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7.xml" ContentType="application/vnd.openxmlformats-officedocument.wordprocessingml.header+xml"/>
  <Override PartName="/word/footer58.xml" ContentType="application/vnd.openxmlformats-officedocument.wordprocessingml.footer+xml"/>
  <Override PartName="/word/header58.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5.xml" ContentType="application/vnd.openxmlformats-officedocument.wordprocessingml.header+xml"/>
  <Override PartName="/word/header66.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4.xml" ContentType="application/vnd.openxmlformats-officedocument.wordprocessingml.header+xml"/>
  <Override PartName="/word/footer102.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381" w:lineRule="auto" w:before="70"/>
        <w:ind w:left="100" w:right="5568" w:firstLine="0"/>
        <w:jc w:val="left"/>
        <w:rPr>
          <w:rFonts w:ascii="Arial"/>
          <w:sz w:val="28"/>
        </w:rPr>
      </w:pPr>
      <w:r>
        <w:rPr>
          <w:rFonts w:ascii="Arial"/>
          <w:color w:val="FF0000"/>
          <w:sz w:val="28"/>
        </w:rPr>
        <w:t>PIC16F887_VXL_00_0_bia.pdf PIC16F887_VXL_01_LOINOIDAU.pdf PIC16F887_VXL_003_MUCLUC.pdf</w:t>
      </w:r>
    </w:p>
    <w:p>
      <w:pPr>
        <w:spacing w:line="381" w:lineRule="auto" w:before="2"/>
        <w:ind w:left="100" w:right="792" w:firstLine="0"/>
        <w:jc w:val="left"/>
        <w:rPr>
          <w:rFonts w:ascii="Arial"/>
          <w:sz w:val="28"/>
        </w:rPr>
      </w:pPr>
      <w:r>
        <w:rPr>
          <w:rFonts w:ascii="Arial"/>
          <w:color w:val="FF0000"/>
          <w:sz w:val="28"/>
        </w:rPr>
        <w:t>PIC16F887_VXL_CHAPTER_01_VDK_CAUTRUC_CHUCNANG_CHAN.pdf PIC16F887_VXL_CHAPTER_02_VDK_BONHO_THANHGHI.pdf PIC16F887_VXL_CHAPTER_03_VDK_LENH_ASSEMBLY.pdf PIC16F887_VXL_CHAPTER_04_VDK_LENH_C.pdf PIC16F887_VXL_CHAPTER_05_VDK_PORT.pdf PIC16F887_VXL_CHAPTER_06_VDK_TIMER_COUNTER.pdf PIC16F887_VXL_CHAPTER_07_VDK_GIAOTIEP_ADC.pdf PIC16F887_VXL_CHAPTER_08_VDK_INTERRUPT.pdf PIC16F887_VXL_CHAPTER_09_VDK_TRUYENDULIEU.pdf PIC16F887_VXL_CHAPTER_10_VDK_PWM.pdf</w:t>
      </w:r>
    </w:p>
    <w:p>
      <w:pPr>
        <w:spacing w:after="0" w:line="381" w:lineRule="auto"/>
        <w:jc w:val="left"/>
        <w:rPr>
          <w:rFonts w:ascii="Arial"/>
          <w:sz w:val="28"/>
        </w:rPr>
        <w:sectPr>
          <w:type w:val="continuous"/>
          <w:pgSz w:w="12240" w:h="15840"/>
          <w:pgMar w:top="520" w:bottom="280" w:left="100" w:right="1720"/>
        </w:sectPr>
      </w:pPr>
    </w:p>
    <w:p>
      <w:pPr>
        <w:pStyle w:val="Heading3"/>
        <w:spacing w:line="322" w:lineRule="exact" w:before="77"/>
        <w:ind w:left="778" w:right="76" w:firstLine="0"/>
        <w:jc w:val="center"/>
        <w:rPr>
          <w:rFonts w:ascii="Arial" w:hAnsi="Arial"/>
        </w:rPr>
      </w:pPr>
      <w:r>
        <w:rPr/>
        <w:pict>
          <v:group style="position:absolute;margin-left:56.903999pt;margin-top:22.800005pt;width:532.8pt;height:790.8pt;mso-position-horizontal-relative:page;mso-position-vertical-relative:page;z-index:-29711872" coordorigin="1138,456" coordsize="10656,15816">
            <v:shape style="position:absolute;left:1138;top:456;width:10656;height:1402" coordorigin="1138,456" coordsize="10656,1402" path="m1167,1306l1138,1306,1138,1584,1138,1858,1167,1858,1167,1584,1167,1306xm11447,600l1311,600,1311,629,11447,629,11447,600xm11447,514l1311,514,1196,514,1196,571,1311,571,11447,571,11447,514xm11447,456l1311,456,1167,456,1138,456,1138,485,1138,629,1138,629,1138,984,1138,1306,1167,1306,1167,984,1167,629,1167,629,1167,485,1311,485,11447,485,11447,456xm11563,514l11448,514,11448,571,11563,571,11563,514xm11794,1306l11621,1306,11592,1306,11592,1584,11592,1858,11621,1858,11794,1858,11794,1584,11794,1306xm11794,629l11621,629,11621,485,11621,485,11621,456,11621,456,11592,456,11448,456,11448,485,11592,485,11592,629,11592,629,11592,984,11592,1306,11621,1306,11794,1306,11794,984,11794,629xe" filled="true" fillcolor="#000000" stroked="false">
              <v:path arrowok="t"/>
              <v:fill type="solid"/>
            </v:shape>
            <v:shape style="position:absolute;left:5884;top:1871;width:2929;height:1650" type="#_x0000_t75" stroked="false">
              <v:imagedata r:id="rId5" o:title=""/>
            </v:shape>
            <v:shape style="position:absolute;left:8931;top:2514;width:1532;height:1042" type="#_x0000_t75" stroked="false">
              <v:imagedata r:id="rId6" o:title=""/>
            </v:shape>
            <v:shape style="position:absolute;left:2425;top:2371;width:794;height:862" coordorigin="2425,2372" coordsize="794,862" path="m3219,2459l3194,2393,3130,2372,3112,2374,3095,2379,3081,2387,3080,2388,3078,2387,3063,2381,3047,2377,3029,2377,3015,2379,2964,2414,2820,2792,2769,2935,2739,2860,2650,2637,2591,2489,2584,2478,2538,2449,2526,2449,2466,2476,2427,2538,2425,2556,2425,2571,2428,2583,2434,2595,2465,2667,2590,2958,2652,3105,2683,3179,2690,3193,2737,3232,2752,3234,2769,3232,2825,3205,2883,3081,2939,2934,3044,2668,3044,3116,3045,3136,3081,3190,3130,3201,3149,3199,3206,3162,3219,3109,3219,2459xe" filled="true" fillcolor="#000099" stroked="false">
              <v:path arrowok="t"/>
              <v:fill type="solid"/>
            </v:shape>
            <v:shape style="position:absolute;left:2285;top:2511;width:794;height:862" coordorigin="2285,2512" coordsize="794,862" path="m3079,2599l3054,2533,2990,2512,2972,2514,2955,2519,2941,2527,2940,2528,2938,2527,2923,2521,2907,2517,2889,2517,2875,2519,2824,2554,2680,2932,2629,3075,2599,3000,2510,2777,2451,2629,2444,2618,2398,2589,2386,2589,2326,2616,2287,2678,2285,2696,2285,2711,2288,2723,2294,2735,2325,2807,2450,3098,2512,3245,2543,3319,2550,3333,2597,3372,2612,3374,2629,3372,2685,3345,2743,3221,2799,3074,2904,2808,2904,3256,2905,3276,2941,3330,2990,3341,3009,3339,3066,3302,3079,3249,3079,2599xe" filled="true" fillcolor="#33ccff" stroked="false">
              <v:path arrowok="t"/>
              <v:fill type="solid"/>
            </v:shape>
            <v:shape style="position:absolute;left:2285;top:2511;width:794;height:862" coordorigin="2285,2512" coordsize="794,862" path="m2543,3319l2512,3245,2481,3172,2450,3098,2418,3025,2387,2952,2356,2880,2325,2807,2294,2735,2288,2723,2285,2711,2285,2696,2287,2678,2292,2661,2300,2645,2312,2629,2326,2616,2340,2605,2356,2597,2374,2591,2386,2589,2398,2589,2409,2591,2419,2596,2428,2602,2436,2609,2444,2618,2451,2629,2480,2703,2510,2777,2540,2851,2570,2925,2599,3000,2629,3075,2654,3003,2680,2932,2706,2861,2732,2790,2758,2719,2784,2648,2810,2578,2816,2565,2824,2554,2832,2544,2841,2535,2851,2527,2863,2522,2875,2519,2889,2517,2907,2517,2923,2521,2938,2527,2952,2536,2964,2548,2972,2562,2976,2578,2978,2595,2978,2605,2976,2615,2974,2626,2971,2636,2943,2709,2914,2782,2885,2854,2857,2927,2828,3000,2799,3074,2771,3147,2743,3221,2715,3295,2708,3311,2701,3324,2694,3336,2685,3345,2674,3355,2660,3363,2645,3369,2629,3372,2612,3374,2597,3372,2584,3368,2573,3361,2565,3354,2558,3345,2550,3333,2543,3319xm2904,3256l2904,3174,2904,3093,2904,3012,2904,2930,2904,2849,2904,2768,2904,2687,2904,2605,2905,2585,2910,2567,2917,2551,2928,2537,2941,2527,2955,2519,2972,2514,2990,2512,3008,2513,3025,2516,3041,2523,3054,2533,3065,2546,3073,2561,3077,2579,3079,2599,3079,2680,3079,2762,3079,2843,3079,2924,3079,3005,3079,3087,3079,3168,3079,3249,3077,3270,3073,3287,3066,3302,3056,3315,3042,3326,3027,3334,3009,3339,2990,3341,2972,3340,2955,3336,2941,3330,2928,3320,2917,3308,2910,3293,2905,3276,2904,3256xe" filled="false" stroked="true" strokeweight="1pt" strokecolor="#000099">
              <v:path arrowok="t"/>
              <v:stroke dashstyle="solid"/>
            </v:shape>
            <v:shape style="position:absolute;left:1138;top:1858;width:10656;height:1715" coordorigin="1138,1858" coordsize="10656,1715" path="m1167,1858l1138,1858,1138,3572,1167,3572,1167,1858xm11794,1858l11621,1858,11592,1858,11592,3572,11621,3572,11794,3572,11794,1858xe" filled="true" fillcolor="#000000" stroked="false">
              <v:path arrowok="t"/>
              <v:fill type="solid"/>
            </v:shape>
            <v:shape style="position:absolute;left:3359;top:2047;width:2407;height:1513" type="#_x0000_t75" stroked="false">
              <v:imagedata r:id="rId7" o:title=""/>
            </v:shape>
            <v:shape style="position:absolute;left:1416;top:3566;width:9917;height:9192" type="#_x0000_t75" stroked="false">
              <v:imagedata r:id="rId8" o:title=""/>
            </v:shape>
            <v:shape style="position:absolute;left:1138;top:3572;width:10656;height:10122" coordorigin="1138,3572" coordsize="10656,10122" path="m1167,3572l1138,3572,1138,12762,1138,12762,1138,13228,1138,13693,1167,13693,1167,13228,1167,12762,1167,12762,1167,3572xm11794,3572l11621,3572,11592,3572,11592,12762,11592,12762,11592,13228,11592,13693,11621,13693,11794,13693,11794,13228,11794,12762,11794,12762,11794,3572xe" filled="true" fillcolor="#000000" stroked="false">
              <v:path arrowok="t"/>
              <v:fill type="solid"/>
            </v:shape>
            <v:shape style="position:absolute;left:3033;top:13694;width:6671;height:1079" type="#_x0000_t75" stroked="false">
              <v:imagedata r:id="rId9" o:title=""/>
            </v:shape>
            <v:shape style="position:absolute;left:1138;top:513;width:10656;height:15758" coordorigin="1138,514" coordsize="10656,15758" path="m11447,16070l1311,16070,1167,16070,1167,15926,1167,15523,1167,15523,1167,15153,1167,14788,1167,13694,1138,13694,1138,14788,1138,15153,1138,15523,1138,15523,1138,15926,1138,16070,1138,16099,1167,16099,1311,16099,1311,16272,11447,16272,11447,16099,11447,16070xm11447,15984l1311,15984,1253,15984,1253,514,1196,514,1196,15984,1196,16041,1253,16041,1311,16041,11447,16041,11447,15984xm11447,15926l1311,15926,1311,600,1282,600,1282,15955,1311,15955,11447,15955,11447,15926xm11476,600l11448,600,11448,15955,11476,15955,11476,600xm11563,514l11505,514,11505,15984,11448,15984,11448,16041,11505,16041,11563,16041,11563,15984,11563,514xm11794,16099l11794,16099,11794,15926,11794,15523,11794,15523,11794,15153,11794,14788,11794,13694,11621,13694,11592,13694,11592,14788,11592,15153,11592,15523,11592,15523,11592,15926,11592,16070,11448,16070,11448,16099,11448,16272,11621,16272,11794,16272,11794,16272,11794,16099xe" filled="true" fillcolor="#000000" stroked="false">
              <v:path arrowok="t"/>
              <v:fill type="solid"/>
            </v:shape>
            <w10:wrap type="none"/>
          </v:group>
        </w:pict>
      </w:r>
      <w:bookmarkStart w:name="PIC16F887_VXL_00_0_bia.pdf" w:id="1"/>
      <w:bookmarkEnd w:id="1"/>
      <w:r>
        <w:rPr>
          <w:b w:val="0"/>
        </w:rPr>
      </w:r>
      <w:r>
        <w:rPr>
          <w:rFonts w:ascii="Arial" w:hAnsi="Arial"/>
        </w:rPr>
        <w:t>ĐẠI HỌC SƯ PHẠM KỸ THUẬT</w:t>
      </w:r>
    </w:p>
    <w:p>
      <w:pPr>
        <w:spacing w:before="0"/>
        <w:ind w:left="778" w:right="79" w:firstLine="0"/>
        <w:jc w:val="center"/>
        <w:rPr>
          <w:rFonts w:ascii="Arial" w:hAnsi="Arial"/>
          <w:b/>
          <w:sz w:val="28"/>
        </w:rPr>
      </w:pPr>
      <w:r>
        <w:rPr>
          <w:rFonts w:ascii="Arial" w:hAnsi="Arial"/>
          <w:b/>
          <w:sz w:val="28"/>
        </w:rPr>
        <w:t>KHOA ĐIỆN – ĐIỆN TỬ – BỘ MÔN ĐIỆN TỬ CÔNG NGHIỆP</w:t>
      </w:r>
    </w:p>
    <w:p>
      <w:pPr>
        <w:pStyle w:val="BodyText"/>
        <w:spacing w:before="8"/>
        <w:rPr>
          <w:rFonts w:ascii="Arial"/>
          <w:b/>
          <w:sz w:val="16"/>
        </w:rPr>
      </w:pPr>
    </w:p>
    <w:p>
      <w:pPr>
        <w:pStyle w:val="Heading4"/>
        <w:spacing w:before="90"/>
        <w:ind w:left="3381"/>
      </w:pPr>
      <w:r>
        <w:rPr/>
        <w:t>GIÁO TRÌNH VI XỬ LÝ</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7"/>
        </w:rPr>
      </w:pPr>
    </w:p>
    <w:p>
      <w:pPr>
        <w:spacing w:line="249" w:lineRule="auto" w:before="91"/>
        <w:ind w:left="3933" w:right="2472" w:hanging="740"/>
        <w:jc w:val="left"/>
        <w:rPr>
          <w:rFonts w:ascii="Arial" w:hAnsi="Arial"/>
          <w:b/>
          <w:sz w:val="32"/>
        </w:rPr>
      </w:pPr>
      <w:r>
        <w:rPr>
          <w:rFonts w:ascii="Arial" w:hAnsi="Arial"/>
          <w:b/>
          <w:sz w:val="32"/>
        </w:rPr>
        <w:t>NGUYỄN ĐÌNH PHÚ NĂM 2014</w:t>
      </w:r>
    </w:p>
    <w:p>
      <w:pPr>
        <w:spacing w:after="0" w:line="249" w:lineRule="auto"/>
        <w:jc w:val="left"/>
        <w:rPr>
          <w:rFonts w:ascii="Arial" w:hAnsi="Arial"/>
          <w:sz w:val="32"/>
        </w:rPr>
        <w:sectPr>
          <w:pgSz w:w="11910" w:h="17580"/>
          <w:pgMar w:top="560" w:bottom="280" w:left="1680" w:right="1540"/>
        </w:sectPr>
      </w:pPr>
    </w:p>
    <w:p>
      <w:pPr>
        <w:pStyle w:val="BodyText"/>
        <w:spacing w:before="4"/>
        <w:rPr>
          <w:rFonts w:ascii="Arial"/>
          <w:b/>
          <w:sz w:val="17"/>
        </w:rPr>
      </w:pPr>
    </w:p>
    <w:p>
      <w:pPr>
        <w:spacing w:before="126"/>
        <w:ind w:left="686" w:right="0" w:firstLine="0"/>
        <w:jc w:val="left"/>
        <w:rPr>
          <w:rFonts w:ascii="Arial" w:hAnsi="Arial"/>
          <w:b/>
          <w:sz w:val="26"/>
        </w:rPr>
      </w:pPr>
      <w:bookmarkStart w:name="PIC16F887_VXL_01_LOINOIDAU.pdf" w:id="2"/>
      <w:bookmarkEnd w:id="2"/>
      <w:r>
        <w:rPr/>
      </w:r>
      <w:r>
        <w:rPr>
          <w:rFonts w:ascii="Arial" w:hAnsi="Arial"/>
          <w:b/>
          <w:spacing w:val="1"/>
          <w:w w:val="59"/>
          <w:sz w:val="26"/>
        </w:rPr>
        <w:t>L</w:t>
      </w:r>
      <w:r>
        <w:rPr>
          <w:rFonts w:ascii="Arial" w:hAnsi="Arial"/>
          <w:b/>
          <w:w w:val="37"/>
          <w:sz w:val="26"/>
        </w:rPr>
        <w:t>Ô</w:t>
      </w:r>
      <w:r>
        <w:rPr>
          <w:rFonts w:ascii="Arial" w:hAnsi="Arial"/>
          <w:b/>
          <w:spacing w:val="-2"/>
          <w:w w:val="37"/>
          <w:sz w:val="26"/>
        </w:rPr>
        <w:t>Ø</w:t>
      </w:r>
      <w:r>
        <w:rPr>
          <w:rFonts w:ascii="Arial" w:hAnsi="Arial"/>
          <w:b/>
          <w:w w:val="34"/>
          <w:sz w:val="26"/>
        </w:rPr>
        <w:t>I</w:t>
      </w:r>
      <w:r>
        <w:rPr>
          <w:rFonts w:ascii="Arial" w:hAnsi="Arial"/>
          <w:b/>
          <w:spacing w:val="-7"/>
          <w:sz w:val="26"/>
        </w:rPr>
        <w:t> </w:t>
      </w:r>
      <w:r>
        <w:rPr>
          <w:rFonts w:ascii="Arial" w:hAnsi="Arial"/>
          <w:b/>
          <w:spacing w:val="-3"/>
          <w:w w:val="62"/>
          <w:sz w:val="26"/>
        </w:rPr>
        <w:t>N</w:t>
      </w:r>
      <w:r>
        <w:rPr>
          <w:rFonts w:ascii="Arial" w:hAnsi="Arial"/>
          <w:b/>
          <w:spacing w:val="1"/>
          <w:w w:val="65"/>
          <w:sz w:val="26"/>
        </w:rPr>
        <w:t>O</w:t>
      </w:r>
      <w:r>
        <w:rPr>
          <w:rFonts w:ascii="Arial" w:hAnsi="Arial"/>
          <w:b/>
          <w:w w:val="13"/>
          <w:sz w:val="26"/>
        </w:rPr>
        <w:t>ÙI</w:t>
      </w:r>
      <w:r>
        <w:rPr>
          <w:rFonts w:ascii="Arial" w:hAnsi="Arial"/>
          <w:b/>
          <w:spacing w:val="-8"/>
          <w:sz w:val="26"/>
        </w:rPr>
        <w:t> </w:t>
      </w:r>
      <w:r>
        <w:rPr>
          <w:rFonts w:ascii="Arial" w:hAnsi="Arial"/>
          <w:b/>
          <w:spacing w:val="-2"/>
          <w:w w:val="77"/>
          <w:sz w:val="26"/>
        </w:rPr>
        <w:t>Ñ</w:t>
      </w:r>
      <w:r>
        <w:rPr>
          <w:rFonts w:ascii="Arial" w:hAnsi="Arial"/>
          <w:b/>
          <w:spacing w:val="1"/>
          <w:w w:val="75"/>
          <w:sz w:val="26"/>
        </w:rPr>
        <w:t>A</w:t>
      </w:r>
      <w:r>
        <w:rPr>
          <w:rFonts w:ascii="Arial" w:hAnsi="Arial"/>
          <w:b/>
          <w:w w:val="31"/>
          <w:sz w:val="26"/>
        </w:rPr>
        <w:t>ÀU</w:t>
      </w:r>
    </w:p>
    <w:p>
      <w:pPr>
        <w:spacing w:line="276" w:lineRule="auto" w:before="167"/>
        <w:ind w:left="119" w:right="102" w:firstLine="566"/>
        <w:jc w:val="both"/>
        <w:rPr>
          <w:rFonts w:ascii="Arial" w:hAnsi="Arial"/>
          <w:b/>
          <w:sz w:val="26"/>
        </w:rPr>
      </w:pPr>
      <w:r>
        <w:rPr>
          <w:rFonts w:ascii="Arial" w:hAnsi="Arial"/>
          <w:b/>
          <w:w w:val="68"/>
          <w:sz w:val="26"/>
        </w:rPr>
        <w:t>B</w:t>
      </w:r>
      <w:r>
        <w:rPr>
          <w:rFonts w:ascii="Arial" w:hAnsi="Arial"/>
          <w:b/>
          <w:spacing w:val="3"/>
          <w:w w:val="68"/>
          <w:sz w:val="26"/>
        </w:rPr>
        <w:t>o</w:t>
      </w:r>
      <w:r>
        <w:rPr>
          <w:rFonts w:ascii="Arial" w:hAnsi="Arial"/>
          <w:b/>
          <w:w w:val="7"/>
          <w:sz w:val="26"/>
        </w:rPr>
        <w:t>ä</w:t>
      </w:r>
      <w:r>
        <w:rPr>
          <w:rFonts w:ascii="Arial" w:hAnsi="Arial"/>
          <w:b/>
          <w:spacing w:val="8"/>
          <w:sz w:val="26"/>
        </w:rPr>
        <w:t> </w:t>
      </w:r>
      <w:r>
        <w:rPr>
          <w:rFonts w:ascii="Arial" w:hAnsi="Arial"/>
          <w:b/>
          <w:spacing w:val="4"/>
          <w:w w:val="66"/>
          <w:sz w:val="26"/>
        </w:rPr>
        <w:t>v</w:t>
      </w:r>
      <w:r>
        <w:rPr>
          <w:rFonts w:ascii="Arial" w:hAnsi="Arial"/>
          <w:b/>
          <w:w w:val="34"/>
          <w:sz w:val="26"/>
        </w:rPr>
        <w:t>i</w:t>
      </w:r>
      <w:r>
        <w:rPr>
          <w:rFonts w:ascii="Arial" w:hAnsi="Arial"/>
          <w:b/>
          <w:spacing w:val="7"/>
          <w:sz w:val="26"/>
        </w:rPr>
        <w:t> </w:t>
      </w:r>
      <w:r>
        <w:rPr>
          <w:rFonts w:ascii="Arial" w:hAnsi="Arial"/>
          <w:b/>
          <w:spacing w:val="2"/>
          <w:w w:val="68"/>
          <w:sz w:val="26"/>
        </w:rPr>
        <w:t>x</w:t>
      </w:r>
      <w:r>
        <w:rPr>
          <w:rFonts w:ascii="Arial" w:hAnsi="Arial"/>
          <w:b/>
          <w:w w:val="39"/>
          <w:sz w:val="26"/>
        </w:rPr>
        <w:t>öû</w:t>
      </w:r>
      <w:r>
        <w:rPr>
          <w:rFonts w:ascii="Arial" w:hAnsi="Arial"/>
          <w:b/>
          <w:spacing w:val="8"/>
          <w:sz w:val="26"/>
        </w:rPr>
        <w:t> </w:t>
      </w:r>
      <w:r>
        <w:rPr>
          <w:rFonts w:ascii="Arial" w:hAnsi="Arial"/>
          <w:b/>
          <w:spacing w:val="1"/>
          <w:w w:val="31"/>
          <w:sz w:val="26"/>
        </w:rPr>
        <w:t>l</w:t>
      </w:r>
      <w:r>
        <w:rPr>
          <w:rFonts w:ascii="Arial" w:hAnsi="Arial"/>
          <w:b/>
          <w:spacing w:val="2"/>
          <w:w w:val="81"/>
          <w:sz w:val="26"/>
        </w:rPr>
        <w:t>y</w:t>
      </w:r>
      <w:r>
        <w:rPr>
          <w:rFonts w:ascii="Arial" w:hAnsi="Arial"/>
          <w:b/>
          <w:w w:val="6"/>
          <w:sz w:val="26"/>
        </w:rPr>
        <w:t>ù</w:t>
      </w:r>
      <w:r>
        <w:rPr>
          <w:rFonts w:ascii="Arial" w:hAnsi="Arial"/>
          <w:b/>
          <w:spacing w:val="8"/>
          <w:sz w:val="26"/>
        </w:rPr>
        <w:t> </w:t>
      </w:r>
      <w:r>
        <w:rPr>
          <w:rFonts w:ascii="Arial" w:hAnsi="Arial"/>
          <w:b/>
          <w:w w:val="60"/>
          <w:sz w:val="26"/>
        </w:rPr>
        <w:t>ng</w:t>
      </w:r>
      <w:r>
        <w:rPr>
          <w:rFonts w:ascii="Arial" w:hAnsi="Arial"/>
          <w:b/>
          <w:spacing w:val="-2"/>
          <w:w w:val="73"/>
          <w:sz w:val="26"/>
        </w:rPr>
        <w:t>a</w:t>
      </w:r>
      <w:r>
        <w:rPr>
          <w:rFonts w:ascii="Arial" w:hAnsi="Arial"/>
          <w:b/>
          <w:spacing w:val="3"/>
          <w:w w:val="6"/>
          <w:sz w:val="26"/>
        </w:rPr>
        <w:t>ø</w:t>
      </w:r>
      <w:r>
        <w:rPr>
          <w:rFonts w:ascii="Arial" w:hAnsi="Arial"/>
          <w:b/>
          <w:w w:val="81"/>
          <w:sz w:val="26"/>
        </w:rPr>
        <w:t>y</w:t>
      </w:r>
      <w:r>
        <w:rPr>
          <w:rFonts w:ascii="Arial" w:hAnsi="Arial"/>
          <w:b/>
          <w:spacing w:val="6"/>
          <w:sz w:val="26"/>
        </w:rPr>
        <w:t> </w:t>
      </w:r>
      <w:r>
        <w:rPr>
          <w:rFonts w:ascii="Arial" w:hAnsi="Arial"/>
          <w:b/>
          <w:spacing w:val="4"/>
          <w:w w:val="69"/>
          <w:sz w:val="26"/>
        </w:rPr>
        <w:t>c</w:t>
      </w:r>
      <w:r>
        <w:rPr>
          <w:rFonts w:ascii="Arial" w:hAnsi="Arial"/>
          <w:b/>
          <w:spacing w:val="-2"/>
          <w:w w:val="73"/>
          <w:sz w:val="26"/>
        </w:rPr>
        <w:t>a</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pacing w:val="15"/>
          <w:sz w:val="26"/>
        </w:rPr>
        <w:t> </w:t>
      </w:r>
      <w:r>
        <w:rPr>
          <w:rFonts w:ascii="Arial" w:hAnsi="Arial"/>
          <w:b/>
          <w:spacing w:val="-2"/>
          <w:w w:val="64"/>
          <w:sz w:val="26"/>
        </w:rPr>
        <w:t>p</w:t>
      </w:r>
      <w:r>
        <w:rPr>
          <w:rFonts w:ascii="Arial" w:hAnsi="Arial"/>
          <w:b/>
          <w:w w:val="65"/>
          <w:sz w:val="26"/>
        </w:rPr>
        <w:t>h</w:t>
      </w:r>
      <w:r>
        <w:rPr>
          <w:rFonts w:ascii="Arial" w:hAnsi="Arial"/>
          <w:b/>
          <w:spacing w:val="-2"/>
          <w:w w:val="65"/>
          <w:sz w:val="26"/>
        </w:rPr>
        <w:t>a</w:t>
      </w:r>
      <w:r>
        <w:rPr>
          <w:rFonts w:ascii="Arial" w:hAnsi="Arial"/>
          <w:b/>
          <w:w w:val="50"/>
          <w:sz w:val="26"/>
        </w:rPr>
        <w:t>ùt</w:t>
      </w:r>
      <w:r>
        <w:rPr>
          <w:rFonts w:ascii="Arial" w:hAnsi="Arial"/>
          <w:b/>
          <w:spacing w:val="13"/>
          <w:sz w:val="26"/>
        </w:rPr>
        <w:t> </w:t>
      </w:r>
      <w:r>
        <w:rPr>
          <w:rFonts w:ascii="Arial" w:hAnsi="Arial"/>
          <w:b/>
          <w:w w:val="102"/>
          <w:sz w:val="26"/>
        </w:rPr>
        <w:t>t</w:t>
      </w:r>
      <w:r>
        <w:rPr>
          <w:rFonts w:ascii="Arial" w:hAnsi="Arial"/>
          <w:b/>
          <w:spacing w:val="3"/>
          <w:w w:val="102"/>
          <w:sz w:val="26"/>
        </w:rPr>
        <w:t>r</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7"/>
          <w:sz w:val="26"/>
        </w:rPr>
        <w:t> </w:t>
      </w:r>
      <w:r>
        <w:rPr>
          <w:rFonts w:ascii="Arial" w:hAnsi="Arial"/>
          <w:b/>
          <w:spacing w:val="3"/>
          <w:w w:val="57"/>
          <w:sz w:val="26"/>
        </w:rPr>
        <w:t>h</w:t>
      </w:r>
      <w:r>
        <w:rPr>
          <w:rFonts w:ascii="Arial" w:hAnsi="Arial"/>
          <w:b/>
          <w:spacing w:val="-2"/>
          <w:w w:val="67"/>
          <w:sz w:val="26"/>
        </w:rPr>
        <w:t>o</w:t>
      </w:r>
      <w:r>
        <w:rPr>
          <w:rFonts w:ascii="Arial" w:hAnsi="Arial"/>
          <w:b/>
          <w:spacing w:val="-2"/>
          <w:w w:val="73"/>
          <w:sz w:val="26"/>
        </w:rPr>
        <w:t>a</w:t>
      </w:r>
      <w:r>
        <w:rPr>
          <w:rFonts w:ascii="Arial" w:hAnsi="Arial"/>
          <w:b/>
          <w:w w:val="32"/>
          <w:sz w:val="26"/>
        </w:rPr>
        <w:t>øn</w:t>
      </w:r>
      <w:r>
        <w:rPr>
          <w:rFonts w:ascii="Arial" w:hAnsi="Arial"/>
          <w:b/>
          <w:spacing w:val="12"/>
          <w:sz w:val="26"/>
        </w:rPr>
        <w:t> </w:t>
      </w:r>
      <w:r>
        <w:rPr>
          <w:rFonts w:ascii="Arial" w:hAnsi="Arial"/>
          <w:b/>
          <w:w w:val="72"/>
          <w:sz w:val="26"/>
        </w:rPr>
        <w:t>th</w:t>
      </w:r>
      <w:r>
        <w:rPr>
          <w:rFonts w:ascii="Arial" w:hAnsi="Arial"/>
          <w:b/>
          <w:spacing w:val="-2"/>
          <w:w w:val="72"/>
          <w:sz w:val="26"/>
        </w:rPr>
        <w:t>i</w:t>
      </w:r>
      <w:r>
        <w:rPr>
          <w:rFonts w:ascii="Arial" w:hAnsi="Arial"/>
          <w:b/>
          <w:spacing w:val="1"/>
          <w:w w:val="71"/>
          <w:sz w:val="26"/>
        </w:rPr>
        <w:t>e</w:t>
      </w:r>
      <w:r>
        <w:rPr>
          <w:rFonts w:ascii="Arial" w:hAnsi="Arial"/>
          <w:b/>
          <w:w w:val="33"/>
          <w:sz w:val="26"/>
        </w:rPr>
        <w:t>än</w:t>
      </w:r>
      <w:r>
        <w:rPr>
          <w:rFonts w:ascii="Arial" w:hAnsi="Arial"/>
          <w:b/>
          <w:spacing w:val="12"/>
          <w:sz w:val="26"/>
        </w:rPr>
        <w:t> </w:t>
      </w:r>
      <w:r>
        <w:rPr>
          <w:rFonts w:ascii="Arial" w:hAnsi="Arial"/>
          <w:b/>
          <w:w w:val="70"/>
          <w:sz w:val="26"/>
        </w:rPr>
        <w:t>v</w:t>
      </w:r>
      <w:r>
        <w:rPr>
          <w:rFonts w:ascii="Arial" w:hAnsi="Arial"/>
          <w:b/>
          <w:spacing w:val="3"/>
          <w:w w:val="70"/>
          <w:sz w:val="26"/>
        </w:rPr>
        <w:t>a</w:t>
      </w:r>
      <w:r>
        <w:rPr>
          <w:rFonts w:ascii="Arial" w:hAnsi="Arial"/>
          <w:b/>
          <w:w w:val="6"/>
          <w:sz w:val="26"/>
        </w:rPr>
        <w:t>ø</w:t>
      </w:r>
      <w:r>
        <w:rPr>
          <w:rFonts w:ascii="Arial" w:hAnsi="Arial"/>
          <w:b/>
          <w:spacing w:val="8"/>
          <w:sz w:val="26"/>
        </w:rPr>
        <w:t> </w:t>
      </w:r>
      <w:r>
        <w:rPr>
          <w:rFonts w:ascii="Arial" w:hAnsi="Arial"/>
          <w:b/>
          <w:spacing w:val="2"/>
          <w:w w:val="80"/>
          <w:sz w:val="26"/>
        </w:rPr>
        <w:t>ñ</w:t>
      </w:r>
      <w:r>
        <w:rPr>
          <w:rFonts w:ascii="Arial" w:hAnsi="Arial"/>
          <w:b/>
          <w:w w:val="76"/>
          <w:sz w:val="26"/>
        </w:rPr>
        <w:t>ö</w:t>
      </w:r>
      <w:r>
        <w:rPr>
          <w:rFonts w:ascii="Arial" w:hAnsi="Arial"/>
          <w:b/>
          <w:spacing w:val="2"/>
          <w:w w:val="76"/>
          <w:sz w:val="26"/>
        </w:rPr>
        <w:t>ô</w:t>
      </w:r>
      <w:r>
        <w:rPr>
          <w:rFonts w:ascii="Arial" w:hAnsi="Arial"/>
          <w:b/>
          <w:w w:val="51"/>
          <w:sz w:val="26"/>
        </w:rPr>
        <w:t>ïc</w:t>
      </w:r>
      <w:r>
        <w:rPr>
          <w:rFonts w:ascii="Arial" w:hAnsi="Arial"/>
          <w:b/>
          <w:spacing w:val="8"/>
          <w:sz w:val="26"/>
        </w:rPr>
        <w:t> </w:t>
      </w:r>
      <w:r>
        <w:rPr>
          <w:rFonts w:ascii="Arial" w:hAnsi="Arial"/>
          <w:b/>
          <w:spacing w:val="3"/>
          <w:w w:val="73"/>
          <w:sz w:val="26"/>
        </w:rPr>
        <w:t>s</w:t>
      </w:r>
      <w:r>
        <w:rPr>
          <w:rFonts w:ascii="Arial" w:hAnsi="Arial"/>
          <w:b/>
          <w:w w:val="39"/>
          <w:sz w:val="26"/>
        </w:rPr>
        <w:t>öû</w:t>
      </w:r>
      <w:r>
        <w:rPr>
          <w:rFonts w:ascii="Arial" w:hAnsi="Arial"/>
          <w:b/>
          <w:spacing w:val="13"/>
          <w:sz w:val="26"/>
        </w:rPr>
        <w:t> </w:t>
      </w:r>
      <w:r>
        <w:rPr>
          <w:rFonts w:ascii="Arial" w:hAnsi="Arial"/>
          <w:b/>
          <w:spacing w:val="-2"/>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pacing w:val="14"/>
          <w:sz w:val="26"/>
        </w:rPr>
        <w:t> </w:t>
      </w:r>
      <w:r>
        <w:rPr>
          <w:rFonts w:ascii="Arial" w:hAnsi="Arial"/>
          <w:b/>
          <w:w w:val="65"/>
          <w:sz w:val="26"/>
        </w:rPr>
        <w:t>h</w:t>
      </w:r>
      <w:r>
        <w:rPr>
          <w:rFonts w:ascii="Arial" w:hAnsi="Arial"/>
          <w:b/>
          <w:spacing w:val="-2"/>
          <w:w w:val="65"/>
          <w:sz w:val="26"/>
        </w:rPr>
        <w:t>a</w:t>
      </w:r>
      <w:r>
        <w:rPr>
          <w:rFonts w:ascii="Arial" w:hAnsi="Arial"/>
          <w:b/>
          <w:w w:val="31"/>
          <w:sz w:val="26"/>
        </w:rPr>
        <w:t>àu</w:t>
      </w:r>
      <w:r>
        <w:rPr>
          <w:rFonts w:ascii="Arial" w:hAnsi="Arial"/>
          <w:b/>
          <w:spacing w:val="12"/>
          <w:sz w:val="26"/>
        </w:rPr>
        <w:t> </w:t>
      </w:r>
      <w:r>
        <w:rPr>
          <w:rFonts w:ascii="Arial" w:hAnsi="Arial"/>
          <w:b/>
          <w:w w:val="64"/>
          <w:sz w:val="26"/>
        </w:rPr>
        <w:t>he</w:t>
      </w:r>
      <w:r>
        <w:rPr>
          <w:rFonts w:ascii="Arial" w:hAnsi="Arial"/>
          <w:b/>
          <w:w w:val="54"/>
          <w:sz w:val="26"/>
        </w:rPr>
        <w:t>át</w:t>
      </w:r>
      <w:r>
        <w:rPr>
          <w:rFonts w:ascii="Arial" w:hAnsi="Arial"/>
          <w:b/>
          <w:spacing w:val="8"/>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pacing w:val="9"/>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w w:val="64"/>
          <w:sz w:val="26"/>
        </w:rPr>
        <w:t>he</w:t>
      </w:r>
      <w:r>
        <w:rPr>
          <w:rFonts w:ascii="Arial" w:hAnsi="Arial"/>
          <w:b/>
          <w:w w:val="7"/>
          <w:sz w:val="26"/>
        </w:rPr>
        <w:t>ä</w:t>
      </w:r>
      <w:r>
        <w:rPr>
          <w:rFonts w:ascii="Arial" w:hAnsi="Arial"/>
          <w:b/>
          <w:spacing w:val="8"/>
          <w:sz w:val="26"/>
        </w:rPr>
        <w:t> </w:t>
      </w:r>
      <w:r>
        <w:rPr>
          <w:rFonts w:ascii="Arial" w:hAnsi="Arial"/>
          <w:b/>
          <w:w w:val="77"/>
          <w:sz w:val="26"/>
        </w:rPr>
        <w:t>th</w:t>
      </w:r>
      <w:r>
        <w:rPr>
          <w:rFonts w:ascii="Arial" w:hAnsi="Arial"/>
          <w:b/>
          <w:spacing w:val="3"/>
          <w:w w:val="77"/>
          <w:sz w:val="26"/>
        </w:rPr>
        <w:t>o</w:t>
      </w:r>
      <w:r>
        <w:rPr>
          <w:rFonts w:ascii="Arial" w:hAnsi="Arial"/>
          <w:b/>
          <w:w w:val="33"/>
          <w:sz w:val="26"/>
        </w:rPr>
        <w:t>á</w:t>
      </w:r>
      <w:r>
        <w:rPr>
          <w:rFonts w:ascii="Arial" w:hAnsi="Arial"/>
          <w:b/>
          <w:spacing w:val="-2"/>
          <w:w w:val="33"/>
          <w:sz w:val="26"/>
        </w:rPr>
        <w:t>n</w:t>
      </w:r>
      <w:r>
        <w:rPr>
          <w:rFonts w:ascii="Arial" w:hAnsi="Arial"/>
          <w:b/>
          <w:w w:val="62"/>
          <w:sz w:val="26"/>
        </w:rPr>
        <w:t>g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2"/>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pacing w:val="9"/>
          <w:sz w:val="26"/>
        </w:rPr>
        <w:t> </w:t>
      </w:r>
      <w:r>
        <w:rPr>
          <w:rFonts w:ascii="Arial" w:hAnsi="Arial"/>
          <w:b/>
          <w:w w:val="68"/>
          <w:sz w:val="26"/>
        </w:rPr>
        <w:t>c</w:t>
      </w:r>
      <w:r>
        <w:rPr>
          <w:rFonts w:ascii="Arial" w:hAnsi="Arial"/>
          <w:b/>
          <w:spacing w:val="-2"/>
          <w:w w:val="68"/>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10"/>
          <w:sz w:val="26"/>
        </w:rPr>
        <w:t> </w:t>
      </w:r>
      <w:r>
        <w:rPr>
          <w:rFonts w:ascii="Arial" w:hAnsi="Arial"/>
          <w:b/>
          <w:w w:val="60"/>
          <w:sz w:val="26"/>
        </w:rPr>
        <w:t>ng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6"/>
          <w:sz w:val="26"/>
        </w:rPr>
        <w:t>äp</w:t>
      </w:r>
      <w:r>
        <w:rPr>
          <w:rFonts w:ascii="Arial" w:hAnsi="Arial"/>
          <w:b/>
          <w:spacing w:val="6"/>
          <w:sz w:val="26"/>
        </w:rPr>
        <w:t> </w:t>
      </w:r>
      <w:r>
        <w:rPr>
          <w:rFonts w:ascii="Arial" w:hAnsi="Arial"/>
          <w:b/>
          <w:w w:val="42"/>
          <w:sz w:val="26"/>
        </w:rPr>
        <w:t>cu</w:t>
      </w:r>
      <w:r>
        <w:rPr>
          <w:rFonts w:ascii="Arial" w:hAnsi="Arial"/>
          <w:b/>
          <w:spacing w:val="3"/>
          <w:w w:val="42"/>
          <w:sz w:val="26"/>
        </w:rPr>
        <w:t>õ</w:t>
      </w:r>
      <w:r>
        <w:rPr>
          <w:rFonts w:ascii="Arial" w:hAnsi="Arial"/>
          <w:b/>
          <w:w w:val="60"/>
          <w:sz w:val="26"/>
        </w:rPr>
        <w:t>ng</w:t>
      </w:r>
      <w:r>
        <w:rPr>
          <w:rFonts w:ascii="Arial" w:hAnsi="Arial"/>
          <w:b/>
          <w:spacing w:val="5"/>
          <w:sz w:val="26"/>
        </w:rPr>
        <w:t> </w:t>
      </w:r>
      <w:r>
        <w:rPr>
          <w:rFonts w:ascii="Arial" w:hAnsi="Arial"/>
          <w:b/>
          <w:w w:val="57"/>
          <w:sz w:val="26"/>
        </w:rPr>
        <w:t>n</w:t>
      </w:r>
      <w:r>
        <w:rPr>
          <w:rFonts w:ascii="Arial" w:hAnsi="Arial"/>
          <w:b/>
          <w:spacing w:val="-2"/>
          <w:w w:val="57"/>
          <w:sz w:val="26"/>
        </w:rPr>
        <w:t>h</w:t>
      </w:r>
      <w:r>
        <w:rPr>
          <w:rFonts w:ascii="Arial" w:hAnsi="Arial"/>
          <w:b/>
          <w:w w:val="72"/>
          <w:sz w:val="26"/>
        </w:rPr>
        <w:t>ö</w:t>
      </w:r>
      <w:r>
        <w:rPr>
          <w:rFonts w:ascii="Arial" w:hAnsi="Arial"/>
          <w:b/>
          <w:spacing w:val="9"/>
          <w:sz w:val="26"/>
        </w:rPr>
        <w:t> </w:t>
      </w:r>
      <w:r>
        <w:rPr>
          <w:rFonts w:ascii="Arial" w:hAnsi="Arial"/>
          <w:b/>
          <w:w w:val="102"/>
          <w:sz w:val="26"/>
        </w:rPr>
        <w:t>t</w:t>
      </w:r>
      <w:r>
        <w:rPr>
          <w:rFonts w:ascii="Arial" w:hAnsi="Arial"/>
          <w:b/>
          <w:spacing w:val="-2"/>
          <w:w w:val="102"/>
          <w:sz w:val="26"/>
        </w:rPr>
        <w:t>r</w:t>
      </w:r>
      <w:r>
        <w:rPr>
          <w:rFonts w:ascii="Arial" w:hAnsi="Arial"/>
          <w:b/>
          <w:spacing w:val="3"/>
          <w:w w:val="67"/>
          <w:sz w:val="26"/>
        </w:rPr>
        <w:t>o</w:t>
      </w:r>
      <w:r>
        <w:rPr>
          <w:rFonts w:ascii="Arial" w:hAnsi="Arial"/>
          <w:b/>
          <w:w w:val="60"/>
          <w:sz w:val="26"/>
        </w:rPr>
        <w:t>ng</w:t>
      </w:r>
      <w:r>
        <w:rPr>
          <w:rFonts w:ascii="Arial" w:hAnsi="Arial"/>
          <w:b/>
          <w:spacing w:val="5"/>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w w:val="84"/>
          <w:sz w:val="26"/>
        </w:rPr>
        <w:t>t</w:t>
      </w:r>
      <w:r>
        <w:rPr>
          <w:rFonts w:ascii="Arial" w:hAnsi="Arial"/>
          <w:b/>
          <w:spacing w:val="4"/>
          <w:w w:val="84"/>
          <w:sz w:val="26"/>
        </w:rPr>
        <w:t>h</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4"/>
          <w:sz w:val="26"/>
        </w:rPr>
        <w:t> </w:t>
      </w:r>
      <w:r>
        <w:rPr>
          <w:rFonts w:ascii="Arial" w:hAnsi="Arial"/>
          <w:b/>
          <w:spacing w:val="5"/>
          <w:w w:val="62"/>
          <w:sz w:val="26"/>
        </w:rPr>
        <w:t>b</w:t>
      </w:r>
      <w:r>
        <w:rPr>
          <w:rFonts w:ascii="Arial" w:hAnsi="Arial"/>
          <w:b/>
          <w:w w:val="15"/>
          <w:sz w:val="26"/>
        </w:rPr>
        <w:t>ò</w:t>
      </w:r>
      <w:r>
        <w:rPr>
          <w:rFonts w:ascii="Arial" w:hAnsi="Arial"/>
          <w:b/>
          <w:spacing w:val="14"/>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3"/>
          <w:sz w:val="26"/>
        </w:rPr>
        <w:t>än</w:t>
      </w:r>
      <w:r>
        <w:rPr>
          <w:rFonts w:ascii="Arial" w:hAnsi="Arial"/>
          <w:b/>
          <w:spacing w:val="7"/>
          <w:sz w:val="26"/>
        </w:rPr>
        <w:t> </w:t>
      </w:r>
      <w:r>
        <w:rPr>
          <w:rFonts w:ascii="Arial" w:hAnsi="Arial"/>
          <w:b/>
          <w:w w:val="93"/>
          <w:sz w:val="26"/>
        </w:rPr>
        <w:t>t</w:t>
      </w:r>
      <w:r>
        <w:rPr>
          <w:rFonts w:ascii="Arial" w:hAnsi="Arial"/>
          <w:b/>
          <w:spacing w:val="1"/>
          <w:w w:val="93"/>
          <w:sz w:val="26"/>
        </w:rPr>
        <w:t>ö</w:t>
      </w:r>
      <w:r>
        <w:rPr>
          <w:rFonts w:ascii="Arial" w:hAnsi="Arial"/>
          <w:b/>
          <w:w w:val="6"/>
          <w:sz w:val="26"/>
        </w:rPr>
        <w:t>û</w:t>
      </w:r>
      <w:r>
        <w:rPr>
          <w:rFonts w:ascii="Arial" w:hAnsi="Arial"/>
          <w:b/>
          <w:spacing w:val="8"/>
          <w:sz w:val="26"/>
        </w:rPr>
        <w:t> </w:t>
      </w:r>
      <w:r>
        <w:rPr>
          <w:rFonts w:ascii="Arial" w:hAnsi="Arial"/>
          <w:b/>
          <w:spacing w:val="1"/>
          <w:w w:val="70"/>
          <w:sz w:val="26"/>
        </w:rPr>
        <w:t>d</w:t>
      </w:r>
      <w:r>
        <w:rPr>
          <w:rFonts w:ascii="Arial" w:hAnsi="Arial"/>
          <w:b/>
          <w:spacing w:val="-2"/>
          <w:w w:val="73"/>
          <w:sz w:val="26"/>
        </w:rPr>
        <w:t>a</w:t>
      </w:r>
      <w:r>
        <w:rPr>
          <w:rFonts w:ascii="Arial" w:hAnsi="Arial"/>
          <w:b/>
          <w:w w:val="33"/>
          <w:sz w:val="26"/>
        </w:rPr>
        <w:t>ân</w:t>
      </w:r>
      <w:r>
        <w:rPr>
          <w:rFonts w:ascii="Arial" w:hAnsi="Arial"/>
          <w:b/>
          <w:spacing w:val="7"/>
          <w:sz w:val="26"/>
        </w:rPr>
        <w:t> </w:t>
      </w:r>
      <w:r>
        <w:rPr>
          <w:rFonts w:ascii="Arial" w:hAnsi="Arial"/>
          <w:b/>
          <w:spacing w:val="-2"/>
          <w:w w:val="70"/>
          <w:sz w:val="26"/>
        </w:rPr>
        <w:t>d</w:t>
      </w:r>
      <w:r>
        <w:rPr>
          <w:rFonts w:ascii="Arial" w:hAnsi="Arial"/>
          <w:b/>
          <w:w w:val="41"/>
          <w:sz w:val="26"/>
        </w:rPr>
        <w:t>u</w:t>
      </w:r>
      <w:r>
        <w:rPr>
          <w:rFonts w:ascii="Arial" w:hAnsi="Arial"/>
          <w:b/>
          <w:spacing w:val="3"/>
          <w:w w:val="41"/>
          <w:sz w:val="26"/>
        </w:rPr>
        <w:t>ï</w:t>
      </w:r>
      <w:r>
        <w:rPr>
          <w:rFonts w:ascii="Arial" w:hAnsi="Arial"/>
          <w:b/>
          <w:w w:val="60"/>
          <w:sz w:val="26"/>
        </w:rPr>
        <w:t>ng</w:t>
      </w:r>
      <w:r>
        <w:rPr>
          <w:rFonts w:ascii="Arial" w:hAnsi="Arial"/>
          <w:b/>
          <w:w w:val="42"/>
          <w:sz w:val="26"/>
        </w:rPr>
        <w:t>.</w:t>
      </w:r>
      <w:r>
        <w:rPr>
          <w:rFonts w:ascii="Arial" w:hAnsi="Arial"/>
          <w:b/>
          <w:spacing w:val="7"/>
          <w:sz w:val="26"/>
        </w:rPr>
        <w:t> </w:t>
      </w:r>
      <w:r>
        <w:rPr>
          <w:rFonts w:ascii="Arial" w:hAnsi="Arial"/>
          <w:b/>
          <w:spacing w:val="-2"/>
          <w:w w:val="64"/>
          <w:sz w:val="26"/>
        </w:rPr>
        <w:t>C</w:t>
      </w:r>
      <w:r>
        <w:rPr>
          <w:rFonts w:ascii="Arial" w:hAnsi="Arial"/>
          <w:b/>
          <w:w w:val="61"/>
          <w:sz w:val="26"/>
        </w:rPr>
        <w:t>hí</w:t>
      </w:r>
      <w:r>
        <w:rPr>
          <w:rFonts w:ascii="Arial" w:hAnsi="Arial"/>
          <w:b/>
          <w:spacing w:val="3"/>
          <w:w w:val="61"/>
          <w:sz w:val="26"/>
        </w:rPr>
        <w:t>n</w:t>
      </w:r>
      <w:r>
        <w:rPr>
          <w:rFonts w:ascii="Arial" w:hAnsi="Arial"/>
          <w:b/>
          <w:w w:val="57"/>
          <w:sz w:val="26"/>
        </w:rPr>
        <w:t>h</w:t>
      </w:r>
      <w:r>
        <w:rPr>
          <w:rFonts w:ascii="Arial" w:hAnsi="Arial"/>
          <w:b/>
          <w:spacing w:val="3"/>
          <w:sz w:val="26"/>
        </w:rPr>
        <w:t> </w:t>
      </w:r>
      <w:r>
        <w:rPr>
          <w:rFonts w:ascii="Arial" w:hAnsi="Arial"/>
          <w:b/>
          <w:spacing w:val="3"/>
          <w:w w:val="57"/>
          <w:sz w:val="26"/>
        </w:rPr>
        <w:t>n</w:t>
      </w:r>
      <w:r>
        <w:rPr>
          <w:rFonts w:ascii="Arial" w:hAnsi="Arial"/>
          <w:b/>
          <w:w w:val="68"/>
          <w:sz w:val="26"/>
        </w:rPr>
        <w:t>h</w:t>
      </w:r>
      <w:r>
        <w:rPr>
          <w:rFonts w:ascii="Arial" w:hAnsi="Arial"/>
          <w:b/>
          <w:spacing w:val="1"/>
          <w:w w:val="68"/>
          <w:sz w:val="26"/>
        </w:rPr>
        <w:t>ô</w:t>
      </w:r>
      <w:r>
        <w:rPr>
          <w:rFonts w:ascii="Arial" w:hAnsi="Arial"/>
          <w:b/>
          <w:w w:val="6"/>
          <w:sz w:val="26"/>
        </w:rPr>
        <w:t>ø</w:t>
      </w:r>
      <w:r>
        <w:rPr>
          <w:rFonts w:ascii="Arial" w:hAnsi="Arial"/>
          <w:b/>
          <w:spacing w:val="3"/>
          <w:sz w:val="26"/>
        </w:rPr>
        <w:t> </w:t>
      </w:r>
      <w:r>
        <w:rPr>
          <w:rFonts w:ascii="Arial" w:hAnsi="Arial"/>
          <w:b/>
          <w:w w:val="70"/>
          <w:sz w:val="26"/>
        </w:rPr>
        <w:t>v</w:t>
      </w:r>
      <w:r>
        <w:rPr>
          <w:rFonts w:ascii="Arial" w:hAnsi="Arial"/>
          <w:b/>
          <w:spacing w:val="3"/>
          <w:w w:val="70"/>
          <w:sz w:val="26"/>
        </w:rPr>
        <w:t>a</w:t>
      </w:r>
      <w:r>
        <w:rPr>
          <w:rFonts w:ascii="Arial" w:hAnsi="Arial"/>
          <w:b/>
          <w:w w:val="34"/>
          <w:sz w:val="26"/>
        </w:rPr>
        <w:t>i</w:t>
      </w:r>
      <w:r>
        <w:rPr>
          <w:rFonts w:ascii="Arial" w:hAnsi="Arial"/>
          <w:b/>
          <w:spacing w:val="2"/>
          <w:sz w:val="26"/>
        </w:rPr>
        <w:t> </w:t>
      </w:r>
      <w:r>
        <w:rPr>
          <w:rFonts w:ascii="Arial" w:hAnsi="Arial"/>
          <w:b/>
          <w:w w:val="102"/>
          <w:sz w:val="26"/>
        </w:rPr>
        <w:t>t</w:t>
      </w:r>
      <w:r>
        <w:rPr>
          <w:rFonts w:ascii="Arial" w:hAnsi="Arial"/>
          <w:b/>
          <w:spacing w:val="3"/>
          <w:w w:val="102"/>
          <w:sz w:val="26"/>
        </w:rPr>
        <w:t>r</w:t>
      </w:r>
      <w:r>
        <w:rPr>
          <w:rFonts w:ascii="Arial" w:hAnsi="Arial"/>
          <w:b/>
          <w:spacing w:val="-2"/>
          <w:w w:val="67"/>
          <w:sz w:val="26"/>
        </w:rPr>
        <w:t>o</w:t>
      </w:r>
      <w:r>
        <w:rPr>
          <w:rFonts w:ascii="Arial" w:hAnsi="Arial"/>
          <w:b/>
          <w:spacing w:val="5"/>
          <w:w w:val="6"/>
          <w:sz w:val="26"/>
        </w:rPr>
        <w:t>ø</w:t>
      </w:r>
      <w:r>
        <w:rPr>
          <w:rFonts w:ascii="Arial" w:hAnsi="Arial"/>
          <w:b/>
          <w:w w:val="55"/>
          <w:sz w:val="26"/>
        </w:rPr>
        <w:t>,</w:t>
      </w:r>
      <w:r>
        <w:rPr>
          <w:rFonts w:ascii="Arial" w:hAnsi="Arial"/>
          <w:b/>
          <w:spacing w:val="7"/>
          <w:sz w:val="26"/>
        </w:rPr>
        <w:t> </w:t>
      </w:r>
      <w:r>
        <w:rPr>
          <w:rFonts w:ascii="Arial" w:hAnsi="Arial"/>
          <w:b/>
          <w:w w:val="63"/>
          <w:sz w:val="26"/>
        </w:rPr>
        <w:t>c</w:t>
      </w:r>
      <w:r>
        <w:rPr>
          <w:rFonts w:ascii="Arial" w:hAnsi="Arial"/>
          <w:b/>
          <w:spacing w:val="-1"/>
          <w:w w:val="63"/>
          <w:sz w:val="26"/>
        </w:rPr>
        <w:t>h</w:t>
      </w:r>
      <w:r>
        <w:rPr>
          <w:rFonts w:ascii="Arial" w:hAnsi="Arial"/>
          <w:b/>
          <w:w w:val="39"/>
          <w:sz w:val="26"/>
        </w:rPr>
        <w:t>ö</w:t>
      </w:r>
      <w:r>
        <w:rPr>
          <w:rFonts w:ascii="Arial" w:hAnsi="Arial"/>
          <w:b/>
          <w:spacing w:val="4"/>
          <w:w w:val="39"/>
          <w:sz w:val="26"/>
        </w:rPr>
        <w:t>ù</w:t>
      </w:r>
      <w:r>
        <w:rPr>
          <w:rFonts w:ascii="Arial" w:hAnsi="Arial"/>
          <w:b/>
          <w:w w:val="69"/>
          <w:sz w:val="26"/>
        </w:rPr>
        <w:t>c </w:t>
      </w:r>
      <w:r>
        <w:rPr>
          <w:rFonts w:ascii="Arial" w:hAnsi="Arial"/>
          <w:b/>
          <w:spacing w:val="3"/>
          <w:w w:val="57"/>
          <w:sz w:val="26"/>
        </w:rPr>
        <w:t>n</w:t>
      </w:r>
      <w:r>
        <w:rPr>
          <w:rFonts w:ascii="Arial" w:hAnsi="Arial"/>
          <w:b/>
          <w:spacing w:val="-2"/>
          <w:w w:val="73"/>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12"/>
          <w:sz w:val="26"/>
        </w:rPr>
        <w:t> </w:t>
      </w:r>
      <w:r>
        <w:rPr>
          <w:rFonts w:ascii="Arial" w:hAnsi="Arial"/>
          <w:b/>
          <w:w w:val="56"/>
          <w:sz w:val="26"/>
        </w:rPr>
        <w:t>vi</w:t>
      </w:r>
      <w:r>
        <w:rPr>
          <w:rFonts w:ascii="Arial" w:hAnsi="Arial"/>
          <w:b/>
          <w:spacing w:val="-12"/>
          <w:sz w:val="26"/>
        </w:rPr>
        <w:t> </w:t>
      </w:r>
      <w:r>
        <w:rPr>
          <w:rFonts w:ascii="Arial" w:hAnsi="Arial"/>
          <w:b/>
          <w:spacing w:val="2"/>
          <w:w w:val="68"/>
          <w:sz w:val="26"/>
        </w:rPr>
        <w:t>x</w:t>
      </w:r>
      <w:r>
        <w:rPr>
          <w:rFonts w:ascii="Arial" w:hAnsi="Arial"/>
          <w:b/>
          <w:w w:val="39"/>
          <w:sz w:val="26"/>
        </w:rPr>
        <w:t>öû</w:t>
      </w:r>
      <w:r>
        <w:rPr>
          <w:rFonts w:ascii="Arial" w:hAnsi="Arial"/>
          <w:b/>
          <w:spacing w:val="-11"/>
          <w:sz w:val="26"/>
        </w:rPr>
        <w:t> </w:t>
      </w:r>
      <w:r>
        <w:rPr>
          <w:rFonts w:ascii="Arial" w:hAnsi="Arial"/>
          <w:b/>
          <w:spacing w:val="1"/>
          <w:w w:val="31"/>
          <w:sz w:val="26"/>
        </w:rPr>
        <w:t>l</w:t>
      </w:r>
      <w:r>
        <w:rPr>
          <w:rFonts w:ascii="Arial" w:hAnsi="Arial"/>
          <w:b/>
          <w:spacing w:val="-3"/>
          <w:w w:val="81"/>
          <w:sz w:val="26"/>
        </w:rPr>
        <w:t>y</w:t>
      </w:r>
      <w:r>
        <w:rPr>
          <w:rFonts w:ascii="Arial" w:hAnsi="Arial"/>
          <w:b/>
          <w:w w:val="6"/>
          <w:sz w:val="26"/>
        </w:rPr>
        <w:t>ù</w:t>
      </w:r>
      <w:r>
        <w:rPr>
          <w:rFonts w:ascii="Arial" w:hAnsi="Arial"/>
          <w:b/>
          <w:spacing w:val="-9"/>
          <w:sz w:val="26"/>
        </w:rPr>
        <w:t> </w:t>
      </w:r>
      <w:r>
        <w:rPr>
          <w:rFonts w:ascii="Arial" w:hAnsi="Arial"/>
          <w:b/>
          <w:spacing w:val="2"/>
          <w:w w:val="80"/>
          <w:sz w:val="26"/>
        </w:rPr>
        <w:t>ñ</w:t>
      </w:r>
      <w:r>
        <w:rPr>
          <w:rFonts w:ascii="Arial" w:hAnsi="Arial"/>
          <w:b/>
          <w:spacing w:val="3"/>
          <w:w w:val="73"/>
          <w:sz w:val="26"/>
        </w:rPr>
        <w:t>a</w:t>
      </w:r>
      <w:r>
        <w:rPr>
          <w:rFonts w:ascii="Arial" w:hAnsi="Arial"/>
          <w:b/>
          <w:w w:val="6"/>
          <w:sz w:val="26"/>
        </w:rPr>
        <w:t>õ</w:t>
      </w:r>
      <w:r>
        <w:rPr>
          <w:rFonts w:ascii="Arial" w:hAnsi="Arial"/>
          <w:b/>
          <w:spacing w:val="-11"/>
          <w:sz w:val="26"/>
        </w:rPr>
        <w:t> </w:t>
      </w:r>
      <w:r>
        <w:rPr>
          <w:rFonts w:ascii="Arial" w:hAnsi="Arial"/>
          <w:b/>
          <w:spacing w:val="1"/>
          <w:w w:val="80"/>
          <w:sz w:val="26"/>
        </w:rPr>
        <w:t>ñ</w:t>
      </w:r>
      <w:r>
        <w:rPr>
          <w:rFonts w:ascii="Arial" w:hAnsi="Arial"/>
          <w:b/>
          <w:spacing w:val="1"/>
          <w:w w:val="71"/>
          <w:sz w:val="26"/>
        </w:rPr>
        <w:t>e</w:t>
      </w:r>
      <w:r>
        <w:rPr>
          <w:rFonts w:ascii="Arial" w:hAnsi="Arial"/>
          <w:b/>
          <w:w w:val="65"/>
          <w:sz w:val="26"/>
        </w:rPr>
        <w:t>m</w:t>
      </w:r>
      <w:r>
        <w:rPr>
          <w:rFonts w:ascii="Arial" w:hAnsi="Arial"/>
          <w:b/>
          <w:spacing w:val="-13"/>
          <w:sz w:val="26"/>
        </w:rPr>
        <w:t> </w:t>
      </w:r>
      <w:r>
        <w:rPr>
          <w:rFonts w:ascii="Arial" w:hAnsi="Arial"/>
          <w:b/>
          <w:spacing w:val="1"/>
          <w:w w:val="31"/>
          <w:sz w:val="26"/>
        </w:rPr>
        <w:t>l</w:t>
      </w:r>
      <w:r>
        <w:rPr>
          <w:rFonts w:ascii="Arial" w:hAnsi="Arial"/>
          <w:b/>
          <w:spacing w:val="-2"/>
          <w:w w:val="73"/>
          <w:sz w:val="26"/>
        </w:rPr>
        <w:t>a</w:t>
      </w:r>
      <w:r>
        <w:rPr>
          <w:rFonts w:ascii="Arial" w:hAnsi="Arial"/>
          <w:b/>
          <w:w w:val="24"/>
          <w:sz w:val="26"/>
        </w:rPr>
        <w:t>ïi</w:t>
      </w:r>
      <w:r>
        <w:rPr>
          <w:rFonts w:ascii="Arial" w:hAnsi="Arial"/>
          <w:b/>
          <w:spacing w:val="-13"/>
          <w:sz w:val="26"/>
        </w:rPr>
        <w:t> </w:t>
      </w:r>
      <w:r>
        <w:rPr>
          <w:rFonts w:ascii="Arial" w:hAnsi="Arial"/>
          <w:b/>
          <w:spacing w:val="4"/>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w w:val="72"/>
          <w:sz w:val="26"/>
        </w:rPr>
        <w:t>ö</w:t>
      </w:r>
      <w:r>
        <w:rPr>
          <w:rFonts w:ascii="Arial" w:hAnsi="Arial"/>
          <w:b/>
          <w:w w:val="54"/>
          <w:sz w:val="26"/>
        </w:rPr>
        <w:t>u</w:t>
      </w:r>
      <w:r>
        <w:rPr>
          <w:rFonts w:ascii="Arial" w:hAnsi="Arial"/>
          <w:b/>
          <w:spacing w:val="-11"/>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spacing w:val="3"/>
          <w:w w:val="7"/>
          <w:sz w:val="26"/>
        </w:rPr>
        <w:t>å</w:t>
      </w:r>
      <w:r>
        <w:rPr>
          <w:rFonts w:ascii="Arial" w:hAnsi="Arial"/>
          <w:b/>
          <w:spacing w:val="-2"/>
          <w:w w:val="65"/>
          <w:sz w:val="26"/>
        </w:rPr>
        <w:t>m</w:t>
      </w:r>
      <w:r>
        <w:rPr>
          <w:rFonts w:ascii="Arial" w:hAnsi="Arial"/>
          <w:b/>
          <w:w w:val="55"/>
          <w:sz w:val="26"/>
        </w:rPr>
        <w:t>,</w:t>
      </w:r>
      <w:r>
        <w:rPr>
          <w:rFonts w:ascii="Arial" w:hAnsi="Arial"/>
          <w:b/>
          <w:spacing w:val="-12"/>
          <w:sz w:val="26"/>
        </w:rPr>
        <w:t> </w:t>
      </w:r>
      <w:r>
        <w:rPr>
          <w:rFonts w:ascii="Arial" w:hAnsi="Arial"/>
          <w:b/>
          <w:spacing w:val="4"/>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w w:val="132"/>
          <w:sz w:val="26"/>
        </w:rPr>
        <w:t>t</w:t>
      </w:r>
      <w:r>
        <w:rPr>
          <w:rFonts w:ascii="Arial" w:hAnsi="Arial"/>
          <w:b/>
          <w:w w:val="64"/>
          <w:sz w:val="26"/>
        </w:rPr>
        <w:t>í</w:t>
      </w:r>
      <w:r>
        <w:rPr>
          <w:rFonts w:ascii="Arial" w:hAnsi="Arial"/>
          <w:b/>
          <w:spacing w:val="3"/>
          <w:w w:val="64"/>
          <w:sz w:val="26"/>
        </w:rPr>
        <w:t>n</w:t>
      </w:r>
      <w:r>
        <w:rPr>
          <w:rFonts w:ascii="Arial" w:hAnsi="Arial"/>
          <w:b/>
          <w:w w:val="57"/>
          <w:sz w:val="26"/>
        </w:rPr>
        <w:t>h</w:t>
      </w:r>
      <w:r>
        <w:rPr>
          <w:rFonts w:ascii="Arial" w:hAnsi="Arial"/>
          <w:b/>
          <w:spacing w:val="-11"/>
          <w:sz w:val="26"/>
        </w:rPr>
        <w:t> </w:t>
      </w:r>
      <w:r>
        <w:rPr>
          <w:rFonts w:ascii="Arial" w:hAnsi="Arial"/>
          <w:b/>
          <w:w w:val="65"/>
          <w:sz w:val="26"/>
        </w:rPr>
        <w:t>n</w:t>
      </w:r>
      <w:r>
        <w:rPr>
          <w:rFonts w:ascii="Arial" w:hAnsi="Arial"/>
          <w:b/>
          <w:spacing w:val="-2"/>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spacing w:val="2"/>
          <w:w w:val="80"/>
          <w:sz w:val="26"/>
        </w:rPr>
        <w:t>ñ</w:t>
      </w:r>
      <w:r>
        <w:rPr>
          <w:rFonts w:ascii="Arial" w:hAnsi="Arial"/>
          <w:b/>
          <w:spacing w:val="-2"/>
          <w:w w:val="73"/>
          <w:sz w:val="26"/>
        </w:rPr>
        <w:t>a</w:t>
      </w:r>
      <w:r>
        <w:rPr>
          <w:rFonts w:ascii="Arial" w:hAnsi="Arial"/>
          <w:b/>
          <w:w w:val="38"/>
          <w:sz w:val="26"/>
        </w:rPr>
        <w:t>ëc</w:t>
      </w:r>
      <w:r>
        <w:rPr>
          <w:rFonts w:ascii="Arial" w:hAnsi="Arial"/>
          <w:b/>
          <w:spacing w:val="-12"/>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ät</w:t>
      </w:r>
      <w:r>
        <w:rPr>
          <w:rFonts w:ascii="Arial" w:hAnsi="Arial"/>
          <w:b/>
          <w:spacing w:val="-6"/>
          <w:sz w:val="26"/>
        </w:rPr>
        <w:t> </w:t>
      </w:r>
      <w:r>
        <w:rPr>
          <w:rFonts w:ascii="Arial" w:hAnsi="Arial"/>
          <w:b/>
          <w:w w:val="63"/>
          <w:sz w:val="26"/>
        </w:rPr>
        <w:t>c</w:t>
      </w:r>
      <w:r>
        <w:rPr>
          <w:rFonts w:ascii="Arial" w:hAnsi="Arial"/>
          <w:b/>
          <w:spacing w:val="-1"/>
          <w:w w:val="63"/>
          <w:sz w:val="26"/>
        </w:rPr>
        <w:t>h</w:t>
      </w:r>
      <w:r>
        <w:rPr>
          <w:rFonts w:ascii="Arial" w:hAnsi="Arial"/>
          <w:b/>
          <w:w w:val="67"/>
          <w:sz w:val="26"/>
        </w:rPr>
        <w:t>o</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w w:val="64"/>
          <w:sz w:val="26"/>
        </w:rPr>
        <w:t>h</w:t>
      </w:r>
      <w:r>
        <w:rPr>
          <w:rFonts w:ascii="Arial" w:hAnsi="Arial"/>
          <w:b/>
          <w:spacing w:val="1"/>
          <w:w w:val="64"/>
          <w:sz w:val="26"/>
        </w:rPr>
        <w:t>e</w:t>
      </w:r>
      <w:r>
        <w:rPr>
          <w:rFonts w:ascii="Arial" w:hAnsi="Arial"/>
          <w:b/>
          <w:w w:val="7"/>
          <w:sz w:val="26"/>
        </w:rPr>
        <w:t>ä</w:t>
      </w:r>
      <w:r>
        <w:rPr>
          <w:rFonts w:ascii="Arial" w:hAnsi="Arial"/>
          <w:b/>
          <w:spacing w:val="-11"/>
          <w:sz w:val="26"/>
        </w:rPr>
        <w:t> </w:t>
      </w:r>
      <w:r>
        <w:rPr>
          <w:rFonts w:ascii="Arial" w:hAnsi="Arial"/>
          <w:b/>
          <w:w w:val="84"/>
          <w:sz w:val="26"/>
        </w:rPr>
        <w:t>t</w:t>
      </w:r>
      <w:r>
        <w:rPr>
          <w:rFonts w:ascii="Arial" w:hAnsi="Arial"/>
          <w:b/>
          <w:spacing w:val="4"/>
          <w:w w:val="84"/>
          <w:sz w:val="26"/>
        </w:rPr>
        <w:t>h</w:t>
      </w:r>
      <w:r>
        <w:rPr>
          <w:rFonts w:ascii="Arial" w:hAnsi="Arial"/>
          <w:b/>
          <w:spacing w:val="-2"/>
          <w:w w:val="67"/>
          <w:sz w:val="26"/>
        </w:rPr>
        <w:t>o</w:t>
      </w:r>
      <w:r>
        <w:rPr>
          <w:rFonts w:ascii="Arial" w:hAnsi="Arial"/>
          <w:b/>
          <w:w w:val="33"/>
          <w:sz w:val="26"/>
        </w:rPr>
        <w:t>á</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3"/>
          <w:w w:val="33"/>
          <w:sz w:val="26"/>
        </w:rPr>
        <w:t>n</w:t>
      </w:r>
      <w:r>
        <w:rPr>
          <w:rFonts w:ascii="Arial" w:hAnsi="Arial"/>
          <w:b/>
          <w:w w:val="42"/>
          <w:sz w:val="26"/>
        </w:rPr>
        <w:t>.</w:t>
      </w:r>
    </w:p>
    <w:p>
      <w:pPr>
        <w:spacing w:line="278" w:lineRule="auto" w:before="120"/>
        <w:ind w:left="119" w:right="111" w:firstLine="566"/>
        <w:jc w:val="both"/>
        <w:rPr>
          <w:rFonts w:ascii="Arial" w:hAnsi="Arial"/>
          <w:b/>
          <w:sz w:val="26"/>
        </w:rPr>
      </w:pPr>
      <w:r>
        <w:rPr>
          <w:rFonts w:ascii="Arial" w:hAnsi="Arial"/>
          <w:b/>
          <w:spacing w:val="2"/>
          <w:w w:val="64"/>
          <w:sz w:val="26"/>
        </w:rPr>
        <w:t>C</w:t>
      </w:r>
      <w:r>
        <w:rPr>
          <w:rFonts w:ascii="Arial" w:hAnsi="Arial"/>
          <w:b/>
          <w:spacing w:val="-2"/>
          <w:w w:val="73"/>
          <w:sz w:val="26"/>
        </w:rPr>
        <w:t>a</w:t>
      </w:r>
      <w:r>
        <w:rPr>
          <w:rFonts w:ascii="Arial" w:hAnsi="Arial"/>
          <w:b/>
          <w:w w:val="36"/>
          <w:sz w:val="26"/>
        </w:rPr>
        <w:t>ùc</w:t>
      </w:r>
      <w:r>
        <w:rPr>
          <w:rFonts w:ascii="Arial" w:hAnsi="Arial"/>
          <w:b/>
          <w:spacing w:val="17"/>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w w:val="6"/>
          <w:sz w:val="26"/>
        </w:rPr>
        <w:t>ø</w:t>
      </w:r>
      <w:r>
        <w:rPr>
          <w:rFonts w:ascii="Arial" w:hAnsi="Arial"/>
          <w:b/>
          <w:spacing w:val="17"/>
          <w:sz w:val="26"/>
        </w:rPr>
        <w:t> </w:t>
      </w:r>
      <w:r>
        <w:rPr>
          <w:rFonts w:ascii="Arial" w:hAnsi="Arial"/>
          <w:b/>
          <w:w w:val="60"/>
          <w:sz w:val="26"/>
        </w:rPr>
        <w:t>ng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ân</w:t>
      </w:r>
      <w:r>
        <w:rPr>
          <w:rFonts w:ascii="Arial" w:hAnsi="Arial"/>
          <w:b/>
          <w:spacing w:val="16"/>
          <w:sz w:val="26"/>
        </w:rPr>
        <w:t> </w:t>
      </w:r>
      <w:r>
        <w:rPr>
          <w:rFonts w:ascii="Arial" w:hAnsi="Arial"/>
          <w:b/>
          <w:w w:val="50"/>
          <w:sz w:val="26"/>
        </w:rPr>
        <w:t>cöùu</w:t>
      </w:r>
      <w:r>
        <w:rPr>
          <w:rFonts w:ascii="Arial" w:hAnsi="Arial"/>
          <w:b/>
          <w:spacing w:val="17"/>
          <w:sz w:val="26"/>
        </w:rPr>
        <w:t> </w:t>
      </w:r>
      <w:r>
        <w:rPr>
          <w:rFonts w:ascii="Arial" w:hAnsi="Arial"/>
          <w:b/>
          <w:spacing w:val="-3"/>
          <w:w w:val="57"/>
          <w:sz w:val="26"/>
        </w:rPr>
        <w:t>k</w:t>
      </w:r>
      <w:r>
        <w:rPr>
          <w:rFonts w:ascii="Arial" w:hAnsi="Arial"/>
          <w:b/>
          <w:w w:val="62"/>
          <w:sz w:val="26"/>
        </w:rPr>
        <w:t>h</w:t>
      </w:r>
      <w:r>
        <w:rPr>
          <w:rFonts w:ascii="Arial" w:hAnsi="Arial"/>
          <w:b/>
          <w:spacing w:val="-2"/>
          <w:w w:val="62"/>
          <w:sz w:val="26"/>
        </w:rPr>
        <w:t>o</w:t>
      </w:r>
      <w:r>
        <w:rPr>
          <w:rFonts w:ascii="Arial" w:hAnsi="Arial"/>
          <w:b/>
          <w:spacing w:val="3"/>
          <w:w w:val="7"/>
          <w:sz w:val="26"/>
        </w:rPr>
        <w:t>â</w:t>
      </w:r>
      <w:r>
        <w:rPr>
          <w:rFonts w:ascii="Arial" w:hAnsi="Arial"/>
          <w:b/>
          <w:w w:val="60"/>
          <w:sz w:val="26"/>
        </w:rPr>
        <w:t>ng</w:t>
      </w:r>
      <w:r>
        <w:rPr>
          <w:rFonts w:ascii="Arial" w:hAnsi="Arial"/>
          <w:b/>
          <w:spacing w:val="14"/>
          <w:sz w:val="26"/>
        </w:rPr>
        <w:t> </w:t>
      </w:r>
      <w:r>
        <w:rPr>
          <w:rFonts w:ascii="Arial" w:hAnsi="Arial"/>
          <w:b/>
          <w:w w:val="60"/>
          <w:sz w:val="26"/>
        </w:rPr>
        <w:t>ng</w:t>
      </w:r>
      <w:r>
        <w:rPr>
          <w:rFonts w:ascii="Arial" w:hAnsi="Arial"/>
          <w:b/>
          <w:w w:val="49"/>
          <w:sz w:val="26"/>
        </w:rPr>
        <w:t>öøng</w:t>
      </w:r>
      <w:r>
        <w:rPr>
          <w:rFonts w:ascii="Arial" w:hAnsi="Arial"/>
          <w:b/>
          <w:spacing w:val="14"/>
          <w:sz w:val="26"/>
        </w:rPr>
        <w:t> </w:t>
      </w:r>
      <w:r>
        <w:rPr>
          <w:rFonts w:ascii="Arial" w:hAnsi="Arial"/>
          <w:b/>
          <w:w w:val="60"/>
          <w:sz w:val="26"/>
        </w:rPr>
        <w:t>ng</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12"/>
          <w:sz w:val="26"/>
        </w:rPr>
        <w:t> </w:t>
      </w:r>
      <w:r>
        <w:rPr>
          <w:rFonts w:ascii="Arial" w:hAnsi="Arial"/>
          <w:b/>
          <w:w w:val="48"/>
          <w:sz w:val="26"/>
        </w:rPr>
        <w:t>cö</w:t>
      </w:r>
      <w:r>
        <w:rPr>
          <w:rFonts w:ascii="Arial" w:hAnsi="Arial"/>
          <w:b/>
          <w:spacing w:val="4"/>
          <w:w w:val="48"/>
          <w:sz w:val="26"/>
        </w:rPr>
        <w:t>ù</w:t>
      </w:r>
      <w:r>
        <w:rPr>
          <w:rFonts w:ascii="Arial" w:hAnsi="Arial"/>
          <w:b/>
          <w:w w:val="54"/>
          <w:sz w:val="26"/>
        </w:rPr>
        <w:t>u</w:t>
      </w:r>
      <w:r>
        <w:rPr>
          <w:rFonts w:ascii="Arial" w:hAnsi="Arial"/>
          <w:b/>
          <w:spacing w:val="13"/>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13"/>
          <w:sz w:val="26"/>
        </w:rPr>
        <w:t> </w:t>
      </w:r>
      <w:r>
        <w:rPr>
          <w:rFonts w:ascii="Arial" w:hAnsi="Arial"/>
          <w:b/>
          <w:w w:val="64"/>
          <w:sz w:val="26"/>
        </w:rPr>
        <w:t>he</w:t>
      </w:r>
      <w:r>
        <w:rPr>
          <w:rFonts w:ascii="Arial" w:hAnsi="Arial"/>
          <w:b/>
          <w:w w:val="7"/>
          <w:sz w:val="26"/>
        </w:rPr>
        <w:t>ä</w:t>
      </w:r>
      <w:r>
        <w:rPr>
          <w:rFonts w:ascii="Arial" w:hAnsi="Arial"/>
          <w:b/>
          <w:spacing w:val="13"/>
          <w:sz w:val="26"/>
        </w:rPr>
        <w:t> </w:t>
      </w:r>
      <w:r>
        <w:rPr>
          <w:rFonts w:ascii="Arial" w:hAnsi="Arial"/>
          <w:b/>
          <w:w w:val="77"/>
          <w:sz w:val="26"/>
        </w:rPr>
        <w:t>th</w:t>
      </w:r>
      <w:r>
        <w:rPr>
          <w:rFonts w:ascii="Arial" w:hAnsi="Arial"/>
          <w:b/>
          <w:spacing w:val="3"/>
          <w:w w:val="77"/>
          <w:sz w:val="26"/>
        </w:rPr>
        <w:t>o</w:t>
      </w:r>
      <w:r>
        <w:rPr>
          <w:rFonts w:ascii="Arial" w:hAnsi="Arial"/>
          <w:b/>
          <w:w w:val="33"/>
          <w:sz w:val="26"/>
        </w:rPr>
        <w:t>á</w:t>
      </w:r>
      <w:r>
        <w:rPr>
          <w:rFonts w:ascii="Arial" w:hAnsi="Arial"/>
          <w:b/>
          <w:spacing w:val="-2"/>
          <w:w w:val="33"/>
          <w:sz w:val="26"/>
        </w:rPr>
        <w:t>n</w:t>
      </w:r>
      <w:r>
        <w:rPr>
          <w:rFonts w:ascii="Arial" w:hAnsi="Arial"/>
          <w:b/>
          <w:w w:val="62"/>
          <w:sz w:val="26"/>
        </w:rPr>
        <w:t>g</w:t>
      </w:r>
      <w:r>
        <w:rPr>
          <w:rFonts w:ascii="Arial" w:hAnsi="Arial"/>
          <w:b/>
          <w:spacing w:val="15"/>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17"/>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16"/>
          <w:sz w:val="26"/>
        </w:rPr>
        <w:t> </w:t>
      </w:r>
      <w:r>
        <w:rPr>
          <w:rFonts w:ascii="Arial" w:hAnsi="Arial"/>
          <w:b/>
          <w:w w:val="70"/>
          <w:sz w:val="26"/>
        </w:rPr>
        <w:t>v</w:t>
      </w:r>
      <w:r>
        <w:rPr>
          <w:rFonts w:ascii="Arial" w:hAnsi="Arial"/>
          <w:b/>
          <w:spacing w:val="-2"/>
          <w:w w:val="70"/>
          <w:sz w:val="26"/>
        </w:rPr>
        <w:t>a</w:t>
      </w:r>
      <w:r>
        <w:rPr>
          <w:rFonts w:ascii="Arial" w:hAnsi="Arial"/>
          <w:b/>
          <w:w w:val="6"/>
          <w:sz w:val="26"/>
        </w:rPr>
        <w:t>ø</w:t>
      </w:r>
      <w:r>
        <w:rPr>
          <w:rFonts w:ascii="Arial" w:hAnsi="Arial"/>
          <w:b/>
          <w:spacing w:val="17"/>
          <w:sz w:val="26"/>
        </w:rPr>
        <w:t> </w:t>
      </w:r>
      <w:r>
        <w:rPr>
          <w:rFonts w:ascii="Arial" w:hAnsi="Arial"/>
          <w:b/>
          <w:spacing w:val="-2"/>
          <w:w w:val="73"/>
          <w:sz w:val="26"/>
        </w:rPr>
        <w:t>s</w:t>
      </w:r>
      <w:r>
        <w:rPr>
          <w:rFonts w:ascii="Arial" w:hAnsi="Arial"/>
          <w:b/>
          <w:w w:val="39"/>
          <w:sz w:val="26"/>
        </w:rPr>
        <w:t>öû</w:t>
      </w:r>
      <w:r>
        <w:rPr>
          <w:rFonts w:ascii="Arial" w:hAnsi="Arial"/>
          <w:b/>
          <w:spacing w:val="13"/>
          <w:sz w:val="26"/>
        </w:rPr>
        <w:t> </w:t>
      </w:r>
      <w:r>
        <w:rPr>
          <w:rFonts w:ascii="Arial" w:hAnsi="Arial"/>
          <w:b/>
          <w:spacing w:val="3"/>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pacing w:val="14"/>
          <w:sz w:val="26"/>
        </w:rPr>
        <w:t> </w:t>
      </w:r>
      <w:r>
        <w:rPr>
          <w:rFonts w:ascii="Arial" w:hAnsi="Arial"/>
          <w:b/>
          <w:w w:val="56"/>
          <w:sz w:val="26"/>
        </w:rPr>
        <w:t>vi</w:t>
      </w:r>
      <w:r>
        <w:rPr>
          <w:rFonts w:ascii="Arial" w:hAnsi="Arial"/>
          <w:b/>
          <w:spacing w:val="12"/>
          <w:sz w:val="26"/>
        </w:rPr>
        <w:t> </w:t>
      </w:r>
      <w:r>
        <w:rPr>
          <w:rFonts w:ascii="Arial" w:hAnsi="Arial"/>
          <w:b/>
          <w:spacing w:val="2"/>
          <w:w w:val="68"/>
          <w:sz w:val="26"/>
        </w:rPr>
        <w:t>x</w:t>
      </w:r>
      <w:r>
        <w:rPr>
          <w:rFonts w:ascii="Arial" w:hAnsi="Arial"/>
          <w:b/>
          <w:w w:val="39"/>
          <w:sz w:val="26"/>
        </w:rPr>
        <w:t>öû</w:t>
      </w:r>
      <w:r>
        <w:rPr>
          <w:rFonts w:ascii="Arial" w:hAnsi="Arial"/>
          <w:b/>
          <w:spacing w:val="13"/>
          <w:sz w:val="26"/>
        </w:rPr>
        <w:t> </w:t>
      </w:r>
      <w:r>
        <w:rPr>
          <w:rFonts w:ascii="Arial" w:hAnsi="Arial"/>
          <w:b/>
          <w:spacing w:val="5"/>
          <w:w w:val="31"/>
          <w:sz w:val="26"/>
        </w:rPr>
        <w:t>l</w:t>
      </w:r>
      <w:r>
        <w:rPr>
          <w:rFonts w:ascii="Arial" w:hAnsi="Arial"/>
          <w:b/>
          <w:spacing w:val="-3"/>
          <w:w w:val="81"/>
          <w:sz w:val="26"/>
        </w:rPr>
        <w:t>y</w:t>
      </w:r>
      <w:r>
        <w:rPr>
          <w:rFonts w:ascii="Arial" w:hAnsi="Arial"/>
          <w:b/>
          <w:w w:val="6"/>
          <w:sz w:val="26"/>
        </w:rPr>
        <w:t>ù</w:t>
      </w:r>
      <w:r>
        <w:rPr>
          <w:rFonts w:ascii="Arial" w:hAnsi="Arial"/>
          <w:b/>
          <w:spacing w:val="13"/>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 </w:t>
      </w:r>
      <w:r>
        <w:rPr>
          <w:rFonts w:ascii="Arial" w:hAnsi="Arial"/>
          <w:b/>
          <w:w w:val="84"/>
          <w:sz w:val="26"/>
        </w:rPr>
        <w:t>t</w:t>
      </w:r>
      <w:r>
        <w:rPr>
          <w:rFonts w:ascii="Arial" w:hAnsi="Arial"/>
          <w:b/>
          <w:spacing w:val="4"/>
          <w:w w:val="84"/>
          <w:sz w:val="26"/>
        </w:rPr>
        <w:t>h</w:t>
      </w:r>
      <w:r>
        <w:rPr>
          <w:rFonts w:ascii="Arial" w:hAnsi="Arial"/>
          <w:b/>
          <w:spacing w:val="-2"/>
          <w:w w:val="73"/>
          <w:sz w:val="26"/>
        </w:rPr>
        <w:t>a</w:t>
      </w:r>
      <w:r>
        <w:rPr>
          <w:rFonts w:ascii="Arial" w:hAnsi="Arial"/>
          <w:b/>
          <w:w w:val="81"/>
          <w:sz w:val="26"/>
        </w:rPr>
        <w:t>y</w:t>
      </w:r>
      <w:r>
        <w:rPr>
          <w:rFonts w:ascii="Arial" w:hAnsi="Arial"/>
          <w:b/>
          <w:spacing w:val="6"/>
          <w:sz w:val="26"/>
        </w:rPr>
        <w:t> </w:t>
      </w:r>
      <w:r>
        <w:rPr>
          <w:rFonts w:ascii="Arial" w:hAnsi="Arial"/>
          <w:b/>
          <w:w w:val="79"/>
          <w:sz w:val="26"/>
        </w:rPr>
        <w:t>th</w:t>
      </w:r>
      <w:r>
        <w:rPr>
          <w:rFonts w:ascii="Arial" w:hAnsi="Arial"/>
          <w:b/>
          <w:spacing w:val="1"/>
          <w:w w:val="79"/>
          <w:sz w:val="26"/>
        </w:rPr>
        <w:t>e</w:t>
      </w:r>
      <w:r>
        <w:rPr>
          <w:rFonts w:ascii="Arial" w:hAnsi="Arial"/>
          <w:b/>
          <w:w w:val="7"/>
          <w:sz w:val="26"/>
        </w:rPr>
        <w:t>á</w:t>
      </w:r>
      <w:r>
        <w:rPr>
          <w:rFonts w:ascii="Arial" w:hAnsi="Arial"/>
          <w:b/>
          <w:spacing w:val="10"/>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spacing w:val="3"/>
          <w:w w:val="7"/>
          <w:sz w:val="26"/>
        </w:rPr>
        <w:t>è</w:t>
      </w:r>
      <w:r>
        <w:rPr>
          <w:rFonts w:ascii="Arial" w:hAnsi="Arial"/>
          <w:b/>
          <w:w w:val="65"/>
          <w:sz w:val="26"/>
        </w:rPr>
        <w:t>m</w:t>
      </w:r>
      <w:r>
        <w:rPr>
          <w:rFonts w:ascii="Arial" w:hAnsi="Arial"/>
          <w:b/>
          <w:spacing w:val="7"/>
          <w:sz w:val="26"/>
        </w:rPr>
        <w:t> </w:t>
      </w:r>
      <w:r>
        <w:rPr>
          <w:rFonts w:ascii="Arial" w:hAnsi="Arial"/>
          <w:b/>
          <w:w w:val="65"/>
          <w:sz w:val="26"/>
        </w:rPr>
        <w:t>n</w:t>
      </w:r>
      <w:r>
        <w:rPr>
          <w:rFonts w:ascii="Arial" w:hAnsi="Arial"/>
          <w:b/>
          <w:spacing w:val="-2"/>
          <w:w w:val="65"/>
          <w:sz w:val="26"/>
        </w:rPr>
        <w:t>a</w:t>
      </w:r>
      <w:r>
        <w:rPr>
          <w:rFonts w:ascii="Arial" w:hAnsi="Arial"/>
          <w:b/>
          <w:spacing w:val="3"/>
          <w:w w:val="7"/>
          <w:sz w:val="26"/>
        </w:rPr>
        <w:t>â</w:t>
      </w:r>
      <w:r>
        <w:rPr>
          <w:rFonts w:ascii="Arial" w:hAnsi="Arial"/>
          <w:b/>
          <w:w w:val="60"/>
          <w:sz w:val="26"/>
        </w:rPr>
        <w:t>ng</w:t>
      </w:r>
      <w:r>
        <w:rPr>
          <w:rFonts w:ascii="Arial" w:hAnsi="Arial"/>
          <w:b/>
          <w:spacing w:val="5"/>
          <w:sz w:val="26"/>
        </w:rPr>
        <w:t> </w:t>
      </w:r>
      <w:r>
        <w:rPr>
          <w:rFonts w:ascii="Arial" w:hAnsi="Arial"/>
          <w:b/>
          <w:w w:val="71"/>
          <w:sz w:val="26"/>
        </w:rPr>
        <w:t>c</w:t>
      </w:r>
      <w:r>
        <w:rPr>
          <w:rFonts w:ascii="Arial" w:hAnsi="Arial"/>
          <w:b/>
          <w:spacing w:val="3"/>
          <w:w w:val="71"/>
          <w:sz w:val="26"/>
        </w:rPr>
        <w:t>a</w:t>
      </w:r>
      <w:r>
        <w:rPr>
          <w:rFonts w:ascii="Arial" w:hAnsi="Arial"/>
          <w:b/>
          <w:w w:val="67"/>
          <w:sz w:val="26"/>
        </w:rPr>
        <w:t>o</w:t>
      </w:r>
      <w:r>
        <w:rPr>
          <w:rFonts w:ascii="Arial" w:hAnsi="Arial"/>
          <w:b/>
          <w:spacing w:val="8"/>
          <w:sz w:val="26"/>
        </w:rPr>
        <w:t> </w:t>
      </w:r>
      <w:r>
        <w:rPr>
          <w:rFonts w:ascii="Arial" w:hAnsi="Arial"/>
          <w:b/>
          <w:spacing w:val="-3"/>
          <w:w w:val="57"/>
          <w:sz w:val="26"/>
        </w:rPr>
        <w:t>k</w:t>
      </w:r>
      <w:r>
        <w:rPr>
          <w:rFonts w:ascii="Arial" w:hAnsi="Arial"/>
          <w:b/>
          <w:w w:val="65"/>
          <w:sz w:val="26"/>
        </w:rPr>
        <w:t>h</w:t>
      </w:r>
      <w:r>
        <w:rPr>
          <w:rFonts w:ascii="Arial" w:hAnsi="Arial"/>
          <w:b/>
          <w:spacing w:val="3"/>
          <w:w w:val="65"/>
          <w:sz w:val="26"/>
        </w:rPr>
        <w:t>a</w:t>
      </w:r>
      <w:r>
        <w:rPr>
          <w:rFonts w:ascii="Arial" w:hAnsi="Arial"/>
          <w:b/>
          <w:w w:val="6"/>
          <w:sz w:val="26"/>
        </w:rPr>
        <w:t>û</w:t>
      </w:r>
      <w:r>
        <w:rPr>
          <w:rFonts w:ascii="Arial" w:hAnsi="Arial"/>
          <w:b/>
          <w:spacing w:val="3"/>
          <w:sz w:val="26"/>
        </w:rPr>
        <w:t> </w:t>
      </w:r>
      <w:r>
        <w:rPr>
          <w:rFonts w:ascii="Arial" w:hAnsi="Arial"/>
          <w:b/>
          <w:spacing w:val="3"/>
          <w:w w:val="57"/>
          <w:sz w:val="26"/>
        </w:rPr>
        <w:t>n</w:t>
      </w:r>
      <w:r>
        <w:rPr>
          <w:rFonts w:ascii="Arial" w:hAnsi="Arial"/>
          <w:b/>
          <w:spacing w:val="-2"/>
          <w:w w:val="73"/>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10"/>
          <w:sz w:val="26"/>
        </w:rPr>
        <w:t> </w:t>
      </w:r>
      <w:r>
        <w:rPr>
          <w:rFonts w:ascii="Arial" w:hAnsi="Arial"/>
          <w:b/>
          <w:w w:val="93"/>
          <w:sz w:val="26"/>
        </w:rPr>
        <w:t>t</w:t>
      </w:r>
      <w:r>
        <w:rPr>
          <w:rFonts w:ascii="Arial" w:hAnsi="Arial"/>
          <w:b/>
          <w:spacing w:val="1"/>
          <w:w w:val="93"/>
          <w:sz w:val="26"/>
        </w:rPr>
        <w:t>ö</w:t>
      </w:r>
      <w:r>
        <w:rPr>
          <w:rFonts w:ascii="Arial" w:hAnsi="Arial"/>
          <w:b/>
          <w:w w:val="14"/>
          <w:sz w:val="26"/>
        </w:rPr>
        <w:t>ï</w:t>
      </w:r>
      <w:r>
        <w:rPr>
          <w:rFonts w:ascii="Arial" w:hAnsi="Arial"/>
          <w:b/>
          <w:spacing w:val="3"/>
          <w:sz w:val="26"/>
        </w:rPr>
        <w:t> </w:t>
      </w:r>
      <w:r>
        <w:rPr>
          <w:rFonts w:ascii="Arial" w:hAnsi="Arial"/>
          <w:b/>
          <w:spacing w:val="2"/>
          <w:w w:val="80"/>
          <w:sz w:val="26"/>
        </w:rPr>
        <w:t>ñ</w:t>
      </w:r>
      <w:r>
        <w:rPr>
          <w:rFonts w:ascii="Arial" w:hAnsi="Arial"/>
          <w:b/>
          <w:spacing w:val="3"/>
          <w:w w:val="67"/>
          <w:sz w:val="26"/>
        </w:rPr>
        <w:t>o</w:t>
      </w:r>
      <w:r>
        <w:rPr>
          <w:rFonts w:ascii="Arial" w:hAnsi="Arial"/>
          <w:b/>
          <w:w w:val="33"/>
          <w:sz w:val="26"/>
        </w:rPr>
        <w:t>ä</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84"/>
          <w:sz w:val="26"/>
        </w:rPr>
        <w:t>t</w:t>
      </w:r>
      <w:r>
        <w:rPr>
          <w:rFonts w:ascii="Arial" w:hAnsi="Arial"/>
          <w:b/>
          <w:spacing w:val="4"/>
          <w:w w:val="84"/>
          <w:sz w:val="26"/>
        </w:rPr>
        <w:t>h</w:t>
      </w:r>
      <w:r>
        <w:rPr>
          <w:rFonts w:ascii="Arial" w:hAnsi="Arial"/>
          <w:b/>
          <w:spacing w:val="-2"/>
          <w:w w:val="73"/>
          <w:sz w:val="26"/>
        </w:rPr>
        <w:t>a</w:t>
      </w:r>
      <w:r>
        <w:rPr>
          <w:rFonts w:ascii="Arial" w:hAnsi="Arial"/>
          <w:b/>
          <w:w w:val="81"/>
          <w:sz w:val="26"/>
        </w:rPr>
        <w:t>y</w:t>
      </w:r>
      <w:r>
        <w:rPr>
          <w:rFonts w:ascii="Arial" w:hAnsi="Arial"/>
          <w:b/>
          <w:spacing w:val="6"/>
          <w:sz w:val="26"/>
        </w:rPr>
        <w:t> </w:t>
      </w:r>
      <w:r>
        <w:rPr>
          <w:rFonts w:ascii="Arial" w:hAnsi="Arial"/>
          <w:b/>
          <w:w w:val="79"/>
          <w:sz w:val="26"/>
        </w:rPr>
        <w:t>th</w:t>
      </w:r>
      <w:r>
        <w:rPr>
          <w:rFonts w:ascii="Arial" w:hAnsi="Arial"/>
          <w:b/>
          <w:spacing w:val="9"/>
          <w:w w:val="79"/>
          <w:sz w:val="26"/>
        </w:rPr>
        <w:t>e</w:t>
      </w:r>
      <w:r>
        <w:rPr>
          <w:rFonts w:ascii="Arial" w:hAnsi="Arial"/>
          <w:b/>
          <w:w w:val="7"/>
          <w:sz w:val="26"/>
        </w:rPr>
        <w:t>á</w:t>
      </w:r>
      <w:r>
        <w:rPr>
          <w:rFonts w:ascii="Arial" w:hAnsi="Arial"/>
          <w:b/>
          <w:spacing w:val="8"/>
          <w:sz w:val="26"/>
        </w:rPr>
        <w:t> </w:t>
      </w:r>
      <w:r>
        <w:rPr>
          <w:rFonts w:ascii="Arial" w:hAnsi="Arial"/>
          <w:b/>
          <w:w w:val="63"/>
          <w:sz w:val="26"/>
        </w:rPr>
        <w:t>c</w:t>
      </w:r>
      <w:r>
        <w:rPr>
          <w:rFonts w:ascii="Arial" w:hAnsi="Arial"/>
          <w:b/>
          <w:spacing w:val="-1"/>
          <w:w w:val="63"/>
          <w:sz w:val="26"/>
        </w:rPr>
        <w:t>h</w:t>
      </w:r>
      <w:r>
        <w:rPr>
          <w:rFonts w:ascii="Arial" w:hAnsi="Arial"/>
          <w:b/>
          <w:w w:val="67"/>
          <w:sz w:val="26"/>
        </w:rPr>
        <w:t>o</w:t>
      </w:r>
      <w:r>
        <w:rPr>
          <w:rFonts w:ascii="Arial" w:hAnsi="Arial"/>
          <w:b/>
          <w:spacing w:val="7"/>
          <w:sz w:val="26"/>
        </w:rPr>
        <w:t> </w:t>
      </w:r>
      <w:r>
        <w:rPr>
          <w:rFonts w:ascii="Arial" w:hAnsi="Arial"/>
          <w:b/>
          <w:w w:val="68"/>
          <w:sz w:val="26"/>
        </w:rPr>
        <w:t>c</w:t>
      </w:r>
      <w:r>
        <w:rPr>
          <w:rFonts w:ascii="Arial" w:hAnsi="Arial"/>
          <w:b/>
          <w:spacing w:val="3"/>
          <w:w w:val="68"/>
          <w:sz w:val="26"/>
        </w:rPr>
        <w:t>o</w:t>
      </w:r>
      <w:r>
        <w:rPr>
          <w:rFonts w:ascii="Arial" w:hAnsi="Arial"/>
          <w:b/>
          <w:w w:val="57"/>
          <w:sz w:val="26"/>
        </w:rPr>
        <w:t>n</w:t>
      </w:r>
      <w:r>
        <w:rPr>
          <w:rFonts w:ascii="Arial" w:hAnsi="Arial"/>
          <w:b/>
          <w:spacing w:val="3"/>
          <w:sz w:val="26"/>
        </w:rPr>
        <w:t> </w:t>
      </w:r>
      <w:r>
        <w:rPr>
          <w:rFonts w:ascii="Arial" w:hAnsi="Arial"/>
          <w:b/>
          <w:w w:val="60"/>
          <w:sz w:val="26"/>
        </w:rPr>
        <w:t>ng</w:t>
      </w:r>
      <w:r>
        <w:rPr>
          <w:rFonts w:ascii="Arial" w:hAnsi="Arial"/>
          <w:b/>
          <w:w w:val="76"/>
          <w:sz w:val="26"/>
        </w:rPr>
        <w:t>ö</w:t>
      </w:r>
      <w:r>
        <w:rPr>
          <w:rFonts w:ascii="Arial" w:hAnsi="Arial"/>
          <w:b/>
          <w:spacing w:val="2"/>
          <w:w w:val="76"/>
          <w:sz w:val="26"/>
        </w:rPr>
        <w:t>ô</w:t>
      </w:r>
      <w:r>
        <w:rPr>
          <w:rFonts w:ascii="Arial" w:hAnsi="Arial"/>
          <w:b/>
          <w:w w:val="15"/>
          <w:sz w:val="26"/>
        </w:rPr>
        <w:t>ø</w:t>
      </w:r>
      <w:r>
        <w:rPr>
          <w:rFonts w:ascii="Arial" w:hAnsi="Arial"/>
          <w:b/>
          <w:spacing w:val="5"/>
          <w:w w:val="15"/>
          <w:sz w:val="26"/>
        </w:rPr>
        <w:t>i</w:t>
      </w:r>
      <w:r>
        <w:rPr>
          <w:rFonts w:ascii="Arial" w:hAnsi="Arial"/>
          <w:b/>
          <w:w w:val="55"/>
          <w:sz w:val="26"/>
        </w:rPr>
        <w:t>,</w:t>
      </w:r>
      <w:r>
        <w:rPr>
          <w:rFonts w:ascii="Arial" w:hAnsi="Arial"/>
          <w:b/>
          <w:spacing w:val="7"/>
          <w:sz w:val="26"/>
        </w:rPr>
        <w:t> </w:t>
      </w:r>
      <w:r>
        <w:rPr>
          <w:rFonts w:ascii="Arial" w:hAnsi="Arial"/>
          <w:b/>
          <w:w w:val="70"/>
          <w:sz w:val="26"/>
        </w:rPr>
        <w:t>v</w:t>
      </w:r>
      <w:r>
        <w:rPr>
          <w:rFonts w:ascii="Arial" w:hAnsi="Arial"/>
          <w:b/>
          <w:spacing w:val="-2"/>
          <w:w w:val="70"/>
          <w:sz w:val="26"/>
        </w:rPr>
        <w:t>a</w:t>
      </w:r>
      <w:r>
        <w:rPr>
          <w:rFonts w:ascii="Arial" w:hAnsi="Arial"/>
          <w:b/>
          <w:w w:val="6"/>
          <w:sz w:val="26"/>
        </w:rPr>
        <w:t>ø</w:t>
      </w:r>
      <w:r>
        <w:rPr>
          <w:rFonts w:ascii="Arial" w:hAnsi="Arial"/>
          <w:b/>
          <w:spacing w:val="8"/>
          <w:sz w:val="26"/>
        </w:rPr>
        <w:t> </w:t>
      </w:r>
      <w:r>
        <w:rPr>
          <w:rFonts w:ascii="Arial" w:hAnsi="Arial"/>
          <w:b/>
          <w:w w:val="42"/>
          <w:sz w:val="26"/>
        </w:rPr>
        <w:t>cu</w:t>
      </w:r>
      <w:r>
        <w:rPr>
          <w:rFonts w:ascii="Arial" w:hAnsi="Arial"/>
          <w:b/>
          <w:spacing w:val="-2"/>
          <w:w w:val="42"/>
          <w:sz w:val="26"/>
        </w:rPr>
        <w:t>õ</w:t>
      </w:r>
      <w:r>
        <w:rPr>
          <w:rFonts w:ascii="Arial" w:hAnsi="Arial"/>
          <w:b/>
          <w:w w:val="60"/>
          <w:sz w:val="26"/>
        </w:rPr>
        <w:t>ng</w:t>
      </w:r>
      <w:r>
        <w:rPr>
          <w:rFonts w:ascii="Arial" w:hAnsi="Arial"/>
          <w:b/>
          <w:spacing w:val="9"/>
          <w:sz w:val="26"/>
        </w:rPr>
        <w:t> </w:t>
      </w:r>
      <w:r>
        <w:rPr>
          <w:rFonts w:ascii="Arial" w:hAnsi="Arial"/>
          <w:b/>
          <w:w w:val="63"/>
          <w:sz w:val="26"/>
        </w:rPr>
        <w:t>c</w:t>
      </w:r>
      <w:r>
        <w:rPr>
          <w:rFonts w:ascii="Arial" w:hAnsi="Arial"/>
          <w:b/>
          <w:spacing w:val="-1"/>
          <w:w w:val="63"/>
          <w:sz w:val="26"/>
        </w:rPr>
        <w:t>h</w:t>
      </w:r>
      <w:r>
        <w:rPr>
          <w:rFonts w:ascii="Arial" w:hAnsi="Arial"/>
          <w:b/>
          <w:spacing w:val="4"/>
          <w:w w:val="80"/>
          <w:sz w:val="26"/>
        </w:rPr>
        <w:t>í</w:t>
      </w:r>
      <w:r>
        <w:rPr>
          <w:rFonts w:ascii="Arial" w:hAnsi="Arial"/>
          <w:b/>
          <w:w w:val="57"/>
          <w:sz w:val="26"/>
        </w:rPr>
        <w:t>nh</w:t>
      </w:r>
      <w:r>
        <w:rPr>
          <w:rFonts w:ascii="Arial" w:hAnsi="Arial"/>
          <w:b/>
          <w:spacing w:val="8"/>
          <w:sz w:val="26"/>
        </w:rPr>
        <w:t> </w:t>
      </w:r>
      <w:r>
        <w:rPr>
          <w:rFonts w:ascii="Arial" w:hAnsi="Arial"/>
          <w:b/>
          <w:w w:val="67"/>
          <w:sz w:val="26"/>
        </w:rPr>
        <w:t>vì</w:t>
      </w:r>
      <w:r>
        <w:rPr>
          <w:rFonts w:ascii="Arial" w:hAnsi="Arial"/>
          <w:b/>
          <w:spacing w:val="5"/>
          <w:sz w:val="26"/>
        </w:rPr>
        <w:t> </w:t>
      </w:r>
      <w:r>
        <w:rPr>
          <w:rFonts w:ascii="Arial" w:hAnsi="Arial"/>
          <w:b/>
          <w:w w:val="79"/>
          <w:sz w:val="26"/>
        </w:rPr>
        <w:t>th</w:t>
      </w:r>
      <w:r>
        <w:rPr>
          <w:rFonts w:ascii="Arial" w:hAnsi="Arial"/>
          <w:b/>
          <w:spacing w:val="1"/>
          <w:w w:val="79"/>
          <w:sz w:val="26"/>
        </w:rPr>
        <w:t>e</w:t>
      </w:r>
      <w:r>
        <w:rPr>
          <w:rFonts w:ascii="Arial" w:hAnsi="Arial"/>
          <w:b/>
          <w:w w:val="7"/>
          <w:sz w:val="26"/>
        </w:rPr>
        <w:t>á</w:t>
      </w:r>
      <w:r>
        <w:rPr>
          <w:rFonts w:ascii="Arial" w:hAnsi="Arial"/>
          <w:b/>
          <w:spacing w:val="8"/>
          <w:sz w:val="26"/>
        </w:rPr>
        <w:t> </w:t>
      </w:r>
      <w:r>
        <w:rPr>
          <w:rFonts w:ascii="Arial" w:hAnsi="Arial"/>
          <w:b/>
          <w:spacing w:val="2"/>
          <w:w w:val="80"/>
          <w:sz w:val="26"/>
        </w:rPr>
        <w:t>ñ</w:t>
      </w:r>
      <w:r>
        <w:rPr>
          <w:rFonts w:ascii="Arial" w:hAnsi="Arial"/>
          <w:b/>
          <w:spacing w:val="-2"/>
          <w:w w:val="73"/>
          <w:sz w:val="26"/>
        </w:rPr>
        <w:t>a</w:t>
      </w:r>
      <w:r>
        <w:rPr>
          <w:rFonts w:ascii="Arial" w:hAnsi="Arial"/>
          <w:b/>
          <w:w w:val="6"/>
          <w:sz w:val="26"/>
        </w:rPr>
        <w:t>õ</w:t>
      </w:r>
      <w:r>
        <w:rPr>
          <w:rFonts w:ascii="Arial" w:hAnsi="Arial"/>
          <w:b/>
          <w:spacing w:val="3"/>
          <w:sz w:val="26"/>
        </w:rPr>
        <w:t> </w:t>
      </w:r>
      <w:r>
        <w:rPr>
          <w:rFonts w:ascii="Arial" w:hAnsi="Arial"/>
          <w:b/>
          <w:spacing w:val="5"/>
          <w:w w:val="132"/>
          <w:sz w:val="26"/>
        </w:rPr>
        <w:t>t</w:t>
      </w:r>
      <w:r>
        <w:rPr>
          <w:rFonts w:ascii="Arial" w:hAnsi="Arial"/>
          <w:b/>
          <w:w w:val="39"/>
          <w:sz w:val="26"/>
        </w:rPr>
        <w:t>hu</w:t>
      </w:r>
      <w:r>
        <w:rPr>
          <w:rFonts w:ascii="Arial" w:hAnsi="Arial"/>
          <w:b/>
          <w:spacing w:val="-2"/>
          <w:w w:val="39"/>
          <w:sz w:val="26"/>
        </w:rPr>
        <w:t>ù</w:t>
      </w:r>
      <w:r>
        <w:rPr>
          <w:rFonts w:ascii="Arial" w:hAnsi="Arial"/>
          <w:b/>
          <w:w w:val="69"/>
          <w:sz w:val="26"/>
        </w:rPr>
        <w:t>c </w:t>
      </w:r>
      <w:r>
        <w:rPr>
          <w:rFonts w:ascii="Arial" w:hAnsi="Arial"/>
          <w:b/>
          <w:spacing w:val="2"/>
          <w:w w:val="80"/>
          <w:sz w:val="26"/>
        </w:rPr>
        <w:t>ñ</w:t>
      </w:r>
      <w:r>
        <w:rPr>
          <w:rFonts w:ascii="Arial" w:hAnsi="Arial"/>
          <w:b/>
          <w:spacing w:val="-2"/>
          <w:w w:val="73"/>
          <w:sz w:val="26"/>
        </w:rPr>
        <w:t>a</w:t>
      </w:r>
      <w:r>
        <w:rPr>
          <w:rFonts w:ascii="Arial" w:hAnsi="Arial"/>
          <w:b/>
          <w:spacing w:val="3"/>
          <w:w w:val="7"/>
          <w:sz w:val="26"/>
        </w:rPr>
        <w:t>å</w:t>
      </w:r>
      <w:r>
        <w:rPr>
          <w:rFonts w:ascii="Arial" w:hAnsi="Arial"/>
          <w:b/>
          <w:w w:val="81"/>
          <w:sz w:val="26"/>
        </w:rPr>
        <w:t>y</w:t>
      </w:r>
      <w:r>
        <w:rPr>
          <w:rFonts w:ascii="Arial" w:hAnsi="Arial"/>
          <w:b/>
          <w:spacing w:val="-11"/>
          <w:sz w:val="26"/>
        </w:rPr>
        <w:t> </w:t>
      </w:r>
      <w:r>
        <w:rPr>
          <w:rFonts w:ascii="Arial" w:hAnsi="Arial"/>
          <w:b/>
          <w:spacing w:val="1"/>
          <w:w w:val="31"/>
          <w:sz w:val="26"/>
        </w:rPr>
        <w:t>l</w:t>
      </w:r>
      <w:r>
        <w:rPr>
          <w:rFonts w:ascii="Arial" w:hAnsi="Arial"/>
          <w:b/>
          <w:w w:val="55"/>
          <w:sz w:val="26"/>
        </w:rPr>
        <w:t>ónh</w:t>
      </w:r>
      <w:r>
        <w:rPr>
          <w:rFonts w:ascii="Arial" w:hAnsi="Arial"/>
          <w:b/>
          <w:spacing w:val="-11"/>
          <w:sz w:val="26"/>
        </w:rPr>
        <w:t> </w:t>
      </w:r>
      <w:r>
        <w:rPr>
          <w:rFonts w:ascii="Arial" w:hAnsi="Arial"/>
          <w:b/>
          <w:w w:val="69"/>
          <w:sz w:val="26"/>
        </w:rPr>
        <w:t>v</w:t>
      </w:r>
      <w:r>
        <w:rPr>
          <w:rFonts w:ascii="Arial" w:hAnsi="Arial"/>
          <w:b/>
          <w:spacing w:val="4"/>
          <w:w w:val="69"/>
          <w:sz w:val="26"/>
        </w:rPr>
        <w:t>ö</w:t>
      </w:r>
      <w:r>
        <w:rPr>
          <w:rFonts w:ascii="Arial" w:hAnsi="Arial"/>
          <w:b/>
          <w:w w:val="51"/>
          <w:sz w:val="26"/>
        </w:rPr>
        <w:t>ïc</w:t>
      </w:r>
      <w:r>
        <w:rPr>
          <w:rFonts w:ascii="Arial" w:hAnsi="Arial"/>
          <w:b/>
          <w:spacing w:val="-11"/>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68"/>
          <w:sz w:val="26"/>
        </w:rPr>
        <w:t>x</w:t>
      </w:r>
      <w:r>
        <w:rPr>
          <w:rFonts w:ascii="Arial" w:hAnsi="Arial"/>
          <w:b/>
          <w:w w:val="39"/>
          <w:sz w:val="26"/>
        </w:rPr>
        <w:t>öû</w:t>
      </w:r>
      <w:r>
        <w:rPr>
          <w:rFonts w:ascii="Arial" w:hAnsi="Arial"/>
          <w:b/>
          <w:spacing w:val="-11"/>
          <w:sz w:val="26"/>
        </w:rPr>
        <w:t> </w:t>
      </w:r>
      <w:r>
        <w:rPr>
          <w:rFonts w:ascii="Arial" w:hAnsi="Arial"/>
          <w:b/>
          <w:spacing w:val="1"/>
          <w:w w:val="31"/>
          <w:sz w:val="26"/>
        </w:rPr>
        <w:t>l</w:t>
      </w:r>
      <w:r>
        <w:rPr>
          <w:rFonts w:ascii="Arial" w:hAnsi="Arial"/>
          <w:b/>
          <w:spacing w:val="-3"/>
          <w:w w:val="81"/>
          <w:sz w:val="26"/>
        </w:rPr>
        <w:t>y</w:t>
      </w:r>
      <w:r>
        <w:rPr>
          <w:rFonts w:ascii="Arial" w:hAnsi="Arial"/>
          <w:b/>
          <w:w w:val="6"/>
          <w:sz w:val="26"/>
        </w:rPr>
        <w:t>ù</w:t>
      </w:r>
      <w:r>
        <w:rPr>
          <w:rFonts w:ascii="Arial" w:hAnsi="Arial"/>
          <w:b/>
          <w:spacing w:val="-7"/>
          <w:sz w:val="26"/>
        </w:rPr>
        <w:t> </w:t>
      </w:r>
      <w:r>
        <w:rPr>
          <w:rFonts w:ascii="Arial" w:hAnsi="Arial"/>
          <w:b/>
          <w:w w:val="60"/>
          <w:sz w:val="26"/>
        </w:rPr>
        <w:t>n</w:t>
      </w:r>
      <w:r>
        <w:rPr>
          <w:rFonts w:ascii="Arial" w:hAnsi="Arial"/>
          <w:b/>
          <w:spacing w:val="1"/>
          <w:w w:val="60"/>
          <w:sz w:val="26"/>
        </w:rPr>
        <w:t>g</w:t>
      </w:r>
      <w:r>
        <w:rPr>
          <w:rFonts w:ascii="Arial" w:hAnsi="Arial"/>
          <w:b/>
          <w:spacing w:val="-2"/>
          <w:w w:val="73"/>
          <w:sz w:val="26"/>
        </w:rPr>
        <w:t>a</w:t>
      </w:r>
      <w:r>
        <w:rPr>
          <w:rFonts w:ascii="Arial" w:hAnsi="Arial"/>
          <w:b/>
          <w:w w:val="42"/>
          <w:sz w:val="26"/>
        </w:rPr>
        <w:t>øy</w:t>
      </w:r>
      <w:r>
        <w:rPr>
          <w:rFonts w:ascii="Arial" w:hAnsi="Arial"/>
          <w:b/>
          <w:spacing w:val="-9"/>
          <w:sz w:val="26"/>
        </w:rPr>
        <w:t> </w:t>
      </w:r>
      <w:r>
        <w:rPr>
          <w:rFonts w:ascii="Arial" w:hAnsi="Arial"/>
          <w:b/>
          <w:w w:val="48"/>
          <w:sz w:val="26"/>
        </w:rPr>
        <w:t>ca</w:t>
      </w:r>
      <w:r>
        <w:rPr>
          <w:rFonts w:ascii="Arial" w:hAnsi="Arial"/>
          <w:b/>
          <w:spacing w:val="3"/>
          <w:w w:val="48"/>
          <w:sz w:val="26"/>
        </w:rPr>
        <w:t>ø</w:t>
      </w:r>
      <w:r>
        <w:rPr>
          <w:rFonts w:ascii="Arial" w:hAnsi="Arial"/>
          <w:b/>
          <w:w w:val="60"/>
          <w:sz w:val="26"/>
        </w:rPr>
        <w:t>ng</w:t>
      </w:r>
      <w:r>
        <w:rPr>
          <w:rFonts w:ascii="Arial" w:hAnsi="Arial"/>
          <w:b/>
          <w:spacing w:val="-6"/>
          <w:sz w:val="26"/>
        </w:rPr>
        <w:t> </w:t>
      </w:r>
      <w:r>
        <w:rPr>
          <w:rFonts w:ascii="Arial" w:hAnsi="Arial"/>
          <w:b/>
          <w:spacing w:val="-2"/>
          <w:w w:val="64"/>
          <w:sz w:val="26"/>
        </w:rPr>
        <w:t>p</w:t>
      </w:r>
      <w:r>
        <w:rPr>
          <w:rFonts w:ascii="Arial" w:hAnsi="Arial"/>
          <w:b/>
          <w:w w:val="65"/>
          <w:sz w:val="26"/>
        </w:rPr>
        <w:t>h</w:t>
      </w:r>
      <w:r>
        <w:rPr>
          <w:rFonts w:ascii="Arial" w:hAnsi="Arial"/>
          <w:b/>
          <w:spacing w:val="3"/>
          <w:w w:val="65"/>
          <w:sz w:val="26"/>
        </w:rPr>
        <w:t>a</w:t>
      </w:r>
      <w:r>
        <w:rPr>
          <w:rFonts w:ascii="Arial" w:hAnsi="Arial"/>
          <w:b/>
          <w:w w:val="50"/>
          <w:sz w:val="26"/>
        </w:rPr>
        <w:t>ùt</w:t>
      </w:r>
      <w:r>
        <w:rPr>
          <w:rFonts w:ascii="Arial" w:hAnsi="Arial"/>
          <w:b/>
          <w:spacing w:val="-11"/>
          <w:sz w:val="26"/>
        </w:rPr>
        <w:t> </w:t>
      </w:r>
      <w:r>
        <w:rPr>
          <w:rFonts w:ascii="Arial" w:hAnsi="Arial"/>
          <w:b/>
          <w:w w:val="102"/>
          <w:sz w:val="26"/>
        </w:rPr>
        <w:t>t</w:t>
      </w:r>
      <w:r>
        <w:rPr>
          <w:rFonts w:ascii="Arial" w:hAnsi="Arial"/>
          <w:b/>
          <w:spacing w:val="-2"/>
          <w:w w:val="102"/>
          <w:sz w:val="26"/>
        </w:rPr>
        <w:t>r</w:t>
      </w:r>
      <w:r>
        <w:rPr>
          <w:rFonts w:ascii="Arial" w:hAnsi="Arial"/>
          <w:b/>
          <w:spacing w:val="-2"/>
          <w:w w:val="34"/>
          <w:sz w:val="26"/>
        </w:rPr>
        <w:t>i</w:t>
      </w:r>
      <w:r>
        <w:rPr>
          <w:rFonts w:ascii="Arial" w:hAnsi="Arial"/>
          <w:b/>
          <w:spacing w:val="1"/>
          <w:w w:val="71"/>
          <w:sz w:val="26"/>
        </w:rPr>
        <w:t>e</w:t>
      </w:r>
      <w:r>
        <w:rPr>
          <w:rFonts w:ascii="Arial" w:hAnsi="Arial"/>
          <w:b/>
          <w:spacing w:val="3"/>
          <w:w w:val="7"/>
          <w:sz w:val="26"/>
        </w:rPr>
        <w:t>å</w:t>
      </w:r>
      <w:r>
        <w:rPr>
          <w:rFonts w:ascii="Arial" w:hAnsi="Arial"/>
          <w:b/>
          <w:w w:val="57"/>
          <w:sz w:val="26"/>
        </w:rPr>
        <w:t>n</w:t>
      </w:r>
      <w:r>
        <w:rPr>
          <w:rFonts w:ascii="Arial" w:hAnsi="Arial"/>
          <w:b/>
          <w:spacing w:val="-10"/>
          <w:sz w:val="26"/>
        </w:rPr>
        <w:t> </w:t>
      </w:r>
      <w:r>
        <w:rPr>
          <w:rFonts w:ascii="Arial" w:hAnsi="Arial"/>
          <w:b/>
          <w:spacing w:val="2"/>
          <w:w w:val="57"/>
          <w:sz w:val="26"/>
        </w:rPr>
        <w:t>k</w:t>
      </w:r>
      <w:r>
        <w:rPr>
          <w:rFonts w:ascii="Arial" w:hAnsi="Arial"/>
          <w:b/>
          <w:w w:val="62"/>
          <w:sz w:val="26"/>
        </w:rPr>
        <w:t>h</w:t>
      </w:r>
      <w:r>
        <w:rPr>
          <w:rFonts w:ascii="Arial" w:hAnsi="Arial"/>
          <w:b/>
          <w:spacing w:val="-2"/>
          <w:w w:val="62"/>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60"/>
          <w:sz w:val="26"/>
        </w:rPr>
        <w:t>n</w:t>
      </w:r>
      <w:r>
        <w:rPr>
          <w:rFonts w:ascii="Arial" w:hAnsi="Arial"/>
          <w:b/>
          <w:spacing w:val="1"/>
          <w:w w:val="60"/>
          <w:sz w:val="26"/>
        </w:rPr>
        <w:t>g</w:t>
      </w:r>
      <w:r>
        <w:rPr>
          <w:rFonts w:ascii="Arial" w:hAnsi="Arial"/>
          <w:b/>
          <w:w w:val="49"/>
          <w:sz w:val="26"/>
        </w:rPr>
        <w:t>öøng</w:t>
      </w:r>
      <w:r>
        <w:rPr>
          <w:rFonts w:ascii="Arial" w:hAnsi="Arial"/>
          <w:b/>
          <w:w w:val="55"/>
          <w:sz w:val="26"/>
        </w:rPr>
        <w:t>,</w:t>
      </w:r>
      <w:r>
        <w:rPr>
          <w:rFonts w:ascii="Arial" w:hAnsi="Arial"/>
          <w:b/>
          <w:spacing w:val="-10"/>
          <w:sz w:val="26"/>
        </w:rPr>
        <w:t> </w:t>
      </w:r>
      <w:r>
        <w:rPr>
          <w:rFonts w:ascii="Arial" w:hAnsi="Arial"/>
          <w:b/>
          <w:w w:val="84"/>
          <w:sz w:val="26"/>
        </w:rPr>
        <w:t>t</w:t>
      </w:r>
      <w:r>
        <w:rPr>
          <w:rFonts w:ascii="Arial" w:hAnsi="Arial"/>
          <w:b/>
          <w:spacing w:val="4"/>
          <w:w w:val="84"/>
          <w:sz w:val="26"/>
        </w:rPr>
        <w:t>h</w:t>
      </w:r>
      <w:r>
        <w:rPr>
          <w:rFonts w:ascii="Arial" w:hAnsi="Arial"/>
          <w:b/>
          <w:w w:val="66"/>
          <w:sz w:val="26"/>
        </w:rPr>
        <w:t>ích</w:t>
      </w:r>
      <w:r>
        <w:rPr>
          <w:rFonts w:ascii="Arial" w:hAnsi="Arial"/>
          <w:b/>
          <w:spacing w:val="-12"/>
          <w:sz w:val="26"/>
        </w:rPr>
        <w:t> </w:t>
      </w:r>
      <w:r>
        <w:rPr>
          <w:rFonts w:ascii="Arial" w:hAnsi="Arial"/>
          <w:b/>
          <w:w w:val="60"/>
          <w:sz w:val="26"/>
        </w:rPr>
        <w:t>ng</w:t>
      </w:r>
      <w:r>
        <w:rPr>
          <w:rFonts w:ascii="Arial" w:hAnsi="Arial"/>
          <w:b/>
          <w:spacing w:val="3"/>
          <w:w w:val="57"/>
          <w:sz w:val="26"/>
        </w:rPr>
        <w:t>h</w:t>
      </w:r>
      <w:r>
        <w:rPr>
          <w:rFonts w:ascii="Arial" w:hAnsi="Arial"/>
          <w:b/>
          <w:w w:val="34"/>
          <w:sz w:val="26"/>
        </w:rPr>
        <w:t>i</w:t>
      </w:r>
      <w:r>
        <w:rPr>
          <w:rFonts w:ascii="Arial" w:hAnsi="Arial"/>
          <w:b/>
          <w:spacing w:val="-12"/>
          <w:sz w:val="26"/>
        </w:rPr>
        <w:t> </w:t>
      </w:r>
      <w:r>
        <w:rPr>
          <w:rFonts w:ascii="Arial" w:hAnsi="Arial"/>
          <w:b/>
          <w:w w:val="73"/>
          <w:sz w:val="26"/>
        </w:rPr>
        <w:t>v</w:t>
      </w:r>
      <w:r>
        <w:rPr>
          <w:rFonts w:ascii="Arial" w:hAnsi="Arial"/>
          <w:b/>
          <w:spacing w:val="1"/>
          <w:w w:val="73"/>
          <w:sz w:val="26"/>
        </w:rPr>
        <w:t>ô</w:t>
      </w:r>
      <w:r>
        <w:rPr>
          <w:rFonts w:ascii="Arial" w:hAnsi="Arial"/>
          <w:b/>
          <w:w w:val="15"/>
          <w:sz w:val="26"/>
        </w:rPr>
        <w:t>ùi</w:t>
      </w:r>
      <w:r>
        <w:rPr>
          <w:rFonts w:ascii="Arial" w:hAnsi="Arial"/>
          <w:b/>
          <w:spacing w:val="-8"/>
          <w:sz w:val="26"/>
        </w:rPr>
        <w:t> </w:t>
      </w:r>
      <w:r>
        <w:rPr>
          <w:rFonts w:ascii="Arial" w:hAnsi="Arial"/>
          <w:b/>
          <w:spacing w:val="-2"/>
          <w:w w:val="81"/>
          <w:sz w:val="26"/>
        </w:rPr>
        <w:t>y</w:t>
      </w:r>
      <w:r>
        <w:rPr>
          <w:rFonts w:ascii="Arial" w:hAnsi="Arial"/>
          <w:b/>
          <w:spacing w:val="1"/>
          <w:w w:val="71"/>
          <w:sz w:val="26"/>
        </w:rPr>
        <w:t>e</w:t>
      </w:r>
      <w:r>
        <w:rPr>
          <w:rFonts w:ascii="Arial" w:hAnsi="Arial"/>
          <w:b/>
          <w:w w:val="31"/>
          <w:sz w:val="26"/>
        </w:rPr>
        <w:t>âu</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1"/>
          <w:sz w:val="26"/>
        </w:rPr>
        <w:t>àu</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w w:val="52"/>
          <w:sz w:val="26"/>
        </w:rPr>
        <w:t>n.</w:t>
      </w:r>
      <w:r>
        <w:rPr>
          <w:rFonts w:ascii="Arial" w:hAnsi="Arial"/>
          <w:b/>
          <w:spacing w:val="-9"/>
          <w:sz w:val="26"/>
        </w:rPr>
        <w:t> </w:t>
      </w:r>
      <w:r>
        <w:rPr>
          <w:rFonts w:ascii="Arial" w:hAnsi="Arial"/>
          <w:b/>
          <w:w w:val="74"/>
          <w:sz w:val="26"/>
        </w:rPr>
        <w:t>Ñe</w:t>
      </w:r>
      <w:r>
        <w:rPr>
          <w:rFonts w:ascii="Arial" w:hAnsi="Arial"/>
          <w:b/>
          <w:w w:val="7"/>
          <w:sz w:val="26"/>
        </w:rPr>
        <w:t>å</w:t>
      </w:r>
      <w:r>
        <w:rPr>
          <w:rFonts w:ascii="Arial" w:hAnsi="Arial"/>
          <w:b/>
          <w:spacing w:val="-11"/>
          <w:sz w:val="26"/>
        </w:rPr>
        <w:t> </w:t>
      </w:r>
      <w:r>
        <w:rPr>
          <w:rFonts w:ascii="Arial" w:hAnsi="Arial"/>
          <w:b/>
          <w:spacing w:val="2"/>
          <w:w w:val="80"/>
          <w:sz w:val="26"/>
        </w:rPr>
        <w:t>ñô</w:t>
      </w:r>
      <w:r>
        <w:rPr>
          <w:rFonts w:ascii="Arial" w:hAnsi="Arial"/>
          <w:b/>
          <w:w w:val="57"/>
          <w:sz w:val="26"/>
        </w:rPr>
        <w:t>n</w:t>
      </w:r>
      <w:r>
        <w:rPr>
          <w:rFonts w:ascii="Arial" w:hAnsi="Arial"/>
          <w:b/>
          <w:spacing w:val="-16"/>
          <w:sz w:val="26"/>
        </w:rPr>
        <w:t> </w:t>
      </w:r>
      <w:r>
        <w:rPr>
          <w:rFonts w:ascii="Arial" w:hAnsi="Arial"/>
          <w:b/>
          <w:spacing w:val="5"/>
          <w:w w:val="62"/>
          <w:sz w:val="26"/>
        </w:rPr>
        <w:t>g</w:t>
      </w:r>
      <w:r>
        <w:rPr>
          <w:rFonts w:ascii="Arial" w:hAnsi="Arial"/>
          <w:b/>
          <w:spacing w:val="-2"/>
          <w:w w:val="34"/>
          <w:sz w:val="26"/>
        </w:rPr>
        <w:t>i</w:t>
      </w:r>
      <w:r>
        <w:rPr>
          <w:rFonts w:ascii="Arial" w:hAnsi="Arial"/>
          <w:b/>
          <w:spacing w:val="-2"/>
          <w:w w:val="73"/>
          <w:sz w:val="26"/>
        </w:rPr>
        <w:t>a</w:t>
      </w:r>
      <w:r>
        <w:rPr>
          <w:rFonts w:ascii="Arial" w:hAnsi="Arial"/>
          <w:b/>
          <w:w w:val="32"/>
          <w:sz w:val="26"/>
        </w:rPr>
        <w:t>ûn </w:t>
      </w:r>
      <w:r>
        <w:rPr>
          <w:rFonts w:ascii="Arial" w:hAnsi="Arial"/>
          <w:b/>
          <w:spacing w:val="1"/>
          <w:w w:val="62"/>
          <w:sz w:val="26"/>
        </w:rPr>
        <w:t>b</w:t>
      </w:r>
      <w:r>
        <w:rPr>
          <w:rFonts w:ascii="Arial" w:hAnsi="Arial"/>
          <w:b/>
          <w:spacing w:val="2"/>
          <w:w w:val="80"/>
          <w:sz w:val="26"/>
        </w:rPr>
        <w:t>ô</w:t>
      </w:r>
      <w:r>
        <w:rPr>
          <w:rFonts w:ascii="Arial" w:hAnsi="Arial"/>
          <w:b/>
          <w:w w:val="50"/>
          <w:sz w:val="26"/>
        </w:rPr>
        <w:t>ùt</w:t>
      </w:r>
      <w:r>
        <w:rPr>
          <w:rFonts w:ascii="Arial" w:hAnsi="Arial"/>
          <w:b/>
          <w:spacing w:val="-1"/>
          <w:sz w:val="26"/>
        </w:rPr>
        <w:t> </w:t>
      </w:r>
      <w:r>
        <w:rPr>
          <w:rFonts w:ascii="Arial" w:hAnsi="Arial"/>
          <w:b/>
          <w:spacing w:val="-2"/>
          <w:w w:val="73"/>
          <w:sz w:val="26"/>
        </w:rPr>
        <w:t>s</w:t>
      </w:r>
      <w:r>
        <w:rPr>
          <w:rFonts w:ascii="Arial" w:hAnsi="Arial"/>
          <w:b/>
          <w:w w:val="54"/>
          <w:sz w:val="26"/>
        </w:rPr>
        <w:t>öï</w:t>
      </w:r>
      <w:r>
        <w:rPr>
          <w:rFonts w:ascii="Arial" w:hAnsi="Arial"/>
          <w:b/>
          <w:spacing w:val="-1"/>
          <w:sz w:val="26"/>
        </w:rPr>
        <w:t> </w:t>
      </w:r>
      <w:r>
        <w:rPr>
          <w:rFonts w:ascii="Arial" w:hAnsi="Arial"/>
          <w:b/>
          <w:spacing w:val="-2"/>
          <w:w w:val="64"/>
          <w:sz w:val="26"/>
        </w:rPr>
        <w:t>p</w:t>
      </w:r>
      <w:r>
        <w:rPr>
          <w:rFonts w:ascii="Arial" w:hAnsi="Arial"/>
          <w:b/>
          <w:w w:val="51"/>
          <w:sz w:val="26"/>
        </w:rPr>
        <w:t>höùc</w:t>
      </w:r>
      <w:r>
        <w:rPr>
          <w:rFonts w:ascii="Arial" w:hAnsi="Arial"/>
          <w:b/>
          <w:spacing w:val="-2"/>
          <w:sz w:val="26"/>
        </w:rPr>
        <w:t> </w:t>
      </w:r>
      <w:r>
        <w:rPr>
          <w:rFonts w:ascii="Arial" w:hAnsi="Arial"/>
          <w:b/>
          <w:w w:val="95"/>
          <w:sz w:val="26"/>
        </w:rPr>
        <w:t>t</w:t>
      </w:r>
      <w:r>
        <w:rPr>
          <w:rFonts w:ascii="Arial" w:hAnsi="Arial"/>
          <w:b/>
          <w:spacing w:val="4"/>
          <w:w w:val="95"/>
          <w:sz w:val="26"/>
        </w:rPr>
        <w:t>a</w:t>
      </w:r>
      <w:r>
        <w:rPr>
          <w:rFonts w:ascii="Arial" w:hAnsi="Arial"/>
          <w:b/>
          <w:w w:val="48"/>
          <w:sz w:val="26"/>
        </w:rPr>
        <w:t>ïp</w:t>
      </w:r>
      <w:r>
        <w:rPr>
          <w:rFonts w:ascii="Arial" w:hAnsi="Arial"/>
          <w:b/>
          <w:spacing w:val="-3"/>
          <w:sz w:val="26"/>
        </w:rPr>
        <w:t> </w:t>
      </w:r>
      <w:r>
        <w:rPr>
          <w:rFonts w:ascii="Arial" w:hAnsi="Arial"/>
          <w:b/>
          <w:w w:val="42"/>
          <w:sz w:val="26"/>
        </w:rPr>
        <w:t>cu</w:t>
      </w:r>
      <w:r>
        <w:rPr>
          <w:rFonts w:ascii="Arial" w:hAnsi="Arial"/>
          <w:b/>
          <w:spacing w:val="-2"/>
          <w:w w:val="42"/>
          <w:sz w:val="26"/>
        </w:rPr>
        <w:t>û</w:t>
      </w:r>
      <w:r>
        <w:rPr>
          <w:rFonts w:ascii="Arial" w:hAnsi="Arial"/>
          <w:b/>
          <w:w w:val="73"/>
          <w:sz w:val="26"/>
        </w:rPr>
        <w:t>a</w:t>
      </w:r>
      <w:r>
        <w:rPr>
          <w:rFonts w:ascii="Arial" w:hAnsi="Arial"/>
          <w:b/>
          <w:spacing w:val="-2"/>
          <w:sz w:val="26"/>
        </w:rPr>
        <w:t> </w:t>
      </w:r>
      <w:r>
        <w:rPr>
          <w:rFonts w:ascii="Arial" w:hAnsi="Arial"/>
          <w:b/>
          <w:spacing w:val="3"/>
          <w:w w:val="64"/>
          <w:sz w:val="26"/>
        </w:rPr>
        <w:t>p</w:t>
      </w:r>
      <w:r>
        <w:rPr>
          <w:rFonts w:ascii="Arial" w:hAnsi="Arial"/>
          <w:b/>
          <w:w w:val="65"/>
          <w:sz w:val="26"/>
        </w:rPr>
        <w:t>h</w:t>
      </w:r>
      <w:r>
        <w:rPr>
          <w:rFonts w:ascii="Arial" w:hAnsi="Arial"/>
          <w:b/>
          <w:spacing w:val="-2"/>
          <w:w w:val="65"/>
          <w:sz w:val="26"/>
        </w:rPr>
        <w:t>a</w:t>
      </w:r>
      <w:r>
        <w:rPr>
          <w:rFonts w:ascii="Arial" w:hAnsi="Arial"/>
          <w:b/>
          <w:w w:val="33"/>
          <w:sz w:val="26"/>
        </w:rPr>
        <w:t>àn</w:t>
      </w:r>
      <w:r>
        <w:rPr>
          <w:rFonts w:ascii="Arial" w:hAnsi="Arial"/>
          <w:b/>
          <w:spacing w:val="-3"/>
          <w:sz w:val="26"/>
        </w:rPr>
        <w:t> </w:t>
      </w:r>
      <w:r>
        <w:rPr>
          <w:rFonts w:ascii="Arial" w:hAnsi="Arial"/>
          <w:b/>
          <w:w w:val="48"/>
          <w:sz w:val="26"/>
        </w:rPr>
        <w:t>cö</w:t>
      </w:r>
      <w:r>
        <w:rPr>
          <w:rFonts w:ascii="Arial" w:hAnsi="Arial"/>
          <w:b/>
          <w:spacing w:val="4"/>
          <w:w w:val="48"/>
          <w:sz w:val="26"/>
        </w:rPr>
        <w:t>ù</w:t>
      </w:r>
      <w:r>
        <w:rPr>
          <w:rFonts w:ascii="Arial" w:hAnsi="Arial"/>
          <w:b/>
          <w:w w:val="60"/>
          <w:sz w:val="26"/>
        </w:rPr>
        <w:t>ng</w:t>
      </w:r>
      <w:r>
        <w:rPr>
          <w:rFonts w:ascii="Arial" w:hAnsi="Arial"/>
          <w:b/>
          <w:spacing w:val="7"/>
          <w:sz w:val="26"/>
        </w:rPr>
        <w:t> </w:t>
      </w:r>
      <w:r>
        <w:rPr>
          <w:rFonts w:ascii="Arial" w:hAnsi="Arial"/>
          <w:b/>
          <w:spacing w:val="-3"/>
          <w:w w:val="57"/>
          <w:sz w:val="26"/>
        </w:rPr>
        <w:t>k</w:t>
      </w:r>
      <w:r>
        <w:rPr>
          <w:rFonts w:ascii="Arial" w:hAnsi="Arial"/>
          <w:b/>
          <w:w w:val="50"/>
          <w:sz w:val="26"/>
        </w:rPr>
        <w:t>hi</w:t>
      </w:r>
      <w:r>
        <w:rPr>
          <w:rFonts w:ascii="Arial" w:hAnsi="Arial"/>
          <w:b/>
          <w:spacing w:val="-2"/>
          <w:sz w:val="26"/>
        </w:rPr>
        <w:t> </w:t>
      </w:r>
      <w:r>
        <w:rPr>
          <w:rFonts w:ascii="Arial" w:hAnsi="Arial"/>
          <w:b/>
          <w:spacing w:val="-2"/>
          <w:w w:val="70"/>
          <w:sz w:val="26"/>
        </w:rPr>
        <w:t>d</w:t>
      </w:r>
      <w:r>
        <w:rPr>
          <w:rFonts w:ascii="Arial" w:hAnsi="Arial"/>
          <w:b/>
          <w:spacing w:val="4"/>
          <w:w w:val="54"/>
          <w:sz w:val="26"/>
        </w:rPr>
        <w:t>u</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pacing w:val="-5"/>
          <w:sz w:val="26"/>
        </w:rPr>
        <w:t> </w:t>
      </w:r>
      <w:r>
        <w:rPr>
          <w:rFonts w:ascii="Arial" w:hAnsi="Arial"/>
          <w:b/>
          <w:spacing w:val="4"/>
          <w:w w:val="66"/>
          <w:sz w:val="26"/>
        </w:rPr>
        <w:t>v</w:t>
      </w:r>
      <w:r>
        <w:rPr>
          <w:rFonts w:ascii="Arial" w:hAnsi="Arial"/>
          <w:b/>
          <w:w w:val="34"/>
          <w:sz w:val="26"/>
        </w:rPr>
        <w:t>i</w:t>
      </w:r>
      <w:r>
        <w:rPr>
          <w:rFonts w:ascii="Arial" w:hAnsi="Arial"/>
          <w:b/>
          <w:spacing w:val="-7"/>
          <w:sz w:val="26"/>
        </w:rPr>
        <w:t> </w:t>
      </w:r>
      <w:r>
        <w:rPr>
          <w:rFonts w:ascii="Arial" w:hAnsi="Arial"/>
          <w:b/>
          <w:spacing w:val="2"/>
          <w:w w:val="68"/>
          <w:sz w:val="26"/>
        </w:rPr>
        <w:t>x</w:t>
      </w:r>
      <w:r>
        <w:rPr>
          <w:rFonts w:ascii="Arial" w:hAnsi="Arial"/>
          <w:b/>
          <w:w w:val="39"/>
          <w:sz w:val="26"/>
        </w:rPr>
        <w:t>öû</w:t>
      </w:r>
      <w:r>
        <w:rPr>
          <w:rFonts w:ascii="Arial" w:hAnsi="Arial"/>
          <w:b/>
          <w:spacing w:val="-1"/>
          <w:sz w:val="26"/>
        </w:rPr>
        <w:t> </w:t>
      </w:r>
      <w:r>
        <w:rPr>
          <w:rFonts w:ascii="Arial" w:hAnsi="Arial"/>
          <w:b/>
          <w:spacing w:val="1"/>
          <w:w w:val="31"/>
          <w:sz w:val="26"/>
        </w:rPr>
        <w:t>l</w:t>
      </w:r>
      <w:r>
        <w:rPr>
          <w:rFonts w:ascii="Arial" w:hAnsi="Arial"/>
          <w:b/>
          <w:spacing w:val="-3"/>
          <w:w w:val="81"/>
          <w:sz w:val="26"/>
        </w:rPr>
        <w:t>y</w:t>
      </w:r>
      <w:r>
        <w:rPr>
          <w:rFonts w:ascii="Arial" w:hAnsi="Arial"/>
          <w:b/>
          <w:w w:val="6"/>
          <w:sz w:val="26"/>
        </w:rPr>
        <w:t>ù</w:t>
      </w:r>
      <w:r>
        <w:rPr>
          <w:rFonts w:ascii="Arial" w:hAnsi="Arial"/>
          <w:b/>
          <w:spacing w:val="-2"/>
          <w:sz w:val="26"/>
        </w:rPr>
        <w:t> </w:t>
      </w:r>
      <w:r>
        <w:rPr>
          <w:rFonts w:ascii="Arial" w:hAnsi="Arial"/>
          <w:b/>
          <w:w w:val="64"/>
          <w:sz w:val="26"/>
        </w:rPr>
        <w:t>ne</w:t>
      </w:r>
      <w:r>
        <w:rPr>
          <w:rFonts w:ascii="Arial" w:hAnsi="Arial"/>
          <w:b/>
          <w:w w:val="33"/>
          <w:sz w:val="26"/>
        </w:rPr>
        <w:t>ân</w:t>
      </w:r>
      <w:r>
        <w:rPr>
          <w:rFonts w:ascii="Arial" w:hAnsi="Arial"/>
          <w:b/>
          <w:spacing w:val="-3"/>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w w:val="6"/>
          <w:sz w:val="26"/>
        </w:rPr>
        <w:t>ø</w:t>
      </w:r>
      <w:r>
        <w:rPr>
          <w:rFonts w:ascii="Arial" w:hAnsi="Arial"/>
          <w:b/>
          <w:spacing w:val="-2"/>
          <w:sz w:val="26"/>
        </w:rPr>
        <w:t> </w:t>
      </w:r>
      <w:r>
        <w:rPr>
          <w:rFonts w:ascii="Arial" w:hAnsi="Arial"/>
          <w:b/>
          <w:w w:val="60"/>
          <w:sz w:val="26"/>
        </w:rPr>
        <w:t>ng</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2"/>
          <w:sz w:val="26"/>
        </w:rPr>
        <w:t> </w:t>
      </w:r>
      <w:r>
        <w:rPr>
          <w:rFonts w:ascii="Arial" w:hAnsi="Arial"/>
          <w:b/>
          <w:w w:val="71"/>
          <w:sz w:val="26"/>
        </w:rPr>
        <w:t>c</w:t>
      </w:r>
      <w:r>
        <w:rPr>
          <w:rFonts w:ascii="Arial" w:hAnsi="Arial"/>
          <w:b/>
          <w:spacing w:val="6"/>
          <w:w w:val="71"/>
          <w:sz w:val="26"/>
        </w:rPr>
        <w:t>ö</w:t>
      </w:r>
      <w:r>
        <w:rPr>
          <w:rFonts w:ascii="Arial" w:hAnsi="Arial"/>
          <w:b/>
          <w:spacing w:val="-1"/>
          <w:w w:val="6"/>
          <w:sz w:val="26"/>
        </w:rPr>
        <w:t>ù</w:t>
      </w:r>
      <w:r>
        <w:rPr>
          <w:rFonts w:ascii="Arial" w:hAnsi="Arial"/>
          <w:b/>
          <w:w w:val="54"/>
          <w:sz w:val="26"/>
        </w:rPr>
        <w:t>u</w:t>
      </w:r>
      <w:r>
        <w:rPr>
          <w:rFonts w:ascii="Arial" w:hAnsi="Arial"/>
          <w:b/>
          <w:spacing w:val="-1"/>
          <w:sz w:val="26"/>
        </w:rPr>
        <w:t> </w:t>
      </w:r>
      <w:r>
        <w:rPr>
          <w:rFonts w:ascii="Arial" w:hAnsi="Arial"/>
          <w:b/>
          <w:spacing w:val="2"/>
          <w:w w:val="80"/>
          <w:sz w:val="26"/>
        </w:rPr>
        <w:t>ñ</w:t>
      </w:r>
      <w:r>
        <w:rPr>
          <w:rFonts w:ascii="Arial" w:hAnsi="Arial"/>
          <w:b/>
          <w:spacing w:val="-2"/>
          <w:w w:val="73"/>
          <w:sz w:val="26"/>
        </w:rPr>
        <w:t>a</w:t>
      </w:r>
      <w:r>
        <w:rPr>
          <w:rFonts w:ascii="Arial" w:hAnsi="Arial"/>
          <w:b/>
          <w:w w:val="6"/>
          <w:sz w:val="26"/>
        </w:rPr>
        <w:t>õ</w:t>
      </w:r>
      <w:r>
        <w:rPr>
          <w:rFonts w:ascii="Arial" w:hAnsi="Arial"/>
          <w:b/>
          <w:spacing w:val="-7"/>
          <w:sz w:val="26"/>
        </w:rPr>
        <w:t> </w:t>
      </w:r>
      <w:r>
        <w:rPr>
          <w:rFonts w:ascii="Arial" w:hAnsi="Arial"/>
          <w:b/>
          <w:spacing w:val="5"/>
          <w:w w:val="132"/>
          <w:sz w:val="26"/>
        </w:rPr>
        <w:t>t</w:t>
      </w:r>
      <w:r>
        <w:rPr>
          <w:rFonts w:ascii="Arial" w:hAnsi="Arial"/>
          <w:b/>
          <w:w w:val="66"/>
          <w:sz w:val="26"/>
        </w:rPr>
        <w:t>ích</w:t>
      </w:r>
      <w:r>
        <w:rPr>
          <w:rFonts w:ascii="Arial" w:hAnsi="Arial"/>
          <w:b/>
          <w:spacing w:val="-2"/>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3"/>
          <w:sz w:val="26"/>
        </w:rPr>
        <w:t> </w:t>
      </w:r>
      <w:r>
        <w:rPr>
          <w:rFonts w:ascii="Arial" w:hAnsi="Arial"/>
          <w:b/>
          <w:w w:val="64"/>
          <w:sz w:val="26"/>
        </w:rPr>
        <w:t>he</w:t>
      </w:r>
      <w:r>
        <w:rPr>
          <w:rFonts w:ascii="Arial" w:hAnsi="Arial"/>
          <w:b/>
          <w:w w:val="7"/>
          <w:sz w:val="26"/>
        </w:rPr>
        <w:t>ä</w:t>
      </w:r>
      <w:r>
        <w:rPr>
          <w:rFonts w:ascii="Arial" w:hAnsi="Arial"/>
          <w:b/>
          <w:spacing w:val="-2"/>
          <w:sz w:val="26"/>
        </w:rPr>
        <w:t> </w:t>
      </w:r>
      <w:r>
        <w:rPr>
          <w:rFonts w:ascii="Arial" w:hAnsi="Arial"/>
          <w:b/>
          <w:w w:val="56"/>
          <w:sz w:val="26"/>
        </w:rPr>
        <w:t>vi</w:t>
      </w:r>
      <w:r>
        <w:rPr>
          <w:rFonts w:ascii="Arial" w:hAnsi="Arial"/>
          <w:b/>
          <w:spacing w:val="-3"/>
          <w:sz w:val="26"/>
        </w:rPr>
        <w:t> </w:t>
      </w:r>
      <w:r>
        <w:rPr>
          <w:rFonts w:ascii="Arial" w:hAnsi="Arial"/>
          <w:b/>
          <w:spacing w:val="2"/>
          <w:w w:val="68"/>
          <w:sz w:val="26"/>
        </w:rPr>
        <w:t>x</w:t>
      </w:r>
      <w:r>
        <w:rPr>
          <w:rFonts w:ascii="Arial" w:hAnsi="Arial"/>
          <w:b/>
          <w:w w:val="39"/>
          <w:sz w:val="26"/>
        </w:rPr>
        <w:t>öû</w:t>
      </w:r>
      <w:r>
        <w:rPr>
          <w:rFonts w:ascii="Arial" w:hAnsi="Arial"/>
          <w:b/>
          <w:spacing w:val="-6"/>
          <w:sz w:val="26"/>
        </w:rPr>
        <w:t> </w:t>
      </w:r>
      <w:r>
        <w:rPr>
          <w:rFonts w:ascii="Arial" w:hAnsi="Arial"/>
          <w:b/>
          <w:spacing w:val="1"/>
          <w:w w:val="31"/>
          <w:sz w:val="26"/>
        </w:rPr>
        <w:t>l</w:t>
      </w:r>
      <w:r>
        <w:rPr>
          <w:rFonts w:ascii="Arial" w:hAnsi="Arial"/>
          <w:b/>
          <w:spacing w:val="2"/>
          <w:w w:val="81"/>
          <w:sz w:val="26"/>
        </w:rPr>
        <w:t>y</w:t>
      </w:r>
      <w:r>
        <w:rPr>
          <w:rFonts w:ascii="Arial" w:hAnsi="Arial"/>
          <w:b/>
          <w:w w:val="21"/>
          <w:sz w:val="26"/>
        </w:rPr>
        <w:t>ù,</w:t>
      </w:r>
      <w:r>
        <w:rPr>
          <w:rFonts w:ascii="Arial" w:hAnsi="Arial"/>
          <w:b/>
          <w:spacing w:val="-4"/>
          <w:sz w:val="26"/>
        </w:rPr>
        <w:t> </w:t>
      </w:r>
      <w:r>
        <w:rPr>
          <w:rFonts w:ascii="Arial" w:hAnsi="Arial"/>
          <w:b/>
          <w:spacing w:val="1"/>
          <w:w w:val="62"/>
          <w:sz w:val="26"/>
        </w:rPr>
        <w:t>b</w:t>
      </w:r>
      <w:r>
        <w:rPr>
          <w:rFonts w:ascii="Arial" w:hAnsi="Arial"/>
          <w:b/>
          <w:spacing w:val="-2"/>
          <w:w w:val="67"/>
          <w:sz w:val="26"/>
        </w:rPr>
        <w:t>o</w:t>
      </w:r>
      <w:r>
        <w:rPr>
          <w:rFonts w:ascii="Arial" w:hAnsi="Arial"/>
          <w:b/>
          <w:w w:val="7"/>
          <w:sz w:val="26"/>
        </w:rPr>
        <w:t>ä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spacing w:val="3"/>
          <w:w w:val="6"/>
          <w:sz w:val="26"/>
        </w:rPr>
        <w:t>ù</w:t>
      </w:r>
      <w:r>
        <w:rPr>
          <w:rFonts w:ascii="Arial" w:hAnsi="Arial"/>
          <w:b/>
          <w:w w:val="55"/>
          <w:sz w:val="26"/>
        </w:rPr>
        <w:t>,</w:t>
      </w:r>
      <w:r>
        <w:rPr>
          <w:rFonts w:ascii="Arial" w:hAnsi="Arial"/>
          <w:b/>
          <w:spacing w:val="-12"/>
          <w:sz w:val="26"/>
        </w:rPr>
        <w:t> </w:t>
      </w:r>
      <w:r>
        <w:rPr>
          <w:rFonts w:ascii="Arial" w:hAnsi="Arial"/>
          <w:b/>
          <w:w w:val="48"/>
          <w:sz w:val="26"/>
        </w:rPr>
        <w:t>ca</w:t>
      </w:r>
      <w:r>
        <w:rPr>
          <w:rFonts w:ascii="Arial" w:hAnsi="Arial"/>
          <w:b/>
          <w:spacing w:val="3"/>
          <w:w w:val="48"/>
          <w:sz w:val="26"/>
        </w:rPr>
        <w:t>ù</w:t>
      </w:r>
      <w:r>
        <w:rPr>
          <w:rFonts w:ascii="Arial" w:hAnsi="Arial"/>
          <w:b/>
          <w:w w:val="69"/>
          <w:sz w:val="26"/>
        </w:rPr>
        <w:t>c</w:t>
      </w:r>
      <w:r>
        <w:rPr>
          <w:rFonts w:ascii="Arial" w:hAnsi="Arial"/>
          <w:b/>
          <w:spacing w:val="-11"/>
          <w:sz w:val="26"/>
        </w:rPr>
        <w:t> </w:t>
      </w:r>
      <w:r>
        <w:rPr>
          <w:rFonts w:ascii="Arial" w:hAnsi="Arial"/>
          <w:b/>
          <w:w w:val="60"/>
          <w:sz w:val="26"/>
        </w:rPr>
        <w:t>ng</w:t>
      </w:r>
      <w:r>
        <w:rPr>
          <w:rFonts w:ascii="Arial" w:hAnsi="Arial"/>
          <w:b/>
          <w:spacing w:val="-2"/>
          <w:w w:val="67"/>
          <w:sz w:val="26"/>
        </w:rPr>
        <w:t>o</w:t>
      </w:r>
      <w:r>
        <w:rPr>
          <w:rFonts w:ascii="Arial" w:hAnsi="Arial"/>
          <w:b/>
          <w:spacing w:val="-2"/>
          <w:w w:val="73"/>
          <w:sz w:val="26"/>
        </w:rPr>
        <w:t>a</w:t>
      </w:r>
      <w:r>
        <w:rPr>
          <w:rFonts w:ascii="Arial" w:hAnsi="Arial"/>
          <w:b/>
          <w:spacing w:val="3"/>
          <w:w w:val="14"/>
          <w:sz w:val="26"/>
        </w:rPr>
        <w:t>ï</w:t>
      </w:r>
      <w:r>
        <w:rPr>
          <w:rFonts w:ascii="Arial" w:hAnsi="Arial"/>
          <w:b/>
          <w:w w:val="34"/>
          <w:sz w:val="26"/>
        </w:rPr>
        <w:t>i</w:t>
      </w:r>
      <w:r>
        <w:rPr>
          <w:rFonts w:ascii="Arial" w:hAnsi="Arial"/>
          <w:b/>
          <w:spacing w:val="-12"/>
          <w:sz w:val="26"/>
        </w:rPr>
        <w:t> </w:t>
      </w:r>
      <w:r>
        <w:rPr>
          <w:rFonts w:ascii="Arial" w:hAnsi="Arial"/>
          <w:b/>
          <w:w w:val="56"/>
          <w:sz w:val="26"/>
        </w:rPr>
        <w:t>vi</w:t>
      </w:r>
      <w:r>
        <w:rPr>
          <w:rFonts w:ascii="Arial" w:hAnsi="Arial"/>
          <w:b/>
          <w:spacing w:val="-9"/>
          <w:sz w:val="26"/>
        </w:rPr>
        <w:t> </w:t>
      </w:r>
      <w:r>
        <w:rPr>
          <w:rFonts w:ascii="Arial" w:hAnsi="Arial"/>
          <w:b/>
          <w:w w:val="84"/>
          <w:sz w:val="26"/>
        </w:rPr>
        <w:t>t</w:t>
      </w:r>
      <w:r>
        <w:rPr>
          <w:rFonts w:ascii="Arial" w:hAnsi="Arial"/>
          <w:b/>
          <w:spacing w:val="4"/>
          <w:w w:val="84"/>
          <w:sz w:val="26"/>
        </w:rPr>
        <w:t>h</w:t>
      </w:r>
      <w:r>
        <w:rPr>
          <w:rFonts w:ascii="Arial" w:hAnsi="Arial"/>
          <w:b/>
          <w:spacing w:val="-2"/>
          <w:w w:val="73"/>
          <w:sz w:val="26"/>
        </w:rPr>
        <w:t>a</w:t>
      </w:r>
      <w:r>
        <w:rPr>
          <w:rFonts w:ascii="Arial" w:hAnsi="Arial"/>
          <w:b/>
          <w:w w:val="32"/>
          <w:sz w:val="26"/>
        </w:rPr>
        <w:t>ø</w:t>
      </w:r>
      <w:r>
        <w:rPr>
          <w:rFonts w:ascii="Arial" w:hAnsi="Arial"/>
          <w:b/>
          <w:spacing w:val="-2"/>
          <w:w w:val="32"/>
          <w:sz w:val="26"/>
        </w:rPr>
        <w:t>n</w:t>
      </w:r>
      <w:r>
        <w:rPr>
          <w:rFonts w:ascii="Arial" w:hAnsi="Arial"/>
          <w:b/>
          <w:w w:val="57"/>
          <w:sz w:val="26"/>
        </w:rPr>
        <w:t>h</w:t>
      </w:r>
      <w:r>
        <w:rPr>
          <w:rFonts w:ascii="Arial" w:hAnsi="Arial"/>
          <w:b/>
          <w:spacing w:val="-6"/>
          <w:sz w:val="26"/>
        </w:rPr>
        <w:t> </w:t>
      </w:r>
      <w:r>
        <w:rPr>
          <w:rFonts w:ascii="Arial" w:hAnsi="Arial"/>
          <w:b/>
          <w:spacing w:val="-2"/>
          <w:w w:val="65"/>
          <w:sz w:val="26"/>
        </w:rPr>
        <w:t>m</w:t>
      </w:r>
      <w:r>
        <w:rPr>
          <w:rFonts w:ascii="Arial" w:hAnsi="Arial"/>
          <w:b/>
          <w:spacing w:val="3"/>
          <w:w w:val="67"/>
          <w:sz w:val="26"/>
        </w:rPr>
        <w:t>o</w:t>
      </w:r>
      <w:r>
        <w:rPr>
          <w:rFonts w:ascii="Arial" w:hAnsi="Arial"/>
          <w:b/>
          <w:w w:val="54"/>
          <w:sz w:val="26"/>
        </w:rPr>
        <w:t>ät</w:t>
      </w:r>
      <w:r>
        <w:rPr>
          <w:rFonts w:ascii="Arial" w:hAnsi="Arial"/>
          <w:b/>
          <w:spacing w:val="-10"/>
          <w:sz w:val="26"/>
        </w:rPr>
        <w:t> </w:t>
      </w:r>
      <w:r>
        <w:rPr>
          <w:rFonts w:ascii="Arial" w:hAnsi="Arial"/>
          <w:b/>
          <w:w w:val="56"/>
          <w:sz w:val="26"/>
        </w:rPr>
        <w:t>vi</w:t>
      </w:r>
      <w:r>
        <w:rPr>
          <w:rFonts w:ascii="Arial" w:hAnsi="Arial"/>
          <w:b/>
          <w:spacing w:val="-7"/>
          <w:sz w:val="26"/>
        </w:rPr>
        <w:t> </w:t>
      </w:r>
      <w:r>
        <w:rPr>
          <w:rFonts w:ascii="Arial" w:hAnsi="Arial"/>
          <w:b/>
          <w:spacing w:val="-2"/>
          <w:w w:val="65"/>
          <w:sz w:val="26"/>
        </w:rPr>
        <w:t>m</w:t>
      </w:r>
      <w:r>
        <w:rPr>
          <w:rFonts w:ascii="Arial" w:hAnsi="Arial"/>
          <w:b/>
          <w:spacing w:val="-2"/>
          <w:w w:val="73"/>
          <w:sz w:val="26"/>
        </w:rPr>
        <w:t>a</w:t>
      </w:r>
      <w:r>
        <w:rPr>
          <w:rFonts w:ascii="Arial" w:hAnsi="Arial"/>
          <w:b/>
          <w:w w:val="51"/>
          <w:sz w:val="26"/>
        </w:rPr>
        <w:t>ï</w:t>
      </w:r>
      <w:r>
        <w:rPr>
          <w:rFonts w:ascii="Arial" w:hAnsi="Arial"/>
          <w:b/>
          <w:spacing w:val="-2"/>
          <w:w w:val="51"/>
          <w:sz w:val="26"/>
        </w:rPr>
        <w:t>c</w:t>
      </w:r>
      <w:r>
        <w:rPr>
          <w:rFonts w:ascii="Arial" w:hAnsi="Arial"/>
          <w:b/>
          <w:w w:val="57"/>
          <w:sz w:val="26"/>
        </w:rPr>
        <w:t>h</w:t>
      </w:r>
      <w:r>
        <w:rPr>
          <w:rFonts w:ascii="Arial" w:hAnsi="Arial"/>
          <w:b/>
          <w:spacing w:val="-6"/>
          <w:sz w:val="26"/>
        </w:rPr>
        <w:t> </w:t>
      </w:r>
      <w:r>
        <w:rPr>
          <w:rFonts w:ascii="Arial" w:hAnsi="Arial"/>
          <w:b/>
          <w:spacing w:val="-2"/>
          <w:w w:val="70"/>
          <w:sz w:val="26"/>
        </w:rPr>
        <w:t>d</w:t>
      </w:r>
      <w:r>
        <w:rPr>
          <w:rFonts w:ascii="Arial" w:hAnsi="Arial"/>
          <w:b/>
          <w:spacing w:val="4"/>
          <w:w w:val="54"/>
          <w:sz w:val="26"/>
        </w:rPr>
        <w:t>u</w:t>
      </w:r>
      <w:r>
        <w:rPr>
          <w:rFonts w:ascii="Arial" w:hAnsi="Arial"/>
          <w:b/>
          <w:w w:val="81"/>
          <w:sz w:val="26"/>
        </w:rPr>
        <w:t>y</w:t>
      </w:r>
      <w:r>
        <w:rPr>
          <w:rFonts w:ascii="Arial" w:hAnsi="Arial"/>
          <w:b/>
          <w:spacing w:val="-13"/>
          <w:sz w:val="26"/>
        </w:rPr>
        <w:t> </w:t>
      </w:r>
      <w:r>
        <w:rPr>
          <w:rFonts w:ascii="Arial" w:hAnsi="Arial"/>
          <w:b/>
          <w:w w:val="62"/>
          <w:sz w:val="26"/>
        </w:rPr>
        <w:t>nh</w:t>
      </w:r>
      <w:r>
        <w:rPr>
          <w:rFonts w:ascii="Arial" w:hAnsi="Arial"/>
          <w:b/>
          <w:spacing w:val="2"/>
          <w:w w:val="62"/>
          <w:sz w:val="26"/>
        </w:rPr>
        <w:t>a</w:t>
      </w:r>
      <w:r>
        <w:rPr>
          <w:rFonts w:ascii="Arial" w:hAnsi="Arial"/>
          <w:b/>
          <w:w w:val="54"/>
          <w:sz w:val="26"/>
        </w:rPr>
        <w:t>át</w:t>
      </w:r>
      <w:r>
        <w:rPr>
          <w:rFonts w:ascii="Arial" w:hAnsi="Arial"/>
          <w:b/>
          <w:spacing w:val="-8"/>
          <w:sz w:val="26"/>
        </w:rPr>
        <w:t> </w:t>
      </w:r>
      <w:r>
        <w:rPr>
          <w:rFonts w:ascii="Arial" w:hAnsi="Arial"/>
          <w:b/>
          <w:spacing w:val="1"/>
          <w:w w:val="62"/>
          <w:sz w:val="26"/>
        </w:rPr>
        <w:t>g</w:t>
      </w:r>
      <w:r>
        <w:rPr>
          <w:rFonts w:ascii="Arial" w:hAnsi="Arial"/>
          <w:b/>
          <w:spacing w:val="-2"/>
          <w:w w:val="67"/>
          <w:sz w:val="26"/>
        </w:rPr>
        <w:t>o</w:t>
      </w:r>
      <w:r>
        <w:rPr>
          <w:rFonts w:ascii="Arial" w:hAnsi="Arial"/>
          <w:b/>
          <w:w w:val="24"/>
          <w:sz w:val="26"/>
        </w:rPr>
        <w:t>ïi</w:t>
      </w:r>
      <w:r>
        <w:rPr>
          <w:rFonts w:ascii="Arial" w:hAnsi="Arial"/>
          <w:b/>
          <w:spacing w:val="-13"/>
          <w:sz w:val="26"/>
        </w:rPr>
        <w:t> </w:t>
      </w:r>
      <w:r>
        <w:rPr>
          <w:rFonts w:ascii="Arial" w:hAnsi="Arial"/>
          <w:b/>
          <w:spacing w:val="1"/>
          <w:w w:val="31"/>
          <w:sz w:val="26"/>
        </w:rPr>
        <w:t>l</w:t>
      </w:r>
      <w:r>
        <w:rPr>
          <w:rFonts w:ascii="Arial" w:hAnsi="Arial"/>
          <w:b/>
          <w:spacing w:val="-2"/>
          <w:w w:val="73"/>
          <w:sz w:val="26"/>
        </w:rPr>
        <w:t>a</w:t>
      </w:r>
      <w:r>
        <w:rPr>
          <w:rFonts w:ascii="Arial" w:hAnsi="Arial"/>
          <w:b/>
          <w:w w:val="6"/>
          <w:sz w:val="26"/>
        </w:rPr>
        <w:t>ø</w:t>
      </w:r>
      <w:r>
        <w:rPr>
          <w:rFonts w:ascii="Arial" w:hAnsi="Arial"/>
          <w:b/>
          <w:spacing w:val="-7"/>
          <w:sz w:val="26"/>
        </w:rPr>
        <w:t> </w:t>
      </w:r>
      <w:r>
        <w:rPr>
          <w:rFonts w:ascii="Arial" w:hAnsi="Arial"/>
          <w:b/>
          <w:w w:val="56"/>
          <w:sz w:val="26"/>
        </w:rPr>
        <w:t>vi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w:t>
      </w:r>
      <w:r>
        <w:rPr>
          <w:rFonts w:ascii="Arial" w:hAnsi="Arial"/>
          <w:b/>
          <w:spacing w:val="-2"/>
          <w:w w:val="33"/>
          <w:sz w:val="26"/>
        </w:rPr>
        <w:t>n</w:t>
      </w:r>
      <w:r>
        <w:rPr>
          <w:rFonts w:ascii="Arial" w:hAnsi="Arial"/>
          <w:b/>
          <w:w w:val="42"/>
          <w:sz w:val="26"/>
        </w:rPr>
        <w:t>.</w:t>
      </w:r>
    </w:p>
    <w:p>
      <w:pPr>
        <w:spacing w:line="276" w:lineRule="auto" w:before="115"/>
        <w:ind w:left="119" w:right="109"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8"/>
          <w:sz w:val="26"/>
        </w:rPr>
        <w:t> </w:t>
      </w:r>
      <w:r>
        <w:rPr>
          <w:rFonts w:ascii="Arial" w:hAnsi="Arial"/>
          <w:b/>
          <w:spacing w:val="3"/>
          <w:w w:val="70"/>
          <w:sz w:val="26"/>
        </w:rPr>
        <w:t>d</w:t>
      </w:r>
      <w:r>
        <w:rPr>
          <w:rFonts w:ascii="Arial" w:hAnsi="Arial"/>
          <w:b/>
          <w:w w:val="58"/>
          <w:sz w:val="26"/>
        </w:rPr>
        <w:t>ung</w:t>
      </w:r>
      <w:r>
        <w:rPr>
          <w:rFonts w:ascii="Arial" w:hAnsi="Arial"/>
          <w:b/>
          <w:spacing w:val="-10"/>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36"/>
          <w:sz w:val="26"/>
        </w:rPr>
        <w:t>ùo</w:t>
      </w:r>
      <w:r>
        <w:rPr>
          <w:rFonts w:ascii="Arial" w:hAnsi="Arial"/>
          <w:b/>
          <w:spacing w:val="-8"/>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spacing w:val="4"/>
          <w:w w:val="57"/>
          <w:sz w:val="26"/>
        </w:rPr>
        <w:t>n</w:t>
      </w:r>
      <w:r>
        <w:rPr>
          <w:rFonts w:ascii="Arial" w:hAnsi="Arial"/>
          <w:b/>
          <w:spacing w:val="-2"/>
          <w:w w:val="73"/>
          <w:sz w:val="26"/>
        </w:rPr>
        <w:t>a</w:t>
      </w:r>
      <w:r>
        <w:rPr>
          <w:rFonts w:ascii="Arial" w:hAnsi="Arial"/>
          <w:b/>
          <w:w w:val="42"/>
          <w:sz w:val="26"/>
        </w:rPr>
        <w:t>øy</w:t>
      </w:r>
      <w:r>
        <w:rPr>
          <w:rFonts w:ascii="Arial" w:hAnsi="Arial"/>
          <w:b/>
          <w:spacing w:val="-9"/>
          <w:sz w:val="26"/>
        </w:rPr>
        <w:t> </w:t>
      </w:r>
      <w:r>
        <w:rPr>
          <w:rFonts w:ascii="Arial" w:hAnsi="Arial"/>
          <w:b/>
          <w:w w:val="60"/>
          <w:sz w:val="26"/>
        </w:rPr>
        <w:t>n</w:t>
      </w:r>
      <w:r>
        <w:rPr>
          <w:rFonts w:ascii="Arial" w:hAnsi="Arial"/>
          <w:b/>
          <w:spacing w:val="1"/>
          <w:w w:val="60"/>
          <w:sz w:val="26"/>
        </w:rPr>
        <w:t>g</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8"/>
          <w:sz w:val="26"/>
        </w:rPr>
        <w:t> </w:t>
      </w:r>
      <w:r>
        <w:rPr>
          <w:rFonts w:ascii="Arial" w:hAnsi="Arial"/>
          <w:b/>
          <w:w w:val="71"/>
          <w:sz w:val="26"/>
        </w:rPr>
        <w:t>cö</w:t>
      </w:r>
      <w:r>
        <w:rPr>
          <w:rFonts w:ascii="Arial" w:hAnsi="Arial"/>
          <w:b/>
          <w:w w:val="30"/>
          <w:sz w:val="26"/>
        </w:rPr>
        <w:t>ùu</w:t>
      </w:r>
      <w:r>
        <w:rPr>
          <w:rFonts w:ascii="Arial" w:hAnsi="Arial"/>
          <w:b/>
          <w:spacing w:val="-7"/>
          <w:sz w:val="26"/>
        </w:rPr>
        <w:t> </w:t>
      </w:r>
      <w:r>
        <w:rPr>
          <w:rFonts w:ascii="Arial" w:hAnsi="Arial"/>
          <w:b/>
          <w:w w:val="48"/>
          <w:sz w:val="26"/>
        </w:rPr>
        <w:t>ca</w:t>
      </w:r>
      <w:r>
        <w:rPr>
          <w:rFonts w:ascii="Arial" w:hAnsi="Arial"/>
          <w:b/>
          <w:spacing w:val="3"/>
          <w:w w:val="48"/>
          <w:sz w:val="26"/>
        </w:rPr>
        <w:t>ù</w:t>
      </w:r>
      <w:r>
        <w:rPr>
          <w:rFonts w:ascii="Arial" w:hAnsi="Arial"/>
          <w:b/>
          <w:w w:val="69"/>
          <w:sz w:val="26"/>
        </w:rPr>
        <w:t>c</w:t>
      </w:r>
      <w:r>
        <w:rPr>
          <w:rFonts w:ascii="Arial" w:hAnsi="Arial"/>
          <w:b/>
          <w:spacing w:val="-6"/>
          <w:sz w:val="26"/>
        </w:rPr>
        <w:t> </w:t>
      </w:r>
      <w:r>
        <w:rPr>
          <w:rFonts w:ascii="Arial" w:hAnsi="Arial"/>
          <w:b/>
          <w:spacing w:val="-3"/>
          <w:w w:val="57"/>
          <w:sz w:val="26"/>
        </w:rPr>
        <w:t>k</w:t>
      </w:r>
      <w:r>
        <w:rPr>
          <w:rFonts w:ascii="Arial" w:hAnsi="Arial"/>
          <w:b/>
          <w:spacing w:val="-2"/>
          <w:w w:val="34"/>
          <w:sz w:val="26"/>
        </w:rPr>
        <w:t>i</w:t>
      </w:r>
      <w:r>
        <w:rPr>
          <w:rFonts w:ascii="Arial" w:hAnsi="Arial"/>
          <w:b/>
          <w:spacing w:val="1"/>
          <w:w w:val="71"/>
          <w:sz w:val="26"/>
        </w:rPr>
        <w:t>e</w:t>
      </w:r>
      <w:r>
        <w:rPr>
          <w:rFonts w:ascii="Arial" w:hAnsi="Arial"/>
          <w:b/>
          <w:w w:val="33"/>
          <w:sz w:val="26"/>
        </w:rPr>
        <w:t>án</w:t>
      </w:r>
      <w:r>
        <w:rPr>
          <w:rFonts w:ascii="Arial" w:hAnsi="Arial"/>
          <w:b/>
          <w:spacing w:val="-8"/>
          <w:sz w:val="26"/>
        </w:rPr>
        <w:t> </w:t>
      </w:r>
      <w:r>
        <w:rPr>
          <w:rFonts w:ascii="Arial" w:hAnsi="Arial"/>
          <w:b/>
          <w:w w:val="132"/>
          <w:sz w:val="26"/>
        </w:rPr>
        <w:t>t</w:t>
      </w:r>
      <w:r>
        <w:rPr>
          <w:rFonts w:ascii="Arial" w:hAnsi="Arial"/>
          <w:b/>
          <w:w w:val="45"/>
          <w:sz w:val="26"/>
        </w:rPr>
        <w:t>hö</w:t>
      </w:r>
      <w:r>
        <w:rPr>
          <w:rFonts w:ascii="Arial" w:hAnsi="Arial"/>
          <w:b/>
          <w:spacing w:val="3"/>
          <w:w w:val="45"/>
          <w:sz w:val="26"/>
        </w:rPr>
        <w:t>ù</w:t>
      </w:r>
      <w:r>
        <w:rPr>
          <w:rFonts w:ascii="Arial" w:hAnsi="Arial"/>
          <w:b/>
          <w:w w:val="69"/>
          <w:sz w:val="26"/>
        </w:rPr>
        <w:t>c</w:t>
      </w:r>
      <w:r>
        <w:rPr>
          <w:rFonts w:ascii="Arial" w:hAnsi="Arial"/>
          <w:b/>
          <w:spacing w:val="-11"/>
          <w:sz w:val="26"/>
        </w:rPr>
        <w:t> </w:t>
      </w:r>
      <w:r>
        <w:rPr>
          <w:rFonts w:ascii="Arial" w:hAnsi="Arial"/>
          <w:b/>
          <w:w w:val="75"/>
          <w:sz w:val="26"/>
        </w:rPr>
        <w:t>cô</w:t>
      </w:r>
      <w:r>
        <w:rPr>
          <w:rFonts w:ascii="Arial" w:hAnsi="Arial"/>
          <w:b/>
          <w:spacing w:val="-4"/>
          <w:sz w:val="26"/>
        </w:rPr>
        <w:t> </w:t>
      </w:r>
      <w:r>
        <w:rPr>
          <w:rFonts w:ascii="Arial" w:hAnsi="Arial"/>
          <w:b/>
          <w:spacing w:val="1"/>
          <w:w w:val="62"/>
          <w:sz w:val="26"/>
        </w:rPr>
        <w:t>b</w:t>
      </w:r>
      <w:r>
        <w:rPr>
          <w:rFonts w:ascii="Arial" w:hAnsi="Arial"/>
          <w:b/>
          <w:spacing w:val="-2"/>
          <w:w w:val="73"/>
          <w:sz w:val="26"/>
        </w:rPr>
        <w:t>a</w:t>
      </w:r>
      <w:r>
        <w:rPr>
          <w:rFonts w:ascii="Arial" w:hAnsi="Arial"/>
          <w:b/>
          <w:w w:val="32"/>
          <w:sz w:val="26"/>
        </w:rPr>
        <w:t>ûn</w:t>
      </w:r>
      <w:r>
        <w:rPr>
          <w:rFonts w:ascii="Arial" w:hAnsi="Arial"/>
          <w:b/>
          <w:spacing w:val="-8"/>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7"/>
          <w:sz w:val="26"/>
        </w:rPr>
        <w:t> </w:t>
      </w:r>
      <w:r>
        <w:rPr>
          <w:rFonts w:ascii="Arial" w:hAnsi="Arial"/>
          <w:b/>
          <w:w w:val="56"/>
          <w:sz w:val="26"/>
        </w:rPr>
        <w:t>vi</w:t>
      </w:r>
      <w:r>
        <w:rPr>
          <w:rFonts w:ascii="Arial" w:hAnsi="Arial"/>
          <w:b/>
          <w:spacing w:val="-8"/>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spacing w:val="12"/>
          <w:w w:val="57"/>
          <w:sz w:val="26"/>
        </w:rPr>
        <w:t>n</w:t>
      </w:r>
      <w:r>
        <w:rPr>
          <w:rFonts w:ascii="Arial" w:hAnsi="Arial"/>
          <w:b/>
          <w:w w:val="42"/>
          <w:sz w:val="26"/>
        </w:rPr>
        <w:t>.</w:t>
      </w:r>
      <w:r>
        <w:rPr>
          <w:rFonts w:ascii="Arial" w:hAnsi="Arial"/>
          <w:b/>
          <w:spacing w:val="-7"/>
          <w:sz w:val="26"/>
        </w:rPr>
        <w:t> </w:t>
      </w:r>
      <w:r>
        <w:rPr>
          <w:rFonts w:ascii="Arial" w:hAnsi="Arial"/>
          <w:b/>
          <w:spacing w:val="2"/>
          <w:w w:val="67"/>
          <w:sz w:val="26"/>
        </w:rPr>
        <w:t>D</w:t>
      </w:r>
      <w:r>
        <w:rPr>
          <w:rFonts w:ascii="Arial" w:hAnsi="Arial"/>
          <w:b/>
          <w:w w:val="67"/>
          <w:sz w:val="26"/>
        </w:rPr>
        <w:t>o</w:t>
      </w:r>
      <w:r>
        <w:rPr>
          <w:rFonts w:ascii="Arial" w:hAnsi="Arial"/>
          <w:b/>
          <w:spacing w:val="-7"/>
          <w:sz w:val="26"/>
        </w:rPr>
        <w:t> </w:t>
      </w:r>
      <w:r>
        <w:rPr>
          <w:rFonts w:ascii="Arial" w:hAnsi="Arial"/>
          <w:b/>
          <w:w w:val="68"/>
          <w:sz w:val="26"/>
        </w:rPr>
        <w:t>c</w:t>
      </w:r>
      <w:r>
        <w:rPr>
          <w:rFonts w:ascii="Arial" w:hAnsi="Arial"/>
          <w:b/>
          <w:spacing w:val="-2"/>
          <w:w w:val="68"/>
          <w:sz w:val="26"/>
        </w:rPr>
        <w:t>o</w:t>
      </w:r>
      <w:r>
        <w:rPr>
          <w:rFonts w:ascii="Arial" w:hAnsi="Arial"/>
          <w:b/>
          <w:w w:val="6"/>
          <w:sz w:val="26"/>
        </w:rPr>
        <w:t>ù</w:t>
      </w:r>
      <w:r>
        <w:rPr>
          <w:rFonts w:ascii="Arial" w:hAnsi="Arial"/>
          <w:b/>
          <w:spacing w:val="-7"/>
          <w:sz w:val="26"/>
        </w:rPr>
        <w:t> </w:t>
      </w:r>
      <w:r>
        <w:rPr>
          <w:rFonts w:ascii="Arial" w:hAnsi="Arial"/>
          <w:b/>
          <w:w w:val="57"/>
          <w:sz w:val="26"/>
        </w:rPr>
        <w:t>n</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w w:val="62"/>
          <w:sz w:val="26"/>
        </w:rPr>
        <w:t>h</w:t>
      </w:r>
      <w:r>
        <w:rPr>
          <w:rFonts w:ascii="Arial" w:hAnsi="Arial"/>
          <w:b/>
          <w:spacing w:val="-2"/>
          <w:w w:val="62"/>
          <w:sz w:val="26"/>
        </w:rPr>
        <w:t>o</w:t>
      </w:r>
      <w:r>
        <w:rPr>
          <w:rFonts w:ascii="Arial" w:hAnsi="Arial"/>
          <w:b/>
          <w:w w:val="14"/>
          <w:sz w:val="26"/>
        </w:rPr>
        <w:t>ï</w:t>
      </w:r>
      <w:r>
        <w:rPr>
          <w:rFonts w:ascii="Arial" w:hAnsi="Arial"/>
          <w:b/>
          <w:spacing w:val="-7"/>
          <w:sz w:val="26"/>
        </w:rPr>
        <w:t> </w:t>
      </w:r>
      <w:r>
        <w:rPr>
          <w:rFonts w:ascii="Arial" w:hAnsi="Arial"/>
          <w:b/>
          <w:w w:val="56"/>
          <w:sz w:val="26"/>
        </w:rPr>
        <w:t>vi</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7"/>
          <w:sz w:val="26"/>
        </w:rPr>
        <w:t> </w:t>
      </w:r>
      <w:r>
        <w:rPr>
          <w:rFonts w:ascii="Arial" w:hAnsi="Arial"/>
          <w:b/>
          <w:spacing w:val="-3"/>
          <w:w w:val="57"/>
          <w:sz w:val="26"/>
        </w:rPr>
        <w:t>k</w:t>
      </w:r>
      <w:r>
        <w:rPr>
          <w:rFonts w:ascii="Arial" w:hAnsi="Arial"/>
          <w:b/>
          <w:w w:val="65"/>
          <w:sz w:val="26"/>
        </w:rPr>
        <w:t>h</w:t>
      </w:r>
      <w:r>
        <w:rPr>
          <w:rFonts w:ascii="Arial" w:hAnsi="Arial"/>
          <w:b/>
          <w:spacing w:val="3"/>
          <w:w w:val="65"/>
          <w:sz w:val="26"/>
        </w:rPr>
        <w:t>a</w:t>
      </w:r>
      <w:r>
        <w:rPr>
          <w:rFonts w:ascii="Arial" w:hAnsi="Arial"/>
          <w:b/>
          <w:w w:val="36"/>
          <w:sz w:val="26"/>
        </w:rPr>
        <w:t>ùc</w:t>
      </w:r>
      <w:r>
        <w:rPr>
          <w:rFonts w:ascii="Arial" w:hAnsi="Arial"/>
          <w:b/>
          <w:spacing w:val="2"/>
          <w:sz w:val="26"/>
        </w:rPr>
        <w:t> </w:t>
      </w:r>
      <w:r>
        <w:rPr>
          <w:rFonts w:ascii="Arial" w:hAnsi="Arial"/>
          <w:b/>
          <w:w w:val="57"/>
          <w:sz w:val="26"/>
        </w:rPr>
        <w:t>n</w:t>
      </w:r>
      <w:r>
        <w:rPr>
          <w:rFonts w:ascii="Arial" w:hAnsi="Arial"/>
          <w:b/>
          <w:spacing w:val="3"/>
          <w:w w:val="57"/>
          <w:sz w:val="26"/>
        </w:rPr>
        <w:t>h</w:t>
      </w:r>
      <w:r>
        <w:rPr>
          <w:rFonts w:ascii="Arial" w:hAnsi="Arial"/>
          <w:b/>
          <w:spacing w:val="-2"/>
          <w:w w:val="73"/>
          <w:sz w:val="26"/>
        </w:rPr>
        <w:t>a</w:t>
      </w:r>
      <w:r>
        <w:rPr>
          <w:rFonts w:ascii="Arial" w:hAnsi="Arial"/>
          <w:b/>
          <w:spacing w:val="3"/>
          <w:w w:val="54"/>
          <w:sz w:val="26"/>
        </w:rPr>
        <w:t>u</w:t>
      </w:r>
      <w:r>
        <w:rPr>
          <w:rFonts w:ascii="Arial" w:hAnsi="Arial"/>
          <w:b/>
          <w:w w:val="55"/>
          <w:sz w:val="26"/>
        </w:rPr>
        <w:t>,</w:t>
      </w:r>
      <w:r>
        <w:rPr>
          <w:rFonts w:ascii="Arial" w:hAnsi="Arial"/>
          <w:b/>
          <w:spacing w:val="3"/>
          <w:sz w:val="26"/>
        </w:rPr>
        <w:t> </w:t>
      </w:r>
      <w:r>
        <w:rPr>
          <w:rFonts w:ascii="Arial" w:hAnsi="Arial"/>
          <w:b/>
          <w:w w:val="93"/>
          <w:sz w:val="26"/>
        </w:rPr>
        <w:t>t</w:t>
      </w:r>
      <w:r>
        <w:rPr>
          <w:rFonts w:ascii="Arial" w:hAnsi="Arial"/>
          <w:b/>
          <w:spacing w:val="1"/>
          <w:w w:val="93"/>
          <w:sz w:val="26"/>
        </w:rPr>
        <w:t>ö</w:t>
      </w:r>
      <w:r>
        <w:rPr>
          <w:rFonts w:ascii="Arial" w:hAnsi="Arial"/>
          <w:b/>
          <w:w w:val="6"/>
          <w:sz w:val="26"/>
        </w:rPr>
        <w:t>ø</w:t>
      </w:r>
      <w:r>
        <w:rPr>
          <w:rFonts w:ascii="Arial" w:hAnsi="Arial"/>
          <w:b/>
          <w:spacing w:val="8"/>
          <w:sz w:val="26"/>
        </w:rPr>
        <w:t> </w:t>
      </w:r>
      <w:r>
        <w:rPr>
          <w:rFonts w:ascii="Arial" w:hAnsi="Arial"/>
          <w:b/>
          <w:w w:val="64"/>
          <w:sz w:val="26"/>
        </w:rPr>
        <w:t>he</w:t>
      </w:r>
      <w:r>
        <w:rPr>
          <w:rFonts w:ascii="Arial" w:hAnsi="Arial"/>
          <w:b/>
          <w:w w:val="7"/>
          <w:sz w:val="26"/>
        </w:rPr>
        <w:t>ä</w:t>
      </w:r>
      <w:r>
        <w:rPr>
          <w:rFonts w:ascii="Arial" w:hAnsi="Arial"/>
          <w:b/>
          <w:spacing w:val="5"/>
          <w:sz w:val="26"/>
        </w:rPr>
        <w:t> </w:t>
      </w:r>
      <w:r>
        <w:rPr>
          <w:rFonts w:ascii="Arial" w:hAnsi="Arial"/>
          <w:b/>
          <w:w w:val="98"/>
          <w:sz w:val="26"/>
        </w:rPr>
        <w:t>8</w:t>
      </w:r>
      <w:r>
        <w:rPr>
          <w:rFonts w:ascii="Arial" w:hAnsi="Arial"/>
          <w:b/>
          <w:spacing w:val="5"/>
          <w:sz w:val="26"/>
        </w:rPr>
        <w:t> </w:t>
      </w:r>
      <w:r>
        <w:rPr>
          <w:rFonts w:ascii="Arial" w:hAnsi="Arial"/>
          <w:b/>
          <w:spacing w:val="1"/>
          <w:w w:val="62"/>
          <w:sz w:val="26"/>
        </w:rPr>
        <w:t>b</w:t>
      </w:r>
      <w:r>
        <w:rPr>
          <w:rFonts w:ascii="Arial" w:hAnsi="Arial"/>
          <w:b/>
          <w:spacing w:val="-2"/>
          <w:w w:val="34"/>
          <w:sz w:val="26"/>
        </w:rPr>
        <w:t>i</w:t>
      </w:r>
      <w:r>
        <w:rPr>
          <w:rFonts w:ascii="Arial" w:hAnsi="Arial"/>
          <w:b/>
          <w:w w:val="132"/>
          <w:sz w:val="26"/>
        </w:rPr>
        <w:t>t</w:t>
      </w:r>
      <w:r>
        <w:rPr>
          <w:rFonts w:ascii="Arial" w:hAnsi="Arial"/>
          <w:b/>
          <w:spacing w:val="5"/>
          <w:sz w:val="26"/>
        </w:rPr>
        <w:t> </w:t>
      </w:r>
      <w:r>
        <w:rPr>
          <w:rFonts w:ascii="Arial" w:hAnsi="Arial"/>
          <w:b/>
          <w:w w:val="63"/>
          <w:sz w:val="26"/>
        </w:rPr>
        <w:t>c</w:t>
      </w:r>
      <w:r>
        <w:rPr>
          <w:rFonts w:ascii="Arial" w:hAnsi="Arial"/>
          <w:b/>
          <w:spacing w:val="3"/>
          <w:w w:val="63"/>
          <w:sz w:val="26"/>
        </w:rPr>
        <w:t>h</w:t>
      </w:r>
      <w:r>
        <w:rPr>
          <w:rFonts w:ascii="Arial" w:hAnsi="Arial"/>
          <w:b/>
          <w:w w:val="67"/>
          <w:sz w:val="26"/>
        </w:rPr>
        <w:t>o</w:t>
      </w:r>
      <w:r>
        <w:rPr>
          <w:rFonts w:ascii="Arial" w:hAnsi="Arial"/>
          <w:b/>
          <w:spacing w:val="4"/>
          <w:sz w:val="26"/>
        </w:rPr>
        <w:t> </w:t>
      </w:r>
      <w:r>
        <w:rPr>
          <w:rFonts w:ascii="Arial" w:hAnsi="Arial"/>
          <w:b/>
          <w:spacing w:val="2"/>
          <w:w w:val="80"/>
          <w:sz w:val="26"/>
        </w:rPr>
        <w:t>ñ</w:t>
      </w:r>
      <w:r>
        <w:rPr>
          <w:rFonts w:ascii="Arial" w:hAnsi="Arial"/>
          <w:b/>
          <w:spacing w:val="1"/>
          <w:w w:val="71"/>
          <w:sz w:val="26"/>
        </w:rPr>
        <w:t>e</w:t>
      </w:r>
      <w:r>
        <w:rPr>
          <w:rFonts w:ascii="Arial" w:hAnsi="Arial"/>
          <w:b/>
          <w:w w:val="33"/>
          <w:sz w:val="26"/>
        </w:rPr>
        <w:t>án</w:t>
      </w:r>
      <w:r>
        <w:rPr>
          <w:rFonts w:ascii="Arial" w:hAnsi="Arial"/>
          <w:b/>
          <w:spacing w:val="3"/>
          <w:sz w:val="26"/>
        </w:rPr>
        <w:t> </w:t>
      </w:r>
      <w:r>
        <w:rPr>
          <w:rFonts w:ascii="Arial" w:hAnsi="Arial"/>
          <w:b/>
          <w:w w:val="64"/>
          <w:sz w:val="26"/>
        </w:rPr>
        <w:t>he</w:t>
      </w:r>
      <w:r>
        <w:rPr>
          <w:rFonts w:ascii="Arial" w:hAnsi="Arial"/>
          <w:b/>
          <w:w w:val="7"/>
          <w:sz w:val="26"/>
        </w:rPr>
        <w:t>ä</w:t>
      </w:r>
      <w:r>
        <w:rPr>
          <w:rFonts w:ascii="Arial" w:hAnsi="Arial"/>
          <w:b/>
          <w:spacing w:val="4"/>
          <w:sz w:val="26"/>
        </w:rPr>
        <w:t> </w:t>
      </w:r>
      <w:r>
        <w:rPr>
          <w:rFonts w:ascii="Arial" w:hAnsi="Arial"/>
          <w:b/>
          <w:w w:val="88"/>
          <w:sz w:val="26"/>
        </w:rPr>
        <w:t>32</w:t>
      </w:r>
      <w:r>
        <w:rPr>
          <w:rFonts w:ascii="Arial" w:hAnsi="Arial"/>
          <w:b/>
          <w:spacing w:val="6"/>
          <w:sz w:val="26"/>
        </w:rPr>
        <w:t> </w:t>
      </w:r>
      <w:r>
        <w:rPr>
          <w:rFonts w:ascii="Arial" w:hAnsi="Arial"/>
          <w:b/>
          <w:spacing w:val="1"/>
          <w:w w:val="62"/>
          <w:sz w:val="26"/>
        </w:rPr>
        <w:t>b</w:t>
      </w:r>
      <w:r>
        <w:rPr>
          <w:rFonts w:ascii="Arial" w:hAnsi="Arial"/>
          <w:b/>
          <w:spacing w:val="-2"/>
          <w:w w:val="34"/>
          <w:sz w:val="26"/>
        </w:rPr>
        <w:t>i</w:t>
      </w:r>
      <w:r>
        <w:rPr>
          <w:rFonts w:ascii="Arial" w:hAnsi="Arial"/>
          <w:b/>
          <w:spacing w:val="1"/>
          <w:w w:val="132"/>
          <w:sz w:val="26"/>
        </w:rPr>
        <w:t>t</w:t>
      </w:r>
      <w:r>
        <w:rPr>
          <w:rFonts w:ascii="Arial" w:hAnsi="Arial"/>
          <w:b/>
          <w:w w:val="55"/>
          <w:sz w:val="26"/>
        </w:rPr>
        <w:t>,</w:t>
      </w:r>
      <w:r>
        <w:rPr>
          <w:rFonts w:ascii="Arial" w:hAnsi="Arial"/>
          <w:b/>
          <w:spacing w:val="7"/>
          <w:sz w:val="26"/>
        </w:rPr>
        <w:t> </w:t>
      </w:r>
      <w:r>
        <w:rPr>
          <w:rFonts w:ascii="Arial" w:hAnsi="Arial"/>
          <w:b/>
          <w:spacing w:val="-2"/>
          <w:w w:val="65"/>
          <w:sz w:val="26"/>
        </w:rPr>
        <w:t>m</w:t>
      </w:r>
      <w:r>
        <w:rPr>
          <w:rFonts w:ascii="Arial" w:hAnsi="Arial"/>
          <w:b/>
          <w:w w:val="48"/>
          <w:sz w:val="26"/>
        </w:rPr>
        <w:t>öùc</w:t>
      </w:r>
      <w:r>
        <w:rPr>
          <w:rFonts w:ascii="Arial" w:hAnsi="Arial"/>
          <w:b/>
          <w:spacing w:val="3"/>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ä</w:t>
      </w:r>
      <w:r>
        <w:rPr>
          <w:rFonts w:ascii="Arial" w:hAnsi="Arial"/>
          <w:b/>
          <w:spacing w:val="3"/>
          <w:sz w:val="26"/>
        </w:rPr>
        <w:t> </w:t>
      </w:r>
      <w:r>
        <w:rPr>
          <w:rFonts w:ascii="Arial" w:hAnsi="Arial"/>
          <w:b/>
          <w:w w:val="108"/>
          <w:sz w:val="26"/>
        </w:rPr>
        <w:t>t</w:t>
      </w:r>
      <w:r>
        <w:rPr>
          <w:rFonts w:ascii="Arial" w:hAnsi="Arial"/>
          <w:b/>
          <w:spacing w:val="4"/>
          <w:w w:val="108"/>
          <w:sz w:val="26"/>
        </w:rPr>
        <w:t>í</w:t>
      </w:r>
      <w:r>
        <w:rPr>
          <w:rFonts w:ascii="Arial" w:hAnsi="Arial"/>
          <w:b/>
          <w:w w:val="63"/>
          <w:sz w:val="26"/>
        </w:rPr>
        <w:t>ch</w:t>
      </w:r>
      <w:r>
        <w:rPr>
          <w:rFonts w:ascii="Arial" w:hAnsi="Arial"/>
          <w:b/>
          <w:spacing w:val="3"/>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2"/>
          <w:sz w:val="26"/>
        </w:rPr>
        <w:t> </w:t>
      </w:r>
      <w:r>
        <w:rPr>
          <w:rFonts w:ascii="Arial" w:hAnsi="Arial"/>
          <w:b/>
          <w:w w:val="93"/>
          <w:sz w:val="26"/>
        </w:rPr>
        <w:t>t</w:t>
      </w:r>
      <w:r>
        <w:rPr>
          <w:rFonts w:ascii="Arial" w:hAnsi="Arial"/>
          <w:b/>
          <w:spacing w:val="1"/>
          <w:w w:val="93"/>
          <w:sz w:val="26"/>
        </w:rPr>
        <w:t>ö</w:t>
      </w:r>
      <w:r>
        <w:rPr>
          <w:rFonts w:ascii="Arial" w:hAnsi="Arial"/>
          <w:b/>
          <w:w w:val="6"/>
          <w:sz w:val="26"/>
        </w:rPr>
        <w:t>ø</w:t>
      </w:r>
      <w:r>
        <w:rPr>
          <w:rFonts w:ascii="Arial" w:hAnsi="Arial"/>
          <w:b/>
          <w:spacing w:val="3"/>
          <w:sz w:val="26"/>
        </w:rPr>
        <w:t> </w:t>
      </w:r>
      <w:r>
        <w:rPr>
          <w:rFonts w:ascii="Arial" w:hAnsi="Arial"/>
          <w:b/>
          <w:spacing w:val="2"/>
          <w:w w:val="80"/>
          <w:sz w:val="26"/>
        </w:rPr>
        <w:t>ñô</w:t>
      </w:r>
      <w:r>
        <w:rPr>
          <w:rFonts w:ascii="Arial" w:hAnsi="Arial"/>
          <w:b/>
          <w:w w:val="57"/>
          <w:sz w:val="26"/>
        </w:rPr>
        <w:t>n</w:t>
      </w:r>
      <w:r>
        <w:rPr>
          <w:rFonts w:ascii="Arial" w:hAnsi="Arial"/>
          <w:b/>
          <w:spacing w:val="3"/>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32"/>
          <w:sz w:val="26"/>
        </w:rPr>
        <w:t>ûn</w:t>
      </w:r>
      <w:r>
        <w:rPr>
          <w:rFonts w:ascii="Arial" w:hAnsi="Arial"/>
          <w:b/>
          <w:spacing w:val="2"/>
          <w:sz w:val="26"/>
        </w:rPr>
        <w:t> </w:t>
      </w:r>
      <w:r>
        <w:rPr>
          <w:rFonts w:ascii="Arial" w:hAnsi="Arial"/>
          <w:b/>
          <w:spacing w:val="2"/>
          <w:w w:val="80"/>
          <w:sz w:val="26"/>
        </w:rPr>
        <w:t>ñ</w:t>
      </w:r>
      <w:r>
        <w:rPr>
          <w:rFonts w:ascii="Arial" w:hAnsi="Arial"/>
          <w:b/>
          <w:spacing w:val="1"/>
          <w:w w:val="71"/>
          <w:sz w:val="26"/>
        </w:rPr>
        <w:t>e</w:t>
      </w:r>
      <w:r>
        <w:rPr>
          <w:rFonts w:ascii="Arial" w:hAnsi="Arial"/>
          <w:b/>
          <w:w w:val="33"/>
          <w:sz w:val="26"/>
        </w:rPr>
        <w:t>án</w:t>
      </w:r>
      <w:r>
        <w:rPr>
          <w:rFonts w:ascii="Arial" w:hAnsi="Arial"/>
          <w:b/>
          <w:spacing w:val="2"/>
          <w:sz w:val="26"/>
        </w:rPr>
        <w:t> </w:t>
      </w:r>
      <w:r>
        <w:rPr>
          <w:rFonts w:ascii="Arial" w:hAnsi="Arial"/>
          <w:b/>
          <w:spacing w:val="3"/>
          <w:w w:val="64"/>
          <w:sz w:val="26"/>
        </w:rPr>
        <w:t>p</w:t>
      </w:r>
      <w:r>
        <w:rPr>
          <w:rFonts w:ascii="Arial" w:hAnsi="Arial"/>
          <w:b/>
          <w:w w:val="51"/>
          <w:sz w:val="26"/>
        </w:rPr>
        <w:t>höùc</w:t>
      </w:r>
      <w:r>
        <w:rPr>
          <w:rFonts w:ascii="Arial" w:hAnsi="Arial"/>
          <w:b/>
          <w:spacing w:val="3"/>
          <w:sz w:val="26"/>
        </w:rPr>
        <w:t> </w:t>
      </w:r>
      <w:r>
        <w:rPr>
          <w:rFonts w:ascii="Arial" w:hAnsi="Arial"/>
          <w:b/>
          <w:w w:val="76"/>
          <w:sz w:val="26"/>
        </w:rPr>
        <w:t>ta</w:t>
      </w:r>
      <w:r>
        <w:rPr>
          <w:rFonts w:ascii="Arial" w:hAnsi="Arial"/>
          <w:b/>
          <w:spacing w:val="3"/>
          <w:w w:val="76"/>
          <w:sz w:val="26"/>
        </w:rPr>
        <w:t>ï</w:t>
      </w:r>
      <w:r>
        <w:rPr>
          <w:rFonts w:ascii="Arial" w:hAnsi="Arial"/>
          <w:b/>
          <w:spacing w:val="-2"/>
          <w:w w:val="64"/>
          <w:sz w:val="26"/>
        </w:rPr>
        <w:t>p</w:t>
      </w:r>
      <w:r>
        <w:rPr>
          <w:rFonts w:ascii="Arial" w:hAnsi="Arial"/>
          <w:b/>
          <w:w w:val="55"/>
          <w:sz w:val="26"/>
        </w:rPr>
        <w:t>,</w:t>
      </w:r>
      <w:r>
        <w:rPr>
          <w:rFonts w:ascii="Arial" w:hAnsi="Arial"/>
          <w:b/>
          <w:spacing w:val="2"/>
          <w:sz w:val="26"/>
        </w:rPr>
        <w:t> </w:t>
      </w:r>
      <w:r>
        <w:rPr>
          <w:rFonts w:ascii="Arial" w:hAnsi="Arial"/>
          <w:b/>
          <w:spacing w:val="3"/>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 </w:t>
      </w:r>
      <w:r>
        <w:rPr>
          <w:rFonts w:ascii="Arial" w:hAnsi="Arial"/>
          <w:b/>
          <w:spacing w:val="3"/>
          <w:w w:val="57"/>
          <w:sz w:val="26"/>
        </w:rPr>
        <w:t>h</w:t>
      </w:r>
      <w:r>
        <w:rPr>
          <w:rFonts w:ascii="Arial" w:hAnsi="Arial"/>
          <w:b/>
          <w:spacing w:val="-2"/>
          <w:w w:val="73"/>
          <w:sz w:val="26"/>
        </w:rPr>
        <w:t>a</w:t>
      </w:r>
      <w:r>
        <w:rPr>
          <w:rFonts w:ascii="Arial" w:hAnsi="Arial"/>
          <w:b/>
          <w:w w:val="32"/>
          <w:sz w:val="26"/>
        </w:rPr>
        <w:t>õ</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4"/>
          <w:w w:val="69"/>
          <w:sz w:val="26"/>
        </w:rPr>
        <w:t>c</w:t>
      </w:r>
      <w:r>
        <w:rPr>
          <w:rFonts w:ascii="Arial" w:hAnsi="Arial"/>
          <w:b/>
          <w:w w:val="64"/>
          <w:sz w:val="26"/>
        </w:rPr>
        <w:t>he</w:t>
      </w:r>
      <w:r>
        <w:rPr>
          <w:rFonts w:ascii="Arial" w:hAnsi="Arial"/>
          <w:b/>
          <w:w w:val="7"/>
          <w:sz w:val="26"/>
        </w:rPr>
        <w:t>á</w:t>
      </w:r>
      <w:r>
        <w:rPr>
          <w:rFonts w:ascii="Arial" w:hAnsi="Arial"/>
          <w:b/>
          <w:spacing w:val="-2"/>
          <w:sz w:val="26"/>
        </w:rPr>
        <w:t> </w:t>
      </w:r>
      <w:r>
        <w:rPr>
          <w:rFonts w:ascii="Arial" w:hAnsi="Arial"/>
          <w:b/>
          <w:w w:val="95"/>
          <w:sz w:val="26"/>
        </w:rPr>
        <w:t>t</w:t>
      </w:r>
      <w:r>
        <w:rPr>
          <w:rFonts w:ascii="Arial" w:hAnsi="Arial"/>
          <w:b/>
          <w:spacing w:val="4"/>
          <w:w w:val="95"/>
          <w:sz w:val="26"/>
        </w:rPr>
        <w:t>a</w:t>
      </w:r>
      <w:r>
        <w:rPr>
          <w:rFonts w:ascii="Arial" w:hAnsi="Arial"/>
          <w:b/>
          <w:w w:val="50"/>
          <w:sz w:val="26"/>
        </w:rPr>
        <w:t>ïo</w:t>
      </w:r>
      <w:r>
        <w:rPr>
          <w:rFonts w:ascii="Arial" w:hAnsi="Arial"/>
          <w:b/>
          <w:spacing w:val="2"/>
          <w:sz w:val="26"/>
        </w:rPr>
        <w:t> </w:t>
      </w:r>
      <w:r>
        <w:rPr>
          <w:rFonts w:ascii="Arial" w:hAnsi="Arial"/>
          <w:b/>
          <w:spacing w:val="-3"/>
          <w:w w:val="57"/>
          <w:sz w:val="26"/>
        </w:rPr>
        <w:t>k</w:t>
      </w:r>
      <w:r>
        <w:rPr>
          <w:rFonts w:ascii="Arial" w:hAnsi="Arial"/>
          <w:b/>
          <w:w w:val="65"/>
          <w:sz w:val="26"/>
        </w:rPr>
        <w:t>h</w:t>
      </w:r>
      <w:r>
        <w:rPr>
          <w:rFonts w:ascii="Arial" w:hAnsi="Arial"/>
          <w:b/>
          <w:spacing w:val="3"/>
          <w:w w:val="65"/>
          <w:sz w:val="26"/>
        </w:rPr>
        <w:t>a</w:t>
      </w:r>
      <w:r>
        <w:rPr>
          <w:rFonts w:ascii="Arial" w:hAnsi="Arial"/>
          <w:b/>
          <w:w w:val="36"/>
          <w:sz w:val="26"/>
        </w:rPr>
        <w:t>ùc</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spacing w:val="4"/>
          <w:w w:val="54"/>
          <w:sz w:val="26"/>
        </w:rPr>
        <w:t>u</w:t>
      </w:r>
      <w:r>
        <w:rPr>
          <w:rFonts w:ascii="Arial" w:hAnsi="Arial"/>
          <w:b/>
          <w:w w:val="55"/>
          <w:sz w:val="26"/>
        </w:rPr>
        <w:t>,</w:t>
      </w:r>
      <w:r>
        <w:rPr>
          <w:rFonts w:ascii="Arial" w:hAnsi="Arial"/>
          <w:b/>
          <w:spacing w:val="-3"/>
          <w:sz w:val="26"/>
        </w:rPr>
        <w:t> </w:t>
      </w:r>
      <w:r>
        <w:rPr>
          <w:rFonts w:ascii="Arial" w:hAnsi="Arial"/>
          <w:b/>
          <w:spacing w:val="3"/>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w w:val="63"/>
          <w:sz w:val="26"/>
        </w:rPr>
        <w:t>c</w:t>
      </w:r>
      <w:r>
        <w:rPr>
          <w:rFonts w:ascii="Arial" w:hAnsi="Arial"/>
          <w:b/>
          <w:spacing w:val="-1"/>
          <w:w w:val="63"/>
          <w:sz w:val="26"/>
        </w:rPr>
        <w:t>h</w:t>
      </w:r>
      <w:r>
        <w:rPr>
          <w:rFonts w:ascii="Arial" w:hAnsi="Arial"/>
          <w:b/>
          <w:w w:val="30"/>
          <w:sz w:val="26"/>
        </w:rPr>
        <w:t>u</w:t>
      </w:r>
      <w:r>
        <w:rPr>
          <w:rFonts w:ascii="Arial" w:hAnsi="Arial"/>
          <w:b/>
          <w:spacing w:val="-2"/>
          <w:w w:val="30"/>
          <w:sz w:val="26"/>
        </w:rPr>
        <w:t>û</w:t>
      </w:r>
      <w:r>
        <w:rPr>
          <w:rFonts w:ascii="Arial" w:hAnsi="Arial"/>
          <w:b/>
          <w:w w:val="60"/>
          <w:sz w:val="26"/>
        </w:rPr>
        <w:t>ng</w:t>
      </w:r>
      <w:r>
        <w:rPr>
          <w:rFonts w:ascii="Arial" w:hAnsi="Arial"/>
          <w:b/>
          <w:sz w:val="26"/>
        </w:rPr>
        <w:t> </w:t>
      </w:r>
      <w:r>
        <w:rPr>
          <w:rFonts w:ascii="Arial" w:hAnsi="Arial"/>
          <w:b/>
          <w:spacing w:val="5"/>
          <w:w w:val="31"/>
          <w:sz w:val="26"/>
        </w:rPr>
        <w:t>l</w:t>
      </w:r>
      <w:r>
        <w:rPr>
          <w:rFonts w:ascii="Arial" w:hAnsi="Arial"/>
          <w:b/>
          <w:spacing w:val="-2"/>
          <w:w w:val="67"/>
          <w:sz w:val="26"/>
        </w:rPr>
        <w:t>o</w:t>
      </w:r>
      <w:r>
        <w:rPr>
          <w:rFonts w:ascii="Arial" w:hAnsi="Arial"/>
          <w:b/>
          <w:spacing w:val="-2"/>
          <w:w w:val="73"/>
          <w:sz w:val="26"/>
        </w:rPr>
        <w:t>a</w:t>
      </w:r>
      <w:r>
        <w:rPr>
          <w:rFonts w:ascii="Arial" w:hAnsi="Arial"/>
          <w:b/>
          <w:spacing w:val="3"/>
          <w:w w:val="14"/>
          <w:sz w:val="26"/>
        </w:rPr>
        <w:t>ï</w:t>
      </w:r>
      <w:r>
        <w:rPr>
          <w:rFonts w:ascii="Arial" w:hAnsi="Arial"/>
          <w:b/>
          <w:w w:val="34"/>
          <w:sz w:val="26"/>
        </w:rPr>
        <w:t>i</w:t>
      </w:r>
      <w:r>
        <w:rPr>
          <w:rFonts w:ascii="Arial" w:hAnsi="Arial"/>
          <w:b/>
          <w:spacing w:val="2"/>
          <w:sz w:val="26"/>
        </w:rPr>
        <w:t> </w:t>
      </w:r>
      <w:r>
        <w:rPr>
          <w:rFonts w:ascii="Arial" w:hAnsi="Arial"/>
          <w:b/>
          <w:spacing w:val="-3"/>
          <w:w w:val="57"/>
          <w:sz w:val="26"/>
        </w:rPr>
        <w:t>k</w:t>
      </w:r>
      <w:r>
        <w:rPr>
          <w:rFonts w:ascii="Arial" w:hAnsi="Arial"/>
          <w:b/>
          <w:w w:val="65"/>
          <w:sz w:val="26"/>
        </w:rPr>
        <w:t>h</w:t>
      </w:r>
      <w:r>
        <w:rPr>
          <w:rFonts w:ascii="Arial" w:hAnsi="Arial"/>
          <w:b/>
          <w:spacing w:val="-2"/>
          <w:w w:val="65"/>
          <w:sz w:val="26"/>
        </w:rPr>
        <w:t>a</w:t>
      </w:r>
      <w:r>
        <w:rPr>
          <w:rFonts w:ascii="Arial" w:hAnsi="Arial"/>
          <w:b/>
          <w:spacing w:val="3"/>
          <w:w w:val="6"/>
          <w:sz w:val="26"/>
        </w:rPr>
        <w:t>ù</w:t>
      </w:r>
      <w:r>
        <w:rPr>
          <w:rFonts w:ascii="Arial" w:hAnsi="Arial"/>
          <w:b/>
          <w:w w:val="69"/>
          <w:sz w:val="26"/>
        </w:rPr>
        <w:t>c</w:t>
      </w:r>
      <w:r>
        <w:rPr>
          <w:rFonts w:ascii="Arial" w:hAnsi="Arial"/>
          <w:b/>
          <w:spacing w:val="-2"/>
          <w:sz w:val="26"/>
        </w:rPr>
        <w:t> </w:t>
      </w:r>
      <w:r>
        <w:rPr>
          <w:rFonts w:ascii="Arial" w:hAnsi="Arial"/>
          <w:b/>
          <w:spacing w:val="3"/>
          <w:w w:val="57"/>
          <w:sz w:val="26"/>
        </w:rPr>
        <w:t>n</w:t>
      </w:r>
      <w:r>
        <w:rPr>
          <w:rFonts w:ascii="Arial" w:hAnsi="Arial"/>
          <w:b/>
          <w:w w:val="65"/>
          <w:sz w:val="26"/>
        </w:rPr>
        <w:t>h</w:t>
      </w:r>
      <w:r>
        <w:rPr>
          <w:rFonts w:ascii="Arial" w:hAnsi="Arial"/>
          <w:b/>
          <w:spacing w:val="-2"/>
          <w:w w:val="65"/>
          <w:sz w:val="26"/>
        </w:rPr>
        <w:t>a</w:t>
      </w:r>
      <w:r>
        <w:rPr>
          <w:rFonts w:ascii="Arial" w:hAnsi="Arial"/>
          <w:b/>
          <w:w w:val="54"/>
          <w:sz w:val="26"/>
        </w:rPr>
        <w:t>u</w:t>
      </w:r>
      <w:r>
        <w:rPr>
          <w:rFonts w:ascii="Arial" w:hAnsi="Arial"/>
          <w:b/>
          <w:spacing w:val="3"/>
          <w:sz w:val="26"/>
        </w:rPr>
        <w:t> </w:t>
      </w:r>
      <w:r>
        <w:rPr>
          <w:rFonts w:ascii="Arial" w:hAnsi="Arial"/>
          <w:b/>
          <w:spacing w:val="-2"/>
          <w:w w:val="73"/>
          <w:sz w:val="26"/>
        </w:rPr>
        <w:t>s</w:t>
      </w:r>
      <w:r>
        <w:rPr>
          <w:rFonts w:ascii="Arial" w:hAnsi="Arial"/>
          <w:b/>
          <w:spacing w:val="1"/>
          <w:w w:val="71"/>
          <w:sz w:val="26"/>
        </w:rPr>
        <w:t>e</w:t>
      </w:r>
      <w:r>
        <w:rPr>
          <w:rFonts w:ascii="Arial" w:hAnsi="Arial"/>
          <w:b/>
          <w:w w:val="6"/>
          <w:sz w:val="26"/>
        </w:rPr>
        <w:t>õ</w:t>
      </w:r>
      <w:r>
        <w:rPr>
          <w:rFonts w:ascii="Arial" w:hAnsi="Arial"/>
          <w:b/>
          <w:spacing w:val="-2"/>
          <w:sz w:val="26"/>
        </w:rPr>
        <w:t> </w:t>
      </w:r>
      <w:r>
        <w:rPr>
          <w:rFonts w:ascii="Arial" w:hAnsi="Arial"/>
          <w:b/>
          <w:spacing w:val="1"/>
          <w:w w:val="31"/>
          <w:sz w:val="26"/>
        </w:rPr>
        <w:t>l</w:t>
      </w:r>
      <w:r>
        <w:rPr>
          <w:rFonts w:ascii="Arial" w:hAnsi="Arial"/>
          <w:b/>
          <w:spacing w:val="3"/>
          <w:w w:val="73"/>
          <w:sz w:val="26"/>
        </w:rPr>
        <w:t>a</w:t>
      </w:r>
      <w:r>
        <w:rPr>
          <w:rFonts w:ascii="Arial" w:hAnsi="Arial"/>
          <w:b/>
          <w:w w:val="41"/>
          <w:sz w:val="26"/>
        </w:rPr>
        <w:t>øm</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w w:val="67"/>
          <w:sz w:val="26"/>
        </w:rPr>
        <w:t>o</w:t>
      </w:r>
      <w:r>
        <w:rPr>
          <w:rFonts w:ascii="Arial" w:hAnsi="Arial"/>
          <w:b/>
          <w:spacing w:val="3"/>
          <w:sz w:val="26"/>
        </w:rPr>
        <w:t> </w:t>
      </w:r>
      <w:r>
        <w:rPr>
          <w:rFonts w:ascii="Arial" w:hAnsi="Arial"/>
          <w:b/>
          <w:w w:val="60"/>
          <w:sz w:val="26"/>
        </w:rPr>
        <w:t>ng</w:t>
      </w:r>
      <w:r>
        <w:rPr>
          <w:rFonts w:ascii="Arial" w:hAnsi="Arial"/>
          <w:b/>
          <w:w w:val="76"/>
          <w:sz w:val="26"/>
        </w:rPr>
        <w:t>ö</w:t>
      </w:r>
      <w:r>
        <w:rPr>
          <w:rFonts w:ascii="Arial" w:hAnsi="Arial"/>
          <w:b/>
          <w:spacing w:val="2"/>
          <w:w w:val="76"/>
          <w:sz w:val="26"/>
        </w:rPr>
        <w:t>ô</w:t>
      </w:r>
      <w:r>
        <w:rPr>
          <w:rFonts w:ascii="Arial" w:hAnsi="Arial"/>
          <w:b/>
          <w:w w:val="15"/>
          <w:sz w:val="26"/>
        </w:rPr>
        <w:t>øi</w:t>
      </w:r>
      <w:r>
        <w:rPr>
          <w:rFonts w:ascii="Arial" w:hAnsi="Arial"/>
          <w:b/>
          <w:spacing w:val="-3"/>
          <w:sz w:val="26"/>
        </w:rPr>
        <w:t> </w:t>
      </w:r>
      <w:r>
        <w:rPr>
          <w:rFonts w:ascii="Arial" w:hAnsi="Arial"/>
          <w:b/>
          <w:spacing w:val="1"/>
          <w:w w:val="62"/>
          <w:sz w:val="26"/>
        </w:rPr>
        <w:t>b</w:t>
      </w:r>
      <w:r>
        <w:rPr>
          <w:rFonts w:ascii="Arial" w:hAnsi="Arial"/>
          <w:b/>
          <w:spacing w:val="3"/>
          <w:w w:val="73"/>
          <w:sz w:val="26"/>
        </w:rPr>
        <w:t>a</w:t>
      </w:r>
      <w:r>
        <w:rPr>
          <w:rFonts w:ascii="Arial" w:hAnsi="Arial"/>
          <w:b/>
          <w:w w:val="54"/>
          <w:sz w:val="26"/>
        </w:rPr>
        <w:t>ét</w:t>
      </w:r>
      <w:r>
        <w:rPr>
          <w:rFonts w:ascii="Arial" w:hAnsi="Arial"/>
          <w:b/>
          <w:spacing w:val="-1"/>
          <w:sz w:val="26"/>
        </w:rPr>
        <w:t> </w:t>
      </w:r>
      <w:r>
        <w:rPr>
          <w:rFonts w:ascii="Arial" w:hAnsi="Arial"/>
          <w:b/>
          <w:spacing w:val="2"/>
          <w:w w:val="80"/>
          <w:sz w:val="26"/>
        </w:rPr>
        <w:t>ñ</w:t>
      </w:r>
      <w:r>
        <w:rPr>
          <w:rFonts w:ascii="Arial" w:hAnsi="Arial"/>
          <w:b/>
          <w:spacing w:val="-2"/>
          <w:w w:val="73"/>
          <w:sz w:val="26"/>
        </w:rPr>
        <w:t>a</w:t>
      </w:r>
      <w:r>
        <w:rPr>
          <w:rFonts w:ascii="Arial" w:hAnsi="Arial"/>
          <w:b/>
          <w:w w:val="31"/>
          <w:sz w:val="26"/>
        </w:rPr>
        <w:t>àu</w:t>
      </w:r>
      <w:r>
        <w:rPr>
          <w:rFonts w:ascii="Arial" w:hAnsi="Arial"/>
          <w:b/>
          <w:spacing w:val="3"/>
          <w:sz w:val="26"/>
        </w:rPr>
        <w:t> </w:t>
      </w:r>
      <w:r>
        <w:rPr>
          <w:rFonts w:ascii="Arial" w:hAnsi="Arial"/>
          <w:b/>
          <w:w w:val="62"/>
          <w:sz w:val="26"/>
        </w:rPr>
        <w:t>h</w:t>
      </w:r>
      <w:r>
        <w:rPr>
          <w:rFonts w:ascii="Arial" w:hAnsi="Arial"/>
          <w:b/>
          <w:spacing w:val="3"/>
          <w:w w:val="62"/>
          <w:sz w:val="26"/>
        </w:rPr>
        <w:t>o</w:t>
      </w:r>
      <w:r>
        <w:rPr>
          <w:rFonts w:ascii="Arial" w:hAnsi="Arial"/>
          <w:b/>
          <w:w w:val="51"/>
          <w:sz w:val="26"/>
        </w:rPr>
        <w:t>ïc</w:t>
      </w:r>
      <w:r>
        <w:rPr>
          <w:rFonts w:ascii="Arial" w:hAnsi="Arial"/>
          <w:b/>
          <w:spacing w:val="2"/>
          <w:sz w:val="26"/>
        </w:rPr>
        <w:t> </w:t>
      </w:r>
      <w:r>
        <w:rPr>
          <w:rFonts w:ascii="Arial" w:hAnsi="Arial"/>
          <w:b/>
          <w:w w:val="65"/>
          <w:sz w:val="26"/>
        </w:rPr>
        <w:t>h</w:t>
      </w:r>
      <w:r>
        <w:rPr>
          <w:rFonts w:ascii="Arial" w:hAnsi="Arial"/>
          <w:b/>
          <w:spacing w:val="-2"/>
          <w:w w:val="65"/>
          <w:sz w:val="26"/>
        </w:rPr>
        <w:t>a</w:t>
      </w:r>
      <w:r>
        <w:rPr>
          <w:rFonts w:ascii="Arial" w:hAnsi="Arial"/>
          <w:b/>
          <w:w w:val="81"/>
          <w:sz w:val="26"/>
        </w:rPr>
        <w:t>y</w:t>
      </w:r>
      <w:r>
        <w:rPr>
          <w:rFonts w:ascii="Arial" w:hAnsi="Arial"/>
          <w:b/>
          <w:spacing w:val="2"/>
          <w:sz w:val="26"/>
        </w:rPr>
        <w:t> </w:t>
      </w:r>
      <w:r>
        <w:rPr>
          <w:rFonts w:ascii="Arial" w:hAnsi="Arial"/>
          <w:b/>
          <w:w w:val="60"/>
          <w:sz w:val="26"/>
        </w:rPr>
        <w:t>ng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â</w:t>
      </w:r>
      <w:r>
        <w:rPr>
          <w:rFonts w:ascii="Arial" w:hAnsi="Arial"/>
          <w:b/>
          <w:w w:val="57"/>
          <w:sz w:val="26"/>
        </w:rPr>
        <w:t>n</w:t>
      </w:r>
      <w:r>
        <w:rPr>
          <w:rFonts w:ascii="Arial" w:hAnsi="Arial"/>
          <w:b/>
          <w:spacing w:val="-2"/>
          <w:sz w:val="26"/>
        </w:rPr>
        <w:t> </w:t>
      </w:r>
      <w:r>
        <w:rPr>
          <w:rFonts w:ascii="Arial" w:hAnsi="Arial"/>
          <w:b/>
          <w:w w:val="48"/>
          <w:sz w:val="26"/>
        </w:rPr>
        <w:t>cö</w:t>
      </w:r>
      <w:r>
        <w:rPr>
          <w:rFonts w:ascii="Arial" w:hAnsi="Arial"/>
          <w:b/>
          <w:spacing w:val="4"/>
          <w:w w:val="48"/>
          <w:sz w:val="26"/>
        </w:rPr>
        <w:t>ù</w:t>
      </w:r>
      <w:r>
        <w:rPr>
          <w:rFonts w:ascii="Arial" w:hAnsi="Arial"/>
          <w:b/>
          <w:w w:val="54"/>
          <w:sz w:val="26"/>
        </w:rPr>
        <w:t>u</w:t>
      </w:r>
      <w:r>
        <w:rPr>
          <w:rFonts w:ascii="Arial" w:hAnsi="Arial"/>
          <w:b/>
          <w:spacing w:val="-1"/>
          <w:sz w:val="26"/>
        </w:rPr>
        <w:t> </w:t>
      </w:r>
      <w:r>
        <w:rPr>
          <w:rFonts w:ascii="Arial" w:hAnsi="Arial"/>
          <w:b/>
          <w:spacing w:val="-2"/>
          <w:w w:val="73"/>
          <w:sz w:val="26"/>
        </w:rPr>
        <w:t>s</w:t>
      </w:r>
      <w:r>
        <w:rPr>
          <w:rFonts w:ascii="Arial" w:hAnsi="Arial"/>
          <w:b/>
          <w:spacing w:val="1"/>
          <w:w w:val="71"/>
          <w:sz w:val="26"/>
        </w:rPr>
        <w:t>e</w:t>
      </w:r>
      <w:r>
        <w:rPr>
          <w:rFonts w:ascii="Arial" w:hAnsi="Arial"/>
          <w:b/>
          <w:w w:val="6"/>
          <w:sz w:val="26"/>
        </w:rPr>
        <w:t>õ </w:t>
      </w:r>
      <w:r>
        <w:rPr>
          <w:rFonts w:ascii="Arial" w:hAnsi="Arial"/>
          <w:b/>
          <w:spacing w:val="1"/>
          <w:w w:val="62"/>
          <w:sz w:val="26"/>
        </w:rPr>
        <w:t>g</w:t>
      </w:r>
      <w:r>
        <w:rPr>
          <w:rFonts w:ascii="Arial" w:hAnsi="Arial"/>
          <w:b/>
          <w:spacing w:val="-2"/>
          <w:w w:val="73"/>
          <w:sz w:val="26"/>
        </w:rPr>
        <w:t>a</w:t>
      </w:r>
      <w:r>
        <w:rPr>
          <w:rFonts w:ascii="Arial" w:hAnsi="Arial"/>
          <w:b/>
          <w:spacing w:val="3"/>
          <w:w w:val="7"/>
          <w:sz w:val="26"/>
        </w:rPr>
        <w:t>ë</w:t>
      </w:r>
      <w:r>
        <w:rPr>
          <w:rFonts w:ascii="Arial" w:hAnsi="Arial"/>
          <w:b/>
          <w:w w:val="64"/>
          <w:sz w:val="26"/>
        </w:rPr>
        <w:t>p</w:t>
      </w:r>
      <w:r>
        <w:rPr>
          <w:rFonts w:ascii="Arial" w:hAnsi="Arial"/>
          <w:b/>
          <w:spacing w:val="8"/>
          <w:sz w:val="26"/>
        </w:rPr>
        <w:t> </w:t>
      </w:r>
      <w:r>
        <w:rPr>
          <w:rFonts w:ascii="Arial" w:hAnsi="Arial"/>
          <w:b/>
          <w:w w:val="57"/>
          <w:sz w:val="26"/>
        </w:rPr>
        <w:t>n</w:t>
      </w:r>
      <w:r>
        <w:rPr>
          <w:rFonts w:ascii="Arial" w:hAnsi="Arial"/>
          <w:b/>
          <w:spacing w:val="-2"/>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1"/>
          <w:w w:val="62"/>
          <w:sz w:val="26"/>
        </w:rPr>
        <w:t>b</w:t>
      </w:r>
      <w:r>
        <w:rPr>
          <w:rFonts w:ascii="Arial" w:hAnsi="Arial"/>
          <w:b/>
          <w:spacing w:val="2"/>
          <w:w w:val="80"/>
          <w:sz w:val="26"/>
        </w:rPr>
        <w:t>ô</w:t>
      </w:r>
      <w:r>
        <w:rPr>
          <w:rFonts w:ascii="Arial" w:hAnsi="Arial"/>
          <w:b/>
          <w:w w:val="6"/>
          <w:sz w:val="26"/>
        </w:rPr>
        <w:t>õ</w:t>
      </w:r>
      <w:r>
        <w:rPr>
          <w:rFonts w:ascii="Arial" w:hAnsi="Arial"/>
          <w:b/>
          <w:spacing w:val="8"/>
          <w:sz w:val="26"/>
        </w:rPr>
        <w:t> </w:t>
      </w:r>
      <w:r>
        <w:rPr>
          <w:rFonts w:ascii="Arial" w:hAnsi="Arial"/>
          <w:b/>
          <w:w w:val="60"/>
          <w:sz w:val="26"/>
        </w:rPr>
        <w:t>ng</w:t>
      </w:r>
      <w:r>
        <w:rPr>
          <w:rFonts w:ascii="Arial" w:hAnsi="Arial"/>
          <w:b/>
          <w:spacing w:val="2"/>
          <w:w w:val="80"/>
          <w:sz w:val="26"/>
        </w:rPr>
        <w:t>ô</w:t>
      </w:r>
      <w:r>
        <w:rPr>
          <w:rFonts w:ascii="Arial" w:hAnsi="Arial"/>
          <w:b/>
          <w:w w:val="6"/>
          <w:sz w:val="26"/>
        </w:rPr>
        <w:t>õ</w:t>
      </w:r>
      <w:r>
        <w:rPr>
          <w:rFonts w:ascii="Arial" w:hAnsi="Arial"/>
          <w:b/>
          <w:spacing w:val="3"/>
          <w:sz w:val="26"/>
        </w:rPr>
        <w:t> </w:t>
      </w:r>
      <w:r>
        <w:rPr>
          <w:rFonts w:ascii="Arial" w:hAnsi="Arial"/>
          <w:b/>
          <w:spacing w:val="2"/>
          <w:w w:val="57"/>
          <w:sz w:val="26"/>
        </w:rPr>
        <w:t>k</w:t>
      </w:r>
      <w:r>
        <w:rPr>
          <w:rFonts w:ascii="Arial" w:hAnsi="Arial"/>
          <w:b/>
          <w:w w:val="62"/>
          <w:sz w:val="26"/>
        </w:rPr>
        <w:t>h</w:t>
      </w:r>
      <w:r>
        <w:rPr>
          <w:rFonts w:ascii="Arial" w:hAnsi="Arial"/>
          <w:b/>
          <w:spacing w:val="-2"/>
          <w:w w:val="62"/>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10"/>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8"/>
          <w:sz w:val="26"/>
        </w:rPr>
        <w:t> </w:t>
      </w:r>
      <w:r>
        <w:rPr>
          <w:rFonts w:ascii="Arial" w:hAnsi="Arial"/>
          <w:b/>
          <w:spacing w:val="1"/>
          <w:w w:val="62"/>
          <w:sz w:val="26"/>
        </w:rPr>
        <w:t>b</w:t>
      </w:r>
      <w:r>
        <w:rPr>
          <w:rFonts w:ascii="Arial" w:hAnsi="Arial"/>
          <w:b/>
          <w:spacing w:val="-2"/>
          <w:w w:val="73"/>
          <w:sz w:val="26"/>
        </w:rPr>
        <w:t>a</w:t>
      </w:r>
      <w:r>
        <w:rPr>
          <w:rFonts w:ascii="Arial" w:hAnsi="Arial"/>
          <w:b/>
          <w:w w:val="54"/>
          <w:sz w:val="26"/>
        </w:rPr>
        <w:t>ét</w:t>
      </w:r>
      <w:r>
        <w:rPr>
          <w:rFonts w:ascii="Arial" w:hAnsi="Arial"/>
          <w:b/>
          <w:spacing w:val="8"/>
          <w:sz w:val="26"/>
        </w:rPr>
        <w:t> </w:t>
      </w:r>
      <w:r>
        <w:rPr>
          <w:rFonts w:ascii="Arial" w:hAnsi="Arial"/>
          <w:b/>
          <w:spacing w:val="2"/>
          <w:w w:val="80"/>
          <w:sz w:val="26"/>
        </w:rPr>
        <w:t>ñ</w:t>
      </w:r>
      <w:r>
        <w:rPr>
          <w:rFonts w:ascii="Arial" w:hAnsi="Arial"/>
          <w:b/>
          <w:spacing w:val="-2"/>
          <w:w w:val="73"/>
          <w:sz w:val="26"/>
        </w:rPr>
        <w:t>a</w:t>
      </w:r>
      <w:r>
        <w:rPr>
          <w:rFonts w:ascii="Arial" w:hAnsi="Arial"/>
          <w:b/>
          <w:w w:val="31"/>
          <w:sz w:val="26"/>
        </w:rPr>
        <w:t>àu</w:t>
      </w:r>
      <w:r>
        <w:rPr>
          <w:rFonts w:ascii="Arial" w:hAnsi="Arial"/>
          <w:b/>
          <w:spacing w:val="7"/>
          <w:sz w:val="26"/>
        </w:rPr>
        <w:t> </w:t>
      </w:r>
      <w:r>
        <w:rPr>
          <w:rFonts w:ascii="Arial" w:hAnsi="Arial"/>
          <w:b/>
          <w:w w:val="93"/>
          <w:sz w:val="26"/>
        </w:rPr>
        <w:t>t</w:t>
      </w:r>
      <w:r>
        <w:rPr>
          <w:rFonts w:ascii="Arial" w:hAnsi="Arial"/>
          <w:b/>
          <w:spacing w:val="1"/>
          <w:w w:val="93"/>
          <w:sz w:val="26"/>
        </w:rPr>
        <w:t>ö</w:t>
      </w:r>
      <w:r>
        <w:rPr>
          <w:rFonts w:ascii="Arial" w:hAnsi="Arial"/>
          <w:b/>
          <w:w w:val="6"/>
          <w:sz w:val="26"/>
        </w:rPr>
        <w:t>ø</w:t>
      </w:r>
      <w:r>
        <w:rPr>
          <w:rFonts w:ascii="Arial" w:hAnsi="Arial"/>
          <w:b/>
          <w:spacing w:val="8"/>
          <w:sz w:val="26"/>
        </w:rPr>
        <w:t> </w:t>
      </w:r>
      <w:r>
        <w:rPr>
          <w:rFonts w:ascii="Arial" w:hAnsi="Arial"/>
          <w:b/>
          <w:w w:val="64"/>
          <w:sz w:val="26"/>
        </w:rPr>
        <w:t>he</w:t>
      </w:r>
      <w:r>
        <w:rPr>
          <w:rFonts w:ascii="Arial" w:hAnsi="Arial"/>
          <w:b/>
          <w:w w:val="7"/>
          <w:sz w:val="26"/>
        </w:rPr>
        <w:t>ä</w:t>
      </w:r>
      <w:r>
        <w:rPr>
          <w:rFonts w:ascii="Arial" w:hAnsi="Arial"/>
          <w:b/>
          <w:spacing w:val="8"/>
          <w:sz w:val="26"/>
        </w:rPr>
        <w:t> </w:t>
      </w:r>
      <w:r>
        <w:rPr>
          <w:rFonts w:ascii="Arial" w:hAnsi="Arial"/>
          <w:b/>
          <w:w w:val="65"/>
          <w:sz w:val="26"/>
        </w:rPr>
        <w:t>n</w:t>
      </w:r>
      <w:r>
        <w:rPr>
          <w:rFonts w:ascii="Arial" w:hAnsi="Arial"/>
          <w:b/>
          <w:spacing w:val="-2"/>
          <w:w w:val="65"/>
          <w:sz w:val="26"/>
        </w:rPr>
        <w:t>a</w:t>
      </w:r>
      <w:r>
        <w:rPr>
          <w:rFonts w:ascii="Arial" w:hAnsi="Arial"/>
          <w:b/>
          <w:spacing w:val="3"/>
          <w:w w:val="6"/>
          <w:sz w:val="26"/>
        </w:rPr>
        <w:t>ø</w:t>
      </w:r>
      <w:r>
        <w:rPr>
          <w:rFonts w:ascii="Arial" w:hAnsi="Arial"/>
          <w:b/>
          <w:w w:val="67"/>
          <w:sz w:val="26"/>
        </w:rPr>
        <w:t>o</w:t>
      </w:r>
      <w:r>
        <w:rPr>
          <w:rFonts w:ascii="Arial" w:hAnsi="Arial"/>
          <w:b/>
          <w:spacing w:val="19"/>
          <w:sz w:val="26"/>
        </w:rPr>
        <w:t> </w:t>
      </w:r>
      <w:r>
        <w:rPr>
          <w:rFonts w:ascii="Arial" w:hAnsi="Arial"/>
          <w:b/>
          <w:w w:val="63"/>
          <w:sz w:val="26"/>
        </w:rPr>
        <w:t>c</w:t>
      </w:r>
      <w:r>
        <w:rPr>
          <w:rFonts w:ascii="Arial" w:hAnsi="Arial"/>
          <w:b/>
          <w:spacing w:val="-1"/>
          <w:w w:val="63"/>
          <w:sz w:val="26"/>
        </w:rPr>
        <w:t>h</w:t>
      </w:r>
      <w:r>
        <w:rPr>
          <w:rFonts w:ascii="Arial" w:hAnsi="Arial"/>
          <w:b/>
          <w:w w:val="67"/>
          <w:sz w:val="26"/>
        </w:rPr>
        <w:t>o</w:t>
      </w:r>
      <w:r>
        <w:rPr>
          <w:rFonts w:ascii="Arial" w:hAnsi="Arial"/>
          <w:b/>
          <w:spacing w:val="7"/>
          <w:sz w:val="26"/>
        </w:rPr>
        <w:t> </w:t>
      </w:r>
      <w:r>
        <w:rPr>
          <w:rFonts w:ascii="Arial" w:hAnsi="Arial"/>
          <w:b/>
          <w:spacing w:val="3"/>
          <w:w w:val="64"/>
          <w:sz w:val="26"/>
        </w:rPr>
        <w:t>p</w:t>
      </w:r>
      <w:r>
        <w:rPr>
          <w:rFonts w:ascii="Arial" w:hAnsi="Arial"/>
          <w:b/>
          <w:w w:val="39"/>
          <w:sz w:val="26"/>
        </w:rPr>
        <w:t>huø</w:t>
      </w:r>
      <w:r>
        <w:rPr>
          <w:rFonts w:ascii="Arial" w:hAnsi="Arial"/>
          <w:b/>
          <w:spacing w:val="7"/>
          <w:sz w:val="26"/>
        </w:rPr>
        <w:t> </w:t>
      </w:r>
      <w:r>
        <w:rPr>
          <w:rFonts w:ascii="Arial" w:hAnsi="Arial"/>
          <w:b/>
          <w:w w:val="68"/>
          <w:sz w:val="26"/>
        </w:rPr>
        <w:t>h</w:t>
      </w:r>
      <w:r>
        <w:rPr>
          <w:rFonts w:ascii="Arial" w:hAnsi="Arial"/>
          <w:b/>
          <w:spacing w:val="1"/>
          <w:w w:val="68"/>
          <w:sz w:val="26"/>
        </w:rPr>
        <w:t>ô</w:t>
      </w:r>
      <w:r>
        <w:rPr>
          <w:rFonts w:ascii="Arial" w:hAnsi="Arial"/>
          <w:b/>
          <w:w w:val="48"/>
          <w:sz w:val="26"/>
        </w:rPr>
        <w:t>ï</w:t>
      </w:r>
      <w:r>
        <w:rPr>
          <w:rFonts w:ascii="Arial" w:hAnsi="Arial"/>
          <w:b/>
          <w:spacing w:val="-2"/>
          <w:w w:val="48"/>
          <w:sz w:val="26"/>
        </w:rPr>
        <w:t>p</w:t>
      </w:r>
      <w:r>
        <w:rPr>
          <w:rFonts w:ascii="Arial" w:hAnsi="Arial"/>
          <w:b/>
          <w:w w:val="55"/>
          <w:sz w:val="26"/>
        </w:rPr>
        <w:t>,</w:t>
      </w:r>
      <w:r>
        <w:rPr>
          <w:rFonts w:ascii="Arial" w:hAnsi="Arial"/>
          <w:b/>
          <w:spacing w:val="7"/>
          <w:sz w:val="26"/>
        </w:rPr>
        <w:t> </w:t>
      </w:r>
      <w:r>
        <w:rPr>
          <w:rFonts w:ascii="Arial" w:hAnsi="Arial"/>
          <w:b/>
          <w:spacing w:val="4"/>
          <w:w w:val="69"/>
          <w:sz w:val="26"/>
        </w:rPr>
        <w:t>c</w:t>
      </w:r>
      <w:r>
        <w:rPr>
          <w:rFonts w:ascii="Arial" w:hAnsi="Arial"/>
          <w:b/>
          <w:w w:val="61"/>
          <w:sz w:val="26"/>
        </w:rPr>
        <w:t>hí</w:t>
      </w:r>
      <w:r>
        <w:rPr>
          <w:rFonts w:ascii="Arial" w:hAnsi="Arial"/>
          <w:b/>
          <w:spacing w:val="-2"/>
          <w:w w:val="61"/>
          <w:sz w:val="26"/>
        </w:rPr>
        <w:t>n</w:t>
      </w:r>
      <w:r>
        <w:rPr>
          <w:rFonts w:ascii="Arial" w:hAnsi="Arial"/>
          <w:b/>
          <w:w w:val="57"/>
          <w:sz w:val="26"/>
        </w:rPr>
        <w:t>h</w:t>
      </w:r>
      <w:r>
        <w:rPr>
          <w:rFonts w:ascii="Arial" w:hAnsi="Arial"/>
          <w:b/>
          <w:spacing w:val="8"/>
          <w:sz w:val="26"/>
        </w:rPr>
        <w:t> </w:t>
      </w:r>
      <w:r>
        <w:rPr>
          <w:rFonts w:ascii="Arial" w:hAnsi="Arial"/>
          <w:b/>
          <w:w w:val="67"/>
          <w:sz w:val="26"/>
        </w:rPr>
        <w:t>vì</w:t>
      </w:r>
      <w:r>
        <w:rPr>
          <w:rFonts w:ascii="Arial" w:hAnsi="Arial"/>
          <w:b/>
          <w:spacing w:val="5"/>
          <w:sz w:val="26"/>
        </w:rPr>
        <w:t> </w:t>
      </w:r>
      <w:r>
        <w:rPr>
          <w:rFonts w:ascii="Arial" w:hAnsi="Arial"/>
          <w:b/>
          <w:spacing w:val="5"/>
          <w:w w:val="132"/>
          <w:sz w:val="26"/>
        </w:rPr>
        <w:t>t</w:t>
      </w:r>
      <w:r>
        <w:rPr>
          <w:rFonts w:ascii="Arial" w:hAnsi="Arial"/>
          <w:b/>
          <w:w w:val="64"/>
          <w:sz w:val="26"/>
        </w:rPr>
        <w:t>he</w:t>
      </w:r>
      <w:r>
        <w:rPr>
          <w:rFonts w:ascii="Arial" w:hAnsi="Arial"/>
          <w:b/>
          <w:w w:val="7"/>
          <w:sz w:val="26"/>
        </w:rPr>
        <w:t>á</w:t>
      </w:r>
      <w:r>
        <w:rPr>
          <w:rFonts w:ascii="Arial" w:hAnsi="Arial"/>
          <w:b/>
          <w:spacing w:val="3"/>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36"/>
          <w:sz w:val="26"/>
        </w:rPr>
        <w:t>ùo</w:t>
      </w:r>
      <w:r>
        <w:rPr>
          <w:rFonts w:ascii="Arial" w:hAnsi="Arial"/>
          <w:b/>
          <w:spacing w:val="7"/>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spacing w:val="3"/>
          <w:w w:val="57"/>
          <w:sz w:val="26"/>
        </w:rPr>
        <w:t>n</w:t>
      </w:r>
      <w:r>
        <w:rPr>
          <w:rFonts w:ascii="Arial" w:hAnsi="Arial"/>
          <w:b/>
          <w:spacing w:val="-2"/>
          <w:w w:val="73"/>
          <w:sz w:val="26"/>
        </w:rPr>
        <w:t>a</w:t>
      </w:r>
      <w:r>
        <w:rPr>
          <w:rFonts w:ascii="Arial" w:hAnsi="Arial"/>
          <w:b/>
          <w:w w:val="42"/>
          <w:sz w:val="26"/>
        </w:rPr>
        <w:t>øy</w:t>
      </w:r>
      <w:r>
        <w:rPr>
          <w:rFonts w:ascii="Arial" w:hAnsi="Arial"/>
          <w:b/>
          <w:spacing w:val="6"/>
          <w:sz w:val="26"/>
        </w:rPr>
        <w:t> </w:t>
      </w:r>
      <w:r>
        <w:rPr>
          <w:rFonts w:ascii="Arial" w:hAnsi="Arial"/>
          <w:b/>
          <w:spacing w:val="4"/>
          <w:w w:val="69"/>
          <w:sz w:val="26"/>
        </w:rPr>
        <w:t>c</w:t>
      </w:r>
      <w:r>
        <w:rPr>
          <w:rFonts w:ascii="Arial" w:hAnsi="Arial"/>
          <w:b/>
          <w:w w:val="40"/>
          <w:sz w:val="26"/>
        </w:rPr>
        <w:t>hæ</w:t>
      </w:r>
      <w:r>
        <w:rPr>
          <w:rFonts w:ascii="Arial" w:hAnsi="Arial"/>
          <w:b/>
          <w:spacing w:val="4"/>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spacing w:val="3"/>
          <w:w w:val="57"/>
          <w:sz w:val="26"/>
        </w:rPr>
        <w:t>n</w:t>
      </w:r>
      <w:r>
        <w:rPr>
          <w:rFonts w:ascii="Arial" w:hAnsi="Arial"/>
          <w:b/>
          <w:w w:val="57"/>
          <w:sz w:val="26"/>
        </w:rPr>
        <w:t>h </w:t>
      </w:r>
      <w:r>
        <w:rPr>
          <w:rFonts w:ascii="Arial" w:hAnsi="Arial"/>
          <w:b/>
          <w:spacing w:val="1"/>
          <w:w w:val="62"/>
          <w:sz w:val="26"/>
        </w:rPr>
        <w:t>b</w:t>
      </w:r>
      <w:r>
        <w:rPr>
          <w:rFonts w:ascii="Arial" w:hAnsi="Arial"/>
          <w:b/>
          <w:spacing w:val="-2"/>
          <w:w w:val="73"/>
          <w:sz w:val="26"/>
        </w:rPr>
        <w:t>a</w:t>
      </w:r>
      <w:r>
        <w:rPr>
          <w:rFonts w:ascii="Arial" w:hAnsi="Arial"/>
          <w:b/>
          <w:spacing w:val="3"/>
          <w:w w:val="6"/>
          <w:sz w:val="26"/>
        </w:rPr>
        <w:t>ø</w:t>
      </w:r>
      <w:r>
        <w:rPr>
          <w:rFonts w:ascii="Arial" w:hAnsi="Arial"/>
          <w:b/>
          <w:w w:val="81"/>
          <w:sz w:val="26"/>
        </w:rPr>
        <w:t>y</w:t>
      </w:r>
      <w:r>
        <w:rPr>
          <w:rFonts w:ascii="Arial" w:hAnsi="Arial"/>
          <w:b/>
          <w:spacing w:val="-8"/>
          <w:sz w:val="26"/>
        </w:rPr>
        <w:t> </w:t>
      </w:r>
      <w:r>
        <w:rPr>
          <w:rFonts w:ascii="Arial" w:hAnsi="Arial"/>
          <w:b/>
          <w:w w:val="62"/>
          <w:sz w:val="26"/>
        </w:rPr>
        <w:t>h</w:t>
      </w:r>
      <w:r>
        <w:rPr>
          <w:rFonts w:ascii="Arial" w:hAnsi="Arial"/>
          <w:b/>
          <w:spacing w:val="-2"/>
          <w:w w:val="62"/>
          <w:sz w:val="26"/>
        </w:rPr>
        <w:t>o</w:t>
      </w:r>
      <w:r>
        <w:rPr>
          <w:rFonts w:ascii="Arial" w:hAnsi="Arial"/>
          <w:b/>
          <w:w w:val="14"/>
          <w:sz w:val="26"/>
        </w:rPr>
        <w:t>ï</w:t>
      </w:r>
      <w:r>
        <w:rPr>
          <w:rFonts w:ascii="Arial" w:hAnsi="Arial"/>
          <w:b/>
          <w:spacing w:val="-7"/>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spacing w:val="3"/>
          <w:w w:val="7"/>
          <w:sz w:val="26"/>
        </w:rPr>
        <w:t>à</w:t>
      </w:r>
      <w:r>
        <w:rPr>
          <w:rFonts w:ascii="Arial" w:hAnsi="Arial"/>
          <w:b/>
          <w:w w:val="54"/>
          <w:sz w:val="26"/>
        </w:rPr>
        <w:t>u</w:t>
      </w:r>
      <w:r>
        <w:rPr>
          <w:rFonts w:ascii="Arial" w:hAnsi="Arial"/>
          <w:b/>
          <w:spacing w:val="-6"/>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w w:val="57"/>
          <w:sz w:val="26"/>
        </w:rPr>
        <w:t>n</w:t>
      </w:r>
      <w:r>
        <w:rPr>
          <w:rFonts w:ascii="Arial" w:hAnsi="Arial"/>
          <w:b/>
          <w:spacing w:val="-11"/>
          <w:sz w:val="26"/>
        </w:rPr>
        <w:t> </w:t>
      </w:r>
      <w:r>
        <w:rPr>
          <w:rFonts w:ascii="Arial" w:hAnsi="Arial"/>
          <w:b/>
          <w:w w:val="98"/>
          <w:sz w:val="26"/>
        </w:rPr>
        <w:t>8</w:t>
      </w:r>
      <w:r>
        <w:rPr>
          <w:rFonts w:ascii="Arial" w:hAnsi="Arial"/>
          <w:b/>
          <w:spacing w:val="-5"/>
          <w:sz w:val="26"/>
        </w:rPr>
        <w:t> </w:t>
      </w:r>
      <w:r>
        <w:rPr>
          <w:rFonts w:ascii="Arial" w:hAnsi="Arial"/>
          <w:b/>
          <w:spacing w:val="1"/>
          <w:w w:val="62"/>
          <w:sz w:val="26"/>
        </w:rPr>
        <w:t>b</w:t>
      </w:r>
      <w:r>
        <w:rPr>
          <w:rFonts w:ascii="Arial" w:hAnsi="Arial"/>
          <w:b/>
          <w:spacing w:val="-2"/>
          <w:w w:val="34"/>
          <w:sz w:val="26"/>
        </w:rPr>
        <w:t>i</w:t>
      </w:r>
      <w:r>
        <w:rPr>
          <w:rFonts w:ascii="Arial" w:hAnsi="Arial"/>
          <w:b/>
          <w:w w:val="132"/>
          <w:sz w:val="26"/>
        </w:rPr>
        <w:t>t</w:t>
      </w:r>
      <w:r>
        <w:rPr>
          <w:rFonts w:ascii="Arial" w:hAnsi="Arial"/>
          <w:b/>
          <w:spacing w:val="-6"/>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7"/>
          <w:sz w:val="26"/>
        </w:rPr>
        <w:t> </w:t>
      </w:r>
      <w:r>
        <w:rPr>
          <w:rFonts w:ascii="Arial" w:hAnsi="Arial"/>
          <w:b/>
          <w:w w:val="65"/>
          <w:sz w:val="26"/>
        </w:rPr>
        <w:t>h</w:t>
      </w:r>
      <w:r>
        <w:rPr>
          <w:rFonts w:ascii="Arial" w:hAnsi="Arial"/>
          <w:b/>
          <w:spacing w:val="-2"/>
          <w:w w:val="65"/>
          <w:sz w:val="26"/>
        </w:rPr>
        <w:t>a</w:t>
      </w:r>
      <w:r>
        <w:rPr>
          <w:rFonts w:ascii="Arial" w:hAnsi="Arial"/>
          <w:b/>
          <w:spacing w:val="3"/>
          <w:w w:val="6"/>
          <w:sz w:val="26"/>
        </w:rPr>
        <w:t>û</w:t>
      </w:r>
      <w:r>
        <w:rPr>
          <w:rFonts w:ascii="Arial" w:hAnsi="Arial"/>
          <w:b/>
          <w:w w:val="60"/>
          <w:sz w:val="26"/>
        </w:rPr>
        <w:t>ng</w:t>
      </w:r>
      <w:r>
        <w:rPr>
          <w:rFonts w:ascii="Arial" w:hAnsi="Arial"/>
          <w:b/>
          <w:spacing w:val="-5"/>
          <w:sz w:val="26"/>
        </w:rPr>
        <w:t> </w:t>
      </w:r>
      <w:r>
        <w:rPr>
          <w:rFonts w:ascii="Arial" w:hAnsi="Arial"/>
          <w:b/>
          <w:spacing w:val="-2"/>
          <w:w w:val="71"/>
          <w:sz w:val="26"/>
        </w:rPr>
        <w:t>M</w:t>
      </w:r>
      <w:r>
        <w:rPr>
          <w:rFonts w:ascii="Arial" w:hAnsi="Arial"/>
          <w:b/>
          <w:spacing w:val="-2"/>
          <w:w w:val="34"/>
          <w:sz w:val="26"/>
        </w:rPr>
        <w:t>i</w:t>
      </w:r>
      <w:r>
        <w:rPr>
          <w:rFonts w:ascii="Arial" w:hAnsi="Arial"/>
          <w:b/>
          <w:spacing w:val="4"/>
          <w:w w:val="69"/>
          <w:sz w:val="26"/>
        </w:rPr>
        <w:t>c</w:t>
      </w:r>
      <w:r>
        <w:rPr>
          <w:rFonts w:ascii="Arial" w:hAnsi="Arial"/>
          <w:b/>
          <w:spacing w:val="-2"/>
          <w:w w:val="77"/>
          <w:sz w:val="26"/>
        </w:rPr>
        <w:t>r</w:t>
      </w:r>
      <w:r>
        <w:rPr>
          <w:rFonts w:ascii="Arial" w:hAnsi="Arial"/>
          <w:b/>
          <w:spacing w:val="-2"/>
          <w:w w:val="67"/>
          <w:sz w:val="26"/>
        </w:rPr>
        <w:t>o</w:t>
      </w:r>
      <w:r>
        <w:rPr>
          <w:rFonts w:ascii="Arial" w:hAnsi="Arial"/>
          <w:b/>
          <w:w w:val="63"/>
          <w:sz w:val="26"/>
        </w:rPr>
        <w:t>c</w:t>
      </w:r>
      <w:r>
        <w:rPr>
          <w:rFonts w:ascii="Arial" w:hAnsi="Arial"/>
          <w:b/>
          <w:spacing w:val="3"/>
          <w:w w:val="63"/>
          <w:sz w:val="26"/>
        </w:rPr>
        <w:t>h</w:t>
      </w:r>
      <w:r>
        <w:rPr>
          <w:rFonts w:ascii="Arial" w:hAnsi="Arial"/>
          <w:b/>
          <w:spacing w:val="-2"/>
          <w:w w:val="34"/>
          <w:sz w:val="26"/>
        </w:rPr>
        <w:t>i</w:t>
      </w:r>
      <w:r>
        <w:rPr>
          <w:rFonts w:ascii="Arial" w:hAnsi="Arial"/>
          <w:b/>
          <w:w w:val="64"/>
          <w:sz w:val="26"/>
        </w:rPr>
        <w:t>p</w:t>
      </w:r>
      <w:r>
        <w:rPr>
          <w:rFonts w:ascii="Arial" w:hAnsi="Arial"/>
          <w:b/>
          <w:spacing w:val="-7"/>
          <w:sz w:val="26"/>
        </w:rPr>
        <w:t> </w:t>
      </w:r>
      <w:r>
        <w:rPr>
          <w:rFonts w:ascii="Arial" w:hAnsi="Arial"/>
          <w:b/>
          <w:w w:val="62"/>
          <w:sz w:val="26"/>
        </w:rPr>
        <w:t>nh</w:t>
      </w:r>
      <w:r>
        <w:rPr>
          <w:rFonts w:ascii="Arial" w:hAnsi="Arial"/>
          <w:b/>
          <w:spacing w:val="2"/>
          <w:w w:val="62"/>
          <w:sz w:val="26"/>
        </w:rPr>
        <w:t>a</w:t>
      </w:r>
      <w:r>
        <w:rPr>
          <w:rFonts w:ascii="Arial" w:hAnsi="Arial"/>
          <w:b/>
          <w:w w:val="42"/>
          <w:sz w:val="26"/>
        </w:rPr>
        <w:t>èm</w:t>
      </w:r>
      <w:r>
        <w:rPr>
          <w:rFonts w:ascii="Arial" w:hAnsi="Arial"/>
          <w:b/>
          <w:spacing w:val="-9"/>
          <w:sz w:val="26"/>
        </w:rPr>
        <w:t> </w:t>
      </w:r>
      <w:r>
        <w:rPr>
          <w:rFonts w:ascii="Arial" w:hAnsi="Arial"/>
          <w:b/>
          <w:spacing w:val="1"/>
          <w:w w:val="62"/>
          <w:sz w:val="26"/>
        </w:rPr>
        <w:t>g</w:t>
      </w:r>
      <w:r>
        <w:rPr>
          <w:rFonts w:ascii="Arial" w:hAnsi="Arial"/>
          <w:b/>
          <w:spacing w:val="-2"/>
          <w:w w:val="34"/>
          <w:sz w:val="26"/>
        </w:rPr>
        <w:t>i</w:t>
      </w:r>
      <w:r>
        <w:rPr>
          <w:rFonts w:ascii="Arial" w:hAnsi="Arial"/>
          <w:b/>
          <w:w w:val="30"/>
          <w:sz w:val="26"/>
        </w:rPr>
        <w:t>u</w:t>
      </w:r>
      <w:r>
        <w:rPr>
          <w:rFonts w:ascii="Arial" w:hAnsi="Arial"/>
          <w:b/>
          <w:spacing w:val="3"/>
          <w:w w:val="30"/>
          <w:sz w:val="26"/>
        </w:rPr>
        <w:t>ù</w:t>
      </w:r>
      <w:r>
        <w:rPr>
          <w:rFonts w:ascii="Arial" w:hAnsi="Arial"/>
          <w:b/>
          <w:w w:val="64"/>
          <w:sz w:val="26"/>
        </w:rPr>
        <w:t>p</w:t>
      </w:r>
      <w:r>
        <w:rPr>
          <w:rFonts w:ascii="Arial" w:hAnsi="Arial"/>
          <w:b/>
          <w:spacing w:val="-7"/>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7"/>
          <w:sz w:val="26"/>
        </w:rPr>
        <w:t> </w:t>
      </w:r>
      <w:r>
        <w:rPr>
          <w:rFonts w:ascii="Arial" w:hAnsi="Arial"/>
          <w:b/>
          <w:spacing w:val="1"/>
          <w:w w:val="62"/>
          <w:sz w:val="26"/>
        </w:rPr>
        <w:t>b</w:t>
      </w:r>
      <w:r>
        <w:rPr>
          <w:rFonts w:ascii="Arial" w:hAnsi="Arial"/>
          <w:b/>
          <w:spacing w:val="-2"/>
          <w:w w:val="73"/>
          <w:sz w:val="26"/>
        </w:rPr>
        <w:t>a</w:t>
      </w:r>
      <w:r>
        <w:rPr>
          <w:rFonts w:ascii="Arial" w:hAnsi="Arial"/>
          <w:b/>
          <w:w w:val="44"/>
          <w:sz w:val="26"/>
        </w:rPr>
        <w:t>ïn</w:t>
      </w:r>
      <w:r>
        <w:rPr>
          <w:rFonts w:ascii="Arial" w:hAnsi="Arial"/>
          <w:b/>
          <w:spacing w:val="-8"/>
          <w:sz w:val="26"/>
        </w:rPr>
        <w:t> </w:t>
      </w:r>
      <w:r>
        <w:rPr>
          <w:rFonts w:ascii="Arial" w:hAnsi="Arial"/>
          <w:b/>
          <w:spacing w:val="4"/>
          <w:w w:val="73"/>
          <w:sz w:val="26"/>
        </w:rPr>
        <w:t>s</w:t>
      </w:r>
      <w:r>
        <w:rPr>
          <w:rFonts w:ascii="Arial" w:hAnsi="Arial"/>
          <w:b/>
          <w:spacing w:val="-2"/>
          <w:w w:val="34"/>
          <w:sz w:val="26"/>
        </w:rPr>
        <w:t>i</w:t>
      </w:r>
      <w:r>
        <w:rPr>
          <w:rFonts w:ascii="Arial" w:hAnsi="Arial"/>
          <w:b/>
          <w:w w:val="57"/>
          <w:sz w:val="26"/>
        </w:rPr>
        <w:t>nh</w:t>
      </w:r>
      <w:r>
        <w:rPr>
          <w:rFonts w:ascii="Arial" w:hAnsi="Arial"/>
          <w:b/>
          <w:spacing w:val="-7"/>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spacing w:val="3"/>
          <w:w w:val="7"/>
          <w:sz w:val="26"/>
        </w:rPr>
        <w:t>â</w:t>
      </w:r>
      <w:r>
        <w:rPr>
          <w:rFonts w:ascii="Arial" w:hAnsi="Arial"/>
          <w:b/>
          <w:w w:val="57"/>
          <w:sz w:val="26"/>
        </w:rPr>
        <w:t>n</w:t>
      </w:r>
      <w:r>
        <w:rPr>
          <w:rFonts w:ascii="Arial" w:hAnsi="Arial"/>
          <w:b/>
          <w:spacing w:val="-6"/>
          <w:sz w:val="26"/>
        </w:rPr>
        <w:t> </w:t>
      </w:r>
      <w:r>
        <w:rPr>
          <w:rFonts w:ascii="Arial" w:hAnsi="Arial"/>
          <w:b/>
          <w:w w:val="60"/>
          <w:sz w:val="26"/>
        </w:rPr>
        <w:t>ng</w:t>
      </w:r>
      <w:r>
        <w:rPr>
          <w:rFonts w:ascii="Arial" w:hAnsi="Arial"/>
          <w:b/>
          <w:spacing w:val="-2"/>
          <w:w w:val="73"/>
          <w:sz w:val="26"/>
        </w:rPr>
        <w:t>a</w:t>
      </w:r>
      <w:r>
        <w:rPr>
          <w:rFonts w:ascii="Arial" w:hAnsi="Arial"/>
          <w:b/>
          <w:w w:val="32"/>
          <w:sz w:val="26"/>
        </w:rPr>
        <w:t>ø</w:t>
      </w:r>
      <w:r>
        <w:rPr>
          <w:rFonts w:ascii="Arial" w:hAnsi="Arial"/>
          <w:b/>
          <w:spacing w:val="-2"/>
          <w:w w:val="32"/>
          <w:sz w:val="26"/>
        </w:rPr>
        <w:t>n</w:t>
      </w:r>
      <w:r>
        <w:rPr>
          <w:rFonts w:ascii="Arial" w:hAnsi="Arial"/>
          <w:b/>
          <w:w w:val="57"/>
          <w:sz w:val="26"/>
        </w:rPr>
        <w:t>h</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3"/>
          <w:sz w:val="26"/>
        </w:rPr>
        <w:t>än</w:t>
      </w:r>
      <w:r>
        <w:rPr>
          <w:rFonts w:ascii="Arial" w:hAnsi="Arial"/>
          <w:b/>
          <w:spacing w:val="-8"/>
          <w:sz w:val="26"/>
        </w:rPr>
        <w:t> </w:t>
      </w:r>
      <w:r>
        <w:rPr>
          <w:rFonts w:ascii="Arial" w:hAnsi="Arial"/>
          <w:b/>
          <w:spacing w:val="4"/>
          <w:w w:val="57"/>
          <w:sz w:val="26"/>
        </w:rPr>
        <w:t>n</w:t>
      </w:r>
      <w:r>
        <w:rPr>
          <w:rFonts w:ascii="Arial" w:hAnsi="Arial"/>
          <w:b/>
          <w:spacing w:val="-2"/>
          <w:w w:val="67"/>
          <w:sz w:val="26"/>
        </w:rPr>
        <w:t>o</w:t>
      </w:r>
      <w:r>
        <w:rPr>
          <w:rFonts w:ascii="Arial" w:hAnsi="Arial"/>
          <w:b/>
          <w:w w:val="15"/>
          <w:sz w:val="26"/>
        </w:rPr>
        <w:t>ùi</w:t>
      </w:r>
      <w:r>
        <w:rPr>
          <w:rFonts w:ascii="Arial" w:hAnsi="Arial"/>
          <w:b/>
          <w:spacing w:val="-8"/>
          <w:sz w:val="26"/>
        </w:rPr>
        <w:t> </w:t>
      </w:r>
      <w:r>
        <w:rPr>
          <w:rFonts w:ascii="Arial" w:hAnsi="Arial"/>
          <w:b/>
          <w:w w:val="60"/>
          <w:sz w:val="26"/>
        </w:rPr>
        <w:t>ch</w:t>
      </w:r>
      <w:r>
        <w:rPr>
          <w:rFonts w:ascii="Arial" w:hAnsi="Arial"/>
          <w:b/>
          <w:spacing w:val="3"/>
          <w:w w:val="60"/>
          <w:sz w:val="26"/>
        </w:rPr>
        <w:t>u</w:t>
      </w:r>
      <w:r>
        <w:rPr>
          <w:rFonts w:ascii="Arial" w:hAnsi="Arial"/>
          <w:b/>
          <w:w w:val="60"/>
          <w:sz w:val="26"/>
        </w:rPr>
        <w:t>ng</w:t>
      </w:r>
      <w:r>
        <w:rPr>
          <w:rFonts w:ascii="Arial" w:hAnsi="Arial"/>
          <w:b/>
          <w:spacing w:val="-10"/>
          <w:sz w:val="26"/>
        </w:rPr>
        <w:t> </w:t>
      </w:r>
      <w:r>
        <w:rPr>
          <w:rFonts w:ascii="Arial" w:hAnsi="Arial"/>
          <w:b/>
          <w:spacing w:val="4"/>
          <w:w w:val="69"/>
          <w:sz w:val="26"/>
        </w:rPr>
        <w:t>c</w:t>
      </w:r>
      <w:r>
        <w:rPr>
          <w:rFonts w:ascii="Arial" w:hAnsi="Arial"/>
          <w:b/>
          <w:spacing w:val="-2"/>
          <w:w w:val="67"/>
          <w:sz w:val="26"/>
        </w:rPr>
        <w:t>o</w:t>
      </w:r>
      <w:r>
        <w:rPr>
          <w:rFonts w:ascii="Arial" w:hAnsi="Arial"/>
          <w:b/>
          <w:w w:val="6"/>
          <w:sz w:val="26"/>
        </w:rPr>
        <w:t>ù</w:t>
      </w:r>
      <w:r>
        <w:rPr>
          <w:rFonts w:ascii="Arial" w:hAnsi="Arial"/>
          <w:b/>
          <w:spacing w:val="-7"/>
          <w:sz w:val="26"/>
        </w:rPr>
        <w:t> </w:t>
      </w:r>
      <w:r>
        <w:rPr>
          <w:rFonts w:ascii="Arial" w:hAnsi="Arial"/>
          <w:b/>
          <w:spacing w:val="3"/>
          <w:w w:val="65"/>
          <w:sz w:val="26"/>
        </w:rPr>
        <w:t>m</w:t>
      </w:r>
      <w:r>
        <w:rPr>
          <w:rFonts w:ascii="Arial" w:hAnsi="Arial"/>
          <w:b/>
          <w:spacing w:val="-2"/>
          <w:w w:val="67"/>
          <w:sz w:val="26"/>
        </w:rPr>
        <w:t>o</w:t>
      </w:r>
      <w:r>
        <w:rPr>
          <w:rFonts w:ascii="Arial" w:hAnsi="Arial"/>
          <w:b/>
          <w:w w:val="54"/>
          <w:sz w:val="26"/>
        </w:rPr>
        <w:t>ät </w:t>
      </w:r>
      <w:r>
        <w:rPr>
          <w:rFonts w:ascii="Arial" w:hAnsi="Arial"/>
          <w:b/>
          <w:spacing w:val="1"/>
          <w:w w:val="62"/>
          <w:sz w:val="26"/>
        </w:rPr>
        <w:t>g</w:t>
      </w:r>
      <w:r>
        <w:rPr>
          <w:rFonts w:ascii="Arial" w:hAnsi="Arial"/>
          <w:b/>
          <w:spacing w:val="-2"/>
          <w:w w:val="34"/>
          <w:sz w:val="26"/>
        </w:rPr>
        <w:t>i</w:t>
      </w:r>
      <w:r>
        <w:rPr>
          <w:rFonts w:ascii="Arial" w:hAnsi="Arial"/>
          <w:b/>
          <w:spacing w:val="3"/>
          <w:w w:val="73"/>
          <w:sz w:val="26"/>
        </w:rPr>
        <w:t>a</w:t>
      </w:r>
      <w:r>
        <w:rPr>
          <w:rFonts w:ascii="Arial" w:hAnsi="Arial"/>
          <w:b/>
          <w:w w:val="36"/>
          <w:sz w:val="26"/>
        </w:rPr>
        <w:t>ùo</w:t>
      </w:r>
      <w:r>
        <w:rPr>
          <w:rFonts w:ascii="Arial" w:hAnsi="Arial"/>
          <w:b/>
          <w:spacing w:val="-13"/>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11"/>
          <w:sz w:val="26"/>
        </w:rPr>
        <w:t> </w:t>
      </w:r>
      <w:r>
        <w:rPr>
          <w:rFonts w:ascii="Arial" w:hAnsi="Arial"/>
          <w:b/>
          <w:spacing w:val="3"/>
          <w:w w:val="57"/>
          <w:sz w:val="26"/>
        </w:rPr>
        <w:t>h</w:t>
      </w:r>
      <w:r>
        <w:rPr>
          <w:rFonts w:ascii="Arial" w:hAnsi="Arial"/>
          <w:b/>
          <w:spacing w:val="-2"/>
          <w:w w:val="67"/>
          <w:sz w:val="26"/>
        </w:rPr>
        <w:t>o</w:t>
      </w:r>
      <w:r>
        <w:rPr>
          <w:rFonts w:ascii="Arial" w:hAnsi="Arial"/>
          <w:b/>
          <w:w w:val="51"/>
          <w:sz w:val="26"/>
        </w:rPr>
        <w:t>ïc</w:t>
      </w:r>
      <w:r>
        <w:rPr>
          <w:rFonts w:ascii="Arial" w:hAnsi="Arial"/>
          <w:b/>
          <w:spacing w:val="-12"/>
          <w:sz w:val="26"/>
        </w:rPr>
        <w:t> </w:t>
      </w:r>
      <w:r>
        <w:rPr>
          <w:rFonts w:ascii="Arial" w:hAnsi="Arial"/>
          <w:b/>
          <w:w w:val="132"/>
          <w:sz w:val="26"/>
        </w:rPr>
        <w:t>t</w:t>
      </w:r>
      <w:r>
        <w:rPr>
          <w:rFonts w:ascii="Arial" w:hAnsi="Arial"/>
          <w:b/>
          <w:spacing w:val="3"/>
          <w:w w:val="73"/>
          <w:sz w:val="26"/>
        </w:rPr>
        <w:t>a</w:t>
      </w:r>
      <w:r>
        <w:rPr>
          <w:rFonts w:ascii="Arial" w:hAnsi="Arial"/>
          <w:b/>
          <w:w w:val="36"/>
          <w:sz w:val="26"/>
        </w:rPr>
        <w:t>äp</w:t>
      </w:r>
      <w:r>
        <w:rPr>
          <w:rFonts w:ascii="Arial" w:hAnsi="Arial"/>
          <w:b/>
          <w:spacing w:val="-13"/>
          <w:sz w:val="26"/>
        </w:rPr>
        <w:t> </w:t>
      </w:r>
      <w:r>
        <w:rPr>
          <w:rFonts w:ascii="Arial" w:hAnsi="Arial"/>
          <w:b/>
          <w:w w:val="70"/>
          <w:sz w:val="26"/>
        </w:rPr>
        <w:t>v</w:t>
      </w:r>
      <w:r>
        <w:rPr>
          <w:rFonts w:ascii="Arial" w:hAnsi="Arial"/>
          <w:b/>
          <w:spacing w:val="3"/>
          <w:w w:val="70"/>
          <w:sz w:val="26"/>
        </w:rPr>
        <w:t>a</w:t>
      </w:r>
      <w:r>
        <w:rPr>
          <w:rFonts w:ascii="Arial" w:hAnsi="Arial"/>
          <w:b/>
          <w:w w:val="6"/>
          <w:sz w:val="26"/>
        </w:rPr>
        <w:t>ø</w:t>
      </w:r>
      <w:r>
        <w:rPr>
          <w:rFonts w:ascii="Arial" w:hAnsi="Arial"/>
          <w:b/>
          <w:spacing w:val="-11"/>
          <w:sz w:val="26"/>
        </w:rPr>
        <w:t> </w:t>
      </w:r>
      <w:r>
        <w:rPr>
          <w:rFonts w:ascii="Arial" w:hAnsi="Arial"/>
          <w:b/>
          <w:spacing w:val="-1"/>
          <w:w w:val="57"/>
          <w:sz w:val="26"/>
        </w:rPr>
        <w:t>n</w:t>
      </w:r>
      <w:r>
        <w:rPr>
          <w:rFonts w:ascii="Arial" w:hAnsi="Arial"/>
          <w:b/>
          <w:spacing w:val="1"/>
          <w:w w:val="62"/>
          <w:sz w:val="26"/>
        </w:rPr>
        <w:t>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ân</w:t>
      </w:r>
      <w:r>
        <w:rPr>
          <w:rFonts w:ascii="Arial" w:hAnsi="Arial"/>
          <w:b/>
          <w:spacing w:val="-7"/>
          <w:sz w:val="26"/>
        </w:rPr>
        <w:t> </w:t>
      </w:r>
      <w:r>
        <w:rPr>
          <w:rFonts w:ascii="Arial" w:hAnsi="Arial"/>
          <w:b/>
          <w:w w:val="50"/>
          <w:sz w:val="26"/>
        </w:rPr>
        <w:t>cöùu</w:t>
      </w:r>
      <w:r>
        <w:rPr>
          <w:rFonts w:ascii="Arial" w:hAnsi="Arial"/>
          <w:b/>
          <w:spacing w:val="-11"/>
          <w:sz w:val="26"/>
        </w:rPr>
        <w:t> </w:t>
      </w:r>
      <w:r>
        <w:rPr>
          <w:rFonts w:ascii="Arial" w:hAnsi="Arial"/>
          <w:b/>
          <w:spacing w:val="2"/>
          <w:w w:val="65"/>
          <w:sz w:val="26"/>
        </w:rPr>
        <w:t>m</w:t>
      </w:r>
      <w:r>
        <w:rPr>
          <w:rFonts w:ascii="Arial" w:hAnsi="Arial"/>
          <w:b/>
          <w:spacing w:val="-2"/>
          <w:w w:val="67"/>
          <w:sz w:val="26"/>
        </w:rPr>
        <w:t>o</w:t>
      </w:r>
      <w:r>
        <w:rPr>
          <w:rFonts w:ascii="Arial" w:hAnsi="Arial"/>
          <w:b/>
          <w:w w:val="54"/>
          <w:sz w:val="26"/>
        </w:rPr>
        <w:t>ät</w:t>
      </w:r>
      <w:r>
        <w:rPr>
          <w:rFonts w:ascii="Arial" w:hAnsi="Arial"/>
          <w:b/>
          <w:spacing w:val="-11"/>
          <w:sz w:val="26"/>
        </w:rPr>
        <w:t> </w:t>
      </w:r>
      <w:r>
        <w:rPr>
          <w:rFonts w:ascii="Arial" w:hAnsi="Arial"/>
          <w:b/>
          <w:w w:val="71"/>
          <w:sz w:val="26"/>
        </w:rPr>
        <w:t>c</w:t>
      </w:r>
      <w:r>
        <w:rPr>
          <w:rFonts w:ascii="Arial" w:hAnsi="Arial"/>
          <w:b/>
          <w:spacing w:val="3"/>
          <w:w w:val="71"/>
          <w:sz w:val="26"/>
        </w:rPr>
        <w:t>a</w:t>
      </w:r>
      <w:r>
        <w:rPr>
          <w:rFonts w:ascii="Arial" w:hAnsi="Arial"/>
          <w:b/>
          <w:w w:val="36"/>
          <w:sz w:val="26"/>
        </w:rPr>
        <w:t>ù</w:t>
      </w:r>
      <w:r>
        <w:rPr>
          <w:rFonts w:ascii="Arial" w:hAnsi="Arial"/>
          <w:b/>
          <w:spacing w:val="-2"/>
          <w:w w:val="36"/>
          <w:sz w:val="26"/>
        </w:rPr>
        <w:t>c</w:t>
      </w:r>
      <w:r>
        <w:rPr>
          <w:rFonts w:ascii="Arial" w:hAnsi="Arial"/>
          <w:b/>
          <w:w w:val="57"/>
          <w:sz w:val="26"/>
        </w:rPr>
        <w:t>h</w:t>
      </w:r>
      <w:r>
        <w:rPr>
          <w:rFonts w:ascii="Arial" w:hAnsi="Arial"/>
          <w:b/>
          <w:spacing w:val="-11"/>
          <w:sz w:val="26"/>
        </w:rPr>
        <w:t> </w:t>
      </w:r>
      <w:r>
        <w:rPr>
          <w:rFonts w:ascii="Arial" w:hAnsi="Arial"/>
          <w:b/>
          <w:spacing w:val="-2"/>
          <w:w w:val="70"/>
          <w:sz w:val="26"/>
        </w:rPr>
        <w:t>d</w:t>
      </w:r>
      <w:r>
        <w:rPr>
          <w:rFonts w:ascii="Arial" w:hAnsi="Arial"/>
          <w:b/>
          <w:spacing w:val="1"/>
          <w:w w:val="71"/>
          <w:sz w:val="26"/>
        </w:rPr>
        <w:t>e</w:t>
      </w:r>
      <w:r>
        <w:rPr>
          <w:rFonts w:ascii="Arial" w:hAnsi="Arial"/>
          <w:b/>
          <w:w w:val="7"/>
          <w:sz w:val="26"/>
        </w:rPr>
        <w:t>ã</w:t>
      </w:r>
      <w:r>
        <w:rPr>
          <w:rFonts w:ascii="Arial" w:hAnsi="Arial"/>
          <w:b/>
          <w:spacing w:val="-7"/>
          <w:sz w:val="26"/>
        </w:rPr>
        <w:t> </w:t>
      </w:r>
      <w:r>
        <w:rPr>
          <w:rFonts w:ascii="Arial" w:hAnsi="Arial"/>
          <w:b/>
          <w:spacing w:val="-2"/>
          <w:w w:val="70"/>
          <w:sz w:val="26"/>
        </w:rPr>
        <w:t>d</w:t>
      </w:r>
      <w:r>
        <w:rPr>
          <w:rFonts w:ascii="Arial" w:hAnsi="Arial"/>
          <w:b/>
          <w:spacing w:val="-2"/>
          <w:w w:val="73"/>
          <w:sz w:val="26"/>
        </w:rPr>
        <w:t>a</w:t>
      </w:r>
      <w:r>
        <w:rPr>
          <w:rFonts w:ascii="Arial" w:hAnsi="Arial"/>
          <w:b/>
          <w:spacing w:val="3"/>
          <w:w w:val="6"/>
          <w:sz w:val="26"/>
        </w:rPr>
        <w:t>ø</w:t>
      </w:r>
      <w:r>
        <w:rPr>
          <w:rFonts w:ascii="Arial" w:hAnsi="Arial"/>
          <w:b/>
          <w:w w:val="60"/>
          <w:sz w:val="26"/>
        </w:rPr>
        <w:t>n</w:t>
      </w:r>
      <w:r>
        <w:rPr>
          <w:rFonts w:ascii="Arial" w:hAnsi="Arial"/>
          <w:b/>
          <w:spacing w:val="7"/>
          <w:w w:val="60"/>
          <w:sz w:val="26"/>
        </w:rPr>
        <w:t>g</w:t>
      </w:r>
      <w:r>
        <w:rPr>
          <w:rFonts w:ascii="Arial" w:hAnsi="Arial"/>
          <w:b/>
          <w:w w:val="42"/>
          <w:sz w:val="26"/>
        </w:rPr>
        <w:t>.</w:t>
      </w:r>
    </w:p>
    <w:p>
      <w:pPr>
        <w:spacing w:line="276" w:lineRule="auto" w:before="127"/>
        <w:ind w:left="119" w:right="117" w:firstLine="566"/>
        <w:jc w:val="both"/>
        <w:rPr>
          <w:rFonts w:ascii="Arial" w:hAnsi="Arial"/>
          <w:b/>
          <w:sz w:val="26"/>
        </w:rPr>
      </w:pPr>
      <w:r>
        <w:rPr>
          <w:rFonts w:ascii="Arial" w:hAnsi="Arial"/>
          <w:b/>
          <w:spacing w:val="2"/>
          <w:w w:val="64"/>
          <w:sz w:val="26"/>
        </w:rPr>
        <w:t>C</w:t>
      </w:r>
      <w:r>
        <w:rPr>
          <w:rFonts w:ascii="Arial" w:hAnsi="Arial"/>
          <w:b/>
          <w:spacing w:val="-2"/>
          <w:w w:val="73"/>
          <w:sz w:val="26"/>
        </w:rPr>
        <w:t>a</w:t>
      </w:r>
      <w:r>
        <w:rPr>
          <w:rFonts w:ascii="Arial" w:hAnsi="Arial"/>
          <w:b/>
          <w:w w:val="36"/>
          <w:sz w:val="26"/>
        </w:rPr>
        <w:t>ùc</w:t>
      </w:r>
      <w:r>
        <w:rPr>
          <w:rFonts w:ascii="Arial" w:hAnsi="Arial"/>
          <w:b/>
          <w:spacing w:val="-7"/>
          <w:sz w:val="26"/>
        </w:rPr>
        <w:t> </w:t>
      </w:r>
      <w:r>
        <w:rPr>
          <w:rFonts w:ascii="Arial" w:hAnsi="Arial"/>
          <w:b/>
          <w:w w:val="72"/>
          <w:sz w:val="26"/>
        </w:rPr>
        <w:t>ö</w:t>
      </w:r>
      <w:r>
        <w:rPr>
          <w:rFonts w:ascii="Arial" w:hAnsi="Arial"/>
          <w:b/>
          <w:w w:val="32"/>
          <w:sz w:val="26"/>
        </w:rPr>
        <w:t>ù</w:t>
      </w:r>
      <w:r>
        <w:rPr>
          <w:rFonts w:ascii="Arial" w:hAnsi="Arial"/>
          <w:b/>
          <w:spacing w:val="-2"/>
          <w:w w:val="32"/>
          <w:sz w:val="26"/>
        </w:rPr>
        <w:t>n</w:t>
      </w:r>
      <w:r>
        <w:rPr>
          <w:rFonts w:ascii="Arial" w:hAnsi="Arial"/>
          <w:b/>
          <w:w w:val="62"/>
          <w:sz w:val="26"/>
        </w:rPr>
        <w:t>g</w:t>
      </w:r>
      <w:r>
        <w:rPr>
          <w:rFonts w:ascii="Arial" w:hAnsi="Arial"/>
          <w:b/>
          <w:spacing w:val="-5"/>
          <w:sz w:val="26"/>
        </w:rPr>
        <w:t> </w:t>
      </w:r>
      <w:r>
        <w:rPr>
          <w:rFonts w:ascii="Arial" w:hAnsi="Arial"/>
          <w:b/>
          <w:spacing w:val="-1"/>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pacing w:val="-5"/>
          <w:sz w:val="26"/>
        </w:rPr>
        <w:t> </w:t>
      </w:r>
      <w:r>
        <w:rPr>
          <w:rFonts w:ascii="Arial" w:hAnsi="Arial"/>
          <w:b/>
          <w:spacing w:val="1"/>
          <w:w w:val="70"/>
          <w:sz w:val="26"/>
        </w:rPr>
        <w:t>d</w:t>
      </w:r>
      <w:r>
        <w:rPr>
          <w:rFonts w:ascii="Arial" w:hAnsi="Arial"/>
          <w:b/>
          <w:w w:val="30"/>
          <w:sz w:val="26"/>
        </w:rPr>
        <w:t>u</w:t>
      </w:r>
      <w:r>
        <w:rPr>
          <w:rFonts w:ascii="Arial" w:hAnsi="Arial"/>
          <w:b/>
          <w:spacing w:val="-2"/>
          <w:w w:val="30"/>
          <w:sz w:val="26"/>
        </w:rPr>
        <w:t>ø</w:t>
      </w:r>
      <w:r>
        <w:rPr>
          <w:rFonts w:ascii="Arial" w:hAnsi="Arial"/>
          <w:b/>
          <w:w w:val="60"/>
          <w:sz w:val="26"/>
        </w:rPr>
        <w:t>ng</w:t>
      </w:r>
      <w:r>
        <w:rPr>
          <w:rFonts w:ascii="Arial" w:hAnsi="Arial"/>
          <w:b/>
          <w:spacing w:val="-5"/>
          <w:sz w:val="26"/>
        </w:rPr>
        <w:t> </w:t>
      </w:r>
      <w:r>
        <w:rPr>
          <w:rFonts w:ascii="Arial" w:hAnsi="Arial"/>
          <w:b/>
          <w:w w:val="56"/>
          <w:sz w:val="26"/>
        </w:rPr>
        <w:t>vi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12"/>
          <w:sz w:val="26"/>
        </w:rPr>
        <w:t> </w:t>
      </w:r>
      <w:r>
        <w:rPr>
          <w:rFonts w:ascii="Arial" w:hAnsi="Arial"/>
          <w:b/>
          <w:spacing w:val="2"/>
          <w:w w:val="80"/>
          <w:sz w:val="26"/>
        </w:rPr>
        <w:t>ô</w:t>
      </w:r>
      <w:r>
        <w:rPr>
          <w:rFonts w:ascii="Arial" w:hAnsi="Arial"/>
          <w:b/>
          <w:w w:val="6"/>
          <w:sz w:val="26"/>
        </w:rPr>
        <w:t>û</w:t>
      </w:r>
      <w:r>
        <w:rPr>
          <w:rFonts w:ascii="Arial" w:hAnsi="Arial"/>
          <w:b/>
          <w:spacing w:val="-7"/>
          <w:sz w:val="26"/>
        </w:rPr>
        <w:t> </w:t>
      </w:r>
      <w:r>
        <w:rPr>
          <w:rFonts w:ascii="Arial" w:hAnsi="Arial"/>
          <w:b/>
          <w:w w:val="53"/>
          <w:sz w:val="26"/>
        </w:rPr>
        <w:t>nh</w:t>
      </w:r>
      <w:r>
        <w:rPr>
          <w:rFonts w:ascii="Arial" w:hAnsi="Arial"/>
          <w:b/>
          <w:spacing w:val="-2"/>
          <w:w w:val="53"/>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w w:val="50"/>
          <w:sz w:val="26"/>
        </w:rPr>
        <w:t>ca</w:t>
      </w:r>
      <w:r>
        <w:rPr>
          <w:rFonts w:ascii="Arial" w:hAnsi="Arial"/>
          <w:b/>
          <w:spacing w:val="3"/>
          <w:w w:val="50"/>
          <w:sz w:val="26"/>
        </w:rPr>
        <w:t>á</w:t>
      </w:r>
      <w:r>
        <w:rPr>
          <w:rFonts w:ascii="Arial" w:hAnsi="Arial"/>
          <w:b/>
          <w:w w:val="64"/>
          <w:sz w:val="26"/>
        </w:rPr>
        <w:t>p</w:t>
      </w:r>
      <w:r>
        <w:rPr>
          <w:rFonts w:ascii="Arial" w:hAnsi="Arial"/>
          <w:b/>
          <w:spacing w:val="-12"/>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ä</w:t>
      </w:r>
      <w:r>
        <w:rPr>
          <w:rFonts w:ascii="Arial" w:hAnsi="Arial"/>
          <w:b/>
          <w:spacing w:val="-7"/>
          <w:sz w:val="26"/>
        </w:rPr>
        <w:t> </w:t>
      </w:r>
      <w:r>
        <w:rPr>
          <w:rFonts w:ascii="Arial" w:hAnsi="Arial"/>
          <w:b/>
          <w:spacing w:val="-2"/>
          <w:w w:val="57"/>
          <w:sz w:val="26"/>
        </w:rPr>
        <w:t>k</w:t>
      </w:r>
      <w:r>
        <w:rPr>
          <w:rFonts w:ascii="Arial" w:hAnsi="Arial"/>
          <w:b/>
          <w:spacing w:val="3"/>
          <w:w w:val="57"/>
          <w:sz w:val="26"/>
        </w:rPr>
        <w:t>h</w:t>
      </w:r>
      <w:r>
        <w:rPr>
          <w:rFonts w:ascii="Arial" w:hAnsi="Arial"/>
          <w:b/>
          <w:spacing w:val="-2"/>
          <w:w w:val="73"/>
          <w:sz w:val="26"/>
        </w:rPr>
        <w:t>a</w:t>
      </w:r>
      <w:r>
        <w:rPr>
          <w:rFonts w:ascii="Arial" w:hAnsi="Arial"/>
          <w:b/>
          <w:w w:val="36"/>
          <w:sz w:val="26"/>
        </w:rPr>
        <w:t>ùc</w:t>
      </w:r>
      <w:r>
        <w:rPr>
          <w:rFonts w:ascii="Arial" w:hAnsi="Arial"/>
          <w:b/>
          <w:spacing w:val="-7"/>
          <w:sz w:val="26"/>
        </w:rPr>
        <w:t> </w:t>
      </w:r>
      <w:r>
        <w:rPr>
          <w:rFonts w:ascii="Arial" w:hAnsi="Arial"/>
          <w:b/>
          <w:w w:val="62"/>
          <w:sz w:val="26"/>
        </w:rPr>
        <w:t>nh</w:t>
      </w:r>
      <w:r>
        <w:rPr>
          <w:rFonts w:ascii="Arial" w:hAnsi="Arial"/>
          <w:b/>
          <w:spacing w:val="-2"/>
          <w:w w:val="62"/>
          <w:sz w:val="26"/>
        </w:rPr>
        <w:t>a</w:t>
      </w:r>
      <w:r>
        <w:rPr>
          <w:rFonts w:ascii="Arial" w:hAnsi="Arial"/>
          <w:b/>
          <w:w w:val="54"/>
          <w:sz w:val="26"/>
        </w:rPr>
        <w:t>u</w:t>
      </w:r>
      <w:r>
        <w:rPr>
          <w:rFonts w:ascii="Arial" w:hAnsi="Arial"/>
          <w:b/>
          <w:spacing w:val="-6"/>
          <w:sz w:val="26"/>
        </w:rPr>
        <w:t> </w:t>
      </w:r>
      <w:r>
        <w:rPr>
          <w:rFonts w:ascii="Arial" w:hAnsi="Arial"/>
          <w:b/>
          <w:w w:val="132"/>
          <w:sz w:val="26"/>
        </w:rPr>
        <w:t>t</w:t>
      </w:r>
      <w:r>
        <w:rPr>
          <w:rFonts w:ascii="Arial" w:hAnsi="Arial"/>
          <w:b/>
          <w:w w:val="39"/>
          <w:sz w:val="26"/>
        </w:rPr>
        <w:t>öø</w:t>
      </w:r>
      <w:r>
        <w:rPr>
          <w:rFonts w:ascii="Arial" w:hAnsi="Arial"/>
          <w:b/>
          <w:spacing w:val="-11"/>
          <w:sz w:val="26"/>
        </w:rPr>
        <w:t> </w:t>
      </w:r>
      <w:r>
        <w:rPr>
          <w:rFonts w:ascii="Arial" w:hAnsi="Arial"/>
          <w:b/>
          <w:spacing w:val="2"/>
          <w:w w:val="80"/>
          <w:sz w:val="26"/>
        </w:rPr>
        <w:t>ñô</w:t>
      </w:r>
      <w:r>
        <w:rPr>
          <w:rFonts w:ascii="Arial" w:hAnsi="Arial"/>
          <w:b/>
          <w:w w:val="57"/>
          <w:sz w:val="26"/>
        </w:rPr>
        <w:t>n</w:t>
      </w:r>
      <w:r>
        <w:rPr>
          <w:rFonts w:ascii="Arial" w:hAnsi="Arial"/>
          <w:b/>
          <w:spacing w:val="-11"/>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32"/>
          <w:sz w:val="26"/>
        </w:rPr>
        <w:t>ûn</w:t>
      </w:r>
      <w:r>
        <w:rPr>
          <w:rFonts w:ascii="Arial" w:hAnsi="Arial"/>
          <w:b/>
          <w:spacing w:val="-12"/>
          <w:sz w:val="26"/>
        </w:rPr>
        <w:t> </w:t>
      </w:r>
      <w:r>
        <w:rPr>
          <w:rFonts w:ascii="Arial" w:hAnsi="Arial"/>
          <w:b/>
          <w:spacing w:val="2"/>
          <w:w w:val="80"/>
          <w:sz w:val="26"/>
        </w:rPr>
        <w:t>ñ</w:t>
      </w:r>
      <w:r>
        <w:rPr>
          <w:rFonts w:ascii="Arial" w:hAnsi="Arial"/>
          <w:b/>
          <w:spacing w:val="1"/>
          <w:w w:val="71"/>
          <w:sz w:val="26"/>
        </w:rPr>
        <w:t>e</w:t>
      </w:r>
      <w:r>
        <w:rPr>
          <w:rFonts w:ascii="Arial" w:hAnsi="Arial"/>
          <w:b/>
          <w:w w:val="33"/>
          <w:sz w:val="26"/>
        </w:rPr>
        <w:t>án</w:t>
      </w:r>
      <w:r>
        <w:rPr>
          <w:rFonts w:ascii="Arial" w:hAnsi="Arial"/>
          <w:b/>
          <w:spacing w:val="-8"/>
          <w:sz w:val="26"/>
        </w:rPr>
        <w:t> </w:t>
      </w:r>
      <w:r>
        <w:rPr>
          <w:rFonts w:ascii="Arial" w:hAnsi="Arial"/>
          <w:b/>
          <w:w w:val="60"/>
          <w:sz w:val="26"/>
        </w:rPr>
        <w:t>p</w:t>
      </w:r>
      <w:r>
        <w:rPr>
          <w:rFonts w:ascii="Arial" w:hAnsi="Arial"/>
          <w:b/>
          <w:spacing w:val="-2"/>
          <w:w w:val="60"/>
          <w:sz w:val="26"/>
        </w:rPr>
        <w:t>h</w:t>
      </w:r>
      <w:r>
        <w:rPr>
          <w:rFonts w:ascii="Arial" w:hAnsi="Arial"/>
          <w:b/>
          <w:w w:val="39"/>
          <w:sz w:val="26"/>
        </w:rPr>
        <w:t>ö</w:t>
      </w:r>
      <w:r>
        <w:rPr>
          <w:rFonts w:ascii="Arial" w:hAnsi="Arial"/>
          <w:b/>
          <w:spacing w:val="4"/>
          <w:w w:val="39"/>
          <w:sz w:val="26"/>
        </w:rPr>
        <w:t>ù</w:t>
      </w:r>
      <w:r>
        <w:rPr>
          <w:rFonts w:ascii="Arial" w:hAnsi="Arial"/>
          <w:b/>
          <w:w w:val="69"/>
          <w:sz w:val="26"/>
        </w:rPr>
        <w:t>c</w:t>
      </w:r>
      <w:r>
        <w:rPr>
          <w:rFonts w:ascii="Arial" w:hAnsi="Arial"/>
          <w:b/>
          <w:spacing w:val="-11"/>
          <w:sz w:val="26"/>
        </w:rPr>
        <w:t> </w:t>
      </w:r>
      <w:r>
        <w:rPr>
          <w:rFonts w:ascii="Arial" w:hAnsi="Arial"/>
          <w:b/>
          <w:w w:val="76"/>
          <w:sz w:val="26"/>
        </w:rPr>
        <w:t>ta</w:t>
      </w:r>
      <w:r>
        <w:rPr>
          <w:rFonts w:ascii="Arial" w:hAnsi="Arial"/>
          <w:b/>
          <w:spacing w:val="3"/>
          <w:w w:val="76"/>
          <w:sz w:val="26"/>
        </w:rPr>
        <w:t>ï</w:t>
      </w:r>
      <w:r>
        <w:rPr>
          <w:rFonts w:ascii="Arial" w:hAnsi="Arial"/>
          <w:b/>
          <w:spacing w:val="-2"/>
          <w:w w:val="64"/>
          <w:sz w:val="26"/>
        </w:rPr>
        <w:t>p</w:t>
      </w:r>
      <w:r>
        <w:rPr>
          <w:rFonts w:ascii="Arial" w:hAnsi="Arial"/>
          <w:b/>
          <w:w w:val="55"/>
          <w:sz w:val="26"/>
        </w:rPr>
        <w:t>,</w:t>
      </w:r>
      <w:r>
        <w:rPr>
          <w:rFonts w:ascii="Arial" w:hAnsi="Arial"/>
          <w:b/>
          <w:spacing w:val="-12"/>
          <w:sz w:val="26"/>
        </w:rPr>
        <w:t> </w:t>
      </w:r>
      <w:r>
        <w:rPr>
          <w:rFonts w:ascii="Arial" w:hAnsi="Arial"/>
          <w:b/>
          <w:spacing w:val="5"/>
          <w:w w:val="62"/>
          <w:sz w:val="26"/>
        </w:rPr>
        <w:t>g</w:t>
      </w:r>
      <w:r>
        <w:rPr>
          <w:rFonts w:ascii="Arial" w:hAnsi="Arial"/>
          <w:b/>
          <w:spacing w:val="-2"/>
          <w:w w:val="34"/>
          <w:sz w:val="26"/>
        </w:rPr>
        <w:t>i</w:t>
      </w:r>
      <w:r>
        <w:rPr>
          <w:rFonts w:ascii="Arial" w:hAnsi="Arial"/>
          <w:b/>
          <w:spacing w:val="-2"/>
          <w:w w:val="73"/>
          <w:sz w:val="26"/>
        </w:rPr>
        <w:t>a</w:t>
      </w:r>
      <w:r>
        <w:rPr>
          <w:rFonts w:ascii="Arial" w:hAnsi="Arial"/>
          <w:b/>
          <w:w w:val="36"/>
          <w:sz w:val="26"/>
        </w:rPr>
        <w:t>ùo</w:t>
      </w:r>
      <w:r>
        <w:rPr>
          <w:rFonts w:ascii="Arial" w:hAnsi="Arial"/>
          <w:b/>
          <w:spacing w:val="-8"/>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 </w:t>
      </w:r>
      <w:r>
        <w:rPr>
          <w:rFonts w:ascii="Arial" w:hAnsi="Arial"/>
          <w:b/>
          <w:spacing w:val="3"/>
          <w:w w:val="57"/>
          <w:sz w:val="26"/>
        </w:rPr>
        <w:t>n</w:t>
      </w:r>
      <w:r>
        <w:rPr>
          <w:rFonts w:ascii="Arial" w:hAnsi="Arial"/>
          <w:b/>
          <w:spacing w:val="-2"/>
          <w:w w:val="73"/>
          <w:sz w:val="26"/>
        </w:rPr>
        <w:t>a</w:t>
      </w:r>
      <w:r>
        <w:rPr>
          <w:rFonts w:ascii="Arial" w:hAnsi="Arial"/>
          <w:b/>
          <w:w w:val="42"/>
          <w:sz w:val="26"/>
        </w:rPr>
        <w:t>øy</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w w:val="28"/>
          <w:sz w:val="26"/>
        </w:rPr>
        <w:t>æ</w:t>
      </w:r>
      <w:r>
        <w:rPr>
          <w:rFonts w:ascii="Arial" w:hAnsi="Arial"/>
          <w:b/>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1"/>
          <w:w w:val="62"/>
          <w:sz w:val="26"/>
        </w:rPr>
        <w:t>b</w:t>
      </w:r>
      <w:r>
        <w:rPr>
          <w:rFonts w:ascii="Arial" w:hAnsi="Arial"/>
          <w:b/>
          <w:spacing w:val="3"/>
          <w:w w:val="73"/>
          <w:sz w:val="26"/>
        </w:rPr>
        <w:t>a</w:t>
      </w:r>
      <w:r>
        <w:rPr>
          <w:rFonts w:ascii="Arial" w:hAnsi="Arial"/>
          <w:b/>
          <w:w w:val="42"/>
          <w:sz w:val="26"/>
        </w:rPr>
        <w:t>øy</w:t>
      </w:r>
      <w:r>
        <w:rPr>
          <w:rFonts w:ascii="Arial" w:hAnsi="Arial"/>
          <w:b/>
          <w:spacing w:val="1"/>
          <w:sz w:val="26"/>
        </w:rPr>
        <w:t> </w:t>
      </w:r>
      <w:r>
        <w:rPr>
          <w:rFonts w:ascii="Arial" w:hAnsi="Arial"/>
          <w:b/>
          <w:w w:val="71"/>
          <w:sz w:val="26"/>
        </w:rPr>
        <w:t>c</w:t>
      </w:r>
      <w:r>
        <w:rPr>
          <w:rFonts w:ascii="Arial" w:hAnsi="Arial"/>
          <w:b/>
          <w:spacing w:val="-2"/>
          <w:w w:val="71"/>
          <w:sz w:val="26"/>
        </w:rPr>
        <w:t>a</w:t>
      </w:r>
      <w:r>
        <w:rPr>
          <w:rFonts w:ascii="Arial" w:hAnsi="Arial"/>
          <w:b/>
          <w:w w:val="36"/>
          <w:sz w:val="26"/>
        </w:rPr>
        <w:t>ùc</w:t>
      </w:r>
      <w:r>
        <w:rPr>
          <w:rFonts w:ascii="Arial" w:hAnsi="Arial"/>
          <w:b/>
          <w:spacing w:val="2"/>
          <w:sz w:val="26"/>
        </w:rPr>
        <w:t> </w:t>
      </w:r>
      <w:r>
        <w:rPr>
          <w:rFonts w:ascii="Arial" w:hAnsi="Arial"/>
          <w:b/>
          <w:w w:val="49"/>
          <w:sz w:val="26"/>
        </w:rPr>
        <w:t>öùng</w:t>
      </w:r>
      <w:r>
        <w:rPr>
          <w:rFonts w:ascii="Arial" w:hAnsi="Arial"/>
          <w:b/>
          <w:spacing w:val="5"/>
          <w:sz w:val="26"/>
        </w:rPr>
        <w:t> </w:t>
      </w:r>
      <w:r>
        <w:rPr>
          <w:rFonts w:ascii="Arial" w:hAnsi="Arial"/>
          <w:b/>
          <w:spacing w:val="-2"/>
          <w:w w:val="70"/>
          <w:sz w:val="26"/>
        </w:rPr>
        <w:t>d</w:t>
      </w:r>
      <w:r>
        <w:rPr>
          <w:rFonts w:ascii="Arial" w:hAnsi="Arial"/>
          <w:b/>
          <w:w w:val="41"/>
          <w:sz w:val="26"/>
        </w:rPr>
        <w:t>u</w:t>
      </w:r>
      <w:r>
        <w:rPr>
          <w:rFonts w:ascii="Arial" w:hAnsi="Arial"/>
          <w:b/>
          <w:spacing w:val="3"/>
          <w:w w:val="41"/>
          <w:sz w:val="26"/>
        </w:rPr>
        <w:t>ï</w:t>
      </w:r>
      <w:r>
        <w:rPr>
          <w:rFonts w:ascii="Arial" w:hAnsi="Arial"/>
          <w:b/>
          <w:w w:val="60"/>
          <w:sz w:val="26"/>
        </w:rPr>
        <w:t>ng</w:t>
      </w:r>
      <w:r>
        <w:rPr>
          <w:rFonts w:ascii="Arial" w:hAnsi="Arial"/>
          <w:b/>
          <w:sz w:val="26"/>
        </w:rPr>
        <w:t> </w:t>
      </w:r>
      <w:r>
        <w:rPr>
          <w:rFonts w:ascii="Arial" w:hAnsi="Arial"/>
          <w:b/>
          <w:spacing w:val="2"/>
          <w:w w:val="80"/>
          <w:sz w:val="26"/>
        </w:rPr>
        <w:t>ñô</w:t>
      </w:r>
      <w:r>
        <w:rPr>
          <w:rFonts w:ascii="Arial" w:hAnsi="Arial"/>
          <w:b/>
          <w:w w:val="57"/>
          <w:sz w:val="26"/>
        </w:rPr>
        <w:t>n</w:t>
      </w:r>
      <w:r>
        <w:rPr>
          <w:rFonts w:ascii="Arial" w:hAnsi="Arial"/>
          <w:b/>
          <w:spacing w:val="-2"/>
          <w:sz w:val="26"/>
        </w:rPr>
        <w:t> </w:t>
      </w:r>
      <w:r>
        <w:rPr>
          <w:rFonts w:ascii="Arial" w:hAnsi="Arial"/>
          <w:b/>
          <w:spacing w:val="1"/>
          <w:w w:val="62"/>
          <w:sz w:val="26"/>
        </w:rPr>
        <w:t>g</w:t>
      </w:r>
      <w:r>
        <w:rPr>
          <w:rFonts w:ascii="Arial" w:hAnsi="Arial"/>
          <w:b/>
          <w:spacing w:val="-2"/>
          <w:w w:val="34"/>
          <w:sz w:val="26"/>
        </w:rPr>
        <w:t>i</w:t>
      </w:r>
      <w:r>
        <w:rPr>
          <w:rFonts w:ascii="Arial" w:hAnsi="Arial"/>
          <w:b/>
          <w:spacing w:val="-2"/>
          <w:w w:val="73"/>
          <w:sz w:val="26"/>
        </w:rPr>
        <w:t>a</w:t>
      </w:r>
      <w:r>
        <w:rPr>
          <w:rFonts w:ascii="Arial" w:hAnsi="Arial"/>
          <w:b/>
          <w:spacing w:val="3"/>
          <w:w w:val="6"/>
          <w:sz w:val="26"/>
        </w:rPr>
        <w:t>û</w:t>
      </w:r>
      <w:r>
        <w:rPr>
          <w:rFonts w:ascii="Arial" w:hAnsi="Arial"/>
          <w:b/>
          <w:w w:val="57"/>
          <w:sz w:val="26"/>
        </w:rPr>
        <w:t>n</w:t>
      </w:r>
      <w:r>
        <w:rPr>
          <w:rFonts w:ascii="Arial" w:hAnsi="Arial"/>
          <w:b/>
          <w:spacing w:val="-2"/>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5"/>
          <w:w w:val="62"/>
          <w:sz w:val="26"/>
        </w:rPr>
        <w:t>b</w:t>
      </w:r>
      <w:r>
        <w:rPr>
          <w:rFonts w:ascii="Arial" w:hAnsi="Arial"/>
          <w:b/>
          <w:spacing w:val="-2"/>
          <w:w w:val="73"/>
          <w:sz w:val="26"/>
        </w:rPr>
        <w:t>a</w:t>
      </w:r>
      <w:r>
        <w:rPr>
          <w:rFonts w:ascii="Arial" w:hAnsi="Arial"/>
          <w:b/>
          <w:w w:val="44"/>
          <w:sz w:val="26"/>
        </w:rPr>
        <w:t>ïn</w:t>
      </w:r>
      <w:r>
        <w:rPr>
          <w:rFonts w:ascii="Arial" w:hAnsi="Arial"/>
          <w:b/>
          <w:spacing w:val="-3"/>
          <w:sz w:val="26"/>
        </w:rPr>
        <w:t> </w:t>
      </w:r>
      <w:r>
        <w:rPr>
          <w:rFonts w:ascii="Arial" w:hAnsi="Arial"/>
          <w:b/>
          <w:w w:val="68"/>
          <w:sz w:val="26"/>
        </w:rPr>
        <w:t>c</w:t>
      </w:r>
      <w:r>
        <w:rPr>
          <w:rFonts w:ascii="Arial" w:hAnsi="Arial"/>
          <w:b/>
          <w:spacing w:val="3"/>
          <w:w w:val="68"/>
          <w:sz w:val="26"/>
        </w:rPr>
        <w:t>o</w:t>
      </w:r>
      <w:r>
        <w:rPr>
          <w:rFonts w:ascii="Arial" w:hAnsi="Arial"/>
          <w:b/>
          <w:w w:val="6"/>
          <w:sz w:val="26"/>
        </w:rPr>
        <w:t>ù</w:t>
      </w:r>
      <w:r>
        <w:rPr>
          <w:rFonts w:ascii="Arial" w:hAnsi="Arial"/>
          <w:b/>
          <w:spacing w:val="-2"/>
          <w:sz w:val="26"/>
        </w:rPr>
        <w:t> </w:t>
      </w:r>
      <w:r>
        <w:rPr>
          <w:rFonts w:ascii="Arial" w:hAnsi="Arial"/>
          <w:b/>
          <w:w w:val="79"/>
          <w:sz w:val="26"/>
        </w:rPr>
        <w:t>th</w:t>
      </w:r>
      <w:r>
        <w:rPr>
          <w:rFonts w:ascii="Arial" w:hAnsi="Arial"/>
          <w:b/>
          <w:spacing w:val="1"/>
          <w:w w:val="79"/>
          <w:sz w:val="26"/>
        </w:rPr>
        <w:t>e</w:t>
      </w:r>
      <w:r>
        <w:rPr>
          <w:rFonts w:ascii="Arial" w:hAnsi="Arial"/>
          <w:b/>
          <w:w w:val="7"/>
          <w:sz w:val="26"/>
        </w:rPr>
        <w:t>å</w:t>
      </w:r>
      <w:r>
        <w:rPr>
          <w:rFonts w:ascii="Arial" w:hAnsi="Arial"/>
          <w:b/>
          <w:spacing w:val="-2"/>
          <w:sz w:val="26"/>
        </w:rPr>
        <w:t> </w:t>
      </w:r>
      <w:r>
        <w:rPr>
          <w:rFonts w:ascii="Arial" w:hAnsi="Arial"/>
          <w:b/>
          <w:spacing w:val="7"/>
          <w:w w:val="80"/>
          <w:sz w:val="26"/>
        </w:rPr>
        <w:t>ñ</w:t>
      </w:r>
      <w:r>
        <w:rPr>
          <w:rFonts w:ascii="Arial" w:hAnsi="Arial"/>
          <w:b/>
          <w:spacing w:val="-2"/>
          <w:w w:val="67"/>
          <w:sz w:val="26"/>
        </w:rPr>
        <w:t>o</w:t>
      </w:r>
      <w:r>
        <w:rPr>
          <w:rFonts w:ascii="Arial" w:hAnsi="Arial"/>
          <w:b/>
          <w:w w:val="51"/>
          <w:sz w:val="26"/>
        </w:rPr>
        <w:t>ïc</w:t>
      </w:r>
      <w:r>
        <w:rPr>
          <w:rFonts w:ascii="Arial" w:hAnsi="Arial"/>
          <w:b/>
          <w:spacing w:val="2"/>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å</w:t>
      </w:r>
      <w:r>
        <w:rPr>
          <w:rFonts w:ascii="Arial" w:hAnsi="Arial"/>
          <w:b/>
          <w:spacing w:val="3"/>
          <w:w w:val="31"/>
          <w:sz w:val="26"/>
        </w:rPr>
        <w:t>u</w:t>
      </w:r>
      <w:r>
        <w:rPr>
          <w:rFonts w:ascii="Arial" w:hAnsi="Arial"/>
          <w:b/>
          <w:w w:val="55"/>
          <w:sz w:val="26"/>
        </w:rPr>
        <w:t>,</w:t>
      </w:r>
      <w:r>
        <w:rPr>
          <w:rFonts w:ascii="Arial" w:hAnsi="Arial"/>
          <w:b/>
          <w:spacing w:val="-3"/>
          <w:sz w:val="26"/>
        </w:rPr>
        <w:t> </w:t>
      </w:r>
      <w:r>
        <w:rPr>
          <w:rFonts w:ascii="Arial" w:hAnsi="Arial"/>
          <w:b/>
          <w:w w:val="93"/>
          <w:sz w:val="26"/>
        </w:rPr>
        <w:t>t</w:t>
      </w:r>
      <w:r>
        <w:rPr>
          <w:rFonts w:ascii="Arial" w:hAnsi="Arial"/>
          <w:b/>
          <w:spacing w:val="1"/>
          <w:w w:val="93"/>
          <w:sz w:val="26"/>
        </w:rPr>
        <w:t>ö</w:t>
      </w:r>
      <w:r>
        <w:rPr>
          <w:rFonts w:ascii="Arial" w:hAnsi="Arial"/>
          <w:b/>
          <w:w w:val="6"/>
          <w:sz w:val="26"/>
        </w:rPr>
        <w:t>ø</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3"/>
          <w:sz w:val="26"/>
        </w:rPr>
        <w:t> </w:t>
      </w:r>
      <w:r>
        <w:rPr>
          <w:rFonts w:ascii="Arial" w:hAnsi="Arial"/>
          <w:b/>
          <w:spacing w:val="-3"/>
          <w:w w:val="57"/>
          <w:sz w:val="26"/>
        </w:rPr>
        <w:t>k</w:t>
      </w:r>
      <w:r>
        <w:rPr>
          <w:rFonts w:ascii="Arial" w:hAnsi="Arial"/>
          <w:b/>
          <w:spacing w:val="-2"/>
          <w:w w:val="34"/>
          <w:sz w:val="26"/>
        </w:rPr>
        <w:t>i</w:t>
      </w:r>
      <w:r>
        <w:rPr>
          <w:rFonts w:ascii="Arial" w:hAnsi="Arial"/>
          <w:b/>
          <w:spacing w:val="1"/>
          <w:w w:val="71"/>
          <w:sz w:val="26"/>
        </w:rPr>
        <w:t>e</w:t>
      </w:r>
      <w:r>
        <w:rPr>
          <w:rFonts w:ascii="Arial" w:hAnsi="Arial"/>
          <w:b/>
          <w:w w:val="33"/>
          <w:sz w:val="26"/>
        </w:rPr>
        <w:t>án</w:t>
      </w:r>
      <w:r>
        <w:rPr>
          <w:rFonts w:ascii="Arial" w:hAnsi="Arial"/>
          <w:b/>
          <w:spacing w:val="-3"/>
          <w:sz w:val="26"/>
        </w:rPr>
        <w:t> </w:t>
      </w:r>
      <w:r>
        <w:rPr>
          <w:rFonts w:ascii="Arial" w:hAnsi="Arial"/>
          <w:b/>
          <w:spacing w:val="5"/>
          <w:w w:val="132"/>
          <w:sz w:val="26"/>
        </w:rPr>
        <w:t>t</w:t>
      </w:r>
      <w:r>
        <w:rPr>
          <w:rFonts w:ascii="Arial" w:hAnsi="Arial"/>
          <w:b/>
          <w:w w:val="51"/>
          <w:sz w:val="26"/>
        </w:rPr>
        <w:t>höùc</w:t>
      </w:r>
      <w:r>
        <w:rPr>
          <w:rFonts w:ascii="Arial" w:hAnsi="Arial"/>
          <w:b/>
          <w:spacing w:val="3"/>
          <w:sz w:val="26"/>
        </w:rPr>
        <w:t> </w:t>
      </w:r>
      <w:r>
        <w:rPr>
          <w:rFonts w:ascii="Arial" w:hAnsi="Arial"/>
          <w:b/>
          <w:w w:val="75"/>
          <w:sz w:val="26"/>
        </w:rPr>
        <w:t>cô</w:t>
      </w:r>
      <w:r>
        <w:rPr>
          <w:rFonts w:ascii="Arial" w:hAnsi="Arial"/>
          <w:b/>
          <w:spacing w:val="1"/>
          <w:sz w:val="26"/>
        </w:rPr>
        <w:t> </w:t>
      </w:r>
      <w:r>
        <w:rPr>
          <w:rFonts w:ascii="Arial" w:hAnsi="Arial"/>
          <w:b/>
          <w:spacing w:val="1"/>
          <w:w w:val="62"/>
          <w:sz w:val="26"/>
        </w:rPr>
        <w:t>b</w:t>
      </w:r>
      <w:r>
        <w:rPr>
          <w:rFonts w:ascii="Arial" w:hAnsi="Arial"/>
          <w:b/>
          <w:spacing w:val="-2"/>
          <w:w w:val="73"/>
          <w:sz w:val="26"/>
        </w:rPr>
        <w:t>a</w:t>
      </w:r>
      <w:r>
        <w:rPr>
          <w:rFonts w:ascii="Arial" w:hAnsi="Arial"/>
          <w:b/>
          <w:w w:val="32"/>
          <w:sz w:val="26"/>
        </w:rPr>
        <w:t>ûn</w:t>
      </w:r>
      <w:r>
        <w:rPr>
          <w:rFonts w:ascii="Arial" w:hAnsi="Arial"/>
          <w:b/>
          <w:spacing w:val="-3"/>
          <w:sz w:val="26"/>
        </w:rPr>
        <w:t> </w:t>
      </w:r>
      <w:r>
        <w:rPr>
          <w:rFonts w:ascii="Arial" w:hAnsi="Arial"/>
          <w:b/>
          <w:spacing w:val="7"/>
          <w:w w:val="80"/>
          <w:sz w:val="26"/>
        </w:rPr>
        <w:t>ñ</w:t>
      </w:r>
      <w:r>
        <w:rPr>
          <w:rFonts w:ascii="Arial" w:hAnsi="Arial"/>
          <w:b/>
          <w:spacing w:val="-2"/>
          <w:w w:val="67"/>
          <w:sz w:val="26"/>
        </w:rPr>
        <w:t>o</w:t>
      </w:r>
      <w:r>
        <w:rPr>
          <w:rFonts w:ascii="Arial" w:hAnsi="Arial"/>
          <w:b/>
          <w:w w:val="6"/>
          <w:sz w:val="26"/>
        </w:rPr>
        <w:t>ù </w:t>
      </w:r>
      <w:r>
        <w:rPr>
          <w:rFonts w:ascii="Arial" w:hAnsi="Arial"/>
          <w:b/>
          <w:spacing w:val="1"/>
          <w:w w:val="62"/>
          <w:sz w:val="26"/>
        </w:rPr>
        <w:t>b</w:t>
      </w:r>
      <w:r>
        <w:rPr>
          <w:rFonts w:ascii="Arial" w:hAnsi="Arial"/>
          <w:b/>
          <w:spacing w:val="-2"/>
          <w:w w:val="73"/>
          <w:sz w:val="26"/>
        </w:rPr>
        <w:t>a</w:t>
      </w:r>
      <w:r>
        <w:rPr>
          <w:rFonts w:ascii="Arial" w:hAnsi="Arial"/>
          <w:b/>
          <w:spacing w:val="3"/>
          <w:w w:val="14"/>
          <w:sz w:val="26"/>
        </w:rPr>
        <w:t>ï</w:t>
      </w:r>
      <w:r>
        <w:rPr>
          <w:rFonts w:ascii="Arial" w:hAnsi="Arial"/>
          <w:b/>
          <w:w w:val="57"/>
          <w:sz w:val="26"/>
        </w:rPr>
        <w:t>n</w:t>
      </w:r>
      <w:r>
        <w:rPr>
          <w:rFonts w:ascii="Arial" w:hAnsi="Arial"/>
          <w:b/>
          <w:spacing w:val="13"/>
          <w:sz w:val="26"/>
        </w:rPr>
        <w:t> </w:t>
      </w:r>
      <w:r>
        <w:rPr>
          <w:rFonts w:ascii="Arial" w:hAnsi="Arial"/>
          <w:b/>
          <w:w w:val="68"/>
          <w:sz w:val="26"/>
        </w:rPr>
        <w:t>c</w:t>
      </w:r>
      <w:r>
        <w:rPr>
          <w:rFonts w:ascii="Arial" w:hAnsi="Arial"/>
          <w:b/>
          <w:spacing w:val="-2"/>
          <w:w w:val="68"/>
          <w:sz w:val="26"/>
        </w:rPr>
        <w:t>o</w:t>
      </w:r>
      <w:r>
        <w:rPr>
          <w:rFonts w:ascii="Arial" w:hAnsi="Arial"/>
          <w:b/>
          <w:w w:val="6"/>
          <w:sz w:val="26"/>
        </w:rPr>
        <w:t>ù</w:t>
      </w:r>
      <w:r>
        <w:rPr>
          <w:rFonts w:ascii="Arial" w:hAnsi="Arial"/>
          <w:b/>
          <w:spacing w:val="17"/>
          <w:sz w:val="26"/>
        </w:rPr>
        <w:t> </w:t>
      </w:r>
      <w:r>
        <w:rPr>
          <w:rFonts w:ascii="Arial" w:hAnsi="Arial"/>
          <w:b/>
          <w:w w:val="79"/>
          <w:sz w:val="26"/>
        </w:rPr>
        <w:t>th</w:t>
      </w:r>
      <w:r>
        <w:rPr>
          <w:rFonts w:ascii="Arial" w:hAnsi="Arial"/>
          <w:b/>
          <w:spacing w:val="1"/>
          <w:w w:val="79"/>
          <w:sz w:val="26"/>
        </w:rPr>
        <w:t>e</w:t>
      </w:r>
      <w:r>
        <w:rPr>
          <w:rFonts w:ascii="Arial" w:hAnsi="Arial"/>
          <w:b/>
          <w:w w:val="7"/>
          <w:sz w:val="26"/>
        </w:rPr>
        <w:t>å</w:t>
      </w:r>
      <w:r>
        <w:rPr>
          <w:rFonts w:ascii="Arial" w:hAnsi="Arial"/>
          <w:b/>
          <w:spacing w:val="13"/>
          <w:sz w:val="26"/>
        </w:rPr>
        <w:t> </w:t>
      </w:r>
      <w:r>
        <w:rPr>
          <w:rFonts w:ascii="Arial" w:hAnsi="Arial"/>
          <w:b/>
          <w:w w:val="69"/>
          <w:sz w:val="26"/>
        </w:rPr>
        <w:t>thö</w:t>
      </w:r>
      <w:r>
        <w:rPr>
          <w:rFonts w:ascii="Arial" w:hAnsi="Arial"/>
          <w:b/>
          <w:spacing w:val="4"/>
          <w:w w:val="69"/>
          <w:sz w:val="26"/>
        </w:rPr>
        <w:t>ï</w:t>
      </w:r>
      <w:r>
        <w:rPr>
          <w:rFonts w:ascii="Arial" w:hAnsi="Arial"/>
          <w:b/>
          <w:w w:val="69"/>
          <w:sz w:val="26"/>
        </w:rPr>
        <w:t>c</w:t>
      </w:r>
      <w:r>
        <w:rPr>
          <w:rFonts w:ascii="Arial" w:hAnsi="Arial"/>
          <w:b/>
          <w:spacing w:val="13"/>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ä</w:t>
      </w:r>
      <w:r>
        <w:rPr>
          <w:rFonts w:ascii="Arial" w:hAnsi="Arial"/>
          <w:b/>
          <w:w w:val="57"/>
          <w:sz w:val="26"/>
        </w:rPr>
        <w:t>n</w:t>
      </w:r>
      <w:r>
        <w:rPr>
          <w:rFonts w:ascii="Arial" w:hAnsi="Arial"/>
          <w:b/>
          <w:spacing w:val="13"/>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13"/>
          <w:sz w:val="26"/>
        </w:rPr>
        <w:t> </w:t>
      </w:r>
      <w:r>
        <w:rPr>
          <w:rFonts w:ascii="Arial" w:hAnsi="Arial"/>
          <w:b/>
          <w:w w:val="49"/>
          <w:sz w:val="26"/>
        </w:rPr>
        <w:t>öùng</w:t>
      </w:r>
      <w:r>
        <w:rPr>
          <w:rFonts w:ascii="Arial" w:hAnsi="Arial"/>
          <w:b/>
          <w:spacing w:val="19"/>
          <w:sz w:val="26"/>
        </w:rPr>
        <w:t> </w:t>
      </w:r>
      <w:r>
        <w:rPr>
          <w:rFonts w:ascii="Arial" w:hAnsi="Arial"/>
          <w:b/>
          <w:spacing w:val="-2"/>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pacing w:val="14"/>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26"/>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w w:val="57"/>
          <w:sz w:val="26"/>
        </w:rPr>
        <w:t>n</w:t>
      </w:r>
      <w:r>
        <w:rPr>
          <w:rFonts w:ascii="Arial" w:hAnsi="Arial"/>
          <w:b/>
          <w:spacing w:val="13"/>
          <w:sz w:val="26"/>
        </w:rPr>
        <w:t> </w:t>
      </w:r>
      <w:r>
        <w:rPr>
          <w:rFonts w:ascii="Arial" w:hAnsi="Arial"/>
          <w:b/>
          <w:spacing w:val="-2"/>
          <w:w w:val="64"/>
          <w:sz w:val="26"/>
        </w:rPr>
        <w:t>p</w:t>
      </w:r>
      <w:r>
        <w:rPr>
          <w:rFonts w:ascii="Arial" w:hAnsi="Arial"/>
          <w:b/>
          <w:w w:val="64"/>
          <w:sz w:val="26"/>
        </w:rPr>
        <w:t>h</w:t>
      </w:r>
      <w:r>
        <w:rPr>
          <w:rFonts w:ascii="Arial" w:hAnsi="Arial"/>
          <w:b/>
          <w:spacing w:val="4"/>
          <w:w w:val="64"/>
          <w:sz w:val="26"/>
        </w:rPr>
        <w:t>ö</w:t>
      </w:r>
      <w:r>
        <w:rPr>
          <w:rFonts w:ascii="Arial" w:hAnsi="Arial"/>
          <w:b/>
          <w:w w:val="36"/>
          <w:sz w:val="26"/>
        </w:rPr>
        <w:t>ùc</w:t>
      </w:r>
      <w:r>
        <w:rPr>
          <w:rFonts w:ascii="Arial" w:hAnsi="Arial"/>
          <w:b/>
          <w:spacing w:val="12"/>
          <w:sz w:val="26"/>
        </w:rPr>
        <w:t> </w:t>
      </w:r>
      <w:r>
        <w:rPr>
          <w:rFonts w:ascii="Arial" w:hAnsi="Arial"/>
          <w:b/>
          <w:w w:val="95"/>
          <w:sz w:val="26"/>
        </w:rPr>
        <w:t>t</w:t>
      </w:r>
      <w:r>
        <w:rPr>
          <w:rFonts w:ascii="Arial" w:hAnsi="Arial"/>
          <w:b/>
          <w:spacing w:val="4"/>
          <w:w w:val="95"/>
          <w:sz w:val="26"/>
        </w:rPr>
        <w:t>a</w:t>
      </w:r>
      <w:r>
        <w:rPr>
          <w:rFonts w:ascii="Arial" w:hAnsi="Arial"/>
          <w:b/>
          <w:w w:val="48"/>
          <w:sz w:val="26"/>
        </w:rPr>
        <w:t>ïp</w:t>
      </w:r>
      <w:r>
        <w:rPr>
          <w:rFonts w:ascii="Arial" w:hAnsi="Arial"/>
          <w:b/>
          <w:spacing w:val="11"/>
          <w:sz w:val="26"/>
        </w:rPr>
        <w:t> </w:t>
      </w:r>
      <w:r>
        <w:rPr>
          <w:rFonts w:ascii="Arial" w:hAnsi="Arial"/>
          <w:b/>
          <w:w w:val="68"/>
          <w:sz w:val="26"/>
        </w:rPr>
        <w:t>h</w:t>
      </w:r>
      <w:r>
        <w:rPr>
          <w:rFonts w:ascii="Arial" w:hAnsi="Arial"/>
          <w:b/>
          <w:spacing w:val="1"/>
          <w:w w:val="68"/>
          <w:sz w:val="26"/>
        </w:rPr>
        <w:t>ô</w:t>
      </w:r>
      <w:r>
        <w:rPr>
          <w:rFonts w:ascii="Arial" w:hAnsi="Arial"/>
          <w:b/>
          <w:spacing w:val="3"/>
          <w:w w:val="57"/>
          <w:sz w:val="26"/>
        </w:rPr>
        <w:t>n</w:t>
      </w:r>
      <w:r>
        <w:rPr>
          <w:rFonts w:ascii="Arial" w:hAnsi="Arial"/>
          <w:b/>
          <w:w w:val="55"/>
          <w:sz w:val="26"/>
        </w:rPr>
        <w:t>,</w:t>
      </w:r>
      <w:r>
        <w:rPr>
          <w:rFonts w:ascii="Arial" w:hAnsi="Arial"/>
          <w:b/>
          <w:spacing w:val="12"/>
          <w:sz w:val="26"/>
        </w:rPr>
        <w:t> </w:t>
      </w:r>
      <w:r>
        <w:rPr>
          <w:rFonts w:ascii="Arial" w:hAnsi="Arial"/>
          <w:b/>
          <w:spacing w:val="-2"/>
          <w:w w:val="64"/>
          <w:sz w:val="26"/>
        </w:rPr>
        <w:t>p</w:t>
      </w:r>
      <w:r>
        <w:rPr>
          <w:rFonts w:ascii="Arial" w:hAnsi="Arial"/>
          <w:b/>
          <w:spacing w:val="3"/>
          <w:w w:val="57"/>
          <w:sz w:val="26"/>
        </w:rPr>
        <w:t>h</w:t>
      </w:r>
      <w:r>
        <w:rPr>
          <w:rFonts w:ascii="Arial" w:hAnsi="Arial"/>
          <w:b/>
          <w:spacing w:val="-2"/>
          <w:w w:val="73"/>
          <w:sz w:val="26"/>
        </w:rPr>
        <w:t>a</w:t>
      </w:r>
      <w:r>
        <w:rPr>
          <w:rFonts w:ascii="Arial" w:hAnsi="Arial"/>
          <w:b/>
          <w:w w:val="33"/>
          <w:sz w:val="26"/>
        </w:rPr>
        <w:t>àn</w:t>
      </w:r>
      <w:r>
        <w:rPr>
          <w:rFonts w:ascii="Arial" w:hAnsi="Arial"/>
          <w:b/>
          <w:spacing w:val="12"/>
          <w:sz w:val="26"/>
        </w:rPr>
        <w:t> </w:t>
      </w:r>
      <w:r>
        <w:rPr>
          <w:rFonts w:ascii="Arial" w:hAnsi="Arial"/>
          <w:b/>
          <w:spacing w:val="1"/>
          <w:w w:val="62"/>
          <w:sz w:val="26"/>
        </w:rPr>
        <w:t>b</w:t>
      </w:r>
      <w:r>
        <w:rPr>
          <w:rFonts w:ascii="Arial" w:hAnsi="Arial"/>
          <w:b/>
          <w:spacing w:val="3"/>
          <w:w w:val="73"/>
          <w:sz w:val="26"/>
        </w:rPr>
        <w:t>a</w:t>
      </w:r>
      <w:r>
        <w:rPr>
          <w:rFonts w:ascii="Arial" w:hAnsi="Arial"/>
          <w:b/>
          <w:w w:val="15"/>
          <w:sz w:val="26"/>
        </w:rPr>
        <w:t>øi</w:t>
      </w:r>
      <w:r>
        <w:rPr>
          <w:rFonts w:ascii="Arial" w:hAnsi="Arial"/>
          <w:b/>
          <w:spacing w:val="11"/>
          <w:sz w:val="26"/>
        </w:rPr>
        <w:t> </w:t>
      </w:r>
      <w:r>
        <w:rPr>
          <w:rFonts w:ascii="Arial" w:hAnsi="Arial"/>
          <w:b/>
          <w:w w:val="95"/>
          <w:sz w:val="26"/>
        </w:rPr>
        <w:t>t</w:t>
      </w:r>
      <w:r>
        <w:rPr>
          <w:rFonts w:ascii="Arial" w:hAnsi="Arial"/>
          <w:b/>
          <w:spacing w:val="4"/>
          <w:w w:val="95"/>
          <w:sz w:val="26"/>
        </w:rPr>
        <w:t>a</w:t>
      </w:r>
      <w:r>
        <w:rPr>
          <w:rFonts w:ascii="Arial" w:hAnsi="Arial"/>
          <w:b/>
          <w:w w:val="36"/>
          <w:sz w:val="26"/>
        </w:rPr>
        <w:t>äp</w:t>
      </w:r>
      <w:r>
        <w:rPr>
          <w:rFonts w:ascii="Arial" w:hAnsi="Arial"/>
          <w:b/>
          <w:spacing w:val="16"/>
          <w:sz w:val="26"/>
        </w:rPr>
        <w:t> </w:t>
      </w:r>
      <w:r>
        <w:rPr>
          <w:rFonts w:ascii="Arial" w:hAnsi="Arial"/>
          <w:b/>
          <w:spacing w:val="-3"/>
          <w:w w:val="57"/>
          <w:sz w:val="26"/>
        </w:rPr>
        <w:t>k</w:t>
      </w:r>
      <w:r>
        <w:rPr>
          <w:rFonts w:ascii="Arial" w:hAnsi="Arial"/>
          <w:b/>
          <w:spacing w:val="1"/>
          <w:w w:val="71"/>
          <w:sz w:val="26"/>
        </w:rPr>
        <w:t>e</w:t>
      </w:r>
      <w:r>
        <w:rPr>
          <w:rFonts w:ascii="Arial" w:hAnsi="Arial"/>
          <w:b/>
          <w:w w:val="41"/>
          <w:sz w:val="26"/>
        </w:rPr>
        <w:t>øm</w:t>
      </w:r>
      <w:r>
        <w:rPr>
          <w:rFonts w:ascii="Arial" w:hAnsi="Arial"/>
          <w:b/>
          <w:spacing w:val="11"/>
          <w:sz w:val="26"/>
        </w:rPr>
        <w:t> </w:t>
      </w:r>
      <w:r>
        <w:rPr>
          <w:rFonts w:ascii="Arial" w:hAnsi="Arial"/>
          <w:b/>
          <w:w w:val="79"/>
          <w:sz w:val="26"/>
        </w:rPr>
        <w:t>th</w:t>
      </w:r>
      <w:r>
        <w:rPr>
          <w:rFonts w:ascii="Arial" w:hAnsi="Arial"/>
          <w:b/>
          <w:spacing w:val="6"/>
          <w:w w:val="79"/>
          <w:sz w:val="26"/>
        </w:rPr>
        <w:t>e</w:t>
      </w:r>
      <w:r>
        <w:rPr>
          <w:rFonts w:ascii="Arial" w:hAnsi="Arial"/>
          <w:b/>
          <w:w w:val="67"/>
          <w:sz w:val="26"/>
        </w:rPr>
        <w:t>o</w:t>
      </w:r>
      <w:r>
        <w:rPr>
          <w:rFonts w:ascii="Arial" w:hAnsi="Arial"/>
          <w:b/>
          <w:spacing w:val="12"/>
          <w:sz w:val="26"/>
        </w:rPr>
        <w:t> </w:t>
      </w:r>
      <w:r>
        <w:rPr>
          <w:rFonts w:ascii="Arial" w:hAnsi="Arial"/>
          <w:b/>
          <w:spacing w:val="1"/>
          <w:w w:val="62"/>
          <w:sz w:val="26"/>
        </w:rPr>
        <w:t>g</w:t>
      </w:r>
      <w:r>
        <w:rPr>
          <w:rFonts w:ascii="Arial" w:hAnsi="Arial"/>
          <w:b/>
          <w:spacing w:val="-2"/>
          <w:w w:val="34"/>
          <w:sz w:val="26"/>
        </w:rPr>
        <w:t>i</w:t>
      </w:r>
      <w:r>
        <w:rPr>
          <w:rFonts w:ascii="Arial" w:hAnsi="Arial"/>
          <w:b/>
          <w:w w:val="30"/>
          <w:sz w:val="26"/>
        </w:rPr>
        <w:t>u</w:t>
      </w:r>
      <w:r>
        <w:rPr>
          <w:rFonts w:ascii="Arial" w:hAnsi="Arial"/>
          <w:b/>
          <w:spacing w:val="3"/>
          <w:w w:val="30"/>
          <w:sz w:val="26"/>
        </w:rPr>
        <w:t>ù</w:t>
      </w:r>
      <w:r>
        <w:rPr>
          <w:rFonts w:ascii="Arial" w:hAnsi="Arial"/>
          <w:b/>
          <w:w w:val="64"/>
          <w:sz w:val="26"/>
        </w:rPr>
        <w:t>p</w:t>
      </w:r>
      <w:r>
        <w:rPr>
          <w:rFonts w:ascii="Arial" w:hAnsi="Arial"/>
          <w:b/>
          <w:spacing w:val="12"/>
          <w:sz w:val="26"/>
        </w:rPr>
        <w:t> </w:t>
      </w:r>
      <w:r>
        <w:rPr>
          <w:rFonts w:ascii="Arial" w:hAnsi="Arial"/>
          <w:b/>
          <w:spacing w:val="1"/>
          <w:w w:val="62"/>
          <w:sz w:val="26"/>
        </w:rPr>
        <w:t>b</w:t>
      </w:r>
      <w:r>
        <w:rPr>
          <w:rFonts w:ascii="Arial" w:hAnsi="Arial"/>
          <w:b/>
          <w:spacing w:val="-2"/>
          <w:w w:val="73"/>
          <w:sz w:val="26"/>
        </w:rPr>
        <w:t>a</w:t>
      </w:r>
      <w:r>
        <w:rPr>
          <w:rFonts w:ascii="Arial" w:hAnsi="Arial"/>
          <w:b/>
          <w:w w:val="44"/>
          <w:sz w:val="26"/>
        </w:rPr>
        <w:t>ïn</w:t>
      </w:r>
      <w:r>
        <w:rPr>
          <w:rFonts w:ascii="Arial" w:hAnsi="Arial"/>
          <w:b/>
          <w:spacing w:val="12"/>
          <w:sz w:val="26"/>
        </w:rPr>
        <w:t> </w:t>
      </w:r>
      <w:r>
        <w:rPr>
          <w:rFonts w:ascii="Arial" w:hAnsi="Arial"/>
          <w:b/>
          <w:spacing w:val="5"/>
          <w:w w:val="62"/>
          <w:sz w:val="26"/>
        </w:rPr>
        <w:t>g</w:t>
      </w:r>
      <w:r>
        <w:rPr>
          <w:rFonts w:ascii="Arial" w:hAnsi="Arial"/>
          <w:b/>
          <w:spacing w:val="-2"/>
          <w:w w:val="34"/>
          <w:sz w:val="26"/>
        </w:rPr>
        <w:t>i</w:t>
      </w:r>
      <w:r>
        <w:rPr>
          <w:rFonts w:ascii="Arial" w:hAnsi="Arial"/>
          <w:b/>
          <w:spacing w:val="-2"/>
          <w:w w:val="73"/>
          <w:sz w:val="26"/>
        </w:rPr>
        <w:t>a</w:t>
      </w:r>
      <w:r>
        <w:rPr>
          <w:rFonts w:ascii="Arial" w:hAnsi="Arial"/>
          <w:b/>
          <w:w w:val="15"/>
          <w:sz w:val="26"/>
        </w:rPr>
        <w:t>ûi </w:t>
      </w:r>
      <w:r>
        <w:rPr>
          <w:rFonts w:ascii="Arial" w:hAnsi="Arial"/>
          <w:b/>
          <w:spacing w:val="2"/>
          <w:w w:val="80"/>
          <w:sz w:val="26"/>
        </w:rPr>
        <w:t>q</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54"/>
          <w:sz w:val="26"/>
        </w:rPr>
        <w:t>át</w:t>
      </w:r>
      <w:r>
        <w:rPr>
          <w:rFonts w:ascii="Arial" w:hAnsi="Arial"/>
          <w:b/>
          <w:spacing w:val="-6"/>
          <w:sz w:val="26"/>
        </w:rPr>
        <w:t> </w:t>
      </w:r>
      <w:r>
        <w:rPr>
          <w:rFonts w:ascii="Arial" w:hAnsi="Arial"/>
          <w:b/>
          <w:w w:val="48"/>
          <w:sz w:val="26"/>
        </w:rPr>
        <w:t>ca</w:t>
      </w:r>
      <w:r>
        <w:rPr>
          <w:rFonts w:ascii="Arial" w:hAnsi="Arial"/>
          <w:b/>
          <w:spacing w:val="-2"/>
          <w:w w:val="48"/>
          <w:sz w:val="26"/>
        </w:rPr>
        <w:t>ù</w:t>
      </w:r>
      <w:r>
        <w:rPr>
          <w:rFonts w:ascii="Arial" w:hAnsi="Arial"/>
          <w:b/>
          <w:w w:val="69"/>
          <w:sz w:val="26"/>
        </w:rPr>
        <w:t>c</w:t>
      </w:r>
      <w:r>
        <w:rPr>
          <w:rFonts w:ascii="Arial" w:hAnsi="Arial"/>
          <w:b/>
          <w:spacing w:val="-7"/>
          <w:sz w:val="26"/>
        </w:rPr>
        <w:t> </w:t>
      </w:r>
      <w:r>
        <w:rPr>
          <w:rFonts w:ascii="Arial" w:hAnsi="Arial"/>
          <w:b/>
          <w:spacing w:val="-2"/>
          <w:w w:val="81"/>
          <w:sz w:val="26"/>
        </w:rPr>
        <w:t>y</w:t>
      </w:r>
      <w:r>
        <w:rPr>
          <w:rFonts w:ascii="Arial" w:hAnsi="Arial"/>
          <w:b/>
          <w:spacing w:val="1"/>
          <w:w w:val="71"/>
          <w:sz w:val="26"/>
        </w:rPr>
        <w:t>e</w:t>
      </w:r>
      <w:r>
        <w:rPr>
          <w:rFonts w:ascii="Arial" w:hAnsi="Arial"/>
          <w:b/>
          <w:w w:val="31"/>
          <w:sz w:val="26"/>
        </w:rPr>
        <w:t>âu</w:t>
      </w:r>
      <w:r>
        <w:rPr>
          <w:rFonts w:ascii="Arial" w:hAnsi="Arial"/>
          <w:b/>
          <w:spacing w:val="-7"/>
          <w:sz w:val="26"/>
        </w:rPr>
        <w:t> </w:t>
      </w:r>
      <w:r>
        <w:rPr>
          <w:rFonts w:ascii="Arial" w:hAnsi="Arial"/>
          <w:b/>
          <w:w w:val="50"/>
          <w:sz w:val="26"/>
        </w:rPr>
        <w:t>ca</w:t>
      </w:r>
      <w:r>
        <w:rPr>
          <w:rFonts w:ascii="Arial" w:hAnsi="Arial"/>
          <w:b/>
          <w:spacing w:val="-2"/>
          <w:w w:val="50"/>
          <w:sz w:val="26"/>
        </w:rPr>
        <w:t>à</w:t>
      </w:r>
      <w:r>
        <w:rPr>
          <w:rFonts w:ascii="Arial" w:hAnsi="Arial"/>
          <w:b/>
          <w:w w:val="54"/>
          <w:sz w:val="26"/>
        </w:rPr>
        <w:t>u</w:t>
      </w:r>
      <w:r>
        <w:rPr>
          <w:rFonts w:ascii="Arial" w:hAnsi="Arial"/>
          <w:b/>
          <w:spacing w:val="-6"/>
          <w:sz w:val="26"/>
        </w:rPr>
        <w:t> </w:t>
      </w:r>
      <w:r>
        <w:rPr>
          <w:rFonts w:ascii="Arial" w:hAnsi="Arial"/>
          <w:b/>
          <w:w w:val="60"/>
          <w:sz w:val="26"/>
        </w:rPr>
        <w:t>p</w:t>
      </w:r>
      <w:r>
        <w:rPr>
          <w:rFonts w:ascii="Arial" w:hAnsi="Arial"/>
          <w:b/>
          <w:spacing w:val="-2"/>
          <w:w w:val="60"/>
          <w:sz w:val="26"/>
        </w:rPr>
        <w:t>h</w:t>
      </w:r>
      <w:r>
        <w:rPr>
          <w:rFonts w:ascii="Arial" w:hAnsi="Arial"/>
          <w:b/>
          <w:w w:val="48"/>
          <w:sz w:val="26"/>
        </w:rPr>
        <w:t>öùc</w:t>
      </w:r>
      <w:r>
        <w:rPr>
          <w:rFonts w:ascii="Arial" w:hAnsi="Arial"/>
          <w:b/>
          <w:spacing w:val="-7"/>
          <w:sz w:val="26"/>
        </w:rPr>
        <w:t> </w:t>
      </w:r>
      <w:r>
        <w:rPr>
          <w:rFonts w:ascii="Arial" w:hAnsi="Arial"/>
          <w:b/>
          <w:w w:val="132"/>
          <w:sz w:val="26"/>
        </w:rPr>
        <w:t>t</w:t>
      </w:r>
      <w:r>
        <w:rPr>
          <w:rFonts w:ascii="Arial" w:hAnsi="Arial"/>
          <w:b/>
          <w:spacing w:val="-2"/>
          <w:w w:val="73"/>
          <w:sz w:val="26"/>
        </w:rPr>
        <w:t>a</w:t>
      </w:r>
      <w:r>
        <w:rPr>
          <w:rFonts w:ascii="Arial" w:hAnsi="Arial"/>
          <w:b/>
          <w:w w:val="48"/>
          <w:sz w:val="26"/>
        </w:rPr>
        <w:t>ï</w:t>
      </w:r>
      <w:r>
        <w:rPr>
          <w:rFonts w:ascii="Arial" w:hAnsi="Arial"/>
          <w:b/>
          <w:spacing w:val="2"/>
          <w:w w:val="48"/>
          <w:sz w:val="26"/>
        </w:rPr>
        <w:t>p</w:t>
      </w:r>
      <w:r>
        <w:rPr>
          <w:rFonts w:ascii="Arial" w:hAnsi="Arial"/>
          <w:b/>
          <w:w w:val="42"/>
          <w:sz w:val="26"/>
        </w:rPr>
        <w:t>.</w:t>
      </w:r>
      <w:r>
        <w:rPr>
          <w:rFonts w:ascii="Arial" w:hAnsi="Arial"/>
          <w:b/>
          <w:spacing w:val="-8"/>
          <w:sz w:val="26"/>
        </w:rPr>
        <w:t> </w:t>
      </w:r>
      <w:r>
        <w:rPr>
          <w:rFonts w:ascii="Arial" w:hAnsi="Arial"/>
          <w:b/>
          <w:w w:val="73"/>
          <w:sz w:val="26"/>
        </w:rPr>
        <w:t>T</w:t>
      </w:r>
      <w:r>
        <w:rPr>
          <w:rFonts w:ascii="Arial" w:hAnsi="Arial"/>
          <w:b/>
          <w:spacing w:val="1"/>
          <w:w w:val="73"/>
          <w:sz w:val="26"/>
        </w:rPr>
        <w:t>ö</w:t>
      </w:r>
      <w:r>
        <w:rPr>
          <w:rFonts w:ascii="Arial" w:hAnsi="Arial"/>
          <w:b/>
          <w:w w:val="6"/>
          <w:sz w:val="26"/>
        </w:rPr>
        <w:t>ø</w:t>
      </w:r>
      <w:r>
        <w:rPr>
          <w:rFonts w:ascii="Arial" w:hAnsi="Arial"/>
          <w:b/>
          <w:spacing w:val="-7"/>
          <w:sz w:val="26"/>
        </w:rPr>
        <w:t> </w:t>
      </w:r>
      <w:r>
        <w:rPr>
          <w:rFonts w:ascii="Arial" w:hAnsi="Arial"/>
          <w:b/>
          <w:w w:val="48"/>
          <w:sz w:val="26"/>
        </w:rPr>
        <w:t>ca</w:t>
      </w:r>
      <w:r>
        <w:rPr>
          <w:rFonts w:ascii="Arial" w:hAnsi="Arial"/>
          <w:b/>
          <w:spacing w:val="-2"/>
          <w:w w:val="48"/>
          <w:sz w:val="26"/>
        </w:rPr>
        <w:t>ù</w:t>
      </w:r>
      <w:r>
        <w:rPr>
          <w:rFonts w:ascii="Arial" w:hAnsi="Arial"/>
          <w:b/>
          <w:w w:val="69"/>
          <w:sz w:val="26"/>
        </w:rPr>
        <w:t>c</w:t>
      </w:r>
      <w:r>
        <w:rPr>
          <w:rFonts w:ascii="Arial" w:hAnsi="Arial"/>
          <w:b/>
          <w:spacing w:val="-7"/>
          <w:sz w:val="26"/>
        </w:rPr>
        <w:t> </w:t>
      </w:r>
      <w:r>
        <w:rPr>
          <w:rFonts w:ascii="Arial" w:hAnsi="Arial"/>
          <w:b/>
          <w:spacing w:val="-2"/>
          <w:w w:val="57"/>
          <w:sz w:val="26"/>
        </w:rPr>
        <w:t>k</w:t>
      </w:r>
      <w:r>
        <w:rPr>
          <w:rFonts w:ascii="Arial" w:hAnsi="Arial"/>
          <w:b/>
          <w:spacing w:val="-2"/>
          <w:w w:val="34"/>
          <w:sz w:val="26"/>
        </w:rPr>
        <w:t>i</w:t>
      </w:r>
      <w:r>
        <w:rPr>
          <w:rFonts w:ascii="Arial" w:hAnsi="Arial"/>
          <w:b/>
          <w:spacing w:val="1"/>
          <w:w w:val="71"/>
          <w:sz w:val="26"/>
        </w:rPr>
        <w:t>e</w:t>
      </w:r>
      <w:r>
        <w:rPr>
          <w:rFonts w:ascii="Arial" w:hAnsi="Arial"/>
          <w:b/>
          <w:spacing w:val="3"/>
          <w:w w:val="7"/>
          <w:sz w:val="26"/>
        </w:rPr>
        <w:t>á</w:t>
      </w:r>
      <w:r>
        <w:rPr>
          <w:rFonts w:ascii="Arial" w:hAnsi="Arial"/>
          <w:b/>
          <w:w w:val="57"/>
          <w:sz w:val="26"/>
        </w:rPr>
        <w:t>n</w:t>
      </w:r>
      <w:r>
        <w:rPr>
          <w:rFonts w:ascii="Arial" w:hAnsi="Arial"/>
          <w:b/>
          <w:spacing w:val="-11"/>
          <w:sz w:val="26"/>
        </w:rPr>
        <w:t> </w:t>
      </w:r>
      <w:r>
        <w:rPr>
          <w:rFonts w:ascii="Arial" w:hAnsi="Arial"/>
          <w:b/>
          <w:w w:val="61"/>
          <w:sz w:val="26"/>
        </w:rPr>
        <w:t>thöùc</w:t>
      </w:r>
      <w:r>
        <w:rPr>
          <w:rFonts w:ascii="Arial" w:hAnsi="Arial"/>
          <w:b/>
          <w:spacing w:val="-7"/>
          <w:sz w:val="26"/>
        </w:rPr>
        <w:t> </w:t>
      </w:r>
      <w:r>
        <w:rPr>
          <w:rFonts w:ascii="Arial" w:hAnsi="Arial"/>
          <w:b/>
          <w:w w:val="75"/>
          <w:sz w:val="26"/>
        </w:rPr>
        <w:t>cô</w:t>
      </w:r>
      <w:r>
        <w:rPr>
          <w:rFonts w:ascii="Arial" w:hAnsi="Arial"/>
          <w:b/>
          <w:spacing w:val="-8"/>
          <w:sz w:val="26"/>
        </w:rPr>
        <w:t> </w:t>
      </w:r>
      <w:r>
        <w:rPr>
          <w:rFonts w:ascii="Arial" w:hAnsi="Arial"/>
          <w:b/>
          <w:spacing w:val="1"/>
          <w:w w:val="62"/>
          <w:sz w:val="26"/>
        </w:rPr>
        <w:t>b</w:t>
      </w:r>
      <w:r>
        <w:rPr>
          <w:rFonts w:ascii="Arial" w:hAnsi="Arial"/>
          <w:b/>
          <w:spacing w:val="-2"/>
          <w:w w:val="73"/>
          <w:sz w:val="26"/>
        </w:rPr>
        <w:t>a</w:t>
      </w:r>
      <w:r>
        <w:rPr>
          <w:rFonts w:ascii="Arial" w:hAnsi="Arial"/>
          <w:b/>
          <w:w w:val="32"/>
          <w:sz w:val="26"/>
        </w:rPr>
        <w:t>ûn</w:t>
      </w:r>
      <w:r>
        <w:rPr>
          <w:rFonts w:ascii="Arial" w:hAnsi="Arial"/>
          <w:b/>
          <w:spacing w:val="-12"/>
          <w:sz w:val="26"/>
        </w:rPr>
        <w:t> </w:t>
      </w:r>
      <w:r>
        <w:rPr>
          <w:rFonts w:ascii="Arial" w:hAnsi="Arial"/>
          <w:b/>
          <w:spacing w:val="4"/>
          <w:w w:val="69"/>
          <w:sz w:val="26"/>
        </w:rPr>
        <w:t>c</w:t>
      </w:r>
      <w:r>
        <w:rPr>
          <w:rFonts w:ascii="Arial" w:hAnsi="Arial"/>
          <w:b/>
          <w:w w:val="30"/>
          <w:sz w:val="26"/>
        </w:rPr>
        <w:t>u</w:t>
      </w:r>
      <w:r>
        <w:rPr>
          <w:rFonts w:ascii="Arial" w:hAnsi="Arial"/>
          <w:b/>
          <w:spacing w:val="-2"/>
          <w:w w:val="30"/>
          <w:sz w:val="26"/>
        </w:rPr>
        <w:t>û</w:t>
      </w:r>
      <w:r>
        <w:rPr>
          <w:rFonts w:ascii="Arial" w:hAnsi="Arial"/>
          <w:b/>
          <w:w w:val="73"/>
          <w:sz w:val="26"/>
        </w:rPr>
        <w:t>a</w:t>
      </w:r>
      <w:r>
        <w:rPr>
          <w:rFonts w:ascii="Arial" w:hAnsi="Arial"/>
          <w:b/>
          <w:spacing w:val="-12"/>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8"/>
          <w:sz w:val="26"/>
        </w:rPr>
        <w:t> </w:t>
      </w:r>
      <w:r>
        <w:rPr>
          <w:rFonts w:ascii="Arial" w:hAnsi="Arial"/>
          <w:b/>
          <w:w w:val="98"/>
          <w:sz w:val="26"/>
        </w:rPr>
        <w:t>8</w:t>
      </w:r>
      <w:r>
        <w:rPr>
          <w:rFonts w:ascii="Arial" w:hAnsi="Arial"/>
          <w:b/>
          <w:spacing w:val="-9"/>
          <w:sz w:val="26"/>
        </w:rPr>
        <w:t> </w:t>
      </w:r>
      <w:r>
        <w:rPr>
          <w:rFonts w:ascii="Arial" w:hAnsi="Arial"/>
          <w:b/>
          <w:spacing w:val="1"/>
          <w:w w:val="62"/>
          <w:sz w:val="26"/>
        </w:rPr>
        <w:t>b</w:t>
      </w:r>
      <w:r>
        <w:rPr>
          <w:rFonts w:ascii="Arial" w:hAnsi="Arial"/>
          <w:b/>
          <w:spacing w:val="-2"/>
          <w:w w:val="34"/>
          <w:sz w:val="26"/>
        </w:rPr>
        <w:t>i</w:t>
      </w:r>
      <w:r>
        <w:rPr>
          <w:rFonts w:ascii="Arial" w:hAnsi="Arial"/>
          <w:b/>
          <w:w w:val="132"/>
          <w:sz w:val="26"/>
        </w:rPr>
        <w:t>t</w:t>
      </w:r>
      <w:r>
        <w:rPr>
          <w:rFonts w:ascii="Arial" w:hAnsi="Arial"/>
          <w:b/>
          <w:spacing w:val="-10"/>
          <w:sz w:val="26"/>
        </w:rPr>
        <w:t> </w:t>
      </w:r>
      <w:r>
        <w:rPr>
          <w:rFonts w:ascii="Arial" w:hAnsi="Arial"/>
          <w:b/>
          <w:w w:val="68"/>
          <w:sz w:val="26"/>
        </w:rPr>
        <w:t>c</w:t>
      </w:r>
      <w:r>
        <w:rPr>
          <w:rFonts w:ascii="Arial" w:hAnsi="Arial"/>
          <w:b/>
          <w:spacing w:val="3"/>
          <w:w w:val="68"/>
          <w:sz w:val="26"/>
        </w:rPr>
        <w:t>o</w:t>
      </w:r>
      <w:r>
        <w:rPr>
          <w:rFonts w:ascii="Arial" w:hAnsi="Arial"/>
          <w:b/>
          <w:w w:val="6"/>
          <w:sz w:val="26"/>
        </w:rPr>
        <w:t>ù</w:t>
      </w:r>
      <w:r>
        <w:rPr>
          <w:rFonts w:ascii="Arial" w:hAnsi="Arial"/>
          <w:b/>
          <w:spacing w:val="-11"/>
          <w:sz w:val="26"/>
        </w:rPr>
        <w:t> </w:t>
      </w:r>
      <w:r>
        <w:rPr>
          <w:rFonts w:ascii="Arial" w:hAnsi="Arial"/>
          <w:b/>
          <w:w w:val="79"/>
          <w:sz w:val="26"/>
        </w:rPr>
        <w:t>th</w:t>
      </w:r>
      <w:r>
        <w:rPr>
          <w:rFonts w:ascii="Arial" w:hAnsi="Arial"/>
          <w:b/>
          <w:spacing w:val="1"/>
          <w:w w:val="79"/>
          <w:sz w:val="26"/>
        </w:rPr>
        <w:t>e</w:t>
      </w:r>
      <w:r>
        <w:rPr>
          <w:rFonts w:ascii="Arial" w:hAnsi="Arial"/>
          <w:b/>
          <w:w w:val="7"/>
          <w:sz w:val="26"/>
        </w:rPr>
        <w:t>å</w:t>
      </w:r>
      <w:r>
        <w:rPr>
          <w:rFonts w:ascii="Arial" w:hAnsi="Arial"/>
          <w:b/>
          <w:spacing w:val="-11"/>
          <w:sz w:val="26"/>
        </w:rPr>
        <w:t> </w:t>
      </w:r>
      <w:r>
        <w:rPr>
          <w:rFonts w:ascii="Arial" w:hAnsi="Arial"/>
          <w:b/>
          <w:spacing w:val="1"/>
          <w:w w:val="62"/>
          <w:sz w:val="26"/>
        </w:rPr>
        <w:t>g</w:t>
      </w:r>
      <w:r>
        <w:rPr>
          <w:rFonts w:ascii="Arial" w:hAnsi="Arial"/>
          <w:b/>
          <w:spacing w:val="-2"/>
          <w:w w:val="34"/>
          <w:sz w:val="26"/>
        </w:rPr>
        <w:t>i</w:t>
      </w:r>
      <w:r>
        <w:rPr>
          <w:rFonts w:ascii="Arial" w:hAnsi="Arial"/>
          <w:b/>
          <w:spacing w:val="4"/>
          <w:w w:val="54"/>
          <w:sz w:val="26"/>
        </w:rPr>
        <w:t>u</w:t>
      </w:r>
      <w:r>
        <w:rPr>
          <w:rFonts w:ascii="Arial" w:hAnsi="Arial"/>
          <w:b/>
          <w:w w:val="35"/>
          <w:sz w:val="26"/>
        </w:rPr>
        <w:t>ùp</w:t>
      </w:r>
      <w:r>
        <w:rPr>
          <w:rFonts w:ascii="Arial" w:hAnsi="Arial"/>
          <w:b/>
          <w:spacing w:val="-13"/>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1"/>
          <w:w w:val="62"/>
          <w:sz w:val="26"/>
        </w:rPr>
        <w:t>b</w:t>
      </w:r>
      <w:r>
        <w:rPr>
          <w:rFonts w:ascii="Arial" w:hAnsi="Arial"/>
          <w:b/>
          <w:spacing w:val="3"/>
          <w:w w:val="73"/>
          <w:sz w:val="26"/>
        </w:rPr>
        <w:t>a</w:t>
      </w:r>
      <w:r>
        <w:rPr>
          <w:rFonts w:ascii="Arial" w:hAnsi="Arial"/>
          <w:b/>
          <w:w w:val="44"/>
          <w:sz w:val="26"/>
        </w:rPr>
        <w:t>ïn</w:t>
      </w:r>
      <w:r>
        <w:rPr>
          <w:rFonts w:ascii="Arial" w:hAnsi="Arial"/>
          <w:b/>
          <w:spacing w:val="-12"/>
          <w:sz w:val="26"/>
        </w:rPr>
        <w:t> </w:t>
      </w:r>
      <w:r>
        <w:rPr>
          <w:rFonts w:ascii="Arial" w:hAnsi="Arial"/>
          <w:b/>
          <w:w w:val="93"/>
          <w:sz w:val="26"/>
        </w:rPr>
        <w:t>t</w:t>
      </w:r>
      <w:r>
        <w:rPr>
          <w:rFonts w:ascii="Arial" w:hAnsi="Arial"/>
          <w:b/>
          <w:spacing w:val="1"/>
          <w:w w:val="93"/>
          <w:sz w:val="26"/>
        </w:rPr>
        <w:t>ö</w:t>
      </w:r>
      <w:r>
        <w:rPr>
          <w:rFonts w:ascii="Arial" w:hAnsi="Arial"/>
          <w:b/>
          <w:w w:val="14"/>
          <w:sz w:val="26"/>
        </w:rPr>
        <w:t>ï </w:t>
      </w:r>
      <w:r>
        <w:rPr>
          <w:rFonts w:ascii="Arial" w:hAnsi="Arial"/>
          <w:b/>
          <w:w w:val="60"/>
          <w:sz w:val="26"/>
        </w:rPr>
        <w:t>ng</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12"/>
          <w:sz w:val="26"/>
        </w:rPr>
        <w:t> </w:t>
      </w:r>
      <w:r>
        <w:rPr>
          <w:rFonts w:ascii="Arial" w:hAnsi="Arial"/>
          <w:b/>
          <w:w w:val="71"/>
          <w:sz w:val="26"/>
        </w:rPr>
        <w:t>cö</w:t>
      </w:r>
      <w:r>
        <w:rPr>
          <w:rFonts w:ascii="Arial" w:hAnsi="Arial"/>
          <w:b/>
          <w:w w:val="30"/>
          <w:sz w:val="26"/>
        </w:rPr>
        <w:t>ùu</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12"/>
          <w:sz w:val="26"/>
        </w:rPr>
        <w:t> </w:t>
      </w:r>
      <w:r>
        <w:rPr>
          <w:rFonts w:ascii="Arial" w:hAnsi="Arial"/>
          <w:b/>
          <w:spacing w:val="4"/>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1"/>
          <w:w w:val="62"/>
          <w:sz w:val="26"/>
        </w:rPr>
        <w:t>b</w:t>
      </w:r>
      <w:r>
        <w:rPr>
          <w:rFonts w:ascii="Arial" w:hAnsi="Arial"/>
          <w:b/>
          <w:spacing w:val="-2"/>
          <w:w w:val="34"/>
          <w:sz w:val="26"/>
        </w:rPr>
        <w:t>i</w:t>
      </w:r>
      <w:r>
        <w:rPr>
          <w:rFonts w:ascii="Arial" w:hAnsi="Arial"/>
          <w:b/>
          <w:w w:val="132"/>
          <w:sz w:val="26"/>
        </w:rPr>
        <w:t>t</w:t>
      </w:r>
      <w:r>
        <w:rPr>
          <w:rFonts w:ascii="Arial" w:hAnsi="Arial"/>
          <w:b/>
          <w:spacing w:val="-10"/>
          <w:sz w:val="26"/>
        </w:rPr>
        <w:t> </w:t>
      </w:r>
      <w:r>
        <w:rPr>
          <w:rFonts w:ascii="Arial" w:hAnsi="Arial"/>
          <w:b/>
          <w:w w:val="68"/>
          <w:sz w:val="26"/>
        </w:rPr>
        <w:t>h</w:t>
      </w:r>
      <w:r>
        <w:rPr>
          <w:rFonts w:ascii="Arial" w:hAnsi="Arial"/>
          <w:b/>
          <w:spacing w:val="1"/>
          <w:w w:val="68"/>
          <w:sz w:val="26"/>
        </w:rPr>
        <w:t>ô</w:t>
      </w:r>
      <w:r>
        <w:rPr>
          <w:rFonts w:ascii="Arial" w:hAnsi="Arial"/>
          <w:b/>
          <w:w w:val="57"/>
          <w:sz w:val="26"/>
        </w:rPr>
        <w:t>n</w:t>
      </w:r>
      <w:r>
        <w:rPr>
          <w:rFonts w:ascii="Arial" w:hAnsi="Arial"/>
          <w:b/>
          <w:spacing w:val="-11"/>
          <w:sz w:val="26"/>
        </w:rPr>
        <w:t> </w:t>
      </w:r>
      <w:r>
        <w:rPr>
          <w:rFonts w:ascii="Arial" w:hAnsi="Arial"/>
          <w:b/>
          <w:spacing w:val="3"/>
          <w:w w:val="57"/>
          <w:sz w:val="26"/>
        </w:rPr>
        <w:t>n</w:t>
      </w:r>
      <w:r>
        <w:rPr>
          <w:rFonts w:ascii="Arial" w:hAnsi="Arial"/>
          <w:b/>
          <w:w w:val="64"/>
          <w:sz w:val="26"/>
        </w:rPr>
        <w:t>hö</w:t>
      </w:r>
      <w:r>
        <w:rPr>
          <w:rFonts w:ascii="Arial" w:hAnsi="Arial"/>
          <w:b/>
          <w:spacing w:val="-11"/>
          <w:sz w:val="26"/>
        </w:rPr>
        <w:t> </w:t>
      </w:r>
      <w:r>
        <w:rPr>
          <w:rFonts w:ascii="Arial" w:hAnsi="Arial"/>
          <w:b/>
          <w:spacing w:val="2"/>
          <w:w w:val="34"/>
          <w:sz w:val="26"/>
        </w:rPr>
        <w:t>1</w:t>
      </w:r>
      <w:r>
        <w:rPr>
          <w:rFonts w:ascii="Arial" w:hAnsi="Arial"/>
          <w:b/>
          <w:w w:val="102"/>
          <w:sz w:val="26"/>
        </w:rPr>
        <w:t>6</w:t>
      </w:r>
      <w:r>
        <w:rPr>
          <w:rFonts w:ascii="Arial" w:hAnsi="Arial"/>
          <w:b/>
          <w:spacing w:val="-10"/>
          <w:sz w:val="26"/>
        </w:rPr>
        <w:t> </w:t>
      </w:r>
      <w:r>
        <w:rPr>
          <w:rFonts w:ascii="Arial" w:hAnsi="Arial"/>
          <w:b/>
          <w:spacing w:val="1"/>
          <w:w w:val="62"/>
          <w:sz w:val="26"/>
        </w:rPr>
        <w:t>b</w:t>
      </w:r>
      <w:r>
        <w:rPr>
          <w:rFonts w:ascii="Arial" w:hAnsi="Arial"/>
          <w:b/>
          <w:spacing w:val="-2"/>
          <w:w w:val="34"/>
          <w:sz w:val="26"/>
        </w:rPr>
        <w:t>i</w:t>
      </w:r>
      <w:r>
        <w:rPr>
          <w:rFonts w:ascii="Arial" w:hAnsi="Arial"/>
          <w:b/>
          <w:w w:val="97"/>
          <w:sz w:val="26"/>
        </w:rPr>
        <w:t>t,</w:t>
      </w:r>
      <w:r>
        <w:rPr>
          <w:rFonts w:ascii="Arial" w:hAnsi="Arial"/>
          <w:b/>
          <w:spacing w:val="-12"/>
          <w:sz w:val="26"/>
        </w:rPr>
        <w:t> </w:t>
      </w:r>
      <w:r>
        <w:rPr>
          <w:rFonts w:ascii="Arial" w:hAnsi="Arial"/>
          <w:b/>
          <w:w w:val="88"/>
          <w:sz w:val="26"/>
        </w:rPr>
        <w:t>32</w:t>
      </w:r>
      <w:r>
        <w:rPr>
          <w:rFonts w:ascii="Arial" w:hAnsi="Arial"/>
          <w:b/>
          <w:spacing w:val="-13"/>
          <w:sz w:val="26"/>
        </w:rPr>
        <w:t> </w:t>
      </w:r>
      <w:r>
        <w:rPr>
          <w:rFonts w:ascii="Arial" w:hAnsi="Arial"/>
          <w:b/>
          <w:spacing w:val="1"/>
          <w:w w:val="62"/>
          <w:sz w:val="26"/>
        </w:rPr>
        <w:t>b</w:t>
      </w:r>
      <w:r>
        <w:rPr>
          <w:rFonts w:ascii="Arial" w:hAnsi="Arial"/>
          <w:b/>
          <w:spacing w:val="-2"/>
          <w:w w:val="34"/>
          <w:sz w:val="26"/>
        </w:rPr>
        <w:t>i</w:t>
      </w:r>
      <w:r>
        <w:rPr>
          <w:rFonts w:ascii="Arial" w:hAnsi="Arial"/>
          <w:b/>
          <w:spacing w:val="5"/>
          <w:w w:val="132"/>
          <w:sz w:val="26"/>
        </w:rPr>
        <w:t>t</w:t>
      </w:r>
      <w:r>
        <w:rPr>
          <w:rFonts w:ascii="Arial" w:hAnsi="Arial"/>
          <w:b/>
          <w:w w:val="42"/>
          <w:sz w:val="26"/>
        </w:rPr>
        <w:t>.</w:t>
      </w:r>
    </w:p>
    <w:p>
      <w:pPr>
        <w:spacing w:line="278" w:lineRule="auto" w:before="124"/>
        <w:ind w:left="686" w:right="297" w:firstLine="0"/>
        <w:jc w:val="left"/>
        <w:rPr>
          <w:rFonts w:ascii="Arial" w:hAnsi="Arial"/>
          <w:b/>
          <w:sz w:val="26"/>
        </w:rPr>
      </w:pPr>
      <w:r>
        <w:rPr>
          <w:rFonts w:ascii="Arial" w:hAnsi="Arial"/>
          <w:b/>
          <w:w w:val="80"/>
          <w:sz w:val="26"/>
        </w:rPr>
        <w:t>G</w:t>
      </w:r>
      <w:r>
        <w:rPr>
          <w:rFonts w:ascii="Arial" w:hAnsi="Arial"/>
          <w:b/>
          <w:spacing w:val="3"/>
          <w:w w:val="34"/>
          <w:sz w:val="26"/>
        </w:rPr>
        <w:t>i</w:t>
      </w:r>
      <w:r>
        <w:rPr>
          <w:rFonts w:ascii="Arial" w:hAnsi="Arial"/>
          <w:b/>
          <w:spacing w:val="-2"/>
          <w:w w:val="73"/>
          <w:sz w:val="26"/>
        </w:rPr>
        <w:t>a</w:t>
      </w:r>
      <w:r>
        <w:rPr>
          <w:rFonts w:ascii="Arial" w:hAnsi="Arial"/>
          <w:b/>
          <w:w w:val="36"/>
          <w:sz w:val="26"/>
        </w:rPr>
        <w:t>ùo</w:t>
      </w:r>
      <w:r>
        <w:rPr>
          <w:rFonts w:ascii="Arial" w:hAnsi="Arial"/>
          <w:b/>
          <w:spacing w:val="-1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0"/>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12"/>
          <w:sz w:val="26"/>
        </w:rPr>
        <w:t> </w:t>
      </w:r>
      <w:r>
        <w:rPr>
          <w:rFonts w:ascii="Arial" w:hAnsi="Arial"/>
          <w:b/>
          <w:spacing w:val="4"/>
          <w:w w:val="73"/>
          <w:sz w:val="26"/>
        </w:rPr>
        <w:t>s</w:t>
      </w:r>
      <w:r>
        <w:rPr>
          <w:rFonts w:ascii="Arial" w:hAnsi="Arial"/>
          <w:b/>
          <w:spacing w:val="-2"/>
          <w:w w:val="67"/>
          <w:sz w:val="26"/>
        </w:rPr>
        <w:t>o</w:t>
      </w:r>
      <w:r>
        <w:rPr>
          <w:rFonts w:ascii="Arial" w:hAnsi="Arial"/>
          <w:b/>
          <w:spacing w:val="-2"/>
          <w:w w:val="73"/>
          <w:sz w:val="26"/>
        </w:rPr>
        <w:t>a</w:t>
      </w:r>
      <w:r>
        <w:rPr>
          <w:rFonts w:ascii="Arial" w:hAnsi="Arial"/>
          <w:b/>
          <w:w w:val="44"/>
          <w:sz w:val="26"/>
        </w:rPr>
        <w:t>ïn</w:t>
      </w:r>
      <w:r>
        <w:rPr>
          <w:rFonts w:ascii="Arial" w:hAnsi="Arial"/>
          <w:b/>
          <w:spacing w:val="-6"/>
          <w:sz w:val="26"/>
        </w:rPr>
        <w:t> </w:t>
      </w:r>
      <w:r>
        <w:rPr>
          <w:rFonts w:ascii="Arial" w:hAnsi="Arial"/>
          <w:b/>
          <w:w w:val="63"/>
          <w:sz w:val="26"/>
        </w:rPr>
        <w:t>c</w:t>
      </w:r>
      <w:r>
        <w:rPr>
          <w:rFonts w:ascii="Arial" w:hAnsi="Arial"/>
          <w:b/>
          <w:spacing w:val="-1"/>
          <w:w w:val="63"/>
          <w:sz w:val="26"/>
        </w:rPr>
        <w:t>h</w:t>
      </w:r>
      <w:r>
        <w:rPr>
          <w:rFonts w:ascii="Arial" w:hAnsi="Arial"/>
          <w:b/>
          <w:spacing w:val="-2"/>
          <w:w w:val="34"/>
          <w:sz w:val="26"/>
        </w:rPr>
        <w:t>i</w:t>
      </w:r>
      <w:r>
        <w:rPr>
          <w:rFonts w:ascii="Arial" w:hAnsi="Arial"/>
          <w:b/>
          <w:w w:val="73"/>
          <w:sz w:val="26"/>
        </w:rPr>
        <w:t>a</w:t>
      </w:r>
      <w:r>
        <w:rPr>
          <w:rFonts w:ascii="Arial" w:hAnsi="Arial"/>
          <w:b/>
          <w:spacing w:val="-12"/>
          <w:sz w:val="26"/>
        </w:rPr>
        <w:t> </w:t>
      </w:r>
      <w:r>
        <w:rPr>
          <w:rFonts w:ascii="Arial" w:hAnsi="Arial"/>
          <w:b/>
          <w:spacing w:val="5"/>
          <w:w w:val="132"/>
          <w:sz w:val="26"/>
        </w:rPr>
        <w:t>t</w:t>
      </w:r>
      <w:r>
        <w:rPr>
          <w:rFonts w:ascii="Arial" w:hAnsi="Arial"/>
          <w:b/>
          <w:w w:val="65"/>
          <w:sz w:val="26"/>
        </w:rPr>
        <w:t>h</w:t>
      </w:r>
      <w:r>
        <w:rPr>
          <w:rFonts w:ascii="Arial" w:hAnsi="Arial"/>
          <w:b/>
          <w:spacing w:val="-2"/>
          <w:w w:val="65"/>
          <w:sz w:val="26"/>
        </w:rPr>
        <w:t>a</w:t>
      </w:r>
      <w:r>
        <w:rPr>
          <w:rFonts w:ascii="Arial" w:hAnsi="Arial"/>
          <w:b/>
          <w:w w:val="32"/>
          <w:sz w:val="26"/>
        </w:rPr>
        <w:t>ø</w:t>
      </w:r>
      <w:r>
        <w:rPr>
          <w:rFonts w:ascii="Arial" w:hAnsi="Arial"/>
          <w:b/>
          <w:spacing w:val="3"/>
          <w:w w:val="32"/>
          <w:sz w:val="26"/>
        </w:rPr>
        <w:t>n</w:t>
      </w:r>
      <w:r>
        <w:rPr>
          <w:rFonts w:ascii="Arial" w:hAnsi="Arial"/>
          <w:b/>
          <w:w w:val="57"/>
          <w:sz w:val="26"/>
        </w:rPr>
        <w:t>h</w:t>
      </w:r>
      <w:r>
        <w:rPr>
          <w:rFonts w:ascii="Arial" w:hAnsi="Arial"/>
          <w:b/>
          <w:spacing w:val="-10"/>
          <w:sz w:val="26"/>
        </w:rPr>
        <w:t> </w:t>
      </w:r>
      <w:r>
        <w:rPr>
          <w:rFonts w:ascii="Arial" w:hAnsi="Arial"/>
          <w:b/>
          <w:spacing w:val="2"/>
          <w:w w:val="66"/>
          <w:sz w:val="26"/>
        </w:rPr>
        <w:t>1</w:t>
      </w:r>
      <w:r>
        <w:rPr>
          <w:rFonts w:ascii="Arial" w:hAnsi="Arial"/>
          <w:b/>
          <w:w w:val="66"/>
          <w:sz w:val="26"/>
        </w:rPr>
        <w:t>0</w:t>
      </w:r>
      <w:r>
        <w:rPr>
          <w:rFonts w:ascii="Arial" w:hAnsi="Arial"/>
          <w:b/>
          <w:spacing w:val="-9"/>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w:t>
      </w:r>
      <w:r>
        <w:rPr>
          <w:rFonts w:ascii="Arial" w:hAnsi="Arial"/>
          <w:b/>
          <w:spacing w:val="1"/>
          <w:w w:val="60"/>
          <w:sz w:val="26"/>
        </w:rPr>
        <w:t>g</w:t>
      </w:r>
      <w:r>
        <w:rPr>
          <w:rFonts w:ascii="Arial" w:hAnsi="Arial"/>
          <w:b/>
          <w:w w:val="55"/>
          <w:sz w:val="26"/>
        </w:rPr>
        <w:t>,</w:t>
      </w:r>
      <w:r>
        <w:rPr>
          <w:rFonts w:ascii="Arial" w:hAnsi="Arial"/>
          <w:b/>
          <w:spacing w:val="-12"/>
          <w:sz w:val="26"/>
        </w:rPr>
        <w:t> </w:t>
      </w:r>
      <w:r>
        <w:rPr>
          <w:rFonts w:ascii="Arial" w:hAnsi="Arial"/>
          <w:b/>
          <w:w w:val="46"/>
          <w:sz w:val="26"/>
        </w:rPr>
        <w:t>chuû</w:t>
      </w:r>
      <w:r>
        <w:rPr>
          <w:rFonts w:ascii="Arial" w:hAnsi="Arial"/>
          <w:b/>
          <w:spacing w:val="-7"/>
          <w:sz w:val="26"/>
        </w:rPr>
        <w:t> </w:t>
      </w:r>
      <w:r>
        <w:rPr>
          <w:rFonts w:ascii="Arial" w:hAnsi="Arial"/>
          <w:b/>
          <w:spacing w:val="-3"/>
          <w:w w:val="81"/>
          <w:sz w:val="26"/>
        </w:rPr>
        <w:t>y</w:t>
      </w:r>
      <w:r>
        <w:rPr>
          <w:rFonts w:ascii="Arial" w:hAnsi="Arial"/>
          <w:b/>
          <w:spacing w:val="1"/>
          <w:w w:val="71"/>
          <w:sz w:val="26"/>
        </w:rPr>
        <w:t>e</w:t>
      </w:r>
      <w:r>
        <w:rPr>
          <w:rFonts w:ascii="Arial" w:hAnsi="Arial"/>
          <w:b/>
          <w:w w:val="31"/>
          <w:sz w:val="26"/>
        </w:rPr>
        <w:t>áu</w:t>
      </w:r>
      <w:r>
        <w:rPr>
          <w:rFonts w:ascii="Arial" w:hAnsi="Arial"/>
          <w:b/>
          <w:spacing w:val="-12"/>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spacing w:val="1"/>
          <w:w w:val="62"/>
          <w:sz w:val="26"/>
        </w:rPr>
        <w:t>b</w:t>
      </w:r>
      <w:r>
        <w:rPr>
          <w:rFonts w:ascii="Arial" w:hAnsi="Arial"/>
          <w:b/>
          <w:spacing w:val="3"/>
          <w:w w:val="73"/>
          <w:sz w:val="26"/>
        </w:rPr>
        <w:t>a</w:t>
      </w:r>
      <w:r>
        <w:rPr>
          <w:rFonts w:ascii="Arial" w:hAnsi="Arial"/>
          <w:b/>
          <w:w w:val="42"/>
          <w:sz w:val="26"/>
        </w:rPr>
        <w:t>øy</w:t>
      </w:r>
      <w:r>
        <w:rPr>
          <w:rFonts w:ascii="Arial" w:hAnsi="Arial"/>
          <w:b/>
          <w:spacing w:val="-14"/>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2"/>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12"/>
          <w:sz w:val="26"/>
        </w:rPr>
        <w:t> </w:t>
      </w:r>
      <w:r>
        <w:rPr>
          <w:rFonts w:ascii="Arial" w:hAnsi="Arial"/>
          <w:b/>
          <w:spacing w:val="1"/>
          <w:w w:val="68"/>
          <w:sz w:val="26"/>
        </w:rPr>
        <w:t>P</w:t>
      </w:r>
      <w:r>
        <w:rPr>
          <w:rFonts w:ascii="Arial" w:hAnsi="Arial"/>
          <w:b/>
          <w:spacing w:val="3"/>
          <w:w w:val="34"/>
          <w:sz w:val="26"/>
        </w:rPr>
        <w:t>I</w:t>
      </w:r>
      <w:r>
        <w:rPr>
          <w:rFonts w:ascii="Arial" w:hAnsi="Arial"/>
          <w:b/>
          <w:w w:val="64"/>
          <w:sz w:val="26"/>
        </w:rPr>
        <w:t>C</w:t>
      </w:r>
      <w:r>
        <w:rPr>
          <w:rFonts w:ascii="Arial" w:hAnsi="Arial"/>
          <w:b/>
          <w:spacing w:val="-13"/>
          <w:sz w:val="26"/>
        </w:rPr>
        <w:t> </w:t>
      </w:r>
      <w:r>
        <w:rPr>
          <w:rFonts w:ascii="Arial" w:hAnsi="Arial"/>
          <w:b/>
          <w:spacing w:val="2"/>
          <w:w w:val="34"/>
          <w:sz w:val="26"/>
        </w:rPr>
        <w:t>1</w:t>
      </w:r>
      <w:r>
        <w:rPr>
          <w:rFonts w:ascii="Arial" w:hAnsi="Arial"/>
          <w:b/>
          <w:w w:val="102"/>
          <w:sz w:val="26"/>
        </w:rPr>
        <w:t>6</w:t>
      </w:r>
      <w:r>
        <w:rPr>
          <w:rFonts w:ascii="Arial" w:hAnsi="Arial"/>
          <w:b/>
          <w:spacing w:val="-2"/>
          <w:w w:val="67"/>
          <w:sz w:val="26"/>
        </w:rPr>
        <w:t>F</w:t>
      </w:r>
      <w:r>
        <w:rPr>
          <w:rFonts w:ascii="Arial" w:hAnsi="Arial"/>
          <w:b/>
          <w:spacing w:val="1"/>
          <w:w w:val="98"/>
          <w:sz w:val="26"/>
        </w:rPr>
        <w:t>88</w:t>
      </w:r>
      <w:r>
        <w:rPr>
          <w:rFonts w:ascii="Arial" w:hAnsi="Arial"/>
          <w:b/>
          <w:spacing w:val="6"/>
          <w:w w:val="82"/>
          <w:sz w:val="26"/>
        </w:rPr>
        <w:t>7</w:t>
      </w:r>
      <w:r>
        <w:rPr>
          <w:rFonts w:ascii="Arial" w:hAnsi="Arial"/>
          <w:b/>
          <w:w w:val="35"/>
          <w:sz w:val="26"/>
        </w:rPr>
        <w:t>: </w:t>
      </w: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10"/>
          <w:sz w:val="26"/>
        </w:rPr>
        <w:t> </w:t>
      </w:r>
      <w:r>
        <w:rPr>
          <w:rFonts w:ascii="Arial" w:hAnsi="Arial"/>
          <w:b/>
          <w:spacing w:val="2"/>
          <w:w w:val="34"/>
          <w:sz w:val="26"/>
        </w:rPr>
        <w:t>1</w:t>
      </w:r>
      <w:r>
        <w:rPr>
          <w:rFonts w:ascii="Arial" w:hAnsi="Arial"/>
          <w:b/>
          <w:w w:val="42"/>
          <w:sz w:val="26"/>
        </w:rPr>
        <w:t>.</w:t>
      </w:r>
      <w:r>
        <w:rPr>
          <w:rFonts w:ascii="Arial" w:hAnsi="Arial"/>
          <w:b/>
          <w:spacing w:val="-13"/>
          <w:sz w:val="26"/>
        </w:rPr>
        <w:t> </w:t>
      </w:r>
      <w:r>
        <w:rPr>
          <w:rFonts w:ascii="Arial" w:hAnsi="Arial"/>
          <w:b/>
          <w:w w:val="75"/>
          <w:sz w:val="26"/>
        </w:rPr>
        <w:t>Ñ</w:t>
      </w:r>
      <w:r>
        <w:rPr>
          <w:rFonts w:ascii="Arial" w:hAnsi="Arial"/>
          <w:b/>
          <w:spacing w:val="-2"/>
          <w:w w:val="75"/>
          <w:sz w:val="26"/>
        </w:rPr>
        <w:t>a</w:t>
      </w:r>
      <w:r>
        <w:rPr>
          <w:rFonts w:ascii="Arial" w:hAnsi="Arial"/>
          <w:b/>
          <w:spacing w:val="3"/>
          <w:w w:val="7"/>
          <w:sz w:val="26"/>
        </w:rPr>
        <w:t>ë</w:t>
      </w:r>
      <w:r>
        <w:rPr>
          <w:rFonts w:ascii="Arial" w:hAnsi="Arial"/>
          <w:b/>
          <w:w w:val="69"/>
          <w:sz w:val="26"/>
        </w:rPr>
        <w:t>c</w:t>
      </w:r>
      <w:r>
        <w:rPr>
          <w:rFonts w:ascii="Arial" w:hAnsi="Arial"/>
          <w:b/>
          <w:spacing w:val="-11"/>
          <w:sz w:val="26"/>
        </w:rPr>
        <w:t> </w:t>
      </w:r>
      <w:r>
        <w:rPr>
          <w:rFonts w:ascii="Arial" w:hAnsi="Arial"/>
          <w:b/>
          <w:w w:val="132"/>
          <w:sz w:val="26"/>
        </w:rPr>
        <w:t>t</w:t>
      </w:r>
      <w:r>
        <w:rPr>
          <w:rFonts w:ascii="Arial" w:hAnsi="Arial"/>
          <w:b/>
          <w:w w:val="61"/>
          <w:sz w:val="26"/>
        </w:rPr>
        <w:t>ín</w:t>
      </w:r>
      <w:r>
        <w:rPr>
          <w:rFonts w:ascii="Arial" w:hAnsi="Arial"/>
          <w:b/>
          <w:spacing w:val="3"/>
          <w:w w:val="61"/>
          <w:sz w:val="26"/>
        </w:rPr>
        <w:t>h</w:t>
      </w:r>
      <w:r>
        <w:rPr>
          <w:rFonts w:ascii="Arial" w:hAnsi="Arial"/>
          <w:b/>
          <w:w w:val="55"/>
          <w:sz w:val="26"/>
        </w:rPr>
        <w:t>,</w:t>
      </w:r>
      <w:r>
        <w:rPr>
          <w:rFonts w:ascii="Arial" w:hAnsi="Arial"/>
          <w:b/>
          <w:spacing w:val="-12"/>
          <w:sz w:val="26"/>
        </w:rPr>
        <w:t> </w:t>
      </w:r>
      <w:r>
        <w:rPr>
          <w:rFonts w:ascii="Arial" w:hAnsi="Arial"/>
          <w:b/>
          <w:w w:val="50"/>
          <w:sz w:val="26"/>
        </w:rPr>
        <w:t>ca</w:t>
      </w:r>
      <w:r>
        <w:rPr>
          <w:rFonts w:ascii="Arial" w:hAnsi="Arial"/>
          <w:b/>
          <w:spacing w:val="-2"/>
          <w:w w:val="50"/>
          <w:sz w:val="26"/>
        </w:rPr>
        <w:t>á</w:t>
      </w:r>
      <w:r>
        <w:rPr>
          <w:rFonts w:ascii="Arial" w:hAnsi="Arial"/>
          <w:b/>
          <w:w w:val="54"/>
          <w:sz w:val="26"/>
        </w:rPr>
        <w:t>u</w:t>
      </w:r>
      <w:r>
        <w:rPr>
          <w:rFonts w:ascii="Arial" w:hAnsi="Arial"/>
          <w:b/>
          <w:spacing w:val="-11"/>
          <w:sz w:val="26"/>
        </w:rPr>
        <w:t> </w:t>
      </w:r>
      <w:r>
        <w:rPr>
          <w:rFonts w:ascii="Arial" w:hAnsi="Arial"/>
          <w:b/>
          <w:spacing w:val="5"/>
          <w:w w:val="132"/>
          <w:sz w:val="26"/>
        </w:rPr>
        <w:t>t</w:t>
      </w:r>
      <w:r>
        <w:rPr>
          <w:rFonts w:ascii="Arial" w:hAnsi="Arial"/>
          <w:b/>
          <w:spacing w:val="-2"/>
          <w:w w:val="77"/>
          <w:sz w:val="26"/>
        </w:rPr>
        <w:t>r</w:t>
      </w:r>
      <w:r>
        <w:rPr>
          <w:rFonts w:ascii="Arial" w:hAnsi="Arial"/>
          <w:b/>
          <w:w w:val="30"/>
          <w:sz w:val="26"/>
        </w:rPr>
        <w:t>u</w:t>
      </w:r>
      <w:r>
        <w:rPr>
          <w:rFonts w:ascii="Arial" w:hAnsi="Arial"/>
          <w:b/>
          <w:spacing w:val="-2"/>
          <w:w w:val="30"/>
          <w:sz w:val="26"/>
        </w:rPr>
        <w:t>ù</w:t>
      </w:r>
      <w:r>
        <w:rPr>
          <w:rFonts w:ascii="Arial" w:hAnsi="Arial"/>
          <w:b/>
          <w:spacing w:val="4"/>
          <w:w w:val="69"/>
          <w:sz w:val="26"/>
        </w:rPr>
        <w:t>c</w:t>
      </w:r>
      <w:r>
        <w:rPr>
          <w:rFonts w:ascii="Arial" w:hAnsi="Arial"/>
          <w:b/>
          <w:w w:val="55"/>
          <w:sz w:val="26"/>
        </w:rPr>
        <w:t>,</w:t>
      </w:r>
      <w:r>
        <w:rPr>
          <w:rFonts w:ascii="Arial" w:hAnsi="Arial"/>
          <w:b/>
          <w:spacing w:val="-12"/>
          <w:sz w:val="26"/>
        </w:rPr>
        <w:t> </w:t>
      </w:r>
      <w:r>
        <w:rPr>
          <w:rFonts w:ascii="Arial" w:hAnsi="Arial"/>
          <w:b/>
          <w:w w:val="51"/>
          <w:sz w:val="26"/>
        </w:rPr>
        <w:t>chö</w:t>
      </w:r>
      <w:r>
        <w:rPr>
          <w:rFonts w:ascii="Arial" w:hAnsi="Arial"/>
          <w:b/>
          <w:spacing w:val="3"/>
          <w:w w:val="51"/>
          <w:sz w:val="26"/>
        </w:rPr>
        <w:t>ù</w:t>
      </w:r>
      <w:r>
        <w:rPr>
          <w:rFonts w:ascii="Arial" w:hAnsi="Arial"/>
          <w:b/>
          <w:w w:val="69"/>
          <w:sz w:val="26"/>
        </w:rPr>
        <w:t>c</w:t>
      </w:r>
      <w:r>
        <w:rPr>
          <w:rFonts w:ascii="Arial" w:hAnsi="Arial"/>
          <w:b/>
          <w:spacing w:val="-11"/>
          <w:sz w:val="26"/>
        </w:rPr>
        <w:t> </w:t>
      </w:r>
      <w:r>
        <w:rPr>
          <w:rFonts w:ascii="Arial" w:hAnsi="Arial"/>
          <w:b/>
          <w:w w:val="65"/>
          <w:sz w:val="26"/>
        </w:rPr>
        <w:t>n</w:t>
      </w:r>
      <w:r>
        <w:rPr>
          <w:rFonts w:ascii="Arial" w:hAnsi="Arial"/>
          <w:b/>
          <w:spacing w:val="-2"/>
          <w:w w:val="65"/>
          <w:sz w:val="26"/>
        </w:rPr>
        <w:t>a</w:t>
      </w:r>
      <w:r>
        <w:rPr>
          <w:rFonts w:ascii="Arial" w:hAnsi="Arial"/>
          <w:b/>
          <w:spacing w:val="3"/>
          <w:w w:val="7"/>
          <w:sz w:val="26"/>
        </w:rPr>
        <w:t>ê</w:t>
      </w:r>
      <w:r>
        <w:rPr>
          <w:rFonts w:ascii="Arial" w:hAnsi="Arial"/>
          <w:b/>
          <w:w w:val="60"/>
          <w:sz w:val="26"/>
        </w:rPr>
        <w:t>ng</w:t>
      </w:r>
      <w:r>
        <w:rPr>
          <w:rFonts w:ascii="Arial" w:hAnsi="Arial"/>
          <w:b/>
          <w:spacing w:val="-10"/>
          <w:sz w:val="26"/>
        </w:rPr>
        <w:t> </w:t>
      </w:r>
      <w:r>
        <w:rPr>
          <w:rFonts w:ascii="Arial" w:hAnsi="Arial"/>
          <w:b/>
          <w:w w:val="48"/>
          <w:sz w:val="26"/>
        </w:rPr>
        <w:t>ca</w:t>
      </w:r>
      <w:r>
        <w:rPr>
          <w:rFonts w:ascii="Arial" w:hAnsi="Arial"/>
          <w:b/>
          <w:spacing w:val="-2"/>
          <w:w w:val="48"/>
          <w:sz w:val="26"/>
        </w:rPr>
        <w:t>ù</w:t>
      </w:r>
      <w:r>
        <w:rPr>
          <w:rFonts w:ascii="Arial" w:hAnsi="Arial"/>
          <w:b/>
          <w:w w:val="69"/>
          <w:sz w:val="26"/>
        </w:rPr>
        <w:t>c</w:t>
      </w:r>
      <w:r>
        <w:rPr>
          <w:rFonts w:ascii="Arial" w:hAnsi="Arial"/>
          <w:b/>
          <w:spacing w:val="-6"/>
          <w:sz w:val="26"/>
        </w:rPr>
        <w:t> </w:t>
      </w:r>
      <w:r>
        <w:rPr>
          <w:rFonts w:ascii="Arial" w:hAnsi="Arial"/>
          <w:b/>
          <w:spacing w:val="-2"/>
          <w:w w:val="64"/>
          <w:sz w:val="26"/>
        </w:rPr>
        <w:t>p</w:t>
      </w:r>
      <w:r>
        <w:rPr>
          <w:rFonts w:ascii="Arial" w:hAnsi="Arial"/>
          <w:b/>
          <w:spacing w:val="-2"/>
          <w:w w:val="67"/>
          <w:sz w:val="26"/>
        </w:rPr>
        <w:t>o</w:t>
      </w:r>
      <w:r>
        <w:rPr>
          <w:rFonts w:ascii="Arial" w:hAnsi="Arial"/>
          <w:b/>
          <w:spacing w:val="-2"/>
          <w:w w:val="77"/>
          <w:sz w:val="26"/>
        </w:rPr>
        <w:t>r</w:t>
      </w:r>
      <w:r>
        <w:rPr>
          <w:rFonts w:ascii="Arial" w:hAnsi="Arial"/>
          <w:b/>
          <w:spacing w:val="10"/>
          <w:w w:val="132"/>
          <w:sz w:val="26"/>
        </w:rPr>
        <w:t>t</w:t>
      </w:r>
      <w:r>
        <w:rPr>
          <w:rFonts w:ascii="Arial" w:hAnsi="Arial"/>
          <w:b/>
          <w:w w:val="42"/>
          <w:sz w:val="26"/>
        </w:rPr>
        <w:t>.</w:t>
      </w:r>
    </w:p>
    <w:p>
      <w:pPr>
        <w:spacing w:line="278" w:lineRule="auto" w:before="0"/>
        <w:ind w:left="686" w:right="5232" w:firstLine="0"/>
        <w:jc w:val="left"/>
        <w:rPr>
          <w:rFonts w:ascii="Arial" w:hAnsi="Arial"/>
          <w:b/>
          <w:sz w:val="26"/>
        </w:rPr>
      </w:pP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2"/>
          <w:w w:val="84"/>
          <w:sz w:val="26"/>
        </w:rPr>
        <w:t>2</w:t>
      </w:r>
      <w:r>
        <w:rPr>
          <w:rFonts w:ascii="Arial" w:hAnsi="Arial"/>
          <w:b/>
          <w:w w:val="42"/>
          <w:sz w:val="26"/>
        </w:rPr>
        <w:t>.</w:t>
      </w:r>
      <w:r>
        <w:rPr>
          <w:rFonts w:ascii="Arial" w:hAnsi="Arial"/>
          <w:b/>
          <w:spacing w:val="-12"/>
          <w:sz w:val="26"/>
        </w:rPr>
        <w:t> </w:t>
      </w:r>
      <w:r>
        <w:rPr>
          <w:rFonts w:ascii="Arial" w:hAnsi="Arial"/>
          <w:b/>
          <w:w w:val="51"/>
          <w:sz w:val="26"/>
        </w:rPr>
        <w:t>Toå</w:t>
      </w:r>
      <w:r>
        <w:rPr>
          <w:rFonts w:ascii="Arial" w:hAnsi="Arial"/>
          <w:b/>
          <w:spacing w:val="-12"/>
          <w:sz w:val="26"/>
        </w:rPr>
        <w:t> </w:t>
      </w:r>
      <w:r>
        <w:rPr>
          <w:rFonts w:ascii="Arial" w:hAnsi="Arial"/>
          <w:b/>
          <w:w w:val="66"/>
          <w:sz w:val="26"/>
        </w:rPr>
        <w:t>ch</w:t>
      </w:r>
      <w:r>
        <w:rPr>
          <w:rFonts w:ascii="Arial" w:hAnsi="Arial"/>
          <w:b/>
          <w:spacing w:val="4"/>
          <w:w w:val="66"/>
          <w:sz w:val="26"/>
        </w:rPr>
        <w:t>ö</w:t>
      </w:r>
      <w:r>
        <w:rPr>
          <w:rFonts w:ascii="Arial" w:hAnsi="Arial"/>
          <w:b/>
          <w:w w:val="36"/>
          <w:sz w:val="26"/>
        </w:rPr>
        <w:t>ùc</w:t>
      </w:r>
      <w:r>
        <w:rPr>
          <w:rFonts w:ascii="Arial" w:hAnsi="Arial"/>
          <w:b/>
          <w:spacing w:val="-12"/>
          <w:sz w:val="26"/>
        </w:rPr>
        <w:t> </w:t>
      </w:r>
      <w:r>
        <w:rPr>
          <w:rFonts w:ascii="Arial" w:hAnsi="Arial"/>
          <w:b/>
          <w:spacing w:val="1"/>
          <w:w w:val="62"/>
          <w:sz w:val="26"/>
        </w:rPr>
        <w:t>b</w:t>
      </w:r>
      <w:r>
        <w:rPr>
          <w:rFonts w:ascii="Arial" w:hAnsi="Arial"/>
          <w:b/>
          <w:spacing w:val="-2"/>
          <w:w w:val="67"/>
          <w:sz w:val="26"/>
        </w:rPr>
        <w:t>o</w:t>
      </w:r>
      <w:r>
        <w:rPr>
          <w:rFonts w:ascii="Arial" w:hAnsi="Arial"/>
          <w:b/>
          <w:w w:val="7"/>
          <w:sz w:val="26"/>
        </w:rPr>
        <w:t>ä</w:t>
      </w:r>
      <w:r>
        <w:rPr>
          <w:rFonts w:ascii="Arial" w:hAnsi="Arial"/>
          <w:b/>
          <w:spacing w:val="-11"/>
          <w:sz w:val="26"/>
        </w:rPr>
        <w:t> </w:t>
      </w:r>
      <w:r>
        <w:rPr>
          <w:rFonts w:ascii="Arial" w:hAnsi="Arial"/>
          <w:b/>
          <w:spacing w:val="3"/>
          <w:w w:val="57"/>
          <w:sz w:val="26"/>
        </w:rPr>
        <w:t>n</w:t>
      </w:r>
      <w:r>
        <w:rPr>
          <w:rFonts w:ascii="Arial" w:hAnsi="Arial"/>
          <w:b/>
          <w:w w:val="68"/>
          <w:sz w:val="26"/>
        </w:rPr>
        <w:t>h</w:t>
      </w:r>
      <w:r>
        <w:rPr>
          <w:rFonts w:ascii="Arial" w:hAnsi="Arial"/>
          <w:b/>
          <w:spacing w:val="1"/>
          <w:w w:val="68"/>
          <w:sz w:val="26"/>
        </w:rPr>
        <w:t>ô</w:t>
      </w:r>
      <w:r>
        <w:rPr>
          <w:rFonts w:ascii="Arial" w:hAnsi="Arial"/>
          <w:b/>
          <w:w w:val="21"/>
          <w:sz w:val="26"/>
        </w:rPr>
        <w:t>ù,</w:t>
      </w:r>
      <w:r>
        <w:rPr>
          <w:rFonts w:ascii="Arial" w:hAnsi="Arial"/>
          <w:b/>
          <w:spacing w:val="-13"/>
          <w:sz w:val="26"/>
        </w:rPr>
        <w:t> </w:t>
      </w:r>
      <w:r>
        <w:rPr>
          <w:rFonts w:ascii="Arial" w:hAnsi="Arial"/>
          <w:b/>
          <w:w w:val="132"/>
          <w:sz w:val="26"/>
        </w:rPr>
        <w:t>t</w:t>
      </w:r>
      <w:r>
        <w:rPr>
          <w:rFonts w:ascii="Arial" w:hAnsi="Arial"/>
          <w:b/>
          <w:w w:val="65"/>
          <w:sz w:val="26"/>
        </w:rPr>
        <w:t>h</w:t>
      </w:r>
      <w:r>
        <w:rPr>
          <w:rFonts w:ascii="Arial" w:hAnsi="Arial"/>
          <w:b/>
          <w:spacing w:val="3"/>
          <w:w w:val="65"/>
          <w:sz w:val="26"/>
        </w:rPr>
        <w:t>a</w:t>
      </w:r>
      <w:r>
        <w:rPr>
          <w:rFonts w:ascii="Arial" w:hAnsi="Arial"/>
          <w:b/>
          <w:w w:val="57"/>
          <w:sz w:val="26"/>
        </w:rPr>
        <w:t>nh</w:t>
      </w:r>
      <w:r>
        <w:rPr>
          <w:rFonts w:ascii="Arial" w:hAnsi="Arial"/>
          <w:b/>
          <w:spacing w:val="-12"/>
          <w:sz w:val="26"/>
        </w:rPr>
        <w:t> </w:t>
      </w:r>
      <w:r>
        <w:rPr>
          <w:rFonts w:ascii="Arial" w:hAnsi="Arial"/>
          <w:b/>
          <w:spacing w:val="1"/>
          <w:w w:val="62"/>
          <w:sz w:val="26"/>
        </w:rPr>
        <w:t>g</w:t>
      </w:r>
      <w:r>
        <w:rPr>
          <w:rFonts w:ascii="Arial" w:hAnsi="Arial"/>
          <w:b/>
          <w:w w:val="50"/>
          <w:sz w:val="26"/>
        </w:rPr>
        <w:t>h</w:t>
      </w:r>
      <w:r>
        <w:rPr>
          <w:rFonts w:ascii="Arial" w:hAnsi="Arial"/>
          <w:b/>
          <w:spacing w:val="5"/>
          <w:w w:val="50"/>
          <w:sz w:val="26"/>
        </w:rPr>
        <w:t>i</w:t>
      </w:r>
      <w:r>
        <w:rPr>
          <w:rFonts w:ascii="Arial" w:hAnsi="Arial"/>
          <w:b/>
          <w:w w:val="42"/>
          <w:sz w:val="26"/>
        </w:rPr>
        <w:t>. </w:t>
      </w: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1"/>
          <w:w w:val="93"/>
          <w:sz w:val="26"/>
        </w:rPr>
        <w:t>3</w:t>
      </w:r>
      <w:r>
        <w:rPr>
          <w:rFonts w:ascii="Arial" w:hAnsi="Arial"/>
          <w:b/>
          <w:w w:val="42"/>
          <w:sz w:val="26"/>
        </w:rPr>
        <w:t>.</w:t>
      </w:r>
      <w:r>
        <w:rPr>
          <w:rFonts w:ascii="Arial" w:hAnsi="Arial"/>
          <w:b/>
          <w:spacing w:val="-12"/>
          <w:sz w:val="26"/>
        </w:rPr>
        <w:t> </w:t>
      </w:r>
      <w:r>
        <w:rPr>
          <w:rFonts w:ascii="Arial" w:hAnsi="Arial"/>
          <w:b/>
          <w:spacing w:val="1"/>
          <w:w w:val="59"/>
          <w:sz w:val="26"/>
        </w:rPr>
        <w:t>L</w:t>
      </w:r>
      <w:r>
        <w:rPr>
          <w:rFonts w:ascii="Arial" w:hAnsi="Arial"/>
          <w:b/>
          <w:spacing w:val="1"/>
          <w:w w:val="71"/>
          <w:sz w:val="26"/>
        </w:rPr>
        <w:t>e</w:t>
      </w:r>
      <w:r>
        <w:rPr>
          <w:rFonts w:ascii="Arial" w:hAnsi="Arial"/>
          <w:b/>
          <w:w w:val="33"/>
          <w:sz w:val="26"/>
        </w:rPr>
        <w:t>ä</w:t>
      </w:r>
      <w:r>
        <w:rPr>
          <w:rFonts w:ascii="Arial" w:hAnsi="Arial"/>
          <w:b/>
          <w:spacing w:val="-2"/>
          <w:w w:val="33"/>
          <w:sz w:val="26"/>
        </w:rPr>
        <w:t>n</w:t>
      </w:r>
      <w:r>
        <w:rPr>
          <w:rFonts w:ascii="Arial" w:hAnsi="Arial"/>
          <w:b/>
          <w:w w:val="57"/>
          <w:sz w:val="26"/>
        </w:rPr>
        <w:t>h</w:t>
      </w:r>
      <w:r>
        <w:rPr>
          <w:rFonts w:ascii="Arial" w:hAnsi="Arial"/>
          <w:b/>
          <w:spacing w:val="-11"/>
          <w:sz w:val="26"/>
        </w:rPr>
        <w:t> </w:t>
      </w:r>
      <w:r>
        <w:rPr>
          <w:rFonts w:ascii="Arial" w:hAnsi="Arial"/>
          <w:b/>
          <w:w w:val="68"/>
          <w:sz w:val="26"/>
        </w:rPr>
        <w:t>h</w:t>
      </w:r>
      <w:r>
        <w:rPr>
          <w:rFonts w:ascii="Arial" w:hAnsi="Arial"/>
          <w:b/>
          <w:spacing w:val="1"/>
          <w:w w:val="68"/>
          <w:sz w:val="26"/>
        </w:rPr>
        <w:t>ô</w:t>
      </w:r>
      <w:r>
        <w:rPr>
          <w:rFonts w:ascii="Arial" w:hAnsi="Arial"/>
          <w:b/>
          <w:spacing w:val="3"/>
          <w:w w:val="14"/>
          <w:sz w:val="26"/>
        </w:rPr>
        <w:t>ï</w:t>
      </w:r>
      <w:r>
        <w:rPr>
          <w:rFonts w:ascii="Arial" w:hAnsi="Arial"/>
          <w:b/>
          <w:w w:val="64"/>
          <w:sz w:val="26"/>
        </w:rPr>
        <w:t>p</w:t>
      </w:r>
      <w:r>
        <w:rPr>
          <w:rFonts w:ascii="Arial" w:hAnsi="Arial"/>
          <w:b/>
          <w:spacing w:val="-12"/>
          <w:sz w:val="26"/>
        </w:rPr>
        <w:t> </w:t>
      </w:r>
      <w:r>
        <w:rPr>
          <w:rFonts w:ascii="Arial" w:hAnsi="Arial"/>
          <w:b/>
          <w:w w:val="60"/>
          <w:sz w:val="26"/>
        </w:rPr>
        <w:t>n</w:t>
      </w:r>
      <w:r>
        <w:rPr>
          <w:rFonts w:ascii="Arial" w:hAnsi="Arial"/>
          <w:b/>
          <w:spacing w:val="1"/>
          <w:w w:val="60"/>
          <w:sz w:val="26"/>
        </w:rPr>
        <w:t>g</w:t>
      </w:r>
      <w:r>
        <w:rPr>
          <w:rFonts w:ascii="Arial" w:hAnsi="Arial"/>
          <w:b/>
          <w:w w:val="39"/>
          <w:sz w:val="26"/>
        </w:rPr>
        <w:t>ö</w:t>
      </w:r>
      <w:r>
        <w:rPr>
          <w:rFonts w:ascii="Arial" w:hAnsi="Arial"/>
          <w:b/>
          <w:spacing w:val="1"/>
          <w:w w:val="39"/>
          <w:sz w:val="26"/>
        </w:rPr>
        <w:t>õ</w:t>
      </w:r>
      <w:r>
        <w:rPr>
          <w:rFonts w:ascii="Arial" w:hAnsi="Arial"/>
          <w:b/>
          <w:w w:val="42"/>
          <w:sz w:val="26"/>
        </w:rPr>
        <w:t>.</w:t>
      </w:r>
    </w:p>
    <w:p>
      <w:pPr>
        <w:spacing w:line="297" w:lineRule="exact" w:before="0"/>
        <w:ind w:left="686" w:right="0" w:firstLine="0"/>
        <w:jc w:val="left"/>
        <w:rPr>
          <w:rFonts w:ascii="Arial" w:hAnsi="Arial"/>
          <w:b/>
          <w:sz w:val="26"/>
        </w:rPr>
      </w:pP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1"/>
          <w:w w:val="98"/>
          <w:sz w:val="26"/>
        </w:rPr>
        <w:t>4</w:t>
      </w:r>
      <w:r>
        <w:rPr>
          <w:rFonts w:ascii="Arial" w:hAnsi="Arial"/>
          <w:b/>
          <w:w w:val="42"/>
          <w:sz w:val="26"/>
        </w:rPr>
        <w:t>.</w:t>
      </w:r>
      <w:r>
        <w:rPr>
          <w:rFonts w:ascii="Arial" w:hAnsi="Arial"/>
          <w:b/>
          <w:spacing w:val="-12"/>
          <w:sz w:val="26"/>
        </w:rPr>
        <w:t> </w:t>
      </w:r>
      <w:r>
        <w:rPr>
          <w:rFonts w:ascii="Arial" w:hAnsi="Arial"/>
          <w:b/>
          <w:spacing w:val="-3"/>
          <w:w w:val="62"/>
          <w:sz w:val="26"/>
        </w:rPr>
        <w:t>N</w:t>
      </w:r>
      <w:r>
        <w:rPr>
          <w:rFonts w:ascii="Arial" w:hAnsi="Arial"/>
          <w:b/>
          <w:spacing w:val="1"/>
          <w:w w:val="62"/>
          <w:sz w:val="26"/>
        </w:rPr>
        <w:t>g</w:t>
      </w:r>
      <w:r>
        <w:rPr>
          <w:rFonts w:ascii="Arial" w:hAnsi="Arial"/>
          <w:b/>
          <w:spacing w:val="3"/>
          <w:w w:val="67"/>
          <w:sz w:val="26"/>
        </w:rPr>
        <w:t>o</w:t>
      </w:r>
      <w:r>
        <w:rPr>
          <w:rFonts w:ascii="Arial" w:hAnsi="Arial"/>
          <w:b/>
          <w:w w:val="33"/>
          <w:sz w:val="26"/>
        </w:rPr>
        <w:t>ân</w:t>
      </w:r>
      <w:r>
        <w:rPr>
          <w:rFonts w:ascii="Arial" w:hAnsi="Arial"/>
          <w:b/>
          <w:spacing w:val="-12"/>
          <w:sz w:val="26"/>
        </w:rPr>
        <w:t> </w:t>
      </w:r>
      <w:r>
        <w:rPr>
          <w:rFonts w:ascii="Arial" w:hAnsi="Arial"/>
          <w:b/>
          <w:w w:val="60"/>
          <w:sz w:val="26"/>
        </w:rPr>
        <w:t>n</w:t>
      </w:r>
      <w:r>
        <w:rPr>
          <w:rFonts w:ascii="Arial" w:hAnsi="Arial"/>
          <w:b/>
          <w:spacing w:val="1"/>
          <w:w w:val="60"/>
          <w:sz w:val="26"/>
        </w:rPr>
        <w:t>g</w:t>
      </w:r>
      <w:r>
        <w:rPr>
          <w:rFonts w:ascii="Arial" w:hAnsi="Arial"/>
          <w:b/>
          <w:w w:val="39"/>
          <w:sz w:val="26"/>
        </w:rPr>
        <w:t>öõ</w:t>
      </w:r>
      <w:r>
        <w:rPr>
          <w:rFonts w:ascii="Arial" w:hAnsi="Arial"/>
          <w:b/>
          <w:spacing w:val="-11"/>
          <w:sz w:val="26"/>
        </w:rPr>
        <w:t> </w:t>
      </w:r>
      <w:r>
        <w:rPr>
          <w:rFonts w:ascii="Arial" w:hAnsi="Arial"/>
          <w:b/>
          <w:spacing w:val="1"/>
          <w:w w:val="31"/>
          <w:sz w:val="26"/>
        </w:rPr>
        <w:t>l</w:t>
      </w:r>
      <w:r>
        <w:rPr>
          <w:rFonts w:ascii="Arial" w:hAnsi="Arial"/>
          <w:b/>
          <w:spacing w:val="-2"/>
          <w:w w:val="73"/>
          <w:sz w:val="26"/>
        </w:rPr>
        <w:t>a</w:t>
      </w:r>
      <w:r>
        <w:rPr>
          <w:rFonts w:ascii="Arial" w:hAnsi="Arial"/>
          <w:b/>
          <w:spacing w:val="3"/>
          <w:w w:val="7"/>
          <w:sz w:val="26"/>
        </w:rPr>
        <w:t>ä</w:t>
      </w:r>
      <w:r>
        <w:rPr>
          <w:rFonts w:ascii="Arial" w:hAnsi="Arial"/>
          <w:b/>
          <w:w w:val="64"/>
          <w:sz w:val="26"/>
        </w:rPr>
        <w:t>p</w:t>
      </w:r>
      <w:r>
        <w:rPr>
          <w:rFonts w:ascii="Arial" w:hAnsi="Arial"/>
          <w:b/>
          <w:spacing w:val="-12"/>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w w:val="64"/>
          <w:sz w:val="26"/>
        </w:rPr>
        <w:t>C</w:t>
      </w:r>
      <w:r>
        <w:rPr>
          <w:rFonts w:ascii="Arial" w:hAnsi="Arial"/>
          <w:b/>
          <w:w w:val="42"/>
          <w:sz w:val="26"/>
        </w:rPr>
        <w:t>.</w:t>
      </w:r>
    </w:p>
    <w:p>
      <w:pPr>
        <w:spacing w:line="278" w:lineRule="auto" w:before="44"/>
        <w:ind w:left="686" w:right="3004" w:firstLine="0"/>
        <w:jc w:val="left"/>
        <w:rPr>
          <w:rFonts w:ascii="Arial" w:hAnsi="Arial"/>
          <w:b/>
          <w:sz w:val="26"/>
        </w:rPr>
      </w:pPr>
      <w:r>
        <w:rPr>
          <w:rFonts w:ascii="Arial" w:hAnsi="Arial"/>
          <w:b/>
          <w:spacing w:val="2"/>
          <w:w w:val="64"/>
          <w:sz w:val="26"/>
        </w:rPr>
        <w:t>C</w:t>
      </w:r>
      <w:r>
        <w:rPr>
          <w:rFonts w:ascii="Arial" w:hAnsi="Arial"/>
          <w:b/>
          <w:spacing w:val="-1"/>
          <w:w w:val="57"/>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9"/>
          <w:sz w:val="26"/>
        </w:rPr>
        <w:t> </w:t>
      </w:r>
      <w:r>
        <w:rPr>
          <w:rFonts w:ascii="Arial" w:hAnsi="Arial"/>
          <w:b/>
          <w:w w:val="89"/>
          <w:sz w:val="26"/>
        </w:rPr>
        <w:t>5</w:t>
      </w:r>
      <w:r>
        <w:rPr>
          <w:rFonts w:ascii="Arial" w:hAnsi="Arial"/>
          <w:b/>
          <w:w w:val="42"/>
          <w:sz w:val="26"/>
        </w:rPr>
        <w:t>.</w:t>
      </w:r>
      <w:r>
        <w:rPr>
          <w:rFonts w:ascii="Arial" w:hAnsi="Arial"/>
          <w:b/>
          <w:spacing w:val="-12"/>
          <w:sz w:val="26"/>
        </w:rPr>
        <w:t> </w:t>
      </w:r>
      <w:r>
        <w:rPr>
          <w:rFonts w:ascii="Arial" w:hAnsi="Arial"/>
          <w:b/>
          <w:w w:val="70"/>
          <w:sz w:val="26"/>
        </w:rPr>
        <w:t>Gi</w:t>
      </w:r>
      <w:r>
        <w:rPr>
          <w:rFonts w:ascii="Arial" w:hAnsi="Arial"/>
          <w:b/>
          <w:spacing w:val="3"/>
          <w:w w:val="70"/>
          <w:sz w:val="26"/>
        </w:rPr>
        <w:t>a</w:t>
      </w:r>
      <w:r>
        <w:rPr>
          <w:rFonts w:ascii="Arial" w:hAnsi="Arial"/>
          <w:b/>
          <w:w w:val="67"/>
          <w:sz w:val="26"/>
        </w:rPr>
        <w:t>o</w:t>
      </w:r>
      <w:r>
        <w:rPr>
          <w:rFonts w:ascii="Arial" w:hAnsi="Arial"/>
          <w:b/>
          <w:spacing w:val="-12"/>
          <w:sz w:val="26"/>
        </w:rPr>
        <w:t> </w:t>
      </w:r>
      <w:r>
        <w:rPr>
          <w:rFonts w:ascii="Arial" w:hAnsi="Arial"/>
          <w:b/>
          <w:w w:val="132"/>
          <w:sz w:val="26"/>
        </w:rPr>
        <w:t>t</w:t>
      </w:r>
      <w:r>
        <w:rPr>
          <w:rFonts w:ascii="Arial" w:hAnsi="Arial"/>
          <w:b/>
          <w:spacing w:val="-2"/>
          <w:w w:val="34"/>
          <w:sz w:val="26"/>
        </w:rPr>
        <w:t>i</w:t>
      </w:r>
      <w:r>
        <w:rPr>
          <w:rFonts w:ascii="Arial" w:hAnsi="Arial"/>
          <w:b/>
          <w:spacing w:val="1"/>
          <w:w w:val="71"/>
          <w:sz w:val="26"/>
        </w:rPr>
        <w:t>e</w:t>
      </w:r>
      <w:r>
        <w:rPr>
          <w:rFonts w:ascii="Arial" w:hAnsi="Arial"/>
          <w:b/>
          <w:w w:val="36"/>
          <w:sz w:val="26"/>
        </w:rPr>
        <w:t>áp</w:t>
      </w:r>
      <w:r>
        <w:rPr>
          <w:rFonts w:ascii="Arial" w:hAnsi="Arial"/>
          <w:b/>
          <w:spacing w:val="-13"/>
          <w:sz w:val="26"/>
        </w:rPr>
        <w:t> </w:t>
      </w:r>
      <w:r>
        <w:rPr>
          <w:rFonts w:ascii="Arial" w:hAnsi="Arial"/>
          <w:b/>
          <w:spacing w:val="7"/>
          <w:w w:val="59"/>
          <w:sz w:val="26"/>
        </w:rPr>
        <w:t>L</w:t>
      </w:r>
      <w:r>
        <w:rPr>
          <w:rFonts w:ascii="Arial" w:hAnsi="Arial"/>
          <w:b/>
          <w:spacing w:val="-3"/>
          <w:w w:val="67"/>
          <w:sz w:val="26"/>
        </w:rPr>
        <w:t>E</w:t>
      </w:r>
      <w:r>
        <w:rPr>
          <w:rFonts w:ascii="Arial" w:hAnsi="Arial"/>
          <w:b/>
          <w:spacing w:val="2"/>
          <w:w w:val="67"/>
          <w:sz w:val="26"/>
        </w:rPr>
        <w:t>D</w:t>
      </w:r>
      <w:r>
        <w:rPr>
          <w:rFonts w:ascii="Arial" w:hAnsi="Arial"/>
          <w:b/>
          <w:w w:val="55"/>
          <w:sz w:val="26"/>
        </w:rPr>
        <w:t>,</w:t>
      </w:r>
      <w:r>
        <w:rPr>
          <w:rFonts w:ascii="Arial" w:hAnsi="Arial"/>
          <w:b/>
          <w:spacing w:val="-12"/>
          <w:sz w:val="26"/>
        </w:rPr>
        <w:t> </w:t>
      </w:r>
      <w:r>
        <w:rPr>
          <w:rFonts w:ascii="Arial" w:hAnsi="Arial"/>
          <w:b/>
          <w:spacing w:val="2"/>
          <w:w w:val="59"/>
          <w:sz w:val="26"/>
        </w:rPr>
        <w:t>L</w:t>
      </w:r>
      <w:r>
        <w:rPr>
          <w:rFonts w:ascii="Arial" w:hAnsi="Arial"/>
          <w:b/>
          <w:spacing w:val="-2"/>
          <w:w w:val="64"/>
          <w:sz w:val="26"/>
        </w:rPr>
        <w:t>C</w:t>
      </w:r>
      <w:r>
        <w:rPr>
          <w:rFonts w:ascii="Arial" w:hAnsi="Arial"/>
          <w:b/>
          <w:spacing w:val="2"/>
          <w:w w:val="67"/>
          <w:sz w:val="26"/>
        </w:rPr>
        <w:t>D</w:t>
      </w:r>
      <w:r>
        <w:rPr>
          <w:rFonts w:ascii="Arial" w:hAnsi="Arial"/>
          <w:b/>
          <w:w w:val="55"/>
          <w:sz w:val="26"/>
        </w:rPr>
        <w:t>,</w:t>
      </w:r>
      <w:r>
        <w:rPr>
          <w:rFonts w:ascii="Arial" w:hAnsi="Arial"/>
          <w:b/>
          <w:spacing w:val="-12"/>
          <w:sz w:val="26"/>
        </w:rPr>
        <w:t> </w:t>
      </w:r>
      <w:r>
        <w:rPr>
          <w:rFonts w:ascii="Arial" w:hAnsi="Arial"/>
          <w:b/>
          <w:w w:val="60"/>
          <w:sz w:val="26"/>
        </w:rPr>
        <w:t>p</w:t>
      </w:r>
      <w:r>
        <w:rPr>
          <w:rFonts w:ascii="Arial" w:hAnsi="Arial"/>
          <w:b/>
          <w:spacing w:val="3"/>
          <w:w w:val="60"/>
          <w:sz w:val="26"/>
        </w:rPr>
        <w:t>h</w:t>
      </w:r>
      <w:r>
        <w:rPr>
          <w:rFonts w:ascii="Arial" w:hAnsi="Arial"/>
          <w:b/>
          <w:w w:val="68"/>
          <w:sz w:val="26"/>
        </w:rPr>
        <w:t>ím</w:t>
      </w:r>
      <w:r>
        <w:rPr>
          <w:rFonts w:ascii="Arial" w:hAnsi="Arial"/>
          <w:b/>
          <w:spacing w:val="-13"/>
          <w:sz w:val="26"/>
        </w:rPr>
        <w:t> </w:t>
      </w:r>
      <w:r>
        <w:rPr>
          <w:rFonts w:ascii="Arial" w:hAnsi="Arial"/>
          <w:b/>
          <w:spacing w:val="2"/>
          <w:w w:val="80"/>
          <w:sz w:val="26"/>
        </w:rPr>
        <w:t>ñô</w:t>
      </w:r>
      <w:r>
        <w:rPr>
          <w:rFonts w:ascii="Arial" w:hAnsi="Arial"/>
          <w:b/>
          <w:w w:val="56"/>
          <w:sz w:val="26"/>
        </w:rPr>
        <w:t>n,</w:t>
      </w:r>
      <w:r>
        <w:rPr>
          <w:rFonts w:ascii="Arial" w:hAnsi="Arial"/>
          <w:b/>
          <w:spacing w:val="-13"/>
          <w:sz w:val="26"/>
        </w:rPr>
        <w:t> </w:t>
      </w:r>
      <w:r>
        <w:rPr>
          <w:rFonts w:ascii="Arial" w:hAnsi="Arial"/>
          <w:b/>
          <w:spacing w:val="3"/>
          <w:w w:val="65"/>
          <w:sz w:val="26"/>
        </w:rPr>
        <w:t>m</w:t>
      </w:r>
      <w:r>
        <w:rPr>
          <w:rFonts w:ascii="Arial" w:hAnsi="Arial"/>
          <w:b/>
          <w:w w:val="73"/>
          <w:sz w:val="26"/>
        </w:rPr>
        <w:t>a</w:t>
      </w:r>
      <w:r>
        <w:rPr>
          <w:rFonts w:ascii="Arial" w:hAnsi="Arial"/>
          <w:b/>
          <w:spacing w:val="-12"/>
          <w:sz w:val="26"/>
        </w:rPr>
        <w:t> </w:t>
      </w:r>
      <w:r>
        <w:rPr>
          <w:rFonts w:ascii="Arial" w:hAnsi="Arial"/>
          <w:b/>
          <w:w w:val="132"/>
          <w:sz w:val="26"/>
        </w:rPr>
        <w:t>t</w:t>
      </w:r>
      <w:r>
        <w:rPr>
          <w:rFonts w:ascii="Arial" w:hAnsi="Arial"/>
          <w:b/>
          <w:spacing w:val="2"/>
          <w:w w:val="77"/>
          <w:sz w:val="26"/>
        </w:rPr>
        <w:t>r</w:t>
      </w:r>
      <w:r>
        <w:rPr>
          <w:rFonts w:ascii="Arial" w:hAnsi="Arial"/>
          <w:b/>
          <w:spacing w:val="-2"/>
          <w:w w:val="73"/>
          <w:sz w:val="26"/>
        </w:rPr>
        <w:t>a</w:t>
      </w:r>
      <w:r>
        <w:rPr>
          <w:rFonts w:ascii="Arial" w:hAnsi="Arial"/>
          <w:b/>
          <w:w w:val="33"/>
          <w:sz w:val="26"/>
        </w:rPr>
        <w:t>än</w:t>
      </w:r>
      <w:r>
        <w:rPr>
          <w:rFonts w:ascii="Arial" w:hAnsi="Arial"/>
          <w:b/>
          <w:spacing w:val="-12"/>
          <w:sz w:val="26"/>
        </w:rPr>
        <w:t> </w:t>
      </w:r>
      <w:r>
        <w:rPr>
          <w:rFonts w:ascii="Arial" w:hAnsi="Arial"/>
          <w:b/>
          <w:spacing w:val="3"/>
          <w:w w:val="64"/>
          <w:sz w:val="26"/>
        </w:rPr>
        <w:t>p</w:t>
      </w:r>
      <w:r>
        <w:rPr>
          <w:rFonts w:ascii="Arial" w:hAnsi="Arial"/>
          <w:b/>
          <w:w w:val="64"/>
          <w:sz w:val="26"/>
        </w:rPr>
        <w:t>hí</w:t>
      </w:r>
      <w:r>
        <w:rPr>
          <w:rFonts w:ascii="Arial" w:hAnsi="Arial"/>
          <w:b/>
          <w:spacing w:val="7"/>
          <w:w w:val="64"/>
          <w:sz w:val="26"/>
        </w:rPr>
        <w:t>m</w:t>
      </w:r>
      <w:r>
        <w:rPr>
          <w:rFonts w:ascii="Arial" w:hAnsi="Arial"/>
          <w:b/>
          <w:w w:val="42"/>
          <w:sz w:val="26"/>
        </w:rPr>
        <w:t>. </w:t>
      </w: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1"/>
          <w:w w:val="102"/>
          <w:sz w:val="26"/>
        </w:rPr>
        <w:t>6</w:t>
      </w:r>
      <w:r>
        <w:rPr>
          <w:rFonts w:ascii="Arial" w:hAnsi="Arial"/>
          <w:b/>
          <w:w w:val="42"/>
          <w:sz w:val="26"/>
        </w:rPr>
        <w:t>.</w:t>
      </w:r>
      <w:r>
        <w:rPr>
          <w:rFonts w:ascii="Arial" w:hAnsi="Arial"/>
          <w:b/>
          <w:spacing w:val="-12"/>
          <w:sz w:val="26"/>
        </w:rPr>
        <w:t> </w:t>
      </w:r>
      <w:r>
        <w:rPr>
          <w:rFonts w:ascii="Arial" w:hAnsi="Arial"/>
          <w:b/>
          <w:w w:val="62"/>
          <w:sz w:val="26"/>
        </w:rPr>
        <w:t>T</w:t>
      </w:r>
      <w:r>
        <w:rPr>
          <w:rFonts w:ascii="Arial" w:hAnsi="Arial"/>
          <w:b/>
          <w:spacing w:val="4"/>
          <w:w w:val="62"/>
          <w:sz w:val="26"/>
        </w:rPr>
        <w:t>i</w:t>
      </w:r>
      <w:r>
        <w:rPr>
          <w:rFonts w:ascii="Arial" w:hAnsi="Arial"/>
          <w:b/>
          <w:spacing w:val="-2"/>
          <w:w w:val="65"/>
          <w:sz w:val="26"/>
        </w:rPr>
        <w:t>m</w:t>
      </w:r>
      <w:r>
        <w:rPr>
          <w:rFonts w:ascii="Arial" w:hAnsi="Arial"/>
          <w:b/>
          <w:spacing w:val="1"/>
          <w:w w:val="71"/>
          <w:sz w:val="26"/>
        </w:rPr>
        <w:t>e</w:t>
      </w:r>
      <w:r>
        <w:rPr>
          <w:rFonts w:ascii="Arial" w:hAnsi="Arial"/>
          <w:b/>
          <w:w w:val="77"/>
          <w:sz w:val="26"/>
        </w:rPr>
        <w:t>r</w:t>
      </w:r>
      <w:r>
        <w:rPr>
          <w:rFonts w:ascii="Arial" w:hAnsi="Arial"/>
          <w:b/>
          <w:spacing w:val="-11"/>
          <w:sz w:val="26"/>
        </w:rPr>
        <w:t> </w:t>
      </w:r>
      <w:r>
        <w:rPr>
          <w:rFonts w:ascii="Arial" w:hAnsi="Arial"/>
          <w:b/>
          <w:w w:val="75"/>
          <w:sz w:val="26"/>
        </w:rPr>
        <w:t>-</w:t>
      </w:r>
      <w:r>
        <w:rPr>
          <w:rFonts w:ascii="Arial" w:hAnsi="Arial"/>
          <w:b/>
          <w:spacing w:val="-8"/>
          <w:sz w:val="26"/>
        </w:rPr>
        <w:t> </w:t>
      </w:r>
      <w:r>
        <w:rPr>
          <w:rFonts w:ascii="Arial" w:hAnsi="Arial"/>
          <w:b/>
          <w:spacing w:val="-2"/>
          <w:w w:val="64"/>
          <w:sz w:val="26"/>
        </w:rPr>
        <w:t>C</w:t>
      </w:r>
      <w:r>
        <w:rPr>
          <w:rFonts w:ascii="Arial" w:hAnsi="Arial"/>
          <w:b/>
          <w:spacing w:val="-2"/>
          <w:w w:val="67"/>
          <w:sz w:val="26"/>
        </w:rPr>
        <w:t>o</w:t>
      </w:r>
      <w:r>
        <w:rPr>
          <w:rFonts w:ascii="Arial" w:hAnsi="Arial"/>
          <w:b/>
          <w:spacing w:val="4"/>
          <w:w w:val="54"/>
          <w:sz w:val="26"/>
        </w:rPr>
        <w:t>u</w:t>
      </w:r>
      <w:r>
        <w:rPr>
          <w:rFonts w:ascii="Arial" w:hAnsi="Arial"/>
          <w:b/>
          <w:w w:val="79"/>
          <w:sz w:val="26"/>
        </w:rPr>
        <w:t>nt</w:t>
      </w:r>
      <w:r>
        <w:rPr>
          <w:rFonts w:ascii="Arial" w:hAnsi="Arial"/>
          <w:b/>
          <w:spacing w:val="1"/>
          <w:w w:val="79"/>
          <w:sz w:val="26"/>
        </w:rPr>
        <w:t>e</w:t>
      </w:r>
      <w:r>
        <w:rPr>
          <w:rFonts w:ascii="Arial" w:hAnsi="Arial"/>
          <w:b/>
          <w:spacing w:val="-1"/>
          <w:w w:val="77"/>
          <w:sz w:val="26"/>
        </w:rPr>
        <w:t>r</w:t>
      </w:r>
      <w:r>
        <w:rPr>
          <w:rFonts w:ascii="Arial" w:hAnsi="Arial"/>
          <w:b/>
          <w:w w:val="42"/>
          <w:sz w:val="26"/>
        </w:rPr>
        <w:t>.</w:t>
      </w:r>
    </w:p>
    <w:p>
      <w:pPr>
        <w:spacing w:line="278" w:lineRule="auto" w:before="0"/>
        <w:ind w:left="686" w:right="4165" w:firstLine="0"/>
        <w:jc w:val="left"/>
        <w:rPr>
          <w:rFonts w:ascii="Arial" w:hAnsi="Arial"/>
          <w:b/>
          <w:sz w:val="26"/>
        </w:rPr>
      </w:pP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w w:val="82"/>
          <w:sz w:val="26"/>
        </w:rPr>
        <w:t>7</w:t>
      </w:r>
      <w:r>
        <w:rPr>
          <w:rFonts w:ascii="Arial" w:hAnsi="Arial"/>
          <w:b/>
          <w:w w:val="42"/>
          <w:sz w:val="26"/>
        </w:rPr>
        <w:t>.</w:t>
      </w:r>
      <w:r>
        <w:rPr>
          <w:rFonts w:ascii="Arial" w:hAnsi="Arial"/>
          <w:b/>
          <w:spacing w:val="-12"/>
          <w:sz w:val="26"/>
        </w:rPr>
        <w:t> </w:t>
      </w:r>
      <w:r>
        <w:rPr>
          <w:rFonts w:ascii="Arial" w:hAnsi="Arial"/>
          <w:b/>
          <w:spacing w:val="2"/>
          <w:w w:val="64"/>
          <w:sz w:val="26"/>
        </w:rPr>
        <w:t>C</w:t>
      </w:r>
      <w:r>
        <w:rPr>
          <w:rFonts w:ascii="Arial" w:hAnsi="Arial"/>
          <w:b/>
          <w:w w:val="63"/>
          <w:sz w:val="26"/>
        </w:rPr>
        <w:t>hu</w:t>
      </w:r>
      <w:r>
        <w:rPr>
          <w:rFonts w:ascii="Arial" w:hAnsi="Arial"/>
          <w:b/>
          <w:spacing w:val="-3"/>
          <w:w w:val="63"/>
          <w:sz w:val="26"/>
        </w:rPr>
        <w:t>y</w:t>
      </w:r>
      <w:r>
        <w:rPr>
          <w:rFonts w:ascii="Arial" w:hAnsi="Arial"/>
          <w:b/>
          <w:spacing w:val="1"/>
          <w:w w:val="71"/>
          <w:sz w:val="26"/>
        </w:rPr>
        <w:t>e</w:t>
      </w:r>
      <w:r>
        <w:rPr>
          <w:rFonts w:ascii="Arial" w:hAnsi="Arial"/>
          <w:b/>
          <w:w w:val="33"/>
          <w:sz w:val="26"/>
        </w:rPr>
        <w:t>ån</w:t>
      </w:r>
      <w:r>
        <w:rPr>
          <w:rFonts w:ascii="Arial" w:hAnsi="Arial"/>
          <w:b/>
          <w:spacing w:val="-12"/>
          <w:sz w:val="26"/>
        </w:rPr>
        <w:t> </w:t>
      </w:r>
      <w:r>
        <w:rPr>
          <w:rFonts w:ascii="Arial" w:hAnsi="Arial"/>
          <w:b/>
          <w:spacing w:val="2"/>
          <w:w w:val="80"/>
          <w:sz w:val="26"/>
        </w:rPr>
        <w:t>ñ</w:t>
      </w:r>
      <w:r>
        <w:rPr>
          <w:rFonts w:ascii="Arial" w:hAnsi="Arial"/>
          <w:b/>
          <w:spacing w:val="3"/>
          <w:w w:val="67"/>
          <w:sz w:val="26"/>
        </w:rPr>
        <w:t>o</w:t>
      </w:r>
      <w:r>
        <w:rPr>
          <w:rFonts w:ascii="Arial" w:hAnsi="Arial"/>
          <w:b/>
          <w:w w:val="16"/>
          <w:sz w:val="26"/>
        </w:rPr>
        <w:t>åi</w:t>
      </w:r>
      <w:r>
        <w:rPr>
          <w:rFonts w:ascii="Arial" w:hAnsi="Arial"/>
          <w:b/>
          <w:spacing w:val="-13"/>
          <w:sz w:val="26"/>
        </w:rPr>
        <w:t> </w:t>
      </w:r>
      <w:r>
        <w:rPr>
          <w:rFonts w:ascii="Arial" w:hAnsi="Arial"/>
          <w:b/>
          <w:w w:val="132"/>
          <w:sz w:val="26"/>
        </w:rPr>
        <w:t>t</w:t>
      </w:r>
      <w:r>
        <w:rPr>
          <w:rFonts w:ascii="Arial" w:hAnsi="Arial"/>
          <w:b/>
          <w:w w:val="64"/>
          <w:sz w:val="26"/>
        </w:rPr>
        <w:t>ín</w:t>
      </w:r>
      <w:r>
        <w:rPr>
          <w:rFonts w:ascii="Arial" w:hAnsi="Arial"/>
          <w:b/>
          <w:spacing w:val="-11"/>
          <w:sz w:val="26"/>
        </w:rPr>
        <w:t> </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12"/>
          <w:sz w:val="26"/>
        </w:rPr>
        <w:t> </w:t>
      </w:r>
      <w:r>
        <w:rPr>
          <w:rFonts w:ascii="Arial" w:hAnsi="Arial"/>
          <w:b/>
          <w:w w:val="132"/>
          <w:sz w:val="26"/>
        </w:rPr>
        <w:t>t</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w w:val="132"/>
          <w:sz w:val="26"/>
        </w:rPr>
        <w:t>t</w:t>
      </w:r>
      <w:r>
        <w:rPr>
          <w:rFonts w:ascii="Arial" w:hAnsi="Arial"/>
          <w:b/>
          <w:w w:val="54"/>
          <w:sz w:val="26"/>
        </w:rPr>
        <w:t>öï</w:t>
      </w:r>
      <w:r>
        <w:rPr>
          <w:rFonts w:ascii="Arial" w:hAnsi="Arial"/>
          <w:b/>
          <w:spacing w:val="-11"/>
          <w:sz w:val="26"/>
        </w:rPr>
        <w:t> </w:t>
      </w:r>
      <w:r>
        <w:rPr>
          <w:rFonts w:ascii="Arial" w:hAnsi="Arial"/>
          <w:b/>
          <w:w w:val="73"/>
          <w:sz w:val="26"/>
        </w:rPr>
        <w:t>s</w:t>
      </w:r>
      <w:r>
        <w:rPr>
          <w:rFonts w:ascii="Arial" w:hAnsi="Arial"/>
          <w:b/>
          <w:spacing w:val="3"/>
          <w:w w:val="73"/>
          <w:sz w:val="26"/>
        </w:rPr>
        <w:t>a</w:t>
      </w:r>
      <w:r>
        <w:rPr>
          <w:rFonts w:ascii="Arial" w:hAnsi="Arial"/>
          <w:b/>
          <w:w w:val="60"/>
          <w:sz w:val="26"/>
        </w:rPr>
        <w:t>ng</w:t>
      </w:r>
      <w:r>
        <w:rPr>
          <w:rFonts w:ascii="Arial" w:hAnsi="Arial"/>
          <w:b/>
          <w:spacing w:val="-10"/>
          <w:sz w:val="26"/>
        </w:rPr>
        <w:t> </w:t>
      </w:r>
      <w:r>
        <w:rPr>
          <w:rFonts w:ascii="Arial" w:hAnsi="Arial"/>
          <w:b/>
          <w:w w:val="70"/>
          <w:sz w:val="26"/>
        </w:rPr>
        <w:t>s</w:t>
      </w:r>
      <w:r>
        <w:rPr>
          <w:rFonts w:ascii="Arial" w:hAnsi="Arial"/>
          <w:b/>
          <w:spacing w:val="-2"/>
          <w:w w:val="70"/>
          <w:sz w:val="26"/>
        </w:rPr>
        <w:t>o</w:t>
      </w:r>
      <w:r>
        <w:rPr>
          <w:rFonts w:ascii="Arial" w:hAnsi="Arial"/>
          <w:b/>
          <w:spacing w:val="8"/>
          <w:w w:val="7"/>
          <w:sz w:val="26"/>
        </w:rPr>
        <w:t>á</w:t>
      </w:r>
      <w:r>
        <w:rPr>
          <w:rFonts w:ascii="Arial" w:hAnsi="Arial"/>
          <w:b/>
          <w:w w:val="42"/>
          <w:sz w:val="26"/>
        </w:rPr>
        <w:t>. </w:t>
      </w: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1"/>
          <w:w w:val="98"/>
          <w:sz w:val="26"/>
        </w:rPr>
        <w:t>8</w:t>
      </w:r>
      <w:r>
        <w:rPr>
          <w:rFonts w:ascii="Arial" w:hAnsi="Arial"/>
          <w:b/>
          <w:w w:val="42"/>
          <w:sz w:val="26"/>
        </w:rPr>
        <w:t>.</w:t>
      </w:r>
      <w:r>
        <w:rPr>
          <w:rFonts w:ascii="Arial" w:hAnsi="Arial"/>
          <w:b/>
          <w:spacing w:val="-12"/>
          <w:sz w:val="26"/>
        </w:rPr>
        <w:t> </w:t>
      </w:r>
      <w:r>
        <w:rPr>
          <w:rFonts w:ascii="Arial" w:hAnsi="Arial"/>
          <w:b/>
          <w:spacing w:val="-3"/>
          <w:w w:val="62"/>
          <w:sz w:val="26"/>
        </w:rPr>
        <w:t>N</w:t>
      </w:r>
      <w:r>
        <w:rPr>
          <w:rFonts w:ascii="Arial" w:hAnsi="Arial"/>
          <w:b/>
          <w:spacing w:val="1"/>
          <w:w w:val="62"/>
          <w:sz w:val="26"/>
        </w:rPr>
        <w:t>g</w:t>
      </w:r>
      <w:r>
        <w:rPr>
          <w:rFonts w:ascii="Arial" w:hAnsi="Arial"/>
          <w:b/>
          <w:spacing w:val="3"/>
          <w:w w:val="73"/>
          <w:sz w:val="26"/>
        </w:rPr>
        <w:t>a</w:t>
      </w:r>
      <w:r>
        <w:rPr>
          <w:rFonts w:ascii="Arial" w:hAnsi="Arial"/>
          <w:b/>
          <w:w w:val="54"/>
          <w:sz w:val="26"/>
        </w:rPr>
        <w:t>ét</w:t>
      </w:r>
      <w:r>
        <w:rPr>
          <w:rFonts w:ascii="Arial" w:hAnsi="Arial"/>
          <w:b/>
          <w:w w:val="42"/>
          <w:sz w:val="26"/>
        </w:rPr>
        <w:t>.</w:t>
      </w:r>
    </w:p>
    <w:p>
      <w:pPr>
        <w:spacing w:line="297" w:lineRule="exact" w:before="0"/>
        <w:ind w:left="686" w:right="0" w:firstLine="0"/>
        <w:jc w:val="left"/>
        <w:rPr>
          <w:rFonts w:ascii="Arial" w:hAnsi="Arial"/>
          <w:b/>
          <w:sz w:val="26"/>
        </w:rPr>
      </w:pP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1"/>
          <w:w w:val="93"/>
          <w:sz w:val="26"/>
        </w:rPr>
        <w:t>9</w:t>
      </w:r>
      <w:r>
        <w:rPr>
          <w:rFonts w:ascii="Arial" w:hAnsi="Arial"/>
          <w:b/>
          <w:w w:val="42"/>
          <w:sz w:val="26"/>
        </w:rPr>
        <w:t>.</w:t>
      </w:r>
      <w:r>
        <w:rPr>
          <w:rFonts w:ascii="Arial" w:hAnsi="Arial"/>
          <w:b/>
          <w:spacing w:val="-12"/>
          <w:sz w:val="26"/>
        </w:rPr>
        <w:t> </w:t>
      </w:r>
      <w:r>
        <w:rPr>
          <w:rFonts w:ascii="Arial" w:hAnsi="Arial"/>
          <w:b/>
          <w:w w:val="76"/>
          <w:sz w:val="26"/>
        </w:rPr>
        <w:t>T</w:t>
      </w:r>
      <w:r>
        <w:rPr>
          <w:rFonts w:ascii="Arial" w:hAnsi="Arial"/>
          <w:b/>
          <w:spacing w:val="3"/>
          <w:w w:val="76"/>
          <w:sz w:val="26"/>
        </w:rPr>
        <w:t>r</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33"/>
          <w:sz w:val="26"/>
        </w:rPr>
        <w:t>àn</w:t>
      </w:r>
      <w:r>
        <w:rPr>
          <w:rFonts w:ascii="Arial" w:hAnsi="Arial"/>
          <w:b/>
          <w:spacing w:val="-7"/>
          <w:sz w:val="26"/>
        </w:rPr>
        <w:t> </w:t>
      </w:r>
      <w:r>
        <w:rPr>
          <w:rFonts w:ascii="Arial" w:hAnsi="Arial"/>
          <w:b/>
          <w:spacing w:val="-2"/>
          <w:w w:val="70"/>
          <w:sz w:val="26"/>
        </w:rPr>
        <w:t>d</w:t>
      </w:r>
      <w:r>
        <w:rPr>
          <w:rFonts w:ascii="Arial" w:hAnsi="Arial"/>
          <w:b/>
          <w:w w:val="39"/>
          <w:sz w:val="26"/>
        </w:rPr>
        <w:t>öõ</w:t>
      </w:r>
      <w:r>
        <w:rPr>
          <w:rFonts w:ascii="Arial" w:hAnsi="Arial"/>
          <w:b/>
          <w:spacing w:val="-11"/>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12"/>
          <w:sz w:val="26"/>
        </w:rPr>
        <w:t> </w:t>
      </w:r>
      <w:r>
        <w:rPr>
          <w:rFonts w:ascii="Arial" w:hAnsi="Arial"/>
          <w:b/>
          <w:w w:val="66"/>
          <w:sz w:val="26"/>
        </w:rPr>
        <w:t>UA</w:t>
      </w:r>
      <w:r>
        <w:rPr>
          <w:rFonts w:ascii="Arial" w:hAnsi="Arial"/>
          <w:b/>
          <w:w w:val="71"/>
          <w:sz w:val="26"/>
        </w:rPr>
        <w:t>R</w:t>
      </w:r>
      <w:r>
        <w:rPr>
          <w:rFonts w:ascii="Arial" w:hAnsi="Arial"/>
          <w:b/>
          <w:spacing w:val="7"/>
          <w:w w:val="71"/>
          <w:sz w:val="26"/>
        </w:rPr>
        <w:t>T</w:t>
      </w:r>
      <w:r>
        <w:rPr>
          <w:rFonts w:ascii="Arial" w:hAnsi="Arial"/>
          <w:b/>
          <w:w w:val="42"/>
          <w:sz w:val="26"/>
        </w:rPr>
        <w:t>.</w:t>
      </w:r>
    </w:p>
    <w:p>
      <w:pPr>
        <w:spacing w:before="40"/>
        <w:ind w:left="686" w:right="0" w:firstLine="0"/>
        <w:jc w:val="both"/>
        <w:rPr>
          <w:rFonts w:ascii="Arial" w:hAnsi="Arial"/>
          <w:b/>
          <w:sz w:val="26"/>
        </w:rPr>
      </w:pPr>
      <w:r>
        <w:rPr>
          <w:rFonts w:ascii="Arial" w:hAnsi="Arial"/>
          <w:b/>
          <w:spacing w:val="2"/>
          <w:w w:val="64"/>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9"/>
          <w:sz w:val="26"/>
        </w:rPr>
        <w:t> </w:t>
      </w:r>
      <w:r>
        <w:rPr>
          <w:rFonts w:ascii="Arial" w:hAnsi="Arial"/>
          <w:b/>
          <w:spacing w:val="2"/>
          <w:w w:val="34"/>
          <w:sz w:val="26"/>
        </w:rPr>
        <w:t>1</w:t>
      </w:r>
      <w:r>
        <w:rPr>
          <w:rFonts w:ascii="Arial" w:hAnsi="Arial"/>
          <w:b/>
          <w:spacing w:val="1"/>
          <w:w w:val="98"/>
          <w:sz w:val="26"/>
        </w:rPr>
        <w:t>0</w:t>
      </w:r>
      <w:r>
        <w:rPr>
          <w:rFonts w:ascii="Arial" w:hAnsi="Arial"/>
          <w:b/>
          <w:w w:val="42"/>
          <w:sz w:val="26"/>
        </w:rPr>
        <w:t>.</w:t>
      </w:r>
      <w:r>
        <w:rPr>
          <w:rFonts w:ascii="Arial" w:hAnsi="Arial"/>
          <w:b/>
          <w:spacing w:val="-12"/>
          <w:sz w:val="26"/>
        </w:rPr>
        <w:t> </w:t>
      </w:r>
      <w:r>
        <w:rPr>
          <w:rFonts w:ascii="Arial" w:hAnsi="Arial"/>
          <w:b/>
          <w:spacing w:val="-2"/>
          <w:w w:val="77"/>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4"/>
          <w:w w:val="69"/>
          <w:sz w:val="26"/>
        </w:rPr>
        <w:t>c</w:t>
      </w:r>
      <w:r>
        <w:rPr>
          <w:rFonts w:ascii="Arial" w:hAnsi="Arial"/>
          <w:b/>
          <w:w w:val="64"/>
          <w:sz w:val="26"/>
        </w:rPr>
        <w:t>he</w:t>
      </w:r>
      <w:r>
        <w:rPr>
          <w:rFonts w:ascii="Arial" w:hAnsi="Arial"/>
          <w:b/>
          <w:w w:val="7"/>
          <w:sz w:val="26"/>
        </w:rPr>
        <w:t>á</w:t>
      </w:r>
      <w:r>
        <w:rPr>
          <w:rFonts w:ascii="Arial" w:hAnsi="Arial"/>
          <w:b/>
          <w:spacing w:val="-11"/>
          <w:sz w:val="26"/>
        </w:rPr>
        <w:t> </w:t>
      </w:r>
      <w:r>
        <w:rPr>
          <w:rFonts w:ascii="Arial" w:hAnsi="Arial"/>
          <w:b/>
          <w:spacing w:val="1"/>
          <w:w w:val="80"/>
          <w:sz w:val="26"/>
        </w:rPr>
        <w:t>ñ</w:t>
      </w:r>
      <w:r>
        <w:rPr>
          <w:rFonts w:ascii="Arial" w:hAnsi="Arial"/>
          <w:b/>
          <w:spacing w:val="-2"/>
          <w:w w:val="67"/>
          <w:sz w:val="26"/>
        </w:rPr>
        <w:t>o</w:t>
      </w:r>
      <w:r>
        <w:rPr>
          <w:rFonts w:ascii="Arial" w:hAnsi="Arial"/>
          <w:b/>
          <w:w w:val="7"/>
          <w:sz w:val="26"/>
        </w:rPr>
        <w:t>ä</w:t>
      </w:r>
      <w:r>
        <w:rPr>
          <w:rFonts w:ascii="Arial" w:hAnsi="Arial"/>
          <w:b/>
          <w:spacing w:val="-11"/>
          <w:sz w:val="26"/>
        </w:rPr>
        <w:t> </w:t>
      </w:r>
      <w:r>
        <w:rPr>
          <w:rFonts w:ascii="Arial" w:hAnsi="Arial"/>
          <w:b/>
          <w:spacing w:val="-3"/>
          <w:w w:val="77"/>
          <w:sz w:val="26"/>
        </w:rPr>
        <w:t>r</w:t>
      </w:r>
      <w:r>
        <w:rPr>
          <w:rFonts w:ascii="Arial" w:hAnsi="Arial"/>
          <w:b/>
          <w:spacing w:val="3"/>
          <w:w w:val="67"/>
          <w:sz w:val="26"/>
        </w:rPr>
        <w:t>o</w:t>
      </w:r>
      <w:r>
        <w:rPr>
          <w:rFonts w:ascii="Arial" w:hAnsi="Arial"/>
          <w:b/>
          <w:w w:val="33"/>
          <w:sz w:val="26"/>
        </w:rPr>
        <w:t>ä</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spacing w:val="2"/>
          <w:w w:val="68"/>
          <w:sz w:val="26"/>
        </w:rPr>
        <w:t>x</w:t>
      </w:r>
      <w:r>
        <w:rPr>
          <w:rFonts w:ascii="Arial" w:hAnsi="Arial"/>
          <w:b/>
          <w:w w:val="58"/>
          <w:sz w:val="26"/>
        </w:rPr>
        <w:t>ung</w:t>
      </w:r>
      <w:r>
        <w:rPr>
          <w:rFonts w:ascii="Arial" w:hAnsi="Arial"/>
          <w:b/>
          <w:spacing w:val="-7"/>
          <w:sz w:val="26"/>
        </w:rPr>
        <w:t> </w:t>
      </w:r>
      <w:r>
        <w:rPr>
          <w:rFonts w:ascii="Arial" w:hAnsi="Arial"/>
          <w:b/>
          <w:w w:val="75"/>
          <w:sz w:val="26"/>
        </w:rPr>
        <w:t>-</w:t>
      </w:r>
      <w:r>
        <w:rPr>
          <w:rFonts w:ascii="Arial" w:hAnsi="Arial"/>
          <w:b/>
          <w:spacing w:val="-8"/>
          <w:sz w:val="26"/>
        </w:rPr>
        <w:t> </w:t>
      </w:r>
      <w:r>
        <w:rPr>
          <w:rFonts w:ascii="Arial" w:hAnsi="Arial"/>
          <w:b/>
          <w:w w:val="70"/>
          <w:sz w:val="26"/>
        </w:rPr>
        <w:t>PW</w:t>
      </w:r>
      <w:r>
        <w:rPr>
          <w:rFonts w:ascii="Arial" w:hAnsi="Arial"/>
          <w:b/>
          <w:spacing w:val="-1"/>
          <w:w w:val="70"/>
          <w:sz w:val="26"/>
        </w:rPr>
        <w:t>M</w:t>
      </w:r>
      <w:r>
        <w:rPr>
          <w:rFonts w:ascii="Arial" w:hAnsi="Arial"/>
          <w:b/>
          <w:w w:val="42"/>
          <w:sz w:val="26"/>
        </w:rPr>
        <w:t>.</w:t>
      </w:r>
    </w:p>
    <w:p>
      <w:pPr>
        <w:spacing w:line="278" w:lineRule="auto" w:before="166"/>
        <w:ind w:left="119" w:right="100"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8"/>
          <w:sz w:val="26"/>
        </w:rPr>
        <w:t> </w:t>
      </w:r>
      <w:r>
        <w:rPr>
          <w:rFonts w:ascii="Arial" w:hAnsi="Arial"/>
          <w:b/>
          <w:spacing w:val="-1"/>
          <w:w w:val="70"/>
          <w:sz w:val="26"/>
        </w:rPr>
        <w:t>d</w:t>
      </w:r>
      <w:r>
        <w:rPr>
          <w:rFonts w:ascii="Arial" w:hAnsi="Arial"/>
          <w:b/>
          <w:w w:val="58"/>
          <w:sz w:val="26"/>
        </w:rPr>
        <w:t>ung</w:t>
      </w:r>
      <w:r>
        <w:rPr>
          <w:rFonts w:ascii="Arial" w:hAnsi="Arial"/>
          <w:b/>
          <w:spacing w:val="-10"/>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w w:val="34"/>
          <w:sz w:val="26"/>
        </w:rPr>
        <w:t>1</w:t>
      </w:r>
      <w:r>
        <w:rPr>
          <w:rFonts w:ascii="Arial" w:hAnsi="Arial"/>
          <w:b/>
          <w:spacing w:val="-8"/>
          <w:sz w:val="26"/>
        </w:rPr>
        <w:t> </w:t>
      </w:r>
      <w:r>
        <w:rPr>
          <w:rFonts w:ascii="Arial" w:hAnsi="Arial"/>
          <w:b/>
          <w:w w:val="63"/>
          <w:sz w:val="26"/>
        </w:rPr>
        <w:t>c</w:t>
      </w:r>
      <w:r>
        <w:rPr>
          <w:rFonts w:ascii="Arial" w:hAnsi="Arial"/>
          <w:b/>
          <w:spacing w:val="-1"/>
          <w:w w:val="63"/>
          <w:sz w:val="26"/>
        </w:rPr>
        <w:t>h</w:t>
      </w:r>
      <w:r>
        <w:rPr>
          <w:rFonts w:ascii="Arial" w:hAnsi="Arial"/>
          <w:b/>
          <w:spacing w:val="4"/>
          <w:w w:val="54"/>
          <w:sz w:val="26"/>
        </w:rPr>
        <w:t>u</w:t>
      </w:r>
      <w:r>
        <w:rPr>
          <w:rFonts w:ascii="Arial" w:hAnsi="Arial"/>
          <w:b/>
          <w:w w:val="6"/>
          <w:sz w:val="26"/>
        </w:rPr>
        <w:t>û</w:t>
      </w:r>
      <w:r>
        <w:rPr>
          <w:rFonts w:ascii="Arial" w:hAnsi="Arial"/>
          <w:b/>
          <w:spacing w:val="-11"/>
          <w:sz w:val="26"/>
        </w:rPr>
        <w:t> </w:t>
      </w:r>
      <w:r>
        <w:rPr>
          <w:rFonts w:ascii="Arial" w:hAnsi="Arial"/>
          <w:b/>
          <w:spacing w:val="-3"/>
          <w:w w:val="81"/>
          <w:sz w:val="26"/>
        </w:rPr>
        <w:t>y</w:t>
      </w:r>
      <w:r>
        <w:rPr>
          <w:rFonts w:ascii="Arial" w:hAnsi="Arial"/>
          <w:b/>
          <w:spacing w:val="1"/>
          <w:w w:val="71"/>
          <w:sz w:val="26"/>
        </w:rPr>
        <w:t>e</w:t>
      </w:r>
      <w:r>
        <w:rPr>
          <w:rFonts w:ascii="Arial" w:hAnsi="Arial"/>
          <w:b/>
          <w:spacing w:val="2"/>
          <w:w w:val="7"/>
          <w:sz w:val="26"/>
        </w:rPr>
        <w:t>á</w:t>
      </w:r>
      <w:r>
        <w:rPr>
          <w:rFonts w:ascii="Arial" w:hAnsi="Arial"/>
          <w:b/>
          <w:w w:val="54"/>
          <w:sz w:val="26"/>
        </w:rPr>
        <w:t>u</w:t>
      </w:r>
      <w:r>
        <w:rPr>
          <w:rFonts w:ascii="Arial" w:hAnsi="Arial"/>
          <w:b/>
          <w:spacing w:val="-11"/>
          <w:sz w:val="26"/>
        </w:rPr>
        <w:t> </w:t>
      </w:r>
      <w:r>
        <w:rPr>
          <w:rFonts w:ascii="Arial" w:hAnsi="Arial"/>
          <w:b/>
          <w:spacing w:val="1"/>
          <w:w w:val="62"/>
          <w:sz w:val="26"/>
        </w:rPr>
        <w:t>g</w:t>
      </w:r>
      <w:r>
        <w:rPr>
          <w:rFonts w:ascii="Arial" w:hAnsi="Arial"/>
          <w:b/>
          <w:spacing w:val="-2"/>
          <w:w w:val="34"/>
          <w:sz w:val="26"/>
        </w:rPr>
        <w:t>i</w:t>
      </w:r>
      <w:r>
        <w:rPr>
          <w:rFonts w:ascii="Arial" w:hAnsi="Arial"/>
          <w:b/>
          <w:spacing w:val="2"/>
          <w:w w:val="80"/>
          <w:sz w:val="26"/>
        </w:rPr>
        <w:t>ô</w:t>
      </w:r>
      <w:r>
        <w:rPr>
          <w:rFonts w:ascii="Arial" w:hAnsi="Arial"/>
          <w:b/>
          <w:spacing w:val="3"/>
          <w:w w:val="6"/>
          <w:sz w:val="26"/>
        </w:rPr>
        <w:t>ù</w:t>
      </w:r>
      <w:r>
        <w:rPr>
          <w:rFonts w:ascii="Arial" w:hAnsi="Arial"/>
          <w:b/>
          <w:w w:val="34"/>
          <w:sz w:val="26"/>
        </w:rPr>
        <w:t>i</w:t>
      </w:r>
      <w:r>
        <w:rPr>
          <w:rFonts w:ascii="Arial" w:hAnsi="Arial"/>
          <w:b/>
          <w:spacing w:val="-12"/>
          <w:sz w:val="26"/>
        </w:rPr>
        <w:t> </w:t>
      </w:r>
      <w:r>
        <w:rPr>
          <w:rFonts w:ascii="Arial" w:hAnsi="Arial"/>
          <w:b/>
          <w:w w:val="72"/>
          <w:sz w:val="26"/>
        </w:rPr>
        <w:t>th</w:t>
      </w:r>
      <w:r>
        <w:rPr>
          <w:rFonts w:ascii="Arial" w:hAnsi="Arial"/>
          <w:b/>
          <w:spacing w:val="-2"/>
          <w:w w:val="72"/>
          <w:sz w:val="26"/>
        </w:rPr>
        <w:t>i</w:t>
      </w:r>
      <w:r>
        <w:rPr>
          <w:rFonts w:ascii="Arial" w:hAnsi="Arial"/>
          <w:b/>
          <w:spacing w:val="1"/>
          <w:w w:val="71"/>
          <w:sz w:val="26"/>
        </w:rPr>
        <w:t>e</w:t>
      </w:r>
      <w:r>
        <w:rPr>
          <w:rFonts w:ascii="Arial" w:hAnsi="Arial"/>
          <w:b/>
          <w:w w:val="31"/>
          <w:sz w:val="26"/>
        </w:rPr>
        <w:t>äu</w:t>
      </w:r>
      <w:r>
        <w:rPr>
          <w:rFonts w:ascii="Arial" w:hAnsi="Arial"/>
          <w:b/>
          <w:spacing w:val="-9"/>
          <w:sz w:val="26"/>
        </w:rPr>
        <w:t> </w:t>
      </w:r>
      <w:r>
        <w:rPr>
          <w:rFonts w:ascii="Arial" w:hAnsi="Arial"/>
          <w:b/>
          <w:spacing w:val="2"/>
          <w:w w:val="80"/>
          <w:sz w:val="26"/>
        </w:rPr>
        <w:t>ñ</w:t>
      </w:r>
      <w:r>
        <w:rPr>
          <w:rFonts w:ascii="Arial" w:hAnsi="Arial"/>
          <w:b/>
          <w:spacing w:val="-2"/>
          <w:w w:val="73"/>
          <w:sz w:val="26"/>
        </w:rPr>
        <w:t>a</w:t>
      </w:r>
      <w:r>
        <w:rPr>
          <w:rFonts w:ascii="Arial" w:hAnsi="Arial"/>
          <w:b/>
          <w:spacing w:val="3"/>
          <w:w w:val="7"/>
          <w:sz w:val="26"/>
        </w:rPr>
        <w:t>ë</w:t>
      </w:r>
      <w:r>
        <w:rPr>
          <w:rFonts w:ascii="Arial" w:hAnsi="Arial"/>
          <w:b/>
          <w:w w:val="69"/>
          <w:sz w:val="26"/>
        </w:rPr>
        <w:t>c</w:t>
      </w:r>
      <w:r>
        <w:rPr>
          <w:rFonts w:ascii="Arial" w:hAnsi="Arial"/>
          <w:b/>
          <w:spacing w:val="-11"/>
          <w:sz w:val="26"/>
        </w:rPr>
        <w:t> </w:t>
      </w:r>
      <w:r>
        <w:rPr>
          <w:rFonts w:ascii="Arial" w:hAnsi="Arial"/>
          <w:b/>
          <w:w w:val="74"/>
          <w:sz w:val="26"/>
        </w:rPr>
        <w:t>tín</w:t>
      </w:r>
      <w:r>
        <w:rPr>
          <w:rFonts w:ascii="Arial" w:hAnsi="Arial"/>
          <w:b/>
          <w:spacing w:val="3"/>
          <w:w w:val="74"/>
          <w:sz w:val="26"/>
        </w:rPr>
        <w:t>h</w:t>
      </w:r>
      <w:r>
        <w:rPr>
          <w:rFonts w:ascii="Arial" w:hAnsi="Arial"/>
          <w:b/>
          <w:w w:val="55"/>
          <w:sz w:val="26"/>
        </w:rPr>
        <w:t>,</w:t>
      </w:r>
      <w:r>
        <w:rPr>
          <w:rFonts w:ascii="Arial" w:hAnsi="Arial"/>
          <w:b/>
          <w:spacing w:val="-10"/>
          <w:sz w:val="26"/>
        </w:rPr>
        <w:t> </w:t>
      </w:r>
      <w:r>
        <w:rPr>
          <w:rFonts w:ascii="Arial" w:hAnsi="Arial"/>
          <w:b/>
          <w:w w:val="71"/>
          <w:sz w:val="26"/>
        </w:rPr>
        <w:t>c</w:t>
      </w:r>
      <w:r>
        <w:rPr>
          <w:rFonts w:ascii="Arial" w:hAnsi="Arial"/>
          <w:b/>
          <w:spacing w:val="-2"/>
          <w:w w:val="71"/>
          <w:sz w:val="26"/>
        </w:rPr>
        <w:t>a</w:t>
      </w:r>
      <w:r>
        <w:rPr>
          <w:rFonts w:ascii="Arial" w:hAnsi="Arial"/>
          <w:b/>
          <w:w w:val="31"/>
          <w:sz w:val="26"/>
        </w:rPr>
        <w:t>áu</w:t>
      </w:r>
      <w:r>
        <w:rPr>
          <w:rFonts w:ascii="Arial" w:hAnsi="Arial"/>
          <w:b/>
          <w:spacing w:val="-7"/>
          <w:sz w:val="26"/>
        </w:rPr>
        <w:t> </w:t>
      </w:r>
      <w:r>
        <w:rPr>
          <w:rFonts w:ascii="Arial" w:hAnsi="Arial"/>
          <w:b/>
          <w:w w:val="132"/>
          <w:sz w:val="26"/>
        </w:rPr>
        <w:t>t</w:t>
      </w:r>
      <w:r>
        <w:rPr>
          <w:rFonts w:ascii="Arial" w:hAnsi="Arial"/>
          <w:b/>
          <w:spacing w:val="-2"/>
          <w:w w:val="77"/>
          <w:sz w:val="26"/>
        </w:rPr>
        <w:t>r</w:t>
      </w:r>
      <w:r>
        <w:rPr>
          <w:rFonts w:ascii="Arial" w:hAnsi="Arial"/>
          <w:b/>
          <w:w w:val="30"/>
          <w:sz w:val="26"/>
        </w:rPr>
        <w:t>u</w:t>
      </w:r>
      <w:r>
        <w:rPr>
          <w:rFonts w:ascii="Arial" w:hAnsi="Arial"/>
          <w:b/>
          <w:spacing w:val="3"/>
          <w:w w:val="30"/>
          <w:sz w:val="26"/>
        </w:rPr>
        <w:t>ù</w:t>
      </w:r>
      <w:r>
        <w:rPr>
          <w:rFonts w:ascii="Arial" w:hAnsi="Arial"/>
          <w:b/>
          <w:w w:val="69"/>
          <w:sz w:val="26"/>
        </w:rPr>
        <w:t>c</w:t>
      </w:r>
      <w:r>
        <w:rPr>
          <w:rFonts w:ascii="Arial" w:hAnsi="Arial"/>
          <w:b/>
          <w:spacing w:val="-9"/>
          <w:sz w:val="26"/>
        </w:rPr>
        <w:t>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11"/>
          <w:sz w:val="26"/>
        </w:rPr>
        <w:t> </w:t>
      </w:r>
      <w:r>
        <w:rPr>
          <w:rFonts w:ascii="Arial" w:hAnsi="Arial"/>
          <w:b/>
          <w:w w:val="63"/>
          <w:sz w:val="26"/>
        </w:rPr>
        <w:t>c</w:t>
      </w:r>
      <w:r>
        <w:rPr>
          <w:rFonts w:ascii="Arial" w:hAnsi="Arial"/>
          <w:b/>
          <w:spacing w:val="-1"/>
          <w:w w:val="63"/>
          <w:sz w:val="26"/>
        </w:rPr>
        <w:t>h</w:t>
      </w:r>
      <w:r>
        <w:rPr>
          <w:rFonts w:ascii="Arial" w:hAnsi="Arial"/>
          <w:b/>
          <w:w w:val="39"/>
          <w:sz w:val="26"/>
        </w:rPr>
        <w:t>ö</w:t>
      </w:r>
      <w:r>
        <w:rPr>
          <w:rFonts w:ascii="Arial" w:hAnsi="Arial"/>
          <w:b/>
          <w:spacing w:val="4"/>
          <w:w w:val="39"/>
          <w:sz w:val="26"/>
        </w:rPr>
        <w:t>ù</w:t>
      </w:r>
      <w:r>
        <w:rPr>
          <w:rFonts w:ascii="Arial" w:hAnsi="Arial"/>
          <w:b/>
          <w:w w:val="69"/>
          <w:sz w:val="26"/>
        </w:rPr>
        <w:t>c</w:t>
      </w:r>
      <w:r>
        <w:rPr>
          <w:rFonts w:ascii="Arial" w:hAnsi="Arial"/>
          <w:b/>
          <w:spacing w:val="-11"/>
          <w:sz w:val="26"/>
        </w:rPr>
        <w:t> </w:t>
      </w:r>
      <w:r>
        <w:rPr>
          <w:rFonts w:ascii="Arial" w:hAnsi="Arial"/>
          <w:b/>
          <w:w w:val="65"/>
          <w:sz w:val="26"/>
        </w:rPr>
        <w:t>n</w:t>
      </w:r>
      <w:r>
        <w:rPr>
          <w:rFonts w:ascii="Arial" w:hAnsi="Arial"/>
          <w:b/>
          <w:spacing w:val="-2"/>
          <w:w w:val="65"/>
          <w:sz w:val="26"/>
        </w:rPr>
        <w:t>a</w:t>
      </w:r>
      <w:r>
        <w:rPr>
          <w:rFonts w:ascii="Arial" w:hAnsi="Arial"/>
          <w:b/>
          <w:spacing w:val="3"/>
          <w:w w:val="7"/>
          <w:sz w:val="26"/>
        </w:rPr>
        <w:t>ê</w:t>
      </w:r>
      <w:r>
        <w:rPr>
          <w:rFonts w:ascii="Arial" w:hAnsi="Arial"/>
          <w:b/>
          <w:w w:val="60"/>
          <w:sz w:val="26"/>
        </w:rPr>
        <w:t>ng</w:t>
      </w:r>
      <w:r>
        <w:rPr>
          <w:rFonts w:ascii="Arial" w:hAnsi="Arial"/>
          <w:b/>
          <w:spacing w:val="-10"/>
          <w:sz w:val="26"/>
        </w:rPr>
        <w:t> </w:t>
      </w:r>
      <w:r>
        <w:rPr>
          <w:rFonts w:ascii="Arial" w:hAnsi="Arial"/>
          <w:b/>
          <w:w w:val="48"/>
          <w:sz w:val="26"/>
        </w:rPr>
        <w:t>ca</w:t>
      </w:r>
      <w:r>
        <w:rPr>
          <w:rFonts w:ascii="Arial" w:hAnsi="Arial"/>
          <w:b/>
          <w:spacing w:val="-2"/>
          <w:w w:val="48"/>
          <w:sz w:val="26"/>
        </w:rPr>
        <w:t>ù</w:t>
      </w:r>
      <w:r>
        <w:rPr>
          <w:rFonts w:ascii="Arial" w:hAnsi="Arial"/>
          <w:b/>
          <w:w w:val="69"/>
          <w:sz w:val="26"/>
        </w:rPr>
        <w:t>c</w:t>
      </w:r>
      <w:r>
        <w:rPr>
          <w:rFonts w:ascii="Arial" w:hAnsi="Arial"/>
          <w:b/>
          <w:spacing w:val="-7"/>
          <w:sz w:val="26"/>
        </w:rPr>
        <w:t> </w:t>
      </w:r>
      <w:r>
        <w:rPr>
          <w:rFonts w:ascii="Arial" w:hAnsi="Arial"/>
          <w:b/>
          <w:w w:val="65"/>
          <w:sz w:val="26"/>
        </w:rPr>
        <w:t>p</w:t>
      </w:r>
      <w:r>
        <w:rPr>
          <w:rFonts w:ascii="Arial" w:hAnsi="Arial"/>
          <w:b/>
          <w:spacing w:val="-2"/>
          <w:w w:val="65"/>
          <w:sz w:val="26"/>
        </w:rPr>
        <w:t>o</w:t>
      </w:r>
      <w:r>
        <w:rPr>
          <w:rFonts w:ascii="Arial" w:hAnsi="Arial"/>
          <w:b/>
          <w:spacing w:val="-2"/>
          <w:w w:val="77"/>
          <w:sz w:val="26"/>
        </w:rPr>
        <w:t>r</w:t>
      </w:r>
      <w:r>
        <w:rPr>
          <w:rFonts w:ascii="Arial" w:hAnsi="Arial"/>
          <w:b/>
          <w:w w:val="132"/>
          <w:sz w:val="26"/>
        </w:rPr>
        <w:t>t</w:t>
      </w:r>
      <w:r>
        <w:rPr>
          <w:rFonts w:ascii="Arial" w:hAnsi="Arial"/>
          <w:b/>
          <w:spacing w:val="-6"/>
          <w:sz w:val="26"/>
        </w:rPr>
        <w:t> </w:t>
      </w:r>
      <w:r>
        <w:rPr>
          <w:rFonts w:ascii="Arial" w:hAnsi="Arial"/>
          <w:b/>
          <w:w w:val="42"/>
          <w:sz w:val="26"/>
        </w:rPr>
        <w:t>cu</w:t>
      </w:r>
      <w:r>
        <w:rPr>
          <w:rFonts w:ascii="Arial" w:hAnsi="Arial"/>
          <w:b/>
          <w:spacing w:val="-1"/>
          <w:w w:val="42"/>
          <w:sz w:val="26"/>
        </w:rPr>
        <w:t>û</w:t>
      </w:r>
      <w:r>
        <w:rPr>
          <w:rFonts w:ascii="Arial" w:hAnsi="Arial"/>
          <w:b/>
          <w:w w:val="73"/>
          <w:sz w:val="26"/>
        </w:rPr>
        <w:t>a</w:t>
      </w:r>
      <w:r>
        <w:rPr>
          <w:rFonts w:ascii="Arial" w:hAnsi="Arial"/>
          <w:b/>
          <w:spacing w:val="-4"/>
          <w:sz w:val="26"/>
        </w:rPr>
        <w:t> </w:t>
      </w:r>
      <w:r>
        <w:rPr>
          <w:rFonts w:ascii="Arial" w:hAnsi="Arial"/>
          <w:b/>
          <w:w w:val="56"/>
          <w:sz w:val="26"/>
        </w:rPr>
        <w:t>vi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5"/>
          <w:w w:val="33"/>
          <w:sz w:val="26"/>
        </w:rPr>
        <w:t>n</w:t>
      </w:r>
      <w:r>
        <w:rPr>
          <w:rFonts w:ascii="Arial" w:hAnsi="Arial"/>
          <w:b/>
          <w:w w:val="55"/>
          <w:sz w:val="26"/>
        </w:rPr>
        <w:t>, </w:t>
      </w:r>
      <w:r>
        <w:rPr>
          <w:rFonts w:ascii="Arial" w:hAnsi="Arial"/>
          <w:b/>
          <w:w w:val="60"/>
          <w:sz w:val="26"/>
        </w:rPr>
        <w:t>ng</w:t>
      </w:r>
      <w:r>
        <w:rPr>
          <w:rFonts w:ascii="Arial" w:hAnsi="Arial"/>
          <w:b/>
          <w:w w:val="76"/>
          <w:sz w:val="26"/>
        </w:rPr>
        <w:t>ö</w:t>
      </w:r>
      <w:r>
        <w:rPr>
          <w:rFonts w:ascii="Arial" w:hAnsi="Arial"/>
          <w:b/>
          <w:spacing w:val="2"/>
          <w:w w:val="76"/>
          <w:sz w:val="26"/>
        </w:rPr>
        <w:t>ô</w:t>
      </w:r>
      <w:r>
        <w:rPr>
          <w:rFonts w:ascii="Arial" w:hAnsi="Arial"/>
          <w:b/>
          <w:w w:val="15"/>
          <w:sz w:val="26"/>
        </w:rPr>
        <w:t>øi</w:t>
      </w:r>
      <w:r>
        <w:rPr>
          <w:rFonts w:ascii="Arial" w:hAnsi="Arial"/>
          <w:b/>
          <w:spacing w:val="2"/>
          <w:sz w:val="26"/>
        </w:rPr>
        <w:t> </w:t>
      </w:r>
      <w:r>
        <w:rPr>
          <w:rFonts w:ascii="Arial" w:hAnsi="Arial"/>
          <w:b/>
          <w:spacing w:val="2"/>
          <w:w w:val="80"/>
          <w:sz w:val="26"/>
        </w:rPr>
        <w:t>ñ</w:t>
      </w:r>
      <w:r>
        <w:rPr>
          <w:rFonts w:ascii="Arial" w:hAnsi="Arial"/>
          <w:b/>
          <w:spacing w:val="-2"/>
          <w:w w:val="67"/>
          <w:sz w:val="26"/>
        </w:rPr>
        <w:t>o</w:t>
      </w:r>
      <w:r>
        <w:rPr>
          <w:rFonts w:ascii="Arial" w:hAnsi="Arial"/>
          <w:b/>
          <w:w w:val="51"/>
          <w:sz w:val="26"/>
        </w:rPr>
        <w:t>ïc</w:t>
      </w:r>
      <w:r>
        <w:rPr>
          <w:rFonts w:ascii="Arial" w:hAnsi="Arial"/>
          <w:b/>
          <w:spacing w:val="2"/>
          <w:sz w:val="26"/>
        </w:rPr>
        <w:t> </w:t>
      </w:r>
      <w:r>
        <w:rPr>
          <w:rFonts w:ascii="Arial" w:hAnsi="Arial"/>
          <w:b/>
          <w:w w:val="71"/>
          <w:sz w:val="26"/>
        </w:rPr>
        <w:t>c</w:t>
      </w:r>
      <w:r>
        <w:rPr>
          <w:rFonts w:ascii="Arial" w:hAnsi="Arial"/>
          <w:b/>
          <w:spacing w:val="3"/>
          <w:w w:val="71"/>
          <w:sz w:val="26"/>
        </w:rPr>
        <w:t>a</w:t>
      </w:r>
      <w:r>
        <w:rPr>
          <w:rFonts w:ascii="Arial" w:hAnsi="Arial"/>
          <w:b/>
          <w:w w:val="33"/>
          <w:sz w:val="26"/>
        </w:rPr>
        <w:t>àn</w:t>
      </w:r>
      <w:r>
        <w:rPr>
          <w:rFonts w:ascii="Arial" w:hAnsi="Arial"/>
          <w:b/>
          <w:spacing w:val="2"/>
          <w:sz w:val="26"/>
        </w:rPr>
        <w:t> </w:t>
      </w:r>
      <w:r>
        <w:rPr>
          <w:rFonts w:ascii="Arial" w:hAnsi="Arial"/>
          <w:b/>
          <w:spacing w:val="-2"/>
          <w:w w:val="64"/>
          <w:sz w:val="26"/>
        </w:rPr>
        <w:t>p</w:t>
      </w:r>
      <w:r>
        <w:rPr>
          <w:rFonts w:ascii="Arial" w:hAnsi="Arial"/>
          <w:b/>
          <w:spacing w:val="3"/>
          <w:w w:val="57"/>
          <w:sz w:val="26"/>
        </w:rPr>
        <w:t>h</w:t>
      </w:r>
      <w:r>
        <w:rPr>
          <w:rFonts w:ascii="Arial" w:hAnsi="Arial"/>
          <w:b/>
          <w:spacing w:val="-2"/>
          <w:w w:val="73"/>
          <w:sz w:val="26"/>
        </w:rPr>
        <w:t>a</w:t>
      </w:r>
      <w:r>
        <w:rPr>
          <w:rFonts w:ascii="Arial" w:hAnsi="Arial"/>
          <w:b/>
          <w:w w:val="15"/>
          <w:sz w:val="26"/>
        </w:rPr>
        <w:t>ûi</w:t>
      </w:r>
      <w:r>
        <w:rPr>
          <w:rFonts w:ascii="Arial" w:hAnsi="Arial"/>
          <w:b/>
          <w:spacing w:val="2"/>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3"/>
          <w:sz w:val="26"/>
        </w:rPr>
        <w:t> </w:t>
      </w:r>
      <w:r>
        <w:rPr>
          <w:rFonts w:ascii="Arial" w:hAnsi="Arial"/>
          <w:b/>
          <w:spacing w:val="2"/>
          <w:w w:val="80"/>
          <w:sz w:val="26"/>
        </w:rPr>
        <w:t>ñ</w:t>
      </w:r>
      <w:r>
        <w:rPr>
          <w:rFonts w:ascii="Arial" w:hAnsi="Arial"/>
          <w:b/>
          <w:spacing w:val="-2"/>
          <w:w w:val="73"/>
          <w:sz w:val="26"/>
        </w:rPr>
        <w:t>a</w:t>
      </w:r>
      <w:r>
        <w:rPr>
          <w:rFonts w:ascii="Arial" w:hAnsi="Arial"/>
          <w:b/>
          <w:w w:val="38"/>
          <w:sz w:val="26"/>
        </w:rPr>
        <w:t>ëc</w:t>
      </w:r>
      <w:r>
        <w:rPr>
          <w:rFonts w:ascii="Arial" w:hAnsi="Arial"/>
          <w:b/>
          <w:spacing w:val="2"/>
          <w:sz w:val="26"/>
        </w:rPr>
        <w:t> </w:t>
      </w:r>
      <w:r>
        <w:rPr>
          <w:rFonts w:ascii="Arial" w:hAnsi="Arial"/>
          <w:b/>
          <w:w w:val="74"/>
          <w:sz w:val="26"/>
        </w:rPr>
        <w:t>tính</w:t>
      </w:r>
      <w:r>
        <w:rPr>
          <w:rFonts w:ascii="Arial" w:hAnsi="Arial"/>
          <w:b/>
          <w:spacing w:val="3"/>
          <w:sz w:val="26"/>
        </w:rPr>
        <w:t> </w:t>
      </w:r>
      <w:r>
        <w:rPr>
          <w:rFonts w:ascii="Arial" w:hAnsi="Arial"/>
          <w:b/>
          <w:w w:val="61"/>
          <w:sz w:val="26"/>
        </w:rPr>
        <w:t>c</w:t>
      </w:r>
      <w:r>
        <w:rPr>
          <w:rFonts w:ascii="Arial" w:hAnsi="Arial"/>
          <w:b/>
          <w:spacing w:val="4"/>
          <w:w w:val="61"/>
          <w:sz w:val="26"/>
        </w:rPr>
        <w:t>u</w:t>
      </w:r>
      <w:r>
        <w:rPr>
          <w:rFonts w:ascii="Arial" w:hAnsi="Arial"/>
          <w:b/>
          <w:w w:val="38"/>
          <w:sz w:val="26"/>
        </w:rPr>
        <w:t>ûa</w:t>
      </w:r>
      <w:r>
        <w:rPr>
          <w:rFonts w:ascii="Arial" w:hAnsi="Arial"/>
          <w:b/>
          <w:spacing w:val="2"/>
          <w:sz w:val="26"/>
        </w:rPr>
        <w:t> </w:t>
      </w:r>
      <w:r>
        <w:rPr>
          <w:rFonts w:ascii="Arial" w:hAnsi="Arial"/>
          <w:b/>
          <w:w w:val="56"/>
          <w:sz w:val="26"/>
        </w:rPr>
        <w:t>vi</w:t>
      </w:r>
      <w:r>
        <w:rPr>
          <w:rFonts w:ascii="Arial" w:hAnsi="Arial"/>
          <w:b/>
          <w:spacing w:val="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2"/>
          <w:sz w:val="26"/>
        </w:rPr>
        <w:t> </w:t>
      </w:r>
      <w:r>
        <w:rPr>
          <w:rFonts w:ascii="Arial" w:hAnsi="Arial"/>
          <w:b/>
          <w:spacing w:val="2"/>
          <w:w w:val="80"/>
          <w:sz w:val="26"/>
        </w:rPr>
        <w:t>ñ</w:t>
      </w:r>
      <w:r>
        <w:rPr>
          <w:rFonts w:ascii="Arial" w:hAnsi="Arial"/>
          <w:b/>
          <w:spacing w:val="-2"/>
          <w:w w:val="73"/>
          <w:sz w:val="26"/>
        </w:rPr>
        <w:t>a</w:t>
      </w:r>
      <w:r>
        <w:rPr>
          <w:rFonts w:ascii="Arial" w:hAnsi="Arial"/>
          <w:b/>
          <w:w w:val="60"/>
          <w:sz w:val="26"/>
        </w:rPr>
        <w:t>ng</w:t>
      </w:r>
      <w:r>
        <w:rPr>
          <w:rFonts w:ascii="Arial" w:hAnsi="Arial"/>
          <w:b/>
          <w:spacing w:val="5"/>
          <w:sz w:val="26"/>
        </w:rPr>
        <w:t> </w:t>
      </w:r>
      <w:r>
        <w:rPr>
          <w:rFonts w:ascii="Arial" w:hAnsi="Arial"/>
          <w:b/>
          <w:w w:val="60"/>
          <w:sz w:val="26"/>
        </w:rPr>
        <w:t>ng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ân</w:t>
      </w:r>
      <w:r>
        <w:rPr>
          <w:rFonts w:ascii="Arial" w:hAnsi="Arial"/>
          <w:b/>
          <w:spacing w:val="2"/>
          <w:sz w:val="26"/>
        </w:rPr>
        <w:t> </w:t>
      </w:r>
      <w:r>
        <w:rPr>
          <w:rFonts w:ascii="Arial" w:hAnsi="Arial"/>
          <w:b/>
          <w:w w:val="48"/>
          <w:sz w:val="26"/>
        </w:rPr>
        <w:t>cö</w:t>
      </w:r>
      <w:r>
        <w:rPr>
          <w:rFonts w:ascii="Arial" w:hAnsi="Arial"/>
          <w:b/>
          <w:spacing w:val="4"/>
          <w:w w:val="48"/>
          <w:sz w:val="26"/>
        </w:rPr>
        <w:t>ù</w:t>
      </w:r>
      <w:r>
        <w:rPr>
          <w:rFonts w:ascii="Arial" w:hAnsi="Arial"/>
          <w:b/>
          <w:spacing w:val="13"/>
          <w:w w:val="54"/>
          <w:sz w:val="26"/>
        </w:rPr>
        <w:t>u</w:t>
      </w:r>
      <w:r>
        <w:rPr>
          <w:rFonts w:ascii="Arial" w:hAnsi="Arial"/>
          <w:b/>
          <w:w w:val="42"/>
          <w:sz w:val="26"/>
        </w:rPr>
        <w:t>.</w:t>
      </w:r>
      <w:r>
        <w:rPr>
          <w:rFonts w:ascii="Arial" w:hAnsi="Arial"/>
          <w:b/>
          <w:spacing w:val="2"/>
          <w:sz w:val="26"/>
        </w:rPr>
        <w:t> </w:t>
      </w:r>
      <w:r>
        <w:rPr>
          <w:rFonts w:ascii="Arial" w:hAnsi="Arial"/>
          <w:b/>
          <w:spacing w:val="-2"/>
          <w:w w:val="77"/>
          <w:sz w:val="26"/>
        </w:rPr>
        <w:t>Ñ</w:t>
      </w:r>
      <w:r>
        <w:rPr>
          <w:rFonts w:ascii="Arial" w:hAnsi="Arial"/>
          <w:b/>
          <w:spacing w:val="1"/>
          <w:w w:val="71"/>
          <w:sz w:val="26"/>
        </w:rPr>
        <w:t>e</w:t>
      </w:r>
      <w:r>
        <w:rPr>
          <w:rFonts w:ascii="Arial" w:hAnsi="Arial"/>
          <w:b/>
          <w:w w:val="7"/>
          <w:sz w:val="26"/>
        </w:rPr>
        <w:t>å</w:t>
      </w:r>
      <w:r>
        <w:rPr>
          <w:rFonts w:ascii="Arial" w:hAnsi="Arial"/>
          <w:b/>
          <w:spacing w:val="3"/>
          <w:sz w:val="26"/>
        </w:rPr>
        <w:t> </w:t>
      </w:r>
      <w:r>
        <w:rPr>
          <w:rFonts w:ascii="Arial" w:hAnsi="Arial"/>
          <w:b/>
          <w:spacing w:val="-2"/>
          <w:w w:val="73"/>
          <w:sz w:val="26"/>
        </w:rPr>
        <w:t>s</w:t>
      </w:r>
      <w:r>
        <w:rPr>
          <w:rFonts w:ascii="Arial" w:hAnsi="Arial"/>
          <w:b/>
          <w:w w:val="67"/>
          <w:sz w:val="26"/>
        </w:rPr>
        <w:t>o</w:t>
      </w:r>
      <w:r>
        <w:rPr>
          <w:rFonts w:ascii="Arial" w:hAnsi="Arial"/>
          <w:b/>
          <w:spacing w:val="7"/>
          <w:sz w:val="26"/>
        </w:rPr>
        <w:t> </w:t>
      </w:r>
      <w:r>
        <w:rPr>
          <w:rFonts w:ascii="Arial" w:hAnsi="Arial"/>
          <w:b/>
          <w:spacing w:val="-2"/>
          <w:w w:val="73"/>
          <w:sz w:val="26"/>
        </w:rPr>
        <w:t>sa</w:t>
      </w:r>
      <w:r>
        <w:rPr>
          <w:rFonts w:ascii="Arial" w:hAnsi="Arial"/>
          <w:b/>
          <w:w w:val="32"/>
          <w:sz w:val="26"/>
        </w:rPr>
        <w:t>ù</w:t>
      </w:r>
      <w:r>
        <w:rPr>
          <w:rFonts w:ascii="Arial" w:hAnsi="Arial"/>
          <w:b/>
          <w:spacing w:val="-2"/>
          <w:w w:val="32"/>
          <w:sz w:val="26"/>
        </w:rPr>
        <w:t>n</w:t>
      </w:r>
      <w:r>
        <w:rPr>
          <w:rFonts w:ascii="Arial" w:hAnsi="Arial"/>
          <w:b/>
          <w:w w:val="57"/>
          <w:sz w:val="26"/>
        </w:rPr>
        <w:t>h</w:t>
      </w:r>
      <w:r>
        <w:rPr>
          <w:rFonts w:ascii="Arial" w:hAnsi="Arial"/>
          <w:b/>
          <w:spacing w:val="8"/>
          <w:sz w:val="26"/>
        </w:rPr>
        <w:t> </w:t>
      </w:r>
      <w:r>
        <w:rPr>
          <w:rFonts w:ascii="Arial" w:hAnsi="Arial"/>
          <w:b/>
          <w:spacing w:val="-3"/>
          <w:w w:val="57"/>
          <w:sz w:val="26"/>
        </w:rPr>
        <w:t>k</w:t>
      </w:r>
      <w:r>
        <w:rPr>
          <w:rFonts w:ascii="Arial" w:hAnsi="Arial"/>
          <w:b/>
          <w:w w:val="65"/>
          <w:sz w:val="26"/>
        </w:rPr>
        <w:t>h</w:t>
      </w:r>
      <w:r>
        <w:rPr>
          <w:rFonts w:ascii="Arial" w:hAnsi="Arial"/>
          <w:b/>
          <w:spacing w:val="3"/>
          <w:w w:val="65"/>
          <w:sz w:val="26"/>
        </w:rPr>
        <w:t>a</w:t>
      </w:r>
      <w:r>
        <w:rPr>
          <w:rFonts w:ascii="Arial" w:hAnsi="Arial"/>
          <w:b/>
          <w:w w:val="6"/>
          <w:sz w:val="26"/>
        </w:rPr>
        <w:t>û</w:t>
      </w:r>
      <w:r>
        <w:rPr>
          <w:rFonts w:ascii="Arial" w:hAnsi="Arial"/>
          <w:b/>
          <w:spacing w:val="-2"/>
          <w:sz w:val="26"/>
        </w:rPr>
        <w:t> </w:t>
      </w:r>
      <w:r>
        <w:rPr>
          <w:rFonts w:ascii="Arial" w:hAnsi="Arial"/>
          <w:b/>
          <w:spacing w:val="3"/>
          <w:w w:val="57"/>
          <w:sz w:val="26"/>
        </w:rPr>
        <w:t>n</w:t>
      </w:r>
      <w:r>
        <w:rPr>
          <w:rFonts w:ascii="Arial" w:hAnsi="Arial"/>
          <w:b/>
          <w:spacing w:val="-2"/>
          <w:w w:val="73"/>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w w:val="36"/>
          <w:sz w:val="26"/>
        </w:rPr>
        <w:t>ùc</w:t>
      </w:r>
      <w:r>
        <w:rPr>
          <w:rFonts w:ascii="Arial" w:hAnsi="Arial"/>
          <w:b/>
          <w:spacing w:val="2"/>
          <w:sz w:val="26"/>
        </w:rPr>
        <w:t> </w:t>
      </w:r>
      <w:r>
        <w:rPr>
          <w:rFonts w:ascii="Arial" w:hAnsi="Arial"/>
          <w:b/>
          <w:w w:val="56"/>
          <w:sz w:val="26"/>
        </w:rPr>
        <w:t>vi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2"/>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w w:val="57"/>
          <w:sz w:val="26"/>
        </w:rPr>
        <w:t>n</w:t>
      </w:r>
      <w:r>
        <w:rPr>
          <w:rFonts w:ascii="Arial" w:hAnsi="Arial"/>
          <w:b/>
          <w:spacing w:val="-7"/>
          <w:sz w:val="26"/>
        </w:rPr>
        <w:t> </w:t>
      </w:r>
      <w:r>
        <w:rPr>
          <w:rFonts w:ascii="Arial" w:hAnsi="Arial"/>
          <w:b/>
          <w:spacing w:val="-2"/>
          <w:w w:val="57"/>
          <w:sz w:val="26"/>
        </w:rPr>
        <w:t>k</w:t>
      </w:r>
      <w:r>
        <w:rPr>
          <w:rFonts w:ascii="Arial" w:hAnsi="Arial"/>
          <w:b/>
          <w:spacing w:val="3"/>
          <w:w w:val="57"/>
          <w:sz w:val="26"/>
        </w:rPr>
        <w:t>h</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w w:val="54"/>
          <w:sz w:val="26"/>
        </w:rPr>
        <w:t>u</w:t>
      </w:r>
      <w:r>
        <w:rPr>
          <w:rFonts w:ascii="Arial" w:hAnsi="Arial"/>
          <w:b/>
          <w:spacing w:val="-6"/>
          <w:sz w:val="26"/>
        </w:rPr>
        <w:t> </w:t>
      </w:r>
      <w:r>
        <w:rPr>
          <w:rFonts w:ascii="Arial" w:hAnsi="Arial"/>
          <w:b/>
          <w:spacing w:val="5"/>
          <w:w w:val="132"/>
          <w:sz w:val="26"/>
        </w:rPr>
        <w:t>t</w:t>
      </w:r>
      <w:r>
        <w:rPr>
          <w:rFonts w:ascii="Arial" w:hAnsi="Arial"/>
          <w:b/>
          <w:w w:val="73"/>
          <w:sz w:val="26"/>
        </w:rPr>
        <w:t>a</w:t>
      </w:r>
      <w:r>
        <w:rPr>
          <w:rFonts w:ascii="Arial" w:hAnsi="Arial"/>
          <w:b/>
          <w:spacing w:val="-7"/>
          <w:sz w:val="26"/>
        </w:rPr>
        <w:t> </w:t>
      </w:r>
      <w:r>
        <w:rPr>
          <w:rFonts w:ascii="Arial" w:hAnsi="Arial"/>
          <w:b/>
          <w:w w:val="60"/>
          <w:sz w:val="26"/>
        </w:rPr>
        <w:t>p</w:t>
      </w:r>
      <w:r>
        <w:rPr>
          <w:rFonts w:ascii="Arial" w:hAnsi="Arial"/>
          <w:b/>
          <w:spacing w:val="3"/>
          <w:w w:val="60"/>
          <w:sz w:val="26"/>
        </w:rPr>
        <w:t>h</w:t>
      </w:r>
      <w:r>
        <w:rPr>
          <w:rFonts w:ascii="Arial" w:hAnsi="Arial"/>
          <w:b/>
          <w:spacing w:val="-2"/>
          <w:w w:val="73"/>
          <w:sz w:val="26"/>
        </w:rPr>
        <w:t>a</w:t>
      </w:r>
      <w:r>
        <w:rPr>
          <w:rFonts w:ascii="Arial" w:hAnsi="Arial"/>
          <w:b/>
          <w:w w:val="15"/>
          <w:sz w:val="26"/>
        </w:rPr>
        <w:t>ûi</w:t>
      </w:r>
      <w:r>
        <w:rPr>
          <w:rFonts w:ascii="Arial" w:hAnsi="Arial"/>
          <w:b/>
          <w:spacing w:val="-3"/>
          <w:sz w:val="26"/>
        </w:rPr>
        <w:t> </w:t>
      </w:r>
      <w:r>
        <w:rPr>
          <w:rFonts w:ascii="Arial" w:hAnsi="Arial"/>
          <w:b/>
          <w:spacing w:val="-2"/>
          <w:w w:val="70"/>
          <w:sz w:val="26"/>
        </w:rPr>
        <w:t>d</w:t>
      </w:r>
      <w:r>
        <w:rPr>
          <w:rFonts w:ascii="Arial" w:hAnsi="Arial"/>
          <w:b/>
          <w:w w:val="61"/>
          <w:sz w:val="26"/>
        </w:rPr>
        <w:t>öïa</w:t>
      </w:r>
      <w:r>
        <w:rPr>
          <w:rFonts w:ascii="Arial" w:hAnsi="Arial"/>
          <w:b/>
          <w:spacing w:val="-2"/>
          <w:sz w:val="26"/>
        </w:rPr>
        <w:t> </w:t>
      </w:r>
      <w:r>
        <w:rPr>
          <w:rFonts w:ascii="Arial" w:hAnsi="Arial"/>
          <w:b/>
          <w:w w:val="70"/>
          <w:sz w:val="26"/>
        </w:rPr>
        <w:t>v</w:t>
      </w:r>
      <w:r>
        <w:rPr>
          <w:rFonts w:ascii="Arial" w:hAnsi="Arial"/>
          <w:b/>
          <w:spacing w:val="-2"/>
          <w:w w:val="70"/>
          <w:sz w:val="26"/>
        </w:rPr>
        <w:t>a</w:t>
      </w:r>
      <w:r>
        <w:rPr>
          <w:rFonts w:ascii="Arial" w:hAnsi="Arial"/>
          <w:b/>
          <w:spacing w:val="3"/>
          <w:w w:val="6"/>
          <w:sz w:val="26"/>
        </w:rPr>
        <w:t>ø</w:t>
      </w:r>
      <w:r>
        <w:rPr>
          <w:rFonts w:ascii="Arial" w:hAnsi="Arial"/>
          <w:b/>
          <w:w w:val="67"/>
          <w:sz w:val="26"/>
        </w:rPr>
        <w:t>o</w:t>
      </w:r>
      <w:r>
        <w:rPr>
          <w:rFonts w:ascii="Arial" w:hAnsi="Arial"/>
          <w:b/>
          <w:spacing w:val="-7"/>
          <w:sz w:val="26"/>
        </w:rPr>
        <w:t> </w:t>
      </w:r>
      <w:r>
        <w:rPr>
          <w:rFonts w:ascii="Arial" w:hAnsi="Arial"/>
          <w:b/>
          <w:spacing w:val="2"/>
          <w:w w:val="80"/>
          <w:sz w:val="26"/>
        </w:rPr>
        <w:t>ñ</w:t>
      </w:r>
      <w:r>
        <w:rPr>
          <w:rFonts w:ascii="Arial" w:hAnsi="Arial"/>
          <w:b/>
          <w:spacing w:val="-2"/>
          <w:w w:val="73"/>
          <w:sz w:val="26"/>
        </w:rPr>
        <w:t>a</w:t>
      </w:r>
      <w:r>
        <w:rPr>
          <w:rFonts w:ascii="Arial" w:hAnsi="Arial"/>
          <w:b/>
          <w:w w:val="38"/>
          <w:sz w:val="26"/>
        </w:rPr>
        <w:t>ëc</w:t>
      </w:r>
      <w:r>
        <w:rPr>
          <w:rFonts w:ascii="Arial" w:hAnsi="Arial"/>
          <w:b/>
          <w:spacing w:val="-7"/>
          <w:sz w:val="26"/>
        </w:rPr>
        <w:t> </w:t>
      </w:r>
      <w:r>
        <w:rPr>
          <w:rFonts w:ascii="Arial" w:hAnsi="Arial"/>
          <w:b/>
          <w:w w:val="132"/>
          <w:sz w:val="26"/>
        </w:rPr>
        <w:t>t</w:t>
      </w:r>
      <w:r>
        <w:rPr>
          <w:rFonts w:ascii="Arial" w:hAnsi="Arial"/>
          <w:b/>
          <w:spacing w:val="4"/>
          <w:w w:val="80"/>
          <w:sz w:val="26"/>
        </w:rPr>
        <w:t>í</w:t>
      </w:r>
      <w:r>
        <w:rPr>
          <w:rFonts w:ascii="Arial" w:hAnsi="Arial"/>
          <w:b/>
          <w:w w:val="57"/>
          <w:sz w:val="26"/>
        </w:rPr>
        <w:t>n</w:t>
      </w:r>
      <w:r>
        <w:rPr>
          <w:rFonts w:ascii="Arial" w:hAnsi="Arial"/>
          <w:b/>
          <w:spacing w:val="7"/>
          <w:w w:val="57"/>
          <w:sz w:val="26"/>
        </w:rPr>
        <w:t>h</w:t>
      </w:r>
      <w:r>
        <w:rPr>
          <w:rFonts w:ascii="Arial" w:hAnsi="Arial"/>
          <w:b/>
          <w:w w:val="42"/>
          <w:sz w:val="26"/>
        </w:rPr>
        <w:t>.</w:t>
      </w:r>
      <w:r>
        <w:rPr>
          <w:rFonts w:ascii="Arial" w:hAnsi="Arial"/>
          <w:b/>
          <w:spacing w:val="-7"/>
          <w:sz w:val="26"/>
        </w:rPr>
        <w:t> </w:t>
      </w:r>
      <w:r>
        <w:rPr>
          <w:rFonts w:ascii="Arial" w:hAnsi="Arial"/>
          <w:b/>
          <w:spacing w:val="5"/>
          <w:w w:val="68"/>
          <w:sz w:val="26"/>
        </w:rPr>
        <w:t>P</w:t>
      </w:r>
      <w:r>
        <w:rPr>
          <w:rFonts w:ascii="Arial" w:hAnsi="Arial"/>
          <w:b/>
          <w:w w:val="65"/>
          <w:sz w:val="26"/>
        </w:rPr>
        <w:t>h</w:t>
      </w:r>
      <w:r>
        <w:rPr>
          <w:rFonts w:ascii="Arial" w:hAnsi="Arial"/>
          <w:b/>
          <w:spacing w:val="-2"/>
          <w:w w:val="65"/>
          <w:sz w:val="26"/>
        </w:rPr>
        <w:t>a</w:t>
      </w:r>
      <w:r>
        <w:rPr>
          <w:rFonts w:ascii="Arial" w:hAnsi="Arial"/>
          <w:b/>
          <w:w w:val="33"/>
          <w:sz w:val="26"/>
        </w:rPr>
        <w:t>àn</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w w:val="31"/>
          <w:sz w:val="26"/>
        </w:rPr>
        <w:t>áu</w:t>
      </w:r>
      <w:r>
        <w:rPr>
          <w:rFonts w:ascii="Arial" w:hAnsi="Arial"/>
          <w:b/>
          <w:spacing w:val="-7"/>
          <w:sz w:val="26"/>
        </w:rPr>
        <w:t> </w:t>
      </w:r>
      <w:r>
        <w:rPr>
          <w:rFonts w:ascii="Arial" w:hAnsi="Arial"/>
          <w:b/>
          <w:spacing w:val="5"/>
          <w:w w:val="132"/>
          <w:sz w:val="26"/>
        </w:rPr>
        <w:t>t</w:t>
      </w:r>
      <w:r>
        <w:rPr>
          <w:rFonts w:ascii="Arial" w:hAnsi="Arial"/>
          <w:b/>
          <w:spacing w:val="-2"/>
          <w:w w:val="77"/>
          <w:sz w:val="26"/>
        </w:rPr>
        <w:t>r</w:t>
      </w:r>
      <w:r>
        <w:rPr>
          <w:rFonts w:ascii="Arial" w:hAnsi="Arial"/>
          <w:b/>
          <w:w w:val="30"/>
          <w:sz w:val="26"/>
        </w:rPr>
        <w:t>u</w:t>
      </w:r>
      <w:r>
        <w:rPr>
          <w:rFonts w:ascii="Arial" w:hAnsi="Arial"/>
          <w:b/>
          <w:spacing w:val="-2"/>
          <w:w w:val="30"/>
          <w:sz w:val="26"/>
        </w:rPr>
        <w:t>ù</w:t>
      </w:r>
      <w:r>
        <w:rPr>
          <w:rFonts w:ascii="Arial" w:hAnsi="Arial"/>
          <w:b/>
          <w:w w:val="69"/>
          <w:sz w:val="26"/>
        </w:rPr>
        <w:t>c</w:t>
      </w:r>
      <w:r>
        <w:rPr>
          <w:rFonts w:ascii="Arial" w:hAnsi="Arial"/>
          <w:b/>
          <w:spacing w:val="-7"/>
          <w:sz w:val="26"/>
        </w:rPr>
        <w:t> </w:t>
      </w:r>
      <w:r>
        <w:rPr>
          <w:rFonts w:ascii="Arial" w:hAnsi="Arial"/>
          <w:b/>
          <w:spacing w:val="1"/>
          <w:w w:val="62"/>
          <w:sz w:val="26"/>
        </w:rPr>
        <w:t>b</w:t>
      </w:r>
      <w:r>
        <w:rPr>
          <w:rFonts w:ascii="Arial" w:hAnsi="Arial"/>
          <w:b/>
          <w:spacing w:val="1"/>
          <w:w w:val="71"/>
          <w:sz w:val="26"/>
        </w:rPr>
        <w:t>e</w:t>
      </w:r>
      <w:r>
        <w:rPr>
          <w:rFonts w:ascii="Arial" w:hAnsi="Arial"/>
          <w:b/>
          <w:w w:val="33"/>
          <w:sz w:val="26"/>
        </w:rPr>
        <w:t>ân</w:t>
      </w:r>
      <w:r>
        <w:rPr>
          <w:rFonts w:ascii="Arial" w:hAnsi="Arial"/>
          <w:b/>
          <w:spacing w:val="-3"/>
          <w:sz w:val="26"/>
        </w:rPr>
        <w:t> </w:t>
      </w:r>
      <w:r>
        <w:rPr>
          <w:rFonts w:ascii="Arial" w:hAnsi="Arial"/>
          <w:b/>
          <w:w w:val="102"/>
          <w:sz w:val="26"/>
        </w:rPr>
        <w:t>t</w:t>
      </w:r>
      <w:r>
        <w:rPr>
          <w:rFonts w:ascii="Arial" w:hAnsi="Arial"/>
          <w:b/>
          <w:spacing w:val="-2"/>
          <w:w w:val="102"/>
          <w:sz w:val="26"/>
        </w:rPr>
        <w:t>r</w:t>
      </w:r>
      <w:r>
        <w:rPr>
          <w:rFonts w:ascii="Arial" w:hAnsi="Arial"/>
          <w:b/>
          <w:spacing w:val="3"/>
          <w:w w:val="67"/>
          <w:sz w:val="26"/>
        </w:rPr>
        <w:t>o</w:t>
      </w:r>
      <w:r>
        <w:rPr>
          <w:rFonts w:ascii="Arial" w:hAnsi="Arial"/>
          <w:b/>
          <w:w w:val="60"/>
          <w:sz w:val="26"/>
        </w:rPr>
        <w:t>ng</w:t>
      </w:r>
      <w:r>
        <w:rPr>
          <w:rFonts w:ascii="Arial" w:hAnsi="Arial"/>
          <w:b/>
          <w:spacing w:val="-5"/>
          <w:sz w:val="26"/>
        </w:rPr>
        <w:t> </w:t>
      </w:r>
      <w:r>
        <w:rPr>
          <w:rFonts w:ascii="Arial" w:hAnsi="Arial"/>
          <w:b/>
          <w:w w:val="64"/>
          <w:sz w:val="26"/>
        </w:rPr>
        <w:t>cho</w:t>
      </w:r>
      <w:r>
        <w:rPr>
          <w:rFonts w:ascii="Arial" w:hAnsi="Arial"/>
          <w:b/>
          <w:spacing w:val="-8"/>
          <w:sz w:val="26"/>
        </w:rPr>
        <w:t> </w:t>
      </w:r>
      <w:r>
        <w:rPr>
          <w:rFonts w:ascii="Arial" w:hAnsi="Arial"/>
          <w:b/>
          <w:spacing w:val="6"/>
          <w:w w:val="62"/>
          <w:sz w:val="26"/>
        </w:rPr>
        <w:t>b</w:t>
      </w:r>
      <w:r>
        <w:rPr>
          <w:rFonts w:ascii="Arial" w:hAnsi="Arial"/>
          <w:b/>
          <w:spacing w:val="-2"/>
          <w:w w:val="73"/>
          <w:sz w:val="26"/>
        </w:rPr>
        <w:t>a</w:t>
      </w:r>
      <w:r>
        <w:rPr>
          <w:rFonts w:ascii="Arial" w:hAnsi="Arial"/>
          <w:b/>
          <w:w w:val="44"/>
          <w:sz w:val="26"/>
        </w:rPr>
        <w:t>ïn</w:t>
      </w:r>
      <w:r>
        <w:rPr>
          <w:rFonts w:ascii="Arial" w:hAnsi="Arial"/>
          <w:b/>
          <w:spacing w:val="-8"/>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6"/>
          <w:sz w:val="26"/>
        </w:rPr>
        <w:t> </w:t>
      </w:r>
      <w:r>
        <w:rPr>
          <w:rFonts w:ascii="Arial" w:hAnsi="Arial"/>
          <w:b/>
          <w:spacing w:val="2"/>
          <w:w w:val="80"/>
          <w:sz w:val="26"/>
        </w:rPr>
        <w:t>ñ</w:t>
      </w:r>
      <w:r>
        <w:rPr>
          <w:rFonts w:ascii="Arial" w:hAnsi="Arial"/>
          <w:b/>
          <w:w w:val="76"/>
          <w:sz w:val="26"/>
        </w:rPr>
        <w:t>ö</w:t>
      </w:r>
      <w:r>
        <w:rPr>
          <w:rFonts w:ascii="Arial" w:hAnsi="Arial"/>
          <w:b/>
          <w:spacing w:val="2"/>
          <w:w w:val="76"/>
          <w:sz w:val="26"/>
        </w:rPr>
        <w:t>ô</w:t>
      </w:r>
      <w:r>
        <w:rPr>
          <w:rFonts w:ascii="Arial" w:hAnsi="Arial"/>
          <w:b/>
          <w:w w:val="51"/>
          <w:sz w:val="26"/>
        </w:rPr>
        <w:t>ïc</w:t>
      </w:r>
      <w:r>
        <w:rPr>
          <w:rFonts w:ascii="Arial" w:hAnsi="Arial"/>
          <w:b/>
          <w:spacing w:val="-7"/>
          <w:sz w:val="26"/>
        </w:rPr>
        <w:t> </w:t>
      </w:r>
      <w:r>
        <w:rPr>
          <w:rFonts w:ascii="Arial" w:hAnsi="Arial"/>
          <w:b/>
          <w:spacing w:val="5"/>
          <w:w w:val="132"/>
          <w:sz w:val="26"/>
        </w:rPr>
        <w:t>t</w:t>
      </w:r>
      <w:r>
        <w:rPr>
          <w:rFonts w:ascii="Arial" w:hAnsi="Arial"/>
          <w:b/>
          <w:spacing w:val="-2"/>
          <w:w w:val="67"/>
          <w:sz w:val="26"/>
        </w:rPr>
        <w:t>o</w:t>
      </w:r>
      <w:r>
        <w:rPr>
          <w:rFonts w:ascii="Arial" w:hAnsi="Arial"/>
          <w:b/>
          <w:w w:val="7"/>
          <w:sz w:val="26"/>
        </w:rPr>
        <w:t>å</w:t>
      </w:r>
      <w:r>
        <w:rPr>
          <w:rFonts w:ascii="Arial" w:hAnsi="Arial"/>
          <w:b/>
          <w:spacing w:val="-7"/>
          <w:sz w:val="26"/>
        </w:rPr>
        <w:t> </w:t>
      </w:r>
      <w:r>
        <w:rPr>
          <w:rFonts w:ascii="Arial" w:hAnsi="Arial"/>
          <w:b/>
          <w:w w:val="66"/>
          <w:sz w:val="26"/>
        </w:rPr>
        <w:t>ch</w:t>
      </w:r>
      <w:r>
        <w:rPr>
          <w:rFonts w:ascii="Arial" w:hAnsi="Arial"/>
          <w:b/>
          <w:spacing w:val="4"/>
          <w:w w:val="66"/>
          <w:sz w:val="26"/>
        </w:rPr>
        <w:t>ö</w:t>
      </w:r>
      <w:r>
        <w:rPr>
          <w:rFonts w:ascii="Arial" w:hAnsi="Arial"/>
          <w:b/>
          <w:w w:val="36"/>
          <w:sz w:val="26"/>
        </w:rPr>
        <w:t>ù</w:t>
      </w:r>
      <w:r>
        <w:rPr>
          <w:rFonts w:ascii="Arial" w:hAnsi="Arial"/>
          <w:b/>
          <w:spacing w:val="-2"/>
          <w:w w:val="36"/>
          <w:sz w:val="26"/>
        </w:rPr>
        <w:t>c</w:t>
      </w:r>
      <w:r>
        <w:rPr>
          <w:rFonts w:ascii="Arial" w:hAnsi="Arial"/>
          <w:b/>
          <w:w w:val="55"/>
          <w:sz w:val="26"/>
        </w:rPr>
        <w:t>,</w:t>
      </w:r>
    </w:p>
    <w:p>
      <w:pPr>
        <w:spacing w:after="0" w:line="278" w:lineRule="auto"/>
        <w:jc w:val="both"/>
        <w:rPr>
          <w:rFonts w:ascii="Arial" w:hAnsi="Arial"/>
          <w:sz w:val="26"/>
        </w:rPr>
        <w:sectPr>
          <w:pgSz w:w="12240" w:h="15840"/>
          <w:pgMar w:top="1500" w:bottom="280" w:left="1580" w:right="1500"/>
        </w:sectPr>
      </w:pPr>
    </w:p>
    <w:p>
      <w:pPr>
        <w:spacing w:line="278" w:lineRule="auto" w:before="97"/>
        <w:ind w:left="119" w:right="113" w:firstLine="0"/>
        <w:jc w:val="both"/>
        <w:rPr>
          <w:rFonts w:ascii="Arial" w:hAnsi="Arial"/>
          <w:b/>
          <w:sz w:val="26"/>
        </w:rPr>
      </w:pPr>
      <w:r>
        <w:rPr>
          <w:rFonts w:ascii="Arial" w:hAnsi="Arial"/>
          <w:b/>
          <w:spacing w:val="2"/>
          <w:w w:val="65"/>
          <w:sz w:val="26"/>
        </w:rPr>
        <w:t>m</w:t>
      </w:r>
      <w:r>
        <w:rPr>
          <w:rFonts w:ascii="Arial" w:hAnsi="Arial"/>
          <w:b/>
          <w:spacing w:val="-2"/>
          <w:w w:val="67"/>
          <w:sz w:val="26"/>
        </w:rPr>
        <w:t>o</w:t>
      </w:r>
      <w:r>
        <w:rPr>
          <w:rFonts w:ascii="Arial" w:hAnsi="Arial"/>
          <w:b/>
          <w:w w:val="16"/>
          <w:sz w:val="26"/>
        </w:rPr>
        <w:t>ái</w:t>
      </w:r>
      <w:r>
        <w:rPr>
          <w:rFonts w:ascii="Arial" w:hAnsi="Arial"/>
          <w:b/>
          <w:spacing w:val="-3"/>
          <w:sz w:val="26"/>
        </w:rPr>
        <w:t> </w:t>
      </w:r>
      <w:r>
        <w:rPr>
          <w:rFonts w:ascii="Arial" w:hAnsi="Arial"/>
          <w:b/>
          <w:spacing w:val="2"/>
          <w:w w:val="80"/>
          <w:sz w:val="26"/>
        </w:rPr>
        <w:t>q</w:t>
      </w:r>
      <w:r>
        <w:rPr>
          <w:rFonts w:ascii="Arial" w:hAnsi="Arial"/>
          <w:b/>
          <w:w w:val="63"/>
          <w:sz w:val="26"/>
        </w:rPr>
        <w:t>u</w:t>
      </w:r>
      <w:r>
        <w:rPr>
          <w:rFonts w:ascii="Arial" w:hAnsi="Arial"/>
          <w:b/>
          <w:spacing w:val="3"/>
          <w:w w:val="63"/>
          <w:sz w:val="26"/>
        </w:rPr>
        <w:t>a</w:t>
      </w:r>
      <w:r>
        <w:rPr>
          <w:rFonts w:ascii="Arial" w:hAnsi="Arial"/>
          <w:b/>
          <w:w w:val="57"/>
          <w:sz w:val="26"/>
        </w:rPr>
        <w:t>n</w:t>
      </w:r>
      <w:r>
        <w:rPr>
          <w:rFonts w:ascii="Arial" w:hAnsi="Arial"/>
          <w:b/>
          <w:spacing w:val="-2"/>
          <w:sz w:val="26"/>
        </w:rPr>
        <w:t> </w:t>
      </w:r>
      <w:r>
        <w:rPr>
          <w:rFonts w:ascii="Arial" w:hAnsi="Arial"/>
          <w:b/>
          <w:w w:val="64"/>
          <w:sz w:val="26"/>
        </w:rPr>
        <w:t>he</w:t>
      </w:r>
      <w:r>
        <w:rPr>
          <w:rFonts w:ascii="Arial" w:hAnsi="Arial"/>
          <w:b/>
          <w:w w:val="7"/>
          <w:sz w:val="26"/>
        </w:rPr>
        <w:t>ä</w:t>
      </w:r>
      <w:r>
        <w:rPr>
          <w:rFonts w:ascii="Arial" w:hAnsi="Arial"/>
          <w:b/>
          <w:spacing w:val="-2"/>
          <w:sz w:val="26"/>
        </w:rPr>
        <w:t> </w:t>
      </w:r>
      <w:r>
        <w:rPr>
          <w:rFonts w:ascii="Arial" w:hAnsi="Arial"/>
          <w:b/>
          <w:spacing w:val="1"/>
          <w:w w:val="62"/>
          <w:sz w:val="26"/>
        </w:rPr>
        <w:t>g</w:t>
      </w:r>
      <w:r>
        <w:rPr>
          <w:rFonts w:ascii="Arial" w:hAnsi="Arial"/>
          <w:b/>
          <w:spacing w:val="-2"/>
          <w:w w:val="34"/>
          <w:sz w:val="26"/>
        </w:rPr>
        <w:t>i</w:t>
      </w:r>
      <w:r>
        <w:rPr>
          <w:rFonts w:ascii="Arial" w:hAnsi="Arial"/>
          <w:b/>
          <w:w w:val="50"/>
          <w:sz w:val="26"/>
        </w:rPr>
        <w:t>öõa</w:t>
      </w:r>
      <w:r>
        <w:rPr>
          <w:rFonts w:ascii="Arial" w:hAnsi="Arial"/>
          <w:b/>
          <w:spacing w:val="-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3"/>
          <w:w w:val="57"/>
          <w:sz w:val="26"/>
        </w:rPr>
        <w:t>k</w:t>
      </w:r>
      <w:r>
        <w:rPr>
          <w:rFonts w:ascii="Arial" w:hAnsi="Arial"/>
          <w:b/>
          <w:w w:val="62"/>
          <w:sz w:val="26"/>
        </w:rPr>
        <w:t>h</w:t>
      </w:r>
      <w:r>
        <w:rPr>
          <w:rFonts w:ascii="Arial" w:hAnsi="Arial"/>
          <w:b/>
          <w:spacing w:val="-2"/>
          <w:w w:val="62"/>
          <w:sz w:val="26"/>
        </w:rPr>
        <w:t>o</w:t>
      </w:r>
      <w:r>
        <w:rPr>
          <w:rFonts w:ascii="Arial" w:hAnsi="Arial"/>
          <w:b/>
          <w:spacing w:val="3"/>
          <w:w w:val="7"/>
          <w:sz w:val="26"/>
        </w:rPr>
        <w:t>á</w:t>
      </w:r>
      <w:r>
        <w:rPr>
          <w:rFonts w:ascii="Arial" w:hAnsi="Arial"/>
          <w:b/>
          <w:w w:val="34"/>
          <w:sz w:val="26"/>
        </w:rPr>
        <w:t>i</w:t>
      </w:r>
      <w:r>
        <w:rPr>
          <w:rFonts w:ascii="Arial" w:hAnsi="Arial"/>
          <w:b/>
          <w:spacing w:val="-2"/>
          <w:sz w:val="26"/>
        </w:rPr>
        <w:t> </w:t>
      </w:r>
      <w:r>
        <w:rPr>
          <w:rFonts w:ascii="Arial" w:hAnsi="Arial"/>
          <w:b/>
          <w:w w:val="73"/>
          <w:sz w:val="26"/>
        </w:rPr>
        <w:t>v</w:t>
      </w:r>
      <w:r>
        <w:rPr>
          <w:rFonts w:ascii="Arial" w:hAnsi="Arial"/>
          <w:b/>
          <w:spacing w:val="1"/>
          <w:w w:val="73"/>
          <w:sz w:val="26"/>
        </w:rPr>
        <w:t>ô</w:t>
      </w:r>
      <w:r>
        <w:rPr>
          <w:rFonts w:ascii="Arial" w:hAnsi="Arial"/>
          <w:b/>
          <w:w w:val="15"/>
          <w:sz w:val="26"/>
        </w:rPr>
        <w:t>ùi</w:t>
      </w:r>
      <w:r>
        <w:rPr>
          <w:rFonts w:ascii="Arial" w:hAnsi="Arial"/>
          <w:b/>
          <w:spacing w:val="-3"/>
          <w:sz w:val="26"/>
        </w:rPr>
        <w:t> </w:t>
      </w:r>
      <w:r>
        <w:rPr>
          <w:rFonts w:ascii="Arial" w:hAnsi="Arial"/>
          <w:b/>
          <w:w w:val="57"/>
          <w:sz w:val="26"/>
        </w:rPr>
        <w:t>n</w:t>
      </w:r>
      <w:r>
        <w:rPr>
          <w:rFonts w:ascii="Arial" w:hAnsi="Arial"/>
          <w:b/>
          <w:spacing w:val="3"/>
          <w:w w:val="57"/>
          <w:sz w:val="26"/>
        </w:rPr>
        <w:t>h</w:t>
      </w:r>
      <w:r>
        <w:rPr>
          <w:rFonts w:ascii="Arial" w:hAnsi="Arial"/>
          <w:b/>
          <w:spacing w:val="-2"/>
          <w:w w:val="73"/>
          <w:sz w:val="26"/>
        </w:rPr>
        <w:t>a</w:t>
      </w:r>
      <w:r>
        <w:rPr>
          <w:rFonts w:ascii="Arial" w:hAnsi="Arial"/>
          <w:b/>
          <w:w w:val="54"/>
          <w:sz w:val="26"/>
        </w:rPr>
        <w:t>u,</w:t>
      </w:r>
      <w:r>
        <w:rPr>
          <w:rFonts w:ascii="Arial" w:hAnsi="Arial"/>
          <w:b/>
          <w:spacing w:val="-3"/>
          <w:sz w:val="26"/>
        </w:rPr>
        <w:t> </w:t>
      </w:r>
      <w:r>
        <w:rPr>
          <w:rFonts w:ascii="Arial" w:hAnsi="Arial"/>
          <w:b/>
          <w:spacing w:val="4"/>
          <w:w w:val="69"/>
          <w:sz w:val="26"/>
        </w:rPr>
        <w:t>c</w:t>
      </w:r>
      <w:r>
        <w:rPr>
          <w:rFonts w:ascii="Arial" w:hAnsi="Arial"/>
          <w:b/>
          <w:w w:val="51"/>
          <w:sz w:val="26"/>
        </w:rPr>
        <w:t>höùc</w:t>
      </w:r>
      <w:r>
        <w:rPr>
          <w:rFonts w:ascii="Arial" w:hAnsi="Arial"/>
          <w:b/>
          <w:spacing w:val="-2"/>
          <w:sz w:val="26"/>
        </w:rPr>
        <w:t> </w:t>
      </w:r>
      <w:r>
        <w:rPr>
          <w:rFonts w:ascii="Arial" w:hAnsi="Arial"/>
          <w:b/>
          <w:spacing w:val="3"/>
          <w:w w:val="57"/>
          <w:sz w:val="26"/>
        </w:rPr>
        <w:t>n</w:t>
      </w:r>
      <w:r>
        <w:rPr>
          <w:rFonts w:ascii="Arial" w:hAnsi="Arial"/>
          <w:b/>
          <w:spacing w:val="-2"/>
          <w:w w:val="73"/>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2"/>
          <w:sz w:val="26"/>
        </w:rPr>
        <w:t> </w:t>
      </w:r>
      <w:r>
        <w:rPr>
          <w:rFonts w:ascii="Arial" w:hAnsi="Arial"/>
          <w:b/>
          <w:w w:val="93"/>
          <w:sz w:val="26"/>
        </w:rPr>
        <w:t>t</w:t>
      </w:r>
      <w:r>
        <w:rPr>
          <w:rFonts w:ascii="Arial" w:hAnsi="Arial"/>
          <w:b/>
          <w:spacing w:val="1"/>
          <w:w w:val="93"/>
          <w:sz w:val="26"/>
        </w:rPr>
        <w:t>ö</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2"/>
          <w:w w:val="57"/>
          <w:sz w:val="26"/>
        </w:rPr>
        <w:t>k</w:t>
      </w:r>
      <w:r>
        <w:rPr>
          <w:rFonts w:ascii="Arial" w:hAnsi="Arial"/>
          <w:b/>
          <w:w w:val="62"/>
          <w:sz w:val="26"/>
        </w:rPr>
        <w:t>h</w:t>
      </w:r>
      <w:r>
        <w:rPr>
          <w:rFonts w:ascii="Arial" w:hAnsi="Arial"/>
          <w:b/>
          <w:spacing w:val="-2"/>
          <w:w w:val="62"/>
          <w:sz w:val="26"/>
        </w:rPr>
        <w:t>o</w:t>
      </w:r>
      <w:r>
        <w:rPr>
          <w:rFonts w:ascii="Arial" w:hAnsi="Arial"/>
          <w:b/>
          <w:w w:val="16"/>
          <w:sz w:val="26"/>
        </w:rPr>
        <w:t>á</w:t>
      </w:r>
      <w:r>
        <w:rPr>
          <w:rFonts w:ascii="Arial" w:hAnsi="Arial"/>
          <w:b/>
          <w:spacing w:val="16"/>
          <w:w w:val="16"/>
          <w:sz w:val="26"/>
        </w:rPr>
        <w:t>i</w:t>
      </w:r>
      <w:r>
        <w:rPr>
          <w:rFonts w:ascii="Arial" w:hAnsi="Arial"/>
          <w:b/>
          <w:w w:val="42"/>
          <w:sz w:val="26"/>
        </w:rPr>
        <w:t>.</w:t>
      </w:r>
      <w:r>
        <w:rPr>
          <w:rFonts w:ascii="Arial" w:hAnsi="Arial"/>
          <w:b/>
          <w:spacing w:val="-2"/>
          <w:sz w:val="26"/>
        </w:rPr>
        <w:t> </w:t>
      </w:r>
      <w:r>
        <w:rPr>
          <w:rFonts w:ascii="Arial" w:hAnsi="Arial"/>
          <w:b/>
          <w:spacing w:val="-1"/>
          <w:w w:val="69"/>
          <w:sz w:val="26"/>
        </w:rPr>
        <w:t>B</w:t>
      </w:r>
      <w:r>
        <w:rPr>
          <w:rFonts w:ascii="Arial" w:hAnsi="Arial"/>
          <w:b/>
          <w:spacing w:val="-2"/>
          <w:w w:val="73"/>
          <w:sz w:val="26"/>
        </w:rPr>
        <w:t>a</w:t>
      </w:r>
      <w:r>
        <w:rPr>
          <w:rFonts w:ascii="Arial" w:hAnsi="Arial"/>
          <w:b/>
          <w:spacing w:val="3"/>
          <w:w w:val="14"/>
          <w:sz w:val="26"/>
        </w:rPr>
        <w:t>ï</w:t>
      </w:r>
      <w:r>
        <w:rPr>
          <w:rFonts w:ascii="Arial" w:hAnsi="Arial"/>
          <w:b/>
          <w:w w:val="57"/>
          <w:sz w:val="26"/>
        </w:rPr>
        <w:t>n</w:t>
      </w:r>
      <w:r>
        <w:rPr>
          <w:rFonts w:ascii="Arial" w:hAnsi="Arial"/>
          <w:b/>
          <w:spacing w:val="-2"/>
          <w:sz w:val="26"/>
        </w:rPr>
        <w:t> </w:t>
      </w:r>
      <w:r>
        <w:rPr>
          <w:rFonts w:ascii="Arial" w:hAnsi="Arial"/>
          <w:b/>
          <w:spacing w:val="-2"/>
          <w:w w:val="64"/>
          <w:sz w:val="26"/>
        </w:rPr>
        <w:t>p</w:t>
      </w:r>
      <w:r>
        <w:rPr>
          <w:rFonts w:ascii="Arial" w:hAnsi="Arial"/>
          <w:b/>
          <w:spacing w:val="3"/>
          <w:w w:val="57"/>
          <w:sz w:val="26"/>
        </w:rPr>
        <w:t>h</w:t>
      </w:r>
      <w:r>
        <w:rPr>
          <w:rFonts w:ascii="Arial" w:hAnsi="Arial"/>
          <w:b/>
          <w:spacing w:val="-2"/>
          <w:w w:val="73"/>
          <w:sz w:val="26"/>
        </w:rPr>
        <w:t>a</w:t>
      </w:r>
      <w:r>
        <w:rPr>
          <w:rFonts w:ascii="Arial" w:hAnsi="Arial"/>
          <w:b/>
          <w:w w:val="15"/>
          <w:sz w:val="26"/>
        </w:rPr>
        <w:t>ûi</w:t>
      </w:r>
      <w:r>
        <w:rPr>
          <w:rFonts w:ascii="Arial" w:hAnsi="Arial"/>
          <w:b/>
          <w:spacing w:val="-3"/>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1"/>
          <w:sz w:val="26"/>
        </w:rPr>
        <w:t> </w:t>
      </w:r>
      <w:r>
        <w:rPr>
          <w:rFonts w:ascii="Arial" w:hAnsi="Arial"/>
          <w:b/>
          <w:w w:val="94"/>
          <w:sz w:val="26"/>
        </w:rPr>
        <w:t>t</w:t>
      </w:r>
      <w:r>
        <w:rPr>
          <w:rFonts w:ascii="Arial" w:hAnsi="Arial"/>
          <w:b/>
          <w:spacing w:val="2"/>
          <w:w w:val="94"/>
          <w:sz w:val="26"/>
        </w:rPr>
        <w:t>e</w:t>
      </w:r>
      <w:r>
        <w:rPr>
          <w:rFonts w:ascii="Arial" w:hAnsi="Arial"/>
          <w:b/>
          <w:w w:val="33"/>
          <w:sz w:val="26"/>
        </w:rPr>
        <w:t>â</w:t>
      </w:r>
      <w:r>
        <w:rPr>
          <w:rFonts w:ascii="Arial" w:hAnsi="Arial"/>
          <w:b/>
          <w:spacing w:val="3"/>
          <w:w w:val="33"/>
          <w:sz w:val="26"/>
        </w:rPr>
        <w:t>n</w:t>
      </w:r>
      <w:r>
        <w:rPr>
          <w:rFonts w:ascii="Arial" w:hAnsi="Arial"/>
          <w:b/>
          <w:w w:val="55"/>
          <w:sz w:val="26"/>
        </w:rPr>
        <w:t>,</w:t>
      </w:r>
      <w:r>
        <w:rPr>
          <w:rFonts w:ascii="Arial" w:hAnsi="Arial"/>
          <w:b/>
          <w:spacing w:val="-3"/>
          <w:sz w:val="26"/>
        </w:rPr>
        <w:t> </w:t>
      </w:r>
      <w:r>
        <w:rPr>
          <w:rFonts w:ascii="Arial" w:hAnsi="Arial"/>
          <w:b/>
          <w:spacing w:val="2"/>
          <w:w w:val="57"/>
          <w:sz w:val="26"/>
        </w:rPr>
        <w:t>k</w:t>
      </w:r>
      <w:r>
        <w:rPr>
          <w:rFonts w:ascii="Arial" w:hAnsi="Arial"/>
          <w:b/>
          <w:spacing w:val="-3"/>
          <w:w w:val="81"/>
          <w:sz w:val="26"/>
        </w:rPr>
        <w:t>y</w:t>
      </w:r>
      <w:r>
        <w:rPr>
          <w:rFonts w:ascii="Arial" w:hAnsi="Arial"/>
          <w:b/>
          <w:w w:val="6"/>
          <w:sz w:val="26"/>
        </w:rPr>
        <w:t>ù</w:t>
      </w:r>
      <w:r>
        <w:rPr>
          <w:rFonts w:ascii="Arial" w:hAnsi="Arial"/>
          <w:b/>
          <w:spacing w:val="-2"/>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äu</w:t>
      </w:r>
      <w:r>
        <w:rPr>
          <w:rFonts w:ascii="Arial" w:hAnsi="Arial"/>
          <w:b/>
          <w:spacing w:val="-2"/>
          <w:sz w:val="26"/>
        </w:rPr>
        <w:t> </w:t>
      </w:r>
      <w:r>
        <w:rPr>
          <w:rFonts w:ascii="Arial" w:hAnsi="Arial"/>
          <w:b/>
          <w:spacing w:val="2"/>
          <w:w w:val="80"/>
          <w:sz w:val="26"/>
        </w:rPr>
        <w:t>ñ</w:t>
      </w:r>
      <w:r>
        <w:rPr>
          <w:rFonts w:ascii="Arial" w:hAnsi="Arial"/>
          <w:b/>
          <w:spacing w:val="3"/>
          <w:w w:val="73"/>
          <w:sz w:val="26"/>
        </w:rPr>
        <w:t>a</w:t>
      </w:r>
      <w:r>
        <w:rPr>
          <w:rFonts w:ascii="Arial" w:hAnsi="Arial"/>
          <w:b/>
          <w:w w:val="54"/>
          <w:sz w:val="26"/>
        </w:rPr>
        <w:t>ët</w:t>
      </w:r>
      <w:r>
        <w:rPr>
          <w:rFonts w:ascii="Arial" w:hAnsi="Arial"/>
          <w:b/>
          <w:spacing w:val="-1"/>
          <w:sz w:val="26"/>
        </w:rPr>
        <w:t> </w:t>
      </w:r>
      <w:r>
        <w:rPr>
          <w:rFonts w:ascii="Arial" w:hAnsi="Arial"/>
          <w:b/>
          <w:w w:val="94"/>
          <w:sz w:val="26"/>
        </w:rPr>
        <w:t>t</w:t>
      </w:r>
      <w:r>
        <w:rPr>
          <w:rFonts w:ascii="Arial" w:hAnsi="Arial"/>
          <w:b/>
          <w:spacing w:val="2"/>
          <w:w w:val="94"/>
          <w:sz w:val="26"/>
        </w:rPr>
        <w:t>e</w:t>
      </w:r>
      <w:r>
        <w:rPr>
          <w:rFonts w:ascii="Arial" w:hAnsi="Arial"/>
          <w:b/>
          <w:w w:val="33"/>
          <w:sz w:val="26"/>
        </w:rPr>
        <w:t>ân</w:t>
      </w:r>
      <w:r>
        <w:rPr>
          <w:rFonts w:ascii="Arial" w:hAnsi="Arial"/>
          <w:b/>
          <w:spacing w:val="-3"/>
          <w:sz w:val="26"/>
        </w:rPr>
        <w:t> </w:t>
      </w:r>
      <w:r>
        <w:rPr>
          <w:rFonts w:ascii="Arial" w:hAnsi="Arial"/>
          <w:b/>
          <w:w w:val="63"/>
          <w:sz w:val="26"/>
        </w:rPr>
        <w:t>c</w:t>
      </w:r>
      <w:r>
        <w:rPr>
          <w:rFonts w:ascii="Arial" w:hAnsi="Arial"/>
          <w:b/>
          <w:spacing w:val="-1"/>
          <w:w w:val="63"/>
          <w:sz w:val="26"/>
        </w:rPr>
        <w:t>h</w:t>
      </w:r>
      <w:r>
        <w:rPr>
          <w:rFonts w:ascii="Arial" w:hAnsi="Arial"/>
          <w:b/>
          <w:w w:val="67"/>
          <w:sz w:val="26"/>
        </w:rPr>
        <w:t>o </w:t>
      </w:r>
      <w:r>
        <w:rPr>
          <w:rFonts w:ascii="Arial" w:hAnsi="Arial"/>
          <w:b/>
          <w:w w:val="93"/>
          <w:sz w:val="26"/>
        </w:rPr>
        <w:t>t</w:t>
      </w:r>
      <w:r>
        <w:rPr>
          <w:rFonts w:ascii="Arial" w:hAnsi="Arial"/>
          <w:b/>
          <w:spacing w:val="1"/>
          <w:w w:val="93"/>
          <w:sz w:val="26"/>
        </w:rPr>
        <w:t>ö</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3"/>
          <w:w w:val="64"/>
          <w:sz w:val="26"/>
        </w:rPr>
        <w:t>p</w:t>
      </w:r>
      <w:r>
        <w:rPr>
          <w:rFonts w:ascii="Arial" w:hAnsi="Arial"/>
          <w:b/>
          <w:spacing w:val="-2"/>
          <w:w w:val="67"/>
          <w:sz w:val="26"/>
        </w:rPr>
        <w:t>o</w:t>
      </w:r>
      <w:r>
        <w:rPr>
          <w:rFonts w:ascii="Arial" w:hAnsi="Arial"/>
          <w:b/>
          <w:spacing w:val="-2"/>
          <w:w w:val="77"/>
          <w:sz w:val="26"/>
        </w:rPr>
        <w:t>r</w:t>
      </w:r>
      <w:r>
        <w:rPr>
          <w:rFonts w:ascii="Arial" w:hAnsi="Arial"/>
          <w:b/>
          <w:spacing w:val="5"/>
          <w:w w:val="132"/>
          <w:sz w:val="26"/>
        </w:rPr>
        <w:t>t</w:t>
      </w:r>
      <w:r>
        <w:rPr>
          <w:rFonts w:ascii="Arial" w:hAnsi="Arial"/>
          <w:b/>
          <w:w w:val="55"/>
          <w:sz w:val="26"/>
        </w:rPr>
        <w:t>,</w:t>
      </w:r>
      <w:r>
        <w:rPr>
          <w:rFonts w:ascii="Arial" w:hAnsi="Arial"/>
          <w:b/>
          <w:spacing w:val="-3"/>
          <w:sz w:val="26"/>
        </w:rPr>
        <w:t> </w:t>
      </w:r>
      <w:r>
        <w:rPr>
          <w:rFonts w:ascii="Arial" w:hAnsi="Arial"/>
          <w:b/>
          <w:w w:val="63"/>
          <w:sz w:val="26"/>
        </w:rPr>
        <w:t>c</w:t>
      </w:r>
      <w:r>
        <w:rPr>
          <w:rFonts w:ascii="Arial" w:hAnsi="Arial"/>
          <w:b/>
          <w:spacing w:val="-1"/>
          <w:w w:val="63"/>
          <w:sz w:val="26"/>
        </w:rPr>
        <w:t>h</w:t>
      </w:r>
      <w:r>
        <w:rPr>
          <w:rFonts w:ascii="Arial" w:hAnsi="Arial"/>
          <w:b/>
          <w:w w:val="48"/>
          <w:sz w:val="26"/>
        </w:rPr>
        <w:t>öùc</w:t>
      </w:r>
      <w:r>
        <w:rPr>
          <w:rFonts w:ascii="Arial" w:hAnsi="Arial"/>
          <w:b/>
          <w:spacing w:val="-2"/>
          <w:sz w:val="26"/>
        </w:rPr>
        <w:t> </w:t>
      </w:r>
      <w:r>
        <w:rPr>
          <w:rFonts w:ascii="Arial" w:hAnsi="Arial"/>
          <w:b/>
          <w:spacing w:val="3"/>
          <w:w w:val="57"/>
          <w:sz w:val="26"/>
        </w:rPr>
        <w:t>n</w:t>
      </w:r>
      <w:r>
        <w:rPr>
          <w:rFonts w:ascii="Arial" w:hAnsi="Arial"/>
          <w:b/>
          <w:spacing w:val="-2"/>
          <w:w w:val="73"/>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2"/>
          <w:sz w:val="26"/>
        </w:rPr>
        <w:t> </w:t>
      </w:r>
      <w:r>
        <w:rPr>
          <w:rFonts w:ascii="Arial" w:hAnsi="Arial"/>
          <w:b/>
          <w:w w:val="93"/>
          <w:sz w:val="26"/>
        </w:rPr>
        <w:t>t</w:t>
      </w:r>
      <w:r>
        <w:rPr>
          <w:rFonts w:ascii="Arial" w:hAnsi="Arial"/>
          <w:b/>
          <w:spacing w:val="1"/>
          <w:w w:val="93"/>
          <w:sz w:val="26"/>
        </w:rPr>
        <w:t>ö</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2"/>
          <w:w w:val="64"/>
          <w:sz w:val="26"/>
        </w:rPr>
        <w:t>p</w:t>
      </w:r>
      <w:r>
        <w:rPr>
          <w:rFonts w:ascii="Arial" w:hAnsi="Arial"/>
          <w:b/>
          <w:spacing w:val="3"/>
          <w:w w:val="67"/>
          <w:sz w:val="26"/>
        </w:rPr>
        <w:t>o</w:t>
      </w:r>
      <w:r>
        <w:rPr>
          <w:rFonts w:ascii="Arial" w:hAnsi="Arial"/>
          <w:b/>
          <w:spacing w:val="-2"/>
          <w:w w:val="77"/>
          <w:sz w:val="26"/>
        </w:rPr>
        <w:t>r</w:t>
      </w:r>
      <w:r>
        <w:rPr>
          <w:rFonts w:ascii="Arial" w:hAnsi="Arial"/>
          <w:b/>
          <w:w w:val="132"/>
          <w:sz w:val="26"/>
        </w:rPr>
        <w:t>t</w:t>
      </w:r>
      <w:r>
        <w:rPr>
          <w:rFonts w:ascii="Arial" w:hAnsi="Arial"/>
          <w:b/>
          <w:spacing w:val="-1"/>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7"/>
          <w:sz w:val="26"/>
        </w:rPr>
        <w:t> </w:t>
      </w:r>
      <w:r>
        <w:rPr>
          <w:rFonts w:ascii="Arial" w:hAnsi="Arial"/>
          <w:b/>
          <w:spacing w:val="1"/>
          <w:w w:val="62"/>
          <w:sz w:val="26"/>
        </w:rPr>
        <w:t>g</w:t>
      </w:r>
      <w:r>
        <w:rPr>
          <w:rFonts w:ascii="Arial" w:hAnsi="Arial"/>
          <w:b/>
          <w:spacing w:val="3"/>
          <w:w w:val="34"/>
          <w:sz w:val="26"/>
        </w:rPr>
        <w:t>i</w:t>
      </w:r>
      <w:r>
        <w:rPr>
          <w:rFonts w:ascii="Arial" w:hAnsi="Arial"/>
          <w:b/>
          <w:w w:val="30"/>
          <w:sz w:val="26"/>
        </w:rPr>
        <w:t>u</w:t>
      </w:r>
      <w:r>
        <w:rPr>
          <w:rFonts w:ascii="Arial" w:hAnsi="Arial"/>
          <w:b/>
          <w:spacing w:val="-2"/>
          <w:w w:val="30"/>
          <w:sz w:val="26"/>
        </w:rPr>
        <w:t>ù</w:t>
      </w:r>
      <w:r>
        <w:rPr>
          <w:rFonts w:ascii="Arial" w:hAnsi="Arial"/>
          <w:b/>
          <w:w w:val="64"/>
          <w:sz w:val="26"/>
        </w:rPr>
        <w:t>p</w:t>
      </w:r>
      <w:r>
        <w:rPr>
          <w:rFonts w:ascii="Arial" w:hAnsi="Arial"/>
          <w:b/>
          <w:spacing w:val="-2"/>
          <w:sz w:val="26"/>
        </w:rPr>
        <w:t> </w:t>
      </w:r>
      <w:r>
        <w:rPr>
          <w:rFonts w:ascii="Arial" w:hAnsi="Arial"/>
          <w:b/>
          <w:spacing w:val="1"/>
          <w:w w:val="62"/>
          <w:sz w:val="26"/>
        </w:rPr>
        <w:t>b</w:t>
      </w:r>
      <w:r>
        <w:rPr>
          <w:rFonts w:ascii="Arial" w:hAnsi="Arial"/>
          <w:b/>
          <w:spacing w:val="-2"/>
          <w:w w:val="73"/>
          <w:sz w:val="26"/>
        </w:rPr>
        <w:t>a</w:t>
      </w:r>
      <w:r>
        <w:rPr>
          <w:rFonts w:ascii="Arial" w:hAnsi="Arial"/>
          <w:b/>
          <w:spacing w:val="3"/>
          <w:w w:val="14"/>
          <w:sz w:val="26"/>
        </w:rPr>
        <w:t>ï</w:t>
      </w:r>
      <w:r>
        <w:rPr>
          <w:rFonts w:ascii="Arial" w:hAnsi="Arial"/>
          <w:b/>
          <w:w w:val="57"/>
          <w:sz w:val="26"/>
        </w:rPr>
        <w:t>n</w:t>
      </w:r>
      <w:r>
        <w:rPr>
          <w:rFonts w:ascii="Arial" w:hAnsi="Arial"/>
          <w:b/>
          <w:spacing w:val="-2"/>
          <w:sz w:val="26"/>
        </w:rPr>
        <w:t> </w:t>
      </w:r>
      <w:r>
        <w:rPr>
          <w:rFonts w:ascii="Arial" w:hAnsi="Arial"/>
          <w:b/>
          <w:spacing w:val="-2"/>
          <w:w w:val="73"/>
          <w:sz w:val="26"/>
        </w:rPr>
        <w:t>s</w:t>
      </w:r>
      <w:r>
        <w:rPr>
          <w:rFonts w:ascii="Arial" w:hAnsi="Arial"/>
          <w:b/>
          <w:w w:val="39"/>
          <w:sz w:val="26"/>
        </w:rPr>
        <w:t>öû</w:t>
      </w:r>
      <w:r>
        <w:rPr>
          <w:rFonts w:ascii="Arial" w:hAnsi="Arial"/>
          <w:b/>
          <w:spacing w:val="-1"/>
          <w:sz w:val="26"/>
        </w:rPr>
        <w:t> </w:t>
      </w:r>
      <w:r>
        <w:rPr>
          <w:rFonts w:ascii="Arial" w:hAnsi="Arial"/>
          <w:b/>
          <w:spacing w:val="-2"/>
          <w:w w:val="70"/>
          <w:sz w:val="26"/>
        </w:rPr>
        <w:t>d</w:t>
      </w:r>
      <w:r>
        <w:rPr>
          <w:rFonts w:ascii="Arial" w:hAnsi="Arial"/>
          <w:b/>
          <w:w w:val="41"/>
          <w:sz w:val="26"/>
        </w:rPr>
        <w:t>u</w:t>
      </w:r>
      <w:r>
        <w:rPr>
          <w:rFonts w:ascii="Arial" w:hAnsi="Arial"/>
          <w:b/>
          <w:spacing w:val="3"/>
          <w:w w:val="41"/>
          <w:sz w:val="26"/>
        </w:rPr>
        <w:t>ï</w:t>
      </w:r>
      <w:r>
        <w:rPr>
          <w:rFonts w:ascii="Arial" w:hAnsi="Arial"/>
          <w:b/>
          <w:w w:val="60"/>
          <w:sz w:val="26"/>
        </w:rPr>
        <w:t>ng</w:t>
      </w:r>
      <w:r>
        <w:rPr>
          <w:rFonts w:ascii="Arial" w:hAnsi="Arial"/>
          <w:b/>
          <w:sz w:val="26"/>
        </w:rPr>
        <w:t> </w:t>
      </w:r>
      <w:r>
        <w:rPr>
          <w:rFonts w:ascii="Arial" w:hAnsi="Arial"/>
          <w:b/>
          <w:spacing w:val="-2"/>
          <w:w w:val="64"/>
          <w:sz w:val="26"/>
        </w:rPr>
        <w:t>p</w:t>
      </w:r>
      <w:r>
        <w:rPr>
          <w:rFonts w:ascii="Arial" w:hAnsi="Arial"/>
          <w:b/>
          <w:spacing w:val="-2"/>
          <w:w w:val="67"/>
          <w:sz w:val="26"/>
        </w:rPr>
        <w:t>o</w:t>
      </w:r>
      <w:r>
        <w:rPr>
          <w:rFonts w:ascii="Arial" w:hAnsi="Arial"/>
          <w:b/>
          <w:spacing w:val="-2"/>
          <w:w w:val="77"/>
          <w:sz w:val="26"/>
        </w:rPr>
        <w:t>r</w:t>
      </w:r>
      <w:r>
        <w:rPr>
          <w:rFonts w:ascii="Arial" w:hAnsi="Arial"/>
          <w:b/>
          <w:w w:val="132"/>
          <w:sz w:val="26"/>
        </w:rPr>
        <w:t>t</w:t>
      </w:r>
      <w:r>
        <w:rPr>
          <w:rFonts w:ascii="Arial" w:hAnsi="Arial"/>
          <w:b/>
          <w:spacing w:val="4"/>
          <w:sz w:val="26"/>
        </w:rPr>
        <w:t> </w:t>
      </w:r>
      <w:r>
        <w:rPr>
          <w:rFonts w:ascii="Arial" w:hAnsi="Arial"/>
          <w:b/>
          <w:spacing w:val="-3"/>
          <w:w w:val="57"/>
          <w:sz w:val="26"/>
        </w:rPr>
        <w:t>k</w:t>
      </w:r>
      <w:r>
        <w:rPr>
          <w:rFonts w:ascii="Arial" w:hAnsi="Arial"/>
          <w:b/>
          <w:spacing w:val="1"/>
          <w:w w:val="71"/>
          <w:sz w:val="26"/>
        </w:rPr>
        <w:t>e</w:t>
      </w:r>
      <w:r>
        <w:rPr>
          <w:rFonts w:ascii="Arial" w:hAnsi="Arial"/>
          <w:b/>
          <w:w w:val="54"/>
          <w:sz w:val="26"/>
        </w:rPr>
        <w:t>át</w:t>
      </w:r>
      <w:r>
        <w:rPr>
          <w:rFonts w:ascii="Arial" w:hAnsi="Arial"/>
          <w:b/>
          <w:spacing w:val="-1"/>
          <w:sz w:val="26"/>
        </w:rPr>
        <w:t> </w:t>
      </w:r>
      <w:r>
        <w:rPr>
          <w:rFonts w:ascii="Arial" w:hAnsi="Arial"/>
          <w:b/>
          <w:w w:val="62"/>
          <w:sz w:val="26"/>
        </w:rPr>
        <w:t>n</w:t>
      </w:r>
      <w:r>
        <w:rPr>
          <w:rFonts w:ascii="Arial" w:hAnsi="Arial"/>
          <w:b/>
          <w:spacing w:val="-2"/>
          <w:w w:val="62"/>
          <w:sz w:val="26"/>
        </w:rPr>
        <w:t>o</w:t>
      </w:r>
      <w:r>
        <w:rPr>
          <w:rFonts w:ascii="Arial" w:hAnsi="Arial"/>
          <w:b/>
          <w:spacing w:val="18"/>
          <w:w w:val="7"/>
          <w:sz w:val="26"/>
        </w:rPr>
        <w:t>á</w:t>
      </w:r>
      <w:r>
        <w:rPr>
          <w:rFonts w:ascii="Arial" w:hAnsi="Arial"/>
          <w:b/>
          <w:w w:val="34"/>
          <w:sz w:val="26"/>
        </w:rPr>
        <w:t>i</w:t>
      </w:r>
      <w:r>
        <w:rPr>
          <w:rFonts w:ascii="Arial" w:hAnsi="Arial"/>
          <w:b/>
          <w:spacing w:val="-2"/>
          <w:sz w:val="26"/>
        </w:rPr>
        <w:t> </w:t>
      </w:r>
      <w:r>
        <w:rPr>
          <w:rFonts w:ascii="Arial" w:hAnsi="Arial"/>
          <w:b/>
          <w:spacing w:val="2"/>
          <w:w w:val="80"/>
          <w:sz w:val="26"/>
        </w:rPr>
        <w:t>ñ</w:t>
      </w:r>
      <w:r>
        <w:rPr>
          <w:rFonts w:ascii="Arial" w:hAnsi="Arial"/>
          <w:b/>
          <w:w w:val="30"/>
          <w:sz w:val="26"/>
        </w:rPr>
        <w:t>u</w:t>
      </w:r>
      <w:r>
        <w:rPr>
          <w:rFonts w:ascii="Arial" w:hAnsi="Arial"/>
          <w:b/>
          <w:spacing w:val="-2"/>
          <w:w w:val="30"/>
          <w:sz w:val="26"/>
        </w:rPr>
        <w:t>ù</w:t>
      </w:r>
      <w:r>
        <w:rPr>
          <w:rFonts w:ascii="Arial" w:hAnsi="Arial"/>
          <w:b/>
          <w:w w:val="60"/>
          <w:sz w:val="26"/>
        </w:rPr>
        <w:t>ng</w:t>
      </w:r>
      <w:r>
        <w:rPr>
          <w:rFonts w:ascii="Arial" w:hAnsi="Arial"/>
          <w:b/>
          <w:sz w:val="26"/>
        </w:rPr>
        <w:t> </w:t>
      </w:r>
      <w:r>
        <w:rPr>
          <w:rFonts w:ascii="Arial" w:hAnsi="Arial"/>
          <w:b/>
          <w:w w:val="73"/>
          <w:sz w:val="26"/>
        </w:rPr>
        <w:t>v</w:t>
      </w:r>
      <w:r>
        <w:rPr>
          <w:rFonts w:ascii="Arial" w:hAnsi="Arial"/>
          <w:b/>
          <w:spacing w:val="1"/>
          <w:w w:val="73"/>
          <w:sz w:val="26"/>
        </w:rPr>
        <w:t>ô</w:t>
      </w:r>
      <w:r>
        <w:rPr>
          <w:rFonts w:ascii="Arial" w:hAnsi="Arial"/>
          <w:b/>
          <w:w w:val="15"/>
          <w:sz w:val="26"/>
        </w:rPr>
        <w:t>ùi</w:t>
      </w:r>
      <w:r>
        <w:rPr>
          <w:rFonts w:ascii="Arial" w:hAnsi="Arial"/>
          <w:b/>
          <w:spacing w:val="-3"/>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spacing w:val="2"/>
          <w:w w:val="80"/>
          <w:sz w:val="26"/>
        </w:rPr>
        <w:t>ñ</w:t>
      </w:r>
      <w:r>
        <w:rPr>
          <w:rFonts w:ascii="Arial" w:hAnsi="Arial"/>
          <w:b/>
          <w:spacing w:val="-2"/>
          <w:w w:val="67"/>
          <w:sz w:val="26"/>
        </w:rPr>
        <w:t>o</w:t>
      </w:r>
      <w:r>
        <w:rPr>
          <w:rFonts w:ascii="Arial" w:hAnsi="Arial"/>
          <w:b/>
          <w:w w:val="16"/>
          <w:sz w:val="26"/>
        </w:rPr>
        <w:t>ái</w:t>
      </w:r>
      <w:r>
        <w:rPr>
          <w:rFonts w:ascii="Arial" w:hAnsi="Arial"/>
          <w:b/>
          <w:spacing w:val="-3"/>
          <w:sz w:val="26"/>
        </w:rPr>
        <w:t> </w:t>
      </w:r>
      <w:r>
        <w:rPr>
          <w:rFonts w:ascii="Arial" w:hAnsi="Arial"/>
          <w:b/>
          <w:w w:val="93"/>
          <w:sz w:val="26"/>
        </w:rPr>
        <w:t>t</w:t>
      </w:r>
      <w:r>
        <w:rPr>
          <w:rFonts w:ascii="Arial" w:hAnsi="Arial"/>
          <w:b/>
          <w:spacing w:val="1"/>
          <w:w w:val="93"/>
          <w:sz w:val="26"/>
        </w:rPr>
        <w:t>ö</w:t>
      </w:r>
      <w:r>
        <w:rPr>
          <w:rFonts w:ascii="Arial" w:hAnsi="Arial"/>
          <w:b/>
          <w:spacing w:val="2"/>
          <w:w w:val="80"/>
          <w:sz w:val="26"/>
        </w:rPr>
        <w:t>ô</w:t>
      </w:r>
      <w:r>
        <w:rPr>
          <w:rFonts w:ascii="Arial" w:hAnsi="Arial"/>
          <w:b/>
          <w:w w:val="44"/>
          <w:sz w:val="26"/>
        </w:rPr>
        <w:t>ï</w:t>
      </w:r>
      <w:r>
        <w:rPr>
          <w:rFonts w:ascii="Arial" w:hAnsi="Arial"/>
          <w:b/>
          <w:spacing w:val="-2"/>
          <w:w w:val="44"/>
          <w:sz w:val="26"/>
        </w:rPr>
        <w:t>n</w:t>
      </w:r>
      <w:r>
        <w:rPr>
          <w:rFonts w:ascii="Arial" w:hAnsi="Arial"/>
          <w:b/>
          <w:w w:val="62"/>
          <w:sz w:val="26"/>
        </w:rPr>
        <w:t>g</w:t>
      </w:r>
      <w:r>
        <w:rPr>
          <w:rFonts w:ascii="Arial" w:hAnsi="Arial"/>
          <w:b/>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3"/>
          <w:w w:val="33"/>
          <w:sz w:val="26"/>
        </w:rPr>
        <w:t>n</w:t>
      </w:r>
      <w:r>
        <w:rPr>
          <w:rFonts w:ascii="Arial" w:hAnsi="Arial"/>
          <w:b/>
          <w:w w:val="42"/>
          <w:sz w:val="26"/>
        </w:rPr>
        <w:t>.</w:t>
      </w:r>
    </w:p>
    <w:p>
      <w:pPr>
        <w:spacing w:line="278" w:lineRule="auto" w:before="112"/>
        <w:ind w:left="119" w:right="101"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3"/>
          <w:sz w:val="26"/>
        </w:rPr>
        <w:t> </w:t>
      </w:r>
      <w:r>
        <w:rPr>
          <w:rFonts w:ascii="Arial" w:hAnsi="Arial"/>
          <w:b/>
          <w:spacing w:val="-2"/>
          <w:w w:val="70"/>
          <w:sz w:val="26"/>
        </w:rPr>
        <w:t>d</w:t>
      </w:r>
      <w:r>
        <w:rPr>
          <w:rFonts w:ascii="Arial" w:hAnsi="Arial"/>
          <w:b/>
          <w:w w:val="58"/>
          <w:sz w:val="26"/>
        </w:rPr>
        <w:t>ung</w:t>
      </w:r>
      <w:r>
        <w:rPr>
          <w:rFonts w:ascii="Arial" w:hAnsi="Arial"/>
          <w:b/>
          <w:spacing w:val="-5"/>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10"/>
          <w:sz w:val="26"/>
        </w:rPr>
        <w:t> </w:t>
      </w:r>
      <w:r>
        <w:rPr>
          <w:rFonts w:ascii="Arial" w:hAnsi="Arial"/>
          <w:b/>
          <w:w w:val="84"/>
          <w:sz w:val="26"/>
        </w:rPr>
        <w:t>2</w:t>
      </w:r>
      <w:r>
        <w:rPr>
          <w:rFonts w:ascii="Arial" w:hAnsi="Arial"/>
          <w:b/>
          <w:spacing w:val="-4"/>
          <w:sz w:val="26"/>
        </w:rPr>
        <w:t> </w:t>
      </w:r>
      <w:r>
        <w:rPr>
          <w:rFonts w:ascii="Arial" w:hAnsi="Arial"/>
          <w:b/>
          <w:spacing w:val="1"/>
          <w:w w:val="62"/>
          <w:sz w:val="26"/>
        </w:rPr>
        <w:t>g</w:t>
      </w:r>
      <w:r>
        <w:rPr>
          <w:rFonts w:ascii="Arial" w:hAnsi="Arial"/>
          <w:b/>
          <w:spacing w:val="-2"/>
          <w:w w:val="34"/>
          <w:sz w:val="26"/>
        </w:rPr>
        <w:t>i</w:t>
      </w:r>
      <w:r>
        <w:rPr>
          <w:rFonts w:ascii="Arial" w:hAnsi="Arial"/>
          <w:b/>
          <w:spacing w:val="2"/>
          <w:w w:val="80"/>
          <w:sz w:val="26"/>
        </w:rPr>
        <w:t>ô</w:t>
      </w:r>
      <w:r>
        <w:rPr>
          <w:rFonts w:ascii="Arial" w:hAnsi="Arial"/>
          <w:b/>
          <w:w w:val="15"/>
          <w:sz w:val="26"/>
        </w:rPr>
        <w:t>ùi</w:t>
      </w:r>
      <w:r>
        <w:rPr>
          <w:rFonts w:ascii="Arial" w:hAnsi="Arial"/>
          <w:b/>
          <w:spacing w:val="-3"/>
          <w:sz w:val="26"/>
        </w:rPr>
        <w:t> </w:t>
      </w:r>
      <w:r>
        <w:rPr>
          <w:rFonts w:ascii="Arial" w:hAnsi="Arial"/>
          <w:b/>
          <w:w w:val="72"/>
          <w:sz w:val="26"/>
        </w:rPr>
        <w:t>th</w:t>
      </w:r>
      <w:r>
        <w:rPr>
          <w:rFonts w:ascii="Arial" w:hAnsi="Arial"/>
          <w:b/>
          <w:spacing w:val="-2"/>
          <w:w w:val="72"/>
          <w:sz w:val="26"/>
        </w:rPr>
        <w:t>i</w:t>
      </w:r>
      <w:r>
        <w:rPr>
          <w:rFonts w:ascii="Arial" w:hAnsi="Arial"/>
          <w:b/>
          <w:spacing w:val="1"/>
          <w:w w:val="71"/>
          <w:sz w:val="26"/>
        </w:rPr>
        <w:t>e</w:t>
      </w:r>
      <w:r>
        <w:rPr>
          <w:rFonts w:ascii="Arial" w:hAnsi="Arial"/>
          <w:b/>
          <w:w w:val="31"/>
          <w:sz w:val="26"/>
        </w:rPr>
        <w:t>äu</w:t>
      </w:r>
      <w:r>
        <w:rPr>
          <w:rFonts w:ascii="Arial" w:hAnsi="Arial"/>
          <w:b/>
          <w:spacing w:val="-7"/>
          <w:sz w:val="26"/>
        </w:rPr>
        <w:t> </w:t>
      </w:r>
      <w:r>
        <w:rPr>
          <w:rFonts w:ascii="Arial" w:hAnsi="Arial"/>
          <w:b/>
          <w:spacing w:val="4"/>
          <w:w w:val="69"/>
          <w:sz w:val="26"/>
        </w:rPr>
        <w:t>c</w:t>
      </w:r>
      <w:r>
        <w:rPr>
          <w:rFonts w:ascii="Arial" w:hAnsi="Arial"/>
          <w:b/>
          <w:spacing w:val="-2"/>
          <w:w w:val="73"/>
          <w:sz w:val="26"/>
        </w:rPr>
        <w:t>a</w:t>
      </w:r>
      <w:r>
        <w:rPr>
          <w:rFonts w:ascii="Arial" w:hAnsi="Arial"/>
          <w:b/>
          <w:w w:val="31"/>
          <w:sz w:val="26"/>
        </w:rPr>
        <w:t>áu</w:t>
      </w:r>
      <w:r>
        <w:rPr>
          <w:rFonts w:ascii="Arial" w:hAnsi="Arial"/>
          <w:b/>
          <w:spacing w:val="-7"/>
          <w:sz w:val="26"/>
        </w:rPr>
        <w:t> </w:t>
      </w:r>
      <w:r>
        <w:rPr>
          <w:rFonts w:ascii="Arial" w:hAnsi="Arial"/>
          <w:b/>
          <w:spacing w:val="5"/>
          <w:w w:val="132"/>
          <w:sz w:val="26"/>
        </w:rPr>
        <w:t>t</w:t>
      </w:r>
      <w:r>
        <w:rPr>
          <w:rFonts w:ascii="Arial" w:hAnsi="Arial"/>
          <w:b/>
          <w:spacing w:val="-2"/>
          <w:w w:val="77"/>
          <w:sz w:val="26"/>
        </w:rPr>
        <w:t>r</w:t>
      </w:r>
      <w:r>
        <w:rPr>
          <w:rFonts w:ascii="Arial" w:hAnsi="Arial"/>
          <w:b/>
          <w:w w:val="30"/>
          <w:sz w:val="26"/>
        </w:rPr>
        <w:t>u</w:t>
      </w:r>
      <w:r>
        <w:rPr>
          <w:rFonts w:ascii="Arial" w:hAnsi="Arial"/>
          <w:b/>
          <w:spacing w:val="-2"/>
          <w:w w:val="30"/>
          <w:sz w:val="26"/>
        </w:rPr>
        <w:t>ù</w:t>
      </w:r>
      <w:r>
        <w:rPr>
          <w:rFonts w:ascii="Arial" w:hAnsi="Arial"/>
          <w:b/>
          <w:w w:val="69"/>
          <w:sz w:val="26"/>
        </w:rPr>
        <w:t>c</w:t>
      </w:r>
      <w:r>
        <w:rPr>
          <w:rFonts w:ascii="Arial" w:hAnsi="Arial"/>
          <w:b/>
          <w:spacing w:val="-7"/>
          <w:sz w:val="26"/>
        </w:rPr>
        <w:t> </w:t>
      </w:r>
      <w:r>
        <w:rPr>
          <w:rFonts w:ascii="Arial" w:hAnsi="Arial"/>
          <w:b/>
          <w:spacing w:val="5"/>
          <w:w w:val="132"/>
          <w:sz w:val="26"/>
        </w:rPr>
        <w:t>t</w:t>
      </w:r>
      <w:r>
        <w:rPr>
          <w:rFonts w:ascii="Arial" w:hAnsi="Arial"/>
          <w:b/>
          <w:spacing w:val="-2"/>
          <w:w w:val="67"/>
          <w:sz w:val="26"/>
        </w:rPr>
        <w:t>o</w:t>
      </w:r>
      <w:r>
        <w:rPr>
          <w:rFonts w:ascii="Arial" w:hAnsi="Arial"/>
          <w:b/>
          <w:w w:val="7"/>
          <w:sz w:val="26"/>
        </w:rPr>
        <w:t>å</w:t>
      </w:r>
      <w:r>
        <w:rPr>
          <w:rFonts w:ascii="Arial" w:hAnsi="Arial"/>
          <w:b/>
          <w:spacing w:val="-7"/>
          <w:sz w:val="26"/>
        </w:rPr>
        <w:t> </w:t>
      </w:r>
      <w:r>
        <w:rPr>
          <w:rFonts w:ascii="Arial" w:hAnsi="Arial"/>
          <w:b/>
          <w:w w:val="66"/>
          <w:sz w:val="26"/>
        </w:rPr>
        <w:t>ch</w:t>
      </w:r>
      <w:r>
        <w:rPr>
          <w:rFonts w:ascii="Arial" w:hAnsi="Arial"/>
          <w:b/>
          <w:spacing w:val="4"/>
          <w:w w:val="66"/>
          <w:sz w:val="26"/>
        </w:rPr>
        <w:t>ö</w:t>
      </w:r>
      <w:r>
        <w:rPr>
          <w:rFonts w:ascii="Arial" w:hAnsi="Arial"/>
          <w:b/>
          <w:w w:val="36"/>
          <w:sz w:val="26"/>
        </w:rPr>
        <w:t>ùc</w:t>
      </w:r>
      <w:r>
        <w:rPr>
          <w:rFonts w:ascii="Arial" w:hAnsi="Arial"/>
          <w:b/>
          <w:spacing w:val="-7"/>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7"/>
          <w:sz w:val="26"/>
        </w:rPr>
        <w:t> </w:t>
      </w:r>
      <w:r>
        <w:rPr>
          <w:rFonts w:ascii="Arial" w:hAnsi="Arial"/>
          <w:b/>
          <w:spacing w:val="1"/>
          <w:w w:val="31"/>
          <w:sz w:val="26"/>
        </w:rPr>
        <w:t>l</w:t>
      </w:r>
      <w:r>
        <w:rPr>
          <w:rFonts w:ascii="Arial" w:hAnsi="Arial"/>
          <w:b/>
          <w:spacing w:val="-2"/>
          <w:w w:val="67"/>
          <w:sz w:val="26"/>
        </w:rPr>
        <w:t>o</w:t>
      </w:r>
      <w:r>
        <w:rPr>
          <w:rFonts w:ascii="Arial" w:hAnsi="Arial"/>
          <w:b/>
          <w:spacing w:val="3"/>
          <w:w w:val="73"/>
          <w:sz w:val="26"/>
        </w:rPr>
        <w:t>a</w:t>
      </w:r>
      <w:r>
        <w:rPr>
          <w:rFonts w:ascii="Arial" w:hAnsi="Arial"/>
          <w:b/>
          <w:w w:val="24"/>
          <w:sz w:val="26"/>
        </w:rPr>
        <w:t>ïi</w:t>
      </w:r>
      <w:r>
        <w:rPr>
          <w:rFonts w:ascii="Arial" w:hAnsi="Arial"/>
          <w:b/>
          <w:spacing w:val="-8"/>
          <w:sz w:val="26"/>
        </w:rPr>
        <w:t> </w:t>
      </w:r>
      <w:r>
        <w:rPr>
          <w:rFonts w:ascii="Arial" w:hAnsi="Arial"/>
          <w:b/>
          <w:spacing w:val="1"/>
          <w:w w:val="62"/>
          <w:sz w:val="26"/>
        </w:rPr>
        <w:t>b</w:t>
      </w:r>
      <w:r>
        <w:rPr>
          <w:rFonts w:ascii="Arial" w:hAnsi="Arial"/>
          <w:b/>
          <w:spacing w:val="-2"/>
          <w:w w:val="67"/>
          <w:sz w:val="26"/>
        </w:rPr>
        <w:t>o</w:t>
      </w:r>
      <w:r>
        <w:rPr>
          <w:rFonts w:ascii="Arial" w:hAnsi="Arial"/>
          <w:b/>
          <w:w w:val="7"/>
          <w:sz w:val="26"/>
        </w:rPr>
        <w:t>ä</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w w:val="6"/>
          <w:sz w:val="26"/>
        </w:rPr>
        <w:t>ù</w:t>
      </w:r>
      <w:r>
        <w:rPr>
          <w:rFonts w:ascii="Arial" w:hAnsi="Arial"/>
          <w:b/>
          <w:spacing w:val="-7"/>
          <w:sz w:val="26"/>
        </w:rPr>
        <w:t> </w:t>
      </w:r>
      <w:r>
        <w:rPr>
          <w:rFonts w:ascii="Arial" w:hAnsi="Arial"/>
          <w:b/>
          <w:w w:val="132"/>
          <w:sz w:val="26"/>
        </w:rPr>
        <w:t>t</w:t>
      </w:r>
      <w:r>
        <w:rPr>
          <w:rFonts w:ascii="Arial" w:hAnsi="Arial"/>
          <w:b/>
          <w:w w:val="66"/>
          <w:sz w:val="26"/>
        </w:rPr>
        <w:t>ích</w:t>
      </w:r>
      <w:r>
        <w:rPr>
          <w:rFonts w:ascii="Arial" w:hAnsi="Arial"/>
          <w:b/>
          <w:spacing w:val="-2"/>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8"/>
          <w:sz w:val="26"/>
        </w:rPr>
        <w:t> </w:t>
      </w:r>
      <w:r>
        <w:rPr>
          <w:rFonts w:ascii="Arial" w:hAnsi="Arial"/>
          <w:b/>
          <w:spacing w:val="1"/>
          <w:w w:val="62"/>
          <w:sz w:val="26"/>
        </w:rPr>
        <w:t>b</w:t>
      </w:r>
      <w:r>
        <w:rPr>
          <w:rFonts w:ascii="Arial" w:hAnsi="Arial"/>
          <w:b/>
          <w:spacing w:val="1"/>
          <w:w w:val="71"/>
          <w:sz w:val="26"/>
        </w:rPr>
        <w:t>e</w:t>
      </w:r>
      <w:r>
        <w:rPr>
          <w:rFonts w:ascii="Arial" w:hAnsi="Arial"/>
          <w:b/>
          <w:w w:val="33"/>
          <w:sz w:val="26"/>
        </w:rPr>
        <w:t>ân</w:t>
      </w:r>
      <w:r>
        <w:rPr>
          <w:rFonts w:ascii="Arial" w:hAnsi="Arial"/>
          <w:b/>
          <w:spacing w:val="-8"/>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pacing w:val="-5"/>
          <w:sz w:val="26"/>
        </w:rPr>
        <w:t> </w:t>
      </w:r>
      <w:r>
        <w:rPr>
          <w:rFonts w:ascii="Arial" w:hAnsi="Arial"/>
          <w:b/>
          <w:spacing w:val="4"/>
          <w:w w:val="66"/>
          <w:sz w:val="26"/>
        </w:rPr>
        <w:t>v</w:t>
      </w:r>
      <w:r>
        <w:rPr>
          <w:rFonts w:ascii="Arial" w:hAnsi="Arial"/>
          <w:b/>
          <w:w w:val="34"/>
          <w:sz w:val="26"/>
        </w:rPr>
        <w:t>i</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 </w:t>
      </w:r>
      <w:r>
        <w:rPr>
          <w:rFonts w:ascii="Arial" w:hAnsi="Arial"/>
          <w:b/>
          <w:spacing w:val="1"/>
          <w:w w:val="62"/>
          <w:sz w:val="26"/>
        </w:rPr>
        <w:t>b</w:t>
      </w:r>
      <w:r>
        <w:rPr>
          <w:rFonts w:ascii="Arial" w:hAnsi="Arial"/>
          <w:b/>
          <w:spacing w:val="-2"/>
          <w:w w:val="73"/>
          <w:sz w:val="26"/>
        </w:rPr>
        <w:t>a</w:t>
      </w:r>
      <w:r>
        <w:rPr>
          <w:rFonts w:ascii="Arial" w:hAnsi="Arial"/>
          <w:b/>
          <w:w w:val="67"/>
          <w:sz w:val="26"/>
        </w:rPr>
        <w:t>o</w:t>
      </w:r>
      <w:r>
        <w:rPr>
          <w:rFonts w:ascii="Arial" w:hAnsi="Arial"/>
          <w:b/>
          <w:spacing w:val="-2"/>
          <w:sz w:val="26"/>
        </w:rPr>
        <w:t> </w:t>
      </w:r>
      <w:r>
        <w:rPr>
          <w:rFonts w:ascii="Arial" w:hAnsi="Arial"/>
          <w:b/>
          <w:spacing w:val="1"/>
          <w:w w:val="62"/>
          <w:sz w:val="26"/>
        </w:rPr>
        <w:t>g</w:t>
      </w:r>
      <w:r>
        <w:rPr>
          <w:rFonts w:ascii="Arial" w:hAnsi="Arial"/>
          <w:b/>
          <w:spacing w:val="3"/>
          <w:w w:val="67"/>
          <w:sz w:val="26"/>
        </w:rPr>
        <w:t>o</w:t>
      </w:r>
      <w:r>
        <w:rPr>
          <w:rFonts w:ascii="Arial" w:hAnsi="Arial"/>
          <w:b/>
          <w:w w:val="42"/>
          <w:sz w:val="26"/>
        </w:rPr>
        <w:t>àm</w:t>
      </w:r>
      <w:r>
        <w:rPr>
          <w:rFonts w:ascii="Arial" w:hAnsi="Arial"/>
          <w:b/>
          <w:spacing w:val="-4"/>
          <w:sz w:val="26"/>
        </w:rPr>
        <w:t> </w:t>
      </w:r>
      <w:r>
        <w:rPr>
          <w:rFonts w:ascii="Arial" w:hAnsi="Arial"/>
          <w:b/>
          <w:spacing w:val="1"/>
          <w:w w:val="62"/>
          <w:sz w:val="26"/>
        </w:rPr>
        <w:t>b</w:t>
      </w:r>
      <w:r>
        <w:rPr>
          <w:rFonts w:ascii="Arial" w:hAnsi="Arial"/>
          <w:b/>
          <w:spacing w:val="-2"/>
          <w:w w:val="67"/>
          <w:sz w:val="26"/>
        </w:rPr>
        <w:t>o</w:t>
      </w:r>
      <w:r>
        <w:rPr>
          <w:rFonts w:ascii="Arial" w:hAnsi="Arial"/>
          <w:b/>
          <w:w w:val="7"/>
          <w:sz w:val="26"/>
        </w:rPr>
        <w:t>ä</w:t>
      </w:r>
      <w:r>
        <w:rPr>
          <w:rFonts w:ascii="Arial" w:hAnsi="Arial"/>
          <w:b/>
          <w:spacing w:val="3"/>
          <w:sz w:val="26"/>
        </w:rPr>
        <w:t>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w w:val="6"/>
          <w:sz w:val="26"/>
        </w:rPr>
        <w:t>ù</w:t>
      </w:r>
      <w:r>
        <w:rPr>
          <w:rFonts w:ascii="Arial" w:hAnsi="Arial"/>
          <w:b/>
          <w:spacing w:val="-2"/>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w:t>
      </w:r>
      <w:r>
        <w:rPr>
          <w:rFonts w:ascii="Arial" w:hAnsi="Arial"/>
          <w:b/>
          <w:spacing w:val="-2"/>
          <w:w w:val="57"/>
          <w:sz w:val="26"/>
        </w:rPr>
        <w:t>h</w:t>
      </w:r>
      <w:r>
        <w:rPr>
          <w:rFonts w:ascii="Arial" w:hAnsi="Arial"/>
          <w:b/>
          <w:w w:val="55"/>
          <w:sz w:val="26"/>
        </w:rPr>
        <w:t>,</w:t>
      </w:r>
      <w:r>
        <w:rPr>
          <w:rFonts w:ascii="Arial" w:hAnsi="Arial"/>
          <w:b/>
          <w:spacing w:val="-3"/>
          <w:sz w:val="26"/>
        </w:rPr>
        <w:t> </w:t>
      </w:r>
      <w:r>
        <w:rPr>
          <w:rFonts w:ascii="Arial" w:hAnsi="Arial"/>
          <w:b/>
          <w:spacing w:val="1"/>
          <w:w w:val="62"/>
          <w:sz w:val="26"/>
        </w:rPr>
        <w:t>b</w:t>
      </w:r>
      <w:r>
        <w:rPr>
          <w:rFonts w:ascii="Arial" w:hAnsi="Arial"/>
          <w:b/>
          <w:spacing w:val="3"/>
          <w:w w:val="67"/>
          <w:sz w:val="26"/>
        </w:rPr>
        <w:t>o</w:t>
      </w:r>
      <w:r>
        <w:rPr>
          <w:rFonts w:ascii="Arial" w:hAnsi="Arial"/>
          <w:b/>
          <w:w w:val="7"/>
          <w:sz w:val="26"/>
        </w:rPr>
        <w:t>ä</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w w:val="6"/>
          <w:sz w:val="26"/>
        </w:rPr>
        <w:t>ù</w:t>
      </w:r>
      <w:r>
        <w:rPr>
          <w:rFonts w:ascii="Arial" w:hAnsi="Arial"/>
          <w:b/>
          <w:spacing w:val="-2"/>
          <w:sz w:val="26"/>
        </w:rPr>
        <w:t> </w:t>
      </w:r>
      <w:r>
        <w:rPr>
          <w:rFonts w:ascii="Arial" w:hAnsi="Arial"/>
          <w:b/>
          <w:spacing w:val="-2"/>
          <w:w w:val="70"/>
          <w:sz w:val="26"/>
        </w:rPr>
        <w:t>d</w:t>
      </w:r>
      <w:r>
        <w:rPr>
          <w:rFonts w:ascii="Arial" w:hAnsi="Arial"/>
          <w:b/>
          <w:w w:val="39"/>
          <w:sz w:val="26"/>
        </w:rPr>
        <w:t>öõ</w:t>
      </w:r>
      <w:r>
        <w:rPr>
          <w:rFonts w:ascii="Arial" w:hAnsi="Arial"/>
          <w:b/>
          <w:spacing w:val="-1"/>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spacing w:val="3"/>
          <w:w w:val="7"/>
          <w:sz w:val="26"/>
        </w:rPr>
        <w:t>ä</w:t>
      </w:r>
      <w:r>
        <w:rPr>
          <w:rFonts w:ascii="Arial" w:hAnsi="Arial"/>
          <w:b/>
          <w:w w:val="54"/>
          <w:sz w:val="26"/>
        </w:rPr>
        <w:t>u</w:t>
      </w:r>
      <w:r>
        <w:rPr>
          <w:rFonts w:ascii="Arial" w:hAnsi="Arial"/>
          <w:b/>
          <w:spacing w:val="-1"/>
          <w:sz w:val="26"/>
        </w:rPr>
        <w:t> </w:t>
      </w:r>
      <w:r>
        <w:rPr>
          <w:rFonts w:ascii="Arial" w:hAnsi="Arial"/>
          <w:b/>
          <w:w w:val="72"/>
          <w:sz w:val="26"/>
        </w:rPr>
        <w:t>R</w:t>
      </w:r>
      <w:r>
        <w:rPr>
          <w:rFonts w:ascii="Arial" w:hAnsi="Arial"/>
          <w:b/>
          <w:spacing w:val="1"/>
          <w:w w:val="72"/>
          <w:sz w:val="26"/>
        </w:rPr>
        <w:t>A</w:t>
      </w:r>
      <w:r>
        <w:rPr>
          <w:rFonts w:ascii="Arial" w:hAnsi="Arial"/>
          <w:b/>
          <w:spacing w:val="-2"/>
          <w:w w:val="71"/>
          <w:sz w:val="26"/>
        </w:rPr>
        <w:t>M</w:t>
      </w:r>
      <w:r>
        <w:rPr>
          <w:rFonts w:ascii="Arial" w:hAnsi="Arial"/>
          <w:b/>
          <w:w w:val="55"/>
          <w:sz w:val="26"/>
        </w:rPr>
        <w:t>,</w:t>
      </w:r>
      <w:r>
        <w:rPr>
          <w:rFonts w:ascii="Arial" w:hAnsi="Arial"/>
          <w:b/>
          <w:spacing w:val="-3"/>
          <w:sz w:val="26"/>
        </w:rPr>
        <w:t> </w:t>
      </w:r>
      <w:r>
        <w:rPr>
          <w:rFonts w:ascii="Arial" w:hAnsi="Arial"/>
          <w:b/>
          <w:spacing w:val="1"/>
          <w:w w:val="62"/>
          <w:sz w:val="26"/>
        </w:rPr>
        <w:t>b</w:t>
      </w:r>
      <w:r>
        <w:rPr>
          <w:rFonts w:ascii="Arial" w:hAnsi="Arial"/>
          <w:b/>
          <w:spacing w:val="3"/>
          <w:w w:val="67"/>
          <w:sz w:val="26"/>
        </w:rPr>
        <w:t>o</w:t>
      </w:r>
      <w:r>
        <w:rPr>
          <w:rFonts w:ascii="Arial" w:hAnsi="Arial"/>
          <w:b/>
          <w:w w:val="7"/>
          <w:sz w:val="26"/>
        </w:rPr>
        <w:t>ä</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w w:val="6"/>
          <w:sz w:val="26"/>
        </w:rPr>
        <w:t>ù</w:t>
      </w:r>
      <w:r>
        <w:rPr>
          <w:rFonts w:ascii="Arial" w:hAnsi="Arial"/>
          <w:b/>
          <w:spacing w:val="-2"/>
          <w:sz w:val="26"/>
        </w:rPr>
        <w:t> </w:t>
      </w:r>
      <w:r>
        <w:rPr>
          <w:rFonts w:ascii="Arial" w:hAnsi="Arial"/>
          <w:b/>
          <w:w w:val="60"/>
          <w:sz w:val="26"/>
        </w:rPr>
        <w:t>n</w:t>
      </w:r>
      <w:r>
        <w:rPr>
          <w:rFonts w:ascii="Arial" w:hAnsi="Arial"/>
          <w:b/>
          <w:spacing w:val="5"/>
          <w:w w:val="60"/>
          <w:sz w:val="26"/>
        </w:rPr>
        <w:t>g</w:t>
      </w:r>
      <w:r>
        <w:rPr>
          <w:rFonts w:ascii="Arial" w:hAnsi="Arial"/>
          <w:b/>
          <w:spacing w:val="-2"/>
          <w:w w:val="73"/>
          <w:sz w:val="26"/>
        </w:rPr>
        <w:t>a</w:t>
      </w:r>
      <w:r>
        <w:rPr>
          <w:rFonts w:ascii="Arial" w:hAnsi="Arial"/>
          <w:b/>
          <w:w w:val="33"/>
          <w:sz w:val="26"/>
        </w:rPr>
        <w:t>ên</w:t>
      </w:r>
      <w:r>
        <w:rPr>
          <w:rFonts w:ascii="Arial" w:hAnsi="Arial"/>
          <w:b/>
          <w:spacing w:val="-3"/>
          <w:sz w:val="26"/>
        </w:rPr>
        <w:t> </w:t>
      </w:r>
      <w:r>
        <w:rPr>
          <w:rFonts w:ascii="Arial" w:hAnsi="Arial"/>
          <w:b/>
          <w:spacing w:val="2"/>
          <w:w w:val="68"/>
          <w:sz w:val="26"/>
        </w:rPr>
        <w:t>x</w:t>
      </w:r>
      <w:r>
        <w:rPr>
          <w:rFonts w:ascii="Arial" w:hAnsi="Arial"/>
          <w:b/>
          <w:spacing w:val="1"/>
          <w:w w:val="71"/>
          <w:sz w:val="26"/>
        </w:rPr>
        <w:t>e</w:t>
      </w:r>
      <w:r>
        <w:rPr>
          <w:rFonts w:ascii="Arial" w:hAnsi="Arial"/>
          <w:b/>
          <w:w w:val="36"/>
          <w:sz w:val="26"/>
        </w:rPr>
        <w:t>á</w:t>
      </w:r>
      <w:r>
        <w:rPr>
          <w:rFonts w:ascii="Arial" w:hAnsi="Arial"/>
          <w:b/>
          <w:spacing w:val="-2"/>
          <w:w w:val="36"/>
          <w:sz w:val="26"/>
        </w:rPr>
        <w:t>p</w:t>
      </w:r>
      <w:r>
        <w:rPr>
          <w:rFonts w:ascii="Arial" w:hAnsi="Arial"/>
          <w:b/>
          <w:w w:val="55"/>
          <w:sz w:val="26"/>
        </w:rPr>
        <w:t>,</w:t>
      </w:r>
      <w:r>
        <w:rPr>
          <w:rFonts w:ascii="Arial" w:hAnsi="Arial"/>
          <w:b/>
          <w:spacing w:val="-3"/>
          <w:sz w:val="26"/>
        </w:rPr>
        <w:t> </w:t>
      </w:r>
      <w:r>
        <w:rPr>
          <w:rFonts w:ascii="Arial" w:hAnsi="Arial"/>
          <w:b/>
          <w:spacing w:val="1"/>
          <w:w w:val="62"/>
          <w:sz w:val="26"/>
        </w:rPr>
        <w:t>b</w:t>
      </w:r>
      <w:r>
        <w:rPr>
          <w:rFonts w:ascii="Arial" w:hAnsi="Arial"/>
          <w:b/>
          <w:spacing w:val="3"/>
          <w:w w:val="67"/>
          <w:sz w:val="26"/>
        </w:rPr>
        <w:t>o</w:t>
      </w:r>
      <w:r>
        <w:rPr>
          <w:rFonts w:ascii="Arial" w:hAnsi="Arial"/>
          <w:b/>
          <w:w w:val="7"/>
          <w:sz w:val="26"/>
        </w:rPr>
        <w:t>ä</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spacing w:val="2"/>
          <w:w w:val="80"/>
          <w:sz w:val="26"/>
        </w:rPr>
        <w:t>ô</w:t>
      </w:r>
      <w:r>
        <w:rPr>
          <w:rFonts w:ascii="Arial" w:hAnsi="Arial"/>
          <w:b/>
          <w:w w:val="6"/>
          <w:sz w:val="26"/>
        </w:rPr>
        <w:t>ù</w:t>
      </w:r>
      <w:r>
        <w:rPr>
          <w:rFonts w:ascii="Arial" w:hAnsi="Arial"/>
          <w:b/>
          <w:spacing w:val="14"/>
          <w:sz w:val="26"/>
        </w:rPr>
        <w:t> </w:t>
      </w:r>
      <w:r>
        <w:rPr>
          <w:rFonts w:ascii="Arial" w:hAnsi="Arial"/>
          <w:b/>
          <w:spacing w:val="-3"/>
          <w:w w:val="67"/>
          <w:sz w:val="26"/>
        </w:rPr>
        <w:t>E</w:t>
      </w:r>
      <w:r>
        <w:rPr>
          <w:rFonts w:ascii="Arial" w:hAnsi="Arial"/>
          <w:b/>
          <w:spacing w:val="1"/>
          <w:w w:val="71"/>
          <w:sz w:val="26"/>
        </w:rPr>
        <w:t>e</w:t>
      </w:r>
      <w:r>
        <w:rPr>
          <w:rFonts w:ascii="Arial" w:hAnsi="Arial"/>
          <w:b/>
          <w:spacing w:val="3"/>
          <w:w w:val="64"/>
          <w:sz w:val="26"/>
        </w:rPr>
        <w:t>p</w:t>
      </w:r>
      <w:r>
        <w:rPr>
          <w:rFonts w:ascii="Arial" w:hAnsi="Arial"/>
          <w:b/>
          <w:spacing w:val="-2"/>
          <w:w w:val="77"/>
          <w:sz w:val="26"/>
        </w:rPr>
        <w:t>r</w:t>
      </w:r>
      <w:r>
        <w:rPr>
          <w:rFonts w:ascii="Arial" w:hAnsi="Arial"/>
          <w:b/>
          <w:spacing w:val="3"/>
          <w:w w:val="67"/>
          <w:sz w:val="26"/>
        </w:rPr>
        <w:t>o</w:t>
      </w:r>
      <w:r>
        <w:rPr>
          <w:rFonts w:ascii="Arial" w:hAnsi="Arial"/>
          <w:b/>
          <w:spacing w:val="-2"/>
          <w:w w:val="65"/>
          <w:sz w:val="26"/>
        </w:rPr>
        <w:t>m</w:t>
      </w:r>
      <w:r>
        <w:rPr>
          <w:rFonts w:ascii="Arial" w:hAnsi="Arial"/>
          <w:b/>
          <w:w w:val="55"/>
          <w:sz w:val="26"/>
        </w:rPr>
        <w:t>,</w:t>
      </w:r>
      <w:r>
        <w:rPr>
          <w:rFonts w:ascii="Arial" w:hAnsi="Arial"/>
          <w:b/>
          <w:spacing w:val="-3"/>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w w:val="71"/>
          <w:sz w:val="26"/>
        </w:rPr>
        <w:t>c</w:t>
      </w:r>
      <w:r>
        <w:rPr>
          <w:rFonts w:ascii="Arial" w:hAnsi="Arial"/>
          <w:b/>
          <w:spacing w:val="-2"/>
          <w:w w:val="71"/>
          <w:sz w:val="26"/>
        </w:rPr>
        <w:t>a</w:t>
      </w:r>
      <w:r>
        <w:rPr>
          <w:rFonts w:ascii="Arial" w:hAnsi="Arial"/>
          <w:b/>
          <w:spacing w:val="7"/>
          <w:w w:val="6"/>
          <w:sz w:val="26"/>
        </w:rPr>
        <w:t>ù</w:t>
      </w:r>
      <w:r>
        <w:rPr>
          <w:rFonts w:ascii="Arial" w:hAnsi="Arial"/>
          <w:b/>
          <w:w w:val="63"/>
          <w:sz w:val="26"/>
        </w:rPr>
        <w:t>ch</w:t>
      </w:r>
      <w:r>
        <w:rPr>
          <w:rFonts w:ascii="Arial" w:hAnsi="Arial"/>
          <w:b/>
          <w:spacing w:val="-2"/>
          <w:sz w:val="26"/>
        </w:rPr>
        <w:t> </w:t>
      </w:r>
      <w:r>
        <w:rPr>
          <w:rFonts w:ascii="Arial" w:hAnsi="Arial"/>
          <w:b/>
          <w:w w:val="102"/>
          <w:sz w:val="26"/>
        </w:rPr>
        <w:t>t</w:t>
      </w:r>
      <w:r>
        <w:rPr>
          <w:rFonts w:ascii="Arial" w:hAnsi="Arial"/>
          <w:b/>
          <w:spacing w:val="-2"/>
          <w:w w:val="102"/>
          <w:sz w:val="26"/>
        </w:rPr>
        <w:t>r</w:t>
      </w:r>
      <w:r>
        <w:rPr>
          <w:rFonts w:ascii="Arial" w:hAnsi="Arial"/>
          <w:b/>
          <w:spacing w:val="4"/>
          <w:w w:val="54"/>
          <w:sz w:val="26"/>
        </w:rPr>
        <w:t>u</w:t>
      </w:r>
      <w:r>
        <w:rPr>
          <w:rFonts w:ascii="Arial" w:hAnsi="Arial"/>
          <w:b/>
          <w:w w:val="81"/>
          <w:sz w:val="26"/>
        </w:rPr>
        <w:t>y </w:t>
      </w:r>
      <w:r>
        <w:rPr>
          <w:rFonts w:ascii="Arial" w:hAnsi="Arial"/>
          <w:b/>
          <w:spacing w:val="2"/>
          <w:w w:val="68"/>
          <w:sz w:val="26"/>
        </w:rPr>
        <w:t>x</w:t>
      </w:r>
      <w:r>
        <w:rPr>
          <w:rFonts w:ascii="Arial" w:hAnsi="Arial"/>
          <w:b/>
          <w:w w:val="63"/>
          <w:sz w:val="26"/>
        </w:rPr>
        <w:t>u</w:t>
      </w:r>
      <w:r>
        <w:rPr>
          <w:rFonts w:ascii="Arial" w:hAnsi="Arial"/>
          <w:b/>
          <w:spacing w:val="-2"/>
          <w:w w:val="63"/>
          <w:sz w:val="26"/>
        </w:rPr>
        <w:t>a</w:t>
      </w:r>
      <w:r>
        <w:rPr>
          <w:rFonts w:ascii="Arial" w:hAnsi="Arial"/>
          <w:b/>
          <w:w w:val="54"/>
          <w:sz w:val="26"/>
        </w:rPr>
        <w:t>át</w:t>
      </w:r>
      <w:r>
        <w:rPr>
          <w:rFonts w:ascii="Arial" w:hAnsi="Arial"/>
          <w:b/>
          <w:spacing w:val="-11"/>
          <w:sz w:val="26"/>
        </w:rPr>
        <w:t> </w:t>
      </w:r>
      <w:r>
        <w:rPr>
          <w:rFonts w:ascii="Arial" w:hAnsi="Arial"/>
          <w:b/>
          <w:spacing w:val="1"/>
          <w:w w:val="62"/>
          <w:sz w:val="26"/>
        </w:rPr>
        <w:t>b</w:t>
      </w:r>
      <w:r>
        <w:rPr>
          <w:rFonts w:ascii="Arial" w:hAnsi="Arial"/>
          <w:b/>
          <w:spacing w:val="3"/>
          <w:w w:val="67"/>
          <w:sz w:val="26"/>
        </w:rPr>
        <w:t>o</w:t>
      </w:r>
      <w:r>
        <w:rPr>
          <w:rFonts w:ascii="Arial" w:hAnsi="Arial"/>
          <w:b/>
          <w:w w:val="7"/>
          <w:sz w:val="26"/>
        </w:rPr>
        <w:t>ä</w:t>
      </w:r>
      <w:r>
        <w:rPr>
          <w:rFonts w:ascii="Arial" w:hAnsi="Arial"/>
          <w:b/>
          <w:spacing w:val="-11"/>
          <w:sz w:val="26"/>
        </w:rPr>
        <w:t> </w:t>
      </w:r>
      <w:r>
        <w:rPr>
          <w:rFonts w:ascii="Arial" w:hAnsi="Arial"/>
          <w:b/>
          <w:spacing w:val="-1"/>
          <w:w w:val="57"/>
          <w:sz w:val="26"/>
        </w:rPr>
        <w:t>n</w:t>
      </w:r>
      <w:r>
        <w:rPr>
          <w:rFonts w:ascii="Arial" w:hAnsi="Arial"/>
          <w:b/>
          <w:w w:val="68"/>
          <w:sz w:val="26"/>
        </w:rPr>
        <w:t>h</w:t>
      </w:r>
      <w:r>
        <w:rPr>
          <w:rFonts w:ascii="Arial" w:hAnsi="Arial"/>
          <w:b/>
          <w:spacing w:val="1"/>
          <w:w w:val="68"/>
          <w:sz w:val="26"/>
        </w:rPr>
        <w:t>ô</w:t>
      </w:r>
      <w:r>
        <w:rPr>
          <w:rFonts w:ascii="Arial" w:hAnsi="Arial"/>
          <w:b/>
          <w:w w:val="17"/>
          <w:sz w:val="26"/>
        </w:rPr>
        <w:t>ù.</w:t>
      </w:r>
    </w:p>
    <w:p>
      <w:pPr>
        <w:spacing w:line="278" w:lineRule="auto" w:before="117"/>
        <w:ind w:left="119" w:right="110"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11"/>
          <w:sz w:val="26"/>
        </w:rPr>
        <w:t> </w:t>
      </w:r>
      <w:r>
        <w:rPr>
          <w:rFonts w:ascii="Arial" w:hAnsi="Arial"/>
          <w:b/>
          <w:spacing w:val="-2"/>
          <w:w w:val="70"/>
          <w:sz w:val="26"/>
        </w:rPr>
        <w:t>d</w:t>
      </w:r>
      <w:r>
        <w:rPr>
          <w:rFonts w:ascii="Arial" w:hAnsi="Arial"/>
          <w:b/>
          <w:w w:val="58"/>
          <w:sz w:val="26"/>
        </w:rPr>
        <w:t>ung</w:t>
      </w:r>
      <w:r>
        <w:rPr>
          <w:rFonts w:ascii="Arial" w:hAnsi="Arial"/>
          <w:b/>
          <w:spacing w:val="9"/>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9"/>
          <w:sz w:val="26"/>
        </w:rPr>
        <w:t> </w:t>
      </w:r>
      <w:r>
        <w:rPr>
          <w:rFonts w:ascii="Arial" w:hAnsi="Arial"/>
          <w:b/>
          <w:w w:val="93"/>
          <w:sz w:val="26"/>
        </w:rPr>
        <w:t>3</w:t>
      </w:r>
      <w:r>
        <w:rPr>
          <w:rFonts w:ascii="Arial" w:hAnsi="Arial"/>
          <w:b/>
          <w:spacing w:val="4"/>
          <w:sz w:val="26"/>
        </w:rPr>
        <w:t> </w:t>
      </w:r>
      <w:r>
        <w:rPr>
          <w:rFonts w:ascii="Arial" w:hAnsi="Arial"/>
          <w:b/>
          <w:spacing w:val="1"/>
          <w:w w:val="62"/>
          <w:sz w:val="26"/>
        </w:rPr>
        <w:t>g</w:t>
      </w:r>
      <w:r>
        <w:rPr>
          <w:rFonts w:ascii="Arial" w:hAnsi="Arial"/>
          <w:b/>
          <w:spacing w:val="-2"/>
          <w:w w:val="34"/>
          <w:sz w:val="26"/>
        </w:rPr>
        <w:t>i</w:t>
      </w:r>
      <w:r>
        <w:rPr>
          <w:rFonts w:ascii="Arial" w:hAnsi="Arial"/>
          <w:b/>
          <w:spacing w:val="2"/>
          <w:w w:val="80"/>
          <w:sz w:val="26"/>
        </w:rPr>
        <w:t>ô</w:t>
      </w:r>
      <w:r>
        <w:rPr>
          <w:rFonts w:ascii="Arial" w:hAnsi="Arial"/>
          <w:b/>
          <w:spacing w:val="3"/>
          <w:w w:val="6"/>
          <w:sz w:val="26"/>
        </w:rPr>
        <w:t>ù</w:t>
      </w:r>
      <w:r>
        <w:rPr>
          <w:rFonts w:ascii="Arial" w:hAnsi="Arial"/>
          <w:b/>
          <w:w w:val="34"/>
          <w:sz w:val="26"/>
        </w:rPr>
        <w:t>i</w:t>
      </w:r>
      <w:r>
        <w:rPr>
          <w:rFonts w:ascii="Arial" w:hAnsi="Arial"/>
          <w:b/>
          <w:spacing w:val="3"/>
          <w:sz w:val="26"/>
        </w:rPr>
        <w:t> </w:t>
      </w:r>
      <w:r>
        <w:rPr>
          <w:rFonts w:ascii="Arial" w:hAnsi="Arial"/>
          <w:b/>
          <w:spacing w:val="5"/>
          <w:w w:val="132"/>
          <w:sz w:val="26"/>
        </w:rPr>
        <w:t>t</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äu</w:t>
      </w:r>
      <w:r>
        <w:rPr>
          <w:rFonts w:ascii="Arial" w:hAnsi="Arial"/>
          <w:b/>
          <w:spacing w:val="7"/>
          <w:sz w:val="26"/>
        </w:rPr>
        <w:t> </w:t>
      </w:r>
      <w:r>
        <w:rPr>
          <w:rFonts w:ascii="Arial" w:hAnsi="Arial"/>
          <w:b/>
          <w:w w:val="69"/>
          <w:sz w:val="26"/>
        </w:rPr>
        <w:t>v</w:t>
      </w:r>
      <w:r>
        <w:rPr>
          <w:rFonts w:ascii="Arial" w:hAnsi="Arial"/>
          <w:b/>
          <w:spacing w:val="1"/>
          <w:w w:val="69"/>
          <w:sz w:val="26"/>
        </w:rPr>
        <w:t>e</w:t>
      </w:r>
      <w:r>
        <w:rPr>
          <w:rFonts w:ascii="Arial" w:hAnsi="Arial"/>
          <w:b/>
          <w:w w:val="7"/>
          <w:sz w:val="26"/>
        </w:rPr>
        <w:t>à</w:t>
      </w:r>
      <w:r>
        <w:rPr>
          <w:rFonts w:ascii="Arial" w:hAnsi="Arial"/>
          <w:b/>
          <w:spacing w:val="8"/>
          <w:sz w:val="26"/>
        </w:rPr>
        <w:t> </w:t>
      </w:r>
      <w:r>
        <w:rPr>
          <w:rFonts w:ascii="Arial" w:hAnsi="Arial"/>
          <w:b/>
          <w:w w:val="61"/>
          <w:sz w:val="26"/>
        </w:rPr>
        <w:t>ta</w:t>
      </w:r>
      <w:r>
        <w:rPr>
          <w:rFonts w:ascii="Arial" w:hAnsi="Arial"/>
          <w:b/>
          <w:spacing w:val="3"/>
          <w:w w:val="61"/>
          <w:sz w:val="26"/>
        </w:rPr>
        <w:t>ä</w:t>
      </w:r>
      <w:r>
        <w:rPr>
          <w:rFonts w:ascii="Arial" w:hAnsi="Arial"/>
          <w:b/>
          <w:w w:val="64"/>
          <w:sz w:val="26"/>
        </w:rPr>
        <w:t>p</w:t>
      </w:r>
      <w:r>
        <w:rPr>
          <w:rFonts w:ascii="Arial" w:hAnsi="Arial"/>
          <w:b/>
          <w:spacing w:val="3"/>
          <w:sz w:val="26"/>
        </w:rPr>
        <w:t> </w:t>
      </w:r>
      <w:r>
        <w:rPr>
          <w:rFonts w:ascii="Arial" w:hAnsi="Arial"/>
          <w:b/>
          <w:spacing w:val="1"/>
          <w:w w:val="31"/>
          <w:sz w:val="26"/>
        </w:rPr>
        <w:t>l</w:t>
      </w:r>
      <w:r>
        <w:rPr>
          <w:rFonts w:ascii="Arial" w:hAnsi="Arial"/>
          <w:b/>
          <w:spacing w:val="1"/>
          <w:w w:val="71"/>
          <w:sz w:val="26"/>
        </w:rPr>
        <w:t>e</w:t>
      </w:r>
      <w:r>
        <w:rPr>
          <w:rFonts w:ascii="Arial" w:hAnsi="Arial"/>
          <w:b/>
          <w:w w:val="33"/>
          <w:sz w:val="26"/>
        </w:rPr>
        <w:t>ä</w:t>
      </w:r>
      <w:r>
        <w:rPr>
          <w:rFonts w:ascii="Arial" w:hAnsi="Arial"/>
          <w:b/>
          <w:spacing w:val="3"/>
          <w:w w:val="33"/>
          <w:sz w:val="26"/>
        </w:rPr>
        <w:t>n</w:t>
      </w:r>
      <w:r>
        <w:rPr>
          <w:rFonts w:ascii="Arial" w:hAnsi="Arial"/>
          <w:b/>
          <w:w w:val="57"/>
          <w:sz w:val="26"/>
        </w:rPr>
        <w:t>h</w:t>
      </w:r>
      <w:r>
        <w:rPr>
          <w:rFonts w:ascii="Arial" w:hAnsi="Arial"/>
          <w:b/>
          <w:spacing w:val="8"/>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6"/>
          <w:sz w:val="26"/>
        </w:rPr>
        <w:t> </w:t>
      </w:r>
      <w:r>
        <w:rPr>
          <w:rFonts w:ascii="Arial" w:hAnsi="Arial"/>
          <w:b/>
          <w:w w:val="60"/>
          <w:sz w:val="26"/>
        </w:rPr>
        <w:t>ng</w:t>
      </w:r>
      <w:r>
        <w:rPr>
          <w:rFonts w:ascii="Arial" w:hAnsi="Arial"/>
          <w:b/>
          <w:w w:val="39"/>
          <w:sz w:val="26"/>
        </w:rPr>
        <w:t>öõ</w:t>
      </w:r>
      <w:r>
        <w:rPr>
          <w:rFonts w:ascii="Arial" w:hAnsi="Arial"/>
          <w:b/>
          <w:spacing w:val="8"/>
          <w:sz w:val="26"/>
        </w:rPr>
        <w:t> </w:t>
      </w:r>
      <w:r>
        <w:rPr>
          <w:rFonts w:ascii="Arial" w:hAnsi="Arial"/>
          <w:b/>
          <w:w w:val="42"/>
          <w:sz w:val="26"/>
        </w:rPr>
        <w:t>cu</w:t>
      </w:r>
      <w:r>
        <w:rPr>
          <w:rFonts w:ascii="Arial" w:hAnsi="Arial"/>
          <w:b/>
          <w:spacing w:val="-2"/>
          <w:w w:val="42"/>
          <w:sz w:val="26"/>
        </w:rPr>
        <w:t>û</w:t>
      </w:r>
      <w:r>
        <w:rPr>
          <w:rFonts w:ascii="Arial" w:hAnsi="Arial"/>
          <w:b/>
          <w:w w:val="73"/>
          <w:sz w:val="26"/>
        </w:rPr>
        <w:t>a</w:t>
      </w:r>
      <w:r>
        <w:rPr>
          <w:rFonts w:ascii="Arial" w:hAnsi="Arial"/>
          <w:b/>
          <w:spacing w:val="8"/>
          <w:sz w:val="26"/>
        </w:rPr>
        <w:t> </w:t>
      </w:r>
      <w:r>
        <w:rPr>
          <w:rFonts w:ascii="Arial" w:hAnsi="Arial"/>
          <w:b/>
          <w:w w:val="56"/>
          <w:sz w:val="26"/>
        </w:rPr>
        <w:t>vi</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21"/>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8"/>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w w:val="54"/>
          <w:sz w:val="26"/>
        </w:rPr>
        <w:t>át</w:t>
      </w:r>
      <w:r>
        <w:rPr>
          <w:rFonts w:ascii="Arial" w:hAnsi="Arial"/>
          <w:b/>
          <w:spacing w:val="8"/>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8"/>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5"/>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 </w:t>
      </w:r>
      <w:r>
        <w:rPr>
          <w:rFonts w:ascii="Arial" w:hAnsi="Arial"/>
          <w:b/>
          <w:spacing w:val="1"/>
          <w:w w:val="62"/>
          <w:sz w:val="26"/>
        </w:rPr>
        <w:t>b</w:t>
      </w:r>
      <w:r>
        <w:rPr>
          <w:rFonts w:ascii="Arial" w:hAnsi="Arial"/>
          <w:b/>
          <w:spacing w:val="-2"/>
          <w:w w:val="73"/>
          <w:sz w:val="26"/>
        </w:rPr>
        <w:t>a</w:t>
      </w:r>
      <w:r>
        <w:rPr>
          <w:rFonts w:ascii="Arial" w:hAnsi="Arial"/>
          <w:b/>
          <w:spacing w:val="3"/>
          <w:w w:val="7"/>
          <w:sz w:val="26"/>
        </w:rPr>
        <w:t>è</w:t>
      </w:r>
      <w:r>
        <w:rPr>
          <w:rFonts w:ascii="Arial" w:hAnsi="Arial"/>
          <w:b/>
          <w:w w:val="60"/>
          <w:sz w:val="26"/>
        </w:rPr>
        <w:t>ng</w:t>
      </w:r>
      <w:r>
        <w:rPr>
          <w:rFonts w:ascii="Arial" w:hAnsi="Arial"/>
          <w:b/>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2"/>
          <w:sz w:val="26"/>
        </w:rPr>
        <w:t> </w:t>
      </w:r>
      <w:r>
        <w:rPr>
          <w:rFonts w:ascii="Arial" w:hAnsi="Arial"/>
          <w:b/>
          <w:w w:val="60"/>
          <w:sz w:val="26"/>
        </w:rPr>
        <w:t>ng</w:t>
      </w:r>
      <w:r>
        <w:rPr>
          <w:rFonts w:ascii="Arial" w:hAnsi="Arial"/>
          <w:b/>
          <w:w w:val="39"/>
          <w:sz w:val="26"/>
        </w:rPr>
        <w:t>öõ</w:t>
      </w:r>
      <w:r>
        <w:rPr>
          <w:rFonts w:ascii="Arial" w:hAnsi="Arial"/>
          <w:b/>
          <w:spacing w:val="3"/>
          <w:sz w:val="26"/>
        </w:rPr>
        <w:t> </w:t>
      </w:r>
      <w:r>
        <w:rPr>
          <w:rFonts w:ascii="Arial" w:hAnsi="Arial"/>
          <w:b/>
          <w:w w:val="57"/>
          <w:sz w:val="26"/>
        </w:rPr>
        <w:t>n</w:t>
      </w:r>
      <w:r>
        <w:rPr>
          <w:rFonts w:ascii="Arial" w:hAnsi="Arial"/>
          <w:b/>
          <w:spacing w:val="-2"/>
          <w:w w:val="57"/>
          <w:sz w:val="26"/>
        </w:rPr>
        <w:t>h</w:t>
      </w:r>
      <w:r>
        <w:rPr>
          <w:rFonts w:ascii="Arial" w:hAnsi="Arial"/>
          <w:b/>
          <w:spacing w:val="5"/>
          <w:w w:val="72"/>
          <w:sz w:val="26"/>
        </w:rPr>
        <w:t>ö</w:t>
      </w:r>
      <w:r>
        <w:rPr>
          <w:rFonts w:ascii="Arial" w:hAnsi="Arial"/>
          <w:b/>
          <w:w w:val="60"/>
          <w:sz w:val="26"/>
        </w:rPr>
        <w:t>ng</w:t>
      </w:r>
      <w:r>
        <w:rPr>
          <w:rFonts w:ascii="Arial" w:hAnsi="Arial"/>
          <w:b/>
          <w:sz w:val="26"/>
        </w:rPr>
        <w:t> </w:t>
      </w:r>
      <w:r>
        <w:rPr>
          <w:rFonts w:ascii="Arial" w:hAnsi="Arial"/>
          <w:b/>
          <w:spacing w:val="3"/>
          <w:w w:val="70"/>
          <w:sz w:val="26"/>
        </w:rPr>
        <w:t>d</w:t>
      </w:r>
      <w:r>
        <w:rPr>
          <w:rFonts w:ascii="Arial" w:hAnsi="Arial"/>
          <w:b/>
          <w:w w:val="67"/>
          <w:sz w:val="26"/>
        </w:rPr>
        <w:t>o</w:t>
      </w:r>
      <w:r>
        <w:rPr>
          <w:rFonts w:ascii="Arial" w:hAnsi="Arial"/>
          <w:b/>
          <w:spacing w:val="-2"/>
          <w:sz w:val="26"/>
        </w:rPr>
        <w:t> </w:t>
      </w:r>
      <w:r>
        <w:rPr>
          <w:rFonts w:ascii="Arial" w:hAnsi="Arial"/>
          <w:b/>
          <w:spacing w:val="1"/>
          <w:w w:val="31"/>
          <w:sz w:val="26"/>
        </w:rPr>
        <w:t>l</w:t>
      </w:r>
      <w:r>
        <w:rPr>
          <w:rFonts w:ascii="Arial" w:hAnsi="Arial"/>
          <w:b/>
          <w:spacing w:val="3"/>
          <w:w w:val="73"/>
          <w:sz w:val="26"/>
        </w:rPr>
        <w:t>a</w:t>
      </w:r>
      <w:r>
        <w:rPr>
          <w:rFonts w:ascii="Arial" w:hAnsi="Arial"/>
          <w:b/>
          <w:w w:val="36"/>
          <w:sz w:val="26"/>
        </w:rPr>
        <w:t>äp</w:t>
      </w:r>
      <w:r>
        <w:rPr>
          <w:rFonts w:ascii="Arial" w:hAnsi="Arial"/>
          <w:b/>
          <w:spacing w:val="2"/>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1"/>
          <w:w w:val="62"/>
          <w:sz w:val="26"/>
        </w:rPr>
        <w:t>b</w:t>
      </w:r>
      <w:r>
        <w:rPr>
          <w:rFonts w:ascii="Arial" w:hAnsi="Arial"/>
          <w:b/>
          <w:spacing w:val="-2"/>
          <w:w w:val="73"/>
          <w:sz w:val="26"/>
        </w:rPr>
        <w:t>a</w:t>
      </w:r>
      <w:r>
        <w:rPr>
          <w:rFonts w:ascii="Arial" w:hAnsi="Arial"/>
          <w:b/>
          <w:w w:val="33"/>
          <w:sz w:val="26"/>
        </w:rPr>
        <w:t>è</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2"/>
          <w:sz w:val="26"/>
        </w:rPr>
        <w:t> </w:t>
      </w:r>
      <w:r>
        <w:rPr>
          <w:rFonts w:ascii="Arial" w:hAnsi="Arial"/>
          <w:b/>
          <w:w w:val="60"/>
          <w:sz w:val="26"/>
        </w:rPr>
        <w:t>ng</w:t>
      </w:r>
      <w:r>
        <w:rPr>
          <w:rFonts w:ascii="Arial" w:hAnsi="Arial"/>
          <w:b/>
          <w:w w:val="39"/>
          <w:sz w:val="26"/>
        </w:rPr>
        <w:t>öõ</w:t>
      </w:r>
      <w:r>
        <w:rPr>
          <w:rFonts w:ascii="Arial" w:hAnsi="Arial"/>
          <w:b/>
          <w:spacing w:val="3"/>
          <w:sz w:val="26"/>
        </w:rPr>
        <w:t> </w:t>
      </w:r>
      <w:r>
        <w:rPr>
          <w:rFonts w:ascii="Arial" w:hAnsi="Arial"/>
          <w:b/>
          <w:spacing w:val="-2"/>
          <w:w w:val="77"/>
          <w:sz w:val="26"/>
        </w:rPr>
        <w:t>r</w:t>
      </w:r>
      <w:r>
        <w:rPr>
          <w:rFonts w:ascii="Arial" w:hAnsi="Arial"/>
          <w:b/>
          <w:spacing w:val="3"/>
          <w:w w:val="73"/>
          <w:sz w:val="26"/>
        </w:rPr>
        <w:t>a</w:t>
      </w:r>
      <w:r>
        <w:rPr>
          <w:rFonts w:ascii="Arial" w:hAnsi="Arial"/>
          <w:b/>
          <w:w w:val="54"/>
          <w:sz w:val="26"/>
        </w:rPr>
        <w:t>át</w:t>
      </w:r>
      <w:r>
        <w:rPr>
          <w:rFonts w:ascii="Arial" w:hAnsi="Arial"/>
          <w:b/>
          <w:spacing w:val="4"/>
          <w:sz w:val="26"/>
        </w:rPr>
        <w:t> </w:t>
      </w:r>
      <w:r>
        <w:rPr>
          <w:rFonts w:ascii="Arial" w:hAnsi="Arial"/>
          <w:b/>
          <w:spacing w:val="-3"/>
          <w:w w:val="57"/>
          <w:sz w:val="26"/>
        </w:rPr>
        <w:t>k</w:t>
      </w:r>
      <w:r>
        <w:rPr>
          <w:rFonts w:ascii="Arial" w:hAnsi="Arial"/>
          <w:b/>
          <w:w w:val="62"/>
          <w:sz w:val="26"/>
        </w:rPr>
        <w:t>h</w:t>
      </w:r>
      <w:r>
        <w:rPr>
          <w:rFonts w:ascii="Arial" w:hAnsi="Arial"/>
          <w:b/>
          <w:spacing w:val="3"/>
          <w:w w:val="62"/>
          <w:sz w:val="26"/>
        </w:rPr>
        <w:t>o</w:t>
      </w:r>
      <w:r>
        <w:rPr>
          <w:rFonts w:ascii="Arial" w:hAnsi="Arial"/>
          <w:b/>
          <w:w w:val="6"/>
          <w:sz w:val="26"/>
        </w:rPr>
        <w:t>ù</w:t>
      </w:r>
      <w:r>
        <w:rPr>
          <w:rFonts w:ascii="Arial" w:hAnsi="Arial"/>
          <w:b/>
          <w:spacing w:val="-2"/>
          <w:sz w:val="26"/>
        </w:rPr>
        <w:t>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3"/>
          <w:sz w:val="26"/>
        </w:rPr>
        <w:t> </w:t>
      </w:r>
      <w:r>
        <w:rPr>
          <w:rFonts w:ascii="Arial" w:hAnsi="Arial"/>
          <w:b/>
          <w:spacing w:val="-2"/>
          <w:w w:val="70"/>
          <w:sz w:val="26"/>
        </w:rPr>
        <w:t>d</w:t>
      </w:r>
      <w:r>
        <w:rPr>
          <w:rFonts w:ascii="Arial" w:hAnsi="Arial"/>
          <w:b/>
          <w:spacing w:val="-2"/>
          <w:w w:val="73"/>
          <w:sz w:val="26"/>
        </w:rPr>
        <w:t>a</w:t>
      </w:r>
      <w:r>
        <w:rPr>
          <w:rFonts w:ascii="Arial" w:hAnsi="Arial"/>
          <w:b/>
          <w:spacing w:val="3"/>
          <w:w w:val="6"/>
          <w:sz w:val="26"/>
        </w:rPr>
        <w:t>ø</w:t>
      </w:r>
      <w:r>
        <w:rPr>
          <w:rFonts w:ascii="Arial" w:hAnsi="Arial"/>
          <w:b/>
          <w:w w:val="34"/>
          <w:sz w:val="26"/>
        </w:rPr>
        <w:t>i</w:t>
      </w:r>
      <w:r>
        <w:rPr>
          <w:rFonts w:ascii="Arial" w:hAnsi="Arial"/>
          <w:b/>
          <w:spacing w:val="3"/>
          <w:sz w:val="26"/>
        </w:rPr>
        <w:t> </w:t>
      </w:r>
      <w:r>
        <w:rPr>
          <w:rFonts w:ascii="Arial" w:hAnsi="Arial"/>
          <w:b/>
          <w:spacing w:val="-3"/>
          <w:w w:val="57"/>
          <w:sz w:val="26"/>
        </w:rPr>
        <w:t>k</w:t>
      </w:r>
      <w:r>
        <w:rPr>
          <w:rFonts w:ascii="Arial" w:hAnsi="Arial"/>
          <w:b/>
          <w:w w:val="50"/>
          <w:sz w:val="26"/>
        </w:rPr>
        <w:t>hi</w:t>
      </w:r>
      <w:r>
        <w:rPr>
          <w:rFonts w:ascii="Arial" w:hAnsi="Arial"/>
          <w:b/>
          <w:spacing w:val="2"/>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15"/>
          <w:sz w:val="26"/>
        </w:rPr>
        <w:t>ûi</w:t>
      </w:r>
      <w:r>
        <w:rPr>
          <w:rFonts w:ascii="Arial" w:hAnsi="Arial"/>
          <w:b/>
          <w:spacing w:val="2"/>
          <w:sz w:val="26"/>
        </w:rPr>
        <w:t> </w:t>
      </w:r>
      <w:r>
        <w:rPr>
          <w:rFonts w:ascii="Arial" w:hAnsi="Arial"/>
          <w:b/>
          <w:spacing w:val="2"/>
          <w:w w:val="80"/>
          <w:sz w:val="26"/>
        </w:rPr>
        <w:t>q</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54"/>
          <w:sz w:val="26"/>
        </w:rPr>
        <w:t>át</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3"/>
          <w:sz w:val="26"/>
        </w:rPr>
        <w:t> </w:t>
      </w:r>
      <w:r>
        <w:rPr>
          <w:rFonts w:ascii="Arial" w:hAnsi="Arial"/>
          <w:b/>
          <w:spacing w:val="-3"/>
          <w:w w:val="81"/>
          <w:sz w:val="26"/>
        </w:rPr>
        <w:t>y</w:t>
      </w:r>
      <w:r>
        <w:rPr>
          <w:rFonts w:ascii="Arial" w:hAnsi="Arial"/>
          <w:b/>
          <w:spacing w:val="1"/>
          <w:w w:val="71"/>
          <w:sz w:val="26"/>
        </w:rPr>
        <w:t>e</w:t>
      </w:r>
      <w:r>
        <w:rPr>
          <w:rFonts w:ascii="Arial" w:hAnsi="Arial"/>
          <w:b/>
          <w:w w:val="31"/>
          <w:sz w:val="26"/>
        </w:rPr>
        <w:t>âu</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w w:val="31"/>
          <w:sz w:val="26"/>
        </w:rPr>
        <w:t>àu</w:t>
      </w:r>
      <w:r>
        <w:rPr>
          <w:rFonts w:ascii="Arial" w:hAnsi="Arial"/>
          <w:b/>
          <w:spacing w:val="3"/>
          <w:sz w:val="26"/>
        </w:rPr>
        <w:t> </w:t>
      </w:r>
      <w:r>
        <w:rPr>
          <w:rFonts w:ascii="Arial" w:hAnsi="Arial"/>
          <w:b/>
          <w:w w:val="83"/>
          <w:sz w:val="26"/>
        </w:rPr>
        <w:t>tí</w:t>
      </w:r>
      <w:r>
        <w:rPr>
          <w:rFonts w:ascii="Arial" w:hAnsi="Arial"/>
          <w:b/>
          <w:spacing w:val="4"/>
          <w:w w:val="83"/>
          <w:sz w:val="26"/>
        </w:rPr>
        <w:t>n</w:t>
      </w:r>
      <w:r>
        <w:rPr>
          <w:rFonts w:ascii="Arial" w:hAnsi="Arial"/>
          <w:b/>
          <w:w w:val="57"/>
          <w:sz w:val="26"/>
        </w:rPr>
        <w:t>h</w:t>
      </w:r>
      <w:r>
        <w:rPr>
          <w:rFonts w:ascii="Arial" w:hAnsi="Arial"/>
          <w:b/>
          <w:spacing w:val="-1"/>
          <w:sz w:val="26"/>
        </w:rPr>
        <w:t> </w:t>
      </w:r>
      <w:r>
        <w:rPr>
          <w:rFonts w:ascii="Arial" w:hAnsi="Arial"/>
          <w:b/>
          <w:w w:val="90"/>
          <w:sz w:val="26"/>
        </w:rPr>
        <w:t>t</w:t>
      </w:r>
      <w:r>
        <w:rPr>
          <w:rFonts w:ascii="Arial" w:hAnsi="Arial"/>
          <w:b/>
          <w:spacing w:val="4"/>
          <w:w w:val="90"/>
          <w:sz w:val="26"/>
        </w:rPr>
        <w:t>o</w:t>
      </w:r>
      <w:r>
        <w:rPr>
          <w:rFonts w:ascii="Arial" w:hAnsi="Arial"/>
          <w:b/>
          <w:spacing w:val="-2"/>
          <w:w w:val="73"/>
          <w:sz w:val="26"/>
        </w:rPr>
        <w:t>a</w:t>
      </w:r>
      <w:r>
        <w:rPr>
          <w:rFonts w:ascii="Arial" w:hAnsi="Arial"/>
          <w:b/>
          <w:w w:val="32"/>
          <w:sz w:val="26"/>
        </w:rPr>
        <w:t>ùn </w:t>
      </w:r>
      <w:r>
        <w:rPr>
          <w:rFonts w:ascii="Arial" w:hAnsi="Arial"/>
          <w:b/>
          <w:spacing w:val="3"/>
          <w:w w:val="64"/>
          <w:sz w:val="26"/>
        </w:rPr>
        <w:t>p</w:t>
      </w:r>
      <w:r>
        <w:rPr>
          <w:rFonts w:ascii="Arial" w:hAnsi="Arial"/>
          <w:b/>
          <w:w w:val="51"/>
          <w:sz w:val="26"/>
        </w:rPr>
        <w:t>höùc</w:t>
      </w:r>
      <w:r>
        <w:rPr>
          <w:rFonts w:ascii="Arial" w:hAnsi="Arial"/>
          <w:b/>
          <w:spacing w:val="-12"/>
          <w:sz w:val="26"/>
        </w:rPr>
        <w:t> </w:t>
      </w:r>
      <w:r>
        <w:rPr>
          <w:rFonts w:ascii="Arial" w:hAnsi="Arial"/>
          <w:b/>
          <w:w w:val="132"/>
          <w:sz w:val="26"/>
        </w:rPr>
        <w:t>t</w:t>
      </w:r>
      <w:r>
        <w:rPr>
          <w:rFonts w:ascii="Arial" w:hAnsi="Arial"/>
          <w:b/>
          <w:spacing w:val="-2"/>
          <w:w w:val="73"/>
          <w:sz w:val="26"/>
        </w:rPr>
        <w:t>a</w:t>
      </w:r>
      <w:r>
        <w:rPr>
          <w:rFonts w:ascii="Arial" w:hAnsi="Arial"/>
          <w:b/>
          <w:spacing w:val="3"/>
          <w:w w:val="14"/>
          <w:sz w:val="26"/>
        </w:rPr>
        <w:t>ï</w:t>
      </w:r>
      <w:r>
        <w:rPr>
          <w:rFonts w:ascii="Arial" w:hAnsi="Arial"/>
          <w:b/>
          <w:w w:val="64"/>
          <w:sz w:val="26"/>
        </w:rPr>
        <w:t>p</w:t>
      </w:r>
      <w:r>
        <w:rPr>
          <w:rFonts w:ascii="Arial" w:hAnsi="Arial"/>
          <w:b/>
          <w:spacing w:val="-10"/>
          <w:sz w:val="26"/>
        </w:rPr>
        <w:t> </w:t>
      </w:r>
      <w:r>
        <w:rPr>
          <w:rFonts w:ascii="Arial" w:hAnsi="Arial"/>
          <w:b/>
          <w:spacing w:val="-1"/>
          <w:w w:val="57"/>
          <w:sz w:val="26"/>
        </w:rPr>
        <w:t>n</w:t>
      </w:r>
      <w:r>
        <w:rPr>
          <w:rFonts w:ascii="Arial" w:hAnsi="Arial"/>
          <w:b/>
          <w:spacing w:val="1"/>
          <w:w w:val="71"/>
          <w:sz w:val="26"/>
        </w:rPr>
        <w:t>e</w:t>
      </w:r>
      <w:r>
        <w:rPr>
          <w:rFonts w:ascii="Arial" w:hAnsi="Arial"/>
          <w:b/>
          <w:w w:val="33"/>
          <w:sz w:val="26"/>
        </w:rPr>
        <w:t>ân</w:t>
      </w:r>
      <w:r>
        <w:rPr>
          <w:rFonts w:ascii="Arial" w:hAnsi="Arial"/>
          <w:b/>
          <w:spacing w:val="-7"/>
          <w:sz w:val="26"/>
        </w:rPr>
        <w:t> </w:t>
      </w:r>
      <w:r>
        <w:rPr>
          <w:rFonts w:ascii="Arial" w:hAnsi="Arial"/>
          <w:b/>
          <w:spacing w:val="-2"/>
          <w:w w:val="64"/>
          <w:sz w:val="26"/>
        </w:rPr>
        <w:t>p</w:t>
      </w:r>
      <w:r>
        <w:rPr>
          <w:rFonts w:ascii="Arial" w:hAnsi="Arial"/>
          <w:b/>
          <w:w w:val="65"/>
          <w:sz w:val="26"/>
        </w:rPr>
        <w:t>h</w:t>
      </w:r>
      <w:r>
        <w:rPr>
          <w:rFonts w:ascii="Arial" w:hAnsi="Arial"/>
          <w:b/>
          <w:spacing w:val="-2"/>
          <w:w w:val="65"/>
          <w:sz w:val="26"/>
        </w:rPr>
        <w:t>a</w:t>
      </w:r>
      <w:r>
        <w:rPr>
          <w:rFonts w:ascii="Arial" w:hAnsi="Arial"/>
          <w:b/>
          <w:spacing w:val="3"/>
          <w:w w:val="7"/>
          <w:sz w:val="26"/>
        </w:rPr>
        <w:t>à</w:t>
      </w:r>
      <w:r>
        <w:rPr>
          <w:rFonts w:ascii="Arial" w:hAnsi="Arial"/>
          <w:b/>
          <w:w w:val="57"/>
          <w:sz w:val="26"/>
        </w:rPr>
        <w:t>n</w:t>
      </w:r>
      <w:r>
        <w:rPr>
          <w:rFonts w:ascii="Arial" w:hAnsi="Arial"/>
          <w:b/>
          <w:spacing w:val="-11"/>
          <w:sz w:val="26"/>
        </w:rPr>
        <w:t> </w:t>
      </w:r>
      <w:r>
        <w:rPr>
          <w:rFonts w:ascii="Arial" w:hAnsi="Arial"/>
          <w:b/>
          <w:w w:val="65"/>
          <w:sz w:val="26"/>
        </w:rPr>
        <w:t>n</w:t>
      </w:r>
      <w:r>
        <w:rPr>
          <w:rFonts w:ascii="Arial" w:hAnsi="Arial"/>
          <w:b/>
          <w:spacing w:val="-2"/>
          <w:w w:val="65"/>
          <w:sz w:val="26"/>
        </w:rPr>
        <w:t>a</w:t>
      </w:r>
      <w:r>
        <w:rPr>
          <w:rFonts w:ascii="Arial" w:hAnsi="Arial"/>
          <w:b/>
          <w:spacing w:val="3"/>
          <w:w w:val="6"/>
          <w:sz w:val="26"/>
        </w:rPr>
        <w:t>ø</w:t>
      </w:r>
      <w:r>
        <w:rPr>
          <w:rFonts w:ascii="Arial" w:hAnsi="Arial"/>
          <w:b/>
          <w:w w:val="81"/>
          <w:sz w:val="26"/>
        </w:rPr>
        <w:t>y</w:t>
      </w:r>
      <w:r>
        <w:rPr>
          <w:rFonts w:ascii="Arial" w:hAnsi="Arial"/>
          <w:b/>
          <w:spacing w:val="-13"/>
          <w:sz w:val="26"/>
        </w:rPr>
        <w:t> </w:t>
      </w:r>
      <w:r>
        <w:rPr>
          <w:rFonts w:ascii="Arial" w:hAnsi="Arial"/>
          <w:b/>
          <w:w w:val="48"/>
          <w:sz w:val="26"/>
        </w:rPr>
        <w:t>chæ</w:t>
      </w:r>
      <w:r>
        <w:rPr>
          <w:rFonts w:ascii="Arial" w:hAnsi="Arial"/>
          <w:b/>
          <w:spacing w:val="-10"/>
          <w:sz w:val="26"/>
        </w:rPr>
        <w:t> </w:t>
      </w:r>
      <w:r>
        <w:rPr>
          <w:rFonts w:ascii="Arial" w:hAnsi="Arial"/>
          <w:b/>
          <w:spacing w:val="1"/>
          <w:w w:val="62"/>
          <w:sz w:val="26"/>
        </w:rPr>
        <w:t>g</w:t>
      </w:r>
      <w:r>
        <w:rPr>
          <w:rFonts w:ascii="Arial" w:hAnsi="Arial"/>
          <w:b/>
          <w:spacing w:val="-2"/>
          <w:w w:val="34"/>
          <w:sz w:val="26"/>
        </w:rPr>
        <w:t>i</w:t>
      </w:r>
      <w:r>
        <w:rPr>
          <w:rFonts w:ascii="Arial" w:hAnsi="Arial"/>
          <w:b/>
          <w:spacing w:val="2"/>
          <w:w w:val="80"/>
          <w:sz w:val="26"/>
        </w:rPr>
        <w:t>ô</w:t>
      </w:r>
      <w:r>
        <w:rPr>
          <w:rFonts w:ascii="Arial" w:hAnsi="Arial"/>
          <w:b/>
          <w:w w:val="15"/>
          <w:sz w:val="26"/>
        </w:rPr>
        <w:t>ùi</w:t>
      </w:r>
      <w:r>
        <w:rPr>
          <w:rFonts w:ascii="Arial" w:hAnsi="Arial"/>
          <w:b/>
          <w:spacing w:val="-13"/>
          <w:sz w:val="26"/>
        </w:rPr>
        <w:t> </w:t>
      </w:r>
      <w:r>
        <w:rPr>
          <w:rFonts w:ascii="Arial" w:hAnsi="Arial"/>
          <w:b/>
          <w:spacing w:val="5"/>
          <w:w w:val="132"/>
          <w:sz w:val="26"/>
        </w:rPr>
        <w:t>t</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äu</w:t>
      </w:r>
      <w:r>
        <w:rPr>
          <w:rFonts w:ascii="Arial" w:hAnsi="Arial"/>
          <w:b/>
          <w:spacing w:val="-12"/>
          <w:sz w:val="26"/>
        </w:rPr>
        <w:t> </w:t>
      </w:r>
      <w:r>
        <w:rPr>
          <w:rFonts w:ascii="Arial" w:hAnsi="Arial"/>
          <w:b/>
          <w:w w:val="66"/>
          <w:sz w:val="26"/>
        </w:rPr>
        <w:t>ch</w:t>
      </w:r>
      <w:r>
        <w:rPr>
          <w:rFonts w:ascii="Arial" w:hAnsi="Arial"/>
          <w:b/>
          <w:spacing w:val="4"/>
          <w:w w:val="66"/>
          <w:sz w:val="26"/>
        </w:rPr>
        <w:t>ö</w:t>
      </w:r>
      <w:r>
        <w:rPr>
          <w:rFonts w:ascii="Arial" w:hAnsi="Arial"/>
          <w:b/>
          <w:w w:val="6"/>
          <w:sz w:val="26"/>
        </w:rPr>
        <w:t>ù</w:t>
      </w:r>
      <w:r>
        <w:rPr>
          <w:rFonts w:ascii="Arial" w:hAnsi="Arial"/>
          <w:b/>
          <w:spacing w:val="-11"/>
          <w:sz w:val="26"/>
        </w:rPr>
        <w:t> </w:t>
      </w:r>
      <w:r>
        <w:rPr>
          <w:rFonts w:ascii="Arial" w:hAnsi="Arial"/>
          <w:b/>
          <w:spacing w:val="-3"/>
          <w:w w:val="57"/>
          <w:sz w:val="26"/>
        </w:rPr>
        <w:t>k</w:t>
      </w:r>
      <w:r>
        <w:rPr>
          <w:rFonts w:ascii="Arial" w:hAnsi="Arial"/>
          <w:b/>
          <w:spacing w:val="3"/>
          <w:w w:val="57"/>
          <w:sz w:val="26"/>
        </w:rPr>
        <w:t>h</w:t>
      </w:r>
      <w:r>
        <w:rPr>
          <w:rFonts w:ascii="Arial" w:hAnsi="Arial"/>
          <w:b/>
          <w:spacing w:val="-2"/>
          <w:w w:val="67"/>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w w:val="60"/>
          <w:sz w:val="26"/>
        </w:rPr>
        <w:t>n</w:t>
      </w:r>
      <w:r>
        <w:rPr>
          <w:rFonts w:ascii="Arial" w:hAnsi="Arial"/>
          <w:b/>
          <w:spacing w:val="1"/>
          <w:w w:val="60"/>
          <w:sz w:val="26"/>
        </w:rPr>
        <w:t>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â</w:t>
      </w:r>
      <w:r>
        <w:rPr>
          <w:rFonts w:ascii="Arial" w:hAnsi="Arial"/>
          <w:b/>
          <w:w w:val="57"/>
          <w:sz w:val="26"/>
        </w:rPr>
        <w:t>n</w:t>
      </w:r>
      <w:r>
        <w:rPr>
          <w:rFonts w:ascii="Arial" w:hAnsi="Arial"/>
          <w:b/>
          <w:spacing w:val="-11"/>
          <w:sz w:val="26"/>
        </w:rPr>
        <w:t> </w:t>
      </w:r>
      <w:r>
        <w:rPr>
          <w:rFonts w:ascii="Arial" w:hAnsi="Arial"/>
          <w:b/>
          <w:w w:val="50"/>
          <w:sz w:val="26"/>
        </w:rPr>
        <w:t>cöùu</w:t>
      </w:r>
      <w:r>
        <w:rPr>
          <w:rFonts w:ascii="Arial" w:hAnsi="Arial"/>
          <w:b/>
          <w:spacing w:val="-6"/>
          <w:sz w:val="26"/>
        </w:rPr>
        <w:t> </w:t>
      </w:r>
      <w:r>
        <w:rPr>
          <w:rFonts w:ascii="Arial" w:hAnsi="Arial"/>
          <w:b/>
          <w:spacing w:val="-2"/>
          <w:w w:val="73"/>
          <w:sz w:val="26"/>
        </w:rPr>
        <w:t>sa</w:t>
      </w:r>
      <w:r>
        <w:rPr>
          <w:rFonts w:ascii="Arial" w:hAnsi="Arial"/>
          <w:b/>
          <w:w w:val="31"/>
          <w:sz w:val="26"/>
        </w:rPr>
        <w:t>â</w:t>
      </w:r>
      <w:r>
        <w:rPr>
          <w:rFonts w:ascii="Arial" w:hAnsi="Arial"/>
          <w:b/>
          <w:spacing w:val="3"/>
          <w:w w:val="31"/>
          <w:sz w:val="26"/>
        </w:rPr>
        <w:t>u</w:t>
      </w:r>
      <w:r>
        <w:rPr>
          <w:rFonts w:ascii="Arial" w:hAnsi="Arial"/>
          <w:b/>
          <w:w w:val="42"/>
          <w:sz w:val="26"/>
        </w:rPr>
        <w:t>.</w:t>
      </w:r>
    </w:p>
    <w:p>
      <w:pPr>
        <w:spacing w:line="276" w:lineRule="auto" w:before="116"/>
        <w:ind w:left="119" w:right="112"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6"/>
          <w:sz w:val="26"/>
        </w:rPr>
        <w:t> </w:t>
      </w:r>
      <w:r>
        <w:rPr>
          <w:rFonts w:ascii="Arial" w:hAnsi="Arial"/>
          <w:b/>
          <w:spacing w:val="3"/>
          <w:w w:val="70"/>
          <w:sz w:val="26"/>
        </w:rPr>
        <w:t>d</w:t>
      </w:r>
      <w:r>
        <w:rPr>
          <w:rFonts w:ascii="Arial" w:hAnsi="Arial"/>
          <w:b/>
          <w:w w:val="58"/>
          <w:sz w:val="26"/>
        </w:rPr>
        <w:t>ung</w:t>
      </w:r>
      <w:r>
        <w:rPr>
          <w:rFonts w:ascii="Arial" w:hAnsi="Arial"/>
          <w:b/>
          <w:spacing w:val="4"/>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5"/>
          <w:sz w:val="26"/>
        </w:rPr>
        <w:t> </w:t>
      </w:r>
      <w:r>
        <w:rPr>
          <w:rFonts w:ascii="Arial" w:hAnsi="Arial"/>
          <w:b/>
          <w:w w:val="98"/>
          <w:sz w:val="26"/>
        </w:rPr>
        <w:t>4</w:t>
      </w:r>
      <w:r>
        <w:rPr>
          <w:rFonts w:ascii="Arial" w:hAnsi="Arial"/>
          <w:b/>
          <w:spacing w:val="5"/>
          <w:sz w:val="26"/>
        </w:rPr>
        <w:t> </w:t>
      </w:r>
      <w:r>
        <w:rPr>
          <w:rFonts w:ascii="Arial" w:hAnsi="Arial"/>
          <w:b/>
          <w:spacing w:val="1"/>
          <w:w w:val="62"/>
          <w:sz w:val="26"/>
        </w:rPr>
        <w:t>g</w:t>
      </w:r>
      <w:r>
        <w:rPr>
          <w:rFonts w:ascii="Arial" w:hAnsi="Arial"/>
          <w:b/>
          <w:spacing w:val="-2"/>
          <w:w w:val="34"/>
          <w:sz w:val="26"/>
        </w:rPr>
        <w:t>i</w:t>
      </w:r>
      <w:r>
        <w:rPr>
          <w:rFonts w:ascii="Arial" w:hAnsi="Arial"/>
          <w:b/>
          <w:spacing w:val="2"/>
          <w:w w:val="80"/>
          <w:sz w:val="26"/>
        </w:rPr>
        <w:t>ô</w:t>
      </w:r>
      <w:r>
        <w:rPr>
          <w:rFonts w:ascii="Arial" w:hAnsi="Arial"/>
          <w:b/>
          <w:spacing w:val="3"/>
          <w:w w:val="6"/>
          <w:sz w:val="26"/>
        </w:rPr>
        <w:t>ù</w:t>
      </w:r>
      <w:r>
        <w:rPr>
          <w:rFonts w:ascii="Arial" w:hAnsi="Arial"/>
          <w:b/>
          <w:w w:val="34"/>
          <w:sz w:val="26"/>
        </w:rPr>
        <w:t>i</w:t>
      </w:r>
      <w:r>
        <w:rPr>
          <w:rFonts w:ascii="Arial" w:hAnsi="Arial"/>
          <w:b/>
          <w:spacing w:val="3"/>
          <w:sz w:val="26"/>
        </w:rPr>
        <w:t> </w:t>
      </w:r>
      <w:r>
        <w:rPr>
          <w:rFonts w:ascii="Arial" w:hAnsi="Arial"/>
          <w:b/>
          <w:w w:val="84"/>
          <w:sz w:val="26"/>
        </w:rPr>
        <w:t>t</w:t>
      </w:r>
      <w:r>
        <w:rPr>
          <w:rFonts w:ascii="Arial" w:hAnsi="Arial"/>
          <w:b/>
          <w:spacing w:val="4"/>
          <w:w w:val="84"/>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8"/>
          <w:sz w:val="26"/>
        </w:rPr>
        <w:t> </w:t>
      </w:r>
      <w:r>
        <w:rPr>
          <w:rFonts w:ascii="Arial" w:hAnsi="Arial"/>
          <w:b/>
          <w:w w:val="69"/>
          <w:sz w:val="26"/>
        </w:rPr>
        <w:t>v</w:t>
      </w:r>
      <w:r>
        <w:rPr>
          <w:rFonts w:ascii="Arial" w:hAnsi="Arial"/>
          <w:b/>
          <w:spacing w:val="1"/>
          <w:w w:val="69"/>
          <w:sz w:val="26"/>
        </w:rPr>
        <w:t>e</w:t>
      </w:r>
      <w:r>
        <w:rPr>
          <w:rFonts w:ascii="Arial" w:hAnsi="Arial"/>
          <w:b/>
          <w:w w:val="7"/>
          <w:sz w:val="26"/>
        </w:rPr>
        <w:t>à</w:t>
      </w:r>
      <w:r>
        <w:rPr>
          <w:rFonts w:ascii="Arial" w:hAnsi="Arial"/>
          <w:b/>
          <w:spacing w:val="8"/>
          <w:sz w:val="26"/>
        </w:rPr>
        <w:t> </w:t>
      </w:r>
      <w:r>
        <w:rPr>
          <w:rFonts w:ascii="Arial" w:hAnsi="Arial"/>
          <w:b/>
          <w:w w:val="60"/>
          <w:sz w:val="26"/>
        </w:rPr>
        <w:t>ng</w:t>
      </w:r>
      <w:r>
        <w:rPr>
          <w:rFonts w:ascii="Arial" w:hAnsi="Arial"/>
          <w:b/>
          <w:spacing w:val="-2"/>
          <w:w w:val="67"/>
          <w:sz w:val="26"/>
        </w:rPr>
        <w:t>o</w:t>
      </w:r>
      <w:r>
        <w:rPr>
          <w:rFonts w:ascii="Arial" w:hAnsi="Arial"/>
          <w:b/>
          <w:w w:val="33"/>
          <w:sz w:val="26"/>
        </w:rPr>
        <w:t>ân</w:t>
      </w:r>
      <w:r>
        <w:rPr>
          <w:rFonts w:ascii="Arial" w:hAnsi="Arial"/>
          <w:b/>
          <w:spacing w:val="7"/>
          <w:sz w:val="26"/>
        </w:rPr>
        <w:t> </w:t>
      </w:r>
      <w:r>
        <w:rPr>
          <w:rFonts w:ascii="Arial" w:hAnsi="Arial"/>
          <w:b/>
          <w:w w:val="60"/>
          <w:sz w:val="26"/>
        </w:rPr>
        <w:t>ng</w:t>
      </w:r>
      <w:r>
        <w:rPr>
          <w:rFonts w:ascii="Arial" w:hAnsi="Arial"/>
          <w:b/>
          <w:w w:val="39"/>
          <w:sz w:val="26"/>
        </w:rPr>
        <w:t>öõ</w:t>
      </w:r>
      <w:r>
        <w:rPr>
          <w:rFonts w:ascii="Arial" w:hAnsi="Arial"/>
          <w:b/>
          <w:spacing w:val="8"/>
          <w:sz w:val="26"/>
        </w:rPr>
        <w:t> </w:t>
      </w:r>
      <w:r>
        <w:rPr>
          <w:rFonts w:ascii="Arial" w:hAnsi="Arial"/>
          <w:b/>
          <w:spacing w:val="1"/>
          <w:w w:val="31"/>
          <w:sz w:val="26"/>
        </w:rPr>
        <w:t>l</w:t>
      </w:r>
      <w:r>
        <w:rPr>
          <w:rFonts w:ascii="Arial" w:hAnsi="Arial"/>
          <w:b/>
          <w:spacing w:val="-2"/>
          <w:w w:val="73"/>
          <w:sz w:val="26"/>
        </w:rPr>
        <w:t>a</w:t>
      </w:r>
      <w:r>
        <w:rPr>
          <w:rFonts w:ascii="Arial" w:hAnsi="Arial"/>
          <w:b/>
          <w:w w:val="36"/>
          <w:sz w:val="26"/>
        </w:rPr>
        <w:t>äp</w:t>
      </w:r>
      <w:r>
        <w:rPr>
          <w:rFonts w:ascii="Arial" w:hAnsi="Arial"/>
          <w:b/>
          <w:spacing w:val="6"/>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w w:val="64"/>
          <w:sz w:val="26"/>
        </w:rPr>
        <w:t>C</w:t>
      </w:r>
      <w:r>
        <w:rPr>
          <w:rFonts w:ascii="Arial" w:hAnsi="Arial"/>
          <w:b/>
          <w:spacing w:val="6"/>
          <w:sz w:val="26"/>
        </w:rPr>
        <w:t> </w:t>
      </w:r>
      <w:r>
        <w:rPr>
          <w:rFonts w:ascii="Arial" w:hAnsi="Arial"/>
          <w:b/>
          <w:w w:val="63"/>
          <w:sz w:val="26"/>
        </w:rPr>
        <w:t>c</w:t>
      </w:r>
      <w:r>
        <w:rPr>
          <w:rFonts w:ascii="Arial" w:hAnsi="Arial"/>
          <w:b/>
          <w:spacing w:val="3"/>
          <w:w w:val="63"/>
          <w:sz w:val="26"/>
        </w:rPr>
        <w:t>h</w:t>
      </w:r>
      <w:r>
        <w:rPr>
          <w:rFonts w:ascii="Arial" w:hAnsi="Arial"/>
          <w:b/>
          <w:w w:val="67"/>
          <w:sz w:val="26"/>
        </w:rPr>
        <w:t>o</w:t>
      </w:r>
      <w:r>
        <w:rPr>
          <w:rFonts w:ascii="Arial" w:hAnsi="Arial"/>
          <w:b/>
          <w:spacing w:val="8"/>
          <w:sz w:val="26"/>
        </w:rPr>
        <w:t> </w:t>
      </w:r>
      <w:r>
        <w:rPr>
          <w:rFonts w:ascii="Arial" w:hAnsi="Arial"/>
          <w:b/>
          <w:w w:val="56"/>
          <w:sz w:val="26"/>
        </w:rPr>
        <w:t>vi</w:t>
      </w:r>
      <w:r>
        <w:rPr>
          <w:rFonts w:ascii="Arial" w:hAnsi="Arial"/>
          <w:b/>
          <w:spacing w:val="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spacing w:val="3"/>
          <w:w w:val="7"/>
          <w:sz w:val="26"/>
        </w:rPr>
        <w:t>à</w:t>
      </w:r>
      <w:r>
        <w:rPr>
          <w:rFonts w:ascii="Arial" w:hAnsi="Arial"/>
          <w:b/>
          <w:w w:val="54"/>
          <w:sz w:val="26"/>
        </w:rPr>
        <w:t>u</w:t>
      </w:r>
      <w:r>
        <w:rPr>
          <w:rFonts w:ascii="Arial" w:hAnsi="Arial"/>
          <w:b/>
          <w:spacing w:val="8"/>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7"/>
          <w:sz w:val="26"/>
        </w:rPr>
        <w:t> </w:t>
      </w:r>
      <w:r>
        <w:rPr>
          <w:rFonts w:ascii="Arial" w:hAnsi="Arial"/>
          <w:b/>
          <w:w w:val="58"/>
          <w:sz w:val="26"/>
        </w:rPr>
        <w:t>P</w:t>
      </w:r>
      <w:r>
        <w:rPr>
          <w:rFonts w:ascii="Arial" w:hAnsi="Arial"/>
          <w:b/>
          <w:spacing w:val="4"/>
          <w:w w:val="58"/>
          <w:sz w:val="26"/>
        </w:rPr>
        <w:t>I</w:t>
      </w:r>
      <w:r>
        <w:rPr>
          <w:rFonts w:ascii="Arial" w:hAnsi="Arial"/>
          <w:b/>
          <w:spacing w:val="-2"/>
          <w:w w:val="64"/>
          <w:sz w:val="26"/>
        </w:rPr>
        <w:t>C</w:t>
      </w:r>
      <w:r>
        <w:rPr>
          <w:rFonts w:ascii="Arial" w:hAnsi="Arial"/>
          <w:b/>
          <w:w w:val="55"/>
          <w:sz w:val="26"/>
        </w:rPr>
        <w:t>,</w:t>
      </w:r>
      <w:r>
        <w:rPr>
          <w:rFonts w:ascii="Arial" w:hAnsi="Arial"/>
          <w:b/>
          <w:spacing w:val="7"/>
          <w:sz w:val="26"/>
        </w:rPr>
        <w:t> </w:t>
      </w:r>
      <w:r>
        <w:rPr>
          <w:rFonts w:ascii="Arial" w:hAnsi="Arial"/>
          <w:b/>
          <w:w w:val="68"/>
          <w:sz w:val="26"/>
        </w:rPr>
        <w:t>c</w:t>
      </w:r>
      <w:r>
        <w:rPr>
          <w:rFonts w:ascii="Arial" w:hAnsi="Arial"/>
          <w:b/>
          <w:spacing w:val="3"/>
          <w:w w:val="68"/>
          <w:sz w:val="26"/>
        </w:rPr>
        <w:t>o</w:t>
      </w:r>
      <w:r>
        <w:rPr>
          <w:rFonts w:ascii="Arial" w:hAnsi="Arial"/>
          <w:b/>
          <w:w w:val="6"/>
          <w:sz w:val="26"/>
        </w:rPr>
        <w:t>ù</w:t>
      </w:r>
      <w:r>
        <w:rPr>
          <w:rFonts w:ascii="Arial" w:hAnsi="Arial"/>
          <w:b/>
          <w:spacing w:val="3"/>
          <w:sz w:val="26"/>
        </w:rPr>
        <w:t> </w:t>
      </w:r>
      <w:r>
        <w:rPr>
          <w:rFonts w:ascii="Arial" w:hAnsi="Arial"/>
          <w:b/>
          <w:spacing w:val="3"/>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33"/>
          <w:sz w:val="26"/>
        </w:rPr>
        <w:t>ân </w:t>
      </w:r>
      <w:r>
        <w:rPr>
          <w:rFonts w:ascii="Arial" w:hAnsi="Arial"/>
          <w:b/>
          <w:spacing w:val="3"/>
          <w:w w:val="70"/>
          <w:sz w:val="26"/>
        </w:rPr>
        <w:t>d</w:t>
      </w:r>
      <w:r>
        <w:rPr>
          <w:rFonts w:ascii="Arial" w:hAnsi="Arial"/>
          <w:b/>
          <w:spacing w:val="-2"/>
          <w:w w:val="15"/>
          <w:sz w:val="26"/>
        </w:rPr>
        <w:t>ò</w:t>
      </w:r>
      <w:r>
        <w:rPr>
          <w:rFonts w:ascii="Arial" w:hAnsi="Arial"/>
          <w:b/>
          <w:w w:val="63"/>
          <w:sz w:val="26"/>
        </w:rPr>
        <w:t>ch</w:t>
      </w:r>
      <w:r>
        <w:rPr>
          <w:rFonts w:ascii="Arial" w:hAnsi="Arial"/>
          <w:b/>
          <w:spacing w:val="3"/>
          <w:sz w:val="26"/>
        </w:rPr>
        <w:t> </w:t>
      </w:r>
      <w:r>
        <w:rPr>
          <w:rFonts w:ascii="Arial" w:hAnsi="Arial"/>
          <w:b/>
          <w:w w:val="60"/>
          <w:sz w:val="26"/>
        </w:rPr>
        <w:t>ng</w:t>
      </w:r>
      <w:r>
        <w:rPr>
          <w:rFonts w:ascii="Arial" w:hAnsi="Arial"/>
          <w:b/>
          <w:spacing w:val="-2"/>
          <w:w w:val="67"/>
          <w:sz w:val="26"/>
        </w:rPr>
        <w:t>o</w:t>
      </w:r>
      <w:r>
        <w:rPr>
          <w:rFonts w:ascii="Arial" w:hAnsi="Arial"/>
          <w:b/>
          <w:w w:val="33"/>
          <w:sz w:val="26"/>
        </w:rPr>
        <w:t>ân</w:t>
      </w:r>
      <w:r>
        <w:rPr>
          <w:rFonts w:ascii="Arial" w:hAnsi="Arial"/>
          <w:b/>
          <w:spacing w:val="2"/>
          <w:sz w:val="26"/>
        </w:rPr>
        <w:t> </w:t>
      </w:r>
      <w:r>
        <w:rPr>
          <w:rFonts w:ascii="Arial" w:hAnsi="Arial"/>
          <w:b/>
          <w:w w:val="60"/>
          <w:sz w:val="26"/>
        </w:rPr>
        <w:t>ng</w:t>
      </w:r>
      <w:r>
        <w:rPr>
          <w:rFonts w:ascii="Arial" w:hAnsi="Arial"/>
          <w:b/>
          <w:w w:val="39"/>
          <w:sz w:val="26"/>
        </w:rPr>
        <w:t>öõ</w:t>
      </w:r>
      <w:r>
        <w:rPr>
          <w:rFonts w:ascii="Arial" w:hAnsi="Arial"/>
          <w:b/>
          <w:spacing w:val="-1"/>
          <w:sz w:val="26"/>
        </w:rPr>
        <w:t> </w:t>
      </w:r>
      <w:r>
        <w:rPr>
          <w:rFonts w:ascii="Arial" w:hAnsi="Arial"/>
          <w:b/>
          <w:spacing w:val="1"/>
          <w:w w:val="31"/>
          <w:sz w:val="26"/>
        </w:rPr>
        <w:t>l</w:t>
      </w:r>
      <w:r>
        <w:rPr>
          <w:rFonts w:ascii="Arial" w:hAnsi="Arial"/>
          <w:b/>
          <w:spacing w:val="3"/>
          <w:w w:val="73"/>
          <w:sz w:val="26"/>
        </w:rPr>
        <w:t>a</w:t>
      </w:r>
      <w:r>
        <w:rPr>
          <w:rFonts w:ascii="Arial" w:hAnsi="Arial"/>
          <w:b/>
          <w:w w:val="36"/>
          <w:sz w:val="26"/>
        </w:rPr>
        <w:t>äp</w:t>
      </w:r>
      <w:r>
        <w:rPr>
          <w:rFonts w:ascii="Arial" w:hAnsi="Arial"/>
          <w:b/>
          <w:spacing w:val="-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w w:val="64"/>
          <w:sz w:val="26"/>
        </w:rPr>
        <w:t>C</w:t>
      </w:r>
      <w:r>
        <w:rPr>
          <w:rFonts w:ascii="Arial" w:hAnsi="Arial"/>
          <w:b/>
          <w:spacing w:val="-3"/>
          <w:sz w:val="26"/>
        </w:rPr>
        <w:t> </w:t>
      </w:r>
      <w:r>
        <w:rPr>
          <w:rFonts w:ascii="Arial" w:hAnsi="Arial"/>
          <w:b/>
          <w:spacing w:val="4"/>
          <w:w w:val="69"/>
          <w:sz w:val="26"/>
        </w:rPr>
        <w:t>c</w:t>
      </w:r>
      <w:r>
        <w:rPr>
          <w:rFonts w:ascii="Arial" w:hAnsi="Arial"/>
          <w:b/>
          <w:w w:val="62"/>
          <w:sz w:val="26"/>
        </w:rPr>
        <w:t>ho</w:t>
      </w:r>
      <w:r>
        <w:rPr>
          <w:rFonts w:ascii="Arial" w:hAnsi="Arial"/>
          <w:b/>
          <w:spacing w:val="-3"/>
          <w:sz w:val="26"/>
        </w:rPr>
        <w:t> </w:t>
      </w:r>
      <w:r>
        <w:rPr>
          <w:rFonts w:ascii="Arial" w:hAnsi="Arial"/>
          <w:b/>
          <w:spacing w:val="4"/>
          <w:w w:val="66"/>
          <w:sz w:val="26"/>
        </w:rPr>
        <w:t>v</w:t>
      </w:r>
      <w:r>
        <w:rPr>
          <w:rFonts w:ascii="Arial" w:hAnsi="Arial"/>
          <w:b/>
          <w:w w:val="34"/>
          <w:sz w:val="26"/>
        </w:rPr>
        <w:t>i</w:t>
      </w:r>
      <w:r>
        <w:rPr>
          <w:rFonts w:ascii="Arial" w:hAnsi="Arial"/>
          <w:b/>
          <w:spacing w:val="-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3"/>
          <w:sz w:val="26"/>
        </w:rPr>
        <w:t> </w:t>
      </w:r>
      <w:r>
        <w:rPr>
          <w:rFonts w:ascii="Arial" w:hAnsi="Arial"/>
          <w:b/>
          <w:spacing w:val="3"/>
          <w:w w:val="57"/>
          <w:sz w:val="26"/>
        </w:rPr>
        <w:t>n</w:t>
      </w:r>
      <w:r>
        <w:rPr>
          <w:rFonts w:ascii="Arial" w:hAnsi="Arial"/>
          <w:b/>
          <w:w w:val="62"/>
          <w:sz w:val="26"/>
        </w:rPr>
        <w:t>höng</w:t>
      </w:r>
      <w:r>
        <w:rPr>
          <w:rFonts w:ascii="Arial" w:hAnsi="Arial"/>
          <w:b/>
          <w:sz w:val="26"/>
        </w:rPr>
        <w:t> </w:t>
      </w:r>
      <w:r>
        <w:rPr>
          <w:rFonts w:ascii="Arial" w:hAnsi="Arial"/>
          <w:b/>
          <w:w w:val="95"/>
          <w:sz w:val="26"/>
        </w:rPr>
        <w:t>t</w:t>
      </w:r>
      <w:r>
        <w:rPr>
          <w:rFonts w:ascii="Arial" w:hAnsi="Arial"/>
          <w:b/>
          <w:spacing w:val="4"/>
          <w:w w:val="95"/>
          <w:sz w:val="26"/>
        </w:rPr>
        <w:t>a</w:t>
      </w:r>
      <w:r>
        <w:rPr>
          <w:rFonts w:ascii="Arial" w:hAnsi="Arial"/>
          <w:b/>
          <w:w w:val="15"/>
          <w:sz w:val="26"/>
        </w:rPr>
        <w:t>øi</w:t>
      </w:r>
      <w:r>
        <w:rPr>
          <w:rFonts w:ascii="Arial" w:hAnsi="Arial"/>
          <w:b/>
          <w:spacing w:val="-3"/>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3"/>
          <w:sz w:val="26"/>
        </w:rPr>
        <w:t> </w:t>
      </w:r>
      <w:r>
        <w:rPr>
          <w:rFonts w:ascii="Arial" w:hAnsi="Arial"/>
          <w:b/>
          <w:w w:val="65"/>
          <w:sz w:val="26"/>
        </w:rPr>
        <w:t>n</w:t>
      </w:r>
      <w:r>
        <w:rPr>
          <w:rFonts w:ascii="Arial" w:hAnsi="Arial"/>
          <w:b/>
          <w:spacing w:val="-2"/>
          <w:w w:val="65"/>
          <w:sz w:val="26"/>
        </w:rPr>
        <w:t>a</w:t>
      </w:r>
      <w:r>
        <w:rPr>
          <w:rFonts w:ascii="Arial" w:hAnsi="Arial"/>
          <w:b/>
          <w:spacing w:val="3"/>
          <w:w w:val="6"/>
          <w:sz w:val="26"/>
        </w:rPr>
        <w:t>ø</w:t>
      </w:r>
      <w:r>
        <w:rPr>
          <w:rFonts w:ascii="Arial" w:hAnsi="Arial"/>
          <w:b/>
          <w:w w:val="81"/>
          <w:sz w:val="26"/>
        </w:rPr>
        <w:t>y</w:t>
      </w:r>
      <w:r>
        <w:rPr>
          <w:rFonts w:ascii="Arial" w:hAnsi="Arial"/>
          <w:b/>
          <w:spacing w:val="-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1"/>
          <w:w w:val="62"/>
          <w:sz w:val="26"/>
        </w:rPr>
        <w:t>b</w:t>
      </w:r>
      <w:r>
        <w:rPr>
          <w:rFonts w:ascii="Arial" w:hAnsi="Arial"/>
          <w:b/>
          <w:spacing w:val="-2"/>
          <w:w w:val="73"/>
          <w:sz w:val="26"/>
        </w:rPr>
        <w:t>a</w:t>
      </w:r>
      <w:r>
        <w:rPr>
          <w:rFonts w:ascii="Arial" w:hAnsi="Arial"/>
          <w:b/>
          <w:spacing w:val="3"/>
          <w:w w:val="6"/>
          <w:sz w:val="26"/>
        </w:rPr>
        <w:t>ø</w:t>
      </w:r>
      <w:r>
        <w:rPr>
          <w:rFonts w:ascii="Arial" w:hAnsi="Arial"/>
          <w:b/>
          <w:w w:val="81"/>
          <w:sz w:val="26"/>
        </w:rPr>
        <w:t>y</w:t>
      </w:r>
      <w:r>
        <w:rPr>
          <w:rFonts w:ascii="Arial" w:hAnsi="Arial"/>
          <w:b/>
          <w:spacing w:val="-3"/>
          <w:sz w:val="26"/>
        </w:rPr>
        <w:t> </w:t>
      </w:r>
      <w:r>
        <w:rPr>
          <w:rFonts w:ascii="Arial" w:hAnsi="Arial"/>
          <w:b/>
          <w:spacing w:val="5"/>
          <w:w w:val="132"/>
          <w:sz w:val="26"/>
        </w:rPr>
        <w:t>t</w:t>
      </w:r>
      <w:r>
        <w:rPr>
          <w:rFonts w:ascii="Arial" w:hAnsi="Arial"/>
          <w:b/>
          <w:spacing w:val="-2"/>
          <w:w w:val="77"/>
          <w:sz w:val="26"/>
        </w:rPr>
        <w:t>r</w:t>
      </w:r>
      <w:r>
        <w:rPr>
          <w:rFonts w:ascii="Arial" w:hAnsi="Arial"/>
          <w:b/>
          <w:spacing w:val="19"/>
          <w:w w:val="69"/>
          <w:sz w:val="26"/>
        </w:rPr>
        <w:t>ì</w:t>
      </w:r>
      <w:r>
        <w:rPr>
          <w:rFonts w:ascii="Arial" w:hAnsi="Arial"/>
          <w:b/>
          <w:w w:val="57"/>
          <w:sz w:val="26"/>
        </w:rPr>
        <w:t>nh</w:t>
      </w:r>
      <w:r>
        <w:rPr>
          <w:rFonts w:ascii="Arial" w:hAnsi="Arial"/>
          <w:b/>
          <w:spacing w:val="-2"/>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spacing w:val="3"/>
          <w:w w:val="7"/>
          <w:sz w:val="26"/>
        </w:rPr>
        <w:t>â</w:t>
      </w:r>
      <w:r>
        <w:rPr>
          <w:rFonts w:ascii="Arial" w:hAnsi="Arial"/>
          <w:b/>
          <w:w w:val="57"/>
          <w:sz w:val="26"/>
        </w:rPr>
        <w:t>n</w:t>
      </w:r>
      <w:r>
        <w:rPr>
          <w:rFonts w:ascii="Arial" w:hAnsi="Arial"/>
          <w:b/>
          <w:spacing w:val="-2"/>
          <w:sz w:val="26"/>
        </w:rPr>
        <w:t> </w:t>
      </w:r>
      <w:r>
        <w:rPr>
          <w:rFonts w:ascii="Arial" w:hAnsi="Arial"/>
          <w:b/>
          <w:spacing w:val="3"/>
          <w:w w:val="70"/>
          <w:sz w:val="26"/>
        </w:rPr>
        <w:t>d</w:t>
      </w:r>
      <w:r>
        <w:rPr>
          <w:rFonts w:ascii="Arial" w:hAnsi="Arial"/>
          <w:b/>
          <w:spacing w:val="-2"/>
          <w:w w:val="15"/>
          <w:sz w:val="26"/>
        </w:rPr>
        <w:t>ò</w:t>
      </w:r>
      <w:r>
        <w:rPr>
          <w:rFonts w:ascii="Arial" w:hAnsi="Arial"/>
          <w:b/>
          <w:w w:val="63"/>
          <w:sz w:val="26"/>
        </w:rPr>
        <w:t>ch</w:t>
      </w:r>
      <w:r>
        <w:rPr>
          <w:rFonts w:ascii="Arial" w:hAnsi="Arial"/>
          <w:b/>
          <w:spacing w:val="3"/>
          <w:sz w:val="26"/>
        </w:rPr>
        <w:t> </w:t>
      </w:r>
      <w:r>
        <w:rPr>
          <w:rFonts w:ascii="Arial" w:hAnsi="Arial"/>
          <w:b/>
          <w:spacing w:val="-2"/>
          <w:w w:val="64"/>
          <w:sz w:val="26"/>
        </w:rPr>
        <w:t>C</w:t>
      </w:r>
      <w:r>
        <w:rPr>
          <w:rFonts w:ascii="Arial" w:hAnsi="Arial"/>
          <w:b/>
          <w:spacing w:val="2"/>
          <w:w w:val="64"/>
          <w:sz w:val="26"/>
        </w:rPr>
        <w:t>C</w:t>
      </w:r>
      <w:r>
        <w:rPr>
          <w:rFonts w:ascii="Arial" w:hAnsi="Arial"/>
          <w:b/>
          <w:w w:val="67"/>
          <w:sz w:val="26"/>
        </w:rPr>
        <w:t>S.</w:t>
      </w:r>
      <w:r>
        <w:rPr>
          <w:rFonts w:ascii="Arial" w:hAnsi="Arial"/>
          <w:b/>
          <w:spacing w:val="-3"/>
          <w:sz w:val="26"/>
        </w:rPr>
        <w:t> </w:t>
      </w:r>
      <w:r>
        <w:rPr>
          <w:rFonts w:ascii="Arial" w:hAnsi="Arial"/>
          <w:b/>
          <w:spacing w:val="1"/>
          <w:w w:val="59"/>
          <w:sz w:val="26"/>
        </w:rPr>
        <w:t>L</w:t>
      </w:r>
      <w:r>
        <w:rPr>
          <w:rFonts w:ascii="Arial" w:hAnsi="Arial"/>
          <w:b/>
          <w:spacing w:val="3"/>
          <w:w w:val="73"/>
          <w:sz w:val="26"/>
        </w:rPr>
        <w:t>a</w:t>
      </w:r>
      <w:r>
        <w:rPr>
          <w:rFonts w:ascii="Arial" w:hAnsi="Arial"/>
          <w:b/>
          <w:w w:val="36"/>
          <w:sz w:val="26"/>
        </w:rPr>
        <w:t>äp</w:t>
      </w:r>
      <w:r>
        <w:rPr>
          <w:rFonts w:ascii="Arial" w:hAnsi="Arial"/>
          <w:b/>
          <w:spacing w:val="-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 </w:t>
      </w:r>
      <w:r>
        <w:rPr>
          <w:rFonts w:ascii="Arial" w:hAnsi="Arial"/>
          <w:b/>
          <w:spacing w:val="1"/>
          <w:w w:val="62"/>
          <w:sz w:val="26"/>
        </w:rPr>
        <w:t>b</w:t>
      </w:r>
      <w:r>
        <w:rPr>
          <w:rFonts w:ascii="Arial" w:hAnsi="Arial"/>
          <w:b/>
          <w:spacing w:val="-2"/>
          <w:w w:val="73"/>
          <w:sz w:val="26"/>
        </w:rPr>
        <w:t>a</w:t>
      </w:r>
      <w:r>
        <w:rPr>
          <w:rFonts w:ascii="Arial" w:hAnsi="Arial"/>
          <w:b/>
          <w:spacing w:val="3"/>
          <w:w w:val="7"/>
          <w:sz w:val="26"/>
        </w:rPr>
        <w:t>è</w:t>
      </w:r>
      <w:r>
        <w:rPr>
          <w:rFonts w:ascii="Arial" w:hAnsi="Arial"/>
          <w:b/>
          <w:w w:val="60"/>
          <w:sz w:val="26"/>
        </w:rPr>
        <w:t>ng</w:t>
      </w:r>
      <w:r>
        <w:rPr>
          <w:rFonts w:ascii="Arial" w:hAnsi="Arial"/>
          <w:b/>
          <w:spacing w:val="5"/>
          <w:sz w:val="26"/>
        </w:rPr>
        <w:t> </w:t>
      </w:r>
      <w:r>
        <w:rPr>
          <w:rFonts w:ascii="Arial" w:hAnsi="Arial"/>
          <w:b/>
          <w:w w:val="60"/>
          <w:sz w:val="26"/>
        </w:rPr>
        <w:t>ng</w:t>
      </w:r>
      <w:r>
        <w:rPr>
          <w:rFonts w:ascii="Arial" w:hAnsi="Arial"/>
          <w:b/>
          <w:spacing w:val="-2"/>
          <w:w w:val="67"/>
          <w:sz w:val="26"/>
        </w:rPr>
        <w:t>o</w:t>
      </w:r>
      <w:r>
        <w:rPr>
          <w:rFonts w:ascii="Arial" w:hAnsi="Arial"/>
          <w:b/>
          <w:spacing w:val="3"/>
          <w:w w:val="7"/>
          <w:sz w:val="26"/>
        </w:rPr>
        <w:t>â</w:t>
      </w:r>
      <w:r>
        <w:rPr>
          <w:rFonts w:ascii="Arial" w:hAnsi="Arial"/>
          <w:b/>
          <w:w w:val="57"/>
          <w:sz w:val="26"/>
        </w:rPr>
        <w:t>n</w:t>
      </w:r>
      <w:r>
        <w:rPr>
          <w:rFonts w:ascii="Arial" w:hAnsi="Arial"/>
          <w:b/>
          <w:spacing w:val="3"/>
          <w:sz w:val="26"/>
        </w:rPr>
        <w:t> </w:t>
      </w:r>
      <w:r>
        <w:rPr>
          <w:rFonts w:ascii="Arial" w:hAnsi="Arial"/>
          <w:b/>
          <w:w w:val="60"/>
          <w:sz w:val="26"/>
        </w:rPr>
        <w:t>ng</w:t>
      </w:r>
      <w:r>
        <w:rPr>
          <w:rFonts w:ascii="Arial" w:hAnsi="Arial"/>
          <w:b/>
          <w:w w:val="39"/>
          <w:sz w:val="26"/>
        </w:rPr>
        <w:t>öõ</w:t>
      </w:r>
      <w:r>
        <w:rPr>
          <w:rFonts w:ascii="Arial" w:hAnsi="Arial"/>
          <w:b/>
          <w:spacing w:val="8"/>
          <w:sz w:val="26"/>
        </w:rPr>
        <w:t> </w:t>
      </w:r>
      <w:r>
        <w:rPr>
          <w:rFonts w:ascii="Arial" w:hAnsi="Arial"/>
          <w:b/>
          <w:w w:val="64"/>
          <w:sz w:val="26"/>
        </w:rPr>
        <w:t>C</w:t>
      </w:r>
      <w:r>
        <w:rPr>
          <w:rFonts w:ascii="Arial" w:hAnsi="Arial"/>
          <w:b/>
          <w:spacing w:val="2"/>
          <w:sz w:val="26"/>
        </w:rPr>
        <w:t> </w:t>
      </w:r>
      <w:r>
        <w:rPr>
          <w:rFonts w:ascii="Arial" w:hAnsi="Arial"/>
          <w:b/>
          <w:spacing w:val="5"/>
          <w:w w:val="62"/>
          <w:sz w:val="26"/>
        </w:rPr>
        <w:t>g</w:t>
      </w:r>
      <w:r>
        <w:rPr>
          <w:rFonts w:ascii="Arial" w:hAnsi="Arial"/>
          <w:b/>
          <w:spacing w:val="-2"/>
          <w:w w:val="34"/>
          <w:sz w:val="26"/>
        </w:rPr>
        <w:t>i</w:t>
      </w:r>
      <w:r>
        <w:rPr>
          <w:rFonts w:ascii="Arial" w:hAnsi="Arial"/>
          <w:b/>
          <w:w w:val="30"/>
          <w:sz w:val="26"/>
        </w:rPr>
        <w:t>u</w:t>
      </w:r>
      <w:r>
        <w:rPr>
          <w:rFonts w:ascii="Arial" w:hAnsi="Arial"/>
          <w:b/>
          <w:spacing w:val="-2"/>
          <w:w w:val="30"/>
          <w:sz w:val="26"/>
        </w:rPr>
        <w:t>ù</w:t>
      </w:r>
      <w:r>
        <w:rPr>
          <w:rFonts w:ascii="Arial" w:hAnsi="Arial"/>
          <w:b/>
          <w:w w:val="64"/>
          <w:sz w:val="26"/>
        </w:rPr>
        <w:t>p</w:t>
      </w:r>
      <w:r>
        <w:rPr>
          <w:rFonts w:ascii="Arial" w:hAnsi="Arial"/>
          <w:b/>
          <w:spacing w:val="7"/>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3"/>
          <w:sz w:val="26"/>
        </w:rPr>
        <w:t> </w:t>
      </w:r>
      <w:r>
        <w:rPr>
          <w:rFonts w:ascii="Arial" w:hAnsi="Arial"/>
          <w:b/>
          <w:spacing w:val="1"/>
          <w:w w:val="62"/>
          <w:sz w:val="26"/>
        </w:rPr>
        <w:t>b</w:t>
      </w:r>
      <w:r>
        <w:rPr>
          <w:rFonts w:ascii="Arial" w:hAnsi="Arial"/>
          <w:b/>
          <w:spacing w:val="-2"/>
          <w:w w:val="73"/>
          <w:sz w:val="26"/>
        </w:rPr>
        <w:t>a</w:t>
      </w:r>
      <w:r>
        <w:rPr>
          <w:rFonts w:ascii="Arial" w:hAnsi="Arial"/>
          <w:b/>
          <w:w w:val="44"/>
          <w:sz w:val="26"/>
        </w:rPr>
        <w:t>ïn</w:t>
      </w:r>
      <w:r>
        <w:rPr>
          <w:rFonts w:ascii="Arial" w:hAnsi="Arial"/>
          <w:b/>
          <w:spacing w:val="7"/>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w w:val="54"/>
          <w:sz w:val="26"/>
        </w:rPr>
        <w:t>át</w:t>
      </w:r>
      <w:r>
        <w:rPr>
          <w:rFonts w:ascii="Arial" w:hAnsi="Arial"/>
          <w:b/>
          <w:spacing w:val="8"/>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5"/>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2"/>
          <w:w w:val="70"/>
          <w:sz w:val="26"/>
        </w:rPr>
        <w:t>d</w:t>
      </w:r>
      <w:r>
        <w:rPr>
          <w:rFonts w:ascii="Arial" w:hAnsi="Arial"/>
          <w:b/>
          <w:spacing w:val="1"/>
          <w:w w:val="71"/>
          <w:sz w:val="26"/>
        </w:rPr>
        <w:t>e</w:t>
      </w:r>
      <w:r>
        <w:rPr>
          <w:rFonts w:ascii="Arial" w:hAnsi="Arial"/>
          <w:b/>
          <w:w w:val="7"/>
          <w:sz w:val="26"/>
        </w:rPr>
        <w:t>ã</w:t>
      </w:r>
      <w:r>
        <w:rPr>
          <w:rFonts w:ascii="Arial" w:hAnsi="Arial"/>
          <w:b/>
          <w:spacing w:val="8"/>
          <w:sz w:val="26"/>
        </w:rPr>
        <w:t> </w:t>
      </w:r>
      <w:r>
        <w:rPr>
          <w:rFonts w:ascii="Arial" w:hAnsi="Arial"/>
          <w:b/>
          <w:w w:val="68"/>
          <w:sz w:val="26"/>
        </w:rPr>
        <w:t>h</w:t>
      </w:r>
      <w:r>
        <w:rPr>
          <w:rFonts w:ascii="Arial" w:hAnsi="Arial"/>
          <w:b/>
          <w:spacing w:val="1"/>
          <w:w w:val="68"/>
          <w:sz w:val="26"/>
        </w:rPr>
        <w:t>ô</w:t>
      </w:r>
      <w:r>
        <w:rPr>
          <w:rFonts w:ascii="Arial" w:hAnsi="Arial"/>
          <w:b/>
          <w:w w:val="57"/>
          <w:sz w:val="26"/>
        </w:rPr>
        <w:t>n</w:t>
      </w:r>
      <w:r>
        <w:rPr>
          <w:rFonts w:ascii="Arial" w:hAnsi="Arial"/>
          <w:b/>
          <w:spacing w:val="8"/>
          <w:sz w:val="26"/>
        </w:rPr>
        <w:t> </w:t>
      </w:r>
      <w:r>
        <w:rPr>
          <w:rFonts w:ascii="Arial" w:hAnsi="Arial"/>
          <w:b/>
          <w:spacing w:val="-2"/>
          <w:w w:val="73"/>
          <w:sz w:val="26"/>
        </w:rPr>
        <w:t>s</w:t>
      </w:r>
      <w:r>
        <w:rPr>
          <w:rFonts w:ascii="Arial" w:hAnsi="Arial"/>
          <w:b/>
          <w:w w:val="67"/>
          <w:sz w:val="26"/>
        </w:rPr>
        <w:t>o</w:t>
      </w:r>
      <w:r>
        <w:rPr>
          <w:rFonts w:ascii="Arial" w:hAnsi="Arial"/>
          <w:b/>
          <w:spacing w:val="3"/>
          <w:sz w:val="26"/>
        </w:rPr>
        <w:t> </w:t>
      </w:r>
      <w:r>
        <w:rPr>
          <w:rFonts w:ascii="Arial" w:hAnsi="Arial"/>
          <w:b/>
          <w:w w:val="73"/>
          <w:sz w:val="26"/>
        </w:rPr>
        <w:t>v</w:t>
      </w:r>
      <w:r>
        <w:rPr>
          <w:rFonts w:ascii="Arial" w:hAnsi="Arial"/>
          <w:b/>
          <w:spacing w:val="1"/>
          <w:w w:val="73"/>
          <w:sz w:val="26"/>
        </w:rPr>
        <w:t>ô</w:t>
      </w:r>
      <w:r>
        <w:rPr>
          <w:rFonts w:ascii="Arial" w:hAnsi="Arial"/>
          <w:b/>
          <w:spacing w:val="3"/>
          <w:w w:val="6"/>
          <w:sz w:val="26"/>
        </w:rPr>
        <w:t>ù</w:t>
      </w:r>
      <w:r>
        <w:rPr>
          <w:rFonts w:ascii="Arial" w:hAnsi="Arial"/>
          <w:b/>
          <w:w w:val="34"/>
          <w:sz w:val="26"/>
        </w:rPr>
        <w:t>i</w:t>
      </w:r>
      <w:r>
        <w:rPr>
          <w:rFonts w:ascii="Arial" w:hAnsi="Arial"/>
          <w:b/>
          <w:spacing w:val="2"/>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6"/>
          <w:sz w:val="26"/>
        </w:rPr>
        <w:t> </w:t>
      </w:r>
      <w:r>
        <w:rPr>
          <w:rFonts w:ascii="Arial" w:hAnsi="Arial"/>
          <w:b/>
          <w:w w:val="60"/>
          <w:sz w:val="26"/>
        </w:rPr>
        <w:t>ng</w:t>
      </w:r>
      <w:r>
        <w:rPr>
          <w:rFonts w:ascii="Arial" w:hAnsi="Arial"/>
          <w:b/>
          <w:w w:val="42"/>
          <w:sz w:val="26"/>
        </w:rPr>
        <w:t>öõ,</w:t>
      </w:r>
      <w:r>
        <w:rPr>
          <w:rFonts w:ascii="Arial" w:hAnsi="Arial"/>
          <w:b/>
          <w:spacing w:val="7"/>
          <w:sz w:val="26"/>
        </w:rPr>
        <w:t> </w:t>
      </w:r>
      <w:r>
        <w:rPr>
          <w:rFonts w:ascii="Arial" w:hAnsi="Arial"/>
          <w:b/>
          <w:w w:val="84"/>
          <w:sz w:val="26"/>
        </w:rPr>
        <w:t>to</w:t>
      </w:r>
      <w:r>
        <w:rPr>
          <w:rFonts w:ascii="Arial" w:hAnsi="Arial"/>
          <w:b/>
          <w:spacing w:val="3"/>
          <w:w w:val="84"/>
          <w:sz w:val="26"/>
        </w:rPr>
        <w:t>a</w:t>
      </w:r>
      <w:r>
        <w:rPr>
          <w:rFonts w:ascii="Arial" w:hAnsi="Arial"/>
          <w:b/>
          <w:w w:val="32"/>
          <w:sz w:val="26"/>
        </w:rPr>
        <w:t>øn</w:t>
      </w:r>
      <w:r>
        <w:rPr>
          <w:rFonts w:ascii="Arial" w:hAnsi="Arial"/>
          <w:b/>
          <w:spacing w:val="2"/>
          <w:sz w:val="26"/>
        </w:rPr>
        <w:t> </w:t>
      </w:r>
      <w:r>
        <w:rPr>
          <w:rFonts w:ascii="Arial" w:hAnsi="Arial"/>
          <w:b/>
          <w:spacing w:val="1"/>
          <w:w w:val="62"/>
          <w:sz w:val="26"/>
        </w:rPr>
        <w:t>b</w:t>
      </w:r>
      <w:r>
        <w:rPr>
          <w:rFonts w:ascii="Arial" w:hAnsi="Arial"/>
          <w:b/>
          <w:spacing w:val="3"/>
          <w:w w:val="67"/>
          <w:sz w:val="26"/>
        </w:rPr>
        <w:t>o</w:t>
      </w:r>
      <w:r>
        <w:rPr>
          <w:rFonts w:ascii="Arial" w:hAnsi="Arial"/>
          <w:b/>
          <w:w w:val="7"/>
          <w:sz w:val="26"/>
        </w:rPr>
        <w:t>ä</w:t>
      </w:r>
      <w:r>
        <w:rPr>
          <w:rFonts w:ascii="Arial" w:hAnsi="Arial"/>
          <w:b/>
          <w:spacing w:val="3"/>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5"/>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 </w:t>
      </w:r>
      <w:r>
        <w:rPr>
          <w:rFonts w:ascii="Arial" w:hAnsi="Arial"/>
          <w:b/>
          <w:w w:val="102"/>
          <w:sz w:val="26"/>
        </w:rPr>
        <w:t>t</w:t>
      </w:r>
      <w:r>
        <w:rPr>
          <w:rFonts w:ascii="Arial" w:hAnsi="Arial"/>
          <w:b/>
          <w:spacing w:val="3"/>
          <w:w w:val="102"/>
          <w:sz w:val="26"/>
        </w:rPr>
        <w:t>r</w:t>
      </w:r>
      <w:r>
        <w:rPr>
          <w:rFonts w:ascii="Arial" w:hAnsi="Arial"/>
          <w:b/>
          <w:spacing w:val="-2"/>
          <w:w w:val="67"/>
          <w:sz w:val="26"/>
        </w:rPr>
        <w:t>o</w:t>
      </w:r>
      <w:r>
        <w:rPr>
          <w:rFonts w:ascii="Arial" w:hAnsi="Arial"/>
          <w:b/>
          <w:w w:val="60"/>
          <w:sz w:val="26"/>
        </w:rPr>
        <w:t>ng</w:t>
      </w:r>
      <w:r>
        <w:rPr>
          <w:rFonts w:ascii="Arial" w:hAnsi="Arial"/>
          <w:b/>
          <w:spacing w:val="5"/>
          <w:sz w:val="26"/>
        </w:rPr>
        <w:t> </w:t>
      </w:r>
      <w:r>
        <w:rPr>
          <w:rFonts w:ascii="Arial" w:hAnsi="Arial"/>
          <w:b/>
          <w:w w:val="59"/>
          <w:sz w:val="26"/>
        </w:rPr>
        <w:t>ta</w:t>
      </w:r>
      <w:r>
        <w:rPr>
          <w:rFonts w:ascii="Arial" w:hAnsi="Arial"/>
          <w:b/>
          <w:spacing w:val="-2"/>
          <w:w w:val="59"/>
          <w:sz w:val="26"/>
        </w:rPr>
        <w:t>ø</w:t>
      </w:r>
      <w:r>
        <w:rPr>
          <w:rFonts w:ascii="Arial" w:hAnsi="Arial"/>
          <w:b/>
          <w:w w:val="34"/>
          <w:sz w:val="26"/>
        </w:rPr>
        <w:t>i</w:t>
      </w:r>
      <w:r>
        <w:rPr>
          <w:rFonts w:ascii="Arial" w:hAnsi="Arial"/>
          <w:b/>
          <w:spacing w:val="2"/>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3"/>
          <w:sz w:val="26"/>
        </w:rPr>
        <w:t> </w:t>
      </w:r>
      <w:r>
        <w:rPr>
          <w:rFonts w:ascii="Arial" w:hAnsi="Arial"/>
          <w:b/>
          <w:spacing w:val="3"/>
          <w:w w:val="57"/>
          <w:sz w:val="26"/>
        </w:rPr>
        <w:t>n</w:t>
      </w:r>
      <w:r>
        <w:rPr>
          <w:rFonts w:ascii="Arial" w:hAnsi="Arial"/>
          <w:b/>
          <w:spacing w:val="-2"/>
          <w:w w:val="73"/>
          <w:sz w:val="26"/>
        </w:rPr>
        <w:t>a</w:t>
      </w:r>
      <w:r>
        <w:rPr>
          <w:rFonts w:ascii="Arial" w:hAnsi="Arial"/>
          <w:b/>
          <w:w w:val="42"/>
          <w:sz w:val="26"/>
        </w:rPr>
        <w:t>øy</w:t>
      </w:r>
      <w:r>
        <w:rPr>
          <w:rFonts w:ascii="Arial" w:hAnsi="Arial"/>
          <w:b/>
          <w:spacing w:val="1"/>
          <w:sz w:val="26"/>
        </w:rPr>
        <w:t> </w:t>
      </w:r>
      <w:r>
        <w:rPr>
          <w:rFonts w:ascii="Arial" w:hAnsi="Arial"/>
          <w:b/>
          <w:spacing w:val="2"/>
          <w:w w:val="80"/>
          <w:sz w:val="26"/>
        </w:rPr>
        <w:t>ñ</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w w:val="54"/>
          <w:sz w:val="26"/>
        </w:rPr>
        <w:t>át</w:t>
      </w:r>
      <w:r>
        <w:rPr>
          <w:rFonts w:ascii="Arial" w:hAnsi="Arial"/>
          <w:b/>
          <w:spacing w:val="3"/>
          <w:sz w:val="26"/>
        </w:rPr>
        <w:t> </w:t>
      </w:r>
      <w:r>
        <w:rPr>
          <w:rFonts w:ascii="Arial" w:hAnsi="Arial"/>
          <w:b/>
          <w:spacing w:val="1"/>
          <w:w w:val="62"/>
          <w:sz w:val="26"/>
        </w:rPr>
        <w:t>b</w:t>
      </w:r>
      <w:r>
        <w:rPr>
          <w:rFonts w:ascii="Arial" w:hAnsi="Arial"/>
          <w:b/>
          <w:spacing w:val="-2"/>
          <w:w w:val="73"/>
          <w:sz w:val="26"/>
        </w:rPr>
        <w:t>a</w:t>
      </w:r>
      <w:r>
        <w:rPr>
          <w:rFonts w:ascii="Arial" w:hAnsi="Arial"/>
          <w:b/>
          <w:w w:val="33"/>
          <w:sz w:val="26"/>
        </w:rPr>
        <w:t>è</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60"/>
          <w:sz w:val="26"/>
        </w:rPr>
        <w:t>ng</w:t>
      </w:r>
      <w:r>
        <w:rPr>
          <w:rFonts w:ascii="Arial" w:hAnsi="Arial"/>
          <w:b/>
          <w:spacing w:val="3"/>
          <w:w w:val="67"/>
          <w:sz w:val="26"/>
        </w:rPr>
        <w:t>o</w:t>
      </w:r>
      <w:r>
        <w:rPr>
          <w:rFonts w:ascii="Arial" w:hAnsi="Arial"/>
          <w:b/>
          <w:w w:val="33"/>
          <w:sz w:val="26"/>
        </w:rPr>
        <w:t>ân</w:t>
      </w:r>
      <w:r>
        <w:rPr>
          <w:rFonts w:ascii="Arial" w:hAnsi="Arial"/>
          <w:b/>
          <w:spacing w:val="2"/>
          <w:sz w:val="26"/>
        </w:rPr>
        <w:t> </w:t>
      </w:r>
      <w:r>
        <w:rPr>
          <w:rFonts w:ascii="Arial" w:hAnsi="Arial"/>
          <w:b/>
          <w:w w:val="60"/>
          <w:sz w:val="26"/>
        </w:rPr>
        <w:t>ng</w:t>
      </w:r>
      <w:r>
        <w:rPr>
          <w:rFonts w:ascii="Arial" w:hAnsi="Arial"/>
          <w:b/>
          <w:w w:val="39"/>
          <w:sz w:val="26"/>
        </w:rPr>
        <w:t>öõ</w:t>
      </w:r>
      <w:r>
        <w:rPr>
          <w:rFonts w:ascii="Arial" w:hAnsi="Arial"/>
          <w:b/>
          <w:spacing w:val="-1"/>
          <w:sz w:val="26"/>
        </w:rPr>
        <w:t> </w:t>
      </w:r>
      <w:r>
        <w:rPr>
          <w:rFonts w:ascii="Arial" w:hAnsi="Arial"/>
          <w:b/>
          <w:spacing w:val="5"/>
          <w:w w:val="31"/>
          <w:sz w:val="26"/>
        </w:rPr>
        <w:t>l</w:t>
      </w:r>
      <w:r>
        <w:rPr>
          <w:rFonts w:ascii="Arial" w:hAnsi="Arial"/>
          <w:b/>
          <w:spacing w:val="-2"/>
          <w:w w:val="73"/>
          <w:sz w:val="26"/>
        </w:rPr>
        <w:t>a</w:t>
      </w:r>
      <w:r>
        <w:rPr>
          <w:rFonts w:ascii="Arial" w:hAnsi="Arial"/>
          <w:b/>
          <w:w w:val="36"/>
          <w:sz w:val="26"/>
        </w:rPr>
        <w:t>äp</w:t>
      </w:r>
      <w:r>
        <w:rPr>
          <w:rFonts w:ascii="Arial" w:hAnsi="Arial"/>
          <w:b/>
          <w:spacing w:val="2"/>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spacing w:val="9"/>
          <w:w w:val="64"/>
          <w:sz w:val="26"/>
        </w:rPr>
        <w:t>C</w:t>
      </w:r>
      <w:r>
        <w:rPr>
          <w:rFonts w:ascii="Arial" w:hAnsi="Arial"/>
          <w:b/>
          <w:w w:val="42"/>
          <w:sz w:val="26"/>
        </w:rPr>
        <w:t>.</w:t>
      </w:r>
      <w:r>
        <w:rPr>
          <w:rFonts w:ascii="Arial" w:hAnsi="Arial"/>
          <w:b/>
          <w:spacing w:val="2"/>
          <w:sz w:val="26"/>
        </w:rPr>
        <w:t> </w:t>
      </w:r>
      <w:r>
        <w:rPr>
          <w:rFonts w:ascii="Arial" w:hAnsi="Arial"/>
          <w:b/>
          <w:spacing w:val="-2"/>
          <w:w w:val="77"/>
          <w:sz w:val="26"/>
        </w:rPr>
        <w:t>Ñ</w:t>
      </w:r>
      <w:r>
        <w:rPr>
          <w:rFonts w:ascii="Arial" w:hAnsi="Arial"/>
          <w:b/>
          <w:spacing w:val="1"/>
          <w:w w:val="71"/>
          <w:sz w:val="26"/>
        </w:rPr>
        <w:t>e</w:t>
      </w:r>
      <w:r>
        <w:rPr>
          <w:rFonts w:ascii="Arial" w:hAnsi="Arial"/>
          <w:b/>
          <w:w w:val="7"/>
          <w:sz w:val="26"/>
        </w:rPr>
        <w:t>å</w:t>
      </w:r>
      <w:r>
        <w:rPr>
          <w:rFonts w:ascii="Arial" w:hAnsi="Arial"/>
          <w:b/>
          <w:spacing w:val="3"/>
          <w:sz w:val="26"/>
        </w:rPr>
        <w:t> </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åu</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w w:val="36"/>
          <w:sz w:val="26"/>
        </w:rPr>
        <w:t>ùc</w:t>
      </w:r>
      <w:r>
        <w:rPr>
          <w:rFonts w:ascii="Arial" w:hAnsi="Arial"/>
          <w:b/>
          <w:spacing w:val="2"/>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pacing w:val="5"/>
          <w:sz w:val="26"/>
        </w:rPr>
        <w:t> </w:t>
      </w:r>
      <w:r>
        <w:rPr>
          <w:rFonts w:ascii="Arial" w:hAnsi="Arial"/>
          <w:b/>
          <w:spacing w:val="1"/>
          <w:w w:val="62"/>
          <w:sz w:val="26"/>
        </w:rPr>
        <w:t>g</w:t>
      </w:r>
      <w:r>
        <w:rPr>
          <w:rFonts w:ascii="Arial" w:hAnsi="Arial"/>
          <w:b/>
          <w:spacing w:val="-2"/>
          <w:w w:val="34"/>
          <w:sz w:val="26"/>
        </w:rPr>
        <w:t>i</w:t>
      </w:r>
      <w:r>
        <w:rPr>
          <w:rFonts w:ascii="Arial" w:hAnsi="Arial"/>
          <w:b/>
          <w:spacing w:val="-2"/>
          <w:w w:val="73"/>
          <w:sz w:val="26"/>
        </w:rPr>
        <w:t>a</w:t>
      </w:r>
      <w:r>
        <w:rPr>
          <w:rFonts w:ascii="Arial" w:hAnsi="Arial"/>
          <w:b/>
          <w:spacing w:val="3"/>
          <w:w w:val="6"/>
          <w:sz w:val="26"/>
        </w:rPr>
        <w:t>ù</w:t>
      </w:r>
      <w:r>
        <w:rPr>
          <w:rFonts w:ascii="Arial" w:hAnsi="Arial"/>
          <w:b/>
          <w:w w:val="67"/>
          <w:sz w:val="26"/>
        </w:rPr>
        <w:t>o</w:t>
      </w:r>
      <w:r>
        <w:rPr>
          <w:rFonts w:ascii="Arial" w:hAnsi="Arial"/>
          <w:b/>
          <w:spacing w:val="-2"/>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w w:val="70"/>
          <w:sz w:val="26"/>
        </w:rPr>
        <w:t>v</w:t>
      </w:r>
      <w:r>
        <w:rPr>
          <w:rFonts w:ascii="Arial" w:hAnsi="Arial"/>
          <w:b/>
          <w:spacing w:val="-2"/>
          <w:w w:val="70"/>
          <w:sz w:val="26"/>
        </w:rPr>
        <w:t>a</w:t>
      </w:r>
      <w:r>
        <w:rPr>
          <w:rFonts w:ascii="Arial" w:hAnsi="Arial"/>
          <w:b/>
          <w:w w:val="6"/>
          <w:sz w:val="26"/>
        </w:rPr>
        <w:t>ø </w:t>
      </w:r>
      <w:r>
        <w:rPr>
          <w:rFonts w:ascii="Arial" w:hAnsi="Arial"/>
          <w:b/>
          <w:spacing w:val="4"/>
          <w:w w:val="66"/>
          <w:sz w:val="26"/>
        </w:rPr>
        <w:t>v</w:t>
      </w:r>
      <w:r>
        <w:rPr>
          <w:rFonts w:ascii="Arial" w:hAnsi="Arial"/>
          <w:b/>
          <w:spacing w:val="-2"/>
          <w:w w:val="34"/>
          <w:sz w:val="26"/>
        </w:rPr>
        <w:t>i</w:t>
      </w:r>
      <w:r>
        <w:rPr>
          <w:rFonts w:ascii="Arial" w:hAnsi="Arial"/>
          <w:b/>
          <w:spacing w:val="2"/>
          <w:w w:val="71"/>
          <w:sz w:val="26"/>
        </w:rPr>
        <w:t>e</w:t>
      </w:r>
      <w:r>
        <w:rPr>
          <w:rFonts w:ascii="Arial" w:hAnsi="Arial"/>
          <w:b/>
          <w:w w:val="54"/>
          <w:sz w:val="26"/>
        </w:rPr>
        <w:t>át</w:t>
      </w:r>
      <w:r>
        <w:rPr>
          <w:rFonts w:ascii="Arial" w:hAnsi="Arial"/>
          <w:b/>
          <w:spacing w:val="-6"/>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5"/>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w w:val="79"/>
          <w:sz w:val="26"/>
        </w:rPr>
        <w:t>th</w:t>
      </w:r>
      <w:r>
        <w:rPr>
          <w:rFonts w:ascii="Arial" w:hAnsi="Arial"/>
          <w:b/>
          <w:spacing w:val="1"/>
          <w:w w:val="79"/>
          <w:sz w:val="26"/>
        </w:rPr>
        <w:t>e</w:t>
      </w:r>
      <w:r>
        <w:rPr>
          <w:rFonts w:ascii="Arial" w:hAnsi="Arial"/>
          <w:b/>
          <w:w w:val="67"/>
          <w:sz w:val="26"/>
        </w:rPr>
        <w:t>o</w:t>
      </w:r>
      <w:r>
        <w:rPr>
          <w:rFonts w:ascii="Arial" w:hAnsi="Arial"/>
          <w:b/>
          <w:spacing w:val="-2"/>
          <w:sz w:val="26"/>
        </w:rPr>
        <w:t> </w:t>
      </w:r>
      <w:r>
        <w:rPr>
          <w:rFonts w:ascii="Arial" w:hAnsi="Arial"/>
          <w:b/>
          <w:spacing w:val="-3"/>
          <w:w w:val="81"/>
          <w:sz w:val="26"/>
        </w:rPr>
        <w:t>y</w:t>
      </w:r>
      <w:r>
        <w:rPr>
          <w:rFonts w:ascii="Arial" w:hAnsi="Arial"/>
          <w:b/>
          <w:spacing w:val="1"/>
          <w:w w:val="71"/>
          <w:sz w:val="26"/>
        </w:rPr>
        <w:t>e</w:t>
      </w:r>
      <w:r>
        <w:rPr>
          <w:rFonts w:ascii="Arial" w:hAnsi="Arial"/>
          <w:b/>
          <w:w w:val="31"/>
          <w:sz w:val="26"/>
        </w:rPr>
        <w:t>âu</w:t>
      </w:r>
      <w:r>
        <w:rPr>
          <w:rFonts w:ascii="Arial" w:hAnsi="Arial"/>
          <w:b/>
          <w:spacing w:val="-2"/>
          <w:sz w:val="26"/>
        </w:rPr>
        <w:t> </w:t>
      </w:r>
      <w:r>
        <w:rPr>
          <w:rFonts w:ascii="Arial" w:hAnsi="Arial"/>
          <w:b/>
          <w:w w:val="71"/>
          <w:sz w:val="26"/>
        </w:rPr>
        <w:t>c</w:t>
      </w:r>
      <w:r>
        <w:rPr>
          <w:rFonts w:ascii="Arial" w:hAnsi="Arial"/>
          <w:b/>
          <w:spacing w:val="3"/>
          <w:w w:val="71"/>
          <w:sz w:val="26"/>
        </w:rPr>
        <w:t>a</w:t>
      </w:r>
      <w:r>
        <w:rPr>
          <w:rFonts w:ascii="Arial" w:hAnsi="Arial"/>
          <w:b/>
          <w:w w:val="31"/>
          <w:sz w:val="26"/>
        </w:rPr>
        <w:t>àu</w:t>
      </w:r>
      <w:r>
        <w:rPr>
          <w:rFonts w:ascii="Arial" w:hAnsi="Arial"/>
          <w:b/>
          <w:spacing w:val="-7"/>
          <w:sz w:val="26"/>
        </w:rPr>
        <w:t> </w:t>
      </w:r>
      <w:r>
        <w:rPr>
          <w:rFonts w:ascii="Arial" w:hAnsi="Arial"/>
          <w:b/>
          <w:w w:val="132"/>
          <w:sz w:val="26"/>
        </w:rPr>
        <w:t>t</w:t>
      </w:r>
      <w:r>
        <w:rPr>
          <w:rFonts w:ascii="Arial" w:hAnsi="Arial"/>
          <w:b/>
          <w:w w:val="61"/>
          <w:sz w:val="26"/>
        </w:rPr>
        <w:t>hì</w:t>
      </w:r>
      <w:r>
        <w:rPr>
          <w:rFonts w:ascii="Arial" w:hAnsi="Arial"/>
          <w:b/>
          <w:spacing w:val="-5"/>
          <w:sz w:val="26"/>
        </w:rPr>
        <w:t> </w:t>
      </w:r>
      <w:r>
        <w:rPr>
          <w:rFonts w:ascii="Arial" w:hAnsi="Arial"/>
          <w:b/>
          <w:spacing w:val="6"/>
          <w:w w:val="62"/>
          <w:sz w:val="26"/>
        </w:rPr>
        <w:t>b</w:t>
      </w:r>
      <w:r>
        <w:rPr>
          <w:rFonts w:ascii="Arial" w:hAnsi="Arial"/>
          <w:b/>
          <w:spacing w:val="-2"/>
          <w:w w:val="73"/>
          <w:sz w:val="26"/>
        </w:rPr>
        <w:t>a</w:t>
      </w:r>
      <w:r>
        <w:rPr>
          <w:rFonts w:ascii="Arial" w:hAnsi="Arial"/>
          <w:b/>
          <w:w w:val="44"/>
          <w:sz w:val="26"/>
        </w:rPr>
        <w:t>ïn</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spacing w:val="3"/>
          <w:w w:val="7"/>
          <w:sz w:val="26"/>
        </w:rPr>
        <w:t>à</w:t>
      </w:r>
      <w:r>
        <w:rPr>
          <w:rFonts w:ascii="Arial" w:hAnsi="Arial"/>
          <w:b/>
          <w:w w:val="57"/>
          <w:sz w:val="26"/>
        </w:rPr>
        <w:t>n</w:t>
      </w:r>
      <w:r>
        <w:rPr>
          <w:rFonts w:ascii="Arial" w:hAnsi="Arial"/>
          <w:b/>
          <w:spacing w:val="-7"/>
          <w:sz w:val="26"/>
        </w:rPr>
        <w:t> </w:t>
      </w:r>
      <w:r>
        <w:rPr>
          <w:rFonts w:ascii="Arial" w:hAnsi="Arial"/>
          <w:b/>
          <w:spacing w:val="3"/>
          <w:w w:val="64"/>
          <w:sz w:val="26"/>
        </w:rPr>
        <w:t>p</w:t>
      </w:r>
      <w:r>
        <w:rPr>
          <w:rFonts w:ascii="Arial" w:hAnsi="Arial"/>
          <w:b/>
          <w:w w:val="65"/>
          <w:sz w:val="26"/>
        </w:rPr>
        <w:t>h</w:t>
      </w:r>
      <w:r>
        <w:rPr>
          <w:rFonts w:ascii="Arial" w:hAnsi="Arial"/>
          <w:b/>
          <w:spacing w:val="-2"/>
          <w:w w:val="65"/>
          <w:sz w:val="26"/>
        </w:rPr>
        <w:t>a</w:t>
      </w:r>
      <w:r>
        <w:rPr>
          <w:rFonts w:ascii="Arial" w:hAnsi="Arial"/>
          <w:b/>
          <w:w w:val="15"/>
          <w:sz w:val="26"/>
        </w:rPr>
        <w:t>ûi</w:t>
      </w:r>
      <w:r>
        <w:rPr>
          <w:rFonts w:ascii="Arial" w:hAnsi="Arial"/>
          <w:b/>
          <w:spacing w:val="-3"/>
          <w:sz w:val="26"/>
        </w:rPr>
        <w:t> </w:t>
      </w:r>
      <w:r>
        <w:rPr>
          <w:rFonts w:ascii="Arial" w:hAnsi="Arial"/>
          <w:b/>
          <w:w w:val="65"/>
          <w:sz w:val="26"/>
        </w:rPr>
        <w:t>n</w:t>
      </w:r>
      <w:r>
        <w:rPr>
          <w:rFonts w:ascii="Arial" w:hAnsi="Arial"/>
          <w:b/>
          <w:spacing w:val="3"/>
          <w:w w:val="65"/>
          <w:sz w:val="26"/>
        </w:rPr>
        <w:t>a</w:t>
      </w:r>
      <w:r>
        <w:rPr>
          <w:rFonts w:ascii="Arial" w:hAnsi="Arial"/>
          <w:b/>
          <w:w w:val="42"/>
          <w:sz w:val="26"/>
        </w:rPr>
        <w:t>ém</w:t>
      </w:r>
      <w:r>
        <w:rPr>
          <w:rFonts w:ascii="Arial" w:hAnsi="Arial"/>
          <w:b/>
          <w:spacing w:val="-4"/>
          <w:sz w:val="26"/>
        </w:rPr>
        <w:t> </w:t>
      </w:r>
      <w:r>
        <w:rPr>
          <w:rFonts w:ascii="Arial" w:hAnsi="Arial"/>
          <w:b/>
          <w:spacing w:val="-2"/>
          <w:w w:val="77"/>
          <w:sz w:val="26"/>
        </w:rPr>
        <w:t>r</w:t>
      </w:r>
      <w:r>
        <w:rPr>
          <w:rFonts w:ascii="Arial" w:hAnsi="Arial"/>
          <w:b/>
          <w:spacing w:val="3"/>
          <w:w w:val="67"/>
          <w:sz w:val="26"/>
        </w:rPr>
        <w:t>o</w:t>
      </w:r>
      <w:r>
        <w:rPr>
          <w:rFonts w:ascii="Arial" w:hAnsi="Arial"/>
          <w:b/>
          <w:w w:val="6"/>
          <w:sz w:val="26"/>
        </w:rPr>
        <w:t>õ</w:t>
      </w:r>
      <w:r>
        <w:rPr>
          <w:rFonts w:ascii="Arial" w:hAnsi="Arial"/>
          <w:b/>
          <w:spacing w:val="-7"/>
          <w:sz w:val="26"/>
        </w:rPr>
        <w:t> </w:t>
      </w:r>
      <w:r>
        <w:rPr>
          <w:rFonts w:ascii="Arial" w:hAnsi="Arial"/>
          <w:b/>
          <w:w w:val="132"/>
          <w:sz w:val="26"/>
        </w:rPr>
        <w:t>t</w:t>
      </w:r>
      <w:r>
        <w:rPr>
          <w:rFonts w:ascii="Arial" w:hAnsi="Arial"/>
          <w:b/>
          <w:spacing w:val="3"/>
          <w:w w:val="67"/>
          <w:sz w:val="26"/>
        </w:rPr>
        <w:t>o</w:t>
      </w:r>
      <w:r>
        <w:rPr>
          <w:rFonts w:ascii="Arial" w:hAnsi="Arial"/>
          <w:b/>
          <w:w w:val="7"/>
          <w:sz w:val="26"/>
        </w:rPr>
        <w:t>å</w:t>
      </w:r>
      <w:r>
        <w:rPr>
          <w:rFonts w:ascii="Arial" w:hAnsi="Arial"/>
          <w:b/>
          <w:spacing w:val="-7"/>
          <w:sz w:val="26"/>
        </w:rPr>
        <w:t> </w:t>
      </w:r>
      <w:r>
        <w:rPr>
          <w:rFonts w:ascii="Arial" w:hAnsi="Arial"/>
          <w:b/>
          <w:w w:val="66"/>
          <w:sz w:val="26"/>
        </w:rPr>
        <w:t>ch</w:t>
      </w:r>
      <w:r>
        <w:rPr>
          <w:rFonts w:ascii="Arial" w:hAnsi="Arial"/>
          <w:b/>
          <w:spacing w:val="4"/>
          <w:w w:val="66"/>
          <w:sz w:val="26"/>
        </w:rPr>
        <w:t>ö</w:t>
      </w:r>
      <w:r>
        <w:rPr>
          <w:rFonts w:ascii="Arial" w:hAnsi="Arial"/>
          <w:b/>
          <w:w w:val="36"/>
          <w:sz w:val="26"/>
        </w:rPr>
        <w:t>ùc</w:t>
      </w:r>
      <w:r>
        <w:rPr>
          <w:rFonts w:ascii="Arial" w:hAnsi="Arial"/>
          <w:b/>
          <w:spacing w:val="-2"/>
          <w:sz w:val="26"/>
        </w:rPr>
        <w:t> </w:t>
      </w:r>
      <w:r>
        <w:rPr>
          <w:rFonts w:ascii="Arial" w:hAnsi="Arial"/>
          <w:b/>
          <w:w w:val="42"/>
          <w:sz w:val="26"/>
        </w:rPr>
        <w:t>cu</w:t>
      </w:r>
      <w:r>
        <w:rPr>
          <w:rFonts w:ascii="Arial" w:hAnsi="Arial"/>
          <w:b/>
          <w:spacing w:val="-2"/>
          <w:w w:val="42"/>
          <w:sz w:val="26"/>
        </w:rPr>
        <w:t>û</w:t>
      </w:r>
      <w:r>
        <w:rPr>
          <w:rFonts w:ascii="Arial" w:hAnsi="Arial"/>
          <w:b/>
          <w:w w:val="73"/>
          <w:sz w:val="26"/>
        </w:rPr>
        <w:t>a</w:t>
      </w:r>
      <w:r>
        <w:rPr>
          <w:rFonts w:ascii="Arial" w:hAnsi="Arial"/>
          <w:b/>
          <w:spacing w:val="-2"/>
          <w:sz w:val="26"/>
        </w:rPr>
        <w:t> </w:t>
      </w:r>
      <w:r>
        <w:rPr>
          <w:rFonts w:ascii="Arial" w:hAnsi="Arial"/>
          <w:b/>
          <w:spacing w:val="2"/>
          <w:w w:val="65"/>
          <w:sz w:val="26"/>
        </w:rPr>
        <w:t>m</w:t>
      </w:r>
      <w:r>
        <w:rPr>
          <w:rFonts w:ascii="Arial" w:hAnsi="Arial"/>
          <w:b/>
          <w:spacing w:val="-2"/>
          <w:w w:val="67"/>
          <w:sz w:val="26"/>
        </w:rPr>
        <w:t>o</w:t>
      </w:r>
      <w:r>
        <w:rPr>
          <w:rFonts w:ascii="Arial" w:hAnsi="Arial"/>
          <w:b/>
          <w:spacing w:val="-2"/>
          <w:w w:val="73"/>
          <w:sz w:val="26"/>
        </w:rPr>
        <w:t>a</w:t>
      </w:r>
      <w:r>
        <w:rPr>
          <w:rFonts w:ascii="Arial" w:hAnsi="Arial"/>
          <w:b/>
          <w:w w:val="132"/>
          <w:sz w:val="26"/>
        </w:rPr>
        <w:t>t</w:t>
      </w:r>
      <w:r>
        <w:rPr>
          <w:rFonts w:ascii="Arial" w:hAnsi="Arial"/>
          <w:b/>
          <w:spacing w:val="-6"/>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5"/>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2"/>
          <w:w w:val="64"/>
          <w:sz w:val="26"/>
        </w:rPr>
        <w:t>C</w:t>
      </w:r>
      <w:r>
        <w:rPr>
          <w:rFonts w:ascii="Arial" w:hAnsi="Arial"/>
          <w:b/>
          <w:w w:val="55"/>
          <w:sz w:val="26"/>
        </w:rPr>
        <w:t>,</w:t>
      </w:r>
      <w:r>
        <w:rPr>
          <w:rFonts w:ascii="Arial" w:hAnsi="Arial"/>
          <w:b/>
          <w:spacing w:val="-8"/>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 </w:t>
      </w:r>
      <w:r>
        <w:rPr>
          <w:rFonts w:ascii="Arial" w:hAnsi="Arial"/>
          <w:b/>
          <w:spacing w:val="2"/>
          <w:w w:val="57"/>
          <w:sz w:val="26"/>
        </w:rPr>
        <w:t>k</w:t>
      </w:r>
      <w:r>
        <w:rPr>
          <w:rFonts w:ascii="Arial" w:hAnsi="Arial"/>
          <w:b/>
          <w:spacing w:val="-2"/>
          <w:w w:val="34"/>
          <w:sz w:val="26"/>
        </w:rPr>
        <w:t>i</w:t>
      </w:r>
      <w:r>
        <w:rPr>
          <w:rFonts w:ascii="Arial" w:hAnsi="Arial"/>
          <w:b/>
          <w:spacing w:val="1"/>
          <w:w w:val="71"/>
          <w:sz w:val="26"/>
        </w:rPr>
        <w:t>e</w:t>
      </w:r>
      <w:r>
        <w:rPr>
          <w:rFonts w:ascii="Arial" w:hAnsi="Arial"/>
          <w:b/>
          <w:w w:val="31"/>
          <w:sz w:val="26"/>
        </w:rPr>
        <w:t>åu</w:t>
      </w:r>
      <w:r>
        <w:rPr>
          <w:rFonts w:ascii="Arial" w:hAnsi="Arial"/>
          <w:b/>
          <w:spacing w:val="-12"/>
          <w:sz w:val="26"/>
        </w:rPr>
        <w:t> </w:t>
      </w:r>
      <w:r>
        <w:rPr>
          <w:rFonts w:ascii="Arial" w:hAnsi="Arial"/>
          <w:b/>
          <w:spacing w:val="-1"/>
          <w:w w:val="70"/>
          <w:sz w:val="26"/>
        </w:rPr>
        <w:t>d</w:t>
      </w:r>
      <w:r>
        <w:rPr>
          <w:rFonts w:ascii="Arial" w:hAnsi="Arial"/>
          <w:b/>
          <w:spacing w:val="5"/>
          <w:w w:val="72"/>
          <w:sz w:val="26"/>
        </w:rPr>
        <w:t>ö</w:t>
      </w:r>
      <w:r>
        <w:rPr>
          <w:rFonts w:ascii="Arial" w:hAnsi="Arial"/>
          <w:b/>
          <w:w w:val="6"/>
          <w:sz w:val="26"/>
        </w:rPr>
        <w:t>õ</w:t>
      </w:r>
      <w:r>
        <w:rPr>
          <w:rFonts w:ascii="Arial" w:hAnsi="Arial"/>
          <w:b/>
          <w:spacing w:val="-11"/>
          <w:sz w:val="26"/>
        </w:rPr>
        <w:t> </w:t>
      </w:r>
      <w:r>
        <w:rPr>
          <w:rFonts w:ascii="Arial" w:hAnsi="Arial"/>
          <w:b/>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w:t>
      </w:r>
      <w:r>
        <w:rPr>
          <w:rFonts w:ascii="Arial" w:hAnsi="Arial"/>
          <w:b/>
          <w:spacing w:val="-2"/>
          <w:w w:val="31"/>
          <w:sz w:val="26"/>
        </w:rPr>
        <w:t>u</w:t>
      </w:r>
      <w:r>
        <w:rPr>
          <w:rFonts w:ascii="Arial" w:hAnsi="Arial"/>
          <w:b/>
          <w:w w:val="55"/>
          <w:sz w:val="26"/>
        </w:rPr>
        <w:t>,</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w w:val="132"/>
          <w:sz w:val="26"/>
        </w:rPr>
        <w:t>t</w:t>
      </w:r>
      <w:r>
        <w:rPr>
          <w:rFonts w:ascii="Arial" w:hAnsi="Arial"/>
          <w:b/>
          <w:spacing w:val="3"/>
          <w:w w:val="67"/>
          <w:sz w:val="26"/>
        </w:rPr>
        <w:t>o</w:t>
      </w:r>
      <w:r>
        <w:rPr>
          <w:rFonts w:ascii="Arial" w:hAnsi="Arial"/>
          <w:b/>
          <w:spacing w:val="-2"/>
          <w:w w:val="73"/>
          <w:sz w:val="26"/>
        </w:rPr>
        <w:t>a</w:t>
      </w:r>
      <w:r>
        <w:rPr>
          <w:rFonts w:ascii="Arial" w:hAnsi="Arial"/>
          <w:b/>
          <w:w w:val="32"/>
          <w:sz w:val="26"/>
        </w:rPr>
        <w:t>ùn</w:t>
      </w:r>
      <w:r>
        <w:rPr>
          <w:rFonts w:ascii="Arial" w:hAnsi="Arial"/>
          <w:b/>
          <w:spacing w:val="-12"/>
          <w:sz w:val="26"/>
        </w:rPr>
        <w:t> </w:t>
      </w:r>
      <w:r>
        <w:rPr>
          <w:rFonts w:ascii="Arial" w:hAnsi="Arial"/>
          <w:b/>
          <w:w w:val="132"/>
          <w:sz w:val="26"/>
        </w:rPr>
        <w:t>t</w:t>
      </w:r>
      <w:r>
        <w:rPr>
          <w:rFonts w:ascii="Arial" w:hAnsi="Arial"/>
          <w:b/>
          <w:w w:val="39"/>
          <w:sz w:val="26"/>
        </w:rPr>
        <w:t>ö</w:t>
      </w:r>
      <w:r>
        <w:rPr>
          <w:rFonts w:ascii="Arial" w:hAnsi="Arial"/>
          <w:b/>
          <w:spacing w:val="4"/>
          <w:w w:val="39"/>
          <w:sz w:val="26"/>
        </w:rPr>
        <w:t>û</w:t>
      </w:r>
      <w:r>
        <w:rPr>
          <w:rFonts w:ascii="Arial" w:hAnsi="Arial"/>
          <w:b/>
          <w:w w:val="55"/>
          <w:sz w:val="26"/>
        </w:rPr>
        <w:t>,</w:t>
      </w:r>
      <w:r>
        <w:rPr>
          <w:rFonts w:ascii="Arial" w:hAnsi="Arial"/>
          <w:b/>
          <w:spacing w:val="-12"/>
          <w:sz w:val="26"/>
        </w:rPr>
        <w:t> </w:t>
      </w:r>
      <w:r>
        <w:rPr>
          <w:rFonts w:ascii="Arial" w:hAnsi="Arial"/>
          <w:b/>
          <w:w w:val="48"/>
          <w:sz w:val="26"/>
        </w:rPr>
        <w:t>ca</w:t>
      </w:r>
      <w:r>
        <w:rPr>
          <w:rFonts w:ascii="Arial" w:hAnsi="Arial"/>
          <w:b/>
          <w:spacing w:val="3"/>
          <w:w w:val="48"/>
          <w:sz w:val="26"/>
        </w:rPr>
        <w:t>ù</w:t>
      </w:r>
      <w:r>
        <w:rPr>
          <w:rFonts w:ascii="Arial" w:hAnsi="Arial"/>
          <w:b/>
          <w:w w:val="69"/>
          <w:sz w:val="26"/>
        </w:rPr>
        <w:t>c</w:t>
      </w:r>
      <w:r>
        <w:rPr>
          <w:rFonts w:ascii="Arial" w:hAnsi="Arial"/>
          <w:b/>
          <w:spacing w:val="-11"/>
          <w:sz w:val="26"/>
        </w:rPr>
        <w:t> </w:t>
      </w:r>
      <w:r>
        <w:rPr>
          <w:rFonts w:ascii="Arial" w:hAnsi="Arial"/>
          <w:b/>
          <w:w w:val="132"/>
          <w:sz w:val="26"/>
        </w:rPr>
        <w:t>t</w:t>
      </w:r>
      <w:r>
        <w:rPr>
          <w:rFonts w:ascii="Arial" w:hAnsi="Arial"/>
          <w:b/>
          <w:w w:val="64"/>
          <w:sz w:val="26"/>
        </w:rPr>
        <w:t>hö</w:t>
      </w:r>
      <w:r>
        <w:rPr>
          <w:rFonts w:ascii="Arial" w:hAnsi="Arial"/>
          <w:b/>
          <w:spacing w:val="-11"/>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spacing w:val="3"/>
          <w:w w:val="7"/>
          <w:sz w:val="26"/>
        </w:rPr>
        <w:t>ä</w:t>
      </w:r>
      <w:r>
        <w:rPr>
          <w:rFonts w:ascii="Arial" w:hAnsi="Arial"/>
          <w:b/>
          <w:w w:val="57"/>
          <w:sz w:val="26"/>
        </w:rPr>
        <w:t>n</w:t>
      </w:r>
      <w:r>
        <w:rPr>
          <w:rFonts w:ascii="Arial" w:hAnsi="Arial"/>
          <w:b/>
          <w:spacing w:val="-11"/>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w w:val="54"/>
          <w:sz w:val="26"/>
        </w:rPr>
        <w:t>át</w:t>
      </w:r>
      <w:r>
        <w:rPr>
          <w:rFonts w:ascii="Arial" w:hAnsi="Arial"/>
          <w:b/>
          <w:spacing w:val="-11"/>
          <w:sz w:val="26"/>
        </w:rPr>
        <w:t> </w:t>
      </w:r>
      <w:r>
        <w:rPr>
          <w:rFonts w:ascii="Arial" w:hAnsi="Arial"/>
          <w:b/>
          <w:spacing w:val="3"/>
          <w:w w:val="73"/>
          <w:sz w:val="26"/>
        </w:rPr>
        <w:t>s</w:t>
      </w:r>
      <w:r>
        <w:rPr>
          <w:rFonts w:ascii="Arial" w:hAnsi="Arial"/>
          <w:b/>
          <w:spacing w:val="-2"/>
          <w:w w:val="73"/>
          <w:sz w:val="26"/>
        </w:rPr>
        <w:t>a</w:t>
      </w:r>
      <w:r>
        <w:rPr>
          <w:rFonts w:ascii="Arial" w:hAnsi="Arial"/>
          <w:b/>
          <w:w w:val="32"/>
          <w:sz w:val="26"/>
        </w:rPr>
        <w:t>ün</w:t>
      </w:r>
      <w:r>
        <w:rPr>
          <w:rFonts w:ascii="Arial" w:hAnsi="Arial"/>
          <w:b/>
          <w:spacing w:val="-5"/>
          <w:sz w:val="26"/>
        </w:rPr>
        <w:t>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11"/>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12"/>
          <w:sz w:val="26"/>
        </w:rPr>
        <w:t> </w:t>
      </w:r>
      <w:r>
        <w:rPr>
          <w:rFonts w:ascii="Arial" w:hAnsi="Arial"/>
          <w:b/>
          <w:spacing w:val="-3"/>
          <w:w w:val="31"/>
          <w:sz w:val="26"/>
        </w:rPr>
        <w:t>l</w:t>
      </w:r>
      <w:r>
        <w:rPr>
          <w:rFonts w:ascii="Arial" w:hAnsi="Arial"/>
          <w:b/>
          <w:spacing w:val="1"/>
          <w:w w:val="71"/>
          <w:sz w:val="26"/>
        </w:rPr>
        <w:t>e</w:t>
      </w:r>
      <w:r>
        <w:rPr>
          <w:rFonts w:ascii="Arial" w:hAnsi="Arial"/>
          <w:b/>
          <w:w w:val="33"/>
          <w:sz w:val="26"/>
        </w:rPr>
        <w:t>ä</w:t>
      </w:r>
      <w:r>
        <w:rPr>
          <w:rFonts w:ascii="Arial" w:hAnsi="Arial"/>
          <w:b/>
          <w:spacing w:val="-2"/>
          <w:w w:val="33"/>
          <w:sz w:val="26"/>
        </w:rPr>
        <w:t>n</w:t>
      </w:r>
      <w:r>
        <w:rPr>
          <w:rFonts w:ascii="Arial" w:hAnsi="Arial"/>
          <w:b/>
          <w:w w:val="57"/>
          <w:sz w:val="26"/>
        </w:rPr>
        <w:t>h</w:t>
      </w:r>
      <w:r>
        <w:rPr>
          <w:rFonts w:ascii="Arial" w:hAnsi="Arial"/>
          <w:b/>
          <w:spacing w:val="-6"/>
          <w:sz w:val="26"/>
        </w:rPr>
        <w:t> </w:t>
      </w:r>
      <w:r>
        <w:rPr>
          <w:rFonts w:ascii="Arial" w:hAnsi="Arial"/>
          <w:b/>
          <w:w w:val="64"/>
          <w:sz w:val="26"/>
        </w:rPr>
        <w:t>C</w:t>
      </w:r>
      <w:r>
        <w:rPr>
          <w:rFonts w:ascii="Arial" w:hAnsi="Arial"/>
          <w:b/>
          <w:spacing w:val="-13"/>
          <w:sz w:val="26"/>
        </w:rPr>
        <w:t> </w:t>
      </w:r>
      <w:r>
        <w:rPr>
          <w:rFonts w:ascii="Arial" w:hAnsi="Arial"/>
          <w:b/>
          <w:w w:val="75"/>
          <w:sz w:val="26"/>
        </w:rPr>
        <w:t>cô</w:t>
      </w:r>
      <w:r>
        <w:rPr>
          <w:rFonts w:ascii="Arial" w:hAnsi="Arial"/>
          <w:b/>
          <w:spacing w:val="-8"/>
          <w:sz w:val="26"/>
        </w:rPr>
        <w:t> </w:t>
      </w:r>
      <w:r>
        <w:rPr>
          <w:rFonts w:ascii="Arial" w:hAnsi="Arial"/>
          <w:b/>
          <w:spacing w:val="1"/>
          <w:w w:val="62"/>
          <w:sz w:val="26"/>
        </w:rPr>
        <w:t>b</w:t>
      </w:r>
      <w:r>
        <w:rPr>
          <w:rFonts w:ascii="Arial" w:hAnsi="Arial"/>
          <w:b/>
          <w:spacing w:val="-2"/>
          <w:w w:val="73"/>
          <w:sz w:val="26"/>
        </w:rPr>
        <w:t>a</w:t>
      </w:r>
      <w:r>
        <w:rPr>
          <w:rFonts w:ascii="Arial" w:hAnsi="Arial"/>
          <w:b/>
          <w:w w:val="32"/>
          <w:sz w:val="26"/>
        </w:rPr>
        <w:t>û</w:t>
      </w:r>
      <w:r>
        <w:rPr>
          <w:rFonts w:ascii="Arial" w:hAnsi="Arial"/>
          <w:b/>
          <w:spacing w:val="5"/>
          <w:w w:val="32"/>
          <w:sz w:val="26"/>
        </w:rPr>
        <w:t>n</w:t>
      </w:r>
      <w:r>
        <w:rPr>
          <w:rFonts w:ascii="Arial" w:hAnsi="Arial"/>
          <w:b/>
          <w:w w:val="42"/>
          <w:sz w:val="26"/>
        </w:rPr>
        <w:t>.</w:t>
      </w:r>
    </w:p>
    <w:p>
      <w:pPr>
        <w:spacing w:line="278" w:lineRule="auto" w:before="127"/>
        <w:ind w:left="119" w:right="102"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2"/>
          <w:sz w:val="26"/>
        </w:rPr>
        <w:t> </w:t>
      </w:r>
      <w:r>
        <w:rPr>
          <w:rFonts w:ascii="Arial" w:hAnsi="Arial"/>
          <w:b/>
          <w:spacing w:val="-2"/>
          <w:w w:val="70"/>
          <w:sz w:val="26"/>
        </w:rPr>
        <w:t>d</w:t>
      </w:r>
      <w:r>
        <w:rPr>
          <w:rFonts w:ascii="Arial" w:hAnsi="Arial"/>
          <w:b/>
          <w:w w:val="58"/>
          <w:sz w:val="26"/>
        </w:rPr>
        <w:t>ung</w:t>
      </w:r>
      <w:r>
        <w:rPr>
          <w:rFonts w:ascii="Arial" w:hAnsi="Arial"/>
          <w:b/>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pacing w:val="-5"/>
          <w:sz w:val="26"/>
        </w:rPr>
        <w:t> </w:t>
      </w:r>
      <w:r>
        <w:rPr>
          <w:rFonts w:ascii="Arial" w:hAnsi="Arial"/>
          <w:b/>
          <w:w w:val="89"/>
          <w:sz w:val="26"/>
        </w:rPr>
        <w:t>5</w:t>
      </w:r>
      <w:r>
        <w:rPr>
          <w:rFonts w:ascii="Arial" w:hAnsi="Arial"/>
          <w:b/>
          <w:spacing w:val="4"/>
          <w:sz w:val="26"/>
        </w:rPr>
        <w:t> </w:t>
      </w:r>
      <w:r>
        <w:rPr>
          <w:rFonts w:ascii="Arial" w:hAnsi="Arial"/>
          <w:b/>
          <w:spacing w:val="-3"/>
          <w:w w:val="57"/>
          <w:sz w:val="26"/>
        </w:rPr>
        <w:t>k</w:t>
      </w:r>
      <w:r>
        <w:rPr>
          <w:rFonts w:ascii="Arial" w:hAnsi="Arial"/>
          <w:b/>
          <w:spacing w:val="3"/>
          <w:w w:val="57"/>
          <w:sz w:val="26"/>
        </w:rPr>
        <w:t>h</w:t>
      </w:r>
      <w:r>
        <w:rPr>
          <w:rFonts w:ascii="Arial" w:hAnsi="Arial"/>
          <w:b/>
          <w:spacing w:val="-2"/>
          <w:w w:val="73"/>
          <w:sz w:val="26"/>
        </w:rPr>
        <w:t>a</w:t>
      </w:r>
      <w:r>
        <w:rPr>
          <w:rFonts w:ascii="Arial" w:hAnsi="Arial"/>
          <w:b/>
          <w:w w:val="36"/>
          <w:sz w:val="26"/>
        </w:rPr>
        <w:t>ûo</w:t>
      </w:r>
      <w:r>
        <w:rPr>
          <w:rFonts w:ascii="Arial" w:hAnsi="Arial"/>
          <w:b/>
          <w:spacing w:val="2"/>
          <w:sz w:val="26"/>
        </w:rPr>
        <w:t> </w:t>
      </w:r>
      <w:r>
        <w:rPr>
          <w:rFonts w:ascii="Arial" w:hAnsi="Arial"/>
          <w:b/>
          <w:spacing w:val="-2"/>
          <w:w w:val="73"/>
          <w:sz w:val="26"/>
        </w:rPr>
        <w:t>sa</w:t>
      </w:r>
      <w:r>
        <w:rPr>
          <w:rFonts w:ascii="Arial" w:hAnsi="Arial"/>
          <w:b/>
          <w:w w:val="50"/>
          <w:sz w:val="26"/>
        </w:rPr>
        <w:t>ùt</w:t>
      </w:r>
      <w:r>
        <w:rPr>
          <w:rFonts w:ascii="Arial" w:hAnsi="Arial"/>
          <w:b/>
          <w:spacing w:val="3"/>
          <w:sz w:val="26"/>
        </w:rPr>
        <w:t> </w:t>
      </w:r>
      <w:r>
        <w:rPr>
          <w:rFonts w:ascii="Arial" w:hAnsi="Arial"/>
          <w:b/>
          <w:w w:val="63"/>
          <w:sz w:val="26"/>
        </w:rPr>
        <w:t>c</w:t>
      </w:r>
      <w:r>
        <w:rPr>
          <w:rFonts w:ascii="Arial" w:hAnsi="Arial"/>
          <w:b/>
          <w:spacing w:val="-1"/>
          <w:w w:val="63"/>
          <w:sz w:val="26"/>
        </w:rPr>
        <w:t>h</w:t>
      </w:r>
      <w:r>
        <w:rPr>
          <w:rFonts w:ascii="Arial" w:hAnsi="Arial"/>
          <w:b/>
          <w:w w:val="34"/>
          <w:sz w:val="26"/>
        </w:rPr>
        <w:t>i</w:t>
      </w:r>
      <w:r>
        <w:rPr>
          <w:rFonts w:ascii="Arial" w:hAnsi="Arial"/>
          <w:b/>
          <w:spacing w:val="-2"/>
          <w:sz w:val="26"/>
        </w:rPr>
        <w:t> </w:t>
      </w:r>
      <w:r>
        <w:rPr>
          <w:rFonts w:ascii="Arial" w:hAnsi="Arial"/>
          <w:b/>
          <w:w w:val="80"/>
          <w:sz w:val="26"/>
        </w:rPr>
        <w:t>tie</w:t>
      </w:r>
      <w:r>
        <w:rPr>
          <w:rFonts w:ascii="Arial" w:hAnsi="Arial"/>
          <w:b/>
          <w:spacing w:val="5"/>
          <w:w w:val="7"/>
          <w:sz w:val="26"/>
        </w:rPr>
        <w:t>á</w:t>
      </w:r>
      <w:r>
        <w:rPr>
          <w:rFonts w:ascii="Arial" w:hAnsi="Arial"/>
          <w:b/>
          <w:w w:val="132"/>
          <w:sz w:val="26"/>
        </w:rPr>
        <w:t>t</w:t>
      </w:r>
      <w:r>
        <w:rPr>
          <w:rFonts w:ascii="Arial" w:hAnsi="Arial"/>
          <w:b/>
          <w:spacing w:val="5"/>
          <w:sz w:val="26"/>
        </w:rPr>
        <w:t> </w:t>
      </w:r>
      <w:r>
        <w:rPr>
          <w:rFonts w:ascii="Arial" w:hAnsi="Arial"/>
          <w:b/>
          <w:w w:val="63"/>
          <w:sz w:val="26"/>
        </w:rPr>
        <w:t>c</w:t>
      </w:r>
      <w:r>
        <w:rPr>
          <w:rFonts w:ascii="Arial" w:hAnsi="Arial"/>
          <w:b/>
          <w:spacing w:val="-1"/>
          <w:w w:val="63"/>
          <w:sz w:val="26"/>
        </w:rPr>
        <w:t>h</w:t>
      </w:r>
      <w:r>
        <w:rPr>
          <w:rFonts w:ascii="Arial" w:hAnsi="Arial"/>
          <w:b/>
          <w:w w:val="48"/>
          <w:sz w:val="26"/>
        </w:rPr>
        <w:t>öùc</w:t>
      </w:r>
      <w:r>
        <w:rPr>
          <w:rFonts w:ascii="Arial" w:hAnsi="Arial"/>
          <w:b/>
          <w:spacing w:val="3"/>
          <w:sz w:val="26"/>
        </w:rPr>
        <w:t> </w:t>
      </w:r>
      <w:r>
        <w:rPr>
          <w:rFonts w:ascii="Arial" w:hAnsi="Arial"/>
          <w:b/>
          <w:w w:val="65"/>
          <w:sz w:val="26"/>
        </w:rPr>
        <w:t>n</w:t>
      </w:r>
      <w:r>
        <w:rPr>
          <w:rFonts w:ascii="Arial" w:hAnsi="Arial"/>
          <w:b/>
          <w:spacing w:val="-2"/>
          <w:w w:val="65"/>
          <w:sz w:val="26"/>
        </w:rPr>
        <w:t>a</w:t>
      </w:r>
      <w:r>
        <w:rPr>
          <w:rFonts w:ascii="Arial" w:hAnsi="Arial"/>
          <w:b/>
          <w:spacing w:val="3"/>
          <w:w w:val="7"/>
          <w:sz w:val="26"/>
        </w:rPr>
        <w:t>ê</w:t>
      </w:r>
      <w:r>
        <w:rPr>
          <w:rFonts w:ascii="Arial" w:hAnsi="Arial"/>
          <w:b/>
          <w:w w:val="60"/>
          <w:sz w:val="26"/>
        </w:rPr>
        <w:t>ng</w:t>
      </w:r>
      <w:r>
        <w:rPr>
          <w:rFonts w:ascii="Arial" w:hAnsi="Arial"/>
          <w:b/>
          <w:sz w:val="26"/>
        </w:rPr>
        <w:t> </w:t>
      </w:r>
      <w:r>
        <w:rPr>
          <w:rFonts w:ascii="Arial" w:hAnsi="Arial"/>
          <w:b/>
          <w:w w:val="71"/>
          <w:sz w:val="26"/>
        </w:rPr>
        <w:t>c</w:t>
      </w:r>
      <w:r>
        <w:rPr>
          <w:rFonts w:ascii="Arial" w:hAnsi="Arial"/>
          <w:b/>
          <w:spacing w:val="-2"/>
          <w:w w:val="71"/>
          <w:sz w:val="26"/>
        </w:rPr>
        <w:t>a</w:t>
      </w:r>
      <w:r>
        <w:rPr>
          <w:rFonts w:ascii="Arial" w:hAnsi="Arial"/>
          <w:b/>
          <w:w w:val="36"/>
          <w:sz w:val="26"/>
        </w:rPr>
        <w:t>ùc</w:t>
      </w:r>
      <w:r>
        <w:rPr>
          <w:rFonts w:ascii="Arial" w:hAnsi="Arial"/>
          <w:b/>
          <w:spacing w:val="2"/>
          <w:sz w:val="26"/>
        </w:rPr>
        <w:t> </w:t>
      </w:r>
      <w:r>
        <w:rPr>
          <w:rFonts w:ascii="Arial" w:hAnsi="Arial"/>
          <w:b/>
          <w:spacing w:val="-2"/>
          <w:w w:val="64"/>
          <w:sz w:val="26"/>
        </w:rPr>
        <w:t>p</w:t>
      </w:r>
      <w:r>
        <w:rPr>
          <w:rFonts w:ascii="Arial" w:hAnsi="Arial"/>
          <w:b/>
          <w:spacing w:val="-2"/>
          <w:w w:val="67"/>
          <w:sz w:val="26"/>
        </w:rPr>
        <w:t>o</w:t>
      </w:r>
      <w:r>
        <w:rPr>
          <w:rFonts w:ascii="Arial" w:hAnsi="Arial"/>
          <w:b/>
          <w:spacing w:val="-2"/>
          <w:w w:val="77"/>
          <w:sz w:val="26"/>
        </w:rPr>
        <w:t>r</w:t>
      </w:r>
      <w:r>
        <w:rPr>
          <w:rFonts w:ascii="Arial" w:hAnsi="Arial"/>
          <w:b/>
          <w:spacing w:val="5"/>
          <w:w w:val="132"/>
          <w:sz w:val="26"/>
        </w:rPr>
        <w:t>t</w:t>
      </w:r>
      <w:r>
        <w:rPr>
          <w:rFonts w:ascii="Arial" w:hAnsi="Arial"/>
          <w:b/>
          <w:w w:val="55"/>
          <w:sz w:val="26"/>
        </w:rPr>
        <w:t>,</w:t>
      </w:r>
      <w:r>
        <w:rPr>
          <w:rFonts w:ascii="Arial" w:hAnsi="Arial"/>
          <w:b/>
          <w:spacing w:val="-3"/>
          <w:sz w:val="26"/>
        </w:rPr>
        <w:t> </w:t>
      </w:r>
      <w:r>
        <w:rPr>
          <w:rFonts w:ascii="Arial" w:hAnsi="Arial"/>
          <w:b/>
          <w:spacing w:val="-2"/>
          <w:w w:val="73"/>
          <w:sz w:val="26"/>
        </w:rPr>
        <w:t>s</w:t>
      </w:r>
      <w:r>
        <w:rPr>
          <w:rFonts w:ascii="Arial" w:hAnsi="Arial"/>
          <w:b/>
          <w:w w:val="80"/>
          <w:sz w:val="26"/>
        </w:rPr>
        <w:t>ô</w:t>
      </w:r>
      <w:r>
        <w:rPr>
          <w:rFonts w:ascii="Arial" w:hAnsi="Arial"/>
          <w:b/>
          <w:spacing w:val="5"/>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à</w:t>
      </w:r>
      <w:r>
        <w:rPr>
          <w:rFonts w:ascii="Arial" w:hAnsi="Arial"/>
          <w:b/>
          <w:spacing w:val="3"/>
          <w:sz w:val="26"/>
        </w:rPr>
        <w:t> </w:t>
      </w:r>
      <w:r>
        <w:rPr>
          <w:rFonts w:ascii="Arial" w:hAnsi="Arial"/>
          <w:b/>
          <w:spacing w:val="-2"/>
          <w:w w:val="65"/>
          <w:sz w:val="26"/>
        </w:rPr>
        <w:t>m</w:t>
      </w:r>
      <w:r>
        <w:rPr>
          <w:rFonts w:ascii="Arial" w:hAnsi="Arial"/>
          <w:b/>
          <w:spacing w:val="-2"/>
          <w:w w:val="73"/>
          <w:sz w:val="26"/>
        </w:rPr>
        <w:t>a</w:t>
      </w:r>
      <w:r>
        <w:rPr>
          <w:rFonts w:ascii="Arial" w:hAnsi="Arial"/>
          <w:b/>
          <w:spacing w:val="3"/>
          <w:w w:val="14"/>
          <w:sz w:val="26"/>
        </w:rPr>
        <w:t>ï</w:t>
      </w:r>
      <w:r>
        <w:rPr>
          <w:rFonts w:ascii="Arial" w:hAnsi="Arial"/>
          <w:b/>
          <w:w w:val="63"/>
          <w:sz w:val="26"/>
        </w:rPr>
        <w:t>ch</w:t>
      </w:r>
      <w:r>
        <w:rPr>
          <w:rFonts w:ascii="Arial" w:hAnsi="Arial"/>
          <w:b/>
          <w:spacing w:val="-2"/>
          <w:sz w:val="26"/>
        </w:rPr>
        <w:t> </w:t>
      </w:r>
      <w:r>
        <w:rPr>
          <w:rFonts w:ascii="Arial" w:hAnsi="Arial"/>
          <w:b/>
          <w:w w:val="61"/>
          <w:sz w:val="26"/>
        </w:rPr>
        <w:t>c</w:t>
      </w:r>
      <w:r>
        <w:rPr>
          <w:rFonts w:ascii="Arial" w:hAnsi="Arial"/>
          <w:b/>
          <w:spacing w:val="4"/>
          <w:w w:val="61"/>
          <w:sz w:val="26"/>
        </w:rPr>
        <w:t>u</w:t>
      </w:r>
      <w:r>
        <w:rPr>
          <w:rFonts w:ascii="Arial" w:hAnsi="Arial"/>
          <w:b/>
          <w:w w:val="38"/>
          <w:sz w:val="26"/>
        </w:rPr>
        <w:t>ûa</w:t>
      </w:r>
      <w:r>
        <w:rPr>
          <w:rFonts w:ascii="Arial" w:hAnsi="Arial"/>
          <w:b/>
          <w:spacing w:val="-3"/>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spacing w:val="3"/>
          <w:w w:val="64"/>
          <w:sz w:val="26"/>
        </w:rPr>
        <w:t>p</w:t>
      </w:r>
      <w:r>
        <w:rPr>
          <w:rFonts w:ascii="Arial" w:hAnsi="Arial"/>
          <w:b/>
          <w:spacing w:val="-2"/>
          <w:w w:val="67"/>
          <w:sz w:val="26"/>
        </w:rPr>
        <w:t>o</w:t>
      </w:r>
      <w:r>
        <w:rPr>
          <w:rFonts w:ascii="Arial" w:hAnsi="Arial"/>
          <w:b/>
          <w:spacing w:val="-2"/>
          <w:w w:val="77"/>
          <w:sz w:val="26"/>
        </w:rPr>
        <w:t>r</w:t>
      </w:r>
      <w:r>
        <w:rPr>
          <w:rFonts w:ascii="Arial" w:hAnsi="Arial"/>
          <w:b/>
          <w:spacing w:val="5"/>
          <w:w w:val="132"/>
          <w:sz w:val="26"/>
        </w:rPr>
        <w:t>t</w:t>
      </w:r>
      <w:r>
        <w:rPr>
          <w:rFonts w:ascii="Arial" w:hAnsi="Arial"/>
          <w:b/>
          <w:w w:val="55"/>
          <w:sz w:val="26"/>
        </w:rPr>
        <w:t>,</w:t>
      </w:r>
      <w:r>
        <w:rPr>
          <w:rFonts w:ascii="Arial" w:hAnsi="Arial"/>
          <w:b/>
          <w:spacing w:val="-3"/>
          <w:sz w:val="26"/>
        </w:rPr>
        <w:t> </w:t>
      </w:r>
      <w:r>
        <w:rPr>
          <w:rFonts w:ascii="Arial" w:hAnsi="Arial"/>
          <w:b/>
          <w:spacing w:val="-2"/>
          <w:w w:val="73"/>
          <w:sz w:val="26"/>
        </w:rPr>
        <w:t>s</w:t>
      </w:r>
      <w:r>
        <w:rPr>
          <w:rFonts w:ascii="Arial" w:hAnsi="Arial"/>
          <w:b/>
          <w:w w:val="39"/>
          <w:sz w:val="26"/>
        </w:rPr>
        <w:t>öû</w:t>
      </w:r>
      <w:r>
        <w:rPr>
          <w:rFonts w:ascii="Arial" w:hAnsi="Arial"/>
          <w:b/>
          <w:spacing w:val="3"/>
          <w:sz w:val="26"/>
        </w:rPr>
        <w:t> </w:t>
      </w:r>
      <w:r>
        <w:rPr>
          <w:rFonts w:ascii="Arial" w:hAnsi="Arial"/>
          <w:b/>
          <w:spacing w:val="-2"/>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2"/>
          <w:sz w:val="26"/>
        </w:rPr>
        <w:t> </w:t>
      </w:r>
      <w:r>
        <w:rPr>
          <w:rFonts w:ascii="Arial" w:hAnsi="Arial"/>
          <w:b/>
          <w:spacing w:val="-2"/>
          <w:w w:val="64"/>
          <w:sz w:val="26"/>
        </w:rPr>
        <w:t>p</w:t>
      </w:r>
      <w:r>
        <w:rPr>
          <w:rFonts w:ascii="Arial" w:hAnsi="Arial"/>
          <w:b/>
          <w:spacing w:val="-2"/>
          <w:w w:val="67"/>
          <w:sz w:val="26"/>
        </w:rPr>
        <w:t>o</w:t>
      </w:r>
      <w:r>
        <w:rPr>
          <w:rFonts w:ascii="Arial" w:hAnsi="Arial"/>
          <w:b/>
          <w:spacing w:val="-2"/>
          <w:w w:val="77"/>
          <w:sz w:val="26"/>
        </w:rPr>
        <w:t>r</w:t>
      </w:r>
      <w:r>
        <w:rPr>
          <w:rFonts w:ascii="Arial" w:hAnsi="Arial"/>
          <w:b/>
          <w:w w:val="132"/>
          <w:sz w:val="26"/>
        </w:rPr>
        <w:t>t</w:t>
      </w:r>
      <w:r>
        <w:rPr>
          <w:rFonts w:ascii="Arial" w:hAnsi="Arial"/>
          <w:b/>
          <w:spacing w:val="4"/>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2"/>
          <w:sz w:val="26"/>
        </w:rPr>
        <w:t> </w:t>
      </w:r>
      <w:r>
        <w:rPr>
          <w:rFonts w:ascii="Arial" w:hAnsi="Arial"/>
          <w:b/>
          <w:spacing w:val="2"/>
          <w:w w:val="68"/>
          <w:sz w:val="26"/>
        </w:rPr>
        <w:t>x</w:t>
      </w:r>
      <w:r>
        <w:rPr>
          <w:rFonts w:ascii="Arial" w:hAnsi="Arial"/>
          <w:b/>
          <w:w w:val="63"/>
          <w:sz w:val="26"/>
        </w:rPr>
        <w:t>u</w:t>
      </w:r>
      <w:r>
        <w:rPr>
          <w:rFonts w:ascii="Arial" w:hAnsi="Arial"/>
          <w:b/>
          <w:spacing w:val="-2"/>
          <w:w w:val="63"/>
          <w:sz w:val="26"/>
        </w:rPr>
        <w:t>a</w:t>
      </w:r>
      <w:r>
        <w:rPr>
          <w:rFonts w:ascii="Arial" w:hAnsi="Arial"/>
          <w:b/>
          <w:w w:val="54"/>
          <w:sz w:val="26"/>
        </w:rPr>
        <w:t>át</w:t>
      </w:r>
      <w:r>
        <w:rPr>
          <w:rFonts w:ascii="Arial" w:hAnsi="Arial"/>
          <w:b/>
          <w:spacing w:val="3"/>
          <w:sz w:val="26"/>
        </w:rPr>
        <w:t> </w:t>
      </w:r>
      <w:r>
        <w:rPr>
          <w:rFonts w:ascii="Arial" w:hAnsi="Arial"/>
          <w:b/>
          <w:w w:val="57"/>
          <w:sz w:val="26"/>
        </w:rPr>
        <w:t>n</w:t>
      </w:r>
      <w:r>
        <w:rPr>
          <w:rFonts w:ascii="Arial" w:hAnsi="Arial"/>
          <w:b/>
          <w:spacing w:val="3"/>
          <w:w w:val="57"/>
          <w:sz w:val="26"/>
        </w:rPr>
        <w:t>h</w:t>
      </w:r>
      <w:r>
        <w:rPr>
          <w:rFonts w:ascii="Arial" w:hAnsi="Arial"/>
          <w:b/>
          <w:spacing w:val="-2"/>
          <w:w w:val="73"/>
          <w:sz w:val="26"/>
        </w:rPr>
        <w:t>a</w:t>
      </w:r>
      <w:r>
        <w:rPr>
          <w:rFonts w:ascii="Arial" w:hAnsi="Arial"/>
          <w:b/>
          <w:w w:val="36"/>
          <w:sz w:val="26"/>
        </w:rPr>
        <w:t>äp</w:t>
      </w:r>
      <w:r>
        <w:rPr>
          <w:rFonts w:ascii="Arial" w:hAnsi="Arial"/>
          <w:b/>
          <w:spacing w:val="2"/>
          <w:sz w:val="26"/>
        </w:rPr>
        <w:t> </w:t>
      </w:r>
      <w:r>
        <w:rPr>
          <w:rFonts w:ascii="Arial" w:hAnsi="Arial"/>
          <w:b/>
          <w:w w:val="83"/>
          <w:sz w:val="26"/>
        </w:rPr>
        <w:t>tín</w:t>
      </w:r>
      <w:r>
        <w:rPr>
          <w:rFonts w:ascii="Arial" w:hAnsi="Arial"/>
          <w:b/>
          <w:spacing w:val="3"/>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äu</w:t>
      </w:r>
      <w:r>
        <w:rPr>
          <w:rFonts w:ascii="Arial" w:hAnsi="Arial"/>
          <w:b/>
          <w:spacing w:val="-2"/>
          <w:sz w:val="26"/>
        </w:rPr>
        <w:t> </w:t>
      </w:r>
      <w:r>
        <w:rPr>
          <w:rFonts w:ascii="Arial" w:hAnsi="Arial"/>
          <w:b/>
          <w:spacing w:val="7"/>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2"/>
          <w:sz w:val="26"/>
        </w:rPr>
        <w:t> </w:t>
      </w:r>
      <w:r>
        <w:rPr>
          <w:rFonts w:ascii="Arial" w:hAnsi="Arial"/>
          <w:b/>
          <w:w w:val="57"/>
          <w:sz w:val="26"/>
        </w:rPr>
        <w:t>n</w:t>
      </w:r>
      <w:r>
        <w:rPr>
          <w:rFonts w:ascii="Arial" w:hAnsi="Arial"/>
          <w:b/>
          <w:spacing w:val="-2"/>
          <w:w w:val="57"/>
          <w:sz w:val="26"/>
        </w:rPr>
        <w:t>h</w:t>
      </w:r>
      <w:r>
        <w:rPr>
          <w:rFonts w:ascii="Arial" w:hAnsi="Arial"/>
          <w:b/>
          <w:w w:val="72"/>
          <w:sz w:val="26"/>
        </w:rPr>
        <w:t>ö</w:t>
      </w:r>
      <w:r>
        <w:rPr>
          <w:rFonts w:ascii="Arial" w:hAnsi="Arial"/>
          <w:b/>
          <w:spacing w:val="4"/>
          <w:sz w:val="26"/>
        </w:rPr>
        <w:t> </w:t>
      </w:r>
      <w:r>
        <w:rPr>
          <w:rFonts w:ascii="Arial" w:hAnsi="Arial"/>
          <w:b/>
          <w:spacing w:val="1"/>
          <w:w w:val="31"/>
          <w:sz w:val="26"/>
        </w:rPr>
        <w:t>l</w:t>
      </w:r>
      <w:r>
        <w:rPr>
          <w:rFonts w:ascii="Arial" w:hAnsi="Arial"/>
          <w:b/>
          <w:spacing w:val="1"/>
          <w:w w:val="71"/>
          <w:sz w:val="26"/>
        </w:rPr>
        <w:t>e</w:t>
      </w:r>
      <w:r>
        <w:rPr>
          <w:rFonts w:ascii="Arial" w:hAnsi="Arial"/>
          <w:b/>
          <w:w w:val="70"/>
          <w:sz w:val="26"/>
        </w:rPr>
        <w:t>d</w:t>
      </w:r>
      <w:r>
        <w:rPr>
          <w:rFonts w:ascii="Arial" w:hAnsi="Arial"/>
          <w:b/>
          <w:spacing w:val="-3"/>
          <w:sz w:val="26"/>
        </w:rPr>
        <w:t> </w:t>
      </w:r>
      <w:r>
        <w:rPr>
          <w:rFonts w:ascii="Arial" w:hAnsi="Arial"/>
          <w:b/>
          <w:spacing w:val="2"/>
          <w:w w:val="80"/>
          <w:sz w:val="26"/>
        </w:rPr>
        <w:t>ñô</w:t>
      </w:r>
      <w:r>
        <w:rPr>
          <w:rFonts w:ascii="Arial" w:hAnsi="Arial"/>
          <w:b/>
          <w:w w:val="56"/>
          <w:sz w:val="26"/>
        </w:rPr>
        <w:t>n,</w:t>
      </w:r>
      <w:r>
        <w:rPr>
          <w:rFonts w:ascii="Arial" w:hAnsi="Arial"/>
          <w:b/>
          <w:spacing w:val="-3"/>
          <w:sz w:val="26"/>
        </w:rPr>
        <w:t> </w:t>
      </w:r>
      <w:r>
        <w:rPr>
          <w:rFonts w:ascii="Arial" w:hAnsi="Arial"/>
          <w:b/>
          <w:spacing w:val="1"/>
          <w:w w:val="31"/>
          <w:sz w:val="26"/>
        </w:rPr>
        <w:t>l</w:t>
      </w:r>
      <w:r>
        <w:rPr>
          <w:rFonts w:ascii="Arial" w:hAnsi="Arial"/>
          <w:b/>
          <w:spacing w:val="1"/>
          <w:w w:val="71"/>
          <w:sz w:val="26"/>
        </w:rPr>
        <w:t>e</w:t>
      </w:r>
      <w:r>
        <w:rPr>
          <w:rFonts w:ascii="Arial" w:hAnsi="Arial"/>
          <w:b/>
          <w:w w:val="70"/>
          <w:sz w:val="26"/>
        </w:rPr>
        <w:t>d</w:t>
      </w:r>
      <w:r>
        <w:rPr>
          <w:rFonts w:ascii="Arial" w:hAnsi="Arial"/>
          <w:b/>
          <w:spacing w:val="2"/>
          <w:sz w:val="26"/>
        </w:rPr>
        <w:t> </w:t>
      </w:r>
      <w:r>
        <w:rPr>
          <w:rFonts w:ascii="Arial" w:hAnsi="Arial"/>
          <w:b/>
          <w:w w:val="82"/>
          <w:sz w:val="26"/>
        </w:rPr>
        <w:t>7</w:t>
      </w:r>
      <w:r>
        <w:rPr>
          <w:rFonts w:ascii="Arial" w:hAnsi="Arial"/>
          <w:b/>
          <w:spacing w:val="-1"/>
          <w:sz w:val="26"/>
        </w:rPr>
        <w:t> </w:t>
      </w:r>
      <w:r>
        <w:rPr>
          <w:rFonts w:ascii="Arial" w:hAnsi="Arial"/>
          <w:b/>
          <w:spacing w:val="2"/>
          <w:w w:val="80"/>
          <w:sz w:val="26"/>
        </w:rPr>
        <w:t>ñ</w:t>
      </w:r>
      <w:r>
        <w:rPr>
          <w:rFonts w:ascii="Arial" w:hAnsi="Arial"/>
          <w:b/>
          <w:spacing w:val="3"/>
          <w:w w:val="67"/>
          <w:sz w:val="26"/>
        </w:rPr>
        <w:t>o</w:t>
      </w:r>
      <w:r>
        <w:rPr>
          <w:rFonts w:ascii="Arial" w:hAnsi="Arial"/>
          <w:b/>
          <w:spacing w:val="-2"/>
          <w:w w:val="73"/>
          <w:sz w:val="26"/>
        </w:rPr>
        <w:t>a</w:t>
      </w:r>
      <w:r>
        <w:rPr>
          <w:rFonts w:ascii="Arial" w:hAnsi="Arial"/>
          <w:b/>
          <w:w w:val="44"/>
          <w:sz w:val="26"/>
        </w:rPr>
        <w:t>ïn</w:t>
      </w:r>
      <w:r>
        <w:rPr>
          <w:rFonts w:ascii="Arial" w:hAnsi="Arial"/>
          <w:b/>
          <w:spacing w:val="2"/>
          <w:sz w:val="26"/>
        </w:rPr>
        <w:t> </w:t>
      </w:r>
      <w:r>
        <w:rPr>
          <w:rFonts w:ascii="Arial" w:hAnsi="Arial"/>
          <w:b/>
          <w:w w:val="102"/>
          <w:sz w:val="26"/>
        </w:rPr>
        <w:t>t</w:t>
      </w:r>
      <w:r>
        <w:rPr>
          <w:rFonts w:ascii="Arial" w:hAnsi="Arial"/>
          <w:b/>
          <w:spacing w:val="-2"/>
          <w:w w:val="102"/>
          <w:sz w:val="26"/>
        </w:rPr>
        <w:t>r</w:t>
      </w:r>
      <w:r>
        <w:rPr>
          <w:rFonts w:ascii="Arial" w:hAnsi="Arial"/>
          <w:b/>
          <w:w w:val="60"/>
          <w:sz w:val="26"/>
        </w:rPr>
        <w:t>öïc</w:t>
      </w:r>
      <w:r>
        <w:rPr>
          <w:rFonts w:ascii="Arial" w:hAnsi="Arial"/>
          <w:b/>
          <w:spacing w:val="3"/>
          <w:sz w:val="26"/>
        </w:rPr>
        <w:t> </w:t>
      </w:r>
      <w:r>
        <w:rPr>
          <w:rFonts w:ascii="Arial" w:hAnsi="Arial"/>
          <w:b/>
          <w:w w:val="80"/>
          <w:sz w:val="26"/>
        </w:rPr>
        <w:t>tie</w:t>
      </w:r>
      <w:r>
        <w:rPr>
          <w:rFonts w:ascii="Arial" w:hAnsi="Arial"/>
          <w:b/>
          <w:w w:val="36"/>
          <w:sz w:val="26"/>
        </w:rPr>
        <w:t>á</w:t>
      </w:r>
      <w:r>
        <w:rPr>
          <w:rFonts w:ascii="Arial" w:hAnsi="Arial"/>
          <w:b/>
          <w:spacing w:val="2"/>
          <w:w w:val="36"/>
          <w:sz w:val="26"/>
        </w:rPr>
        <w:t>p</w:t>
      </w:r>
      <w:r>
        <w:rPr>
          <w:rFonts w:ascii="Arial" w:hAnsi="Arial"/>
          <w:b/>
          <w:w w:val="55"/>
          <w:sz w:val="26"/>
        </w:rPr>
        <w:t>,</w:t>
      </w:r>
      <w:r>
        <w:rPr>
          <w:rFonts w:ascii="Arial" w:hAnsi="Arial"/>
          <w:b/>
          <w:spacing w:val="-3"/>
          <w:sz w:val="26"/>
        </w:rPr>
        <w:t> </w:t>
      </w:r>
      <w:r>
        <w:rPr>
          <w:rFonts w:ascii="Arial" w:hAnsi="Arial"/>
          <w:b/>
          <w:spacing w:val="1"/>
          <w:w w:val="31"/>
          <w:sz w:val="26"/>
        </w:rPr>
        <w:t>l</w:t>
      </w:r>
      <w:r>
        <w:rPr>
          <w:rFonts w:ascii="Arial" w:hAnsi="Arial"/>
          <w:b/>
          <w:spacing w:val="1"/>
          <w:w w:val="71"/>
          <w:sz w:val="26"/>
        </w:rPr>
        <w:t>e</w:t>
      </w:r>
      <w:r>
        <w:rPr>
          <w:rFonts w:ascii="Arial" w:hAnsi="Arial"/>
          <w:b/>
          <w:w w:val="70"/>
          <w:sz w:val="26"/>
        </w:rPr>
        <w:t>d</w:t>
      </w:r>
      <w:r>
        <w:rPr>
          <w:rFonts w:ascii="Arial" w:hAnsi="Arial"/>
          <w:b/>
          <w:spacing w:val="2"/>
          <w:sz w:val="26"/>
        </w:rPr>
        <w:t> </w:t>
      </w:r>
      <w:r>
        <w:rPr>
          <w:rFonts w:ascii="Arial" w:hAnsi="Arial"/>
          <w:b/>
          <w:w w:val="82"/>
          <w:sz w:val="26"/>
        </w:rPr>
        <w:t>7</w:t>
      </w:r>
      <w:r>
        <w:rPr>
          <w:rFonts w:ascii="Arial" w:hAnsi="Arial"/>
          <w:b/>
          <w:spacing w:val="-1"/>
          <w:sz w:val="26"/>
        </w:rPr>
        <w:t> </w:t>
      </w:r>
      <w:r>
        <w:rPr>
          <w:rFonts w:ascii="Arial" w:hAnsi="Arial"/>
          <w:b/>
          <w:spacing w:val="2"/>
          <w:w w:val="80"/>
          <w:sz w:val="26"/>
        </w:rPr>
        <w:t>ñ</w:t>
      </w:r>
      <w:r>
        <w:rPr>
          <w:rFonts w:ascii="Arial" w:hAnsi="Arial"/>
          <w:b/>
          <w:spacing w:val="-2"/>
          <w:w w:val="67"/>
          <w:sz w:val="26"/>
        </w:rPr>
        <w:t>o</w:t>
      </w:r>
      <w:r>
        <w:rPr>
          <w:rFonts w:ascii="Arial" w:hAnsi="Arial"/>
          <w:b/>
          <w:spacing w:val="3"/>
          <w:w w:val="73"/>
          <w:sz w:val="26"/>
        </w:rPr>
        <w:t>a</w:t>
      </w:r>
      <w:r>
        <w:rPr>
          <w:rFonts w:ascii="Arial" w:hAnsi="Arial"/>
          <w:b/>
          <w:w w:val="44"/>
          <w:sz w:val="26"/>
        </w:rPr>
        <w:t>ïn</w:t>
      </w:r>
      <w:r>
        <w:rPr>
          <w:rFonts w:ascii="Arial" w:hAnsi="Arial"/>
          <w:b/>
          <w:spacing w:val="-3"/>
          <w:sz w:val="26"/>
        </w:rPr>
        <w:t> </w:t>
      </w:r>
      <w:r>
        <w:rPr>
          <w:rFonts w:ascii="Arial" w:hAnsi="Arial"/>
          <w:b/>
          <w:spacing w:val="2"/>
          <w:w w:val="80"/>
          <w:sz w:val="26"/>
        </w:rPr>
        <w:t>q</w:t>
      </w:r>
      <w:r>
        <w:rPr>
          <w:rFonts w:ascii="Arial" w:hAnsi="Arial"/>
          <w:b/>
          <w:w w:val="62"/>
          <w:sz w:val="26"/>
        </w:rPr>
        <w:t>u</w:t>
      </w:r>
      <w:r>
        <w:rPr>
          <w:rFonts w:ascii="Arial" w:hAnsi="Arial"/>
          <w:b/>
          <w:spacing w:val="1"/>
          <w:w w:val="62"/>
          <w:sz w:val="26"/>
        </w:rPr>
        <w:t>e</w:t>
      </w:r>
      <w:r>
        <w:rPr>
          <w:rFonts w:ascii="Arial" w:hAnsi="Arial"/>
          <w:b/>
          <w:w w:val="50"/>
          <w:sz w:val="26"/>
        </w:rPr>
        <w:t>ù</w:t>
      </w:r>
      <w:r>
        <w:rPr>
          <w:rFonts w:ascii="Arial" w:hAnsi="Arial"/>
          <w:b/>
          <w:spacing w:val="4"/>
          <w:w w:val="50"/>
          <w:sz w:val="26"/>
        </w:rPr>
        <w:t>t</w:t>
      </w:r>
      <w:r>
        <w:rPr>
          <w:rFonts w:ascii="Arial" w:hAnsi="Arial"/>
          <w:b/>
          <w:w w:val="55"/>
          <w:sz w:val="26"/>
        </w:rPr>
        <w:t>,</w:t>
      </w:r>
      <w:r>
        <w:rPr>
          <w:rFonts w:ascii="Arial" w:hAnsi="Arial"/>
          <w:b/>
          <w:spacing w:val="-3"/>
          <w:sz w:val="26"/>
        </w:rPr>
        <w:t> </w:t>
      </w:r>
      <w:r>
        <w:rPr>
          <w:rFonts w:ascii="Arial" w:hAnsi="Arial"/>
          <w:b/>
          <w:spacing w:val="1"/>
          <w:w w:val="59"/>
          <w:sz w:val="26"/>
        </w:rPr>
        <w:t>L</w:t>
      </w:r>
      <w:r>
        <w:rPr>
          <w:rFonts w:ascii="Arial" w:hAnsi="Arial"/>
          <w:b/>
          <w:spacing w:val="-2"/>
          <w:w w:val="64"/>
          <w:sz w:val="26"/>
        </w:rPr>
        <w:t>C</w:t>
      </w:r>
      <w:r>
        <w:rPr>
          <w:rFonts w:ascii="Arial" w:hAnsi="Arial"/>
          <w:b/>
          <w:spacing w:val="2"/>
          <w:w w:val="67"/>
          <w:sz w:val="26"/>
        </w:rPr>
        <w:t>D</w:t>
      </w:r>
      <w:r>
        <w:rPr>
          <w:rFonts w:ascii="Arial" w:hAnsi="Arial"/>
          <w:b/>
          <w:w w:val="55"/>
          <w:sz w:val="26"/>
        </w:rPr>
        <w:t>, </w:t>
      </w:r>
      <w:r>
        <w:rPr>
          <w:rFonts w:ascii="Arial" w:hAnsi="Arial"/>
          <w:b/>
          <w:w w:val="56"/>
          <w:sz w:val="26"/>
        </w:rPr>
        <w:t>n</w:t>
      </w:r>
      <w:r>
        <w:rPr>
          <w:rFonts w:ascii="Arial" w:hAnsi="Arial"/>
          <w:b/>
          <w:spacing w:val="3"/>
          <w:w w:val="56"/>
          <w:sz w:val="26"/>
        </w:rPr>
        <w:t>u</w:t>
      </w:r>
      <w:r>
        <w:rPr>
          <w:rFonts w:ascii="Arial" w:hAnsi="Arial"/>
          <w:b/>
          <w:w w:val="50"/>
          <w:sz w:val="26"/>
        </w:rPr>
        <w:t>ùt</w:t>
      </w:r>
      <w:r>
        <w:rPr>
          <w:rFonts w:ascii="Arial" w:hAnsi="Arial"/>
          <w:b/>
          <w:spacing w:val="-1"/>
          <w:sz w:val="26"/>
        </w:rPr>
        <w:t> </w:t>
      </w:r>
      <w:r>
        <w:rPr>
          <w:rFonts w:ascii="Arial" w:hAnsi="Arial"/>
          <w:b/>
          <w:w w:val="57"/>
          <w:sz w:val="26"/>
        </w:rPr>
        <w:t>n</w:t>
      </w:r>
      <w:r>
        <w:rPr>
          <w:rFonts w:ascii="Arial" w:hAnsi="Arial"/>
          <w:b/>
          <w:spacing w:val="-2"/>
          <w:w w:val="57"/>
          <w:sz w:val="26"/>
        </w:rPr>
        <w:t>h</w:t>
      </w:r>
      <w:r>
        <w:rPr>
          <w:rFonts w:ascii="Arial" w:hAnsi="Arial"/>
          <w:b/>
          <w:spacing w:val="3"/>
          <w:w w:val="73"/>
          <w:sz w:val="26"/>
        </w:rPr>
        <w:t>a</w:t>
      </w:r>
      <w:r>
        <w:rPr>
          <w:rFonts w:ascii="Arial" w:hAnsi="Arial"/>
          <w:b/>
          <w:w w:val="33"/>
          <w:sz w:val="26"/>
        </w:rPr>
        <w:t>á</w:t>
      </w:r>
      <w:r>
        <w:rPr>
          <w:rFonts w:ascii="Arial" w:hAnsi="Arial"/>
          <w:b/>
          <w:spacing w:val="-2"/>
          <w:w w:val="33"/>
          <w:sz w:val="26"/>
        </w:rPr>
        <w:t>n</w:t>
      </w:r>
      <w:r>
        <w:rPr>
          <w:rFonts w:ascii="Arial" w:hAnsi="Arial"/>
          <w:b/>
          <w:w w:val="55"/>
          <w:sz w:val="26"/>
        </w:rPr>
        <w:t>,</w:t>
      </w:r>
      <w:r>
        <w:rPr>
          <w:rFonts w:ascii="Arial" w:hAnsi="Arial"/>
          <w:b/>
          <w:spacing w:val="-3"/>
          <w:sz w:val="26"/>
        </w:rPr>
        <w:t> </w:t>
      </w:r>
      <w:r>
        <w:rPr>
          <w:rFonts w:ascii="Arial" w:hAnsi="Arial"/>
          <w:b/>
          <w:spacing w:val="5"/>
          <w:w w:val="62"/>
          <w:sz w:val="26"/>
        </w:rPr>
        <w:t>b</w:t>
      </w:r>
      <w:r>
        <w:rPr>
          <w:rFonts w:ascii="Arial" w:hAnsi="Arial"/>
          <w:b/>
          <w:spacing w:val="-2"/>
          <w:w w:val="73"/>
          <w:sz w:val="26"/>
        </w:rPr>
        <w:t>a</w:t>
      </w:r>
      <w:r>
        <w:rPr>
          <w:rFonts w:ascii="Arial" w:hAnsi="Arial"/>
          <w:b/>
          <w:w w:val="32"/>
          <w:sz w:val="26"/>
        </w:rPr>
        <w:t>øn</w:t>
      </w:r>
      <w:r>
        <w:rPr>
          <w:rFonts w:ascii="Arial" w:hAnsi="Arial"/>
          <w:b/>
          <w:spacing w:val="-3"/>
          <w:sz w:val="26"/>
        </w:rPr>
        <w:t> </w:t>
      </w:r>
      <w:r>
        <w:rPr>
          <w:rFonts w:ascii="Arial" w:hAnsi="Arial"/>
          <w:b/>
          <w:spacing w:val="3"/>
          <w:w w:val="64"/>
          <w:sz w:val="26"/>
        </w:rPr>
        <w:t>p</w:t>
      </w:r>
      <w:r>
        <w:rPr>
          <w:rFonts w:ascii="Arial" w:hAnsi="Arial"/>
          <w:b/>
          <w:w w:val="64"/>
          <w:sz w:val="26"/>
        </w:rPr>
        <w:t>hím</w:t>
      </w:r>
      <w:r>
        <w:rPr>
          <w:rFonts w:ascii="Arial" w:hAnsi="Arial"/>
          <w:b/>
          <w:spacing w:val="1"/>
          <w:sz w:val="26"/>
        </w:rPr>
        <w:t> </w:t>
      </w:r>
      <w:r>
        <w:rPr>
          <w:rFonts w:ascii="Arial" w:hAnsi="Arial"/>
          <w:b/>
          <w:spacing w:val="-2"/>
          <w:w w:val="65"/>
          <w:sz w:val="26"/>
        </w:rPr>
        <w:t>m</w:t>
      </w:r>
      <w:r>
        <w:rPr>
          <w:rFonts w:ascii="Arial" w:hAnsi="Arial"/>
          <w:b/>
          <w:w w:val="73"/>
          <w:sz w:val="26"/>
        </w:rPr>
        <w:t>a</w:t>
      </w:r>
      <w:r>
        <w:rPr>
          <w:rFonts w:ascii="Arial" w:hAnsi="Arial"/>
          <w:b/>
          <w:spacing w:val="-2"/>
          <w:sz w:val="26"/>
        </w:rPr>
        <w:t> </w:t>
      </w:r>
      <w:r>
        <w:rPr>
          <w:rFonts w:ascii="Arial" w:hAnsi="Arial"/>
          <w:b/>
          <w:spacing w:val="5"/>
          <w:w w:val="132"/>
          <w:sz w:val="26"/>
        </w:rPr>
        <w:t>t</w:t>
      </w:r>
      <w:r>
        <w:rPr>
          <w:rFonts w:ascii="Arial" w:hAnsi="Arial"/>
          <w:b/>
          <w:spacing w:val="-2"/>
          <w:w w:val="77"/>
          <w:sz w:val="26"/>
        </w:rPr>
        <w:t>r</w:t>
      </w:r>
      <w:r>
        <w:rPr>
          <w:rFonts w:ascii="Arial" w:hAnsi="Arial"/>
          <w:b/>
          <w:spacing w:val="-2"/>
          <w:w w:val="73"/>
          <w:sz w:val="26"/>
        </w:rPr>
        <w:t>a</w:t>
      </w:r>
      <w:r>
        <w:rPr>
          <w:rFonts w:ascii="Arial" w:hAnsi="Arial"/>
          <w:b/>
          <w:spacing w:val="3"/>
          <w:w w:val="7"/>
          <w:sz w:val="26"/>
        </w:rPr>
        <w:t>ä</w:t>
      </w:r>
      <w:r>
        <w:rPr>
          <w:rFonts w:ascii="Arial" w:hAnsi="Arial"/>
          <w:b/>
          <w:w w:val="52"/>
          <w:sz w:val="26"/>
        </w:rPr>
        <w:t>n.</w:t>
      </w:r>
      <w:r>
        <w:rPr>
          <w:rFonts w:ascii="Arial" w:hAnsi="Arial"/>
          <w:b/>
          <w:spacing w:val="-4"/>
          <w:sz w:val="26"/>
        </w:rPr>
        <w:t> </w:t>
      </w:r>
      <w:r>
        <w:rPr>
          <w:rFonts w:ascii="Arial" w:hAnsi="Arial"/>
          <w:b/>
          <w:spacing w:val="5"/>
          <w:w w:val="75"/>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z w:val="26"/>
        </w:rPr>
        <w:t> </w:t>
      </w:r>
      <w:r>
        <w:rPr>
          <w:rFonts w:ascii="Arial" w:hAnsi="Arial"/>
          <w:b/>
          <w:w w:val="93"/>
          <w:sz w:val="26"/>
        </w:rPr>
        <w:t>t</w:t>
      </w:r>
      <w:r>
        <w:rPr>
          <w:rFonts w:ascii="Arial" w:hAnsi="Arial"/>
          <w:b/>
          <w:spacing w:val="1"/>
          <w:w w:val="93"/>
          <w:sz w:val="26"/>
        </w:rPr>
        <w:t>ö</w:t>
      </w:r>
      <w:r>
        <w:rPr>
          <w:rFonts w:ascii="Arial" w:hAnsi="Arial"/>
          <w:b/>
          <w:spacing w:val="3"/>
          <w:w w:val="6"/>
          <w:sz w:val="26"/>
        </w:rPr>
        <w:t>ø</w:t>
      </w:r>
      <w:r>
        <w:rPr>
          <w:rFonts w:ascii="Arial" w:hAnsi="Arial"/>
          <w:b/>
          <w:w w:val="60"/>
          <w:sz w:val="26"/>
        </w:rPr>
        <w:t>ng</w:t>
      </w:r>
      <w:r>
        <w:rPr>
          <w:rFonts w:ascii="Arial" w:hAnsi="Arial"/>
          <w:b/>
          <w:sz w:val="26"/>
        </w:rPr>
        <w:t> </w:t>
      </w:r>
      <w:r>
        <w:rPr>
          <w:rFonts w:ascii="Arial" w:hAnsi="Arial"/>
          <w:b/>
          <w:spacing w:val="-3"/>
          <w:w w:val="81"/>
          <w:sz w:val="26"/>
        </w:rPr>
        <w:t>y</w:t>
      </w:r>
      <w:r>
        <w:rPr>
          <w:rFonts w:ascii="Arial" w:hAnsi="Arial"/>
          <w:b/>
          <w:spacing w:val="1"/>
          <w:w w:val="71"/>
          <w:sz w:val="26"/>
        </w:rPr>
        <w:t>e</w:t>
      </w:r>
      <w:r>
        <w:rPr>
          <w:rFonts w:ascii="Arial" w:hAnsi="Arial"/>
          <w:b/>
          <w:w w:val="31"/>
          <w:sz w:val="26"/>
        </w:rPr>
        <w:t>âu</w:t>
      </w:r>
      <w:r>
        <w:rPr>
          <w:rFonts w:ascii="Arial" w:hAnsi="Arial"/>
          <w:b/>
          <w:spacing w:val="-2"/>
          <w:sz w:val="26"/>
        </w:rPr>
        <w:t> </w:t>
      </w:r>
      <w:r>
        <w:rPr>
          <w:rFonts w:ascii="Arial" w:hAnsi="Arial"/>
          <w:b/>
          <w:spacing w:val="4"/>
          <w:w w:val="69"/>
          <w:sz w:val="26"/>
        </w:rPr>
        <w:t>c</w:t>
      </w:r>
      <w:r>
        <w:rPr>
          <w:rFonts w:ascii="Arial" w:hAnsi="Arial"/>
          <w:b/>
          <w:spacing w:val="-2"/>
          <w:w w:val="73"/>
          <w:sz w:val="26"/>
        </w:rPr>
        <w:t>a</w:t>
      </w:r>
      <w:r>
        <w:rPr>
          <w:rFonts w:ascii="Arial" w:hAnsi="Arial"/>
          <w:b/>
          <w:w w:val="31"/>
          <w:sz w:val="26"/>
        </w:rPr>
        <w:t>àu</w:t>
      </w:r>
      <w:r>
        <w:rPr>
          <w:rFonts w:ascii="Arial" w:hAnsi="Arial"/>
          <w:b/>
          <w:spacing w:val="-2"/>
          <w:sz w:val="26"/>
        </w:rPr>
        <w:t> </w:t>
      </w:r>
      <w:r>
        <w:rPr>
          <w:rFonts w:ascii="Arial" w:hAnsi="Arial"/>
          <w:b/>
          <w:spacing w:val="-2"/>
          <w:w w:val="73"/>
          <w:sz w:val="26"/>
        </w:rPr>
        <w:t>s</w:t>
      </w:r>
      <w:r>
        <w:rPr>
          <w:rFonts w:ascii="Arial" w:hAnsi="Arial"/>
          <w:b/>
          <w:spacing w:val="1"/>
          <w:w w:val="71"/>
          <w:sz w:val="26"/>
        </w:rPr>
        <w:t>e</w:t>
      </w:r>
      <w:r>
        <w:rPr>
          <w:rFonts w:ascii="Arial" w:hAnsi="Arial"/>
          <w:b/>
          <w:w w:val="6"/>
          <w:sz w:val="26"/>
        </w:rPr>
        <w:t>õ</w:t>
      </w:r>
      <w:r>
        <w:rPr>
          <w:rFonts w:ascii="Arial" w:hAnsi="Arial"/>
          <w:b/>
          <w:spacing w:val="3"/>
          <w:sz w:val="26"/>
        </w:rPr>
        <w:t> </w:t>
      </w:r>
      <w:r>
        <w:rPr>
          <w:rFonts w:ascii="Arial" w:hAnsi="Arial"/>
          <w:b/>
          <w:w w:val="63"/>
          <w:sz w:val="26"/>
        </w:rPr>
        <w:t>c</w:t>
      </w:r>
      <w:r>
        <w:rPr>
          <w:rFonts w:ascii="Arial" w:hAnsi="Arial"/>
          <w:b/>
          <w:spacing w:val="3"/>
          <w:w w:val="63"/>
          <w:sz w:val="26"/>
        </w:rPr>
        <w:t>h</w:t>
      </w:r>
      <w:r>
        <w:rPr>
          <w:rFonts w:ascii="Arial" w:hAnsi="Arial"/>
          <w:b/>
          <w:w w:val="67"/>
          <w:sz w:val="26"/>
        </w:rPr>
        <w:t>o</w:t>
      </w:r>
      <w:r>
        <w:rPr>
          <w:rFonts w:ascii="Arial" w:hAnsi="Arial"/>
          <w:b/>
          <w:spacing w:val="-2"/>
          <w:sz w:val="26"/>
        </w:rPr>
        <w:t> </w:t>
      </w:r>
      <w:r>
        <w:rPr>
          <w:rFonts w:ascii="Arial" w:hAnsi="Arial"/>
          <w:b/>
          <w:spacing w:val="1"/>
          <w:w w:val="62"/>
          <w:sz w:val="26"/>
        </w:rPr>
        <w:t>b</w:t>
      </w:r>
      <w:r>
        <w:rPr>
          <w:rFonts w:ascii="Arial" w:hAnsi="Arial"/>
          <w:b/>
          <w:spacing w:val="-2"/>
          <w:w w:val="73"/>
          <w:sz w:val="26"/>
        </w:rPr>
        <w:t>a</w:t>
      </w:r>
      <w:r>
        <w:rPr>
          <w:rFonts w:ascii="Arial" w:hAnsi="Arial"/>
          <w:b/>
          <w:w w:val="44"/>
          <w:sz w:val="26"/>
        </w:rPr>
        <w:t>ïn</w:t>
      </w:r>
      <w:r>
        <w:rPr>
          <w:rFonts w:ascii="Arial" w:hAnsi="Arial"/>
          <w:b/>
          <w:spacing w:val="-3"/>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3"/>
          <w:sz w:val="26"/>
        </w:rPr>
        <w:t> </w:t>
      </w:r>
      <w:r>
        <w:rPr>
          <w:rFonts w:ascii="Arial" w:hAnsi="Arial"/>
          <w:b/>
          <w:w w:val="71"/>
          <w:sz w:val="26"/>
        </w:rPr>
        <w:t>c</w:t>
      </w:r>
      <w:r>
        <w:rPr>
          <w:rFonts w:ascii="Arial" w:hAnsi="Arial"/>
          <w:b/>
          <w:spacing w:val="-2"/>
          <w:w w:val="71"/>
          <w:sz w:val="26"/>
        </w:rPr>
        <w:t>a</w:t>
      </w:r>
      <w:r>
        <w:rPr>
          <w:rFonts w:ascii="Arial" w:hAnsi="Arial"/>
          <w:b/>
          <w:w w:val="36"/>
          <w:sz w:val="26"/>
        </w:rPr>
        <w:t>ù</w:t>
      </w:r>
      <w:r>
        <w:rPr>
          <w:rFonts w:ascii="Arial" w:hAnsi="Arial"/>
          <w:b/>
          <w:spacing w:val="3"/>
          <w:w w:val="36"/>
          <w:sz w:val="26"/>
        </w:rPr>
        <w:t>c</w:t>
      </w:r>
      <w:r>
        <w:rPr>
          <w:rFonts w:ascii="Arial" w:hAnsi="Arial"/>
          <w:b/>
          <w:w w:val="57"/>
          <w:sz w:val="26"/>
        </w:rPr>
        <w:t>h</w:t>
      </w:r>
      <w:r>
        <w:rPr>
          <w:rFonts w:ascii="Arial" w:hAnsi="Arial"/>
          <w:b/>
          <w:spacing w:val="-2"/>
          <w:sz w:val="26"/>
        </w:rPr>
        <w:t> </w:t>
      </w:r>
      <w:r>
        <w:rPr>
          <w:rFonts w:ascii="Arial" w:hAnsi="Arial"/>
          <w:b/>
          <w:spacing w:val="-3"/>
          <w:w w:val="57"/>
          <w:sz w:val="26"/>
        </w:rPr>
        <w:t>k</w:t>
      </w:r>
      <w:r>
        <w:rPr>
          <w:rFonts w:ascii="Arial" w:hAnsi="Arial"/>
          <w:b/>
          <w:spacing w:val="1"/>
          <w:w w:val="71"/>
          <w:sz w:val="26"/>
        </w:rPr>
        <w:t>e</w:t>
      </w:r>
      <w:r>
        <w:rPr>
          <w:rFonts w:ascii="Arial" w:hAnsi="Arial"/>
          <w:b/>
          <w:w w:val="54"/>
          <w:sz w:val="26"/>
        </w:rPr>
        <w:t>át</w:t>
      </w:r>
      <w:r>
        <w:rPr>
          <w:rFonts w:ascii="Arial" w:hAnsi="Arial"/>
          <w:b/>
          <w:spacing w:val="3"/>
          <w:sz w:val="26"/>
        </w:rPr>
        <w:t> </w:t>
      </w:r>
      <w:r>
        <w:rPr>
          <w:rFonts w:ascii="Arial" w:hAnsi="Arial"/>
          <w:b/>
          <w:w w:val="62"/>
          <w:sz w:val="26"/>
        </w:rPr>
        <w:t>n</w:t>
      </w:r>
      <w:r>
        <w:rPr>
          <w:rFonts w:ascii="Arial" w:hAnsi="Arial"/>
          <w:b/>
          <w:spacing w:val="-2"/>
          <w:w w:val="62"/>
          <w:sz w:val="26"/>
        </w:rPr>
        <w:t>o</w:t>
      </w:r>
      <w:r>
        <w:rPr>
          <w:rFonts w:ascii="Arial" w:hAnsi="Arial"/>
          <w:b/>
          <w:w w:val="16"/>
          <w:sz w:val="26"/>
        </w:rPr>
        <w:t>ái</w:t>
      </w:r>
      <w:r>
        <w:rPr>
          <w:rFonts w:ascii="Arial" w:hAnsi="Arial"/>
          <w:b/>
          <w:spacing w:val="2"/>
          <w:sz w:val="26"/>
        </w:rPr>
        <w:t> </w:t>
      </w:r>
      <w:r>
        <w:rPr>
          <w:rFonts w:ascii="Arial" w:hAnsi="Arial"/>
          <w:b/>
          <w:spacing w:val="-2"/>
          <w:w w:val="64"/>
          <w:sz w:val="26"/>
        </w:rPr>
        <w:t>p</w:t>
      </w:r>
      <w:r>
        <w:rPr>
          <w:rFonts w:ascii="Arial" w:hAnsi="Arial"/>
          <w:b/>
          <w:w w:val="65"/>
          <w:sz w:val="26"/>
        </w:rPr>
        <w:t>h</w:t>
      </w:r>
      <w:r>
        <w:rPr>
          <w:rFonts w:ascii="Arial" w:hAnsi="Arial"/>
          <w:b/>
          <w:spacing w:val="3"/>
          <w:w w:val="65"/>
          <w:sz w:val="26"/>
        </w:rPr>
        <w:t>a</w:t>
      </w:r>
      <w:r>
        <w:rPr>
          <w:rFonts w:ascii="Arial" w:hAnsi="Arial"/>
          <w:b/>
          <w:w w:val="33"/>
          <w:sz w:val="26"/>
        </w:rPr>
        <w:t>àn</w:t>
      </w:r>
      <w:r>
        <w:rPr>
          <w:rFonts w:ascii="Arial" w:hAnsi="Arial"/>
          <w:b/>
          <w:spacing w:val="-3"/>
          <w:sz w:val="26"/>
        </w:rPr>
        <w:t> </w:t>
      </w:r>
      <w:r>
        <w:rPr>
          <w:rFonts w:ascii="Arial" w:hAnsi="Arial"/>
          <w:b/>
          <w:w w:val="48"/>
          <w:sz w:val="26"/>
        </w:rPr>
        <w:t>cö</w:t>
      </w:r>
      <w:r>
        <w:rPr>
          <w:rFonts w:ascii="Arial" w:hAnsi="Arial"/>
          <w:b/>
          <w:spacing w:val="4"/>
          <w:w w:val="48"/>
          <w:sz w:val="26"/>
        </w:rPr>
        <w:t>ù</w:t>
      </w:r>
      <w:r>
        <w:rPr>
          <w:rFonts w:ascii="Arial" w:hAnsi="Arial"/>
          <w:b/>
          <w:w w:val="60"/>
          <w:sz w:val="26"/>
        </w:rPr>
        <w:t>ng</w:t>
      </w:r>
      <w:r>
        <w:rPr>
          <w:rFonts w:ascii="Arial" w:hAnsi="Arial"/>
          <w:b/>
          <w:w w:val="55"/>
          <w:sz w:val="26"/>
        </w:rPr>
        <w:t>,</w:t>
      </w:r>
      <w:r>
        <w:rPr>
          <w:rFonts w:ascii="Arial" w:hAnsi="Arial"/>
          <w:b/>
          <w:spacing w:val="-3"/>
          <w:sz w:val="26"/>
        </w:rPr>
        <w:t> </w:t>
      </w:r>
      <w:r>
        <w:rPr>
          <w:rFonts w:ascii="Arial" w:hAnsi="Arial"/>
          <w:b/>
          <w:w w:val="60"/>
          <w:sz w:val="26"/>
        </w:rPr>
        <w:t>ng</w:t>
      </w:r>
      <w:r>
        <w:rPr>
          <w:rFonts w:ascii="Arial" w:hAnsi="Arial"/>
          <w:b/>
          <w:spacing w:val="4"/>
          <w:w w:val="54"/>
          <w:sz w:val="26"/>
        </w:rPr>
        <w:t>u</w:t>
      </w:r>
      <w:r>
        <w:rPr>
          <w:rFonts w:ascii="Arial" w:hAnsi="Arial"/>
          <w:b/>
          <w:spacing w:val="-3"/>
          <w:w w:val="81"/>
          <w:sz w:val="26"/>
        </w:rPr>
        <w:t>y</w:t>
      </w:r>
      <w:r>
        <w:rPr>
          <w:rFonts w:ascii="Arial" w:hAnsi="Arial"/>
          <w:b/>
          <w:spacing w:val="1"/>
          <w:w w:val="71"/>
          <w:sz w:val="26"/>
        </w:rPr>
        <w:t>e</w:t>
      </w:r>
      <w:r>
        <w:rPr>
          <w:rFonts w:ascii="Arial" w:hAnsi="Arial"/>
          <w:b/>
          <w:spacing w:val="20"/>
          <w:w w:val="7"/>
          <w:sz w:val="26"/>
        </w:rPr>
        <w:t>â</w:t>
      </w:r>
      <w:r>
        <w:rPr>
          <w:rFonts w:ascii="Arial" w:hAnsi="Arial"/>
          <w:b/>
          <w:w w:val="57"/>
          <w:sz w:val="26"/>
        </w:rPr>
        <w:t>n</w:t>
      </w:r>
      <w:r>
        <w:rPr>
          <w:rFonts w:ascii="Arial" w:hAnsi="Arial"/>
          <w:b/>
          <w:spacing w:val="-2"/>
          <w:sz w:val="26"/>
        </w:rPr>
        <w:t> </w:t>
      </w:r>
      <w:r>
        <w:rPr>
          <w:rFonts w:ascii="Arial" w:hAnsi="Arial"/>
          <w:b/>
          <w:spacing w:val="1"/>
          <w:w w:val="31"/>
          <w:sz w:val="26"/>
        </w:rPr>
        <w:t>l</w:t>
      </w:r>
      <w:r>
        <w:rPr>
          <w:rFonts w:ascii="Arial" w:hAnsi="Arial"/>
          <w:b/>
          <w:spacing w:val="2"/>
          <w:w w:val="81"/>
          <w:sz w:val="26"/>
        </w:rPr>
        <w:t>y</w:t>
      </w:r>
      <w:r>
        <w:rPr>
          <w:rFonts w:ascii="Arial" w:hAnsi="Arial"/>
          <w:b/>
          <w:w w:val="6"/>
          <w:sz w:val="26"/>
        </w:rPr>
        <w:t>ù </w:t>
      </w:r>
      <w:r>
        <w:rPr>
          <w:rFonts w:ascii="Arial" w:hAnsi="Arial"/>
          <w:b/>
          <w:spacing w:val="3"/>
          <w:w w:val="57"/>
          <w:sz w:val="26"/>
        </w:rPr>
        <w:t>h</w:t>
      </w:r>
      <w:r>
        <w:rPr>
          <w:rFonts w:ascii="Arial" w:hAnsi="Arial"/>
          <w:b/>
          <w:spacing w:val="-2"/>
          <w:w w:val="67"/>
          <w:sz w:val="26"/>
        </w:rPr>
        <w:t>o</w:t>
      </w:r>
      <w:r>
        <w:rPr>
          <w:rFonts w:ascii="Arial" w:hAnsi="Arial"/>
          <w:b/>
          <w:spacing w:val="-2"/>
          <w:w w:val="73"/>
          <w:sz w:val="26"/>
        </w:rPr>
        <w:t>a</w:t>
      </w:r>
      <w:r>
        <w:rPr>
          <w:rFonts w:ascii="Arial" w:hAnsi="Arial"/>
          <w:b/>
          <w:w w:val="78"/>
          <w:sz w:val="26"/>
        </w:rPr>
        <w:t>ït</w:t>
      </w:r>
      <w:r>
        <w:rPr>
          <w:rFonts w:ascii="Arial" w:hAnsi="Arial"/>
          <w:b/>
          <w:spacing w:val="-1"/>
          <w:sz w:val="26"/>
        </w:rPr>
        <w:t> </w:t>
      </w:r>
      <w:r>
        <w:rPr>
          <w:rFonts w:ascii="Arial" w:hAnsi="Arial"/>
          <w:b/>
          <w:spacing w:val="2"/>
          <w:w w:val="80"/>
          <w:sz w:val="26"/>
        </w:rPr>
        <w:t>ñ</w:t>
      </w:r>
      <w:r>
        <w:rPr>
          <w:rFonts w:ascii="Arial" w:hAnsi="Arial"/>
          <w:b/>
          <w:spacing w:val="-2"/>
          <w:w w:val="67"/>
          <w:sz w:val="26"/>
        </w:rPr>
        <w:t>o</w:t>
      </w:r>
      <w:r>
        <w:rPr>
          <w:rFonts w:ascii="Arial" w:hAnsi="Arial"/>
          <w:b/>
          <w:w w:val="33"/>
          <w:sz w:val="26"/>
        </w:rPr>
        <w:t>ä</w:t>
      </w:r>
      <w:r>
        <w:rPr>
          <w:rFonts w:ascii="Arial" w:hAnsi="Arial"/>
          <w:b/>
          <w:spacing w:val="-2"/>
          <w:w w:val="33"/>
          <w:sz w:val="26"/>
        </w:rPr>
        <w:t>n</w:t>
      </w:r>
      <w:r>
        <w:rPr>
          <w:rFonts w:ascii="Arial" w:hAnsi="Arial"/>
          <w:b/>
          <w:spacing w:val="5"/>
          <w:w w:val="62"/>
          <w:sz w:val="26"/>
        </w:rPr>
        <w:t>g</w:t>
      </w:r>
      <w:r>
        <w:rPr>
          <w:rFonts w:ascii="Arial" w:hAnsi="Arial"/>
          <w:b/>
          <w:w w:val="55"/>
          <w:sz w:val="26"/>
        </w:rPr>
        <w:t>,</w:t>
      </w:r>
      <w:r>
        <w:rPr>
          <w:rFonts w:ascii="Arial" w:hAnsi="Arial"/>
          <w:b/>
          <w:spacing w:val="-2"/>
          <w:sz w:val="26"/>
        </w:rPr>
        <w:t> </w:t>
      </w:r>
      <w:r>
        <w:rPr>
          <w:rFonts w:ascii="Arial" w:hAnsi="Arial"/>
          <w:b/>
          <w:w w:val="56"/>
          <w:sz w:val="26"/>
        </w:rPr>
        <w:t>v</w:t>
      </w:r>
      <w:r>
        <w:rPr>
          <w:rFonts w:ascii="Arial" w:hAnsi="Arial"/>
          <w:b/>
          <w:spacing w:val="-2"/>
          <w:w w:val="56"/>
          <w:sz w:val="26"/>
        </w:rPr>
        <w:t>i</w:t>
      </w:r>
      <w:r>
        <w:rPr>
          <w:rFonts w:ascii="Arial" w:hAnsi="Arial"/>
          <w:b/>
          <w:spacing w:val="1"/>
          <w:w w:val="71"/>
          <w:sz w:val="26"/>
        </w:rPr>
        <w:t>e</w:t>
      </w:r>
      <w:r>
        <w:rPr>
          <w:rFonts w:ascii="Arial" w:hAnsi="Arial"/>
          <w:b/>
          <w:w w:val="54"/>
          <w:sz w:val="26"/>
        </w:rPr>
        <w:t>át</w:t>
      </w:r>
      <w:r>
        <w:rPr>
          <w:rFonts w:ascii="Arial" w:hAnsi="Arial"/>
          <w:b/>
          <w:spacing w:val="-1"/>
          <w:sz w:val="26"/>
        </w:rPr>
        <w:t> </w:t>
      </w:r>
      <w:r>
        <w:rPr>
          <w:rFonts w:ascii="Arial" w:hAnsi="Arial"/>
          <w:b/>
          <w:spacing w:val="1"/>
          <w:w w:val="31"/>
          <w:sz w:val="26"/>
        </w:rPr>
        <w:t>l</w:t>
      </w:r>
      <w:r>
        <w:rPr>
          <w:rFonts w:ascii="Arial" w:hAnsi="Arial"/>
          <w:b/>
          <w:w w:val="63"/>
          <w:sz w:val="26"/>
        </w:rPr>
        <w:t>öu</w:t>
      </w:r>
      <w:r>
        <w:rPr>
          <w:rFonts w:ascii="Arial" w:hAnsi="Arial"/>
          <w:b/>
          <w:spacing w:val="-1"/>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à</w:t>
      </w:r>
      <w:r>
        <w:rPr>
          <w:rFonts w:ascii="Arial" w:hAnsi="Arial"/>
          <w:b/>
          <w:spacing w:val="-2"/>
          <w:sz w:val="26"/>
        </w:rPr>
        <w:t> </w:t>
      </w:r>
      <w:r>
        <w:rPr>
          <w:rFonts w:ascii="Arial" w:hAnsi="Arial"/>
          <w:b/>
          <w:w w:val="65"/>
          <w:sz w:val="26"/>
        </w:rPr>
        <w:t>h</w:t>
      </w:r>
      <w:r>
        <w:rPr>
          <w:rFonts w:ascii="Arial" w:hAnsi="Arial"/>
          <w:b/>
          <w:spacing w:val="3"/>
          <w:w w:val="65"/>
          <w:sz w:val="26"/>
        </w:rPr>
        <w:t>a</w:t>
      </w:r>
      <w:r>
        <w:rPr>
          <w:rFonts w:ascii="Arial" w:hAnsi="Arial"/>
          <w:b/>
          <w:w w:val="81"/>
          <w:sz w:val="26"/>
        </w:rPr>
        <w:t>y</w:t>
      </w:r>
      <w:r>
        <w:rPr>
          <w:rFonts w:ascii="Arial" w:hAnsi="Arial"/>
          <w:b/>
          <w:spacing w:val="-3"/>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w w:val="93"/>
          <w:sz w:val="26"/>
        </w:rPr>
        <w:t>t</w:t>
      </w:r>
      <w:r>
        <w:rPr>
          <w:rFonts w:ascii="Arial" w:hAnsi="Arial"/>
          <w:b/>
          <w:spacing w:val="1"/>
          <w:w w:val="93"/>
          <w:sz w:val="26"/>
        </w:rPr>
        <w:t>ö</w:t>
      </w:r>
      <w:r>
        <w:rPr>
          <w:rFonts w:ascii="Arial" w:hAnsi="Arial"/>
          <w:b/>
          <w:w w:val="14"/>
          <w:sz w:val="26"/>
        </w:rPr>
        <w:t>ï</w:t>
      </w:r>
      <w:r>
        <w:rPr>
          <w:rFonts w:ascii="Arial" w:hAnsi="Arial"/>
          <w:b/>
          <w:spacing w:val="-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å</w:t>
      </w:r>
      <w:r>
        <w:rPr>
          <w:rFonts w:ascii="Arial" w:hAnsi="Arial"/>
          <w:b/>
          <w:w w:val="57"/>
          <w:sz w:val="26"/>
        </w:rPr>
        <w:t>n</w:t>
      </w:r>
      <w:r>
        <w:rPr>
          <w:rFonts w:ascii="Arial" w:hAnsi="Arial"/>
          <w:b/>
          <w:spacing w:val="-2"/>
          <w:sz w:val="26"/>
        </w:rPr>
        <w:t> </w:t>
      </w:r>
      <w:r>
        <w:rPr>
          <w:rFonts w:ascii="Arial" w:hAnsi="Arial"/>
          <w:b/>
          <w:w w:val="70"/>
          <w:sz w:val="26"/>
        </w:rPr>
        <w:t>v</w:t>
      </w:r>
      <w:r>
        <w:rPr>
          <w:rFonts w:ascii="Arial" w:hAnsi="Arial"/>
          <w:b/>
          <w:spacing w:val="-2"/>
          <w:w w:val="70"/>
          <w:sz w:val="26"/>
        </w:rPr>
        <w:t>a</w:t>
      </w:r>
      <w:r>
        <w:rPr>
          <w:rFonts w:ascii="Arial" w:hAnsi="Arial"/>
          <w:b/>
          <w:w w:val="6"/>
          <w:sz w:val="26"/>
        </w:rPr>
        <w:t>ø</w:t>
      </w:r>
      <w:r>
        <w:rPr>
          <w:rFonts w:ascii="Arial" w:hAnsi="Arial"/>
          <w:b/>
          <w:spacing w:val="-2"/>
          <w:sz w:val="26"/>
        </w:rPr>
        <w:t> </w:t>
      </w:r>
      <w:r>
        <w:rPr>
          <w:rFonts w:ascii="Arial" w:hAnsi="Arial"/>
          <w:b/>
          <w:spacing w:val="4"/>
          <w:w w:val="69"/>
          <w:sz w:val="26"/>
        </w:rPr>
        <w:t>c</w:t>
      </w:r>
      <w:r>
        <w:rPr>
          <w:rFonts w:ascii="Arial" w:hAnsi="Arial"/>
          <w:b/>
          <w:w w:val="70"/>
          <w:sz w:val="26"/>
        </w:rPr>
        <w:t>hö</w:t>
      </w:r>
      <w:r>
        <w:rPr>
          <w:rFonts w:ascii="Arial" w:hAnsi="Arial"/>
          <w:b/>
          <w:spacing w:val="2"/>
          <w:w w:val="70"/>
          <w:sz w:val="26"/>
        </w:rPr>
        <w:t>ô</w:t>
      </w:r>
      <w:r>
        <w:rPr>
          <w:rFonts w:ascii="Arial" w:hAnsi="Arial"/>
          <w:b/>
          <w:w w:val="60"/>
          <w:sz w:val="26"/>
        </w:rPr>
        <w:t>ng</w:t>
      </w:r>
      <w:r>
        <w:rPr>
          <w:rFonts w:ascii="Arial" w:hAnsi="Arial"/>
          <w:b/>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2"/>
          <w:w w:val="65"/>
          <w:sz w:val="26"/>
        </w:rPr>
        <w:t>m</w:t>
      </w:r>
      <w:r>
        <w:rPr>
          <w:rFonts w:ascii="Arial" w:hAnsi="Arial"/>
          <w:b/>
          <w:spacing w:val="-2"/>
          <w:w w:val="73"/>
          <w:sz w:val="26"/>
        </w:rPr>
        <w:t>a</w:t>
      </w:r>
      <w:r>
        <w:rPr>
          <w:rFonts w:ascii="Arial" w:hAnsi="Arial"/>
          <w:b/>
          <w:w w:val="31"/>
          <w:sz w:val="26"/>
        </w:rPr>
        <w:t>ã</w:t>
      </w:r>
      <w:r>
        <w:rPr>
          <w:rFonts w:ascii="Arial" w:hAnsi="Arial"/>
          <w:b/>
          <w:spacing w:val="3"/>
          <w:w w:val="31"/>
          <w:sz w:val="26"/>
        </w:rPr>
        <w:t>u</w:t>
      </w:r>
      <w:r>
        <w:rPr>
          <w:rFonts w:ascii="Arial" w:hAnsi="Arial"/>
          <w:b/>
          <w:w w:val="55"/>
          <w:sz w:val="26"/>
        </w:rPr>
        <w:t>,</w:t>
      </w:r>
      <w:r>
        <w:rPr>
          <w:rFonts w:ascii="Arial" w:hAnsi="Arial"/>
          <w:b/>
          <w:spacing w:val="-3"/>
          <w:sz w:val="26"/>
        </w:rPr>
        <w:t> </w:t>
      </w:r>
      <w:r>
        <w:rPr>
          <w:rFonts w:ascii="Arial" w:hAnsi="Arial"/>
          <w:b/>
          <w:w w:val="68"/>
          <w:sz w:val="26"/>
        </w:rPr>
        <w:t>c</w:t>
      </w:r>
      <w:r>
        <w:rPr>
          <w:rFonts w:ascii="Arial" w:hAnsi="Arial"/>
          <w:b/>
          <w:spacing w:val="-2"/>
          <w:w w:val="68"/>
          <w:sz w:val="26"/>
        </w:rPr>
        <w:t>o</w:t>
      </w:r>
      <w:r>
        <w:rPr>
          <w:rFonts w:ascii="Arial" w:hAnsi="Arial"/>
          <w:b/>
          <w:w w:val="6"/>
          <w:sz w:val="26"/>
        </w:rPr>
        <w:t>ù</w:t>
      </w:r>
      <w:r>
        <w:rPr>
          <w:rFonts w:ascii="Arial" w:hAnsi="Arial"/>
          <w:b/>
          <w:spacing w:val="-2"/>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15"/>
          <w:sz w:val="26"/>
        </w:rPr>
        <w:t>ûi</w:t>
      </w:r>
      <w:r>
        <w:rPr>
          <w:rFonts w:ascii="Arial" w:hAnsi="Arial"/>
          <w:b/>
          <w:spacing w:val="-3"/>
          <w:sz w:val="26"/>
        </w:rPr>
        <w:t> </w:t>
      </w:r>
      <w:r>
        <w:rPr>
          <w:rFonts w:ascii="Arial" w:hAnsi="Arial"/>
          <w:b/>
          <w:w w:val="83"/>
          <w:sz w:val="26"/>
        </w:rPr>
        <w:t>th</w:t>
      </w:r>
      <w:r>
        <w:rPr>
          <w:rFonts w:ascii="Arial" w:hAnsi="Arial"/>
          <w:b/>
          <w:spacing w:val="4"/>
          <w:w w:val="83"/>
          <w:sz w:val="26"/>
        </w:rPr>
        <w:t>í</w:t>
      </w:r>
      <w:r>
        <w:rPr>
          <w:rFonts w:ascii="Arial" w:hAnsi="Arial"/>
          <w:b/>
          <w:w w:val="63"/>
          <w:sz w:val="26"/>
        </w:rPr>
        <w:t>ch</w:t>
      </w:r>
      <w:r>
        <w:rPr>
          <w:rFonts w:ascii="Arial" w:hAnsi="Arial"/>
          <w:b/>
          <w:spacing w:val="-2"/>
          <w:sz w:val="26"/>
        </w:rPr>
        <w:t> </w:t>
      </w:r>
      <w:r>
        <w:rPr>
          <w:rFonts w:ascii="Arial" w:hAnsi="Arial"/>
          <w:b/>
          <w:w w:val="93"/>
          <w:sz w:val="26"/>
        </w:rPr>
        <w:t>t</w:t>
      </w:r>
      <w:r>
        <w:rPr>
          <w:rFonts w:ascii="Arial" w:hAnsi="Arial"/>
          <w:b/>
          <w:spacing w:val="1"/>
          <w:w w:val="93"/>
          <w:sz w:val="26"/>
        </w:rPr>
        <w:t>ö</w:t>
      </w:r>
      <w:r>
        <w:rPr>
          <w:rFonts w:ascii="Arial" w:hAnsi="Arial"/>
          <w:b/>
          <w:w w:val="32"/>
          <w:sz w:val="26"/>
        </w:rPr>
        <w:t>ø</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1"/>
          <w:w w:val="31"/>
          <w:sz w:val="26"/>
        </w:rPr>
        <w:t>l</w:t>
      </w:r>
      <w:r>
        <w:rPr>
          <w:rFonts w:ascii="Arial" w:hAnsi="Arial"/>
          <w:b/>
          <w:spacing w:val="1"/>
          <w:w w:val="71"/>
          <w:sz w:val="26"/>
        </w:rPr>
        <w:t>e</w:t>
      </w:r>
      <w:r>
        <w:rPr>
          <w:rFonts w:ascii="Arial" w:hAnsi="Arial"/>
          <w:b/>
          <w:w w:val="33"/>
          <w:sz w:val="26"/>
        </w:rPr>
        <w:t>ä</w:t>
      </w:r>
      <w:r>
        <w:rPr>
          <w:rFonts w:ascii="Arial" w:hAnsi="Arial"/>
          <w:b/>
          <w:spacing w:val="-2"/>
          <w:w w:val="33"/>
          <w:sz w:val="26"/>
        </w:rPr>
        <w:t>n</w:t>
      </w:r>
      <w:r>
        <w:rPr>
          <w:rFonts w:ascii="Arial" w:hAnsi="Arial"/>
          <w:b/>
          <w:w w:val="57"/>
          <w:sz w:val="26"/>
        </w:rPr>
        <w:t>h</w:t>
      </w:r>
      <w:r>
        <w:rPr>
          <w:rFonts w:ascii="Arial" w:hAnsi="Arial"/>
          <w:b/>
          <w:spacing w:val="-2"/>
          <w:sz w:val="26"/>
        </w:rPr>
        <w:t> </w:t>
      </w:r>
      <w:r>
        <w:rPr>
          <w:rFonts w:ascii="Arial" w:hAnsi="Arial"/>
          <w:b/>
          <w:w w:val="62"/>
          <w:sz w:val="26"/>
        </w:rPr>
        <w:t>h</w:t>
      </w:r>
      <w:r>
        <w:rPr>
          <w:rFonts w:ascii="Arial" w:hAnsi="Arial"/>
          <w:b/>
          <w:spacing w:val="3"/>
          <w:w w:val="62"/>
          <w:sz w:val="26"/>
        </w:rPr>
        <w:t>o</w:t>
      </w:r>
      <w:r>
        <w:rPr>
          <w:rFonts w:ascii="Arial" w:hAnsi="Arial"/>
          <w:b/>
          <w:spacing w:val="-2"/>
          <w:w w:val="73"/>
          <w:sz w:val="26"/>
        </w:rPr>
        <w:t>a</w:t>
      </w:r>
      <w:r>
        <w:rPr>
          <w:rFonts w:ascii="Arial" w:hAnsi="Arial"/>
          <w:b/>
          <w:w w:val="38"/>
          <w:sz w:val="26"/>
        </w:rPr>
        <w:t>ëc</w:t>
      </w:r>
      <w:r>
        <w:rPr>
          <w:rFonts w:ascii="Arial" w:hAnsi="Arial"/>
          <w:b/>
          <w:spacing w:val="-2"/>
          <w:sz w:val="26"/>
        </w:rPr>
        <w:t> </w:t>
      </w:r>
      <w:r>
        <w:rPr>
          <w:rFonts w:ascii="Arial" w:hAnsi="Arial"/>
          <w:b/>
          <w:spacing w:val="4"/>
          <w:w w:val="69"/>
          <w:sz w:val="26"/>
        </w:rPr>
        <w:t>c</w:t>
      </w:r>
      <w:r>
        <w:rPr>
          <w:rFonts w:ascii="Arial" w:hAnsi="Arial"/>
          <w:b/>
          <w:spacing w:val="-2"/>
          <w:w w:val="73"/>
          <w:sz w:val="26"/>
        </w:rPr>
        <w:t>a</w:t>
      </w:r>
      <w:r>
        <w:rPr>
          <w:rFonts w:ascii="Arial" w:hAnsi="Arial"/>
          <w:b/>
          <w:w w:val="6"/>
          <w:sz w:val="26"/>
        </w:rPr>
        <w:t>û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w:t>
      </w:r>
      <w:r>
        <w:rPr>
          <w:rFonts w:ascii="Arial" w:hAnsi="Arial"/>
          <w:b/>
          <w:spacing w:val="-2"/>
          <w:w w:val="57"/>
          <w:sz w:val="26"/>
        </w:rPr>
        <w:t>h</w:t>
      </w:r>
      <w:r>
        <w:rPr>
          <w:rFonts w:ascii="Arial" w:hAnsi="Arial"/>
          <w:b/>
          <w:w w:val="42"/>
          <w:sz w:val="26"/>
        </w:rPr>
        <w:t>.</w:t>
      </w:r>
    </w:p>
    <w:p>
      <w:pPr>
        <w:spacing w:line="278" w:lineRule="auto" w:before="109"/>
        <w:ind w:left="119" w:right="110"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3"/>
          <w:sz w:val="26"/>
        </w:rPr>
        <w:t> </w:t>
      </w:r>
      <w:r>
        <w:rPr>
          <w:rFonts w:ascii="Arial" w:hAnsi="Arial"/>
          <w:b/>
          <w:spacing w:val="-2"/>
          <w:w w:val="70"/>
          <w:sz w:val="26"/>
        </w:rPr>
        <w:t>d</w:t>
      </w:r>
      <w:r>
        <w:rPr>
          <w:rFonts w:ascii="Arial" w:hAnsi="Arial"/>
          <w:b/>
          <w:w w:val="58"/>
          <w:sz w:val="26"/>
        </w:rPr>
        <w:t>ung</w:t>
      </w:r>
      <w:r>
        <w:rPr>
          <w:rFonts w:ascii="Arial" w:hAnsi="Arial"/>
          <w:b/>
          <w:spacing w:val="-5"/>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w w:val="102"/>
          <w:sz w:val="26"/>
        </w:rPr>
        <w:t>6</w:t>
      </w:r>
      <w:r>
        <w:rPr>
          <w:rFonts w:ascii="Arial" w:hAnsi="Arial"/>
          <w:b/>
          <w:spacing w:val="-5"/>
          <w:sz w:val="26"/>
        </w:rPr>
        <w:t> </w:t>
      </w:r>
      <w:r>
        <w:rPr>
          <w:rFonts w:ascii="Arial" w:hAnsi="Arial"/>
          <w:b/>
          <w:spacing w:val="2"/>
          <w:w w:val="57"/>
          <w:sz w:val="26"/>
        </w:rPr>
        <w:t>k</w:t>
      </w:r>
      <w:r>
        <w:rPr>
          <w:rFonts w:ascii="Arial" w:hAnsi="Arial"/>
          <w:b/>
          <w:w w:val="65"/>
          <w:sz w:val="26"/>
        </w:rPr>
        <w:t>h</w:t>
      </w:r>
      <w:r>
        <w:rPr>
          <w:rFonts w:ascii="Arial" w:hAnsi="Arial"/>
          <w:b/>
          <w:spacing w:val="-2"/>
          <w:w w:val="65"/>
          <w:sz w:val="26"/>
        </w:rPr>
        <w:t>a</w:t>
      </w:r>
      <w:r>
        <w:rPr>
          <w:rFonts w:ascii="Arial" w:hAnsi="Arial"/>
          <w:b/>
          <w:w w:val="36"/>
          <w:sz w:val="26"/>
        </w:rPr>
        <w:t>ûo</w:t>
      </w:r>
      <w:r>
        <w:rPr>
          <w:rFonts w:ascii="Arial" w:hAnsi="Arial"/>
          <w:b/>
          <w:spacing w:val="-3"/>
          <w:sz w:val="26"/>
        </w:rPr>
        <w:t> </w:t>
      </w:r>
      <w:r>
        <w:rPr>
          <w:rFonts w:ascii="Arial" w:hAnsi="Arial"/>
          <w:b/>
          <w:spacing w:val="-2"/>
          <w:w w:val="73"/>
          <w:sz w:val="26"/>
        </w:rPr>
        <w:t>sa</w:t>
      </w:r>
      <w:r>
        <w:rPr>
          <w:rFonts w:ascii="Arial" w:hAnsi="Arial"/>
          <w:b/>
          <w:w w:val="50"/>
          <w:sz w:val="26"/>
        </w:rPr>
        <w:t>ùt</w:t>
      </w:r>
      <w:r>
        <w:rPr>
          <w:rFonts w:ascii="Arial" w:hAnsi="Arial"/>
          <w:b/>
          <w:spacing w:val="-6"/>
          <w:sz w:val="26"/>
        </w:rPr>
        <w:t> </w:t>
      </w:r>
      <w:r>
        <w:rPr>
          <w:rFonts w:ascii="Arial" w:hAnsi="Arial"/>
          <w:b/>
          <w:w w:val="63"/>
          <w:sz w:val="26"/>
        </w:rPr>
        <w:t>c</w:t>
      </w:r>
      <w:r>
        <w:rPr>
          <w:rFonts w:ascii="Arial" w:hAnsi="Arial"/>
          <w:b/>
          <w:spacing w:val="4"/>
          <w:w w:val="63"/>
          <w:sz w:val="26"/>
        </w:rPr>
        <w:t>h</w:t>
      </w:r>
      <w:r>
        <w:rPr>
          <w:rFonts w:ascii="Arial" w:hAnsi="Arial"/>
          <w:b/>
          <w:w w:val="34"/>
          <w:sz w:val="26"/>
        </w:rPr>
        <w:t>i</w:t>
      </w:r>
      <w:r>
        <w:rPr>
          <w:rFonts w:ascii="Arial" w:hAnsi="Arial"/>
          <w:b/>
          <w:spacing w:val="-12"/>
          <w:sz w:val="26"/>
        </w:rPr>
        <w:t> </w:t>
      </w:r>
      <w:r>
        <w:rPr>
          <w:rFonts w:ascii="Arial" w:hAnsi="Arial"/>
          <w:b/>
          <w:spacing w:val="5"/>
          <w:w w:val="132"/>
          <w:sz w:val="26"/>
        </w:rPr>
        <w:t>t</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11"/>
          <w:sz w:val="26"/>
        </w:rPr>
        <w:t> </w:t>
      </w:r>
      <w:r>
        <w:rPr>
          <w:rFonts w:ascii="Arial" w:hAnsi="Arial"/>
          <w:b/>
          <w:spacing w:val="4"/>
          <w:w w:val="69"/>
          <w:sz w:val="26"/>
        </w:rPr>
        <w:t>c</w:t>
      </w:r>
      <w:r>
        <w:rPr>
          <w:rFonts w:ascii="Arial" w:hAnsi="Arial"/>
          <w:b/>
          <w:w w:val="51"/>
          <w:sz w:val="26"/>
        </w:rPr>
        <w:t>höùc</w:t>
      </w:r>
      <w:r>
        <w:rPr>
          <w:rFonts w:ascii="Arial" w:hAnsi="Arial"/>
          <w:b/>
          <w:spacing w:val="-7"/>
          <w:sz w:val="26"/>
        </w:rPr>
        <w:t> </w:t>
      </w:r>
      <w:r>
        <w:rPr>
          <w:rFonts w:ascii="Arial" w:hAnsi="Arial"/>
          <w:b/>
          <w:w w:val="65"/>
          <w:sz w:val="26"/>
        </w:rPr>
        <w:t>n</w:t>
      </w:r>
      <w:r>
        <w:rPr>
          <w:rFonts w:ascii="Arial" w:hAnsi="Arial"/>
          <w:b/>
          <w:spacing w:val="3"/>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w w:val="42"/>
          <w:sz w:val="26"/>
        </w:rPr>
        <w:t>cu</w:t>
      </w:r>
      <w:r>
        <w:rPr>
          <w:rFonts w:ascii="Arial" w:hAnsi="Arial"/>
          <w:b/>
          <w:spacing w:val="-2"/>
          <w:w w:val="42"/>
          <w:sz w:val="26"/>
        </w:rPr>
        <w:t>û</w:t>
      </w:r>
      <w:r>
        <w:rPr>
          <w:rFonts w:ascii="Arial" w:hAnsi="Arial"/>
          <w:b/>
          <w:w w:val="73"/>
          <w:sz w:val="26"/>
        </w:rPr>
        <w:t>a</w:t>
      </w:r>
      <w:r>
        <w:rPr>
          <w:rFonts w:ascii="Arial" w:hAnsi="Arial"/>
          <w:b/>
          <w:spacing w:val="-7"/>
          <w:sz w:val="26"/>
        </w:rPr>
        <w:t> </w:t>
      </w:r>
      <w:r>
        <w:rPr>
          <w:rFonts w:ascii="Arial" w:hAnsi="Arial"/>
          <w:b/>
          <w:w w:val="132"/>
          <w:sz w:val="26"/>
        </w:rPr>
        <w:t>t</w:t>
      </w:r>
      <w:r>
        <w:rPr>
          <w:rFonts w:ascii="Arial" w:hAnsi="Arial"/>
          <w:b/>
          <w:spacing w:val="3"/>
          <w:w w:val="34"/>
          <w:sz w:val="26"/>
        </w:rPr>
        <w:t>i</w:t>
      </w:r>
      <w:r>
        <w:rPr>
          <w:rFonts w:ascii="Arial" w:hAnsi="Arial"/>
          <w:b/>
          <w:spacing w:val="-2"/>
          <w:w w:val="65"/>
          <w:sz w:val="26"/>
        </w:rPr>
        <w:t>m</w:t>
      </w:r>
      <w:r>
        <w:rPr>
          <w:rFonts w:ascii="Arial" w:hAnsi="Arial"/>
          <w:b/>
          <w:spacing w:val="1"/>
          <w:w w:val="71"/>
          <w:sz w:val="26"/>
        </w:rPr>
        <w:t>e</w:t>
      </w:r>
      <w:r>
        <w:rPr>
          <w:rFonts w:ascii="Arial" w:hAnsi="Arial"/>
          <w:b/>
          <w:spacing w:val="6"/>
          <w:w w:val="77"/>
          <w:sz w:val="26"/>
        </w:rPr>
        <w:t>r</w:t>
      </w:r>
      <w:r>
        <w:rPr>
          <w:rFonts w:ascii="Arial" w:hAnsi="Arial"/>
          <w:b/>
          <w:spacing w:val="1"/>
          <w:w w:val="75"/>
          <w:sz w:val="26"/>
        </w:rPr>
        <w:t>-</w:t>
      </w:r>
      <w:r>
        <w:rPr>
          <w:rFonts w:ascii="Arial" w:hAnsi="Arial"/>
          <w:b/>
          <w:w w:val="68"/>
          <w:sz w:val="26"/>
        </w:rPr>
        <w:t>c</w:t>
      </w:r>
      <w:r>
        <w:rPr>
          <w:rFonts w:ascii="Arial" w:hAnsi="Arial"/>
          <w:b/>
          <w:spacing w:val="3"/>
          <w:w w:val="68"/>
          <w:sz w:val="26"/>
        </w:rPr>
        <w:t>o</w:t>
      </w:r>
      <w:r>
        <w:rPr>
          <w:rFonts w:ascii="Arial" w:hAnsi="Arial"/>
          <w:b/>
          <w:w w:val="72"/>
          <w:sz w:val="26"/>
        </w:rPr>
        <w:t>unt</w:t>
      </w:r>
      <w:r>
        <w:rPr>
          <w:rFonts w:ascii="Arial" w:hAnsi="Arial"/>
          <w:b/>
          <w:spacing w:val="1"/>
          <w:w w:val="72"/>
          <w:sz w:val="26"/>
        </w:rPr>
        <w:t>e</w:t>
      </w:r>
      <w:r>
        <w:rPr>
          <w:rFonts w:ascii="Arial" w:hAnsi="Arial"/>
          <w:b/>
          <w:w w:val="77"/>
          <w:sz w:val="26"/>
        </w:rPr>
        <w:t>r</w:t>
      </w:r>
      <w:r>
        <w:rPr>
          <w:rFonts w:ascii="Arial" w:hAnsi="Arial"/>
          <w:b/>
          <w:spacing w:val="-8"/>
          <w:sz w:val="26"/>
        </w:rPr>
        <w:t> </w:t>
      </w:r>
      <w:r>
        <w:rPr>
          <w:rFonts w:ascii="Arial" w:hAnsi="Arial"/>
          <w:b/>
          <w:w w:val="132"/>
          <w:sz w:val="26"/>
        </w:rPr>
        <w:t>t</w:t>
      </w:r>
      <w:r>
        <w:rPr>
          <w:rFonts w:ascii="Arial" w:hAnsi="Arial"/>
          <w:b/>
          <w:w w:val="66"/>
          <w:sz w:val="26"/>
        </w:rPr>
        <w:t>ích</w:t>
      </w:r>
      <w:r>
        <w:rPr>
          <w:rFonts w:ascii="Arial" w:hAnsi="Arial"/>
          <w:b/>
          <w:spacing w:val="-7"/>
          <w:sz w:val="26"/>
        </w:rPr>
        <w:t> </w:t>
      </w:r>
      <w:r>
        <w:rPr>
          <w:rFonts w:ascii="Arial" w:hAnsi="Arial"/>
          <w:b/>
          <w:w w:val="68"/>
          <w:sz w:val="26"/>
        </w:rPr>
        <w:t>h</w:t>
      </w:r>
      <w:r>
        <w:rPr>
          <w:rFonts w:ascii="Arial" w:hAnsi="Arial"/>
          <w:b/>
          <w:spacing w:val="2"/>
          <w:w w:val="68"/>
          <w:sz w:val="26"/>
        </w:rPr>
        <w:t>ô</w:t>
      </w:r>
      <w:r>
        <w:rPr>
          <w:rFonts w:ascii="Arial" w:hAnsi="Arial"/>
          <w:b/>
          <w:w w:val="48"/>
          <w:sz w:val="26"/>
        </w:rPr>
        <w:t>ïp</w:t>
      </w:r>
      <w:r>
        <w:rPr>
          <w:rFonts w:ascii="Arial" w:hAnsi="Arial"/>
          <w:b/>
          <w:spacing w:val="-8"/>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pacing w:val="-5"/>
          <w:sz w:val="26"/>
        </w:rPr>
        <w:t> </w:t>
      </w:r>
      <w:r>
        <w:rPr>
          <w:rFonts w:ascii="Arial" w:hAnsi="Arial"/>
          <w:b/>
          <w:w w:val="56"/>
          <w:sz w:val="26"/>
        </w:rPr>
        <w:t>vi</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2"/>
          <w:w w:val="33"/>
          <w:sz w:val="26"/>
        </w:rPr>
        <w:t>n</w:t>
      </w:r>
      <w:r>
        <w:rPr>
          <w:rFonts w:ascii="Arial" w:hAnsi="Arial"/>
          <w:b/>
          <w:w w:val="55"/>
          <w:sz w:val="26"/>
        </w:rPr>
        <w:t>, </w:t>
      </w:r>
      <w:r>
        <w:rPr>
          <w:rFonts w:ascii="Arial" w:hAnsi="Arial"/>
          <w:b/>
          <w:w w:val="71"/>
          <w:sz w:val="26"/>
        </w:rPr>
        <w:t>c</w:t>
      </w:r>
      <w:r>
        <w:rPr>
          <w:rFonts w:ascii="Arial" w:hAnsi="Arial"/>
          <w:b/>
          <w:spacing w:val="3"/>
          <w:w w:val="71"/>
          <w:sz w:val="26"/>
        </w:rPr>
        <w:t>a</w:t>
      </w:r>
      <w:r>
        <w:rPr>
          <w:rFonts w:ascii="Arial" w:hAnsi="Arial"/>
          <w:b/>
          <w:w w:val="36"/>
          <w:sz w:val="26"/>
        </w:rPr>
        <w:t>ù</w:t>
      </w:r>
      <w:r>
        <w:rPr>
          <w:rFonts w:ascii="Arial" w:hAnsi="Arial"/>
          <w:b/>
          <w:spacing w:val="-2"/>
          <w:w w:val="36"/>
          <w:sz w:val="26"/>
        </w:rPr>
        <w:t>c</w:t>
      </w:r>
      <w:r>
        <w:rPr>
          <w:rFonts w:ascii="Arial" w:hAnsi="Arial"/>
          <w:b/>
          <w:w w:val="57"/>
          <w:sz w:val="26"/>
        </w:rPr>
        <w:t>h</w:t>
      </w:r>
      <w:r>
        <w:rPr>
          <w:rFonts w:ascii="Arial" w:hAnsi="Arial"/>
          <w:b/>
          <w:spacing w:val="-11"/>
          <w:sz w:val="26"/>
        </w:rPr>
        <w:t> </w:t>
      </w:r>
      <w:r>
        <w:rPr>
          <w:rFonts w:ascii="Arial" w:hAnsi="Arial"/>
          <w:b/>
          <w:spacing w:val="-2"/>
          <w:w w:val="73"/>
          <w:sz w:val="26"/>
        </w:rPr>
        <w:t>s</w:t>
      </w:r>
      <w:r>
        <w:rPr>
          <w:rFonts w:ascii="Arial" w:hAnsi="Arial"/>
          <w:b/>
          <w:spacing w:val="5"/>
          <w:w w:val="72"/>
          <w:sz w:val="26"/>
        </w:rPr>
        <w:t>ö</w:t>
      </w:r>
      <w:r>
        <w:rPr>
          <w:rFonts w:ascii="Arial" w:hAnsi="Arial"/>
          <w:b/>
          <w:w w:val="6"/>
          <w:sz w:val="26"/>
        </w:rPr>
        <w:t>û</w:t>
      </w:r>
      <w:r>
        <w:rPr>
          <w:rFonts w:ascii="Arial" w:hAnsi="Arial"/>
          <w:b/>
          <w:spacing w:val="-11"/>
          <w:sz w:val="26"/>
        </w:rPr>
        <w:t> </w:t>
      </w:r>
      <w:r>
        <w:rPr>
          <w:rFonts w:ascii="Arial" w:hAnsi="Arial"/>
          <w:b/>
          <w:spacing w:val="-2"/>
          <w:w w:val="70"/>
          <w:sz w:val="26"/>
        </w:rPr>
        <w:t>d</w:t>
      </w:r>
      <w:r>
        <w:rPr>
          <w:rFonts w:ascii="Arial" w:hAnsi="Arial"/>
          <w:b/>
          <w:w w:val="41"/>
          <w:sz w:val="26"/>
        </w:rPr>
        <w:t>u</w:t>
      </w:r>
      <w:r>
        <w:rPr>
          <w:rFonts w:ascii="Arial" w:hAnsi="Arial"/>
          <w:b/>
          <w:spacing w:val="3"/>
          <w:w w:val="41"/>
          <w:sz w:val="26"/>
        </w:rPr>
        <w:t>ï</w:t>
      </w:r>
      <w:r>
        <w:rPr>
          <w:rFonts w:ascii="Arial" w:hAnsi="Arial"/>
          <w:b/>
          <w:w w:val="60"/>
          <w:sz w:val="26"/>
        </w:rPr>
        <w:t>ng</w:t>
      </w:r>
      <w:r>
        <w:rPr>
          <w:rFonts w:ascii="Arial" w:hAnsi="Arial"/>
          <w:b/>
          <w:spacing w:val="-10"/>
          <w:sz w:val="26"/>
        </w:rPr>
        <w:t> </w:t>
      </w:r>
      <w:r>
        <w:rPr>
          <w:rFonts w:ascii="Arial" w:hAnsi="Arial"/>
          <w:b/>
          <w:spacing w:val="2"/>
          <w:w w:val="132"/>
          <w:sz w:val="26"/>
        </w:rPr>
        <w:t>t</w:t>
      </w:r>
      <w:r>
        <w:rPr>
          <w:rFonts w:ascii="Arial" w:hAnsi="Arial"/>
          <w:b/>
          <w:spacing w:val="-2"/>
          <w:w w:val="34"/>
          <w:sz w:val="26"/>
        </w:rPr>
        <w:t>i</w:t>
      </w:r>
      <w:r>
        <w:rPr>
          <w:rFonts w:ascii="Arial" w:hAnsi="Arial"/>
          <w:b/>
          <w:spacing w:val="-2"/>
          <w:w w:val="65"/>
          <w:sz w:val="26"/>
        </w:rPr>
        <w:t>m</w:t>
      </w:r>
      <w:r>
        <w:rPr>
          <w:rFonts w:ascii="Arial" w:hAnsi="Arial"/>
          <w:b/>
          <w:spacing w:val="1"/>
          <w:w w:val="71"/>
          <w:sz w:val="26"/>
        </w:rPr>
        <w:t>e</w:t>
      </w:r>
      <w:r>
        <w:rPr>
          <w:rFonts w:ascii="Arial" w:hAnsi="Arial"/>
          <w:b/>
          <w:w w:val="77"/>
          <w:sz w:val="26"/>
        </w:rPr>
        <w:t>r</w:t>
      </w:r>
      <w:r>
        <w:rPr>
          <w:rFonts w:ascii="Arial" w:hAnsi="Arial"/>
          <w:b/>
          <w:spacing w:val="-11"/>
          <w:sz w:val="26"/>
        </w:rPr>
        <w:t> </w:t>
      </w:r>
      <w:r>
        <w:rPr>
          <w:rFonts w:ascii="Arial" w:hAnsi="Arial"/>
          <w:b/>
          <w:w w:val="89"/>
          <w:sz w:val="26"/>
        </w:rPr>
        <w:t>–</w:t>
      </w:r>
      <w:r>
        <w:rPr>
          <w:rFonts w:ascii="Arial" w:hAnsi="Arial"/>
          <w:b/>
          <w:spacing w:val="-5"/>
          <w:sz w:val="26"/>
        </w:rPr>
        <w:t> </w:t>
      </w:r>
      <w:r>
        <w:rPr>
          <w:rFonts w:ascii="Arial" w:hAnsi="Arial"/>
          <w:b/>
          <w:w w:val="68"/>
          <w:sz w:val="26"/>
        </w:rPr>
        <w:t>c</w:t>
      </w:r>
      <w:r>
        <w:rPr>
          <w:rFonts w:ascii="Arial" w:hAnsi="Arial"/>
          <w:b/>
          <w:spacing w:val="-2"/>
          <w:w w:val="68"/>
          <w:sz w:val="26"/>
        </w:rPr>
        <w:t>o</w:t>
      </w:r>
      <w:r>
        <w:rPr>
          <w:rFonts w:ascii="Arial" w:hAnsi="Arial"/>
          <w:b/>
          <w:w w:val="72"/>
          <w:sz w:val="26"/>
        </w:rPr>
        <w:t>unt</w:t>
      </w:r>
      <w:r>
        <w:rPr>
          <w:rFonts w:ascii="Arial" w:hAnsi="Arial"/>
          <w:b/>
          <w:spacing w:val="6"/>
          <w:w w:val="72"/>
          <w:sz w:val="26"/>
        </w:rPr>
        <w:t>e</w:t>
      </w:r>
      <w:r>
        <w:rPr>
          <w:rFonts w:ascii="Arial" w:hAnsi="Arial"/>
          <w:b/>
          <w:w w:val="77"/>
          <w:sz w:val="26"/>
        </w:rPr>
        <w:t>r</w:t>
      </w:r>
      <w:r>
        <w:rPr>
          <w:rFonts w:ascii="Arial" w:hAnsi="Arial"/>
          <w:b/>
          <w:spacing w:val="-13"/>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11"/>
          <w:sz w:val="26"/>
        </w:rPr>
        <w:t> </w:t>
      </w:r>
      <w:r>
        <w:rPr>
          <w:rFonts w:ascii="Arial" w:hAnsi="Arial"/>
          <w:b/>
          <w:spacing w:val="1"/>
          <w:w w:val="80"/>
          <w:sz w:val="26"/>
        </w:rPr>
        <w:t>ñ</w:t>
      </w:r>
      <w:r>
        <w:rPr>
          <w:rFonts w:ascii="Arial" w:hAnsi="Arial"/>
          <w:b/>
          <w:spacing w:val="-2"/>
          <w:w w:val="15"/>
          <w:sz w:val="26"/>
        </w:rPr>
        <w:t>ò</w:t>
      </w:r>
      <w:r>
        <w:rPr>
          <w:rFonts w:ascii="Arial" w:hAnsi="Arial"/>
          <w:b/>
          <w:w w:val="57"/>
          <w:sz w:val="26"/>
        </w:rPr>
        <w:t>nh</w:t>
      </w:r>
      <w:r>
        <w:rPr>
          <w:rFonts w:ascii="Arial" w:hAnsi="Arial"/>
          <w:b/>
          <w:spacing w:val="-12"/>
          <w:sz w:val="26"/>
        </w:rPr>
        <w:t> </w:t>
      </w:r>
      <w:r>
        <w:rPr>
          <w:rFonts w:ascii="Arial" w:hAnsi="Arial"/>
          <w:b/>
          <w:w w:val="132"/>
          <w:sz w:val="26"/>
        </w:rPr>
        <w:t>t</w:t>
      </w:r>
      <w:r>
        <w:rPr>
          <w:rFonts w:ascii="Arial" w:hAnsi="Arial"/>
          <w:b/>
          <w:w w:val="68"/>
          <w:sz w:val="26"/>
        </w:rPr>
        <w:t>h</w:t>
      </w:r>
      <w:r>
        <w:rPr>
          <w:rFonts w:ascii="Arial" w:hAnsi="Arial"/>
          <w:b/>
          <w:spacing w:val="1"/>
          <w:w w:val="68"/>
          <w:sz w:val="26"/>
        </w:rPr>
        <w:t>ô</w:t>
      </w:r>
      <w:r>
        <w:rPr>
          <w:rFonts w:ascii="Arial" w:hAnsi="Arial"/>
          <w:b/>
          <w:w w:val="15"/>
          <w:sz w:val="26"/>
        </w:rPr>
        <w:t>øi</w:t>
      </w:r>
      <w:r>
        <w:rPr>
          <w:rFonts w:ascii="Arial" w:hAnsi="Arial"/>
          <w:b/>
          <w:spacing w:val="-13"/>
          <w:sz w:val="26"/>
        </w:rPr>
        <w:t> </w:t>
      </w:r>
      <w:r>
        <w:rPr>
          <w:rFonts w:ascii="Arial" w:hAnsi="Arial"/>
          <w:b/>
          <w:w w:val="70"/>
          <w:sz w:val="26"/>
        </w:rPr>
        <w:t>v</w:t>
      </w:r>
      <w:r>
        <w:rPr>
          <w:rFonts w:ascii="Arial" w:hAnsi="Arial"/>
          <w:b/>
          <w:spacing w:val="3"/>
          <w:w w:val="70"/>
          <w:sz w:val="26"/>
        </w:rPr>
        <w:t>a</w:t>
      </w:r>
      <w:r>
        <w:rPr>
          <w:rFonts w:ascii="Arial" w:hAnsi="Arial"/>
          <w:b/>
          <w:w w:val="6"/>
          <w:sz w:val="26"/>
        </w:rPr>
        <w:t>ø</w:t>
      </w:r>
      <w:r>
        <w:rPr>
          <w:rFonts w:ascii="Arial" w:hAnsi="Arial"/>
          <w:b/>
          <w:spacing w:val="-11"/>
          <w:sz w:val="26"/>
        </w:rPr>
        <w:t> </w:t>
      </w:r>
      <w:r>
        <w:rPr>
          <w:rFonts w:ascii="Arial" w:hAnsi="Arial"/>
          <w:b/>
          <w:spacing w:val="1"/>
          <w:w w:val="80"/>
          <w:sz w:val="26"/>
        </w:rPr>
        <w:t>ñ</w:t>
      </w:r>
      <w:r>
        <w:rPr>
          <w:rFonts w:ascii="Arial" w:hAnsi="Arial"/>
          <w:b/>
          <w:spacing w:val="1"/>
          <w:w w:val="71"/>
          <w:sz w:val="26"/>
        </w:rPr>
        <w:t>e</w:t>
      </w:r>
      <w:r>
        <w:rPr>
          <w:rFonts w:ascii="Arial" w:hAnsi="Arial"/>
          <w:b/>
          <w:w w:val="42"/>
          <w:sz w:val="26"/>
        </w:rPr>
        <w:t>ám</w:t>
      </w:r>
      <w:r>
        <w:rPr>
          <w:rFonts w:ascii="Arial" w:hAnsi="Arial"/>
          <w:b/>
          <w:spacing w:val="-13"/>
          <w:sz w:val="26"/>
        </w:rPr>
        <w:t> </w:t>
      </w:r>
      <w:r>
        <w:rPr>
          <w:rFonts w:ascii="Arial" w:hAnsi="Arial"/>
          <w:b/>
          <w:w w:val="61"/>
          <w:sz w:val="26"/>
        </w:rPr>
        <w:t>söï</w:t>
      </w:r>
      <w:r>
        <w:rPr>
          <w:rFonts w:ascii="Arial" w:hAnsi="Arial"/>
          <w:b/>
          <w:spacing w:val="-11"/>
          <w:sz w:val="26"/>
        </w:rPr>
        <w:t> </w:t>
      </w:r>
      <w:r>
        <w:rPr>
          <w:rFonts w:ascii="Arial" w:hAnsi="Arial"/>
          <w:b/>
          <w:spacing w:val="2"/>
          <w:w w:val="57"/>
          <w:sz w:val="26"/>
        </w:rPr>
        <w:t>k</w:t>
      </w:r>
      <w:r>
        <w:rPr>
          <w:rFonts w:ascii="Arial" w:hAnsi="Arial"/>
          <w:b/>
          <w:spacing w:val="-2"/>
          <w:w w:val="34"/>
          <w:sz w:val="26"/>
        </w:rPr>
        <w:t>i</w:t>
      </w:r>
      <w:r>
        <w:rPr>
          <w:rFonts w:ascii="Arial" w:hAnsi="Arial"/>
          <w:b/>
          <w:spacing w:val="1"/>
          <w:w w:val="71"/>
          <w:sz w:val="26"/>
        </w:rPr>
        <w:t>e</w:t>
      </w:r>
      <w:r>
        <w:rPr>
          <w:rFonts w:ascii="Arial" w:hAnsi="Arial"/>
          <w:b/>
          <w:w w:val="33"/>
          <w:sz w:val="26"/>
        </w:rPr>
        <w:t>ä</w:t>
      </w:r>
      <w:r>
        <w:rPr>
          <w:rFonts w:ascii="Arial" w:hAnsi="Arial"/>
          <w:b/>
          <w:spacing w:val="3"/>
          <w:w w:val="33"/>
          <w:sz w:val="26"/>
        </w:rPr>
        <w:t>n</w:t>
      </w:r>
      <w:r>
        <w:rPr>
          <w:rFonts w:ascii="Arial" w:hAnsi="Arial"/>
          <w:b/>
          <w:w w:val="42"/>
          <w:sz w:val="26"/>
        </w:rPr>
        <w:t>.</w:t>
      </w:r>
    </w:p>
    <w:p>
      <w:pPr>
        <w:spacing w:line="278" w:lineRule="auto" w:before="118"/>
        <w:ind w:left="119" w:right="107"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3"/>
          <w:sz w:val="26"/>
        </w:rPr>
        <w:t> </w:t>
      </w:r>
      <w:r>
        <w:rPr>
          <w:rFonts w:ascii="Arial" w:hAnsi="Arial"/>
          <w:b/>
          <w:spacing w:val="-2"/>
          <w:w w:val="70"/>
          <w:sz w:val="26"/>
        </w:rPr>
        <w:t>d</w:t>
      </w:r>
      <w:r>
        <w:rPr>
          <w:rFonts w:ascii="Arial" w:hAnsi="Arial"/>
          <w:b/>
          <w:w w:val="58"/>
          <w:sz w:val="26"/>
        </w:rPr>
        <w:t>ung</w:t>
      </w:r>
      <w:r>
        <w:rPr>
          <w:rFonts w:ascii="Arial" w:hAnsi="Arial"/>
          <w:b/>
          <w:spacing w:val="-5"/>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w w:val="82"/>
          <w:sz w:val="26"/>
        </w:rPr>
        <w:t>7</w:t>
      </w:r>
      <w:r>
        <w:rPr>
          <w:rFonts w:ascii="Arial" w:hAnsi="Arial"/>
          <w:b/>
          <w:spacing w:val="-5"/>
          <w:sz w:val="26"/>
        </w:rPr>
        <w:t> </w:t>
      </w:r>
      <w:r>
        <w:rPr>
          <w:rFonts w:ascii="Arial" w:hAnsi="Arial"/>
          <w:b/>
          <w:spacing w:val="2"/>
          <w:w w:val="57"/>
          <w:sz w:val="26"/>
        </w:rPr>
        <w:t>k</w:t>
      </w:r>
      <w:r>
        <w:rPr>
          <w:rFonts w:ascii="Arial" w:hAnsi="Arial"/>
          <w:b/>
          <w:w w:val="65"/>
          <w:sz w:val="26"/>
        </w:rPr>
        <w:t>h</w:t>
      </w:r>
      <w:r>
        <w:rPr>
          <w:rFonts w:ascii="Arial" w:hAnsi="Arial"/>
          <w:b/>
          <w:spacing w:val="-2"/>
          <w:w w:val="65"/>
          <w:sz w:val="26"/>
        </w:rPr>
        <w:t>a</w:t>
      </w:r>
      <w:r>
        <w:rPr>
          <w:rFonts w:ascii="Arial" w:hAnsi="Arial"/>
          <w:b/>
          <w:spacing w:val="3"/>
          <w:w w:val="6"/>
          <w:sz w:val="26"/>
        </w:rPr>
        <w:t>û</w:t>
      </w:r>
      <w:r>
        <w:rPr>
          <w:rFonts w:ascii="Arial" w:hAnsi="Arial"/>
          <w:b/>
          <w:w w:val="67"/>
          <w:sz w:val="26"/>
        </w:rPr>
        <w:t>o</w:t>
      </w:r>
      <w:r>
        <w:rPr>
          <w:rFonts w:ascii="Arial" w:hAnsi="Arial"/>
          <w:b/>
          <w:spacing w:val="-7"/>
          <w:sz w:val="26"/>
        </w:rPr>
        <w:t> </w:t>
      </w:r>
      <w:r>
        <w:rPr>
          <w:rFonts w:ascii="Arial" w:hAnsi="Arial"/>
          <w:b/>
          <w:spacing w:val="-2"/>
          <w:w w:val="73"/>
          <w:sz w:val="26"/>
        </w:rPr>
        <w:t>sa</w:t>
      </w:r>
      <w:r>
        <w:rPr>
          <w:rFonts w:ascii="Arial" w:hAnsi="Arial"/>
          <w:b/>
          <w:w w:val="50"/>
          <w:sz w:val="26"/>
        </w:rPr>
        <w:t>ùt</w:t>
      </w:r>
      <w:r>
        <w:rPr>
          <w:rFonts w:ascii="Arial" w:hAnsi="Arial"/>
          <w:b/>
          <w:spacing w:val="-6"/>
          <w:sz w:val="26"/>
        </w:rPr>
        <w:t> </w:t>
      </w:r>
      <w:r>
        <w:rPr>
          <w:rFonts w:ascii="Arial" w:hAnsi="Arial"/>
          <w:b/>
          <w:w w:val="63"/>
          <w:sz w:val="26"/>
        </w:rPr>
        <w:t>c</w:t>
      </w:r>
      <w:r>
        <w:rPr>
          <w:rFonts w:ascii="Arial" w:hAnsi="Arial"/>
          <w:b/>
          <w:spacing w:val="4"/>
          <w:w w:val="63"/>
          <w:sz w:val="26"/>
        </w:rPr>
        <w:t>h</w:t>
      </w:r>
      <w:r>
        <w:rPr>
          <w:rFonts w:ascii="Arial" w:hAnsi="Arial"/>
          <w:b/>
          <w:w w:val="34"/>
          <w:sz w:val="26"/>
        </w:rPr>
        <w:t>i</w:t>
      </w:r>
      <w:r>
        <w:rPr>
          <w:rFonts w:ascii="Arial" w:hAnsi="Arial"/>
          <w:b/>
          <w:spacing w:val="-12"/>
          <w:sz w:val="26"/>
        </w:rPr>
        <w:t> </w:t>
      </w:r>
      <w:r>
        <w:rPr>
          <w:rFonts w:ascii="Arial" w:hAnsi="Arial"/>
          <w:b/>
          <w:spacing w:val="5"/>
          <w:w w:val="132"/>
          <w:sz w:val="26"/>
        </w:rPr>
        <w:t>t</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11"/>
          <w:sz w:val="26"/>
        </w:rPr>
        <w:t> </w:t>
      </w:r>
      <w:r>
        <w:rPr>
          <w:rFonts w:ascii="Arial" w:hAnsi="Arial"/>
          <w:b/>
          <w:spacing w:val="4"/>
          <w:w w:val="69"/>
          <w:sz w:val="26"/>
        </w:rPr>
        <w:t>c</w:t>
      </w:r>
      <w:r>
        <w:rPr>
          <w:rFonts w:ascii="Arial" w:hAnsi="Arial"/>
          <w:b/>
          <w:w w:val="51"/>
          <w:sz w:val="26"/>
        </w:rPr>
        <w:t>höùc</w:t>
      </w:r>
      <w:r>
        <w:rPr>
          <w:rFonts w:ascii="Arial" w:hAnsi="Arial"/>
          <w:b/>
          <w:spacing w:val="-7"/>
          <w:sz w:val="26"/>
        </w:rPr>
        <w:t> </w:t>
      </w:r>
      <w:r>
        <w:rPr>
          <w:rFonts w:ascii="Arial" w:hAnsi="Arial"/>
          <w:b/>
          <w:w w:val="65"/>
          <w:sz w:val="26"/>
        </w:rPr>
        <w:t>n</w:t>
      </w:r>
      <w:r>
        <w:rPr>
          <w:rFonts w:ascii="Arial" w:hAnsi="Arial"/>
          <w:b/>
          <w:spacing w:val="3"/>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spacing w:val="4"/>
          <w:w w:val="69"/>
          <w:sz w:val="26"/>
        </w:rPr>
        <w:t>c</w:t>
      </w:r>
      <w:r>
        <w:rPr>
          <w:rFonts w:ascii="Arial" w:hAnsi="Arial"/>
          <w:b/>
          <w:w w:val="30"/>
          <w:sz w:val="26"/>
        </w:rPr>
        <w:t>u</w:t>
      </w:r>
      <w:r>
        <w:rPr>
          <w:rFonts w:ascii="Arial" w:hAnsi="Arial"/>
          <w:b/>
          <w:spacing w:val="-2"/>
          <w:w w:val="30"/>
          <w:sz w:val="26"/>
        </w:rPr>
        <w:t>û</w:t>
      </w:r>
      <w:r>
        <w:rPr>
          <w:rFonts w:ascii="Arial" w:hAnsi="Arial"/>
          <w:b/>
          <w:w w:val="73"/>
          <w:sz w:val="26"/>
        </w:rPr>
        <w:t>a</w:t>
      </w:r>
      <w:r>
        <w:rPr>
          <w:rFonts w:ascii="Arial" w:hAnsi="Arial"/>
          <w:b/>
          <w:spacing w:val="-7"/>
          <w:sz w:val="26"/>
        </w:rPr>
        <w:t> </w:t>
      </w:r>
      <w:r>
        <w:rPr>
          <w:rFonts w:ascii="Arial" w:hAnsi="Arial"/>
          <w:b/>
          <w:spacing w:val="1"/>
          <w:w w:val="62"/>
          <w:sz w:val="26"/>
        </w:rPr>
        <w:t>b</w:t>
      </w:r>
      <w:r>
        <w:rPr>
          <w:rFonts w:ascii="Arial" w:hAnsi="Arial"/>
          <w:b/>
          <w:spacing w:val="-2"/>
          <w:w w:val="67"/>
          <w:sz w:val="26"/>
        </w:rPr>
        <w:t>o</w:t>
      </w:r>
      <w:r>
        <w:rPr>
          <w:rFonts w:ascii="Arial" w:hAnsi="Arial"/>
          <w:b/>
          <w:w w:val="7"/>
          <w:sz w:val="26"/>
        </w:rPr>
        <w:t>ä</w:t>
      </w:r>
      <w:r>
        <w:rPr>
          <w:rFonts w:ascii="Arial" w:hAnsi="Arial"/>
          <w:b/>
          <w:spacing w:val="-7"/>
          <w:sz w:val="26"/>
        </w:rPr>
        <w:t> </w:t>
      </w:r>
      <w:r>
        <w:rPr>
          <w:rFonts w:ascii="Arial" w:hAnsi="Arial"/>
          <w:b/>
          <w:w w:val="63"/>
          <w:sz w:val="26"/>
        </w:rPr>
        <w:t>c</w:t>
      </w:r>
      <w:r>
        <w:rPr>
          <w:rFonts w:ascii="Arial" w:hAnsi="Arial"/>
          <w:b/>
          <w:spacing w:val="4"/>
          <w:w w:val="63"/>
          <w:sz w:val="26"/>
        </w:rPr>
        <w:t>h</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33"/>
          <w:sz w:val="26"/>
        </w:rPr>
        <w:t>ån</w:t>
      </w:r>
      <w:r>
        <w:rPr>
          <w:rFonts w:ascii="Arial" w:hAnsi="Arial"/>
          <w:b/>
          <w:spacing w:val="-8"/>
          <w:sz w:val="26"/>
        </w:rPr>
        <w:t> </w:t>
      </w:r>
      <w:r>
        <w:rPr>
          <w:rFonts w:ascii="Arial" w:hAnsi="Arial"/>
          <w:b/>
          <w:spacing w:val="2"/>
          <w:w w:val="80"/>
          <w:sz w:val="26"/>
        </w:rPr>
        <w:t>ñ</w:t>
      </w:r>
      <w:r>
        <w:rPr>
          <w:rFonts w:ascii="Arial" w:hAnsi="Arial"/>
          <w:b/>
          <w:spacing w:val="-2"/>
          <w:w w:val="67"/>
          <w:sz w:val="26"/>
        </w:rPr>
        <w:t>o</w:t>
      </w:r>
      <w:r>
        <w:rPr>
          <w:rFonts w:ascii="Arial" w:hAnsi="Arial"/>
          <w:b/>
          <w:spacing w:val="3"/>
          <w:w w:val="7"/>
          <w:sz w:val="26"/>
        </w:rPr>
        <w:t>å</w:t>
      </w:r>
      <w:r>
        <w:rPr>
          <w:rFonts w:ascii="Arial" w:hAnsi="Arial"/>
          <w:b/>
          <w:w w:val="34"/>
          <w:sz w:val="26"/>
        </w:rPr>
        <w:t>i</w:t>
      </w:r>
      <w:r>
        <w:rPr>
          <w:rFonts w:ascii="Arial" w:hAnsi="Arial"/>
          <w:b/>
          <w:spacing w:val="-12"/>
          <w:sz w:val="26"/>
        </w:rPr>
        <w:t> </w:t>
      </w:r>
      <w:r>
        <w:rPr>
          <w:rFonts w:ascii="Arial" w:hAnsi="Arial"/>
          <w:b/>
          <w:w w:val="132"/>
          <w:sz w:val="26"/>
        </w:rPr>
        <w:t>t</w:t>
      </w:r>
      <w:r>
        <w:rPr>
          <w:rFonts w:ascii="Arial" w:hAnsi="Arial"/>
          <w:b/>
          <w:spacing w:val="4"/>
          <w:w w:val="80"/>
          <w:sz w:val="26"/>
        </w:rPr>
        <w:t>í</w:t>
      </w:r>
      <w:r>
        <w:rPr>
          <w:rFonts w:ascii="Arial" w:hAnsi="Arial"/>
          <w:b/>
          <w:w w:val="57"/>
          <w:sz w:val="26"/>
        </w:rPr>
        <w:t>n</w:t>
      </w:r>
      <w:r>
        <w:rPr>
          <w:rFonts w:ascii="Arial" w:hAnsi="Arial"/>
          <w:b/>
          <w:spacing w:val="-6"/>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äu</w:t>
      </w:r>
      <w:r>
        <w:rPr>
          <w:rFonts w:ascii="Arial" w:hAnsi="Arial"/>
          <w:b/>
          <w:spacing w:val="-7"/>
          <w:sz w:val="26"/>
        </w:rPr>
        <w:t> </w:t>
      </w:r>
      <w:r>
        <w:rPr>
          <w:rFonts w:ascii="Arial" w:hAnsi="Arial"/>
          <w:b/>
          <w:w w:val="132"/>
          <w:sz w:val="26"/>
        </w:rPr>
        <w:t>t</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pacing w:val="-10"/>
          <w:sz w:val="26"/>
        </w:rPr>
        <w:t> </w:t>
      </w:r>
      <w:r>
        <w:rPr>
          <w:rFonts w:ascii="Arial" w:hAnsi="Arial"/>
          <w:b/>
          <w:w w:val="132"/>
          <w:sz w:val="26"/>
        </w:rPr>
        <w:t>t</w:t>
      </w:r>
      <w:r>
        <w:rPr>
          <w:rFonts w:ascii="Arial" w:hAnsi="Arial"/>
          <w:b/>
          <w:w w:val="54"/>
          <w:sz w:val="26"/>
        </w:rPr>
        <w:t>öï</w:t>
      </w:r>
      <w:r>
        <w:rPr>
          <w:rFonts w:ascii="Arial" w:hAnsi="Arial"/>
          <w:b/>
          <w:spacing w:val="-6"/>
          <w:sz w:val="26"/>
        </w:rPr>
        <w:t> </w:t>
      </w:r>
      <w:r>
        <w:rPr>
          <w:rFonts w:ascii="Arial" w:hAnsi="Arial"/>
          <w:b/>
          <w:w w:val="132"/>
          <w:sz w:val="26"/>
        </w:rPr>
        <w:t>t</w:t>
      </w:r>
      <w:r>
        <w:rPr>
          <w:rFonts w:ascii="Arial" w:hAnsi="Arial"/>
          <w:b/>
          <w:spacing w:val="3"/>
          <w:w w:val="57"/>
          <w:sz w:val="26"/>
        </w:rPr>
        <w:t>h</w:t>
      </w:r>
      <w:r>
        <w:rPr>
          <w:rFonts w:ascii="Arial" w:hAnsi="Arial"/>
          <w:b/>
          <w:spacing w:val="-2"/>
          <w:w w:val="73"/>
          <w:sz w:val="26"/>
        </w:rPr>
        <w:t>a</w:t>
      </w:r>
      <w:r>
        <w:rPr>
          <w:rFonts w:ascii="Arial" w:hAnsi="Arial"/>
          <w:b/>
          <w:w w:val="32"/>
          <w:sz w:val="26"/>
        </w:rPr>
        <w:t>ø</w:t>
      </w:r>
      <w:r>
        <w:rPr>
          <w:rFonts w:ascii="Arial" w:hAnsi="Arial"/>
          <w:b/>
          <w:spacing w:val="-2"/>
          <w:w w:val="32"/>
          <w:sz w:val="26"/>
        </w:rPr>
        <w:t>n</w:t>
      </w:r>
      <w:r>
        <w:rPr>
          <w:rFonts w:ascii="Arial" w:hAnsi="Arial"/>
          <w:b/>
          <w:w w:val="57"/>
          <w:sz w:val="26"/>
        </w:rPr>
        <w:t>h</w:t>
      </w:r>
      <w:r>
        <w:rPr>
          <w:rFonts w:ascii="Arial" w:hAnsi="Arial"/>
          <w:b/>
          <w:spacing w:val="-7"/>
          <w:sz w:val="26"/>
        </w:rPr>
        <w:t> </w:t>
      </w:r>
      <w:r>
        <w:rPr>
          <w:rFonts w:ascii="Arial" w:hAnsi="Arial"/>
          <w:b/>
          <w:w w:val="132"/>
          <w:sz w:val="26"/>
        </w:rPr>
        <w:t>t</w:t>
      </w:r>
      <w:r>
        <w:rPr>
          <w:rFonts w:ascii="Arial" w:hAnsi="Arial"/>
          <w:b/>
          <w:w w:val="64"/>
          <w:sz w:val="26"/>
        </w:rPr>
        <w:t>ín </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2"/>
          <w:sz w:val="26"/>
        </w:rPr>
        <w:t> </w:t>
      </w:r>
      <w:r>
        <w:rPr>
          <w:rFonts w:ascii="Arial" w:hAnsi="Arial"/>
          <w:b/>
          <w:spacing w:val="3"/>
          <w:w w:val="73"/>
          <w:sz w:val="26"/>
        </w:rPr>
        <w:t>s</w:t>
      </w:r>
      <w:r>
        <w:rPr>
          <w:rFonts w:ascii="Arial" w:hAnsi="Arial"/>
          <w:b/>
          <w:spacing w:val="-2"/>
          <w:w w:val="67"/>
          <w:sz w:val="26"/>
        </w:rPr>
        <w:t>o</w:t>
      </w:r>
      <w:r>
        <w:rPr>
          <w:rFonts w:ascii="Arial" w:hAnsi="Arial"/>
          <w:b/>
          <w:w w:val="7"/>
          <w:sz w:val="26"/>
        </w:rPr>
        <w:t>á</w:t>
      </w:r>
      <w:r>
        <w:rPr>
          <w:rFonts w:ascii="Arial" w:hAnsi="Arial"/>
          <w:b/>
          <w:spacing w:val="-2"/>
          <w:sz w:val="26"/>
        </w:rPr>
        <w:t> </w:t>
      </w:r>
      <w:r>
        <w:rPr>
          <w:rFonts w:ascii="Arial" w:hAnsi="Arial"/>
          <w:b/>
          <w:spacing w:val="1"/>
          <w:w w:val="70"/>
          <w:sz w:val="26"/>
        </w:rPr>
        <w:t>(</w:t>
      </w:r>
      <w:r>
        <w:rPr>
          <w:rFonts w:ascii="Arial" w:hAnsi="Arial"/>
          <w:b/>
          <w:spacing w:val="1"/>
          <w:w w:val="75"/>
          <w:sz w:val="26"/>
        </w:rPr>
        <w:t>A</w:t>
      </w:r>
      <w:r>
        <w:rPr>
          <w:rFonts w:ascii="Arial" w:hAnsi="Arial"/>
          <w:b/>
          <w:spacing w:val="2"/>
          <w:w w:val="67"/>
          <w:sz w:val="26"/>
        </w:rPr>
        <w:t>D</w:t>
      </w:r>
      <w:r>
        <w:rPr>
          <w:rFonts w:ascii="Arial" w:hAnsi="Arial"/>
          <w:b/>
          <w:spacing w:val="-2"/>
          <w:w w:val="64"/>
          <w:sz w:val="26"/>
        </w:rPr>
        <w:t>C</w:t>
      </w:r>
      <w:r>
        <w:rPr>
          <w:rFonts w:ascii="Arial" w:hAnsi="Arial"/>
          <w:b/>
          <w:w w:val="73"/>
          <w:sz w:val="26"/>
        </w:rPr>
        <w:t>)</w:t>
      </w:r>
      <w:r>
        <w:rPr>
          <w:rFonts w:ascii="Arial" w:hAnsi="Arial"/>
          <w:b/>
          <w:spacing w:val="3"/>
          <w:sz w:val="26"/>
        </w:rPr>
        <w:t> </w:t>
      </w:r>
      <w:r>
        <w:rPr>
          <w:rFonts w:ascii="Arial" w:hAnsi="Arial"/>
          <w:b/>
          <w:w w:val="79"/>
          <w:sz w:val="26"/>
        </w:rPr>
        <w:t>tích</w:t>
      </w:r>
      <w:r>
        <w:rPr>
          <w:rFonts w:ascii="Arial" w:hAnsi="Arial"/>
          <w:b/>
          <w:spacing w:val="3"/>
          <w:sz w:val="26"/>
        </w:rPr>
        <w:t> </w:t>
      </w:r>
      <w:r>
        <w:rPr>
          <w:rFonts w:ascii="Arial" w:hAnsi="Arial"/>
          <w:b/>
          <w:w w:val="68"/>
          <w:sz w:val="26"/>
        </w:rPr>
        <w:t>h</w:t>
      </w:r>
      <w:r>
        <w:rPr>
          <w:rFonts w:ascii="Arial" w:hAnsi="Arial"/>
          <w:b/>
          <w:spacing w:val="1"/>
          <w:w w:val="68"/>
          <w:sz w:val="26"/>
        </w:rPr>
        <w:t>ô</w:t>
      </w:r>
      <w:r>
        <w:rPr>
          <w:rFonts w:ascii="Arial" w:hAnsi="Arial"/>
          <w:b/>
          <w:w w:val="48"/>
          <w:sz w:val="26"/>
        </w:rPr>
        <w:t>ïp</w:t>
      </w:r>
      <w:r>
        <w:rPr>
          <w:rFonts w:ascii="Arial" w:hAnsi="Arial"/>
          <w:b/>
          <w:spacing w:val="2"/>
          <w:sz w:val="26"/>
        </w:rPr>
        <w:t> </w:t>
      </w:r>
      <w:r>
        <w:rPr>
          <w:rFonts w:ascii="Arial" w:hAnsi="Arial"/>
          <w:b/>
          <w:w w:val="102"/>
          <w:sz w:val="26"/>
        </w:rPr>
        <w:t>t</w:t>
      </w:r>
      <w:r>
        <w:rPr>
          <w:rFonts w:ascii="Arial" w:hAnsi="Arial"/>
          <w:b/>
          <w:spacing w:val="3"/>
          <w:w w:val="102"/>
          <w:sz w:val="26"/>
        </w:rPr>
        <w:t>r</w:t>
      </w:r>
      <w:r>
        <w:rPr>
          <w:rFonts w:ascii="Arial" w:hAnsi="Arial"/>
          <w:b/>
          <w:spacing w:val="-2"/>
          <w:w w:val="67"/>
          <w:sz w:val="26"/>
        </w:rPr>
        <w:t>o</w:t>
      </w:r>
      <w:r>
        <w:rPr>
          <w:rFonts w:ascii="Arial" w:hAnsi="Arial"/>
          <w:b/>
          <w:w w:val="60"/>
          <w:sz w:val="26"/>
        </w:rPr>
        <w:t>ng</w:t>
      </w:r>
      <w:r>
        <w:rPr>
          <w:rFonts w:ascii="Arial" w:hAnsi="Arial"/>
          <w:b/>
          <w:sz w:val="26"/>
        </w:rPr>
        <w:t> </w:t>
      </w:r>
      <w:r>
        <w:rPr>
          <w:rFonts w:ascii="Arial" w:hAnsi="Arial"/>
          <w:b/>
          <w:spacing w:val="4"/>
          <w:w w:val="66"/>
          <w:sz w:val="26"/>
        </w:rPr>
        <w:t>v</w:t>
      </w:r>
      <w:r>
        <w:rPr>
          <w:rFonts w:ascii="Arial" w:hAnsi="Arial"/>
          <w:b/>
          <w:w w:val="34"/>
          <w:sz w:val="26"/>
        </w:rPr>
        <w:t>i</w:t>
      </w:r>
      <w:r>
        <w:rPr>
          <w:rFonts w:ascii="Arial" w:hAnsi="Arial"/>
          <w:b/>
          <w:spacing w:val="-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w:t>
      </w:r>
      <w:r>
        <w:rPr>
          <w:rFonts w:ascii="Arial" w:hAnsi="Arial"/>
          <w:b/>
          <w:spacing w:val="-2"/>
          <w:w w:val="33"/>
          <w:sz w:val="26"/>
        </w:rPr>
        <w:t>n</w:t>
      </w:r>
      <w:r>
        <w:rPr>
          <w:rFonts w:ascii="Arial" w:hAnsi="Arial"/>
          <w:b/>
          <w:w w:val="55"/>
          <w:sz w:val="26"/>
        </w:rPr>
        <w:t>,</w:t>
      </w:r>
      <w:r>
        <w:rPr>
          <w:rFonts w:ascii="Arial" w:hAnsi="Arial"/>
          <w:b/>
          <w:spacing w:val="2"/>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3"/>
          <w:sz w:val="26"/>
        </w:rPr>
        <w:t>ch</w:t>
      </w:r>
      <w:r>
        <w:rPr>
          <w:rFonts w:ascii="Arial" w:hAnsi="Arial"/>
          <w:b/>
          <w:spacing w:val="3"/>
          <w:sz w:val="26"/>
        </w:rPr>
        <w:t> </w:t>
      </w:r>
      <w:r>
        <w:rPr>
          <w:rFonts w:ascii="Arial" w:hAnsi="Arial"/>
          <w:b/>
          <w:spacing w:val="-2"/>
          <w:w w:val="73"/>
          <w:sz w:val="26"/>
        </w:rPr>
        <w:t>s</w:t>
      </w:r>
      <w:r>
        <w:rPr>
          <w:rFonts w:ascii="Arial" w:hAnsi="Arial"/>
          <w:b/>
          <w:w w:val="39"/>
          <w:sz w:val="26"/>
        </w:rPr>
        <w:t>öû</w:t>
      </w:r>
      <w:r>
        <w:rPr>
          <w:rFonts w:ascii="Arial" w:hAnsi="Arial"/>
          <w:b/>
          <w:spacing w:val="3"/>
          <w:sz w:val="26"/>
        </w:rPr>
        <w:t> </w:t>
      </w:r>
      <w:r>
        <w:rPr>
          <w:rFonts w:ascii="Arial" w:hAnsi="Arial"/>
          <w:b/>
          <w:spacing w:val="-2"/>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z w:val="26"/>
        </w:rPr>
        <w:t> </w:t>
      </w:r>
      <w:r>
        <w:rPr>
          <w:rFonts w:ascii="Arial" w:hAnsi="Arial"/>
          <w:b/>
          <w:spacing w:val="1"/>
          <w:w w:val="75"/>
          <w:sz w:val="26"/>
        </w:rPr>
        <w:t>A</w:t>
      </w:r>
      <w:r>
        <w:rPr>
          <w:rFonts w:ascii="Arial" w:hAnsi="Arial"/>
          <w:b/>
          <w:spacing w:val="2"/>
          <w:w w:val="67"/>
          <w:sz w:val="26"/>
        </w:rPr>
        <w:t>D</w:t>
      </w:r>
      <w:r>
        <w:rPr>
          <w:rFonts w:ascii="Arial" w:hAnsi="Arial"/>
          <w:b/>
          <w:w w:val="64"/>
          <w:sz w:val="26"/>
        </w:rPr>
        <w:t>C</w:t>
      </w:r>
      <w:r>
        <w:rPr>
          <w:rFonts w:ascii="Arial" w:hAnsi="Arial"/>
          <w:b/>
          <w:spacing w:val="2"/>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2"/>
          <w:sz w:val="26"/>
        </w:rPr>
        <w:t> </w:t>
      </w:r>
      <w:r>
        <w:rPr>
          <w:rFonts w:ascii="Arial" w:hAnsi="Arial"/>
          <w:b/>
          <w:w w:val="63"/>
          <w:sz w:val="26"/>
        </w:rPr>
        <w:t>c</w:t>
      </w:r>
      <w:r>
        <w:rPr>
          <w:rFonts w:ascii="Arial" w:hAnsi="Arial"/>
          <w:b/>
          <w:spacing w:val="3"/>
          <w:w w:val="63"/>
          <w:sz w:val="26"/>
        </w:rPr>
        <w:t>h</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33"/>
          <w:sz w:val="26"/>
        </w:rPr>
        <w:t>ån</w:t>
      </w:r>
      <w:r>
        <w:rPr>
          <w:rFonts w:ascii="Arial" w:hAnsi="Arial"/>
          <w:b/>
          <w:spacing w:val="-3"/>
          <w:sz w:val="26"/>
        </w:rPr>
        <w:t> </w:t>
      </w:r>
      <w:r>
        <w:rPr>
          <w:rFonts w:ascii="Arial" w:hAnsi="Arial"/>
          <w:b/>
          <w:spacing w:val="7"/>
          <w:w w:val="80"/>
          <w:sz w:val="26"/>
        </w:rPr>
        <w:t>ñ</w:t>
      </w:r>
      <w:r>
        <w:rPr>
          <w:rFonts w:ascii="Arial" w:hAnsi="Arial"/>
          <w:b/>
          <w:spacing w:val="-2"/>
          <w:w w:val="67"/>
          <w:sz w:val="26"/>
        </w:rPr>
        <w:t>o</w:t>
      </w:r>
      <w:r>
        <w:rPr>
          <w:rFonts w:ascii="Arial" w:hAnsi="Arial"/>
          <w:b/>
          <w:w w:val="16"/>
          <w:sz w:val="26"/>
        </w:rPr>
        <w:t>åi</w:t>
      </w:r>
      <w:r>
        <w:rPr>
          <w:rFonts w:ascii="Arial" w:hAnsi="Arial"/>
          <w:b/>
          <w:spacing w:val="2"/>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2"/>
          <w:sz w:val="26"/>
        </w:rPr>
        <w:t> </w:t>
      </w:r>
      <w:r>
        <w:rPr>
          <w:rFonts w:ascii="Arial" w:hAnsi="Arial"/>
          <w:b/>
          <w:w w:val="83"/>
          <w:sz w:val="26"/>
        </w:rPr>
        <w:t>tín</w:t>
      </w:r>
      <w:r>
        <w:rPr>
          <w:rFonts w:ascii="Arial" w:hAnsi="Arial"/>
          <w:b/>
          <w:spacing w:val="3"/>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ä</w:t>
      </w:r>
      <w:r>
        <w:rPr>
          <w:rFonts w:ascii="Arial" w:hAnsi="Arial"/>
          <w:b/>
          <w:w w:val="54"/>
          <w:sz w:val="26"/>
        </w:rPr>
        <w:t>u</w:t>
      </w:r>
      <w:r>
        <w:rPr>
          <w:rFonts w:ascii="Arial" w:hAnsi="Arial"/>
          <w:b/>
          <w:spacing w:val="19"/>
          <w:sz w:val="26"/>
        </w:rPr>
        <w:t> </w:t>
      </w:r>
      <w:r>
        <w:rPr>
          <w:rFonts w:ascii="Arial" w:hAnsi="Arial"/>
          <w:b/>
          <w:w w:val="93"/>
          <w:sz w:val="26"/>
        </w:rPr>
        <w:t>t</w:t>
      </w:r>
      <w:r>
        <w:rPr>
          <w:rFonts w:ascii="Arial" w:hAnsi="Arial"/>
          <w:b/>
          <w:spacing w:val="1"/>
          <w:w w:val="93"/>
          <w:sz w:val="26"/>
        </w:rPr>
        <w:t>ö</w:t>
      </w:r>
      <w:r>
        <w:rPr>
          <w:rFonts w:ascii="Arial" w:hAnsi="Arial"/>
          <w:b/>
          <w:spacing w:val="2"/>
          <w:w w:val="80"/>
          <w:sz w:val="26"/>
        </w:rPr>
        <w:t>ô</w:t>
      </w:r>
      <w:r>
        <w:rPr>
          <w:rFonts w:ascii="Arial" w:hAnsi="Arial"/>
          <w:b/>
          <w:w w:val="60"/>
          <w:sz w:val="26"/>
        </w:rPr>
        <w:t>ng</w:t>
      </w:r>
      <w:r>
        <w:rPr>
          <w:rFonts w:ascii="Arial" w:hAnsi="Arial"/>
          <w:b/>
          <w:sz w:val="26"/>
        </w:rPr>
        <w:t> </w:t>
      </w:r>
      <w:r>
        <w:rPr>
          <w:rFonts w:ascii="Arial" w:hAnsi="Arial"/>
          <w:b/>
          <w:w w:val="93"/>
          <w:sz w:val="26"/>
        </w:rPr>
        <w:t>t</w:t>
      </w:r>
      <w:r>
        <w:rPr>
          <w:rFonts w:ascii="Arial" w:hAnsi="Arial"/>
          <w:b/>
          <w:spacing w:val="1"/>
          <w:w w:val="93"/>
          <w:sz w:val="26"/>
        </w:rPr>
        <w:t>ö</w:t>
      </w:r>
      <w:r>
        <w:rPr>
          <w:rFonts w:ascii="Arial" w:hAnsi="Arial"/>
          <w:b/>
          <w:w w:val="14"/>
          <w:sz w:val="26"/>
        </w:rPr>
        <w:t>ï </w:t>
      </w:r>
      <w:r>
        <w:rPr>
          <w:rFonts w:ascii="Arial" w:hAnsi="Arial"/>
          <w:b/>
          <w:w w:val="57"/>
          <w:sz w:val="26"/>
        </w:rPr>
        <w:t>n</w:t>
      </w:r>
      <w:r>
        <w:rPr>
          <w:rFonts w:ascii="Arial" w:hAnsi="Arial"/>
          <w:b/>
          <w:spacing w:val="-2"/>
          <w:w w:val="57"/>
          <w:sz w:val="26"/>
        </w:rPr>
        <w:t>h</w:t>
      </w:r>
      <w:r>
        <w:rPr>
          <w:rFonts w:ascii="Arial" w:hAnsi="Arial"/>
          <w:b/>
          <w:w w:val="72"/>
          <w:sz w:val="26"/>
        </w:rPr>
        <w:t>ö</w:t>
      </w:r>
      <w:r>
        <w:rPr>
          <w:rFonts w:ascii="Arial" w:hAnsi="Arial"/>
          <w:b/>
          <w:spacing w:val="4"/>
          <w:sz w:val="26"/>
        </w:rPr>
        <w:t> </w:t>
      </w:r>
      <w:r>
        <w:rPr>
          <w:rFonts w:ascii="Arial" w:hAnsi="Arial"/>
          <w:b/>
          <w:w w:val="71"/>
          <w:sz w:val="26"/>
        </w:rPr>
        <w:t>c</w:t>
      </w:r>
      <w:r>
        <w:rPr>
          <w:rFonts w:ascii="Arial" w:hAnsi="Arial"/>
          <w:b/>
          <w:spacing w:val="3"/>
          <w:w w:val="71"/>
          <w:sz w:val="26"/>
        </w:rPr>
        <w:t>a</w:t>
      </w:r>
      <w:r>
        <w:rPr>
          <w:rFonts w:ascii="Arial" w:hAnsi="Arial"/>
          <w:b/>
          <w:w w:val="41"/>
          <w:sz w:val="26"/>
        </w:rPr>
        <w:t>ûm</w:t>
      </w:r>
      <w:r>
        <w:rPr>
          <w:rFonts w:ascii="Arial" w:hAnsi="Arial"/>
          <w:b/>
          <w:spacing w:val="-4"/>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spacing w:val="3"/>
          <w:w w:val="7"/>
          <w:sz w:val="26"/>
        </w:rPr>
        <w:t>á</w:t>
      </w:r>
      <w:r>
        <w:rPr>
          <w:rFonts w:ascii="Arial" w:hAnsi="Arial"/>
          <w:b/>
          <w:w w:val="57"/>
          <w:sz w:val="26"/>
        </w:rPr>
        <w:t>n</w:t>
      </w:r>
      <w:r>
        <w:rPr>
          <w:rFonts w:ascii="Arial" w:hAnsi="Arial"/>
          <w:b/>
          <w:spacing w:val="-2"/>
          <w:sz w:val="26"/>
        </w:rPr>
        <w:t> </w:t>
      </w:r>
      <w:r>
        <w:rPr>
          <w:rFonts w:ascii="Arial" w:hAnsi="Arial"/>
          <w:b/>
          <w:spacing w:val="3"/>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54"/>
          <w:sz w:val="26"/>
        </w:rPr>
        <w:t>ät</w:t>
      </w:r>
      <w:r>
        <w:rPr>
          <w:rFonts w:ascii="Arial" w:hAnsi="Arial"/>
          <w:b/>
          <w:spacing w:val="-1"/>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2"/>
          <w:sz w:val="26"/>
        </w:rPr>
        <w:t> </w:t>
      </w:r>
      <w:r>
        <w:rPr>
          <w:rFonts w:ascii="Arial" w:hAnsi="Arial"/>
          <w:b/>
          <w:w w:val="79"/>
          <w:sz w:val="26"/>
        </w:rPr>
        <w:t>th</w:t>
      </w:r>
      <w:r>
        <w:rPr>
          <w:rFonts w:ascii="Arial" w:hAnsi="Arial"/>
          <w:b/>
          <w:spacing w:val="5"/>
          <w:w w:val="79"/>
          <w:sz w:val="26"/>
        </w:rPr>
        <w:t>ö</w:t>
      </w:r>
      <w:r>
        <w:rPr>
          <w:rFonts w:ascii="Arial" w:hAnsi="Arial"/>
          <w:b/>
          <w:w w:val="51"/>
          <w:sz w:val="26"/>
        </w:rPr>
        <w:t>ïc</w:t>
      </w:r>
      <w:r>
        <w:rPr>
          <w:rFonts w:ascii="Arial" w:hAnsi="Arial"/>
          <w:b/>
          <w:spacing w:val="-2"/>
          <w:sz w:val="26"/>
        </w:rPr>
        <w:t> </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än</w:t>
      </w:r>
      <w:r>
        <w:rPr>
          <w:rFonts w:ascii="Arial" w:hAnsi="Arial"/>
          <w:b/>
          <w:spacing w:val="6"/>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
          <w:sz w:val="26"/>
        </w:rPr>
        <w:t> </w:t>
      </w:r>
      <w:r>
        <w:rPr>
          <w:rFonts w:ascii="Arial" w:hAnsi="Arial"/>
          <w:b/>
          <w:spacing w:val="5"/>
          <w:w w:val="72"/>
          <w:sz w:val="26"/>
        </w:rPr>
        <w:t>ö</w:t>
      </w:r>
      <w:r>
        <w:rPr>
          <w:rFonts w:ascii="Arial" w:hAnsi="Arial"/>
          <w:b/>
          <w:w w:val="32"/>
          <w:sz w:val="26"/>
        </w:rPr>
        <w:t>ù</w:t>
      </w:r>
      <w:r>
        <w:rPr>
          <w:rFonts w:ascii="Arial" w:hAnsi="Arial"/>
          <w:b/>
          <w:spacing w:val="-2"/>
          <w:w w:val="32"/>
          <w:sz w:val="26"/>
        </w:rPr>
        <w:t>n</w:t>
      </w:r>
      <w:r>
        <w:rPr>
          <w:rFonts w:ascii="Arial" w:hAnsi="Arial"/>
          <w:b/>
          <w:w w:val="62"/>
          <w:sz w:val="26"/>
        </w:rPr>
        <w:t>g</w:t>
      </w:r>
      <w:r>
        <w:rPr>
          <w:rFonts w:ascii="Arial" w:hAnsi="Arial"/>
          <w:b/>
          <w:sz w:val="26"/>
        </w:rPr>
        <w:t> </w:t>
      </w:r>
      <w:r>
        <w:rPr>
          <w:rFonts w:ascii="Arial" w:hAnsi="Arial"/>
          <w:b/>
          <w:spacing w:val="3"/>
          <w:w w:val="70"/>
          <w:sz w:val="26"/>
        </w:rPr>
        <w:t>d</w:t>
      </w:r>
      <w:r>
        <w:rPr>
          <w:rFonts w:ascii="Arial" w:hAnsi="Arial"/>
          <w:b/>
          <w:w w:val="41"/>
          <w:sz w:val="26"/>
        </w:rPr>
        <w:t>u</w:t>
      </w:r>
      <w:r>
        <w:rPr>
          <w:rFonts w:ascii="Arial" w:hAnsi="Arial"/>
          <w:b/>
          <w:spacing w:val="-2"/>
          <w:w w:val="41"/>
          <w:sz w:val="26"/>
        </w:rPr>
        <w:t>ï</w:t>
      </w:r>
      <w:r>
        <w:rPr>
          <w:rFonts w:ascii="Arial" w:hAnsi="Arial"/>
          <w:b/>
          <w:w w:val="60"/>
          <w:sz w:val="26"/>
        </w:rPr>
        <w:t>ng</w:t>
      </w:r>
      <w:r>
        <w:rPr>
          <w:rFonts w:ascii="Arial" w:hAnsi="Arial"/>
          <w:b/>
          <w:sz w:val="26"/>
        </w:rPr>
        <w:t> </w:t>
      </w:r>
      <w:r>
        <w:rPr>
          <w:rFonts w:ascii="Arial" w:hAnsi="Arial"/>
          <w:b/>
          <w:spacing w:val="2"/>
          <w:w w:val="80"/>
          <w:sz w:val="26"/>
        </w:rPr>
        <w:t>ñ</w:t>
      </w:r>
      <w:r>
        <w:rPr>
          <w:rFonts w:ascii="Arial" w:hAnsi="Arial"/>
          <w:b/>
          <w:w w:val="67"/>
          <w:sz w:val="26"/>
        </w:rPr>
        <w:t>o</w:t>
      </w:r>
      <w:r>
        <w:rPr>
          <w:rFonts w:ascii="Arial" w:hAnsi="Arial"/>
          <w:b/>
          <w:spacing w:val="3"/>
          <w:sz w:val="26"/>
        </w:rPr>
        <w:t> </w:t>
      </w:r>
      <w:r>
        <w:rPr>
          <w:rFonts w:ascii="Arial" w:hAnsi="Arial"/>
          <w:b/>
          <w:w w:val="57"/>
          <w:sz w:val="26"/>
        </w:rPr>
        <w:t>n</w:t>
      </w:r>
      <w:r>
        <w:rPr>
          <w:rFonts w:ascii="Arial" w:hAnsi="Arial"/>
          <w:b/>
          <w:spacing w:val="-2"/>
          <w:w w:val="57"/>
          <w:sz w:val="26"/>
        </w:rPr>
        <w:t>h</w:t>
      </w:r>
      <w:r>
        <w:rPr>
          <w:rFonts w:ascii="Arial" w:hAnsi="Arial"/>
          <w:b/>
          <w:spacing w:val="-2"/>
          <w:w w:val="34"/>
          <w:sz w:val="26"/>
        </w:rPr>
        <w:t>i</w:t>
      </w:r>
      <w:r>
        <w:rPr>
          <w:rFonts w:ascii="Arial" w:hAnsi="Arial"/>
          <w:b/>
          <w:spacing w:val="1"/>
          <w:w w:val="71"/>
          <w:sz w:val="26"/>
        </w:rPr>
        <w:t>e</w:t>
      </w:r>
      <w:r>
        <w:rPr>
          <w:rFonts w:ascii="Arial" w:hAnsi="Arial"/>
          <w:b/>
          <w:w w:val="54"/>
          <w:sz w:val="26"/>
        </w:rPr>
        <w:t>ät</w:t>
      </w:r>
      <w:r>
        <w:rPr>
          <w:rFonts w:ascii="Arial" w:hAnsi="Arial"/>
          <w:b/>
          <w:spacing w:val="-1"/>
          <w:sz w:val="26"/>
        </w:rPr>
        <w:t> </w:t>
      </w:r>
      <w:r>
        <w:rPr>
          <w:rFonts w:ascii="Arial" w:hAnsi="Arial"/>
          <w:b/>
          <w:spacing w:val="2"/>
          <w:w w:val="80"/>
          <w:sz w:val="26"/>
        </w:rPr>
        <w:t>ñ</w:t>
      </w:r>
      <w:r>
        <w:rPr>
          <w:rFonts w:ascii="Arial" w:hAnsi="Arial"/>
          <w:b/>
          <w:spacing w:val="3"/>
          <w:w w:val="67"/>
          <w:sz w:val="26"/>
        </w:rPr>
        <w:t>o</w:t>
      </w:r>
      <w:r>
        <w:rPr>
          <w:rFonts w:ascii="Arial" w:hAnsi="Arial"/>
          <w:b/>
          <w:spacing w:val="3"/>
          <w:w w:val="7"/>
          <w:sz w:val="26"/>
        </w:rPr>
        <w:t>ä</w:t>
      </w:r>
      <w:r>
        <w:rPr>
          <w:rFonts w:ascii="Arial" w:hAnsi="Arial"/>
          <w:b/>
          <w:w w:val="55"/>
          <w:sz w:val="26"/>
        </w:rPr>
        <w:t>,</w:t>
      </w:r>
      <w:r>
        <w:rPr>
          <w:rFonts w:ascii="Arial" w:hAnsi="Arial"/>
          <w:b/>
          <w:spacing w:val="-3"/>
          <w:sz w:val="26"/>
        </w:rPr>
        <w:t> </w:t>
      </w:r>
      <w:r>
        <w:rPr>
          <w:rFonts w:ascii="Arial" w:hAnsi="Arial"/>
          <w:b/>
          <w:spacing w:val="4"/>
          <w:w w:val="69"/>
          <w:sz w:val="26"/>
        </w:rPr>
        <w:t>c</w:t>
      </w:r>
      <w:r>
        <w:rPr>
          <w:rFonts w:ascii="Arial" w:hAnsi="Arial"/>
          <w:b/>
          <w:spacing w:val="-2"/>
          <w:w w:val="73"/>
          <w:sz w:val="26"/>
        </w:rPr>
        <w:t>a</w:t>
      </w:r>
      <w:r>
        <w:rPr>
          <w:rFonts w:ascii="Arial" w:hAnsi="Arial"/>
          <w:b/>
          <w:w w:val="32"/>
          <w:sz w:val="26"/>
        </w:rPr>
        <w:t>û</w:t>
      </w:r>
      <w:r>
        <w:rPr>
          <w:rFonts w:ascii="Arial" w:hAnsi="Arial"/>
          <w:b/>
          <w:spacing w:val="-2"/>
          <w:w w:val="32"/>
          <w:sz w:val="26"/>
        </w:rPr>
        <w:t>n</w:t>
      </w:r>
      <w:r>
        <w:rPr>
          <w:rFonts w:ascii="Arial" w:hAnsi="Arial"/>
          <w:b/>
          <w:w w:val="57"/>
          <w:sz w:val="26"/>
        </w:rPr>
        <w:t>h</w:t>
      </w:r>
      <w:r>
        <w:rPr>
          <w:rFonts w:ascii="Arial" w:hAnsi="Arial"/>
          <w:b/>
          <w:spacing w:val="3"/>
          <w:sz w:val="26"/>
        </w:rPr>
        <w:t> </w:t>
      </w:r>
      <w:r>
        <w:rPr>
          <w:rFonts w:ascii="Arial" w:hAnsi="Arial"/>
          <w:b/>
          <w:spacing w:val="1"/>
          <w:w w:val="62"/>
          <w:sz w:val="26"/>
        </w:rPr>
        <w:t>b</w:t>
      </w:r>
      <w:r>
        <w:rPr>
          <w:rFonts w:ascii="Arial" w:hAnsi="Arial"/>
          <w:b/>
          <w:spacing w:val="-2"/>
          <w:w w:val="73"/>
          <w:sz w:val="26"/>
        </w:rPr>
        <w:t>a</w:t>
      </w:r>
      <w:r>
        <w:rPr>
          <w:rFonts w:ascii="Arial" w:hAnsi="Arial"/>
          <w:b/>
          <w:w w:val="36"/>
          <w:sz w:val="26"/>
        </w:rPr>
        <w:t>ùo</w:t>
      </w:r>
      <w:r>
        <w:rPr>
          <w:rFonts w:ascii="Arial" w:hAnsi="Arial"/>
          <w:b/>
          <w:spacing w:val="-3"/>
          <w:sz w:val="26"/>
        </w:rPr>
        <w:t> </w:t>
      </w:r>
      <w:r>
        <w:rPr>
          <w:rFonts w:ascii="Arial" w:hAnsi="Arial"/>
          <w:b/>
          <w:spacing w:val="7"/>
          <w:w w:val="80"/>
          <w:sz w:val="26"/>
        </w:rPr>
        <w:t>q</w:t>
      </w:r>
      <w:r>
        <w:rPr>
          <w:rFonts w:ascii="Arial" w:hAnsi="Arial"/>
          <w:b/>
          <w:w w:val="63"/>
          <w:sz w:val="26"/>
        </w:rPr>
        <w:t>u</w:t>
      </w:r>
      <w:r>
        <w:rPr>
          <w:rFonts w:ascii="Arial" w:hAnsi="Arial"/>
          <w:b/>
          <w:spacing w:val="-2"/>
          <w:w w:val="63"/>
          <w:sz w:val="26"/>
        </w:rPr>
        <w:t>a</w:t>
      </w:r>
      <w:r>
        <w:rPr>
          <w:rFonts w:ascii="Arial" w:hAnsi="Arial"/>
          <w:b/>
          <w:w w:val="6"/>
          <w:sz w:val="26"/>
        </w:rPr>
        <w:t>ù</w:t>
      </w:r>
      <w:r>
        <w:rPr>
          <w:rFonts w:ascii="Arial" w:hAnsi="Arial"/>
          <w:b/>
          <w:spacing w:val="3"/>
          <w:sz w:val="26"/>
        </w:rPr>
        <w:t> </w:t>
      </w:r>
      <w:r>
        <w:rPr>
          <w:rFonts w:ascii="Arial" w:hAnsi="Arial"/>
          <w:b/>
          <w:w w:val="57"/>
          <w:sz w:val="26"/>
        </w:rPr>
        <w:t>n</w:t>
      </w:r>
      <w:r>
        <w:rPr>
          <w:rFonts w:ascii="Arial" w:hAnsi="Arial"/>
          <w:b/>
          <w:spacing w:val="-2"/>
          <w:w w:val="57"/>
          <w:sz w:val="26"/>
        </w:rPr>
        <w:t>h</w:t>
      </w:r>
      <w:r>
        <w:rPr>
          <w:rFonts w:ascii="Arial" w:hAnsi="Arial"/>
          <w:b/>
          <w:spacing w:val="-2"/>
          <w:w w:val="34"/>
          <w:sz w:val="26"/>
        </w:rPr>
        <w:t>i</w:t>
      </w:r>
      <w:r>
        <w:rPr>
          <w:rFonts w:ascii="Arial" w:hAnsi="Arial"/>
          <w:b/>
          <w:spacing w:val="1"/>
          <w:w w:val="71"/>
          <w:sz w:val="26"/>
        </w:rPr>
        <w:t>e</w:t>
      </w:r>
      <w:r>
        <w:rPr>
          <w:rFonts w:ascii="Arial" w:hAnsi="Arial"/>
          <w:b/>
          <w:w w:val="54"/>
          <w:sz w:val="26"/>
        </w:rPr>
        <w:t>ät</w:t>
      </w:r>
      <w:r>
        <w:rPr>
          <w:rFonts w:ascii="Arial" w:hAnsi="Arial"/>
          <w:b/>
          <w:spacing w:val="-1"/>
          <w:sz w:val="26"/>
        </w:rPr>
        <w:t> </w:t>
      </w:r>
      <w:r>
        <w:rPr>
          <w:rFonts w:ascii="Arial" w:hAnsi="Arial"/>
          <w:b/>
          <w:spacing w:val="7"/>
          <w:w w:val="80"/>
          <w:sz w:val="26"/>
        </w:rPr>
        <w:t>ñ</w:t>
      </w:r>
      <w:r>
        <w:rPr>
          <w:rFonts w:ascii="Arial" w:hAnsi="Arial"/>
          <w:b/>
          <w:spacing w:val="-2"/>
          <w:w w:val="67"/>
          <w:sz w:val="26"/>
        </w:rPr>
        <w:t>o</w:t>
      </w:r>
      <w:r>
        <w:rPr>
          <w:rFonts w:ascii="Arial" w:hAnsi="Arial"/>
          <w:b/>
          <w:w w:val="7"/>
          <w:sz w:val="26"/>
        </w:rPr>
        <w:t>ä</w:t>
      </w:r>
      <w:r>
        <w:rPr>
          <w:rFonts w:ascii="Arial" w:hAnsi="Arial"/>
          <w:b/>
          <w:spacing w:val="-2"/>
          <w:sz w:val="26"/>
        </w:rPr>
        <w:t> </w:t>
      </w:r>
      <w:r>
        <w:rPr>
          <w:rFonts w:ascii="Arial" w:hAnsi="Arial"/>
          <w:b/>
          <w:spacing w:val="5"/>
          <w:w w:val="132"/>
          <w:sz w:val="26"/>
        </w:rPr>
        <w:t>t</w:t>
      </w:r>
      <w:r>
        <w:rPr>
          <w:rFonts w:ascii="Arial" w:hAnsi="Arial"/>
          <w:b/>
          <w:spacing w:val="-2"/>
          <w:w w:val="77"/>
          <w:sz w:val="26"/>
        </w:rPr>
        <w:t>r</w:t>
      </w:r>
      <w:r>
        <w:rPr>
          <w:rFonts w:ascii="Arial" w:hAnsi="Arial"/>
          <w:b/>
          <w:spacing w:val="-2"/>
          <w:w w:val="67"/>
          <w:sz w:val="26"/>
        </w:rPr>
        <w:t>o</w:t>
      </w:r>
      <w:r>
        <w:rPr>
          <w:rFonts w:ascii="Arial" w:hAnsi="Arial"/>
          <w:b/>
          <w:w w:val="60"/>
          <w:sz w:val="26"/>
        </w:rPr>
        <w:t>ng</w:t>
      </w:r>
      <w:r>
        <w:rPr>
          <w:rFonts w:ascii="Arial" w:hAnsi="Arial"/>
          <w:b/>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11"/>
          <w:sz w:val="26"/>
        </w:rPr>
        <w:t> </w:t>
      </w:r>
      <w:r>
        <w:rPr>
          <w:rFonts w:ascii="Arial" w:hAnsi="Arial"/>
          <w:b/>
          <w:spacing w:val="-1"/>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spacing w:val="3"/>
          <w:w w:val="7"/>
          <w:sz w:val="26"/>
        </w:rPr>
        <w:t>à</w:t>
      </w:r>
      <w:r>
        <w:rPr>
          <w:rFonts w:ascii="Arial" w:hAnsi="Arial"/>
          <w:b/>
          <w:w w:val="54"/>
          <w:sz w:val="26"/>
        </w:rPr>
        <w:t>u</w:t>
      </w:r>
      <w:r>
        <w:rPr>
          <w:rFonts w:ascii="Arial" w:hAnsi="Arial"/>
          <w:b/>
          <w:spacing w:val="-11"/>
          <w:sz w:val="26"/>
        </w:rPr>
        <w:t> </w:t>
      </w:r>
      <w:r>
        <w:rPr>
          <w:rFonts w:ascii="Arial" w:hAnsi="Arial"/>
          <w:b/>
          <w:w w:val="72"/>
          <w:sz w:val="26"/>
        </w:rPr>
        <w:t>ö</w:t>
      </w:r>
      <w:r>
        <w:rPr>
          <w:rFonts w:ascii="Arial" w:hAnsi="Arial"/>
          <w:b/>
          <w:w w:val="32"/>
          <w:sz w:val="26"/>
        </w:rPr>
        <w:t>ù</w:t>
      </w:r>
      <w:r>
        <w:rPr>
          <w:rFonts w:ascii="Arial" w:hAnsi="Arial"/>
          <w:b/>
          <w:spacing w:val="-2"/>
          <w:w w:val="32"/>
          <w:sz w:val="26"/>
        </w:rPr>
        <w:t>n</w:t>
      </w:r>
      <w:r>
        <w:rPr>
          <w:rFonts w:ascii="Arial" w:hAnsi="Arial"/>
          <w:b/>
          <w:w w:val="62"/>
          <w:sz w:val="26"/>
        </w:rPr>
        <w:t>g</w:t>
      </w:r>
      <w:r>
        <w:rPr>
          <w:rFonts w:ascii="Arial" w:hAnsi="Arial"/>
          <w:b/>
          <w:spacing w:val="-9"/>
          <w:sz w:val="26"/>
        </w:rPr>
        <w:t> </w:t>
      </w:r>
      <w:r>
        <w:rPr>
          <w:rFonts w:ascii="Arial" w:hAnsi="Arial"/>
          <w:b/>
          <w:spacing w:val="-1"/>
          <w:w w:val="70"/>
          <w:sz w:val="26"/>
        </w:rPr>
        <w:t>d</w:t>
      </w:r>
      <w:r>
        <w:rPr>
          <w:rFonts w:ascii="Arial" w:hAnsi="Arial"/>
          <w:b/>
          <w:spacing w:val="4"/>
          <w:w w:val="54"/>
          <w:sz w:val="26"/>
        </w:rPr>
        <w:t>u</w:t>
      </w:r>
      <w:r>
        <w:rPr>
          <w:rFonts w:ascii="Arial" w:hAnsi="Arial"/>
          <w:b/>
          <w:w w:val="44"/>
          <w:sz w:val="26"/>
        </w:rPr>
        <w:t>ï</w:t>
      </w:r>
      <w:r>
        <w:rPr>
          <w:rFonts w:ascii="Arial" w:hAnsi="Arial"/>
          <w:b/>
          <w:spacing w:val="-2"/>
          <w:w w:val="44"/>
          <w:sz w:val="26"/>
        </w:rPr>
        <w:t>n</w:t>
      </w:r>
      <w:r>
        <w:rPr>
          <w:rFonts w:ascii="Arial" w:hAnsi="Arial"/>
          <w:b/>
          <w:w w:val="62"/>
          <w:sz w:val="26"/>
        </w:rPr>
        <w:t>g</w:t>
      </w:r>
      <w:r>
        <w:rPr>
          <w:rFonts w:ascii="Arial" w:hAnsi="Arial"/>
          <w:b/>
          <w:spacing w:val="-9"/>
          <w:sz w:val="26"/>
        </w:rPr>
        <w:t> </w:t>
      </w:r>
      <w:r>
        <w:rPr>
          <w:rFonts w:ascii="Arial" w:hAnsi="Arial"/>
          <w:b/>
          <w:spacing w:val="-2"/>
          <w:w w:val="57"/>
          <w:sz w:val="26"/>
        </w:rPr>
        <w:t>k</w:t>
      </w:r>
      <w:r>
        <w:rPr>
          <w:rFonts w:ascii="Arial" w:hAnsi="Arial"/>
          <w:b/>
          <w:spacing w:val="3"/>
          <w:w w:val="57"/>
          <w:sz w:val="26"/>
        </w:rPr>
        <w:t>h</w:t>
      </w:r>
      <w:r>
        <w:rPr>
          <w:rFonts w:ascii="Arial" w:hAnsi="Arial"/>
          <w:b/>
          <w:spacing w:val="-2"/>
          <w:w w:val="73"/>
          <w:sz w:val="26"/>
        </w:rPr>
        <w:t>a</w:t>
      </w:r>
      <w:r>
        <w:rPr>
          <w:rFonts w:ascii="Arial" w:hAnsi="Arial"/>
          <w:b/>
          <w:w w:val="36"/>
          <w:sz w:val="26"/>
        </w:rPr>
        <w:t>ù</w:t>
      </w:r>
      <w:r>
        <w:rPr>
          <w:rFonts w:ascii="Arial" w:hAnsi="Arial"/>
          <w:b/>
          <w:spacing w:val="6"/>
          <w:w w:val="36"/>
          <w:sz w:val="26"/>
        </w:rPr>
        <w:t>c</w:t>
      </w:r>
      <w:r>
        <w:rPr>
          <w:rFonts w:ascii="Arial" w:hAnsi="Arial"/>
          <w:b/>
          <w:w w:val="42"/>
          <w:sz w:val="26"/>
        </w:rPr>
        <w:t>.</w:t>
      </w:r>
    </w:p>
    <w:p>
      <w:pPr>
        <w:spacing w:line="276" w:lineRule="auto" w:before="116"/>
        <w:ind w:left="119" w:right="107"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3"/>
          <w:sz w:val="26"/>
        </w:rPr>
        <w:t> </w:t>
      </w:r>
      <w:r>
        <w:rPr>
          <w:rFonts w:ascii="Arial" w:hAnsi="Arial"/>
          <w:b/>
          <w:spacing w:val="-2"/>
          <w:w w:val="70"/>
          <w:sz w:val="26"/>
        </w:rPr>
        <w:t>d</w:t>
      </w:r>
      <w:r>
        <w:rPr>
          <w:rFonts w:ascii="Arial" w:hAnsi="Arial"/>
          <w:b/>
          <w:spacing w:val="4"/>
          <w:w w:val="54"/>
          <w:sz w:val="26"/>
        </w:rPr>
        <w:t>u</w:t>
      </w:r>
      <w:r>
        <w:rPr>
          <w:rFonts w:ascii="Arial" w:hAnsi="Arial"/>
          <w:b/>
          <w:w w:val="60"/>
          <w:sz w:val="26"/>
        </w:rPr>
        <w:t>ng</w:t>
      </w:r>
      <w:r>
        <w:rPr>
          <w:rFonts w:ascii="Arial" w:hAnsi="Arial"/>
          <w:b/>
          <w:spacing w:val="-5"/>
          <w:sz w:val="26"/>
        </w:rPr>
        <w:t> </w:t>
      </w:r>
      <w:r>
        <w:rPr>
          <w:rFonts w:ascii="Arial" w:hAnsi="Arial"/>
          <w:b/>
          <w:w w:val="69"/>
          <w:sz w:val="26"/>
        </w:rPr>
        <w:t>chö</w:t>
      </w:r>
      <w:r>
        <w:rPr>
          <w:rFonts w:ascii="Arial" w:hAnsi="Arial"/>
          <w:b/>
          <w:spacing w:val="2"/>
          <w:w w:val="69"/>
          <w:sz w:val="26"/>
        </w:rPr>
        <w:t>ô</w:t>
      </w:r>
      <w:r>
        <w:rPr>
          <w:rFonts w:ascii="Arial" w:hAnsi="Arial"/>
          <w:b/>
          <w:w w:val="60"/>
          <w:sz w:val="26"/>
        </w:rPr>
        <w:t>ng</w:t>
      </w:r>
      <w:r>
        <w:rPr>
          <w:rFonts w:ascii="Arial" w:hAnsi="Arial"/>
          <w:b/>
          <w:spacing w:val="-5"/>
          <w:sz w:val="26"/>
        </w:rPr>
        <w:t> </w:t>
      </w:r>
      <w:r>
        <w:rPr>
          <w:rFonts w:ascii="Arial" w:hAnsi="Arial"/>
          <w:b/>
          <w:w w:val="98"/>
          <w:sz w:val="26"/>
        </w:rPr>
        <w:t>8</w:t>
      </w:r>
      <w:r>
        <w:rPr>
          <w:rFonts w:ascii="Arial" w:hAnsi="Arial"/>
          <w:b/>
          <w:spacing w:val="1"/>
          <w:sz w:val="26"/>
        </w:rPr>
        <w:t> </w:t>
      </w:r>
      <w:r>
        <w:rPr>
          <w:rFonts w:ascii="Arial" w:hAnsi="Arial"/>
          <w:b/>
          <w:spacing w:val="2"/>
          <w:w w:val="57"/>
          <w:sz w:val="26"/>
        </w:rPr>
        <w:t>k</w:t>
      </w:r>
      <w:r>
        <w:rPr>
          <w:rFonts w:ascii="Arial" w:hAnsi="Arial"/>
          <w:b/>
          <w:w w:val="65"/>
          <w:sz w:val="26"/>
        </w:rPr>
        <w:t>h</w:t>
      </w:r>
      <w:r>
        <w:rPr>
          <w:rFonts w:ascii="Arial" w:hAnsi="Arial"/>
          <w:b/>
          <w:spacing w:val="-2"/>
          <w:w w:val="65"/>
          <w:sz w:val="26"/>
        </w:rPr>
        <w:t>a</w:t>
      </w:r>
      <w:r>
        <w:rPr>
          <w:rFonts w:ascii="Arial" w:hAnsi="Arial"/>
          <w:b/>
          <w:w w:val="36"/>
          <w:sz w:val="26"/>
        </w:rPr>
        <w:t>ûo</w:t>
      </w:r>
      <w:r>
        <w:rPr>
          <w:rFonts w:ascii="Arial" w:hAnsi="Arial"/>
          <w:b/>
          <w:spacing w:val="-3"/>
          <w:sz w:val="26"/>
        </w:rPr>
        <w:t> </w:t>
      </w:r>
      <w:r>
        <w:rPr>
          <w:rFonts w:ascii="Arial" w:hAnsi="Arial"/>
          <w:b/>
          <w:spacing w:val="3"/>
          <w:w w:val="73"/>
          <w:sz w:val="26"/>
        </w:rPr>
        <w:t>s</w:t>
      </w:r>
      <w:r>
        <w:rPr>
          <w:rFonts w:ascii="Arial" w:hAnsi="Arial"/>
          <w:b/>
          <w:spacing w:val="-2"/>
          <w:w w:val="73"/>
          <w:sz w:val="26"/>
        </w:rPr>
        <w:t>a</w:t>
      </w:r>
      <w:r>
        <w:rPr>
          <w:rFonts w:ascii="Arial" w:hAnsi="Arial"/>
          <w:b/>
          <w:w w:val="50"/>
          <w:sz w:val="26"/>
        </w:rPr>
        <w:t>ùt</w:t>
      </w:r>
      <w:r>
        <w:rPr>
          <w:rFonts w:ascii="Arial" w:hAnsi="Arial"/>
          <w:b/>
          <w:spacing w:val="-6"/>
          <w:sz w:val="26"/>
        </w:rPr>
        <w:t> </w:t>
      </w:r>
      <w:r>
        <w:rPr>
          <w:rFonts w:ascii="Arial" w:hAnsi="Arial"/>
          <w:b/>
          <w:spacing w:val="4"/>
          <w:w w:val="69"/>
          <w:sz w:val="26"/>
        </w:rPr>
        <w:t>c</w:t>
      </w:r>
      <w:r>
        <w:rPr>
          <w:rFonts w:ascii="Arial" w:hAnsi="Arial"/>
          <w:b/>
          <w:w w:val="50"/>
          <w:sz w:val="26"/>
        </w:rPr>
        <w:t>hi</w:t>
      </w:r>
      <w:r>
        <w:rPr>
          <w:rFonts w:ascii="Arial" w:hAnsi="Arial"/>
          <w:b/>
          <w:spacing w:val="-8"/>
          <w:sz w:val="26"/>
        </w:rPr>
        <w:t> </w:t>
      </w:r>
      <w:r>
        <w:rPr>
          <w:rFonts w:ascii="Arial" w:hAnsi="Arial"/>
          <w:b/>
          <w:spacing w:val="5"/>
          <w:w w:val="132"/>
          <w:sz w:val="26"/>
        </w:rPr>
        <w:t>t</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6"/>
          <w:sz w:val="26"/>
        </w:rPr>
        <w:t> </w:t>
      </w:r>
      <w:r>
        <w:rPr>
          <w:rFonts w:ascii="Arial" w:hAnsi="Arial"/>
          <w:b/>
          <w:spacing w:val="4"/>
          <w:w w:val="69"/>
          <w:sz w:val="26"/>
        </w:rPr>
        <w:t>c</w:t>
      </w:r>
      <w:r>
        <w:rPr>
          <w:rFonts w:ascii="Arial" w:hAnsi="Arial"/>
          <w:b/>
          <w:w w:val="51"/>
          <w:sz w:val="26"/>
        </w:rPr>
        <w:t>höùc</w:t>
      </w:r>
      <w:r>
        <w:rPr>
          <w:rFonts w:ascii="Arial" w:hAnsi="Arial"/>
          <w:b/>
          <w:spacing w:val="-2"/>
          <w:sz w:val="26"/>
        </w:rPr>
        <w:t> </w:t>
      </w:r>
      <w:r>
        <w:rPr>
          <w:rFonts w:ascii="Arial" w:hAnsi="Arial"/>
          <w:b/>
          <w:w w:val="65"/>
          <w:sz w:val="26"/>
        </w:rPr>
        <w:t>n</w:t>
      </w:r>
      <w:r>
        <w:rPr>
          <w:rFonts w:ascii="Arial" w:hAnsi="Arial"/>
          <w:b/>
          <w:spacing w:val="-2"/>
          <w:w w:val="65"/>
          <w:sz w:val="26"/>
        </w:rPr>
        <w:t>a</w:t>
      </w:r>
      <w:r>
        <w:rPr>
          <w:rFonts w:ascii="Arial" w:hAnsi="Arial"/>
          <w:b/>
          <w:spacing w:val="3"/>
          <w:w w:val="7"/>
          <w:sz w:val="26"/>
        </w:rPr>
        <w:t>ê</w:t>
      </w:r>
      <w:r>
        <w:rPr>
          <w:rFonts w:ascii="Arial" w:hAnsi="Arial"/>
          <w:b/>
          <w:w w:val="60"/>
          <w:sz w:val="26"/>
        </w:rPr>
        <w:t>ng</w:t>
      </w:r>
      <w:r>
        <w:rPr>
          <w:rFonts w:ascii="Arial" w:hAnsi="Arial"/>
          <w:b/>
          <w:spacing w:val="-5"/>
          <w:sz w:val="26"/>
        </w:rPr>
        <w:t> </w:t>
      </w:r>
      <w:r>
        <w:rPr>
          <w:rFonts w:ascii="Arial" w:hAnsi="Arial"/>
          <w:b/>
          <w:w w:val="60"/>
          <w:sz w:val="26"/>
        </w:rPr>
        <w:t>n</w:t>
      </w:r>
      <w:r>
        <w:rPr>
          <w:rFonts w:ascii="Arial" w:hAnsi="Arial"/>
          <w:b/>
          <w:spacing w:val="1"/>
          <w:w w:val="60"/>
          <w:sz w:val="26"/>
        </w:rPr>
        <w:t>g</w:t>
      </w:r>
      <w:r>
        <w:rPr>
          <w:rFonts w:ascii="Arial" w:hAnsi="Arial"/>
          <w:b/>
          <w:spacing w:val="-2"/>
          <w:w w:val="73"/>
          <w:sz w:val="26"/>
        </w:rPr>
        <w:t>a</w:t>
      </w:r>
      <w:r>
        <w:rPr>
          <w:rFonts w:ascii="Arial" w:hAnsi="Arial"/>
          <w:b/>
          <w:w w:val="54"/>
          <w:sz w:val="26"/>
        </w:rPr>
        <w:t>ét</w:t>
      </w:r>
      <w:r>
        <w:rPr>
          <w:rFonts w:ascii="Arial" w:hAnsi="Arial"/>
          <w:b/>
          <w:spacing w:val="-1"/>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7"/>
          <w:sz w:val="26"/>
        </w:rPr>
        <w:t> </w:t>
      </w:r>
      <w:r>
        <w:rPr>
          <w:rFonts w:ascii="Arial" w:hAnsi="Arial"/>
          <w:b/>
          <w:spacing w:val="4"/>
          <w:w w:val="66"/>
          <w:sz w:val="26"/>
        </w:rPr>
        <w:t>v</w:t>
      </w:r>
      <w:r>
        <w:rPr>
          <w:rFonts w:ascii="Arial" w:hAnsi="Arial"/>
          <w:b/>
          <w:w w:val="34"/>
          <w:sz w:val="26"/>
        </w:rPr>
        <w:t>i</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2"/>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2"/>
          <w:w w:val="33"/>
          <w:sz w:val="26"/>
        </w:rPr>
        <w:t>n</w:t>
      </w:r>
      <w:r>
        <w:rPr>
          <w:rFonts w:ascii="Arial" w:hAnsi="Arial"/>
          <w:b/>
          <w:w w:val="55"/>
          <w:sz w:val="26"/>
        </w:rPr>
        <w:t>,</w:t>
      </w:r>
      <w:r>
        <w:rPr>
          <w:rFonts w:ascii="Arial" w:hAnsi="Arial"/>
          <w:b/>
          <w:spacing w:val="11"/>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6"/>
          <w:sz w:val="26"/>
        </w:rPr>
        <w:t> </w:t>
      </w:r>
      <w:r>
        <w:rPr>
          <w:rFonts w:ascii="Arial" w:hAnsi="Arial"/>
          <w:b/>
          <w:spacing w:val="2"/>
          <w:w w:val="80"/>
          <w:sz w:val="26"/>
        </w:rPr>
        <w:t>ñ</w:t>
      </w:r>
      <w:r>
        <w:rPr>
          <w:rFonts w:ascii="Arial" w:hAnsi="Arial"/>
          <w:b/>
          <w:w w:val="76"/>
          <w:sz w:val="26"/>
        </w:rPr>
        <w:t>ö</w:t>
      </w:r>
      <w:r>
        <w:rPr>
          <w:rFonts w:ascii="Arial" w:hAnsi="Arial"/>
          <w:b/>
          <w:spacing w:val="2"/>
          <w:w w:val="76"/>
          <w:sz w:val="26"/>
        </w:rPr>
        <w:t>ô</w:t>
      </w:r>
      <w:r>
        <w:rPr>
          <w:rFonts w:ascii="Arial" w:hAnsi="Arial"/>
          <w:b/>
          <w:w w:val="51"/>
          <w:sz w:val="26"/>
        </w:rPr>
        <w:t>ïc</w:t>
      </w:r>
      <w:r>
        <w:rPr>
          <w:rFonts w:ascii="Arial" w:hAnsi="Arial"/>
          <w:b/>
          <w:spacing w:val="-2"/>
          <w:sz w:val="26"/>
        </w:rPr>
        <w:t> </w:t>
      </w:r>
      <w:r>
        <w:rPr>
          <w:rFonts w:ascii="Arial" w:hAnsi="Arial"/>
          <w:b/>
          <w:w w:val="74"/>
          <w:sz w:val="26"/>
        </w:rPr>
        <w:t>tính</w:t>
      </w:r>
      <w:r>
        <w:rPr>
          <w:rFonts w:ascii="Arial" w:hAnsi="Arial"/>
          <w:b/>
          <w:spacing w:val="-2"/>
          <w:sz w:val="26"/>
        </w:rPr>
        <w:t> </w:t>
      </w:r>
      <w:r>
        <w:rPr>
          <w:rFonts w:ascii="Arial" w:hAnsi="Arial"/>
          <w:b/>
          <w:w w:val="65"/>
          <w:sz w:val="26"/>
        </w:rPr>
        <w:t>n</w:t>
      </w:r>
      <w:r>
        <w:rPr>
          <w:rFonts w:ascii="Arial" w:hAnsi="Arial"/>
          <w:b/>
          <w:spacing w:val="3"/>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1"/>
          <w:sz w:val="26"/>
        </w:rPr>
        <w:t> </w:t>
      </w:r>
      <w:r>
        <w:rPr>
          <w:rFonts w:ascii="Arial" w:hAnsi="Arial"/>
          <w:b/>
          <w:w w:val="63"/>
          <w:sz w:val="26"/>
        </w:rPr>
        <w:t>öu </w:t>
      </w:r>
      <w:r>
        <w:rPr>
          <w:rFonts w:ascii="Arial" w:hAnsi="Arial"/>
          <w:b/>
          <w:spacing w:val="4"/>
          <w:w w:val="66"/>
          <w:sz w:val="26"/>
        </w:rPr>
        <w:t>v</w:t>
      </w:r>
      <w:r>
        <w:rPr>
          <w:rFonts w:ascii="Arial" w:hAnsi="Arial"/>
          <w:b/>
          <w:spacing w:val="-2"/>
          <w:w w:val="34"/>
          <w:sz w:val="26"/>
        </w:rPr>
        <w:t>i</w:t>
      </w:r>
      <w:r>
        <w:rPr>
          <w:rFonts w:ascii="Arial" w:hAnsi="Arial"/>
          <w:b/>
          <w:spacing w:val="1"/>
          <w:w w:val="71"/>
          <w:sz w:val="26"/>
        </w:rPr>
        <w:t>e</w:t>
      </w:r>
      <w:r>
        <w:rPr>
          <w:rFonts w:ascii="Arial" w:hAnsi="Arial"/>
          <w:b/>
          <w:w w:val="38"/>
          <w:sz w:val="26"/>
        </w:rPr>
        <w:t>äc</w:t>
      </w:r>
      <w:r>
        <w:rPr>
          <w:rFonts w:ascii="Arial" w:hAnsi="Arial"/>
          <w:b/>
          <w:spacing w:val="-12"/>
          <w:sz w:val="26"/>
        </w:rPr>
        <w:t> </w:t>
      </w:r>
      <w:r>
        <w:rPr>
          <w:rFonts w:ascii="Arial" w:hAnsi="Arial"/>
          <w:b/>
          <w:w w:val="61"/>
          <w:sz w:val="26"/>
        </w:rPr>
        <w:t>c</w:t>
      </w:r>
      <w:r>
        <w:rPr>
          <w:rFonts w:ascii="Arial" w:hAnsi="Arial"/>
          <w:b/>
          <w:spacing w:val="4"/>
          <w:w w:val="61"/>
          <w:sz w:val="26"/>
        </w:rPr>
        <w:t>u</w:t>
      </w:r>
      <w:r>
        <w:rPr>
          <w:rFonts w:ascii="Arial" w:hAnsi="Arial"/>
          <w:b/>
          <w:w w:val="38"/>
          <w:sz w:val="26"/>
        </w:rPr>
        <w:t>ûa</w:t>
      </w:r>
      <w:r>
        <w:rPr>
          <w:rFonts w:ascii="Arial" w:hAnsi="Arial"/>
          <w:b/>
          <w:spacing w:val="-12"/>
          <w:sz w:val="26"/>
        </w:rPr>
        <w:t> </w:t>
      </w:r>
      <w:r>
        <w:rPr>
          <w:rFonts w:ascii="Arial" w:hAnsi="Arial"/>
          <w:b/>
          <w:w w:val="60"/>
          <w:sz w:val="26"/>
        </w:rPr>
        <w:t>n</w:t>
      </w:r>
      <w:r>
        <w:rPr>
          <w:rFonts w:ascii="Arial" w:hAnsi="Arial"/>
          <w:b/>
          <w:spacing w:val="5"/>
          <w:w w:val="60"/>
          <w:sz w:val="26"/>
        </w:rPr>
        <w:t>g</w:t>
      </w:r>
      <w:r>
        <w:rPr>
          <w:rFonts w:ascii="Arial" w:hAnsi="Arial"/>
          <w:b/>
          <w:spacing w:val="-2"/>
          <w:w w:val="73"/>
          <w:sz w:val="26"/>
        </w:rPr>
        <w:t>a</w:t>
      </w:r>
      <w:r>
        <w:rPr>
          <w:rFonts w:ascii="Arial" w:hAnsi="Arial"/>
          <w:b/>
          <w:w w:val="54"/>
          <w:sz w:val="26"/>
        </w:rPr>
        <w:t>ét,</w:t>
      </w:r>
      <w:r>
        <w:rPr>
          <w:rFonts w:ascii="Arial" w:hAnsi="Arial"/>
          <w:b/>
          <w:spacing w:val="-5"/>
          <w:sz w:val="26"/>
        </w:rPr>
        <w:t> </w:t>
      </w:r>
      <w:r>
        <w:rPr>
          <w:rFonts w:ascii="Arial" w:hAnsi="Arial"/>
          <w:b/>
          <w:w w:val="71"/>
          <w:sz w:val="26"/>
        </w:rPr>
        <w:t>c</w:t>
      </w:r>
      <w:r>
        <w:rPr>
          <w:rFonts w:ascii="Arial" w:hAnsi="Arial"/>
          <w:b/>
          <w:spacing w:val="-2"/>
          <w:w w:val="71"/>
          <w:sz w:val="26"/>
        </w:rPr>
        <w:t>a</w:t>
      </w:r>
      <w:r>
        <w:rPr>
          <w:rFonts w:ascii="Arial" w:hAnsi="Arial"/>
          <w:b/>
          <w:w w:val="36"/>
          <w:sz w:val="26"/>
        </w:rPr>
        <w:t>ù</w:t>
      </w:r>
      <w:r>
        <w:rPr>
          <w:rFonts w:ascii="Arial" w:hAnsi="Arial"/>
          <w:b/>
          <w:spacing w:val="3"/>
          <w:w w:val="36"/>
          <w:sz w:val="26"/>
        </w:rPr>
        <w:t>c</w:t>
      </w:r>
      <w:r>
        <w:rPr>
          <w:rFonts w:ascii="Arial" w:hAnsi="Arial"/>
          <w:b/>
          <w:w w:val="57"/>
          <w:sz w:val="26"/>
        </w:rPr>
        <w:t>h</w:t>
      </w:r>
      <w:r>
        <w:rPr>
          <w:rFonts w:ascii="Arial" w:hAnsi="Arial"/>
          <w:b/>
          <w:spacing w:val="-11"/>
          <w:sz w:val="26"/>
        </w:rPr>
        <w:t> </w:t>
      </w:r>
      <w:r>
        <w:rPr>
          <w:rFonts w:ascii="Arial" w:hAnsi="Arial"/>
          <w:b/>
          <w:spacing w:val="-2"/>
          <w:w w:val="73"/>
          <w:sz w:val="26"/>
        </w:rPr>
        <w:t>s</w:t>
      </w:r>
      <w:r>
        <w:rPr>
          <w:rFonts w:ascii="Arial" w:hAnsi="Arial"/>
          <w:b/>
          <w:spacing w:val="5"/>
          <w:w w:val="72"/>
          <w:sz w:val="26"/>
        </w:rPr>
        <w:t>ö</w:t>
      </w:r>
      <w:r>
        <w:rPr>
          <w:rFonts w:ascii="Arial" w:hAnsi="Arial"/>
          <w:b/>
          <w:w w:val="6"/>
          <w:sz w:val="26"/>
        </w:rPr>
        <w:t>û</w:t>
      </w:r>
      <w:r>
        <w:rPr>
          <w:rFonts w:ascii="Arial" w:hAnsi="Arial"/>
          <w:b/>
          <w:spacing w:val="-11"/>
          <w:sz w:val="26"/>
        </w:rPr>
        <w:t> </w:t>
      </w:r>
      <w:r>
        <w:rPr>
          <w:rFonts w:ascii="Arial" w:hAnsi="Arial"/>
          <w:b/>
          <w:spacing w:val="-2"/>
          <w:w w:val="70"/>
          <w:sz w:val="26"/>
        </w:rPr>
        <w:t>d</w:t>
      </w:r>
      <w:r>
        <w:rPr>
          <w:rFonts w:ascii="Arial" w:hAnsi="Arial"/>
          <w:b/>
          <w:spacing w:val="4"/>
          <w:w w:val="54"/>
          <w:sz w:val="26"/>
        </w:rPr>
        <w:t>u</w:t>
      </w:r>
      <w:r>
        <w:rPr>
          <w:rFonts w:ascii="Arial" w:hAnsi="Arial"/>
          <w:b/>
          <w:w w:val="44"/>
          <w:sz w:val="26"/>
        </w:rPr>
        <w:t>ï</w:t>
      </w:r>
      <w:r>
        <w:rPr>
          <w:rFonts w:ascii="Arial" w:hAnsi="Arial"/>
          <w:b/>
          <w:spacing w:val="-2"/>
          <w:w w:val="44"/>
          <w:sz w:val="26"/>
        </w:rPr>
        <w:t>n</w:t>
      </w:r>
      <w:r>
        <w:rPr>
          <w:rFonts w:ascii="Arial" w:hAnsi="Arial"/>
          <w:b/>
          <w:w w:val="62"/>
          <w:sz w:val="26"/>
        </w:rPr>
        <w:t>g</w:t>
      </w:r>
      <w:r>
        <w:rPr>
          <w:rFonts w:ascii="Arial" w:hAnsi="Arial"/>
          <w:b/>
          <w:spacing w:val="-9"/>
          <w:sz w:val="26"/>
        </w:rPr>
        <w:t> </w:t>
      </w:r>
      <w:r>
        <w:rPr>
          <w:rFonts w:ascii="Arial" w:hAnsi="Arial"/>
          <w:b/>
          <w:w w:val="60"/>
          <w:sz w:val="26"/>
        </w:rPr>
        <w:t>ng</w:t>
      </w:r>
      <w:r>
        <w:rPr>
          <w:rFonts w:ascii="Arial" w:hAnsi="Arial"/>
          <w:b/>
          <w:spacing w:val="3"/>
          <w:w w:val="73"/>
          <w:sz w:val="26"/>
        </w:rPr>
        <w:t>a</w:t>
      </w:r>
      <w:r>
        <w:rPr>
          <w:rFonts w:ascii="Arial" w:hAnsi="Arial"/>
          <w:b/>
          <w:w w:val="54"/>
          <w:sz w:val="26"/>
        </w:rPr>
        <w:t>ét</w:t>
      </w:r>
      <w:r>
        <w:rPr>
          <w:rFonts w:ascii="Arial" w:hAnsi="Arial"/>
          <w:b/>
          <w:spacing w:val="-11"/>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11"/>
          <w:sz w:val="26"/>
        </w:rPr>
        <w:t> </w:t>
      </w:r>
      <w:r>
        <w:rPr>
          <w:rFonts w:ascii="Arial" w:hAnsi="Arial"/>
          <w:b/>
          <w:spacing w:val="2"/>
          <w:w w:val="80"/>
          <w:sz w:val="26"/>
        </w:rPr>
        <w:t>ñ</w:t>
      </w:r>
      <w:r>
        <w:rPr>
          <w:rFonts w:ascii="Arial" w:hAnsi="Arial"/>
          <w:b/>
          <w:spacing w:val="-2"/>
          <w:w w:val="73"/>
          <w:sz w:val="26"/>
        </w:rPr>
        <w:t>a</w:t>
      </w:r>
      <w:r>
        <w:rPr>
          <w:rFonts w:ascii="Arial" w:hAnsi="Arial"/>
          <w:b/>
          <w:w w:val="35"/>
          <w:sz w:val="26"/>
        </w:rPr>
        <w:t>ùp</w:t>
      </w:r>
      <w:r>
        <w:rPr>
          <w:rFonts w:ascii="Arial" w:hAnsi="Arial"/>
          <w:b/>
          <w:spacing w:val="-8"/>
          <w:sz w:val="26"/>
        </w:rPr>
        <w:t> </w:t>
      </w:r>
      <w:r>
        <w:rPr>
          <w:rFonts w:ascii="Arial" w:hAnsi="Arial"/>
          <w:b/>
          <w:w w:val="72"/>
          <w:sz w:val="26"/>
        </w:rPr>
        <w:t>ö</w:t>
      </w:r>
      <w:r>
        <w:rPr>
          <w:rFonts w:ascii="Arial" w:hAnsi="Arial"/>
          <w:b/>
          <w:w w:val="32"/>
          <w:sz w:val="26"/>
        </w:rPr>
        <w:t>ù</w:t>
      </w:r>
      <w:r>
        <w:rPr>
          <w:rFonts w:ascii="Arial" w:hAnsi="Arial"/>
          <w:b/>
          <w:spacing w:val="-2"/>
          <w:w w:val="32"/>
          <w:sz w:val="26"/>
        </w:rPr>
        <w:t>n</w:t>
      </w:r>
      <w:r>
        <w:rPr>
          <w:rFonts w:ascii="Arial" w:hAnsi="Arial"/>
          <w:b/>
          <w:w w:val="62"/>
          <w:sz w:val="26"/>
        </w:rPr>
        <w:t>g</w:t>
      </w:r>
      <w:r>
        <w:rPr>
          <w:rFonts w:ascii="Arial" w:hAnsi="Arial"/>
          <w:b/>
          <w:spacing w:val="-9"/>
          <w:sz w:val="26"/>
        </w:rPr>
        <w:t> </w:t>
      </w:r>
      <w:r>
        <w:rPr>
          <w:rFonts w:ascii="Arial" w:hAnsi="Arial"/>
          <w:b/>
          <w:spacing w:val="5"/>
          <w:w w:val="132"/>
          <w:sz w:val="26"/>
        </w:rPr>
        <w:t>t</w:t>
      </w:r>
      <w:r>
        <w:rPr>
          <w:rFonts w:ascii="Arial" w:hAnsi="Arial"/>
          <w:b/>
          <w:spacing w:val="-2"/>
          <w:w w:val="67"/>
          <w:sz w:val="26"/>
        </w:rPr>
        <w:t>o</w:t>
      </w:r>
      <w:r>
        <w:rPr>
          <w:rFonts w:ascii="Arial" w:hAnsi="Arial"/>
          <w:b/>
          <w:w w:val="16"/>
          <w:sz w:val="26"/>
        </w:rPr>
        <w:t>ái</w:t>
      </w:r>
      <w:r>
        <w:rPr>
          <w:rFonts w:ascii="Arial" w:hAnsi="Arial"/>
          <w:b/>
          <w:spacing w:val="-8"/>
          <w:sz w:val="26"/>
        </w:rPr>
        <w:t> </w:t>
      </w:r>
      <w:r>
        <w:rPr>
          <w:rFonts w:ascii="Arial" w:hAnsi="Arial"/>
          <w:b/>
          <w:w w:val="72"/>
          <w:sz w:val="26"/>
        </w:rPr>
        <w:t>ö</w:t>
      </w:r>
      <w:r>
        <w:rPr>
          <w:rFonts w:ascii="Arial" w:hAnsi="Arial"/>
          <w:b/>
          <w:w w:val="54"/>
          <w:sz w:val="26"/>
        </w:rPr>
        <w:t>u</w:t>
      </w:r>
      <w:r>
        <w:rPr>
          <w:rFonts w:ascii="Arial" w:hAnsi="Arial"/>
          <w:b/>
          <w:spacing w:val="-11"/>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7"/>
          <w:sz w:val="26"/>
        </w:rPr>
        <w:t> </w:t>
      </w:r>
      <w:r>
        <w:rPr>
          <w:rFonts w:ascii="Arial" w:hAnsi="Arial"/>
          <w:b/>
          <w:spacing w:val="-2"/>
          <w:w w:val="81"/>
          <w:sz w:val="26"/>
        </w:rPr>
        <w:t>y</w:t>
      </w:r>
      <w:r>
        <w:rPr>
          <w:rFonts w:ascii="Arial" w:hAnsi="Arial"/>
          <w:b/>
          <w:spacing w:val="1"/>
          <w:w w:val="71"/>
          <w:sz w:val="26"/>
        </w:rPr>
        <w:t>e</w:t>
      </w:r>
      <w:r>
        <w:rPr>
          <w:rFonts w:ascii="Arial" w:hAnsi="Arial"/>
          <w:b/>
          <w:w w:val="31"/>
          <w:sz w:val="26"/>
        </w:rPr>
        <w:t>âu</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1"/>
          <w:sz w:val="26"/>
        </w:rPr>
        <w:t>àu</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2"/>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5"/>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spacing w:val="3"/>
          <w:w w:val="7"/>
          <w:sz w:val="26"/>
        </w:rPr>
        <w:t>è</w:t>
      </w:r>
      <w:r>
        <w:rPr>
          <w:rFonts w:ascii="Arial" w:hAnsi="Arial"/>
          <w:b/>
          <w:w w:val="65"/>
          <w:sz w:val="26"/>
        </w:rPr>
        <w:t>m</w:t>
      </w:r>
      <w:r>
        <w:rPr>
          <w:rFonts w:ascii="Arial" w:hAnsi="Arial"/>
          <w:b/>
          <w:spacing w:val="-12"/>
          <w:sz w:val="26"/>
        </w:rPr>
        <w:t> </w:t>
      </w:r>
      <w:r>
        <w:rPr>
          <w:rFonts w:ascii="Arial" w:hAnsi="Arial"/>
          <w:b/>
          <w:spacing w:val="2"/>
          <w:w w:val="80"/>
          <w:sz w:val="26"/>
        </w:rPr>
        <w:t>ñ</w:t>
      </w:r>
      <w:r>
        <w:rPr>
          <w:rFonts w:ascii="Arial" w:hAnsi="Arial"/>
          <w:b/>
          <w:spacing w:val="-2"/>
          <w:w w:val="73"/>
          <w:sz w:val="26"/>
        </w:rPr>
        <w:t>a</w:t>
      </w:r>
      <w:r>
        <w:rPr>
          <w:rFonts w:ascii="Arial" w:hAnsi="Arial"/>
          <w:b/>
          <w:spacing w:val="3"/>
          <w:w w:val="6"/>
          <w:sz w:val="26"/>
        </w:rPr>
        <w:t>ù</w:t>
      </w:r>
      <w:r>
        <w:rPr>
          <w:rFonts w:ascii="Arial" w:hAnsi="Arial"/>
          <w:b/>
          <w:w w:val="64"/>
          <w:sz w:val="26"/>
        </w:rPr>
        <w:t>p</w:t>
      </w:r>
      <w:r>
        <w:rPr>
          <w:rFonts w:ascii="Arial" w:hAnsi="Arial"/>
          <w:b/>
          <w:spacing w:val="-12"/>
          <w:sz w:val="26"/>
        </w:rPr>
        <w:t> </w:t>
      </w:r>
      <w:r>
        <w:rPr>
          <w:rFonts w:ascii="Arial" w:hAnsi="Arial"/>
          <w:b/>
          <w:w w:val="39"/>
          <w:sz w:val="26"/>
        </w:rPr>
        <w:t>ö</w:t>
      </w:r>
      <w:r>
        <w:rPr>
          <w:rFonts w:ascii="Arial" w:hAnsi="Arial"/>
          <w:b/>
          <w:spacing w:val="4"/>
          <w:w w:val="39"/>
          <w:sz w:val="26"/>
        </w:rPr>
        <w:t>ù</w:t>
      </w:r>
      <w:r>
        <w:rPr>
          <w:rFonts w:ascii="Arial" w:hAnsi="Arial"/>
          <w:b/>
          <w:w w:val="60"/>
          <w:sz w:val="26"/>
        </w:rPr>
        <w:t>ng</w:t>
      </w:r>
      <w:r>
        <w:rPr>
          <w:rFonts w:ascii="Arial" w:hAnsi="Arial"/>
          <w:b/>
          <w:spacing w:val="-10"/>
          <w:sz w:val="26"/>
        </w:rPr>
        <w:t> </w:t>
      </w:r>
      <w:r>
        <w:rPr>
          <w:rFonts w:ascii="Arial" w:hAnsi="Arial"/>
          <w:b/>
          <w:w w:val="57"/>
          <w:sz w:val="26"/>
        </w:rPr>
        <w:t>n</w:t>
      </w:r>
      <w:r>
        <w:rPr>
          <w:rFonts w:ascii="Arial" w:hAnsi="Arial"/>
          <w:b/>
          <w:spacing w:val="-2"/>
          <w:w w:val="57"/>
          <w:sz w:val="26"/>
        </w:rPr>
        <w:t>h</w:t>
      </w:r>
      <w:r>
        <w:rPr>
          <w:rFonts w:ascii="Arial" w:hAnsi="Arial"/>
          <w:b/>
          <w:spacing w:val="3"/>
          <w:w w:val="73"/>
          <w:sz w:val="26"/>
        </w:rPr>
        <w:t>a</w:t>
      </w:r>
      <w:r>
        <w:rPr>
          <w:rFonts w:ascii="Arial" w:hAnsi="Arial"/>
          <w:b/>
          <w:w w:val="57"/>
          <w:sz w:val="26"/>
        </w:rPr>
        <w:t>nh</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 </w:t>
      </w:r>
      <w:r>
        <w:rPr>
          <w:rFonts w:ascii="Arial" w:hAnsi="Arial"/>
          <w:b/>
          <w:spacing w:val="-2"/>
          <w:w w:val="73"/>
          <w:sz w:val="26"/>
        </w:rPr>
        <w:t>s</w:t>
      </w:r>
      <w:r>
        <w:rPr>
          <w:rFonts w:ascii="Arial" w:hAnsi="Arial"/>
          <w:b/>
          <w:spacing w:val="5"/>
          <w:w w:val="72"/>
          <w:sz w:val="26"/>
        </w:rPr>
        <w:t>ö</w:t>
      </w:r>
      <w:r>
        <w:rPr>
          <w:rFonts w:ascii="Arial" w:hAnsi="Arial"/>
          <w:b/>
          <w:w w:val="14"/>
          <w:sz w:val="26"/>
        </w:rPr>
        <w:t>ï</w:t>
      </w:r>
      <w:r>
        <w:rPr>
          <w:rFonts w:ascii="Arial" w:hAnsi="Arial"/>
          <w:b/>
          <w:spacing w:val="-11"/>
          <w:sz w:val="26"/>
        </w:rPr>
        <w:t> </w:t>
      </w:r>
      <w:r>
        <w:rPr>
          <w:rFonts w:ascii="Arial" w:hAnsi="Arial"/>
          <w:b/>
          <w:spacing w:val="-3"/>
          <w:w w:val="57"/>
          <w:sz w:val="26"/>
        </w:rPr>
        <w:t>k</w:t>
      </w:r>
      <w:r>
        <w:rPr>
          <w:rFonts w:ascii="Arial" w:hAnsi="Arial"/>
          <w:b/>
          <w:spacing w:val="-2"/>
          <w:w w:val="34"/>
          <w:sz w:val="26"/>
        </w:rPr>
        <w:t>i</w:t>
      </w:r>
      <w:r>
        <w:rPr>
          <w:rFonts w:ascii="Arial" w:hAnsi="Arial"/>
          <w:b/>
          <w:spacing w:val="1"/>
          <w:w w:val="71"/>
          <w:sz w:val="26"/>
        </w:rPr>
        <w:t>e</w:t>
      </w:r>
      <w:r>
        <w:rPr>
          <w:rFonts w:ascii="Arial" w:hAnsi="Arial"/>
          <w:b/>
          <w:spacing w:val="3"/>
          <w:w w:val="7"/>
          <w:sz w:val="26"/>
        </w:rPr>
        <w:t>ä</w:t>
      </w:r>
      <w:r>
        <w:rPr>
          <w:rFonts w:ascii="Arial" w:hAnsi="Arial"/>
          <w:b/>
          <w:w w:val="57"/>
          <w:sz w:val="26"/>
        </w:rPr>
        <w:t>n</w:t>
      </w:r>
      <w:r>
        <w:rPr>
          <w:rFonts w:ascii="Arial" w:hAnsi="Arial"/>
          <w:b/>
          <w:spacing w:val="-11"/>
          <w:sz w:val="26"/>
        </w:rPr>
        <w:t> </w:t>
      </w:r>
      <w:r>
        <w:rPr>
          <w:rFonts w:ascii="Arial" w:hAnsi="Arial"/>
          <w:b/>
          <w:spacing w:val="1"/>
          <w:w w:val="68"/>
          <w:sz w:val="26"/>
        </w:rPr>
        <w:t>x</w:t>
      </w:r>
      <w:r>
        <w:rPr>
          <w:rFonts w:ascii="Arial" w:hAnsi="Arial"/>
          <w:b/>
          <w:spacing w:val="-2"/>
          <w:w w:val="73"/>
          <w:sz w:val="26"/>
        </w:rPr>
        <w:t>a</w:t>
      </w:r>
      <w:r>
        <w:rPr>
          <w:rFonts w:ascii="Arial" w:hAnsi="Arial"/>
          <w:b/>
          <w:w w:val="42"/>
          <w:sz w:val="26"/>
        </w:rPr>
        <w:t>ûy</w:t>
      </w:r>
      <w:r>
        <w:rPr>
          <w:rFonts w:ascii="Arial" w:hAnsi="Arial"/>
          <w:b/>
          <w:spacing w:val="-9"/>
          <w:sz w:val="26"/>
        </w:rPr>
        <w:t> </w:t>
      </w:r>
      <w:r>
        <w:rPr>
          <w:rFonts w:ascii="Arial" w:hAnsi="Arial"/>
          <w:b/>
          <w:spacing w:val="-2"/>
          <w:w w:val="77"/>
          <w:sz w:val="26"/>
        </w:rPr>
        <w:t>r</w:t>
      </w:r>
      <w:r>
        <w:rPr>
          <w:rFonts w:ascii="Arial" w:hAnsi="Arial"/>
          <w:b/>
          <w:spacing w:val="6"/>
          <w:w w:val="73"/>
          <w:sz w:val="26"/>
        </w:rPr>
        <w:t>a</w:t>
      </w:r>
      <w:r>
        <w:rPr>
          <w:rFonts w:ascii="Arial" w:hAnsi="Arial"/>
          <w:b/>
          <w:w w:val="42"/>
          <w:sz w:val="26"/>
        </w:rPr>
        <w:t>.</w:t>
      </w:r>
    </w:p>
    <w:p>
      <w:pPr>
        <w:spacing w:line="278" w:lineRule="auto" w:before="121"/>
        <w:ind w:left="119" w:right="123"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2"/>
          <w:sz w:val="26"/>
        </w:rPr>
        <w:t> </w:t>
      </w:r>
      <w:r>
        <w:rPr>
          <w:rFonts w:ascii="Arial" w:hAnsi="Arial"/>
          <w:b/>
          <w:spacing w:val="-2"/>
          <w:w w:val="70"/>
          <w:sz w:val="26"/>
        </w:rPr>
        <w:t>d</w:t>
      </w:r>
      <w:r>
        <w:rPr>
          <w:rFonts w:ascii="Arial" w:hAnsi="Arial"/>
          <w:b/>
          <w:w w:val="58"/>
          <w:sz w:val="26"/>
        </w:rPr>
        <w:t>ung</w:t>
      </w:r>
      <w:r>
        <w:rPr>
          <w:rFonts w:ascii="Arial" w:hAnsi="Arial"/>
          <w:b/>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z w:val="26"/>
        </w:rPr>
        <w:t> </w:t>
      </w:r>
      <w:r>
        <w:rPr>
          <w:rFonts w:ascii="Arial" w:hAnsi="Arial"/>
          <w:b/>
          <w:w w:val="93"/>
          <w:sz w:val="26"/>
        </w:rPr>
        <w:t>9</w:t>
      </w:r>
      <w:r>
        <w:rPr>
          <w:rFonts w:ascii="Arial" w:hAnsi="Arial"/>
          <w:b/>
          <w:spacing w:val="3"/>
          <w:sz w:val="26"/>
        </w:rPr>
        <w:t> </w:t>
      </w:r>
      <w:r>
        <w:rPr>
          <w:rFonts w:ascii="Arial" w:hAnsi="Arial"/>
          <w:b/>
          <w:spacing w:val="-3"/>
          <w:w w:val="57"/>
          <w:sz w:val="26"/>
        </w:rPr>
        <w:t>k</w:t>
      </w:r>
      <w:r>
        <w:rPr>
          <w:rFonts w:ascii="Arial" w:hAnsi="Arial"/>
          <w:b/>
          <w:w w:val="65"/>
          <w:sz w:val="26"/>
        </w:rPr>
        <w:t>h</w:t>
      </w:r>
      <w:r>
        <w:rPr>
          <w:rFonts w:ascii="Arial" w:hAnsi="Arial"/>
          <w:b/>
          <w:spacing w:val="-2"/>
          <w:w w:val="65"/>
          <w:sz w:val="26"/>
        </w:rPr>
        <w:t>a</w:t>
      </w:r>
      <w:r>
        <w:rPr>
          <w:rFonts w:ascii="Arial" w:hAnsi="Arial"/>
          <w:b/>
          <w:spacing w:val="3"/>
          <w:w w:val="6"/>
          <w:sz w:val="26"/>
        </w:rPr>
        <w:t>û</w:t>
      </w:r>
      <w:r>
        <w:rPr>
          <w:rFonts w:ascii="Arial" w:hAnsi="Arial"/>
          <w:b/>
          <w:w w:val="67"/>
          <w:sz w:val="26"/>
        </w:rPr>
        <w:t>o</w:t>
      </w:r>
      <w:r>
        <w:rPr>
          <w:rFonts w:ascii="Arial" w:hAnsi="Arial"/>
          <w:b/>
          <w:spacing w:val="-2"/>
          <w:sz w:val="26"/>
        </w:rPr>
        <w:t> </w:t>
      </w:r>
      <w:r>
        <w:rPr>
          <w:rFonts w:ascii="Arial" w:hAnsi="Arial"/>
          <w:b/>
          <w:spacing w:val="-2"/>
          <w:w w:val="73"/>
          <w:sz w:val="26"/>
        </w:rPr>
        <w:t>s</w:t>
      </w:r>
      <w:r>
        <w:rPr>
          <w:rFonts w:ascii="Arial" w:hAnsi="Arial"/>
          <w:b/>
          <w:spacing w:val="3"/>
          <w:w w:val="73"/>
          <w:sz w:val="26"/>
        </w:rPr>
        <w:t>a</w:t>
      </w:r>
      <w:r>
        <w:rPr>
          <w:rFonts w:ascii="Arial" w:hAnsi="Arial"/>
          <w:b/>
          <w:w w:val="50"/>
          <w:sz w:val="26"/>
        </w:rPr>
        <w:t>ùt</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w w:val="34"/>
          <w:sz w:val="26"/>
        </w:rPr>
        <w:t>i</w:t>
      </w:r>
      <w:r>
        <w:rPr>
          <w:rFonts w:ascii="Arial" w:hAnsi="Arial"/>
          <w:b/>
          <w:spacing w:val="-2"/>
          <w:sz w:val="26"/>
        </w:rPr>
        <w:t> </w:t>
      </w:r>
      <w:r>
        <w:rPr>
          <w:rFonts w:ascii="Arial" w:hAnsi="Arial"/>
          <w:b/>
          <w:spacing w:val="5"/>
          <w:w w:val="132"/>
          <w:sz w:val="26"/>
        </w:rPr>
        <w:t>t</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w w:val="48"/>
          <w:sz w:val="26"/>
        </w:rPr>
        <w:t>öùc</w:t>
      </w:r>
      <w:r>
        <w:rPr>
          <w:rFonts w:ascii="Arial" w:hAnsi="Arial"/>
          <w:b/>
          <w:spacing w:val="3"/>
          <w:sz w:val="26"/>
        </w:rPr>
        <w:t> </w:t>
      </w:r>
      <w:r>
        <w:rPr>
          <w:rFonts w:ascii="Arial" w:hAnsi="Arial"/>
          <w:b/>
          <w:w w:val="65"/>
          <w:sz w:val="26"/>
        </w:rPr>
        <w:t>n</w:t>
      </w:r>
      <w:r>
        <w:rPr>
          <w:rFonts w:ascii="Arial" w:hAnsi="Arial"/>
          <w:b/>
          <w:spacing w:val="-2"/>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z w:val="26"/>
        </w:rPr>
        <w:t> </w:t>
      </w:r>
      <w:r>
        <w:rPr>
          <w:rFonts w:ascii="Arial" w:hAnsi="Arial"/>
          <w:b/>
          <w:w w:val="102"/>
          <w:sz w:val="26"/>
        </w:rPr>
        <w:t>t</w:t>
      </w:r>
      <w:r>
        <w:rPr>
          <w:rFonts w:ascii="Arial" w:hAnsi="Arial"/>
          <w:b/>
          <w:spacing w:val="3"/>
          <w:w w:val="102"/>
          <w:sz w:val="26"/>
        </w:rPr>
        <w:t>r</w:t>
      </w:r>
      <w:r>
        <w:rPr>
          <w:rFonts w:ascii="Arial" w:hAnsi="Arial"/>
          <w:b/>
          <w:w w:val="67"/>
          <w:sz w:val="26"/>
        </w:rPr>
        <w:t>u</w:t>
      </w:r>
      <w:r>
        <w:rPr>
          <w:rFonts w:ascii="Arial" w:hAnsi="Arial"/>
          <w:b/>
          <w:spacing w:val="-3"/>
          <w:w w:val="67"/>
          <w:sz w:val="26"/>
        </w:rPr>
        <w:t>y</w:t>
      </w:r>
      <w:r>
        <w:rPr>
          <w:rFonts w:ascii="Arial" w:hAnsi="Arial"/>
          <w:b/>
          <w:spacing w:val="1"/>
          <w:w w:val="71"/>
          <w:sz w:val="26"/>
        </w:rPr>
        <w:t>e</w:t>
      </w:r>
      <w:r>
        <w:rPr>
          <w:rFonts w:ascii="Arial" w:hAnsi="Arial"/>
          <w:b/>
          <w:w w:val="33"/>
          <w:sz w:val="26"/>
        </w:rPr>
        <w:t>àn</w:t>
      </w:r>
      <w:r>
        <w:rPr>
          <w:rFonts w:ascii="Arial" w:hAnsi="Arial"/>
          <w:b/>
          <w:spacing w:val="-2"/>
          <w:sz w:val="26"/>
        </w:rPr>
        <w:t> </w:t>
      </w:r>
      <w:r>
        <w:rPr>
          <w:rFonts w:ascii="Arial" w:hAnsi="Arial"/>
          <w:b/>
          <w:spacing w:val="-2"/>
          <w:w w:val="70"/>
          <w:sz w:val="26"/>
        </w:rPr>
        <w:t>d</w:t>
      </w:r>
      <w:r>
        <w:rPr>
          <w:rFonts w:ascii="Arial" w:hAnsi="Arial"/>
          <w:b/>
          <w:spacing w:val="5"/>
          <w:w w:val="72"/>
          <w:sz w:val="26"/>
        </w:rPr>
        <w:t>ö</w:t>
      </w:r>
      <w:r>
        <w:rPr>
          <w:rFonts w:ascii="Arial" w:hAnsi="Arial"/>
          <w:b/>
          <w:w w:val="6"/>
          <w:sz w:val="26"/>
        </w:rPr>
        <w:t>õ</w:t>
      </w:r>
      <w:r>
        <w:rPr>
          <w:rFonts w:ascii="Arial" w:hAnsi="Arial"/>
          <w:b/>
          <w:spacing w:val="-2"/>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2"/>
          <w:sz w:val="26"/>
        </w:rPr>
        <w:t> </w:t>
      </w:r>
      <w:r>
        <w:rPr>
          <w:rFonts w:ascii="Arial" w:hAnsi="Arial"/>
          <w:b/>
          <w:w w:val="62"/>
          <w:sz w:val="26"/>
        </w:rPr>
        <w:t>n</w:t>
      </w:r>
      <w:r>
        <w:rPr>
          <w:rFonts w:ascii="Arial" w:hAnsi="Arial"/>
          <w:b/>
          <w:spacing w:val="3"/>
          <w:w w:val="62"/>
          <w:sz w:val="26"/>
        </w:rPr>
        <w:t>o</w:t>
      </w:r>
      <w:r>
        <w:rPr>
          <w:rFonts w:ascii="Arial" w:hAnsi="Arial"/>
          <w:b/>
          <w:w w:val="16"/>
          <w:sz w:val="26"/>
        </w:rPr>
        <w:t>ái</w:t>
      </w:r>
      <w:r>
        <w:rPr>
          <w:rFonts w:ascii="Arial" w:hAnsi="Arial"/>
          <w:b/>
          <w:spacing w:val="-3"/>
          <w:sz w:val="26"/>
        </w:rPr>
        <w:t> </w:t>
      </w:r>
      <w:r>
        <w:rPr>
          <w:rFonts w:ascii="Arial" w:hAnsi="Arial"/>
          <w:b/>
          <w:w w:val="80"/>
          <w:sz w:val="26"/>
        </w:rPr>
        <w:t>tie</w:t>
      </w:r>
      <w:r>
        <w:rPr>
          <w:rFonts w:ascii="Arial" w:hAnsi="Arial"/>
          <w:b/>
          <w:w w:val="36"/>
          <w:sz w:val="26"/>
        </w:rPr>
        <w:t>áp</w:t>
      </w:r>
      <w:r>
        <w:rPr>
          <w:rFonts w:ascii="Arial" w:hAnsi="Arial"/>
          <w:b/>
          <w:spacing w:val="2"/>
          <w:sz w:val="26"/>
        </w:rPr>
        <w:t> </w:t>
      </w:r>
      <w:r>
        <w:rPr>
          <w:rFonts w:ascii="Arial" w:hAnsi="Arial"/>
          <w:b/>
          <w:spacing w:val="-2"/>
          <w:w w:val="56"/>
          <w:sz w:val="26"/>
        </w:rPr>
        <w:t>U</w:t>
      </w:r>
      <w:r>
        <w:rPr>
          <w:rFonts w:ascii="Arial" w:hAnsi="Arial"/>
          <w:b/>
          <w:spacing w:val="1"/>
          <w:w w:val="75"/>
          <w:sz w:val="26"/>
        </w:rPr>
        <w:t>A</w:t>
      </w:r>
      <w:r>
        <w:rPr>
          <w:rFonts w:ascii="Arial" w:hAnsi="Arial"/>
          <w:b/>
          <w:w w:val="71"/>
          <w:sz w:val="26"/>
        </w:rPr>
        <w:t>RT</w:t>
      </w:r>
      <w:r>
        <w:rPr>
          <w:rFonts w:ascii="Arial" w:hAnsi="Arial"/>
          <w:b/>
          <w:spacing w:val="-1"/>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2"/>
          <w:sz w:val="26"/>
        </w:rPr>
        <w:t> </w:t>
      </w:r>
      <w:r>
        <w:rPr>
          <w:rFonts w:ascii="Arial" w:hAnsi="Arial"/>
          <w:b/>
          <w:w w:val="56"/>
          <w:sz w:val="26"/>
        </w:rPr>
        <w:t>vi</w:t>
      </w:r>
      <w:r>
        <w:rPr>
          <w:rFonts w:ascii="Arial" w:hAnsi="Arial"/>
          <w:b/>
          <w:spacing w:val="-3"/>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3"/>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w:t>
      </w:r>
      <w:r>
        <w:rPr>
          <w:rFonts w:ascii="Arial" w:hAnsi="Arial"/>
          <w:b/>
          <w:spacing w:val="3"/>
          <w:w w:val="33"/>
          <w:sz w:val="26"/>
        </w:rPr>
        <w:t>n</w:t>
      </w:r>
      <w:r>
        <w:rPr>
          <w:rFonts w:ascii="Arial" w:hAnsi="Arial"/>
          <w:b/>
          <w:w w:val="55"/>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6"/>
          <w:sz w:val="26"/>
        </w:rPr>
        <w:t> </w:t>
      </w:r>
      <w:r>
        <w:rPr>
          <w:rFonts w:ascii="Arial" w:hAnsi="Arial"/>
          <w:b/>
          <w:spacing w:val="2"/>
          <w:w w:val="80"/>
          <w:sz w:val="26"/>
        </w:rPr>
        <w:t>ñ</w:t>
      </w:r>
      <w:r>
        <w:rPr>
          <w:rFonts w:ascii="Arial" w:hAnsi="Arial"/>
          <w:b/>
          <w:spacing w:val="2"/>
          <w:w w:val="72"/>
          <w:sz w:val="26"/>
        </w:rPr>
        <w:t>ö</w:t>
      </w:r>
      <w:r>
        <w:rPr>
          <w:rFonts w:ascii="Arial" w:hAnsi="Arial"/>
          <w:b/>
          <w:spacing w:val="2"/>
          <w:w w:val="80"/>
          <w:sz w:val="26"/>
        </w:rPr>
        <w:t>ô</w:t>
      </w:r>
      <w:r>
        <w:rPr>
          <w:rFonts w:ascii="Arial" w:hAnsi="Arial"/>
          <w:b/>
          <w:w w:val="51"/>
          <w:sz w:val="26"/>
        </w:rPr>
        <w:t>ïc</w:t>
      </w:r>
      <w:r>
        <w:rPr>
          <w:rFonts w:ascii="Arial" w:hAnsi="Arial"/>
          <w:b/>
          <w:spacing w:val="-7"/>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7"/>
          <w:sz w:val="26"/>
        </w:rPr>
        <w:t> </w:t>
      </w:r>
      <w:r>
        <w:rPr>
          <w:rFonts w:ascii="Arial" w:hAnsi="Arial"/>
          <w:b/>
          <w:w w:val="132"/>
          <w:sz w:val="26"/>
        </w:rPr>
        <w:t>t</w:t>
      </w:r>
      <w:r>
        <w:rPr>
          <w:rFonts w:ascii="Arial" w:hAnsi="Arial"/>
          <w:b/>
          <w:spacing w:val="5"/>
          <w:w w:val="72"/>
          <w:sz w:val="26"/>
        </w:rPr>
        <w:t>ö</w:t>
      </w:r>
      <w:r>
        <w:rPr>
          <w:rFonts w:ascii="Arial" w:hAnsi="Arial"/>
          <w:b/>
          <w:w w:val="14"/>
          <w:sz w:val="26"/>
        </w:rPr>
        <w:t>ï</w:t>
      </w:r>
      <w:r>
        <w:rPr>
          <w:rFonts w:ascii="Arial" w:hAnsi="Arial"/>
          <w:b/>
          <w:spacing w:val="-7"/>
          <w:sz w:val="26"/>
        </w:rPr>
        <w:t> </w:t>
      </w:r>
      <w:r>
        <w:rPr>
          <w:rFonts w:ascii="Arial" w:hAnsi="Arial"/>
          <w:b/>
          <w:w w:val="132"/>
          <w:sz w:val="26"/>
        </w:rPr>
        <w:t>t</w:t>
      </w:r>
      <w:r>
        <w:rPr>
          <w:rFonts w:ascii="Arial" w:hAnsi="Arial"/>
          <w:b/>
          <w:w w:val="59"/>
          <w:sz w:val="26"/>
        </w:rPr>
        <w:t>höïc</w:t>
      </w:r>
      <w:r>
        <w:rPr>
          <w:rFonts w:ascii="Arial" w:hAnsi="Arial"/>
          <w:b/>
          <w:spacing w:val="-2"/>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än</w:t>
      </w:r>
      <w:r>
        <w:rPr>
          <w:rFonts w:ascii="Arial" w:hAnsi="Arial"/>
          <w:b/>
          <w:spacing w:val="-8"/>
          <w:sz w:val="26"/>
        </w:rPr>
        <w:t> </w:t>
      </w:r>
      <w:r>
        <w:rPr>
          <w:rFonts w:ascii="Arial" w:hAnsi="Arial"/>
          <w:b/>
          <w:spacing w:val="1"/>
          <w:w w:val="62"/>
          <w:sz w:val="26"/>
        </w:rPr>
        <w:t>g</w:t>
      </w:r>
      <w:r>
        <w:rPr>
          <w:rFonts w:ascii="Arial" w:hAnsi="Arial"/>
          <w:b/>
          <w:spacing w:val="2"/>
          <w:w w:val="80"/>
          <w:sz w:val="26"/>
        </w:rPr>
        <w:t>ô</w:t>
      </w:r>
      <w:r>
        <w:rPr>
          <w:rFonts w:ascii="Arial" w:hAnsi="Arial"/>
          <w:b/>
          <w:w w:val="15"/>
          <w:sz w:val="26"/>
        </w:rPr>
        <w:t>ûi</w:t>
      </w:r>
      <w:r>
        <w:rPr>
          <w:rFonts w:ascii="Arial" w:hAnsi="Arial"/>
          <w:b/>
          <w:spacing w:val="-3"/>
          <w:sz w:val="26"/>
        </w:rPr>
        <w:t> </w:t>
      </w:r>
      <w:r>
        <w:rPr>
          <w:rFonts w:ascii="Arial" w:hAnsi="Arial"/>
          <w:b/>
          <w:spacing w:val="-2"/>
          <w:w w:val="70"/>
          <w:sz w:val="26"/>
        </w:rPr>
        <w:t>d</w:t>
      </w:r>
      <w:r>
        <w:rPr>
          <w:rFonts w:ascii="Arial" w:hAnsi="Arial"/>
          <w:b/>
          <w:w w:val="39"/>
          <w:sz w:val="26"/>
        </w:rPr>
        <w:t>öõ</w:t>
      </w:r>
      <w:r>
        <w:rPr>
          <w:rFonts w:ascii="Arial" w:hAnsi="Arial"/>
          <w:b/>
          <w:spacing w:val="-6"/>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7"/>
          <w:sz w:val="26"/>
        </w:rPr>
        <w:t>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7"/>
          <w:sz w:val="26"/>
        </w:rPr>
        <w:t> </w:t>
      </w:r>
      <w:r>
        <w:rPr>
          <w:rFonts w:ascii="Arial" w:hAnsi="Arial"/>
          <w:b/>
          <w:w w:val="57"/>
          <w:sz w:val="26"/>
        </w:rPr>
        <w:t>n</w:t>
      </w:r>
      <w:r>
        <w:rPr>
          <w:rFonts w:ascii="Arial" w:hAnsi="Arial"/>
          <w:b/>
          <w:spacing w:val="3"/>
          <w:w w:val="57"/>
          <w:sz w:val="26"/>
        </w:rPr>
        <w:t>h</w:t>
      </w:r>
      <w:r>
        <w:rPr>
          <w:rFonts w:ascii="Arial" w:hAnsi="Arial"/>
          <w:b/>
          <w:spacing w:val="-2"/>
          <w:w w:val="73"/>
          <w:sz w:val="26"/>
        </w:rPr>
        <w:t>a</w:t>
      </w:r>
      <w:r>
        <w:rPr>
          <w:rFonts w:ascii="Arial" w:hAnsi="Arial"/>
          <w:b/>
          <w:w w:val="33"/>
          <w:sz w:val="26"/>
        </w:rPr>
        <w:t>än</w:t>
      </w:r>
      <w:r>
        <w:rPr>
          <w:rFonts w:ascii="Arial" w:hAnsi="Arial"/>
          <w:b/>
          <w:spacing w:val="-3"/>
          <w:sz w:val="26"/>
        </w:rPr>
        <w:t> </w:t>
      </w:r>
      <w:r>
        <w:rPr>
          <w:rFonts w:ascii="Arial" w:hAnsi="Arial"/>
          <w:b/>
          <w:spacing w:val="-2"/>
          <w:w w:val="70"/>
          <w:sz w:val="26"/>
        </w:rPr>
        <w:t>d</w:t>
      </w:r>
      <w:r>
        <w:rPr>
          <w:rFonts w:ascii="Arial" w:hAnsi="Arial"/>
          <w:b/>
          <w:w w:val="39"/>
          <w:sz w:val="26"/>
        </w:rPr>
        <w:t>öõ</w:t>
      </w:r>
      <w:r>
        <w:rPr>
          <w:rFonts w:ascii="Arial" w:hAnsi="Arial"/>
          <w:b/>
          <w:spacing w:val="-6"/>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w:t>
      </w:r>
      <w:r>
        <w:rPr>
          <w:rFonts w:ascii="Arial" w:hAnsi="Arial"/>
          <w:b/>
          <w:spacing w:val="3"/>
          <w:w w:val="31"/>
          <w:sz w:val="26"/>
        </w:rPr>
        <w:t>u</w:t>
      </w:r>
      <w:r>
        <w:rPr>
          <w:rFonts w:ascii="Arial" w:hAnsi="Arial"/>
          <w:b/>
          <w:w w:val="55"/>
          <w:sz w:val="26"/>
        </w:rPr>
        <w:t>,</w:t>
      </w:r>
      <w:r>
        <w:rPr>
          <w:rFonts w:ascii="Arial" w:hAnsi="Arial"/>
          <w:b/>
          <w:spacing w:val="-8"/>
          <w:sz w:val="26"/>
        </w:rPr>
        <w:t> </w:t>
      </w:r>
      <w:r>
        <w:rPr>
          <w:rFonts w:ascii="Arial" w:hAnsi="Arial"/>
          <w:b/>
          <w:w w:val="132"/>
          <w:sz w:val="26"/>
        </w:rPr>
        <w:t>t</w:t>
      </w:r>
      <w:r>
        <w:rPr>
          <w:rFonts w:ascii="Arial" w:hAnsi="Arial"/>
          <w:b/>
          <w:w w:val="59"/>
          <w:sz w:val="26"/>
        </w:rPr>
        <w:t>höïc</w:t>
      </w:r>
      <w:r>
        <w:rPr>
          <w:rFonts w:ascii="Arial" w:hAnsi="Arial"/>
          <w:b/>
          <w:spacing w:val="-2"/>
          <w:sz w:val="26"/>
        </w:rPr>
        <w:t> </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än</w:t>
      </w:r>
      <w:r>
        <w:rPr>
          <w:rFonts w:ascii="Arial" w:hAnsi="Arial"/>
          <w:b/>
          <w:spacing w:val="-8"/>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3"/>
          <w:w w:val="81"/>
          <w:sz w:val="26"/>
        </w:rPr>
        <w:t>y</w:t>
      </w:r>
      <w:r>
        <w:rPr>
          <w:rFonts w:ascii="Arial" w:hAnsi="Arial"/>
          <w:b/>
          <w:spacing w:val="1"/>
          <w:w w:val="71"/>
          <w:sz w:val="26"/>
        </w:rPr>
        <w:t>e</w:t>
      </w:r>
      <w:r>
        <w:rPr>
          <w:rFonts w:ascii="Arial" w:hAnsi="Arial"/>
          <w:b/>
          <w:w w:val="31"/>
          <w:sz w:val="26"/>
        </w:rPr>
        <w:t>âu</w:t>
      </w:r>
      <w:r>
        <w:rPr>
          <w:rFonts w:ascii="Arial" w:hAnsi="Arial"/>
          <w:b/>
          <w:spacing w:val="-7"/>
          <w:sz w:val="26"/>
        </w:rPr>
        <w:t> </w:t>
      </w:r>
      <w:r>
        <w:rPr>
          <w:rFonts w:ascii="Arial" w:hAnsi="Arial"/>
          <w:b/>
          <w:w w:val="50"/>
          <w:sz w:val="26"/>
        </w:rPr>
        <w:t>ca</w:t>
      </w:r>
      <w:r>
        <w:rPr>
          <w:rFonts w:ascii="Arial" w:hAnsi="Arial"/>
          <w:b/>
          <w:spacing w:val="3"/>
          <w:w w:val="50"/>
          <w:sz w:val="26"/>
        </w:rPr>
        <w:t>à</w:t>
      </w:r>
      <w:r>
        <w:rPr>
          <w:rFonts w:ascii="Arial" w:hAnsi="Arial"/>
          <w:b/>
          <w:w w:val="54"/>
          <w:sz w:val="26"/>
        </w:rPr>
        <w:t>u</w:t>
      </w:r>
      <w:r>
        <w:rPr>
          <w:rFonts w:ascii="Arial" w:hAnsi="Arial"/>
          <w:b/>
          <w:spacing w:val="-6"/>
          <w:sz w:val="26"/>
        </w:rPr>
        <w:t> </w:t>
      </w:r>
      <w:r>
        <w:rPr>
          <w:rFonts w:ascii="Arial" w:hAnsi="Arial"/>
          <w:b/>
          <w:w w:val="132"/>
          <w:sz w:val="26"/>
        </w:rPr>
        <w:t>t</w:t>
      </w:r>
      <w:r>
        <w:rPr>
          <w:rFonts w:ascii="Arial" w:hAnsi="Arial"/>
          <w:b/>
          <w:spacing w:val="-2"/>
          <w:w w:val="77"/>
          <w:sz w:val="26"/>
        </w:rPr>
        <w:t>r</w:t>
      </w:r>
      <w:r>
        <w:rPr>
          <w:rFonts w:ascii="Arial" w:hAnsi="Arial"/>
          <w:b/>
          <w:spacing w:val="4"/>
          <w:w w:val="54"/>
          <w:sz w:val="26"/>
        </w:rPr>
        <w:t>u</w:t>
      </w:r>
      <w:r>
        <w:rPr>
          <w:rFonts w:ascii="Arial" w:hAnsi="Arial"/>
          <w:b/>
          <w:spacing w:val="-3"/>
          <w:w w:val="81"/>
          <w:sz w:val="26"/>
        </w:rPr>
        <w:t>y</w:t>
      </w:r>
      <w:r>
        <w:rPr>
          <w:rFonts w:ascii="Arial" w:hAnsi="Arial"/>
          <w:b/>
          <w:spacing w:val="1"/>
          <w:w w:val="71"/>
          <w:sz w:val="26"/>
        </w:rPr>
        <w:t>e</w:t>
      </w:r>
      <w:r>
        <w:rPr>
          <w:rFonts w:ascii="Arial" w:hAnsi="Arial"/>
          <w:b/>
          <w:w w:val="33"/>
          <w:sz w:val="26"/>
        </w:rPr>
        <w:t>àn</w:t>
      </w:r>
      <w:r>
        <w:rPr>
          <w:rFonts w:ascii="Arial" w:hAnsi="Arial"/>
          <w:b/>
          <w:spacing w:val="-3"/>
          <w:sz w:val="26"/>
        </w:rPr>
        <w:t> </w:t>
      </w:r>
      <w:r>
        <w:rPr>
          <w:rFonts w:ascii="Arial" w:hAnsi="Arial"/>
          <w:b/>
          <w:spacing w:val="-2"/>
          <w:w w:val="70"/>
          <w:sz w:val="26"/>
        </w:rPr>
        <w:t>d</w:t>
      </w:r>
      <w:r>
        <w:rPr>
          <w:rFonts w:ascii="Arial" w:hAnsi="Arial"/>
          <w:b/>
          <w:w w:val="39"/>
          <w:sz w:val="26"/>
        </w:rPr>
        <w:t>öõ</w:t>
      </w:r>
      <w:r>
        <w:rPr>
          <w:rFonts w:ascii="Arial" w:hAnsi="Arial"/>
          <w:b/>
          <w:spacing w:val="-6"/>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w w:val="31"/>
          <w:sz w:val="26"/>
        </w:rPr>
        <w:t>äu</w:t>
      </w:r>
      <w:r>
        <w:rPr>
          <w:rFonts w:ascii="Arial" w:hAnsi="Arial"/>
          <w:b/>
          <w:spacing w:val="-7"/>
          <w:sz w:val="26"/>
        </w:rPr>
        <w:t> </w:t>
      </w:r>
      <w:r>
        <w:rPr>
          <w:rFonts w:ascii="Arial" w:hAnsi="Arial"/>
          <w:b/>
          <w:spacing w:val="1"/>
          <w:w w:val="62"/>
          <w:sz w:val="26"/>
        </w:rPr>
        <w:t>g</w:t>
      </w:r>
      <w:r>
        <w:rPr>
          <w:rFonts w:ascii="Arial" w:hAnsi="Arial"/>
          <w:b/>
          <w:spacing w:val="-2"/>
          <w:w w:val="34"/>
          <w:sz w:val="26"/>
        </w:rPr>
        <w:t>i</w:t>
      </w:r>
      <w:r>
        <w:rPr>
          <w:rFonts w:ascii="Arial" w:hAnsi="Arial"/>
          <w:b/>
          <w:w w:val="39"/>
          <w:sz w:val="26"/>
        </w:rPr>
        <w:t>ö</w:t>
      </w:r>
      <w:r>
        <w:rPr>
          <w:rFonts w:ascii="Arial" w:hAnsi="Arial"/>
          <w:b/>
          <w:spacing w:val="4"/>
          <w:w w:val="39"/>
          <w:sz w:val="26"/>
        </w:rPr>
        <w:t>õ</w:t>
      </w:r>
      <w:r>
        <w:rPr>
          <w:rFonts w:ascii="Arial" w:hAnsi="Arial"/>
          <w:b/>
          <w:w w:val="73"/>
          <w:sz w:val="26"/>
        </w:rPr>
        <w:t>a</w:t>
      </w:r>
      <w:r>
        <w:rPr>
          <w:rFonts w:ascii="Arial" w:hAnsi="Arial"/>
          <w:b/>
          <w:spacing w:val="-7"/>
          <w:sz w:val="26"/>
        </w:rPr>
        <w:t> </w:t>
      </w:r>
      <w:r>
        <w:rPr>
          <w:rFonts w:ascii="Arial" w:hAnsi="Arial"/>
          <w:b/>
          <w:w w:val="56"/>
          <w:sz w:val="26"/>
        </w:rPr>
        <w:t>vi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7"/>
          <w:sz w:val="26"/>
        </w:rPr>
        <w:t> </w:t>
      </w:r>
      <w:r>
        <w:rPr>
          <w:rFonts w:ascii="Arial" w:hAnsi="Arial"/>
          <w:b/>
          <w:w w:val="73"/>
          <w:sz w:val="26"/>
        </w:rPr>
        <w:t>v</w:t>
      </w:r>
      <w:r>
        <w:rPr>
          <w:rFonts w:ascii="Arial" w:hAnsi="Arial"/>
          <w:b/>
          <w:spacing w:val="1"/>
          <w:w w:val="73"/>
          <w:sz w:val="26"/>
        </w:rPr>
        <w:t>ô</w:t>
      </w:r>
      <w:r>
        <w:rPr>
          <w:rFonts w:ascii="Arial" w:hAnsi="Arial"/>
          <w:b/>
          <w:w w:val="15"/>
          <w:sz w:val="26"/>
        </w:rPr>
        <w:t>ùi</w:t>
      </w:r>
      <w:r>
        <w:rPr>
          <w:rFonts w:ascii="Arial" w:hAnsi="Arial"/>
          <w:b/>
          <w:spacing w:val="-13"/>
          <w:sz w:val="26"/>
        </w:rPr>
        <w:t> </w:t>
      </w:r>
      <w:r>
        <w:rPr>
          <w:rFonts w:ascii="Arial" w:hAnsi="Arial"/>
          <w:b/>
          <w:spacing w:val="3"/>
          <w:w w:val="65"/>
          <w:sz w:val="26"/>
        </w:rPr>
        <w:t>m</w:t>
      </w:r>
      <w:r>
        <w:rPr>
          <w:rFonts w:ascii="Arial" w:hAnsi="Arial"/>
          <w:b/>
          <w:spacing w:val="-2"/>
          <w:w w:val="73"/>
          <w:sz w:val="26"/>
        </w:rPr>
        <w:t>a</w:t>
      </w:r>
      <w:r>
        <w:rPr>
          <w:rFonts w:ascii="Arial" w:hAnsi="Arial"/>
          <w:b/>
          <w:w w:val="42"/>
          <w:sz w:val="26"/>
        </w:rPr>
        <w:t>ùy</w:t>
      </w:r>
      <w:r>
        <w:rPr>
          <w:rFonts w:ascii="Arial" w:hAnsi="Arial"/>
          <w:b/>
          <w:spacing w:val="-14"/>
          <w:sz w:val="26"/>
        </w:rPr>
        <w:t> </w:t>
      </w:r>
      <w:r>
        <w:rPr>
          <w:rFonts w:ascii="Arial" w:hAnsi="Arial"/>
          <w:b/>
          <w:w w:val="132"/>
          <w:sz w:val="26"/>
        </w:rPr>
        <w:t>t</w:t>
      </w:r>
      <w:r>
        <w:rPr>
          <w:rFonts w:ascii="Arial" w:hAnsi="Arial"/>
          <w:b/>
          <w:spacing w:val="4"/>
          <w:w w:val="80"/>
          <w:sz w:val="26"/>
        </w:rPr>
        <w:t>í</w:t>
      </w:r>
      <w:r>
        <w:rPr>
          <w:rFonts w:ascii="Arial" w:hAnsi="Arial"/>
          <w:b/>
          <w:w w:val="57"/>
          <w:sz w:val="26"/>
        </w:rPr>
        <w:t>nh</w:t>
      </w:r>
      <w:r>
        <w:rPr>
          <w:rFonts w:ascii="Arial" w:hAnsi="Arial"/>
          <w:b/>
          <w:spacing w:val="-12"/>
          <w:sz w:val="26"/>
        </w:rPr>
        <w:t> </w:t>
      </w:r>
      <w:r>
        <w:rPr>
          <w:rFonts w:ascii="Arial" w:hAnsi="Arial"/>
          <w:b/>
          <w:w w:val="70"/>
          <w:sz w:val="26"/>
        </w:rPr>
        <w:t>v</w:t>
      </w:r>
      <w:r>
        <w:rPr>
          <w:rFonts w:ascii="Arial" w:hAnsi="Arial"/>
          <w:b/>
          <w:spacing w:val="3"/>
          <w:w w:val="70"/>
          <w:sz w:val="26"/>
        </w:rPr>
        <w:t>a</w:t>
      </w:r>
      <w:r>
        <w:rPr>
          <w:rFonts w:ascii="Arial" w:hAnsi="Arial"/>
          <w:b/>
          <w:w w:val="6"/>
          <w:sz w:val="26"/>
        </w:rPr>
        <w:t>ø</w:t>
      </w:r>
      <w:r>
        <w:rPr>
          <w:rFonts w:ascii="Arial" w:hAnsi="Arial"/>
          <w:b/>
          <w:spacing w:val="-11"/>
          <w:sz w:val="26"/>
        </w:rPr>
        <w:t> </w:t>
      </w:r>
      <w:r>
        <w:rPr>
          <w:rFonts w:ascii="Arial" w:hAnsi="Arial"/>
          <w:b/>
          <w:spacing w:val="1"/>
          <w:w w:val="62"/>
          <w:sz w:val="26"/>
        </w:rPr>
        <w:t>g</w:t>
      </w:r>
      <w:r>
        <w:rPr>
          <w:rFonts w:ascii="Arial" w:hAnsi="Arial"/>
          <w:b/>
          <w:spacing w:val="-2"/>
          <w:w w:val="34"/>
          <w:sz w:val="26"/>
        </w:rPr>
        <w:t>i</w:t>
      </w:r>
      <w:r>
        <w:rPr>
          <w:rFonts w:ascii="Arial" w:hAnsi="Arial"/>
          <w:b/>
          <w:w w:val="50"/>
          <w:sz w:val="26"/>
        </w:rPr>
        <w:t>öõa</w:t>
      </w:r>
      <w:r>
        <w:rPr>
          <w:rFonts w:ascii="Arial" w:hAnsi="Arial"/>
          <w:b/>
          <w:spacing w:val="-12"/>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4"/>
          <w:w w:val="66"/>
          <w:sz w:val="26"/>
        </w:rPr>
        <w:t>v</w:t>
      </w:r>
      <w:r>
        <w:rPr>
          <w:rFonts w:ascii="Arial" w:hAnsi="Arial"/>
          <w:b/>
          <w:w w:val="34"/>
          <w:sz w:val="26"/>
        </w:rPr>
        <w:t>i</w:t>
      </w:r>
      <w:r>
        <w:rPr>
          <w:rFonts w:ascii="Arial" w:hAnsi="Arial"/>
          <w:b/>
          <w:spacing w:val="-12"/>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12"/>
          <w:sz w:val="26"/>
        </w:rPr>
        <w:t> </w:t>
      </w:r>
      <w:r>
        <w:rPr>
          <w:rFonts w:ascii="Arial" w:hAnsi="Arial"/>
          <w:b/>
          <w:w w:val="73"/>
          <w:sz w:val="26"/>
        </w:rPr>
        <w:t>v</w:t>
      </w:r>
      <w:r>
        <w:rPr>
          <w:rFonts w:ascii="Arial" w:hAnsi="Arial"/>
          <w:b/>
          <w:spacing w:val="2"/>
          <w:w w:val="73"/>
          <w:sz w:val="26"/>
        </w:rPr>
        <w:t>ô</w:t>
      </w:r>
      <w:r>
        <w:rPr>
          <w:rFonts w:ascii="Arial" w:hAnsi="Arial"/>
          <w:b/>
          <w:w w:val="15"/>
          <w:sz w:val="26"/>
        </w:rPr>
        <w:t>ùi</w:t>
      </w:r>
      <w:r>
        <w:rPr>
          <w:rFonts w:ascii="Arial" w:hAnsi="Arial"/>
          <w:b/>
          <w:spacing w:val="-8"/>
          <w:sz w:val="26"/>
        </w:rPr>
        <w:t> </w:t>
      </w:r>
      <w:r>
        <w:rPr>
          <w:rFonts w:ascii="Arial" w:hAnsi="Arial"/>
          <w:b/>
          <w:w w:val="57"/>
          <w:sz w:val="26"/>
        </w:rPr>
        <w:t>n</w:t>
      </w:r>
      <w:r>
        <w:rPr>
          <w:rFonts w:ascii="Arial" w:hAnsi="Arial"/>
          <w:b/>
          <w:spacing w:val="-2"/>
          <w:w w:val="57"/>
          <w:sz w:val="26"/>
        </w:rPr>
        <w:t>h</w:t>
      </w:r>
      <w:r>
        <w:rPr>
          <w:rFonts w:ascii="Arial" w:hAnsi="Arial"/>
          <w:b/>
          <w:spacing w:val="-2"/>
          <w:w w:val="73"/>
          <w:sz w:val="26"/>
        </w:rPr>
        <w:t>a</w:t>
      </w:r>
      <w:r>
        <w:rPr>
          <w:rFonts w:ascii="Arial" w:hAnsi="Arial"/>
          <w:b/>
          <w:spacing w:val="4"/>
          <w:w w:val="54"/>
          <w:sz w:val="26"/>
        </w:rPr>
        <w:t>u</w:t>
      </w:r>
      <w:r>
        <w:rPr>
          <w:rFonts w:ascii="Arial" w:hAnsi="Arial"/>
          <w:b/>
          <w:w w:val="42"/>
          <w:sz w:val="26"/>
        </w:rPr>
        <w:t>.</w:t>
      </w:r>
    </w:p>
    <w:p>
      <w:pPr>
        <w:spacing w:line="278" w:lineRule="auto" w:before="116"/>
        <w:ind w:left="119" w:right="113" w:firstLine="566"/>
        <w:jc w:val="both"/>
        <w:rPr>
          <w:rFonts w:ascii="Arial" w:hAnsi="Arial"/>
          <w:b/>
          <w:sz w:val="26"/>
        </w:rPr>
      </w:pPr>
      <w:r>
        <w:rPr>
          <w:rFonts w:ascii="Arial" w:hAnsi="Arial"/>
          <w:b/>
          <w:spacing w:val="2"/>
          <w:w w:val="62"/>
          <w:sz w:val="26"/>
        </w:rPr>
        <w:t>N</w:t>
      </w:r>
      <w:r>
        <w:rPr>
          <w:rFonts w:ascii="Arial" w:hAnsi="Arial"/>
          <w:b/>
          <w:spacing w:val="-2"/>
          <w:w w:val="67"/>
          <w:sz w:val="26"/>
        </w:rPr>
        <w:t>o</w:t>
      </w:r>
      <w:r>
        <w:rPr>
          <w:rFonts w:ascii="Arial" w:hAnsi="Arial"/>
          <w:b/>
          <w:w w:val="16"/>
          <w:sz w:val="26"/>
        </w:rPr>
        <w:t>äi</w:t>
      </w:r>
      <w:r>
        <w:rPr>
          <w:rFonts w:ascii="Arial" w:hAnsi="Arial"/>
          <w:b/>
          <w:spacing w:val="2"/>
          <w:sz w:val="26"/>
        </w:rPr>
        <w:t> </w:t>
      </w:r>
      <w:r>
        <w:rPr>
          <w:rFonts w:ascii="Arial" w:hAnsi="Arial"/>
          <w:b/>
          <w:spacing w:val="-2"/>
          <w:w w:val="70"/>
          <w:sz w:val="26"/>
        </w:rPr>
        <w:t>d</w:t>
      </w:r>
      <w:r>
        <w:rPr>
          <w:rFonts w:ascii="Arial" w:hAnsi="Arial"/>
          <w:b/>
          <w:w w:val="58"/>
          <w:sz w:val="26"/>
        </w:rPr>
        <w:t>ung</w:t>
      </w:r>
      <w:r>
        <w:rPr>
          <w:rFonts w:ascii="Arial" w:hAnsi="Arial"/>
          <w:b/>
          <w:sz w:val="26"/>
        </w:rPr>
        <w:t> </w:t>
      </w:r>
      <w:r>
        <w:rPr>
          <w:rFonts w:ascii="Arial" w:hAnsi="Arial"/>
          <w:b/>
          <w:w w:val="63"/>
          <w:sz w:val="26"/>
        </w:rPr>
        <w:t>c</w:t>
      </w:r>
      <w:r>
        <w:rPr>
          <w:rFonts w:ascii="Arial" w:hAnsi="Arial"/>
          <w:b/>
          <w:spacing w:val="-1"/>
          <w:w w:val="63"/>
          <w:sz w:val="26"/>
        </w:rPr>
        <w:t>h</w:t>
      </w:r>
      <w:r>
        <w:rPr>
          <w:rFonts w:ascii="Arial" w:hAnsi="Arial"/>
          <w:b/>
          <w:w w:val="76"/>
          <w:sz w:val="26"/>
        </w:rPr>
        <w:t>ö</w:t>
      </w:r>
      <w:r>
        <w:rPr>
          <w:rFonts w:ascii="Arial" w:hAnsi="Arial"/>
          <w:b/>
          <w:spacing w:val="2"/>
          <w:w w:val="76"/>
          <w:sz w:val="26"/>
        </w:rPr>
        <w:t>ô</w:t>
      </w:r>
      <w:r>
        <w:rPr>
          <w:rFonts w:ascii="Arial" w:hAnsi="Arial"/>
          <w:b/>
          <w:w w:val="60"/>
          <w:sz w:val="26"/>
        </w:rPr>
        <w:t>ng</w:t>
      </w:r>
      <w:r>
        <w:rPr>
          <w:rFonts w:ascii="Arial" w:hAnsi="Arial"/>
          <w:b/>
          <w:sz w:val="26"/>
        </w:rPr>
        <w:t> </w:t>
      </w:r>
      <w:r>
        <w:rPr>
          <w:rFonts w:ascii="Arial" w:hAnsi="Arial"/>
          <w:b/>
          <w:spacing w:val="2"/>
          <w:w w:val="34"/>
          <w:sz w:val="26"/>
        </w:rPr>
        <w:t>1</w:t>
      </w:r>
      <w:r>
        <w:rPr>
          <w:rFonts w:ascii="Arial" w:hAnsi="Arial"/>
          <w:b/>
          <w:w w:val="98"/>
          <w:sz w:val="26"/>
        </w:rPr>
        <w:t>0</w:t>
      </w:r>
      <w:r>
        <w:rPr>
          <w:rFonts w:ascii="Arial" w:hAnsi="Arial"/>
          <w:b/>
          <w:sz w:val="26"/>
        </w:rPr>
        <w:t> </w:t>
      </w:r>
      <w:r>
        <w:rPr>
          <w:rFonts w:ascii="Arial" w:hAnsi="Arial"/>
          <w:b/>
          <w:spacing w:val="-3"/>
          <w:w w:val="57"/>
          <w:sz w:val="26"/>
        </w:rPr>
        <w:t>k</w:t>
      </w:r>
      <w:r>
        <w:rPr>
          <w:rFonts w:ascii="Arial" w:hAnsi="Arial"/>
          <w:b/>
          <w:spacing w:val="3"/>
          <w:w w:val="57"/>
          <w:sz w:val="26"/>
        </w:rPr>
        <w:t>h</w:t>
      </w:r>
      <w:r>
        <w:rPr>
          <w:rFonts w:ascii="Arial" w:hAnsi="Arial"/>
          <w:b/>
          <w:spacing w:val="-2"/>
          <w:w w:val="73"/>
          <w:sz w:val="26"/>
        </w:rPr>
        <w:t>a</w:t>
      </w:r>
      <w:r>
        <w:rPr>
          <w:rFonts w:ascii="Arial" w:hAnsi="Arial"/>
          <w:b/>
          <w:w w:val="36"/>
          <w:sz w:val="26"/>
        </w:rPr>
        <w:t>ûo</w:t>
      </w:r>
      <w:r>
        <w:rPr>
          <w:rFonts w:ascii="Arial" w:hAnsi="Arial"/>
          <w:b/>
          <w:spacing w:val="2"/>
          <w:sz w:val="26"/>
        </w:rPr>
        <w:t> </w:t>
      </w:r>
      <w:r>
        <w:rPr>
          <w:rFonts w:ascii="Arial" w:hAnsi="Arial"/>
          <w:b/>
          <w:spacing w:val="-2"/>
          <w:w w:val="73"/>
          <w:sz w:val="26"/>
        </w:rPr>
        <w:t>sa</w:t>
      </w:r>
      <w:r>
        <w:rPr>
          <w:rFonts w:ascii="Arial" w:hAnsi="Arial"/>
          <w:b/>
          <w:w w:val="50"/>
          <w:sz w:val="26"/>
        </w:rPr>
        <w:t>ùt</w:t>
      </w:r>
      <w:r>
        <w:rPr>
          <w:rFonts w:ascii="Arial" w:hAnsi="Arial"/>
          <w:b/>
          <w:spacing w:val="-1"/>
          <w:sz w:val="26"/>
        </w:rPr>
        <w:t> </w:t>
      </w:r>
      <w:r>
        <w:rPr>
          <w:rFonts w:ascii="Arial" w:hAnsi="Arial"/>
          <w:b/>
          <w:w w:val="63"/>
          <w:sz w:val="26"/>
        </w:rPr>
        <w:t>c</w:t>
      </w:r>
      <w:r>
        <w:rPr>
          <w:rFonts w:ascii="Arial" w:hAnsi="Arial"/>
          <w:b/>
          <w:spacing w:val="3"/>
          <w:w w:val="63"/>
          <w:sz w:val="26"/>
        </w:rPr>
        <w:t>h</w:t>
      </w:r>
      <w:r>
        <w:rPr>
          <w:rFonts w:ascii="Arial" w:hAnsi="Arial"/>
          <w:b/>
          <w:w w:val="34"/>
          <w:sz w:val="26"/>
        </w:rPr>
        <w:t>i</w:t>
      </w:r>
      <w:r>
        <w:rPr>
          <w:rFonts w:ascii="Arial" w:hAnsi="Arial"/>
          <w:b/>
          <w:spacing w:val="-2"/>
          <w:sz w:val="26"/>
        </w:rPr>
        <w:t> </w:t>
      </w:r>
      <w:r>
        <w:rPr>
          <w:rFonts w:ascii="Arial" w:hAnsi="Arial"/>
          <w:b/>
          <w:w w:val="80"/>
          <w:sz w:val="26"/>
        </w:rPr>
        <w:t>tie</w:t>
      </w:r>
      <w:r>
        <w:rPr>
          <w:rFonts w:ascii="Arial" w:hAnsi="Arial"/>
          <w:b/>
          <w:w w:val="54"/>
          <w:sz w:val="26"/>
        </w:rPr>
        <w:t>át</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spacing w:val="5"/>
          <w:w w:val="72"/>
          <w:sz w:val="26"/>
        </w:rPr>
        <w:t>ö</w:t>
      </w:r>
      <w:r>
        <w:rPr>
          <w:rFonts w:ascii="Arial" w:hAnsi="Arial"/>
          <w:b/>
          <w:w w:val="36"/>
          <w:sz w:val="26"/>
        </w:rPr>
        <w:t>ùc</w:t>
      </w:r>
      <w:r>
        <w:rPr>
          <w:rFonts w:ascii="Arial" w:hAnsi="Arial"/>
          <w:b/>
          <w:spacing w:val="-2"/>
          <w:sz w:val="26"/>
        </w:rPr>
        <w:t> </w:t>
      </w:r>
      <w:r>
        <w:rPr>
          <w:rFonts w:ascii="Arial" w:hAnsi="Arial"/>
          <w:b/>
          <w:w w:val="65"/>
          <w:sz w:val="26"/>
        </w:rPr>
        <w:t>n</w:t>
      </w:r>
      <w:r>
        <w:rPr>
          <w:rFonts w:ascii="Arial" w:hAnsi="Arial"/>
          <w:b/>
          <w:spacing w:val="3"/>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2"/>
          <w:sz w:val="26"/>
        </w:rPr>
        <w:t> </w:t>
      </w:r>
      <w:r>
        <w:rPr>
          <w:rFonts w:ascii="Arial" w:hAnsi="Arial"/>
          <w:b/>
          <w:w w:val="63"/>
          <w:sz w:val="26"/>
        </w:rPr>
        <w:t>c</w:t>
      </w:r>
      <w:r>
        <w:rPr>
          <w:rFonts w:ascii="Arial" w:hAnsi="Arial"/>
          <w:b/>
          <w:spacing w:val="-1"/>
          <w:w w:val="63"/>
          <w:sz w:val="26"/>
        </w:rPr>
        <w:t>h</w:t>
      </w:r>
      <w:r>
        <w:rPr>
          <w:rFonts w:ascii="Arial" w:hAnsi="Arial"/>
          <w:b/>
          <w:spacing w:val="1"/>
          <w:w w:val="71"/>
          <w:sz w:val="26"/>
        </w:rPr>
        <w:t>e</w:t>
      </w:r>
      <w:r>
        <w:rPr>
          <w:rFonts w:ascii="Arial" w:hAnsi="Arial"/>
          <w:b/>
          <w:w w:val="7"/>
          <w:sz w:val="26"/>
        </w:rPr>
        <w:t>á</w:t>
      </w:r>
      <w:r>
        <w:rPr>
          <w:rFonts w:ascii="Arial" w:hAnsi="Arial"/>
          <w:b/>
          <w:spacing w:val="-2"/>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ä</w:t>
      </w:r>
      <w:r>
        <w:rPr>
          <w:rFonts w:ascii="Arial" w:hAnsi="Arial"/>
          <w:b/>
          <w:spacing w:val="3"/>
          <w:sz w:val="26"/>
        </w:rPr>
        <w:t> </w:t>
      </w:r>
      <w:r>
        <w:rPr>
          <w:rFonts w:ascii="Arial" w:hAnsi="Arial"/>
          <w:b/>
          <w:spacing w:val="-2"/>
          <w:w w:val="77"/>
          <w:sz w:val="26"/>
        </w:rPr>
        <w:t>r</w:t>
      </w:r>
      <w:r>
        <w:rPr>
          <w:rFonts w:ascii="Arial" w:hAnsi="Arial"/>
          <w:b/>
          <w:spacing w:val="11"/>
          <w:w w:val="67"/>
          <w:sz w:val="26"/>
        </w:rPr>
        <w:t>o</w:t>
      </w:r>
      <w:r>
        <w:rPr>
          <w:rFonts w:ascii="Arial" w:hAnsi="Arial"/>
          <w:b/>
          <w:spacing w:val="3"/>
          <w:w w:val="7"/>
          <w:sz w:val="26"/>
        </w:rPr>
        <w:t>ä</w:t>
      </w:r>
      <w:r>
        <w:rPr>
          <w:rFonts w:ascii="Arial" w:hAnsi="Arial"/>
          <w:b/>
          <w:w w:val="60"/>
          <w:sz w:val="26"/>
        </w:rPr>
        <w:t>ng</w:t>
      </w:r>
      <w:r>
        <w:rPr>
          <w:rFonts w:ascii="Arial" w:hAnsi="Arial"/>
          <w:b/>
          <w:spacing w:val="-5"/>
          <w:sz w:val="26"/>
        </w:rPr>
        <w:t> </w:t>
      </w:r>
      <w:r>
        <w:rPr>
          <w:rFonts w:ascii="Arial" w:hAnsi="Arial"/>
          <w:b/>
          <w:spacing w:val="2"/>
          <w:w w:val="68"/>
          <w:sz w:val="26"/>
        </w:rPr>
        <w:t>x</w:t>
      </w:r>
      <w:r>
        <w:rPr>
          <w:rFonts w:ascii="Arial" w:hAnsi="Arial"/>
          <w:b/>
          <w:w w:val="58"/>
          <w:sz w:val="26"/>
        </w:rPr>
        <w:t>ung</w:t>
      </w:r>
      <w:r>
        <w:rPr>
          <w:rFonts w:ascii="Arial" w:hAnsi="Arial"/>
          <w:b/>
          <w:sz w:val="26"/>
        </w:rPr>
        <w:t> </w:t>
      </w:r>
      <w:r>
        <w:rPr>
          <w:rFonts w:ascii="Arial" w:hAnsi="Arial"/>
          <w:b/>
          <w:spacing w:val="5"/>
          <w:w w:val="68"/>
          <w:sz w:val="26"/>
        </w:rPr>
        <w:t>P</w:t>
      </w:r>
      <w:r>
        <w:rPr>
          <w:rFonts w:ascii="Arial" w:hAnsi="Arial"/>
          <w:b/>
          <w:w w:val="71"/>
          <w:sz w:val="26"/>
        </w:rPr>
        <w:t>WM</w:t>
      </w:r>
      <w:r>
        <w:rPr>
          <w:rFonts w:ascii="Arial" w:hAnsi="Arial"/>
          <w:b/>
          <w:spacing w:val="-3"/>
          <w:sz w:val="26"/>
        </w:rPr>
        <w:t> </w:t>
      </w:r>
      <w:r>
        <w:rPr>
          <w:rFonts w:ascii="Arial" w:hAnsi="Arial"/>
          <w:b/>
          <w:w w:val="61"/>
          <w:sz w:val="26"/>
        </w:rPr>
        <w:t>c</w:t>
      </w:r>
      <w:r>
        <w:rPr>
          <w:rFonts w:ascii="Arial" w:hAnsi="Arial"/>
          <w:b/>
          <w:spacing w:val="4"/>
          <w:w w:val="61"/>
          <w:sz w:val="26"/>
        </w:rPr>
        <w:t>u</w:t>
      </w:r>
      <w:r>
        <w:rPr>
          <w:rFonts w:ascii="Arial" w:hAnsi="Arial"/>
          <w:b/>
          <w:w w:val="38"/>
          <w:sz w:val="26"/>
        </w:rPr>
        <w:t>ûa</w:t>
      </w:r>
      <w:r>
        <w:rPr>
          <w:rFonts w:ascii="Arial" w:hAnsi="Arial"/>
          <w:b/>
          <w:spacing w:val="-3"/>
          <w:sz w:val="26"/>
        </w:rPr>
        <w:t> </w:t>
      </w:r>
      <w:r>
        <w:rPr>
          <w:rFonts w:ascii="Arial" w:hAnsi="Arial"/>
          <w:b/>
          <w:w w:val="56"/>
          <w:sz w:val="26"/>
        </w:rPr>
        <w:t>vi</w:t>
      </w:r>
      <w:r>
        <w:rPr>
          <w:rFonts w:ascii="Arial" w:hAnsi="Arial"/>
          <w:b/>
          <w:spacing w:val="-3"/>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spacing w:val="3"/>
          <w:w w:val="7"/>
          <w:sz w:val="26"/>
        </w:rPr>
        <w:t>à</w:t>
      </w:r>
      <w:r>
        <w:rPr>
          <w:rFonts w:ascii="Arial" w:hAnsi="Arial"/>
          <w:b/>
          <w:w w:val="54"/>
          <w:sz w:val="26"/>
        </w:rPr>
        <w:t>u</w:t>
      </w:r>
      <w:r>
        <w:rPr>
          <w:rFonts w:ascii="Arial" w:hAnsi="Arial"/>
          <w:b/>
          <w:spacing w:val="-1"/>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w:t>
      </w:r>
      <w:r>
        <w:rPr>
          <w:rFonts w:ascii="Arial" w:hAnsi="Arial"/>
          <w:b/>
          <w:spacing w:val="-2"/>
          <w:w w:val="33"/>
          <w:sz w:val="26"/>
        </w:rPr>
        <w:t>n</w:t>
      </w:r>
      <w:r>
        <w:rPr>
          <w:rFonts w:ascii="Arial" w:hAnsi="Arial"/>
          <w:b/>
          <w:w w:val="55"/>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8"/>
          <w:sz w:val="26"/>
        </w:rPr>
        <w:t> </w:t>
      </w:r>
      <w:r>
        <w:rPr>
          <w:rFonts w:ascii="Arial" w:hAnsi="Arial"/>
          <w:b/>
          <w:spacing w:val="2"/>
          <w:w w:val="80"/>
          <w:sz w:val="26"/>
        </w:rPr>
        <w:t>ñ</w:t>
      </w:r>
      <w:r>
        <w:rPr>
          <w:rFonts w:ascii="Arial" w:hAnsi="Arial"/>
          <w:b/>
          <w:w w:val="76"/>
          <w:sz w:val="26"/>
        </w:rPr>
        <w:t>ö</w:t>
      </w:r>
      <w:r>
        <w:rPr>
          <w:rFonts w:ascii="Arial" w:hAnsi="Arial"/>
          <w:b/>
          <w:spacing w:val="2"/>
          <w:w w:val="76"/>
          <w:sz w:val="26"/>
        </w:rPr>
        <w:t>ô</w:t>
      </w:r>
      <w:r>
        <w:rPr>
          <w:rFonts w:ascii="Arial" w:hAnsi="Arial"/>
          <w:b/>
          <w:w w:val="51"/>
          <w:sz w:val="26"/>
        </w:rPr>
        <w:t>ïc</w:t>
      </w:r>
      <w:r>
        <w:rPr>
          <w:rFonts w:ascii="Arial" w:hAnsi="Arial"/>
          <w:b/>
          <w:spacing w:val="3"/>
          <w:sz w:val="26"/>
        </w:rPr>
        <w:t> </w:t>
      </w:r>
      <w:r>
        <w:rPr>
          <w:rFonts w:ascii="Arial" w:hAnsi="Arial"/>
          <w:b/>
          <w:w w:val="60"/>
          <w:sz w:val="26"/>
        </w:rPr>
        <w:t>ng</w:t>
      </w:r>
      <w:r>
        <w:rPr>
          <w:rFonts w:ascii="Arial" w:hAnsi="Arial"/>
          <w:b/>
          <w:spacing w:val="4"/>
          <w:w w:val="54"/>
          <w:sz w:val="26"/>
        </w:rPr>
        <w:t>u</w:t>
      </w:r>
      <w:r>
        <w:rPr>
          <w:rFonts w:ascii="Arial" w:hAnsi="Arial"/>
          <w:b/>
          <w:spacing w:val="-3"/>
          <w:w w:val="81"/>
          <w:sz w:val="26"/>
        </w:rPr>
        <w:t>y</w:t>
      </w:r>
      <w:r>
        <w:rPr>
          <w:rFonts w:ascii="Arial" w:hAnsi="Arial"/>
          <w:b/>
          <w:spacing w:val="1"/>
          <w:w w:val="71"/>
          <w:sz w:val="26"/>
        </w:rPr>
        <w:t>e</w:t>
      </w:r>
      <w:r>
        <w:rPr>
          <w:rFonts w:ascii="Arial" w:hAnsi="Arial"/>
          <w:b/>
          <w:w w:val="33"/>
          <w:sz w:val="26"/>
        </w:rPr>
        <w:t>ân</w:t>
      </w:r>
      <w:r>
        <w:rPr>
          <w:rFonts w:ascii="Arial" w:hAnsi="Arial"/>
          <w:b/>
          <w:spacing w:val="7"/>
          <w:sz w:val="26"/>
        </w:rPr>
        <w:t> </w:t>
      </w:r>
      <w:r>
        <w:rPr>
          <w:rFonts w:ascii="Arial" w:hAnsi="Arial"/>
          <w:b/>
          <w:spacing w:val="1"/>
          <w:w w:val="31"/>
          <w:sz w:val="26"/>
        </w:rPr>
        <w:t>l</w:t>
      </w:r>
      <w:r>
        <w:rPr>
          <w:rFonts w:ascii="Arial" w:hAnsi="Arial"/>
          <w:b/>
          <w:spacing w:val="-3"/>
          <w:w w:val="81"/>
          <w:sz w:val="26"/>
        </w:rPr>
        <w:t>y</w:t>
      </w:r>
      <w:r>
        <w:rPr>
          <w:rFonts w:ascii="Arial" w:hAnsi="Arial"/>
          <w:b/>
          <w:w w:val="6"/>
          <w:sz w:val="26"/>
        </w:rPr>
        <w:t>ù</w:t>
      </w:r>
      <w:r>
        <w:rPr>
          <w:rFonts w:ascii="Arial" w:hAnsi="Arial"/>
          <w:b/>
          <w:spacing w:val="8"/>
          <w:sz w:val="26"/>
        </w:rPr>
        <w:t> </w:t>
      </w:r>
      <w:r>
        <w:rPr>
          <w:rFonts w:ascii="Arial" w:hAnsi="Arial"/>
          <w:b/>
          <w:w w:val="62"/>
          <w:sz w:val="26"/>
        </w:rPr>
        <w:t>h</w:t>
      </w:r>
      <w:r>
        <w:rPr>
          <w:rFonts w:ascii="Arial" w:hAnsi="Arial"/>
          <w:b/>
          <w:spacing w:val="3"/>
          <w:w w:val="62"/>
          <w:sz w:val="26"/>
        </w:rPr>
        <w:t>o</w:t>
      </w:r>
      <w:r>
        <w:rPr>
          <w:rFonts w:ascii="Arial" w:hAnsi="Arial"/>
          <w:b/>
          <w:spacing w:val="-2"/>
          <w:w w:val="73"/>
          <w:sz w:val="26"/>
        </w:rPr>
        <w:t>a</w:t>
      </w:r>
      <w:r>
        <w:rPr>
          <w:rFonts w:ascii="Arial" w:hAnsi="Arial"/>
          <w:b/>
          <w:w w:val="78"/>
          <w:sz w:val="26"/>
        </w:rPr>
        <w:t>ït</w:t>
      </w:r>
      <w:r>
        <w:rPr>
          <w:rFonts w:ascii="Arial" w:hAnsi="Arial"/>
          <w:b/>
          <w:spacing w:val="4"/>
          <w:sz w:val="26"/>
        </w:rPr>
        <w:t> </w:t>
      </w:r>
      <w:r>
        <w:rPr>
          <w:rFonts w:ascii="Arial" w:hAnsi="Arial"/>
          <w:b/>
          <w:spacing w:val="2"/>
          <w:w w:val="80"/>
          <w:sz w:val="26"/>
        </w:rPr>
        <w:t>ñ</w:t>
      </w:r>
      <w:r>
        <w:rPr>
          <w:rFonts w:ascii="Arial" w:hAnsi="Arial"/>
          <w:b/>
          <w:spacing w:val="3"/>
          <w:w w:val="67"/>
          <w:sz w:val="26"/>
        </w:rPr>
        <w:t>o</w:t>
      </w:r>
      <w:r>
        <w:rPr>
          <w:rFonts w:ascii="Arial" w:hAnsi="Arial"/>
          <w:b/>
          <w:w w:val="33"/>
          <w:sz w:val="26"/>
        </w:rPr>
        <w:t>ä</w:t>
      </w:r>
      <w:r>
        <w:rPr>
          <w:rFonts w:ascii="Arial" w:hAnsi="Arial"/>
          <w:b/>
          <w:spacing w:val="-2"/>
          <w:w w:val="33"/>
          <w:sz w:val="26"/>
        </w:rPr>
        <w:t>n</w:t>
      </w:r>
      <w:r>
        <w:rPr>
          <w:rFonts w:ascii="Arial" w:hAnsi="Arial"/>
          <w:b/>
          <w:spacing w:val="1"/>
          <w:w w:val="62"/>
          <w:sz w:val="26"/>
        </w:rPr>
        <w:t>g</w:t>
      </w:r>
      <w:r>
        <w:rPr>
          <w:rFonts w:ascii="Arial" w:hAnsi="Arial"/>
          <w:b/>
          <w:w w:val="55"/>
          <w:sz w:val="26"/>
        </w:rPr>
        <w:t>,</w:t>
      </w:r>
      <w:r>
        <w:rPr>
          <w:rFonts w:ascii="Arial" w:hAnsi="Arial"/>
          <w:b/>
          <w:spacing w:val="7"/>
          <w:sz w:val="26"/>
        </w:rPr>
        <w:t> </w:t>
      </w:r>
      <w:r>
        <w:rPr>
          <w:rFonts w:ascii="Arial" w:hAnsi="Arial"/>
          <w:b/>
          <w:w w:val="74"/>
          <w:sz w:val="26"/>
        </w:rPr>
        <w:t>tính</w:t>
      </w:r>
      <w:r>
        <w:rPr>
          <w:rFonts w:ascii="Arial" w:hAnsi="Arial"/>
          <w:b/>
          <w:spacing w:val="8"/>
          <w:sz w:val="26"/>
        </w:rPr>
        <w:t> </w:t>
      </w:r>
      <w:r>
        <w:rPr>
          <w:rFonts w:ascii="Arial" w:hAnsi="Arial"/>
          <w:b/>
          <w:w w:val="90"/>
          <w:sz w:val="26"/>
        </w:rPr>
        <w:t>t</w:t>
      </w:r>
      <w:r>
        <w:rPr>
          <w:rFonts w:ascii="Arial" w:hAnsi="Arial"/>
          <w:b/>
          <w:spacing w:val="4"/>
          <w:w w:val="90"/>
          <w:sz w:val="26"/>
        </w:rPr>
        <w:t>o</w:t>
      </w:r>
      <w:r>
        <w:rPr>
          <w:rFonts w:ascii="Arial" w:hAnsi="Arial"/>
          <w:b/>
          <w:spacing w:val="-2"/>
          <w:w w:val="73"/>
          <w:sz w:val="26"/>
        </w:rPr>
        <w:t>a</w:t>
      </w:r>
      <w:r>
        <w:rPr>
          <w:rFonts w:ascii="Arial" w:hAnsi="Arial"/>
          <w:b/>
          <w:w w:val="32"/>
          <w:sz w:val="26"/>
        </w:rPr>
        <w:t>ùn</w:t>
      </w:r>
      <w:r>
        <w:rPr>
          <w:rFonts w:ascii="Arial" w:hAnsi="Arial"/>
          <w:b/>
          <w:spacing w:val="7"/>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ù</w:t>
      </w:r>
      <w:r>
        <w:rPr>
          <w:rFonts w:ascii="Arial" w:hAnsi="Arial"/>
          <w:b/>
          <w:w w:val="69"/>
          <w:sz w:val="26"/>
        </w:rPr>
        <w:t>c</w:t>
      </w:r>
      <w:r>
        <w:rPr>
          <w:rFonts w:ascii="Arial" w:hAnsi="Arial"/>
          <w:b/>
          <w:spacing w:val="3"/>
          <w:sz w:val="26"/>
        </w:rPr>
        <w:t> </w:t>
      </w:r>
      <w:r>
        <w:rPr>
          <w:rFonts w:ascii="Arial" w:hAnsi="Arial"/>
          <w:b/>
          <w:w w:val="84"/>
          <w:sz w:val="26"/>
        </w:rPr>
        <w:t>t</w:t>
      </w:r>
      <w:r>
        <w:rPr>
          <w:rFonts w:ascii="Arial" w:hAnsi="Arial"/>
          <w:b/>
          <w:spacing w:val="4"/>
          <w:w w:val="84"/>
          <w:sz w:val="26"/>
        </w:rPr>
        <w:t>h</w:t>
      </w:r>
      <w:r>
        <w:rPr>
          <w:rFonts w:ascii="Arial" w:hAnsi="Arial"/>
          <w:b/>
          <w:spacing w:val="-2"/>
          <w:w w:val="67"/>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10"/>
          <w:sz w:val="26"/>
        </w:rPr>
        <w:t> </w:t>
      </w:r>
      <w:r>
        <w:rPr>
          <w:rFonts w:ascii="Arial" w:hAnsi="Arial"/>
          <w:b/>
          <w:spacing w:val="-2"/>
          <w:w w:val="73"/>
          <w:sz w:val="26"/>
        </w:rPr>
        <w:t>s</w:t>
      </w:r>
      <w:r>
        <w:rPr>
          <w:rFonts w:ascii="Arial" w:hAnsi="Arial"/>
          <w:b/>
          <w:spacing w:val="-2"/>
          <w:w w:val="67"/>
          <w:sz w:val="26"/>
        </w:rPr>
        <w:t>o</w:t>
      </w:r>
      <w:r>
        <w:rPr>
          <w:rFonts w:ascii="Arial" w:hAnsi="Arial"/>
          <w:b/>
          <w:w w:val="7"/>
          <w:sz w:val="26"/>
        </w:rPr>
        <w:t>á</w:t>
      </w:r>
      <w:r>
        <w:rPr>
          <w:rFonts w:ascii="Arial" w:hAnsi="Arial"/>
          <w:b/>
          <w:spacing w:val="8"/>
          <w:sz w:val="26"/>
        </w:rPr>
        <w:t> </w:t>
      </w:r>
      <w:r>
        <w:rPr>
          <w:rFonts w:ascii="Arial" w:hAnsi="Arial"/>
          <w:b/>
          <w:w w:val="61"/>
          <w:sz w:val="26"/>
        </w:rPr>
        <w:t>c</w:t>
      </w:r>
      <w:r>
        <w:rPr>
          <w:rFonts w:ascii="Arial" w:hAnsi="Arial"/>
          <w:b/>
          <w:spacing w:val="4"/>
          <w:w w:val="61"/>
          <w:sz w:val="26"/>
        </w:rPr>
        <w:t>u</w:t>
      </w:r>
      <w:r>
        <w:rPr>
          <w:rFonts w:ascii="Arial" w:hAnsi="Arial"/>
          <w:b/>
          <w:w w:val="38"/>
          <w:sz w:val="26"/>
        </w:rPr>
        <w:t>ûa</w:t>
      </w:r>
      <w:r>
        <w:rPr>
          <w:rFonts w:ascii="Arial" w:hAnsi="Arial"/>
          <w:b/>
          <w:spacing w:val="7"/>
          <w:sz w:val="26"/>
        </w:rPr>
        <w:t> </w:t>
      </w:r>
      <w:r>
        <w:rPr>
          <w:rFonts w:ascii="Arial" w:hAnsi="Arial"/>
          <w:b/>
          <w:spacing w:val="2"/>
          <w:w w:val="68"/>
          <w:sz w:val="26"/>
        </w:rPr>
        <w:t>x</w:t>
      </w:r>
      <w:r>
        <w:rPr>
          <w:rFonts w:ascii="Arial" w:hAnsi="Arial"/>
          <w:b/>
          <w:w w:val="58"/>
          <w:sz w:val="26"/>
        </w:rPr>
        <w:t>ung</w:t>
      </w:r>
      <w:r>
        <w:rPr>
          <w:rFonts w:ascii="Arial" w:hAnsi="Arial"/>
          <w:b/>
          <w:spacing w:val="4"/>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w w:val="63"/>
          <w:sz w:val="26"/>
        </w:rPr>
        <w:t>c</w:t>
      </w:r>
      <w:r>
        <w:rPr>
          <w:rFonts w:ascii="Arial" w:hAnsi="Arial"/>
          <w:b/>
          <w:spacing w:val="-1"/>
          <w:w w:val="63"/>
          <w:sz w:val="26"/>
        </w:rPr>
        <w:t>h</w:t>
      </w:r>
      <w:r>
        <w:rPr>
          <w:rFonts w:ascii="Arial" w:hAnsi="Arial"/>
          <w:b/>
          <w:spacing w:val="1"/>
          <w:w w:val="71"/>
          <w:sz w:val="26"/>
        </w:rPr>
        <w:t>e</w:t>
      </w:r>
      <w:r>
        <w:rPr>
          <w:rFonts w:ascii="Arial" w:hAnsi="Arial"/>
          <w:b/>
          <w:spacing w:val="3"/>
          <w:w w:val="7"/>
          <w:sz w:val="26"/>
        </w:rPr>
        <w:t>á</w:t>
      </w:r>
      <w:r>
        <w:rPr>
          <w:rFonts w:ascii="Arial" w:hAnsi="Arial"/>
          <w:b/>
          <w:w w:val="55"/>
          <w:sz w:val="26"/>
        </w:rPr>
        <w:t>,</w:t>
      </w:r>
      <w:r>
        <w:rPr>
          <w:rFonts w:ascii="Arial" w:hAnsi="Arial"/>
          <w:b/>
          <w:spacing w:val="2"/>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54"/>
          <w:sz w:val="26"/>
        </w:rPr>
        <w:t>át</w:t>
      </w:r>
      <w:r>
        <w:rPr>
          <w:rFonts w:ascii="Arial" w:hAnsi="Arial"/>
          <w:b/>
          <w:spacing w:val="8"/>
          <w:sz w:val="26"/>
        </w:rPr>
        <w:t> </w:t>
      </w:r>
      <w:r>
        <w:rPr>
          <w:rFonts w:ascii="Arial" w:hAnsi="Arial"/>
          <w:b/>
          <w:spacing w:val="1"/>
          <w:w w:val="31"/>
          <w:sz w:val="26"/>
        </w:rPr>
        <w:t>l</w:t>
      </w:r>
      <w:r>
        <w:rPr>
          <w:rFonts w:ascii="Arial" w:hAnsi="Arial"/>
          <w:b/>
          <w:spacing w:val="-2"/>
          <w:w w:val="73"/>
          <w:sz w:val="26"/>
        </w:rPr>
        <w:t>a</w:t>
      </w:r>
      <w:r>
        <w:rPr>
          <w:rFonts w:ascii="Arial" w:hAnsi="Arial"/>
          <w:b/>
          <w:spacing w:val="3"/>
          <w:w w:val="7"/>
          <w:sz w:val="26"/>
        </w:rPr>
        <w:t>ä</w:t>
      </w:r>
      <w:r>
        <w:rPr>
          <w:rFonts w:ascii="Arial" w:hAnsi="Arial"/>
          <w:b/>
          <w:w w:val="64"/>
          <w:sz w:val="26"/>
        </w:rPr>
        <w:t>p</w:t>
      </w:r>
      <w:r>
        <w:rPr>
          <w:rFonts w:ascii="Arial" w:hAnsi="Arial"/>
          <w:b/>
          <w:spacing w:val="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8"/>
          <w:sz w:val="26"/>
        </w:rPr>
        <w:t> </w:t>
      </w:r>
      <w:r>
        <w:rPr>
          <w:rFonts w:ascii="Arial" w:hAnsi="Arial"/>
          <w:b/>
          <w:spacing w:val="-2"/>
          <w:w w:val="73"/>
          <w:sz w:val="26"/>
        </w:rPr>
        <w:t>s</w:t>
      </w:r>
      <w:r>
        <w:rPr>
          <w:rFonts w:ascii="Arial" w:hAnsi="Arial"/>
          <w:b/>
          <w:w w:val="39"/>
          <w:sz w:val="26"/>
        </w:rPr>
        <w:t>öû</w:t>
      </w:r>
      <w:r>
        <w:rPr>
          <w:rFonts w:ascii="Arial" w:hAnsi="Arial"/>
          <w:b/>
          <w:spacing w:val="8"/>
          <w:sz w:val="26"/>
        </w:rPr>
        <w:t> </w:t>
      </w:r>
      <w:r>
        <w:rPr>
          <w:rFonts w:ascii="Arial" w:hAnsi="Arial"/>
          <w:b/>
          <w:spacing w:val="-2"/>
          <w:w w:val="70"/>
          <w:sz w:val="26"/>
        </w:rPr>
        <w:t>d</w:t>
      </w:r>
      <w:r>
        <w:rPr>
          <w:rFonts w:ascii="Arial" w:hAnsi="Arial"/>
          <w:b/>
          <w:w w:val="41"/>
          <w:sz w:val="26"/>
        </w:rPr>
        <w:t>u</w:t>
      </w:r>
      <w:r>
        <w:rPr>
          <w:rFonts w:ascii="Arial" w:hAnsi="Arial"/>
          <w:b/>
          <w:spacing w:val="3"/>
          <w:w w:val="41"/>
          <w:sz w:val="26"/>
        </w:rPr>
        <w:t>ï</w:t>
      </w:r>
      <w:r>
        <w:rPr>
          <w:rFonts w:ascii="Arial" w:hAnsi="Arial"/>
          <w:b/>
          <w:w w:val="60"/>
          <w:sz w:val="26"/>
        </w:rPr>
        <w:t>ng</w:t>
      </w:r>
    </w:p>
    <w:p>
      <w:pPr>
        <w:spacing w:after="0" w:line="278" w:lineRule="auto"/>
        <w:jc w:val="both"/>
        <w:rPr>
          <w:rFonts w:ascii="Arial" w:hAnsi="Arial"/>
          <w:sz w:val="26"/>
        </w:rPr>
        <w:sectPr>
          <w:pgSz w:w="12240" w:h="15840"/>
          <w:pgMar w:top="1200" w:bottom="280" w:left="1580" w:right="1500"/>
        </w:sectPr>
      </w:pPr>
    </w:p>
    <w:p>
      <w:pPr>
        <w:spacing w:line="278" w:lineRule="auto" w:before="97"/>
        <w:ind w:left="119" w:right="106" w:firstLine="0"/>
        <w:jc w:val="both"/>
        <w:rPr>
          <w:rFonts w:ascii="Arial" w:hAnsi="Arial"/>
          <w:b/>
          <w:sz w:val="26"/>
        </w:rPr>
      </w:pPr>
      <w:r>
        <w:rPr>
          <w:rFonts w:ascii="Arial" w:hAnsi="Arial"/>
          <w:b/>
          <w:w w:val="63"/>
          <w:sz w:val="26"/>
        </w:rPr>
        <w:t>c</w:t>
      </w:r>
      <w:r>
        <w:rPr>
          <w:rFonts w:ascii="Arial" w:hAnsi="Arial"/>
          <w:b/>
          <w:spacing w:val="-1"/>
          <w:w w:val="63"/>
          <w:sz w:val="26"/>
        </w:rPr>
        <w:t>h</w:t>
      </w:r>
      <w:r>
        <w:rPr>
          <w:rFonts w:ascii="Arial" w:hAnsi="Arial"/>
          <w:b/>
          <w:spacing w:val="5"/>
          <w:w w:val="72"/>
          <w:sz w:val="26"/>
        </w:rPr>
        <w:t>ö</w:t>
      </w:r>
      <w:r>
        <w:rPr>
          <w:rFonts w:ascii="Arial" w:hAnsi="Arial"/>
          <w:b/>
          <w:w w:val="36"/>
          <w:sz w:val="26"/>
        </w:rPr>
        <w:t>ùc</w:t>
      </w:r>
      <w:r>
        <w:rPr>
          <w:rFonts w:ascii="Arial" w:hAnsi="Arial"/>
          <w:b/>
          <w:spacing w:val="-2"/>
          <w:sz w:val="26"/>
        </w:rPr>
        <w:t> </w:t>
      </w:r>
      <w:r>
        <w:rPr>
          <w:rFonts w:ascii="Arial" w:hAnsi="Arial"/>
          <w:b/>
          <w:w w:val="65"/>
          <w:sz w:val="26"/>
        </w:rPr>
        <w:t>n</w:t>
      </w:r>
      <w:r>
        <w:rPr>
          <w:rFonts w:ascii="Arial" w:hAnsi="Arial"/>
          <w:b/>
          <w:spacing w:val="-2"/>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z w:val="26"/>
        </w:rPr>
        <w:t> </w:t>
      </w:r>
      <w:r>
        <w:rPr>
          <w:rFonts w:ascii="Arial" w:hAnsi="Arial"/>
          <w:b/>
          <w:w w:val="70"/>
          <w:sz w:val="26"/>
        </w:rPr>
        <w:t>PWM</w:t>
      </w:r>
      <w:r>
        <w:rPr>
          <w:rFonts w:ascii="Arial" w:hAnsi="Arial"/>
          <w:b/>
          <w:spacing w:val="-2"/>
          <w:sz w:val="26"/>
        </w:rPr>
        <w:t> </w:t>
      </w:r>
      <w:r>
        <w:rPr>
          <w:rFonts w:ascii="Arial" w:hAnsi="Arial"/>
          <w:b/>
          <w:spacing w:val="2"/>
          <w:w w:val="80"/>
          <w:sz w:val="26"/>
        </w:rPr>
        <w:t>ñ</w:t>
      </w:r>
      <w:r>
        <w:rPr>
          <w:rFonts w:ascii="Arial" w:hAnsi="Arial"/>
          <w:b/>
          <w:spacing w:val="1"/>
          <w:w w:val="71"/>
          <w:sz w:val="26"/>
        </w:rPr>
        <w:t>e</w:t>
      </w:r>
      <w:r>
        <w:rPr>
          <w:rFonts w:ascii="Arial" w:hAnsi="Arial"/>
          <w:b/>
          <w:w w:val="7"/>
          <w:sz w:val="26"/>
        </w:rPr>
        <w:t>å</w:t>
      </w:r>
      <w:r>
        <w:rPr>
          <w:rFonts w:ascii="Arial" w:hAnsi="Arial"/>
          <w:b/>
          <w:spacing w:val="-7"/>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2"/>
          <w:sz w:val="26"/>
        </w:rPr>
        <w:t> </w:t>
      </w:r>
      <w:r>
        <w:rPr>
          <w:rFonts w:ascii="Arial" w:hAnsi="Arial"/>
          <w:b/>
          <w:spacing w:val="-3"/>
          <w:w w:val="57"/>
          <w:sz w:val="26"/>
        </w:rPr>
        <w:t>k</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ån</w:t>
      </w:r>
      <w:r>
        <w:rPr>
          <w:rFonts w:ascii="Arial" w:hAnsi="Arial"/>
          <w:b/>
          <w:spacing w:val="-3"/>
          <w:sz w:val="26"/>
        </w:rPr>
        <w:t> </w:t>
      </w:r>
      <w:r>
        <w:rPr>
          <w:rFonts w:ascii="Arial" w:hAnsi="Arial"/>
          <w:b/>
          <w:w w:val="80"/>
          <w:sz w:val="26"/>
        </w:rPr>
        <w:t>th</w:t>
      </w:r>
      <w:r>
        <w:rPr>
          <w:rFonts w:ascii="Arial" w:hAnsi="Arial"/>
          <w:b/>
          <w:spacing w:val="3"/>
          <w:w w:val="80"/>
          <w:sz w:val="26"/>
        </w:rPr>
        <w:t>a</w:t>
      </w:r>
      <w:r>
        <w:rPr>
          <w:rFonts w:ascii="Arial" w:hAnsi="Arial"/>
          <w:b/>
          <w:w w:val="81"/>
          <w:sz w:val="26"/>
        </w:rPr>
        <w:t>y</w:t>
      </w:r>
      <w:r>
        <w:rPr>
          <w:rFonts w:ascii="Arial" w:hAnsi="Arial"/>
          <w:b/>
          <w:spacing w:val="-8"/>
          <w:sz w:val="26"/>
        </w:rPr>
        <w:t> </w:t>
      </w:r>
      <w:r>
        <w:rPr>
          <w:rFonts w:ascii="Arial" w:hAnsi="Arial"/>
          <w:b/>
          <w:spacing w:val="2"/>
          <w:w w:val="80"/>
          <w:sz w:val="26"/>
        </w:rPr>
        <w:t>ñ</w:t>
      </w:r>
      <w:r>
        <w:rPr>
          <w:rFonts w:ascii="Arial" w:hAnsi="Arial"/>
          <w:b/>
          <w:spacing w:val="-2"/>
          <w:w w:val="67"/>
          <w:sz w:val="26"/>
        </w:rPr>
        <w:t>o</w:t>
      </w:r>
      <w:r>
        <w:rPr>
          <w:rFonts w:ascii="Arial" w:hAnsi="Arial"/>
          <w:b/>
          <w:spacing w:val="3"/>
          <w:w w:val="7"/>
          <w:sz w:val="26"/>
        </w:rPr>
        <w:t>å</w:t>
      </w:r>
      <w:r>
        <w:rPr>
          <w:rFonts w:ascii="Arial" w:hAnsi="Arial"/>
          <w:b/>
          <w:w w:val="34"/>
          <w:sz w:val="26"/>
        </w:rPr>
        <w:t>i</w:t>
      </w:r>
      <w:r>
        <w:rPr>
          <w:rFonts w:ascii="Arial" w:hAnsi="Arial"/>
          <w:b/>
          <w:spacing w:val="-7"/>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ä</w:t>
      </w:r>
      <w:r>
        <w:rPr>
          <w:rFonts w:ascii="Arial" w:hAnsi="Arial"/>
          <w:b/>
          <w:spacing w:val="-2"/>
          <w:sz w:val="26"/>
        </w:rPr>
        <w:t> </w:t>
      </w:r>
      <w:r>
        <w:rPr>
          <w:rFonts w:ascii="Arial" w:hAnsi="Arial"/>
          <w:b/>
          <w:spacing w:val="-2"/>
          <w:w w:val="73"/>
          <w:sz w:val="26"/>
        </w:rPr>
        <w:t>s</w:t>
      </w:r>
      <w:r>
        <w:rPr>
          <w:rFonts w:ascii="Arial" w:hAnsi="Arial"/>
          <w:b/>
          <w:spacing w:val="3"/>
          <w:w w:val="73"/>
          <w:sz w:val="26"/>
        </w:rPr>
        <w:t>a</w:t>
      </w:r>
      <w:r>
        <w:rPr>
          <w:rFonts w:ascii="Arial" w:hAnsi="Arial"/>
          <w:b/>
          <w:w w:val="32"/>
          <w:sz w:val="26"/>
        </w:rPr>
        <w:t>ù</w:t>
      </w:r>
      <w:r>
        <w:rPr>
          <w:rFonts w:ascii="Arial" w:hAnsi="Arial"/>
          <w:b/>
          <w:spacing w:val="-2"/>
          <w:w w:val="32"/>
          <w:sz w:val="26"/>
        </w:rPr>
        <w:t>n</w:t>
      </w:r>
      <w:r>
        <w:rPr>
          <w:rFonts w:ascii="Arial" w:hAnsi="Arial"/>
          <w:b/>
          <w:w w:val="62"/>
          <w:sz w:val="26"/>
        </w:rPr>
        <w:t>g</w:t>
      </w:r>
      <w:r>
        <w:rPr>
          <w:rFonts w:ascii="Arial" w:hAnsi="Arial"/>
          <w:b/>
          <w:spacing w:val="-5"/>
          <w:sz w:val="26"/>
        </w:rPr>
        <w:t> </w:t>
      </w:r>
      <w:r>
        <w:rPr>
          <w:rFonts w:ascii="Arial" w:hAnsi="Arial"/>
          <w:b/>
          <w:spacing w:val="4"/>
          <w:w w:val="69"/>
          <w:sz w:val="26"/>
        </w:rPr>
        <w:t>c</w:t>
      </w:r>
      <w:r>
        <w:rPr>
          <w:rFonts w:ascii="Arial" w:hAnsi="Arial"/>
          <w:b/>
          <w:w w:val="30"/>
          <w:sz w:val="26"/>
        </w:rPr>
        <w:t>u</w:t>
      </w:r>
      <w:r>
        <w:rPr>
          <w:rFonts w:ascii="Arial" w:hAnsi="Arial"/>
          <w:b/>
          <w:spacing w:val="-2"/>
          <w:w w:val="30"/>
          <w:sz w:val="26"/>
        </w:rPr>
        <w:t>û</w:t>
      </w:r>
      <w:r>
        <w:rPr>
          <w:rFonts w:ascii="Arial" w:hAnsi="Arial"/>
          <w:b/>
          <w:w w:val="73"/>
          <w:sz w:val="26"/>
        </w:rPr>
        <w:t>a</w:t>
      </w:r>
      <w:r>
        <w:rPr>
          <w:rFonts w:ascii="Arial" w:hAnsi="Arial"/>
          <w:b/>
          <w:spacing w:val="-2"/>
          <w:sz w:val="26"/>
        </w:rPr>
        <w:t> </w:t>
      </w:r>
      <w:r>
        <w:rPr>
          <w:rFonts w:ascii="Arial" w:hAnsi="Arial"/>
          <w:b/>
          <w:spacing w:val="-3"/>
          <w:w w:val="80"/>
          <w:sz w:val="26"/>
        </w:rPr>
        <w:t>ñ</w:t>
      </w:r>
      <w:r>
        <w:rPr>
          <w:rFonts w:ascii="Arial" w:hAnsi="Arial"/>
          <w:b/>
          <w:spacing w:val="1"/>
          <w:w w:val="71"/>
          <w:sz w:val="26"/>
        </w:rPr>
        <w:t>e</w:t>
      </w:r>
      <w:r>
        <w:rPr>
          <w:rFonts w:ascii="Arial" w:hAnsi="Arial"/>
          <w:b/>
          <w:w w:val="32"/>
          <w:sz w:val="26"/>
        </w:rPr>
        <w:t>ø</w:t>
      </w:r>
      <w:r>
        <w:rPr>
          <w:rFonts w:ascii="Arial" w:hAnsi="Arial"/>
          <w:b/>
          <w:spacing w:val="3"/>
          <w:w w:val="32"/>
          <w:sz w:val="26"/>
        </w:rPr>
        <w:t>n</w:t>
      </w:r>
      <w:r>
        <w:rPr>
          <w:rFonts w:ascii="Arial" w:hAnsi="Arial"/>
          <w:b/>
          <w:w w:val="55"/>
          <w:sz w:val="26"/>
        </w:rPr>
        <w:t>,</w:t>
      </w:r>
      <w:r>
        <w:rPr>
          <w:rFonts w:ascii="Arial" w:hAnsi="Arial"/>
          <w:b/>
          <w:spacing w:val="-7"/>
          <w:sz w:val="26"/>
        </w:rPr>
        <w:t> </w:t>
      </w:r>
      <w:r>
        <w:rPr>
          <w:rFonts w:ascii="Arial" w:hAnsi="Arial"/>
          <w:b/>
          <w:w w:val="84"/>
          <w:sz w:val="26"/>
        </w:rPr>
        <w:t>t</w:t>
      </w:r>
      <w:r>
        <w:rPr>
          <w:rFonts w:ascii="Arial" w:hAnsi="Arial"/>
          <w:b/>
          <w:spacing w:val="4"/>
          <w:w w:val="84"/>
          <w:sz w:val="26"/>
        </w:rPr>
        <w:t>h</w:t>
      </w:r>
      <w:r>
        <w:rPr>
          <w:rFonts w:ascii="Arial" w:hAnsi="Arial"/>
          <w:b/>
          <w:spacing w:val="-2"/>
          <w:w w:val="73"/>
          <w:sz w:val="26"/>
        </w:rPr>
        <w:t>a</w:t>
      </w:r>
      <w:r>
        <w:rPr>
          <w:rFonts w:ascii="Arial" w:hAnsi="Arial"/>
          <w:b/>
          <w:w w:val="81"/>
          <w:sz w:val="26"/>
        </w:rPr>
        <w:t>y</w:t>
      </w:r>
      <w:r>
        <w:rPr>
          <w:rFonts w:ascii="Arial" w:hAnsi="Arial"/>
          <w:b/>
          <w:spacing w:val="-3"/>
          <w:sz w:val="26"/>
        </w:rPr>
        <w:t> </w:t>
      </w:r>
      <w:r>
        <w:rPr>
          <w:rFonts w:ascii="Arial" w:hAnsi="Arial"/>
          <w:b/>
          <w:spacing w:val="2"/>
          <w:w w:val="80"/>
          <w:sz w:val="26"/>
        </w:rPr>
        <w:t>ñ</w:t>
      </w:r>
      <w:r>
        <w:rPr>
          <w:rFonts w:ascii="Arial" w:hAnsi="Arial"/>
          <w:b/>
          <w:spacing w:val="-2"/>
          <w:w w:val="67"/>
          <w:sz w:val="26"/>
        </w:rPr>
        <w:t>o</w:t>
      </w:r>
      <w:r>
        <w:rPr>
          <w:rFonts w:ascii="Arial" w:hAnsi="Arial"/>
          <w:b/>
          <w:w w:val="16"/>
          <w:sz w:val="26"/>
        </w:rPr>
        <w:t>åi</w:t>
      </w:r>
      <w:r>
        <w:rPr>
          <w:rFonts w:ascii="Arial" w:hAnsi="Arial"/>
          <w:b/>
          <w:spacing w:val="-3"/>
          <w:sz w:val="26"/>
        </w:rPr>
        <w:t> </w:t>
      </w:r>
      <w:r>
        <w:rPr>
          <w:rFonts w:ascii="Arial" w:hAnsi="Arial"/>
          <w:b/>
          <w:w w:val="59"/>
          <w:sz w:val="26"/>
        </w:rPr>
        <w:t>to</w:t>
      </w:r>
      <w:r>
        <w:rPr>
          <w:rFonts w:ascii="Arial" w:hAnsi="Arial"/>
          <w:b/>
          <w:spacing w:val="-2"/>
          <w:w w:val="59"/>
          <w:sz w:val="26"/>
        </w:rPr>
        <w:t>á</w:t>
      </w:r>
      <w:r>
        <w:rPr>
          <w:rFonts w:ascii="Arial" w:hAnsi="Arial"/>
          <w:b/>
          <w:w w:val="69"/>
          <w:sz w:val="26"/>
        </w:rPr>
        <w:t>c</w:t>
      </w:r>
      <w:r>
        <w:rPr>
          <w:rFonts w:ascii="Arial" w:hAnsi="Arial"/>
          <w:b/>
          <w:spacing w:val="-2"/>
          <w:sz w:val="26"/>
        </w:rPr>
        <w:t> </w:t>
      </w:r>
      <w:r>
        <w:rPr>
          <w:rFonts w:ascii="Arial" w:hAnsi="Arial"/>
          <w:b/>
          <w:spacing w:val="2"/>
          <w:w w:val="80"/>
          <w:sz w:val="26"/>
        </w:rPr>
        <w:t>ñ</w:t>
      </w:r>
      <w:r>
        <w:rPr>
          <w:rFonts w:ascii="Arial" w:hAnsi="Arial"/>
          <w:b/>
          <w:spacing w:val="-2"/>
          <w:w w:val="67"/>
          <w:sz w:val="26"/>
        </w:rPr>
        <w:t>o</w:t>
      </w:r>
      <w:r>
        <w:rPr>
          <w:rFonts w:ascii="Arial" w:hAnsi="Arial"/>
          <w:b/>
          <w:w w:val="7"/>
          <w:sz w:val="26"/>
        </w:rPr>
        <w:t>ä</w:t>
      </w:r>
      <w:r>
        <w:rPr>
          <w:rFonts w:ascii="Arial" w:hAnsi="Arial"/>
          <w:b/>
          <w:spacing w:val="-2"/>
          <w:sz w:val="26"/>
        </w:rPr>
        <w:t> </w:t>
      </w:r>
      <w:r>
        <w:rPr>
          <w:rFonts w:ascii="Arial" w:hAnsi="Arial"/>
          <w:b/>
          <w:w w:val="42"/>
          <w:sz w:val="26"/>
        </w:rPr>
        <w:t>cu</w:t>
      </w:r>
      <w:r>
        <w:rPr>
          <w:rFonts w:ascii="Arial" w:hAnsi="Arial"/>
          <w:b/>
          <w:spacing w:val="3"/>
          <w:w w:val="42"/>
          <w:sz w:val="26"/>
        </w:rPr>
        <w:t>û</w:t>
      </w:r>
      <w:r>
        <w:rPr>
          <w:rFonts w:ascii="Arial" w:hAnsi="Arial"/>
          <w:b/>
          <w:w w:val="73"/>
          <w:sz w:val="26"/>
        </w:rPr>
        <w:t>a</w:t>
      </w:r>
      <w:r>
        <w:rPr>
          <w:rFonts w:ascii="Arial" w:hAnsi="Arial"/>
          <w:b/>
          <w:spacing w:val="-7"/>
          <w:sz w:val="26"/>
        </w:rPr>
        <w:t> </w:t>
      </w:r>
      <w:r>
        <w:rPr>
          <w:rFonts w:ascii="Arial" w:hAnsi="Arial"/>
          <w:b/>
          <w:spacing w:val="2"/>
          <w:w w:val="80"/>
          <w:sz w:val="26"/>
        </w:rPr>
        <w:t>ñ</w:t>
      </w:r>
      <w:r>
        <w:rPr>
          <w:rFonts w:ascii="Arial" w:hAnsi="Arial"/>
          <w:b/>
          <w:spacing w:val="-2"/>
          <w:w w:val="67"/>
          <w:sz w:val="26"/>
        </w:rPr>
        <w:t>o</w:t>
      </w:r>
      <w:r>
        <w:rPr>
          <w:rFonts w:ascii="Arial" w:hAnsi="Arial"/>
          <w:b/>
          <w:spacing w:val="3"/>
          <w:w w:val="7"/>
          <w:sz w:val="26"/>
        </w:rPr>
        <w:t>ä</w:t>
      </w:r>
      <w:r>
        <w:rPr>
          <w:rFonts w:ascii="Arial" w:hAnsi="Arial"/>
          <w:b/>
          <w:w w:val="60"/>
          <w:sz w:val="26"/>
        </w:rPr>
        <w:t>ng</w:t>
      </w:r>
      <w:r>
        <w:rPr>
          <w:rFonts w:ascii="Arial" w:hAnsi="Arial"/>
          <w:b/>
          <w:spacing w:val="-5"/>
          <w:sz w:val="26"/>
        </w:rPr>
        <w:t> </w:t>
      </w:r>
      <w:r>
        <w:rPr>
          <w:rFonts w:ascii="Arial" w:hAnsi="Arial"/>
          <w:b/>
          <w:w w:val="75"/>
          <w:sz w:val="26"/>
        </w:rPr>
        <w:t>cô</w:t>
      </w:r>
      <w:r>
        <w:rPr>
          <w:rFonts w:ascii="Arial" w:hAnsi="Arial"/>
          <w:b/>
          <w:spacing w:val="-4"/>
          <w:sz w:val="26"/>
        </w:rPr>
        <w:t> </w:t>
      </w:r>
      <w:r>
        <w:rPr>
          <w:rFonts w:ascii="Arial" w:hAnsi="Arial"/>
          <w:b/>
          <w:spacing w:val="2"/>
          <w:w w:val="67"/>
          <w:sz w:val="26"/>
        </w:rPr>
        <w:t>D</w:t>
      </w:r>
      <w:r>
        <w:rPr>
          <w:rFonts w:ascii="Arial" w:hAnsi="Arial"/>
          <w:b/>
          <w:w w:val="64"/>
          <w:sz w:val="26"/>
        </w:rPr>
        <w:t>C</w:t>
      </w:r>
      <w:r>
        <w:rPr>
          <w:rFonts w:ascii="Arial" w:hAnsi="Arial"/>
          <w:b/>
          <w:spacing w:val="-3"/>
          <w:sz w:val="26"/>
        </w:rPr>
        <w:t> </w:t>
      </w:r>
      <w:r>
        <w:rPr>
          <w:rFonts w:ascii="Arial" w:hAnsi="Arial"/>
          <w:b/>
          <w:w w:val="70"/>
          <w:sz w:val="26"/>
        </w:rPr>
        <w:t>v</w:t>
      </w:r>
      <w:r>
        <w:rPr>
          <w:rFonts w:ascii="Arial" w:hAnsi="Arial"/>
          <w:b/>
          <w:spacing w:val="3"/>
          <w:w w:val="70"/>
          <w:sz w:val="26"/>
        </w:rPr>
        <w:t>a</w:t>
      </w:r>
      <w:r>
        <w:rPr>
          <w:rFonts w:ascii="Arial" w:hAnsi="Arial"/>
          <w:b/>
          <w:w w:val="6"/>
          <w:sz w:val="26"/>
        </w:rPr>
        <w:t>ø</w:t>
      </w:r>
      <w:r>
        <w:rPr>
          <w:rFonts w:ascii="Arial" w:hAnsi="Arial"/>
          <w:b/>
          <w:spacing w:val="-7"/>
          <w:sz w:val="26"/>
        </w:rPr>
        <w:t> </w:t>
      </w:r>
      <w:r>
        <w:rPr>
          <w:rFonts w:ascii="Arial" w:hAnsi="Arial"/>
          <w:b/>
          <w:spacing w:val="3"/>
          <w:w w:val="57"/>
          <w:sz w:val="26"/>
        </w:rPr>
        <w:t>n</w:t>
      </w:r>
      <w:r>
        <w:rPr>
          <w:rFonts w:ascii="Arial" w:hAnsi="Arial"/>
          <w:b/>
          <w:w w:val="50"/>
          <w:sz w:val="26"/>
        </w:rPr>
        <w:t>h</w:t>
      </w:r>
      <w:r>
        <w:rPr>
          <w:rFonts w:ascii="Arial" w:hAnsi="Arial"/>
          <w:b/>
          <w:spacing w:val="-2"/>
          <w:w w:val="50"/>
          <w:sz w:val="26"/>
        </w:rPr>
        <w:t>i</w:t>
      </w:r>
      <w:r>
        <w:rPr>
          <w:rFonts w:ascii="Arial" w:hAnsi="Arial"/>
          <w:b/>
          <w:spacing w:val="23"/>
          <w:w w:val="71"/>
          <w:sz w:val="26"/>
        </w:rPr>
        <w:t>e</w:t>
      </w:r>
      <w:r>
        <w:rPr>
          <w:rFonts w:ascii="Arial" w:hAnsi="Arial"/>
          <w:b/>
          <w:w w:val="31"/>
          <w:sz w:val="26"/>
        </w:rPr>
        <w:t>àu </w:t>
      </w:r>
      <w:r>
        <w:rPr>
          <w:rFonts w:ascii="Arial" w:hAnsi="Arial"/>
          <w:b/>
          <w:w w:val="70"/>
          <w:sz w:val="26"/>
        </w:rPr>
        <w:t>öùng duïng</w:t>
      </w:r>
      <w:r>
        <w:rPr>
          <w:rFonts w:ascii="Arial" w:hAnsi="Arial"/>
          <w:b/>
          <w:spacing w:val="26"/>
          <w:w w:val="70"/>
          <w:sz w:val="26"/>
        </w:rPr>
        <w:t> </w:t>
      </w:r>
      <w:r>
        <w:rPr>
          <w:rFonts w:ascii="Arial" w:hAnsi="Arial"/>
          <w:b/>
          <w:w w:val="70"/>
          <w:sz w:val="26"/>
        </w:rPr>
        <w:t>khaùc.</w:t>
      </w:r>
    </w:p>
    <w:p>
      <w:pPr>
        <w:spacing w:line="276" w:lineRule="auto" w:before="118"/>
        <w:ind w:left="119" w:right="113" w:firstLine="566"/>
        <w:jc w:val="both"/>
        <w:rPr>
          <w:rFonts w:ascii="Arial" w:hAnsi="Arial"/>
          <w:b/>
          <w:sz w:val="26"/>
        </w:rPr>
      </w:pPr>
      <w:r>
        <w:rPr>
          <w:rFonts w:ascii="Arial" w:hAnsi="Arial"/>
          <w:b/>
          <w:spacing w:val="-3"/>
          <w:w w:val="62"/>
          <w:sz w:val="26"/>
        </w:rPr>
        <w:t>N</w:t>
      </w:r>
      <w:r>
        <w:rPr>
          <w:rFonts w:ascii="Arial" w:hAnsi="Arial"/>
          <w:b/>
          <w:spacing w:val="5"/>
          <w:w w:val="62"/>
          <w:sz w:val="26"/>
        </w:rPr>
        <w:t>g</w:t>
      </w:r>
      <w:r>
        <w:rPr>
          <w:rFonts w:ascii="Arial" w:hAnsi="Arial"/>
          <w:b/>
          <w:spacing w:val="-2"/>
          <w:w w:val="67"/>
          <w:sz w:val="26"/>
        </w:rPr>
        <w:t>o</w:t>
      </w:r>
      <w:r>
        <w:rPr>
          <w:rFonts w:ascii="Arial" w:hAnsi="Arial"/>
          <w:b/>
          <w:spacing w:val="-2"/>
          <w:w w:val="73"/>
          <w:sz w:val="26"/>
        </w:rPr>
        <w:t>a</w:t>
      </w:r>
      <w:r>
        <w:rPr>
          <w:rFonts w:ascii="Arial" w:hAnsi="Arial"/>
          <w:b/>
          <w:w w:val="15"/>
          <w:sz w:val="26"/>
        </w:rPr>
        <w:t>øi</w:t>
      </w:r>
      <w:r>
        <w:rPr>
          <w:rFonts w:ascii="Arial" w:hAnsi="Arial"/>
          <w:b/>
          <w:spacing w:val="2"/>
          <w:sz w:val="26"/>
        </w:rPr>
        <w:t> </w:t>
      </w:r>
      <w:r>
        <w:rPr>
          <w:rFonts w:ascii="Arial" w:hAnsi="Arial"/>
          <w:b/>
          <w:w w:val="71"/>
          <w:sz w:val="26"/>
        </w:rPr>
        <w:t>c</w:t>
      </w:r>
      <w:r>
        <w:rPr>
          <w:rFonts w:ascii="Arial" w:hAnsi="Arial"/>
          <w:b/>
          <w:spacing w:val="-2"/>
          <w:w w:val="71"/>
          <w:sz w:val="26"/>
        </w:rPr>
        <w:t>a</w:t>
      </w:r>
      <w:r>
        <w:rPr>
          <w:rFonts w:ascii="Arial" w:hAnsi="Arial"/>
          <w:b/>
          <w:w w:val="36"/>
          <w:sz w:val="26"/>
        </w:rPr>
        <w:t>ùc</w:t>
      </w:r>
      <w:r>
        <w:rPr>
          <w:rFonts w:ascii="Arial" w:hAnsi="Arial"/>
          <w:b/>
          <w:spacing w:val="2"/>
          <w:sz w:val="26"/>
        </w:rPr>
        <w:t> </w:t>
      </w:r>
      <w:r>
        <w:rPr>
          <w:rFonts w:ascii="Arial" w:hAnsi="Arial"/>
          <w:b/>
          <w:spacing w:val="-3"/>
          <w:w w:val="57"/>
          <w:sz w:val="26"/>
        </w:rPr>
        <w:t>k</w:t>
      </w:r>
      <w:r>
        <w:rPr>
          <w:rFonts w:ascii="Arial" w:hAnsi="Arial"/>
          <w:b/>
          <w:spacing w:val="-2"/>
          <w:w w:val="34"/>
          <w:sz w:val="26"/>
        </w:rPr>
        <w:t>i</w:t>
      </w:r>
      <w:r>
        <w:rPr>
          <w:rFonts w:ascii="Arial" w:hAnsi="Arial"/>
          <w:b/>
          <w:spacing w:val="1"/>
          <w:w w:val="71"/>
          <w:sz w:val="26"/>
        </w:rPr>
        <w:t>e</w:t>
      </w:r>
      <w:r>
        <w:rPr>
          <w:rFonts w:ascii="Arial" w:hAnsi="Arial"/>
          <w:b/>
          <w:w w:val="33"/>
          <w:sz w:val="26"/>
        </w:rPr>
        <w:t>án</w:t>
      </w:r>
      <w:r>
        <w:rPr>
          <w:rFonts w:ascii="Arial" w:hAnsi="Arial"/>
          <w:b/>
          <w:spacing w:val="-3"/>
          <w:sz w:val="26"/>
        </w:rPr>
        <w:t> </w:t>
      </w:r>
      <w:r>
        <w:rPr>
          <w:rFonts w:ascii="Arial" w:hAnsi="Arial"/>
          <w:b/>
          <w:spacing w:val="5"/>
          <w:w w:val="132"/>
          <w:sz w:val="26"/>
        </w:rPr>
        <w:t>t</w:t>
      </w:r>
      <w:r>
        <w:rPr>
          <w:rFonts w:ascii="Arial" w:hAnsi="Arial"/>
          <w:b/>
          <w:w w:val="51"/>
          <w:sz w:val="26"/>
        </w:rPr>
        <w:t>höùc</w:t>
      </w:r>
      <w:r>
        <w:rPr>
          <w:rFonts w:ascii="Arial" w:hAnsi="Arial"/>
          <w:b/>
          <w:spacing w:val="-2"/>
          <w:sz w:val="26"/>
        </w:rPr>
        <w:t> </w:t>
      </w:r>
      <w:r>
        <w:rPr>
          <w:rFonts w:ascii="Arial" w:hAnsi="Arial"/>
          <w:b/>
          <w:w w:val="75"/>
          <w:sz w:val="26"/>
        </w:rPr>
        <w:t>cô</w:t>
      </w:r>
      <w:r>
        <w:rPr>
          <w:rFonts w:ascii="Arial" w:hAnsi="Arial"/>
          <w:b/>
          <w:spacing w:val="1"/>
          <w:sz w:val="26"/>
        </w:rPr>
        <w:t> </w:t>
      </w:r>
      <w:r>
        <w:rPr>
          <w:rFonts w:ascii="Arial" w:hAnsi="Arial"/>
          <w:b/>
          <w:spacing w:val="1"/>
          <w:w w:val="62"/>
          <w:sz w:val="26"/>
        </w:rPr>
        <w:t>b</w:t>
      </w:r>
      <w:r>
        <w:rPr>
          <w:rFonts w:ascii="Arial" w:hAnsi="Arial"/>
          <w:b/>
          <w:spacing w:val="-2"/>
          <w:w w:val="73"/>
          <w:sz w:val="26"/>
        </w:rPr>
        <w:t>a</w:t>
      </w:r>
      <w:r>
        <w:rPr>
          <w:rFonts w:ascii="Arial" w:hAnsi="Arial"/>
          <w:b/>
          <w:w w:val="32"/>
          <w:sz w:val="26"/>
        </w:rPr>
        <w:t>ûn</w:t>
      </w:r>
      <w:r>
        <w:rPr>
          <w:rFonts w:ascii="Arial" w:hAnsi="Arial"/>
          <w:b/>
          <w:spacing w:val="2"/>
          <w:sz w:val="26"/>
        </w:rPr>
        <w:t> </w:t>
      </w:r>
      <w:r>
        <w:rPr>
          <w:rFonts w:ascii="Arial" w:hAnsi="Arial"/>
          <w:b/>
          <w:spacing w:val="-2"/>
          <w:w w:val="65"/>
          <w:sz w:val="26"/>
        </w:rPr>
        <w:t>m</w:t>
      </w:r>
      <w:r>
        <w:rPr>
          <w:rFonts w:ascii="Arial" w:hAnsi="Arial"/>
          <w:b/>
          <w:spacing w:val="-2"/>
          <w:w w:val="73"/>
          <w:sz w:val="26"/>
        </w:rPr>
        <w:t>a</w:t>
      </w:r>
      <w:r>
        <w:rPr>
          <w:rFonts w:ascii="Arial" w:hAnsi="Arial"/>
          <w:b/>
          <w:w w:val="6"/>
          <w:sz w:val="26"/>
        </w:rPr>
        <w:t>ø</w:t>
      </w:r>
      <w:r>
        <w:rPr>
          <w:rFonts w:ascii="Arial" w:hAnsi="Arial"/>
          <w:b/>
          <w:spacing w:val="-2"/>
          <w:sz w:val="26"/>
        </w:rPr>
        <w:t> </w:t>
      </w:r>
      <w:r>
        <w:rPr>
          <w:rFonts w:ascii="Arial" w:hAnsi="Arial"/>
          <w:b/>
          <w:spacing w:val="5"/>
          <w:w w:val="132"/>
          <w:sz w:val="26"/>
        </w:rPr>
        <w:t>t</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1"/>
          <w:w w:val="62"/>
          <w:sz w:val="26"/>
        </w:rPr>
        <w:t>g</w:t>
      </w:r>
      <w:r>
        <w:rPr>
          <w:rFonts w:ascii="Arial" w:hAnsi="Arial"/>
          <w:b/>
          <w:spacing w:val="-2"/>
          <w:w w:val="34"/>
          <w:sz w:val="26"/>
        </w:rPr>
        <w:t>i</w:t>
      </w:r>
      <w:r>
        <w:rPr>
          <w:rFonts w:ascii="Arial" w:hAnsi="Arial"/>
          <w:b/>
          <w:spacing w:val="3"/>
          <w:w w:val="73"/>
          <w:sz w:val="26"/>
        </w:rPr>
        <w:t>a</w:t>
      </w:r>
      <w:r>
        <w:rPr>
          <w:rFonts w:ascii="Arial" w:hAnsi="Arial"/>
          <w:b/>
          <w:w w:val="6"/>
          <w:sz w:val="26"/>
        </w:rPr>
        <w:t>û</w:t>
      </w:r>
      <w:r>
        <w:rPr>
          <w:rFonts w:ascii="Arial" w:hAnsi="Arial"/>
          <w:b/>
          <w:spacing w:val="-2"/>
          <w:sz w:val="26"/>
        </w:rPr>
        <w:t> </w:t>
      </w:r>
      <w:r>
        <w:rPr>
          <w:rFonts w:ascii="Arial" w:hAnsi="Arial"/>
          <w:b/>
          <w:spacing w:val="2"/>
          <w:w w:val="80"/>
          <w:sz w:val="26"/>
        </w:rPr>
        <w:t>ñ</w:t>
      </w:r>
      <w:r>
        <w:rPr>
          <w:rFonts w:ascii="Arial" w:hAnsi="Arial"/>
          <w:b/>
          <w:spacing w:val="-2"/>
          <w:w w:val="73"/>
          <w:sz w:val="26"/>
        </w:rPr>
        <w:t>a</w:t>
      </w:r>
      <w:r>
        <w:rPr>
          <w:rFonts w:ascii="Arial" w:hAnsi="Arial"/>
          <w:b/>
          <w:w w:val="6"/>
          <w:sz w:val="26"/>
        </w:rPr>
        <w:t>õ</w:t>
      </w:r>
      <w:r>
        <w:rPr>
          <w:rFonts w:ascii="Arial" w:hAnsi="Arial"/>
          <w:b/>
          <w:spacing w:val="-2"/>
          <w:sz w:val="26"/>
        </w:rPr>
        <w:t> </w:t>
      </w:r>
      <w:r>
        <w:rPr>
          <w:rFonts w:ascii="Arial" w:hAnsi="Arial"/>
          <w:b/>
          <w:w w:val="102"/>
          <w:sz w:val="26"/>
        </w:rPr>
        <w:t>t</w:t>
      </w:r>
      <w:r>
        <w:rPr>
          <w:rFonts w:ascii="Arial" w:hAnsi="Arial"/>
          <w:b/>
          <w:spacing w:val="-2"/>
          <w:w w:val="102"/>
          <w:sz w:val="26"/>
        </w:rPr>
        <w:t>r</w:t>
      </w:r>
      <w:r>
        <w:rPr>
          <w:rFonts w:ascii="Arial" w:hAnsi="Arial"/>
          <w:b/>
          <w:spacing w:val="2"/>
          <w:w w:val="69"/>
          <w:sz w:val="26"/>
        </w:rPr>
        <w:t>ì</w:t>
      </w:r>
      <w:r>
        <w:rPr>
          <w:rFonts w:ascii="Arial" w:hAnsi="Arial"/>
          <w:b/>
          <w:w w:val="57"/>
          <w:sz w:val="26"/>
        </w:rPr>
        <w:t>nh</w:t>
      </w:r>
      <w:r>
        <w:rPr>
          <w:rFonts w:ascii="Arial" w:hAnsi="Arial"/>
          <w:b/>
          <w:spacing w:val="-2"/>
          <w:sz w:val="26"/>
        </w:rPr>
        <w:t> </w:t>
      </w:r>
      <w:r>
        <w:rPr>
          <w:rFonts w:ascii="Arial" w:hAnsi="Arial"/>
          <w:b/>
          <w:spacing w:val="1"/>
          <w:w w:val="62"/>
          <w:sz w:val="26"/>
        </w:rPr>
        <w:t>b</w:t>
      </w:r>
      <w:r>
        <w:rPr>
          <w:rFonts w:ascii="Arial" w:hAnsi="Arial"/>
          <w:b/>
          <w:spacing w:val="3"/>
          <w:w w:val="73"/>
          <w:sz w:val="26"/>
        </w:rPr>
        <w:t>a</w:t>
      </w:r>
      <w:r>
        <w:rPr>
          <w:rFonts w:ascii="Arial" w:hAnsi="Arial"/>
          <w:b/>
          <w:w w:val="42"/>
          <w:sz w:val="26"/>
        </w:rPr>
        <w:t>øy</w:t>
      </w:r>
      <w:r>
        <w:rPr>
          <w:rFonts w:ascii="Arial" w:hAnsi="Arial"/>
          <w:b/>
          <w:spacing w:val="-4"/>
          <w:sz w:val="26"/>
        </w:rPr>
        <w:t> </w:t>
      </w:r>
      <w:r>
        <w:rPr>
          <w:rFonts w:ascii="Arial" w:hAnsi="Arial"/>
          <w:b/>
          <w:w w:val="80"/>
          <w:sz w:val="26"/>
        </w:rPr>
        <w:t>thì</w:t>
      </w:r>
      <w:r>
        <w:rPr>
          <w:rFonts w:ascii="Arial" w:hAnsi="Arial"/>
          <w:b/>
          <w:spacing w:val="1"/>
          <w:sz w:val="26"/>
        </w:rPr>
        <w:t> </w:t>
      </w:r>
      <w:r>
        <w:rPr>
          <w:rFonts w:ascii="Arial" w:hAnsi="Arial"/>
          <w:b/>
          <w:w w:val="68"/>
          <w:sz w:val="26"/>
        </w:rPr>
        <w:t>c</w:t>
      </w:r>
      <w:r>
        <w:rPr>
          <w:rFonts w:ascii="Arial" w:hAnsi="Arial"/>
          <w:b/>
          <w:spacing w:val="3"/>
          <w:w w:val="68"/>
          <w:sz w:val="26"/>
        </w:rPr>
        <w:t>o</w:t>
      </w:r>
      <w:r>
        <w:rPr>
          <w:rFonts w:ascii="Arial" w:hAnsi="Arial"/>
          <w:b/>
          <w:w w:val="32"/>
          <w:sz w:val="26"/>
        </w:rPr>
        <w:t>øn</w:t>
      </w:r>
      <w:r>
        <w:rPr>
          <w:rFonts w:ascii="Arial" w:hAnsi="Arial"/>
          <w:b/>
          <w:spacing w:val="-3"/>
          <w:sz w:val="26"/>
        </w:rPr>
        <w:t> </w:t>
      </w:r>
      <w:r>
        <w:rPr>
          <w:rFonts w:ascii="Arial" w:hAnsi="Arial"/>
          <w:b/>
          <w:w w:val="57"/>
          <w:sz w:val="26"/>
        </w:rPr>
        <w:t>n</w:t>
      </w:r>
      <w:r>
        <w:rPr>
          <w:rFonts w:ascii="Arial" w:hAnsi="Arial"/>
          <w:b/>
          <w:spacing w:val="-2"/>
          <w:w w:val="57"/>
          <w:sz w:val="26"/>
        </w:rPr>
        <w:t>h</w:t>
      </w:r>
      <w:r>
        <w:rPr>
          <w:rFonts w:ascii="Arial" w:hAnsi="Arial"/>
          <w:b/>
          <w:spacing w:val="-2"/>
          <w:w w:val="34"/>
          <w:sz w:val="26"/>
        </w:rPr>
        <w:t>i</w:t>
      </w:r>
      <w:r>
        <w:rPr>
          <w:rFonts w:ascii="Arial" w:hAnsi="Arial"/>
          <w:b/>
          <w:spacing w:val="1"/>
          <w:w w:val="71"/>
          <w:sz w:val="26"/>
        </w:rPr>
        <w:t>e</w:t>
      </w:r>
      <w:r>
        <w:rPr>
          <w:rFonts w:ascii="Arial" w:hAnsi="Arial"/>
          <w:b/>
          <w:spacing w:val="3"/>
          <w:w w:val="7"/>
          <w:sz w:val="26"/>
        </w:rPr>
        <w:t>à</w:t>
      </w:r>
      <w:r>
        <w:rPr>
          <w:rFonts w:ascii="Arial" w:hAnsi="Arial"/>
          <w:b/>
          <w:w w:val="54"/>
          <w:sz w:val="26"/>
        </w:rPr>
        <w:t>u</w:t>
      </w:r>
      <w:r>
        <w:rPr>
          <w:rFonts w:ascii="Arial" w:hAnsi="Arial"/>
          <w:b/>
          <w:spacing w:val="-1"/>
          <w:sz w:val="26"/>
        </w:rPr>
        <w:t> </w:t>
      </w:r>
      <w:r>
        <w:rPr>
          <w:rFonts w:ascii="Arial" w:hAnsi="Arial"/>
          <w:b/>
          <w:w w:val="63"/>
          <w:sz w:val="26"/>
        </w:rPr>
        <w:t>c</w:t>
      </w:r>
      <w:r>
        <w:rPr>
          <w:rFonts w:ascii="Arial" w:hAnsi="Arial"/>
          <w:b/>
          <w:spacing w:val="-1"/>
          <w:w w:val="63"/>
          <w:sz w:val="26"/>
        </w:rPr>
        <w:t>h</w:t>
      </w:r>
      <w:r>
        <w:rPr>
          <w:rFonts w:ascii="Arial" w:hAnsi="Arial"/>
          <w:b/>
          <w:w w:val="48"/>
          <w:sz w:val="26"/>
        </w:rPr>
        <w:t>öùc</w:t>
      </w:r>
      <w:r>
        <w:rPr>
          <w:rFonts w:ascii="Arial" w:hAnsi="Arial"/>
          <w:b/>
          <w:spacing w:val="3"/>
          <w:sz w:val="26"/>
        </w:rPr>
        <w:t> </w:t>
      </w:r>
      <w:r>
        <w:rPr>
          <w:rFonts w:ascii="Arial" w:hAnsi="Arial"/>
          <w:b/>
          <w:w w:val="65"/>
          <w:sz w:val="26"/>
        </w:rPr>
        <w:t>n</w:t>
      </w:r>
      <w:r>
        <w:rPr>
          <w:rFonts w:ascii="Arial" w:hAnsi="Arial"/>
          <w:b/>
          <w:spacing w:val="-2"/>
          <w:w w:val="65"/>
          <w:sz w:val="26"/>
        </w:rPr>
        <w:t>a</w:t>
      </w:r>
      <w:r>
        <w:rPr>
          <w:rFonts w:ascii="Arial" w:hAnsi="Arial"/>
          <w:b/>
          <w:w w:val="33"/>
          <w:sz w:val="26"/>
        </w:rPr>
        <w:t>ê</w:t>
      </w:r>
      <w:r>
        <w:rPr>
          <w:rFonts w:ascii="Arial" w:hAnsi="Arial"/>
          <w:b/>
          <w:spacing w:val="-2"/>
          <w:w w:val="33"/>
          <w:sz w:val="26"/>
        </w:rPr>
        <w:t>n</w:t>
      </w:r>
      <w:r>
        <w:rPr>
          <w:rFonts w:ascii="Arial" w:hAnsi="Arial"/>
          <w:b/>
          <w:w w:val="62"/>
          <w:sz w:val="26"/>
        </w:rPr>
        <w:t>g</w:t>
      </w:r>
      <w:r>
        <w:rPr>
          <w:rFonts w:ascii="Arial" w:hAnsi="Arial"/>
          <w:b/>
          <w:spacing w:val="5"/>
          <w:sz w:val="26"/>
        </w:rPr>
        <w:t> </w:t>
      </w:r>
      <w:r>
        <w:rPr>
          <w:rFonts w:ascii="Arial" w:hAnsi="Arial"/>
          <w:b/>
          <w:spacing w:val="-3"/>
          <w:w w:val="57"/>
          <w:sz w:val="26"/>
        </w:rPr>
        <w:t>k</w:t>
      </w:r>
      <w:r>
        <w:rPr>
          <w:rFonts w:ascii="Arial" w:hAnsi="Arial"/>
          <w:b/>
          <w:w w:val="65"/>
          <w:sz w:val="26"/>
        </w:rPr>
        <w:t>h</w:t>
      </w:r>
      <w:r>
        <w:rPr>
          <w:rFonts w:ascii="Arial" w:hAnsi="Arial"/>
          <w:b/>
          <w:spacing w:val="-2"/>
          <w:w w:val="65"/>
          <w:sz w:val="26"/>
        </w:rPr>
        <w:t>a</w:t>
      </w:r>
      <w:r>
        <w:rPr>
          <w:rFonts w:ascii="Arial" w:hAnsi="Arial"/>
          <w:b/>
          <w:spacing w:val="3"/>
          <w:w w:val="6"/>
          <w:sz w:val="26"/>
        </w:rPr>
        <w:t>ù</w:t>
      </w:r>
      <w:r>
        <w:rPr>
          <w:rFonts w:ascii="Arial" w:hAnsi="Arial"/>
          <w:b/>
          <w:w w:val="69"/>
          <w:sz w:val="26"/>
        </w:rPr>
        <w:t>c</w:t>
      </w:r>
      <w:r>
        <w:rPr>
          <w:rFonts w:ascii="Arial" w:hAnsi="Arial"/>
          <w:b/>
          <w:spacing w:val="-2"/>
          <w:sz w:val="26"/>
        </w:rPr>
        <w:t> </w:t>
      </w:r>
      <w:r>
        <w:rPr>
          <w:rFonts w:ascii="Arial" w:hAnsi="Arial"/>
          <w:b/>
          <w:w w:val="42"/>
          <w:sz w:val="26"/>
        </w:rPr>
        <w:t>cu</w:t>
      </w:r>
      <w:r>
        <w:rPr>
          <w:rFonts w:ascii="Arial" w:hAnsi="Arial"/>
          <w:b/>
          <w:spacing w:val="-2"/>
          <w:w w:val="42"/>
          <w:sz w:val="26"/>
        </w:rPr>
        <w:t>û</w:t>
      </w:r>
      <w:r>
        <w:rPr>
          <w:rFonts w:ascii="Arial" w:hAnsi="Arial"/>
          <w:b/>
          <w:w w:val="73"/>
          <w:sz w:val="26"/>
        </w:rPr>
        <w:t>a</w:t>
      </w:r>
      <w:r>
        <w:rPr>
          <w:rFonts w:ascii="Arial" w:hAnsi="Arial"/>
          <w:b/>
          <w:spacing w:val="3"/>
          <w:sz w:val="26"/>
        </w:rPr>
        <w:t> </w:t>
      </w:r>
      <w:r>
        <w:rPr>
          <w:rFonts w:ascii="Arial" w:hAnsi="Arial"/>
          <w:b/>
          <w:w w:val="56"/>
          <w:sz w:val="26"/>
        </w:rPr>
        <w:t>vi</w:t>
      </w:r>
      <w:r>
        <w:rPr>
          <w:rFonts w:ascii="Arial" w:hAnsi="Arial"/>
          <w:b/>
          <w:spacing w:val="-3"/>
          <w:sz w:val="26"/>
        </w:rPr>
        <w:t> </w:t>
      </w:r>
      <w:r>
        <w:rPr>
          <w:rFonts w:ascii="Arial" w:hAnsi="Arial"/>
          <w:b/>
          <w:spacing w:val="2"/>
          <w:w w:val="80"/>
          <w:sz w:val="26"/>
        </w:rPr>
        <w:t>ñ</w:t>
      </w:r>
      <w:r>
        <w:rPr>
          <w:rFonts w:ascii="Arial" w:hAnsi="Arial"/>
          <w:b/>
          <w:spacing w:val="-2"/>
          <w:w w:val="34"/>
          <w:sz w:val="26"/>
        </w:rPr>
        <w:t>i</w:t>
      </w:r>
      <w:r>
        <w:rPr>
          <w:rFonts w:ascii="Arial" w:hAnsi="Arial"/>
          <w:b/>
          <w:spacing w:val="1"/>
          <w:w w:val="71"/>
          <w:sz w:val="26"/>
        </w:rPr>
        <w:t>e</w:t>
      </w:r>
      <w:r>
        <w:rPr>
          <w:rFonts w:ascii="Arial" w:hAnsi="Arial"/>
          <w:b/>
          <w:w w:val="31"/>
          <w:sz w:val="26"/>
        </w:rPr>
        <w:t>àu </w:t>
      </w:r>
      <w:r>
        <w:rPr>
          <w:rFonts w:ascii="Arial" w:hAnsi="Arial"/>
          <w:b/>
          <w:spacing w:val="2"/>
          <w:w w:val="57"/>
          <w:sz w:val="26"/>
        </w:rPr>
        <w:t>k</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3"/>
          <w:sz w:val="26"/>
        </w:rPr>
        <w:t>ån</w:t>
      </w:r>
      <w:r>
        <w:rPr>
          <w:rFonts w:ascii="Arial" w:hAnsi="Arial"/>
          <w:b/>
          <w:spacing w:val="-8"/>
          <w:sz w:val="26"/>
        </w:rPr>
        <w:t> </w:t>
      </w:r>
      <w:r>
        <w:rPr>
          <w:rFonts w:ascii="Arial" w:hAnsi="Arial"/>
          <w:b/>
          <w:spacing w:val="3"/>
          <w:w w:val="65"/>
          <w:sz w:val="26"/>
        </w:rPr>
        <w:t>m</w:t>
      </w:r>
      <w:r>
        <w:rPr>
          <w:rFonts w:ascii="Arial" w:hAnsi="Arial"/>
          <w:b/>
          <w:spacing w:val="-2"/>
          <w:w w:val="73"/>
          <w:sz w:val="26"/>
        </w:rPr>
        <w:t>a</w:t>
      </w:r>
      <w:r>
        <w:rPr>
          <w:rFonts w:ascii="Arial" w:hAnsi="Arial"/>
          <w:b/>
          <w:w w:val="6"/>
          <w:sz w:val="26"/>
        </w:rPr>
        <w:t>ø</w:t>
      </w:r>
      <w:r>
        <w:rPr>
          <w:rFonts w:ascii="Arial" w:hAnsi="Arial"/>
          <w:b/>
          <w:spacing w:val="-11"/>
          <w:sz w:val="26"/>
        </w:rPr>
        <w:t> </w:t>
      </w:r>
      <w:r>
        <w:rPr>
          <w:rFonts w:ascii="Arial" w:hAnsi="Arial"/>
          <w:b/>
          <w:spacing w:val="5"/>
          <w:w w:val="132"/>
          <w:sz w:val="26"/>
        </w:rPr>
        <w:t>t</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6"/>
          <w:sz w:val="26"/>
        </w:rPr>
        <w:t>û</w:t>
      </w:r>
      <w:r>
        <w:rPr>
          <w:rFonts w:ascii="Arial" w:hAnsi="Arial"/>
          <w:b/>
          <w:spacing w:val="-7"/>
          <w:sz w:val="26"/>
        </w:rPr>
        <w:t> </w:t>
      </w:r>
      <w:r>
        <w:rPr>
          <w:rFonts w:ascii="Arial" w:hAnsi="Arial"/>
          <w:b/>
          <w:w w:val="68"/>
          <w:sz w:val="26"/>
        </w:rPr>
        <w:t>chöa</w:t>
      </w:r>
      <w:r>
        <w:rPr>
          <w:rFonts w:ascii="Arial" w:hAnsi="Arial"/>
          <w:b/>
          <w:spacing w:val="-7"/>
          <w:sz w:val="26"/>
        </w:rPr>
        <w:t> </w:t>
      </w:r>
      <w:r>
        <w:rPr>
          <w:rFonts w:ascii="Arial" w:hAnsi="Arial"/>
          <w:b/>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spacing w:val="5"/>
          <w:w w:val="62"/>
          <w:sz w:val="26"/>
        </w:rPr>
        <w:t>b</w:t>
      </w:r>
      <w:r>
        <w:rPr>
          <w:rFonts w:ascii="Arial" w:hAnsi="Arial"/>
          <w:b/>
          <w:spacing w:val="-2"/>
          <w:w w:val="73"/>
          <w:sz w:val="26"/>
        </w:rPr>
        <w:t>a</w:t>
      </w:r>
      <w:r>
        <w:rPr>
          <w:rFonts w:ascii="Arial" w:hAnsi="Arial"/>
          <w:b/>
          <w:w w:val="42"/>
          <w:sz w:val="26"/>
        </w:rPr>
        <w:t>øy</w:t>
      </w:r>
      <w:r>
        <w:rPr>
          <w:rFonts w:ascii="Arial" w:hAnsi="Arial"/>
          <w:b/>
          <w:spacing w:val="-9"/>
          <w:sz w:val="26"/>
        </w:rPr>
        <w:t> </w:t>
      </w:r>
      <w:r>
        <w:rPr>
          <w:rFonts w:ascii="Arial" w:hAnsi="Arial"/>
          <w:b/>
          <w:w w:val="132"/>
          <w:sz w:val="26"/>
        </w:rPr>
        <w:t>t</w:t>
      </w:r>
      <w:r>
        <w:rPr>
          <w:rFonts w:ascii="Arial" w:hAnsi="Arial"/>
          <w:b/>
          <w:w w:val="61"/>
          <w:sz w:val="26"/>
        </w:rPr>
        <w:t>hì</w:t>
      </w:r>
      <w:r>
        <w:rPr>
          <w:rFonts w:ascii="Arial" w:hAnsi="Arial"/>
          <w:b/>
          <w:spacing w:val="-9"/>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5"/>
          <w:w w:val="62"/>
          <w:sz w:val="26"/>
        </w:rPr>
        <w:t>b</w:t>
      </w:r>
      <w:r>
        <w:rPr>
          <w:rFonts w:ascii="Arial" w:hAnsi="Arial"/>
          <w:b/>
          <w:spacing w:val="-2"/>
          <w:w w:val="73"/>
          <w:sz w:val="26"/>
        </w:rPr>
        <w:t>a</w:t>
      </w:r>
      <w:r>
        <w:rPr>
          <w:rFonts w:ascii="Arial" w:hAnsi="Arial"/>
          <w:b/>
          <w:w w:val="44"/>
          <w:sz w:val="26"/>
        </w:rPr>
        <w:t>ïn</w:t>
      </w:r>
      <w:r>
        <w:rPr>
          <w:rFonts w:ascii="Arial" w:hAnsi="Arial"/>
          <w:b/>
          <w:spacing w:val="-8"/>
          <w:sz w:val="26"/>
        </w:rPr>
        <w:t> </w:t>
      </w:r>
      <w:r>
        <w:rPr>
          <w:rFonts w:ascii="Arial" w:hAnsi="Arial"/>
          <w:b/>
          <w:w w:val="47"/>
          <w:sz w:val="26"/>
        </w:rPr>
        <w:t>coù</w:t>
      </w:r>
      <w:r>
        <w:rPr>
          <w:rFonts w:ascii="Arial" w:hAnsi="Arial"/>
          <w:b/>
          <w:spacing w:val="-8"/>
          <w:sz w:val="26"/>
        </w:rPr>
        <w:t> </w:t>
      </w:r>
      <w:r>
        <w:rPr>
          <w:rFonts w:ascii="Arial" w:hAnsi="Arial"/>
          <w:b/>
          <w:w w:val="132"/>
          <w:sz w:val="26"/>
        </w:rPr>
        <w:t>t</w:t>
      </w:r>
      <w:r>
        <w:rPr>
          <w:rFonts w:ascii="Arial" w:hAnsi="Arial"/>
          <w:b/>
          <w:w w:val="64"/>
          <w:sz w:val="26"/>
        </w:rPr>
        <w:t>he</w:t>
      </w:r>
      <w:r>
        <w:rPr>
          <w:rFonts w:ascii="Arial" w:hAnsi="Arial"/>
          <w:b/>
          <w:w w:val="7"/>
          <w:sz w:val="26"/>
        </w:rPr>
        <w:t>å</w:t>
      </w:r>
      <w:r>
        <w:rPr>
          <w:rFonts w:ascii="Arial" w:hAnsi="Arial"/>
          <w:b/>
          <w:spacing w:val="-11"/>
          <w:sz w:val="26"/>
        </w:rPr>
        <w:t> </w:t>
      </w:r>
      <w:r>
        <w:rPr>
          <w:rFonts w:ascii="Arial" w:hAnsi="Arial"/>
          <w:b/>
          <w:w w:val="80"/>
          <w:sz w:val="26"/>
        </w:rPr>
        <w:t>th</w:t>
      </w:r>
      <w:r>
        <w:rPr>
          <w:rFonts w:ascii="Arial" w:hAnsi="Arial"/>
          <w:b/>
          <w:spacing w:val="3"/>
          <w:w w:val="80"/>
          <w:sz w:val="26"/>
        </w:rPr>
        <w:t>a</w:t>
      </w:r>
      <w:r>
        <w:rPr>
          <w:rFonts w:ascii="Arial" w:hAnsi="Arial"/>
          <w:b/>
          <w:w w:val="65"/>
          <w:sz w:val="26"/>
        </w:rPr>
        <w:t>m</w:t>
      </w:r>
      <w:r>
        <w:rPr>
          <w:rFonts w:ascii="Arial" w:hAnsi="Arial"/>
          <w:b/>
          <w:spacing w:val="-8"/>
          <w:sz w:val="26"/>
        </w:rPr>
        <w:t> </w:t>
      </w:r>
      <w:r>
        <w:rPr>
          <w:rFonts w:ascii="Arial" w:hAnsi="Arial"/>
          <w:b/>
          <w:spacing w:val="-2"/>
          <w:w w:val="57"/>
          <w:sz w:val="26"/>
        </w:rPr>
        <w:t>k</w:t>
      </w:r>
      <w:r>
        <w:rPr>
          <w:rFonts w:ascii="Arial" w:hAnsi="Arial"/>
          <w:b/>
          <w:w w:val="65"/>
          <w:sz w:val="26"/>
        </w:rPr>
        <w:t>h</w:t>
      </w:r>
      <w:r>
        <w:rPr>
          <w:rFonts w:ascii="Arial" w:hAnsi="Arial"/>
          <w:b/>
          <w:spacing w:val="3"/>
          <w:w w:val="65"/>
          <w:sz w:val="26"/>
        </w:rPr>
        <w:t>a</w:t>
      </w:r>
      <w:r>
        <w:rPr>
          <w:rFonts w:ascii="Arial" w:hAnsi="Arial"/>
          <w:b/>
          <w:w w:val="36"/>
          <w:sz w:val="26"/>
        </w:rPr>
        <w:t>ûo</w:t>
      </w:r>
      <w:r>
        <w:rPr>
          <w:rFonts w:ascii="Arial" w:hAnsi="Arial"/>
          <w:b/>
          <w:spacing w:val="-12"/>
          <w:sz w:val="26"/>
        </w:rPr>
        <w:t> </w:t>
      </w:r>
      <w:r>
        <w:rPr>
          <w:rFonts w:ascii="Arial" w:hAnsi="Arial"/>
          <w:b/>
          <w:spacing w:val="5"/>
          <w:w w:val="132"/>
          <w:sz w:val="26"/>
        </w:rPr>
        <w:t>t</w:t>
      </w:r>
      <w:r>
        <w:rPr>
          <w:rFonts w:ascii="Arial" w:hAnsi="Arial"/>
          <w:b/>
          <w:w w:val="64"/>
          <w:sz w:val="26"/>
        </w:rPr>
        <w:t>he</w:t>
      </w:r>
      <w:r>
        <w:rPr>
          <w:rFonts w:ascii="Arial" w:hAnsi="Arial"/>
          <w:b/>
          <w:w w:val="42"/>
          <w:sz w:val="26"/>
        </w:rPr>
        <w:t>âm</w:t>
      </w:r>
      <w:r>
        <w:rPr>
          <w:rFonts w:ascii="Arial" w:hAnsi="Arial"/>
          <w:b/>
          <w:sz w:val="26"/>
        </w:rPr>
        <w:t> </w:t>
      </w:r>
      <w:r>
        <w:rPr>
          <w:rFonts w:ascii="Arial" w:hAnsi="Arial"/>
          <w:b/>
          <w:spacing w:val="2"/>
          <w:w w:val="80"/>
          <w:sz w:val="26"/>
        </w:rPr>
        <w:t>ô</w:t>
      </w:r>
      <w:r>
        <w:rPr>
          <w:rFonts w:ascii="Arial" w:hAnsi="Arial"/>
          <w:b/>
          <w:w w:val="6"/>
          <w:sz w:val="26"/>
        </w:rPr>
        <w:t>û</w:t>
      </w:r>
      <w:r>
        <w:rPr>
          <w:rFonts w:ascii="Arial" w:hAnsi="Arial"/>
          <w:b/>
          <w:spacing w:val="-7"/>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12"/>
          <w:sz w:val="26"/>
        </w:rPr>
        <w:t> </w:t>
      </w:r>
      <w:r>
        <w:rPr>
          <w:rFonts w:ascii="Arial" w:hAnsi="Arial"/>
          <w:b/>
          <w:w w:val="95"/>
          <w:sz w:val="26"/>
        </w:rPr>
        <w:t>t</w:t>
      </w:r>
      <w:r>
        <w:rPr>
          <w:rFonts w:ascii="Arial" w:hAnsi="Arial"/>
          <w:b/>
          <w:spacing w:val="4"/>
          <w:w w:val="95"/>
          <w:sz w:val="26"/>
        </w:rPr>
        <w:t>a</w:t>
      </w:r>
      <w:r>
        <w:rPr>
          <w:rFonts w:ascii="Arial" w:hAnsi="Arial"/>
          <w:b/>
          <w:w w:val="15"/>
          <w:sz w:val="26"/>
        </w:rPr>
        <w:t>øi</w:t>
      </w:r>
      <w:r>
        <w:rPr>
          <w:rFonts w:ascii="Arial" w:hAnsi="Arial"/>
          <w:b/>
          <w:spacing w:val="-13"/>
          <w:sz w:val="26"/>
        </w:rPr>
        <w:t> </w:t>
      </w:r>
      <w:r>
        <w:rPr>
          <w:rFonts w:ascii="Arial" w:hAnsi="Arial"/>
          <w:b/>
          <w:spacing w:val="1"/>
          <w:w w:val="31"/>
          <w:sz w:val="26"/>
        </w:rPr>
        <w:t>l</w:t>
      </w:r>
      <w:r>
        <w:rPr>
          <w:rFonts w:ascii="Arial" w:hAnsi="Arial"/>
          <w:b/>
          <w:spacing w:val="-2"/>
          <w:w w:val="34"/>
          <w:sz w:val="26"/>
        </w:rPr>
        <w:t>i</w:t>
      </w:r>
      <w:r>
        <w:rPr>
          <w:rFonts w:ascii="Arial" w:hAnsi="Arial"/>
          <w:b/>
          <w:spacing w:val="1"/>
          <w:w w:val="71"/>
          <w:sz w:val="26"/>
        </w:rPr>
        <w:t>e</w:t>
      </w:r>
      <w:r>
        <w:rPr>
          <w:rFonts w:ascii="Arial" w:hAnsi="Arial"/>
          <w:b/>
          <w:spacing w:val="3"/>
          <w:w w:val="7"/>
          <w:sz w:val="26"/>
        </w:rPr>
        <w:t>ä</w:t>
      </w:r>
      <w:r>
        <w:rPr>
          <w:rFonts w:ascii="Arial" w:hAnsi="Arial"/>
          <w:b/>
          <w:w w:val="54"/>
          <w:sz w:val="26"/>
        </w:rPr>
        <w:t>u</w:t>
      </w:r>
      <w:r>
        <w:rPr>
          <w:rFonts w:ascii="Arial" w:hAnsi="Arial"/>
          <w:b/>
          <w:spacing w:val="-11"/>
          <w:sz w:val="26"/>
        </w:rPr>
        <w:t> </w:t>
      </w:r>
      <w:r>
        <w:rPr>
          <w:rFonts w:ascii="Arial" w:hAnsi="Arial"/>
          <w:b/>
          <w:w w:val="57"/>
          <w:sz w:val="26"/>
        </w:rPr>
        <w:t>n</w:t>
      </w:r>
      <w:r>
        <w:rPr>
          <w:rFonts w:ascii="Arial" w:hAnsi="Arial"/>
          <w:b/>
          <w:spacing w:val="3"/>
          <w:w w:val="57"/>
          <w:sz w:val="26"/>
        </w:rPr>
        <w:t>h</w:t>
      </w:r>
      <w:r>
        <w:rPr>
          <w:rFonts w:ascii="Arial" w:hAnsi="Arial"/>
          <w:b/>
          <w:spacing w:val="-2"/>
          <w:w w:val="73"/>
          <w:sz w:val="26"/>
        </w:rPr>
        <w:t>a</w:t>
      </w:r>
      <w:r>
        <w:rPr>
          <w:rFonts w:ascii="Arial" w:hAnsi="Arial"/>
          <w:b/>
          <w:w w:val="6"/>
          <w:sz w:val="26"/>
        </w:rPr>
        <w:t>ø</w:t>
      </w:r>
      <w:r>
        <w:rPr>
          <w:rFonts w:ascii="Arial" w:hAnsi="Arial"/>
          <w:b/>
          <w:spacing w:val="-7"/>
          <w:sz w:val="26"/>
        </w:rPr>
        <w:t> </w:t>
      </w:r>
      <w:r>
        <w:rPr>
          <w:rFonts w:ascii="Arial" w:hAnsi="Arial"/>
          <w:b/>
          <w:w w:val="66"/>
          <w:sz w:val="26"/>
        </w:rPr>
        <w:t>ch</w:t>
      </w:r>
      <w:r>
        <w:rPr>
          <w:rFonts w:ascii="Arial" w:hAnsi="Arial"/>
          <w:b/>
          <w:spacing w:val="1"/>
          <w:w w:val="66"/>
          <w:sz w:val="26"/>
        </w:rPr>
        <w:t>e</w:t>
      </w:r>
      <w:r>
        <w:rPr>
          <w:rFonts w:ascii="Arial" w:hAnsi="Arial"/>
          <w:b/>
          <w:w w:val="7"/>
          <w:sz w:val="26"/>
        </w:rPr>
        <w:t>á</w:t>
      </w:r>
      <w:r>
        <w:rPr>
          <w:rFonts w:ascii="Arial" w:hAnsi="Arial"/>
          <w:b/>
          <w:spacing w:val="-11"/>
          <w:sz w:val="26"/>
        </w:rPr>
        <w:t> </w:t>
      </w:r>
      <w:r>
        <w:rPr>
          <w:rFonts w:ascii="Arial" w:hAnsi="Arial"/>
          <w:b/>
          <w:spacing w:val="5"/>
          <w:w w:val="132"/>
          <w:sz w:val="26"/>
        </w:rPr>
        <w:t>t</w:t>
      </w:r>
      <w:r>
        <w:rPr>
          <w:rFonts w:ascii="Arial" w:hAnsi="Arial"/>
          <w:b/>
          <w:spacing w:val="-2"/>
          <w:w w:val="73"/>
          <w:sz w:val="26"/>
        </w:rPr>
        <w:t>a</w:t>
      </w:r>
      <w:r>
        <w:rPr>
          <w:rFonts w:ascii="Arial" w:hAnsi="Arial"/>
          <w:b/>
          <w:w w:val="50"/>
          <w:sz w:val="26"/>
        </w:rPr>
        <w:t>ïo</w:t>
      </w:r>
      <w:r>
        <w:rPr>
          <w:rFonts w:ascii="Arial" w:hAnsi="Arial"/>
          <w:b/>
          <w:spacing w:val="-8"/>
          <w:sz w:val="26"/>
        </w:rPr>
        <w:t> </w:t>
      </w:r>
      <w:r>
        <w:rPr>
          <w:rFonts w:ascii="Arial" w:hAnsi="Arial"/>
          <w:b/>
          <w:w w:val="60"/>
          <w:sz w:val="26"/>
        </w:rPr>
        <w:t>cung </w:t>
      </w:r>
      <w:r>
        <w:rPr>
          <w:rFonts w:ascii="Arial" w:hAnsi="Arial"/>
          <w:b/>
          <w:w w:val="70"/>
          <w:sz w:val="26"/>
        </w:rPr>
        <w:t>caáp.</w:t>
      </w:r>
    </w:p>
    <w:p>
      <w:pPr>
        <w:spacing w:line="278" w:lineRule="auto" w:before="121"/>
        <w:ind w:left="119" w:right="0" w:firstLine="566"/>
        <w:jc w:val="left"/>
        <w:rPr>
          <w:rFonts w:ascii="Arial" w:hAnsi="Arial"/>
          <w:b/>
          <w:sz w:val="26"/>
        </w:rPr>
      </w:pPr>
      <w:r>
        <w:rPr>
          <w:rFonts w:ascii="Arial" w:hAnsi="Arial"/>
          <w:b/>
          <w:w w:val="76"/>
          <w:sz w:val="26"/>
        </w:rPr>
        <w:t>T</w:t>
      </w:r>
      <w:r>
        <w:rPr>
          <w:rFonts w:ascii="Arial" w:hAnsi="Arial"/>
          <w:b/>
          <w:spacing w:val="3"/>
          <w:w w:val="76"/>
          <w:sz w:val="26"/>
        </w:rPr>
        <w:t>r</w:t>
      </w:r>
      <w:r>
        <w:rPr>
          <w:rFonts w:ascii="Arial" w:hAnsi="Arial"/>
          <w:b/>
          <w:spacing w:val="-2"/>
          <w:w w:val="67"/>
          <w:sz w:val="26"/>
        </w:rPr>
        <w:t>o</w:t>
      </w:r>
      <w:r>
        <w:rPr>
          <w:rFonts w:ascii="Arial" w:hAnsi="Arial"/>
          <w:b/>
          <w:spacing w:val="-1"/>
          <w:w w:val="57"/>
          <w:sz w:val="26"/>
        </w:rPr>
        <w:t>n</w:t>
      </w:r>
      <w:r>
        <w:rPr>
          <w:rFonts w:ascii="Arial" w:hAnsi="Arial"/>
          <w:b/>
          <w:w w:val="62"/>
          <w:sz w:val="26"/>
        </w:rPr>
        <w:t>g</w:t>
      </w:r>
      <w:r>
        <w:rPr>
          <w:rFonts w:ascii="Arial" w:hAnsi="Arial"/>
          <w:b/>
          <w:spacing w:val="-9"/>
          <w:sz w:val="26"/>
        </w:rPr>
        <w:t> </w:t>
      </w:r>
      <w:r>
        <w:rPr>
          <w:rFonts w:ascii="Arial" w:hAnsi="Arial"/>
          <w:b/>
          <w:spacing w:val="2"/>
          <w:w w:val="80"/>
          <w:sz w:val="26"/>
        </w:rPr>
        <w:t>q</w:t>
      </w:r>
      <w:r>
        <w:rPr>
          <w:rFonts w:ascii="Arial" w:hAnsi="Arial"/>
          <w:b/>
          <w:w w:val="63"/>
          <w:sz w:val="26"/>
        </w:rPr>
        <w:t>u</w:t>
      </w:r>
      <w:r>
        <w:rPr>
          <w:rFonts w:ascii="Arial" w:hAnsi="Arial"/>
          <w:b/>
          <w:spacing w:val="3"/>
          <w:w w:val="63"/>
          <w:sz w:val="26"/>
        </w:rPr>
        <w:t>a</w:t>
      </w:r>
      <w:r>
        <w:rPr>
          <w:rFonts w:ascii="Arial" w:hAnsi="Arial"/>
          <w:b/>
          <w:w w:val="6"/>
          <w:sz w:val="26"/>
        </w:rPr>
        <w:t>ù</w:t>
      </w:r>
      <w:r>
        <w:rPr>
          <w:rFonts w:ascii="Arial" w:hAnsi="Arial"/>
          <w:b/>
          <w:spacing w:val="-11"/>
          <w:sz w:val="26"/>
        </w:rPr>
        <w:t> </w:t>
      </w:r>
      <w:r>
        <w:rPr>
          <w:rFonts w:ascii="Arial" w:hAnsi="Arial"/>
          <w:b/>
          <w:spacing w:val="4"/>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spacing w:val="6"/>
          <w:w w:val="62"/>
          <w:sz w:val="26"/>
        </w:rPr>
        <w:t>b</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7"/>
          <w:sz w:val="26"/>
        </w:rPr>
        <w:t> </w:t>
      </w:r>
      <w:r>
        <w:rPr>
          <w:rFonts w:ascii="Arial" w:hAnsi="Arial"/>
          <w:b/>
          <w:spacing w:val="-2"/>
          <w:w w:val="73"/>
          <w:sz w:val="26"/>
        </w:rPr>
        <w:t>s</w:t>
      </w:r>
      <w:r>
        <w:rPr>
          <w:rFonts w:ascii="Arial" w:hAnsi="Arial"/>
          <w:b/>
          <w:spacing w:val="-2"/>
          <w:w w:val="67"/>
          <w:sz w:val="26"/>
        </w:rPr>
        <w:t>o</w:t>
      </w:r>
      <w:r>
        <w:rPr>
          <w:rFonts w:ascii="Arial" w:hAnsi="Arial"/>
          <w:b/>
          <w:spacing w:val="3"/>
          <w:w w:val="73"/>
          <w:sz w:val="26"/>
        </w:rPr>
        <w:t>a</w:t>
      </w:r>
      <w:r>
        <w:rPr>
          <w:rFonts w:ascii="Arial" w:hAnsi="Arial"/>
          <w:b/>
          <w:w w:val="44"/>
          <w:sz w:val="26"/>
        </w:rPr>
        <w:t>ïn</w:t>
      </w:r>
      <w:r>
        <w:rPr>
          <w:rFonts w:ascii="Arial" w:hAnsi="Arial"/>
          <w:b/>
          <w:spacing w:val="-7"/>
          <w:sz w:val="26"/>
        </w:rPr>
        <w:t> </w:t>
      </w:r>
      <w:r>
        <w:rPr>
          <w:rFonts w:ascii="Arial" w:hAnsi="Arial"/>
          <w:b/>
          <w:spacing w:val="-3"/>
          <w:w w:val="57"/>
          <w:sz w:val="26"/>
        </w:rPr>
        <w:t>k</w:t>
      </w:r>
      <w:r>
        <w:rPr>
          <w:rFonts w:ascii="Arial" w:hAnsi="Arial"/>
          <w:b/>
          <w:spacing w:val="3"/>
          <w:w w:val="57"/>
          <w:sz w:val="26"/>
        </w:rPr>
        <w:t>h</w:t>
      </w:r>
      <w:r>
        <w:rPr>
          <w:rFonts w:ascii="Arial" w:hAnsi="Arial"/>
          <w:b/>
          <w:spacing w:val="-2"/>
          <w:w w:val="67"/>
          <w:sz w:val="26"/>
        </w:rPr>
        <w:t>o</w:t>
      </w:r>
      <w:r>
        <w:rPr>
          <w:rFonts w:ascii="Arial" w:hAnsi="Arial"/>
          <w:b/>
          <w:w w:val="33"/>
          <w:sz w:val="26"/>
        </w:rPr>
        <w:t>â</w:t>
      </w:r>
      <w:r>
        <w:rPr>
          <w:rFonts w:ascii="Arial" w:hAnsi="Arial"/>
          <w:b/>
          <w:spacing w:val="-2"/>
          <w:w w:val="33"/>
          <w:sz w:val="26"/>
        </w:rPr>
        <w:t>n</w:t>
      </w:r>
      <w:r>
        <w:rPr>
          <w:rFonts w:ascii="Arial" w:hAnsi="Arial"/>
          <w:b/>
          <w:w w:val="62"/>
          <w:sz w:val="26"/>
        </w:rPr>
        <w:t>g</w:t>
      </w:r>
      <w:r>
        <w:rPr>
          <w:rFonts w:ascii="Arial" w:hAnsi="Arial"/>
          <w:b/>
          <w:spacing w:val="-9"/>
          <w:sz w:val="26"/>
        </w:rPr>
        <w:t> </w:t>
      </w:r>
      <w:r>
        <w:rPr>
          <w:rFonts w:ascii="Arial" w:hAnsi="Arial"/>
          <w:b/>
          <w:spacing w:val="5"/>
          <w:w w:val="132"/>
          <w:sz w:val="26"/>
        </w:rPr>
        <w:t>t</w:t>
      </w:r>
      <w:r>
        <w:rPr>
          <w:rFonts w:ascii="Arial" w:hAnsi="Arial"/>
          <w:b/>
          <w:w w:val="64"/>
          <w:sz w:val="26"/>
        </w:rPr>
        <w:t>he</w:t>
      </w:r>
      <w:r>
        <w:rPr>
          <w:rFonts w:ascii="Arial" w:hAnsi="Arial"/>
          <w:b/>
          <w:w w:val="7"/>
          <w:sz w:val="26"/>
        </w:rPr>
        <w:t>å</w:t>
      </w:r>
      <w:r>
        <w:rPr>
          <w:rFonts w:ascii="Arial" w:hAnsi="Arial"/>
          <w:b/>
          <w:spacing w:val="-11"/>
          <w:sz w:val="26"/>
        </w:rPr>
        <w:t> </w:t>
      </w:r>
      <w:r>
        <w:rPr>
          <w:rFonts w:ascii="Arial" w:hAnsi="Arial"/>
          <w:b/>
          <w:spacing w:val="4"/>
          <w:w w:val="132"/>
          <w:sz w:val="26"/>
        </w:rPr>
        <w:t>t</w:t>
      </w:r>
      <w:r>
        <w:rPr>
          <w:rFonts w:ascii="Arial" w:hAnsi="Arial"/>
          <w:b/>
          <w:spacing w:val="-2"/>
          <w:w w:val="77"/>
          <w:sz w:val="26"/>
        </w:rPr>
        <w:t>r</w:t>
      </w:r>
      <w:r>
        <w:rPr>
          <w:rFonts w:ascii="Arial" w:hAnsi="Arial"/>
          <w:b/>
          <w:spacing w:val="-2"/>
          <w:w w:val="73"/>
          <w:sz w:val="26"/>
        </w:rPr>
        <w:t>a</w:t>
      </w:r>
      <w:r>
        <w:rPr>
          <w:rFonts w:ascii="Arial" w:hAnsi="Arial"/>
          <w:b/>
          <w:w w:val="32"/>
          <w:sz w:val="26"/>
        </w:rPr>
        <w:t>ù</w:t>
      </w:r>
      <w:r>
        <w:rPr>
          <w:rFonts w:ascii="Arial" w:hAnsi="Arial"/>
          <w:b/>
          <w:spacing w:val="3"/>
          <w:w w:val="32"/>
          <w:sz w:val="26"/>
        </w:rPr>
        <w:t>n</w:t>
      </w:r>
      <w:r>
        <w:rPr>
          <w:rFonts w:ascii="Arial" w:hAnsi="Arial"/>
          <w:b/>
          <w:w w:val="57"/>
          <w:sz w:val="26"/>
        </w:rPr>
        <w:t>h</w:t>
      </w:r>
      <w:r>
        <w:rPr>
          <w:rFonts w:ascii="Arial" w:hAnsi="Arial"/>
          <w:b/>
          <w:spacing w:val="-11"/>
          <w:sz w:val="26"/>
        </w:rPr>
        <w:t> </w:t>
      </w:r>
      <w:r>
        <w:rPr>
          <w:rFonts w:ascii="Arial" w:hAnsi="Arial"/>
          <w:b/>
          <w:spacing w:val="2"/>
          <w:w w:val="80"/>
          <w:sz w:val="26"/>
        </w:rPr>
        <w:t>ñ</w:t>
      </w:r>
      <w:r>
        <w:rPr>
          <w:rFonts w:ascii="Arial" w:hAnsi="Arial"/>
          <w:b/>
          <w:w w:val="76"/>
          <w:sz w:val="26"/>
        </w:rPr>
        <w:t>ö</w:t>
      </w:r>
      <w:r>
        <w:rPr>
          <w:rFonts w:ascii="Arial" w:hAnsi="Arial"/>
          <w:b/>
          <w:spacing w:val="2"/>
          <w:w w:val="76"/>
          <w:sz w:val="26"/>
        </w:rPr>
        <w:t>ô</w:t>
      </w:r>
      <w:r>
        <w:rPr>
          <w:rFonts w:ascii="Arial" w:hAnsi="Arial"/>
          <w:b/>
          <w:w w:val="51"/>
          <w:sz w:val="26"/>
        </w:rPr>
        <w:t>ïc</w:t>
      </w:r>
      <w:r>
        <w:rPr>
          <w:rFonts w:ascii="Arial" w:hAnsi="Arial"/>
          <w:b/>
          <w:spacing w:val="-7"/>
          <w:sz w:val="26"/>
        </w:rPr>
        <w:t> </w:t>
      </w:r>
      <w:r>
        <w:rPr>
          <w:rFonts w:ascii="Arial" w:hAnsi="Arial"/>
          <w:b/>
          <w:w w:val="48"/>
          <w:sz w:val="26"/>
        </w:rPr>
        <w:t>ca</w:t>
      </w:r>
      <w:r>
        <w:rPr>
          <w:rFonts w:ascii="Arial" w:hAnsi="Arial"/>
          <w:b/>
          <w:spacing w:val="3"/>
          <w:w w:val="48"/>
          <w:sz w:val="26"/>
        </w:rPr>
        <w:t>ù</w:t>
      </w:r>
      <w:r>
        <w:rPr>
          <w:rFonts w:ascii="Arial" w:hAnsi="Arial"/>
          <w:b/>
          <w:w w:val="69"/>
          <w:sz w:val="26"/>
        </w:rPr>
        <w:t>c</w:t>
      </w:r>
      <w:r>
        <w:rPr>
          <w:rFonts w:ascii="Arial" w:hAnsi="Arial"/>
          <w:b/>
          <w:spacing w:val="-11"/>
          <w:sz w:val="26"/>
        </w:rPr>
        <w:t> </w:t>
      </w:r>
      <w:r>
        <w:rPr>
          <w:rFonts w:ascii="Arial" w:hAnsi="Arial"/>
          <w:b/>
          <w:w w:val="73"/>
          <w:sz w:val="26"/>
        </w:rPr>
        <w:t>s</w:t>
      </w:r>
      <w:r>
        <w:rPr>
          <w:rFonts w:ascii="Arial" w:hAnsi="Arial"/>
          <w:b/>
          <w:spacing w:val="2"/>
          <w:w w:val="73"/>
          <w:sz w:val="26"/>
        </w:rPr>
        <w:t>a</w:t>
      </w:r>
      <w:r>
        <w:rPr>
          <w:rFonts w:ascii="Arial" w:hAnsi="Arial"/>
          <w:b/>
          <w:w w:val="34"/>
          <w:sz w:val="26"/>
        </w:rPr>
        <w:t>i</w:t>
      </w:r>
      <w:r>
        <w:rPr>
          <w:rFonts w:ascii="Arial" w:hAnsi="Arial"/>
          <w:b/>
          <w:spacing w:val="-7"/>
          <w:sz w:val="26"/>
        </w:rPr>
        <w:t> </w:t>
      </w:r>
      <w:r>
        <w:rPr>
          <w:rFonts w:ascii="Arial" w:hAnsi="Arial"/>
          <w:b/>
          <w:spacing w:val="-2"/>
          <w:w w:val="73"/>
          <w:sz w:val="26"/>
        </w:rPr>
        <w:t>s</w:t>
      </w:r>
      <w:r>
        <w:rPr>
          <w:rFonts w:ascii="Arial" w:hAnsi="Arial"/>
          <w:b/>
          <w:spacing w:val="-2"/>
          <w:w w:val="67"/>
          <w:sz w:val="26"/>
        </w:rPr>
        <w:t>o</w:t>
      </w:r>
      <w:r>
        <w:rPr>
          <w:rFonts w:ascii="Arial" w:hAnsi="Arial"/>
          <w:b/>
          <w:w w:val="50"/>
          <w:sz w:val="26"/>
        </w:rPr>
        <w:t>ùt</w:t>
      </w:r>
      <w:r>
        <w:rPr>
          <w:rFonts w:ascii="Arial" w:hAnsi="Arial"/>
          <w:b/>
          <w:spacing w:val="-6"/>
          <w:sz w:val="26"/>
        </w:rPr>
        <w:t> </w:t>
      </w:r>
      <w:r>
        <w:rPr>
          <w:rFonts w:ascii="Arial" w:hAnsi="Arial"/>
          <w:b/>
          <w:w w:val="64"/>
          <w:sz w:val="26"/>
        </w:rPr>
        <w:t>n</w:t>
      </w:r>
      <w:r>
        <w:rPr>
          <w:rFonts w:ascii="Arial" w:hAnsi="Arial"/>
          <w:b/>
          <w:spacing w:val="1"/>
          <w:w w:val="64"/>
          <w:sz w:val="26"/>
        </w:rPr>
        <w:t>e</w:t>
      </w:r>
      <w:r>
        <w:rPr>
          <w:rFonts w:ascii="Arial" w:hAnsi="Arial"/>
          <w:b/>
          <w:w w:val="33"/>
          <w:sz w:val="26"/>
        </w:rPr>
        <w:t>ân</w:t>
      </w:r>
      <w:r>
        <w:rPr>
          <w:rFonts w:ascii="Arial" w:hAnsi="Arial"/>
          <w:b/>
          <w:spacing w:val="-8"/>
          <w:sz w:val="26"/>
        </w:rPr>
        <w:t> </w:t>
      </w:r>
      <w:r>
        <w:rPr>
          <w:rFonts w:ascii="Arial" w:hAnsi="Arial"/>
          <w:b/>
          <w:spacing w:val="3"/>
          <w:w w:val="77"/>
          <w:sz w:val="26"/>
        </w:rPr>
        <w:t>r</w:t>
      </w:r>
      <w:r>
        <w:rPr>
          <w:rFonts w:ascii="Arial" w:hAnsi="Arial"/>
          <w:b/>
          <w:spacing w:val="-2"/>
          <w:w w:val="73"/>
          <w:sz w:val="26"/>
        </w:rPr>
        <w:t>a</w:t>
      </w:r>
      <w:r>
        <w:rPr>
          <w:rFonts w:ascii="Arial" w:hAnsi="Arial"/>
          <w:b/>
          <w:w w:val="54"/>
          <w:sz w:val="26"/>
        </w:rPr>
        <w:t>át</w:t>
      </w:r>
      <w:r>
        <w:rPr>
          <w:rFonts w:ascii="Arial" w:hAnsi="Arial"/>
          <w:b/>
          <w:spacing w:val="-6"/>
          <w:sz w:val="26"/>
        </w:rPr>
        <w:t> </w:t>
      </w:r>
      <w:r>
        <w:rPr>
          <w:rFonts w:ascii="Arial" w:hAnsi="Arial"/>
          <w:b/>
          <w:spacing w:val="-2"/>
          <w:w w:val="65"/>
          <w:sz w:val="26"/>
        </w:rPr>
        <w:t>m</w:t>
      </w:r>
      <w:r>
        <w:rPr>
          <w:rFonts w:ascii="Arial" w:hAnsi="Arial"/>
          <w:b/>
          <w:spacing w:val="-2"/>
          <w:w w:val="67"/>
          <w:sz w:val="26"/>
        </w:rPr>
        <w:t>o</w:t>
      </w:r>
      <w:r>
        <w:rPr>
          <w:rFonts w:ascii="Arial" w:hAnsi="Arial"/>
          <w:b/>
          <w:w w:val="60"/>
          <w:sz w:val="26"/>
        </w:rPr>
        <w:t>ng</w:t>
      </w:r>
      <w:r>
        <w:rPr>
          <w:rFonts w:ascii="Arial" w:hAnsi="Arial"/>
          <w:b/>
          <w:spacing w:val="-5"/>
          <w:sz w:val="26"/>
        </w:rPr>
        <w:t> </w:t>
      </w:r>
      <w:r>
        <w:rPr>
          <w:rFonts w:ascii="Arial" w:hAnsi="Arial"/>
          <w:b/>
          <w:w w:val="71"/>
          <w:sz w:val="26"/>
        </w:rPr>
        <w:t>c</w:t>
      </w:r>
      <w:r>
        <w:rPr>
          <w:rFonts w:ascii="Arial" w:hAnsi="Arial"/>
          <w:b/>
          <w:spacing w:val="3"/>
          <w:w w:val="71"/>
          <w:sz w:val="26"/>
        </w:rPr>
        <w:t>a</w:t>
      </w:r>
      <w:r>
        <w:rPr>
          <w:rFonts w:ascii="Arial" w:hAnsi="Arial"/>
          <w:b/>
          <w:w w:val="36"/>
          <w:sz w:val="26"/>
        </w:rPr>
        <w:t>ùc</w:t>
      </w:r>
      <w:r>
        <w:rPr>
          <w:rFonts w:ascii="Arial" w:hAnsi="Arial"/>
          <w:b/>
          <w:spacing w:val="-12"/>
          <w:sz w:val="26"/>
        </w:rPr>
        <w:t> </w:t>
      </w:r>
      <w:r>
        <w:rPr>
          <w:rFonts w:ascii="Arial" w:hAnsi="Arial"/>
          <w:b/>
          <w:spacing w:val="6"/>
          <w:w w:val="62"/>
          <w:sz w:val="26"/>
        </w:rPr>
        <w:t>b</w:t>
      </w:r>
      <w:r>
        <w:rPr>
          <w:rFonts w:ascii="Arial" w:hAnsi="Arial"/>
          <w:b/>
          <w:spacing w:val="-2"/>
          <w:w w:val="73"/>
          <w:sz w:val="26"/>
        </w:rPr>
        <w:t>a</w:t>
      </w:r>
      <w:r>
        <w:rPr>
          <w:rFonts w:ascii="Arial" w:hAnsi="Arial"/>
          <w:b/>
          <w:w w:val="44"/>
          <w:sz w:val="26"/>
        </w:rPr>
        <w:t>ïn</w:t>
      </w:r>
      <w:r>
        <w:rPr>
          <w:rFonts w:ascii="Arial" w:hAnsi="Arial"/>
          <w:b/>
          <w:spacing w:val="-8"/>
          <w:sz w:val="26"/>
        </w:rPr>
        <w:t> </w:t>
      </w:r>
      <w:r>
        <w:rPr>
          <w:rFonts w:ascii="Arial" w:hAnsi="Arial"/>
          <w:b/>
          <w:spacing w:val="2"/>
          <w:w w:val="80"/>
          <w:sz w:val="26"/>
        </w:rPr>
        <w:t>ñ</w:t>
      </w:r>
      <w:r>
        <w:rPr>
          <w:rFonts w:ascii="Arial" w:hAnsi="Arial"/>
          <w:b/>
          <w:spacing w:val="-2"/>
          <w:w w:val="67"/>
          <w:sz w:val="26"/>
        </w:rPr>
        <w:t>o</w:t>
      </w:r>
      <w:r>
        <w:rPr>
          <w:rFonts w:ascii="Arial" w:hAnsi="Arial"/>
          <w:b/>
          <w:w w:val="51"/>
          <w:sz w:val="26"/>
        </w:rPr>
        <w:t>ïc</w:t>
      </w:r>
      <w:r>
        <w:rPr>
          <w:rFonts w:ascii="Arial" w:hAnsi="Arial"/>
          <w:b/>
          <w:spacing w:val="6"/>
          <w:sz w:val="26"/>
        </w:rPr>
        <w:t> </w:t>
      </w:r>
      <w:r>
        <w:rPr>
          <w:rFonts w:ascii="Arial" w:hAnsi="Arial"/>
          <w:b/>
          <w:spacing w:val="2"/>
          <w:w w:val="80"/>
          <w:sz w:val="26"/>
        </w:rPr>
        <w:t>ñ</w:t>
      </w:r>
      <w:r>
        <w:rPr>
          <w:rFonts w:ascii="Arial" w:hAnsi="Arial"/>
          <w:b/>
          <w:spacing w:val="-2"/>
          <w:w w:val="67"/>
          <w:sz w:val="26"/>
        </w:rPr>
        <w:t>o</w:t>
      </w:r>
      <w:r>
        <w:rPr>
          <w:rFonts w:ascii="Arial" w:hAnsi="Arial"/>
          <w:b/>
          <w:w w:val="32"/>
          <w:sz w:val="26"/>
        </w:rPr>
        <w:t>ù</w:t>
      </w:r>
      <w:r>
        <w:rPr>
          <w:rFonts w:ascii="Arial" w:hAnsi="Arial"/>
          <w:b/>
          <w:spacing w:val="-2"/>
          <w:w w:val="32"/>
          <w:sz w:val="26"/>
        </w:rPr>
        <w:t>n</w:t>
      </w:r>
      <w:r>
        <w:rPr>
          <w:rFonts w:ascii="Arial" w:hAnsi="Arial"/>
          <w:b/>
          <w:w w:val="62"/>
          <w:sz w:val="26"/>
        </w:rPr>
        <w:t>g </w:t>
      </w:r>
      <w:r>
        <w:rPr>
          <w:rFonts w:ascii="Arial" w:hAnsi="Arial"/>
          <w:b/>
          <w:spacing w:val="1"/>
          <w:w w:val="62"/>
          <w:sz w:val="26"/>
        </w:rPr>
        <w:t>g</w:t>
      </w:r>
      <w:r>
        <w:rPr>
          <w:rFonts w:ascii="Arial" w:hAnsi="Arial"/>
          <w:b/>
          <w:spacing w:val="-2"/>
          <w:w w:val="67"/>
          <w:sz w:val="26"/>
        </w:rPr>
        <w:t>o</w:t>
      </w:r>
      <w:r>
        <w:rPr>
          <w:rFonts w:ascii="Arial" w:hAnsi="Arial"/>
          <w:b/>
          <w:spacing w:val="3"/>
          <w:w w:val="6"/>
          <w:sz w:val="26"/>
        </w:rPr>
        <w:t>ù</w:t>
      </w:r>
      <w:r>
        <w:rPr>
          <w:rFonts w:ascii="Arial" w:hAnsi="Arial"/>
          <w:b/>
          <w:w w:val="64"/>
          <w:sz w:val="26"/>
        </w:rPr>
        <w:t>p</w:t>
      </w:r>
      <w:r>
        <w:rPr>
          <w:rFonts w:ascii="Arial" w:hAnsi="Arial"/>
          <w:b/>
          <w:spacing w:val="-12"/>
          <w:sz w:val="26"/>
        </w:rPr>
        <w:t> </w:t>
      </w:r>
      <w:r>
        <w:rPr>
          <w:rFonts w:ascii="Arial" w:hAnsi="Arial"/>
          <w:b/>
          <w:spacing w:val="2"/>
          <w:w w:val="68"/>
          <w:sz w:val="26"/>
        </w:rPr>
        <w:t>x</w:t>
      </w:r>
      <w:r>
        <w:rPr>
          <w:rFonts w:ascii="Arial" w:hAnsi="Arial"/>
          <w:b/>
          <w:spacing w:val="-2"/>
          <w:w w:val="73"/>
          <w:sz w:val="26"/>
        </w:rPr>
        <w:t>a</w:t>
      </w:r>
      <w:r>
        <w:rPr>
          <w:rFonts w:ascii="Arial" w:hAnsi="Arial"/>
          <w:b/>
          <w:w w:val="44"/>
          <w:sz w:val="26"/>
        </w:rPr>
        <w:t>ây</w:t>
      </w:r>
      <w:r>
        <w:rPr>
          <w:rFonts w:ascii="Arial" w:hAnsi="Arial"/>
          <w:b/>
          <w:spacing w:val="-9"/>
          <w:sz w:val="26"/>
        </w:rPr>
        <w:t> </w:t>
      </w:r>
      <w:r>
        <w:rPr>
          <w:rFonts w:ascii="Arial" w:hAnsi="Arial"/>
          <w:b/>
          <w:spacing w:val="-2"/>
          <w:w w:val="70"/>
          <w:sz w:val="26"/>
        </w:rPr>
        <w:t>d</w:t>
      </w:r>
      <w:r>
        <w:rPr>
          <w:rFonts w:ascii="Arial" w:hAnsi="Arial"/>
          <w:b/>
          <w:w w:val="57"/>
          <w:sz w:val="26"/>
        </w:rPr>
        <w:t>öïng</w:t>
      </w:r>
      <w:r>
        <w:rPr>
          <w:rFonts w:ascii="Arial" w:hAnsi="Arial"/>
          <w:b/>
          <w:spacing w:val="-8"/>
          <w:sz w:val="26"/>
        </w:rPr>
        <w:t> </w:t>
      </w:r>
      <w:r>
        <w:rPr>
          <w:rFonts w:ascii="Arial" w:hAnsi="Arial"/>
          <w:b/>
          <w:spacing w:val="4"/>
          <w:w w:val="66"/>
          <w:sz w:val="26"/>
        </w:rPr>
        <w:t>v</w:t>
      </w:r>
      <w:r>
        <w:rPr>
          <w:rFonts w:ascii="Arial" w:hAnsi="Arial"/>
          <w:b/>
          <w:spacing w:val="-2"/>
          <w:w w:val="73"/>
          <w:sz w:val="26"/>
        </w:rPr>
        <w:t>a</w:t>
      </w:r>
      <w:r>
        <w:rPr>
          <w:rFonts w:ascii="Arial" w:hAnsi="Arial"/>
          <w:b/>
          <w:w w:val="6"/>
          <w:sz w:val="26"/>
        </w:rPr>
        <w:t>ø</w:t>
      </w:r>
      <w:r>
        <w:rPr>
          <w:rFonts w:ascii="Arial" w:hAnsi="Arial"/>
          <w:b/>
          <w:spacing w:val="-10"/>
          <w:sz w:val="26"/>
        </w:rPr>
        <w:t> </w:t>
      </w:r>
      <w:r>
        <w:rPr>
          <w:rFonts w:ascii="Arial" w:hAnsi="Arial"/>
          <w:b/>
          <w:spacing w:val="2"/>
          <w:w w:val="68"/>
          <w:sz w:val="26"/>
        </w:rPr>
        <w:t>x</w:t>
      </w:r>
      <w:r>
        <w:rPr>
          <w:rFonts w:ascii="Arial" w:hAnsi="Arial"/>
          <w:b/>
          <w:spacing w:val="-2"/>
          <w:w w:val="34"/>
          <w:sz w:val="26"/>
        </w:rPr>
        <w:t>i</w:t>
      </w:r>
      <w:r>
        <w:rPr>
          <w:rFonts w:ascii="Arial" w:hAnsi="Arial"/>
          <w:b/>
          <w:w w:val="57"/>
          <w:sz w:val="26"/>
        </w:rPr>
        <w:t>n</w:t>
      </w:r>
      <w:r>
        <w:rPr>
          <w:rFonts w:ascii="Arial" w:hAnsi="Arial"/>
          <w:b/>
          <w:spacing w:val="-11"/>
          <w:sz w:val="26"/>
        </w:rPr>
        <w:t> </w:t>
      </w:r>
      <w:r>
        <w:rPr>
          <w:rFonts w:ascii="Arial" w:hAnsi="Arial"/>
          <w:b/>
          <w:w w:val="65"/>
          <w:sz w:val="26"/>
        </w:rPr>
        <w:t>h</w:t>
      </w:r>
      <w:r>
        <w:rPr>
          <w:rFonts w:ascii="Arial" w:hAnsi="Arial"/>
          <w:b/>
          <w:spacing w:val="2"/>
          <w:w w:val="65"/>
          <w:sz w:val="26"/>
        </w:rPr>
        <w:t>a</w:t>
      </w:r>
      <w:r>
        <w:rPr>
          <w:rFonts w:ascii="Arial" w:hAnsi="Arial"/>
          <w:b/>
          <w:w w:val="42"/>
          <w:sz w:val="26"/>
        </w:rPr>
        <w:t>õy</w:t>
      </w:r>
      <w:r>
        <w:rPr>
          <w:rFonts w:ascii="Arial" w:hAnsi="Arial"/>
          <w:b/>
          <w:spacing w:val="-14"/>
          <w:sz w:val="26"/>
        </w:rPr>
        <w:t> </w:t>
      </w:r>
      <w:r>
        <w:rPr>
          <w:rFonts w:ascii="Arial" w:hAnsi="Arial"/>
          <w:b/>
          <w:spacing w:val="1"/>
          <w:w w:val="62"/>
          <w:sz w:val="26"/>
        </w:rPr>
        <w:t>g</w:t>
      </w:r>
      <w:r>
        <w:rPr>
          <w:rFonts w:ascii="Arial" w:hAnsi="Arial"/>
          <w:b/>
          <w:spacing w:val="2"/>
          <w:w w:val="80"/>
          <w:sz w:val="26"/>
        </w:rPr>
        <w:t>ô</w:t>
      </w:r>
      <w:r>
        <w:rPr>
          <w:rFonts w:ascii="Arial" w:hAnsi="Arial"/>
          <w:b/>
          <w:w w:val="15"/>
          <w:sz w:val="26"/>
        </w:rPr>
        <w:t>ûi</w:t>
      </w:r>
      <w:r>
        <w:rPr>
          <w:rFonts w:ascii="Arial" w:hAnsi="Arial"/>
          <w:b/>
          <w:spacing w:val="-13"/>
          <w:sz w:val="26"/>
        </w:rPr>
        <w:t> </w:t>
      </w:r>
      <w:r>
        <w:rPr>
          <w:rFonts w:ascii="Arial" w:hAnsi="Arial"/>
          <w:b/>
          <w:w w:val="69"/>
          <w:sz w:val="26"/>
        </w:rPr>
        <w:t>v</w:t>
      </w:r>
      <w:r>
        <w:rPr>
          <w:rFonts w:ascii="Arial" w:hAnsi="Arial"/>
          <w:b/>
          <w:spacing w:val="1"/>
          <w:w w:val="69"/>
          <w:sz w:val="26"/>
        </w:rPr>
        <w:t>e</w:t>
      </w:r>
      <w:r>
        <w:rPr>
          <w:rFonts w:ascii="Arial" w:hAnsi="Arial"/>
          <w:b/>
          <w:w w:val="7"/>
          <w:sz w:val="26"/>
        </w:rPr>
        <w:t>à</w:t>
      </w:r>
      <w:r>
        <w:rPr>
          <w:rFonts w:ascii="Arial" w:hAnsi="Arial"/>
          <w:b/>
          <w:spacing w:val="-11"/>
          <w:sz w:val="26"/>
        </w:rPr>
        <w:t> </w:t>
      </w:r>
      <w:r>
        <w:rPr>
          <w:rFonts w:ascii="Arial" w:hAnsi="Arial"/>
          <w:b/>
          <w:spacing w:val="4"/>
          <w:w w:val="132"/>
          <w:sz w:val="26"/>
        </w:rPr>
        <w:t>t</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1"/>
          <w:w w:val="62"/>
          <w:sz w:val="26"/>
        </w:rPr>
        <w:t>g</w:t>
      </w:r>
      <w:r>
        <w:rPr>
          <w:rFonts w:ascii="Arial" w:hAnsi="Arial"/>
          <w:b/>
          <w:spacing w:val="-2"/>
          <w:w w:val="34"/>
          <w:sz w:val="26"/>
        </w:rPr>
        <w:t>i</w:t>
      </w:r>
      <w:r>
        <w:rPr>
          <w:rFonts w:ascii="Arial" w:hAnsi="Arial"/>
          <w:b/>
          <w:spacing w:val="3"/>
          <w:w w:val="73"/>
          <w:sz w:val="26"/>
        </w:rPr>
        <w:t>a</w:t>
      </w:r>
      <w:r>
        <w:rPr>
          <w:rFonts w:ascii="Arial" w:hAnsi="Arial"/>
          <w:b/>
          <w:w w:val="6"/>
          <w:sz w:val="26"/>
        </w:rPr>
        <w:t>û</w:t>
      </w:r>
      <w:r>
        <w:rPr>
          <w:rFonts w:ascii="Arial" w:hAnsi="Arial"/>
          <w:b/>
          <w:spacing w:val="-11"/>
          <w:sz w:val="26"/>
        </w:rPr>
        <w:t> </w:t>
      </w:r>
      <w:r>
        <w:rPr>
          <w:rFonts w:ascii="Arial" w:hAnsi="Arial"/>
          <w:b/>
          <w:w w:val="79"/>
          <w:sz w:val="26"/>
        </w:rPr>
        <w:t>th</w:t>
      </w:r>
      <w:r>
        <w:rPr>
          <w:rFonts w:ascii="Arial" w:hAnsi="Arial"/>
          <w:b/>
          <w:spacing w:val="1"/>
          <w:w w:val="79"/>
          <w:sz w:val="26"/>
        </w:rPr>
        <w:t>e</w:t>
      </w:r>
      <w:r>
        <w:rPr>
          <w:rFonts w:ascii="Arial" w:hAnsi="Arial"/>
          <w:b/>
          <w:w w:val="67"/>
          <w:sz w:val="26"/>
        </w:rPr>
        <w:t>o</w:t>
      </w:r>
      <w:r>
        <w:rPr>
          <w:rFonts w:ascii="Arial" w:hAnsi="Arial"/>
          <w:b/>
          <w:spacing w:val="-12"/>
          <w:sz w:val="26"/>
        </w:rPr>
        <w:t> </w:t>
      </w:r>
      <w:r>
        <w:rPr>
          <w:rFonts w:ascii="Arial" w:hAnsi="Arial"/>
          <w:b/>
          <w:spacing w:val="2"/>
          <w:w w:val="80"/>
          <w:sz w:val="26"/>
        </w:rPr>
        <w:t>ñ</w:t>
      </w:r>
      <w:r>
        <w:rPr>
          <w:rFonts w:ascii="Arial" w:hAnsi="Arial"/>
          <w:b/>
          <w:spacing w:val="-2"/>
          <w:w w:val="15"/>
          <w:sz w:val="26"/>
        </w:rPr>
        <w:t>ò</w:t>
      </w:r>
      <w:r>
        <w:rPr>
          <w:rFonts w:ascii="Arial" w:hAnsi="Arial"/>
          <w:b/>
          <w:w w:val="73"/>
          <w:sz w:val="26"/>
        </w:rPr>
        <w:t>a</w:t>
      </w:r>
      <w:r>
        <w:rPr>
          <w:rFonts w:ascii="Arial" w:hAnsi="Arial"/>
          <w:b/>
          <w:spacing w:val="-12"/>
          <w:sz w:val="26"/>
        </w:rPr>
        <w:t> </w:t>
      </w:r>
      <w:r>
        <w:rPr>
          <w:rFonts w:ascii="Arial" w:hAnsi="Arial"/>
          <w:b/>
          <w:spacing w:val="4"/>
          <w:w w:val="69"/>
          <w:sz w:val="26"/>
        </w:rPr>
        <w:t>c</w:t>
      </w:r>
      <w:r>
        <w:rPr>
          <w:rFonts w:ascii="Arial" w:hAnsi="Arial"/>
          <w:b/>
          <w:w w:val="40"/>
          <w:sz w:val="26"/>
        </w:rPr>
        <w:t>hæ</w:t>
      </w:r>
      <w:r>
        <w:rPr>
          <w:rFonts w:ascii="Arial" w:hAnsi="Arial"/>
          <w:b/>
          <w:spacing w:val="-6"/>
          <w:sz w:val="26"/>
        </w:rPr>
        <w:t> </w:t>
      </w:r>
      <w:hyperlink r:id="rId10">
        <w:r>
          <w:rPr>
            <w:rFonts w:ascii="Arial" w:hAnsi="Arial"/>
            <w:b/>
            <w:color w:val="0000FF"/>
            <w:spacing w:val="-2"/>
            <w:w w:val="64"/>
            <w:sz w:val="26"/>
            <w:u w:val="single" w:color="0000FF"/>
          </w:rPr>
          <w:t>p</w:t>
        </w:r>
        <w:r>
          <w:rPr>
            <w:rFonts w:ascii="Arial" w:hAnsi="Arial"/>
            <w:b/>
            <w:color w:val="0000FF"/>
            <w:w w:val="64"/>
            <w:sz w:val="26"/>
            <w:u w:val="single" w:color="0000FF"/>
          </w:rPr>
          <w:t>hu_</w:t>
        </w:r>
        <w:r>
          <w:rPr>
            <w:rFonts w:ascii="Arial" w:hAnsi="Arial"/>
            <w:b/>
            <w:color w:val="0000FF"/>
            <w:spacing w:val="3"/>
            <w:w w:val="64"/>
            <w:sz w:val="26"/>
            <w:u w:val="single" w:color="0000FF"/>
          </w:rPr>
          <w:t>n</w:t>
        </w:r>
        <w:r>
          <w:rPr>
            <w:rFonts w:ascii="Arial" w:hAnsi="Arial"/>
            <w:b/>
            <w:color w:val="0000FF"/>
            <w:spacing w:val="-2"/>
            <w:w w:val="70"/>
            <w:sz w:val="26"/>
            <w:u w:val="single" w:color="0000FF"/>
          </w:rPr>
          <w:t>d</w:t>
        </w:r>
        <w:r>
          <w:rPr>
            <w:rFonts w:ascii="Arial" w:hAnsi="Arial"/>
            <w:b/>
            <w:color w:val="0000FF"/>
            <w:spacing w:val="4"/>
            <w:w w:val="68"/>
            <w:sz w:val="26"/>
            <w:u w:val="single" w:color="0000FF"/>
          </w:rPr>
          <w:t>@</w:t>
        </w:r>
        <w:r>
          <w:rPr>
            <w:rFonts w:ascii="Arial" w:hAnsi="Arial"/>
            <w:b/>
            <w:color w:val="0000FF"/>
            <w:spacing w:val="-3"/>
            <w:w w:val="81"/>
            <w:sz w:val="26"/>
            <w:u w:val="single" w:color="0000FF"/>
          </w:rPr>
          <w:t>y</w:t>
        </w:r>
        <w:r>
          <w:rPr>
            <w:rFonts w:ascii="Arial" w:hAnsi="Arial"/>
            <w:b/>
            <w:color w:val="0000FF"/>
            <w:spacing w:val="-2"/>
            <w:w w:val="73"/>
            <w:sz w:val="26"/>
            <w:u w:val="single" w:color="0000FF"/>
          </w:rPr>
          <w:t>a</w:t>
        </w:r>
        <w:r>
          <w:rPr>
            <w:rFonts w:ascii="Arial" w:hAnsi="Arial"/>
            <w:b/>
            <w:color w:val="0000FF"/>
            <w:w w:val="62"/>
            <w:sz w:val="26"/>
            <w:u w:val="single" w:color="0000FF"/>
          </w:rPr>
          <w:t>h</w:t>
        </w:r>
        <w:r>
          <w:rPr>
            <w:rFonts w:ascii="Arial" w:hAnsi="Arial"/>
            <w:b/>
            <w:color w:val="0000FF"/>
            <w:spacing w:val="3"/>
            <w:w w:val="62"/>
            <w:sz w:val="26"/>
            <w:u w:val="single" w:color="0000FF"/>
          </w:rPr>
          <w:t>o</w:t>
        </w:r>
        <w:r>
          <w:rPr>
            <w:rFonts w:ascii="Arial" w:hAnsi="Arial"/>
            <w:b/>
            <w:color w:val="0000FF"/>
            <w:spacing w:val="-2"/>
            <w:w w:val="67"/>
            <w:sz w:val="26"/>
            <w:u w:val="single" w:color="0000FF"/>
          </w:rPr>
          <w:t>o</w:t>
        </w:r>
        <w:r>
          <w:rPr>
            <w:rFonts w:ascii="Arial" w:hAnsi="Arial"/>
            <w:b/>
            <w:color w:val="0000FF"/>
            <w:spacing w:val="-2"/>
            <w:w w:val="42"/>
            <w:sz w:val="26"/>
            <w:u w:val="single" w:color="0000FF"/>
          </w:rPr>
          <w:t>.</w:t>
        </w:r>
        <w:r>
          <w:rPr>
            <w:rFonts w:ascii="Arial" w:hAnsi="Arial"/>
            <w:b/>
            <w:color w:val="0000FF"/>
            <w:spacing w:val="4"/>
            <w:w w:val="69"/>
            <w:sz w:val="26"/>
            <w:u w:val="single" w:color="0000FF"/>
          </w:rPr>
          <w:t>c</w:t>
        </w:r>
        <w:r>
          <w:rPr>
            <w:rFonts w:ascii="Arial" w:hAnsi="Arial"/>
            <w:b/>
            <w:color w:val="0000FF"/>
            <w:spacing w:val="-2"/>
            <w:w w:val="67"/>
            <w:sz w:val="26"/>
            <w:u w:val="single" w:color="0000FF"/>
          </w:rPr>
          <w:t>o</w:t>
        </w:r>
        <w:r>
          <w:rPr>
            <w:rFonts w:ascii="Arial" w:hAnsi="Arial"/>
            <w:b/>
            <w:color w:val="0000FF"/>
            <w:spacing w:val="4"/>
            <w:w w:val="65"/>
            <w:sz w:val="26"/>
            <w:u w:val="single" w:color="0000FF"/>
          </w:rPr>
          <w:t>m</w:t>
        </w:r>
        <w:r>
          <w:rPr>
            <w:rFonts w:ascii="Arial" w:hAnsi="Arial"/>
            <w:b/>
            <w:w w:val="42"/>
            <w:sz w:val="26"/>
          </w:rPr>
          <w:t>.</w:t>
        </w:r>
      </w:hyperlink>
    </w:p>
    <w:p>
      <w:pPr>
        <w:spacing w:line="278" w:lineRule="auto" w:before="118"/>
        <w:ind w:left="119" w:right="0" w:firstLine="566"/>
        <w:jc w:val="left"/>
        <w:rPr>
          <w:rFonts w:ascii="Arial" w:hAnsi="Arial"/>
          <w:b/>
          <w:sz w:val="26"/>
        </w:rPr>
      </w:pPr>
      <w:r>
        <w:rPr>
          <w:rFonts w:ascii="Arial" w:hAnsi="Arial"/>
          <w:b/>
          <w:w w:val="51"/>
          <w:sz w:val="26"/>
        </w:rPr>
        <w:t>Ta</w:t>
      </w:r>
      <w:r>
        <w:rPr>
          <w:rFonts w:ascii="Arial" w:hAnsi="Arial"/>
          <w:b/>
          <w:spacing w:val="3"/>
          <w:w w:val="51"/>
          <w:sz w:val="26"/>
        </w:rPr>
        <w:t>ù</w:t>
      </w:r>
      <w:r>
        <w:rPr>
          <w:rFonts w:ascii="Arial" w:hAnsi="Arial"/>
          <w:b/>
          <w:w w:val="69"/>
          <w:sz w:val="26"/>
        </w:rPr>
        <w:t>c</w:t>
      </w:r>
      <w:r>
        <w:rPr>
          <w:rFonts w:ascii="Arial" w:hAnsi="Arial"/>
          <w:b/>
          <w:spacing w:val="3"/>
          <w:sz w:val="26"/>
        </w:rPr>
        <w:t> </w:t>
      </w:r>
      <w:r>
        <w:rPr>
          <w:rFonts w:ascii="Arial" w:hAnsi="Arial"/>
          <w:b/>
          <w:spacing w:val="1"/>
          <w:w w:val="62"/>
          <w:sz w:val="26"/>
        </w:rPr>
        <w:t>g</w:t>
      </w:r>
      <w:r>
        <w:rPr>
          <w:rFonts w:ascii="Arial" w:hAnsi="Arial"/>
          <w:b/>
          <w:spacing w:val="-2"/>
          <w:w w:val="34"/>
          <w:sz w:val="26"/>
        </w:rPr>
        <w:t>i</w:t>
      </w:r>
      <w:r>
        <w:rPr>
          <w:rFonts w:ascii="Arial" w:hAnsi="Arial"/>
          <w:b/>
          <w:spacing w:val="3"/>
          <w:w w:val="73"/>
          <w:sz w:val="26"/>
        </w:rPr>
        <w:t>a</w:t>
      </w:r>
      <w:r>
        <w:rPr>
          <w:rFonts w:ascii="Arial" w:hAnsi="Arial"/>
          <w:b/>
          <w:w w:val="6"/>
          <w:sz w:val="26"/>
        </w:rPr>
        <w:t>û</w:t>
      </w:r>
      <w:r>
        <w:rPr>
          <w:rFonts w:ascii="Arial" w:hAnsi="Arial"/>
          <w:b/>
          <w:spacing w:val="3"/>
          <w:sz w:val="26"/>
        </w:rPr>
        <w:t> </w:t>
      </w:r>
      <w:r>
        <w:rPr>
          <w:rFonts w:ascii="Arial" w:hAnsi="Arial"/>
          <w:b/>
          <w:spacing w:val="2"/>
          <w:w w:val="68"/>
          <w:sz w:val="26"/>
        </w:rPr>
        <w:t>x</w:t>
      </w:r>
      <w:r>
        <w:rPr>
          <w:rFonts w:ascii="Arial" w:hAnsi="Arial"/>
          <w:b/>
          <w:spacing w:val="-2"/>
          <w:w w:val="34"/>
          <w:sz w:val="26"/>
        </w:rPr>
        <w:t>i</w:t>
      </w:r>
      <w:r>
        <w:rPr>
          <w:rFonts w:ascii="Arial" w:hAnsi="Arial"/>
          <w:b/>
          <w:w w:val="57"/>
          <w:sz w:val="26"/>
        </w:rPr>
        <w:t>n</w:t>
      </w:r>
      <w:r>
        <w:rPr>
          <w:rFonts w:ascii="Arial" w:hAnsi="Arial"/>
          <w:b/>
          <w:spacing w:val="8"/>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û</w:t>
      </w:r>
      <w:r>
        <w:rPr>
          <w:rFonts w:ascii="Arial" w:hAnsi="Arial"/>
          <w:b/>
          <w:w w:val="65"/>
          <w:sz w:val="26"/>
        </w:rPr>
        <w:t>m</w:t>
      </w:r>
      <w:r>
        <w:rPr>
          <w:rFonts w:ascii="Arial" w:hAnsi="Arial"/>
          <w:b/>
          <w:spacing w:val="2"/>
          <w:sz w:val="26"/>
        </w:rPr>
        <w:t> </w:t>
      </w:r>
      <w:r>
        <w:rPr>
          <w:rFonts w:ascii="Arial" w:hAnsi="Arial"/>
          <w:b/>
          <w:spacing w:val="2"/>
          <w:w w:val="80"/>
          <w:sz w:val="26"/>
        </w:rPr>
        <w:t>ô</w:t>
      </w:r>
      <w:r>
        <w:rPr>
          <w:rFonts w:ascii="Arial" w:hAnsi="Arial"/>
          <w:b/>
          <w:w w:val="57"/>
          <w:sz w:val="26"/>
        </w:rPr>
        <w:t>n</w:t>
      </w:r>
      <w:r>
        <w:rPr>
          <w:rFonts w:ascii="Arial" w:hAnsi="Arial"/>
          <w:b/>
          <w:spacing w:val="3"/>
          <w:sz w:val="26"/>
        </w:rPr>
        <w:t> </w:t>
      </w:r>
      <w:r>
        <w:rPr>
          <w:rFonts w:ascii="Arial" w:hAnsi="Arial"/>
          <w:b/>
          <w:spacing w:val="4"/>
          <w:w w:val="69"/>
          <w:sz w:val="26"/>
        </w:rPr>
        <w:t>c</w:t>
      </w:r>
      <w:r>
        <w:rPr>
          <w:rFonts w:ascii="Arial" w:hAnsi="Arial"/>
          <w:b/>
          <w:spacing w:val="-2"/>
          <w:w w:val="73"/>
          <w:sz w:val="26"/>
        </w:rPr>
        <w:t>a</w:t>
      </w:r>
      <w:r>
        <w:rPr>
          <w:rFonts w:ascii="Arial" w:hAnsi="Arial"/>
          <w:b/>
          <w:w w:val="36"/>
          <w:sz w:val="26"/>
        </w:rPr>
        <w:t>ùc</w:t>
      </w:r>
      <w:r>
        <w:rPr>
          <w:rFonts w:ascii="Arial" w:hAnsi="Arial"/>
          <w:b/>
          <w:spacing w:val="2"/>
          <w:sz w:val="26"/>
        </w:rPr>
        <w:t> </w:t>
      </w:r>
      <w:r>
        <w:rPr>
          <w:rFonts w:ascii="Arial" w:hAnsi="Arial"/>
          <w:b/>
          <w:spacing w:val="1"/>
          <w:w w:val="62"/>
          <w:sz w:val="26"/>
        </w:rPr>
        <w:t>b</w:t>
      </w:r>
      <w:r>
        <w:rPr>
          <w:rFonts w:ascii="Arial" w:hAnsi="Arial"/>
          <w:b/>
          <w:spacing w:val="3"/>
          <w:w w:val="73"/>
          <w:sz w:val="26"/>
        </w:rPr>
        <w:t>a</w:t>
      </w:r>
      <w:r>
        <w:rPr>
          <w:rFonts w:ascii="Arial" w:hAnsi="Arial"/>
          <w:b/>
          <w:w w:val="44"/>
          <w:sz w:val="26"/>
        </w:rPr>
        <w:t>ïn</w:t>
      </w:r>
      <w:r>
        <w:rPr>
          <w:rFonts w:ascii="Arial" w:hAnsi="Arial"/>
          <w:b/>
          <w:spacing w:val="2"/>
          <w:sz w:val="26"/>
        </w:rPr>
        <w:t> </w:t>
      </w:r>
      <w:r>
        <w:rPr>
          <w:rFonts w:ascii="Arial" w:hAnsi="Arial"/>
          <w:b/>
          <w:spacing w:val="1"/>
          <w:w w:val="62"/>
          <w:sz w:val="26"/>
        </w:rPr>
        <w:t>b</w:t>
      </w:r>
      <w:r>
        <w:rPr>
          <w:rFonts w:ascii="Arial" w:hAnsi="Arial"/>
          <w:b/>
          <w:spacing w:val="1"/>
          <w:w w:val="71"/>
          <w:sz w:val="26"/>
        </w:rPr>
        <w:t>e</w:t>
      </w:r>
      <w:r>
        <w:rPr>
          <w:rFonts w:ascii="Arial" w:hAnsi="Arial"/>
          <w:b/>
          <w:w w:val="6"/>
          <w:sz w:val="26"/>
        </w:rPr>
        <w:t>ø</w:t>
      </w:r>
      <w:r>
        <w:rPr>
          <w:rFonts w:ascii="Arial" w:hAnsi="Arial"/>
          <w:b/>
          <w:spacing w:val="11"/>
          <w:sz w:val="26"/>
        </w:rPr>
        <w:t> </w:t>
      </w:r>
      <w:r>
        <w:rPr>
          <w:rFonts w:ascii="Arial" w:hAnsi="Arial"/>
          <w:b/>
          <w:spacing w:val="2"/>
          <w:w w:val="80"/>
          <w:sz w:val="26"/>
        </w:rPr>
        <w:t>ñ</w:t>
      </w:r>
      <w:r>
        <w:rPr>
          <w:rFonts w:ascii="Arial" w:hAnsi="Arial"/>
          <w:b/>
          <w:spacing w:val="-2"/>
          <w:w w:val="67"/>
          <w:sz w:val="26"/>
        </w:rPr>
        <w:t>o</w:t>
      </w:r>
      <w:r>
        <w:rPr>
          <w:rFonts w:ascii="Arial" w:hAnsi="Arial"/>
          <w:b/>
          <w:spacing w:val="3"/>
          <w:w w:val="7"/>
          <w:sz w:val="26"/>
        </w:rPr>
        <w:t>à</w:t>
      </w:r>
      <w:r>
        <w:rPr>
          <w:rFonts w:ascii="Arial" w:hAnsi="Arial"/>
          <w:b/>
          <w:w w:val="60"/>
          <w:sz w:val="26"/>
        </w:rPr>
        <w:t>ng</w:t>
      </w:r>
      <w:r>
        <w:rPr>
          <w:rFonts w:ascii="Arial" w:hAnsi="Arial"/>
          <w:b/>
          <w:spacing w:val="5"/>
          <w:sz w:val="26"/>
        </w:rPr>
        <w:t> </w:t>
      </w:r>
      <w:r>
        <w:rPr>
          <w:rFonts w:ascii="Arial" w:hAnsi="Arial"/>
          <w:b/>
          <w:w w:val="60"/>
          <w:sz w:val="26"/>
        </w:rPr>
        <w:t>ng</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6"/>
          <w:sz w:val="26"/>
        </w:rPr>
        <w:t>äp</w:t>
      </w:r>
      <w:r>
        <w:rPr>
          <w:rFonts w:ascii="Arial" w:hAnsi="Arial"/>
          <w:b/>
          <w:spacing w:val="2"/>
          <w:sz w:val="26"/>
        </w:rPr>
        <w:t> </w:t>
      </w:r>
      <w:r>
        <w:rPr>
          <w:rFonts w:ascii="Arial" w:hAnsi="Arial"/>
          <w:b/>
          <w:spacing w:val="7"/>
          <w:w w:val="80"/>
          <w:sz w:val="26"/>
        </w:rPr>
        <w:t>ñ</w:t>
      </w:r>
      <w:r>
        <w:rPr>
          <w:rFonts w:ascii="Arial" w:hAnsi="Arial"/>
          <w:b/>
          <w:spacing w:val="-2"/>
          <w:w w:val="73"/>
          <w:sz w:val="26"/>
        </w:rPr>
        <w:t>a</w:t>
      </w:r>
      <w:r>
        <w:rPr>
          <w:rFonts w:ascii="Arial" w:hAnsi="Arial"/>
          <w:b/>
          <w:w w:val="6"/>
          <w:sz w:val="26"/>
        </w:rPr>
        <w:t>õ</w:t>
      </w:r>
      <w:r>
        <w:rPr>
          <w:rFonts w:ascii="Arial" w:hAnsi="Arial"/>
          <w:b/>
          <w:spacing w:val="3"/>
          <w:sz w:val="26"/>
        </w:rPr>
        <w:t> </w:t>
      </w:r>
      <w:r>
        <w:rPr>
          <w:rFonts w:ascii="Arial" w:hAnsi="Arial"/>
          <w:b/>
          <w:spacing w:val="2"/>
          <w:w w:val="80"/>
          <w:sz w:val="26"/>
        </w:rPr>
        <w:t>ñ</w:t>
      </w:r>
      <w:r>
        <w:rPr>
          <w:rFonts w:ascii="Arial" w:hAnsi="Arial"/>
          <w:b/>
          <w:spacing w:val="-2"/>
          <w:w w:val="67"/>
          <w:sz w:val="26"/>
        </w:rPr>
        <w:t>o</w:t>
      </w:r>
      <w:r>
        <w:rPr>
          <w:rFonts w:ascii="Arial" w:hAnsi="Arial"/>
          <w:b/>
          <w:spacing w:val="3"/>
          <w:w w:val="6"/>
          <w:sz w:val="26"/>
        </w:rPr>
        <w:t>ù</w:t>
      </w:r>
      <w:r>
        <w:rPr>
          <w:rFonts w:ascii="Arial" w:hAnsi="Arial"/>
          <w:b/>
          <w:w w:val="60"/>
          <w:sz w:val="26"/>
        </w:rPr>
        <w:t>ng</w:t>
      </w:r>
      <w:r>
        <w:rPr>
          <w:rFonts w:ascii="Arial" w:hAnsi="Arial"/>
          <w:b/>
          <w:spacing w:val="5"/>
          <w:sz w:val="26"/>
        </w:rPr>
        <w:t> </w:t>
      </w:r>
      <w:r>
        <w:rPr>
          <w:rFonts w:ascii="Arial" w:hAnsi="Arial"/>
          <w:b/>
          <w:spacing w:val="1"/>
          <w:w w:val="62"/>
          <w:sz w:val="26"/>
        </w:rPr>
        <w:t>g</w:t>
      </w:r>
      <w:r>
        <w:rPr>
          <w:rFonts w:ascii="Arial" w:hAnsi="Arial"/>
          <w:b/>
          <w:spacing w:val="-2"/>
          <w:w w:val="67"/>
          <w:sz w:val="26"/>
        </w:rPr>
        <w:t>o</w:t>
      </w:r>
      <w:r>
        <w:rPr>
          <w:rFonts w:ascii="Arial" w:hAnsi="Arial"/>
          <w:b/>
          <w:spacing w:val="3"/>
          <w:w w:val="6"/>
          <w:sz w:val="26"/>
        </w:rPr>
        <w:t>ù</w:t>
      </w:r>
      <w:r>
        <w:rPr>
          <w:rFonts w:ascii="Arial" w:hAnsi="Arial"/>
          <w:b/>
          <w:w w:val="64"/>
          <w:sz w:val="26"/>
        </w:rPr>
        <w:t>p</w:t>
      </w:r>
      <w:r>
        <w:rPr>
          <w:rFonts w:ascii="Arial" w:hAnsi="Arial"/>
          <w:b/>
          <w:spacing w:val="2"/>
          <w:sz w:val="26"/>
        </w:rPr>
        <w:t> </w:t>
      </w:r>
      <w:r>
        <w:rPr>
          <w:rFonts w:ascii="Arial" w:hAnsi="Arial"/>
          <w:b/>
          <w:w w:val="57"/>
          <w:sz w:val="26"/>
        </w:rPr>
        <w:t>n</w:t>
      </w:r>
      <w:r>
        <w:rPr>
          <w:rFonts w:ascii="Arial" w:hAnsi="Arial"/>
          <w:b/>
          <w:spacing w:val="3"/>
          <w:w w:val="57"/>
          <w:sz w:val="26"/>
        </w:rPr>
        <w:t>h</w:t>
      </w:r>
      <w:r>
        <w:rPr>
          <w:rFonts w:ascii="Arial" w:hAnsi="Arial"/>
          <w:b/>
          <w:spacing w:val="-2"/>
          <w:w w:val="34"/>
          <w:sz w:val="26"/>
        </w:rPr>
        <w:t>i</w:t>
      </w:r>
      <w:r>
        <w:rPr>
          <w:rFonts w:ascii="Arial" w:hAnsi="Arial"/>
          <w:b/>
          <w:spacing w:val="1"/>
          <w:w w:val="71"/>
          <w:sz w:val="26"/>
        </w:rPr>
        <w:t>e</w:t>
      </w:r>
      <w:r>
        <w:rPr>
          <w:rFonts w:ascii="Arial" w:hAnsi="Arial"/>
          <w:b/>
          <w:w w:val="31"/>
          <w:sz w:val="26"/>
        </w:rPr>
        <w:t>àu</w:t>
      </w:r>
      <w:r>
        <w:rPr>
          <w:rFonts w:ascii="Arial" w:hAnsi="Arial"/>
          <w:b/>
          <w:spacing w:val="7"/>
          <w:sz w:val="26"/>
        </w:rPr>
        <w:t> </w:t>
      </w:r>
      <w:r>
        <w:rPr>
          <w:rFonts w:ascii="Arial" w:hAnsi="Arial"/>
          <w:b/>
          <w:spacing w:val="-3"/>
          <w:w w:val="81"/>
          <w:sz w:val="26"/>
        </w:rPr>
        <w:t>y</w:t>
      </w:r>
      <w:r>
        <w:rPr>
          <w:rFonts w:ascii="Arial" w:hAnsi="Arial"/>
          <w:b/>
          <w:w w:val="6"/>
          <w:sz w:val="26"/>
        </w:rPr>
        <w:t>ù</w:t>
      </w:r>
      <w:r>
        <w:rPr>
          <w:rFonts w:ascii="Arial" w:hAnsi="Arial"/>
          <w:b/>
          <w:spacing w:val="8"/>
          <w:sz w:val="26"/>
        </w:rPr>
        <w:t> </w:t>
      </w:r>
      <w:r>
        <w:rPr>
          <w:rFonts w:ascii="Arial" w:hAnsi="Arial"/>
          <w:b/>
          <w:spacing w:val="-3"/>
          <w:w w:val="57"/>
          <w:sz w:val="26"/>
        </w:rPr>
        <w:t>k</w:t>
      </w:r>
      <w:r>
        <w:rPr>
          <w:rFonts w:ascii="Arial" w:hAnsi="Arial"/>
          <w:b/>
          <w:spacing w:val="-2"/>
          <w:w w:val="34"/>
          <w:sz w:val="26"/>
        </w:rPr>
        <w:t>i</w:t>
      </w:r>
      <w:r>
        <w:rPr>
          <w:rFonts w:ascii="Arial" w:hAnsi="Arial"/>
          <w:b/>
          <w:spacing w:val="1"/>
          <w:w w:val="71"/>
          <w:sz w:val="26"/>
        </w:rPr>
        <w:t>e</w:t>
      </w:r>
      <w:r>
        <w:rPr>
          <w:rFonts w:ascii="Arial" w:hAnsi="Arial"/>
          <w:b/>
          <w:w w:val="33"/>
          <w:sz w:val="26"/>
        </w:rPr>
        <w:t>á</w:t>
      </w:r>
      <w:r>
        <w:rPr>
          <w:rFonts w:ascii="Arial" w:hAnsi="Arial"/>
          <w:b/>
          <w:spacing w:val="3"/>
          <w:w w:val="33"/>
          <w:sz w:val="26"/>
        </w:rPr>
        <w:t>n</w:t>
      </w:r>
      <w:r>
        <w:rPr>
          <w:rFonts w:ascii="Arial" w:hAnsi="Arial"/>
          <w:b/>
          <w:w w:val="55"/>
          <w:sz w:val="26"/>
        </w:rPr>
        <w:t>,</w:t>
      </w:r>
      <w:r>
        <w:rPr>
          <w:rFonts w:ascii="Arial" w:hAnsi="Arial"/>
          <w:b/>
          <w:spacing w:val="2"/>
          <w:sz w:val="26"/>
        </w:rPr>
        <w:t> </w:t>
      </w:r>
      <w:r>
        <w:rPr>
          <w:rFonts w:ascii="Arial" w:hAnsi="Arial"/>
          <w:b/>
          <w:spacing w:val="2"/>
          <w:w w:val="68"/>
          <w:sz w:val="26"/>
        </w:rPr>
        <w:t>x</w:t>
      </w:r>
      <w:r>
        <w:rPr>
          <w:rFonts w:ascii="Arial" w:hAnsi="Arial"/>
          <w:b/>
          <w:spacing w:val="-2"/>
          <w:w w:val="34"/>
          <w:sz w:val="26"/>
        </w:rPr>
        <w:t>i</w:t>
      </w:r>
      <w:r>
        <w:rPr>
          <w:rFonts w:ascii="Arial" w:hAnsi="Arial"/>
          <w:b/>
          <w:w w:val="57"/>
          <w:sz w:val="26"/>
        </w:rPr>
        <w:t>n</w:t>
      </w:r>
      <w:r>
        <w:rPr>
          <w:rFonts w:ascii="Arial" w:hAnsi="Arial"/>
          <w:b/>
          <w:spacing w:val="8"/>
          <w:sz w:val="26"/>
        </w:rPr>
        <w:t> </w:t>
      </w:r>
      <w:r>
        <w:rPr>
          <w:rFonts w:ascii="Arial" w:hAnsi="Arial"/>
          <w:b/>
          <w:w w:val="71"/>
          <w:sz w:val="26"/>
        </w:rPr>
        <w:t>c</w:t>
      </w:r>
      <w:r>
        <w:rPr>
          <w:rFonts w:ascii="Arial" w:hAnsi="Arial"/>
          <w:b/>
          <w:spacing w:val="-2"/>
          <w:w w:val="71"/>
          <w:sz w:val="26"/>
        </w:rPr>
        <w:t>a</w:t>
      </w:r>
      <w:r>
        <w:rPr>
          <w:rFonts w:ascii="Arial" w:hAnsi="Arial"/>
          <w:b/>
          <w:spacing w:val="3"/>
          <w:w w:val="6"/>
          <w:sz w:val="26"/>
        </w:rPr>
        <w:t>û</w:t>
      </w:r>
      <w:r>
        <w:rPr>
          <w:rFonts w:ascii="Arial" w:hAnsi="Arial"/>
          <w:b/>
          <w:w w:val="65"/>
          <w:sz w:val="26"/>
        </w:rPr>
        <w:t>m</w:t>
      </w:r>
      <w:r>
        <w:rPr>
          <w:rFonts w:ascii="Arial" w:hAnsi="Arial"/>
          <w:b/>
          <w:spacing w:val="2"/>
          <w:sz w:val="26"/>
        </w:rPr>
        <w:t> </w:t>
      </w:r>
      <w:r>
        <w:rPr>
          <w:rFonts w:ascii="Arial" w:hAnsi="Arial"/>
          <w:b/>
          <w:spacing w:val="2"/>
          <w:w w:val="80"/>
          <w:sz w:val="26"/>
        </w:rPr>
        <w:t>ô</w:t>
      </w:r>
      <w:r>
        <w:rPr>
          <w:rFonts w:ascii="Arial" w:hAnsi="Arial"/>
          <w:b/>
          <w:w w:val="57"/>
          <w:sz w:val="26"/>
        </w:rPr>
        <w:t>n</w:t>
      </w:r>
      <w:r>
        <w:rPr>
          <w:rFonts w:ascii="Arial" w:hAnsi="Arial"/>
          <w:b/>
          <w:spacing w:val="3"/>
          <w:sz w:val="26"/>
        </w:rPr>
        <w:t> </w:t>
      </w:r>
      <w:r>
        <w:rPr>
          <w:rFonts w:ascii="Arial" w:hAnsi="Arial"/>
          <w:b/>
          <w:w w:val="60"/>
          <w:sz w:val="26"/>
        </w:rPr>
        <w:t>ng</w:t>
      </w:r>
      <w:r>
        <w:rPr>
          <w:rFonts w:ascii="Arial" w:hAnsi="Arial"/>
          <w:b/>
          <w:w w:val="76"/>
          <w:sz w:val="26"/>
        </w:rPr>
        <w:t>ö</w:t>
      </w:r>
      <w:r>
        <w:rPr>
          <w:rFonts w:ascii="Arial" w:hAnsi="Arial"/>
          <w:b/>
          <w:spacing w:val="2"/>
          <w:w w:val="76"/>
          <w:sz w:val="26"/>
        </w:rPr>
        <w:t>ô</w:t>
      </w:r>
      <w:r>
        <w:rPr>
          <w:rFonts w:ascii="Arial" w:hAnsi="Arial"/>
          <w:b/>
          <w:w w:val="15"/>
          <w:sz w:val="26"/>
        </w:rPr>
        <w:t>øi</w:t>
      </w:r>
      <w:r>
        <w:rPr>
          <w:rFonts w:ascii="Arial" w:hAnsi="Arial"/>
          <w:b/>
          <w:spacing w:val="6"/>
          <w:sz w:val="26"/>
        </w:rPr>
        <w:t> </w:t>
      </w:r>
      <w:r>
        <w:rPr>
          <w:rFonts w:ascii="Arial" w:hAnsi="Arial"/>
          <w:b/>
          <w:w w:val="80"/>
          <w:sz w:val="26"/>
        </w:rPr>
        <w:t>th</w:t>
      </w:r>
      <w:r>
        <w:rPr>
          <w:rFonts w:ascii="Arial" w:hAnsi="Arial"/>
          <w:b/>
          <w:spacing w:val="-1"/>
          <w:w w:val="80"/>
          <w:sz w:val="26"/>
        </w:rPr>
        <w:t>a</w:t>
      </w:r>
      <w:r>
        <w:rPr>
          <w:rFonts w:ascii="Arial" w:hAnsi="Arial"/>
          <w:b/>
          <w:spacing w:val="3"/>
          <w:w w:val="7"/>
          <w:sz w:val="26"/>
        </w:rPr>
        <w:t>â</w:t>
      </w:r>
      <w:r>
        <w:rPr>
          <w:rFonts w:ascii="Arial" w:hAnsi="Arial"/>
          <w:b/>
          <w:w w:val="57"/>
          <w:sz w:val="26"/>
        </w:rPr>
        <w:t>n </w:t>
      </w:r>
      <w:r>
        <w:rPr>
          <w:rFonts w:ascii="Arial" w:hAnsi="Arial"/>
          <w:b/>
          <w:w w:val="102"/>
          <w:sz w:val="26"/>
        </w:rPr>
        <w:t>t</w:t>
      </w:r>
      <w:r>
        <w:rPr>
          <w:rFonts w:ascii="Arial" w:hAnsi="Arial"/>
          <w:b/>
          <w:spacing w:val="3"/>
          <w:w w:val="102"/>
          <w:sz w:val="26"/>
        </w:rPr>
        <w:t>r</w:t>
      </w:r>
      <w:r>
        <w:rPr>
          <w:rFonts w:ascii="Arial" w:hAnsi="Arial"/>
          <w:b/>
          <w:spacing w:val="-2"/>
          <w:w w:val="67"/>
          <w:sz w:val="26"/>
        </w:rPr>
        <w:t>o</w:t>
      </w:r>
      <w:r>
        <w:rPr>
          <w:rFonts w:ascii="Arial" w:hAnsi="Arial"/>
          <w:b/>
          <w:w w:val="60"/>
          <w:sz w:val="26"/>
        </w:rPr>
        <w:t>ng</w:t>
      </w:r>
      <w:r>
        <w:rPr>
          <w:rFonts w:ascii="Arial" w:hAnsi="Arial"/>
          <w:b/>
          <w:spacing w:val="-10"/>
          <w:sz w:val="26"/>
        </w:rPr>
        <w:t> </w:t>
      </w:r>
      <w:r>
        <w:rPr>
          <w:rFonts w:ascii="Arial" w:hAnsi="Arial"/>
          <w:b/>
          <w:spacing w:val="1"/>
          <w:w w:val="62"/>
          <w:sz w:val="26"/>
        </w:rPr>
        <w:t>g</w:t>
      </w:r>
      <w:r>
        <w:rPr>
          <w:rFonts w:ascii="Arial" w:hAnsi="Arial"/>
          <w:b/>
          <w:spacing w:val="-2"/>
          <w:w w:val="34"/>
          <w:sz w:val="26"/>
        </w:rPr>
        <w:t>i</w:t>
      </w:r>
      <w:r>
        <w:rPr>
          <w:rFonts w:ascii="Arial" w:hAnsi="Arial"/>
          <w:b/>
          <w:w w:val="73"/>
          <w:sz w:val="26"/>
        </w:rPr>
        <w:t>a</w:t>
      </w:r>
      <w:r>
        <w:rPr>
          <w:rFonts w:ascii="Arial" w:hAnsi="Arial"/>
          <w:b/>
          <w:spacing w:val="-12"/>
          <w:sz w:val="26"/>
        </w:rPr>
        <w:t> </w:t>
      </w:r>
      <w:r>
        <w:rPr>
          <w:rFonts w:ascii="Arial" w:hAnsi="Arial"/>
          <w:b/>
          <w:spacing w:val="2"/>
          <w:w w:val="80"/>
          <w:sz w:val="26"/>
        </w:rPr>
        <w:t>ñ</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w w:val="63"/>
          <w:sz w:val="26"/>
        </w:rPr>
        <w:t>c</w:t>
      </w:r>
      <w:r>
        <w:rPr>
          <w:rFonts w:ascii="Arial" w:hAnsi="Arial"/>
          <w:b/>
          <w:spacing w:val="4"/>
          <w:w w:val="63"/>
          <w:sz w:val="26"/>
        </w:rPr>
        <w:t>h</w:t>
      </w:r>
      <w:r>
        <w:rPr>
          <w:rFonts w:ascii="Arial" w:hAnsi="Arial"/>
          <w:b/>
          <w:w w:val="67"/>
          <w:sz w:val="26"/>
        </w:rPr>
        <w:t>o</w:t>
      </w:r>
      <w:r>
        <w:rPr>
          <w:rFonts w:ascii="Arial" w:hAnsi="Arial"/>
          <w:b/>
          <w:spacing w:val="-12"/>
          <w:sz w:val="26"/>
        </w:rPr>
        <w:t> </w:t>
      </w:r>
      <w:r>
        <w:rPr>
          <w:rFonts w:ascii="Arial" w:hAnsi="Arial"/>
          <w:b/>
          <w:w w:val="60"/>
          <w:sz w:val="26"/>
        </w:rPr>
        <w:t>p</w:t>
      </w:r>
      <w:r>
        <w:rPr>
          <w:rFonts w:ascii="Arial" w:hAnsi="Arial"/>
          <w:b/>
          <w:spacing w:val="-2"/>
          <w:w w:val="60"/>
          <w:sz w:val="26"/>
        </w:rPr>
        <w:t>h</w:t>
      </w:r>
      <w:r>
        <w:rPr>
          <w:rFonts w:ascii="Arial" w:hAnsi="Arial"/>
          <w:b/>
          <w:spacing w:val="1"/>
          <w:w w:val="71"/>
          <w:sz w:val="26"/>
        </w:rPr>
        <w:t>e</w:t>
      </w:r>
      <w:r>
        <w:rPr>
          <w:rFonts w:ascii="Arial" w:hAnsi="Arial"/>
          <w:b/>
          <w:spacing w:val="3"/>
          <w:w w:val="6"/>
          <w:sz w:val="26"/>
        </w:rPr>
        <w:t>ù</w:t>
      </w:r>
      <w:r>
        <w:rPr>
          <w:rFonts w:ascii="Arial" w:hAnsi="Arial"/>
          <w:b/>
          <w:w w:val="64"/>
          <w:sz w:val="26"/>
        </w:rPr>
        <w:t>p</w:t>
      </w:r>
      <w:r>
        <w:rPr>
          <w:rFonts w:ascii="Arial" w:hAnsi="Arial"/>
          <w:b/>
          <w:spacing w:val="-12"/>
          <w:sz w:val="26"/>
        </w:rPr>
        <w:t> </w:t>
      </w:r>
      <w:r>
        <w:rPr>
          <w:rFonts w:ascii="Arial" w:hAnsi="Arial"/>
          <w:b/>
          <w:w w:val="132"/>
          <w:sz w:val="26"/>
        </w:rPr>
        <w:t>t</w:t>
      </w:r>
      <w:r>
        <w:rPr>
          <w:rFonts w:ascii="Arial" w:hAnsi="Arial"/>
          <w:b/>
          <w:spacing w:val="-2"/>
          <w:w w:val="73"/>
          <w:sz w:val="26"/>
        </w:rPr>
        <w:t>a</w:t>
      </w:r>
      <w:r>
        <w:rPr>
          <w:rFonts w:ascii="Arial" w:hAnsi="Arial"/>
          <w:b/>
          <w:w w:val="36"/>
          <w:sz w:val="26"/>
        </w:rPr>
        <w:t>ùc</w:t>
      </w:r>
      <w:r>
        <w:rPr>
          <w:rFonts w:ascii="Arial" w:hAnsi="Arial"/>
          <w:b/>
          <w:spacing w:val="-12"/>
          <w:sz w:val="26"/>
        </w:rPr>
        <w:t> </w:t>
      </w:r>
      <w:r>
        <w:rPr>
          <w:rFonts w:ascii="Arial" w:hAnsi="Arial"/>
          <w:b/>
          <w:spacing w:val="1"/>
          <w:w w:val="62"/>
          <w:sz w:val="26"/>
        </w:rPr>
        <w:t>g</w:t>
      </w:r>
      <w:r>
        <w:rPr>
          <w:rFonts w:ascii="Arial" w:hAnsi="Arial"/>
          <w:b/>
          <w:spacing w:val="3"/>
          <w:w w:val="34"/>
          <w:sz w:val="26"/>
        </w:rPr>
        <w:t>i</w:t>
      </w:r>
      <w:r>
        <w:rPr>
          <w:rFonts w:ascii="Arial" w:hAnsi="Arial"/>
          <w:b/>
          <w:spacing w:val="-2"/>
          <w:w w:val="73"/>
          <w:sz w:val="26"/>
        </w:rPr>
        <w:t>a</w:t>
      </w:r>
      <w:r>
        <w:rPr>
          <w:rFonts w:ascii="Arial" w:hAnsi="Arial"/>
          <w:b/>
          <w:w w:val="6"/>
          <w:sz w:val="26"/>
        </w:rPr>
        <w:t>û</w:t>
      </w:r>
      <w:r>
        <w:rPr>
          <w:rFonts w:ascii="Arial" w:hAnsi="Arial"/>
          <w:b/>
          <w:spacing w:val="-11"/>
          <w:sz w:val="26"/>
        </w:rPr>
        <w:t> </w:t>
      </w:r>
      <w:r>
        <w:rPr>
          <w:rFonts w:ascii="Arial" w:hAnsi="Arial"/>
          <w:b/>
          <w:w w:val="68"/>
          <w:sz w:val="26"/>
        </w:rPr>
        <w:t>c</w:t>
      </w:r>
      <w:r>
        <w:rPr>
          <w:rFonts w:ascii="Arial" w:hAnsi="Arial"/>
          <w:b/>
          <w:spacing w:val="3"/>
          <w:w w:val="68"/>
          <w:sz w:val="26"/>
        </w:rPr>
        <w:t>o</w:t>
      </w:r>
      <w:r>
        <w:rPr>
          <w:rFonts w:ascii="Arial" w:hAnsi="Arial"/>
          <w:b/>
          <w:w w:val="6"/>
          <w:sz w:val="26"/>
        </w:rPr>
        <w:t>ù</w:t>
      </w:r>
      <w:r>
        <w:rPr>
          <w:rFonts w:ascii="Arial" w:hAnsi="Arial"/>
          <w:b/>
          <w:spacing w:val="-11"/>
          <w:sz w:val="26"/>
        </w:rPr>
        <w:t> </w:t>
      </w:r>
      <w:r>
        <w:rPr>
          <w:rFonts w:ascii="Arial" w:hAnsi="Arial"/>
          <w:b/>
          <w:spacing w:val="-1"/>
          <w:w w:val="57"/>
          <w:sz w:val="26"/>
        </w:rPr>
        <w:t>n</w:t>
      </w:r>
      <w:r>
        <w:rPr>
          <w:rFonts w:ascii="Arial" w:hAnsi="Arial"/>
          <w:b/>
          <w:w w:val="50"/>
          <w:sz w:val="26"/>
        </w:rPr>
        <w:t>h</w:t>
      </w:r>
      <w:r>
        <w:rPr>
          <w:rFonts w:ascii="Arial" w:hAnsi="Arial"/>
          <w:b/>
          <w:spacing w:val="-2"/>
          <w:w w:val="50"/>
          <w:sz w:val="26"/>
        </w:rPr>
        <w:t>i</w:t>
      </w:r>
      <w:r>
        <w:rPr>
          <w:rFonts w:ascii="Arial" w:hAnsi="Arial"/>
          <w:b/>
          <w:spacing w:val="1"/>
          <w:w w:val="71"/>
          <w:sz w:val="26"/>
        </w:rPr>
        <w:t>e</w:t>
      </w:r>
      <w:r>
        <w:rPr>
          <w:rFonts w:ascii="Arial" w:hAnsi="Arial"/>
          <w:b/>
          <w:w w:val="31"/>
          <w:sz w:val="26"/>
        </w:rPr>
        <w:t>àu</w:t>
      </w:r>
      <w:r>
        <w:rPr>
          <w:rFonts w:ascii="Arial" w:hAnsi="Arial"/>
          <w:b/>
          <w:spacing w:val="-12"/>
          <w:sz w:val="26"/>
        </w:rPr>
        <w:t> </w:t>
      </w:r>
      <w:r>
        <w:rPr>
          <w:rFonts w:ascii="Arial" w:hAnsi="Arial"/>
          <w:b/>
          <w:spacing w:val="5"/>
          <w:w w:val="132"/>
          <w:sz w:val="26"/>
        </w:rPr>
        <w:t>t</w:t>
      </w:r>
      <w:r>
        <w:rPr>
          <w:rFonts w:ascii="Arial" w:hAnsi="Arial"/>
          <w:b/>
          <w:w w:val="68"/>
          <w:sz w:val="26"/>
        </w:rPr>
        <w:t>h</w:t>
      </w:r>
      <w:r>
        <w:rPr>
          <w:rFonts w:ascii="Arial" w:hAnsi="Arial"/>
          <w:b/>
          <w:spacing w:val="1"/>
          <w:w w:val="68"/>
          <w:sz w:val="26"/>
        </w:rPr>
        <w:t>ô</w:t>
      </w:r>
      <w:r>
        <w:rPr>
          <w:rFonts w:ascii="Arial" w:hAnsi="Arial"/>
          <w:b/>
          <w:w w:val="15"/>
          <w:sz w:val="26"/>
        </w:rPr>
        <w:t>øi</w:t>
      </w:r>
      <w:r>
        <w:rPr>
          <w:rFonts w:ascii="Arial" w:hAnsi="Arial"/>
          <w:b/>
          <w:spacing w:val="-13"/>
          <w:sz w:val="26"/>
        </w:rPr>
        <w:t> </w:t>
      </w:r>
      <w:r>
        <w:rPr>
          <w:rFonts w:ascii="Arial" w:hAnsi="Arial"/>
          <w:b/>
          <w:spacing w:val="1"/>
          <w:w w:val="62"/>
          <w:sz w:val="26"/>
        </w:rPr>
        <w:t>g</w:t>
      </w:r>
      <w:r>
        <w:rPr>
          <w:rFonts w:ascii="Arial" w:hAnsi="Arial"/>
          <w:b/>
          <w:spacing w:val="-2"/>
          <w:w w:val="34"/>
          <w:sz w:val="26"/>
        </w:rPr>
        <w:t>i</w:t>
      </w:r>
      <w:r>
        <w:rPr>
          <w:rFonts w:ascii="Arial" w:hAnsi="Arial"/>
          <w:b/>
          <w:spacing w:val="-2"/>
          <w:w w:val="73"/>
          <w:sz w:val="26"/>
        </w:rPr>
        <w:t>a</w:t>
      </w:r>
      <w:r>
        <w:rPr>
          <w:rFonts w:ascii="Arial" w:hAnsi="Arial"/>
          <w:b/>
          <w:w w:val="57"/>
          <w:sz w:val="26"/>
        </w:rPr>
        <w:t>n</w:t>
      </w:r>
      <w:r>
        <w:rPr>
          <w:rFonts w:ascii="Arial" w:hAnsi="Arial"/>
          <w:b/>
          <w:spacing w:val="-11"/>
          <w:sz w:val="26"/>
        </w:rPr>
        <w:t> </w:t>
      </w:r>
      <w:r>
        <w:rPr>
          <w:rFonts w:ascii="Arial" w:hAnsi="Arial"/>
          <w:b/>
          <w:spacing w:val="5"/>
          <w:w w:val="132"/>
          <w:sz w:val="26"/>
        </w:rPr>
        <w:t>t</w:t>
      </w:r>
      <w:r>
        <w:rPr>
          <w:rFonts w:ascii="Arial" w:hAnsi="Arial"/>
          <w:b/>
          <w:w w:val="59"/>
          <w:sz w:val="26"/>
        </w:rPr>
        <w:t>höïc</w:t>
      </w:r>
      <w:r>
        <w:rPr>
          <w:rFonts w:ascii="Arial" w:hAnsi="Arial"/>
          <w:b/>
          <w:spacing w:val="-12"/>
          <w:sz w:val="26"/>
        </w:rPr>
        <w:t> </w:t>
      </w:r>
      <w:r>
        <w:rPr>
          <w:rFonts w:ascii="Arial" w:hAnsi="Arial"/>
          <w:b/>
          <w:spacing w:val="4"/>
          <w:w w:val="57"/>
          <w:sz w:val="26"/>
        </w:rPr>
        <w:t>h</w:t>
      </w:r>
      <w:r>
        <w:rPr>
          <w:rFonts w:ascii="Arial" w:hAnsi="Arial"/>
          <w:b/>
          <w:spacing w:val="-2"/>
          <w:w w:val="34"/>
          <w:sz w:val="26"/>
        </w:rPr>
        <w:t>i</w:t>
      </w:r>
      <w:r>
        <w:rPr>
          <w:rFonts w:ascii="Arial" w:hAnsi="Arial"/>
          <w:b/>
          <w:spacing w:val="1"/>
          <w:w w:val="71"/>
          <w:sz w:val="26"/>
        </w:rPr>
        <w:t>e</w:t>
      </w:r>
      <w:r>
        <w:rPr>
          <w:rFonts w:ascii="Arial" w:hAnsi="Arial"/>
          <w:b/>
          <w:w w:val="33"/>
          <w:sz w:val="26"/>
        </w:rPr>
        <w:t>än</w:t>
      </w:r>
      <w:r>
        <w:rPr>
          <w:rFonts w:ascii="Arial" w:hAnsi="Arial"/>
          <w:b/>
          <w:spacing w:val="-12"/>
          <w:sz w:val="26"/>
        </w:rPr>
        <w:t> </w:t>
      </w:r>
      <w:r>
        <w:rPr>
          <w:rFonts w:ascii="Arial" w:hAnsi="Arial"/>
          <w:b/>
          <w:spacing w:val="1"/>
          <w:w w:val="62"/>
          <w:sz w:val="26"/>
        </w:rPr>
        <w:t>b</w:t>
      </w:r>
      <w:r>
        <w:rPr>
          <w:rFonts w:ascii="Arial" w:hAnsi="Arial"/>
          <w:b/>
          <w:spacing w:val="-2"/>
          <w:w w:val="34"/>
          <w:sz w:val="26"/>
        </w:rPr>
        <w:t>i</w:t>
      </w:r>
      <w:r>
        <w:rPr>
          <w:rFonts w:ascii="Arial" w:hAnsi="Arial"/>
          <w:b/>
          <w:spacing w:val="1"/>
          <w:w w:val="71"/>
          <w:sz w:val="26"/>
        </w:rPr>
        <w:t>e</w:t>
      </w:r>
      <w:r>
        <w:rPr>
          <w:rFonts w:ascii="Arial" w:hAnsi="Arial"/>
          <w:b/>
          <w:w w:val="33"/>
          <w:sz w:val="26"/>
        </w:rPr>
        <w:t>ân</w:t>
      </w:r>
      <w:r>
        <w:rPr>
          <w:rFonts w:ascii="Arial" w:hAnsi="Arial"/>
          <w:b/>
          <w:spacing w:val="-12"/>
          <w:sz w:val="26"/>
        </w:rPr>
        <w:t> </w:t>
      </w:r>
      <w:r>
        <w:rPr>
          <w:rFonts w:ascii="Arial" w:hAnsi="Arial"/>
          <w:b/>
          <w:spacing w:val="4"/>
          <w:w w:val="73"/>
          <w:sz w:val="26"/>
        </w:rPr>
        <w:t>s</w:t>
      </w:r>
      <w:r>
        <w:rPr>
          <w:rFonts w:ascii="Arial" w:hAnsi="Arial"/>
          <w:b/>
          <w:spacing w:val="-2"/>
          <w:w w:val="67"/>
          <w:sz w:val="26"/>
        </w:rPr>
        <w:t>o</w:t>
      </w:r>
      <w:r>
        <w:rPr>
          <w:rFonts w:ascii="Arial" w:hAnsi="Arial"/>
          <w:b/>
          <w:spacing w:val="-2"/>
          <w:w w:val="73"/>
          <w:sz w:val="26"/>
        </w:rPr>
        <w:t>a</w:t>
      </w:r>
      <w:r>
        <w:rPr>
          <w:rFonts w:ascii="Arial" w:hAnsi="Arial"/>
          <w:b/>
          <w:w w:val="44"/>
          <w:sz w:val="26"/>
        </w:rPr>
        <w:t>ïn</w:t>
      </w:r>
      <w:r>
        <w:rPr>
          <w:rFonts w:ascii="Arial" w:hAnsi="Arial"/>
          <w:b/>
          <w:spacing w:val="-12"/>
          <w:sz w:val="26"/>
        </w:rPr>
        <w:t> </w:t>
      </w:r>
      <w:r>
        <w:rPr>
          <w:rFonts w:ascii="Arial" w:hAnsi="Arial"/>
          <w:b/>
          <w:spacing w:val="6"/>
          <w:w w:val="62"/>
          <w:sz w:val="26"/>
        </w:rPr>
        <w:t>g</w:t>
      </w:r>
      <w:r>
        <w:rPr>
          <w:rFonts w:ascii="Arial" w:hAnsi="Arial"/>
          <w:b/>
          <w:spacing w:val="-2"/>
          <w:w w:val="34"/>
          <w:sz w:val="26"/>
        </w:rPr>
        <w:t>i</w:t>
      </w:r>
      <w:r>
        <w:rPr>
          <w:rFonts w:ascii="Arial" w:hAnsi="Arial"/>
          <w:b/>
          <w:spacing w:val="-2"/>
          <w:w w:val="73"/>
          <w:sz w:val="26"/>
        </w:rPr>
        <w:t>a</w:t>
      </w:r>
      <w:r>
        <w:rPr>
          <w:rFonts w:ascii="Arial" w:hAnsi="Arial"/>
          <w:b/>
          <w:w w:val="36"/>
          <w:sz w:val="26"/>
        </w:rPr>
        <w:t>ùo</w:t>
      </w:r>
      <w:r>
        <w:rPr>
          <w:rFonts w:ascii="Arial" w:hAnsi="Arial"/>
          <w:b/>
          <w:spacing w:val="-13"/>
          <w:sz w:val="26"/>
        </w:rPr>
        <w:t> </w:t>
      </w:r>
      <w:r>
        <w:rPr>
          <w:rFonts w:ascii="Arial" w:hAnsi="Arial"/>
          <w:b/>
          <w:spacing w:val="5"/>
          <w:w w:val="132"/>
          <w:sz w:val="26"/>
        </w:rPr>
        <w:t>t</w:t>
      </w:r>
      <w:r>
        <w:rPr>
          <w:rFonts w:ascii="Arial" w:hAnsi="Arial"/>
          <w:b/>
          <w:spacing w:val="-2"/>
          <w:w w:val="77"/>
          <w:sz w:val="26"/>
        </w:rPr>
        <w:t>r</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w w:val="65"/>
          <w:sz w:val="26"/>
        </w:rPr>
        <w:t>n</w:t>
      </w:r>
      <w:r>
        <w:rPr>
          <w:rFonts w:ascii="Arial" w:hAnsi="Arial"/>
          <w:b/>
          <w:spacing w:val="3"/>
          <w:w w:val="65"/>
          <w:sz w:val="26"/>
        </w:rPr>
        <w:t>a</w:t>
      </w:r>
      <w:r>
        <w:rPr>
          <w:rFonts w:ascii="Arial" w:hAnsi="Arial"/>
          <w:b/>
          <w:w w:val="42"/>
          <w:sz w:val="26"/>
        </w:rPr>
        <w:t>ø</w:t>
      </w:r>
      <w:r>
        <w:rPr>
          <w:rFonts w:ascii="Arial" w:hAnsi="Arial"/>
          <w:b/>
          <w:spacing w:val="1"/>
          <w:w w:val="42"/>
          <w:sz w:val="26"/>
        </w:rPr>
        <w:t>y</w:t>
      </w:r>
      <w:r>
        <w:rPr>
          <w:rFonts w:ascii="Arial" w:hAnsi="Arial"/>
          <w:b/>
          <w:w w:val="42"/>
          <w:sz w:val="26"/>
        </w:rPr>
        <w:t>.</w:t>
      </w:r>
    </w:p>
    <w:p>
      <w:pPr>
        <w:spacing w:before="117"/>
        <w:ind w:left="686" w:right="0" w:firstLine="0"/>
        <w:jc w:val="left"/>
        <w:rPr>
          <w:rFonts w:ascii="Arial" w:hAnsi="Arial"/>
          <w:b/>
          <w:sz w:val="26"/>
        </w:rPr>
      </w:pPr>
      <w:r>
        <w:rPr>
          <w:rFonts w:ascii="Arial" w:hAnsi="Arial"/>
          <w:b/>
          <w:spacing w:val="-3"/>
          <w:w w:val="62"/>
          <w:sz w:val="26"/>
        </w:rPr>
        <w:t>N</w:t>
      </w:r>
      <w:r>
        <w:rPr>
          <w:rFonts w:ascii="Arial" w:hAnsi="Arial"/>
          <w:b/>
          <w:spacing w:val="1"/>
          <w:w w:val="62"/>
          <w:sz w:val="26"/>
        </w:rPr>
        <w:t>g</w:t>
      </w:r>
      <w:r>
        <w:rPr>
          <w:rFonts w:ascii="Arial" w:hAnsi="Arial"/>
          <w:b/>
          <w:spacing w:val="4"/>
          <w:w w:val="54"/>
          <w:sz w:val="26"/>
        </w:rPr>
        <w:t>u</w:t>
      </w:r>
      <w:r>
        <w:rPr>
          <w:rFonts w:ascii="Arial" w:hAnsi="Arial"/>
          <w:b/>
          <w:spacing w:val="-3"/>
          <w:w w:val="81"/>
          <w:sz w:val="26"/>
        </w:rPr>
        <w:t>y</w:t>
      </w:r>
      <w:r>
        <w:rPr>
          <w:rFonts w:ascii="Arial" w:hAnsi="Arial"/>
          <w:b/>
          <w:spacing w:val="1"/>
          <w:w w:val="71"/>
          <w:sz w:val="26"/>
        </w:rPr>
        <w:t>e</w:t>
      </w:r>
      <w:r>
        <w:rPr>
          <w:rFonts w:ascii="Arial" w:hAnsi="Arial"/>
          <w:b/>
          <w:w w:val="33"/>
          <w:sz w:val="26"/>
        </w:rPr>
        <w:t>ãn</w:t>
      </w:r>
      <w:r>
        <w:rPr>
          <w:rFonts w:ascii="Arial" w:hAnsi="Arial"/>
          <w:b/>
          <w:spacing w:val="-7"/>
          <w:sz w:val="26"/>
        </w:rPr>
        <w:t> </w:t>
      </w:r>
      <w:r>
        <w:rPr>
          <w:rFonts w:ascii="Arial" w:hAnsi="Arial"/>
          <w:b/>
          <w:spacing w:val="-2"/>
          <w:w w:val="77"/>
          <w:sz w:val="26"/>
        </w:rPr>
        <w:t>Ñ</w:t>
      </w:r>
      <w:r>
        <w:rPr>
          <w:rFonts w:ascii="Arial" w:hAnsi="Arial"/>
          <w:b/>
          <w:spacing w:val="2"/>
          <w:w w:val="69"/>
          <w:sz w:val="26"/>
        </w:rPr>
        <w:t>ì</w:t>
      </w:r>
      <w:r>
        <w:rPr>
          <w:rFonts w:ascii="Arial" w:hAnsi="Arial"/>
          <w:b/>
          <w:w w:val="57"/>
          <w:sz w:val="26"/>
        </w:rPr>
        <w:t>nh</w:t>
      </w:r>
      <w:r>
        <w:rPr>
          <w:rFonts w:ascii="Arial" w:hAnsi="Arial"/>
          <w:b/>
          <w:spacing w:val="-12"/>
          <w:sz w:val="26"/>
        </w:rPr>
        <w:t> </w:t>
      </w:r>
      <w:r>
        <w:rPr>
          <w:rFonts w:ascii="Arial" w:hAnsi="Arial"/>
          <w:b/>
          <w:spacing w:val="1"/>
          <w:w w:val="68"/>
          <w:sz w:val="26"/>
        </w:rPr>
        <w:t>P</w:t>
      </w:r>
      <w:r>
        <w:rPr>
          <w:rFonts w:ascii="Arial" w:hAnsi="Arial"/>
          <w:b/>
          <w:w w:val="39"/>
          <w:sz w:val="26"/>
        </w:rPr>
        <w:t>hu</w:t>
      </w:r>
      <w:r>
        <w:rPr>
          <w:rFonts w:ascii="Arial" w:hAnsi="Arial"/>
          <w:b/>
          <w:spacing w:val="5"/>
          <w:w w:val="39"/>
          <w:sz w:val="26"/>
        </w:rPr>
        <w:t>ù</w:t>
      </w:r>
      <w:r>
        <w:rPr>
          <w:rFonts w:ascii="Arial" w:hAnsi="Arial"/>
          <w:b/>
          <w:w w:val="42"/>
          <w:sz w:val="26"/>
        </w:rPr>
        <w:t>.</w:t>
      </w:r>
    </w:p>
    <w:p>
      <w:pPr>
        <w:spacing w:after="0"/>
        <w:jc w:val="left"/>
        <w:rPr>
          <w:rFonts w:ascii="Arial" w:hAnsi="Arial"/>
          <w:sz w:val="26"/>
        </w:rPr>
        <w:sectPr>
          <w:pgSz w:w="12240" w:h="15840"/>
          <w:pgMar w:top="1200" w:bottom="280" w:left="1580" w:right="1500"/>
        </w:sectPr>
      </w:pPr>
    </w:p>
    <w:p>
      <w:pPr>
        <w:pStyle w:val="BodyText"/>
        <w:rPr>
          <w:rFonts w:ascii="Arial"/>
          <w:b/>
          <w:sz w:val="28"/>
        </w:rPr>
      </w:pPr>
    </w:p>
    <w:p>
      <w:pPr>
        <w:pStyle w:val="BodyText"/>
        <w:rPr>
          <w:rFonts w:ascii="Arial"/>
          <w:b/>
          <w:sz w:val="35"/>
        </w:rPr>
      </w:pPr>
    </w:p>
    <w:p>
      <w:pPr>
        <w:spacing w:before="0"/>
        <w:ind w:left="959" w:right="0" w:firstLine="0"/>
        <w:jc w:val="left"/>
        <w:rPr>
          <w:sz w:val="26"/>
        </w:rPr>
      </w:pPr>
      <w:bookmarkStart w:name="PIC16F887_VXL_003_MUCLUC.pdf" w:id="3"/>
      <w:bookmarkEnd w:id="3"/>
      <w:r>
        <w:rPr/>
      </w:r>
      <w:r>
        <w:rPr>
          <w:sz w:val="26"/>
        </w:rPr>
        <w:t>LỜI NÓI ĐẦU</w:t>
      </w:r>
    </w:p>
    <w:p>
      <w:pPr>
        <w:spacing w:before="54"/>
        <w:ind w:left="959" w:right="0" w:firstLine="0"/>
        <w:jc w:val="left"/>
        <w:rPr>
          <w:b/>
          <w:sz w:val="48"/>
        </w:rPr>
      </w:pPr>
      <w:r>
        <w:rPr/>
        <w:br w:type="column"/>
      </w:r>
      <w:r>
        <w:rPr>
          <w:b/>
          <w:sz w:val="48"/>
        </w:rPr>
        <w:t>MỤC LỤC</w:t>
      </w:r>
    </w:p>
    <w:p>
      <w:pPr>
        <w:spacing w:after="0"/>
        <w:jc w:val="left"/>
        <w:rPr>
          <w:sz w:val="48"/>
        </w:rPr>
        <w:sectPr>
          <w:footerReference w:type="default" r:id="rId11"/>
          <w:footerReference w:type="even" r:id="rId12"/>
          <w:pgSz w:w="11910" w:h="16840"/>
          <w:pgMar w:footer="656" w:header="0" w:top="440" w:bottom="840" w:left="740" w:right="0"/>
          <w:pgNumType w:start="1"/>
          <w:cols w:num="2" w:equalWidth="0">
            <w:col w:w="2583" w:space="956"/>
            <w:col w:w="7631"/>
          </w:cols>
        </w:sectPr>
      </w:pPr>
    </w:p>
    <w:p>
      <w:pPr>
        <w:spacing w:before="124"/>
        <w:ind w:left="959" w:right="0" w:firstLine="0"/>
        <w:jc w:val="left"/>
        <w:rPr>
          <w:b/>
          <w:i/>
          <w:sz w:val="26"/>
        </w:rPr>
      </w:pPr>
      <w:r>
        <w:rPr>
          <w:b/>
          <w:i/>
          <w:sz w:val="26"/>
        </w:rPr>
        <w:t>CHƯƠNG 1. ĐẶC TÍNH, CẤU TRÚC, CHỨC NĂNG CÁC PORT</w:t>
      </w:r>
    </w:p>
    <w:sdt>
      <w:sdtPr>
        <w:docPartObj>
          <w:docPartGallery w:val="Table of Contents"/>
          <w:docPartUnique/>
        </w:docPartObj>
      </w:sdtPr>
      <w:sdtEndPr/>
      <w:sdtContent>
        <w:p>
          <w:pPr>
            <w:pStyle w:val="TOC2"/>
            <w:numPr>
              <w:ilvl w:val="0"/>
              <w:numId w:val="1"/>
            </w:numPr>
            <w:tabs>
              <w:tab w:pos="2092" w:val="left" w:leader="none"/>
              <w:tab w:pos="2093" w:val="left" w:leader="none"/>
              <w:tab w:pos="10318" w:val="right" w:leader="none"/>
            </w:tabs>
            <w:spacing w:line="240" w:lineRule="auto" w:before="113" w:after="0"/>
            <w:ind w:left="2093" w:right="0" w:hanging="567"/>
            <w:jc w:val="left"/>
          </w:pPr>
          <w:hyperlink w:history="true" w:anchor="_TOC_250020">
            <w:r>
              <w:rPr/>
              <w:t>GIỚI</w:t>
            </w:r>
            <w:r>
              <w:rPr>
                <w:spacing w:val="2"/>
              </w:rPr>
              <w:t> </w:t>
            </w:r>
            <w:r>
              <w:rPr/>
              <w:t>THIỆU</w:t>
              <w:tab/>
              <w:t>1</w:t>
            </w:r>
          </w:hyperlink>
        </w:p>
        <w:p>
          <w:pPr>
            <w:pStyle w:val="TOC2"/>
            <w:numPr>
              <w:ilvl w:val="0"/>
              <w:numId w:val="1"/>
            </w:numPr>
            <w:tabs>
              <w:tab w:pos="2092" w:val="left" w:leader="none"/>
              <w:tab w:pos="2093" w:val="left" w:leader="none"/>
              <w:tab w:pos="10318" w:val="right" w:leader="none"/>
            </w:tabs>
            <w:spacing w:line="275" w:lineRule="exact" w:before="123" w:after="0"/>
            <w:ind w:left="2093" w:right="0" w:hanging="567"/>
            <w:jc w:val="left"/>
          </w:pPr>
          <w:hyperlink w:history="true" w:anchor="_TOC_250019">
            <w:r>
              <w:rPr/>
              <w:t>KHẢO SÁT VI ĐIỀU</w:t>
            </w:r>
            <w:r>
              <w:rPr>
                <w:spacing w:val="9"/>
              </w:rPr>
              <w:t> </w:t>
            </w:r>
            <w:r>
              <w:rPr/>
              <w:t>KHIỂN MICROCHIP</w:t>
              <w:tab/>
              <w:t>2</w:t>
            </w:r>
          </w:hyperlink>
        </w:p>
        <w:p>
          <w:pPr>
            <w:pStyle w:val="TOC3"/>
            <w:numPr>
              <w:ilvl w:val="1"/>
              <w:numId w:val="1"/>
            </w:numPr>
            <w:tabs>
              <w:tab w:pos="2659" w:val="left" w:leader="none"/>
              <w:tab w:pos="2660" w:val="left" w:leader="none"/>
              <w:tab w:pos="10318" w:val="right" w:leader="none"/>
            </w:tabs>
            <w:spacing w:line="252" w:lineRule="exact" w:before="0" w:after="0"/>
            <w:ind w:left="2659" w:right="0" w:hanging="567"/>
            <w:jc w:val="left"/>
          </w:pPr>
          <w:hyperlink w:history="true" w:anchor="_TOC_250018">
            <w:r>
              <w:rPr/>
              <w:t>Cấu hình của </w:t>
            </w:r>
            <w:r>
              <w:rPr>
                <w:spacing w:val="-3"/>
              </w:rPr>
              <w:t>vi </w:t>
            </w:r>
            <w:r>
              <w:rPr/>
              <w:t>điều khiển</w:t>
            </w:r>
            <w:r>
              <w:rPr>
                <w:spacing w:val="3"/>
              </w:rPr>
              <w:t> </w:t>
            </w:r>
            <w:r>
              <w:rPr/>
              <w:t>PIC</w:t>
            </w:r>
            <w:r>
              <w:rPr>
                <w:spacing w:val="3"/>
              </w:rPr>
              <w:t> </w:t>
            </w:r>
            <w:r>
              <w:rPr/>
              <w:t>16F887</w:t>
              <w:tab/>
              <w:t>2</w:t>
            </w:r>
          </w:hyperlink>
        </w:p>
        <w:p>
          <w:pPr>
            <w:pStyle w:val="TOC3"/>
            <w:numPr>
              <w:ilvl w:val="1"/>
              <w:numId w:val="1"/>
            </w:numPr>
            <w:tabs>
              <w:tab w:pos="2659" w:val="left" w:leader="none"/>
              <w:tab w:pos="2660" w:val="left" w:leader="none"/>
              <w:tab w:pos="10318" w:val="right" w:leader="none"/>
            </w:tabs>
            <w:spacing w:line="240" w:lineRule="auto" w:before="1" w:after="0"/>
            <w:ind w:left="2659" w:right="0" w:hanging="567"/>
            <w:jc w:val="left"/>
          </w:pPr>
          <w:r>
            <w:rPr/>
            <w:t>Sơ đồ cấu trúc </w:t>
          </w:r>
          <w:r>
            <w:rPr>
              <w:spacing w:val="-3"/>
            </w:rPr>
            <w:t>vi </w:t>
          </w:r>
          <w:r>
            <w:rPr/>
            <w:t>điều khiển</w:t>
          </w:r>
          <w:r>
            <w:rPr>
              <w:spacing w:val="-2"/>
            </w:rPr>
            <w:t> </w:t>
          </w:r>
          <w:r>
            <w:rPr/>
            <w:t>PIC</w:t>
          </w:r>
          <w:r>
            <w:rPr>
              <w:spacing w:val="3"/>
            </w:rPr>
            <w:t> </w:t>
          </w:r>
          <w:r>
            <w:rPr/>
            <w:t>16F887</w:t>
            <w:tab/>
            <w:t>5</w:t>
          </w:r>
        </w:p>
        <w:p>
          <w:pPr>
            <w:pStyle w:val="TOC3"/>
            <w:numPr>
              <w:ilvl w:val="1"/>
              <w:numId w:val="1"/>
            </w:numPr>
            <w:tabs>
              <w:tab w:pos="2659" w:val="left" w:leader="none"/>
              <w:tab w:pos="2660" w:val="left" w:leader="none"/>
              <w:tab w:pos="10318" w:val="right" w:leader="none"/>
            </w:tabs>
            <w:spacing w:line="240" w:lineRule="auto" w:before="2" w:after="0"/>
            <w:ind w:left="2659" w:right="0" w:hanging="567"/>
            <w:jc w:val="left"/>
          </w:pPr>
          <w:hyperlink w:history="true" w:anchor="_TOC_250017">
            <w:r>
              <w:rPr/>
              <w:t>Khảo sát sơ đồ chân </w:t>
            </w:r>
            <w:r>
              <w:rPr>
                <w:spacing w:val="-3"/>
              </w:rPr>
              <w:t>vi </w:t>
            </w:r>
            <w:r>
              <w:rPr/>
              <w:t>điều khiển</w:t>
            </w:r>
            <w:r>
              <w:rPr>
                <w:spacing w:val="-6"/>
              </w:rPr>
              <w:t> </w:t>
            </w:r>
            <w:r>
              <w:rPr/>
              <w:t>PIC</w:t>
            </w:r>
            <w:r>
              <w:rPr>
                <w:spacing w:val="3"/>
              </w:rPr>
              <w:t> </w:t>
            </w:r>
            <w:r>
              <w:rPr/>
              <w:t>16F887</w:t>
              <w:tab/>
              <w:t>7</w:t>
            </w:r>
          </w:hyperlink>
        </w:p>
        <w:p>
          <w:pPr>
            <w:pStyle w:val="TOC2"/>
            <w:numPr>
              <w:ilvl w:val="0"/>
              <w:numId w:val="1"/>
            </w:numPr>
            <w:tabs>
              <w:tab w:pos="2092" w:val="left" w:leader="none"/>
              <w:tab w:pos="2093" w:val="left" w:leader="none"/>
              <w:tab w:pos="10318" w:val="right" w:leader="none"/>
            </w:tabs>
            <w:spacing w:line="240" w:lineRule="auto" w:before="117" w:after="0"/>
            <w:ind w:left="2093" w:right="0" w:hanging="567"/>
            <w:jc w:val="left"/>
          </w:pPr>
          <w:hyperlink w:history="true" w:anchor="_TOC_250016">
            <w:r>
              <w:rPr/>
              <w:t>CÂU HỎI ÔN TẬP – TRẮC NGHIỆM –</w:t>
            </w:r>
            <w:r>
              <w:rPr>
                <w:spacing w:val="8"/>
              </w:rPr>
              <w:t> </w:t>
            </w:r>
            <w:r>
              <w:rPr>
                <w:spacing w:val="-3"/>
              </w:rPr>
              <w:t>BÀI</w:t>
            </w:r>
            <w:r>
              <w:rPr>
                <w:spacing w:val="2"/>
              </w:rPr>
              <w:t> </w:t>
            </w:r>
            <w:r>
              <w:rPr/>
              <w:t>TẬP</w:t>
              <w:tab/>
              <w:t>12</w:t>
            </w:r>
          </w:hyperlink>
        </w:p>
        <w:p>
          <w:pPr>
            <w:pStyle w:val="TOC3"/>
            <w:numPr>
              <w:ilvl w:val="1"/>
              <w:numId w:val="1"/>
            </w:numPr>
            <w:tabs>
              <w:tab w:pos="2659" w:val="left" w:leader="none"/>
              <w:tab w:pos="2660" w:val="left" w:leader="none"/>
              <w:tab w:pos="10318" w:val="right" w:leader="none"/>
            </w:tabs>
            <w:spacing w:line="240" w:lineRule="auto" w:before="2" w:after="0"/>
            <w:ind w:left="2659" w:right="0" w:hanging="567"/>
            <w:jc w:val="left"/>
          </w:pPr>
          <w:hyperlink w:history="true" w:anchor="_TOC_250015">
            <w:r>
              <w:rPr/>
              <w:t>Câu hỏi</w:t>
            </w:r>
            <w:r>
              <w:rPr>
                <w:spacing w:val="-5"/>
              </w:rPr>
              <w:t> </w:t>
            </w:r>
            <w:r>
              <w:rPr/>
              <w:t>ôn</w:t>
            </w:r>
            <w:r>
              <w:rPr>
                <w:spacing w:val="-3"/>
              </w:rPr>
              <w:t> </w:t>
            </w:r>
            <w:r>
              <w:rPr/>
              <w:t>tập</w:t>
              <w:tab/>
              <w:t>12</w:t>
            </w:r>
          </w:hyperlink>
        </w:p>
        <w:p>
          <w:pPr>
            <w:pStyle w:val="TOC3"/>
            <w:numPr>
              <w:ilvl w:val="1"/>
              <w:numId w:val="1"/>
            </w:numPr>
            <w:tabs>
              <w:tab w:pos="2659" w:val="left" w:leader="none"/>
              <w:tab w:pos="2660" w:val="left" w:leader="none"/>
              <w:tab w:pos="10318" w:val="right" w:leader="none"/>
            </w:tabs>
            <w:spacing w:line="251" w:lineRule="exact" w:before="2" w:after="0"/>
            <w:ind w:left="2659" w:right="0" w:hanging="567"/>
            <w:jc w:val="left"/>
          </w:pPr>
          <w:hyperlink w:history="true" w:anchor="_TOC_250014">
            <w:r>
              <w:rPr/>
              <w:t>Câu hỏi </w:t>
            </w:r>
            <w:r>
              <w:rPr>
                <w:spacing w:val="-5"/>
              </w:rPr>
              <w:t>mở</w:t>
            </w:r>
            <w:r>
              <w:rPr/>
              <w:t> rộng</w:t>
              <w:tab/>
              <w:t>13</w:t>
            </w:r>
          </w:hyperlink>
        </w:p>
        <w:p>
          <w:pPr>
            <w:pStyle w:val="TOC3"/>
            <w:numPr>
              <w:ilvl w:val="1"/>
              <w:numId w:val="1"/>
            </w:numPr>
            <w:tabs>
              <w:tab w:pos="2659" w:val="left" w:leader="none"/>
              <w:tab w:pos="2660" w:val="left" w:leader="none"/>
              <w:tab w:pos="10318" w:val="right" w:leader="none"/>
            </w:tabs>
            <w:spacing w:line="251" w:lineRule="exact" w:before="0" w:after="0"/>
            <w:ind w:left="2659" w:right="0" w:hanging="567"/>
            <w:jc w:val="left"/>
          </w:pPr>
          <w:hyperlink w:history="true" w:anchor="_TOC_250013">
            <w:r>
              <w:rPr/>
              <w:t>Câu hỏi</w:t>
            </w:r>
            <w:r>
              <w:rPr>
                <w:spacing w:val="-5"/>
              </w:rPr>
              <w:t> </w:t>
            </w:r>
            <w:r>
              <w:rPr/>
              <w:t>trắc</w:t>
            </w:r>
            <w:r>
              <w:rPr>
                <w:spacing w:val="-5"/>
              </w:rPr>
              <w:t> </w:t>
            </w:r>
            <w:r>
              <w:rPr/>
              <w:t>nghiệm</w:t>
              <w:tab/>
              <w:t>13</w:t>
            </w:r>
          </w:hyperlink>
        </w:p>
        <w:p>
          <w:pPr>
            <w:pStyle w:val="TOC3"/>
            <w:numPr>
              <w:ilvl w:val="1"/>
              <w:numId w:val="1"/>
            </w:numPr>
            <w:tabs>
              <w:tab w:pos="2659" w:val="left" w:leader="none"/>
              <w:tab w:pos="2660" w:val="left" w:leader="none"/>
              <w:tab w:pos="10318" w:val="right" w:leader="none"/>
            </w:tabs>
            <w:spacing w:line="240" w:lineRule="auto" w:before="1" w:after="0"/>
            <w:ind w:left="2659" w:right="0" w:hanging="567"/>
            <w:jc w:val="left"/>
          </w:pPr>
          <w:hyperlink w:history="true" w:anchor="_TOC_250012">
            <w:r>
              <w:rPr/>
              <w:t>Bài</w:t>
            </w:r>
            <w:r>
              <w:rPr>
                <w:spacing w:val="-2"/>
              </w:rPr>
              <w:t> </w:t>
            </w:r>
            <w:r>
              <w:rPr/>
              <w:t>tập</w:t>
              <w:tab/>
              <w:t>14</w:t>
            </w:r>
          </w:hyperlink>
        </w:p>
        <w:p>
          <w:pPr>
            <w:pStyle w:val="TOC1"/>
            <w:rPr>
              <w:i/>
            </w:rPr>
          </w:pPr>
          <w:r>
            <w:rPr>
              <w:i/>
            </w:rPr>
            <w:t>CHƯƠNG 2. TỔ CHỨC BỘ NHỚ, THANH GHI</w:t>
          </w:r>
        </w:p>
        <w:p>
          <w:pPr>
            <w:pStyle w:val="TOC2"/>
            <w:numPr>
              <w:ilvl w:val="0"/>
              <w:numId w:val="2"/>
            </w:numPr>
            <w:tabs>
              <w:tab w:pos="2092" w:val="left" w:leader="none"/>
              <w:tab w:pos="2093" w:val="left" w:leader="none"/>
              <w:tab w:pos="10318" w:val="right" w:leader="none"/>
            </w:tabs>
            <w:spacing w:line="240" w:lineRule="auto" w:before="114" w:after="0"/>
            <w:ind w:left="2093" w:right="0" w:hanging="567"/>
            <w:jc w:val="left"/>
          </w:pPr>
          <w:hyperlink w:history="true" w:anchor="_TOC_250011">
            <w:r>
              <w:rPr/>
              <w:t>GIỚI</w:t>
            </w:r>
            <w:r>
              <w:rPr>
                <w:spacing w:val="2"/>
              </w:rPr>
              <w:t> </w:t>
            </w:r>
            <w:r>
              <w:rPr/>
              <w:t>THIỆU</w:t>
              <w:tab/>
              <w:t>15</w:t>
            </w:r>
          </w:hyperlink>
        </w:p>
        <w:p>
          <w:pPr>
            <w:pStyle w:val="TOC2"/>
            <w:numPr>
              <w:ilvl w:val="0"/>
              <w:numId w:val="2"/>
            </w:numPr>
            <w:tabs>
              <w:tab w:pos="2092" w:val="left" w:leader="none"/>
              <w:tab w:pos="2093" w:val="left" w:leader="none"/>
              <w:tab w:pos="10318" w:val="right" w:leader="none"/>
            </w:tabs>
            <w:spacing w:line="240" w:lineRule="auto" w:before="118" w:after="0"/>
            <w:ind w:left="2093" w:right="0" w:hanging="567"/>
            <w:jc w:val="left"/>
          </w:pPr>
          <w:r>
            <w:rPr/>
            <w:t>KIẾN TRÚC</w:t>
          </w:r>
          <w:r>
            <w:rPr>
              <w:spacing w:val="-1"/>
            </w:rPr>
            <w:t> </w:t>
          </w:r>
          <w:r>
            <w:rPr/>
            <w:t>BỘ</w:t>
          </w:r>
          <w:r>
            <w:rPr>
              <w:spacing w:val="1"/>
            </w:rPr>
            <w:t> </w:t>
          </w:r>
          <w:r>
            <w:rPr/>
            <w:t>NHỚ</w:t>
            <w:tab/>
            <w:t>16</w:t>
          </w:r>
        </w:p>
        <w:p>
          <w:pPr>
            <w:pStyle w:val="TOC2"/>
            <w:numPr>
              <w:ilvl w:val="0"/>
              <w:numId w:val="2"/>
            </w:numPr>
            <w:tabs>
              <w:tab w:pos="2092" w:val="left" w:leader="none"/>
              <w:tab w:pos="2093" w:val="left" w:leader="none"/>
              <w:tab w:pos="10318" w:val="right" w:leader="none"/>
            </w:tabs>
            <w:spacing w:line="275" w:lineRule="exact" w:before="122" w:after="0"/>
            <w:ind w:left="2093" w:right="0" w:hanging="567"/>
            <w:jc w:val="left"/>
          </w:pPr>
          <w:r>
            <w:rPr/>
            <w:t>TỔ CHỨC BỘ NHỚ CỦA VI ĐIỀU KHIỂN</w:t>
          </w:r>
          <w:r>
            <w:rPr>
              <w:spacing w:val="-5"/>
            </w:rPr>
            <w:t> </w:t>
          </w:r>
          <w:r>
            <w:rPr/>
            <w:t>PIC</w:t>
          </w:r>
          <w:r>
            <w:rPr>
              <w:spacing w:val="-9"/>
            </w:rPr>
            <w:t> </w:t>
          </w:r>
          <w:r>
            <w:rPr/>
            <w:t>16F887</w:t>
            <w:tab/>
            <w:t>16</w:t>
          </w:r>
        </w:p>
        <w:p>
          <w:pPr>
            <w:pStyle w:val="TOC3"/>
            <w:numPr>
              <w:ilvl w:val="1"/>
              <w:numId w:val="2"/>
            </w:numPr>
            <w:tabs>
              <w:tab w:pos="2659" w:val="left" w:leader="none"/>
              <w:tab w:pos="2660" w:val="left" w:leader="none"/>
              <w:tab w:pos="10318" w:val="right" w:leader="none"/>
            </w:tabs>
            <w:spacing w:line="252" w:lineRule="exact" w:before="0" w:after="0"/>
            <w:ind w:left="2659" w:right="0" w:hanging="567"/>
            <w:jc w:val="left"/>
          </w:pPr>
          <w:r>
            <w:rPr/>
            <w:t>Tổ chức bộ nhớ</w:t>
          </w:r>
          <w:r>
            <w:rPr>
              <w:spacing w:val="-9"/>
            </w:rPr>
            <w:t> </w:t>
          </w:r>
          <w:r>
            <w:rPr/>
            <w:t>chƣơng</w:t>
          </w:r>
          <w:r>
            <w:rPr>
              <w:spacing w:val="-4"/>
            </w:rPr>
            <w:t> </w:t>
          </w:r>
          <w:r>
            <w:rPr/>
            <w:t>trình</w:t>
            <w:tab/>
            <w:t>17</w:t>
          </w:r>
        </w:p>
        <w:p>
          <w:pPr>
            <w:pStyle w:val="TOC3"/>
            <w:numPr>
              <w:ilvl w:val="1"/>
              <w:numId w:val="2"/>
            </w:numPr>
            <w:tabs>
              <w:tab w:pos="2659" w:val="left" w:leader="none"/>
              <w:tab w:pos="2660" w:val="left" w:leader="none"/>
              <w:tab w:pos="10318" w:val="right" w:leader="none"/>
            </w:tabs>
            <w:spacing w:line="240" w:lineRule="auto" w:before="2" w:after="0"/>
            <w:ind w:left="2659" w:right="0" w:hanging="567"/>
            <w:jc w:val="left"/>
          </w:pPr>
          <w:r>
            <w:rPr/>
            <w:t>Mã </w:t>
          </w:r>
          <w:r>
            <w:rPr>
              <w:spacing w:val="-3"/>
            </w:rPr>
            <w:t>lệnh</w:t>
          </w:r>
          <w:r>
            <w:rPr>
              <w:spacing w:val="2"/>
            </w:rPr>
            <w:t> </w:t>
          </w:r>
          <w:r>
            <w:rPr/>
            <w:t>14</w:t>
          </w:r>
          <w:r>
            <w:rPr>
              <w:spacing w:val="2"/>
            </w:rPr>
            <w:t> </w:t>
          </w:r>
          <w:r>
            <w:rPr/>
            <w:t>bit</w:t>
            <w:tab/>
            <w:t>17</w:t>
          </w:r>
        </w:p>
        <w:p>
          <w:pPr>
            <w:pStyle w:val="TOC3"/>
            <w:numPr>
              <w:ilvl w:val="1"/>
              <w:numId w:val="2"/>
            </w:numPr>
            <w:tabs>
              <w:tab w:pos="2659" w:val="left" w:leader="none"/>
              <w:tab w:pos="2660" w:val="left" w:leader="none"/>
              <w:tab w:pos="10318" w:val="right" w:leader="none"/>
            </w:tabs>
            <w:spacing w:line="240" w:lineRule="auto" w:before="1" w:after="0"/>
            <w:ind w:left="2659" w:right="0" w:hanging="567"/>
            <w:jc w:val="left"/>
          </w:pPr>
          <w:r>
            <w:rPr/>
            <w:t>Khảo sát bộ </w:t>
          </w:r>
          <w:r>
            <w:rPr>
              <w:spacing w:val="-4"/>
            </w:rPr>
            <w:t>nhớ </w:t>
          </w:r>
          <w:r>
            <w:rPr>
              <w:spacing w:val="-3"/>
            </w:rPr>
            <w:t>dữ </w:t>
          </w:r>
          <w:r>
            <w:rPr/>
            <w:t>liệu </w:t>
          </w:r>
          <w:r>
            <w:rPr>
              <w:spacing w:val="-3"/>
            </w:rPr>
            <w:t>và </w:t>
          </w:r>
          <w:r>
            <w:rPr/>
            <w:t>thanh ghi</w:t>
          </w:r>
          <w:r>
            <w:rPr>
              <w:spacing w:val="18"/>
            </w:rPr>
            <w:t> </w:t>
          </w:r>
          <w:r>
            <w:rPr/>
            <w:t>trạng</w:t>
          </w:r>
          <w:r>
            <w:rPr>
              <w:spacing w:val="-3"/>
            </w:rPr>
            <w:t> </w:t>
          </w:r>
          <w:r>
            <w:rPr/>
            <w:t>thái</w:t>
            <w:tab/>
            <w:t>18</w:t>
          </w:r>
        </w:p>
        <w:p>
          <w:pPr>
            <w:pStyle w:val="TOC3"/>
            <w:numPr>
              <w:ilvl w:val="1"/>
              <w:numId w:val="2"/>
            </w:numPr>
            <w:tabs>
              <w:tab w:pos="2659" w:val="left" w:leader="none"/>
              <w:tab w:pos="2660" w:val="left" w:leader="none"/>
              <w:tab w:pos="10318" w:val="right" w:leader="none"/>
            </w:tabs>
            <w:spacing w:line="240" w:lineRule="auto" w:before="1" w:after="0"/>
            <w:ind w:left="2659" w:right="0" w:hanging="567"/>
            <w:jc w:val="left"/>
          </w:pPr>
          <w:r>
            <w:rPr/>
            <w:t>Bộ nhớ </w:t>
          </w:r>
          <w:r>
            <w:rPr>
              <w:spacing w:val="-3"/>
            </w:rPr>
            <w:t>dữ</w:t>
          </w:r>
          <w:r>
            <w:rPr>
              <w:spacing w:val="3"/>
            </w:rPr>
            <w:t> </w:t>
          </w:r>
          <w:r>
            <w:rPr/>
            <w:t>liệu</w:t>
          </w:r>
          <w:r>
            <w:rPr>
              <w:spacing w:val="2"/>
            </w:rPr>
            <w:t> </w:t>
          </w:r>
          <w:r>
            <w:rPr/>
            <w:t>Eeprom</w:t>
            <w:tab/>
            <w:t>20</w:t>
          </w:r>
        </w:p>
        <w:p>
          <w:pPr>
            <w:pStyle w:val="TOC2"/>
            <w:numPr>
              <w:ilvl w:val="0"/>
              <w:numId w:val="2"/>
            </w:numPr>
            <w:tabs>
              <w:tab w:pos="2092" w:val="left" w:leader="none"/>
              <w:tab w:pos="2093" w:val="left" w:leader="none"/>
              <w:tab w:pos="10318" w:val="right" w:leader="none"/>
            </w:tabs>
            <w:spacing w:line="240" w:lineRule="auto" w:before="118" w:after="0"/>
            <w:ind w:left="2093" w:right="0" w:hanging="567"/>
            <w:jc w:val="left"/>
          </w:pPr>
          <w:hyperlink w:history="true" w:anchor="_TOC_250010">
            <w:r>
              <w:rPr/>
              <w:t>CÂU HỎI ÔN TẬP – TRẮC NGHIỆM –</w:t>
            </w:r>
            <w:r>
              <w:rPr>
                <w:spacing w:val="8"/>
              </w:rPr>
              <w:t> </w:t>
            </w:r>
            <w:r>
              <w:rPr>
                <w:spacing w:val="-3"/>
              </w:rPr>
              <w:t>BÀI</w:t>
            </w:r>
            <w:r>
              <w:rPr>
                <w:spacing w:val="2"/>
              </w:rPr>
              <w:t> </w:t>
            </w:r>
            <w:r>
              <w:rPr/>
              <w:t>TẬP</w:t>
              <w:tab/>
              <w:t>20</w:t>
            </w:r>
          </w:hyperlink>
        </w:p>
        <w:p>
          <w:pPr>
            <w:pStyle w:val="TOC3"/>
            <w:numPr>
              <w:ilvl w:val="1"/>
              <w:numId w:val="2"/>
            </w:numPr>
            <w:tabs>
              <w:tab w:pos="2659" w:val="left" w:leader="none"/>
              <w:tab w:pos="2660" w:val="left" w:leader="none"/>
              <w:tab w:pos="10318" w:val="right" w:leader="none"/>
            </w:tabs>
            <w:spacing w:line="251" w:lineRule="exact" w:before="2" w:after="0"/>
            <w:ind w:left="2659" w:right="0" w:hanging="567"/>
            <w:jc w:val="left"/>
          </w:pPr>
          <w:hyperlink w:history="true" w:anchor="_TOC_250009">
            <w:r>
              <w:rPr/>
              <w:t>Câu hỏi</w:t>
            </w:r>
            <w:r>
              <w:rPr>
                <w:spacing w:val="-5"/>
              </w:rPr>
              <w:t> </w:t>
            </w:r>
            <w:r>
              <w:rPr/>
              <w:t>ôn</w:t>
            </w:r>
            <w:r>
              <w:rPr>
                <w:spacing w:val="-3"/>
              </w:rPr>
              <w:t> </w:t>
            </w:r>
            <w:r>
              <w:rPr/>
              <w:t>tập</w:t>
              <w:tab/>
              <w:t>20</w:t>
            </w:r>
          </w:hyperlink>
        </w:p>
        <w:p>
          <w:pPr>
            <w:pStyle w:val="TOC3"/>
            <w:numPr>
              <w:ilvl w:val="1"/>
              <w:numId w:val="2"/>
            </w:numPr>
            <w:tabs>
              <w:tab w:pos="2659" w:val="left" w:leader="none"/>
              <w:tab w:pos="2660" w:val="left" w:leader="none"/>
              <w:tab w:pos="10318" w:val="right" w:leader="none"/>
            </w:tabs>
            <w:spacing w:line="251" w:lineRule="exact" w:before="0" w:after="0"/>
            <w:ind w:left="2659" w:right="0" w:hanging="567"/>
            <w:jc w:val="left"/>
          </w:pPr>
          <w:hyperlink w:history="true" w:anchor="_TOC_250008">
            <w:r>
              <w:rPr/>
              <w:t>Câu hỏi </w:t>
            </w:r>
            <w:r>
              <w:rPr>
                <w:spacing w:val="-5"/>
              </w:rPr>
              <w:t>mở</w:t>
            </w:r>
            <w:r>
              <w:rPr/>
              <w:t> rộng</w:t>
              <w:tab/>
              <w:t>20</w:t>
            </w:r>
          </w:hyperlink>
        </w:p>
        <w:p>
          <w:pPr>
            <w:pStyle w:val="TOC3"/>
            <w:numPr>
              <w:ilvl w:val="1"/>
              <w:numId w:val="2"/>
            </w:numPr>
            <w:tabs>
              <w:tab w:pos="2659" w:val="left" w:leader="none"/>
              <w:tab w:pos="2660" w:val="left" w:leader="none"/>
              <w:tab w:pos="10318" w:val="right" w:leader="none"/>
            </w:tabs>
            <w:spacing w:line="240" w:lineRule="auto" w:before="1" w:after="0"/>
            <w:ind w:left="2659" w:right="0" w:hanging="567"/>
            <w:jc w:val="left"/>
          </w:pPr>
          <w:hyperlink w:history="true" w:anchor="_TOC_250007">
            <w:r>
              <w:rPr/>
              <w:t>Câu hỏi</w:t>
            </w:r>
            <w:r>
              <w:rPr>
                <w:spacing w:val="-5"/>
              </w:rPr>
              <w:t> </w:t>
            </w:r>
            <w:r>
              <w:rPr/>
              <w:t>trắc</w:t>
            </w:r>
            <w:r>
              <w:rPr>
                <w:spacing w:val="-5"/>
              </w:rPr>
              <w:t> </w:t>
            </w:r>
            <w:r>
              <w:rPr/>
              <w:t>nghiệm</w:t>
              <w:tab/>
              <w:t>20</w:t>
            </w:r>
          </w:hyperlink>
        </w:p>
        <w:p>
          <w:pPr>
            <w:pStyle w:val="TOC3"/>
            <w:numPr>
              <w:ilvl w:val="1"/>
              <w:numId w:val="2"/>
            </w:numPr>
            <w:tabs>
              <w:tab w:pos="2659" w:val="left" w:leader="none"/>
              <w:tab w:pos="2660" w:val="left" w:leader="none"/>
              <w:tab w:pos="10318" w:val="right" w:leader="none"/>
            </w:tabs>
            <w:spacing w:line="240" w:lineRule="auto" w:before="2" w:after="0"/>
            <w:ind w:left="2659" w:right="0" w:hanging="567"/>
            <w:jc w:val="left"/>
          </w:pPr>
          <w:hyperlink w:history="true" w:anchor="_TOC_250006">
            <w:r>
              <w:rPr/>
              <w:t>Bài</w:t>
            </w:r>
            <w:r>
              <w:rPr>
                <w:spacing w:val="-2"/>
              </w:rPr>
              <w:t> </w:t>
            </w:r>
            <w:r>
              <w:rPr/>
              <w:t>tập</w:t>
              <w:tab/>
              <w:t>22</w:t>
            </w:r>
          </w:hyperlink>
        </w:p>
        <w:p>
          <w:pPr>
            <w:pStyle w:val="TOC1"/>
            <w:rPr>
              <w:i/>
            </w:rPr>
          </w:pPr>
          <w:r>
            <w:rPr>
              <w:i/>
            </w:rPr>
            <w:t>CHƯƠNG 3. LỆNH HỢP NGỮ</w:t>
          </w:r>
        </w:p>
        <w:p>
          <w:pPr>
            <w:pStyle w:val="TOC2"/>
            <w:numPr>
              <w:ilvl w:val="0"/>
              <w:numId w:val="3"/>
            </w:numPr>
            <w:tabs>
              <w:tab w:pos="2092" w:val="left" w:leader="none"/>
              <w:tab w:pos="2093" w:val="left" w:leader="none"/>
              <w:tab w:pos="10318" w:val="right" w:leader="none"/>
            </w:tabs>
            <w:spacing w:line="240" w:lineRule="auto" w:before="114" w:after="0"/>
            <w:ind w:left="2093" w:right="0" w:hanging="567"/>
            <w:jc w:val="left"/>
          </w:pPr>
          <w:hyperlink w:history="true" w:anchor="_TOC_250005">
            <w:r>
              <w:rPr/>
              <w:t>GIỚI</w:t>
            </w:r>
            <w:r>
              <w:rPr>
                <w:spacing w:val="2"/>
              </w:rPr>
              <w:t> </w:t>
            </w:r>
            <w:r>
              <w:rPr/>
              <w:t>THIỆU</w:t>
              <w:tab/>
              <w:t>24</w:t>
            </w:r>
          </w:hyperlink>
        </w:p>
        <w:p>
          <w:pPr>
            <w:pStyle w:val="TOC2"/>
            <w:numPr>
              <w:ilvl w:val="0"/>
              <w:numId w:val="3"/>
            </w:numPr>
            <w:tabs>
              <w:tab w:pos="2092" w:val="left" w:leader="none"/>
              <w:tab w:pos="2093" w:val="left" w:leader="none"/>
              <w:tab w:pos="10318" w:val="right" w:leader="none"/>
            </w:tabs>
            <w:spacing w:line="240" w:lineRule="auto" w:before="117" w:after="0"/>
            <w:ind w:left="2093" w:right="0" w:hanging="567"/>
            <w:jc w:val="left"/>
          </w:pPr>
          <w:r>
            <w:rPr/>
            <w:t>LỆNH HỢP NGỮ CỦA VI ĐIỀU KHIỂN</w:t>
          </w:r>
          <w:r>
            <w:rPr>
              <w:spacing w:val="1"/>
            </w:rPr>
            <w:t> </w:t>
          </w:r>
          <w:r>
            <w:rPr/>
            <w:t>PIC 16F887</w:t>
            <w:tab/>
            <w:t>24</w:t>
          </w:r>
        </w:p>
        <w:p>
          <w:pPr>
            <w:pStyle w:val="TOC3"/>
            <w:numPr>
              <w:ilvl w:val="1"/>
              <w:numId w:val="3"/>
            </w:numPr>
            <w:tabs>
              <w:tab w:pos="2659" w:val="left" w:leader="none"/>
              <w:tab w:pos="2660" w:val="left" w:leader="none"/>
              <w:tab w:pos="10318" w:val="right" w:leader="none"/>
            </w:tabs>
            <w:spacing w:line="240" w:lineRule="auto" w:before="2" w:after="0"/>
            <w:ind w:left="2659" w:right="0" w:hanging="567"/>
            <w:jc w:val="left"/>
          </w:pPr>
          <w:r>
            <w:rPr/>
            <w:t>Giới</w:t>
          </w:r>
          <w:r>
            <w:rPr>
              <w:spacing w:val="-3"/>
            </w:rPr>
            <w:t> </w:t>
          </w:r>
          <w:r>
            <w:rPr/>
            <w:t>thiệu</w:t>
            <w:tab/>
            <w:t>24</w:t>
          </w:r>
        </w:p>
        <w:p>
          <w:pPr>
            <w:pStyle w:val="TOC3"/>
            <w:numPr>
              <w:ilvl w:val="1"/>
              <w:numId w:val="3"/>
            </w:numPr>
            <w:tabs>
              <w:tab w:pos="2659" w:val="left" w:leader="none"/>
              <w:tab w:pos="2660" w:val="left" w:leader="none"/>
              <w:tab w:pos="10318" w:val="right" w:leader="none"/>
            </w:tabs>
            <w:spacing w:line="252" w:lineRule="exact" w:before="2" w:after="0"/>
            <w:ind w:left="2659" w:right="0" w:hanging="567"/>
            <w:jc w:val="left"/>
          </w:pPr>
          <w:r>
            <w:rPr/>
            <w:t>Khảo sát tập </w:t>
          </w:r>
          <w:r>
            <w:rPr>
              <w:spacing w:val="-3"/>
            </w:rPr>
            <w:t>lệnh </w:t>
          </w:r>
          <w:r>
            <w:rPr/>
            <w:t>tóm tắt </w:t>
          </w:r>
          <w:r>
            <w:rPr>
              <w:spacing w:val="-3"/>
            </w:rPr>
            <w:t>vi </w:t>
          </w:r>
          <w:r>
            <w:rPr/>
            <w:t>điều khiển</w:t>
          </w:r>
          <w:r>
            <w:rPr>
              <w:spacing w:val="-2"/>
            </w:rPr>
            <w:t> </w:t>
          </w:r>
          <w:r>
            <w:rPr/>
            <w:t>PIC</w:t>
          </w:r>
          <w:r>
            <w:rPr>
              <w:spacing w:val="3"/>
            </w:rPr>
            <w:t> </w:t>
          </w:r>
          <w:r>
            <w:rPr/>
            <w:t>16F887</w:t>
            <w:tab/>
            <w:t>25</w:t>
          </w:r>
        </w:p>
        <w:p>
          <w:pPr>
            <w:pStyle w:val="TOC3"/>
            <w:numPr>
              <w:ilvl w:val="1"/>
              <w:numId w:val="3"/>
            </w:numPr>
            <w:tabs>
              <w:tab w:pos="2659" w:val="left" w:leader="none"/>
              <w:tab w:pos="2660" w:val="left" w:leader="none"/>
              <w:tab w:pos="10318" w:val="right" w:leader="none"/>
            </w:tabs>
            <w:spacing w:line="252" w:lineRule="exact" w:before="0" w:after="0"/>
            <w:ind w:left="2659" w:right="0" w:hanging="567"/>
            <w:jc w:val="left"/>
          </w:pPr>
          <w:r>
            <w:rPr/>
            <w:t>Tập lệnh</w:t>
          </w:r>
          <w:r>
            <w:rPr>
              <w:spacing w:val="-2"/>
            </w:rPr>
            <w:t> </w:t>
          </w:r>
          <w:r>
            <w:rPr/>
            <w:t>chi</w:t>
          </w:r>
          <w:r>
            <w:rPr>
              <w:spacing w:val="-2"/>
            </w:rPr>
            <w:t> </w:t>
          </w:r>
          <w:r>
            <w:rPr/>
            <w:t>tiết</w:t>
            <w:tab/>
            <w:t>26</w:t>
          </w:r>
        </w:p>
        <w:p>
          <w:pPr>
            <w:pStyle w:val="TOC2"/>
            <w:numPr>
              <w:ilvl w:val="0"/>
              <w:numId w:val="3"/>
            </w:numPr>
            <w:tabs>
              <w:tab w:pos="2092" w:val="left" w:leader="none"/>
              <w:tab w:pos="2093" w:val="left" w:leader="none"/>
              <w:tab w:pos="10318" w:val="right" w:leader="none"/>
            </w:tabs>
            <w:spacing w:line="275" w:lineRule="exact" w:before="122" w:after="0"/>
            <w:ind w:left="2093" w:right="0" w:hanging="567"/>
            <w:jc w:val="left"/>
          </w:pPr>
          <w:r>
            <w:rPr/>
            <w:t>CÂU HỎI ÔN TẬP – TRẮC NGHIỆM –</w:t>
          </w:r>
          <w:r>
            <w:rPr>
              <w:spacing w:val="8"/>
            </w:rPr>
            <w:t> </w:t>
          </w:r>
          <w:r>
            <w:rPr>
              <w:spacing w:val="-3"/>
            </w:rPr>
            <w:t>BÀI</w:t>
          </w:r>
          <w:r>
            <w:rPr>
              <w:spacing w:val="2"/>
            </w:rPr>
            <w:t> </w:t>
          </w:r>
          <w:r>
            <w:rPr/>
            <w:t>TẬP</w:t>
            <w:tab/>
            <w:t>31</w:t>
          </w:r>
        </w:p>
        <w:p>
          <w:pPr>
            <w:pStyle w:val="TOC3"/>
            <w:numPr>
              <w:ilvl w:val="1"/>
              <w:numId w:val="3"/>
            </w:numPr>
            <w:tabs>
              <w:tab w:pos="2659" w:val="left" w:leader="none"/>
              <w:tab w:pos="2660" w:val="left" w:leader="none"/>
              <w:tab w:pos="10318" w:val="right" w:leader="none"/>
            </w:tabs>
            <w:spacing w:line="252" w:lineRule="exact" w:before="0" w:after="0"/>
            <w:ind w:left="2659" w:right="0" w:hanging="567"/>
            <w:jc w:val="left"/>
          </w:pPr>
          <w:hyperlink w:history="true" w:anchor="_TOC_250004">
            <w:r>
              <w:rPr/>
              <w:t>Câu hỏi</w:t>
            </w:r>
            <w:r>
              <w:rPr>
                <w:spacing w:val="-5"/>
              </w:rPr>
              <w:t> </w:t>
            </w:r>
            <w:r>
              <w:rPr/>
              <w:t>ôn</w:t>
            </w:r>
            <w:r>
              <w:rPr>
                <w:spacing w:val="-3"/>
              </w:rPr>
              <w:t> </w:t>
            </w:r>
            <w:r>
              <w:rPr/>
              <w:t>tập</w:t>
              <w:tab/>
              <w:t>31</w:t>
            </w:r>
          </w:hyperlink>
        </w:p>
        <w:p>
          <w:pPr>
            <w:pStyle w:val="TOC3"/>
            <w:numPr>
              <w:ilvl w:val="1"/>
              <w:numId w:val="3"/>
            </w:numPr>
            <w:tabs>
              <w:tab w:pos="2659" w:val="left" w:leader="none"/>
              <w:tab w:pos="2660" w:val="left" w:leader="none"/>
              <w:tab w:pos="10318" w:val="right" w:leader="none"/>
            </w:tabs>
            <w:spacing w:line="240" w:lineRule="auto" w:before="1" w:after="0"/>
            <w:ind w:left="2659" w:right="0" w:hanging="567"/>
            <w:jc w:val="left"/>
          </w:pPr>
          <w:hyperlink w:history="true" w:anchor="_TOC_250003">
            <w:r>
              <w:rPr/>
              <w:t>Câu hỏi </w:t>
            </w:r>
            <w:r>
              <w:rPr>
                <w:spacing w:val="-5"/>
              </w:rPr>
              <w:t>mở</w:t>
            </w:r>
            <w:r>
              <w:rPr/>
              <w:t> rộng</w:t>
              <w:tab/>
              <w:t>31</w:t>
            </w:r>
          </w:hyperlink>
        </w:p>
        <w:p>
          <w:pPr>
            <w:pStyle w:val="TOC3"/>
            <w:numPr>
              <w:ilvl w:val="1"/>
              <w:numId w:val="3"/>
            </w:numPr>
            <w:tabs>
              <w:tab w:pos="2659" w:val="left" w:leader="none"/>
              <w:tab w:pos="2660" w:val="left" w:leader="none"/>
              <w:tab w:pos="10318" w:val="right" w:leader="none"/>
            </w:tabs>
            <w:spacing w:line="240" w:lineRule="auto" w:before="1" w:after="0"/>
            <w:ind w:left="2659" w:right="0" w:hanging="567"/>
            <w:jc w:val="left"/>
          </w:pPr>
          <w:hyperlink w:history="true" w:anchor="_TOC_250002">
            <w:r>
              <w:rPr/>
              <w:t>Câu hỏi</w:t>
            </w:r>
            <w:r>
              <w:rPr>
                <w:spacing w:val="-5"/>
              </w:rPr>
              <w:t> </w:t>
            </w:r>
            <w:r>
              <w:rPr/>
              <w:t>trắc</w:t>
            </w:r>
            <w:r>
              <w:rPr>
                <w:spacing w:val="-5"/>
              </w:rPr>
              <w:t> </w:t>
            </w:r>
            <w:r>
              <w:rPr/>
              <w:t>nghiệm</w:t>
              <w:tab/>
              <w:t>32</w:t>
            </w:r>
          </w:hyperlink>
        </w:p>
        <w:p>
          <w:pPr>
            <w:pStyle w:val="TOC3"/>
            <w:numPr>
              <w:ilvl w:val="1"/>
              <w:numId w:val="3"/>
            </w:numPr>
            <w:tabs>
              <w:tab w:pos="2659" w:val="left" w:leader="none"/>
              <w:tab w:pos="2660" w:val="left" w:leader="none"/>
              <w:tab w:pos="10318" w:val="right" w:leader="none"/>
            </w:tabs>
            <w:spacing w:line="240" w:lineRule="auto" w:before="2" w:after="0"/>
            <w:ind w:left="2659" w:right="0" w:hanging="567"/>
            <w:jc w:val="left"/>
          </w:pPr>
          <w:hyperlink w:history="true" w:anchor="_TOC_250001">
            <w:r>
              <w:rPr/>
              <w:t>Bài</w:t>
            </w:r>
            <w:r>
              <w:rPr>
                <w:spacing w:val="-2"/>
              </w:rPr>
              <w:t> </w:t>
            </w:r>
            <w:r>
              <w:rPr/>
              <w:t>tập</w:t>
              <w:tab/>
              <w:t>33</w:t>
            </w:r>
          </w:hyperlink>
        </w:p>
        <w:p>
          <w:pPr>
            <w:pStyle w:val="TOC1"/>
            <w:spacing w:before="123"/>
            <w:rPr>
              <w:i/>
            </w:rPr>
          </w:pPr>
          <w:r>
            <w:rPr>
              <w:i/>
            </w:rPr>
            <w:t>CHƯƠNG 4. NGÔN NGỮ LẬP TRÌNH C</w:t>
          </w:r>
        </w:p>
        <w:p>
          <w:pPr>
            <w:pStyle w:val="TOC2"/>
            <w:numPr>
              <w:ilvl w:val="0"/>
              <w:numId w:val="4"/>
            </w:numPr>
            <w:tabs>
              <w:tab w:pos="2092" w:val="left" w:leader="none"/>
              <w:tab w:pos="2093" w:val="left" w:leader="none"/>
              <w:tab w:pos="10318" w:val="right" w:leader="none"/>
            </w:tabs>
            <w:spacing w:line="240" w:lineRule="auto" w:before="118" w:after="0"/>
            <w:ind w:left="2093" w:right="0" w:hanging="567"/>
            <w:jc w:val="left"/>
          </w:pPr>
          <w:hyperlink w:history="true" w:anchor="_TOC_250000">
            <w:r>
              <w:rPr/>
              <w:t>GIỚI</w:t>
            </w:r>
            <w:r>
              <w:rPr>
                <w:spacing w:val="2"/>
              </w:rPr>
              <w:t> </w:t>
            </w:r>
            <w:r>
              <w:rPr/>
              <w:t>THIỆU</w:t>
              <w:tab/>
              <w:t>36</w:t>
            </w:r>
          </w:hyperlink>
        </w:p>
        <w:p>
          <w:pPr>
            <w:pStyle w:val="TOC2"/>
            <w:numPr>
              <w:ilvl w:val="0"/>
              <w:numId w:val="4"/>
            </w:numPr>
            <w:tabs>
              <w:tab w:pos="2092" w:val="left" w:leader="none"/>
              <w:tab w:pos="2093" w:val="left" w:leader="none"/>
              <w:tab w:pos="10318" w:val="right" w:leader="none"/>
            </w:tabs>
            <w:spacing w:line="240" w:lineRule="auto" w:before="118" w:after="0"/>
            <w:ind w:left="2093" w:right="0" w:hanging="567"/>
            <w:jc w:val="left"/>
          </w:pPr>
          <w:r>
            <w:rPr/>
            <w:t>CÁC THÀNH PHẦN CƠ BẢN CỦA NGÔN</w:t>
          </w:r>
          <w:r>
            <w:rPr>
              <w:spacing w:val="-3"/>
            </w:rPr>
            <w:t> </w:t>
          </w:r>
          <w:r>
            <w:rPr/>
            <w:t>NGỮ</w:t>
          </w:r>
          <w:r>
            <w:rPr>
              <w:spacing w:val="2"/>
            </w:rPr>
            <w:t> </w:t>
          </w:r>
          <w:r>
            <w:rPr/>
            <w:t>C</w:t>
            <w:tab/>
            <w:t>36</w:t>
          </w:r>
        </w:p>
        <w:p>
          <w:pPr>
            <w:pStyle w:val="TOC3"/>
            <w:numPr>
              <w:ilvl w:val="1"/>
              <w:numId w:val="4"/>
            </w:numPr>
            <w:tabs>
              <w:tab w:pos="2659" w:val="left" w:leader="none"/>
              <w:tab w:pos="2660" w:val="left" w:leader="none"/>
              <w:tab w:pos="10318" w:val="right" w:leader="none"/>
            </w:tabs>
            <w:spacing w:line="251" w:lineRule="exact" w:before="1" w:after="0"/>
            <w:ind w:left="2659" w:right="0" w:hanging="567"/>
            <w:jc w:val="left"/>
          </w:pPr>
          <w:r>
            <w:rPr/>
            <w:t>Các </w:t>
          </w:r>
          <w:r>
            <w:rPr>
              <w:spacing w:val="-3"/>
            </w:rPr>
            <w:t>kiểu dữ </w:t>
          </w:r>
          <w:r>
            <w:rPr/>
            <w:t>liệu</w:t>
          </w:r>
          <w:r>
            <w:rPr>
              <w:spacing w:val="11"/>
            </w:rPr>
            <w:t> </w:t>
          </w:r>
          <w:r>
            <w:rPr/>
            <w:t>của</w:t>
          </w:r>
          <w:r>
            <w:rPr>
              <w:spacing w:val="5"/>
            </w:rPr>
            <w:t> </w:t>
          </w:r>
          <w:r>
            <w:rPr/>
            <w:t>biến</w:t>
            <w:tab/>
            <w:t>36</w:t>
          </w:r>
        </w:p>
        <w:p>
          <w:pPr>
            <w:pStyle w:val="TOC3"/>
            <w:numPr>
              <w:ilvl w:val="1"/>
              <w:numId w:val="4"/>
            </w:numPr>
            <w:tabs>
              <w:tab w:pos="2659" w:val="left" w:leader="none"/>
              <w:tab w:pos="2660" w:val="left" w:leader="none"/>
              <w:tab w:pos="10318" w:val="right" w:leader="none"/>
            </w:tabs>
            <w:spacing w:line="251" w:lineRule="exact" w:before="0" w:after="0"/>
            <w:ind w:left="2659" w:right="0" w:hanging="567"/>
            <w:jc w:val="left"/>
          </w:pPr>
          <w:r>
            <w:rPr/>
            <w:t>Các</w:t>
          </w:r>
          <w:r>
            <w:rPr>
              <w:spacing w:val="-5"/>
            </w:rPr>
            <w:t> </w:t>
          </w:r>
          <w:r>
            <w:rPr/>
            <w:t>toán</w:t>
          </w:r>
          <w:r>
            <w:rPr>
              <w:spacing w:val="-3"/>
            </w:rPr>
            <w:t> </w:t>
          </w:r>
          <w:r>
            <w:rPr/>
            <w:t>tử</w:t>
            <w:tab/>
            <w:t>36</w:t>
          </w:r>
        </w:p>
        <w:p>
          <w:pPr>
            <w:pStyle w:val="TOC3"/>
            <w:numPr>
              <w:ilvl w:val="1"/>
              <w:numId w:val="4"/>
            </w:numPr>
            <w:tabs>
              <w:tab w:pos="2659" w:val="left" w:leader="none"/>
              <w:tab w:pos="2660" w:val="left" w:leader="none"/>
              <w:tab w:pos="10318" w:val="right" w:leader="none"/>
            </w:tabs>
            <w:spacing w:line="240" w:lineRule="auto" w:before="2" w:after="0"/>
            <w:ind w:left="2659" w:right="0" w:hanging="567"/>
            <w:jc w:val="left"/>
          </w:pPr>
          <w:r>
            <w:rPr/>
            <w:t>Các lệnh C</w:t>
          </w:r>
          <w:r>
            <w:rPr>
              <w:spacing w:val="-1"/>
            </w:rPr>
            <w:t> </w:t>
          </w:r>
          <w:r>
            <w:rPr/>
            <w:t>cơ bản</w:t>
            <w:tab/>
            <w:t>39</w:t>
          </w:r>
        </w:p>
        <w:p>
          <w:pPr>
            <w:pStyle w:val="TOC3"/>
            <w:numPr>
              <w:ilvl w:val="1"/>
              <w:numId w:val="4"/>
            </w:numPr>
            <w:tabs>
              <w:tab w:pos="2659" w:val="left" w:leader="none"/>
              <w:tab w:pos="2660" w:val="left" w:leader="none"/>
              <w:tab w:pos="10318" w:val="right" w:leader="none"/>
            </w:tabs>
            <w:spacing w:line="251" w:lineRule="exact" w:before="2" w:after="0"/>
            <w:ind w:left="2659" w:right="0" w:hanging="567"/>
            <w:jc w:val="left"/>
          </w:pPr>
          <w:r>
            <w:rPr/>
            <w:t>Cấu trúc của chƣơng</w:t>
          </w:r>
          <w:r>
            <w:rPr>
              <w:spacing w:val="-9"/>
            </w:rPr>
            <w:t> </w:t>
          </w:r>
          <w:r>
            <w:rPr/>
            <w:t>trình</w:t>
          </w:r>
          <w:r>
            <w:rPr>
              <w:spacing w:val="-4"/>
            </w:rPr>
            <w:t> </w:t>
          </w:r>
          <w:r>
            <w:rPr/>
            <w:t>C</w:t>
            <w:tab/>
            <w:t>41</w:t>
          </w:r>
        </w:p>
        <w:p>
          <w:pPr>
            <w:pStyle w:val="TOC3"/>
            <w:numPr>
              <w:ilvl w:val="1"/>
              <w:numId w:val="4"/>
            </w:numPr>
            <w:tabs>
              <w:tab w:pos="2659" w:val="left" w:leader="none"/>
              <w:tab w:pos="2660" w:val="left" w:leader="none"/>
              <w:tab w:pos="10318" w:val="right" w:leader="none"/>
            </w:tabs>
            <w:spacing w:line="251" w:lineRule="exact" w:before="0" w:after="0"/>
            <w:ind w:left="2659" w:right="0" w:hanging="567"/>
            <w:jc w:val="left"/>
          </w:pPr>
          <w:r>
            <w:rPr/>
            <w:t>Các thanh phần cơ bản của chƣơng</w:t>
          </w:r>
          <w:r>
            <w:rPr>
              <w:spacing w:val="-18"/>
            </w:rPr>
            <w:t> </w:t>
          </w:r>
          <w:r>
            <w:rPr/>
            <w:t>trình</w:t>
          </w:r>
          <w:r>
            <w:rPr>
              <w:spacing w:val="-4"/>
            </w:rPr>
            <w:t> </w:t>
          </w:r>
          <w:r>
            <w:rPr/>
            <w:t>C</w:t>
            <w:tab/>
            <w:t>41</w:t>
          </w:r>
        </w:p>
        <w:p>
          <w:pPr>
            <w:pStyle w:val="TOC3"/>
            <w:numPr>
              <w:ilvl w:val="1"/>
              <w:numId w:val="4"/>
            </w:numPr>
            <w:tabs>
              <w:tab w:pos="2659" w:val="left" w:leader="none"/>
              <w:tab w:pos="2660" w:val="left" w:leader="none"/>
              <w:tab w:pos="10318" w:val="right" w:leader="none"/>
            </w:tabs>
            <w:spacing w:line="240" w:lineRule="auto" w:before="1" w:after="0"/>
            <w:ind w:left="2659" w:right="0" w:hanging="567"/>
            <w:jc w:val="left"/>
          </w:pPr>
          <w:r>
            <w:rPr/>
            <w:t>Con trỏ</w:t>
          </w:r>
          <w:r>
            <w:rPr>
              <w:spacing w:val="-7"/>
            </w:rPr>
            <w:t> </w:t>
          </w:r>
          <w:r>
            <w:rPr>
              <w:spacing w:val="-3"/>
            </w:rPr>
            <w:t>dữ</w:t>
          </w:r>
          <w:r>
            <w:rPr>
              <w:spacing w:val="2"/>
            </w:rPr>
            <w:t> </w:t>
          </w:r>
          <w:r>
            <w:rPr/>
            <w:t>liệu</w:t>
            <w:tab/>
            <w:t>42</w:t>
          </w:r>
        </w:p>
        <w:p>
          <w:pPr>
            <w:pStyle w:val="TOC3"/>
            <w:numPr>
              <w:ilvl w:val="1"/>
              <w:numId w:val="4"/>
            </w:numPr>
            <w:tabs>
              <w:tab w:pos="2659" w:val="left" w:leader="none"/>
              <w:tab w:pos="2660" w:val="left" w:leader="none"/>
              <w:tab w:pos="10318" w:val="right" w:leader="none"/>
            </w:tabs>
            <w:spacing w:line="240" w:lineRule="auto" w:before="2" w:after="0"/>
            <w:ind w:left="2659" w:right="0" w:hanging="567"/>
            <w:jc w:val="left"/>
          </w:pPr>
          <w:r>
            <w:rPr/>
            <w:t>Khai</w:t>
          </w:r>
          <w:r>
            <w:rPr>
              <w:spacing w:val="-3"/>
            </w:rPr>
            <w:t> </w:t>
          </w:r>
          <w:r>
            <w:rPr/>
            <w:t>báo</w:t>
          </w:r>
          <w:r>
            <w:rPr>
              <w:spacing w:val="2"/>
            </w:rPr>
            <w:t> </w:t>
          </w:r>
          <w:r>
            <w:rPr/>
            <w:t>mảng</w:t>
            <w:tab/>
            <w:t>42</w:t>
          </w:r>
        </w:p>
        <w:p>
          <w:pPr>
            <w:pStyle w:val="TOC2"/>
            <w:numPr>
              <w:ilvl w:val="0"/>
              <w:numId w:val="4"/>
            </w:numPr>
            <w:tabs>
              <w:tab w:pos="2092" w:val="left" w:leader="none"/>
              <w:tab w:pos="2093" w:val="left" w:leader="none"/>
              <w:tab w:pos="10318" w:val="right" w:leader="none"/>
            </w:tabs>
            <w:spacing w:line="240" w:lineRule="auto" w:before="117" w:after="0"/>
            <w:ind w:left="2093" w:right="0" w:hanging="567"/>
            <w:jc w:val="left"/>
          </w:pPr>
          <w:r>
            <w:rPr/>
            <w:t>TRÌNH BIÊN</w:t>
          </w:r>
          <w:r>
            <w:rPr>
              <w:spacing w:val="-4"/>
            </w:rPr>
            <w:t> </w:t>
          </w:r>
          <w:r>
            <w:rPr/>
            <w:t>DỊCH</w:t>
          </w:r>
          <w:r>
            <w:rPr>
              <w:spacing w:val="4"/>
            </w:rPr>
            <w:t> </w:t>
          </w:r>
          <w:r>
            <w:rPr/>
            <w:t>CCS-C</w:t>
            <w:tab/>
            <w:t>42</w:t>
          </w:r>
        </w:p>
      </w:sdtContent>
    </w:sdt>
    <w:p>
      <w:pPr>
        <w:spacing w:after="0" w:line="240" w:lineRule="auto"/>
        <w:jc w:val="left"/>
        <w:sectPr>
          <w:type w:val="continuous"/>
          <w:pgSz w:w="11910" w:h="16840"/>
          <w:pgMar w:top="520" w:bottom="280" w:left="740" w:right="0"/>
        </w:sectPr>
      </w:pPr>
    </w:p>
    <w:p>
      <w:pPr>
        <w:pStyle w:val="ListParagraph"/>
        <w:numPr>
          <w:ilvl w:val="0"/>
          <w:numId w:val="4"/>
        </w:numPr>
        <w:tabs>
          <w:tab w:pos="1243" w:val="left" w:leader="none"/>
          <w:tab w:pos="1244" w:val="left" w:leader="none"/>
          <w:tab w:pos="9468" w:val="right" w:leader="none"/>
        </w:tabs>
        <w:spacing w:line="275" w:lineRule="exact" w:before="72" w:after="0"/>
        <w:ind w:left="1243" w:right="0" w:hanging="568"/>
        <w:jc w:val="left"/>
        <w:rPr>
          <w:sz w:val="24"/>
        </w:rPr>
      </w:pPr>
      <w:r>
        <w:rPr>
          <w:sz w:val="24"/>
        </w:rPr>
        <w:t>CÂU HỎI ÔN TẬP – TRẮC NGHIỆM –</w:t>
      </w:r>
      <w:r>
        <w:rPr>
          <w:spacing w:val="7"/>
          <w:sz w:val="24"/>
        </w:rPr>
        <w:t> </w:t>
      </w:r>
      <w:r>
        <w:rPr>
          <w:spacing w:val="-3"/>
          <w:sz w:val="24"/>
        </w:rPr>
        <w:t>BÀI</w:t>
      </w:r>
      <w:r>
        <w:rPr>
          <w:spacing w:val="2"/>
          <w:sz w:val="24"/>
        </w:rPr>
        <w:t> </w:t>
      </w:r>
      <w:r>
        <w:rPr>
          <w:sz w:val="24"/>
        </w:rPr>
        <w:t>TẬP</w:t>
        <w:tab/>
        <w:t>50</w:t>
      </w:r>
    </w:p>
    <w:p>
      <w:pPr>
        <w:pStyle w:val="ListParagraph"/>
        <w:numPr>
          <w:ilvl w:val="1"/>
          <w:numId w:val="4"/>
        </w:numPr>
        <w:tabs>
          <w:tab w:pos="1809" w:val="left" w:leader="none"/>
          <w:tab w:pos="1810" w:val="left" w:leader="none"/>
          <w:tab w:pos="9468" w:val="right" w:leader="none"/>
        </w:tabs>
        <w:spacing w:line="252" w:lineRule="exact" w:before="0" w:after="0"/>
        <w:ind w:left="1809" w:right="0" w:hanging="567"/>
        <w:jc w:val="left"/>
        <w:rPr>
          <w:sz w:val="22"/>
        </w:rPr>
      </w:pPr>
      <w:r>
        <w:rPr>
          <w:sz w:val="22"/>
        </w:rPr>
        <w:t>Câu hỏi</w:t>
      </w:r>
      <w:r>
        <w:rPr>
          <w:spacing w:val="-5"/>
          <w:sz w:val="22"/>
        </w:rPr>
        <w:t> </w:t>
      </w:r>
      <w:r>
        <w:rPr>
          <w:sz w:val="22"/>
        </w:rPr>
        <w:t>ôn</w:t>
      </w:r>
      <w:r>
        <w:rPr>
          <w:spacing w:val="-3"/>
          <w:sz w:val="22"/>
        </w:rPr>
        <w:t> </w:t>
      </w:r>
      <w:r>
        <w:rPr>
          <w:sz w:val="22"/>
        </w:rPr>
        <w:t>tập</w:t>
        <w:tab/>
        <w:t>50</w:t>
      </w:r>
    </w:p>
    <w:p>
      <w:pPr>
        <w:pStyle w:val="ListParagraph"/>
        <w:numPr>
          <w:ilvl w:val="1"/>
          <w:numId w:val="4"/>
        </w:numPr>
        <w:tabs>
          <w:tab w:pos="1809" w:val="left" w:leader="none"/>
          <w:tab w:pos="1810" w:val="left" w:leader="none"/>
          <w:tab w:pos="9468" w:val="right" w:leader="none"/>
        </w:tabs>
        <w:spacing w:line="240" w:lineRule="auto" w:before="1" w:after="0"/>
        <w:ind w:left="1809" w:right="0" w:hanging="567"/>
        <w:jc w:val="left"/>
        <w:rPr>
          <w:sz w:val="22"/>
        </w:rPr>
      </w:pPr>
      <w:r>
        <w:rPr>
          <w:sz w:val="22"/>
        </w:rPr>
        <w:t>Câu hỏi </w:t>
      </w:r>
      <w:r>
        <w:rPr>
          <w:spacing w:val="-5"/>
          <w:sz w:val="22"/>
        </w:rPr>
        <w:t>mở</w:t>
      </w:r>
      <w:r>
        <w:rPr>
          <w:sz w:val="22"/>
        </w:rPr>
        <w:t> rộng</w:t>
        <w:tab/>
        <w:t>50</w:t>
      </w:r>
    </w:p>
    <w:p>
      <w:pPr>
        <w:pStyle w:val="ListParagraph"/>
        <w:numPr>
          <w:ilvl w:val="1"/>
          <w:numId w:val="4"/>
        </w:numPr>
        <w:tabs>
          <w:tab w:pos="1809" w:val="left" w:leader="none"/>
          <w:tab w:pos="1810" w:val="left" w:leader="none"/>
          <w:tab w:pos="9468" w:val="right" w:leader="none"/>
        </w:tabs>
        <w:spacing w:line="251" w:lineRule="exact" w:before="1" w:after="0"/>
        <w:ind w:left="180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50</w:t>
      </w:r>
    </w:p>
    <w:p>
      <w:pPr>
        <w:pStyle w:val="ListParagraph"/>
        <w:numPr>
          <w:ilvl w:val="1"/>
          <w:numId w:val="4"/>
        </w:numPr>
        <w:tabs>
          <w:tab w:pos="1809" w:val="left" w:leader="none"/>
          <w:tab w:pos="1810" w:val="left" w:leader="none"/>
          <w:tab w:pos="9468" w:val="right" w:leader="none"/>
        </w:tabs>
        <w:spacing w:line="251" w:lineRule="exact" w:before="0" w:after="0"/>
        <w:ind w:left="1809" w:right="0" w:hanging="567"/>
        <w:jc w:val="left"/>
        <w:rPr>
          <w:sz w:val="22"/>
        </w:rPr>
      </w:pPr>
      <w:r>
        <w:rPr>
          <w:sz w:val="22"/>
        </w:rPr>
        <w:t>Bài</w:t>
      </w:r>
      <w:r>
        <w:rPr>
          <w:spacing w:val="-2"/>
          <w:sz w:val="22"/>
        </w:rPr>
        <w:t> </w:t>
      </w:r>
      <w:r>
        <w:rPr>
          <w:sz w:val="22"/>
        </w:rPr>
        <w:t>tập</w:t>
        <w:tab/>
        <w:t>52</w:t>
      </w:r>
    </w:p>
    <w:p>
      <w:pPr>
        <w:spacing w:before="128"/>
        <w:ind w:left="110" w:right="0" w:firstLine="0"/>
        <w:jc w:val="left"/>
        <w:rPr>
          <w:b/>
          <w:i/>
          <w:sz w:val="26"/>
        </w:rPr>
      </w:pPr>
      <w:r>
        <w:rPr>
          <w:b/>
          <w:i/>
          <w:sz w:val="26"/>
        </w:rPr>
        <w:t>CHƯƠNG 5. GIAO TIẾP LED, LCD, PHÍM ĐƠN, MA TRẬN PHÍM</w:t>
      </w:r>
    </w:p>
    <w:p>
      <w:pPr>
        <w:pStyle w:val="ListParagraph"/>
        <w:numPr>
          <w:ilvl w:val="0"/>
          <w:numId w:val="5"/>
        </w:numPr>
        <w:tabs>
          <w:tab w:pos="1243" w:val="left" w:leader="none"/>
          <w:tab w:pos="1244" w:val="left" w:leader="none"/>
          <w:tab w:pos="9468" w:val="right" w:leader="none"/>
        </w:tabs>
        <w:spacing w:line="240" w:lineRule="auto" w:before="113" w:after="0"/>
        <w:ind w:left="1243" w:right="0" w:hanging="568"/>
        <w:jc w:val="left"/>
        <w:rPr>
          <w:sz w:val="24"/>
        </w:rPr>
      </w:pPr>
      <w:r>
        <w:rPr>
          <w:sz w:val="24"/>
        </w:rPr>
        <w:t>GIỚI</w:t>
      </w:r>
      <w:r>
        <w:rPr>
          <w:spacing w:val="2"/>
          <w:sz w:val="24"/>
        </w:rPr>
        <w:t> </w:t>
      </w:r>
      <w:r>
        <w:rPr>
          <w:sz w:val="24"/>
        </w:rPr>
        <w:t>THIỆU</w:t>
        <w:tab/>
        <w:t>54</w:t>
      </w:r>
    </w:p>
    <w:p>
      <w:pPr>
        <w:pStyle w:val="ListParagraph"/>
        <w:numPr>
          <w:ilvl w:val="0"/>
          <w:numId w:val="5"/>
        </w:numPr>
        <w:tabs>
          <w:tab w:pos="1243" w:val="left" w:leader="none"/>
          <w:tab w:pos="1244" w:val="left" w:leader="none"/>
          <w:tab w:pos="9468" w:val="right" w:leader="none"/>
        </w:tabs>
        <w:spacing w:line="240" w:lineRule="auto" w:before="123" w:after="0"/>
        <w:ind w:left="1243" w:right="0" w:hanging="568"/>
        <w:jc w:val="left"/>
        <w:rPr>
          <w:sz w:val="24"/>
        </w:rPr>
      </w:pPr>
      <w:r>
        <w:rPr>
          <w:sz w:val="24"/>
        </w:rPr>
        <w:t>CHỨC NĂNG CÁC PORT CỦA VI</w:t>
      </w:r>
      <w:r>
        <w:rPr>
          <w:spacing w:val="-1"/>
          <w:sz w:val="24"/>
        </w:rPr>
        <w:t> </w:t>
      </w:r>
      <w:r>
        <w:rPr>
          <w:sz w:val="24"/>
        </w:rPr>
        <w:t>ĐIỀU</w:t>
      </w:r>
      <w:r>
        <w:rPr>
          <w:spacing w:val="1"/>
          <w:sz w:val="24"/>
        </w:rPr>
        <w:t> </w:t>
      </w:r>
      <w:r>
        <w:rPr>
          <w:sz w:val="24"/>
        </w:rPr>
        <w:t>KHIỂN</w:t>
        <w:tab/>
        <w:t>54</w:t>
      </w:r>
    </w:p>
    <w:p>
      <w:pPr>
        <w:pStyle w:val="ListParagraph"/>
        <w:numPr>
          <w:ilvl w:val="0"/>
          <w:numId w:val="5"/>
        </w:numPr>
        <w:tabs>
          <w:tab w:pos="1243" w:val="left" w:leader="none"/>
          <w:tab w:pos="1244" w:val="left" w:leader="none"/>
          <w:tab w:pos="9468" w:val="right" w:leader="none"/>
        </w:tabs>
        <w:spacing w:line="240" w:lineRule="auto" w:before="118" w:after="0"/>
        <w:ind w:left="1243" w:right="0" w:hanging="568"/>
        <w:jc w:val="left"/>
        <w:rPr>
          <w:sz w:val="24"/>
        </w:rPr>
      </w:pPr>
      <w:r>
        <w:rPr>
          <w:sz w:val="24"/>
        </w:rPr>
        <w:t>CÁC PORT CỦA</w:t>
      </w:r>
      <w:r>
        <w:rPr>
          <w:spacing w:val="-2"/>
          <w:sz w:val="24"/>
        </w:rPr>
        <w:t> </w:t>
      </w:r>
      <w:r>
        <w:rPr>
          <w:sz w:val="24"/>
        </w:rPr>
        <w:t>PIC 16F887</w:t>
        <w:tab/>
        <w:t>54</w:t>
      </w:r>
    </w:p>
    <w:p>
      <w:pPr>
        <w:pStyle w:val="ListParagraph"/>
        <w:numPr>
          <w:ilvl w:val="1"/>
          <w:numId w:val="5"/>
        </w:numPr>
        <w:tabs>
          <w:tab w:pos="1809" w:val="left" w:leader="none"/>
          <w:tab w:pos="1810" w:val="left" w:leader="none"/>
          <w:tab w:pos="9468" w:val="right" w:leader="none"/>
        </w:tabs>
        <w:spacing w:line="251" w:lineRule="exact" w:before="2" w:after="0"/>
        <w:ind w:left="1809" w:right="0" w:hanging="567"/>
        <w:jc w:val="left"/>
        <w:rPr>
          <w:sz w:val="22"/>
        </w:rPr>
      </w:pPr>
      <w:r>
        <w:rPr>
          <w:sz w:val="22"/>
        </w:rPr>
        <w:t>Port A </w:t>
      </w:r>
      <w:r>
        <w:rPr>
          <w:spacing w:val="-3"/>
          <w:sz w:val="22"/>
        </w:rPr>
        <w:t>và </w:t>
      </w:r>
      <w:r>
        <w:rPr>
          <w:sz w:val="22"/>
        </w:rPr>
        <w:t>thanh</w:t>
      </w:r>
      <w:r>
        <w:rPr>
          <w:spacing w:val="4"/>
          <w:sz w:val="22"/>
        </w:rPr>
        <w:t> </w:t>
      </w:r>
      <w:r>
        <w:rPr>
          <w:sz w:val="22"/>
        </w:rPr>
        <w:t>ghi</w:t>
      </w:r>
      <w:r>
        <w:rPr>
          <w:spacing w:val="-2"/>
          <w:sz w:val="22"/>
        </w:rPr>
        <w:t> </w:t>
      </w:r>
      <w:r>
        <w:rPr>
          <w:sz w:val="22"/>
        </w:rPr>
        <w:t>TrisA</w:t>
        <w:tab/>
        <w:t>55</w:t>
      </w:r>
    </w:p>
    <w:p>
      <w:pPr>
        <w:pStyle w:val="ListParagraph"/>
        <w:numPr>
          <w:ilvl w:val="1"/>
          <w:numId w:val="5"/>
        </w:numPr>
        <w:tabs>
          <w:tab w:pos="1809" w:val="left" w:leader="none"/>
          <w:tab w:pos="1810" w:val="left" w:leader="none"/>
          <w:tab w:pos="9468" w:val="right" w:leader="none"/>
        </w:tabs>
        <w:spacing w:line="251" w:lineRule="exact" w:before="0" w:after="0"/>
        <w:ind w:left="1809" w:right="0" w:hanging="567"/>
        <w:jc w:val="left"/>
        <w:rPr>
          <w:sz w:val="22"/>
        </w:rPr>
      </w:pPr>
      <w:r>
        <w:rPr>
          <w:sz w:val="22"/>
        </w:rPr>
        <w:t>Port B </w:t>
      </w:r>
      <w:r>
        <w:rPr>
          <w:spacing w:val="-3"/>
          <w:sz w:val="22"/>
        </w:rPr>
        <w:t>và </w:t>
      </w:r>
      <w:r>
        <w:rPr>
          <w:sz w:val="22"/>
        </w:rPr>
        <w:t>thanh</w:t>
      </w:r>
      <w:r>
        <w:rPr>
          <w:spacing w:val="6"/>
          <w:sz w:val="22"/>
        </w:rPr>
        <w:t> </w:t>
      </w:r>
      <w:r>
        <w:rPr>
          <w:sz w:val="22"/>
        </w:rPr>
        <w:t>ghi</w:t>
      </w:r>
      <w:r>
        <w:rPr>
          <w:spacing w:val="-2"/>
          <w:sz w:val="22"/>
        </w:rPr>
        <w:t> </w:t>
      </w:r>
      <w:r>
        <w:rPr>
          <w:sz w:val="22"/>
        </w:rPr>
        <w:t>TrisB</w:t>
        <w:tab/>
        <w:t>57</w:t>
      </w:r>
    </w:p>
    <w:p>
      <w:pPr>
        <w:pStyle w:val="ListParagraph"/>
        <w:numPr>
          <w:ilvl w:val="1"/>
          <w:numId w:val="5"/>
        </w:numPr>
        <w:tabs>
          <w:tab w:pos="1809" w:val="left" w:leader="none"/>
          <w:tab w:pos="1810" w:val="left" w:leader="none"/>
          <w:tab w:pos="9468" w:val="right" w:leader="none"/>
        </w:tabs>
        <w:spacing w:line="240" w:lineRule="auto" w:before="1" w:after="0"/>
        <w:ind w:left="1809" w:right="0" w:hanging="567"/>
        <w:jc w:val="left"/>
        <w:rPr>
          <w:sz w:val="22"/>
        </w:rPr>
      </w:pPr>
      <w:r>
        <w:rPr>
          <w:sz w:val="22"/>
        </w:rPr>
        <w:t>Port C </w:t>
      </w:r>
      <w:r>
        <w:rPr>
          <w:spacing w:val="-3"/>
          <w:sz w:val="22"/>
        </w:rPr>
        <w:t>và </w:t>
      </w:r>
      <w:r>
        <w:rPr>
          <w:sz w:val="22"/>
        </w:rPr>
        <w:t>thanh</w:t>
      </w:r>
      <w:r>
        <w:rPr>
          <w:spacing w:val="5"/>
          <w:sz w:val="22"/>
        </w:rPr>
        <w:t> </w:t>
      </w:r>
      <w:r>
        <w:rPr>
          <w:sz w:val="22"/>
        </w:rPr>
        <w:t>ghi</w:t>
      </w:r>
      <w:r>
        <w:rPr>
          <w:spacing w:val="-2"/>
          <w:sz w:val="22"/>
        </w:rPr>
        <w:t> </w:t>
      </w:r>
      <w:r>
        <w:rPr>
          <w:sz w:val="22"/>
        </w:rPr>
        <w:t>TrisC</w:t>
        <w:tab/>
        <w:t>61</w:t>
      </w:r>
    </w:p>
    <w:p>
      <w:pPr>
        <w:pStyle w:val="ListParagraph"/>
        <w:numPr>
          <w:ilvl w:val="1"/>
          <w:numId w:val="5"/>
        </w:numPr>
        <w:tabs>
          <w:tab w:pos="1809" w:val="left" w:leader="none"/>
          <w:tab w:pos="1810" w:val="left" w:leader="none"/>
          <w:tab w:pos="9468" w:val="right" w:leader="none"/>
        </w:tabs>
        <w:spacing w:line="240" w:lineRule="auto" w:before="2" w:after="0"/>
        <w:ind w:left="1809" w:right="0" w:hanging="567"/>
        <w:jc w:val="left"/>
        <w:rPr>
          <w:sz w:val="22"/>
        </w:rPr>
      </w:pPr>
      <w:r>
        <w:rPr>
          <w:sz w:val="22"/>
        </w:rPr>
        <w:t>Port D </w:t>
      </w:r>
      <w:r>
        <w:rPr>
          <w:spacing w:val="-3"/>
          <w:sz w:val="22"/>
        </w:rPr>
        <w:t>và </w:t>
      </w:r>
      <w:r>
        <w:rPr>
          <w:sz w:val="22"/>
        </w:rPr>
        <w:t>thanh</w:t>
      </w:r>
      <w:r>
        <w:rPr>
          <w:spacing w:val="4"/>
          <w:sz w:val="22"/>
        </w:rPr>
        <w:t> </w:t>
      </w:r>
      <w:r>
        <w:rPr>
          <w:sz w:val="22"/>
        </w:rPr>
        <w:t>ghi</w:t>
      </w:r>
      <w:r>
        <w:rPr>
          <w:spacing w:val="-2"/>
          <w:sz w:val="22"/>
        </w:rPr>
        <w:t> </w:t>
      </w:r>
      <w:r>
        <w:rPr>
          <w:sz w:val="22"/>
        </w:rPr>
        <w:t>TrisD</w:t>
        <w:tab/>
        <w:t>64</w:t>
      </w:r>
    </w:p>
    <w:p>
      <w:pPr>
        <w:pStyle w:val="ListParagraph"/>
        <w:numPr>
          <w:ilvl w:val="1"/>
          <w:numId w:val="5"/>
        </w:numPr>
        <w:tabs>
          <w:tab w:pos="1809" w:val="left" w:leader="none"/>
          <w:tab w:pos="1810" w:val="left" w:leader="none"/>
          <w:tab w:pos="9468" w:val="right" w:leader="none"/>
        </w:tabs>
        <w:spacing w:line="240" w:lineRule="auto" w:before="1" w:after="0"/>
        <w:ind w:left="1809" w:right="0" w:hanging="567"/>
        <w:jc w:val="left"/>
        <w:rPr>
          <w:sz w:val="22"/>
        </w:rPr>
      </w:pPr>
      <w:r>
        <w:rPr>
          <w:sz w:val="22"/>
        </w:rPr>
        <w:t>Port E </w:t>
      </w:r>
      <w:r>
        <w:rPr>
          <w:spacing w:val="-3"/>
          <w:sz w:val="22"/>
        </w:rPr>
        <w:t>và </w:t>
      </w:r>
      <w:r>
        <w:rPr>
          <w:sz w:val="22"/>
        </w:rPr>
        <w:t>thanh</w:t>
      </w:r>
      <w:r>
        <w:rPr>
          <w:spacing w:val="5"/>
          <w:sz w:val="22"/>
        </w:rPr>
        <w:t> </w:t>
      </w:r>
      <w:r>
        <w:rPr>
          <w:sz w:val="22"/>
        </w:rPr>
        <w:t>ghi</w:t>
      </w:r>
      <w:r>
        <w:rPr>
          <w:spacing w:val="-2"/>
          <w:sz w:val="22"/>
        </w:rPr>
        <w:t> </w:t>
      </w:r>
      <w:r>
        <w:rPr>
          <w:sz w:val="22"/>
        </w:rPr>
        <w:t>TrisE</w:t>
        <w:tab/>
        <w:t>65</w:t>
      </w:r>
    </w:p>
    <w:p>
      <w:pPr>
        <w:pStyle w:val="ListParagraph"/>
        <w:numPr>
          <w:ilvl w:val="0"/>
          <w:numId w:val="5"/>
        </w:numPr>
        <w:tabs>
          <w:tab w:pos="1243" w:val="left" w:leader="none"/>
          <w:tab w:pos="1244" w:val="left" w:leader="none"/>
          <w:tab w:pos="9468" w:val="right" w:leader="none"/>
        </w:tabs>
        <w:spacing w:line="240" w:lineRule="auto" w:before="117" w:after="0"/>
        <w:ind w:left="1243" w:right="0" w:hanging="568"/>
        <w:jc w:val="left"/>
        <w:rPr>
          <w:sz w:val="24"/>
        </w:rPr>
      </w:pPr>
      <w:r>
        <w:rPr>
          <w:sz w:val="24"/>
        </w:rPr>
        <w:t>LỆNH TRUY XUẤT PORT DÙNG NGÔN</w:t>
      </w:r>
      <w:r>
        <w:rPr>
          <w:spacing w:val="8"/>
          <w:sz w:val="24"/>
        </w:rPr>
        <w:t> </w:t>
      </w:r>
      <w:r>
        <w:rPr>
          <w:sz w:val="24"/>
        </w:rPr>
        <w:t>NGỮ</w:t>
      </w:r>
      <w:r>
        <w:rPr>
          <w:spacing w:val="-7"/>
          <w:sz w:val="24"/>
        </w:rPr>
        <w:t> </w:t>
      </w:r>
      <w:r>
        <w:rPr>
          <w:sz w:val="24"/>
        </w:rPr>
        <w:t>CCS-C</w:t>
        <w:tab/>
        <w:t>66</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2"/>
        </w:rPr>
      </w:pPr>
      <w:r>
        <w:rPr>
          <w:sz w:val="22"/>
        </w:rPr>
        <w:t>Lệnh</w:t>
      </w:r>
      <w:r>
        <w:rPr>
          <w:spacing w:val="-4"/>
          <w:sz w:val="22"/>
        </w:rPr>
        <w:t> </w:t>
      </w:r>
      <w:r>
        <w:rPr>
          <w:sz w:val="22"/>
        </w:rPr>
        <w:t>set_tris_x(value)</w:t>
        <w:tab/>
        <w:t>66</w:t>
      </w:r>
    </w:p>
    <w:p>
      <w:pPr>
        <w:pStyle w:val="ListParagraph"/>
        <w:numPr>
          <w:ilvl w:val="1"/>
          <w:numId w:val="5"/>
        </w:numPr>
        <w:tabs>
          <w:tab w:pos="1910" w:val="left" w:leader="none"/>
          <w:tab w:pos="1911" w:val="left" w:leader="none"/>
          <w:tab w:pos="9468" w:val="right" w:leader="none"/>
        </w:tabs>
        <w:spacing w:line="251" w:lineRule="exact" w:before="2" w:after="0"/>
        <w:ind w:left="1910" w:right="0" w:hanging="668"/>
        <w:jc w:val="left"/>
        <w:rPr>
          <w:sz w:val="22"/>
        </w:rPr>
      </w:pPr>
      <w:r>
        <w:rPr>
          <w:sz w:val="22"/>
        </w:rPr>
        <w:t>Lệnh</w:t>
      </w:r>
      <w:r>
        <w:rPr>
          <w:spacing w:val="1"/>
          <w:sz w:val="22"/>
        </w:rPr>
        <w:t> </w:t>
      </w:r>
      <w:r>
        <w:rPr>
          <w:sz w:val="22"/>
        </w:rPr>
        <w:t>output_x(value)</w:t>
        <w:tab/>
        <w:t>66</w:t>
      </w:r>
    </w:p>
    <w:p>
      <w:pPr>
        <w:pStyle w:val="ListParagraph"/>
        <w:numPr>
          <w:ilvl w:val="1"/>
          <w:numId w:val="5"/>
        </w:numPr>
        <w:tabs>
          <w:tab w:pos="1910" w:val="left" w:leader="none"/>
          <w:tab w:pos="1911" w:val="left" w:leader="none"/>
          <w:tab w:pos="9468" w:val="right" w:leader="none"/>
        </w:tabs>
        <w:spacing w:line="251" w:lineRule="exact" w:before="0" w:after="0"/>
        <w:ind w:left="1910" w:right="0" w:hanging="668"/>
        <w:jc w:val="left"/>
        <w:rPr>
          <w:sz w:val="22"/>
        </w:rPr>
      </w:pPr>
      <w:r>
        <w:rPr>
          <w:sz w:val="22"/>
        </w:rPr>
        <w:t>Lệnh</w:t>
      </w:r>
      <w:r>
        <w:rPr>
          <w:spacing w:val="1"/>
          <w:sz w:val="22"/>
        </w:rPr>
        <w:t> </w:t>
      </w:r>
      <w:r>
        <w:rPr>
          <w:sz w:val="22"/>
        </w:rPr>
        <w:t>output_high(pin)</w:t>
        <w:tab/>
        <w:t>67</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2"/>
        </w:rPr>
      </w:pPr>
      <w:r>
        <w:rPr>
          <w:sz w:val="22"/>
        </w:rPr>
        <w:t>Lệnh</w:t>
      </w:r>
      <w:r>
        <w:rPr>
          <w:spacing w:val="1"/>
          <w:sz w:val="22"/>
        </w:rPr>
        <w:t> </w:t>
      </w:r>
      <w:r>
        <w:rPr>
          <w:sz w:val="22"/>
        </w:rPr>
        <w:t>output_low(pin)</w:t>
        <w:tab/>
        <w:t>67</w:t>
      </w:r>
    </w:p>
    <w:p>
      <w:pPr>
        <w:pStyle w:val="ListParagraph"/>
        <w:numPr>
          <w:ilvl w:val="1"/>
          <w:numId w:val="5"/>
        </w:numPr>
        <w:tabs>
          <w:tab w:pos="1910" w:val="left" w:leader="none"/>
          <w:tab w:pos="1911" w:val="left" w:leader="none"/>
          <w:tab w:pos="9468" w:val="right" w:leader="none"/>
        </w:tabs>
        <w:spacing w:line="251" w:lineRule="exact" w:before="1" w:after="0"/>
        <w:ind w:left="1910" w:right="0" w:hanging="668"/>
        <w:jc w:val="left"/>
        <w:rPr>
          <w:sz w:val="22"/>
        </w:rPr>
      </w:pPr>
      <w:r>
        <w:rPr>
          <w:sz w:val="22"/>
        </w:rPr>
        <w:t>Lệnh</w:t>
      </w:r>
      <w:r>
        <w:rPr>
          <w:spacing w:val="1"/>
          <w:sz w:val="22"/>
        </w:rPr>
        <w:t> </w:t>
      </w:r>
      <w:r>
        <w:rPr>
          <w:sz w:val="22"/>
        </w:rPr>
        <w:t>output_toggle(pin)</w:t>
        <w:tab/>
        <w:t>67</w:t>
      </w:r>
    </w:p>
    <w:p>
      <w:pPr>
        <w:pStyle w:val="ListParagraph"/>
        <w:numPr>
          <w:ilvl w:val="1"/>
          <w:numId w:val="5"/>
        </w:numPr>
        <w:tabs>
          <w:tab w:pos="1910" w:val="left" w:leader="none"/>
          <w:tab w:pos="1911" w:val="left" w:leader="none"/>
          <w:tab w:pos="9468" w:val="right" w:leader="none"/>
        </w:tabs>
        <w:spacing w:line="251" w:lineRule="exact" w:before="0" w:after="0"/>
        <w:ind w:left="1910" w:right="0" w:hanging="668"/>
        <w:jc w:val="left"/>
        <w:rPr>
          <w:sz w:val="22"/>
        </w:rPr>
      </w:pPr>
      <w:r>
        <w:rPr>
          <w:sz w:val="22"/>
        </w:rPr>
        <w:t>Lệnh</w:t>
      </w:r>
      <w:r>
        <w:rPr>
          <w:spacing w:val="1"/>
          <w:sz w:val="22"/>
        </w:rPr>
        <w:t> </w:t>
      </w:r>
      <w:r>
        <w:rPr>
          <w:sz w:val="22"/>
        </w:rPr>
        <w:t>output_bit(pin,value)</w:t>
        <w:tab/>
        <w:t>67</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2"/>
        </w:rPr>
      </w:pPr>
      <w:r>
        <w:rPr>
          <w:sz w:val="22"/>
        </w:rPr>
        <w:t>Lệnh value</w:t>
      </w:r>
      <w:r>
        <w:rPr>
          <w:spacing w:val="-4"/>
          <w:sz w:val="22"/>
        </w:rPr>
        <w:t> </w:t>
      </w:r>
      <w:r>
        <w:rPr>
          <w:sz w:val="22"/>
        </w:rPr>
        <w:t>=</w:t>
      </w:r>
      <w:r>
        <w:rPr>
          <w:spacing w:val="2"/>
          <w:sz w:val="22"/>
        </w:rPr>
        <w:t> </w:t>
      </w:r>
      <w:r>
        <w:rPr>
          <w:sz w:val="22"/>
        </w:rPr>
        <w:t>get_tris_x()</w:t>
        <w:tab/>
        <w:t>67</w:t>
      </w:r>
    </w:p>
    <w:p>
      <w:pPr>
        <w:pStyle w:val="ListParagraph"/>
        <w:numPr>
          <w:ilvl w:val="1"/>
          <w:numId w:val="5"/>
        </w:numPr>
        <w:tabs>
          <w:tab w:pos="1910" w:val="left" w:leader="none"/>
          <w:tab w:pos="1911" w:val="left" w:leader="none"/>
          <w:tab w:pos="9468" w:val="right" w:leader="none"/>
        </w:tabs>
        <w:spacing w:line="251" w:lineRule="exact" w:before="1" w:after="0"/>
        <w:ind w:left="1910" w:right="0" w:hanging="668"/>
        <w:jc w:val="left"/>
        <w:rPr>
          <w:sz w:val="22"/>
        </w:rPr>
      </w:pPr>
      <w:r>
        <w:rPr>
          <w:sz w:val="22"/>
        </w:rPr>
        <w:t>Lệnh value</w:t>
      </w:r>
      <w:r>
        <w:rPr>
          <w:spacing w:val="-4"/>
          <w:sz w:val="22"/>
        </w:rPr>
        <w:t> </w:t>
      </w:r>
      <w:r>
        <w:rPr>
          <w:sz w:val="22"/>
        </w:rPr>
        <w:t>=</w:t>
      </w:r>
      <w:r>
        <w:rPr>
          <w:spacing w:val="2"/>
          <w:sz w:val="22"/>
        </w:rPr>
        <w:t> </w:t>
      </w:r>
      <w:r>
        <w:rPr>
          <w:sz w:val="22"/>
        </w:rPr>
        <w:t>input(pin)</w:t>
        <w:tab/>
        <w:t>67</w:t>
      </w:r>
    </w:p>
    <w:p>
      <w:pPr>
        <w:pStyle w:val="ListParagraph"/>
        <w:numPr>
          <w:ilvl w:val="1"/>
          <w:numId w:val="5"/>
        </w:numPr>
        <w:tabs>
          <w:tab w:pos="1910" w:val="left" w:leader="none"/>
          <w:tab w:pos="1911" w:val="left" w:leader="none"/>
          <w:tab w:pos="9468" w:val="right" w:leader="none"/>
        </w:tabs>
        <w:spacing w:line="251" w:lineRule="exact" w:before="0" w:after="0"/>
        <w:ind w:left="1910" w:right="0" w:hanging="668"/>
        <w:jc w:val="left"/>
        <w:rPr>
          <w:sz w:val="22"/>
        </w:rPr>
      </w:pPr>
      <w:r>
        <w:rPr>
          <w:sz w:val="22"/>
        </w:rPr>
        <w:t>Lệnh value</w:t>
      </w:r>
      <w:r>
        <w:rPr>
          <w:spacing w:val="-4"/>
          <w:sz w:val="22"/>
        </w:rPr>
        <w:t> </w:t>
      </w:r>
      <w:r>
        <w:rPr>
          <w:sz w:val="22"/>
        </w:rPr>
        <w:t>=</w:t>
      </w:r>
      <w:r>
        <w:rPr>
          <w:spacing w:val="2"/>
          <w:sz w:val="22"/>
        </w:rPr>
        <w:t> </w:t>
      </w:r>
      <w:r>
        <w:rPr>
          <w:sz w:val="22"/>
        </w:rPr>
        <w:t>input_state()</w:t>
        <w:tab/>
        <w:t>68</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4"/>
        </w:rPr>
      </w:pPr>
      <w:r>
        <w:rPr>
          <w:sz w:val="24"/>
        </w:rPr>
        <w:t>Lệnh</w:t>
      </w:r>
      <w:r>
        <w:rPr>
          <w:spacing w:val="-4"/>
          <w:sz w:val="24"/>
        </w:rPr>
        <w:t> </w:t>
      </w:r>
      <w:r>
        <w:rPr>
          <w:sz w:val="24"/>
        </w:rPr>
        <w:t>value=input_x()</w:t>
        <w:tab/>
        <w:t>68</w:t>
      </w:r>
    </w:p>
    <w:p>
      <w:pPr>
        <w:pStyle w:val="ListParagraph"/>
        <w:numPr>
          <w:ilvl w:val="1"/>
          <w:numId w:val="5"/>
        </w:numPr>
        <w:tabs>
          <w:tab w:pos="1910" w:val="left" w:leader="none"/>
          <w:tab w:pos="1911" w:val="left" w:leader="none"/>
          <w:tab w:pos="9468" w:val="right" w:leader="none"/>
        </w:tabs>
        <w:spacing w:line="275" w:lineRule="exact" w:before="3" w:after="0"/>
        <w:ind w:left="1910" w:right="0" w:hanging="668"/>
        <w:jc w:val="left"/>
        <w:rPr>
          <w:sz w:val="24"/>
        </w:rPr>
      </w:pPr>
      <w:r>
        <w:rPr>
          <w:sz w:val="24"/>
        </w:rPr>
        <w:t>Lệnh</w:t>
      </w:r>
      <w:r>
        <w:rPr>
          <w:spacing w:val="-4"/>
          <w:sz w:val="24"/>
        </w:rPr>
        <w:t> </w:t>
      </w:r>
      <w:r>
        <w:rPr>
          <w:sz w:val="24"/>
        </w:rPr>
        <w:t>output_drive(pin)</w:t>
        <w:tab/>
        <w:t>68</w:t>
      </w:r>
    </w:p>
    <w:p>
      <w:pPr>
        <w:pStyle w:val="ListParagraph"/>
        <w:numPr>
          <w:ilvl w:val="1"/>
          <w:numId w:val="5"/>
        </w:numPr>
        <w:tabs>
          <w:tab w:pos="1910" w:val="left" w:leader="none"/>
          <w:tab w:pos="1911" w:val="left" w:leader="none"/>
          <w:tab w:pos="9468" w:val="right" w:leader="none"/>
        </w:tabs>
        <w:spacing w:line="275" w:lineRule="exact" w:before="0" w:after="0"/>
        <w:ind w:left="1910" w:right="0" w:hanging="668"/>
        <w:jc w:val="left"/>
        <w:rPr>
          <w:sz w:val="24"/>
        </w:rPr>
      </w:pPr>
      <w:r>
        <w:rPr>
          <w:sz w:val="24"/>
        </w:rPr>
        <w:t>Lệnh</w:t>
      </w:r>
      <w:r>
        <w:rPr>
          <w:spacing w:val="-4"/>
          <w:sz w:val="24"/>
        </w:rPr>
        <w:t> </w:t>
      </w:r>
      <w:r>
        <w:rPr>
          <w:sz w:val="24"/>
        </w:rPr>
        <w:t>output_float(pin)</w:t>
        <w:tab/>
        <w:t>68</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4"/>
        </w:rPr>
      </w:pPr>
      <w:r>
        <w:rPr>
          <w:sz w:val="24"/>
        </w:rPr>
        <w:t>Lệnh</w:t>
      </w:r>
      <w:r>
        <w:rPr>
          <w:spacing w:val="-3"/>
          <w:sz w:val="24"/>
        </w:rPr>
        <w:t> </w:t>
      </w:r>
      <w:r>
        <w:rPr>
          <w:sz w:val="24"/>
        </w:rPr>
        <w:t>port_b_pullup()</w:t>
        <w:tab/>
        <w:t>68</w:t>
      </w:r>
    </w:p>
    <w:p>
      <w:pPr>
        <w:pStyle w:val="ListParagraph"/>
        <w:numPr>
          <w:ilvl w:val="0"/>
          <w:numId w:val="5"/>
        </w:numPr>
        <w:tabs>
          <w:tab w:pos="1243" w:val="left" w:leader="none"/>
          <w:tab w:pos="1244" w:val="left" w:leader="none"/>
          <w:tab w:pos="9468" w:val="right" w:leader="none"/>
        </w:tabs>
        <w:spacing w:line="240" w:lineRule="auto" w:before="118" w:after="0"/>
        <w:ind w:left="1243" w:right="0" w:hanging="568"/>
        <w:jc w:val="left"/>
        <w:rPr>
          <w:sz w:val="24"/>
        </w:rPr>
      </w:pPr>
      <w:r>
        <w:rPr>
          <w:sz w:val="24"/>
        </w:rPr>
        <w:t>CÁC ỨNG DỤNG ĐIỀU KHIỂN</w:t>
      </w:r>
      <w:r>
        <w:rPr>
          <w:spacing w:val="1"/>
          <w:sz w:val="24"/>
        </w:rPr>
        <w:t> </w:t>
      </w:r>
      <w:r>
        <w:rPr>
          <w:sz w:val="24"/>
        </w:rPr>
        <w:t>LED</w:t>
      </w:r>
      <w:r>
        <w:rPr>
          <w:spacing w:val="-4"/>
          <w:sz w:val="24"/>
        </w:rPr>
        <w:t> </w:t>
      </w:r>
      <w:r>
        <w:rPr>
          <w:sz w:val="24"/>
        </w:rPr>
        <w:t>ĐƠN</w:t>
        <w:tab/>
        <w:t>69</w:t>
      </w:r>
    </w:p>
    <w:p>
      <w:pPr>
        <w:pStyle w:val="ListParagraph"/>
        <w:numPr>
          <w:ilvl w:val="0"/>
          <w:numId w:val="5"/>
        </w:numPr>
        <w:tabs>
          <w:tab w:pos="1243" w:val="left" w:leader="none"/>
          <w:tab w:pos="1244" w:val="left" w:leader="none"/>
          <w:tab w:pos="9468" w:val="right" w:leader="none"/>
        </w:tabs>
        <w:spacing w:line="240" w:lineRule="auto" w:before="122" w:after="0"/>
        <w:ind w:left="1243" w:right="0" w:hanging="568"/>
        <w:jc w:val="left"/>
        <w:rPr>
          <w:sz w:val="24"/>
        </w:rPr>
      </w:pPr>
      <w:r>
        <w:rPr>
          <w:sz w:val="24"/>
        </w:rPr>
        <w:t>CÁC ỨNG DỤNG ĐIỀU KHIỂN LED 7 ĐOẠN</w:t>
      </w:r>
      <w:r>
        <w:rPr>
          <w:spacing w:val="-3"/>
          <w:sz w:val="24"/>
        </w:rPr>
        <w:t> </w:t>
      </w:r>
      <w:r>
        <w:rPr>
          <w:sz w:val="24"/>
        </w:rPr>
        <w:t>TRỰC</w:t>
      </w:r>
      <w:r>
        <w:rPr>
          <w:spacing w:val="-1"/>
          <w:sz w:val="24"/>
        </w:rPr>
        <w:t> </w:t>
      </w:r>
      <w:r>
        <w:rPr>
          <w:sz w:val="24"/>
        </w:rPr>
        <w:t>TIẾP</w:t>
        <w:tab/>
        <w:t>72</w:t>
      </w:r>
    </w:p>
    <w:p>
      <w:pPr>
        <w:pStyle w:val="ListParagraph"/>
        <w:numPr>
          <w:ilvl w:val="0"/>
          <w:numId w:val="5"/>
        </w:numPr>
        <w:tabs>
          <w:tab w:pos="1244" w:val="left" w:leader="none"/>
          <w:tab w:pos="9468" w:val="right" w:leader="none"/>
        </w:tabs>
        <w:spacing w:line="240" w:lineRule="auto" w:before="118" w:after="0"/>
        <w:ind w:left="1243" w:right="0" w:hanging="568"/>
        <w:jc w:val="left"/>
        <w:rPr>
          <w:sz w:val="24"/>
        </w:rPr>
      </w:pPr>
      <w:r>
        <w:rPr>
          <w:sz w:val="24"/>
        </w:rPr>
        <w:t>CÁC ỨNG DỤNG ĐIỀU KHIỂN LED 7</w:t>
      </w:r>
      <w:r>
        <w:rPr>
          <w:spacing w:val="-3"/>
          <w:sz w:val="24"/>
        </w:rPr>
        <w:t> </w:t>
      </w:r>
      <w:r>
        <w:rPr>
          <w:sz w:val="24"/>
        </w:rPr>
        <w:t>ĐOẠN</w:t>
      </w:r>
      <w:r>
        <w:rPr>
          <w:spacing w:val="1"/>
          <w:sz w:val="24"/>
        </w:rPr>
        <w:t> </w:t>
      </w:r>
      <w:r>
        <w:rPr>
          <w:sz w:val="24"/>
        </w:rPr>
        <w:t>QUÉT</w:t>
        <w:tab/>
        <w:t>76</w:t>
      </w:r>
    </w:p>
    <w:p>
      <w:pPr>
        <w:pStyle w:val="ListParagraph"/>
        <w:numPr>
          <w:ilvl w:val="0"/>
          <w:numId w:val="5"/>
        </w:numPr>
        <w:tabs>
          <w:tab w:pos="1244" w:val="left" w:leader="none"/>
          <w:tab w:pos="9468" w:val="right" w:leader="none"/>
        </w:tabs>
        <w:spacing w:line="275" w:lineRule="exact" w:before="123" w:after="0"/>
        <w:ind w:left="1243" w:right="0" w:hanging="568"/>
        <w:jc w:val="left"/>
        <w:rPr>
          <w:sz w:val="24"/>
        </w:rPr>
      </w:pPr>
      <w:r>
        <w:rPr>
          <w:sz w:val="24"/>
        </w:rPr>
        <w:t>CÁC ỨNG DỤNG GIAO TIẾP VỚI </w:t>
      </w:r>
      <w:r>
        <w:rPr>
          <w:spacing w:val="-3"/>
          <w:sz w:val="24"/>
        </w:rPr>
        <w:t>NÚT </w:t>
      </w:r>
      <w:r>
        <w:rPr>
          <w:sz w:val="24"/>
        </w:rPr>
        <w:t>NHẤN,</w:t>
      </w:r>
      <w:r>
        <w:rPr>
          <w:spacing w:val="8"/>
          <w:sz w:val="24"/>
        </w:rPr>
        <w:t> </w:t>
      </w:r>
      <w:r>
        <w:rPr>
          <w:spacing w:val="-3"/>
          <w:sz w:val="24"/>
        </w:rPr>
        <w:t>BÀN</w:t>
      </w:r>
      <w:r>
        <w:rPr>
          <w:spacing w:val="1"/>
          <w:sz w:val="24"/>
        </w:rPr>
        <w:t> </w:t>
      </w:r>
      <w:r>
        <w:rPr>
          <w:sz w:val="24"/>
        </w:rPr>
        <w:t>PHÍM</w:t>
        <w:tab/>
        <w:t>79</w:t>
      </w:r>
    </w:p>
    <w:p>
      <w:pPr>
        <w:pStyle w:val="ListParagraph"/>
        <w:numPr>
          <w:ilvl w:val="1"/>
          <w:numId w:val="5"/>
        </w:numPr>
        <w:tabs>
          <w:tab w:pos="1910" w:val="left" w:leader="none"/>
          <w:tab w:pos="1911" w:val="left" w:leader="none"/>
          <w:tab w:pos="9468" w:val="right" w:leader="none"/>
        </w:tabs>
        <w:spacing w:line="252" w:lineRule="exact" w:before="0" w:after="0"/>
        <w:ind w:left="1910" w:right="0" w:hanging="668"/>
        <w:jc w:val="left"/>
        <w:rPr>
          <w:sz w:val="22"/>
        </w:rPr>
      </w:pPr>
      <w:r>
        <w:rPr>
          <w:sz w:val="22"/>
        </w:rPr>
        <w:t>Hệ thống</w:t>
      </w:r>
      <w:r>
        <w:rPr>
          <w:spacing w:val="-8"/>
          <w:sz w:val="22"/>
        </w:rPr>
        <w:t> </w:t>
      </w:r>
      <w:r>
        <w:rPr>
          <w:sz w:val="22"/>
        </w:rPr>
        <w:t>ít</w:t>
      </w:r>
      <w:r>
        <w:rPr>
          <w:spacing w:val="3"/>
          <w:sz w:val="22"/>
        </w:rPr>
        <w:t> </w:t>
      </w:r>
      <w:r>
        <w:rPr>
          <w:sz w:val="22"/>
        </w:rPr>
        <w:t>phím</w:t>
        <w:tab/>
        <w:t>79</w:t>
      </w:r>
    </w:p>
    <w:p>
      <w:pPr>
        <w:pStyle w:val="ListParagraph"/>
        <w:numPr>
          <w:ilvl w:val="1"/>
          <w:numId w:val="5"/>
        </w:numPr>
        <w:tabs>
          <w:tab w:pos="1910" w:val="left" w:leader="none"/>
          <w:tab w:pos="1911" w:val="left" w:leader="none"/>
          <w:tab w:pos="9468" w:val="right" w:leader="none"/>
        </w:tabs>
        <w:spacing w:line="240" w:lineRule="auto" w:before="1" w:after="0"/>
        <w:ind w:left="1910" w:right="0" w:hanging="668"/>
        <w:jc w:val="left"/>
        <w:rPr>
          <w:sz w:val="22"/>
        </w:rPr>
      </w:pPr>
      <w:r>
        <w:rPr>
          <w:sz w:val="22"/>
        </w:rPr>
        <w:t>Hệ thống</w:t>
      </w:r>
      <w:r>
        <w:rPr>
          <w:spacing w:val="-4"/>
          <w:sz w:val="22"/>
        </w:rPr>
        <w:t> </w:t>
      </w:r>
      <w:r>
        <w:rPr>
          <w:sz w:val="22"/>
        </w:rPr>
        <w:t>nhiều</w:t>
      </w:r>
      <w:r>
        <w:rPr>
          <w:spacing w:val="2"/>
          <w:sz w:val="22"/>
        </w:rPr>
        <w:t> </w:t>
      </w:r>
      <w:r>
        <w:rPr>
          <w:sz w:val="22"/>
        </w:rPr>
        <w:t>phím</w:t>
        <w:tab/>
        <w:t>86</w:t>
      </w:r>
    </w:p>
    <w:p>
      <w:pPr>
        <w:pStyle w:val="ListParagraph"/>
        <w:numPr>
          <w:ilvl w:val="0"/>
          <w:numId w:val="5"/>
        </w:numPr>
        <w:tabs>
          <w:tab w:pos="1243" w:val="left" w:leader="none"/>
          <w:tab w:pos="1244" w:val="left" w:leader="none"/>
          <w:tab w:pos="9468" w:val="right" w:leader="none"/>
        </w:tabs>
        <w:spacing w:line="275" w:lineRule="exact" w:before="122" w:after="0"/>
        <w:ind w:left="1243" w:right="0" w:hanging="568"/>
        <w:jc w:val="left"/>
        <w:rPr>
          <w:sz w:val="24"/>
        </w:rPr>
      </w:pPr>
      <w:r>
        <w:rPr>
          <w:sz w:val="24"/>
        </w:rPr>
        <w:t>CÁC ỨNG DỤNG ĐIỀU</w:t>
      </w:r>
      <w:r>
        <w:rPr>
          <w:spacing w:val="4"/>
          <w:sz w:val="24"/>
        </w:rPr>
        <w:t> </w:t>
      </w:r>
      <w:r>
        <w:rPr>
          <w:sz w:val="24"/>
        </w:rPr>
        <w:t>KHIỂN LCD</w:t>
        <w:tab/>
        <w:t>93</w:t>
      </w:r>
    </w:p>
    <w:p>
      <w:pPr>
        <w:pStyle w:val="ListParagraph"/>
        <w:numPr>
          <w:ilvl w:val="1"/>
          <w:numId w:val="5"/>
        </w:numPr>
        <w:tabs>
          <w:tab w:pos="1910" w:val="left" w:leader="none"/>
          <w:tab w:pos="1911" w:val="left" w:leader="none"/>
          <w:tab w:pos="9468" w:val="right" w:leader="none"/>
        </w:tabs>
        <w:spacing w:line="252" w:lineRule="exact" w:before="0" w:after="0"/>
        <w:ind w:left="1910" w:right="0" w:hanging="668"/>
        <w:jc w:val="left"/>
        <w:rPr>
          <w:sz w:val="22"/>
        </w:rPr>
      </w:pPr>
      <w:r>
        <w:rPr>
          <w:sz w:val="22"/>
        </w:rPr>
        <w:t>Giới</w:t>
      </w:r>
      <w:r>
        <w:rPr>
          <w:spacing w:val="-3"/>
          <w:sz w:val="22"/>
        </w:rPr>
        <w:t> </w:t>
      </w:r>
      <w:r>
        <w:rPr>
          <w:sz w:val="22"/>
        </w:rPr>
        <w:t>thiệu</w:t>
      </w:r>
      <w:r>
        <w:rPr>
          <w:spacing w:val="3"/>
          <w:sz w:val="22"/>
        </w:rPr>
        <w:t> </w:t>
      </w:r>
      <w:r>
        <w:rPr>
          <w:sz w:val="22"/>
        </w:rPr>
        <w:t>LCD</w:t>
        <w:tab/>
        <w:t>93</w:t>
      </w:r>
    </w:p>
    <w:p>
      <w:pPr>
        <w:pStyle w:val="ListParagraph"/>
        <w:numPr>
          <w:ilvl w:val="1"/>
          <w:numId w:val="5"/>
        </w:numPr>
        <w:tabs>
          <w:tab w:pos="1910" w:val="left" w:leader="none"/>
          <w:tab w:pos="1911" w:val="left" w:leader="none"/>
          <w:tab w:pos="9468" w:val="right" w:leader="none"/>
        </w:tabs>
        <w:spacing w:line="251" w:lineRule="exact" w:before="1" w:after="0"/>
        <w:ind w:left="1910" w:right="0" w:hanging="668"/>
        <w:jc w:val="left"/>
        <w:rPr>
          <w:sz w:val="22"/>
        </w:rPr>
      </w:pPr>
      <w:r>
        <w:rPr>
          <w:sz w:val="22"/>
        </w:rPr>
        <w:t>Sơ đồ</w:t>
      </w:r>
      <w:r>
        <w:rPr>
          <w:spacing w:val="-3"/>
          <w:sz w:val="22"/>
        </w:rPr>
        <w:t> </w:t>
      </w:r>
      <w:r>
        <w:rPr>
          <w:sz w:val="22"/>
        </w:rPr>
        <w:t>chân</w:t>
      </w:r>
      <w:r>
        <w:rPr>
          <w:spacing w:val="-2"/>
          <w:sz w:val="22"/>
        </w:rPr>
        <w:t> </w:t>
      </w:r>
      <w:r>
        <w:rPr>
          <w:sz w:val="22"/>
        </w:rPr>
        <w:t>LCD</w:t>
        <w:tab/>
        <w:t>93</w:t>
      </w:r>
    </w:p>
    <w:p>
      <w:pPr>
        <w:pStyle w:val="ListParagraph"/>
        <w:numPr>
          <w:ilvl w:val="1"/>
          <w:numId w:val="5"/>
        </w:numPr>
        <w:tabs>
          <w:tab w:pos="1910" w:val="left" w:leader="none"/>
          <w:tab w:pos="1911" w:val="left" w:leader="none"/>
          <w:tab w:pos="9468" w:val="right" w:leader="none"/>
        </w:tabs>
        <w:spacing w:line="251" w:lineRule="exact" w:before="0" w:after="0"/>
        <w:ind w:left="1910" w:right="0" w:hanging="668"/>
        <w:jc w:val="left"/>
        <w:rPr>
          <w:sz w:val="22"/>
        </w:rPr>
      </w:pPr>
      <w:r>
        <w:rPr>
          <w:sz w:val="22"/>
        </w:rPr>
        <w:t>Sơ đồ mạch giao tiếp </w:t>
      </w:r>
      <w:r>
        <w:rPr>
          <w:spacing w:val="-3"/>
          <w:sz w:val="22"/>
        </w:rPr>
        <w:t>vi </w:t>
      </w:r>
      <w:r>
        <w:rPr>
          <w:sz w:val="22"/>
        </w:rPr>
        <w:t>điều khiển</w:t>
      </w:r>
      <w:r>
        <w:rPr>
          <w:spacing w:val="-3"/>
          <w:sz w:val="22"/>
        </w:rPr>
        <w:t> </w:t>
      </w:r>
      <w:r>
        <w:rPr>
          <w:sz w:val="22"/>
        </w:rPr>
        <w:t>với</w:t>
      </w:r>
      <w:r>
        <w:rPr>
          <w:spacing w:val="3"/>
          <w:sz w:val="22"/>
        </w:rPr>
        <w:t> </w:t>
      </w:r>
      <w:r>
        <w:rPr>
          <w:sz w:val="22"/>
        </w:rPr>
        <w:t>LCD</w:t>
        <w:tab/>
        <w:t>94</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2"/>
        </w:rPr>
      </w:pPr>
      <w:r>
        <w:rPr>
          <w:sz w:val="22"/>
        </w:rPr>
        <w:t>Các lệnh điều</w:t>
      </w:r>
      <w:r>
        <w:rPr>
          <w:spacing w:val="-2"/>
          <w:sz w:val="22"/>
        </w:rPr>
        <w:t> </w:t>
      </w:r>
      <w:r>
        <w:rPr>
          <w:sz w:val="22"/>
        </w:rPr>
        <w:t>khiển</w:t>
      </w:r>
      <w:r>
        <w:rPr>
          <w:spacing w:val="-1"/>
          <w:sz w:val="22"/>
        </w:rPr>
        <w:t> </w:t>
      </w:r>
      <w:r>
        <w:rPr>
          <w:sz w:val="22"/>
        </w:rPr>
        <w:t>LCD</w:t>
        <w:tab/>
        <w:t>95</w:t>
      </w:r>
    </w:p>
    <w:p>
      <w:pPr>
        <w:pStyle w:val="ListParagraph"/>
        <w:numPr>
          <w:ilvl w:val="1"/>
          <w:numId w:val="5"/>
        </w:numPr>
        <w:tabs>
          <w:tab w:pos="1910" w:val="left" w:leader="none"/>
          <w:tab w:pos="1911" w:val="left" w:leader="none"/>
          <w:tab w:pos="9468" w:val="right" w:leader="none"/>
        </w:tabs>
        <w:spacing w:line="240" w:lineRule="auto" w:before="1" w:after="0"/>
        <w:ind w:left="1910" w:right="0" w:hanging="668"/>
        <w:jc w:val="left"/>
        <w:rPr>
          <w:sz w:val="22"/>
        </w:rPr>
      </w:pPr>
      <w:r>
        <w:rPr>
          <w:spacing w:val="-2"/>
          <w:sz w:val="22"/>
        </w:rPr>
        <w:t>Địa </w:t>
      </w:r>
      <w:r>
        <w:rPr>
          <w:sz w:val="22"/>
        </w:rPr>
        <w:t>chỉ của từng ký tự</w:t>
      </w:r>
      <w:r>
        <w:rPr>
          <w:spacing w:val="5"/>
          <w:sz w:val="22"/>
        </w:rPr>
        <w:t> </w:t>
      </w:r>
      <w:r>
        <w:rPr>
          <w:sz w:val="22"/>
        </w:rPr>
        <w:t>trên LCD</w:t>
        <w:tab/>
        <w:t>96</w:t>
      </w:r>
    </w:p>
    <w:p>
      <w:pPr>
        <w:pStyle w:val="ListParagraph"/>
        <w:numPr>
          <w:ilvl w:val="1"/>
          <w:numId w:val="5"/>
        </w:numPr>
        <w:tabs>
          <w:tab w:pos="1910" w:val="left" w:leader="none"/>
          <w:tab w:pos="1911" w:val="left" w:leader="none"/>
          <w:tab w:pos="9468" w:val="right" w:leader="none"/>
        </w:tabs>
        <w:spacing w:line="240" w:lineRule="auto" w:before="2" w:after="0"/>
        <w:ind w:left="1910" w:right="0" w:hanging="668"/>
        <w:jc w:val="left"/>
        <w:rPr>
          <w:sz w:val="22"/>
        </w:rPr>
      </w:pPr>
      <w:r>
        <w:rPr>
          <w:sz w:val="22"/>
        </w:rPr>
        <w:t>Các chƣơng trình hiển thị</w:t>
      </w:r>
      <w:r>
        <w:rPr>
          <w:spacing w:val="-15"/>
          <w:sz w:val="22"/>
        </w:rPr>
        <w:t> </w:t>
      </w:r>
      <w:r>
        <w:rPr>
          <w:sz w:val="22"/>
        </w:rPr>
        <w:t>trên LCD</w:t>
        <w:tab/>
        <w:t>96</w:t>
      </w:r>
    </w:p>
    <w:p>
      <w:pPr>
        <w:pStyle w:val="ListParagraph"/>
        <w:numPr>
          <w:ilvl w:val="0"/>
          <w:numId w:val="5"/>
        </w:numPr>
        <w:tabs>
          <w:tab w:pos="1243" w:val="left" w:leader="none"/>
          <w:tab w:pos="1244" w:val="left" w:leader="none"/>
          <w:tab w:pos="9468" w:val="right" w:leader="none"/>
        </w:tabs>
        <w:spacing w:line="240" w:lineRule="auto" w:before="117" w:after="0"/>
        <w:ind w:left="1243" w:right="0" w:hanging="568"/>
        <w:jc w:val="left"/>
        <w:rPr>
          <w:sz w:val="24"/>
        </w:rPr>
      </w:pPr>
      <w:r>
        <w:rPr>
          <w:sz w:val="24"/>
        </w:rPr>
        <w:t>CÂU HỎI ÔN TẬP –</w:t>
      </w:r>
      <w:r>
        <w:rPr>
          <w:spacing w:val="4"/>
          <w:sz w:val="24"/>
        </w:rPr>
        <w:t> </w:t>
      </w:r>
      <w:r>
        <w:rPr>
          <w:sz w:val="24"/>
        </w:rPr>
        <w:t>TRẮC NGHIỆM</w:t>
        <w:tab/>
        <w:t>100</w:t>
      </w:r>
    </w:p>
    <w:p>
      <w:pPr>
        <w:pStyle w:val="ListParagraph"/>
        <w:numPr>
          <w:ilvl w:val="1"/>
          <w:numId w:val="5"/>
        </w:numPr>
        <w:tabs>
          <w:tab w:pos="1809" w:val="left" w:leader="none"/>
          <w:tab w:pos="1810" w:val="left" w:leader="none"/>
          <w:tab w:pos="9468" w:val="right" w:leader="none"/>
        </w:tabs>
        <w:spacing w:line="251" w:lineRule="exact" w:before="2" w:after="0"/>
        <w:ind w:left="1809" w:right="0" w:hanging="567"/>
        <w:jc w:val="left"/>
        <w:rPr>
          <w:sz w:val="22"/>
        </w:rPr>
      </w:pPr>
      <w:r>
        <w:rPr>
          <w:sz w:val="22"/>
        </w:rPr>
        <w:t>Câu hỏi</w:t>
      </w:r>
      <w:r>
        <w:rPr>
          <w:spacing w:val="-5"/>
          <w:sz w:val="22"/>
        </w:rPr>
        <w:t> </w:t>
      </w:r>
      <w:r>
        <w:rPr>
          <w:sz w:val="22"/>
        </w:rPr>
        <w:t>ôn</w:t>
      </w:r>
      <w:r>
        <w:rPr>
          <w:spacing w:val="-3"/>
          <w:sz w:val="22"/>
        </w:rPr>
        <w:t> </w:t>
      </w:r>
      <w:r>
        <w:rPr>
          <w:sz w:val="22"/>
        </w:rPr>
        <w:t>tập</w:t>
        <w:tab/>
        <w:t>100</w:t>
      </w:r>
    </w:p>
    <w:p>
      <w:pPr>
        <w:pStyle w:val="ListParagraph"/>
        <w:numPr>
          <w:ilvl w:val="1"/>
          <w:numId w:val="5"/>
        </w:numPr>
        <w:tabs>
          <w:tab w:pos="1809" w:val="left" w:leader="none"/>
          <w:tab w:pos="1810" w:val="left" w:leader="none"/>
          <w:tab w:pos="9468" w:val="right" w:leader="none"/>
        </w:tabs>
        <w:spacing w:line="251" w:lineRule="exact" w:before="0" w:after="0"/>
        <w:ind w:left="1809" w:right="0" w:hanging="567"/>
        <w:jc w:val="left"/>
        <w:rPr>
          <w:sz w:val="22"/>
        </w:rPr>
      </w:pPr>
      <w:r>
        <w:rPr>
          <w:sz w:val="22"/>
        </w:rPr>
        <w:t>Câu hỏi</w:t>
      </w:r>
      <w:r>
        <w:rPr>
          <w:spacing w:val="1"/>
          <w:sz w:val="22"/>
        </w:rPr>
        <w:t> </w:t>
      </w:r>
      <w:r>
        <w:rPr>
          <w:spacing w:val="-5"/>
          <w:sz w:val="22"/>
        </w:rPr>
        <w:t>mở</w:t>
      </w:r>
      <w:r>
        <w:rPr>
          <w:sz w:val="22"/>
        </w:rPr>
        <w:t> rộng</w:t>
        <w:tab/>
        <w:t>100</w:t>
      </w:r>
    </w:p>
    <w:p>
      <w:pPr>
        <w:pStyle w:val="ListParagraph"/>
        <w:numPr>
          <w:ilvl w:val="1"/>
          <w:numId w:val="5"/>
        </w:numPr>
        <w:tabs>
          <w:tab w:pos="1809" w:val="left" w:leader="none"/>
          <w:tab w:pos="1810" w:val="left" w:leader="none"/>
          <w:tab w:pos="9468" w:val="right" w:leader="none"/>
        </w:tabs>
        <w:spacing w:line="240" w:lineRule="auto" w:before="2" w:after="0"/>
        <w:ind w:left="180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100</w:t>
      </w:r>
    </w:p>
    <w:p>
      <w:pPr>
        <w:spacing w:before="127"/>
        <w:ind w:left="110" w:right="0" w:firstLine="0"/>
        <w:jc w:val="left"/>
        <w:rPr>
          <w:b/>
          <w:i/>
          <w:sz w:val="26"/>
        </w:rPr>
      </w:pPr>
      <w:r>
        <w:rPr>
          <w:b/>
          <w:i/>
          <w:sz w:val="26"/>
        </w:rPr>
        <w:t>CHƯƠNG 6. TIMER - COUNTER</w:t>
      </w:r>
    </w:p>
    <w:p>
      <w:pPr>
        <w:pStyle w:val="ListParagraph"/>
        <w:numPr>
          <w:ilvl w:val="0"/>
          <w:numId w:val="6"/>
        </w:numPr>
        <w:tabs>
          <w:tab w:pos="1243" w:val="left" w:leader="none"/>
          <w:tab w:pos="1244" w:val="left" w:leader="none"/>
          <w:tab w:pos="9468" w:val="right" w:leader="none"/>
        </w:tabs>
        <w:spacing w:line="240" w:lineRule="auto" w:before="114" w:after="0"/>
        <w:ind w:left="1243" w:right="0" w:hanging="568"/>
        <w:jc w:val="left"/>
        <w:rPr>
          <w:sz w:val="24"/>
        </w:rPr>
      </w:pPr>
      <w:r>
        <w:rPr>
          <w:sz w:val="24"/>
        </w:rPr>
        <w:t>GIỚI</w:t>
      </w:r>
      <w:r>
        <w:rPr>
          <w:spacing w:val="2"/>
          <w:sz w:val="24"/>
        </w:rPr>
        <w:t> </w:t>
      </w:r>
      <w:r>
        <w:rPr>
          <w:sz w:val="24"/>
        </w:rPr>
        <w:t>THIỆU</w:t>
        <w:tab/>
        <w:t>104</w:t>
      </w:r>
    </w:p>
    <w:p>
      <w:pPr>
        <w:pStyle w:val="ListParagraph"/>
        <w:numPr>
          <w:ilvl w:val="0"/>
          <w:numId w:val="6"/>
        </w:numPr>
        <w:tabs>
          <w:tab w:pos="1243" w:val="left" w:leader="none"/>
          <w:tab w:pos="1244" w:val="left" w:leader="none"/>
          <w:tab w:pos="9468" w:val="right" w:leader="none"/>
        </w:tabs>
        <w:spacing w:line="274" w:lineRule="exact" w:before="122" w:after="0"/>
        <w:ind w:left="1243" w:right="0" w:hanging="568"/>
        <w:jc w:val="left"/>
        <w:rPr>
          <w:sz w:val="24"/>
        </w:rPr>
      </w:pPr>
      <w:r>
        <w:rPr>
          <w:sz w:val="24"/>
        </w:rPr>
        <w:t>KHẢO SÁT TIMER0 CỦA</w:t>
      </w:r>
      <w:r>
        <w:rPr>
          <w:spacing w:val="2"/>
          <w:sz w:val="24"/>
        </w:rPr>
        <w:t> </w:t>
      </w:r>
      <w:r>
        <w:rPr>
          <w:sz w:val="24"/>
        </w:rPr>
        <w:t>PIC</w:t>
      </w:r>
      <w:r>
        <w:rPr>
          <w:spacing w:val="-1"/>
          <w:sz w:val="24"/>
        </w:rPr>
        <w:t> </w:t>
      </w:r>
      <w:r>
        <w:rPr>
          <w:sz w:val="24"/>
        </w:rPr>
        <w:t>16F887</w:t>
        <w:tab/>
        <w:t>104</w:t>
      </w:r>
    </w:p>
    <w:p>
      <w:pPr>
        <w:pStyle w:val="ListParagraph"/>
        <w:numPr>
          <w:ilvl w:val="1"/>
          <w:numId w:val="6"/>
        </w:numPr>
        <w:tabs>
          <w:tab w:pos="1809" w:val="left" w:leader="none"/>
          <w:tab w:pos="1810" w:val="left" w:leader="none"/>
          <w:tab w:pos="9468" w:val="right" w:leader="none"/>
        </w:tabs>
        <w:spacing w:line="251" w:lineRule="exact" w:before="0" w:after="0"/>
        <w:ind w:left="1809" w:right="0" w:hanging="567"/>
        <w:jc w:val="left"/>
        <w:rPr>
          <w:sz w:val="22"/>
        </w:rPr>
      </w:pPr>
      <w:r>
        <w:rPr>
          <w:sz w:val="22"/>
        </w:rPr>
        <w:t>Ngắt</w:t>
      </w:r>
      <w:r>
        <w:rPr>
          <w:spacing w:val="2"/>
          <w:sz w:val="22"/>
        </w:rPr>
        <w:t> </w:t>
      </w:r>
      <w:r>
        <w:rPr>
          <w:sz w:val="22"/>
        </w:rPr>
        <w:t>của</w:t>
      </w:r>
      <w:r>
        <w:rPr>
          <w:spacing w:val="1"/>
          <w:sz w:val="22"/>
        </w:rPr>
        <w:t> </w:t>
      </w:r>
      <w:r>
        <w:rPr>
          <w:sz w:val="22"/>
        </w:rPr>
        <w:t>Timer0</w:t>
        <w:tab/>
        <w:t>105</w:t>
      </w:r>
    </w:p>
    <w:p>
      <w:pPr>
        <w:pStyle w:val="ListParagraph"/>
        <w:numPr>
          <w:ilvl w:val="1"/>
          <w:numId w:val="6"/>
        </w:numPr>
        <w:tabs>
          <w:tab w:pos="1809" w:val="left" w:leader="none"/>
          <w:tab w:pos="1810" w:val="left" w:leader="none"/>
          <w:tab w:pos="9468" w:val="right" w:leader="none"/>
        </w:tabs>
        <w:spacing w:line="240" w:lineRule="auto" w:before="2" w:after="0"/>
        <w:ind w:left="1809" w:right="0" w:hanging="567"/>
        <w:jc w:val="left"/>
        <w:rPr>
          <w:sz w:val="22"/>
        </w:rPr>
      </w:pPr>
      <w:r>
        <w:rPr>
          <w:sz w:val="22"/>
        </w:rPr>
        <w:t>Timer0 đếm</w:t>
      </w:r>
      <w:r>
        <w:rPr>
          <w:spacing w:val="-6"/>
          <w:sz w:val="22"/>
        </w:rPr>
        <w:t> </w:t>
      </w:r>
      <w:r>
        <w:rPr>
          <w:sz w:val="22"/>
        </w:rPr>
        <w:t>xung</w:t>
      </w:r>
      <w:r>
        <w:rPr>
          <w:spacing w:val="2"/>
          <w:sz w:val="22"/>
        </w:rPr>
        <w:t> </w:t>
      </w:r>
      <w:r>
        <w:rPr>
          <w:sz w:val="22"/>
        </w:rPr>
        <w:t>ngoại</w:t>
        <w:tab/>
        <w:t>106</w:t>
      </w:r>
    </w:p>
    <w:p>
      <w:pPr>
        <w:pStyle w:val="ListParagraph"/>
        <w:numPr>
          <w:ilvl w:val="1"/>
          <w:numId w:val="6"/>
        </w:numPr>
        <w:tabs>
          <w:tab w:pos="1809" w:val="left" w:leader="none"/>
          <w:tab w:pos="1810" w:val="left" w:leader="none"/>
          <w:tab w:pos="9468" w:val="right" w:leader="none"/>
        </w:tabs>
        <w:spacing w:line="240" w:lineRule="auto" w:before="1" w:after="0"/>
        <w:ind w:left="1809" w:right="0" w:hanging="567"/>
        <w:jc w:val="left"/>
        <w:rPr>
          <w:sz w:val="22"/>
        </w:rPr>
      </w:pPr>
      <w:r>
        <w:rPr>
          <w:sz w:val="22"/>
        </w:rPr>
        <w:t>Bộ</w:t>
      </w:r>
      <w:r>
        <w:rPr>
          <w:spacing w:val="-4"/>
          <w:sz w:val="22"/>
        </w:rPr>
        <w:t> </w:t>
      </w:r>
      <w:r>
        <w:rPr>
          <w:sz w:val="22"/>
        </w:rPr>
        <w:t>chia</w:t>
      </w:r>
      <w:r>
        <w:rPr>
          <w:spacing w:val="4"/>
          <w:sz w:val="22"/>
        </w:rPr>
        <w:t> </w:t>
      </w:r>
      <w:r>
        <w:rPr>
          <w:sz w:val="22"/>
        </w:rPr>
        <w:t>trƣớc</w:t>
        <w:tab/>
        <w:t>106</w:t>
      </w:r>
    </w:p>
    <w:p>
      <w:pPr>
        <w:pStyle w:val="ListParagraph"/>
        <w:numPr>
          <w:ilvl w:val="0"/>
          <w:numId w:val="6"/>
        </w:numPr>
        <w:tabs>
          <w:tab w:pos="1243" w:val="left" w:leader="none"/>
          <w:tab w:pos="1244" w:val="left" w:leader="none"/>
          <w:tab w:pos="9468" w:val="right" w:leader="none"/>
        </w:tabs>
        <w:spacing w:line="240" w:lineRule="auto" w:before="118" w:after="0"/>
        <w:ind w:left="1243" w:right="0" w:hanging="568"/>
        <w:jc w:val="left"/>
        <w:rPr>
          <w:sz w:val="24"/>
        </w:rPr>
      </w:pPr>
      <w:r>
        <w:rPr>
          <w:sz w:val="24"/>
        </w:rPr>
        <w:t>KHẢO SÁT TIMER1 CỦA</w:t>
      </w:r>
      <w:r>
        <w:rPr>
          <w:spacing w:val="2"/>
          <w:sz w:val="24"/>
        </w:rPr>
        <w:t> </w:t>
      </w:r>
      <w:r>
        <w:rPr>
          <w:sz w:val="24"/>
        </w:rPr>
        <w:t>PIC</w:t>
      </w:r>
      <w:r>
        <w:rPr>
          <w:spacing w:val="-1"/>
          <w:sz w:val="24"/>
        </w:rPr>
        <w:t> </w:t>
      </w:r>
      <w:r>
        <w:rPr>
          <w:sz w:val="24"/>
        </w:rPr>
        <w:t>16F887</w:t>
        <w:tab/>
        <w:t>106</w:t>
      </w:r>
    </w:p>
    <w:p>
      <w:pPr>
        <w:spacing w:after="0" w:line="240" w:lineRule="auto"/>
        <w:jc w:val="left"/>
        <w:rPr>
          <w:sz w:val="24"/>
        </w:rPr>
        <w:sectPr>
          <w:pgSz w:w="11910" w:h="16840"/>
          <w:pgMar w:header="0" w:footer="656" w:top="300" w:bottom="840" w:left="740" w:right="0"/>
        </w:sectPr>
      </w:pPr>
    </w:p>
    <w:p>
      <w:pPr>
        <w:pStyle w:val="ListParagraph"/>
        <w:numPr>
          <w:ilvl w:val="1"/>
          <w:numId w:val="6"/>
        </w:numPr>
        <w:tabs>
          <w:tab w:pos="2659" w:val="left" w:leader="none"/>
          <w:tab w:pos="2660" w:val="left" w:leader="none"/>
          <w:tab w:pos="10318" w:val="right" w:leader="none"/>
        </w:tabs>
        <w:spacing w:line="251" w:lineRule="exact" w:before="71" w:after="0"/>
        <w:ind w:left="2659" w:right="0" w:hanging="567"/>
        <w:jc w:val="left"/>
        <w:rPr>
          <w:sz w:val="22"/>
        </w:rPr>
      </w:pPr>
      <w:r>
        <w:rPr>
          <w:sz w:val="22"/>
        </w:rPr>
        <w:t>Timer1 ở chế độ</w:t>
      </w:r>
      <w:r>
        <w:rPr>
          <w:spacing w:val="-7"/>
          <w:sz w:val="22"/>
        </w:rPr>
        <w:t> </w:t>
      </w:r>
      <w:r>
        <w:rPr>
          <w:sz w:val="22"/>
        </w:rPr>
        <w:t>định</w:t>
      </w:r>
      <w:r>
        <w:rPr>
          <w:spacing w:val="-3"/>
          <w:sz w:val="22"/>
        </w:rPr>
        <w:t> </w:t>
      </w:r>
      <w:r>
        <w:rPr>
          <w:sz w:val="22"/>
        </w:rPr>
        <w:t>thời</w:t>
        <w:tab/>
        <w:t>108</w:t>
      </w:r>
    </w:p>
    <w:p>
      <w:pPr>
        <w:pStyle w:val="ListParagraph"/>
        <w:numPr>
          <w:ilvl w:val="1"/>
          <w:numId w:val="6"/>
        </w:numPr>
        <w:tabs>
          <w:tab w:pos="2659" w:val="left" w:leader="none"/>
          <w:tab w:pos="2660" w:val="left" w:leader="none"/>
          <w:tab w:pos="10318" w:val="right" w:leader="none"/>
        </w:tabs>
        <w:spacing w:line="251" w:lineRule="exact" w:before="0" w:after="0"/>
        <w:ind w:left="2659" w:right="0" w:hanging="567"/>
        <w:jc w:val="left"/>
        <w:rPr>
          <w:sz w:val="22"/>
        </w:rPr>
      </w:pPr>
      <w:r>
        <w:rPr>
          <w:sz w:val="22"/>
        </w:rPr>
        <w:t>Timer1 ở chế độ đếm</w:t>
      </w:r>
      <w:r>
        <w:rPr>
          <w:spacing w:val="-11"/>
          <w:sz w:val="22"/>
        </w:rPr>
        <w:t> </w:t>
      </w:r>
      <w:r>
        <w:rPr>
          <w:sz w:val="22"/>
        </w:rPr>
        <w:t>xung</w:t>
      </w:r>
      <w:r>
        <w:rPr>
          <w:spacing w:val="2"/>
          <w:sz w:val="22"/>
        </w:rPr>
        <w:t> </w:t>
      </w:r>
      <w:r>
        <w:rPr>
          <w:sz w:val="22"/>
        </w:rPr>
        <w:t>ngoại</w:t>
        <w:tab/>
        <w:t>108</w:t>
      </w:r>
    </w:p>
    <w:p>
      <w:pPr>
        <w:pStyle w:val="ListParagraph"/>
        <w:numPr>
          <w:ilvl w:val="1"/>
          <w:numId w:val="6"/>
        </w:numPr>
        <w:tabs>
          <w:tab w:pos="2659" w:val="left" w:leader="none"/>
          <w:tab w:pos="2660" w:val="left" w:leader="none"/>
          <w:tab w:pos="10318" w:val="right" w:leader="none"/>
        </w:tabs>
        <w:spacing w:line="240" w:lineRule="auto" w:before="2" w:after="0"/>
        <w:ind w:left="2659" w:right="0" w:hanging="567"/>
        <w:jc w:val="left"/>
        <w:rPr>
          <w:sz w:val="22"/>
        </w:rPr>
      </w:pPr>
      <w:r>
        <w:rPr>
          <w:sz w:val="22"/>
        </w:rPr>
        <w:t>Hoạt động của Timer1 ở chế độ counter</w:t>
      </w:r>
      <w:r>
        <w:rPr>
          <w:spacing w:val="5"/>
          <w:sz w:val="22"/>
        </w:rPr>
        <w:t> </w:t>
      </w:r>
      <w:r>
        <w:rPr>
          <w:sz w:val="22"/>
        </w:rPr>
        <w:t>đồng</w:t>
      </w:r>
      <w:r>
        <w:rPr>
          <w:spacing w:val="-3"/>
          <w:sz w:val="22"/>
        </w:rPr>
        <w:t> </w:t>
      </w:r>
      <w:r>
        <w:rPr>
          <w:sz w:val="22"/>
        </w:rPr>
        <w:t>bộ</w:t>
        <w:tab/>
        <w:t>109</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Hoạt động của Timer1 ở chế độ counter bất đồng</w:t>
      </w:r>
      <w:r>
        <w:rPr>
          <w:spacing w:val="-3"/>
          <w:sz w:val="22"/>
        </w:rPr>
        <w:t> </w:t>
      </w:r>
      <w:r>
        <w:rPr>
          <w:sz w:val="22"/>
        </w:rPr>
        <w:t>bộ</w:t>
        <w:tab/>
        <w:t>110</w:t>
      </w:r>
    </w:p>
    <w:p>
      <w:pPr>
        <w:pStyle w:val="ListParagraph"/>
        <w:numPr>
          <w:ilvl w:val="1"/>
          <w:numId w:val="6"/>
        </w:numPr>
        <w:tabs>
          <w:tab w:pos="2659" w:val="left" w:leader="none"/>
          <w:tab w:pos="2660" w:val="left" w:leader="none"/>
          <w:tab w:pos="10318" w:val="right" w:leader="none"/>
        </w:tabs>
        <w:spacing w:line="251" w:lineRule="exact" w:before="1" w:after="0"/>
        <w:ind w:left="2659" w:right="0" w:hanging="567"/>
        <w:jc w:val="left"/>
        <w:rPr>
          <w:sz w:val="22"/>
        </w:rPr>
      </w:pPr>
      <w:r>
        <w:rPr>
          <w:spacing w:val="-3"/>
          <w:sz w:val="22"/>
        </w:rPr>
        <w:t>Đọc và </w:t>
      </w:r>
      <w:r>
        <w:rPr>
          <w:sz w:val="22"/>
        </w:rPr>
        <w:t>ghi Timer1 trong chế độ đếm không</w:t>
      </w:r>
      <w:r>
        <w:rPr>
          <w:spacing w:val="3"/>
          <w:sz w:val="22"/>
        </w:rPr>
        <w:t> </w:t>
      </w:r>
      <w:r>
        <w:rPr>
          <w:sz w:val="22"/>
        </w:rPr>
        <w:t>đồng</w:t>
      </w:r>
      <w:r>
        <w:rPr>
          <w:spacing w:val="-3"/>
          <w:sz w:val="22"/>
        </w:rPr>
        <w:t> </w:t>
      </w:r>
      <w:r>
        <w:rPr>
          <w:sz w:val="22"/>
        </w:rPr>
        <w:t>bộ</w:t>
        <w:tab/>
        <w:t>110</w:t>
      </w:r>
    </w:p>
    <w:p>
      <w:pPr>
        <w:pStyle w:val="ListParagraph"/>
        <w:numPr>
          <w:ilvl w:val="1"/>
          <w:numId w:val="6"/>
        </w:numPr>
        <w:tabs>
          <w:tab w:pos="2659" w:val="left" w:leader="none"/>
          <w:tab w:pos="2660" w:val="left" w:leader="none"/>
          <w:tab w:pos="10318" w:val="right" w:leader="none"/>
        </w:tabs>
        <w:spacing w:line="251" w:lineRule="exact" w:before="0" w:after="0"/>
        <w:ind w:left="2659" w:right="0" w:hanging="567"/>
        <w:jc w:val="left"/>
        <w:rPr>
          <w:sz w:val="22"/>
        </w:rPr>
      </w:pPr>
      <w:r>
        <w:rPr>
          <w:sz w:val="22"/>
        </w:rPr>
        <w:t>Bộ dao động</w:t>
      </w:r>
      <w:r>
        <w:rPr>
          <w:spacing w:val="-5"/>
          <w:sz w:val="22"/>
        </w:rPr>
        <w:t> </w:t>
      </w:r>
      <w:r>
        <w:rPr>
          <w:sz w:val="22"/>
        </w:rPr>
        <w:t>của</w:t>
      </w:r>
      <w:r>
        <w:rPr>
          <w:spacing w:val="6"/>
          <w:sz w:val="22"/>
        </w:rPr>
        <w:t> </w:t>
      </w:r>
      <w:r>
        <w:rPr>
          <w:sz w:val="22"/>
        </w:rPr>
        <w:t>Timer1</w:t>
        <w:tab/>
        <w:t>110</w:t>
      </w:r>
    </w:p>
    <w:p>
      <w:pPr>
        <w:pStyle w:val="ListParagraph"/>
        <w:numPr>
          <w:ilvl w:val="1"/>
          <w:numId w:val="6"/>
        </w:numPr>
        <w:tabs>
          <w:tab w:pos="2659" w:val="left" w:leader="none"/>
          <w:tab w:pos="2660" w:val="left" w:leader="none"/>
          <w:tab w:pos="10318" w:val="right" w:leader="none"/>
        </w:tabs>
        <w:spacing w:line="240" w:lineRule="auto" w:before="2" w:after="0"/>
        <w:ind w:left="2659" w:right="0" w:hanging="567"/>
        <w:jc w:val="left"/>
        <w:rPr>
          <w:sz w:val="22"/>
        </w:rPr>
      </w:pPr>
      <w:r>
        <w:rPr>
          <w:sz w:val="22"/>
        </w:rPr>
        <w:t>Reset timer1 sử dụng ngõ ra</w:t>
      </w:r>
      <w:r>
        <w:rPr>
          <w:spacing w:val="5"/>
          <w:sz w:val="22"/>
        </w:rPr>
        <w:t> </w:t>
      </w:r>
      <w:r>
        <w:rPr>
          <w:sz w:val="22"/>
        </w:rPr>
        <w:t>CCP</w:t>
      </w:r>
      <w:r>
        <w:rPr>
          <w:spacing w:val="4"/>
          <w:sz w:val="22"/>
        </w:rPr>
        <w:t> </w:t>
      </w:r>
      <w:r>
        <w:rPr>
          <w:spacing w:val="-3"/>
          <w:sz w:val="22"/>
        </w:rPr>
        <w:t>trigger</w:t>
        <w:tab/>
      </w:r>
      <w:r>
        <w:rPr>
          <w:sz w:val="22"/>
        </w:rPr>
        <w:t>110</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Reset cặp thanh ghi TMR1H, TMR1L</w:t>
      </w:r>
      <w:r>
        <w:rPr>
          <w:spacing w:val="-5"/>
          <w:sz w:val="22"/>
        </w:rPr>
        <w:t> </w:t>
      </w:r>
      <w:r>
        <w:rPr>
          <w:sz w:val="22"/>
        </w:rPr>
        <w:t>của</w:t>
      </w:r>
      <w:r>
        <w:rPr>
          <w:spacing w:val="4"/>
          <w:sz w:val="22"/>
        </w:rPr>
        <w:t> </w:t>
      </w:r>
      <w:r>
        <w:rPr>
          <w:sz w:val="22"/>
        </w:rPr>
        <w:t>Timer1</w:t>
        <w:tab/>
        <w:t>111</w:t>
      </w:r>
    </w:p>
    <w:p>
      <w:pPr>
        <w:pStyle w:val="ListParagraph"/>
        <w:numPr>
          <w:ilvl w:val="0"/>
          <w:numId w:val="6"/>
        </w:numPr>
        <w:tabs>
          <w:tab w:pos="2092" w:val="left" w:leader="none"/>
          <w:tab w:pos="2093" w:val="left" w:leader="none"/>
          <w:tab w:pos="10318" w:val="right" w:leader="none"/>
        </w:tabs>
        <w:spacing w:line="240" w:lineRule="auto" w:before="118" w:after="0"/>
        <w:ind w:left="2093" w:right="0" w:hanging="567"/>
        <w:jc w:val="left"/>
        <w:rPr>
          <w:sz w:val="24"/>
        </w:rPr>
      </w:pPr>
      <w:r>
        <w:rPr>
          <w:sz w:val="24"/>
        </w:rPr>
        <w:t>KHẢO SÁT TIMER2 CỦA</w:t>
      </w:r>
      <w:r>
        <w:rPr>
          <w:spacing w:val="2"/>
          <w:sz w:val="24"/>
        </w:rPr>
        <w:t> </w:t>
      </w:r>
      <w:r>
        <w:rPr>
          <w:sz w:val="24"/>
        </w:rPr>
        <w:t>PIC</w:t>
      </w:r>
      <w:r>
        <w:rPr>
          <w:spacing w:val="-1"/>
          <w:sz w:val="24"/>
        </w:rPr>
        <w:t> </w:t>
      </w:r>
      <w:r>
        <w:rPr>
          <w:sz w:val="24"/>
        </w:rPr>
        <w:t>16F887</w:t>
        <w:tab/>
        <w:t>111</w:t>
      </w:r>
    </w:p>
    <w:p>
      <w:pPr>
        <w:pStyle w:val="ListParagraph"/>
        <w:numPr>
          <w:ilvl w:val="1"/>
          <w:numId w:val="6"/>
        </w:numPr>
        <w:tabs>
          <w:tab w:pos="2659" w:val="left" w:leader="none"/>
          <w:tab w:pos="2660" w:val="left" w:leader="none"/>
          <w:tab w:pos="10318" w:val="right" w:leader="none"/>
        </w:tabs>
        <w:spacing w:line="240" w:lineRule="auto" w:before="2" w:after="0"/>
        <w:ind w:left="2659" w:right="0" w:hanging="567"/>
        <w:jc w:val="left"/>
        <w:rPr>
          <w:sz w:val="22"/>
        </w:rPr>
      </w:pPr>
      <w:r>
        <w:rPr>
          <w:sz w:val="22"/>
        </w:rPr>
        <w:t>Bộ chia trƣớc </w:t>
      </w:r>
      <w:r>
        <w:rPr>
          <w:spacing w:val="-3"/>
          <w:sz w:val="22"/>
        </w:rPr>
        <w:t>và chia </w:t>
      </w:r>
      <w:r>
        <w:rPr>
          <w:sz w:val="22"/>
        </w:rPr>
        <w:t>sau</w:t>
      </w:r>
      <w:r>
        <w:rPr>
          <w:spacing w:val="10"/>
          <w:sz w:val="22"/>
        </w:rPr>
        <w:t> </w:t>
      </w:r>
      <w:r>
        <w:rPr>
          <w:spacing w:val="-3"/>
          <w:sz w:val="22"/>
        </w:rPr>
        <w:t>của</w:t>
      </w:r>
      <w:r>
        <w:rPr>
          <w:spacing w:val="2"/>
          <w:sz w:val="22"/>
        </w:rPr>
        <w:t> </w:t>
      </w:r>
      <w:r>
        <w:rPr>
          <w:sz w:val="22"/>
        </w:rPr>
        <w:t>Timer2</w:t>
        <w:tab/>
        <w:t>112</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Ngõ ra</w:t>
      </w:r>
      <w:r>
        <w:rPr>
          <w:spacing w:val="-3"/>
          <w:sz w:val="22"/>
        </w:rPr>
        <w:t> </w:t>
      </w:r>
      <w:r>
        <w:rPr>
          <w:sz w:val="22"/>
        </w:rPr>
        <w:t>của</w:t>
      </w:r>
      <w:r>
        <w:rPr>
          <w:spacing w:val="-5"/>
          <w:sz w:val="22"/>
        </w:rPr>
        <w:t> </w:t>
      </w:r>
      <w:r>
        <w:rPr>
          <w:sz w:val="22"/>
        </w:rPr>
        <w:t>TMR2</w:t>
        <w:tab/>
        <w:t>112</w:t>
      </w:r>
    </w:p>
    <w:p>
      <w:pPr>
        <w:pStyle w:val="ListParagraph"/>
        <w:numPr>
          <w:ilvl w:val="0"/>
          <w:numId w:val="6"/>
        </w:numPr>
        <w:tabs>
          <w:tab w:pos="2092" w:val="left" w:leader="none"/>
          <w:tab w:pos="2093" w:val="left" w:leader="none"/>
          <w:tab w:pos="10318" w:val="right" w:leader="none"/>
        </w:tabs>
        <w:spacing w:line="240" w:lineRule="auto" w:before="117" w:after="0"/>
        <w:ind w:left="2093" w:right="0" w:hanging="567"/>
        <w:jc w:val="left"/>
        <w:rPr>
          <w:sz w:val="24"/>
        </w:rPr>
      </w:pPr>
      <w:r>
        <w:rPr>
          <w:sz w:val="24"/>
        </w:rPr>
        <w:t>CÁC LỆNH CỦA TIMER – COUNTER TRONG NGÔN</w:t>
      </w:r>
      <w:r>
        <w:rPr>
          <w:spacing w:val="-7"/>
          <w:sz w:val="24"/>
        </w:rPr>
        <w:t> </w:t>
      </w:r>
      <w:r>
        <w:rPr>
          <w:sz w:val="24"/>
        </w:rPr>
        <w:t>NGỮ</w:t>
      </w:r>
      <w:r>
        <w:rPr>
          <w:spacing w:val="1"/>
          <w:sz w:val="24"/>
        </w:rPr>
        <w:t> </w:t>
      </w:r>
      <w:r>
        <w:rPr>
          <w:sz w:val="24"/>
        </w:rPr>
        <w:t>CCS-C</w:t>
        <w:tab/>
        <w:t>112</w:t>
      </w:r>
    </w:p>
    <w:p>
      <w:pPr>
        <w:pStyle w:val="ListParagraph"/>
        <w:numPr>
          <w:ilvl w:val="1"/>
          <w:numId w:val="6"/>
        </w:numPr>
        <w:tabs>
          <w:tab w:pos="2659" w:val="left" w:leader="none"/>
          <w:tab w:pos="2660" w:val="left" w:leader="none"/>
          <w:tab w:pos="10318" w:val="right" w:leader="none"/>
        </w:tabs>
        <w:spacing w:line="251" w:lineRule="exact" w:before="2" w:after="0"/>
        <w:ind w:left="2659" w:right="0" w:hanging="567"/>
        <w:jc w:val="left"/>
        <w:rPr>
          <w:sz w:val="22"/>
        </w:rPr>
      </w:pPr>
      <w:r>
        <w:rPr>
          <w:sz w:val="22"/>
        </w:rPr>
        <w:t>Lệnh</w:t>
      </w:r>
      <w:r>
        <w:rPr>
          <w:spacing w:val="-4"/>
          <w:sz w:val="22"/>
        </w:rPr>
        <w:t> </w:t>
      </w:r>
      <w:r>
        <w:rPr>
          <w:sz w:val="22"/>
        </w:rPr>
        <w:t>setup_timer_0(mode)</w:t>
        <w:tab/>
        <w:t>112</w:t>
      </w:r>
    </w:p>
    <w:p>
      <w:pPr>
        <w:pStyle w:val="ListParagraph"/>
        <w:numPr>
          <w:ilvl w:val="1"/>
          <w:numId w:val="6"/>
        </w:numPr>
        <w:tabs>
          <w:tab w:pos="2659" w:val="left" w:leader="none"/>
          <w:tab w:pos="2660" w:val="left" w:leader="none"/>
          <w:tab w:pos="10318" w:val="right" w:leader="none"/>
        </w:tabs>
        <w:spacing w:line="251" w:lineRule="exact" w:before="0" w:after="0"/>
        <w:ind w:left="2659" w:right="0" w:hanging="567"/>
        <w:jc w:val="left"/>
        <w:rPr>
          <w:sz w:val="22"/>
        </w:rPr>
      </w:pPr>
      <w:r>
        <w:rPr>
          <w:sz w:val="22"/>
        </w:rPr>
        <w:t>Lệnh</w:t>
      </w:r>
      <w:r>
        <w:rPr>
          <w:spacing w:val="-4"/>
          <w:sz w:val="22"/>
        </w:rPr>
        <w:t> </w:t>
      </w:r>
      <w:r>
        <w:rPr>
          <w:sz w:val="22"/>
        </w:rPr>
        <w:t>setup_timer_1(mode)</w:t>
        <w:tab/>
        <w:t>113</w:t>
      </w:r>
    </w:p>
    <w:p>
      <w:pPr>
        <w:pStyle w:val="ListParagraph"/>
        <w:numPr>
          <w:ilvl w:val="1"/>
          <w:numId w:val="6"/>
        </w:numPr>
        <w:tabs>
          <w:tab w:pos="2659" w:val="left" w:leader="none"/>
          <w:tab w:pos="2660" w:val="left" w:leader="none"/>
          <w:tab w:pos="10318" w:val="right" w:leader="none"/>
        </w:tabs>
        <w:spacing w:line="240" w:lineRule="auto" w:before="2" w:after="0"/>
        <w:ind w:left="2659" w:right="0" w:hanging="567"/>
        <w:jc w:val="left"/>
        <w:rPr>
          <w:sz w:val="22"/>
        </w:rPr>
      </w:pPr>
      <w:r>
        <w:rPr>
          <w:sz w:val="22"/>
        </w:rPr>
        <w:t>Lệnh</w:t>
      </w:r>
      <w:r>
        <w:rPr>
          <w:spacing w:val="-4"/>
          <w:sz w:val="22"/>
        </w:rPr>
        <w:t> </w:t>
      </w:r>
      <w:r>
        <w:rPr>
          <w:sz w:val="22"/>
        </w:rPr>
        <w:t>setup_timer_2(mode)</w:t>
        <w:tab/>
        <w:t>113</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Lệnh</w:t>
      </w:r>
      <w:r>
        <w:rPr>
          <w:spacing w:val="-4"/>
          <w:sz w:val="22"/>
        </w:rPr>
        <w:t> </w:t>
      </w:r>
      <w:r>
        <w:rPr>
          <w:sz w:val="22"/>
        </w:rPr>
        <w:t>set_timerx(value)</w:t>
        <w:tab/>
        <w:t>116</w:t>
      </w:r>
    </w:p>
    <w:p>
      <w:pPr>
        <w:pStyle w:val="ListParagraph"/>
        <w:numPr>
          <w:ilvl w:val="1"/>
          <w:numId w:val="6"/>
        </w:numPr>
        <w:tabs>
          <w:tab w:pos="2659" w:val="left" w:leader="none"/>
          <w:tab w:pos="2660" w:val="left" w:leader="none"/>
          <w:tab w:pos="10318" w:val="right" w:leader="none"/>
        </w:tabs>
        <w:spacing w:line="251" w:lineRule="exact" w:before="2" w:after="0"/>
        <w:ind w:left="2659" w:right="0" w:hanging="567"/>
        <w:jc w:val="left"/>
        <w:rPr>
          <w:sz w:val="22"/>
        </w:rPr>
      </w:pPr>
      <w:r>
        <w:rPr>
          <w:sz w:val="22"/>
        </w:rPr>
        <w:t>Lệnh</w:t>
      </w:r>
      <w:r>
        <w:rPr>
          <w:spacing w:val="1"/>
          <w:sz w:val="22"/>
        </w:rPr>
        <w:t> </w:t>
      </w:r>
      <w:r>
        <w:rPr>
          <w:sz w:val="22"/>
        </w:rPr>
        <w:t>get_timerx()</w:t>
        <w:tab/>
        <w:t>116</w:t>
      </w:r>
    </w:p>
    <w:p>
      <w:pPr>
        <w:pStyle w:val="ListParagraph"/>
        <w:numPr>
          <w:ilvl w:val="1"/>
          <w:numId w:val="6"/>
        </w:numPr>
        <w:tabs>
          <w:tab w:pos="2659" w:val="left" w:leader="none"/>
          <w:tab w:pos="2660" w:val="left" w:leader="none"/>
          <w:tab w:pos="10318" w:val="right" w:leader="none"/>
        </w:tabs>
        <w:spacing w:line="251" w:lineRule="exact" w:before="0" w:after="0"/>
        <w:ind w:left="2659" w:right="0" w:hanging="567"/>
        <w:jc w:val="left"/>
        <w:rPr>
          <w:sz w:val="22"/>
        </w:rPr>
      </w:pPr>
      <w:r>
        <w:rPr>
          <w:sz w:val="22"/>
        </w:rPr>
        <w:t>Lệnh</w:t>
      </w:r>
      <w:r>
        <w:rPr>
          <w:spacing w:val="-4"/>
          <w:sz w:val="22"/>
        </w:rPr>
        <w:t> </w:t>
      </w:r>
      <w:r>
        <w:rPr>
          <w:sz w:val="22"/>
        </w:rPr>
        <w:t>setup_wdt(mode)</w:t>
        <w:tab/>
        <w:t>116</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Lệnh</w:t>
      </w:r>
      <w:r>
        <w:rPr>
          <w:spacing w:val="-4"/>
          <w:sz w:val="22"/>
        </w:rPr>
        <w:t> </w:t>
      </w:r>
      <w:r>
        <w:rPr>
          <w:sz w:val="22"/>
        </w:rPr>
        <w:t>restart_wdt()</w:t>
        <w:tab/>
        <w:t>117</w:t>
      </w:r>
    </w:p>
    <w:p>
      <w:pPr>
        <w:pStyle w:val="ListParagraph"/>
        <w:numPr>
          <w:ilvl w:val="0"/>
          <w:numId w:val="6"/>
        </w:numPr>
        <w:tabs>
          <w:tab w:pos="2092" w:val="left" w:leader="none"/>
          <w:tab w:pos="2093" w:val="left" w:leader="none"/>
          <w:tab w:pos="10318" w:val="right" w:leader="none"/>
        </w:tabs>
        <w:spacing w:line="240" w:lineRule="auto" w:before="123" w:after="0"/>
        <w:ind w:left="2093" w:right="0" w:hanging="567"/>
        <w:jc w:val="left"/>
        <w:rPr>
          <w:sz w:val="24"/>
        </w:rPr>
      </w:pPr>
      <w:r>
        <w:rPr>
          <w:sz w:val="24"/>
        </w:rPr>
        <w:t>CÁC ỨNG DỤNG ĐỊNH THỜI</w:t>
      </w:r>
      <w:r>
        <w:rPr>
          <w:spacing w:val="-1"/>
          <w:sz w:val="24"/>
        </w:rPr>
        <w:t> </w:t>
      </w:r>
      <w:r>
        <w:rPr>
          <w:sz w:val="24"/>
        </w:rPr>
        <w:t>DÙNG</w:t>
      </w:r>
      <w:r>
        <w:rPr>
          <w:spacing w:val="-4"/>
          <w:sz w:val="24"/>
        </w:rPr>
        <w:t> </w:t>
      </w:r>
      <w:r>
        <w:rPr>
          <w:sz w:val="24"/>
        </w:rPr>
        <w:t>TIMER</w:t>
        <w:tab/>
        <w:t>117</w:t>
      </w:r>
    </w:p>
    <w:p>
      <w:pPr>
        <w:pStyle w:val="ListParagraph"/>
        <w:numPr>
          <w:ilvl w:val="0"/>
          <w:numId w:val="6"/>
        </w:numPr>
        <w:tabs>
          <w:tab w:pos="2093" w:val="left" w:leader="none"/>
          <w:tab w:pos="10318" w:val="right" w:leader="none"/>
        </w:tabs>
        <w:spacing w:line="240" w:lineRule="auto" w:before="117" w:after="0"/>
        <w:ind w:left="2093" w:right="0" w:hanging="567"/>
        <w:jc w:val="left"/>
        <w:rPr>
          <w:sz w:val="24"/>
        </w:rPr>
      </w:pPr>
      <w:r>
        <w:rPr>
          <w:sz w:val="24"/>
        </w:rPr>
        <w:t>CÁC ỨNG DỤN ĐẾM XUNG NGOẠI DÙNG COUNTER</w:t>
        <w:tab/>
        <w:t>121</w:t>
      </w:r>
    </w:p>
    <w:p>
      <w:pPr>
        <w:pStyle w:val="ListParagraph"/>
        <w:numPr>
          <w:ilvl w:val="0"/>
          <w:numId w:val="6"/>
        </w:numPr>
        <w:tabs>
          <w:tab w:pos="2093" w:val="left" w:leader="none"/>
          <w:tab w:pos="10318" w:val="right" w:leader="none"/>
        </w:tabs>
        <w:spacing w:line="275" w:lineRule="exact" w:before="123" w:after="0"/>
        <w:ind w:left="2093" w:right="0" w:hanging="567"/>
        <w:jc w:val="left"/>
        <w:rPr>
          <w:sz w:val="24"/>
        </w:rPr>
      </w:pPr>
      <w:r>
        <w:rPr>
          <w:sz w:val="24"/>
        </w:rPr>
        <w:t>CÂU HỎI ÔN TẬP –</w:t>
      </w:r>
      <w:r>
        <w:rPr>
          <w:spacing w:val="5"/>
          <w:sz w:val="24"/>
        </w:rPr>
        <w:t> </w:t>
      </w:r>
      <w:r>
        <w:rPr>
          <w:sz w:val="24"/>
        </w:rPr>
        <w:t>TRẮC NGHIỆM</w:t>
        <w:tab/>
        <w:t>126</w:t>
      </w:r>
    </w:p>
    <w:p>
      <w:pPr>
        <w:pStyle w:val="ListParagraph"/>
        <w:numPr>
          <w:ilvl w:val="1"/>
          <w:numId w:val="6"/>
        </w:numPr>
        <w:tabs>
          <w:tab w:pos="2659" w:val="left" w:leader="none"/>
          <w:tab w:pos="2660" w:val="left" w:leader="none"/>
          <w:tab w:pos="10318" w:val="right" w:leader="none"/>
        </w:tabs>
        <w:spacing w:line="252" w:lineRule="exact" w:before="0" w:after="0"/>
        <w:ind w:left="2659" w:right="0" w:hanging="567"/>
        <w:jc w:val="left"/>
        <w:rPr>
          <w:sz w:val="22"/>
        </w:rPr>
      </w:pPr>
      <w:r>
        <w:rPr>
          <w:sz w:val="22"/>
        </w:rPr>
        <w:t>Câu hỏi</w:t>
      </w:r>
      <w:r>
        <w:rPr>
          <w:spacing w:val="-5"/>
          <w:sz w:val="22"/>
        </w:rPr>
        <w:t> </w:t>
      </w:r>
      <w:r>
        <w:rPr>
          <w:sz w:val="22"/>
        </w:rPr>
        <w:t>ôn</w:t>
      </w:r>
      <w:r>
        <w:rPr>
          <w:spacing w:val="-3"/>
          <w:sz w:val="22"/>
        </w:rPr>
        <w:t> </w:t>
      </w:r>
      <w:r>
        <w:rPr>
          <w:sz w:val="22"/>
        </w:rPr>
        <w:t>tập</w:t>
        <w:tab/>
        <w:t>126</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Câu hỏi </w:t>
      </w:r>
      <w:r>
        <w:rPr>
          <w:spacing w:val="-5"/>
          <w:sz w:val="22"/>
        </w:rPr>
        <w:t>mở</w:t>
      </w:r>
      <w:r>
        <w:rPr>
          <w:sz w:val="22"/>
        </w:rPr>
        <w:t> rộng</w:t>
        <w:tab/>
        <w:t>127</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127</w:t>
      </w:r>
    </w:p>
    <w:p>
      <w:pPr>
        <w:spacing w:before="378"/>
        <w:ind w:left="959" w:right="0" w:firstLine="0"/>
        <w:jc w:val="left"/>
        <w:rPr>
          <w:b/>
          <w:i/>
          <w:sz w:val="26"/>
        </w:rPr>
      </w:pPr>
      <w:r>
        <w:rPr>
          <w:b/>
          <w:i/>
          <w:sz w:val="26"/>
        </w:rPr>
        <w:t>CHƯƠNG 7. CHUYỂN ĐỔI TƯƠNG TỰ SANG SỐ</w:t>
      </w:r>
    </w:p>
    <w:p>
      <w:pPr>
        <w:pStyle w:val="ListParagraph"/>
        <w:numPr>
          <w:ilvl w:val="0"/>
          <w:numId w:val="7"/>
        </w:numPr>
        <w:tabs>
          <w:tab w:pos="2092" w:val="left" w:leader="none"/>
          <w:tab w:pos="2093" w:val="left" w:leader="none"/>
          <w:tab w:pos="10318" w:val="right" w:leader="none"/>
        </w:tabs>
        <w:spacing w:line="240" w:lineRule="auto" w:before="113" w:after="0"/>
        <w:ind w:left="2093" w:right="0" w:hanging="567"/>
        <w:jc w:val="left"/>
        <w:rPr>
          <w:sz w:val="24"/>
        </w:rPr>
      </w:pPr>
      <w:r>
        <w:rPr>
          <w:sz w:val="24"/>
        </w:rPr>
        <w:t>GIỚI</w:t>
      </w:r>
      <w:r>
        <w:rPr>
          <w:spacing w:val="2"/>
          <w:sz w:val="24"/>
        </w:rPr>
        <w:t> </w:t>
      </w:r>
      <w:r>
        <w:rPr>
          <w:sz w:val="24"/>
        </w:rPr>
        <w:t>THIỆU</w:t>
        <w:tab/>
        <w:t>130</w:t>
      </w:r>
    </w:p>
    <w:p>
      <w:pPr>
        <w:pStyle w:val="ListParagraph"/>
        <w:numPr>
          <w:ilvl w:val="0"/>
          <w:numId w:val="7"/>
        </w:numPr>
        <w:tabs>
          <w:tab w:pos="2092" w:val="left" w:leader="none"/>
          <w:tab w:pos="2093" w:val="left" w:leader="none"/>
          <w:tab w:pos="10318" w:val="right" w:leader="none"/>
        </w:tabs>
        <w:spacing w:line="275" w:lineRule="exact" w:before="122" w:after="0"/>
        <w:ind w:left="2093" w:right="0" w:hanging="567"/>
        <w:jc w:val="left"/>
        <w:rPr>
          <w:sz w:val="24"/>
        </w:rPr>
      </w:pPr>
      <w:r>
        <w:rPr>
          <w:sz w:val="24"/>
        </w:rPr>
        <w:t>ADC CỦA VI ĐIỀU KHIỂN</w:t>
      </w:r>
      <w:r>
        <w:rPr>
          <w:spacing w:val="-5"/>
          <w:sz w:val="24"/>
        </w:rPr>
        <w:t> </w:t>
      </w:r>
      <w:r>
        <w:rPr>
          <w:sz w:val="24"/>
        </w:rPr>
        <w:t>PIC 16F887</w:t>
        <w:tab/>
        <w:t>130</w:t>
      </w:r>
    </w:p>
    <w:p>
      <w:pPr>
        <w:pStyle w:val="ListParagraph"/>
        <w:numPr>
          <w:ilvl w:val="1"/>
          <w:numId w:val="7"/>
        </w:numPr>
        <w:tabs>
          <w:tab w:pos="2659" w:val="left" w:leader="none"/>
          <w:tab w:pos="2660" w:val="left" w:leader="none"/>
          <w:tab w:pos="10318" w:val="right" w:leader="none"/>
        </w:tabs>
        <w:spacing w:line="252" w:lineRule="exact" w:before="0" w:after="0"/>
        <w:ind w:left="2659" w:right="0" w:hanging="567"/>
        <w:jc w:val="left"/>
        <w:rPr>
          <w:sz w:val="22"/>
        </w:rPr>
      </w:pPr>
      <w:r>
        <w:rPr>
          <w:sz w:val="22"/>
        </w:rPr>
        <w:t>Khảo sát adc của pic 16F887</w:t>
        <w:tab/>
        <w:t>130</w:t>
      </w:r>
    </w:p>
    <w:p>
      <w:pPr>
        <w:pStyle w:val="ListParagraph"/>
        <w:numPr>
          <w:ilvl w:val="1"/>
          <w:numId w:val="7"/>
        </w:numPr>
        <w:tabs>
          <w:tab w:pos="2659" w:val="left" w:leader="none"/>
          <w:tab w:pos="2660" w:val="left" w:leader="none"/>
          <w:tab w:pos="10318" w:val="right" w:leader="none"/>
        </w:tabs>
        <w:spacing w:line="240" w:lineRule="auto" w:before="2" w:after="0"/>
        <w:ind w:left="2659" w:right="0" w:hanging="567"/>
        <w:jc w:val="left"/>
        <w:rPr>
          <w:sz w:val="22"/>
        </w:rPr>
      </w:pPr>
      <w:r>
        <w:rPr>
          <w:sz w:val="22"/>
        </w:rPr>
        <w:t>Khảo sát các thanh ghi của</w:t>
      </w:r>
      <w:r>
        <w:rPr>
          <w:spacing w:val="-1"/>
          <w:sz w:val="22"/>
        </w:rPr>
        <w:t> </w:t>
      </w:r>
      <w:r>
        <w:rPr>
          <w:sz w:val="22"/>
        </w:rPr>
        <w:t>PIC</w:t>
      </w:r>
      <w:r>
        <w:rPr>
          <w:spacing w:val="3"/>
          <w:sz w:val="22"/>
        </w:rPr>
        <w:t> </w:t>
      </w:r>
      <w:r>
        <w:rPr>
          <w:sz w:val="22"/>
        </w:rPr>
        <w:t>16F887</w:t>
        <w:tab/>
        <w:t>131</w:t>
      </w:r>
    </w:p>
    <w:p>
      <w:pPr>
        <w:pStyle w:val="ListParagraph"/>
        <w:numPr>
          <w:ilvl w:val="1"/>
          <w:numId w:val="7"/>
        </w:numPr>
        <w:tabs>
          <w:tab w:pos="2659" w:val="left" w:leader="none"/>
          <w:tab w:pos="2660" w:val="left" w:leader="none"/>
          <w:tab w:pos="10318" w:val="right" w:leader="none"/>
        </w:tabs>
        <w:spacing w:line="251" w:lineRule="exact" w:before="2" w:after="0"/>
        <w:ind w:left="2659" w:right="0" w:hanging="567"/>
        <w:jc w:val="left"/>
        <w:rPr>
          <w:sz w:val="22"/>
        </w:rPr>
      </w:pPr>
      <w:r>
        <w:rPr>
          <w:sz w:val="22"/>
        </w:rPr>
        <w:t>Trình tự thực hiện chuyển</w:t>
      </w:r>
      <w:r>
        <w:rPr>
          <w:spacing w:val="-8"/>
          <w:sz w:val="22"/>
        </w:rPr>
        <w:t> </w:t>
      </w:r>
      <w:r>
        <w:rPr>
          <w:sz w:val="22"/>
        </w:rPr>
        <w:t>đổi</w:t>
      </w:r>
      <w:r>
        <w:rPr>
          <w:spacing w:val="7"/>
          <w:sz w:val="22"/>
        </w:rPr>
        <w:t> </w:t>
      </w:r>
      <w:r>
        <w:rPr>
          <w:spacing w:val="-3"/>
          <w:sz w:val="22"/>
        </w:rPr>
        <w:t>ADC</w:t>
        <w:tab/>
      </w:r>
      <w:r>
        <w:rPr>
          <w:sz w:val="22"/>
        </w:rPr>
        <w:t>133</w:t>
      </w:r>
    </w:p>
    <w:p>
      <w:pPr>
        <w:pStyle w:val="ListParagraph"/>
        <w:numPr>
          <w:ilvl w:val="1"/>
          <w:numId w:val="7"/>
        </w:numPr>
        <w:tabs>
          <w:tab w:pos="2659" w:val="left" w:leader="none"/>
          <w:tab w:pos="2660" w:val="left" w:leader="none"/>
          <w:tab w:pos="10318" w:val="right" w:leader="none"/>
        </w:tabs>
        <w:spacing w:line="251" w:lineRule="exact" w:before="0" w:after="0"/>
        <w:ind w:left="2659" w:right="0" w:hanging="567"/>
        <w:jc w:val="left"/>
        <w:rPr>
          <w:sz w:val="22"/>
        </w:rPr>
      </w:pPr>
      <w:r>
        <w:rPr>
          <w:sz w:val="22"/>
        </w:rPr>
        <w:t>Lựa chọn nguồn xung cho chuyển</w:t>
      </w:r>
      <w:r>
        <w:rPr>
          <w:spacing w:val="-11"/>
          <w:sz w:val="22"/>
        </w:rPr>
        <w:t> </w:t>
      </w:r>
      <w:r>
        <w:rPr>
          <w:sz w:val="22"/>
        </w:rPr>
        <w:t>đổi</w:t>
      </w:r>
      <w:r>
        <w:rPr>
          <w:spacing w:val="7"/>
          <w:sz w:val="22"/>
        </w:rPr>
        <w:t> </w:t>
      </w:r>
      <w:r>
        <w:rPr>
          <w:spacing w:val="-3"/>
          <w:sz w:val="22"/>
        </w:rPr>
        <w:t>ADC</w:t>
        <w:tab/>
      </w:r>
      <w:r>
        <w:rPr>
          <w:sz w:val="22"/>
        </w:rPr>
        <w:t>133</w:t>
      </w:r>
    </w:p>
    <w:p>
      <w:pPr>
        <w:pStyle w:val="ListParagraph"/>
        <w:numPr>
          <w:ilvl w:val="0"/>
          <w:numId w:val="7"/>
        </w:numPr>
        <w:tabs>
          <w:tab w:pos="2092" w:val="left" w:leader="none"/>
          <w:tab w:pos="2093" w:val="left" w:leader="none"/>
          <w:tab w:pos="10318" w:val="right" w:leader="none"/>
        </w:tabs>
        <w:spacing w:line="240" w:lineRule="auto" w:before="122" w:after="0"/>
        <w:ind w:left="2093" w:right="0" w:hanging="567"/>
        <w:jc w:val="left"/>
        <w:rPr>
          <w:sz w:val="24"/>
        </w:rPr>
      </w:pPr>
      <w:r>
        <w:rPr>
          <w:sz w:val="24"/>
        </w:rPr>
        <w:t>CÁC LỆNH CỦA ADC TRONG NGÔN</w:t>
      </w:r>
      <w:r>
        <w:rPr>
          <w:spacing w:val="-4"/>
          <w:sz w:val="24"/>
        </w:rPr>
        <w:t> </w:t>
      </w:r>
      <w:r>
        <w:rPr>
          <w:sz w:val="24"/>
        </w:rPr>
        <w:t>NGỮ</w:t>
      </w:r>
      <w:r>
        <w:rPr>
          <w:spacing w:val="2"/>
          <w:sz w:val="24"/>
        </w:rPr>
        <w:t> </w:t>
      </w:r>
      <w:r>
        <w:rPr>
          <w:sz w:val="24"/>
        </w:rPr>
        <w:t>CCS-C</w:t>
        <w:tab/>
        <w:t>134</w:t>
      </w:r>
    </w:p>
    <w:p>
      <w:pPr>
        <w:pStyle w:val="ListParagraph"/>
        <w:numPr>
          <w:ilvl w:val="1"/>
          <w:numId w:val="7"/>
        </w:numPr>
        <w:tabs>
          <w:tab w:pos="2659" w:val="left" w:leader="none"/>
          <w:tab w:pos="2660" w:val="left" w:leader="none"/>
          <w:tab w:pos="10318" w:val="right" w:leader="none"/>
        </w:tabs>
        <w:spacing w:line="251" w:lineRule="exact" w:before="2" w:after="0"/>
        <w:ind w:left="2659" w:right="0" w:hanging="567"/>
        <w:jc w:val="left"/>
        <w:rPr>
          <w:sz w:val="22"/>
        </w:rPr>
      </w:pPr>
      <w:r>
        <w:rPr>
          <w:sz w:val="22"/>
        </w:rPr>
        <w:t>Lệnh</w:t>
      </w:r>
      <w:r>
        <w:rPr>
          <w:spacing w:val="-4"/>
          <w:sz w:val="22"/>
        </w:rPr>
        <w:t> </w:t>
      </w:r>
      <w:r>
        <w:rPr>
          <w:sz w:val="22"/>
        </w:rPr>
        <w:t>setup_adc</w:t>
      </w:r>
      <w:r>
        <w:rPr>
          <w:spacing w:val="2"/>
          <w:sz w:val="22"/>
        </w:rPr>
        <w:t> </w:t>
      </w:r>
      <w:r>
        <w:rPr>
          <w:sz w:val="22"/>
        </w:rPr>
        <w:t>(mode)</w:t>
        <w:tab/>
        <w:t>134</w:t>
      </w:r>
    </w:p>
    <w:p>
      <w:pPr>
        <w:pStyle w:val="ListParagraph"/>
        <w:numPr>
          <w:ilvl w:val="1"/>
          <w:numId w:val="7"/>
        </w:numPr>
        <w:tabs>
          <w:tab w:pos="2659" w:val="left" w:leader="none"/>
          <w:tab w:pos="2660" w:val="left" w:leader="none"/>
          <w:tab w:pos="10318" w:val="right" w:leader="none"/>
        </w:tabs>
        <w:spacing w:line="251" w:lineRule="exact" w:before="0" w:after="0"/>
        <w:ind w:left="2659" w:right="0" w:hanging="567"/>
        <w:jc w:val="left"/>
        <w:rPr>
          <w:sz w:val="22"/>
        </w:rPr>
      </w:pPr>
      <w:r>
        <w:rPr>
          <w:sz w:val="22"/>
        </w:rPr>
        <w:t>Lệnh</w:t>
      </w:r>
      <w:r>
        <w:rPr>
          <w:spacing w:val="-4"/>
          <w:sz w:val="22"/>
        </w:rPr>
        <w:t> </w:t>
      </w:r>
      <w:r>
        <w:rPr>
          <w:sz w:val="22"/>
        </w:rPr>
        <w:t>setup_adc_port</w:t>
      </w:r>
      <w:r>
        <w:rPr>
          <w:spacing w:val="5"/>
          <w:sz w:val="22"/>
        </w:rPr>
        <w:t> </w:t>
      </w:r>
      <w:r>
        <w:rPr>
          <w:sz w:val="22"/>
        </w:rPr>
        <w:t>(value)</w:t>
        <w:tab/>
        <w:t>134</w:t>
      </w:r>
    </w:p>
    <w:p>
      <w:pPr>
        <w:pStyle w:val="ListParagraph"/>
        <w:numPr>
          <w:ilvl w:val="1"/>
          <w:numId w:val="7"/>
        </w:numPr>
        <w:tabs>
          <w:tab w:pos="2659" w:val="left" w:leader="none"/>
          <w:tab w:pos="2660" w:val="left" w:leader="none"/>
          <w:tab w:pos="10318" w:val="right" w:leader="none"/>
        </w:tabs>
        <w:spacing w:line="240" w:lineRule="auto" w:before="2" w:after="0"/>
        <w:ind w:left="2659" w:right="0" w:hanging="567"/>
        <w:jc w:val="left"/>
        <w:rPr>
          <w:sz w:val="22"/>
        </w:rPr>
      </w:pPr>
      <w:r>
        <w:rPr>
          <w:sz w:val="22"/>
        </w:rPr>
        <w:t>Lệnh</w:t>
      </w:r>
      <w:r>
        <w:rPr>
          <w:spacing w:val="-4"/>
          <w:sz w:val="22"/>
        </w:rPr>
        <w:t> </w:t>
      </w:r>
      <w:r>
        <w:rPr>
          <w:sz w:val="22"/>
        </w:rPr>
        <w:t>set_adc_channel (chan)</w:t>
        <w:tab/>
        <w:t>134</w:t>
      </w:r>
    </w:p>
    <w:p>
      <w:pPr>
        <w:pStyle w:val="ListParagraph"/>
        <w:numPr>
          <w:ilvl w:val="1"/>
          <w:numId w:val="7"/>
        </w:numPr>
        <w:tabs>
          <w:tab w:pos="2659" w:val="left" w:leader="none"/>
          <w:tab w:pos="2660" w:val="left" w:leader="none"/>
          <w:tab w:pos="10318" w:val="right" w:leader="none"/>
        </w:tabs>
        <w:spacing w:line="240" w:lineRule="auto" w:before="1" w:after="0"/>
        <w:ind w:left="2659" w:right="0" w:hanging="567"/>
        <w:jc w:val="left"/>
        <w:rPr>
          <w:sz w:val="22"/>
        </w:rPr>
      </w:pPr>
      <w:r>
        <w:rPr>
          <w:sz w:val="22"/>
        </w:rPr>
        <w:t>Lệnh value = read_ adc</w:t>
      </w:r>
      <w:r>
        <w:rPr>
          <w:spacing w:val="3"/>
          <w:sz w:val="22"/>
        </w:rPr>
        <w:t> </w:t>
      </w:r>
      <w:r>
        <w:rPr>
          <w:sz w:val="22"/>
        </w:rPr>
        <w:t>(mode)</w:t>
        <w:tab/>
        <w:t>134</w:t>
      </w:r>
    </w:p>
    <w:p>
      <w:pPr>
        <w:pStyle w:val="ListParagraph"/>
        <w:numPr>
          <w:ilvl w:val="0"/>
          <w:numId w:val="7"/>
        </w:numPr>
        <w:tabs>
          <w:tab w:pos="2092" w:val="left" w:leader="none"/>
          <w:tab w:pos="2093" w:val="left" w:leader="none"/>
          <w:tab w:pos="10318" w:val="right" w:leader="none"/>
        </w:tabs>
        <w:spacing w:line="240" w:lineRule="auto" w:before="117" w:after="0"/>
        <w:ind w:left="2093" w:right="0" w:hanging="567"/>
        <w:jc w:val="left"/>
        <w:rPr>
          <w:sz w:val="24"/>
        </w:rPr>
      </w:pPr>
      <w:r>
        <w:rPr>
          <w:sz w:val="24"/>
        </w:rPr>
        <w:t>CÁC ỨNG DỤNG </w:t>
      </w:r>
      <w:r>
        <w:rPr>
          <w:spacing w:val="-3"/>
          <w:sz w:val="24"/>
        </w:rPr>
        <w:t>ADC </w:t>
      </w:r>
      <w:r>
        <w:rPr>
          <w:sz w:val="24"/>
        </w:rPr>
        <w:t>CỦA</w:t>
      </w:r>
      <w:r>
        <w:rPr>
          <w:spacing w:val="-2"/>
          <w:sz w:val="24"/>
        </w:rPr>
        <w:t> </w:t>
      </w:r>
      <w:r>
        <w:rPr>
          <w:sz w:val="24"/>
        </w:rPr>
        <w:t>PIC 16F887</w:t>
        <w:tab/>
        <w:t>135</w:t>
      </w:r>
    </w:p>
    <w:p>
      <w:pPr>
        <w:pStyle w:val="ListParagraph"/>
        <w:numPr>
          <w:ilvl w:val="0"/>
          <w:numId w:val="7"/>
        </w:numPr>
        <w:tabs>
          <w:tab w:pos="2092" w:val="left" w:leader="none"/>
          <w:tab w:pos="2093" w:val="left" w:leader="none"/>
          <w:tab w:pos="10318" w:val="right" w:leader="none"/>
        </w:tabs>
        <w:spacing w:line="275" w:lineRule="exact" w:before="123" w:after="0"/>
        <w:ind w:left="2093" w:right="0" w:hanging="567"/>
        <w:jc w:val="left"/>
        <w:rPr>
          <w:sz w:val="24"/>
        </w:rPr>
      </w:pPr>
      <w:r>
        <w:rPr>
          <w:sz w:val="24"/>
        </w:rPr>
        <w:t>CÂU HỎI ÔN TẬP – TRẮC NGHIỆM –</w:t>
      </w:r>
      <w:r>
        <w:rPr>
          <w:spacing w:val="8"/>
          <w:sz w:val="24"/>
        </w:rPr>
        <w:t> </w:t>
      </w:r>
      <w:r>
        <w:rPr>
          <w:spacing w:val="-3"/>
          <w:sz w:val="24"/>
        </w:rPr>
        <w:t>BÀI</w:t>
      </w:r>
      <w:r>
        <w:rPr>
          <w:spacing w:val="2"/>
          <w:sz w:val="24"/>
        </w:rPr>
        <w:t> </w:t>
      </w:r>
      <w:r>
        <w:rPr>
          <w:sz w:val="24"/>
        </w:rPr>
        <w:t>TẬP</w:t>
        <w:tab/>
        <w:t>140</w:t>
      </w:r>
    </w:p>
    <w:p>
      <w:pPr>
        <w:pStyle w:val="ListParagraph"/>
        <w:numPr>
          <w:ilvl w:val="1"/>
          <w:numId w:val="6"/>
        </w:numPr>
        <w:tabs>
          <w:tab w:pos="2659" w:val="left" w:leader="none"/>
          <w:tab w:pos="2660" w:val="left" w:leader="none"/>
          <w:tab w:pos="10318" w:val="right" w:leader="none"/>
        </w:tabs>
        <w:spacing w:line="252" w:lineRule="exact" w:before="0" w:after="0"/>
        <w:ind w:left="2659" w:right="0" w:hanging="567"/>
        <w:jc w:val="left"/>
        <w:rPr>
          <w:sz w:val="22"/>
        </w:rPr>
      </w:pPr>
      <w:r>
        <w:rPr>
          <w:sz w:val="22"/>
        </w:rPr>
        <w:t>Câu hỏi</w:t>
      </w:r>
      <w:r>
        <w:rPr>
          <w:spacing w:val="-5"/>
          <w:sz w:val="22"/>
        </w:rPr>
        <w:t> </w:t>
      </w:r>
      <w:r>
        <w:rPr>
          <w:sz w:val="22"/>
        </w:rPr>
        <w:t>ôn</w:t>
      </w:r>
      <w:r>
        <w:rPr>
          <w:spacing w:val="-3"/>
          <w:sz w:val="22"/>
        </w:rPr>
        <w:t> </w:t>
      </w:r>
      <w:r>
        <w:rPr>
          <w:sz w:val="22"/>
        </w:rPr>
        <w:t>tập</w:t>
        <w:tab/>
        <w:t>140</w:t>
      </w:r>
    </w:p>
    <w:p>
      <w:pPr>
        <w:pStyle w:val="ListParagraph"/>
        <w:numPr>
          <w:ilvl w:val="1"/>
          <w:numId w:val="6"/>
        </w:numPr>
        <w:tabs>
          <w:tab w:pos="2659" w:val="left" w:leader="none"/>
          <w:tab w:pos="2660" w:val="left" w:leader="none"/>
          <w:tab w:pos="10318" w:val="right" w:leader="none"/>
        </w:tabs>
        <w:spacing w:line="240" w:lineRule="auto" w:before="1" w:after="0"/>
        <w:ind w:left="2659" w:right="0" w:hanging="567"/>
        <w:jc w:val="left"/>
        <w:rPr>
          <w:sz w:val="22"/>
        </w:rPr>
      </w:pPr>
      <w:r>
        <w:rPr>
          <w:sz w:val="22"/>
        </w:rPr>
        <w:t>Câu hỏi </w:t>
      </w:r>
      <w:r>
        <w:rPr>
          <w:spacing w:val="-5"/>
          <w:sz w:val="22"/>
        </w:rPr>
        <w:t>mở</w:t>
      </w:r>
      <w:r>
        <w:rPr>
          <w:sz w:val="22"/>
        </w:rPr>
        <w:t> rộng</w:t>
        <w:tab/>
        <w:t>140</w:t>
      </w:r>
    </w:p>
    <w:p>
      <w:pPr>
        <w:pStyle w:val="ListParagraph"/>
        <w:numPr>
          <w:ilvl w:val="1"/>
          <w:numId w:val="6"/>
        </w:numPr>
        <w:tabs>
          <w:tab w:pos="2659" w:val="left" w:leader="none"/>
          <w:tab w:pos="2660" w:val="left" w:leader="none"/>
          <w:tab w:pos="10318" w:val="right" w:leader="none"/>
        </w:tabs>
        <w:spacing w:line="251" w:lineRule="exact" w:before="2" w:after="0"/>
        <w:ind w:left="265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140</w:t>
      </w:r>
    </w:p>
    <w:p>
      <w:pPr>
        <w:pStyle w:val="ListParagraph"/>
        <w:numPr>
          <w:ilvl w:val="1"/>
          <w:numId w:val="6"/>
        </w:numPr>
        <w:tabs>
          <w:tab w:pos="2659" w:val="left" w:leader="none"/>
          <w:tab w:pos="2660" w:val="left" w:leader="none"/>
          <w:tab w:pos="10318" w:val="right" w:leader="none"/>
        </w:tabs>
        <w:spacing w:line="251" w:lineRule="exact" w:before="0" w:after="0"/>
        <w:ind w:left="2659" w:right="0" w:hanging="567"/>
        <w:jc w:val="left"/>
        <w:rPr>
          <w:sz w:val="22"/>
        </w:rPr>
      </w:pPr>
      <w:r>
        <w:rPr>
          <w:sz w:val="22"/>
        </w:rPr>
        <w:t>Bài</w:t>
      </w:r>
      <w:r>
        <w:rPr>
          <w:spacing w:val="-2"/>
          <w:sz w:val="22"/>
        </w:rPr>
        <w:t> </w:t>
      </w:r>
      <w:r>
        <w:rPr>
          <w:sz w:val="22"/>
        </w:rPr>
        <w:t>tập</w:t>
        <w:tab/>
        <w:t>141</w:t>
      </w:r>
    </w:p>
    <w:p>
      <w:pPr>
        <w:spacing w:before="127"/>
        <w:ind w:left="959" w:right="0" w:firstLine="0"/>
        <w:jc w:val="left"/>
        <w:rPr>
          <w:b/>
          <w:i/>
          <w:sz w:val="26"/>
        </w:rPr>
      </w:pPr>
      <w:r>
        <w:rPr>
          <w:b/>
          <w:i/>
          <w:sz w:val="26"/>
        </w:rPr>
        <w:t>CHƯƠNG 8. NGẮT</w:t>
      </w:r>
    </w:p>
    <w:p>
      <w:pPr>
        <w:pStyle w:val="ListParagraph"/>
        <w:numPr>
          <w:ilvl w:val="0"/>
          <w:numId w:val="8"/>
        </w:numPr>
        <w:tabs>
          <w:tab w:pos="2092" w:val="left" w:leader="none"/>
          <w:tab w:pos="2093" w:val="left" w:leader="none"/>
          <w:tab w:pos="10318" w:val="right" w:leader="none"/>
        </w:tabs>
        <w:spacing w:line="240" w:lineRule="auto" w:before="113" w:after="0"/>
        <w:ind w:left="2093" w:right="0" w:hanging="567"/>
        <w:jc w:val="left"/>
        <w:rPr>
          <w:sz w:val="24"/>
        </w:rPr>
      </w:pPr>
      <w:r>
        <w:rPr>
          <w:sz w:val="24"/>
        </w:rPr>
        <w:t>GIỚI</w:t>
      </w:r>
      <w:r>
        <w:rPr>
          <w:spacing w:val="2"/>
          <w:sz w:val="24"/>
        </w:rPr>
        <w:t> </w:t>
      </w:r>
      <w:r>
        <w:rPr>
          <w:sz w:val="24"/>
        </w:rPr>
        <w:t>THIỆU</w:t>
        <w:tab/>
        <w:t>144</w:t>
      </w:r>
    </w:p>
    <w:p>
      <w:pPr>
        <w:pStyle w:val="ListParagraph"/>
        <w:numPr>
          <w:ilvl w:val="0"/>
          <w:numId w:val="8"/>
        </w:numPr>
        <w:tabs>
          <w:tab w:pos="2092" w:val="left" w:leader="none"/>
          <w:tab w:pos="2093" w:val="left" w:leader="none"/>
          <w:tab w:pos="10318" w:val="right" w:leader="none"/>
        </w:tabs>
        <w:spacing w:line="240" w:lineRule="auto" w:before="123" w:after="0"/>
        <w:ind w:left="2093" w:right="0" w:hanging="567"/>
        <w:jc w:val="left"/>
        <w:rPr>
          <w:sz w:val="24"/>
        </w:rPr>
      </w:pPr>
      <w:r>
        <w:rPr>
          <w:sz w:val="24"/>
        </w:rPr>
        <w:t>TỔNG QUAN</w:t>
      </w:r>
      <w:r>
        <w:rPr>
          <w:spacing w:val="1"/>
          <w:sz w:val="24"/>
        </w:rPr>
        <w:t> </w:t>
      </w:r>
      <w:r>
        <w:rPr>
          <w:sz w:val="24"/>
        </w:rPr>
        <w:t>VỀ</w:t>
      </w:r>
      <w:r>
        <w:rPr>
          <w:spacing w:val="3"/>
          <w:sz w:val="24"/>
        </w:rPr>
        <w:t> </w:t>
      </w:r>
      <w:r>
        <w:rPr>
          <w:sz w:val="24"/>
        </w:rPr>
        <w:t>NGẮT</w:t>
        <w:tab/>
        <w:t>144</w:t>
      </w:r>
    </w:p>
    <w:p>
      <w:pPr>
        <w:pStyle w:val="ListParagraph"/>
        <w:numPr>
          <w:ilvl w:val="0"/>
          <w:numId w:val="8"/>
        </w:numPr>
        <w:tabs>
          <w:tab w:pos="2092" w:val="left" w:leader="none"/>
          <w:tab w:pos="2093" w:val="left" w:leader="none"/>
          <w:tab w:pos="10318" w:val="right" w:leader="none"/>
        </w:tabs>
        <w:spacing w:line="240" w:lineRule="auto" w:before="118" w:after="0"/>
        <w:ind w:left="2093" w:right="0" w:hanging="567"/>
        <w:jc w:val="left"/>
        <w:rPr>
          <w:sz w:val="24"/>
        </w:rPr>
      </w:pPr>
      <w:r>
        <w:rPr>
          <w:sz w:val="24"/>
        </w:rPr>
        <w:t>NGẮT CỦA VI ĐIỀU</w:t>
      </w:r>
      <w:r>
        <w:rPr>
          <w:spacing w:val="2"/>
          <w:sz w:val="24"/>
        </w:rPr>
        <w:t> </w:t>
      </w:r>
      <w:r>
        <w:rPr>
          <w:sz w:val="24"/>
        </w:rPr>
        <w:t>KHIỂN</w:t>
      </w:r>
      <w:r>
        <w:rPr>
          <w:spacing w:val="-3"/>
          <w:sz w:val="24"/>
        </w:rPr>
        <w:t> </w:t>
      </w:r>
      <w:r>
        <w:rPr>
          <w:sz w:val="24"/>
        </w:rPr>
        <w:t>PIC16F887</w:t>
        <w:tab/>
        <w:t>144</w:t>
      </w:r>
    </w:p>
    <w:p>
      <w:pPr>
        <w:pStyle w:val="ListParagraph"/>
        <w:numPr>
          <w:ilvl w:val="1"/>
          <w:numId w:val="8"/>
        </w:numPr>
        <w:tabs>
          <w:tab w:pos="2659" w:val="left" w:leader="none"/>
          <w:tab w:pos="2660" w:val="left" w:leader="none"/>
          <w:tab w:pos="10318" w:val="right" w:leader="none"/>
        </w:tabs>
        <w:spacing w:line="240" w:lineRule="auto" w:before="2" w:after="0"/>
        <w:ind w:left="2659" w:right="0" w:hanging="567"/>
        <w:jc w:val="left"/>
        <w:rPr>
          <w:sz w:val="22"/>
        </w:rPr>
      </w:pPr>
      <w:r>
        <w:rPr>
          <w:sz w:val="22"/>
        </w:rPr>
        <w:t>Các nguồn ngắt</w:t>
      </w:r>
      <w:r>
        <w:rPr>
          <w:spacing w:val="4"/>
          <w:sz w:val="22"/>
        </w:rPr>
        <w:t> </w:t>
      </w:r>
      <w:r>
        <w:rPr>
          <w:sz w:val="22"/>
        </w:rPr>
        <w:t>của PIC16F887</w:t>
        <w:tab/>
        <w:t>144</w:t>
      </w:r>
    </w:p>
    <w:p>
      <w:pPr>
        <w:pStyle w:val="ListParagraph"/>
        <w:numPr>
          <w:ilvl w:val="1"/>
          <w:numId w:val="8"/>
        </w:numPr>
        <w:tabs>
          <w:tab w:pos="2659" w:val="left" w:leader="none"/>
          <w:tab w:pos="2660" w:val="left" w:leader="none"/>
          <w:tab w:pos="10318" w:val="right" w:leader="none"/>
        </w:tabs>
        <w:spacing w:line="240" w:lineRule="auto" w:before="1" w:after="0"/>
        <w:ind w:left="2659" w:right="0" w:hanging="567"/>
        <w:jc w:val="left"/>
        <w:rPr>
          <w:sz w:val="22"/>
        </w:rPr>
      </w:pPr>
      <w:r>
        <w:rPr>
          <w:sz w:val="22"/>
        </w:rPr>
        <w:t>Các thanh ghi ngắt</w:t>
      </w:r>
      <w:r>
        <w:rPr>
          <w:spacing w:val="-7"/>
          <w:sz w:val="22"/>
        </w:rPr>
        <w:t> </w:t>
      </w:r>
      <w:r>
        <w:rPr>
          <w:sz w:val="22"/>
        </w:rPr>
        <w:t>của PIC16F887</w:t>
        <w:tab/>
        <w:t>145</w:t>
      </w:r>
    </w:p>
    <w:p>
      <w:pPr>
        <w:pStyle w:val="ListParagraph"/>
        <w:numPr>
          <w:ilvl w:val="0"/>
          <w:numId w:val="8"/>
        </w:numPr>
        <w:tabs>
          <w:tab w:pos="2092" w:val="left" w:leader="none"/>
          <w:tab w:pos="2093" w:val="left" w:leader="none"/>
          <w:tab w:pos="10318" w:val="right" w:leader="none"/>
        </w:tabs>
        <w:spacing w:line="240" w:lineRule="auto" w:before="117" w:after="0"/>
        <w:ind w:left="2093" w:right="0" w:hanging="567"/>
        <w:jc w:val="left"/>
        <w:rPr>
          <w:sz w:val="24"/>
        </w:rPr>
      </w:pPr>
      <w:r>
        <w:rPr>
          <w:sz w:val="24"/>
        </w:rPr>
        <w:t>CÁC LỆNH NGẮT CỦA PIC16F887 TRONG NGÔN</w:t>
      </w:r>
      <w:r>
        <w:rPr>
          <w:spacing w:val="-2"/>
          <w:sz w:val="24"/>
        </w:rPr>
        <w:t> </w:t>
      </w:r>
      <w:r>
        <w:rPr>
          <w:sz w:val="24"/>
        </w:rPr>
        <w:t>NGỮ</w:t>
      </w:r>
      <w:r>
        <w:rPr>
          <w:spacing w:val="2"/>
          <w:sz w:val="24"/>
        </w:rPr>
        <w:t> </w:t>
      </w:r>
      <w:r>
        <w:rPr>
          <w:sz w:val="24"/>
        </w:rPr>
        <w:t>CCS-C</w:t>
        <w:tab/>
        <w:t>148</w:t>
      </w:r>
    </w:p>
    <w:p>
      <w:pPr>
        <w:pStyle w:val="ListParagraph"/>
        <w:numPr>
          <w:ilvl w:val="1"/>
          <w:numId w:val="8"/>
        </w:numPr>
        <w:tabs>
          <w:tab w:pos="2659" w:val="left" w:leader="none"/>
          <w:tab w:pos="2660" w:val="left" w:leader="none"/>
          <w:tab w:pos="10318" w:val="right" w:leader="none"/>
        </w:tabs>
        <w:spacing w:line="240" w:lineRule="auto" w:before="3" w:after="0"/>
        <w:ind w:left="2659" w:right="0" w:hanging="567"/>
        <w:jc w:val="left"/>
        <w:rPr>
          <w:sz w:val="22"/>
        </w:rPr>
      </w:pPr>
      <w:r>
        <w:rPr>
          <w:sz w:val="22"/>
        </w:rPr>
        <w:t>lệnh</w:t>
      </w:r>
      <w:r>
        <w:rPr>
          <w:spacing w:val="1"/>
          <w:sz w:val="22"/>
        </w:rPr>
        <w:t> </w:t>
      </w:r>
      <w:r>
        <w:rPr>
          <w:sz w:val="22"/>
        </w:rPr>
        <w:t>enable_interrupt</w:t>
      </w:r>
      <w:r>
        <w:rPr>
          <w:spacing w:val="5"/>
          <w:sz w:val="22"/>
        </w:rPr>
        <w:t> </w:t>
      </w:r>
      <w:r>
        <w:rPr>
          <w:sz w:val="22"/>
        </w:rPr>
        <w:t>(level)</w:t>
        <w:tab/>
        <w:t>148</w:t>
      </w:r>
    </w:p>
    <w:p>
      <w:pPr>
        <w:spacing w:after="0" w:line="240" w:lineRule="auto"/>
        <w:jc w:val="left"/>
        <w:rPr>
          <w:sz w:val="22"/>
        </w:rPr>
        <w:sectPr>
          <w:pgSz w:w="11910" w:h="16840"/>
          <w:pgMar w:header="0" w:footer="656" w:top="300" w:bottom="840" w:left="740" w:right="0"/>
        </w:sectPr>
      </w:pPr>
    </w:p>
    <w:p>
      <w:pPr>
        <w:pStyle w:val="ListParagraph"/>
        <w:numPr>
          <w:ilvl w:val="1"/>
          <w:numId w:val="8"/>
        </w:numPr>
        <w:tabs>
          <w:tab w:pos="1809" w:val="left" w:leader="none"/>
          <w:tab w:pos="1810" w:val="left" w:leader="none"/>
          <w:tab w:pos="9468" w:val="right" w:leader="none"/>
        </w:tabs>
        <w:spacing w:line="240" w:lineRule="auto" w:before="71" w:after="0"/>
        <w:ind w:left="1809" w:right="0" w:hanging="567"/>
        <w:jc w:val="left"/>
        <w:rPr>
          <w:sz w:val="22"/>
        </w:rPr>
      </w:pPr>
      <w:r>
        <w:rPr>
          <w:sz w:val="22"/>
        </w:rPr>
        <w:t>lệnh</w:t>
      </w:r>
      <w:r>
        <w:rPr>
          <w:spacing w:val="-4"/>
          <w:sz w:val="22"/>
        </w:rPr>
        <w:t> </w:t>
      </w:r>
      <w:r>
        <w:rPr>
          <w:sz w:val="22"/>
        </w:rPr>
        <w:t>disable_interrupt</w:t>
      </w:r>
      <w:r>
        <w:rPr>
          <w:spacing w:val="1"/>
          <w:sz w:val="22"/>
        </w:rPr>
        <w:t> </w:t>
      </w:r>
      <w:r>
        <w:rPr>
          <w:sz w:val="22"/>
        </w:rPr>
        <w:t>(level)</w:t>
        <w:tab/>
        <w:t>148</w:t>
      </w:r>
    </w:p>
    <w:p>
      <w:pPr>
        <w:pStyle w:val="ListParagraph"/>
        <w:numPr>
          <w:ilvl w:val="0"/>
          <w:numId w:val="8"/>
        </w:numPr>
        <w:tabs>
          <w:tab w:pos="1243" w:val="left" w:leader="none"/>
          <w:tab w:pos="1244" w:val="left" w:leader="none"/>
          <w:tab w:pos="9468" w:val="right" w:leader="none"/>
        </w:tabs>
        <w:spacing w:line="240" w:lineRule="auto" w:before="118" w:after="0"/>
        <w:ind w:left="1243" w:right="0" w:hanging="568"/>
        <w:jc w:val="left"/>
        <w:rPr>
          <w:sz w:val="24"/>
        </w:rPr>
      </w:pPr>
      <w:r>
        <w:rPr>
          <w:sz w:val="24"/>
        </w:rPr>
        <w:t>CÁC ỨNG DỤNG NGẮT CỦA</w:t>
      </w:r>
      <w:r>
        <w:rPr>
          <w:spacing w:val="-1"/>
          <w:sz w:val="24"/>
        </w:rPr>
        <w:t> </w:t>
      </w:r>
      <w:r>
        <w:rPr>
          <w:sz w:val="24"/>
        </w:rPr>
        <w:t>PIC 16F887</w:t>
        <w:tab/>
        <w:t>148</w:t>
      </w:r>
    </w:p>
    <w:p>
      <w:pPr>
        <w:pStyle w:val="ListParagraph"/>
        <w:numPr>
          <w:ilvl w:val="0"/>
          <w:numId w:val="8"/>
        </w:numPr>
        <w:tabs>
          <w:tab w:pos="1243" w:val="left" w:leader="none"/>
          <w:tab w:pos="1244" w:val="left" w:leader="none"/>
          <w:tab w:pos="9468" w:val="right" w:leader="none"/>
        </w:tabs>
        <w:spacing w:line="275" w:lineRule="exact" w:before="122" w:after="0"/>
        <w:ind w:left="1243" w:right="0" w:hanging="568"/>
        <w:jc w:val="left"/>
        <w:rPr>
          <w:sz w:val="24"/>
        </w:rPr>
      </w:pPr>
      <w:r>
        <w:rPr>
          <w:sz w:val="24"/>
        </w:rPr>
        <w:t>CÂU HỎI ÔN TẬP –</w:t>
      </w:r>
      <w:r>
        <w:rPr>
          <w:spacing w:val="4"/>
          <w:sz w:val="24"/>
        </w:rPr>
        <w:t> </w:t>
      </w:r>
      <w:r>
        <w:rPr>
          <w:sz w:val="24"/>
        </w:rPr>
        <w:t>TRẮC NGHIỆM</w:t>
        <w:tab/>
        <w:t>157</w:t>
      </w:r>
    </w:p>
    <w:p>
      <w:pPr>
        <w:pStyle w:val="ListParagraph"/>
        <w:numPr>
          <w:ilvl w:val="1"/>
          <w:numId w:val="8"/>
        </w:numPr>
        <w:tabs>
          <w:tab w:pos="1809" w:val="left" w:leader="none"/>
          <w:tab w:pos="1810" w:val="left" w:leader="none"/>
          <w:tab w:pos="9468" w:val="right" w:leader="none"/>
        </w:tabs>
        <w:spacing w:line="252" w:lineRule="exact" w:before="0" w:after="0"/>
        <w:ind w:left="1809" w:right="0" w:hanging="567"/>
        <w:jc w:val="left"/>
        <w:rPr>
          <w:sz w:val="22"/>
        </w:rPr>
      </w:pPr>
      <w:r>
        <w:rPr>
          <w:sz w:val="22"/>
        </w:rPr>
        <w:t>Câu hỏi</w:t>
      </w:r>
      <w:r>
        <w:rPr>
          <w:spacing w:val="-5"/>
          <w:sz w:val="22"/>
        </w:rPr>
        <w:t> </w:t>
      </w:r>
      <w:r>
        <w:rPr>
          <w:sz w:val="22"/>
        </w:rPr>
        <w:t>ôn</w:t>
      </w:r>
      <w:r>
        <w:rPr>
          <w:spacing w:val="-3"/>
          <w:sz w:val="22"/>
        </w:rPr>
        <w:t> </w:t>
      </w:r>
      <w:r>
        <w:rPr>
          <w:sz w:val="22"/>
        </w:rPr>
        <w:t>tập</w:t>
        <w:tab/>
        <w:t>157</w:t>
      </w:r>
    </w:p>
    <w:p>
      <w:pPr>
        <w:pStyle w:val="ListParagraph"/>
        <w:numPr>
          <w:ilvl w:val="1"/>
          <w:numId w:val="8"/>
        </w:numPr>
        <w:tabs>
          <w:tab w:pos="1809" w:val="left" w:leader="none"/>
          <w:tab w:pos="1810" w:val="left" w:leader="none"/>
          <w:tab w:pos="9468" w:val="right" w:leader="none"/>
        </w:tabs>
        <w:spacing w:line="240" w:lineRule="auto" w:before="2" w:after="0"/>
        <w:ind w:left="1809" w:right="0" w:hanging="567"/>
        <w:jc w:val="left"/>
        <w:rPr>
          <w:sz w:val="22"/>
        </w:rPr>
      </w:pPr>
      <w:r>
        <w:rPr>
          <w:sz w:val="22"/>
        </w:rPr>
        <w:t>Câu hỏi </w:t>
      </w:r>
      <w:r>
        <w:rPr>
          <w:spacing w:val="-5"/>
          <w:sz w:val="22"/>
        </w:rPr>
        <w:t>mở</w:t>
      </w:r>
      <w:r>
        <w:rPr>
          <w:sz w:val="22"/>
        </w:rPr>
        <w:t> rộng</w:t>
        <w:tab/>
        <w:t>157</w:t>
      </w:r>
    </w:p>
    <w:p>
      <w:pPr>
        <w:pStyle w:val="ListParagraph"/>
        <w:numPr>
          <w:ilvl w:val="1"/>
          <w:numId w:val="8"/>
        </w:numPr>
        <w:tabs>
          <w:tab w:pos="1809" w:val="left" w:leader="none"/>
          <w:tab w:pos="1810" w:val="left" w:leader="none"/>
          <w:tab w:pos="9468" w:val="right" w:leader="none"/>
        </w:tabs>
        <w:spacing w:line="240" w:lineRule="auto" w:before="1" w:after="0"/>
        <w:ind w:left="180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157</w:t>
      </w:r>
    </w:p>
    <w:p>
      <w:pPr>
        <w:spacing w:before="377"/>
        <w:ind w:left="110" w:right="0" w:firstLine="0"/>
        <w:jc w:val="left"/>
        <w:rPr>
          <w:b/>
          <w:i/>
          <w:sz w:val="26"/>
        </w:rPr>
      </w:pPr>
      <w:r>
        <w:rPr>
          <w:b/>
          <w:i/>
          <w:sz w:val="26"/>
        </w:rPr>
        <w:t>CHƯƠNG 9. TRUYỀN DỮ LIỆU UART</w:t>
      </w:r>
    </w:p>
    <w:p>
      <w:pPr>
        <w:pStyle w:val="ListParagraph"/>
        <w:numPr>
          <w:ilvl w:val="0"/>
          <w:numId w:val="9"/>
        </w:numPr>
        <w:tabs>
          <w:tab w:pos="1243" w:val="left" w:leader="none"/>
          <w:tab w:pos="1244" w:val="left" w:leader="none"/>
          <w:tab w:pos="9468" w:val="right" w:leader="none"/>
        </w:tabs>
        <w:spacing w:line="240" w:lineRule="auto" w:before="118" w:after="0"/>
        <w:ind w:left="1243" w:right="0" w:hanging="568"/>
        <w:jc w:val="left"/>
        <w:rPr>
          <w:sz w:val="24"/>
        </w:rPr>
      </w:pPr>
      <w:r>
        <w:rPr>
          <w:sz w:val="24"/>
        </w:rPr>
        <w:t>GIỚI</w:t>
      </w:r>
      <w:r>
        <w:rPr>
          <w:spacing w:val="2"/>
          <w:sz w:val="24"/>
        </w:rPr>
        <w:t> </w:t>
      </w:r>
      <w:r>
        <w:rPr>
          <w:sz w:val="24"/>
        </w:rPr>
        <w:t>THIỆU</w:t>
        <w:tab/>
        <w:t>160</w:t>
      </w:r>
    </w:p>
    <w:p>
      <w:pPr>
        <w:pStyle w:val="ListParagraph"/>
        <w:numPr>
          <w:ilvl w:val="0"/>
          <w:numId w:val="9"/>
        </w:numPr>
        <w:tabs>
          <w:tab w:pos="1243" w:val="left" w:leader="none"/>
          <w:tab w:pos="1244" w:val="left" w:leader="none"/>
          <w:tab w:pos="9468" w:val="right" w:leader="none"/>
        </w:tabs>
        <w:spacing w:line="240" w:lineRule="auto" w:before="118" w:after="0"/>
        <w:ind w:left="1243" w:right="0" w:hanging="568"/>
        <w:jc w:val="left"/>
        <w:rPr>
          <w:sz w:val="24"/>
        </w:rPr>
      </w:pPr>
      <w:r>
        <w:rPr>
          <w:sz w:val="24"/>
        </w:rPr>
        <w:t>TỔNG QUAN VỀ </w:t>
      </w:r>
      <w:r>
        <w:rPr>
          <w:spacing w:val="-3"/>
          <w:sz w:val="24"/>
        </w:rPr>
        <w:t>CÁC </w:t>
      </w:r>
      <w:r>
        <w:rPr>
          <w:sz w:val="24"/>
        </w:rPr>
        <w:t>KIỂU TRUYỀN</w:t>
      </w:r>
      <w:r>
        <w:rPr>
          <w:spacing w:val="12"/>
          <w:sz w:val="24"/>
        </w:rPr>
        <w:t> </w:t>
      </w:r>
      <w:r>
        <w:rPr>
          <w:sz w:val="24"/>
        </w:rPr>
        <w:t>DỮ</w:t>
      </w:r>
      <w:r>
        <w:rPr>
          <w:spacing w:val="-3"/>
          <w:sz w:val="24"/>
        </w:rPr>
        <w:t> </w:t>
      </w:r>
      <w:r>
        <w:rPr>
          <w:sz w:val="24"/>
        </w:rPr>
        <w:t>LIỆU</w:t>
        <w:tab/>
        <w:t>160</w:t>
      </w:r>
    </w:p>
    <w:p>
      <w:pPr>
        <w:pStyle w:val="ListParagraph"/>
        <w:numPr>
          <w:ilvl w:val="0"/>
          <w:numId w:val="9"/>
        </w:numPr>
        <w:tabs>
          <w:tab w:pos="1243" w:val="left" w:leader="none"/>
          <w:tab w:pos="1244" w:val="left" w:leader="none"/>
          <w:tab w:pos="9468" w:val="right" w:leader="none"/>
        </w:tabs>
        <w:spacing w:line="240" w:lineRule="auto" w:before="118" w:after="0"/>
        <w:ind w:left="1243" w:right="0" w:hanging="568"/>
        <w:jc w:val="left"/>
        <w:rPr>
          <w:sz w:val="24"/>
        </w:rPr>
      </w:pPr>
      <w:r>
        <w:rPr>
          <w:sz w:val="24"/>
        </w:rPr>
        <w:t>TRUYỀN DỮ LIỆU NỐI TIẾP ĐỒNG BỘ VÀ KHÔNG</w:t>
      </w:r>
      <w:r>
        <w:rPr>
          <w:spacing w:val="-9"/>
          <w:sz w:val="24"/>
        </w:rPr>
        <w:t> </w:t>
      </w:r>
      <w:r>
        <w:rPr>
          <w:sz w:val="24"/>
        </w:rPr>
        <w:t>ĐỒNG</w:t>
      </w:r>
      <w:r>
        <w:rPr>
          <w:spacing w:val="1"/>
          <w:sz w:val="24"/>
        </w:rPr>
        <w:t> </w:t>
      </w:r>
      <w:r>
        <w:rPr>
          <w:sz w:val="24"/>
        </w:rPr>
        <w:t>BỘ</w:t>
        <w:tab/>
        <w:t>160</w:t>
      </w:r>
    </w:p>
    <w:p>
      <w:pPr>
        <w:pStyle w:val="ListParagraph"/>
        <w:numPr>
          <w:ilvl w:val="0"/>
          <w:numId w:val="9"/>
        </w:numPr>
        <w:tabs>
          <w:tab w:pos="1243" w:val="left" w:leader="none"/>
          <w:tab w:pos="1244" w:val="left" w:leader="none"/>
          <w:tab w:pos="9468" w:val="right" w:leader="none"/>
        </w:tabs>
        <w:spacing w:line="275" w:lineRule="exact" w:before="123" w:after="0"/>
        <w:ind w:left="1243" w:right="0" w:hanging="568"/>
        <w:jc w:val="left"/>
        <w:rPr>
          <w:sz w:val="24"/>
        </w:rPr>
      </w:pPr>
      <w:r>
        <w:rPr>
          <w:sz w:val="24"/>
        </w:rPr>
        <w:t>TRUYỀN DỮ LIỆU CỦA VI ĐIỀU KHIỂN</w:t>
      </w:r>
      <w:r>
        <w:rPr>
          <w:spacing w:val="-4"/>
          <w:sz w:val="24"/>
        </w:rPr>
        <w:t> </w:t>
      </w:r>
      <w:r>
        <w:rPr>
          <w:sz w:val="24"/>
        </w:rPr>
        <w:t>PIC</w:t>
      </w:r>
      <w:r>
        <w:rPr>
          <w:spacing w:val="-9"/>
          <w:sz w:val="24"/>
        </w:rPr>
        <w:t> </w:t>
      </w:r>
      <w:r>
        <w:rPr>
          <w:sz w:val="24"/>
        </w:rPr>
        <w:t>16F887</w:t>
        <w:tab/>
        <w:t>161</w:t>
      </w:r>
    </w:p>
    <w:p>
      <w:pPr>
        <w:pStyle w:val="ListParagraph"/>
        <w:numPr>
          <w:ilvl w:val="1"/>
          <w:numId w:val="9"/>
        </w:numPr>
        <w:tabs>
          <w:tab w:pos="1809" w:val="left" w:leader="none"/>
          <w:tab w:pos="1810" w:val="left" w:leader="none"/>
          <w:tab w:pos="9468" w:val="right" w:leader="none"/>
        </w:tabs>
        <w:spacing w:line="252" w:lineRule="exact" w:before="0" w:after="0"/>
        <w:ind w:left="1809" w:right="0" w:hanging="567"/>
        <w:jc w:val="left"/>
        <w:rPr>
          <w:sz w:val="22"/>
        </w:rPr>
      </w:pPr>
      <w:r>
        <w:rPr>
          <w:sz w:val="22"/>
        </w:rPr>
        <w:t>Truyền </w:t>
      </w:r>
      <w:r>
        <w:rPr>
          <w:spacing w:val="-3"/>
          <w:sz w:val="22"/>
        </w:rPr>
        <w:t>dữ</w:t>
      </w:r>
      <w:r>
        <w:rPr>
          <w:spacing w:val="3"/>
          <w:sz w:val="22"/>
        </w:rPr>
        <w:t> </w:t>
      </w:r>
      <w:r>
        <w:rPr>
          <w:sz w:val="22"/>
        </w:rPr>
        <w:t>liệu</w:t>
      </w:r>
      <w:r>
        <w:rPr>
          <w:spacing w:val="2"/>
          <w:sz w:val="22"/>
        </w:rPr>
        <w:t> </w:t>
      </w:r>
      <w:r>
        <w:rPr>
          <w:sz w:val="22"/>
        </w:rPr>
        <w:t>EUSART</w:t>
        <w:tab/>
        <w:t>161</w:t>
      </w:r>
    </w:p>
    <w:p>
      <w:pPr>
        <w:pStyle w:val="ListParagraph"/>
        <w:numPr>
          <w:ilvl w:val="1"/>
          <w:numId w:val="9"/>
        </w:numPr>
        <w:tabs>
          <w:tab w:pos="1809" w:val="left" w:leader="none"/>
          <w:tab w:pos="1810" w:val="left" w:leader="none"/>
          <w:tab w:pos="9468" w:val="right" w:leader="none"/>
        </w:tabs>
        <w:spacing w:line="240" w:lineRule="auto" w:before="1" w:after="0"/>
        <w:ind w:left="1809" w:right="0" w:hanging="567"/>
        <w:jc w:val="left"/>
        <w:rPr>
          <w:sz w:val="22"/>
        </w:rPr>
      </w:pPr>
      <w:r>
        <w:rPr>
          <w:sz w:val="22"/>
        </w:rPr>
        <w:t>Các thanh ghi phục </w:t>
      </w:r>
      <w:r>
        <w:rPr>
          <w:spacing w:val="-3"/>
          <w:sz w:val="22"/>
        </w:rPr>
        <w:t>vụ </w:t>
      </w:r>
      <w:r>
        <w:rPr>
          <w:sz w:val="22"/>
        </w:rPr>
        <w:t>cho khối ESUART</w:t>
      </w:r>
      <w:r>
        <w:rPr>
          <w:spacing w:val="-4"/>
          <w:sz w:val="22"/>
        </w:rPr>
        <w:t> </w:t>
      </w:r>
      <w:r>
        <w:rPr>
          <w:sz w:val="22"/>
        </w:rPr>
        <w:t>của PIC16F887</w:t>
        <w:tab/>
        <w:t>161</w:t>
      </w:r>
    </w:p>
    <w:p>
      <w:pPr>
        <w:pStyle w:val="ListParagraph"/>
        <w:numPr>
          <w:ilvl w:val="0"/>
          <w:numId w:val="9"/>
        </w:numPr>
        <w:tabs>
          <w:tab w:pos="1243" w:val="left" w:leader="none"/>
          <w:tab w:pos="1244" w:val="left" w:leader="none"/>
          <w:tab w:pos="9468" w:val="right" w:leader="none"/>
        </w:tabs>
        <w:spacing w:line="275" w:lineRule="exact" w:before="122" w:after="0"/>
        <w:ind w:left="1243" w:right="0" w:hanging="568"/>
        <w:jc w:val="left"/>
        <w:rPr>
          <w:sz w:val="24"/>
        </w:rPr>
      </w:pPr>
      <w:r>
        <w:rPr>
          <w:sz w:val="24"/>
        </w:rPr>
        <w:t>CÁC LỆNH TRUYỀN DỮ</w:t>
      </w:r>
      <w:r>
        <w:rPr>
          <w:spacing w:val="2"/>
          <w:sz w:val="24"/>
        </w:rPr>
        <w:t> </w:t>
      </w:r>
      <w:r>
        <w:rPr>
          <w:sz w:val="24"/>
        </w:rPr>
        <w:t>LIỆU</w:t>
      </w:r>
      <w:r>
        <w:rPr>
          <w:spacing w:val="1"/>
          <w:sz w:val="24"/>
        </w:rPr>
        <w:t> </w:t>
      </w:r>
      <w:r>
        <w:rPr>
          <w:spacing w:val="-3"/>
          <w:sz w:val="24"/>
        </w:rPr>
        <w:t>EUSART</w:t>
        <w:tab/>
      </w:r>
      <w:r>
        <w:rPr>
          <w:sz w:val="24"/>
        </w:rPr>
        <w:t>168</w:t>
      </w:r>
    </w:p>
    <w:p>
      <w:pPr>
        <w:pStyle w:val="ListParagraph"/>
        <w:numPr>
          <w:ilvl w:val="1"/>
          <w:numId w:val="9"/>
        </w:numPr>
        <w:tabs>
          <w:tab w:pos="1809" w:val="left" w:leader="none"/>
          <w:tab w:pos="1810" w:val="left" w:leader="none"/>
          <w:tab w:pos="9468" w:val="right" w:leader="none"/>
        </w:tabs>
        <w:spacing w:line="252" w:lineRule="exact" w:before="0" w:after="0"/>
        <w:ind w:left="1809" w:right="0" w:hanging="567"/>
        <w:jc w:val="left"/>
        <w:rPr>
          <w:sz w:val="22"/>
        </w:rPr>
      </w:pPr>
      <w:r>
        <w:rPr>
          <w:sz w:val="22"/>
        </w:rPr>
        <w:t>Lệnh</w:t>
      </w:r>
      <w:r>
        <w:rPr>
          <w:spacing w:val="-4"/>
          <w:sz w:val="22"/>
        </w:rPr>
        <w:t> </w:t>
      </w:r>
      <w:r>
        <w:rPr>
          <w:sz w:val="22"/>
        </w:rPr>
        <w:t>setup_uart(baud,stream)</w:t>
        <w:tab/>
        <w:t>168</w:t>
      </w:r>
    </w:p>
    <w:p>
      <w:pPr>
        <w:pStyle w:val="ListParagraph"/>
        <w:numPr>
          <w:ilvl w:val="1"/>
          <w:numId w:val="9"/>
        </w:numPr>
        <w:tabs>
          <w:tab w:pos="1809" w:val="left" w:leader="none"/>
          <w:tab w:pos="1810" w:val="left" w:leader="none"/>
          <w:tab w:pos="9468" w:val="right" w:leader="none"/>
        </w:tabs>
        <w:spacing w:line="240" w:lineRule="auto" w:before="2" w:after="0"/>
        <w:ind w:left="1809" w:right="0" w:hanging="567"/>
        <w:jc w:val="left"/>
        <w:rPr>
          <w:sz w:val="22"/>
        </w:rPr>
      </w:pPr>
      <w:r>
        <w:rPr>
          <w:sz w:val="22"/>
        </w:rPr>
        <w:t>Lệnh</w:t>
      </w:r>
      <w:r>
        <w:rPr>
          <w:spacing w:val="-4"/>
          <w:sz w:val="22"/>
        </w:rPr>
        <w:t> </w:t>
      </w:r>
      <w:r>
        <w:rPr>
          <w:sz w:val="22"/>
        </w:rPr>
        <w:t>puts(string)</w:t>
        <w:tab/>
        <w:t>169</w:t>
      </w:r>
    </w:p>
    <w:p>
      <w:pPr>
        <w:pStyle w:val="ListParagraph"/>
        <w:numPr>
          <w:ilvl w:val="1"/>
          <w:numId w:val="9"/>
        </w:numPr>
        <w:tabs>
          <w:tab w:pos="1809" w:val="left" w:leader="none"/>
          <w:tab w:pos="1810" w:val="left" w:leader="none"/>
          <w:tab w:pos="9468" w:val="right" w:leader="none"/>
        </w:tabs>
        <w:spacing w:line="251" w:lineRule="exact" w:before="1" w:after="0"/>
        <w:ind w:left="1809" w:right="0" w:hanging="567"/>
        <w:jc w:val="left"/>
        <w:rPr>
          <w:sz w:val="22"/>
        </w:rPr>
      </w:pPr>
      <w:r>
        <w:rPr>
          <w:sz w:val="22"/>
        </w:rPr>
        <w:t>Lệnh value = getc(), value = fgetc(stream), value</w:t>
      </w:r>
      <w:r>
        <w:rPr>
          <w:spacing w:val="-6"/>
          <w:sz w:val="22"/>
        </w:rPr>
        <w:t> </w:t>
      </w:r>
      <w:r>
        <w:rPr>
          <w:sz w:val="22"/>
        </w:rPr>
        <w:t>=</w:t>
      </w:r>
      <w:r>
        <w:rPr>
          <w:spacing w:val="1"/>
          <w:sz w:val="22"/>
        </w:rPr>
        <w:t> </w:t>
      </w:r>
      <w:r>
        <w:rPr>
          <w:sz w:val="22"/>
        </w:rPr>
        <w:t>getch()</w:t>
        <w:tab/>
        <w:t>169</w:t>
      </w:r>
    </w:p>
    <w:p>
      <w:pPr>
        <w:pStyle w:val="ListParagraph"/>
        <w:numPr>
          <w:ilvl w:val="1"/>
          <w:numId w:val="9"/>
        </w:numPr>
        <w:tabs>
          <w:tab w:pos="1809" w:val="left" w:leader="none"/>
          <w:tab w:pos="1810" w:val="left" w:leader="none"/>
          <w:tab w:pos="9468" w:val="right" w:leader="none"/>
        </w:tabs>
        <w:spacing w:line="251" w:lineRule="exact" w:before="0" w:after="0"/>
        <w:ind w:left="1809" w:right="0" w:hanging="567"/>
        <w:jc w:val="left"/>
        <w:rPr>
          <w:sz w:val="22"/>
        </w:rPr>
      </w:pPr>
      <w:r>
        <w:rPr>
          <w:sz w:val="22"/>
        </w:rPr>
        <w:t>Lệnh value</w:t>
      </w:r>
      <w:r>
        <w:rPr>
          <w:spacing w:val="-4"/>
          <w:sz w:val="22"/>
        </w:rPr>
        <w:t> </w:t>
      </w:r>
      <w:r>
        <w:rPr>
          <w:sz w:val="22"/>
        </w:rPr>
        <w:t>=</w:t>
      </w:r>
      <w:r>
        <w:rPr>
          <w:spacing w:val="2"/>
          <w:sz w:val="22"/>
        </w:rPr>
        <w:t> </w:t>
      </w:r>
      <w:r>
        <w:rPr>
          <w:sz w:val="22"/>
        </w:rPr>
        <w:t>kbhit()</w:t>
        <w:tab/>
        <w:t>169</w:t>
      </w:r>
    </w:p>
    <w:p>
      <w:pPr>
        <w:pStyle w:val="ListParagraph"/>
        <w:numPr>
          <w:ilvl w:val="0"/>
          <w:numId w:val="9"/>
        </w:numPr>
        <w:tabs>
          <w:tab w:pos="1243" w:val="left" w:leader="none"/>
          <w:tab w:pos="1244" w:val="left" w:leader="none"/>
          <w:tab w:pos="9468" w:val="right" w:leader="none"/>
        </w:tabs>
        <w:spacing w:line="240" w:lineRule="auto" w:before="122" w:after="0"/>
        <w:ind w:left="1243" w:right="0" w:hanging="568"/>
        <w:jc w:val="left"/>
        <w:rPr>
          <w:sz w:val="24"/>
        </w:rPr>
      </w:pPr>
      <w:r>
        <w:rPr>
          <w:sz w:val="24"/>
        </w:rPr>
        <w:t>ỨNG DỤNG TRUYỀN DỮ</w:t>
      </w:r>
      <w:r>
        <w:rPr>
          <w:spacing w:val="-1"/>
          <w:sz w:val="24"/>
        </w:rPr>
        <w:t> </w:t>
      </w:r>
      <w:r>
        <w:rPr>
          <w:sz w:val="24"/>
        </w:rPr>
        <w:t>LIỆU</w:t>
      </w:r>
      <w:r>
        <w:rPr>
          <w:spacing w:val="-5"/>
          <w:sz w:val="24"/>
        </w:rPr>
        <w:t> </w:t>
      </w:r>
      <w:r>
        <w:rPr>
          <w:sz w:val="24"/>
        </w:rPr>
        <w:t>EUSART</w:t>
        <w:tab/>
        <w:t>169</w:t>
      </w:r>
    </w:p>
    <w:p>
      <w:pPr>
        <w:pStyle w:val="ListParagraph"/>
        <w:numPr>
          <w:ilvl w:val="0"/>
          <w:numId w:val="9"/>
        </w:numPr>
        <w:tabs>
          <w:tab w:pos="1244" w:val="left" w:leader="none"/>
          <w:tab w:pos="9468" w:val="right" w:leader="none"/>
        </w:tabs>
        <w:spacing w:line="275" w:lineRule="exact" w:before="123" w:after="0"/>
        <w:ind w:left="1243" w:right="0" w:hanging="568"/>
        <w:jc w:val="left"/>
        <w:rPr>
          <w:sz w:val="24"/>
        </w:rPr>
      </w:pPr>
      <w:r>
        <w:rPr>
          <w:sz w:val="24"/>
        </w:rPr>
        <w:t>CÂU HỎI ÔN TẬP –</w:t>
      </w:r>
      <w:r>
        <w:rPr>
          <w:spacing w:val="4"/>
          <w:sz w:val="24"/>
        </w:rPr>
        <w:t> </w:t>
      </w:r>
      <w:r>
        <w:rPr>
          <w:sz w:val="24"/>
        </w:rPr>
        <w:t>TRẮC NGHIỆM</w:t>
        <w:tab/>
        <w:t>175</w:t>
      </w:r>
    </w:p>
    <w:p>
      <w:pPr>
        <w:pStyle w:val="ListParagraph"/>
        <w:numPr>
          <w:ilvl w:val="1"/>
          <w:numId w:val="9"/>
        </w:numPr>
        <w:tabs>
          <w:tab w:pos="1809" w:val="left" w:leader="none"/>
          <w:tab w:pos="1810" w:val="left" w:leader="none"/>
          <w:tab w:pos="9468" w:val="right" w:leader="none"/>
        </w:tabs>
        <w:spacing w:line="252" w:lineRule="exact" w:before="0" w:after="0"/>
        <w:ind w:left="1809" w:right="0" w:hanging="567"/>
        <w:jc w:val="left"/>
        <w:rPr>
          <w:sz w:val="22"/>
        </w:rPr>
      </w:pPr>
      <w:r>
        <w:rPr>
          <w:sz w:val="22"/>
        </w:rPr>
        <w:t>Câu hỏi</w:t>
      </w:r>
      <w:r>
        <w:rPr>
          <w:spacing w:val="-5"/>
          <w:sz w:val="22"/>
        </w:rPr>
        <w:t> </w:t>
      </w:r>
      <w:r>
        <w:rPr>
          <w:sz w:val="22"/>
        </w:rPr>
        <w:t>ôn</w:t>
      </w:r>
      <w:r>
        <w:rPr>
          <w:spacing w:val="-3"/>
          <w:sz w:val="22"/>
        </w:rPr>
        <w:t> </w:t>
      </w:r>
      <w:r>
        <w:rPr>
          <w:sz w:val="22"/>
        </w:rPr>
        <w:t>tập</w:t>
        <w:tab/>
        <w:t>176</w:t>
      </w:r>
    </w:p>
    <w:p>
      <w:pPr>
        <w:pStyle w:val="ListParagraph"/>
        <w:numPr>
          <w:ilvl w:val="1"/>
          <w:numId w:val="9"/>
        </w:numPr>
        <w:tabs>
          <w:tab w:pos="1809" w:val="left" w:leader="none"/>
          <w:tab w:pos="1810" w:val="left" w:leader="none"/>
          <w:tab w:pos="9468" w:val="right" w:leader="none"/>
        </w:tabs>
        <w:spacing w:line="240" w:lineRule="auto" w:before="2" w:after="0"/>
        <w:ind w:left="1809" w:right="0" w:hanging="567"/>
        <w:jc w:val="left"/>
        <w:rPr>
          <w:sz w:val="22"/>
        </w:rPr>
      </w:pPr>
      <w:r>
        <w:rPr>
          <w:sz w:val="22"/>
        </w:rPr>
        <w:t>Câu hỏi </w:t>
      </w:r>
      <w:r>
        <w:rPr>
          <w:spacing w:val="-5"/>
          <w:sz w:val="22"/>
        </w:rPr>
        <w:t>mở</w:t>
      </w:r>
      <w:r>
        <w:rPr>
          <w:sz w:val="22"/>
        </w:rPr>
        <w:t> rộng</w:t>
        <w:tab/>
        <w:t>176</w:t>
      </w:r>
    </w:p>
    <w:p>
      <w:pPr>
        <w:pStyle w:val="ListParagraph"/>
        <w:numPr>
          <w:ilvl w:val="1"/>
          <w:numId w:val="9"/>
        </w:numPr>
        <w:tabs>
          <w:tab w:pos="1809" w:val="left" w:leader="none"/>
          <w:tab w:pos="1810" w:val="left" w:leader="none"/>
          <w:tab w:pos="9468" w:val="right" w:leader="none"/>
        </w:tabs>
        <w:spacing w:line="240" w:lineRule="auto" w:before="1" w:after="0"/>
        <w:ind w:left="180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176</w:t>
      </w:r>
    </w:p>
    <w:p>
      <w:pPr>
        <w:spacing w:before="122"/>
        <w:ind w:left="110" w:right="0" w:firstLine="0"/>
        <w:jc w:val="left"/>
        <w:rPr>
          <w:b/>
          <w:i/>
          <w:sz w:val="26"/>
        </w:rPr>
      </w:pPr>
      <w:r>
        <w:rPr>
          <w:b/>
          <w:i/>
          <w:sz w:val="26"/>
        </w:rPr>
        <w:t>CHƯƠNG 10. ĐIỀU CHẾ ĐỘ RỘNG XUNG</w:t>
      </w:r>
    </w:p>
    <w:p>
      <w:pPr>
        <w:pStyle w:val="ListParagraph"/>
        <w:numPr>
          <w:ilvl w:val="0"/>
          <w:numId w:val="10"/>
        </w:numPr>
        <w:tabs>
          <w:tab w:pos="1243" w:val="left" w:leader="none"/>
          <w:tab w:pos="1244" w:val="left" w:leader="none"/>
          <w:tab w:pos="9468" w:val="right" w:leader="none"/>
        </w:tabs>
        <w:spacing w:line="240" w:lineRule="auto" w:before="119" w:after="0"/>
        <w:ind w:left="1243" w:right="0" w:hanging="568"/>
        <w:jc w:val="left"/>
        <w:rPr>
          <w:sz w:val="24"/>
        </w:rPr>
      </w:pPr>
      <w:r>
        <w:rPr>
          <w:sz w:val="24"/>
        </w:rPr>
        <w:t>GIỚI</w:t>
      </w:r>
      <w:r>
        <w:rPr>
          <w:spacing w:val="2"/>
          <w:sz w:val="24"/>
        </w:rPr>
        <w:t> </w:t>
      </w:r>
      <w:r>
        <w:rPr>
          <w:sz w:val="24"/>
        </w:rPr>
        <w:t>THIỆU</w:t>
        <w:tab/>
        <w:t>178</w:t>
      </w:r>
    </w:p>
    <w:p>
      <w:pPr>
        <w:pStyle w:val="ListParagraph"/>
        <w:numPr>
          <w:ilvl w:val="0"/>
          <w:numId w:val="10"/>
        </w:numPr>
        <w:tabs>
          <w:tab w:pos="1243" w:val="left" w:leader="none"/>
          <w:tab w:pos="1244" w:val="left" w:leader="none"/>
          <w:tab w:pos="9468" w:val="right" w:leader="none"/>
        </w:tabs>
        <w:spacing w:line="240" w:lineRule="auto" w:before="117" w:after="0"/>
        <w:ind w:left="1243" w:right="0" w:hanging="568"/>
        <w:jc w:val="left"/>
        <w:rPr>
          <w:sz w:val="24"/>
        </w:rPr>
      </w:pPr>
      <w:r>
        <w:rPr>
          <w:sz w:val="24"/>
        </w:rPr>
        <w:t>KHẢO SÁT</w:t>
      </w:r>
      <w:r>
        <w:rPr>
          <w:spacing w:val="4"/>
          <w:sz w:val="24"/>
        </w:rPr>
        <w:t> </w:t>
      </w:r>
      <w:r>
        <w:rPr>
          <w:sz w:val="24"/>
        </w:rPr>
        <w:t>PWM</w:t>
        <w:tab/>
        <w:t>178</w:t>
      </w:r>
    </w:p>
    <w:p>
      <w:pPr>
        <w:pStyle w:val="ListParagraph"/>
        <w:numPr>
          <w:ilvl w:val="1"/>
          <w:numId w:val="10"/>
        </w:numPr>
        <w:tabs>
          <w:tab w:pos="1809" w:val="left" w:leader="none"/>
          <w:tab w:pos="1810" w:val="left" w:leader="none"/>
          <w:tab w:pos="9468" w:val="right" w:leader="none"/>
        </w:tabs>
        <w:spacing w:line="251" w:lineRule="exact" w:before="2" w:after="0"/>
        <w:ind w:left="1809" w:right="0" w:hanging="567"/>
        <w:jc w:val="left"/>
        <w:rPr>
          <w:sz w:val="22"/>
        </w:rPr>
      </w:pPr>
      <w:r>
        <w:rPr>
          <w:sz w:val="22"/>
        </w:rPr>
        <w:t>Nguyên lý điều chế độ rộng</w:t>
      </w:r>
      <w:r>
        <w:rPr>
          <w:spacing w:val="-15"/>
          <w:sz w:val="22"/>
        </w:rPr>
        <w:t> </w:t>
      </w:r>
      <w:r>
        <w:rPr>
          <w:sz w:val="22"/>
        </w:rPr>
        <w:t>xung</w:t>
      </w:r>
      <w:r>
        <w:rPr>
          <w:spacing w:val="1"/>
          <w:sz w:val="22"/>
        </w:rPr>
        <w:t> </w:t>
      </w:r>
      <w:r>
        <w:rPr>
          <w:sz w:val="22"/>
        </w:rPr>
        <w:t>PWM</w:t>
        <w:tab/>
        <w:t>178</w:t>
      </w:r>
    </w:p>
    <w:p>
      <w:pPr>
        <w:pStyle w:val="ListParagraph"/>
        <w:numPr>
          <w:ilvl w:val="1"/>
          <w:numId w:val="10"/>
        </w:numPr>
        <w:tabs>
          <w:tab w:pos="1809" w:val="left" w:leader="none"/>
          <w:tab w:pos="1810" w:val="left" w:leader="none"/>
          <w:tab w:pos="9468" w:val="right" w:leader="none"/>
        </w:tabs>
        <w:spacing w:line="251" w:lineRule="exact" w:before="0" w:after="0"/>
        <w:ind w:left="1809" w:right="0" w:hanging="567"/>
        <w:jc w:val="left"/>
        <w:rPr>
          <w:sz w:val="22"/>
        </w:rPr>
      </w:pPr>
      <w:r>
        <w:rPr>
          <w:sz w:val="22"/>
        </w:rPr>
        <w:t>Cấu trúc </w:t>
      </w:r>
      <w:r>
        <w:rPr>
          <w:spacing w:val="-3"/>
          <w:sz w:val="22"/>
        </w:rPr>
        <w:t>khối </w:t>
      </w:r>
      <w:r>
        <w:rPr>
          <w:sz w:val="22"/>
        </w:rPr>
        <w:t>điều chế độ rộng</w:t>
      </w:r>
      <w:r>
        <w:rPr>
          <w:spacing w:val="-10"/>
          <w:sz w:val="22"/>
        </w:rPr>
        <w:t> </w:t>
      </w:r>
      <w:r>
        <w:rPr>
          <w:sz w:val="22"/>
        </w:rPr>
        <w:t>xung</w:t>
      </w:r>
      <w:r>
        <w:rPr>
          <w:spacing w:val="1"/>
          <w:sz w:val="22"/>
        </w:rPr>
        <w:t> </w:t>
      </w:r>
      <w:r>
        <w:rPr>
          <w:sz w:val="22"/>
        </w:rPr>
        <w:t>PWM</w:t>
        <w:tab/>
        <w:t>179</w:t>
      </w:r>
    </w:p>
    <w:p>
      <w:pPr>
        <w:pStyle w:val="ListParagraph"/>
        <w:numPr>
          <w:ilvl w:val="1"/>
          <w:numId w:val="10"/>
        </w:numPr>
        <w:tabs>
          <w:tab w:pos="1809" w:val="left" w:leader="none"/>
          <w:tab w:pos="1810" w:val="left" w:leader="none"/>
          <w:tab w:pos="9468" w:val="right" w:leader="none"/>
        </w:tabs>
        <w:spacing w:line="240" w:lineRule="auto" w:before="2" w:after="0"/>
        <w:ind w:left="1809" w:right="0" w:hanging="567"/>
        <w:jc w:val="left"/>
        <w:rPr>
          <w:sz w:val="22"/>
        </w:rPr>
      </w:pPr>
      <w:r>
        <w:rPr>
          <w:sz w:val="22"/>
        </w:rPr>
        <w:t>Tính </w:t>
      </w:r>
      <w:r>
        <w:rPr>
          <w:spacing w:val="-3"/>
          <w:sz w:val="22"/>
        </w:rPr>
        <w:t>chu kỳ</w:t>
      </w:r>
      <w:r>
        <w:rPr>
          <w:spacing w:val="4"/>
          <w:sz w:val="22"/>
        </w:rPr>
        <w:t> </w:t>
      </w:r>
      <w:r>
        <w:rPr>
          <w:sz w:val="22"/>
        </w:rPr>
        <w:t>xung</w:t>
      </w:r>
      <w:r>
        <w:rPr>
          <w:spacing w:val="-1"/>
          <w:sz w:val="22"/>
        </w:rPr>
        <w:t> </w:t>
      </w:r>
      <w:r>
        <w:rPr>
          <w:sz w:val="22"/>
        </w:rPr>
        <w:t>PWM</w:t>
        <w:tab/>
        <w:t>180</w:t>
      </w:r>
    </w:p>
    <w:p>
      <w:pPr>
        <w:pStyle w:val="ListParagraph"/>
        <w:numPr>
          <w:ilvl w:val="1"/>
          <w:numId w:val="10"/>
        </w:numPr>
        <w:tabs>
          <w:tab w:pos="1809" w:val="left" w:leader="none"/>
          <w:tab w:pos="1810" w:val="left" w:leader="none"/>
          <w:tab w:pos="9468" w:val="right" w:leader="none"/>
        </w:tabs>
        <w:spacing w:line="240" w:lineRule="auto" w:before="1" w:after="0"/>
        <w:ind w:left="1809" w:right="0" w:hanging="567"/>
        <w:jc w:val="left"/>
        <w:rPr>
          <w:sz w:val="22"/>
        </w:rPr>
      </w:pPr>
      <w:r>
        <w:rPr>
          <w:sz w:val="22"/>
        </w:rPr>
        <w:t>Tính hệ số chu</w:t>
      </w:r>
      <w:r>
        <w:rPr>
          <w:spacing w:val="-8"/>
          <w:sz w:val="22"/>
        </w:rPr>
        <w:t> </w:t>
      </w:r>
      <w:r>
        <w:rPr>
          <w:sz w:val="22"/>
        </w:rPr>
        <w:t>kỳ</w:t>
      </w:r>
      <w:r>
        <w:rPr>
          <w:spacing w:val="-1"/>
          <w:sz w:val="22"/>
        </w:rPr>
        <w:t> </w:t>
      </w:r>
      <w:r>
        <w:rPr>
          <w:sz w:val="22"/>
        </w:rPr>
        <w:t>PWM</w:t>
        <w:tab/>
        <w:t>180</w:t>
      </w:r>
    </w:p>
    <w:p>
      <w:pPr>
        <w:pStyle w:val="ListParagraph"/>
        <w:numPr>
          <w:ilvl w:val="0"/>
          <w:numId w:val="10"/>
        </w:numPr>
        <w:tabs>
          <w:tab w:pos="1243" w:val="left" w:leader="none"/>
          <w:tab w:pos="1244" w:val="left" w:leader="none"/>
          <w:tab w:pos="9468" w:val="right" w:leader="none"/>
        </w:tabs>
        <w:spacing w:line="240" w:lineRule="auto" w:before="117" w:after="0"/>
        <w:ind w:left="1243" w:right="0" w:hanging="568"/>
        <w:jc w:val="left"/>
        <w:rPr>
          <w:sz w:val="24"/>
        </w:rPr>
      </w:pPr>
      <w:r>
        <w:rPr>
          <w:sz w:val="24"/>
        </w:rPr>
        <w:t>CÁC LỆNH ĐIỀU KHIỂN</w:t>
      </w:r>
      <w:r>
        <w:rPr>
          <w:spacing w:val="1"/>
          <w:sz w:val="24"/>
        </w:rPr>
        <w:t> </w:t>
      </w:r>
      <w:r>
        <w:rPr>
          <w:sz w:val="24"/>
        </w:rPr>
        <w:t>PWM</w:t>
        <w:tab/>
        <w:t>180</w:t>
      </w:r>
    </w:p>
    <w:p>
      <w:pPr>
        <w:pStyle w:val="ListParagraph"/>
        <w:numPr>
          <w:ilvl w:val="1"/>
          <w:numId w:val="10"/>
        </w:numPr>
        <w:tabs>
          <w:tab w:pos="1809" w:val="left" w:leader="none"/>
          <w:tab w:pos="1810" w:val="left" w:leader="none"/>
          <w:tab w:pos="9468" w:val="right" w:leader="none"/>
        </w:tabs>
        <w:spacing w:line="240" w:lineRule="auto" w:before="2" w:after="0"/>
        <w:ind w:left="1809" w:right="0" w:hanging="567"/>
        <w:jc w:val="left"/>
        <w:rPr>
          <w:sz w:val="22"/>
        </w:rPr>
      </w:pPr>
      <w:r>
        <w:rPr>
          <w:sz w:val="22"/>
        </w:rPr>
        <w:t>Lệnh định cấu hình khối</w:t>
      </w:r>
      <w:r>
        <w:rPr>
          <w:spacing w:val="-10"/>
          <w:sz w:val="22"/>
        </w:rPr>
        <w:t> </w:t>
      </w:r>
      <w:r>
        <w:rPr>
          <w:sz w:val="22"/>
        </w:rPr>
        <w:t>ccp</w:t>
      </w:r>
      <w:r>
        <w:rPr>
          <w:spacing w:val="2"/>
          <w:sz w:val="22"/>
        </w:rPr>
        <w:t> </w:t>
      </w:r>
      <w:r>
        <w:rPr>
          <w:sz w:val="22"/>
        </w:rPr>
        <w:t>setup_ccp(mode)</w:t>
        <w:tab/>
        <w:t>180</w:t>
      </w:r>
    </w:p>
    <w:p>
      <w:pPr>
        <w:pStyle w:val="ListParagraph"/>
        <w:numPr>
          <w:ilvl w:val="1"/>
          <w:numId w:val="10"/>
        </w:numPr>
        <w:tabs>
          <w:tab w:pos="1809" w:val="left" w:leader="none"/>
          <w:tab w:pos="1810" w:val="left" w:leader="none"/>
          <w:tab w:pos="9468" w:val="right" w:leader="none"/>
        </w:tabs>
        <w:spacing w:line="251" w:lineRule="exact" w:before="2" w:after="0"/>
        <w:ind w:left="1809" w:right="0" w:hanging="567"/>
        <w:jc w:val="left"/>
        <w:rPr>
          <w:sz w:val="22"/>
        </w:rPr>
      </w:pPr>
      <w:r>
        <w:rPr>
          <w:sz w:val="22"/>
        </w:rPr>
        <w:t>Lệnh thiết lập hệ số chu</w:t>
      </w:r>
      <w:r>
        <w:rPr>
          <w:spacing w:val="-5"/>
          <w:sz w:val="22"/>
        </w:rPr>
        <w:t> </w:t>
      </w:r>
      <w:r>
        <w:rPr>
          <w:sz w:val="22"/>
        </w:rPr>
        <w:t>kỳ</w:t>
      </w:r>
      <w:r>
        <w:rPr>
          <w:spacing w:val="-3"/>
          <w:sz w:val="22"/>
        </w:rPr>
        <w:t> </w:t>
      </w:r>
      <w:r>
        <w:rPr>
          <w:sz w:val="22"/>
        </w:rPr>
        <w:t>set_pmwx_duty(value)</w:t>
        <w:tab/>
        <w:t>180</w:t>
      </w:r>
    </w:p>
    <w:p>
      <w:pPr>
        <w:pStyle w:val="ListParagraph"/>
        <w:numPr>
          <w:ilvl w:val="1"/>
          <w:numId w:val="10"/>
        </w:numPr>
        <w:tabs>
          <w:tab w:pos="1809" w:val="left" w:leader="none"/>
          <w:tab w:pos="1810" w:val="left" w:leader="none"/>
          <w:tab w:pos="9468" w:val="right" w:leader="none"/>
        </w:tabs>
        <w:spacing w:line="251" w:lineRule="exact" w:before="0" w:after="0"/>
        <w:ind w:left="1809" w:right="0" w:hanging="567"/>
        <w:jc w:val="left"/>
        <w:rPr>
          <w:sz w:val="22"/>
        </w:rPr>
      </w:pPr>
      <w:r>
        <w:rPr>
          <w:sz w:val="22"/>
        </w:rPr>
        <w:t>Lệnh định cấu hình cho timer_2 setup_timer_2 (mode,</w:t>
      </w:r>
      <w:r>
        <w:rPr>
          <w:spacing w:val="-1"/>
          <w:sz w:val="22"/>
        </w:rPr>
        <w:t> </w:t>
      </w:r>
      <w:r>
        <w:rPr>
          <w:sz w:val="22"/>
        </w:rPr>
        <w:t>period,</w:t>
      </w:r>
      <w:r>
        <w:rPr>
          <w:spacing w:val="4"/>
          <w:sz w:val="22"/>
        </w:rPr>
        <w:t> </w:t>
      </w:r>
      <w:r>
        <w:rPr>
          <w:sz w:val="22"/>
        </w:rPr>
        <w:t>pastscale)</w:t>
        <w:tab/>
        <w:t>181</w:t>
      </w:r>
    </w:p>
    <w:p>
      <w:pPr>
        <w:pStyle w:val="ListParagraph"/>
        <w:numPr>
          <w:ilvl w:val="1"/>
          <w:numId w:val="10"/>
        </w:numPr>
        <w:tabs>
          <w:tab w:pos="1809" w:val="left" w:leader="none"/>
          <w:tab w:pos="1810" w:val="left" w:leader="none"/>
          <w:tab w:pos="9468" w:val="right" w:leader="none"/>
        </w:tabs>
        <w:spacing w:line="240" w:lineRule="auto" w:before="2" w:after="0"/>
        <w:ind w:left="1809" w:right="0" w:hanging="567"/>
        <w:jc w:val="left"/>
        <w:rPr>
          <w:sz w:val="22"/>
        </w:rPr>
      </w:pPr>
      <w:r>
        <w:rPr>
          <w:sz w:val="22"/>
        </w:rPr>
        <w:t>Lệnh thiết lập giá trị bắt đầu </w:t>
      </w:r>
      <w:r>
        <w:rPr>
          <w:spacing w:val="-3"/>
          <w:sz w:val="22"/>
        </w:rPr>
        <w:t>cho</w:t>
      </w:r>
      <w:r>
        <w:rPr>
          <w:spacing w:val="1"/>
          <w:sz w:val="22"/>
        </w:rPr>
        <w:t> </w:t>
      </w:r>
      <w:r>
        <w:rPr>
          <w:spacing w:val="-3"/>
          <w:sz w:val="22"/>
        </w:rPr>
        <w:t>timer</w:t>
      </w:r>
      <w:r>
        <w:rPr>
          <w:spacing w:val="5"/>
          <w:sz w:val="22"/>
        </w:rPr>
        <w:t> </w:t>
      </w:r>
      <w:r>
        <w:rPr>
          <w:sz w:val="22"/>
        </w:rPr>
        <w:t>set_timerx(value)</w:t>
        <w:tab/>
        <w:t>181</w:t>
      </w:r>
    </w:p>
    <w:p>
      <w:pPr>
        <w:pStyle w:val="ListParagraph"/>
        <w:numPr>
          <w:ilvl w:val="0"/>
          <w:numId w:val="10"/>
        </w:numPr>
        <w:tabs>
          <w:tab w:pos="1243" w:val="left" w:leader="none"/>
          <w:tab w:pos="1244" w:val="left" w:leader="none"/>
          <w:tab w:pos="9468" w:val="right" w:leader="none"/>
        </w:tabs>
        <w:spacing w:line="240" w:lineRule="auto" w:before="122" w:after="0"/>
        <w:ind w:left="1243" w:right="0" w:hanging="568"/>
        <w:jc w:val="left"/>
        <w:rPr>
          <w:sz w:val="24"/>
        </w:rPr>
      </w:pPr>
      <w:r>
        <w:rPr>
          <w:sz w:val="24"/>
        </w:rPr>
        <w:t>CÁC CHƢƠNG TRÌNH ỨNG DỤNG</w:t>
      </w:r>
      <w:r>
        <w:rPr>
          <w:spacing w:val="1"/>
          <w:sz w:val="24"/>
        </w:rPr>
        <w:t> </w:t>
      </w:r>
      <w:r>
        <w:rPr>
          <w:sz w:val="24"/>
        </w:rPr>
        <w:t>PWM</w:t>
        <w:tab/>
        <w:t>190</w:t>
      </w:r>
    </w:p>
    <w:p>
      <w:pPr>
        <w:pStyle w:val="ListParagraph"/>
        <w:numPr>
          <w:ilvl w:val="0"/>
          <w:numId w:val="10"/>
        </w:numPr>
        <w:tabs>
          <w:tab w:pos="1243" w:val="left" w:leader="none"/>
          <w:tab w:pos="1244" w:val="left" w:leader="none"/>
          <w:tab w:pos="9468" w:val="right" w:leader="none"/>
        </w:tabs>
        <w:spacing w:line="240" w:lineRule="auto" w:before="117" w:after="0"/>
        <w:ind w:left="1243" w:right="0" w:hanging="568"/>
        <w:jc w:val="left"/>
        <w:rPr>
          <w:sz w:val="24"/>
        </w:rPr>
      </w:pPr>
      <w:r>
        <w:rPr>
          <w:sz w:val="24"/>
        </w:rPr>
        <w:t>CÂU HỎI ÔN TẬP –</w:t>
      </w:r>
      <w:r>
        <w:rPr>
          <w:spacing w:val="4"/>
          <w:sz w:val="24"/>
        </w:rPr>
        <w:t> </w:t>
      </w:r>
      <w:r>
        <w:rPr>
          <w:sz w:val="24"/>
        </w:rPr>
        <w:t>TRẮC NGHIỆM</w:t>
        <w:tab/>
        <w:t>190</w:t>
      </w:r>
    </w:p>
    <w:p>
      <w:pPr>
        <w:pStyle w:val="ListParagraph"/>
        <w:numPr>
          <w:ilvl w:val="1"/>
          <w:numId w:val="10"/>
        </w:numPr>
        <w:tabs>
          <w:tab w:pos="1809" w:val="left" w:leader="none"/>
          <w:tab w:pos="1810" w:val="left" w:leader="none"/>
          <w:tab w:pos="9468" w:val="right" w:leader="none"/>
        </w:tabs>
        <w:spacing w:line="251" w:lineRule="exact" w:before="3" w:after="0"/>
        <w:ind w:left="1809" w:right="0" w:hanging="567"/>
        <w:jc w:val="left"/>
        <w:rPr>
          <w:sz w:val="22"/>
        </w:rPr>
      </w:pPr>
      <w:r>
        <w:rPr>
          <w:sz w:val="22"/>
        </w:rPr>
        <w:t>Câu hỏi</w:t>
      </w:r>
      <w:r>
        <w:rPr>
          <w:spacing w:val="-5"/>
          <w:sz w:val="22"/>
        </w:rPr>
        <w:t> </w:t>
      </w:r>
      <w:r>
        <w:rPr>
          <w:sz w:val="22"/>
        </w:rPr>
        <w:t>ôn</w:t>
      </w:r>
      <w:r>
        <w:rPr>
          <w:spacing w:val="-3"/>
          <w:sz w:val="22"/>
        </w:rPr>
        <w:t> </w:t>
      </w:r>
      <w:r>
        <w:rPr>
          <w:sz w:val="22"/>
        </w:rPr>
        <w:t>tập</w:t>
        <w:tab/>
        <w:t>190</w:t>
      </w:r>
    </w:p>
    <w:p>
      <w:pPr>
        <w:pStyle w:val="ListParagraph"/>
        <w:numPr>
          <w:ilvl w:val="1"/>
          <w:numId w:val="10"/>
        </w:numPr>
        <w:tabs>
          <w:tab w:pos="1809" w:val="left" w:leader="none"/>
          <w:tab w:pos="1810" w:val="left" w:leader="none"/>
          <w:tab w:pos="9468" w:val="right" w:leader="none"/>
        </w:tabs>
        <w:spacing w:line="251" w:lineRule="exact" w:before="0" w:after="0"/>
        <w:ind w:left="1809" w:right="0" w:hanging="567"/>
        <w:jc w:val="left"/>
        <w:rPr>
          <w:sz w:val="22"/>
        </w:rPr>
      </w:pPr>
      <w:r>
        <w:rPr>
          <w:sz w:val="22"/>
        </w:rPr>
        <w:t>Câu hỏi </w:t>
      </w:r>
      <w:r>
        <w:rPr>
          <w:spacing w:val="-5"/>
          <w:sz w:val="22"/>
        </w:rPr>
        <w:t>mở</w:t>
      </w:r>
      <w:r>
        <w:rPr>
          <w:sz w:val="22"/>
        </w:rPr>
        <w:t> rộng</w:t>
        <w:tab/>
        <w:t>190</w:t>
      </w:r>
    </w:p>
    <w:p>
      <w:pPr>
        <w:pStyle w:val="ListParagraph"/>
        <w:numPr>
          <w:ilvl w:val="1"/>
          <w:numId w:val="10"/>
        </w:numPr>
        <w:tabs>
          <w:tab w:pos="1809" w:val="left" w:leader="none"/>
          <w:tab w:pos="1810" w:val="left" w:leader="none"/>
          <w:tab w:pos="9468" w:val="right" w:leader="none"/>
        </w:tabs>
        <w:spacing w:line="240" w:lineRule="auto" w:before="1" w:after="0"/>
        <w:ind w:left="1809" w:right="0" w:hanging="567"/>
        <w:jc w:val="left"/>
        <w:rPr>
          <w:sz w:val="22"/>
        </w:rPr>
      </w:pPr>
      <w:r>
        <w:rPr>
          <w:sz w:val="22"/>
        </w:rPr>
        <w:t>Câu hỏi</w:t>
      </w:r>
      <w:r>
        <w:rPr>
          <w:spacing w:val="-5"/>
          <w:sz w:val="22"/>
        </w:rPr>
        <w:t> </w:t>
      </w:r>
      <w:r>
        <w:rPr>
          <w:sz w:val="22"/>
        </w:rPr>
        <w:t>trắc</w:t>
      </w:r>
      <w:r>
        <w:rPr>
          <w:spacing w:val="-5"/>
          <w:sz w:val="22"/>
        </w:rPr>
        <w:t> </w:t>
      </w:r>
      <w:r>
        <w:rPr>
          <w:sz w:val="22"/>
        </w:rPr>
        <w:t>nghiệm</w:t>
        <w:tab/>
        <w:t>190</w:t>
      </w:r>
    </w:p>
    <w:p>
      <w:pPr>
        <w:pStyle w:val="BodyText"/>
        <w:tabs>
          <w:tab w:pos="9468" w:val="right" w:leader="none"/>
        </w:tabs>
        <w:spacing w:before="376"/>
        <w:ind w:left="676"/>
      </w:pPr>
      <w:r>
        <w:rPr/>
        <w:t>Tài </w:t>
      </w:r>
      <w:r>
        <w:rPr>
          <w:spacing w:val="-3"/>
        </w:rPr>
        <w:t>liệu</w:t>
      </w:r>
      <w:r>
        <w:rPr>
          <w:spacing w:val="-1"/>
        </w:rPr>
        <w:t> </w:t>
      </w:r>
      <w:r>
        <w:rPr/>
        <w:t>tham</w:t>
      </w:r>
      <w:r>
        <w:rPr>
          <w:spacing w:val="-7"/>
        </w:rPr>
        <w:t> </w:t>
      </w:r>
      <w:r>
        <w:rPr/>
        <w:t>khảo.</w:t>
        <w:tab/>
        <w:t>191</w:t>
      </w:r>
    </w:p>
    <w:p>
      <w:pPr>
        <w:spacing w:after="0"/>
        <w:sectPr>
          <w:pgSz w:w="11910" w:h="16840"/>
          <w:pgMar w:header="0" w:footer="656" w:top="300" w:bottom="840" w:left="740" w:right="0"/>
        </w:sectPr>
      </w:pPr>
    </w:p>
    <w:p>
      <w:pPr>
        <w:spacing w:before="54"/>
        <w:ind w:left="1652" w:right="1548" w:firstLine="0"/>
        <w:jc w:val="center"/>
        <w:rPr>
          <w:b/>
          <w:sz w:val="48"/>
        </w:rPr>
      </w:pPr>
      <w:r>
        <w:rPr>
          <w:b/>
          <w:sz w:val="48"/>
        </w:rPr>
        <w:t>HÌNH ẢNH</w:t>
      </w:r>
    </w:p>
    <w:p>
      <w:pPr>
        <w:tabs>
          <w:tab w:pos="10208" w:val="left" w:leader="none"/>
        </w:tabs>
        <w:spacing w:before="247"/>
        <w:ind w:left="959" w:right="0" w:firstLine="0"/>
        <w:jc w:val="left"/>
        <w:rPr>
          <w:sz w:val="22"/>
        </w:rPr>
      </w:pPr>
      <w:r>
        <w:rPr>
          <w:sz w:val="22"/>
        </w:rPr>
        <w:t>Hình 1-1: Các </w:t>
      </w:r>
      <w:r>
        <w:rPr>
          <w:spacing w:val="-3"/>
          <w:sz w:val="22"/>
        </w:rPr>
        <w:t>thiết </w:t>
      </w:r>
      <w:r>
        <w:rPr>
          <w:sz w:val="22"/>
        </w:rPr>
        <w:t>bị sử dụng vi</w:t>
      </w:r>
      <w:r>
        <w:rPr>
          <w:spacing w:val="2"/>
          <w:sz w:val="22"/>
        </w:rPr>
        <w:t> </w:t>
      </w:r>
      <w:r>
        <w:rPr>
          <w:sz w:val="22"/>
        </w:rPr>
        <w:t>xử</w:t>
      </w:r>
      <w:r>
        <w:rPr>
          <w:spacing w:val="3"/>
          <w:sz w:val="22"/>
        </w:rPr>
        <w:t> </w:t>
      </w:r>
      <w:r>
        <w:rPr>
          <w:spacing w:val="-3"/>
          <w:sz w:val="22"/>
        </w:rPr>
        <w:t>lý.</w:t>
        <w:tab/>
      </w:r>
      <w:r>
        <w:rPr>
          <w:sz w:val="22"/>
        </w:rPr>
        <w:t>2</w:t>
      </w:r>
    </w:p>
    <w:p>
      <w:pPr>
        <w:tabs>
          <w:tab w:pos="10208" w:val="left" w:leader="none"/>
        </w:tabs>
        <w:spacing w:before="2"/>
        <w:ind w:left="959" w:right="0" w:firstLine="0"/>
        <w:jc w:val="left"/>
        <w:rPr>
          <w:sz w:val="22"/>
        </w:rPr>
      </w:pPr>
      <w:r>
        <w:rPr>
          <w:sz w:val="22"/>
        </w:rPr>
        <w:t>Hình 1-2: Hệ thống vi</w:t>
      </w:r>
      <w:r>
        <w:rPr>
          <w:spacing w:val="-11"/>
          <w:sz w:val="22"/>
        </w:rPr>
        <w:t> </w:t>
      </w:r>
      <w:r>
        <w:rPr>
          <w:sz w:val="22"/>
        </w:rPr>
        <w:t>xử</w:t>
      </w:r>
      <w:r>
        <w:rPr>
          <w:spacing w:val="3"/>
          <w:sz w:val="22"/>
        </w:rPr>
        <w:t> </w:t>
      </w:r>
      <w:r>
        <w:rPr>
          <w:spacing w:val="-3"/>
          <w:sz w:val="22"/>
        </w:rPr>
        <w:t>lý.</w:t>
        <w:tab/>
      </w:r>
      <w:r>
        <w:rPr>
          <w:sz w:val="22"/>
        </w:rPr>
        <w:t>2</w:t>
      </w:r>
    </w:p>
    <w:p>
      <w:pPr>
        <w:tabs>
          <w:tab w:pos="10208" w:val="left" w:leader="none"/>
        </w:tabs>
        <w:spacing w:before="1"/>
        <w:ind w:left="959" w:right="0" w:firstLine="0"/>
        <w:jc w:val="left"/>
        <w:rPr>
          <w:sz w:val="22"/>
        </w:rPr>
      </w:pPr>
      <w:r>
        <w:rPr>
          <w:sz w:val="22"/>
        </w:rPr>
        <w:t>Hình 1-3: Cấu </w:t>
      </w:r>
      <w:r>
        <w:rPr>
          <w:spacing w:val="-3"/>
          <w:sz w:val="22"/>
        </w:rPr>
        <w:t>hình </w:t>
      </w:r>
      <w:r>
        <w:rPr>
          <w:sz w:val="22"/>
        </w:rPr>
        <w:t>của </w:t>
      </w:r>
      <w:r>
        <w:rPr>
          <w:spacing w:val="-3"/>
          <w:sz w:val="22"/>
        </w:rPr>
        <w:t>vi</w:t>
      </w:r>
      <w:r>
        <w:rPr>
          <w:spacing w:val="2"/>
          <w:sz w:val="22"/>
        </w:rPr>
        <w:t> </w:t>
      </w:r>
      <w:r>
        <w:rPr>
          <w:sz w:val="22"/>
        </w:rPr>
        <w:t>điều</w:t>
      </w:r>
      <w:r>
        <w:rPr>
          <w:spacing w:val="2"/>
          <w:sz w:val="22"/>
        </w:rPr>
        <w:t> </w:t>
      </w:r>
      <w:r>
        <w:rPr>
          <w:sz w:val="22"/>
        </w:rPr>
        <w:t>khiển.</w:t>
        <w:tab/>
        <w:t>5</w:t>
      </w:r>
    </w:p>
    <w:p>
      <w:pPr>
        <w:tabs>
          <w:tab w:pos="10208" w:val="left" w:leader="none"/>
        </w:tabs>
        <w:spacing w:line="252" w:lineRule="exact" w:before="1"/>
        <w:ind w:left="959" w:right="0" w:firstLine="0"/>
        <w:jc w:val="left"/>
        <w:rPr>
          <w:sz w:val="22"/>
        </w:rPr>
      </w:pPr>
      <w:r>
        <w:rPr>
          <w:sz w:val="22"/>
        </w:rPr>
        <w:t>Hình 1-4: Cấu trúc bên trong của </w:t>
      </w:r>
      <w:r>
        <w:rPr>
          <w:spacing w:val="-3"/>
          <w:sz w:val="22"/>
        </w:rPr>
        <w:t>vi</w:t>
      </w:r>
      <w:r>
        <w:rPr>
          <w:spacing w:val="-22"/>
          <w:sz w:val="22"/>
        </w:rPr>
        <w:t> </w:t>
      </w:r>
      <w:r>
        <w:rPr>
          <w:sz w:val="22"/>
        </w:rPr>
        <w:t>điều</w:t>
      </w:r>
      <w:r>
        <w:rPr>
          <w:spacing w:val="6"/>
          <w:sz w:val="22"/>
        </w:rPr>
        <w:t> </w:t>
      </w:r>
      <w:r>
        <w:rPr>
          <w:sz w:val="22"/>
        </w:rPr>
        <w:t>khiển.</w:t>
        <w:tab/>
        <w:t>6</w:t>
      </w:r>
    </w:p>
    <w:p>
      <w:pPr>
        <w:tabs>
          <w:tab w:pos="10208" w:val="left" w:leader="none"/>
        </w:tabs>
        <w:spacing w:line="252" w:lineRule="exact" w:before="0"/>
        <w:ind w:left="959" w:right="0" w:firstLine="0"/>
        <w:jc w:val="left"/>
        <w:rPr>
          <w:sz w:val="22"/>
        </w:rPr>
      </w:pPr>
      <w:r>
        <w:rPr>
          <w:sz w:val="22"/>
        </w:rPr>
        <w:t>Hình 1-5: Sơ đồ chân của</w:t>
      </w:r>
      <w:r>
        <w:rPr>
          <w:spacing w:val="-12"/>
          <w:sz w:val="22"/>
        </w:rPr>
        <w:t> </w:t>
      </w:r>
      <w:r>
        <w:rPr>
          <w:sz w:val="22"/>
        </w:rPr>
        <w:t>PIC</w:t>
      </w:r>
      <w:r>
        <w:rPr>
          <w:spacing w:val="3"/>
          <w:sz w:val="22"/>
        </w:rPr>
        <w:t> </w:t>
      </w:r>
      <w:r>
        <w:rPr>
          <w:sz w:val="22"/>
        </w:rPr>
        <w:t>16F887.</w:t>
        <w:tab/>
        <w:t>7</w:t>
      </w:r>
    </w:p>
    <w:p>
      <w:pPr>
        <w:pStyle w:val="BodyText"/>
      </w:pPr>
    </w:p>
    <w:p>
      <w:pPr>
        <w:pStyle w:val="BodyText"/>
        <w:rPr>
          <w:sz w:val="20"/>
        </w:rPr>
      </w:pPr>
    </w:p>
    <w:p>
      <w:pPr>
        <w:tabs>
          <w:tab w:pos="10097" w:val="left" w:leader="none"/>
        </w:tabs>
        <w:spacing w:before="0"/>
        <w:ind w:left="959" w:right="0" w:firstLine="0"/>
        <w:jc w:val="left"/>
        <w:rPr>
          <w:sz w:val="22"/>
        </w:rPr>
      </w:pPr>
      <w:r>
        <w:rPr>
          <w:sz w:val="22"/>
        </w:rPr>
        <w:t>Hình 2-1: Kiến trúc Von Neumann</w:t>
      </w:r>
      <w:r>
        <w:rPr>
          <w:spacing w:val="-12"/>
          <w:sz w:val="22"/>
        </w:rPr>
        <w:t> </w:t>
      </w:r>
      <w:r>
        <w:rPr>
          <w:spacing w:val="-3"/>
          <w:sz w:val="22"/>
        </w:rPr>
        <w:t>và</w:t>
      </w:r>
      <w:r>
        <w:rPr>
          <w:spacing w:val="4"/>
          <w:sz w:val="22"/>
        </w:rPr>
        <w:t> </w:t>
      </w:r>
      <w:r>
        <w:rPr>
          <w:sz w:val="22"/>
        </w:rPr>
        <w:t>Harvard.</w:t>
        <w:tab/>
        <w:t>16</w:t>
      </w:r>
    </w:p>
    <w:p>
      <w:pPr>
        <w:tabs>
          <w:tab w:pos="10097" w:val="left" w:leader="none"/>
        </w:tabs>
        <w:spacing w:before="1"/>
        <w:ind w:left="959" w:right="0" w:firstLine="0"/>
        <w:jc w:val="left"/>
        <w:rPr>
          <w:sz w:val="22"/>
        </w:rPr>
      </w:pPr>
      <w:r>
        <w:rPr>
          <w:sz w:val="22"/>
        </w:rPr>
        <w:t>Hình</w:t>
      </w:r>
      <w:r>
        <w:rPr>
          <w:spacing w:val="-8"/>
          <w:sz w:val="22"/>
        </w:rPr>
        <w:t> </w:t>
      </w:r>
      <w:r>
        <w:rPr>
          <w:sz w:val="22"/>
        </w:rPr>
        <w:t>2-2:</w:t>
      </w:r>
      <w:r>
        <w:rPr>
          <w:spacing w:val="-7"/>
          <w:sz w:val="22"/>
        </w:rPr>
        <w:t> </w:t>
      </w:r>
      <w:r>
        <w:rPr>
          <w:sz w:val="22"/>
        </w:rPr>
        <w:t>Sơ</w:t>
      </w:r>
      <w:r>
        <w:rPr>
          <w:spacing w:val="-5"/>
          <w:sz w:val="22"/>
        </w:rPr>
        <w:t> </w:t>
      </w:r>
      <w:r>
        <w:rPr>
          <w:sz w:val="22"/>
        </w:rPr>
        <w:t>đồ</w:t>
      </w:r>
      <w:r>
        <w:rPr>
          <w:spacing w:val="-8"/>
          <w:sz w:val="22"/>
        </w:rPr>
        <w:t> </w:t>
      </w:r>
      <w:r>
        <w:rPr>
          <w:sz w:val="22"/>
        </w:rPr>
        <w:t>bộ</w:t>
      </w:r>
      <w:r>
        <w:rPr>
          <w:spacing w:val="-7"/>
          <w:sz w:val="22"/>
        </w:rPr>
        <w:t> </w:t>
      </w:r>
      <w:r>
        <w:rPr>
          <w:sz w:val="22"/>
        </w:rPr>
        <w:t>nhớ</w:t>
      </w:r>
      <w:r>
        <w:rPr>
          <w:spacing w:val="-5"/>
          <w:sz w:val="22"/>
        </w:rPr>
        <w:t> </w:t>
      </w:r>
      <w:r>
        <w:rPr>
          <w:sz w:val="22"/>
        </w:rPr>
        <w:t>chƣơng</w:t>
      </w:r>
      <w:r>
        <w:rPr>
          <w:spacing w:val="-8"/>
          <w:sz w:val="22"/>
        </w:rPr>
        <w:t> </w:t>
      </w:r>
      <w:r>
        <w:rPr>
          <w:sz w:val="22"/>
        </w:rPr>
        <w:t>trình</w:t>
      </w:r>
      <w:r>
        <w:rPr>
          <w:spacing w:val="-7"/>
          <w:sz w:val="22"/>
        </w:rPr>
        <w:t> </w:t>
      </w:r>
      <w:r>
        <w:rPr>
          <w:spacing w:val="-3"/>
          <w:sz w:val="22"/>
        </w:rPr>
        <w:t>và</w:t>
      </w:r>
      <w:r>
        <w:rPr>
          <w:spacing w:val="-1"/>
          <w:sz w:val="22"/>
        </w:rPr>
        <w:t> </w:t>
      </w:r>
      <w:r>
        <w:rPr>
          <w:sz w:val="22"/>
        </w:rPr>
        <w:t>ngăn</w:t>
      </w:r>
      <w:r>
        <w:rPr>
          <w:spacing w:val="-8"/>
          <w:sz w:val="22"/>
        </w:rPr>
        <w:t> </w:t>
      </w:r>
      <w:r>
        <w:rPr>
          <w:sz w:val="22"/>
        </w:rPr>
        <w:t>xếp.</w:t>
        <w:tab/>
        <w:t>17</w:t>
      </w:r>
    </w:p>
    <w:p>
      <w:pPr>
        <w:tabs>
          <w:tab w:pos="10097" w:val="left" w:leader="none"/>
        </w:tabs>
        <w:spacing w:line="251" w:lineRule="exact" w:before="2"/>
        <w:ind w:left="959" w:right="0" w:firstLine="0"/>
        <w:jc w:val="left"/>
        <w:rPr>
          <w:sz w:val="22"/>
        </w:rPr>
      </w:pPr>
      <w:r>
        <w:rPr>
          <w:sz w:val="22"/>
        </w:rPr>
        <w:t>Hình 2-3: Tổ chức bộ nhớ</w:t>
      </w:r>
      <w:r>
        <w:rPr>
          <w:spacing w:val="-9"/>
          <w:sz w:val="22"/>
        </w:rPr>
        <w:t> </w:t>
      </w:r>
      <w:r>
        <w:rPr>
          <w:sz w:val="22"/>
        </w:rPr>
        <w:t>theo</w:t>
      </w:r>
      <w:r>
        <w:rPr>
          <w:spacing w:val="-4"/>
          <w:sz w:val="22"/>
        </w:rPr>
        <w:t> </w:t>
      </w:r>
      <w:r>
        <w:rPr>
          <w:sz w:val="22"/>
        </w:rPr>
        <w:t>byte.</w:t>
        <w:tab/>
        <w:t>18</w:t>
      </w:r>
    </w:p>
    <w:p>
      <w:pPr>
        <w:tabs>
          <w:tab w:pos="10097" w:val="left" w:leader="none"/>
        </w:tabs>
        <w:spacing w:line="251" w:lineRule="exact" w:before="0"/>
        <w:ind w:left="959" w:right="0" w:firstLine="0"/>
        <w:jc w:val="left"/>
        <w:rPr>
          <w:sz w:val="22"/>
        </w:rPr>
      </w:pPr>
      <w:r>
        <w:rPr>
          <w:sz w:val="22"/>
        </w:rPr>
        <w:t>Hình 2-4: Tổ chức bộ nhớ chứa cả </w:t>
      </w:r>
      <w:r>
        <w:rPr>
          <w:spacing w:val="-5"/>
          <w:sz w:val="22"/>
        </w:rPr>
        <w:t>mã </w:t>
      </w:r>
      <w:r>
        <w:rPr>
          <w:sz w:val="22"/>
        </w:rPr>
        <w:t>lệnh </w:t>
      </w:r>
      <w:r>
        <w:rPr>
          <w:spacing w:val="-3"/>
          <w:sz w:val="22"/>
        </w:rPr>
        <w:t>và</w:t>
      </w:r>
      <w:r>
        <w:rPr>
          <w:spacing w:val="5"/>
          <w:sz w:val="22"/>
        </w:rPr>
        <w:t> </w:t>
      </w:r>
      <w:r>
        <w:rPr>
          <w:spacing w:val="-3"/>
          <w:sz w:val="22"/>
        </w:rPr>
        <w:t>dữ</w:t>
      </w:r>
      <w:r>
        <w:rPr>
          <w:spacing w:val="2"/>
          <w:sz w:val="22"/>
        </w:rPr>
        <w:t> </w:t>
      </w:r>
      <w:r>
        <w:rPr>
          <w:sz w:val="22"/>
        </w:rPr>
        <w:t>liệu.</w:t>
        <w:tab/>
        <w:t>18</w:t>
      </w:r>
    </w:p>
    <w:p>
      <w:pPr>
        <w:tabs>
          <w:tab w:pos="10097" w:val="left" w:leader="none"/>
        </w:tabs>
        <w:spacing w:before="2"/>
        <w:ind w:left="959" w:right="0" w:firstLine="0"/>
        <w:jc w:val="left"/>
        <w:rPr>
          <w:sz w:val="22"/>
        </w:rPr>
      </w:pPr>
      <w:r>
        <w:rPr>
          <w:sz w:val="22"/>
        </w:rPr>
        <w:t>Hình 2-5: Thanh ghi</w:t>
      </w:r>
      <w:r>
        <w:rPr>
          <w:spacing w:val="-11"/>
          <w:sz w:val="22"/>
        </w:rPr>
        <w:t> </w:t>
      </w:r>
      <w:r>
        <w:rPr>
          <w:sz w:val="22"/>
        </w:rPr>
        <w:t>trạng</w:t>
      </w:r>
      <w:r>
        <w:rPr>
          <w:spacing w:val="-4"/>
          <w:sz w:val="22"/>
        </w:rPr>
        <w:t> </w:t>
      </w:r>
      <w:r>
        <w:rPr>
          <w:sz w:val="22"/>
        </w:rPr>
        <w:t>thái.</w:t>
        <w:tab/>
        <w:t>18</w:t>
      </w:r>
    </w:p>
    <w:p>
      <w:pPr>
        <w:tabs>
          <w:tab w:pos="10097" w:val="left" w:leader="none"/>
        </w:tabs>
        <w:spacing w:before="1"/>
        <w:ind w:left="959" w:right="0" w:firstLine="0"/>
        <w:jc w:val="left"/>
        <w:rPr>
          <w:sz w:val="22"/>
        </w:rPr>
      </w:pPr>
      <w:r>
        <w:rPr>
          <w:sz w:val="22"/>
        </w:rPr>
        <w:t>Hình 2-6: Tổ chức File</w:t>
      </w:r>
      <w:r>
        <w:rPr>
          <w:spacing w:val="-11"/>
          <w:sz w:val="22"/>
        </w:rPr>
        <w:t> </w:t>
      </w:r>
      <w:r>
        <w:rPr>
          <w:sz w:val="22"/>
        </w:rPr>
        <w:t>thanh</w:t>
      </w:r>
      <w:r>
        <w:rPr>
          <w:spacing w:val="3"/>
          <w:sz w:val="22"/>
        </w:rPr>
        <w:t> </w:t>
      </w:r>
      <w:r>
        <w:rPr>
          <w:spacing w:val="-3"/>
          <w:sz w:val="22"/>
        </w:rPr>
        <w:t>ghi.</w:t>
        <w:tab/>
      </w:r>
      <w:r>
        <w:rPr>
          <w:sz w:val="22"/>
        </w:rPr>
        <w:t>19</w:t>
      </w:r>
    </w:p>
    <w:p>
      <w:pPr>
        <w:pStyle w:val="BodyText"/>
        <w:spacing w:before="9"/>
        <w:rPr>
          <w:sz w:val="21"/>
        </w:rPr>
      </w:pPr>
    </w:p>
    <w:p>
      <w:pPr>
        <w:tabs>
          <w:tab w:pos="10097" w:val="left" w:leader="none"/>
        </w:tabs>
        <w:spacing w:before="1"/>
        <w:ind w:left="959" w:right="0" w:firstLine="0"/>
        <w:jc w:val="left"/>
        <w:rPr>
          <w:sz w:val="22"/>
        </w:rPr>
      </w:pPr>
      <w:r>
        <w:rPr>
          <w:sz w:val="22"/>
        </w:rPr>
        <w:t>Hình 3-1: Các dạng</w:t>
      </w:r>
      <w:r>
        <w:rPr>
          <w:spacing w:val="-7"/>
          <w:sz w:val="22"/>
        </w:rPr>
        <w:t> </w:t>
      </w:r>
      <w:r>
        <w:rPr>
          <w:spacing w:val="-5"/>
          <w:sz w:val="22"/>
        </w:rPr>
        <w:t>mã</w:t>
      </w:r>
      <w:r>
        <w:rPr>
          <w:spacing w:val="5"/>
          <w:sz w:val="22"/>
        </w:rPr>
        <w:t> </w:t>
      </w:r>
      <w:r>
        <w:rPr>
          <w:sz w:val="22"/>
        </w:rPr>
        <w:t>lệnh.</w:t>
        <w:tab/>
        <w:t>25</w:t>
      </w:r>
    </w:p>
    <w:p>
      <w:pPr>
        <w:pStyle w:val="BodyText"/>
        <w:spacing w:before="2"/>
        <w:rPr>
          <w:sz w:val="22"/>
        </w:rPr>
      </w:pPr>
    </w:p>
    <w:p>
      <w:pPr>
        <w:tabs>
          <w:tab w:pos="10097" w:val="left" w:leader="none"/>
        </w:tabs>
        <w:spacing w:line="252" w:lineRule="exact" w:before="0"/>
        <w:ind w:left="959" w:right="0" w:firstLine="0"/>
        <w:jc w:val="left"/>
        <w:rPr>
          <w:sz w:val="22"/>
        </w:rPr>
      </w:pPr>
      <w:r>
        <w:rPr>
          <w:sz w:val="22"/>
        </w:rPr>
        <w:t>Hình</w:t>
      </w:r>
      <w:r>
        <w:rPr>
          <w:spacing w:val="-8"/>
          <w:sz w:val="22"/>
        </w:rPr>
        <w:t> </w:t>
      </w:r>
      <w:r>
        <w:rPr>
          <w:sz w:val="22"/>
        </w:rPr>
        <w:t>5-1:</w:t>
      </w:r>
      <w:r>
        <w:rPr>
          <w:spacing w:val="-6"/>
          <w:sz w:val="22"/>
        </w:rPr>
        <w:t> </w:t>
      </w:r>
      <w:r>
        <w:rPr>
          <w:sz w:val="22"/>
        </w:rPr>
        <w:t>Sơ</w:t>
      </w:r>
      <w:r>
        <w:rPr>
          <w:spacing w:val="-4"/>
          <w:sz w:val="22"/>
        </w:rPr>
        <w:t> </w:t>
      </w:r>
      <w:r>
        <w:rPr>
          <w:sz w:val="22"/>
        </w:rPr>
        <w:t>đồ</w:t>
      </w:r>
      <w:r>
        <w:rPr>
          <w:spacing w:val="-7"/>
          <w:sz w:val="22"/>
        </w:rPr>
        <w:t> </w:t>
      </w:r>
      <w:r>
        <w:rPr>
          <w:spacing w:val="-3"/>
          <w:sz w:val="22"/>
        </w:rPr>
        <w:t>kết</w:t>
      </w:r>
      <w:r>
        <w:rPr>
          <w:spacing w:val="-2"/>
          <w:sz w:val="22"/>
        </w:rPr>
        <w:t> </w:t>
      </w:r>
      <w:r>
        <w:rPr>
          <w:sz w:val="22"/>
        </w:rPr>
        <w:t>nối</w:t>
      </w:r>
      <w:r>
        <w:rPr>
          <w:spacing w:val="-6"/>
          <w:sz w:val="22"/>
        </w:rPr>
        <w:t> </w:t>
      </w:r>
      <w:r>
        <w:rPr>
          <w:sz w:val="22"/>
        </w:rPr>
        <w:t>port</w:t>
      </w:r>
      <w:r>
        <w:rPr>
          <w:spacing w:val="-2"/>
          <w:sz w:val="22"/>
        </w:rPr>
        <w:t> </w:t>
      </w:r>
      <w:r>
        <w:rPr>
          <w:spacing w:val="-3"/>
          <w:sz w:val="22"/>
        </w:rPr>
        <w:t>với</w:t>
      </w:r>
      <w:r>
        <w:rPr>
          <w:spacing w:val="-6"/>
          <w:sz w:val="22"/>
        </w:rPr>
        <w:t> </w:t>
      </w:r>
      <w:r>
        <w:rPr>
          <w:sz w:val="22"/>
        </w:rPr>
        <w:t>đối</w:t>
      </w:r>
      <w:r>
        <w:rPr>
          <w:spacing w:val="-6"/>
          <w:sz w:val="22"/>
        </w:rPr>
        <w:t> </w:t>
      </w:r>
      <w:r>
        <w:rPr>
          <w:sz w:val="22"/>
        </w:rPr>
        <w:t>tƣợng</w:t>
      </w:r>
      <w:r>
        <w:rPr>
          <w:spacing w:val="-7"/>
          <w:sz w:val="22"/>
        </w:rPr>
        <w:t> </w:t>
      </w:r>
      <w:r>
        <w:rPr>
          <w:sz w:val="22"/>
        </w:rPr>
        <w:t>điều</w:t>
      </w:r>
      <w:r>
        <w:rPr>
          <w:spacing w:val="-3"/>
          <w:sz w:val="22"/>
        </w:rPr>
        <w:t> </w:t>
      </w:r>
      <w:r>
        <w:rPr>
          <w:sz w:val="22"/>
        </w:rPr>
        <w:t>khiển.</w:t>
        <w:tab/>
        <w:t>54</w:t>
      </w:r>
    </w:p>
    <w:p>
      <w:pPr>
        <w:tabs>
          <w:tab w:pos="10097" w:val="left" w:leader="none"/>
        </w:tabs>
        <w:spacing w:line="252" w:lineRule="exact" w:before="0"/>
        <w:ind w:left="959" w:right="0" w:firstLine="0"/>
        <w:jc w:val="left"/>
        <w:rPr>
          <w:sz w:val="22"/>
        </w:rPr>
      </w:pPr>
      <w:r>
        <w:rPr>
          <w:sz w:val="22"/>
        </w:rPr>
        <w:t>Hình 5-2: Sơ đồ </w:t>
      </w:r>
      <w:r>
        <w:rPr>
          <w:spacing w:val="-3"/>
          <w:sz w:val="22"/>
        </w:rPr>
        <w:t>kết </w:t>
      </w:r>
      <w:r>
        <w:rPr>
          <w:sz w:val="22"/>
        </w:rPr>
        <w:t>nối port: xuất nhập tín hiệu</w:t>
      </w:r>
      <w:r>
        <w:rPr>
          <w:spacing w:val="-15"/>
          <w:sz w:val="22"/>
        </w:rPr>
        <w:t> </w:t>
      </w:r>
      <w:r>
        <w:rPr>
          <w:sz w:val="22"/>
        </w:rPr>
        <w:t>điều</w:t>
      </w:r>
      <w:r>
        <w:rPr>
          <w:spacing w:val="6"/>
          <w:sz w:val="22"/>
        </w:rPr>
        <w:t> </w:t>
      </w:r>
      <w:r>
        <w:rPr>
          <w:sz w:val="22"/>
        </w:rPr>
        <w:t>khiển.</w:t>
        <w:tab/>
        <w:t>54</w:t>
      </w:r>
    </w:p>
    <w:p>
      <w:pPr>
        <w:tabs>
          <w:tab w:pos="10097" w:val="left" w:leader="none"/>
        </w:tabs>
        <w:spacing w:before="2"/>
        <w:ind w:left="959" w:right="0" w:firstLine="0"/>
        <w:jc w:val="left"/>
        <w:rPr>
          <w:sz w:val="22"/>
        </w:rPr>
      </w:pPr>
      <w:r>
        <w:rPr>
          <w:sz w:val="22"/>
        </w:rPr>
        <w:t>Hình</w:t>
      </w:r>
      <w:r>
        <w:rPr>
          <w:spacing w:val="-8"/>
          <w:sz w:val="22"/>
        </w:rPr>
        <w:t> </w:t>
      </w:r>
      <w:r>
        <w:rPr>
          <w:sz w:val="22"/>
        </w:rPr>
        <w:t>5-3:</w:t>
      </w:r>
      <w:r>
        <w:rPr>
          <w:spacing w:val="-7"/>
          <w:sz w:val="22"/>
        </w:rPr>
        <w:t> </w:t>
      </w:r>
      <w:r>
        <w:rPr>
          <w:sz w:val="22"/>
        </w:rPr>
        <w:t>PortA</w:t>
      </w:r>
      <w:r>
        <w:rPr>
          <w:spacing w:val="-9"/>
          <w:sz w:val="22"/>
        </w:rPr>
        <w:t> </w:t>
      </w:r>
      <w:r>
        <w:rPr>
          <w:spacing w:val="-3"/>
          <w:sz w:val="22"/>
        </w:rPr>
        <w:t>và</w:t>
      </w:r>
      <w:r>
        <w:rPr>
          <w:spacing w:val="-1"/>
          <w:sz w:val="22"/>
        </w:rPr>
        <w:t> </w:t>
      </w:r>
      <w:r>
        <w:rPr>
          <w:sz w:val="22"/>
        </w:rPr>
        <w:t>thanh</w:t>
      </w:r>
      <w:r>
        <w:rPr>
          <w:spacing w:val="-7"/>
          <w:sz w:val="22"/>
        </w:rPr>
        <w:t> </w:t>
      </w:r>
      <w:r>
        <w:rPr>
          <w:sz w:val="22"/>
        </w:rPr>
        <w:t>ghi</w:t>
      </w:r>
      <w:r>
        <w:rPr>
          <w:spacing w:val="-7"/>
          <w:sz w:val="22"/>
        </w:rPr>
        <w:t> </w:t>
      </w:r>
      <w:r>
        <w:rPr>
          <w:sz w:val="22"/>
        </w:rPr>
        <w:t>định</w:t>
      </w:r>
      <w:r>
        <w:rPr>
          <w:spacing w:val="-8"/>
          <w:sz w:val="22"/>
        </w:rPr>
        <w:t> </w:t>
      </w:r>
      <w:r>
        <w:rPr>
          <w:sz w:val="22"/>
        </w:rPr>
        <w:t>hƣớng</w:t>
      </w:r>
      <w:r>
        <w:rPr>
          <w:spacing w:val="-8"/>
          <w:sz w:val="22"/>
        </w:rPr>
        <w:t> </w:t>
      </w:r>
      <w:r>
        <w:rPr>
          <w:sz w:val="22"/>
        </w:rPr>
        <w:t>port</w:t>
      </w:r>
      <w:r>
        <w:rPr>
          <w:spacing w:val="-2"/>
          <w:sz w:val="22"/>
        </w:rPr>
        <w:t> </w:t>
      </w:r>
      <w:r>
        <w:rPr>
          <w:spacing w:val="-3"/>
          <w:sz w:val="22"/>
        </w:rPr>
        <w:t>A.</w:t>
        <w:tab/>
      </w:r>
      <w:r>
        <w:rPr>
          <w:sz w:val="22"/>
        </w:rPr>
        <w:t>55</w:t>
      </w:r>
    </w:p>
    <w:p>
      <w:pPr>
        <w:tabs>
          <w:tab w:pos="10097" w:val="left" w:leader="none"/>
        </w:tabs>
        <w:spacing w:line="251" w:lineRule="exact" w:before="1"/>
        <w:ind w:left="959" w:right="0" w:firstLine="0"/>
        <w:jc w:val="left"/>
        <w:rPr>
          <w:sz w:val="22"/>
        </w:rPr>
      </w:pPr>
      <w:r>
        <w:rPr>
          <w:sz w:val="22"/>
        </w:rPr>
        <w:t>Hình 5-4: Cấu </w:t>
      </w:r>
      <w:r>
        <w:rPr>
          <w:spacing w:val="-3"/>
          <w:sz w:val="22"/>
        </w:rPr>
        <w:t>hình </w:t>
      </w:r>
      <w:r>
        <w:rPr>
          <w:sz w:val="22"/>
        </w:rPr>
        <w:t>chân</w:t>
      </w:r>
      <w:r>
        <w:rPr>
          <w:spacing w:val="-3"/>
          <w:sz w:val="22"/>
        </w:rPr>
        <w:t> </w:t>
      </w:r>
      <w:r>
        <w:rPr>
          <w:sz w:val="22"/>
        </w:rPr>
        <w:t>RA0.</w:t>
        <w:tab/>
        <w:t>55</w:t>
      </w:r>
    </w:p>
    <w:p>
      <w:pPr>
        <w:tabs>
          <w:tab w:pos="10097" w:val="left" w:leader="none"/>
        </w:tabs>
        <w:spacing w:line="251" w:lineRule="exact" w:before="0"/>
        <w:ind w:left="959" w:right="0" w:firstLine="0"/>
        <w:jc w:val="left"/>
        <w:rPr>
          <w:sz w:val="22"/>
        </w:rPr>
      </w:pPr>
      <w:r>
        <w:rPr>
          <w:sz w:val="22"/>
        </w:rPr>
        <w:t>Hình 5-5: Cấu </w:t>
      </w:r>
      <w:r>
        <w:rPr>
          <w:spacing w:val="-3"/>
          <w:sz w:val="22"/>
        </w:rPr>
        <w:t>hình </w:t>
      </w:r>
      <w:r>
        <w:rPr>
          <w:sz w:val="22"/>
        </w:rPr>
        <w:t>chân</w:t>
      </w:r>
      <w:r>
        <w:rPr>
          <w:spacing w:val="-3"/>
          <w:sz w:val="22"/>
        </w:rPr>
        <w:t> </w:t>
      </w:r>
      <w:r>
        <w:rPr>
          <w:sz w:val="22"/>
        </w:rPr>
        <w:t>RA1.</w:t>
        <w:tab/>
        <w:t>55</w:t>
      </w:r>
    </w:p>
    <w:p>
      <w:pPr>
        <w:tabs>
          <w:tab w:pos="10097" w:val="left" w:leader="none"/>
        </w:tabs>
        <w:spacing w:before="2"/>
        <w:ind w:left="959" w:right="0" w:firstLine="0"/>
        <w:jc w:val="left"/>
        <w:rPr>
          <w:sz w:val="22"/>
        </w:rPr>
      </w:pPr>
      <w:r>
        <w:rPr>
          <w:sz w:val="22"/>
        </w:rPr>
        <w:t>Hình 5-6: Cấu </w:t>
      </w:r>
      <w:r>
        <w:rPr>
          <w:spacing w:val="-3"/>
          <w:sz w:val="22"/>
        </w:rPr>
        <w:t>hình </w:t>
      </w:r>
      <w:r>
        <w:rPr>
          <w:sz w:val="22"/>
        </w:rPr>
        <w:t>chân</w:t>
      </w:r>
      <w:r>
        <w:rPr>
          <w:spacing w:val="-3"/>
          <w:sz w:val="22"/>
        </w:rPr>
        <w:t> </w:t>
      </w:r>
      <w:r>
        <w:rPr>
          <w:sz w:val="22"/>
        </w:rPr>
        <w:t>RA2.</w:t>
        <w:tab/>
        <w:t>56</w:t>
      </w:r>
    </w:p>
    <w:p>
      <w:pPr>
        <w:tabs>
          <w:tab w:pos="10097" w:val="left" w:leader="none"/>
        </w:tabs>
        <w:spacing w:before="1"/>
        <w:ind w:left="959" w:right="0" w:firstLine="0"/>
        <w:jc w:val="left"/>
        <w:rPr>
          <w:sz w:val="22"/>
        </w:rPr>
      </w:pPr>
      <w:r>
        <w:rPr>
          <w:sz w:val="22"/>
        </w:rPr>
        <w:t>Hình 5-7: Cấu </w:t>
      </w:r>
      <w:r>
        <w:rPr>
          <w:spacing w:val="-3"/>
          <w:sz w:val="22"/>
        </w:rPr>
        <w:t>hình </w:t>
      </w:r>
      <w:r>
        <w:rPr>
          <w:sz w:val="22"/>
        </w:rPr>
        <w:t>chân</w:t>
      </w:r>
      <w:r>
        <w:rPr>
          <w:spacing w:val="-3"/>
          <w:sz w:val="22"/>
        </w:rPr>
        <w:t> </w:t>
      </w:r>
      <w:r>
        <w:rPr>
          <w:sz w:val="22"/>
        </w:rPr>
        <w:t>RA3.</w:t>
        <w:tab/>
        <w:t>56</w:t>
      </w:r>
    </w:p>
    <w:p>
      <w:pPr>
        <w:tabs>
          <w:tab w:pos="10097" w:val="left" w:leader="none"/>
        </w:tabs>
        <w:spacing w:line="251" w:lineRule="exact" w:before="1"/>
        <w:ind w:left="959" w:right="0" w:firstLine="0"/>
        <w:jc w:val="left"/>
        <w:rPr>
          <w:sz w:val="22"/>
        </w:rPr>
      </w:pPr>
      <w:r>
        <w:rPr>
          <w:sz w:val="22"/>
        </w:rPr>
        <w:t>Hình 5-8: Cấu </w:t>
      </w:r>
      <w:r>
        <w:rPr>
          <w:spacing w:val="-3"/>
          <w:sz w:val="22"/>
        </w:rPr>
        <w:t>hình</w:t>
      </w:r>
      <w:r>
        <w:rPr>
          <w:spacing w:val="-2"/>
          <w:sz w:val="22"/>
        </w:rPr>
        <w:t> </w:t>
      </w:r>
      <w:r>
        <w:rPr>
          <w:sz w:val="22"/>
        </w:rPr>
        <w:t>chân</w:t>
      </w:r>
      <w:r>
        <w:rPr>
          <w:spacing w:val="-3"/>
          <w:sz w:val="22"/>
        </w:rPr>
        <w:t> </w:t>
      </w:r>
      <w:r>
        <w:rPr>
          <w:sz w:val="22"/>
        </w:rPr>
        <w:t>RA4.</w:t>
        <w:tab/>
        <w:t>57</w:t>
      </w:r>
    </w:p>
    <w:p>
      <w:pPr>
        <w:tabs>
          <w:tab w:pos="10097" w:val="left" w:leader="none"/>
        </w:tabs>
        <w:spacing w:line="251" w:lineRule="exact" w:before="0"/>
        <w:ind w:left="959" w:right="0" w:firstLine="0"/>
        <w:jc w:val="left"/>
        <w:rPr>
          <w:sz w:val="22"/>
        </w:rPr>
      </w:pPr>
      <w:r>
        <w:rPr>
          <w:sz w:val="22"/>
        </w:rPr>
        <w:t>Hình 5-9: Cấu </w:t>
      </w:r>
      <w:r>
        <w:rPr>
          <w:spacing w:val="-3"/>
          <w:sz w:val="22"/>
        </w:rPr>
        <w:t>hình </w:t>
      </w:r>
      <w:r>
        <w:rPr>
          <w:sz w:val="22"/>
        </w:rPr>
        <w:t>chân</w:t>
      </w:r>
      <w:r>
        <w:rPr>
          <w:spacing w:val="-3"/>
          <w:sz w:val="22"/>
        </w:rPr>
        <w:t> </w:t>
      </w:r>
      <w:r>
        <w:rPr>
          <w:sz w:val="22"/>
        </w:rPr>
        <w:t>RA5.</w:t>
        <w:tab/>
        <w:t>57</w:t>
      </w:r>
    </w:p>
    <w:p>
      <w:pPr>
        <w:tabs>
          <w:tab w:pos="10097" w:val="left" w:leader="none"/>
        </w:tabs>
        <w:spacing w:before="2"/>
        <w:ind w:left="959" w:right="0" w:firstLine="0"/>
        <w:jc w:val="left"/>
        <w:rPr>
          <w:sz w:val="22"/>
        </w:rPr>
      </w:pPr>
      <w:r>
        <w:rPr>
          <w:sz w:val="22"/>
        </w:rPr>
        <w:t>Hình 5-10: Cấu </w:t>
      </w:r>
      <w:r>
        <w:rPr>
          <w:spacing w:val="-3"/>
          <w:sz w:val="22"/>
        </w:rPr>
        <w:t>hình </w:t>
      </w:r>
      <w:r>
        <w:rPr>
          <w:sz w:val="22"/>
        </w:rPr>
        <w:t>chân</w:t>
      </w:r>
      <w:r>
        <w:rPr>
          <w:spacing w:val="-2"/>
          <w:sz w:val="22"/>
        </w:rPr>
        <w:t> </w:t>
      </w:r>
      <w:r>
        <w:rPr>
          <w:sz w:val="22"/>
        </w:rPr>
        <w:t>RA6.</w:t>
        <w:tab/>
        <w:t>57</w:t>
      </w:r>
    </w:p>
    <w:p>
      <w:pPr>
        <w:tabs>
          <w:tab w:pos="10097" w:val="left" w:leader="none"/>
        </w:tabs>
        <w:spacing w:line="251" w:lineRule="exact" w:before="1"/>
        <w:ind w:left="959" w:right="0" w:firstLine="0"/>
        <w:jc w:val="left"/>
        <w:rPr>
          <w:sz w:val="22"/>
        </w:rPr>
      </w:pPr>
      <w:r>
        <w:rPr>
          <w:sz w:val="22"/>
        </w:rPr>
        <w:t>Hình 5-11: Cấu </w:t>
      </w:r>
      <w:r>
        <w:rPr>
          <w:spacing w:val="-3"/>
          <w:sz w:val="22"/>
        </w:rPr>
        <w:t>hình </w:t>
      </w:r>
      <w:r>
        <w:rPr>
          <w:sz w:val="22"/>
        </w:rPr>
        <w:t>chân</w:t>
      </w:r>
      <w:r>
        <w:rPr>
          <w:spacing w:val="-2"/>
          <w:sz w:val="22"/>
        </w:rPr>
        <w:t> </w:t>
      </w:r>
      <w:r>
        <w:rPr>
          <w:sz w:val="22"/>
        </w:rPr>
        <w:t>RA7.</w:t>
        <w:tab/>
        <w:t>57</w:t>
      </w:r>
    </w:p>
    <w:p>
      <w:pPr>
        <w:tabs>
          <w:tab w:pos="10097" w:val="left" w:leader="none"/>
        </w:tabs>
        <w:spacing w:line="251" w:lineRule="exact" w:before="0"/>
        <w:ind w:left="959" w:right="0" w:firstLine="0"/>
        <w:jc w:val="left"/>
        <w:rPr>
          <w:sz w:val="22"/>
        </w:rPr>
      </w:pPr>
      <w:r>
        <w:rPr>
          <w:sz w:val="22"/>
        </w:rPr>
        <w:t>Hình</w:t>
      </w:r>
      <w:r>
        <w:rPr>
          <w:spacing w:val="-9"/>
          <w:sz w:val="22"/>
        </w:rPr>
        <w:t> </w:t>
      </w:r>
      <w:r>
        <w:rPr>
          <w:sz w:val="22"/>
        </w:rPr>
        <w:t>5-12:</w:t>
      </w:r>
      <w:r>
        <w:rPr>
          <w:spacing w:val="-9"/>
          <w:sz w:val="22"/>
        </w:rPr>
        <w:t> </w:t>
      </w:r>
      <w:r>
        <w:rPr>
          <w:sz w:val="22"/>
        </w:rPr>
        <w:t>PortB</w:t>
      </w:r>
      <w:r>
        <w:rPr>
          <w:spacing w:val="-7"/>
          <w:sz w:val="22"/>
        </w:rPr>
        <w:t> </w:t>
      </w:r>
      <w:r>
        <w:rPr>
          <w:spacing w:val="-3"/>
          <w:sz w:val="22"/>
        </w:rPr>
        <w:t>và</w:t>
      </w:r>
      <w:r>
        <w:rPr>
          <w:spacing w:val="-2"/>
          <w:sz w:val="22"/>
        </w:rPr>
        <w:t> </w:t>
      </w:r>
      <w:r>
        <w:rPr>
          <w:sz w:val="22"/>
        </w:rPr>
        <w:t>thanh</w:t>
      </w:r>
      <w:r>
        <w:rPr>
          <w:spacing w:val="-4"/>
          <w:sz w:val="22"/>
        </w:rPr>
        <w:t> </w:t>
      </w:r>
      <w:r>
        <w:rPr>
          <w:sz w:val="22"/>
        </w:rPr>
        <w:t>ghi</w:t>
      </w:r>
      <w:r>
        <w:rPr>
          <w:spacing w:val="-8"/>
          <w:sz w:val="22"/>
        </w:rPr>
        <w:t> </w:t>
      </w:r>
      <w:r>
        <w:rPr>
          <w:sz w:val="22"/>
        </w:rPr>
        <w:t>định</w:t>
      </w:r>
      <w:r>
        <w:rPr>
          <w:spacing w:val="-5"/>
          <w:sz w:val="22"/>
        </w:rPr>
        <w:t> </w:t>
      </w:r>
      <w:r>
        <w:rPr>
          <w:sz w:val="22"/>
        </w:rPr>
        <w:t>hƣớng</w:t>
      </w:r>
      <w:r>
        <w:rPr>
          <w:spacing w:val="-9"/>
          <w:sz w:val="22"/>
        </w:rPr>
        <w:t> </w:t>
      </w:r>
      <w:r>
        <w:rPr>
          <w:sz w:val="22"/>
        </w:rPr>
        <w:t>port</w:t>
      </w:r>
      <w:r>
        <w:rPr>
          <w:spacing w:val="-3"/>
          <w:sz w:val="22"/>
        </w:rPr>
        <w:t> </w:t>
      </w:r>
      <w:r>
        <w:rPr>
          <w:sz w:val="22"/>
        </w:rPr>
        <w:t>B.</w:t>
        <w:tab/>
        <w:t>58</w:t>
      </w:r>
    </w:p>
    <w:p>
      <w:pPr>
        <w:tabs>
          <w:tab w:pos="10097" w:val="left" w:leader="none"/>
        </w:tabs>
        <w:spacing w:before="2"/>
        <w:ind w:left="959" w:right="0" w:firstLine="0"/>
        <w:jc w:val="left"/>
        <w:rPr>
          <w:sz w:val="22"/>
        </w:rPr>
      </w:pPr>
      <w:r>
        <w:rPr>
          <w:sz w:val="22"/>
        </w:rPr>
        <w:t>Hình</w:t>
      </w:r>
      <w:r>
        <w:rPr>
          <w:spacing w:val="-8"/>
          <w:sz w:val="22"/>
        </w:rPr>
        <w:t> </w:t>
      </w:r>
      <w:r>
        <w:rPr>
          <w:sz w:val="22"/>
        </w:rPr>
        <w:t>5-13:</w:t>
      </w:r>
      <w:r>
        <w:rPr>
          <w:spacing w:val="-7"/>
          <w:sz w:val="22"/>
        </w:rPr>
        <w:t> </w:t>
      </w:r>
      <w:r>
        <w:rPr>
          <w:sz w:val="22"/>
        </w:rPr>
        <w:t>Thanh</w:t>
      </w:r>
      <w:r>
        <w:rPr>
          <w:spacing w:val="-3"/>
          <w:sz w:val="22"/>
        </w:rPr>
        <w:t> </w:t>
      </w:r>
      <w:r>
        <w:rPr>
          <w:sz w:val="22"/>
        </w:rPr>
        <w:t>ghi</w:t>
      </w:r>
      <w:r>
        <w:rPr>
          <w:spacing w:val="-2"/>
          <w:sz w:val="22"/>
        </w:rPr>
        <w:t> </w:t>
      </w:r>
      <w:r>
        <w:rPr>
          <w:sz w:val="22"/>
        </w:rPr>
        <w:t>ANSELH</w:t>
      </w:r>
      <w:r>
        <w:rPr>
          <w:spacing w:val="-4"/>
          <w:sz w:val="22"/>
        </w:rPr>
        <w:t> </w:t>
      </w:r>
      <w:r>
        <w:rPr>
          <w:sz w:val="22"/>
        </w:rPr>
        <w:t>định</w:t>
      </w:r>
      <w:r>
        <w:rPr>
          <w:spacing w:val="-7"/>
          <w:sz w:val="22"/>
        </w:rPr>
        <w:t> </w:t>
      </w:r>
      <w:r>
        <w:rPr>
          <w:sz w:val="22"/>
        </w:rPr>
        <w:t>cấu</w:t>
      </w:r>
      <w:r>
        <w:rPr>
          <w:spacing w:val="-4"/>
          <w:sz w:val="22"/>
        </w:rPr>
        <w:t> </w:t>
      </w:r>
      <w:r>
        <w:rPr>
          <w:spacing w:val="-3"/>
          <w:sz w:val="22"/>
        </w:rPr>
        <w:t>hình</w:t>
      </w:r>
      <w:r>
        <w:rPr>
          <w:spacing w:val="-7"/>
          <w:sz w:val="22"/>
        </w:rPr>
        <w:t> </w:t>
      </w:r>
      <w:r>
        <w:rPr>
          <w:spacing w:val="2"/>
          <w:sz w:val="22"/>
        </w:rPr>
        <w:t>số</w:t>
      </w:r>
      <w:r>
        <w:rPr>
          <w:spacing w:val="-8"/>
          <w:sz w:val="22"/>
        </w:rPr>
        <w:t> </w:t>
      </w:r>
      <w:r>
        <w:rPr>
          <w:sz w:val="22"/>
        </w:rPr>
        <w:t>tƣơng</w:t>
      </w:r>
      <w:r>
        <w:rPr>
          <w:spacing w:val="-3"/>
          <w:sz w:val="22"/>
        </w:rPr>
        <w:t> </w:t>
      </w:r>
      <w:r>
        <w:rPr>
          <w:sz w:val="22"/>
        </w:rPr>
        <w:t>tự</w:t>
      </w:r>
      <w:r>
        <w:rPr>
          <w:spacing w:val="-6"/>
          <w:sz w:val="22"/>
        </w:rPr>
        <w:t> </w:t>
      </w:r>
      <w:r>
        <w:rPr>
          <w:sz w:val="22"/>
        </w:rPr>
        <w:t>cho</w:t>
      </w:r>
      <w:r>
        <w:rPr>
          <w:spacing w:val="-8"/>
          <w:sz w:val="22"/>
        </w:rPr>
        <w:t> </w:t>
      </w:r>
      <w:r>
        <w:rPr>
          <w:sz w:val="22"/>
        </w:rPr>
        <w:t>portB.</w:t>
        <w:tab/>
        <w:t>58</w:t>
      </w:r>
    </w:p>
    <w:p>
      <w:pPr>
        <w:tabs>
          <w:tab w:pos="10097" w:val="left" w:leader="none"/>
        </w:tabs>
        <w:spacing w:before="1"/>
        <w:ind w:left="959" w:right="0" w:firstLine="0"/>
        <w:jc w:val="left"/>
        <w:rPr>
          <w:sz w:val="22"/>
        </w:rPr>
      </w:pPr>
      <w:r>
        <w:rPr>
          <w:sz w:val="22"/>
        </w:rPr>
        <w:t>Hình 5-14: Thanh ghi WPUB thiết lập cho phép/cấm điện</w:t>
      </w:r>
      <w:r>
        <w:rPr>
          <w:spacing w:val="-21"/>
          <w:sz w:val="22"/>
        </w:rPr>
        <w:t> </w:t>
      </w:r>
      <w:r>
        <w:rPr>
          <w:sz w:val="22"/>
        </w:rPr>
        <w:t>trở</w:t>
      </w:r>
      <w:r>
        <w:rPr>
          <w:spacing w:val="-1"/>
          <w:sz w:val="22"/>
        </w:rPr>
        <w:t> </w:t>
      </w:r>
      <w:r>
        <w:rPr>
          <w:sz w:val="22"/>
        </w:rPr>
        <w:t>treo.</w:t>
        <w:tab/>
        <w:t>58</w:t>
      </w:r>
    </w:p>
    <w:p>
      <w:pPr>
        <w:tabs>
          <w:tab w:pos="10097" w:val="left" w:leader="none"/>
        </w:tabs>
        <w:spacing w:line="251" w:lineRule="exact" w:before="2"/>
        <w:ind w:left="959" w:right="0" w:firstLine="0"/>
        <w:jc w:val="left"/>
        <w:rPr>
          <w:sz w:val="22"/>
        </w:rPr>
      </w:pPr>
      <w:r>
        <w:rPr>
          <w:sz w:val="22"/>
        </w:rPr>
        <w:t>Hình 5-15: Thanh ghi IOCB cho phép/cấm ngắt portB</w:t>
      </w:r>
      <w:r>
        <w:rPr>
          <w:spacing w:val="-20"/>
          <w:sz w:val="22"/>
        </w:rPr>
        <w:t> </w:t>
      </w:r>
      <w:r>
        <w:rPr>
          <w:sz w:val="22"/>
        </w:rPr>
        <w:t>thay</w:t>
      </w:r>
      <w:r>
        <w:rPr>
          <w:spacing w:val="-4"/>
          <w:sz w:val="22"/>
        </w:rPr>
        <w:t> </w:t>
      </w:r>
      <w:r>
        <w:rPr>
          <w:sz w:val="22"/>
        </w:rPr>
        <w:t>đổi.</w:t>
        <w:tab/>
        <w:t>58</w:t>
      </w:r>
    </w:p>
    <w:p>
      <w:pPr>
        <w:tabs>
          <w:tab w:pos="10097" w:val="left" w:leader="none"/>
        </w:tabs>
        <w:spacing w:line="251" w:lineRule="exact" w:before="0"/>
        <w:ind w:left="959" w:right="0" w:firstLine="0"/>
        <w:jc w:val="left"/>
        <w:rPr>
          <w:sz w:val="22"/>
        </w:rPr>
      </w:pPr>
      <w:r>
        <w:rPr>
          <w:sz w:val="22"/>
        </w:rPr>
        <w:t>Hình 5-16: Cấu </w:t>
      </w:r>
      <w:r>
        <w:rPr>
          <w:spacing w:val="-3"/>
          <w:sz w:val="22"/>
        </w:rPr>
        <w:t>hình </w:t>
      </w:r>
      <w:r>
        <w:rPr>
          <w:sz w:val="22"/>
        </w:rPr>
        <w:t>chân</w:t>
      </w:r>
      <w:r>
        <w:rPr>
          <w:spacing w:val="-3"/>
          <w:sz w:val="22"/>
        </w:rPr>
        <w:t> </w:t>
      </w:r>
      <w:r>
        <w:rPr>
          <w:sz w:val="22"/>
        </w:rPr>
        <w:t>RB&lt;3:0&gt;.</w:t>
        <w:tab/>
        <w:t>60</w:t>
      </w:r>
    </w:p>
    <w:p>
      <w:pPr>
        <w:tabs>
          <w:tab w:pos="10097" w:val="left" w:leader="none"/>
        </w:tabs>
        <w:spacing w:before="1"/>
        <w:ind w:left="959" w:right="0" w:firstLine="0"/>
        <w:jc w:val="left"/>
        <w:rPr>
          <w:sz w:val="22"/>
        </w:rPr>
      </w:pPr>
      <w:r>
        <w:rPr>
          <w:sz w:val="22"/>
        </w:rPr>
        <w:t>Hình 5-17: Cấu </w:t>
      </w:r>
      <w:r>
        <w:rPr>
          <w:spacing w:val="-3"/>
          <w:sz w:val="22"/>
        </w:rPr>
        <w:t>hình </w:t>
      </w:r>
      <w:r>
        <w:rPr>
          <w:sz w:val="22"/>
        </w:rPr>
        <w:t>chân</w:t>
      </w:r>
      <w:r>
        <w:rPr>
          <w:spacing w:val="-3"/>
          <w:sz w:val="22"/>
        </w:rPr>
        <w:t> </w:t>
      </w:r>
      <w:r>
        <w:rPr>
          <w:sz w:val="22"/>
        </w:rPr>
        <w:t>RB&lt;7:4&gt;.</w:t>
        <w:tab/>
        <w:t>61</w:t>
      </w:r>
    </w:p>
    <w:p>
      <w:pPr>
        <w:tabs>
          <w:tab w:pos="10097" w:val="left" w:leader="none"/>
        </w:tabs>
        <w:spacing w:line="251" w:lineRule="exact" w:before="2"/>
        <w:ind w:left="959" w:right="0" w:firstLine="0"/>
        <w:jc w:val="left"/>
        <w:rPr>
          <w:sz w:val="22"/>
        </w:rPr>
      </w:pPr>
      <w:r>
        <w:rPr>
          <w:sz w:val="22"/>
        </w:rPr>
        <w:t>Hình 5-18: Các chân PortB giao tiếp với </w:t>
      </w:r>
      <w:r>
        <w:rPr>
          <w:spacing w:val="-3"/>
          <w:sz w:val="22"/>
        </w:rPr>
        <w:t>mạch </w:t>
      </w:r>
      <w:r>
        <w:rPr>
          <w:sz w:val="22"/>
        </w:rPr>
        <w:t>nạp,</w:t>
      </w:r>
      <w:r>
        <w:rPr>
          <w:spacing w:val="-2"/>
          <w:sz w:val="22"/>
        </w:rPr>
        <w:t> </w:t>
      </w:r>
      <w:r>
        <w:rPr>
          <w:spacing w:val="-3"/>
          <w:sz w:val="22"/>
        </w:rPr>
        <w:t>gỡ</w:t>
      </w:r>
      <w:r>
        <w:rPr>
          <w:spacing w:val="-1"/>
          <w:sz w:val="22"/>
        </w:rPr>
        <w:t> </w:t>
      </w:r>
      <w:r>
        <w:rPr>
          <w:sz w:val="22"/>
        </w:rPr>
        <w:t>rối.</w:t>
        <w:tab/>
        <w:t>61</w:t>
      </w:r>
    </w:p>
    <w:p>
      <w:pPr>
        <w:tabs>
          <w:tab w:pos="10097" w:val="left" w:leader="none"/>
        </w:tabs>
        <w:spacing w:line="251" w:lineRule="exact" w:before="0"/>
        <w:ind w:left="959" w:right="0" w:firstLine="0"/>
        <w:jc w:val="left"/>
        <w:rPr>
          <w:sz w:val="22"/>
        </w:rPr>
      </w:pPr>
      <w:r>
        <w:rPr>
          <w:sz w:val="22"/>
        </w:rPr>
        <w:t>Hình 5-19: Port C </w:t>
      </w:r>
      <w:r>
        <w:rPr>
          <w:spacing w:val="-3"/>
          <w:sz w:val="22"/>
        </w:rPr>
        <w:t>và </w:t>
      </w:r>
      <w:r>
        <w:rPr>
          <w:sz w:val="22"/>
        </w:rPr>
        <w:t>thanh</w:t>
      </w:r>
      <w:r>
        <w:rPr>
          <w:spacing w:val="-2"/>
          <w:sz w:val="22"/>
        </w:rPr>
        <w:t> </w:t>
      </w:r>
      <w:r>
        <w:rPr>
          <w:sz w:val="22"/>
        </w:rPr>
        <w:t>ghi</w:t>
      </w:r>
      <w:r>
        <w:rPr>
          <w:spacing w:val="-2"/>
          <w:sz w:val="22"/>
        </w:rPr>
        <w:t> </w:t>
      </w:r>
      <w:r>
        <w:rPr>
          <w:sz w:val="22"/>
        </w:rPr>
        <w:t>TRISC.</w:t>
        <w:tab/>
        <w:t>62</w:t>
      </w:r>
    </w:p>
    <w:p>
      <w:pPr>
        <w:tabs>
          <w:tab w:pos="10097" w:val="left" w:leader="none"/>
        </w:tabs>
        <w:spacing w:before="1"/>
        <w:ind w:left="959" w:right="0" w:firstLine="0"/>
        <w:jc w:val="left"/>
        <w:rPr>
          <w:sz w:val="22"/>
        </w:rPr>
      </w:pPr>
      <w:r>
        <w:rPr>
          <w:sz w:val="22"/>
        </w:rPr>
        <w:t>Hình 5-20: Cấu </w:t>
      </w:r>
      <w:r>
        <w:rPr>
          <w:spacing w:val="-3"/>
          <w:sz w:val="22"/>
        </w:rPr>
        <w:t>hình</w:t>
      </w:r>
      <w:r>
        <w:rPr>
          <w:spacing w:val="1"/>
          <w:sz w:val="22"/>
        </w:rPr>
        <w:t> </w:t>
      </w:r>
      <w:r>
        <w:rPr>
          <w:sz w:val="22"/>
        </w:rPr>
        <w:t>chân</w:t>
      </w:r>
      <w:r>
        <w:rPr>
          <w:spacing w:val="-2"/>
          <w:sz w:val="22"/>
        </w:rPr>
        <w:t> </w:t>
      </w:r>
      <w:r>
        <w:rPr>
          <w:sz w:val="22"/>
        </w:rPr>
        <w:t>RC0.</w:t>
        <w:tab/>
        <w:t>62</w:t>
      </w:r>
    </w:p>
    <w:p>
      <w:pPr>
        <w:tabs>
          <w:tab w:pos="10097" w:val="left" w:leader="none"/>
        </w:tabs>
        <w:spacing w:line="252" w:lineRule="exact" w:before="2"/>
        <w:ind w:left="959" w:right="0" w:firstLine="0"/>
        <w:jc w:val="left"/>
        <w:rPr>
          <w:sz w:val="22"/>
        </w:rPr>
      </w:pPr>
      <w:r>
        <w:rPr>
          <w:sz w:val="22"/>
        </w:rPr>
        <w:t>Hình 5-21: Cấu </w:t>
      </w:r>
      <w:r>
        <w:rPr>
          <w:spacing w:val="-3"/>
          <w:sz w:val="22"/>
        </w:rPr>
        <w:t>hình</w:t>
      </w:r>
      <w:r>
        <w:rPr>
          <w:spacing w:val="1"/>
          <w:sz w:val="22"/>
        </w:rPr>
        <w:t> </w:t>
      </w:r>
      <w:r>
        <w:rPr>
          <w:sz w:val="22"/>
        </w:rPr>
        <w:t>chân</w:t>
      </w:r>
      <w:r>
        <w:rPr>
          <w:spacing w:val="-2"/>
          <w:sz w:val="22"/>
        </w:rPr>
        <w:t> </w:t>
      </w:r>
      <w:r>
        <w:rPr>
          <w:sz w:val="22"/>
        </w:rPr>
        <w:t>RC1.</w:t>
        <w:tab/>
        <w:t>62</w:t>
      </w:r>
    </w:p>
    <w:p>
      <w:pPr>
        <w:tabs>
          <w:tab w:pos="10097" w:val="left" w:leader="none"/>
        </w:tabs>
        <w:spacing w:line="252" w:lineRule="exact" w:before="0"/>
        <w:ind w:left="959" w:right="0" w:firstLine="0"/>
        <w:jc w:val="left"/>
        <w:rPr>
          <w:sz w:val="22"/>
        </w:rPr>
      </w:pPr>
      <w:r>
        <w:rPr>
          <w:sz w:val="22"/>
        </w:rPr>
        <w:t>Hình 5-22: Cấu </w:t>
      </w:r>
      <w:r>
        <w:rPr>
          <w:spacing w:val="-3"/>
          <w:sz w:val="22"/>
        </w:rPr>
        <w:t>hình</w:t>
      </w:r>
      <w:r>
        <w:rPr>
          <w:spacing w:val="1"/>
          <w:sz w:val="22"/>
        </w:rPr>
        <w:t> </w:t>
      </w:r>
      <w:r>
        <w:rPr>
          <w:sz w:val="22"/>
        </w:rPr>
        <w:t>chân</w:t>
      </w:r>
      <w:r>
        <w:rPr>
          <w:spacing w:val="-2"/>
          <w:sz w:val="22"/>
        </w:rPr>
        <w:t> </w:t>
      </w:r>
      <w:r>
        <w:rPr>
          <w:sz w:val="22"/>
        </w:rPr>
        <w:t>RC2.</w:t>
        <w:tab/>
        <w:t>63</w:t>
      </w:r>
    </w:p>
    <w:p>
      <w:pPr>
        <w:tabs>
          <w:tab w:pos="10097" w:val="left" w:leader="none"/>
        </w:tabs>
        <w:spacing w:before="1"/>
        <w:ind w:left="959" w:right="0" w:firstLine="0"/>
        <w:jc w:val="left"/>
        <w:rPr>
          <w:sz w:val="22"/>
        </w:rPr>
      </w:pPr>
      <w:r>
        <w:rPr>
          <w:sz w:val="22"/>
        </w:rPr>
        <w:t>Hình 5-23: Cấu </w:t>
      </w:r>
      <w:r>
        <w:rPr>
          <w:spacing w:val="-3"/>
          <w:sz w:val="22"/>
        </w:rPr>
        <w:t>hình</w:t>
      </w:r>
      <w:r>
        <w:rPr>
          <w:spacing w:val="1"/>
          <w:sz w:val="22"/>
        </w:rPr>
        <w:t> </w:t>
      </w:r>
      <w:r>
        <w:rPr>
          <w:sz w:val="22"/>
        </w:rPr>
        <w:t>chân</w:t>
      </w:r>
      <w:r>
        <w:rPr>
          <w:spacing w:val="-2"/>
          <w:sz w:val="22"/>
        </w:rPr>
        <w:t> </w:t>
      </w:r>
      <w:r>
        <w:rPr>
          <w:sz w:val="22"/>
        </w:rPr>
        <w:t>RC3.</w:t>
        <w:tab/>
        <w:t>63</w:t>
      </w:r>
    </w:p>
    <w:p>
      <w:pPr>
        <w:tabs>
          <w:tab w:pos="10097" w:val="left" w:leader="none"/>
        </w:tabs>
        <w:spacing w:before="1"/>
        <w:ind w:left="959" w:right="0" w:firstLine="0"/>
        <w:jc w:val="left"/>
        <w:rPr>
          <w:sz w:val="22"/>
        </w:rPr>
      </w:pPr>
      <w:r>
        <w:rPr>
          <w:sz w:val="22"/>
        </w:rPr>
        <w:t>Hình 5-24: Cấu </w:t>
      </w:r>
      <w:r>
        <w:rPr>
          <w:spacing w:val="-3"/>
          <w:sz w:val="22"/>
        </w:rPr>
        <w:t>hình</w:t>
      </w:r>
      <w:r>
        <w:rPr>
          <w:spacing w:val="1"/>
          <w:sz w:val="22"/>
        </w:rPr>
        <w:t> </w:t>
      </w:r>
      <w:r>
        <w:rPr>
          <w:sz w:val="22"/>
        </w:rPr>
        <w:t>chân</w:t>
      </w:r>
      <w:r>
        <w:rPr>
          <w:spacing w:val="-2"/>
          <w:sz w:val="22"/>
        </w:rPr>
        <w:t> </w:t>
      </w:r>
      <w:r>
        <w:rPr>
          <w:sz w:val="22"/>
        </w:rPr>
        <w:t>RC4.</w:t>
        <w:tab/>
        <w:t>63</w:t>
      </w:r>
    </w:p>
    <w:p>
      <w:pPr>
        <w:tabs>
          <w:tab w:pos="10097" w:val="left" w:leader="none"/>
        </w:tabs>
        <w:spacing w:line="251" w:lineRule="exact" w:before="2"/>
        <w:ind w:left="959" w:right="0" w:firstLine="0"/>
        <w:jc w:val="left"/>
        <w:rPr>
          <w:sz w:val="22"/>
        </w:rPr>
      </w:pPr>
      <w:r>
        <w:rPr>
          <w:sz w:val="22"/>
        </w:rPr>
        <w:t>Hình 5-25: Cấu </w:t>
      </w:r>
      <w:r>
        <w:rPr>
          <w:spacing w:val="-3"/>
          <w:sz w:val="22"/>
        </w:rPr>
        <w:t>hình</w:t>
      </w:r>
      <w:r>
        <w:rPr>
          <w:spacing w:val="1"/>
          <w:sz w:val="22"/>
        </w:rPr>
        <w:t> </w:t>
      </w:r>
      <w:r>
        <w:rPr>
          <w:sz w:val="22"/>
        </w:rPr>
        <w:t>chân</w:t>
      </w:r>
      <w:r>
        <w:rPr>
          <w:spacing w:val="-2"/>
          <w:sz w:val="22"/>
        </w:rPr>
        <w:t> </w:t>
      </w:r>
      <w:r>
        <w:rPr>
          <w:sz w:val="22"/>
        </w:rPr>
        <w:t>RC5.</w:t>
        <w:tab/>
        <w:t>63</w:t>
      </w:r>
    </w:p>
    <w:p>
      <w:pPr>
        <w:tabs>
          <w:tab w:pos="10097" w:val="left" w:leader="none"/>
        </w:tabs>
        <w:spacing w:line="251" w:lineRule="exact" w:before="0"/>
        <w:ind w:left="959" w:right="0" w:firstLine="0"/>
        <w:jc w:val="left"/>
        <w:rPr>
          <w:sz w:val="22"/>
        </w:rPr>
      </w:pPr>
      <w:r>
        <w:rPr>
          <w:sz w:val="22"/>
        </w:rPr>
        <w:t>Hình 5-26: Cấu </w:t>
      </w:r>
      <w:r>
        <w:rPr>
          <w:spacing w:val="-3"/>
          <w:sz w:val="22"/>
        </w:rPr>
        <w:t>hình</w:t>
      </w:r>
      <w:r>
        <w:rPr>
          <w:spacing w:val="2"/>
          <w:sz w:val="22"/>
        </w:rPr>
        <w:t> </w:t>
      </w:r>
      <w:r>
        <w:rPr>
          <w:sz w:val="22"/>
        </w:rPr>
        <w:t>chân</w:t>
      </w:r>
      <w:r>
        <w:rPr>
          <w:spacing w:val="-1"/>
          <w:sz w:val="22"/>
        </w:rPr>
        <w:t> </w:t>
      </w:r>
      <w:r>
        <w:rPr>
          <w:sz w:val="22"/>
        </w:rPr>
        <w:t>RC6.</w:t>
        <w:tab/>
        <w:t>64</w:t>
      </w:r>
    </w:p>
    <w:p>
      <w:pPr>
        <w:tabs>
          <w:tab w:pos="10097" w:val="left" w:leader="none"/>
        </w:tabs>
        <w:spacing w:before="1"/>
        <w:ind w:left="959" w:right="0" w:firstLine="0"/>
        <w:jc w:val="left"/>
        <w:rPr>
          <w:sz w:val="22"/>
        </w:rPr>
      </w:pPr>
      <w:r>
        <w:rPr>
          <w:sz w:val="22"/>
        </w:rPr>
        <w:t>Hình 5-27: Cấu </w:t>
      </w:r>
      <w:r>
        <w:rPr>
          <w:spacing w:val="-3"/>
          <w:sz w:val="22"/>
        </w:rPr>
        <w:t>hình</w:t>
      </w:r>
      <w:r>
        <w:rPr>
          <w:spacing w:val="1"/>
          <w:sz w:val="22"/>
        </w:rPr>
        <w:t> </w:t>
      </w:r>
      <w:r>
        <w:rPr>
          <w:sz w:val="22"/>
        </w:rPr>
        <w:t>chân</w:t>
      </w:r>
      <w:r>
        <w:rPr>
          <w:spacing w:val="-2"/>
          <w:sz w:val="22"/>
        </w:rPr>
        <w:t> </w:t>
      </w:r>
      <w:r>
        <w:rPr>
          <w:sz w:val="22"/>
        </w:rPr>
        <w:t>RC7.</w:t>
        <w:tab/>
        <w:t>64</w:t>
      </w:r>
    </w:p>
    <w:p>
      <w:pPr>
        <w:tabs>
          <w:tab w:pos="10097" w:val="left" w:leader="none"/>
        </w:tabs>
        <w:spacing w:line="251" w:lineRule="exact" w:before="2"/>
        <w:ind w:left="959" w:right="0" w:firstLine="0"/>
        <w:jc w:val="left"/>
        <w:rPr>
          <w:sz w:val="22"/>
        </w:rPr>
      </w:pPr>
      <w:r>
        <w:rPr>
          <w:sz w:val="22"/>
        </w:rPr>
        <w:t>Hình 5-28: Port D </w:t>
      </w:r>
      <w:r>
        <w:rPr>
          <w:spacing w:val="-3"/>
          <w:sz w:val="22"/>
        </w:rPr>
        <w:t>và </w:t>
      </w:r>
      <w:r>
        <w:rPr>
          <w:sz w:val="22"/>
        </w:rPr>
        <w:t>thanh</w:t>
      </w:r>
      <w:r>
        <w:rPr>
          <w:spacing w:val="2"/>
          <w:sz w:val="22"/>
        </w:rPr>
        <w:t> </w:t>
      </w:r>
      <w:r>
        <w:rPr>
          <w:sz w:val="22"/>
        </w:rPr>
        <w:t>ghi</w:t>
      </w:r>
      <w:r>
        <w:rPr>
          <w:spacing w:val="-3"/>
          <w:sz w:val="22"/>
        </w:rPr>
        <w:t> </w:t>
      </w:r>
      <w:r>
        <w:rPr>
          <w:sz w:val="22"/>
        </w:rPr>
        <w:t>TRISD.</w:t>
        <w:tab/>
        <w:t>65</w:t>
      </w:r>
    </w:p>
    <w:p>
      <w:pPr>
        <w:tabs>
          <w:tab w:pos="10097" w:val="left" w:leader="none"/>
        </w:tabs>
        <w:spacing w:line="251" w:lineRule="exact" w:before="0"/>
        <w:ind w:left="959" w:right="0" w:firstLine="0"/>
        <w:jc w:val="left"/>
        <w:rPr>
          <w:sz w:val="22"/>
        </w:rPr>
      </w:pPr>
      <w:r>
        <w:rPr>
          <w:sz w:val="22"/>
        </w:rPr>
        <w:t>Hình 5-29: Cấu </w:t>
      </w:r>
      <w:r>
        <w:rPr>
          <w:spacing w:val="-3"/>
          <w:sz w:val="22"/>
        </w:rPr>
        <w:t>hình</w:t>
      </w:r>
      <w:r>
        <w:rPr>
          <w:spacing w:val="-2"/>
          <w:sz w:val="22"/>
        </w:rPr>
        <w:t> </w:t>
      </w:r>
      <w:r>
        <w:rPr>
          <w:sz w:val="22"/>
        </w:rPr>
        <w:t>chân</w:t>
      </w:r>
      <w:r>
        <w:rPr>
          <w:spacing w:val="-2"/>
          <w:sz w:val="22"/>
        </w:rPr>
        <w:t> </w:t>
      </w:r>
      <w:r>
        <w:rPr>
          <w:sz w:val="22"/>
        </w:rPr>
        <w:t>RD&lt;4:0&gt;.</w:t>
        <w:tab/>
        <w:t>65</w:t>
      </w:r>
    </w:p>
    <w:p>
      <w:pPr>
        <w:tabs>
          <w:tab w:pos="10097" w:val="left" w:leader="none"/>
        </w:tabs>
        <w:spacing w:before="1"/>
        <w:ind w:left="959" w:right="0" w:firstLine="0"/>
        <w:jc w:val="left"/>
        <w:rPr>
          <w:sz w:val="22"/>
        </w:rPr>
      </w:pPr>
      <w:r>
        <w:rPr>
          <w:sz w:val="22"/>
        </w:rPr>
        <w:t>Hình 5-30: Cấu </w:t>
      </w:r>
      <w:r>
        <w:rPr>
          <w:spacing w:val="-3"/>
          <w:sz w:val="22"/>
        </w:rPr>
        <w:t>hình</w:t>
      </w:r>
      <w:r>
        <w:rPr>
          <w:spacing w:val="-2"/>
          <w:sz w:val="22"/>
        </w:rPr>
        <w:t> </w:t>
      </w:r>
      <w:r>
        <w:rPr>
          <w:sz w:val="22"/>
        </w:rPr>
        <w:t>chân</w:t>
      </w:r>
      <w:r>
        <w:rPr>
          <w:spacing w:val="-2"/>
          <w:sz w:val="22"/>
        </w:rPr>
        <w:t> </w:t>
      </w:r>
      <w:r>
        <w:rPr>
          <w:sz w:val="22"/>
        </w:rPr>
        <w:t>RD&lt;7:5&gt;.</w:t>
        <w:tab/>
        <w:t>65</w:t>
      </w:r>
    </w:p>
    <w:p>
      <w:pPr>
        <w:tabs>
          <w:tab w:pos="10097" w:val="left" w:leader="none"/>
        </w:tabs>
        <w:spacing w:line="251" w:lineRule="exact" w:before="2"/>
        <w:ind w:left="959" w:right="0" w:firstLine="0"/>
        <w:jc w:val="left"/>
        <w:rPr>
          <w:sz w:val="22"/>
        </w:rPr>
      </w:pPr>
      <w:r>
        <w:rPr>
          <w:sz w:val="22"/>
        </w:rPr>
        <w:t>Hình 5-31: Port E </w:t>
      </w:r>
      <w:r>
        <w:rPr>
          <w:spacing w:val="-3"/>
          <w:sz w:val="22"/>
        </w:rPr>
        <w:t>và </w:t>
      </w:r>
      <w:r>
        <w:rPr>
          <w:sz w:val="22"/>
        </w:rPr>
        <w:t>thanh</w:t>
      </w:r>
      <w:r>
        <w:rPr>
          <w:spacing w:val="-2"/>
          <w:sz w:val="22"/>
        </w:rPr>
        <w:t> </w:t>
      </w:r>
      <w:r>
        <w:rPr>
          <w:sz w:val="22"/>
        </w:rPr>
        <w:t>ghi</w:t>
      </w:r>
      <w:r>
        <w:rPr>
          <w:spacing w:val="-2"/>
          <w:sz w:val="22"/>
        </w:rPr>
        <w:t> </w:t>
      </w:r>
      <w:r>
        <w:rPr>
          <w:sz w:val="22"/>
        </w:rPr>
        <w:t>TRISE.</w:t>
        <w:tab/>
        <w:t>65</w:t>
      </w:r>
    </w:p>
    <w:p>
      <w:pPr>
        <w:tabs>
          <w:tab w:pos="10097" w:val="left" w:leader="none"/>
        </w:tabs>
        <w:spacing w:line="251" w:lineRule="exact" w:before="0"/>
        <w:ind w:left="959" w:right="0" w:firstLine="0"/>
        <w:jc w:val="left"/>
        <w:rPr>
          <w:sz w:val="22"/>
        </w:rPr>
      </w:pPr>
      <w:r>
        <w:rPr>
          <w:sz w:val="22"/>
        </w:rPr>
        <w:t>Hình 5-32: Cấu </w:t>
      </w:r>
      <w:r>
        <w:rPr>
          <w:spacing w:val="-3"/>
          <w:sz w:val="22"/>
        </w:rPr>
        <w:t>hình</w:t>
      </w:r>
      <w:r>
        <w:rPr>
          <w:spacing w:val="-1"/>
          <w:sz w:val="22"/>
        </w:rPr>
        <w:t> </w:t>
      </w:r>
      <w:r>
        <w:rPr>
          <w:sz w:val="22"/>
        </w:rPr>
        <w:t>chân</w:t>
      </w:r>
      <w:r>
        <w:rPr>
          <w:spacing w:val="-2"/>
          <w:sz w:val="22"/>
        </w:rPr>
        <w:t> </w:t>
      </w:r>
      <w:r>
        <w:rPr>
          <w:sz w:val="22"/>
        </w:rPr>
        <w:t>RE&lt;2:0&gt;.</w:t>
        <w:tab/>
        <w:t>66</w:t>
      </w:r>
    </w:p>
    <w:p>
      <w:pPr>
        <w:tabs>
          <w:tab w:pos="10097" w:val="left" w:leader="none"/>
        </w:tabs>
        <w:spacing w:before="1"/>
        <w:ind w:left="959" w:right="0" w:firstLine="0"/>
        <w:jc w:val="left"/>
        <w:rPr>
          <w:sz w:val="22"/>
        </w:rPr>
      </w:pPr>
      <w:r>
        <w:rPr>
          <w:sz w:val="22"/>
        </w:rPr>
        <w:t>Hình 5-33: Cấu </w:t>
      </w:r>
      <w:r>
        <w:rPr>
          <w:spacing w:val="-3"/>
          <w:sz w:val="22"/>
        </w:rPr>
        <w:t>hình</w:t>
      </w:r>
      <w:r>
        <w:rPr>
          <w:spacing w:val="2"/>
          <w:sz w:val="22"/>
        </w:rPr>
        <w:t> </w:t>
      </w:r>
      <w:r>
        <w:rPr>
          <w:sz w:val="22"/>
        </w:rPr>
        <w:t>chân</w:t>
      </w:r>
      <w:r>
        <w:rPr>
          <w:spacing w:val="-1"/>
          <w:sz w:val="22"/>
        </w:rPr>
        <w:t> </w:t>
      </w:r>
      <w:r>
        <w:rPr>
          <w:sz w:val="22"/>
        </w:rPr>
        <w:t>RE&lt;3&gt;.</w:t>
        <w:tab/>
        <w:t>66</w:t>
      </w:r>
    </w:p>
    <w:p>
      <w:pPr>
        <w:tabs>
          <w:tab w:pos="10097" w:val="left" w:leader="none"/>
        </w:tabs>
        <w:spacing w:before="1"/>
        <w:ind w:left="959" w:right="0" w:firstLine="0"/>
        <w:jc w:val="left"/>
        <w:rPr>
          <w:sz w:val="22"/>
        </w:rPr>
      </w:pPr>
      <w:r>
        <w:rPr>
          <w:sz w:val="22"/>
        </w:rPr>
        <w:t>Hình 5-34: Sơ đồ điều khiển</w:t>
      </w:r>
      <w:r>
        <w:rPr>
          <w:spacing w:val="-13"/>
          <w:sz w:val="22"/>
        </w:rPr>
        <w:t> </w:t>
      </w:r>
      <w:r>
        <w:rPr>
          <w:sz w:val="22"/>
        </w:rPr>
        <w:t>led</w:t>
      </w:r>
      <w:r>
        <w:rPr>
          <w:spacing w:val="-4"/>
          <w:sz w:val="22"/>
        </w:rPr>
        <w:t> </w:t>
      </w:r>
      <w:r>
        <w:rPr>
          <w:sz w:val="22"/>
        </w:rPr>
        <w:t>đơn.</w:t>
        <w:tab/>
        <w:t>69</w:t>
      </w:r>
    </w:p>
    <w:p>
      <w:pPr>
        <w:tabs>
          <w:tab w:pos="10097" w:val="left" w:leader="none"/>
        </w:tabs>
        <w:spacing w:line="251" w:lineRule="exact" w:before="2"/>
        <w:ind w:left="959" w:right="0" w:firstLine="0"/>
        <w:jc w:val="left"/>
        <w:rPr>
          <w:sz w:val="22"/>
        </w:rPr>
      </w:pPr>
      <w:r>
        <w:rPr>
          <w:sz w:val="22"/>
        </w:rPr>
        <w:t>Hình</w:t>
      </w:r>
      <w:r>
        <w:rPr>
          <w:spacing w:val="-9"/>
          <w:sz w:val="22"/>
        </w:rPr>
        <w:t> </w:t>
      </w:r>
      <w:r>
        <w:rPr>
          <w:sz w:val="22"/>
        </w:rPr>
        <w:t>5-35:</w:t>
      </w:r>
      <w:r>
        <w:rPr>
          <w:spacing w:val="-7"/>
          <w:sz w:val="22"/>
        </w:rPr>
        <w:t> </w:t>
      </w:r>
      <w:r>
        <w:rPr>
          <w:sz w:val="22"/>
        </w:rPr>
        <w:t>Lƣu</w:t>
      </w:r>
      <w:r>
        <w:rPr>
          <w:spacing w:val="-4"/>
          <w:sz w:val="22"/>
        </w:rPr>
        <w:t> </w:t>
      </w:r>
      <w:r>
        <w:rPr>
          <w:sz w:val="22"/>
        </w:rPr>
        <w:t>đồ</w:t>
      </w:r>
      <w:r>
        <w:rPr>
          <w:spacing w:val="-9"/>
          <w:sz w:val="22"/>
        </w:rPr>
        <w:t> </w:t>
      </w:r>
      <w:r>
        <w:rPr>
          <w:sz w:val="22"/>
        </w:rPr>
        <w:t>điều</w:t>
      </w:r>
      <w:r>
        <w:rPr>
          <w:spacing w:val="-4"/>
          <w:sz w:val="22"/>
        </w:rPr>
        <w:t> </w:t>
      </w:r>
      <w:r>
        <w:rPr>
          <w:sz w:val="22"/>
        </w:rPr>
        <w:t>khiển</w:t>
      </w:r>
      <w:r>
        <w:rPr>
          <w:spacing w:val="-8"/>
          <w:sz w:val="22"/>
        </w:rPr>
        <w:t> </w:t>
      </w:r>
      <w:r>
        <w:rPr>
          <w:sz w:val="22"/>
        </w:rPr>
        <w:t>led</w:t>
      </w:r>
      <w:r>
        <w:rPr>
          <w:spacing w:val="-9"/>
          <w:sz w:val="22"/>
        </w:rPr>
        <w:t> </w:t>
      </w:r>
      <w:r>
        <w:rPr>
          <w:sz w:val="22"/>
        </w:rPr>
        <w:t>đơn</w:t>
      </w:r>
      <w:r>
        <w:rPr>
          <w:spacing w:val="-8"/>
          <w:sz w:val="22"/>
        </w:rPr>
        <w:t> </w:t>
      </w:r>
      <w:r>
        <w:rPr>
          <w:sz w:val="22"/>
        </w:rPr>
        <w:t>chớp</w:t>
      </w:r>
      <w:r>
        <w:rPr>
          <w:spacing w:val="-4"/>
          <w:sz w:val="22"/>
        </w:rPr>
        <w:t> </w:t>
      </w:r>
      <w:r>
        <w:rPr>
          <w:sz w:val="22"/>
        </w:rPr>
        <w:t>tắt.</w:t>
        <w:tab/>
        <w:t>69</w:t>
      </w:r>
    </w:p>
    <w:p>
      <w:pPr>
        <w:tabs>
          <w:tab w:pos="10097" w:val="left" w:leader="none"/>
        </w:tabs>
        <w:spacing w:line="251" w:lineRule="exact" w:before="0"/>
        <w:ind w:left="959" w:right="0" w:firstLine="0"/>
        <w:jc w:val="left"/>
        <w:rPr>
          <w:sz w:val="22"/>
        </w:rPr>
      </w:pPr>
      <w:r>
        <w:rPr>
          <w:sz w:val="22"/>
        </w:rPr>
        <w:t>Hình</w:t>
      </w:r>
      <w:r>
        <w:rPr>
          <w:spacing w:val="-8"/>
          <w:sz w:val="22"/>
        </w:rPr>
        <w:t> </w:t>
      </w:r>
      <w:r>
        <w:rPr>
          <w:sz w:val="22"/>
        </w:rPr>
        <w:t>5-36:</w:t>
      </w:r>
      <w:r>
        <w:rPr>
          <w:spacing w:val="-7"/>
          <w:sz w:val="22"/>
        </w:rPr>
        <w:t> </w:t>
      </w:r>
      <w:r>
        <w:rPr>
          <w:sz w:val="22"/>
        </w:rPr>
        <w:t>Lƣu</w:t>
      </w:r>
      <w:r>
        <w:rPr>
          <w:spacing w:val="-3"/>
          <w:sz w:val="22"/>
        </w:rPr>
        <w:t> </w:t>
      </w:r>
      <w:r>
        <w:rPr>
          <w:sz w:val="22"/>
        </w:rPr>
        <w:t>đồ</w:t>
      </w:r>
      <w:r>
        <w:rPr>
          <w:spacing w:val="-8"/>
          <w:sz w:val="22"/>
        </w:rPr>
        <w:t> </w:t>
      </w:r>
      <w:r>
        <w:rPr>
          <w:sz w:val="22"/>
        </w:rPr>
        <w:t>điều</w:t>
      </w:r>
      <w:r>
        <w:rPr>
          <w:spacing w:val="-3"/>
          <w:sz w:val="22"/>
        </w:rPr>
        <w:t> </w:t>
      </w:r>
      <w:r>
        <w:rPr>
          <w:sz w:val="22"/>
        </w:rPr>
        <w:t>khiển</w:t>
      </w:r>
      <w:r>
        <w:rPr>
          <w:spacing w:val="-8"/>
          <w:sz w:val="22"/>
        </w:rPr>
        <w:t> </w:t>
      </w:r>
      <w:r>
        <w:rPr>
          <w:sz w:val="22"/>
        </w:rPr>
        <w:t>led</w:t>
      </w:r>
      <w:r>
        <w:rPr>
          <w:spacing w:val="-7"/>
          <w:sz w:val="22"/>
        </w:rPr>
        <w:t> </w:t>
      </w:r>
      <w:r>
        <w:rPr>
          <w:sz w:val="22"/>
        </w:rPr>
        <w:t>đơn</w:t>
      </w:r>
      <w:r>
        <w:rPr>
          <w:spacing w:val="-8"/>
          <w:sz w:val="22"/>
        </w:rPr>
        <w:t> </w:t>
      </w:r>
      <w:r>
        <w:rPr>
          <w:sz w:val="22"/>
        </w:rPr>
        <w:t>chớp</w:t>
      </w:r>
      <w:r>
        <w:rPr>
          <w:spacing w:val="-3"/>
          <w:sz w:val="22"/>
        </w:rPr>
        <w:t> </w:t>
      </w:r>
      <w:r>
        <w:rPr>
          <w:sz w:val="22"/>
        </w:rPr>
        <w:t>tắt</w:t>
      </w:r>
      <w:r>
        <w:rPr>
          <w:spacing w:val="-7"/>
          <w:sz w:val="22"/>
        </w:rPr>
        <w:t> </w:t>
      </w:r>
      <w:r>
        <w:rPr>
          <w:sz w:val="22"/>
        </w:rPr>
        <w:t>10</w:t>
      </w:r>
      <w:r>
        <w:rPr>
          <w:spacing w:val="-3"/>
          <w:sz w:val="22"/>
        </w:rPr>
        <w:t> </w:t>
      </w:r>
      <w:r>
        <w:rPr>
          <w:sz w:val="22"/>
        </w:rPr>
        <w:t>lần.</w:t>
        <w:tab/>
        <w:t>70</w:t>
      </w:r>
    </w:p>
    <w:p>
      <w:pPr>
        <w:tabs>
          <w:tab w:pos="10097" w:val="left" w:leader="none"/>
        </w:tabs>
        <w:spacing w:before="2"/>
        <w:ind w:left="959" w:right="0" w:firstLine="0"/>
        <w:jc w:val="left"/>
        <w:rPr>
          <w:sz w:val="22"/>
        </w:rPr>
      </w:pPr>
      <w:r>
        <w:rPr>
          <w:sz w:val="22"/>
        </w:rPr>
        <w:t>Hình</w:t>
      </w:r>
      <w:r>
        <w:rPr>
          <w:spacing w:val="-7"/>
          <w:sz w:val="22"/>
        </w:rPr>
        <w:t> </w:t>
      </w:r>
      <w:r>
        <w:rPr>
          <w:sz w:val="22"/>
        </w:rPr>
        <w:t>5-37:</w:t>
      </w:r>
      <w:r>
        <w:rPr>
          <w:spacing w:val="-6"/>
          <w:sz w:val="22"/>
        </w:rPr>
        <w:t> </w:t>
      </w:r>
      <w:r>
        <w:rPr>
          <w:sz w:val="22"/>
        </w:rPr>
        <w:t>Lƣu</w:t>
      </w:r>
      <w:r>
        <w:rPr>
          <w:spacing w:val="-2"/>
          <w:sz w:val="22"/>
        </w:rPr>
        <w:t> </w:t>
      </w:r>
      <w:r>
        <w:rPr>
          <w:sz w:val="22"/>
        </w:rPr>
        <w:t>đồ</w:t>
      </w:r>
      <w:r>
        <w:rPr>
          <w:spacing w:val="-7"/>
          <w:sz w:val="22"/>
        </w:rPr>
        <w:t> </w:t>
      </w:r>
      <w:r>
        <w:rPr>
          <w:sz w:val="22"/>
        </w:rPr>
        <w:t>điều</w:t>
      </w:r>
      <w:r>
        <w:rPr>
          <w:spacing w:val="-2"/>
          <w:sz w:val="22"/>
        </w:rPr>
        <w:t> </w:t>
      </w:r>
      <w:r>
        <w:rPr>
          <w:sz w:val="22"/>
        </w:rPr>
        <w:t>khiển</w:t>
      </w:r>
      <w:r>
        <w:rPr>
          <w:spacing w:val="-7"/>
          <w:sz w:val="22"/>
        </w:rPr>
        <w:t> </w:t>
      </w:r>
      <w:r>
        <w:rPr>
          <w:sz w:val="22"/>
        </w:rPr>
        <w:t>led</w:t>
      </w:r>
      <w:r>
        <w:rPr>
          <w:spacing w:val="-6"/>
          <w:sz w:val="22"/>
        </w:rPr>
        <w:t> </w:t>
      </w:r>
      <w:r>
        <w:rPr>
          <w:sz w:val="22"/>
        </w:rPr>
        <w:t>đơn</w:t>
      </w:r>
      <w:r>
        <w:rPr>
          <w:spacing w:val="-7"/>
          <w:sz w:val="22"/>
        </w:rPr>
        <w:t> </w:t>
      </w:r>
      <w:r>
        <w:rPr>
          <w:sz w:val="22"/>
        </w:rPr>
        <w:t>sáng</w:t>
      </w:r>
      <w:r>
        <w:rPr>
          <w:spacing w:val="-2"/>
          <w:sz w:val="22"/>
        </w:rPr>
        <w:t> </w:t>
      </w:r>
      <w:r>
        <w:rPr>
          <w:sz w:val="22"/>
        </w:rPr>
        <w:t>dần</w:t>
      </w:r>
      <w:r>
        <w:rPr>
          <w:spacing w:val="-7"/>
          <w:sz w:val="22"/>
        </w:rPr>
        <w:t> </w:t>
      </w:r>
      <w:r>
        <w:rPr>
          <w:sz w:val="22"/>
        </w:rPr>
        <w:t>tắt</w:t>
      </w:r>
      <w:r>
        <w:rPr>
          <w:spacing w:val="-1"/>
          <w:sz w:val="22"/>
        </w:rPr>
        <w:t> </w:t>
      </w:r>
      <w:r>
        <w:rPr>
          <w:sz w:val="22"/>
        </w:rPr>
        <w:t>dần</w:t>
      </w:r>
      <w:r>
        <w:rPr>
          <w:spacing w:val="-12"/>
          <w:sz w:val="22"/>
        </w:rPr>
        <w:t> </w:t>
      </w:r>
      <w:r>
        <w:rPr>
          <w:sz w:val="22"/>
        </w:rPr>
        <w:t>từ</w:t>
      </w:r>
      <w:r>
        <w:rPr>
          <w:spacing w:val="-2"/>
          <w:sz w:val="22"/>
        </w:rPr>
        <w:t> </w:t>
      </w:r>
      <w:r>
        <w:rPr>
          <w:sz w:val="22"/>
        </w:rPr>
        <w:t>phải</w:t>
      </w:r>
      <w:r>
        <w:rPr>
          <w:spacing w:val="-5"/>
          <w:sz w:val="22"/>
        </w:rPr>
        <w:t> </w:t>
      </w:r>
      <w:r>
        <w:rPr>
          <w:sz w:val="22"/>
        </w:rPr>
        <w:t>sang</w:t>
      </w:r>
      <w:r>
        <w:rPr>
          <w:spacing w:val="-7"/>
          <w:sz w:val="22"/>
        </w:rPr>
        <w:t> </w:t>
      </w:r>
      <w:r>
        <w:rPr>
          <w:sz w:val="22"/>
        </w:rPr>
        <w:t>trái.</w:t>
        <w:tab/>
        <w:t>71</w:t>
      </w:r>
    </w:p>
    <w:p>
      <w:pPr>
        <w:tabs>
          <w:tab w:pos="10097" w:val="left" w:leader="none"/>
        </w:tabs>
        <w:spacing w:line="251" w:lineRule="exact" w:before="1"/>
        <w:ind w:left="959" w:right="0" w:firstLine="0"/>
        <w:jc w:val="left"/>
        <w:rPr>
          <w:sz w:val="22"/>
        </w:rPr>
      </w:pPr>
      <w:r>
        <w:rPr>
          <w:sz w:val="22"/>
        </w:rPr>
        <w:t>Hình 5-38: Sơ đồ </w:t>
      </w:r>
      <w:r>
        <w:rPr>
          <w:spacing w:val="-3"/>
          <w:sz w:val="22"/>
        </w:rPr>
        <w:t>kết </w:t>
      </w:r>
      <w:r>
        <w:rPr>
          <w:sz w:val="22"/>
        </w:rPr>
        <w:t>nối portB với 1 led</w:t>
      </w:r>
      <w:r>
        <w:rPr>
          <w:spacing w:val="-9"/>
          <w:sz w:val="22"/>
        </w:rPr>
        <w:t> </w:t>
      </w:r>
      <w:r>
        <w:rPr>
          <w:sz w:val="22"/>
        </w:rPr>
        <w:t>7</w:t>
      </w:r>
      <w:r>
        <w:rPr>
          <w:spacing w:val="2"/>
          <w:sz w:val="22"/>
        </w:rPr>
        <w:t> </w:t>
      </w:r>
      <w:r>
        <w:rPr>
          <w:sz w:val="22"/>
        </w:rPr>
        <w:t>đoạn.</w:t>
        <w:tab/>
        <w:t>72</w:t>
      </w:r>
    </w:p>
    <w:p>
      <w:pPr>
        <w:tabs>
          <w:tab w:pos="10097" w:val="left" w:leader="none"/>
        </w:tabs>
        <w:spacing w:line="251" w:lineRule="exact" w:before="0"/>
        <w:ind w:left="959" w:right="0" w:firstLine="0"/>
        <w:jc w:val="left"/>
        <w:rPr>
          <w:sz w:val="22"/>
        </w:rPr>
      </w:pPr>
      <w:r>
        <w:rPr>
          <w:sz w:val="22"/>
        </w:rPr>
        <w:t>Hình 5-39: Hình led</w:t>
      </w:r>
      <w:r>
        <w:rPr>
          <w:spacing w:val="-13"/>
          <w:sz w:val="22"/>
        </w:rPr>
        <w:t> </w:t>
      </w:r>
      <w:r>
        <w:rPr>
          <w:sz w:val="22"/>
        </w:rPr>
        <w:t>7</w:t>
      </w:r>
      <w:r>
        <w:rPr>
          <w:spacing w:val="2"/>
          <w:sz w:val="22"/>
        </w:rPr>
        <w:t> </w:t>
      </w:r>
      <w:r>
        <w:rPr>
          <w:sz w:val="22"/>
        </w:rPr>
        <w:t>đoạn</w:t>
        <w:tab/>
        <w:t>72</w:t>
      </w:r>
    </w:p>
    <w:p>
      <w:pPr>
        <w:tabs>
          <w:tab w:pos="10097" w:val="left" w:leader="none"/>
        </w:tabs>
        <w:spacing w:before="2"/>
        <w:ind w:left="959" w:right="0" w:firstLine="0"/>
        <w:jc w:val="left"/>
        <w:rPr>
          <w:sz w:val="22"/>
        </w:rPr>
      </w:pPr>
      <w:r>
        <w:rPr>
          <w:sz w:val="22"/>
        </w:rPr>
        <w:t>Hình</w:t>
      </w:r>
      <w:r>
        <w:rPr>
          <w:spacing w:val="-9"/>
          <w:sz w:val="22"/>
        </w:rPr>
        <w:t> </w:t>
      </w:r>
      <w:r>
        <w:rPr>
          <w:sz w:val="22"/>
        </w:rPr>
        <w:t>5-40:</w:t>
      </w:r>
      <w:r>
        <w:rPr>
          <w:spacing w:val="-7"/>
          <w:sz w:val="22"/>
        </w:rPr>
        <w:t> </w:t>
      </w:r>
      <w:r>
        <w:rPr>
          <w:sz w:val="22"/>
        </w:rPr>
        <w:t>Lƣu</w:t>
      </w:r>
      <w:r>
        <w:rPr>
          <w:spacing w:val="-4"/>
          <w:sz w:val="22"/>
        </w:rPr>
        <w:t> </w:t>
      </w:r>
      <w:r>
        <w:rPr>
          <w:sz w:val="22"/>
        </w:rPr>
        <w:t>đồ</w:t>
      </w:r>
      <w:r>
        <w:rPr>
          <w:spacing w:val="-8"/>
          <w:sz w:val="22"/>
        </w:rPr>
        <w:t> </w:t>
      </w:r>
      <w:r>
        <w:rPr>
          <w:sz w:val="22"/>
        </w:rPr>
        <w:t>đếm</w:t>
      </w:r>
      <w:r>
        <w:rPr>
          <w:spacing w:val="-12"/>
          <w:sz w:val="22"/>
        </w:rPr>
        <w:t> </w:t>
      </w:r>
      <w:r>
        <w:rPr>
          <w:sz w:val="22"/>
        </w:rPr>
        <w:t>từ</w:t>
      </w:r>
      <w:r>
        <w:rPr>
          <w:spacing w:val="-3"/>
          <w:sz w:val="22"/>
        </w:rPr>
        <w:t> </w:t>
      </w:r>
      <w:r>
        <w:rPr>
          <w:sz w:val="22"/>
        </w:rPr>
        <w:t>0</w:t>
      </w:r>
      <w:r>
        <w:rPr>
          <w:spacing w:val="-4"/>
          <w:sz w:val="22"/>
        </w:rPr>
        <w:t> </w:t>
      </w:r>
      <w:r>
        <w:rPr>
          <w:sz w:val="22"/>
        </w:rPr>
        <w:t>đến</w:t>
      </w:r>
      <w:r>
        <w:rPr>
          <w:spacing w:val="-8"/>
          <w:sz w:val="22"/>
        </w:rPr>
        <w:t> </w:t>
      </w:r>
      <w:r>
        <w:rPr>
          <w:sz w:val="22"/>
        </w:rPr>
        <w:t>9.</w:t>
        <w:tab/>
        <w:t>73</w:t>
      </w:r>
    </w:p>
    <w:p>
      <w:pPr>
        <w:tabs>
          <w:tab w:pos="10097" w:val="left" w:leader="none"/>
        </w:tabs>
        <w:spacing w:before="1"/>
        <w:ind w:left="959" w:right="0" w:firstLine="0"/>
        <w:jc w:val="left"/>
        <w:rPr>
          <w:sz w:val="22"/>
        </w:rPr>
      </w:pPr>
      <w:r>
        <w:rPr>
          <w:sz w:val="22"/>
        </w:rPr>
        <w:t>Hình 5-41: Sơ đồ </w:t>
      </w:r>
      <w:r>
        <w:rPr>
          <w:spacing w:val="-3"/>
          <w:sz w:val="22"/>
        </w:rPr>
        <w:t>kết </w:t>
      </w:r>
      <w:r>
        <w:rPr>
          <w:sz w:val="22"/>
        </w:rPr>
        <w:t>nối portB, C điều khiển 2 led</w:t>
      </w:r>
      <w:r>
        <w:rPr>
          <w:spacing w:val="-10"/>
          <w:sz w:val="22"/>
        </w:rPr>
        <w:t> </w:t>
      </w:r>
      <w:r>
        <w:rPr>
          <w:sz w:val="22"/>
        </w:rPr>
        <w:t>7</w:t>
      </w:r>
      <w:r>
        <w:rPr>
          <w:spacing w:val="1"/>
          <w:sz w:val="22"/>
        </w:rPr>
        <w:t> </w:t>
      </w:r>
      <w:r>
        <w:rPr>
          <w:sz w:val="22"/>
        </w:rPr>
        <w:t>đoạn.</w:t>
        <w:tab/>
        <w:t>75</w:t>
      </w:r>
    </w:p>
    <w:p>
      <w:pPr>
        <w:spacing w:after="0"/>
        <w:jc w:val="left"/>
        <w:rPr>
          <w:sz w:val="22"/>
        </w:rPr>
        <w:sectPr>
          <w:pgSz w:w="11910" w:h="16840"/>
          <w:pgMar w:header="0" w:footer="656" w:top="440" w:bottom="840" w:left="740" w:right="0"/>
        </w:sectPr>
      </w:pPr>
    </w:p>
    <w:p>
      <w:pPr>
        <w:tabs>
          <w:tab w:pos="9468" w:val="right" w:leader="none"/>
        </w:tabs>
        <w:spacing w:line="251" w:lineRule="exact" w:before="71"/>
        <w:ind w:left="110" w:right="0" w:firstLine="0"/>
        <w:jc w:val="left"/>
        <w:rPr>
          <w:sz w:val="22"/>
        </w:rPr>
      </w:pPr>
      <w:r>
        <w:rPr>
          <w:sz w:val="22"/>
        </w:rPr>
        <w:t>Hình 5-42: Lƣu đồ đếm từ 00</w:t>
      </w:r>
      <w:r>
        <w:rPr>
          <w:spacing w:val="-13"/>
          <w:sz w:val="22"/>
        </w:rPr>
        <w:t> </w:t>
      </w:r>
      <w:r>
        <w:rPr>
          <w:sz w:val="22"/>
        </w:rPr>
        <w:t>đến</w:t>
      </w:r>
      <w:r>
        <w:rPr>
          <w:spacing w:val="-3"/>
          <w:sz w:val="22"/>
        </w:rPr>
        <w:t> </w:t>
      </w:r>
      <w:r>
        <w:rPr>
          <w:sz w:val="22"/>
        </w:rPr>
        <w:t>99.</w:t>
        <w:tab/>
        <w:t>75</w:t>
      </w:r>
    </w:p>
    <w:p>
      <w:pPr>
        <w:tabs>
          <w:tab w:pos="9468" w:val="right" w:leader="none"/>
        </w:tabs>
        <w:spacing w:line="251" w:lineRule="exact" w:before="0"/>
        <w:ind w:left="110" w:right="0" w:firstLine="0"/>
        <w:jc w:val="left"/>
        <w:rPr>
          <w:sz w:val="22"/>
        </w:rPr>
      </w:pPr>
      <w:r>
        <w:rPr>
          <w:sz w:val="22"/>
        </w:rPr>
        <w:t>Hình 5-43: Sơ đồ </w:t>
      </w:r>
      <w:r>
        <w:rPr>
          <w:spacing w:val="-3"/>
          <w:sz w:val="22"/>
        </w:rPr>
        <w:t>kết </w:t>
      </w:r>
      <w:r>
        <w:rPr>
          <w:sz w:val="22"/>
        </w:rPr>
        <w:t>nối 2 port B </w:t>
      </w:r>
      <w:r>
        <w:rPr>
          <w:spacing w:val="-3"/>
          <w:sz w:val="22"/>
        </w:rPr>
        <w:t>và </w:t>
      </w:r>
      <w:r>
        <w:rPr>
          <w:sz w:val="22"/>
        </w:rPr>
        <w:t>D </w:t>
      </w:r>
      <w:r>
        <w:rPr>
          <w:spacing w:val="-3"/>
          <w:sz w:val="22"/>
        </w:rPr>
        <w:t>điều </w:t>
      </w:r>
      <w:r>
        <w:rPr>
          <w:sz w:val="22"/>
        </w:rPr>
        <w:t>khiển 8 led 7</w:t>
      </w:r>
      <w:r>
        <w:rPr>
          <w:spacing w:val="14"/>
          <w:sz w:val="22"/>
        </w:rPr>
        <w:t> </w:t>
      </w:r>
      <w:r>
        <w:rPr>
          <w:sz w:val="22"/>
        </w:rPr>
        <w:t>đoạn</w:t>
      </w:r>
      <w:r>
        <w:rPr>
          <w:spacing w:val="-3"/>
          <w:sz w:val="22"/>
        </w:rPr>
        <w:t> </w:t>
      </w:r>
      <w:r>
        <w:rPr>
          <w:sz w:val="22"/>
        </w:rPr>
        <w:t>quét.</w:t>
        <w:tab/>
        <w:t>76</w:t>
      </w:r>
    </w:p>
    <w:p>
      <w:pPr>
        <w:tabs>
          <w:tab w:pos="9468" w:val="right" w:leader="none"/>
        </w:tabs>
        <w:spacing w:before="2"/>
        <w:ind w:left="110" w:right="0" w:firstLine="0"/>
        <w:jc w:val="left"/>
        <w:rPr>
          <w:sz w:val="22"/>
        </w:rPr>
      </w:pPr>
      <w:r>
        <w:rPr>
          <w:sz w:val="22"/>
        </w:rPr>
        <w:t>Hình 5-44: Lƣu đồ điều khiển 8 led quét sáng</w:t>
      </w:r>
      <w:r>
        <w:rPr>
          <w:spacing w:val="-16"/>
          <w:sz w:val="22"/>
        </w:rPr>
        <w:t> </w:t>
      </w:r>
      <w:r>
        <w:rPr>
          <w:sz w:val="22"/>
        </w:rPr>
        <w:t>8</w:t>
      </w:r>
      <w:r>
        <w:rPr>
          <w:spacing w:val="1"/>
          <w:sz w:val="22"/>
        </w:rPr>
        <w:t> </w:t>
      </w:r>
      <w:r>
        <w:rPr>
          <w:sz w:val="22"/>
        </w:rPr>
        <w:t>số.</w:t>
        <w:tab/>
        <w:t>77</w:t>
      </w:r>
    </w:p>
    <w:p>
      <w:pPr>
        <w:tabs>
          <w:tab w:pos="9468" w:val="right" w:leader="none"/>
        </w:tabs>
        <w:spacing w:before="1"/>
        <w:ind w:left="110" w:right="0" w:firstLine="0"/>
        <w:jc w:val="left"/>
        <w:rPr>
          <w:sz w:val="22"/>
        </w:rPr>
      </w:pPr>
      <w:r>
        <w:rPr>
          <w:sz w:val="22"/>
        </w:rPr>
        <w:t>Hình 5-45: Sơ đồ </w:t>
      </w:r>
      <w:r>
        <w:rPr>
          <w:spacing w:val="-3"/>
          <w:sz w:val="22"/>
        </w:rPr>
        <w:t>kết </w:t>
      </w:r>
      <w:r>
        <w:rPr>
          <w:sz w:val="22"/>
        </w:rPr>
        <w:t>nối 2 port B </w:t>
      </w:r>
      <w:r>
        <w:rPr>
          <w:spacing w:val="-3"/>
          <w:sz w:val="22"/>
        </w:rPr>
        <w:t>và </w:t>
      </w:r>
      <w:r>
        <w:rPr>
          <w:sz w:val="22"/>
        </w:rPr>
        <w:t>D </w:t>
      </w:r>
      <w:r>
        <w:rPr>
          <w:spacing w:val="-3"/>
          <w:sz w:val="22"/>
        </w:rPr>
        <w:t>điều </w:t>
      </w:r>
      <w:r>
        <w:rPr>
          <w:sz w:val="22"/>
        </w:rPr>
        <w:t>khiển 2 led 7</w:t>
      </w:r>
      <w:r>
        <w:rPr>
          <w:spacing w:val="12"/>
          <w:sz w:val="22"/>
        </w:rPr>
        <w:t> </w:t>
      </w:r>
      <w:r>
        <w:rPr>
          <w:sz w:val="22"/>
        </w:rPr>
        <w:t>đoạn</w:t>
      </w:r>
      <w:r>
        <w:rPr>
          <w:spacing w:val="-3"/>
          <w:sz w:val="22"/>
        </w:rPr>
        <w:t> </w:t>
      </w:r>
      <w:r>
        <w:rPr>
          <w:sz w:val="22"/>
        </w:rPr>
        <w:t>quét.</w:t>
        <w:tab/>
        <w:t>78</w:t>
      </w:r>
    </w:p>
    <w:p>
      <w:pPr>
        <w:tabs>
          <w:tab w:pos="9468" w:val="right" w:leader="none"/>
        </w:tabs>
        <w:spacing w:line="251" w:lineRule="exact" w:before="1"/>
        <w:ind w:left="110" w:right="0" w:firstLine="0"/>
        <w:jc w:val="left"/>
        <w:rPr>
          <w:sz w:val="22"/>
        </w:rPr>
      </w:pPr>
      <w:r>
        <w:rPr>
          <w:sz w:val="22"/>
        </w:rPr>
        <w:t>Hình 5-46: Lƣu đồ đếm từ 00 đến 99 hiển thị trên 2</w:t>
      </w:r>
      <w:r>
        <w:rPr>
          <w:spacing w:val="-26"/>
          <w:sz w:val="22"/>
        </w:rPr>
        <w:t> </w:t>
      </w:r>
      <w:r>
        <w:rPr>
          <w:sz w:val="22"/>
        </w:rPr>
        <w:t>led</w:t>
      </w:r>
      <w:r>
        <w:rPr>
          <w:spacing w:val="-4"/>
          <w:sz w:val="22"/>
        </w:rPr>
        <w:t> </w:t>
      </w:r>
      <w:r>
        <w:rPr>
          <w:sz w:val="22"/>
        </w:rPr>
        <w:t>quét.</w:t>
        <w:tab/>
        <w:t>78</w:t>
      </w:r>
    </w:p>
    <w:p>
      <w:pPr>
        <w:tabs>
          <w:tab w:pos="9468" w:val="right" w:leader="none"/>
        </w:tabs>
        <w:spacing w:line="251" w:lineRule="exact" w:before="0"/>
        <w:ind w:left="110" w:right="0" w:firstLine="0"/>
        <w:jc w:val="left"/>
        <w:rPr>
          <w:sz w:val="22"/>
        </w:rPr>
      </w:pPr>
      <w:r>
        <w:rPr>
          <w:sz w:val="22"/>
        </w:rPr>
        <w:t>Hình 5-47: Sơ đồ điều khiển led </w:t>
      </w:r>
      <w:r>
        <w:rPr>
          <w:spacing w:val="-3"/>
          <w:sz w:val="22"/>
        </w:rPr>
        <w:t>và </w:t>
      </w:r>
      <w:r>
        <w:rPr>
          <w:sz w:val="22"/>
        </w:rPr>
        <w:t>nút</w:t>
      </w:r>
      <w:r>
        <w:rPr>
          <w:spacing w:val="2"/>
          <w:sz w:val="22"/>
        </w:rPr>
        <w:t> </w:t>
      </w:r>
      <w:r>
        <w:rPr>
          <w:sz w:val="22"/>
        </w:rPr>
        <w:t>nhấn.</w:t>
        <w:tab/>
        <w:t>80</w:t>
      </w:r>
    </w:p>
    <w:p>
      <w:pPr>
        <w:tabs>
          <w:tab w:pos="9468" w:val="right" w:leader="none"/>
        </w:tabs>
        <w:spacing w:before="2"/>
        <w:ind w:left="110" w:right="0" w:firstLine="0"/>
        <w:jc w:val="left"/>
        <w:rPr>
          <w:sz w:val="22"/>
        </w:rPr>
      </w:pPr>
      <w:r>
        <w:rPr>
          <w:sz w:val="22"/>
        </w:rPr>
        <w:t>Hình 5-48: Lƣu đồ điều khiển led đơn bằng nút</w:t>
      </w:r>
      <w:r>
        <w:rPr>
          <w:spacing w:val="-16"/>
          <w:sz w:val="22"/>
        </w:rPr>
        <w:t> </w:t>
      </w:r>
      <w:r>
        <w:rPr>
          <w:sz w:val="22"/>
        </w:rPr>
        <w:t>nhấn</w:t>
      </w:r>
      <w:r>
        <w:rPr>
          <w:spacing w:val="-4"/>
          <w:sz w:val="22"/>
        </w:rPr>
        <w:t> </w:t>
      </w:r>
      <w:r>
        <w:rPr>
          <w:sz w:val="22"/>
        </w:rPr>
        <w:t>ON-OFF.</w:t>
        <w:tab/>
        <w:t>80</w:t>
      </w:r>
    </w:p>
    <w:p>
      <w:pPr>
        <w:tabs>
          <w:tab w:pos="9468" w:val="right" w:leader="none"/>
        </w:tabs>
        <w:spacing w:line="252" w:lineRule="exact" w:before="1"/>
        <w:ind w:left="110" w:right="0" w:firstLine="0"/>
        <w:jc w:val="left"/>
        <w:rPr>
          <w:sz w:val="22"/>
        </w:rPr>
      </w:pPr>
      <w:r>
        <w:rPr>
          <w:sz w:val="22"/>
        </w:rPr>
        <w:t>Hình 5-49: Sơ đồ điều khiển led </w:t>
      </w:r>
      <w:r>
        <w:rPr>
          <w:spacing w:val="-3"/>
          <w:sz w:val="22"/>
        </w:rPr>
        <w:t>và </w:t>
      </w:r>
      <w:r>
        <w:rPr>
          <w:sz w:val="22"/>
        </w:rPr>
        <w:t>3</w:t>
      </w:r>
      <w:r>
        <w:rPr>
          <w:spacing w:val="2"/>
          <w:sz w:val="22"/>
        </w:rPr>
        <w:t> </w:t>
      </w:r>
      <w:r>
        <w:rPr>
          <w:sz w:val="22"/>
        </w:rPr>
        <w:t>nút</w:t>
      </w:r>
      <w:r>
        <w:rPr>
          <w:spacing w:val="3"/>
          <w:sz w:val="22"/>
        </w:rPr>
        <w:t> </w:t>
      </w:r>
      <w:r>
        <w:rPr>
          <w:spacing w:val="-3"/>
          <w:sz w:val="22"/>
        </w:rPr>
        <w:t>nhấn.</w:t>
        <w:tab/>
      </w:r>
      <w:r>
        <w:rPr>
          <w:sz w:val="22"/>
        </w:rPr>
        <w:t>81</w:t>
      </w:r>
    </w:p>
    <w:p>
      <w:pPr>
        <w:tabs>
          <w:tab w:pos="9468" w:val="right" w:leader="none"/>
        </w:tabs>
        <w:spacing w:line="252" w:lineRule="exact" w:before="0"/>
        <w:ind w:left="110" w:right="0" w:firstLine="0"/>
        <w:jc w:val="left"/>
        <w:rPr>
          <w:sz w:val="22"/>
        </w:rPr>
      </w:pPr>
      <w:r>
        <w:rPr>
          <w:sz w:val="22"/>
        </w:rPr>
        <w:t>Hình 5-50: Lƣu đồ điều khiển led bằng 3</w:t>
      </w:r>
      <w:r>
        <w:rPr>
          <w:spacing w:val="-19"/>
          <w:sz w:val="22"/>
        </w:rPr>
        <w:t> </w:t>
      </w:r>
      <w:r>
        <w:rPr>
          <w:sz w:val="22"/>
        </w:rPr>
        <w:t>nút</w:t>
      </w:r>
      <w:r>
        <w:rPr>
          <w:spacing w:val="2"/>
          <w:sz w:val="22"/>
        </w:rPr>
        <w:t> </w:t>
      </w:r>
      <w:r>
        <w:rPr>
          <w:sz w:val="22"/>
        </w:rPr>
        <w:t>ON-OFF-INV.</w:t>
        <w:tab/>
        <w:t>82</w:t>
      </w:r>
    </w:p>
    <w:p>
      <w:pPr>
        <w:tabs>
          <w:tab w:pos="9468" w:val="right" w:leader="none"/>
        </w:tabs>
        <w:spacing w:before="2"/>
        <w:ind w:left="110" w:right="0" w:firstLine="0"/>
        <w:jc w:val="left"/>
        <w:rPr>
          <w:sz w:val="22"/>
        </w:rPr>
      </w:pPr>
      <w:r>
        <w:rPr>
          <w:sz w:val="22"/>
        </w:rPr>
        <w:t>Hình 5-51: Lƣu đồ điều khiển led có chống dội</w:t>
      </w:r>
      <w:r>
        <w:rPr>
          <w:spacing w:val="-25"/>
          <w:sz w:val="22"/>
        </w:rPr>
        <w:t> </w:t>
      </w:r>
      <w:r>
        <w:rPr>
          <w:sz w:val="22"/>
        </w:rPr>
        <w:t>phím</w:t>
      </w:r>
      <w:r>
        <w:rPr>
          <w:spacing w:val="-8"/>
          <w:sz w:val="22"/>
        </w:rPr>
        <w:t> </w:t>
      </w:r>
      <w:r>
        <w:rPr>
          <w:sz w:val="22"/>
        </w:rPr>
        <w:t>INV.</w:t>
        <w:tab/>
        <w:t>83</w:t>
      </w:r>
    </w:p>
    <w:p>
      <w:pPr>
        <w:tabs>
          <w:tab w:pos="9468" w:val="right" w:leader="none"/>
        </w:tabs>
        <w:spacing w:line="251" w:lineRule="exact" w:before="1"/>
        <w:ind w:left="110" w:right="0" w:firstLine="0"/>
        <w:jc w:val="left"/>
        <w:rPr>
          <w:sz w:val="22"/>
        </w:rPr>
      </w:pPr>
      <w:r>
        <w:rPr>
          <w:sz w:val="22"/>
        </w:rPr>
        <w:t>Hình 5-52: Sơ đồ </w:t>
      </w:r>
      <w:r>
        <w:rPr>
          <w:spacing w:val="-3"/>
          <w:sz w:val="22"/>
        </w:rPr>
        <w:t>kết </w:t>
      </w:r>
      <w:r>
        <w:rPr>
          <w:sz w:val="22"/>
        </w:rPr>
        <w:t>nối 2 port </w:t>
      </w:r>
      <w:r>
        <w:rPr>
          <w:spacing w:val="-3"/>
          <w:sz w:val="22"/>
        </w:rPr>
        <w:t>điều </w:t>
      </w:r>
      <w:r>
        <w:rPr>
          <w:sz w:val="22"/>
        </w:rPr>
        <w:t>khiển 2 led 7 đoạn, 2</w:t>
      </w:r>
      <w:r>
        <w:rPr>
          <w:spacing w:val="8"/>
          <w:sz w:val="22"/>
        </w:rPr>
        <w:t> </w:t>
      </w:r>
      <w:r>
        <w:rPr>
          <w:sz w:val="22"/>
        </w:rPr>
        <w:t>nút</w:t>
      </w:r>
      <w:r>
        <w:rPr>
          <w:spacing w:val="3"/>
          <w:sz w:val="22"/>
        </w:rPr>
        <w:t> </w:t>
      </w:r>
      <w:r>
        <w:rPr>
          <w:spacing w:val="-3"/>
          <w:sz w:val="22"/>
        </w:rPr>
        <w:t>nhấn.</w:t>
        <w:tab/>
      </w:r>
      <w:r>
        <w:rPr>
          <w:sz w:val="22"/>
        </w:rPr>
        <w:t>84</w:t>
      </w:r>
    </w:p>
    <w:p>
      <w:pPr>
        <w:tabs>
          <w:tab w:pos="9468" w:val="right" w:leader="none"/>
        </w:tabs>
        <w:spacing w:line="251" w:lineRule="exact" w:before="0"/>
        <w:ind w:left="110" w:right="0" w:firstLine="0"/>
        <w:jc w:val="left"/>
        <w:rPr>
          <w:sz w:val="22"/>
        </w:rPr>
      </w:pPr>
      <w:r>
        <w:rPr>
          <w:sz w:val="22"/>
        </w:rPr>
        <w:t>Hình 5-53: Lƣu đồ đếm có điều khiển bằng nút</w:t>
      </w:r>
      <w:r>
        <w:rPr>
          <w:spacing w:val="-24"/>
          <w:sz w:val="22"/>
        </w:rPr>
        <w:t> </w:t>
      </w:r>
      <w:r>
        <w:rPr>
          <w:sz w:val="22"/>
        </w:rPr>
        <w:t>nhấn</w:t>
      </w:r>
      <w:r>
        <w:rPr>
          <w:spacing w:val="-4"/>
          <w:sz w:val="22"/>
        </w:rPr>
        <w:t> </w:t>
      </w:r>
      <w:r>
        <w:rPr>
          <w:sz w:val="22"/>
        </w:rPr>
        <w:t>Start-Stop.</w:t>
        <w:tab/>
        <w:t>85</w:t>
      </w:r>
    </w:p>
    <w:p>
      <w:pPr>
        <w:tabs>
          <w:tab w:pos="9468" w:val="right" w:leader="none"/>
        </w:tabs>
        <w:spacing w:before="1"/>
        <w:ind w:left="110" w:right="0" w:firstLine="0"/>
        <w:jc w:val="left"/>
        <w:rPr>
          <w:sz w:val="22"/>
        </w:rPr>
      </w:pPr>
      <w:r>
        <w:rPr>
          <w:sz w:val="22"/>
        </w:rPr>
        <w:t>Hình 5-54: Bàn phím </w:t>
      </w:r>
      <w:r>
        <w:rPr>
          <w:spacing w:val="-5"/>
          <w:sz w:val="22"/>
        </w:rPr>
        <w:t>ma </w:t>
      </w:r>
      <w:r>
        <w:rPr>
          <w:sz w:val="22"/>
        </w:rPr>
        <w:t>trận</w:t>
      </w:r>
      <w:r>
        <w:rPr>
          <w:spacing w:val="-3"/>
          <w:sz w:val="22"/>
        </w:rPr>
        <w:t> </w:t>
      </w:r>
      <w:r>
        <w:rPr>
          <w:sz w:val="22"/>
        </w:rPr>
        <w:t>4×4.</w:t>
        <w:tab/>
        <w:t>86</w:t>
      </w:r>
    </w:p>
    <w:p>
      <w:pPr>
        <w:tabs>
          <w:tab w:pos="9468" w:val="right" w:leader="none"/>
        </w:tabs>
        <w:spacing w:before="2"/>
        <w:ind w:left="110" w:right="0" w:firstLine="0"/>
        <w:jc w:val="left"/>
        <w:rPr>
          <w:sz w:val="22"/>
        </w:rPr>
      </w:pPr>
      <w:r>
        <w:rPr>
          <w:sz w:val="22"/>
        </w:rPr>
        <w:t>Hình 5-55: Bàn phím </w:t>
      </w:r>
      <w:r>
        <w:rPr>
          <w:spacing w:val="-5"/>
          <w:sz w:val="22"/>
        </w:rPr>
        <w:t>ma </w:t>
      </w:r>
      <w:r>
        <w:rPr>
          <w:sz w:val="22"/>
        </w:rPr>
        <w:t>trận 4×4 </w:t>
      </w:r>
      <w:r>
        <w:rPr>
          <w:spacing w:val="-3"/>
          <w:sz w:val="22"/>
        </w:rPr>
        <w:t>với cột </w:t>
      </w:r>
      <w:r>
        <w:rPr>
          <w:sz w:val="22"/>
        </w:rPr>
        <w:t>C1</w:t>
      </w:r>
      <w:r>
        <w:rPr>
          <w:spacing w:val="9"/>
          <w:sz w:val="22"/>
        </w:rPr>
        <w:t> </w:t>
      </w:r>
      <w:r>
        <w:rPr>
          <w:sz w:val="22"/>
        </w:rPr>
        <w:t>bằng</w:t>
      </w:r>
      <w:r>
        <w:rPr>
          <w:spacing w:val="-3"/>
          <w:sz w:val="22"/>
        </w:rPr>
        <w:t> </w:t>
      </w:r>
      <w:r>
        <w:rPr>
          <w:sz w:val="22"/>
        </w:rPr>
        <w:t>0.</w:t>
        <w:tab/>
        <w:t>87</w:t>
      </w:r>
    </w:p>
    <w:p>
      <w:pPr>
        <w:tabs>
          <w:tab w:pos="9468" w:val="right" w:leader="none"/>
        </w:tabs>
        <w:spacing w:line="251" w:lineRule="exact" w:before="2"/>
        <w:ind w:left="110" w:right="0" w:firstLine="0"/>
        <w:jc w:val="left"/>
        <w:rPr>
          <w:sz w:val="22"/>
        </w:rPr>
      </w:pPr>
      <w:r>
        <w:rPr>
          <w:sz w:val="22"/>
        </w:rPr>
        <w:t>Hình 5-56: Bàn phím </w:t>
      </w:r>
      <w:r>
        <w:rPr>
          <w:spacing w:val="-5"/>
          <w:sz w:val="22"/>
        </w:rPr>
        <w:t>ma </w:t>
      </w:r>
      <w:r>
        <w:rPr>
          <w:sz w:val="22"/>
        </w:rPr>
        <w:t>trận 4×4 </w:t>
      </w:r>
      <w:r>
        <w:rPr>
          <w:spacing w:val="-3"/>
          <w:sz w:val="22"/>
        </w:rPr>
        <w:t>với cột </w:t>
      </w:r>
      <w:r>
        <w:rPr>
          <w:sz w:val="22"/>
        </w:rPr>
        <w:t>C2</w:t>
      </w:r>
      <w:r>
        <w:rPr>
          <w:spacing w:val="9"/>
          <w:sz w:val="22"/>
        </w:rPr>
        <w:t> </w:t>
      </w:r>
      <w:r>
        <w:rPr>
          <w:sz w:val="22"/>
        </w:rPr>
        <w:t>bằng</w:t>
      </w:r>
      <w:r>
        <w:rPr>
          <w:spacing w:val="2"/>
          <w:sz w:val="22"/>
        </w:rPr>
        <w:t> </w:t>
      </w:r>
      <w:r>
        <w:rPr>
          <w:sz w:val="22"/>
        </w:rPr>
        <w:t>0.</w:t>
        <w:tab/>
        <w:t>87</w:t>
      </w:r>
    </w:p>
    <w:p>
      <w:pPr>
        <w:tabs>
          <w:tab w:pos="9468" w:val="right" w:leader="none"/>
        </w:tabs>
        <w:spacing w:line="251" w:lineRule="exact" w:before="0"/>
        <w:ind w:left="110" w:right="0" w:firstLine="0"/>
        <w:jc w:val="left"/>
        <w:rPr>
          <w:sz w:val="22"/>
        </w:rPr>
      </w:pPr>
      <w:r>
        <w:rPr>
          <w:sz w:val="22"/>
        </w:rPr>
        <w:t>Hình 5-57: Bàn phím </w:t>
      </w:r>
      <w:r>
        <w:rPr>
          <w:spacing w:val="-5"/>
          <w:sz w:val="22"/>
        </w:rPr>
        <w:t>ma </w:t>
      </w:r>
      <w:r>
        <w:rPr>
          <w:sz w:val="22"/>
        </w:rPr>
        <w:t>trận 4×4 </w:t>
      </w:r>
      <w:r>
        <w:rPr>
          <w:spacing w:val="-3"/>
          <w:sz w:val="22"/>
        </w:rPr>
        <w:t>với cột </w:t>
      </w:r>
      <w:r>
        <w:rPr>
          <w:sz w:val="22"/>
        </w:rPr>
        <w:t>C3</w:t>
      </w:r>
      <w:r>
        <w:rPr>
          <w:spacing w:val="9"/>
          <w:sz w:val="22"/>
        </w:rPr>
        <w:t> </w:t>
      </w:r>
      <w:r>
        <w:rPr>
          <w:sz w:val="22"/>
        </w:rPr>
        <w:t>bằng</w:t>
      </w:r>
      <w:r>
        <w:rPr>
          <w:spacing w:val="-3"/>
          <w:sz w:val="22"/>
        </w:rPr>
        <w:t> </w:t>
      </w:r>
      <w:r>
        <w:rPr>
          <w:sz w:val="22"/>
        </w:rPr>
        <w:t>0.</w:t>
        <w:tab/>
        <w:t>87</w:t>
      </w:r>
    </w:p>
    <w:p>
      <w:pPr>
        <w:tabs>
          <w:tab w:pos="9468" w:val="right" w:leader="none"/>
        </w:tabs>
        <w:spacing w:before="1"/>
        <w:ind w:left="110" w:right="0" w:firstLine="0"/>
        <w:jc w:val="left"/>
        <w:rPr>
          <w:sz w:val="22"/>
        </w:rPr>
      </w:pPr>
      <w:r>
        <w:rPr>
          <w:sz w:val="22"/>
        </w:rPr>
        <w:t>Hình 5-58: Lƣu đồ quét bàn phím </w:t>
      </w:r>
      <w:r>
        <w:rPr>
          <w:spacing w:val="-5"/>
          <w:sz w:val="22"/>
        </w:rPr>
        <w:t>ma</w:t>
      </w:r>
      <w:r>
        <w:rPr>
          <w:spacing w:val="-8"/>
          <w:sz w:val="22"/>
        </w:rPr>
        <w:t> </w:t>
      </w:r>
      <w:r>
        <w:rPr>
          <w:sz w:val="22"/>
        </w:rPr>
        <w:t>trận</w:t>
      </w:r>
      <w:r>
        <w:rPr>
          <w:spacing w:val="-3"/>
          <w:sz w:val="22"/>
        </w:rPr>
        <w:t> </w:t>
      </w:r>
      <w:r>
        <w:rPr>
          <w:sz w:val="22"/>
        </w:rPr>
        <w:t>4×4.</w:t>
        <w:tab/>
        <w:t>88</w:t>
      </w:r>
    </w:p>
    <w:p>
      <w:pPr>
        <w:tabs>
          <w:tab w:pos="9468" w:val="right" w:leader="none"/>
        </w:tabs>
        <w:spacing w:line="251" w:lineRule="exact" w:before="2"/>
        <w:ind w:left="110" w:right="0" w:firstLine="0"/>
        <w:jc w:val="left"/>
        <w:rPr>
          <w:sz w:val="22"/>
        </w:rPr>
      </w:pPr>
      <w:r>
        <w:rPr>
          <w:sz w:val="22"/>
        </w:rPr>
        <w:t>Hình 5-59: Lƣu đồ quét bàn phím </w:t>
      </w:r>
      <w:r>
        <w:rPr>
          <w:spacing w:val="-5"/>
          <w:sz w:val="22"/>
        </w:rPr>
        <w:t>ma </w:t>
      </w:r>
      <w:r>
        <w:rPr>
          <w:sz w:val="22"/>
        </w:rPr>
        <w:t>trận 4×4 có</w:t>
      </w:r>
      <w:r>
        <w:rPr>
          <w:spacing w:val="-11"/>
          <w:sz w:val="22"/>
        </w:rPr>
        <w:t> </w:t>
      </w:r>
      <w:r>
        <w:rPr>
          <w:sz w:val="22"/>
        </w:rPr>
        <w:t>chống</w:t>
      </w:r>
      <w:r>
        <w:rPr>
          <w:spacing w:val="-4"/>
          <w:sz w:val="22"/>
        </w:rPr>
        <w:t> </w:t>
      </w:r>
      <w:r>
        <w:rPr>
          <w:sz w:val="22"/>
        </w:rPr>
        <w:t>dội.</w:t>
        <w:tab/>
        <w:t>89</w:t>
      </w:r>
    </w:p>
    <w:p>
      <w:pPr>
        <w:tabs>
          <w:tab w:pos="9468" w:val="right" w:leader="none"/>
        </w:tabs>
        <w:spacing w:line="251" w:lineRule="exact" w:before="0"/>
        <w:ind w:left="110" w:right="0" w:firstLine="0"/>
        <w:jc w:val="left"/>
        <w:rPr>
          <w:sz w:val="22"/>
        </w:rPr>
      </w:pPr>
      <w:r>
        <w:rPr>
          <w:sz w:val="22"/>
        </w:rPr>
        <w:t>Hình 5-60: Vi điều khiển giao tiếp bàn phím</w:t>
      </w:r>
      <w:r>
        <w:rPr>
          <w:spacing w:val="-5"/>
          <w:sz w:val="22"/>
        </w:rPr>
        <w:t> ma</w:t>
      </w:r>
      <w:r>
        <w:rPr>
          <w:spacing w:val="4"/>
          <w:sz w:val="22"/>
        </w:rPr>
        <w:t> </w:t>
      </w:r>
      <w:r>
        <w:rPr>
          <w:sz w:val="22"/>
        </w:rPr>
        <w:t>trận.</w:t>
        <w:tab/>
        <w:t>89</w:t>
      </w:r>
    </w:p>
    <w:p>
      <w:pPr>
        <w:tabs>
          <w:tab w:pos="9468" w:val="right" w:leader="none"/>
        </w:tabs>
        <w:spacing w:before="1"/>
        <w:ind w:left="110" w:right="0" w:firstLine="0"/>
        <w:jc w:val="left"/>
        <w:rPr>
          <w:sz w:val="22"/>
        </w:rPr>
      </w:pPr>
      <w:r>
        <w:rPr>
          <w:sz w:val="22"/>
        </w:rPr>
        <w:t>Hình 5-61: Lƣu đồ quét hiển thị </w:t>
      </w:r>
      <w:r>
        <w:rPr>
          <w:spacing w:val="-5"/>
          <w:sz w:val="22"/>
        </w:rPr>
        <w:t>ma</w:t>
      </w:r>
      <w:r>
        <w:rPr>
          <w:spacing w:val="-3"/>
          <w:sz w:val="22"/>
        </w:rPr>
        <w:t> </w:t>
      </w:r>
      <w:r>
        <w:rPr>
          <w:sz w:val="22"/>
        </w:rPr>
        <w:t>trận</w:t>
      </w:r>
      <w:r>
        <w:rPr>
          <w:spacing w:val="-3"/>
          <w:sz w:val="22"/>
        </w:rPr>
        <w:t> phím.</w:t>
        <w:tab/>
      </w:r>
      <w:r>
        <w:rPr>
          <w:sz w:val="22"/>
        </w:rPr>
        <w:t>90</w:t>
      </w:r>
    </w:p>
    <w:p>
      <w:pPr>
        <w:tabs>
          <w:tab w:pos="9468" w:val="right" w:leader="none"/>
        </w:tabs>
        <w:spacing w:line="252" w:lineRule="exact" w:before="1"/>
        <w:ind w:left="110" w:right="0" w:firstLine="0"/>
        <w:jc w:val="left"/>
        <w:rPr>
          <w:sz w:val="22"/>
        </w:rPr>
      </w:pPr>
      <w:r>
        <w:rPr>
          <w:sz w:val="22"/>
        </w:rPr>
        <w:t>Hình 5-62: Vi điều khiển giao tiếp bàn phím </w:t>
      </w:r>
      <w:r>
        <w:rPr>
          <w:spacing w:val="-5"/>
          <w:sz w:val="22"/>
        </w:rPr>
        <w:t>ma </w:t>
      </w:r>
      <w:r>
        <w:rPr>
          <w:sz w:val="22"/>
        </w:rPr>
        <w:t>trận </w:t>
      </w:r>
      <w:r>
        <w:rPr>
          <w:spacing w:val="-3"/>
          <w:sz w:val="22"/>
        </w:rPr>
        <w:t>và </w:t>
      </w:r>
      <w:r>
        <w:rPr>
          <w:sz w:val="22"/>
        </w:rPr>
        <w:t>2 </w:t>
      </w:r>
      <w:r>
        <w:rPr>
          <w:spacing w:val="-2"/>
          <w:sz w:val="22"/>
        </w:rPr>
        <w:t>led</w:t>
      </w:r>
      <w:r>
        <w:rPr>
          <w:spacing w:val="3"/>
          <w:sz w:val="22"/>
        </w:rPr>
        <w:t> </w:t>
      </w:r>
      <w:r>
        <w:rPr>
          <w:sz w:val="22"/>
        </w:rPr>
        <w:t>7</w:t>
      </w:r>
      <w:r>
        <w:rPr>
          <w:spacing w:val="2"/>
          <w:sz w:val="22"/>
        </w:rPr>
        <w:t> </w:t>
      </w:r>
      <w:r>
        <w:rPr>
          <w:sz w:val="22"/>
        </w:rPr>
        <w:t>đoạn.</w:t>
        <w:tab/>
        <w:t>92</w:t>
      </w:r>
    </w:p>
    <w:p>
      <w:pPr>
        <w:tabs>
          <w:tab w:pos="9468" w:val="right" w:leader="none"/>
        </w:tabs>
        <w:spacing w:line="252" w:lineRule="exact" w:before="0"/>
        <w:ind w:left="110" w:right="0" w:firstLine="0"/>
        <w:jc w:val="left"/>
        <w:rPr>
          <w:sz w:val="22"/>
        </w:rPr>
      </w:pPr>
      <w:r>
        <w:rPr>
          <w:sz w:val="22"/>
        </w:rPr>
        <w:t>Hình 5-63: Lƣu đồ quét </w:t>
      </w:r>
      <w:r>
        <w:rPr>
          <w:spacing w:val="-5"/>
          <w:sz w:val="22"/>
        </w:rPr>
        <w:t>ma </w:t>
      </w:r>
      <w:r>
        <w:rPr>
          <w:sz w:val="22"/>
        </w:rPr>
        <w:t>trận phím </w:t>
      </w:r>
      <w:r>
        <w:rPr>
          <w:spacing w:val="-3"/>
          <w:sz w:val="22"/>
        </w:rPr>
        <w:t>và </w:t>
      </w:r>
      <w:r>
        <w:rPr>
          <w:sz w:val="22"/>
        </w:rPr>
        <w:t>hiển thị</w:t>
      </w:r>
      <w:r>
        <w:rPr>
          <w:spacing w:val="5"/>
          <w:sz w:val="22"/>
        </w:rPr>
        <w:t> </w:t>
      </w:r>
      <w:r>
        <w:rPr>
          <w:spacing w:val="-5"/>
          <w:sz w:val="22"/>
        </w:rPr>
        <w:t>mã</w:t>
      </w:r>
      <w:r>
        <w:rPr>
          <w:spacing w:val="4"/>
          <w:sz w:val="22"/>
        </w:rPr>
        <w:t> </w:t>
      </w:r>
      <w:r>
        <w:rPr>
          <w:sz w:val="22"/>
        </w:rPr>
        <w:t>phím.</w:t>
        <w:tab/>
        <w:t>92</w:t>
      </w:r>
    </w:p>
    <w:p>
      <w:pPr>
        <w:tabs>
          <w:tab w:pos="9468" w:val="right" w:leader="none"/>
        </w:tabs>
        <w:spacing w:before="2"/>
        <w:ind w:left="110" w:right="0" w:firstLine="0"/>
        <w:jc w:val="left"/>
        <w:rPr>
          <w:sz w:val="22"/>
        </w:rPr>
      </w:pPr>
      <w:r>
        <w:rPr>
          <w:sz w:val="22"/>
        </w:rPr>
        <w:t>Hình 5-64. Hình ảnh</w:t>
      </w:r>
      <w:r>
        <w:rPr>
          <w:spacing w:val="-6"/>
          <w:sz w:val="22"/>
        </w:rPr>
        <w:t> </w:t>
      </w:r>
      <w:r>
        <w:rPr>
          <w:sz w:val="22"/>
        </w:rPr>
        <w:t>của</w:t>
      </w:r>
      <w:r>
        <w:rPr>
          <w:spacing w:val="5"/>
          <w:sz w:val="22"/>
        </w:rPr>
        <w:t> </w:t>
      </w:r>
      <w:r>
        <w:rPr>
          <w:sz w:val="22"/>
        </w:rPr>
        <w:t>LCD.</w:t>
        <w:tab/>
        <w:t>93</w:t>
      </w:r>
    </w:p>
    <w:p>
      <w:pPr>
        <w:tabs>
          <w:tab w:pos="9468" w:val="right" w:leader="none"/>
        </w:tabs>
        <w:spacing w:before="1"/>
        <w:ind w:left="110" w:right="0" w:firstLine="0"/>
        <w:jc w:val="left"/>
        <w:rPr>
          <w:sz w:val="22"/>
        </w:rPr>
      </w:pPr>
      <w:r>
        <w:rPr>
          <w:sz w:val="22"/>
        </w:rPr>
        <w:t>Hình 5-65. Giao </w:t>
      </w:r>
      <w:r>
        <w:rPr>
          <w:spacing w:val="-3"/>
          <w:sz w:val="22"/>
        </w:rPr>
        <w:t>tiếp vi </w:t>
      </w:r>
      <w:r>
        <w:rPr>
          <w:sz w:val="22"/>
        </w:rPr>
        <w:t>điều khiển PIC16F887</w:t>
      </w:r>
      <w:r>
        <w:rPr>
          <w:spacing w:val="5"/>
          <w:sz w:val="22"/>
        </w:rPr>
        <w:t> </w:t>
      </w:r>
      <w:r>
        <w:rPr>
          <w:spacing w:val="-3"/>
          <w:sz w:val="22"/>
        </w:rPr>
        <w:t>với</w:t>
      </w:r>
      <w:r>
        <w:rPr>
          <w:spacing w:val="-2"/>
          <w:sz w:val="22"/>
        </w:rPr>
        <w:t> </w:t>
      </w:r>
      <w:r>
        <w:rPr>
          <w:sz w:val="22"/>
        </w:rPr>
        <w:t>LCD.</w:t>
        <w:tab/>
        <w:t>95</w:t>
      </w:r>
    </w:p>
    <w:p>
      <w:pPr>
        <w:tabs>
          <w:tab w:pos="9468" w:val="right" w:leader="none"/>
        </w:tabs>
        <w:spacing w:line="251" w:lineRule="exact" w:before="2"/>
        <w:ind w:left="110" w:right="0" w:firstLine="0"/>
        <w:jc w:val="left"/>
        <w:rPr>
          <w:sz w:val="22"/>
        </w:rPr>
      </w:pPr>
      <w:r>
        <w:rPr>
          <w:sz w:val="22"/>
        </w:rPr>
        <w:t>Hình 5-66. Dạng sóng điều khiển</w:t>
      </w:r>
      <w:r>
        <w:rPr>
          <w:spacing w:val="-6"/>
          <w:sz w:val="22"/>
        </w:rPr>
        <w:t> </w:t>
      </w:r>
      <w:r>
        <w:rPr>
          <w:sz w:val="22"/>
        </w:rPr>
        <w:t>của</w:t>
      </w:r>
      <w:r>
        <w:rPr>
          <w:spacing w:val="5"/>
          <w:sz w:val="22"/>
        </w:rPr>
        <w:t> </w:t>
      </w:r>
      <w:r>
        <w:rPr>
          <w:sz w:val="22"/>
        </w:rPr>
        <w:t>LCD.</w:t>
        <w:tab/>
        <w:t>96</w:t>
      </w:r>
    </w:p>
    <w:p>
      <w:pPr>
        <w:tabs>
          <w:tab w:pos="9468" w:val="right" w:leader="none"/>
        </w:tabs>
        <w:spacing w:line="251" w:lineRule="exact" w:before="0"/>
        <w:ind w:left="110" w:right="0" w:firstLine="0"/>
        <w:jc w:val="left"/>
        <w:rPr>
          <w:sz w:val="22"/>
        </w:rPr>
      </w:pPr>
      <w:r>
        <w:rPr>
          <w:sz w:val="22"/>
        </w:rPr>
        <w:t>Hình 5-67: Lƣu đồ hiển thị thông tin trên</w:t>
      </w:r>
      <w:r>
        <w:rPr>
          <w:spacing w:val="-26"/>
          <w:sz w:val="22"/>
        </w:rPr>
        <w:t> </w:t>
      </w:r>
      <w:r>
        <w:rPr>
          <w:sz w:val="22"/>
        </w:rPr>
        <w:t>2</w:t>
      </w:r>
      <w:r>
        <w:rPr>
          <w:spacing w:val="1"/>
          <w:sz w:val="22"/>
        </w:rPr>
        <w:t> </w:t>
      </w:r>
      <w:r>
        <w:rPr>
          <w:sz w:val="22"/>
        </w:rPr>
        <w:t>hàng.</w:t>
        <w:tab/>
        <w:t>97</w:t>
      </w:r>
    </w:p>
    <w:p>
      <w:pPr>
        <w:tabs>
          <w:tab w:pos="9468" w:val="right" w:leader="none"/>
        </w:tabs>
        <w:spacing w:before="1"/>
        <w:ind w:left="110" w:right="0" w:firstLine="0"/>
        <w:jc w:val="left"/>
        <w:rPr>
          <w:sz w:val="22"/>
        </w:rPr>
      </w:pPr>
      <w:r>
        <w:rPr>
          <w:sz w:val="22"/>
        </w:rPr>
        <w:t>Hình 5-68: Lƣu đồ hiển thị thông tin </w:t>
      </w:r>
      <w:r>
        <w:rPr>
          <w:spacing w:val="-3"/>
          <w:sz w:val="22"/>
        </w:rPr>
        <w:t>và</w:t>
      </w:r>
      <w:r>
        <w:rPr>
          <w:spacing w:val="-13"/>
          <w:sz w:val="22"/>
        </w:rPr>
        <w:t> </w:t>
      </w:r>
      <w:r>
        <w:rPr>
          <w:sz w:val="22"/>
        </w:rPr>
        <w:t>đếm</w:t>
      </w:r>
      <w:r>
        <w:rPr>
          <w:spacing w:val="-3"/>
          <w:sz w:val="22"/>
        </w:rPr>
        <w:t> </w:t>
      </w:r>
      <w:r>
        <w:rPr>
          <w:sz w:val="22"/>
        </w:rPr>
        <w:t>giây.</w:t>
        <w:tab/>
        <w:t>99</w:t>
      </w:r>
    </w:p>
    <w:p>
      <w:pPr>
        <w:tabs>
          <w:tab w:pos="9468" w:val="right" w:leader="none"/>
        </w:tabs>
        <w:spacing w:before="506"/>
        <w:ind w:left="110" w:right="0" w:firstLine="0"/>
        <w:jc w:val="left"/>
        <w:rPr>
          <w:sz w:val="22"/>
        </w:rPr>
      </w:pPr>
      <w:r>
        <w:rPr>
          <w:sz w:val="22"/>
        </w:rPr>
        <w:t>Hình 6-1: Sơ đồ khối của timer0</w:t>
      </w:r>
      <w:r>
        <w:rPr>
          <w:spacing w:val="-4"/>
          <w:sz w:val="22"/>
        </w:rPr>
        <w:t> </w:t>
      </w:r>
      <w:r>
        <w:rPr>
          <w:sz w:val="22"/>
        </w:rPr>
        <w:t>của PIC16F887.</w:t>
        <w:tab/>
        <w:t>104</w:t>
      </w:r>
    </w:p>
    <w:p>
      <w:pPr>
        <w:tabs>
          <w:tab w:pos="9468" w:val="right" w:leader="none"/>
        </w:tabs>
        <w:spacing w:before="1"/>
        <w:ind w:left="110" w:right="0" w:firstLine="0"/>
        <w:jc w:val="left"/>
        <w:rPr>
          <w:sz w:val="22"/>
        </w:rPr>
      </w:pPr>
      <w:r>
        <w:rPr>
          <w:sz w:val="22"/>
        </w:rPr>
        <w:t>Hình 6-2: Thanh</w:t>
      </w:r>
      <w:r>
        <w:rPr>
          <w:spacing w:val="-4"/>
          <w:sz w:val="22"/>
        </w:rPr>
        <w:t> </w:t>
      </w:r>
      <w:r>
        <w:rPr>
          <w:sz w:val="22"/>
        </w:rPr>
        <w:t>ghi</w:t>
      </w:r>
      <w:r>
        <w:rPr>
          <w:spacing w:val="-2"/>
          <w:sz w:val="22"/>
        </w:rPr>
        <w:t> </w:t>
      </w:r>
      <w:r>
        <w:rPr>
          <w:sz w:val="22"/>
        </w:rPr>
        <w:t>OPTION_REG.</w:t>
        <w:tab/>
        <w:t>105</w:t>
      </w:r>
    </w:p>
    <w:p>
      <w:pPr>
        <w:tabs>
          <w:tab w:pos="9468" w:val="right" w:leader="none"/>
        </w:tabs>
        <w:spacing w:line="251" w:lineRule="exact" w:before="2"/>
        <w:ind w:left="110" w:right="0" w:firstLine="0"/>
        <w:jc w:val="left"/>
        <w:rPr>
          <w:sz w:val="22"/>
        </w:rPr>
      </w:pPr>
      <w:r>
        <w:rPr>
          <w:sz w:val="22"/>
        </w:rPr>
        <w:t>Hình 6-3: Thanh</w:t>
      </w:r>
      <w:r>
        <w:rPr>
          <w:spacing w:val="-4"/>
          <w:sz w:val="22"/>
        </w:rPr>
        <w:t> </w:t>
      </w:r>
      <w:r>
        <w:rPr>
          <w:sz w:val="22"/>
        </w:rPr>
        <w:t>ghi</w:t>
      </w:r>
      <w:r>
        <w:rPr>
          <w:spacing w:val="-2"/>
          <w:sz w:val="22"/>
        </w:rPr>
        <w:t> </w:t>
      </w:r>
      <w:r>
        <w:rPr>
          <w:sz w:val="22"/>
        </w:rPr>
        <w:t>INTCON.</w:t>
        <w:tab/>
        <w:t>106</w:t>
      </w:r>
    </w:p>
    <w:p>
      <w:pPr>
        <w:tabs>
          <w:tab w:pos="9468" w:val="right" w:leader="none"/>
        </w:tabs>
        <w:spacing w:line="251" w:lineRule="exact" w:before="0"/>
        <w:ind w:left="110" w:right="0" w:firstLine="0"/>
        <w:jc w:val="left"/>
        <w:rPr>
          <w:sz w:val="22"/>
        </w:rPr>
      </w:pPr>
      <w:r>
        <w:rPr>
          <w:sz w:val="22"/>
        </w:rPr>
        <w:t>Hình 6-4: Bộ chia trƣớc đƣợc gán</w:t>
      </w:r>
      <w:r>
        <w:rPr>
          <w:spacing w:val="-15"/>
          <w:sz w:val="22"/>
        </w:rPr>
        <w:t> </w:t>
      </w:r>
      <w:r>
        <w:rPr>
          <w:sz w:val="22"/>
        </w:rPr>
        <w:t>cho</w:t>
      </w:r>
      <w:r>
        <w:rPr>
          <w:spacing w:val="-5"/>
          <w:sz w:val="22"/>
        </w:rPr>
        <w:t> </w:t>
      </w:r>
      <w:r>
        <w:rPr>
          <w:sz w:val="22"/>
        </w:rPr>
        <w:t>timer.</w:t>
        <w:tab/>
        <w:t>106</w:t>
      </w:r>
    </w:p>
    <w:p>
      <w:pPr>
        <w:tabs>
          <w:tab w:pos="9468" w:val="right" w:leader="none"/>
        </w:tabs>
        <w:spacing w:before="1"/>
        <w:ind w:left="110" w:right="0" w:firstLine="0"/>
        <w:jc w:val="left"/>
        <w:rPr>
          <w:sz w:val="22"/>
        </w:rPr>
      </w:pPr>
      <w:r>
        <w:rPr>
          <w:sz w:val="22"/>
        </w:rPr>
        <w:t>Hình 6-5: Bộ chia trƣớc đƣợc gán</w:t>
      </w:r>
      <w:r>
        <w:rPr>
          <w:spacing w:val="-15"/>
          <w:sz w:val="22"/>
        </w:rPr>
        <w:t> </w:t>
      </w:r>
      <w:r>
        <w:rPr>
          <w:sz w:val="22"/>
        </w:rPr>
        <w:t>cho</w:t>
      </w:r>
      <w:r>
        <w:rPr>
          <w:spacing w:val="-4"/>
          <w:sz w:val="22"/>
        </w:rPr>
        <w:t> </w:t>
      </w:r>
      <w:r>
        <w:rPr>
          <w:sz w:val="22"/>
        </w:rPr>
        <w:t>WDT.</w:t>
        <w:tab/>
        <w:t>106</w:t>
      </w:r>
    </w:p>
    <w:p>
      <w:pPr>
        <w:tabs>
          <w:tab w:pos="9468" w:val="right" w:leader="none"/>
        </w:tabs>
        <w:spacing w:line="251" w:lineRule="exact" w:before="2"/>
        <w:ind w:left="110" w:right="0" w:firstLine="0"/>
        <w:jc w:val="left"/>
        <w:rPr>
          <w:sz w:val="22"/>
        </w:rPr>
      </w:pPr>
      <w:r>
        <w:rPr>
          <w:sz w:val="22"/>
        </w:rPr>
        <w:t>Hình 6-6: Thanh ghi lƣu </w:t>
      </w:r>
      <w:r>
        <w:rPr>
          <w:spacing w:val="-3"/>
          <w:sz w:val="22"/>
        </w:rPr>
        <w:t>kết </w:t>
      </w:r>
      <w:r>
        <w:rPr>
          <w:sz w:val="22"/>
        </w:rPr>
        <w:t>quả</w:t>
      </w:r>
      <w:r>
        <w:rPr>
          <w:spacing w:val="8"/>
          <w:sz w:val="22"/>
        </w:rPr>
        <w:t> </w:t>
      </w:r>
      <w:r>
        <w:rPr>
          <w:sz w:val="22"/>
        </w:rPr>
        <w:t>của</w:t>
      </w:r>
      <w:r>
        <w:rPr>
          <w:spacing w:val="-1"/>
          <w:sz w:val="22"/>
        </w:rPr>
        <w:t> </w:t>
      </w:r>
      <w:r>
        <w:rPr>
          <w:sz w:val="22"/>
        </w:rPr>
        <w:t>T1.</w:t>
        <w:tab/>
        <w:t>107</w:t>
      </w:r>
    </w:p>
    <w:p>
      <w:pPr>
        <w:tabs>
          <w:tab w:pos="9468" w:val="right" w:leader="none"/>
        </w:tabs>
        <w:spacing w:line="251" w:lineRule="exact" w:before="0"/>
        <w:ind w:left="110" w:right="0" w:firstLine="0"/>
        <w:jc w:val="left"/>
        <w:rPr>
          <w:sz w:val="22"/>
        </w:rPr>
      </w:pPr>
      <w:r>
        <w:rPr>
          <w:sz w:val="22"/>
        </w:rPr>
        <w:t>Hình 6-7: Cấu trúc</w:t>
      </w:r>
      <w:r>
        <w:rPr>
          <w:spacing w:val="-13"/>
          <w:sz w:val="22"/>
        </w:rPr>
        <w:t> </w:t>
      </w:r>
      <w:r>
        <w:rPr>
          <w:spacing w:val="-3"/>
          <w:sz w:val="22"/>
        </w:rPr>
        <w:t>timer</w:t>
      </w:r>
      <w:r>
        <w:rPr>
          <w:spacing w:val="5"/>
          <w:sz w:val="22"/>
        </w:rPr>
        <w:t> </w:t>
      </w:r>
      <w:r>
        <w:rPr>
          <w:sz w:val="22"/>
        </w:rPr>
        <w:t>T1.</w:t>
        <w:tab/>
        <w:t>107</w:t>
      </w:r>
    </w:p>
    <w:p>
      <w:pPr>
        <w:tabs>
          <w:tab w:pos="9468" w:val="right" w:leader="none"/>
        </w:tabs>
        <w:spacing w:before="1"/>
        <w:ind w:left="110" w:right="0" w:firstLine="0"/>
        <w:jc w:val="left"/>
        <w:rPr>
          <w:sz w:val="22"/>
        </w:rPr>
      </w:pPr>
      <w:r>
        <w:rPr>
          <w:sz w:val="22"/>
        </w:rPr>
        <w:t>Hình 6-8: Thanh</w:t>
      </w:r>
      <w:r>
        <w:rPr>
          <w:spacing w:val="-4"/>
          <w:sz w:val="22"/>
        </w:rPr>
        <w:t> </w:t>
      </w:r>
      <w:r>
        <w:rPr>
          <w:sz w:val="22"/>
        </w:rPr>
        <w:t>ghi</w:t>
      </w:r>
      <w:r>
        <w:rPr>
          <w:spacing w:val="-2"/>
          <w:sz w:val="22"/>
        </w:rPr>
        <w:t> </w:t>
      </w:r>
      <w:r>
        <w:rPr>
          <w:sz w:val="22"/>
        </w:rPr>
        <w:t>T1CON.</w:t>
        <w:tab/>
        <w:t>107</w:t>
      </w:r>
    </w:p>
    <w:p>
      <w:pPr>
        <w:tabs>
          <w:tab w:pos="9468" w:val="right" w:leader="none"/>
        </w:tabs>
        <w:spacing w:line="251" w:lineRule="exact" w:before="2"/>
        <w:ind w:left="110" w:right="0" w:firstLine="0"/>
        <w:jc w:val="left"/>
        <w:rPr>
          <w:sz w:val="22"/>
        </w:rPr>
      </w:pPr>
      <w:r>
        <w:rPr>
          <w:sz w:val="22"/>
        </w:rPr>
        <w:t>Hình 6-9: Timer1 hoạt động</w:t>
      </w:r>
      <w:r>
        <w:rPr>
          <w:spacing w:val="-4"/>
          <w:sz w:val="22"/>
        </w:rPr>
        <w:t> </w:t>
      </w:r>
      <w:r>
        <w:rPr>
          <w:sz w:val="22"/>
        </w:rPr>
        <w:t>định</w:t>
      </w:r>
      <w:r>
        <w:rPr>
          <w:spacing w:val="-3"/>
          <w:sz w:val="22"/>
        </w:rPr>
        <w:t> </w:t>
      </w:r>
      <w:r>
        <w:rPr>
          <w:sz w:val="22"/>
        </w:rPr>
        <w:t>thời.</w:t>
        <w:tab/>
        <w:t>108</w:t>
      </w:r>
    </w:p>
    <w:p>
      <w:pPr>
        <w:tabs>
          <w:tab w:pos="9468" w:val="right" w:leader="none"/>
        </w:tabs>
        <w:spacing w:line="251" w:lineRule="exact" w:before="0"/>
        <w:ind w:left="110" w:right="0" w:firstLine="0"/>
        <w:jc w:val="left"/>
        <w:rPr>
          <w:sz w:val="22"/>
        </w:rPr>
      </w:pPr>
      <w:r>
        <w:rPr>
          <w:sz w:val="22"/>
        </w:rPr>
        <w:t>Hình 6-10: T1 hoạt động đếm xung ngoại từ </w:t>
      </w:r>
      <w:r>
        <w:rPr>
          <w:spacing w:val="-3"/>
          <w:sz w:val="22"/>
        </w:rPr>
        <w:t>mạch </w:t>
      </w:r>
      <w:r>
        <w:rPr>
          <w:sz w:val="22"/>
        </w:rPr>
        <w:t>dao</w:t>
      </w:r>
      <w:r>
        <w:rPr>
          <w:spacing w:val="-10"/>
          <w:sz w:val="22"/>
        </w:rPr>
        <w:t> </w:t>
      </w:r>
      <w:r>
        <w:rPr>
          <w:sz w:val="22"/>
        </w:rPr>
        <w:t>động</w:t>
      </w:r>
      <w:r>
        <w:rPr>
          <w:spacing w:val="-3"/>
          <w:sz w:val="22"/>
        </w:rPr>
        <w:t> </w:t>
      </w:r>
      <w:r>
        <w:rPr>
          <w:sz w:val="22"/>
        </w:rPr>
        <w:t>T1.</w:t>
        <w:tab/>
        <w:t>109</w:t>
      </w:r>
    </w:p>
    <w:p>
      <w:pPr>
        <w:tabs>
          <w:tab w:pos="9468" w:val="right" w:leader="none"/>
        </w:tabs>
        <w:spacing w:before="1"/>
        <w:ind w:left="110" w:right="0" w:firstLine="0"/>
        <w:jc w:val="left"/>
        <w:rPr>
          <w:sz w:val="22"/>
        </w:rPr>
      </w:pPr>
      <w:r>
        <w:rPr>
          <w:sz w:val="22"/>
        </w:rPr>
        <w:t>Hình 6-11: T1 hoạt động đếm xung ngoại đƣa đến ngõ</w:t>
      </w:r>
      <w:r>
        <w:rPr>
          <w:spacing w:val="-25"/>
          <w:sz w:val="22"/>
        </w:rPr>
        <w:t> </w:t>
      </w:r>
      <w:r>
        <w:rPr>
          <w:sz w:val="22"/>
        </w:rPr>
        <w:t>vào</w:t>
      </w:r>
      <w:r>
        <w:rPr>
          <w:spacing w:val="-4"/>
          <w:sz w:val="22"/>
        </w:rPr>
        <w:t> </w:t>
      </w:r>
      <w:r>
        <w:rPr>
          <w:sz w:val="22"/>
        </w:rPr>
        <w:t>T1CKI.</w:t>
        <w:tab/>
        <w:t>109</w:t>
      </w:r>
    </w:p>
    <w:p>
      <w:pPr>
        <w:tabs>
          <w:tab w:pos="9468" w:val="right" w:leader="none"/>
        </w:tabs>
        <w:spacing w:before="2"/>
        <w:ind w:left="110" w:right="0" w:firstLine="0"/>
        <w:jc w:val="left"/>
        <w:rPr>
          <w:sz w:val="22"/>
        </w:rPr>
      </w:pPr>
      <w:r>
        <w:rPr>
          <w:sz w:val="22"/>
        </w:rPr>
        <w:t>Hình 6-12: Giản đồ thời gian xung đếm</w:t>
      </w:r>
      <w:r>
        <w:rPr>
          <w:spacing w:val="-27"/>
          <w:sz w:val="22"/>
        </w:rPr>
        <w:t> </w:t>
      </w:r>
      <w:r>
        <w:rPr>
          <w:sz w:val="22"/>
        </w:rPr>
        <w:t>của</w:t>
      </w:r>
      <w:r>
        <w:rPr>
          <w:spacing w:val="5"/>
          <w:sz w:val="22"/>
        </w:rPr>
        <w:t> </w:t>
      </w:r>
      <w:r>
        <w:rPr>
          <w:sz w:val="22"/>
        </w:rPr>
        <w:t>Counter1.</w:t>
        <w:tab/>
        <w:t>109</w:t>
      </w:r>
    </w:p>
    <w:p>
      <w:pPr>
        <w:tabs>
          <w:tab w:pos="9468" w:val="right" w:leader="none"/>
        </w:tabs>
        <w:spacing w:line="251" w:lineRule="exact" w:before="2"/>
        <w:ind w:left="110" w:right="0" w:firstLine="0"/>
        <w:jc w:val="left"/>
        <w:rPr>
          <w:sz w:val="22"/>
        </w:rPr>
      </w:pPr>
      <w:r>
        <w:rPr>
          <w:sz w:val="22"/>
        </w:rPr>
        <w:t>Hình 6-13: Kết nối thạch anh tạo</w:t>
      </w:r>
      <w:r>
        <w:rPr>
          <w:spacing w:val="-11"/>
          <w:sz w:val="22"/>
        </w:rPr>
        <w:t> </w:t>
      </w:r>
      <w:r>
        <w:rPr>
          <w:sz w:val="22"/>
        </w:rPr>
        <w:t>dao</w:t>
      </w:r>
      <w:r>
        <w:rPr>
          <w:spacing w:val="-3"/>
          <w:sz w:val="22"/>
        </w:rPr>
        <w:t> </w:t>
      </w:r>
      <w:r>
        <w:rPr>
          <w:sz w:val="22"/>
        </w:rPr>
        <w:t>động.</w:t>
        <w:tab/>
        <w:t>110</w:t>
      </w:r>
    </w:p>
    <w:p>
      <w:pPr>
        <w:tabs>
          <w:tab w:pos="9468" w:val="right" w:leader="none"/>
        </w:tabs>
        <w:spacing w:line="251" w:lineRule="exact" w:before="0"/>
        <w:ind w:left="110" w:right="0" w:firstLine="0"/>
        <w:jc w:val="left"/>
        <w:rPr>
          <w:sz w:val="22"/>
        </w:rPr>
      </w:pPr>
      <w:r>
        <w:rPr>
          <w:sz w:val="22"/>
        </w:rPr>
        <w:t>Hình 6-14: Sơ đồ khối</w:t>
      </w:r>
      <w:r>
        <w:rPr>
          <w:spacing w:val="-9"/>
          <w:sz w:val="22"/>
        </w:rPr>
        <w:t> </w:t>
      </w:r>
      <w:r>
        <w:rPr>
          <w:sz w:val="22"/>
        </w:rPr>
        <w:t>của</w:t>
      </w:r>
      <w:r>
        <w:rPr>
          <w:spacing w:val="5"/>
          <w:sz w:val="22"/>
        </w:rPr>
        <w:t> </w:t>
      </w:r>
      <w:r>
        <w:rPr>
          <w:sz w:val="22"/>
        </w:rPr>
        <w:t>Timer2.</w:t>
        <w:tab/>
        <w:t>111</w:t>
      </w:r>
    </w:p>
    <w:p>
      <w:pPr>
        <w:tabs>
          <w:tab w:pos="9468" w:val="right" w:leader="none"/>
        </w:tabs>
        <w:spacing w:before="1"/>
        <w:ind w:left="110" w:right="0" w:firstLine="0"/>
        <w:jc w:val="left"/>
        <w:rPr>
          <w:sz w:val="22"/>
        </w:rPr>
      </w:pPr>
      <w:r>
        <w:rPr>
          <w:sz w:val="22"/>
        </w:rPr>
        <w:t>Hình 6-15: Thanh</w:t>
      </w:r>
      <w:r>
        <w:rPr>
          <w:spacing w:val="-2"/>
          <w:sz w:val="22"/>
        </w:rPr>
        <w:t> </w:t>
      </w:r>
      <w:r>
        <w:rPr>
          <w:sz w:val="22"/>
        </w:rPr>
        <w:t>ghi</w:t>
      </w:r>
      <w:r>
        <w:rPr>
          <w:spacing w:val="-2"/>
          <w:sz w:val="22"/>
        </w:rPr>
        <w:t> </w:t>
      </w:r>
      <w:r>
        <w:rPr>
          <w:sz w:val="22"/>
        </w:rPr>
        <w:t>T2CON.</w:t>
        <w:tab/>
        <w:t>112</w:t>
      </w:r>
    </w:p>
    <w:p>
      <w:pPr>
        <w:tabs>
          <w:tab w:pos="9468" w:val="right" w:leader="none"/>
        </w:tabs>
        <w:spacing w:line="251" w:lineRule="exact" w:before="2"/>
        <w:ind w:left="110" w:right="0" w:firstLine="0"/>
        <w:jc w:val="left"/>
        <w:rPr>
          <w:sz w:val="22"/>
        </w:rPr>
      </w:pPr>
      <w:r>
        <w:rPr>
          <w:sz w:val="22"/>
        </w:rPr>
        <w:t>Hình 6-15: PIC </w:t>
      </w:r>
      <w:r>
        <w:rPr>
          <w:spacing w:val="-3"/>
          <w:sz w:val="22"/>
        </w:rPr>
        <w:t>điều </w:t>
      </w:r>
      <w:r>
        <w:rPr>
          <w:sz w:val="22"/>
        </w:rPr>
        <w:t>khiển 8 led</w:t>
      </w:r>
      <w:r>
        <w:rPr>
          <w:spacing w:val="1"/>
          <w:sz w:val="22"/>
        </w:rPr>
        <w:t> </w:t>
      </w:r>
      <w:r>
        <w:rPr>
          <w:sz w:val="22"/>
        </w:rPr>
        <w:t>sáng</w:t>
      </w:r>
      <w:r>
        <w:rPr>
          <w:spacing w:val="-3"/>
          <w:sz w:val="22"/>
        </w:rPr>
        <w:t> </w:t>
      </w:r>
      <w:r>
        <w:rPr>
          <w:sz w:val="22"/>
        </w:rPr>
        <w:t>tắt.</w:t>
        <w:tab/>
        <w:t>114</w:t>
      </w:r>
    </w:p>
    <w:p>
      <w:pPr>
        <w:tabs>
          <w:tab w:pos="9468" w:val="right" w:leader="none"/>
        </w:tabs>
        <w:spacing w:line="251" w:lineRule="exact" w:before="0"/>
        <w:ind w:left="110" w:right="0" w:firstLine="0"/>
        <w:jc w:val="left"/>
        <w:rPr>
          <w:sz w:val="22"/>
        </w:rPr>
      </w:pPr>
      <w:r>
        <w:rPr>
          <w:sz w:val="22"/>
        </w:rPr>
        <w:t>Hình 6-16: Lƣu đồ điều khiển 8 led sáng tắt– </w:t>
      </w:r>
      <w:r>
        <w:rPr>
          <w:spacing w:val="-3"/>
          <w:sz w:val="22"/>
        </w:rPr>
        <w:t>định</w:t>
      </w:r>
      <w:r>
        <w:rPr>
          <w:spacing w:val="-21"/>
          <w:sz w:val="22"/>
        </w:rPr>
        <w:t> </w:t>
      </w:r>
      <w:r>
        <w:rPr>
          <w:sz w:val="22"/>
        </w:rPr>
        <w:t>thời</w:t>
      </w:r>
      <w:r>
        <w:rPr>
          <w:spacing w:val="2"/>
          <w:sz w:val="22"/>
        </w:rPr>
        <w:t> </w:t>
      </w:r>
      <w:r>
        <w:rPr>
          <w:sz w:val="22"/>
        </w:rPr>
        <w:t>210ms.</w:t>
        <w:tab/>
        <w:t>115</w:t>
      </w:r>
    </w:p>
    <w:p>
      <w:pPr>
        <w:tabs>
          <w:tab w:pos="9468" w:val="right" w:leader="none"/>
        </w:tabs>
        <w:spacing w:before="1"/>
        <w:ind w:left="110" w:right="0" w:firstLine="0"/>
        <w:jc w:val="left"/>
        <w:rPr>
          <w:sz w:val="22"/>
        </w:rPr>
      </w:pPr>
      <w:r>
        <w:rPr>
          <w:sz w:val="22"/>
        </w:rPr>
        <w:t>Hình 6-17: Lƣu đồ điều khiển 8 led sáng tắt dùng ngắt – định</w:t>
      </w:r>
      <w:r>
        <w:rPr>
          <w:spacing w:val="-25"/>
          <w:sz w:val="22"/>
        </w:rPr>
        <w:t> </w:t>
      </w:r>
      <w:r>
        <w:rPr>
          <w:sz w:val="22"/>
        </w:rPr>
        <w:t>thời</w:t>
      </w:r>
      <w:r>
        <w:rPr>
          <w:spacing w:val="-4"/>
          <w:sz w:val="22"/>
        </w:rPr>
        <w:t> </w:t>
      </w:r>
      <w:r>
        <w:rPr>
          <w:sz w:val="22"/>
        </w:rPr>
        <w:t>200ms.</w:t>
        <w:tab/>
        <w:t>116</w:t>
      </w:r>
    </w:p>
    <w:p>
      <w:pPr>
        <w:tabs>
          <w:tab w:pos="9468" w:val="right" w:leader="none"/>
        </w:tabs>
        <w:spacing w:line="251" w:lineRule="exact" w:before="2"/>
        <w:ind w:left="110" w:right="0" w:firstLine="0"/>
        <w:jc w:val="left"/>
        <w:rPr>
          <w:sz w:val="22"/>
        </w:rPr>
      </w:pPr>
      <w:r>
        <w:rPr>
          <w:sz w:val="22"/>
        </w:rPr>
        <w:t>Hình 6-18: Lƣu đồ điều khiển 8 led sáng tắt – định</w:t>
      </w:r>
      <w:r>
        <w:rPr>
          <w:spacing w:val="-20"/>
          <w:sz w:val="22"/>
        </w:rPr>
        <w:t> </w:t>
      </w:r>
      <w:r>
        <w:rPr>
          <w:sz w:val="22"/>
        </w:rPr>
        <w:t>thời</w:t>
      </w:r>
      <w:r>
        <w:rPr>
          <w:spacing w:val="3"/>
          <w:sz w:val="22"/>
        </w:rPr>
        <w:t> </w:t>
      </w:r>
      <w:r>
        <w:rPr>
          <w:sz w:val="22"/>
        </w:rPr>
        <w:t>1s.</w:t>
        <w:tab/>
        <w:t>117</w:t>
      </w:r>
    </w:p>
    <w:p>
      <w:pPr>
        <w:tabs>
          <w:tab w:pos="9468" w:val="right" w:leader="none"/>
        </w:tabs>
        <w:spacing w:line="251" w:lineRule="exact" w:before="0"/>
        <w:ind w:left="110" w:right="0" w:firstLine="0"/>
        <w:jc w:val="left"/>
        <w:rPr>
          <w:sz w:val="22"/>
        </w:rPr>
      </w:pPr>
      <w:r>
        <w:rPr>
          <w:sz w:val="22"/>
        </w:rPr>
        <w:t>Hình 6-19: Lƣu đồ điều khiển 8 led sáng tắt, định thời 13,107ms</w:t>
      </w:r>
      <w:r>
        <w:rPr>
          <w:spacing w:val="-29"/>
          <w:sz w:val="22"/>
        </w:rPr>
        <w:t> </w:t>
      </w:r>
      <w:r>
        <w:rPr>
          <w:sz w:val="22"/>
        </w:rPr>
        <w:t>dùng</w:t>
      </w:r>
      <w:r>
        <w:rPr>
          <w:spacing w:val="-4"/>
          <w:sz w:val="22"/>
        </w:rPr>
        <w:t> </w:t>
      </w:r>
      <w:r>
        <w:rPr>
          <w:sz w:val="22"/>
        </w:rPr>
        <w:t>T0.</w:t>
        <w:tab/>
        <w:t>118</w:t>
      </w:r>
    </w:p>
    <w:p>
      <w:pPr>
        <w:tabs>
          <w:tab w:pos="9468" w:val="right" w:leader="none"/>
        </w:tabs>
        <w:spacing w:before="1"/>
        <w:ind w:left="110" w:right="0" w:firstLine="0"/>
        <w:jc w:val="left"/>
        <w:rPr>
          <w:sz w:val="22"/>
        </w:rPr>
      </w:pPr>
      <w:r>
        <w:rPr>
          <w:sz w:val="22"/>
        </w:rPr>
        <w:t>Hình 6-20: Lƣu đồ điều khiển 8 led sáng tắt, định thời 1s</w:t>
      </w:r>
      <w:r>
        <w:rPr>
          <w:spacing w:val="-27"/>
          <w:sz w:val="22"/>
        </w:rPr>
        <w:t> </w:t>
      </w:r>
      <w:r>
        <w:rPr>
          <w:sz w:val="22"/>
        </w:rPr>
        <w:t>dùng</w:t>
      </w:r>
      <w:r>
        <w:rPr>
          <w:spacing w:val="-3"/>
          <w:sz w:val="22"/>
        </w:rPr>
        <w:t> </w:t>
      </w:r>
      <w:r>
        <w:rPr>
          <w:sz w:val="22"/>
        </w:rPr>
        <w:t>T0.</w:t>
        <w:tab/>
        <w:t>119</w:t>
      </w:r>
    </w:p>
    <w:p>
      <w:pPr>
        <w:tabs>
          <w:tab w:pos="9468" w:val="right" w:leader="none"/>
        </w:tabs>
        <w:spacing w:before="2"/>
        <w:ind w:left="110" w:right="0" w:firstLine="0"/>
        <w:jc w:val="left"/>
        <w:rPr>
          <w:sz w:val="22"/>
        </w:rPr>
      </w:pPr>
      <w:r>
        <w:rPr>
          <w:sz w:val="22"/>
        </w:rPr>
        <w:t>Hình 6-21: Lƣu đồ điều khiển 8 led sáng tắt, định thời 13,107ms</w:t>
      </w:r>
      <w:r>
        <w:rPr>
          <w:spacing w:val="-30"/>
          <w:sz w:val="22"/>
        </w:rPr>
        <w:t> </w:t>
      </w:r>
      <w:r>
        <w:rPr>
          <w:sz w:val="22"/>
        </w:rPr>
        <w:t>dùng</w:t>
      </w:r>
      <w:r>
        <w:rPr>
          <w:spacing w:val="-4"/>
          <w:sz w:val="22"/>
        </w:rPr>
        <w:t> </w:t>
      </w:r>
      <w:r>
        <w:rPr>
          <w:sz w:val="22"/>
        </w:rPr>
        <w:t>T2.</w:t>
        <w:tab/>
        <w:t>120</w:t>
      </w:r>
    </w:p>
    <w:p>
      <w:pPr>
        <w:tabs>
          <w:tab w:pos="9468" w:val="right" w:leader="none"/>
        </w:tabs>
        <w:spacing w:line="251" w:lineRule="exact" w:before="1"/>
        <w:ind w:left="110" w:right="0" w:firstLine="0"/>
        <w:jc w:val="left"/>
        <w:rPr>
          <w:sz w:val="22"/>
        </w:rPr>
      </w:pPr>
      <w:r>
        <w:rPr>
          <w:sz w:val="22"/>
        </w:rPr>
        <w:t>Hình 6-22: Đếm xung ngoại dùng</w:t>
      </w:r>
      <w:r>
        <w:rPr>
          <w:spacing w:val="-15"/>
          <w:sz w:val="22"/>
        </w:rPr>
        <w:t> </w:t>
      </w:r>
      <w:r>
        <w:rPr>
          <w:sz w:val="22"/>
        </w:rPr>
        <w:t>counter</w:t>
      </w:r>
      <w:r>
        <w:rPr>
          <w:spacing w:val="5"/>
          <w:sz w:val="22"/>
        </w:rPr>
        <w:t> </w:t>
      </w:r>
      <w:r>
        <w:rPr>
          <w:sz w:val="22"/>
        </w:rPr>
        <w:t>T0.</w:t>
        <w:tab/>
        <w:t>121</w:t>
      </w:r>
    </w:p>
    <w:p>
      <w:pPr>
        <w:tabs>
          <w:tab w:pos="9468" w:val="right" w:leader="none"/>
        </w:tabs>
        <w:spacing w:line="251" w:lineRule="exact" w:before="0"/>
        <w:ind w:left="110" w:right="0" w:firstLine="0"/>
        <w:jc w:val="left"/>
        <w:rPr>
          <w:sz w:val="22"/>
        </w:rPr>
      </w:pPr>
      <w:r>
        <w:rPr>
          <w:sz w:val="22"/>
        </w:rPr>
        <w:t>Hình 6-23: Lƣu đồ đếm xung ngoại dùng</w:t>
      </w:r>
      <w:r>
        <w:rPr>
          <w:spacing w:val="-26"/>
          <w:sz w:val="22"/>
        </w:rPr>
        <w:t> </w:t>
      </w:r>
      <w:r>
        <w:rPr>
          <w:sz w:val="22"/>
        </w:rPr>
        <w:t>counter T0.</w:t>
        <w:tab/>
        <w:t>122</w:t>
      </w:r>
    </w:p>
    <w:p>
      <w:pPr>
        <w:tabs>
          <w:tab w:pos="9468" w:val="right" w:leader="none"/>
        </w:tabs>
        <w:spacing w:before="1"/>
        <w:ind w:left="110" w:right="0" w:firstLine="0"/>
        <w:jc w:val="left"/>
        <w:rPr>
          <w:sz w:val="22"/>
        </w:rPr>
      </w:pPr>
      <w:r>
        <w:rPr>
          <w:sz w:val="22"/>
        </w:rPr>
        <w:t>Hình 6-24: Đếm xung ngoại dùng</w:t>
      </w:r>
      <w:r>
        <w:rPr>
          <w:spacing w:val="-15"/>
          <w:sz w:val="22"/>
        </w:rPr>
        <w:t> </w:t>
      </w:r>
      <w:r>
        <w:rPr>
          <w:sz w:val="22"/>
        </w:rPr>
        <w:t>counter</w:t>
      </w:r>
      <w:r>
        <w:rPr>
          <w:spacing w:val="5"/>
          <w:sz w:val="22"/>
        </w:rPr>
        <w:t> </w:t>
      </w:r>
      <w:r>
        <w:rPr>
          <w:sz w:val="22"/>
        </w:rPr>
        <w:t>T0.</w:t>
        <w:tab/>
        <w:t>123</w:t>
      </w:r>
    </w:p>
    <w:p>
      <w:pPr>
        <w:tabs>
          <w:tab w:pos="9468" w:val="right" w:leader="none"/>
        </w:tabs>
        <w:spacing w:line="251" w:lineRule="exact" w:before="3"/>
        <w:ind w:left="110" w:right="0" w:firstLine="0"/>
        <w:jc w:val="left"/>
        <w:rPr>
          <w:sz w:val="22"/>
        </w:rPr>
      </w:pPr>
      <w:r>
        <w:rPr>
          <w:sz w:val="22"/>
        </w:rPr>
        <w:t>Hình 6-25: Lƣu đồ đếm xung ngoại dùng</w:t>
      </w:r>
      <w:r>
        <w:rPr>
          <w:spacing w:val="-26"/>
          <w:sz w:val="22"/>
        </w:rPr>
        <w:t> </w:t>
      </w:r>
      <w:r>
        <w:rPr>
          <w:sz w:val="22"/>
        </w:rPr>
        <w:t>counter T1.</w:t>
        <w:tab/>
        <w:t>124</w:t>
      </w:r>
    </w:p>
    <w:p>
      <w:pPr>
        <w:spacing w:line="251" w:lineRule="exact" w:before="0"/>
        <w:ind w:left="110" w:right="0" w:firstLine="0"/>
        <w:jc w:val="left"/>
        <w:rPr>
          <w:sz w:val="22"/>
        </w:rPr>
      </w:pPr>
      <w:r>
        <w:rPr>
          <w:sz w:val="22"/>
        </w:rPr>
        <w:t>Hình 6-26: Đếm xung ngoại dùng counter T1 hiển thị trên 3 led quét.</w:t>
      </w:r>
    </w:p>
    <w:p>
      <w:pPr>
        <w:tabs>
          <w:tab w:pos="9468" w:val="right" w:leader="none"/>
        </w:tabs>
        <w:spacing w:before="1"/>
        <w:ind w:left="110" w:right="0" w:firstLine="0"/>
        <w:jc w:val="left"/>
        <w:rPr>
          <w:sz w:val="22"/>
        </w:rPr>
      </w:pPr>
      <w:r>
        <w:rPr>
          <w:sz w:val="22"/>
        </w:rPr>
        <w:t>Hình 6-22: Lƣu đồ chƣơng trình đếm dùng counter T1</w:t>
      </w:r>
      <w:r>
        <w:rPr>
          <w:spacing w:val="-38"/>
          <w:sz w:val="22"/>
        </w:rPr>
        <w:t> </w:t>
      </w:r>
      <w:r>
        <w:rPr>
          <w:sz w:val="22"/>
        </w:rPr>
        <w:t>của PIC 16F887.</w:t>
        <w:tab/>
        <w:t>125</w:t>
      </w:r>
    </w:p>
    <w:p>
      <w:pPr>
        <w:tabs>
          <w:tab w:pos="9468" w:val="right" w:leader="none"/>
        </w:tabs>
        <w:spacing w:before="515"/>
        <w:ind w:left="110" w:right="0" w:firstLine="0"/>
        <w:jc w:val="left"/>
        <w:rPr>
          <w:sz w:val="22"/>
        </w:rPr>
      </w:pPr>
      <w:r>
        <w:rPr>
          <w:sz w:val="22"/>
        </w:rPr>
        <w:t>Hình 7-1: Sơ đồ khối của </w:t>
      </w:r>
      <w:r>
        <w:rPr>
          <w:spacing w:val="-3"/>
          <w:sz w:val="22"/>
        </w:rPr>
        <w:t>ADC </w:t>
      </w:r>
      <w:r>
        <w:rPr>
          <w:sz w:val="22"/>
        </w:rPr>
        <w:t>PIC</w:t>
      </w:r>
      <w:r>
        <w:rPr>
          <w:spacing w:val="3"/>
          <w:sz w:val="22"/>
        </w:rPr>
        <w:t> </w:t>
      </w:r>
      <w:r>
        <w:rPr>
          <w:sz w:val="22"/>
        </w:rPr>
        <w:t>16F887.</w:t>
        <w:tab/>
        <w:t>130</w:t>
      </w:r>
    </w:p>
    <w:p>
      <w:pPr>
        <w:tabs>
          <w:tab w:pos="9468" w:val="right" w:leader="none"/>
        </w:tabs>
        <w:spacing w:before="2"/>
        <w:ind w:left="110" w:right="0" w:firstLine="0"/>
        <w:jc w:val="left"/>
        <w:rPr>
          <w:sz w:val="22"/>
        </w:rPr>
      </w:pPr>
      <w:r>
        <w:rPr>
          <w:sz w:val="22"/>
        </w:rPr>
        <w:t>Hình 7-2: Thanh</w:t>
      </w:r>
      <w:r>
        <w:rPr>
          <w:spacing w:val="-4"/>
          <w:sz w:val="22"/>
        </w:rPr>
        <w:t> </w:t>
      </w:r>
      <w:r>
        <w:rPr>
          <w:sz w:val="22"/>
        </w:rPr>
        <w:t>ghi</w:t>
      </w:r>
      <w:r>
        <w:rPr>
          <w:spacing w:val="3"/>
          <w:sz w:val="22"/>
        </w:rPr>
        <w:t> </w:t>
      </w:r>
      <w:r>
        <w:rPr>
          <w:sz w:val="22"/>
        </w:rPr>
        <w:t>ADCON0.</w:t>
        <w:tab/>
        <w:t>131</w:t>
      </w:r>
    </w:p>
    <w:p>
      <w:pPr>
        <w:spacing w:after="0"/>
        <w:jc w:val="left"/>
        <w:rPr>
          <w:sz w:val="22"/>
        </w:rPr>
        <w:sectPr>
          <w:pgSz w:w="11910" w:h="16840"/>
          <w:pgMar w:header="0" w:footer="656" w:top="300" w:bottom="840" w:left="740" w:right="0"/>
        </w:sectPr>
      </w:pPr>
    </w:p>
    <w:p>
      <w:pPr>
        <w:tabs>
          <w:tab w:pos="10318" w:val="right" w:leader="none"/>
        </w:tabs>
        <w:spacing w:line="251" w:lineRule="exact" w:before="71"/>
        <w:ind w:left="959" w:right="0" w:firstLine="0"/>
        <w:jc w:val="left"/>
        <w:rPr>
          <w:sz w:val="22"/>
        </w:rPr>
      </w:pPr>
      <w:r>
        <w:rPr>
          <w:sz w:val="22"/>
        </w:rPr>
        <w:t>Hình 7-3: Thanh</w:t>
      </w:r>
      <w:r>
        <w:rPr>
          <w:spacing w:val="-4"/>
          <w:sz w:val="22"/>
        </w:rPr>
        <w:t> </w:t>
      </w:r>
      <w:r>
        <w:rPr>
          <w:sz w:val="22"/>
        </w:rPr>
        <w:t>ghi</w:t>
      </w:r>
      <w:r>
        <w:rPr>
          <w:spacing w:val="3"/>
          <w:sz w:val="22"/>
        </w:rPr>
        <w:t> </w:t>
      </w:r>
      <w:r>
        <w:rPr>
          <w:sz w:val="22"/>
        </w:rPr>
        <w:t>ADCON1.</w:t>
        <w:tab/>
        <w:t>132</w:t>
      </w:r>
    </w:p>
    <w:p>
      <w:pPr>
        <w:tabs>
          <w:tab w:pos="10318" w:val="right" w:leader="none"/>
        </w:tabs>
        <w:spacing w:line="251" w:lineRule="exact" w:before="0"/>
        <w:ind w:left="959" w:right="0" w:firstLine="0"/>
        <w:jc w:val="left"/>
        <w:rPr>
          <w:sz w:val="22"/>
        </w:rPr>
      </w:pPr>
      <w:r>
        <w:rPr>
          <w:sz w:val="22"/>
        </w:rPr>
        <w:t>Hình 7-4: Định dạng cặp thanh ghi lƣu</w:t>
      </w:r>
      <w:r>
        <w:rPr>
          <w:spacing w:val="-17"/>
          <w:sz w:val="22"/>
        </w:rPr>
        <w:t> </w:t>
      </w:r>
      <w:r>
        <w:rPr>
          <w:spacing w:val="-3"/>
          <w:sz w:val="22"/>
        </w:rPr>
        <w:t>kết</w:t>
      </w:r>
      <w:r>
        <w:rPr>
          <w:spacing w:val="7"/>
          <w:sz w:val="22"/>
        </w:rPr>
        <w:t> </w:t>
      </w:r>
      <w:r>
        <w:rPr>
          <w:sz w:val="22"/>
        </w:rPr>
        <w:t>quả.</w:t>
        <w:tab/>
        <w:t>132</w:t>
      </w:r>
    </w:p>
    <w:p>
      <w:pPr>
        <w:tabs>
          <w:tab w:pos="10318" w:val="right" w:leader="none"/>
        </w:tabs>
        <w:spacing w:before="2"/>
        <w:ind w:left="959" w:right="0" w:firstLine="0"/>
        <w:jc w:val="left"/>
        <w:rPr>
          <w:sz w:val="22"/>
        </w:rPr>
      </w:pPr>
      <w:r>
        <w:rPr>
          <w:sz w:val="22"/>
        </w:rPr>
        <w:t>Hình 7-5: Thời gian chuyển đổi</w:t>
      </w:r>
      <w:r>
        <w:rPr>
          <w:spacing w:val="-11"/>
          <w:sz w:val="22"/>
        </w:rPr>
        <w:t> </w:t>
      </w:r>
      <w:r>
        <w:rPr>
          <w:sz w:val="22"/>
        </w:rPr>
        <w:t>10</w:t>
      </w:r>
      <w:r>
        <w:rPr>
          <w:spacing w:val="2"/>
          <w:sz w:val="22"/>
        </w:rPr>
        <w:t> </w:t>
      </w:r>
      <w:r>
        <w:rPr>
          <w:sz w:val="22"/>
        </w:rPr>
        <w:t>bit.</w:t>
        <w:tab/>
        <w:t>134</w:t>
      </w:r>
    </w:p>
    <w:p>
      <w:pPr>
        <w:tabs>
          <w:tab w:pos="10318" w:val="right" w:leader="none"/>
        </w:tabs>
        <w:spacing w:before="1"/>
        <w:ind w:left="959" w:right="0" w:firstLine="0"/>
        <w:jc w:val="left"/>
        <w:rPr>
          <w:sz w:val="22"/>
        </w:rPr>
      </w:pPr>
      <w:r>
        <w:rPr>
          <w:sz w:val="22"/>
        </w:rPr>
        <w:t>Hình 7-6: Sơ đồ mạch đo </w:t>
      </w:r>
      <w:r>
        <w:rPr>
          <w:spacing w:val="-3"/>
          <w:sz w:val="22"/>
        </w:rPr>
        <w:t>nhiệt </w:t>
      </w:r>
      <w:r>
        <w:rPr>
          <w:sz w:val="22"/>
        </w:rPr>
        <w:t>độ dùng PIC16F887 hiển thị trên 3 led</w:t>
      </w:r>
      <w:r>
        <w:rPr>
          <w:spacing w:val="-17"/>
          <w:sz w:val="22"/>
        </w:rPr>
        <w:t> </w:t>
      </w:r>
      <w:r>
        <w:rPr>
          <w:sz w:val="22"/>
        </w:rPr>
        <w:t>trực</w:t>
      </w:r>
      <w:r>
        <w:rPr>
          <w:spacing w:val="1"/>
          <w:sz w:val="22"/>
        </w:rPr>
        <w:t> </w:t>
      </w:r>
      <w:r>
        <w:rPr>
          <w:spacing w:val="-3"/>
          <w:sz w:val="22"/>
        </w:rPr>
        <w:t>tiếp.</w:t>
        <w:tab/>
      </w:r>
      <w:r>
        <w:rPr>
          <w:sz w:val="22"/>
        </w:rPr>
        <w:t>135</w:t>
      </w:r>
    </w:p>
    <w:p>
      <w:pPr>
        <w:tabs>
          <w:tab w:pos="10318" w:val="right" w:leader="none"/>
        </w:tabs>
        <w:spacing w:line="251" w:lineRule="exact" w:before="1"/>
        <w:ind w:left="959" w:right="0" w:firstLine="0"/>
        <w:jc w:val="left"/>
        <w:rPr>
          <w:sz w:val="22"/>
        </w:rPr>
      </w:pPr>
      <w:r>
        <w:rPr>
          <w:sz w:val="22"/>
        </w:rPr>
        <w:t>Hình 7-7: Lƣu đồ chuyển đổi </w:t>
      </w:r>
      <w:r>
        <w:rPr>
          <w:spacing w:val="-3"/>
          <w:sz w:val="22"/>
        </w:rPr>
        <w:t>ADC </w:t>
      </w:r>
      <w:r>
        <w:rPr>
          <w:sz w:val="22"/>
        </w:rPr>
        <w:t>đo nhiệt độ kênh</w:t>
      </w:r>
      <w:r>
        <w:rPr>
          <w:spacing w:val="-13"/>
          <w:sz w:val="22"/>
        </w:rPr>
        <w:t> </w:t>
      </w:r>
      <w:r>
        <w:rPr>
          <w:sz w:val="22"/>
        </w:rPr>
        <w:t>thứ</w:t>
      </w:r>
      <w:r>
        <w:rPr>
          <w:spacing w:val="1"/>
          <w:sz w:val="22"/>
        </w:rPr>
        <w:t> </w:t>
      </w:r>
      <w:r>
        <w:rPr>
          <w:sz w:val="22"/>
        </w:rPr>
        <w:t>0.</w:t>
        <w:tab/>
        <w:t>136</w:t>
      </w:r>
    </w:p>
    <w:p>
      <w:pPr>
        <w:tabs>
          <w:tab w:pos="10318" w:val="right" w:leader="none"/>
        </w:tabs>
        <w:spacing w:line="251" w:lineRule="exact" w:before="0"/>
        <w:ind w:left="959" w:right="0" w:firstLine="0"/>
        <w:jc w:val="left"/>
        <w:rPr>
          <w:sz w:val="22"/>
        </w:rPr>
      </w:pPr>
      <w:r>
        <w:rPr>
          <w:sz w:val="22"/>
        </w:rPr>
        <w:t>Hình 7-8: Sơ đồ mạch giao tiếp điều khiển relay,</w:t>
      </w:r>
      <w:r>
        <w:rPr>
          <w:spacing w:val="-11"/>
          <w:sz w:val="22"/>
        </w:rPr>
        <w:t> </w:t>
      </w:r>
      <w:r>
        <w:rPr>
          <w:sz w:val="22"/>
        </w:rPr>
        <w:t>triac,</w:t>
      </w:r>
      <w:r>
        <w:rPr>
          <w:spacing w:val="-1"/>
          <w:sz w:val="22"/>
        </w:rPr>
        <w:t> </w:t>
      </w:r>
      <w:r>
        <w:rPr>
          <w:sz w:val="22"/>
        </w:rPr>
        <w:t>buzzer.</w:t>
        <w:tab/>
        <w:t>137</w:t>
      </w:r>
    </w:p>
    <w:p>
      <w:pPr>
        <w:tabs>
          <w:tab w:pos="10318" w:val="right" w:leader="none"/>
        </w:tabs>
        <w:spacing w:before="2"/>
        <w:ind w:left="959" w:right="0" w:firstLine="0"/>
        <w:jc w:val="left"/>
        <w:rPr>
          <w:sz w:val="22"/>
        </w:rPr>
      </w:pPr>
      <w:r>
        <w:rPr>
          <w:sz w:val="22"/>
        </w:rPr>
        <w:t>Hình 7-9: Lƣu đồ chuyển đổi </w:t>
      </w:r>
      <w:r>
        <w:rPr>
          <w:spacing w:val="-3"/>
          <w:sz w:val="22"/>
        </w:rPr>
        <w:t>ADC </w:t>
      </w:r>
      <w:r>
        <w:rPr>
          <w:sz w:val="22"/>
        </w:rPr>
        <w:t>đo nhiệt độ kênh</w:t>
      </w:r>
      <w:r>
        <w:rPr>
          <w:spacing w:val="-13"/>
          <w:sz w:val="22"/>
        </w:rPr>
        <w:t> </w:t>
      </w:r>
      <w:r>
        <w:rPr>
          <w:sz w:val="22"/>
        </w:rPr>
        <w:t>thứ</w:t>
      </w:r>
      <w:r>
        <w:rPr>
          <w:spacing w:val="1"/>
          <w:sz w:val="22"/>
        </w:rPr>
        <w:t> </w:t>
      </w:r>
      <w:r>
        <w:rPr>
          <w:sz w:val="22"/>
        </w:rPr>
        <w:t>0.</w:t>
        <w:tab/>
        <w:t>138</w:t>
      </w:r>
    </w:p>
    <w:p>
      <w:pPr>
        <w:tabs>
          <w:tab w:pos="10318" w:val="right" w:leader="none"/>
        </w:tabs>
        <w:spacing w:line="252" w:lineRule="exact" w:before="1"/>
        <w:ind w:left="959" w:right="0" w:firstLine="0"/>
        <w:jc w:val="left"/>
        <w:rPr>
          <w:sz w:val="22"/>
        </w:rPr>
      </w:pPr>
      <w:r>
        <w:rPr>
          <w:sz w:val="22"/>
        </w:rPr>
        <w:t>Hình 7-10: Sơ đồ mạch đo </w:t>
      </w:r>
      <w:r>
        <w:rPr>
          <w:spacing w:val="-3"/>
          <w:sz w:val="22"/>
        </w:rPr>
        <w:t>nhiệt </w:t>
      </w:r>
      <w:r>
        <w:rPr>
          <w:sz w:val="22"/>
        </w:rPr>
        <w:t>độ dùng PIC16F887, hiển thị 3</w:t>
      </w:r>
      <w:r>
        <w:rPr>
          <w:spacing w:val="-14"/>
          <w:sz w:val="22"/>
        </w:rPr>
        <w:t> </w:t>
      </w:r>
      <w:r>
        <w:rPr>
          <w:sz w:val="22"/>
        </w:rPr>
        <w:t>led</w:t>
      </w:r>
      <w:r>
        <w:rPr>
          <w:spacing w:val="-3"/>
          <w:sz w:val="22"/>
        </w:rPr>
        <w:t> </w:t>
      </w:r>
      <w:r>
        <w:rPr>
          <w:sz w:val="22"/>
        </w:rPr>
        <w:t>quét.</w:t>
        <w:tab/>
        <w:t>138</w:t>
      </w:r>
    </w:p>
    <w:p>
      <w:pPr>
        <w:tabs>
          <w:tab w:pos="10318" w:val="right" w:leader="none"/>
        </w:tabs>
        <w:spacing w:line="252" w:lineRule="exact" w:before="0"/>
        <w:ind w:left="959" w:right="0" w:firstLine="0"/>
        <w:jc w:val="left"/>
        <w:rPr>
          <w:sz w:val="22"/>
        </w:rPr>
      </w:pPr>
      <w:r>
        <w:rPr>
          <w:sz w:val="22"/>
        </w:rPr>
        <w:t>Hình 7-11: Lƣu đồ chuyển đổi </w:t>
      </w:r>
      <w:r>
        <w:rPr>
          <w:spacing w:val="-3"/>
          <w:sz w:val="22"/>
        </w:rPr>
        <w:t>ADC </w:t>
      </w:r>
      <w:r>
        <w:rPr>
          <w:sz w:val="22"/>
        </w:rPr>
        <w:t>đo nhiệt độ hiển thị</w:t>
      </w:r>
      <w:r>
        <w:rPr>
          <w:spacing w:val="-19"/>
          <w:sz w:val="22"/>
        </w:rPr>
        <w:t> </w:t>
      </w:r>
      <w:r>
        <w:rPr>
          <w:sz w:val="22"/>
        </w:rPr>
        <w:t>led</w:t>
      </w:r>
      <w:r>
        <w:rPr>
          <w:spacing w:val="1"/>
          <w:sz w:val="22"/>
        </w:rPr>
        <w:t> </w:t>
      </w:r>
      <w:r>
        <w:rPr>
          <w:sz w:val="22"/>
        </w:rPr>
        <w:t>quét.</w:t>
        <w:tab/>
        <w:t>139</w:t>
      </w:r>
    </w:p>
    <w:p>
      <w:pPr>
        <w:pStyle w:val="BodyText"/>
        <w:rPr>
          <w:sz w:val="20"/>
        </w:rPr>
      </w:pPr>
    </w:p>
    <w:p>
      <w:pPr>
        <w:pStyle w:val="BodyText"/>
        <w:rPr>
          <w:sz w:val="20"/>
        </w:rPr>
      </w:pPr>
    </w:p>
    <w:p>
      <w:pPr>
        <w:pStyle w:val="BodyText"/>
        <w:rPr>
          <w:sz w:val="20"/>
        </w:rPr>
      </w:pPr>
    </w:p>
    <w:p>
      <w:pPr>
        <w:pStyle w:val="BodyText"/>
        <w:spacing w:before="2"/>
        <w:rPr>
          <w:sz w:val="20"/>
        </w:rPr>
      </w:pPr>
    </w:p>
    <w:tbl>
      <w:tblPr>
        <w:tblW w:w="0" w:type="auto"/>
        <w:jc w:val="left"/>
        <w:tblInd w:w="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87"/>
        <w:gridCol w:w="872"/>
      </w:tblGrid>
      <w:tr>
        <w:trPr>
          <w:trHeight w:val="249" w:hRule="atLeast"/>
        </w:trPr>
        <w:tc>
          <w:tcPr>
            <w:tcW w:w="8587" w:type="dxa"/>
          </w:tcPr>
          <w:p>
            <w:pPr>
              <w:pStyle w:val="TableParagraph"/>
              <w:spacing w:line="229" w:lineRule="exact"/>
              <w:ind w:left="50"/>
              <w:rPr>
                <w:sz w:val="22"/>
              </w:rPr>
            </w:pPr>
            <w:r>
              <w:rPr>
                <w:sz w:val="22"/>
              </w:rPr>
              <w:t>Hình 8-1: Vi điều khiển thực hiện chƣơng trình chính trong 2 trƣờng hợp không và có ngắt.</w:t>
            </w:r>
          </w:p>
        </w:tc>
        <w:tc>
          <w:tcPr>
            <w:tcW w:w="872" w:type="dxa"/>
          </w:tcPr>
          <w:p>
            <w:pPr>
              <w:pStyle w:val="TableParagraph"/>
              <w:spacing w:line="229" w:lineRule="exact"/>
              <w:ind w:right="47"/>
              <w:jc w:val="right"/>
              <w:rPr>
                <w:sz w:val="22"/>
              </w:rPr>
            </w:pPr>
            <w:r>
              <w:rPr>
                <w:sz w:val="22"/>
              </w:rPr>
              <w:t>144</w:t>
            </w:r>
          </w:p>
        </w:tc>
      </w:tr>
      <w:tr>
        <w:trPr>
          <w:trHeight w:val="252" w:hRule="atLeast"/>
        </w:trPr>
        <w:tc>
          <w:tcPr>
            <w:tcW w:w="8587" w:type="dxa"/>
          </w:tcPr>
          <w:p>
            <w:pPr>
              <w:pStyle w:val="TableParagraph"/>
              <w:spacing w:line="232" w:lineRule="exact"/>
              <w:ind w:left="50"/>
              <w:rPr>
                <w:sz w:val="22"/>
              </w:rPr>
            </w:pPr>
            <w:r>
              <w:rPr>
                <w:sz w:val="22"/>
              </w:rPr>
              <w:t>Hình 8-2: Thanh ghi INTCON.</w:t>
            </w:r>
          </w:p>
        </w:tc>
        <w:tc>
          <w:tcPr>
            <w:tcW w:w="872" w:type="dxa"/>
          </w:tcPr>
          <w:p>
            <w:pPr>
              <w:pStyle w:val="TableParagraph"/>
              <w:spacing w:line="232" w:lineRule="exact"/>
              <w:ind w:right="47"/>
              <w:jc w:val="right"/>
              <w:rPr>
                <w:sz w:val="22"/>
              </w:rPr>
            </w:pPr>
            <w:r>
              <w:rPr>
                <w:sz w:val="22"/>
              </w:rPr>
              <w:t>145</w:t>
            </w:r>
          </w:p>
        </w:tc>
      </w:tr>
      <w:tr>
        <w:trPr>
          <w:trHeight w:val="252" w:hRule="atLeast"/>
        </w:trPr>
        <w:tc>
          <w:tcPr>
            <w:tcW w:w="8587" w:type="dxa"/>
          </w:tcPr>
          <w:p>
            <w:pPr>
              <w:pStyle w:val="TableParagraph"/>
              <w:spacing w:line="232" w:lineRule="exact"/>
              <w:ind w:left="50"/>
              <w:rPr>
                <w:sz w:val="22"/>
              </w:rPr>
            </w:pPr>
            <w:r>
              <w:rPr>
                <w:sz w:val="22"/>
              </w:rPr>
              <w:t>Hình 8-3: Thanh ghi PIE1 và PIR1.</w:t>
            </w:r>
          </w:p>
        </w:tc>
        <w:tc>
          <w:tcPr>
            <w:tcW w:w="872" w:type="dxa"/>
          </w:tcPr>
          <w:p>
            <w:pPr>
              <w:pStyle w:val="TableParagraph"/>
              <w:spacing w:line="232" w:lineRule="exact"/>
              <w:ind w:right="47"/>
              <w:jc w:val="right"/>
              <w:rPr>
                <w:sz w:val="22"/>
              </w:rPr>
            </w:pPr>
            <w:r>
              <w:rPr>
                <w:sz w:val="22"/>
              </w:rPr>
              <w:t>146</w:t>
            </w:r>
          </w:p>
        </w:tc>
      </w:tr>
      <w:tr>
        <w:trPr>
          <w:trHeight w:val="254" w:hRule="atLeast"/>
        </w:trPr>
        <w:tc>
          <w:tcPr>
            <w:tcW w:w="8587" w:type="dxa"/>
          </w:tcPr>
          <w:p>
            <w:pPr>
              <w:pStyle w:val="TableParagraph"/>
              <w:spacing w:line="234" w:lineRule="exact"/>
              <w:ind w:left="50"/>
              <w:rPr>
                <w:sz w:val="22"/>
              </w:rPr>
            </w:pPr>
            <w:r>
              <w:rPr>
                <w:sz w:val="22"/>
              </w:rPr>
              <w:t>Hình 8-4: Thanh ghi PIE2 và PIR2.</w:t>
            </w:r>
          </w:p>
        </w:tc>
        <w:tc>
          <w:tcPr>
            <w:tcW w:w="872" w:type="dxa"/>
          </w:tcPr>
          <w:p>
            <w:pPr>
              <w:pStyle w:val="TableParagraph"/>
              <w:spacing w:line="234" w:lineRule="exact"/>
              <w:ind w:right="47"/>
              <w:jc w:val="right"/>
              <w:rPr>
                <w:sz w:val="22"/>
              </w:rPr>
            </w:pPr>
            <w:r>
              <w:rPr>
                <w:sz w:val="22"/>
              </w:rPr>
              <w:t>145</w:t>
            </w:r>
          </w:p>
        </w:tc>
      </w:tr>
      <w:tr>
        <w:trPr>
          <w:trHeight w:val="254" w:hRule="atLeast"/>
        </w:trPr>
        <w:tc>
          <w:tcPr>
            <w:tcW w:w="8587" w:type="dxa"/>
          </w:tcPr>
          <w:p>
            <w:pPr>
              <w:pStyle w:val="TableParagraph"/>
              <w:spacing w:line="234" w:lineRule="exact"/>
              <w:ind w:left="50"/>
              <w:rPr>
                <w:sz w:val="22"/>
              </w:rPr>
            </w:pPr>
            <w:r>
              <w:rPr>
                <w:sz w:val="22"/>
              </w:rPr>
              <w:t>Hình 8-5: Mạch điện ngắt của PIC16F887.</w:t>
            </w:r>
          </w:p>
        </w:tc>
        <w:tc>
          <w:tcPr>
            <w:tcW w:w="872" w:type="dxa"/>
          </w:tcPr>
          <w:p>
            <w:pPr>
              <w:pStyle w:val="TableParagraph"/>
              <w:spacing w:line="234" w:lineRule="exact"/>
              <w:ind w:right="47"/>
              <w:jc w:val="right"/>
              <w:rPr>
                <w:sz w:val="22"/>
              </w:rPr>
            </w:pPr>
            <w:r>
              <w:rPr>
                <w:sz w:val="22"/>
              </w:rPr>
              <w:t>148</w:t>
            </w:r>
          </w:p>
        </w:tc>
      </w:tr>
      <w:tr>
        <w:trPr>
          <w:trHeight w:val="252" w:hRule="atLeast"/>
        </w:trPr>
        <w:tc>
          <w:tcPr>
            <w:tcW w:w="8587" w:type="dxa"/>
          </w:tcPr>
          <w:p>
            <w:pPr>
              <w:pStyle w:val="TableParagraph"/>
              <w:spacing w:line="232" w:lineRule="exact"/>
              <w:ind w:left="50"/>
              <w:rPr>
                <w:sz w:val="22"/>
              </w:rPr>
            </w:pPr>
            <w:r>
              <w:rPr>
                <w:sz w:val="22"/>
              </w:rPr>
              <w:t>Hình 8-6: Điều khiển 8 led sáng tắt.</w:t>
            </w:r>
          </w:p>
        </w:tc>
        <w:tc>
          <w:tcPr>
            <w:tcW w:w="872" w:type="dxa"/>
          </w:tcPr>
          <w:p>
            <w:pPr>
              <w:pStyle w:val="TableParagraph"/>
              <w:spacing w:line="232" w:lineRule="exact"/>
              <w:ind w:right="47"/>
              <w:jc w:val="right"/>
              <w:rPr>
                <w:sz w:val="22"/>
              </w:rPr>
            </w:pPr>
            <w:r>
              <w:rPr>
                <w:sz w:val="22"/>
              </w:rPr>
              <w:t>149</w:t>
            </w:r>
          </w:p>
        </w:tc>
      </w:tr>
      <w:tr>
        <w:trPr>
          <w:trHeight w:val="251" w:hRule="atLeast"/>
        </w:trPr>
        <w:tc>
          <w:tcPr>
            <w:tcW w:w="8587" w:type="dxa"/>
          </w:tcPr>
          <w:p>
            <w:pPr>
              <w:pStyle w:val="TableParagraph"/>
              <w:spacing w:line="232" w:lineRule="exact"/>
              <w:ind w:left="50"/>
              <w:rPr>
                <w:sz w:val="22"/>
              </w:rPr>
            </w:pPr>
            <w:r>
              <w:rPr>
                <w:sz w:val="22"/>
              </w:rPr>
              <w:t>Hình 8-7: Lƣu đồ điều khiển 8 led sáng tắt– định thời 262ms dùng ngắt.</w:t>
            </w:r>
          </w:p>
        </w:tc>
        <w:tc>
          <w:tcPr>
            <w:tcW w:w="872" w:type="dxa"/>
          </w:tcPr>
          <w:p>
            <w:pPr>
              <w:pStyle w:val="TableParagraph"/>
              <w:spacing w:line="232" w:lineRule="exact"/>
              <w:ind w:right="47"/>
              <w:jc w:val="right"/>
              <w:rPr>
                <w:sz w:val="22"/>
              </w:rPr>
            </w:pPr>
            <w:r>
              <w:rPr>
                <w:sz w:val="22"/>
              </w:rPr>
              <w:t>149</w:t>
            </w:r>
          </w:p>
        </w:tc>
      </w:tr>
      <w:tr>
        <w:trPr>
          <w:trHeight w:val="254" w:hRule="atLeast"/>
        </w:trPr>
        <w:tc>
          <w:tcPr>
            <w:tcW w:w="8587" w:type="dxa"/>
          </w:tcPr>
          <w:p>
            <w:pPr>
              <w:pStyle w:val="TableParagraph"/>
              <w:spacing w:line="235" w:lineRule="exact"/>
              <w:ind w:left="50"/>
              <w:rPr>
                <w:sz w:val="22"/>
              </w:rPr>
            </w:pPr>
            <w:r>
              <w:rPr>
                <w:sz w:val="22"/>
              </w:rPr>
              <w:t>Hình 8-8: Mạch giao tiếp 2 led 7 đoạn quét hiển thị đếm giây.</w:t>
            </w:r>
          </w:p>
        </w:tc>
        <w:tc>
          <w:tcPr>
            <w:tcW w:w="872" w:type="dxa"/>
          </w:tcPr>
          <w:p>
            <w:pPr>
              <w:pStyle w:val="TableParagraph"/>
              <w:spacing w:line="235" w:lineRule="exact"/>
              <w:ind w:right="47"/>
              <w:jc w:val="right"/>
              <w:rPr>
                <w:sz w:val="22"/>
              </w:rPr>
            </w:pPr>
            <w:r>
              <w:rPr>
                <w:sz w:val="22"/>
              </w:rPr>
              <w:t>150</w:t>
            </w:r>
          </w:p>
        </w:tc>
      </w:tr>
      <w:tr>
        <w:trPr>
          <w:trHeight w:val="252" w:hRule="atLeast"/>
        </w:trPr>
        <w:tc>
          <w:tcPr>
            <w:tcW w:w="8587" w:type="dxa"/>
          </w:tcPr>
          <w:p>
            <w:pPr>
              <w:pStyle w:val="TableParagraph"/>
              <w:spacing w:line="232" w:lineRule="exact"/>
              <w:ind w:left="50"/>
              <w:rPr>
                <w:sz w:val="22"/>
              </w:rPr>
            </w:pPr>
            <w:r>
              <w:rPr>
                <w:sz w:val="22"/>
              </w:rPr>
              <w:t>Hình 8-9: Lƣu đồ đếm giây dùng Timer định thời báo ngắt.</w:t>
            </w:r>
          </w:p>
        </w:tc>
        <w:tc>
          <w:tcPr>
            <w:tcW w:w="872" w:type="dxa"/>
          </w:tcPr>
          <w:p>
            <w:pPr>
              <w:pStyle w:val="TableParagraph"/>
              <w:spacing w:line="232" w:lineRule="exact"/>
              <w:ind w:right="47"/>
              <w:jc w:val="right"/>
              <w:rPr>
                <w:sz w:val="22"/>
              </w:rPr>
            </w:pPr>
            <w:r>
              <w:rPr>
                <w:sz w:val="22"/>
              </w:rPr>
              <w:t>150</w:t>
            </w:r>
          </w:p>
        </w:tc>
      </w:tr>
      <w:tr>
        <w:trPr>
          <w:trHeight w:val="252" w:hRule="atLeast"/>
        </w:trPr>
        <w:tc>
          <w:tcPr>
            <w:tcW w:w="8587" w:type="dxa"/>
          </w:tcPr>
          <w:p>
            <w:pPr>
              <w:pStyle w:val="TableParagraph"/>
              <w:spacing w:line="232" w:lineRule="exact"/>
              <w:ind w:left="50"/>
              <w:rPr>
                <w:sz w:val="22"/>
              </w:rPr>
            </w:pPr>
            <w:r>
              <w:rPr>
                <w:sz w:val="22"/>
              </w:rPr>
              <w:t>Hình 8-10: Mạch đo nhiệt độ dùng cảm biến LM35.</w:t>
            </w:r>
          </w:p>
        </w:tc>
        <w:tc>
          <w:tcPr>
            <w:tcW w:w="872" w:type="dxa"/>
          </w:tcPr>
          <w:p>
            <w:pPr>
              <w:pStyle w:val="TableParagraph"/>
              <w:spacing w:line="232" w:lineRule="exact"/>
              <w:ind w:right="47"/>
              <w:jc w:val="right"/>
              <w:rPr>
                <w:sz w:val="22"/>
              </w:rPr>
            </w:pPr>
            <w:r>
              <w:rPr>
                <w:sz w:val="22"/>
              </w:rPr>
              <w:t>152</w:t>
            </w:r>
          </w:p>
        </w:tc>
      </w:tr>
      <w:tr>
        <w:trPr>
          <w:trHeight w:val="254" w:hRule="atLeast"/>
        </w:trPr>
        <w:tc>
          <w:tcPr>
            <w:tcW w:w="8587" w:type="dxa"/>
          </w:tcPr>
          <w:p>
            <w:pPr>
              <w:pStyle w:val="TableParagraph"/>
              <w:spacing w:line="234" w:lineRule="exact"/>
              <w:ind w:left="50"/>
              <w:rPr>
                <w:sz w:val="22"/>
              </w:rPr>
            </w:pPr>
            <w:r>
              <w:rPr>
                <w:sz w:val="22"/>
              </w:rPr>
              <w:t>Hình 8-11: Lƣu đồ chuyển đổi ADC có báo ngắt.</w:t>
            </w:r>
          </w:p>
        </w:tc>
        <w:tc>
          <w:tcPr>
            <w:tcW w:w="872" w:type="dxa"/>
          </w:tcPr>
          <w:p>
            <w:pPr>
              <w:pStyle w:val="TableParagraph"/>
              <w:spacing w:line="234" w:lineRule="exact"/>
              <w:ind w:right="47"/>
              <w:jc w:val="right"/>
              <w:rPr>
                <w:sz w:val="22"/>
              </w:rPr>
            </w:pPr>
            <w:r>
              <w:rPr>
                <w:sz w:val="22"/>
              </w:rPr>
              <w:t>153</w:t>
            </w:r>
          </w:p>
        </w:tc>
      </w:tr>
      <w:tr>
        <w:trPr>
          <w:trHeight w:val="251" w:hRule="atLeast"/>
        </w:trPr>
        <w:tc>
          <w:tcPr>
            <w:tcW w:w="8587" w:type="dxa"/>
          </w:tcPr>
          <w:p>
            <w:pPr>
              <w:pStyle w:val="TableParagraph"/>
              <w:spacing w:line="232" w:lineRule="exact"/>
              <w:ind w:left="50"/>
              <w:rPr>
                <w:sz w:val="22"/>
              </w:rPr>
            </w:pPr>
            <w:r>
              <w:rPr>
                <w:sz w:val="22"/>
              </w:rPr>
              <w:t>Hình 8-12: Đo nhiệt độ dùng cảm biến LM35 và đếm giây.</w:t>
            </w:r>
          </w:p>
        </w:tc>
        <w:tc>
          <w:tcPr>
            <w:tcW w:w="872" w:type="dxa"/>
          </w:tcPr>
          <w:p>
            <w:pPr>
              <w:pStyle w:val="TableParagraph"/>
              <w:spacing w:line="232" w:lineRule="exact"/>
              <w:ind w:right="47"/>
              <w:jc w:val="right"/>
              <w:rPr>
                <w:sz w:val="22"/>
              </w:rPr>
            </w:pPr>
            <w:r>
              <w:rPr>
                <w:sz w:val="22"/>
              </w:rPr>
              <w:t>154</w:t>
            </w:r>
          </w:p>
        </w:tc>
      </w:tr>
      <w:tr>
        <w:trPr>
          <w:trHeight w:val="506" w:hRule="atLeast"/>
        </w:trPr>
        <w:tc>
          <w:tcPr>
            <w:tcW w:w="8587" w:type="dxa"/>
          </w:tcPr>
          <w:p>
            <w:pPr>
              <w:pStyle w:val="TableParagraph"/>
              <w:spacing w:line="247" w:lineRule="exact"/>
              <w:ind w:left="50"/>
              <w:rPr>
                <w:sz w:val="22"/>
              </w:rPr>
            </w:pPr>
            <w:r>
              <w:rPr>
                <w:sz w:val="22"/>
              </w:rPr>
              <w:t>Hình 8-13: Lƣu đồ chuyển đổi ADC có báo ngắt và đếm giây dùng timer báo ngắt.</w:t>
            </w:r>
          </w:p>
        </w:tc>
        <w:tc>
          <w:tcPr>
            <w:tcW w:w="872" w:type="dxa"/>
          </w:tcPr>
          <w:p>
            <w:pPr>
              <w:pStyle w:val="TableParagraph"/>
              <w:spacing w:line="247" w:lineRule="exact"/>
              <w:ind w:right="47"/>
              <w:jc w:val="right"/>
              <w:rPr>
                <w:sz w:val="22"/>
              </w:rPr>
            </w:pPr>
            <w:r>
              <w:rPr>
                <w:sz w:val="22"/>
              </w:rPr>
              <w:t>155</w:t>
            </w:r>
          </w:p>
        </w:tc>
      </w:tr>
      <w:tr>
        <w:trPr>
          <w:trHeight w:val="506" w:hRule="atLeast"/>
        </w:trPr>
        <w:tc>
          <w:tcPr>
            <w:tcW w:w="8587" w:type="dxa"/>
          </w:tcPr>
          <w:p>
            <w:pPr>
              <w:pStyle w:val="TableParagraph"/>
              <w:spacing w:before="9"/>
              <w:rPr>
                <w:sz w:val="21"/>
              </w:rPr>
            </w:pPr>
          </w:p>
          <w:p>
            <w:pPr>
              <w:pStyle w:val="TableParagraph"/>
              <w:spacing w:line="236" w:lineRule="exact"/>
              <w:ind w:left="50"/>
              <w:rPr>
                <w:sz w:val="22"/>
              </w:rPr>
            </w:pPr>
            <w:r>
              <w:rPr>
                <w:sz w:val="22"/>
              </w:rPr>
              <w:t>Hình 9-1: Hệ thống truyền đồng bộ.</w:t>
            </w:r>
          </w:p>
        </w:tc>
        <w:tc>
          <w:tcPr>
            <w:tcW w:w="872" w:type="dxa"/>
          </w:tcPr>
          <w:p>
            <w:pPr>
              <w:pStyle w:val="TableParagraph"/>
              <w:spacing w:before="9"/>
              <w:rPr>
                <w:sz w:val="21"/>
              </w:rPr>
            </w:pPr>
          </w:p>
          <w:p>
            <w:pPr>
              <w:pStyle w:val="TableParagraph"/>
              <w:spacing w:line="236" w:lineRule="exact"/>
              <w:ind w:right="47"/>
              <w:jc w:val="right"/>
              <w:rPr>
                <w:sz w:val="22"/>
              </w:rPr>
            </w:pPr>
            <w:r>
              <w:rPr>
                <w:sz w:val="22"/>
              </w:rPr>
              <w:t>160</w:t>
            </w:r>
          </w:p>
        </w:tc>
      </w:tr>
      <w:tr>
        <w:trPr>
          <w:trHeight w:val="251" w:hRule="atLeast"/>
        </w:trPr>
        <w:tc>
          <w:tcPr>
            <w:tcW w:w="8587" w:type="dxa"/>
          </w:tcPr>
          <w:p>
            <w:pPr>
              <w:pStyle w:val="TableParagraph"/>
              <w:spacing w:line="232" w:lineRule="exact"/>
              <w:ind w:left="50"/>
              <w:rPr>
                <w:sz w:val="22"/>
              </w:rPr>
            </w:pPr>
            <w:r>
              <w:rPr>
                <w:sz w:val="22"/>
              </w:rPr>
              <w:t>Hình 9-2: Hệ thống truyền bất đồng bộ.</w:t>
            </w:r>
          </w:p>
        </w:tc>
        <w:tc>
          <w:tcPr>
            <w:tcW w:w="872" w:type="dxa"/>
          </w:tcPr>
          <w:p>
            <w:pPr>
              <w:pStyle w:val="TableParagraph"/>
              <w:spacing w:line="232" w:lineRule="exact"/>
              <w:ind w:right="47"/>
              <w:jc w:val="right"/>
              <w:rPr>
                <w:sz w:val="22"/>
              </w:rPr>
            </w:pPr>
            <w:r>
              <w:rPr>
                <w:sz w:val="22"/>
              </w:rPr>
              <w:t>160</w:t>
            </w:r>
          </w:p>
        </w:tc>
      </w:tr>
      <w:tr>
        <w:trPr>
          <w:trHeight w:val="254" w:hRule="atLeast"/>
        </w:trPr>
        <w:tc>
          <w:tcPr>
            <w:tcW w:w="8587" w:type="dxa"/>
          </w:tcPr>
          <w:p>
            <w:pPr>
              <w:pStyle w:val="TableParagraph"/>
              <w:spacing w:line="234" w:lineRule="exact"/>
              <w:ind w:left="50"/>
              <w:rPr>
                <w:sz w:val="22"/>
              </w:rPr>
            </w:pPr>
            <w:r>
              <w:rPr>
                <w:sz w:val="22"/>
              </w:rPr>
              <w:t>Hình 9-3: Thanh ghi TXSTA.</w:t>
            </w:r>
          </w:p>
        </w:tc>
        <w:tc>
          <w:tcPr>
            <w:tcW w:w="872" w:type="dxa"/>
          </w:tcPr>
          <w:p>
            <w:pPr>
              <w:pStyle w:val="TableParagraph"/>
              <w:spacing w:line="234" w:lineRule="exact"/>
              <w:ind w:right="47"/>
              <w:jc w:val="right"/>
              <w:rPr>
                <w:sz w:val="22"/>
              </w:rPr>
            </w:pPr>
            <w:r>
              <w:rPr>
                <w:sz w:val="22"/>
              </w:rPr>
              <w:t>162</w:t>
            </w:r>
          </w:p>
        </w:tc>
      </w:tr>
      <w:tr>
        <w:trPr>
          <w:trHeight w:val="252" w:hRule="atLeast"/>
        </w:trPr>
        <w:tc>
          <w:tcPr>
            <w:tcW w:w="8587" w:type="dxa"/>
          </w:tcPr>
          <w:p>
            <w:pPr>
              <w:pStyle w:val="TableParagraph"/>
              <w:spacing w:line="232" w:lineRule="exact"/>
              <w:ind w:left="50"/>
              <w:rPr>
                <w:sz w:val="22"/>
              </w:rPr>
            </w:pPr>
            <w:r>
              <w:rPr>
                <w:sz w:val="22"/>
              </w:rPr>
              <w:t>Hình 9-4: Sơ đồ khối của khối phát dữ liệu của PIC16F887.</w:t>
            </w:r>
          </w:p>
        </w:tc>
        <w:tc>
          <w:tcPr>
            <w:tcW w:w="872" w:type="dxa"/>
          </w:tcPr>
          <w:p>
            <w:pPr>
              <w:pStyle w:val="TableParagraph"/>
              <w:spacing w:line="232" w:lineRule="exact"/>
              <w:ind w:right="47"/>
              <w:jc w:val="right"/>
              <w:rPr>
                <w:sz w:val="22"/>
              </w:rPr>
            </w:pPr>
            <w:r>
              <w:rPr>
                <w:sz w:val="22"/>
              </w:rPr>
              <w:t>163</w:t>
            </w:r>
          </w:p>
        </w:tc>
      </w:tr>
      <w:tr>
        <w:trPr>
          <w:trHeight w:val="252" w:hRule="atLeast"/>
        </w:trPr>
        <w:tc>
          <w:tcPr>
            <w:tcW w:w="8587" w:type="dxa"/>
          </w:tcPr>
          <w:p>
            <w:pPr>
              <w:pStyle w:val="TableParagraph"/>
              <w:spacing w:line="232" w:lineRule="exact"/>
              <w:ind w:left="50"/>
              <w:rPr>
                <w:sz w:val="22"/>
              </w:rPr>
            </w:pPr>
            <w:r>
              <w:rPr>
                <w:sz w:val="22"/>
              </w:rPr>
              <w:t>Hình 9-5: Dạng sóng truyền dữ liệu.</w:t>
            </w:r>
          </w:p>
        </w:tc>
        <w:tc>
          <w:tcPr>
            <w:tcW w:w="872" w:type="dxa"/>
          </w:tcPr>
          <w:p>
            <w:pPr>
              <w:pStyle w:val="TableParagraph"/>
              <w:spacing w:line="232" w:lineRule="exact"/>
              <w:ind w:right="47"/>
              <w:jc w:val="right"/>
              <w:rPr>
                <w:sz w:val="22"/>
              </w:rPr>
            </w:pPr>
            <w:r>
              <w:rPr>
                <w:sz w:val="22"/>
              </w:rPr>
              <w:t>163</w:t>
            </w:r>
          </w:p>
        </w:tc>
      </w:tr>
      <w:tr>
        <w:trPr>
          <w:trHeight w:val="254" w:hRule="atLeast"/>
        </w:trPr>
        <w:tc>
          <w:tcPr>
            <w:tcW w:w="8587" w:type="dxa"/>
          </w:tcPr>
          <w:p>
            <w:pPr>
              <w:pStyle w:val="TableParagraph"/>
              <w:spacing w:line="234" w:lineRule="exact"/>
              <w:ind w:left="50"/>
              <w:rPr>
                <w:sz w:val="22"/>
              </w:rPr>
            </w:pPr>
            <w:r>
              <w:rPr>
                <w:sz w:val="22"/>
              </w:rPr>
              <w:t>Hình 9-6: Dạng sóng truyền 2 byte dữ liệu.</w:t>
            </w:r>
          </w:p>
        </w:tc>
        <w:tc>
          <w:tcPr>
            <w:tcW w:w="872" w:type="dxa"/>
          </w:tcPr>
          <w:p>
            <w:pPr>
              <w:pStyle w:val="TableParagraph"/>
              <w:spacing w:line="234" w:lineRule="exact"/>
              <w:ind w:right="47"/>
              <w:jc w:val="right"/>
              <w:rPr>
                <w:sz w:val="22"/>
              </w:rPr>
            </w:pPr>
            <w:r>
              <w:rPr>
                <w:sz w:val="22"/>
              </w:rPr>
              <w:t>163</w:t>
            </w:r>
          </w:p>
        </w:tc>
      </w:tr>
      <w:tr>
        <w:trPr>
          <w:trHeight w:val="254" w:hRule="atLeast"/>
        </w:trPr>
        <w:tc>
          <w:tcPr>
            <w:tcW w:w="8587" w:type="dxa"/>
          </w:tcPr>
          <w:p>
            <w:pPr>
              <w:pStyle w:val="TableParagraph"/>
              <w:spacing w:line="235" w:lineRule="exact"/>
              <w:ind w:left="50"/>
              <w:rPr>
                <w:sz w:val="22"/>
              </w:rPr>
            </w:pPr>
            <w:r>
              <w:rPr>
                <w:sz w:val="22"/>
              </w:rPr>
              <w:t>Hình 9-7: Thanh ghi RCSTA.</w:t>
            </w:r>
          </w:p>
        </w:tc>
        <w:tc>
          <w:tcPr>
            <w:tcW w:w="872" w:type="dxa"/>
          </w:tcPr>
          <w:p>
            <w:pPr>
              <w:pStyle w:val="TableParagraph"/>
              <w:spacing w:line="235" w:lineRule="exact"/>
              <w:ind w:right="47"/>
              <w:jc w:val="right"/>
              <w:rPr>
                <w:sz w:val="22"/>
              </w:rPr>
            </w:pPr>
            <w:r>
              <w:rPr>
                <w:sz w:val="22"/>
              </w:rPr>
              <w:t>164</w:t>
            </w:r>
          </w:p>
        </w:tc>
      </w:tr>
      <w:tr>
        <w:trPr>
          <w:trHeight w:val="252" w:hRule="atLeast"/>
        </w:trPr>
        <w:tc>
          <w:tcPr>
            <w:tcW w:w="8587" w:type="dxa"/>
          </w:tcPr>
          <w:p>
            <w:pPr>
              <w:pStyle w:val="TableParagraph"/>
              <w:spacing w:line="232" w:lineRule="exact"/>
              <w:ind w:left="50"/>
              <w:rPr>
                <w:sz w:val="22"/>
              </w:rPr>
            </w:pPr>
            <w:r>
              <w:rPr>
                <w:sz w:val="22"/>
              </w:rPr>
              <w:t>Hình 9-8: Sơ đồ khối của khối nhận dữ liệu của PIC16F887.</w:t>
            </w:r>
          </w:p>
        </w:tc>
        <w:tc>
          <w:tcPr>
            <w:tcW w:w="872" w:type="dxa"/>
          </w:tcPr>
          <w:p>
            <w:pPr>
              <w:pStyle w:val="TableParagraph"/>
              <w:spacing w:line="232" w:lineRule="exact"/>
              <w:ind w:right="47"/>
              <w:jc w:val="right"/>
              <w:rPr>
                <w:sz w:val="22"/>
              </w:rPr>
            </w:pPr>
            <w:r>
              <w:rPr>
                <w:sz w:val="22"/>
              </w:rPr>
              <w:t>166</w:t>
            </w:r>
          </w:p>
        </w:tc>
      </w:tr>
      <w:tr>
        <w:trPr>
          <w:trHeight w:val="251" w:hRule="atLeast"/>
        </w:trPr>
        <w:tc>
          <w:tcPr>
            <w:tcW w:w="8587" w:type="dxa"/>
          </w:tcPr>
          <w:p>
            <w:pPr>
              <w:pStyle w:val="TableParagraph"/>
              <w:spacing w:line="232" w:lineRule="exact"/>
              <w:ind w:left="50"/>
              <w:rPr>
                <w:sz w:val="22"/>
              </w:rPr>
            </w:pPr>
            <w:r>
              <w:rPr>
                <w:sz w:val="22"/>
              </w:rPr>
              <w:t>Hình 9-9: Dạng sóng nhận dữ liệu.</w:t>
            </w:r>
          </w:p>
        </w:tc>
        <w:tc>
          <w:tcPr>
            <w:tcW w:w="872" w:type="dxa"/>
          </w:tcPr>
          <w:p>
            <w:pPr>
              <w:pStyle w:val="TableParagraph"/>
              <w:spacing w:line="232" w:lineRule="exact"/>
              <w:ind w:right="47"/>
              <w:jc w:val="right"/>
              <w:rPr>
                <w:sz w:val="22"/>
              </w:rPr>
            </w:pPr>
            <w:r>
              <w:rPr>
                <w:sz w:val="22"/>
              </w:rPr>
              <w:t>166</w:t>
            </w:r>
          </w:p>
        </w:tc>
      </w:tr>
      <w:tr>
        <w:trPr>
          <w:trHeight w:val="254" w:hRule="atLeast"/>
        </w:trPr>
        <w:tc>
          <w:tcPr>
            <w:tcW w:w="8587" w:type="dxa"/>
          </w:tcPr>
          <w:p>
            <w:pPr>
              <w:pStyle w:val="TableParagraph"/>
              <w:spacing w:line="234" w:lineRule="exact"/>
              <w:ind w:left="50"/>
              <w:rPr>
                <w:sz w:val="22"/>
              </w:rPr>
            </w:pPr>
            <w:r>
              <w:rPr>
                <w:sz w:val="22"/>
              </w:rPr>
              <w:t>Hình 9-10: Thanh ghi RCSTA.</w:t>
            </w:r>
          </w:p>
        </w:tc>
        <w:tc>
          <w:tcPr>
            <w:tcW w:w="872" w:type="dxa"/>
          </w:tcPr>
          <w:p>
            <w:pPr>
              <w:pStyle w:val="TableParagraph"/>
              <w:spacing w:line="234" w:lineRule="exact"/>
              <w:ind w:right="47"/>
              <w:jc w:val="right"/>
              <w:rPr>
                <w:sz w:val="22"/>
              </w:rPr>
            </w:pPr>
            <w:r>
              <w:rPr>
                <w:sz w:val="22"/>
              </w:rPr>
              <w:t>167</w:t>
            </w:r>
          </w:p>
        </w:tc>
      </w:tr>
      <w:tr>
        <w:trPr>
          <w:trHeight w:val="252" w:hRule="atLeast"/>
        </w:trPr>
        <w:tc>
          <w:tcPr>
            <w:tcW w:w="8587" w:type="dxa"/>
          </w:tcPr>
          <w:p>
            <w:pPr>
              <w:pStyle w:val="TableParagraph"/>
              <w:spacing w:line="232" w:lineRule="exact"/>
              <w:ind w:left="50"/>
              <w:rPr>
                <w:sz w:val="22"/>
              </w:rPr>
            </w:pPr>
            <w:r>
              <w:rPr>
                <w:sz w:val="22"/>
              </w:rPr>
              <w:t>Hình 9-11: Hệ thống truyền dữ liệu giữa máy tính và vi điều khiển.</w:t>
            </w:r>
          </w:p>
        </w:tc>
        <w:tc>
          <w:tcPr>
            <w:tcW w:w="872" w:type="dxa"/>
          </w:tcPr>
          <w:p>
            <w:pPr>
              <w:pStyle w:val="TableParagraph"/>
              <w:spacing w:line="232" w:lineRule="exact"/>
              <w:ind w:right="47"/>
              <w:jc w:val="right"/>
              <w:rPr>
                <w:sz w:val="22"/>
              </w:rPr>
            </w:pPr>
            <w:r>
              <w:rPr>
                <w:sz w:val="22"/>
              </w:rPr>
              <w:t>170</w:t>
            </w:r>
          </w:p>
        </w:tc>
      </w:tr>
      <w:tr>
        <w:trPr>
          <w:trHeight w:val="251" w:hRule="atLeast"/>
        </w:trPr>
        <w:tc>
          <w:tcPr>
            <w:tcW w:w="8587" w:type="dxa"/>
          </w:tcPr>
          <w:p>
            <w:pPr>
              <w:pStyle w:val="TableParagraph"/>
              <w:spacing w:line="232" w:lineRule="exact"/>
              <w:ind w:left="50"/>
              <w:rPr>
                <w:sz w:val="22"/>
              </w:rPr>
            </w:pPr>
            <w:r>
              <w:rPr>
                <w:sz w:val="22"/>
              </w:rPr>
              <w:t>Hình 9-12: Lƣu đồ điều khiển truyền dữ liệu.</w:t>
            </w:r>
          </w:p>
        </w:tc>
        <w:tc>
          <w:tcPr>
            <w:tcW w:w="872" w:type="dxa"/>
          </w:tcPr>
          <w:p>
            <w:pPr>
              <w:pStyle w:val="TableParagraph"/>
              <w:spacing w:line="232" w:lineRule="exact"/>
              <w:ind w:right="47"/>
              <w:jc w:val="right"/>
              <w:rPr>
                <w:sz w:val="22"/>
              </w:rPr>
            </w:pPr>
            <w:r>
              <w:rPr>
                <w:sz w:val="22"/>
              </w:rPr>
              <w:t>170</w:t>
            </w:r>
          </w:p>
        </w:tc>
      </w:tr>
      <w:tr>
        <w:trPr>
          <w:trHeight w:val="254" w:hRule="atLeast"/>
        </w:trPr>
        <w:tc>
          <w:tcPr>
            <w:tcW w:w="8587" w:type="dxa"/>
          </w:tcPr>
          <w:p>
            <w:pPr>
              <w:pStyle w:val="TableParagraph"/>
              <w:spacing w:line="235" w:lineRule="exact"/>
              <w:ind w:left="50"/>
              <w:rPr>
                <w:sz w:val="22"/>
              </w:rPr>
            </w:pPr>
            <w:r>
              <w:rPr>
                <w:sz w:val="22"/>
              </w:rPr>
              <w:t>Hình 9-13: Giao diện phần mềm Terminal để gởi dữ liệu.</w:t>
            </w:r>
          </w:p>
        </w:tc>
        <w:tc>
          <w:tcPr>
            <w:tcW w:w="872" w:type="dxa"/>
          </w:tcPr>
          <w:p>
            <w:pPr>
              <w:pStyle w:val="TableParagraph"/>
              <w:spacing w:line="235" w:lineRule="exact"/>
              <w:ind w:right="47"/>
              <w:jc w:val="right"/>
              <w:rPr>
                <w:sz w:val="22"/>
              </w:rPr>
            </w:pPr>
            <w:r>
              <w:rPr>
                <w:sz w:val="22"/>
              </w:rPr>
              <w:t>171</w:t>
            </w:r>
          </w:p>
        </w:tc>
      </w:tr>
      <w:tr>
        <w:trPr>
          <w:trHeight w:val="252" w:hRule="atLeast"/>
        </w:trPr>
        <w:tc>
          <w:tcPr>
            <w:tcW w:w="8587" w:type="dxa"/>
          </w:tcPr>
          <w:p>
            <w:pPr>
              <w:pStyle w:val="TableParagraph"/>
              <w:spacing w:line="232" w:lineRule="exact"/>
              <w:ind w:left="50"/>
              <w:rPr>
                <w:sz w:val="22"/>
              </w:rPr>
            </w:pPr>
            <w:r>
              <w:rPr>
                <w:sz w:val="22"/>
              </w:rPr>
              <w:t>Hình 9-14: Hệ thống truyền dữ liệu giữa máy tính và vi điều khiển, hiển thị LCD.</w:t>
            </w:r>
          </w:p>
        </w:tc>
        <w:tc>
          <w:tcPr>
            <w:tcW w:w="872" w:type="dxa"/>
          </w:tcPr>
          <w:p>
            <w:pPr>
              <w:pStyle w:val="TableParagraph"/>
              <w:spacing w:line="232" w:lineRule="exact"/>
              <w:ind w:right="47"/>
              <w:jc w:val="right"/>
              <w:rPr>
                <w:sz w:val="22"/>
              </w:rPr>
            </w:pPr>
            <w:r>
              <w:rPr>
                <w:sz w:val="22"/>
              </w:rPr>
              <w:t>172</w:t>
            </w:r>
          </w:p>
        </w:tc>
      </w:tr>
      <w:tr>
        <w:trPr>
          <w:trHeight w:val="252" w:hRule="atLeast"/>
        </w:trPr>
        <w:tc>
          <w:tcPr>
            <w:tcW w:w="8587" w:type="dxa"/>
          </w:tcPr>
          <w:p>
            <w:pPr>
              <w:pStyle w:val="TableParagraph"/>
              <w:spacing w:line="232" w:lineRule="exact"/>
              <w:ind w:left="50"/>
              <w:rPr>
                <w:sz w:val="22"/>
              </w:rPr>
            </w:pPr>
            <w:r>
              <w:rPr>
                <w:sz w:val="22"/>
              </w:rPr>
              <w:t>Hình 9-15: Lƣu đồ điều khiển truyền dữ liệu, hiển thị trên LCD.</w:t>
            </w:r>
          </w:p>
        </w:tc>
        <w:tc>
          <w:tcPr>
            <w:tcW w:w="872" w:type="dxa"/>
          </w:tcPr>
          <w:p>
            <w:pPr>
              <w:pStyle w:val="TableParagraph"/>
              <w:spacing w:line="232" w:lineRule="exact"/>
              <w:ind w:right="47"/>
              <w:jc w:val="right"/>
              <w:rPr>
                <w:sz w:val="22"/>
              </w:rPr>
            </w:pPr>
            <w:r>
              <w:rPr>
                <w:sz w:val="22"/>
              </w:rPr>
              <w:t>172</w:t>
            </w:r>
          </w:p>
        </w:tc>
      </w:tr>
      <w:tr>
        <w:trPr>
          <w:trHeight w:val="254" w:hRule="atLeast"/>
        </w:trPr>
        <w:tc>
          <w:tcPr>
            <w:tcW w:w="8587" w:type="dxa"/>
          </w:tcPr>
          <w:p>
            <w:pPr>
              <w:pStyle w:val="TableParagraph"/>
              <w:spacing w:line="234" w:lineRule="exact"/>
              <w:ind w:left="50"/>
              <w:rPr>
                <w:sz w:val="22"/>
              </w:rPr>
            </w:pPr>
            <w:r>
              <w:rPr>
                <w:sz w:val="22"/>
              </w:rPr>
              <w:t>Hình 9-16: Hệ thống truyền dữ liệu giữa máy tính và vi điều khiển, có LCD, bàn phím.</w:t>
            </w:r>
          </w:p>
        </w:tc>
        <w:tc>
          <w:tcPr>
            <w:tcW w:w="872" w:type="dxa"/>
          </w:tcPr>
          <w:p>
            <w:pPr>
              <w:pStyle w:val="TableParagraph"/>
              <w:spacing w:line="234" w:lineRule="exact"/>
              <w:ind w:right="47"/>
              <w:jc w:val="right"/>
              <w:rPr>
                <w:sz w:val="22"/>
              </w:rPr>
            </w:pPr>
            <w:r>
              <w:rPr>
                <w:sz w:val="22"/>
              </w:rPr>
              <w:t>173</w:t>
            </w:r>
          </w:p>
        </w:tc>
      </w:tr>
      <w:tr>
        <w:trPr>
          <w:trHeight w:val="391" w:hRule="atLeast"/>
        </w:trPr>
        <w:tc>
          <w:tcPr>
            <w:tcW w:w="8587" w:type="dxa"/>
          </w:tcPr>
          <w:p>
            <w:pPr>
              <w:pStyle w:val="TableParagraph"/>
              <w:spacing w:line="249" w:lineRule="exact"/>
              <w:ind w:left="50"/>
              <w:rPr>
                <w:sz w:val="22"/>
              </w:rPr>
            </w:pPr>
            <w:r>
              <w:rPr>
                <w:sz w:val="22"/>
              </w:rPr>
              <w:t>Hình 9-17: Lƣu đồ điều khiển truyền dữ liệu, có thêm LCD và bàn phím.</w:t>
            </w:r>
          </w:p>
        </w:tc>
        <w:tc>
          <w:tcPr>
            <w:tcW w:w="872" w:type="dxa"/>
          </w:tcPr>
          <w:p>
            <w:pPr>
              <w:pStyle w:val="TableParagraph"/>
              <w:spacing w:line="249" w:lineRule="exact"/>
              <w:ind w:right="47"/>
              <w:jc w:val="right"/>
              <w:rPr>
                <w:sz w:val="22"/>
              </w:rPr>
            </w:pPr>
            <w:r>
              <w:rPr>
                <w:sz w:val="22"/>
              </w:rPr>
              <w:t>174</w:t>
            </w:r>
          </w:p>
        </w:tc>
      </w:tr>
      <w:tr>
        <w:trPr>
          <w:trHeight w:val="391" w:hRule="atLeast"/>
        </w:trPr>
        <w:tc>
          <w:tcPr>
            <w:tcW w:w="8587" w:type="dxa"/>
          </w:tcPr>
          <w:p>
            <w:pPr>
              <w:pStyle w:val="TableParagraph"/>
              <w:spacing w:line="238" w:lineRule="exact" w:before="133"/>
              <w:ind w:left="50"/>
              <w:rPr>
                <w:sz w:val="22"/>
              </w:rPr>
            </w:pPr>
            <w:r>
              <w:rPr>
                <w:sz w:val="22"/>
              </w:rPr>
              <w:t>Hình 10-1: Dạng sóng điều chế độ rộng xung.</w:t>
            </w:r>
          </w:p>
        </w:tc>
        <w:tc>
          <w:tcPr>
            <w:tcW w:w="872" w:type="dxa"/>
          </w:tcPr>
          <w:p>
            <w:pPr>
              <w:pStyle w:val="TableParagraph"/>
              <w:spacing w:line="238" w:lineRule="exact" w:before="133"/>
              <w:ind w:right="47"/>
              <w:jc w:val="right"/>
              <w:rPr>
                <w:sz w:val="22"/>
              </w:rPr>
            </w:pPr>
            <w:r>
              <w:rPr>
                <w:sz w:val="22"/>
              </w:rPr>
              <w:t>178</w:t>
            </w:r>
          </w:p>
        </w:tc>
      </w:tr>
      <w:tr>
        <w:trPr>
          <w:trHeight w:val="252" w:hRule="atLeast"/>
        </w:trPr>
        <w:tc>
          <w:tcPr>
            <w:tcW w:w="8587" w:type="dxa"/>
          </w:tcPr>
          <w:p>
            <w:pPr>
              <w:pStyle w:val="TableParagraph"/>
              <w:spacing w:line="232" w:lineRule="exact"/>
              <w:ind w:left="50"/>
              <w:rPr>
                <w:sz w:val="22"/>
              </w:rPr>
            </w:pPr>
            <w:r>
              <w:rPr>
                <w:sz w:val="22"/>
              </w:rPr>
              <w:t>Hình 10-2: Sơ đồ khối của PWM PIC 16F887.</w:t>
            </w:r>
          </w:p>
        </w:tc>
        <w:tc>
          <w:tcPr>
            <w:tcW w:w="872" w:type="dxa"/>
          </w:tcPr>
          <w:p>
            <w:pPr>
              <w:pStyle w:val="TableParagraph"/>
              <w:spacing w:line="232" w:lineRule="exact"/>
              <w:ind w:right="47"/>
              <w:jc w:val="right"/>
              <w:rPr>
                <w:sz w:val="22"/>
              </w:rPr>
            </w:pPr>
            <w:r>
              <w:rPr>
                <w:sz w:val="22"/>
              </w:rPr>
              <w:t>179</w:t>
            </w:r>
          </w:p>
        </w:tc>
      </w:tr>
      <w:tr>
        <w:trPr>
          <w:trHeight w:val="252" w:hRule="atLeast"/>
        </w:trPr>
        <w:tc>
          <w:tcPr>
            <w:tcW w:w="8587" w:type="dxa"/>
          </w:tcPr>
          <w:p>
            <w:pPr>
              <w:pStyle w:val="TableParagraph"/>
              <w:spacing w:line="232" w:lineRule="exact"/>
              <w:ind w:left="50"/>
              <w:rPr>
                <w:sz w:val="22"/>
              </w:rPr>
            </w:pPr>
            <w:r>
              <w:rPr>
                <w:sz w:val="22"/>
              </w:rPr>
              <w:t>Hình 10-3: Dạng sóng PWM.</w:t>
            </w:r>
          </w:p>
        </w:tc>
        <w:tc>
          <w:tcPr>
            <w:tcW w:w="872" w:type="dxa"/>
          </w:tcPr>
          <w:p>
            <w:pPr>
              <w:pStyle w:val="TableParagraph"/>
              <w:spacing w:line="232" w:lineRule="exact"/>
              <w:ind w:right="47"/>
              <w:jc w:val="right"/>
              <w:rPr>
                <w:sz w:val="22"/>
              </w:rPr>
            </w:pPr>
            <w:r>
              <w:rPr>
                <w:sz w:val="22"/>
              </w:rPr>
              <w:t>180</w:t>
            </w:r>
          </w:p>
        </w:tc>
      </w:tr>
      <w:tr>
        <w:trPr>
          <w:trHeight w:val="254" w:hRule="atLeast"/>
        </w:trPr>
        <w:tc>
          <w:tcPr>
            <w:tcW w:w="8587" w:type="dxa"/>
          </w:tcPr>
          <w:p>
            <w:pPr>
              <w:pStyle w:val="TableParagraph"/>
              <w:spacing w:line="234" w:lineRule="exact"/>
              <w:ind w:left="50"/>
              <w:rPr>
                <w:sz w:val="22"/>
              </w:rPr>
            </w:pPr>
            <w:r>
              <w:rPr>
                <w:sz w:val="22"/>
              </w:rPr>
              <w:t>Hình 10-4: Mạch điều khiển thay đổi cƣờng độ sáng của đèn dùng PWM.</w:t>
            </w:r>
          </w:p>
        </w:tc>
        <w:tc>
          <w:tcPr>
            <w:tcW w:w="872" w:type="dxa"/>
          </w:tcPr>
          <w:p>
            <w:pPr>
              <w:pStyle w:val="TableParagraph"/>
              <w:spacing w:line="234" w:lineRule="exact"/>
              <w:ind w:right="47"/>
              <w:jc w:val="right"/>
              <w:rPr>
                <w:sz w:val="22"/>
              </w:rPr>
            </w:pPr>
            <w:r>
              <w:rPr>
                <w:sz w:val="22"/>
              </w:rPr>
              <w:t>182</w:t>
            </w:r>
          </w:p>
        </w:tc>
      </w:tr>
      <w:tr>
        <w:trPr>
          <w:trHeight w:val="254" w:hRule="atLeast"/>
        </w:trPr>
        <w:tc>
          <w:tcPr>
            <w:tcW w:w="8587" w:type="dxa"/>
          </w:tcPr>
          <w:p>
            <w:pPr>
              <w:pStyle w:val="TableParagraph"/>
              <w:spacing w:line="234" w:lineRule="exact"/>
              <w:ind w:left="50"/>
              <w:rPr>
                <w:sz w:val="22"/>
              </w:rPr>
            </w:pPr>
            <w:r>
              <w:rPr>
                <w:sz w:val="22"/>
              </w:rPr>
              <w:t>Hình 10-5: Lƣu đồ điều khiển đèn sáng dùng PWM.</w:t>
            </w:r>
          </w:p>
        </w:tc>
        <w:tc>
          <w:tcPr>
            <w:tcW w:w="872" w:type="dxa"/>
          </w:tcPr>
          <w:p>
            <w:pPr>
              <w:pStyle w:val="TableParagraph"/>
              <w:spacing w:line="234" w:lineRule="exact"/>
              <w:ind w:right="47"/>
              <w:jc w:val="right"/>
              <w:rPr>
                <w:sz w:val="22"/>
              </w:rPr>
            </w:pPr>
            <w:r>
              <w:rPr>
                <w:sz w:val="22"/>
              </w:rPr>
              <w:t>183</w:t>
            </w:r>
          </w:p>
        </w:tc>
      </w:tr>
      <w:tr>
        <w:trPr>
          <w:trHeight w:val="252" w:hRule="atLeast"/>
        </w:trPr>
        <w:tc>
          <w:tcPr>
            <w:tcW w:w="8587" w:type="dxa"/>
          </w:tcPr>
          <w:p>
            <w:pPr>
              <w:pStyle w:val="TableParagraph"/>
              <w:spacing w:line="232" w:lineRule="exact"/>
              <w:ind w:left="50"/>
              <w:rPr>
                <w:sz w:val="22"/>
              </w:rPr>
            </w:pPr>
            <w:r>
              <w:rPr>
                <w:sz w:val="22"/>
              </w:rPr>
              <w:t>Hình 10-6: Mạch thay đổi cƣờng độ sáng của đèn dùng PWM và 2 nút nhấn.</w:t>
            </w:r>
          </w:p>
        </w:tc>
        <w:tc>
          <w:tcPr>
            <w:tcW w:w="872" w:type="dxa"/>
          </w:tcPr>
          <w:p>
            <w:pPr>
              <w:pStyle w:val="TableParagraph"/>
              <w:spacing w:line="232" w:lineRule="exact"/>
              <w:ind w:right="47"/>
              <w:jc w:val="right"/>
              <w:rPr>
                <w:sz w:val="22"/>
              </w:rPr>
            </w:pPr>
            <w:r>
              <w:rPr>
                <w:sz w:val="22"/>
              </w:rPr>
              <w:t>184</w:t>
            </w:r>
          </w:p>
        </w:tc>
      </w:tr>
      <w:tr>
        <w:trPr>
          <w:trHeight w:val="251" w:hRule="atLeast"/>
        </w:trPr>
        <w:tc>
          <w:tcPr>
            <w:tcW w:w="8587" w:type="dxa"/>
          </w:tcPr>
          <w:p>
            <w:pPr>
              <w:pStyle w:val="TableParagraph"/>
              <w:spacing w:line="232" w:lineRule="exact"/>
              <w:ind w:left="50"/>
              <w:rPr>
                <w:sz w:val="22"/>
              </w:rPr>
            </w:pPr>
            <w:r>
              <w:rPr>
                <w:sz w:val="22"/>
              </w:rPr>
              <w:t>Hình 10-7: Lƣu đồ điều khiển đèn sáng dùng PWM và 2 nút nhấn.</w:t>
            </w:r>
          </w:p>
        </w:tc>
        <w:tc>
          <w:tcPr>
            <w:tcW w:w="872" w:type="dxa"/>
          </w:tcPr>
          <w:p>
            <w:pPr>
              <w:pStyle w:val="TableParagraph"/>
              <w:spacing w:line="232" w:lineRule="exact"/>
              <w:ind w:right="47"/>
              <w:jc w:val="right"/>
              <w:rPr>
                <w:sz w:val="22"/>
              </w:rPr>
            </w:pPr>
            <w:r>
              <w:rPr>
                <w:sz w:val="22"/>
              </w:rPr>
              <w:t>184</w:t>
            </w:r>
          </w:p>
        </w:tc>
      </w:tr>
      <w:tr>
        <w:trPr>
          <w:trHeight w:val="254" w:hRule="atLeast"/>
        </w:trPr>
        <w:tc>
          <w:tcPr>
            <w:tcW w:w="8587" w:type="dxa"/>
          </w:tcPr>
          <w:p>
            <w:pPr>
              <w:pStyle w:val="TableParagraph"/>
              <w:spacing w:line="235" w:lineRule="exact"/>
              <w:ind w:left="50"/>
              <w:rPr>
                <w:sz w:val="22"/>
              </w:rPr>
            </w:pPr>
            <w:r>
              <w:rPr>
                <w:sz w:val="22"/>
              </w:rPr>
              <w:t>Hình 10-8: Mạch điều khiển thay đổi tốc độ động cơ dùng PWM.</w:t>
            </w:r>
          </w:p>
        </w:tc>
        <w:tc>
          <w:tcPr>
            <w:tcW w:w="872" w:type="dxa"/>
          </w:tcPr>
          <w:p>
            <w:pPr>
              <w:pStyle w:val="TableParagraph"/>
              <w:spacing w:line="235" w:lineRule="exact"/>
              <w:ind w:right="47"/>
              <w:jc w:val="right"/>
              <w:rPr>
                <w:sz w:val="22"/>
              </w:rPr>
            </w:pPr>
            <w:r>
              <w:rPr>
                <w:sz w:val="22"/>
              </w:rPr>
              <w:t>186</w:t>
            </w:r>
          </w:p>
        </w:tc>
      </w:tr>
      <w:tr>
        <w:trPr>
          <w:trHeight w:val="249" w:hRule="atLeast"/>
        </w:trPr>
        <w:tc>
          <w:tcPr>
            <w:tcW w:w="8587" w:type="dxa"/>
          </w:tcPr>
          <w:p>
            <w:pPr>
              <w:pStyle w:val="TableParagraph"/>
              <w:spacing w:line="230" w:lineRule="exact"/>
              <w:ind w:left="50"/>
              <w:rPr>
                <w:sz w:val="22"/>
              </w:rPr>
            </w:pPr>
            <w:r>
              <w:rPr>
                <w:sz w:val="22"/>
              </w:rPr>
              <w:t>Hình 10-9: Lƣu đồ điều khiển thay đổi tốc độ động cơ dùng PWM.</w:t>
            </w:r>
          </w:p>
        </w:tc>
        <w:tc>
          <w:tcPr>
            <w:tcW w:w="872" w:type="dxa"/>
          </w:tcPr>
          <w:p>
            <w:pPr>
              <w:pStyle w:val="TableParagraph"/>
              <w:spacing w:line="230" w:lineRule="exact"/>
              <w:ind w:right="47"/>
              <w:jc w:val="right"/>
              <w:rPr>
                <w:sz w:val="22"/>
              </w:rPr>
            </w:pPr>
            <w:r>
              <w:rPr>
                <w:sz w:val="22"/>
              </w:rPr>
              <w:t>187</w:t>
            </w:r>
          </w:p>
        </w:tc>
      </w:tr>
    </w:tbl>
    <w:p>
      <w:pPr>
        <w:spacing w:after="0" w:line="230" w:lineRule="exact"/>
        <w:jc w:val="right"/>
        <w:rPr>
          <w:sz w:val="22"/>
        </w:rPr>
        <w:sectPr>
          <w:pgSz w:w="11910" w:h="16840"/>
          <w:pgMar w:header="0" w:footer="656" w:top="300" w:bottom="840" w:left="740" w:right="0"/>
        </w:sectPr>
      </w:pPr>
    </w:p>
    <w:p>
      <w:pPr>
        <w:spacing w:before="54"/>
        <w:ind w:left="16" w:right="1605" w:firstLine="0"/>
        <w:jc w:val="center"/>
        <w:rPr>
          <w:b/>
          <w:sz w:val="48"/>
        </w:rPr>
      </w:pPr>
      <w:r>
        <w:rPr>
          <w:b/>
          <w:sz w:val="48"/>
        </w:rPr>
        <w:t>BẢNG</w:t>
      </w:r>
    </w:p>
    <w:p>
      <w:pPr>
        <w:tabs>
          <w:tab w:pos="9468" w:val="right" w:leader="none"/>
        </w:tabs>
        <w:spacing w:before="247"/>
        <w:ind w:left="110" w:right="0" w:firstLine="0"/>
        <w:jc w:val="left"/>
        <w:rPr>
          <w:sz w:val="22"/>
        </w:rPr>
      </w:pPr>
      <w:r>
        <w:rPr>
          <w:sz w:val="22"/>
        </w:rPr>
        <w:t>Hình 1-1: Các </w:t>
      </w:r>
      <w:r>
        <w:rPr>
          <w:spacing w:val="-3"/>
          <w:sz w:val="22"/>
        </w:rPr>
        <w:t>thiết </w:t>
      </w:r>
      <w:r>
        <w:rPr>
          <w:sz w:val="22"/>
        </w:rPr>
        <w:t>bị sử dụng vi</w:t>
      </w:r>
      <w:r>
        <w:rPr>
          <w:spacing w:val="-3"/>
          <w:sz w:val="22"/>
        </w:rPr>
        <w:t> </w:t>
      </w:r>
      <w:r>
        <w:rPr>
          <w:sz w:val="22"/>
        </w:rPr>
        <w:t>xử</w:t>
      </w:r>
      <w:r>
        <w:rPr>
          <w:spacing w:val="2"/>
          <w:sz w:val="22"/>
        </w:rPr>
        <w:t> </w:t>
      </w:r>
      <w:r>
        <w:rPr>
          <w:spacing w:val="-3"/>
          <w:sz w:val="22"/>
        </w:rPr>
        <w:t>lý.</w:t>
        <w:tab/>
      </w:r>
      <w:r>
        <w:rPr>
          <w:sz w:val="22"/>
        </w:rPr>
        <w:t>2</w:t>
      </w:r>
    </w:p>
    <w:p>
      <w:pPr>
        <w:tabs>
          <w:tab w:pos="9468" w:val="right" w:leader="none"/>
        </w:tabs>
        <w:spacing w:before="2"/>
        <w:ind w:left="110" w:right="0" w:firstLine="0"/>
        <w:jc w:val="left"/>
        <w:rPr>
          <w:sz w:val="22"/>
        </w:rPr>
      </w:pPr>
      <w:r>
        <w:rPr>
          <w:sz w:val="22"/>
        </w:rPr>
        <w:t>Hình 1-2: Hệ thống vi</w:t>
      </w:r>
      <w:r>
        <w:rPr>
          <w:spacing w:val="-15"/>
          <w:sz w:val="22"/>
        </w:rPr>
        <w:t> </w:t>
      </w:r>
      <w:r>
        <w:rPr>
          <w:sz w:val="22"/>
        </w:rPr>
        <w:t>xử</w:t>
      </w:r>
      <w:r>
        <w:rPr>
          <w:spacing w:val="2"/>
          <w:sz w:val="22"/>
        </w:rPr>
        <w:t> </w:t>
      </w:r>
      <w:r>
        <w:rPr>
          <w:spacing w:val="-3"/>
          <w:sz w:val="22"/>
        </w:rPr>
        <w:t>lý.</w:t>
        <w:tab/>
      </w:r>
      <w:r>
        <w:rPr>
          <w:sz w:val="22"/>
        </w:rPr>
        <w:t>2</w:t>
      </w:r>
    </w:p>
    <w:p>
      <w:pPr>
        <w:tabs>
          <w:tab w:pos="9468" w:val="right" w:leader="none"/>
        </w:tabs>
        <w:spacing w:line="252" w:lineRule="exact" w:before="255"/>
        <w:ind w:left="110" w:right="0" w:firstLine="0"/>
        <w:jc w:val="left"/>
        <w:rPr>
          <w:sz w:val="22"/>
        </w:rPr>
      </w:pPr>
      <w:r>
        <w:rPr>
          <w:sz w:val="22"/>
        </w:rPr>
        <w:t>Bảng 3-1: Các</w:t>
      </w:r>
      <w:r>
        <w:rPr>
          <w:spacing w:val="-5"/>
          <w:sz w:val="22"/>
        </w:rPr>
        <w:t> </w:t>
      </w:r>
      <w:r>
        <w:rPr>
          <w:sz w:val="22"/>
        </w:rPr>
        <w:t>tác tố.</w:t>
        <w:tab/>
        <w:t>25</w:t>
      </w:r>
    </w:p>
    <w:p>
      <w:pPr>
        <w:tabs>
          <w:tab w:pos="9468" w:val="right" w:leader="none"/>
        </w:tabs>
        <w:spacing w:line="252" w:lineRule="exact" w:before="0"/>
        <w:ind w:left="110" w:right="0" w:firstLine="0"/>
        <w:jc w:val="left"/>
        <w:rPr>
          <w:sz w:val="22"/>
        </w:rPr>
      </w:pPr>
      <w:r>
        <w:rPr>
          <w:sz w:val="22"/>
        </w:rPr>
        <w:t>Bảng 3-2: Tóm tắt tập lệnh</w:t>
      </w:r>
      <w:r>
        <w:rPr>
          <w:spacing w:val="-18"/>
          <w:sz w:val="22"/>
        </w:rPr>
        <w:t> </w:t>
      </w:r>
      <w:r>
        <w:rPr>
          <w:sz w:val="22"/>
        </w:rPr>
        <w:t>của</w:t>
      </w:r>
      <w:r>
        <w:rPr>
          <w:spacing w:val="5"/>
          <w:sz w:val="22"/>
        </w:rPr>
        <w:t> </w:t>
      </w:r>
      <w:r>
        <w:rPr>
          <w:sz w:val="22"/>
        </w:rPr>
        <w:t>PIC.</w:t>
        <w:tab/>
        <w:t>25</w:t>
      </w:r>
    </w:p>
    <w:p>
      <w:pPr>
        <w:tabs>
          <w:tab w:pos="9468" w:val="right" w:leader="none"/>
        </w:tabs>
        <w:spacing w:line="251" w:lineRule="exact" w:before="256"/>
        <w:ind w:left="110" w:right="0" w:firstLine="0"/>
        <w:jc w:val="left"/>
        <w:rPr>
          <w:sz w:val="22"/>
        </w:rPr>
      </w:pPr>
      <w:r>
        <w:rPr>
          <w:sz w:val="22"/>
        </w:rPr>
        <w:t>Bảng 4-1: Các </w:t>
      </w:r>
      <w:r>
        <w:rPr>
          <w:spacing w:val="-3"/>
          <w:sz w:val="22"/>
        </w:rPr>
        <w:t>kiểu dữ </w:t>
      </w:r>
      <w:r>
        <w:rPr>
          <w:sz w:val="22"/>
        </w:rPr>
        <w:t>liệu của phần</w:t>
      </w:r>
      <w:r>
        <w:rPr>
          <w:spacing w:val="17"/>
          <w:sz w:val="22"/>
        </w:rPr>
        <w:t> </w:t>
      </w:r>
      <w:r>
        <w:rPr>
          <w:spacing w:val="-2"/>
          <w:sz w:val="22"/>
        </w:rPr>
        <w:t>mềm </w:t>
      </w:r>
      <w:r>
        <w:rPr>
          <w:sz w:val="22"/>
        </w:rPr>
        <w:t>PIC-C.</w:t>
        <w:tab/>
        <w:t>36</w:t>
      </w:r>
    </w:p>
    <w:p>
      <w:pPr>
        <w:tabs>
          <w:tab w:pos="9468" w:val="right" w:leader="none"/>
        </w:tabs>
        <w:spacing w:line="251" w:lineRule="exact" w:before="0"/>
        <w:ind w:left="110" w:right="0" w:firstLine="0"/>
        <w:jc w:val="left"/>
        <w:rPr>
          <w:sz w:val="22"/>
        </w:rPr>
      </w:pPr>
      <w:r>
        <w:rPr>
          <w:sz w:val="22"/>
        </w:rPr>
        <w:t>Bảng 4-2: Các toán tử phổ biến trong ngôn</w:t>
      </w:r>
      <w:r>
        <w:rPr>
          <w:spacing w:val="-20"/>
          <w:sz w:val="22"/>
        </w:rPr>
        <w:t> </w:t>
      </w:r>
      <w:r>
        <w:rPr>
          <w:sz w:val="22"/>
        </w:rPr>
        <w:t>ngữ</w:t>
      </w:r>
      <w:r>
        <w:rPr>
          <w:spacing w:val="2"/>
          <w:sz w:val="22"/>
        </w:rPr>
        <w:t> </w:t>
      </w:r>
      <w:r>
        <w:rPr>
          <w:sz w:val="22"/>
        </w:rPr>
        <w:t>C.</w:t>
        <w:tab/>
        <w:t>36</w:t>
      </w:r>
    </w:p>
    <w:p>
      <w:pPr>
        <w:tabs>
          <w:tab w:pos="9468" w:val="right" w:leader="none"/>
        </w:tabs>
        <w:spacing w:line="251" w:lineRule="exact" w:before="256"/>
        <w:ind w:left="110" w:right="0" w:firstLine="0"/>
        <w:jc w:val="left"/>
        <w:rPr>
          <w:sz w:val="22"/>
        </w:rPr>
      </w:pPr>
      <w:r>
        <w:rPr>
          <w:sz w:val="22"/>
        </w:rPr>
        <w:t>Bảng 5-1: Mã 7 đoạn cho các số</w:t>
      </w:r>
      <w:r>
        <w:rPr>
          <w:spacing w:val="-12"/>
          <w:sz w:val="22"/>
        </w:rPr>
        <w:t> </w:t>
      </w:r>
      <w:r>
        <w:rPr>
          <w:sz w:val="22"/>
        </w:rPr>
        <w:t>thập</w:t>
      </w:r>
      <w:r>
        <w:rPr>
          <w:spacing w:val="2"/>
          <w:sz w:val="22"/>
        </w:rPr>
        <w:t> </w:t>
      </w:r>
      <w:r>
        <w:rPr>
          <w:sz w:val="22"/>
        </w:rPr>
        <w:t>phân.</w:t>
        <w:tab/>
        <w:t>72</w:t>
      </w:r>
    </w:p>
    <w:p>
      <w:pPr>
        <w:tabs>
          <w:tab w:pos="9468" w:val="right" w:leader="none"/>
        </w:tabs>
        <w:spacing w:line="251" w:lineRule="exact" w:before="0"/>
        <w:ind w:left="110" w:right="0" w:firstLine="0"/>
        <w:jc w:val="left"/>
        <w:rPr>
          <w:sz w:val="22"/>
        </w:rPr>
      </w:pPr>
      <w:r>
        <w:rPr>
          <w:sz w:val="22"/>
        </w:rPr>
        <w:t>Bảng 5-2: Các chân</w:t>
      </w:r>
      <w:r>
        <w:rPr>
          <w:spacing w:val="-9"/>
          <w:sz w:val="22"/>
        </w:rPr>
        <w:t> </w:t>
      </w:r>
      <w:r>
        <w:rPr>
          <w:sz w:val="22"/>
        </w:rPr>
        <w:t>của</w:t>
      </w:r>
      <w:r>
        <w:rPr>
          <w:spacing w:val="5"/>
          <w:sz w:val="22"/>
        </w:rPr>
        <w:t> </w:t>
      </w:r>
      <w:r>
        <w:rPr>
          <w:sz w:val="22"/>
        </w:rPr>
        <w:t>LCD.</w:t>
        <w:tab/>
        <w:t>94</w:t>
      </w:r>
    </w:p>
    <w:p>
      <w:pPr>
        <w:tabs>
          <w:tab w:pos="9468" w:val="right" w:leader="none"/>
        </w:tabs>
        <w:spacing w:before="2"/>
        <w:ind w:left="110" w:right="0" w:firstLine="0"/>
        <w:jc w:val="left"/>
        <w:rPr>
          <w:sz w:val="22"/>
        </w:rPr>
      </w:pPr>
      <w:r>
        <w:rPr>
          <w:sz w:val="22"/>
        </w:rPr>
        <w:t>Bảng 5-3: Các lệnh điều</w:t>
      </w:r>
      <w:r>
        <w:rPr>
          <w:spacing w:val="-2"/>
          <w:sz w:val="22"/>
        </w:rPr>
        <w:t> </w:t>
      </w:r>
      <w:r>
        <w:rPr>
          <w:sz w:val="22"/>
        </w:rPr>
        <w:t>khiển</w:t>
      </w:r>
      <w:r>
        <w:rPr>
          <w:spacing w:val="-1"/>
          <w:sz w:val="22"/>
        </w:rPr>
        <w:t> </w:t>
      </w:r>
      <w:r>
        <w:rPr>
          <w:sz w:val="22"/>
        </w:rPr>
        <w:t>LCD.</w:t>
        <w:tab/>
        <w:t>95</w:t>
      </w:r>
    </w:p>
    <w:p>
      <w:pPr>
        <w:tabs>
          <w:tab w:pos="9468" w:val="right" w:leader="none"/>
        </w:tabs>
        <w:spacing w:before="1"/>
        <w:ind w:left="110" w:right="0" w:firstLine="0"/>
        <w:jc w:val="left"/>
        <w:rPr>
          <w:sz w:val="22"/>
        </w:rPr>
      </w:pPr>
      <w:r>
        <w:rPr>
          <w:sz w:val="22"/>
        </w:rPr>
        <w:t>Bảng 5-4: Địa chỉ của từng</w:t>
      </w:r>
      <w:r>
        <w:rPr>
          <w:spacing w:val="-1"/>
          <w:sz w:val="22"/>
        </w:rPr>
        <w:t> </w:t>
      </w:r>
      <w:r>
        <w:rPr>
          <w:sz w:val="22"/>
        </w:rPr>
        <w:t>kí</w:t>
      </w:r>
      <w:r>
        <w:rPr>
          <w:spacing w:val="-2"/>
          <w:sz w:val="22"/>
        </w:rPr>
        <w:t> </w:t>
      </w:r>
      <w:r>
        <w:rPr>
          <w:sz w:val="22"/>
        </w:rPr>
        <w:t>tự.</w:t>
        <w:tab/>
        <w:t>96</w:t>
      </w:r>
    </w:p>
    <w:p>
      <w:pPr>
        <w:tabs>
          <w:tab w:pos="9468" w:val="right" w:leader="none"/>
        </w:tabs>
        <w:spacing w:before="2"/>
        <w:ind w:left="110" w:right="0" w:firstLine="0"/>
        <w:jc w:val="left"/>
        <w:rPr>
          <w:sz w:val="22"/>
        </w:rPr>
      </w:pPr>
      <w:r>
        <w:rPr>
          <w:sz w:val="22"/>
        </w:rPr>
        <w:t>Bảng 5-7: Thông tin hiển thị 2 hàng</w:t>
      </w:r>
      <w:r>
        <w:rPr>
          <w:spacing w:val="-17"/>
          <w:sz w:val="22"/>
        </w:rPr>
        <w:t> </w:t>
      </w:r>
      <w:r>
        <w:rPr>
          <w:sz w:val="22"/>
        </w:rPr>
        <w:t>kí</w:t>
      </w:r>
      <w:r>
        <w:rPr>
          <w:spacing w:val="-2"/>
          <w:sz w:val="22"/>
        </w:rPr>
        <w:t> </w:t>
      </w:r>
      <w:r>
        <w:rPr>
          <w:sz w:val="22"/>
        </w:rPr>
        <w:t>tự.</w:t>
        <w:tab/>
        <w:t>98</w:t>
      </w:r>
    </w:p>
    <w:p>
      <w:pPr>
        <w:tabs>
          <w:tab w:pos="9468" w:val="right" w:leader="none"/>
        </w:tabs>
        <w:spacing w:line="251" w:lineRule="exact" w:before="275"/>
        <w:ind w:left="110" w:right="0" w:firstLine="0"/>
        <w:jc w:val="left"/>
        <w:rPr>
          <w:sz w:val="22"/>
        </w:rPr>
      </w:pPr>
      <w:r>
        <w:rPr>
          <w:sz w:val="22"/>
        </w:rPr>
        <w:t>Bảng 6-1. Lựa chọn hệ </w:t>
      </w:r>
      <w:r>
        <w:rPr>
          <w:spacing w:val="2"/>
          <w:sz w:val="22"/>
        </w:rPr>
        <w:t>số </w:t>
      </w:r>
      <w:r>
        <w:rPr>
          <w:sz w:val="22"/>
        </w:rPr>
        <w:t>chia</w:t>
      </w:r>
      <w:r>
        <w:rPr>
          <w:spacing w:val="-1"/>
          <w:sz w:val="22"/>
        </w:rPr>
        <w:t> </w:t>
      </w:r>
      <w:r>
        <w:rPr>
          <w:sz w:val="22"/>
        </w:rPr>
        <w:t>của Timer0.</w:t>
        <w:tab/>
        <w:t>105</w:t>
      </w:r>
    </w:p>
    <w:p>
      <w:pPr>
        <w:tabs>
          <w:tab w:pos="9468" w:val="right" w:leader="none"/>
        </w:tabs>
        <w:spacing w:line="251" w:lineRule="exact" w:before="0"/>
        <w:ind w:left="110" w:right="0" w:firstLine="0"/>
        <w:jc w:val="left"/>
        <w:rPr>
          <w:sz w:val="22"/>
        </w:rPr>
      </w:pPr>
      <w:r>
        <w:rPr>
          <w:sz w:val="22"/>
        </w:rPr>
        <w:t>Bảng 6-2. Lựa chọn tần số </w:t>
      </w:r>
      <w:r>
        <w:rPr>
          <w:spacing w:val="-3"/>
          <w:sz w:val="22"/>
        </w:rPr>
        <w:t>và </w:t>
      </w:r>
      <w:r>
        <w:rPr>
          <w:sz w:val="22"/>
        </w:rPr>
        <w:t>tụ </w:t>
      </w:r>
      <w:r>
        <w:rPr>
          <w:spacing w:val="-3"/>
          <w:sz w:val="22"/>
        </w:rPr>
        <w:t>tƣơng </w:t>
      </w:r>
      <w:r>
        <w:rPr>
          <w:sz w:val="22"/>
        </w:rPr>
        <w:t>ứng</w:t>
      </w:r>
      <w:r>
        <w:rPr>
          <w:spacing w:val="2"/>
          <w:sz w:val="22"/>
        </w:rPr>
        <w:t> </w:t>
      </w:r>
      <w:r>
        <w:rPr>
          <w:sz w:val="22"/>
        </w:rPr>
        <w:t>của Timer1.</w:t>
        <w:tab/>
        <w:t>110</w:t>
      </w:r>
    </w:p>
    <w:p>
      <w:pPr>
        <w:tabs>
          <w:tab w:pos="9468" w:val="right" w:leader="none"/>
        </w:tabs>
        <w:spacing w:before="256"/>
        <w:ind w:left="110" w:right="0" w:firstLine="0"/>
        <w:jc w:val="left"/>
        <w:rPr>
          <w:sz w:val="22"/>
        </w:rPr>
      </w:pPr>
      <w:r>
        <w:rPr>
          <w:sz w:val="22"/>
        </w:rPr>
        <w:t>Bảng 7-1: </w:t>
      </w:r>
      <w:r>
        <w:rPr>
          <w:spacing w:val="2"/>
          <w:sz w:val="22"/>
        </w:rPr>
        <w:t>Tần </w:t>
      </w:r>
      <w:r>
        <w:rPr>
          <w:sz w:val="22"/>
        </w:rPr>
        <w:t>số xung clock tùy chọn phụ thuộc vào tần số bộ</w:t>
      </w:r>
      <w:r>
        <w:rPr>
          <w:spacing w:val="-28"/>
          <w:sz w:val="22"/>
        </w:rPr>
        <w:t> </w:t>
      </w:r>
      <w:r>
        <w:rPr>
          <w:sz w:val="22"/>
        </w:rPr>
        <w:t>dao</w:t>
      </w:r>
      <w:r>
        <w:rPr>
          <w:spacing w:val="-3"/>
          <w:sz w:val="22"/>
        </w:rPr>
        <w:t> </w:t>
      </w:r>
      <w:r>
        <w:rPr>
          <w:sz w:val="22"/>
        </w:rPr>
        <w:t>động.</w:t>
        <w:tab/>
        <w:t>133</w:t>
      </w:r>
    </w:p>
    <w:p>
      <w:pPr>
        <w:tabs>
          <w:tab w:pos="9468" w:val="right" w:leader="none"/>
        </w:tabs>
        <w:spacing w:before="251"/>
        <w:ind w:left="110" w:right="0" w:firstLine="0"/>
        <w:jc w:val="left"/>
        <w:rPr>
          <w:sz w:val="22"/>
        </w:rPr>
      </w:pPr>
      <w:r>
        <w:rPr>
          <w:sz w:val="22"/>
        </w:rPr>
        <w:t>Bảng 8-1: Tóm tắt chức năng các bit trong thanh ghi cho phép ngắt INTCON có địa</w:t>
      </w:r>
      <w:r>
        <w:rPr>
          <w:spacing w:val="-5"/>
          <w:sz w:val="22"/>
        </w:rPr>
        <w:t> </w:t>
      </w:r>
      <w:r>
        <w:rPr>
          <w:spacing w:val="-3"/>
          <w:sz w:val="22"/>
        </w:rPr>
        <w:t>chỉ </w:t>
      </w:r>
      <w:r>
        <w:rPr>
          <w:sz w:val="22"/>
        </w:rPr>
        <w:t>0x0B.</w:t>
        <w:tab/>
        <w:t>145</w:t>
      </w:r>
    </w:p>
    <w:p>
      <w:pPr>
        <w:tabs>
          <w:tab w:pos="9468" w:val="right" w:leader="none"/>
        </w:tabs>
        <w:spacing w:before="2"/>
        <w:ind w:left="110" w:right="0" w:firstLine="0"/>
        <w:jc w:val="left"/>
        <w:rPr>
          <w:sz w:val="22"/>
        </w:rPr>
      </w:pPr>
      <w:r>
        <w:rPr>
          <w:sz w:val="22"/>
        </w:rPr>
        <w:t>Bảng 8-2: Tóm tắt chức năng các bit trong thanh ghi cho phép ngắt PIE1 có địa</w:t>
      </w:r>
      <w:r>
        <w:rPr>
          <w:spacing w:val="-6"/>
          <w:sz w:val="22"/>
        </w:rPr>
        <w:t> </w:t>
      </w:r>
      <w:r>
        <w:rPr>
          <w:sz w:val="22"/>
        </w:rPr>
        <w:t>chỉ</w:t>
      </w:r>
      <w:r>
        <w:rPr>
          <w:spacing w:val="-2"/>
          <w:sz w:val="22"/>
        </w:rPr>
        <w:t> </w:t>
      </w:r>
      <w:r>
        <w:rPr>
          <w:sz w:val="22"/>
        </w:rPr>
        <w:t>0x8C.</w:t>
        <w:tab/>
        <w:t>146</w:t>
      </w:r>
    </w:p>
    <w:p>
      <w:pPr>
        <w:tabs>
          <w:tab w:pos="9468" w:val="right" w:leader="none"/>
        </w:tabs>
        <w:spacing w:line="251" w:lineRule="exact" w:before="1"/>
        <w:ind w:left="110" w:right="0" w:firstLine="0"/>
        <w:jc w:val="left"/>
        <w:rPr>
          <w:sz w:val="22"/>
        </w:rPr>
      </w:pPr>
      <w:r>
        <w:rPr>
          <w:sz w:val="22"/>
        </w:rPr>
        <w:t>Bảng 8-3: Tóm tắt chức năng các bit trong thanh ghi cho phép ngắt PIR1 có địa</w:t>
      </w:r>
      <w:r>
        <w:rPr>
          <w:spacing w:val="-1"/>
          <w:sz w:val="22"/>
        </w:rPr>
        <w:t> </w:t>
      </w:r>
      <w:r>
        <w:rPr>
          <w:spacing w:val="-3"/>
          <w:sz w:val="22"/>
        </w:rPr>
        <w:t>chỉ</w:t>
      </w:r>
      <w:r>
        <w:rPr>
          <w:spacing w:val="-2"/>
          <w:sz w:val="22"/>
        </w:rPr>
        <w:t> </w:t>
      </w:r>
      <w:r>
        <w:rPr>
          <w:sz w:val="22"/>
        </w:rPr>
        <w:t>0x0C.</w:t>
        <w:tab/>
        <w:t>146</w:t>
      </w:r>
    </w:p>
    <w:p>
      <w:pPr>
        <w:tabs>
          <w:tab w:pos="9468" w:val="right" w:leader="none"/>
        </w:tabs>
        <w:spacing w:line="251" w:lineRule="exact" w:before="0"/>
        <w:ind w:left="110" w:right="0" w:firstLine="0"/>
        <w:jc w:val="left"/>
        <w:rPr>
          <w:sz w:val="22"/>
        </w:rPr>
      </w:pPr>
      <w:r>
        <w:rPr>
          <w:sz w:val="22"/>
        </w:rPr>
        <w:t>Bảng 8-4: Tóm tắt chức năng các bit trong thanh ghi cho phép ngắt PIE2 có địa</w:t>
      </w:r>
      <w:r>
        <w:rPr>
          <w:spacing w:val="-7"/>
          <w:sz w:val="22"/>
        </w:rPr>
        <w:t> </w:t>
      </w:r>
      <w:r>
        <w:rPr>
          <w:sz w:val="22"/>
        </w:rPr>
        <w:t>chỉ</w:t>
      </w:r>
      <w:r>
        <w:rPr>
          <w:spacing w:val="-2"/>
          <w:sz w:val="22"/>
        </w:rPr>
        <w:t> </w:t>
      </w:r>
      <w:r>
        <w:rPr>
          <w:sz w:val="22"/>
        </w:rPr>
        <w:t>0x8D.</w:t>
        <w:tab/>
        <w:t>147</w:t>
      </w:r>
    </w:p>
    <w:p>
      <w:pPr>
        <w:tabs>
          <w:tab w:pos="9468" w:val="right" w:leader="none"/>
        </w:tabs>
        <w:spacing w:before="2"/>
        <w:ind w:left="110" w:right="0" w:firstLine="0"/>
        <w:jc w:val="left"/>
        <w:rPr>
          <w:sz w:val="22"/>
        </w:rPr>
      </w:pPr>
      <w:r>
        <w:rPr>
          <w:sz w:val="22"/>
        </w:rPr>
        <w:t>Bảng 8-5: Tóm tắt chức năng các bit trong thanh ghi cho phép ngắt PIR2 có địa</w:t>
      </w:r>
      <w:r>
        <w:rPr>
          <w:spacing w:val="-3"/>
          <w:sz w:val="22"/>
        </w:rPr>
        <w:t> chỉ </w:t>
      </w:r>
      <w:r>
        <w:rPr>
          <w:sz w:val="22"/>
        </w:rPr>
        <w:t>0x0D.</w:t>
        <w:tab/>
        <w:t>147</w:t>
      </w:r>
    </w:p>
    <w:p>
      <w:pPr>
        <w:tabs>
          <w:tab w:pos="9468" w:val="right" w:leader="none"/>
        </w:tabs>
        <w:spacing w:before="251"/>
        <w:ind w:left="110" w:right="0" w:firstLine="0"/>
        <w:jc w:val="left"/>
        <w:rPr>
          <w:sz w:val="22"/>
        </w:rPr>
      </w:pPr>
      <w:r>
        <w:rPr>
          <w:sz w:val="22"/>
        </w:rPr>
        <w:t>Bảng 9-1: Tóm tắt chức năng các bit trong thanh</w:t>
      </w:r>
      <w:r>
        <w:rPr>
          <w:spacing w:val="-8"/>
          <w:sz w:val="22"/>
        </w:rPr>
        <w:t> </w:t>
      </w:r>
      <w:r>
        <w:rPr>
          <w:sz w:val="22"/>
        </w:rPr>
        <w:t>ghi</w:t>
      </w:r>
      <w:r>
        <w:rPr>
          <w:spacing w:val="-2"/>
          <w:sz w:val="22"/>
        </w:rPr>
        <w:t> </w:t>
      </w:r>
      <w:r>
        <w:rPr>
          <w:sz w:val="22"/>
        </w:rPr>
        <w:t>TXSTA.</w:t>
        <w:tab/>
        <w:t>162</w:t>
      </w:r>
    </w:p>
    <w:p>
      <w:pPr>
        <w:tabs>
          <w:tab w:pos="9468" w:val="right" w:leader="none"/>
        </w:tabs>
        <w:spacing w:before="1"/>
        <w:ind w:left="110" w:right="0" w:firstLine="0"/>
        <w:jc w:val="left"/>
        <w:rPr>
          <w:sz w:val="22"/>
        </w:rPr>
      </w:pPr>
      <w:r>
        <w:rPr>
          <w:sz w:val="22"/>
        </w:rPr>
        <w:t>Bảng 9-2: Tóm tắt chức năng các bit trong thanh</w:t>
      </w:r>
      <w:r>
        <w:rPr>
          <w:spacing w:val="-8"/>
          <w:sz w:val="22"/>
        </w:rPr>
        <w:t> </w:t>
      </w:r>
      <w:r>
        <w:rPr>
          <w:sz w:val="22"/>
        </w:rPr>
        <w:t>ghi</w:t>
      </w:r>
      <w:r>
        <w:rPr>
          <w:spacing w:val="-3"/>
          <w:sz w:val="22"/>
        </w:rPr>
        <w:t> </w:t>
      </w:r>
      <w:r>
        <w:rPr>
          <w:sz w:val="22"/>
        </w:rPr>
        <w:t>RCSTA.</w:t>
        <w:tab/>
        <w:t>164</w:t>
      </w:r>
    </w:p>
    <w:p>
      <w:pPr>
        <w:tabs>
          <w:tab w:pos="9468" w:val="right" w:leader="none"/>
        </w:tabs>
        <w:spacing w:before="2"/>
        <w:ind w:left="110" w:right="0" w:firstLine="0"/>
        <w:jc w:val="left"/>
        <w:rPr>
          <w:sz w:val="22"/>
        </w:rPr>
      </w:pPr>
      <w:r>
        <w:rPr>
          <w:sz w:val="22"/>
        </w:rPr>
        <w:t>Bảng 9-3: Tóm tắt chức năng các bit trong thanh</w:t>
      </w:r>
      <w:r>
        <w:rPr>
          <w:spacing w:val="-9"/>
          <w:sz w:val="22"/>
        </w:rPr>
        <w:t> </w:t>
      </w:r>
      <w:r>
        <w:rPr>
          <w:sz w:val="22"/>
        </w:rPr>
        <w:t>ghi</w:t>
      </w:r>
      <w:r>
        <w:rPr>
          <w:spacing w:val="-2"/>
          <w:sz w:val="22"/>
        </w:rPr>
        <w:t> </w:t>
      </w:r>
      <w:r>
        <w:rPr>
          <w:sz w:val="22"/>
        </w:rPr>
        <w:t>BAUDCTL.</w:t>
        <w:tab/>
        <w:t>167</w:t>
      </w:r>
    </w:p>
    <w:p>
      <w:pPr>
        <w:tabs>
          <w:tab w:pos="9468" w:val="right" w:leader="none"/>
        </w:tabs>
        <w:spacing w:before="1"/>
        <w:ind w:left="110" w:right="0" w:firstLine="0"/>
        <w:jc w:val="left"/>
        <w:rPr>
          <w:sz w:val="22"/>
        </w:rPr>
      </w:pPr>
      <w:r>
        <w:rPr>
          <w:sz w:val="22"/>
        </w:rPr>
        <w:t>Bảng 9-4: Tóm tắt các công thức tính tốc</w:t>
      </w:r>
      <w:r>
        <w:rPr>
          <w:spacing w:val="-13"/>
          <w:sz w:val="22"/>
        </w:rPr>
        <w:t> </w:t>
      </w:r>
      <w:r>
        <w:rPr>
          <w:sz w:val="22"/>
        </w:rPr>
        <w:t>độ</w:t>
      </w:r>
      <w:r>
        <w:rPr>
          <w:spacing w:val="-3"/>
          <w:sz w:val="22"/>
        </w:rPr>
        <w:t> </w:t>
      </w:r>
      <w:r>
        <w:rPr>
          <w:sz w:val="22"/>
        </w:rPr>
        <w:t>baud.</w:t>
        <w:tab/>
        <w:t>168</w:t>
      </w:r>
    </w:p>
    <w:p>
      <w:pPr>
        <w:tabs>
          <w:tab w:pos="9468" w:val="right" w:leader="none"/>
        </w:tabs>
        <w:spacing w:before="396"/>
        <w:ind w:left="110" w:right="0" w:firstLine="0"/>
        <w:jc w:val="left"/>
        <w:rPr>
          <w:sz w:val="22"/>
        </w:rPr>
      </w:pPr>
      <w:r>
        <w:rPr>
          <w:sz w:val="22"/>
        </w:rPr>
        <w:t>Bảng 10-1: Các trạng thái điều khiển động</w:t>
      </w:r>
      <w:r>
        <w:rPr>
          <w:spacing w:val="-15"/>
          <w:sz w:val="22"/>
        </w:rPr>
        <w:t> </w:t>
      </w:r>
      <w:r>
        <w:rPr>
          <w:sz w:val="22"/>
        </w:rPr>
        <w:t>cơ DC.</w:t>
        <w:tab/>
        <w:t>186</w:t>
      </w:r>
    </w:p>
    <w:p>
      <w:pPr>
        <w:spacing w:after="0"/>
        <w:jc w:val="left"/>
        <w:rPr>
          <w:sz w:val="22"/>
        </w:rPr>
        <w:sectPr>
          <w:pgSz w:w="11910" w:h="16840"/>
          <w:pgMar w:header="0" w:footer="656" w:top="440" w:bottom="84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pStyle w:val="Heading1"/>
        <w:rPr>
          <w:i/>
        </w:rPr>
      </w:pPr>
      <w:r>
        <w:rPr/>
        <w:drawing>
          <wp:anchor distT="0" distB="0" distL="0" distR="0" allowOverlap="1" layoutInCell="1" locked="0" behindDoc="0" simplePos="0" relativeHeight="2">
            <wp:simplePos x="0" y="0"/>
            <wp:positionH relativeFrom="page">
              <wp:posOffset>2371089</wp:posOffset>
            </wp:positionH>
            <wp:positionV relativeFrom="paragraph">
              <wp:posOffset>529867</wp:posOffset>
            </wp:positionV>
            <wp:extent cx="451508" cy="271462"/>
            <wp:effectExtent l="0" t="0" r="0" b="0"/>
            <wp:wrapTopAndBottom/>
            <wp:docPr id="1" name="image6.png"/>
            <wp:cNvGraphicFramePr>
              <a:graphicFrameLocks noChangeAspect="1"/>
            </wp:cNvGraphicFramePr>
            <a:graphic>
              <a:graphicData uri="http://schemas.openxmlformats.org/drawingml/2006/picture">
                <pic:pic>
                  <pic:nvPicPr>
                    <pic:cNvPr id="2" name="image6.png"/>
                    <pic:cNvPicPr/>
                  </pic:nvPicPr>
                  <pic:blipFill>
                    <a:blip r:embed="rId14" cstate="print"/>
                    <a:stretch>
                      <a:fillRect/>
                    </a:stretch>
                  </pic:blipFill>
                  <pic:spPr>
                    <a:xfrm>
                      <a:off x="0" y="0"/>
                      <a:ext cx="451508" cy="271462"/>
                    </a:xfrm>
                    <a:prstGeom prst="rect">
                      <a:avLst/>
                    </a:prstGeom>
                  </pic:spPr>
                </pic:pic>
              </a:graphicData>
            </a:graphic>
          </wp:anchor>
        </w:drawing>
      </w:r>
      <w:r>
        <w:rPr/>
        <w:drawing>
          <wp:anchor distT="0" distB="0" distL="0" distR="0" allowOverlap="1" layoutInCell="1" locked="0" behindDoc="0" simplePos="0" relativeHeight="3">
            <wp:simplePos x="0" y="0"/>
            <wp:positionH relativeFrom="page">
              <wp:posOffset>2889123</wp:posOffset>
            </wp:positionH>
            <wp:positionV relativeFrom="paragraph">
              <wp:posOffset>399946</wp:posOffset>
            </wp:positionV>
            <wp:extent cx="964800" cy="404812"/>
            <wp:effectExtent l="0" t="0" r="0" b="0"/>
            <wp:wrapTopAndBottom/>
            <wp:docPr id="3" name="image7.png"/>
            <wp:cNvGraphicFramePr>
              <a:graphicFrameLocks noChangeAspect="1"/>
            </wp:cNvGraphicFramePr>
            <a:graphic>
              <a:graphicData uri="http://schemas.openxmlformats.org/drawingml/2006/picture">
                <pic:pic>
                  <pic:nvPicPr>
                    <pic:cNvPr id="4" name="image7.png"/>
                    <pic:cNvPicPr/>
                  </pic:nvPicPr>
                  <pic:blipFill>
                    <a:blip r:embed="rId15" cstate="print"/>
                    <a:stretch>
                      <a:fillRect/>
                    </a:stretch>
                  </pic:blipFill>
                  <pic:spPr>
                    <a:xfrm>
                      <a:off x="0" y="0"/>
                      <a:ext cx="964800" cy="404812"/>
                    </a:xfrm>
                    <a:prstGeom prst="rect">
                      <a:avLst/>
                    </a:prstGeom>
                  </pic:spPr>
                </pic:pic>
              </a:graphicData>
            </a:graphic>
          </wp:anchor>
        </w:drawing>
      </w:r>
      <w:r>
        <w:rPr/>
        <w:drawing>
          <wp:anchor distT="0" distB="0" distL="0" distR="0" allowOverlap="1" layoutInCell="1" locked="0" behindDoc="0" simplePos="0" relativeHeight="4">
            <wp:simplePos x="0" y="0"/>
            <wp:positionH relativeFrom="page">
              <wp:posOffset>3907282</wp:posOffset>
            </wp:positionH>
            <wp:positionV relativeFrom="paragraph">
              <wp:posOffset>381404</wp:posOffset>
            </wp:positionV>
            <wp:extent cx="1252268" cy="423862"/>
            <wp:effectExtent l="0" t="0" r="0" b="0"/>
            <wp:wrapTopAndBottom/>
            <wp:docPr id="5" name="image8.png"/>
            <wp:cNvGraphicFramePr>
              <a:graphicFrameLocks noChangeAspect="1"/>
            </wp:cNvGraphicFramePr>
            <a:graphic>
              <a:graphicData uri="http://schemas.openxmlformats.org/drawingml/2006/picture">
                <pic:pic>
                  <pic:nvPicPr>
                    <pic:cNvPr id="6" name="image8.png"/>
                    <pic:cNvPicPr/>
                  </pic:nvPicPr>
                  <pic:blipFill>
                    <a:blip r:embed="rId16" cstate="print"/>
                    <a:stretch>
                      <a:fillRect/>
                    </a:stretch>
                  </pic:blipFill>
                  <pic:spPr>
                    <a:xfrm>
                      <a:off x="0" y="0"/>
                      <a:ext cx="1252268" cy="423862"/>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5214365</wp:posOffset>
            </wp:positionH>
            <wp:positionV relativeFrom="paragraph">
              <wp:posOffset>528724</wp:posOffset>
            </wp:positionV>
            <wp:extent cx="1995168" cy="314325"/>
            <wp:effectExtent l="0" t="0" r="0" b="0"/>
            <wp:wrapTopAndBottom/>
            <wp:docPr id="7" name="image9.png"/>
            <wp:cNvGraphicFramePr>
              <a:graphicFrameLocks noChangeAspect="1"/>
            </wp:cNvGraphicFramePr>
            <a:graphic>
              <a:graphicData uri="http://schemas.openxmlformats.org/drawingml/2006/picture">
                <pic:pic>
                  <pic:nvPicPr>
                    <pic:cNvPr id="8" name="image9.png"/>
                    <pic:cNvPicPr/>
                  </pic:nvPicPr>
                  <pic:blipFill>
                    <a:blip r:embed="rId17" cstate="print"/>
                    <a:stretch>
                      <a:fillRect/>
                    </a:stretch>
                  </pic:blipFill>
                  <pic:spPr>
                    <a:xfrm>
                      <a:off x="0" y="0"/>
                      <a:ext cx="1995168" cy="314325"/>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908050</wp:posOffset>
            </wp:positionH>
            <wp:positionV relativeFrom="paragraph">
              <wp:posOffset>1031009</wp:posOffset>
            </wp:positionV>
            <wp:extent cx="6278867" cy="471487"/>
            <wp:effectExtent l="0" t="0" r="0" b="0"/>
            <wp:wrapTopAndBottom/>
            <wp:docPr id="9" name="image10.png"/>
            <wp:cNvGraphicFramePr>
              <a:graphicFrameLocks noChangeAspect="1"/>
            </wp:cNvGraphicFramePr>
            <a:graphic>
              <a:graphicData uri="http://schemas.openxmlformats.org/drawingml/2006/picture">
                <pic:pic>
                  <pic:nvPicPr>
                    <pic:cNvPr id="10" name="image10.png"/>
                    <pic:cNvPicPr/>
                  </pic:nvPicPr>
                  <pic:blipFill>
                    <a:blip r:embed="rId18" cstate="print"/>
                    <a:stretch>
                      <a:fillRect/>
                    </a:stretch>
                  </pic:blipFill>
                  <pic:spPr>
                    <a:xfrm>
                      <a:off x="0" y="0"/>
                      <a:ext cx="6278867" cy="471487"/>
                    </a:xfrm>
                    <a:prstGeom prst="rect">
                      <a:avLst/>
                    </a:prstGeom>
                  </pic:spPr>
                </pic:pic>
              </a:graphicData>
            </a:graphic>
          </wp:anchor>
        </w:drawing>
      </w:r>
      <w:r>
        <w:rPr/>
        <w:pict>
          <v:rect style="position:absolute;margin-left:69.384003pt;margin-top:133.081848pt;width:499.15pt;height:14.4pt;mso-position-horizontal-relative:page;mso-position-vertical-relative:paragraph;z-index:-15725056;mso-wrap-distance-left:0;mso-wrap-distance-right:0" filled="true" fillcolor="#cc99ff" stroked="false">
            <v:fill type="solid"/>
            <w10:wrap type="topAndBottom"/>
          </v:rect>
        </w:pict>
      </w:r>
      <w:bookmarkStart w:name="PIC16F887_VXL_CHAPTER_01_VDK_CAUTRUC_CHU" w:id="4"/>
      <w:bookmarkEnd w:id="4"/>
      <w:r>
        <w:rPr>
          <w:b w:val="0"/>
          <w:i w:val="0"/>
        </w:rPr>
      </w:r>
      <w:r>
        <w:rPr>
          <w:i/>
          <w:color w:val="FF0000"/>
        </w:rPr>
        <w:t>Chöông 1</w:t>
      </w:r>
    </w:p>
    <w:p>
      <w:pPr>
        <w:pStyle w:val="BodyText"/>
        <w:spacing w:before="9"/>
        <w:rPr>
          <w:b/>
          <w:i/>
          <w:sz w:val="19"/>
        </w:rPr>
      </w:pPr>
    </w:p>
    <w:p>
      <w:pPr>
        <w:pStyle w:val="BodyText"/>
        <w:spacing w:before="9"/>
        <w:rPr>
          <w:b/>
          <w:i/>
          <w:sz w:val="19"/>
        </w:rPr>
      </w:pPr>
    </w:p>
    <w:p>
      <w:pPr>
        <w:pStyle w:val="BodyText"/>
        <w:spacing w:before="4"/>
        <w:rPr>
          <w:b/>
          <w:i/>
          <w:sz w:val="47"/>
        </w:rPr>
      </w:pPr>
    </w:p>
    <w:p>
      <w:pPr>
        <w:pStyle w:val="Heading3"/>
        <w:numPr>
          <w:ilvl w:val="0"/>
          <w:numId w:val="11"/>
        </w:numPr>
        <w:tabs>
          <w:tab w:pos="1036" w:val="left" w:leader="none"/>
          <w:tab w:pos="1037" w:val="left" w:leader="none"/>
        </w:tabs>
        <w:spacing w:line="322" w:lineRule="exact" w:before="0" w:after="0"/>
        <w:ind w:left="1036" w:right="0" w:hanging="361"/>
        <w:jc w:val="left"/>
      </w:pPr>
      <w:r>
        <w:rPr/>
        <w:t>GIỚI</w:t>
      </w:r>
      <w:r>
        <w:rPr>
          <w:spacing w:val="1"/>
        </w:rPr>
        <w:t> </w:t>
      </w:r>
      <w:r>
        <w:rPr/>
        <w:t>THIỆU</w:t>
      </w:r>
    </w:p>
    <w:p>
      <w:pPr>
        <w:pStyle w:val="ListParagraph"/>
        <w:numPr>
          <w:ilvl w:val="0"/>
          <w:numId w:val="11"/>
        </w:numPr>
        <w:tabs>
          <w:tab w:pos="1036" w:val="left" w:leader="none"/>
          <w:tab w:pos="1037" w:val="left" w:leader="none"/>
        </w:tabs>
        <w:spacing w:line="319" w:lineRule="exact" w:before="0" w:after="0"/>
        <w:ind w:left="1036" w:right="0" w:hanging="361"/>
        <w:jc w:val="left"/>
        <w:rPr>
          <w:b/>
          <w:sz w:val="28"/>
        </w:rPr>
      </w:pPr>
      <w:r>
        <w:rPr>
          <w:b/>
          <w:sz w:val="28"/>
        </w:rPr>
        <w:t>KHẢO SÁT VI ĐIỀU KHIỂN</w:t>
      </w:r>
      <w:r>
        <w:rPr>
          <w:b/>
          <w:spacing w:val="9"/>
          <w:sz w:val="28"/>
        </w:rPr>
        <w:t> </w:t>
      </w:r>
      <w:r>
        <w:rPr>
          <w:b/>
          <w:sz w:val="28"/>
        </w:rPr>
        <w:t>MICROCHIP</w:t>
      </w:r>
    </w:p>
    <w:p>
      <w:pPr>
        <w:pStyle w:val="ListParagraph"/>
        <w:numPr>
          <w:ilvl w:val="1"/>
          <w:numId w:val="11"/>
        </w:numPr>
        <w:tabs>
          <w:tab w:pos="1809" w:val="left" w:leader="none"/>
          <w:tab w:pos="1810" w:val="left" w:leader="none"/>
        </w:tabs>
        <w:spacing w:line="273" w:lineRule="exact" w:before="0" w:after="0"/>
        <w:ind w:left="1809" w:right="0" w:hanging="567"/>
        <w:jc w:val="left"/>
        <w:rPr>
          <w:sz w:val="24"/>
        </w:rPr>
      </w:pPr>
      <w:r>
        <w:rPr>
          <w:sz w:val="24"/>
        </w:rPr>
        <w:t>CẤU HÌNH CỦA VI ĐIỀU KHIỂN PIC</w:t>
      </w:r>
      <w:r>
        <w:rPr>
          <w:spacing w:val="-2"/>
          <w:sz w:val="24"/>
        </w:rPr>
        <w:t> </w:t>
      </w:r>
      <w:r>
        <w:rPr>
          <w:sz w:val="24"/>
        </w:rPr>
        <w:t>16F887</w:t>
      </w:r>
    </w:p>
    <w:p>
      <w:pPr>
        <w:pStyle w:val="ListParagraph"/>
        <w:numPr>
          <w:ilvl w:val="1"/>
          <w:numId w:val="11"/>
        </w:numPr>
        <w:tabs>
          <w:tab w:pos="1809" w:val="left" w:leader="none"/>
          <w:tab w:pos="1810" w:val="left" w:leader="none"/>
        </w:tabs>
        <w:spacing w:line="275" w:lineRule="exact" w:before="3" w:after="0"/>
        <w:ind w:left="1809" w:right="0" w:hanging="567"/>
        <w:jc w:val="left"/>
        <w:rPr>
          <w:sz w:val="24"/>
        </w:rPr>
      </w:pPr>
      <w:r>
        <w:rPr>
          <w:sz w:val="24"/>
        </w:rPr>
        <w:t>SƠ ĐỒ </w:t>
      </w:r>
      <w:r>
        <w:rPr>
          <w:spacing w:val="-3"/>
          <w:sz w:val="24"/>
        </w:rPr>
        <w:t>CẤU </w:t>
      </w:r>
      <w:r>
        <w:rPr>
          <w:sz w:val="24"/>
        </w:rPr>
        <w:t>TRÚC CỦA VI ĐIỀU KHIỂN PIC</w:t>
      </w:r>
      <w:r>
        <w:rPr>
          <w:spacing w:val="5"/>
          <w:sz w:val="24"/>
        </w:rPr>
        <w:t> </w:t>
      </w:r>
      <w:r>
        <w:rPr>
          <w:sz w:val="24"/>
        </w:rPr>
        <w:t>16F887</w:t>
      </w:r>
    </w:p>
    <w:p>
      <w:pPr>
        <w:pStyle w:val="ListParagraph"/>
        <w:numPr>
          <w:ilvl w:val="1"/>
          <w:numId w:val="11"/>
        </w:numPr>
        <w:tabs>
          <w:tab w:pos="1809" w:val="left" w:leader="none"/>
          <w:tab w:pos="1810" w:val="left" w:leader="none"/>
        </w:tabs>
        <w:spacing w:line="275" w:lineRule="exact" w:before="0" w:after="0"/>
        <w:ind w:left="1809" w:right="0" w:hanging="567"/>
        <w:jc w:val="left"/>
        <w:rPr>
          <w:sz w:val="24"/>
        </w:rPr>
      </w:pPr>
      <w:r>
        <w:rPr>
          <w:sz w:val="24"/>
        </w:rPr>
        <w:t>KHẢO SÁT SƠ ĐỒ </w:t>
      </w:r>
      <w:r>
        <w:rPr>
          <w:spacing w:val="-3"/>
          <w:sz w:val="24"/>
        </w:rPr>
        <w:t>CHÂN </w:t>
      </w:r>
      <w:r>
        <w:rPr>
          <w:sz w:val="24"/>
        </w:rPr>
        <w:t>VI ĐIỀU KHIỂN PIC</w:t>
      </w:r>
      <w:r>
        <w:rPr>
          <w:spacing w:val="4"/>
          <w:sz w:val="24"/>
        </w:rPr>
        <w:t> </w:t>
      </w:r>
      <w:r>
        <w:rPr>
          <w:sz w:val="24"/>
        </w:rPr>
        <w:t>16F887</w:t>
      </w:r>
    </w:p>
    <w:p>
      <w:pPr>
        <w:pStyle w:val="Heading3"/>
        <w:numPr>
          <w:ilvl w:val="0"/>
          <w:numId w:val="11"/>
        </w:numPr>
        <w:tabs>
          <w:tab w:pos="1036" w:val="left" w:leader="none"/>
          <w:tab w:pos="1037" w:val="left" w:leader="none"/>
        </w:tabs>
        <w:spacing w:line="319" w:lineRule="exact" w:before="9" w:after="0"/>
        <w:ind w:left="1036" w:right="0" w:hanging="361"/>
        <w:jc w:val="left"/>
      </w:pPr>
      <w:r>
        <w:rPr/>
        <w:t>CÂU HỎI ÔN TẬP – TRẮC NGHIỆM – BÀI</w:t>
      </w:r>
      <w:r>
        <w:rPr>
          <w:spacing w:val="22"/>
        </w:rPr>
        <w:t> </w:t>
      </w:r>
      <w:r>
        <w:rPr/>
        <w:t>TẬP</w:t>
      </w:r>
    </w:p>
    <w:p>
      <w:pPr>
        <w:pStyle w:val="ListParagraph"/>
        <w:numPr>
          <w:ilvl w:val="1"/>
          <w:numId w:val="11"/>
        </w:numPr>
        <w:tabs>
          <w:tab w:pos="1809" w:val="left" w:leader="none"/>
          <w:tab w:pos="1810" w:val="left" w:leader="none"/>
        </w:tabs>
        <w:spacing w:line="272" w:lineRule="exact" w:before="0" w:after="0"/>
        <w:ind w:left="1809" w:right="0" w:hanging="567"/>
        <w:jc w:val="left"/>
        <w:rPr>
          <w:sz w:val="24"/>
        </w:rPr>
      </w:pPr>
      <w:r>
        <w:rPr>
          <w:sz w:val="24"/>
        </w:rPr>
        <w:t>CÂU HỎI ÔN</w:t>
      </w:r>
      <w:r>
        <w:rPr>
          <w:spacing w:val="4"/>
          <w:sz w:val="24"/>
        </w:rPr>
        <w:t> </w:t>
      </w:r>
      <w:r>
        <w:rPr>
          <w:sz w:val="24"/>
        </w:rPr>
        <w:t>TẬP</w:t>
      </w:r>
    </w:p>
    <w:p>
      <w:pPr>
        <w:pStyle w:val="ListParagraph"/>
        <w:numPr>
          <w:ilvl w:val="1"/>
          <w:numId w:val="11"/>
        </w:numPr>
        <w:tabs>
          <w:tab w:pos="1809" w:val="left" w:leader="none"/>
          <w:tab w:pos="1810" w:val="left" w:leader="none"/>
        </w:tabs>
        <w:spacing w:line="274" w:lineRule="exact" w:before="0" w:after="0"/>
        <w:ind w:left="1809" w:right="0" w:hanging="567"/>
        <w:jc w:val="left"/>
        <w:rPr>
          <w:sz w:val="24"/>
        </w:rPr>
      </w:pPr>
      <w:r>
        <w:rPr>
          <w:sz w:val="24"/>
        </w:rPr>
        <w:t>CÂU HỎI MỞ</w:t>
      </w:r>
      <w:r>
        <w:rPr>
          <w:spacing w:val="4"/>
          <w:sz w:val="24"/>
        </w:rPr>
        <w:t> </w:t>
      </w:r>
      <w:r>
        <w:rPr>
          <w:sz w:val="24"/>
        </w:rPr>
        <w:t>RỘNG</w:t>
      </w:r>
    </w:p>
    <w:p>
      <w:pPr>
        <w:pStyle w:val="ListParagraph"/>
        <w:numPr>
          <w:ilvl w:val="1"/>
          <w:numId w:val="11"/>
        </w:numPr>
        <w:tabs>
          <w:tab w:pos="1809" w:val="left" w:leader="none"/>
          <w:tab w:pos="1810" w:val="left" w:leader="none"/>
        </w:tabs>
        <w:spacing w:line="275" w:lineRule="exact" w:before="0" w:after="0"/>
        <w:ind w:left="1809" w:right="0" w:hanging="567"/>
        <w:jc w:val="left"/>
        <w:rPr>
          <w:sz w:val="24"/>
        </w:rPr>
      </w:pPr>
      <w:r>
        <w:rPr>
          <w:sz w:val="24"/>
        </w:rPr>
        <w:t>CÂU HỎI TRẮC</w:t>
      </w:r>
      <w:r>
        <w:rPr>
          <w:spacing w:val="3"/>
          <w:sz w:val="24"/>
        </w:rPr>
        <w:t> </w:t>
      </w:r>
      <w:r>
        <w:rPr>
          <w:sz w:val="24"/>
        </w:rPr>
        <w:t>NGHIỆM</w:t>
      </w:r>
    </w:p>
    <w:p>
      <w:pPr>
        <w:pStyle w:val="ListParagraph"/>
        <w:numPr>
          <w:ilvl w:val="1"/>
          <w:numId w:val="11"/>
        </w:numPr>
        <w:tabs>
          <w:tab w:pos="1809" w:val="left" w:leader="none"/>
          <w:tab w:pos="1810" w:val="left" w:leader="none"/>
        </w:tabs>
        <w:spacing w:line="240" w:lineRule="auto" w:before="2" w:after="0"/>
        <w:ind w:left="1809" w:right="0" w:hanging="567"/>
        <w:jc w:val="left"/>
        <w:rPr>
          <w:sz w:val="24"/>
        </w:rPr>
      </w:pPr>
      <w:r>
        <w:rPr>
          <w:spacing w:val="-3"/>
          <w:sz w:val="24"/>
        </w:rPr>
        <w:t>BÀI</w:t>
      </w:r>
      <w:r>
        <w:rPr>
          <w:spacing w:val="2"/>
          <w:sz w:val="24"/>
        </w:rPr>
        <w:t> </w:t>
      </w:r>
      <w:r>
        <w:rPr>
          <w:sz w:val="24"/>
        </w:rPr>
        <w:t>TẬP</w:t>
      </w:r>
    </w:p>
    <w:p>
      <w:pPr>
        <w:pStyle w:val="BodyText"/>
        <w:rPr>
          <w:sz w:val="20"/>
        </w:rPr>
      </w:pPr>
    </w:p>
    <w:p>
      <w:pPr>
        <w:pStyle w:val="BodyText"/>
        <w:rPr>
          <w:sz w:val="20"/>
        </w:rPr>
      </w:pPr>
    </w:p>
    <w:p>
      <w:pPr>
        <w:pStyle w:val="BodyText"/>
        <w:rPr>
          <w:sz w:val="20"/>
        </w:rPr>
      </w:pPr>
    </w:p>
    <w:p>
      <w:pPr>
        <w:pStyle w:val="BodyText"/>
        <w:spacing w:before="7"/>
        <w:rPr>
          <w:sz w:val="15"/>
        </w:rPr>
      </w:pPr>
      <w:r>
        <w:rPr/>
        <w:pict>
          <v:rect style="position:absolute;margin-left:69.384003pt;margin-top:10.950515pt;width:499.15pt;height:14.4pt;mso-position-horizontal-relative:page;mso-position-vertical-relative:paragraph;z-index:-15724544;mso-wrap-distance-left:0;mso-wrap-distance-right:0" filled="true" fillcolor="#ffcc99" stroked="false">
            <v:fill type="solid"/>
            <w10:wrap type="topAndBottom"/>
          </v:rect>
        </w:pict>
      </w:r>
    </w:p>
    <w:p>
      <w:pPr>
        <w:spacing w:after="0"/>
        <w:rPr>
          <w:sz w:val="15"/>
        </w:rPr>
        <w:sectPr>
          <w:footerReference w:type="even" r:id="rId13"/>
          <w:pgSz w:w="11910" w:h="16840"/>
          <w:pgMar w:footer="0" w:header="0" w:top="380" w:bottom="280" w:left="740" w:right="0"/>
        </w:sectPr>
      </w:pPr>
    </w:p>
    <w:p>
      <w:pPr>
        <w:pStyle w:val="Heading3"/>
        <w:numPr>
          <w:ilvl w:val="0"/>
          <w:numId w:val="12"/>
        </w:numPr>
        <w:tabs>
          <w:tab w:pos="705" w:val="left" w:leader="none"/>
          <w:tab w:pos="1244" w:val="left" w:leader="none"/>
          <w:tab w:pos="10092" w:val="left" w:leader="none"/>
        </w:tabs>
        <w:spacing w:line="240" w:lineRule="auto" w:before="4" w:after="0"/>
        <w:ind w:left="1243" w:right="0" w:hanging="1106"/>
        <w:jc w:val="left"/>
      </w:pPr>
      <w:bookmarkStart w:name="_TOC_250020" w:id="5"/>
      <w:r>
        <w:rPr>
          <w:shd w:fill="FFCC99" w:color="auto" w:val="clear"/>
        </w:rPr>
        <w:t>GIỚI</w:t>
      </w:r>
      <w:r>
        <w:rPr>
          <w:spacing w:val="-3"/>
          <w:shd w:fill="FFCC99" w:color="auto" w:val="clear"/>
        </w:rPr>
        <w:t> </w:t>
      </w:r>
      <w:bookmarkEnd w:id="5"/>
      <w:r>
        <w:rPr>
          <w:shd w:fill="FFCC99" w:color="auto" w:val="clear"/>
        </w:rPr>
        <w:t>THIỆU</w:t>
        <w:tab/>
      </w:r>
    </w:p>
    <w:p>
      <w:pPr>
        <w:pStyle w:val="BodyText"/>
        <w:spacing w:line="242" w:lineRule="auto" w:before="171"/>
        <w:ind w:left="676" w:right="583" w:firstLine="566"/>
        <w:jc w:val="both"/>
      </w:pPr>
      <w:r>
        <w:rPr/>
        <w:t>Vi xử lý có rất nhiều loại bắt đầu từ 4 bit cho đến 32 bit, vi xử lý 4 bit hiện nay không còn nhưng vi xử lý 8 bit vẫn còn mặc dù đã có vi xử lý 64 bit.</w:t>
      </w:r>
    </w:p>
    <w:p>
      <w:pPr>
        <w:pStyle w:val="BodyText"/>
        <w:spacing w:before="57"/>
        <w:ind w:left="676" w:right="565" w:firstLine="566"/>
        <w:jc w:val="both"/>
      </w:pPr>
      <w:r>
        <w:rPr/>
        <w:t>Lý do sự tồn tại của vi xử lý 8 bit là phù hợp với một số yêu cầu điều khiển trong công nghiệp. Các vi xử lý 32 bit, 64 bit thường sử dụng cho các máy tính vì khối lượng dữ liệu của máy tính rất lớn nên cần các vi xử lý càng mạnh càng tốt.</w:t>
      </w:r>
    </w:p>
    <w:p>
      <w:pPr>
        <w:pStyle w:val="BodyText"/>
        <w:spacing w:line="242" w:lineRule="auto" w:before="61"/>
        <w:ind w:left="676" w:right="571" w:firstLine="566"/>
        <w:jc w:val="both"/>
      </w:pPr>
      <w:r>
        <w:rPr/>
        <w:t>Các </w:t>
      </w:r>
      <w:r>
        <w:rPr>
          <w:spacing w:val="-3"/>
        </w:rPr>
        <w:t>hệ </w:t>
      </w:r>
      <w:r>
        <w:rPr/>
        <w:t>thống điều khiển trong công nghiệp sử dụng các vi </w:t>
      </w:r>
      <w:r>
        <w:rPr>
          <w:spacing w:val="-3"/>
        </w:rPr>
        <w:t>xử </w:t>
      </w:r>
      <w:r>
        <w:rPr/>
        <w:t>lý 8 </w:t>
      </w:r>
      <w:r>
        <w:rPr>
          <w:spacing w:val="-4"/>
        </w:rPr>
        <w:t>bit </w:t>
      </w:r>
      <w:r>
        <w:rPr/>
        <w:t>hay 16 </w:t>
      </w:r>
      <w:r>
        <w:rPr>
          <w:spacing w:val="-4"/>
        </w:rPr>
        <w:t>bit </w:t>
      </w:r>
      <w:r>
        <w:rPr/>
        <w:t>như hệ thống điện của xe hơi, hệ thống điều hòa, </w:t>
      </w:r>
      <w:r>
        <w:rPr>
          <w:spacing w:val="-3"/>
        </w:rPr>
        <w:t>hệ </w:t>
      </w:r>
      <w:r>
        <w:rPr/>
        <w:t>thống </w:t>
      </w:r>
      <w:r>
        <w:rPr>
          <w:spacing w:val="-3"/>
        </w:rPr>
        <w:t>điều </w:t>
      </w:r>
      <w:r>
        <w:rPr/>
        <w:t>khiển các dây chuyền sản</w:t>
      </w:r>
      <w:r>
        <w:rPr>
          <w:spacing w:val="10"/>
        </w:rPr>
        <w:t> </w:t>
      </w:r>
      <w:r>
        <w:rPr/>
        <w:t>xuất,…</w:t>
      </w:r>
    </w:p>
    <w:p>
      <w:pPr>
        <w:pStyle w:val="BodyText"/>
        <w:spacing w:before="11"/>
        <w:rPr>
          <w:sz w:val="25"/>
        </w:rPr>
      </w:pPr>
      <w:r>
        <w:rPr/>
        <w:drawing>
          <wp:anchor distT="0" distB="0" distL="0" distR="0" allowOverlap="1" layoutInCell="1" locked="0" behindDoc="0" simplePos="0" relativeHeight="9">
            <wp:simplePos x="0" y="0"/>
            <wp:positionH relativeFrom="page">
              <wp:posOffset>1079245</wp:posOffset>
            </wp:positionH>
            <wp:positionV relativeFrom="paragraph">
              <wp:posOffset>214529</wp:posOffset>
            </wp:positionV>
            <wp:extent cx="5942604" cy="3681984"/>
            <wp:effectExtent l="0" t="0" r="0" b="0"/>
            <wp:wrapTopAndBottom/>
            <wp:docPr id="11" name="image11.png"/>
            <wp:cNvGraphicFramePr>
              <a:graphicFrameLocks noChangeAspect="1"/>
            </wp:cNvGraphicFramePr>
            <a:graphic>
              <a:graphicData uri="http://schemas.openxmlformats.org/drawingml/2006/picture">
                <pic:pic>
                  <pic:nvPicPr>
                    <pic:cNvPr id="12" name="image11.png"/>
                    <pic:cNvPicPr/>
                  </pic:nvPicPr>
                  <pic:blipFill>
                    <a:blip r:embed="rId23" cstate="print"/>
                    <a:stretch>
                      <a:fillRect/>
                    </a:stretch>
                  </pic:blipFill>
                  <pic:spPr>
                    <a:xfrm>
                      <a:off x="0" y="0"/>
                      <a:ext cx="5942604" cy="3681984"/>
                    </a:xfrm>
                    <a:prstGeom prst="rect">
                      <a:avLst/>
                    </a:prstGeom>
                  </pic:spPr>
                </pic:pic>
              </a:graphicData>
            </a:graphic>
          </wp:anchor>
        </w:drawing>
      </w:r>
    </w:p>
    <w:p>
      <w:pPr>
        <w:spacing w:before="185"/>
        <w:ind w:left="1652" w:right="1543" w:firstLine="0"/>
        <w:jc w:val="center"/>
        <w:rPr>
          <w:i/>
          <w:sz w:val="22"/>
        </w:rPr>
      </w:pPr>
      <w:r>
        <w:rPr>
          <w:i/>
          <w:sz w:val="22"/>
        </w:rPr>
        <w:t>Hình 1-1: Các thiết bị sử dụng vi xử lý.</w:t>
      </w:r>
    </w:p>
    <w:p>
      <w:pPr>
        <w:pStyle w:val="BodyText"/>
        <w:spacing w:before="180"/>
        <w:ind w:left="1243"/>
      </w:pPr>
      <w:r>
        <w:rPr/>
        <w:pict>
          <v:group style="position:absolute;margin-left:73.122284pt;margin-top:28.392263pt;width:492.65pt;height:183.45pt;mso-position-horizontal-relative:page;mso-position-vertical-relative:paragraph;z-index:-15720448;mso-wrap-distance-left:0;mso-wrap-distance-right:0" coordorigin="1462,568" coordsize="9853,3669">
            <v:rect style="position:absolute;left:1493;top:1805;width:1208;height:2413" filled="true" fillcolor="#c0c0c0" stroked="false">
              <v:fill opacity="32639f" type="solid"/>
            </v:rect>
            <v:shape style="position:absolute;left:1493;top:1805;width:1208;height:2413" coordorigin="1494,1805" coordsize="1208,2413" path="m1494,4217l2702,4217,2702,4217m1494,1805l1494,1805,1494,4217e" filled="false" stroked="true" strokeweight="1.885959pt" strokecolor="#c0c0c0">
              <v:path arrowok="t"/>
              <v:stroke dashstyle="solid"/>
            </v:shape>
            <v:shape style="position:absolute;left:1481;top:1792;width:1208;height:2413" type="#_x0000_t75" stroked="false">
              <v:imagedata r:id="rId24" o:title=""/>
            </v:shape>
            <v:rect style="position:absolute;left:1481;top:1792;width:1208;height:2413" filled="false" stroked="true" strokeweight="1.886836pt" strokecolor="#404040">
              <v:stroke dashstyle="solid"/>
            </v:rect>
            <v:rect style="position:absolute;left:3003;top:599;width:2567;height:905" filled="true" fillcolor="#c0c0c0" stroked="false">
              <v:fill opacity="32639f" type="solid"/>
            </v:rect>
            <v:shape style="position:absolute;left:2991;top:586;width:2567;height:905" type="#_x0000_t75" stroked="false">
              <v:imagedata r:id="rId25" o:title=""/>
            </v:shape>
            <v:rect style="position:absolute;left:6023;top:599;width:2416;height:905" filled="true" fillcolor="#c0c0c0" stroked="false">
              <v:fill opacity="32639f" type="solid"/>
            </v:rect>
            <v:shape style="position:absolute;left:6011;top:586;width:2416;height:905" type="#_x0000_t75" stroked="false">
              <v:imagedata r:id="rId26" o:title=""/>
            </v:shape>
            <v:rect style="position:absolute;left:8968;top:599;width:2341;height:905" filled="true" fillcolor="#c0c0c0" stroked="false">
              <v:fill opacity="32639f" type="solid"/>
            </v:rect>
            <v:shape style="position:absolute;left:8955;top:586;width:2341;height:905" type="#_x0000_t75" stroked="false">
              <v:imagedata r:id="rId27" o:title=""/>
            </v:shape>
            <v:shape style="position:absolute;left:2701;top:1503;width:8607;height:905" coordorigin="2702,1504" coordsize="8607,905" path="m10969,1504l10616,1655,10793,1655,10793,2107,8238,2107,8238,1655,8414,1655,8062,1504,7710,1655,7886,1655,7886,2107,5281,2107,5281,1655,5432,1655,5168,1504,4816,1655,4992,1655,4992,2107,2702,2107,2702,2408,11132,2408,11132,1655,11308,1655,10969,1504xe" filled="true" fillcolor="#cdcdcd" stroked="false">
              <v:path arrowok="t"/>
              <v:fill opacity="32639f" type="solid"/>
            </v:shape>
            <v:shape style="position:absolute;left:2701;top:1503;width:8607;height:905" coordorigin="2702,1504" coordsize="8607,905" path="m2702,2408l2702,2107,2702,2107m4992,2107l4992,1655,4816,1655,5168,1504,5168,1504m11132,2408l11132,2408,2702,2408m11308,1655l11308,1655,11132,1655m5432,1655l5432,1655,5281,1655m7886,2107l7886,1655,7710,1655,7710,1655m8414,1655l8414,1655,8238,1655m10793,2107l10793,1655,10616,1655,10616,1655m7710,1655l8062,1504,8062,1504m10616,1655l10969,1504,10969,1504e" filled="false" stroked="true" strokeweight="1.257306pt" strokecolor="#cdcdcd">
              <v:path arrowok="t"/>
              <v:stroke dashstyle="solid"/>
            </v:shape>
            <v:shape style="position:absolute;left:2689;top:1491;width:8607;height:905" type="#_x0000_t75" stroked="false">
              <v:imagedata r:id="rId28" o:title=""/>
            </v:shape>
            <v:shape style="position:absolute;left:2689;top:1491;width:8607;height:905" coordorigin="2689,1491" coordsize="8607,905" path="m2689,2396l2689,2094,4967,2094,4967,1642,4791,1642,5143,1491,5407,1642,5256,1642,5256,2094,7861,2094,7861,1642,7685,1642,8037,1491,8389,1642,8213,1642,8213,2094,10767,2094,10767,1642,10591,1642,10944,1491,11296,1642,11120,1642,11120,2396,2689,2396xe" filled="false" stroked="true" strokeweight="1.256351pt" strokecolor="#404040">
              <v:path arrowok="t"/>
              <v:stroke dashstyle="solid"/>
            </v:shape>
            <v:shape style="position:absolute;left:2689;top:1491;width:6971;height:2287" type="#_x0000_t75" stroked="false">
              <v:imagedata r:id="rId29" o:title=""/>
            </v:shape>
            <v:shape style="position:absolute;left:2701;top:1503;width:7663;height:1646" coordorigin="2702,1504" coordsize="7663,1646" path="m2928,2710l4136,2710,4136,1655,3985,1655,4287,1504,4589,1655,4438,1655,4438,2710,7156,2710,7156,1655,7005,1655,7307,1504,7609,1655,7458,1655,7458,2710,9950,2710,9950,1655,9799,1655,10101,1504,10365,1655,10239,1655,10239,3011,2928,3011,2928,3150,2702,2861,2928,2559,2928,2710e" filled="false" stroked="true" strokeweight="1.256416pt" strokecolor="#cdcdcd">
              <v:path arrowok="t"/>
              <v:stroke dashstyle="solid"/>
            </v:shape>
            <v:shape style="position:absolute;left:2689;top:1491;width:7663;height:1634" coordorigin="2689,1491" coordsize="7663,1634" path="m2916,2697l4124,2697,4124,1642,3973,1642,4275,1491,4577,1642,4426,1642,4426,2697,7144,2697,7144,1642,6993,1642,7295,1491,7597,1642,7446,1642,7446,2697,9937,2697,9937,1642,9786,1642,10088,1491,10352,1642,10214,1642,10214,2999,2916,2999,2916,3124,2689,2848,2916,2547,2916,2685e" filled="false" stroked="true" strokeweight="1.256415pt" strokecolor="#404040">
              <v:path arrowok="t"/>
              <v:stroke dashstyle="solid"/>
            </v:shape>
            <v:shape style="position:absolute;left:6199;top:1491;width:667;height:1960" type="#_x0000_t75" stroked="false">
              <v:imagedata r:id="rId30" o:title=""/>
            </v:shape>
            <v:shape style="position:absolute;left:3180;top:1491;width:667;height:1960" type="#_x0000_t75" stroked="false">
              <v:imagedata r:id="rId31" o:title=""/>
            </v:shape>
            <v:shape style="position:absolute;left:5035;top:2161;width:1100;height:791" type="#_x0000_t202" filled="false" stroked="false">
              <v:textbox inset="0,0,0,0">
                <w:txbxContent>
                  <w:p>
                    <w:pPr>
                      <w:spacing w:line="193" w:lineRule="exact" w:before="0"/>
                      <w:ind w:left="28" w:right="0" w:firstLine="0"/>
                      <w:jc w:val="left"/>
                      <w:rPr>
                        <w:rFonts w:ascii="Arial" w:hAnsi="Arial"/>
                        <w:b/>
                        <w:sz w:val="20"/>
                      </w:rPr>
                    </w:pPr>
                    <w:r>
                      <w:rPr>
                        <w:rFonts w:ascii="Arial" w:hAnsi="Arial"/>
                        <w:b/>
                        <w:w w:val="85"/>
                        <w:sz w:val="20"/>
                      </w:rPr>
                      <w:t>BUS ĐỊA</w:t>
                    </w:r>
                    <w:r>
                      <w:rPr>
                        <w:rFonts w:ascii="Arial" w:hAnsi="Arial"/>
                        <w:b/>
                        <w:spacing w:val="-19"/>
                        <w:w w:val="85"/>
                        <w:sz w:val="20"/>
                      </w:rPr>
                      <w:t> </w:t>
                    </w:r>
                    <w:r>
                      <w:rPr>
                        <w:rFonts w:ascii="Arial" w:hAnsi="Arial"/>
                        <w:b/>
                        <w:w w:val="85"/>
                        <w:sz w:val="20"/>
                      </w:rPr>
                      <w:t>CHỈ</w:t>
                    </w:r>
                  </w:p>
                  <w:p>
                    <w:pPr>
                      <w:spacing w:line="240" w:lineRule="auto" w:before="0"/>
                      <w:rPr>
                        <w:rFonts w:ascii="Arial"/>
                        <w:b/>
                        <w:sz w:val="20"/>
                      </w:rPr>
                    </w:pPr>
                  </w:p>
                  <w:p>
                    <w:pPr>
                      <w:spacing w:before="129"/>
                      <w:ind w:left="0" w:right="0" w:firstLine="0"/>
                      <w:jc w:val="left"/>
                      <w:rPr>
                        <w:rFonts w:ascii="Arial" w:hAnsi="Arial"/>
                        <w:b/>
                        <w:sz w:val="20"/>
                      </w:rPr>
                    </w:pPr>
                    <w:r>
                      <w:rPr>
                        <w:rFonts w:ascii="Arial" w:hAnsi="Arial"/>
                        <w:b/>
                        <w:w w:val="85"/>
                        <w:sz w:val="20"/>
                      </w:rPr>
                      <w:t>BUS DỮ</w:t>
                    </w:r>
                    <w:r>
                      <w:rPr>
                        <w:rFonts w:ascii="Arial" w:hAnsi="Arial"/>
                        <w:b/>
                        <w:spacing w:val="-28"/>
                        <w:w w:val="85"/>
                        <w:sz w:val="20"/>
                      </w:rPr>
                      <w:t> </w:t>
                    </w:r>
                    <w:r>
                      <w:rPr>
                        <w:rFonts w:ascii="Arial" w:hAnsi="Arial"/>
                        <w:b/>
                        <w:w w:val="85"/>
                        <w:sz w:val="20"/>
                      </w:rPr>
                      <w:t>LIỆU</w:t>
                    </w:r>
                  </w:p>
                </w:txbxContent>
              </v:textbox>
              <w10:wrap type="none"/>
            </v:shape>
            <v:shape style="position:absolute;left:4892;top:3354;width:1385;height:202" type="#_x0000_t202" filled="false" stroked="false">
              <v:textbox inset="0,0,0,0">
                <w:txbxContent>
                  <w:p>
                    <w:pPr>
                      <w:spacing w:line="193" w:lineRule="exact" w:before="0"/>
                      <w:ind w:left="0" w:right="0" w:firstLine="0"/>
                      <w:jc w:val="left"/>
                      <w:rPr>
                        <w:rFonts w:ascii="Arial" w:hAnsi="Arial"/>
                        <w:b/>
                        <w:sz w:val="20"/>
                      </w:rPr>
                    </w:pPr>
                    <w:r>
                      <w:rPr>
                        <w:rFonts w:ascii="Arial" w:hAnsi="Arial"/>
                        <w:b/>
                        <w:w w:val="85"/>
                        <w:sz w:val="20"/>
                      </w:rPr>
                      <w:t>BUS ĐIỀU</w:t>
                    </w:r>
                    <w:r>
                      <w:rPr>
                        <w:rFonts w:ascii="Arial" w:hAnsi="Arial"/>
                        <w:b/>
                        <w:spacing w:val="-23"/>
                        <w:w w:val="85"/>
                        <w:sz w:val="20"/>
                      </w:rPr>
                      <w:t> </w:t>
                    </w:r>
                    <w:r>
                      <w:rPr>
                        <w:rFonts w:ascii="Arial" w:hAnsi="Arial"/>
                        <w:b/>
                        <w:w w:val="85"/>
                        <w:sz w:val="20"/>
                      </w:rPr>
                      <w:t>KHIỂN</w:t>
                    </w:r>
                  </w:p>
                </w:txbxContent>
              </v:textbox>
              <w10:wrap type="none"/>
            </v:shape>
            <v:shape style="position:absolute;left:1500;top:1811;width:1168;height:2375" type="#_x0000_t202" filled="false" stroked="false">
              <v:textbox inset="0,0,0,0">
                <w:txbxContent>
                  <w:p>
                    <w:pPr>
                      <w:spacing w:line="240" w:lineRule="auto" w:before="0"/>
                      <w:rPr>
                        <w:sz w:val="40"/>
                      </w:rPr>
                    </w:pPr>
                  </w:p>
                  <w:p>
                    <w:pPr>
                      <w:spacing w:line="240" w:lineRule="auto" w:before="6"/>
                      <w:rPr>
                        <w:sz w:val="40"/>
                      </w:rPr>
                    </w:pPr>
                  </w:p>
                  <w:p>
                    <w:pPr>
                      <w:spacing w:before="0"/>
                      <w:ind w:left="233" w:right="0" w:firstLine="0"/>
                      <w:jc w:val="left"/>
                      <w:rPr>
                        <w:rFonts w:ascii="Arial"/>
                        <w:b/>
                        <w:sz w:val="40"/>
                      </w:rPr>
                    </w:pPr>
                    <w:r>
                      <w:rPr>
                        <w:rFonts w:ascii="Arial"/>
                        <w:b/>
                        <w:w w:val="90"/>
                        <w:sz w:val="40"/>
                      </w:rPr>
                      <w:t>CPU</w:t>
                    </w:r>
                  </w:p>
                </w:txbxContent>
              </v:textbox>
              <w10:wrap type="none"/>
            </v:shape>
            <v:shape style="position:absolute;left:8955;top:586;width:2341;height:905" type="#_x0000_t202" filled="false" stroked="true" strokeweight="1.884877pt" strokecolor="#404040">
              <v:textbox inset="0,0,0,0">
                <w:txbxContent>
                  <w:p>
                    <w:pPr>
                      <w:spacing w:before="236"/>
                      <w:ind w:left="420" w:right="0" w:firstLine="0"/>
                      <w:jc w:val="left"/>
                      <w:rPr>
                        <w:rFonts w:ascii="Arial" w:hAnsi="Arial"/>
                        <w:b/>
                        <w:sz w:val="30"/>
                      </w:rPr>
                    </w:pPr>
                    <w:r>
                      <w:rPr>
                        <w:rFonts w:ascii="Arial" w:hAnsi="Arial"/>
                        <w:b/>
                        <w:w w:val="95"/>
                        <w:sz w:val="30"/>
                      </w:rPr>
                      <w:t>PORT XUẤT</w:t>
                    </w:r>
                  </w:p>
                </w:txbxContent>
              </v:textbox>
              <v:stroke dashstyle="solid"/>
              <w10:wrap type="none"/>
            </v:shape>
            <v:shape style="position:absolute;left:6011;top:586;width:2416;height:905" type="#_x0000_t202" filled="false" stroked="true" strokeweight="1.884856pt" strokecolor="#404040">
              <v:textbox inset="0,0,0,0">
                <w:txbxContent>
                  <w:p>
                    <w:pPr>
                      <w:spacing w:before="236"/>
                      <w:ind w:left="439" w:right="0" w:firstLine="0"/>
                      <w:jc w:val="left"/>
                      <w:rPr>
                        <w:rFonts w:ascii="Arial" w:hAnsi="Arial"/>
                        <w:b/>
                        <w:sz w:val="30"/>
                      </w:rPr>
                    </w:pPr>
                    <w:r>
                      <w:rPr>
                        <w:rFonts w:ascii="Arial" w:hAnsi="Arial"/>
                        <w:b/>
                        <w:w w:val="95"/>
                        <w:sz w:val="30"/>
                      </w:rPr>
                      <w:t>PORT NHẬP</w:t>
                    </w:r>
                  </w:p>
                </w:txbxContent>
              </v:textbox>
              <v:stroke dashstyle="solid"/>
              <w10:wrap type="none"/>
            </v:shape>
            <v:shape style="position:absolute;left:2991;top:586;width:2567;height:905" type="#_x0000_t202" filled="false" stroked="true" strokeweight="1.884819pt" strokecolor="#404040">
              <v:textbox inset="0,0,0,0">
                <w:txbxContent>
                  <w:p>
                    <w:pPr>
                      <w:spacing w:before="236"/>
                      <w:ind w:left="737" w:right="0" w:firstLine="0"/>
                      <w:jc w:val="left"/>
                      <w:rPr>
                        <w:rFonts w:ascii="Arial" w:hAnsi="Arial"/>
                        <w:b/>
                        <w:sz w:val="30"/>
                      </w:rPr>
                    </w:pPr>
                    <w:r>
                      <w:rPr>
                        <w:rFonts w:ascii="Arial" w:hAnsi="Arial"/>
                        <w:b/>
                        <w:w w:val="95"/>
                        <w:sz w:val="30"/>
                      </w:rPr>
                      <w:t>BỘ NHỚ</w:t>
                    </w:r>
                  </w:p>
                </w:txbxContent>
              </v:textbox>
              <v:stroke dashstyle="solid"/>
              <w10:wrap type="none"/>
            </v:shape>
            <w10:wrap type="topAndBottom"/>
          </v:group>
        </w:pict>
      </w:r>
      <w:r>
        <w:rPr/>
        <w:t>Khi sử dụng vi </w:t>
      </w:r>
      <w:r>
        <w:rPr>
          <w:spacing w:val="-3"/>
        </w:rPr>
        <w:t>xử </w:t>
      </w:r>
      <w:r>
        <w:rPr/>
        <w:t>lý thì phải thiết kế một </w:t>
      </w:r>
      <w:r>
        <w:rPr>
          <w:spacing w:val="-3"/>
        </w:rPr>
        <w:t>hệ </w:t>
      </w:r>
      <w:r>
        <w:rPr/>
        <w:t>thống gồm có: Vi </w:t>
      </w:r>
      <w:r>
        <w:rPr>
          <w:spacing w:val="-3"/>
        </w:rPr>
        <w:t>xử </w:t>
      </w:r>
      <w:r>
        <w:rPr>
          <w:spacing w:val="-4"/>
        </w:rPr>
        <w:t>lý, </w:t>
      </w:r>
      <w:r>
        <w:rPr/>
        <w:t>có </w:t>
      </w:r>
      <w:r>
        <w:rPr>
          <w:spacing w:val="-3"/>
        </w:rPr>
        <w:t>bộ </w:t>
      </w:r>
      <w:r>
        <w:rPr>
          <w:spacing w:val="-4"/>
        </w:rPr>
        <w:t>nhớ, </w:t>
      </w:r>
      <w:r>
        <w:rPr/>
        <w:t>các ngoại </w:t>
      </w:r>
      <w:r>
        <w:rPr>
          <w:spacing w:val="-4"/>
        </w:rPr>
        <w:t>vi.</w:t>
      </w:r>
    </w:p>
    <w:p>
      <w:pPr>
        <w:spacing w:before="15"/>
        <w:ind w:left="4282" w:right="0" w:firstLine="0"/>
        <w:jc w:val="both"/>
        <w:rPr>
          <w:i/>
          <w:sz w:val="24"/>
        </w:rPr>
      </w:pPr>
      <w:r>
        <w:rPr>
          <w:i/>
          <w:sz w:val="24"/>
        </w:rPr>
        <w:t>Hình 1-2: Hệ thống vi xử lý.</w:t>
      </w:r>
    </w:p>
    <w:p>
      <w:pPr>
        <w:pStyle w:val="BodyText"/>
        <w:spacing w:before="122"/>
        <w:ind w:left="676" w:right="564" w:firstLine="566"/>
        <w:jc w:val="both"/>
      </w:pPr>
      <w:r>
        <w:rPr/>
        <w:t>Bộ nhớ dùng để lưu chương trình cho vi xử lý thực hiện và lưu dữ liệu cần xử lý, các ngoại vi dùng để xuất nhập dữ liệu từ bên ngoài vào xử lý và điều khiển trở lại. Các khối này liên kết với nhau tạo thành một hệ thống vi xử lý.</w:t>
      </w:r>
    </w:p>
    <w:p>
      <w:pPr>
        <w:pStyle w:val="BodyText"/>
        <w:spacing w:line="242" w:lineRule="auto" w:before="60"/>
        <w:ind w:left="676" w:right="573" w:firstLine="566"/>
        <w:jc w:val="both"/>
      </w:pPr>
      <w:r>
        <w:rPr/>
        <w:t>Yêu cầu điều khiển càng cao thì hệ thống càng phức tạp và nếu yêu cầu điều khiển đơn giản thì hệ thống vi xử lý cũng phải có đầy đủ các khối trên.</w:t>
      </w:r>
    </w:p>
    <w:p>
      <w:pPr>
        <w:spacing w:after="0" w:line="242" w:lineRule="auto"/>
        <w:jc w:val="both"/>
        <w:sectPr>
          <w:headerReference w:type="even" r:id="rId19"/>
          <w:headerReference w:type="default" r:id="rId20"/>
          <w:footerReference w:type="even" r:id="rId21"/>
          <w:footerReference w:type="default" r:id="rId22"/>
          <w:pgSz w:w="11910" w:h="16840"/>
          <w:pgMar w:header="283" w:footer="491" w:top="640" w:bottom="680" w:left="740" w:right="0"/>
          <w:pgNumType w:start="2"/>
        </w:sectPr>
      </w:pPr>
    </w:p>
    <w:p>
      <w:pPr>
        <w:pStyle w:val="BodyText"/>
        <w:ind w:left="676" w:right="574" w:firstLine="566"/>
        <w:jc w:val="both"/>
      </w:pPr>
      <w:r>
        <w:rPr/>
        <w:t>Để kết nối các khối trên tạo thành một </w:t>
      </w:r>
      <w:r>
        <w:rPr>
          <w:spacing w:val="-3"/>
        </w:rPr>
        <w:t>hệ </w:t>
      </w:r>
      <w:r>
        <w:rPr/>
        <w:t>thống vi </w:t>
      </w:r>
      <w:r>
        <w:rPr>
          <w:spacing w:val="-3"/>
        </w:rPr>
        <w:t>xử </w:t>
      </w:r>
      <w:r>
        <w:rPr/>
        <w:t>lý </w:t>
      </w:r>
      <w:r>
        <w:rPr>
          <w:spacing w:val="3"/>
        </w:rPr>
        <w:t>đòi </w:t>
      </w:r>
      <w:r>
        <w:rPr/>
        <w:t>hỏi người thiết kế phải rất hiểu biết </w:t>
      </w:r>
      <w:r>
        <w:rPr>
          <w:spacing w:val="-3"/>
        </w:rPr>
        <w:t>về </w:t>
      </w:r>
      <w:r>
        <w:rPr/>
        <w:t>tất cả các thành phần vi </w:t>
      </w:r>
      <w:r>
        <w:rPr>
          <w:spacing w:val="-3"/>
        </w:rPr>
        <w:t>xử </w:t>
      </w:r>
      <w:r>
        <w:rPr>
          <w:spacing w:val="-4"/>
        </w:rPr>
        <w:t>lý, </w:t>
      </w:r>
      <w:r>
        <w:rPr>
          <w:spacing w:val="-3"/>
        </w:rPr>
        <w:t>bộ </w:t>
      </w:r>
      <w:r>
        <w:rPr/>
        <w:t>nhớ, các thiết bị ngoại </w:t>
      </w:r>
      <w:r>
        <w:rPr>
          <w:spacing w:val="-4"/>
        </w:rPr>
        <w:t>vi. </w:t>
      </w:r>
      <w:r>
        <w:rPr/>
        <w:t>Hệ thống tạo ra khá phức tạp, chiếm nhiều không gian, mạch in, </w:t>
      </w:r>
      <w:r>
        <w:rPr>
          <w:spacing w:val="-3"/>
        </w:rPr>
        <w:t>và </w:t>
      </w:r>
      <w:r>
        <w:rPr/>
        <w:t>vấn đề chính </w:t>
      </w:r>
      <w:r>
        <w:rPr>
          <w:spacing w:val="-3"/>
        </w:rPr>
        <w:t>là </w:t>
      </w:r>
      <w:r>
        <w:rPr>
          <w:spacing w:val="3"/>
        </w:rPr>
        <w:t>đòi </w:t>
      </w:r>
      <w:r>
        <w:rPr/>
        <w:t>hỏi người thiết kế hiểu thật rõ </w:t>
      </w:r>
      <w:r>
        <w:rPr>
          <w:spacing w:val="-3"/>
        </w:rPr>
        <w:t>về hệ </w:t>
      </w:r>
      <w:r>
        <w:rPr/>
        <w:t>thống. Một lý do nữa </w:t>
      </w:r>
      <w:r>
        <w:rPr>
          <w:spacing w:val="-3"/>
        </w:rPr>
        <w:t>là </w:t>
      </w:r>
      <w:r>
        <w:rPr/>
        <w:t>vi </w:t>
      </w:r>
      <w:r>
        <w:rPr>
          <w:spacing w:val="-3"/>
        </w:rPr>
        <w:t>xử </w:t>
      </w:r>
      <w:r>
        <w:rPr/>
        <w:t>lý thường </w:t>
      </w:r>
      <w:r>
        <w:rPr>
          <w:spacing w:val="-3"/>
        </w:rPr>
        <w:t>xử </w:t>
      </w:r>
      <w:r>
        <w:rPr/>
        <w:t>lý dữ liệu theo byte hoặc word trong khi đó các </w:t>
      </w:r>
      <w:r>
        <w:rPr>
          <w:spacing w:val="3"/>
        </w:rPr>
        <w:t>đối </w:t>
      </w:r>
      <w:r>
        <w:rPr/>
        <w:t>tượng điều khiển trong công nghiệp thường điều khiển theo</w:t>
      </w:r>
      <w:r>
        <w:rPr>
          <w:spacing w:val="10"/>
        </w:rPr>
        <w:t> </w:t>
      </w:r>
      <w:r>
        <w:rPr/>
        <w:t>bit.</w:t>
      </w:r>
    </w:p>
    <w:p>
      <w:pPr>
        <w:pStyle w:val="BodyText"/>
        <w:spacing w:line="242" w:lineRule="auto" w:before="59"/>
        <w:ind w:left="676" w:right="583" w:firstLine="566"/>
        <w:jc w:val="both"/>
      </w:pPr>
      <w:r>
        <w:rPr/>
        <w:t>Chính vì sự phức tạp nên các nhà chế tạo đã tích hợp bộ nhớ và một số các thiết bị ngoại vi cùng với vi xử lý tạo thành một IC gọi là vi điều khiển – Microcontroller.</w:t>
      </w:r>
    </w:p>
    <w:p>
      <w:pPr>
        <w:pStyle w:val="BodyText"/>
        <w:spacing w:line="242" w:lineRule="auto" w:before="53"/>
        <w:ind w:left="676" w:right="578" w:firstLine="566"/>
        <w:jc w:val="both"/>
      </w:pPr>
      <w:r>
        <w:rPr/>
        <w:t>Khi vi điều khiển ra đời đã mang lại sự tiện lợi là dễ dàng sử dụng trong điều khiển công nghiệp, việc sử dụng vi điều khiển không đòi hỏi người sử dụng phải hiểu biết một lượng kiến thức quá nhiều như người sử dụng vi xử lý.</w:t>
      </w:r>
    </w:p>
    <w:p>
      <w:pPr>
        <w:pStyle w:val="BodyText"/>
        <w:spacing w:before="52"/>
        <w:ind w:left="1243"/>
        <w:jc w:val="both"/>
      </w:pPr>
      <w:r>
        <w:rPr/>
        <w:t>Phần tiếp theo chúng ta sẽ khảo sát vi điều khiển để thấy rõ sự tiện lợi trong điều khiển.</w:t>
      </w:r>
    </w:p>
    <w:p>
      <w:pPr>
        <w:pStyle w:val="BodyText"/>
        <w:spacing w:before="60"/>
        <w:ind w:left="1243"/>
        <w:jc w:val="both"/>
      </w:pPr>
      <w:r>
        <w:rPr/>
        <w:t>Có rất </w:t>
      </w:r>
      <w:r>
        <w:rPr>
          <w:spacing w:val="-3"/>
        </w:rPr>
        <w:t>nhiều </w:t>
      </w:r>
      <w:r>
        <w:rPr/>
        <w:t>hãng chế tạo được vi điều khiển, hãng sản xuất nổi tiếng </w:t>
      </w:r>
      <w:r>
        <w:rPr>
          <w:spacing w:val="-3"/>
        </w:rPr>
        <w:t>là </w:t>
      </w:r>
      <w:r>
        <w:rPr/>
        <w:t>TI, Microchip,</w:t>
      </w:r>
      <w:r>
        <w:rPr>
          <w:spacing w:val="54"/>
        </w:rPr>
        <w:t> </w:t>
      </w:r>
      <w:r>
        <w:rPr/>
        <w:t>ATMEL,</w:t>
      </w:r>
    </w:p>
    <w:p>
      <w:pPr>
        <w:pStyle w:val="BodyText"/>
        <w:spacing w:before="3"/>
        <w:ind w:left="676"/>
        <w:jc w:val="both"/>
      </w:pPr>
      <w:r>
        <w:rPr/>
        <w:t>.... tài liệu này sẽ trình bày vi điều khiển tiêu biểu là PIC16F887 của MICROCHIP.</w:t>
      </w:r>
    </w:p>
    <w:p>
      <w:pPr>
        <w:pStyle w:val="Heading3"/>
        <w:numPr>
          <w:ilvl w:val="0"/>
          <w:numId w:val="12"/>
        </w:numPr>
        <w:tabs>
          <w:tab w:pos="566" w:val="left" w:leader="none"/>
          <w:tab w:pos="706" w:val="left" w:leader="none"/>
          <w:tab w:pos="9954" w:val="left" w:leader="none"/>
        </w:tabs>
        <w:spacing w:line="240" w:lineRule="auto" w:before="128" w:after="0"/>
        <w:ind w:left="1243" w:right="536" w:hanging="1244"/>
        <w:jc w:val="right"/>
      </w:pPr>
      <w:bookmarkStart w:name="_TOC_250019" w:id="6"/>
      <w:r>
        <w:rPr>
          <w:shd w:fill="FFCC99" w:color="auto" w:val="clear"/>
        </w:rPr>
        <w:t>KHẢO SÁT VI ĐIỀU KHIỂN</w:t>
      </w:r>
      <w:r>
        <w:rPr>
          <w:spacing w:val="-21"/>
          <w:shd w:fill="FFCC99" w:color="auto" w:val="clear"/>
        </w:rPr>
        <w:t> </w:t>
      </w:r>
      <w:bookmarkEnd w:id="6"/>
      <w:r>
        <w:rPr>
          <w:shd w:fill="FFCC99" w:color="auto" w:val="clear"/>
        </w:rPr>
        <w:t>MICROCHIP</w:t>
        <w:tab/>
      </w:r>
    </w:p>
    <w:p>
      <w:pPr>
        <w:pStyle w:val="BodyText"/>
        <w:spacing w:line="237" w:lineRule="auto" w:before="116"/>
        <w:ind w:left="676" w:right="570" w:firstLine="566"/>
        <w:jc w:val="both"/>
      </w:pPr>
      <w:r>
        <w:rPr/>
        <w:t>Vi điều khiển hãng Microchip có rất nhiều chủng loại, tích hợp nhiều chức năng, người dùng có thể chọn một vi điều khiển phù hợp với yêu cầu điều khiển. Tài liệu này khảo sát vi điều khiển PIC16F887.</w:t>
      </w:r>
    </w:p>
    <w:p>
      <w:pPr>
        <w:pStyle w:val="Heading4"/>
        <w:numPr>
          <w:ilvl w:val="1"/>
          <w:numId w:val="12"/>
        </w:numPr>
        <w:tabs>
          <w:tab w:pos="595" w:val="left" w:leader="none"/>
          <w:tab w:pos="596" w:val="left" w:leader="none"/>
          <w:tab w:pos="9699" w:val="left" w:leader="none"/>
        </w:tabs>
        <w:spacing w:line="240" w:lineRule="auto" w:before="192" w:after="0"/>
        <w:ind w:left="1526" w:right="536" w:hanging="1527"/>
        <w:jc w:val="right"/>
      </w:pPr>
      <w:bookmarkStart w:name="_TOC_250018" w:id="7"/>
      <w:r>
        <w:rPr>
          <w:shd w:fill="FFFF99" w:color="auto" w:val="clear"/>
        </w:rPr>
        <w:t>CẤU HÌNH CỦA VI ĐIỀU KHIỂN</w:t>
      </w:r>
      <w:r>
        <w:rPr>
          <w:spacing w:val="-17"/>
          <w:shd w:fill="FFFF99" w:color="auto" w:val="clear"/>
        </w:rPr>
        <w:t> </w:t>
      </w:r>
      <w:bookmarkEnd w:id="7"/>
      <w:r>
        <w:rPr>
          <w:shd w:fill="FFFF99" w:color="auto" w:val="clear"/>
        </w:rPr>
        <w:t>PIC16F887</w:t>
        <w:tab/>
      </w:r>
    </w:p>
    <w:p>
      <w:pPr>
        <w:pStyle w:val="BodyText"/>
        <w:spacing w:before="108"/>
        <w:ind w:left="1243"/>
      </w:pPr>
      <w:r>
        <w:rPr/>
        <w:t>Trong tài liệu này trình bày vi điều khiển PIC16F887, các thông số của vi điều khiển như sau:</w:t>
      </w:r>
    </w:p>
    <w:p>
      <w:pPr>
        <w:pStyle w:val="Heading5"/>
        <w:spacing w:before="127"/>
        <w:ind w:left="1276"/>
        <w:rPr>
          <w:i/>
        </w:rPr>
      </w:pPr>
      <w:r>
        <w:rPr>
          <w:i/>
        </w:rPr>
        <w:t>Đặc điểm thực thi tốc độ cao CPU RISC là:</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Có 35 lệnh đơn.</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Thời gian thực hiện tất cả các lệnh </w:t>
      </w:r>
      <w:r>
        <w:rPr>
          <w:spacing w:val="-5"/>
          <w:sz w:val="24"/>
        </w:rPr>
        <w:t>là </w:t>
      </w:r>
      <w:r>
        <w:rPr>
          <w:sz w:val="24"/>
        </w:rPr>
        <w:t>1 chu kì máy, ngoại trừ lệnh rẽ nhánh </w:t>
      </w:r>
      <w:r>
        <w:rPr>
          <w:spacing w:val="-5"/>
          <w:sz w:val="24"/>
        </w:rPr>
        <w:t>là</w:t>
      </w:r>
      <w:r>
        <w:rPr>
          <w:spacing w:val="11"/>
          <w:sz w:val="24"/>
        </w:rPr>
        <w:t> </w:t>
      </w:r>
      <w:r>
        <w:rPr>
          <w:sz w:val="24"/>
        </w:rPr>
        <w:t>2.</w:t>
      </w:r>
    </w:p>
    <w:p>
      <w:pPr>
        <w:pStyle w:val="ListParagraph"/>
        <w:numPr>
          <w:ilvl w:val="2"/>
          <w:numId w:val="12"/>
        </w:numPr>
        <w:tabs>
          <w:tab w:pos="1963" w:val="left" w:leader="none"/>
          <w:tab w:pos="1964" w:val="left" w:leader="none"/>
        </w:tabs>
        <w:spacing w:line="240" w:lineRule="auto" w:before="61" w:after="0"/>
        <w:ind w:left="1963" w:right="0" w:hanging="361"/>
        <w:jc w:val="left"/>
        <w:rPr>
          <w:sz w:val="24"/>
        </w:rPr>
      </w:pPr>
      <w:r>
        <w:rPr>
          <w:sz w:val="24"/>
        </w:rPr>
        <w:t>Tốc </w:t>
      </w:r>
      <w:r>
        <w:rPr>
          <w:spacing w:val="-3"/>
          <w:sz w:val="24"/>
        </w:rPr>
        <w:t>độ </w:t>
      </w:r>
      <w:r>
        <w:rPr>
          <w:sz w:val="24"/>
        </w:rPr>
        <w:t>hoạt</w:t>
      </w:r>
      <w:r>
        <w:rPr>
          <w:spacing w:val="8"/>
          <w:sz w:val="24"/>
        </w:rPr>
        <w:t> </w:t>
      </w:r>
      <w:r>
        <w:rPr>
          <w:sz w:val="24"/>
        </w:rPr>
        <w:t>động:</w:t>
      </w:r>
    </w:p>
    <w:p>
      <w:pPr>
        <w:pStyle w:val="ListParagraph"/>
        <w:numPr>
          <w:ilvl w:val="3"/>
          <w:numId w:val="12"/>
        </w:numPr>
        <w:tabs>
          <w:tab w:pos="2520" w:val="left" w:leader="none"/>
          <w:tab w:pos="2521" w:val="left" w:leader="none"/>
        </w:tabs>
        <w:spacing w:line="240" w:lineRule="auto" w:before="117" w:after="0"/>
        <w:ind w:left="2520" w:right="0" w:hanging="428"/>
        <w:jc w:val="left"/>
        <w:rPr>
          <w:sz w:val="24"/>
        </w:rPr>
      </w:pPr>
      <w:r>
        <w:rPr>
          <w:sz w:val="24"/>
        </w:rPr>
        <w:t>Ngõ vào </w:t>
      </w:r>
      <w:r>
        <w:rPr>
          <w:spacing w:val="-3"/>
          <w:sz w:val="24"/>
        </w:rPr>
        <w:t>xung </w:t>
      </w:r>
      <w:r>
        <w:rPr>
          <w:sz w:val="24"/>
        </w:rPr>
        <w:t>clock có tần số</w:t>
      </w:r>
      <w:r>
        <w:rPr>
          <w:spacing w:val="20"/>
          <w:sz w:val="24"/>
        </w:rPr>
        <w:t> </w:t>
      </w:r>
      <w:r>
        <w:rPr>
          <w:sz w:val="24"/>
        </w:rPr>
        <w:t>20MHz.</w:t>
      </w:r>
    </w:p>
    <w:p>
      <w:pPr>
        <w:pStyle w:val="ListParagraph"/>
        <w:numPr>
          <w:ilvl w:val="3"/>
          <w:numId w:val="12"/>
        </w:numPr>
        <w:tabs>
          <w:tab w:pos="2520" w:val="left" w:leader="none"/>
          <w:tab w:pos="2521" w:val="left" w:leader="none"/>
        </w:tabs>
        <w:spacing w:line="240" w:lineRule="auto" w:before="122" w:after="0"/>
        <w:ind w:left="2520" w:right="0" w:hanging="428"/>
        <w:jc w:val="left"/>
        <w:rPr>
          <w:sz w:val="24"/>
        </w:rPr>
      </w:pPr>
      <w:r>
        <w:rPr>
          <w:spacing w:val="-3"/>
          <w:sz w:val="24"/>
        </w:rPr>
        <w:t>Chu </w:t>
      </w:r>
      <w:r>
        <w:rPr>
          <w:sz w:val="24"/>
        </w:rPr>
        <w:t>kì lệnh thực hiện lệnh</w:t>
      </w:r>
      <w:r>
        <w:rPr>
          <w:spacing w:val="-1"/>
          <w:sz w:val="24"/>
        </w:rPr>
        <w:t> </w:t>
      </w:r>
      <w:r>
        <w:rPr>
          <w:sz w:val="24"/>
        </w:rPr>
        <w:t>200ns.</w:t>
      </w:r>
    </w:p>
    <w:p>
      <w:pPr>
        <w:pStyle w:val="ListParagraph"/>
        <w:numPr>
          <w:ilvl w:val="2"/>
          <w:numId w:val="12"/>
        </w:numPr>
        <w:tabs>
          <w:tab w:pos="1963" w:val="left" w:leader="none"/>
          <w:tab w:pos="1964" w:val="left" w:leader="none"/>
        </w:tabs>
        <w:spacing w:line="240" w:lineRule="auto" w:before="58" w:after="0"/>
        <w:ind w:left="1963" w:right="0" w:hanging="361"/>
        <w:jc w:val="left"/>
        <w:rPr>
          <w:sz w:val="24"/>
        </w:rPr>
      </w:pPr>
      <w:r>
        <w:rPr>
          <w:sz w:val="24"/>
        </w:rPr>
        <w:t>Có </w:t>
      </w:r>
      <w:r>
        <w:rPr>
          <w:spacing w:val="-3"/>
          <w:sz w:val="24"/>
        </w:rPr>
        <w:t>nhiều </w:t>
      </w:r>
      <w:r>
        <w:rPr>
          <w:sz w:val="24"/>
        </w:rPr>
        <w:t>nguồn</w:t>
      </w:r>
      <w:r>
        <w:rPr>
          <w:spacing w:val="13"/>
          <w:sz w:val="24"/>
        </w:rPr>
        <w:t> </w:t>
      </w:r>
      <w:r>
        <w:rPr>
          <w:sz w:val="24"/>
        </w:rPr>
        <w:t>ngắt.</w:t>
      </w:r>
    </w:p>
    <w:p>
      <w:pPr>
        <w:pStyle w:val="ListParagraph"/>
        <w:numPr>
          <w:ilvl w:val="2"/>
          <w:numId w:val="12"/>
        </w:numPr>
        <w:tabs>
          <w:tab w:pos="1963" w:val="left" w:leader="none"/>
          <w:tab w:pos="1964" w:val="left" w:leader="none"/>
        </w:tabs>
        <w:spacing w:line="240" w:lineRule="auto" w:before="61" w:after="0"/>
        <w:ind w:left="1963" w:right="0" w:hanging="361"/>
        <w:jc w:val="left"/>
        <w:rPr>
          <w:sz w:val="24"/>
        </w:rPr>
      </w:pPr>
      <w:r>
        <w:rPr>
          <w:sz w:val="24"/>
        </w:rPr>
        <w:t>Có 3 </w:t>
      </w:r>
      <w:r>
        <w:rPr>
          <w:spacing w:val="-3"/>
          <w:sz w:val="24"/>
        </w:rPr>
        <w:t>kiểu </w:t>
      </w:r>
      <w:r>
        <w:rPr>
          <w:sz w:val="24"/>
        </w:rPr>
        <w:t>định địa chỉ trực tiếp, gián tiếp </w:t>
      </w:r>
      <w:r>
        <w:rPr>
          <w:spacing w:val="-3"/>
          <w:sz w:val="24"/>
        </w:rPr>
        <w:t>và </w:t>
      </w:r>
      <w:r>
        <w:rPr>
          <w:sz w:val="24"/>
        </w:rPr>
        <w:t>tức</w:t>
      </w:r>
      <w:r>
        <w:rPr>
          <w:spacing w:val="11"/>
          <w:sz w:val="24"/>
        </w:rPr>
        <w:t> </w:t>
      </w:r>
      <w:r>
        <w:rPr>
          <w:sz w:val="24"/>
        </w:rPr>
        <w:t>thời.</w:t>
      </w:r>
    </w:p>
    <w:p>
      <w:pPr>
        <w:pStyle w:val="Heading5"/>
        <w:spacing w:before="126"/>
        <w:ind w:left="1276"/>
        <w:rPr>
          <w:i/>
        </w:rPr>
      </w:pPr>
      <w:r>
        <w:rPr>
          <w:i/>
        </w:rPr>
        <w:t>Cấu trúc đặc biệt của vi điều khiển</w:t>
      </w:r>
    </w:p>
    <w:p>
      <w:pPr>
        <w:pStyle w:val="ListParagraph"/>
        <w:numPr>
          <w:ilvl w:val="2"/>
          <w:numId w:val="12"/>
        </w:numPr>
        <w:tabs>
          <w:tab w:pos="1963" w:val="left" w:leader="none"/>
          <w:tab w:pos="1964" w:val="left" w:leader="none"/>
        </w:tabs>
        <w:spacing w:line="240" w:lineRule="auto" w:before="53" w:after="0"/>
        <w:ind w:left="1963" w:right="0" w:hanging="361"/>
        <w:jc w:val="left"/>
        <w:rPr>
          <w:sz w:val="24"/>
        </w:rPr>
      </w:pPr>
      <w:r>
        <w:rPr>
          <w:sz w:val="24"/>
        </w:rPr>
        <w:t>Bộ dao động nội chính</w:t>
      </w:r>
      <w:r>
        <w:rPr>
          <w:spacing w:val="8"/>
          <w:sz w:val="24"/>
        </w:rPr>
        <w:t> </w:t>
      </w:r>
      <w:r>
        <w:rPr>
          <w:sz w:val="24"/>
        </w:rPr>
        <w:t>xác:</w:t>
      </w:r>
    </w:p>
    <w:p>
      <w:pPr>
        <w:pStyle w:val="ListParagraph"/>
        <w:numPr>
          <w:ilvl w:val="3"/>
          <w:numId w:val="12"/>
        </w:numPr>
        <w:tabs>
          <w:tab w:pos="2520" w:val="left" w:leader="none"/>
          <w:tab w:pos="2521" w:val="left" w:leader="none"/>
        </w:tabs>
        <w:spacing w:line="240" w:lineRule="auto" w:before="59" w:after="0"/>
        <w:ind w:left="2520" w:right="0" w:hanging="428"/>
        <w:jc w:val="left"/>
        <w:rPr>
          <w:sz w:val="24"/>
        </w:rPr>
      </w:pPr>
      <w:r>
        <w:rPr>
          <w:sz w:val="24"/>
        </w:rPr>
        <w:t>Sai số ±</w:t>
      </w:r>
      <w:r>
        <w:rPr>
          <w:spacing w:val="-1"/>
          <w:sz w:val="24"/>
        </w:rPr>
        <w:t> </w:t>
      </w:r>
      <w:r>
        <w:rPr>
          <w:sz w:val="24"/>
        </w:rPr>
        <w:t>1%</w:t>
      </w:r>
    </w:p>
    <w:p>
      <w:pPr>
        <w:pStyle w:val="ListParagraph"/>
        <w:numPr>
          <w:ilvl w:val="3"/>
          <w:numId w:val="12"/>
        </w:numPr>
        <w:tabs>
          <w:tab w:pos="2520" w:val="left" w:leader="none"/>
          <w:tab w:pos="2521" w:val="left" w:leader="none"/>
        </w:tabs>
        <w:spacing w:line="240" w:lineRule="auto" w:before="61" w:after="0"/>
        <w:ind w:left="2520" w:right="0" w:hanging="428"/>
        <w:jc w:val="left"/>
        <w:rPr>
          <w:sz w:val="24"/>
        </w:rPr>
      </w:pPr>
      <w:r>
        <w:rPr>
          <w:sz w:val="24"/>
        </w:rPr>
        <w:t>Có thể lựa chọn tần số </w:t>
      </w:r>
      <w:r>
        <w:rPr>
          <w:spacing w:val="2"/>
          <w:sz w:val="24"/>
        </w:rPr>
        <w:t>từ </w:t>
      </w:r>
      <w:r>
        <w:rPr>
          <w:sz w:val="24"/>
        </w:rPr>
        <w:t>31 kHz đến 8 </w:t>
      </w:r>
      <w:r>
        <w:rPr>
          <w:spacing w:val="-3"/>
          <w:sz w:val="24"/>
        </w:rPr>
        <w:t>Mhz </w:t>
      </w:r>
      <w:r>
        <w:rPr>
          <w:sz w:val="24"/>
        </w:rPr>
        <w:t>bằng phần</w:t>
      </w:r>
      <w:r>
        <w:rPr>
          <w:spacing w:val="5"/>
          <w:sz w:val="24"/>
        </w:rPr>
        <w:t> </w:t>
      </w:r>
      <w:r>
        <w:rPr>
          <w:spacing w:val="-3"/>
          <w:sz w:val="24"/>
        </w:rPr>
        <w:t>mềm.</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Cộng hưởng bằng phần</w:t>
      </w:r>
      <w:r>
        <w:rPr>
          <w:spacing w:val="11"/>
          <w:sz w:val="24"/>
        </w:rPr>
        <w:t> </w:t>
      </w:r>
      <w:r>
        <w:rPr>
          <w:spacing w:val="-3"/>
          <w:sz w:val="24"/>
        </w:rPr>
        <w:t>mềm.</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Chế độ bắt đầu 2 cấp tốc</w:t>
      </w:r>
      <w:r>
        <w:rPr>
          <w:spacing w:val="5"/>
          <w:sz w:val="24"/>
        </w:rPr>
        <w:t> </w:t>
      </w:r>
      <w:r>
        <w:rPr>
          <w:sz w:val="24"/>
        </w:rPr>
        <w:t>độ.</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Mạch phát hiện hỏng dao động thạch anh cho các ứng dụng quan</w:t>
      </w:r>
      <w:r>
        <w:rPr>
          <w:spacing w:val="-6"/>
          <w:sz w:val="24"/>
        </w:rPr>
        <w:t> </w:t>
      </w:r>
      <w:r>
        <w:rPr>
          <w:sz w:val="24"/>
        </w:rPr>
        <w:t>trọng.</w:t>
      </w:r>
    </w:p>
    <w:p>
      <w:pPr>
        <w:pStyle w:val="ListParagraph"/>
        <w:numPr>
          <w:ilvl w:val="3"/>
          <w:numId w:val="12"/>
        </w:numPr>
        <w:tabs>
          <w:tab w:pos="2520" w:val="left" w:leader="none"/>
          <w:tab w:pos="2521" w:val="left" w:leader="none"/>
        </w:tabs>
        <w:spacing w:line="235" w:lineRule="auto" w:before="69" w:after="0"/>
        <w:ind w:left="2520" w:right="581" w:hanging="428"/>
        <w:jc w:val="left"/>
        <w:rPr>
          <w:sz w:val="24"/>
        </w:rPr>
      </w:pPr>
      <w:r>
        <w:rPr>
          <w:sz w:val="24"/>
        </w:rPr>
        <w:t>Có chuyển mạch nguồn xung clock trong quá trình hoạt động để tiết kiệm công suất.</w:t>
      </w:r>
    </w:p>
    <w:p>
      <w:pPr>
        <w:pStyle w:val="ListParagraph"/>
        <w:numPr>
          <w:ilvl w:val="2"/>
          <w:numId w:val="12"/>
        </w:numPr>
        <w:tabs>
          <w:tab w:pos="1963" w:val="left" w:leader="none"/>
          <w:tab w:pos="1964" w:val="left" w:leader="none"/>
        </w:tabs>
        <w:spacing w:line="240" w:lineRule="auto" w:before="62" w:after="0"/>
        <w:ind w:left="1963" w:right="0" w:hanging="361"/>
        <w:jc w:val="left"/>
        <w:rPr>
          <w:sz w:val="24"/>
        </w:rPr>
      </w:pPr>
      <w:r>
        <w:rPr>
          <w:sz w:val="24"/>
        </w:rPr>
        <w:t>Có chế độ ngủ để tiết kiệm công</w:t>
      </w:r>
      <w:r>
        <w:rPr>
          <w:spacing w:val="8"/>
          <w:sz w:val="24"/>
        </w:rPr>
        <w:t> </w:t>
      </w:r>
      <w:r>
        <w:rPr>
          <w:sz w:val="24"/>
        </w:rPr>
        <w:t>suất.</w:t>
      </w:r>
    </w:p>
    <w:p>
      <w:pPr>
        <w:pStyle w:val="ListParagraph"/>
        <w:numPr>
          <w:ilvl w:val="2"/>
          <w:numId w:val="12"/>
        </w:numPr>
        <w:tabs>
          <w:tab w:pos="1963" w:val="left" w:leader="none"/>
          <w:tab w:pos="1964" w:val="left" w:leader="none"/>
        </w:tabs>
        <w:spacing w:line="240" w:lineRule="auto" w:before="61" w:after="0"/>
        <w:ind w:left="1963" w:right="0" w:hanging="361"/>
        <w:jc w:val="left"/>
        <w:rPr>
          <w:sz w:val="24"/>
        </w:rPr>
      </w:pPr>
      <w:r>
        <w:rPr>
          <w:sz w:val="24"/>
        </w:rPr>
        <w:t>Dãy điện áp hoạt động rộng </w:t>
      </w:r>
      <w:r>
        <w:rPr>
          <w:spacing w:val="2"/>
          <w:sz w:val="24"/>
        </w:rPr>
        <w:t>từ </w:t>
      </w:r>
      <w:r>
        <w:rPr>
          <w:sz w:val="24"/>
        </w:rPr>
        <w:t>2V đến</w:t>
      </w:r>
      <w:r>
        <w:rPr>
          <w:spacing w:val="-12"/>
          <w:sz w:val="24"/>
        </w:rPr>
        <w:t> </w:t>
      </w:r>
      <w:r>
        <w:rPr>
          <w:sz w:val="24"/>
        </w:rPr>
        <w:t>5,5V.</w:t>
      </w:r>
    </w:p>
    <w:p>
      <w:pPr>
        <w:pStyle w:val="ListParagraph"/>
        <w:numPr>
          <w:ilvl w:val="2"/>
          <w:numId w:val="12"/>
        </w:numPr>
        <w:tabs>
          <w:tab w:pos="1963" w:val="left" w:leader="none"/>
          <w:tab w:pos="1964" w:val="left" w:leader="none"/>
        </w:tabs>
        <w:spacing w:line="240" w:lineRule="auto" w:before="56" w:after="0"/>
        <w:ind w:left="1963" w:right="0" w:hanging="361"/>
        <w:jc w:val="left"/>
        <w:rPr>
          <w:sz w:val="24"/>
        </w:rPr>
      </w:pPr>
      <w:r>
        <w:rPr>
          <w:sz w:val="24"/>
        </w:rPr>
        <w:t>Tầm nhiệt độ </w:t>
      </w:r>
      <w:r>
        <w:rPr>
          <w:spacing w:val="-3"/>
          <w:sz w:val="24"/>
        </w:rPr>
        <w:t>làm </w:t>
      </w:r>
      <w:r>
        <w:rPr>
          <w:sz w:val="24"/>
        </w:rPr>
        <w:t>việc theo chuẩn công</w:t>
      </w:r>
      <w:r>
        <w:rPr>
          <w:spacing w:val="10"/>
          <w:sz w:val="24"/>
        </w:rPr>
        <w:t> </w:t>
      </w:r>
      <w:r>
        <w:rPr>
          <w:sz w:val="24"/>
        </w:rPr>
        <w:t>nghiệp.</w:t>
      </w:r>
    </w:p>
    <w:p>
      <w:pPr>
        <w:pStyle w:val="ListParagraph"/>
        <w:numPr>
          <w:ilvl w:val="2"/>
          <w:numId w:val="12"/>
        </w:numPr>
        <w:tabs>
          <w:tab w:pos="1963" w:val="left" w:leader="none"/>
          <w:tab w:pos="1964" w:val="left" w:leader="none"/>
        </w:tabs>
        <w:spacing w:line="240" w:lineRule="auto" w:before="62" w:after="0"/>
        <w:ind w:left="1963" w:right="0" w:hanging="361"/>
        <w:jc w:val="left"/>
        <w:rPr>
          <w:sz w:val="24"/>
        </w:rPr>
      </w:pPr>
      <w:r>
        <w:rPr>
          <w:sz w:val="24"/>
        </w:rPr>
        <w:t>Có mạch reset khi có điện (Power On Reset –</w:t>
      </w:r>
      <w:r>
        <w:rPr>
          <w:spacing w:val="8"/>
          <w:sz w:val="24"/>
        </w:rPr>
        <w:t> </w:t>
      </w:r>
      <w:r>
        <w:rPr>
          <w:sz w:val="24"/>
        </w:rPr>
        <w:t>POR).</w:t>
      </w:r>
    </w:p>
    <w:p>
      <w:pPr>
        <w:pStyle w:val="ListParagraph"/>
        <w:numPr>
          <w:ilvl w:val="2"/>
          <w:numId w:val="12"/>
        </w:numPr>
        <w:tabs>
          <w:tab w:pos="1964" w:val="left" w:leader="none"/>
        </w:tabs>
        <w:spacing w:line="235" w:lineRule="auto" w:before="71" w:after="0"/>
        <w:ind w:left="1963" w:right="569" w:hanging="360"/>
        <w:jc w:val="both"/>
        <w:rPr>
          <w:sz w:val="24"/>
        </w:rPr>
      </w:pPr>
      <w:r>
        <w:rPr>
          <w:sz w:val="24"/>
        </w:rPr>
        <w:t>Có </w:t>
      </w:r>
      <w:r>
        <w:rPr>
          <w:spacing w:val="-3"/>
          <w:sz w:val="24"/>
        </w:rPr>
        <w:t>bộ </w:t>
      </w:r>
      <w:r>
        <w:rPr>
          <w:sz w:val="24"/>
        </w:rPr>
        <w:t>định thời chờ ổn định điện áp khi mới có điện (Power up Timer – PWRT) </w:t>
      </w:r>
      <w:r>
        <w:rPr>
          <w:spacing w:val="-3"/>
          <w:sz w:val="24"/>
        </w:rPr>
        <w:t>và bộ </w:t>
      </w:r>
      <w:r>
        <w:rPr>
          <w:sz w:val="24"/>
        </w:rPr>
        <w:t>định thời chờ dao động hoạt động ổn định khi mới cấp điện (Oscillator Start-up </w:t>
      </w:r>
      <w:r>
        <w:rPr>
          <w:spacing w:val="-3"/>
          <w:sz w:val="24"/>
        </w:rPr>
        <w:t>Timer </w:t>
      </w:r>
      <w:r>
        <w:rPr>
          <w:sz w:val="24"/>
        </w:rPr>
        <w:t>– OST).</w:t>
      </w:r>
    </w:p>
    <w:p>
      <w:pPr>
        <w:pStyle w:val="ListParagraph"/>
        <w:numPr>
          <w:ilvl w:val="2"/>
          <w:numId w:val="12"/>
        </w:numPr>
        <w:tabs>
          <w:tab w:pos="1964" w:val="left" w:leader="none"/>
        </w:tabs>
        <w:spacing w:line="232" w:lineRule="auto" w:before="76" w:after="0"/>
        <w:ind w:left="1963" w:right="572" w:hanging="360"/>
        <w:jc w:val="both"/>
        <w:rPr>
          <w:sz w:val="24"/>
        </w:rPr>
      </w:pPr>
      <w:r>
        <w:rPr>
          <w:sz w:val="24"/>
        </w:rPr>
        <w:t>Có mạch </w:t>
      </w:r>
      <w:r>
        <w:rPr>
          <w:spacing w:val="2"/>
          <w:sz w:val="24"/>
        </w:rPr>
        <w:t>tự </w:t>
      </w:r>
      <w:r>
        <w:rPr>
          <w:sz w:val="24"/>
        </w:rPr>
        <w:t>động reset khi phát hiện nguồn điện cấp bị sụt giảm, cho phép lựa chọn bằng phần mềm (Brown out Reset –</w:t>
      </w:r>
      <w:r>
        <w:rPr>
          <w:spacing w:val="6"/>
          <w:sz w:val="24"/>
        </w:rPr>
        <w:t> </w:t>
      </w:r>
      <w:r>
        <w:rPr>
          <w:sz w:val="24"/>
        </w:rPr>
        <w:t>BOR).</w:t>
      </w:r>
    </w:p>
    <w:p>
      <w:pPr>
        <w:spacing w:after="0" w:line="232" w:lineRule="auto"/>
        <w:jc w:val="both"/>
        <w:rPr>
          <w:sz w:val="24"/>
        </w:rPr>
        <w:sectPr>
          <w:pgSz w:w="11910" w:h="16840"/>
          <w:pgMar w:header="283" w:footer="472" w:top="640" w:bottom="660" w:left="740" w:right="0"/>
        </w:sectPr>
      </w:pPr>
    </w:p>
    <w:p>
      <w:pPr>
        <w:pStyle w:val="ListParagraph"/>
        <w:numPr>
          <w:ilvl w:val="2"/>
          <w:numId w:val="12"/>
        </w:numPr>
        <w:tabs>
          <w:tab w:pos="1963" w:val="left" w:leader="none"/>
          <w:tab w:pos="1964" w:val="left" w:leader="none"/>
        </w:tabs>
        <w:spacing w:line="232" w:lineRule="auto" w:before="7" w:after="0"/>
        <w:ind w:left="1963" w:right="572" w:hanging="360"/>
        <w:jc w:val="left"/>
        <w:rPr>
          <w:sz w:val="24"/>
        </w:rPr>
      </w:pPr>
      <w:r>
        <w:rPr>
          <w:sz w:val="24"/>
        </w:rPr>
        <w:t>Có </w:t>
      </w:r>
      <w:r>
        <w:rPr>
          <w:spacing w:val="-3"/>
          <w:sz w:val="24"/>
        </w:rPr>
        <w:t>bộ định </w:t>
      </w:r>
      <w:r>
        <w:rPr>
          <w:sz w:val="24"/>
        </w:rPr>
        <w:t>thời giám sát (Watchdog Timer – WDT) dùng dao động trong chip cho phép bằng phần </w:t>
      </w:r>
      <w:r>
        <w:rPr>
          <w:spacing w:val="-3"/>
          <w:sz w:val="24"/>
        </w:rPr>
        <w:t>mềm </w:t>
      </w:r>
      <w:r>
        <w:rPr>
          <w:sz w:val="24"/>
        </w:rPr>
        <w:t>(có thể định thời lên đến 268</w:t>
      </w:r>
      <w:r>
        <w:rPr>
          <w:spacing w:val="-4"/>
          <w:sz w:val="24"/>
        </w:rPr>
        <w:t> </w:t>
      </w:r>
      <w:r>
        <w:rPr>
          <w:sz w:val="24"/>
        </w:rPr>
        <w:t>giây).</w:t>
      </w:r>
    </w:p>
    <w:p>
      <w:pPr>
        <w:pStyle w:val="ListParagraph"/>
        <w:numPr>
          <w:ilvl w:val="2"/>
          <w:numId w:val="12"/>
        </w:numPr>
        <w:tabs>
          <w:tab w:pos="1963" w:val="left" w:leader="none"/>
          <w:tab w:pos="1964" w:val="left" w:leader="none"/>
        </w:tabs>
        <w:spacing w:line="240" w:lineRule="auto" w:before="64" w:after="0"/>
        <w:ind w:left="1963" w:right="0" w:hanging="361"/>
        <w:jc w:val="left"/>
        <w:rPr>
          <w:sz w:val="24"/>
        </w:rPr>
      </w:pPr>
      <w:r>
        <w:rPr>
          <w:sz w:val="24"/>
        </w:rPr>
        <w:t>Đa </w:t>
      </w:r>
      <w:r>
        <w:rPr>
          <w:spacing w:val="-3"/>
          <w:sz w:val="24"/>
        </w:rPr>
        <w:t>hợp </w:t>
      </w:r>
      <w:r>
        <w:rPr>
          <w:sz w:val="24"/>
        </w:rPr>
        <w:t>ngõ vào reset với ngõ vào </w:t>
      </w:r>
      <w:r>
        <w:rPr>
          <w:spacing w:val="-3"/>
          <w:sz w:val="24"/>
        </w:rPr>
        <w:t>có </w:t>
      </w:r>
      <w:r>
        <w:rPr>
          <w:sz w:val="24"/>
        </w:rPr>
        <w:t>điện trở kéo</w:t>
      </w:r>
      <w:r>
        <w:rPr>
          <w:spacing w:val="35"/>
          <w:sz w:val="24"/>
        </w:rPr>
        <w:t> </w:t>
      </w:r>
      <w:r>
        <w:rPr>
          <w:spacing w:val="-3"/>
          <w:sz w:val="24"/>
        </w:rPr>
        <w:t>lên.</w:t>
      </w:r>
    </w:p>
    <w:p>
      <w:pPr>
        <w:pStyle w:val="ListParagraph"/>
        <w:numPr>
          <w:ilvl w:val="2"/>
          <w:numId w:val="12"/>
        </w:numPr>
        <w:tabs>
          <w:tab w:pos="1963" w:val="left" w:leader="none"/>
          <w:tab w:pos="1964" w:val="left" w:leader="none"/>
        </w:tabs>
        <w:spacing w:line="240" w:lineRule="auto" w:before="61" w:after="0"/>
        <w:ind w:left="1963" w:right="0" w:hanging="361"/>
        <w:jc w:val="left"/>
        <w:rPr>
          <w:sz w:val="24"/>
        </w:rPr>
      </w:pPr>
      <w:r>
        <w:rPr>
          <w:sz w:val="24"/>
        </w:rPr>
        <w:t>Có bảo </w:t>
      </w:r>
      <w:r>
        <w:rPr>
          <w:spacing w:val="-3"/>
          <w:sz w:val="24"/>
        </w:rPr>
        <w:t>vệ </w:t>
      </w:r>
      <w:r>
        <w:rPr>
          <w:sz w:val="24"/>
        </w:rPr>
        <w:t>code đã </w:t>
      </w:r>
      <w:r>
        <w:rPr>
          <w:spacing w:val="-4"/>
          <w:sz w:val="24"/>
        </w:rPr>
        <w:t>lập</w:t>
      </w:r>
      <w:r>
        <w:rPr>
          <w:spacing w:val="19"/>
          <w:sz w:val="24"/>
        </w:rPr>
        <w:t> </w:t>
      </w:r>
      <w:r>
        <w:rPr>
          <w:sz w:val="24"/>
        </w:rPr>
        <w:t>trình.</w:t>
      </w:r>
    </w:p>
    <w:p>
      <w:pPr>
        <w:pStyle w:val="ListParagraph"/>
        <w:numPr>
          <w:ilvl w:val="2"/>
          <w:numId w:val="12"/>
        </w:numPr>
        <w:tabs>
          <w:tab w:pos="1963" w:val="left" w:leader="none"/>
          <w:tab w:pos="1964" w:val="left" w:leader="none"/>
        </w:tabs>
        <w:spacing w:line="240" w:lineRule="auto" w:before="56" w:after="0"/>
        <w:ind w:left="1963" w:right="0" w:hanging="361"/>
        <w:jc w:val="left"/>
        <w:rPr>
          <w:sz w:val="24"/>
        </w:rPr>
      </w:pPr>
      <w:r>
        <w:rPr>
          <w:sz w:val="24"/>
        </w:rPr>
        <w:t>Bộ </w:t>
      </w:r>
      <w:r>
        <w:rPr>
          <w:spacing w:val="-4"/>
          <w:sz w:val="24"/>
        </w:rPr>
        <w:t>nhớ </w:t>
      </w:r>
      <w:r>
        <w:rPr>
          <w:sz w:val="24"/>
        </w:rPr>
        <w:t>Flash cho phép xóa </w:t>
      </w:r>
      <w:r>
        <w:rPr>
          <w:spacing w:val="-3"/>
          <w:sz w:val="24"/>
        </w:rPr>
        <w:t>và </w:t>
      </w:r>
      <w:r>
        <w:rPr>
          <w:spacing w:val="-4"/>
          <w:sz w:val="24"/>
        </w:rPr>
        <w:t>lập </w:t>
      </w:r>
      <w:r>
        <w:rPr>
          <w:sz w:val="24"/>
        </w:rPr>
        <w:t>trình 100,000</w:t>
      </w:r>
      <w:r>
        <w:rPr>
          <w:spacing w:val="36"/>
          <w:sz w:val="24"/>
        </w:rPr>
        <w:t> </w:t>
      </w:r>
      <w:r>
        <w:rPr>
          <w:spacing w:val="-3"/>
          <w:sz w:val="24"/>
        </w:rPr>
        <w:t>lần.</w:t>
      </w:r>
    </w:p>
    <w:p>
      <w:pPr>
        <w:pStyle w:val="ListParagraph"/>
        <w:numPr>
          <w:ilvl w:val="2"/>
          <w:numId w:val="12"/>
        </w:numPr>
        <w:tabs>
          <w:tab w:pos="1963" w:val="left" w:leader="none"/>
          <w:tab w:pos="1964" w:val="left" w:leader="none"/>
        </w:tabs>
        <w:spacing w:line="240" w:lineRule="auto" w:before="62" w:after="0"/>
        <w:ind w:left="1963" w:right="0" w:hanging="361"/>
        <w:jc w:val="left"/>
        <w:rPr>
          <w:sz w:val="24"/>
        </w:rPr>
      </w:pPr>
      <w:r>
        <w:rPr>
          <w:sz w:val="24"/>
        </w:rPr>
        <w:t>Bộ </w:t>
      </w:r>
      <w:r>
        <w:rPr>
          <w:spacing w:val="-4"/>
          <w:sz w:val="24"/>
        </w:rPr>
        <w:t>nhớ </w:t>
      </w:r>
      <w:r>
        <w:rPr>
          <w:sz w:val="24"/>
        </w:rPr>
        <w:t>Eeprom cho phép xóa </w:t>
      </w:r>
      <w:r>
        <w:rPr>
          <w:spacing w:val="-3"/>
          <w:sz w:val="24"/>
        </w:rPr>
        <w:t>và </w:t>
      </w:r>
      <w:r>
        <w:rPr>
          <w:spacing w:val="-4"/>
          <w:sz w:val="24"/>
        </w:rPr>
        <w:t>lập </w:t>
      </w:r>
      <w:r>
        <w:rPr>
          <w:sz w:val="24"/>
        </w:rPr>
        <w:t>trình 1,000,000 lần </w:t>
      </w:r>
      <w:r>
        <w:rPr>
          <w:spacing w:val="-3"/>
          <w:sz w:val="24"/>
        </w:rPr>
        <w:t>và </w:t>
      </w:r>
      <w:r>
        <w:rPr>
          <w:sz w:val="24"/>
        </w:rPr>
        <w:t>có thể tồn tại trên 40</w:t>
      </w:r>
      <w:r>
        <w:rPr>
          <w:spacing w:val="29"/>
          <w:sz w:val="24"/>
        </w:rPr>
        <w:t> </w:t>
      </w:r>
      <w:r>
        <w:rPr>
          <w:spacing w:val="-3"/>
          <w:sz w:val="24"/>
        </w:rPr>
        <w:t>năm.</w:t>
      </w:r>
    </w:p>
    <w:p>
      <w:pPr>
        <w:pStyle w:val="ListParagraph"/>
        <w:numPr>
          <w:ilvl w:val="2"/>
          <w:numId w:val="12"/>
        </w:numPr>
        <w:tabs>
          <w:tab w:pos="1963" w:val="left" w:leader="none"/>
          <w:tab w:pos="1964" w:val="left" w:leader="none"/>
        </w:tabs>
        <w:spacing w:line="240" w:lineRule="auto" w:before="61" w:after="0"/>
        <w:ind w:left="1963" w:right="0" w:hanging="361"/>
        <w:jc w:val="left"/>
        <w:rPr>
          <w:sz w:val="24"/>
        </w:rPr>
      </w:pPr>
      <w:r>
        <w:rPr>
          <w:spacing w:val="-3"/>
          <w:sz w:val="24"/>
        </w:rPr>
        <w:t>Cho </w:t>
      </w:r>
      <w:r>
        <w:rPr>
          <w:sz w:val="24"/>
        </w:rPr>
        <w:t>phép đọc/ghi </w:t>
      </w:r>
      <w:r>
        <w:rPr>
          <w:spacing w:val="-3"/>
          <w:sz w:val="24"/>
        </w:rPr>
        <w:t>bộ </w:t>
      </w:r>
      <w:r>
        <w:rPr>
          <w:sz w:val="24"/>
        </w:rPr>
        <w:t>nhớ chương trình khi mạch hoạt</w:t>
      </w:r>
      <w:r>
        <w:rPr>
          <w:spacing w:val="24"/>
          <w:sz w:val="24"/>
        </w:rPr>
        <w:t> </w:t>
      </w:r>
      <w:r>
        <w:rPr>
          <w:sz w:val="24"/>
        </w:rPr>
        <w:t>động.</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Có tích hợp mạch gỡ</w:t>
      </w:r>
      <w:r>
        <w:rPr>
          <w:spacing w:val="1"/>
          <w:sz w:val="24"/>
        </w:rPr>
        <w:t> </w:t>
      </w:r>
      <w:r>
        <w:rPr>
          <w:sz w:val="24"/>
        </w:rPr>
        <w:t>rối.</w:t>
      </w:r>
    </w:p>
    <w:p>
      <w:pPr>
        <w:pStyle w:val="Heading5"/>
        <w:spacing w:before="126"/>
        <w:ind w:left="1276"/>
        <w:rPr>
          <w:i/>
        </w:rPr>
      </w:pPr>
      <w:r>
        <w:rPr>
          <w:i/>
        </w:rPr>
        <w:t>Cấu trúc nguồn công suất thấp</w:t>
      </w:r>
    </w:p>
    <w:p>
      <w:pPr>
        <w:pStyle w:val="ListParagraph"/>
        <w:numPr>
          <w:ilvl w:val="2"/>
          <w:numId w:val="12"/>
        </w:numPr>
        <w:tabs>
          <w:tab w:pos="1963" w:val="left" w:leader="none"/>
          <w:tab w:pos="1964" w:val="left" w:leader="none"/>
        </w:tabs>
        <w:spacing w:line="240" w:lineRule="auto" w:before="52" w:after="0"/>
        <w:ind w:left="1963" w:right="0" w:hanging="361"/>
        <w:jc w:val="left"/>
        <w:rPr>
          <w:sz w:val="24"/>
        </w:rPr>
      </w:pPr>
      <w:r>
        <w:rPr>
          <w:sz w:val="24"/>
        </w:rPr>
        <w:t>Chế độ </w:t>
      </w:r>
      <w:r>
        <w:rPr>
          <w:spacing w:val="-3"/>
          <w:sz w:val="24"/>
        </w:rPr>
        <w:t>chờ: </w:t>
      </w:r>
      <w:r>
        <w:rPr>
          <w:sz w:val="24"/>
        </w:rPr>
        <w:t>dòng tiêu tán khoảng 50nA, sử dụng nguồn</w:t>
      </w:r>
      <w:r>
        <w:rPr>
          <w:spacing w:val="11"/>
          <w:sz w:val="24"/>
        </w:rPr>
        <w:t> </w:t>
      </w:r>
      <w:r>
        <w:rPr>
          <w:sz w:val="24"/>
        </w:rPr>
        <w:t>2V.</w:t>
      </w:r>
    </w:p>
    <w:p>
      <w:pPr>
        <w:pStyle w:val="ListParagraph"/>
        <w:numPr>
          <w:ilvl w:val="2"/>
          <w:numId w:val="12"/>
        </w:numPr>
        <w:tabs>
          <w:tab w:pos="1963" w:val="left" w:leader="none"/>
          <w:tab w:pos="1964" w:val="left" w:leader="none"/>
        </w:tabs>
        <w:spacing w:line="240" w:lineRule="auto" w:before="62" w:after="0"/>
        <w:ind w:left="1963" w:right="0" w:hanging="361"/>
        <w:jc w:val="left"/>
        <w:rPr>
          <w:sz w:val="24"/>
        </w:rPr>
      </w:pPr>
      <w:r>
        <w:rPr>
          <w:sz w:val="24"/>
        </w:rPr>
        <w:t>Dòng hoạt</w:t>
      </w:r>
      <w:r>
        <w:rPr>
          <w:spacing w:val="3"/>
          <w:sz w:val="24"/>
        </w:rPr>
        <w:t> </w:t>
      </w:r>
      <w:r>
        <w:rPr>
          <w:sz w:val="24"/>
        </w:rPr>
        <w:t>động:</w:t>
      </w:r>
    </w:p>
    <w:p>
      <w:pPr>
        <w:pStyle w:val="ListParagraph"/>
        <w:numPr>
          <w:ilvl w:val="3"/>
          <w:numId w:val="12"/>
        </w:numPr>
        <w:tabs>
          <w:tab w:pos="2520" w:val="left" w:leader="none"/>
          <w:tab w:pos="2521" w:val="left" w:leader="none"/>
        </w:tabs>
        <w:spacing w:line="240" w:lineRule="auto" w:before="117" w:after="0"/>
        <w:ind w:left="2520" w:right="0" w:hanging="428"/>
        <w:jc w:val="left"/>
        <w:rPr>
          <w:sz w:val="24"/>
        </w:rPr>
      </w:pPr>
      <w:r>
        <w:rPr>
          <w:sz w:val="24"/>
        </w:rPr>
        <w:t>11µA ở tần số hoạt động 32kHz, sử dụng nguồn</w:t>
      </w:r>
      <w:r>
        <w:rPr>
          <w:spacing w:val="4"/>
          <w:sz w:val="24"/>
        </w:rPr>
        <w:t> </w:t>
      </w:r>
      <w:r>
        <w:rPr>
          <w:sz w:val="24"/>
        </w:rPr>
        <w:t>2V.</w:t>
      </w:r>
    </w:p>
    <w:p>
      <w:pPr>
        <w:pStyle w:val="ListParagraph"/>
        <w:numPr>
          <w:ilvl w:val="3"/>
          <w:numId w:val="12"/>
        </w:numPr>
        <w:tabs>
          <w:tab w:pos="2520" w:val="left" w:leader="none"/>
          <w:tab w:pos="2521" w:val="left" w:leader="none"/>
        </w:tabs>
        <w:spacing w:line="276" w:lineRule="exact" w:before="60" w:after="0"/>
        <w:ind w:left="2520" w:right="0" w:hanging="428"/>
        <w:jc w:val="left"/>
        <w:rPr>
          <w:sz w:val="24"/>
        </w:rPr>
      </w:pPr>
      <w:r>
        <w:rPr>
          <w:sz w:val="24"/>
        </w:rPr>
        <w:t>220µA ở tần số hoạt động 4MHz, sử dụng nguồn</w:t>
      </w:r>
      <w:r>
        <w:rPr>
          <w:spacing w:val="3"/>
          <w:sz w:val="24"/>
        </w:rPr>
        <w:t> </w:t>
      </w:r>
      <w:r>
        <w:rPr>
          <w:sz w:val="24"/>
        </w:rPr>
        <w:t>2V.</w:t>
      </w:r>
    </w:p>
    <w:p>
      <w:pPr>
        <w:pStyle w:val="ListParagraph"/>
        <w:numPr>
          <w:ilvl w:val="2"/>
          <w:numId w:val="12"/>
        </w:numPr>
        <w:tabs>
          <w:tab w:pos="1963" w:val="left" w:leader="none"/>
          <w:tab w:pos="1964" w:val="left" w:leader="none"/>
        </w:tabs>
        <w:spacing w:line="294" w:lineRule="exact" w:before="0" w:after="0"/>
        <w:ind w:left="1963" w:right="0" w:hanging="361"/>
        <w:jc w:val="left"/>
        <w:rPr>
          <w:sz w:val="24"/>
        </w:rPr>
      </w:pPr>
      <w:r>
        <w:rPr>
          <w:sz w:val="24"/>
        </w:rPr>
        <w:t>Bộ định thời Watchdog Timer khi hoạt động tiêu thụ 1,4µA, điện áp</w:t>
      </w:r>
      <w:r>
        <w:rPr>
          <w:spacing w:val="6"/>
          <w:sz w:val="24"/>
        </w:rPr>
        <w:t> </w:t>
      </w:r>
      <w:r>
        <w:rPr>
          <w:sz w:val="24"/>
        </w:rPr>
        <w:t>2V.</w:t>
      </w:r>
    </w:p>
    <w:p>
      <w:pPr>
        <w:pStyle w:val="Heading5"/>
        <w:spacing w:before="127"/>
        <w:ind w:left="1276"/>
        <w:rPr>
          <w:i/>
        </w:rPr>
      </w:pPr>
      <w:r>
        <w:rPr>
          <w:i/>
        </w:rPr>
        <w:t>Cấu trúc ngoại vi</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Có 35 chân I/O cho phép </w:t>
      </w:r>
      <w:r>
        <w:rPr>
          <w:spacing w:val="-4"/>
          <w:sz w:val="24"/>
        </w:rPr>
        <w:t>lựa </w:t>
      </w:r>
      <w:r>
        <w:rPr>
          <w:sz w:val="24"/>
        </w:rPr>
        <w:t>chọn hướng độc</w:t>
      </w:r>
      <w:r>
        <w:rPr>
          <w:spacing w:val="18"/>
          <w:sz w:val="24"/>
        </w:rPr>
        <w:t> </w:t>
      </w:r>
      <w:r>
        <w:rPr>
          <w:spacing w:val="-3"/>
          <w:sz w:val="24"/>
        </w:rPr>
        <w:t>lập:</w:t>
      </w:r>
    </w:p>
    <w:p>
      <w:pPr>
        <w:pStyle w:val="ListParagraph"/>
        <w:numPr>
          <w:ilvl w:val="3"/>
          <w:numId w:val="12"/>
        </w:numPr>
        <w:tabs>
          <w:tab w:pos="2520" w:val="left" w:leader="none"/>
          <w:tab w:pos="2521" w:val="left" w:leader="none"/>
        </w:tabs>
        <w:spacing w:line="242" w:lineRule="auto" w:before="117" w:after="0"/>
        <w:ind w:left="2520" w:right="569" w:hanging="428"/>
        <w:jc w:val="left"/>
        <w:rPr>
          <w:sz w:val="24"/>
        </w:rPr>
      </w:pPr>
      <w:r>
        <w:rPr>
          <w:sz w:val="24"/>
        </w:rPr>
        <w:t>Mỗi ngõ ra có thể nhận/cấp dòng lớn khoảng </w:t>
      </w:r>
      <w:r>
        <w:rPr>
          <w:spacing w:val="2"/>
          <w:sz w:val="24"/>
        </w:rPr>
        <w:t>25mA </w:t>
      </w:r>
      <w:r>
        <w:rPr>
          <w:sz w:val="24"/>
        </w:rPr>
        <w:t>nên có thể trực tiếp điều khiển led.</w:t>
      </w:r>
    </w:p>
    <w:p>
      <w:pPr>
        <w:pStyle w:val="ListParagraph"/>
        <w:numPr>
          <w:ilvl w:val="3"/>
          <w:numId w:val="12"/>
        </w:numPr>
        <w:tabs>
          <w:tab w:pos="2520" w:val="left" w:leader="none"/>
          <w:tab w:pos="2521" w:val="left" w:leader="none"/>
        </w:tabs>
        <w:spacing w:line="240" w:lineRule="auto" w:before="57" w:after="0"/>
        <w:ind w:left="2520" w:right="0" w:hanging="428"/>
        <w:jc w:val="left"/>
        <w:rPr>
          <w:sz w:val="24"/>
        </w:rPr>
      </w:pPr>
      <w:r>
        <w:rPr>
          <w:sz w:val="24"/>
        </w:rPr>
        <w:t>Có các port báo ngắt khi có thay </w:t>
      </w:r>
      <w:r>
        <w:rPr>
          <w:spacing w:val="3"/>
          <w:sz w:val="24"/>
        </w:rPr>
        <w:t>đổi </w:t>
      </w:r>
      <w:r>
        <w:rPr>
          <w:spacing w:val="-4"/>
          <w:sz w:val="24"/>
        </w:rPr>
        <w:t>mức</w:t>
      </w:r>
      <w:r>
        <w:rPr>
          <w:spacing w:val="-1"/>
          <w:sz w:val="24"/>
        </w:rPr>
        <w:t> </w:t>
      </w:r>
      <w:r>
        <w:rPr>
          <w:sz w:val="24"/>
        </w:rPr>
        <w:t>logic.</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các port </w:t>
      </w:r>
      <w:r>
        <w:rPr>
          <w:spacing w:val="-3"/>
          <w:sz w:val="24"/>
        </w:rPr>
        <w:t>có </w:t>
      </w:r>
      <w:r>
        <w:rPr>
          <w:sz w:val="24"/>
        </w:rPr>
        <w:t>điện trở kéo </w:t>
      </w:r>
      <w:r>
        <w:rPr>
          <w:spacing w:val="-3"/>
          <w:sz w:val="24"/>
        </w:rPr>
        <w:t>lên </w:t>
      </w:r>
      <w:r>
        <w:rPr>
          <w:sz w:val="24"/>
        </w:rPr>
        <w:t>bên trong có thể </w:t>
      </w:r>
      <w:r>
        <w:rPr>
          <w:spacing w:val="-3"/>
          <w:sz w:val="24"/>
        </w:rPr>
        <w:t>lập</w:t>
      </w:r>
      <w:r>
        <w:rPr>
          <w:spacing w:val="17"/>
          <w:sz w:val="24"/>
        </w:rPr>
        <w:t> </w:t>
      </w:r>
      <w:r>
        <w:rPr>
          <w:sz w:val="24"/>
        </w:rPr>
        <w:t>trình.</w:t>
      </w:r>
    </w:p>
    <w:p>
      <w:pPr>
        <w:pStyle w:val="ListParagraph"/>
        <w:numPr>
          <w:ilvl w:val="3"/>
          <w:numId w:val="12"/>
        </w:numPr>
        <w:tabs>
          <w:tab w:pos="2520" w:val="left" w:leader="none"/>
          <w:tab w:pos="2521" w:val="left" w:leader="none"/>
        </w:tabs>
        <w:spacing w:line="276" w:lineRule="exact" w:before="60" w:after="0"/>
        <w:ind w:left="2520" w:right="0" w:hanging="428"/>
        <w:jc w:val="left"/>
        <w:rPr>
          <w:sz w:val="24"/>
        </w:rPr>
      </w:pPr>
      <w:r>
        <w:rPr>
          <w:sz w:val="24"/>
        </w:rPr>
        <w:t>Có ngõ vào báo thức khỏi chế độ công suất cực</w:t>
      </w:r>
      <w:r>
        <w:rPr>
          <w:spacing w:val="15"/>
          <w:sz w:val="24"/>
        </w:rPr>
        <w:t> </w:t>
      </w:r>
      <w:r>
        <w:rPr>
          <w:sz w:val="24"/>
        </w:rPr>
        <w:t>thấp.</w:t>
      </w:r>
    </w:p>
    <w:p>
      <w:pPr>
        <w:pStyle w:val="ListParagraph"/>
        <w:numPr>
          <w:ilvl w:val="2"/>
          <w:numId w:val="12"/>
        </w:numPr>
        <w:tabs>
          <w:tab w:pos="1963" w:val="left" w:leader="none"/>
          <w:tab w:pos="1964" w:val="left" w:leader="none"/>
        </w:tabs>
        <w:spacing w:line="294" w:lineRule="exact" w:before="0" w:after="0"/>
        <w:ind w:left="1963" w:right="0" w:hanging="361"/>
        <w:jc w:val="left"/>
        <w:rPr>
          <w:sz w:val="24"/>
        </w:rPr>
      </w:pPr>
      <w:r>
        <w:rPr>
          <w:sz w:val="24"/>
        </w:rPr>
        <w:t>Có module so sánh tương</w:t>
      </w:r>
      <w:r>
        <w:rPr>
          <w:spacing w:val="11"/>
          <w:sz w:val="24"/>
        </w:rPr>
        <w:t> </w:t>
      </w:r>
      <w:r>
        <w:rPr>
          <w:sz w:val="24"/>
        </w:rPr>
        <w:t>tự:</w:t>
      </w:r>
    </w:p>
    <w:p>
      <w:pPr>
        <w:pStyle w:val="ListParagraph"/>
        <w:numPr>
          <w:ilvl w:val="3"/>
          <w:numId w:val="12"/>
        </w:numPr>
        <w:tabs>
          <w:tab w:pos="2520" w:val="left" w:leader="none"/>
          <w:tab w:pos="2521" w:val="left" w:leader="none"/>
        </w:tabs>
        <w:spacing w:line="240" w:lineRule="auto" w:before="117" w:after="0"/>
        <w:ind w:left="2520" w:right="0" w:hanging="428"/>
        <w:jc w:val="left"/>
        <w:rPr>
          <w:sz w:val="24"/>
        </w:rPr>
      </w:pPr>
      <w:r>
        <w:rPr>
          <w:sz w:val="24"/>
        </w:rPr>
        <w:t>Có 2 </w:t>
      </w:r>
      <w:r>
        <w:rPr>
          <w:spacing w:val="-3"/>
          <w:sz w:val="24"/>
        </w:rPr>
        <w:t>bộ </w:t>
      </w:r>
      <w:r>
        <w:rPr>
          <w:spacing w:val="-4"/>
          <w:sz w:val="24"/>
        </w:rPr>
        <w:t>so </w:t>
      </w:r>
      <w:r>
        <w:rPr>
          <w:spacing w:val="-3"/>
          <w:sz w:val="24"/>
        </w:rPr>
        <w:t>sánh </w:t>
      </w:r>
      <w:r>
        <w:rPr>
          <w:sz w:val="24"/>
        </w:rPr>
        <w:t>điện áp tương</w:t>
      </w:r>
      <w:r>
        <w:rPr>
          <w:spacing w:val="26"/>
          <w:sz w:val="24"/>
        </w:rPr>
        <w:t> </w:t>
      </w:r>
      <w:r>
        <w:rPr>
          <w:spacing w:val="5"/>
          <w:sz w:val="24"/>
        </w:rPr>
        <w:t>tự</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module nguồn điện áp tham chiếu có thể lập</w:t>
      </w:r>
      <w:r>
        <w:rPr>
          <w:spacing w:val="-2"/>
          <w:sz w:val="24"/>
        </w:rPr>
        <w:t> </w:t>
      </w:r>
      <w:r>
        <w:rPr>
          <w:sz w:val="24"/>
        </w:rPr>
        <w:t>trình.</w:t>
      </w:r>
    </w:p>
    <w:p>
      <w:pPr>
        <w:pStyle w:val="ListParagraph"/>
        <w:numPr>
          <w:ilvl w:val="3"/>
          <w:numId w:val="12"/>
        </w:numPr>
        <w:tabs>
          <w:tab w:pos="2520" w:val="left" w:leader="none"/>
          <w:tab w:pos="2521" w:val="left" w:leader="none"/>
        </w:tabs>
        <w:spacing w:line="240" w:lineRule="auto" w:before="61" w:after="0"/>
        <w:ind w:left="2520" w:right="0" w:hanging="428"/>
        <w:jc w:val="left"/>
        <w:rPr>
          <w:sz w:val="24"/>
        </w:rPr>
      </w:pPr>
      <w:r>
        <w:rPr>
          <w:sz w:val="24"/>
        </w:rPr>
        <w:t>Có nguồn điện áp tham chiếu cố định có giá trị bằng</w:t>
      </w:r>
      <w:r>
        <w:rPr>
          <w:spacing w:val="-2"/>
          <w:sz w:val="24"/>
        </w:rPr>
        <w:t> </w:t>
      </w:r>
      <w:r>
        <w:rPr>
          <w:sz w:val="24"/>
        </w:rPr>
        <w:t>0,6V.</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các ngõ vào </w:t>
      </w:r>
      <w:r>
        <w:rPr>
          <w:spacing w:val="-3"/>
          <w:sz w:val="24"/>
        </w:rPr>
        <w:t>và </w:t>
      </w:r>
      <w:r>
        <w:rPr>
          <w:sz w:val="24"/>
        </w:rPr>
        <w:t>các ngõ ra của </w:t>
      </w:r>
      <w:r>
        <w:rPr>
          <w:spacing w:val="-3"/>
          <w:sz w:val="24"/>
        </w:rPr>
        <w:t>bộ </w:t>
      </w:r>
      <w:r>
        <w:rPr>
          <w:spacing w:val="-4"/>
          <w:sz w:val="24"/>
        </w:rPr>
        <w:t>so </w:t>
      </w:r>
      <w:r>
        <w:rPr>
          <w:sz w:val="24"/>
        </w:rPr>
        <w:t>sánh điện</w:t>
      </w:r>
      <w:r>
        <w:rPr>
          <w:spacing w:val="36"/>
          <w:sz w:val="24"/>
        </w:rPr>
        <w:t> </w:t>
      </w:r>
      <w:r>
        <w:rPr>
          <w:sz w:val="24"/>
        </w:rPr>
        <w:t>áp.</w:t>
      </w:r>
    </w:p>
    <w:p>
      <w:pPr>
        <w:pStyle w:val="ListParagraph"/>
        <w:numPr>
          <w:ilvl w:val="3"/>
          <w:numId w:val="12"/>
        </w:numPr>
        <w:tabs>
          <w:tab w:pos="2520" w:val="left" w:leader="none"/>
          <w:tab w:pos="2521" w:val="left" w:leader="none"/>
        </w:tabs>
        <w:spacing w:line="276" w:lineRule="exact" w:before="60" w:after="0"/>
        <w:ind w:left="2520" w:right="0" w:hanging="428"/>
        <w:jc w:val="left"/>
        <w:rPr>
          <w:sz w:val="24"/>
        </w:rPr>
      </w:pPr>
      <w:r>
        <w:rPr>
          <w:sz w:val="24"/>
        </w:rPr>
        <w:t>Có chế độ chốt</w:t>
      </w:r>
      <w:r>
        <w:rPr>
          <w:spacing w:val="15"/>
          <w:sz w:val="24"/>
        </w:rPr>
        <w:t> </w:t>
      </w:r>
      <w:r>
        <w:rPr>
          <w:spacing w:val="-3"/>
          <w:sz w:val="24"/>
        </w:rPr>
        <w:t>SR.</w:t>
      </w:r>
    </w:p>
    <w:p>
      <w:pPr>
        <w:pStyle w:val="ListParagraph"/>
        <w:numPr>
          <w:ilvl w:val="2"/>
          <w:numId w:val="12"/>
        </w:numPr>
        <w:tabs>
          <w:tab w:pos="1963" w:val="left" w:leader="none"/>
          <w:tab w:pos="1964" w:val="left" w:leader="none"/>
        </w:tabs>
        <w:spacing w:line="294" w:lineRule="exact" w:before="0" w:after="0"/>
        <w:ind w:left="1963" w:right="0" w:hanging="361"/>
        <w:jc w:val="left"/>
        <w:rPr>
          <w:sz w:val="24"/>
        </w:rPr>
      </w:pPr>
      <w:r>
        <w:rPr>
          <w:sz w:val="24"/>
        </w:rPr>
        <w:t>Có </w:t>
      </w:r>
      <w:r>
        <w:rPr>
          <w:spacing w:val="-3"/>
          <w:sz w:val="24"/>
        </w:rPr>
        <w:t>bộ </w:t>
      </w:r>
      <w:r>
        <w:rPr>
          <w:sz w:val="24"/>
        </w:rPr>
        <w:t>chuyển đổi tương </w:t>
      </w:r>
      <w:r>
        <w:rPr>
          <w:spacing w:val="2"/>
          <w:sz w:val="24"/>
        </w:rPr>
        <w:t>tự </w:t>
      </w:r>
      <w:r>
        <w:rPr>
          <w:spacing w:val="-3"/>
          <w:sz w:val="24"/>
        </w:rPr>
        <w:t>sang</w:t>
      </w:r>
      <w:r>
        <w:rPr>
          <w:spacing w:val="4"/>
          <w:sz w:val="24"/>
        </w:rPr>
        <w:t> </w:t>
      </w:r>
      <w:r>
        <w:rPr>
          <w:sz w:val="24"/>
        </w:rPr>
        <w:t>số:</w:t>
      </w:r>
    </w:p>
    <w:p>
      <w:pPr>
        <w:pStyle w:val="ListParagraph"/>
        <w:numPr>
          <w:ilvl w:val="3"/>
          <w:numId w:val="12"/>
        </w:numPr>
        <w:tabs>
          <w:tab w:pos="2520" w:val="left" w:leader="none"/>
          <w:tab w:pos="2521" w:val="left" w:leader="none"/>
        </w:tabs>
        <w:spacing w:line="240" w:lineRule="auto" w:before="121" w:after="0"/>
        <w:ind w:left="2520" w:right="0" w:hanging="428"/>
        <w:jc w:val="left"/>
        <w:rPr>
          <w:sz w:val="24"/>
        </w:rPr>
      </w:pPr>
      <w:r>
        <w:rPr>
          <w:sz w:val="24"/>
        </w:rPr>
        <w:t>Có 14 </w:t>
      </w:r>
      <w:r>
        <w:rPr>
          <w:spacing w:val="-3"/>
          <w:sz w:val="24"/>
        </w:rPr>
        <w:t>bộ </w:t>
      </w:r>
      <w:r>
        <w:rPr>
          <w:sz w:val="24"/>
        </w:rPr>
        <w:t>chuyển </w:t>
      </w:r>
      <w:r>
        <w:rPr>
          <w:spacing w:val="3"/>
          <w:sz w:val="24"/>
        </w:rPr>
        <w:t>đổi </w:t>
      </w:r>
      <w:r>
        <w:rPr>
          <w:sz w:val="24"/>
        </w:rPr>
        <w:t>tương </w:t>
      </w:r>
      <w:r>
        <w:rPr>
          <w:spacing w:val="2"/>
          <w:sz w:val="24"/>
        </w:rPr>
        <w:t>tự </w:t>
      </w:r>
      <w:r>
        <w:rPr>
          <w:sz w:val="24"/>
        </w:rPr>
        <w:t>với </w:t>
      </w:r>
      <w:r>
        <w:rPr>
          <w:spacing w:val="2"/>
          <w:sz w:val="24"/>
        </w:rPr>
        <w:t>độ </w:t>
      </w:r>
      <w:r>
        <w:rPr>
          <w:sz w:val="24"/>
        </w:rPr>
        <w:t>phân giải 10</w:t>
      </w:r>
      <w:r>
        <w:rPr>
          <w:spacing w:val="-20"/>
          <w:sz w:val="24"/>
        </w:rPr>
        <w:t> </w:t>
      </w:r>
      <w:r>
        <w:rPr>
          <w:sz w:val="24"/>
        </w:rPr>
        <w:t>bit.</w:t>
      </w:r>
    </w:p>
    <w:p>
      <w:pPr>
        <w:pStyle w:val="ListParagraph"/>
        <w:numPr>
          <w:ilvl w:val="2"/>
          <w:numId w:val="12"/>
        </w:numPr>
        <w:tabs>
          <w:tab w:pos="1963" w:val="left" w:leader="none"/>
          <w:tab w:pos="1964" w:val="left" w:leader="none"/>
        </w:tabs>
        <w:spacing w:line="240" w:lineRule="auto" w:before="0" w:after="0"/>
        <w:ind w:left="1963" w:right="0" w:hanging="361"/>
        <w:jc w:val="left"/>
        <w:rPr>
          <w:sz w:val="24"/>
        </w:rPr>
      </w:pPr>
      <w:r>
        <w:rPr>
          <w:sz w:val="24"/>
        </w:rPr>
        <w:t>Có timer0: 8 </w:t>
      </w:r>
      <w:r>
        <w:rPr>
          <w:spacing w:val="-4"/>
          <w:sz w:val="24"/>
        </w:rPr>
        <w:t>bit </w:t>
      </w:r>
      <w:r>
        <w:rPr>
          <w:sz w:val="24"/>
        </w:rPr>
        <w:t>hoạt động định thời/đếm xung ngoại có </w:t>
      </w:r>
      <w:r>
        <w:rPr>
          <w:spacing w:val="-3"/>
          <w:sz w:val="24"/>
        </w:rPr>
        <w:t>bộ chia </w:t>
      </w:r>
      <w:r>
        <w:rPr>
          <w:sz w:val="24"/>
        </w:rPr>
        <w:t>trước </w:t>
      </w:r>
      <w:r>
        <w:rPr>
          <w:spacing w:val="-3"/>
          <w:sz w:val="24"/>
        </w:rPr>
        <w:t>có </w:t>
      </w:r>
      <w:r>
        <w:rPr>
          <w:sz w:val="24"/>
        </w:rPr>
        <w:t>thể lập</w:t>
      </w:r>
      <w:r>
        <w:rPr>
          <w:spacing w:val="29"/>
          <w:sz w:val="24"/>
        </w:rPr>
        <w:t> </w:t>
      </w:r>
      <w:r>
        <w:rPr>
          <w:sz w:val="24"/>
        </w:rPr>
        <w:t>trình.</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Có</w:t>
      </w:r>
      <w:r>
        <w:rPr>
          <w:spacing w:val="1"/>
          <w:sz w:val="24"/>
        </w:rPr>
        <w:t> </w:t>
      </w:r>
      <w:r>
        <w:rPr>
          <w:sz w:val="24"/>
        </w:rPr>
        <w:t>timer1:</w:t>
      </w:r>
    </w:p>
    <w:p>
      <w:pPr>
        <w:pStyle w:val="ListParagraph"/>
        <w:numPr>
          <w:ilvl w:val="3"/>
          <w:numId w:val="12"/>
        </w:numPr>
        <w:tabs>
          <w:tab w:pos="2520" w:val="left" w:leader="none"/>
          <w:tab w:pos="2521" w:val="left" w:leader="none"/>
        </w:tabs>
        <w:spacing w:line="240" w:lineRule="auto" w:before="121" w:after="0"/>
        <w:ind w:left="2520" w:right="0" w:hanging="428"/>
        <w:jc w:val="left"/>
        <w:rPr>
          <w:sz w:val="24"/>
        </w:rPr>
      </w:pPr>
      <w:r>
        <w:rPr>
          <w:sz w:val="24"/>
        </w:rPr>
        <w:t>16 </w:t>
      </w:r>
      <w:r>
        <w:rPr>
          <w:spacing w:val="-4"/>
          <w:sz w:val="24"/>
        </w:rPr>
        <w:t>bit </w:t>
      </w:r>
      <w:r>
        <w:rPr>
          <w:sz w:val="24"/>
        </w:rPr>
        <w:t>hoạt động định thời/đếm xung ngoại có </w:t>
      </w:r>
      <w:r>
        <w:rPr>
          <w:spacing w:val="-3"/>
          <w:sz w:val="24"/>
        </w:rPr>
        <w:t>bộ chia </w:t>
      </w:r>
      <w:r>
        <w:rPr>
          <w:sz w:val="24"/>
        </w:rPr>
        <w:t>trước có thể lập</w:t>
      </w:r>
      <w:r>
        <w:rPr>
          <w:spacing w:val="22"/>
          <w:sz w:val="24"/>
        </w:rPr>
        <w:t> </w:t>
      </w:r>
      <w:r>
        <w:rPr>
          <w:sz w:val="24"/>
        </w:rPr>
        <w:t>trình.</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ngõ vào cổng của timer1 để có thể điều khiển timer1 đếm </w:t>
      </w:r>
      <w:r>
        <w:rPr>
          <w:spacing w:val="2"/>
          <w:sz w:val="24"/>
        </w:rPr>
        <w:t>từ </w:t>
      </w:r>
      <w:r>
        <w:rPr>
          <w:sz w:val="24"/>
        </w:rPr>
        <w:t>tín hiệu bên</w:t>
      </w:r>
      <w:r>
        <w:rPr>
          <w:spacing w:val="-11"/>
          <w:sz w:val="24"/>
        </w:rPr>
        <w:t> </w:t>
      </w:r>
      <w:r>
        <w:rPr>
          <w:sz w:val="24"/>
        </w:rPr>
        <w:t>ngoài.</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w:t>
      </w:r>
      <w:r>
        <w:rPr>
          <w:spacing w:val="-3"/>
          <w:sz w:val="24"/>
        </w:rPr>
        <w:t>bộ </w:t>
      </w:r>
      <w:r>
        <w:rPr>
          <w:sz w:val="24"/>
        </w:rPr>
        <w:t>dao động công suất thấp có tần số</w:t>
      </w:r>
      <w:r>
        <w:rPr>
          <w:spacing w:val="16"/>
          <w:sz w:val="24"/>
        </w:rPr>
        <w:t> </w:t>
      </w:r>
      <w:r>
        <w:rPr>
          <w:sz w:val="24"/>
        </w:rPr>
        <w:t>32kHz.</w:t>
      </w:r>
    </w:p>
    <w:p>
      <w:pPr>
        <w:pStyle w:val="ListParagraph"/>
        <w:numPr>
          <w:ilvl w:val="2"/>
          <w:numId w:val="12"/>
        </w:numPr>
        <w:tabs>
          <w:tab w:pos="1963" w:val="left" w:leader="none"/>
          <w:tab w:pos="1964" w:val="left" w:leader="none"/>
        </w:tabs>
        <w:spacing w:line="240" w:lineRule="auto" w:before="0" w:after="0"/>
        <w:ind w:left="1963" w:right="0" w:hanging="361"/>
        <w:jc w:val="left"/>
        <w:rPr>
          <w:sz w:val="24"/>
        </w:rPr>
      </w:pPr>
      <w:r>
        <w:rPr>
          <w:sz w:val="24"/>
        </w:rPr>
        <w:t>Có timer2: 8 </w:t>
      </w:r>
      <w:r>
        <w:rPr>
          <w:spacing w:val="-4"/>
          <w:sz w:val="24"/>
        </w:rPr>
        <w:t>bit </w:t>
      </w:r>
      <w:r>
        <w:rPr>
          <w:sz w:val="24"/>
        </w:rPr>
        <w:t>hoạt động định thời với thanh ghi chu kỳ, có </w:t>
      </w:r>
      <w:r>
        <w:rPr>
          <w:spacing w:val="-3"/>
          <w:sz w:val="24"/>
        </w:rPr>
        <w:t>bộ chia </w:t>
      </w:r>
      <w:r>
        <w:rPr>
          <w:sz w:val="24"/>
        </w:rPr>
        <w:t>trước </w:t>
      </w:r>
      <w:r>
        <w:rPr>
          <w:spacing w:val="-3"/>
          <w:sz w:val="24"/>
        </w:rPr>
        <w:t>và </w:t>
      </w:r>
      <w:r>
        <w:rPr>
          <w:sz w:val="24"/>
        </w:rPr>
        <w:t>chia</w:t>
      </w:r>
      <w:r>
        <w:rPr>
          <w:spacing w:val="26"/>
          <w:sz w:val="24"/>
        </w:rPr>
        <w:t> </w:t>
      </w:r>
      <w:r>
        <w:rPr>
          <w:sz w:val="24"/>
        </w:rPr>
        <w:t>sau.</w:t>
      </w:r>
    </w:p>
    <w:p>
      <w:pPr>
        <w:pStyle w:val="ListParagraph"/>
        <w:numPr>
          <w:ilvl w:val="2"/>
          <w:numId w:val="12"/>
        </w:numPr>
        <w:tabs>
          <w:tab w:pos="1963" w:val="left" w:leader="none"/>
          <w:tab w:pos="1964" w:val="left" w:leader="none"/>
        </w:tabs>
        <w:spacing w:line="240" w:lineRule="auto" w:before="57" w:after="0"/>
        <w:ind w:left="1963" w:right="0" w:hanging="361"/>
        <w:jc w:val="left"/>
        <w:rPr>
          <w:sz w:val="24"/>
        </w:rPr>
      </w:pPr>
      <w:r>
        <w:rPr>
          <w:sz w:val="24"/>
        </w:rPr>
        <w:t>Có module capture, compare </w:t>
      </w:r>
      <w:r>
        <w:rPr>
          <w:spacing w:val="-3"/>
          <w:sz w:val="24"/>
        </w:rPr>
        <w:t>và </w:t>
      </w:r>
      <w:r>
        <w:rPr>
          <w:sz w:val="24"/>
        </w:rPr>
        <w:t>điều chế xung PWM+ nâng</w:t>
      </w:r>
      <w:r>
        <w:rPr>
          <w:spacing w:val="17"/>
          <w:sz w:val="24"/>
        </w:rPr>
        <w:t> </w:t>
      </w:r>
      <w:r>
        <w:rPr>
          <w:sz w:val="24"/>
        </w:rPr>
        <w:t>cao</w:t>
      </w:r>
    </w:p>
    <w:p>
      <w:pPr>
        <w:pStyle w:val="ListParagraph"/>
        <w:numPr>
          <w:ilvl w:val="3"/>
          <w:numId w:val="12"/>
        </w:numPr>
        <w:tabs>
          <w:tab w:pos="2520" w:val="left" w:leader="none"/>
          <w:tab w:pos="2521" w:val="left" w:leader="none"/>
        </w:tabs>
        <w:spacing w:line="240" w:lineRule="auto" w:before="121" w:after="0"/>
        <w:ind w:left="2520" w:right="0" w:hanging="428"/>
        <w:jc w:val="left"/>
        <w:rPr>
          <w:sz w:val="24"/>
        </w:rPr>
      </w:pPr>
      <w:r>
        <w:rPr>
          <w:sz w:val="24"/>
        </w:rPr>
        <w:t>Có </w:t>
      </w:r>
      <w:r>
        <w:rPr>
          <w:spacing w:val="-3"/>
          <w:sz w:val="24"/>
        </w:rPr>
        <w:t>bộ </w:t>
      </w:r>
      <w:r>
        <w:rPr>
          <w:sz w:val="24"/>
        </w:rPr>
        <w:t>capture 16 </w:t>
      </w:r>
      <w:r>
        <w:rPr>
          <w:spacing w:val="-4"/>
          <w:sz w:val="24"/>
        </w:rPr>
        <w:t>bit </w:t>
      </w:r>
      <w:r>
        <w:rPr>
          <w:sz w:val="24"/>
        </w:rPr>
        <w:t>có thể đếm được xung với độ phân giải cao </w:t>
      </w:r>
      <w:r>
        <w:rPr>
          <w:spacing w:val="-3"/>
          <w:sz w:val="24"/>
        </w:rPr>
        <w:t>nhất là</w:t>
      </w:r>
      <w:r>
        <w:rPr>
          <w:spacing w:val="28"/>
          <w:sz w:val="24"/>
        </w:rPr>
        <w:t> </w:t>
      </w:r>
      <w:r>
        <w:rPr>
          <w:sz w:val="24"/>
        </w:rPr>
        <w:t>12,5ns.</w:t>
      </w:r>
    </w:p>
    <w:p>
      <w:pPr>
        <w:pStyle w:val="ListParagraph"/>
        <w:numPr>
          <w:ilvl w:val="3"/>
          <w:numId w:val="12"/>
        </w:numPr>
        <w:tabs>
          <w:tab w:pos="2520" w:val="left" w:leader="none"/>
          <w:tab w:pos="2521" w:val="left" w:leader="none"/>
        </w:tabs>
        <w:spacing w:line="242" w:lineRule="auto" w:before="60" w:after="0"/>
        <w:ind w:left="2520" w:right="577" w:hanging="428"/>
        <w:jc w:val="left"/>
        <w:rPr>
          <w:sz w:val="24"/>
        </w:rPr>
      </w:pPr>
      <w:r>
        <w:rPr>
          <w:sz w:val="24"/>
        </w:rPr>
        <w:t>Có </w:t>
      </w:r>
      <w:r>
        <w:rPr>
          <w:spacing w:val="-3"/>
          <w:sz w:val="24"/>
        </w:rPr>
        <w:t>bộ điều </w:t>
      </w:r>
      <w:r>
        <w:rPr>
          <w:sz w:val="24"/>
        </w:rPr>
        <w:t>chế xung PWM với số kênh ngõ ra </w:t>
      </w:r>
      <w:r>
        <w:rPr>
          <w:spacing w:val="-5"/>
          <w:sz w:val="24"/>
        </w:rPr>
        <w:t>là </w:t>
      </w:r>
      <w:r>
        <w:rPr>
          <w:sz w:val="24"/>
        </w:rPr>
        <w:t>1, 2 hoặc 4, </w:t>
      </w:r>
      <w:r>
        <w:rPr>
          <w:spacing w:val="-3"/>
          <w:sz w:val="24"/>
        </w:rPr>
        <w:t>có </w:t>
      </w:r>
      <w:r>
        <w:rPr>
          <w:sz w:val="24"/>
        </w:rPr>
        <w:t>thể </w:t>
      </w:r>
      <w:r>
        <w:rPr>
          <w:spacing w:val="-4"/>
          <w:sz w:val="24"/>
        </w:rPr>
        <w:t>lập </w:t>
      </w:r>
      <w:r>
        <w:rPr>
          <w:sz w:val="24"/>
        </w:rPr>
        <w:t>trình với  tần số </w:t>
      </w:r>
      <w:r>
        <w:rPr>
          <w:spacing w:val="-3"/>
          <w:sz w:val="24"/>
        </w:rPr>
        <w:t>lớn </w:t>
      </w:r>
      <w:r>
        <w:rPr>
          <w:sz w:val="24"/>
        </w:rPr>
        <w:t>nhất </w:t>
      </w:r>
      <w:r>
        <w:rPr>
          <w:spacing w:val="-5"/>
          <w:sz w:val="24"/>
        </w:rPr>
        <w:t>là</w:t>
      </w:r>
      <w:r>
        <w:rPr>
          <w:spacing w:val="12"/>
          <w:sz w:val="24"/>
        </w:rPr>
        <w:t> </w:t>
      </w:r>
      <w:r>
        <w:rPr>
          <w:sz w:val="24"/>
        </w:rPr>
        <w:t>20kHz.</w:t>
      </w:r>
    </w:p>
    <w:p>
      <w:pPr>
        <w:pStyle w:val="ListParagraph"/>
        <w:numPr>
          <w:ilvl w:val="3"/>
          <w:numId w:val="12"/>
        </w:numPr>
        <w:tabs>
          <w:tab w:pos="2520" w:val="left" w:leader="none"/>
          <w:tab w:pos="2521" w:val="left" w:leader="none"/>
        </w:tabs>
        <w:spacing w:line="276" w:lineRule="exact" w:before="58" w:after="0"/>
        <w:ind w:left="2520" w:right="0" w:hanging="428"/>
        <w:jc w:val="left"/>
        <w:rPr>
          <w:sz w:val="24"/>
        </w:rPr>
      </w:pPr>
      <w:r>
        <w:rPr>
          <w:sz w:val="24"/>
        </w:rPr>
        <w:t>Có ngõ ra PWM điều khiển</w:t>
      </w:r>
      <w:r>
        <w:rPr>
          <w:spacing w:val="6"/>
          <w:sz w:val="24"/>
        </w:rPr>
        <w:t> </w:t>
      </w:r>
      <w:r>
        <w:rPr>
          <w:spacing w:val="-3"/>
          <w:sz w:val="24"/>
        </w:rPr>
        <w:t>lái.</w:t>
      </w:r>
    </w:p>
    <w:p>
      <w:pPr>
        <w:pStyle w:val="ListParagraph"/>
        <w:numPr>
          <w:ilvl w:val="2"/>
          <w:numId w:val="12"/>
        </w:numPr>
        <w:tabs>
          <w:tab w:pos="1963" w:val="left" w:leader="none"/>
          <w:tab w:pos="1964" w:val="left" w:leader="none"/>
        </w:tabs>
        <w:spacing w:line="294" w:lineRule="exact" w:before="0" w:after="0"/>
        <w:ind w:left="1963" w:right="0" w:hanging="361"/>
        <w:jc w:val="left"/>
        <w:rPr>
          <w:sz w:val="24"/>
        </w:rPr>
      </w:pPr>
      <w:r>
        <w:rPr>
          <w:sz w:val="24"/>
        </w:rPr>
        <w:t>Có module capture, compare </w:t>
      </w:r>
      <w:r>
        <w:rPr>
          <w:spacing w:val="-3"/>
          <w:sz w:val="24"/>
        </w:rPr>
        <w:t>và </w:t>
      </w:r>
      <w:r>
        <w:rPr>
          <w:sz w:val="24"/>
        </w:rPr>
        <w:t>điều chế xung</w:t>
      </w:r>
      <w:r>
        <w:rPr>
          <w:spacing w:val="13"/>
          <w:sz w:val="24"/>
        </w:rPr>
        <w:t> </w:t>
      </w:r>
      <w:r>
        <w:rPr>
          <w:sz w:val="24"/>
        </w:rPr>
        <w:t>PWM</w:t>
      </w:r>
    </w:p>
    <w:p>
      <w:pPr>
        <w:pStyle w:val="ListParagraph"/>
        <w:numPr>
          <w:ilvl w:val="3"/>
          <w:numId w:val="12"/>
        </w:numPr>
        <w:tabs>
          <w:tab w:pos="2520" w:val="left" w:leader="none"/>
          <w:tab w:pos="2521" w:val="left" w:leader="none"/>
        </w:tabs>
        <w:spacing w:line="240" w:lineRule="auto" w:before="117" w:after="0"/>
        <w:ind w:left="2520" w:right="0" w:hanging="428"/>
        <w:jc w:val="left"/>
        <w:rPr>
          <w:sz w:val="24"/>
        </w:rPr>
      </w:pPr>
      <w:r>
        <w:rPr>
          <w:sz w:val="24"/>
        </w:rPr>
        <w:t>Có </w:t>
      </w:r>
      <w:r>
        <w:rPr>
          <w:spacing w:val="-3"/>
          <w:sz w:val="24"/>
        </w:rPr>
        <w:t>bộ </w:t>
      </w:r>
      <w:r>
        <w:rPr>
          <w:sz w:val="24"/>
        </w:rPr>
        <w:t>capture 16 </w:t>
      </w:r>
      <w:r>
        <w:rPr>
          <w:spacing w:val="-4"/>
          <w:sz w:val="24"/>
        </w:rPr>
        <w:t>bit </w:t>
      </w:r>
      <w:r>
        <w:rPr>
          <w:sz w:val="24"/>
        </w:rPr>
        <w:t>có thể đếm được xung với chu kỳ cao nhất </w:t>
      </w:r>
      <w:r>
        <w:rPr>
          <w:spacing w:val="-3"/>
          <w:sz w:val="24"/>
        </w:rPr>
        <w:t>là</w:t>
      </w:r>
      <w:r>
        <w:rPr>
          <w:spacing w:val="18"/>
          <w:sz w:val="24"/>
        </w:rPr>
        <w:t> </w:t>
      </w:r>
      <w:r>
        <w:rPr>
          <w:sz w:val="24"/>
        </w:rPr>
        <w:t>12,5ns.</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w:t>
      </w:r>
      <w:r>
        <w:rPr>
          <w:spacing w:val="-3"/>
          <w:sz w:val="24"/>
        </w:rPr>
        <w:t>bộ </w:t>
      </w:r>
      <w:r>
        <w:rPr>
          <w:sz w:val="24"/>
        </w:rPr>
        <w:t>so sánh 16 </w:t>
      </w:r>
      <w:r>
        <w:rPr>
          <w:spacing w:val="-4"/>
          <w:sz w:val="24"/>
        </w:rPr>
        <w:t>bit </w:t>
      </w:r>
      <w:r>
        <w:rPr>
          <w:sz w:val="24"/>
        </w:rPr>
        <w:t>có thể so sánh xung đếm với chu kỳ lớn nhất </w:t>
      </w:r>
      <w:r>
        <w:rPr>
          <w:spacing w:val="-3"/>
          <w:sz w:val="24"/>
        </w:rPr>
        <w:t>là</w:t>
      </w:r>
      <w:r>
        <w:rPr>
          <w:spacing w:val="22"/>
          <w:sz w:val="24"/>
        </w:rPr>
        <w:t> </w:t>
      </w:r>
      <w:r>
        <w:rPr>
          <w:sz w:val="24"/>
        </w:rPr>
        <w:t>200ns</w:t>
      </w:r>
    </w:p>
    <w:p>
      <w:pPr>
        <w:pStyle w:val="ListParagraph"/>
        <w:numPr>
          <w:ilvl w:val="3"/>
          <w:numId w:val="12"/>
        </w:numPr>
        <w:tabs>
          <w:tab w:pos="2520" w:val="left" w:leader="none"/>
          <w:tab w:pos="2521" w:val="left" w:leader="none"/>
        </w:tabs>
        <w:spacing w:line="240" w:lineRule="auto" w:before="60" w:after="0"/>
        <w:ind w:left="2520" w:right="0" w:hanging="428"/>
        <w:jc w:val="left"/>
        <w:rPr>
          <w:sz w:val="24"/>
        </w:rPr>
      </w:pPr>
      <w:r>
        <w:rPr>
          <w:sz w:val="24"/>
        </w:rPr>
        <w:t>Có </w:t>
      </w:r>
      <w:r>
        <w:rPr>
          <w:spacing w:val="-3"/>
          <w:sz w:val="24"/>
        </w:rPr>
        <w:t>bộ điều </w:t>
      </w:r>
      <w:r>
        <w:rPr>
          <w:sz w:val="24"/>
        </w:rPr>
        <w:t>chế xung PWM có thể lập trình với tần số </w:t>
      </w:r>
      <w:r>
        <w:rPr>
          <w:spacing w:val="-3"/>
          <w:sz w:val="24"/>
        </w:rPr>
        <w:t>lớn </w:t>
      </w:r>
      <w:r>
        <w:rPr>
          <w:sz w:val="24"/>
        </w:rPr>
        <w:t>nhất </w:t>
      </w:r>
      <w:r>
        <w:rPr>
          <w:spacing w:val="-5"/>
          <w:sz w:val="24"/>
        </w:rPr>
        <w:t>là</w:t>
      </w:r>
      <w:r>
        <w:rPr>
          <w:spacing w:val="41"/>
          <w:sz w:val="24"/>
        </w:rPr>
        <w:t> </w:t>
      </w:r>
      <w:r>
        <w:rPr>
          <w:sz w:val="24"/>
        </w:rPr>
        <w:t>20kHz.</w:t>
      </w:r>
    </w:p>
    <w:p>
      <w:pPr>
        <w:pStyle w:val="ListParagraph"/>
        <w:numPr>
          <w:ilvl w:val="2"/>
          <w:numId w:val="12"/>
        </w:numPr>
        <w:tabs>
          <w:tab w:pos="1963" w:val="left" w:leader="none"/>
          <w:tab w:pos="1964" w:val="left" w:leader="none"/>
        </w:tabs>
        <w:spacing w:line="240" w:lineRule="auto" w:before="0" w:after="0"/>
        <w:ind w:left="1963" w:right="0" w:hanging="361"/>
        <w:jc w:val="left"/>
        <w:rPr>
          <w:sz w:val="24"/>
        </w:rPr>
      </w:pPr>
      <w:r>
        <w:rPr>
          <w:sz w:val="24"/>
        </w:rPr>
        <w:t>Có thể </w:t>
      </w:r>
      <w:r>
        <w:rPr>
          <w:spacing w:val="-4"/>
          <w:sz w:val="24"/>
        </w:rPr>
        <w:t>lập </w:t>
      </w:r>
      <w:r>
        <w:rPr>
          <w:sz w:val="24"/>
        </w:rPr>
        <w:t>trình trên </w:t>
      </w:r>
      <w:r>
        <w:rPr>
          <w:spacing w:val="-3"/>
          <w:sz w:val="24"/>
        </w:rPr>
        <w:t>bo </w:t>
      </w:r>
      <w:r>
        <w:rPr>
          <w:sz w:val="24"/>
        </w:rPr>
        <w:t>ISP thông qua 2</w:t>
      </w:r>
      <w:r>
        <w:rPr>
          <w:spacing w:val="11"/>
          <w:sz w:val="24"/>
        </w:rPr>
        <w:t> </w:t>
      </w:r>
      <w:r>
        <w:rPr>
          <w:spacing w:val="-3"/>
          <w:sz w:val="24"/>
        </w:rPr>
        <w:t>chân.</w:t>
      </w:r>
    </w:p>
    <w:p>
      <w:pPr>
        <w:spacing w:after="0" w:line="240" w:lineRule="auto"/>
        <w:jc w:val="left"/>
        <w:rPr>
          <w:sz w:val="24"/>
        </w:rPr>
        <w:sectPr>
          <w:pgSz w:w="11910" w:h="16840"/>
          <w:pgMar w:header="283" w:footer="491" w:top="640" w:bottom="680" w:left="740" w:right="0"/>
        </w:sectPr>
      </w:pPr>
    </w:p>
    <w:p>
      <w:pPr>
        <w:pStyle w:val="ListParagraph"/>
        <w:numPr>
          <w:ilvl w:val="2"/>
          <w:numId w:val="12"/>
        </w:numPr>
        <w:tabs>
          <w:tab w:pos="1963" w:val="left" w:leader="none"/>
          <w:tab w:pos="1964" w:val="left" w:leader="none"/>
        </w:tabs>
        <w:spacing w:line="232" w:lineRule="auto" w:before="7" w:after="0"/>
        <w:ind w:left="1963" w:right="574" w:hanging="360"/>
        <w:jc w:val="left"/>
        <w:rPr>
          <w:sz w:val="24"/>
        </w:rPr>
      </w:pPr>
      <w:r>
        <w:rPr>
          <w:sz w:val="24"/>
        </w:rPr>
        <w:t>Có module truyền dữ liệu nối tiếp đồng </w:t>
      </w:r>
      <w:r>
        <w:rPr>
          <w:spacing w:val="-3"/>
          <w:sz w:val="24"/>
        </w:rPr>
        <w:t>bộ </w:t>
      </w:r>
      <w:r>
        <w:rPr>
          <w:sz w:val="24"/>
        </w:rPr>
        <w:t>MSSP </w:t>
      </w:r>
      <w:r>
        <w:rPr>
          <w:spacing w:val="-3"/>
          <w:sz w:val="24"/>
        </w:rPr>
        <w:t>hổ </w:t>
      </w:r>
      <w:r>
        <w:rPr>
          <w:sz w:val="24"/>
        </w:rPr>
        <w:t>trợ chuẩn truyền 3 dây SPI, chuẩn I2C ở 2 chế độ chủ </w:t>
      </w:r>
      <w:r>
        <w:rPr>
          <w:spacing w:val="-3"/>
          <w:sz w:val="24"/>
        </w:rPr>
        <w:t>và</w:t>
      </w:r>
      <w:r>
        <w:rPr>
          <w:spacing w:val="7"/>
          <w:sz w:val="24"/>
        </w:rPr>
        <w:t> </w:t>
      </w:r>
      <w:r>
        <w:rPr>
          <w:sz w:val="24"/>
        </w:rPr>
        <w:t>tớ.</w:t>
      </w:r>
    </w:p>
    <w:p>
      <w:pPr>
        <w:pStyle w:val="BodyText"/>
        <w:spacing w:before="124"/>
        <w:ind w:left="1276"/>
      </w:pPr>
      <w:r>
        <w:rPr/>
        <w:drawing>
          <wp:anchor distT="0" distB="0" distL="0" distR="0" allowOverlap="1" layoutInCell="1" locked="0" behindDoc="0" simplePos="0" relativeHeight="17">
            <wp:simplePos x="0" y="0"/>
            <wp:positionH relativeFrom="page">
              <wp:posOffset>914257</wp:posOffset>
            </wp:positionH>
            <wp:positionV relativeFrom="paragraph">
              <wp:posOffset>315016</wp:posOffset>
            </wp:positionV>
            <wp:extent cx="6411870" cy="1490757"/>
            <wp:effectExtent l="0" t="0" r="0" b="0"/>
            <wp:wrapTopAndBottom/>
            <wp:docPr id="13" name="image20.png"/>
            <wp:cNvGraphicFramePr>
              <a:graphicFrameLocks noChangeAspect="1"/>
            </wp:cNvGraphicFramePr>
            <a:graphic>
              <a:graphicData uri="http://schemas.openxmlformats.org/drawingml/2006/picture">
                <pic:pic>
                  <pic:nvPicPr>
                    <pic:cNvPr id="14" name="image20.png"/>
                    <pic:cNvPicPr/>
                  </pic:nvPicPr>
                  <pic:blipFill>
                    <a:blip r:embed="rId32" cstate="print"/>
                    <a:stretch>
                      <a:fillRect/>
                    </a:stretch>
                  </pic:blipFill>
                  <pic:spPr>
                    <a:xfrm>
                      <a:off x="0" y="0"/>
                      <a:ext cx="6411870" cy="1490757"/>
                    </a:xfrm>
                    <a:prstGeom prst="rect">
                      <a:avLst/>
                    </a:prstGeom>
                  </pic:spPr>
                </pic:pic>
              </a:graphicData>
            </a:graphic>
          </wp:anchor>
        </w:drawing>
      </w:r>
      <w:r>
        <w:rPr/>
        <w:t>Bảng 1-1 trình bày tóm tắt cấu trúc của 5 loại PIC16F88X.</w:t>
      </w:r>
    </w:p>
    <w:p>
      <w:pPr>
        <w:pStyle w:val="BodyText"/>
        <w:spacing w:before="185" w:after="125"/>
        <w:ind w:left="676"/>
      </w:pPr>
      <w:r>
        <w:rPr/>
        <w:t>Cấu hình được minh họa như hình sau:</w:t>
      </w:r>
    </w:p>
    <w:p>
      <w:pPr>
        <w:pStyle w:val="BodyText"/>
        <w:ind w:left="676" w:right="-15"/>
        <w:rPr>
          <w:sz w:val="20"/>
        </w:rPr>
      </w:pPr>
      <w:r>
        <w:rPr>
          <w:sz w:val="20"/>
        </w:rPr>
        <w:drawing>
          <wp:inline distT="0" distB="0" distL="0" distR="0">
            <wp:extent cx="6644497" cy="4455699"/>
            <wp:effectExtent l="0" t="0" r="0" b="0"/>
            <wp:docPr id="15" name="image21.jpeg"/>
            <wp:cNvGraphicFramePr>
              <a:graphicFrameLocks noChangeAspect="1"/>
            </wp:cNvGraphicFramePr>
            <a:graphic>
              <a:graphicData uri="http://schemas.openxmlformats.org/drawingml/2006/picture">
                <pic:pic>
                  <pic:nvPicPr>
                    <pic:cNvPr id="16" name="image21.jpeg"/>
                    <pic:cNvPicPr/>
                  </pic:nvPicPr>
                  <pic:blipFill>
                    <a:blip r:embed="rId33" cstate="print"/>
                    <a:stretch>
                      <a:fillRect/>
                    </a:stretch>
                  </pic:blipFill>
                  <pic:spPr>
                    <a:xfrm>
                      <a:off x="0" y="0"/>
                      <a:ext cx="6644497" cy="4455699"/>
                    </a:xfrm>
                    <a:prstGeom prst="rect">
                      <a:avLst/>
                    </a:prstGeom>
                  </pic:spPr>
                </pic:pic>
              </a:graphicData>
            </a:graphic>
          </wp:inline>
        </w:drawing>
      </w:r>
      <w:r>
        <w:rPr>
          <w:sz w:val="20"/>
        </w:rPr>
      </w:r>
    </w:p>
    <w:p>
      <w:pPr>
        <w:spacing w:before="115"/>
        <w:ind w:left="1652" w:right="1546" w:firstLine="0"/>
        <w:jc w:val="center"/>
        <w:rPr>
          <w:i/>
          <w:sz w:val="24"/>
        </w:rPr>
      </w:pPr>
      <w:r>
        <w:rPr>
          <w:i/>
          <w:sz w:val="24"/>
        </w:rPr>
        <w:t>Hình 1-3: Cấu hình của vi điều khiển.</w:t>
      </w:r>
    </w:p>
    <w:p>
      <w:pPr>
        <w:pStyle w:val="Heading4"/>
        <w:numPr>
          <w:ilvl w:val="1"/>
          <w:numId w:val="12"/>
        </w:numPr>
        <w:tabs>
          <w:tab w:pos="1526" w:val="left" w:leader="none"/>
          <w:tab w:pos="1527" w:val="left" w:leader="none"/>
          <w:tab w:pos="10630" w:val="left" w:leader="none"/>
        </w:tabs>
        <w:spacing w:line="240" w:lineRule="auto" w:before="128" w:after="0"/>
        <w:ind w:left="1526" w:right="0" w:hanging="597"/>
        <w:jc w:val="left"/>
      </w:pPr>
      <w:r>
        <w:rPr>
          <w:shd w:fill="FFFF99" w:color="auto" w:val="clear"/>
        </w:rPr>
        <w:t>SƠ ĐỒ CẤU TRÚC CỦA VI ĐIỀU KHIỂN PIC</w:t>
      </w:r>
      <w:r>
        <w:rPr>
          <w:spacing w:val="-16"/>
          <w:shd w:fill="FFFF99" w:color="auto" w:val="clear"/>
        </w:rPr>
        <w:t> </w:t>
      </w:r>
      <w:r>
        <w:rPr>
          <w:shd w:fill="FFFF99" w:color="auto" w:val="clear"/>
        </w:rPr>
        <w:t>16F887</w:t>
        <w:tab/>
      </w:r>
    </w:p>
    <w:p>
      <w:pPr>
        <w:pStyle w:val="BodyText"/>
        <w:spacing w:line="292" w:lineRule="auto" w:before="175"/>
        <w:ind w:left="1243" w:right="4630"/>
      </w:pPr>
      <w:r>
        <w:rPr/>
        <w:t>Sơ đồ cấu trúc vi điều khiển được trình bày ở hình 1-4. Các khối bên trong vi điều khiển bao gồm:</w:t>
      </w:r>
    </w:p>
    <w:p>
      <w:pPr>
        <w:pStyle w:val="ListParagraph"/>
        <w:numPr>
          <w:ilvl w:val="0"/>
          <w:numId w:val="13"/>
        </w:numPr>
        <w:tabs>
          <w:tab w:pos="1608" w:val="left" w:leader="none"/>
          <w:tab w:pos="1609" w:val="left" w:leader="none"/>
        </w:tabs>
        <w:spacing w:line="240" w:lineRule="auto" w:before="15" w:after="0"/>
        <w:ind w:left="1608" w:right="0" w:hanging="361"/>
        <w:jc w:val="left"/>
        <w:rPr>
          <w:sz w:val="24"/>
        </w:rPr>
      </w:pPr>
      <w:r>
        <w:rPr>
          <w:sz w:val="24"/>
        </w:rPr>
        <w:t>Có khối thanh ghi định cấu hình cho vi điều</w:t>
      </w:r>
      <w:r>
        <w:rPr>
          <w:spacing w:val="-7"/>
          <w:sz w:val="24"/>
        </w:rPr>
        <w:t> </w:t>
      </w:r>
      <w:r>
        <w:rPr>
          <w:sz w:val="24"/>
        </w:rPr>
        <w:t>khiển.</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w:t>
      </w:r>
      <w:r>
        <w:rPr>
          <w:spacing w:val="-3"/>
          <w:sz w:val="24"/>
        </w:rPr>
        <w:t>bộ </w:t>
      </w:r>
      <w:r>
        <w:rPr>
          <w:sz w:val="24"/>
        </w:rPr>
        <w:t>nhớ chương trình có nhiều dung lượng cho 5 loại khác</w:t>
      </w:r>
      <w:r>
        <w:rPr>
          <w:spacing w:val="13"/>
          <w:sz w:val="24"/>
        </w:rPr>
        <w:t> </w:t>
      </w:r>
      <w:r>
        <w:rPr>
          <w:sz w:val="24"/>
        </w:rPr>
        <w:t>nhau.</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w:t>
      </w:r>
      <w:r>
        <w:rPr>
          <w:spacing w:val="-3"/>
          <w:sz w:val="24"/>
        </w:rPr>
        <w:t>bộ </w:t>
      </w:r>
      <w:r>
        <w:rPr>
          <w:sz w:val="24"/>
        </w:rPr>
        <w:t>nhớ ngăn xếp 8 cấp (8 level</w:t>
      </w:r>
      <w:r>
        <w:rPr>
          <w:spacing w:val="14"/>
          <w:sz w:val="24"/>
        </w:rPr>
        <w:t> </w:t>
      </w:r>
      <w:r>
        <w:rPr>
          <w:sz w:val="24"/>
        </w:rPr>
        <w:t>stack).</w:t>
      </w:r>
    </w:p>
    <w:p>
      <w:pPr>
        <w:pStyle w:val="ListParagraph"/>
        <w:numPr>
          <w:ilvl w:val="0"/>
          <w:numId w:val="13"/>
        </w:numPr>
        <w:tabs>
          <w:tab w:pos="1608" w:val="left" w:leader="none"/>
          <w:tab w:pos="1609" w:val="left" w:leader="none"/>
        </w:tabs>
        <w:spacing w:line="242" w:lineRule="auto" w:before="76" w:after="0"/>
        <w:ind w:left="1608" w:right="588" w:hanging="361"/>
        <w:jc w:val="left"/>
        <w:rPr>
          <w:sz w:val="24"/>
        </w:rPr>
      </w:pPr>
      <w:r>
        <w:rPr>
          <w:sz w:val="24"/>
        </w:rPr>
        <w:t>Có khối </w:t>
      </w:r>
      <w:r>
        <w:rPr>
          <w:spacing w:val="-3"/>
          <w:sz w:val="24"/>
        </w:rPr>
        <w:t>bộ </w:t>
      </w:r>
      <w:r>
        <w:rPr>
          <w:sz w:val="24"/>
        </w:rPr>
        <w:t>nhớ Ram cùng với thanh ghi FSR để tính toán tạo </w:t>
      </w:r>
      <w:r>
        <w:rPr>
          <w:spacing w:val="-4"/>
          <w:sz w:val="24"/>
        </w:rPr>
        <w:t>địa </w:t>
      </w:r>
      <w:r>
        <w:rPr>
          <w:sz w:val="24"/>
        </w:rPr>
        <w:t>chỉ cho 2 cách </w:t>
      </w:r>
      <w:r>
        <w:rPr>
          <w:spacing w:val="2"/>
          <w:sz w:val="24"/>
        </w:rPr>
        <w:t>truy </w:t>
      </w:r>
      <w:r>
        <w:rPr>
          <w:sz w:val="24"/>
        </w:rPr>
        <w:t>xuất gián tiếp </w:t>
      </w:r>
      <w:r>
        <w:rPr>
          <w:spacing w:val="-3"/>
          <w:sz w:val="24"/>
        </w:rPr>
        <w:t>và </w:t>
      </w:r>
      <w:r>
        <w:rPr>
          <w:sz w:val="24"/>
        </w:rPr>
        <w:t>trực</w:t>
      </w:r>
      <w:r>
        <w:rPr>
          <w:spacing w:val="-2"/>
          <w:sz w:val="24"/>
        </w:rPr>
        <w:t> </w:t>
      </w:r>
      <w:r>
        <w:rPr>
          <w:sz w:val="24"/>
        </w:rPr>
        <w:t>tiếp.</w:t>
      </w:r>
    </w:p>
    <w:p>
      <w:pPr>
        <w:pStyle w:val="ListParagraph"/>
        <w:numPr>
          <w:ilvl w:val="0"/>
          <w:numId w:val="13"/>
        </w:numPr>
        <w:tabs>
          <w:tab w:pos="1608" w:val="left" w:leader="none"/>
          <w:tab w:pos="1609" w:val="left" w:leader="none"/>
        </w:tabs>
        <w:spacing w:line="240" w:lineRule="auto" w:before="68" w:after="0"/>
        <w:ind w:left="1608" w:right="0" w:hanging="361"/>
        <w:jc w:val="left"/>
        <w:rPr>
          <w:sz w:val="24"/>
        </w:rPr>
      </w:pPr>
      <w:r>
        <w:rPr>
          <w:sz w:val="24"/>
        </w:rPr>
        <w:t>Có thanh ghi lệnh (Instruction register) dùng để lưu </w:t>
      </w:r>
      <w:r>
        <w:rPr>
          <w:spacing w:val="-3"/>
          <w:sz w:val="24"/>
        </w:rPr>
        <w:t>mã </w:t>
      </w:r>
      <w:r>
        <w:rPr>
          <w:sz w:val="24"/>
        </w:rPr>
        <w:t>lệnh nhận </w:t>
      </w:r>
      <w:r>
        <w:rPr>
          <w:spacing w:val="-3"/>
          <w:sz w:val="24"/>
        </w:rPr>
        <w:t>về </w:t>
      </w:r>
      <w:r>
        <w:rPr>
          <w:spacing w:val="2"/>
          <w:sz w:val="24"/>
        </w:rPr>
        <w:t>từ </w:t>
      </w:r>
      <w:r>
        <w:rPr>
          <w:spacing w:val="-3"/>
          <w:sz w:val="24"/>
        </w:rPr>
        <w:t>bộ </w:t>
      </w:r>
      <w:r>
        <w:rPr>
          <w:spacing w:val="-4"/>
          <w:sz w:val="24"/>
        </w:rPr>
        <w:t>nhớ </w:t>
      </w:r>
      <w:r>
        <w:rPr>
          <w:sz w:val="24"/>
        </w:rPr>
        <w:t>chương</w:t>
      </w:r>
      <w:r>
        <w:rPr>
          <w:spacing w:val="12"/>
          <w:sz w:val="24"/>
        </w:rPr>
        <w:t> </w:t>
      </w:r>
      <w:r>
        <w:rPr>
          <w:sz w:val="24"/>
        </w:rPr>
        <w:t>trình.</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thanh ghi </w:t>
      </w:r>
      <w:r>
        <w:rPr>
          <w:spacing w:val="-3"/>
          <w:sz w:val="24"/>
        </w:rPr>
        <w:t>bộ </w:t>
      </w:r>
      <w:r>
        <w:rPr>
          <w:sz w:val="24"/>
        </w:rPr>
        <w:t>đếm chương trình (PC) dùng để quản lý địa chỉ của </w:t>
      </w:r>
      <w:r>
        <w:rPr>
          <w:spacing w:val="-3"/>
          <w:sz w:val="24"/>
        </w:rPr>
        <w:t>bộ </w:t>
      </w:r>
      <w:r>
        <w:rPr>
          <w:sz w:val="24"/>
        </w:rPr>
        <w:t>nhớ chương</w:t>
      </w:r>
      <w:r>
        <w:rPr>
          <w:spacing w:val="-4"/>
          <w:sz w:val="24"/>
        </w:rPr>
        <w:t> </w:t>
      </w:r>
      <w:r>
        <w:rPr>
          <w:sz w:val="24"/>
        </w:rPr>
        <w:t>trình.</w:t>
      </w:r>
    </w:p>
    <w:p>
      <w:pPr>
        <w:spacing w:after="0" w:line="240" w:lineRule="auto"/>
        <w:jc w:val="left"/>
        <w:rPr>
          <w:sz w:val="24"/>
        </w:rPr>
        <w:sectPr>
          <w:pgSz w:w="11910" w:h="16840"/>
          <w:pgMar w:header="283" w:footer="472" w:top="640" w:bottom="660" w:left="740" w:right="0"/>
        </w:sectPr>
      </w:pPr>
    </w:p>
    <w:p>
      <w:pPr>
        <w:pStyle w:val="BodyText"/>
        <w:rPr>
          <w:sz w:val="20"/>
        </w:rPr>
      </w:pPr>
      <w:r>
        <w:rPr/>
        <w:pict>
          <v:group style="position:absolute;margin-left:65.064003pt;margin-top:14.159983pt;width:517.8pt;height:722.05pt;mso-position-horizontal-relative:page;mso-position-vertical-relative:page;z-index:-29702656" coordorigin="1301,283" coordsize="10356,14441">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425;top:650;width:10231;height:14074" type="#_x0000_t75" stroked="false">
              <v:imagedata r:id="rId38"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spacing w:before="90"/>
        <w:ind w:left="3346" w:right="0" w:firstLine="0"/>
        <w:jc w:val="left"/>
        <w:rPr>
          <w:i/>
          <w:sz w:val="24"/>
        </w:rPr>
      </w:pPr>
      <w:r>
        <w:rPr>
          <w:i/>
          <w:sz w:val="24"/>
        </w:rPr>
        <w:t>Hình 1-4: Cấu trúc bên trong của vi điều khiển.</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thanh ghi trạng thái (status register) cho </w:t>
      </w:r>
      <w:r>
        <w:rPr>
          <w:spacing w:val="-3"/>
          <w:sz w:val="24"/>
        </w:rPr>
        <w:t>biết </w:t>
      </w:r>
      <w:r>
        <w:rPr>
          <w:sz w:val="24"/>
        </w:rPr>
        <w:t>trạng thái sau khi tính toán của khối</w:t>
      </w:r>
      <w:r>
        <w:rPr>
          <w:spacing w:val="-15"/>
          <w:sz w:val="24"/>
        </w:rPr>
        <w:t> </w:t>
      </w:r>
      <w:r>
        <w:rPr>
          <w:spacing w:val="-3"/>
          <w:sz w:val="24"/>
        </w:rPr>
        <w:t>ALU.</w:t>
      </w:r>
    </w:p>
    <w:p>
      <w:pPr>
        <w:pStyle w:val="ListParagraph"/>
        <w:numPr>
          <w:ilvl w:val="0"/>
          <w:numId w:val="13"/>
        </w:numPr>
        <w:tabs>
          <w:tab w:pos="1608" w:val="left" w:leader="none"/>
          <w:tab w:pos="1609" w:val="left" w:leader="none"/>
        </w:tabs>
        <w:spacing w:line="240" w:lineRule="auto" w:before="76" w:after="0"/>
        <w:ind w:left="1608" w:right="0" w:hanging="361"/>
        <w:jc w:val="left"/>
        <w:rPr>
          <w:sz w:val="24"/>
        </w:rPr>
      </w:pPr>
      <w:r>
        <w:rPr>
          <w:sz w:val="24"/>
        </w:rPr>
        <w:t>Có thanh ghi FSR.</w:t>
      </w:r>
    </w:p>
    <w:p>
      <w:pPr>
        <w:spacing w:after="0" w:line="240" w:lineRule="auto"/>
        <w:jc w:val="left"/>
        <w:rPr>
          <w:sz w:val="24"/>
        </w:rPr>
        <w:sectPr>
          <w:headerReference w:type="even" r:id="rId34"/>
          <w:headerReference w:type="default" r:id="rId35"/>
          <w:footerReference w:type="even" r:id="rId36"/>
          <w:footerReference w:type="default" r:id="rId37"/>
          <w:pgSz w:w="11910" w:h="16840"/>
          <w:pgMar w:header="313" w:footer="491" w:top="600" w:bottom="680" w:left="740" w:right="0"/>
          <w:pgNumType w:start="6"/>
        </w:sectPr>
      </w:pPr>
    </w:p>
    <w:p>
      <w:pPr>
        <w:pStyle w:val="ListParagraph"/>
        <w:numPr>
          <w:ilvl w:val="0"/>
          <w:numId w:val="13"/>
        </w:numPr>
        <w:tabs>
          <w:tab w:pos="1609" w:val="left" w:leader="none"/>
        </w:tabs>
        <w:spacing w:line="240" w:lineRule="auto" w:before="16" w:after="0"/>
        <w:ind w:left="1608" w:right="0" w:hanging="361"/>
        <w:jc w:val="both"/>
        <w:rPr>
          <w:sz w:val="24"/>
        </w:rPr>
      </w:pPr>
      <w:r>
        <w:rPr>
          <w:sz w:val="24"/>
        </w:rPr>
        <w:t>Có khối ALU cùng với thanh ghi working hay thanh ghi A để </w:t>
      </w:r>
      <w:r>
        <w:rPr>
          <w:spacing w:val="-3"/>
          <w:sz w:val="24"/>
        </w:rPr>
        <w:t>xử </w:t>
      </w:r>
      <w:r>
        <w:rPr>
          <w:sz w:val="24"/>
        </w:rPr>
        <w:t>lý dữ</w:t>
      </w:r>
      <w:r>
        <w:rPr>
          <w:spacing w:val="-13"/>
          <w:sz w:val="24"/>
        </w:rPr>
        <w:t> </w:t>
      </w:r>
      <w:r>
        <w:rPr>
          <w:sz w:val="24"/>
        </w:rPr>
        <w:t>liệu.</w:t>
      </w:r>
    </w:p>
    <w:p>
      <w:pPr>
        <w:pStyle w:val="ListParagraph"/>
        <w:numPr>
          <w:ilvl w:val="0"/>
          <w:numId w:val="13"/>
        </w:numPr>
        <w:tabs>
          <w:tab w:pos="1609" w:val="left" w:leader="none"/>
        </w:tabs>
        <w:spacing w:line="240" w:lineRule="auto" w:before="76" w:after="0"/>
        <w:ind w:left="1608" w:right="574" w:hanging="361"/>
        <w:jc w:val="both"/>
        <w:rPr>
          <w:sz w:val="24"/>
        </w:rPr>
      </w:pPr>
      <w:r>
        <w:rPr>
          <w:sz w:val="24"/>
        </w:rPr>
        <w:t>Có khối các </w:t>
      </w:r>
      <w:r>
        <w:rPr>
          <w:spacing w:val="-3"/>
          <w:sz w:val="24"/>
        </w:rPr>
        <w:t>bộ </w:t>
      </w:r>
      <w:r>
        <w:rPr>
          <w:sz w:val="24"/>
        </w:rPr>
        <w:t>định thời khi cấp điện PUT, có </w:t>
      </w:r>
      <w:r>
        <w:rPr>
          <w:spacing w:val="-3"/>
          <w:sz w:val="24"/>
        </w:rPr>
        <w:t>bộ </w:t>
      </w:r>
      <w:r>
        <w:rPr>
          <w:sz w:val="24"/>
        </w:rPr>
        <w:t>định thời chờ dao động ổn định, có mạch reset khi có </w:t>
      </w:r>
      <w:r>
        <w:rPr>
          <w:spacing w:val="-3"/>
          <w:sz w:val="24"/>
        </w:rPr>
        <w:t>điện, </w:t>
      </w:r>
      <w:r>
        <w:rPr>
          <w:sz w:val="24"/>
        </w:rPr>
        <w:t>có </w:t>
      </w:r>
      <w:r>
        <w:rPr>
          <w:spacing w:val="-3"/>
          <w:sz w:val="24"/>
        </w:rPr>
        <w:t>bộ </w:t>
      </w:r>
      <w:r>
        <w:rPr>
          <w:sz w:val="24"/>
        </w:rPr>
        <w:t>định thời giám sát watchdog, </w:t>
      </w:r>
      <w:r>
        <w:rPr>
          <w:spacing w:val="-3"/>
          <w:sz w:val="24"/>
        </w:rPr>
        <w:t>có </w:t>
      </w:r>
      <w:r>
        <w:rPr>
          <w:sz w:val="24"/>
        </w:rPr>
        <w:t>mạch reset khi phát hiện sụt giảm nguồn.</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giải </w:t>
      </w:r>
      <w:r>
        <w:rPr>
          <w:spacing w:val="-3"/>
          <w:sz w:val="24"/>
        </w:rPr>
        <w:t>mã </w:t>
      </w:r>
      <w:r>
        <w:rPr>
          <w:sz w:val="24"/>
        </w:rPr>
        <w:t>lệnh </w:t>
      </w:r>
      <w:r>
        <w:rPr>
          <w:spacing w:val="-3"/>
          <w:sz w:val="24"/>
        </w:rPr>
        <w:t>và </w:t>
      </w:r>
      <w:r>
        <w:rPr>
          <w:sz w:val="24"/>
        </w:rPr>
        <w:t>điều khiển (Instruction Decode and</w:t>
      </w:r>
      <w:r>
        <w:rPr>
          <w:spacing w:val="10"/>
          <w:sz w:val="24"/>
        </w:rPr>
        <w:t> </w:t>
      </w:r>
      <w:r>
        <w:rPr>
          <w:sz w:val="24"/>
        </w:rPr>
        <w:t>Control).</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dao động nội (Internal Oscillator</w:t>
      </w:r>
      <w:r>
        <w:rPr>
          <w:spacing w:val="-6"/>
          <w:sz w:val="24"/>
        </w:rPr>
        <w:t> </w:t>
      </w:r>
      <w:r>
        <w:rPr>
          <w:sz w:val="24"/>
        </w:rPr>
        <w:t>Block).</w:t>
      </w:r>
    </w:p>
    <w:p>
      <w:pPr>
        <w:pStyle w:val="ListParagraph"/>
        <w:numPr>
          <w:ilvl w:val="0"/>
          <w:numId w:val="13"/>
        </w:numPr>
        <w:tabs>
          <w:tab w:pos="1608" w:val="left" w:leader="none"/>
          <w:tab w:pos="1609" w:val="left" w:leader="none"/>
        </w:tabs>
        <w:spacing w:line="240" w:lineRule="auto" w:before="76" w:after="0"/>
        <w:ind w:left="1608" w:right="0" w:hanging="361"/>
        <w:jc w:val="left"/>
        <w:rPr>
          <w:sz w:val="24"/>
        </w:rPr>
      </w:pPr>
      <w:r>
        <w:rPr>
          <w:sz w:val="24"/>
        </w:rPr>
        <w:t>Có khối dao động kết nối với 2 ngõ vào OSC1 </w:t>
      </w:r>
      <w:r>
        <w:rPr>
          <w:spacing w:val="-3"/>
          <w:sz w:val="24"/>
        </w:rPr>
        <w:t>và </w:t>
      </w:r>
      <w:r>
        <w:rPr>
          <w:sz w:val="24"/>
        </w:rPr>
        <w:t>OSC2 để tạo dao</w:t>
      </w:r>
      <w:r>
        <w:rPr>
          <w:spacing w:val="13"/>
          <w:sz w:val="24"/>
        </w:rPr>
        <w:t> </w:t>
      </w:r>
      <w:r>
        <w:rPr>
          <w:sz w:val="24"/>
        </w:rPr>
        <w:t>động.</w:t>
      </w:r>
    </w:p>
    <w:p>
      <w:pPr>
        <w:pStyle w:val="ListParagraph"/>
        <w:numPr>
          <w:ilvl w:val="0"/>
          <w:numId w:val="13"/>
        </w:numPr>
        <w:tabs>
          <w:tab w:pos="1608" w:val="left" w:leader="none"/>
          <w:tab w:pos="1609" w:val="left" w:leader="none"/>
        </w:tabs>
        <w:spacing w:line="240" w:lineRule="auto" w:before="76" w:after="0"/>
        <w:ind w:left="1608" w:right="0" w:hanging="361"/>
        <w:jc w:val="left"/>
        <w:rPr>
          <w:sz w:val="24"/>
        </w:rPr>
      </w:pPr>
      <w:r>
        <w:rPr>
          <w:sz w:val="24"/>
        </w:rPr>
        <w:t>Có khối </w:t>
      </w:r>
      <w:r>
        <w:rPr>
          <w:spacing w:val="-3"/>
          <w:sz w:val="24"/>
        </w:rPr>
        <w:t>bộ </w:t>
      </w:r>
      <w:r>
        <w:rPr>
          <w:sz w:val="24"/>
        </w:rPr>
        <w:t>dao động cho timer1 có tần số 32kHz kết nối với 2 ngõ vào T1OSI </w:t>
      </w:r>
      <w:r>
        <w:rPr>
          <w:spacing w:val="-3"/>
          <w:sz w:val="24"/>
        </w:rPr>
        <w:t>và</w:t>
      </w:r>
      <w:r>
        <w:rPr>
          <w:spacing w:val="10"/>
          <w:sz w:val="24"/>
        </w:rPr>
        <w:t> </w:t>
      </w:r>
      <w:r>
        <w:rPr>
          <w:sz w:val="24"/>
        </w:rPr>
        <w:t>T1OSO.</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CCP2 và</w:t>
      </w:r>
      <w:r>
        <w:rPr>
          <w:spacing w:val="1"/>
          <w:sz w:val="24"/>
        </w:rPr>
        <w:t> </w:t>
      </w:r>
      <w:r>
        <w:rPr>
          <w:sz w:val="24"/>
        </w:rPr>
        <w:t>ECCP.</w:t>
      </w:r>
    </w:p>
    <w:p>
      <w:pPr>
        <w:pStyle w:val="ListParagraph"/>
        <w:numPr>
          <w:ilvl w:val="0"/>
          <w:numId w:val="13"/>
        </w:numPr>
        <w:tabs>
          <w:tab w:pos="1608" w:val="left" w:leader="none"/>
          <w:tab w:pos="1609" w:val="left" w:leader="none"/>
        </w:tabs>
        <w:spacing w:line="240" w:lineRule="auto" w:before="71" w:after="0"/>
        <w:ind w:left="1608" w:right="0" w:hanging="361"/>
        <w:jc w:val="left"/>
        <w:rPr>
          <w:sz w:val="24"/>
        </w:rPr>
      </w:pPr>
      <w:r>
        <w:rPr>
          <w:sz w:val="24"/>
        </w:rPr>
        <w:t>Có khối mạch gỡ rối (In-Circuit Debugger</w:t>
      </w:r>
      <w:r>
        <w:rPr>
          <w:spacing w:val="1"/>
          <w:sz w:val="24"/>
        </w:rPr>
        <w:t> </w:t>
      </w:r>
      <w:r>
        <w:rPr>
          <w:sz w:val="24"/>
        </w:rPr>
        <w:t>IDC).</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timer0 với ngõ vào </w:t>
      </w:r>
      <w:r>
        <w:rPr>
          <w:spacing w:val="-3"/>
          <w:sz w:val="24"/>
        </w:rPr>
        <w:t>xung </w:t>
      </w:r>
      <w:r>
        <w:rPr>
          <w:sz w:val="24"/>
        </w:rPr>
        <w:t>đếm </w:t>
      </w:r>
      <w:r>
        <w:rPr>
          <w:spacing w:val="2"/>
          <w:sz w:val="24"/>
        </w:rPr>
        <w:t>từ </w:t>
      </w:r>
      <w:r>
        <w:rPr>
          <w:sz w:val="24"/>
        </w:rPr>
        <w:t>bên ngoài </w:t>
      </w:r>
      <w:r>
        <w:rPr>
          <w:spacing w:val="-3"/>
          <w:sz w:val="24"/>
        </w:rPr>
        <w:t>là</w:t>
      </w:r>
      <w:r>
        <w:rPr>
          <w:sz w:val="24"/>
        </w:rPr>
        <w:t> T0CKI.</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truyền dữ </w:t>
      </w:r>
      <w:r>
        <w:rPr>
          <w:spacing w:val="-3"/>
          <w:sz w:val="24"/>
        </w:rPr>
        <w:t>liệu </w:t>
      </w:r>
      <w:r>
        <w:rPr>
          <w:sz w:val="24"/>
        </w:rPr>
        <w:t>đồng bộ/bất đồng </w:t>
      </w:r>
      <w:r>
        <w:rPr>
          <w:spacing w:val="-3"/>
          <w:sz w:val="24"/>
        </w:rPr>
        <w:t>bộ </w:t>
      </w:r>
      <w:r>
        <w:rPr>
          <w:sz w:val="24"/>
        </w:rPr>
        <w:t>nâng</w:t>
      </w:r>
      <w:r>
        <w:rPr>
          <w:spacing w:val="26"/>
          <w:sz w:val="24"/>
        </w:rPr>
        <w:t> </w:t>
      </w:r>
      <w:r>
        <w:rPr>
          <w:sz w:val="24"/>
        </w:rPr>
        <w:t>cao.</w:t>
      </w:r>
    </w:p>
    <w:p>
      <w:pPr>
        <w:pStyle w:val="ListParagraph"/>
        <w:numPr>
          <w:ilvl w:val="0"/>
          <w:numId w:val="13"/>
        </w:numPr>
        <w:tabs>
          <w:tab w:pos="1608" w:val="left" w:leader="none"/>
          <w:tab w:pos="1609" w:val="left" w:leader="none"/>
        </w:tabs>
        <w:spacing w:line="240" w:lineRule="auto" w:before="76" w:after="0"/>
        <w:ind w:left="1608" w:right="0" w:hanging="361"/>
        <w:jc w:val="left"/>
        <w:rPr>
          <w:sz w:val="24"/>
        </w:rPr>
      </w:pPr>
      <w:r>
        <w:rPr>
          <w:sz w:val="24"/>
        </w:rPr>
        <w:t>Có khối truyền dữ </w:t>
      </w:r>
      <w:r>
        <w:rPr>
          <w:spacing w:val="-3"/>
          <w:sz w:val="24"/>
        </w:rPr>
        <w:t>liệu </w:t>
      </w:r>
      <w:r>
        <w:rPr>
          <w:sz w:val="24"/>
        </w:rPr>
        <w:t>đồng </w:t>
      </w:r>
      <w:r>
        <w:rPr>
          <w:spacing w:val="-3"/>
          <w:sz w:val="24"/>
        </w:rPr>
        <w:t>bộ </w:t>
      </w:r>
      <w:r>
        <w:rPr>
          <w:sz w:val="24"/>
        </w:rPr>
        <w:t>MSSP cho SPI </w:t>
      </w:r>
      <w:r>
        <w:rPr>
          <w:spacing w:val="-3"/>
          <w:sz w:val="24"/>
        </w:rPr>
        <w:t>và</w:t>
      </w:r>
      <w:r>
        <w:rPr>
          <w:spacing w:val="20"/>
          <w:sz w:val="24"/>
        </w:rPr>
        <w:t> </w:t>
      </w:r>
      <w:r>
        <w:rPr>
          <w:sz w:val="24"/>
        </w:rPr>
        <w:t>I2C.</w:t>
      </w:r>
    </w:p>
    <w:p>
      <w:pPr>
        <w:pStyle w:val="ListParagraph"/>
        <w:numPr>
          <w:ilvl w:val="0"/>
          <w:numId w:val="13"/>
        </w:numPr>
        <w:tabs>
          <w:tab w:pos="1608" w:val="left" w:leader="none"/>
          <w:tab w:pos="1609" w:val="left" w:leader="none"/>
        </w:tabs>
        <w:spacing w:line="242" w:lineRule="auto" w:before="76" w:after="0"/>
        <w:ind w:left="1608" w:right="578" w:hanging="361"/>
        <w:jc w:val="left"/>
        <w:rPr>
          <w:sz w:val="24"/>
        </w:rPr>
      </w:pPr>
      <w:r>
        <w:rPr>
          <w:sz w:val="24"/>
        </w:rPr>
        <w:t>Có khối </w:t>
      </w:r>
      <w:r>
        <w:rPr>
          <w:spacing w:val="-3"/>
          <w:sz w:val="24"/>
        </w:rPr>
        <w:t>bộ </w:t>
      </w:r>
      <w:r>
        <w:rPr>
          <w:sz w:val="24"/>
        </w:rPr>
        <w:t>nhớ Eeprom 256 byte </w:t>
      </w:r>
      <w:r>
        <w:rPr>
          <w:spacing w:val="-3"/>
          <w:sz w:val="24"/>
        </w:rPr>
        <w:t>và </w:t>
      </w:r>
      <w:r>
        <w:rPr>
          <w:sz w:val="24"/>
        </w:rPr>
        <w:t>thanh ghi quản lý địa chỉ EEADDR </w:t>
      </w:r>
      <w:r>
        <w:rPr>
          <w:spacing w:val="-3"/>
          <w:sz w:val="24"/>
        </w:rPr>
        <w:t>và </w:t>
      </w:r>
      <w:r>
        <w:rPr>
          <w:sz w:val="24"/>
        </w:rPr>
        <w:t>thanh ghi dữ liệu EEDATA.</w:t>
      </w:r>
    </w:p>
    <w:p>
      <w:pPr>
        <w:pStyle w:val="ListParagraph"/>
        <w:numPr>
          <w:ilvl w:val="0"/>
          <w:numId w:val="13"/>
        </w:numPr>
        <w:tabs>
          <w:tab w:pos="1608" w:val="left" w:leader="none"/>
          <w:tab w:pos="1609" w:val="left" w:leader="none"/>
        </w:tabs>
        <w:spacing w:line="240" w:lineRule="auto" w:before="74" w:after="0"/>
        <w:ind w:left="1608" w:right="0" w:hanging="361"/>
        <w:jc w:val="left"/>
        <w:rPr>
          <w:sz w:val="24"/>
        </w:rPr>
      </w:pPr>
      <w:r>
        <w:rPr>
          <w:sz w:val="24"/>
        </w:rPr>
        <w:t>Có khối chuyển </w:t>
      </w:r>
      <w:r>
        <w:rPr>
          <w:spacing w:val="3"/>
          <w:sz w:val="24"/>
        </w:rPr>
        <w:t>đổi </w:t>
      </w:r>
      <w:r>
        <w:rPr>
          <w:sz w:val="24"/>
        </w:rPr>
        <w:t>tín hiệu tương </w:t>
      </w:r>
      <w:r>
        <w:rPr>
          <w:spacing w:val="2"/>
          <w:sz w:val="24"/>
        </w:rPr>
        <w:t>tự </w:t>
      </w:r>
      <w:r>
        <w:rPr>
          <w:spacing w:val="-3"/>
          <w:sz w:val="24"/>
        </w:rPr>
        <w:t>sang </w:t>
      </w:r>
      <w:r>
        <w:rPr>
          <w:sz w:val="24"/>
        </w:rPr>
        <w:t>số </w:t>
      </w:r>
      <w:r>
        <w:rPr>
          <w:spacing w:val="-3"/>
          <w:sz w:val="24"/>
        </w:rPr>
        <w:t>ADC.</w:t>
      </w:r>
    </w:p>
    <w:p>
      <w:pPr>
        <w:pStyle w:val="ListParagraph"/>
        <w:numPr>
          <w:ilvl w:val="0"/>
          <w:numId w:val="13"/>
        </w:numPr>
        <w:tabs>
          <w:tab w:pos="1608" w:val="left" w:leader="none"/>
          <w:tab w:pos="1609" w:val="left" w:leader="none"/>
        </w:tabs>
        <w:spacing w:line="240" w:lineRule="auto" w:before="76" w:after="0"/>
        <w:ind w:left="1608" w:right="0" w:hanging="361"/>
        <w:jc w:val="left"/>
        <w:rPr>
          <w:sz w:val="24"/>
        </w:rPr>
      </w:pPr>
      <w:r>
        <w:rPr>
          <w:sz w:val="24"/>
        </w:rPr>
        <w:t>Có khối 2 </w:t>
      </w:r>
      <w:r>
        <w:rPr>
          <w:spacing w:val="-3"/>
          <w:sz w:val="24"/>
        </w:rPr>
        <w:t>bộ </w:t>
      </w:r>
      <w:r>
        <w:rPr>
          <w:sz w:val="24"/>
        </w:rPr>
        <w:t>so sánh với nhiều ngõ vào ra </w:t>
      </w:r>
      <w:r>
        <w:rPr>
          <w:spacing w:val="-3"/>
          <w:sz w:val="24"/>
        </w:rPr>
        <w:t>và </w:t>
      </w:r>
      <w:r>
        <w:rPr>
          <w:sz w:val="24"/>
        </w:rPr>
        <w:t>điện áp tham</w:t>
      </w:r>
      <w:r>
        <w:rPr>
          <w:spacing w:val="10"/>
          <w:sz w:val="24"/>
        </w:rPr>
        <w:t> </w:t>
      </w:r>
      <w:r>
        <w:rPr>
          <w:sz w:val="24"/>
        </w:rPr>
        <w:t>chiếu.</w:t>
      </w:r>
    </w:p>
    <w:p>
      <w:pPr>
        <w:pStyle w:val="ListParagraph"/>
        <w:numPr>
          <w:ilvl w:val="0"/>
          <w:numId w:val="13"/>
        </w:numPr>
        <w:tabs>
          <w:tab w:pos="1608" w:val="left" w:leader="none"/>
          <w:tab w:pos="1609" w:val="left" w:leader="none"/>
        </w:tabs>
        <w:spacing w:line="240" w:lineRule="auto" w:before="77" w:after="0"/>
        <w:ind w:left="1608" w:right="0" w:hanging="361"/>
        <w:jc w:val="left"/>
        <w:rPr>
          <w:sz w:val="24"/>
        </w:rPr>
      </w:pPr>
      <w:r>
        <w:rPr>
          <w:sz w:val="24"/>
        </w:rPr>
        <w:t>Có khối các port </w:t>
      </w:r>
      <w:r>
        <w:rPr>
          <w:spacing w:val="-3"/>
          <w:sz w:val="24"/>
        </w:rPr>
        <w:t>A, </w:t>
      </w:r>
      <w:r>
        <w:rPr>
          <w:sz w:val="24"/>
        </w:rPr>
        <w:t>B, C, E </w:t>
      </w:r>
      <w:r>
        <w:rPr>
          <w:spacing w:val="-3"/>
          <w:sz w:val="24"/>
        </w:rPr>
        <w:t>và</w:t>
      </w:r>
      <w:r>
        <w:rPr>
          <w:spacing w:val="11"/>
          <w:sz w:val="24"/>
        </w:rPr>
        <w:t> </w:t>
      </w:r>
      <w:r>
        <w:rPr>
          <w:sz w:val="24"/>
        </w:rPr>
        <w:t>D</w:t>
      </w:r>
    </w:p>
    <w:p>
      <w:pPr>
        <w:pStyle w:val="Heading4"/>
        <w:numPr>
          <w:ilvl w:val="1"/>
          <w:numId w:val="12"/>
        </w:numPr>
        <w:tabs>
          <w:tab w:pos="1526" w:val="left" w:leader="none"/>
          <w:tab w:pos="1527" w:val="left" w:leader="none"/>
          <w:tab w:pos="10630" w:val="left" w:leader="none"/>
        </w:tabs>
        <w:spacing w:line="240" w:lineRule="auto" w:before="127" w:after="0"/>
        <w:ind w:left="1526" w:right="0" w:hanging="597"/>
        <w:jc w:val="left"/>
      </w:pPr>
      <w:bookmarkStart w:name="_TOC_250017" w:id="8"/>
      <w:r>
        <w:rPr>
          <w:shd w:fill="FFFF99" w:color="auto" w:val="clear"/>
        </w:rPr>
        <w:t>KHẢO SÁT SƠ ĐỒ CHÂN VI ĐIỀU KHIỂN</w:t>
      </w:r>
      <w:r>
        <w:rPr>
          <w:spacing w:val="-20"/>
          <w:shd w:fill="FFFF99" w:color="auto" w:val="clear"/>
        </w:rPr>
        <w:t> </w:t>
      </w:r>
      <w:bookmarkEnd w:id="8"/>
      <w:r>
        <w:rPr>
          <w:shd w:fill="FFFF99" w:color="auto" w:val="clear"/>
        </w:rPr>
        <w:t>PIC16F887</w:t>
        <w:tab/>
      </w:r>
    </w:p>
    <w:p>
      <w:pPr>
        <w:pStyle w:val="BodyText"/>
        <w:spacing w:before="171"/>
        <w:ind w:left="1243"/>
      </w:pPr>
      <w:r>
        <w:rPr/>
        <w:t>Sơ đồ chân của vi điều khiển PIC16F887 loại 40 chân được trình bày ở hình 1-5.</w:t>
      </w:r>
    </w:p>
    <w:p>
      <w:pPr>
        <w:pStyle w:val="BodyText"/>
        <w:spacing w:before="4"/>
        <w:rPr>
          <w:sz w:val="12"/>
        </w:rPr>
      </w:pPr>
      <w:r>
        <w:rPr/>
        <w:drawing>
          <wp:anchor distT="0" distB="0" distL="0" distR="0" allowOverlap="1" layoutInCell="1" locked="0" behindDoc="0" simplePos="0" relativeHeight="19">
            <wp:simplePos x="0" y="0"/>
            <wp:positionH relativeFrom="page">
              <wp:posOffset>969848</wp:posOffset>
            </wp:positionH>
            <wp:positionV relativeFrom="paragraph">
              <wp:posOffset>115361</wp:posOffset>
            </wp:positionV>
            <wp:extent cx="6364265" cy="3941635"/>
            <wp:effectExtent l="0" t="0" r="0" b="0"/>
            <wp:wrapTopAndBottom/>
            <wp:docPr id="17" name="image23.jpeg"/>
            <wp:cNvGraphicFramePr>
              <a:graphicFrameLocks noChangeAspect="1"/>
            </wp:cNvGraphicFramePr>
            <a:graphic>
              <a:graphicData uri="http://schemas.openxmlformats.org/drawingml/2006/picture">
                <pic:pic>
                  <pic:nvPicPr>
                    <pic:cNvPr id="18" name="image23.jpeg"/>
                    <pic:cNvPicPr/>
                  </pic:nvPicPr>
                  <pic:blipFill>
                    <a:blip r:embed="rId39" cstate="print"/>
                    <a:stretch>
                      <a:fillRect/>
                    </a:stretch>
                  </pic:blipFill>
                  <pic:spPr>
                    <a:xfrm>
                      <a:off x="0" y="0"/>
                      <a:ext cx="6364265" cy="3941635"/>
                    </a:xfrm>
                    <a:prstGeom prst="rect">
                      <a:avLst/>
                    </a:prstGeom>
                  </pic:spPr>
                </pic:pic>
              </a:graphicData>
            </a:graphic>
          </wp:anchor>
        </w:drawing>
      </w:r>
    </w:p>
    <w:p>
      <w:pPr>
        <w:spacing w:before="42"/>
        <w:ind w:left="3745" w:right="0" w:firstLine="0"/>
        <w:jc w:val="left"/>
        <w:rPr>
          <w:i/>
          <w:sz w:val="24"/>
        </w:rPr>
      </w:pPr>
      <w:r>
        <w:rPr>
          <w:i/>
          <w:sz w:val="24"/>
        </w:rPr>
        <w:t>Hình 1-5: Sơ đồ chân của PIC 16F887.</w:t>
      </w:r>
    </w:p>
    <w:p>
      <w:pPr>
        <w:pStyle w:val="BodyText"/>
        <w:spacing w:line="237" w:lineRule="auto" w:before="63"/>
        <w:ind w:left="676" w:right="668" w:firstLine="566"/>
      </w:pPr>
      <w:r>
        <w:rPr/>
        <w:t>Vi điều khiển PIC16F887 loại 40 chân, trong đó các chân đều tích hợp nhiều chức năng, chức năng của từng chân được khảo sát theo port.</w:t>
      </w:r>
    </w:p>
    <w:p>
      <w:pPr>
        <w:pStyle w:val="Heading5"/>
        <w:numPr>
          <w:ilvl w:val="0"/>
          <w:numId w:val="14"/>
        </w:numPr>
        <w:tabs>
          <w:tab w:pos="1809" w:val="left" w:leader="none"/>
          <w:tab w:pos="1810" w:val="left" w:leader="none"/>
          <w:tab w:pos="10630" w:val="left" w:leader="none"/>
        </w:tabs>
        <w:spacing w:line="240" w:lineRule="auto" w:before="128" w:after="0"/>
        <w:ind w:left="1809" w:right="0" w:hanging="596"/>
        <w:jc w:val="left"/>
        <w:rPr>
          <w:i/>
        </w:rPr>
      </w:pPr>
      <w:r>
        <w:rPr>
          <w:i/>
          <w:shd w:fill="DAEDF3" w:color="auto" w:val="clear"/>
        </w:rPr>
        <w:t>Chức năng các chân của</w:t>
      </w:r>
      <w:r>
        <w:rPr>
          <w:i/>
          <w:spacing w:val="-4"/>
          <w:shd w:fill="DAEDF3" w:color="auto" w:val="clear"/>
        </w:rPr>
        <w:t> </w:t>
      </w:r>
      <w:r>
        <w:rPr>
          <w:i/>
          <w:shd w:fill="DAEDF3" w:color="auto" w:val="clear"/>
        </w:rPr>
        <w:t>portA</w:t>
        <w:tab/>
      </w:r>
    </w:p>
    <w:p>
      <w:pPr>
        <w:pStyle w:val="ListParagraph"/>
        <w:numPr>
          <w:ilvl w:val="2"/>
          <w:numId w:val="12"/>
        </w:numPr>
        <w:tabs>
          <w:tab w:pos="1396" w:val="left" w:leader="none"/>
          <w:tab w:pos="1397" w:val="left" w:leader="none"/>
        </w:tabs>
        <w:spacing w:line="240" w:lineRule="auto" w:before="115" w:after="0"/>
        <w:ind w:left="1397" w:right="0" w:hanging="361"/>
        <w:jc w:val="left"/>
        <w:rPr>
          <w:sz w:val="24"/>
        </w:rPr>
      </w:pPr>
      <w:r>
        <w:rPr>
          <w:sz w:val="24"/>
        </w:rPr>
        <w:t>Chân RA0/AN0/ULPWU/C12IN0- (2): </w:t>
      </w:r>
      <w:r>
        <w:rPr>
          <w:spacing w:val="-3"/>
          <w:sz w:val="24"/>
        </w:rPr>
        <w:t>có </w:t>
      </w:r>
      <w:r>
        <w:rPr>
          <w:sz w:val="24"/>
        </w:rPr>
        <w:t>4 chức</w:t>
      </w:r>
      <w:r>
        <w:rPr>
          <w:spacing w:val="8"/>
          <w:sz w:val="24"/>
        </w:rPr>
        <w:t> </w:t>
      </w:r>
      <w:r>
        <w:rPr>
          <w:sz w:val="24"/>
        </w:rPr>
        <w:t>năng:</w:t>
      </w:r>
    </w:p>
    <w:p>
      <w:pPr>
        <w:spacing w:after="0" w:line="240" w:lineRule="auto"/>
        <w:jc w:val="left"/>
        <w:rPr>
          <w:sz w:val="24"/>
        </w:rPr>
        <w:sectPr>
          <w:pgSz w:w="11910" w:h="16840"/>
          <w:pgMar w:header="283" w:footer="472" w:top="640" w:bottom="660" w:left="740" w:right="0"/>
        </w:sectPr>
      </w:pPr>
    </w:p>
    <w:p>
      <w:pPr>
        <w:pStyle w:val="ListParagraph"/>
        <w:numPr>
          <w:ilvl w:val="3"/>
          <w:numId w:val="12"/>
        </w:numPr>
        <w:tabs>
          <w:tab w:pos="2116" w:val="left" w:leader="none"/>
          <w:tab w:pos="2117" w:val="left" w:leader="none"/>
        </w:tabs>
        <w:spacing w:line="274" w:lineRule="exact" w:before="0" w:after="0"/>
        <w:ind w:left="2117" w:right="0" w:hanging="360"/>
        <w:jc w:val="left"/>
        <w:rPr>
          <w:sz w:val="24"/>
        </w:rPr>
      </w:pPr>
      <w:r>
        <w:rPr>
          <w:sz w:val="24"/>
        </w:rPr>
        <w:t>RA0: xuất/ </w:t>
      </w:r>
      <w:r>
        <w:rPr>
          <w:spacing w:val="-3"/>
          <w:sz w:val="24"/>
        </w:rPr>
        <w:t>nhập </w:t>
      </w:r>
      <w:r>
        <w:rPr>
          <w:sz w:val="24"/>
        </w:rPr>
        <w:t>số - </w:t>
      </w:r>
      <w:r>
        <w:rPr>
          <w:spacing w:val="-4"/>
          <w:sz w:val="24"/>
        </w:rPr>
        <w:t>bit </w:t>
      </w:r>
      <w:r>
        <w:rPr>
          <w:sz w:val="24"/>
        </w:rPr>
        <w:t>thứ 0 của port</w:t>
      </w:r>
      <w:r>
        <w:rPr>
          <w:spacing w:val="39"/>
          <w:sz w:val="24"/>
        </w:rPr>
        <w:t> </w:t>
      </w:r>
      <w:r>
        <w:rPr>
          <w:spacing w:val="-3"/>
          <w:sz w:val="24"/>
        </w:rPr>
        <w:t>A.</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AN0: ngõ vào tương </w:t>
      </w:r>
      <w:r>
        <w:rPr>
          <w:spacing w:val="2"/>
          <w:sz w:val="24"/>
        </w:rPr>
        <w:t>tự </w:t>
      </w:r>
      <w:r>
        <w:rPr>
          <w:sz w:val="24"/>
        </w:rPr>
        <w:t>của kênh thứ</w:t>
      </w:r>
      <w:r>
        <w:rPr>
          <w:spacing w:val="6"/>
          <w:sz w:val="24"/>
        </w:rPr>
        <w:t> </w:t>
      </w:r>
      <w:r>
        <w:rPr>
          <w:sz w:val="24"/>
        </w:rPr>
        <w:t>0.</w:t>
      </w:r>
    </w:p>
    <w:p>
      <w:pPr>
        <w:pStyle w:val="ListParagraph"/>
        <w:numPr>
          <w:ilvl w:val="3"/>
          <w:numId w:val="12"/>
        </w:numPr>
        <w:tabs>
          <w:tab w:pos="2116" w:val="left" w:leader="none"/>
          <w:tab w:pos="2117" w:val="left" w:leader="none"/>
        </w:tabs>
        <w:spacing w:line="237" w:lineRule="auto" w:before="125" w:after="0"/>
        <w:ind w:left="2117" w:right="571" w:hanging="360"/>
        <w:jc w:val="left"/>
        <w:rPr>
          <w:sz w:val="24"/>
        </w:rPr>
      </w:pPr>
      <w:r>
        <w:rPr>
          <w:sz w:val="24"/>
        </w:rPr>
        <w:t>ULPWU (Ultra Low-power Wake up input): ngõ vào đánh thức CPU công suất cực thấp.</w:t>
      </w:r>
    </w:p>
    <w:p>
      <w:pPr>
        <w:pStyle w:val="ListParagraph"/>
        <w:numPr>
          <w:ilvl w:val="3"/>
          <w:numId w:val="12"/>
        </w:numPr>
        <w:tabs>
          <w:tab w:pos="2116" w:val="left" w:leader="none"/>
          <w:tab w:pos="2117" w:val="left" w:leader="none"/>
        </w:tabs>
        <w:spacing w:line="240" w:lineRule="auto" w:before="123" w:after="0"/>
        <w:ind w:left="2117" w:right="571" w:hanging="360"/>
        <w:jc w:val="left"/>
        <w:rPr>
          <w:sz w:val="24"/>
        </w:rPr>
      </w:pPr>
      <w:r>
        <w:rPr>
          <w:sz w:val="24"/>
        </w:rPr>
        <w:t>C12IN0- (Comparator C1 </w:t>
      </w:r>
      <w:r>
        <w:rPr>
          <w:spacing w:val="3"/>
          <w:sz w:val="24"/>
        </w:rPr>
        <w:t>or </w:t>
      </w:r>
      <w:r>
        <w:rPr>
          <w:sz w:val="24"/>
        </w:rPr>
        <w:t>C2 negative input): ngõ vào âm thứ 0 của </w:t>
      </w:r>
      <w:r>
        <w:rPr>
          <w:spacing w:val="-3"/>
          <w:sz w:val="24"/>
        </w:rPr>
        <w:t>bộ </w:t>
      </w:r>
      <w:r>
        <w:rPr>
          <w:sz w:val="24"/>
        </w:rPr>
        <w:t>so sánh C1 hoặc C2.</w:t>
      </w:r>
    </w:p>
    <w:p>
      <w:pPr>
        <w:pStyle w:val="ListParagraph"/>
        <w:numPr>
          <w:ilvl w:val="2"/>
          <w:numId w:val="12"/>
        </w:numPr>
        <w:tabs>
          <w:tab w:pos="1396" w:val="left" w:leader="none"/>
          <w:tab w:pos="1397" w:val="left" w:leader="none"/>
        </w:tabs>
        <w:spacing w:line="240" w:lineRule="auto" w:before="123" w:after="0"/>
        <w:ind w:left="1397" w:right="0" w:hanging="361"/>
        <w:jc w:val="left"/>
        <w:rPr>
          <w:sz w:val="24"/>
        </w:rPr>
      </w:pPr>
      <w:r>
        <w:rPr>
          <w:sz w:val="24"/>
        </w:rPr>
        <w:t>Chân RA1/AN1/C12IN1- (3): có 3 chức</w:t>
      </w:r>
      <w:r>
        <w:rPr>
          <w:spacing w:val="2"/>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RA1: xuất/nhập số - </w:t>
      </w:r>
      <w:r>
        <w:rPr>
          <w:spacing w:val="-5"/>
          <w:sz w:val="24"/>
        </w:rPr>
        <w:t>bit </w:t>
      </w:r>
      <w:r>
        <w:rPr>
          <w:sz w:val="24"/>
        </w:rPr>
        <w:t>thứ 1 của </w:t>
      </w:r>
      <w:r>
        <w:rPr>
          <w:spacing w:val="-3"/>
          <w:sz w:val="24"/>
        </w:rPr>
        <w:t>port</w:t>
      </w:r>
      <w:r>
        <w:rPr>
          <w:spacing w:val="42"/>
          <w:sz w:val="24"/>
        </w:rPr>
        <w:t> </w:t>
      </w:r>
      <w:r>
        <w:rPr>
          <w:spacing w:val="-3"/>
          <w:sz w:val="24"/>
        </w:rPr>
        <w:t>A.</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AN1: ngõ vào tương </w:t>
      </w:r>
      <w:r>
        <w:rPr>
          <w:spacing w:val="2"/>
          <w:sz w:val="24"/>
        </w:rPr>
        <w:t>tự </w:t>
      </w:r>
      <w:r>
        <w:rPr>
          <w:sz w:val="24"/>
        </w:rPr>
        <w:t>của kênh thứ</w:t>
      </w:r>
      <w:r>
        <w:rPr>
          <w:spacing w:val="6"/>
          <w:sz w:val="24"/>
        </w:rPr>
        <w:t> </w:t>
      </w:r>
      <w:r>
        <w:rPr>
          <w:sz w:val="24"/>
        </w:rPr>
        <w:t>1.</w:t>
      </w:r>
    </w:p>
    <w:p>
      <w:pPr>
        <w:pStyle w:val="ListParagraph"/>
        <w:numPr>
          <w:ilvl w:val="3"/>
          <w:numId w:val="12"/>
        </w:numPr>
        <w:tabs>
          <w:tab w:pos="2116" w:val="left" w:leader="none"/>
          <w:tab w:pos="2117" w:val="left" w:leader="none"/>
        </w:tabs>
        <w:spacing w:line="237" w:lineRule="auto" w:before="125" w:after="0"/>
        <w:ind w:left="2117" w:right="571" w:hanging="360"/>
        <w:jc w:val="left"/>
        <w:rPr>
          <w:sz w:val="24"/>
        </w:rPr>
      </w:pPr>
      <w:r>
        <w:rPr>
          <w:sz w:val="24"/>
        </w:rPr>
        <w:t>C12IN1- (Comparator C1 or C2 negative input): ngõ vào âm thứ 1 của </w:t>
      </w:r>
      <w:r>
        <w:rPr>
          <w:spacing w:val="-3"/>
          <w:sz w:val="24"/>
        </w:rPr>
        <w:t>bộ </w:t>
      </w:r>
      <w:r>
        <w:rPr>
          <w:sz w:val="24"/>
        </w:rPr>
        <w:t>so sánh C1 hoặc C2.</w:t>
      </w:r>
    </w:p>
    <w:p>
      <w:pPr>
        <w:pStyle w:val="ListParagraph"/>
        <w:numPr>
          <w:ilvl w:val="2"/>
          <w:numId w:val="12"/>
        </w:numPr>
        <w:tabs>
          <w:tab w:pos="1396" w:val="left" w:leader="none"/>
          <w:tab w:pos="1397" w:val="left" w:leader="none"/>
        </w:tabs>
        <w:spacing w:line="240" w:lineRule="auto" w:before="126" w:after="0"/>
        <w:ind w:left="1397" w:right="0" w:hanging="361"/>
        <w:jc w:val="left"/>
        <w:rPr>
          <w:sz w:val="24"/>
        </w:rPr>
      </w:pPr>
      <w:r>
        <w:rPr>
          <w:sz w:val="24"/>
        </w:rPr>
        <w:t>Chân RA2/AN2/VREF-/CVREF/C2IN+ (4): </w:t>
      </w:r>
      <w:r>
        <w:rPr>
          <w:spacing w:val="-3"/>
          <w:sz w:val="24"/>
        </w:rPr>
        <w:t>có </w:t>
      </w:r>
      <w:r>
        <w:rPr>
          <w:sz w:val="24"/>
        </w:rPr>
        <w:t>5 chức</w:t>
      </w:r>
      <w:r>
        <w:rPr>
          <w:spacing w:val="6"/>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RA2: xuất/nhập số - </w:t>
      </w:r>
      <w:r>
        <w:rPr>
          <w:spacing w:val="-5"/>
          <w:sz w:val="24"/>
        </w:rPr>
        <w:t>bit </w:t>
      </w:r>
      <w:r>
        <w:rPr>
          <w:sz w:val="24"/>
        </w:rPr>
        <w:t>thứ 2 của </w:t>
      </w:r>
      <w:r>
        <w:rPr>
          <w:spacing w:val="-3"/>
          <w:sz w:val="24"/>
        </w:rPr>
        <w:t>port</w:t>
      </w:r>
      <w:r>
        <w:rPr>
          <w:spacing w:val="42"/>
          <w:sz w:val="24"/>
        </w:rPr>
        <w:t> </w:t>
      </w:r>
      <w:r>
        <w:rPr>
          <w:spacing w:val="-3"/>
          <w:sz w:val="24"/>
        </w:rPr>
        <w:t>A.</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AN2: ngõ vào tương </w:t>
      </w:r>
      <w:r>
        <w:rPr>
          <w:spacing w:val="2"/>
          <w:sz w:val="24"/>
        </w:rPr>
        <w:t>tự </w:t>
      </w:r>
      <w:r>
        <w:rPr>
          <w:sz w:val="24"/>
        </w:rPr>
        <w:t>của kênh thứ</w:t>
      </w:r>
      <w:r>
        <w:rPr>
          <w:spacing w:val="6"/>
          <w:sz w:val="24"/>
        </w:rPr>
        <w:t> </w:t>
      </w:r>
      <w:r>
        <w:rPr>
          <w:sz w:val="24"/>
        </w:rPr>
        <w:t>2.</w:t>
      </w:r>
    </w:p>
    <w:p>
      <w:pPr>
        <w:pStyle w:val="ListParagraph"/>
        <w:numPr>
          <w:ilvl w:val="3"/>
          <w:numId w:val="12"/>
        </w:numPr>
        <w:tabs>
          <w:tab w:pos="2116" w:val="left" w:leader="none"/>
          <w:tab w:pos="2117" w:val="left" w:leader="none"/>
        </w:tabs>
        <w:spacing w:line="240" w:lineRule="auto" w:before="123" w:after="0"/>
        <w:ind w:left="2117" w:right="0" w:hanging="360"/>
        <w:jc w:val="left"/>
        <w:rPr>
          <w:sz w:val="24"/>
        </w:rPr>
      </w:pPr>
      <w:r>
        <w:rPr>
          <w:sz w:val="24"/>
        </w:rPr>
        <w:t>VREF-: ngõ vào điện áp chuẩn (thấp) của </w:t>
      </w:r>
      <w:r>
        <w:rPr>
          <w:spacing w:val="-3"/>
          <w:sz w:val="24"/>
        </w:rPr>
        <w:t>bộ</w:t>
      </w:r>
      <w:r>
        <w:rPr>
          <w:spacing w:val="12"/>
          <w:sz w:val="24"/>
        </w:rPr>
        <w:t> </w:t>
      </w:r>
      <w:r>
        <w:rPr>
          <w:sz w:val="24"/>
        </w:rPr>
        <w:t>ADC.</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CVREF: điện áp tham chiếu VREF ngõ vào </w:t>
      </w:r>
      <w:r>
        <w:rPr>
          <w:spacing w:val="-3"/>
          <w:sz w:val="24"/>
        </w:rPr>
        <w:t>bộ </w:t>
      </w:r>
      <w:r>
        <w:rPr>
          <w:spacing w:val="-4"/>
          <w:sz w:val="24"/>
        </w:rPr>
        <w:t>so</w:t>
      </w:r>
      <w:r>
        <w:rPr>
          <w:spacing w:val="18"/>
          <w:sz w:val="24"/>
        </w:rPr>
        <w:t> </w:t>
      </w:r>
      <w:r>
        <w:rPr>
          <w:sz w:val="24"/>
        </w:rPr>
        <w:t>sánh.</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C2IN+: ngõ vào dương của </w:t>
      </w:r>
      <w:r>
        <w:rPr>
          <w:spacing w:val="-3"/>
          <w:sz w:val="24"/>
        </w:rPr>
        <w:t>bộ </w:t>
      </w:r>
      <w:r>
        <w:rPr>
          <w:sz w:val="24"/>
        </w:rPr>
        <w:t>so sánh</w:t>
      </w:r>
      <w:r>
        <w:rPr>
          <w:spacing w:val="22"/>
          <w:sz w:val="24"/>
        </w:rPr>
        <w:t> </w:t>
      </w:r>
      <w:r>
        <w:rPr>
          <w:sz w:val="24"/>
        </w:rPr>
        <w:t>C2.</w:t>
      </w:r>
    </w:p>
    <w:p>
      <w:pPr>
        <w:pStyle w:val="ListParagraph"/>
        <w:numPr>
          <w:ilvl w:val="2"/>
          <w:numId w:val="12"/>
        </w:numPr>
        <w:tabs>
          <w:tab w:pos="1396" w:val="left" w:leader="none"/>
          <w:tab w:pos="1397" w:val="left" w:leader="none"/>
        </w:tabs>
        <w:spacing w:line="240" w:lineRule="auto" w:before="120" w:after="0"/>
        <w:ind w:left="1397" w:right="0" w:hanging="361"/>
        <w:jc w:val="left"/>
        <w:rPr>
          <w:sz w:val="24"/>
        </w:rPr>
      </w:pPr>
      <w:r>
        <w:rPr>
          <w:sz w:val="24"/>
        </w:rPr>
        <w:t>Chân RA3/AN3/VREF+/C1IN+ (5): </w:t>
      </w:r>
      <w:r>
        <w:rPr>
          <w:spacing w:val="-3"/>
          <w:sz w:val="24"/>
        </w:rPr>
        <w:t>có </w:t>
      </w:r>
      <w:r>
        <w:rPr>
          <w:sz w:val="24"/>
        </w:rPr>
        <w:t>4 chức</w:t>
      </w:r>
      <w:r>
        <w:rPr>
          <w:spacing w:val="7"/>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RA3: xuất/nhập số - </w:t>
      </w:r>
      <w:r>
        <w:rPr>
          <w:spacing w:val="-5"/>
          <w:sz w:val="24"/>
        </w:rPr>
        <w:t>bit </w:t>
      </w:r>
      <w:r>
        <w:rPr>
          <w:sz w:val="24"/>
        </w:rPr>
        <w:t>thứ 3 của </w:t>
      </w:r>
      <w:r>
        <w:rPr>
          <w:spacing w:val="-3"/>
          <w:sz w:val="24"/>
        </w:rPr>
        <w:t>port</w:t>
      </w:r>
      <w:r>
        <w:rPr>
          <w:spacing w:val="42"/>
          <w:sz w:val="24"/>
        </w:rPr>
        <w:t> </w:t>
      </w:r>
      <w:r>
        <w:rPr>
          <w:spacing w:val="-3"/>
          <w:sz w:val="24"/>
        </w:rPr>
        <w:t>A.</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AN3: ngõ vào tương </w:t>
      </w:r>
      <w:r>
        <w:rPr>
          <w:spacing w:val="2"/>
          <w:sz w:val="24"/>
        </w:rPr>
        <w:t>tự </w:t>
      </w:r>
      <w:r>
        <w:rPr>
          <w:sz w:val="24"/>
        </w:rPr>
        <w:t>kênh thứ</w:t>
      </w:r>
      <w:r>
        <w:rPr>
          <w:spacing w:val="6"/>
          <w:sz w:val="24"/>
        </w:rPr>
        <w:t> </w:t>
      </w:r>
      <w:r>
        <w:rPr>
          <w:sz w:val="24"/>
        </w:rPr>
        <w:t>3.</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VREF+: ngõ vào điện áp chuẩn (cao) của </w:t>
      </w:r>
      <w:r>
        <w:rPr>
          <w:spacing w:val="-3"/>
          <w:sz w:val="24"/>
        </w:rPr>
        <w:t>bộ</w:t>
      </w:r>
      <w:r>
        <w:rPr>
          <w:spacing w:val="12"/>
          <w:sz w:val="24"/>
        </w:rPr>
        <w:t> </w:t>
      </w:r>
      <w:r>
        <w:rPr>
          <w:sz w:val="24"/>
        </w:rPr>
        <w:t>A/D.</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C1IN+: ngõ vào dương của </w:t>
      </w:r>
      <w:r>
        <w:rPr>
          <w:spacing w:val="-3"/>
          <w:sz w:val="24"/>
        </w:rPr>
        <w:t>bộ </w:t>
      </w:r>
      <w:r>
        <w:rPr>
          <w:sz w:val="24"/>
        </w:rPr>
        <w:t>so sánh</w:t>
      </w:r>
      <w:r>
        <w:rPr>
          <w:spacing w:val="22"/>
          <w:sz w:val="24"/>
        </w:rPr>
        <w:t> </w:t>
      </w:r>
      <w:r>
        <w:rPr>
          <w:sz w:val="24"/>
        </w:rPr>
        <w:t>C1.</w:t>
      </w:r>
    </w:p>
    <w:p>
      <w:pPr>
        <w:pStyle w:val="ListParagraph"/>
        <w:numPr>
          <w:ilvl w:val="2"/>
          <w:numId w:val="12"/>
        </w:numPr>
        <w:tabs>
          <w:tab w:pos="1396" w:val="left" w:leader="none"/>
          <w:tab w:pos="1397" w:val="left" w:leader="none"/>
        </w:tabs>
        <w:spacing w:line="240" w:lineRule="auto" w:before="120" w:after="0"/>
        <w:ind w:left="1397" w:right="0" w:hanging="361"/>
        <w:jc w:val="left"/>
        <w:rPr>
          <w:sz w:val="24"/>
        </w:rPr>
      </w:pPr>
      <w:r>
        <w:rPr>
          <w:sz w:val="24"/>
        </w:rPr>
        <w:t>Chân RA4/TOCKI/C1OUT (6): </w:t>
      </w:r>
      <w:r>
        <w:rPr>
          <w:spacing w:val="-3"/>
          <w:sz w:val="24"/>
        </w:rPr>
        <w:t>có </w:t>
      </w:r>
      <w:r>
        <w:rPr>
          <w:sz w:val="24"/>
        </w:rPr>
        <w:t>3 chức</w:t>
      </w:r>
      <w:r>
        <w:rPr>
          <w:spacing w:val="6"/>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RA4: xuất/nhập số – </w:t>
      </w:r>
      <w:r>
        <w:rPr>
          <w:spacing w:val="-4"/>
          <w:sz w:val="24"/>
        </w:rPr>
        <w:t>bit </w:t>
      </w:r>
      <w:r>
        <w:rPr>
          <w:sz w:val="24"/>
        </w:rPr>
        <w:t>thứ 4 của port</w:t>
      </w:r>
      <w:r>
        <w:rPr>
          <w:spacing w:val="28"/>
          <w:sz w:val="24"/>
        </w:rPr>
        <w:t> </w:t>
      </w:r>
      <w:r>
        <w:rPr>
          <w:spacing w:val="-3"/>
          <w:sz w:val="24"/>
        </w:rPr>
        <w:t>A.</w:t>
      </w:r>
    </w:p>
    <w:p>
      <w:pPr>
        <w:pStyle w:val="ListParagraph"/>
        <w:numPr>
          <w:ilvl w:val="3"/>
          <w:numId w:val="12"/>
        </w:numPr>
        <w:tabs>
          <w:tab w:pos="2116" w:val="left" w:leader="none"/>
          <w:tab w:pos="2117" w:val="left" w:leader="none"/>
        </w:tabs>
        <w:spacing w:line="240" w:lineRule="auto" w:before="123" w:after="0"/>
        <w:ind w:left="2117" w:right="0" w:hanging="360"/>
        <w:jc w:val="left"/>
        <w:rPr>
          <w:sz w:val="24"/>
        </w:rPr>
      </w:pPr>
      <w:r>
        <w:rPr>
          <w:sz w:val="24"/>
        </w:rPr>
        <w:t>TOCKI: ngõ vào </w:t>
      </w:r>
      <w:r>
        <w:rPr>
          <w:spacing w:val="-3"/>
          <w:sz w:val="24"/>
        </w:rPr>
        <w:t>xung </w:t>
      </w:r>
      <w:r>
        <w:rPr>
          <w:sz w:val="24"/>
        </w:rPr>
        <w:t>clock </w:t>
      </w:r>
      <w:r>
        <w:rPr>
          <w:spacing w:val="2"/>
          <w:sz w:val="24"/>
        </w:rPr>
        <w:t>từ </w:t>
      </w:r>
      <w:r>
        <w:rPr>
          <w:sz w:val="24"/>
        </w:rPr>
        <w:t>bên ngoài cho</w:t>
      </w:r>
      <w:r>
        <w:rPr>
          <w:spacing w:val="16"/>
          <w:sz w:val="24"/>
        </w:rPr>
        <w:t> </w:t>
      </w:r>
      <w:r>
        <w:rPr>
          <w:sz w:val="24"/>
        </w:rPr>
        <w:t>Timer0.</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C1OUT: ngõ ra </w:t>
      </w:r>
      <w:r>
        <w:rPr>
          <w:spacing w:val="-3"/>
          <w:sz w:val="24"/>
        </w:rPr>
        <w:t>bộ </w:t>
      </w:r>
      <w:r>
        <w:rPr>
          <w:spacing w:val="-4"/>
          <w:sz w:val="24"/>
        </w:rPr>
        <w:t>so </w:t>
      </w:r>
      <w:r>
        <w:rPr>
          <w:spacing w:val="-3"/>
          <w:sz w:val="24"/>
        </w:rPr>
        <w:t>sánh</w:t>
      </w:r>
      <w:r>
        <w:rPr>
          <w:spacing w:val="19"/>
          <w:sz w:val="24"/>
        </w:rPr>
        <w:t> </w:t>
      </w:r>
      <w:r>
        <w:rPr>
          <w:sz w:val="24"/>
        </w:rPr>
        <w:t>1.</w:t>
      </w:r>
    </w:p>
    <w:p>
      <w:pPr>
        <w:pStyle w:val="BodyText"/>
        <w:spacing w:before="3"/>
        <w:rPr>
          <w:sz w:val="12"/>
        </w:rPr>
      </w:pPr>
      <w:r>
        <w:rPr/>
        <w:pict>
          <v:shape style="position:absolute;margin-left:189.853485pt;margin-top:9.323455pt;width:12.75pt;height:.1pt;mso-position-horizontal-relative:page;mso-position-vertical-relative:paragraph;z-index:-15718400;mso-wrap-distance-left:0;mso-wrap-distance-right:0" coordorigin="3797,186" coordsize="255,0" path="m3797,186l4052,186e" filled="false" stroked="true" strokeweight=".515704pt" strokecolor="#000000">
            <v:path arrowok="t"/>
            <v:stroke dashstyle="solid"/>
            <w10:wrap type="topAndBottom"/>
          </v:shape>
        </w:pict>
      </w:r>
    </w:p>
    <w:p>
      <w:pPr>
        <w:pStyle w:val="ListParagraph"/>
        <w:numPr>
          <w:ilvl w:val="2"/>
          <w:numId w:val="12"/>
        </w:numPr>
        <w:tabs>
          <w:tab w:pos="1396" w:val="left" w:leader="none"/>
          <w:tab w:pos="1397" w:val="left" w:leader="none"/>
        </w:tabs>
        <w:spacing w:line="240" w:lineRule="auto" w:before="0" w:after="0"/>
        <w:ind w:left="1397" w:right="0" w:hanging="361"/>
        <w:jc w:val="left"/>
        <w:rPr>
          <w:sz w:val="24"/>
        </w:rPr>
      </w:pPr>
      <w:r>
        <w:rPr>
          <w:sz w:val="24"/>
        </w:rPr>
        <w:t>Chân RA5/AN4/ </w:t>
      </w:r>
      <w:r>
        <w:rPr>
          <w:i/>
          <w:sz w:val="24"/>
        </w:rPr>
        <w:t>SS </w:t>
      </w:r>
      <w:r>
        <w:rPr>
          <w:sz w:val="24"/>
        </w:rPr>
        <w:t>/ C2OUT (7): </w:t>
      </w:r>
      <w:r>
        <w:rPr>
          <w:spacing w:val="-3"/>
          <w:sz w:val="24"/>
        </w:rPr>
        <w:t>có </w:t>
      </w:r>
      <w:r>
        <w:rPr>
          <w:sz w:val="24"/>
        </w:rPr>
        <w:t>4 chức</w:t>
      </w:r>
      <w:r>
        <w:rPr>
          <w:spacing w:val="-10"/>
          <w:sz w:val="24"/>
        </w:rPr>
        <w:t> </w:t>
      </w:r>
      <w:r>
        <w:rPr>
          <w:sz w:val="24"/>
        </w:rPr>
        <w:t>năng:</w:t>
      </w:r>
    </w:p>
    <w:p>
      <w:pPr>
        <w:pStyle w:val="ListParagraph"/>
        <w:numPr>
          <w:ilvl w:val="3"/>
          <w:numId w:val="12"/>
        </w:numPr>
        <w:tabs>
          <w:tab w:pos="2116" w:val="left" w:leader="none"/>
          <w:tab w:pos="2117" w:val="left" w:leader="none"/>
        </w:tabs>
        <w:spacing w:line="240" w:lineRule="auto" w:before="125" w:after="0"/>
        <w:ind w:left="2117" w:right="0" w:hanging="360"/>
        <w:jc w:val="left"/>
        <w:rPr>
          <w:sz w:val="24"/>
        </w:rPr>
      </w:pPr>
      <w:r>
        <w:rPr>
          <w:sz w:val="24"/>
        </w:rPr>
        <w:t>RA5: xuất/nhập số – </w:t>
      </w:r>
      <w:r>
        <w:rPr>
          <w:spacing w:val="-4"/>
          <w:sz w:val="24"/>
        </w:rPr>
        <w:t>bit </w:t>
      </w:r>
      <w:r>
        <w:rPr>
          <w:sz w:val="24"/>
        </w:rPr>
        <w:t>thứ 5 của port</w:t>
      </w:r>
      <w:r>
        <w:rPr>
          <w:spacing w:val="29"/>
          <w:sz w:val="24"/>
        </w:rPr>
        <w:t> </w:t>
      </w:r>
      <w:r>
        <w:rPr>
          <w:spacing w:val="-3"/>
          <w:sz w:val="24"/>
        </w:rPr>
        <w:t>A.</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AN4: ngõ vào tương </w:t>
      </w:r>
      <w:r>
        <w:rPr>
          <w:spacing w:val="2"/>
          <w:sz w:val="24"/>
        </w:rPr>
        <w:t>tự </w:t>
      </w:r>
      <w:r>
        <w:rPr>
          <w:sz w:val="24"/>
        </w:rPr>
        <w:t>kênh thứ</w:t>
      </w:r>
      <w:r>
        <w:rPr>
          <w:spacing w:val="6"/>
          <w:sz w:val="24"/>
        </w:rPr>
        <w:t> </w:t>
      </w:r>
      <w:r>
        <w:rPr>
          <w:sz w:val="24"/>
        </w:rPr>
        <w:t>4.</w:t>
      </w:r>
    </w:p>
    <w:p>
      <w:pPr>
        <w:pStyle w:val="BodyText"/>
        <w:spacing w:before="2"/>
        <w:rPr>
          <w:sz w:val="12"/>
        </w:rPr>
      </w:pPr>
      <w:r>
        <w:rPr/>
        <w:pict>
          <v:shape style="position:absolute;margin-left:144.959427pt;margin-top:9.286895pt;width:12.8pt;height:.1pt;mso-position-horizontal-relative:page;mso-position-vertical-relative:paragraph;z-index:-15717888;mso-wrap-distance-left:0;mso-wrap-distance-right:0" coordorigin="2899,186" coordsize="256,0" path="m2899,186l3155,186e" filled="false" stroked="true" strokeweight=".515704pt" strokecolor="#000000">
            <v:path arrowok="t"/>
            <v:stroke dashstyle="solid"/>
            <w10:wrap type="topAndBottom"/>
          </v:shape>
        </w:pict>
      </w:r>
    </w:p>
    <w:p>
      <w:pPr>
        <w:pStyle w:val="ListParagraph"/>
        <w:numPr>
          <w:ilvl w:val="3"/>
          <w:numId w:val="12"/>
        </w:numPr>
        <w:tabs>
          <w:tab w:pos="2159" w:val="left" w:leader="none"/>
          <w:tab w:pos="2160" w:val="left" w:leader="none"/>
        </w:tabs>
        <w:spacing w:line="240" w:lineRule="auto" w:before="0" w:after="0"/>
        <w:ind w:left="2159" w:right="0" w:hanging="403"/>
        <w:jc w:val="left"/>
        <w:rPr>
          <w:sz w:val="24"/>
        </w:rPr>
      </w:pPr>
      <w:r>
        <w:rPr>
          <w:i/>
          <w:sz w:val="24"/>
        </w:rPr>
        <w:t>SS </w:t>
      </w:r>
      <w:r>
        <w:rPr>
          <w:sz w:val="24"/>
        </w:rPr>
        <w:t>: ngõ vào chọn </w:t>
      </w:r>
      <w:r>
        <w:rPr>
          <w:spacing w:val="-4"/>
          <w:sz w:val="24"/>
        </w:rPr>
        <w:t>lựa </w:t>
      </w:r>
      <w:r>
        <w:rPr>
          <w:sz w:val="24"/>
        </w:rPr>
        <w:t>SPI </w:t>
      </w:r>
      <w:r>
        <w:rPr>
          <w:spacing w:val="2"/>
          <w:sz w:val="24"/>
        </w:rPr>
        <w:t>tớ </w:t>
      </w:r>
      <w:r>
        <w:rPr>
          <w:sz w:val="24"/>
        </w:rPr>
        <w:t>(Slave SPI</w:t>
      </w:r>
      <w:r>
        <w:rPr>
          <w:spacing w:val="15"/>
          <w:sz w:val="24"/>
        </w:rPr>
        <w:t> </w:t>
      </w:r>
      <w:r>
        <w:rPr>
          <w:sz w:val="24"/>
        </w:rPr>
        <w:t>device).</w:t>
      </w:r>
    </w:p>
    <w:p>
      <w:pPr>
        <w:pStyle w:val="ListParagraph"/>
        <w:numPr>
          <w:ilvl w:val="3"/>
          <w:numId w:val="12"/>
        </w:numPr>
        <w:tabs>
          <w:tab w:pos="2116" w:val="left" w:leader="none"/>
          <w:tab w:pos="2117" w:val="left" w:leader="none"/>
        </w:tabs>
        <w:spacing w:line="240" w:lineRule="auto" w:before="121" w:after="0"/>
        <w:ind w:left="2117" w:right="0" w:hanging="360"/>
        <w:jc w:val="left"/>
        <w:rPr>
          <w:sz w:val="24"/>
        </w:rPr>
      </w:pPr>
      <w:r>
        <w:rPr>
          <w:sz w:val="24"/>
        </w:rPr>
        <w:t>C2OUT: ngõ ra </w:t>
      </w:r>
      <w:r>
        <w:rPr>
          <w:spacing w:val="-3"/>
          <w:sz w:val="24"/>
        </w:rPr>
        <w:t>bộ </w:t>
      </w:r>
      <w:r>
        <w:rPr>
          <w:spacing w:val="-4"/>
          <w:sz w:val="24"/>
        </w:rPr>
        <w:t>so </w:t>
      </w:r>
      <w:r>
        <w:rPr>
          <w:spacing w:val="-3"/>
          <w:sz w:val="24"/>
        </w:rPr>
        <w:t>sánh</w:t>
      </w:r>
      <w:r>
        <w:rPr>
          <w:spacing w:val="19"/>
          <w:sz w:val="24"/>
        </w:rPr>
        <w:t> </w:t>
      </w:r>
      <w:r>
        <w:rPr>
          <w:sz w:val="24"/>
        </w:rPr>
        <w:t>2.</w:t>
      </w:r>
    </w:p>
    <w:p>
      <w:pPr>
        <w:pStyle w:val="ListParagraph"/>
        <w:numPr>
          <w:ilvl w:val="2"/>
          <w:numId w:val="12"/>
        </w:numPr>
        <w:tabs>
          <w:tab w:pos="1396" w:val="left" w:leader="none"/>
          <w:tab w:pos="1397" w:val="left" w:leader="none"/>
        </w:tabs>
        <w:spacing w:line="240" w:lineRule="auto" w:before="125" w:after="0"/>
        <w:ind w:left="1397" w:right="0" w:hanging="361"/>
        <w:jc w:val="left"/>
        <w:rPr>
          <w:sz w:val="24"/>
        </w:rPr>
      </w:pPr>
      <w:r>
        <w:rPr>
          <w:sz w:val="24"/>
        </w:rPr>
        <w:t>Chân RA6/OSC2/CLKOUT (14): có 3 chức</w:t>
      </w:r>
      <w:r>
        <w:rPr>
          <w:spacing w:val="1"/>
          <w:sz w:val="24"/>
        </w:rPr>
        <w:t> </w:t>
      </w:r>
      <w:r>
        <w:rPr>
          <w:sz w:val="24"/>
        </w:rPr>
        <w:t>năng:</w:t>
      </w:r>
    </w:p>
    <w:p>
      <w:pPr>
        <w:pStyle w:val="ListParagraph"/>
        <w:numPr>
          <w:ilvl w:val="3"/>
          <w:numId w:val="12"/>
        </w:numPr>
        <w:tabs>
          <w:tab w:pos="2116" w:val="left" w:leader="none"/>
          <w:tab w:pos="2117" w:val="left" w:leader="none"/>
        </w:tabs>
        <w:spacing w:line="240" w:lineRule="auto" w:before="116" w:after="0"/>
        <w:ind w:left="2117" w:right="0" w:hanging="360"/>
        <w:jc w:val="left"/>
        <w:rPr>
          <w:sz w:val="24"/>
        </w:rPr>
      </w:pPr>
      <w:r>
        <w:rPr>
          <w:sz w:val="24"/>
        </w:rPr>
        <w:t>RA6: xuất/nhập số – </w:t>
      </w:r>
      <w:r>
        <w:rPr>
          <w:spacing w:val="-4"/>
          <w:sz w:val="24"/>
        </w:rPr>
        <w:t>bit </w:t>
      </w:r>
      <w:r>
        <w:rPr>
          <w:sz w:val="24"/>
        </w:rPr>
        <w:t>thứ 6 của port</w:t>
      </w:r>
      <w:r>
        <w:rPr>
          <w:spacing w:val="28"/>
          <w:sz w:val="24"/>
        </w:rPr>
        <w:t> </w:t>
      </w:r>
      <w:r>
        <w:rPr>
          <w:spacing w:val="-3"/>
          <w:sz w:val="24"/>
        </w:rPr>
        <w:t>A.</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OSC2: ngõ ra dao động thạch anh. </w:t>
      </w:r>
      <w:r>
        <w:rPr>
          <w:spacing w:val="-3"/>
          <w:sz w:val="24"/>
        </w:rPr>
        <w:t>Kết </w:t>
      </w:r>
      <w:r>
        <w:rPr>
          <w:sz w:val="24"/>
        </w:rPr>
        <w:t>nối đến thạch anh hoặc </w:t>
      </w:r>
      <w:r>
        <w:rPr>
          <w:spacing w:val="-3"/>
          <w:sz w:val="24"/>
        </w:rPr>
        <w:t>bộ </w:t>
      </w:r>
      <w:r>
        <w:rPr>
          <w:sz w:val="24"/>
        </w:rPr>
        <w:t>cộng</w:t>
      </w:r>
      <w:r>
        <w:rPr>
          <w:spacing w:val="8"/>
          <w:sz w:val="24"/>
        </w:rPr>
        <w:t> </w:t>
      </w:r>
      <w:r>
        <w:rPr>
          <w:sz w:val="24"/>
        </w:rPr>
        <w:t>hưởng.</w:t>
      </w:r>
    </w:p>
    <w:p>
      <w:pPr>
        <w:pStyle w:val="ListParagraph"/>
        <w:numPr>
          <w:ilvl w:val="3"/>
          <w:numId w:val="12"/>
        </w:numPr>
        <w:tabs>
          <w:tab w:pos="2116" w:val="left" w:leader="none"/>
          <w:tab w:pos="2117" w:val="left" w:leader="none"/>
        </w:tabs>
        <w:spacing w:line="240" w:lineRule="auto" w:before="123" w:after="0"/>
        <w:ind w:left="2117" w:right="0" w:hanging="360"/>
        <w:jc w:val="left"/>
        <w:rPr>
          <w:sz w:val="24"/>
        </w:rPr>
      </w:pPr>
      <w:r>
        <w:rPr>
          <w:sz w:val="24"/>
        </w:rPr>
        <w:t>CLKOUT: ở chế độ RC, ngõ ra của OSC2, </w:t>
      </w:r>
      <w:r>
        <w:rPr>
          <w:spacing w:val="-3"/>
          <w:sz w:val="24"/>
        </w:rPr>
        <w:t>bằng </w:t>
      </w:r>
      <w:r>
        <w:rPr>
          <w:sz w:val="24"/>
        </w:rPr>
        <w:t>¼ tần số của</w:t>
      </w:r>
      <w:r>
        <w:rPr>
          <w:spacing w:val="22"/>
          <w:sz w:val="24"/>
        </w:rPr>
        <w:t> </w:t>
      </w:r>
      <w:r>
        <w:rPr>
          <w:sz w:val="24"/>
        </w:rPr>
        <w:t>OSC1.</w:t>
      </w:r>
    </w:p>
    <w:p>
      <w:pPr>
        <w:pStyle w:val="ListParagraph"/>
        <w:numPr>
          <w:ilvl w:val="2"/>
          <w:numId w:val="12"/>
        </w:numPr>
        <w:tabs>
          <w:tab w:pos="1396" w:val="left" w:leader="none"/>
          <w:tab w:pos="1397" w:val="left" w:leader="none"/>
        </w:tabs>
        <w:spacing w:line="240" w:lineRule="auto" w:before="120" w:after="0"/>
        <w:ind w:left="1397" w:right="0" w:hanging="361"/>
        <w:jc w:val="left"/>
        <w:rPr>
          <w:sz w:val="24"/>
        </w:rPr>
      </w:pPr>
      <w:r>
        <w:rPr>
          <w:sz w:val="24"/>
        </w:rPr>
        <w:t>Chân RA7/OSC1/CLKIN (13): có 3 chức</w:t>
      </w:r>
      <w:r>
        <w:rPr>
          <w:spacing w:val="3"/>
          <w:sz w:val="24"/>
        </w:rPr>
        <w:t> </w:t>
      </w:r>
      <w:r>
        <w:rPr>
          <w:sz w:val="24"/>
        </w:rPr>
        <w:t>năng:</w:t>
      </w:r>
    </w:p>
    <w:p>
      <w:pPr>
        <w:pStyle w:val="ListParagraph"/>
        <w:numPr>
          <w:ilvl w:val="3"/>
          <w:numId w:val="12"/>
        </w:numPr>
        <w:tabs>
          <w:tab w:pos="2116" w:val="left" w:leader="none"/>
          <w:tab w:pos="2117" w:val="left" w:leader="none"/>
        </w:tabs>
        <w:spacing w:line="240" w:lineRule="auto" w:before="116" w:after="0"/>
        <w:ind w:left="2117" w:right="0" w:hanging="360"/>
        <w:jc w:val="left"/>
        <w:rPr>
          <w:sz w:val="24"/>
        </w:rPr>
      </w:pPr>
      <w:r>
        <w:rPr>
          <w:sz w:val="24"/>
        </w:rPr>
        <w:t>RA7: xuất/nhập số – </w:t>
      </w:r>
      <w:r>
        <w:rPr>
          <w:spacing w:val="-4"/>
          <w:sz w:val="24"/>
        </w:rPr>
        <w:t>bit </w:t>
      </w:r>
      <w:r>
        <w:rPr>
          <w:sz w:val="24"/>
        </w:rPr>
        <w:t>thứ 7 của port</w:t>
      </w:r>
      <w:r>
        <w:rPr>
          <w:spacing w:val="28"/>
          <w:sz w:val="24"/>
        </w:rPr>
        <w:t> </w:t>
      </w:r>
      <w:r>
        <w:rPr>
          <w:spacing w:val="-3"/>
          <w:sz w:val="24"/>
        </w:rPr>
        <w:t>A.</w:t>
      </w:r>
    </w:p>
    <w:p>
      <w:pPr>
        <w:pStyle w:val="ListParagraph"/>
        <w:numPr>
          <w:ilvl w:val="3"/>
          <w:numId w:val="12"/>
        </w:numPr>
        <w:tabs>
          <w:tab w:pos="2116" w:val="left" w:leader="none"/>
          <w:tab w:pos="2117" w:val="left" w:leader="none"/>
        </w:tabs>
        <w:spacing w:line="240" w:lineRule="auto" w:before="123" w:after="0"/>
        <w:ind w:left="2117" w:right="0" w:hanging="360"/>
        <w:jc w:val="left"/>
        <w:rPr>
          <w:sz w:val="24"/>
        </w:rPr>
      </w:pPr>
      <w:r>
        <w:rPr>
          <w:sz w:val="24"/>
        </w:rPr>
        <w:t>OSC1: ngõ vào dao động thạch anh hoặc ngõ vào nguồn xung ở bên</w:t>
      </w:r>
      <w:r>
        <w:rPr>
          <w:spacing w:val="15"/>
          <w:sz w:val="24"/>
        </w:rPr>
        <w:t> </w:t>
      </w:r>
      <w:r>
        <w:rPr>
          <w:sz w:val="24"/>
        </w:rPr>
        <w:t>ngoài.</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CLKI: ngõ vào nguồn xung bên</w:t>
      </w:r>
      <w:r>
        <w:rPr>
          <w:spacing w:val="12"/>
          <w:sz w:val="24"/>
        </w:rPr>
        <w:t> </w:t>
      </w:r>
      <w:r>
        <w:rPr>
          <w:sz w:val="24"/>
        </w:rPr>
        <w:t>ngoài.</w:t>
      </w:r>
    </w:p>
    <w:p>
      <w:pPr>
        <w:spacing w:after="0" w:line="240" w:lineRule="auto"/>
        <w:jc w:val="left"/>
        <w:rPr>
          <w:sz w:val="24"/>
        </w:rPr>
        <w:sectPr>
          <w:headerReference w:type="even" r:id="rId40"/>
          <w:headerReference w:type="default" r:id="rId41"/>
          <w:footerReference w:type="even" r:id="rId42"/>
          <w:footerReference w:type="default" r:id="rId43"/>
          <w:pgSz w:w="11910" w:h="16840"/>
          <w:pgMar w:header="283" w:footer="491" w:top="640" w:bottom="680" w:left="740" w:right="0"/>
          <w:pgNumType w:start="8"/>
        </w:sectPr>
      </w:pPr>
    </w:p>
    <w:p>
      <w:pPr>
        <w:pStyle w:val="Heading5"/>
        <w:numPr>
          <w:ilvl w:val="0"/>
          <w:numId w:val="14"/>
        </w:numPr>
        <w:tabs>
          <w:tab w:pos="1809" w:val="left" w:leader="none"/>
          <w:tab w:pos="1810" w:val="left" w:leader="none"/>
          <w:tab w:pos="10630" w:val="left" w:leader="none"/>
        </w:tabs>
        <w:spacing w:line="273" w:lineRule="exact" w:before="0" w:after="0"/>
        <w:ind w:left="1809" w:right="0" w:hanging="596"/>
        <w:jc w:val="left"/>
        <w:rPr>
          <w:i/>
        </w:rPr>
      </w:pPr>
      <w:r>
        <w:rPr>
          <w:i/>
          <w:shd w:fill="DAEDF3" w:color="auto" w:val="clear"/>
        </w:rPr>
        <w:t>Chức năng các chân của</w:t>
      </w:r>
      <w:r>
        <w:rPr>
          <w:i/>
          <w:spacing w:val="-5"/>
          <w:shd w:fill="DAEDF3" w:color="auto" w:val="clear"/>
        </w:rPr>
        <w:t> </w:t>
      </w:r>
      <w:r>
        <w:rPr>
          <w:i/>
          <w:shd w:fill="DAEDF3" w:color="auto" w:val="clear"/>
        </w:rPr>
        <w:t>portB</w:t>
        <w:tab/>
      </w:r>
    </w:p>
    <w:p>
      <w:pPr>
        <w:pStyle w:val="ListParagraph"/>
        <w:numPr>
          <w:ilvl w:val="2"/>
          <w:numId w:val="12"/>
        </w:numPr>
        <w:tabs>
          <w:tab w:pos="1396" w:val="left" w:leader="none"/>
          <w:tab w:pos="1397" w:val="left" w:leader="none"/>
        </w:tabs>
        <w:spacing w:line="240" w:lineRule="auto" w:before="114" w:after="0"/>
        <w:ind w:left="1397" w:right="0" w:hanging="361"/>
        <w:jc w:val="left"/>
        <w:rPr>
          <w:sz w:val="24"/>
        </w:rPr>
      </w:pPr>
      <w:r>
        <w:rPr>
          <w:sz w:val="24"/>
        </w:rPr>
        <w:t>Chân RB0/AN12/INT (33): </w:t>
      </w:r>
      <w:r>
        <w:rPr>
          <w:spacing w:val="-3"/>
          <w:sz w:val="24"/>
        </w:rPr>
        <w:t>có </w:t>
      </w:r>
      <w:r>
        <w:rPr>
          <w:sz w:val="24"/>
        </w:rPr>
        <w:t>3 chức</w:t>
      </w:r>
      <w:r>
        <w:rPr>
          <w:spacing w:val="5"/>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RB0: xuất/nhập số – </w:t>
      </w:r>
      <w:r>
        <w:rPr>
          <w:spacing w:val="-4"/>
          <w:sz w:val="24"/>
        </w:rPr>
        <w:t>bit </w:t>
      </w:r>
      <w:r>
        <w:rPr>
          <w:sz w:val="24"/>
        </w:rPr>
        <w:t>thứ 0 của port</w:t>
      </w:r>
      <w:r>
        <w:rPr>
          <w:spacing w:val="24"/>
          <w:sz w:val="24"/>
        </w:rPr>
        <w:t> </w:t>
      </w:r>
      <w:r>
        <w:rPr>
          <w:sz w:val="24"/>
        </w:rPr>
        <w:t>B.</w:t>
      </w:r>
    </w:p>
    <w:p>
      <w:pPr>
        <w:pStyle w:val="ListParagraph"/>
        <w:numPr>
          <w:ilvl w:val="3"/>
          <w:numId w:val="12"/>
        </w:numPr>
        <w:tabs>
          <w:tab w:pos="2116" w:val="left" w:leader="none"/>
          <w:tab w:pos="2117" w:val="left" w:leader="none"/>
        </w:tabs>
        <w:spacing w:line="240" w:lineRule="auto" w:before="123" w:after="0"/>
        <w:ind w:left="2117" w:right="0" w:hanging="360"/>
        <w:jc w:val="left"/>
        <w:rPr>
          <w:sz w:val="24"/>
        </w:rPr>
      </w:pPr>
      <w:r>
        <w:rPr>
          <w:sz w:val="24"/>
        </w:rPr>
        <w:t>AN12: ngõ vào tương </w:t>
      </w:r>
      <w:r>
        <w:rPr>
          <w:spacing w:val="2"/>
          <w:sz w:val="24"/>
        </w:rPr>
        <w:t>tự </w:t>
      </w:r>
      <w:r>
        <w:rPr>
          <w:sz w:val="24"/>
        </w:rPr>
        <w:t>kênh thứ</w:t>
      </w:r>
      <w:r>
        <w:rPr>
          <w:spacing w:val="11"/>
          <w:sz w:val="24"/>
        </w:rPr>
        <w:t> </w:t>
      </w:r>
      <w:r>
        <w:rPr>
          <w:sz w:val="24"/>
        </w:rPr>
        <w:t>12.</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INT: ngõ vào nhận tín hiệu ngắt</w:t>
      </w:r>
      <w:r>
        <w:rPr>
          <w:spacing w:val="15"/>
          <w:sz w:val="24"/>
        </w:rPr>
        <w:t> </w:t>
      </w:r>
      <w:r>
        <w:rPr>
          <w:sz w:val="24"/>
        </w:rPr>
        <w:t>ngoài.</w:t>
      </w:r>
    </w:p>
    <w:p>
      <w:pPr>
        <w:pStyle w:val="ListParagraph"/>
        <w:numPr>
          <w:ilvl w:val="2"/>
          <w:numId w:val="12"/>
        </w:numPr>
        <w:tabs>
          <w:tab w:pos="360" w:val="left" w:leader="none"/>
          <w:tab w:pos="1397" w:val="left" w:leader="none"/>
        </w:tabs>
        <w:spacing w:line="240" w:lineRule="auto" w:before="124" w:after="0"/>
        <w:ind w:left="1397" w:right="5084" w:hanging="1397"/>
        <w:jc w:val="right"/>
        <w:rPr>
          <w:sz w:val="24"/>
        </w:rPr>
      </w:pPr>
      <w:r>
        <w:rPr>
          <w:sz w:val="24"/>
        </w:rPr>
        <w:t>Chân RB1/AN10/C12IN3- (34): </w:t>
      </w:r>
      <w:r>
        <w:rPr>
          <w:spacing w:val="-3"/>
          <w:sz w:val="24"/>
        </w:rPr>
        <w:t>có </w:t>
      </w:r>
      <w:r>
        <w:rPr>
          <w:sz w:val="24"/>
        </w:rPr>
        <w:t>3 chức</w:t>
      </w:r>
      <w:r>
        <w:rPr>
          <w:spacing w:val="-7"/>
          <w:sz w:val="24"/>
        </w:rPr>
        <w:t> </w:t>
      </w:r>
      <w:r>
        <w:rPr>
          <w:sz w:val="24"/>
        </w:rPr>
        <w:t>năng:</w:t>
      </w:r>
    </w:p>
    <w:p>
      <w:pPr>
        <w:pStyle w:val="ListParagraph"/>
        <w:numPr>
          <w:ilvl w:val="3"/>
          <w:numId w:val="12"/>
        </w:numPr>
        <w:tabs>
          <w:tab w:pos="359" w:val="left" w:leader="none"/>
          <w:tab w:pos="360" w:val="left" w:leader="none"/>
        </w:tabs>
        <w:spacing w:line="240" w:lineRule="auto" w:before="117" w:after="0"/>
        <w:ind w:left="2117" w:right="5090" w:hanging="2117"/>
        <w:jc w:val="right"/>
        <w:rPr>
          <w:sz w:val="24"/>
        </w:rPr>
      </w:pPr>
      <w:r>
        <w:rPr>
          <w:sz w:val="24"/>
        </w:rPr>
        <w:t>RB1: xuất/nhập số – </w:t>
      </w:r>
      <w:r>
        <w:rPr>
          <w:spacing w:val="-4"/>
          <w:sz w:val="24"/>
        </w:rPr>
        <w:t>bit </w:t>
      </w:r>
      <w:r>
        <w:rPr>
          <w:sz w:val="24"/>
        </w:rPr>
        <w:t>thứ 1 của port</w:t>
      </w:r>
      <w:r>
        <w:rPr>
          <w:spacing w:val="8"/>
          <w:sz w:val="24"/>
        </w:rPr>
        <w:t> </w:t>
      </w:r>
      <w:r>
        <w:rPr>
          <w:sz w:val="24"/>
        </w:rPr>
        <w:t>B.</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AN10: ngõ vào tương </w:t>
      </w:r>
      <w:r>
        <w:rPr>
          <w:spacing w:val="2"/>
          <w:sz w:val="24"/>
        </w:rPr>
        <w:t>tự </w:t>
      </w:r>
      <w:r>
        <w:rPr>
          <w:sz w:val="24"/>
        </w:rPr>
        <w:t>kênh thứ</w:t>
      </w:r>
      <w:r>
        <w:rPr>
          <w:spacing w:val="11"/>
          <w:sz w:val="24"/>
        </w:rPr>
        <w:t> </w:t>
      </w:r>
      <w:r>
        <w:rPr>
          <w:sz w:val="24"/>
        </w:rPr>
        <w:t>10.</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C12IN3-: ngõ vào âm thứ 3 của </w:t>
      </w:r>
      <w:r>
        <w:rPr>
          <w:spacing w:val="-3"/>
          <w:sz w:val="24"/>
        </w:rPr>
        <w:t>bộ </w:t>
      </w:r>
      <w:r>
        <w:rPr>
          <w:sz w:val="24"/>
        </w:rPr>
        <w:t>so sánh C1 hoặc</w:t>
      </w:r>
      <w:r>
        <w:rPr>
          <w:spacing w:val="14"/>
          <w:sz w:val="24"/>
        </w:rPr>
        <w:t> </w:t>
      </w:r>
      <w:r>
        <w:rPr>
          <w:sz w:val="24"/>
        </w:rPr>
        <w:t>C2.</w:t>
      </w:r>
    </w:p>
    <w:p>
      <w:pPr>
        <w:pStyle w:val="ListParagraph"/>
        <w:numPr>
          <w:ilvl w:val="2"/>
          <w:numId w:val="12"/>
        </w:numPr>
        <w:tabs>
          <w:tab w:pos="1396" w:val="left" w:leader="none"/>
          <w:tab w:pos="1397" w:val="left" w:leader="none"/>
        </w:tabs>
        <w:spacing w:line="240" w:lineRule="auto" w:before="120" w:after="0"/>
        <w:ind w:left="1397" w:right="0" w:hanging="361"/>
        <w:jc w:val="left"/>
        <w:rPr>
          <w:sz w:val="24"/>
        </w:rPr>
      </w:pPr>
      <w:r>
        <w:rPr>
          <w:sz w:val="24"/>
        </w:rPr>
        <w:t>Chân RB2/AN8 (35): </w:t>
      </w:r>
      <w:r>
        <w:rPr>
          <w:spacing w:val="-3"/>
          <w:sz w:val="24"/>
        </w:rPr>
        <w:t>có </w:t>
      </w:r>
      <w:r>
        <w:rPr>
          <w:sz w:val="24"/>
        </w:rPr>
        <w:t>2 chức</w:t>
      </w:r>
      <w:r>
        <w:rPr>
          <w:spacing w:val="7"/>
          <w:sz w:val="24"/>
        </w:rPr>
        <w:t> </w:t>
      </w:r>
      <w:r>
        <w:rPr>
          <w:sz w:val="24"/>
        </w:rPr>
        <w:t>năng:</w:t>
      </w:r>
    </w:p>
    <w:p>
      <w:pPr>
        <w:pStyle w:val="ListParagraph"/>
        <w:numPr>
          <w:ilvl w:val="3"/>
          <w:numId w:val="12"/>
        </w:numPr>
        <w:tabs>
          <w:tab w:pos="2116" w:val="left" w:leader="none"/>
          <w:tab w:pos="2117" w:val="left" w:leader="none"/>
        </w:tabs>
        <w:spacing w:line="240" w:lineRule="auto" w:before="117" w:after="0"/>
        <w:ind w:left="2117" w:right="0" w:hanging="360"/>
        <w:jc w:val="left"/>
        <w:rPr>
          <w:sz w:val="24"/>
        </w:rPr>
      </w:pPr>
      <w:r>
        <w:rPr>
          <w:sz w:val="24"/>
        </w:rPr>
        <w:t>RB2: xuất/nhập số – </w:t>
      </w:r>
      <w:r>
        <w:rPr>
          <w:spacing w:val="-4"/>
          <w:sz w:val="24"/>
        </w:rPr>
        <w:t>bit </w:t>
      </w:r>
      <w:r>
        <w:rPr>
          <w:sz w:val="24"/>
        </w:rPr>
        <w:t>thứ 2 của port</w:t>
      </w:r>
      <w:r>
        <w:rPr>
          <w:spacing w:val="24"/>
          <w:sz w:val="24"/>
        </w:rPr>
        <w:t> </w:t>
      </w:r>
      <w:r>
        <w:rPr>
          <w:sz w:val="24"/>
        </w:rPr>
        <w:t>B.</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AN8: ngõ vào tương </w:t>
      </w:r>
      <w:r>
        <w:rPr>
          <w:spacing w:val="2"/>
          <w:sz w:val="24"/>
        </w:rPr>
        <w:t>tự </w:t>
      </w:r>
      <w:r>
        <w:rPr>
          <w:sz w:val="24"/>
        </w:rPr>
        <w:t>kênh thứ</w:t>
      </w:r>
      <w:r>
        <w:rPr>
          <w:spacing w:val="9"/>
          <w:sz w:val="24"/>
        </w:rPr>
        <w:t> </w:t>
      </w:r>
      <w:r>
        <w:rPr>
          <w:sz w:val="24"/>
        </w:rPr>
        <w:t>8.</w:t>
      </w:r>
    </w:p>
    <w:p>
      <w:pPr>
        <w:pStyle w:val="ListParagraph"/>
        <w:numPr>
          <w:ilvl w:val="2"/>
          <w:numId w:val="12"/>
        </w:numPr>
        <w:tabs>
          <w:tab w:pos="1396" w:val="left" w:leader="none"/>
          <w:tab w:pos="1397" w:val="left" w:leader="none"/>
        </w:tabs>
        <w:spacing w:line="240" w:lineRule="auto" w:before="120" w:after="0"/>
        <w:ind w:left="1397" w:right="0" w:hanging="361"/>
        <w:jc w:val="left"/>
        <w:rPr>
          <w:sz w:val="24"/>
        </w:rPr>
      </w:pPr>
      <w:r>
        <w:rPr>
          <w:sz w:val="24"/>
        </w:rPr>
        <w:t>Chân RB3/AN9/PGM/C12IN2 (36): </w:t>
      </w:r>
      <w:r>
        <w:rPr>
          <w:spacing w:val="-3"/>
          <w:sz w:val="24"/>
        </w:rPr>
        <w:t>có </w:t>
      </w:r>
      <w:r>
        <w:rPr>
          <w:sz w:val="24"/>
        </w:rPr>
        <w:t>4 chức</w:t>
      </w:r>
      <w:r>
        <w:rPr>
          <w:spacing w:val="8"/>
          <w:sz w:val="24"/>
        </w:rPr>
        <w:t> </w:t>
      </w:r>
      <w:r>
        <w:rPr>
          <w:sz w:val="24"/>
        </w:rPr>
        <w:t>năng:</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RB3: xuất/nhập số – </w:t>
      </w:r>
      <w:r>
        <w:rPr>
          <w:spacing w:val="-4"/>
          <w:sz w:val="24"/>
        </w:rPr>
        <w:t>bit </w:t>
      </w:r>
      <w:r>
        <w:rPr>
          <w:sz w:val="24"/>
        </w:rPr>
        <w:t>thứ 3 của port</w:t>
      </w:r>
      <w:r>
        <w:rPr>
          <w:spacing w:val="24"/>
          <w:sz w:val="24"/>
        </w:rPr>
        <w:t> </w:t>
      </w:r>
      <w:r>
        <w:rPr>
          <w:sz w:val="24"/>
        </w:rPr>
        <w:t>B.</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AN9: ngõ vào tương </w:t>
      </w:r>
      <w:r>
        <w:rPr>
          <w:spacing w:val="2"/>
          <w:sz w:val="24"/>
        </w:rPr>
        <w:t>tự </w:t>
      </w:r>
      <w:r>
        <w:rPr>
          <w:sz w:val="24"/>
        </w:rPr>
        <w:t>kênh thứ</w:t>
      </w:r>
      <w:r>
        <w:rPr>
          <w:spacing w:val="11"/>
          <w:sz w:val="24"/>
        </w:rPr>
        <w:t> </w:t>
      </w:r>
      <w:r>
        <w:rPr>
          <w:sz w:val="24"/>
        </w:rPr>
        <w:t>9.</w:t>
      </w:r>
    </w:p>
    <w:p>
      <w:pPr>
        <w:pStyle w:val="ListParagraph"/>
        <w:numPr>
          <w:ilvl w:val="3"/>
          <w:numId w:val="12"/>
        </w:numPr>
        <w:tabs>
          <w:tab w:pos="2116" w:val="left" w:leader="none"/>
          <w:tab w:pos="2117" w:val="left" w:leader="none"/>
        </w:tabs>
        <w:spacing w:line="240" w:lineRule="auto" w:before="122" w:after="0"/>
        <w:ind w:left="2117" w:right="0" w:hanging="360"/>
        <w:jc w:val="left"/>
        <w:rPr>
          <w:sz w:val="24"/>
        </w:rPr>
      </w:pPr>
      <w:r>
        <w:rPr>
          <w:sz w:val="24"/>
        </w:rPr>
        <w:t>PGM: Chân cho phép </w:t>
      </w:r>
      <w:r>
        <w:rPr>
          <w:spacing w:val="-4"/>
          <w:sz w:val="24"/>
        </w:rPr>
        <w:t>lập </w:t>
      </w:r>
      <w:r>
        <w:rPr>
          <w:sz w:val="24"/>
        </w:rPr>
        <w:t>trình điện áp thấp</w:t>
      </w:r>
      <w:r>
        <w:rPr>
          <w:spacing w:val="13"/>
          <w:sz w:val="24"/>
        </w:rPr>
        <w:t> </w:t>
      </w:r>
      <w:r>
        <w:rPr>
          <w:sz w:val="24"/>
        </w:rPr>
        <w:t>ICSP.</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C12IN1-: ngõ vào âm thứ 2 của </w:t>
      </w:r>
      <w:r>
        <w:rPr>
          <w:spacing w:val="-3"/>
          <w:sz w:val="24"/>
        </w:rPr>
        <w:t>bộ </w:t>
      </w:r>
      <w:r>
        <w:rPr>
          <w:sz w:val="24"/>
        </w:rPr>
        <w:t>so sánh C1 hoặc</w:t>
      </w:r>
      <w:r>
        <w:rPr>
          <w:spacing w:val="13"/>
          <w:sz w:val="24"/>
        </w:rPr>
        <w:t> </w:t>
      </w:r>
      <w:r>
        <w:rPr>
          <w:sz w:val="24"/>
        </w:rPr>
        <w:t>C2</w:t>
      </w:r>
    </w:p>
    <w:p>
      <w:pPr>
        <w:pStyle w:val="ListParagraph"/>
        <w:numPr>
          <w:ilvl w:val="2"/>
          <w:numId w:val="12"/>
        </w:numPr>
        <w:tabs>
          <w:tab w:pos="1396" w:val="left" w:leader="none"/>
          <w:tab w:pos="1397" w:val="left" w:leader="none"/>
        </w:tabs>
        <w:spacing w:line="240" w:lineRule="auto" w:before="125" w:after="0"/>
        <w:ind w:left="1397" w:right="0" w:hanging="361"/>
        <w:jc w:val="left"/>
        <w:rPr>
          <w:sz w:val="24"/>
        </w:rPr>
      </w:pPr>
      <w:r>
        <w:rPr>
          <w:sz w:val="24"/>
        </w:rPr>
        <w:t>Chân RB4/AN11 (37): </w:t>
      </w:r>
      <w:r>
        <w:rPr>
          <w:spacing w:val="-3"/>
          <w:sz w:val="24"/>
        </w:rPr>
        <w:t>có </w:t>
      </w:r>
      <w:r>
        <w:rPr>
          <w:sz w:val="24"/>
        </w:rPr>
        <w:t>2 chức</w:t>
      </w:r>
      <w:r>
        <w:rPr>
          <w:spacing w:val="7"/>
          <w:sz w:val="24"/>
        </w:rPr>
        <w:t> </w:t>
      </w:r>
      <w:r>
        <w:rPr>
          <w:sz w:val="24"/>
        </w:rPr>
        <w:t>năng:</w:t>
      </w:r>
    </w:p>
    <w:p>
      <w:pPr>
        <w:pStyle w:val="ListParagraph"/>
        <w:numPr>
          <w:ilvl w:val="3"/>
          <w:numId w:val="12"/>
        </w:numPr>
        <w:tabs>
          <w:tab w:pos="2116" w:val="left" w:leader="none"/>
          <w:tab w:pos="2117" w:val="left" w:leader="none"/>
        </w:tabs>
        <w:spacing w:line="240" w:lineRule="auto" w:before="116" w:after="0"/>
        <w:ind w:left="2117" w:right="0" w:hanging="360"/>
        <w:jc w:val="left"/>
        <w:rPr>
          <w:sz w:val="24"/>
        </w:rPr>
      </w:pPr>
      <w:r>
        <w:rPr>
          <w:sz w:val="24"/>
        </w:rPr>
        <w:t>RB4: xuất/nhập số – </w:t>
      </w:r>
      <w:r>
        <w:rPr>
          <w:spacing w:val="-4"/>
          <w:sz w:val="24"/>
        </w:rPr>
        <w:t>bit </w:t>
      </w:r>
      <w:r>
        <w:rPr>
          <w:sz w:val="24"/>
        </w:rPr>
        <w:t>thứ 4 của port</w:t>
      </w:r>
      <w:r>
        <w:rPr>
          <w:spacing w:val="24"/>
          <w:sz w:val="24"/>
        </w:rPr>
        <w:t> </w:t>
      </w:r>
      <w:r>
        <w:rPr>
          <w:sz w:val="24"/>
        </w:rPr>
        <w:t>B.</w:t>
      </w:r>
    </w:p>
    <w:p>
      <w:pPr>
        <w:pStyle w:val="ListParagraph"/>
        <w:numPr>
          <w:ilvl w:val="3"/>
          <w:numId w:val="12"/>
        </w:numPr>
        <w:tabs>
          <w:tab w:pos="2116" w:val="left" w:leader="none"/>
          <w:tab w:pos="2117" w:val="left" w:leader="none"/>
        </w:tabs>
        <w:spacing w:line="240" w:lineRule="auto" w:before="118" w:after="0"/>
        <w:ind w:left="2117" w:right="0" w:hanging="360"/>
        <w:jc w:val="left"/>
        <w:rPr>
          <w:sz w:val="24"/>
        </w:rPr>
      </w:pPr>
      <w:r>
        <w:rPr>
          <w:sz w:val="24"/>
        </w:rPr>
        <w:t>AN9: ngõ vào tương </w:t>
      </w:r>
      <w:r>
        <w:rPr>
          <w:spacing w:val="2"/>
          <w:sz w:val="24"/>
        </w:rPr>
        <w:t>tự </w:t>
      </w:r>
      <w:r>
        <w:rPr>
          <w:sz w:val="24"/>
        </w:rPr>
        <w:t>kênh thứ</w:t>
      </w:r>
      <w:r>
        <w:rPr>
          <w:spacing w:val="11"/>
          <w:sz w:val="24"/>
        </w:rPr>
        <w:t> </w:t>
      </w:r>
      <w:r>
        <w:rPr>
          <w:sz w:val="24"/>
        </w:rPr>
        <w:t>9.</w:t>
      </w:r>
    </w:p>
    <w:p>
      <w:pPr>
        <w:spacing w:after="0" w:line="240" w:lineRule="auto"/>
        <w:jc w:val="left"/>
        <w:rPr>
          <w:sz w:val="24"/>
        </w:rPr>
        <w:sectPr>
          <w:pgSz w:w="11910" w:h="16840"/>
          <w:pgMar w:header="283" w:footer="472" w:top="640" w:bottom="660" w:left="740" w:right="0"/>
        </w:sectPr>
      </w:pPr>
    </w:p>
    <w:p>
      <w:pPr>
        <w:pStyle w:val="BodyText"/>
        <w:spacing w:before="8" w:after="1"/>
        <w:rPr>
          <w:sz w:val="15"/>
        </w:rPr>
      </w:pPr>
    </w:p>
    <w:p>
      <w:pPr>
        <w:pStyle w:val="BodyText"/>
        <w:spacing w:line="20" w:lineRule="exact"/>
        <w:ind w:left="3219" w:right="-58"/>
        <w:rPr>
          <w:sz w:val="2"/>
        </w:rPr>
      </w:pPr>
      <w:r>
        <w:rPr>
          <w:sz w:val="2"/>
        </w:rPr>
        <w:pict>
          <v:group style="width:19.7pt;height:.5pt;mso-position-horizontal-relative:char;mso-position-vertical-relative:line" coordorigin="0,0" coordsize="394,10">
            <v:line style="position:absolute" from="0,5" to="393,5" stroked="true" strokeweight=".483725pt" strokecolor="#000000">
              <v:stroke dashstyle="solid"/>
            </v:line>
          </v:group>
        </w:pict>
      </w:r>
      <w:r>
        <w:rPr>
          <w:sz w:val="2"/>
        </w:rPr>
      </w:r>
    </w:p>
    <w:p>
      <w:pPr>
        <w:pStyle w:val="ListParagraph"/>
        <w:numPr>
          <w:ilvl w:val="2"/>
          <w:numId w:val="12"/>
        </w:numPr>
        <w:tabs>
          <w:tab w:pos="1396" w:val="left" w:leader="none"/>
          <w:tab w:pos="1397" w:val="left" w:leader="none"/>
        </w:tabs>
        <w:spacing w:line="240" w:lineRule="auto" w:before="0" w:after="0"/>
        <w:ind w:left="1397" w:right="0" w:hanging="361"/>
        <w:jc w:val="left"/>
        <w:rPr>
          <w:i/>
          <w:sz w:val="24"/>
        </w:rPr>
      </w:pPr>
      <w:r>
        <w:rPr>
          <w:sz w:val="24"/>
        </w:rPr>
        <w:t>Chân RB5/ AN13/</w:t>
      </w:r>
      <w:r>
        <w:rPr>
          <w:spacing w:val="-32"/>
          <w:sz w:val="24"/>
        </w:rPr>
        <w:t> </w:t>
      </w:r>
      <w:r>
        <w:rPr>
          <w:i/>
          <w:spacing w:val="-12"/>
          <w:sz w:val="24"/>
        </w:rPr>
        <w:t>T</w:t>
      </w:r>
      <w:r>
        <w:rPr>
          <w:spacing w:val="-12"/>
          <w:sz w:val="24"/>
        </w:rPr>
        <w:t>1</w:t>
      </w:r>
      <w:r>
        <w:rPr>
          <w:i/>
          <w:spacing w:val="-12"/>
          <w:sz w:val="24"/>
        </w:rPr>
        <w:t>G</w:t>
      </w:r>
    </w:p>
    <w:p>
      <w:pPr>
        <w:pStyle w:val="ListParagraph"/>
        <w:numPr>
          <w:ilvl w:val="0"/>
          <w:numId w:val="15"/>
        </w:numPr>
        <w:tabs>
          <w:tab w:pos="467" w:val="left" w:leader="none"/>
        </w:tabs>
        <w:spacing w:line="240" w:lineRule="auto" w:before="180" w:after="0"/>
        <w:ind w:left="467" w:right="0" w:hanging="404"/>
        <w:jc w:val="left"/>
        <w:rPr>
          <w:sz w:val="24"/>
        </w:rPr>
      </w:pPr>
      <w:r>
        <w:rPr>
          <w:w w:val="99"/>
          <w:sz w:val="24"/>
        </w:rPr>
        <w:br w:type="column"/>
      </w:r>
      <w:r>
        <w:rPr>
          <w:sz w:val="24"/>
        </w:rPr>
        <w:t>: có 3 chức</w:t>
      </w:r>
      <w:r>
        <w:rPr>
          <w:spacing w:val="1"/>
          <w:sz w:val="24"/>
        </w:rPr>
        <w:t> </w:t>
      </w:r>
      <w:r>
        <w:rPr>
          <w:sz w:val="24"/>
        </w:rPr>
        <w:t>năng:</w:t>
      </w:r>
    </w:p>
    <w:p>
      <w:pPr>
        <w:spacing w:after="0" w:line="240" w:lineRule="auto"/>
        <w:jc w:val="left"/>
        <w:rPr>
          <w:sz w:val="24"/>
        </w:rPr>
        <w:sectPr>
          <w:type w:val="continuous"/>
          <w:pgSz w:w="11910" w:h="16840"/>
          <w:pgMar w:top="520" w:bottom="280" w:left="740" w:right="0"/>
          <w:cols w:num="2" w:equalWidth="0">
            <w:col w:w="3623" w:space="40"/>
            <w:col w:w="7507"/>
          </w:cols>
        </w:sectPr>
      </w:pPr>
    </w:p>
    <w:p>
      <w:pPr>
        <w:pStyle w:val="ListParagraph"/>
        <w:numPr>
          <w:ilvl w:val="1"/>
          <w:numId w:val="15"/>
        </w:numPr>
        <w:tabs>
          <w:tab w:pos="2116" w:val="left" w:leader="none"/>
          <w:tab w:pos="2117" w:val="left" w:leader="none"/>
        </w:tabs>
        <w:spacing w:line="240" w:lineRule="auto" w:before="119" w:after="0"/>
        <w:ind w:left="2117" w:right="0" w:hanging="360"/>
        <w:jc w:val="left"/>
        <w:rPr>
          <w:sz w:val="24"/>
        </w:rPr>
      </w:pPr>
      <w:r>
        <w:rPr>
          <w:sz w:val="24"/>
        </w:rPr>
        <w:t>RB5: xuất/nhập số – </w:t>
      </w:r>
      <w:r>
        <w:rPr>
          <w:spacing w:val="-4"/>
          <w:sz w:val="24"/>
        </w:rPr>
        <w:t>bit </w:t>
      </w:r>
      <w:r>
        <w:rPr>
          <w:sz w:val="24"/>
        </w:rPr>
        <w:t>thứ 5 của port</w:t>
      </w:r>
      <w:r>
        <w:rPr>
          <w:spacing w:val="24"/>
          <w:sz w:val="24"/>
        </w:rPr>
        <w:t> </w:t>
      </w:r>
      <w:r>
        <w:rPr>
          <w:sz w:val="24"/>
        </w:rPr>
        <w:t>B.</w:t>
      </w:r>
    </w:p>
    <w:p>
      <w:pPr>
        <w:pStyle w:val="ListParagraph"/>
        <w:numPr>
          <w:ilvl w:val="1"/>
          <w:numId w:val="15"/>
        </w:numPr>
        <w:tabs>
          <w:tab w:pos="2116" w:val="left" w:leader="none"/>
          <w:tab w:pos="2117" w:val="left" w:leader="none"/>
        </w:tabs>
        <w:spacing w:line="240" w:lineRule="auto" w:before="123" w:after="0"/>
        <w:ind w:left="2117" w:right="0" w:hanging="360"/>
        <w:jc w:val="left"/>
        <w:rPr>
          <w:sz w:val="24"/>
        </w:rPr>
      </w:pPr>
      <w:r>
        <w:rPr>
          <w:sz w:val="24"/>
        </w:rPr>
        <w:t>KPI1: ngõ vào phát sinh ngắt khi thay </w:t>
      </w:r>
      <w:r>
        <w:rPr>
          <w:spacing w:val="3"/>
          <w:sz w:val="24"/>
        </w:rPr>
        <w:t>đổi </w:t>
      </w:r>
      <w:r>
        <w:rPr>
          <w:sz w:val="24"/>
        </w:rPr>
        <w:t>trạng thái – thứ</w:t>
      </w:r>
      <w:r>
        <w:rPr>
          <w:spacing w:val="5"/>
          <w:sz w:val="24"/>
        </w:rPr>
        <w:t> </w:t>
      </w:r>
      <w:r>
        <w:rPr>
          <w:sz w:val="24"/>
        </w:rPr>
        <w:t>1.</w:t>
      </w:r>
    </w:p>
    <w:p>
      <w:pPr>
        <w:pStyle w:val="BodyText"/>
        <w:spacing w:before="10"/>
        <w:rPr>
          <w:sz w:val="11"/>
        </w:rPr>
      </w:pPr>
      <w:r>
        <w:rPr/>
        <w:pict>
          <v:shape style="position:absolute;margin-left:144.93364pt;margin-top:9.031763pt;width:19.7pt;height:.1pt;mso-position-horizontal-relative:page;mso-position-vertical-relative:paragraph;z-index:-15716864;mso-wrap-distance-left:0;mso-wrap-distance-right:0" coordorigin="2899,181" coordsize="394,0" path="m2899,181l3292,181e" filled="false" stroked="true" strokeweight=".483725pt" strokecolor="#000000">
            <v:path arrowok="t"/>
            <v:stroke dashstyle="solid"/>
            <w10:wrap type="topAndBottom"/>
          </v:shape>
        </w:pict>
      </w:r>
    </w:p>
    <w:p>
      <w:pPr>
        <w:pStyle w:val="ListParagraph"/>
        <w:numPr>
          <w:ilvl w:val="1"/>
          <w:numId w:val="15"/>
        </w:numPr>
        <w:tabs>
          <w:tab w:pos="2139" w:val="left" w:leader="none"/>
          <w:tab w:pos="2140" w:val="left" w:leader="none"/>
        </w:tabs>
        <w:spacing w:line="240" w:lineRule="auto" w:before="0" w:after="0"/>
        <w:ind w:left="2139" w:right="0" w:hanging="383"/>
        <w:jc w:val="left"/>
        <w:rPr>
          <w:sz w:val="24"/>
        </w:rPr>
      </w:pPr>
      <w:r>
        <w:rPr>
          <w:i/>
          <w:spacing w:val="-7"/>
          <w:sz w:val="24"/>
        </w:rPr>
        <w:t>T</w:t>
      </w:r>
      <w:r>
        <w:rPr>
          <w:spacing w:val="-7"/>
          <w:sz w:val="24"/>
        </w:rPr>
        <w:t>1</w:t>
      </w:r>
      <w:r>
        <w:rPr>
          <w:i/>
          <w:spacing w:val="-7"/>
          <w:sz w:val="24"/>
        </w:rPr>
        <w:t>G </w:t>
      </w:r>
      <w:r>
        <w:rPr>
          <w:sz w:val="24"/>
        </w:rPr>
        <w:t>(Timer1 gate input): ngõ vào Gate cho phép time1 đếm dùng để đếm độ rộng</w:t>
      </w:r>
      <w:r>
        <w:rPr>
          <w:spacing w:val="-13"/>
          <w:sz w:val="24"/>
        </w:rPr>
        <w:t> </w:t>
      </w:r>
      <w:r>
        <w:rPr>
          <w:sz w:val="24"/>
        </w:rPr>
        <w:t>xung.</w:t>
      </w:r>
    </w:p>
    <w:p>
      <w:pPr>
        <w:pStyle w:val="ListParagraph"/>
        <w:numPr>
          <w:ilvl w:val="0"/>
          <w:numId w:val="16"/>
        </w:numPr>
        <w:tabs>
          <w:tab w:pos="1396" w:val="left" w:leader="none"/>
          <w:tab w:pos="1397" w:val="left" w:leader="none"/>
        </w:tabs>
        <w:spacing w:line="240" w:lineRule="auto" w:before="127" w:after="0"/>
        <w:ind w:left="1397" w:right="0" w:hanging="361"/>
        <w:jc w:val="left"/>
        <w:rPr>
          <w:sz w:val="24"/>
        </w:rPr>
      </w:pPr>
      <w:r>
        <w:rPr>
          <w:sz w:val="24"/>
        </w:rPr>
        <w:t>Chân RB6/ICSPCLK (39): có 2 chức</w:t>
      </w:r>
      <w:r>
        <w:rPr>
          <w:spacing w:val="1"/>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RB6: xuất/nhập</w:t>
      </w:r>
      <w:r>
        <w:rPr>
          <w:spacing w:val="3"/>
          <w:sz w:val="24"/>
        </w:rPr>
        <w:t> </w:t>
      </w:r>
      <w:r>
        <w:rPr>
          <w:sz w:val="24"/>
        </w:rPr>
        <w:t>số.</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ICSPCLK: xung clock </w:t>
      </w:r>
      <w:r>
        <w:rPr>
          <w:spacing w:val="-4"/>
          <w:sz w:val="24"/>
        </w:rPr>
        <w:t>lập </w:t>
      </w:r>
      <w:r>
        <w:rPr>
          <w:sz w:val="24"/>
        </w:rPr>
        <w:t>trình nối</w:t>
      </w:r>
      <w:r>
        <w:rPr>
          <w:spacing w:val="10"/>
          <w:sz w:val="24"/>
        </w:rPr>
        <w:t> </w:t>
      </w:r>
      <w:r>
        <w:rPr>
          <w:sz w:val="24"/>
        </w:rPr>
        <w:t>tiếp.</w:t>
      </w:r>
    </w:p>
    <w:p>
      <w:pPr>
        <w:pStyle w:val="ListParagraph"/>
        <w:numPr>
          <w:ilvl w:val="0"/>
          <w:numId w:val="16"/>
        </w:numPr>
        <w:tabs>
          <w:tab w:pos="1396" w:val="left" w:leader="none"/>
          <w:tab w:pos="1397" w:val="left" w:leader="none"/>
        </w:tabs>
        <w:spacing w:line="240" w:lineRule="auto" w:before="119" w:after="0"/>
        <w:ind w:left="1397" w:right="0" w:hanging="361"/>
        <w:jc w:val="left"/>
        <w:rPr>
          <w:sz w:val="24"/>
        </w:rPr>
      </w:pPr>
      <w:r>
        <w:rPr>
          <w:sz w:val="24"/>
        </w:rPr>
        <w:t>Chân RB7/ICSPDAT (40): </w:t>
      </w:r>
      <w:r>
        <w:rPr>
          <w:spacing w:val="-3"/>
          <w:sz w:val="24"/>
        </w:rPr>
        <w:t>có </w:t>
      </w:r>
      <w:r>
        <w:rPr>
          <w:sz w:val="24"/>
        </w:rPr>
        <w:t>2 chức</w:t>
      </w:r>
      <w:r>
        <w:rPr>
          <w:spacing w:val="10"/>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RB7: xuất/nhập</w:t>
      </w:r>
      <w:r>
        <w:rPr>
          <w:spacing w:val="3"/>
          <w:sz w:val="24"/>
        </w:rPr>
        <w:t> </w:t>
      </w:r>
      <w:r>
        <w:rPr>
          <w:sz w:val="24"/>
        </w:rPr>
        <w:t>số.</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ICSPDAT: ngõ xuất </w:t>
      </w:r>
      <w:r>
        <w:rPr>
          <w:spacing w:val="-3"/>
          <w:sz w:val="24"/>
        </w:rPr>
        <w:t>nhập </w:t>
      </w:r>
      <w:r>
        <w:rPr>
          <w:sz w:val="24"/>
        </w:rPr>
        <w:t>dữ </w:t>
      </w:r>
      <w:r>
        <w:rPr>
          <w:spacing w:val="-3"/>
          <w:sz w:val="24"/>
        </w:rPr>
        <w:t>liệu </w:t>
      </w:r>
      <w:r>
        <w:rPr>
          <w:sz w:val="24"/>
        </w:rPr>
        <w:t>lập trình nối</w:t>
      </w:r>
      <w:r>
        <w:rPr>
          <w:spacing w:val="24"/>
          <w:sz w:val="24"/>
        </w:rPr>
        <w:t> </w:t>
      </w:r>
      <w:r>
        <w:rPr>
          <w:sz w:val="24"/>
        </w:rPr>
        <w:t>tiếp.</w:t>
      </w:r>
    </w:p>
    <w:p>
      <w:pPr>
        <w:pStyle w:val="BodyText"/>
        <w:spacing w:before="3"/>
        <w:rPr>
          <w:sz w:val="9"/>
        </w:rPr>
      </w:pPr>
      <w:r>
        <w:rPr/>
        <w:pict>
          <v:shape style="position:absolute;margin-left:97.727997pt;margin-top:6.528131pt;width:470.85pt;height:13.7pt;mso-position-horizontal-relative:page;mso-position-vertical-relative:paragraph;z-index:-15716352;mso-wrap-distance-left:0;mso-wrap-distance-right:0" type="#_x0000_t202" filled="true" fillcolor="#daedf3" stroked="false">
            <v:textbox inset="0,0,0,0">
              <w:txbxContent>
                <w:p>
                  <w:pPr>
                    <w:tabs>
                      <w:tab w:pos="595" w:val="left" w:leader="none"/>
                    </w:tabs>
                    <w:spacing w:line="268" w:lineRule="exact" w:before="0"/>
                    <w:ind w:left="28" w:right="0" w:firstLine="0"/>
                    <w:jc w:val="left"/>
                    <w:rPr>
                      <w:b/>
                      <w:i/>
                      <w:sz w:val="24"/>
                    </w:rPr>
                  </w:pPr>
                  <w:r>
                    <w:rPr>
                      <w:b/>
                      <w:i/>
                      <w:sz w:val="24"/>
                    </w:rPr>
                    <w:t>c.</w:t>
                    <w:tab/>
                    <w:t>Chức năng các chân của</w:t>
                  </w:r>
                  <w:r>
                    <w:rPr>
                      <w:b/>
                      <w:i/>
                      <w:spacing w:val="3"/>
                      <w:sz w:val="24"/>
                    </w:rPr>
                    <w:t> </w:t>
                  </w:r>
                  <w:r>
                    <w:rPr>
                      <w:b/>
                      <w:i/>
                      <w:sz w:val="24"/>
                    </w:rPr>
                    <w:t>portC</w:t>
                  </w:r>
                </w:p>
              </w:txbxContent>
            </v:textbox>
            <v:fill type="solid"/>
            <w10:wrap type="topAndBottom"/>
          </v:shape>
        </w:pict>
      </w:r>
    </w:p>
    <w:p>
      <w:pPr>
        <w:pStyle w:val="ListParagraph"/>
        <w:numPr>
          <w:ilvl w:val="0"/>
          <w:numId w:val="16"/>
        </w:numPr>
        <w:tabs>
          <w:tab w:pos="360" w:val="left" w:leader="none"/>
          <w:tab w:pos="1397" w:val="left" w:leader="none"/>
        </w:tabs>
        <w:spacing w:line="240" w:lineRule="auto" w:before="99" w:after="0"/>
        <w:ind w:left="1397" w:right="5100" w:hanging="1397"/>
        <w:jc w:val="right"/>
        <w:rPr>
          <w:sz w:val="24"/>
        </w:rPr>
      </w:pPr>
      <w:r>
        <w:rPr>
          <w:sz w:val="24"/>
        </w:rPr>
        <w:t>Chân RC0/T1OSO/T1CKI (15): </w:t>
      </w:r>
      <w:r>
        <w:rPr>
          <w:spacing w:val="-3"/>
          <w:sz w:val="24"/>
        </w:rPr>
        <w:t>có </w:t>
      </w:r>
      <w:r>
        <w:rPr>
          <w:sz w:val="24"/>
        </w:rPr>
        <w:t>3 chức</w:t>
      </w:r>
      <w:r>
        <w:rPr>
          <w:spacing w:val="-7"/>
          <w:sz w:val="24"/>
        </w:rPr>
        <w:t> </w:t>
      </w:r>
      <w:r>
        <w:rPr>
          <w:sz w:val="24"/>
        </w:rPr>
        <w:t>năng:</w:t>
      </w:r>
    </w:p>
    <w:p>
      <w:pPr>
        <w:pStyle w:val="ListParagraph"/>
        <w:numPr>
          <w:ilvl w:val="1"/>
          <w:numId w:val="16"/>
        </w:numPr>
        <w:tabs>
          <w:tab w:pos="359" w:val="left" w:leader="none"/>
          <w:tab w:pos="360" w:val="left" w:leader="none"/>
        </w:tabs>
        <w:spacing w:line="240" w:lineRule="auto" w:before="116" w:after="0"/>
        <w:ind w:left="2117" w:right="5092" w:hanging="2117"/>
        <w:jc w:val="right"/>
        <w:rPr>
          <w:sz w:val="24"/>
        </w:rPr>
      </w:pPr>
      <w:r>
        <w:rPr>
          <w:sz w:val="24"/>
        </w:rPr>
        <w:t>RC0: xuất/nhập số – </w:t>
      </w:r>
      <w:r>
        <w:rPr>
          <w:spacing w:val="-4"/>
          <w:sz w:val="24"/>
        </w:rPr>
        <w:t>bit </w:t>
      </w:r>
      <w:r>
        <w:rPr>
          <w:sz w:val="24"/>
        </w:rPr>
        <w:t>thứ 0 của port</w:t>
      </w:r>
      <w:r>
        <w:rPr>
          <w:spacing w:val="6"/>
          <w:sz w:val="24"/>
        </w:rPr>
        <w:t> </w:t>
      </w:r>
      <w:r>
        <w:rPr>
          <w:sz w:val="24"/>
        </w:rPr>
        <w:t>C.</w:t>
      </w:r>
    </w:p>
    <w:p>
      <w:pPr>
        <w:pStyle w:val="ListParagraph"/>
        <w:numPr>
          <w:ilvl w:val="1"/>
          <w:numId w:val="16"/>
        </w:numPr>
        <w:tabs>
          <w:tab w:pos="359" w:val="left" w:leader="none"/>
          <w:tab w:pos="360" w:val="left" w:leader="none"/>
        </w:tabs>
        <w:spacing w:line="240" w:lineRule="auto" w:before="119" w:after="0"/>
        <w:ind w:left="2117" w:right="5109" w:hanging="2117"/>
        <w:jc w:val="right"/>
        <w:rPr>
          <w:sz w:val="24"/>
        </w:rPr>
      </w:pPr>
      <w:r>
        <w:rPr>
          <w:sz w:val="24"/>
        </w:rPr>
        <w:t>T1OSO: ngõ ra của </w:t>
      </w:r>
      <w:r>
        <w:rPr>
          <w:spacing w:val="-3"/>
          <w:sz w:val="24"/>
        </w:rPr>
        <w:t>bộ </w:t>
      </w:r>
      <w:r>
        <w:rPr>
          <w:sz w:val="24"/>
        </w:rPr>
        <w:t>dao động</w:t>
      </w:r>
      <w:r>
        <w:rPr>
          <w:spacing w:val="-5"/>
          <w:sz w:val="24"/>
        </w:rPr>
        <w:t> </w:t>
      </w:r>
      <w:r>
        <w:rPr>
          <w:sz w:val="24"/>
        </w:rPr>
        <w:t>Timer1.</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T1CKI: ngõ vào </w:t>
      </w:r>
      <w:r>
        <w:rPr>
          <w:spacing w:val="-3"/>
          <w:sz w:val="24"/>
        </w:rPr>
        <w:t>xung </w:t>
      </w:r>
      <w:r>
        <w:rPr>
          <w:sz w:val="24"/>
        </w:rPr>
        <w:t>clock </w:t>
      </w:r>
      <w:r>
        <w:rPr>
          <w:spacing w:val="2"/>
          <w:sz w:val="24"/>
        </w:rPr>
        <w:t>từ </w:t>
      </w:r>
      <w:r>
        <w:rPr>
          <w:sz w:val="24"/>
        </w:rPr>
        <w:t>bên ngoài</w:t>
      </w:r>
      <w:r>
        <w:rPr>
          <w:spacing w:val="12"/>
          <w:sz w:val="24"/>
        </w:rPr>
        <w:t> </w:t>
      </w:r>
      <w:r>
        <w:rPr>
          <w:sz w:val="24"/>
        </w:rPr>
        <w:t>Timer1.</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RC1/T1OSI/CCP2 (16): </w:t>
      </w:r>
      <w:r>
        <w:rPr>
          <w:spacing w:val="-3"/>
          <w:sz w:val="24"/>
        </w:rPr>
        <w:t>có </w:t>
      </w:r>
      <w:r>
        <w:rPr>
          <w:sz w:val="24"/>
        </w:rPr>
        <w:t>3 chức</w:t>
      </w:r>
      <w:r>
        <w:rPr>
          <w:spacing w:val="5"/>
          <w:sz w:val="24"/>
        </w:rPr>
        <w:t> </w:t>
      </w:r>
      <w:r>
        <w:rPr>
          <w:sz w:val="24"/>
        </w:rPr>
        <w:t>năng:</w:t>
      </w:r>
    </w:p>
    <w:p>
      <w:pPr>
        <w:pStyle w:val="ListParagraph"/>
        <w:numPr>
          <w:ilvl w:val="1"/>
          <w:numId w:val="16"/>
        </w:numPr>
        <w:tabs>
          <w:tab w:pos="2116" w:val="left" w:leader="none"/>
          <w:tab w:pos="2117" w:val="left" w:leader="none"/>
        </w:tabs>
        <w:spacing w:line="240" w:lineRule="auto" w:before="121" w:after="0"/>
        <w:ind w:left="2117" w:right="0" w:hanging="360"/>
        <w:jc w:val="left"/>
        <w:rPr>
          <w:sz w:val="24"/>
        </w:rPr>
      </w:pPr>
      <w:r>
        <w:rPr>
          <w:sz w:val="24"/>
        </w:rPr>
        <w:t>RC1: xuất/nhập số – </w:t>
      </w:r>
      <w:r>
        <w:rPr>
          <w:spacing w:val="-4"/>
          <w:sz w:val="24"/>
        </w:rPr>
        <w:t>bit </w:t>
      </w:r>
      <w:r>
        <w:rPr>
          <w:sz w:val="24"/>
        </w:rPr>
        <w:t>thứ 1 của port</w:t>
      </w:r>
      <w:r>
        <w:rPr>
          <w:spacing w:val="24"/>
          <w:sz w:val="24"/>
        </w:rPr>
        <w:t> </w:t>
      </w:r>
      <w:r>
        <w:rPr>
          <w:sz w:val="24"/>
        </w:rPr>
        <w:t>C.</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T1OSI: ngõ vào của </w:t>
      </w:r>
      <w:r>
        <w:rPr>
          <w:spacing w:val="-3"/>
          <w:sz w:val="24"/>
        </w:rPr>
        <w:t>bộ </w:t>
      </w:r>
      <w:r>
        <w:rPr>
          <w:sz w:val="24"/>
        </w:rPr>
        <w:t>dao động</w:t>
      </w:r>
      <w:r>
        <w:rPr>
          <w:spacing w:val="20"/>
          <w:sz w:val="24"/>
        </w:rPr>
        <w:t> </w:t>
      </w:r>
      <w:r>
        <w:rPr>
          <w:sz w:val="24"/>
        </w:rPr>
        <w:t>Timer1.</w:t>
      </w:r>
    </w:p>
    <w:p>
      <w:pPr>
        <w:spacing w:after="0" w:line="240" w:lineRule="auto"/>
        <w:jc w:val="left"/>
        <w:rPr>
          <w:sz w:val="24"/>
        </w:rPr>
        <w:sectPr>
          <w:type w:val="continuous"/>
          <w:pgSz w:w="11910" w:h="16840"/>
          <w:pgMar w:top="520" w:bottom="280" w:left="740" w:right="0"/>
        </w:sectPr>
      </w:pPr>
    </w:p>
    <w:p>
      <w:pPr>
        <w:pStyle w:val="ListParagraph"/>
        <w:numPr>
          <w:ilvl w:val="1"/>
          <w:numId w:val="16"/>
        </w:numPr>
        <w:tabs>
          <w:tab w:pos="2116" w:val="left" w:leader="none"/>
          <w:tab w:pos="2117" w:val="left" w:leader="none"/>
        </w:tabs>
        <w:spacing w:line="268" w:lineRule="exact" w:before="0" w:after="0"/>
        <w:ind w:left="2117" w:right="0" w:hanging="360"/>
        <w:jc w:val="left"/>
        <w:rPr>
          <w:sz w:val="24"/>
        </w:rPr>
      </w:pPr>
      <w:r>
        <w:rPr>
          <w:sz w:val="24"/>
        </w:rPr>
        <w:t>CCP2: ngõ vào Capture2, ngõ ra compare2, ngõ ra</w:t>
      </w:r>
      <w:r>
        <w:rPr>
          <w:spacing w:val="20"/>
          <w:sz w:val="24"/>
        </w:rPr>
        <w:t> </w:t>
      </w:r>
      <w:r>
        <w:rPr>
          <w:sz w:val="24"/>
        </w:rPr>
        <w:t>PWM2.</w:t>
      </w:r>
    </w:p>
    <w:p>
      <w:pPr>
        <w:pStyle w:val="ListParagraph"/>
        <w:numPr>
          <w:ilvl w:val="0"/>
          <w:numId w:val="16"/>
        </w:numPr>
        <w:tabs>
          <w:tab w:pos="1396" w:val="left" w:leader="none"/>
          <w:tab w:pos="1397" w:val="left" w:leader="none"/>
        </w:tabs>
        <w:spacing w:line="240" w:lineRule="auto" w:before="119" w:after="0"/>
        <w:ind w:left="1397" w:right="0" w:hanging="361"/>
        <w:jc w:val="left"/>
        <w:rPr>
          <w:sz w:val="24"/>
        </w:rPr>
      </w:pPr>
      <w:r>
        <w:rPr>
          <w:sz w:val="24"/>
        </w:rPr>
        <w:t>Chân RC2 /P1A/CCP1 (17): </w:t>
      </w:r>
      <w:r>
        <w:rPr>
          <w:spacing w:val="-3"/>
          <w:sz w:val="24"/>
        </w:rPr>
        <w:t>có </w:t>
      </w:r>
      <w:r>
        <w:rPr>
          <w:sz w:val="24"/>
        </w:rPr>
        <w:t>3 chức</w:t>
      </w:r>
      <w:r>
        <w:rPr>
          <w:spacing w:val="11"/>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RC2: xuất/nhập số – </w:t>
      </w:r>
      <w:r>
        <w:rPr>
          <w:spacing w:val="-4"/>
          <w:sz w:val="24"/>
        </w:rPr>
        <w:t>bit </w:t>
      </w:r>
      <w:r>
        <w:rPr>
          <w:sz w:val="24"/>
        </w:rPr>
        <w:t>thứ 2 của port</w:t>
      </w:r>
      <w:r>
        <w:rPr>
          <w:spacing w:val="31"/>
          <w:sz w:val="24"/>
        </w:rPr>
        <w:t> </w:t>
      </w:r>
      <w:r>
        <w:rPr>
          <w:sz w:val="24"/>
        </w:rPr>
        <w:t>C.</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P1A: ngõ ra</w:t>
      </w:r>
      <w:r>
        <w:rPr>
          <w:spacing w:val="10"/>
          <w:sz w:val="24"/>
        </w:rPr>
        <w:t> </w:t>
      </w:r>
      <w:r>
        <w:rPr>
          <w:spacing w:val="-3"/>
          <w:sz w:val="24"/>
        </w:rPr>
        <w:t>PWM.</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CCP1: ngõ vào Capture1, ngõ ra compare1, ngõ ra</w:t>
      </w:r>
      <w:r>
        <w:rPr>
          <w:spacing w:val="21"/>
          <w:sz w:val="24"/>
        </w:rPr>
        <w:t> </w:t>
      </w:r>
      <w:r>
        <w:rPr>
          <w:sz w:val="24"/>
        </w:rPr>
        <w:t>PWM1.</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Chân RC3/SCK/SCL (18): có 3 chức</w:t>
      </w:r>
      <w:r>
        <w:rPr>
          <w:spacing w:val="3"/>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RC3: xuất/nhập số – </w:t>
      </w:r>
      <w:r>
        <w:rPr>
          <w:spacing w:val="-4"/>
          <w:sz w:val="24"/>
        </w:rPr>
        <w:t>bit </w:t>
      </w:r>
      <w:r>
        <w:rPr>
          <w:sz w:val="24"/>
        </w:rPr>
        <w:t>thứ 3 của port</w:t>
      </w:r>
      <w:r>
        <w:rPr>
          <w:spacing w:val="23"/>
          <w:sz w:val="24"/>
        </w:rPr>
        <w:t> </w:t>
      </w:r>
      <w:r>
        <w:rPr>
          <w:sz w:val="24"/>
        </w:rPr>
        <w:t>C.</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SCK: ngõ vào </w:t>
      </w:r>
      <w:r>
        <w:rPr>
          <w:spacing w:val="-3"/>
          <w:sz w:val="24"/>
        </w:rPr>
        <w:t>xung </w:t>
      </w:r>
      <w:r>
        <w:rPr>
          <w:sz w:val="24"/>
        </w:rPr>
        <w:t>clock nối tiếp đồng bộ/ngõ ra của chế độ</w:t>
      </w:r>
      <w:r>
        <w:rPr>
          <w:spacing w:val="24"/>
          <w:sz w:val="24"/>
        </w:rPr>
        <w:t> </w:t>
      </w:r>
      <w:r>
        <w:rPr>
          <w:sz w:val="24"/>
        </w:rPr>
        <w:t>SPI.</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SCL: ngõ vào </w:t>
      </w:r>
      <w:r>
        <w:rPr>
          <w:spacing w:val="-3"/>
          <w:sz w:val="24"/>
        </w:rPr>
        <w:t>xung </w:t>
      </w:r>
      <w:r>
        <w:rPr>
          <w:sz w:val="24"/>
        </w:rPr>
        <w:t>clock nối tiếp đồng bộ/ngõ ra của chế độ</w:t>
      </w:r>
      <w:r>
        <w:rPr>
          <w:spacing w:val="20"/>
          <w:sz w:val="24"/>
        </w:rPr>
        <w:t> </w:t>
      </w:r>
      <w:r>
        <w:rPr>
          <w:sz w:val="24"/>
        </w:rPr>
        <w:t>I</w:t>
      </w:r>
      <w:r>
        <w:rPr>
          <w:sz w:val="24"/>
          <w:vertAlign w:val="superscript"/>
        </w:rPr>
        <w:t>2</w:t>
      </w:r>
      <w:r>
        <w:rPr>
          <w:sz w:val="24"/>
          <w:vertAlign w:val="baseline"/>
        </w:rPr>
        <w:t>C.</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RC4/SDI/SDA (23): </w:t>
      </w:r>
      <w:r>
        <w:rPr>
          <w:spacing w:val="-3"/>
          <w:sz w:val="24"/>
        </w:rPr>
        <w:t>có </w:t>
      </w:r>
      <w:r>
        <w:rPr>
          <w:sz w:val="24"/>
        </w:rPr>
        <w:t>3 chức</w:t>
      </w:r>
      <w:r>
        <w:rPr>
          <w:spacing w:val="4"/>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RC4: xuất/nhập số – </w:t>
      </w:r>
      <w:r>
        <w:rPr>
          <w:spacing w:val="-4"/>
          <w:sz w:val="24"/>
        </w:rPr>
        <w:t>bit </w:t>
      </w:r>
      <w:r>
        <w:rPr>
          <w:sz w:val="24"/>
        </w:rPr>
        <w:t>thứ 4 của port</w:t>
      </w:r>
      <w:r>
        <w:rPr>
          <w:spacing w:val="24"/>
          <w:sz w:val="24"/>
        </w:rPr>
        <w:t> </w:t>
      </w:r>
      <w:r>
        <w:rPr>
          <w:sz w:val="24"/>
        </w:rPr>
        <w:t>C.</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SDI: ngõ vào dữ </w:t>
      </w:r>
      <w:r>
        <w:rPr>
          <w:spacing w:val="-3"/>
          <w:sz w:val="24"/>
        </w:rPr>
        <w:t>liệu </w:t>
      </w:r>
      <w:r>
        <w:rPr>
          <w:sz w:val="24"/>
        </w:rPr>
        <w:t>trong truyền dữ </w:t>
      </w:r>
      <w:r>
        <w:rPr>
          <w:spacing w:val="-3"/>
          <w:sz w:val="24"/>
        </w:rPr>
        <w:t>liệu </w:t>
      </w:r>
      <w:r>
        <w:rPr>
          <w:sz w:val="24"/>
        </w:rPr>
        <w:t>kiểu</w:t>
      </w:r>
      <w:r>
        <w:rPr>
          <w:spacing w:val="26"/>
          <w:sz w:val="24"/>
        </w:rPr>
        <w:t> </w:t>
      </w:r>
      <w:r>
        <w:rPr>
          <w:sz w:val="24"/>
        </w:rPr>
        <w:t>SPI.</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SDA: xuất/nhập dữ </w:t>
      </w:r>
      <w:r>
        <w:rPr>
          <w:spacing w:val="-3"/>
          <w:sz w:val="24"/>
        </w:rPr>
        <w:t>liệu</w:t>
      </w:r>
      <w:r>
        <w:rPr>
          <w:spacing w:val="13"/>
          <w:sz w:val="24"/>
        </w:rPr>
        <w:t> </w:t>
      </w:r>
      <w:r>
        <w:rPr>
          <w:sz w:val="24"/>
        </w:rPr>
        <w:t>I</w:t>
      </w:r>
      <w:r>
        <w:rPr>
          <w:sz w:val="24"/>
          <w:vertAlign w:val="superscript"/>
        </w:rPr>
        <w:t>2</w:t>
      </w:r>
      <w:r>
        <w:rPr>
          <w:sz w:val="24"/>
          <w:vertAlign w:val="baseline"/>
        </w:rPr>
        <w:t>C.</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Chân RC5/SDO (24): </w:t>
      </w:r>
      <w:r>
        <w:rPr>
          <w:spacing w:val="-3"/>
          <w:sz w:val="24"/>
        </w:rPr>
        <w:t>có </w:t>
      </w:r>
      <w:r>
        <w:rPr>
          <w:sz w:val="24"/>
        </w:rPr>
        <w:t>2 chức</w:t>
      </w:r>
      <w:r>
        <w:rPr>
          <w:spacing w:val="9"/>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RC5: xuất/nhập số – </w:t>
      </w:r>
      <w:r>
        <w:rPr>
          <w:spacing w:val="-4"/>
          <w:sz w:val="24"/>
        </w:rPr>
        <w:t>bit </w:t>
      </w:r>
      <w:r>
        <w:rPr>
          <w:sz w:val="24"/>
        </w:rPr>
        <w:t>thứ 5 của port</w:t>
      </w:r>
      <w:r>
        <w:rPr>
          <w:spacing w:val="24"/>
          <w:sz w:val="24"/>
        </w:rPr>
        <w:t> </w:t>
      </w:r>
      <w:r>
        <w:rPr>
          <w:sz w:val="24"/>
        </w:rPr>
        <w:t>C.</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SDO: ngõ xuất dữ </w:t>
      </w:r>
      <w:r>
        <w:rPr>
          <w:spacing w:val="-3"/>
          <w:sz w:val="24"/>
        </w:rPr>
        <w:t>liệu </w:t>
      </w:r>
      <w:r>
        <w:rPr>
          <w:sz w:val="24"/>
        </w:rPr>
        <w:t>trong truyền dữ </w:t>
      </w:r>
      <w:r>
        <w:rPr>
          <w:spacing w:val="-3"/>
          <w:sz w:val="24"/>
        </w:rPr>
        <w:t>liệu </w:t>
      </w:r>
      <w:r>
        <w:rPr>
          <w:sz w:val="24"/>
        </w:rPr>
        <w:t>kiểu</w:t>
      </w:r>
      <w:r>
        <w:rPr>
          <w:spacing w:val="27"/>
          <w:sz w:val="24"/>
        </w:rPr>
        <w:t> </w:t>
      </w:r>
      <w:r>
        <w:rPr>
          <w:sz w:val="24"/>
        </w:rPr>
        <w:t>SPI.</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RC6/TX/CK (25): </w:t>
      </w:r>
      <w:r>
        <w:rPr>
          <w:spacing w:val="-3"/>
          <w:sz w:val="24"/>
        </w:rPr>
        <w:t>có </w:t>
      </w:r>
      <w:r>
        <w:rPr>
          <w:sz w:val="24"/>
        </w:rPr>
        <w:t>3 chức</w:t>
      </w:r>
      <w:r>
        <w:rPr>
          <w:spacing w:val="4"/>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RC6: xuất/nhập số – </w:t>
      </w:r>
      <w:r>
        <w:rPr>
          <w:spacing w:val="-4"/>
          <w:sz w:val="24"/>
        </w:rPr>
        <w:t>bit </w:t>
      </w:r>
      <w:r>
        <w:rPr>
          <w:sz w:val="24"/>
        </w:rPr>
        <w:t>thứ 6 của port</w:t>
      </w:r>
      <w:r>
        <w:rPr>
          <w:spacing w:val="24"/>
          <w:sz w:val="24"/>
        </w:rPr>
        <w:t> </w:t>
      </w:r>
      <w:r>
        <w:rPr>
          <w:sz w:val="24"/>
        </w:rPr>
        <w:t>C.</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TX: ngõ ra phát dữ </w:t>
      </w:r>
      <w:r>
        <w:rPr>
          <w:spacing w:val="-3"/>
          <w:sz w:val="24"/>
        </w:rPr>
        <w:t>liệu </w:t>
      </w:r>
      <w:r>
        <w:rPr>
          <w:sz w:val="24"/>
        </w:rPr>
        <w:t>trong chế độ truyền bất đồng </w:t>
      </w:r>
      <w:r>
        <w:rPr>
          <w:spacing w:val="-3"/>
          <w:sz w:val="24"/>
        </w:rPr>
        <w:t>bộ</w:t>
      </w:r>
      <w:r>
        <w:rPr>
          <w:spacing w:val="-4"/>
          <w:sz w:val="24"/>
        </w:rPr>
        <w:t> </w:t>
      </w:r>
      <w:r>
        <w:rPr>
          <w:sz w:val="24"/>
        </w:rPr>
        <w:t>USART.</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pacing w:val="-3"/>
          <w:sz w:val="24"/>
        </w:rPr>
        <w:t>CK: </w:t>
      </w:r>
      <w:r>
        <w:rPr>
          <w:sz w:val="24"/>
        </w:rPr>
        <w:t>ngõ ra cấp </w:t>
      </w:r>
      <w:r>
        <w:rPr>
          <w:spacing w:val="-3"/>
          <w:sz w:val="24"/>
        </w:rPr>
        <w:t>xung </w:t>
      </w:r>
      <w:r>
        <w:rPr>
          <w:sz w:val="24"/>
        </w:rPr>
        <w:t>clock trong chế độ truyền đồng </w:t>
      </w:r>
      <w:r>
        <w:rPr>
          <w:spacing w:val="-3"/>
          <w:sz w:val="24"/>
        </w:rPr>
        <w:t>bộ</w:t>
      </w:r>
      <w:r>
        <w:rPr>
          <w:spacing w:val="13"/>
          <w:sz w:val="24"/>
        </w:rPr>
        <w:t> </w:t>
      </w:r>
      <w:r>
        <w:rPr>
          <w:sz w:val="24"/>
        </w:rPr>
        <w:t>USART.</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Chân RC7/RX/DT (26): </w:t>
      </w:r>
      <w:r>
        <w:rPr>
          <w:spacing w:val="-3"/>
          <w:sz w:val="24"/>
        </w:rPr>
        <w:t>có </w:t>
      </w:r>
      <w:r>
        <w:rPr>
          <w:sz w:val="24"/>
        </w:rPr>
        <w:t>3 chức</w:t>
      </w:r>
      <w:r>
        <w:rPr>
          <w:spacing w:val="11"/>
          <w:sz w:val="24"/>
        </w:rPr>
        <w:t> </w:t>
      </w:r>
      <w:r>
        <w:rPr>
          <w:sz w:val="24"/>
        </w:rPr>
        <w:t>năng:</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RC7: xuất/nhập số – </w:t>
      </w:r>
      <w:r>
        <w:rPr>
          <w:spacing w:val="-4"/>
          <w:sz w:val="24"/>
        </w:rPr>
        <w:t>bit </w:t>
      </w:r>
      <w:r>
        <w:rPr>
          <w:sz w:val="24"/>
        </w:rPr>
        <w:t>thứ 7 của port</w:t>
      </w:r>
      <w:r>
        <w:rPr>
          <w:spacing w:val="24"/>
          <w:sz w:val="24"/>
        </w:rPr>
        <w:t> </w:t>
      </w:r>
      <w:r>
        <w:rPr>
          <w:sz w:val="24"/>
        </w:rPr>
        <w:t>C.</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RX: ngõ vào nhận dữ </w:t>
      </w:r>
      <w:r>
        <w:rPr>
          <w:spacing w:val="-3"/>
          <w:sz w:val="24"/>
        </w:rPr>
        <w:t>liệu </w:t>
      </w:r>
      <w:r>
        <w:rPr>
          <w:sz w:val="24"/>
        </w:rPr>
        <w:t>trong chế độ truyền bất đồng </w:t>
      </w:r>
      <w:r>
        <w:rPr>
          <w:spacing w:val="-3"/>
          <w:sz w:val="24"/>
        </w:rPr>
        <w:t>bộ</w:t>
      </w:r>
      <w:r>
        <w:rPr>
          <w:spacing w:val="32"/>
          <w:sz w:val="24"/>
        </w:rPr>
        <w:t> </w:t>
      </w:r>
      <w:r>
        <w:rPr>
          <w:sz w:val="24"/>
        </w:rPr>
        <w:t>EUSART.</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DT: ngõ phát </w:t>
      </w:r>
      <w:r>
        <w:rPr>
          <w:spacing w:val="-3"/>
          <w:sz w:val="24"/>
        </w:rPr>
        <w:t>và </w:t>
      </w:r>
      <w:r>
        <w:rPr>
          <w:sz w:val="24"/>
        </w:rPr>
        <w:t>nhận dữ </w:t>
      </w:r>
      <w:r>
        <w:rPr>
          <w:spacing w:val="-3"/>
          <w:sz w:val="24"/>
        </w:rPr>
        <w:t>liệu </w:t>
      </w:r>
      <w:r>
        <w:rPr>
          <w:sz w:val="24"/>
        </w:rPr>
        <w:t>ở chế độ truyền đồng </w:t>
      </w:r>
      <w:r>
        <w:rPr>
          <w:spacing w:val="-3"/>
          <w:sz w:val="24"/>
        </w:rPr>
        <w:t>bộ</w:t>
      </w:r>
      <w:r>
        <w:rPr>
          <w:spacing w:val="32"/>
          <w:sz w:val="24"/>
        </w:rPr>
        <w:t> </w:t>
      </w:r>
      <w:r>
        <w:rPr>
          <w:sz w:val="24"/>
        </w:rPr>
        <w:t>EUSART.</w:t>
      </w:r>
    </w:p>
    <w:p>
      <w:pPr>
        <w:pStyle w:val="Heading5"/>
        <w:tabs>
          <w:tab w:pos="1809" w:val="left" w:leader="none"/>
          <w:tab w:pos="10630" w:val="left" w:leader="none"/>
        </w:tabs>
        <w:spacing w:before="122"/>
        <w:ind w:left="1214"/>
        <w:rPr>
          <w:i/>
        </w:rPr>
      </w:pPr>
      <w:r>
        <w:rPr>
          <w:i/>
          <w:shd w:fill="DAEDF3" w:color="auto" w:val="clear"/>
        </w:rPr>
        <w:t>d.</w:t>
        <w:tab/>
        <w:t>Chức năng các chân của</w:t>
      </w:r>
      <w:r>
        <w:rPr>
          <w:i/>
          <w:spacing w:val="-5"/>
          <w:shd w:fill="DAEDF3" w:color="auto" w:val="clear"/>
        </w:rPr>
        <w:t> </w:t>
      </w:r>
      <w:r>
        <w:rPr>
          <w:i/>
          <w:shd w:fill="DAEDF3" w:color="auto" w:val="clear"/>
        </w:rPr>
        <w:t>portD</w:t>
        <w:tab/>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RD0 (19): </w:t>
      </w:r>
      <w:r>
        <w:rPr>
          <w:spacing w:val="-3"/>
          <w:sz w:val="24"/>
        </w:rPr>
        <w:t>có </w:t>
      </w:r>
      <w:r>
        <w:rPr>
          <w:sz w:val="24"/>
        </w:rPr>
        <w:t>1 chức</w:t>
      </w:r>
      <w:r>
        <w:rPr>
          <w:spacing w:val="7"/>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RD0: xuất/nhập số – </w:t>
      </w:r>
      <w:r>
        <w:rPr>
          <w:spacing w:val="-4"/>
          <w:sz w:val="24"/>
        </w:rPr>
        <w:t>bit </w:t>
      </w:r>
      <w:r>
        <w:rPr>
          <w:sz w:val="24"/>
        </w:rPr>
        <w:t>thứ 0 của </w:t>
      </w:r>
      <w:r>
        <w:rPr>
          <w:spacing w:val="-3"/>
          <w:sz w:val="24"/>
        </w:rPr>
        <w:t>port</w:t>
      </w:r>
      <w:r>
        <w:rPr>
          <w:spacing w:val="37"/>
          <w:sz w:val="24"/>
        </w:rPr>
        <w:t> </w:t>
      </w:r>
      <w:r>
        <w:rPr>
          <w:spacing w:val="-3"/>
          <w:sz w:val="24"/>
        </w:rPr>
        <w:t>D.</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RD1 (20): </w:t>
      </w:r>
      <w:r>
        <w:rPr>
          <w:spacing w:val="-3"/>
          <w:sz w:val="24"/>
        </w:rPr>
        <w:t>có </w:t>
      </w:r>
      <w:r>
        <w:rPr>
          <w:sz w:val="24"/>
        </w:rPr>
        <w:t>1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6" w:after="0"/>
        <w:ind w:left="2117" w:right="0" w:hanging="360"/>
        <w:jc w:val="left"/>
        <w:rPr>
          <w:sz w:val="24"/>
        </w:rPr>
      </w:pPr>
      <w:r>
        <w:rPr>
          <w:sz w:val="24"/>
        </w:rPr>
        <w:t>RD1: xuất/nhập số – </w:t>
      </w:r>
      <w:r>
        <w:rPr>
          <w:spacing w:val="-4"/>
          <w:sz w:val="24"/>
        </w:rPr>
        <w:t>bit </w:t>
      </w:r>
      <w:r>
        <w:rPr>
          <w:sz w:val="24"/>
        </w:rPr>
        <w:t>thứ 1 của port</w:t>
      </w:r>
      <w:r>
        <w:rPr>
          <w:spacing w:val="25"/>
          <w:sz w:val="24"/>
        </w:rPr>
        <w:t> </w:t>
      </w:r>
      <w:r>
        <w:rPr>
          <w:sz w:val="24"/>
        </w:rPr>
        <w:t>D.</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Chân RD2 (21): </w:t>
      </w:r>
      <w:r>
        <w:rPr>
          <w:spacing w:val="-3"/>
          <w:sz w:val="24"/>
        </w:rPr>
        <w:t>có </w:t>
      </w:r>
      <w:r>
        <w:rPr>
          <w:sz w:val="24"/>
        </w:rPr>
        <w:t>1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RD2: xuất/nhập số – </w:t>
      </w:r>
      <w:r>
        <w:rPr>
          <w:spacing w:val="-4"/>
          <w:sz w:val="24"/>
        </w:rPr>
        <w:t>bit </w:t>
      </w:r>
      <w:r>
        <w:rPr>
          <w:sz w:val="24"/>
        </w:rPr>
        <w:t>thứ 2 của port</w:t>
      </w:r>
      <w:r>
        <w:rPr>
          <w:spacing w:val="25"/>
          <w:sz w:val="24"/>
        </w:rPr>
        <w:t> </w:t>
      </w:r>
      <w:r>
        <w:rPr>
          <w:sz w:val="24"/>
        </w:rPr>
        <w:t>D.</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RD3 (22): </w:t>
      </w:r>
      <w:r>
        <w:rPr>
          <w:spacing w:val="-3"/>
          <w:sz w:val="24"/>
        </w:rPr>
        <w:t>có </w:t>
      </w:r>
      <w:r>
        <w:rPr>
          <w:sz w:val="24"/>
        </w:rPr>
        <w:t>1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6" w:after="0"/>
        <w:ind w:left="2117" w:right="0" w:hanging="360"/>
        <w:jc w:val="left"/>
        <w:rPr>
          <w:sz w:val="24"/>
        </w:rPr>
      </w:pPr>
      <w:r>
        <w:rPr>
          <w:sz w:val="24"/>
        </w:rPr>
        <w:t>RD3: xuất/nhập số – </w:t>
      </w:r>
      <w:r>
        <w:rPr>
          <w:spacing w:val="-4"/>
          <w:sz w:val="24"/>
        </w:rPr>
        <w:t>bit </w:t>
      </w:r>
      <w:r>
        <w:rPr>
          <w:sz w:val="24"/>
        </w:rPr>
        <w:t>thứ 3 của port</w:t>
      </w:r>
      <w:r>
        <w:rPr>
          <w:spacing w:val="23"/>
          <w:sz w:val="24"/>
        </w:rPr>
        <w:t> </w:t>
      </w:r>
      <w:r>
        <w:rPr>
          <w:sz w:val="24"/>
        </w:rPr>
        <w:t>D.</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Chân RD4 (27): </w:t>
      </w:r>
      <w:r>
        <w:rPr>
          <w:spacing w:val="-3"/>
          <w:sz w:val="24"/>
        </w:rPr>
        <w:t>có </w:t>
      </w:r>
      <w:r>
        <w:rPr>
          <w:sz w:val="24"/>
        </w:rPr>
        <w:t>1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RD4: xuất/nhập số – </w:t>
      </w:r>
      <w:r>
        <w:rPr>
          <w:spacing w:val="-4"/>
          <w:sz w:val="24"/>
        </w:rPr>
        <w:t>bit </w:t>
      </w:r>
      <w:r>
        <w:rPr>
          <w:sz w:val="24"/>
        </w:rPr>
        <w:t>thứ 4 của port</w:t>
      </w:r>
      <w:r>
        <w:rPr>
          <w:spacing w:val="25"/>
          <w:sz w:val="24"/>
        </w:rPr>
        <w:t> </w:t>
      </w:r>
      <w:r>
        <w:rPr>
          <w:sz w:val="24"/>
        </w:rPr>
        <w:t>D.</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Chân RD5/ P1B (28): </w:t>
      </w:r>
      <w:r>
        <w:rPr>
          <w:spacing w:val="-3"/>
          <w:sz w:val="24"/>
        </w:rPr>
        <w:t>có </w:t>
      </w:r>
      <w:r>
        <w:rPr>
          <w:sz w:val="24"/>
        </w:rPr>
        <w:t>2 chức</w:t>
      </w:r>
      <w:r>
        <w:rPr>
          <w:spacing w:val="4"/>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RD5: xuất/nhập số – </w:t>
      </w:r>
      <w:r>
        <w:rPr>
          <w:spacing w:val="-4"/>
          <w:sz w:val="24"/>
        </w:rPr>
        <w:t>bit </w:t>
      </w:r>
      <w:r>
        <w:rPr>
          <w:sz w:val="24"/>
        </w:rPr>
        <w:t>thứ 5 của port</w:t>
      </w:r>
      <w:r>
        <w:rPr>
          <w:spacing w:val="25"/>
          <w:sz w:val="24"/>
        </w:rPr>
        <w:t> </w:t>
      </w:r>
      <w:r>
        <w:rPr>
          <w:sz w:val="24"/>
        </w:rPr>
        <w:t>D.</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P1B: ngõ ra</w:t>
      </w:r>
      <w:r>
        <w:rPr>
          <w:spacing w:val="4"/>
          <w:sz w:val="24"/>
        </w:rPr>
        <w:t> </w:t>
      </w:r>
      <w:r>
        <w:rPr>
          <w:spacing w:val="-3"/>
          <w:sz w:val="24"/>
        </w:rPr>
        <w:t>PWM.</w:t>
      </w:r>
    </w:p>
    <w:p>
      <w:pPr>
        <w:spacing w:after="0" w:line="240" w:lineRule="auto"/>
        <w:jc w:val="left"/>
        <w:rPr>
          <w:sz w:val="24"/>
        </w:rPr>
        <w:sectPr>
          <w:pgSz w:w="11910" w:h="16840"/>
          <w:pgMar w:header="283" w:footer="491" w:top="640" w:bottom="680" w:left="740" w:right="0"/>
        </w:sectPr>
      </w:pPr>
    </w:p>
    <w:p>
      <w:pPr>
        <w:pStyle w:val="ListParagraph"/>
        <w:numPr>
          <w:ilvl w:val="0"/>
          <w:numId w:val="16"/>
        </w:numPr>
        <w:tabs>
          <w:tab w:pos="1396" w:val="left" w:leader="none"/>
          <w:tab w:pos="1397" w:val="left" w:leader="none"/>
        </w:tabs>
        <w:spacing w:line="240" w:lineRule="auto" w:before="0" w:after="0"/>
        <w:ind w:left="1397" w:right="0" w:hanging="361"/>
        <w:jc w:val="left"/>
        <w:rPr>
          <w:sz w:val="24"/>
        </w:rPr>
      </w:pPr>
      <w:r>
        <w:rPr>
          <w:sz w:val="24"/>
        </w:rPr>
        <w:t>Chân RD6/ P1C (29): </w:t>
      </w:r>
      <w:r>
        <w:rPr>
          <w:spacing w:val="-3"/>
          <w:sz w:val="24"/>
        </w:rPr>
        <w:t>có </w:t>
      </w:r>
      <w:r>
        <w:rPr>
          <w:sz w:val="24"/>
        </w:rPr>
        <w:t>2 chức</w:t>
      </w:r>
      <w:r>
        <w:rPr>
          <w:spacing w:val="3"/>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RD6: xuất/nhập số – </w:t>
      </w:r>
      <w:r>
        <w:rPr>
          <w:spacing w:val="-4"/>
          <w:sz w:val="24"/>
        </w:rPr>
        <w:t>bit </w:t>
      </w:r>
      <w:r>
        <w:rPr>
          <w:sz w:val="24"/>
        </w:rPr>
        <w:t>thứ 6 của port</w:t>
      </w:r>
      <w:r>
        <w:rPr>
          <w:spacing w:val="25"/>
          <w:sz w:val="24"/>
        </w:rPr>
        <w:t> </w:t>
      </w:r>
      <w:r>
        <w:rPr>
          <w:sz w:val="24"/>
        </w:rPr>
        <w:t>D.</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P1C: ngõ ra</w:t>
      </w:r>
      <w:r>
        <w:rPr>
          <w:spacing w:val="4"/>
          <w:sz w:val="24"/>
        </w:rPr>
        <w:t> </w:t>
      </w:r>
      <w:r>
        <w:rPr>
          <w:spacing w:val="-3"/>
          <w:sz w:val="24"/>
        </w:rPr>
        <w:t>PWM.</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Chân RD7/P1D (30): có 2 chức 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RD7: xuất/nhập số – </w:t>
      </w:r>
      <w:r>
        <w:rPr>
          <w:spacing w:val="-4"/>
          <w:sz w:val="24"/>
        </w:rPr>
        <w:t>bit </w:t>
      </w:r>
      <w:r>
        <w:rPr>
          <w:sz w:val="24"/>
        </w:rPr>
        <w:t>thứ 7 của port</w:t>
      </w:r>
      <w:r>
        <w:rPr>
          <w:spacing w:val="25"/>
          <w:sz w:val="24"/>
        </w:rPr>
        <w:t> </w:t>
      </w:r>
      <w:r>
        <w:rPr>
          <w:sz w:val="24"/>
        </w:rPr>
        <w:t>D.</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P1D: ngõ ra tăng cường</w:t>
      </w:r>
      <w:r>
        <w:rPr>
          <w:spacing w:val="3"/>
          <w:sz w:val="24"/>
        </w:rPr>
        <w:t> </w:t>
      </w:r>
      <w:r>
        <w:rPr>
          <w:sz w:val="24"/>
        </w:rPr>
        <w:t>CPP1</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Chân RE0/AN5 (8): </w:t>
      </w:r>
      <w:r>
        <w:rPr>
          <w:spacing w:val="-3"/>
          <w:sz w:val="24"/>
        </w:rPr>
        <w:t>có </w:t>
      </w:r>
      <w:r>
        <w:rPr>
          <w:sz w:val="24"/>
        </w:rPr>
        <w:t>2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RE0: xuất/nhập</w:t>
      </w:r>
      <w:r>
        <w:rPr>
          <w:spacing w:val="3"/>
          <w:sz w:val="24"/>
        </w:rPr>
        <w:t> </w:t>
      </w:r>
      <w:r>
        <w:rPr>
          <w:sz w:val="24"/>
        </w:rPr>
        <w:t>số.</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AN5: ngõ vào tương </w:t>
      </w:r>
      <w:r>
        <w:rPr>
          <w:spacing w:val="2"/>
          <w:sz w:val="24"/>
        </w:rPr>
        <w:t>tự</w:t>
      </w:r>
      <w:r>
        <w:rPr>
          <w:spacing w:val="11"/>
          <w:sz w:val="24"/>
        </w:rPr>
        <w:t> </w:t>
      </w:r>
      <w:r>
        <w:rPr>
          <w:sz w:val="24"/>
        </w:rPr>
        <w:t>5.</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Chân RE1/AN6 (9): </w:t>
      </w:r>
      <w:r>
        <w:rPr>
          <w:spacing w:val="-3"/>
          <w:sz w:val="24"/>
        </w:rPr>
        <w:t>có </w:t>
      </w:r>
      <w:r>
        <w:rPr>
          <w:sz w:val="24"/>
        </w:rPr>
        <w:t>2 chức</w:t>
      </w:r>
      <w:r>
        <w:rPr>
          <w:spacing w:val="8"/>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RE1: xuất/nhập</w:t>
      </w:r>
      <w:r>
        <w:rPr>
          <w:spacing w:val="3"/>
          <w:sz w:val="24"/>
        </w:rPr>
        <w:t> </w:t>
      </w:r>
      <w:r>
        <w:rPr>
          <w:sz w:val="24"/>
        </w:rPr>
        <w:t>số.</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AN6: ngõ vào tương </w:t>
      </w:r>
      <w:r>
        <w:rPr>
          <w:spacing w:val="2"/>
          <w:sz w:val="24"/>
        </w:rPr>
        <w:t>tự </w:t>
      </w:r>
      <w:r>
        <w:rPr>
          <w:sz w:val="24"/>
        </w:rPr>
        <w:t>kênh thứ</w:t>
      </w:r>
      <w:r>
        <w:rPr>
          <w:spacing w:val="6"/>
          <w:sz w:val="24"/>
        </w:rPr>
        <w:t> </w:t>
      </w:r>
      <w:r>
        <w:rPr>
          <w:sz w:val="24"/>
        </w:rPr>
        <w:t>6.</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RE2/AN7 (10): </w:t>
      </w:r>
      <w:r>
        <w:rPr>
          <w:spacing w:val="-3"/>
          <w:sz w:val="24"/>
        </w:rPr>
        <w:t>có </w:t>
      </w:r>
      <w:r>
        <w:rPr>
          <w:sz w:val="24"/>
        </w:rPr>
        <w:t>2 chức</w:t>
      </w:r>
      <w:r>
        <w:rPr>
          <w:spacing w:val="9"/>
          <w:sz w:val="24"/>
        </w:rPr>
        <w:t> </w:t>
      </w:r>
      <w:r>
        <w:rPr>
          <w:sz w:val="24"/>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RE2: xuất/nhập</w:t>
      </w:r>
      <w:r>
        <w:rPr>
          <w:spacing w:val="3"/>
          <w:sz w:val="24"/>
        </w:rPr>
        <w:t> </w:t>
      </w:r>
      <w:r>
        <w:rPr>
          <w:sz w:val="24"/>
        </w:rPr>
        <w:t>số.</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AN7: ngõ vào tương </w:t>
      </w:r>
      <w:r>
        <w:rPr>
          <w:spacing w:val="2"/>
          <w:sz w:val="24"/>
        </w:rPr>
        <w:t>tự </w:t>
      </w:r>
      <w:r>
        <w:rPr>
          <w:sz w:val="24"/>
        </w:rPr>
        <w:t>kênh thứ</w:t>
      </w:r>
      <w:r>
        <w:rPr>
          <w:spacing w:val="6"/>
          <w:sz w:val="24"/>
        </w:rPr>
        <w:t> </w:t>
      </w:r>
      <w:r>
        <w:rPr>
          <w:sz w:val="24"/>
        </w:rPr>
        <w:t>7.</w:t>
      </w:r>
    </w:p>
    <w:p>
      <w:pPr>
        <w:pStyle w:val="BodyText"/>
        <w:spacing w:before="11"/>
        <w:rPr>
          <w:sz w:val="11"/>
        </w:rPr>
      </w:pPr>
      <w:r>
        <w:rPr/>
        <w:pict>
          <v:shape style="position:absolute;margin-left:161.963364pt;margin-top:9.087886pt;width:31.95pt;height:.1pt;mso-position-horizontal-relative:page;mso-position-vertical-relative:paragraph;z-index:-15715840;mso-wrap-distance-left:0;mso-wrap-distance-right:0" coordorigin="3239,182" coordsize="639,0" path="m3239,182l3878,182e" filled="false" stroked="true" strokeweight=".47803pt" strokecolor="#000000">
            <v:path arrowok="t"/>
            <v:stroke dashstyle="solid"/>
            <w10:wrap type="topAndBottom"/>
          </v:shape>
        </w:pict>
      </w:r>
    </w:p>
    <w:p>
      <w:pPr>
        <w:pStyle w:val="ListParagraph"/>
        <w:numPr>
          <w:ilvl w:val="0"/>
          <w:numId w:val="16"/>
        </w:numPr>
        <w:tabs>
          <w:tab w:pos="1396" w:val="left" w:leader="none"/>
          <w:tab w:pos="1397" w:val="left" w:leader="none"/>
        </w:tabs>
        <w:spacing w:line="240" w:lineRule="auto" w:before="0" w:after="0"/>
        <w:ind w:left="1397" w:right="0" w:hanging="361"/>
        <w:jc w:val="left"/>
        <w:rPr>
          <w:sz w:val="24"/>
        </w:rPr>
      </w:pPr>
      <w:r>
        <w:rPr>
          <w:sz w:val="24"/>
        </w:rPr>
        <w:t>Chân RE3/ </w:t>
      </w:r>
      <w:r>
        <w:rPr>
          <w:i/>
          <w:spacing w:val="-3"/>
          <w:sz w:val="23"/>
        </w:rPr>
        <w:t>MCLR </w:t>
      </w:r>
      <w:r>
        <w:rPr>
          <w:sz w:val="24"/>
        </w:rPr>
        <w:t>/V</w:t>
      </w:r>
      <w:r>
        <w:rPr>
          <w:sz w:val="24"/>
          <w:vertAlign w:val="subscript"/>
        </w:rPr>
        <w:t>PP</w:t>
      </w:r>
      <w:r>
        <w:rPr>
          <w:sz w:val="24"/>
          <w:vertAlign w:val="baseline"/>
        </w:rPr>
        <w:t> (1): </w:t>
      </w:r>
      <w:r>
        <w:rPr>
          <w:spacing w:val="-3"/>
          <w:sz w:val="24"/>
          <w:vertAlign w:val="baseline"/>
        </w:rPr>
        <w:t>có </w:t>
      </w:r>
      <w:r>
        <w:rPr>
          <w:sz w:val="24"/>
          <w:vertAlign w:val="baseline"/>
        </w:rPr>
        <w:t>3 chức</w:t>
      </w:r>
      <w:r>
        <w:rPr>
          <w:spacing w:val="-36"/>
          <w:sz w:val="24"/>
          <w:vertAlign w:val="baseline"/>
        </w:rPr>
        <w:t> </w:t>
      </w:r>
      <w:r>
        <w:rPr>
          <w:sz w:val="24"/>
          <w:vertAlign w:val="baseline"/>
        </w:rPr>
        <w:t>năng: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RE3: xuất/nhập số - </w:t>
      </w:r>
      <w:r>
        <w:rPr>
          <w:spacing w:val="-4"/>
          <w:sz w:val="24"/>
        </w:rPr>
        <w:t>bit </w:t>
      </w:r>
      <w:r>
        <w:rPr>
          <w:sz w:val="24"/>
        </w:rPr>
        <w:t>thứ 3 của port</w:t>
      </w:r>
      <w:r>
        <w:rPr>
          <w:spacing w:val="26"/>
          <w:sz w:val="24"/>
        </w:rPr>
        <w:t> </w:t>
      </w:r>
      <w:r>
        <w:rPr>
          <w:sz w:val="24"/>
        </w:rPr>
        <w:t>E.</w:t>
      </w:r>
    </w:p>
    <w:p>
      <w:pPr>
        <w:pStyle w:val="BodyText"/>
        <w:spacing w:before="4"/>
        <w:rPr>
          <w:sz w:val="12"/>
        </w:rPr>
      </w:pPr>
      <w:r>
        <w:rPr/>
        <w:pict>
          <v:shape style="position:absolute;margin-left:144.913361pt;margin-top:9.328544pt;width:31.95pt;height:.1pt;mso-position-horizontal-relative:page;mso-position-vertical-relative:paragraph;z-index:-15715328;mso-wrap-distance-left:0;mso-wrap-distance-right:0" coordorigin="2898,187" coordsize="639,0" path="m2898,187l3537,187e" filled="false" stroked="true" strokeweight=".47803pt" strokecolor="#000000">
            <v:path arrowok="t"/>
            <v:stroke dashstyle="solid"/>
            <w10:wrap type="topAndBottom"/>
          </v:shape>
        </w:pict>
      </w:r>
    </w:p>
    <w:p>
      <w:pPr>
        <w:pStyle w:val="ListParagraph"/>
        <w:numPr>
          <w:ilvl w:val="1"/>
          <w:numId w:val="16"/>
        </w:numPr>
        <w:tabs>
          <w:tab w:pos="2158" w:val="left" w:leader="none"/>
          <w:tab w:pos="2159" w:val="left" w:leader="none"/>
        </w:tabs>
        <w:spacing w:line="240" w:lineRule="auto" w:before="0" w:after="0"/>
        <w:ind w:left="2158" w:right="0" w:hanging="402"/>
        <w:jc w:val="left"/>
        <w:rPr>
          <w:sz w:val="24"/>
        </w:rPr>
      </w:pPr>
      <w:r>
        <w:rPr>
          <w:i/>
          <w:spacing w:val="-3"/>
          <w:sz w:val="23"/>
        </w:rPr>
        <w:t>MCLR </w:t>
      </w:r>
      <w:r>
        <w:rPr>
          <w:sz w:val="24"/>
        </w:rPr>
        <w:t>: </w:t>
      </w:r>
      <w:r>
        <w:rPr>
          <w:spacing w:val="-5"/>
          <w:sz w:val="24"/>
        </w:rPr>
        <w:t>là </w:t>
      </w:r>
      <w:r>
        <w:rPr>
          <w:sz w:val="24"/>
        </w:rPr>
        <w:t>ngõ vào reset tích cực mức</w:t>
      </w:r>
      <w:r>
        <w:rPr>
          <w:spacing w:val="4"/>
          <w:sz w:val="24"/>
        </w:rPr>
        <w:t> </w:t>
      </w:r>
      <w:r>
        <w:rPr>
          <w:sz w:val="24"/>
        </w:rPr>
        <w:t>thấp.</w:t>
      </w:r>
    </w:p>
    <w:p>
      <w:pPr>
        <w:pStyle w:val="ListParagraph"/>
        <w:numPr>
          <w:ilvl w:val="1"/>
          <w:numId w:val="16"/>
        </w:numPr>
        <w:tabs>
          <w:tab w:pos="2116" w:val="left" w:leader="none"/>
          <w:tab w:pos="2117" w:val="left" w:leader="none"/>
        </w:tabs>
        <w:spacing w:line="240" w:lineRule="auto" w:before="119" w:after="0"/>
        <w:ind w:left="2117" w:right="0" w:hanging="360"/>
        <w:jc w:val="left"/>
        <w:rPr>
          <w:sz w:val="24"/>
        </w:rPr>
      </w:pPr>
      <w:r>
        <w:rPr>
          <w:sz w:val="24"/>
        </w:rPr>
        <w:t>V</w:t>
      </w:r>
      <w:r>
        <w:rPr>
          <w:sz w:val="24"/>
          <w:vertAlign w:val="subscript"/>
        </w:rPr>
        <w:t>PP</w:t>
      </w:r>
      <w:r>
        <w:rPr>
          <w:sz w:val="24"/>
          <w:vertAlign w:val="baseline"/>
        </w:rPr>
        <w:t>: ngõ vào nhận điện áp khi ghi dữ </w:t>
      </w:r>
      <w:r>
        <w:rPr>
          <w:spacing w:val="-3"/>
          <w:sz w:val="24"/>
          <w:vertAlign w:val="baseline"/>
        </w:rPr>
        <w:t>liệu </w:t>
      </w:r>
      <w:r>
        <w:rPr>
          <w:sz w:val="24"/>
          <w:vertAlign w:val="baseline"/>
        </w:rPr>
        <w:t>vào </w:t>
      </w:r>
      <w:r>
        <w:rPr>
          <w:spacing w:val="-3"/>
          <w:sz w:val="24"/>
          <w:vertAlign w:val="baseline"/>
        </w:rPr>
        <w:t>bộ </w:t>
      </w:r>
      <w:r>
        <w:rPr>
          <w:spacing w:val="-4"/>
          <w:sz w:val="24"/>
          <w:vertAlign w:val="baseline"/>
        </w:rPr>
        <w:t>nhớ </w:t>
      </w:r>
      <w:r>
        <w:rPr>
          <w:sz w:val="24"/>
          <w:vertAlign w:val="baseline"/>
        </w:rPr>
        <w:t>nội</w:t>
      </w:r>
      <w:r>
        <w:rPr>
          <w:spacing w:val="30"/>
          <w:sz w:val="24"/>
          <w:vertAlign w:val="baseline"/>
        </w:rPr>
        <w:t> </w:t>
      </w:r>
      <w:r>
        <w:rPr>
          <w:spacing w:val="-3"/>
          <w:sz w:val="24"/>
          <w:vertAlign w:val="baseline"/>
        </w:rPr>
        <w:t>flash.</w:t>
      </w:r>
    </w:p>
    <w:p>
      <w:pPr>
        <w:pStyle w:val="ListParagraph"/>
        <w:numPr>
          <w:ilvl w:val="0"/>
          <w:numId w:val="16"/>
        </w:numPr>
        <w:tabs>
          <w:tab w:pos="1396" w:val="left" w:leader="none"/>
          <w:tab w:pos="1397" w:val="left" w:leader="none"/>
        </w:tabs>
        <w:spacing w:line="240" w:lineRule="auto" w:before="119" w:after="0"/>
        <w:ind w:left="1397" w:right="0" w:hanging="361"/>
        <w:jc w:val="left"/>
        <w:rPr>
          <w:sz w:val="24"/>
        </w:rPr>
      </w:pPr>
      <w:r>
        <w:rPr>
          <w:sz w:val="24"/>
        </w:rPr>
        <w:t>Chân VDD (11),</w:t>
      </w:r>
      <w:r>
        <w:rPr>
          <w:spacing w:val="-3"/>
          <w:sz w:val="24"/>
        </w:rPr>
        <w:t> </w:t>
      </w:r>
      <w:r>
        <w:rPr>
          <w:sz w:val="24"/>
        </w:rPr>
        <w:t>(32):</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Nguồn cung cấp dương </w:t>
      </w:r>
      <w:r>
        <w:rPr>
          <w:spacing w:val="2"/>
          <w:sz w:val="24"/>
        </w:rPr>
        <w:t>từ </w:t>
      </w:r>
      <w:r>
        <w:rPr>
          <w:sz w:val="24"/>
        </w:rPr>
        <w:t>2V đến</w:t>
      </w:r>
      <w:r>
        <w:rPr>
          <w:spacing w:val="-6"/>
          <w:sz w:val="24"/>
        </w:rPr>
        <w:t> </w:t>
      </w:r>
      <w:r>
        <w:rPr>
          <w:sz w:val="24"/>
        </w:rPr>
        <w:t>5V.</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Chân VSS (12), (31):</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Nguồn cung cấp 0V.</w:t>
      </w:r>
    </w:p>
    <w:p>
      <w:pPr>
        <w:pStyle w:val="BodyText"/>
        <w:spacing w:before="7"/>
        <w:rPr>
          <w:sz w:val="9"/>
        </w:rPr>
      </w:pPr>
      <w:r>
        <w:rPr/>
        <w:pict>
          <v:shape style="position:absolute;margin-left:97.727997pt;margin-top:6.771974pt;width:470.85pt;height:13.45pt;mso-position-horizontal-relative:page;mso-position-vertical-relative:paragraph;z-index:-15714816;mso-wrap-distance-left:0;mso-wrap-distance-right:0" type="#_x0000_t202" filled="true" fillcolor="#daedf3" stroked="false">
            <v:textbox inset="0,0,0,0">
              <w:txbxContent>
                <w:p>
                  <w:pPr>
                    <w:tabs>
                      <w:tab w:pos="595" w:val="left" w:leader="none"/>
                    </w:tabs>
                    <w:spacing w:line="268" w:lineRule="exact" w:before="0"/>
                    <w:ind w:left="28" w:right="0" w:firstLine="0"/>
                    <w:jc w:val="left"/>
                    <w:rPr>
                      <w:b/>
                      <w:i/>
                      <w:sz w:val="24"/>
                    </w:rPr>
                  </w:pPr>
                  <w:r>
                    <w:rPr>
                      <w:b/>
                      <w:i/>
                      <w:sz w:val="24"/>
                    </w:rPr>
                    <w:t>e.</w:t>
                    <w:tab/>
                    <w:t>Chức năng các chân phân chia theo </w:t>
                  </w:r>
                  <w:r>
                    <w:rPr>
                      <w:b/>
                      <w:i/>
                      <w:spacing w:val="-3"/>
                      <w:sz w:val="24"/>
                    </w:rPr>
                    <w:t>nhóm </w:t>
                  </w:r>
                  <w:r>
                    <w:rPr>
                      <w:b/>
                      <w:i/>
                      <w:sz w:val="24"/>
                    </w:rPr>
                    <w:t>chức</w:t>
                  </w:r>
                  <w:r>
                    <w:rPr>
                      <w:b/>
                      <w:i/>
                      <w:spacing w:val="8"/>
                      <w:sz w:val="24"/>
                    </w:rPr>
                    <w:t> </w:t>
                  </w:r>
                  <w:r>
                    <w:rPr>
                      <w:b/>
                      <w:i/>
                      <w:sz w:val="24"/>
                    </w:rPr>
                    <w:t>năng</w:t>
                  </w:r>
                </w:p>
              </w:txbxContent>
            </v:textbox>
            <v:fill type="solid"/>
            <w10:wrap type="topAndBottom"/>
          </v:shape>
        </w:pict>
      </w:r>
    </w:p>
    <w:p>
      <w:pPr>
        <w:pStyle w:val="ListParagraph"/>
        <w:numPr>
          <w:ilvl w:val="0"/>
          <w:numId w:val="16"/>
        </w:numPr>
        <w:tabs>
          <w:tab w:pos="1396" w:val="left" w:leader="none"/>
          <w:tab w:pos="1397" w:val="left" w:leader="none"/>
        </w:tabs>
        <w:spacing w:line="240" w:lineRule="auto" w:before="99" w:after="0"/>
        <w:ind w:left="1397" w:right="0" w:hanging="361"/>
        <w:jc w:val="left"/>
        <w:rPr>
          <w:sz w:val="24"/>
        </w:rPr>
      </w:pPr>
      <w:r>
        <w:rPr>
          <w:sz w:val="24"/>
        </w:rPr>
        <w:t>Chức năng </w:t>
      </w:r>
      <w:r>
        <w:rPr>
          <w:spacing w:val="-3"/>
          <w:sz w:val="24"/>
        </w:rPr>
        <w:t>là </w:t>
      </w:r>
      <w:r>
        <w:rPr>
          <w:sz w:val="24"/>
        </w:rPr>
        <w:t>port</w:t>
      </w:r>
      <w:r>
        <w:rPr>
          <w:spacing w:val="12"/>
          <w:sz w:val="24"/>
        </w:rPr>
        <w:t> </w:t>
      </w:r>
      <w:r>
        <w:rPr>
          <w:sz w:val="24"/>
        </w:rPr>
        <w:t>I/O:</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PortA gồm các tín hiệu </w:t>
      </w:r>
      <w:r>
        <w:rPr>
          <w:spacing w:val="2"/>
          <w:sz w:val="24"/>
        </w:rPr>
        <w:t>từ </w:t>
      </w:r>
      <w:r>
        <w:rPr>
          <w:sz w:val="24"/>
        </w:rPr>
        <w:t>RA0 đến</w:t>
      </w:r>
      <w:r>
        <w:rPr>
          <w:spacing w:val="-20"/>
          <w:sz w:val="24"/>
        </w:rPr>
        <w:t> </w:t>
      </w:r>
      <w:r>
        <w:rPr>
          <w:sz w:val="24"/>
        </w:rPr>
        <w:t>RA7.</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PortB gồm các tín hiệu </w:t>
      </w:r>
      <w:r>
        <w:rPr>
          <w:spacing w:val="2"/>
          <w:sz w:val="24"/>
        </w:rPr>
        <w:t>từ </w:t>
      </w:r>
      <w:r>
        <w:rPr>
          <w:sz w:val="24"/>
        </w:rPr>
        <w:t>RB0 đến</w:t>
      </w:r>
      <w:r>
        <w:rPr>
          <w:spacing w:val="-18"/>
          <w:sz w:val="24"/>
        </w:rPr>
        <w:t> </w:t>
      </w:r>
      <w:r>
        <w:rPr>
          <w:sz w:val="24"/>
        </w:rPr>
        <w:t>RB7.</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PortC gồm các tín hiệu </w:t>
      </w:r>
      <w:r>
        <w:rPr>
          <w:spacing w:val="2"/>
          <w:sz w:val="24"/>
        </w:rPr>
        <w:t>từ </w:t>
      </w:r>
      <w:r>
        <w:rPr>
          <w:sz w:val="24"/>
        </w:rPr>
        <w:t>RC0 đến</w:t>
      </w:r>
      <w:r>
        <w:rPr>
          <w:spacing w:val="-18"/>
          <w:sz w:val="24"/>
        </w:rPr>
        <w:t> </w:t>
      </w:r>
      <w:r>
        <w:rPr>
          <w:sz w:val="24"/>
        </w:rPr>
        <w:t>RC7.</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PortD gồm các tín hiệu </w:t>
      </w:r>
      <w:r>
        <w:rPr>
          <w:spacing w:val="2"/>
          <w:sz w:val="24"/>
        </w:rPr>
        <w:t>từ </w:t>
      </w:r>
      <w:r>
        <w:rPr>
          <w:sz w:val="24"/>
        </w:rPr>
        <w:t>RD0 đến</w:t>
      </w:r>
      <w:r>
        <w:rPr>
          <w:spacing w:val="-4"/>
          <w:sz w:val="24"/>
        </w:rPr>
        <w:t> </w:t>
      </w:r>
      <w:r>
        <w:rPr>
          <w:sz w:val="24"/>
        </w:rPr>
        <w:t>RD7.</w:t>
      </w:r>
    </w:p>
    <w:p>
      <w:pPr>
        <w:pStyle w:val="ListParagraph"/>
        <w:numPr>
          <w:ilvl w:val="1"/>
          <w:numId w:val="16"/>
        </w:numPr>
        <w:tabs>
          <w:tab w:pos="2116" w:val="left" w:leader="none"/>
          <w:tab w:pos="2117" w:val="left" w:leader="none"/>
        </w:tabs>
        <w:spacing w:line="240" w:lineRule="auto" w:before="119" w:after="0"/>
        <w:ind w:left="2117" w:right="0" w:hanging="360"/>
        <w:jc w:val="left"/>
        <w:rPr>
          <w:sz w:val="24"/>
        </w:rPr>
      </w:pPr>
      <w:r>
        <w:rPr>
          <w:sz w:val="24"/>
        </w:rPr>
        <w:t>PortE gồm các tín hiệu </w:t>
      </w:r>
      <w:r>
        <w:rPr>
          <w:spacing w:val="2"/>
          <w:sz w:val="24"/>
        </w:rPr>
        <w:t>từ </w:t>
      </w:r>
      <w:r>
        <w:rPr>
          <w:sz w:val="24"/>
        </w:rPr>
        <w:t>RE0 đến</w:t>
      </w:r>
      <w:r>
        <w:rPr>
          <w:spacing w:val="-11"/>
          <w:sz w:val="24"/>
        </w:rPr>
        <w:t> </w:t>
      </w:r>
      <w:r>
        <w:rPr>
          <w:sz w:val="24"/>
        </w:rPr>
        <w:t>RE3.</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Chức năng tương </w:t>
      </w:r>
      <w:r>
        <w:rPr>
          <w:spacing w:val="2"/>
          <w:sz w:val="24"/>
        </w:rPr>
        <w:t>tự </w:t>
      </w:r>
      <w:r>
        <w:rPr>
          <w:spacing w:val="-5"/>
          <w:sz w:val="24"/>
        </w:rPr>
        <w:t>là </w:t>
      </w:r>
      <w:r>
        <w:rPr>
          <w:sz w:val="24"/>
        </w:rPr>
        <w:t>các ngõ vào </w:t>
      </w:r>
      <w:r>
        <w:rPr>
          <w:spacing w:val="-3"/>
          <w:sz w:val="24"/>
        </w:rPr>
        <w:t>bộ </w:t>
      </w:r>
      <w:r>
        <w:rPr>
          <w:sz w:val="24"/>
        </w:rPr>
        <w:t>chuyển đổi ADC: có 14</w:t>
      </w:r>
      <w:r>
        <w:rPr>
          <w:spacing w:val="26"/>
          <w:sz w:val="24"/>
        </w:rPr>
        <w:t> </w:t>
      </w:r>
      <w:r>
        <w:rPr>
          <w:sz w:val="24"/>
        </w:rPr>
        <w:t>kênh</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14 kênh ngõ vào tương </w:t>
      </w:r>
      <w:r>
        <w:rPr>
          <w:spacing w:val="2"/>
          <w:sz w:val="24"/>
        </w:rPr>
        <w:t>tự từ </w:t>
      </w:r>
      <w:r>
        <w:rPr>
          <w:spacing w:val="-3"/>
          <w:sz w:val="24"/>
        </w:rPr>
        <w:t>AN0 </w:t>
      </w:r>
      <w:r>
        <w:rPr>
          <w:sz w:val="24"/>
        </w:rPr>
        <w:t>đến</w:t>
      </w:r>
      <w:r>
        <w:rPr>
          <w:spacing w:val="5"/>
          <w:sz w:val="24"/>
        </w:rPr>
        <w:t> </w:t>
      </w:r>
      <w:r>
        <w:rPr>
          <w:sz w:val="24"/>
        </w:rPr>
        <w:t>AN13.</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Hai ngõ vào nhận điện áp tham chiếu bên ngoài </w:t>
      </w:r>
      <w:r>
        <w:rPr>
          <w:spacing w:val="-5"/>
          <w:sz w:val="24"/>
        </w:rPr>
        <w:t>là </w:t>
      </w:r>
      <w:r>
        <w:rPr>
          <w:sz w:val="24"/>
        </w:rPr>
        <w:t>Vref+ </w:t>
      </w:r>
      <w:r>
        <w:rPr>
          <w:spacing w:val="-3"/>
          <w:sz w:val="24"/>
        </w:rPr>
        <w:t>và</w:t>
      </w:r>
      <w:r>
        <w:rPr>
          <w:spacing w:val="11"/>
          <w:sz w:val="24"/>
        </w:rPr>
        <w:t> </w:t>
      </w:r>
      <w:r>
        <w:rPr>
          <w:sz w:val="24"/>
        </w:rPr>
        <w:t>Vref-.</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Chức năng tương </w:t>
      </w:r>
      <w:r>
        <w:rPr>
          <w:spacing w:val="2"/>
          <w:sz w:val="24"/>
        </w:rPr>
        <w:t>tự </w:t>
      </w:r>
      <w:r>
        <w:rPr>
          <w:spacing w:val="-5"/>
          <w:sz w:val="24"/>
        </w:rPr>
        <w:t>là </w:t>
      </w:r>
      <w:r>
        <w:rPr>
          <w:sz w:val="24"/>
        </w:rPr>
        <w:t>các ngõ vào </w:t>
      </w:r>
      <w:r>
        <w:rPr>
          <w:spacing w:val="-3"/>
          <w:sz w:val="24"/>
        </w:rPr>
        <w:t>bộ </w:t>
      </w:r>
      <w:r>
        <w:rPr>
          <w:sz w:val="24"/>
        </w:rPr>
        <w:t>so sánh C1 </w:t>
      </w:r>
      <w:r>
        <w:rPr>
          <w:spacing w:val="-3"/>
          <w:sz w:val="24"/>
        </w:rPr>
        <w:t>và </w:t>
      </w:r>
      <w:r>
        <w:rPr>
          <w:sz w:val="24"/>
        </w:rPr>
        <w:t>C2: có 2 </w:t>
      </w:r>
      <w:r>
        <w:rPr>
          <w:spacing w:val="-3"/>
          <w:sz w:val="24"/>
        </w:rPr>
        <w:t>bộ </w:t>
      </w:r>
      <w:r>
        <w:rPr>
          <w:sz w:val="24"/>
        </w:rPr>
        <w:t>so</w:t>
      </w:r>
      <w:r>
        <w:rPr>
          <w:spacing w:val="50"/>
          <w:sz w:val="24"/>
        </w:rPr>
        <w:t> </w:t>
      </w:r>
      <w:r>
        <w:rPr>
          <w:sz w:val="24"/>
        </w:rPr>
        <w:t>sánh</w:t>
      </w:r>
    </w:p>
    <w:p>
      <w:pPr>
        <w:pStyle w:val="ListParagraph"/>
        <w:numPr>
          <w:ilvl w:val="1"/>
          <w:numId w:val="16"/>
        </w:numPr>
        <w:tabs>
          <w:tab w:pos="2116" w:val="left" w:leader="none"/>
          <w:tab w:pos="2117" w:val="left" w:leader="none"/>
        </w:tabs>
        <w:spacing w:line="237" w:lineRule="auto" w:before="119" w:after="0"/>
        <w:ind w:left="2117" w:right="562" w:hanging="360"/>
        <w:jc w:val="left"/>
        <w:rPr>
          <w:sz w:val="24"/>
        </w:rPr>
      </w:pPr>
      <w:r>
        <w:rPr>
          <w:sz w:val="24"/>
        </w:rPr>
        <w:t>Có 4 ngõ vào nhận điện áp ngõ vào âm của 2 </w:t>
      </w:r>
      <w:r>
        <w:rPr>
          <w:spacing w:val="-3"/>
          <w:sz w:val="24"/>
        </w:rPr>
        <w:t>bộ </w:t>
      </w:r>
      <w:r>
        <w:rPr>
          <w:sz w:val="24"/>
        </w:rPr>
        <w:t>so </w:t>
      </w:r>
      <w:r>
        <w:rPr>
          <w:spacing w:val="-3"/>
          <w:sz w:val="24"/>
        </w:rPr>
        <w:t>sánh </w:t>
      </w:r>
      <w:r>
        <w:rPr>
          <w:sz w:val="24"/>
        </w:rPr>
        <w:t>là: C12IN0-, C12IN1-, C12IN2-,</w:t>
      </w:r>
      <w:r>
        <w:rPr>
          <w:spacing w:val="3"/>
          <w:sz w:val="24"/>
        </w:rPr>
        <w:t> </w:t>
      </w:r>
      <w:r>
        <w:rPr>
          <w:sz w:val="24"/>
        </w:rPr>
        <w:t>C12IN3-.</w:t>
      </w:r>
    </w:p>
    <w:p>
      <w:pPr>
        <w:pStyle w:val="ListParagraph"/>
        <w:numPr>
          <w:ilvl w:val="1"/>
          <w:numId w:val="16"/>
        </w:numPr>
        <w:tabs>
          <w:tab w:pos="2116" w:val="left" w:leader="none"/>
          <w:tab w:pos="2117" w:val="left" w:leader="none"/>
        </w:tabs>
        <w:spacing w:line="240" w:lineRule="auto" w:before="124" w:after="0"/>
        <w:ind w:left="2117" w:right="0" w:hanging="360"/>
        <w:jc w:val="left"/>
        <w:rPr>
          <w:sz w:val="24"/>
        </w:rPr>
      </w:pPr>
      <w:r>
        <w:rPr>
          <w:sz w:val="24"/>
        </w:rPr>
        <w:t>Có 2 ngõ vào nhận điện áp tương </w:t>
      </w:r>
      <w:r>
        <w:rPr>
          <w:spacing w:val="2"/>
          <w:sz w:val="24"/>
        </w:rPr>
        <w:t>tự </w:t>
      </w:r>
      <w:r>
        <w:rPr>
          <w:sz w:val="24"/>
        </w:rPr>
        <w:t>dương cho 2 </w:t>
      </w:r>
      <w:r>
        <w:rPr>
          <w:spacing w:val="-3"/>
          <w:sz w:val="24"/>
        </w:rPr>
        <w:t>bộ </w:t>
      </w:r>
      <w:r>
        <w:rPr>
          <w:sz w:val="24"/>
        </w:rPr>
        <w:t>so sánh là: C1IN+ </w:t>
      </w:r>
      <w:r>
        <w:rPr>
          <w:spacing w:val="-3"/>
          <w:sz w:val="24"/>
        </w:rPr>
        <w:t>và</w:t>
      </w:r>
      <w:r>
        <w:rPr>
          <w:spacing w:val="6"/>
          <w:sz w:val="24"/>
        </w:rPr>
        <w:t> </w:t>
      </w:r>
      <w:r>
        <w:rPr>
          <w:sz w:val="24"/>
        </w:rPr>
        <w:t>C2IN+.</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2 ngõ ra của 2 </w:t>
      </w:r>
      <w:r>
        <w:rPr>
          <w:spacing w:val="-3"/>
          <w:sz w:val="24"/>
        </w:rPr>
        <w:t>bộ </w:t>
      </w:r>
      <w:r>
        <w:rPr>
          <w:spacing w:val="-4"/>
          <w:sz w:val="24"/>
        </w:rPr>
        <w:t>so </w:t>
      </w:r>
      <w:r>
        <w:rPr>
          <w:sz w:val="24"/>
        </w:rPr>
        <w:t>sánh </w:t>
      </w:r>
      <w:r>
        <w:rPr>
          <w:spacing w:val="-4"/>
          <w:sz w:val="24"/>
        </w:rPr>
        <w:t>là: </w:t>
      </w:r>
      <w:r>
        <w:rPr>
          <w:sz w:val="24"/>
        </w:rPr>
        <w:t>C1OUT </w:t>
      </w:r>
      <w:r>
        <w:rPr>
          <w:spacing w:val="-3"/>
          <w:sz w:val="24"/>
        </w:rPr>
        <w:t>và</w:t>
      </w:r>
      <w:r>
        <w:rPr>
          <w:spacing w:val="35"/>
          <w:sz w:val="24"/>
        </w:rPr>
        <w:t> </w:t>
      </w:r>
      <w:r>
        <w:rPr>
          <w:sz w:val="24"/>
        </w:rPr>
        <w:t>C2OUT.</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Có 1 ngõ vào nhận điện áp tham chiếu chuẩn cấp cho 2 </w:t>
      </w:r>
      <w:r>
        <w:rPr>
          <w:spacing w:val="-3"/>
          <w:sz w:val="24"/>
        </w:rPr>
        <w:t>bộ </w:t>
      </w:r>
      <w:r>
        <w:rPr>
          <w:sz w:val="24"/>
        </w:rPr>
        <w:t>so sánh là:</w:t>
      </w:r>
      <w:r>
        <w:rPr>
          <w:spacing w:val="6"/>
          <w:sz w:val="24"/>
        </w:rPr>
        <w:t> </w:t>
      </w:r>
      <w:r>
        <w:rPr>
          <w:sz w:val="24"/>
        </w:rPr>
        <w:t>C</w:t>
      </w:r>
      <w:r>
        <w:rPr>
          <w:sz w:val="24"/>
          <w:vertAlign w:val="subscript"/>
        </w:rPr>
        <w:t>VREF</w:t>
      </w:r>
      <w:r>
        <w:rPr>
          <w:sz w:val="24"/>
          <w:vertAlign w:val="baseline"/>
        </w:rPr>
        <w:t>.</w:t>
      </w:r>
    </w:p>
    <w:p>
      <w:pPr>
        <w:spacing w:after="0" w:line="240" w:lineRule="auto"/>
        <w:jc w:val="left"/>
        <w:rPr>
          <w:sz w:val="24"/>
        </w:rPr>
        <w:sectPr>
          <w:pgSz w:w="11910" w:h="16840"/>
          <w:pgMar w:header="283" w:footer="472" w:top="640" w:bottom="600" w:left="740" w:right="0"/>
        </w:sectPr>
      </w:pPr>
    </w:p>
    <w:p>
      <w:pPr>
        <w:pStyle w:val="ListParagraph"/>
        <w:numPr>
          <w:ilvl w:val="0"/>
          <w:numId w:val="16"/>
        </w:numPr>
        <w:tabs>
          <w:tab w:pos="1396" w:val="left" w:leader="none"/>
          <w:tab w:pos="1397" w:val="left" w:leader="none"/>
        </w:tabs>
        <w:spacing w:line="240" w:lineRule="auto" w:before="0" w:after="0"/>
        <w:ind w:left="1397" w:right="0" w:hanging="361"/>
        <w:jc w:val="left"/>
        <w:rPr>
          <w:sz w:val="24"/>
        </w:rPr>
      </w:pPr>
      <w:r>
        <w:rPr>
          <w:sz w:val="24"/>
        </w:rPr>
        <w:t>Chức năng dao động cấp xung cho CPU hoạt</w:t>
      </w:r>
      <w:r>
        <w:rPr>
          <w:spacing w:val="19"/>
          <w:sz w:val="24"/>
        </w:rPr>
        <w:t> </w:t>
      </w:r>
      <w:r>
        <w:rPr>
          <w:sz w:val="24"/>
        </w:rPr>
        <w:t>động:</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2 ngõ vào nối với </w:t>
      </w:r>
      <w:r>
        <w:rPr>
          <w:spacing w:val="2"/>
          <w:sz w:val="24"/>
        </w:rPr>
        <w:t>tụ </w:t>
      </w:r>
      <w:r>
        <w:rPr>
          <w:sz w:val="24"/>
        </w:rPr>
        <w:t>thạch anh để tạo dao động </w:t>
      </w:r>
      <w:r>
        <w:rPr>
          <w:spacing w:val="-3"/>
          <w:sz w:val="24"/>
        </w:rPr>
        <w:t>là </w:t>
      </w:r>
      <w:r>
        <w:rPr>
          <w:sz w:val="24"/>
        </w:rPr>
        <w:t>OSC1 và</w:t>
      </w:r>
      <w:r>
        <w:rPr>
          <w:spacing w:val="3"/>
          <w:sz w:val="24"/>
        </w:rPr>
        <w:t> </w:t>
      </w:r>
      <w:r>
        <w:rPr>
          <w:sz w:val="24"/>
        </w:rPr>
        <w:t>OSC2.</w:t>
      </w:r>
    </w:p>
    <w:p>
      <w:pPr>
        <w:pStyle w:val="ListParagraph"/>
        <w:numPr>
          <w:ilvl w:val="1"/>
          <w:numId w:val="16"/>
        </w:numPr>
        <w:tabs>
          <w:tab w:pos="2116" w:val="left" w:leader="none"/>
          <w:tab w:pos="2117" w:val="left" w:leader="none"/>
        </w:tabs>
        <w:spacing w:line="237" w:lineRule="auto" w:before="119" w:after="0"/>
        <w:ind w:left="2117" w:right="576" w:hanging="360"/>
        <w:jc w:val="left"/>
        <w:rPr>
          <w:sz w:val="24"/>
        </w:rPr>
      </w:pPr>
      <w:r>
        <w:rPr>
          <w:sz w:val="24"/>
        </w:rPr>
        <w:t>Có 1 ngõ vào nhận tín hiệu dao động </w:t>
      </w:r>
      <w:r>
        <w:rPr>
          <w:spacing w:val="2"/>
          <w:sz w:val="24"/>
        </w:rPr>
        <w:t>từ </w:t>
      </w:r>
      <w:r>
        <w:rPr>
          <w:sz w:val="24"/>
        </w:rPr>
        <w:t>nguồn khác </w:t>
      </w:r>
      <w:r>
        <w:rPr>
          <w:spacing w:val="-5"/>
          <w:sz w:val="24"/>
        </w:rPr>
        <w:t>là </w:t>
      </w:r>
      <w:r>
        <w:rPr>
          <w:sz w:val="24"/>
        </w:rPr>
        <w:t>CLKIN nếu không dùng </w:t>
      </w:r>
      <w:r>
        <w:rPr>
          <w:spacing w:val="2"/>
          <w:sz w:val="24"/>
        </w:rPr>
        <w:t>tụ </w:t>
      </w:r>
      <w:r>
        <w:rPr>
          <w:sz w:val="24"/>
        </w:rPr>
        <w:t>thạch anh, có 1 ngõ ra cấp </w:t>
      </w:r>
      <w:r>
        <w:rPr>
          <w:spacing w:val="-3"/>
          <w:sz w:val="24"/>
        </w:rPr>
        <w:t>xung </w:t>
      </w:r>
      <w:r>
        <w:rPr>
          <w:sz w:val="24"/>
        </w:rPr>
        <w:t>clock cho thiết bị khác </w:t>
      </w:r>
      <w:r>
        <w:rPr>
          <w:spacing w:val="-3"/>
          <w:sz w:val="24"/>
        </w:rPr>
        <w:t>là</w:t>
      </w:r>
      <w:r>
        <w:rPr>
          <w:spacing w:val="23"/>
          <w:sz w:val="24"/>
        </w:rPr>
        <w:t> </w:t>
      </w:r>
      <w:r>
        <w:rPr>
          <w:sz w:val="24"/>
        </w:rPr>
        <w:t>CLKOUT.</w:t>
      </w:r>
    </w:p>
    <w:p>
      <w:pPr>
        <w:pStyle w:val="ListParagraph"/>
        <w:numPr>
          <w:ilvl w:val="0"/>
          <w:numId w:val="16"/>
        </w:numPr>
        <w:tabs>
          <w:tab w:pos="1396" w:val="left" w:leader="none"/>
          <w:tab w:pos="1397" w:val="left" w:leader="none"/>
        </w:tabs>
        <w:spacing w:line="240" w:lineRule="auto" w:before="126" w:after="0"/>
        <w:ind w:left="1397" w:right="0" w:hanging="361"/>
        <w:jc w:val="left"/>
        <w:rPr>
          <w:sz w:val="24"/>
        </w:rPr>
      </w:pPr>
      <w:r>
        <w:rPr>
          <w:sz w:val="24"/>
        </w:rPr>
        <w:t>Chức năng nhận xung ngoại của T0 </w:t>
      </w:r>
      <w:r>
        <w:rPr>
          <w:spacing w:val="-3"/>
          <w:sz w:val="24"/>
        </w:rPr>
        <w:t>và</w:t>
      </w:r>
      <w:r>
        <w:rPr>
          <w:spacing w:val="8"/>
          <w:sz w:val="24"/>
        </w:rPr>
        <w:t> </w:t>
      </w:r>
      <w:r>
        <w:rPr>
          <w:sz w:val="24"/>
        </w:rPr>
        <w:t>T1:</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ngõ vào nhận xung ngoại cho timer/counter T0 có tên </w:t>
      </w:r>
      <w:r>
        <w:rPr>
          <w:spacing w:val="-5"/>
          <w:sz w:val="24"/>
        </w:rPr>
        <w:t>là</w:t>
      </w:r>
      <w:r>
        <w:rPr>
          <w:spacing w:val="-11"/>
          <w:sz w:val="24"/>
        </w:rPr>
        <w:t> </w:t>
      </w:r>
      <w:r>
        <w:rPr>
          <w:sz w:val="24"/>
        </w:rPr>
        <w:t>T0CKI.</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Có 1 ngõ vào nhận xung ngoại cho timer/counter T1 có tên </w:t>
      </w:r>
      <w:r>
        <w:rPr>
          <w:spacing w:val="-5"/>
          <w:sz w:val="24"/>
        </w:rPr>
        <w:t>là</w:t>
      </w:r>
      <w:r>
        <w:rPr>
          <w:spacing w:val="-19"/>
          <w:sz w:val="24"/>
        </w:rPr>
        <w:t> </w:t>
      </w:r>
      <w:r>
        <w:rPr>
          <w:sz w:val="24"/>
        </w:rPr>
        <w:t>T1CKI.</w:t>
      </w:r>
    </w:p>
    <w:p>
      <w:pPr>
        <w:pStyle w:val="ListParagraph"/>
        <w:numPr>
          <w:ilvl w:val="1"/>
          <w:numId w:val="16"/>
        </w:numPr>
        <w:tabs>
          <w:tab w:pos="2116" w:val="left" w:leader="none"/>
          <w:tab w:pos="2117" w:val="left" w:leader="none"/>
        </w:tabs>
        <w:spacing w:line="237" w:lineRule="auto" w:before="120" w:after="0"/>
        <w:ind w:left="2117" w:right="581" w:hanging="360"/>
        <w:jc w:val="left"/>
        <w:rPr>
          <w:sz w:val="24"/>
        </w:rPr>
      </w:pPr>
      <w:r>
        <w:rPr>
          <w:sz w:val="24"/>
        </w:rPr>
        <w:t>Có 2 ngõ vào tạo dao động riêng cho Timer1 hoạt động độc </w:t>
      </w:r>
      <w:r>
        <w:rPr>
          <w:spacing w:val="-4"/>
          <w:sz w:val="24"/>
        </w:rPr>
        <w:t>lập </w:t>
      </w:r>
      <w:r>
        <w:rPr>
          <w:sz w:val="24"/>
        </w:rPr>
        <w:t>có tên </w:t>
      </w:r>
      <w:r>
        <w:rPr>
          <w:spacing w:val="-3"/>
          <w:sz w:val="24"/>
        </w:rPr>
        <w:t>là </w:t>
      </w:r>
      <w:r>
        <w:rPr>
          <w:sz w:val="24"/>
        </w:rPr>
        <w:t>T1OSO </w:t>
      </w:r>
      <w:r>
        <w:rPr>
          <w:spacing w:val="-3"/>
          <w:sz w:val="24"/>
        </w:rPr>
        <w:t>và </w:t>
      </w:r>
      <w:r>
        <w:rPr>
          <w:sz w:val="24"/>
        </w:rPr>
        <w:t>T1OSI.</w:t>
      </w:r>
    </w:p>
    <w:p>
      <w:pPr>
        <w:pStyle w:val="ListParagraph"/>
        <w:numPr>
          <w:ilvl w:val="0"/>
          <w:numId w:val="16"/>
        </w:numPr>
        <w:tabs>
          <w:tab w:pos="1396" w:val="left" w:leader="none"/>
          <w:tab w:pos="1397" w:val="left" w:leader="none"/>
        </w:tabs>
        <w:spacing w:line="240" w:lineRule="auto" w:before="126" w:after="0"/>
        <w:ind w:left="1397" w:right="0" w:hanging="361"/>
        <w:jc w:val="left"/>
        <w:rPr>
          <w:sz w:val="24"/>
        </w:rPr>
      </w:pPr>
      <w:r>
        <w:rPr>
          <w:sz w:val="24"/>
        </w:rPr>
        <w:t>Chức năng truyền dữ liệu</w:t>
      </w:r>
      <w:r>
        <w:rPr>
          <w:spacing w:val="2"/>
          <w:sz w:val="24"/>
        </w:rPr>
        <w:t> </w:t>
      </w:r>
      <w:r>
        <w:rPr>
          <w:sz w:val="24"/>
        </w:rPr>
        <w:t>SPI:</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ngõ vào nhận dữ </w:t>
      </w:r>
      <w:r>
        <w:rPr>
          <w:spacing w:val="-3"/>
          <w:sz w:val="24"/>
        </w:rPr>
        <w:t>liệu </w:t>
      </w:r>
      <w:r>
        <w:rPr>
          <w:spacing w:val="-5"/>
          <w:sz w:val="24"/>
        </w:rPr>
        <w:t>là</w:t>
      </w:r>
      <w:r>
        <w:rPr>
          <w:spacing w:val="26"/>
          <w:sz w:val="24"/>
        </w:rPr>
        <w:t> </w:t>
      </w:r>
      <w:r>
        <w:rPr>
          <w:sz w:val="24"/>
        </w:rPr>
        <w:t>SDI.</w:t>
      </w:r>
    </w:p>
    <w:p>
      <w:pPr>
        <w:pStyle w:val="ListParagraph"/>
        <w:numPr>
          <w:ilvl w:val="1"/>
          <w:numId w:val="16"/>
        </w:numPr>
        <w:tabs>
          <w:tab w:pos="2116" w:val="left" w:leader="none"/>
          <w:tab w:pos="2117" w:val="left" w:leader="none"/>
        </w:tabs>
        <w:spacing w:line="240" w:lineRule="auto" w:before="122" w:after="0"/>
        <w:ind w:left="2117" w:right="0" w:hanging="360"/>
        <w:jc w:val="left"/>
        <w:rPr>
          <w:sz w:val="24"/>
        </w:rPr>
      </w:pPr>
      <w:r>
        <w:rPr>
          <w:sz w:val="24"/>
        </w:rPr>
        <w:t>Có 1 ngõ ra phát dữ </w:t>
      </w:r>
      <w:r>
        <w:rPr>
          <w:spacing w:val="-3"/>
          <w:sz w:val="24"/>
        </w:rPr>
        <w:t>liệu là</w:t>
      </w:r>
      <w:r>
        <w:rPr>
          <w:spacing w:val="18"/>
          <w:sz w:val="24"/>
        </w:rPr>
        <w:t> </w:t>
      </w:r>
      <w:r>
        <w:rPr>
          <w:sz w:val="24"/>
        </w:rPr>
        <w:t>SDO.</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Có 1 ngõ ra phát </w:t>
      </w:r>
      <w:r>
        <w:rPr>
          <w:spacing w:val="-3"/>
          <w:sz w:val="24"/>
        </w:rPr>
        <w:t>xung </w:t>
      </w:r>
      <w:r>
        <w:rPr>
          <w:sz w:val="24"/>
        </w:rPr>
        <w:t>clock </w:t>
      </w:r>
      <w:r>
        <w:rPr>
          <w:spacing w:val="-5"/>
          <w:sz w:val="24"/>
        </w:rPr>
        <w:t>là</w:t>
      </w:r>
      <w:r>
        <w:rPr>
          <w:spacing w:val="24"/>
          <w:sz w:val="24"/>
        </w:rPr>
        <w:t> </w:t>
      </w:r>
      <w:r>
        <w:rPr>
          <w:sz w:val="24"/>
        </w:rPr>
        <w:t>SCK.</w:t>
      </w:r>
    </w:p>
    <w:p>
      <w:pPr>
        <w:pStyle w:val="BodyText"/>
        <w:spacing w:before="4"/>
        <w:rPr>
          <w:sz w:val="12"/>
        </w:rPr>
      </w:pPr>
      <w:r>
        <w:rPr/>
        <w:pict>
          <v:shape style="position:absolute;margin-left:399.579895pt;margin-top:9.381894pt;width:12.65pt;height:.1pt;mso-position-horizontal-relative:page;mso-position-vertical-relative:paragraph;z-index:-15714304;mso-wrap-distance-left:0;mso-wrap-distance-right:0" coordorigin="7992,188" coordsize="253,0" path="m7992,188l8244,188e" filled="false" stroked="true" strokeweight=".506754pt" strokecolor="#000000">
            <v:path arrowok="t"/>
            <v:stroke dashstyle="solid"/>
            <w10:wrap type="topAndBottom"/>
          </v:shape>
        </w:pict>
      </w:r>
    </w:p>
    <w:p>
      <w:pPr>
        <w:pStyle w:val="ListParagraph"/>
        <w:numPr>
          <w:ilvl w:val="1"/>
          <w:numId w:val="16"/>
        </w:numPr>
        <w:tabs>
          <w:tab w:pos="2116" w:val="left" w:leader="none"/>
          <w:tab w:pos="2117" w:val="left" w:leader="none"/>
        </w:tabs>
        <w:spacing w:line="240" w:lineRule="auto" w:before="0" w:after="0"/>
        <w:ind w:left="2117" w:right="0" w:hanging="360"/>
        <w:jc w:val="left"/>
        <w:rPr>
          <w:sz w:val="24"/>
        </w:rPr>
      </w:pPr>
      <w:r>
        <w:rPr>
          <w:sz w:val="24"/>
        </w:rPr>
        <w:t>Có 1 ngõ vào chọn chip khi hoạt động ở chế độ </w:t>
      </w:r>
      <w:r>
        <w:rPr>
          <w:spacing w:val="2"/>
          <w:sz w:val="24"/>
        </w:rPr>
        <w:t>tớ </w:t>
      </w:r>
      <w:r>
        <w:rPr>
          <w:spacing w:val="-3"/>
          <w:sz w:val="24"/>
        </w:rPr>
        <w:t>là </w:t>
      </w:r>
      <w:r>
        <w:rPr>
          <w:i/>
          <w:sz w:val="24"/>
        </w:rPr>
        <w:t>SS</w:t>
      </w:r>
      <w:r>
        <w:rPr>
          <w:i/>
          <w:spacing w:val="-2"/>
          <w:sz w:val="24"/>
        </w:rPr>
        <w:t> </w:t>
      </w:r>
      <w:r>
        <w:rPr>
          <w:sz w:val="24"/>
        </w:rPr>
        <w:t>.</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Chức năng truyền dữ liệu</w:t>
      </w:r>
      <w:r>
        <w:rPr>
          <w:spacing w:val="2"/>
          <w:sz w:val="24"/>
        </w:rPr>
        <w:t> </w:t>
      </w:r>
      <w:r>
        <w:rPr>
          <w:sz w:val="24"/>
        </w:rPr>
        <w:t>I2C:</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ngõ truyền/nhận dữ </w:t>
      </w:r>
      <w:r>
        <w:rPr>
          <w:spacing w:val="-3"/>
          <w:sz w:val="24"/>
        </w:rPr>
        <w:t>liệu </w:t>
      </w:r>
      <w:r>
        <w:rPr>
          <w:spacing w:val="-5"/>
          <w:sz w:val="24"/>
        </w:rPr>
        <w:t>là</w:t>
      </w:r>
      <w:r>
        <w:rPr>
          <w:spacing w:val="17"/>
          <w:sz w:val="24"/>
        </w:rPr>
        <w:t> </w:t>
      </w:r>
      <w:r>
        <w:rPr>
          <w:sz w:val="24"/>
        </w:rPr>
        <w:t>SDA.</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Có 1 ngõ ra phát </w:t>
      </w:r>
      <w:r>
        <w:rPr>
          <w:spacing w:val="-3"/>
          <w:sz w:val="24"/>
        </w:rPr>
        <w:t>xung </w:t>
      </w:r>
      <w:r>
        <w:rPr>
          <w:sz w:val="24"/>
        </w:rPr>
        <w:t>clock </w:t>
      </w:r>
      <w:r>
        <w:rPr>
          <w:spacing w:val="-5"/>
          <w:sz w:val="24"/>
        </w:rPr>
        <w:t>là</w:t>
      </w:r>
      <w:r>
        <w:rPr>
          <w:spacing w:val="23"/>
          <w:sz w:val="24"/>
        </w:rPr>
        <w:t> </w:t>
      </w:r>
      <w:r>
        <w:rPr>
          <w:sz w:val="24"/>
        </w:rPr>
        <w:t>SCL.</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Chức năng truyền dữ liệu đồng </w:t>
      </w:r>
      <w:r>
        <w:rPr>
          <w:spacing w:val="-3"/>
          <w:sz w:val="24"/>
        </w:rPr>
        <w:t>bộ</w:t>
      </w:r>
      <w:r>
        <w:rPr>
          <w:spacing w:val="9"/>
          <w:sz w:val="24"/>
        </w:rPr>
        <w:t> </w:t>
      </w:r>
      <w:r>
        <w:rPr>
          <w:sz w:val="24"/>
        </w:rPr>
        <w:t>ESUART:</w:t>
      </w:r>
    </w:p>
    <w:p>
      <w:pPr>
        <w:pStyle w:val="ListParagraph"/>
        <w:numPr>
          <w:ilvl w:val="1"/>
          <w:numId w:val="16"/>
        </w:numPr>
        <w:tabs>
          <w:tab w:pos="2116" w:val="left" w:leader="none"/>
          <w:tab w:pos="2117" w:val="left" w:leader="none"/>
        </w:tabs>
        <w:spacing w:line="240" w:lineRule="auto" w:before="116" w:after="0"/>
        <w:ind w:left="2117" w:right="0" w:hanging="360"/>
        <w:jc w:val="left"/>
        <w:rPr>
          <w:sz w:val="24"/>
        </w:rPr>
      </w:pPr>
      <w:r>
        <w:rPr>
          <w:sz w:val="24"/>
        </w:rPr>
        <w:t>Có 1 ngõ truyền/nhận dữ </w:t>
      </w:r>
      <w:r>
        <w:rPr>
          <w:spacing w:val="-3"/>
          <w:sz w:val="24"/>
        </w:rPr>
        <w:t>liệu </w:t>
      </w:r>
      <w:r>
        <w:rPr>
          <w:spacing w:val="-5"/>
          <w:sz w:val="24"/>
        </w:rPr>
        <w:t>là</w:t>
      </w:r>
      <w:r>
        <w:rPr>
          <w:spacing w:val="17"/>
          <w:sz w:val="24"/>
        </w:rPr>
        <w:t> </w:t>
      </w:r>
      <w:r>
        <w:rPr>
          <w:sz w:val="24"/>
        </w:rPr>
        <w:t>DT.</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Có 1 ngõ ra phát </w:t>
      </w:r>
      <w:r>
        <w:rPr>
          <w:spacing w:val="-3"/>
          <w:sz w:val="24"/>
        </w:rPr>
        <w:t>xung </w:t>
      </w:r>
      <w:r>
        <w:rPr>
          <w:sz w:val="24"/>
        </w:rPr>
        <w:t>clock </w:t>
      </w:r>
      <w:r>
        <w:rPr>
          <w:spacing w:val="-5"/>
          <w:sz w:val="24"/>
        </w:rPr>
        <w:t>là</w:t>
      </w:r>
      <w:r>
        <w:rPr>
          <w:spacing w:val="23"/>
          <w:sz w:val="24"/>
        </w:rPr>
        <w:t> </w:t>
      </w:r>
      <w:r>
        <w:rPr>
          <w:sz w:val="24"/>
        </w:rPr>
        <w:t>CK.</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Chức năng truyền dữ liệu không đồng </w:t>
      </w:r>
      <w:r>
        <w:rPr>
          <w:spacing w:val="-3"/>
          <w:sz w:val="24"/>
        </w:rPr>
        <w:t>bộ</w:t>
      </w:r>
      <w:r>
        <w:rPr>
          <w:spacing w:val="10"/>
          <w:sz w:val="24"/>
        </w:rPr>
        <w:t> </w:t>
      </w:r>
      <w:r>
        <w:rPr>
          <w:sz w:val="24"/>
        </w:rPr>
        <w:t>ESUART:</w:t>
      </w:r>
    </w:p>
    <w:p>
      <w:pPr>
        <w:pStyle w:val="ListParagraph"/>
        <w:numPr>
          <w:ilvl w:val="1"/>
          <w:numId w:val="16"/>
        </w:numPr>
        <w:tabs>
          <w:tab w:pos="2116" w:val="left" w:leader="none"/>
          <w:tab w:pos="2117" w:val="left" w:leader="none"/>
        </w:tabs>
        <w:spacing w:line="240" w:lineRule="auto" w:before="116" w:after="0"/>
        <w:ind w:left="2117" w:right="0" w:hanging="360"/>
        <w:jc w:val="left"/>
        <w:rPr>
          <w:sz w:val="24"/>
        </w:rPr>
      </w:pPr>
      <w:r>
        <w:rPr>
          <w:sz w:val="24"/>
        </w:rPr>
        <w:t>Có 1 ngõ nhận dữ </w:t>
      </w:r>
      <w:r>
        <w:rPr>
          <w:spacing w:val="-3"/>
          <w:sz w:val="24"/>
        </w:rPr>
        <w:t>liệu là</w:t>
      </w:r>
      <w:r>
        <w:rPr>
          <w:spacing w:val="20"/>
          <w:sz w:val="24"/>
        </w:rPr>
        <w:t> </w:t>
      </w:r>
      <w:r>
        <w:rPr>
          <w:sz w:val="24"/>
        </w:rPr>
        <w:t>RX.</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Có 1 ngõ phát dữ </w:t>
      </w:r>
      <w:r>
        <w:rPr>
          <w:spacing w:val="-3"/>
          <w:sz w:val="24"/>
        </w:rPr>
        <w:t>liệu là</w:t>
      </w:r>
      <w:r>
        <w:rPr>
          <w:spacing w:val="21"/>
          <w:sz w:val="24"/>
        </w:rPr>
        <w:t> </w:t>
      </w:r>
      <w:r>
        <w:rPr>
          <w:sz w:val="24"/>
        </w:rPr>
        <w:t>RX.</w:t>
      </w:r>
    </w:p>
    <w:p>
      <w:pPr>
        <w:pStyle w:val="ListParagraph"/>
        <w:numPr>
          <w:ilvl w:val="0"/>
          <w:numId w:val="16"/>
        </w:numPr>
        <w:tabs>
          <w:tab w:pos="1396" w:val="left" w:leader="none"/>
          <w:tab w:pos="1397" w:val="left" w:leader="none"/>
        </w:tabs>
        <w:spacing w:line="240" w:lineRule="auto" w:before="120" w:after="0"/>
        <w:ind w:left="1397" w:right="0" w:hanging="361"/>
        <w:jc w:val="left"/>
        <w:rPr>
          <w:sz w:val="24"/>
        </w:rPr>
      </w:pPr>
      <w:r>
        <w:rPr>
          <w:sz w:val="24"/>
        </w:rPr>
        <w:t>Chức năng</w:t>
      </w:r>
      <w:r>
        <w:rPr>
          <w:spacing w:val="6"/>
          <w:sz w:val="24"/>
        </w:rPr>
        <w:t> </w:t>
      </w:r>
      <w:r>
        <w:rPr>
          <w:sz w:val="24"/>
        </w:rPr>
        <w:t>ngắt:</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ngõ nhận tín hiệu ngắt cứng </w:t>
      </w:r>
      <w:r>
        <w:rPr>
          <w:spacing w:val="-5"/>
          <w:sz w:val="24"/>
        </w:rPr>
        <w:t>là</w:t>
      </w:r>
      <w:r>
        <w:rPr>
          <w:spacing w:val="21"/>
          <w:sz w:val="24"/>
        </w:rPr>
        <w:t> </w:t>
      </w:r>
      <w:r>
        <w:rPr>
          <w:sz w:val="24"/>
        </w:rPr>
        <w:t>INT.</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Chức năng CCP (capture, compare, pulse width</w:t>
      </w:r>
      <w:r>
        <w:rPr>
          <w:spacing w:val="12"/>
          <w:sz w:val="24"/>
        </w:rPr>
        <w:t> </w:t>
      </w:r>
      <w:r>
        <w:rPr>
          <w:sz w:val="24"/>
        </w:rPr>
        <w:t>modulation):</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2 tín hiệu cho khối CCP </w:t>
      </w:r>
      <w:r>
        <w:rPr>
          <w:spacing w:val="-5"/>
          <w:sz w:val="24"/>
        </w:rPr>
        <w:t>là </w:t>
      </w:r>
      <w:r>
        <w:rPr>
          <w:sz w:val="24"/>
        </w:rPr>
        <w:t>CCP1 </w:t>
      </w:r>
      <w:r>
        <w:rPr>
          <w:spacing w:val="-3"/>
          <w:sz w:val="24"/>
        </w:rPr>
        <w:t>và</w:t>
      </w:r>
      <w:r>
        <w:rPr>
          <w:spacing w:val="18"/>
          <w:sz w:val="24"/>
        </w:rPr>
        <w:t> </w:t>
      </w:r>
      <w:r>
        <w:rPr>
          <w:sz w:val="24"/>
        </w:rPr>
        <w:t>CCP2.</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Có 4 tín hiệu cho khối PWM </w:t>
      </w:r>
      <w:r>
        <w:rPr>
          <w:spacing w:val="-5"/>
          <w:sz w:val="24"/>
        </w:rPr>
        <w:t>là </w:t>
      </w:r>
      <w:r>
        <w:rPr>
          <w:sz w:val="24"/>
        </w:rPr>
        <w:t>P1A, P1B, P1C,</w:t>
      </w:r>
      <w:r>
        <w:rPr>
          <w:spacing w:val="19"/>
          <w:sz w:val="24"/>
        </w:rPr>
        <w:t> </w:t>
      </w:r>
      <w:r>
        <w:rPr>
          <w:sz w:val="24"/>
        </w:rPr>
        <w:t>P1D.</w:t>
      </w:r>
    </w:p>
    <w:p>
      <w:pPr>
        <w:pStyle w:val="ListParagraph"/>
        <w:numPr>
          <w:ilvl w:val="0"/>
          <w:numId w:val="16"/>
        </w:numPr>
        <w:tabs>
          <w:tab w:pos="1396" w:val="left" w:leader="none"/>
          <w:tab w:pos="1397" w:val="left" w:leader="none"/>
        </w:tabs>
        <w:spacing w:line="240" w:lineRule="auto" w:before="124" w:after="0"/>
        <w:ind w:left="1397" w:right="0" w:hanging="361"/>
        <w:jc w:val="left"/>
        <w:rPr>
          <w:sz w:val="24"/>
        </w:rPr>
      </w:pPr>
      <w:r>
        <w:rPr>
          <w:sz w:val="24"/>
        </w:rPr>
        <w:t>Chức năng nạp chương trình vào </w:t>
      </w:r>
      <w:r>
        <w:rPr>
          <w:spacing w:val="-3"/>
          <w:sz w:val="24"/>
        </w:rPr>
        <w:t>bộ </w:t>
      </w:r>
      <w:r>
        <w:rPr>
          <w:spacing w:val="-4"/>
          <w:sz w:val="24"/>
        </w:rPr>
        <w:t>nhớ</w:t>
      </w:r>
      <w:r>
        <w:rPr>
          <w:spacing w:val="29"/>
          <w:sz w:val="24"/>
        </w:rPr>
        <w:t> </w:t>
      </w:r>
      <w:r>
        <w:rPr>
          <w:sz w:val="24"/>
        </w:rPr>
        <w:t>flash:</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tín hiệu để truyền dữ </w:t>
      </w:r>
      <w:r>
        <w:rPr>
          <w:spacing w:val="-3"/>
          <w:sz w:val="24"/>
        </w:rPr>
        <w:t>liệu </w:t>
      </w:r>
      <w:r>
        <w:rPr>
          <w:spacing w:val="-5"/>
          <w:sz w:val="24"/>
        </w:rPr>
        <w:t>là</w:t>
      </w:r>
      <w:r>
        <w:rPr>
          <w:spacing w:val="15"/>
          <w:sz w:val="24"/>
        </w:rPr>
        <w:t> </w:t>
      </w:r>
      <w:r>
        <w:rPr>
          <w:sz w:val="24"/>
        </w:rPr>
        <w:t>ICSPDAT.</w:t>
      </w:r>
    </w:p>
    <w:p>
      <w:pPr>
        <w:pStyle w:val="ListParagraph"/>
        <w:numPr>
          <w:ilvl w:val="1"/>
          <w:numId w:val="16"/>
        </w:numPr>
        <w:tabs>
          <w:tab w:pos="2116" w:val="left" w:leader="none"/>
          <w:tab w:pos="2117" w:val="left" w:leader="none"/>
        </w:tabs>
        <w:spacing w:line="240" w:lineRule="auto" w:before="118" w:after="0"/>
        <w:ind w:left="2117" w:right="0" w:hanging="360"/>
        <w:jc w:val="left"/>
        <w:rPr>
          <w:sz w:val="24"/>
        </w:rPr>
      </w:pPr>
      <w:r>
        <w:rPr>
          <w:sz w:val="24"/>
        </w:rPr>
        <w:t>Có 1 tín hiệu để nhận xung clock </w:t>
      </w:r>
      <w:r>
        <w:rPr>
          <w:spacing w:val="-5"/>
          <w:sz w:val="24"/>
        </w:rPr>
        <w:t>là</w:t>
      </w:r>
      <w:r>
        <w:rPr>
          <w:spacing w:val="10"/>
          <w:sz w:val="24"/>
        </w:rPr>
        <w:t> </w:t>
      </w:r>
      <w:r>
        <w:rPr>
          <w:sz w:val="24"/>
        </w:rPr>
        <w:t>ICSPCLK.</w:t>
      </w:r>
    </w:p>
    <w:p>
      <w:pPr>
        <w:pStyle w:val="ListParagraph"/>
        <w:numPr>
          <w:ilvl w:val="1"/>
          <w:numId w:val="16"/>
        </w:numPr>
        <w:tabs>
          <w:tab w:pos="2116" w:val="left" w:leader="none"/>
          <w:tab w:pos="2117" w:val="left" w:leader="none"/>
        </w:tabs>
        <w:spacing w:line="240" w:lineRule="auto" w:before="123" w:after="0"/>
        <w:ind w:left="2117" w:right="0" w:hanging="360"/>
        <w:jc w:val="left"/>
        <w:rPr>
          <w:sz w:val="24"/>
        </w:rPr>
      </w:pPr>
      <w:r>
        <w:rPr>
          <w:sz w:val="24"/>
        </w:rPr>
        <w:t>Có 1 tín hiệu để điều khiển nạp </w:t>
      </w:r>
      <w:r>
        <w:rPr>
          <w:spacing w:val="-3"/>
          <w:sz w:val="24"/>
        </w:rPr>
        <w:t>là</w:t>
      </w:r>
      <w:r>
        <w:rPr>
          <w:spacing w:val="11"/>
          <w:sz w:val="24"/>
        </w:rPr>
        <w:t> </w:t>
      </w:r>
      <w:r>
        <w:rPr>
          <w:sz w:val="24"/>
        </w:rPr>
        <w:t>PGM.</w:t>
      </w:r>
    </w:p>
    <w:p>
      <w:pPr>
        <w:pStyle w:val="ListParagraph"/>
        <w:numPr>
          <w:ilvl w:val="1"/>
          <w:numId w:val="16"/>
        </w:numPr>
        <w:tabs>
          <w:tab w:pos="2116" w:val="left" w:leader="none"/>
          <w:tab w:pos="2117" w:val="left" w:leader="none"/>
        </w:tabs>
        <w:spacing w:line="240" w:lineRule="auto" w:before="117" w:after="0"/>
        <w:ind w:left="2117" w:right="0" w:hanging="360"/>
        <w:jc w:val="left"/>
        <w:rPr>
          <w:sz w:val="24"/>
        </w:rPr>
      </w:pPr>
      <w:r>
        <w:rPr>
          <w:sz w:val="24"/>
        </w:rPr>
        <w:t>Có 1 tín hiệu để nhận điện áp </w:t>
      </w:r>
      <w:r>
        <w:rPr>
          <w:spacing w:val="-4"/>
          <w:sz w:val="24"/>
        </w:rPr>
        <w:t>lập </w:t>
      </w:r>
      <w:r>
        <w:rPr>
          <w:sz w:val="24"/>
        </w:rPr>
        <w:t>trình </w:t>
      </w:r>
      <w:r>
        <w:rPr>
          <w:spacing w:val="-5"/>
          <w:sz w:val="24"/>
        </w:rPr>
        <w:t>là</w:t>
      </w:r>
      <w:r>
        <w:rPr>
          <w:spacing w:val="11"/>
          <w:sz w:val="24"/>
        </w:rPr>
        <w:t> </w:t>
      </w:r>
      <w:r>
        <w:rPr>
          <w:sz w:val="24"/>
        </w:rPr>
        <w:t>V</w:t>
      </w:r>
      <w:r>
        <w:rPr>
          <w:sz w:val="24"/>
          <w:vertAlign w:val="subscript"/>
        </w:rPr>
        <w:t>PP</w:t>
      </w:r>
      <w:r>
        <w:rPr>
          <w:sz w:val="24"/>
          <w:vertAlign w:val="baseline"/>
        </w:rPr>
        <w:t>.</w:t>
      </w:r>
    </w:p>
    <w:p>
      <w:pPr>
        <w:pStyle w:val="ListParagraph"/>
        <w:numPr>
          <w:ilvl w:val="0"/>
          <w:numId w:val="16"/>
        </w:numPr>
        <w:tabs>
          <w:tab w:pos="1396" w:val="left" w:leader="none"/>
          <w:tab w:pos="1397" w:val="left" w:leader="none"/>
        </w:tabs>
        <w:spacing w:line="240" w:lineRule="auto" w:before="125" w:after="0"/>
        <w:ind w:left="1397" w:right="0" w:hanging="361"/>
        <w:jc w:val="left"/>
        <w:rPr>
          <w:sz w:val="24"/>
        </w:rPr>
      </w:pPr>
      <w:r>
        <w:rPr>
          <w:sz w:val="24"/>
        </w:rPr>
        <w:t>Có 1 ngõ vào reset có tên </w:t>
      </w:r>
      <w:r>
        <w:rPr>
          <w:spacing w:val="-5"/>
          <w:sz w:val="24"/>
        </w:rPr>
        <w:t>là </w:t>
      </w:r>
      <w:r>
        <w:rPr>
          <w:sz w:val="24"/>
        </w:rPr>
        <w:t>MCLR (master</w:t>
      </w:r>
      <w:r>
        <w:rPr>
          <w:spacing w:val="18"/>
          <w:sz w:val="24"/>
        </w:rPr>
        <w:t> </w:t>
      </w:r>
      <w:r>
        <w:rPr>
          <w:sz w:val="24"/>
        </w:rPr>
        <w:t>clear).</w:t>
      </w:r>
    </w:p>
    <w:p>
      <w:pPr>
        <w:pStyle w:val="ListParagraph"/>
        <w:numPr>
          <w:ilvl w:val="0"/>
          <w:numId w:val="16"/>
        </w:numPr>
        <w:tabs>
          <w:tab w:pos="1396" w:val="left" w:leader="none"/>
          <w:tab w:pos="1397" w:val="left" w:leader="none"/>
        </w:tabs>
        <w:spacing w:line="240" w:lineRule="auto" w:before="119" w:after="0"/>
        <w:ind w:left="1397" w:right="0" w:hanging="361"/>
        <w:jc w:val="left"/>
        <w:rPr>
          <w:sz w:val="24"/>
        </w:rPr>
      </w:pPr>
      <w:r>
        <w:rPr>
          <w:sz w:val="24"/>
        </w:rPr>
        <w:t>Có 4 chân cấp nguồn: VDD cấp nguồn dương, VSS nối với 0V.</w:t>
      </w:r>
    </w:p>
    <w:p>
      <w:pPr>
        <w:pStyle w:val="Heading3"/>
        <w:numPr>
          <w:ilvl w:val="0"/>
          <w:numId w:val="12"/>
        </w:numPr>
        <w:tabs>
          <w:tab w:pos="706" w:val="left" w:leader="none"/>
          <w:tab w:pos="9954" w:val="left" w:leader="none"/>
        </w:tabs>
        <w:spacing w:line="240" w:lineRule="auto" w:before="185" w:after="0"/>
        <w:ind w:left="1243" w:right="536" w:hanging="1244"/>
        <w:jc w:val="right"/>
      </w:pPr>
      <w:r>
        <w:rPr>
          <w:shd w:fill="FFCC99" w:color="auto" w:val="clear"/>
        </w:rPr>
        <w:t>CÂU HỎI ÔN TẬP – TRẮC NGHIỆM –  BÀI</w:t>
      </w:r>
      <w:r>
        <w:rPr>
          <w:spacing w:val="-15"/>
          <w:shd w:fill="FFCC99" w:color="auto" w:val="clear"/>
        </w:rPr>
        <w:t> </w:t>
      </w:r>
      <w:r>
        <w:rPr>
          <w:shd w:fill="FFCC99" w:color="auto" w:val="clear"/>
        </w:rPr>
        <w:t>TẬP</w:t>
        <w:tab/>
      </w:r>
    </w:p>
    <w:p>
      <w:pPr>
        <w:pStyle w:val="Heading4"/>
        <w:numPr>
          <w:ilvl w:val="1"/>
          <w:numId w:val="12"/>
        </w:numPr>
        <w:tabs>
          <w:tab w:pos="595" w:val="left" w:leader="none"/>
          <w:tab w:pos="596" w:val="left" w:leader="none"/>
          <w:tab w:pos="9699" w:val="left" w:leader="none"/>
        </w:tabs>
        <w:spacing w:line="240" w:lineRule="auto" w:before="239"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tabs>
          <w:tab w:pos="2116" w:val="left" w:leader="none"/>
        </w:tabs>
        <w:spacing w:before="170"/>
        <w:ind w:left="676" w:right="0" w:firstLine="0"/>
        <w:jc w:val="left"/>
        <w:rPr>
          <w:sz w:val="24"/>
        </w:rPr>
      </w:pPr>
      <w:r>
        <w:rPr>
          <w:b/>
          <w:i/>
          <w:sz w:val="24"/>
        </w:rPr>
        <w:t>Câu</w:t>
      </w:r>
      <w:r>
        <w:rPr>
          <w:b/>
          <w:i/>
          <w:spacing w:val="2"/>
          <w:sz w:val="24"/>
        </w:rPr>
        <w:t> </w:t>
      </w:r>
      <w:r>
        <w:rPr>
          <w:b/>
          <w:i/>
          <w:sz w:val="24"/>
        </w:rPr>
        <w:t>số</w:t>
      </w:r>
      <w:r>
        <w:rPr>
          <w:b/>
          <w:i/>
          <w:spacing w:val="1"/>
          <w:sz w:val="24"/>
        </w:rPr>
        <w:t> </w:t>
      </w:r>
      <w:r>
        <w:rPr>
          <w:b/>
          <w:i/>
          <w:sz w:val="24"/>
        </w:rPr>
        <w:t>1-1:</w:t>
        <w:tab/>
      </w:r>
      <w:r>
        <w:rPr>
          <w:sz w:val="24"/>
        </w:rPr>
        <w:t>Hãy nêu cấu hình của vi điều khiển</w:t>
      </w:r>
      <w:r>
        <w:rPr>
          <w:spacing w:val="3"/>
          <w:sz w:val="24"/>
        </w:rPr>
        <w:t> </w:t>
      </w:r>
      <w:r>
        <w:rPr>
          <w:sz w:val="24"/>
        </w:rPr>
        <w:t>PIC16F887.</w:t>
      </w:r>
    </w:p>
    <w:p>
      <w:pPr>
        <w:spacing w:after="0"/>
        <w:jc w:val="left"/>
        <w:rPr>
          <w:sz w:val="24"/>
        </w:rPr>
        <w:sectPr>
          <w:pgSz w:w="11910" w:h="16840"/>
          <w:pgMar w:header="283" w:footer="491" w:top="640" w:bottom="680" w:left="740" w:right="0"/>
        </w:sectPr>
      </w:pPr>
    </w:p>
    <w:p>
      <w:pPr>
        <w:pStyle w:val="BodyText"/>
        <w:spacing w:line="343" w:lineRule="auto"/>
        <w:ind w:left="676" w:right="2492"/>
        <w:jc w:val="both"/>
      </w:pPr>
      <w:r>
        <w:rPr>
          <w:b/>
          <w:i/>
        </w:rPr>
        <w:t>Câu số 1-2: </w:t>
      </w:r>
      <w:r>
        <w:rPr/>
        <w:t>Hãy cho biết các loại bộ nhớ mà vi điều khiển PIC16F887 tích hợp. </w:t>
      </w:r>
      <w:r>
        <w:rPr>
          <w:b/>
          <w:i/>
        </w:rPr>
        <w:t>Câu số 1-3: </w:t>
      </w:r>
      <w:r>
        <w:rPr/>
        <w:t>Hãy trình bày tên và chức năng portA của vi điều khiển PIC16F887. </w:t>
      </w:r>
      <w:r>
        <w:rPr>
          <w:b/>
          <w:i/>
        </w:rPr>
        <w:t>Câu số 1-4: </w:t>
      </w:r>
      <w:r>
        <w:rPr/>
        <w:t>Hãy trình bày tên và chức năng portB của vi điều khiển PIC16F887. </w:t>
      </w:r>
      <w:r>
        <w:rPr>
          <w:b/>
          <w:i/>
        </w:rPr>
        <w:t>Câu số 1-5: </w:t>
      </w:r>
      <w:r>
        <w:rPr/>
        <w:t>Hãy trình bày tên và chức năng portC của vi điều khiển PIC16F887. </w:t>
      </w:r>
      <w:r>
        <w:rPr>
          <w:b/>
          <w:i/>
        </w:rPr>
        <w:t>Câu số 1-6: </w:t>
      </w:r>
      <w:r>
        <w:rPr/>
        <w:t>Hãy trình bày tên và chức năng portD của vi điều khiển PIC16F887. </w:t>
      </w:r>
      <w:r>
        <w:rPr>
          <w:b/>
          <w:i/>
        </w:rPr>
        <w:t>Câu số 1-7: </w:t>
      </w:r>
      <w:r>
        <w:rPr/>
        <w:t>Hãy trình bày tên và chức năng portE của vi điều khiển PIC16F887.</w:t>
      </w:r>
    </w:p>
    <w:p>
      <w:pPr>
        <w:pStyle w:val="Heading4"/>
        <w:numPr>
          <w:ilvl w:val="1"/>
          <w:numId w:val="12"/>
        </w:numPr>
        <w:tabs>
          <w:tab w:pos="1526" w:val="left" w:leader="none"/>
          <w:tab w:pos="1527" w:val="left" w:leader="none"/>
          <w:tab w:pos="10630" w:val="left" w:leader="none"/>
        </w:tabs>
        <w:spacing w:line="240" w:lineRule="auto" w:before="68" w:after="0"/>
        <w:ind w:left="1526" w:right="0" w:hanging="597"/>
        <w:jc w:val="left"/>
      </w:pPr>
      <w:r>
        <w:rPr>
          <w:shd w:fill="FFFF99" w:color="auto" w:val="clear"/>
        </w:rPr>
        <w:t>CÂU HỎI MỞ</w:t>
      </w:r>
      <w:r>
        <w:rPr>
          <w:spacing w:val="-5"/>
          <w:shd w:fill="FFFF99" w:color="auto" w:val="clear"/>
        </w:rPr>
        <w:t> </w:t>
      </w:r>
      <w:r>
        <w:rPr>
          <w:shd w:fill="FFFF99" w:color="auto" w:val="clear"/>
        </w:rPr>
        <w:t>RỘNG</w:t>
        <w:tab/>
      </w:r>
    </w:p>
    <w:p>
      <w:pPr>
        <w:tabs>
          <w:tab w:pos="2092" w:val="left" w:leader="none"/>
        </w:tabs>
        <w:spacing w:before="170"/>
        <w:ind w:left="676" w:right="0" w:firstLine="0"/>
        <w:jc w:val="left"/>
        <w:rPr>
          <w:sz w:val="24"/>
        </w:rPr>
      </w:pPr>
      <w:r>
        <w:rPr>
          <w:b/>
          <w:i/>
          <w:sz w:val="24"/>
        </w:rPr>
        <w:t>Câu</w:t>
      </w:r>
      <w:r>
        <w:rPr>
          <w:b/>
          <w:i/>
          <w:spacing w:val="2"/>
          <w:sz w:val="24"/>
        </w:rPr>
        <w:t> </w:t>
      </w:r>
      <w:r>
        <w:rPr>
          <w:b/>
          <w:i/>
          <w:sz w:val="24"/>
        </w:rPr>
        <w:t>số</w:t>
      </w:r>
      <w:r>
        <w:rPr>
          <w:b/>
          <w:i/>
          <w:spacing w:val="1"/>
          <w:sz w:val="24"/>
        </w:rPr>
        <w:t> </w:t>
      </w:r>
      <w:r>
        <w:rPr>
          <w:b/>
          <w:i/>
          <w:sz w:val="24"/>
        </w:rPr>
        <w:t>1-8:</w:t>
        <w:tab/>
      </w:r>
      <w:r>
        <w:rPr>
          <w:sz w:val="24"/>
        </w:rPr>
        <w:t>Hãy nêu cấu hình của vi điều khiển AT89S52.</w:t>
      </w:r>
    </w:p>
    <w:p>
      <w:pPr>
        <w:pStyle w:val="BodyText"/>
        <w:tabs>
          <w:tab w:pos="2092" w:val="left" w:leader="none"/>
        </w:tabs>
        <w:spacing w:before="123"/>
        <w:ind w:left="676"/>
      </w:pPr>
      <w:r>
        <w:rPr>
          <w:b/>
          <w:i/>
        </w:rPr>
        <w:t>Câu</w:t>
      </w:r>
      <w:r>
        <w:rPr>
          <w:b/>
          <w:i/>
          <w:spacing w:val="2"/>
        </w:rPr>
        <w:t> </w:t>
      </w:r>
      <w:r>
        <w:rPr>
          <w:b/>
          <w:i/>
        </w:rPr>
        <w:t>số</w:t>
      </w:r>
      <w:r>
        <w:rPr>
          <w:b/>
          <w:i/>
          <w:spacing w:val="1"/>
        </w:rPr>
        <w:t> </w:t>
      </w:r>
      <w:r>
        <w:rPr>
          <w:b/>
          <w:i/>
        </w:rPr>
        <w:t>1-9:</w:t>
        <w:tab/>
      </w:r>
      <w:r>
        <w:rPr/>
        <w:t>Hãy cho biết các loại </w:t>
      </w:r>
      <w:r>
        <w:rPr>
          <w:spacing w:val="-3"/>
        </w:rPr>
        <w:t>bộ </w:t>
      </w:r>
      <w:r>
        <w:rPr/>
        <w:t>nhớ </w:t>
      </w:r>
      <w:r>
        <w:rPr>
          <w:spacing w:val="-3"/>
        </w:rPr>
        <w:t>mà </w:t>
      </w:r>
      <w:r>
        <w:rPr/>
        <w:t>vi điều khiển AT89S52 tích </w:t>
      </w:r>
      <w:r>
        <w:rPr>
          <w:spacing w:val="-3"/>
        </w:rPr>
        <w:t>hợp và mở</w:t>
      </w:r>
      <w:r>
        <w:rPr>
          <w:spacing w:val="32"/>
        </w:rPr>
        <w:t> </w:t>
      </w:r>
      <w:r>
        <w:rPr/>
        <w:t>rộng.</w:t>
      </w:r>
    </w:p>
    <w:p>
      <w:pPr>
        <w:pStyle w:val="BodyText"/>
        <w:spacing w:before="118"/>
        <w:ind w:left="676"/>
      </w:pPr>
      <w:r>
        <w:rPr>
          <w:b/>
          <w:i/>
        </w:rPr>
        <w:t>Câu số 1-10: </w:t>
      </w:r>
      <w:r>
        <w:rPr/>
        <w:t>Hãy trình bày tên và chức năng các port của vi điều khiển AT89S52.</w:t>
      </w:r>
    </w:p>
    <w:p>
      <w:pPr>
        <w:pStyle w:val="BodyText"/>
        <w:spacing w:before="122"/>
        <w:ind w:left="676"/>
      </w:pPr>
      <w:r>
        <w:rPr>
          <w:b/>
          <w:i/>
        </w:rPr>
        <w:t>Câu số 1-11: </w:t>
      </w:r>
      <w:r>
        <w:rPr/>
        <w:t>Hãy tìm hiểu quá trình phát triển của họ vi điều khiển MCS51 và MCS52.</w:t>
      </w:r>
    </w:p>
    <w:p>
      <w:pPr>
        <w:pStyle w:val="BodyText"/>
        <w:spacing w:before="118"/>
        <w:ind w:left="676"/>
      </w:pPr>
      <w:r>
        <w:rPr>
          <w:b/>
          <w:i/>
        </w:rPr>
        <w:t>Câu số 1-12: </w:t>
      </w:r>
      <w:r>
        <w:rPr/>
        <w:t>Hãy tìm hiểu các port vi điều khiển AT89C52 và so sánh với vi điều khiển AT89S52.</w:t>
      </w:r>
    </w:p>
    <w:p>
      <w:pPr>
        <w:pStyle w:val="BodyText"/>
        <w:spacing w:before="122"/>
        <w:ind w:left="676"/>
      </w:pPr>
      <w:r>
        <w:rPr>
          <w:b/>
          <w:i/>
        </w:rPr>
        <w:t>Câu số 1-13: </w:t>
      </w:r>
      <w:r>
        <w:rPr/>
        <w:t>Hãy tìm hiểu cấu hình vi điều khiển AT89S8252 và so sánh với vi điều khiển AT89S52.</w:t>
      </w:r>
    </w:p>
    <w:p>
      <w:pPr>
        <w:pStyle w:val="BodyText"/>
        <w:spacing w:line="237" w:lineRule="auto" w:before="121"/>
        <w:ind w:left="2093" w:right="668" w:hanging="1417"/>
      </w:pPr>
      <w:r>
        <w:rPr>
          <w:b/>
          <w:i/>
        </w:rPr>
        <w:t>Câu số 1-14: </w:t>
      </w:r>
      <w:r>
        <w:rPr/>
        <w:t>Hãy tìm hiểu cấu hình vi điều khiển AT89C51RD2 và so sánh với vi điều khiển AT89S52.</w:t>
      </w:r>
    </w:p>
    <w:p>
      <w:pPr>
        <w:pStyle w:val="BodyText"/>
        <w:spacing w:line="237" w:lineRule="auto" w:before="125"/>
        <w:ind w:left="2093" w:right="668" w:hanging="1417"/>
      </w:pPr>
      <w:r>
        <w:rPr>
          <w:b/>
          <w:i/>
        </w:rPr>
        <w:t>Câu số 1-15: </w:t>
      </w:r>
      <w:r>
        <w:rPr/>
        <w:t>Hãy tìm hiểu cấu hình vi điều khiển PIC16F877A </w:t>
      </w:r>
      <w:r>
        <w:rPr>
          <w:spacing w:val="-3"/>
        </w:rPr>
        <w:t>và </w:t>
      </w:r>
      <w:r>
        <w:rPr/>
        <w:t>so sánh với vi </w:t>
      </w:r>
      <w:r>
        <w:rPr>
          <w:spacing w:val="2"/>
        </w:rPr>
        <w:t>điều </w:t>
      </w:r>
      <w:r>
        <w:rPr/>
        <w:t>khiển PIC16F887.</w:t>
      </w:r>
    </w:p>
    <w:p>
      <w:pPr>
        <w:pStyle w:val="BodyText"/>
        <w:spacing w:line="237" w:lineRule="auto" w:before="126"/>
        <w:ind w:left="2093" w:right="668" w:hanging="1417"/>
      </w:pPr>
      <w:r>
        <w:rPr>
          <w:b/>
          <w:i/>
        </w:rPr>
        <w:t>Câu số 1-16: </w:t>
      </w:r>
      <w:r>
        <w:rPr/>
        <w:t>Hãy tìm hiểu cấu hình vi điều khiển PIC18F4550 </w:t>
      </w:r>
      <w:r>
        <w:rPr>
          <w:spacing w:val="-3"/>
        </w:rPr>
        <w:t>và </w:t>
      </w:r>
      <w:r>
        <w:rPr/>
        <w:t>so sánh với vi điều khiển PIC16F887.</w:t>
      </w:r>
    </w:p>
    <w:p>
      <w:pPr>
        <w:pStyle w:val="Heading4"/>
        <w:numPr>
          <w:ilvl w:val="1"/>
          <w:numId w:val="12"/>
        </w:numPr>
        <w:tabs>
          <w:tab w:pos="1526" w:val="left" w:leader="none"/>
          <w:tab w:pos="1527" w:val="left" w:leader="none"/>
          <w:tab w:pos="10630" w:val="left" w:leader="none"/>
        </w:tabs>
        <w:spacing w:line="240" w:lineRule="auto" w:before="191" w:after="0"/>
        <w:ind w:left="1526" w:right="0" w:hanging="597"/>
        <w:jc w:val="left"/>
      </w:pPr>
      <w:r>
        <w:rPr>
          <w:shd w:fill="FFFF99" w:color="auto" w:val="clear"/>
        </w:rPr>
        <w:t>CÂU HỎI TRẮC</w:t>
      </w:r>
      <w:r>
        <w:rPr>
          <w:spacing w:val="-12"/>
          <w:shd w:fill="FFFF99" w:color="auto" w:val="clear"/>
        </w:rPr>
        <w:t> </w:t>
      </w:r>
      <w:r>
        <w:rPr>
          <w:shd w:fill="FFFF99" w:color="auto" w:val="clear"/>
        </w:rPr>
        <w:t>NGHIỆM</w:t>
        <w:tab/>
      </w:r>
    </w:p>
    <w:p>
      <w:pPr>
        <w:pStyle w:val="BodyText"/>
        <w:spacing w:before="7"/>
        <w:rPr>
          <w:b/>
          <w:sz w:val="20"/>
        </w:rPr>
      </w:pPr>
    </w:p>
    <w:p>
      <w:pPr>
        <w:pStyle w:val="BodyText"/>
        <w:tabs>
          <w:tab w:pos="1809" w:val="left" w:leader="none"/>
        </w:tabs>
        <w:ind w:left="676"/>
      </w:pPr>
      <w:r>
        <w:rPr>
          <w:b/>
          <w:i/>
        </w:rPr>
        <w:t>Câu</w:t>
      </w:r>
      <w:r>
        <w:rPr>
          <w:b/>
          <w:i/>
          <w:spacing w:val="2"/>
        </w:rPr>
        <w:t> </w:t>
      </w:r>
      <w:r>
        <w:rPr>
          <w:b/>
          <w:i/>
        </w:rPr>
        <w:t>1-1</w:t>
      </w:r>
      <w:r>
        <w:rPr/>
        <w:t>:</w:t>
        <w:tab/>
        <w:t>PIC 16F887 có bao </w:t>
      </w:r>
      <w:r>
        <w:rPr>
          <w:spacing w:val="-3"/>
        </w:rPr>
        <w:t>nhiêu</w:t>
      </w:r>
      <w:r>
        <w:rPr>
          <w:spacing w:val="12"/>
        </w:rPr>
        <w:t> </w:t>
      </w:r>
      <w:r>
        <w:rPr/>
        <w:t>port:</w:t>
      </w:r>
    </w:p>
    <w:p>
      <w:pPr>
        <w:pStyle w:val="BodyText"/>
        <w:tabs>
          <w:tab w:pos="4537" w:val="left" w:leader="none"/>
        </w:tabs>
        <w:spacing w:before="118"/>
        <w:ind w:right="4924"/>
        <w:jc w:val="right"/>
      </w:pPr>
      <w:r>
        <w:rPr/>
        <w:t>(a)</w:t>
      </w:r>
      <w:r>
        <w:rPr>
          <w:spacing w:val="4"/>
        </w:rPr>
        <w:t> </w:t>
      </w:r>
      <w:r>
        <w:rPr/>
        <w:t>3</w:t>
        <w:tab/>
        <w:t>(b)</w:t>
      </w:r>
      <w:r>
        <w:rPr>
          <w:spacing w:val="-1"/>
        </w:rPr>
        <w:t> </w:t>
      </w:r>
      <w:r>
        <w:rPr/>
        <w:t>4</w:t>
      </w:r>
    </w:p>
    <w:p>
      <w:pPr>
        <w:pStyle w:val="BodyText"/>
        <w:spacing w:before="3"/>
        <w:ind w:right="4920"/>
        <w:jc w:val="right"/>
      </w:pPr>
      <w:r>
        <w:rPr/>
        <w:pict>
          <v:shape style="position:absolute;margin-left:99.167999pt;margin-top:.66111pt;width:25.35pt;height:13.3pt;mso-position-horizontal-relative:page;mso-position-vertical-relative:paragraph;z-index:15746048" type="#_x0000_t202" filled="true" fillcolor="#fdcaca" stroked="false">
            <v:textbox inset="0,0,0,0">
              <w:txbxContent>
                <w:p>
                  <w:pPr>
                    <w:pStyle w:val="BodyText"/>
                    <w:spacing w:line="266" w:lineRule="exact"/>
                  </w:pPr>
                  <w:r>
                    <w:rPr/>
                    <w:t>(c) 5</w:t>
                  </w:r>
                </w:p>
              </w:txbxContent>
            </v:textbox>
            <v:fill opacity="52428f" type="solid"/>
            <w10:wrap type="none"/>
          </v:shape>
        </w:pict>
      </w:r>
      <w:r>
        <w:rPr/>
        <w:t>(d)</w:t>
      </w:r>
      <w:r>
        <w:rPr>
          <w:spacing w:val="5"/>
        </w:rPr>
        <w:t> </w:t>
      </w:r>
      <w:r>
        <w:rPr/>
        <w:t>6</w:t>
      </w:r>
    </w:p>
    <w:p>
      <w:pPr>
        <w:pStyle w:val="BodyText"/>
        <w:tabs>
          <w:tab w:pos="1809" w:val="left" w:leader="none"/>
        </w:tabs>
        <w:spacing w:before="118"/>
        <w:ind w:left="676"/>
      </w:pPr>
      <w:r>
        <w:rPr>
          <w:b/>
          <w:i/>
        </w:rPr>
        <w:t>Câu</w:t>
      </w:r>
      <w:r>
        <w:rPr>
          <w:b/>
          <w:i/>
          <w:spacing w:val="2"/>
        </w:rPr>
        <w:t> </w:t>
      </w:r>
      <w:r>
        <w:rPr>
          <w:b/>
          <w:i/>
        </w:rPr>
        <w:t>1-2</w:t>
      </w:r>
      <w:r>
        <w:rPr/>
        <w:t>:</w:t>
        <w:tab/>
        <w:t>Port nào của PIC 16F887 </w:t>
      </w:r>
      <w:r>
        <w:rPr>
          <w:spacing w:val="-3"/>
        </w:rPr>
        <w:t>có </w:t>
      </w:r>
      <w:r>
        <w:rPr/>
        <w:t>4</w:t>
      </w:r>
      <w:r>
        <w:rPr>
          <w:spacing w:val="21"/>
        </w:rPr>
        <w:t> </w:t>
      </w:r>
      <w:r>
        <w:rPr/>
        <w:t>đường:</w:t>
      </w:r>
    </w:p>
    <w:p>
      <w:pPr>
        <w:pStyle w:val="BodyText"/>
        <w:tabs>
          <w:tab w:pos="5780" w:val="left" w:leader="none"/>
        </w:tabs>
        <w:spacing w:line="275" w:lineRule="exact" w:before="122"/>
        <w:ind w:left="1243"/>
      </w:pPr>
      <w:r>
        <w:rPr/>
        <w:t>(a)</w:t>
      </w:r>
      <w:r>
        <w:rPr>
          <w:spacing w:val="3"/>
        </w:rPr>
        <w:t> </w:t>
      </w:r>
      <w:r>
        <w:rPr/>
        <w:t>A</w:t>
        <w:tab/>
        <w:t>(b)</w:t>
      </w:r>
      <w:r>
        <w:rPr>
          <w:spacing w:val="4"/>
        </w:rPr>
        <w:t> </w:t>
      </w:r>
      <w:r>
        <w:rPr/>
        <w:t>B</w:t>
      </w:r>
    </w:p>
    <w:p>
      <w:pPr>
        <w:pStyle w:val="BodyText"/>
        <w:spacing w:line="275" w:lineRule="exact"/>
        <w:ind w:left="1243"/>
      </w:pPr>
      <w:r>
        <w:rPr/>
        <w:pict>
          <v:shape style="position:absolute;margin-left:326.040009pt;margin-top:.451709pt;width:24.4pt;height:13.3pt;mso-position-horizontal-relative:page;mso-position-vertical-relative:paragraph;z-index:15745536" type="#_x0000_t202" filled="true" fillcolor="#fdcaca" stroked="false">
            <v:textbox inset="0,0,0,0">
              <w:txbxContent>
                <w:p>
                  <w:pPr>
                    <w:pStyle w:val="BodyText"/>
                    <w:spacing w:line="266" w:lineRule="exact"/>
                  </w:pPr>
                  <w:r>
                    <w:rPr/>
                    <w:t>(d) E</w:t>
                  </w:r>
                </w:p>
              </w:txbxContent>
            </v:textbox>
            <v:fill opacity="52428f" type="solid"/>
            <w10:wrap type="none"/>
          </v:shape>
        </w:pict>
      </w:r>
      <w:r>
        <w:rPr/>
        <w:t>(c) C</w:t>
      </w:r>
    </w:p>
    <w:p>
      <w:pPr>
        <w:pStyle w:val="BodyText"/>
        <w:tabs>
          <w:tab w:pos="1809" w:val="left" w:leader="none"/>
        </w:tabs>
        <w:spacing w:before="123"/>
        <w:ind w:left="676"/>
      </w:pPr>
      <w:r>
        <w:rPr>
          <w:b/>
          <w:i/>
        </w:rPr>
        <w:t>Câu</w:t>
      </w:r>
      <w:r>
        <w:rPr>
          <w:b/>
          <w:i/>
          <w:spacing w:val="2"/>
        </w:rPr>
        <w:t> </w:t>
      </w:r>
      <w:r>
        <w:rPr>
          <w:b/>
          <w:i/>
        </w:rPr>
        <w:t>1-3</w:t>
      </w:r>
      <w:r>
        <w:rPr/>
        <w:t>:</w:t>
        <w:tab/>
        <w:t>PIC 16F887 có tích </w:t>
      </w:r>
      <w:r>
        <w:rPr>
          <w:spacing w:val="-3"/>
        </w:rPr>
        <w:t>hợp ADC </w:t>
      </w:r>
      <w:r>
        <w:rPr/>
        <w:t>bao </w:t>
      </w:r>
      <w:r>
        <w:rPr>
          <w:spacing w:val="-3"/>
        </w:rPr>
        <w:t>nhiêu</w:t>
      </w:r>
      <w:r>
        <w:rPr>
          <w:spacing w:val="29"/>
        </w:rPr>
        <w:t> </w:t>
      </w:r>
      <w:r>
        <w:rPr/>
        <w:t>bit:</w:t>
      </w:r>
    </w:p>
    <w:p>
      <w:pPr>
        <w:pStyle w:val="BodyText"/>
        <w:tabs>
          <w:tab w:pos="5780" w:val="left" w:leader="none"/>
        </w:tabs>
        <w:spacing w:before="118"/>
        <w:ind w:left="1243"/>
      </w:pPr>
      <w:r>
        <w:rPr/>
        <w:t>(a)</w:t>
      </w:r>
      <w:r>
        <w:rPr>
          <w:spacing w:val="4"/>
        </w:rPr>
        <w:t> </w:t>
      </w:r>
      <w:r>
        <w:rPr/>
        <w:t>8</w:t>
      </w:r>
      <w:r>
        <w:rPr>
          <w:spacing w:val="-3"/>
        </w:rPr>
        <w:t> </w:t>
      </w:r>
      <w:r>
        <w:rPr>
          <w:spacing w:val="-4"/>
        </w:rPr>
        <w:t>bit</w:t>
        <w:tab/>
      </w:r>
      <w:r>
        <w:rPr/>
        <w:t>(b) 9</w:t>
      </w:r>
      <w:r>
        <w:rPr>
          <w:spacing w:val="6"/>
        </w:rPr>
        <w:t> </w:t>
      </w:r>
      <w:r>
        <w:rPr>
          <w:spacing w:val="-4"/>
        </w:rPr>
        <w:t>bit</w:t>
      </w:r>
    </w:p>
    <w:p>
      <w:pPr>
        <w:pStyle w:val="BodyText"/>
        <w:spacing w:before="2"/>
        <w:ind w:left="5780"/>
      </w:pPr>
      <w:r>
        <w:rPr/>
        <w:pict>
          <v:shape style="position:absolute;margin-left:99.167999pt;margin-top:.611124pt;width:46.95pt;height:13.3pt;mso-position-horizontal-relative:page;mso-position-vertical-relative:paragraph;z-index:15745024" type="#_x0000_t202" filled="true" fillcolor="#fdcaca" stroked="false">
            <v:textbox inset="0,0,0,0">
              <w:txbxContent>
                <w:p>
                  <w:pPr>
                    <w:pStyle w:val="BodyText"/>
                    <w:spacing w:line="266" w:lineRule="exact"/>
                  </w:pPr>
                  <w:r>
                    <w:rPr/>
                    <w:t>(c) 10 bit</w:t>
                  </w:r>
                </w:p>
              </w:txbxContent>
            </v:textbox>
            <v:fill opacity="52428f" type="solid"/>
            <w10:wrap type="none"/>
          </v:shape>
        </w:pict>
      </w:r>
      <w:r>
        <w:rPr/>
        <w:t>(d) 12 bit</w:t>
      </w:r>
    </w:p>
    <w:p>
      <w:pPr>
        <w:pStyle w:val="BodyText"/>
        <w:tabs>
          <w:tab w:pos="1809" w:val="left" w:leader="none"/>
        </w:tabs>
        <w:spacing w:before="118"/>
        <w:ind w:left="676"/>
      </w:pPr>
      <w:r>
        <w:rPr>
          <w:b/>
          <w:i/>
        </w:rPr>
        <w:t>Câu</w:t>
      </w:r>
      <w:r>
        <w:rPr>
          <w:b/>
          <w:i/>
          <w:spacing w:val="2"/>
        </w:rPr>
        <w:t> </w:t>
      </w:r>
      <w:r>
        <w:rPr>
          <w:b/>
          <w:i/>
        </w:rPr>
        <w:t>1-4</w:t>
      </w:r>
      <w:r>
        <w:rPr/>
        <w:t>:</w:t>
        <w:tab/>
        <w:t>PIC 16F887 có tích </w:t>
      </w:r>
      <w:r>
        <w:rPr>
          <w:spacing w:val="-3"/>
        </w:rPr>
        <w:t>hợp </w:t>
      </w:r>
      <w:r>
        <w:rPr/>
        <w:t>bao </w:t>
      </w:r>
      <w:r>
        <w:rPr>
          <w:spacing w:val="-3"/>
        </w:rPr>
        <w:t>nhiêu </w:t>
      </w:r>
      <w:r>
        <w:rPr/>
        <w:t>kênh</w:t>
      </w:r>
      <w:r>
        <w:rPr>
          <w:spacing w:val="24"/>
        </w:rPr>
        <w:t> </w:t>
      </w:r>
      <w:r>
        <w:rPr>
          <w:spacing w:val="-3"/>
        </w:rPr>
        <w:t>ADC:</w:t>
      </w:r>
    </w:p>
    <w:p>
      <w:pPr>
        <w:pStyle w:val="BodyText"/>
        <w:spacing w:line="275" w:lineRule="exact" w:before="122"/>
        <w:ind w:left="1243"/>
      </w:pPr>
      <w:r>
        <w:rPr/>
        <w:pict>
          <v:shape style="position:absolute;margin-left:326.040009pt;margin-top:6.611118pt;width:58.25pt;height:13.3pt;mso-position-horizontal-relative:page;mso-position-vertical-relative:paragraph;z-index:15744512" type="#_x0000_t202" filled="true" fillcolor="#fdcaca" stroked="false">
            <v:textbox inset="0,0,0,0">
              <w:txbxContent>
                <w:p>
                  <w:pPr>
                    <w:pStyle w:val="BodyText"/>
                    <w:spacing w:line="266" w:lineRule="exact"/>
                  </w:pPr>
                  <w:r>
                    <w:rPr/>
                    <w:t>(b) 14 kênh</w:t>
                  </w:r>
                </w:p>
              </w:txbxContent>
            </v:textbox>
            <v:fill opacity="52428f" type="solid"/>
            <w10:wrap type="none"/>
          </v:shape>
        </w:pict>
      </w:r>
      <w:r>
        <w:rPr/>
        <w:t>(a) 8 kênh</w:t>
      </w:r>
    </w:p>
    <w:p>
      <w:pPr>
        <w:pStyle w:val="BodyText"/>
        <w:tabs>
          <w:tab w:pos="5780" w:val="left" w:leader="none"/>
        </w:tabs>
        <w:spacing w:line="275" w:lineRule="exact"/>
        <w:ind w:left="1243"/>
      </w:pPr>
      <w:r>
        <w:rPr/>
        <w:t>(c)</w:t>
      </w:r>
      <w:r>
        <w:rPr>
          <w:spacing w:val="3"/>
        </w:rPr>
        <w:t> </w:t>
      </w:r>
      <w:r>
        <w:rPr/>
        <w:t>10</w:t>
      </w:r>
      <w:r>
        <w:rPr>
          <w:spacing w:val="-3"/>
        </w:rPr>
        <w:t> </w:t>
      </w:r>
      <w:r>
        <w:rPr/>
        <w:t>kênh</w:t>
        <w:tab/>
        <w:t>(d) 12</w:t>
      </w:r>
      <w:r>
        <w:rPr>
          <w:spacing w:val="1"/>
        </w:rPr>
        <w:t> </w:t>
      </w:r>
      <w:r>
        <w:rPr/>
        <w:t>kênh</w:t>
      </w:r>
    </w:p>
    <w:p>
      <w:pPr>
        <w:pStyle w:val="BodyText"/>
        <w:tabs>
          <w:tab w:pos="1809" w:val="left" w:leader="none"/>
        </w:tabs>
        <w:spacing w:before="122"/>
        <w:ind w:left="676"/>
      </w:pPr>
      <w:r>
        <w:rPr>
          <w:b/>
          <w:i/>
        </w:rPr>
        <w:t>Câu</w:t>
      </w:r>
      <w:r>
        <w:rPr>
          <w:b/>
          <w:i/>
          <w:spacing w:val="2"/>
        </w:rPr>
        <w:t> </w:t>
      </w:r>
      <w:r>
        <w:rPr>
          <w:b/>
          <w:i/>
        </w:rPr>
        <w:t>1-5</w:t>
      </w:r>
      <w:r>
        <w:rPr/>
        <w:t>:</w:t>
        <w:tab/>
        <w:t>Các tín hiệu truyền dữ </w:t>
      </w:r>
      <w:r>
        <w:rPr>
          <w:spacing w:val="-3"/>
        </w:rPr>
        <w:t>liệu </w:t>
      </w:r>
      <w:r>
        <w:rPr/>
        <w:t>I2C của PIC 16F887 </w:t>
      </w:r>
      <w:r>
        <w:rPr>
          <w:spacing w:val="-3"/>
        </w:rPr>
        <w:t>có </w:t>
      </w:r>
      <w:r>
        <w:rPr/>
        <w:t>tên</w:t>
      </w:r>
      <w:r>
        <w:rPr>
          <w:spacing w:val="18"/>
        </w:rPr>
        <w:t> </w:t>
      </w:r>
      <w:r>
        <w:rPr>
          <w:spacing w:val="-4"/>
        </w:rPr>
        <w:t>là:</w:t>
      </w:r>
    </w:p>
    <w:p>
      <w:pPr>
        <w:pStyle w:val="BodyText"/>
        <w:tabs>
          <w:tab w:pos="4537" w:val="left" w:leader="none"/>
        </w:tabs>
        <w:spacing w:before="118"/>
        <w:ind w:right="4056"/>
        <w:jc w:val="right"/>
      </w:pPr>
      <w:r>
        <w:rPr/>
        <w:t>(a)</w:t>
      </w:r>
      <w:r>
        <w:rPr>
          <w:spacing w:val="2"/>
        </w:rPr>
        <w:t> </w:t>
      </w:r>
      <w:r>
        <w:rPr/>
        <w:t>SDI,</w:t>
      </w:r>
      <w:r>
        <w:rPr>
          <w:spacing w:val="-2"/>
        </w:rPr>
        <w:t> </w:t>
      </w:r>
      <w:r>
        <w:rPr/>
        <w:t>SCL</w:t>
        <w:tab/>
        <w:t>(b) SDI,</w:t>
      </w:r>
      <w:r>
        <w:rPr>
          <w:spacing w:val="-2"/>
        </w:rPr>
        <w:t> </w:t>
      </w:r>
      <w:r>
        <w:rPr/>
        <w:t>SDO</w:t>
      </w:r>
    </w:p>
    <w:p>
      <w:pPr>
        <w:pStyle w:val="BodyText"/>
        <w:spacing w:before="3"/>
        <w:ind w:right="4058"/>
        <w:jc w:val="right"/>
      </w:pPr>
      <w:r>
        <w:rPr/>
        <w:pict>
          <v:shape style="position:absolute;margin-left:99.167999pt;margin-top:.661132pt;width:71.45pt;height:13.3pt;mso-position-horizontal-relative:page;mso-position-vertical-relative:paragraph;z-index:15744000" type="#_x0000_t202" filled="true" fillcolor="#fdcaca" stroked="false">
            <v:textbox inset="0,0,0,0">
              <w:txbxContent>
                <w:p>
                  <w:pPr>
                    <w:pStyle w:val="BodyText"/>
                    <w:spacing w:line="266" w:lineRule="exact"/>
                  </w:pPr>
                  <w:r>
                    <w:rPr/>
                    <w:t>(c) SCL, SDA</w:t>
                  </w:r>
                </w:p>
              </w:txbxContent>
            </v:textbox>
            <v:fill opacity="52428f" type="solid"/>
            <w10:wrap type="none"/>
          </v:shape>
        </w:pict>
      </w:r>
      <w:r>
        <w:rPr/>
        <w:t>(d) SDA,</w:t>
      </w:r>
      <w:r>
        <w:rPr>
          <w:spacing w:val="-4"/>
        </w:rPr>
        <w:t> </w:t>
      </w:r>
      <w:r>
        <w:rPr/>
        <w:t>SDI</w:t>
      </w:r>
    </w:p>
    <w:p>
      <w:pPr>
        <w:pStyle w:val="BodyText"/>
        <w:tabs>
          <w:tab w:pos="1809" w:val="left" w:leader="none"/>
        </w:tabs>
        <w:spacing w:before="117"/>
        <w:ind w:left="676"/>
      </w:pPr>
      <w:r>
        <w:rPr>
          <w:b/>
          <w:i/>
        </w:rPr>
        <w:t>Câu</w:t>
      </w:r>
      <w:r>
        <w:rPr>
          <w:b/>
          <w:i/>
          <w:spacing w:val="2"/>
        </w:rPr>
        <w:t> </w:t>
      </w:r>
      <w:r>
        <w:rPr>
          <w:b/>
          <w:i/>
        </w:rPr>
        <w:t>1-6</w:t>
      </w:r>
      <w:r>
        <w:rPr/>
        <w:t>:</w:t>
        <w:tab/>
        <w:t>Các tín hiệu truyền dữ </w:t>
      </w:r>
      <w:r>
        <w:rPr>
          <w:spacing w:val="-3"/>
        </w:rPr>
        <w:t>liệu </w:t>
      </w:r>
      <w:r>
        <w:rPr/>
        <w:t>SPI của PIC 16F887 có tên</w:t>
      </w:r>
      <w:r>
        <w:rPr>
          <w:spacing w:val="18"/>
        </w:rPr>
        <w:t> </w:t>
      </w:r>
      <w:r>
        <w:rPr>
          <w:spacing w:val="-4"/>
        </w:rPr>
        <w:t>là:</w:t>
      </w:r>
    </w:p>
    <w:p>
      <w:pPr>
        <w:pStyle w:val="BodyText"/>
        <w:tabs>
          <w:tab w:pos="5780" w:val="left" w:leader="none"/>
        </w:tabs>
        <w:spacing w:line="275" w:lineRule="exact" w:before="123"/>
        <w:ind w:left="1243"/>
      </w:pPr>
      <w:r>
        <w:rPr/>
        <w:t>(a) SDI, SCL,</w:t>
      </w:r>
      <w:r>
        <w:rPr>
          <w:spacing w:val="1"/>
        </w:rPr>
        <w:t> </w:t>
      </w:r>
      <w:r>
        <w:rPr/>
        <w:t>SDO,</w:t>
      </w:r>
      <w:r>
        <w:rPr>
          <w:spacing w:val="-2"/>
        </w:rPr>
        <w:t> </w:t>
      </w:r>
      <w:r>
        <w:rPr/>
        <w:t>SS</w:t>
        <w:tab/>
        <w:t>(b) SDI, SDO,</w:t>
      </w:r>
      <w:r>
        <w:rPr>
          <w:spacing w:val="2"/>
        </w:rPr>
        <w:t> </w:t>
      </w:r>
      <w:r>
        <w:rPr/>
        <w:t>SS</w:t>
      </w:r>
    </w:p>
    <w:p>
      <w:pPr>
        <w:pStyle w:val="BodyText"/>
        <w:tabs>
          <w:tab w:pos="5780" w:val="left" w:leader="none"/>
        </w:tabs>
        <w:spacing w:line="275" w:lineRule="exact"/>
        <w:ind w:left="1243"/>
      </w:pPr>
      <w:r>
        <w:rPr/>
        <w:t>(c) SDI, SCK,</w:t>
      </w:r>
      <w:r>
        <w:rPr>
          <w:spacing w:val="-2"/>
        </w:rPr>
        <w:t> </w:t>
      </w:r>
      <w:r>
        <w:rPr/>
        <w:t>SDO,</w:t>
      </w:r>
      <w:r>
        <w:rPr>
          <w:spacing w:val="1"/>
        </w:rPr>
        <w:t> </w:t>
      </w:r>
      <w:r>
        <w:rPr/>
        <w:t>SS</w:t>
        <w:tab/>
        <w:t>(d) SDA, SDI,</w:t>
      </w:r>
      <w:r>
        <w:rPr>
          <w:spacing w:val="7"/>
        </w:rPr>
        <w:t> </w:t>
      </w:r>
      <w:r>
        <w:rPr/>
        <w:t>SCK</w:t>
      </w:r>
    </w:p>
    <w:p>
      <w:pPr>
        <w:pStyle w:val="BodyText"/>
        <w:tabs>
          <w:tab w:pos="1809" w:val="left" w:leader="none"/>
        </w:tabs>
        <w:spacing w:before="123"/>
        <w:ind w:left="676"/>
      </w:pPr>
      <w:r>
        <w:rPr>
          <w:b/>
          <w:i/>
        </w:rPr>
        <w:t>Câu</w:t>
      </w:r>
      <w:r>
        <w:rPr>
          <w:b/>
          <w:i/>
          <w:spacing w:val="2"/>
        </w:rPr>
        <w:t> </w:t>
      </w:r>
      <w:r>
        <w:rPr>
          <w:b/>
          <w:i/>
        </w:rPr>
        <w:t>1-7</w:t>
      </w:r>
      <w:r>
        <w:rPr/>
        <w:t>:</w:t>
        <w:tab/>
        <w:t>Các tín hiệu truyền dữ </w:t>
      </w:r>
      <w:r>
        <w:rPr>
          <w:spacing w:val="-3"/>
        </w:rPr>
        <w:t>liệu </w:t>
      </w:r>
      <w:r>
        <w:rPr/>
        <w:t>UART của PIC 16F887 có tên</w:t>
      </w:r>
      <w:r>
        <w:rPr>
          <w:spacing w:val="18"/>
        </w:rPr>
        <w:t> </w:t>
      </w:r>
      <w:r>
        <w:rPr>
          <w:spacing w:val="-4"/>
        </w:rPr>
        <w:t>là:</w:t>
      </w:r>
    </w:p>
    <w:p>
      <w:pPr>
        <w:pStyle w:val="BodyText"/>
        <w:tabs>
          <w:tab w:pos="5780" w:val="left" w:leader="none"/>
        </w:tabs>
        <w:spacing w:before="117"/>
        <w:ind w:left="1243"/>
      </w:pPr>
      <w:r>
        <w:rPr/>
        <w:t>(a) TX,</w:t>
      </w:r>
      <w:r>
        <w:rPr>
          <w:spacing w:val="4"/>
        </w:rPr>
        <w:t> </w:t>
      </w:r>
      <w:r>
        <w:rPr/>
        <w:t>RX,</w:t>
      </w:r>
      <w:r>
        <w:rPr>
          <w:spacing w:val="-3"/>
        </w:rPr>
        <w:t> </w:t>
      </w:r>
      <w:r>
        <w:rPr/>
        <w:t>CK</w:t>
        <w:tab/>
        <w:t>(b) TX, DT,</w:t>
      </w:r>
      <w:r>
        <w:rPr>
          <w:spacing w:val="2"/>
        </w:rPr>
        <w:t> </w:t>
      </w:r>
      <w:r>
        <w:rPr/>
        <w:t>CK</w:t>
      </w:r>
    </w:p>
    <w:p>
      <w:pPr>
        <w:pStyle w:val="BodyText"/>
        <w:spacing w:before="3"/>
        <w:ind w:left="5780"/>
      </w:pPr>
      <w:r>
        <w:rPr/>
        <w:pict>
          <v:shape style="position:absolute;margin-left:99.167999pt;margin-top:.661126pt;width:55.2pt;height:13.3pt;mso-position-horizontal-relative:page;mso-position-vertical-relative:paragraph;z-index:15743488" type="#_x0000_t202" filled="true" fillcolor="#fdcaca" stroked="false">
            <v:textbox inset="0,0,0,0">
              <w:txbxContent>
                <w:p>
                  <w:pPr>
                    <w:pStyle w:val="BodyText"/>
                    <w:spacing w:line="266" w:lineRule="exact"/>
                  </w:pPr>
                  <w:r>
                    <w:rPr/>
                    <w:t>(c) TX, RX</w:t>
                  </w:r>
                </w:p>
              </w:txbxContent>
            </v:textbox>
            <v:fill opacity="52428f" type="solid"/>
            <w10:wrap type="none"/>
          </v:shape>
        </w:pict>
      </w:r>
      <w:r>
        <w:rPr/>
        <w:t>(d) DT, CK</w:t>
      </w:r>
    </w:p>
    <w:p>
      <w:pPr>
        <w:spacing w:after="0"/>
        <w:sectPr>
          <w:pgSz w:w="11910" w:h="16840"/>
          <w:pgMar w:header="283" w:footer="472" w:top="640" w:bottom="660" w:left="740" w:right="0"/>
        </w:sectPr>
      </w:pPr>
    </w:p>
    <w:p>
      <w:pPr>
        <w:pStyle w:val="BodyText"/>
        <w:tabs>
          <w:tab w:pos="1809" w:val="left" w:leader="none"/>
        </w:tabs>
        <w:spacing w:line="268" w:lineRule="exact"/>
        <w:ind w:left="676"/>
      </w:pPr>
      <w:r>
        <w:rPr>
          <w:b/>
          <w:i/>
        </w:rPr>
        <w:t>Câu</w:t>
      </w:r>
      <w:r>
        <w:rPr>
          <w:b/>
          <w:i/>
          <w:spacing w:val="2"/>
        </w:rPr>
        <w:t> </w:t>
      </w:r>
      <w:r>
        <w:rPr>
          <w:b/>
          <w:i/>
        </w:rPr>
        <w:t>1-8</w:t>
      </w:r>
      <w:r>
        <w:rPr/>
        <w:t>:</w:t>
        <w:tab/>
        <w:t>Các tín hiệu truyền dữ </w:t>
      </w:r>
      <w:r>
        <w:rPr>
          <w:spacing w:val="-3"/>
        </w:rPr>
        <w:t>liệu </w:t>
      </w:r>
      <w:r>
        <w:rPr/>
        <w:t>SART của PIC 16F887 có tên</w:t>
      </w:r>
      <w:r>
        <w:rPr>
          <w:spacing w:val="19"/>
        </w:rPr>
        <w:t> </w:t>
      </w:r>
      <w:r>
        <w:rPr>
          <w:spacing w:val="-4"/>
        </w:rPr>
        <w:t>là:</w:t>
      </w:r>
    </w:p>
    <w:p>
      <w:pPr>
        <w:pStyle w:val="BodyText"/>
        <w:tabs>
          <w:tab w:pos="5780" w:val="left" w:leader="none"/>
        </w:tabs>
        <w:spacing w:line="275" w:lineRule="exact" w:before="122"/>
        <w:ind w:left="1243"/>
      </w:pPr>
      <w:r>
        <w:rPr/>
        <w:t>(a) TX,</w:t>
      </w:r>
      <w:r>
        <w:rPr>
          <w:spacing w:val="4"/>
        </w:rPr>
        <w:t> </w:t>
      </w:r>
      <w:r>
        <w:rPr/>
        <w:t>RX,</w:t>
      </w:r>
      <w:r>
        <w:rPr>
          <w:spacing w:val="-3"/>
        </w:rPr>
        <w:t> </w:t>
      </w:r>
      <w:r>
        <w:rPr/>
        <w:t>CK</w:t>
        <w:tab/>
        <w:t>(b) TX, DT,</w:t>
      </w:r>
      <w:r>
        <w:rPr>
          <w:spacing w:val="2"/>
        </w:rPr>
        <w:t> </w:t>
      </w:r>
      <w:r>
        <w:rPr/>
        <w:t>CK</w:t>
      </w:r>
    </w:p>
    <w:p>
      <w:pPr>
        <w:pStyle w:val="BodyText"/>
        <w:tabs>
          <w:tab w:pos="5780" w:val="left" w:leader="none"/>
        </w:tabs>
        <w:spacing w:line="275" w:lineRule="exact"/>
        <w:ind w:left="1243"/>
      </w:pPr>
      <w:r>
        <w:rPr/>
        <w:t>(c)</w:t>
      </w:r>
      <w:r>
        <w:rPr>
          <w:spacing w:val="2"/>
        </w:rPr>
        <w:t> </w:t>
      </w:r>
      <w:r>
        <w:rPr/>
        <w:t>TX,</w:t>
      </w:r>
      <w:r>
        <w:rPr>
          <w:spacing w:val="2"/>
        </w:rPr>
        <w:t> </w:t>
      </w:r>
      <w:r>
        <w:rPr/>
        <w:t>RX</w:t>
        <w:tab/>
        <w:t>(d) DT,</w:t>
      </w:r>
      <w:r>
        <w:rPr>
          <w:spacing w:val="3"/>
        </w:rPr>
        <w:t> </w:t>
      </w:r>
      <w:r>
        <w:rPr/>
        <w:t>CK</w:t>
      </w:r>
    </w:p>
    <w:p>
      <w:pPr>
        <w:pStyle w:val="BodyText"/>
        <w:tabs>
          <w:tab w:pos="1809" w:val="left" w:leader="none"/>
        </w:tabs>
        <w:spacing w:before="123"/>
        <w:ind w:left="676"/>
      </w:pPr>
      <w:r>
        <w:rPr>
          <w:b/>
          <w:i/>
        </w:rPr>
        <w:t>Câu</w:t>
      </w:r>
      <w:r>
        <w:rPr>
          <w:b/>
          <w:i/>
          <w:spacing w:val="2"/>
        </w:rPr>
        <w:t> </w:t>
      </w:r>
      <w:r>
        <w:rPr>
          <w:b/>
          <w:i/>
        </w:rPr>
        <w:t>1-9</w:t>
      </w:r>
      <w:r>
        <w:rPr/>
        <w:t>:</w:t>
        <w:tab/>
        <w:t>Các tín hiệu nào nhận xung CK cho</w:t>
      </w:r>
      <w:r>
        <w:rPr>
          <w:spacing w:val="2"/>
        </w:rPr>
        <w:t> </w:t>
      </w:r>
      <w:r>
        <w:rPr/>
        <w:t>timer0:</w:t>
      </w:r>
    </w:p>
    <w:p>
      <w:pPr>
        <w:pStyle w:val="BodyText"/>
        <w:tabs>
          <w:tab w:pos="5780" w:val="left" w:leader="none"/>
        </w:tabs>
        <w:spacing w:before="117"/>
        <w:ind w:left="1243"/>
      </w:pPr>
      <w:r>
        <w:rPr/>
        <w:t>(a)</w:t>
      </w:r>
      <w:r>
        <w:rPr>
          <w:spacing w:val="1"/>
        </w:rPr>
        <w:t> </w:t>
      </w:r>
      <w:r>
        <w:rPr/>
        <w:t>T0SCK</w:t>
        <w:tab/>
        <w:t>(b)</w:t>
      </w:r>
      <w:r>
        <w:rPr>
          <w:spacing w:val="3"/>
        </w:rPr>
        <w:t> </w:t>
      </w:r>
      <w:r>
        <w:rPr/>
        <w:t>T0SCL</w:t>
      </w:r>
    </w:p>
    <w:p>
      <w:pPr>
        <w:pStyle w:val="BodyText"/>
        <w:spacing w:before="3"/>
        <w:ind w:left="5780"/>
      </w:pPr>
      <w:r>
        <w:rPr/>
        <w:pict>
          <v:shape style="position:absolute;margin-left:99.167999pt;margin-top:.661113pt;width:53.45pt;height:13.3pt;mso-position-horizontal-relative:page;mso-position-vertical-relative:paragraph;z-index:15747072" type="#_x0000_t202" filled="true" fillcolor="#fdcaca" stroked="false">
            <v:textbox inset="0,0,0,0">
              <w:txbxContent>
                <w:p>
                  <w:pPr>
                    <w:pStyle w:val="BodyText"/>
                    <w:spacing w:line="266" w:lineRule="exact"/>
                  </w:pPr>
                  <w:r>
                    <w:rPr/>
                    <w:t>(c) T0CKI</w:t>
                  </w:r>
                </w:p>
              </w:txbxContent>
            </v:textbox>
            <v:fill opacity="52428f" type="solid"/>
            <w10:wrap type="none"/>
          </v:shape>
        </w:pict>
      </w:r>
      <w:r>
        <w:rPr/>
        <w:t>(d) T0CK</w:t>
      </w:r>
    </w:p>
    <w:p>
      <w:pPr>
        <w:pStyle w:val="BodyText"/>
        <w:spacing w:before="118"/>
        <w:ind w:left="676"/>
      </w:pPr>
      <w:r>
        <w:rPr>
          <w:b/>
          <w:i/>
        </w:rPr>
        <w:t>Câu 1-10</w:t>
      </w:r>
      <w:r>
        <w:rPr/>
        <w:t>: Các tín hiệu nào thiết lập điện áp tham chiếu cho ADC:</w:t>
      </w:r>
    </w:p>
    <w:p>
      <w:pPr>
        <w:pStyle w:val="BodyText"/>
        <w:tabs>
          <w:tab w:pos="4537" w:val="left" w:leader="none"/>
        </w:tabs>
        <w:spacing w:line="275" w:lineRule="exact" w:before="122"/>
        <w:ind w:right="3551"/>
        <w:jc w:val="right"/>
      </w:pPr>
      <w:r>
        <w:rPr/>
        <w:t>(a) CV</w:t>
      </w:r>
      <w:r>
        <w:rPr>
          <w:vertAlign w:val="subscript"/>
        </w:rPr>
        <w:t>REF</w:t>
      </w:r>
      <w:r>
        <w:rPr>
          <w:spacing w:val="-4"/>
          <w:vertAlign w:val="baseline"/>
        </w:rPr>
        <w:t> </w:t>
      </w:r>
      <w:r>
        <w:rPr>
          <w:spacing w:val="-3"/>
          <w:vertAlign w:val="baseline"/>
        </w:rPr>
        <w:t>và</w:t>
      </w:r>
      <w:r>
        <w:rPr>
          <w:spacing w:val="-2"/>
          <w:vertAlign w:val="baseline"/>
        </w:rPr>
        <w:t> </w:t>
      </w:r>
      <w:r>
        <w:rPr>
          <w:vertAlign w:val="baseline"/>
        </w:rPr>
        <w:t>V</w:t>
      </w:r>
      <w:r>
        <w:rPr>
          <w:vertAlign w:val="subscript"/>
        </w:rPr>
        <w:t>REF+</w:t>
      </w:r>
      <w:r>
        <w:rPr>
          <w:vertAlign w:val="baseline"/>
        </w:rPr>
        <w:tab/>
        <w:t>(b) CV</w:t>
      </w:r>
      <w:r>
        <w:rPr>
          <w:vertAlign w:val="subscript"/>
        </w:rPr>
        <w:t>REF</w:t>
      </w:r>
      <w:r>
        <w:rPr>
          <w:vertAlign w:val="baseline"/>
        </w:rPr>
        <w:t> </w:t>
      </w:r>
      <w:r>
        <w:rPr>
          <w:spacing w:val="-3"/>
          <w:vertAlign w:val="baseline"/>
        </w:rPr>
        <w:t>và</w:t>
      </w:r>
      <w:r>
        <w:rPr>
          <w:spacing w:val="-7"/>
          <w:vertAlign w:val="baseline"/>
        </w:rPr>
        <w:t> </w:t>
      </w:r>
      <w:r>
        <w:rPr>
          <w:vertAlign w:val="baseline"/>
        </w:rPr>
        <w:t>V</w:t>
      </w:r>
      <w:r>
        <w:rPr>
          <w:vertAlign w:val="subscript"/>
        </w:rPr>
        <w:t>REF-</w:t>
      </w:r>
    </w:p>
    <w:p>
      <w:pPr>
        <w:spacing w:line="287" w:lineRule="exact" w:before="0"/>
        <w:ind w:left="0" w:right="3498" w:firstLine="0"/>
        <w:jc w:val="right"/>
        <w:rPr>
          <w:sz w:val="16"/>
        </w:rPr>
      </w:pPr>
      <w:r>
        <w:rPr/>
        <w:pict>
          <v:shape style="position:absolute;margin-left:99.167999pt;margin-top:.451727pt;width:89.15pt;height:19.850pt;mso-position-horizontal-relative:page;mso-position-vertical-relative:paragraph;z-index:1574758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
                    <w:gridCol w:w="377"/>
                    <w:gridCol w:w="520"/>
                    <w:gridCol w:w="380"/>
                  </w:tblGrid>
                  <w:tr>
                    <w:trPr>
                      <w:trHeight w:val="36" w:hRule="atLeast"/>
                    </w:trPr>
                    <w:tc>
                      <w:tcPr>
                        <w:tcW w:w="504" w:type="dxa"/>
                        <w:vMerge w:val="restart"/>
                        <w:tcBorders>
                          <w:bottom w:val="single" w:sz="52" w:space="0" w:color="FFFFFF"/>
                        </w:tcBorders>
                        <w:shd w:val="clear" w:color="auto" w:fill="FDD4D4"/>
                      </w:tcPr>
                      <w:p>
                        <w:pPr>
                          <w:pStyle w:val="TableParagraph"/>
                          <w:spacing w:line="246" w:lineRule="exact"/>
                          <w:ind w:right="-15"/>
                          <w:rPr>
                            <w:sz w:val="24"/>
                          </w:rPr>
                        </w:pPr>
                        <w:r>
                          <w:rPr>
                            <w:sz w:val="24"/>
                          </w:rPr>
                          <w:t>(c)</w:t>
                        </w:r>
                        <w:r>
                          <w:rPr>
                            <w:spacing w:val="3"/>
                            <w:sz w:val="24"/>
                          </w:rPr>
                          <w:t> </w:t>
                        </w:r>
                        <w:r>
                          <w:rPr>
                            <w:sz w:val="24"/>
                          </w:rPr>
                          <w:t>V</w:t>
                        </w:r>
                      </w:p>
                    </w:tc>
                    <w:tc>
                      <w:tcPr>
                        <w:tcW w:w="377" w:type="dxa"/>
                      </w:tcPr>
                      <w:p>
                        <w:pPr>
                          <w:pStyle w:val="TableParagraph"/>
                          <w:rPr>
                            <w:sz w:val="2"/>
                          </w:rPr>
                        </w:pPr>
                      </w:p>
                    </w:tc>
                    <w:tc>
                      <w:tcPr>
                        <w:tcW w:w="520" w:type="dxa"/>
                        <w:vMerge w:val="restart"/>
                        <w:tcBorders>
                          <w:bottom w:val="single" w:sz="52" w:space="0" w:color="FFFFFF"/>
                        </w:tcBorders>
                        <w:shd w:val="clear" w:color="auto" w:fill="FDD4D4"/>
                      </w:tcPr>
                      <w:p>
                        <w:pPr>
                          <w:pStyle w:val="TableParagraph"/>
                          <w:spacing w:line="246" w:lineRule="exact"/>
                          <w:ind w:left="64" w:right="-15"/>
                          <w:rPr>
                            <w:sz w:val="24"/>
                          </w:rPr>
                        </w:pPr>
                        <w:r>
                          <w:rPr>
                            <w:spacing w:val="-3"/>
                            <w:sz w:val="24"/>
                          </w:rPr>
                          <w:t>và</w:t>
                        </w:r>
                        <w:r>
                          <w:rPr>
                            <w:spacing w:val="1"/>
                            <w:sz w:val="24"/>
                          </w:rPr>
                          <w:t> </w:t>
                        </w:r>
                        <w:r>
                          <w:rPr>
                            <w:sz w:val="24"/>
                          </w:rPr>
                          <w:t>V</w:t>
                        </w:r>
                      </w:p>
                    </w:tc>
                    <w:tc>
                      <w:tcPr>
                        <w:tcW w:w="380" w:type="dxa"/>
                      </w:tcPr>
                      <w:p>
                        <w:pPr>
                          <w:pStyle w:val="TableParagraph"/>
                          <w:rPr>
                            <w:sz w:val="2"/>
                          </w:rPr>
                        </w:pPr>
                      </w:p>
                    </w:tc>
                  </w:tr>
                  <w:tr>
                    <w:trPr>
                      <w:trHeight w:val="98" w:hRule="atLeast"/>
                    </w:trPr>
                    <w:tc>
                      <w:tcPr>
                        <w:tcW w:w="504" w:type="dxa"/>
                        <w:vMerge/>
                        <w:tcBorders>
                          <w:top w:val="nil"/>
                          <w:bottom w:val="single" w:sz="52" w:space="0" w:color="FFFFFF"/>
                        </w:tcBorders>
                        <w:shd w:val="clear" w:color="auto" w:fill="FDD4D4"/>
                      </w:tcPr>
                      <w:p>
                        <w:pPr>
                          <w:rPr>
                            <w:sz w:val="2"/>
                            <w:szCs w:val="2"/>
                          </w:rPr>
                        </w:pPr>
                      </w:p>
                    </w:tc>
                    <w:tc>
                      <w:tcPr>
                        <w:tcW w:w="377" w:type="dxa"/>
                        <w:tcBorders>
                          <w:bottom w:val="single" w:sz="52" w:space="0" w:color="FFFFFF"/>
                        </w:tcBorders>
                        <w:shd w:val="clear" w:color="auto" w:fill="FDD4D4"/>
                      </w:tcPr>
                      <w:p>
                        <w:pPr>
                          <w:pStyle w:val="TableParagraph"/>
                          <w:spacing w:line="79" w:lineRule="exact"/>
                          <w:ind w:right="-15"/>
                          <w:rPr>
                            <w:sz w:val="16"/>
                          </w:rPr>
                        </w:pPr>
                        <w:r>
                          <w:rPr>
                            <w:sz w:val="16"/>
                          </w:rPr>
                          <w:t>REF+</w:t>
                        </w:r>
                      </w:p>
                    </w:tc>
                    <w:tc>
                      <w:tcPr>
                        <w:tcW w:w="520" w:type="dxa"/>
                        <w:vMerge/>
                        <w:tcBorders>
                          <w:top w:val="nil"/>
                          <w:bottom w:val="single" w:sz="52" w:space="0" w:color="FFFFFF"/>
                        </w:tcBorders>
                        <w:shd w:val="clear" w:color="auto" w:fill="FDD4D4"/>
                      </w:tcPr>
                      <w:p>
                        <w:pPr>
                          <w:rPr>
                            <w:sz w:val="2"/>
                            <w:szCs w:val="2"/>
                          </w:rPr>
                        </w:pPr>
                      </w:p>
                    </w:tc>
                    <w:tc>
                      <w:tcPr>
                        <w:tcW w:w="380" w:type="dxa"/>
                        <w:tcBorders>
                          <w:bottom w:val="single" w:sz="52" w:space="0" w:color="FFFFFF"/>
                        </w:tcBorders>
                        <w:shd w:val="clear" w:color="auto" w:fill="FDD4D4"/>
                      </w:tcPr>
                      <w:p>
                        <w:pPr>
                          <w:pStyle w:val="TableParagraph"/>
                          <w:spacing w:line="79" w:lineRule="exact"/>
                          <w:ind w:left="1"/>
                          <w:rPr>
                            <w:sz w:val="16"/>
                          </w:rPr>
                        </w:pPr>
                        <w:r>
                          <w:rPr>
                            <w:sz w:val="16"/>
                          </w:rPr>
                          <w:t>REF-</w:t>
                        </w:r>
                      </w:p>
                    </w:tc>
                  </w:tr>
                </w:tbl>
                <w:p>
                  <w:pPr>
                    <w:pStyle w:val="BodyText"/>
                  </w:pPr>
                </w:p>
              </w:txbxContent>
            </v:textbox>
            <w10:wrap type="none"/>
          </v:shape>
        </w:pict>
      </w:r>
      <w:r>
        <w:rPr>
          <w:sz w:val="24"/>
        </w:rPr>
        <w:t>(d) CV</w:t>
      </w:r>
      <w:r>
        <w:rPr>
          <w:position w:val="-2"/>
          <w:sz w:val="16"/>
        </w:rPr>
        <w:t>REF- </w:t>
      </w:r>
      <w:r>
        <w:rPr>
          <w:sz w:val="24"/>
        </w:rPr>
        <w:t>và V</w:t>
      </w:r>
      <w:r>
        <w:rPr>
          <w:position w:val="-2"/>
          <w:sz w:val="16"/>
        </w:rPr>
        <w:t>REF-</w:t>
      </w:r>
    </w:p>
    <w:p>
      <w:pPr>
        <w:pStyle w:val="Heading4"/>
        <w:numPr>
          <w:ilvl w:val="1"/>
          <w:numId w:val="12"/>
        </w:numPr>
        <w:tabs>
          <w:tab w:pos="1526" w:val="left" w:leader="none"/>
          <w:tab w:pos="1527" w:val="left" w:leader="none"/>
          <w:tab w:pos="10630" w:val="left" w:leader="none"/>
        </w:tabs>
        <w:spacing w:line="240" w:lineRule="auto" w:before="115" w:after="0"/>
        <w:ind w:left="1526" w:right="0" w:hanging="597"/>
        <w:jc w:val="left"/>
      </w:pPr>
      <w:r>
        <w:rPr>
          <w:shd w:fill="FFFF99" w:color="auto" w:val="clear"/>
        </w:rPr>
        <w:t>BÀI</w:t>
      </w:r>
      <w:r>
        <w:rPr>
          <w:spacing w:val="-3"/>
          <w:shd w:fill="FFFF99" w:color="auto" w:val="clear"/>
        </w:rPr>
        <w:t> </w:t>
      </w:r>
      <w:r>
        <w:rPr>
          <w:shd w:fill="FFFF99" w:color="auto" w:val="clear"/>
        </w:rPr>
        <w:t>TẬP</w:t>
        <w:tab/>
      </w:r>
    </w:p>
    <w:p>
      <w:pPr>
        <w:pStyle w:val="BodyText"/>
        <w:rPr>
          <w:b/>
          <w:sz w:val="20"/>
        </w:rPr>
      </w:pPr>
    </w:p>
    <w:p>
      <w:pPr>
        <w:pStyle w:val="BodyText"/>
        <w:spacing w:before="2"/>
        <w:rPr>
          <w:b/>
          <w:sz w:val="12"/>
        </w:rPr>
      </w:pPr>
      <w:r>
        <w:rPr/>
        <w:pict>
          <v:rect style="position:absolute;margin-left:69.384003pt;margin-top:8.968677pt;width:499.15pt;height:14.4pt;mso-position-horizontal-relative:page;mso-position-vertical-relative:paragraph;z-index:-15710720;mso-wrap-distance-left:0;mso-wrap-distance-right:0" filled="true" fillcolor="#0000ff" stroked="false">
            <v:fill type="solid"/>
            <w10:wrap type="topAndBottom"/>
          </v:rect>
        </w:pict>
      </w:r>
    </w:p>
    <w:p>
      <w:pPr>
        <w:spacing w:after="0"/>
        <w:rPr>
          <w:sz w:val="12"/>
        </w:rPr>
        <w:sectPr>
          <w:pgSz w:w="11910" w:h="16840"/>
          <w:pgMar w:header="283" w:footer="491" w:top="640" w:bottom="680" w:left="740" w:right="0"/>
        </w:sectPr>
      </w:pPr>
    </w:p>
    <w:p>
      <w:pPr>
        <w:pStyle w:val="BodyText"/>
        <w:ind w:left="647"/>
        <w:rPr>
          <w:sz w:val="20"/>
        </w:rPr>
      </w:pPr>
      <w:r>
        <w:rPr>
          <w:sz w:val="20"/>
        </w:rPr>
        <w:pict>
          <v:group style="width:499.15pt;height:14.2pt;mso-position-horizontal-relative:char;mso-position-vertical-relative:line" coordorigin="0,0" coordsize="9983,284">
            <v:rect style="position:absolute;left:0;top:0;width:9983;height:284" filled="true" fillcolor="#cc99ff" stroked="false">
              <v:fill type="solid"/>
            </v:rect>
          </v:group>
        </w:pict>
      </w:r>
      <w:r>
        <w:rPr>
          <w:sz w:val="20"/>
        </w:rPr>
      </w:r>
    </w:p>
    <w:p>
      <w:pPr>
        <w:spacing w:before="32"/>
        <w:ind w:left="0" w:right="570" w:firstLine="0"/>
        <w:jc w:val="right"/>
        <w:rPr>
          <w:b/>
          <w:i/>
          <w:sz w:val="40"/>
        </w:rPr>
      </w:pPr>
      <w:r>
        <w:rPr/>
        <w:drawing>
          <wp:anchor distT="0" distB="0" distL="0" distR="0" allowOverlap="1" layoutInCell="1" locked="0" behindDoc="0" simplePos="0" relativeHeight="39">
            <wp:simplePos x="0" y="0"/>
            <wp:positionH relativeFrom="page">
              <wp:posOffset>2813050</wp:posOffset>
            </wp:positionH>
            <wp:positionV relativeFrom="paragraph">
              <wp:posOffset>391056</wp:posOffset>
            </wp:positionV>
            <wp:extent cx="4330898" cy="461962"/>
            <wp:effectExtent l="0" t="0" r="0" b="0"/>
            <wp:wrapTopAndBottom/>
            <wp:docPr id="19" name="image24.png"/>
            <wp:cNvGraphicFramePr>
              <a:graphicFrameLocks noChangeAspect="1"/>
            </wp:cNvGraphicFramePr>
            <a:graphic>
              <a:graphicData uri="http://schemas.openxmlformats.org/drawingml/2006/picture">
                <pic:pic>
                  <pic:nvPicPr>
                    <pic:cNvPr id="20" name="image24.png"/>
                    <pic:cNvPicPr/>
                  </pic:nvPicPr>
                  <pic:blipFill>
                    <a:blip r:embed="rId46" cstate="print"/>
                    <a:stretch>
                      <a:fillRect/>
                    </a:stretch>
                  </pic:blipFill>
                  <pic:spPr>
                    <a:xfrm>
                      <a:off x="0" y="0"/>
                      <a:ext cx="4330898" cy="461962"/>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898525</wp:posOffset>
            </wp:positionH>
            <wp:positionV relativeFrom="paragraph">
              <wp:posOffset>1040027</wp:posOffset>
            </wp:positionV>
            <wp:extent cx="604246" cy="404812"/>
            <wp:effectExtent l="0" t="0" r="0" b="0"/>
            <wp:wrapTopAndBottom/>
            <wp:docPr id="21" name="image25.png"/>
            <wp:cNvGraphicFramePr>
              <a:graphicFrameLocks noChangeAspect="1"/>
            </wp:cNvGraphicFramePr>
            <a:graphic>
              <a:graphicData uri="http://schemas.openxmlformats.org/drawingml/2006/picture">
                <pic:pic>
                  <pic:nvPicPr>
                    <pic:cNvPr id="22" name="image25.png"/>
                    <pic:cNvPicPr/>
                  </pic:nvPicPr>
                  <pic:blipFill>
                    <a:blip r:embed="rId47" cstate="print"/>
                    <a:stretch>
                      <a:fillRect/>
                    </a:stretch>
                  </pic:blipFill>
                  <pic:spPr>
                    <a:xfrm>
                      <a:off x="0" y="0"/>
                      <a:ext cx="604246" cy="404812"/>
                    </a:xfrm>
                    <a:prstGeom prst="rect">
                      <a:avLst/>
                    </a:prstGeom>
                  </pic:spPr>
                </pic:pic>
              </a:graphicData>
            </a:graphic>
          </wp:anchor>
        </w:drawing>
      </w:r>
      <w:r>
        <w:rPr/>
        <w:drawing>
          <wp:anchor distT="0" distB="0" distL="0" distR="0" allowOverlap="1" layoutInCell="1" locked="0" behindDoc="0" simplePos="0" relativeHeight="41">
            <wp:simplePos x="0" y="0"/>
            <wp:positionH relativeFrom="page">
              <wp:posOffset>1603502</wp:posOffset>
            </wp:positionH>
            <wp:positionV relativeFrom="paragraph">
              <wp:posOffset>1114322</wp:posOffset>
            </wp:positionV>
            <wp:extent cx="1224031" cy="333375"/>
            <wp:effectExtent l="0" t="0" r="0" b="0"/>
            <wp:wrapTopAndBottom/>
            <wp:docPr id="23" name="image26.png"/>
            <wp:cNvGraphicFramePr>
              <a:graphicFrameLocks noChangeAspect="1"/>
            </wp:cNvGraphicFramePr>
            <a:graphic>
              <a:graphicData uri="http://schemas.openxmlformats.org/drawingml/2006/picture">
                <pic:pic>
                  <pic:nvPicPr>
                    <pic:cNvPr id="24" name="image26.png"/>
                    <pic:cNvPicPr/>
                  </pic:nvPicPr>
                  <pic:blipFill>
                    <a:blip r:embed="rId48" cstate="print"/>
                    <a:stretch>
                      <a:fillRect/>
                    </a:stretch>
                  </pic:blipFill>
                  <pic:spPr>
                    <a:xfrm>
                      <a:off x="0" y="0"/>
                      <a:ext cx="1224031" cy="333375"/>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2906267</wp:posOffset>
            </wp:positionH>
            <wp:positionV relativeFrom="paragraph">
              <wp:posOffset>1109749</wp:posOffset>
            </wp:positionV>
            <wp:extent cx="610980" cy="395287"/>
            <wp:effectExtent l="0" t="0" r="0" b="0"/>
            <wp:wrapTopAndBottom/>
            <wp:docPr id="25" name="image27.png"/>
            <wp:cNvGraphicFramePr>
              <a:graphicFrameLocks noChangeAspect="1"/>
            </wp:cNvGraphicFramePr>
            <a:graphic>
              <a:graphicData uri="http://schemas.openxmlformats.org/drawingml/2006/picture">
                <pic:pic>
                  <pic:nvPicPr>
                    <pic:cNvPr id="26" name="image27.png"/>
                    <pic:cNvPicPr/>
                  </pic:nvPicPr>
                  <pic:blipFill>
                    <a:blip r:embed="rId49" cstate="print"/>
                    <a:stretch>
                      <a:fillRect/>
                    </a:stretch>
                  </pic:blipFill>
                  <pic:spPr>
                    <a:xfrm>
                      <a:off x="0" y="0"/>
                      <a:ext cx="610980" cy="395287"/>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3607053</wp:posOffset>
            </wp:positionH>
            <wp:positionV relativeFrom="paragraph">
              <wp:posOffset>1114322</wp:posOffset>
            </wp:positionV>
            <wp:extent cx="1084797" cy="385762"/>
            <wp:effectExtent l="0" t="0" r="0" b="0"/>
            <wp:wrapTopAndBottom/>
            <wp:docPr id="27" name="image28.png"/>
            <wp:cNvGraphicFramePr>
              <a:graphicFrameLocks noChangeAspect="1"/>
            </wp:cNvGraphicFramePr>
            <a:graphic>
              <a:graphicData uri="http://schemas.openxmlformats.org/drawingml/2006/picture">
                <pic:pic>
                  <pic:nvPicPr>
                    <pic:cNvPr id="28" name="image28.png"/>
                    <pic:cNvPicPr/>
                  </pic:nvPicPr>
                  <pic:blipFill>
                    <a:blip r:embed="rId50" cstate="print"/>
                    <a:stretch>
                      <a:fillRect/>
                    </a:stretch>
                  </pic:blipFill>
                  <pic:spPr>
                    <a:xfrm>
                      <a:off x="0" y="0"/>
                      <a:ext cx="1084797" cy="385762"/>
                    </a:xfrm>
                    <a:prstGeom prst="rect">
                      <a:avLst/>
                    </a:prstGeom>
                  </pic:spPr>
                </pic:pic>
              </a:graphicData>
            </a:graphic>
          </wp:anchor>
        </w:drawing>
      </w:r>
      <w:r>
        <w:rPr/>
        <w:drawing>
          <wp:anchor distT="0" distB="0" distL="0" distR="0" allowOverlap="1" layoutInCell="1" locked="0" behindDoc="0" simplePos="0" relativeHeight="44">
            <wp:simplePos x="0" y="0"/>
            <wp:positionH relativeFrom="page">
              <wp:posOffset>4767834</wp:posOffset>
            </wp:positionH>
            <wp:positionV relativeFrom="paragraph">
              <wp:posOffset>1181124</wp:posOffset>
            </wp:positionV>
            <wp:extent cx="1581314" cy="266700"/>
            <wp:effectExtent l="0" t="0" r="0" b="0"/>
            <wp:wrapTopAndBottom/>
            <wp:docPr id="29" name="image29.png"/>
            <wp:cNvGraphicFramePr>
              <a:graphicFrameLocks noChangeAspect="1"/>
            </wp:cNvGraphicFramePr>
            <a:graphic>
              <a:graphicData uri="http://schemas.openxmlformats.org/drawingml/2006/picture">
                <pic:pic>
                  <pic:nvPicPr>
                    <pic:cNvPr id="30" name="image29.png"/>
                    <pic:cNvPicPr/>
                  </pic:nvPicPr>
                  <pic:blipFill>
                    <a:blip r:embed="rId51" cstate="print"/>
                    <a:stretch>
                      <a:fillRect/>
                    </a:stretch>
                  </pic:blipFill>
                  <pic:spPr>
                    <a:xfrm>
                      <a:off x="0" y="0"/>
                      <a:ext cx="1581314" cy="266700"/>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6425310</wp:posOffset>
            </wp:positionH>
            <wp:positionV relativeFrom="paragraph">
              <wp:posOffset>1181758</wp:posOffset>
            </wp:positionV>
            <wp:extent cx="811484" cy="266700"/>
            <wp:effectExtent l="0" t="0" r="0" b="0"/>
            <wp:wrapTopAndBottom/>
            <wp:docPr id="31" name="image30.png"/>
            <wp:cNvGraphicFramePr>
              <a:graphicFrameLocks noChangeAspect="1"/>
            </wp:cNvGraphicFramePr>
            <a:graphic>
              <a:graphicData uri="http://schemas.openxmlformats.org/drawingml/2006/picture">
                <pic:pic>
                  <pic:nvPicPr>
                    <pic:cNvPr id="32" name="image30.png"/>
                    <pic:cNvPicPr/>
                  </pic:nvPicPr>
                  <pic:blipFill>
                    <a:blip r:embed="rId52" cstate="print"/>
                    <a:stretch>
                      <a:fillRect/>
                    </a:stretch>
                  </pic:blipFill>
                  <pic:spPr>
                    <a:xfrm>
                      <a:off x="0" y="0"/>
                      <a:ext cx="811484" cy="266700"/>
                    </a:xfrm>
                    <a:prstGeom prst="rect">
                      <a:avLst/>
                    </a:prstGeom>
                  </pic:spPr>
                </pic:pic>
              </a:graphicData>
            </a:graphic>
          </wp:anchor>
        </w:drawing>
      </w:r>
      <w:r>
        <w:rPr/>
        <w:pict>
          <v:rect style="position:absolute;margin-left:69.384003pt;margin-top:133.101883pt;width:499.15pt;height:14.4pt;mso-position-horizontal-relative:page;mso-position-vertical-relative:paragraph;z-index:-15705088;mso-wrap-distance-left:0;mso-wrap-distance-right:0" filled="true" fillcolor="#cc99ff" stroked="false">
            <v:fill type="solid"/>
            <w10:wrap type="topAndBottom"/>
          </v:rect>
        </w:pict>
      </w:r>
      <w:bookmarkStart w:name="PIC16F887_VXL_CHAPTER_02_VDK_BONHO_THANH" w:id="9"/>
      <w:bookmarkEnd w:id="9"/>
      <w:r>
        <w:rPr/>
      </w:r>
      <w:r>
        <w:rPr>
          <w:b/>
          <w:i/>
          <w:color w:val="FF0000"/>
          <w:sz w:val="40"/>
        </w:rPr>
        <w:t>Chöông 2</w:t>
      </w:r>
    </w:p>
    <w:p>
      <w:pPr>
        <w:pStyle w:val="BodyText"/>
        <w:spacing w:before="8"/>
        <w:rPr>
          <w:b/>
          <w:i/>
          <w:sz w:val="19"/>
        </w:rPr>
      </w:pPr>
    </w:p>
    <w:p>
      <w:pPr>
        <w:pStyle w:val="BodyText"/>
        <w:spacing w:before="5"/>
        <w:rPr>
          <w:b/>
          <w:i/>
          <w:sz w:val="19"/>
        </w:rPr>
      </w:pPr>
    </w:p>
    <w:p>
      <w:pPr>
        <w:pStyle w:val="ListParagraph"/>
        <w:numPr>
          <w:ilvl w:val="0"/>
          <w:numId w:val="17"/>
        </w:numPr>
        <w:tabs>
          <w:tab w:pos="1036" w:val="left" w:leader="none"/>
          <w:tab w:pos="1037" w:val="left" w:leader="none"/>
        </w:tabs>
        <w:spacing w:line="322" w:lineRule="exact" w:before="396" w:after="0"/>
        <w:ind w:left="1036" w:right="0" w:hanging="361"/>
        <w:jc w:val="left"/>
        <w:rPr>
          <w:b/>
          <w:sz w:val="28"/>
        </w:rPr>
      </w:pPr>
      <w:r>
        <w:rPr>
          <w:b/>
          <w:sz w:val="28"/>
        </w:rPr>
        <w:t>GIỚI</w:t>
      </w:r>
      <w:r>
        <w:rPr>
          <w:b/>
          <w:spacing w:val="1"/>
          <w:sz w:val="28"/>
        </w:rPr>
        <w:t> </w:t>
      </w:r>
      <w:r>
        <w:rPr>
          <w:b/>
          <w:sz w:val="28"/>
        </w:rPr>
        <w:t>THIỆU</w:t>
      </w:r>
    </w:p>
    <w:p>
      <w:pPr>
        <w:pStyle w:val="ListParagraph"/>
        <w:numPr>
          <w:ilvl w:val="0"/>
          <w:numId w:val="17"/>
        </w:numPr>
        <w:tabs>
          <w:tab w:pos="1036" w:val="left" w:leader="none"/>
          <w:tab w:pos="1037" w:val="left" w:leader="none"/>
        </w:tabs>
        <w:spacing w:line="322" w:lineRule="exact" w:before="0" w:after="0"/>
        <w:ind w:left="1036" w:right="0" w:hanging="361"/>
        <w:jc w:val="left"/>
        <w:rPr>
          <w:b/>
          <w:sz w:val="28"/>
        </w:rPr>
      </w:pPr>
      <w:r>
        <w:rPr>
          <w:b/>
          <w:sz w:val="28"/>
        </w:rPr>
        <w:t>KIẾN TRÚC BỘ</w:t>
      </w:r>
      <w:r>
        <w:rPr>
          <w:b/>
          <w:spacing w:val="4"/>
          <w:sz w:val="28"/>
        </w:rPr>
        <w:t> </w:t>
      </w:r>
      <w:r>
        <w:rPr>
          <w:b/>
          <w:sz w:val="28"/>
        </w:rPr>
        <w:t>NHỚ</w:t>
      </w:r>
    </w:p>
    <w:p>
      <w:pPr>
        <w:pStyle w:val="ListParagraph"/>
        <w:numPr>
          <w:ilvl w:val="0"/>
          <w:numId w:val="17"/>
        </w:numPr>
        <w:tabs>
          <w:tab w:pos="1036" w:val="left" w:leader="none"/>
          <w:tab w:pos="1037" w:val="left" w:leader="none"/>
        </w:tabs>
        <w:spacing w:line="319" w:lineRule="exact" w:before="0" w:after="0"/>
        <w:ind w:left="1036" w:right="0" w:hanging="361"/>
        <w:jc w:val="left"/>
        <w:rPr>
          <w:b/>
          <w:sz w:val="28"/>
        </w:rPr>
      </w:pPr>
      <w:r>
        <w:rPr>
          <w:b/>
          <w:sz w:val="28"/>
        </w:rPr>
        <w:t>TỔ CHỨC BỘ NHỚ CỦA VI ĐIỀU KHIỂN</w:t>
      </w:r>
      <w:r>
        <w:rPr>
          <w:b/>
          <w:spacing w:val="13"/>
          <w:sz w:val="28"/>
        </w:rPr>
        <w:t> </w:t>
      </w:r>
      <w:r>
        <w:rPr>
          <w:b/>
          <w:sz w:val="28"/>
        </w:rPr>
        <w:t>PIC16F887</w:t>
      </w:r>
    </w:p>
    <w:p>
      <w:pPr>
        <w:pStyle w:val="ListParagraph"/>
        <w:numPr>
          <w:ilvl w:val="1"/>
          <w:numId w:val="17"/>
        </w:numPr>
        <w:tabs>
          <w:tab w:pos="1809" w:val="left" w:leader="none"/>
          <w:tab w:pos="1810" w:val="left" w:leader="none"/>
        </w:tabs>
        <w:spacing w:line="272" w:lineRule="exact" w:before="0" w:after="0"/>
        <w:ind w:left="1809" w:right="0" w:hanging="567"/>
        <w:jc w:val="left"/>
        <w:rPr>
          <w:rFonts w:ascii="Wingdings" w:hAnsi="Wingdings"/>
          <w:sz w:val="24"/>
        </w:rPr>
      </w:pPr>
      <w:r>
        <w:rPr>
          <w:sz w:val="24"/>
        </w:rPr>
        <w:t>TỔ CHỨC BỘ</w:t>
      </w:r>
      <w:r>
        <w:rPr>
          <w:spacing w:val="1"/>
          <w:sz w:val="24"/>
        </w:rPr>
        <w:t> </w:t>
      </w:r>
      <w:r>
        <w:rPr>
          <w:sz w:val="24"/>
        </w:rPr>
        <w:t>NHỚ</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MÃ LỆNH 14</w:t>
      </w:r>
      <w:r>
        <w:rPr>
          <w:spacing w:val="-1"/>
          <w:sz w:val="24"/>
        </w:rPr>
        <w:t> </w:t>
      </w:r>
      <w:r>
        <w:rPr>
          <w:sz w:val="24"/>
        </w:rPr>
        <w:t>BIT</w:t>
      </w:r>
    </w:p>
    <w:p>
      <w:pPr>
        <w:pStyle w:val="ListParagraph"/>
        <w:numPr>
          <w:ilvl w:val="1"/>
          <w:numId w:val="17"/>
        </w:numPr>
        <w:tabs>
          <w:tab w:pos="1809" w:val="left" w:leader="none"/>
          <w:tab w:pos="1810" w:val="left" w:leader="none"/>
        </w:tabs>
        <w:spacing w:line="240" w:lineRule="auto" w:before="3" w:after="0"/>
        <w:ind w:left="1809" w:right="0" w:hanging="567"/>
        <w:jc w:val="left"/>
        <w:rPr>
          <w:rFonts w:ascii="Wingdings" w:hAnsi="Wingdings"/>
          <w:sz w:val="24"/>
        </w:rPr>
      </w:pPr>
      <w:r>
        <w:rPr>
          <w:sz w:val="24"/>
        </w:rPr>
        <w:t>KHẢO SÁT BỘ NHỚ DỮ LIỆU VÀ THANH GHI TRẠNG THÁI CỦA</w:t>
      </w:r>
      <w:r>
        <w:rPr>
          <w:spacing w:val="-2"/>
          <w:sz w:val="24"/>
        </w:rPr>
        <w:t> </w:t>
      </w:r>
      <w:r>
        <w:rPr>
          <w:sz w:val="24"/>
        </w:rPr>
        <w:t>PIC</w:t>
      </w:r>
    </w:p>
    <w:p>
      <w:pPr>
        <w:pStyle w:val="Heading3"/>
        <w:numPr>
          <w:ilvl w:val="0"/>
          <w:numId w:val="17"/>
        </w:numPr>
        <w:tabs>
          <w:tab w:pos="1036" w:val="left" w:leader="none"/>
          <w:tab w:pos="1037" w:val="left" w:leader="none"/>
        </w:tabs>
        <w:spacing w:line="319" w:lineRule="exact" w:before="4" w:after="0"/>
        <w:ind w:left="1036" w:right="0" w:hanging="361"/>
        <w:jc w:val="left"/>
      </w:pPr>
      <w:r>
        <w:rPr/>
        <w:t>CÂU HỎI ÔN TẬP – TRẮC NGHIỆM - BÀI</w:t>
      </w:r>
      <w:r>
        <w:rPr>
          <w:spacing w:val="21"/>
        </w:rPr>
        <w:t> </w:t>
      </w:r>
      <w:r>
        <w:rPr/>
        <w:t>TẬP</w:t>
      </w:r>
    </w:p>
    <w:p>
      <w:pPr>
        <w:pStyle w:val="ListParagraph"/>
        <w:numPr>
          <w:ilvl w:val="1"/>
          <w:numId w:val="17"/>
        </w:numPr>
        <w:tabs>
          <w:tab w:pos="1809" w:val="left" w:leader="none"/>
          <w:tab w:pos="1810" w:val="left" w:leader="none"/>
        </w:tabs>
        <w:spacing w:line="273" w:lineRule="exact" w:before="0" w:after="0"/>
        <w:ind w:left="1809" w:right="0" w:hanging="567"/>
        <w:jc w:val="left"/>
        <w:rPr>
          <w:rFonts w:ascii="Wingdings" w:hAnsi="Wingdings"/>
          <w:sz w:val="24"/>
        </w:rPr>
      </w:pPr>
      <w:r>
        <w:rPr>
          <w:sz w:val="24"/>
        </w:rPr>
        <w:t>CÂU HỎI ÔN</w:t>
      </w:r>
      <w:r>
        <w:rPr>
          <w:spacing w:val="4"/>
          <w:sz w:val="24"/>
        </w:rPr>
        <w:t> </w:t>
      </w:r>
      <w:r>
        <w:rPr>
          <w:sz w:val="24"/>
        </w:rPr>
        <w:t>TẬP</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CÂU HỎI MỞ</w:t>
      </w:r>
      <w:r>
        <w:rPr>
          <w:spacing w:val="4"/>
          <w:sz w:val="24"/>
        </w:rPr>
        <w:t> </w:t>
      </w:r>
      <w:r>
        <w:rPr>
          <w:sz w:val="24"/>
        </w:rPr>
        <w:t>RỘNG</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CÂU HỎI TRẮC</w:t>
      </w:r>
      <w:r>
        <w:rPr>
          <w:spacing w:val="4"/>
          <w:sz w:val="24"/>
        </w:rPr>
        <w:t> </w:t>
      </w:r>
      <w:r>
        <w:rPr>
          <w:sz w:val="24"/>
        </w:rPr>
        <w:t>NGHIỆM</w:t>
      </w:r>
    </w:p>
    <w:p>
      <w:pPr>
        <w:pStyle w:val="ListParagraph"/>
        <w:numPr>
          <w:ilvl w:val="1"/>
          <w:numId w:val="17"/>
        </w:numPr>
        <w:tabs>
          <w:tab w:pos="1809" w:val="left" w:leader="none"/>
          <w:tab w:pos="1810" w:val="left" w:leader="none"/>
        </w:tabs>
        <w:spacing w:line="240" w:lineRule="auto" w:before="3" w:after="0"/>
        <w:ind w:left="1809" w:right="0" w:hanging="567"/>
        <w:jc w:val="left"/>
        <w:rPr>
          <w:rFonts w:ascii="Wingdings" w:hAnsi="Wingdings"/>
          <w:sz w:val="24"/>
        </w:rPr>
      </w:pPr>
      <w:r>
        <w:rPr>
          <w:spacing w:val="-3"/>
          <w:sz w:val="24"/>
        </w:rPr>
        <w:t>BÀI</w:t>
      </w:r>
      <w:r>
        <w:rPr>
          <w:spacing w:val="2"/>
          <w:sz w:val="24"/>
        </w:rPr>
        <w:t> </w:t>
      </w:r>
      <w:r>
        <w:rPr>
          <w:sz w:val="24"/>
        </w:rPr>
        <w:t>TẬP</w:t>
      </w:r>
    </w:p>
    <w:p>
      <w:pPr>
        <w:pStyle w:val="BodyText"/>
        <w:rPr>
          <w:sz w:val="20"/>
        </w:rPr>
      </w:pPr>
    </w:p>
    <w:p>
      <w:pPr>
        <w:pStyle w:val="BodyText"/>
        <w:rPr>
          <w:sz w:val="20"/>
        </w:rPr>
      </w:pPr>
    </w:p>
    <w:p>
      <w:pPr>
        <w:pStyle w:val="BodyText"/>
        <w:rPr>
          <w:sz w:val="20"/>
        </w:rPr>
      </w:pPr>
    </w:p>
    <w:p>
      <w:pPr>
        <w:pStyle w:val="BodyText"/>
        <w:spacing w:before="1"/>
        <w:rPr>
          <w:sz w:val="23"/>
        </w:rPr>
      </w:pPr>
      <w:r>
        <w:rPr/>
        <w:pict>
          <v:rect style="position:absolute;margin-left:69.384003pt;margin-top:15.234398pt;width:499.15pt;height:14.4pt;mso-position-horizontal-relative:page;mso-position-vertical-relative:paragraph;z-index:-15704576;mso-wrap-distance-left:0;mso-wrap-distance-right:0" filled="true" fillcolor="#ffcc99" stroked="false">
            <v:fill type="solid"/>
            <w10:wrap type="topAndBottom"/>
          </v:rect>
        </w:pict>
      </w:r>
    </w:p>
    <w:p>
      <w:pPr>
        <w:spacing w:after="0"/>
        <w:rPr>
          <w:sz w:val="23"/>
        </w:rPr>
        <w:sectPr>
          <w:headerReference w:type="even" r:id="rId44"/>
          <w:footerReference w:type="even" r:id="rId45"/>
          <w:pgSz w:w="11910" w:h="16840"/>
          <w:pgMar w:header="0" w:footer="0" w:top="580" w:bottom="280" w:left="740" w:right="0"/>
        </w:sectPr>
      </w:pPr>
    </w:p>
    <w:p>
      <w:pPr>
        <w:pStyle w:val="Heading3"/>
        <w:numPr>
          <w:ilvl w:val="0"/>
          <w:numId w:val="18"/>
        </w:numPr>
        <w:tabs>
          <w:tab w:pos="1104" w:val="left" w:leader="none"/>
          <w:tab w:pos="1105" w:val="left" w:leader="none"/>
          <w:tab w:pos="10630" w:val="left" w:leader="none"/>
        </w:tabs>
        <w:spacing w:line="320" w:lineRule="exact" w:before="0" w:after="0"/>
        <w:ind w:left="1104" w:right="0" w:hanging="429"/>
        <w:jc w:val="left"/>
      </w:pPr>
      <w:r>
        <w:rPr>
          <w:shd w:fill="FFCC99" w:color="auto" w:val="clear"/>
        </w:rPr>
        <w:t>GIỚI</w:t>
      </w:r>
      <w:r>
        <w:rPr>
          <w:spacing w:val="-3"/>
          <w:shd w:fill="FFCC99" w:color="auto" w:val="clear"/>
        </w:rPr>
        <w:t> </w:t>
      </w:r>
      <w:r>
        <w:rPr>
          <w:shd w:fill="FFCC99" w:color="auto" w:val="clear"/>
        </w:rPr>
        <w:t>THIỆU</w:t>
        <w:tab/>
      </w:r>
    </w:p>
    <w:p>
      <w:pPr>
        <w:pStyle w:val="BodyText"/>
        <w:spacing w:before="171"/>
        <w:ind w:left="676" w:right="572" w:firstLine="566"/>
        <w:jc w:val="both"/>
      </w:pPr>
      <w:r>
        <w:rPr/>
        <w:t>Ở chương này khảo sát tổ chức bộ nhớ bên trong, các thanh ghi của vi điều khiển 8 bit. Sau khi kết thúc chương này thì người đọc có thể biết tổ chức bộ nhớ bên trong, chức năng của từng loại bộ nhớ, tên và chức năng của các thanh ghi đặc biệt.</w:t>
      </w:r>
    </w:p>
    <w:p>
      <w:pPr>
        <w:pStyle w:val="Heading3"/>
        <w:numPr>
          <w:ilvl w:val="0"/>
          <w:numId w:val="18"/>
        </w:numPr>
        <w:tabs>
          <w:tab w:pos="1105" w:val="left" w:leader="none"/>
          <w:tab w:pos="10630" w:val="left" w:leader="none"/>
        </w:tabs>
        <w:spacing w:line="240" w:lineRule="auto" w:before="71" w:after="0"/>
        <w:ind w:left="1104" w:right="0" w:hanging="429"/>
        <w:jc w:val="left"/>
      </w:pPr>
      <w:r>
        <w:rPr>
          <w:shd w:fill="FFCC99" w:color="auto" w:val="clear"/>
        </w:rPr>
        <w:t>KIẾN TRÚC BỘ</w:t>
      </w:r>
      <w:r>
        <w:rPr>
          <w:spacing w:val="-9"/>
          <w:shd w:fill="FFCC99" w:color="auto" w:val="clear"/>
        </w:rPr>
        <w:t> </w:t>
      </w:r>
      <w:r>
        <w:rPr>
          <w:shd w:fill="FFCC99" w:color="auto" w:val="clear"/>
        </w:rPr>
        <w:t>NHỚ</w:t>
        <w:tab/>
      </w:r>
    </w:p>
    <w:p>
      <w:pPr>
        <w:pStyle w:val="BodyText"/>
        <w:spacing w:line="345" w:lineRule="auto" w:before="172"/>
        <w:ind w:left="1276" w:right="2580" w:hanging="34"/>
      </w:pPr>
      <w:r>
        <w:rPr/>
        <w:t>Có 2 loại kiến trúc bộ nhớ cơ bản là kiến trúc Von Neumann và Harvard. Hình 2-1 trình bày hai kiến trúc:</w:t>
      </w:r>
    </w:p>
    <w:p>
      <w:pPr>
        <w:pStyle w:val="BodyText"/>
        <w:rPr>
          <w:sz w:val="20"/>
        </w:rPr>
      </w:pPr>
    </w:p>
    <w:p>
      <w:pPr>
        <w:pStyle w:val="BodyText"/>
        <w:spacing w:before="10"/>
        <w:rPr>
          <w:sz w:val="10"/>
        </w:rPr>
      </w:pPr>
      <w:r>
        <w:rPr/>
        <w:drawing>
          <wp:anchor distT="0" distB="0" distL="0" distR="0" allowOverlap="1" layoutInCell="1" locked="0" behindDoc="0" simplePos="0" relativeHeight="48">
            <wp:simplePos x="0" y="0"/>
            <wp:positionH relativeFrom="page">
              <wp:posOffset>1007850</wp:posOffset>
            </wp:positionH>
            <wp:positionV relativeFrom="paragraph">
              <wp:posOffset>104133</wp:posOffset>
            </wp:positionV>
            <wp:extent cx="6521955" cy="2562320"/>
            <wp:effectExtent l="0" t="0" r="0" b="0"/>
            <wp:wrapTopAndBottom/>
            <wp:docPr id="33" name="image31.png"/>
            <wp:cNvGraphicFramePr>
              <a:graphicFrameLocks noChangeAspect="1"/>
            </wp:cNvGraphicFramePr>
            <a:graphic>
              <a:graphicData uri="http://schemas.openxmlformats.org/drawingml/2006/picture">
                <pic:pic>
                  <pic:nvPicPr>
                    <pic:cNvPr id="34" name="image31.png"/>
                    <pic:cNvPicPr/>
                  </pic:nvPicPr>
                  <pic:blipFill>
                    <a:blip r:embed="rId57" cstate="print"/>
                    <a:stretch>
                      <a:fillRect/>
                    </a:stretch>
                  </pic:blipFill>
                  <pic:spPr>
                    <a:xfrm>
                      <a:off x="0" y="0"/>
                      <a:ext cx="6521955" cy="2562320"/>
                    </a:xfrm>
                    <a:prstGeom prst="rect">
                      <a:avLst/>
                    </a:prstGeom>
                  </pic:spPr>
                </pic:pic>
              </a:graphicData>
            </a:graphic>
          </wp:anchor>
        </w:drawing>
      </w:r>
    </w:p>
    <w:p>
      <w:pPr>
        <w:pStyle w:val="BodyText"/>
        <w:spacing w:before="3"/>
        <w:rPr>
          <w:sz w:val="9"/>
        </w:rPr>
      </w:pPr>
    </w:p>
    <w:p>
      <w:pPr>
        <w:spacing w:before="90"/>
        <w:ind w:left="3355" w:right="0" w:firstLine="0"/>
        <w:jc w:val="left"/>
        <w:rPr>
          <w:i/>
          <w:sz w:val="24"/>
        </w:rPr>
      </w:pPr>
      <w:r>
        <w:rPr>
          <w:i/>
          <w:sz w:val="24"/>
        </w:rPr>
        <w:t>Hình 2-1: Kiến trúc Von Neumann và Harvard.</w:t>
      </w:r>
    </w:p>
    <w:p>
      <w:pPr>
        <w:pStyle w:val="BodyText"/>
        <w:spacing w:line="242" w:lineRule="auto" w:before="122"/>
        <w:ind w:left="676" w:right="668" w:firstLine="600"/>
      </w:pPr>
      <w:r>
        <w:rPr>
          <w:b/>
          <w:i/>
        </w:rPr>
        <w:t>Kiến trúc Von Neumann</w:t>
      </w:r>
      <w:r>
        <w:rPr/>
        <w:t>: với kiến trúc này thì bộ </w:t>
      </w:r>
      <w:r>
        <w:rPr>
          <w:spacing w:val="-4"/>
        </w:rPr>
        <w:t>nhớ </w:t>
      </w:r>
      <w:r>
        <w:rPr/>
        <w:t>giao tiếp với CPU thông qua 1 bus dữ liệu 8 bit, </w:t>
      </w:r>
      <w:r>
        <w:rPr>
          <w:spacing w:val="-3"/>
        </w:rPr>
        <w:t>bộ </w:t>
      </w:r>
      <w:r>
        <w:rPr/>
        <w:t>nhớ có các ô nhớ chứa dữ </w:t>
      </w:r>
      <w:r>
        <w:rPr>
          <w:spacing w:val="-3"/>
        </w:rPr>
        <w:t>liệu </w:t>
      </w:r>
      <w:r>
        <w:rPr/>
        <w:t>8 bit, bộ nhớ vừa </w:t>
      </w:r>
      <w:r>
        <w:rPr>
          <w:spacing w:val="-4"/>
        </w:rPr>
        <w:t>lưu </w:t>
      </w:r>
      <w:r>
        <w:rPr/>
        <w:t>trữ chương trình </w:t>
      </w:r>
      <w:r>
        <w:rPr>
          <w:spacing w:val="-3"/>
        </w:rPr>
        <w:t>và </w:t>
      </w:r>
      <w:r>
        <w:rPr/>
        <w:t>dữ</w:t>
      </w:r>
      <w:r>
        <w:rPr>
          <w:spacing w:val="45"/>
        </w:rPr>
        <w:t> </w:t>
      </w:r>
      <w:r>
        <w:rPr>
          <w:spacing w:val="-3"/>
        </w:rPr>
        <w:t>liệu.</w:t>
      </w:r>
    </w:p>
    <w:p>
      <w:pPr>
        <w:pStyle w:val="BodyText"/>
        <w:spacing w:before="53"/>
        <w:ind w:left="1276"/>
      </w:pPr>
      <w:r>
        <w:rPr/>
        <w:t>Ưu điểm: kiến trúc đơn giản.</w:t>
      </w:r>
    </w:p>
    <w:p>
      <w:pPr>
        <w:pStyle w:val="BodyText"/>
        <w:spacing w:before="60"/>
        <w:ind w:left="1276"/>
      </w:pPr>
      <w:r>
        <w:rPr/>
        <w:t>Khuyết điểm: do chỉ có 1 bus nên tốc độ truy suất chậm, khó thay đổi dung lượng lưu trữ của ô</w:t>
      </w:r>
    </w:p>
    <w:p>
      <w:pPr>
        <w:pStyle w:val="BodyText"/>
        <w:spacing w:before="2"/>
        <w:ind w:left="676"/>
      </w:pPr>
      <w:r>
        <w:rPr/>
        <w:t>nhớ.</w:t>
      </w:r>
    </w:p>
    <w:p>
      <w:pPr>
        <w:pStyle w:val="BodyText"/>
        <w:spacing w:before="60"/>
        <w:ind w:left="1276"/>
      </w:pPr>
      <w:r>
        <w:rPr>
          <w:b/>
          <w:i/>
        </w:rPr>
        <w:t>Kiến trúc Harvard</w:t>
      </w:r>
      <w:r>
        <w:rPr/>
        <w:t>: với kiến trúc này thì bộ nhớ được tách ra làm 2 loại bộ nhớ độc lập: bộ nhớ</w:t>
      </w:r>
    </w:p>
    <w:p>
      <w:pPr>
        <w:pStyle w:val="BodyText"/>
        <w:spacing w:line="237" w:lineRule="auto" w:before="5"/>
        <w:ind w:left="676" w:right="668"/>
      </w:pPr>
      <w:r>
        <w:rPr/>
        <w:t>lưu chương trình và bộ nhớ lưu dữ liệu, CPU giao tiếp với 2 bộ nhớ độc lập nên cần 2 bus độc lập. Vì độc lập nên có thể thay đổi số bit lưu trữ của từng bộ nhớ mà không ảnh hưởng lẫn nhau.</w:t>
      </w:r>
    </w:p>
    <w:p>
      <w:pPr>
        <w:pStyle w:val="BodyText"/>
        <w:spacing w:line="292" w:lineRule="auto" w:before="61"/>
        <w:ind w:left="1276" w:right="1099"/>
      </w:pPr>
      <w:r>
        <w:rPr/>
        <w:t>Ưu điểm: do chỉ có 2 bus nên tốc độ truy suất nhanh, tùy ý thay đổi số bit của ô nhớ. Khuyết điểm: kiến trúc phức tạp.</w:t>
      </w:r>
    </w:p>
    <w:p>
      <w:pPr>
        <w:pStyle w:val="Heading3"/>
        <w:numPr>
          <w:ilvl w:val="0"/>
          <w:numId w:val="18"/>
        </w:numPr>
        <w:tabs>
          <w:tab w:pos="567" w:val="left" w:leader="none"/>
          <w:tab w:pos="9954" w:val="left" w:leader="none"/>
        </w:tabs>
        <w:spacing w:line="240" w:lineRule="auto" w:before="67" w:after="0"/>
        <w:ind w:left="1243" w:right="536" w:hanging="1244"/>
        <w:jc w:val="right"/>
      </w:pPr>
      <w:r>
        <w:rPr>
          <w:shd w:fill="FFCC99" w:color="auto" w:val="clear"/>
        </w:rPr>
        <w:t>TỔ CHỨC BỘ NHỚ CỦA VI ĐIỀU KHIỂN PIC</w:t>
      </w:r>
      <w:r>
        <w:rPr>
          <w:spacing w:val="-16"/>
          <w:shd w:fill="FFCC99" w:color="auto" w:val="clear"/>
        </w:rPr>
        <w:t> </w:t>
      </w:r>
      <w:r>
        <w:rPr>
          <w:shd w:fill="FFCC99" w:color="auto" w:val="clear"/>
        </w:rPr>
        <w:t>16F887</w:t>
        <w:tab/>
      </w:r>
    </w:p>
    <w:p>
      <w:pPr>
        <w:pStyle w:val="ListParagraph"/>
        <w:numPr>
          <w:ilvl w:val="1"/>
          <w:numId w:val="18"/>
        </w:numPr>
        <w:tabs>
          <w:tab w:pos="456" w:val="left" w:leader="none"/>
          <w:tab w:pos="457" w:val="left" w:leader="none"/>
          <w:tab w:pos="9699" w:val="left" w:leader="none"/>
        </w:tabs>
        <w:spacing w:line="240" w:lineRule="auto" w:before="239" w:after="0"/>
        <w:ind w:left="1387" w:right="536" w:hanging="1388"/>
        <w:jc w:val="right"/>
        <w:rPr>
          <w:b/>
          <w:color w:val="000080"/>
          <w:sz w:val="24"/>
        </w:rPr>
      </w:pPr>
      <w:r>
        <w:rPr>
          <w:b/>
          <w:color w:val="000080"/>
          <w:sz w:val="24"/>
          <w:shd w:fill="FFFF99" w:color="auto" w:val="clear"/>
        </w:rPr>
        <w:t>TỔ CHỨC BỘ NHỚ CHƯƠNG</w:t>
      </w:r>
      <w:r>
        <w:rPr>
          <w:b/>
          <w:color w:val="000080"/>
          <w:spacing w:val="-15"/>
          <w:sz w:val="24"/>
          <w:shd w:fill="FFFF99" w:color="auto" w:val="clear"/>
        </w:rPr>
        <w:t> </w:t>
      </w:r>
      <w:r>
        <w:rPr>
          <w:b/>
          <w:color w:val="000080"/>
          <w:sz w:val="24"/>
          <w:shd w:fill="FFFF99" w:color="auto" w:val="clear"/>
        </w:rPr>
        <w:t>TRÌNH</w:t>
        <w:tab/>
      </w:r>
    </w:p>
    <w:p>
      <w:pPr>
        <w:pStyle w:val="BodyText"/>
        <w:spacing w:line="237" w:lineRule="auto" w:before="173"/>
        <w:ind w:left="676" w:right="576" w:firstLine="600"/>
        <w:jc w:val="both"/>
      </w:pPr>
      <w:r>
        <w:rPr/>
        <w:t>Bộ nhớ chương trình của PIC16F8xx có dung lượng 8K được chia làm 4 trang bộ nhớ, mỗi trang 2K, xem hình 2-2.</w:t>
      </w:r>
    </w:p>
    <w:p>
      <w:pPr>
        <w:pStyle w:val="BodyText"/>
        <w:spacing w:before="123"/>
        <w:ind w:left="676" w:right="582" w:firstLine="600"/>
        <w:jc w:val="both"/>
      </w:pPr>
      <w:r>
        <w:rPr/>
        <w:t>Thanh ghi bộ đếm chương trình PC (Program Counter) sẽ quản lý địa chỉ của bộ nhớ chương trình, thanh ghi PC có độ dài 13 bit sẽ quản lý 8192 ô nhớ tương đương với 8K ô nhớ. Mỗi ô nhớ chương trình lưu 14 bit dữ liệu.</w:t>
      </w:r>
    </w:p>
    <w:p>
      <w:pPr>
        <w:pStyle w:val="BodyText"/>
        <w:spacing w:line="237" w:lineRule="auto" w:before="126"/>
        <w:ind w:left="676" w:right="571" w:firstLine="600"/>
        <w:jc w:val="both"/>
      </w:pPr>
      <w:r>
        <w:rPr/>
        <w:t>Khi PIC bị reset thì thanh ghi PC có giá trị </w:t>
      </w:r>
      <w:r>
        <w:rPr>
          <w:spacing w:val="-3"/>
        </w:rPr>
        <w:t>là </w:t>
      </w:r>
      <w:r>
        <w:rPr>
          <w:spacing w:val="2"/>
        </w:rPr>
        <w:t>0000H </w:t>
      </w:r>
      <w:r>
        <w:rPr/>
        <w:t>và PIC sẽ bắt đầu thực hiện chương trình tại địa chỉ</w:t>
      </w:r>
      <w:r>
        <w:rPr>
          <w:spacing w:val="-9"/>
        </w:rPr>
        <w:t> </w:t>
      </w:r>
      <w:r>
        <w:rPr/>
        <w:t>0000H.</w:t>
      </w:r>
    </w:p>
    <w:p>
      <w:pPr>
        <w:pStyle w:val="BodyText"/>
        <w:spacing w:line="237" w:lineRule="auto" w:before="125"/>
        <w:ind w:left="676" w:right="561" w:firstLine="600"/>
        <w:jc w:val="both"/>
      </w:pPr>
      <w:r>
        <w:rPr/>
        <w:t>Khi có bất kỳ ngắt nào tác động thì PIC sẽ thực hiện chương trình phục vụ ngắt tại địa chỉ 0004H.</w:t>
      </w:r>
    </w:p>
    <w:p>
      <w:pPr>
        <w:pStyle w:val="BodyText"/>
        <w:spacing w:line="242" w:lineRule="auto" w:before="123"/>
        <w:ind w:left="676" w:right="572" w:firstLine="600"/>
        <w:jc w:val="both"/>
      </w:pPr>
      <w:r>
        <w:rPr/>
        <w:t>Mỗi trang của bộ nhớ chương trình có địa chỉ xác định như trong hình 2-6, việc phân chia theo trang bộ nhớ chỉ có tác dụng đối với lệnh nhảy và lệnh gọi chương trình con. Khi nơi nhảy đến hoặc</w:t>
      </w:r>
    </w:p>
    <w:p>
      <w:pPr>
        <w:spacing w:after="0" w:line="242" w:lineRule="auto"/>
        <w:jc w:val="both"/>
        <w:sectPr>
          <w:headerReference w:type="even" r:id="rId53"/>
          <w:headerReference w:type="default" r:id="rId54"/>
          <w:footerReference w:type="even" r:id="rId55"/>
          <w:footerReference w:type="default" r:id="rId56"/>
          <w:pgSz w:w="11910" w:h="16840"/>
          <w:pgMar w:header="283" w:footer="460" w:top="640" w:bottom="660" w:left="740" w:right="0"/>
          <w:pgNumType w:start="16"/>
        </w:sectPr>
      </w:pPr>
    </w:p>
    <w:p>
      <w:pPr>
        <w:pStyle w:val="BodyText"/>
        <w:spacing w:line="237" w:lineRule="auto"/>
        <w:ind w:left="676" w:right="561"/>
        <w:jc w:val="both"/>
      </w:pPr>
      <w:r>
        <w:rPr/>
        <w:t>khi gọi chương trình con nằm trong cùng 1 trang thì lệnh sẽ viết ngắn gọn hơn, mã lệnh ít hơn so với trường hợp nằm khác trang.</w:t>
      </w:r>
    </w:p>
    <w:p>
      <w:pPr>
        <w:pStyle w:val="BodyText"/>
        <w:spacing w:line="237" w:lineRule="auto" w:before="120"/>
        <w:ind w:left="676" w:right="582" w:firstLine="600"/>
        <w:jc w:val="both"/>
      </w:pPr>
      <w:r>
        <w:rPr/>
        <w:t>Trong các họ vi điều khiển khác thì bộ nhớ ngăn xếp dùng chung với bộ nhớ dữ liệu, ưu điểm là cấu trúc đơn giản, khuyết điểm là việc dùng chung nếu không biết giới hạn sẽ lấn chiếm lẫn nhau và làm mất dữ liệu lưu trong bộ nhớ ngăn xếp và chương trình thực thi sai.</w:t>
      </w:r>
    </w:p>
    <w:p>
      <w:pPr>
        <w:pStyle w:val="BodyText"/>
        <w:spacing w:before="124"/>
        <w:ind w:left="676" w:right="571" w:firstLine="600"/>
        <w:jc w:val="both"/>
      </w:pPr>
      <w:r>
        <w:rPr/>
        <w:t>Ở vi điều khiển PIC thì nhà thiết kế tách </w:t>
      </w:r>
      <w:r>
        <w:rPr>
          <w:spacing w:val="-3"/>
        </w:rPr>
        <w:t>bộ </w:t>
      </w:r>
      <w:r>
        <w:rPr/>
        <w:t>nhớ ngăn xếp độc lập với </w:t>
      </w:r>
      <w:r>
        <w:rPr>
          <w:spacing w:val="-3"/>
        </w:rPr>
        <w:t>bộ </w:t>
      </w:r>
      <w:r>
        <w:rPr/>
        <w:t>nhớ dữ liệu </w:t>
      </w:r>
      <w:r>
        <w:rPr>
          <w:spacing w:val="-3"/>
        </w:rPr>
        <w:t>và </w:t>
      </w:r>
      <w:r>
        <w:rPr/>
        <w:t>chỉ để dùng lưu địa chỉ trở </w:t>
      </w:r>
      <w:r>
        <w:rPr>
          <w:spacing w:val="-3"/>
        </w:rPr>
        <w:t>về </w:t>
      </w:r>
      <w:r>
        <w:rPr/>
        <w:t>khi thực hiện lệnh gọi chương trình con </w:t>
      </w:r>
      <w:r>
        <w:rPr>
          <w:spacing w:val="-3"/>
        </w:rPr>
        <w:t>và </w:t>
      </w:r>
      <w:r>
        <w:rPr/>
        <w:t>khi thực hiện ngắt. Dung lượng </w:t>
      </w:r>
      <w:r>
        <w:rPr>
          <w:spacing w:val="-3"/>
        </w:rPr>
        <w:t>bộ </w:t>
      </w:r>
      <w:r>
        <w:rPr/>
        <w:t>nhớ </w:t>
      </w:r>
      <w:r>
        <w:rPr>
          <w:spacing w:val="-3"/>
        </w:rPr>
        <w:t>bộ </w:t>
      </w:r>
      <w:r>
        <w:rPr/>
        <w:t>nhớ ngăn xếp chỉ có 8 ô nhớ </w:t>
      </w:r>
      <w:r>
        <w:rPr>
          <w:spacing w:val="2"/>
        </w:rPr>
        <w:t>từ </w:t>
      </w:r>
      <w:r>
        <w:rPr/>
        <w:t>stack level 1 đến stack level 8 - xem hình 2-2. </w:t>
      </w:r>
      <w:r>
        <w:rPr>
          <w:b/>
          <w:i/>
        </w:rPr>
        <w:t>Do chỉ có 8 ô </w:t>
      </w:r>
      <w:r>
        <w:rPr>
          <w:b/>
          <w:i/>
        </w:rPr>
        <w:t>nhớ nên khi thực hiện các chương trình con lồng vào nhau tối đa là 8 cấp. </w:t>
      </w:r>
      <w:r>
        <w:rPr/>
        <w:t>Do </w:t>
      </w:r>
      <w:r>
        <w:rPr>
          <w:spacing w:val="-4"/>
        </w:rPr>
        <w:t>lưu </w:t>
      </w:r>
      <w:r>
        <w:rPr/>
        <w:t>địa chỉ trở </w:t>
      </w:r>
      <w:r>
        <w:rPr>
          <w:spacing w:val="-3"/>
        </w:rPr>
        <w:t>về </w:t>
      </w:r>
      <w:r>
        <w:rPr/>
        <w:t>trong thanh ghi PC, </w:t>
      </w:r>
      <w:r>
        <w:rPr>
          <w:spacing w:val="-5"/>
        </w:rPr>
        <w:t>mà </w:t>
      </w:r>
      <w:r>
        <w:rPr/>
        <w:t>thanh ghi PC có </w:t>
      </w:r>
      <w:r>
        <w:rPr>
          <w:spacing w:val="-3"/>
        </w:rPr>
        <w:t>chiều </w:t>
      </w:r>
      <w:r>
        <w:rPr/>
        <w:t>dài 13 </w:t>
      </w:r>
      <w:r>
        <w:rPr>
          <w:spacing w:val="-4"/>
        </w:rPr>
        <w:t>bit </w:t>
      </w:r>
      <w:r>
        <w:rPr/>
        <w:t>nên mỗi ô nhớ ngăn xếp có số </w:t>
      </w:r>
      <w:r>
        <w:rPr>
          <w:spacing w:val="-4"/>
        </w:rPr>
        <w:t>bit </w:t>
      </w:r>
      <w:r>
        <w:rPr>
          <w:spacing w:val="-5"/>
        </w:rPr>
        <w:t>là</w:t>
      </w:r>
      <w:r>
        <w:rPr>
          <w:spacing w:val="46"/>
        </w:rPr>
        <w:t> </w:t>
      </w:r>
      <w:r>
        <w:rPr/>
        <w:t>13.</w:t>
      </w:r>
    </w:p>
    <w:p>
      <w:pPr>
        <w:pStyle w:val="BodyText"/>
        <w:spacing w:line="237" w:lineRule="auto" w:before="125"/>
        <w:ind w:left="676" w:right="569" w:firstLine="600"/>
        <w:jc w:val="both"/>
      </w:pPr>
      <w:r>
        <w:rPr/>
        <w:t>Khi không sử dụng ngắt thì chương trình có thể viết bắt đầu </w:t>
      </w:r>
      <w:r>
        <w:rPr>
          <w:spacing w:val="-3"/>
        </w:rPr>
        <w:t>và </w:t>
      </w:r>
      <w:r>
        <w:rPr/>
        <w:t>liên tục </w:t>
      </w:r>
      <w:r>
        <w:rPr>
          <w:spacing w:val="2"/>
        </w:rPr>
        <w:t>tại </w:t>
      </w:r>
      <w:r>
        <w:rPr/>
        <w:t>địa chỉ 0000H, nhưng nếu sử dụng ngắt thì nên dùng lệnh nhảy để tránh vùng nhớ bắt đầu tại địa chỉ 0004H - vì vùng nhớ này dùng để viết chương trình con phục </w:t>
      </w:r>
      <w:r>
        <w:rPr>
          <w:spacing w:val="-3"/>
        </w:rPr>
        <w:t>vụ</w:t>
      </w:r>
      <w:r>
        <w:rPr>
          <w:spacing w:val="13"/>
        </w:rPr>
        <w:t> </w:t>
      </w:r>
      <w:r>
        <w:rPr/>
        <w:t>ngắt.</w:t>
      </w:r>
    </w:p>
    <w:p>
      <w:pPr>
        <w:pStyle w:val="BodyText"/>
        <w:spacing w:line="237" w:lineRule="auto" w:before="126"/>
        <w:ind w:left="676" w:right="577" w:firstLine="600"/>
        <w:jc w:val="both"/>
      </w:pPr>
      <w:r>
        <w:rPr/>
        <w:t>Bộ </w:t>
      </w:r>
      <w:r>
        <w:rPr>
          <w:spacing w:val="-4"/>
        </w:rPr>
        <w:t>nhớ </w:t>
      </w:r>
      <w:r>
        <w:rPr/>
        <w:t>chương trình có chức năng </w:t>
      </w:r>
      <w:r>
        <w:rPr>
          <w:spacing w:val="-4"/>
        </w:rPr>
        <w:t>lưu </w:t>
      </w:r>
      <w:r>
        <w:rPr/>
        <w:t>trữ chương trình. Chương trình sau khi viết xong trên máy tính, dịch ra số nhị phân sẽ được nạp vào </w:t>
      </w:r>
      <w:r>
        <w:rPr>
          <w:spacing w:val="-3"/>
        </w:rPr>
        <w:t>bộ </w:t>
      </w:r>
      <w:r>
        <w:rPr>
          <w:spacing w:val="-4"/>
        </w:rPr>
        <w:t>nhớ </w:t>
      </w:r>
      <w:r>
        <w:rPr/>
        <w:t>chương trình để vi điều khiển thực</w:t>
      </w:r>
      <w:r>
        <w:rPr>
          <w:spacing w:val="-3"/>
        </w:rPr>
        <w:t> </w:t>
      </w:r>
      <w:r>
        <w:rPr/>
        <w:t>hiện.</w:t>
      </w:r>
    </w:p>
    <w:p>
      <w:pPr>
        <w:pStyle w:val="BodyText"/>
        <w:spacing w:before="5"/>
        <w:rPr>
          <w:sz w:val="15"/>
        </w:rPr>
      </w:pPr>
      <w:r>
        <w:rPr/>
        <w:pict>
          <v:shape style="position:absolute;margin-left:240.623169pt;margin-top:10.101346pt;width:131.1pt;height:10.8pt;mso-position-horizontal-relative:page;mso-position-vertical-relative:paragraph;z-index:-15703552;mso-wrap-distance-left:0;mso-wrap-distance-right:0" type="#_x0000_t202" filled="false" stroked="false">
            <v:textbox inset="0,0,0,0">
              <w:txbxContent>
                <w:p>
                  <w:pPr>
                    <w:spacing w:line="195" w:lineRule="exact" w:before="0"/>
                    <w:ind w:left="900" w:right="900" w:firstLine="0"/>
                    <w:jc w:val="center"/>
                    <w:rPr>
                      <w:rFonts w:ascii="Arial"/>
                      <w:b/>
                      <w:sz w:val="17"/>
                    </w:rPr>
                  </w:pPr>
                  <w:r>
                    <w:rPr>
                      <w:rFonts w:ascii="Arial"/>
                      <w:b/>
                      <w:w w:val="95"/>
                      <w:sz w:val="17"/>
                    </w:rPr>
                    <w:t>PC &lt;12:0&gt;</w:t>
                  </w:r>
                </w:p>
              </w:txbxContent>
            </v:textbox>
            <w10:wrap type="topAndBottom"/>
          </v:shape>
        </w:pict>
      </w:r>
    </w:p>
    <w:p>
      <w:pPr>
        <w:tabs>
          <w:tab w:pos="7179" w:val="right" w:leader="none"/>
        </w:tabs>
        <w:spacing w:before="56"/>
        <w:ind w:left="3210" w:right="0" w:firstLine="0"/>
        <w:jc w:val="left"/>
        <w:rPr>
          <w:rFonts w:ascii="Arial"/>
          <w:b/>
          <w:sz w:val="19"/>
        </w:rPr>
      </w:pPr>
      <w:r>
        <w:rPr>
          <w:rFonts w:ascii="Arial"/>
          <w:b/>
          <w:w w:val="95"/>
          <w:sz w:val="19"/>
        </w:rPr>
        <w:t>CALL,</w:t>
      </w:r>
      <w:r>
        <w:rPr>
          <w:rFonts w:ascii="Arial"/>
          <w:b/>
          <w:spacing w:val="-10"/>
          <w:w w:val="95"/>
          <w:sz w:val="19"/>
        </w:rPr>
        <w:t> </w:t>
      </w:r>
      <w:r>
        <w:rPr>
          <w:rFonts w:ascii="Arial"/>
          <w:b/>
          <w:w w:val="95"/>
          <w:sz w:val="19"/>
        </w:rPr>
        <w:t>RETURN,</w:t>
        <w:tab/>
      </w:r>
      <w:r>
        <w:rPr>
          <w:rFonts w:ascii="Arial"/>
          <w:b/>
          <w:w w:val="95"/>
          <w:sz w:val="19"/>
          <w:vertAlign w:val="superscript"/>
        </w:rPr>
        <w:t>13</w:t>
      </w:r>
    </w:p>
    <w:p>
      <w:pPr>
        <w:spacing w:before="14"/>
        <w:ind w:left="3210" w:right="0" w:firstLine="0"/>
        <w:jc w:val="left"/>
        <w:rPr>
          <w:rFonts w:ascii="Arial"/>
          <w:b/>
          <w:sz w:val="19"/>
        </w:rPr>
      </w:pPr>
      <w:r>
        <w:rPr/>
        <w:pict>
          <v:group style="position:absolute;margin-left:240.083572pt;margin-top:-30.684599pt;width:200.3pt;height:340.5pt;mso-position-horizontal-relative:page;mso-position-vertical-relative:paragraph;z-index:-29686272" coordorigin="4802,-614" coordsize="4006,6810">
            <v:shape style="position:absolute;left:4807;top:1269;width:2729;height:324" coordorigin="4807,1269" coordsize="2729,324" path="m7536,1269l7439,1358,7439,1593,7536,1504,7536,1269xm7536,1269l4896,1269,4807,1358,7439,1358,7536,1269xe" filled="true" fillcolor="#79848d" stroked="false">
              <v:path arrowok="t"/>
              <v:fill type="solid"/>
            </v:shape>
            <v:shape style="position:absolute;left:4807;top:1269;width:2729;height:324" coordorigin="4807,1269" coordsize="2729,324" path="m4807,1358l7439,1358,7439,1593,7536,1504,7536,1269,7439,1358,7536,1269,4896,1269,4807,1358xe" filled="false" stroked="true" strokeweight=".539579pt" strokecolor="#000000">
              <v:path arrowok="t"/>
              <v:stroke dashstyle="solid"/>
            </v:shape>
            <v:shape style="position:absolute;left:4807;top:1366;width:2632;height:227" type="#_x0000_t75" stroked="false">
              <v:imagedata r:id="rId58" o:title=""/>
            </v:shape>
            <v:shape style="position:absolute;left:4807;top:1358;width:2632;height:235" coordorigin="4807,1358" coordsize="2632,235" path="m4807,1593l7439,1593,7439,1367,4807,1367,4807,1593xm4807,1358l4807,1593,7439,1593m4807,1358l7439,1358,7439,1593e" filled="false" stroked="true" strokeweight=".539716pt" strokecolor="#000000">
              <v:path arrowok="t"/>
              <v:stroke dashstyle="solid"/>
            </v:shape>
            <v:shape style="position:absolute;left:4807;top:751;width:2729;height:632" coordorigin="4807,751" coordsize="2729,632" path="m7536,751l7439,849,7439,1383,7536,1286,7536,751xm7536,751l4896,751,4807,849,7439,849,7536,751xe" filled="true" fillcolor="#79848d" stroked="false">
              <v:path arrowok="t"/>
              <v:fill type="solid"/>
            </v:shape>
            <v:shape style="position:absolute;left:4807;top:751;width:2729;height:632" coordorigin="4807,751" coordsize="2729,632" path="m4807,849l7439,849,7439,1383,7536,1286,7536,751,7439,849,7536,751,4896,751,4807,849xe" filled="false" stroked="true" strokeweight=".53959pt" strokecolor="#000000">
              <v:path arrowok="t"/>
              <v:stroke dashstyle="solid"/>
            </v:shape>
            <v:shape style="position:absolute;left:4807;top:848;width:2632;height:527" type="#_x0000_t75" stroked="false">
              <v:imagedata r:id="rId59" o:title=""/>
            </v:shape>
            <v:shape style="position:absolute;left:4807;top:848;width:2632;height:535" coordorigin="4807,849" coordsize="2632,535" path="m4807,1375l7439,1375,7439,849,4807,849,4807,1375xm4807,849l4807,1383,7439,1383m4807,849l7439,849,7439,1383e" filled="false" stroked="true" strokeweight=".539716pt" strokecolor="#000000">
              <v:path arrowok="t"/>
              <v:stroke dashstyle="solid"/>
            </v:shape>
            <v:shape style="position:absolute;left:4807;top:516;width:2729;height:332" coordorigin="4807,517" coordsize="2729,332" path="m7536,517l7439,614,7439,849,7536,760,7536,517xm7536,517l4896,517,4807,614,7439,614,7536,517xe" filled="true" fillcolor="#79848d" stroked="false">
              <v:path arrowok="t"/>
              <v:fill type="solid"/>
            </v:shape>
            <v:shape style="position:absolute;left:4807;top:516;width:2729;height:332" coordorigin="4807,517" coordsize="2729,332" path="m4807,614l7439,614,7439,849,7536,760,7536,517,7439,614,7536,517,4896,517,4807,614xe" filled="false" stroked="true" strokeweight=".539579pt" strokecolor="#000000">
              <v:path arrowok="t"/>
              <v:stroke dashstyle="solid"/>
            </v:shape>
            <v:shape style="position:absolute;left:4807;top:613;width:2632;height:227" type="#_x0000_t75" stroked="false">
              <v:imagedata r:id="rId60" o:title=""/>
            </v:shape>
            <v:shape style="position:absolute;left:4807;top:613;width:2632;height:235" coordorigin="4807,614" coordsize="2632,235" path="m4807,840l7439,840,7439,614,4807,614,4807,840xm4807,614l4807,849,7439,849m4807,614l7439,614,7439,849e" filled="false" stroked="true" strokeweight=".539716pt" strokecolor="#000000">
              <v:path arrowok="t"/>
              <v:stroke dashstyle="solid"/>
            </v:shape>
            <v:shape style="position:absolute;left:4807;top:298;width:2729;height:324" coordorigin="4807,298" coordsize="2729,324" path="m7536,298l7439,387,7439,622,7536,533,7536,298xm7536,298l4896,298,4807,387,7439,387,7536,298xe" filled="true" fillcolor="#79848d" stroked="false">
              <v:path arrowok="t"/>
              <v:fill type="solid"/>
            </v:shape>
            <v:shape style="position:absolute;left:4807;top:298;width:2729;height:324" coordorigin="4807,298" coordsize="2729,324" path="m4807,387l7439,387,7439,622,7536,533,7536,298,7439,387,7536,298,4896,298,4807,387xe" filled="false" stroked="true" strokeweight=".539579pt" strokecolor="#000000">
              <v:path arrowok="t"/>
              <v:stroke dashstyle="solid"/>
            </v:shape>
            <v:shape style="position:absolute;left:4807;top:395;width:2632;height:227" type="#_x0000_t75" stroked="false">
              <v:imagedata r:id="rId61" o:title=""/>
            </v:shape>
            <v:shape style="position:absolute;left:4807;top:387;width:2632;height:235" coordorigin="4807,387" coordsize="2632,235" path="m4807,622l7439,622,7439,395,4807,395,4807,622xm4807,387l4807,622,7439,622m4807,387l7439,387,7439,622e" filled="false" stroked="true" strokeweight=".539716pt" strokecolor="#000000">
              <v:path arrowok="t"/>
              <v:stroke dashstyle="solid"/>
            </v:shape>
            <v:shape style="position:absolute;left:4807;top:-609;width:2729;height:332" coordorigin="4807,-608" coordsize="2729,332" path="m7536,-608l7439,-519,7439,-276,7536,-374,7536,-608xm7536,-608l4896,-608,4807,-519,7439,-519,7536,-608xe" filled="true" fillcolor="#909090" stroked="false">
              <v:path arrowok="t"/>
              <v:fill type="solid"/>
            </v:shape>
            <v:shape style="position:absolute;left:4807;top:-609;width:2729;height:332" coordorigin="4807,-608" coordsize="2729,332" path="m4807,-519l7439,-519,7439,-276,7536,-374,7536,-608,7439,-519,7536,-608,4896,-608,4807,-519xe" filled="false" stroked="true" strokeweight=".539579pt" strokecolor="#000000">
              <v:path arrowok="t"/>
              <v:stroke dashstyle="solid"/>
            </v:shape>
            <v:shape style="position:absolute;left:4807;top:-512;width:2632;height:227" type="#_x0000_t75" stroked="false">
              <v:imagedata r:id="rId62" o:title=""/>
            </v:shape>
            <v:shape style="position:absolute;left:4807;top:-520;width:2632;height:243" coordorigin="4807,-519" coordsize="2632,243" path="m4807,-285l7439,-285,7439,-511,4807,-511,4807,-285xm4807,-519l4807,-276,7439,-276m4807,-519l7439,-519,7439,-276e" filled="false" stroked="true" strokeweight=".539716pt" strokecolor="#000000">
              <v:path arrowok="t"/>
              <v:stroke dashstyle="solid"/>
            </v:shape>
            <v:line style="position:absolute" from="6135,-212" to="6135,225" stroked="true" strokeweight=".539858pt" strokecolor="#cdcdcd">
              <v:stroke dashstyle="longdash"/>
            </v:line>
            <v:line style="position:absolute" from="6119,-220" to="6119,217" stroked="true" strokeweight=".539858pt" strokecolor="#000000">
              <v:stroke dashstyle="longdash"/>
            </v:line>
            <v:shape style="position:absolute;left:4807;top:5340;width:2729;height:850" coordorigin="4807,5340" coordsize="2729,850" path="m7536,5340l7439,5429,7439,6190,7536,6093,7536,5340xm7536,5340l4896,5340,4807,5429,7439,5429,7536,5340xe" filled="true" fillcolor="#91765f" stroked="false">
              <v:path arrowok="t"/>
              <v:fill type="solid"/>
            </v:shape>
            <v:shape style="position:absolute;left:4807;top:5340;width:2729;height:850" coordorigin="4807,5340" coordsize="2729,850" path="m4807,5429l7439,5429,7439,6190,7536,6093,7536,5340,7439,5429,7536,5340,4896,5340,4807,5429xe" filled="false" stroked="true" strokeweight=".5396pt" strokecolor="#000000">
              <v:path arrowok="t"/>
              <v:stroke dashstyle="solid"/>
            </v:shape>
            <v:shape style="position:absolute;left:4807;top:5437;width:2632;height:745" type="#_x0000_t75" stroked="false">
              <v:imagedata r:id="rId63" o:title=""/>
            </v:shape>
            <v:shape style="position:absolute;left:4807;top:5429;width:2632;height:761" coordorigin="4807,5429" coordsize="2632,761" path="m4807,6182l7439,6182,7439,5438,4807,5438,4807,6182xm4807,5429l4807,6190,7439,6190m4807,5429l7439,5429,7439,6190e" filled="false" stroked="true" strokeweight=".539716pt" strokecolor="#000000">
              <v:path arrowok="t"/>
              <v:stroke dashstyle="solid"/>
            </v:shape>
            <v:shape style="position:absolute;left:4807;top:4539;width:2729;height:891" coordorigin="4807,4539" coordsize="2729,891" path="m7536,4539l7439,4636,7439,5429,7536,5332,7536,4539xm7536,4539l4896,4539,4807,4636,7439,4636,7536,4539xe" filled="true" fillcolor="#91765f" stroked="false">
              <v:path arrowok="t"/>
              <v:fill type="solid"/>
            </v:shape>
            <v:shape style="position:absolute;left:4807;top:4539;width:2729;height:891" coordorigin="4807,4539" coordsize="2729,891" path="m4807,4636l7439,4636,7439,5429,7536,5332,7536,4539,7439,4636,7536,4539,4896,4539,4807,4636xe" filled="false" stroked="true" strokeweight=".539602pt" strokecolor="#000000">
              <v:path arrowok="t"/>
              <v:stroke dashstyle="solid"/>
            </v:shape>
            <v:shape style="position:absolute;left:4807;top:4636;width:2632;height:786" type="#_x0000_t75" stroked="false">
              <v:imagedata r:id="rId64" o:title=""/>
            </v:shape>
            <v:shape style="position:absolute;left:4807;top:4636;width:2632;height:794" coordorigin="4807,4636" coordsize="2632,794" path="m4807,5421l7439,5421,7439,4636,4807,4636,4807,5421xm4807,4636l4807,5429,7439,5429m4807,4636l7439,4636,7439,5429e" filled="false" stroked="true" strokeweight=".539716pt" strokecolor="#000000">
              <v:path arrowok="t"/>
              <v:stroke dashstyle="solid"/>
            </v:shape>
            <v:shape style="position:absolute;left:4807;top:3770;width:2729;height:867" coordorigin="4807,3770" coordsize="2729,867" path="m7536,3770l7439,3859,7439,4636,7536,4539,7536,3770xm7536,3770l4896,3770,4807,3859,7439,3859,7536,3770xe" filled="true" fillcolor="#91765f" stroked="false">
              <v:path arrowok="t"/>
              <v:fill type="solid"/>
            </v:shape>
            <v:shape style="position:absolute;left:4807;top:3770;width:2729;height:867" coordorigin="4807,3770" coordsize="2729,867" path="m4807,3859l7439,3859,7439,4636,7536,4539,7536,3770,7439,3859,7536,3770,4896,3770,4807,3859xe" filled="false" stroked="true" strokeweight=".539601pt" strokecolor="#000000">
              <v:path arrowok="t"/>
              <v:stroke dashstyle="solid"/>
            </v:shape>
            <v:shape style="position:absolute;left:4807;top:3867;width:2632;height:761" type="#_x0000_t75" stroked="false">
              <v:imagedata r:id="rId65" o:title=""/>
            </v:shape>
            <v:shape style="position:absolute;left:4807;top:3859;width:2632;height:777" coordorigin="4807,3859" coordsize="2632,777" path="m4807,4628l7439,4628,7439,3867,4807,3867,4807,4628xm4807,3859l4807,4636,7439,4636m4807,3859l7439,3859,7439,4636e" filled="false" stroked="true" strokeweight=".539716pt" strokecolor="#000000">
              <v:path arrowok="t"/>
              <v:stroke dashstyle="solid"/>
            </v:shape>
            <v:shape style="position:absolute;left:4807;top:3228;width:2729;height:632" coordorigin="4807,3228" coordsize="2729,632" path="m7536,3228l7439,3317,7439,3859,7536,3762,7536,3228xm7536,3228l4896,3228,4807,3317,7439,3317,7536,3228xe" filled="true" fillcolor="#91765f" stroked="false">
              <v:path arrowok="t"/>
              <v:fill type="solid"/>
            </v:shape>
            <v:shape style="position:absolute;left:4807;top:3228;width:2729;height:632" coordorigin="4807,3228" coordsize="2729,632" path="m4807,3317l7439,3317,7439,3859,7536,3762,7536,3228,7439,3317,7536,3228,4896,3228,4807,3317xe" filled="false" stroked="true" strokeweight=".53959pt" strokecolor="#000000">
              <v:path arrowok="t"/>
              <v:stroke dashstyle="solid"/>
            </v:shape>
            <v:shape style="position:absolute;left:4807;top:3325;width:2632;height:527" type="#_x0000_t75" stroked="false">
              <v:imagedata r:id="rId66" o:title=""/>
            </v:shape>
            <v:shape style="position:absolute;left:4807;top:3317;width:2632;height:543" coordorigin="4807,3317" coordsize="2632,543" path="m4807,3851l7439,3851,7439,3325,4807,3325,4807,3851xm4807,3317l4807,3859,7439,3859m4807,3317l7439,3317,7439,3859e" filled="false" stroked="true" strokeweight=".539716pt" strokecolor="#000000">
              <v:path arrowok="t"/>
              <v:stroke dashstyle="solid"/>
            </v:shape>
            <v:shape style="position:absolute;left:4807;top:2985;width:2729;height:324" coordorigin="4807,2985" coordsize="2729,324" path="m7536,2985l7439,3074,7439,3309,7536,3220,7536,2985xm7536,2985l4896,2985,4807,3074,7439,3074,7536,2985xe" filled="true" fillcolor="#91765f" stroked="false">
              <v:path arrowok="t"/>
              <v:fill type="solid"/>
            </v:shape>
            <v:shape style="position:absolute;left:4807;top:2985;width:2729;height:324" coordorigin="4807,2985" coordsize="2729,324" path="m4807,3074l7439,3074,7439,3309,7536,3220,7536,2985,7439,3074,7536,2985,4896,2985,4807,3074xe" filled="false" stroked="true" strokeweight=".539579pt" strokecolor="#000000">
              <v:path arrowok="t"/>
              <v:stroke dashstyle="solid"/>
            </v:shape>
            <v:shape style="position:absolute;left:4807;top:3082;width:2632;height:227" type="#_x0000_t75" stroked="false">
              <v:imagedata r:id="rId67" o:title=""/>
            </v:shape>
            <v:shape style="position:absolute;left:4807;top:3074;width:2632;height:235" coordorigin="4807,3074" coordsize="2632,235" path="m4807,3309l7439,3309,7439,3082,4807,3082,4807,3309xm4807,3074l4807,3309,7439,3309m4807,3074l7439,3074,7439,3309e" filled="false" stroked="true" strokeweight=".539716pt" strokecolor="#000000">
              <v:path arrowok="t"/>
              <v:stroke dashstyle="solid"/>
            </v:shape>
            <v:shape style="position:absolute;left:4807;top:2742;width:2729;height:332" coordorigin="4807,2742" coordsize="2729,332" path="m7536,2742l7439,2840,7439,3074,7536,2985,7536,2742xm7536,2742l4896,2742,4807,2840,7439,2840,7536,2742xe" filled="true" fillcolor="#91765f" stroked="false">
              <v:path arrowok="t"/>
              <v:fill type="solid"/>
            </v:shape>
            <v:shape style="position:absolute;left:4807;top:2742;width:2729;height:332" coordorigin="4807,2742" coordsize="2729,332" path="m4807,2840l7439,2840,7439,3074,7536,2985,7536,2742,7439,2840,7536,2742,4896,2742,4807,2840xe" filled="false" stroked="true" strokeweight=".539579pt" strokecolor="#000000">
              <v:path arrowok="t"/>
              <v:stroke dashstyle="solid"/>
            </v:shape>
            <v:shape style="position:absolute;left:4807;top:2839;width:2632;height:227" type="#_x0000_t75" stroked="false">
              <v:imagedata r:id="rId68" o:title=""/>
            </v:shape>
            <v:shape style="position:absolute;left:4807;top:2839;width:2632;height:235" coordorigin="4807,2840" coordsize="2632,235" path="m4807,3066l7439,3066,7439,2840,4807,2840,4807,3066xm4807,2840l4807,3074,7439,3074m4807,2840l7439,2840,7439,3074e" filled="false" stroked="true" strokeweight=".539716pt" strokecolor="#000000">
              <v:path arrowok="t"/>
              <v:stroke dashstyle="solid"/>
            </v:shape>
            <v:shape style="position:absolute;left:4807;top:2507;width:2729;height:324" coordorigin="4807,2508" coordsize="2729,324" path="m7536,2508l7439,2597,7439,2831,7536,2742,7536,2508xm7536,2508l4896,2508,4807,2597,7439,2597,7536,2508xe" filled="true" fillcolor="#91765f" stroked="false">
              <v:path arrowok="t"/>
              <v:fill type="solid"/>
            </v:shape>
            <v:shape style="position:absolute;left:4807;top:2507;width:2729;height:324" coordorigin="4807,2508" coordsize="2729,324" path="m4807,2597l7439,2597,7439,2831,7536,2742,7536,2508,7439,2597,7536,2508,4896,2508,4807,2597xe" filled="false" stroked="true" strokeweight=".539579pt" strokecolor="#000000">
              <v:path arrowok="t"/>
              <v:stroke dashstyle="solid"/>
            </v:shape>
            <v:shape style="position:absolute;left:4807;top:2604;width:2632;height:227" type="#_x0000_t75" stroked="false">
              <v:imagedata r:id="rId68" o:title=""/>
            </v:shape>
            <v:shape style="position:absolute;left:4807;top:2596;width:2632;height:235" coordorigin="4807,2597" coordsize="2632,235" path="m4807,2831l7439,2831,7439,2605,4807,2605,4807,2831xm4807,2597l4807,2831,7439,2831m4807,2597l7439,2597,7439,2831e" filled="false" stroked="true" strokeweight=".539716pt" strokecolor="#000000">
              <v:path arrowok="t"/>
              <v:stroke dashstyle="solid"/>
            </v:shape>
            <v:shape style="position:absolute;left:4807;top:2264;width:2729;height:332" coordorigin="4807,2265" coordsize="2729,332" path="m7536,2265l7439,2354,7439,2597,7536,2500,7536,2265xm7536,2265l4896,2265,4807,2354,7439,2354,7536,2265xe" filled="true" fillcolor="#91765f" stroked="false">
              <v:path arrowok="t"/>
              <v:fill type="solid"/>
            </v:shape>
            <v:shape style="position:absolute;left:4807;top:2264;width:2729;height:332" coordorigin="4807,2265" coordsize="2729,332" path="m4807,2354l7439,2354,7439,2597,7536,2500,7536,2265,7439,2354,7536,2265,4896,2265,4807,2354xe" filled="false" stroked="true" strokeweight=".539579pt" strokecolor="#000000">
              <v:path arrowok="t"/>
              <v:stroke dashstyle="solid"/>
            </v:shape>
            <v:shape style="position:absolute;left:4807;top:2362;width:2632;height:227" type="#_x0000_t75" stroked="false">
              <v:imagedata r:id="rId69" o:title=""/>
            </v:shape>
            <v:shape style="position:absolute;left:4807;top:2353;width:2632;height:243" coordorigin="4807,2354" coordsize="2632,243" path="m4807,2589l7439,2589,7439,2362,4807,2362,4807,2589xm4807,2354l4807,2597,7439,2597m4807,2354l7439,2354,7439,2597e" filled="false" stroked="true" strokeweight=".539716pt" strokecolor="#000000">
              <v:path arrowok="t"/>
              <v:stroke dashstyle="solid"/>
            </v:shape>
            <v:shape style="position:absolute;left:4807;top:2022;width:2729;height:332" coordorigin="4807,2022" coordsize="2729,332" path="m7536,2022l7439,2111,7439,2354,7536,2265,7536,2022xm7536,2022l4896,2022,4807,2111,7439,2111,7536,2022xe" filled="true" fillcolor="#91765f" stroked="false">
              <v:path arrowok="t"/>
              <v:fill type="solid"/>
            </v:shape>
            <v:shape style="position:absolute;left:4807;top:2022;width:2729;height:332" coordorigin="4807,2022" coordsize="2729,332" path="m4807,2111l7439,2111,7439,2354,7536,2265,7536,2022,7439,2111,7536,2022,4896,2022,4807,2111xe" filled="false" stroked="true" strokeweight=".539579pt" strokecolor="#000000">
              <v:path arrowok="t"/>
              <v:stroke dashstyle="solid"/>
            </v:shape>
            <v:shape style="position:absolute;left:4807;top:2119;width:2632;height:227" type="#_x0000_t75" stroked="false">
              <v:imagedata r:id="rId70" o:title=""/>
            </v:shape>
            <v:shape style="position:absolute;left:4807;top:2111;width:2632;height:243" coordorigin="4807,2111" coordsize="2632,243" path="m4807,2346l7439,2346,7439,2119,4807,2119,4807,2346xm4807,2111l4807,2354,7439,2354m4807,2111l7439,2111,7439,2354e" filled="false" stroked="true" strokeweight=".539716pt" strokecolor="#000000">
              <v:path arrowok="t"/>
              <v:stroke dashstyle="solid"/>
            </v:shape>
            <v:shape style="position:absolute;left:6086;top:-261;width:2721;height:3060" coordorigin="6087,-260" coordsize="2721,3060" path="m6135,-260l6087,-212,6111,-212,6111,266,6087,266,6135,298,6184,266,6159,266,6159,80,8710,80,8710,2653,7641,2653,7641,2605,7568,2702,7641,2799,7641,2751,8807,2751,8807,-17,6159,-17,6159,-212,6176,-212,6135,-260xe" filled="true" fillcolor="#cdcdcd" stroked="false">
              <v:path arrowok="t"/>
              <v:fill opacity="32639f" type="solid"/>
            </v:shape>
            <v:shape style="position:absolute;left:6086;top:-212;width:2721;height:3011" coordorigin="6087,-212" coordsize="2721,3011" path="m6111,-212l6087,-212,6087,-212m7641,2799l7641,2799,7568,2702,7568,2702m8710,2605l8710,298m6135,298l6135,298,6087,266,6087,266m6111,266l6111,-212m6176,-212l6176,-212,6159,-212m8807,2751l8807,2751,7641,2751m8710,2653l8710,2605m8710,298l8710,80,6159,80m6184,266l6184,266,6135,298e" filled="false" stroked="true" strokeweight=".539716pt" strokecolor="#cdcdcd">
              <v:path arrowok="t"/>
              <v:stroke dashstyle="solid"/>
            </v:shape>
            <v:shape style="position:absolute;left:6070;top:-269;width:2721;height:3060" type="#_x0000_t75" stroked="false">
              <v:imagedata r:id="rId71" o:title=""/>
            </v:shape>
            <v:shape style="position:absolute;left:6070;top:-269;width:2721;height:3060" coordorigin="6070,-268" coordsize="2721,3060" path="m6095,-220l6070,-220,6119,-268,6159,-228,6143,-228,6143,-26,8791,-26,8791,2742,7625,2742,7625,2791,7552,2694,7625,2597,7625,2645,8694,2645,8694,72,6143,72,6143,250,6168,250,6119,290,6070,250,6095,250,6095,-220xe" filled="false" stroked="true" strokeweight=".539733pt" strokecolor="#404040">
              <v:path arrowok="t"/>
              <v:stroke dashstyle="solid"/>
            </v:shape>
            <v:line style="position:absolute" from="7787,-115" to="7641,153" stroked="true" strokeweight=".539793pt" strokecolor="#cdcdcd">
              <v:stroke dashstyle="solid"/>
            </v:line>
            <v:line style="position:absolute" from="7771,-123" to="7625,136" stroked="true" strokeweight=".53979pt" strokecolor="#000000">
              <v:stroke dashstyle="solid"/>
            </v:line>
            <w10:wrap type="none"/>
          </v:group>
        </w:pict>
      </w:r>
      <w:r>
        <w:rPr>
          <w:rFonts w:ascii="Arial"/>
          <w:b/>
          <w:w w:val="90"/>
          <w:sz w:val="19"/>
        </w:rPr>
        <w:t>RETFIE, RETLW</w:t>
      </w:r>
    </w:p>
    <w:p>
      <w:pPr>
        <w:pStyle w:val="BodyText"/>
        <w:spacing w:before="4"/>
        <w:rPr>
          <w:rFonts w:ascii="Arial"/>
          <w:b/>
          <w:sz w:val="14"/>
        </w:rPr>
      </w:pPr>
    </w:p>
    <w:p>
      <w:pPr>
        <w:spacing w:before="1"/>
        <w:ind w:left="1205" w:right="1605" w:firstLine="0"/>
        <w:jc w:val="center"/>
        <w:rPr>
          <w:rFonts w:ascii="Arial"/>
          <w:b/>
          <w:sz w:val="17"/>
        </w:rPr>
      </w:pPr>
      <w:r>
        <w:rPr>
          <w:rFonts w:ascii="Arial"/>
          <w:b/>
          <w:w w:val="80"/>
          <w:sz w:val="17"/>
        </w:rPr>
        <w:t>STACK LEVEL</w:t>
      </w:r>
      <w:r>
        <w:rPr>
          <w:rFonts w:ascii="Arial"/>
          <w:b/>
          <w:spacing w:val="-20"/>
          <w:w w:val="80"/>
          <w:sz w:val="17"/>
        </w:rPr>
        <w:t> </w:t>
      </w:r>
      <w:r>
        <w:rPr>
          <w:rFonts w:ascii="Arial"/>
          <w:b/>
          <w:w w:val="80"/>
          <w:sz w:val="17"/>
        </w:rPr>
        <w:t>1</w:t>
      </w:r>
    </w:p>
    <w:p>
      <w:pPr>
        <w:spacing w:before="27"/>
        <w:ind w:left="1205" w:right="1605" w:firstLine="0"/>
        <w:jc w:val="center"/>
        <w:rPr>
          <w:rFonts w:ascii="Arial"/>
          <w:b/>
          <w:sz w:val="17"/>
        </w:rPr>
      </w:pPr>
      <w:r>
        <w:rPr>
          <w:rFonts w:ascii="Arial"/>
          <w:b/>
          <w:w w:val="80"/>
          <w:sz w:val="17"/>
        </w:rPr>
        <w:t>STACK LEVEL</w:t>
      </w:r>
      <w:r>
        <w:rPr>
          <w:rFonts w:ascii="Arial"/>
          <w:b/>
          <w:spacing w:val="-20"/>
          <w:w w:val="80"/>
          <w:sz w:val="17"/>
        </w:rPr>
        <w:t> </w:t>
      </w:r>
      <w:r>
        <w:rPr>
          <w:rFonts w:ascii="Arial"/>
          <w:b/>
          <w:w w:val="80"/>
          <w:sz w:val="17"/>
        </w:rPr>
        <w:t>2</w:t>
      </w:r>
    </w:p>
    <w:p>
      <w:pPr>
        <w:spacing w:before="33"/>
        <w:ind w:left="0" w:right="401" w:firstLine="0"/>
        <w:jc w:val="center"/>
        <w:rPr>
          <w:rFonts w:ascii="Arial"/>
          <w:b/>
          <w:sz w:val="17"/>
        </w:rPr>
      </w:pPr>
      <w:r>
        <w:rPr>
          <w:rFonts w:ascii="Arial"/>
          <w:b/>
          <w:w w:val="97"/>
          <w:sz w:val="17"/>
        </w:rPr>
        <w:t>.</w:t>
      </w:r>
    </w:p>
    <w:p>
      <w:pPr>
        <w:spacing w:before="10"/>
        <w:ind w:left="0" w:right="400" w:firstLine="0"/>
        <w:jc w:val="center"/>
        <w:rPr>
          <w:rFonts w:ascii="Arial"/>
          <w:b/>
          <w:sz w:val="13"/>
        </w:rPr>
      </w:pPr>
      <w:r>
        <w:rPr>
          <w:rFonts w:ascii="Arial"/>
          <w:b/>
          <w:w w:val="95"/>
          <w:sz w:val="13"/>
        </w:rPr>
        <w:t>.</w:t>
      </w:r>
    </w:p>
    <w:p>
      <w:pPr>
        <w:spacing w:before="6"/>
        <w:ind w:left="0" w:right="400" w:firstLine="0"/>
        <w:jc w:val="center"/>
        <w:rPr>
          <w:rFonts w:ascii="Arial"/>
          <w:b/>
          <w:sz w:val="13"/>
        </w:rPr>
      </w:pPr>
      <w:r>
        <w:rPr>
          <w:rFonts w:ascii="Arial"/>
          <w:b/>
          <w:w w:val="95"/>
          <w:sz w:val="13"/>
        </w:rPr>
        <w:t>.</w:t>
      </w:r>
    </w:p>
    <w:p>
      <w:pPr>
        <w:spacing w:before="9"/>
        <w:ind w:left="1205" w:right="1605" w:firstLine="0"/>
        <w:jc w:val="center"/>
        <w:rPr>
          <w:rFonts w:ascii="Arial"/>
          <w:b/>
          <w:sz w:val="17"/>
        </w:rPr>
      </w:pPr>
      <w:r>
        <w:rPr>
          <w:rFonts w:ascii="Arial"/>
          <w:b/>
          <w:w w:val="80"/>
          <w:sz w:val="17"/>
        </w:rPr>
        <w:t>STACK LEVEL</w:t>
      </w:r>
      <w:r>
        <w:rPr>
          <w:rFonts w:ascii="Arial"/>
          <w:b/>
          <w:spacing w:val="-20"/>
          <w:w w:val="80"/>
          <w:sz w:val="17"/>
        </w:rPr>
        <w:t> </w:t>
      </w:r>
      <w:r>
        <w:rPr>
          <w:rFonts w:ascii="Arial"/>
          <w:b/>
          <w:w w:val="80"/>
          <w:sz w:val="17"/>
        </w:rPr>
        <w:t>8</w:t>
      </w:r>
    </w:p>
    <w:p>
      <w:pPr>
        <w:pStyle w:val="BodyText"/>
        <w:rPr>
          <w:rFonts w:ascii="Arial"/>
          <w:b/>
          <w:sz w:val="20"/>
        </w:rPr>
      </w:pPr>
    </w:p>
    <w:p>
      <w:pPr>
        <w:pStyle w:val="BodyText"/>
        <w:rPr>
          <w:rFonts w:ascii="Arial"/>
          <w:b/>
          <w:sz w:val="22"/>
        </w:rPr>
      </w:pPr>
    </w:p>
    <w:p>
      <w:pPr>
        <w:spacing w:after="0"/>
        <w:rPr>
          <w:rFonts w:ascii="Arial"/>
          <w:sz w:val="22"/>
        </w:rPr>
        <w:sectPr>
          <w:pgSz w:w="11910" w:h="16840"/>
          <w:pgMar w:header="283" w:footer="472" w:top="640" w:bottom="660" w:left="740" w:right="0"/>
        </w:sectPr>
      </w:pPr>
    </w:p>
    <w:p>
      <w:pPr>
        <w:pStyle w:val="BodyText"/>
        <w:spacing w:before="9"/>
        <w:rPr>
          <w:rFonts w:ascii="Arial"/>
          <w:b/>
          <w:sz w:val="25"/>
        </w:rPr>
      </w:pPr>
    </w:p>
    <w:p>
      <w:pPr>
        <w:spacing w:before="1"/>
        <w:ind w:left="0" w:right="0" w:firstLine="0"/>
        <w:jc w:val="right"/>
        <w:rPr>
          <w:rFonts w:ascii="Arial"/>
          <w:b/>
          <w:sz w:val="19"/>
        </w:rPr>
      </w:pPr>
      <w:r>
        <w:rPr>
          <w:rFonts w:ascii="Arial"/>
          <w:b/>
          <w:spacing w:val="-1"/>
          <w:w w:val="90"/>
          <w:sz w:val="19"/>
        </w:rPr>
        <w:t>0001H</w:t>
      </w:r>
    </w:p>
    <w:p>
      <w:pPr>
        <w:spacing w:before="24"/>
        <w:ind w:left="0" w:right="0" w:firstLine="0"/>
        <w:jc w:val="right"/>
        <w:rPr>
          <w:rFonts w:ascii="Arial"/>
          <w:b/>
          <w:sz w:val="19"/>
        </w:rPr>
      </w:pPr>
      <w:r>
        <w:rPr>
          <w:rFonts w:ascii="Arial"/>
          <w:b/>
          <w:spacing w:val="-1"/>
          <w:w w:val="90"/>
          <w:sz w:val="19"/>
        </w:rPr>
        <w:t>0002H</w:t>
      </w:r>
    </w:p>
    <w:p>
      <w:pPr>
        <w:spacing w:before="43"/>
        <w:ind w:left="0" w:right="0" w:firstLine="0"/>
        <w:jc w:val="right"/>
        <w:rPr>
          <w:rFonts w:ascii="Arial"/>
          <w:b/>
          <w:sz w:val="19"/>
        </w:rPr>
      </w:pPr>
      <w:r>
        <w:rPr>
          <w:rFonts w:ascii="Arial"/>
          <w:b/>
          <w:spacing w:val="-1"/>
          <w:w w:val="90"/>
          <w:sz w:val="19"/>
        </w:rPr>
        <w:t>0003H</w:t>
      </w:r>
    </w:p>
    <w:p>
      <w:pPr>
        <w:spacing w:before="79"/>
        <w:ind w:left="853" w:right="0" w:firstLine="0"/>
        <w:jc w:val="left"/>
        <w:rPr>
          <w:rFonts w:ascii="Arial"/>
          <w:b/>
          <w:sz w:val="17"/>
        </w:rPr>
      </w:pPr>
      <w:r>
        <w:rPr/>
        <w:br w:type="column"/>
      </w:r>
      <w:r>
        <w:rPr>
          <w:rFonts w:ascii="Arial"/>
          <w:b/>
          <w:w w:val="80"/>
          <w:sz w:val="17"/>
        </w:rPr>
        <w:t>VECTOR </w:t>
      </w:r>
      <w:r>
        <w:rPr>
          <w:rFonts w:ascii="Arial"/>
          <w:b/>
          <w:spacing w:val="-4"/>
          <w:w w:val="80"/>
          <w:sz w:val="17"/>
        </w:rPr>
        <w:t>RESET</w:t>
      </w:r>
    </w:p>
    <w:p>
      <w:pPr>
        <w:spacing w:before="68"/>
        <w:ind w:left="1042" w:right="0" w:firstLine="0"/>
        <w:jc w:val="left"/>
        <w:rPr>
          <w:rFonts w:ascii="Arial"/>
          <w:b/>
          <w:sz w:val="19"/>
        </w:rPr>
      </w:pPr>
      <w:r>
        <w:rPr/>
        <w:br w:type="column"/>
      </w:r>
      <w:r>
        <w:rPr>
          <w:rFonts w:ascii="Arial"/>
          <w:b/>
          <w:sz w:val="19"/>
        </w:rPr>
        <w:t>0000H</w:t>
      </w:r>
    </w:p>
    <w:p>
      <w:pPr>
        <w:pStyle w:val="BodyText"/>
        <w:rPr>
          <w:rFonts w:ascii="Arial"/>
          <w:b/>
          <w:sz w:val="18"/>
        </w:rPr>
      </w:pPr>
    </w:p>
    <w:p>
      <w:pPr>
        <w:pStyle w:val="BodyText"/>
        <w:rPr>
          <w:rFonts w:ascii="Arial"/>
          <w:b/>
          <w:sz w:val="18"/>
        </w:rPr>
      </w:pPr>
    </w:p>
    <w:p>
      <w:pPr>
        <w:pStyle w:val="BodyText"/>
        <w:rPr>
          <w:rFonts w:ascii="Arial"/>
          <w:b/>
          <w:sz w:val="18"/>
        </w:rPr>
      </w:pPr>
    </w:p>
    <w:p>
      <w:pPr>
        <w:spacing w:line="194" w:lineRule="exact" w:before="118"/>
        <w:ind w:left="1042" w:right="0" w:firstLine="0"/>
        <w:jc w:val="left"/>
        <w:rPr>
          <w:rFonts w:ascii="Arial"/>
          <w:b/>
          <w:sz w:val="19"/>
        </w:rPr>
      </w:pPr>
      <w:r>
        <w:rPr/>
        <w:pict>
          <v:shape style="position:absolute;margin-left:240.623169pt;margin-top:6.657921pt;width:131.1pt;height:10.8pt;mso-position-horizontal-relative:page;mso-position-vertical-relative:paragraph;z-index:15756800" type="#_x0000_t202" filled="false" stroked="false">
            <v:textbox inset="0,0,0,0">
              <w:txbxContent>
                <w:p>
                  <w:pPr>
                    <w:spacing w:line="193" w:lineRule="exact" w:before="0"/>
                    <w:ind w:left="795" w:right="0" w:firstLine="0"/>
                    <w:jc w:val="left"/>
                    <w:rPr>
                      <w:rFonts w:ascii="Arial" w:hAnsi="Arial"/>
                      <w:b/>
                      <w:sz w:val="17"/>
                    </w:rPr>
                  </w:pPr>
                  <w:r>
                    <w:rPr>
                      <w:rFonts w:ascii="Arial" w:hAnsi="Arial"/>
                      <w:b/>
                      <w:w w:val="95"/>
                      <w:sz w:val="17"/>
                    </w:rPr>
                    <w:t>VECTOR NGẮT</w:t>
                  </w:r>
                </w:p>
              </w:txbxContent>
            </v:textbox>
            <w10:wrap type="none"/>
          </v:shape>
        </w:pict>
      </w:r>
      <w:r>
        <w:rPr>
          <w:rFonts w:ascii="Arial"/>
          <w:b/>
          <w:sz w:val="19"/>
        </w:rPr>
        <w:t>0004H</w:t>
      </w:r>
    </w:p>
    <w:p>
      <w:pPr>
        <w:spacing w:line="194" w:lineRule="exact" w:before="0"/>
        <w:ind w:left="1042" w:right="0" w:firstLine="0"/>
        <w:jc w:val="left"/>
        <w:rPr>
          <w:rFonts w:ascii="Arial"/>
          <w:b/>
          <w:sz w:val="19"/>
        </w:rPr>
      </w:pPr>
      <w:r>
        <w:rPr/>
        <w:pict>
          <v:shape style="position:absolute;margin-left:240.623169pt;margin-top:3.187167pt;width:131.1pt;height:25.8pt;mso-position-horizontal-relative:page;mso-position-vertical-relative:paragraph;z-index:15756288" type="#_x0000_t202" filled="false" stroked="false">
            <v:textbox inset="0,0,0,0">
              <w:txbxContent>
                <w:p>
                  <w:pPr>
                    <w:spacing w:before="89"/>
                    <w:ind w:left="333" w:right="0" w:firstLine="0"/>
                    <w:jc w:val="left"/>
                    <w:rPr>
                      <w:rFonts w:ascii="Arial"/>
                      <w:b/>
                      <w:sz w:val="26"/>
                    </w:rPr>
                  </w:pPr>
                  <w:r>
                    <w:rPr>
                      <w:rFonts w:ascii="Arial"/>
                      <w:b/>
                      <w:w w:val="95"/>
                      <w:sz w:val="26"/>
                    </w:rPr>
                    <w:t>TRANG 0 (PAGE 0)</w:t>
                  </w:r>
                </w:p>
              </w:txbxContent>
            </v:textbox>
            <w10:wrap type="none"/>
          </v:shape>
        </w:pict>
      </w:r>
      <w:r>
        <w:rPr>
          <w:rFonts w:ascii="Arial"/>
          <w:b/>
          <w:sz w:val="19"/>
        </w:rPr>
        <w:t>0005H</w:t>
      </w:r>
    </w:p>
    <w:p>
      <w:pPr>
        <w:pStyle w:val="BodyText"/>
        <w:spacing w:before="3"/>
        <w:rPr>
          <w:rFonts w:ascii="Arial"/>
          <w:b/>
          <w:sz w:val="14"/>
        </w:rPr>
      </w:pPr>
    </w:p>
    <w:p>
      <w:pPr>
        <w:spacing w:line="206" w:lineRule="exact" w:before="1"/>
        <w:ind w:left="1042" w:right="0" w:firstLine="0"/>
        <w:jc w:val="left"/>
        <w:rPr>
          <w:rFonts w:ascii="Arial"/>
          <w:b/>
          <w:sz w:val="19"/>
        </w:rPr>
      </w:pPr>
      <w:r>
        <w:rPr>
          <w:rFonts w:ascii="Arial"/>
          <w:b/>
          <w:w w:val="95"/>
          <w:sz w:val="19"/>
        </w:rPr>
        <w:t>07FFH</w:t>
      </w:r>
    </w:p>
    <w:p>
      <w:pPr>
        <w:spacing w:line="206" w:lineRule="exact" w:before="0"/>
        <w:ind w:left="1042" w:right="0" w:firstLine="0"/>
        <w:jc w:val="left"/>
        <w:rPr>
          <w:rFonts w:ascii="Arial"/>
          <w:b/>
          <w:sz w:val="19"/>
        </w:rPr>
      </w:pPr>
      <w:r>
        <w:rPr/>
        <w:pict>
          <v:shape style="position:absolute;margin-left:240.623169pt;margin-top:2.040570pt;width:131.1pt;height:37.5pt;mso-position-horizontal-relative:page;mso-position-vertical-relative:paragraph;z-index:15755776" type="#_x0000_t202" filled="false" stroked="false">
            <v:textbox inset="0,0,0,0">
              <w:txbxContent>
                <w:p>
                  <w:pPr>
                    <w:spacing w:before="208"/>
                    <w:ind w:left="333" w:right="0" w:firstLine="0"/>
                    <w:jc w:val="left"/>
                    <w:rPr>
                      <w:rFonts w:ascii="Arial"/>
                      <w:b/>
                      <w:sz w:val="26"/>
                    </w:rPr>
                  </w:pPr>
                  <w:r>
                    <w:rPr>
                      <w:rFonts w:ascii="Arial"/>
                      <w:b/>
                      <w:w w:val="95"/>
                      <w:sz w:val="26"/>
                    </w:rPr>
                    <w:t>TRANG 1 (PAGE 1)</w:t>
                  </w:r>
                </w:p>
              </w:txbxContent>
            </v:textbox>
            <w10:wrap type="none"/>
          </v:shape>
        </w:pict>
      </w:r>
      <w:r>
        <w:rPr>
          <w:rFonts w:ascii="Arial"/>
          <w:b/>
          <w:sz w:val="19"/>
        </w:rPr>
        <w:t>0800H</w:t>
      </w:r>
    </w:p>
    <w:p>
      <w:pPr>
        <w:pStyle w:val="BodyText"/>
        <w:spacing w:before="11"/>
        <w:rPr>
          <w:rFonts w:ascii="Arial"/>
          <w:b/>
          <w:sz w:val="26"/>
        </w:rPr>
      </w:pPr>
    </w:p>
    <w:p>
      <w:pPr>
        <w:spacing w:line="213" w:lineRule="exact" w:before="0"/>
        <w:ind w:left="1042" w:right="0" w:firstLine="0"/>
        <w:jc w:val="left"/>
        <w:rPr>
          <w:rFonts w:ascii="Arial"/>
          <w:b/>
          <w:sz w:val="19"/>
        </w:rPr>
      </w:pPr>
      <w:r>
        <w:rPr>
          <w:rFonts w:ascii="Arial"/>
          <w:b/>
          <w:w w:val="95"/>
          <w:sz w:val="19"/>
        </w:rPr>
        <w:t>0FFFH</w:t>
      </w:r>
    </w:p>
    <w:p>
      <w:pPr>
        <w:spacing w:line="213" w:lineRule="exact" w:before="0"/>
        <w:ind w:left="1042" w:right="0" w:firstLine="0"/>
        <w:jc w:val="left"/>
        <w:rPr>
          <w:rFonts w:ascii="Arial"/>
          <w:b/>
          <w:sz w:val="19"/>
        </w:rPr>
      </w:pPr>
      <w:r>
        <w:rPr/>
        <w:pict>
          <v:shape style="position:absolute;margin-left:240.623169pt;margin-top:3.996534pt;width:131.1pt;height:38.75pt;mso-position-horizontal-relative:page;mso-position-vertical-relative:paragraph;z-index:15755264" type="#_x0000_t202" filled="false" stroked="false">
            <v:textbox inset="0,0,0,0">
              <w:txbxContent>
                <w:p>
                  <w:pPr>
                    <w:spacing w:before="221"/>
                    <w:ind w:left="333" w:right="0" w:firstLine="0"/>
                    <w:jc w:val="left"/>
                    <w:rPr>
                      <w:rFonts w:ascii="Arial"/>
                      <w:b/>
                      <w:sz w:val="26"/>
                    </w:rPr>
                  </w:pPr>
                  <w:r>
                    <w:rPr>
                      <w:rFonts w:ascii="Arial"/>
                      <w:b/>
                      <w:w w:val="95"/>
                      <w:sz w:val="26"/>
                    </w:rPr>
                    <w:t>TRANG 2 (PAGE 2)</w:t>
                  </w:r>
                </w:p>
              </w:txbxContent>
            </v:textbox>
            <w10:wrap type="none"/>
          </v:shape>
        </w:pict>
      </w:r>
      <w:r>
        <w:rPr>
          <w:rFonts w:ascii="Arial"/>
          <w:b/>
          <w:sz w:val="19"/>
        </w:rPr>
        <w:t>1000H</w:t>
      </w:r>
    </w:p>
    <w:p>
      <w:pPr>
        <w:pStyle w:val="BodyText"/>
        <w:rPr>
          <w:rFonts w:ascii="Arial"/>
          <w:b/>
          <w:sz w:val="26"/>
        </w:rPr>
      </w:pPr>
    </w:p>
    <w:p>
      <w:pPr>
        <w:spacing w:before="0"/>
        <w:ind w:left="1042" w:right="0" w:firstLine="0"/>
        <w:jc w:val="left"/>
        <w:rPr>
          <w:rFonts w:ascii="Arial"/>
          <w:b/>
          <w:sz w:val="19"/>
        </w:rPr>
      </w:pPr>
      <w:r>
        <w:rPr>
          <w:rFonts w:ascii="Arial"/>
          <w:b/>
          <w:w w:val="95"/>
          <w:sz w:val="19"/>
        </w:rPr>
        <w:t>17FFH</w:t>
      </w:r>
    </w:p>
    <w:p>
      <w:pPr>
        <w:spacing w:before="38"/>
        <w:ind w:left="1042" w:right="0" w:firstLine="0"/>
        <w:jc w:val="left"/>
        <w:rPr>
          <w:rFonts w:ascii="Arial"/>
          <w:b/>
          <w:sz w:val="19"/>
        </w:rPr>
      </w:pPr>
      <w:r>
        <w:rPr/>
        <w:pict>
          <v:shape style="position:absolute;margin-left:240.623169pt;margin-top:7.5141pt;width:131.1pt;height:36.7pt;mso-position-horizontal-relative:page;mso-position-vertical-relative:paragraph;z-index:15754752" type="#_x0000_t202" filled="false" stroked="false">
            <v:textbox inset="0,0,0,0">
              <w:txbxContent>
                <w:p>
                  <w:pPr>
                    <w:spacing w:before="200"/>
                    <w:ind w:left="333" w:right="0" w:firstLine="0"/>
                    <w:jc w:val="left"/>
                    <w:rPr>
                      <w:rFonts w:ascii="Arial"/>
                      <w:b/>
                      <w:sz w:val="26"/>
                    </w:rPr>
                  </w:pPr>
                  <w:r>
                    <w:rPr>
                      <w:rFonts w:ascii="Arial"/>
                      <w:b/>
                      <w:w w:val="95"/>
                      <w:sz w:val="26"/>
                    </w:rPr>
                    <w:t>TRANG 3 (PAGE 3)</w:t>
                  </w:r>
                </w:p>
              </w:txbxContent>
            </v:textbox>
            <w10:wrap type="none"/>
          </v:shape>
        </w:pict>
      </w:r>
      <w:r>
        <w:rPr>
          <w:rFonts w:ascii="Arial"/>
          <w:b/>
          <w:sz w:val="19"/>
        </w:rPr>
        <w:t>1800H</w:t>
      </w:r>
    </w:p>
    <w:p>
      <w:pPr>
        <w:spacing w:after="0"/>
        <w:jc w:val="left"/>
        <w:rPr>
          <w:rFonts w:ascii="Arial"/>
          <w:sz w:val="19"/>
        </w:rPr>
        <w:sectPr>
          <w:type w:val="continuous"/>
          <w:pgSz w:w="11910" w:h="16840"/>
          <w:pgMar w:top="520" w:bottom="280" w:left="740" w:right="0"/>
          <w:cols w:num="3" w:equalWidth="0">
            <w:col w:w="3965" w:space="40"/>
            <w:col w:w="1904" w:space="39"/>
            <w:col w:w="5222"/>
          </w:cols>
        </w:sectPr>
      </w:pPr>
    </w:p>
    <w:p>
      <w:pPr>
        <w:pStyle w:val="BodyText"/>
        <w:spacing w:before="7"/>
        <w:rPr>
          <w:rFonts w:ascii="Arial"/>
          <w:b/>
          <w:sz w:val="29"/>
        </w:rPr>
      </w:pPr>
    </w:p>
    <w:p>
      <w:pPr>
        <w:spacing w:before="67"/>
        <w:ind w:left="6989" w:right="0" w:firstLine="0"/>
        <w:jc w:val="left"/>
        <w:rPr>
          <w:rFonts w:ascii="Arial"/>
          <w:b/>
          <w:sz w:val="19"/>
        </w:rPr>
      </w:pPr>
      <w:r>
        <w:rPr>
          <w:rFonts w:ascii="Arial"/>
          <w:b/>
          <w:w w:val="95"/>
          <w:sz w:val="19"/>
        </w:rPr>
        <w:t>1FFFH</w:t>
      </w:r>
    </w:p>
    <w:p>
      <w:pPr>
        <w:spacing w:before="93"/>
        <w:ind w:left="1652" w:right="1546" w:firstLine="0"/>
        <w:jc w:val="center"/>
        <w:rPr>
          <w:i/>
          <w:sz w:val="24"/>
        </w:rPr>
      </w:pPr>
      <w:r>
        <w:rPr>
          <w:i/>
          <w:sz w:val="24"/>
        </w:rPr>
        <w:t>Hình 2-2: Sơ đồ bộ nhớ chương trình và ngăn xếp.</w:t>
      </w:r>
    </w:p>
    <w:p>
      <w:pPr>
        <w:pStyle w:val="ListParagraph"/>
        <w:numPr>
          <w:ilvl w:val="1"/>
          <w:numId w:val="18"/>
        </w:numPr>
        <w:tabs>
          <w:tab w:pos="1387" w:val="left" w:leader="none"/>
          <w:tab w:pos="1388" w:val="left" w:leader="none"/>
          <w:tab w:pos="10630" w:val="left" w:leader="none"/>
        </w:tabs>
        <w:spacing w:line="240" w:lineRule="auto" w:before="185" w:after="0"/>
        <w:ind w:left="1387" w:right="0" w:hanging="458"/>
        <w:jc w:val="left"/>
        <w:rPr>
          <w:b/>
          <w:color w:val="000080"/>
          <w:sz w:val="24"/>
        </w:rPr>
      </w:pPr>
      <w:r>
        <w:rPr>
          <w:b/>
          <w:color w:val="000080"/>
          <w:sz w:val="24"/>
          <w:shd w:fill="FFFF99" w:color="auto" w:val="clear"/>
        </w:rPr>
        <w:t>MÃ LỆNH 14</w:t>
      </w:r>
      <w:r>
        <w:rPr>
          <w:b/>
          <w:color w:val="000080"/>
          <w:spacing w:val="-3"/>
          <w:sz w:val="24"/>
          <w:shd w:fill="FFFF99" w:color="auto" w:val="clear"/>
        </w:rPr>
        <w:t> </w:t>
      </w:r>
      <w:r>
        <w:rPr>
          <w:b/>
          <w:color w:val="000080"/>
          <w:sz w:val="24"/>
          <w:shd w:fill="FFFF99" w:color="auto" w:val="clear"/>
        </w:rPr>
        <w:t>BIT</w:t>
        <w:tab/>
      </w:r>
    </w:p>
    <w:p>
      <w:pPr>
        <w:pStyle w:val="BodyText"/>
        <w:spacing w:before="175"/>
        <w:ind w:left="676" w:right="570" w:firstLine="600"/>
        <w:jc w:val="both"/>
      </w:pPr>
      <w:r>
        <w:rPr/>
        <w:t>Với các vi điều khiển 8 </w:t>
      </w:r>
      <w:r>
        <w:rPr>
          <w:spacing w:val="-4"/>
        </w:rPr>
        <w:t>bit </w:t>
      </w:r>
      <w:r>
        <w:rPr/>
        <w:t>của các hãng khác thì </w:t>
      </w:r>
      <w:r>
        <w:rPr>
          <w:spacing w:val="-3"/>
        </w:rPr>
        <w:t>bộ </w:t>
      </w:r>
      <w:r>
        <w:rPr/>
        <w:t>nhớ chương trình </w:t>
      </w:r>
      <w:r>
        <w:rPr>
          <w:spacing w:val="2"/>
        </w:rPr>
        <w:t>tổ </w:t>
      </w:r>
      <w:r>
        <w:rPr/>
        <w:t>chức theo đơn vị </w:t>
      </w:r>
      <w:r>
        <w:rPr>
          <w:spacing w:val="-3"/>
        </w:rPr>
        <w:t>là </w:t>
      </w:r>
      <w:r>
        <w:rPr/>
        <w:t>byte, mỗi ô nhớ lưu trữ dữ </w:t>
      </w:r>
      <w:r>
        <w:rPr>
          <w:spacing w:val="-3"/>
        </w:rPr>
        <w:t>liệu </w:t>
      </w:r>
      <w:r>
        <w:rPr/>
        <w:t>1 byte – xem hình 2-3. Nếu </w:t>
      </w:r>
      <w:r>
        <w:rPr>
          <w:spacing w:val="-5"/>
        </w:rPr>
        <w:t>mã </w:t>
      </w:r>
      <w:r>
        <w:rPr/>
        <w:t>lệnh 2 byte (gồm 1 byte </w:t>
      </w:r>
      <w:r>
        <w:rPr>
          <w:spacing w:val="-3"/>
        </w:rPr>
        <w:t>mã </w:t>
      </w:r>
      <w:r>
        <w:rPr/>
        <w:t>lệnh và 1 byte dữ liệu hay địa chỉ) thì dùng 2 ô nhớ liên tiếp để lưu </w:t>
      </w:r>
      <w:r>
        <w:rPr>
          <w:spacing w:val="-3"/>
        </w:rPr>
        <w:t>và </w:t>
      </w:r>
      <w:r>
        <w:rPr/>
        <w:t>khi CPU đọc </w:t>
      </w:r>
      <w:r>
        <w:rPr>
          <w:spacing w:val="-3"/>
        </w:rPr>
        <w:t>mã </w:t>
      </w:r>
      <w:r>
        <w:rPr/>
        <w:t>lệnh để thực hiện lệnh </w:t>
      </w:r>
      <w:r>
        <w:rPr>
          <w:spacing w:val="3"/>
        </w:rPr>
        <w:t>thì </w:t>
      </w:r>
      <w:r>
        <w:rPr/>
        <w:t>CPU phải thực hiện 2 </w:t>
      </w:r>
      <w:r>
        <w:rPr>
          <w:spacing w:val="-3"/>
        </w:rPr>
        <w:t>lần </w:t>
      </w:r>
      <w:r>
        <w:rPr/>
        <w:t>đọc - mỗi lần 1</w:t>
      </w:r>
      <w:r>
        <w:rPr>
          <w:spacing w:val="2"/>
        </w:rPr>
        <w:t> </w:t>
      </w:r>
      <w:r>
        <w:rPr/>
        <w:t>byte.</w:t>
      </w:r>
    </w:p>
    <w:p>
      <w:pPr>
        <w:pStyle w:val="BodyText"/>
        <w:spacing w:line="237" w:lineRule="auto" w:before="123"/>
        <w:ind w:left="676" w:right="578" w:firstLine="600"/>
        <w:jc w:val="both"/>
      </w:pPr>
      <w:r>
        <w:rPr/>
        <w:t>Với vi điều khiển PIC thì mỗi ô nhớ của bộ nhớ chương trình có thể lưu trữ dữ liệu nhiều bit bao gồm cả mã lệnh và dữ liệu – xem hình 2-4. Khi CPU đọc mã lệnh để thực hiện thì CPU chỉ thực hiện 1 lần đọc cả mã lệnh và dữ liệu.</w:t>
      </w:r>
    </w:p>
    <w:p>
      <w:pPr>
        <w:pStyle w:val="BodyText"/>
        <w:spacing w:before="124"/>
        <w:ind w:left="676" w:right="579" w:firstLine="600"/>
        <w:jc w:val="both"/>
      </w:pPr>
      <w:r>
        <w:rPr/>
        <w:t>Vậy với tổ chức bộ nhớ của PIC thì tiết kiệm được 1 chu kỳ đọc dữ liệu vì thế PIC sẽ có tốc độ thực hiện chương trình nhanh hơn.</w:t>
      </w:r>
    </w:p>
    <w:p>
      <w:pPr>
        <w:spacing w:after="0"/>
        <w:jc w:val="both"/>
        <w:sectPr>
          <w:type w:val="continuous"/>
          <w:pgSz w:w="11910" w:h="16840"/>
          <w:pgMar w:top="520" w:bottom="280" w:left="740" w:right="0"/>
        </w:sectPr>
      </w:pPr>
    </w:p>
    <w:p>
      <w:pPr>
        <w:pStyle w:val="BodyText"/>
        <w:spacing w:line="237" w:lineRule="auto"/>
        <w:ind w:left="676" w:right="570" w:firstLine="600"/>
        <w:jc w:val="both"/>
      </w:pPr>
      <w:r>
        <w:rPr/>
        <w:t>Tập lệnh của PIC là tập lệnh rút gọn nên chỉ dùng có 6 bit nhị phân để mã hóa các lệnh, cùng với dữ liệu xử lý là byte - 8 bit nên tổng cộng là 14 bit.</w:t>
      </w:r>
    </w:p>
    <w:p>
      <w:pPr>
        <w:pStyle w:val="BodyText"/>
        <w:spacing w:before="10"/>
        <w:rPr>
          <w:sz w:val="12"/>
        </w:rPr>
      </w:pPr>
      <w:r>
        <w:rPr/>
        <w:drawing>
          <wp:anchor distT="0" distB="0" distL="0" distR="0" allowOverlap="1" layoutInCell="1" locked="0" behindDoc="0" simplePos="0" relativeHeight="56">
            <wp:simplePos x="0" y="0"/>
            <wp:positionH relativeFrom="page">
              <wp:posOffset>899160</wp:posOffset>
            </wp:positionH>
            <wp:positionV relativeFrom="paragraph">
              <wp:posOffset>162284</wp:posOffset>
            </wp:positionV>
            <wp:extent cx="1615627" cy="2188463"/>
            <wp:effectExtent l="0" t="0" r="0" b="0"/>
            <wp:wrapTopAndBottom/>
            <wp:docPr id="35" name="image46.png"/>
            <wp:cNvGraphicFramePr>
              <a:graphicFrameLocks noChangeAspect="1"/>
            </wp:cNvGraphicFramePr>
            <a:graphic>
              <a:graphicData uri="http://schemas.openxmlformats.org/drawingml/2006/picture">
                <pic:pic>
                  <pic:nvPicPr>
                    <pic:cNvPr id="36" name="image46.png"/>
                    <pic:cNvPicPr/>
                  </pic:nvPicPr>
                  <pic:blipFill>
                    <a:blip r:embed="rId72" cstate="print"/>
                    <a:stretch>
                      <a:fillRect/>
                    </a:stretch>
                  </pic:blipFill>
                  <pic:spPr>
                    <a:xfrm>
                      <a:off x="0" y="0"/>
                      <a:ext cx="1615627" cy="2188463"/>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4138929</wp:posOffset>
            </wp:positionH>
            <wp:positionV relativeFrom="paragraph">
              <wp:posOffset>119104</wp:posOffset>
            </wp:positionV>
            <wp:extent cx="2078753" cy="2231136"/>
            <wp:effectExtent l="0" t="0" r="0" b="0"/>
            <wp:wrapTopAndBottom/>
            <wp:docPr id="37" name="image47.png"/>
            <wp:cNvGraphicFramePr>
              <a:graphicFrameLocks noChangeAspect="1"/>
            </wp:cNvGraphicFramePr>
            <a:graphic>
              <a:graphicData uri="http://schemas.openxmlformats.org/drawingml/2006/picture">
                <pic:pic>
                  <pic:nvPicPr>
                    <pic:cNvPr id="38" name="image47.png"/>
                    <pic:cNvPicPr/>
                  </pic:nvPicPr>
                  <pic:blipFill>
                    <a:blip r:embed="rId73" cstate="print"/>
                    <a:stretch>
                      <a:fillRect/>
                    </a:stretch>
                  </pic:blipFill>
                  <pic:spPr>
                    <a:xfrm>
                      <a:off x="0" y="0"/>
                      <a:ext cx="2078753" cy="2231136"/>
                    </a:xfrm>
                    <a:prstGeom prst="rect">
                      <a:avLst/>
                    </a:prstGeom>
                  </pic:spPr>
                </pic:pic>
              </a:graphicData>
            </a:graphic>
          </wp:anchor>
        </w:drawing>
      </w:r>
    </w:p>
    <w:p>
      <w:pPr>
        <w:tabs>
          <w:tab w:pos="5214" w:val="left" w:leader="none"/>
        </w:tabs>
        <w:spacing w:before="204"/>
        <w:ind w:left="676" w:right="0" w:firstLine="0"/>
        <w:jc w:val="both"/>
        <w:rPr>
          <w:i/>
          <w:sz w:val="24"/>
        </w:rPr>
      </w:pPr>
      <w:r>
        <w:rPr>
          <w:i/>
          <w:sz w:val="24"/>
        </w:rPr>
        <w:t>Hình 2-3: Tổ chức bộ nhớ</w:t>
      </w:r>
      <w:r>
        <w:rPr>
          <w:i/>
          <w:spacing w:val="-4"/>
          <w:sz w:val="24"/>
        </w:rPr>
        <w:t> </w:t>
      </w:r>
      <w:r>
        <w:rPr>
          <w:i/>
          <w:sz w:val="24"/>
        </w:rPr>
        <w:t>theo</w:t>
      </w:r>
      <w:r>
        <w:rPr>
          <w:i/>
          <w:spacing w:val="1"/>
          <w:sz w:val="24"/>
        </w:rPr>
        <w:t> </w:t>
      </w:r>
      <w:r>
        <w:rPr>
          <w:i/>
          <w:sz w:val="24"/>
        </w:rPr>
        <w:t>byte.</w:t>
        <w:tab/>
        <w:t>Hình 2-4: Tổ chức bộ nhớ chứa cả mã lệnh và dữ</w:t>
      </w:r>
      <w:r>
        <w:rPr>
          <w:i/>
          <w:spacing w:val="-7"/>
          <w:sz w:val="24"/>
        </w:rPr>
        <w:t> </w:t>
      </w:r>
      <w:r>
        <w:rPr>
          <w:i/>
          <w:sz w:val="24"/>
        </w:rPr>
        <w:t>liệu.</w:t>
      </w:r>
    </w:p>
    <w:p>
      <w:pPr>
        <w:pStyle w:val="BodyText"/>
        <w:spacing w:before="1"/>
        <w:rPr>
          <w:i/>
          <w:sz w:val="21"/>
        </w:rPr>
      </w:pPr>
    </w:p>
    <w:p>
      <w:pPr>
        <w:pStyle w:val="ListParagraph"/>
        <w:numPr>
          <w:ilvl w:val="1"/>
          <w:numId w:val="18"/>
        </w:numPr>
        <w:tabs>
          <w:tab w:pos="1387" w:val="left" w:leader="none"/>
          <w:tab w:pos="1388" w:val="left" w:leader="none"/>
          <w:tab w:pos="10630" w:val="left" w:leader="none"/>
        </w:tabs>
        <w:spacing w:line="240" w:lineRule="auto" w:before="0" w:after="0"/>
        <w:ind w:left="1387" w:right="0" w:hanging="458"/>
        <w:jc w:val="left"/>
        <w:rPr>
          <w:b/>
          <w:color w:val="000080"/>
          <w:sz w:val="24"/>
        </w:rPr>
      </w:pPr>
      <w:r>
        <w:rPr>
          <w:b/>
          <w:color w:val="000080"/>
          <w:sz w:val="24"/>
          <w:shd w:fill="FFFF99" w:color="auto" w:val="clear"/>
        </w:rPr>
        <w:t>KHẢO SÁT BỘ NHỚ DỮ LIỆU VÀ THANH GHI TRẠNG</w:t>
      </w:r>
      <w:r>
        <w:rPr>
          <w:b/>
          <w:color w:val="000080"/>
          <w:spacing w:val="-16"/>
          <w:sz w:val="24"/>
          <w:shd w:fill="FFFF99" w:color="auto" w:val="clear"/>
        </w:rPr>
        <w:t> </w:t>
      </w:r>
      <w:r>
        <w:rPr>
          <w:b/>
          <w:color w:val="000080"/>
          <w:sz w:val="24"/>
          <w:shd w:fill="FFFF99" w:color="auto" w:val="clear"/>
        </w:rPr>
        <w:t>THÁI</w:t>
        <w:tab/>
      </w:r>
    </w:p>
    <w:p>
      <w:pPr>
        <w:pStyle w:val="ListParagraph"/>
        <w:numPr>
          <w:ilvl w:val="2"/>
          <w:numId w:val="18"/>
        </w:numPr>
        <w:tabs>
          <w:tab w:pos="1757" w:val="left" w:leader="none"/>
          <w:tab w:pos="10630" w:val="left" w:leader="none"/>
        </w:tabs>
        <w:spacing w:line="450" w:lineRule="atLeast" w:before="64" w:after="0"/>
        <w:ind w:left="1276" w:right="536" w:hanging="29"/>
        <w:jc w:val="both"/>
        <w:rPr>
          <w:sz w:val="24"/>
        </w:rPr>
      </w:pPr>
      <w:r>
        <w:rPr>
          <w:sz w:val="24"/>
          <w:shd w:fill="CCFFCC" w:color="auto" w:val="clear"/>
        </w:rPr>
        <w:t>Cấu trúc </w:t>
      </w:r>
      <w:r>
        <w:rPr>
          <w:spacing w:val="-3"/>
          <w:sz w:val="24"/>
          <w:shd w:fill="CCFFCC" w:color="auto" w:val="clear"/>
        </w:rPr>
        <w:t>bộ </w:t>
      </w:r>
      <w:r>
        <w:rPr>
          <w:spacing w:val="-4"/>
          <w:sz w:val="24"/>
          <w:shd w:fill="CCFFCC" w:color="auto" w:val="clear"/>
        </w:rPr>
        <w:t>nhớ</w:t>
      </w:r>
      <w:r>
        <w:rPr>
          <w:spacing w:val="12"/>
          <w:sz w:val="24"/>
          <w:shd w:fill="CCFFCC" w:color="auto" w:val="clear"/>
        </w:rPr>
        <w:t> </w:t>
      </w:r>
      <w:r>
        <w:rPr>
          <w:sz w:val="24"/>
          <w:shd w:fill="CCFFCC" w:color="auto" w:val="clear"/>
        </w:rPr>
        <w:t>dữ</w:t>
      </w:r>
      <w:r>
        <w:rPr>
          <w:spacing w:val="8"/>
          <w:sz w:val="24"/>
          <w:shd w:fill="CCFFCC" w:color="auto" w:val="clear"/>
        </w:rPr>
        <w:t> </w:t>
      </w:r>
      <w:r>
        <w:rPr>
          <w:spacing w:val="-3"/>
          <w:sz w:val="24"/>
          <w:shd w:fill="CCFFCC" w:color="auto" w:val="clear"/>
        </w:rPr>
        <w:t>liệu</w:t>
      </w:r>
      <w:r>
        <w:rPr>
          <w:sz w:val="24"/>
          <w:shd w:fill="CCFFCC" w:color="auto" w:val="clear"/>
        </w:rPr>
        <w:tab/>
      </w:r>
      <w:r>
        <w:rPr>
          <w:sz w:val="24"/>
        </w:rPr>
        <w:t> Bộ</w:t>
      </w:r>
      <w:r>
        <w:rPr>
          <w:spacing w:val="18"/>
          <w:sz w:val="24"/>
        </w:rPr>
        <w:t> </w:t>
      </w:r>
      <w:r>
        <w:rPr>
          <w:sz w:val="24"/>
        </w:rPr>
        <w:t>nhớ</w:t>
      </w:r>
      <w:r>
        <w:rPr>
          <w:spacing w:val="12"/>
          <w:sz w:val="24"/>
        </w:rPr>
        <w:t> </w:t>
      </w:r>
      <w:r>
        <w:rPr>
          <w:sz w:val="24"/>
        </w:rPr>
        <w:t>dữ</w:t>
      </w:r>
      <w:r>
        <w:rPr>
          <w:spacing w:val="17"/>
          <w:sz w:val="24"/>
        </w:rPr>
        <w:t> </w:t>
      </w:r>
      <w:r>
        <w:rPr>
          <w:sz w:val="24"/>
        </w:rPr>
        <w:t>liệu</w:t>
      </w:r>
      <w:r>
        <w:rPr>
          <w:spacing w:val="14"/>
          <w:sz w:val="24"/>
        </w:rPr>
        <w:t> </w:t>
      </w:r>
      <w:r>
        <w:rPr>
          <w:sz w:val="24"/>
        </w:rPr>
        <w:t>được</w:t>
      </w:r>
      <w:r>
        <w:rPr>
          <w:spacing w:val="13"/>
          <w:sz w:val="24"/>
        </w:rPr>
        <w:t> </w:t>
      </w:r>
      <w:r>
        <w:rPr>
          <w:sz w:val="24"/>
        </w:rPr>
        <w:t>phân</w:t>
      </w:r>
      <w:r>
        <w:rPr>
          <w:spacing w:val="13"/>
          <w:sz w:val="24"/>
        </w:rPr>
        <w:t> </w:t>
      </w:r>
      <w:r>
        <w:rPr>
          <w:sz w:val="24"/>
        </w:rPr>
        <w:t>chia</w:t>
      </w:r>
      <w:r>
        <w:rPr>
          <w:spacing w:val="13"/>
          <w:sz w:val="24"/>
        </w:rPr>
        <w:t> </w:t>
      </w:r>
      <w:r>
        <w:rPr>
          <w:sz w:val="24"/>
        </w:rPr>
        <w:t>thành</w:t>
      </w:r>
      <w:r>
        <w:rPr>
          <w:spacing w:val="14"/>
          <w:sz w:val="24"/>
        </w:rPr>
        <w:t> </w:t>
      </w:r>
      <w:r>
        <w:rPr>
          <w:sz w:val="24"/>
        </w:rPr>
        <w:t>4</w:t>
      </w:r>
      <w:r>
        <w:rPr>
          <w:spacing w:val="13"/>
          <w:sz w:val="24"/>
        </w:rPr>
        <w:t> </w:t>
      </w:r>
      <w:r>
        <w:rPr>
          <w:sz w:val="24"/>
        </w:rPr>
        <w:t>Bank,</w:t>
      </w:r>
      <w:r>
        <w:rPr>
          <w:spacing w:val="21"/>
          <w:sz w:val="24"/>
        </w:rPr>
        <w:t> </w:t>
      </w:r>
      <w:r>
        <w:rPr>
          <w:sz w:val="24"/>
        </w:rPr>
        <w:t>mỗi</w:t>
      </w:r>
      <w:r>
        <w:rPr>
          <w:spacing w:val="14"/>
          <w:sz w:val="24"/>
        </w:rPr>
        <w:t> </w:t>
      </w:r>
      <w:r>
        <w:rPr>
          <w:sz w:val="24"/>
        </w:rPr>
        <w:t>bank</w:t>
      </w:r>
      <w:r>
        <w:rPr>
          <w:spacing w:val="16"/>
          <w:sz w:val="24"/>
        </w:rPr>
        <w:t> </w:t>
      </w:r>
      <w:r>
        <w:rPr>
          <w:sz w:val="24"/>
        </w:rPr>
        <w:t>có</w:t>
      </w:r>
      <w:r>
        <w:rPr>
          <w:spacing w:val="20"/>
          <w:sz w:val="24"/>
        </w:rPr>
        <w:t> </w:t>
      </w:r>
      <w:r>
        <w:rPr>
          <w:sz w:val="24"/>
        </w:rPr>
        <w:t>128byte</w:t>
      </w:r>
      <w:r>
        <w:rPr>
          <w:spacing w:val="17"/>
          <w:sz w:val="24"/>
        </w:rPr>
        <w:t> </w:t>
      </w:r>
      <w:r>
        <w:rPr>
          <w:sz w:val="24"/>
        </w:rPr>
        <w:t>bao</w:t>
      </w:r>
      <w:r>
        <w:rPr>
          <w:spacing w:val="19"/>
          <w:sz w:val="24"/>
        </w:rPr>
        <w:t> </w:t>
      </w:r>
      <w:r>
        <w:rPr>
          <w:sz w:val="24"/>
        </w:rPr>
        <w:t>gồm</w:t>
      </w:r>
      <w:r>
        <w:rPr>
          <w:spacing w:val="9"/>
          <w:sz w:val="24"/>
        </w:rPr>
        <w:t> </w:t>
      </w:r>
      <w:r>
        <w:rPr>
          <w:sz w:val="24"/>
        </w:rPr>
        <w:t>một</w:t>
      </w:r>
      <w:r>
        <w:rPr>
          <w:spacing w:val="19"/>
          <w:sz w:val="24"/>
        </w:rPr>
        <w:t> </w:t>
      </w:r>
      <w:r>
        <w:rPr>
          <w:sz w:val="24"/>
        </w:rPr>
        <w:t>số</w:t>
      </w:r>
      <w:r>
        <w:rPr>
          <w:spacing w:val="17"/>
          <w:sz w:val="24"/>
        </w:rPr>
        <w:t> </w:t>
      </w:r>
      <w:r>
        <w:rPr>
          <w:sz w:val="24"/>
        </w:rPr>
        <w:t>thanh</w:t>
      </w:r>
      <w:r>
        <w:rPr>
          <w:spacing w:val="8"/>
          <w:sz w:val="24"/>
        </w:rPr>
        <w:t> </w:t>
      </w:r>
      <w:r>
        <w:rPr>
          <w:spacing w:val="2"/>
          <w:sz w:val="24"/>
        </w:rPr>
        <w:t>ghi</w:t>
      </w:r>
    </w:p>
    <w:p>
      <w:pPr>
        <w:pStyle w:val="BodyText"/>
        <w:spacing w:line="275" w:lineRule="exact"/>
        <w:ind w:left="676"/>
        <w:jc w:val="both"/>
      </w:pPr>
      <w:r>
        <w:rPr/>
        <w:t>chức năng đặc biệt, còn lại là các ô nhớ thông dụng có chức năng lưu trữ dữ liệu.</w:t>
      </w:r>
    </w:p>
    <w:p>
      <w:pPr>
        <w:pStyle w:val="BodyText"/>
        <w:spacing w:before="123"/>
        <w:ind w:left="1276"/>
        <w:jc w:val="both"/>
      </w:pPr>
      <w:r>
        <w:rPr/>
        <w:t>Toàn bộ các ô nhớ của bộ nhớ dữ liệu được gọi là File thanh ghi.</w:t>
      </w:r>
    </w:p>
    <w:p>
      <w:pPr>
        <w:pStyle w:val="BodyText"/>
        <w:spacing w:line="237" w:lineRule="auto" w:before="124"/>
        <w:ind w:left="676" w:right="569" w:firstLine="600"/>
        <w:jc w:val="both"/>
      </w:pPr>
      <w:r>
        <w:rPr/>
        <w:t>Các thanh ghi có chức năng đặc biệt nằm ở vùng địa chỉ thấp, các ô nhớ còn lại không có gì đặc biệt nằm ở cùng địa chỉ bên trên các thanh ghi chức năng đặc biệt – xem như các ô nhớ RAM dùng để lưu dữ liệu. Tất cả các bank thanh ghi đều chứa những thanh ghi đặc biệt - xem hình 2-4.</w:t>
      </w:r>
    </w:p>
    <w:p>
      <w:pPr>
        <w:pStyle w:val="BodyText"/>
        <w:spacing w:before="124"/>
        <w:ind w:left="676" w:right="580" w:firstLine="600"/>
        <w:jc w:val="both"/>
      </w:pPr>
      <w:r>
        <w:rPr/>
        <w:t>Theo hình 2-4 thì </w:t>
      </w:r>
      <w:r>
        <w:rPr>
          <w:spacing w:val="-3"/>
        </w:rPr>
        <w:t>bộ </w:t>
      </w:r>
      <w:r>
        <w:rPr/>
        <w:t>nhớ dữ liệu được chia làm 4 bank thanh ghi, mỗi bank có 128, tổng cộng </w:t>
      </w:r>
      <w:r>
        <w:rPr>
          <w:spacing w:val="-3"/>
        </w:rPr>
        <w:t>là </w:t>
      </w:r>
      <w:r>
        <w:rPr/>
        <w:t>512 ô nhớ, nhưng do có 1 số thanh ghi có chức năng đặc biệt ở bank nào cũng có nên làm giảm số lượng. Ví dụ thanh ghi trạng thái (status) ở 4 bank đều có, thay vì 4 thanh ghi thì chỉ xem </w:t>
      </w:r>
      <w:r>
        <w:rPr>
          <w:spacing w:val="-3"/>
        </w:rPr>
        <w:t>là </w:t>
      </w:r>
      <w:r>
        <w:rPr/>
        <w:t>1, tương </w:t>
      </w:r>
      <w:r>
        <w:rPr>
          <w:spacing w:val="2"/>
        </w:rPr>
        <w:t>tự </w:t>
      </w:r>
      <w:r>
        <w:rPr/>
        <w:t>cho các thanh ghi khác. Số </w:t>
      </w:r>
      <w:r>
        <w:rPr>
          <w:spacing w:val="-3"/>
        </w:rPr>
        <w:t>lượng </w:t>
      </w:r>
      <w:r>
        <w:rPr/>
        <w:t>thực chỉ còn 368 ô</w:t>
      </w:r>
      <w:r>
        <w:rPr>
          <w:spacing w:val="-5"/>
        </w:rPr>
        <w:t> </w:t>
      </w:r>
      <w:r>
        <w:rPr>
          <w:spacing w:val="-4"/>
        </w:rPr>
        <w:t>nhớ.</w:t>
      </w:r>
    </w:p>
    <w:p>
      <w:pPr>
        <w:pStyle w:val="BodyText"/>
        <w:spacing w:before="120"/>
        <w:ind w:left="1276"/>
        <w:jc w:val="both"/>
      </w:pPr>
      <w:r>
        <w:rPr/>
        <w:t>Có 2 cách truy xuất bộ nhớ dữ liệu: truy xuất trực tiếp và truy xuất gián tiếp.</w:t>
      </w:r>
    </w:p>
    <w:p>
      <w:pPr>
        <w:pStyle w:val="BodyText"/>
        <w:spacing w:line="237" w:lineRule="auto" w:before="125"/>
        <w:ind w:left="676" w:right="576" w:firstLine="600"/>
        <w:jc w:val="both"/>
      </w:pPr>
      <w:r>
        <w:rPr>
          <w:b/>
          <w:i/>
        </w:rPr>
        <w:t>Khi truy xuất trực tiếp</w:t>
      </w:r>
      <w:r>
        <w:rPr/>
        <w:t>: thì các lệnh chỉ được phép truy xuất 1 bank, muốn truy xuất các ô nhớ hay thanh ghi nằm ở bank khác thì phải đổi bank. Có 2 bit chọn bank là RP1 và RP0 nằm trong thanh ghi trạng thái.</w:t>
      </w:r>
    </w:p>
    <w:p>
      <w:pPr>
        <w:pStyle w:val="BodyText"/>
        <w:spacing w:before="124"/>
        <w:ind w:left="676" w:right="574" w:firstLine="600"/>
        <w:jc w:val="both"/>
      </w:pPr>
      <w:r>
        <w:rPr>
          <w:b/>
          <w:i/>
        </w:rPr>
        <w:t>Khi truy xuất gián tiếp</w:t>
      </w:r>
      <w:r>
        <w:rPr/>
        <w:t>: thì các lệnh truy xuất được phép truy xuất 2 bank: bank 0, 1 hoặc bank 2, 3. Khi đang ở bank 0, 1 nếu muốn truy xuất các ô nhớ ở bank 2, 3 thì phải đổi bank. Có 1 bit chọn bank 0, 1 hoặc bank 2, 3 là IRP nằm trong thanh ghi trạng thái.</w:t>
      </w:r>
    </w:p>
    <w:p>
      <w:pPr>
        <w:pStyle w:val="ListParagraph"/>
        <w:numPr>
          <w:ilvl w:val="2"/>
          <w:numId w:val="18"/>
        </w:numPr>
        <w:tabs>
          <w:tab w:pos="1757" w:val="left" w:leader="none"/>
          <w:tab w:pos="10630" w:val="left" w:leader="none"/>
        </w:tabs>
        <w:spacing w:line="393" w:lineRule="auto" w:before="185" w:after="0"/>
        <w:ind w:left="1276" w:right="536" w:hanging="29"/>
        <w:jc w:val="both"/>
        <w:rPr>
          <w:sz w:val="24"/>
        </w:rPr>
      </w:pPr>
      <w:r>
        <w:rPr/>
        <w:pict>
          <v:group style="position:absolute;margin-left:107.594612pt;margin-top:56.807899pt;width:422.3pt;height:30.45pt;mso-position-horizontal-relative:page;mso-position-vertical-relative:paragraph;z-index:-15694848;mso-wrap-distance-left:0;mso-wrap-distance-right:0" coordorigin="2152,1136" coordsize="8446,609">
            <v:shape style="position:absolute;left:2159;top:1143;width:1198;height:594" coordorigin="2159,1144" coordsize="1198,594" path="m3357,1144l3193,1307,3193,1737,3357,1574,3357,1144xm3357,1144l2324,1144,2159,1307,3193,1307,3357,1144xe" filled="true" fillcolor="#737a5d" stroked="false">
              <v:path arrowok="t"/>
              <v:fill type="solid"/>
            </v:shape>
            <v:shape style="position:absolute;left:2159;top:1143;width:1198;height:594" coordorigin="2159,1144" coordsize="1198,594" path="m2159,1307l3193,1307,3193,1737,3357,1574,3357,1144,3193,1307,3357,1144,2324,1144,2159,1307xe" filled="false" stroked="true" strokeweight=".743126pt" strokecolor="#000000">
              <v:path arrowok="t"/>
              <v:stroke dashstyle="solid"/>
            </v:shape>
            <v:shape style="position:absolute;left:2159;top:1306;width:1034;height:431" type="#_x0000_t75" stroked="false">
              <v:imagedata r:id="rId74" o:title=""/>
            </v:shape>
            <v:shape style="position:absolute;left:2159;top:1306;width:1034;height:431" coordorigin="2159,1307" coordsize="1034,431" path="m2159,1737l3193,1737,3193,1307,2159,1307,2159,1737xm2159,1307l2159,1737,3193,1737m2159,1307l3193,1307,3193,1737e" filled="false" stroked="true" strokeweight=".74524pt" strokecolor="#000000">
              <v:path arrowok="t"/>
              <v:stroke dashstyle="solid"/>
            </v:shape>
            <v:shape style="position:absolute;left:3177;top:1143;width:1213;height:594" coordorigin="3178,1144" coordsize="1213,594" path="m4391,1144l4226,1307,4226,1737,4391,1574,4391,1144xm4391,1144l3342,1144,3178,1307,4226,1307,4391,1144xe" filled="true" fillcolor="#737a5d" stroked="false">
              <v:path arrowok="t"/>
              <v:fill type="solid"/>
            </v:shape>
            <v:shape style="position:absolute;left:3177;top:1143;width:1213;height:594" coordorigin="3178,1144" coordsize="1213,594" path="m3178,1307l4226,1307,4226,1737,4391,1574,4391,1144,4226,1307,4391,1144,3342,1144,3178,1307xe" filled="false" stroked="true" strokeweight=".743099pt" strokecolor="#000000">
              <v:path arrowok="t"/>
              <v:stroke dashstyle="solid"/>
            </v:shape>
            <v:shape style="position:absolute;left:3177;top:1306;width:1049;height:431" type="#_x0000_t75" stroked="false">
              <v:imagedata r:id="rId75" o:title=""/>
            </v:shape>
            <v:shape style="position:absolute;left:3177;top:1306;width:1049;height:431" coordorigin="3178,1307" coordsize="1049,431" path="m3178,1737l4226,1737,4226,1307,3178,1307,3178,1737xm3178,1307l3178,1737,4226,1737m3178,1307l4226,1307,4226,1737e" filled="false" stroked="true" strokeweight=".74524pt" strokecolor="#000000">
              <v:path arrowok="t"/>
              <v:stroke dashstyle="solid"/>
            </v:shape>
            <v:shape style="position:absolute;left:4210;top:1143;width:1213;height:594" coordorigin="4211,1144" coordsize="1213,594" path="m5424,1144l5259,1307,5259,1737,5424,1574,5424,1144xm5424,1144l4376,1144,4211,1307,5259,1307,5424,1144xe" filled="true" fillcolor="#737a5d" stroked="false">
              <v:path arrowok="t"/>
              <v:fill type="solid"/>
            </v:shape>
            <v:shape style="position:absolute;left:4210;top:1143;width:1213;height:594" coordorigin="4211,1144" coordsize="1213,594" path="m4211,1307l5259,1307,5259,1737,5424,1574,5424,1144,5259,1307,5424,1144,4376,1144,4211,1307xe" filled="false" stroked="true" strokeweight=".743099pt" strokecolor="#000000">
              <v:path arrowok="t"/>
              <v:stroke dashstyle="solid"/>
            </v:shape>
            <v:shape style="position:absolute;left:4210;top:1306;width:1049;height:431" type="#_x0000_t75" stroked="false">
              <v:imagedata r:id="rId76" o:title=""/>
            </v:shape>
            <v:shape style="position:absolute;left:4210;top:1306;width:1049;height:431" coordorigin="4211,1307" coordsize="1049,431" path="m4211,1737l5259,1737,5259,1307,4211,1307,4211,1737xm4211,1307l4211,1737,5259,1737m4211,1307l5259,1307,5259,1737e" filled="false" stroked="true" strokeweight=".74524pt" strokecolor="#000000">
              <v:path arrowok="t"/>
              <v:stroke dashstyle="solid"/>
            </v:shape>
            <v:shape style="position:absolute;left:5259;top:1143;width:1198;height:594" coordorigin="5259,1144" coordsize="1198,594" path="m6457,1144l6292,1307,6292,1737,6457,1574,6457,1144xm6457,1144l5424,1144,5259,1307,6292,1307,6457,1144xe" filled="true" fillcolor="#737a5d" stroked="false">
              <v:path arrowok="t"/>
              <v:fill type="solid"/>
            </v:shape>
            <v:shape style="position:absolute;left:5259;top:1143;width:1198;height:594" coordorigin="5259,1144" coordsize="1198,594" path="m5259,1307l6292,1307,6292,1737,6457,1574,6457,1144,6292,1307,6457,1144,5424,1144,5259,1307xe" filled="false" stroked="true" strokeweight=".743126pt" strokecolor="#000000">
              <v:path arrowok="t"/>
              <v:stroke dashstyle="solid"/>
            </v:shape>
            <v:shape style="position:absolute;left:5259;top:1306;width:1034;height:431" type="#_x0000_t75" stroked="false">
              <v:imagedata r:id="rId77" o:title=""/>
            </v:shape>
            <v:shape style="position:absolute;left:5259;top:1306;width:1034;height:431" coordorigin="5259,1307" coordsize="1034,431" path="m5259,1737l6292,1737,6292,1307,5259,1307,5259,1737xm5259,1307l5259,1737,6292,1737m5259,1307l6292,1307,6292,1737e" filled="false" stroked="true" strokeweight=".74524pt" strokecolor="#000000">
              <v:path arrowok="t"/>
              <v:stroke dashstyle="solid"/>
            </v:shape>
            <v:shape style="position:absolute;left:6277;top:1143;width:1213;height:594" coordorigin="6277,1144" coordsize="1213,594" path="m7490,1144l7326,1307,7326,1737,7490,1574,7490,1144xm7490,1144l6442,1144,6277,1307,7326,1307,7490,1144xe" filled="true" fillcolor="#737a5d" stroked="false">
              <v:path arrowok="t"/>
              <v:fill type="solid"/>
            </v:shape>
            <v:shape style="position:absolute;left:6277;top:1143;width:1213;height:594" coordorigin="6277,1144" coordsize="1213,594" path="m6277,1307l7326,1307,7326,1737,7490,1574,7490,1144,7326,1307,7490,1144,6442,1144,6277,1307xe" filled="false" stroked="true" strokeweight=".743099pt" strokecolor="#000000">
              <v:path arrowok="t"/>
              <v:stroke dashstyle="solid"/>
            </v:shape>
            <v:shape style="position:absolute;left:6277;top:1306;width:1049;height:431" type="#_x0000_t75" stroked="false">
              <v:imagedata r:id="rId76" o:title=""/>
            </v:shape>
            <v:shape style="position:absolute;left:6277;top:1306;width:1049;height:431" coordorigin="6277,1307" coordsize="1049,431" path="m6277,1737l7326,1737,7326,1307,6277,1307,6277,1737xm6277,1307l6277,1737,7326,1737m6277,1307l7326,1307,7326,1737e" filled="false" stroked="true" strokeweight=".74524pt" strokecolor="#000000">
              <v:path arrowok="t"/>
              <v:stroke dashstyle="solid"/>
            </v:shape>
            <v:shape style="position:absolute;left:7310;top:1143;width:1213;height:594" coordorigin="7311,1144" coordsize="1213,594" path="m8524,1144l8359,1307,8359,1737,8524,1574,8524,1144xm8524,1144l7475,1144,7311,1307,8359,1307,8524,1144xe" filled="true" fillcolor="#737a5d" stroked="false">
              <v:path arrowok="t"/>
              <v:fill type="solid"/>
            </v:shape>
            <v:shape style="position:absolute;left:7310;top:1143;width:1213;height:594" coordorigin="7311,1144" coordsize="1213,594" path="m7311,1307l8359,1307,8359,1737,8524,1574,8524,1144,8359,1307,8524,1144,7475,1144,7311,1307xe" filled="false" stroked="true" strokeweight=".743099pt" strokecolor="#000000">
              <v:path arrowok="t"/>
              <v:stroke dashstyle="solid"/>
            </v:shape>
            <v:shape style="position:absolute;left:7310;top:1306;width:1049;height:431" type="#_x0000_t75" stroked="false">
              <v:imagedata r:id="rId76" o:title=""/>
            </v:shape>
            <v:shape style="position:absolute;left:7310;top:1306;width:1049;height:431" coordorigin="7311,1307" coordsize="1049,431" path="m7311,1737l8359,1737,8359,1307,7311,1307,7311,1737xm7311,1307l7311,1737,8359,1737m7311,1307l8359,1307,8359,1737e" filled="false" stroked="true" strokeweight=".74524pt" strokecolor="#000000">
              <v:path arrowok="t"/>
              <v:stroke dashstyle="solid"/>
            </v:shape>
            <v:shape style="position:absolute;left:8343;top:1143;width:1213;height:594" coordorigin="8344,1144" coordsize="1213,594" path="m9557,1144l9392,1307,9392,1737,9557,1574,9557,1144xm9557,1144l8524,1144,8344,1307,9392,1307,9557,1144xe" filled="true" fillcolor="#737a5d" stroked="false">
              <v:path arrowok="t"/>
              <v:fill type="solid"/>
            </v:shape>
            <v:shape style="position:absolute;left:8343;top:1143;width:1213;height:594" coordorigin="8344,1144" coordsize="1213,594" path="m8344,1307l9392,1307,9392,1737,9557,1574,9557,1144,9392,1307,9557,1144,8524,1144,8344,1307xe" filled="false" stroked="true" strokeweight=".743099pt" strokecolor="#000000">
              <v:path arrowok="t"/>
              <v:stroke dashstyle="solid"/>
            </v:shape>
            <v:shape style="position:absolute;left:8343;top:1306;width:1049;height:431" type="#_x0000_t75" stroked="false">
              <v:imagedata r:id="rId75" o:title=""/>
            </v:shape>
            <v:shape style="position:absolute;left:8343;top:1306;width:1049;height:431" coordorigin="8344,1307" coordsize="1049,431" path="m8344,1737l9392,1737,9392,1307,8344,1307,8344,1737xm8344,1307l8344,1737,9392,1737m8344,1307l9392,1307,9392,1737e" filled="false" stroked="true" strokeweight=".74524pt" strokecolor="#000000">
              <v:path arrowok="t"/>
              <v:stroke dashstyle="solid"/>
            </v:shape>
            <v:shape style="position:absolute;left:9377;top:1143;width:1213;height:594" coordorigin="9377,1144" coordsize="1213,594" path="m10590,1144l10425,1307,10425,1737,10590,1574,10590,1144xm10590,1144l9557,1144,9377,1307,10425,1307,10590,1144xe" filled="true" fillcolor="#737a5d" stroked="false">
              <v:path arrowok="t"/>
              <v:fill type="solid"/>
            </v:shape>
            <v:shape style="position:absolute;left:9377;top:1143;width:1213;height:594" coordorigin="9377,1144" coordsize="1213,594" path="m9377,1307l10425,1307,10425,1737,10590,1574,10590,1144,10425,1307,10590,1144,9557,1144,9377,1307xe" filled="false" stroked="true" strokeweight=".743099pt" strokecolor="#000000">
              <v:path arrowok="t"/>
              <v:stroke dashstyle="solid"/>
            </v:shape>
            <v:shape style="position:absolute;left:9377;top:1306;width:1049;height:431" type="#_x0000_t75" stroked="false">
              <v:imagedata r:id="rId76" o:title=""/>
            </v:shape>
            <v:shape style="position:absolute;left:9377;top:1306;width:1049;height:431" coordorigin="9377,1307" coordsize="1049,431" path="m9377,1737l10425,1737,10425,1307,9377,1307,9377,1737xm9377,1307l9377,1737,10425,1737m9377,1307l10425,1307,10425,1737e" filled="false" stroked="true" strokeweight=".74524pt" strokecolor="#000000">
              <v:path arrowok="t"/>
              <v:stroke dashstyle="solid"/>
            </v:shape>
            <v:line style="position:absolute" from="5948,1411" to="5633,1411" stroked="true" strokeweight=".989002pt" strokecolor="#cdcdcd">
              <v:stroke dashstyle="solid"/>
            </v:line>
            <v:line style="position:absolute" from="5918,1381" to="5603,1381" stroked="true" strokeweight=".989002pt" strokecolor="#000000">
              <v:stroke dashstyle="solid"/>
            </v:line>
            <v:line style="position:absolute" from="6981,1411" to="6667,1411" stroked="true" strokeweight=".989002pt" strokecolor="#cdcdcd">
              <v:stroke dashstyle="solid"/>
            </v:line>
            <v:line style="position:absolute" from="6951,1381" to="6637,1381" stroked="true" strokeweight=".989002pt" strokecolor="#000000">
              <v:stroke dashstyle="solid"/>
            </v:line>
            <v:shape style="position:absolute;left:2563;top:1415;width:347;height:238" type="#_x0000_t202" filled="false" stroked="false">
              <v:textbox inset="0,0,0,0">
                <w:txbxContent>
                  <w:p>
                    <w:pPr>
                      <w:spacing w:line="227" w:lineRule="exact" w:before="0"/>
                      <w:ind w:left="0" w:right="0" w:firstLine="0"/>
                      <w:jc w:val="left"/>
                      <w:rPr>
                        <w:rFonts w:ascii="Arial"/>
                        <w:b/>
                        <w:sz w:val="23"/>
                      </w:rPr>
                    </w:pPr>
                    <w:r>
                      <w:rPr>
                        <w:rFonts w:ascii="Arial"/>
                        <w:b/>
                        <w:w w:val="85"/>
                        <w:sz w:val="23"/>
                      </w:rPr>
                      <w:t>IRP</w:t>
                    </w:r>
                  </w:p>
                </w:txbxContent>
              </v:textbox>
              <w10:wrap type="none"/>
            </v:shape>
            <v:shape style="position:absolute;left:3559;top:1415;width:404;height:238" type="#_x0000_t202" filled="false" stroked="false">
              <v:textbox inset="0,0,0,0">
                <w:txbxContent>
                  <w:p>
                    <w:pPr>
                      <w:spacing w:line="227" w:lineRule="exact" w:before="0"/>
                      <w:ind w:left="0" w:right="0" w:firstLine="0"/>
                      <w:jc w:val="left"/>
                      <w:rPr>
                        <w:rFonts w:ascii="Arial"/>
                        <w:b/>
                        <w:sz w:val="23"/>
                      </w:rPr>
                    </w:pPr>
                    <w:r>
                      <w:rPr>
                        <w:rFonts w:ascii="Arial"/>
                        <w:b/>
                        <w:w w:val="85"/>
                        <w:sz w:val="23"/>
                      </w:rPr>
                      <w:t>RP1</w:t>
                    </w:r>
                  </w:p>
                </w:txbxContent>
              </v:textbox>
              <w10:wrap type="none"/>
            </v:shape>
            <v:shape style="position:absolute;left:4566;top:1415;width:404;height:238" type="#_x0000_t202" filled="false" stroked="false">
              <v:textbox inset="0,0,0,0">
                <w:txbxContent>
                  <w:p>
                    <w:pPr>
                      <w:spacing w:line="227" w:lineRule="exact" w:before="0"/>
                      <w:ind w:left="0" w:right="0" w:firstLine="0"/>
                      <w:jc w:val="left"/>
                      <w:rPr>
                        <w:rFonts w:ascii="Arial"/>
                        <w:b/>
                        <w:sz w:val="23"/>
                      </w:rPr>
                    </w:pPr>
                    <w:r>
                      <w:rPr>
                        <w:rFonts w:ascii="Arial"/>
                        <w:b/>
                        <w:w w:val="85"/>
                        <w:sz w:val="23"/>
                      </w:rPr>
                      <w:t>RP0</w:t>
                    </w:r>
                  </w:p>
                </w:txbxContent>
              </v:textbox>
              <w10:wrap type="none"/>
            </v:shape>
            <v:shape style="position:absolute;left:5632;top:1415;width:301;height:238" type="#_x0000_t202" filled="false" stroked="false">
              <v:textbox inset="0,0,0,0">
                <w:txbxContent>
                  <w:p>
                    <w:pPr>
                      <w:spacing w:line="227" w:lineRule="exact" w:before="0"/>
                      <w:ind w:left="0" w:right="0" w:firstLine="0"/>
                      <w:jc w:val="left"/>
                      <w:rPr>
                        <w:rFonts w:ascii="Arial"/>
                        <w:b/>
                        <w:sz w:val="23"/>
                      </w:rPr>
                    </w:pPr>
                    <w:r>
                      <w:rPr>
                        <w:rFonts w:ascii="Arial"/>
                        <w:b/>
                        <w:w w:val="90"/>
                        <w:sz w:val="23"/>
                      </w:rPr>
                      <w:t>TO</w:t>
                    </w:r>
                  </w:p>
                </w:txbxContent>
              </v:textbox>
              <w10:wrap type="none"/>
            </v:shape>
            <v:shape style="position:absolute;left:6658;top:1415;width:299;height:238" type="#_x0000_t202" filled="false" stroked="false">
              <v:textbox inset="0,0,0,0">
                <w:txbxContent>
                  <w:p>
                    <w:pPr>
                      <w:spacing w:line="227" w:lineRule="exact" w:before="0"/>
                      <w:ind w:left="0" w:right="0" w:firstLine="0"/>
                      <w:jc w:val="left"/>
                      <w:rPr>
                        <w:rFonts w:ascii="Arial"/>
                        <w:b/>
                        <w:sz w:val="23"/>
                      </w:rPr>
                    </w:pPr>
                    <w:r>
                      <w:rPr>
                        <w:rFonts w:ascii="Arial"/>
                        <w:b/>
                        <w:w w:val="90"/>
                        <w:sz w:val="23"/>
                      </w:rPr>
                      <w:t>PD</w:t>
                    </w:r>
                  </w:p>
                </w:txbxContent>
              </v:textbox>
              <w10:wrap type="none"/>
            </v:shape>
            <v:shape style="position:absolute;left:7773;top:1415;width:135;height:238" type="#_x0000_t202" filled="false" stroked="false">
              <v:textbox inset="0,0,0,0">
                <w:txbxContent>
                  <w:p>
                    <w:pPr>
                      <w:spacing w:line="227" w:lineRule="exact" w:before="0"/>
                      <w:ind w:left="0" w:right="0" w:firstLine="0"/>
                      <w:jc w:val="left"/>
                      <w:rPr>
                        <w:rFonts w:ascii="Arial"/>
                        <w:b/>
                        <w:sz w:val="23"/>
                      </w:rPr>
                    </w:pPr>
                    <w:r>
                      <w:rPr>
                        <w:rFonts w:ascii="Arial"/>
                        <w:b/>
                        <w:w w:val="81"/>
                        <w:sz w:val="23"/>
                      </w:rPr>
                      <w:t>Z</w:t>
                    </w:r>
                  </w:p>
                </w:txbxContent>
              </v:textbox>
              <w10:wrap type="none"/>
            </v:shape>
            <v:shape style="position:absolute;left:8728;top:1415;width:298;height:238" type="#_x0000_t202" filled="false" stroked="false">
              <v:textbox inset="0,0,0,0">
                <w:txbxContent>
                  <w:p>
                    <w:pPr>
                      <w:spacing w:line="227" w:lineRule="exact" w:before="0"/>
                      <w:ind w:left="0" w:right="0" w:firstLine="0"/>
                      <w:jc w:val="left"/>
                      <w:rPr>
                        <w:rFonts w:ascii="Arial"/>
                        <w:b/>
                        <w:sz w:val="23"/>
                      </w:rPr>
                    </w:pPr>
                    <w:r>
                      <w:rPr>
                        <w:rFonts w:ascii="Arial"/>
                        <w:b/>
                        <w:w w:val="85"/>
                        <w:sz w:val="23"/>
                      </w:rPr>
                      <w:t>DC</w:t>
                    </w:r>
                  </w:p>
                </w:txbxContent>
              </v:textbox>
              <w10:wrap type="none"/>
            </v:shape>
            <v:shape style="position:absolute;left:9837;top:1415;width:147;height:238" type="#_x0000_t202" filled="false" stroked="false">
              <v:textbox inset="0,0,0,0">
                <w:txbxContent>
                  <w:p>
                    <w:pPr>
                      <w:spacing w:line="227" w:lineRule="exact" w:before="0"/>
                      <w:ind w:left="0" w:right="0" w:firstLine="0"/>
                      <w:jc w:val="left"/>
                      <w:rPr>
                        <w:rFonts w:ascii="Arial"/>
                        <w:b/>
                        <w:sz w:val="23"/>
                      </w:rPr>
                    </w:pPr>
                    <w:r>
                      <w:rPr>
                        <w:rFonts w:ascii="Arial"/>
                        <w:b/>
                        <w:w w:val="76"/>
                        <w:sz w:val="23"/>
                      </w:rPr>
                      <w:t>C</w:t>
                    </w:r>
                  </w:p>
                </w:txbxContent>
              </v:textbox>
              <w10:wrap type="none"/>
            </v:shape>
            <w10:wrap type="topAndBottom"/>
          </v:group>
        </w:pict>
      </w:r>
      <w:r>
        <w:rPr>
          <w:sz w:val="24"/>
          <w:shd w:fill="CCFFCC" w:color="auto" w:val="clear"/>
        </w:rPr>
        <w:t>Thanh ghi trạng thái – STATUS REGISTER ĐỊA CHỈ 03H, 83H,</w:t>
      </w:r>
      <w:r>
        <w:rPr>
          <w:spacing w:val="-23"/>
          <w:sz w:val="24"/>
          <w:shd w:fill="CCFFCC" w:color="auto" w:val="clear"/>
        </w:rPr>
        <w:t> </w:t>
      </w:r>
      <w:r>
        <w:rPr>
          <w:sz w:val="24"/>
          <w:shd w:fill="CCFFCC" w:color="auto" w:val="clear"/>
        </w:rPr>
        <w:t>103H,</w:t>
      </w:r>
      <w:r>
        <w:rPr>
          <w:spacing w:val="2"/>
          <w:sz w:val="24"/>
          <w:shd w:fill="CCFFCC" w:color="auto" w:val="clear"/>
        </w:rPr>
        <w:t> </w:t>
      </w:r>
      <w:r>
        <w:rPr>
          <w:sz w:val="24"/>
          <w:shd w:fill="CCFFCC" w:color="auto" w:val="clear"/>
        </w:rPr>
        <w:t>83H</w:t>
        <w:tab/>
      </w:r>
      <w:r>
        <w:rPr>
          <w:sz w:val="24"/>
        </w:rPr>
        <w:t>                TGTT chứa trạng thái của khối ALU, trạng thái Reset </w:t>
      </w:r>
      <w:r>
        <w:rPr>
          <w:spacing w:val="-3"/>
          <w:sz w:val="24"/>
        </w:rPr>
        <w:t>và </w:t>
      </w:r>
      <w:r>
        <w:rPr>
          <w:sz w:val="24"/>
        </w:rPr>
        <w:t>các </w:t>
      </w:r>
      <w:r>
        <w:rPr>
          <w:spacing w:val="-4"/>
          <w:sz w:val="24"/>
        </w:rPr>
        <w:t>bit </w:t>
      </w:r>
      <w:r>
        <w:rPr>
          <w:sz w:val="24"/>
        </w:rPr>
        <w:t>chọn bank </w:t>
      </w:r>
      <w:r>
        <w:rPr>
          <w:spacing w:val="-3"/>
          <w:sz w:val="24"/>
        </w:rPr>
        <w:t>bộ </w:t>
      </w:r>
      <w:r>
        <w:rPr>
          <w:sz w:val="24"/>
        </w:rPr>
        <w:t>nhớ dữ</w:t>
      </w:r>
      <w:r>
        <w:rPr>
          <w:spacing w:val="14"/>
          <w:sz w:val="24"/>
        </w:rPr>
        <w:t> </w:t>
      </w:r>
      <w:r>
        <w:rPr>
          <w:spacing w:val="-3"/>
          <w:sz w:val="24"/>
        </w:rPr>
        <w:t>liệu.</w:t>
      </w:r>
    </w:p>
    <w:p>
      <w:pPr>
        <w:pStyle w:val="BodyText"/>
        <w:spacing w:before="1"/>
        <w:rPr>
          <w:sz w:val="6"/>
        </w:rPr>
      </w:pPr>
    </w:p>
    <w:p>
      <w:pPr>
        <w:spacing w:after="0"/>
        <w:rPr>
          <w:sz w:val="6"/>
        </w:rPr>
        <w:sectPr>
          <w:pgSz w:w="11910" w:h="16840"/>
          <w:pgMar w:header="283" w:footer="460" w:top="640" w:bottom="680" w:left="740" w:right="0"/>
        </w:sectPr>
      </w:pPr>
    </w:p>
    <w:p>
      <w:pPr>
        <w:spacing w:before="3"/>
        <w:ind w:left="0" w:right="38" w:firstLine="0"/>
        <w:jc w:val="right"/>
        <w:rPr>
          <w:rFonts w:ascii="Arial"/>
          <w:b/>
          <w:sz w:val="31"/>
        </w:rPr>
      </w:pPr>
      <w:r>
        <w:rPr>
          <w:rFonts w:ascii="Arial"/>
          <w:b/>
          <w:w w:val="95"/>
          <w:sz w:val="31"/>
        </w:rPr>
        <w:t>Bit 7</w:t>
      </w:r>
    </w:p>
    <w:p>
      <w:pPr>
        <w:pStyle w:val="BodyText"/>
        <w:rPr>
          <w:rFonts w:ascii="Arial"/>
          <w:b/>
          <w:sz w:val="26"/>
        </w:rPr>
      </w:pPr>
      <w:r>
        <w:rPr/>
        <w:br w:type="column"/>
      </w:r>
      <w:r>
        <w:rPr>
          <w:rFonts w:ascii="Arial"/>
          <w:b/>
          <w:sz w:val="26"/>
        </w:rPr>
      </w:r>
    </w:p>
    <w:p>
      <w:pPr>
        <w:pStyle w:val="BodyText"/>
        <w:spacing w:before="11"/>
        <w:rPr>
          <w:rFonts w:ascii="Arial"/>
          <w:b/>
          <w:sz w:val="20"/>
        </w:rPr>
      </w:pPr>
    </w:p>
    <w:p>
      <w:pPr>
        <w:spacing w:before="0"/>
        <w:ind w:left="1520" w:right="0" w:firstLine="0"/>
        <w:jc w:val="left"/>
        <w:rPr>
          <w:i/>
          <w:sz w:val="24"/>
        </w:rPr>
      </w:pPr>
      <w:r>
        <w:rPr>
          <w:i/>
          <w:sz w:val="24"/>
        </w:rPr>
        <w:t>Hình 2-5: Thanh ghi trạng thái.</w:t>
      </w:r>
    </w:p>
    <w:p>
      <w:pPr>
        <w:pStyle w:val="Heading2"/>
        <w:ind w:left="1467" w:right="1670"/>
      </w:pPr>
      <w:r>
        <w:rPr>
          <w:b w:val="0"/>
        </w:rPr>
        <w:br w:type="column"/>
      </w:r>
      <w:r>
        <w:rPr/>
        <w:t>Bit 0</w:t>
      </w:r>
    </w:p>
    <w:p>
      <w:pPr>
        <w:spacing w:after="0"/>
        <w:sectPr>
          <w:type w:val="continuous"/>
          <w:pgSz w:w="11910" w:h="16840"/>
          <w:pgMar w:top="520" w:bottom="280" w:left="740" w:right="0"/>
          <w:cols w:num="3" w:equalWidth="0">
            <w:col w:w="2163" w:space="518"/>
            <w:col w:w="4577" w:space="63"/>
            <w:col w:w="3849"/>
          </w:cols>
        </w:sectPr>
      </w:pPr>
    </w:p>
    <w:p>
      <w:pPr>
        <w:pStyle w:val="BodyText"/>
        <w:spacing w:before="123"/>
        <w:ind w:left="1276"/>
      </w:pPr>
      <w:r>
        <w:rPr/>
        <w:t>Chức năng của các bit trong thanh ghi trạng thái:</w:t>
      </w:r>
    </w:p>
    <w:p>
      <w:pPr>
        <w:pStyle w:val="BodyText"/>
        <w:spacing w:before="2"/>
        <w:rPr>
          <w:sz w:val="14"/>
        </w:rPr>
      </w:pPr>
      <w:r>
        <w:rPr/>
        <w:pict>
          <v:shape style="position:absolute;margin-left:114.529999pt;margin-top:9.394477pt;width:454.05pt;height:13.7pt;mso-position-horizontal-relative:page;mso-position-vertical-relative:paragraph;z-index:-15694336;mso-wrap-distance-left:0;mso-wrap-distance-right:0" type="#_x0000_t202" filled="true" fillcolor="#ccffff" stroked="false">
            <v:textbox inset="0,0,0,0">
              <w:txbxContent>
                <w:p>
                  <w:pPr>
                    <w:pStyle w:val="BodyText"/>
                    <w:tabs>
                      <w:tab w:pos="1286" w:val="left" w:leader="none"/>
                    </w:tabs>
                    <w:spacing w:line="263" w:lineRule="exact"/>
                    <w:ind w:left="28"/>
                  </w:pPr>
                  <w:r>
                    <w:rPr>
                      <w:spacing w:val="-3"/>
                    </w:rPr>
                    <w:t>Bit</w:t>
                  </w:r>
                  <w:r>
                    <w:rPr>
                      <w:spacing w:val="7"/>
                    </w:rPr>
                    <w:t> </w:t>
                  </w:r>
                  <w:r>
                    <w:rPr/>
                    <w:t>7</w:t>
                    <w:tab/>
                  </w:r>
                  <w:r>
                    <w:rPr>
                      <w:b/>
                    </w:rPr>
                    <w:t>IRP</w:t>
                  </w:r>
                  <w:r>
                    <w:rPr/>
                    <w:t>: </w:t>
                  </w:r>
                  <w:r>
                    <w:rPr>
                      <w:spacing w:val="-4"/>
                    </w:rPr>
                    <w:t>bit </w:t>
                  </w:r>
                  <w:r>
                    <w:rPr/>
                    <w:t>lựa chọn thanh ghi (dùng địa chỉ gián</w:t>
                  </w:r>
                  <w:r>
                    <w:rPr>
                      <w:spacing w:val="-3"/>
                    </w:rPr>
                    <w:t> </w:t>
                  </w:r>
                  <w:r>
                    <w:rPr/>
                    <w:t>tiếp).</w:t>
                  </w:r>
                </w:p>
              </w:txbxContent>
            </v:textbox>
            <v:fill type="solid"/>
            <w10:wrap type="topAndBottom"/>
          </v:shape>
        </w:pict>
      </w:r>
    </w:p>
    <w:p>
      <w:pPr>
        <w:pStyle w:val="BodyText"/>
        <w:spacing w:before="97"/>
        <w:ind w:left="2837"/>
      </w:pPr>
      <w:r>
        <w:rPr/>
        <w:t>1 = bank 2, 3 (100h-1FFh)</w:t>
      </w:r>
    </w:p>
    <w:p>
      <w:pPr>
        <w:spacing w:after="0"/>
        <w:sectPr>
          <w:type w:val="continuous"/>
          <w:pgSz w:w="11910" w:h="16840"/>
          <w:pgMar w:top="520" w:bottom="280" w:left="740" w:right="0"/>
        </w:sectPr>
      </w:pPr>
    </w:p>
    <w:p>
      <w:pPr>
        <w:pStyle w:val="BodyText"/>
        <w:spacing w:line="268" w:lineRule="exact"/>
        <w:ind w:left="2837"/>
      </w:pPr>
      <w:r>
        <w:rPr/>
        <w:t>0 = bank 0, 1 (000h- 0FFh)</w:t>
      </w:r>
    </w:p>
    <w:p>
      <w:pPr>
        <w:tabs>
          <w:tab w:pos="4417" w:val="left" w:leader="none"/>
          <w:tab w:pos="6959" w:val="left" w:leader="none"/>
          <w:tab w:pos="9348" w:val="left" w:leader="none"/>
        </w:tabs>
        <w:spacing w:before="161"/>
        <w:ind w:left="2259" w:right="0" w:firstLine="0"/>
        <w:jc w:val="left"/>
        <w:rPr>
          <w:rFonts w:ascii="Arial"/>
          <w:b/>
          <w:sz w:val="20"/>
        </w:rPr>
      </w:pPr>
      <w:r>
        <w:rPr>
          <w:rFonts w:ascii="Arial"/>
          <w:b/>
          <w:w w:val="85"/>
          <w:sz w:val="20"/>
        </w:rPr>
        <w:t>FILE</w:t>
      </w:r>
      <w:r>
        <w:rPr>
          <w:rFonts w:ascii="Arial"/>
          <w:b/>
          <w:spacing w:val="-22"/>
          <w:w w:val="85"/>
          <w:sz w:val="20"/>
        </w:rPr>
        <w:t> </w:t>
      </w:r>
      <w:r>
        <w:rPr>
          <w:rFonts w:ascii="Arial"/>
          <w:b/>
          <w:w w:val="85"/>
          <w:sz w:val="20"/>
        </w:rPr>
        <w:t>ADDRESS</w:t>
        <w:tab/>
        <w:t>FILE</w:t>
      </w:r>
      <w:r>
        <w:rPr>
          <w:rFonts w:ascii="Arial"/>
          <w:b/>
          <w:spacing w:val="-21"/>
          <w:w w:val="85"/>
          <w:sz w:val="20"/>
        </w:rPr>
        <w:t> </w:t>
      </w:r>
      <w:r>
        <w:rPr>
          <w:rFonts w:ascii="Arial"/>
          <w:b/>
          <w:w w:val="85"/>
          <w:sz w:val="20"/>
        </w:rPr>
        <w:t>ADDRESS</w:t>
        <w:tab/>
        <w:t>FILE</w:t>
      </w:r>
      <w:r>
        <w:rPr>
          <w:rFonts w:ascii="Arial"/>
          <w:b/>
          <w:spacing w:val="-22"/>
          <w:w w:val="85"/>
          <w:sz w:val="20"/>
        </w:rPr>
        <w:t> </w:t>
      </w:r>
      <w:r>
        <w:rPr>
          <w:rFonts w:ascii="Arial"/>
          <w:b/>
          <w:w w:val="85"/>
          <w:sz w:val="20"/>
        </w:rPr>
        <w:t>ADDRESS</w:t>
        <w:tab/>
      </w:r>
      <w:r>
        <w:rPr>
          <w:rFonts w:ascii="Arial"/>
          <w:b/>
          <w:w w:val="90"/>
          <w:sz w:val="20"/>
        </w:rPr>
        <w:t>FILE</w:t>
      </w:r>
      <w:r>
        <w:rPr>
          <w:rFonts w:ascii="Arial"/>
          <w:b/>
          <w:spacing w:val="-14"/>
          <w:w w:val="90"/>
          <w:sz w:val="20"/>
        </w:rPr>
        <w:t> </w:t>
      </w:r>
      <w:r>
        <w:rPr>
          <w:rFonts w:ascii="Arial"/>
          <w:b/>
          <w:w w:val="90"/>
          <w:sz w:val="20"/>
        </w:rPr>
        <w:t>ADDRESS</w:t>
      </w:r>
    </w:p>
    <w:p>
      <w:pPr>
        <w:pStyle w:val="BodyText"/>
        <w:spacing w:before="3"/>
        <w:rPr>
          <w:rFonts w:ascii="Arial"/>
          <w:b/>
          <w:sz w:val="10"/>
        </w:rPr>
      </w:pPr>
    </w:p>
    <w:p>
      <w:pPr>
        <w:spacing w:after="0"/>
        <w:rPr>
          <w:rFonts w:ascii="Arial"/>
          <w:sz w:val="10"/>
        </w:rPr>
        <w:sectPr>
          <w:pgSz w:w="11910" w:h="16840"/>
          <w:pgMar w:header="283" w:footer="472" w:top="640" w:bottom="660" w:left="740" w:right="0"/>
        </w:sectPr>
      </w:pPr>
    </w:p>
    <w:p>
      <w:pPr>
        <w:spacing w:before="67"/>
        <w:ind w:left="0" w:right="31" w:firstLine="0"/>
        <w:jc w:val="right"/>
        <w:rPr>
          <w:rFonts w:ascii="Arial"/>
          <w:b/>
          <w:sz w:val="20"/>
        </w:rPr>
      </w:pPr>
      <w:r>
        <w:rPr/>
        <w:pict>
          <v:group style="position:absolute;margin-left:72.097069pt;margin-top:-4.001951pt;width:81.150pt;height:501.7pt;mso-position-horizontal-relative:page;mso-position-vertical-relative:paragraph;z-index:15770112" coordorigin="1442,-80" coordsize="1623,10034">
            <v:shape style="position:absolute;left:1444;top:7793;width:1618;height:2158" coordorigin="1444,7794" coordsize="1618,2158" path="m3062,7794l2921,7948,2921,9951,3062,9797,3062,7794xm3062,7794l1585,7794,1444,7948,2921,7948,3062,7794xe" filled="true" fillcolor="#737a5d" stroked="false">
              <v:path arrowok="t"/>
              <v:fill type="solid"/>
            </v:shape>
            <v:shape style="position:absolute;left:1444;top:7793;width:1618;height:2158" coordorigin="1444,7794" coordsize="1618,2158" path="m1444,7948l2921,7948,2921,9951,3062,9797,3062,7794,2921,7948,3062,7794,1585,7794,1444,7948xe" filled="false" stroked="true" strokeweight=".214014pt" strokecolor="#404040">
              <v:path arrowok="t"/>
              <v:stroke dashstyle="solid"/>
            </v:shape>
            <v:shape style="position:absolute;left:1444;top:7947;width:1477;height:1991" type="#_x0000_t75" stroked="false">
              <v:imagedata r:id="rId78" o:title=""/>
            </v:shape>
            <v:shape style="position:absolute;left:1444;top:7947;width:1477;height:2004" coordorigin="1444,7948" coordsize="1477,2004" path="m1444,7948l1444,9951,2921,9951m1444,7948l2921,7948,2921,9951e" filled="false" stroked="true" strokeweight=".214015pt" strokecolor="#404040">
              <v:path arrowok="t"/>
              <v:stroke dashstyle="solid"/>
            </v:shape>
            <v:shape style="position:absolute;left:1444;top:7549;width:1618;height:399" coordorigin="1444,7550" coordsize="1618,399" path="m3062,7550l2921,7704,2921,7948,3062,7806,3062,7550xm3062,7550l1585,7550,1444,7704,2921,7704,3062,7550xe" filled="true" fillcolor="#737a5d" stroked="false">
              <v:path arrowok="t"/>
              <v:fill type="solid"/>
            </v:shape>
            <v:shape style="position:absolute;left:1444;top:7549;width:1618;height:399" coordorigin="1444,7550" coordsize="1618,399" path="m1444,7704l2921,7704,2921,7948,3062,7806,3062,7550,2921,7704,3062,7550,1585,7550,1444,7704xe" filled="false" stroked="true" strokeweight=".214017pt" strokecolor="#404040">
              <v:path arrowok="t"/>
              <v:stroke dashstyle="solid"/>
            </v:shape>
            <v:shape style="position:absolute;left:1444;top:7703;width:1477;height:244" type="#_x0000_t75" stroked="false">
              <v:imagedata r:id="rId79" o:title=""/>
            </v:shape>
            <v:shape style="position:absolute;left:1444;top:7703;width:1477;height:244" coordorigin="1444,7704" coordsize="1477,244" path="m1444,7704l1444,7948,2921,7948e" filled="false" stroked="true" strokeweight=".214017pt" strokecolor="#404040">
              <v:path arrowok="t"/>
              <v:stroke dashstyle="solid"/>
            </v:shape>
            <v:shape style="position:absolute;left:1444;top:7305;width:1618;height:399" coordorigin="1444,7306" coordsize="1618,399" path="m3062,7306l2921,7447,2921,7704,3062,7550,3062,7306xm3062,7306l1585,7306,1444,7447,2921,7447,3062,7306xe" filled="true" fillcolor="#737a5d" stroked="false">
              <v:path arrowok="t"/>
              <v:fill type="solid"/>
            </v:shape>
            <v:shape style="position:absolute;left:1444;top:7305;width:1618;height:399" coordorigin="1444,7306" coordsize="1618,399" path="m1444,7447l2921,7447,2921,7704,3062,7550,3062,7306,2921,7447,3062,7306,1585,7306,1444,7447xe" filled="false" stroked="true" strokeweight=".214017pt" strokecolor="#404040">
              <v:path arrowok="t"/>
              <v:stroke dashstyle="solid"/>
            </v:shape>
            <v:shape style="position:absolute;left:1444;top:7446;width:1477;height:244" type="#_x0000_t75" stroked="false">
              <v:imagedata r:id="rId80" o:title=""/>
            </v:shape>
            <v:shape style="position:absolute;left:1444;top:7061;width:1618;height:399" coordorigin="1444,7062" coordsize="1618,399" path="m3062,7062l2921,7203,2921,7460,3062,7306,3062,7062xm3062,7062l1585,7062,1444,7203,2921,7203,3062,7062xe" filled="true" fillcolor="#737a5d" stroked="false">
              <v:path arrowok="t"/>
              <v:fill type="solid"/>
            </v:shape>
            <v:shape style="position:absolute;left:1444;top:7061;width:1618;height:399" coordorigin="1444,7062" coordsize="1618,399" path="m1444,7203l2921,7203,2921,7460,3062,7306,3062,7062,2921,7203,3062,7062,1585,7062,1444,7203xe" filled="false" stroked="true" strokeweight=".214017pt" strokecolor="#404040">
              <v:path arrowok="t"/>
              <v:stroke dashstyle="solid"/>
            </v:shape>
            <v:shape style="position:absolute;left:1444;top:7202;width:1477;height:244" type="#_x0000_t75" stroked="false">
              <v:imagedata r:id="rId79" o:title=""/>
            </v:shape>
            <v:shape style="position:absolute;left:1444;top:6817;width:1618;height:386" coordorigin="1444,6818" coordsize="1618,386" path="m3062,6818l2921,6959,2921,7203,3062,7062,3062,6818xm3062,6818l1585,6818,1444,6959,2921,6959,3062,6818xe" filled="true" fillcolor="#737a5d" stroked="false">
              <v:path arrowok="t"/>
              <v:fill type="solid"/>
            </v:shape>
            <v:shape style="position:absolute;left:1444;top:6817;width:1618;height:386" coordorigin="1444,6818" coordsize="1618,386" path="m1444,6959l2921,6959,2921,7203,3062,7062,3062,6818,2921,6959,3062,6818,1585,6818,1444,6959xe" filled="false" stroked="true" strokeweight=".214017pt" strokecolor="#404040">
              <v:path arrowok="t"/>
              <v:stroke dashstyle="solid"/>
            </v:shape>
            <v:shape style="position:absolute;left:1444;top:6958;width:1477;height:244" type="#_x0000_t75" stroked="false">
              <v:imagedata r:id="rId81" o:title=""/>
            </v:shape>
            <v:shape style="position:absolute;left:1444;top:6560;width:1618;height:399" coordorigin="1444,6561" coordsize="1618,399" path="m3062,6561l2921,6715,2921,6959,3062,6818,3062,6561xm3062,6561l1585,6561,1444,6715,2921,6715,3062,6561xe" filled="true" fillcolor="#737a5d" stroked="false">
              <v:path arrowok="t"/>
              <v:fill type="solid"/>
            </v:shape>
            <v:shape style="position:absolute;left:1444;top:6560;width:1618;height:399" coordorigin="1444,6561" coordsize="1618,399" path="m1444,6715l2921,6715,2921,6959,3062,6818,3062,6561,2921,6715,3062,6561,1585,6561,1444,6715xe" filled="false" stroked="true" strokeweight=".214017pt" strokecolor="#404040">
              <v:path arrowok="t"/>
              <v:stroke dashstyle="solid"/>
            </v:shape>
            <v:shape style="position:absolute;left:1444;top:6715;width:1477;height:244" type="#_x0000_t75" stroked="false">
              <v:imagedata r:id="rId82" o:title=""/>
            </v:shape>
            <v:shape style="position:absolute;left:1444;top:6316;width:1618;height:399" coordorigin="1444,6317" coordsize="1618,399" path="m3062,6317l2921,6458,2921,6715,3062,6561,3062,6317xm3062,6317l1585,6317,1444,6458,2921,6458,3062,6317xe" filled="true" fillcolor="#737a5d" stroked="false">
              <v:path arrowok="t"/>
              <v:fill type="solid"/>
            </v:shape>
            <v:shape style="position:absolute;left:1444;top:6316;width:1618;height:399" coordorigin="1444,6317" coordsize="1618,399" path="m1444,6458l2921,6458,2921,6715,3062,6561,3062,6317,2921,6458,3062,6317,1585,6317,1444,6458xe" filled="false" stroked="true" strokeweight=".214017pt" strokecolor="#404040">
              <v:path arrowok="t"/>
              <v:stroke dashstyle="solid"/>
            </v:shape>
            <v:shape style="position:absolute;left:1444;top:6458;width:1477;height:244" type="#_x0000_t75" stroked="false">
              <v:imagedata r:id="rId79" o:title=""/>
            </v:shape>
            <v:shape style="position:absolute;left:1444;top:6072;width:1618;height:386" coordorigin="1444,6073" coordsize="1618,386" path="m3062,6073l2921,6214,2921,6458,3062,6317,3062,6073xm3062,6073l1585,6073,1444,6214,2921,6214,3062,6073xe" filled="true" fillcolor="#737a5d" stroked="false">
              <v:path arrowok="t"/>
              <v:fill type="solid"/>
            </v:shape>
            <v:shape style="position:absolute;left:1444;top:6072;width:1618;height:386" coordorigin="1444,6073" coordsize="1618,386" path="m1444,6214l2921,6214,2921,6458,3062,6317,3062,6073,2921,6214,3062,6073,1585,6073,1444,6214xe" filled="false" stroked="true" strokeweight=".214017pt" strokecolor="#404040">
              <v:path arrowok="t"/>
              <v:stroke dashstyle="solid"/>
            </v:shape>
            <v:shape style="position:absolute;left:1444;top:6214;width:1477;height:244" type="#_x0000_t75" stroked="false">
              <v:imagedata r:id="rId80" o:title=""/>
            </v:shape>
            <v:shape style="position:absolute;left:1444;top:5828;width:1618;height:386" coordorigin="1444,5829" coordsize="1618,386" path="m3062,5829l2921,5970,2921,6214,3062,6073,3062,5829xm3062,5829l1585,5829,1444,5970,2921,5970,3062,5829xe" filled="true" fillcolor="#737a5d" stroked="false">
              <v:path arrowok="t"/>
              <v:fill type="solid"/>
            </v:shape>
            <v:shape style="position:absolute;left:1444;top:5828;width:1618;height:386" coordorigin="1444,5829" coordsize="1618,386" path="m1444,5970l2921,5970,2921,6214,3062,6073,3062,5829,2921,5970,3062,5829,1585,5829,1444,5970xe" filled="false" stroked="true" strokeweight=".214017pt" strokecolor="#404040">
              <v:path arrowok="t"/>
              <v:stroke dashstyle="solid"/>
            </v:shape>
            <v:shape style="position:absolute;left:1444;top:5970;width:1477;height:244" type="#_x0000_t75" stroked="false">
              <v:imagedata r:id="rId79" o:title=""/>
            </v:shape>
            <v:shape style="position:absolute;left:1444;top:5585;width:1618;height:386" coordorigin="1444,5585" coordsize="1618,386" path="m3062,5585l2921,5726,2921,5970,3062,5829,3062,5585xm3062,5585l1585,5585,1444,5726,2921,5726,3062,5585xe" filled="true" fillcolor="#737a5d" stroked="false">
              <v:path arrowok="t"/>
              <v:fill type="solid"/>
            </v:shape>
            <v:shape style="position:absolute;left:1444;top:5585;width:1618;height:386" coordorigin="1444,5585" coordsize="1618,386" path="m1444,5726l2921,5726,2921,5970,3062,5829,3062,5585,2921,5726,3062,5585,1585,5585,1444,5726xe" filled="false" stroked="true" strokeweight=".214017pt" strokecolor="#404040">
              <v:path arrowok="t"/>
              <v:stroke dashstyle="solid"/>
            </v:shape>
            <v:shape style="position:absolute;left:1444;top:5726;width:1477;height:244" type="#_x0000_t75" stroked="false">
              <v:imagedata r:id="rId82" o:title=""/>
            </v:shape>
            <v:shape style="position:absolute;left:1444;top:5328;width:1618;height:399" coordorigin="1444,5328" coordsize="1618,399" path="m3062,5328l2921,5469,2921,5726,3062,5572,3062,5328xm3062,5328l1585,5328,1444,5469,2921,5469,3062,5328xe" filled="true" fillcolor="#737a5d" stroked="false">
              <v:path arrowok="t"/>
              <v:fill type="solid"/>
            </v:shape>
            <v:shape style="position:absolute;left:1444;top:5328;width:1618;height:399" coordorigin="1444,5328" coordsize="1618,399" path="m1444,5469l2921,5469,2921,5726,3062,5572,3062,5328,2921,5469,3062,5328,1585,5328,1444,5469xe" filled="false" stroked="true" strokeweight=".214017pt" strokecolor="#404040">
              <v:path arrowok="t"/>
              <v:stroke dashstyle="solid"/>
            </v:shape>
            <v:shape style="position:absolute;left:1444;top:5482;width:1477;height:244" type="#_x0000_t75" stroked="false">
              <v:imagedata r:id="rId81" o:title=""/>
            </v:shape>
            <v:shape style="position:absolute;left:1444;top:5084;width:1618;height:399" coordorigin="1444,5084" coordsize="1618,399" path="m3062,5084l2921,5225,2921,5482,3062,5328,3062,5084xm3062,5084l1585,5084,1444,5225,2921,5225,3062,5084xe" filled="true" fillcolor="#737a5d" stroked="false">
              <v:path arrowok="t"/>
              <v:fill type="solid"/>
            </v:shape>
            <v:shape style="position:absolute;left:1444;top:5084;width:1618;height:399" coordorigin="1444,5084" coordsize="1618,399" path="m1444,5225l2921,5225,2921,5482,3062,5328,3062,5084,2921,5225,3062,5084,1585,5084,1444,5225xe" filled="false" stroked="true" strokeweight=".214017pt" strokecolor="#404040">
              <v:path arrowok="t"/>
              <v:stroke dashstyle="solid"/>
            </v:shape>
            <v:shape style="position:absolute;left:1444;top:5238;width:1477;height:244" type="#_x0000_t75" stroked="false">
              <v:imagedata r:id="rId79" o:title=""/>
            </v:shape>
            <v:shape style="position:absolute;left:1444;top:4840;width:1618;height:399" coordorigin="1444,4840" coordsize="1618,399" path="m3062,4840l2921,4981,2921,5238,3062,5084,3062,4840xm3062,4840l1585,4840,1444,4981,2921,4981,3062,4840xe" filled="true" fillcolor="#737a5d" stroked="false">
              <v:path arrowok="t"/>
              <v:fill type="solid"/>
            </v:shape>
            <v:shape style="position:absolute;left:1444;top:4840;width:1618;height:399" coordorigin="1444,4840" coordsize="1618,399" path="m1444,4981l2921,4981,2921,5238,3062,5084,3062,4840,2921,4981,3062,4840,1585,4840,1444,4981xe" filled="false" stroked="true" strokeweight=".214017pt" strokecolor="#404040">
              <v:path arrowok="t"/>
              <v:stroke dashstyle="solid"/>
            </v:shape>
            <v:shape style="position:absolute;left:1444;top:4994;width:1477;height:244" type="#_x0000_t75" stroked="false">
              <v:imagedata r:id="rId80" o:title=""/>
            </v:shape>
            <v:shape style="position:absolute;left:1444;top:4596;width:1618;height:399" coordorigin="1444,4596" coordsize="1618,399" path="m3062,4596l2921,4737,2921,4994,3062,4840,3062,4596xm3062,4596l1585,4596,1444,4737,2921,4737,3062,4596xe" filled="true" fillcolor="#737a5d" stroked="false">
              <v:path arrowok="t"/>
              <v:fill type="solid"/>
            </v:shape>
            <v:shape style="position:absolute;left:1444;top:4596;width:1618;height:399" coordorigin="1444,4596" coordsize="1618,399" path="m1444,4737l2921,4737,2921,4994,3062,4840,3062,4596,2921,4737,3062,4596,1585,4596,1444,4737xe" filled="false" stroked="true" strokeweight=".214017pt" strokecolor="#404040">
              <v:path arrowok="t"/>
              <v:stroke dashstyle="solid"/>
            </v:shape>
            <v:shape style="position:absolute;left:1444;top:4750;width:1477;height:244" type="#_x0000_t75" stroked="false">
              <v:imagedata r:id="rId79" o:title=""/>
            </v:shape>
            <v:shape style="position:absolute;left:1444;top:4352;width:1618;height:399" coordorigin="1444,4352" coordsize="1618,399" path="m3062,4352l2921,4494,2921,4750,3062,4596,3062,4352xm3062,4352l1585,4352,1444,4494,2921,4494,3062,4352xe" filled="true" fillcolor="#737a5d" stroked="false">
              <v:path arrowok="t"/>
              <v:fill type="solid"/>
            </v:shape>
            <v:shape style="position:absolute;left:1444;top:4352;width:1618;height:399" coordorigin="1444,4352" coordsize="1618,399" path="m1444,4494l2921,4494,2921,4750,3062,4596,3062,4352,2921,4494,3062,4352,1585,4352,1444,4494xe" filled="false" stroked="true" strokeweight=".214017pt" strokecolor="#404040">
              <v:path arrowok="t"/>
              <v:stroke dashstyle="solid"/>
            </v:shape>
            <v:shape style="position:absolute;left:1444;top:4493;width:1477;height:257" type="#_x0000_t75" stroked="false">
              <v:imagedata r:id="rId83" o:title=""/>
            </v:shape>
            <v:shape style="position:absolute;left:1444;top:4108;width:1618;height:399" coordorigin="1444,4108" coordsize="1618,399" path="m3062,4108l2921,4250,2921,4506,3062,4352,3062,4108xm3062,4108l1585,4108,1444,4250,2921,4250,3062,4108xe" filled="true" fillcolor="#737a5d" stroked="false">
              <v:path arrowok="t"/>
              <v:fill type="solid"/>
            </v:shape>
            <v:shape style="position:absolute;left:1444;top:4108;width:1618;height:399" coordorigin="1444,4108" coordsize="1618,399" path="m1444,4250l2921,4250,2921,4506,3062,4352,3062,4108,2921,4250,3062,4108,1585,4108,1444,4250xe" filled="false" stroked="true" strokeweight=".214017pt" strokecolor="#404040">
              <v:path arrowok="t"/>
              <v:stroke dashstyle="solid"/>
            </v:shape>
            <v:shape style="position:absolute;left:1444;top:4249;width:1477;height:244" type="#_x0000_t75" stroked="false">
              <v:imagedata r:id="rId81" o:title=""/>
            </v:shape>
            <v:shape style="position:absolute;left:1444;top:3851;width:1618;height:399" coordorigin="1444,3851" coordsize="1618,399" path="m3062,3851l2921,4006,2921,4250,3062,4108,3062,3851xm3062,3851l1585,3851,1444,4006,2921,4006,3062,3851xe" filled="true" fillcolor="#737a5d" stroked="false">
              <v:path arrowok="t"/>
              <v:fill type="solid"/>
            </v:shape>
            <v:shape style="position:absolute;left:1444;top:3851;width:1618;height:399" coordorigin="1444,3851" coordsize="1618,399" path="m1444,4006l2921,4006,2921,4250,3062,4108,3062,3851,2921,4006,3062,3851,1585,3851,1444,4006xe" filled="false" stroked="true" strokeweight=".214017pt" strokecolor="#404040">
              <v:path arrowok="t"/>
              <v:stroke dashstyle="solid"/>
            </v:shape>
            <v:shape style="position:absolute;left:1444;top:4005;width:1477;height:244" type="#_x0000_t75" stroked="false">
              <v:imagedata r:id="rId82" o:title=""/>
            </v:shape>
            <v:shape style="position:absolute;left:1444;top:3607;width:1618;height:399" coordorigin="1444,3607" coordsize="1618,399" path="m3062,3607l2921,3762,2921,4006,3062,3864,3062,3607xm3062,3607l1585,3607,1444,3762,2921,3762,3062,3607xe" filled="true" fillcolor="#737a5d" stroked="false">
              <v:path arrowok="t"/>
              <v:fill type="solid"/>
            </v:shape>
            <v:shape style="position:absolute;left:1444;top:3607;width:1618;height:399" coordorigin="1444,3607" coordsize="1618,399" path="m1444,3762l2921,3762,2921,4006,3062,3864,3062,3607,2921,3762,3062,3607,1585,3607,1444,3762xe" filled="false" stroked="true" strokeweight=".214017pt" strokecolor="#404040">
              <v:path arrowok="t"/>
              <v:stroke dashstyle="solid"/>
            </v:shape>
            <v:shape style="position:absolute;left:1444;top:3761;width:1477;height:244" type="#_x0000_t75" stroked="false">
              <v:imagedata r:id="rId81" o:title=""/>
            </v:shape>
            <v:shape style="position:absolute;left:1444;top:3363;width:1618;height:399" coordorigin="1444,3363" coordsize="1618,399" path="m3062,3363l2921,3518,2921,3762,3062,3620,3062,3363xm3062,3363l1585,3363,1444,3518,2921,3518,3062,3363xe" filled="true" fillcolor="#737a5d" stroked="false">
              <v:path arrowok="t"/>
              <v:fill type="solid"/>
            </v:shape>
            <v:shape style="position:absolute;left:1444;top:3363;width:1618;height:399" coordorigin="1444,3363" coordsize="1618,399" path="m1444,3518l2921,3518,2921,3762,3062,3620,3062,3363,2921,3518,3062,3363,1585,3363,1444,3518xe" filled="false" stroked="true" strokeweight=".214017pt" strokecolor="#404040">
              <v:path arrowok="t"/>
              <v:stroke dashstyle="solid"/>
            </v:shape>
            <v:shape style="position:absolute;left:1444;top:3517;width:1477;height:244" type="#_x0000_t75" stroked="false">
              <v:imagedata r:id="rId82" o:title=""/>
            </v:shape>
            <v:shape style="position:absolute;left:1444;top:3119;width:1618;height:399" coordorigin="1444,3120" coordsize="1618,399" path="m3062,3120l2921,3274,2921,3518,3062,3376,3062,3120xm3062,3120l1585,3120,1444,3274,2921,3274,3062,3120xe" filled="true" fillcolor="#737a5d" stroked="false">
              <v:path arrowok="t"/>
              <v:fill type="solid"/>
            </v:shape>
            <v:shape style="position:absolute;left:1444;top:3119;width:1618;height:399" coordorigin="1444,3120" coordsize="1618,399" path="m1444,3274l2921,3274,2921,3518,3062,3376,3062,3120,2921,3274,3062,3120,1585,3120,1444,3274xe" filled="false" stroked="true" strokeweight=".214017pt" strokecolor="#404040">
              <v:path arrowok="t"/>
              <v:stroke dashstyle="solid"/>
            </v:shape>
            <v:shape style="position:absolute;left:1444;top:3273;width:1477;height:244" type="#_x0000_t75" stroked="false">
              <v:imagedata r:id="rId79" o:title=""/>
            </v:shape>
            <v:shape style="position:absolute;left:1444;top:2875;width:1618;height:399" coordorigin="1444,2876" coordsize="1618,399" path="m3062,2876l2921,3030,2921,3274,3062,3132,3062,2876xm3062,2876l1585,2876,1444,3030,2921,3030,3062,2876xe" filled="true" fillcolor="#737a5d" stroked="false">
              <v:path arrowok="t"/>
              <v:fill type="solid"/>
            </v:shape>
            <v:shape style="position:absolute;left:1444;top:2875;width:1618;height:399" coordorigin="1444,2876" coordsize="1618,399" path="m1444,3030l2921,3030,2921,3274,3062,3132,3062,2876,2921,3030,3062,2876,1585,2876,1444,3030xe" filled="false" stroked="true" strokeweight=".214017pt" strokecolor="#404040">
              <v:path arrowok="t"/>
              <v:stroke dashstyle="solid"/>
            </v:shape>
            <v:shape style="position:absolute;left:1444;top:3029;width:1477;height:244" type="#_x0000_t75" stroked="false">
              <v:imagedata r:id="rId81" o:title=""/>
            </v:shape>
            <v:shape style="position:absolute;left:1444;top:2631;width:1618;height:399" coordorigin="1444,2632" coordsize="1618,399" path="m3062,2632l2921,2773,2921,3030,3062,2876,3062,2632xm3062,2632l1585,2632,1444,2773,2921,2773,3062,2632xe" filled="true" fillcolor="#737a5d" stroked="false">
              <v:path arrowok="t"/>
              <v:fill type="solid"/>
            </v:shape>
            <v:shape style="position:absolute;left:1444;top:2631;width:1618;height:399" coordorigin="1444,2632" coordsize="1618,399" path="m1444,2773l2921,2773,2921,3030,3062,2876,3062,2632,2921,2773,3062,2632,1585,2632,1444,2773xe" filled="false" stroked="true" strokeweight=".214017pt" strokecolor="#404040">
              <v:path arrowok="t"/>
              <v:stroke dashstyle="solid"/>
            </v:shape>
            <v:shape style="position:absolute;left:1444;top:2772;width:1477;height:244" type="#_x0000_t75" stroked="false">
              <v:imagedata r:id="rId81" o:title=""/>
            </v:shape>
            <v:shape style="position:absolute;left:1444;top:2374;width:1618;height:399" coordorigin="1444,2375" coordsize="1618,399" path="m3062,2375l2921,2529,2921,2773,3062,2632,3062,2375xm3062,2375l1585,2375,1444,2529,2921,2529,3062,2375xe" filled="true" fillcolor="#737a5d" stroked="false">
              <v:path arrowok="t"/>
              <v:fill type="solid"/>
            </v:shape>
            <v:shape style="position:absolute;left:1444;top:2374;width:1618;height:399" coordorigin="1444,2375" coordsize="1618,399" path="m1444,2529l2921,2529,2921,2773,3062,2632,3062,2375,2921,2529,3062,2375,1585,2375,1444,2529xe" filled="false" stroked="true" strokeweight=".214017pt" strokecolor="#404040">
              <v:path arrowok="t"/>
              <v:stroke dashstyle="solid"/>
            </v:shape>
            <v:shape style="position:absolute;left:1444;top:2528;width:1477;height:244" type="#_x0000_t75" stroked="false">
              <v:imagedata r:id="rId79" o:title=""/>
            </v:shape>
            <v:shape style="position:absolute;left:1444;top:2130;width:1618;height:399" coordorigin="1444,2131" coordsize="1618,399" path="m3062,2131l2921,2285,2921,2529,3062,2388,3062,2131xm3062,2131l1585,2131,1444,2285,2921,2285,3062,2131xe" filled="true" fillcolor="#737a5d" stroked="false">
              <v:path arrowok="t"/>
              <v:fill type="solid"/>
            </v:shape>
            <v:shape style="position:absolute;left:1444;top:2130;width:1618;height:399" coordorigin="1444,2131" coordsize="1618,399" path="m1444,2285l2921,2285,2921,2529,3062,2388,3062,2131,2921,2285,3062,2131,1585,2131,1444,2285xe" filled="false" stroked="true" strokeweight=".214017pt" strokecolor="#404040">
              <v:path arrowok="t"/>
              <v:stroke dashstyle="solid"/>
            </v:shape>
            <v:shape style="position:absolute;left:1444;top:2284;width:1477;height:244" type="#_x0000_t75" stroked="false">
              <v:imagedata r:id="rId80" o:title=""/>
            </v:shape>
            <v:shape style="position:absolute;left:1444;top:1886;width:1618;height:399" coordorigin="1444,1887" coordsize="1618,399" path="m3062,1887l2921,2041,2921,2285,3062,2144,3062,1887xm3062,1887l1585,1887,1444,2041,2921,2041,3062,1887xe" filled="true" fillcolor="#677885" stroked="false">
              <v:path arrowok="t"/>
              <v:fill type="solid"/>
            </v:shape>
            <v:shape style="position:absolute;left:1444;top:1886;width:1618;height:399" coordorigin="1444,1887" coordsize="1618,399" path="m1444,2041l2921,2041,2921,2285,3062,2144,3062,1887,2921,2041,3062,1887,1585,1887,1444,2041xe" filled="false" stroked="true" strokeweight=".214017pt" strokecolor="#404040">
              <v:path arrowok="t"/>
              <v:stroke dashstyle="solid"/>
            </v:shape>
            <v:shape style="position:absolute;left:1444;top:2040;width:1477;height:244" type="#_x0000_t75" stroked="false">
              <v:imagedata r:id="rId84" o:title=""/>
            </v:shape>
            <v:shape style="position:absolute;left:1444;top:1642;width:1618;height:399" coordorigin="1444,1643" coordsize="1618,399" path="m3062,1643l2921,1797,2921,2041,3062,1900,3062,1643xm3062,1643l1585,1643,1444,1797,2921,1797,3062,1643xe" filled="true" fillcolor="#737a5d" stroked="false">
              <v:path arrowok="t"/>
              <v:fill type="solid"/>
            </v:shape>
            <v:shape style="position:absolute;left:1444;top:1642;width:1618;height:399" coordorigin="1444,1643" coordsize="1618,399" path="m1444,1797l2921,1797,2921,2041,3062,1900,3062,1643,2921,1797,3062,1643,1585,1643,1444,1797xe" filled="false" stroked="true" strokeweight=".214017pt" strokecolor="#404040">
              <v:path arrowok="t"/>
              <v:stroke dashstyle="solid"/>
            </v:shape>
            <v:shape style="position:absolute;left:1444;top:1796;width:1477;height:244" type="#_x0000_t75" stroked="false">
              <v:imagedata r:id="rId80" o:title=""/>
            </v:shape>
            <v:shape style="position:absolute;left:1444;top:1398;width:1618;height:399" coordorigin="1444,1399" coordsize="1618,399" path="m3062,1399l2921,1553,2921,1797,3062,1656,3062,1399xm3062,1399l1585,1399,1444,1553,2921,1553,3062,1399xe" filled="true" fillcolor="#737a5d" stroked="false">
              <v:path arrowok="t"/>
              <v:fill type="solid"/>
            </v:shape>
            <v:shape style="position:absolute;left:1444;top:1398;width:1618;height:399" coordorigin="1444,1399" coordsize="1618,399" path="m1444,1553l2921,1553,2921,1797,3062,1656,3062,1399,2921,1553,3062,1399,1585,1399,1444,1553xe" filled="false" stroked="true" strokeweight=".214017pt" strokecolor="#404040">
              <v:path arrowok="t"/>
              <v:stroke dashstyle="solid"/>
            </v:shape>
            <v:shape style="position:absolute;left:1444;top:1552;width:1477;height:244" type="#_x0000_t75" stroked="false">
              <v:imagedata r:id="rId79" o:title=""/>
            </v:shape>
            <v:shape style="position:absolute;left:1444;top:1154;width:1618;height:399" coordorigin="1444,1155" coordsize="1618,399" path="m3062,1155l2921,1296,2921,1553,3062,1399,3062,1155xm3062,1155l1585,1155,1444,1296,2921,1296,3062,1155xe" filled="true" fillcolor="#737a5d" stroked="false">
              <v:path arrowok="t"/>
              <v:fill type="solid"/>
            </v:shape>
            <v:shape style="position:absolute;left:1444;top:1154;width:1618;height:399" coordorigin="1444,1155" coordsize="1618,399" path="m1444,1296l2921,1296,2921,1553,3062,1399,3062,1155,2921,1296,3062,1155,1585,1155,1444,1296xe" filled="false" stroked="true" strokeweight=".214017pt" strokecolor="#404040">
              <v:path arrowok="t"/>
              <v:stroke dashstyle="solid"/>
            </v:shape>
            <v:shape style="position:absolute;left:1444;top:1308;width:1477;height:244" type="#_x0000_t75" stroked="false">
              <v:imagedata r:id="rId79" o:title=""/>
            </v:shape>
            <v:shape style="position:absolute;left:1444;top:898;width:1618;height:399" coordorigin="1444,898" coordsize="1618,399" path="m3062,898l2921,1052,2921,1296,3062,1155,3062,898xm3062,898l1585,898,1444,1052,2921,1052,3062,898xe" filled="true" fillcolor="#737a5d" stroked="false">
              <v:path arrowok="t"/>
              <v:fill type="solid"/>
            </v:shape>
            <v:shape style="position:absolute;left:1444;top:898;width:1618;height:399" coordorigin="1444,898" coordsize="1618,399" path="m1444,1052l2921,1052,2921,1296,3062,1155,3062,898,2921,1052,3062,898,1585,898,1444,1052xe" filled="false" stroked="true" strokeweight=".214017pt" strokecolor="#404040">
              <v:path arrowok="t"/>
              <v:stroke dashstyle="solid"/>
            </v:shape>
            <v:shape style="position:absolute;left:1444;top:1052;width:1477;height:244" type="#_x0000_t75" stroked="false">
              <v:imagedata r:id="rId79" o:title=""/>
            </v:shape>
            <v:shape style="position:absolute;left:1444;top:1052;width:1477;height:244" coordorigin="1444,1052" coordsize="1477,244" path="m1444,1052l1444,1296,2921,1296m1444,1052l2921,1052,2921,1296e" filled="false" stroked="true" strokeweight=".214015pt" strokecolor="#404040">
              <v:path arrowok="t"/>
              <v:stroke dashstyle="solid"/>
            </v:shape>
            <v:shape style="position:absolute;left:1444;top:654;width:1618;height:399" coordorigin="1444,654" coordsize="1618,399" path="m3062,654l2921,808,2921,1052,3062,911,3062,654xm3062,654l1585,654,1444,808,2921,808,3062,654xe" filled="true" fillcolor="#737a5d" stroked="false">
              <v:path arrowok="t"/>
              <v:fill type="solid"/>
            </v:shape>
            <v:shape style="position:absolute;left:1444;top:654;width:1618;height:399" coordorigin="1444,654" coordsize="1618,399" path="m1444,808l2921,808,2921,1052,3062,911,3062,654,2921,808,3062,654,1585,654,1444,808xe" filled="false" stroked="true" strokeweight=".214017pt" strokecolor="#404040">
              <v:path arrowok="t"/>
              <v:stroke dashstyle="solid"/>
            </v:shape>
            <v:shape style="position:absolute;left:1444;top:808;width:1477;height:244" type="#_x0000_t75" stroked="false">
              <v:imagedata r:id="rId81" o:title=""/>
            </v:shape>
            <v:shape style="position:absolute;left:1444;top:808;width:1477;height:244" coordorigin="1444,808" coordsize="1477,244" path="m1444,808l1444,1052,2921,1052m1444,808l2921,808,2921,1052e" filled="false" stroked="true" strokeweight=".214015pt" strokecolor="#404040">
              <v:path arrowok="t"/>
              <v:stroke dashstyle="solid"/>
            </v:shape>
            <v:shape style="position:absolute;left:1444;top:410;width:1618;height:399" coordorigin="1444,410" coordsize="1618,399" path="m3062,410l2921,564,2921,808,3062,667,3062,410xm3062,410l1585,410,1444,564,2921,564,3062,410xe" filled="true" fillcolor="#737a5d" stroked="false">
              <v:path arrowok="t"/>
              <v:fill type="solid"/>
            </v:shape>
            <v:shape style="position:absolute;left:1444;top:410;width:1618;height:399" coordorigin="1444,410" coordsize="1618,399" path="m1444,564l2921,564,2921,808,3062,667,3062,410,2921,564,3062,410,1585,410,1444,564xe" filled="false" stroked="true" strokeweight=".214017pt" strokecolor="#404040">
              <v:path arrowok="t"/>
              <v:stroke dashstyle="solid"/>
            </v:shape>
            <v:shape style="position:absolute;left:1444;top:564;width:1477;height:244" type="#_x0000_t75" stroked="false">
              <v:imagedata r:id="rId82" o:title=""/>
            </v:shape>
            <v:shape style="position:absolute;left:1444;top:564;width:1477;height:244" coordorigin="1444,564" coordsize="1477,244" path="m1444,564l1444,808,2921,808m1444,564l2921,564,2921,808e" filled="false" stroked="true" strokeweight=".214015pt" strokecolor="#404040">
              <v:path arrowok="t"/>
              <v:stroke dashstyle="solid"/>
            </v:shape>
            <v:shape style="position:absolute;left:1444;top:166;width:1618;height:399" coordorigin="1444,166" coordsize="1618,399" path="m3062,166l2921,320,2921,564,3062,423,3062,166xm3062,166l1585,166,1444,320,2921,320,3062,166xe" filled="true" fillcolor="#737a5d" stroked="false">
              <v:path arrowok="t"/>
              <v:fill type="solid"/>
            </v:shape>
            <v:shape style="position:absolute;left:1444;top:166;width:1618;height:399" coordorigin="1444,166" coordsize="1618,399" path="m1444,320l2921,320,2921,564,3062,423,3062,166,2921,320,3062,166,1585,166,1444,320xe" filled="false" stroked="true" strokeweight=".214017pt" strokecolor="#404040">
              <v:path arrowok="t"/>
              <v:stroke dashstyle="solid"/>
            </v:shape>
            <v:shape style="position:absolute;left:1444;top:320;width:1477;height:244" type="#_x0000_t75" stroked="false">
              <v:imagedata r:id="rId81" o:title=""/>
            </v:shape>
            <v:shape style="position:absolute;left:1444;top:320;width:1477;height:244" coordorigin="1444,320" coordsize="1477,244" path="m1444,320l1444,564,2921,564m1444,320l2921,320,2921,564e" filled="false" stroked="true" strokeweight=".214015pt" strokecolor="#404040">
              <v:path arrowok="t"/>
              <v:stroke dashstyle="solid"/>
            </v:shape>
            <v:shape style="position:absolute;left:1444;top:-78;width:1618;height:399" coordorigin="1444,-78" coordsize="1618,399" path="m3062,-78l2921,76,2921,320,3062,179,3062,-78xm3062,-78l1585,-78,1444,76,2921,76,3062,-78xe" filled="true" fillcolor="#737a5d" stroked="false">
              <v:path arrowok="t"/>
              <v:fill type="solid"/>
            </v:shape>
            <v:shape style="position:absolute;left:1444;top:-78;width:1618;height:399" coordorigin="1444,-78" coordsize="1618,399" path="m1444,76l2921,76,2921,320,3062,179,3062,-78,2921,76,3062,-78,1585,-78,1444,76xe" filled="false" stroked="true" strokeweight=".214017pt" strokecolor="#404040">
              <v:path arrowok="t"/>
              <v:stroke dashstyle="solid"/>
            </v:shape>
            <v:shape style="position:absolute;left:1444;top:76;width:1477;height:244" type="#_x0000_t75" stroked="false">
              <v:imagedata r:id="rId82" o:title=""/>
            </v:shape>
            <v:shape style="position:absolute;left:1444;top:76;width:1477;height:244" coordorigin="1444,76" coordsize="1477,244" path="m1444,76l1444,320,2921,320m1444,76l2921,76,2921,320e" filled="false" stroked="true" strokeweight=".214015pt" strokecolor="#404040">
              <v:path arrowok="t"/>
              <v:stroke dashstyle="solid"/>
            </v:shape>
            <v:shape style="position:absolute;left:1513;top:104;width:1352;height:7835" type="#_x0000_t202" filled="false" stroked="false">
              <v:textbox inset="0,0,0,0">
                <w:txbxContent>
                  <w:p>
                    <w:pPr>
                      <w:spacing w:line="196" w:lineRule="exact" w:before="0"/>
                      <w:ind w:left="0" w:right="18" w:firstLine="0"/>
                      <w:jc w:val="center"/>
                      <w:rPr>
                        <w:rFonts w:ascii="Arial"/>
                        <w:b/>
                        <w:sz w:val="20"/>
                      </w:rPr>
                    </w:pPr>
                    <w:r>
                      <w:rPr>
                        <w:rFonts w:ascii="Arial"/>
                        <w:b/>
                        <w:w w:val="95"/>
                        <w:sz w:val="20"/>
                      </w:rPr>
                      <w:t>Indirect </w:t>
                    </w:r>
                    <w:r>
                      <w:rPr>
                        <w:rFonts w:ascii="Arial"/>
                        <w:b/>
                        <w:spacing w:val="-3"/>
                        <w:w w:val="95"/>
                        <w:sz w:val="20"/>
                      </w:rPr>
                      <w:t>addr(*)</w:t>
                    </w:r>
                  </w:p>
                  <w:p>
                    <w:pPr>
                      <w:spacing w:line="256" w:lineRule="auto" w:before="14"/>
                      <w:ind w:left="258" w:right="276" w:firstLine="0"/>
                      <w:jc w:val="center"/>
                      <w:rPr>
                        <w:rFonts w:ascii="Arial"/>
                        <w:b/>
                        <w:sz w:val="20"/>
                      </w:rPr>
                    </w:pPr>
                    <w:r>
                      <w:rPr>
                        <w:rFonts w:ascii="Arial"/>
                        <w:b/>
                        <w:w w:val="95"/>
                        <w:sz w:val="20"/>
                      </w:rPr>
                      <w:t>TMR0 PCL </w:t>
                    </w:r>
                    <w:r>
                      <w:rPr>
                        <w:rFonts w:ascii="Arial"/>
                        <w:b/>
                        <w:w w:val="85"/>
                        <w:sz w:val="20"/>
                      </w:rPr>
                      <w:t>STATUS </w:t>
                    </w:r>
                    <w:r>
                      <w:rPr>
                        <w:rFonts w:ascii="Arial"/>
                        <w:b/>
                        <w:w w:val="95"/>
                        <w:sz w:val="20"/>
                      </w:rPr>
                      <w:t>FSR PORTA </w:t>
                    </w:r>
                    <w:r>
                      <w:rPr>
                        <w:rFonts w:ascii="Arial"/>
                        <w:b/>
                        <w:w w:val="90"/>
                        <w:sz w:val="20"/>
                      </w:rPr>
                      <w:t>PORTB PORTC </w:t>
                    </w:r>
                    <w:r>
                      <w:rPr>
                        <w:rFonts w:ascii="Arial"/>
                        <w:b/>
                        <w:w w:val="95"/>
                        <w:sz w:val="20"/>
                      </w:rPr>
                      <w:t>PORTD </w:t>
                    </w:r>
                    <w:r>
                      <w:rPr>
                        <w:rFonts w:ascii="Arial"/>
                        <w:b/>
                        <w:w w:val="90"/>
                        <w:sz w:val="20"/>
                      </w:rPr>
                      <w:t>PORTE </w:t>
                    </w:r>
                    <w:r>
                      <w:rPr>
                        <w:rFonts w:ascii="Arial"/>
                        <w:b/>
                        <w:w w:val="85"/>
                        <w:sz w:val="20"/>
                      </w:rPr>
                      <w:t>PCLATH </w:t>
                    </w:r>
                    <w:r>
                      <w:rPr>
                        <w:rFonts w:ascii="Arial"/>
                        <w:b/>
                        <w:w w:val="90"/>
                        <w:sz w:val="20"/>
                      </w:rPr>
                      <w:t>INTCON </w:t>
                    </w:r>
                    <w:r>
                      <w:rPr>
                        <w:rFonts w:ascii="Arial"/>
                        <w:b/>
                        <w:w w:val="95"/>
                        <w:sz w:val="20"/>
                      </w:rPr>
                      <w:t>PIR1 PIR2 TMR1L TMR1H T1CON TMR2 T2CON </w:t>
                    </w:r>
                    <w:r>
                      <w:rPr>
                        <w:rFonts w:ascii="Arial"/>
                        <w:b/>
                        <w:w w:val="85"/>
                        <w:sz w:val="20"/>
                      </w:rPr>
                      <w:t>SSPBUF SSPCON CCPR1L CCPR1H </w:t>
                    </w:r>
                    <w:r>
                      <w:rPr>
                        <w:rFonts w:ascii="Arial"/>
                        <w:b/>
                        <w:w w:val="80"/>
                        <w:sz w:val="20"/>
                      </w:rPr>
                      <w:t>CCP1CON </w:t>
                    </w:r>
                    <w:r>
                      <w:rPr>
                        <w:rFonts w:ascii="Arial"/>
                        <w:b/>
                        <w:w w:val="90"/>
                        <w:sz w:val="20"/>
                      </w:rPr>
                      <w:t>RCSTA TXREG RCREG </w:t>
                    </w:r>
                    <w:r>
                      <w:rPr>
                        <w:rFonts w:ascii="Arial"/>
                        <w:b/>
                        <w:w w:val="85"/>
                        <w:sz w:val="20"/>
                      </w:rPr>
                      <w:t>CCPR2L CCPR2H </w:t>
                    </w:r>
                    <w:r>
                      <w:rPr>
                        <w:rFonts w:ascii="Arial"/>
                        <w:b/>
                        <w:w w:val="80"/>
                        <w:sz w:val="20"/>
                      </w:rPr>
                      <w:t>CCP2CON </w:t>
                    </w:r>
                    <w:r>
                      <w:rPr>
                        <w:rFonts w:ascii="Arial"/>
                        <w:b/>
                        <w:w w:val="85"/>
                        <w:sz w:val="20"/>
                      </w:rPr>
                      <w:t>ADRESH </w:t>
                    </w:r>
                    <w:r>
                      <w:rPr>
                        <w:rFonts w:ascii="Arial"/>
                        <w:b/>
                        <w:w w:val="90"/>
                        <w:sz w:val="20"/>
                      </w:rPr>
                      <w:t>ADCON0</w:t>
                    </w:r>
                  </w:p>
                </w:txbxContent>
              </v:textbox>
              <w10:wrap type="none"/>
            </v:shape>
            <v:shape style="position:absolute;left:1572;top:8604;width:1233;height:699" type="#_x0000_t202" filled="false" stroked="false">
              <v:textbox inset="0,0,0,0">
                <w:txbxContent>
                  <w:p>
                    <w:pPr>
                      <w:spacing w:line="196" w:lineRule="exact" w:before="0"/>
                      <w:ind w:left="0" w:right="18" w:firstLine="0"/>
                      <w:jc w:val="center"/>
                      <w:rPr>
                        <w:rFonts w:ascii="Arial"/>
                        <w:b/>
                        <w:sz w:val="20"/>
                      </w:rPr>
                    </w:pPr>
                    <w:r>
                      <w:rPr>
                        <w:rFonts w:ascii="Arial"/>
                        <w:b/>
                        <w:w w:val="95"/>
                        <w:sz w:val="20"/>
                      </w:rPr>
                      <w:t>THANH GHI</w:t>
                    </w:r>
                  </w:p>
                  <w:p>
                    <w:pPr>
                      <w:spacing w:line="256" w:lineRule="auto" w:before="16"/>
                      <w:ind w:left="0" w:right="18" w:firstLine="0"/>
                      <w:jc w:val="center"/>
                      <w:rPr>
                        <w:rFonts w:ascii="Arial" w:hAnsi="Arial"/>
                        <w:b/>
                        <w:sz w:val="20"/>
                      </w:rPr>
                    </w:pPr>
                    <w:r>
                      <w:rPr>
                        <w:rFonts w:ascii="Arial" w:hAnsi="Arial"/>
                        <w:b/>
                        <w:w w:val="90"/>
                        <w:sz w:val="20"/>
                      </w:rPr>
                      <w:t>THÔNG </w:t>
                    </w:r>
                    <w:r>
                      <w:rPr>
                        <w:rFonts w:ascii="Arial" w:hAnsi="Arial"/>
                        <w:b/>
                        <w:spacing w:val="-5"/>
                        <w:w w:val="90"/>
                        <w:sz w:val="20"/>
                      </w:rPr>
                      <w:t>DỤNG </w:t>
                    </w:r>
                    <w:r>
                      <w:rPr>
                        <w:rFonts w:ascii="Arial" w:hAnsi="Arial"/>
                        <w:b/>
                        <w:sz w:val="20"/>
                      </w:rPr>
                      <w:t>96 BYTE</w:t>
                    </w:r>
                  </w:p>
                </w:txbxContent>
              </v:textbox>
              <w10:wrap type="none"/>
            </v:shape>
            <w10:wrap type="none"/>
          </v:group>
        </w:pict>
      </w:r>
      <w:r>
        <w:rPr>
          <w:rFonts w:ascii="Arial"/>
          <w:b/>
          <w:spacing w:val="-1"/>
          <w:w w:val="90"/>
          <w:sz w:val="20"/>
        </w:rPr>
        <w:t>00H</w:t>
      </w:r>
    </w:p>
    <w:p>
      <w:pPr>
        <w:spacing w:before="10"/>
        <w:ind w:left="0" w:right="29" w:firstLine="0"/>
        <w:jc w:val="right"/>
        <w:rPr>
          <w:rFonts w:ascii="Arial"/>
          <w:b/>
          <w:sz w:val="20"/>
        </w:rPr>
      </w:pPr>
      <w:r>
        <w:rPr>
          <w:rFonts w:ascii="Arial"/>
          <w:b/>
          <w:spacing w:val="-1"/>
          <w:w w:val="90"/>
          <w:sz w:val="20"/>
        </w:rPr>
        <w:t>01H</w:t>
      </w:r>
    </w:p>
    <w:p>
      <w:pPr>
        <w:spacing w:before="9"/>
        <w:ind w:left="0" w:right="29" w:firstLine="0"/>
        <w:jc w:val="right"/>
        <w:rPr>
          <w:rFonts w:ascii="Arial"/>
          <w:b/>
          <w:sz w:val="20"/>
        </w:rPr>
      </w:pPr>
      <w:r>
        <w:rPr>
          <w:rFonts w:ascii="Arial"/>
          <w:b/>
          <w:spacing w:val="-1"/>
          <w:w w:val="90"/>
          <w:sz w:val="20"/>
        </w:rPr>
        <w:t>02H</w:t>
      </w:r>
    </w:p>
    <w:p>
      <w:pPr>
        <w:spacing w:before="24"/>
        <w:ind w:left="0" w:right="29" w:firstLine="0"/>
        <w:jc w:val="right"/>
        <w:rPr>
          <w:rFonts w:ascii="Arial"/>
          <w:b/>
          <w:sz w:val="20"/>
        </w:rPr>
      </w:pPr>
      <w:r>
        <w:rPr>
          <w:rFonts w:ascii="Arial"/>
          <w:b/>
          <w:spacing w:val="-1"/>
          <w:w w:val="90"/>
          <w:sz w:val="20"/>
        </w:rPr>
        <w:t>03H</w:t>
      </w:r>
    </w:p>
    <w:p>
      <w:pPr>
        <w:spacing w:before="26"/>
        <w:ind w:left="0" w:right="29" w:firstLine="0"/>
        <w:jc w:val="right"/>
        <w:rPr>
          <w:rFonts w:ascii="Arial"/>
          <w:b/>
          <w:sz w:val="20"/>
        </w:rPr>
      </w:pPr>
      <w:r>
        <w:rPr>
          <w:rFonts w:ascii="Arial"/>
          <w:b/>
          <w:spacing w:val="-1"/>
          <w:w w:val="90"/>
          <w:sz w:val="20"/>
        </w:rPr>
        <w:t>04H</w:t>
      </w:r>
    </w:p>
    <w:p>
      <w:pPr>
        <w:spacing w:before="5"/>
        <w:ind w:left="0" w:right="29" w:firstLine="0"/>
        <w:jc w:val="right"/>
        <w:rPr>
          <w:rFonts w:ascii="Arial"/>
          <w:b/>
          <w:sz w:val="20"/>
        </w:rPr>
      </w:pPr>
      <w:r>
        <w:rPr>
          <w:rFonts w:ascii="Arial"/>
          <w:b/>
          <w:spacing w:val="-1"/>
          <w:w w:val="90"/>
          <w:sz w:val="20"/>
        </w:rPr>
        <w:t>05H</w:t>
      </w:r>
    </w:p>
    <w:p>
      <w:pPr>
        <w:spacing w:before="20"/>
        <w:ind w:left="0" w:right="29" w:firstLine="0"/>
        <w:jc w:val="right"/>
        <w:rPr>
          <w:rFonts w:ascii="Arial"/>
          <w:b/>
          <w:sz w:val="20"/>
        </w:rPr>
      </w:pPr>
      <w:r>
        <w:rPr>
          <w:rFonts w:ascii="Arial"/>
          <w:b/>
          <w:spacing w:val="-1"/>
          <w:w w:val="90"/>
          <w:sz w:val="20"/>
        </w:rPr>
        <w:t>06H</w:t>
      </w:r>
    </w:p>
    <w:p>
      <w:pPr>
        <w:spacing w:before="10"/>
        <w:ind w:left="0" w:right="29" w:firstLine="0"/>
        <w:jc w:val="right"/>
        <w:rPr>
          <w:rFonts w:ascii="Arial"/>
          <w:b/>
          <w:sz w:val="20"/>
        </w:rPr>
      </w:pPr>
      <w:r>
        <w:rPr>
          <w:rFonts w:ascii="Arial"/>
          <w:b/>
          <w:spacing w:val="-1"/>
          <w:w w:val="90"/>
          <w:sz w:val="20"/>
        </w:rPr>
        <w:t>07H</w:t>
      </w:r>
    </w:p>
    <w:p>
      <w:pPr>
        <w:spacing w:before="9"/>
        <w:ind w:left="0" w:right="29" w:firstLine="0"/>
        <w:jc w:val="right"/>
        <w:rPr>
          <w:rFonts w:ascii="Arial"/>
          <w:b/>
          <w:sz w:val="20"/>
        </w:rPr>
      </w:pPr>
      <w:r>
        <w:rPr>
          <w:rFonts w:ascii="Arial"/>
          <w:b/>
          <w:spacing w:val="-1"/>
          <w:w w:val="90"/>
          <w:sz w:val="20"/>
        </w:rPr>
        <w:t>08H</w:t>
      </w:r>
    </w:p>
    <w:p>
      <w:pPr>
        <w:spacing w:before="24"/>
        <w:ind w:left="0" w:right="18" w:firstLine="0"/>
        <w:jc w:val="right"/>
        <w:rPr>
          <w:rFonts w:ascii="Arial"/>
          <w:b/>
          <w:sz w:val="20"/>
        </w:rPr>
      </w:pPr>
      <w:r>
        <w:rPr>
          <w:rFonts w:ascii="Arial"/>
          <w:b/>
          <w:spacing w:val="-1"/>
          <w:w w:val="90"/>
          <w:sz w:val="20"/>
        </w:rPr>
        <w:t>09H</w:t>
      </w:r>
    </w:p>
    <w:p>
      <w:pPr>
        <w:spacing w:before="26"/>
        <w:ind w:left="0" w:right="0" w:firstLine="0"/>
        <w:jc w:val="right"/>
        <w:rPr>
          <w:rFonts w:ascii="Arial"/>
          <w:b/>
          <w:sz w:val="20"/>
        </w:rPr>
      </w:pPr>
      <w:r>
        <w:rPr>
          <w:rFonts w:ascii="Arial"/>
          <w:b/>
          <w:spacing w:val="-1"/>
          <w:w w:val="90"/>
          <w:sz w:val="20"/>
        </w:rPr>
        <w:t>0AH</w:t>
      </w:r>
    </w:p>
    <w:p>
      <w:pPr>
        <w:spacing w:before="5"/>
        <w:ind w:left="0" w:right="7" w:firstLine="0"/>
        <w:jc w:val="right"/>
        <w:rPr>
          <w:rFonts w:ascii="Arial"/>
          <w:b/>
          <w:sz w:val="20"/>
        </w:rPr>
      </w:pPr>
      <w:r>
        <w:rPr>
          <w:rFonts w:ascii="Arial"/>
          <w:b/>
          <w:spacing w:val="-1"/>
          <w:w w:val="85"/>
          <w:sz w:val="20"/>
        </w:rPr>
        <w:t>0BH</w:t>
      </w:r>
    </w:p>
    <w:p>
      <w:pPr>
        <w:spacing w:before="23"/>
        <w:ind w:left="0" w:right="24" w:firstLine="0"/>
        <w:jc w:val="right"/>
        <w:rPr>
          <w:rFonts w:ascii="Arial"/>
          <w:b/>
          <w:sz w:val="20"/>
        </w:rPr>
      </w:pPr>
      <w:r>
        <w:rPr>
          <w:rFonts w:ascii="Arial"/>
          <w:b/>
          <w:spacing w:val="-2"/>
          <w:w w:val="85"/>
          <w:sz w:val="20"/>
        </w:rPr>
        <w:t>0CH</w:t>
      </w:r>
    </w:p>
    <w:p>
      <w:pPr>
        <w:spacing w:before="10"/>
        <w:ind w:left="0" w:right="3" w:firstLine="0"/>
        <w:jc w:val="right"/>
        <w:rPr>
          <w:rFonts w:ascii="Arial"/>
          <w:b/>
          <w:sz w:val="20"/>
        </w:rPr>
      </w:pPr>
      <w:r>
        <w:rPr>
          <w:rFonts w:ascii="Arial"/>
          <w:b/>
          <w:spacing w:val="-1"/>
          <w:w w:val="90"/>
          <w:sz w:val="20"/>
        </w:rPr>
        <w:t>0DH</w:t>
      </w:r>
    </w:p>
    <w:p>
      <w:pPr>
        <w:spacing w:before="10"/>
        <w:ind w:left="0" w:right="22" w:firstLine="0"/>
        <w:jc w:val="right"/>
        <w:rPr>
          <w:rFonts w:ascii="Arial"/>
          <w:b/>
          <w:sz w:val="20"/>
        </w:rPr>
      </w:pPr>
      <w:r>
        <w:rPr>
          <w:rFonts w:ascii="Arial"/>
          <w:b/>
          <w:spacing w:val="-1"/>
          <w:w w:val="85"/>
          <w:sz w:val="20"/>
        </w:rPr>
        <w:t>0EH</w:t>
      </w:r>
    </w:p>
    <w:p>
      <w:pPr>
        <w:spacing w:before="23"/>
        <w:ind w:left="0" w:right="38" w:firstLine="0"/>
        <w:jc w:val="right"/>
        <w:rPr>
          <w:rFonts w:ascii="Arial"/>
          <w:b/>
          <w:sz w:val="20"/>
        </w:rPr>
      </w:pPr>
      <w:r>
        <w:rPr>
          <w:rFonts w:ascii="Arial"/>
          <w:b/>
          <w:spacing w:val="-1"/>
          <w:w w:val="85"/>
          <w:sz w:val="20"/>
        </w:rPr>
        <w:t>0FH</w:t>
      </w:r>
    </w:p>
    <w:p>
      <w:pPr>
        <w:spacing w:before="26"/>
        <w:ind w:left="0" w:right="18" w:firstLine="0"/>
        <w:jc w:val="right"/>
        <w:rPr>
          <w:rFonts w:ascii="Arial"/>
          <w:b/>
          <w:sz w:val="20"/>
        </w:rPr>
      </w:pPr>
      <w:r>
        <w:rPr>
          <w:rFonts w:ascii="Arial"/>
          <w:b/>
          <w:spacing w:val="-1"/>
          <w:w w:val="90"/>
          <w:sz w:val="20"/>
        </w:rPr>
        <w:t>10H</w:t>
      </w:r>
    </w:p>
    <w:p>
      <w:pPr>
        <w:spacing w:before="5"/>
        <w:ind w:left="0" w:right="18" w:firstLine="0"/>
        <w:jc w:val="right"/>
        <w:rPr>
          <w:rFonts w:ascii="Arial"/>
          <w:b/>
          <w:sz w:val="20"/>
        </w:rPr>
      </w:pPr>
      <w:r>
        <w:rPr>
          <w:rFonts w:ascii="Arial"/>
          <w:b/>
          <w:spacing w:val="-1"/>
          <w:w w:val="90"/>
          <w:sz w:val="20"/>
        </w:rPr>
        <w:t>11H</w:t>
      </w:r>
    </w:p>
    <w:p>
      <w:pPr>
        <w:spacing w:before="20"/>
        <w:ind w:left="0" w:right="18" w:firstLine="0"/>
        <w:jc w:val="right"/>
        <w:rPr>
          <w:rFonts w:ascii="Arial"/>
          <w:b/>
          <w:sz w:val="20"/>
        </w:rPr>
      </w:pPr>
      <w:r>
        <w:rPr>
          <w:rFonts w:ascii="Arial"/>
          <w:b/>
          <w:spacing w:val="-1"/>
          <w:w w:val="90"/>
          <w:sz w:val="20"/>
        </w:rPr>
        <w:t>12H</w:t>
      </w:r>
    </w:p>
    <w:p>
      <w:pPr>
        <w:spacing w:before="10"/>
        <w:ind w:left="0" w:right="18" w:firstLine="0"/>
        <w:jc w:val="right"/>
        <w:rPr>
          <w:rFonts w:ascii="Arial"/>
          <w:b/>
          <w:sz w:val="20"/>
        </w:rPr>
      </w:pPr>
      <w:r>
        <w:rPr>
          <w:rFonts w:ascii="Arial"/>
          <w:b/>
          <w:spacing w:val="-1"/>
          <w:w w:val="90"/>
          <w:sz w:val="20"/>
        </w:rPr>
        <w:t>13H</w:t>
      </w:r>
    </w:p>
    <w:p>
      <w:pPr>
        <w:spacing w:before="10"/>
        <w:ind w:left="0" w:right="18" w:firstLine="0"/>
        <w:jc w:val="right"/>
        <w:rPr>
          <w:rFonts w:ascii="Arial"/>
          <w:b/>
          <w:sz w:val="20"/>
        </w:rPr>
      </w:pPr>
      <w:r>
        <w:rPr>
          <w:rFonts w:ascii="Arial"/>
          <w:b/>
          <w:spacing w:val="-1"/>
          <w:w w:val="90"/>
          <w:sz w:val="20"/>
        </w:rPr>
        <w:t>14H</w:t>
      </w:r>
    </w:p>
    <w:p>
      <w:pPr>
        <w:spacing w:before="23"/>
        <w:ind w:left="0" w:right="29" w:firstLine="0"/>
        <w:jc w:val="right"/>
        <w:rPr>
          <w:rFonts w:ascii="Arial"/>
          <w:b/>
          <w:sz w:val="20"/>
        </w:rPr>
      </w:pPr>
      <w:r>
        <w:rPr>
          <w:rFonts w:ascii="Arial"/>
          <w:b/>
          <w:spacing w:val="-1"/>
          <w:w w:val="90"/>
          <w:sz w:val="20"/>
        </w:rPr>
        <w:t>15H</w:t>
      </w:r>
    </w:p>
    <w:p>
      <w:pPr>
        <w:spacing w:before="26"/>
        <w:ind w:left="0" w:right="18" w:firstLine="0"/>
        <w:jc w:val="right"/>
        <w:rPr>
          <w:rFonts w:ascii="Arial"/>
          <w:b/>
          <w:sz w:val="20"/>
        </w:rPr>
      </w:pPr>
      <w:r>
        <w:rPr>
          <w:rFonts w:ascii="Arial"/>
          <w:b/>
          <w:spacing w:val="-1"/>
          <w:w w:val="90"/>
          <w:sz w:val="20"/>
        </w:rPr>
        <w:t>16H</w:t>
      </w:r>
    </w:p>
    <w:p>
      <w:pPr>
        <w:spacing w:before="5"/>
        <w:ind w:left="0" w:right="18" w:firstLine="0"/>
        <w:jc w:val="right"/>
        <w:rPr>
          <w:rFonts w:ascii="Arial"/>
          <w:b/>
          <w:sz w:val="20"/>
        </w:rPr>
      </w:pPr>
      <w:r>
        <w:rPr>
          <w:rFonts w:ascii="Arial"/>
          <w:b/>
          <w:spacing w:val="-1"/>
          <w:w w:val="90"/>
          <w:sz w:val="20"/>
        </w:rPr>
        <w:t>17H</w:t>
      </w:r>
    </w:p>
    <w:p>
      <w:pPr>
        <w:spacing w:before="11"/>
        <w:ind w:left="0" w:right="29" w:firstLine="0"/>
        <w:jc w:val="right"/>
        <w:rPr>
          <w:rFonts w:ascii="Arial"/>
          <w:b/>
          <w:sz w:val="20"/>
        </w:rPr>
      </w:pPr>
      <w:r>
        <w:rPr>
          <w:rFonts w:ascii="Arial"/>
          <w:b/>
          <w:spacing w:val="-1"/>
          <w:w w:val="90"/>
          <w:sz w:val="20"/>
        </w:rPr>
        <w:t>18H</w:t>
      </w:r>
    </w:p>
    <w:p>
      <w:pPr>
        <w:spacing w:before="23"/>
        <w:ind w:left="0" w:right="18" w:firstLine="0"/>
        <w:jc w:val="right"/>
        <w:rPr>
          <w:rFonts w:ascii="Arial"/>
          <w:b/>
          <w:sz w:val="20"/>
        </w:rPr>
      </w:pPr>
      <w:r>
        <w:rPr>
          <w:rFonts w:ascii="Arial"/>
          <w:b/>
          <w:spacing w:val="-1"/>
          <w:w w:val="90"/>
          <w:sz w:val="20"/>
        </w:rPr>
        <w:t>19H</w:t>
      </w:r>
    </w:p>
    <w:p>
      <w:pPr>
        <w:spacing w:before="26"/>
        <w:ind w:left="0" w:right="0" w:firstLine="0"/>
        <w:jc w:val="right"/>
        <w:rPr>
          <w:rFonts w:ascii="Arial"/>
          <w:b/>
          <w:sz w:val="20"/>
        </w:rPr>
      </w:pPr>
      <w:r>
        <w:rPr>
          <w:rFonts w:ascii="Arial"/>
          <w:b/>
          <w:spacing w:val="-1"/>
          <w:w w:val="90"/>
          <w:sz w:val="20"/>
        </w:rPr>
        <w:t>1AH</w:t>
      </w:r>
    </w:p>
    <w:p>
      <w:pPr>
        <w:spacing w:before="5"/>
        <w:ind w:left="0" w:right="7" w:firstLine="0"/>
        <w:jc w:val="right"/>
        <w:rPr>
          <w:rFonts w:ascii="Arial"/>
          <w:b/>
          <w:sz w:val="20"/>
        </w:rPr>
      </w:pPr>
      <w:r>
        <w:rPr>
          <w:rFonts w:ascii="Arial"/>
          <w:b/>
          <w:spacing w:val="-1"/>
          <w:w w:val="85"/>
          <w:sz w:val="20"/>
        </w:rPr>
        <w:t>1BH</w:t>
      </w:r>
    </w:p>
    <w:p>
      <w:pPr>
        <w:spacing w:before="24"/>
        <w:ind w:left="0" w:right="24" w:firstLine="0"/>
        <w:jc w:val="right"/>
        <w:rPr>
          <w:rFonts w:ascii="Arial"/>
          <w:b/>
          <w:sz w:val="20"/>
        </w:rPr>
      </w:pPr>
      <w:r>
        <w:rPr>
          <w:rFonts w:ascii="Arial"/>
          <w:b/>
          <w:spacing w:val="-2"/>
          <w:w w:val="85"/>
          <w:sz w:val="20"/>
        </w:rPr>
        <w:t>1CH</w:t>
      </w:r>
    </w:p>
    <w:p>
      <w:pPr>
        <w:spacing w:before="9"/>
        <w:ind w:left="0" w:right="3" w:firstLine="0"/>
        <w:jc w:val="right"/>
        <w:rPr>
          <w:rFonts w:ascii="Arial"/>
          <w:b/>
          <w:sz w:val="20"/>
        </w:rPr>
      </w:pPr>
      <w:r>
        <w:rPr>
          <w:rFonts w:ascii="Arial"/>
          <w:b/>
          <w:spacing w:val="-1"/>
          <w:w w:val="90"/>
          <w:sz w:val="20"/>
        </w:rPr>
        <w:t>1DH</w:t>
      </w:r>
    </w:p>
    <w:p>
      <w:pPr>
        <w:spacing w:before="10"/>
        <w:ind w:left="0" w:right="22" w:firstLine="0"/>
        <w:jc w:val="right"/>
        <w:rPr>
          <w:rFonts w:ascii="Arial"/>
          <w:b/>
          <w:sz w:val="20"/>
        </w:rPr>
      </w:pPr>
      <w:r>
        <w:rPr>
          <w:rFonts w:ascii="Arial"/>
          <w:b/>
          <w:spacing w:val="-1"/>
          <w:w w:val="85"/>
          <w:sz w:val="20"/>
        </w:rPr>
        <w:t>1EH</w:t>
      </w:r>
    </w:p>
    <w:p>
      <w:pPr>
        <w:spacing w:line="211" w:lineRule="exact" w:before="23"/>
        <w:ind w:left="0" w:right="38" w:firstLine="0"/>
        <w:jc w:val="right"/>
        <w:rPr>
          <w:rFonts w:ascii="Arial"/>
          <w:b/>
          <w:sz w:val="20"/>
        </w:rPr>
      </w:pPr>
      <w:r>
        <w:rPr>
          <w:rFonts w:ascii="Arial"/>
          <w:b/>
          <w:spacing w:val="-1"/>
          <w:w w:val="85"/>
          <w:sz w:val="20"/>
        </w:rPr>
        <w:t>1FH</w:t>
      </w:r>
    </w:p>
    <w:p>
      <w:pPr>
        <w:spacing w:line="211" w:lineRule="exact" w:before="0"/>
        <w:ind w:left="0" w:right="29" w:firstLine="0"/>
        <w:jc w:val="right"/>
        <w:rPr>
          <w:rFonts w:ascii="Arial"/>
          <w:b/>
          <w:sz w:val="20"/>
        </w:rPr>
      </w:pPr>
      <w:r>
        <w:rPr>
          <w:rFonts w:ascii="Arial"/>
          <w:b/>
          <w:spacing w:val="-1"/>
          <w:w w:val="90"/>
          <w:sz w:val="20"/>
        </w:rPr>
        <w:t>20H</w:t>
      </w:r>
    </w:p>
    <w:p>
      <w:pPr>
        <w:spacing w:before="67"/>
        <w:ind w:left="1765" w:right="31" w:firstLine="0"/>
        <w:jc w:val="right"/>
        <w:rPr>
          <w:rFonts w:ascii="Arial"/>
          <w:b/>
          <w:sz w:val="20"/>
        </w:rPr>
      </w:pPr>
      <w:r>
        <w:rPr/>
        <w:br w:type="column"/>
      </w:r>
      <w:r>
        <w:rPr>
          <w:rFonts w:ascii="Arial"/>
          <w:b/>
          <w:spacing w:val="-1"/>
          <w:w w:val="90"/>
          <w:sz w:val="20"/>
        </w:rPr>
        <w:t>80H</w:t>
      </w:r>
    </w:p>
    <w:p>
      <w:pPr>
        <w:spacing w:before="10"/>
        <w:ind w:left="1765" w:right="29" w:firstLine="0"/>
        <w:jc w:val="right"/>
        <w:rPr>
          <w:rFonts w:ascii="Arial"/>
          <w:b/>
          <w:sz w:val="20"/>
        </w:rPr>
      </w:pPr>
      <w:r>
        <w:rPr/>
        <w:pict>
          <v:group style="position:absolute;margin-left:195.368393pt;margin-top:-18.836935pt;width:81.150pt;height:501.7pt;mso-position-horizontal-relative:page;mso-position-vertical-relative:paragraph;z-index:15768576" coordorigin="3907,-377" coordsize="1623,10034">
            <v:shape style="position:absolute;left:3909;top:8922;width:1618;height:732" coordorigin="3910,8922" coordsize="1618,732" path="m5527,8922l5386,9064,5386,9654,5527,9500,5527,8922xm5527,8922l4051,8922,3910,9064,5386,9064,5527,8922xe" filled="true" fillcolor="#737a5d" stroked="false">
              <v:path arrowok="t"/>
              <v:fill type="solid"/>
            </v:shape>
            <v:shape style="position:absolute;left:3909;top:8922;width:1618;height:732" coordorigin="3910,8922" coordsize="1618,732" path="m3910,9064l5386,9064,5386,9654,5527,9500,5527,8922,5386,9064,5527,8922,4051,8922,3910,9064xe" filled="false" stroked="true" strokeweight=".214016pt" strokecolor="#404040">
              <v:path arrowok="t"/>
              <v:stroke dashstyle="solid"/>
            </v:shape>
            <v:shape style="position:absolute;left:3909;top:9063;width:1477;height:578" type="#_x0000_t75" stroked="false">
              <v:imagedata r:id="rId85" o:title=""/>
            </v:shape>
            <v:shape style="position:absolute;left:3909;top:9063;width:1477;height:591" coordorigin="3910,9064" coordsize="1477,591" path="m3910,9064l3910,9654,5386,9654m3910,9064l5386,9064,5386,9654e" filled="false" stroked="true" strokeweight=".214015pt" strokecolor="#404040">
              <v:path arrowok="t"/>
              <v:stroke dashstyle="solid"/>
            </v:shape>
            <v:shape style="position:absolute;left:3909;top:7458;width:1618;height:1606" coordorigin="3910,7458" coordsize="1618,1606" path="m5527,7458l5386,7600,5386,9064,5527,8922,5527,7458xm5527,7458l4051,7458,3910,7600,5386,7600,5527,7458xe" filled="true" fillcolor="#737a5d" stroked="false">
              <v:path arrowok="t"/>
              <v:fill type="solid"/>
            </v:shape>
            <v:shape style="position:absolute;left:3909;top:7458;width:1618;height:1606" coordorigin="3910,7458" coordsize="1618,1606" path="m3910,7600l5386,7600,5386,9064,5527,8922,5527,7458,5386,7600,5527,7458,4051,7458,3910,7600xe" filled="false" stroked="true" strokeweight=".214015pt" strokecolor="#404040">
              <v:path arrowok="t"/>
              <v:stroke dashstyle="solid"/>
            </v:shape>
            <v:shape style="position:absolute;left:3909;top:7599;width:1477;height:1464" type="#_x0000_t75" stroked="false">
              <v:imagedata r:id="rId86" o:title=""/>
            </v:shape>
            <v:shape style="position:absolute;left:3909;top:7599;width:1477;height:1464" coordorigin="3910,7600" coordsize="1477,1464" path="m3910,7600l3910,9064,5386,9064m3910,7600l5386,7600,5386,9064e" filled="false" stroked="true" strokeweight=".214015pt" strokecolor="#404040">
              <v:path arrowok="t"/>
              <v:stroke dashstyle="solid"/>
            </v:shape>
            <v:shape style="position:absolute;left:3909;top:7252;width:1618;height:399" coordorigin="3910,7253" coordsize="1618,399" path="m5527,7253l5386,7407,5386,7651,5527,7510,5527,7253xm5527,7253l4051,7253,3910,7407,5386,7407,5527,7253xe" filled="true" fillcolor="#737a5d" stroked="false">
              <v:path arrowok="t"/>
              <v:fill type="solid"/>
            </v:shape>
            <v:shape style="position:absolute;left:3909;top:7252;width:1618;height:399" coordorigin="3910,7253" coordsize="1618,399" path="m3910,7407l5386,7407,5386,7651,5527,7510,5527,7253,5386,7407,5527,7253,4051,7253,3910,7407xe" filled="false" stroked="true" strokeweight=".214017pt" strokecolor="#404040">
              <v:path arrowok="t"/>
              <v:stroke dashstyle="solid"/>
            </v:shape>
            <v:shape style="position:absolute;left:3909;top:7407;width:1477;height:244" type="#_x0000_t75" stroked="false">
              <v:imagedata r:id="rId87" o:title=""/>
            </v:shape>
            <v:shape style="position:absolute;left:3909;top:7407;width:1477;height:244" coordorigin="3910,7407" coordsize="1477,244" path="m3910,7407l3910,7651,5386,7651e" filled="false" stroked="true" strokeweight=".214017pt" strokecolor="#404040">
              <v:path arrowok="t"/>
              <v:stroke dashstyle="solid"/>
            </v:shape>
            <v:shape style="position:absolute;left:3909;top:7009;width:1618;height:399" coordorigin="3910,7009" coordsize="1618,399" path="m5527,7009l5386,7150,5386,7407,5527,7253,5527,7009xm5527,7009l4051,7009,3910,7150,5386,7150,5527,7009xe" filled="true" fillcolor="#737a5d" stroked="false">
              <v:path arrowok="t"/>
              <v:fill type="solid"/>
            </v:shape>
            <v:shape style="position:absolute;left:3909;top:7009;width:1618;height:399" coordorigin="3910,7009" coordsize="1618,399" path="m3910,7150l5386,7150,5386,7407,5527,7253,5527,7009,5386,7150,5527,7009,4051,7009,3910,7150xe" filled="false" stroked="true" strokeweight=".214017pt" strokecolor="#404040">
              <v:path arrowok="t"/>
              <v:stroke dashstyle="solid"/>
            </v:shape>
            <v:shape style="position:absolute;left:3909;top:7150;width:1477;height:244" type="#_x0000_t75" stroked="false">
              <v:imagedata r:id="rId88" o:title=""/>
            </v:shape>
            <v:shape style="position:absolute;left:3909;top:6765;width:1618;height:399" coordorigin="3910,6765" coordsize="1618,399" path="m5527,6765l5386,6906,5386,7163,5527,7009,5527,6765xm5527,6765l4051,6765,3910,6906,5386,6906,5527,6765xe" filled="true" fillcolor="#737a5d" stroked="false">
              <v:path arrowok="t"/>
              <v:fill type="solid"/>
            </v:shape>
            <v:shape style="position:absolute;left:3909;top:6765;width:1618;height:399" coordorigin="3910,6765" coordsize="1618,399" path="m3910,6906l5386,6906,5386,7163,5527,7009,5527,6765,5386,6906,5527,6765,4051,6765,3910,6906xe" filled="false" stroked="true" strokeweight=".214017pt" strokecolor="#404040">
              <v:path arrowok="t"/>
              <v:stroke dashstyle="solid"/>
            </v:shape>
            <v:shape style="position:absolute;left:3909;top:6906;width:1477;height:244" type="#_x0000_t75" stroked="false">
              <v:imagedata r:id="rId87" o:title=""/>
            </v:shape>
            <v:shape style="position:absolute;left:3909;top:6521;width:1618;height:386" coordorigin="3910,6521" coordsize="1618,386" path="m5527,6521l5386,6662,5386,6906,5527,6765,5527,6521xm5527,6521l4051,6521,3910,6662,5386,6662,5527,6521xe" filled="true" fillcolor="#737a5d" stroked="false">
              <v:path arrowok="t"/>
              <v:fill type="solid"/>
            </v:shape>
            <v:shape style="position:absolute;left:3909;top:6521;width:1618;height:386" coordorigin="3910,6521" coordsize="1618,386" path="m3910,6662l5386,6662,5386,6906,5527,6765,5527,6521,5386,6662,5527,6521,4051,6521,3910,6662xe" filled="false" stroked="true" strokeweight=".214017pt" strokecolor="#404040">
              <v:path arrowok="t"/>
              <v:stroke dashstyle="solid"/>
            </v:shape>
            <v:shape style="position:absolute;left:3909;top:6662;width:1477;height:244" type="#_x0000_t75" stroked="false">
              <v:imagedata r:id="rId89" o:title=""/>
            </v:shape>
            <v:shape style="position:absolute;left:3909;top:6264;width:1618;height:399" coordorigin="3910,6264" coordsize="1618,399" path="m5527,6264l5386,6418,5386,6662,5527,6521,5527,6264xm5527,6264l4051,6264,3910,6418,5386,6418,5527,6264xe" filled="true" fillcolor="#737a5d" stroked="false">
              <v:path arrowok="t"/>
              <v:fill type="solid"/>
            </v:shape>
            <v:shape style="position:absolute;left:3909;top:6264;width:1618;height:399" coordorigin="3910,6264" coordsize="1618,399" path="m3910,6418l5386,6418,5386,6662,5527,6521,5527,6264,5386,6418,5527,6264,4051,6264,3910,6418xe" filled="false" stroked="true" strokeweight=".214017pt" strokecolor="#404040">
              <v:path arrowok="t"/>
              <v:stroke dashstyle="solid"/>
            </v:shape>
            <v:shape style="position:absolute;left:3909;top:6418;width:1477;height:244" type="#_x0000_t75" stroked="false">
              <v:imagedata r:id="rId90" o:title=""/>
            </v:shape>
            <v:shape style="position:absolute;left:3909;top:6020;width:1618;height:399" coordorigin="3910,6020" coordsize="1618,399" path="m5527,6020l5386,6161,5386,6418,5527,6264,5527,6020xm5527,6020l4051,6020,3910,6161,5386,6161,5527,6020xe" filled="true" fillcolor="#737a5d" stroked="false">
              <v:path arrowok="t"/>
              <v:fill type="solid"/>
            </v:shape>
            <v:shape style="position:absolute;left:3909;top:6020;width:1618;height:399" coordorigin="3910,6020" coordsize="1618,399" path="m3910,6161l5386,6161,5386,6418,5527,6264,5527,6020,5386,6161,5527,6020,4051,6020,3910,6161xe" filled="false" stroked="true" strokeweight=".214017pt" strokecolor="#404040">
              <v:path arrowok="t"/>
              <v:stroke dashstyle="solid"/>
            </v:shape>
            <v:shape style="position:absolute;left:3909;top:6161;width:1477;height:244" type="#_x0000_t75" stroked="false">
              <v:imagedata r:id="rId87" o:title=""/>
            </v:shape>
            <v:shape style="position:absolute;left:3909;top:5776;width:1618;height:386" coordorigin="3910,5776" coordsize="1618,386" path="m5527,5776l5386,5918,5386,6161,5527,6020,5527,5776xm5527,5776l4051,5776,3910,5918,5386,5918,5527,5776xe" filled="true" fillcolor="#737a5d" stroked="false">
              <v:path arrowok="t"/>
              <v:fill type="solid"/>
            </v:shape>
            <v:shape style="position:absolute;left:3909;top:5776;width:1618;height:386" coordorigin="3910,5776" coordsize="1618,386" path="m3910,5918l5386,5918,5386,6161,5527,6020,5527,5776,5386,5918,5527,5776,4051,5776,3910,5918xe" filled="false" stroked="true" strokeweight=".214017pt" strokecolor="#404040">
              <v:path arrowok="t"/>
              <v:stroke dashstyle="solid"/>
            </v:shape>
            <v:shape style="position:absolute;left:3909;top:5917;width:1477;height:244" type="#_x0000_t75" stroked="false">
              <v:imagedata r:id="rId88" o:title=""/>
            </v:shape>
            <v:shape style="position:absolute;left:3909;top:5532;width:1618;height:386" coordorigin="3910,5532" coordsize="1618,386" path="m5527,5532l5386,5674,5386,5918,5527,5776,5527,5532xm5527,5532l4051,5532,3910,5674,5386,5674,5527,5532xe" filled="true" fillcolor="#737a5d" stroked="false">
              <v:path arrowok="t"/>
              <v:fill type="solid"/>
            </v:shape>
            <v:shape style="position:absolute;left:3909;top:5532;width:1618;height:386" coordorigin="3910,5532" coordsize="1618,386" path="m3910,5674l5386,5674,5386,5918,5527,5776,5527,5532,5386,5674,5527,5532,4051,5532,3910,5674xe" filled="false" stroked="true" strokeweight=".214017pt" strokecolor="#404040">
              <v:path arrowok="t"/>
              <v:stroke dashstyle="solid"/>
            </v:shape>
            <v:shape style="position:absolute;left:3909;top:5673;width:1477;height:244" type="#_x0000_t75" stroked="false">
              <v:imagedata r:id="rId87" o:title=""/>
            </v:shape>
            <v:shape style="position:absolute;left:3909;top:5288;width:1618;height:386" coordorigin="3910,5288" coordsize="1618,386" path="m5527,5288l5386,5430,5386,5674,5527,5532,5527,5288xm5527,5288l4051,5288,3910,5430,5386,5430,5527,5288xe" filled="true" fillcolor="#737a5d" stroked="false">
              <v:path arrowok="t"/>
              <v:fill type="solid"/>
            </v:shape>
            <v:shape style="position:absolute;left:3909;top:5288;width:1618;height:386" coordorigin="3910,5288" coordsize="1618,386" path="m3910,5430l5386,5430,5386,5674,5527,5532,5527,5288,5386,5430,5527,5288,4051,5288,3910,5430xe" filled="false" stroked="true" strokeweight=".214017pt" strokecolor="#404040">
              <v:path arrowok="t"/>
              <v:stroke dashstyle="solid"/>
            </v:shape>
            <v:shape style="position:absolute;left:3909;top:5429;width:1477;height:244" type="#_x0000_t75" stroked="false">
              <v:imagedata r:id="rId90" o:title=""/>
            </v:shape>
            <v:shape style="position:absolute;left:3909;top:5031;width:1618;height:399" coordorigin="3910,5031" coordsize="1618,399" path="m5527,5031l5386,5173,5386,5430,5527,5275,5527,5031xm5527,5031l4051,5031,3910,5173,5386,5173,5527,5031xe" filled="true" fillcolor="#737a5d" stroked="false">
              <v:path arrowok="t"/>
              <v:fill type="solid"/>
            </v:shape>
            <v:shape style="position:absolute;left:3909;top:5031;width:1618;height:399" coordorigin="3910,5031" coordsize="1618,399" path="m3910,5173l5386,5173,5386,5430,5527,5275,5527,5031,5386,5173,5527,5031,4051,5031,3910,5173xe" filled="false" stroked="true" strokeweight=".214017pt" strokecolor="#404040">
              <v:path arrowok="t"/>
              <v:stroke dashstyle="solid"/>
            </v:shape>
            <v:shape style="position:absolute;left:3909;top:5185;width:1477;height:244" type="#_x0000_t75" stroked="false">
              <v:imagedata r:id="rId89" o:title=""/>
            </v:shape>
            <v:shape style="position:absolute;left:3909;top:4787;width:1618;height:399" coordorigin="3910,4787" coordsize="1618,399" path="m5527,4787l5386,4929,5386,5186,5527,5031,5527,4787xm5527,4787l4051,4787,3910,4929,5386,4929,5527,4787xe" filled="true" fillcolor="#737a5d" stroked="false">
              <v:path arrowok="t"/>
              <v:fill type="solid"/>
            </v:shape>
            <v:shape style="position:absolute;left:3909;top:4787;width:1618;height:399" coordorigin="3910,4787" coordsize="1618,399" path="m3910,4929l5386,4929,5386,5186,5527,5031,5527,4787,5386,4929,5527,4787,4051,4787,3910,4929xe" filled="false" stroked="true" strokeweight=".214017pt" strokecolor="#404040">
              <v:path arrowok="t"/>
              <v:stroke dashstyle="solid"/>
            </v:shape>
            <v:shape style="position:absolute;left:3909;top:4941;width:1477;height:244" type="#_x0000_t75" stroked="false">
              <v:imagedata r:id="rId87" o:title=""/>
            </v:shape>
            <v:shape style="position:absolute;left:3909;top:4543;width:1618;height:399" coordorigin="3910,4544" coordsize="1618,399" path="m5527,4544l5386,4685,5386,4942,5527,4787,5527,4544xm5527,4544l4051,4544,3910,4685,5386,4685,5527,4544xe" filled="true" fillcolor="#737a5d" stroked="false">
              <v:path arrowok="t"/>
              <v:fill type="solid"/>
            </v:shape>
            <v:shape style="position:absolute;left:3909;top:4543;width:1618;height:399" coordorigin="3910,4544" coordsize="1618,399" path="m3910,4685l5386,4685,5386,4942,5527,4787,5527,4544,5386,4685,5527,4544,4051,4544,3910,4685xe" filled="false" stroked="true" strokeweight=".214017pt" strokecolor="#404040">
              <v:path arrowok="t"/>
              <v:stroke dashstyle="solid"/>
            </v:shape>
            <v:shape style="position:absolute;left:3909;top:4697;width:1477;height:244" type="#_x0000_t75" stroked="false">
              <v:imagedata r:id="rId88" o:title=""/>
            </v:shape>
            <v:shape style="position:absolute;left:3909;top:4299;width:1618;height:399" coordorigin="3910,4300" coordsize="1618,399" path="m5527,4300l5386,4441,5386,4698,5527,4544,5527,4300xm5527,4300l4051,4300,3910,4441,5386,4441,5527,4300xe" filled="true" fillcolor="#737a5d" stroked="false">
              <v:path arrowok="t"/>
              <v:fill type="solid"/>
            </v:shape>
            <v:shape style="position:absolute;left:3909;top:4299;width:1618;height:399" coordorigin="3910,4300" coordsize="1618,399" path="m3910,4441l5386,4441,5386,4698,5527,4544,5527,4300,5386,4441,5527,4300,4051,4300,3910,4441xe" filled="false" stroked="true" strokeweight=".214017pt" strokecolor="#404040">
              <v:path arrowok="t"/>
              <v:stroke dashstyle="solid"/>
            </v:shape>
            <v:shape style="position:absolute;left:3909;top:4453;width:1477;height:244" type="#_x0000_t75" stroked="false">
              <v:imagedata r:id="rId87" o:title=""/>
            </v:shape>
            <v:shape style="position:absolute;left:3909;top:4055;width:1618;height:399" coordorigin="3910,4056" coordsize="1618,399" path="m5527,4056l5386,4197,5386,4454,5527,4300,5527,4056xm5527,4056l4051,4056,3910,4197,5386,4197,5527,4056xe" filled="true" fillcolor="#737a5d" stroked="false">
              <v:path arrowok="t"/>
              <v:fill type="solid"/>
            </v:shape>
            <v:shape style="position:absolute;left:3909;top:4055;width:1618;height:399" coordorigin="3910,4056" coordsize="1618,399" path="m3910,4197l5386,4197,5386,4454,5527,4300,5527,4056,5386,4197,5527,4056,4051,4056,3910,4197xe" filled="false" stroked="true" strokeweight=".214017pt" strokecolor="#404040">
              <v:path arrowok="t"/>
              <v:stroke dashstyle="solid"/>
            </v:shape>
            <v:shape style="position:absolute;left:3909;top:4196;width:1477;height:257" type="#_x0000_t75" stroked="false">
              <v:imagedata r:id="rId91" o:title=""/>
            </v:shape>
            <v:shape style="position:absolute;left:3909;top:3811;width:1618;height:399" coordorigin="3910,3812" coordsize="1618,399" path="m5527,3812l5386,3953,5386,4210,5527,4056,5527,3812xm5527,3812l4051,3812,3910,3953,5386,3953,5527,3812xe" filled="true" fillcolor="#737a5d" stroked="false">
              <v:path arrowok="t"/>
              <v:fill type="solid"/>
            </v:shape>
            <v:shape style="position:absolute;left:3909;top:3811;width:1618;height:399" coordorigin="3910,3812" coordsize="1618,399" path="m3910,3953l5386,3953,5386,4210,5527,4056,5527,3812,5386,3953,5527,3812,4051,3812,3910,3953xe" filled="false" stroked="true" strokeweight=".214017pt" strokecolor="#404040">
              <v:path arrowok="t"/>
              <v:stroke dashstyle="solid"/>
            </v:shape>
            <v:shape style="position:absolute;left:3909;top:3952;width:1477;height:244" type="#_x0000_t75" stroked="false">
              <v:imagedata r:id="rId89" o:title=""/>
            </v:shape>
            <v:shape style="position:absolute;left:3909;top:3554;width:1618;height:399" coordorigin="3910,3555" coordsize="1618,399" path="m5527,3555l5386,3709,5386,3953,5527,3812,5527,3555xm5527,3555l4051,3555,3910,3709,5386,3709,5527,3555xe" filled="true" fillcolor="#737a5d" stroked="false">
              <v:path arrowok="t"/>
              <v:fill type="solid"/>
            </v:shape>
            <v:shape style="position:absolute;left:3909;top:3554;width:1618;height:399" coordorigin="3910,3555" coordsize="1618,399" path="m3910,3709l5386,3709,5386,3953,5527,3812,5527,3555,5386,3709,5527,3555,4051,3555,3910,3709xe" filled="false" stroked="true" strokeweight=".214017pt" strokecolor="#404040">
              <v:path arrowok="t"/>
              <v:stroke dashstyle="solid"/>
            </v:shape>
            <v:shape style="position:absolute;left:3909;top:3708;width:1477;height:244" type="#_x0000_t75" stroked="false">
              <v:imagedata r:id="rId90" o:title=""/>
            </v:shape>
            <v:shape style="position:absolute;left:3909;top:3310;width:1618;height:399" coordorigin="3910,3311" coordsize="1618,399" path="m5527,3311l5386,3465,5386,3709,5527,3568,5527,3311xm5527,3311l4051,3311,3910,3465,5386,3465,5527,3311xe" filled="true" fillcolor="#737a5d" stroked="false">
              <v:path arrowok="t"/>
              <v:fill type="solid"/>
            </v:shape>
            <v:shape style="position:absolute;left:3909;top:3310;width:1618;height:399" coordorigin="3910,3311" coordsize="1618,399" path="m3910,3465l5386,3465,5386,3709,5527,3568,5527,3311,5386,3465,5527,3311,4051,3311,3910,3465xe" filled="false" stroked="true" strokeweight=".214017pt" strokecolor="#404040">
              <v:path arrowok="t"/>
              <v:stroke dashstyle="solid"/>
            </v:shape>
            <v:shape style="position:absolute;left:3909;top:3464;width:1477;height:244" type="#_x0000_t75" stroked="false">
              <v:imagedata r:id="rId89" o:title=""/>
            </v:shape>
            <v:shape style="position:absolute;left:3909;top:3066;width:1618;height:399" coordorigin="3910,3067" coordsize="1618,399" path="m5527,3067l5386,3221,5386,3465,5527,3324,5527,3067xm5527,3067l4051,3067,3910,3221,5386,3221,5527,3067xe" filled="true" fillcolor="#737a5d" stroked="false">
              <v:path arrowok="t"/>
              <v:fill type="solid"/>
            </v:shape>
            <v:shape style="position:absolute;left:3909;top:3066;width:1618;height:399" coordorigin="3910,3067" coordsize="1618,399" path="m3910,3221l5386,3221,5386,3465,5527,3324,5527,3067,5386,3221,5527,3067,4051,3067,3910,3221xe" filled="false" stroked="true" strokeweight=".214017pt" strokecolor="#404040">
              <v:path arrowok="t"/>
              <v:stroke dashstyle="solid"/>
            </v:shape>
            <v:shape style="position:absolute;left:3909;top:3220;width:1477;height:244" type="#_x0000_t75" stroked="false">
              <v:imagedata r:id="rId90" o:title=""/>
            </v:shape>
            <v:shape style="position:absolute;left:3909;top:2822;width:1618;height:399" coordorigin="3910,2823" coordsize="1618,399" path="m5527,2823l5386,2977,5386,3221,5527,3080,5527,2823xm5527,2823l4051,2823,3910,2977,5386,2977,5527,2823xe" filled="true" fillcolor="#737a5d" stroked="false">
              <v:path arrowok="t"/>
              <v:fill type="solid"/>
            </v:shape>
            <v:shape style="position:absolute;left:3909;top:2822;width:1618;height:399" coordorigin="3910,2823" coordsize="1618,399" path="m3910,2977l5386,2977,5386,3221,5527,3080,5527,2823,5386,2977,5527,2823,4051,2823,3910,2977xe" filled="false" stroked="true" strokeweight=".214017pt" strokecolor="#404040">
              <v:path arrowok="t"/>
              <v:stroke dashstyle="solid"/>
            </v:shape>
            <v:shape style="position:absolute;left:3909;top:2976;width:1477;height:244" type="#_x0000_t75" stroked="false">
              <v:imagedata r:id="rId87" o:title=""/>
            </v:shape>
            <v:shape style="position:absolute;left:3909;top:2578;width:1618;height:399" coordorigin="3910,2579" coordsize="1618,399" path="m5527,2579l5386,2733,5386,2977,5527,2836,5527,2579xm5527,2579l4051,2579,3910,2733,5386,2733,5527,2579xe" filled="true" fillcolor="#737a5d" stroked="false">
              <v:path arrowok="t"/>
              <v:fill type="solid"/>
            </v:shape>
            <v:shape style="position:absolute;left:3909;top:2578;width:1618;height:399" coordorigin="3910,2579" coordsize="1618,399" path="m3910,2733l5386,2733,5386,2977,5527,2836,5527,2579,5386,2733,5527,2579,4051,2579,3910,2733xe" filled="false" stroked="true" strokeweight=".214017pt" strokecolor="#404040">
              <v:path arrowok="t"/>
              <v:stroke dashstyle="solid"/>
            </v:shape>
            <v:shape style="position:absolute;left:3909;top:2732;width:1477;height:244" type="#_x0000_t75" stroked="false">
              <v:imagedata r:id="rId89" o:title=""/>
            </v:shape>
            <v:shape style="position:absolute;left:3909;top:2334;width:1618;height:399" coordorigin="3910,2335" coordsize="1618,399" path="m5527,2335l5386,2476,5386,2733,5527,2579,5527,2335xm5527,2335l4051,2335,3910,2476,5386,2476,5527,2335xe" filled="true" fillcolor="#737a5d" stroked="false">
              <v:path arrowok="t"/>
              <v:fill type="solid"/>
            </v:shape>
            <v:shape style="position:absolute;left:3909;top:2334;width:1618;height:399" coordorigin="3910,2335" coordsize="1618,399" path="m3910,2476l5386,2476,5386,2733,5527,2579,5527,2335,5386,2476,5527,2335,4051,2335,3910,2476xe" filled="false" stroked="true" strokeweight=".214017pt" strokecolor="#404040">
              <v:path arrowok="t"/>
              <v:stroke dashstyle="solid"/>
            </v:shape>
            <v:shape style="position:absolute;left:3909;top:2476;width:1477;height:244" type="#_x0000_t75" stroked="false">
              <v:imagedata r:id="rId89" o:title=""/>
            </v:shape>
            <v:shape style="position:absolute;left:3909;top:2078;width:1618;height:399" coordorigin="3910,2078" coordsize="1618,399" path="m5527,2078l5386,2232,5386,2476,5527,2335,5527,2078xm5527,2078l4051,2078,3910,2232,5386,2232,5527,2078xe" filled="true" fillcolor="#737a5d" stroked="false">
              <v:path arrowok="t"/>
              <v:fill type="solid"/>
            </v:shape>
            <v:shape style="position:absolute;left:3909;top:2078;width:1618;height:399" coordorigin="3910,2078" coordsize="1618,399" path="m3910,2232l5386,2232,5386,2476,5527,2335,5527,2078,5386,2232,5527,2078,4051,2078,3910,2232xe" filled="false" stroked="true" strokeweight=".214017pt" strokecolor="#404040">
              <v:path arrowok="t"/>
              <v:stroke dashstyle="solid"/>
            </v:shape>
            <v:shape style="position:absolute;left:3909;top:2232;width:1477;height:244" type="#_x0000_t75" stroked="false">
              <v:imagedata r:id="rId87" o:title=""/>
            </v:shape>
            <v:shape style="position:absolute;left:3909;top:1834;width:1618;height:399" coordorigin="3910,1834" coordsize="1618,399" path="m5527,1834l5386,1988,5386,2232,5527,2091,5527,1834xm5527,1834l4051,1834,3910,1988,5386,1988,5527,1834xe" filled="true" fillcolor="#737a5d" stroked="false">
              <v:path arrowok="t"/>
              <v:fill type="solid"/>
            </v:shape>
            <v:shape style="position:absolute;left:3909;top:1834;width:1618;height:399" coordorigin="3910,1834" coordsize="1618,399" path="m3910,1988l5386,1988,5386,2232,5527,2091,5527,1834,5386,1988,5527,1834,4051,1834,3910,1988xe" filled="false" stroked="true" strokeweight=".214017pt" strokecolor="#404040">
              <v:path arrowok="t"/>
              <v:stroke dashstyle="solid"/>
            </v:shape>
            <v:shape style="position:absolute;left:3909;top:1988;width:1477;height:244" type="#_x0000_t75" stroked="false">
              <v:imagedata r:id="rId88" o:title=""/>
            </v:shape>
            <v:shape style="position:absolute;left:3909;top:1590;width:1618;height:399" coordorigin="3910,1590" coordsize="1618,399" path="m5527,1590l5386,1744,5386,1988,5527,1847,5527,1590xm5527,1590l4051,1590,3910,1744,5386,1744,5527,1590xe" filled="true" fillcolor="#677885" stroked="false">
              <v:path arrowok="t"/>
              <v:fill type="solid"/>
            </v:shape>
            <v:shape style="position:absolute;left:3909;top:1590;width:1618;height:399" coordorigin="3910,1590" coordsize="1618,399" path="m3910,1744l5386,1744,5386,1988,5527,1847,5527,1590,5386,1744,5527,1590,4051,1590,3910,1744xe" filled="false" stroked="true" strokeweight=".214017pt" strokecolor="#404040">
              <v:path arrowok="t"/>
              <v:stroke dashstyle="solid"/>
            </v:shape>
            <v:shape style="position:absolute;left:3909;top:1744;width:1477;height:244" type="#_x0000_t75" stroked="false">
              <v:imagedata r:id="rId92" o:title=""/>
            </v:shape>
            <v:shape style="position:absolute;left:3909;top:1346;width:1618;height:399" coordorigin="3910,1346" coordsize="1618,399" path="m5527,1346l5386,1500,5386,1744,5527,1603,5527,1346xm5527,1346l4051,1346,3910,1500,5386,1500,5527,1346xe" filled="true" fillcolor="#737a5d" stroked="false">
              <v:path arrowok="t"/>
              <v:fill type="solid"/>
            </v:shape>
            <v:shape style="position:absolute;left:3909;top:1346;width:1618;height:399" coordorigin="3910,1346" coordsize="1618,399" path="m3910,1500l5386,1500,5386,1744,5527,1603,5527,1346,5386,1500,5527,1346,4051,1346,3910,1500xe" filled="false" stroked="true" strokeweight=".214017pt" strokecolor="#404040">
              <v:path arrowok="t"/>
              <v:stroke dashstyle="solid"/>
            </v:shape>
            <v:shape style="position:absolute;left:3909;top:1500;width:1477;height:244" type="#_x0000_t75" stroked="false">
              <v:imagedata r:id="rId88" o:title=""/>
            </v:shape>
            <v:shape style="position:absolute;left:3909;top:1102;width:1618;height:399" coordorigin="3910,1102" coordsize="1618,399" path="m5527,1102l5386,1256,5386,1500,5527,1359,5527,1102xm5527,1102l4051,1102,3910,1256,5386,1256,5527,1102xe" filled="true" fillcolor="#737a5d" stroked="false">
              <v:path arrowok="t"/>
              <v:fill type="solid"/>
            </v:shape>
            <v:shape style="position:absolute;left:3909;top:1102;width:1618;height:399" coordorigin="3910,1102" coordsize="1618,399" path="m3910,1256l5386,1256,5386,1500,5527,1359,5527,1102,5386,1256,5527,1102,4051,1102,3910,1256xe" filled="false" stroked="true" strokeweight=".214017pt" strokecolor="#404040">
              <v:path arrowok="t"/>
              <v:stroke dashstyle="solid"/>
            </v:shape>
            <v:shape style="position:absolute;left:3909;top:1256;width:1477;height:244" type="#_x0000_t75" stroked="false">
              <v:imagedata r:id="rId87" o:title=""/>
            </v:shape>
            <v:shape style="position:absolute;left:3909;top:858;width:1618;height:399" coordorigin="3910,858" coordsize="1618,399" path="m5527,858l5386,999,5386,1256,5527,1102,5527,858xm5527,858l4051,858,3910,999,5386,999,5527,858xe" filled="true" fillcolor="#737a5d" stroked="false">
              <v:path arrowok="t"/>
              <v:fill type="solid"/>
            </v:shape>
            <v:shape style="position:absolute;left:3909;top:858;width:1618;height:399" coordorigin="3910,858" coordsize="1618,399" path="m3910,999l5386,999,5386,1256,5527,1102,5527,858,5386,999,5527,858,4051,858,3910,999xe" filled="false" stroked="true" strokeweight=".214017pt" strokecolor="#404040">
              <v:path arrowok="t"/>
              <v:stroke dashstyle="solid"/>
            </v:shape>
            <v:shape style="position:absolute;left:3909;top:1012;width:1477;height:244" type="#_x0000_t75" stroked="false">
              <v:imagedata r:id="rId87" o:title=""/>
            </v:shape>
            <v:shape style="position:absolute;left:3909;top:601;width:1618;height:399" coordorigin="3910,601" coordsize="1618,399" path="m5527,601l5386,755,5386,999,5527,858,5527,601xm5527,601l4051,601,3910,755,5386,755,5527,601xe" filled="true" fillcolor="#737a5d" stroked="false">
              <v:path arrowok="t"/>
              <v:fill type="solid"/>
            </v:shape>
            <v:shape style="position:absolute;left:3909;top:601;width:1618;height:399" coordorigin="3910,601" coordsize="1618,399" path="m3910,755l5386,755,5386,999,5527,858,5527,601,5386,755,5527,601,4051,601,3910,755xe" filled="false" stroked="true" strokeweight=".214017pt" strokecolor="#404040">
              <v:path arrowok="t"/>
              <v:stroke dashstyle="solid"/>
            </v:shape>
            <v:shape style="position:absolute;left:3909;top:755;width:1477;height:244" type="#_x0000_t75" stroked="false">
              <v:imagedata r:id="rId87" o:title=""/>
            </v:shape>
            <v:shape style="position:absolute;left:3909;top:755;width:1477;height:244" coordorigin="3910,755" coordsize="1477,244" path="m3910,755l3910,999,5386,999m3910,755l5386,755,5386,999e" filled="false" stroked="true" strokeweight=".214015pt" strokecolor="#404040">
              <v:path arrowok="t"/>
              <v:stroke dashstyle="solid"/>
            </v:shape>
            <v:shape style="position:absolute;left:3909;top:357;width:1618;height:399" coordorigin="3910,357" coordsize="1618,399" path="m5527,357l5386,511,5386,755,5527,614,5527,357xm5527,357l4051,357,3910,511,5386,511,5527,357xe" filled="true" fillcolor="#737a5d" stroked="false">
              <v:path arrowok="t"/>
              <v:fill type="solid"/>
            </v:shape>
            <v:shape style="position:absolute;left:3909;top:357;width:1618;height:399" coordorigin="3910,357" coordsize="1618,399" path="m3910,511l5386,511,5386,755,5527,614,5527,357,5386,511,5527,357,4051,357,3910,511xe" filled="false" stroked="true" strokeweight=".214017pt" strokecolor="#404040">
              <v:path arrowok="t"/>
              <v:stroke dashstyle="solid"/>
            </v:shape>
            <v:shape style="position:absolute;left:3909;top:511;width:1477;height:244" type="#_x0000_t75" stroked="false">
              <v:imagedata r:id="rId89" o:title=""/>
            </v:shape>
            <v:shape style="position:absolute;left:3909;top:511;width:1477;height:244" coordorigin="3910,511" coordsize="1477,244" path="m3910,511l3910,755,5386,755m3910,511l5386,511,5386,755e" filled="false" stroked="true" strokeweight=".214015pt" strokecolor="#404040">
              <v:path arrowok="t"/>
              <v:stroke dashstyle="solid"/>
            </v:shape>
            <v:shape style="position:absolute;left:3909;top:113;width:1618;height:399" coordorigin="3910,113" coordsize="1618,399" path="m5527,113l5386,267,5386,511,5527,370,5527,113xm5527,113l4051,113,3910,267,5386,267,5527,113xe" filled="true" fillcolor="#737a5d" stroked="false">
              <v:path arrowok="t"/>
              <v:fill type="solid"/>
            </v:shape>
            <v:shape style="position:absolute;left:3909;top:113;width:1618;height:399" coordorigin="3910,113" coordsize="1618,399" path="m3910,267l5386,267,5386,511,5527,370,5527,113,5386,267,5527,113,4051,113,3910,267xe" filled="false" stroked="true" strokeweight=".214017pt" strokecolor="#404040">
              <v:path arrowok="t"/>
              <v:stroke dashstyle="solid"/>
            </v:shape>
            <v:shape style="position:absolute;left:3909;top:267;width:1477;height:244" type="#_x0000_t75" stroked="false">
              <v:imagedata r:id="rId90" o:title=""/>
            </v:shape>
            <v:shape style="position:absolute;left:3909;top:267;width:1477;height:244" coordorigin="3910,267" coordsize="1477,244" path="m3910,267l3910,511,5386,511m3910,267l5386,267,5386,511e" filled="false" stroked="true" strokeweight=".214015pt" strokecolor="#404040">
              <v:path arrowok="t"/>
              <v:stroke dashstyle="solid"/>
            </v:shape>
            <v:shape style="position:absolute;left:3909;top:-131;width:1618;height:399" coordorigin="3910,-131" coordsize="1618,399" path="m5527,-131l5386,23,5386,267,5527,126,5527,-131xm5527,-131l4051,-131,3910,23,5386,23,5527,-131xe" filled="true" fillcolor="#737a5d" stroked="false">
              <v:path arrowok="t"/>
              <v:fill type="solid"/>
            </v:shape>
            <v:shape style="position:absolute;left:3909;top:-131;width:1618;height:399" coordorigin="3910,-131" coordsize="1618,399" path="m3910,23l5386,23,5386,267,5527,126,5527,-131,5386,23,5527,-131,4051,-131,3910,23xe" filled="false" stroked="true" strokeweight=".214017pt" strokecolor="#404040">
              <v:path arrowok="t"/>
              <v:stroke dashstyle="solid"/>
            </v:shape>
            <v:shape style="position:absolute;left:3909;top:23;width:1477;height:244" type="#_x0000_t75" stroked="false">
              <v:imagedata r:id="rId89" o:title=""/>
            </v:shape>
            <v:shape style="position:absolute;left:3909;top:23;width:1477;height:244" coordorigin="3910,23" coordsize="1477,244" path="m3910,23l3910,267,5386,267m3910,23l5386,23,5386,267e" filled="false" stroked="true" strokeweight=".214015pt" strokecolor="#404040">
              <v:path arrowok="t"/>
              <v:stroke dashstyle="solid"/>
            </v:shape>
            <v:shape style="position:absolute;left:3909;top:-375;width:1618;height:399" coordorigin="3910,-375" coordsize="1618,399" path="m5527,-375l5386,-221,5386,23,5527,-118,5527,-375xm5527,-375l4051,-375,3910,-221,5386,-221,5527,-375xe" filled="true" fillcolor="#737a5d" stroked="false">
              <v:path arrowok="t"/>
              <v:fill type="solid"/>
            </v:shape>
            <v:shape style="position:absolute;left:3909;top:-375;width:1618;height:399" coordorigin="3910,-375" coordsize="1618,399" path="m3910,-221l5386,-221,5386,23,5527,-118,5527,-375,5386,-221,5527,-375,4051,-375,3910,-221xe" filled="false" stroked="true" strokeweight=".214017pt" strokecolor="#404040">
              <v:path arrowok="t"/>
              <v:stroke dashstyle="solid"/>
            </v:shape>
            <v:shape style="position:absolute;left:3909;top:-221;width:1477;height:244" type="#_x0000_t75" stroked="false">
              <v:imagedata r:id="rId90" o:title=""/>
            </v:shape>
            <v:shape style="position:absolute;left:3909;top:-221;width:1477;height:244" coordorigin="3910,-221" coordsize="1477,244" path="m3910,-221l3910,23,5386,23m3910,-221l5386,-221,5386,23e" filled="false" stroked="true" strokeweight=".214015pt" strokecolor="#404040">
              <v:path arrowok="t"/>
              <v:stroke dashstyle="solid"/>
            </v:shape>
            <v:shape style="position:absolute;left:3979;top:-192;width:1352;height:8882" type="#_x0000_t202" filled="false" stroked="false">
              <v:textbox inset="0,0,0,0">
                <w:txbxContent>
                  <w:p>
                    <w:pPr>
                      <w:spacing w:line="196" w:lineRule="exact" w:before="0"/>
                      <w:ind w:left="0" w:right="18" w:firstLine="0"/>
                      <w:jc w:val="center"/>
                      <w:rPr>
                        <w:rFonts w:ascii="Arial"/>
                        <w:b/>
                        <w:sz w:val="20"/>
                      </w:rPr>
                    </w:pPr>
                    <w:r>
                      <w:rPr>
                        <w:rFonts w:ascii="Arial"/>
                        <w:b/>
                        <w:w w:val="95"/>
                        <w:sz w:val="20"/>
                      </w:rPr>
                      <w:t>Indirect </w:t>
                    </w:r>
                    <w:r>
                      <w:rPr>
                        <w:rFonts w:ascii="Arial"/>
                        <w:b/>
                        <w:spacing w:val="-4"/>
                        <w:w w:val="95"/>
                        <w:sz w:val="20"/>
                      </w:rPr>
                      <w:t>addr(*)</w:t>
                    </w:r>
                  </w:p>
                  <w:p>
                    <w:pPr>
                      <w:spacing w:line="254" w:lineRule="auto" w:before="14"/>
                      <w:ind w:left="0" w:right="18" w:firstLine="0"/>
                      <w:jc w:val="center"/>
                      <w:rPr>
                        <w:rFonts w:ascii="Arial"/>
                        <w:b/>
                        <w:sz w:val="20"/>
                      </w:rPr>
                    </w:pPr>
                    <w:r>
                      <w:rPr>
                        <w:rFonts w:ascii="Arial"/>
                        <w:b/>
                        <w:w w:val="85"/>
                        <w:sz w:val="20"/>
                      </w:rPr>
                      <w:t>OPTION_REG </w:t>
                    </w:r>
                    <w:r>
                      <w:rPr>
                        <w:rFonts w:ascii="Arial"/>
                        <w:b/>
                        <w:w w:val="95"/>
                        <w:sz w:val="20"/>
                      </w:rPr>
                      <w:t>PCL</w:t>
                    </w:r>
                  </w:p>
                  <w:p>
                    <w:pPr>
                      <w:spacing w:line="256" w:lineRule="auto" w:before="1"/>
                      <w:ind w:left="301" w:right="319" w:firstLine="0"/>
                      <w:jc w:val="center"/>
                      <w:rPr>
                        <w:rFonts w:ascii="Arial"/>
                        <w:b/>
                        <w:sz w:val="20"/>
                      </w:rPr>
                    </w:pPr>
                    <w:r>
                      <w:rPr>
                        <w:rFonts w:ascii="Arial"/>
                        <w:b/>
                        <w:w w:val="85"/>
                        <w:sz w:val="20"/>
                      </w:rPr>
                      <w:t>STATUS </w:t>
                    </w:r>
                    <w:r>
                      <w:rPr>
                        <w:rFonts w:ascii="Arial"/>
                        <w:b/>
                        <w:w w:val="95"/>
                        <w:sz w:val="20"/>
                      </w:rPr>
                      <w:t>FSR TRISA </w:t>
                    </w:r>
                    <w:r>
                      <w:rPr>
                        <w:rFonts w:ascii="Arial"/>
                        <w:b/>
                        <w:w w:val="90"/>
                        <w:sz w:val="20"/>
                      </w:rPr>
                      <w:t>TRISB TRISC </w:t>
                    </w:r>
                    <w:r>
                      <w:rPr>
                        <w:rFonts w:ascii="Arial"/>
                        <w:b/>
                        <w:w w:val="95"/>
                        <w:sz w:val="20"/>
                      </w:rPr>
                      <w:t>TRISD </w:t>
                    </w:r>
                    <w:r>
                      <w:rPr>
                        <w:rFonts w:ascii="Arial"/>
                        <w:b/>
                        <w:w w:val="90"/>
                        <w:sz w:val="20"/>
                      </w:rPr>
                      <w:t>TRISE </w:t>
                    </w:r>
                    <w:r>
                      <w:rPr>
                        <w:rFonts w:ascii="Arial"/>
                        <w:b/>
                        <w:w w:val="80"/>
                        <w:sz w:val="20"/>
                      </w:rPr>
                      <w:t>PCLATH </w:t>
                    </w:r>
                    <w:r>
                      <w:rPr>
                        <w:rFonts w:ascii="Arial"/>
                        <w:b/>
                        <w:w w:val="90"/>
                        <w:sz w:val="20"/>
                      </w:rPr>
                      <w:t>INTCON </w:t>
                    </w:r>
                    <w:r>
                      <w:rPr>
                        <w:rFonts w:ascii="Arial"/>
                        <w:b/>
                        <w:w w:val="95"/>
                        <w:sz w:val="20"/>
                      </w:rPr>
                      <w:t>PIE1 PIE2 PCON </w:t>
                    </w:r>
                    <w:r>
                      <w:rPr>
                        <w:rFonts w:ascii="Arial"/>
                        <w:b/>
                        <w:w w:val="80"/>
                        <w:sz w:val="20"/>
                      </w:rPr>
                      <w:t>OSCCON</w:t>
                    </w:r>
                  </w:p>
                  <w:p>
                    <w:pPr>
                      <w:spacing w:line="256" w:lineRule="auto" w:before="0"/>
                      <w:ind w:left="184" w:right="202" w:hanging="1"/>
                      <w:jc w:val="center"/>
                      <w:rPr>
                        <w:rFonts w:ascii="Arial"/>
                        <w:b/>
                        <w:sz w:val="20"/>
                      </w:rPr>
                    </w:pPr>
                    <w:r>
                      <w:rPr>
                        <w:rFonts w:ascii="Arial"/>
                        <w:b/>
                        <w:w w:val="85"/>
                        <w:sz w:val="20"/>
                      </w:rPr>
                      <w:t>OSCTUNE SSPCON2 </w:t>
                    </w:r>
                    <w:r>
                      <w:rPr>
                        <w:rFonts w:ascii="Arial"/>
                        <w:b/>
                        <w:w w:val="95"/>
                        <w:sz w:val="20"/>
                      </w:rPr>
                      <w:t>PR2 </w:t>
                    </w:r>
                    <w:r>
                      <w:rPr>
                        <w:rFonts w:ascii="Arial"/>
                        <w:b/>
                        <w:w w:val="90"/>
                        <w:sz w:val="20"/>
                      </w:rPr>
                      <w:t>SSPADD </w:t>
                    </w:r>
                    <w:r>
                      <w:rPr>
                        <w:rFonts w:ascii="Arial"/>
                        <w:b/>
                        <w:w w:val="85"/>
                        <w:sz w:val="20"/>
                      </w:rPr>
                      <w:t>SSPSTAT </w:t>
                    </w:r>
                    <w:r>
                      <w:rPr>
                        <w:rFonts w:ascii="Arial"/>
                        <w:b/>
                        <w:w w:val="95"/>
                        <w:sz w:val="20"/>
                      </w:rPr>
                      <w:t>WPUB IOCB VRCON TXSTA SPBRG </w:t>
                    </w:r>
                    <w:r>
                      <w:rPr>
                        <w:rFonts w:ascii="Arial"/>
                        <w:b/>
                        <w:w w:val="90"/>
                        <w:sz w:val="20"/>
                      </w:rPr>
                      <w:t>SPBRGH PWM1CON ECCPAS </w:t>
                    </w:r>
                    <w:r>
                      <w:rPr>
                        <w:rFonts w:ascii="Arial"/>
                        <w:b/>
                        <w:w w:val="85"/>
                        <w:sz w:val="20"/>
                      </w:rPr>
                      <w:t>PSTRCON </w:t>
                    </w:r>
                    <w:r>
                      <w:rPr>
                        <w:rFonts w:ascii="Arial"/>
                        <w:b/>
                        <w:w w:val="90"/>
                        <w:sz w:val="20"/>
                      </w:rPr>
                      <w:t>ADRESL </w:t>
                    </w:r>
                    <w:r>
                      <w:rPr>
                        <w:rFonts w:ascii="Arial"/>
                        <w:b/>
                        <w:w w:val="95"/>
                        <w:sz w:val="20"/>
                      </w:rPr>
                      <w:t>ADCON1</w:t>
                    </w:r>
                  </w:p>
                  <w:p>
                    <w:pPr>
                      <w:spacing w:line="240" w:lineRule="auto" w:before="3"/>
                      <w:rPr>
                        <w:rFonts w:ascii="Arial"/>
                        <w:b/>
                        <w:sz w:val="27"/>
                      </w:rPr>
                    </w:pPr>
                  </w:p>
                  <w:p>
                    <w:pPr>
                      <w:spacing w:line="256" w:lineRule="auto" w:before="0"/>
                      <w:ind w:left="0" w:right="18" w:firstLine="0"/>
                      <w:jc w:val="center"/>
                      <w:rPr>
                        <w:rFonts w:ascii="Arial" w:hAnsi="Arial"/>
                        <w:b/>
                        <w:sz w:val="20"/>
                      </w:rPr>
                    </w:pPr>
                    <w:r>
                      <w:rPr>
                        <w:rFonts w:ascii="Arial" w:hAnsi="Arial"/>
                        <w:b/>
                        <w:w w:val="95"/>
                        <w:sz w:val="20"/>
                      </w:rPr>
                      <w:t>THANH GHI </w:t>
                    </w:r>
                    <w:r>
                      <w:rPr>
                        <w:rFonts w:ascii="Arial" w:hAnsi="Arial"/>
                        <w:b/>
                        <w:w w:val="90"/>
                        <w:sz w:val="20"/>
                      </w:rPr>
                      <w:t>THÔNG</w:t>
                    </w:r>
                    <w:r>
                      <w:rPr>
                        <w:rFonts w:ascii="Arial" w:hAnsi="Arial"/>
                        <w:b/>
                        <w:spacing w:val="-13"/>
                        <w:w w:val="90"/>
                        <w:sz w:val="20"/>
                      </w:rPr>
                      <w:t> </w:t>
                    </w:r>
                    <w:r>
                      <w:rPr>
                        <w:rFonts w:ascii="Arial" w:hAnsi="Arial"/>
                        <w:b/>
                        <w:spacing w:val="-5"/>
                        <w:w w:val="90"/>
                        <w:sz w:val="20"/>
                      </w:rPr>
                      <w:t>DỤNG </w:t>
                    </w:r>
                    <w:r>
                      <w:rPr>
                        <w:rFonts w:ascii="Arial" w:hAnsi="Arial"/>
                        <w:b/>
                        <w:sz w:val="20"/>
                      </w:rPr>
                      <w:t>80</w:t>
                    </w:r>
                    <w:r>
                      <w:rPr>
                        <w:rFonts w:ascii="Arial" w:hAnsi="Arial"/>
                        <w:b/>
                        <w:spacing w:val="-28"/>
                        <w:sz w:val="20"/>
                      </w:rPr>
                      <w:t> </w:t>
                    </w:r>
                    <w:r>
                      <w:rPr>
                        <w:rFonts w:ascii="Arial" w:hAnsi="Arial"/>
                        <w:b/>
                        <w:sz w:val="20"/>
                      </w:rPr>
                      <w:t>BYTE</w:t>
                    </w:r>
                  </w:p>
                </w:txbxContent>
              </v:textbox>
              <w10:wrap type="none"/>
            </v:shape>
            <v:shape style="position:absolute;left:4213;top:9139;width:882;height:452" type="#_x0000_t202" filled="false" stroked="false">
              <v:textbox inset="0,0,0,0">
                <w:txbxContent>
                  <w:p>
                    <w:pPr>
                      <w:spacing w:line="196" w:lineRule="exact" w:before="0"/>
                      <w:ind w:left="13" w:right="0" w:firstLine="0"/>
                      <w:jc w:val="left"/>
                      <w:rPr>
                        <w:rFonts w:ascii="Arial"/>
                        <w:b/>
                        <w:sz w:val="20"/>
                      </w:rPr>
                    </w:pPr>
                    <w:r>
                      <w:rPr>
                        <w:rFonts w:ascii="Arial"/>
                        <w:b/>
                        <w:w w:val="75"/>
                        <w:sz w:val="20"/>
                      </w:rPr>
                      <w:t>ACCESSES</w:t>
                    </w:r>
                  </w:p>
                  <w:p>
                    <w:pPr>
                      <w:spacing w:before="16"/>
                      <w:ind w:left="0" w:right="0" w:firstLine="0"/>
                      <w:jc w:val="left"/>
                      <w:rPr>
                        <w:rFonts w:ascii="Arial" w:hAnsi="Arial"/>
                        <w:b/>
                        <w:sz w:val="20"/>
                      </w:rPr>
                    </w:pPr>
                    <w:r>
                      <w:rPr>
                        <w:rFonts w:ascii="Arial" w:hAnsi="Arial"/>
                        <w:b/>
                        <w:w w:val="95"/>
                        <w:sz w:val="20"/>
                      </w:rPr>
                      <w:t>70H</w:t>
                    </w:r>
                    <w:r>
                      <w:rPr>
                        <w:rFonts w:ascii="Arial" w:hAnsi="Arial"/>
                        <w:b/>
                        <w:spacing w:val="-31"/>
                        <w:w w:val="95"/>
                        <w:sz w:val="20"/>
                      </w:rPr>
                      <w:t> </w:t>
                    </w:r>
                    <w:r>
                      <w:rPr>
                        <w:rFonts w:ascii="Arial" w:hAnsi="Arial"/>
                        <w:b/>
                        <w:w w:val="95"/>
                        <w:sz w:val="20"/>
                      </w:rPr>
                      <w:t>–</w:t>
                    </w:r>
                    <w:r>
                      <w:rPr>
                        <w:rFonts w:ascii="Arial" w:hAnsi="Arial"/>
                        <w:b/>
                        <w:spacing w:val="-30"/>
                        <w:w w:val="95"/>
                        <w:sz w:val="20"/>
                      </w:rPr>
                      <w:t> </w:t>
                    </w:r>
                    <w:r>
                      <w:rPr>
                        <w:rFonts w:ascii="Arial" w:hAnsi="Arial"/>
                        <w:b/>
                        <w:w w:val="95"/>
                        <w:sz w:val="20"/>
                      </w:rPr>
                      <w:t>7FH</w:t>
                    </w:r>
                  </w:p>
                </w:txbxContent>
              </v:textbox>
              <w10:wrap type="none"/>
            </v:shape>
            <w10:wrap type="none"/>
          </v:group>
        </w:pict>
      </w:r>
      <w:r>
        <w:rPr>
          <w:rFonts w:ascii="Arial"/>
          <w:b/>
          <w:spacing w:val="-1"/>
          <w:w w:val="90"/>
          <w:sz w:val="20"/>
        </w:rPr>
        <w:t>81H</w:t>
      </w:r>
    </w:p>
    <w:p>
      <w:pPr>
        <w:spacing w:before="9"/>
        <w:ind w:left="1765" w:right="29" w:firstLine="0"/>
        <w:jc w:val="right"/>
        <w:rPr>
          <w:rFonts w:ascii="Arial"/>
          <w:b/>
          <w:sz w:val="20"/>
        </w:rPr>
      </w:pPr>
      <w:r>
        <w:rPr>
          <w:rFonts w:ascii="Arial"/>
          <w:b/>
          <w:spacing w:val="-1"/>
          <w:w w:val="90"/>
          <w:sz w:val="20"/>
        </w:rPr>
        <w:t>82H</w:t>
      </w:r>
    </w:p>
    <w:p>
      <w:pPr>
        <w:spacing w:before="24"/>
        <w:ind w:left="1765" w:right="29" w:firstLine="0"/>
        <w:jc w:val="right"/>
        <w:rPr>
          <w:rFonts w:ascii="Arial"/>
          <w:b/>
          <w:sz w:val="20"/>
        </w:rPr>
      </w:pPr>
      <w:r>
        <w:rPr>
          <w:rFonts w:ascii="Arial"/>
          <w:b/>
          <w:spacing w:val="-1"/>
          <w:w w:val="90"/>
          <w:sz w:val="20"/>
        </w:rPr>
        <w:t>83H</w:t>
      </w:r>
    </w:p>
    <w:p>
      <w:pPr>
        <w:spacing w:before="26"/>
        <w:ind w:left="1765" w:right="29" w:firstLine="0"/>
        <w:jc w:val="right"/>
        <w:rPr>
          <w:rFonts w:ascii="Arial"/>
          <w:b/>
          <w:sz w:val="20"/>
        </w:rPr>
      </w:pPr>
      <w:r>
        <w:rPr>
          <w:rFonts w:ascii="Arial"/>
          <w:b/>
          <w:spacing w:val="-1"/>
          <w:w w:val="90"/>
          <w:sz w:val="20"/>
        </w:rPr>
        <w:t>84H</w:t>
      </w:r>
    </w:p>
    <w:p>
      <w:pPr>
        <w:spacing w:before="5"/>
        <w:ind w:left="1765" w:right="29" w:firstLine="0"/>
        <w:jc w:val="right"/>
        <w:rPr>
          <w:rFonts w:ascii="Arial"/>
          <w:b/>
          <w:sz w:val="20"/>
        </w:rPr>
      </w:pPr>
      <w:r>
        <w:rPr>
          <w:rFonts w:ascii="Arial"/>
          <w:b/>
          <w:spacing w:val="-1"/>
          <w:w w:val="90"/>
          <w:sz w:val="20"/>
        </w:rPr>
        <w:t>85H</w:t>
      </w:r>
    </w:p>
    <w:p>
      <w:pPr>
        <w:spacing w:before="20"/>
        <w:ind w:left="1765" w:right="29" w:firstLine="0"/>
        <w:jc w:val="right"/>
        <w:rPr>
          <w:rFonts w:ascii="Arial"/>
          <w:b/>
          <w:sz w:val="20"/>
        </w:rPr>
      </w:pPr>
      <w:r>
        <w:rPr>
          <w:rFonts w:ascii="Arial"/>
          <w:b/>
          <w:spacing w:val="-1"/>
          <w:w w:val="90"/>
          <w:sz w:val="20"/>
        </w:rPr>
        <w:t>86H</w:t>
      </w:r>
    </w:p>
    <w:p>
      <w:pPr>
        <w:spacing w:before="10"/>
        <w:ind w:left="1765" w:right="29" w:firstLine="0"/>
        <w:jc w:val="right"/>
        <w:rPr>
          <w:rFonts w:ascii="Arial"/>
          <w:b/>
          <w:sz w:val="20"/>
        </w:rPr>
      </w:pPr>
      <w:r>
        <w:rPr>
          <w:rFonts w:ascii="Arial"/>
          <w:b/>
          <w:spacing w:val="-1"/>
          <w:w w:val="90"/>
          <w:sz w:val="20"/>
        </w:rPr>
        <w:t>87H</w:t>
      </w:r>
    </w:p>
    <w:p>
      <w:pPr>
        <w:spacing w:before="9"/>
        <w:ind w:left="1765" w:right="29" w:firstLine="0"/>
        <w:jc w:val="right"/>
        <w:rPr>
          <w:rFonts w:ascii="Arial"/>
          <w:b/>
          <w:sz w:val="20"/>
        </w:rPr>
      </w:pPr>
      <w:r>
        <w:rPr>
          <w:rFonts w:ascii="Arial"/>
          <w:b/>
          <w:spacing w:val="-1"/>
          <w:w w:val="90"/>
          <w:sz w:val="20"/>
        </w:rPr>
        <w:t>88H</w:t>
      </w:r>
    </w:p>
    <w:p>
      <w:pPr>
        <w:spacing w:before="24"/>
        <w:ind w:left="1765" w:right="18" w:firstLine="0"/>
        <w:jc w:val="right"/>
        <w:rPr>
          <w:rFonts w:ascii="Arial"/>
          <w:b/>
          <w:sz w:val="20"/>
        </w:rPr>
      </w:pPr>
      <w:r>
        <w:rPr>
          <w:rFonts w:ascii="Arial"/>
          <w:b/>
          <w:spacing w:val="-1"/>
          <w:w w:val="90"/>
          <w:sz w:val="20"/>
        </w:rPr>
        <w:t>89H</w:t>
      </w:r>
    </w:p>
    <w:p>
      <w:pPr>
        <w:spacing w:before="26"/>
        <w:ind w:left="1765" w:right="0" w:firstLine="0"/>
        <w:jc w:val="right"/>
        <w:rPr>
          <w:rFonts w:ascii="Arial"/>
          <w:b/>
          <w:sz w:val="20"/>
        </w:rPr>
      </w:pPr>
      <w:r>
        <w:rPr>
          <w:rFonts w:ascii="Arial"/>
          <w:b/>
          <w:spacing w:val="-1"/>
          <w:w w:val="90"/>
          <w:sz w:val="20"/>
        </w:rPr>
        <w:t>8AH</w:t>
      </w:r>
    </w:p>
    <w:p>
      <w:pPr>
        <w:spacing w:before="5"/>
        <w:ind w:left="1765" w:right="7" w:firstLine="0"/>
        <w:jc w:val="right"/>
        <w:rPr>
          <w:rFonts w:ascii="Arial"/>
          <w:b/>
          <w:sz w:val="20"/>
        </w:rPr>
      </w:pPr>
      <w:r>
        <w:rPr>
          <w:rFonts w:ascii="Arial"/>
          <w:b/>
          <w:spacing w:val="-1"/>
          <w:w w:val="85"/>
          <w:sz w:val="20"/>
        </w:rPr>
        <w:t>8BH</w:t>
      </w:r>
    </w:p>
    <w:p>
      <w:pPr>
        <w:spacing w:before="23"/>
        <w:ind w:left="1765" w:right="24" w:firstLine="0"/>
        <w:jc w:val="right"/>
        <w:rPr>
          <w:rFonts w:ascii="Arial"/>
          <w:b/>
          <w:sz w:val="20"/>
        </w:rPr>
      </w:pPr>
      <w:r>
        <w:rPr>
          <w:rFonts w:ascii="Arial"/>
          <w:b/>
          <w:spacing w:val="-2"/>
          <w:w w:val="85"/>
          <w:sz w:val="20"/>
        </w:rPr>
        <w:t>8CH</w:t>
      </w:r>
    </w:p>
    <w:p>
      <w:pPr>
        <w:spacing w:before="10"/>
        <w:ind w:left="1765" w:right="3" w:firstLine="0"/>
        <w:jc w:val="right"/>
        <w:rPr>
          <w:rFonts w:ascii="Arial"/>
          <w:b/>
          <w:sz w:val="20"/>
        </w:rPr>
      </w:pPr>
      <w:r>
        <w:rPr>
          <w:rFonts w:ascii="Arial"/>
          <w:b/>
          <w:spacing w:val="-1"/>
          <w:w w:val="90"/>
          <w:sz w:val="20"/>
        </w:rPr>
        <w:t>8DH</w:t>
      </w:r>
    </w:p>
    <w:p>
      <w:pPr>
        <w:spacing w:before="10"/>
        <w:ind w:left="1765" w:right="22" w:firstLine="0"/>
        <w:jc w:val="right"/>
        <w:rPr>
          <w:rFonts w:ascii="Arial"/>
          <w:b/>
          <w:sz w:val="20"/>
        </w:rPr>
      </w:pPr>
      <w:r>
        <w:rPr>
          <w:rFonts w:ascii="Arial"/>
          <w:b/>
          <w:spacing w:val="-1"/>
          <w:w w:val="85"/>
          <w:sz w:val="20"/>
        </w:rPr>
        <w:t>8EH</w:t>
      </w:r>
    </w:p>
    <w:p>
      <w:pPr>
        <w:spacing w:before="23"/>
        <w:ind w:left="1765" w:right="38" w:firstLine="0"/>
        <w:jc w:val="right"/>
        <w:rPr>
          <w:rFonts w:ascii="Arial"/>
          <w:b/>
          <w:sz w:val="20"/>
        </w:rPr>
      </w:pPr>
      <w:r>
        <w:rPr>
          <w:rFonts w:ascii="Arial"/>
          <w:b/>
          <w:spacing w:val="-1"/>
          <w:w w:val="85"/>
          <w:sz w:val="20"/>
        </w:rPr>
        <w:t>8FH</w:t>
      </w:r>
    </w:p>
    <w:p>
      <w:pPr>
        <w:spacing w:before="26"/>
        <w:ind w:left="1765" w:right="18" w:firstLine="0"/>
        <w:jc w:val="right"/>
        <w:rPr>
          <w:rFonts w:ascii="Arial"/>
          <w:b/>
          <w:sz w:val="20"/>
        </w:rPr>
      </w:pPr>
      <w:r>
        <w:rPr>
          <w:rFonts w:ascii="Arial"/>
          <w:b/>
          <w:spacing w:val="-1"/>
          <w:w w:val="90"/>
          <w:sz w:val="20"/>
        </w:rPr>
        <w:t>90H</w:t>
      </w:r>
    </w:p>
    <w:p>
      <w:pPr>
        <w:spacing w:before="5"/>
        <w:ind w:left="1765" w:right="18" w:firstLine="0"/>
        <w:jc w:val="right"/>
        <w:rPr>
          <w:rFonts w:ascii="Arial"/>
          <w:b/>
          <w:sz w:val="20"/>
        </w:rPr>
      </w:pPr>
      <w:r>
        <w:rPr>
          <w:rFonts w:ascii="Arial"/>
          <w:b/>
          <w:spacing w:val="-1"/>
          <w:w w:val="90"/>
          <w:sz w:val="20"/>
        </w:rPr>
        <w:t>91H</w:t>
      </w:r>
    </w:p>
    <w:p>
      <w:pPr>
        <w:spacing w:before="20"/>
        <w:ind w:left="1765" w:right="18" w:firstLine="0"/>
        <w:jc w:val="right"/>
        <w:rPr>
          <w:rFonts w:ascii="Arial"/>
          <w:b/>
          <w:sz w:val="20"/>
        </w:rPr>
      </w:pPr>
      <w:r>
        <w:rPr>
          <w:rFonts w:ascii="Arial"/>
          <w:b/>
          <w:spacing w:val="-1"/>
          <w:w w:val="90"/>
          <w:sz w:val="20"/>
        </w:rPr>
        <w:t>92H</w:t>
      </w:r>
    </w:p>
    <w:p>
      <w:pPr>
        <w:spacing w:before="10"/>
        <w:ind w:left="1765" w:right="18" w:firstLine="0"/>
        <w:jc w:val="right"/>
        <w:rPr>
          <w:rFonts w:ascii="Arial"/>
          <w:b/>
          <w:sz w:val="20"/>
        </w:rPr>
      </w:pPr>
      <w:r>
        <w:rPr>
          <w:rFonts w:ascii="Arial"/>
          <w:b/>
          <w:spacing w:val="-1"/>
          <w:w w:val="90"/>
          <w:sz w:val="20"/>
        </w:rPr>
        <w:t>93H</w:t>
      </w:r>
    </w:p>
    <w:p>
      <w:pPr>
        <w:spacing w:before="10"/>
        <w:ind w:left="1765" w:right="18" w:firstLine="0"/>
        <w:jc w:val="right"/>
        <w:rPr>
          <w:rFonts w:ascii="Arial"/>
          <w:b/>
          <w:sz w:val="20"/>
        </w:rPr>
      </w:pPr>
      <w:r>
        <w:rPr>
          <w:rFonts w:ascii="Arial"/>
          <w:b/>
          <w:spacing w:val="-1"/>
          <w:w w:val="90"/>
          <w:sz w:val="20"/>
        </w:rPr>
        <w:t>94H</w:t>
      </w:r>
    </w:p>
    <w:p>
      <w:pPr>
        <w:spacing w:before="23"/>
        <w:ind w:left="1765" w:right="29" w:firstLine="0"/>
        <w:jc w:val="right"/>
        <w:rPr>
          <w:rFonts w:ascii="Arial"/>
          <w:b/>
          <w:sz w:val="20"/>
        </w:rPr>
      </w:pPr>
      <w:r>
        <w:rPr>
          <w:rFonts w:ascii="Arial"/>
          <w:b/>
          <w:spacing w:val="-1"/>
          <w:w w:val="90"/>
          <w:sz w:val="20"/>
        </w:rPr>
        <w:t>95H</w:t>
      </w:r>
    </w:p>
    <w:p>
      <w:pPr>
        <w:spacing w:before="26"/>
        <w:ind w:left="1765" w:right="18" w:firstLine="0"/>
        <w:jc w:val="right"/>
        <w:rPr>
          <w:rFonts w:ascii="Arial"/>
          <w:b/>
          <w:sz w:val="20"/>
        </w:rPr>
      </w:pPr>
      <w:r>
        <w:rPr>
          <w:rFonts w:ascii="Arial"/>
          <w:b/>
          <w:spacing w:val="-1"/>
          <w:w w:val="90"/>
          <w:sz w:val="20"/>
        </w:rPr>
        <w:t>96H</w:t>
      </w:r>
    </w:p>
    <w:p>
      <w:pPr>
        <w:spacing w:before="5"/>
        <w:ind w:left="1765" w:right="18" w:firstLine="0"/>
        <w:jc w:val="right"/>
        <w:rPr>
          <w:rFonts w:ascii="Arial"/>
          <w:b/>
          <w:sz w:val="20"/>
        </w:rPr>
      </w:pPr>
      <w:r>
        <w:rPr>
          <w:rFonts w:ascii="Arial"/>
          <w:b/>
          <w:spacing w:val="-1"/>
          <w:w w:val="90"/>
          <w:sz w:val="20"/>
        </w:rPr>
        <w:t>97H</w:t>
      </w:r>
    </w:p>
    <w:p>
      <w:pPr>
        <w:spacing w:before="11"/>
        <w:ind w:left="1765" w:right="29" w:firstLine="0"/>
        <w:jc w:val="right"/>
        <w:rPr>
          <w:rFonts w:ascii="Arial"/>
          <w:b/>
          <w:sz w:val="20"/>
        </w:rPr>
      </w:pPr>
      <w:r>
        <w:rPr>
          <w:rFonts w:ascii="Arial"/>
          <w:b/>
          <w:spacing w:val="-1"/>
          <w:w w:val="90"/>
          <w:sz w:val="20"/>
        </w:rPr>
        <w:t>98H</w:t>
      </w:r>
    </w:p>
    <w:p>
      <w:pPr>
        <w:spacing w:before="23"/>
        <w:ind w:left="1765" w:right="18" w:firstLine="0"/>
        <w:jc w:val="right"/>
        <w:rPr>
          <w:rFonts w:ascii="Arial"/>
          <w:b/>
          <w:sz w:val="20"/>
        </w:rPr>
      </w:pPr>
      <w:r>
        <w:rPr>
          <w:rFonts w:ascii="Arial"/>
          <w:b/>
          <w:spacing w:val="-1"/>
          <w:w w:val="90"/>
          <w:sz w:val="20"/>
        </w:rPr>
        <w:t>99H</w:t>
      </w:r>
    </w:p>
    <w:p>
      <w:pPr>
        <w:spacing w:before="26"/>
        <w:ind w:left="1765" w:right="0" w:firstLine="0"/>
        <w:jc w:val="right"/>
        <w:rPr>
          <w:rFonts w:ascii="Arial"/>
          <w:b/>
          <w:sz w:val="20"/>
        </w:rPr>
      </w:pPr>
      <w:r>
        <w:rPr>
          <w:rFonts w:ascii="Arial"/>
          <w:b/>
          <w:spacing w:val="-1"/>
          <w:w w:val="90"/>
          <w:sz w:val="20"/>
        </w:rPr>
        <w:t>9AH</w:t>
      </w:r>
    </w:p>
    <w:p>
      <w:pPr>
        <w:spacing w:before="5"/>
        <w:ind w:left="1765" w:right="7" w:firstLine="0"/>
        <w:jc w:val="right"/>
        <w:rPr>
          <w:rFonts w:ascii="Arial"/>
          <w:b/>
          <w:sz w:val="20"/>
        </w:rPr>
      </w:pPr>
      <w:r>
        <w:rPr>
          <w:rFonts w:ascii="Arial"/>
          <w:b/>
          <w:spacing w:val="-1"/>
          <w:w w:val="85"/>
          <w:sz w:val="20"/>
        </w:rPr>
        <w:t>9BH</w:t>
      </w:r>
    </w:p>
    <w:p>
      <w:pPr>
        <w:spacing w:before="24"/>
        <w:ind w:left="1765" w:right="24" w:firstLine="0"/>
        <w:jc w:val="right"/>
        <w:rPr>
          <w:rFonts w:ascii="Arial"/>
          <w:b/>
          <w:sz w:val="20"/>
        </w:rPr>
      </w:pPr>
      <w:r>
        <w:rPr>
          <w:rFonts w:ascii="Arial"/>
          <w:b/>
          <w:spacing w:val="-2"/>
          <w:w w:val="85"/>
          <w:sz w:val="20"/>
        </w:rPr>
        <w:t>9CH</w:t>
      </w:r>
    </w:p>
    <w:p>
      <w:pPr>
        <w:spacing w:before="9"/>
        <w:ind w:left="1765" w:right="3" w:firstLine="0"/>
        <w:jc w:val="right"/>
        <w:rPr>
          <w:rFonts w:ascii="Arial"/>
          <w:b/>
          <w:sz w:val="20"/>
        </w:rPr>
      </w:pPr>
      <w:r>
        <w:rPr>
          <w:rFonts w:ascii="Arial"/>
          <w:b/>
          <w:spacing w:val="-1"/>
          <w:w w:val="90"/>
          <w:sz w:val="20"/>
        </w:rPr>
        <w:t>9DH</w:t>
      </w:r>
    </w:p>
    <w:p>
      <w:pPr>
        <w:spacing w:before="10"/>
        <w:ind w:left="1765" w:right="22" w:firstLine="0"/>
        <w:jc w:val="right"/>
        <w:rPr>
          <w:rFonts w:ascii="Arial"/>
          <w:b/>
          <w:sz w:val="20"/>
        </w:rPr>
      </w:pPr>
      <w:r>
        <w:rPr>
          <w:rFonts w:ascii="Arial"/>
          <w:b/>
          <w:spacing w:val="-1"/>
          <w:w w:val="85"/>
          <w:sz w:val="20"/>
        </w:rPr>
        <w:t>9EH</w:t>
      </w:r>
    </w:p>
    <w:p>
      <w:pPr>
        <w:spacing w:line="201" w:lineRule="auto" w:before="53"/>
        <w:ind w:left="1765" w:right="8" w:firstLine="0"/>
        <w:jc w:val="right"/>
        <w:rPr>
          <w:rFonts w:ascii="Arial"/>
          <w:b/>
          <w:sz w:val="20"/>
        </w:rPr>
      </w:pPr>
      <w:r>
        <w:rPr>
          <w:rFonts w:ascii="Arial"/>
          <w:b/>
          <w:spacing w:val="-1"/>
          <w:w w:val="85"/>
          <w:sz w:val="20"/>
        </w:rPr>
        <w:t>9FH </w:t>
      </w:r>
      <w:r>
        <w:rPr>
          <w:rFonts w:ascii="Arial"/>
          <w:b/>
          <w:spacing w:val="-2"/>
          <w:w w:val="90"/>
          <w:sz w:val="20"/>
        </w:rPr>
        <w:t>A0H</w:t>
      </w:r>
    </w:p>
    <w:p>
      <w:pPr>
        <w:spacing w:before="67"/>
        <w:ind w:left="0" w:right="31" w:firstLine="0"/>
        <w:jc w:val="right"/>
        <w:rPr>
          <w:rFonts w:ascii="Arial"/>
          <w:b/>
          <w:sz w:val="20"/>
        </w:rPr>
      </w:pPr>
      <w:r>
        <w:rPr/>
        <w:br w:type="column"/>
      </w:r>
      <w:r>
        <w:rPr>
          <w:rFonts w:ascii="Arial"/>
          <w:b/>
          <w:spacing w:val="-1"/>
          <w:w w:val="90"/>
          <w:sz w:val="20"/>
        </w:rPr>
        <w:t>100H</w:t>
      </w:r>
    </w:p>
    <w:p>
      <w:pPr>
        <w:spacing w:before="10"/>
        <w:ind w:left="0" w:right="29" w:firstLine="0"/>
        <w:jc w:val="right"/>
        <w:rPr>
          <w:rFonts w:ascii="Arial"/>
          <w:b/>
          <w:sz w:val="20"/>
        </w:rPr>
      </w:pPr>
      <w:r>
        <w:rPr/>
        <w:pict>
          <v:group style="position:absolute;margin-left:318.63974pt;margin-top:-18.836935pt;width:81.150pt;height:501.7pt;mso-position-horizontal-relative:page;mso-position-vertical-relative:paragraph;z-index:15767040" coordorigin="6373,-377" coordsize="1623,10034">
            <v:shape style="position:absolute;left:6374;top:8922;width:1618;height:732" coordorigin="6375,8922" coordsize="1618,732" path="m7993,8922l7852,9064,7852,9654,7993,9500,7993,8922xm7993,8922l6516,8922,6375,9064,7852,9064,7993,8922xe" filled="true" fillcolor="#737a5d" stroked="false">
              <v:path arrowok="t"/>
              <v:fill type="solid"/>
            </v:shape>
            <v:shape style="position:absolute;left:6374;top:8922;width:1618;height:732" coordorigin="6375,8922" coordsize="1618,732" path="m6375,9064l7852,9064,7852,9654,7993,9500,7993,8922,7852,9064,7993,8922,6516,8922,6375,9064xe" filled="false" stroked="true" strokeweight=".214016pt" strokecolor="#404040">
              <v:path arrowok="t"/>
              <v:stroke dashstyle="solid"/>
            </v:shape>
            <v:shape style="position:absolute;left:6374;top:9063;width:1477;height:578" type="#_x0000_t75" stroked="false">
              <v:imagedata r:id="rId85" o:title=""/>
            </v:shape>
            <v:shape style="position:absolute;left:6374;top:9063;width:1477;height:591" coordorigin="6375,9064" coordsize="1477,591" path="m6375,9064l6375,9654,7852,9654m6375,9064l7852,9064,7852,9654e" filled="false" stroked="true" strokeweight=".214015pt" strokecolor="#404040">
              <v:path arrowok="t"/>
              <v:stroke dashstyle="solid"/>
            </v:shape>
            <v:shape style="position:absolute;left:6374;top:7496;width:1618;height:1567" coordorigin="6375,7497" coordsize="1618,1567" path="m7993,7497l7852,7651,7852,9064,7993,8922,7993,7497xm7993,7497l6516,7497,6375,7651,7852,7651,7993,7497xe" filled="true" fillcolor="#737a5d" stroked="false">
              <v:path arrowok="t"/>
              <v:fill type="solid"/>
            </v:shape>
            <v:shape style="position:absolute;left:6374;top:7496;width:1618;height:1567" coordorigin="6375,7497" coordsize="1618,1567" path="m6375,7651l7852,7651,7852,9064,7993,8922,7993,7497,7852,7651,7993,7497,6516,7497,6375,7651xe" filled="false" stroked="true" strokeweight=".214015pt" strokecolor="#404040">
              <v:path arrowok="t"/>
              <v:stroke dashstyle="solid"/>
            </v:shape>
            <v:shape style="position:absolute;left:6374;top:7651;width:1477;height:1413" type="#_x0000_t75" stroked="false">
              <v:imagedata r:id="rId93" o:title=""/>
            </v:shape>
            <v:shape style="position:absolute;left:6374;top:7651;width:1477;height:1413" coordorigin="6375,7651" coordsize="1477,1413" path="m6375,7651l6375,9064,7852,9064m6375,7651l7852,7651,7852,9064e" filled="false" stroked="true" strokeweight=".214015pt" strokecolor="#404040">
              <v:path arrowok="t"/>
              <v:stroke dashstyle="solid"/>
            </v:shape>
            <v:shape style="position:absolute;left:6374;top:3567;width:1618;height:4084" coordorigin="6375,3568" coordsize="1618,4084" path="m7993,3568l7852,3709,7852,7651,7993,7510,7993,3568xm7993,3568l6516,3568,6375,3709,7852,3709,7993,3568xe" filled="true" fillcolor="#737a5d" stroked="false">
              <v:path arrowok="t"/>
              <v:fill type="solid"/>
            </v:shape>
            <v:shape style="position:absolute;left:6374;top:3567;width:1618;height:4084" coordorigin="6375,3568" coordsize="1618,4084" path="m6375,3709l7852,3709,7852,7651,7993,7510,7993,3568,7852,3709,7993,3568,6516,3568,6375,3709xe" filled="false" stroked="true" strokeweight=".214013pt" strokecolor="#404040">
              <v:path arrowok="t"/>
              <v:stroke dashstyle="solid"/>
            </v:shape>
            <v:shape style="position:absolute;left:6374;top:3708;width:1477;height:3943" type="#_x0000_t75" stroked="false">
              <v:imagedata r:id="rId94" o:title=""/>
            </v:shape>
            <v:shape style="position:absolute;left:6374;top:3708;width:1477;height:3943" coordorigin="6375,3709" coordsize="1477,3943" path="m6375,3709l6375,7651,7852,7651e" filled="false" stroked="true" strokeweight=".214013pt" strokecolor="#404040">
              <v:path arrowok="t"/>
              <v:stroke dashstyle="solid"/>
            </v:shape>
            <v:shape style="position:absolute;left:6374;top:3310;width:1618;height:399" coordorigin="6375,3311" coordsize="1618,399" path="m7993,3311l7852,3465,7852,3709,7993,3568,7993,3311xm7993,3311l6516,3311,6375,3465,7852,3465,7993,3311xe" filled="true" fillcolor="#737a5d" stroked="false">
              <v:path arrowok="t"/>
              <v:fill type="solid"/>
            </v:shape>
            <v:shape style="position:absolute;left:6374;top:3310;width:1618;height:399" coordorigin="6375,3311" coordsize="1618,399" path="m6375,3465l7852,3465,7852,3709,7993,3568,7993,3311,7852,3465,7993,3311,6516,3311,6375,3465xe" filled="false" stroked="true" strokeweight=".214017pt" strokecolor="#404040">
              <v:path arrowok="t"/>
              <v:stroke dashstyle="solid"/>
            </v:shape>
            <v:shape style="position:absolute;left:6374;top:3464;width:1477;height:244" type="#_x0000_t75" stroked="false">
              <v:imagedata r:id="rId89" o:title=""/>
            </v:shape>
            <v:shape style="position:absolute;left:6374;top:3066;width:1618;height:399" coordorigin="6375,3067" coordsize="1618,399" path="m7993,3067l7852,3221,7852,3465,7993,3324,7993,3067xm7993,3067l6516,3067,6375,3221,7852,3221,7993,3067xe" filled="true" fillcolor="#737a5d" stroked="false">
              <v:path arrowok="t"/>
              <v:fill type="solid"/>
            </v:shape>
            <v:shape style="position:absolute;left:6374;top:3066;width:1618;height:399" coordorigin="6375,3067" coordsize="1618,399" path="m6375,3221l7852,3221,7852,3465,7993,3324,7993,3067,7852,3221,7993,3067,6516,3067,6375,3221xe" filled="false" stroked="true" strokeweight=".214017pt" strokecolor="#404040">
              <v:path arrowok="t"/>
              <v:stroke dashstyle="solid"/>
            </v:shape>
            <v:shape style="position:absolute;left:6374;top:3220;width:1477;height:244" type="#_x0000_t75" stroked="false">
              <v:imagedata r:id="rId90" o:title=""/>
            </v:shape>
            <v:shape style="position:absolute;left:6374;top:2822;width:1618;height:399" coordorigin="6375,2823" coordsize="1618,399" path="m7993,2823l7852,2977,7852,3221,7993,3080,7993,2823xm7993,2823l6516,2823,6375,2977,7852,2977,7993,2823xe" filled="true" fillcolor="#737a5d" stroked="false">
              <v:path arrowok="t"/>
              <v:fill type="solid"/>
            </v:shape>
            <v:shape style="position:absolute;left:6374;top:2822;width:1618;height:399" coordorigin="6375,2823" coordsize="1618,399" path="m6375,2977l7852,2977,7852,3221,7993,3080,7993,2823,7852,2977,7993,2823,6516,2823,6375,2977xe" filled="false" stroked="true" strokeweight=".214017pt" strokecolor="#404040">
              <v:path arrowok="t"/>
              <v:stroke dashstyle="solid"/>
            </v:shape>
            <v:shape style="position:absolute;left:6374;top:2976;width:1477;height:244" type="#_x0000_t75" stroked="false">
              <v:imagedata r:id="rId87" o:title=""/>
            </v:shape>
            <v:shape style="position:absolute;left:6374;top:2578;width:1618;height:399" coordorigin="6375,2579" coordsize="1618,399" path="m7993,2579l7852,2733,7852,2977,7993,2836,7993,2579xm7993,2579l6516,2579,6375,2733,7852,2733,7993,2579xe" filled="true" fillcolor="#737a5d" stroked="false">
              <v:path arrowok="t"/>
              <v:fill type="solid"/>
            </v:shape>
            <v:shape style="position:absolute;left:6374;top:2578;width:1618;height:399" coordorigin="6375,2579" coordsize="1618,399" path="m6375,2733l7852,2733,7852,2977,7993,2836,7993,2579,7852,2733,7993,2579,6516,2579,6375,2733xe" filled="false" stroked="true" strokeweight=".214017pt" strokecolor="#404040">
              <v:path arrowok="t"/>
              <v:stroke dashstyle="solid"/>
            </v:shape>
            <v:shape style="position:absolute;left:6374;top:2732;width:1477;height:244" type="#_x0000_t75" stroked="false">
              <v:imagedata r:id="rId89" o:title=""/>
            </v:shape>
            <v:shape style="position:absolute;left:6374;top:2334;width:1618;height:399" coordorigin="6375,2335" coordsize="1618,399" path="m7993,2335l7852,2476,7852,2733,7993,2579,7993,2335xm7993,2335l6516,2335,6375,2476,7852,2476,7993,2335xe" filled="true" fillcolor="#737a5d" stroked="false">
              <v:path arrowok="t"/>
              <v:fill type="solid"/>
            </v:shape>
            <v:shape style="position:absolute;left:6374;top:2334;width:1618;height:399" coordorigin="6375,2335" coordsize="1618,399" path="m6375,2476l7852,2476,7852,2733,7993,2579,7993,2335,7852,2476,7993,2335,6516,2335,6375,2476xe" filled="false" stroked="true" strokeweight=".214017pt" strokecolor="#404040">
              <v:path arrowok="t"/>
              <v:stroke dashstyle="solid"/>
            </v:shape>
            <v:shape style="position:absolute;left:6374;top:2476;width:1477;height:244" type="#_x0000_t75" stroked="false">
              <v:imagedata r:id="rId89" o:title=""/>
            </v:shape>
            <v:shape style="position:absolute;left:6374;top:2078;width:1618;height:399" coordorigin="6375,2078" coordsize="1618,399" path="m7993,2078l7852,2232,7852,2476,7993,2335,7993,2078xm7993,2078l6516,2078,6375,2232,7852,2232,7993,2078xe" filled="true" fillcolor="#737a5d" stroked="false">
              <v:path arrowok="t"/>
              <v:fill type="solid"/>
            </v:shape>
            <v:shape style="position:absolute;left:6374;top:2078;width:1618;height:399" coordorigin="6375,2078" coordsize="1618,399" path="m6375,2232l7852,2232,7852,2476,7993,2335,7993,2078,7852,2232,7993,2078,6516,2078,6375,2232xe" filled="false" stroked="true" strokeweight=".214017pt" strokecolor="#404040">
              <v:path arrowok="t"/>
              <v:stroke dashstyle="solid"/>
            </v:shape>
            <v:shape style="position:absolute;left:6374;top:2232;width:1477;height:244" type="#_x0000_t75" stroked="false">
              <v:imagedata r:id="rId87" o:title=""/>
            </v:shape>
            <v:shape style="position:absolute;left:6374;top:1834;width:1618;height:399" coordorigin="6375,1834" coordsize="1618,399" path="m7993,1834l7852,1988,7852,2232,7993,2091,7993,1834xm7993,1834l6516,1834,6375,1988,7852,1988,7993,1834xe" filled="true" fillcolor="#737a5d" stroked="false">
              <v:path arrowok="t"/>
              <v:fill type="solid"/>
            </v:shape>
            <v:shape style="position:absolute;left:6374;top:1834;width:1618;height:399" coordorigin="6375,1834" coordsize="1618,399" path="m6375,1988l7852,1988,7852,2232,7993,2091,7993,1834,7852,1988,7993,1834,6516,1834,6375,1988xe" filled="false" stroked="true" strokeweight=".214017pt" strokecolor="#404040">
              <v:path arrowok="t"/>
              <v:stroke dashstyle="solid"/>
            </v:shape>
            <v:shape style="position:absolute;left:6374;top:1988;width:1477;height:244" type="#_x0000_t75" stroked="false">
              <v:imagedata r:id="rId88" o:title=""/>
            </v:shape>
            <v:shape style="position:absolute;left:6374;top:1590;width:1618;height:399" coordorigin="6375,1590" coordsize="1618,399" path="m7993,1590l7852,1744,7852,1988,7993,1847,7993,1590xm7993,1590l6516,1590,6375,1744,7852,1744,7993,1590xe" filled="true" fillcolor="#737a5d" stroked="false">
              <v:path arrowok="t"/>
              <v:fill type="solid"/>
            </v:shape>
            <v:shape style="position:absolute;left:6374;top:1590;width:1618;height:399" coordorigin="6375,1590" coordsize="1618,399" path="m6375,1744l7852,1744,7852,1988,7993,1847,7993,1590,7852,1744,7993,1590,6516,1590,6375,1744xe" filled="false" stroked="true" strokeweight=".214017pt" strokecolor="#404040">
              <v:path arrowok="t"/>
              <v:stroke dashstyle="solid"/>
            </v:shape>
            <v:shape style="position:absolute;left:6374;top:1744;width:1477;height:244" type="#_x0000_t75" stroked="false">
              <v:imagedata r:id="rId87" o:title=""/>
            </v:shape>
            <v:shape style="position:absolute;left:6374;top:1346;width:1618;height:399" coordorigin="6375,1346" coordsize="1618,399" path="m7993,1346l7852,1500,7852,1744,7993,1603,7993,1346xm7993,1346l6516,1346,6375,1500,7852,1500,7993,1346xe" filled="true" fillcolor="#737a5d" stroked="false">
              <v:path arrowok="t"/>
              <v:fill type="solid"/>
            </v:shape>
            <v:shape style="position:absolute;left:6374;top:1346;width:1618;height:399" coordorigin="6375,1346" coordsize="1618,399" path="m6375,1500l7852,1500,7852,1744,7993,1603,7993,1346,7852,1500,7993,1346,6516,1346,6375,1500xe" filled="false" stroked="true" strokeweight=".214017pt" strokecolor="#404040">
              <v:path arrowok="t"/>
              <v:stroke dashstyle="solid"/>
            </v:shape>
            <v:shape style="position:absolute;left:6374;top:1500;width:1477;height:244" type="#_x0000_t75" stroked="false">
              <v:imagedata r:id="rId88" o:title=""/>
            </v:shape>
            <v:shape style="position:absolute;left:6374;top:1102;width:1618;height:399" coordorigin="6375,1102" coordsize="1618,399" path="m7993,1102l7852,1256,7852,1500,7993,1359,7993,1102xm7993,1102l6516,1102,6375,1256,7852,1256,7993,1102xe" filled="true" fillcolor="#737a5d" stroked="false">
              <v:path arrowok="t"/>
              <v:fill type="solid"/>
            </v:shape>
            <v:shape style="position:absolute;left:6374;top:1102;width:1618;height:399" coordorigin="6375,1102" coordsize="1618,399" path="m6375,1256l7852,1256,7852,1500,7993,1359,7993,1102,7852,1256,7993,1102,6516,1102,6375,1256xe" filled="false" stroked="true" strokeweight=".214017pt" strokecolor="#404040">
              <v:path arrowok="t"/>
              <v:stroke dashstyle="solid"/>
            </v:shape>
            <v:shape style="position:absolute;left:6374;top:1256;width:1477;height:244" type="#_x0000_t75" stroked="false">
              <v:imagedata r:id="rId87" o:title=""/>
            </v:shape>
            <v:shape style="position:absolute;left:6374;top:858;width:1618;height:399" coordorigin="6375,858" coordsize="1618,399" path="m7993,858l7852,999,7852,1256,7993,1102,7993,858xm7993,858l6516,858,6375,999,7852,999,7993,858xe" filled="true" fillcolor="#737a5d" stroked="false">
              <v:path arrowok="t"/>
              <v:fill type="solid"/>
            </v:shape>
            <v:shape style="position:absolute;left:6374;top:858;width:1618;height:399" coordorigin="6375,858" coordsize="1618,399" path="m6375,999l7852,999,7852,1256,7993,1102,7993,858,7852,999,7993,858,6516,858,6375,999xe" filled="false" stroked="true" strokeweight=".214017pt" strokecolor="#404040">
              <v:path arrowok="t"/>
              <v:stroke dashstyle="solid"/>
            </v:shape>
            <v:shape style="position:absolute;left:6374;top:1012;width:1477;height:244" type="#_x0000_t75" stroked="false">
              <v:imagedata r:id="rId87" o:title=""/>
            </v:shape>
            <v:shape style="position:absolute;left:6374;top:601;width:1618;height:399" coordorigin="6375,601" coordsize="1618,399" path="m7993,601l7852,755,7852,999,7993,858,7993,601xm7993,601l6516,601,6375,755,7852,755,7993,601xe" filled="true" fillcolor="#737a5d" stroked="false">
              <v:path arrowok="t"/>
              <v:fill type="solid"/>
            </v:shape>
            <v:shape style="position:absolute;left:6374;top:601;width:1618;height:399" coordorigin="6375,601" coordsize="1618,399" path="m6375,755l7852,755,7852,999,7993,858,7993,601,7852,755,7993,601,6516,601,6375,755xe" filled="false" stroked="true" strokeweight=".214017pt" strokecolor="#404040">
              <v:path arrowok="t"/>
              <v:stroke dashstyle="solid"/>
            </v:shape>
            <v:shape style="position:absolute;left:6374;top:755;width:1477;height:244" type="#_x0000_t75" stroked="false">
              <v:imagedata r:id="rId87" o:title=""/>
            </v:shape>
            <v:shape style="position:absolute;left:6374;top:755;width:1477;height:244" coordorigin="6375,755" coordsize="1477,244" path="m6375,755l6375,999,7852,999m6375,755l7852,755,7852,999e" filled="false" stroked="true" strokeweight=".214015pt" strokecolor="#404040">
              <v:path arrowok="t"/>
              <v:stroke dashstyle="solid"/>
            </v:shape>
            <v:shape style="position:absolute;left:6374;top:357;width:1618;height:399" coordorigin="6375,357" coordsize="1618,399" path="m7993,357l7852,511,7852,755,7993,614,7993,357xm7993,357l6516,357,6375,511,7852,511,7993,357xe" filled="true" fillcolor="#737a5d" stroked="false">
              <v:path arrowok="t"/>
              <v:fill type="solid"/>
            </v:shape>
            <v:shape style="position:absolute;left:6374;top:357;width:1618;height:399" coordorigin="6375,357" coordsize="1618,399" path="m6375,511l7852,511,7852,755,7993,614,7993,357,7852,511,7993,357,6516,357,6375,511xe" filled="false" stroked="true" strokeweight=".214017pt" strokecolor="#404040">
              <v:path arrowok="t"/>
              <v:stroke dashstyle="solid"/>
            </v:shape>
            <v:shape style="position:absolute;left:6374;top:511;width:1477;height:244" type="#_x0000_t75" stroked="false">
              <v:imagedata r:id="rId89" o:title=""/>
            </v:shape>
            <v:shape style="position:absolute;left:6374;top:511;width:1477;height:244" coordorigin="6375,511" coordsize="1477,244" path="m6375,511l6375,755,7852,755m6375,511l7852,511,7852,755e" filled="false" stroked="true" strokeweight=".214015pt" strokecolor="#404040">
              <v:path arrowok="t"/>
              <v:stroke dashstyle="solid"/>
            </v:shape>
            <v:shape style="position:absolute;left:6374;top:113;width:1618;height:399" coordorigin="6375,113" coordsize="1618,399" path="m7993,113l7852,267,7852,511,7993,370,7993,113xm7993,113l6516,113,6375,267,7852,267,7993,113xe" filled="true" fillcolor="#737a5d" stroked="false">
              <v:path arrowok="t"/>
              <v:fill type="solid"/>
            </v:shape>
            <v:shape style="position:absolute;left:6374;top:113;width:1618;height:399" coordorigin="6375,113" coordsize="1618,399" path="m6375,267l7852,267,7852,511,7993,370,7993,113,7852,267,7993,113,6516,113,6375,267xe" filled="false" stroked="true" strokeweight=".214017pt" strokecolor="#404040">
              <v:path arrowok="t"/>
              <v:stroke dashstyle="solid"/>
            </v:shape>
            <v:shape style="position:absolute;left:6374;top:267;width:1477;height:244" type="#_x0000_t75" stroked="false">
              <v:imagedata r:id="rId90" o:title=""/>
            </v:shape>
            <v:shape style="position:absolute;left:6374;top:267;width:1477;height:244" coordorigin="6375,267" coordsize="1477,244" path="m6375,267l6375,511,7852,511m6375,267l7852,267,7852,511e" filled="false" stroked="true" strokeweight=".214015pt" strokecolor="#404040">
              <v:path arrowok="t"/>
              <v:stroke dashstyle="solid"/>
            </v:shape>
            <v:shape style="position:absolute;left:6374;top:-131;width:1618;height:399" coordorigin="6375,-131" coordsize="1618,399" path="m7993,-131l7852,23,7852,267,7993,126,7993,-131xm7993,-131l6516,-131,6375,23,7852,23,7993,-131xe" filled="true" fillcolor="#737a5d" stroked="false">
              <v:path arrowok="t"/>
              <v:fill type="solid"/>
            </v:shape>
            <v:shape style="position:absolute;left:6374;top:-131;width:1618;height:399" coordorigin="6375,-131" coordsize="1618,399" path="m6375,23l7852,23,7852,267,7993,126,7993,-131,7852,23,7993,-131,6516,-131,6375,23xe" filled="false" stroked="true" strokeweight=".214017pt" strokecolor="#404040">
              <v:path arrowok="t"/>
              <v:stroke dashstyle="solid"/>
            </v:shape>
            <v:shape style="position:absolute;left:6374;top:23;width:1477;height:244" type="#_x0000_t75" stroked="false">
              <v:imagedata r:id="rId89" o:title=""/>
            </v:shape>
            <v:shape style="position:absolute;left:6374;top:23;width:1477;height:244" coordorigin="6375,23" coordsize="1477,244" path="m6375,23l6375,267,7852,267m6375,23l7852,23,7852,267e" filled="false" stroked="true" strokeweight=".214015pt" strokecolor="#404040">
              <v:path arrowok="t"/>
              <v:stroke dashstyle="solid"/>
            </v:shape>
            <v:shape style="position:absolute;left:6374;top:-375;width:1618;height:399" coordorigin="6375,-375" coordsize="1618,399" path="m7993,-375l7852,-221,7852,23,7993,-118,7993,-375xm7993,-375l6516,-375,6375,-221,7852,-221,7993,-375xe" filled="true" fillcolor="#737a5d" stroked="false">
              <v:path arrowok="t"/>
              <v:fill type="solid"/>
            </v:shape>
            <v:shape style="position:absolute;left:6374;top:-375;width:1618;height:399" coordorigin="6375,-375" coordsize="1618,399" path="m6375,-221l7852,-221,7852,23,7993,-118,7993,-375,7852,-221,7993,-375,6516,-375,6375,-221xe" filled="false" stroked="true" strokeweight=".214017pt" strokecolor="#404040">
              <v:path arrowok="t"/>
              <v:stroke dashstyle="solid"/>
            </v:shape>
            <v:shape style="position:absolute;left:6374;top:-221;width:1477;height:244" type="#_x0000_t75" stroked="false">
              <v:imagedata r:id="rId90" o:title=""/>
            </v:shape>
            <v:shape style="position:absolute;left:6374;top:-221;width:1477;height:244" coordorigin="6375,-221" coordsize="1477,244" path="m6375,-221l6375,23,7852,23m6375,-221l7852,-221,7852,23e" filled="false" stroked="true" strokeweight=".214015pt" strokecolor="#404040">
              <v:path arrowok="t"/>
              <v:stroke dashstyle="solid"/>
            </v:shape>
            <v:shape style="position:absolute;left:6444;top:-192;width:1352;height:3890" type="#_x0000_t202" filled="false" stroked="false">
              <v:textbox inset="0,0,0,0">
                <w:txbxContent>
                  <w:p>
                    <w:pPr>
                      <w:spacing w:line="196" w:lineRule="exact" w:before="0"/>
                      <w:ind w:left="0" w:right="18" w:firstLine="0"/>
                      <w:jc w:val="center"/>
                      <w:rPr>
                        <w:rFonts w:ascii="Arial"/>
                        <w:b/>
                        <w:sz w:val="20"/>
                      </w:rPr>
                    </w:pPr>
                    <w:r>
                      <w:rPr>
                        <w:rFonts w:ascii="Arial"/>
                        <w:b/>
                        <w:w w:val="95"/>
                        <w:sz w:val="20"/>
                      </w:rPr>
                      <w:t>Indirect </w:t>
                    </w:r>
                    <w:r>
                      <w:rPr>
                        <w:rFonts w:ascii="Arial"/>
                        <w:b/>
                        <w:spacing w:val="-4"/>
                        <w:w w:val="95"/>
                        <w:sz w:val="20"/>
                      </w:rPr>
                      <w:t>addr(*)</w:t>
                    </w:r>
                  </w:p>
                  <w:p>
                    <w:pPr>
                      <w:spacing w:line="256" w:lineRule="auto" w:before="14"/>
                      <w:ind w:left="258" w:right="276" w:firstLine="0"/>
                      <w:jc w:val="center"/>
                      <w:rPr>
                        <w:rFonts w:ascii="Arial"/>
                        <w:b/>
                        <w:sz w:val="20"/>
                      </w:rPr>
                    </w:pPr>
                    <w:r>
                      <w:rPr>
                        <w:rFonts w:ascii="Arial"/>
                        <w:b/>
                        <w:w w:val="95"/>
                        <w:sz w:val="20"/>
                      </w:rPr>
                      <w:t>TMR0 PCL </w:t>
                    </w:r>
                    <w:r>
                      <w:rPr>
                        <w:rFonts w:ascii="Arial"/>
                        <w:b/>
                        <w:w w:val="85"/>
                        <w:sz w:val="20"/>
                      </w:rPr>
                      <w:t>STATUS </w:t>
                    </w:r>
                    <w:r>
                      <w:rPr>
                        <w:rFonts w:ascii="Arial"/>
                        <w:b/>
                        <w:w w:val="95"/>
                        <w:sz w:val="20"/>
                      </w:rPr>
                      <w:t>FSR </w:t>
                    </w:r>
                    <w:r>
                      <w:rPr>
                        <w:rFonts w:ascii="Arial"/>
                        <w:b/>
                        <w:w w:val="85"/>
                        <w:sz w:val="20"/>
                      </w:rPr>
                      <w:t>WDTCON </w:t>
                    </w:r>
                    <w:r>
                      <w:rPr>
                        <w:rFonts w:ascii="Arial"/>
                        <w:b/>
                        <w:w w:val="90"/>
                        <w:sz w:val="20"/>
                      </w:rPr>
                      <w:t>PORTB</w:t>
                    </w:r>
                  </w:p>
                  <w:p>
                    <w:pPr>
                      <w:spacing w:line="256" w:lineRule="auto" w:before="0"/>
                      <w:ind w:left="101" w:right="119" w:firstLine="0"/>
                      <w:jc w:val="center"/>
                      <w:rPr>
                        <w:rFonts w:ascii="Arial"/>
                        <w:b/>
                        <w:sz w:val="20"/>
                      </w:rPr>
                    </w:pPr>
                    <w:r>
                      <w:rPr>
                        <w:rFonts w:ascii="Arial"/>
                        <w:b/>
                        <w:w w:val="90"/>
                        <w:sz w:val="20"/>
                      </w:rPr>
                      <w:t>CM1CON0</w:t>
                    </w:r>
                    <w:r>
                      <w:rPr>
                        <w:rFonts w:ascii="Arial"/>
                        <w:b/>
                        <w:w w:val="93"/>
                        <w:sz w:val="20"/>
                      </w:rPr>
                      <w:t> </w:t>
                    </w:r>
                    <w:r>
                      <w:rPr>
                        <w:rFonts w:ascii="Arial"/>
                        <w:b/>
                        <w:w w:val="90"/>
                        <w:sz w:val="20"/>
                      </w:rPr>
                      <w:t>CM2CON0</w:t>
                    </w:r>
                    <w:r>
                      <w:rPr>
                        <w:rFonts w:ascii="Arial"/>
                        <w:b/>
                        <w:w w:val="93"/>
                        <w:sz w:val="20"/>
                      </w:rPr>
                      <w:t> </w:t>
                    </w:r>
                    <w:r>
                      <w:rPr>
                        <w:rFonts w:ascii="Arial"/>
                        <w:b/>
                        <w:w w:val="90"/>
                        <w:sz w:val="20"/>
                      </w:rPr>
                      <w:t>CM2CON1</w:t>
                    </w:r>
                    <w:r>
                      <w:rPr>
                        <w:rFonts w:ascii="Arial"/>
                        <w:b/>
                        <w:w w:val="93"/>
                        <w:sz w:val="20"/>
                      </w:rPr>
                      <w:t> </w:t>
                    </w:r>
                    <w:r>
                      <w:rPr>
                        <w:rFonts w:ascii="Arial"/>
                        <w:b/>
                        <w:w w:val="90"/>
                        <w:sz w:val="20"/>
                      </w:rPr>
                      <w:t>PCLATH </w:t>
                    </w:r>
                    <w:r>
                      <w:rPr>
                        <w:rFonts w:ascii="Arial"/>
                        <w:b/>
                        <w:w w:val="95"/>
                        <w:sz w:val="20"/>
                      </w:rPr>
                      <w:t>INTCON EEDAT EEADR </w:t>
                    </w:r>
                    <w:r>
                      <w:rPr>
                        <w:rFonts w:ascii="Arial"/>
                        <w:b/>
                        <w:w w:val="90"/>
                        <w:sz w:val="20"/>
                      </w:rPr>
                      <w:t>EEDATH EEADRH</w:t>
                    </w:r>
                  </w:p>
                </w:txbxContent>
              </v:textbox>
              <w10:wrap type="none"/>
            </v:shape>
            <v:shape style="position:absolute;left:6503;top:5218;width:1233;height:699" type="#_x0000_t202" filled="false" stroked="false">
              <v:textbox inset="0,0,0,0">
                <w:txbxContent>
                  <w:p>
                    <w:pPr>
                      <w:spacing w:line="196" w:lineRule="exact" w:before="0"/>
                      <w:ind w:left="0" w:right="17" w:firstLine="0"/>
                      <w:jc w:val="center"/>
                      <w:rPr>
                        <w:rFonts w:ascii="Arial"/>
                        <w:b/>
                        <w:sz w:val="20"/>
                      </w:rPr>
                    </w:pPr>
                    <w:r>
                      <w:rPr>
                        <w:rFonts w:ascii="Arial"/>
                        <w:b/>
                        <w:w w:val="95"/>
                        <w:sz w:val="20"/>
                      </w:rPr>
                      <w:t>THANH GHI</w:t>
                    </w:r>
                  </w:p>
                  <w:p>
                    <w:pPr>
                      <w:spacing w:line="256" w:lineRule="auto" w:before="16"/>
                      <w:ind w:left="-1" w:right="18" w:firstLine="0"/>
                      <w:jc w:val="center"/>
                      <w:rPr>
                        <w:rFonts w:ascii="Arial" w:hAnsi="Arial"/>
                        <w:b/>
                        <w:sz w:val="20"/>
                      </w:rPr>
                    </w:pPr>
                    <w:r>
                      <w:rPr>
                        <w:rFonts w:ascii="Arial" w:hAnsi="Arial"/>
                        <w:b/>
                        <w:w w:val="90"/>
                        <w:sz w:val="20"/>
                      </w:rPr>
                      <w:t>THÔNG</w:t>
                    </w:r>
                    <w:r>
                      <w:rPr>
                        <w:rFonts w:ascii="Arial" w:hAnsi="Arial"/>
                        <w:b/>
                        <w:spacing w:val="-13"/>
                        <w:w w:val="90"/>
                        <w:sz w:val="20"/>
                      </w:rPr>
                      <w:t> </w:t>
                    </w:r>
                    <w:r>
                      <w:rPr>
                        <w:rFonts w:ascii="Arial" w:hAnsi="Arial"/>
                        <w:b/>
                        <w:spacing w:val="-5"/>
                        <w:w w:val="90"/>
                        <w:sz w:val="20"/>
                      </w:rPr>
                      <w:t>DỤNG </w:t>
                    </w:r>
                    <w:r>
                      <w:rPr>
                        <w:rFonts w:ascii="Arial" w:hAnsi="Arial"/>
                        <w:b/>
                        <w:sz w:val="20"/>
                      </w:rPr>
                      <w:t>16</w:t>
                    </w:r>
                    <w:r>
                      <w:rPr>
                        <w:rFonts w:ascii="Arial" w:hAnsi="Arial"/>
                        <w:b/>
                        <w:spacing w:val="-28"/>
                        <w:sz w:val="20"/>
                      </w:rPr>
                      <w:t> </w:t>
                    </w:r>
                    <w:r>
                      <w:rPr>
                        <w:rFonts w:ascii="Arial" w:hAnsi="Arial"/>
                        <w:b/>
                        <w:sz w:val="20"/>
                      </w:rPr>
                      <w:t>BYTE</w:t>
                    </w:r>
                  </w:p>
                </w:txbxContent>
              </v:textbox>
              <w10:wrap type="none"/>
            </v:shape>
            <v:shape style="position:absolute;left:6503;top:7891;width:1233;height:699" type="#_x0000_t202" filled="false" stroked="false">
              <v:textbox inset="0,0,0,0">
                <w:txbxContent>
                  <w:p>
                    <w:pPr>
                      <w:spacing w:line="196" w:lineRule="exact" w:before="0"/>
                      <w:ind w:left="0" w:right="17" w:firstLine="0"/>
                      <w:jc w:val="center"/>
                      <w:rPr>
                        <w:rFonts w:ascii="Arial"/>
                        <w:b/>
                        <w:sz w:val="20"/>
                      </w:rPr>
                    </w:pPr>
                    <w:r>
                      <w:rPr>
                        <w:rFonts w:ascii="Arial"/>
                        <w:b/>
                        <w:w w:val="95"/>
                        <w:sz w:val="20"/>
                      </w:rPr>
                      <w:t>THANH GHI</w:t>
                    </w:r>
                  </w:p>
                  <w:p>
                    <w:pPr>
                      <w:spacing w:line="256" w:lineRule="auto" w:before="16"/>
                      <w:ind w:left="-1" w:right="18" w:firstLine="0"/>
                      <w:jc w:val="center"/>
                      <w:rPr>
                        <w:rFonts w:ascii="Arial" w:hAnsi="Arial"/>
                        <w:b/>
                        <w:sz w:val="20"/>
                      </w:rPr>
                    </w:pPr>
                    <w:r>
                      <w:rPr>
                        <w:rFonts w:ascii="Arial" w:hAnsi="Arial"/>
                        <w:b/>
                        <w:w w:val="90"/>
                        <w:sz w:val="20"/>
                      </w:rPr>
                      <w:t>THÔNG</w:t>
                    </w:r>
                    <w:r>
                      <w:rPr>
                        <w:rFonts w:ascii="Arial" w:hAnsi="Arial"/>
                        <w:b/>
                        <w:spacing w:val="-13"/>
                        <w:w w:val="90"/>
                        <w:sz w:val="20"/>
                      </w:rPr>
                      <w:t> </w:t>
                    </w:r>
                    <w:r>
                      <w:rPr>
                        <w:rFonts w:ascii="Arial" w:hAnsi="Arial"/>
                        <w:b/>
                        <w:spacing w:val="-5"/>
                        <w:w w:val="90"/>
                        <w:sz w:val="20"/>
                      </w:rPr>
                      <w:t>DỤNG </w:t>
                    </w:r>
                    <w:r>
                      <w:rPr>
                        <w:rFonts w:ascii="Arial" w:hAnsi="Arial"/>
                        <w:b/>
                        <w:sz w:val="20"/>
                      </w:rPr>
                      <w:t>80</w:t>
                    </w:r>
                    <w:r>
                      <w:rPr>
                        <w:rFonts w:ascii="Arial" w:hAnsi="Arial"/>
                        <w:b/>
                        <w:spacing w:val="-28"/>
                        <w:sz w:val="20"/>
                      </w:rPr>
                      <w:t> </w:t>
                    </w:r>
                    <w:r>
                      <w:rPr>
                        <w:rFonts w:ascii="Arial" w:hAnsi="Arial"/>
                        <w:b/>
                        <w:sz w:val="20"/>
                      </w:rPr>
                      <w:t>BYTE</w:t>
                    </w:r>
                  </w:p>
                </w:txbxContent>
              </v:textbox>
              <w10:wrap type="none"/>
            </v:shape>
            <v:shape style="position:absolute;left:6679;top:9139;width:882;height:452" type="#_x0000_t202" filled="false" stroked="false">
              <v:textbox inset="0,0,0,0">
                <w:txbxContent>
                  <w:p>
                    <w:pPr>
                      <w:spacing w:line="196" w:lineRule="exact" w:before="0"/>
                      <w:ind w:left="13" w:right="0" w:firstLine="0"/>
                      <w:jc w:val="left"/>
                      <w:rPr>
                        <w:rFonts w:ascii="Arial"/>
                        <w:b/>
                        <w:sz w:val="20"/>
                      </w:rPr>
                    </w:pPr>
                    <w:r>
                      <w:rPr>
                        <w:rFonts w:ascii="Arial"/>
                        <w:b/>
                        <w:w w:val="75"/>
                        <w:sz w:val="20"/>
                      </w:rPr>
                      <w:t>ACCESSES</w:t>
                    </w:r>
                  </w:p>
                  <w:p>
                    <w:pPr>
                      <w:spacing w:before="16"/>
                      <w:ind w:left="0" w:right="0" w:firstLine="0"/>
                      <w:jc w:val="left"/>
                      <w:rPr>
                        <w:rFonts w:ascii="Arial" w:hAnsi="Arial"/>
                        <w:b/>
                        <w:sz w:val="20"/>
                      </w:rPr>
                    </w:pPr>
                    <w:r>
                      <w:rPr>
                        <w:rFonts w:ascii="Arial" w:hAnsi="Arial"/>
                        <w:b/>
                        <w:w w:val="95"/>
                        <w:sz w:val="20"/>
                      </w:rPr>
                      <w:t>70H</w:t>
                    </w:r>
                    <w:r>
                      <w:rPr>
                        <w:rFonts w:ascii="Arial" w:hAnsi="Arial"/>
                        <w:b/>
                        <w:spacing w:val="-31"/>
                        <w:w w:val="95"/>
                        <w:sz w:val="20"/>
                      </w:rPr>
                      <w:t> </w:t>
                    </w:r>
                    <w:r>
                      <w:rPr>
                        <w:rFonts w:ascii="Arial" w:hAnsi="Arial"/>
                        <w:b/>
                        <w:w w:val="95"/>
                        <w:sz w:val="20"/>
                      </w:rPr>
                      <w:t>–</w:t>
                    </w:r>
                    <w:r>
                      <w:rPr>
                        <w:rFonts w:ascii="Arial" w:hAnsi="Arial"/>
                        <w:b/>
                        <w:spacing w:val="-30"/>
                        <w:w w:val="95"/>
                        <w:sz w:val="20"/>
                      </w:rPr>
                      <w:t> </w:t>
                    </w:r>
                    <w:r>
                      <w:rPr>
                        <w:rFonts w:ascii="Arial" w:hAnsi="Arial"/>
                        <w:b/>
                        <w:w w:val="95"/>
                        <w:sz w:val="20"/>
                      </w:rPr>
                      <w:t>7FH</w:t>
                    </w:r>
                  </w:p>
                </w:txbxContent>
              </v:textbox>
              <w10:wrap type="none"/>
            </v:shape>
            <w10:wrap type="none"/>
          </v:group>
        </w:pict>
      </w:r>
      <w:r>
        <w:rPr>
          <w:rFonts w:ascii="Arial"/>
          <w:b/>
          <w:spacing w:val="-1"/>
          <w:w w:val="90"/>
          <w:sz w:val="20"/>
        </w:rPr>
        <w:t>101H</w:t>
      </w:r>
    </w:p>
    <w:p>
      <w:pPr>
        <w:spacing w:before="9"/>
        <w:ind w:left="0" w:right="29" w:firstLine="0"/>
        <w:jc w:val="right"/>
        <w:rPr>
          <w:rFonts w:ascii="Arial"/>
          <w:b/>
          <w:sz w:val="20"/>
        </w:rPr>
      </w:pPr>
      <w:r>
        <w:rPr>
          <w:rFonts w:ascii="Arial"/>
          <w:b/>
          <w:spacing w:val="-1"/>
          <w:w w:val="90"/>
          <w:sz w:val="20"/>
        </w:rPr>
        <w:t>102H</w:t>
      </w:r>
    </w:p>
    <w:p>
      <w:pPr>
        <w:spacing w:before="24"/>
        <w:ind w:left="0" w:right="29" w:firstLine="0"/>
        <w:jc w:val="right"/>
        <w:rPr>
          <w:rFonts w:ascii="Arial"/>
          <w:b/>
          <w:sz w:val="20"/>
        </w:rPr>
      </w:pPr>
      <w:r>
        <w:rPr>
          <w:rFonts w:ascii="Arial"/>
          <w:b/>
          <w:spacing w:val="-1"/>
          <w:w w:val="90"/>
          <w:sz w:val="20"/>
        </w:rPr>
        <w:t>103H</w:t>
      </w:r>
    </w:p>
    <w:p>
      <w:pPr>
        <w:spacing w:before="26"/>
        <w:ind w:left="0" w:right="29" w:firstLine="0"/>
        <w:jc w:val="right"/>
        <w:rPr>
          <w:rFonts w:ascii="Arial"/>
          <w:b/>
          <w:sz w:val="20"/>
        </w:rPr>
      </w:pPr>
      <w:r>
        <w:rPr>
          <w:rFonts w:ascii="Arial"/>
          <w:b/>
          <w:spacing w:val="-1"/>
          <w:w w:val="90"/>
          <w:sz w:val="20"/>
        </w:rPr>
        <w:t>104H</w:t>
      </w:r>
    </w:p>
    <w:p>
      <w:pPr>
        <w:spacing w:before="5"/>
        <w:ind w:left="0" w:right="29" w:firstLine="0"/>
        <w:jc w:val="right"/>
        <w:rPr>
          <w:rFonts w:ascii="Arial"/>
          <w:b/>
          <w:sz w:val="20"/>
        </w:rPr>
      </w:pPr>
      <w:r>
        <w:rPr>
          <w:rFonts w:ascii="Arial"/>
          <w:b/>
          <w:spacing w:val="-1"/>
          <w:w w:val="90"/>
          <w:sz w:val="20"/>
        </w:rPr>
        <w:t>105H</w:t>
      </w:r>
    </w:p>
    <w:p>
      <w:pPr>
        <w:spacing w:before="20"/>
        <w:ind w:left="0" w:right="29" w:firstLine="0"/>
        <w:jc w:val="right"/>
        <w:rPr>
          <w:rFonts w:ascii="Arial"/>
          <w:b/>
          <w:sz w:val="20"/>
        </w:rPr>
      </w:pPr>
      <w:r>
        <w:rPr>
          <w:rFonts w:ascii="Arial"/>
          <w:b/>
          <w:spacing w:val="-1"/>
          <w:w w:val="90"/>
          <w:sz w:val="20"/>
        </w:rPr>
        <w:t>106H</w:t>
      </w:r>
    </w:p>
    <w:p>
      <w:pPr>
        <w:spacing w:before="10"/>
        <w:ind w:left="0" w:right="29" w:firstLine="0"/>
        <w:jc w:val="right"/>
        <w:rPr>
          <w:rFonts w:ascii="Arial"/>
          <w:b/>
          <w:sz w:val="20"/>
        </w:rPr>
      </w:pPr>
      <w:r>
        <w:rPr>
          <w:rFonts w:ascii="Arial"/>
          <w:b/>
          <w:spacing w:val="-1"/>
          <w:w w:val="90"/>
          <w:sz w:val="20"/>
        </w:rPr>
        <w:t>107H</w:t>
      </w:r>
    </w:p>
    <w:p>
      <w:pPr>
        <w:spacing w:before="9"/>
        <w:ind w:left="0" w:right="29" w:firstLine="0"/>
        <w:jc w:val="right"/>
        <w:rPr>
          <w:rFonts w:ascii="Arial"/>
          <w:b/>
          <w:sz w:val="20"/>
        </w:rPr>
      </w:pPr>
      <w:r>
        <w:rPr>
          <w:rFonts w:ascii="Arial"/>
          <w:b/>
          <w:spacing w:val="-1"/>
          <w:w w:val="90"/>
          <w:sz w:val="20"/>
        </w:rPr>
        <w:t>108H</w:t>
      </w:r>
    </w:p>
    <w:p>
      <w:pPr>
        <w:spacing w:before="24"/>
        <w:ind w:left="0" w:right="18" w:firstLine="0"/>
        <w:jc w:val="right"/>
        <w:rPr>
          <w:rFonts w:ascii="Arial"/>
          <w:b/>
          <w:sz w:val="20"/>
        </w:rPr>
      </w:pPr>
      <w:r>
        <w:rPr>
          <w:rFonts w:ascii="Arial"/>
          <w:b/>
          <w:spacing w:val="-1"/>
          <w:w w:val="90"/>
          <w:sz w:val="20"/>
        </w:rPr>
        <w:t>109H</w:t>
      </w:r>
    </w:p>
    <w:p>
      <w:pPr>
        <w:spacing w:before="26"/>
        <w:ind w:left="0" w:right="0" w:firstLine="0"/>
        <w:jc w:val="right"/>
        <w:rPr>
          <w:rFonts w:ascii="Arial"/>
          <w:b/>
          <w:sz w:val="20"/>
        </w:rPr>
      </w:pPr>
      <w:r>
        <w:rPr>
          <w:rFonts w:ascii="Arial"/>
          <w:b/>
          <w:spacing w:val="-1"/>
          <w:w w:val="90"/>
          <w:sz w:val="20"/>
        </w:rPr>
        <w:t>10AH</w:t>
      </w:r>
    </w:p>
    <w:p>
      <w:pPr>
        <w:spacing w:before="5"/>
        <w:ind w:left="0" w:right="7" w:firstLine="0"/>
        <w:jc w:val="right"/>
        <w:rPr>
          <w:rFonts w:ascii="Arial"/>
          <w:b/>
          <w:sz w:val="20"/>
        </w:rPr>
      </w:pPr>
      <w:r>
        <w:rPr>
          <w:rFonts w:ascii="Arial"/>
          <w:b/>
          <w:spacing w:val="-1"/>
          <w:w w:val="85"/>
          <w:sz w:val="20"/>
        </w:rPr>
        <w:t>10BH</w:t>
      </w:r>
    </w:p>
    <w:p>
      <w:pPr>
        <w:spacing w:before="23"/>
        <w:ind w:left="0" w:right="24" w:firstLine="0"/>
        <w:jc w:val="right"/>
        <w:rPr>
          <w:rFonts w:ascii="Arial"/>
          <w:b/>
          <w:sz w:val="20"/>
        </w:rPr>
      </w:pPr>
      <w:r>
        <w:rPr>
          <w:rFonts w:ascii="Arial"/>
          <w:b/>
          <w:spacing w:val="-2"/>
          <w:w w:val="85"/>
          <w:sz w:val="20"/>
        </w:rPr>
        <w:t>10CH</w:t>
      </w:r>
    </w:p>
    <w:p>
      <w:pPr>
        <w:spacing w:before="10"/>
        <w:ind w:left="0" w:right="3" w:firstLine="0"/>
        <w:jc w:val="right"/>
        <w:rPr>
          <w:rFonts w:ascii="Arial"/>
          <w:b/>
          <w:sz w:val="20"/>
        </w:rPr>
      </w:pPr>
      <w:r>
        <w:rPr>
          <w:rFonts w:ascii="Arial"/>
          <w:b/>
          <w:spacing w:val="-1"/>
          <w:w w:val="90"/>
          <w:sz w:val="20"/>
        </w:rPr>
        <w:t>10DH</w:t>
      </w:r>
    </w:p>
    <w:p>
      <w:pPr>
        <w:spacing w:before="10"/>
        <w:ind w:left="0" w:right="22" w:firstLine="0"/>
        <w:jc w:val="right"/>
        <w:rPr>
          <w:rFonts w:ascii="Arial"/>
          <w:b/>
          <w:sz w:val="20"/>
        </w:rPr>
      </w:pPr>
      <w:r>
        <w:rPr>
          <w:rFonts w:ascii="Arial"/>
          <w:b/>
          <w:spacing w:val="-1"/>
          <w:w w:val="85"/>
          <w:sz w:val="20"/>
        </w:rPr>
        <w:t>10EH</w:t>
      </w:r>
    </w:p>
    <w:p>
      <w:pPr>
        <w:spacing w:before="23"/>
        <w:ind w:left="0" w:right="38" w:firstLine="0"/>
        <w:jc w:val="right"/>
        <w:rPr>
          <w:rFonts w:ascii="Arial"/>
          <w:b/>
          <w:sz w:val="20"/>
        </w:rPr>
      </w:pPr>
      <w:r>
        <w:rPr>
          <w:rFonts w:ascii="Arial"/>
          <w:b/>
          <w:spacing w:val="-1"/>
          <w:w w:val="85"/>
          <w:sz w:val="20"/>
        </w:rPr>
        <w:t>10FH</w:t>
      </w:r>
    </w:p>
    <w:p>
      <w:pPr>
        <w:spacing w:before="26"/>
        <w:ind w:left="0" w:right="18" w:firstLine="0"/>
        <w:jc w:val="right"/>
        <w:rPr>
          <w:rFonts w:ascii="Arial"/>
          <w:b/>
          <w:sz w:val="20"/>
        </w:rPr>
      </w:pPr>
      <w:r>
        <w:rPr>
          <w:rFonts w:ascii="Arial"/>
          <w:b/>
          <w:spacing w:val="-1"/>
          <w:w w:val="90"/>
          <w:sz w:val="20"/>
        </w:rPr>
        <w:t>110H</w:t>
      </w:r>
    </w:p>
    <w:p>
      <w:pPr>
        <w:spacing w:before="5"/>
        <w:ind w:left="0" w:right="18" w:firstLine="0"/>
        <w:jc w:val="right"/>
        <w:rPr>
          <w:rFonts w:ascii="Arial"/>
          <w:b/>
          <w:sz w:val="20"/>
        </w:rPr>
      </w:pPr>
      <w:r>
        <w:rPr>
          <w:rFonts w:ascii="Arial"/>
          <w:b/>
          <w:spacing w:val="-1"/>
          <w:w w:val="90"/>
          <w:sz w:val="20"/>
        </w:rPr>
        <w:t>111H</w:t>
      </w:r>
    </w:p>
    <w:p>
      <w:pPr>
        <w:spacing w:before="20"/>
        <w:ind w:left="0" w:right="18" w:firstLine="0"/>
        <w:jc w:val="right"/>
        <w:rPr>
          <w:rFonts w:ascii="Arial"/>
          <w:b/>
          <w:sz w:val="20"/>
        </w:rPr>
      </w:pPr>
      <w:r>
        <w:rPr>
          <w:rFonts w:ascii="Arial"/>
          <w:b/>
          <w:spacing w:val="-1"/>
          <w:w w:val="90"/>
          <w:sz w:val="20"/>
        </w:rPr>
        <w:t>112H</w:t>
      </w:r>
    </w:p>
    <w:p>
      <w:pPr>
        <w:spacing w:before="10"/>
        <w:ind w:left="0" w:right="18" w:firstLine="0"/>
        <w:jc w:val="right"/>
        <w:rPr>
          <w:rFonts w:ascii="Arial"/>
          <w:b/>
          <w:sz w:val="20"/>
        </w:rPr>
      </w:pPr>
      <w:r>
        <w:rPr>
          <w:rFonts w:ascii="Arial"/>
          <w:b/>
          <w:spacing w:val="-1"/>
          <w:w w:val="90"/>
          <w:sz w:val="20"/>
        </w:rPr>
        <w:t>113H</w:t>
      </w:r>
    </w:p>
    <w:p>
      <w:pPr>
        <w:spacing w:before="10"/>
        <w:ind w:left="0" w:right="18" w:firstLine="0"/>
        <w:jc w:val="right"/>
        <w:rPr>
          <w:rFonts w:ascii="Arial"/>
          <w:b/>
          <w:sz w:val="20"/>
        </w:rPr>
      </w:pPr>
      <w:r>
        <w:rPr>
          <w:rFonts w:ascii="Arial"/>
          <w:b/>
          <w:spacing w:val="-1"/>
          <w:w w:val="90"/>
          <w:sz w:val="20"/>
        </w:rPr>
        <w:t>114H</w:t>
      </w:r>
    </w:p>
    <w:p>
      <w:pPr>
        <w:spacing w:before="23"/>
        <w:ind w:left="0" w:right="29" w:firstLine="0"/>
        <w:jc w:val="right"/>
        <w:rPr>
          <w:rFonts w:ascii="Arial"/>
          <w:b/>
          <w:sz w:val="20"/>
        </w:rPr>
      </w:pPr>
      <w:r>
        <w:rPr>
          <w:rFonts w:ascii="Arial"/>
          <w:b/>
          <w:spacing w:val="-1"/>
          <w:w w:val="90"/>
          <w:sz w:val="20"/>
        </w:rPr>
        <w:t>115H</w:t>
      </w:r>
    </w:p>
    <w:p>
      <w:pPr>
        <w:spacing w:before="26"/>
        <w:ind w:left="0" w:right="18" w:firstLine="0"/>
        <w:jc w:val="right"/>
        <w:rPr>
          <w:rFonts w:ascii="Arial"/>
          <w:b/>
          <w:sz w:val="20"/>
        </w:rPr>
      </w:pPr>
      <w:r>
        <w:rPr>
          <w:rFonts w:ascii="Arial"/>
          <w:b/>
          <w:spacing w:val="-1"/>
          <w:w w:val="90"/>
          <w:sz w:val="20"/>
        </w:rPr>
        <w:t>116H</w:t>
      </w:r>
    </w:p>
    <w:p>
      <w:pPr>
        <w:spacing w:before="5"/>
        <w:ind w:left="0" w:right="18" w:firstLine="0"/>
        <w:jc w:val="right"/>
        <w:rPr>
          <w:rFonts w:ascii="Arial"/>
          <w:b/>
          <w:sz w:val="20"/>
        </w:rPr>
      </w:pPr>
      <w:r>
        <w:rPr>
          <w:rFonts w:ascii="Arial"/>
          <w:b/>
          <w:spacing w:val="-1"/>
          <w:w w:val="90"/>
          <w:sz w:val="20"/>
        </w:rPr>
        <w:t>117H</w:t>
      </w:r>
    </w:p>
    <w:p>
      <w:pPr>
        <w:spacing w:before="11"/>
        <w:ind w:left="0" w:right="29" w:firstLine="0"/>
        <w:jc w:val="right"/>
        <w:rPr>
          <w:rFonts w:ascii="Arial"/>
          <w:b/>
          <w:sz w:val="20"/>
        </w:rPr>
      </w:pPr>
      <w:r>
        <w:rPr>
          <w:rFonts w:ascii="Arial"/>
          <w:b/>
          <w:spacing w:val="-1"/>
          <w:w w:val="90"/>
          <w:sz w:val="20"/>
        </w:rPr>
        <w:t>118H</w:t>
      </w:r>
    </w:p>
    <w:p>
      <w:pPr>
        <w:spacing w:before="23"/>
        <w:ind w:left="0" w:right="18" w:firstLine="0"/>
        <w:jc w:val="right"/>
        <w:rPr>
          <w:rFonts w:ascii="Arial"/>
          <w:b/>
          <w:sz w:val="20"/>
        </w:rPr>
      </w:pPr>
      <w:r>
        <w:rPr>
          <w:rFonts w:ascii="Arial"/>
          <w:b/>
          <w:spacing w:val="-1"/>
          <w:w w:val="90"/>
          <w:sz w:val="20"/>
        </w:rPr>
        <w:t>119H</w:t>
      </w:r>
    </w:p>
    <w:p>
      <w:pPr>
        <w:spacing w:before="26"/>
        <w:ind w:left="0" w:right="0" w:firstLine="0"/>
        <w:jc w:val="right"/>
        <w:rPr>
          <w:rFonts w:ascii="Arial"/>
          <w:b/>
          <w:sz w:val="20"/>
        </w:rPr>
      </w:pPr>
      <w:r>
        <w:rPr>
          <w:rFonts w:ascii="Arial"/>
          <w:b/>
          <w:spacing w:val="-1"/>
          <w:w w:val="90"/>
          <w:sz w:val="20"/>
        </w:rPr>
        <w:t>11AH</w:t>
      </w:r>
    </w:p>
    <w:p>
      <w:pPr>
        <w:spacing w:before="5"/>
        <w:ind w:left="0" w:right="7" w:firstLine="0"/>
        <w:jc w:val="right"/>
        <w:rPr>
          <w:rFonts w:ascii="Arial"/>
          <w:b/>
          <w:sz w:val="20"/>
        </w:rPr>
      </w:pPr>
      <w:r>
        <w:rPr>
          <w:rFonts w:ascii="Arial"/>
          <w:b/>
          <w:spacing w:val="-1"/>
          <w:w w:val="85"/>
          <w:sz w:val="20"/>
        </w:rPr>
        <w:t>11BH</w:t>
      </w:r>
    </w:p>
    <w:p>
      <w:pPr>
        <w:spacing w:before="24"/>
        <w:ind w:left="0" w:right="24" w:firstLine="0"/>
        <w:jc w:val="right"/>
        <w:rPr>
          <w:rFonts w:ascii="Arial"/>
          <w:b/>
          <w:sz w:val="20"/>
        </w:rPr>
      </w:pPr>
      <w:r>
        <w:rPr>
          <w:rFonts w:ascii="Arial"/>
          <w:b/>
          <w:spacing w:val="-2"/>
          <w:w w:val="85"/>
          <w:sz w:val="20"/>
        </w:rPr>
        <w:t>11CH</w:t>
      </w:r>
    </w:p>
    <w:p>
      <w:pPr>
        <w:spacing w:before="9"/>
        <w:ind w:left="0" w:right="3" w:firstLine="0"/>
        <w:jc w:val="right"/>
        <w:rPr>
          <w:rFonts w:ascii="Arial"/>
          <w:b/>
          <w:sz w:val="20"/>
        </w:rPr>
      </w:pPr>
      <w:r>
        <w:rPr>
          <w:rFonts w:ascii="Arial"/>
          <w:b/>
          <w:spacing w:val="-1"/>
          <w:w w:val="90"/>
          <w:sz w:val="20"/>
        </w:rPr>
        <w:t>11DH</w:t>
      </w:r>
    </w:p>
    <w:p>
      <w:pPr>
        <w:spacing w:before="10"/>
        <w:ind w:left="0" w:right="22" w:firstLine="0"/>
        <w:jc w:val="right"/>
        <w:rPr>
          <w:rFonts w:ascii="Arial"/>
          <w:b/>
          <w:sz w:val="20"/>
        </w:rPr>
      </w:pPr>
      <w:r>
        <w:rPr>
          <w:rFonts w:ascii="Arial"/>
          <w:b/>
          <w:spacing w:val="-1"/>
          <w:w w:val="85"/>
          <w:sz w:val="20"/>
        </w:rPr>
        <w:t>11EH</w:t>
      </w:r>
    </w:p>
    <w:p>
      <w:pPr>
        <w:spacing w:line="211" w:lineRule="exact" w:before="23"/>
        <w:ind w:left="0" w:right="38" w:firstLine="0"/>
        <w:jc w:val="right"/>
        <w:rPr>
          <w:rFonts w:ascii="Arial"/>
          <w:b/>
          <w:sz w:val="20"/>
        </w:rPr>
      </w:pPr>
      <w:r>
        <w:rPr>
          <w:rFonts w:ascii="Arial"/>
          <w:b/>
          <w:spacing w:val="-1"/>
          <w:w w:val="85"/>
          <w:sz w:val="20"/>
        </w:rPr>
        <w:t>11FH</w:t>
      </w:r>
    </w:p>
    <w:p>
      <w:pPr>
        <w:spacing w:line="211" w:lineRule="exact" w:before="0"/>
        <w:ind w:left="0" w:right="29" w:firstLine="0"/>
        <w:jc w:val="right"/>
        <w:rPr>
          <w:rFonts w:ascii="Arial"/>
          <w:b/>
          <w:sz w:val="20"/>
        </w:rPr>
      </w:pPr>
      <w:r>
        <w:rPr>
          <w:rFonts w:ascii="Arial"/>
          <w:b/>
          <w:spacing w:val="-1"/>
          <w:w w:val="90"/>
          <w:sz w:val="20"/>
        </w:rPr>
        <w:t>120H</w:t>
      </w:r>
    </w:p>
    <w:p>
      <w:pPr>
        <w:spacing w:before="67"/>
        <w:ind w:left="1949" w:right="0" w:firstLine="0"/>
        <w:jc w:val="left"/>
        <w:rPr>
          <w:rFonts w:ascii="Arial"/>
          <w:b/>
          <w:sz w:val="20"/>
        </w:rPr>
      </w:pPr>
      <w:r>
        <w:rPr/>
        <w:br w:type="column"/>
      </w:r>
      <w:r>
        <w:rPr>
          <w:rFonts w:ascii="Arial"/>
          <w:b/>
          <w:sz w:val="20"/>
        </w:rPr>
        <w:t>180H</w:t>
      </w:r>
    </w:p>
    <w:p>
      <w:pPr>
        <w:spacing w:before="10"/>
        <w:ind w:left="1952" w:right="0" w:firstLine="0"/>
        <w:jc w:val="left"/>
        <w:rPr>
          <w:rFonts w:ascii="Arial"/>
          <w:b/>
          <w:sz w:val="20"/>
        </w:rPr>
      </w:pPr>
      <w:r>
        <w:rPr/>
        <w:pict>
          <v:group style="position:absolute;margin-left:441.911072pt;margin-top:-18.836935pt;width:81.150pt;height:501.7pt;mso-position-horizontal-relative:page;mso-position-vertical-relative:paragraph;z-index:15772672" coordorigin="8838,-377" coordsize="1623,10034">
            <v:shape style="position:absolute;left:8840;top:8922;width:1618;height:732" coordorigin="8840,8922" coordsize="1618,732" path="m10458,8922l10317,9064,10317,9654,10458,9500,10458,8922xm10458,8922l8982,8922,8840,9064,10317,9064,10458,8922xe" filled="true" fillcolor="#737a5d" stroked="false">
              <v:path arrowok="t"/>
              <v:fill type="solid"/>
            </v:shape>
            <v:shape style="position:absolute;left:8840;top:8922;width:1618;height:732" coordorigin="8840,8922" coordsize="1618,732" path="m8840,9064l10317,9064,10317,9654,10458,9500,10458,8922,10317,9064,10458,8922,8982,8922,8840,9064xe" filled="false" stroked="true" strokeweight=".214016pt" strokecolor="#404040">
              <v:path arrowok="t"/>
              <v:stroke dashstyle="solid"/>
            </v:shape>
            <v:shape style="position:absolute;left:8840;top:9063;width:1477;height:578" type="#_x0000_t75" stroked="false">
              <v:imagedata r:id="rId85" o:title=""/>
            </v:shape>
            <v:shape style="position:absolute;left:8840;top:9063;width:1477;height:591" coordorigin="8840,9064" coordsize="1477,591" path="m8840,9064l8840,9654,10317,9654m8840,9064l10317,9064,10317,9654e" filled="false" stroked="true" strokeweight=".214015pt" strokecolor="#404040">
              <v:path arrowok="t"/>
              <v:stroke dashstyle="solid"/>
            </v:shape>
            <v:shape style="position:absolute;left:8840;top:7458;width:1618;height:1606" coordorigin="8840,7458" coordsize="1618,1606" path="m10458,7458l10317,7600,10317,9064,10458,8922,10458,7458xm10458,7458l8982,7458,8840,7600,10317,7600,10458,7458xe" filled="true" fillcolor="#737a5d" stroked="false">
              <v:path arrowok="t"/>
              <v:fill type="solid"/>
            </v:shape>
            <v:shape style="position:absolute;left:8840;top:7458;width:1618;height:1606" coordorigin="8840,7458" coordsize="1618,1606" path="m8840,7600l10317,7600,10317,9064,10458,8922,10458,7458,10317,7600,10458,7458,8982,7458,8840,7600xe" filled="false" stroked="true" strokeweight=".214015pt" strokecolor="#404040">
              <v:path arrowok="t"/>
              <v:stroke dashstyle="solid"/>
            </v:shape>
            <v:shape style="position:absolute;left:8840;top:7599;width:1477;height:1464" type="#_x0000_t75" stroked="false">
              <v:imagedata r:id="rId86" o:title=""/>
            </v:shape>
            <v:shape style="position:absolute;left:8840;top:7599;width:1477;height:1464" coordorigin="8840,7600" coordsize="1477,1464" path="m8840,7600l8840,9064,10317,9064m8840,7600l10317,7600,10317,9064e" filled="false" stroked="true" strokeweight=".214015pt" strokecolor="#404040">
              <v:path arrowok="t"/>
              <v:stroke dashstyle="solid"/>
            </v:shape>
            <v:shape style="position:absolute;left:8840;top:3567;width:1618;height:4084" coordorigin="8840,3568" coordsize="1618,4084" path="m10458,3568l10317,3709,10317,7651,10458,7510,10458,3568xm10458,3568l8982,3568,8840,3709,10317,3709,10458,3568xe" filled="true" fillcolor="#737a5d" stroked="false">
              <v:path arrowok="t"/>
              <v:fill type="solid"/>
            </v:shape>
            <v:shape style="position:absolute;left:8840;top:3567;width:1618;height:4084" coordorigin="8840,3568" coordsize="1618,4084" path="m8840,3709l10317,3709,10317,7651,10458,7510,10458,3568,10317,3709,10458,3568,8982,3568,8840,3709xe" filled="false" stroked="true" strokeweight=".214013pt" strokecolor="#404040">
              <v:path arrowok="t"/>
              <v:stroke dashstyle="solid"/>
            </v:shape>
            <v:shape style="position:absolute;left:8840;top:3708;width:1477;height:3943" type="#_x0000_t75" stroked="false">
              <v:imagedata r:id="rId95" o:title=""/>
            </v:shape>
            <v:shape style="position:absolute;left:8840;top:3708;width:1477;height:3943" coordorigin="8840,3709" coordsize="1477,3943" path="m8840,3709l8840,7651,10317,7651e" filled="false" stroked="true" strokeweight=".214013pt" strokecolor="#404040">
              <v:path arrowok="t"/>
              <v:stroke dashstyle="solid"/>
            </v:shape>
            <v:shape style="position:absolute;left:8840;top:3310;width:1618;height:399" coordorigin="8840,3311" coordsize="1618,399" path="m10458,3311l10317,3465,10317,3709,10458,3568,10458,3311xm10458,3311l8982,3311,8840,3465,10317,3465,10458,3311xe" filled="true" fillcolor="#737a5d" stroked="false">
              <v:path arrowok="t"/>
              <v:fill type="solid"/>
            </v:shape>
            <v:shape style="position:absolute;left:8840;top:3310;width:1618;height:399" coordorigin="8840,3311" coordsize="1618,399" path="m8840,3465l10317,3465,10317,3709,10458,3568,10458,3311,10317,3465,10458,3311,8982,3311,8840,3465xe" filled="false" stroked="true" strokeweight=".214017pt" strokecolor="#404040">
              <v:path arrowok="t"/>
              <v:stroke dashstyle="solid"/>
            </v:shape>
            <v:shape style="position:absolute;left:8840;top:3464;width:1477;height:244" type="#_x0000_t75" stroked="false">
              <v:imagedata r:id="rId89" o:title=""/>
            </v:shape>
            <v:shape style="position:absolute;left:8840;top:3066;width:1618;height:399" coordorigin="8840,3067" coordsize="1618,399" path="m10458,3067l10317,3221,10317,3465,10458,3324,10458,3067xm10458,3067l8982,3067,8840,3221,10317,3221,10458,3067xe" filled="true" fillcolor="#737a5d" stroked="false">
              <v:path arrowok="t"/>
              <v:fill type="solid"/>
            </v:shape>
            <v:shape style="position:absolute;left:8840;top:3066;width:1618;height:399" coordorigin="8840,3067" coordsize="1618,399" path="m8840,3221l10317,3221,10317,3465,10458,3324,10458,3067,10317,3221,10458,3067,8982,3067,8840,3221xe" filled="false" stroked="true" strokeweight=".214017pt" strokecolor="#404040">
              <v:path arrowok="t"/>
              <v:stroke dashstyle="solid"/>
            </v:shape>
            <v:shape style="position:absolute;left:8840;top:3220;width:1477;height:244" type="#_x0000_t75" stroked="false">
              <v:imagedata r:id="rId90" o:title=""/>
            </v:shape>
            <v:shape style="position:absolute;left:8840;top:2822;width:1618;height:399" coordorigin="8840,2823" coordsize="1618,399" path="m10458,2823l10317,2977,10317,3221,10458,3080,10458,2823xm10458,2823l8982,2823,8840,2977,10317,2977,10458,2823xe" filled="true" fillcolor="#737a5d" stroked="false">
              <v:path arrowok="t"/>
              <v:fill type="solid"/>
            </v:shape>
            <v:shape style="position:absolute;left:8840;top:2822;width:1618;height:399" coordorigin="8840,2823" coordsize="1618,399" path="m8840,2977l10317,2977,10317,3221,10458,3080,10458,2823,10317,2977,10458,2823,8982,2823,8840,2977xe" filled="false" stroked="true" strokeweight=".214017pt" strokecolor="#404040">
              <v:path arrowok="t"/>
              <v:stroke dashstyle="solid"/>
            </v:shape>
            <v:shape style="position:absolute;left:8840;top:2976;width:1477;height:244" type="#_x0000_t75" stroked="false">
              <v:imagedata r:id="rId87" o:title=""/>
            </v:shape>
            <v:shape style="position:absolute;left:8840;top:2578;width:1618;height:399" coordorigin="8840,2579" coordsize="1618,399" path="m10458,2579l10317,2733,10317,2977,10458,2836,10458,2579xm10458,2579l8982,2579,8840,2733,10317,2733,10458,2579xe" filled="true" fillcolor="#737a5d" stroked="false">
              <v:path arrowok="t"/>
              <v:fill type="solid"/>
            </v:shape>
            <v:shape style="position:absolute;left:8840;top:2578;width:1618;height:399" coordorigin="8840,2579" coordsize="1618,399" path="m8840,2733l10317,2733,10317,2977,10458,2836,10458,2579,10317,2733,10458,2579,8982,2579,8840,2733xe" filled="false" stroked="true" strokeweight=".214017pt" strokecolor="#404040">
              <v:path arrowok="t"/>
              <v:stroke dashstyle="solid"/>
            </v:shape>
            <v:shape style="position:absolute;left:8840;top:2732;width:1477;height:244" type="#_x0000_t75" stroked="false">
              <v:imagedata r:id="rId89" o:title=""/>
            </v:shape>
            <v:shape style="position:absolute;left:8840;top:2334;width:1618;height:399" coordorigin="8840,2335" coordsize="1618,399" path="m10458,2335l10317,2476,10317,2733,10458,2579,10458,2335xm10458,2335l8982,2335,8840,2476,10317,2476,10458,2335xe" filled="true" fillcolor="#737a5d" stroked="false">
              <v:path arrowok="t"/>
              <v:fill type="solid"/>
            </v:shape>
            <v:shape style="position:absolute;left:8840;top:2334;width:1618;height:399" coordorigin="8840,2335" coordsize="1618,399" path="m8840,2476l10317,2476,10317,2733,10458,2579,10458,2335,10317,2476,10458,2335,8982,2335,8840,2476xe" filled="false" stroked="true" strokeweight=".214017pt" strokecolor="#404040">
              <v:path arrowok="t"/>
              <v:stroke dashstyle="solid"/>
            </v:shape>
            <v:shape style="position:absolute;left:8840;top:2476;width:1477;height:244" type="#_x0000_t75" stroked="false">
              <v:imagedata r:id="rId89" o:title=""/>
            </v:shape>
            <v:shape style="position:absolute;left:8840;top:2078;width:1618;height:399" coordorigin="8840,2078" coordsize="1618,399" path="m10458,2078l10317,2232,10317,2476,10458,2335,10458,2078xm10458,2078l8982,2078,8840,2232,10317,2232,10458,2078xe" filled="true" fillcolor="#737a5d" stroked="false">
              <v:path arrowok="t"/>
              <v:fill type="solid"/>
            </v:shape>
            <v:shape style="position:absolute;left:8840;top:2078;width:1618;height:399" coordorigin="8840,2078" coordsize="1618,399" path="m8840,2232l10317,2232,10317,2476,10458,2335,10458,2078,10317,2232,10458,2078,8982,2078,8840,2232xe" filled="false" stroked="true" strokeweight=".214017pt" strokecolor="#404040">
              <v:path arrowok="t"/>
              <v:stroke dashstyle="solid"/>
            </v:shape>
            <v:shape style="position:absolute;left:8840;top:2232;width:1477;height:244" type="#_x0000_t75" stroked="false">
              <v:imagedata r:id="rId87" o:title=""/>
            </v:shape>
            <v:shape style="position:absolute;left:8840;top:1834;width:1618;height:399" coordorigin="8840,1834" coordsize="1618,399" path="m10458,1834l10317,1988,10317,2232,10458,2091,10458,1834xm10458,1834l8982,1834,8840,1988,10317,1988,10458,1834xe" filled="true" fillcolor="#737a5d" stroked="false">
              <v:path arrowok="t"/>
              <v:fill type="solid"/>
            </v:shape>
            <v:shape style="position:absolute;left:8840;top:1834;width:1618;height:399" coordorigin="8840,1834" coordsize="1618,399" path="m8840,1988l10317,1988,10317,2232,10458,2091,10458,1834,10317,1988,10458,1834,8982,1834,8840,1988xe" filled="false" stroked="true" strokeweight=".214017pt" strokecolor="#404040">
              <v:path arrowok="t"/>
              <v:stroke dashstyle="solid"/>
            </v:shape>
            <v:shape style="position:absolute;left:8840;top:1988;width:1477;height:244" type="#_x0000_t75" stroked="false">
              <v:imagedata r:id="rId88" o:title=""/>
            </v:shape>
            <v:shape style="position:absolute;left:8840;top:1590;width:1618;height:399" coordorigin="8840,1590" coordsize="1618,399" path="m10458,1590l10317,1744,10317,1988,10458,1847,10458,1590xm10458,1590l8982,1590,8840,1744,10317,1744,10458,1590xe" filled="true" fillcolor="#737a5d" stroked="false">
              <v:path arrowok="t"/>
              <v:fill type="solid"/>
            </v:shape>
            <v:shape style="position:absolute;left:8840;top:1590;width:1618;height:399" coordorigin="8840,1590" coordsize="1618,399" path="m8840,1744l10317,1744,10317,1988,10458,1847,10458,1590,10317,1744,10458,1590,8982,1590,8840,1744xe" filled="false" stroked="true" strokeweight=".214017pt" strokecolor="#404040">
              <v:path arrowok="t"/>
              <v:stroke dashstyle="solid"/>
            </v:shape>
            <v:shape style="position:absolute;left:8840;top:1744;width:1477;height:244" type="#_x0000_t75" stroked="false">
              <v:imagedata r:id="rId87" o:title=""/>
            </v:shape>
            <v:shape style="position:absolute;left:8840;top:1346;width:1618;height:399" coordorigin="8840,1346" coordsize="1618,399" path="m10458,1346l10317,1500,10317,1744,10458,1603,10458,1346xm10458,1346l8982,1346,8840,1500,10317,1500,10458,1346xe" filled="true" fillcolor="#737a5d" stroked="false">
              <v:path arrowok="t"/>
              <v:fill type="solid"/>
            </v:shape>
            <v:shape style="position:absolute;left:8840;top:1346;width:1618;height:399" coordorigin="8840,1346" coordsize="1618,399" path="m8840,1500l10317,1500,10317,1744,10458,1603,10458,1346,10317,1500,10458,1346,8982,1346,8840,1500xe" filled="false" stroked="true" strokeweight=".214017pt" strokecolor="#404040">
              <v:path arrowok="t"/>
              <v:stroke dashstyle="solid"/>
            </v:shape>
            <v:shape style="position:absolute;left:8840;top:1500;width:1477;height:244" type="#_x0000_t75" stroked="false">
              <v:imagedata r:id="rId88" o:title=""/>
            </v:shape>
            <v:shape style="position:absolute;left:8840;top:1102;width:1618;height:399" coordorigin="8840,1102" coordsize="1618,399" path="m10458,1102l10317,1256,10317,1500,10458,1359,10458,1102xm10458,1102l8982,1102,8840,1256,10317,1256,10458,1102xe" filled="true" fillcolor="#737a5d" stroked="false">
              <v:path arrowok="t"/>
              <v:fill type="solid"/>
            </v:shape>
            <v:shape style="position:absolute;left:8840;top:1102;width:1618;height:399" coordorigin="8840,1102" coordsize="1618,399" path="m8840,1256l10317,1256,10317,1500,10458,1359,10458,1102,10317,1256,10458,1102,8982,1102,8840,1256xe" filled="false" stroked="true" strokeweight=".214017pt" strokecolor="#404040">
              <v:path arrowok="t"/>
              <v:stroke dashstyle="solid"/>
            </v:shape>
            <v:shape style="position:absolute;left:8840;top:1256;width:1477;height:244" type="#_x0000_t75" stroked="false">
              <v:imagedata r:id="rId87" o:title=""/>
            </v:shape>
            <v:shape style="position:absolute;left:8840;top:858;width:1618;height:399" coordorigin="8840,858" coordsize="1618,399" path="m10458,858l10317,999,10317,1256,10458,1102,10458,858xm10458,858l8982,858,8840,999,10317,999,10458,858xe" filled="true" fillcolor="#737a5d" stroked="false">
              <v:path arrowok="t"/>
              <v:fill type="solid"/>
            </v:shape>
            <v:shape style="position:absolute;left:8840;top:858;width:1618;height:399" coordorigin="8840,858" coordsize="1618,399" path="m8840,999l10317,999,10317,1256,10458,1102,10458,858,10317,999,10458,858,8982,858,8840,999xe" filled="false" stroked="true" strokeweight=".214017pt" strokecolor="#404040">
              <v:path arrowok="t"/>
              <v:stroke dashstyle="solid"/>
            </v:shape>
            <v:shape style="position:absolute;left:8840;top:1012;width:1477;height:244" type="#_x0000_t75" stroked="false">
              <v:imagedata r:id="rId87" o:title=""/>
            </v:shape>
            <v:shape style="position:absolute;left:8840;top:601;width:1618;height:399" coordorigin="8840,601" coordsize="1618,399" path="m10458,601l10317,755,10317,999,10458,858,10458,601xm10458,601l8982,601,8840,755,10317,755,10458,601xe" filled="true" fillcolor="#737a5d" stroked="false">
              <v:path arrowok="t"/>
              <v:fill type="solid"/>
            </v:shape>
            <v:shape style="position:absolute;left:8840;top:601;width:1618;height:399" coordorigin="8840,601" coordsize="1618,399" path="m8840,755l10317,755,10317,999,10458,858,10458,601,10317,755,10458,601,8982,601,8840,755xe" filled="false" stroked="true" strokeweight=".214017pt" strokecolor="#404040">
              <v:path arrowok="t"/>
              <v:stroke dashstyle="solid"/>
            </v:shape>
            <v:shape style="position:absolute;left:8840;top:755;width:1477;height:244" type="#_x0000_t75" stroked="false">
              <v:imagedata r:id="rId87" o:title=""/>
            </v:shape>
            <v:shape style="position:absolute;left:8840;top:755;width:1477;height:244" coordorigin="8840,755" coordsize="1477,244" path="m8840,755l8840,999,10317,999m8840,755l10317,755,10317,999e" filled="false" stroked="true" strokeweight=".214015pt" strokecolor="#404040">
              <v:path arrowok="t"/>
              <v:stroke dashstyle="solid"/>
            </v:shape>
            <v:shape style="position:absolute;left:8840;top:357;width:1618;height:399" coordorigin="8840,357" coordsize="1618,399" path="m10458,357l10317,511,10317,755,10458,614,10458,357xm10458,357l8982,357,8840,511,10317,511,10458,357xe" filled="true" fillcolor="#737a5d" stroked="false">
              <v:path arrowok="t"/>
              <v:fill type="solid"/>
            </v:shape>
            <v:shape style="position:absolute;left:8840;top:357;width:1618;height:399" coordorigin="8840,357" coordsize="1618,399" path="m8840,511l10317,511,10317,755,10458,614,10458,357,10317,511,10458,357,8982,357,8840,511xe" filled="false" stroked="true" strokeweight=".214017pt" strokecolor="#404040">
              <v:path arrowok="t"/>
              <v:stroke dashstyle="solid"/>
            </v:shape>
            <v:shape style="position:absolute;left:8840;top:511;width:1477;height:244" type="#_x0000_t75" stroked="false">
              <v:imagedata r:id="rId89" o:title=""/>
            </v:shape>
            <v:shape style="position:absolute;left:8840;top:511;width:1477;height:244" coordorigin="8840,511" coordsize="1477,244" path="m8840,511l8840,755,10317,755m8840,511l10317,511,10317,755e" filled="false" stroked="true" strokeweight=".214015pt" strokecolor="#404040">
              <v:path arrowok="t"/>
              <v:stroke dashstyle="solid"/>
            </v:shape>
            <v:shape style="position:absolute;left:8840;top:113;width:1618;height:399" coordorigin="8840,113" coordsize="1618,399" path="m10458,113l10317,267,10317,511,10458,370,10458,113xm10458,113l8982,113,8840,267,10317,267,10458,113xe" filled="true" fillcolor="#737a5d" stroked="false">
              <v:path arrowok="t"/>
              <v:fill type="solid"/>
            </v:shape>
            <v:shape style="position:absolute;left:8840;top:113;width:1618;height:399" coordorigin="8840,113" coordsize="1618,399" path="m8840,267l10317,267,10317,511,10458,370,10458,113,10317,267,10458,113,8982,113,8840,267xe" filled="false" stroked="true" strokeweight=".214017pt" strokecolor="#404040">
              <v:path arrowok="t"/>
              <v:stroke dashstyle="solid"/>
            </v:shape>
            <v:shape style="position:absolute;left:8840;top:267;width:1477;height:244" type="#_x0000_t75" stroked="false">
              <v:imagedata r:id="rId90" o:title=""/>
            </v:shape>
            <v:shape style="position:absolute;left:8840;top:267;width:1477;height:244" coordorigin="8840,267" coordsize="1477,244" path="m8840,267l8840,511,10317,511m8840,267l10317,267,10317,511e" filled="false" stroked="true" strokeweight=".214015pt" strokecolor="#404040">
              <v:path arrowok="t"/>
              <v:stroke dashstyle="solid"/>
            </v:shape>
            <v:shape style="position:absolute;left:8840;top:-131;width:1618;height:399" coordorigin="8840,-131" coordsize="1618,399" path="m10458,-131l10317,23,10317,267,10458,126,10458,-131xm10458,-131l8982,-131,8840,23,10317,23,10458,-131xe" filled="true" fillcolor="#737a5d" stroked="false">
              <v:path arrowok="t"/>
              <v:fill type="solid"/>
            </v:shape>
            <v:shape style="position:absolute;left:8840;top:-131;width:1618;height:399" coordorigin="8840,-131" coordsize="1618,399" path="m8840,23l10317,23,10317,267,10458,126,10458,-131,10317,23,10458,-131,8982,-131,8840,23xe" filled="false" stroked="true" strokeweight=".214017pt" strokecolor="#404040">
              <v:path arrowok="t"/>
              <v:stroke dashstyle="solid"/>
            </v:shape>
            <v:shape style="position:absolute;left:8840;top:23;width:1477;height:244" type="#_x0000_t75" stroked="false">
              <v:imagedata r:id="rId89" o:title=""/>
            </v:shape>
            <v:shape style="position:absolute;left:8840;top:23;width:1477;height:244" coordorigin="8840,23" coordsize="1477,244" path="m8840,23l8840,267,10317,267m8840,23l10317,23,10317,267e" filled="false" stroked="true" strokeweight=".214015pt" strokecolor="#404040">
              <v:path arrowok="t"/>
              <v:stroke dashstyle="solid"/>
            </v:shape>
            <v:shape style="position:absolute;left:8840;top:-375;width:1618;height:399" coordorigin="8840,-375" coordsize="1618,399" path="m10458,-375l10317,-221,10317,23,10458,-118,10458,-375xm10458,-375l8982,-375,8840,-221,10317,-221,10458,-375xe" filled="true" fillcolor="#737a5d" stroked="false">
              <v:path arrowok="t"/>
              <v:fill type="solid"/>
            </v:shape>
            <v:shape style="position:absolute;left:8840;top:-375;width:1618;height:399" coordorigin="8840,-375" coordsize="1618,399" path="m8840,-221l10317,-221,10317,23,10458,-118,10458,-375,10317,-221,10458,-375,8982,-375,8840,-221xe" filled="false" stroked="true" strokeweight=".214017pt" strokecolor="#404040">
              <v:path arrowok="t"/>
              <v:stroke dashstyle="solid"/>
            </v:shape>
            <v:shape style="position:absolute;left:8840;top:-221;width:1477;height:244" type="#_x0000_t75" stroked="false">
              <v:imagedata r:id="rId90" o:title=""/>
            </v:shape>
            <v:shape style="position:absolute;left:8840;top:-221;width:1477;height:244" coordorigin="8840,-221" coordsize="1477,244" path="m8840,-221l8840,23,10317,23m8840,-221l10317,-221,10317,23e" filled="false" stroked="true" strokeweight=".214015pt" strokecolor="#404040">
              <v:path arrowok="t"/>
              <v:stroke dashstyle="solid"/>
            </v:shape>
            <v:shape style="position:absolute;left:8909;top:-192;width:1352;height:3890" type="#_x0000_t202" filled="false" stroked="false">
              <v:textbox inset="0,0,0,0">
                <w:txbxContent>
                  <w:p>
                    <w:pPr>
                      <w:spacing w:line="196" w:lineRule="exact" w:before="0"/>
                      <w:ind w:left="-1" w:right="18" w:firstLine="0"/>
                      <w:jc w:val="center"/>
                      <w:rPr>
                        <w:rFonts w:ascii="Arial"/>
                        <w:b/>
                        <w:sz w:val="20"/>
                      </w:rPr>
                    </w:pPr>
                    <w:r>
                      <w:rPr>
                        <w:rFonts w:ascii="Arial"/>
                        <w:b/>
                        <w:w w:val="95"/>
                        <w:sz w:val="20"/>
                      </w:rPr>
                      <w:t>Indirect</w:t>
                    </w:r>
                    <w:r>
                      <w:rPr>
                        <w:rFonts w:ascii="Arial"/>
                        <w:b/>
                        <w:spacing w:val="-9"/>
                        <w:w w:val="95"/>
                        <w:sz w:val="20"/>
                      </w:rPr>
                      <w:t> </w:t>
                    </w:r>
                    <w:r>
                      <w:rPr>
                        <w:rFonts w:ascii="Arial"/>
                        <w:b/>
                        <w:spacing w:val="-4"/>
                        <w:w w:val="95"/>
                        <w:sz w:val="20"/>
                      </w:rPr>
                      <w:t>addr(*)</w:t>
                    </w:r>
                  </w:p>
                  <w:p>
                    <w:pPr>
                      <w:spacing w:line="254" w:lineRule="auto" w:before="14"/>
                      <w:ind w:left="0" w:right="18" w:firstLine="0"/>
                      <w:jc w:val="center"/>
                      <w:rPr>
                        <w:rFonts w:ascii="Arial"/>
                        <w:b/>
                        <w:sz w:val="20"/>
                      </w:rPr>
                    </w:pPr>
                    <w:r>
                      <w:rPr>
                        <w:rFonts w:ascii="Arial"/>
                        <w:b/>
                        <w:w w:val="85"/>
                        <w:sz w:val="20"/>
                      </w:rPr>
                      <w:t>OPTION_REG </w:t>
                    </w:r>
                    <w:r>
                      <w:rPr>
                        <w:rFonts w:ascii="Arial"/>
                        <w:b/>
                        <w:w w:val="95"/>
                        <w:sz w:val="20"/>
                      </w:rPr>
                      <w:t>PCL</w:t>
                    </w:r>
                  </w:p>
                  <w:p>
                    <w:pPr>
                      <w:spacing w:line="256" w:lineRule="auto" w:before="1"/>
                      <w:ind w:left="225" w:right="243" w:hanging="1"/>
                      <w:jc w:val="center"/>
                      <w:rPr>
                        <w:rFonts w:ascii="Arial"/>
                        <w:b/>
                        <w:sz w:val="20"/>
                      </w:rPr>
                    </w:pPr>
                    <w:r>
                      <w:rPr>
                        <w:rFonts w:ascii="Arial"/>
                        <w:b/>
                        <w:w w:val="90"/>
                        <w:sz w:val="20"/>
                      </w:rPr>
                      <w:t>STATUS FSR SRCON TRISB </w:t>
                    </w:r>
                    <w:r>
                      <w:rPr>
                        <w:rFonts w:ascii="Arial"/>
                        <w:b/>
                        <w:w w:val="85"/>
                        <w:sz w:val="20"/>
                      </w:rPr>
                      <w:t>BAUDCTL </w:t>
                    </w:r>
                    <w:r>
                      <w:rPr>
                        <w:rFonts w:ascii="Arial"/>
                        <w:b/>
                        <w:w w:val="90"/>
                        <w:sz w:val="20"/>
                      </w:rPr>
                      <w:t>ANSEL ANSELH PCLATH INTCON EECON1 EECON2 </w:t>
                    </w:r>
                    <w:r>
                      <w:rPr>
                        <w:rFonts w:ascii="Arial"/>
                        <w:b/>
                        <w:w w:val="80"/>
                        <w:sz w:val="20"/>
                      </w:rPr>
                      <w:t>RESERVED</w:t>
                    </w:r>
                    <w:r>
                      <w:rPr>
                        <w:rFonts w:ascii="Arial"/>
                        <w:b/>
                        <w:w w:val="89"/>
                        <w:sz w:val="20"/>
                      </w:rPr>
                      <w:t> </w:t>
                    </w:r>
                    <w:r>
                      <w:rPr>
                        <w:rFonts w:ascii="Arial"/>
                        <w:b/>
                        <w:w w:val="80"/>
                        <w:sz w:val="20"/>
                      </w:rPr>
                      <w:t>RESERVED</w:t>
                    </w:r>
                  </w:p>
                </w:txbxContent>
              </v:textbox>
              <w10:wrap type="none"/>
            </v:shape>
            <v:shape style="position:absolute;left:8968;top:5218;width:1233;height:699" type="#_x0000_t202" filled="false" stroked="false">
              <v:textbox inset="0,0,0,0">
                <w:txbxContent>
                  <w:p>
                    <w:pPr>
                      <w:spacing w:line="196" w:lineRule="exact" w:before="0"/>
                      <w:ind w:left="0" w:right="17" w:firstLine="0"/>
                      <w:jc w:val="center"/>
                      <w:rPr>
                        <w:rFonts w:ascii="Arial"/>
                        <w:b/>
                        <w:sz w:val="20"/>
                      </w:rPr>
                    </w:pPr>
                    <w:r>
                      <w:rPr>
                        <w:rFonts w:ascii="Arial"/>
                        <w:b/>
                        <w:w w:val="95"/>
                        <w:sz w:val="20"/>
                      </w:rPr>
                      <w:t>THANH GHI</w:t>
                    </w:r>
                  </w:p>
                  <w:p>
                    <w:pPr>
                      <w:spacing w:line="256" w:lineRule="auto" w:before="16"/>
                      <w:ind w:left="0" w:right="18" w:firstLine="0"/>
                      <w:jc w:val="center"/>
                      <w:rPr>
                        <w:rFonts w:ascii="Arial" w:hAnsi="Arial"/>
                        <w:b/>
                        <w:sz w:val="20"/>
                      </w:rPr>
                    </w:pPr>
                    <w:r>
                      <w:rPr>
                        <w:rFonts w:ascii="Arial" w:hAnsi="Arial"/>
                        <w:b/>
                        <w:w w:val="90"/>
                        <w:sz w:val="20"/>
                      </w:rPr>
                      <w:t>THÔNG </w:t>
                    </w:r>
                    <w:r>
                      <w:rPr>
                        <w:rFonts w:ascii="Arial" w:hAnsi="Arial"/>
                        <w:b/>
                        <w:spacing w:val="-5"/>
                        <w:w w:val="90"/>
                        <w:sz w:val="20"/>
                      </w:rPr>
                      <w:t>DỤNG </w:t>
                    </w:r>
                    <w:r>
                      <w:rPr>
                        <w:rFonts w:ascii="Arial" w:hAnsi="Arial"/>
                        <w:b/>
                        <w:sz w:val="20"/>
                      </w:rPr>
                      <w:t>16 BYTE</w:t>
                    </w:r>
                  </w:p>
                </w:txbxContent>
              </v:textbox>
              <w10:wrap type="none"/>
            </v:shape>
            <v:shape style="position:absolute;left:8968;top:7867;width:1233;height:699" type="#_x0000_t202" filled="false" stroked="false">
              <v:textbox inset="0,0,0,0">
                <w:txbxContent>
                  <w:p>
                    <w:pPr>
                      <w:spacing w:line="196" w:lineRule="exact" w:before="0"/>
                      <w:ind w:left="44" w:right="18" w:firstLine="0"/>
                      <w:jc w:val="center"/>
                      <w:rPr>
                        <w:rFonts w:ascii="Arial"/>
                        <w:b/>
                        <w:sz w:val="20"/>
                      </w:rPr>
                    </w:pPr>
                    <w:r>
                      <w:rPr>
                        <w:rFonts w:ascii="Arial"/>
                        <w:b/>
                        <w:w w:val="95"/>
                        <w:sz w:val="20"/>
                      </w:rPr>
                      <w:t>THANH GHI</w:t>
                    </w:r>
                  </w:p>
                  <w:p>
                    <w:pPr>
                      <w:spacing w:line="256" w:lineRule="auto" w:before="16"/>
                      <w:ind w:left="0" w:right="18" w:firstLine="0"/>
                      <w:jc w:val="center"/>
                      <w:rPr>
                        <w:rFonts w:ascii="Arial" w:hAnsi="Arial"/>
                        <w:b/>
                        <w:sz w:val="20"/>
                      </w:rPr>
                    </w:pPr>
                    <w:r>
                      <w:rPr>
                        <w:rFonts w:ascii="Arial" w:hAnsi="Arial"/>
                        <w:b/>
                        <w:w w:val="90"/>
                        <w:sz w:val="20"/>
                      </w:rPr>
                      <w:t>THÔNG </w:t>
                    </w:r>
                    <w:r>
                      <w:rPr>
                        <w:rFonts w:ascii="Arial" w:hAnsi="Arial"/>
                        <w:b/>
                        <w:spacing w:val="-5"/>
                        <w:w w:val="90"/>
                        <w:sz w:val="20"/>
                      </w:rPr>
                      <w:t>DỤNG </w:t>
                    </w:r>
                    <w:r>
                      <w:rPr>
                        <w:rFonts w:ascii="Arial" w:hAnsi="Arial"/>
                        <w:b/>
                        <w:sz w:val="20"/>
                      </w:rPr>
                      <w:t>80 BYTE</w:t>
                    </w:r>
                  </w:p>
                </w:txbxContent>
              </v:textbox>
              <w10:wrap type="none"/>
            </v:shape>
            <v:shape style="position:absolute;left:9144;top:9139;width:882;height:452" type="#_x0000_t202" filled="false" stroked="false">
              <v:textbox inset="0,0,0,0">
                <w:txbxContent>
                  <w:p>
                    <w:pPr>
                      <w:spacing w:line="196" w:lineRule="exact" w:before="0"/>
                      <w:ind w:left="13" w:right="0" w:firstLine="0"/>
                      <w:jc w:val="left"/>
                      <w:rPr>
                        <w:rFonts w:ascii="Arial"/>
                        <w:b/>
                        <w:sz w:val="20"/>
                      </w:rPr>
                    </w:pPr>
                    <w:r>
                      <w:rPr>
                        <w:rFonts w:ascii="Arial"/>
                        <w:b/>
                        <w:w w:val="75"/>
                        <w:sz w:val="20"/>
                      </w:rPr>
                      <w:t>ACCESSES</w:t>
                    </w:r>
                  </w:p>
                  <w:p>
                    <w:pPr>
                      <w:spacing w:before="16"/>
                      <w:ind w:left="0" w:right="0" w:firstLine="0"/>
                      <w:jc w:val="left"/>
                      <w:rPr>
                        <w:rFonts w:ascii="Arial" w:hAnsi="Arial"/>
                        <w:b/>
                        <w:sz w:val="20"/>
                      </w:rPr>
                    </w:pPr>
                    <w:r>
                      <w:rPr>
                        <w:rFonts w:ascii="Arial" w:hAnsi="Arial"/>
                        <w:b/>
                        <w:w w:val="95"/>
                        <w:sz w:val="20"/>
                      </w:rPr>
                      <w:t>70H</w:t>
                    </w:r>
                    <w:r>
                      <w:rPr>
                        <w:rFonts w:ascii="Arial" w:hAnsi="Arial"/>
                        <w:b/>
                        <w:spacing w:val="-31"/>
                        <w:w w:val="95"/>
                        <w:sz w:val="20"/>
                      </w:rPr>
                      <w:t> </w:t>
                    </w:r>
                    <w:r>
                      <w:rPr>
                        <w:rFonts w:ascii="Arial" w:hAnsi="Arial"/>
                        <w:b/>
                        <w:w w:val="95"/>
                        <w:sz w:val="20"/>
                      </w:rPr>
                      <w:t>–</w:t>
                    </w:r>
                    <w:r>
                      <w:rPr>
                        <w:rFonts w:ascii="Arial" w:hAnsi="Arial"/>
                        <w:b/>
                        <w:spacing w:val="-30"/>
                        <w:w w:val="95"/>
                        <w:sz w:val="20"/>
                      </w:rPr>
                      <w:t> </w:t>
                    </w:r>
                    <w:r>
                      <w:rPr>
                        <w:rFonts w:ascii="Arial" w:hAnsi="Arial"/>
                        <w:b/>
                        <w:w w:val="95"/>
                        <w:sz w:val="20"/>
                      </w:rPr>
                      <w:t>7FH</w:t>
                    </w:r>
                  </w:p>
                </w:txbxContent>
              </v:textbox>
              <w10:wrap type="none"/>
            </v:shape>
            <w10:wrap type="none"/>
          </v:group>
        </w:pict>
      </w:r>
      <w:r>
        <w:rPr>
          <w:rFonts w:ascii="Arial"/>
          <w:b/>
          <w:sz w:val="20"/>
        </w:rPr>
        <w:t>181H</w:t>
      </w:r>
    </w:p>
    <w:p>
      <w:pPr>
        <w:spacing w:before="9"/>
        <w:ind w:left="1952" w:right="0" w:firstLine="0"/>
        <w:jc w:val="left"/>
        <w:rPr>
          <w:rFonts w:ascii="Arial"/>
          <w:b/>
          <w:sz w:val="20"/>
        </w:rPr>
      </w:pPr>
      <w:r>
        <w:rPr>
          <w:rFonts w:ascii="Arial"/>
          <w:b/>
          <w:sz w:val="20"/>
        </w:rPr>
        <w:t>182H</w:t>
      </w:r>
    </w:p>
    <w:p>
      <w:pPr>
        <w:spacing w:before="24"/>
        <w:ind w:left="1952" w:right="0" w:firstLine="0"/>
        <w:jc w:val="left"/>
        <w:rPr>
          <w:rFonts w:ascii="Arial"/>
          <w:b/>
          <w:sz w:val="20"/>
        </w:rPr>
      </w:pPr>
      <w:r>
        <w:rPr>
          <w:rFonts w:ascii="Arial"/>
          <w:b/>
          <w:sz w:val="20"/>
        </w:rPr>
        <w:t>183H</w:t>
      </w:r>
    </w:p>
    <w:p>
      <w:pPr>
        <w:spacing w:before="26"/>
        <w:ind w:left="1952" w:right="0" w:firstLine="0"/>
        <w:jc w:val="left"/>
        <w:rPr>
          <w:rFonts w:ascii="Arial"/>
          <w:b/>
          <w:sz w:val="20"/>
        </w:rPr>
      </w:pPr>
      <w:r>
        <w:rPr>
          <w:rFonts w:ascii="Arial"/>
          <w:b/>
          <w:sz w:val="20"/>
        </w:rPr>
        <w:t>184H</w:t>
      </w:r>
    </w:p>
    <w:p>
      <w:pPr>
        <w:spacing w:before="5"/>
        <w:ind w:left="1952" w:right="0" w:firstLine="0"/>
        <w:jc w:val="left"/>
        <w:rPr>
          <w:rFonts w:ascii="Arial"/>
          <w:b/>
          <w:sz w:val="20"/>
        </w:rPr>
      </w:pPr>
      <w:r>
        <w:rPr>
          <w:rFonts w:ascii="Arial"/>
          <w:b/>
          <w:sz w:val="20"/>
        </w:rPr>
        <w:t>185H</w:t>
      </w:r>
    </w:p>
    <w:p>
      <w:pPr>
        <w:spacing w:before="20"/>
        <w:ind w:left="1952" w:right="0" w:firstLine="0"/>
        <w:jc w:val="left"/>
        <w:rPr>
          <w:rFonts w:ascii="Arial"/>
          <w:b/>
          <w:sz w:val="20"/>
        </w:rPr>
      </w:pPr>
      <w:r>
        <w:rPr>
          <w:rFonts w:ascii="Arial"/>
          <w:b/>
          <w:sz w:val="20"/>
        </w:rPr>
        <w:t>186H</w:t>
      </w:r>
    </w:p>
    <w:p>
      <w:pPr>
        <w:spacing w:before="10"/>
        <w:ind w:left="1952" w:right="0" w:firstLine="0"/>
        <w:jc w:val="left"/>
        <w:rPr>
          <w:rFonts w:ascii="Arial"/>
          <w:b/>
          <w:sz w:val="20"/>
        </w:rPr>
      </w:pPr>
      <w:r>
        <w:rPr>
          <w:rFonts w:ascii="Arial"/>
          <w:b/>
          <w:sz w:val="20"/>
        </w:rPr>
        <w:t>187H</w:t>
      </w:r>
    </w:p>
    <w:p>
      <w:pPr>
        <w:spacing w:before="9"/>
        <w:ind w:left="1952" w:right="0" w:firstLine="0"/>
        <w:jc w:val="left"/>
        <w:rPr>
          <w:rFonts w:ascii="Arial"/>
          <w:b/>
          <w:sz w:val="20"/>
        </w:rPr>
      </w:pPr>
      <w:r>
        <w:rPr>
          <w:rFonts w:ascii="Arial"/>
          <w:b/>
          <w:sz w:val="20"/>
        </w:rPr>
        <w:t>188H</w:t>
      </w:r>
    </w:p>
    <w:p>
      <w:pPr>
        <w:spacing w:before="24"/>
        <w:ind w:left="1963" w:right="0" w:firstLine="0"/>
        <w:jc w:val="left"/>
        <w:rPr>
          <w:rFonts w:ascii="Arial"/>
          <w:b/>
          <w:sz w:val="20"/>
        </w:rPr>
      </w:pPr>
      <w:r>
        <w:rPr>
          <w:rFonts w:ascii="Arial"/>
          <w:b/>
          <w:sz w:val="20"/>
        </w:rPr>
        <w:t>189H</w:t>
      </w:r>
    </w:p>
    <w:p>
      <w:pPr>
        <w:spacing w:before="26"/>
        <w:ind w:left="1963" w:right="0" w:firstLine="0"/>
        <w:jc w:val="left"/>
        <w:rPr>
          <w:rFonts w:ascii="Arial"/>
          <w:b/>
          <w:sz w:val="20"/>
        </w:rPr>
      </w:pPr>
      <w:r>
        <w:rPr>
          <w:rFonts w:ascii="Arial"/>
          <w:b/>
          <w:sz w:val="20"/>
        </w:rPr>
        <w:t>18AH</w:t>
      </w:r>
    </w:p>
    <w:p>
      <w:pPr>
        <w:spacing w:before="5"/>
        <w:ind w:left="1963" w:right="0" w:firstLine="0"/>
        <w:jc w:val="left"/>
        <w:rPr>
          <w:rFonts w:ascii="Arial"/>
          <w:b/>
          <w:sz w:val="20"/>
        </w:rPr>
      </w:pPr>
      <w:r>
        <w:rPr>
          <w:rFonts w:ascii="Arial"/>
          <w:b/>
          <w:sz w:val="20"/>
        </w:rPr>
        <w:t>18BH</w:t>
      </w:r>
    </w:p>
    <w:p>
      <w:pPr>
        <w:spacing w:before="23"/>
        <w:ind w:left="1952" w:right="0" w:firstLine="0"/>
        <w:jc w:val="left"/>
        <w:rPr>
          <w:rFonts w:ascii="Arial"/>
          <w:b/>
          <w:sz w:val="20"/>
        </w:rPr>
      </w:pPr>
      <w:r>
        <w:rPr>
          <w:rFonts w:ascii="Arial"/>
          <w:b/>
          <w:sz w:val="20"/>
        </w:rPr>
        <w:t>18CH</w:t>
      </w:r>
    </w:p>
    <w:p>
      <w:pPr>
        <w:spacing w:before="10"/>
        <w:ind w:left="1952" w:right="0" w:firstLine="0"/>
        <w:jc w:val="left"/>
        <w:rPr>
          <w:rFonts w:ascii="Arial"/>
          <w:b/>
          <w:sz w:val="20"/>
        </w:rPr>
      </w:pPr>
      <w:r>
        <w:rPr>
          <w:rFonts w:ascii="Arial"/>
          <w:b/>
          <w:sz w:val="20"/>
        </w:rPr>
        <w:t>18DH</w:t>
      </w:r>
    </w:p>
    <w:p>
      <w:pPr>
        <w:spacing w:before="10"/>
        <w:ind w:left="1963" w:right="0" w:firstLine="0"/>
        <w:jc w:val="left"/>
        <w:rPr>
          <w:rFonts w:ascii="Arial"/>
          <w:b/>
          <w:sz w:val="20"/>
        </w:rPr>
      </w:pPr>
      <w:r>
        <w:rPr>
          <w:rFonts w:ascii="Arial"/>
          <w:b/>
          <w:sz w:val="20"/>
        </w:rPr>
        <w:t>18EH</w:t>
      </w:r>
    </w:p>
    <w:p>
      <w:pPr>
        <w:spacing w:before="23"/>
        <w:ind w:left="1952" w:right="0" w:firstLine="0"/>
        <w:jc w:val="left"/>
        <w:rPr>
          <w:rFonts w:ascii="Arial"/>
          <w:b/>
          <w:sz w:val="20"/>
        </w:rPr>
      </w:pPr>
      <w:r>
        <w:rPr>
          <w:rFonts w:ascii="Arial"/>
          <w:b/>
          <w:sz w:val="20"/>
        </w:rPr>
        <w:t>18FH</w:t>
      </w:r>
    </w:p>
    <w:p>
      <w:pPr>
        <w:spacing w:before="26"/>
        <w:ind w:left="1963" w:right="0" w:firstLine="0"/>
        <w:jc w:val="left"/>
        <w:rPr>
          <w:rFonts w:ascii="Arial"/>
          <w:b/>
          <w:sz w:val="20"/>
        </w:rPr>
      </w:pPr>
      <w:r>
        <w:rPr>
          <w:rFonts w:ascii="Arial"/>
          <w:b/>
          <w:sz w:val="20"/>
        </w:rPr>
        <w:t>190H</w:t>
      </w:r>
    </w:p>
    <w:p>
      <w:pPr>
        <w:spacing w:before="5"/>
        <w:ind w:left="1963" w:right="0" w:firstLine="0"/>
        <w:jc w:val="left"/>
        <w:rPr>
          <w:rFonts w:ascii="Arial"/>
          <w:b/>
          <w:sz w:val="20"/>
        </w:rPr>
      </w:pPr>
      <w:r>
        <w:rPr>
          <w:rFonts w:ascii="Arial"/>
          <w:b/>
          <w:sz w:val="20"/>
        </w:rPr>
        <w:t>191H</w:t>
      </w:r>
    </w:p>
    <w:p>
      <w:pPr>
        <w:spacing w:before="20"/>
        <w:ind w:left="1963" w:right="0" w:firstLine="0"/>
        <w:jc w:val="left"/>
        <w:rPr>
          <w:rFonts w:ascii="Arial"/>
          <w:b/>
          <w:sz w:val="20"/>
        </w:rPr>
      </w:pPr>
      <w:r>
        <w:rPr>
          <w:rFonts w:ascii="Arial"/>
          <w:b/>
          <w:sz w:val="20"/>
        </w:rPr>
        <w:t>192H</w:t>
      </w:r>
    </w:p>
    <w:p>
      <w:pPr>
        <w:spacing w:before="10"/>
        <w:ind w:left="1963" w:right="0" w:firstLine="0"/>
        <w:jc w:val="left"/>
        <w:rPr>
          <w:rFonts w:ascii="Arial"/>
          <w:b/>
          <w:sz w:val="20"/>
        </w:rPr>
      </w:pPr>
      <w:r>
        <w:rPr>
          <w:rFonts w:ascii="Arial"/>
          <w:b/>
          <w:sz w:val="20"/>
        </w:rPr>
        <w:t>193H</w:t>
      </w:r>
    </w:p>
    <w:p>
      <w:pPr>
        <w:spacing w:before="10"/>
        <w:ind w:left="1963" w:right="0" w:firstLine="0"/>
        <w:jc w:val="left"/>
        <w:rPr>
          <w:rFonts w:ascii="Arial"/>
          <w:b/>
          <w:sz w:val="20"/>
        </w:rPr>
      </w:pPr>
      <w:r>
        <w:rPr>
          <w:rFonts w:ascii="Arial"/>
          <w:b/>
          <w:sz w:val="20"/>
        </w:rPr>
        <w:t>194H</w:t>
      </w:r>
    </w:p>
    <w:p>
      <w:pPr>
        <w:spacing w:before="23"/>
        <w:ind w:left="1952" w:right="0" w:firstLine="0"/>
        <w:jc w:val="left"/>
        <w:rPr>
          <w:rFonts w:ascii="Arial"/>
          <w:b/>
          <w:sz w:val="20"/>
        </w:rPr>
      </w:pPr>
      <w:r>
        <w:rPr>
          <w:rFonts w:ascii="Arial"/>
          <w:b/>
          <w:sz w:val="20"/>
        </w:rPr>
        <w:t>195H</w:t>
      </w:r>
    </w:p>
    <w:p>
      <w:pPr>
        <w:spacing w:before="26"/>
        <w:ind w:left="1963" w:right="0" w:firstLine="0"/>
        <w:jc w:val="left"/>
        <w:rPr>
          <w:rFonts w:ascii="Arial"/>
          <w:b/>
          <w:sz w:val="20"/>
        </w:rPr>
      </w:pPr>
      <w:r>
        <w:rPr>
          <w:rFonts w:ascii="Arial"/>
          <w:b/>
          <w:sz w:val="20"/>
        </w:rPr>
        <w:t>196H</w:t>
      </w:r>
    </w:p>
    <w:p>
      <w:pPr>
        <w:spacing w:before="5"/>
        <w:ind w:left="1963" w:right="0" w:firstLine="0"/>
        <w:jc w:val="left"/>
        <w:rPr>
          <w:rFonts w:ascii="Arial"/>
          <w:b/>
          <w:sz w:val="20"/>
        </w:rPr>
      </w:pPr>
      <w:r>
        <w:rPr>
          <w:rFonts w:ascii="Arial"/>
          <w:b/>
          <w:sz w:val="20"/>
        </w:rPr>
        <w:t>197H</w:t>
      </w:r>
    </w:p>
    <w:p>
      <w:pPr>
        <w:spacing w:before="11"/>
        <w:ind w:left="1952" w:right="0" w:firstLine="0"/>
        <w:jc w:val="left"/>
        <w:rPr>
          <w:rFonts w:ascii="Arial"/>
          <w:b/>
          <w:sz w:val="20"/>
        </w:rPr>
      </w:pPr>
      <w:r>
        <w:rPr>
          <w:rFonts w:ascii="Arial"/>
          <w:b/>
          <w:sz w:val="20"/>
        </w:rPr>
        <w:t>198H</w:t>
      </w:r>
    </w:p>
    <w:p>
      <w:pPr>
        <w:spacing w:before="23"/>
        <w:ind w:left="1963" w:right="0" w:firstLine="0"/>
        <w:jc w:val="left"/>
        <w:rPr>
          <w:rFonts w:ascii="Arial"/>
          <w:b/>
          <w:sz w:val="20"/>
        </w:rPr>
      </w:pPr>
      <w:r>
        <w:rPr>
          <w:rFonts w:ascii="Arial"/>
          <w:b/>
          <w:sz w:val="20"/>
        </w:rPr>
        <w:t>199H</w:t>
      </w:r>
    </w:p>
    <w:p>
      <w:pPr>
        <w:spacing w:before="26"/>
        <w:ind w:left="1963" w:right="0" w:firstLine="0"/>
        <w:jc w:val="left"/>
        <w:rPr>
          <w:rFonts w:ascii="Arial"/>
          <w:b/>
          <w:sz w:val="20"/>
        </w:rPr>
      </w:pPr>
      <w:r>
        <w:rPr>
          <w:rFonts w:ascii="Arial"/>
          <w:b/>
          <w:sz w:val="20"/>
        </w:rPr>
        <w:t>19AH</w:t>
      </w:r>
    </w:p>
    <w:p>
      <w:pPr>
        <w:spacing w:before="5"/>
        <w:ind w:left="1963" w:right="0" w:firstLine="0"/>
        <w:jc w:val="left"/>
        <w:rPr>
          <w:rFonts w:ascii="Arial"/>
          <w:b/>
          <w:sz w:val="20"/>
        </w:rPr>
      </w:pPr>
      <w:r>
        <w:rPr>
          <w:rFonts w:ascii="Arial"/>
          <w:b/>
          <w:sz w:val="20"/>
        </w:rPr>
        <w:t>19BH</w:t>
      </w:r>
    </w:p>
    <w:p>
      <w:pPr>
        <w:spacing w:before="24"/>
        <w:ind w:left="1952" w:right="0" w:firstLine="0"/>
        <w:jc w:val="left"/>
        <w:rPr>
          <w:rFonts w:ascii="Arial"/>
          <w:b/>
          <w:sz w:val="20"/>
        </w:rPr>
      </w:pPr>
      <w:r>
        <w:rPr>
          <w:rFonts w:ascii="Arial"/>
          <w:b/>
          <w:sz w:val="20"/>
        </w:rPr>
        <w:t>19CH</w:t>
      </w:r>
    </w:p>
    <w:p>
      <w:pPr>
        <w:spacing w:before="9"/>
        <w:ind w:left="1952" w:right="0" w:firstLine="0"/>
        <w:jc w:val="left"/>
        <w:rPr>
          <w:rFonts w:ascii="Arial"/>
          <w:b/>
          <w:sz w:val="20"/>
        </w:rPr>
      </w:pPr>
      <w:r>
        <w:rPr>
          <w:rFonts w:ascii="Arial"/>
          <w:b/>
          <w:sz w:val="20"/>
        </w:rPr>
        <w:t>19DH</w:t>
      </w:r>
    </w:p>
    <w:p>
      <w:pPr>
        <w:spacing w:before="10"/>
        <w:ind w:left="1963" w:right="0" w:firstLine="0"/>
        <w:jc w:val="left"/>
        <w:rPr>
          <w:rFonts w:ascii="Arial"/>
          <w:b/>
          <w:sz w:val="20"/>
        </w:rPr>
      </w:pPr>
      <w:r>
        <w:rPr>
          <w:rFonts w:ascii="Arial"/>
          <w:b/>
          <w:sz w:val="20"/>
        </w:rPr>
        <w:t>19EH</w:t>
      </w:r>
    </w:p>
    <w:p>
      <w:pPr>
        <w:spacing w:line="211" w:lineRule="exact" w:before="23"/>
        <w:ind w:left="1952" w:right="0" w:firstLine="0"/>
        <w:jc w:val="left"/>
        <w:rPr>
          <w:rFonts w:ascii="Arial"/>
          <w:b/>
          <w:sz w:val="20"/>
        </w:rPr>
      </w:pPr>
      <w:r>
        <w:rPr>
          <w:rFonts w:ascii="Arial"/>
          <w:b/>
          <w:sz w:val="20"/>
        </w:rPr>
        <w:t>19FH</w:t>
      </w:r>
    </w:p>
    <w:p>
      <w:pPr>
        <w:spacing w:line="211" w:lineRule="exact" w:before="0"/>
        <w:ind w:left="1952" w:right="0" w:firstLine="0"/>
        <w:jc w:val="left"/>
        <w:rPr>
          <w:rFonts w:ascii="Arial"/>
          <w:b/>
          <w:sz w:val="20"/>
        </w:rPr>
      </w:pPr>
      <w:r>
        <w:rPr>
          <w:rFonts w:ascii="Arial"/>
          <w:b/>
          <w:sz w:val="20"/>
        </w:rPr>
        <w:t>1A0H</w:t>
      </w:r>
    </w:p>
    <w:p>
      <w:pPr>
        <w:spacing w:after="0" w:line="211" w:lineRule="exact"/>
        <w:jc w:val="left"/>
        <w:rPr>
          <w:rFonts w:ascii="Arial"/>
          <w:sz w:val="20"/>
        </w:rPr>
        <w:sectPr>
          <w:type w:val="continuous"/>
          <w:pgSz w:w="11910" w:h="16840"/>
          <w:pgMar w:top="520" w:bottom="280" w:left="740" w:right="0"/>
          <w:cols w:num="4" w:equalWidth="0">
            <w:col w:w="2803" w:space="40"/>
            <w:col w:w="2426" w:space="39"/>
            <w:col w:w="2530" w:space="39"/>
            <w:col w:w="3293"/>
          </w:cols>
        </w:sectPr>
      </w:pPr>
    </w:p>
    <w:p>
      <w:pPr>
        <w:pStyle w:val="BodyText"/>
        <w:rPr>
          <w:rFonts w:ascii="Arial"/>
          <w:b/>
          <w:sz w:val="20"/>
        </w:rPr>
      </w:pPr>
    </w:p>
    <w:p>
      <w:pPr>
        <w:pStyle w:val="BodyText"/>
        <w:rPr>
          <w:rFonts w:ascii="Arial"/>
          <w:b/>
          <w:sz w:val="20"/>
        </w:rPr>
      </w:pPr>
    </w:p>
    <w:p>
      <w:pPr>
        <w:pStyle w:val="BodyText"/>
        <w:spacing w:before="5"/>
        <w:rPr>
          <w:rFonts w:ascii="Arial"/>
          <w:b/>
          <w:sz w:val="29"/>
        </w:rPr>
      </w:pPr>
    </w:p>
    <w:p>
      <w:pPr>
        <w:spacing w:after="0"/>
        <w:rPr>
          <w:rFonts w:ascii="Arial"/>
          <w:sz w:val="29"/>
        </w:rPr>
        <w:sectPr>
          <w:type w:val="continuous"/>
          <w:pgSz w:w="11910" w:h="16840"/>
          <w:pgMar w:top="520" w:bottom="280" w:left="740" w:right="0"/>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spacing w:before="132"/>
        <w:ind w:left="1119" w:right="0" w:firstLine="0"/>
        <w:jc w:val="left"/>
        <w:rPr>
          <w:rFonts w:ascii="Arial"/>
          <w:b/>
          <w:sz w:val="20"/>
        </w:rPr>
      </w:pPr>
      <w:r>
        <w:rPr>
          <w:rFonts w:ascii="Arial"/>
          <w:b/>
          <w:w w:val="90"/>
          <w:sz w:val="20"/>
        </w:rPr>
        <w:t>BANK</w:t>
      </w:r>
      <w:r>
        <w:rPr>
          <w:rFonts w:ascii="Arial"/>
          <w:b/>
          <w:spacing w:val="-24"/>
          <w:w w:val="90"/>
          <w:sz w:val="20"/>
        </w:rPr>
        <w:t> </w:t>
      </w:r>
      <w:r>
        <w:rPr>
          <w:rFonts w:ascii="Arial"/>
          <w:b/>
          <w:spacing w:val="-19"/>
          <w:w w:val="90"/>
          <w:sz w:val="20"/>
        </w:rPr>
        <w:t>0</w:t>
      </w:r>
    </w:p>
    <w:p>
      <w:pPr>
        <w:pStyle w:val="BodyText"/>
        <w:rPr>
          <w:rFonts w:ascii="Arial"/>
          <w:b/>
          <w:sz w:val="20"/>
        </w:rPr>
      </w:pPr>
      <w:r>
        <w:rPr/>
        <w:br w:type="column"/>
      </w:r>
      <w:r>
        <w:rPr>
          <w:rFonts w:ascii="Arial"/>
          <w:b/>
          <w:sz w:val="20"/>
        </w:rPr>
      </w:r>
    </w:p>
    <w:p>
      <w:pPr>
        <w:pStyle w:val="BodyText"/>
        <w:rPr>
          <w:rFonts w:ascii="Arial"/>
          <w:b/>
          <w:sz w:val="20"/>
        </w:rPr>
      </w:pPr>
    </w:p>
    <w:p>
      <w:pPr>
        <w:pStyle w:val="BodyText"/>
        <w:spacing w:before="5"/>
        <w:rPr>
          <w:rFonts w:ascii="Arial"/>
          <w:b/>
          <w:sz w:val="27"/>
        </w:rPr>
      </w:pPr>
    </w:p>
    <w:p>
      <w:pPr>
        <w:spacing w:before="0"/>
        <w:ind w:left="636" w:right="0" w:firstLine="0"/>
        <w:jc w:val="left"/>
        <w:rPr>
          <w:rFonts w:ascii="Arial"/>
          <w:b/>
          <w:sz w:val="20"/>
        </w:rPr>
      </w:pPr>
      <w:r>
        <w:rPr>
          <w:rFonts w:ascii="Arial"/>
          <w:b/>
          <w:w w:val="85"/>
          <w:sz w:val="20"/>
        </w:rPr>
        <w:t>7FH</w:t>
      </w:r>
    </w:p>
    <w:p>
      <w:pPr>
        <w:pStyle w:val="BodyText"/>
        <w:rPr>
          <w:rFonts w:ascii="Arial"/>
          <w:b/>
          <w:sz w:val="20"/>
        </w:rPr>
      </w:pPr>
      <w:r>
        <w:rPr/>
        <w:br w:type="column"/>
      </w:r>
      <w:r>
        <w:rPr>
          <w:rFonts w:ascii="Arial"/>
          <w:b/>
          <w:sz w:val="20"/>
        </w:rPr>
      </w:r>
    </w:p>
    <w:p>
      <w:pPr>
        <w:pStyle w:val="BodyText"/>
        <w:rPr>
          <w:rFonts w:ascii="Arial"/>
          <w:b/>
          <w:sz w:val="20"/>
        </w:rPr>
      </w:pPr>
    </w:p>
    <w:p>
      <w:pPr>
        <w:pStyle w:val="BodyText"/>
        <w:rPr>
          <w:rFonts w:ascii="Arial"/>
          <w:b/>
          <w:sz w:val="20"/>
        </w:rPr>
      </w:pPr>
    </w:p>
    <w:p>
      <w:pPr>
        <w:pStyle w:val="BodyText"/>
        <w:rPr>
          <w:rFonts w:ascii="Arial"/>
          <w:b/>
          <w:sz w:val="20"/>
        </w:rPr>
      </w:pPr>
    </w:p>
    <w:p>
      <w:pPr>
        <w:spacing w:before="132"/>
        <w:ind w:left="783" w:right="0" w:firstLine="0"/>
        <w:jc w:val="left"/>
        <w:rPr>
          <w:rFonts w:ascii="Arial"/>
          <w:b/>
          <w:sz w:val="20"/>
        </w:rPr>
      </w:pPr>
      <w:r>
        <w:rPr>
          <w:rFonts w:ascii="Arial"/>
          <w:b/>
          <w:w w:val="90"/>
          <w:sz w:val="20"/>
        </w:rPr>
        <w:t>BANK</w:t>
      </w:r>
      <w:r>
        <w:rPr>
          <w:rFonts w:ascii="Arial"/>
          <w:b/>
          <w:spacing w:val="-24"/>
          <w:w w:val="90"/>
          <w:sz w:val="20"/>
        </w:rPr>
        <w:t> </w:t>
      </w:r>
      <w:r>
        <w:rPr>
          <w:rFonts w:ascii="Arial"/>
          <w:b/>
          <w:spacing w:val="-19"/>
          <w:w w:val="90"/>
          <w:sz w:val="20"/>
        </w:rPr>
        <w:t>1</w:t>
      </w:r>
    </w:p>
    <w:p>
      <w:pPr>
        <w:spacing w:before="67"/>
        <w:ind w:left="636" w:right="-13" w:firstLine="0"/>
        <w:jc w:val="left"/>
        <w:rPr>
          <w:rFonts w:ascii="Arial"/>
          <w:b/>
          <w:sz w:val="20"/>
        </w:rPr>
      </w:pPr>
      <w:r>
        <w:rPr/>
        <w:br w:type="column"/>
      </w:r>
      <w:r>
        <w:rPr>
          <w:rFonts w:ascii="Arial"/>
          <w:b/>
          <w:w w:val="80"/>
          <w:sz w:val="20"/>
        </w:rPr>
        <w:t>EFH </w:t>
      </w:r>
      <w:r>
        <w:rPr>
          <w:rFonts w:ascii="Arial"/>
          <w:b/>
          <w:w w:val="85"/>
          <w:sz w:val="20"/>
        </w:rPr>
        <w:t>F0H</w:t>
      </w:r>
    </w:p>
    <w:p>
      <w:pPr>
        <w:pStyle w:val="BodyText"/>
        <w:spacing w:before="7"/>
        <w:rPr>
          <w:rFonts w:ascii="Arial"/>
          <w:b/>
          <w:sz w:val="21"/>
        </w:rPr>
      </w:pPr>
    </w:p>
    <w:p>
      <w:pPr>
        <w:spacing w:before="0"/>
        <w:ind w:left="636" w:right="0" w:firstLine="0"/>
        <w:jc w:val="left"/>
        <w:rPr>
          <w:rFonts w:ascii="Arial"/>
          <w:b/>
          <w:sz w:val="20"/>
        </w:rPr>
      </w:pPr>
      <w:r>
        <w:rPr>
          <w:rFonts w:ascii="Arial"/>
          <w:b/>
          <w:w w:val="80"/>
          <w:sz w:val="20"/>
        </w:rPr>
        <w:t>FFH</w:t>
      </w:r>
    </w:p>
    <w:p>
      <w:pPr>
        <w:pStyle w:val="BodyText"/>
        <w:rPr>
          <w:rFonts w:ascii="Arial"/>
          <w:b/>
          <w:sz w:val="20"/>
        </w:rPr>
      </w:pPr>
      <w:r>
        <w:rPr/>
        <w:br w:type="column"/>
      </w:r>
      <w:r>
        <w:rPr>
          <w:rFonts w:ascii="Arial"/>
          <w:b/>
          <w:sz w:val="20"/>
        </w:rPr>
      </w:r>
    </w:p>
    <w:p>
      <w:pPr>
        <w:pStyle w:val="BodyText"/>
        <w:rPr>
          <w:rFonts w:ascii="Arial"/>
          <w:b/>
          <w:sz w:val="20"/>
        </w:rPr>
      </w:pPr>
    </w:p>
    <w:p>
      <w:pPr>
        <w:pStyle w:val="BodyText"/>
        <w:rPr>
          <w:rFonts w:ascii="Arial"/>
          <w:b/>
          <w:sz w:val="20"/>
        </w:rPr>
      </w:pPr>
    </w:p>
    <w:p>
      <w:pPr>
        <w:pStyle w:val="BodyText"/>
        <w:rPr>
          <w:rFonts w:ascii="Arial"/>
          <w:b/>
          <w:sz w:val="20"/>
        </w:rPr>
      </w:pPr>
    </w:p>
    <w:p>
      <w:pPr>
        <w:spacing w:before="132"/>
        <w:ind w:left="783" w:right="0" w:firstLine="0"/>
        <w:jc w:val="left"/>
        <w:rPr>
          <w:rFonts w:ascii="Arial"/>
          <w:b/>
          <w:sz w:val="20"/>
        </w:rPr>
      </w:pPr>
      <w:r>
        <w:rPr>
          <w:rFonts w:ascii="Arial"/>
          <w:b/>
          <w:w w:val="90"/>
          <w:sz w:val="20"/>
        </w:rPr>
        <w:t>BANK</w:t>
      </w:r>
      <w:r>
        <w:rPr>
          <w:rFonts w:ascii="Arial"/>
          <w:b/>
          <w:spacing w:val="-24"/>
          <w:w w:val="90"/>
          <w:sz w:val="20"/>
        </w:rPr>
        <w:t> </w:t>
      </w:r>
      <w:r>
        <w:rPr>
          <w:rFonts w:ascii="Arial"/>
          <w:b/>
          <w:spacing w:val="-19"/>
          <w:w w:val="90"/>
          <w:sz w:val="20"/>
        </w:rPr>
        <w:t>2</w:t>
      </w:r>
    </w:p>
    <w:p>
      <w:pPr>
        <w:spacing w:line="224" w:lineRule="exact" w:before="157"/>
        <w:ind w:left="636" w:right="0" w:firstLine="0"/>
        <w:jc w:val="left"/>
        <w:rPr>
          <w:rFonts w:ascii="Arial"/>
          <w:b/>
          <w:sz w:val="20"/>
        </w:rPr>
      </w:pPr>
      <w:r>
        <w:rPr/>
        <w:br w:type="column"/>
      </w:r>
      <w:r>
        <w:rPr>
          <w:rFonts w:ascii="Arial"/>
          <w:b/>
          <w:w w:val="85"/>
          <w:sz w:val="20"/>
        </w:rPr>
        <w:t>16FH</w:t>
      </w:r>
    </w:p>
    <w:p>
      <w:pPr>
        <w:spacing w:line="224" w:lineRule="exact" w:before="0"/>
        <w:ind w:left="636" w:right="0" w:firstLine="0"/>
        <w:jc w:val="left"/>
        <w:rPr>
          <w:rFonts w:ascii="Arial"/>
          <w:b/>
          <w:sz w:val="20"/>
        </w:rPr>
      </w:pPr>
      <w:r>
        <w:rPr>
          <w:rFonts w:ascii="Arial"/>
          <w:b/>
          <w:spacing w:val="-1"/>
          <w:w w:val="90"/>
          <w:sz w:val="20"/>
        </w:rPr>
        <w:t>170H</w:t>
      </w:r>
    </w:p>
    <w:p>
      <w:pPr>
        <w:spacing w:before="171"/>
        <w:ind w:left="636" w:right="0" w:firstLine="0"/>
        <w:jc w:val="left"/>
        <w:rPr>
          <w:rFonts w:ascii="Arial"/>
          <w:b/>
          <w:sz w:val="20"/>
        </w:rPr>
      </w:pPr>
      <w:r>
        <w:rPr>
          <w:rFonts w:ascii="Arial"/>
          <w:b/>
          <w:w w:val="85"/>
          <w:sz w:val="20"/>
        </w:rPr>
        <w:t>17FH</w:t>
      </w:r>
    </w:p>
    <w:p>
      <w:pPr>
        <w:pStyle w:val="BodyText"/>
        <w:rPr>
          <w:rFonts w:ascii="Arial"/>
          <w:b/>
          <w:sz w:val="20"/>
        </w:rPr>
      </w:pPr>
      <w:r>
        <w:rPr/>
        <w:br w:type="column"/>
      </w:r>
      <w:r>
        <w:rPr>
          <w:rFonts w:ascii="Arial"/>
          <w:b/>
          <w:sz w:val="20"/>
        </w:rPr>
      </w:r>
    </w:p>
    <w:p>
      <w:pPr>
        <w:pStyle w:val="BodyText"/>
        <w:rPr>
          <w:rFonts w:ascii="Arial"/>
          <w:b/>
          <w:sz w:val="20"/>
        </w:rPr>
      </w:pPr>
    </w:p>
    <w:p>
      <w:pPr>
        <w:pStyle w:val="BodyText"/>
        <w:rPr>
          <w:rFonts w:ascii="Arial"/>
          <w:b/>
          <w:sz w:val="20"/>
        </w:rPr>
      </w:pPr>
    </w:p>
    <w:p>
      <w:pPr>
        <w:pStyle w:val="BodyText"/>
        <w:rPr>
          <w:rFonts w:ascii="Arial"/>
          <w:b/>
          <w:sz w:val="20"/>
        </w:rPr>
      </w:pPr>
    </w:p>
    <w:p>
      <w:pPr>
        <w:spacing w:before="132"/>
        <w:ind w:left="669" w:right="0" w:firstLine="0"/>
        <w:jc w:val="left"/>
        <w:rPr>
          <w:rFonts w:ascii="Arial"/>
          <w:b/>
          <w:sz w:val="20"/>
        </w:rPr>
      </w:pPr>
      <w:r>
        <w:rPr>
          <w:rFonts w:ascii="Arial"/>
          <w:b/>
          <w:w w:val="90"/>
          <w:sz w:val="20"/>
        </w:rPr>
        <w:t>BANK</w:t>
      </w:r>
      <w:r>
        <w:rPr>
          <w:rFonts w:ascii="Arial"/>
          <w:b/>
          <w:spacing w:val="-24"/>
          <w:w w:val="90"/>
          <w:sz w:val="20"/>
        </w:rPr>
        <w:t> </w:t>
      </w:r>
      <w:r>
        <w:rPr>
          <w:rFonts w:ascii="Arial"/>
          <w:b/>
          <w:spacing w:val="-19"/>
          <w:w w:val="90"/>
          <w:sz w:val="20"/>
        </w:rPr>
        <w:t>3</w:t>
      </w:r>
    </w:p>
    <w:p>
      <w:pPr>
        <w:spacing w:before="67"/>
        <w:ind w:left="636" w:right="0" w:firstLine="0"/>
        <w:jc w:val="left"/>
        <w:rPr>
          <w:rFonts w:ascii="Arial"/>
          <w:b/>
          <w:sz w:val="20"/>
        </w:rPr>
      </w:pPr>
      <w:r>
        <w:rPr/>
        <w:br w:type="column"/>
      </w:r>
      <w:r>
        <w:rPr>
          <w:rFonts w:ascii="Arial"/>
          <w:b/>
          <w:w w:val="95"/>
          <w:sz w:val="20"/>
        </w:rPr>
        <w:t>1EFH</w:t>
      </w:r>
    </w:p>
    <w:p>
      <w:pPr>
        <w:spacing w:before="1"/>
        <w:ind w:left="636" w:right="0" w:firstLine="0"/>
        <w:jc w:val="left"/>
        <w:rPr>
          <w:rFonts w:ascii="Arial"/>
          <w:b/>
          <w:sz w:val="20"/>
        </w:rPr>
      </w:pPr>
      <w:r>
        <w:rPr>
          <w:rFonts w:ascii="Arial"/>
          <w:b/>
          <w:sz w:val="20"/>
        </w:rPr>
        <w:t>1F0H</w:t>
      </w:r>
    </w:p>
    <w:p>
      <w:pPr>
        <w:pStyle w:val="BodyText"/>
        <w:spacing w:before="6"/>
        <w:rPr>
          <w:rFonts w:ascii="Arial"/>
          <w:b/>
          <w:sz w:val="21"/>
        </w:rPr>
      </w:pPr>
    </w:p>
    <w:p>
      <w:pPr>
        <w:spacing w:before="0"/>
        <w:ind w:left="636" w:right="0" w:firstLine="0"/>
        <w:jc w:val="left"/>
        <w:rPr>
          <w:rFonts w:ascii="Arial"/>
          <w:b/>
          <w:sz w:val="20"/>
        </w:rPr>
      </w:pPr>
      <w:r>
        <w:rPr>
          <w:rFonts w:ascii="Arial"/>
          <w:b/>
          <w:w w:val="95"/>
          <w:sz w:val="20"/>
        </w:rPr>
        <w:t>1FFH</w:t>
      </w:r>
    </w:p>
    <w:p>
      <w:pPr>
        <w:spacing w:after="0"/>
        <w:jc w:val="left"/>
        <w:rPr>
          <w:rFonts w:ascii="Arial"/>
          <w:sz w:val="20"/>
        </w:rPr>
        <w:sectPr>
          <w:type w:val="continuous"/>
          <w:pgSz w:w="11910" w:h="16840"/>
          <w:pgMar w:top="520" w:bottom="280" w:left="740" w:right="0"/>
          <w:cols w:num="8" w:equalWidth="0">
            <w:col w:w="1758" w:space="40"/>
            <w:col w:w="965" w:space="39"/>
            <w:col w:w="1422" w:space="39"/>
            <w:col w:w="965" w:space="39"/>
            <w:col w:w="1422" w:space="39"/>
            <w:col w:w="1079" w:space="39"/>
            <w:col w:w="1308" w:space="40"/>
            <w:col w:w="1976"/>
          </w:cols>
        </w:sectPr>
      </w:pPr>
    </w:p>
    <w:p>
      <w:pPr>
        <w:spacing w:before="112"/>
        <w:ind w:left="4100" w:right="0" w:firstLine="0"/>
        <w:jc w:val="left"/>
        <w:rPr>
          <w:i/>
          <w:sz w:val="24"/>
        </w:rPr>
      </w:pPr>
      <w:r>
        <w:rPr>
          <w:i/>
          <w:sz w:val="24"/>
        </w:rPr>
        <w:t>Hình 2-6: Tổ chức File thanh ghi.</w:t>
      </w:r>
    </w:p>
    <w:p>
      <w:pPr>
        <w:pStyle w:val="BodyText"/>
        <w:spacing w:line="348" w:lineRule="auto" w:before="55" w:after="4"/>
        <w:ind w:left="1276" w:right="2039"/>
      </w:pPr>
      <w:r>
        <w:rPr>
          <w:b/>
          <w:i/>
        </w:rPr>
        <w:t>Quy ước: </w:t>
      </w:r>
      <w:r>
        <w:rPr/>
        <w:t>(1) Các ô nhớ tô màu xám là chưa thiết kế nếu đọc sẽ có giá trị là 0. Quy ước: (2) Các dấu (*) không phải là thanh ghi vật lý.</w:t>
      </w:r>
    </w:p>
    <w:p>
      <w:pPr>
        <w:pStyle w:val="BodyText"/>
        <w:ind w:left="1550"/>
        <w:rPr>
          <w:sz w:val="20"/>
        </w:rPr>
      </w:pPr>
      <w:r>
        <w:rPr>
          <w:sz w:val="20"/>
        </w:rPr>
        <w:pict>
          <v:shape style="width:454.05pt;height:13.7pt;mso-position-horizontal-relative:char;mso-position-vertical-relative:line" type="#_x0000_t202" filled="true" fillcolor="#ccffff" stroked="false">
            <w10:anchorlock/>
            <v:textbox inset="0,0,0,0">
              <w:txbxContent>
                <w:p>
                  <w:pPr>
                    <w:pStyle w:val="BodyText"/>
                    <w:tabs>
                      <w:tab w:pos="1286" w:val="left" w:leader="none"/>
                    </w:tabs>
                    <w:spacing w:line="263" w:lineRule="exact"/>
                    <w:ind w:left="28"/>
                  </w:pPr>
                  <w:r>
                    <w:rPr>
                      <w:spacing w:val="-3"/>
                    </w:rPr>
                    <w:t>Bit</w:t>
                  </w:r>
                  <w:r>
                    <w:rPr>
                      <w:spacing w:val="7"/>
                    </w:rPr>
                    <w:t> </w:t>
                  </w:r>
                  <w:r>
                    <w:rPr/>
                    <w:t>6-5</w:t>
                    <w:tab/>
                  </w:r>
                  <w:r>
                    <w:rPr>
                      <w:b/>
                    </w:rPr>
                    <w:t>RP1:RP0</w:t>
                  </w:r>
                  <w:r>
                    <w:rPr/>
                    <w:t>: các </w:t>
                  </w:r>
                  <w:r>
                    <w:rPr>
                      <w:spacing w:val="-4"/>
                    </w:rPr>
                    <w:t>bit </w:t>
                  </w:r>
                  <w:r>
                    <w:rPr/>
                    <w:t>lựa chọn thanh ghi (dùng địa chỉ trực</w:t>
                  </w:r>
                  <w:r>
                    <w:rPr>
                      <w:spacing w:val="1"/>
                    </w:rPr>
                    <w:t> </w:t>
                  </w:r>
                  <w:r>
                    <w:rPr/>
                    <w:t>tiếp)</w:t>
                  </w:r>
                </w:p>
              </w:txbxContent>
            </v:textbox>
            <v:fill type="solid"/>
          </v:shape>
        </w:pict>
      </w:r>
      <w:r>
        <w:rPr>
          <w:sz w:val="20"/>
        </w:rPr>
      </w:r>
    </w:p>
    <w:p>
      <w:pPr>
        <w:pStyle w:val="BodyText"/>
        <w:spacing w:before="85"/>
        <w:ind w:left="2837"/>
      </w:pPr>
      <w:r>
        <w:rPr/>
        <w:t>11 = bank 3 (180h-1FFh)</w:t>
      </w:r>
    </w:p>
    <w:p>
      <w:pPr>
        <w:pStyle w:val="BodyText"/>
        <w:spacing w:before="118"/>
        <w:ind w:left="2837"/>
      </w:pPr>
      <w:r>
        <w:rPr/>
        <w:t>10 = bank 2 (100h- 17Fh)</w:t>
      </w:r>
    </w:p>
    <w:p>
      <w:pPr>
        <w:pStyle w:val="BodyText"/>
        <w:spacing w:before="123"/>
        <w:ind w:left="2837"/>
      </w:pPr>
      <w:r>
        <w:rPr/>
        <w:t>01 = </w:t>
      </w:r>
      <w:r>
        <w:rPr>
          <w:spacing w:val="-3"/>
        </w:rPr>
        <w:t>bank </w:t>
      </w:r>
      <w:r>
        <w:rPr/>
        <w:t>1 (80h-</w:t>
      </w:r>
      <w:r>
        <w:rPr>
          <w:spacing w:val="7"/>
        </w:rPr>
        <w:t> </w:t>
      </w:r>
      <w:r>
        <w:rPr/>
        <w:t>FFh)</w:t>
      </w:r>
    </w:p>
    <w:p>
      <w:pPr>
        <w:pStyle w:val="BodyText"/>
        <w:spacing w:before="118"/>
        <w:ind w:left="2837"/>
      </w:pPr>
      <w:r>
        <w:rPr/>
        <w:pict>
          <v:group style="position:absolute;margin-left:114.529999pt;margin-top:26.459127pt;width:454.05pt;height:17.05pt;mso-position-horizontal-relative:page;mso-position-vertical-relative:paragraph;z-index:-15692800;mso-wrap-distance-left:0;mso-wrap-distance-right:0" coordorigin="2291,529" coordsize="9081,341">
            <v:rect style="position:absolute;left:2290;top:529;width:9081;height:341" filled="true" fillcolor="#ccffff" stroked="false">
              <v:fill type="solid"/>
            </v:rect>
            <v:line style="position:absolute" from="3619,580" to="3903,580" stroked="true" strokeweight=".514202pt" strokecolor="#000000">
              <v:stroke dashstyle="solid"/>
            </v:line>
            <v:shape style="position:absolute;left:2290;top:529;width:9081;height:341" type="#_x0000_t202" filled="false" stroked="false">
              <v:textbox inset="0,0,0,0">
                <w:txbxContent>
                  <w:p>
                    <w:pPr>
                      <w:tabs>
                        <w:tab w:pos="1308" w:val="left" w:leader="none"/>
                      </w:tabs>
                      <w:spacing w:before="54"/>
                      <w:ind w:left="28" w:right="0" w:firstLine="0"/>
                      <w:jc w:val="left"/>
                      <w:rPr>
                        <w:sz w:val="24"/>
                      </w:rPr>
                    </w:pPr>
                    <w:r>
                      <w:rPr>
                        <w:spacing w:val="-3"/>
                        <w:sz w:val="24"/>
                      </w:rPr>
                      <w:t>Bit</w:t>
                    </w:r>
                    <w:r>
                      <w:rPr>
                        <w:spacing w:val="7"/>
                        <w:sz w:val="24"/>
                      </w:rPr>
                      <w:t> </w:t>
                    </w:r>
                    <w:r>
                      <w:rPr>
                        <w:sz w:val="24"/>
                      </w:rPr>
                      <w:t>4</w:t>
                      <w:tab/>
                    </w:r>
                    <w:r>
                      <w:rPr>
                        <w:i/>
                        <w:spacing w:val="2"/>
                        <w:sz w:val="24"/>
                      </w:rPr>
                      <w:t>TO </w:t>
                    </w:r>
                    <w:r>
                      <w:rPr>
                        <w:sz w:val="24"/>
                      </w:rPr>
                      <w:t>: Time-out </w:t>
                    </w:r>
                    <w:r>
                      <w:rPr>
                        <w:spacing w:val="-4"/>
                        <w:sz w:val="24"/>
                      </w:rPr>
                      <w:t>bit </w:t>
                    </w:r>
                    <w:r>
                      <w:rPr>
                        <w:spacing w:val="-3"/>
                        <w:sz w:val="24"/>
                      </w:rPr>
                      <w:t>(Bit </w:t>
                    </w:r>
                    <w:r>
                      <w:rPr>
                        <w:sz w:val="24"/>
                      </w:rPr>
                      <w:t>thời gian</w:t>
                    </w:r>
                    <w:r>
                      <w:rPr>
                        <w:spacing w:val="-5"/>
                        <w:sz w:val="24"/>
                      </w:rPr>
                      <w:t> </w:t>
                    </w:r>
                    <w:r>
                      <w:rPr>
                        <w:sz w:val="24"/>
                      </w:rPr>
                      <w:t>chờ)</w:t>
                    </w:r>
                  </w:p>
                </w:txbxContent>
              </v:textbox>
              <w10:wrap type="none"/>
            </v:shape>
            <w10:wrap type="topAndBottom"/>
          </v:group>
        </w:pict>
      </w:r>
      <w:r>
        <w:rPr/>
        <w:t>00 = </w:t>
      </w:r>
      <w:r>
        <w:rPr>
          <w:spacing w:val="-3"/>
        </w:rPr>
        <w:t>bank </w:t>
      </w:r>
      <w:r>
        <w:rPr/>
        <w:t>0 (00h-</w:t>
      </w:r>
      <w:r>
        <w:rPr>
          <w:spacing w:val="7"/>
        </w:rPr>
        <w:t> </w:t>
      </w:r>
      <w:r>
        <w:rPr/>
        <w:t>7Fh)</w:t>
      </w:r>
    </w:p>
    <w:p>
      <w:pPr>
        <w:pStyle w:val="BodyText"/>
        <w:spacing w:line="348" w:lineRule="auto" w:before="83"/>
        <w:ind w:left="2837" w:right="3251"/>
      </w:pPr>
      <w:r>
        <w:rPr/>
        <w:t>1 = sau khi mở nguồn, lệnh CLRWDT hoặc SLEEP 0 = thời gian chờ của WDT được thực hiện</w:t>
      </w:r>
    </w:p>
    <w:p>
      <w:pPr>
        <w:spacing w:after="0" w:line="348" w:lineRule="auto"/>
        <w:sectPr>
          <w:type w:val="continuous"/>
          <w:pgSz w:w="11910" w:h="16840"/>
          <w:pgMar w:top="520" w:bottom="280" w:left="740" w:right="0"/>
        </w:sectPr>
      </w:pPr>
    </w:p>
    <w:p>
      <w:pPr>
        <w:pStyle w:val="BodyText"/>
        <w:rPr>
          <w:sz w:val="20"/>
        </w:rPr>
      </w:pPr>
      <w:r>
        <w:rPr/>
        <w:pict>
          <v:group style="position:absolute;margin-left:65.064003pt;margin-top:14.159983pt;width:507.8pt;height:34.85pt;mso-position-horizontal-relative:page;mso-position-vertical-relative:page;z-index:-29663744" coordorigin="1301,283" coordsize="10156,697">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line style="position:absolute" from="3619,697" to="3940,697" stroked="true" strokeweight=".508165pt" strokecolor="#000000">
              <v:stroke dashstyle="solid"/>
            </v:line>
            <v:shape style="position:absolute;left:2290;top:652;width:9081;height:327" type="#_x0000_t202" filled="true" fillcolor="#ccffff" stroked="false">
              <v:textbox inset="0,0,0,0">
                <w:txbxContent>
                  <w:p>
                    <w:pPr>
                      <w:tabs>
                        <w:tab w:pos="1331" w:val="left" w:leader="none"/>
                      </w:tabs>
                      <w:spacing w:before="46"/>
                      <w:ind w:left="28" w:right="0" w:firstLine="0"/>
                      <w:jc w:val="left"/>
                      <w:rPr>
                        <w:sz w:val="24"/>
                      </w:rPr>
                    </w:pPr>
                    <w:r>
                      <w:rPr>
                        <w:spacing w:val="-3"/>
                        <w:sz w:val="24"/>
                      </w:rPr>
                      <w:t>Bit</w:t>
                    </w:r>
                    <w:r>
                      <w:rPr>
                        <w:spacing w:val="7"/>
                        <w:sz w:val="24"/>
                      </w:rPr>
                      <w:t> </w:t>
                    </w:r>
                    <w:r>
                      <w:rPr>
                        <w:sz w:val="24"/>
                      </w:rPr>
                      <w:t>3</w:t>
                      <w:tab/>
                    </w:r>
                    <w:r>
                      <w:rPr>
                        <w:i/>
                        <w:spacing w:val="-5"/>
                        <w:sz w:val="24"/>
                      </w:rPr>
                      <w:t>PD </w:t>
                    </w:r>
                    <w:r>
                      <w:rPr>
                        <w:sz w:val="24"/>
                      </w:rPr>
                      <w:t>: Power-down </w:t>
                    </w:r>
                    <w:r>
                      <w:rPr>
                        <w:spacing w:val="-4"/>
                        <w:sz w:val="24"/>
                      </w:rPr>
                      <w:t>bit </w:t>
                    </w:r>
                    <w:r>
                      <w:rPr>
                        <w:spacing w:val="-3"/>
                        <w:sz w:val="24"/>
                      </w:rPr>
                      <w:t>(bit </w:t>
                    </w:r>
                    <w:r>
                      <w:rPr>
                        <w:sz w:val="24"/>
                      </w:rPr>
                      <w:t>tắt</w:t>
                    </w:r>
                    <w:r>
                      <w:rPr>
                        <w:spacing w:val="2"/>
                        <w:sz w:val="24"/>
                      </w:rPr>
                      <w:t> </w:t>
                    </w:r>
                    <w:r>
                      <w:rPr>
                        <w:sz w:val="24"/>
                      </w:rPr>
                      <w:t>nguồn)</w:t>
                    </w:r>
                  </w:p>
                </w:txbxContent>
              </v:textbox>
              <v:fill type="solid"/>
              <w10:wrap type="none"/>
            </v:shape>
            <w10:wrap type="none"/>
          </v:group>
        </w:pict>
      </w:r>
    </w:p>
    <w:p>
      <w:pPr>
        <w:pStyle w:val="BodyText"/>
        <w:spacing w:before="1"/>
        <w:rPr>
          <w:sz w:val="21"/>
        </w:rPr>
      </w:pPr>
    </w:p>
    <w:p>
      <w:pPr>
        <w:pStyle w:val="BodyText"/>
        <w:spacing w:line="345" w:lineRule="auto"/>
        <w:ind w:left="2837" w:right="3506"/>
      </w:pPr>
      <w:r>
        <w:rPr/>
        <w:pict>
          <v:shape style="position:absolute;margin-left:114.529999pt;margin-top:40.243141pt;width:454.05pt;height:13.7pt;mso-position-horizontal-relative:page;mso-position-vertical-relative:paragraph;z-index:-15684096;mso-wrap-distance-left:0;mso-wrap-distance-right:0" type="#_x0000_t202" filled="true" fillcolor="#ccffff" stroked="false">
            <v:textbox inset="0,0,0,0">
              <w:txbxContent>
                <w:p>
                  <w:pPr>
                    <w:pStyle w:val="BodyText"/>
                    <w:tabs>
                      <w:tab w:pos="1286" w:val="left" w:leader="none"/>
                    </w:tabs>
                    <w:spacing w:line="263" w:lineRule="exact"/>
                    <w:ind w:left="28"/>
                  </w:pPr>
                  <w:r>
                    <w:rPr>
                      <w:spacing w:val="-3"/>
                    </w:rPr>
                    <w:t>Bit</w:t>
                  </w:r>
                  <w:r>
                    <w:rPr>
                      <w:spacing w:val="7"/>
                    </w:rPr>
                    <w:t> </w:t>
                  </w:r>
                  <w:r>
                    <w:rPr/>
                    <w:t>2</w:t>
                    <w:tab/>
                  </w:r>
                  <w:r>
                    <w:rPr>
                      <w:b/>
                      <w:spacing w:val="-4"/>
                    </w:rPr>
                    <w:t>Z</w:t>
                  </w:r>
                  <w:r>
                    <w:rPr>
                      <w:spacing w:val="-4"/>
                    </w:rPr>
                    <w:t>: </w:t>
                  </w:r>
                  <w:r>
                    <w:rPr/>
                    <w:t>Zero </w:t>
                  </w:r>
                  <w:r>
                    <w:rPr>
                      <w:spacing w:val="-4"/>
                    </w:rPr>
                    <w:t>bit </w:t>
                  </w:r>
                  <w:r>
                    <w:rPr>
                      <w:spacing w:val="-3"/>
                    </w:rPr>
                    <w:t>(bit</w:t>
                  </w:r>
                  <w:r>
                    <w:rPr>
                      <w:spacing w:val="30"/>
                    </w:rPr>
                    <w:t> </w:t>
                  </w:r>
                  <w:r>
                    <w:rPr/>
                    <w:t>0)</w:t>
                  </w:r>
                </w:p>
              </w:txbxContent>
            </v:textbox>
            <v:fill type="solid"/>
            <w10:wrap type="topAndBottom"/>
          </v:shape>
        </w:pict>
      </w:r>
      <w:r>
        <w:rPr/>
        <w:t>1= sau khi mở nguồn hoặc bằng lệnh CLRWDT 0= thực thi lệnh SLEEP</w:t>
      </w:r>
    </w:p>
    <w:p>
      <w:pPr>
        <w:pStyle w:val="BodyText"/>
        <w:spacing w:line="343" w:lineRule="auto" w:before="97" w:after="16"/>
        <w:ind w:left="2837" w:right="6104"/>
      </w:pPr>
      <w:r>
        <w:rPr/>
        <w:t>1 = khi kết quả bằng 0. 0 = khi kết quả khác 0.</w:t>
      </w:r>
    </w:p>
    <w:p>
      <w:pPr>
        <w:pStyle w:val="BodyText"/>
        <w:ind w:left="1550"/>
        <w:rPr>
          <w:sz w:val="20"/>
        </w:rPr>
      </w:pPr>
      <w:r>
        <w:rPr>
          <w:sz w:val="20"/>
        </w:rPr>
        <w:pict>
          <v:group style="width:454.05pt;height:37pt;mso-position-horizontal-relative:char;mso-position-vertical-relative:line" coordorigin="0,0" coordsize="9081,740">
            <v:rect style="position:absolute;left:0;top:0;width:9081;height:404" filled="true" fillcolor="#ccffff" stroked="false">
              <v:fill type="solid"/>
            </v:rect>
            <v:line style="position:absolute" from="2912,54" to="3596,54" stroked="true" strokeweight=".490834pt" strokecolor="#000000">
              <v:stroke dashstyle="solid"/>
            </v:line>
            <v:rect style="position:absolute;left:0;top:403;width:9081;height:336" filled="true" fillcolor="#ccffff" stroked="false">
              <v:fill type="solid"/>
            </v:rect>
            <v:shape style="position:absolute;left:28;top:64;width:495;height:266" type="#_x0000_t202" filled="false" stroked="false">
              <v:textbox inset="0,0,0,0">
                <w:txbxContent>
                  <w:p>
                    <w:pPr>
                      <w:spacing w:line="266" w:lineRule="exact" w:before="0"/>
                      <w:ind w:left="0" w:right="0" w:firstLine="0"/>
                      <w:jc w:val="left"/>
                      <w:rPr>
                        <w:sz w:val="24"/>
                      </w:rPr>
                    </w:pPr>
                    <w:r>
                      <w:rPr>
                        <w:sz w:val="24"/>
                      </w:rPr>
                      <w:t>Bit 1</w:t>
                    </w:r>
                  </w:p>
                </w:txbxContent>
              </v:textbox>
              <w10:wrap type="none"/>
            </v:shape>
            <v:shape style="position:absolute;left:1286;top:64;width:7566;height:665" type="#_x0000_t202" filled="false" stroked="false">
              <v:textbox inset="0,0,0,0">
                <w:txbxContent>
                  <w:p>
                    <w:pPr>
                      <w:spacing w:line="269" w:lineRule="exact" w:before="0"/>
                      <w:ind w:left="0" w:right="0" w:firstLine="0"/>
                      <w:jc w:val="left"/>
                      <w:rPr>
                        <w:sz w:val="24"/>
                      </w:rPr>
                    </w:pPr>
                    <w:r>
                      <w:rPr>
                        <w:b/>
                        <w:sz w:val="24"/>
                      </w:rPr>
                      <w:t>DC</w:t>
                    </w:r>
                    <w:r>
                      <w:rPr>
                        <w:sz w:val="24"/>
                      </w:rPr>
                      <w:t>: Digit carry/ </w:t>
                    </w:r>
                    <w:r>
                      <w:rPr>
                        <w:i/>
                        <w:sz w:val="24"/>
                      </w:rPr>
                      <w:t>borrow </w:t>
                    </w:r>
                    <w:r>
                      <w:rPr>
                        <w:sz w:val="24"/>
                      </w:rPr>
                      <w:t>bit (các lệnh ADDWF, ADDLW, SUBLW, SUBWF)</w:t>
                    </w:r>
                  </w:p>
                  <w:p>
                    <w:pPr>
                      <w:spacing w:before="119"/>
                      <w:ind w:left="0" w:right="0" w:firstLine="0"/>
                      <w:jc w:val="left"/>
                      <w:rPr>
                        <w:sz w:val="24"/>
                      </w:rPr>
                    </w:pPr>
                    <w:r>
                      <w:rPr>
                        <w:sz w:val="24"/>
                      </w:rPr>
                      <w:t>(bit tràn / mượn)</w:t>
                    </w:r>
                  </w:p>
                </w:txbxContent>
              </v:textbox>
              <w10:wrap type="none"/>
            </v:shape>
          </v:group>
        </w:pict>
      </w:r>
      <w:r>
        <w:rPr>
          <w:sz w:val="20"/>
        </w:rPr>
      </w:r>
    </w:p>
    <w:p>
      <w:pPr>
        <w:pStyle w:val="BodyText"/>
        <w:spacing w:before="76"/>
        <w:ind w:left="2837"/>
      </w:pPr>
      <w:r>
        <w:rPr/>
        <w:t>1 = khi cộng 4 bit thấp bị tràn.</w:t>
      </w:r>
    </w:p>
    <w:p>
      <w:pPr>
        <w:pStyle w:val="BodyText"/>
        <w:spacing w:before="118"/>
        <w:ind w:left="2837"/>
      </w:pPr>
      <w:r>
        <w:rPr/>
        <w:pict>
          <v:group style="position:absolute;margin-left:114.529999pt;margin-top:26.463152pt;width:454.05pt;height:17.05pt;mso-position-horizontal-relative:page;mso-position-vertical-relative:paragraph;z-index:-15681536;mso-wrap-distance-left:0;mso-wrap-distance-right:0" coordorigin="2291,529" coordsize="9081,341">
            <v:rect style="position:absolute;left:2290;top:529;width:9081;height:341" filled="true" fillcolor="#ccffff" stroked="false">
              <v:fill type="solid"/>
            </v:rect>
            <v:line style="position:absolute" from="4530,583" to="5215,583" stroked="true" strokeweight=".490834pt" strokecolor="#000000">
              <v:stroke dashstyle="solid"/>
            </v:line>
            <v:shape style="position:absolute;left:2290;top:529;width:9081;height:341" type="#_x0000_t202" filled="false" stroked="false">
              <v:textbox inset="0,0,0,0">
                <w:txbxContent>
                  <w:p>
                    <w:pPr>
                      <w:tabs>
                        <w:tab w:pos="1286" w:val="left" w:leader="none"/>
                      </w:tabs>
                      <w:spacing w:before="57"/>
                      <w:ind w:left="28" w:right="0" w:firstLine="0"/>
                      <w:jc w:val="left"/>
                      <w:rPr>
                        <w:sz w:val="24"/>
                      </w:rPr>
                    </w:pPr>
                    <w:r>
                      <w:rPr>
                        <w:spacing w:val="-3"/>
                        <w:sz w:val="24"/>
                      </w:rPr>
                      <w:t>Bit</w:t>
                    </w:r>
                    <w:r>
                      <w:rPr>
                        <w:spacing w:val="7"/>
                        <w:sz w:val="24"/>
                      </w:rPr>
                      <w:t> </w:t>
                    </w:r>
                    <w:r>
                      <w:rPr>
                        <w:sz w:val="24"/>
                      </w:rPr>
                      <w:t>0</w:t>
                      <w:tab/>
                    </w:r>
                    <w:r>
                      <w:rPr>
                        <w:b/>
                        <w:sz w:val="24"/>
                      </w:rPr>
                      <w:t>C</w:t>
                    </w:r>
                    <w:r>
                      <w:rPr>
                        <w:sz w:val="24"/>
                      </w:rPr>
                      <w:t>: Carry/ </w:t>
                    </w:r>
                    <w:r>
                      <w:rPr>
                        <w:i/>
                        <w:sz w:val="24"/>
                      </w:rPr>
                      <w:t>borrow </w:t>
                    </w:r>
                    <w:r>
                      <w:rPr>
                        <w:spacing w:val="-4"/>
                        <w:sz w:val="24"/>
                      </w:rPr>
                      <w:t>bit </w:t>
                    </w:r>
                    <w:r>
                      <w:rPr>
                        <w:sz w:val="24"/>
                      </w:rPr>
                      <w:t>(các lệnh ADDWF, </w:t>
                    </w:r>
                    <w:r>
                      <w:rPr>
                        <w:spacing w:val="-3"/>
                        <w:sz w:val="24"/>
                      </w:rPr>
                      <w:t>ADDLW, </w:t>
                    </w:r>
                    <w:r>
                      <w:rPr>
                        <w:sz w:val="24"/>
                      </w:rPr>
                      <w:t>SUBLW,</w:t>
                    </w:r>
                    <w:r>
                      <w:rPr>
                        <w:spacing w:val="-32"/>
                        <w:sz w:val="24"/>
                      </w:rPr>
                      <w:t> </w:t>
                    </w:r>
                    <w:r>
                      <w:rPr>
                        <w:sz w:val="24"/>
                      </w:rPr>
                      <w:t>SUBWF)</w:t>
                    </w:r>
                  </w:p>
                </w:txbxContent>
              </v:textbox>
              <w10:wrap type="none"/>
            </v:shape>
            <w10:wrap type="topAndBottom"/>
          </v:group>
        </w:pict>
      </w:r>
      <w:r>
        <w:rPr/>
        <w:t>0 = khi cộng 4 bit thấp không bị tràn.</w:t>
      </w:r>
    </w:p>
    <w:p>
      <w:pPr>
        <w:pStyle w:val="BodyText"/>
        <w:spacing w:before="83"/>
        <w:ind w:left="2837"/>
      </w:pPr>
      <w:r>
        <w:rPr/>
        <w:t>1 = khi kết quả phép toán có tràn.</w:t>
      </w:r>
    </w:p>
    <w:p>
      <w:pPr>
        <w:pStyle w:val="BodyText"/>
        <w:spacing w:before="118"/>
        <w:ind w:left="2837"/>
      </w:pPr>
      <w:r>
        <w:rPr/>
        <w:t>0 = khi kết quả phép toán không bị tràn.</w:t>
      </w:r>
    </w:p>
    <w:p>
      <w:pPr>
        <w:pStyle w:val="BodyText"/>
        <w:spacing w:line="237" w:lineRule="auto" w:before="125"/>
        <w:ind w:left="676" w:right="668" w:firstLine="600"/>
      </w:pPr>
      <w:r>
        <w:rPr>
          <w:b/>
          <w:i/>
        </w:rPr>
        <w:t>Chú ý: </w:t>
      </w:r>
      <w:r>
        <w:rPr/>
        <w:t>Nếu phép toán trừ thì trạng thái của cờ C như sau: nếu phép trừ </w:t>
      </w:r>
      <w:r>
        <w:rPr>
          <w:spacing w:val="-3"/>
        </w:rPr>
        <w:t>lớn </w:t>
      </w:r>
      <w:r>
        <w:rPr/>
        <w:t>hơn 0 thì cờ C bằng </w:t>
      </w:r>
      <w:r>
        <w:rPr>
          <w:shd w:fill="FFFF00" w:color="auto" w:val="clear"/>
        </w:rPr>
        <w:t>0</w:t>
      </w:r>
      <w:r>
        <w:rPr/>
        <w:t>, nếu kết quả trừ </w:t>
      </w:r>
      <w:r>
        <w:rPr>
          <w:spacing w:val="-4"/>
        </w:rPr>
        <w:t>nhỏ </w:t>
      </w:r>
      <w:r>
        <w:rPr/>
        <w:t>hơn hay bằng 0 thì cờ C bằng</w:t>
      </w:r>
      <w:r>
        <w:rPr>
          <w:spacing w:val="11"/>
        </w:rPr>
        <w:t> </w:t>
      </w:r>
      <w:r>
        <w:rPr/>
        <w:t>1.</w:t>
      </w:r>
    </w:p>
    <w:p>
      <w:pPr>
        <w:pStyle w:val="BodyText"/>
        <w:spacing w:before="123"/>
        <w:ind w:left="1276"/>
      </w:pPr>
      <w:r>
        <w:rPr/>
        <w:t>Các thanh ghi còn lại sẽ được khảo sát ở các phần có liên quan.</w:t>
      </w:r>
    </w:p>
    <w:p>
      <w:pPr>
        <w:pStyle w:val="ListParagraph"/>
        <w:numPr>
          <w:ilvl w:val="1"/>
          <w:numId w:val="18"/>
        </w:numPr>
        <w:tabs>
          <w:tab w:pos="456" w:val="left" w:leader="none"/>
          <w:tab w:pos="457" w:val="left" w:leader="none"/>
          <w:tab w:pos="9699" w:val="left" w:leader="none"/>
        </w:tabs>
        <w:spacing w:line="240" w:lineRule="auto" w:before="185" w:after="0"/>
        <w:ind w:left="1387" w:right="536" w:hanging="1388"/>
        <w:jc w:val="right"/>
        <w:rPr>
          <w:b/>
          <w:color w:val="000080"/>
          <w:sz w:val="24"/>
        </w:rPr>
      </w:pPr>
      <w:r>
        <w:rPr>
          <w:b/>
          <w:color w:val="000080"/>
          <w:sz w:val="24"/>
          <w:shd w:fill="FFFF99" w:color="auto" w:val="clear"/>
        </w:rPr>
        <w:t>BỘ NHỚ DỮ LIỆU</w:t>
      </w:r>
      <w:r>
        <w:rPr>
          <w:b/>
          <w:color w:val="000080"/>
          <w:spacing w:val="-13"/>
          <w:sz w:val="24"/>
          <w:shd w:fill="FFFF99" w:color="auto" w:val="clear"/>
        </w:rPr>
        <w:t> </w:t>
      </w:r>
      <w:r>
        <w:rPr>
          <w:b/>
          <w:color w:val="000080"/>
          <w:sz w:val="24"/>
          <w:shd w:fill="FFFF99" w:color="auto" w:val="clear"/>
        </w:rPr>
        <w:t>EEPROM</w:t>
        <w:tab/>
      </w:r>
    </w:p>
    <w:p>
      <w:pPr>
        <w:pStyle w:val="BodyText"/>
        <w:spacing w:line="237" w:lineRule="auto" w:before="178"/>
        <w:ind w:left="676" w:right="570" w:firstLine="600"/>
        <w:jc w:val="both"/>
      </w:pPr>
      <w:r>
        <w:rPr/>
        <w:t>Bộ nhớ dữ liệu Eeprom có dung lượng 256 byte dùng để lưu dữ liệu quan trọng khi mất điện thì dữ liệu này vẫn còn. Cách thức ghi dữ liệu vào bộ nhớ Eeprom sẽ được trình bày ở phần bộ nhớ Eeprom.</w:t>
      </w:r>
    </w:p>
    <w:p>
      <w:pPr>
        <w:pStyle w:val="ListParagraph"/>
        <w:numPr>
          <w:ilvl w:val="0"/>
          <w:numId w:val="18"/>
        </w:numPr>
        <w:tabs>
          <w:tab w:pos="567" w:val="left" w:leader="none"/>
          <w:tab w:pos="9954" w:val="left" w:leader="none"/>
        </w:tabs>
        <w:spacing w:line="240" w:lineRule="auto" w:before="192" w:after="0"/>
        <w:ind w:left="1243" w:right="536" w:hanging="1244"/>
        <w:jc w:val="right"/>
        <w:rPr>
          <w:b/>
          <w:sz w:val="28"/>
        </w:rPr>
      </w:pPr>
      <w:r>
        <w:rPr>
          <w:b/>
          <w:sz w:val="28"/>
          <w:shd w:fill="FFCC99" w:color="auto" w:val="clear"/>
        </w:rPr>
        <w:t>CÂU HỎI ÔN TẬP – TRẮC NGHIỆM - BÀI</w:t>
      </w:r>
      <w:r>
        <w:rPr>
          <w:b/>
          <w:spacing w:val="-14"/>
          <w:sz w:val="28"/>
          <w:shd w:fill="FFCC99" w:color="auto" w:val="clear"/>
        </w:rPr>
        <w:t> </w:t>
      </w:r>
      <w:r>
        <w:rPr>
          <w:b/>
          <w:sz w:val="28"/>
          <w:shd w:fill="FFCC99" w:color="auto" w:val="clear"/>
        </w:rPr>
        <w:t>TẬP</w:t>
        <w:tab/>
      </w:r>
    </w:p>
    <w:p>
      <w:pPr>
        <w:pStyle w:val="Heading4"/>
        <w:numPr>
          <w:ilvl w:val="1"/>
          <w:numId w:val="18"/>
        </w:numPr>
        <w:tabs>
          <w:tab w:pos="595" w:val="left" w:leader="none"/>
          <w:tab w:pos="596" w:val="left" w:leader="none"/>
          <w:tab w:pos="9699" w:val="left" w:leader="none"/>
        </w:tabs>
        <w:spacing w:line="240" w:lineRule="auto" w:before="238"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pStyle w:val="BodyText"/>
        <w:tabs>
          <w:tab w:pos="2116" w:val="left" w:leader="none"/>
        </w:tabs>
        <w:spacing w:before="176"/>
        <w:ind w:left="676"/>
      </w:pPr>
      <w:r>
        <w:rPr>
          <w:b/>
          <w:i/>
        </w:rPr>
        <w:t>Câu</w:t>
      </w:r>
      <w:r>
        <w:rPr>
          <w:b/>
          <w:i/>
          <w:spacing w:val="2"/>
        </w:rPr>
        <w:t> </w:t>
      </w:r>
      <w:r>
        <w:rPr>
          <w:b/>
          <w:i/>
        </w:rPr>
        <w:t>số</w:t>
      </w:r>
      <w:r>
        <w:rPr>
          <w:b/>
          <w:i/>
          <w:spacing w:val="1"/>
        </w:rPr>
        <w:t> </w:t>
      </w:r>
      <w:r>
        <w:rPr>
          <w:b/>
          <w:i/>
        </w:rPr>
        <w:t>2-1:</w:t>
        <w:tab/>
      </w:r>
      <w:r>
        <w:rPr/>
        <w:t>Hãy cho biết các loại </w:t>
      </w:r>
      <w:r>
        <w:rPr>
          <w:spacing w:val="-3"/>
        </w:rPr>
        <w:t>bộ </w:t>
      </w:r>
      <w:r>
        <w:rPr/>
        <w:t>nhớ </w:t>
      </w:r>
      <w:r>
        <w:rPr>
          <w:spacing w:val="-3"/>
        </w:rPr>
        <w:t>mà </w:t>
      </w:r>
      <w:r>
        <w:rPr/>
        <w:t>vi điều khiển PIC16F887 tích</w:t>
      </w:r>
      <w:r>
        <w:rPr>
          <w:spacing w:val="12"/>
        </w:rPr>
        <w:t> </w:t>
      </w:r>
      <w:r>
        <w:rPr/>
        <w:t>hợp.</w:t>
      </w:r>
    </w:p>
    <w:p>
      <w:pPr>
        <w:pStyle w:val="BodyText"/>
        <w:tabs>
          <w:tab w:pos="2116" w:val="left" w:leader="none"/>
        </w:tabs>
        <w:spacing w:before="117"/>
        <w:ind w:left="676"/>
      </w:pPr>
      <w:r>
        <w:rPr>
          <w:b/>
          <w:i/>
        </w:rPr>
        <w:t>Câu</w:t>
      </w:r>
      <w:r>
        <w:rPr>
          <w:b/>
          <w:i/>
          <w:spacing w:val="2"/>
        </w:rPr>
        <w:t> </w:t>
      </w:r>
      <w:r>
        <w:rPr>
          <w:b/>
          <w:i/>
        </w:rPr>
        <w:t>số</w:t>
      </w:r>
      <w:r>
        <w:rPr>
          <w:b/>
          <w:i/>
          <w:spacing w:val="1"/>
        </w:rPr>
        <w:t> </w:t>
      </w:r>
      <w:r>
        <w:rPr>
          <w:b/>
          <w:i/>
        </w:rPr>
        <w:t>2-2:</w:t>
        <w:tab/>
      </w:r>
      <w:r>
        <w:rPr/>
        <w:t>Hãy trình bày cấu trúc </w:t>
      </w:r>
      <w:r>
        <w:rPr>
          <w:spacing w:val="-3"/>
        </w:rPr>
        <w:t>bộ </w:t>
      </w:r>
      <w:r>
        <w:rPr>
          <w:spacing w:val="-4"/>
        </w:rPr>
        <w:t>nhớ </w:t>
      </w:r>
      <w:r>
        <w:rPr/>
        <w:t>RAM nội của vi điều khiển</w:t>
      </w:r>
      <w:r>
        <w:rPr>
          <w:spacing w:val="-2"/>
        </w:rPr>
        <w:t> </w:t>
      </w:r>
      <w:r>
        <w:rPr/>
        <w:t>PIC16F887.</w:t>
      </w:r>
    </w:p>
    <w:p>
      <w:pPr>
        <w:pStyle w:val="BodyText"/>
        <w:tabs>
          <w:tab w:pos="2116" w:val="left" w:leader="none"/>
        </w:tabs>
        <w:spacing w:before="123"/>
        <w:ind w:left="676"/>
      </w:pPr>
      <w:r>
        <w:rPr>
          <w:b/>
          <w:i/>
        </w:rPr>
        <w:t>Câu</w:t>
      </w:r>
      <w:r>
        <w:rPr>
          <w:b/>
          <w:i/>
          <w:spacing w:val="2"/>
        </w:rPr>
        <w:t> </w:t>
      </w:r>
      <w:r>
        <w:rPr>
          <w:b/>
          <w:i/>
        </w:rPr>
        <w:t>số</w:t>
      </w:r>
      <w:r>
        <w:rPr>
          <w:b/>
          <w:i/>
          <w:spacing w:val="1"/>
        </w:rPr>
        <w:t> </w:t>
      </w:r>
      <w:r>
        <w:rPr>
          <w:b/>
          <w:i/>
        </w:rPr>
        <w:t>2-3:</w:t>
        <w:tab/>
      </w:r>
      <w:r>
        <w:rPr/>
        <w:t>Hãy cho biết các thanh ghi nào </w:t>
      </w:r>
      <w:r>
        <w:rPr>
          <w:spacing w:val="-5"/>
        </w:rPr>
        <w:t>mà </w:t>
      </w:r>
      <w:r>
        <w:rPr/>
        <w:t>các bank đều có của vi điều khiển</w:t>
      </w:r>
      <w:r>
        <w:rPr>
          <w:spacing w:val="2"/>
        </w:rPr>
        <w:t> </w:t>
      </w:r>
      <w:r>
        <w:rPr/>
        <w:t>PIC16F887.</w:t>
      </w:r>
    </w:p>
    <w:p>
      <w:pPr>
        <w:pStyle w:val="BodyText"/>
        <w:tabs>
          <w:tab w:pos="2116" w:val="left" w:leader="none"/>
        </w:tabs>
        <w:spacing w:before="118"/>
        <w:ind w:left="676"/>
      </w:pPr>
      <w:r>
        <w:rPr>
          <w:b/>
          <w:i/>
        </w:rPr>
        <w:t>Câu</w:t>
      </w:r>
      <w:r>
        <w:rPr>
          <w:b/>
          <w:i/>
          <w:spacing w:val="2"/>
        </w:rPr>
        <w:t> </w:t>
      </w:r>
      <w:r>
        <w:rPr>
          <w:b/>
          <w:i/>
        </w:rPr>
        <w:t>số</w:t>
      </w:r>
      <w:r>
        <w:rPr>
          <w:b/>
          <w:i/>
          <w:spacing w:val="1"/>
        </w:rPr>
        <w:t> </w:t>
      </w:r>
      <w:r>
        <w:rPr>
          <w:b/>
          <w:i/>
        </w:rPr>
        <w:t>2-4:</w:t>
        <w:tab/>
      </w:r>
      <w:r>
        <w:rPr/>
        <w:t>Hãy cho biết tổ chức </w:t>
      </w:r>
      <w:r>
        <w:rPr>
          <w:spacing w:val="-3"/>
        </w:rPr>
        <w:t>bộ </w:t>
      </w:r>
      <w:r>
        <w:rPr/>
        <w:t>nhớ chương trình của vi điều khiển</w:t>
      </w:r>
      <w:r>
        <w:rPr>
          <w:spacing w:val="1"/>
        </w:rPr>
        <w:t> </w:t>
      </w:r>
      <w:r>
        <w:rPr/>
        <w:t>PIC16F887.</w:t>
      </w:r>
    </w:p>
    <w:p>
      <w:pPr>
        <w:pStyle w:val="Heading4"/>
        <w:numPr>
          <w:ilvl w:val="1"/>
          <w:numId w:val="18"/>
        </w:numPr>
        <w:tabs>
          <w:tab w:pos="595" w:val="left" w:leader="none"/>
          <w:tab w:pos="596" w:val="left" w:leader="none"/>
          <w:tab w:pos="9699" w:val="left" w:leader="none"/>
        </w:tabs>
        <w:spacing w:line="240" w:lineRule="auto" w:before="190" w:after="0"/>
        <w:ind w:left="1526" w:right="536" w:hanging="1527"/>
        <w:jc w:val="right"/>
      </w:pPr>
      <w:r>
        <w:rPr>
          <w:shd w:fill="FFFF99" w:color="auto" w:val="clear"/>
        </w:rPr>
        <w:t>CÂU HỎI MỞ</w:t>
      </w:r>
      <w:r>
        <w:rPr>
          <w:spacing w:val="-5"/>
          <w:shd w:fill="FFFF99" w:color="auto" w:val="clear"/>
        </w:rPr>
        <w:t> </w:t>
      </w:r>
      <w:r>
        <w:rPr>
          <w:shd w:fill="FFFF99" w:color="auto" w:val="clear"/>
        </w:rPr>
        <w:t>RỘNG</w:t>
        <w:tab/>
      </w:r>
    </w:p>
    <w:p>
      <w:pPr>
        <w:pStyle w:val="BodyText"/>
        <w:tabs>
          <w:tab w:pos="2116" w:val="left" w:leader="none"/>
        </w:tabs>
        <w:spacing w:before="170"/>
        <w:ind w:left="676"/>
      </w:pPr>
      <w:r>
        <w:rPr>
          <w:b/>
          <w:i/>
        </w:rPr>
        <w:t>Câu</w:t>
      </w:r>
      <w:r>
        <w:rPr>
          <w:b/>
          <w:i/>
          <w:spacing w:val="2"/>
        </w:rPr>
        <w:t> </w:t>
      </w:r>
      <w:r>
        <w:rPr>
          <w:b/>
          <w:i/>
        </w:rPr>
        <w:t>số</w:t>
      </w:r>
      <w:r>
        <w:rPr>
          <w:b/>
          <w:i/>
          <w:spacing w:val="1"/>
        </w:rPr>
        <w:t> </w:t>
      </w:r>
      <w:r>
        <w:rPr>
          <w:b/>
          <w:i/>
        </w:rPr>
        <w:t>2-5:</w:t>
        <w:tab/>
      </w:r>
      <w:r>
        <w:rPr/>
        <w:t>Hãy tìm hiểu tổ chức </w:t>
      </w:r>
      <w:r>
        <w:rPr>
          <w:spacing w:val="-3"/>
        </w:rPr>
        <w:t>bộ </w:t>
      </w:r>
      <w:r>
        <w:rPr/>
        <w:t>nhớ vi điều khiển PIC18F4550 </w:t>
      </w:r>
      <w:r>
        <w:rPr>
          <w:spacing w:val="-3"/>
        </w:rPr>
        <w:t>và </w:t>
      </w:r>
      <w:r>
        <w:rPr/>
        <w:t>so sánh với</w:t>
      </w:r>
      <w:r>
        <w:rPr>
          <w:spacing w:val="-6"/>
        </w:rPr>
        <w:t> </w:t>
      </w:r>
      <w:r>
        <w:rPr/>
        <w:t>PIC16F887.</w:t>
      </w:r>
    </w:p>
    <w:p>
      <w:pPr>
        <w:pStyle w:val="BodyText"/>
        <w:tabs>
          <w:tab w:pos="2116" w:val="left" w:leader="none"/>
        </w:tabs>
        <w:spacing w:before="122"/>
        <w:ind w:left="676"/>
      </w:pPr>
      <w:r>
        <w:rPr>
          <w:b/>
          <w:i/>
        </w:rPr>
        <w:t>Câu</w:t>
      </w:r>
      <w:r>
        <w:rPr>
          <w:b/>
          <w:i/>
          <w:spacing w:val="2"/>
        </w:rPr>
        <w:t> </w:t>
      </w:r>
      <w:r>
        <w:rPr>
          <w:b/>
          <w:i/>
        </w:rPr>
        <w:t>số</w:t>
      </w:r>
      <w:r>
        <w:rPr>
          <w:b/>
          <w:i/>
          <w:spacing w:val="1"/>
        </w:rPr>
        <w:t> </w:t>
      </w:r>
      <w:r>
        <w:rPr>
          <w:b/>
          <w:i/>
        </w:rPr>
        <w:t>2-6:</w:t>
        <w:tab/>
      </w:r>
      <w:r>
        <w:rPr/>
        <w:t>Hãy tìm hiểu tổ chức </w:t>
      </w:r>
      <w:r>
        <w:rPr>
          <w:spacing w:val="-3"/>
        </w:rPr>
        <w:t>bộ </w:t>
      </w:r>
      <w:r>
        <w:rPr/>
        <w:t>nhớ vi điều khiển PIC18F4620 </w:t>
      </w:r>
      <w:r>
        <w:rPr>
          <w:spacing w:val="-3"/>
        </w:rPr>
        <w:t>và </w:t>
      </w:r>
      <w:r>
        <w:rPr/>
        <w:t>so sánh với</w:t>
      </w:r>
      <w:r>
        <w:rPr>
          <w:spacing w:val="-6"/>
        </w:rPr>
        <w:t> </w:t>
      </w:r>
      <w:r>
        <w:rPr/>
        <w:t>PIC16F887.</w:t>
      </w:r>
    </w:p>
    <w:p>
      <w:pPr>
        <w:pStyle w:val="Heading4"/>
        <w:numPr>
          <w:ilvl w:val="1"/>
          <w:numId w:val="18"/>
        </w:numPr>
        <w:tabs>
          <w:tab w:pos="595" w:val="left" w:leader="none"/>
          <w:tab w:pos="596" w:val="left" w:leader="none"/>
          <w:tab w:pos="9699" w:val="left" w:leader="none"/>
        </w:tabs>
        <w:spacing w:line="240" w:lineRule="auto" w:before="186" w:after="0"/>
        <w:ind w:left="1526" w:right="536" w:hanging="1527"/>
        <w:jc w:val="right"/>
      </w:pPr>
      <w:r>
        <w:rPr>
          <w:shd w:fill="FFFF99" w:color="auto" w:val="clear"/>
        </w:rPr>
        <w:t>CÂU HỎI TRẮC</w:t>
      </w:r>
      <w:r>
        <w:rPr>
          <w:spacing w:val="-12"/>
          <w:shd w:fill="FFFF99" w:color="auto" w:val="clear"/>
        </w:rPr>
        <w:t> </w:t>
      </w:r>
      <w:r>
        <w:rPr>
          <w:shd w:fill="FFFF99" w:color="auto" w:val="clear"/>
        </w:rPr>
        <w:t>NGHIỆM</w:t>
        <w:tab/>
      </w:r>
    </w:p>
    <w:p>
      <w:pPr>
        <w:pStyle w:val="BodyText"/>
        <w:spacing w:before="7"/>
        <w:rPr>
          <w:b/>
          <w:sz w:val="20"/>
        </w:rPr>
      </w:pPr>
    </w:p>
    <w:p>
      <w:pPr>
        <w:pStyle w:val="BodyText"/>
        <w:tabs>
          <w:tab w:pos="1809" w:val="left" w:leader="none"/>
        </w:tabs>
        <w:ind w:left="676"/>
      </w:pPr>
      <w:r>
        <w:rPr>
          <w:b/>
          <w:i/>
        </w:rPr>
        <w:t>Câu</w:t>
      </w:r>
      <w:r>
        <w:rPr>
          <w:b/>
          <w:i/>
          <w:spacing w:val="2"/>
        </w:rPr>
        <w:t> </w:t>
      </w:r>
      <w:r>
        <w:rPr>
          <w:b/>
          <w:i/>
        </w:rPr>
        <w:t>2-1</w:t>
      </w:r>
      <w:r>
        <w:rPr/>
        <w:t>:</w:t>
        <w:tab/>
        <w:t>Bộ </w:t>
      </w:r>
      <w:r>
        <w:rPr>
          <w:spacing w:val="-4"/>
        </w:rPr>
        <w:t>nhớ </w:t>
      </w:r>
      <w:r>
        <w:rPr/>
        <w:t>chương trình của PIC 16F887 có dung lượng</w:t>
      </w:r>
      <w:r>
        <w:rPr>
          <w:spacing w:val="25"/>
        </w:rPr>
        <w:t> </w:t>
      </w:r>
      <w:r>
        <w:rPr/>
        <w:t>là:</w:t>
      </w:r>
    </w:p>
    <w:p>
      <w:pPr>
        <w:pStyle w:val="BodyText"/>
        <w:spacing w:before="118"/>
        <w:ind w:left="1243"/>
      </w:pPr>
      <w:r>
        <w:rPr/>
        <w:pict>
          <v:shape style="position:absolute;margin-left:326.040009pt;margin-top:6.41113pt;width:66.150pt;height:13.3pt;mso-position-horizontal-relative:page;mso-position-vertical-relative:paragraph;z-index:15777792" type="#_x0000_t202" filled="true" fillcolor="#fdcaca" stroked="false">
            <v:textbox inset="0,0,0,0">
              <w:txbxContent>
                <w:p>
                  <w:pPr>
                    <w:pStyle w:val="BodyText"/>
                    <w:spacing w:line="266" w:lineRule="exact"/>
                  </w:pPr>
                  <w:r>
                    <w:rPr/>
                    <w:t>(b) 8K×14bit</w:t>
                  </w:r>
                </w:p>
              </w:txbxContent>
            </v:textbox>
            <v:fill opacity="52428f" type="solid"/>
            <w10:wrap type="none"/>
          </v:shape>
        </w:pict>
      </w:r>
      <w:r>
        <w:rPr/>
        <w:t>(a) 8K×Byte</w:t>
      </w:r>
    </w:p>
    <w:p>
      <w:pPr>
        <w:pStyle w:val="BodyText"/>
        <w:tabs>
          <w:tab w:pos="5780" w:val="left" w:leader="none"/>
        </w:tabs>
        <w:spacing w:before="2"/>
        <w:ind w:left="1243"/>
      </w:pPr>
      <w:r>
        <w:rPr/>
        <w:t>(c)</w:t>
      </w:r>
      <w:r>
        <w:rPr>
          <w:spacing w:val="5"/>
        </w:rPr>
        <w:t> </w:t>
      </w:r>
      <w:r>
        <w:rPr>
          <w:spacing w:val="-3"/>
        </w:rPr>
        <w:t>8K×16bit</w:t>
        <w:tab/>
      </w:r>
      <w:r>
        <w:rPr/>
        <w:t>(d)</w:t>
      </w:r>
      <w:r>
        <w:rPr>
          <w:spacing w:val="3"/>
        </w:rPr>
        <w:t> </w:t>
      </w:r>
      <w:r>
        <w:rPr/>
        <w:t>368Byte</w:t>
      </w:r>
    </w:p>
    <w:p>
      <w:pPr>
        <w:pStyle w:val="BodyText"/>
        <w:tabs>
          <w:tab w:pos="1809" w:val="left" w:leader="none"/>
        </w:tabs>
        <w:spacing w:before="119"/>
        <w:ind w:left="676"/>
      </w:pPr>
      <w:r>
        <w:rPr>
          <w:b/>
          <w:i/>
        </w:rPr>
        <w:t>Câu</w:t>
      </w:r>
      <w:r>
        <w:rPr>
          <w:b/>
          <w:i/>
          <w:spacing w:val="2"/>
        </w:rPr>
        <w:t> </w:t>
      </w:r>
      <w:r>
        <w:rPr>
          <w:b/>
          <w:i/>
        </w:rPr>
        <w:t>2-2</w:t>
      </w:r>
      <w:r>
        <w:rPr/>
        <w:t>:</w:t>
        <w:tab/>
        <w:t>Bộ </w:t>
      </w:r>
      <w:r>
        <w:rPr>
          <w:spacing w:val="-4"/>
        </w:rPr>
        <w:t>nhớ </w:t>
      </w:r>
      <w:r>
        <w:rPr/>
        <w:t>dữ </w:t>
      </w:r>
      <w:r>
        <w:rPr>
          <w:spacing w:val="-3"/>
        </w:rPr>
        <w:t>liệu </w:t>
      </w:r>
      <w:r>
        <w:rPr/>
        <w:t>của PIC 16F887 có dung lượng</w:t>
      </w:r>
      <w:r>
        <w:rPr>
          <w:spacing w:val="37"/>
        </w:rPr>
        <w:t> </w:t>
      </w:r>
      <w:r>
        <w:rPr>
          <w:spacing w:val="-4"/>
        </w:rPr>
        <w:t>là:</w:t>
      </w:r>
    </w:p>
    <w:p>
      <w:pPr>
        <w:pStyle w:val="BodyText"/>
        <w:tabs>
          <w:tab w:pos="5780" w:val="left" w:leader="none"/>
        </w:tabs>
        <w:spacing w:line="275" w:lineRule="exact" w:before="122"/>
        <w:ind w:left="1243"/>
      </w:pPr>
      <w:r>
        <w:rPr/>
        <w:t>(a) 256Byte</w:t>
        <w:tab/>
        <w:t>(b)</w:t>
      </w:r>
      <w:r>
        <w:rPr>
          <w:spacing w:val="3"/>
        </w:rPr>
        <w:t> </w:t>
      </w:r>
      <w:r>
        <w:rPr/>
        <w:t>8K×14bit</w:t>
      </w:r>
    </w:p>
    <w:p>
      <w:pPr>
        <w:pStyle w:val="BodyText"/>
        <w:spacing w:line="275" w:lineRule="exact"/>
        <w:ind w:left="1243"/>
      </w:pPr>
      <w:r>
        <w:rPr/>
        <w:pict>
          <v:shape style="position:absolute;margin-left:326.040009pt;margin-top:.449712pt;width:60.65pt;height:13.3pt;mso-position-horizontal-relative:page;mso-position-vertical-relative:paragraph;z-index:15777280" type="#_x0000_t202" filled="true" fillcolor="#fdcaca" stroked="false">
            <v:textbox inset="0,0,0,0">
              <w:txbxContent>
                <w:p>
                  <w:pPr>
                    <w:pStyle w:val="BodyText"/>
                    <w:spacing w:line="266" w:lineRule="exact"/>
                  </w:pPr>
                  <w:r>
                    <w:rPr/>
                    <w:t>(d) 368Byte</w:t>
                  </w:r>
                </w:p>
              </w:txbxContent>
            </v:textbox>
            <v:fill opacity="52428f" type="solid"/>
            <w10:wrap type="none"/>
          </v:shape>
        </w:pict>
      </w:r>
      <w:r>
        <w:rPr/>
        <w:t>(c) 8K×16bit</w:t>
      </w:r>
    </w:p>
    <w:p>
      <w:pPr>
        <w:pStyle w:val="BodyText"/>
        <w:tabs>
          <w:tab w:pos="1809" w:val="left" w:leader="none"/>
        </w:tabs>
        <w:spacing w:before="122"/>
        <w:ind w:left="676"/>
      </w:pPr>
      <w:r>
        <w:rPr>
          <w:b/>
          <w:i/>
        </w:rPr>
        <w:t>Câu</w:t>
      </w:r>
      <w:r>
        <w:rPr>
          <w:b/>
          <w:i/>
          <w:spacing w:val="2"/>
        </w:rPr>
        <w:t> </w:t>
      </w:r>
      <w:r>
        <w:rPr>
          <w:b/>
          <w:i/>
        </w:rPr>
        <w:t>2-3</w:t>
      </w:r>
      <w:r>
        <w:rPr/>
        <w:t>:</w:t>
        <w:tab/>
        <w:t>Bộ </w:t>
      </w:r>
      <w:r>
        <w:rPr>
          <w:spacing w:val="-4"/>
        </w:rPr>
        <w:t>nhớ </w:t>
      </w:r>
      <w:r>
        <w:rPr/>
        <w:t>dữ </w:t>
      </w:r>
      <w:r>
        <w:rPr>
          <w:spacing w:val="-3"/>
        </w:rPr>
        <w:t>liệu </w:t>
      </w:r>
      <w:r>
        <w:rPr/>
        <w:t>EEPROM của PIC 16F887 có dung lượng</w:t>
      </w:r>
      <w:r>
        <w:rPr>
          <w:spacing w:val="31"/>
        </w:rPr>
        <w:t> </w:t>
      </w:r>
      <w:r>
        <w:rPr>
          <w:spacing w:val="-4"/>
        </w:rPr>
        <w:t>là:</w:t>
      </w:r>
    </w:p>
    <w:p>
      <w:pPr>
        <w:pStyle w:val="BodyText"/>
        <w:tabs>
          <w:tab w:pos="5780" w:val="left" w:leader="none"/>
        </w:tabs>
        <w:spacing w:before="119"/>
        <w:ind w:left="1243"/>
      </w:pPr>
      <w:r>
        <w:rPr/>
        <w:t>(a) 8K×Word</w:t>
        <w:tab/>
        <w:t>(b)</w:t>
      </w:r>
      <w:r>
        <w:rPr>
          <w:spacing w:val="3"/>
        </w:rPr>
        <w:t> </w:t>
      </w:r>
      <w:r>
        <w:rPr/>
        <w:t>8K×14bit</w:t>
      </w:r>
    </w:p>
    <w:p>
      <w:pPr>
        <w:spacing w:after="0"/>
        <w:sectPr>
          <w:headerReference w:type="even" r:id="rId96"/>
          <w:headerReference w:type="default" r:id="rId97"/>
          <w:footerReference w:type="even" r:id="rId98"/>
          <w:footerReference w:type="default" r:id="rId99"/>
          <w:pgSz w:w="11910" w:h="16840"/>
          <w:pgMar w:header="313" w:footer="491" w:top="600" w:bottom="680" w:left="740" w:right="0"/>
          <w:pgNumType w:start="20"/>
        </w:sectPr>
      </w:pPr>
    </w:p>
    <w:p>
      <w:pPr>
        <w:pStyle w:val="BodyText"/>
        <w:spacing w:line="268" w:lineRule="exact"/>
        <w:ind w:left="1652" w:right="108"/>
        <w:jc w:val="center"/>
      </w:pPr>
      <w:r>
        <w:rPr/>
        <w:pict>
          <v:shape style="position:absolute;margin-left:99.167999pt;margin-top:.128pt;width:59.95pt;height:13.3pt;mso-position-horizontal-relative:page;mso-position-vertical-relative:paragraph;z-index:15778304" type="#_x0000_t202" filled="true" fillcolor="#fdcaca" stroked="false">
            <v:textbox inset="0,0,0,0">
              <w:txbxContent>
                <w:p>
                  <w:pPr>
                    <w:pStyle w:val="BodyText"/>
                    <w:spacing w:line="266" w:lineRule="exact"/>
                  </w:pPr>
                  <w:r>
                    <w:rPr/>
                    <w:t>(c) 256Byte</w:t>
                  </w:r>
                </w:p>
              </w:txbxContent>
            </v:textbox>
            <v:fill opacity="52428f" type="solid"/>
            <w10:wrap type="none"/>
          </v:shape>
        </w:pict>
      </w:r>
      <w:r>
        <w:rPr/>
        <w:t>(d) 368Byte</w:t>
      </w:r>
    </w:p>
    <w:p>
      <w:pPr>
        <w:pStyle w:val="BodyText"/>
        <w:tabs>
          <w:tab w:pos="1133" w:val="left" w:leader="none"/>
        </w:tabs>
        <w:spacing w:before="122"/>
        <w:ind w:right="3668"/>
        <w:jc w:val="center"/>
      </w:pPr>
      <w:r>
        <w:rPr>
          <w:b/>
          <w:i/>
        </w:rPr>
        <w:t>Câu</w:t>
      </w:r>
      <w:r>
        <w:rPr>
          <w:b/>
          <w:i/>
          <w:spacing w:val="2"/>
        </w:rPr>
        <w:t> </w:t>
      </w:r>
      <w:r>
        <w:rPr>
          <w:b/>
          <w:i/>
        </w:rPr>
        <w:t>2-4</w:t>
      </w:r>
      <w:r>
        <w:rPr/>
        <w:t>:</w:t>
        <w:tab/>
        <w:t>Bộ </w:t>
      </w:r>
      <w:r>
        <w:rPr>
          <w:spacing w:val="-4"/>
        </w:rPr>
        <w:t>nhớ </w:t>
      </w:r>
      <w:r>
        <w:rPr/>
        <w:t>ngăn xếp của PIC 16F887 có dung </w:t>
      </w:r>
      <w:r>
        <w:rPr>
          <w:spacing w:val="-3"/>
        </w:rPr>
        <w:t>lượng</w:t>
      </w:r>
      <w:r>
        <w:rPr>
          <w:spacing w:val="22"/>
        </w:rPr>
        <w:t> </w:t>
      </w:r>
      <w:r>
        <w:rPr/>
        <w:t>là:</w:t>
      </w:r>
    </w:p>
    <w:p>
      <w:pPr>
        <w:pStyle w:val="BodyText"/>
        <w:tabs>
          <w:tab w:pos="5780" w:val="left" w:leader="none"/>
        </w:tabs>
        <w:spacing w:before="118"/>
        <w:ind w:left="1243"/>
      </w:pPr>
      <w:r>
        <w:rPr/>
        <w:t>(a) 8Byte</w:t>
        <w:tab/>
        <w:t>(b)</w:t>
      </w:r>
      <w:r>
        <w:rPr>
          <w:spacing w:val="-12"/>
        </w:rPr>
        <w:t> </w:t>
      </w:r>
      <w:r>
        <w:rPr/>
        <w:t>8×14bit</w:t>
      </w:r>
    </w:p>
    <w:p>
      <w:pPr>
        <w:pStyle w:val="BodyText"/>
        <w:tabs>
          <w:tab w:pos="5780" w:val="left" w:leader="none"/>
        </w:tabs>
        <w:spacing w:before="2"/>
        <w:ind w:left="1243"/>
      </w:pPr>
      <w:r>
        <w:rPr/>
        <w:t>(c) 256Byte</w:t>
        <w:tab/>
        <w:t>(d)</w:t>
      </w:r>
      <w:r>
        <w:rPr>
          <w:spacing w:val="-6"/>
        </w:rPr>
        <w:t> </w:t>
      </w:r>
      <w:r>
        <w:rPr/>
        <w:t>8×13bit</w:t>
      </w:r>
    </w:p>
    <w:p>
      <w:pPr>
        <w:pStyle w:val="BodyText"/>
        <w:tabs>
          <w:tab w:pos="1809" w:val="left" w:leader="none"/>
        </w:tabs>
        <w:spacing w:before="118"/>
        <w:ind w:left="676"/>
      </w:pPr>
      <w:r>
        <w:rPr>
          <w:b/>
          <w:i/>
        </w:rPr>
        <w:t>Câu</w:t>
      </w:r>
      <w:r>
        <w:rPr>
          <w:b/>
          <w:i/>
          <w:spacing w:val="2"/>
        </w:rPr>
        <w:t> </w:t>
      </w:r>
      <w:r>
        <w:rPr>
          <w:b/>
          <w:i/>
        </w:rPr>
        <w:t>2-5</w:t>
      </w:r>
      <w:r>
        <w:rPr/>
        <w:t>:</w:t>
        <w:tab/>
        <w:t>Bộ </w:t>
      </w:r>
      <w:r>
        <w:rPr>
          <w:spacing w:val="-4"/>
        </w:rPr>
        <w:t>nhớ </w:t>
      </w:r>
      <w:r>
        <w:rPr/>
        <w:t>chương trình của PIC 16F887 chia</w:t>
      </w:r>
      <w:r>
        <w:rPr>
          <w:spacing w:val="18"/>
        </w:rPr>
        <w:t> </w:t>
      </w:r>
      <w:r>
        <w:rPr>
          <w:spacing w:val="-3"/>
        </w:rPr>
        <w:t>làm:</w:t>
      </w:r>
    </w:p>
    <w:p>
      <w:pPr>
        <w:pStyle w:val="BodyText"/>
        <w:tabs>
          <w:tab w:pos="5780" w:val="left" w:leader="none"/>
        </w:tabs>
        <w:spacing w:line="275" w:lineRule="exact" w:before="123"/>
        <w:ind w:left="1243"/>
      </w:pPr>
      <w:r>
        <w:rPr/>
        <w:t>(a)</w:t>
      </w:r>
      <w:r>
        <w:rPr>
          <w:spacing w:val="3"/>
        </w:rPr>
        <w:t> </w:t>
      </w:r>
      <w:r>
        <w:rPr/>
        <w:t>2</w:t>
      </w:r>
      <w:r>
        <w:rPr>
          <w:spacing w:val="-9"/>
        </w:rPr>
        <w:t> </w:t>
      </w:r>
      <w:r>
        <w:rPr/>
        <w:t>trang</w:t>
        <w:tab/>
        <w:t>(b) 4</w:t>
      </w:r>
      <w:r>
        <w:rPr>
          <w:spacing w:val="-4"/>
        </w:rPr>
        <w:t> </w:t>
      </w:r>
      <w:r>
        <w:rPr/>
        <w:t>trang</w:t>
      </w:r>
    </w:p>
    <w:p>
      <w:pPr>
        <w:pStyle w:val="BodyText"/>
        <w:tabs>
          <w:tab w:pos="5780" w:val="left" w:leader="none"/>
        </w:tabs>
        <w:spacing w:line="275" w:lineRule="exact"/>
        <w:ind w:left="1243"/>
      </w:pPr>
      <w:r>
        <w:rPr/>
        <w:t>(c)</w:t>
      </w:r>
      <w:r>
        <w:rPr>
          <w:spacing w:val="1"/>
        </w:rPr>
        <w:t> </w:t>
      </w:r>
      <w:r>
        <w:rPr/>
        <w:t>2</w:t>
      </w:r>
      <w:r>
        <w:rPr>
          <w:spacing w:val="-5"/>
        </w:rPr>
        <w:t> </w:t>
      </w:r>
      <w:r>
        <w:rPr/>
        <w:t>bank</w:t>
        <w:tab/>
        <w:t>(d) 4</w:t>
      </w:r>
      <w:r>
        <w:rPr>
          <w:spacing w:val="2"/>
        </w:rPr>
        <w:t> </w:t>
      </w:r>
      <w:r>
        <w:rPr>
          <w:spacing w:val="-3"/>
        </w:rPr>
        <w:t>bank</w:t>
      </w:r>
    </w:p>
    <w:p>
      <w:pPr>
        <w:pStyle w:val="BodyText"/>
        <w:tabs>
          <w:tab w:pos="1809" w:val="left" w:leader="none"/>
        </w:tabs>
        <w:spacing w:before="122"/>
        <w:ind w:left="676"/>
      </w:pPr>
      <w:r>
        <w:rPr>
          <w:b/>
          <w:i/>
        </w:rPr>
        <w:t>Câu</w:t>
      </w:r>
      <w:r>
        <w:rPr>
          <w:b/>
          <w:i/>
          <w:spacing w:val="2"/>
        </w:rPr>
        <w:t> </w:t>
      </w:r>
      <w:r>
        <w:rPr>
          <w:b/>
          <w:i/>
        </w:rPr>
        <w:t>2-6:</w:t>
        <w:tab/>
      </w:r>
      <w:r>
        <w:rPr/>
        <w:t>Bộ </w:t>
      </w:r>
      <w:r>
        <w:rPr>
          <w:spacing w:val="-4"/>
        </w:rPr>
        <w:t>nhớ </w:t>
      </w:r>
      <w:r>
        <w:rPr/>
        <w:t>dữ </w:t>
      </w:r>
      <w:r>
        <w:rPr>
          <w:spacing w:val="-3"/>
        </w:rPr>
        <w:t>liệu </w:t>
      </w:r>
      <w:r>
        <w:rPr/>
        <w:t>của PIC 16F887 chia</w:t>
      </w:r>
      <w:r>
        <w:rPr>
          <w:spacing w:val="29"/>
        </w:rPr>
        <w:t> </w:t>
      </w:r>
      <w:r>
        <w:rPr/>
        <w:t>làm:</w:t>
      </w:r>
    </w:p>
    <w:p>
      <w:pPr>
        <w:pStyle w:val="BodyText"/>
        <w:tabs>
          <w:tab w:pos="5780" w:val="left" w:leader="none"/>
        </w:tabs>
        <w:spacing w:before="118"/>
        <w:ind w:left="1243"/>
      </w:pPr>
      <w:r>
        <w:rPr/>
        <w:t>(a)</w:t>
      </w:r>
      <w:r>
        <w:rPr>
          <w:spacing w:val="3"/>
        </w:rPr>
        <w:t> </w:t>
      </w:r>
      <w:r>
        <w:rPr/>
        <w:t>2</w:t>
      </w:r>
      <w:r>
        <w:rPr>
          <w:spacing w:val="-9"/>
        </w:rPr>
        <w:t> </w:t>
      </w:r>
      <w:r>
        <w:rPr/>
        <w:t>trang</w:t>
        <w:tab/>
        <w:t>(b) 4</w:t>
      </w:r>
      <w:r>
        <w:rPr>
          <w:spacing w:val="-4"/>
        </w:rPr>
        <w:t> </w:t>
      </w:r>
      <w:r>
        <w:rPr/>
        <w:t>trang</w:t>
      </w:r>
    </w:p>
    <w:p>
      <w:pPr>
        <w:pStyle w:val="BodyText"/>
        <w:tabs>
          <w:tab w:pos="5780" w:val="left" w:leader="none"/>
        </w:tabs>
        <w:spacing w:before="2"/>
        <w:ind w:left="1243"/>
      </w:pPr>
      <w:r>
        <w:rPr/>
        <w:t>(c)</w:t>
      </w:r>
      <w:r>
        <w:rPr>
          <w:spacing w:val="1"/>
        </w:rPr>
        <w:t> </w:t>
      </w:r>
      <w:r>
        <w:rPr/>
        <w:t>2</w:t>
      </w:r>
      <w:r>
        <w:rPr>
          <w:spacing w:val="-5"/>
        </w:rPr>
        <w:t> </w:t>
      </w:r>
      <w:r>
        <w:rPr/>
        <w:t>bank</w:t>
        <w:tab/>
        <w:t>(d) 4</w:t>
      </w:r>
      <w:r>
        <w:rPr>
          <w:spacing w:val="2"/>
        </w:rPr>
        <w:t> </w:t>
      </w:r>
      <w:r>
        <w:rPr>
          <w:spacing w:val="-3"/>
        </w:rPr>
        <w:t>bank</w:t>
      </w:r>
    </w:p>
    <w:p>
      <w:pPr>
        <w:pStyle w:val="BodyText"/>
        <w:tabs>
          <w:tab w:pos="1809" w:val="left" w:leader="none"/>
        </w:tabs>
        <w:spacing w:before="118"/>
        <w:ind w:left="676"/>
      </w:pPr>
      <w:r>
        <w:rPr>
          <w:b/>
          <w:i/>
        </w:rPr>
        <w:t>Câu</w:t>
      </w:r>
      <w:r>
        <w:rPr>
          <w:b/>
          <w:i/>
          <w:spacing w:val="2"/>
        </w:rPr>
        <w:t> </w:t>
      </w:r>
      <w:r>
        <w:rPr>
          <w:b/>
          <w:i/>
        </w:rPr>
        <w:t>2-7</w:t>
      </w:r>
      <w:r>
        <w:rPr/>
        <w:t>:</w:t>
        <w:tab/>
        <w:t>Mỗi trang </w:t>
      </w:r>
      <w:r>
        <w:rPr>
          <w:spacing w:val="-3"/>
        </w:rPr>
        <w:t>bộ </w:t>
      </w:r>
      <w:r>
        <w:rPr/>
        <w:t>nhớ chương trình của PIC 16F887 có dung</w:t>
      </w:r>
      <w:r>
        <w:rPr>
          <w:spacing w:val="13"/>
        </w:rPr>
        <w:t> </w:t>
      </w:r>
      <w:r>
        <w:rPr>
          <w:spacing w:val="-3"/>
        </w:rPr>
        <w:t>lượng:</w:t>
      </w:r>
    </w:p>
    <w:p>
      <w:pPr>
        <w:pStyle w:val="BodyText"/>
        <w:tabs>
          <w:tab w:pos="5780" w:val="left" w:leader="none"/>
        </w:tabs>
        <w:spacing w:line="275" w:lineRule="exact" w:before="123"/>
        <w:ind w:left="1243"/>
      </w:pPr>
      <w:r>
        <w:rPr/>
        <w:t>(a)</w:t>
      </w:r>
      <w:r>
        <w:rPr>
          <w:spacing w:val="1"/>
        </w:rPr>
        <w:t> </w:t>
      </w:r>
      <w:r>
        <w:rPr/>
        <w:t>256</w:t>
      </w:r>
      <w:r>
        <w:rPr>
          <w:spacing w:val="-4"/>
        </w:rPr>
        <w:t> </w:t>
      </w:r>
      <w:r>
        <w:rPr/>
        <w:t>byte</w:t>
        <w:tab/>
        <w:t>(b) 1024</w:t>
      </w:r>
      <w:r>
        <w:rPr>
          <w:spacing w:val="5"/>
        </w:rPr>
        <w:t> </w:t>
      </w:r>
      <w:r>
        <w:rPr/>
        <w:t>word</w:t>
      </w:r>
    </w:p>
    <w:p>
      <w:pPr>
        <w:pStyle w:val="BodyText"/>
        <w:tabs>
          <w:tab w:pos="5780" w:val="left" w:leader="none"/>
        </w:tabs>
        <w:spacing w:line="275" w:lineRule="exact"/>
        <w:ind w:left="1243"/>
      </w:pPr>
      <w:r>
        <w:rPr/>
        <w:t>(c)</w:t>
      </w:r>
      <w:r>
        <w:rPr>
          <w:spacing w:val="3"/>
        </w:rPr>
        <w:t> </w:t>
      </w:r>
      <w:r>
        <w:rPr/>
        <w:t>2048</w:t>
      </w:r>
      <w:r>
        <w:rPr>
          <w:spacing w:val="-4"/>
        </w:rPr>
        <w:t> </w:t>
      </w:r>
      <w:r>
        <w:rPr/>
        <w:t>word</w:t>
        <w:tab/>
        <w:t>(d) 368 byte</w:t>
      </w:r>
    </w:p>
    <w:p>
      <w:pPr>
        <w:pStyle w:val="BodyText"/>
        <w:tabs>
          <w:tab w:pos="1809" w:val="left" w:leader="none"/>
        </w:tabs>
        <w:spacing w:before="122"/>
        <w:ind w:left="676"/>
      </w:pPr>
      <w:r>
        <w:rPr>
          <w:b/>
          <w:i/>
        </w:rPr>
        <w:t>Câu</w:t>
      </w:r>
      <w:r>
        <w:rPr>
          <w:b/>
          <w:i/>
          <w:spacing w:val="2"/>
        </w:rPr>
        <w:t> </w:t>
      </w:r>
      <w:r>
        <w:rPr>
          <w:b/>
          <w:i/>
        </w:rPr>
        <w:t>2-8</w:t>
      </w:r>
      <w:r>
        <w:rPr/>
        <w:t>:</w:t>
        <w:tab/>
        <w:t>Mỗi bank </w:t>
      </w:r>
      <w:r>
        <w:rPr>
          <w:spacing w:val="-3"/>
        </w:rPr>
        <w:t>bộ </w:t>
      </w:r>
      <w:r>
        <w:rPr>
          <w:spacing w:val="-4"/>
        </w:rPr>
        <w:t>nhớ </w:t>
      </w:r>
      <w:r>
        <w:rPr/>
        <w:t>dữ </w:t>
      </w:r>
      <w:r>
        <w:rPr>
          <w:spacing w:val="-3"/>
        </w:rPr>
        <w:t>liệu </w:t>
      </w:r>
      <w:r>
        <w:rPr/>
        <w:t>của PIC 16F887 có dung</w:t>
      </w:r>
      <w:r>
        <w:rPr>
          <w:spacing w:val="38"/>
        </w:rPr>
        <w:t> </w:t>
      </w:r>
      <w:r>
        <w:rPr/>
        <w:t>lượng:</w:t>
      </w:r>
    </w:p>
    <w:p>
      <w:pPr>
        <w:pStyle w:val="BodyText"/>
        <w:spacing w:before="118"/>
        <w:ind w:left="1243"/>
      </w:pPr>
      <w:r>
        <w:rPr/>
        <w:pict>
          <v:shape style="position:absolute;margin-left:326.040009pt;margin-top:6.411108pt;width:61.6pt;height:13.3pt;mso-position-horizontal-relative:page;mso-position-vertical-relative:paragraph;z-index:15779840" type="#_x0000_t202" filled="true" fillcolor="#fdcaca" stroked="false">
            <v:textbox inset="0,0,0,0">
              <w:txbxContent>
                <w:p>
                  <w:pPr>
                    <w:pStyle w:val="BodyText"/>
                    <w:spacing w:line="266" w:lineRule="exact"/>
                  </w:pPr>
                  <w:r>
                    <w:rPr/>
                    <w:t>(b) 128 byte</w:t>
                  </w:r>
                </w:p>
              </w:txbxContent>
            </v:textbox>
            <v:fill opacity="52428f" type="solid"/>
            <w10:wrap type="none"/>
          </v:shape>
        </w:pict>
      </w:r>
      <w:r>
        <w:rPr/>
        <w:t>(a) 256 byte</w:t>
      </w:r>
    </w:p>
    <w:p>
      <w:pPr>
        <w:pStyle w:val="BodyText"/>
        <w:tabs>
          <w:tab w:pos="5780" w:val="left" w:leader="none"/>
        </w:tabs>
        <w:spacing w:before="3"/>
        <w:ind w:left="1243"/>
      </w:pPr>
      <w:r>
        <w:rPr/>
        <w:t>(c)</w:t>
      </w:r>
      <w:r>
        <w:rPr>
          <w:spacing w:val="1"/>
        </w:rPr>
        <w:t> </w:t>
      </w:r>
      <w:r>
        <w:rPr/>
        <w:t>2048</w:t>
      </w:r>
      <w:r>
        <w:rPr>
          <w:spacing w:val="-4"/>
        </w:rPr>
        <w:t> </w:t>
      </w:r>
      <w:r>
        <w:rPr/>
        <w:t>byte</w:t>
        <w:tab/>
        <w:t>(d) 368 byte</w:t>
      </w:r>
    </w:p>
    <w:p>
      <w:pPr>
        <w:pStyle w:val="BodyText"/>
        <w:tabs>
          <w:tab w:pos="1809" w:val="left" w:leader="none"/>
        </w:tabs>
        <w:spacing w:before="117"/>
        <w:ind w:left="676"/>
      </w:pPr>
      <w:r>
        <w:rPr>
          <w:b/>
          <w:i/>
        </w:rPr>
        <w:t>Câu</w:t>
      </w:r>
      <w:r>
        <w:rPr>
          <w:b/>
          <w:i/>
          <w:spacing w:val="2"/>
        </w:rPr>
        <w:t> </w:t>
      </w:r>
      <w:r>
        <w:rPr>
          <w:b/>
          <w:i/>
        </w:rPr>
        <w:t>2-9</w:t>
      </w:r>
      <w:r>
        <w:rPr/>
        <w:t>:</w:t>
        <w:tab/>
        <w:t>Địa chỉ của ô </w:t>
      </w:r>
      <w:r>
        <w:rPr>
          <w:spacing w:val="-3"/>
        </w:rPr>
        <w:t>nhớ </w:t>
      </w:r>
      <w:r>
        <w:rPr/>
        <w:t>1234H thuộc trang </w:t>
      </w:r>
      <w:r>
        <w:rPr>
          <w:spacing w:val="-3"/>
        </w:rPr>
        <w:t>bộ </w:t>
      </w:r>
      <w:r>
        <w:rPr/>
        <w:t>nhớ</w:t>
      </w:r>
      <w:r>
        <w:rPr>
          <w:spacing w:val="12"/>
        </w:rPr>
        <w:t> </w:t>
      </w:r>
      <w:r>
        <w:rPr/>
        <w:t>nào:</w:t>
      </w:r>
    </w:p>
    <w:p>
      <w:pPr>
        <w:pStyle w:val="BodyText"/>
        <w:tabs>
          <w:tab w:pos="5780" w:val="left" w:leader="none"/>
        </w:tabs>
        <w:spacing w:line="275" w:lineRule="exact" w:before="123"/>
        <w:ind w:left="1243"/>
      </w:pPr>
      <w:r>
        <w:rPr/>
        <w:t>(a) Trang</w:t>
      </w:r>
      <w:r>
        <w:rPr>
          <w:spacing w:val="1"/>
        </w:rPr>
        <w:t> </w:t>
      </w:r>
      <w:r>
        <w:rPr/>
        <w:t>thứ 0</w:t>
        <w:tab/>
        <w:t>(b) Trang thứ</w:t>
      </w:r>
      <w:r>
        <w:rPr>
          <w:spacing w:val="-2"/>
        </w:rPr>
        <w:t> </w:t>
      </w:r>
      <w:r>
        <w:rPr/>
        <w:t>1</w:t>
      </w:r>
    </w:p>
    <w:p>
      <w:pPr>
        <w:pStyle w:val="BodyText"/>
        <w:tabs>
          <w:tab w:pos="5780" w:val="left" w:leader="none"/>
        </w:tabs>
        <w:spacing w:line="275" w:lineRule="exact"/>
        <w:ind w:left="1243"/>
      </w:pPr>
      <w:r>
        <w:rPr/>
        <w:t>(c) Trang</w:t>
      </w:r>
      <w:r>
        <w:rPr>
          <w:spacing w:val="1"/>
        </w:rPr>
        <w:t> </w:t>
      </w:r>
      <w:r>
        <w:rPr/>
        <w:t>thứ 2</w:t>
        <w:tab/>
        <w:t>(d) Trang thứ</w:t>
      </w:r>
      <w:r>
        <w:rPr>
          <w:spacing w:val="-1"/>
        </w:rPr>
        <w:t> </w:t>
      </w:r>
      <w:r>
        <w:rPr/>
        <w:t>3</w:t>
      </w:r>
    </w:p>
    <w:p>
      <w:pPr>
        <w:pStyle w:val="BodyText"/>
        <w:spacing w:before="123"/>
        <w:ind w:left="676"/>
      </w:pPr>
      <w:r>
        <w:rPr>
          <w:b/>
          <w:i/>
        </w:rPr>
        <w:t>Câu 2-10</w:t>
      </w:r>
      <w:r>
        <w:rPr/>
        <w:t>: Thanh ghi PC của PIC 16F887 có chiều dài:</w:t>
      </w:r>
    </w:p>
    <w:p>
      <w:pPr>
        <w:pStyle w:val="BodyText"/>
        <w:spacing w:before="117"/>
        <w:ind w:left="1248"/>
      </w:pPr>
      <w:r>
        <w:rPr/>
        <w:pict>
          <v:shape style="position:absolute;margin-left:326.040009pt;margin-top:6.361131pt;width:47.7pt;height:13.3pt;mso-position-horizontal-relative:page;mso-position-vertical-relative:paragraph;z-index:15779328" type="#_x0000_t202" filled="true" fillcolor="#fdcaca" stroked="false">
            <v:textbox inset="0,0,0,0">
              <w:txbxContent>
                <w:p>
                  <w:pPr>
                    <w:pStyle w:val="BodyText"/>
                    <w:spacing w:line="266" w:lineRule="exact"/>
                  </w:pPr>
                  <w:r>
                    <w:rPr/>
                    <w:t>(b) 13 bit</w:t>
                  </w:r>
                </w:p>
              </w:txbxContent>
            </v:textbox>
            <v:fill opacity="52428f" type="solid"/>
            <w10:wrap type="none"/>
          </v:shape>
        </w:pict>
      </w:r>
      <w:r>
        <w:rPr/>
        <w:t>(a) 12 bit</w:t>
      </w:r>
    </w:p>
    <w:p>
      <w:pPr>
        <w:pStyle w:val="BodyText"/>
        <w:tabs>
          <w:tab w:pos="5780" w:val="left" w:leader="none"/>
        </w:tabs>
        <w:spacing w:before="41"/>
        <w:ind w:left="1248"/>
      </w:pPr>
      <w:r>
        <w:rPr/>
        <w:t>(c) </w:t>
      </w:r>
      <w:r>
        <w:rPr>
          <w:spacing w:val="35"/>
        </w:rPr>
        <w:t> </w:t>
      </w:r>
      <w:r>
        <w:rPr/>
        <w:t>14</w:t>
      </w:r>
      <w:r>
        <w:rPr>
          <w:spacing w:val="3"/>
        </w:rPr>
        <w:t> </w:t>
      </w:r>
      <w:r>
        <w:rPr>
          <w:spacing w:val="-4"/>
        </w:rPr>
        <w:t>bit</w:t>
        <w:tab/>
      </w:r>
      <w:r>
        <w:rPr/>
        <w:t>(d) 15</w:t>
      </w:r>
      <w:r>
        <w:rPr>
          <w:spacing w:val="1"/>
        </w:rPr>
        <w:t> </w:t>
      </w:r>
      <w:r>
        <w:rPr>
          <w:spacing w:val="-4"/>
        </w:rPr>
        <w:t>bit</w:t>
      </w:r>
    </w:p>
    <w:p>
      <w:pPr>
        <w:pStyle w:val="BodyText"/>
        <w:spacing w:before="161"/>
        <w:ind w:left="676"/>
      </w:pPr>
      <w:r>
        <w:rPr>
          <w:b/>
          <w:i/>
        </w:rPr>
        <w:t>Câu 2-11</w:t>
      </w:r>
      <w:r>
        <w:rPr/>
        <w:t>: Phân chia bộ nhớ theo trang có ưu điểm:</w:t>
      </w:r>
    </w:p>
    <w:p>
      <w:pPr>
        <w:pStyle w:val="BodyText"/>
        <w:tabs>
          <w:tab w:pos="4537" w:val="left" w:leader="none"/>
        </w:tabs>
        <w:spacing w:line="275" w:lineRule="exact" w:before="123"/>
        <w:ind w:right="2372"/>
        <w:jc w:val="right"/>
      </w:pPr>
      <w:r>
        <w:rPr/>
        <w:t>(a) Làm vi điều khiển</w:t>
      </w:r>
      <w:r>
        <w:rPr>
          <w:spacing w:val="-9"/>
        </w:rPr>
        <w:t> </w:t>
      </w:r>
      <w:r>
        <w:rPr/>
        <w:t>chạy</w:t>
      </w:r>
      <w:r>
        <w:rPr>
          <w:spacing w:val="-3"/>
        </w:rPr>
        <w:t> </w:t>
      </w:r>
      <w:r>
        <w:rPr/>
        <w:t>nhanh</w:t>
        <w:tab/>
        <w:t>(b) Làm tăng số lượng </w:t>
      </w:r>
      <w:r>
        <w:rPr>
          <w:spacing w:val="-5"/>
        </w:rPr>
        <w:t>mã</w:t>
      </w:r>
      <w:r>
        <w:rPr>
          <w:spacing w:val="-2"/>
        </w:rPr>
        <w:t> </w:t>
      </w:r>
      <w:r>
        <w:rPr/>
        <w:t>code</w:t>
      </w:r>
    </w:p>
    <w:p>
      <w:pPr>
        <w:pStyle w:val="BodyText"/>
        <w:tabs>
          <w:tab w:pos="4537" w:val="left" w:leader="none"/>
        </w:tabs>
        <w:spacing w:line="275" w:lineRule="exact"/>
        <w:ind w:right="2305"/>
        <w:jc w:val="right"/>
      </w:pPr>
      <w:r>
        <w:rPr/>
        <w:t>(c) Làm giảm địa chỉ</w:t>
      </w:r>
      <w:r>
        <w:rPr>
          <w:spacing w:val="-9"/>
        </w:rPr>
        <w:t> </w:t>
      </w:r>
      <w:r>
        <w:rPr>
          <w:spacing w:val="-3"/>
        </w:rPr>
        <w:t>bộ</w:t>
      </w:r>
      <w:r>
        <w:rPr>
          <w:spacing w:val="5"/>
        </w:rPr>
        <w:t> </w:t>
      </w:r>
      <w:r>
        <w:rPr/>
        <w:t>nhớ</w:t>
        <w:tab/>
        <w:t>(d) Làm giảm số lượng </w:t>
      </w:r>
      <w:r>
        <w:rPr>
          <w:spacing w:val="-5"/>
        </w:rPr>
        <w:t>mã</w:t>
      </w:r>
      <w:r>
        <w:rPr>
          <w:spacing w:val="-3"/>
        </w:rPr>
        <w:t> </w:t>
      </w:r>
      <w:r>
        <w:rPr/>
        <w:t>code</w:t>
      </w:r>
    </w:p>
    <w:p>
      <w:pPr>
        <w:pStyle w:val="BodyText"/>
        <w:spacing w:before="122"/>
        <w:ind w:right="2398"/>
        <w:jc w:val="right"/>
      </w:pPr>
      <w:r>
        <w:rPr>
          <w:b/>
          <w:i/>
        </w:rPr>
        <w:t>Câu 2-12</w:t>
      </w:r>
      <w:r>
        <w:rPr/>
        <w:t>: Các chương trình con lồng vào nhau của PIC phụ thuộc vào dung lượng:</w:t>
      </w:r>
    </w:p>
    <w:p>
      <w:pPr>
        <w:pStyle w:val="BodyText"/>
        <w:tabs>
          <w:tab w:pos="3797" w:val="left" w:leader="none"/>
          <w:tab w:pos="6064" w:val="left" w:leader="none"/>
          <w:tab w:pos="8335" w:val="left" w:leader="none"/>
        </w:tabs>
        <w:spacing w:before="118"/>
        <w:ind w:left="1243"/>
      </w:pPr>
      <w:r>
        <w:rPr/>
        <w:t>(a) </w:t>
      </w:r>
      <w:r>
        <w:rPr>
          <w:spacing w:val="-4"/>
        </w:rPr>
        <w:t>Bộ nhớ</w:t>
      </w:r>
      <w:r>
        <w:rPr>
          <w:spacing w:val="13"/>
        </w:rPr>
        <w:t> </w:t>
      </w:r>
      <w:r>
        <w:rPr/>
        <w:t>chương</w:t>
      </w:r>
      <w:r>
        <w:rPr>
          <w:spacing w:val="1"/>
        </w:rPr>
        <w:t> </w:t>
      </w:r>
      <w:r>
        <w:rPr/>
        <w:t>trình</w:t>
        <w:tab/>
        <w:t>(b) Bộ </w:t>
      </w:r>
      <w:r>
        <w:rPr>
          <w:spacing w:val="-4"/>
        </w:rPr>
        <w:t>nhớ</w:t>
      </w:r>
      <w:r>
        <w:rPr>
          <w:spacing w:val="9"/>
        </w:rPr>
        <w:t> </w:t>
      </w:r>
      <w:r>
        <w:rPr/>
        <w:t>dữ</w:t>
      </w:r>
      <w:r>
        <w:rPr>
          <w:spacing w:val="5"/>
        </w:rPr>
        <w:t> </w:t>
      </w:r>
      <w:r>
        <w:rPr>
          <w:spacing w:val="-3"/>
        </w:rPr>
        <w:t>liệu</w:t>
        <w:tab/>
      </w:r>
      <w:r>
        <w:rPr/>
        <w:t>(c) </w:t>
      </w:r>
      <w:r>
        <w:rPr>
          <w:spacing w:val="-4"/>
        </w:rPr>
        <w:t>Bộ nhớ</w:t>
      </w:r>
      <w:r>
        <w:rPr>
          <w:spacing w:val="19"/>
        </w:rPr>
        <w:t> </w:t>
      </w:r>
      <w:r>
        <w:rPr/>
        <w:t>ngăn</w:t>
      </w:r>
      <w:r>
        <w:rPr>
          <w:spacing w:val="-3"/>
        </w:rPr>
        <w:t> </w:t>
      </w:r>
      <w:r>
        <w:rPr/>
        <w:t>xếp</w:t>
        <w:tab/>
        <w:t>(d) </w:t>
      </w:r>
      <w:r>
        <w:rPr>
          <w:spacing w:val="-4"/>
        </w:rPr>
        <w:t>Bộ nhớ</w:t>
      </w:r>
      <w:r>
        <w:rPr>
          <w:spacing w:val="14"/>
        </w:rPr>
        <w:t> </w:t>
      </w:r>
      <w:r>
        <w:rPr/>
        <w:t>EEPROM</w:t>
      </w:r>
    </w:p>
    <w:p>
      <w:pPr>
        <w:pStyle w:val="BodyText"/>
        <w:spacing w:before="122"/>
        <w:ind w:left="676"/>
      </w:pPr>
      <w:r>
        <w:rPr>
          <w:b/>
          <w:i/>
        </w:rPr>
        <w:t>Câu 2-13</w:t>
      </w:r>
      <w:r>
        <w:rPr/>
        <w:t>: Truy xuất trực tiếp bộ nhớ dữ liệu của PIC 16F887 thì:</w:t>
      </w:r>
    </w:p>
    <w:p>
      <w:pPr>
        <w:pStyle w:val="BodyText"/>
        <w:tabs>
          <w:tab w:pos="5780" w:val="left" w:leader="none"/>
        </w:tabs>
        <w:spacing w:before="118"/>
        <w:ind w:left="1243"/>
      </w:pPr>
      <w:r>
        <w:rPr/>
        <w:t>(a) </w:t>
      </w:r>
      <w:r>
        <w:rPr>
          <w:spacing w:val="-3"/>
        </w:rPr>
        <w:t>Cho </w:t>
      </w:r>
      <w:r>
        <w:rPr/>
        <w:t>phép tùy ý cả 4</w:t>
      </w:r>
      <w:r>
        <w:rPr>
          <w:spacing w:val="1"/>
        </w:rPr>
        <w:t> </w:t>
      </w:r>
      <w:r>
        <w:rPr/>
        <w:t>bank</w:t>
        <w:tab/>
        <w:t>(b) </w:t>
      </w:r>
      <w:r>
        <w:rPr>
          <w:spacing w:val="-3"/>
        </w:rPr>
        <w:t>Cho </w:t>
      </w:r>
      <w:r>
        <w:rPr/>
        <w:t>phép 2</w:t>
      </w:r>
      <w:r>
        <w:rPr>
          <w:spacing w:val="2"/>
        </w:rPr>
        <w:t> </w:t>
      </w:r>
      <w:r>
        <w:rPr/>
        <w:t>bank</w:t>
      </w:r>
    </w:p>
    <w:p>
      <w:pPr>
        <w:pStyle w:val="BodyText"/>
        <w:tabs>
          <w:tab w:pos="5780" w:val="left" w:leader="none"/>
        </w:tabs>
        <w:spacing w:before="3"/>
        <w:ind w:left="1243"/>
      </w:pPr>
      <w:r>
        <w:rPr/>
        <w:t>(c) Chỉ cho phép</w:t>
      </w:r>
      <w:r>
        <w:rPr>
          <w:spacing w:val="-5"/>
        </w:rPr>
        <w:t> </w:t>
      </w:r>
      <w:r>
        <w:rPr/>
        <w:t>1 bank</w:t>
        <w:tab/>
        <w:t>(d) </w:t>
      </w:r>
      <w:r>
        <w:rPr>
          <w:spacing w:val="-3"/>
        </w:rPr>
        <w:t>Cho </w:t>
      </w:r>
      <w:r>
        <w:rPr/>
        <w:t>phép 3</w:t>
      </w:r>
      <w:r>
        <w:rPr>
          <w:spacing w:val="15"/>
        </w:rPr>
        <w:t> </w:t>
      </w:r>
      <w:r>
        <w:rPr>
          <w:spacing w:val="-3"/>
        </w:rPr>
        <w:t>bank</w:t>
      </w:r>
    </w:p>
    <w:p>
      <w:pPr>
        <w:pStyle w:val="BodyText"/>
        <w:spacing w:before="118"/>
        <w:ind w:left="676"/>
      </w:pPr>
      <w:r>
        <w:rPr>
          <w:b/>
          <w:i/>
        </w:rPr>
        <w:t>Câu 2-14</w:t>
      </w:r>
      <w:r>
        <w:rPr/>
        <w:t>: Truy xuất gián tiếp bộ nhớ dữ liệu của PIC 16F887 thì:</w:t>
      </w:r>
    </w:p>
    <w:p>
      <w:pPr>
        <w:pStyle w:val="BodyText"/>
        <w:tabs>
          <w:tab w:pos="5780" w:val="left" w:leader="none"/>
        </w:tabs>
        <w:spacing w:line="275" w:lineRule="exact" w:before="122"/>
        <w:ind w:left="1243"/>
      </w:pPr>
      <w:r>
        <w:rPr/>
        <w:t>(a) </w:t>
      </w:r>
      <w:r>
        <w:rPr>
          <w:spacing w:val="-3"/>
        </w:rPr>
        <w:t>Cho </w:t>
      </w:r>
      <w:r>
        <w:rPr/>
        <w:t>phép tùy ý cả 4</w:t>
      </w:r>
      <w:r>
        <w:rPr>
          <w:spacing w:val="1"/>
        </w:rPr>
        <w:t> </w:t>
      </w:r>
      <w:r>
        <w:rPr/>
        <w:t>bank</w:t>
        <w:tab/>
        <w:t>(b) </w:t>
      </w:r>
      <w:r>
        <w:rPr>
          <w:spacing w:val="-3"/>
        </w:rPr>
        <w:t>Cho </w:t>
      </w:r>
      <w:r>
        <w:rPr/>
        <w:t>phép 2</w:t>
      </w:r>
      <w:r>
        <w:rPr>
          <w:spacing w:val="2"/>
        </w:rPr>
        <w:t> </w:t>
      </w:r>
      <w:r>
        <w:rPr/>
        <w:t>bank</w:t>
      </w:r>
    </w:p>
    <w:p>
      <w:pPr>
        <w:pStyle w:val="BodyText"/>
        <w:tabs>
          <w:tab w:pos="5780" w:val="left" w:leader="none"/>
        </w:tabs>
        <w:spacing w:line="275" w:lineRule="exact"/>
        <w:ind w:left="1243"/>
      </w:pPr>
      <w:r>
        <w:rPr/>
        <w:t>(c) Chỉ cho phép</w:t>
      </w:r>
      <w:r>
        <w:rPr>
          <w:spacing w:val="-5"/>
        </w:rPr>
        <w:t> </w:t>
      </w:r>
      <w:r>
        <w:rPr/>
        <w:t>1 bank</w:t>
        <w:tab/>
        <w:t>(d) </w:t>
      </w:r>
      <w:r>
        <w:rPr>
          <w:spacing w:val="-3"/>
        </w:rPr>
        <w:t>Cho </w:t>
      </w:r>
      <w:r>
        <w:rPr/>
        <w:t>phép 3</w:t>
      </w:r>
      <w:r>
        <w:rPr>
          <w:spacing w:val="15"/>
        </w:rPr>
        <w:t> </w:t>
      </w:r>
      <w:r>
        <w:rPr>
          <w:spacing w:val="-3"/>
        </w:rPr>
        <w:t>bank</w:t>
      </w:r>
    </w:p>
    <w:p>
      <w:pPr>
        <w:pStyle w:val="BodyText"/>
        <w:spacing w:before="123"/>
        <w:ind w:left="676"/>
      </w:pPr>
      <w:r>
        <w:rPr>
          <w:b/>
          <w:i/>
        </w:rPr>
        <w:t>Câu 2-15</w:t>
      </w:r>
      <w:r>
        <w:rPr/>
        <w:t>: Bit cho phép thay đổi các bank trong truy xuất trực tiếp bộ nhớ dữ liệu của PIC 16F887 là:</w:t>
      </w:r>
    </w:p>
    <w:p>
      <w:pPr>
        <w:pStyle w:val="BodyText"/>
        <w:tabs>
          <w:tab w:pos="5780" w:val="left" w:leader="none"/>
        </w:tabs>
        <w:spacing w:before="117"/>
        <w:ind w:left="1243"/>
      </w:pPr>
      <w:r>
        <w:rPr/>
        <w:t>(a)</w:t>
      </w:r>
      <w:r>
        <w:rPr>
          <w:spacing w:val="2"/>
        </w:rPr>
        <w:t> </w:t>
      </w:r>
      <w:r>
        <w:rPr/>
        <w:t>IRP1,</w:t>
      </w:r>
      <w:r>
        <w:rPr>
          <w:spacing w:val="-3"/>
        </w:rPr>
        <w:t> </w:t>
      </w:r>
      <w:r>
        <w:rPr/>
        <w:t>IRP2</w:t>
        <w:tab/>
        <w:t>(b) RP1,</w:t>
      </w:r>
      <w:r>
        <w:rPr>
          <w:spacing w:val="8"/>
        </w:rPr>
        <w:t> </w:t>
      </w:r>
      <w:r>
        <w:rPr/>
        <w:t>RP0</w:t>
      </w:r>
    </w:p>
    <w:p>
      <w:pPr>
        <w:pStyle w:val="BodyText"/>
        <w:tabs>
          <w:tab w:pos="5780" w:val="left" w:leader="none"/>
        </w:tabs>
        <w:spacing w:before="3"/>
        <w:ind w:left="1243"/>
      </w:pPr>
      <w:r>
        <w:rPr/>
        <w:t>(c)</w:t>
      </w:r>
      <w:r>
        <w:rPr>
          <w:spacing w:val="3"/>
        </w:rPr>
        <w:t> </w:t>
      </w:r>
      <w:r>
        <w:rPr/>
        <w:t>RP1,</w:t>
      </w:r>
      <w:r>
        <w:rPr>
          <w:spacing w:val="-2"/>
        </w:rPr>
        <w:t> </w:t>
      </w:r>
      <w:r>
        <w:rPr/>
        <w:t>RP2</w:t>
        <w:tab/>
        <w:t>(d) </w:t>
      </w:r>
      <w:r>
        <w:rPr>
          <w:spacing w:val="-2"/>
        </w:rPr>
        <w:t>RP,</w:t>
      </w:r>
      <w:r>
        <w:rPr>
          <w:spacing w:val="8"/>
        </w:rPr>
        <w:t> </w:t>
      </w:r>
      <w:r>
        <w:rPr/>
        <w:t>IRP</w:t>
      </w:r>
    </w:p>
    <w:p>
      <w:pPr>
        <w:pStyle w:val="BodyText"/>
        <w:spacing w:before="117"/>
        <w:ind w:left="676"/>
      </w:pPr>
      <w:r>
        <w:rPr>
          <w:b/>
          <w:i/>
        </w:rPr>
        <w:t>Câu 2-16</w:t>
      </w:r>
      <w:r>
        <w:rPr/>
        <w:t>: Bit cho phép thay đổi các bank trong truy xuất gián tiếp bộ nhớ dữ liệu của PIC 16F887 là:</w:t>
      </w:r>
    </w:p>
    <w:p>
      <w:pPr>
        <w:pStyle w:val="BodyText"/>
        <w:tabs>
          <w:tab w:pos="5780" w:val="left" w:leader="none"/>
        </w:tabs>
        <w:spacing w:line="275" w:lineRule="exact" w:before="123"/>
        <w:ind w:left="1243"/>
      </w:pPr>
      <w:r>
        <w:rPr/>
        <w:t>(a)</w:t>
      </w:r>
      <w:r>
        <w:rPr>
          <w:spacing w:val="2"/>
        </w:rPr>
        <w:t> </w:t>
      </w:r>
      <w:r>
        <w:rPr/>
        <w:t>IRP1,</w:t>
      </w:r>
      <w:r>
        <w:rPr>
          <w:spacing w:val="-3"/>
        </w:rPr>
        <w:t> </w:t>
      </w:r>
      <w:r>
        <w:rPr/>
        <w:t>IRP2</w:t>
        <w:tab/>
        <w:t>(b) RP1,</w:t>
      </w:r>
      <w:r>
        <w:rPr>
          <w:spacing w:val="8"/>
        </w:rPr>
        <w:t> </w:t>
      </w:r>
      <w:r>
        <w:rPr/>
        <w:t>RP0</w:t>
      </w:r>
    </w:p>
    <w:p>
      <w:pPr>
        <w:pStyle w:val="BodyText"/>
        <w:tabs>
          <w:tab w:pos="5780" w:val="left" w:leader="none"/>
        </w:tabs>
        <w:spacing w:line="275" w:lineRule="exact"/>
        <w:ind w:left="1243"/>
      </w:pPr>
      <w:r>
        <w:rPr/>
        <w:t>(c)</w:t>
      </w:r>
      <w:r>
        <w:rPr>
          <w:spacing w:val="3"/>
        </w:rPr>
        <w:t> </w:t>
      </w:r>
      <w:r>
        <w:rPr/>
        <w:t>IRP</w:t>
        <w:tab/>
        <w:t>(d) IRP, RP1,</w:t>
      </w:r>
      <w:r>
        <w:rPr>
          <w:spacing w:val="7"/>
        </w:rPr>
        <w:t> </w:t>
      </w:r>
      <w:r>
        <w:rPr/>
        <w:t>RP0</w:t>
      </w:r>
    </w:p>
    <w:p>
      <w:pPr>
        <w:pStyle w:val="BodyText"/>
        <w:spacing w:before="123"/>
        <w:ind w:left="676"/>
      </w:pPr>
      <w:r>
        <w:rPr>
          <w:b/>
          <w:i/>
        </w:rPr>
        <w:t>Câu 2-17</w:t>
      </w:r>
      <w:r>
        <w:rPr/>
        <w:t>: Thanh ghi nào đều có trong 4 bank bộ nhớ dữ liệu của PIC 16F887:</w:t>
      </w:r>
    </w:p>
    <w:p>
      <w:pPr>
        <w:pStyle w:val="BodyText"/>
        <w:tabs>
          <w:tab w:pos="5780" w:val="left" w:leader="none"/>
        </w:tabs>
        <w:spacing w:before="117"/>
        <w:ind w:left="1243"/>
      </w:pPr>
      <w:r>
        <w:rPr/>
        <w:t>(a)</w:t>
      </w:r>
      <w:r>
        <w:rPr>
          <w:spacing w:val="3"/>
        </w:rPr>
        <w:t> </w:t>
      </w:r>
      <w:r>
        <w:rPr/>
        <w:t>PORTB</w:t>
        <w:tab/>
        <w:t>(b)</w:t>
      </w:r>
      <w:r>
        <w:rPr>
          <w:spacing w:val="4"/>
        </w:rPr>
        <w:t> </w:t>
      </w:r>
      <w:r>
        <w:rPr/>
        <w:t>TRISB</w:t>
      </w:r>
    </w:p>
    <w:p>
      <w:pPr>
        <w:pStyle w:val="BodyText"/>
        <w:spacing w:before="3"/>
        <w:ind w:left="1243"/>
      </w:pPr>
      <w:r>
        <w:rPr/>
        <w:pict>
          <v:shape style="position:absolute;margin-left:326.040009pt;margin-top:.661127pt;width:65.45pt;height:13.3pt;mso-position-horizontal-relative:page;mso-position-vertical-relative:paragraph;z-index:15778816" type="#_x0000_t202" filled="true" fillcolor="#fdcaca" stroked="false">
            <v:textbox inset="0,0,0,0">
              <w:txbxContent>
                <w:p>
                  <w:pPr>
                    <w:pStyle w:val="BodyText"/>
                    <w:spacing w:line="266" w:lineRule="exact"/>
                  </w:pPr>
                  <w:r>
                    <w:rPr/>
                    <w:t>(d) STATUS</w:t>
                  </w:r>
                </w:p>
              </w:txbxContent>
            </v:textbox>
            <v:fill opacity="52428f" type="solid"/>
            <w10:wrap type="none"/>
          </v:shape>
        </w:pict>
      </w:r>
      <w:r>
        <w:rPr/>
        <w:t>(c) PORTA</w:t>
      </w:r>
    </w:p>
    <w:p>
      <w:pPr>
        <w:pStyle w:val="BodyText"/>
        <w:spacing w:before="118"/>
        <w:ind w:left="676"/>
      </w:pPr>
      <w:r>
        <w:rPr>
          <w:b/>
          <w:i/>
        </w:rPr>
        <w:t>Câu 2-18</w:t>
      </w:r>
      <w:r>
        <w:rPr/>
        <w:t>: Thanh ghi nào đều có trong 4 bank bộ nhớ dữ liệu của PIC 16F887:</w:t>
      </w:r>
    </w:p>
    <w:p>
      <w:pPr>
        <w:spacing w:after="0"/>
        <w:sectPr>
          <w:pgSz w:w="11910" w:h="16840"/>
          <w:pgMar w:header="283" w:footer="472" w:top="640" w:bottom="660" w:left="740" w:right="0"/>
        </w:sectPr>
      </w:pPr>
    </w:p>
    <w:p>
      <w:pPr>
        <w:pStyle w:val="BodyText"/>
        <w:tabs>
          <w:tab w:pos="5780" w:val="left" w:leader="none"/>
        </w:tabs>
        <w:spacing w:line="268" w:lineRule="exact"/>
        <w:ind w:left="1243"/>
      </w:pPr>
      <w:r>
        <w:rPr/>
        <w:t>(a)</w:t>
      </w:r>
      <w:r>
        <w:rPr>
          <w:spacing w:val="1"/>
        </w:rPr>
        <w:t> </w:t>
      </w:r>
      <w:r>
        <w:rPr/>
        <w:t>TRISB</w:t>
        <w:tab/>
        <w:t>(b)</w:t>
      </w:r>
      <w:r>
        <w:rPr>
          <w:spacing w:val="3"/>
        </w:rPr>
        <w:t> </w:t>
      </w:r>
      <w:r>
        <w:rPr/>
        <w:t>PCL</w:t>
      </w:r>
    </w:p>
    <w:p>
      <w:pPr>
        <w:pStyle w:val="BodyText"/>
        <w:tabs>
          <w:tab w:pos="5780" w:val="left" w:leader="none"/>
        </w:tabs>
        <w:spacing w:before="2"/>
        <w:ind w:left="1243"/>
      </w:pPr>
      <w:r>
        <w:rPr/>
        <w:t>(c)</w:t>
      </w:r>
      <w:r>
        <w:rPr>
          <w:spacing w:val="1"/>
        </w:rPr>
        <w:t> </w:t>
      </w:r>
      <w:r>
        <w:rPr/>
        <w:t>TRISA</w:t>
        <w:tab/>
        <w:t>(d)</w:t>
      </w:r>
      <w:r>
        <w:rPr>
          <w:spacing w:val="-4"/>
        </w:rPr>
        <w:t> </w:t>
      </w:r>
      <w:r>
        <w:rPr/>
        <w:t>TMR0</w:t>
      </w:r>
    </w:p>
    <w:p>
      <w:pPr>
        <w:pStyle w:val="BodyText"/>
        <w:tabs>
          <w:tab w:pos="5780" w:val="left" w:leader="none"/>
        </w:tabs>
        <w:spacing w:line="398" w:lineRule="exact" w:before="23"/>
        <w:ind w:left="1243" w:right="1099" w:hanging="567"/>
      </w:pPr>
      <w:r>
        <w:rPr>
          <w:b/>
          <w:i/>
        </w:rPr>
        <w:t>Câu 2-19</w:t>
      </w:r>
      <w:r>
        <w:rPr/>
        <w:t>: Khi ngắt xảy ra thì PIC 16F887 sẽ thực hiện chương trình con phục </w:t>
      </w:r>
      <w:r>
        <w:rPr>
          <w:spacing w:val="-3"/>
        </w:rPr>
        <w:t>vụ </w:t>
      </w:r>
      <w:r>
        <w:rPr/>
        <w:t>ngắt tại địa chỉ: (a)</w:t>
      </w:r>
      <w:r>
        <w:rPr>
          <w:spacing w:val="3"/>
        </w:rPr>
        <w:t> </w:t>
      </w:r>
      <w:r>
        <w:rPr/>
        <w:t>0004H</w:t>
        <w:tab/>
        <w:t>(b)</w:t>
      </w:r>
      <w:r>
        <w:rPr>
          <w:spacing w:val="2"/>
        </w:rPr>
        <w:t> </w:t>
      </w:r>
      <w:r>
        <w:rPr/>
        <w:t>0014H</w:t>
      </w:r>
    </w:p>
    <w:p>
      <w:pPr>
        <w:pStyle w:val="BodyText"/>
        <w:tabs>
          <w:tab w:pos="5780" w:val="left" w:leader="none"/>
        </w:tabs>
        <w:spacing w:line="246" w:lineRule="exact"/>
        <w:ind w:left="1243"/>
      </w:pPr>
      <w:r>
        <w:rPr/>
        <w:t>(c)</w:t>
      </w:r>
      <w:r>
        <w:rPr>
          <w:spacing w:val="3"/>
        </w:rPr>
        <w:t> </w:t>
      </w:r>
      <w:r>
        <w:rPr/>
        <w:t>0000H</w:t>
        <w:tab/>
        <w:t>(d)</w:t>
      </w:r>
      <w:r>
        <w:rPr>
          <w:spacing w:val="3"/>
        </w:rPr>
        <w:t> </w:t>
      </w:r>
      <w:r>
        <w:rPr/>
        <w:t>0024H</w:t>
      </w:r>
    </w:p>
    <w:p>
      <w:pPr>
        <w:pStyle w:val="BodyText"/>
        <w:spacing w:before="123"/>
        <w:ind w:left="676"/>
      </w:pPr>
      <w:r>
        <w:rPr>
          <w:b/>
          <w:i/>
        </w:rPr>
        <w:t>Câu 2-20</w:t>
      </w:r>
      <w:r>
        <w:rPr/>
        <w:t>: Địa chỉ bộ nhớ chương trình của PIC 16F887:</w:t>
      </w:r>
    </w:p>
    <w:p>
      <w:pPr>
        <w:pStyle w:val="BodyText"/>
        <w:tabs>
          <w:tab w:pos="5780" w:val="left" w:leader="none"/>
        </w:tabs>
        <w:spacing w:before="118"/>
        <w:ind w:left="1243"/>
      </w:pPr>
      <w:r>
        <w:rPr/>
        <w:t>(a) Từ 0000H</w:t>
      </w:r>
      <w:r>
        <w:rPr>
          <w:spacing w:val="-4"/>
        </w:rPr>
        <w:t> </w:t>
      </w:r>
      <w:r>
        <w:rPr/>
        <w:t>đến</w:t>
      </w:r>
      <w:r>
        <w:rPr>
          <w:spacing w:val="-5"/>
        </w:rPr>
        <w:t> </w:t>
      </w:r>
      <w:r>
        <w:rPr/>
        <w:t>1FFFH</w:t>
        <w:tab/>
        <w:t>(b) Từ 0800H đến</w:t>
      </w:r>
      <w:r>
        <w:rPr>
          <w:spacing w:val="-10"/>
        </w:rPr>
        <w:t> </w:t>
      </w:r>
      <w:r>
        <w:rPr/>
        <w:t>0FFFH</w:t>
      </w:r>
    </w:p>
    <w:p>
      <w:pPr>
        <w:pStyle w:val="BodyText"/>
        <w:tabs>
          <w:tab w:pos="5780" w:val="left" w:leader="none"/>
        </w:tabs>
        <w:spacing w:before="2"/>
        <w:ind w:left="1243"/>
      </w:pPr>
      <w:r>
        <w:rPr/>
        <w:t>(c) Từ 0000H</w:t>
      </w:r>
      <w:r>
        <w:rPr>
          <w:spacing w:val="-4"/>
        </w:rPr>
        <w:t> </w:t>
      </w:r>
      <w:r>
        <w:rPr/>
        <w:t>đến</w:t>
      </w:r>
      <w:r>
        <w:rPr>
          <w:spacing w:val="-5"/>
        </w:rPr>
        <w:t> </w:t>
      </w:r>
      <w:r>
        <w:rPr/>
        <w:t>07FFH</w:t>
        <w:tab/>
        <w:t>(d) Từ 0000H đến</w:t>
      </w:r>
      <w:r>
        <w:rPr>
          <w:spacing w:val="-9"/>
        </w:rPr>
        <w:t> </w:t>
      </w:r>
      <w:r>
        <w:rPr/>
        <w:t>2FFFH</w:t>
      </w:r>
    </w:p>
    <w:p>
      <w:pPr>
        <w:pStyle w:val="Heading4"/>
        <w:numPr>
          <w:ilvl w:val="1"/>
          <w:numId w:val="18"/>
        </w:numPr>
        <w:tabs>
          <w:tab w:pos="1526" w:val="left" w:leader="none"/>
          <w:tab w:pos="1527" w:val="left" w:leader="none"/>
          <w:tab w:pos="10630" w:val="left" w:leader="none"/>
        </w:tabs>
        <w:spacing w:line="240" w:lineRule="auto" w:before="123" w:after="0"/>
        <w:ind w:left="1526" w:right="0" w:hanging="597"/>
        <w:jc w:val="left"/>
      </w:pPr>
      <w:r>
        <w:rPr>
          <w:shd w:fill="FFFF99" w:color="auto" w:val="clear"/>
        </w:rPr>
        <w:t>BÀI</w:t>
      </w:r>
      <w:r>
        <w:rPr>
          <w:spacing w:val="-3"/>
          <w:shd w:fill="FFFF99" w:color="auto" w:val="clear"/>
        </w:rPr>
        <w:t> </w:t>
      </w:r>
      <w:r>
        <w:rPr>
          <w:shd w:fill="FFFF99" w:color="auto" w:val="clear"/>
        </w:rPr>
        <w:t>TẬP</w:t>
        <w:tab/>
      </w:r>
    </w:p>
    <w:p>
      <w:pPr>
        <w:pStyle w:val="BodyText"/>
        <w:rPr>
          <w:b/>
          <w:sz w:val="20"/>
        </w:rPr>
      </w:pPr>
    </w:p>
    <w:p>
      <w:pPr>
        <w:pStyle w:val="BodyText"/>
        <w:rPr>
          <w:b/>
          <w:sz w:val="20"/>
        </w:rPr>
      </w:pPr>
    </w:p>
    <w:p>
      <w:pPr>
        <w:pStyle w:val="BodyText"/>
        <w:spacing w:before="9"/>
        <w:rPr>
          <w:b/>
          <w:sz w:val="21"/>
        </w:rPr>
      </w:pPr>
      <w:r>
        <w:rPr/>
        <w:pict>
          <v:rect style="position:absolute;margin-left:69.384003pt;margin-top:14.516443pt;width:499.15pt;height:14.16pt;mso-position-horizontal-relative:page;mso-position-vertical-relative:paragraph;z-index:-15676928;mso-wrap-distance-left:0;mso-wrap-distance-right:0" filled="true" fillcolor="#0000ff" stroked="false">
            <v:fill type="solid"/>
            <w10:wrap type="topAndBottom"/>
          </v:rect>
        </w:pict>
      </w:r>
    </w:p>
    <w:p>
      <w:pPr>
        <w:spacing w:after="0"/>
        <w:rPr>
          <w:sz w:val="21"/>
        </w:rPr>
        <w:sectPr>
          <w:headerReference w:type="even" r:id="rId100"/>
          <w:footerReference w:type="even" r:id="rId101"/>
          <w:pgSz w:w="11910" w:h="16840"/>
          <w:pgMar w:header="283" w:footer="491" w:top="640" w:bottom="680" w:left="740" w:right="0"/>
          <w:pgNumType w:start="22"/>
        </w:sectPr>
      </w:pPr>
    </w:p>
    <w:p>
      <w:pPr>
        <w:pStyle w:val="BodyText"/>
        <w:ind w:left="647"/>
        <w:rPr>
          <w:sz w:val="20"/>
        </w:rPr>
      </w:pPr>
      <w:r>
        <w:rPr>
          <w:sz w:val="20"/>
        </w:rPr>
        <w:pict>
          <v:group style="width:499.15pt;height:14.2pt;mso-position-horizontal-relative:char;mso-position-vertical-relative:line" coordorigin="0,0" coordsize="9983,284">
            <v:rect style="position:absolute;left:0;top:0;width:9983;height:284" filled="true" fillcolor="#cc99ff" stroked="false">
              <v:fill type="solid"/>
            </v:rect>
          </v:group>
        </w:pict>
      </w:r>
      <w:r>
        <w:rPr>
          <w:sz w:val="20"/>
        </w:rPr>
      </w:r>
    </w:p>
    <w:p>
      <w:pPr>
        <w:spacing w:before="32"/>
        <w:ind w:left="0" w:right="570" w:firstLine="0"/>
        <w:jc w:val="right"/>
        <w:rPr>
          <w:b/>
          <w:i/>
          <w:sz w:val="40"/>
        </w:rPr>
      </w:pPr>
      <w:r>
        <w:rPr/>
        <w:drawing>
          <wp:anchor distT="0" distB="0" distL="0" distR="0" allowOverlap="1" layoutInCell="1" locked="0" behindDoc="0" simplePos="0" relativeHeight="103">
            <wp:simplePos x="0" y="0"/>
            <wp:positionH relativeFrom="page">
              <wp:posOffset>2413635</wp:posOffset>
            </wp:positionH>
            <wp:positionV relativeFrom="paragraph">
              <wp:posOffset>409598</wp:posOffset>
            </wp:positionV>
            <wp:extent cx="1454487" cy="404812"/>
            <wp:effectExtent l="0" t="0" r="0" b="0"/>
            <wp:wrapTopAndBottom/>
            <wp:docPr id="39" name="image70.png"/>
            <wp:cNvGraphicFramePr>
              <a:graphicFrameLocks noChangeAspect="1"/>
            </wp:cNvGraphicFramePr>
            <a:graphic>
              <a:graphicData uri="http://schemas.openxmlformats.org/drawingml/2006/picture">
                <pic:pic>
                  <pic:nvPicPr>
                    <pic:cNvPr id="40" name="image70.png"/>
                    <pic:cNvPicPr/>
                  </pic:nvPicPr>
                  <pic:blipFill>
                    <a:blip r:embed="rId104" cstate="print"/>
                    <a:stretch>
                      <a:fillRect/>
                    </a:stretch>
                  </pic:blipFill>
                  <pic:spPr>
                    <a:xfrm>
                      <a:off x="0" y="0"/>
                      <a:ext cx="1454487" cy="404812"/>
                    </a:xfrm>
                    <a:prstGeom prst="rect">
                      <a:avLst/>
                    </a:prstGeom>
                  </pic:spPr>
                </pic:pic>
              </a:graphicData>
            </a:graphic>
          </wp:anchor>
        </w:drawing>
      </w:r>
      <w:r>
        <w:rPr/>
        <w:drawing>
          <wp:anchor distT="0" distB="0" distL="0" distR="0" allowOverlap="1" layoutInCell="1" locked="0" behindDoc="0" simplePos="0" relativeHeight="104">
            <wp:simplePos x="0" y="0"/>
            <wp:positionH relativeFrom="page">
              <wp:posOffset>3916045</wp:posOffset>
            </wp:positionH>
            <wp:positionV relativeFrom="paragraph">
              <wp:posOffset>391056</wp:posOffset>
            </wp:positionV>
            <wp:extent cx="3234376" cy="461962"/>
            <wp:effectExtent l="0" t="0" r="0" b="0"/>
            <wp:wrapTopAndBottom/>
            <wp:docPr id="41" name="image71.png"/>
            <wp:cNvGraphicFramePr>
              <a:graphicFrameLocks noChangeAspect="1"/>
            </wp:cNvGraphicFramePr>
            <a:graphic>
              <a:graphicData uri="http://schemas.openxmlformats.org/drawingml/2006/picture">
                <pic:pic>
                  <pic:nvPicPr>
                    <pic:cNvPr id="42" name="image71.png"/>
                    <pic:cNvPicPr/>
                  </pic:nvPicPr>
                  <pic:blipFill>
                    <a:blip r:embed="rId105" cstate="print"/>
                    <a:stretch>
                      <a:fillRect/>
                    </a:stretch>
                  </pic:blipFill>
                  <pic:spPr>
                    <a:xfrm>
                      <a:off x="0" y="0"/>
                      <a:ext cx="3234376" cy="461962"/>
                    </a:xfrm>
                    <a:prstGeom prst="rect">
                      <a:avLst/>
                    </a:prstGeom>
                  </pic:spPr>
                </pic:pic>
              </a:graphicData>
            </a:graphic>
          </wp:anchor>
        </w:drawing>
      </w:r>
      <w:r>
        <w:rPr/>
        <w:drawing>
          <wp:anchor distT="0" distB="0" distL="0" distR="0" allowOverlap="1" layoutInCell="1" locked="0" behindDoc="0" simplePos="0" relativeHeight="105">
            <wp:simplePos x="0" y="0"/>
            <wp:positionH relativeFrom="page">
              <wp:posOffset>2864485</wp:posOffset>
            </wp:positionH>
            <wp:positionV relativeFrom="paragraph">
              <wp:posOffset>1031136</wp:posOffset>
            </wp:positionV>
            <wp:extent cx="1575912" cy="461962"/>
            <wp:effectExtent l="0" t="0" r="0" b="0"/>
            <wp:wrapTopAndBottom/>
            <wp:docPr id="43" name="image72.png"/>
            <wp:cNvGraphicFramePr>
              <a:graphicFrameLocks noChangeAspect="1"/>
            </wp:cNvGraphicFramePr>
            <a:graphic>
              <a:graphicData uri="http://schemas.openxmlformats.org/drawingml/2006/picture">
                <pic:pic>
                  <pic:nvPicPr>
                    <pic:cNvPr id="44" name="image72.png"/>
                    <pic:cNvPicPr/>
                  </pic:nvPicPr>
                  <pic:blipFill>
                    <a:blip r:embed="rId106" cstate="print"/>
                    <a:stretch>
                      <a:fillRect/>
                    </a:stretch>
                  </pic:blipFill>
                  <pic:spPr>
                    <a:xfrm>
                      <a:off x="0" y="0"/>
                      <a:ext cx="1575912" cy="461962"/>
                    </a:xfrm>
                    <a:prstGeom prst="rect">
                      <a:avLst/>
                    </a:prstGeom>
                  </pic:spPr>
                </pic:pic>
              </a:graphicData>
            </a:graphic>
          </wp:anchor>
        </w:drawing>
      </w:r>
      <w:r>
        <w:rPr/>
        <w:drawing>
          <wp:anchor distT="0" distB="0" distL="0" distR="0" allowOverlap="1" layoutInCell="1" locked="0" behindDoc="0" simplePos="0" relativeHeight="106">
            <wp:simplePos x="0" y="0"/>
            <wp:positionH relativeFrom="page">
              <wp:posOffset>4558791</wp:posOffset>
            </wp:positionH>
            <wp:positionV relativeFrom="paragraph">
              <wp:posOffset>1060855</wp:posOffset>
            </wp:positionV>
            <wp:extent cx="1192050" cy="423862"/>
            <wp:effectExtent l="0" t="0" r="0" b="0"/>
            <wp:wrapTopAndBottom/>
            <wp:docPr id="45" name="image73.png"/>
            <wp:cNvGraphicFramePr>
              <a:graphicFrameLocks noChangeAspect="1"/>
            </wp:cNvGraphicFramePr>
            <a:graphic>
              <a:graphicData uri="http://schemas.openxmlformats.org/drawingml/2006/picture">
                <pic:pic>
                  <pic:nvPicPr>
                    <pic:cNvPr id="46" name="image73.png"/>
                    <pic:cNvPicPr/>
                  </pic:nvPicPr>
                  <pic:blipFill>
                    <a:blip r:embed="rId107" cstate="print"/>
                    <a:stretch>
                      <a:fillRect/>
                    </a:stretch>
                  </pic:blipFill>
                  <pic:spPr>
                    <a:xfrm>
                      <a:off x="0" y="0"/>
                      <a:ext cx="1192050" cy="423862"/>
                    </a:xfrm>
                    <a:prstGeom prst="rect">
                      <a:avLst/>
                    </a:prstGeom>
                  </pic:spPr>
                </pic:pic>
              </a:graphicData>
            </a:graphic>
          </wp:anchor>
        </w:drawing>
      </w:r>
      <w:r>
        <w:rPr/>
        <w:drawing>
          <wp:anchor distT="0" distB="0" distL="0" distR="0" allowOverlap="1" layoutInCell="1" locked="0" behindDoc="0" simplePos="0" relativeHeight="107">
            <wp:simplePos x="0" y="0"/>
            <wp:positionH relativeFrom="page">
              <wp:posOffset>5876797</wp:posOffset>
            </wp:positionH>
            <wp:positionV relativeFrom="paragraph">
              <wp:posOffset>1039138</wp:posOffset>
            </wp:positionV>
            <wp:extent cx="1325888" cy="390525"/>
            <wp:effectExtent l="0" t="0" r="0" b="0"/>
            <wp:wrapTopAndBottom/>
            <wp:docPr id="47" name="image74.png"/>
            <wp:cNvGraphicFramePr>
              <a:graphicFrameLocks noChangeAspect="1"/>
            </wp:cNvGraphicFramePr>
            <a:graphic>
              <a:graphicData uri="http://schemas.openxmlformats.org/drawingml/2006/picture">
                <pic:pic>
                  <pic:nvPicPr>
                    <pic:cNvPr id="48" name="image74.png"/>
                    <pic:cNvPicPr/>
                  </pic:nvPicPr>
                  <pic:blipFill>
                    <a:blip r:embed="rId108" cstate="print"/>
                    <a:stretch>
                      <a:fillRect/>
                    </a:stretch>
                  </pic:blipFill>
                  <pic:spPr>
                    <a:xfrm>
                      <a:off x="0" y="0"/>
                      <a:ext cx="1325888" cy="390525"/>
                    </a:xfrm>
                    <a:prstGeom prst="rect">
                      <a:avLst/>
                    </a:prstGeom>
                  </pic:spPr>
                </pic:pic>
              </a:graphicData>
            </a:graphic>
          </wp:anchor>
        </w:drawing>
      </w:r>
      <w:r>
        <w:rPr/>
        <w:pict>
          <v:rect style="position:absolute;margin-left:69.384003pt;margin-top:132.381897pt;width:499.15pt;height:14.4pt;mso-position-horizontal-relative:page;mso-position-vertical-relative:paragraph;z-index:-15673344;mso-wrap-distance-left:0;mso-wrap-distance-right:0" filled="true" fillcolor="#cc99ff" stroked="false">
            <v:fill type="solid"/>
            <w10:wrap type="topAndBottom"/>
          </v:rect>
        </w:pict>
      </w:r>
      <w:bookmarkStart w:name="PIC16F887_VXL_CHAPTER_03_VDK_LENH_ASSEMB" w:id="10"/>
      <w:bookmarkEnd w:id="10"/>
      <w:r>
        <w:rPr/>
      </w:r>
      <w:r>
        <w:rPr>
          <w:b/>
          <w:i/>
          <w:color w:val="FF0000"/>
          <w:sz w:val="40"/>
        </w:rPr>
        <w:t>Chöông 3</w:t>
      </w:r>
    </w:p>
    <w:p>
      <w:pPr>
        <w:pStyle w:val="BodyText"/>
        <w:spacing w:before="5"/>
        <w:rPr>
          <w:b/>
          <w:i/>
          <w:sz w:val="18"/>
        </w:rPr>
      </w:pPr>
    </w:p>
    <w:p>
      <w:pPr>
        <w:pStyle w:val="BodyText"/>
        <w:spacing w:before="9"/>
        <w:rPr>
          <w:b/>
          <w:i/>
          <w:sz w:val="19"/>
        </w:rPr>
      </w:pPr>
    </w:p>
    <w:p>
      <w:pPr>
        <w:pStyle w:val="ListParagraph"/>
        <w:numPr>
          <w:ilvl w:val="0"/>
          <w:numId w:val="17"/>
        </w:numPr>
        <w:tabs>
          <w:tab w:pos="1036" w:val="left" w:leader="none"/>
          <w:tab w:pos="1037" w:val="left" w:leader="none"/>
        </w:tabs>
        <w:spacing w:line="322" w:lineRule="exact" w:before="276" w:after="0"/>
        <w:ind w:left="1036" w:right="0" w:hanging="361"/>
        <w:jc w:val="left"/>
        <w:rPr>
          <w:b/>
          <w:sz w:val="28"/>
        </w:rPr>
      </w:pPr>
      <w:r>
        <w:rPr>
          <w:b/>
          <w:sz w:val="28"/>
        </w:rPr>
        <w:t>GIỚI</w:t>
      </w:r>
      <w:r>
        <w:rPr>
          <w:b/>
          <w:spacing w:val="1"/>
          <w:sz w:val="28"/>
        </w:rPr>
        <w:t> </w:t>
      </w:r>
      <w:r>
        <w:rPr>
          <w:b/>
          <w:sz w:val="28"/>
        </w:rPr>
        <w:t>THIỆU</w:t>
      </w:r>
    </w:p>
    <w:p>
      <w:pPr>
        <w:pStyle w:val="ListParagraph"/>
        <w:numPr>
          <w:ilvl w:val="0"/>
          <w:numId w:val="17"/>
        </w:numPr>
        <w:tabs>
          <w:tab w:pos="1036" w:val="left" w:leader="none"/>
          <w:tab w:pos="1037" w:val="left" w:leader="none"/>
        </w:tabs>
        <w:spacing w:line="319" w:lineRule="exact" w:before="0" w:after="0"/>
        <w:ind w:left="1036" w:right="0" w:hanging="361"/>
        <w:jc w:val="left"/>
        <w:rPr>
          <w:b/>
          <w:sz w:val="28"/>
        </w:rPr>
      </w:pPr>
      <w:r>
        <w:rPr>
          <w:b/>
          <w:sz w:val="28"/>
        </w:rPr>
        <w:t>LỆNH HỢP NGỮ CỦA VI ĐIỀU KHIỂN PIC</w:t>
      </w:r>
      <w:r>
        <w:rPr>
          <w:b/>
          <w:spacing w:val="11"/>
          <w:sz w:val="28"/>
        </w:rPr>
        <w:t> </w:t>
      </w:r>
      <w:r>
        <w:rPr>
          <w:b/>
          <w:sz w:val="28"/>
        </w:rPr>
        <w:t>16F887</w:t>
      </w:r>
    </w:p>
    <w:p>
      <w:pPr>
        <w:pStyle w:val="ListParagraph"/>
        <w:numPr>
          <w:ilvl w:val="1"/>
          <w:numId w:val="17"/>
        </w:numPr>
        <w:tabs>
          <w:tab w:pos="1809" w:val="left" w:leader="none"/>
          <w:tab w:pos="1810" w:val="left" w:leader="none"/>
        </w:tabs>
        <w:spacing w:line="272" w:lineRule="exact" w:before="0" w:after="0"/>
        <w:ind w:left="1809" w:right="0" w:hanging="567"/>
        <w:jc w:val="left"/>
        <w:rPr>
          <w:rFonts w:ascii="Wingdings" w:hAnsi="Wingdings"/>
          <w:sz w:val="24"/>
        </w:rPr>
      </w:pPr>
      <w:r>
        <w:rPr>
          <w:sz w:val="24"/>
        </w:rPr>
        <w:t>GIỚI</w:t>
      </w:r>
      <w:r>
        <w:rPr>
          <w:spacing w:val="2"/>
          <w:sz w:val="24"/>
        </w:rPr>
        <w:t> </w:t>
      </w:r>
      <w:r>
        <w:rPr>
          <w:sz w:val="24"/>
        </w:rPr>
        <w:t>THIỆU</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KHẢO SÁT TẬP LỆNH TÓM TẮT VI ĐIỀU KHIỂN PIC</w:t>
      </w:r>
      <w:r>
        <w:rPr>
          <w:spacing w:val="6"/>
          <w:sz w:val="24"/>
        </w:rPr>
        <w:t> </w:t>
      </w:r>
      <w:r>
        <w:rPr>
          <w:sz w:val="24"/>
        </w:rPr>
        <w:t>16F887</w:t>
      </w:r>
    </w:p>
    <w:p>
      <w:pPr>
        <w:pStyle w:val="ListParagraph"/>
        <w:numPr>
          <w:ilvl w:val="1"/>
          <w:numId w:val="17"/>
        </w:numPr>
        <w:tabs>
          <w:tab w:pos="1809" w:val="left" w:leader="none"/>
          <w:tab w:pos="1810" w:val="left" w:leader="none"/>
        </w:tabs>
        <w:spacing w:line="240" w:lineRule="auto" w:before="3" w:after="0"/>
        <w:ind w:left="1809" w:right="0" w:hanging="567"/>
        <w:jc w:val="left"/>
        <w:rPr>
          <w:rFonts w:ascii="Wingdings" w:hAnsi="Wingdings"/>
          <w:sz w:val="24"/>
        </w:rPr>
      </w:pPr>
      <w:r>
        <w:rPr>
          <w:sz w:val="24"/>
        </w:rPr>
        <w:t>TẬP LỆNH CHI</w:t>
      </w:r>
      <w:r>
        <w:rPr>
          <w:spacing w:val="5"/>
          <w:sz w:val="24"/>
        </w:rPr>
        <w:t> </w:t>
      </w:r>
      <w:r>
        <w:rPr>
          <w:sz w:val="24"/>
        </w:rPr>
        <w:t>TIẾT</w:t>
      </w:r>
    </w:p>
    <w:p>
      <w:pPr>
        <w:pStyle w:val="Heading3"/>
        <w:numPr>
          <w:ilvl w:val="0"/>
          <w:numId w:val="17"/>
        </w:numPr>
        <w:tabs>
          <w:tab w:pos="1036" w:val="left" w:leader="none"/>
          <w:tab w:pos="1037" w:val="left" w:leader="none"/>
        </w:tabs>
        <w:spacing w:line="319" w:lineRule="exact" w:before="4" w:after="0"/>
        <w:ind w:left="1036" w:right="0" w:hanging="361"/>
        <w:jc w:val="left"/>
      </w:pPr>
      <w:r>
        <w:rPr/>
        <w:t>CÂU HỎI ÔN TẬP – TRẮC NGHIỆM - BÀI</w:t>
      </w:r>
      <w:r>
        <w:rPr>
          <w:spacing w:val="21"/>
        </w:rPr>
        <w:t> </w:t>
      </w:r>
      <w:r>
        <w:rPr/>
        <w:t>TẬP</w:t>
      </w:r>
    </w:p>
    <w:p>
      <w:pPr>
        <w:pStyle w:val="ListParagraph"/>
        <w:numPr>
          <w:ilvl w:val="1"/>
          <w:numId w:val="17"/>
        </w:numPr>
        <w:tabs>
          <w:tab w:pos="1809" w:val="left" w:leader="none"/>
          <w:tab w:pos="1810" w:val="left" w:leader="none"/>
        </w:tabs>
        <w:spacing w:line="273" w:lineRule="exact" w:before="0" w:after="0"/>
        <w:ind w:left="1809" w:right="0" w:hanging="567"/>
        <w:jc w:val="left"/>
        <w:rPr>
          <w:rFonts w:ascii="Wingdings" w:hAnsi="Wingdings"/>
          <w:sz w:val="24"/>
        </w:rPr>
      </w:pPr>
      <w:r>
        <w:rPr>
          <w:sz w:val="24"/>
        </w:rPr>
        <w:t>CÂU HỎI ÔN</w:t>
      </w:r>
      <w:r>
        <w:rPr>
          <w:spacing w:val="4"/>
          <w:sz w:val="24"/>
        </w:rPr>
        <w:t> </w:t>
      </w:r>
      <w:r>
        <w:rPr>
          <w:sz w:val="24"/>
        </w:rPr>
        <w:t>TẬP</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CÂU HỎI TRẮC</w:t>
      </w:r>
      <w:r>
        <w:rPr>
          <w:spacing w:val="3"/>
          <w:sz w:val="24"/>
        </w:rPr>
        <w:t> </w:t>
      </w:r>
      <w:r>
        <w:rPr>
          <w:sz w:val="24"/>
        </w:rPr>
        <w:t>NGHIỆM</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CÂU HỎI MỞ</w:t>
      </w:r>
      <w:r>
        <w:rPr>
          <w:spacing w:val="4"/>
          <w:sz w:val="24"/>
        </w:rPr>
        <w:t> </w:t>
      </w:r>
      <w:r>
        <w:rPr>
          <w:sz w:val="24"/>
        </w:rPr>
        <w:t>RỘNG</w:t>
      </w:r>
    </w:p>
    <w:p>
      <w:pPr>
        <w:pStyle w:val="ListParagraph"/>
        <w:numPr>
          <w:ilvl w:val="1"/>
          <w:numId w:val="17"/>
        </w:numPr>
        <w:tabs>
          <w:tab w:pos="1809" w:val="left" w:leader="none"/>
          <w:tab w:pos="1810" w:val="left" w:leader="none"/>
        </w:tabs>
        <w:spacing w:line="240" w:lineRule="auto" w:before="2" w:after="0"/>
        <w:ind w:left="1809" w:right="0" w:hanging="567"/>
        <w:jc w:val="left"/>
        <w:rPr>
          <w:rFonts w:ascii="Wingdings" w:hAnsi="Wingdings"/>
          <w:sz w:val="24"/>
        </w:rPr>
      </w:pPr>
      <w:r>
        <w:rPr>
          <w:spacing w:val="-3"/>
          <w:sz w:val="24"/>
        </w:rPr>
        <w:t>BÀI</w:t>
      </w:r>
      <w:r>
        <w:rPr>
          <w:spacing w:val="2"/>
          <w:sz w:val="24"/>
        </w:rPr>
        <w:t> </w:t>
      </w:r>
      <w:r>
        <w:rPr>
          <w:sz w:val="24"/>
        </w:rPr>
        <w:t>TẬP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r>
        <w:rPr/>
        <w:pict>
          <v:rect style="position:absolute;margin-left:69.384003pt;margin-top:13.861188pt;width:499.15pt;height:14.424pt;mso-position-horizontal-relative:page;mso-position-vertical-relative:paragraph;z-index:-15672832;mso-wrap-distance-left:0;mso-wrap-distance-right:0" filled="true" fillcolor="#ffcc99" stroked="false">
            <v:fill type="solid"/>
            <w10:wrap type="topAndBottom"/>
          </v:rect>
        </w:pict>
      </w:r>
    </w:p>
    <w:p>
      <w:pPr>
        <w:spacing w:after="0"/>
        <w:rPr>
          <w:sz w:val="20"/>
        </w:rPr>
        <w:sectPr>
          <w:headerReference w:type="even" r:id="rId102"/>
          <w:footerReference w:type="even" r:id="rId103"/>
          <w:pgSz w:w="11910" w:h="16840"/>
          <w:pgMar w:header="0" w:footer="0" w:top="580" w:bottom="280" w:left="740" w:right="0"/>
        </w:sectPr>
      </w:pPr>
    </w:p>
    <w:p>
      <w:pPr>
        <w:pStyle w:val="Heading3"/>
        <w:numPr>
          <w:ilvl w:val="0"/>
          <w:numId w:val="19"/>
        </w:numPr>
        <w:tabs>
          <w:tab w:pos="1104" w:val="left" w:leader="none"/>
          <w:tab w:pos="1105" w:val="left" w:leader="none"/>
          <w:tab w:pos="10630" w:val="left" w:leader="none"/>
        </w:tabs>
        <w:spacing w:line="320" w:lineRule="exact" w:before="0" w:after="0"/>
        <w:ind w:left="1104" w:right="0" w:hanging="429"/>
        <w:jc w:val="left"/>
      </w:pPr>
      <w:r>
        <w:rPr>
          <w:shd w:fill="FFCC99" w:color="auto" w:val="clear"/>
        </w:rPr>
        <w:t>GIỚI</w:t>
      </w:r>
      <w:r>
        <w:rPr>
          <w:spacing w:val="-3"/>
          <w:shd w:fill="FFCC99" w:color="auto" w:val="clear"/>
        </w:rPr>
        <w:t> </w:t>
      </w:r>
      <w:r>
        <w:rPr>
          <w:shd w:fill="FFCC99" w:color="auto" w:val="clear"/>
        </w:rPr>
        <w:t>THIỆU</w:t>
        <w:tab/>
      </w:r>
    </w:p>
    <w:p>
      <w:pPr>
        <w:pStyle w:val="BodyText"/>
        <w:spacing w:line="242" w:lineRule="auto" w:before="171"/>
        <w:ind w:left="676" w:right="568" w:firstLine="566"/>
        <w:jc w:val="both"/>
      </w:pPr>
      <w:r>
        <w:rPr/>
        <w:t>Ở chương này khảo sát tập lệnh </w:t>
      </w:r>
      <w:r>
        <w:rPr>
          <w:spacing w:val="-3"/>
        </w:rPr>
        <w:t>hợp </w:t>
      </w:r>
      <w:r>
        <w:rPr/>
        <w:t>ngữ của các vi điều khiển. Sau khi kết thúc chương này bạn sẽ biết </w:t>
      </w:r>
      <w:r>
        <w:rPr>
          <w:spacing w:val="-5"/>
        </w:rPr>
        <w:t>mã </w:t>
      </w:r>
      <w:r>
        <w:rPr/>
        <w:t>lệnh nhị phân, lệnh gợi nhớ, các kiểu định địa chỉ </w:t>
      </w:r>
      <w:r>
        <w:rPr>
          <w:spacing w:val="-3"/>
        </w:rPr>
        <w:t>bộ </w:t>
      </w:r>
      <w:r>
        <w:rPr/>
        <w:t>nhớ của vi điều khiển,  biết tập lệnh </w:t>
      </w:r>
      <w:r>
        <w:rPr>
          <w:spacing w:val="-3"/>
        </w:rPr>
        <w:t>hợp </w:t>
      </w:r>
      <w:r>
        <w:rPr/>
        <w:t>ngữ của vi điều</w:t>
      </w:r>
      <w:r>
        <w:rPr>
          <w:spacing w:val="9"/>
        </w:rPr>
        <w:t> </w:t>
      </w:r>
      <w:r>
        <w:rPr/>
        <w:t>khiển</w:t>
      </w:r>
    </w:p>
    <w:p>
      <w:pPr>
        <w:pStyle w:val="BodyText"/>
        <w:ind w:left="676" w:right="571" w:firstLine="566"/>
        <w:jc w:val="both"/>
      </w:pPr>
      <w:r>
        <w:rPr/>
        <w:t>Vi điều khiển hay vi </w:t>
      </w:r>
      <w:r>
        <w:rPr>
          <w:spacing w:val="-3"/>
        </w:rPr>
        <w:t>xử lý là </w:t>
      </w:r>
      <w:r>
        <w:rPr/>
        <w:t>các IC lập trình, khi bạn đã thiết kế </w:t>
      </w:r>
      <w:r>
        <w:rPr>
          <w:spacing w:val="-3"/>
        </w:rPr>
        <w:t>hệ </w:t>
      </w:r>
      <w:r>
        <w:rPr/>
        <w:t>thống điều khiển có sử dụng vi </w:t>
      </w:r>
      <w:r>
        <w:rPr>
          <w:spacing w:val="-3"/>
        </w:rPr>
        <w:t>xử </w:t>
      </w:r>
      <w:r>
        <w:rPr/>
        <w:t>lý hay vi điều khiển ví dụ như hệ thống điều khiển đèn giao thông cho một ngã </w:t>
      </w:r>
      <w:r>
        <w:rPr>
          <w:spacing w:val="2"/>
        </w:rPr>
        <w:t>tư </w:t>
      </w:r>
      <w:r>
        <w:rPr/>
        <w:t>gồm có các đèn Xanh, Vàng, Đỏ </w:t>
      </w:r>
      <w:r>
        <w:rPr>
          <w:spacing w:val="-3"/>
        </w:rPr>
        <w:t>và </w:t>
      </w:r>
      <w:r>
        <w:rPr/>
        <w:t>các led 7 đoạn để hiển thị thời gian thì đó mới chỉ </w:t>
      </w:r>
      <w:r>
        <w:rPr>
          <w:spacing w:val="-3"/>
        </w:rPr>
        <w:t>là </w:t>
      </w:r>
      <w:r>
        <w:rPr/>
        <w:t>phần cứng, muốn hệ thống vận hành thì bạn phải viết một chương trình điều khiển nạp vào </w:t>
      </w:r>
      <w:r>
        <w:rPr>
          <w:spacing w:val="-3"/>
        </w:rPr>
        <w:t>bộ </w:t>
      </w:r>
      <w:r>
        <w:rPr/>
        <w:t>nhớ nội bên trong vi điều khiển hoặc </w:t>
      </w:r>
      <w:r>
        <w:rPr>
          <w:spacing w:val="-3"/>
        </w:rPr>
        <w:t>bộ </w:t>
      </w:r>
      <w:r>
        <w:rPr/>
        <w:t>nhớ bên ngoài </w:t>
      </w:r>
      <w:r>
        <w:rPr>
          <w:spacing w:val="-3"/>
        </w:rPr>
        <w:t>và </w:t>
      </w:r>
      <w:r>
        <w:rPr/>
        <w:t>gắn vào trong </w:t>
      </w:r>
      <w:r>
        <w:rPr>
          <w:spacing w:val="-3"/>
        </w:rPr>
        <w:t>hệ </w:t>
      </w:r>
      <w:r>
        <w:rPr/>
        <w:t>thống để </w:t>
      </w:r>
      <w:r>
        <w:rPr>
          <w:spacing w:val="-3"/>
        </w:rPr>
        <w:t>hệ </w:t>
      </w:r>
      <w:r>
        <w:rPr/>
        <w:t>thống vận hành và dĩ nhiên bạn phải viết đúng thì </w:t>
      </w:r>
      <w:r>
        <w:rPr>
          <w:spacing w:val="-3"/>
        </w:rPr>
        <w:t>hệ </w:t>
      </w:r>
      <w:r>
        <w:rPr/>
        <w:t>thống </w:t>
      </w:r>
      <w:r>
        <w:rPr>
          <w:spacing w:val="-3"/>
        </w:rPr>
        <w:t>mới </w:t>
      </w:r>
      <w:r>
        <w:rPr/>
        <w:t>vận hành đúng. Chương trình gọi </w:t>
      </w:r>
      <w:r>
        <w:rPr>
          <w:spacing w:val="-3"/>
        </w:rPr>
        <w:t>là </w:t>
      </w:r>
      <w:r>
        <w:rPr/>
        <w:t>phần</w:t>
      </w:r>
      <w:r>
        <w:rPr>
          <w:spacing w:val="14"/>
        </w:rPr>
        <w:t> </w:t>
      </w:r>
      <w:r>
        <w:rPr>
          <w:spacing w:val="-3"/>
        </w:rPr>
        <w:t>mềm.</w:t>
      </w:r>
    </w:p>
    <w:p>
      <w:pPr>
        <w:pStyle w:val="BodyText"/>
        <w:spacing w:before="77"/>
        <w:ind w:left="676" w:right="577" w:firstLine="566"/>
        <w:jc w:val="both"/>
      </w:pPr>
      <w:r>
        <w:rPr/>
        <w:t>Phần mềm và phần cứng có quan hệ với nhau, người lập trình phải hiểu rõ hoạt động của phần cứng để viết chương trình. Ở phần này sẽ trình bày chi tiết về tập lệnh của vi điều khiển giúp bạn hiểu rõ từng lệnh để bạn có thể lập trình được.</w:t>
      </w:r>
    </w:p>
    <w:p>
      <w:pPr>
        <w:pStyle w:val="BodyText"/>
        <w:spacing w:line="242" w:lineRule="auto" w:before="79"/>
        <w:ind w:left="676" w:right="580" w:firstLine="566"/>
        <w:jc w:val="both"/>
      </w:pPr>
      <w:r>
        <w:rPr/>
        <w:t>Các khái niệm về chương trình, lệnh, tập lệnh và ngôn ngữ gợi nhớ đã trình bày ở chương 1, ở đây chỉ tóm tắt lại.</w:t>
      </w:r>
    </w:p>
    <w:p>
      <w:pPr>
        <w:pStyle w:val="BodyText"/>
        <w:spacing w:line="237" w:lineRule="auto" w:before="79"/>
        <w:ind w:left="676" w:right="580" w:firstLine="566"/>
        <w:jc w:val="both"/>
      </w:pPr>
      <w:r>
        <w:rPr>
          <w:b/>
          <w:i/>
        </w:rPr>
        <w:t>Chương trình </w:t>
      </w:r>
      <w:r>
        <w:rPr/>
        <w:t>là một tập hợp các lệnh được tổ chức theo một trình tự hợp lí để giải quyết đúng các yêu cầu của người lập trình.</w:t>
      </w:r>
    </w:p>
    <w:p>
      <w:pPr>
        <w:pStyle w:val="BodyText"/>
        <w:spacing w:line="242" w:lineRule="auto" w:before="80"/>
        <w:ind w:left="676" w:right="578" w:firstLine="624"/>
        <w:jc w:val="both"/>
      </w:pPr>
      <w:r>
        <w:rPr/>
        <w:t>Người lập trình là người biết giải thuật để viết chương trình và sắp xếp đúng các lệnh theo giải thuật. Người lập trình phải biết chức năng của tất cả các lệnh của vi điều khiển để viết chương trình.</w:t>
      </w:r>
    </w:p>
    <w:p>
      <w:pPr>
        <w:pStyle w:val="BodyText"/>
        <w:spacing w:before="76"/>
        <w:ind w:left="1243"/>
        <w:jc w:val="both"/>
      </w:pPr>
      <w:r>
        <w:rPr/>
        <w:t>Tất cả các lệnh có thể có của một ngôn ngữ lập trình còn gọi là </w:t>
      </w:r>
      <w:r>
        <w:rPr>
          <w:b/>
          <w:i/>
        </w:rPr>
        <w:t>tập lệnh</w:t>
      </w:r>
      <w:r>
        <w:rPr/>
        <w:t>.</w:t>
      </w:r>
    </w:p>
    <w:p>
      <w:pPr>
        <w:pStyle w:val="BodyText"/>
        <w:spacing w:before="80"/>
        <w:ind w:left="676" w:right="576" w:firstLine="566"/>
        <w:jc w:val="both"/>
      </w:pPr>
      <w:r>
        <w:rPr>
          <w:b/>
          <w:i/>
        </w:rPr>
        <w:t>Lệnh </w:t>
      </w:r>
      <w:r>
        <w:rPr/>
        <w:t>của vi điều khiển </w:t>
      </w:r>
      <w:r>
        <w:rPr>
          <w:spacing w:val="-3"/>
        </w:rPr>
        <w:t>là </w:t>
      </w:r>
      <w:r>
        <w:rPr/>
        <w:t>một số nhị phân 8 </w:t>
      </w:r>
      <w:r>
        <w:rPr>
          <w:spacing w:val="-4"/>
        </w:rPr>
        <w:t>bit </w:t>
      </w:r>
      <w:r>
        <w:rPr/>
        <w:t>[còn gọi </w:t>
      </w:r>
      <w:r>
        <w:rPr>
          <w:spacing w:val="-3"/>
        </w:rPr>
        <w:t>là mã máy]. </w:t>
      </w:r>
      <w:r>
        <w:rPr/>
        <w:t>256 byte </w:t>
      </w:r>
      <w:r>
        <w:rPr>
          <w:spacing w:val="2"/>
        </w:rPr>
        <w:t>từ </w:t>
      </w:r>
      <w:r>
        <w:rPr/>
        <w:t>0000 0000b  đến 1111 1111b tương ứng với 256 lệnh khác nhau. Do </w:t>
      </w:r>
      <w:r>
        <w:rPr>
          <w:spacing w:val="-5"/>
        </w:rPr>
        <w:t>mã </w:t>
      </w:r>
      <w:r>
        <w:rPr/>
        <w:t>lệnh dạng số nhị phân quá dài và khó nhớ nên các nhà lập trình đã xây dựng một ngôn ngữ </w:t>
      </w:r>
      <w:r>
        <w:rPr>
          <w:spacing w:val="-4"/>
        </w:rPr>
        <w:t>lập </w:t>
      </w:r>
      <w:r>
        <w:rPr/>
        <w:t>trình Assembly cho dễ nhớ, điều này giúp cho việc lập trình được thực hiện một cách dễ dàng và nhanh chóng cũng như đọc </w:t>
      </w:r>
      <w:r>
        <w:rPr>
          <w:spacing w:val="-3"/>
        </w:rPr>
        <w:t>hiểu và </w:t>
      </w:r>
      <w:r>
        <w:rPr/>
        <w:t>gỡ rối chương trình.</w:t>
      </w:r>
    </w:p>
    <w:p>
      <w:pPr>
        <w:pStyle w:val="BodyText"/>
        <w:spacing w:before="79"/>
        <w:ind w:left="676" w:right="576" w:firstLine="566"/>
        <w:jc w:val="both"/>
      </w:pPr>
      <w:r>
        <w:rPr/>
        <w:t>Khi viết chương trình bằng ngôn ngữ lập trình Assembly thì vi điều khiển sẽ không thực hiện được </w:t>
      </w:r>
      <w:r>
        <w:rPr>
          <w:spacing w:val="-3"/>
        </w:rPr>
        <w:t>mà </w:t>
      </w:r>
      <w:r>
        <w:rPr/>
        <w:t>phải dùng chương trình biên dịch Assembler để chuyển đổi các lệnh viết bằng Assembly ra </w:t>
      </w:r>
      <w:r>
        <w:rPr>
          <w:spacing w:val="-3"/>
        </w:rPr>
        <w:t>mã </w:t>
      </w:r>
      <w:r>
        <w:rPr/>
        <w:t>lệnh nhị phân tương ứng </w:t>
      </w:r>
      <w:r>
        <w:rPr>
          <w:spacing w:val="3"/>
        </w:rPr>
        <w:t>rồi </w:t>
      </w:r>
      <w:r>
        <w:rPr/>
        <w:t>nạp vào </w:t>
      </w:r>
      <w:r>
        <w:rPr>
          <w:spacing w:val="-3"/>
        </w:rPr>
        <w:t>bộ </w:t>
      </w:r>
      <w:r>
        <w:rPr/>
        <w:t>nhớ – khi đó vi điều khiển mới thực hiện được chương trình.</w:t>
      </w:r>
    </w:p>
    <w:p>
      <w:pPr>
        <w:pStyle w:val="BodyText"/>
        <w:spacing w:before="83"/>
        <w:ind w:left="676" w:right="563" w:firstLine="566"/>
        <w:jc w:val="both"/>
      </w:pPr>
      <w:r>
        <w:rPr/>
        <w:t>Ngôn ngữ lập trình Assembly do con người tạo ra, khi sử dụng ngôn ngữ Assembly để viết thì người lập trình vi điều khiển phải học hết tất cả các lệnh và viết đúng theo qui ước về cú pháp, trình tự sắp xếp dữ liệu để chương trình biên dịch có thể biên dịch đúng.</w:t>
      </w:r>
    </w:p>
    <w:p>
      <w:pPr>
        <w:pStyle w:val="Heading3"/>
        <w:numPr>
          <w:ilvl w:val="0"/>
          <w:numId w:val="19"/>
        </w:numPr>
        <w:tabs>
          <w:tab w:pos="566" w:val="left" w:leader="none"/>
          <w:tab w:pos="567" w:val="left" w:leader="none"/>
          <w:tab w:pos="9954" w:val="left" w:leader="none"/>
        </w:tabs>
        <w:spacing w:line="240" w:lineRule="auto" w:before="85" w:after="0"/>
        <w:ind w:left="1243" w:right="536" w:hanging="1244"/>
        <w:jc w:val="right"/>
      </w:pPr>
      <w:r>
        <w:rPr>
          <w:shd w:fill="FFCC99" w:color="auto" w:val="clear"/>
        </w:rPr>
        <w:t>LỆNH HỢP NGỮ CỦA VI ĐIỀU KHIỂN PIC</w:t>
      </w:r>
      <w:r>
        <w:rPr>
          <w:spacing w:val="-20"/>
          <w:shd w:fill="FFCC99" w:color="auto" w:val="clear"/>
        </w:rPr>
        <w:t> </w:t>
      </w:r>
      <w:r>
        <w:rPr>
          <w:shd w:fill="FFCC99" w:color="auto" w:val="clear"/>
        </w:rPr>
        <w:t>16F887</w:t>
        <w:tab/>
      </w:r>
    </w:p>
    <w:p>
      <w:pPr>
        <w:pStyle w:val="Heading4"/>
        <w:numPr>
          <w:ilvl w:val="1"/>
          <w:numId w:val="19"/>
        </w:numPr>
        <w:tabs>
          <w:tab w:pos="595" w:val="left" w:leader="none"/>
          <w:tab w:pos="596" w:val="left" w:leader="none"/>
          <w:tab w:pos="9699" w:val="left" w:leader="none"/>
        </w:tabs>
        <w:spacing w:line="240" w:lineRule="auto" w:before="239" w:after="0"/>
        <w:ind w:left="1526" w:right="536" w:hanging="1527"/>
        <w:jc w:val="right"/>
      </w:pPr>
      <w:r>
        <w:rPr>
          <w:shd w:fill="FFFF99" w:color="auto" w:val="clear"/>
        </w:rPr>
        <w:t>GIỚI</w:t>
      </w:r>
      <w:r>
        <w:rPr>
          <w:spacing w:val="-8"/>
          <w:shd w:fill="FFFF99" w:color="auto" w:val="clear"/>
        </w:rPr>
        <w:t> </w:t>
      </w:r>
      <w:r>
        <w:rPr>
          <w:shd w:fill="FFFF99" w:color="auto" w:val="clear"/>
        </w:rPr>
        <w:t>THIỆU</w:t>
        <w:tab/>
      </w:r>
    </w:p>
    <w:p>
      <w:pPr>
        <w:pStyle w:val="BodyText"/>
        <w:spacing w:before="175"/>
        <w:ind w:left="1276"/>
      </w:pPr>
      <w:r>
        <w:rPr/>
        <w:t>Tập lệnh của PIC 16 được chia ra làm 3 nhóm lệnh:</w:t>
      </w:r>
    </w:p>
    <w:p>
      <w:pPr>
        <w:pStyle w:val="ListParagraph"/>
        <w:numPr>
          <w:ilvl w:val="2"/>
          <w:numId w:val="19"/>
        </w:numPr>
        <w:tabs>
          <w:tab w:pos="1996" w:val="left" w:leader="none"/>
          <w:tab w:pos="1997" w:val="left" w:leader="none"/>
        </w:tabs>
        <w:spacing w:line="240" w:lineRule="auto" w:before="120" w:after="0"/>
        <w:ind w:left="1997" w:right="0" w:hanging="360"/>
        <w:jc w:val="left"/>
        <w:rPr>
          <w:sz w:val="24"/>
        </w:rPr>
      </w:pPr>
      <w:r>
        <w:rPr>
          <w:sz w:val="24"/>
        </w:rPr>
        <w:t>Lệnh </w:t>
      </w:r>
      <w:r>
        <w:rPr>
          <w:spacing w:val="-3"/>
          <w:sz w:val="24"/>
        </w:rPr>
        <w:t>xử </w:t>
      </w:r>
      <w:r>
        <w:rPr>
          <w:sz w:val="24"/>
        </w:rPr>
        <w:t>lý</w:t>
      </w:r>
      <w:r>
        <w:rPr>
          <w:spacing w:val="3"/>
          <w:sz w:val="24"/>
        </w:rPr>
        <w:t> </w:t>
      </w:r>
      <w:r>
        <w:rPr>
          <w:spacing w:val="-4"/>
          <w:sz w:val="24"/>
        </w:rPr>
        <w:t>bit</w:t>
      </w:r>
    </w:p>
    <w:p>
      <w:pPr>
        <w:pStyle w:val="ListParagraph"/>
        <w:numPr>
          <w:ilvl w:val="2"/>
          <w:numId w:val="19"/>
        </w:numPr>
        <w:tabs>
          <w:tab w:pos="1996" w:val="left" w:leader="none"/>
          <w:tab w:pos="1997" w:val="left" w:leader="none"/>
        </w:tabs>
        <w:spacing w:line="240" w:lineRule="auto" w:before="37" w:after="0"/>
        <w:ind w:left="1997" w:right="0" w:hanging="360"/>
        <w:jc w:val="left"/>
        <w:rPr>
          <w:sz w:val="24"/>
        </w:rPr>
      </w:pPr>
      <w:r>
        <w:rPr>
          <w:sz w:val="24"/>
        </w:rPr>
        <w:t>Lệnh </w:t>
      </w:r>
      <w:r>
        <w:rPr>
          <w:spacing w:val="-3"/>
          <w:sz w:val="24"/>
        </w:rPr>
        <w:t>xử </w:t>
      </w:r>
      <w:r>
        <w:rPr>
          <w:sz w:val="24"/>
        </w:rPr>
        <w:t>lý</w:t>
      </w:r>
      <w:r>
        <w:rPr>
          <w:spacing w:val="2"/>
          <w:sz w:val="24"/>
        </w:rPr>
        <w:t> </w:t>
      </w:r>
      <w:r>
        <w:rPr>
          <w:sz w:val="24"/>
        </w:rPr>
        <w:t>byte</w:t>
      </w:r>
    </w:p>
    <w:p>
      <w:pPr>
        <w:pStyle w:val="ListParagraph"/>
        <w:numPr>
          <w:ilvl w:val="2"/>
          <w:numId w:val="19"/>
        </w:numPr>
        <w:tabs>
          <w:tab w:pos="1996" w:val="left" w:leader="none"/>
          <w:tab w:pos="1997" w:val="left" w:leader="none"/>
        </w:tabs>
        <w:spacing w:line="240" w:lineRule="auto" w:before="42" w:after="0"/>
        <w:ind w:left="1997" w:right="0" w:hanging="360"/>
        <w:jc w:val="left"/>
        <w:rPr>
          <w:sz w:val="24"/>
        </w:rPr>
      </w:pPr>
      <w:r>
        <w:rPr>
          <w:sz w:val="24"/>
        </w:rPr>
        <w:t>Lệnh </w:t>
      </w:r>
      <w:r>
        <w:rPr>
          <w:spacing w:val="-3"/>
          <w:sz w:val="24"/>
        </w:rPr>
        <w:t>xử </w:t>
      </w:r>
      <w:r>
        <w:rPr>
          <w:sz w:val="24"/>
        </w:rPr>
        <w:t>lý hằng số </w:t>
      </w:r>
      <w:r>
        <w:rPr>
          <w:spacing w:val="-3"/>
          <w:sz w:val="24"/>
        </w:rPr>
        <w:t>và </w:t>
      </w:r>
      <w:r>
        <w:rPr>
          <w:sz w:val="24"/>
        </w:rPr>
        <w:t>điều</w:t>
      </w:r>
      <w:r>
        <w:rPr>
          <w:spacing w:val="17"/>
          <w:sz w:val="24"/>
        </w:rPr>
        <w:t> </w:t>
      </w:r>
      <w:r>
        <w:rPr>
          <w:sz w:val="24"/>
        </w:rPr>
        <w:t>khiển</w:t>
      </w:r>
    </w:p>
    <w:p>
      <w:pPr>
        <w:pStyle w:val="BodyText"/>
        <w:spacing w:line="237" w:lineRule="auto" w:before="162"/>
        <w:ind w:left="676" w:right="577" w:firstLine="600"/>
        <w:jc w:val="both"/>
      </w:pPr>
      <w:r>
        <w:rPr/>
        <w:t>Mỗi lệnh của PIC là một từ dữ liệu 14 bit được chia ra làm 2 nhóm gồm mã lệnh hoạt động (opcode: operation code) và tác tố (operand).</w:t>
      </w:r>
    </w:p>
    <w:p>
      <w:pPr>
        <w:pStyle w:val="BodyText"/>
        <w:spacing w:before="124"/>
        <w:ind w:left="1276"/>
      </w:pPr>
      <w:r>
        <w:rPr/>
        <w:t>Mã lệnh Opcode cho biết loại lệnh mà CPU phải thực hiện. Các dạng mã lệnh như hình 3-1:</w:t>
      </w:r>
    </w:p>
    <w:p>
      <w:pPr>
        <w:pStyle w:val="BodyText"/>
        <w:spacing w:before="3"/>
        <w:rPr>
          <w:sz w:val="18"/>
        </w:rPr>
      </w:pPr>
      <w:r>
        <w:rPr/>
        <w:pict>
          <v:group style="position:absolute;margin-left:190.253555pt;margin-top:12.478106pt;width:256.45pt;height:38.5pt;mso-position-horizontal-relative:page;mso-position-vertical-relative:paragraph;z-index:-15667712;mso-wrap-distance-left:0;mso-wrap-distance-right:0" coordorigin="3805,250" coordsize="5129,770">
            <v:shape style="position:absolute;left:3888;top:583;width:2158;height:436" coordorigin="3889,584" coordsize="2158,436" path="m6046,949l5974,949,5974,584,3889,584,3889,949,3889,1019,6046,1019,6046,949xe" filled="true" fillcolor="#000000" stroked="false">
              <v:path arrowok="t"/>
              <v:fill opacity="39321f" type="solid"/>
            </v:shape>
            <v:line style="position:absolute" from="6046,949" to="6046,1019" stroked="true" strokeweight="1.203364pt" strokecolor="#000000">
              <v:stroke dashstyle="solid"/>
            </v:line>
            <v:rect style="position:absolute;left:3816;top:513;width:2158;height:436" filled="true" fillcolor="#92d050" stroked="false">
              <v:fill type="solid"/>
            </v:rect>
            <v:rect style="position:absolute;left:3816;top:513;width:2158;height:436" filled="false" stroked="true" strokeweight="1.176535pt" strokecolor="#000000">
              <v:stroke dashstyle="solid"/>
            </v:rect>
            <v:shape style="position:absolute;left:6045;top:583;width:360;height:436" coordorigin="6046,584" coordsize="360,436" path="m6405,949l6334,949,6334,584,6046,584,6046,949,6046,1019,6405,1019,6405,949xe" filled="true" fillcolor="#000000" stroked="false">
              <v:path arrowok="t"/>
              <v:fill opacity="39321f" type="solid"/>
            </v:shape>
            <v:line style="position:absolute" from="6405,949" to="6405,1019" stroked="true" strokeweight="1.198371pt" strokecolor="#000000">
              <v:stroke dashstyle="solid"/>
            </v:line>
            <v:rect style="position:absolute;left:5974;top:513;width:360;height:436" filled="true" fillcolor="#ffccff" stroked="false">
              <v:fill type="solid"/>
            </v:rect>
            <v:shape style="position:absolute;left:4176;top:525;width:1439;height:424" coordorigin="4176,526" coordsize="1439,424" path="m4176,526l4176,949m4536,526l4536,949m4895,526l4895,949m5255,526l5255,949m5614,526l5614,949e" filled="false" stroked="true" strokeweight=".237401pt" strokecolor="#000000">
              <v:path arrowok="t"/>
              <v:stroke dashstyle="solid"/>
            </v:shape>
            <v:shape style="position:absolute;left:6405;top:583;width:2517;height:436" coordorigin="6405,584" coordsize="2517,436" path="m8922,584l6405,584,6405,949,6405,1019,8922,1019,8922,949,8922,584xe" filled="true" fillcolor="#000000" stroked="false">
              <v:path arrowok="t"/>
              <v:fill opacity="39321f" type="solid"/>
            </v:shape>
            <v:line style="position:absolute" from="8850,584" to="8922,584" stroked="true" strokeweight="1.176530pt" strokecolor="#000000">
              <v:stroke dashstyle="solid"/>
            </v:line>
            <v:shape style="position:absolute;left:8921;top:583;width:2;height:436" coordorigin="8922,584" coordsize="0,436" path="m8922,1019l8922,1019,8922,584e" filled="false" stroked="true" strokeweight="1.198369pt" strokecolor="#000000">
              <v:path arrowok="t"/>
              <v:stroke dashstyle="solid"/>
            </v:shape>
            <v:rect style="position:absolute;left:6333;top:513;width:2517;height:436" filled="true" fillcolor="#ffcc66" stroked="false">
              <v:fill type="solid"/>
            </v:rect>
            <v:rect style="position:absolute;left:6333;top:513;width:2517;height:436" filled="false" stroked="true" strokeweight="1.176306pt" strokecolor="#000000">
              <v:stroke dashstyle="solid"/>
            </v:rect>
            <v:shape style="position:absolute;left:6693;top:525;width:2158;height:424" coordorigin="6693,526" coordsize="2158,424" path="m6693,526l6693,949m7053,526l7053,949m7412,526l7412,949m7772,526l7772,949m8131,526l8131,949m8491,526l8491,949m8850,526l8850,949e" filled="false" stroked="true" strokeweight=".237401pt" strokecolor="#000000">
              <v:path arrowok="t"/>
              <v:stroke dashstyle="solid"/>
            </v:shape>
            <v:shape style="position:absolute;left:3840;top:249;width:260;height:261" type="#_x0000_t202" filled="false" stroked="false">
              <v:textbox inset="0,0,0,0">
                <w:txbxContent>
                  <w:p>
                    <w:pPr>
                      <w:spacing w:line="259" w:lineRule="exact" w:before="0"/>
                      <w:ind w:left="0" w:right="0" w:firstLine="0"/>
                      <w:jc w:val="left"/>
                      <w:rPr>
                        <w:b/>
                        <w:sz w:val="23"/>
                      </w:rPr>
                    </w:pPr>
                    <w:r>
                      <w:rPr>
                        <w:b/>
                        <w:w w:val="105"/>
                        <w:sz w:val="23"/>
                      </w:rPr>
                      <w:t>13</w:t>
                    </w:r>
                  </w:p>
                </w:txbxContent>
              </v:textbox>
              <w10:wrap type="none"/>
            </v:shape>
            <v:shape style="position:absolute;left:5698;top:249;width:859;height:261" type="#_x0000_t202" filled="false" stroked="false">
              <v:textbox inset="0,0,0,0">
                <w:txbxContent>
                  <w:p>
                    <w:pPr>
                      <w:tabs>
                        <w:tab w:pos="359" w:val="left" w:leader="none"/>
                        <w:tab w:pos="718" w:val="left" w:leader="none"/>
                      </w:tabs>
                      <w:spacing w:line="259" w:lineRule="exact" w:before="0"/>
                      <w:ind w:left="0" w:right="0" w:firstLine="0"/>
                      <w:jc w:val="left"/>
                      <w:rPr>
                        <w:b/>
                        <w:sz w:val="23"/>
                      </w:rPr>
                    </w:pPr>
                    <w:r>
                      <w:rPr>
                        <w:b/>
                        <w:w w:val="105"/>
                        <w:sz w:val="23"/>
                      </w:rPr>
                      <w:t>8</w:t>
                      <w:tab/>
                      <w:t>7</w:t>
                      <w:tab/>
                      <w:t>6</w:t>
                    </w:r>
                  </w:p>
                </w:txbxContent>
              </v:textbox>
              <w10:wrap type="none"/>
            </v:shape>
            <v:shape style="position:absolute;left:8646;top:249;width:140;height:261" type="#_x0000_t202" filled="false" stroked="false">
              <v:textbox inset="0,0,0,0">
                <w:txbxContent>
                  <w:p>
                    <w:pPr>
                      <w:spacing w:line="259" w:lineRule="exact" w:before="0"/>
                      <w:ind w:left="0" w:right="0" w:firstLine="0"/>
                      <w:jc w:val="left"/>
                      <w:rPr>
                        <w:b/>
                        <w:sz w:val="23"/>
                      </w:rPr>
                    </w:pPr>
                    <w:r>
                      <w:rPr>
                        <w:b/>
                        <w:w w:val="104"/>
                        <w:sz w:val="23"/>
                      </w:rPr>
                      <w:t>0</w:t>
                    </w:r>
                  </w:p>
                </w:txbxContent>
              </v:textbox>
              <w10:wrap type="none"/>
            </v:shape>
            <v:shape style="position:absolute;left:4454;top:602;width:886;height:261" type="#_x0000_t202" filled="false" stroked="false">
              <v:textbox inset="0,0,0,0">
                <w:txbxContent>
                  <w:p>
                    <w:pPr>
                      <w:spacing w:line="259" w:lineRule="exact" w:before="0"/>
                      <w:ind w:left="0" w:right="0" w:firstLine="0"/>
                      <w:jc w:val="left"/>
                      <w:rPr>
                        <w:b/>
                        <w:sz w:val="23"/>
                      </w:rPr>
                    </w:pPr>
                    <w:r>
                      <w:rPr>
                        <w:b/>
                        <w:w w:val="105"/>
                        <w:sz w:val="23"/>
                      </w:rPr>
                      <w:t>OPCOD</w:t>
                    </w:r>
                  </w:p>
                </w:txbxContent>
              </v:textbox>
              <w10:wrap type="none"/>
            </v:shape>
            <v:shape style="position:absolute;left:7773;top:524;width:355;height:413" type="#_x0000_t202" filled="false" stroked="false">
              <v:textbox inset="0,0,0,0">
                <w:txbxContent>
                  <w:p>
                    <w:pPr>
                      <w:spacing w:before="72"/>
                      <w:ind w:left="-31" w:right="0" w:firstLine="0"/>
                      <w:jc w:val="left"/>
                      <w:rPr>
                        <w:b/>
                        <w:sz w:val="23"/>
                      </w:rPr>
                    </w:pPr>
                    <w:r>
                      <w:rPr>
                        <w:b/>
                        <w:w w:val="105"/>
                        <w:sz w:val="23"/>
                      </w:rPr>
                      <w:t>#)</w:t>
                    </w:r>
                  </w:p>
                </w:txbxContent>
              </v:textbox>
              <w10:wrap type="none"/>
            </v:shape>
            <v:shape style="position:absolute;left:7414;top:524;width:355;height:413" type="#_x0000_t202" filled="false" stroked="false">
              <v:textbox inset="0,0,0,0">
                <w:txbxContent>
                  <w:p>
                    <w:pPr>
                      <w:spacing w:before="72"/>
                      <w:ind w:left="9" w:right="0" w:firstLine="0"/>
                      <w:jc w:val="left"/>
                      <w:rPr>
                        <w:b/>
                        <w:sz w:val="23"/>
                      </w:rPr>
                    </w:pPr>
                    <w:r>
                      <w:rPr>
                        <w:b/>
                        <w:w w:val="105"/>
                        <w:sz w:val="23"/>
                      </w:rPr>
                      <w:t>LE</w:t>
                    </w:r>
                  </w:p>
                </w:txbxContent>
              </v:textbox>
              <w10:wrap type="none"/>
            </v:shape>
            <v:shape style="position:absolute;left:7054;top:524;width:355;height:413" type="#_x0000_t202" filled="false" stroked="false">
              <v:textbox inset="0,0,0,0">
                <w:txbxContent>
                  <w:p>
                    <w:pPr>
                      <w:spacing w:before="72"/>
                      <w:ind w:left="-31" w:right="-15" w:firstLine="0"/>
                      <w:jc w:val="left"/>
                      <w:rPr>
                        <w:b/>
                        <w:sz w:val="23"/>
                      </w:rPr>
                    </w:pPr>
                    <w:r>
                      <w:rPr>
                        <w:b/>
                        <w:sz w:val="23"/>
                      </w:rPr>
                      <w:t>f(FI</w:t>
                    </w:r>
                  </w:p>
                </w:txbxContent>
              </v:textbox>
              <w10:wrap type="none"/>
            </v:shape>
            <v:shape style="position:absolute;left:5973;top:513;width:360;height:436" type="#_x0000_t202" filled="false" stroked="true" strokeweight="1.189375pt" strokecolor="#000000">
              <v:textbox inset="0,0,0,0">
                <w:txbxContent>
                  <w:p>
                    <w:pPr>
                      <w:spacing w:before="72"/>
                      <w:ind w:left="65" w:right="0" w:firstLine="0"/>
                      <w:jc w:val="left"/>
                      <w:rPr>
                        <w:b/>
                        <w:sz w:val="23"/>
                      </w:rPr>
                    </w:pPr>
                    <w:r>
                      <w:rPr>
                        <w:b/>
                        <w:w w:val="104"/>
                        <w:sz w:val="23"/>
                      </w:rPr>
                      <w:t>d</w:t>
                    </w:r>
                  </w:p>
                </w:txbxContent>
              </v:textbox>
              <v:stroke dashstyle="solid"/>
              <w10:wrap type="none"/>
            </v:shape>
            <v:shape style="position:absolute;left:5257;top:524;width:355;height:413" type="#_x0000_t202" filled="false" stroked="false">
              <v:textbox inset="0,0,0,0">
                <w:txbxContent>
                  <w:p>
                    <w:pPr>
                      <w:spacing w:before="72"/>
                      <w:ind w:left="62" w:right="0" w:firstLine="0"/>
                      <w:jc w:val="left"/>
                      <w:rPr>
                        <w:b/>
                        <w:sz w:val="23"/>
                      </w:rPr>
                    </w:pPr>
                    <w:r>
                      <w:rPr>
                        <w:b/>
                        <w:w w:val="104"/>
                        <w:sz w:val="23"/>
                      </w:rPr>
                      <w:t>E</w:t>
                    </w:r>
                  </w:p>
                </w:txbxContent>
              </v:textbox>
              <w10:wrap type="none"/>
            </v:shape>
            <w10:wrap type="topAndBottom"/>
          </v:group>
        </w:pict>
      </w:r>
      <w:r>
        <w:rPr/>
        <w:pict>
          <v:group style="position:absolute;margin-left:191.429123pt;margin-top:68.644531pt;width:254.1pt;height:39.35pt;mso-position-horizontal-relative:page;mso-position-vertical-relative:paragraph;z-index:-15661568;mso-wrap-distance-left:0;mso-wrap-distance-right:0" coordorigin="3829,1373" coordsize="5082,787">
            <v:shape style="position:absolute;left:3911;top:1708;width:1425;height:439" coordorigin="3912,1709" coordsize="1425,439" path="m5336,2076l5265,2076,5265,1709,3912,1709,3912,2076,3912,2147,5336,2147,5336,2076xe" filled="true" fillcolor="#000000" stroked="false">
              <v:path arrowok="t"/>
              <v:fill opacity="39321f" type="solid"/>
            </v:shape>
            <v:shape style="position:absolute;left:3911;top:2147;width:1425;height:2" coordorigin="3912,2147" coordsize="1425,0" path="m3912,2147l5336,2147,5336,2147m3912,2147l3912,2147e" filled="false" stroked="true" strokeweight="1.184803pt" strokecolor="#000000">
              <v:path arrowok="t"/>
              <v:stroke dashstyle="solid"/>
            </v:shape>
            <v:line style="position:absolute" from="5336,2076" to="5336,2147" stroked="true" strokeweight="1.187354pt" strokecolor="#000000">
              <v:stroke dashstyle="solid"/>
            </v:line>
            <v:rect style="position:absolute;left:3840;top:1638;width:1425;height:439" filled="true" fillcolor="#92d050" stroked="false">
              <v:fill type="solid"/>
            </v:rect>
            <v:rect style="position:absolute;left:3840;top:1638;width:1425;height:439" filled="false" stroked="true" strokeweight="1.182699pt" strokecolor="#000000">
              <v:stroke dashstyle="solid"/>
            </v:rect>
            <v:shape style="position:absolute;left:5336;top:1708;width:1069;height:439" coordorigin="5336,1709" coordsize="1069,439" path="m6405,2076l6334,2076,6334,1709,5336,1709,5336,2076,5336,2147,6405,2147,6405,2076xe" filled="true" fillcolor="#000000" stroked="false">
              <v:path arrowok="t"/>
              <v:fill opacity="39321f" type="solid"/>
            </v:shape>
            <v:shape style="position:absolute;left:5336;top:2147;width:1069;height:2" coordorigin="5336,2147" coordsize="1069,0" path="m5336,2147l6405,2147,6405,2147m5336,2147l5336,2147e" filled="false" stroked="true" strokeweight="1.184803pt" strokecolor="#000000">
              <v:path arrowok="t"/>
              <v:stroke dashstyle="solid"/>
            </v:shape>
            <v:line style="position:absolute" from="6405,2076" to="6405,2147" stroked="true" strokeweight="1.187356pt" strokecolor="#000000">
              <v:stroke dashstyle="solid"/>
            </v:line>
            <v:rect style="position:absolute;left:5265;top:1638;width:1069;height:439" filled="true" fillcolor="#ffccff" stroked="false">
              <v:fill type="solid"/>
            </v:rect>
            <v:rect style="position:absolute;left:5265;top:1638;width:1069;height:439" filled="false" stroked="true" strokeweight="1.182992pt" strokecolor="#000000">
              <v:stroke dashstyle="solid"/>
            </v:rect>
            <v:shape style="position:absolute;left:4195;top:1654;width:1425;height:429" coordorigin="4195,1655" coordsize="1425,429" path="m4195,1655l4195,2083m4551,1655l4551,2083m4908,1655l4908,2083m5264,1655l5264,2083m5620,1655l5620,2083e" filled="false" stroked="true" strokeweight=".236961pt" strokecolor="#000000">
              <v:path arrowok="t"/>
              <v:stroke dashstyle="solid"/>
            </v:shape>
            <v:shape style="position:absolute;left:6404;top:1708;width:2494;height:439" coordorigin="6405,1709" coordsize="2494,439" path="m8898,1709l6405,1709,6405,2076,6405,2147,8898,2147,8898,2076,8898,1709xe" filled="true" fillcolor="#000000" stroked="false">
              <v:path arrowok="t"/>
              <v:fill opacity="39321f" type="solid"/>
            </v:shape>
            <v:shape style="position:absolute;left:6404;top:1708;width:2494;height:439" coordorigin="6405,1709" coordsize="2494,439" path="m6405,2147l8898,2147,8898,2147m6405,2147l6405,2147m8898,2147l8898,1709,8898,1709e" filled="false" stroked="true" strokeweight="1.184803pt" strokecolor="#000000">
              <v:path arrowok="t"/>
              <v:stroke dashstyle="solid"/>
            </v:shape>
            <v:rect style="position:absolute;left:6333;top:1638;width:2494;height:439" filled="true" fillcolor="#ffcc66" stroked="false">
              <v:fill type="solid"/>
            </v:rect>
            <v:rect style="position:absolute;left:6333;top:1638;width:2494;height:439" filled="false" stroked="true" strokeweight="1.182412pt" strokecolor="#000000">
              <v:stroke dashstyle="solid"/>
            </v:rect>
            <v:shape style="position:absolute;left:5976;top:1654;width:2850;height:429" coordorigin="5976,1655" coordsize="2850,429" path="m6689,1655l6689,2083m7045,1655l7045,2083m7401,1655l7401,2083m7757,1655l7757,2083m8113,1655l8113,2083m8470,1655l8470,2083m8826,1655l8826,2083m5976,1655l5976,2083e" filled="false" stroked="true" strokeweight=".236961pt" strokecolor="#000000">
              <v:path arrowok="t"/>
              <v:stroke dashstyle="solid"/>
            </v:shape>
            <v:shape style="position:absolute;left:3864;top:1372;width:258;height:262" type="#_x0000_t202" filled="false" stroked="false">
              <v:textbox inset="0,0,0,0">
                <w:txbxContent>
                  <w:p>
                    <w:pPr>
                      <w:spacing w:line="260" w:lineRule="exact" w:before="0"/>
                      <w:ind w:left="0" w:right="0" w:firstLine="0"/>
                      <w:jc w:val="left"/>
                      <w:rPr>
                        <w:b/>
                        <w:sz w:val="23"/>
                      </w:rPr>
                    </w:pPr>
                    <w:r>
                      <w:rPr>
                        <w:b/>
                        <w:w w:val="105"/>
                        <w:sz w:val="23"/>
                      </w:rPr>
                      <w:t>13</w:t>
                    </w:r>
                  </w:p>
                </w:txbxContent>
              </v:textbox>
              <w10:wrap type="none"/>
            </v:shape>
            <v:shape style="position:absolute;left:5004;top:1372;width:1552;height:262" type="#_x0000_t202" filled="false" stroked="false">
              <v:textbox inset="0,0,0,0">
                <w:txbxContent>
                  <w:p>
                    <w:pPr>
                      <w:tabs>
                        <w:tab w:pos="700" w:val="left" w:leader="none"/>
                        <w:tab w:pos="1056" w:val="left" w:leader="none"/>
                        <w:tab w:pos="1412" w:val="left" w:leader="none"/>
                      </w:tabs>
                      <w:spacing w:line="260" w:lineRule="exact" w:before="0"/>
                      <w:ind w:left="0" w:right="0" w:firstLine="0"/>
                      <w:jc w:val="left"/>
                      <w:rPr>
                        <w:b/>
                        <w:sz w:val="23"/>
                      </w:rPr>
                    </w:pPr>
                    <w:r>
                      <w:rPr>
                        <w:b/>
                        <w:w w:val="105"/>
                        <w:sz w:val="23"/>
                      </w:rPr>
                      <w:t>10</w:t>
                    </w:r>
                    <w:r>
                      <w:rPr>
                        <w:b/>
                        <w:spacing w:val="42"/>
                        <w:w w:val="105"/>
                        <w:sz w:val="23"/>
                      </w:rPr>
                      <w:t> </w:t>
                    </w:r>
                    <w:r>
                      <w:rPr>
                        <w:b/>
                        <w:w w:val="105"/>
                        <w:sz w:val="23"/>
                      </w:rPr>
                      <w:t>9</w:t>
                      <w:tab/>
                      <w:t>8</w:t>
                      <w:tab/>
                      <w:t>7</w:t>
                      <w:tab/>
                      <w:t>6</w:t>
                    </w:r>
                  </w:p>
                </w:txbxContent>
              </v:textbox>
              <w10:wrap type="none"/>
            </v:shape>
            <v:shape style="position:absolute;left:8625;top:1372;width:139;height:262" type="#_x0000_t202" filled="false" stroked="false">
              <v:textbox inset="0,0,0,0">
                <w:txbxContent>
                  <w:p>
                    <w:pPr>
                      <w:spacing w:line="260" w:lineRule="exact" w:before="0"/>
                      <w:ind w:left="0" w:right="0" w:firstLine="0"/>
                      <w:jc w:val="left"/>
                      <w:rPr>
                        <w:b/>
                        <w:sz w:val="23"/>
                      </w:rPr>
                    </w:pPr>
                    <w:r>
                      <w:rPr>
                        <w:b/>
                        <w:w w:val="103"/>
                        <w:sz w:val="23"/>
                      </w:rPr>
                      <w:t>0</w:t>
                    </w:r>
                  </w:p>
                </w:txbxContent>
              </v:textbox>
              <w10:wrap type="none"/>
            </v:shape>
            <v:shape style="position:absolute;left:4116;top:1727;width:878;height:262" type="#_x0000_t202" filled="false" stroked="false">
              <v:textbox inset="0,0,0,0">
                <w:txbxContent>
                  <w:p>
                    <w:pPr>
                      <w:spacing w:line="260" w:lineRule="exact" w:before="0"/>
                      <w:ind w:left="0" w:right="0" w:firstLine="0"/>
                      <w:jc w:val="left"/>
                      <w:rPr>
                        <w:b/>
                        <w:sz w:val="23"/>
                      </w:rPr>
                    </w:pPr>
                    <w:r>
                      <w:rPr>
                        <w:b/>
                        <w:sz w:val="23"/>
                      </w:rPr>
                      <w:t>OPCOD</w:t>
                    </w:r>
                  </w:p>
                </w:txbxContent>
              </v:textbox>
              <w10:wrap type="none"/>
            </v:shape>
            <v:shape style="position:absolute;left:7759;top:1649;width:352;height:415" type="#_x0000_t202" filled="false" stroked="false">
              <v:textbox inset="0,0,0,0">
                <w:txbxContent>
                  <w:p>
                    <w:pPr>
                      <w:spacing w:before="73"/>
                      <w:ind w:left="-29" w:right="0" w:firstLine="0"/>
                      <w:jc w:val="left"/>
                      <w:rPr>
                        <w:b/>
                        <w:sz w:val="23"/>
                      </w:rPr>
                    </w:pPr>
                    <w:r>
                      <w:rPr>
                        <w:b/>
                        <w:w w:val="105"/>
                        <w:sz w:val="23"/>
                      </w:rPr>
                      <w:t>#)</w:t>
                    </w:r>
                  </w:p>
                </w:txbxContent>
              </v:textbox>
              <w10:wrap type="none"/>
            </v:shape>
            <v:shape style="position:absolute;left:7403;top:1649;width:352;height:415" type="#_x0000_t202" filled="false" stroked="false">
              <v:textbox inset="0,0,0,0">
                <w:txbxContent>
                  <w:p>
                    <w:pPr>
                      <w:spacing w:before="73"/>
                      <w:ind w:left="10" w:right="0" w:firstLine="0"/>
                      <w:jc w:val="left"/>
                      <w:rPr>
                        <w:b/>
                        <w:sz w:val="23"/>
                      </w:rPr>
                    </w:pPr>
                    <w:r>
                      <w:rPr>
                        <w:b/>
                        <w:w w:val="105"/>
                        <w:sz w:val="23"/>
                      </w:rPr>
                      <w:t>LE</w:t>
                    </w:r>
                  </w:p>
                </w:txbxContent>
              </v:textbox>
              <w10:wrap type="none"/>
            </v:shape>
            <v:shape style="position:absolute;left:7047;top:1649;width:352;height:415" type="#_x0000_t202" filled="false" stroked="false">
              <v:textbox inset="0,0,0,0">
                <w:txbxContent>
                  <w:p>
                    <w:pPr>
                      <w:spacing w:before="73"/>
                      <w:ind w:left="-29" w:right="-29" w:firstLine="0"/>
                      <w:jc w:val="left"/>
                      <w:rPr>
                        <w:b/>
                        <w:sz w:val="23"/>
                      </w:rPr>
                    </w:pPr>
                    <w:r>
                      <w:rPr>
                        <w:b/>
                        <w:w w:val="105"/>
                        <w:sz w:val="23"/>
                      </w:rPr>
                      <w:t>f(FI</w:t>
                    </w:r>
                  </w:p>
                </w:txbxContent>
              </v:textbox>
              <w10:wrap type="none"/>
            </v:shape>
            <v:shape style="position:absolute;left:5978;top:1649;width:344;height:415" type="#_x0000_t202" filled="false" stroked="false">
              <v:textbox inset="0,0,0,0">
                <w:txbxContent>
                  <w:p>
                    <w:pPr>
                      <w:spacing w:before="73"/>
                      <w:ind w:left="25" w:right="0" w:firstLine="0"/>
                      <w:jc w:val="left"/>
                      <w:rPr>
                        <w:b/>
                        <w:sz w:val="23"/>
                      </w:rPr>
                    </w:pPr>
                    <w:r>
                      <w:rPr>
                        <w:b/>
                        <w:w w:val="103"/>
                        <w:sz w:val="23"/>
                      </w:rPr>
                      <w:t>)</w:t>
                    </w:r>
                  </w:p>
                </w:txbxContent>
              </v:textbox>
              <w10:wrap type="none"/>
            </v:shape>
            <v:shape style="position:absolute;left:5622;top:1649;width:352;height:415" type="#_x0000_t202" filled="false" stroked="false">
              <v:textbox inset="0,0,0,0">
                <w:txbxContent>
                  <w:p>
                    <w:pPr>
                      <w:spacing w:before="73"/>
                      <w:ind w:left="-28" w:right="-44" w:firstLine="0"/>
                      <w:jc w:val="left"/>
                      <w:rPr>
                        <w:b/>
                        <w:sz w:val="23"/>
                      </w:rPr>
                    </w:pPr>
                    <w:r>
                      <w:rPr>
                        <w:b/>
                        <w:w w:val="105"/>
                        <w:sz w:val="23"/>
                      </w:rPr>
                      <w:t>BIT</w:t>
                    </w:r>
                  </w:p>
                </w:txbxContent>
              </v:textbox>
              <w10:wrap type="none"/>
            </v:shape>
            <v:shape style="position:absolute;left:5277;top:1649;width:341;height:415" type="#_x0000_t202" filled="false" stroked="false">
              <v:textbox inset="0,0,0,0">
                <w:txbxContent>
                  <w:p>
                    <w:pPr>
                      <w:spacing w:before="73"/>
                      <w:ind w:left="0" w:right="20" w:firstLine="0"/>
                      <w:jc w:val="right"/>
                      <w:rPr>
                        <w:b/>
                        <w:sz w:val="23"/>
                      </w:rPr>
                    </w:pPr>
                    <w:r>
                      <w:rPr>
                        <w:b/>
                        <w:w w:val="103"/>
                        <w:sz w:val="23"/>
                      </w:rPr>
                      <w:t>(</w:t>
                    </w:r>
                  </w:p>
                </w:txbxContent>
              </v:textbox>
              <w10:wrap type="none"/>
            </v:shape>
            <v:shape style="position:absolute;left:4909;top:1649;width:344;height:415" type="#_x0000_t202" filled="false" stroked="false">
              <v:textbox inset="0,0,0,0">
                <w:txbxContent>
                  <w:p>
                    <w:pPr>
                      <w:spacing w:before="73"/>
                      <w:ind w:left="63" w:right="0" w:firstLine="0"/>
                      <w:jc w:val="left"/>
                      <w:rPr>
                        <w:b/>
                        <w:sz w:val="23"/>
                      </w:rPr>
                    </w:pPr>
                    <w:r>
                      <w:rPr>
                        <w:b/>
                        <w:w w:val="103"/>
                        <w:sz w:val="23"/>
                      </w:rPr>
                      <w:t>E</w:t>
                    </w:r>
                  </w:p>
                </w:txbxContent>
              </v:textbox>
              <w10:wrap type="none"/>
            </v:shape>
            <w10:wrap type="topAndBottom"/>
          </v:group>
        </w:pict>
      </w:r>
    </w:p>
    <w:p>
      <w:pPr>
        <w:pStyle w:val="BodyText"/>
        <w:spacing w:before="7"/>
        <w:rPr>
          <w:sz w:val="23"/>
        </w:rPr>
      </w:pPr>
    </w:p>
    <w:p>
      <w:pPr>
        <w:spacing w:after="0"/>
        <w:rPr>
          <w:sz w:val="23"/>
        </w:rPr>
        <w:sectPr>
          <w:headerReference w:type="even" r:id="rId109"/>
          <w:headerReference w:type="default" r:id="rId110"/>
          <w:footerReference w:type="even" r:id="rId111"/>
          <w:footerReference w:type="default" r:id="rId112"/>
          <w:pgSz w:w="11910" w:h="16840"/>
          <w:pgMar w:header="283" w:footer="491" w:top="640" w:bottom="680" w:left="740" w:right="0"/>
          <w:pgNumType w:start="24"/>
        </w:sectPr>
      </w:pPr>
    </w:p>
    <w:p>
      <w:pPr>
        <w:pStyle w:val="BodyText"/>
        <w:spacing w:before="8"/>
        <w:rPr>
          <w:sz w:val="5"/>
        </w:rPr>
      </w:pPr>
    </w:p>
    <w:p>
      <w:pPr>
        <w:pStyle w:val="BodyText"/>
        <w:ind w:left="3064"/>
        <w:rPr>
          <w:sz w:val="20"/>
        </w:rPr>
      </w:pPr>
      <w:r>
        <w:rPr>
          <w:sz w:val="20"/>
        </w:rPr>
        <w:pict>
          <v:group style="width:256.45pt;height:38.5pt;mso-position-horizontal-relative:char;mso-position-vertical-relative:line" coordorigin="0,0" coordsize="5129,770">
            <v:shape style="position:absolute;left:83;top:334;width:2158;height:436" coordorigin="84,334" coordsize="2158,436" path="m2241,699l2169,699,2169,334,84,334,84,699,84,770,2241,770,2241,699xe" filled="true" fillcolor="#000000" stroked="false">
              <v:path arrowok="t"/>
              <v:fill opacity="39321f" type="solid"/>
            </v:shape>
            <v:line style="position:absolute" from="2241,699" to="2241,770" stroked="true" strokeweight="1.203374pt" strokecolor="#000000">
              <v:stroke dashstyle="solid"/>
            </v:line>
            <v:rect style="position:absolute;left:11;top:263;width:2158;height:436" filled="true" fillcolor="#92d050" stroked="false">
              <v:fill type="solid"/>
            </v:rect>
            <v:rect style="position:absolute;left:11;top:263;width:2158;height:436" filled="false" stroked="true" strokeweight="1.176535pt" strokecolor="#000000">
              <v:stroke dashstyle="solid"/>
            </v:rect>
            <v:shape style="position:absolute;left:371;top:276;width:1439;height:424" coordorigin="371,276" coordsize="1439,424" path="m371,276l371,699m731,276l731,699m1090,276l1090,699m1450,276l1450,699m1809,276l1809,699e" filled="false" stroked="true" strokeweight=".237401pt" strokecolor="#000000">
              <v:path arrowok="t"/>
              <v:stroke dashstyle="solid"/>
            </v:shape>
            <v:shape style="position:absolute;left:2240;top:334;width:2877;height:436" coordorigin="2241,334" coordsize="2877,436" path="m5117,334l2241,334,2241,699,2241,770,5117,770,5117,699,5117,334xe" filled="true" fillcolor="#000000" stroked="false">
              <v:path arrowok="t"/>
              <v:fill opacity="39321f" type="solid"/>
            </v:shape>
            <v:line style="position:absolute" from="5045,334" to="5117,334" stroked="true" strokeweight="1.176563pt" strokecolor="#000000">
              <v:stroke dashstyle="solid"/>
            </v:line>
            <v:shape style="position:absolute;left:5116;top:334;width:2;height:436" coordorigin="5117,334" coordsize="0,436" path="m5117,770l5117,770,5117,334e" filled="false" stroked="true" strokeweight="1.198369pt" strokecolor="#000000">
              <v:path arrowok="t"/>
              <v:stroke dashstyle="solid"/>
            </v:shape>
            <v:rect style="position:absolute;left:2168;top:263;width:2877;height:436" filled="true" fillcolor="#97d0de" stroked="false">
              <v:fill type="solid"/>
            </v:rect>
            <v:rect style="position:absolute;left:2168;top:263;width:2877;height:436" filled="false" stroked="true" strokeweight="1.176154pt" strokecolor="#000000">
              <v:stroke dashstyle="solid"/>
            </v:rect>
            <v:shape style="position:absolute;left:2528;top:276;width:2517;height:424" coordorigin="2528,276" coordsize="2517,424" path="m2888,276l2888,699m3247,276l3247,699m3607,276l3607,699m3966,276l3966,699m4326,276l4326,699m4686,276l4686,699m5045,276l5045,699m2528,276l2528,699e" filled="false" stroked="true" strokeweight=".237401pt" strokecolor="#000000">
              <v:path arrowok="t"/>
              <v:stroke dashstyle="solid"/>
            </v:shape>
            <v:shape style="position:absolute;left:35;top:0;width:260;height:261" type="#_x0000_t202" filled="false" stroked="false">
              <v:textbox inset="0,0,0,0">
                <w:txbxContent>
                  <w:p>
                    <w:pPr>
                      <w:spacing w:line="259" w:lineRule="exact" w:before="0"/>
                      <w:ind w:left="0" w:right="0" w:firstLine="0"/>
                      <w:jc w:val="left"/>
                      <w:rPr>
                        <w:b/>
                        <w:sz w:val="23"/>
                      </w:rPr>
                    </w:pPr>
                    <w:r>
                      <w:rPr>
                        <w:b/>
                        <w:w w:val="105"/>
                        <w:sz w:val="23"/>
                      </w:rPr>
                      <w:t>13</w:t>
                    </w:r>
                  </w:p>
                </w:txbxContent>
              </v:textbox>
              <w10:wrap type="none"/>
            </v:shape>
            <v:shape style="position:absolute;left:1893;top:0;width:500;height:261" type="#_x0000_t202" filled="false" stroked="false">
              <v:textbox inset="0,0,0,0">
                <w:txbxContent>
                  <w:p>
                    <w:pPr>
                      <w:tabs>
                        <w:tab w:pos="359" w:val="left" w:leader="none"/>
                      </w:tabs>
                      <w:spacing w:line="259" w:lineRule="exact" w:before="0"/>
                      <w:ind w:left="0" w:right="0" w:firstLine="0"/>
                      <w:jc w:val="left"/>
                      <w:rPr>
                        <w:b/>
                        <w:sz w:val="23"/>
                      </w:rPr>
                    </w:pPr>
                    <w:r>
                      <w:rPr>
                        <w:b/>
                        <w:w w:val="105"/>
                        <w:sz w:val="23"/>
                      </w:rPr>
                      <w:t>8</w:t>
                      <w:tab/>
                      <w:t>7</w:t>
                    </w:r>
                  </w:p>
                </w:txbxContent>
              </v:textbox>
              <w10:wrap type="none"/>
            </v:shape>
            <v:shape style="position:absolute;left:4841;top:0;width:140;height:261" type="#_x0000_t202" filled="false" stroked="false">
              <v:textbox inset="0,0,0,0">
                <w:txbxContent>
                  <w:p>
                    <w:pPr>
                      <w:spacing w:line="259" w:lineRule="exact" w:before="0"/>
                      <w:ind w:left="0" w:right="0" w:firstLine="0"/>
                      <w:jc w:val="left"/>
                      <w:rPr>
                        <w:b/>
                        <w:sz w:val="23"/>
                      </w:rPr>
                    </w:pPr>
                    <w:r>
                      <w:rPr>
                        <w:b/>
                        <w:w w:val="104"/>
                        <w:sz w:val="23"/>
                      </w:rPr>
                      <w:t>0</w:t>
                    </w:r>
                  </w:p>
                </w:txbxContent>
              </v:textbox>
              <w10:wrap type="none"/>
            </v:shape>
            <v:shape style="position:absolute;left:649;top:352;width:886;height:261" type="#_x0000_t202" filled="false" stroked="false">
              <v:textbox inset="0,0,0,0">
                <w:txbxContent>
                  <w:p>
                    <w:pPr>
                      <w:spacing w:line="259" w:lineRule="exact" w:before="0"/>
                      <w:ind w:left="0" w:right="0" w:firstLine="0"/>
                      <w:jc w:val="left"/>
                      <w:rPr>
                        <w:b/>
                        <w:sz w:val="23"/>
                      </w:rPr>
                    </w:pPr>
                    <w:r>
                      <w:rPr>
                        <w:b/>
                        <w:w w:val="105"/>
                        <w:sz w:val="23"/>
                      </w:rPr>
                      <w:t>OPCOD</w:t>
                    </w:r>
                  </w:p>
                </w:txbxContent>
              </v:textbox>
              <w10:wrap type="none"/>
            </v:shape>
            <v:shape style="position:absolute;left:3968;top:275;width:355;height:413" type="#_x0000_t202" filled="false" stroked="false">
              <v:textbox inset="0,0,0,0">
                <w:txbxContent>
                  <w:p>
                    <w:pPr>
                      <w:spacing w:before="72"/>
                      <w:ind w:left="46" w:right="0" w:firstLine="0"/>
                      <w:jc w:val="left"/>
                      <w:rPr>
                        <w:b/>
                        <w:sz w:val="23"/>
                      </w:rPr>
                    </w:pPr>
                    <w:r>
                      <w:rPr>
                        <w:b/>
                        <w:w w:val="105"/>
                        <w:sz w:val="23"/>
                      </w:rPr>
                      <w:t>l)</w:t>
                    </w:r>
                  </w:p>
                </w:txbxContent>
              </v:textbox>
              <w10:wrap type="none"/>
            </v:shape>
            <v:shape style="position:absolute;left:3609;top:275;width:355;height:413" type="#_x0000_t202" filled="false" stroked="false">
              <v:textbox inset="0,0,0,0">
                <w:txbxContent>
                  <w:p>
                    <w:pPr>
                      <w:spacing w:before="72"/>
                      <w:ind w:left="-7" w:right="-58" w:firstLine="0"/>
                      <w:jc w:val="left"/>
                      <w:rPr>
                        <w:b/>
                        <w:sz w:val="23"/>
                      </w:rPr>
                    </w:pPr>
                    <w:r>
                      <w:rPr>
                        <w:b/>
                        <w:w w:val="105"/>
                        <w:sz w:val="23"/>
                      </w:rPr>
                      <w:t>tera</w:t>
                    </w:r>
                  </w:p>
                </w:txbxContent>
              </v:textbox>
              <w10:wrap type="none"/>
            </v:shape>
            <v:shape style="position:absolute;left:3249;top:275;width:355;height:413" type="#_x0000_t202" filled="false" stroked="false">
              <v:textbox inset="0,0,0,0">
                <w:txbxContent>
                  <w:p>
                    <w:pPr>
                      <w:spacing w:before="72"/>
                      <w:ind w:left="-54" w:right="0" w:firstLine="0"/>
                      <w:jc w:val="left"/>
                      <w:rPr>
                        <w:b/>
                        <w:sz w:val="23"/>
                      </w:rPr>
                    </w:pPr>
                    <w:r>
                      <w:rPr>
                        <w:b/>
                        <w:w w:val="105"/>
                        <w:sz w:val="23"/>
                      </w:rPr>
                      <w:t>k </w:t>
                    </w:r>
                    <w:r>
                      <w:rPr>
                        <w:b/>
                        <w:spacing w:val="-6"/>
                        <w:w w:val="105"/>
                        <w:sz w:val="23"/>
                      </w:rPr>
                      <w:t>(li</w:t>
                    </w:r>
                  </w:p>
                </w:txbxContent>
              </v:textbox>
              <w10:wrap type="none"/>
            </v:shape>
            <v:shape style="position:absolute;left:1452;top:275;width:355;height:413" type="#_x0000_t202" filled="false" stroked="false">
              <v:textbox inset="0,0,0,0">
                <w:txbxContent>
                  <w:p>
                    <w:pPr>
                      <w:spacing w:before="72"/>
                      <w:ind w:left="62" w:right="0" w:firstLine="0"/>
                      <w:jc w:val="left"/>
                      <w:rPr>
                        <w:b/>
                        <w:sz w:val="23"/>
                      </w:rPr>
                    </w:pPr>
                    <w:r>
                      <w:rPr>
                        <w:b/>
                        <w:w w:val="104"/>
                        <w:sz w:val="23"/>
                      </w:rPr>
                      <w:t>E</w:t>
                    </w:r>
                  </w:p>
                </w:txbxContent>
              </v:textbox>
              <w10:wrap type="none"/>
            </v:shape>
          </v:group>
        </w:pict>
      </w:r>
      <w:r>
        <w:rPr>
          <w:sz w:val="20"/>
        </w:rPr>
      </w:r>
    </w:p>
    <w:p>
      <w:pPr>
        <w:pStyle w:val="BodyText"/>
        <w:spacing w:before="4"/>
        <w:rPr>
          <w:sz w:val="19"/>
        </w:rPr>
      </w:pPr>
    </w:p>
    <w:p>
      <w:pPr>
        <w:tabs>
          <w:tab w:pos="788" w:val="left" w:leader="none"/>
          <w:tab w:pos="4790" w:val="left" w:leader="none"/>
        </w:tabs>
        <w:spacing w:before="95"/>
        <w:ind w:left="0" w:right="13" w:firstLine="0"/>
        <w:jc w:val="center"/>
        <w:rPr>
          <w:b/>
          <w:sz w:val="23"/>
        </w:rPr>
      </w:pPr>
      <w:r>
        <w:rPr/>
        <w:pict>
          <v:group style="position:absolute;margin-left:195.48288pt;margin-top:21.130524pt;width:250.9pt;height:23pt;mso-position-horizontal-relative:page;mso-position-vertical-relative:paragraph;z-index:-29639680" coordorigin="3910,423" coordsize="5018,460">
            <v:shape style="position:absolute;left:3909;top:434;width:1076;height:436" coordorigin="3910,434" coordsize="1076,436" path="m4985,800l4913,800,4913,434,3910,434,3910,800,3910,870,4985,870,4985,800xe" filled="true" fillcolor="#000000" stroked="false">
              <v:path arrowok="t"/>
              <v:fill opacity="39321f" type="solid"/>
            </v:shape>
            <v:shape style="position:absolute;left:3909;top:870;width:1076;height:2" coordorigin="3910,870" coordsize="1076,0" path="m3910,870l4985,870,4985,870m3910,870l3910,870e" filled="false" stroked="true" strokeweight="1.185162pt" strokecolor="#000000">
              <v:path arrowok="t"/>
              <v:stroke dashstyle="solid"/>
            </v:shape>
            <v:line style="position:absolute" from="4985,800" to="4985,870" stroked="true" strokeweight="1.19468pt" strokecolor="#000000">
              <v:stroke dashstyle="solid"/>
            </v:line>
            <v:shape style="position:absolute;left:4984;top:434;width:3943;height:436" coordorigin="4985,434" coordsize="3943,436" path="m8927,434l4985,434,4985,800,4985,870,8927,870,8927,800,8927,434xe" filled="true" fillcolor="#000000" stroked="false">
              <v:path arrowok="t"/>
              <v:fill opacity="39321f" type="solid"/>
            </v:shape>
            <v:shape style="position:absolute;left:4984;top:870;width:3943;height:2" coordorigin="4985,870" coordsize="3943,0" path="m4985,870l8927,870,8927,870e" filled="false" stroked="true" strokeweight="1.175644pt" strokecolor="#000000">
              <v:path arrowok="t"/>
              <v:stroke dashstyle="solid"/>
            </v:shape>
            <v:line style="position:absolute" from="8856,434" to="8927,434" stroked="true" strokeweight="1.176502pt" strokecolor="#000000">
              <v:stroke dashstyle="solid"/>
            </v:line>
            <v:shape style="position:absolute;left:4984;top:434;width:3943;height:436" coordorigin="4985,434" coordsize="3943,436" path="m4985,870l4985,870m8927,434l8927,434e" filled="false" stroked="true" strokeweight="1.185162pt" strokecolor="#000000">
              <v:path arrowok="t"/>
              <v:stroke dashstyle="solid"/>
            </v:shape>
            <w10:wrap type="none"/>
          </v:group>
        </w:pict>
      </w:r>
      <w:r>
        <w:rPr>
          <w:b/>
          <w:w w:val="105"/>
          <w:sz w:val="23"/>
        </w:rPr>
        <w:t>13</w:t>
        <w:tab/>
        <w:t>11</w:t>
      </w:r>
      <w:r>
        <w:rPr>
          <w:b/>
          <w:spacing w:val="56"/>
          <w:w w:val="105"/>
          <w:sz w:val="23"/>
        </w:rPr>
        <w:t> </w:t>
      </w:r>
      <w:r>
        <w:rPr>
          <w:b/>
          <w:w w:val="105"/>
          <w:sz w:val="23"/>
        </w:rPr>
        <w:t>10</w:t>
        <w:tab/>
        <w:t>0</w:t>
      </w:r>
    </w:p>
    <w:tbl>
      <w:tblPr>
        <w:tblW w:w="0" w:type="auto"/>
        <w:jc w:val="left"/>
        <w:tblInd w:w="311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58"/>
        <w:gridCol w:w="358"/>
        <w:gridCol w:w="358"/>
        <w:gridCol w:w="358"/>
        <w:gridCol w:w="358"/>
        <w:gridCol w:w="358"/>
        <w:gridCol w:w="358"/>
        <w:gridCol w:w="358"/>
        <w:gridCol w:w="358"/>
        <w:gridCol w:w="358"/>
        <w:gridCol w:w="358"/>
        <w:gridCol w:w="358"/>
        <w:gridCol w:w="358"/>
        <w:gridCol w:w="358"/>
      </w:tblGrid>
      <w:tr>
        <w:trPr>
          <w:trHeight w:val="405" w:hRule="atLeast"/>
        </w:trPr>
        <w:tc>
          <w:tcPr>
            <w:tcW w:w="358" w:type="dxa"/>
            <w:tcBorders>
              <w:right w:val="single" w:sz="2" w:space="0" w:color="000000"/>
            </w:tcBorders>
            <w:shd w:val="clear" w:color="auto" w:fill="92D050"/>
          </w:tcPr>
          <w:p>
            <w:pPr>
              <w:pStyle w:val="TableParagraph"/>
              <w:spacing w:before="62"/>
              <w:ind w:left="59" w:right="-58"/>
              <w:rPr>
                <w:b/>
                <w:sz w:val="23"/>
              </w:rPr>
            </w:pPr>
            <w:r>
              <w:rPr>
                <w:b/>
                <w:w w:val="105"/>
                <w:sz w:val="23"/>
              </w:rPr>
              <w:t>OP</w:t>
            </w:r>
          </w:p>
        </w:tc>
        <w:tc>
          <w:tcPr>
            <w:tcW w:w="358" w:type="dxa"/>
            <w:tcBorders>
              <w:left w:val="single" w:sz="2" w:space="0" w:color="000000"/>
              <w:right w:val="single" w:sz="2" w:space="0" w:color="000000"/>
            </w:tcBorders>
            <w:shd w:val="clear" w:color="auto" w:fill="92D050"/>
          </w:tcPr>
          <w:p>
            <w:pPr>
              <w:pStyle w:val="TableParagraph"/>
              <w:spacing w:before="62"/>
              <w:ind w:left="45" w:right="-58"/>
              <w:rPr>
                <w:b/>
                <w:sz w:val="23"/>
              </w:rPr>
            </w:pPr>
            <w:r>
              <w:rPr>
                <w:b/>
                <w:w w:val="105"/>
                <w:sz w:val="23"/>
              </w:rPr>
              <w:t>CO</w:t>
            </w:r>
          </w:p>
        </w:tc>
        <w:tc>
          <w:tcPr>
            <w:tcW w:w="358" w:type="dxa"/>
            <w:tcBorders>
              <w:left w:val="single" w:sz="2" w:space="0" w:color="000000"/>
            </w:tcBorders>
            <w:shd w:val="clear" w:color="auto" w:fill="92D050"/>
          </w:tcPr>
          <w:p>
            <w:pPr>
              <w:pStyle w:val="TableParagraph"/>
              <w:spacing w:before="62"/>
              <w:ind w:left="45" w:right="-44"/>
              <w:rPr>
                <w:b/>
                <w:sz w:val="23"/>
              </w:rPr>
            </w:pPr>
            <w:r>
              <w:rPr>
                <w:b/>
                <w:w w:val="105"/>
                <w:sz w:val="23"/>
              </w:rPr>
              <w:t>DE</w:t>
            </w:r>
          </w:p>
        </w:tc>
        <w:tc>
          <w:tcPr>
            <w:tcW w:w="358" w:type="dxa"/>
            <w:tcBorders>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right w:val="single" w:sz="2" w:space="0" w:color="000000"/>
            </w:tcBorders>
            <w:shd w:val="clear" w:color="auto" w:fill="97D0DE"/>
          </w:tcPr>
          <w:p>
            <w:pPr>
              <w:pStyle w:val="TableParagraph"/>
              <w:spacing w:before="62"/>
              <w:ind w:left="-38" w:right="-15"/>
              <w:rPr>
                <w:b/>
                <w:sz w:val="23"/>
              </w:rPr>
            </w:pPr>
            <w:r>
              <w:rPr>
                <w:b/>
                <w:w w:val="105"/>
                <w:sz w:val="23"/>
              </w:rPr>
              <w:t>k</w:t>
            </w:r>
            <w:r>
              <w:rPr>
                <w:b/>
                <w:spacing w:val="-2"/>
                <w:w w:val="105"/>
                <w:sz w:val="23"/>
              </w:rPr>
              <w:t> </w:t>
            </w:r>
            <w:r>
              <w:rPr>
                <w:b/>
                <w:spacing w:val="-7"/>
                <w:w w:val="105"/>
                <w:sz w:val="23"/>
              </w:rPr>
              <w:t>(li</w:t>
            </w:r>
          </w:p>
        </w:tc>
        <w:tc>
          <w:tcPr>
            <w:tcW w:w="358" w:type="dxa"/>
            <w:tcBorders>
              <w:left w:val="single" w:sz="2" w:space="0" w:color="000000"/>
              <w:right w:val="single" w:sz="2" w:space="0" w:color="000000"/>
            </w:tcBorders>
            <w:shd w:val="clear" w:color="auto" w:fill="97D0DE"/>
          </w:tcPr>
          <w:p>
            <w:pPr>
              <w:pStyle w:val="TableParagraph"/>
              <w:spacing w:before="62"/>
              <w:ind w:left="9" w:right="-72"/>
              <w:rPr>
                <w:b/>
                <w:sz w:val="23"/>
              </w:rPr>
            </w:pPr>
            <w:r>
              <w:rPr>
                <w:b/>
                <w:sz w:val="23"/>
              </w:rPr>
              <w:t>tera</w:t>
            </w:r>
          </w:p>
        </w:tc>
        <w:tc>
          <w:tcPr>
            <w:tcW w:w="358" w:type="dxa"/>
            <w:tcBorders>
              <w:left w:val="single" w:sz="2" w:space="0" w:color="000000"/>
              <w:right w:val="single" w:sz="2" w:space="0" w:color="000000"/>
            </w:tcBorders>
            <w:shd w:val="clear" w:color="auto" w:fill="97D0DE"/>
          </w:tcPr>
          <w:p>
            <w:pPr>
              <w:pStyle w:val="TableParagraph"/>
              <w:spacing w:before="62"/>
              <w:ind w:left="62"/>
              <w:rPr>
                <w:b/>
                <w:sz w:val="23"/>
              </w:rPr>
            </w:pPr>
            <w:r>
              <w:rPr>
                <w:b/>
                <w:w w:val="105"/>
                <w:sz w:val="23"/>
              </w:rPr>
              <w:t>l)</w:t>
            </w:r>
          </w:p>
        </w:tc>
        <w:tc>
          <w:tcPr>
            <w:tcW w:w="358" w:type="dxa"/>
            <w:tcBorders>
              <w:left w:val="single" w:sz="2" w:space="0" w:color="000000"/>
              <w:right w:val="single" w:sz="2" w:space="0" w:color="000000"/>
            </w:tcBorders>
            <w:shd w:val="clear" w:color="auto" w:fill="97D0DE"/>
          </w:tcPr>
          <w:p>
            <w:pPr>
              <w:pStyle w:val="TableParagraph"/>
              <w:rPr>
                <w:sz w:val="22"/>
              </w:rPr>
            </w:pPr>
          </w:p>
        </w:tc>
        <w:tc>
          <w:tcPr>
            <w:tcW w:w="358" w:type="dxa"/>
            <w:tcBorders>
              <w:left w:val="single" w:sz="2" w:space="0" w:color="000000"/>
            </w:tcBorders>
            <w:shd w:val="clear" w:color="auto" w:fill="97D0DE"/>
          </w:tcPr>
          <w:p>
            <w:pPr>
              <w:pStyle w:val="TableParagraph"/>
              <w:rPr>
                <w:sz w:val="22"/>
              </w:rPr>
            </w:pPr>
          </w:p>
        </w:tc>
      </w:tr>
    </w:tbl>
    <w:p>
      <w:pPr>
        <w:pStyle w:val="BodyText"/>
        <w:spacing w:before="6"/>
        <w:rPr>
          <w:b/>
          <w:sz w:val="16"/>
        </w:rPr>
      </w:pPr>
    </w:p>
    <w:p>
      <w:pPr>
        <w:spacing w:before="90"/>
        <w:ind w:left="4230" w:right="0" w:firstLine="0"/>
        <w:jc w:val="left"/>
        <w:rPr>
          <w:i/>
          <w:sz w:val="24"/>
        </w:rPr>
      </w:pPr>
      <w:r>
        <w:rPr>
          <w:i/>
          <w:sz w:val="24"/>
        </w:rPr>
        <w:t>Hình 3-1: Các dạng mã lệnh.</w:t>
      </w:r>
    </w:p>
    <w:p>
      <w:pPr>
        <w:pStyle w:val="BodyText"/>
        <w:spacing w:before="122"/>
        <w:ind w:left="1276"/>
      </w:pPr>
      <w:r>
        <w:rPr/>
        <w:t>Tác tố operand là dữ liệu mà lệnh sẽ xử lý.</w:t>
      </w:r>
    </w:p>
    <w:p>
      <w:pPr>
        <w:spacing w:before="118"/>
        <w:ind w:left="1276" w:right="0" w:firstLine="0"/>
        <w:jc w:val="left"/>
        <w:rPr>
          <w:i/>
          <w:sz w:val="24"/>
        </w:rPr>
      </w:pPr>
      <w:r>
        <w:rPr>
          <w:i/>
          <w:sz w:val="24"/>
        </w:rPr>
        <w:t>Bảng 3-1: Các tác tố:</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768"/>
        <w:gridCol w:w="8840"/>
      </w:tblGrid>
      <w:tr>
        <w:trPr>
          <w:trHeight w:val="552" w:hRule="atLeast"/>
        </w:trPr>
        <w:tc>
          <w:tcPr>
            <w:tcW w:w="538" w:type="dxa"/>
          </w:tcPr>
          <w:p>
            <w:pPr>
              <w:pStyle w:val="TableParagraph"/>
              <w:spacing w:line="273" w:lineRule="exact"/>
              <w:ind w:left="110"/>
              <w:rPr>
                <w:b/>
                <w:sz w:val="24"/>
              </w:rPr>
            </w:pPr>
            <w:r>
              <w:rPr>
                <w:b/>
                <w:sz w:val="24"/>
              </w:rPr>
              <w:t>TT</w:t>
            </w:r>
          </w:p>
        </w:tc>
        <w:tc>
          <w:tcPr>
            <w:tcW w:w="768" w:type="dxa"/>
          </w:tcPr>
          <w:p>
            <w:pPr>
              <w:pStyle w:val="TableParagraph"/>
              <w:spacing w:line="274" w:lineRule="exact" w:before="2"/>
              <w:ind w:left="110" w:right="241"/>
              <w:rPr>
                <w:b/>
                <w:sz w:val="24"/>
              </w:rPr>
            </w:pPr>
            <w:r>
              <w:rPr>
                <w:b/>
                <w:sz w:val="24"/>
              </w:rPr>
              <w:t>Tác tố</w:t>
            </w:r>
          </w:p>
        </w:tc>
        <w:tc>
          <w:tcPr>
            <w:tcW w:w="8840" w:type="dxa"/>
          </w:tcPr>
          <w:p>
            <w:pPr>
              <w:pStyle w:val="TableParagraph"/>
              <w:spacing w:line="273" w:lineRule="exact"/>
              <w:ind w:left="110"/>
              <w:rPr>
                <w:b/>
                <w:sz w:val="24"/>
              </w:rPr>
            </w:pPr>
            <w:r>
              <w:rPr>
                <w:b/>
                <w:sz w:val="24"/>
              </w:rPr>
              <w:t>Mô tả</w:t>
            </w:r>
          </w:p>
        </w:tc>
      </w:tr>
      <w:tr>
        <w:trPr>
          <w:trHeight w:val="273" w:hRule="atLeast"/>
        </w:trPr>
        <w:tc>
          <w:tcPr>
            <w:tcW w:w="538" w:type="dxa"/>
          </w:tcPr>
          <w:p>
            <w:pPr>
              <w:pStyle w:val="TableParagraph"/>
              <w:spacing w:line="253" w:lineRule="exact"/>
              <w:ind w:left="110"/>
              <w:rPr>
                <w:sz w:val="24"/>
              </w:rPr>
            </w:pPr>
            <w:r>
              <w:rPr>
                <w:sz w:val="24"/>
              </w:rPr>
              <w:t>1</w:t>
            </w:r>
          </w:p>
        </w:tc>
        <w:tc>
          <w:tcPr>
            <w:tcW w:w="768" w:type="dxa"/>
          </w:tcPr>
          <w:p>
            <w:pPr>
              <w:pStyle w:val="TableParagraph"/>
              <w:spacing w:line="253" w:lineRule="exact"/>
              <w:ind w:left="12"/>
              <w:jc w:val="center"/>
              <w:rPr>
                <w:sz w:val="24"/>
              </w:rPr>
            </w:pPr>
            <w:r>
              <w:rPr>
                <w:w w:val="99"/>
                <w:sz w:val="24"/>
              </w:rPr>
              <w:t>f</w:t>
            </w:r>
          </w:p>
        </w:tc>
        <w:tc>
          <w:tcPr>
            <w:tcW w:w="8840" w:type="dxa"/>
          </w:tcPr>
          <w:p>
            <w:pPr>
              <w:pStyle w:val="TableParagraph"/>
              <w:spacing w:line="253" w:lineRule="exact"/>
              <w:ind w:left="110"/>
              <w:rPr>
                <w:sz w:val="24"/>
              </w:rPr>
            </w:pPr>
            <w:r>
              <w:rPr>
                <w:sz w:val="24"/>
              </w:rPr>
              <w:t>Register file address (0×00 to 0×7F): là địa chỉ 7 bit của file thanh ghi 8 bit, của 1 bank.</w:t>
            </w:r>
          </w:p>
        </w:tc>
      </w:tr>
      <w:tr>
        <w:trPr>
          <w:trHeight w:val="277" w:hRule="atLeast"/>
        </w:trPr>
        <w:tc>
          <w:tcPr>
            <w:tcW w:w="538" w:type="dxa"/>
          </w:tcPr>
          <w:p>
            <w:pPr>
              <w:pStyle w:val="TableParagraph"/>
              <w:spacing w:line="258" w:lineRule="exact"/>
              <w:ind w:left="110"/>
              <w:rPr>
                <w:sz w:val="24"/>
              </w:rPr>
            </w:pPr>
            <w:r>
              <w:rPr>
                <w:sz w:val="24"/>
              </w:rPr>
              <w:t>2</w:t>
            </w:r>
          </w:p>
        </w:tc>
        <w:tc>
          <w:tcPr>
            <w:tcW w:w="768" w:type="dxa"/>
          </w:tcPr>
          <w:p>
            <w:pPr>
              <w:pStyle w:val="TableParagraph"/>
              <w:spacing w:line="258" w:lineRule="exact"/>
              <w:ind w:right="255"/>
              <w:jc w:val="right"/>
              <w:rPr>
                <w:sz w:val="24"/>
              </w:rPr>
            </w:pPr>
            <w:r>
              <w:rPr>
                <w:sz w:val="24"/>
              </w:rPr>
              <w:t>W</w:t>
            </w:r>
          </w:p>
        </w:tc>
        <w:tc>
          <w:tcPr>
            <w:tcW w:w="8840" w:type="dxa"/>
          </w:tcPr>
          <w:p>
            <w:pPr>
              <w:pStyle w:val="TableParagraph"/>
              <w:spacing w:line="258" w:lineRule="exact"/>
              <w:ind w:left="110"/>
              <w:rPr>
                <w:sz w:val="24"/>
              </w:rPr>
            </w:pPr>
            <w:r>
              <w:rPr>
                <w:sz w:val="24"/>
              </w:rPr>
              <w:t>Working register: Thanh ghi làm việc hay thanh ghi A.</w:t>
            </w:r>
          </w:p>
        </w:tc>
      </w:tr>
      <w:tr>
        <w:trPr>
          <w:trHeight w:val="273" w:hRule="atLeast"/>
        </w:trPr>
        <w:tc>
          <w:tcPr>
            <w:tcW w:w="538" w:type="dxa"/>
          </w:tcPr>
          <w:p>
            <w:pPr>
              <w:pStyle w:val="TableParagraph"/>
              <w:spacing w:line="253" w:lineRule="exact"/>
              <w:ind w:left="110"/>
              <w:rPr>
                <w:sz w:val="24"/>
              </w:rPr>
            </w:pPr>
            <w:r>
              <w:rPr>
                <w:sz w:val="24"/>
              </w:rPr>
              <w:t>3</w:t>
            </w:r>
          </w:p>
        </w:tc>
        <w:tc>
          <w:tcPr>
            <w:tcW w:w="768" w:type="dxa"/>
          </w:tcPr>
          <w:p>
            <w:pPr>
              <w:pStyle w:val="TableParagraph"/>
              <w:spacing w:line="253" w:lineRule="exact"/>
              <w:ind w:right="309"/>
              <w:jc w:val="right"/>
              <w:rPr>
                <w:sz w:val="24"/>
              </w:rPr>
            </w:pPr>
            <w:r>
              <w:rPr>
                <w:sz w:val="24"/>
              </w:rPr>
              <w:t>b</w:t>
            </w:r>
          </w:p>
        </w:tc>
        <w:tc>
          <w:tcPr>
            <w:tcW w:w="8840" w:type="dxa"/>
          </w:tcPr>
          <w:p>
            <w:pPr>
              <w:pStyle w:val="TableParagraph"/>
              <w:spacing w:line="253" w:lineRule="exact"/>
              <w:ind w:left="110"/>
              <w:rPr>
                <w:sz w:val="24"/>
              </w:rPr>
            </w:pPr>
            <w:r>
              <w:rPr>
                <w:sz w:val="24"/>
              </w:rPr>
              <w:t>Bit address within an 8-bit file register: là địa chỉ của 1 bit nằm trong thanh ghi file 8 bit</w:t>
            </w:r>
          </w:p>
        </w:tc>
      </w:tr>
      <w:tr>
        <w:trPr>
          <w:trHeight w:val="277" w:hRule="atLeast"/>
        </w:trPr>
        <w:tc>
          <w:tcPr>
            <w:tcW w:w="538" w:type="dxa"/>
          </w:tcPr>
          <w:p>
            <w:pPr>
              <w:pStyle w:val="TableParagraph"/>
              <w:spacing w:line="258" w:lineRule="exact"/>
              <w:ind w:left="110"/>
              <w:rPr>
                <w:sz w:val="24"/>
              </w:rPr>
            </w:pPr>
            <w:r>
              <w:rPr>
                <w:sz w:val="24"/>
              </w:rPr>
              <w:t>4</w:t>
            </w:r>
          </w:p>
        </w:tc>
        <w:tc>
          <w:tcPr>
            <w:tcW w:w="768" w:type="dxa"/>
          </w:tcPr>
          <w:p>
            <w:pPr>
              <w:pStyle w:val="TableParagraph"/>
              <w:spacing w:line="258" w:lineRule="exact"/>
              <w:ind w:right="309"/>
              <w:jc w:val="right"/>
              <w:rPr>
                <w:sz w:val="24"/>
              </w:rPr>
            </w:pPr>
            <w:r>
              <w:rPr>
                <w:sz w:val="24"/>
              </w:rPr>
              <w:t>k</w:t>
            </w:r>
          </w:p>
        </w:tc>
        <w:tc>
          <w:tcPr>
            <w:tcW w:w="8840" w:type="dxa"/>
          </w:tcPr>
          <w:p>
            <w:pPr>
              <w:pStyle w:val="TableParagraph"/>
              <w:spacing w:line="258" w:lineRule="exact"/>
              <w:ind w:left="110"/>
              <w:rPr>
                <w:sz w:val="24"/>
              </w:rPr>
            </w:pPr>
            <w:r>
              <w:rPr>
                <w:sz w:val="24"/>
              </w:rPr>
              <w:t>Literal field, constant data or label: Là hằng số hoặc địa chỉ của nhãn.</w:t>
            </w:r>
          </w:p>
        </w:tc>
      </w:tr>
      <w:tr>
        <w:trPr>
          <w:trHeight w:val="552" w:hRule="atLeast"/>
        </w:trPr>
        <w:tc>
          <w:tcPr>
            <w:tcW w:w="538" w:type="dxa"/>
          </w:tcPr>
          <w:p>
            <w:pPr>
              <w:pStyle w:val="TableParagraph"/>
              <w:spacing w:line="268" w:lineRule="exact"/>
              <w:ind w:left="110"/>
              <w:rPr>
                <w:sz w:val="24"/>
              </w:rPr>
            </w:pPr>
            <w:r>
              <w:rPr>
                <w:sz w:val="24"/>
              </w:rPr>
              <w:t>5</w:t>
            </w:r>
          </w:p>
        </w:tc>
        <w:tc>
          <w:tcPr>
            <w:tcW w:w="768" w:type="dxa"/>
          </w:tcPr>
          <w:p>
            <w:pPr>
              <w:pStyle w:val="TableParagraph"/>
              <w:spacing w:line="268" w:lineRule="exact"/>
              <w:ind w:right="309"/>
              <w:jc w:val="right"/>
              <w:rPr>
                <w:sz w:val="24"/>
              </w:rPr>
            </w:pPr>
            <w:r>
              <w:rPr>
                <w:sz w:val="24"/>
              </w:rPr>
              <w:t>d</w:t>
            </w:r>
          </w:p>
        </w:tc>
        <w:tc>
          <w:tcPr>
            <w:tcW w:w="8840" w:type="dxa"/>
          </w:tcPr>
          <w:p>
            <w:pPr>
              <w:pStyle w:val="TableParagraph"/>
              <w:spacing w:line="268" w:lineRule="exact"/>
              <w:ind w:left="110"/>
              <w:rPr>
                <w:sz w:val="24"/>
              </w:rPr>
            </w:pPr>
            <w:r>
              <w:rPr>
                <w:sz w:val="24"/>
              </w:rPr>
              <w:t>Destination select: lựa chọn nơi lưu dữ liệu: d=0 thì lưu vào W, d=1 thì lưu vào f, mặc</w:t>
            </w:r>
          </w:p>
          <w:p>
            <w:pPr>
              <w:pStyle w:val="TableParagraph"/>
              <w:spacing w:line="261" w:lineRule="exact" w:before="2"/>
              <w:ind w:left="110"/>
              <w:rPr>
                <w:sz w:val="24"/>
              </w:rPr>
            </w:pPr>
            <w:r>
              <w:rPr>
                <w:sz w:val="24"/>
              </w:rPr>
              <w:t>nhiên không ghi d trong lệnh thì tương ứng d=1.</w:t>
            </w:r>
          </w:p>
        </w:tc>
      </w:tr>
      <w:tr>
        <w:trPr>
          <w:trHeight w:val="277" w:hRule="atLeast"/>
        </w:trPr>
        <w:tc>
          <w:tcPr>
            <w:tcW w:w="538" w:type="dxa"/>
          </w:tcPr>
          <w:p>
            <w:pPr>
              <w:pStyle w:val="TableParagraph"/>
              <w:spacing w:line="258" w:lineRule="exact"/>
              <w:ind w:left="110"/>
              <w:rPr>
                <w:sz w:val="24"/>
              </w:rPr>
            </w:pPr>
            <w:r>
              <w:rPr>
                <w:sz w:val="24"/>
              </w:rPr>
              <w:t>6</w:t>
            </w:r>
          </w:p>
        </w:tc>
        <w:tc>
          <w:tcPr>
            <w:tcW w:w="768" w:type="dxa"/>
          </w:tcPr>
          <w:p>
            <w:pPr>
              <w:pStyle w:val="TableParagraph"/>
              <w:spacing w:line="258" w:lineRule="exact"/>
              <w:ind w:right="220"/>
              <w:jc w:val="right"/>
              <w:rPr>
                <w:sz w:val="24"/>
              </w:rPr>
            </w:pPr>
            <w:r>
              <w:rPr>
                <w:w w:val="95"/>
                <w:sz w:val="24"/>
              </w:rPr>
              <w:t>PC</w:t>
            </w:r>
          </w:p>
        </w:tc>
        <w:tc>
          <w:tcPr>
            <w:tcW w:w="8840" w:type="dxa"/>
          </w:tcPr>
          <w:p>
            <w:pPr>
              <w:pStyle w:val="TableParagraph"/>
              <w:spacing w:line="258" w:lineRule="exact"/>
              <w:ind w:left="110"/>
              <w:rPr>
                <w:sz w:val="24"/>
              </w:rPr>
            </w:pPr>
            <w:r>
              <w:rPr>
                <w:sz w:val="24"/>
              </w:rPr>
              <w:t>Program counter: bộ đếm chương trình.</w:t>
            </w:r>
          </w:p>
        </w:tc>
      </w:tr>
      <w:tr>
        <w:trPr>
          <w:trHeight w:val="273" w:hRule="atLeast"/>
        </w:trPr>
        <w:tc>
          <w:tcPr>
            <w:tcW w:w="538" w:type="dxa"/>
          </w:tcPr>
          <w:p>
            <w:pPr>
              <w:pStyle w:val="TableParagraph"/>
              <w:spacing w:line="253" w:lineRule="exact"/>
              <w:ind w:left="110"/>
              <w:rPr>
                <w:sz w:val="24"/>
              </w:rPr>
            </w:pPr>
            <w:r>
              <w:rPr>
                <w:sz w:val="24"/>
              </w:rPr>
              <w:t>7</w:t>
            </w:r>
          </w:p>
        </w:tc>
        <w:tc>
          <w:tcPr>
            <w:tcW w:w="768" w:type="dxa"/>
          </w:tcPr>
          <w:p>
            <w:pPr>
              <w:pStyle w:val="TableParagraph"/>
              <w:spacing w:line="253" w:lineRule="exact"/>
              <w:ind w:right="206"/>
              <w:jc w:val="right"/>
              <w:rPr>
                <w:sz w:val="24"/>
              </w:rPr>
            </w:pPr>
            <w:r>
              <w:rPr>
                <w:sz w:val="24"/>
              </w:rPr>
              <w:t>TO</w:t>
            </w:r>
          </w:p>
        </w:tc>
        <w:tc>
          <w:tcPr>
            <w:tcW w:w="8840" w:type="dxa"/>
          </w:tcPr>
          <w:p>
            <w:pPr>
              <w:pStyle w:val="TableParagraph"/>
              <w:spacing w:line="253" w:lineRule="exact"/>
              <w:ind w:left="110"/>
              <w:rPr>
                <w:sz w:val="24"/>
              </w:rPr>
            </w:pPr>
            <w:r>
              <w:rPr>
                <w:sz w:val="24"/>
              </w:rPr>
              <w:t>Time-out bit: bit báo thời gian đã hết.</w:t>
            </w:r>
          </w:p>
        </w:tc>
      </w:tr>
      <w:tr>
        <w:trPr>
          <w:trHeight w:val="278" w:hRule="atLeast"/>
        </w:trPr>
        <w:tc>
          <w:tcPr>
            <w:tcW w:w="538" w:type="dxa"/>
          </w:tcPr>
          <w:p>
            <w:pPr>
              <w:pStyle w:val="TableParagraph"/>
              <w:spacing w:line="258" w:lineRule="exact"/>
              <w:ind w:left="110"/>
              <w:rPr>
                <w:sz w:val="24"/>
              </w:rPr>
            </w:pPr>
            <w:r>
              <w:rPr>
                <w:sz w:val="24"/>
              </w:rPr>
              <w:t>8</w:t>
            </w:r>
          </w:p>
        </w:tc>
        <w:tc>
          <w:tcPr>
            <w:tcW w:w="768" w:type="dxa"/>
          </w:tcPr>
          <w:p>
            <w:pPr>
              <w:pStyle w:val="TableParagraph"/>
              <w:spacing w:line="258" w:lineRule="exact"/>
              <w:ind w:right="217"/>
              <w:jc w:val="right"/>
              <w:rPr>
                <w:sz w:val="24"/>
              </w:rPr>
            </w:pPr>
            <w:r>
              <w:rPr>
                <w:w w:val="95"/>
                <w:sz w:val="24"/>
              </w:rPr>
              <w:t>PD</w:t>
            </w:r>
          </w:p>
        </w:tc>
        <w:tc>
          <w:tcPr>
            <w:tcW w:w="8840" w:type="dxa"/>
          </w:tcPr>
          <w:p>
            <w:pPr>
              <w:pStyle w:val="TableParagraph"/>
              <w:spacing w:line="258" w:lineRule="exact"/>
              <w:ind w:left="110"/>
              <w:rPr>
                <w:sz w:val="24"/>
              </w:rPr>
            </w:pPr>
            <w:r>
              <w:rPr>
                <w:sz w:val="24"/>
              </w:rPr>
              <w:t>Power -down bit: bit báo CPU đang làm việc ở chế độ ngủ.</w:t>
            </w:r>
          </w:p>
        </w:tc>
      </w:tr>
    </w:tbl>
    <w:p>
      <w:pPr>
        <w:pStyle w:val="BodyText"/>
        <w:spacing w:line="237" w:lineRule="auto" w:before="52"/>
        <w:ind w:left="676" w:right="813" w:firstLine="566"/>
      </w:pPr>
      <w:r>
        <w:rPr>
          <w:b/>
          <w:i/>
        </w:rPr>
        <w:t>Với lệnh xử lý byte</w:t>
      </w:r>
      <w:r>
        <w:rPr/>
        <w:t>: thì 'f' đại diện cho file thanh ghi và 'd' đại diện cho hướng lưu dữ liệu: nếu 'd' bằng 0 thì dữ liệu sau khi xử lý lưu vào thanh ghi 'W', nếu 'd' bằng 1 thì dữ liệu sau khi xử lý lưu vào thanh ghi 'f'.</w:t>
      </w:r>
    </w:p>
    <w:p>
      <w:pPr>
        <w:spacing w:before="124"/>
        <w:ind w:left="1243" w:right="0" w:firstLine="0"/>
        <w:jc w:val="left"/>
        <w:rPr>
          <w:sz w:val="24"/>
        </w:rPr>
      </w:pPr>
      <w:r>
        <w:rPr>
          <w:b/>
          <w:i/>
          <w:sz w:val="24"/>
        </w:rPr>
        <w:t>Với lệnh xử lý bit</w:t>
      </w:r>
      <w:r>
        <w:rPr>
          <w:sz w:val="24"/>
        </w:rPr>
        <w:t>: thì 'b' đại diện cho bit nằm trong file thanh ghi 'f''.</w:t>
      </w:r>
    </w:p>
    <w:p>
      <w:pPr>
        <w:spacing w:before="122"/>
        <w:ind w:left="1243" w:right="0" w:firstLine="0"/>
        <w:jc w:val="left"/>
        <w:rPr>
          <w:sz w:val="24"/>
        </w:rPr>
      </w:pPr>
      <w:r>
        <w:rPr>
          <w:b/>
          <w:i/>
          <w:sz w:val="24"/>
        </w:rPr>
        <w:t>Với lệnh xử lý hằng số hoặc điều khiển</w:t>
      </w:r>
      <w:r>
        <w:rPr>
          <w:sz w:val="24"/>
        </w:rPr>
        <w:t>: thì 'k' đại diện cho hằng số 8 bit hoặc địa chỉ 11 bit.</w:t>
      </w:r>
    </w:p>
    <w:p>
      <w:pPr>
        <w:pStyle w:val="BodyText"/>
        <w:spacing w:before="118"/>
        <w:ind w:left="676" w:right="668" w:firstLine="566"/>
      </w:pPr>
      <w:r>
        <w:rPr/>
        <w:t>Một chu kỳ lệnh gồm 4 chu kỳ dao động, nếu sử dụng thạch anh có tần số 4MHz thì thời gian thực hiện mỗi lệnh là 1µs. Hầu hết các lệnh thực hiện mất 1 chu kỳ lệnh, ngoại trừ lệnh kiểm tra điều kiện đúng sai hoặc lệnh làm thay đổi giá trị của thanh ghi PC thì thực hiện mất 2 chu kỳ máy.</w:t>
      </w:r>
    </w:p>
    <w:p>
      <w:pPr>
        <w:pStyle w:val="Heading4"/>
        <w:numPr>
          <w:ilvl w:val="1"/>
          <w:numId w:val="19"/>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KHẢO SÁT TẬP LỆNH TÓM TẮT VI ĐIỀU KHIỂN PIC</w:t>
      </w:r>
      <w:r>
        <w:rPr>
          <w:spacing w:val="-19"/>
          <w:shd w:fill="FFFF99" w:color="auto" w:val="clear"/>
        </w:rPr>
        <w:t> </w:t>
      </w:r>
      <w:r>
        <w:rPr>
          <w:shd w:fill="FFFF99" w:color="auto" w:val="clear"/>
        </w:rPr>
        <w:t>16F887</w:t>
        <w:tab/>
      </w:r>
    </w:p>
    <w:p>
      <w:pPr>
        <w:spacing w:before="170"/>
        <w:ind w:left="1243" w:right="0" w:firstLine="0"/>
        <w:jc w:val="left"/>
        <w:rPr>
          <w:i/>
          <w:sz w:val="24"/>
        </w:rPr>
      </w:pPr>
      <w:r>
        <w:rPr>
          <w:i/>
          <w:sz w:val="24"/>
        </w:rPr>
        <w:t>Bảng 3-2: Tóm tắt tập lệnh của PIC:</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1709"/>
        <w:gridCol w:w="2914"/>
        <w:gridCol w:w="969"/>
        <w:gridCol w:w="2064"/>
        <w:gridCol w:w="1948"/>
      </w:tblGrid>
      <w:tr>
        <w:trPr>
          <w:trHeight w:val="393" w:hRule="atLeast"/>
        </w:trPr>
        <w:tc>
          <w:tcPr>
            <w:tcW w:w="10142" w:type="dxa"/>
            <w:gridSpan w:val="6"/>
          </w:tcPr>
          <w:p>
            <w:pPr>
              <w:pStyle w:val="TableParagraph"/>
              <w:spacing w:line="273" w:lineRule="exact"/>
              <w:ind w:left="2764" w:right="2758"/>
              <w:jc w:val="center"/>
              <w:rPr>
                <w:b/>
                <w:sz w:val="24"/>
              </w:rPr>
            </w:pPr>
            <w:r>
              <w:rPr>
                <w:b/>
                <w:sz w:val="24"/>
              </w:rPr>
              <w:t>Nhóm lệnh xử lý byte giữa thanh ghi W với f</w:t>
            </w:r>
          </w:p>
        </w:tc>
      </w:tr>
      <w:tr>
        <w:trPr>
          <w:trHeight w:val="676" w:hRule="atLeast"/>
        </w:trPr>
        <w:tc>
          <w:tcPr>
            <w:tcW w:w="538" w:type="dxa"/>
          </w:tcPr>
          <w:p>
            <w:pPr>
              <w:pStyle w:val="TableParagraph"/>
              <w:spacing w:before="1"/>
              <w:ind w:left="110"/>
              <w:rPr>
                <w:b/>
                <w:sz w:val="24"/>
              </w:rPr>
            </w:pPr>
            <w:r>
              <w:rPr>
                <w:b/>
                <w:sz w:val="24"/>
              </w:rPr>
              <w:t>TT</w:t>
            </w:r>
          </w:p>
        </w:tc>
        <w:tc>
          <w:tcPr>
            <w:tcW w:w="1709" w:type="dxa"/>
          </w:tcPr>
          <w:p>
            <w:pPr>
              <w:pStyle w:val="TableParagraph"/>
              <w:spacing w:before="1"/>
              <w:ind w:left="110"/>
              <w:rPr>
                <w:b/>
                <w:sz w:val="24"/>
              </w:rPr>
            </w:pPr>
            <w:r>
              <w:rPr>
                <w:b/>
                <w:sz w:val="24"/>
              </w:rPr>
              <w:t>Cú pháp</w:t>
            </w:r>
          </w:p>
        </w:tc>
        <w:tc>
          <w:tcPr>
            <w:tcW w:w="2914" w:type="dxa"/>
          </w:tcPr>
          <w:p>
            <w:pPr>
              <w:pStyle w:val="TableParagraph"/>
              <w:spacing w:before="1"/>
              <w:ind w:left="110"/>
              <w:rPr>
                <w:b/>
                <w:sz w:val="24"/>
              </w:rPr>
            </w:pPr>
            <w:r>
              <w:rPr>
                <w:b/>
                <w:sz w:val="24"/>
              </w:rPr>
              <w:t>Chức năng</w:t>
            </w:r>
          </w:p>
        </w:tc>
        <w:tc>
          <w:tcPr>
            <w:tcW w:w="969" w:type="dxa"/>
          </w:tcPr>
          <w:p>
            <w:pPr>
              <w:pStyle w:val="TableParagraph"/>
              <w:spacing w:line="237" w:lineRule="auto" w:before="3"/>
              <w:ind w:left="111" w:right="387"/>
              <w:rPr>
                <w:b/>
                <w:sz w:val="24"/>
              </w:rPr>
            </w:pPr>
            <w:r>
              <w:rPr>
                <w:b/>
                <w:sz w:val="24"/>
              </w:rPr>
              <w:t>Chu kỳ</w:t>
            </w:r>
          </w:p>
        </w:tc>
        <w:tc>
          <w:tcPr>
            <w:tcW w:w="2064" w:type="dxa"/>
          </w:tcPr>
          <w:p>
            <w:pPr>
              <w:pStyle w:val="TableParagraph"/>
              <w:spacing w:before="1"/>
              <w:ind w:left="112"/>
              <w:rPr>
                <w:b/>
                <w:sz w:val="24"/>
              </w:rPr>
            </w:pPr>
            <w:r>
              <w:rPr>
                <w:b/>
                <w:sz w:val="24"/>
              </w:rPr>
              <w:t>Mã lệnh</w:t>
            </w:r>
          </w:p>
        </w:tc>
        <w:tc>
          <w:tcPr>
            <w:tcW w:w="1948" w:type="dxa"/>
          </w:tcPr>
          <w:p>
            <w:pPr>
              <w:pStyle w:val="TableParagraph"/>
              <w:spacing w:line="237" w:lineRule="auto" w:before="3"/>
              <w:ind w:left="113" w:right="791"/>
              <w:rPr>
                <w:b/>
                <w:sz w:val="24"/>
              </w:rPr>
            </w:pPr>
            <w:r>
              <w:rPr>
                <w:b/>
                <w:sz w:val="24"/>
              </w:rPr>
              <w:t>Cờ bị ảnh hưởng</w:t>
            </w:r>
          </w:p>
        </w:tc>
      </w:tr>
      <w:tr>
        <w:trPr>
          <w:trHeight w:val="393" w:hRule="atLeast"/>
        </w:trPr>
        <w:tc>
          <w:tcPr>
            <w:tcW w:w="538" w:type="dxa"/>
          </w:tcPr>
          <w:p>
            <w:pPr>
              <w:pStyle w:val="TableParagraph"/>
              <w:spacing w:line="268" w:lineRule="exact"/>
              <w:ind w:left="110"/>
              <w:rPr>
                <w:sz w:val="24"/>
              </w:rPr>
            </w:pPr>
            <w:r>
              <w:rPr>
                <w:sz w:val="24"/>
              </w:rPr>
              <w:t>1</w:t>
            </w:r>
          </w:p>
        </w:tc>
        <w:tc>
          <w:tcPr>
            <w:tcW w:w="1709" w:type="dxa"/>
          </w:tcPr>
          <w:p>
            <w:pPr>
              <w:pStyle w:val="TableParagraph"/>
              <w:spacing w:line="268" w:lineRule="exact"/>
              <w:ind w:left="110"/>
              <w:rPr>
                <w:sz w:val="24"/>
              </w:rPr>
            </w:pPr>
            <w:r>
              <w:rPr>
                <w:sz w:val="24"/>
              </w:rPr>
              <w:t>ADDWF f,d</w:t>
            </w:r>
          </w:p>
        </w:tc>
        <w:tc>
          <w:tcPr>
            <w:tcW w:w="2914" w:type="dxa"/>
          </w:tcPr>
          <w:p>
            <w:pPr>
              <w:pStyle w:val="TableParagraph"/>
              <w:spacing w:line="268" w:lineRule="exact"/>
              <w:ind w:left="110"/>
              <w:rPr>
                <w:sz w:val="24"/>
              </w:rPr>
            </w:pPr>
            <w:r>
              <w:rPr>
                <w:sz w:val="24"/>
              </w:rPr>
              <w:t>(W) cộng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0111 dfff ffff</w:t>
            </w:r>
          </w:p>
        </w:tc>
        <w:tc>
          <w:tcPr>
            <w:tcW w:w="1948" w:type="dxa"/>
          </w:tcPr>
          <w:p>
            <w:pPr>
              <w:pStyle w:val="TableParagraph"/>
              <w:spacing w:line="268" w:lineRule="exact"/>
              <w:ind w:left="113"/>
              <w:rPr>
                <w:sz w:val="24"/>
              </w:rPr>
            </w:pPr>
            <w:r>
              <w:rPr>
                <w:sz w:val="24"/>
              </w:rPr>
              <w:t>C, DC, Z</w:t>
            </w:r>
          </w:p>
        </w:tc>
      </w:tr>
      <w:tr>
        <w:trPr>
          <w:trHeight w:val="398" w:hRule="atLeast"/>
        </w:trPr>
        <w:tc>
          <w:tcPr>
            <w:tcW w:w="538" w:type="dxa"/>
          </w:tcPr>
          <w:p>
            <w:pPr>
              <w:pStyle w:val="TableParagraph"/>
              <w:spacing w:line="268" w:lineRule="exact"/>
              <w:ind w:left="110"/>
              <w:rPr>
                <w:sz w:val="24"/>
              </w:rPr>
            </w:pPr>
            <w:r>
              <w:rPr>
                <w:sz w:val="24"/>
              </w:rPr>
              <w:t>2</w:t>
            </w:r>
          </w:p>
        </w:tc>
        <w:tc>
          <w:tcPr>
            <w:tcW w:w="1709" w:type="dxa"/>
          </w:tcPr>
          <w:p>
            <w:pPr>
              <w:pStyle w:val="TableParagraph"/>
              <w:spacing w:line="268" w:lineRule="exact"/>
              <w:ind w:left="110"/>
              <w:rPr>
                <w:sz w:val="24"/>
              </w:rPr>
            </w:pPr>
            <w:r>
              <w:rPr>
                <w:sz w:val="24"/>
              </w:rPr>
              <w:t>ANDWF f,d</w:t>
            </w:r>
          </w:p>
        </w:tc>
        <w:tc>
          <w:tcPr>
            <w:tcW w:w="2914" w:type="dxa"/>
          </w:tcPr>
          <w:p>
            <w:pPr>
              <w:pStyle w:val="TableParagraph"/>
              <w:spacing w:line="268" w:lineRule="exact"/>
              <w:ind w:left="110"/>
              <w:rPr>
                <w:sz w:val="24"/>
              </w:rPr>
            </w:pPr>
            <w:r>
              <w:rPr>
                <w:sz w:val="24"/>
              </w:rPr>
              <w:t>(W) and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0101 dfff ffff</w:t>
            </w:r>
          </w:p>
        </w:tc>
        <w:tc>
          <w:tcPr>
            <w:tcW w:w="1948" w:type="dxa"/>
          </w:tcPr>
          <w:p>
            <w:pPr>
              <w:pStyle w:val="TableParagraph"/>
              <w:spacing w:line="268" w:lineRule="exact"/>
              <w:ind w:left="113"/>
              <w:rPr>
                <w:sz w:val="24"/>
              </w:rPr>
            </w:pPr>
            <w:r>
              <w:rPr>
                <w:sz w:val="24"/>
              </w:rPr>
              <w:t>Z</w:t>
            </w:r>
          </w:p>
        </w:tc>
      </w:tr>
      <w:tr>
        <w:trPr>
          <w:trHeight w:val="393" w:hRule="atLeast"/>
        </w:trPr>
        <w:tc>
          <w:tcPr>
            <w:tcW w:w="538" w:type="dxa"/>
          </w:tcPr>
          <w:p>
            <w:pPr>
              <w:pStyle w:val="TableParagraph"/>
              <w:spacing w:line="268" w:lineRule="exact"/>
              <w:ind w:left="110"/>
              <w:rPr>
                <w:sz w:val="24"/>
              </w:rPr>
            </w:pPr>
            <w:r>
              <w:rPr>
                <w:sz w:val="24"/>
              </w:rPr>
              <w:t>3</w:t>
            </w:r>
          </w:p>
        </w:tc>
        <w:tc>
          <w:tcPr>
            <w:tcW w:w="1709" w:type="dxa"/>
          </w:tcPr>
          <w:p>
            <w:pPr>
              <w:pStyle w:val="TableParagraph"/>
              <w:spacing w:line="268" w:lineRule="exact"/>
              <w:ind w:left="110"/>
              <w:rPr>
                <w:sz w:val="24"/>
              </w:rPr>
            </w:pPr>
            <w:r>
              <w:rPr>
                <w:sz w:val="24"/>
              </w:rPr>
              <w:t>CLRF f</w:t>
            </w:r>
          </w:p>
        </w:tc>
        <w:tc>
          <w:tcPr>
            <w:tcW w:w="2914" w:type="dxa"/>
          </w:tcPr>
          <w:p>
            <w:pPr>
              <w:pStyle w:val="TableParagraph"/>
              <w:spacing w:line="268" w:lineRule="exact"/>
              <w:ind w:left="110"/>
              <w:rPr>
                <w:sz w:val="24"/>
              </w:rPr>
            </w:pPr>
            <w:r>
              <w:rPr>
                <w:sz w:val="24"/>
              </w:rPr>
              <w:t>Xóa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0001 1fff ffff</w:t>
            </w:r>
          </w:p>
        </w:tc>
        <w:tc>
          <w:tcPr>
            <w:tcW w:w="1948" w:type="dxa"/>
          </w:tcPr>
          <w:p>
            <w:pPr>
              <w:pStyle w:val="TableParagraph"/>
              <w:spacing w:line="268" w:lineRule="exact"/>
              <w:ind w:left="113"/>
              <w:rPr>
                <w:sz w:val="24"/>
              </w:rPr>
            </w:pPr>
            <w:r>
              <w:rPr>
                <w:sz w:val="24"/>
              </w:rPr>
              <w:t>Z</w:t>
            </w:r>
          </w:p>
        </w:tc>
      </w:tr>
      <w:tr>
        <w:trPr>
          <w:trHeight w:val="671" w:hRule="atLeast"/>
        </w:trPr>
        <w:tc>
          <w:tcPr>
            <w:tcW w:w="538" w:type="dxa"/>
          </w:tcPr>
          <w:p>
            <w:pPr>
              <w:pStyle w:val="TableParagraph"/>
              <w:spacing w:line="268" w:lineRule="exact"/>
              <w:ind w:left="110"/>
              <w:rPr>
                <w:sz w:val="24"/>
              </w:rPr>
            </w:pPr>
            <w:r>
              <w:rPr>
                <w:sz w:val="24"/>
              </w:rPr>
              <w:t>4</w:t>
            </w:r>
          </w:p>
        </w:tc>
        <w:tc>
          <w:tcPr>
            <w:tcW w:w="1709" w:type="dxa"/>
          </w:tcPr>
          <w:p>
            <w:pPr>
              <w:pStyle w:val="TableParagraph"/>
              <w:spacing w:line="268" w:lineRule="exact"/>
              <w:ind w:left="110"/>
              <w:rPr>
                <w:sz w:val="24"/>
              </w:rPr>
            </w:pPr>
            <w:r>
              <w:rPr>
                <w:sz w:val="24"/>
              </w:rPr>
              <w:t>CLRW -</w:t>
            </w:r>
          </w:p>
        </w:tc>
        <w:tc>
          <w:tcPr>
            <w:tcW w:w="2914" w:type="dxa"/>
          </w:tcPr>
          <w:p>
            <w:pPr>
              <w:pStyle w:val="TableParagraph"/>
              <w:spacing w:line="268" w:lineRule="exact"/>
              <w:ind w:left="110"/>
              <w:rPr>
                <w:sz w:val="24"/>
              </w:rPr>
            </w:pPr>
            <w:r>
              <w:rPr>
                <w:sz w:val="24"/>
              </w:rPr>
              <w:t>Xóa (W)</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42" w:lineRule="auto"/>
              <w:ind w:left="112" w:right="602"/>
              <w:rPr>
                <w:sz w:val="24"/>
              </w:rPr>
            </w:pPr>
            <w:r>
              <w:rPr>
                <w:sz w:val="24"/>
              </w:rPr>
              <w:t>00 0001 0xxx xxxx</w:t>
            </w:r>
          </w:p>
        </w:tc>
        <w:tc>
          <w:tcPr>
            <w:tcW w:w="1948" w:type="dxa"/>
          </w:tcPr>
          <w:p>
            <w:pPr>
              <w:pStyle w:val="TableParagraph"/>
              <w:spacing w:line="268" w:lineRule="exact"/>
              <w:ind w:left="113"/>
              <w:rPr>
                <w:sz w:val="24"/>
              </w:rPr>
            </w:pPr>
            <w:r>
              <w:rPr>
                <w:sz w:val="24"/>
              </w:rPr>
              <w:t>Z</w:t>
            </w:r>
          </w:p>
        </w:tc>
      </w:tr>
      <w:tr>
        <w:trPr>
          <w:trHeight w:val="395" w:hRule="atLeast"/>
        </w:trPr>
        <w:tc>
          <w:tcPr>
            <w:tcW w:w="538" w:type="dxa"/>
            <w:tcBorders>
              <w:bottom w:val="single" w:sz="6" w:space="0" w:color="000000"/>
            </w:tcBorders>
          </w:tcPr>
          <w:p>
            <w:pPr>
              <w:pStyle w:val="TableParagraph"/>
              <w:spacing w:line="268" w:lineRule="exact"/>
              <w:ind w:left="110"/>
              <w:rPr>
                <w:sz w:val="24"/>
              </w:rPr>
            </w:pPr>
            <w:r>
              <w:rPr>
                <w:sz w:val="24"/>
              </w:rPr>
              <w:t>5</w:t>
            </w:r>
          </w:p>
        </w:tc>
        <w:tc>
          <w:tcPr>
            <w:tcW w:w="1709" w:type="dxa"/>
            <w:tcBorders>
              <w:bottom w:val="single" w:sz="6" w:space="0" w:color="000000"/>
            </w:tcBorders>
          </w:tcPr>
          <w:p>
            <w:pPr>
              <w:pStyle w:val="TableParagraph"/>
              <w:spacing w:line="268" w:lineRule="exact"/>
              <w:ind w:left="110"/>
              <w:rPr>
                <w:sz w:val="24"/>
              </w:rPr>
            </w:pPr>
            <w:r>
              <w:rPr>
                <w:sz w:val="24"/>
              </w:rPr>
              <w:t>COMF f,d</w:t>
            </w:r>
          </w:p>
        </w:tc>
        <w:tc>
          <w:tcPr>
            <w:tcW w:w="2914" w:type="dxa"/>
            <w:tcBorders>
              <w:bottom w:val="single" w:sz="6" w:space="0" w:color="000000"/>
            </w:tcBorders>
          </w:tcPr>
          <w:p>
            <w:pPr>
              <w:pStyle w:val="TableParagraph"/>
              <w:spacing w:line="268" w:lineRule="exact"/>
              <w:ind w:left="110"/>
              <w:rPr>
                <w:sz w:val="24"/>
              </w:rPr>
            </w:pPr>
            <w:r>
              <w:rPr>
                <w:sz w:val="24"/>
              </w:rPr>
              <w:t>Bù (f)</w:t>
            </w:r>
          </w:p>
        </w:tc>
        <w:tc>
          <w:tcPr>
            <w:tcW w:w="969" w:type="dxa"/>
            <w:tcBorders>
              <w:bottom w:val="single" w:sz="6" w:space="0" w:color="000000"/>
            </w:tcBorders>
          </w:tcPr>
          <w:p>
            <w:pPr>
              <w:pStyle w:val="TableParagraph"/>
              <w:spacing w:line="268" w:lineRule="exact"/>
              <w:ind w:left="111"/>
              <w:rPr>
                <w:sz w:val="24"/>
              </w:rPr>
            </w:pPr>
            <w:r>
              <w:rPr>
                <w:sz w:val="24"/>
              </w:rPr>
              <w:t>1</w:t>
            </w:r>
          </w:p>
        </w:tc>
        <w:tc>
          <w:tcPr>
            <w:tcW w:w="2064" w:type="dxa"/>
            <w:tcBorders>
              <w:bottom w:val="single" w:sz="6" w:space="0" w:color="000000"/>
            </w:tcBorders>
          </w:tcPr>
          <w:p>
            <w:pPr>
              <w:pStyle w:val="TableParagraph"/>
              <w:spacing w:line="268" w:lineRule="exact"/>
              <w:ind w:left="112"/>
              <w:rPr>
                <w:sz w:val="24"/>
              </w:rPr>
            </w:pPr>
            <w:r>
              <w:rPr>
                <w:sz w:val="24"/>
              </w:rPr>
              <w:t>00 1001 dfff ffff</w:t>
            </w:r>
          </w:p>
        </w:tc>
        <w:tc>
          <w:tcPr>
            <w:tcW w:w="1948" w:type="dxa"/>
            <w:tcBorders>
              <w:bottom w:val="single" w:sz="6" w:space="0" w:color="000000"/>
            </w:tcBorders>
          </w:tcPr>
          <w:p>
            <w:pPr>
              <w:pStyle w:val="TableParagraph"/>
              <w:spacing w:line="268" w:lineRule="exact"/>
              <w:ind w:left="113"/>
              <w:rPr>
                <w:sz w:val="24"/>
              </w:rPr>
            </w:pPr>
            <w:r>
              <w:rPr>
                <w:sz w:val="24"/>
              </w:rPr>
              <w:t>Z</w:t>
            </w:r>
          </w:p>
        </w:tc>
      </w:tr>
      <w:tr>
        <w:trPr>
          <w:trHeight w:val="390" w:hRule="atLeast"/>
        </w:trPr>
        <w:tc>
          <w:tcPr>
            <w:tcW w:w="538" w:type="dxa"/>
            <w:tcBorders>
              <w:top w:val="single" w:sz="6" w:space="0" w:color="000000"/>
            </w:tcBorders>
          </w:tcPr>
          <w:p>
            <w:pPr>
              <w:pStyle w:val="TableParagraph"/>
              <w:spacing w:line="265" w:lineRule="exact"/>
              <w:ind w:left="110"/>
              <w:rPr>
                <w:sz w:val="24"/>
              </w:rPr>
            </w:pPr>
            <w:r>
              <w:rPr>
                <w:sz w:val="24"/>
              </w:rPr>
              <w:t>6</w:t>
            </w:r>
          </w:p>
        </w:tc>
        <w:tc>
          <w:tcPr>
            <w:tcW w:w="1709" w:type="dxa"/>
            <w:tcBorders>
              <w:top w:val="single" w:sz="6" w:space="0" w:color="000000"/>
            </w:tcBorders>
          </w:tcPr>
          <w:p>
            <w:pPr>
              <w:pStyle w:val="TableParagraph"/>
              <w:spacing w:line="265" w:lineRule="exact"/>
              <w:ind w:left="110"/>
              <w:rPr>
                <w:sz w:val="24"/>
              </w:rPr>
            </w:pPr>
            <w:r>
              <w:rPr>
                <w:sz w:val="24"/>
              </w:rPr>
              <w:t>DECF f,d</w:t>
            </w:r>
          </w:p>
        </w:tc>
        <w:tc>
          <w:tcPr>
            <w:tcW w:w="2914" w:type="dxa"/>
            <w:tcBorders>
              <w:top w:val="single" w:sz="6" w:space="0" w:color="000000"/>
            </w:tcBorders>
          </w:tcPr>
          <w:p>
            <w:pPr>
              <w:pStyle w:val="TableParagraph"/>
              <w:spacing w:line="265" w:lineRule="exact"/>
              <w:ind w:left="110"/>
              <w:rPr>
                <w:sz w:val="24"/>
              </w:rPr>
            </w:pPr>
            <w:r>
              <w:rPr>
                <w:sz w:val="24"/>
              </w:rPr>
              <w:t>Giảm f</w:t>
            </w:r>
          </w:p>
        </w:tc>
        <w:tc>
          <w:tcPr>
            <w:tcW w:w="969" w:type="dxa"/>
            <w:tcBorders>
              <w:top w:val="single" w:sz="6" w:space="0" w:color="000000"/>
            </w:tcBorders>
          </w:tcPr>
          <w:p>
            <w:pPr>
              <w:pStyle w:val="TableParagraph"/>
              <w:spacing w:line="265" w:lineRule="exact"/>
              <w:ind w:left="111"/>
              <w:rPr>
                <w:sz w:val="24"/>
              </w:rPr>
            </w:pPr>
            <w:r>
              <w:rPr>
                <w:sz w:val="24"/>
              </w:rPr>
              <w:t>1</w:t>
            </w:r>
          </w:p>
        </w:tc>
        <w:tc>
          <w:tcPr>
            <w:tcW w:w="2064" w:type="dxa"/>
            <w:tcBorders>
              <w:top w:val="single" w:sz="6" w:space="0" w:color="000000"/>
            </w:tcBorders>
          </w:tcPr>
          <w:p>
            <w:pPr>
              <w:pStyle w:val="TableParagraph"/>
              <w:spacing w:line="265" w:lineRule="exact"/>
              <w:ind w:left="112"/>
              <w:rPr>
                <w:sz w:val="24"/>
              </w:rPr>
            </w:pPr>
            <w:r>
              <w:rPr>
                <w:sz w:val="24"/>
              </w:rPr>
              <w:t>00 0011 dfff ffff</w:t>
            </w:r>
          </w:p>
        </w:tc>
        <w:tc>
          <w:tcPr>
            <w:tcW w:w="1948" w:type="dxa"/>
            <w:tcBorders>
              <w:top w:val="single" w:sz="6" w:space="0" w:color="000000"/>
            </w:tcBorders>
          </w:tcPr>
          <w:p>
            <w:pPr>
              <w:pStyle w:val="TableParagraph"/>
              <w:spacing w:line="265" w:lineRule="exact"/>
              <w:ind w:left="113"/>
              <w:rPr>
                <w:sz w:val="24"/>
              </w:rPr>
            </w:pPr>
            <w:r>
              <w:rPr>
                <w:sz w:val="24"/>
              </w:rPr>
              <w:t>Z</w:t>
            </w:r>
          </w:p>
        </w:tc>
      </w:tr>
      <w:tr>
        <w:trPr>
          <w:trHeight w:val="676" w:hRule="atLeast"/>
        </w:trPr>
        <w:tc>
          <w:tcPr>
            <w:tcW w:w="538" w:type="dxa"/>
          </w:tcPr>
          <w:p>
            <w:pPr>
              <w:pStyle w:val="TableParagraph"/>
              <w:spacing w:line="273" w:lineRule="exact"/>
              <w:ind w:left="110"/>
              <w:rPr>
                <w:sz w:val="24"/>
              </w:rPr>
            </w:pPr>
            <w:r>
              <w:rPr>
                <w:sz w:val="24"/>
              </w:rPr>
              <w:t>7</w:t>
            </w:r>
          </w:p>
        </w:tc>
        <w:tc>
          <w:tcPr>
            <w:tcW w:w="1709" w:type="dxa"/>
          </w:tcPr>
          <w:p>
            <w:pPr>
              <w:pStyle w:val="TableParagraph"/>
              <w:spacing w:line="271" w:lineRule="exact"/>
              <w:ind w:left="110"/>
              <w:rPr>
                <w:sz w:val="24"/>
              </w:rPr>
            </w:pPr>
            <w:r>
              <w:rPr>
                <w:sz w:val="24"/>
              </w:rPr>
              <w:t>DECEFSZF</w:t>
            </w:r>
          </w:p>
          <w:p>
            <w:pPr>
              <w:pStyle w:val="TableParagraph"/>
              <w:spacing w:line="275" w:lineRule="exact"/>
              <w:ind w:left="110"/>
              <w:rPr>
                <w:sz w:val="24"/>
              </w:rPr>
            </w:pPr>
            <w:r>
              <w:rPr>
                <w:sz w:val="24"/>
              </w:rPr>
              <w:t>f,d</w:t>
            </w:r>
          </w:p>
        </w:tc>
        <w:tc>
          <w:tcPr>
            <w:tcW w:w="2914" w:type="dxa"/>
          </w:tcPr>
          <w:p>
            <w:pPr>
              <w:pStyle w:val="TableParagraph"/>
              <w:spacing w:line="237" w:lineRule="auto"/>
              <w:ind w:left="110" w:right="174"/>
              <w:rPr>
                <w:sz w:val="24"/>
              </w:rPr>
            </w:pPr>
            <w:r>
              <w:rPr>
                <w:sz w:val="24"/>
              </w:rPr>
              <w:t>Giảm f, bỏ lệnh kế nếu f = 0</w:t>
            </w:r>
          </w:p>
        </w:tc>
        <w:tc>
          <w:tcPr>
            <w:tcW w:w="969" w:type="dxa"/>
          </w:tcPr>
          <w:p>
            <w:pPr>
              <w:pStyle w:val="TableParagraph"/>
              <w:spacing w:line="273" w:lineRule="exact"/>
              <w:ind w:left="111"/>
              <w:rPr>
                <w:sz w:val="24"/>
              </w:rPr>
            </w:pPr>
            <w:r>
              <w:rPr>
                <w:sz w:val="24"/>
              </w:rPr>
              <w:t>1(2)</w:t>
            </w:r>
          </w:p>
        </w:tc>
        <w:tc>
          <w:tcPr>
            <w:tcW w:w="2064" w:type="dxa"/>
          </w:tcPr>
          <w:p>
            <w:pPr>
              <w:pStyle w:val="TableParagraph"/>
              <w:spacing w:line="273" w:lineRule="exact"/>
              <w:ind w:left="112"/>
              <w:rPr>
                <w:sz w:val="24"/>
              </w:rPr>
            </w:pPr>
            <w:r>
              <w:rPr>
                <w:sz w:val="24"/>
              </w:rPr>
              <w:t>00 1011 dfff ffff</w:t>
            </w:r>
          </w:p>
        </w:tc>
        <w:tc>
          <w:tcPr>
            <w:tcW w:w="1948" w:type="dxa"/>
          </w:tcPr>
          <w:p>
            <w:pPr>
              <w:pStyle w:val="TableParagraph"/>
              <w:rPr>
                <w:sz w:val="22"/>
              </w:rPr>
            </w:pPr>
          </w:p>
        </w:tc>
      </w:tr>
      <w:tr>
        <w:trPr>
          <w:trHeight w:val="393" w:hRule="atLeast"/>
        </w:trPr>
        <w:tc>
          <w:tcPr>
            <w:tcW w:w="538" w:type="dxa"/>
          </w:tcPr>
          <w:p>
            <w:pPr>
              <w:pStyle w:val="TableParagraph"/>
              <w:spacing w:line="268" w:lineRule="exact"/>
              <w:ind w:left="110"/>
              <w:rPr>
                <w:sz w:val="24"/>
              </w:rPr>
            </w:pPr>
            <w:r>
              <w:rPr>
                <w:sz w:val="24"/>
              </w:rPr>
              <w:t>8</w:t>
            </w:r>
          </w:p>
        </w:tc>
        <w:tc>
          <w:tcPr>
            <w:tcW w:w="1709" w:type="dxa"/>
          </w:tcPr>
          <w:p>
            <w:pPr>
              <w:pStyle w:val="TableParagraph"/>
              <w:spacing w:line="268" w:lineRule="exact"/>
              <w:ind w:left="110"/>
              <w:rPr>
                <w:sz w:val="24"/>
              </w:rPr>
            </w:pPr>
            <w:r>
              <w:rPr>
                <w:sz w:val="24"/>
              </w:rPr>
              <w:t>INCF f,d</w:t>
            </w:r>
          </w:p>
        </w:tc>
        <w:tc>
          <w:tcPr>
            <w:tcW w:w="2914" w:type="dxa"/>
          </w:tcPr>
          <w:p>
            <w:pPr>
              <w:pStyle w:val="TableParagraph"/>
              <w:spacing w:line="268" w:lineRule="exact"/>
              <w:ind w:left="110"/>
              <w:rPr>
                <w:sz w:val="24"/>
              </w:rPr>
            </w:pPr>
            <w:r>
              <w:rPr>
                <w:sz w:val="24"/>
              </w:rPr>
              <w:t>Tăng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1010 dfff ffff</w:t>
            </w:r>
          </w:p>
        </w:tc>
        <w:tc>
          <w:tcPr>
            <w:tcW w:w="1948" w:type="dxa"/>
          </w:tcPr>
          <w:p>
            <w:pPr>
              <w:pStyle w:val="TableParagraph"/>
              <w:spacing w:line="268" w:lineRule="exact"/>
              <w:ind w:left="113"/>
              <w:rPr>
                <w:sz w:val="24"/>
              </w:rPr>
            </w:pPr>
            <w:r>
              <w:rPr>
                <w:sz w:val="24"/>
              </w:rPr>
              <w:t>Z</w:t>
            </w:r>
          </w:p>
        </w:tc>
      </w:tr>
      <w:tr>
        <w:trPr>
          <w:trHeight w:val="398" w:hRule="atLeast"/>
        </w:trPr>
        <w:tc>
          <w:tcPr>
            <w:tcW w:w="538" w:type="dxa"/>
          </w:tcPr>
          <w:p>
            <w:pPr>
              <w:pStyle w:val="TableParagraph"/>
              <w:spacing w:line="268" w:lineRule="exact"/>
              <w:ind w:left="110"/>
              <w:rPr>
                <w:sz w:val="24"/>
              </w:rPr>
            </w:pPr>
            <w:r>
              <w:rPr>
                <w:sz w:val="24"/>
              </w:rPr>
              <w:t>9</w:t>
            </w:r>
          </w:p>
        </w:tc>
        <w:tc>
          <w:tcPr>
            <w:tcW w:w="1709" w:type="dxa"/>
          </w:tcPr>
          <w:p>
            <w:pPr>
              <w:pStyle w:val="TableParagraph"/>
              <w:spacing w:line="268" w:lineRule="exact"/>
              <w:ind w:left="110"/>
              <w:rPr>
                <w:sz w:val="24"/>
              </w:rPr>
            </w:pPr>
            <w:r>
              <w:rPr>
                <w:sz w:val="24"/>
              </w:rPr>
              <w:t>INCEFSZF f,d</w:t>
            </w:r>
          </w:p>
        </w:tc>
        <w:tc>
          <w:tcPr>
            <w:tcW w:w="2914" w:type="dxa"/>
          </w:tcPr>
          <w:p>
            <w:pPr>
              <w:pStyle w:val="TableParagraph"/>
              <w:spacing w:line="268" w:lineRule="exact"/>
              <w:ind w:left="110"/>
              <w:rPr>
                <w:sz w:val="24"/>
              </w:rPr>
            </w:pPr>
            <w:r>
              <w:rPr>
                <w:sz w:val="24"/>
              </w:rPr>
              <w:t>Tăng f, bỏ lệnh kế nếu f = 0</w:t>
            </w:r>
          </w:p>
        </w:tc>
        <w:tc>
          <w:tcPr>
            <w:tcW w:w="969" w:type="dxa"/>
          </w:tcPr>
          <w:p>
            <w:pPr>
              <w:pStyle w:val="TableParagraph"/>
              <w:spacing w:line="268" w:lineRule="exact"/>
              <w:ind w:left="111"/>
              <w:rPr>
                <w:sz w:val="24"/>
              </w:rPr>
            </w:pPr>
            <w:r>
              <w:rPr>
                <w:sz w:val="24"/>
              </w:rPr>
              <w:t>1(2)</w:t>
            </w:r>
          </w:p>
        </w:tc>
        <w:tc>
          <w:tcPr>
            <w:tcW w:w="2064" w:type="dxa"/>
          </w:tcPr>
          <w:p>
            <w:pPr>
              <w:pStyle w:val="TableParagraph"/>
              <w:spacing w:line="268" w:lineRule="exact"/>
              <w:ind w:left="112"/>
              <w:rPr>
                <w:sz w:val="24"/>
              </w:rPr>
            </w:pPr>
            <w:r>
              <w:rPr>
                <w:sz w:val="24"/>
              </w:rPr>
              <w:t>00 1111 dfff ffff</w:t>
            </w:r>
          </w:p>
        </w:tc>
        <w:tc>
          <w:tcPr>
            <w:tcW w:w="1948" w:type="dxa"/>
          </w:tcPr>
          <w:p>
            <w:pPr>
              <w:pStyle w:val="TableParagraph"/>
              <w:rPr>
                <w:sz w:val="22"/>
              </w:rPr>
            </w:pPr>
          </w:p>
        </w:tc>
      </w:tr>
    </w:tbl>
    <w:p>
      <w:pPr>
        <w:spacing w:after="0"/>
        <w:rPr>
          <w:sz w:val="22"/>
        </w:rPr>
        <w:sectPr>
          <w:pgSz w:w="11910" w:h="16840"/>
          <w:pgMar w:header="283" w:footer="491" w:top="640" w:bottom="68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1709"/>
        <w:gridCol w:w="2914"/>
        <w:gridCol w:w="969"/>
        <w:gridCol w:w="2064"/>
        <w:gridCol w:w="1948"/>
      </w:tblGrid>
      <w:tr>
        <w:trPr>
          <w:trHeight w:val="340" w:hRule="atLeast"/>
        </w:trPr>
        <w:tc>
          <w:tcPr>
            <w:tcW w:w="10142" w:type="dxa"/>
            <w:gridSpan w:val="6"/>
            <w:tcBorders>
              <w:bottom w:val="single" w:sz="8" w:space="0" w:color="000000"/>
            </w:tcBorders>
          </w:tcPr>
          <w:p>
            <w:pPr>
              <w:pStyle w:val="TableParagraph"/>
              <w:tabs>
                <w:tab w:pos="8374" w:val="left" w:leader="none"/>
              </w:tabs>
              <w:spacing w:before="58"/>
              <w:ind w:left="110"/>
              <w:rPr>
                <w:i/>
                <w:sz w:val="22"/>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r>
              <w:rPr>
                <w:i/>
                <w:sz w:val="20"/>
              </w:rPr>
              <w:tab/>
            </w: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c>
      </w:tr>
      <w:tr>
        <w:trPr>
          <w:trHeight w:val="402" w:hRule="atLeast"/>
        </w:trPr>
        <w:tc>
          <w:tcPr>
            <w:tcW w:w="538" w:type="dxa"/>
            <w:tcBorders>
              <w:top w:val="single" w:sz="8" w:space="0" w:color="000000"/>
            </w:tcBorders>
          </w:tcPr>
          <w:p>
            <w:pPr>
              <w:pStyle w:val="TableParagraph"/>
              <w:spacing w:line="273" w:lineRule="exact"/>
              <w:ind w:left="91" w:right="156"/>
              <w:jc w:val="center"/>
              <w:rPr>
                <w:sz w:val="24"/>
              </w:rPr>
            </w:pPr>
            <w:r>
              <w:rPr>
                <w:sz w:val="24"/>
              </w:rPr>
              <w:t>10</w:t>
            </w:r>
          </w:p>
        </w:tc>
        <w:tc>
          <w:tcPr>
            <w:tcW w:w="1709" w:type="dxa"/>
            <w:tcBorders>
              <w:top w:val="single" w:sz="8" w:space="0" w:color="000000"/>
            </w:tcBorders>
          </w:tcPr>
          <w:p>
            <w:pPr>
              <w:pStyle w:val="TableParagraph"/>
              <w:spacing w:line="273" w:lineRule="exact"/>
              <w:ind w:left="110"/>
              <w:rPr>
                <w:sz w:val="24"/>
              </w:rPr>
            </w:pPr>
            <w:r>
              <w:rPr>
                <w:sz w:val="24"/>
              </w:rPr>
              <w:t>IORWF f,d</w:t>
            </w:r>
          </w:p>
        </w:tc>
        <w:tc>
          <w:tcPr>
            <w:tcW w:w="2914" w:type="dxa"/>
            <w:tcBorders>
              <w:top w:val="single" w:sz="8" w:space="0" w:color="000000"/>
            </w:tcBorders>
          </w:tcPr>
          <w:p>
            <w:pPr>
              <w:pStyle w:val="TableParagraph"/>
              <w:spacing w:line="273" w:lineRule="exact"/>
              <w:ind w:left="110"/>
              <w:rPr>
                <w:sz w:val="24"/>
              </w:rPr>
            </w:pPr>
            <w:r>
              <w:rPr>
                <w:sz w:val="24"/>
              </w:rPr>
              <w:t>(W) or (f)</w:t>
            </w:r>
          </w:p>
        </w:tc>
        <w:tc>
          <w:tcPr>
            <w:tcW w:w="969" w:type="dxa"/>
            <w:tcBorders>
              <w:top w:val="single" w:sz="8" w:space="0" w:color="000000"/>
            </w:tcBorders>
          </w:tcPr>
          <w:p>
            <w:pPr>
              <w:pStyle w:val="TableParagraph"/>
              <w:spacing w:line="273" w:lineRule="exact"/>
              <w:ind w:left="111"/>
              <w:rPr>
                <w:sz w:val="24"/>
              </w:rPr>
            </w:pPr>
            <w:r>
              <w:rPr>
                <w:sz w:val="24"/>
              </w:rPr>
              <w:t>1</w:t>
            </w:r>
          </w:p>
        </w:tc>
        <w:tc>
          <w:tcPr>
            <w:tcW w:w="2064" w:type="dxa"/>
            <w:tcBorders>
              <w:top w:val="single" w:sz="8" w:space="0" w:color="000000"/>
            </w:tcBorders>
          </w:tcPr>
          <w:p>
            <w:pPr>
              <w:pStyle w:val="TableParagraph"/>
              <w:spacing w:line="273" w:lineRule="exact"/>
              <w:ind w:left="112"/>
              <w:rPr>
                <w:sz w:val="24"/>
              </w:rPr>
            </w:pPr>
            <w:r>
              <w:rPr>
                <w:sz w:val="24"/>
              </w:rPr>
              <w:t>00 0100 dfff ffff</w:t>
            </w:r>
          </w:p>
        </w:tc>
        <w:tc>
          <w:tcPr>
            <w:tcW w:w="1948" w:type="dxa"/>
            <w:tcBorders>
              <w:top w:val="single" w:sz="8" w:space="0" w:color="000000"/>
            </w:tcBorders>
          </w:tcPr>
          <w:p>
            <w:pPr>
              <w:pStyle w:val="TableParagraph"/>
              <w:spacing w:line="273" w:lineRule="exact"/>
              <w:ind w:left="113"/>
              <w:rPr>
                <w:sz w:val="24"/>
              </w:rPr>
            </w:pPr>
            <w:r>
              <w:rPr>
                <w:sz w:val="24"/>
              </w:rPr>
              <w:t>Z</w:t>
            </w:r>
          </w:p>
        </w:tc>
      </w:tr>
      <w:tr>
        <w:trPr>
          <w:trHeight w:val="393" w:hRule="atLeast"/>
        </w:trPr>
        <w:tc>
          <w:tcPr>
            <w:tcW w:w="538" w:type="dxa"/>
          </w:tcPr>
          <w:p>
            <w:pPr>
              <w:pStyle w:val="TableParagraph"/>
              <w:spacing w:line="268" w:lineRule="exact"/>
              <w:ind w:left="91" w:right="156"/>
              <w:jc w:val="center"/>
              <w:rPr>
                <w:sz w:val="24"/>
              </w:rPr>
            </w:pPr>
            <w:r>
              <w:rPr>
                <w:sz w:val="24"/>
              </w:rPr>
              <w:t>11</w:t>
            </w:r>
          </w:p>
        </w:tc>
        <w:tc>
          <w:tcPr>
            <w:tcW w:w="1709" w:type="dxa"/>
          </w:tcPr>
          <w:p>
            <w:pPr>
              <w:pStyle w:val="TableParagraph"/>
              <w:spacing w:line="268" w:lineRule="exact"/>
              <w:ind w:left="110"/>
              <w:rPr>
                <w:sz w:val="24"/>
              </w:rPr>
            </w:pPr>
            <w:r>
              <w:rPr>
                <w:sz w:val="24"/>
              </w:rPr>
              <w:t>MOVF f,d</w:t>
            </w:r>
          </w:p>
        </w:tc>
        <w:tc>
          <w:tcPr>
            <w:tcW w:w="2914" w:type="dxa"/>
          </w:tcPr>
          <w:p>
            <w:pPr>
              <w:pStyle w:val="TableParagraph"/>
              <w:spacing w:line="268" w:lineRule="exact"/>
              <w:ind w:left="110"/>
              <w:rPr>
                <w:sz w:val="24"/>
              </w:rPr>
            </w:pPr>
            <w:r>
              <w:rPr>
                <w:sz w:val="24"/>
              </w:rPr>
              <w:t>copy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1000 dfff ffff</w:t>
            </w:r>
          </w:p>
        </w:tc>
        <w:tc>
          <w:tcPr>
            <w:tcW w:w="1948" w:type="dxa"/>
          </w:tcPr>
          <w:p>
            <w:pPr>
              <w:pStyle w:val="TableParagraph"/>
              <w:spacing w:line="268" w:lineRule="exact"/>
              <w:ind w:left="113"/>
              <w:rPr>
                <w:sz w:val="24"/>
              </w:rPr>
            </w:pPr>
            <w:r>
              <w:rPr>
                <w:sz w:val="24"/>
              </w:rPr>
              <w:t>Z</w:t>
            </w:r>
          </w:p>
        </w:tc>
      </w:tr>
      <w:tr>
        <w:trPr>
          <w:trHeight w:val="398" w:hRule="atLeast"/>
        </w:trPr>
        <w:tc>
          <w:tcPr>
            <w:tcW w:w="538" w:type="dxa"/>
          </w:tcPr>
          <w:p>
            <w:pPr>
              <w:pStyle w:val="TableParagraph"/>
              <w:spacing w:line="268" w:lineRule="exact"/>
              <w:ind w:left="91" w:right="156"/>
              <w:jc w:val="center"/>
              <w:rPr>
                <w:sz w:val="24"/>
              </w:rPr>
            </w:pPr>
            <w:r>
              <w:rPr>
                <w:sz w:val="24"/>
              </w:rPr>
              <w:t>12</w:t>
            </w:r>
          </w:p>
        </w:tc>
        <w:tc>
          <w:tcPr>
            <w:tcW w:w="1709" w:type="dxa"/>
          </w:tcPr>
          <w:p>
            <w:pPr>
              <w:pStyle w:val="TableParagraph"/>
              <w:spacing w:line="268" w:lineRule="exact"/>
              <w:ind w:left="110"/>
              <w:rPr>
                <w:sz w:val="24"/>
              </w:rPr>
            </w:pPr>
            <w:r>
              <w:rPr>
                <w:sz w:val="24"/>
              </w:rPr>
              <w:t>MOVWF f</w:t>
            </w:r>
          </w:p>
        </w:tc>
        <w:tc>
          <w:tcPr>
            <w:tcW w:w="2914" w:type="dxa"/>
          </w:tcPr>
          <w:p>
            <w:pPr>
              <w:pStyle w:val="TableParagraph"/>
              <w:spacing w:line="268" w:lineRule="exact"/>
              <w:ind w:left="110"/>
              <w:rPr>
                <w:sz w:val="24"/>
              </w:rPr>
            </w:pPr>
            <w:r>
              <w:rPr>
                <w:sz w:val="24"/>
              </w:rPr>
              <w:t>(W) </w:t>
            </w:r>
            <w:r>
              <w:rPr>
                <w:rFonts w:ascii="Wingdings" w:hAnsi="Wingdings"/>
                <w:sz w:val="24"/>
              </w:rPr>
              <w:t></w:t>
            </w:r>
            <w:r>
              <w:rPr>
                <w:sz w:val="24"/>
              </w:rPr>
              <w:t>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0000 1fff ffff</w:t>
            </w:r>
          </w:p>
        </w:tc>
        <w:tc>
          <w:tcPr>
            <w:tcW w:w="1948" w:type="dxa"/>
          </w:tcPr>
          <w:p>
            <w:pPr>
              <w:pStyle w:val="TableParagraph"/>
              <w:rPr>
                <w:sz w:val="22"/>
              </w:rPr>
            </w:pPr>
          </w:p>
        </w:tc>
      </w:tr>
      <w:tr>
        <w:trPr>
          <w:trHeight w:val="672" w:hRule="atLeast"/>
        </w:trPr>
        <w:tc>
          <w:tcPr>
            <w:tcW w:w="538" w:type="dxa"/>
          </w:tcPr>
          <w:p>
            <w:pPr>
              <w:pStyle w:val="TableParagraph"/>
              <w:spacing w:line="268" w:lineRule="exact"/>
              <w:ind w:left="91" w:right="156"/>
              <w:jc w:val="center"/>
              <w:rPr>
                <w:sz w:val="24"/>
              </w:rPr>
            </w:pPr>
            <w:r>
              <w:rPr>
                <w:sz w:val="24"/>
              </w:rPr>
              <w:t>13</w:t>
            </w:r>
          </w:p>
        </w:tc>
        <w:tc>
          <w:tcPr>
            <w:tcW w:w="1709" w:type="dxa"/>
          </w:tcPr>
          <w:p>
            <w:pPr>
              <w:pStyle w:val="TableParagraph"/>
              <w:spacing w:line="268" w:lineRule="exact"/>
              <w:ind w:left="110"/>
              <w:rPr>
                <w:sz w:val="24"/>
              </w:rPr>
            </w:pPr>
            <w:r>
              <w:rPr>
                <w:sz w:val="24"/>
              </w:rPr>
              <w:t>NOP</w:t>
            </w:r>
          </w:p>
        </w:tc>
        <w:tc>
          <w:tcPr>
            <w:tcW w:w="2914" w:type="dxa"/>
          </w:tcPr>
          <w:p>
            <w:pPr>
              <w:pStyle w:val="TableParagraph"/>
              <w:spacing w:line="268" w:lineRule="exact"/>
              <w:ind w:left="110"/>
              <w:rPr>
                <w:sz w:val="24"/>
              </w:rPr>
            </w:pPr>
            <w:r>
              <w:rPr>
                <w:sz w:val="24"/>
              </w:rPr>
              <w:t>Không làm gì</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0000 0xx0</w:t>
            </w:r>
          </w:p>
          <w:p>
            <w:pPr>
              <w:pStyle w:val="TableParagraph"/>
              <w:spacing w:before="2"/>
              <w:ind w:left="112"/>
              <w:rPr>
                <w:sz w:val="24"/>
              </w:rPr>
            </w:pPr>
            <w:r>
              <w:rPr>
                <w:sz w:val="24"/>
              </w:rPr>
              <w:t>0000</w:t>
            </w:r>
          </w:p>
        </w:tc>
        <w:tc>
          <w:tcPr>
            <w:tcW w:w="1948" w:type="dxa"/>
          </w:tcPr>
          <w:p>
            <w:pPr>
              <w:pStyle w:val="TableParagraph"/>
              <w:rPr>
                <w:sz w:val="22"/>
              </w:rPr>
            </w:pPr>
          </w:p>
        </w:tc>
      </w:tr>
      <w:tr>
        <w:trPr>
          <w:trHeight w:val="398" w:hRule="atLeast"/>
        </w:trPr>
        <w:tc>
          <w:tcPr>
            <w:tcW w:w="538" w:type="dxa"/>
          </w:tcPr>
          <w:p>
            <w:pPr>
              <w:pStyle w:val="TableParagraph"/>
              <w:spacing w:line="268" w:lineRule="exact"/>
              <w:ind w:left="91" w:right="156"/>
              <w:jc w:val="center"/>
              <w:rPr>
                <w:sz w:val="24"/>
              </w:rPr>
            </w:pPr>
            <w:r>
              <w:rPr>
                <w:sz w:val="24"/>
              </w:rPr>
              <w:t>14</w:t>
            </w:r>
          </w:p>
        </w:tc>
        <w:tc>
          <w:tcPr>
            <w:tcW w:w="1709" w:type="dxa"/>
          </w:tcPr>
          <w:p>
            <w:pPr>
              <w:pStyle w:val="TableParagraph"/>
              <w:spacing w:line="268" w:lineRule="exact"/>
              <w:ind w:left="110"/>
              <w:rPr>
                <w:sz w:val="24"/>
              </w:rPr>
            </w:pPr>
            <w:r>
              <w:rPr>
                <w:sz w:val="24"/>
              </w:rPr>
              <w:t>RLF f,d</w:t>
            </w:r>
          </w:p>
        </w:tc>
        <w:tc>
          <w:tcPr>
            <w:tcW w:w="2914" w:type="dxa"/>
          </w:tcPr>
          <w:p>
            <w:pPr>
              <w:pStyle w:val="TableParagraph"/>
              <w:spacing w:line="268" w:lineRule="exact"/>
              <w:ind w:left="110"/>
              <w:rPr>
                <w:sz w:val="24"/>
              </w:rPr>
            </w:pPr>
            <w:r>
              <w:rPr>
                <w:sz w:val="24"/>
              </w:rPr>
              <w:t>Xoay trái f xuyên qua cờ C</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1101 dfff ffff</w:t>
            </w:r>
          </w:p>
        </w:tc>
        <w:tc>
          <w:tcPr>
            <w:tcW w:w="1948" w:type="dxa"/>
          </w:tcPr>
          <w:p>
            <w:pPr>
              <w:pStyle w:val="TableParagraph"/>
              <w:spacing w:line="268" w:lineRule="exact"/>
              <w:ind w:left="113"/>
              <w:rPr>
                <w:sz w:val="24"/>
              </w:rPr>
            </w:pPr>
            <w:r>
              <w:rPr>
                <w:sz w:val="24"/>
              </w:rPr>
              <w:t>C</w:t>
            </w:r>
          </w:p>
        </w:tc>
      </w:tr>
      <w:tr>
        <w:trPr>
          <w:trHeight w:val="671" w:hRule="atLeast"/>
        </w:trPr>
        <w:tc>
          <w:tcPr>
            <w:tcW w:w="538" w:type="dxa"/>
          </w:tcPr>
          <w:p>
            <w:pPr>
              <w:pStyle w:val="TableParagraph"/>
              <w:spacing w:line="268" w:lineRule="exact"/>
              <w:ind w:left="91" w:right="156"/>
              <w:jc w:val="center"/>
              <w:rPr>
                <w:sz w:val="24"/>
              </w:rPr>
            </w:pPr>
            <w:r>
              <w:rPr>
                <w:sz w:val="24"/>
              </w:rPr>
              <w:t>15</w:t>
            </w:r>
          </w:p>
        </w:tc>
        <w:tc>
          <w:tcPr>
            <w:tcW w:w="1709" w:type="dxa"/>
          </w:tcPr>
          <w:p>
            <w:pPr>
              <w:pStyle w:val="TableParagraph"/>
              <w:spacing w:line="268" w:lineRule="exact"/>
              <w:ind w:left="110"/>
              <w:rPr>
                <w:sz w:val="24"/>
              </w:rPr>
            </w:pPr>
            <w:r>
              <w:rPr>
                <w:sz w:val="24"/>
              </w:rPr>
              <w:t>RRF f,d</w:t>
            </w:r>
          </w:p>
        </w:tc>
        <w:tc>
          <w:tcPr>
            <w:tcW w:w="2914" w:type="dxa"/>
          </w:tcPr>
          <w:p>
            <w:pPr>
              <w:pStyle w:val="TableParagraph"/>
              <w:spacing w:line="237" w:lineRule="auto"/>
              <w:ind w:left="110" w:right="174"/>
              <w:rPr>
                <w:sz w:val="24"/>
              </w:rPr>
            </w:pPr>
            <w:r>
              <w:rPr>
                <w:sz w:val="24"/>
              </w:rPr>
              <w:t>Xoay phải f xuyên qua cờ C</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1100 dfff ffff</w:t>
            </w:r>
          </w:p>
        </w:tc>
        <w:tc>
          <w:tcPr>
            <w:tcW w:w="1948" w:type="dxa"/>
          </w:tcPr>
          <w:p>
            <w:pPr>
              <w:pStyle w:val="TableParagraph"/>
              <w:spacing w:line="268" w:lineRule="exact"/>
              <w:ind w:left="113"/>
              <w:rPr>
                <w:sz w:val="24"/>
              </w:rPr>
            </w:pPr>
            <w:r>
              <w:rPr>
                <w:sz w:val="24"/>
              </w:rPr>
              <w:t>C</w:t>
            </w:r>
          </w:p>
        </w:tc>
      </w:tr>
      <w:tr>
        <w:trPr>
          <w:trHeight w:val="393" w:hRule="atLeast"/>
        </w:trPr>
        <w:tc>
          <w:tcPr>
            <w:tcW w:w="538" w:type="dxa"/>
          </w:tcPr>
          <w:p>
            <w:pPr>
              <w:pStyle w:val="TableParagraph"/>
              <w:spacing w:line="268" w:lineRule="exact"/>
              <w:ind w:left="91" w:right="156"/>
              <w:jc w:val="center"/>
              <w:rPr>
                <w:sz w:val="24"/>
              </w:rPr>
            </w:pPr>
            <w:r>
              <w:rPr>
                <w:sz w:val="24"/>
              </w:rPr>
              <w:t>16</w:t>
            </w:r>
          </w:p>
        </w:tc>
        <w:tc>
          <w:tcPr>
            <w:tcW w:w="1709" w:type="dxa"/>
          </w:tcPr>
          <w:p>
            <w:pPr>
              <w:pStyle w:val="TableParagraph"/>
              <w:spacing w:line="268" w:lineRule="exact"/>
              <w:ind w:left="110"/>
              <w:rPr>
                <w:sz w:val="24"/>
              </w:rPr>
            </w:pPr>
            <w:r>
              <w:rPr>
                <w:sz w:val="24"/>
              </w:rPr>
              <w:t>SUBWF f,d</w:t>
            </w:r>
          </w:p>
        </w:tc>
        <w:tc>
          <w:tcPr>
            <w:tcW w:w="2914" w:type="dxa"/>
          </w:tcPr>
          <w:p>
            <w:pPr>
              <w:pStyle w:val="TableParagraph"/>
              <w:spacing w:line="268" w:lineRule="exact"/>
              <w:ind w:left="110"/>
              <w:rPr>
                <w:sz w:val="24"/>
              </w:rPr>
            </w:pPr>
            <w:r>
              <w:rPr>
                <w:sz w:val="24"/>
              </w:rPr>
              <w:t>(F) trừ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0010 dfff ffff</w:t>
            </w:r>
          </w:p>
        </w:tc>
        <w:tc>
          <w:tcPr>
            <w:tcW w:w="1948" w:type="dxa"/>
          </w:tcPr>
          <w:p>
            <w:pPr>
              <w:pStyle w:val="TableParagraph"/>
              <w:spacing w:line="268" w:lineRule="exact"/>
              <w:ind w:left="113"/>
              <w:rPr>
                <w:sz w:val="24"/>
              </w:rPr>
            </w:pPr>
            <w:r>
              <w:rPr>
                <w:sz w:val="24"/>
              </w:rPr>
              <w:t>C, DC, Z</w:t>
            </w:r>
          </w:p>
        </w:tc>
      </w:tr>
      <w:tr>
        <w:trPr>
          <w:trHeight w:val="398" w:hRule="atLeast"/>
        </w:trPr>
        <w:tc>
          <w:tcPr>
            <w:tcW w:w="538" w:type="dxa"/>
          </w:tcPr>
          <w:p>
            <w:pPr>
              <w:pStyle w:val="TableParagraph"/>
              <w:spacing w:line="268" w:lineRule="exact"/>
              <w:ind w:left="91" w:right="156"/>
              <w:jc w:val="center"/>
              <w:rPr>
                <w:sz w:val="24"/>
              </w:rPr>
            </w:pPr>
            <w:r>
              <w:rPr>
                <w:sz w:val="24"/>
              </w:rPr>
              <w:t>17</w:t>
            </w:r>
          </w:p>
        </w:tc>
        <w:tc>
          <w:tcPr>
            <w:tcW w:w="1709" w:type="dxa"/>
          </w:tcPr>
          <w:p>
            <w:pPr>
              <w:pStyle w:val="TableParagraph"/>
              <w:spacing w:line="268" w:lineRule="exact"/>
              <w:ind w:left="110"/>
              <w:rPr>
                <w:sz w:val="24"/>
              </w:rPr>
            </w:pPr>
            <w:r>
              <w:rPr>
                <w:sz w:val="24"/>
              </w:rPr>
              <w:t>SWAPF f,d</w:t>
            </w:r>
          </w:p>
        </w:tc>
        <w:tc>
          <w:tcPr>
            <w:tcW w:w="2914" w:type="dxa"/>
          </w:tcPr>
          <w:p>
            <w:pPr>
              <w:pStyle w:val="TableParagraph"/>
              <w:spacing w:line="268" w:lineRule="exact"/>
              <w:ind w:left="110"/>
              <w:rPr>
                <w:sz w:val="24"/>
              </w:rPr>
            </w:pPr>
            <w:r>
              <w:rPr>
                <w:sz w:val="24"/>
              </w:rPr>
              <w:t>Hoán chuyển 4 bit của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1110 dfff ffff</w:t>
            </w:r>
          </w:p>
        </w:tc>
        <w:tc>
          <w:tcPr>
            <w:tcW w:w="1948" w:type="dxa"/>
          </w:tcPr>
          <w:p>
            <w:pPr>
              <w:pStyle w:val="TableParagraph"/>
              <w:rPr>
                <w:sz w:val="22"/>
              </w:rPr>
            </w:pPr>
          </w:p>
        </w:tc>
      </w:tr>
      <w:tr>
        <w:trPr>
          <w:trHeight w:val="397" w:hRule="atLeast"/>
        </w:trPr>
        <w:tc>
          <w:tcPr>
            <w:tcW w:w="538" w:type="dxa"/>
          </w:tcPr>
          <w:p>
            <w:pPr>
              <w:pStyle w:val="TableParagraph"/>
              <w:spacing w:line="268" w:lineRule="exact"/>
              <w:ind w:left="91" w:right="156"/>
              <w:jc w:val="center"/>
              <w:rPr>
                <w:sz w:val="24"/>
              </w:rPr>
            </w:pPr>
            <w:r>
              <w:rPr>
                <w:sz w:val="24"/>
              </w:rPr>
              <w:t>18</w:t>
            </w:r>
          </w:p>
        </w:tc>
        <w:tc>
          <w:tcPr>
            <w:tcW w:w="1709" w:type="dxa"/>
          </w:tcPr>
          <w:p>
            <w:pPr>
              <w:pStyle w:val="TableParagraph"/>
              <w:spacing w:line="268" w:lineRule="exact"/>
              <w:ind w:left="110"/>
              <w:rPr>
                <w:sz w:val="24"/>
              </w:rPr>
            </w:pPr>
            <w:r>
              <w:rPr>
                <w:sz w:val="24"/>
              </w:rPr>
              <w:t>IORWF f,d</w:t>
            </w:r>
          </w:p>
        </w:tc>
        <w:tc>
          <w:tcPr>
            <w:tcW w:w="2914" w:type="dxa"/>
          </w:tcPr>
          <w:p>
            <w:pPr>
              <w:pStyle w:val="TableParagraph"/>
              <w:spacing w:line="268" w:lineRule="exact"/>
              <w:ind w:left="110"/>
              <w:rPr>
                <w:sz w:val="24"/>
              </w:rPr>
            </w:pPr>
            <w:r>
              <w:rPr>
                <w:sz w:val="24"/>
              </w:rPr>
              <w:t>(W) xor (f)</w:t>
            </w:r>
          </w:p>
        </w:tc>
        <w:tc>
          <w:tcPr>
            <w:tcW w:w="969" w:type="dxa"/>
          </w:tcPr>
          <w:p>
            <w:pPr>
              <w:pStyle w:val="TableParagraph"/>
              <w:spacing w:line="268" w:lineRule="exact"/>
              <w:ind w:left="111"/>
              <w:rPr>
                <w:sz w:val="24"/>
              </w:rPr>
            </w:pPr>
            <w:r>
              <w:rPr>
                <w:sz w:val="24"/>
              </w:rPr>
              <w:t>1</w:t>
            </w:r>
          </w:p>
        </w:tc>
        <w:tc>
          <w:tcPr>
            <w:tcW w:w="2064" w:type="dxa"/>
          </w:tcPr>
          <w:p>
            <w:pPr>
              <w:pStyle w:val="TableParagraph"/>
              <w:spacing w:line="268" w:lineRule="exact"/>
              <w:ind w:left="112"/>
              <w:rPr>
                <w:sz w:val="24"/>
              </w:rPr>
            </w:pPr>
            <w:r>
              <w:rPr>
                <w:sz w:val="24"/>
              </w:rPr>
              <w:t>00 0110 dfff ffff</w:t>
            </w:r>
          </w:p>
        </w:tc>
        <w:tc>
          <w:tcPr>
            <w:tcW w:w="1948" w:type="dxa"/>
          </w:tcPr>
          <w:p>
            <w:pPr>
              <w:pStyle w:val="TableParagraph"/>
              <w:spacing w:line="268" w:lineRule="exact"/>
              <w:ind w:left="113"/>
              <w:rPr>
                <w:sz w:val="24"/>
              </w:rPr>
            </w:pPr>
            <w:r>
              <w:rPr>
                <w:sz w:val="24"/>
              </w:rPr>
              <w:t>Z</w:t>
            </w:r>
          </w:p>
        </w:tc>
      </w:tr>
    </w:tbl>
    <w:p>
      <w:pPr>
        <w:pStyle w:val="BodyText"/>
        <w:rPr>
          <w:i/>
          <w:sz w:val="20"/>
        </w:rPr>
      </w:pPr>
    </w:p>
    <w:p>
      <w:pPr>
        <w:pStyle w:val="BodyText"/>
        <w:spacing w:before="7"/>
        <w:rPr>
          <w:i/>
          <w:sz w:val="14"/>
        </w:rPr>
      </w:pPr>
    </w:p>
    <w:tbl>
      <w:tblPr>
        <w:tblW w:w="0" w:type="auto"/>
        <w:jc w:val="left"/>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1388"/>
        <w:gridCol w:w="3193"/>
        <w:gridCol w:w="970"/>
        <w:gridCol w:w="1796"/>
        <w:gridCol w:w="1954"/>
      </w:tblGrid>
      <w:tr>
        <w:trPr>
          <w:trHeight w:val="398" w:hRule="atLeast"/>
        </w:trPr>
        <w:tc>
          <w:tcPr>
            <w:tcW w:w="9839" w:type="dxa"/>
            <w:gridSpan w:val="6"/>
          </w:tcPr>
          <w:p>
            <w:pPr>
              <w:pStyle w:val="TableParagraph"/>
              <w:spacing w:line="273" w:lineRule="exact"/>
              <w:ind w:left="3882" w:right="3868"/>
              <w:jc w:val="center"/>
              <w:rPr>
                <w:b/>
                <w:sz w:val="24"/>
              </w:rPr>
            </w:pPr>
            <w:r>
              <w:rPr>
                <w:b/>
                <w:sz w:val="24"/>
              </w:rPr>
              <w:t>Nhóm lệnh xử lý bit</w:t>
            </w:r>
          </w:p>
        </w:tc>
      </w:tr>
      <w:tr>
        <w:trPr>
          <w:trHeight w:val="393" w:hRule="atLeast"/>
        </w:trPr>
        <w:tc>
          <w:tcPr>
            <w:tcW w:w="538" w:type="dxa"/>
          </w:tcPr>
          <w:p>
            <w:pPr>
              <w:pStyle w:val="TableParagraph"/>
              <w:spacing w:line="273" w:lineRule="exact"/>
              <w:ind w:left="110"/>
              <w:rPr>
                <w:b/>
                <w:sz w:val="24"/>
              </w:rPr>
            </w:pPr>
            <w:r>
              <w:rPr>
                <w:b/>
                <w:sz w:val="24"/>
              </w:rPr>
              <w:t>TT</w:t>
            </w:r>
          </w:p>
        </w:tc>
        <w:tc>
          <w:tcPr>
            <w:tcW w:w="1388" w:type="dxa"/>
          </w:tcPr>
          <w:p>
            <w:pPr>
              <w:pStyle w:val="TableParagraph"/>
              <w:spacing w:line="273" w:lineRule="exact"/>
              <w:ind w:left="110"/>
              <w:rPr>
                <w:b/>
                <w:sz w:val="24"/>
              </w:rPr>
            </w:pPr>
            <w:r>
              <w:rPr>
                <w:b/>
                <w:sz w:val="24"/>
              </w:rPr>
              <w:t>Cú pháp</w:t>
            </w:r>
          </w:p>
        </w:tc>
        <w:tc>
          <w:tcPr>
            <w:tcW w:w="3193" w:type="dxa"/>
          </w:tcPr>
          <w:p>
            <w:pPr>
              <w:pStyle w:val="TableParagraph"/>
              <w:spacing w:line="273" w:lineRule="exact"/>
              <w:ind w:left="109"/>
              <w:rPr>
                <w:b/>
                <w:sz w:val="24"/>
              </w:rPr>
            </w:pPr>
            <w:r>
              <w:rPr>
                <w:b/>
                <w:sz w:val="24"/>
              </w:rPr>
              <w:t>Chức năng</w:t>
            </w:r>
          </w:p>
        </w:tc>
        <w:tc>
          <w:tcPr>
            <w:tcW w:w="970" w:type="dxa"/>
          </w:tcPr>
          <w:p>
            <w:pPr>
              <w:pStyle w:val="TableParagraph"/>
              <w:spacing w:line="273" w:lineRule="exact"/>
              <w:ind w:left="110"/>
              <w:rPr>
                <w:b/>
                <w:sz w:val="24"/>
              </w:rPr>
            </w:pPr>
            <w:r>
              <w:rPr>
                <w:b/>
                <w:sz w:val="24"/>
              </w:rPr>
              <w:t>Chu kỳ</w:t>
            </w:r>
          </w:p>
        </w:tc>
        <w:tc>
          <w:tcPr>
            <w:tcW w:w="1796" w:type="dxa"/>
          </w:tcPr>
          <w:p>
            <w:pPr>
              <w:pStyle w:val="TableParagraph"/>
              <w:spacing w:line="273" w:lineRule="exact"/>
              <w:ind w:left="109"/>
              <w:rPr>
                <w:b/>
                <w:sz w:val="24"/>
              </w:rPr>
            </w:pPr>
            <w:r>
              <w:rPr>
                <w:b/>
                <w:sz w:val="24"/>
              </w:rPr>
              <w:t>Mã lệnh</w:t>
            </w:r>
          </w:p>
        </w:tc>
        <w:tc>
          <w:tcPr>
            <w:tcW w:w="1954" w:type="dxa"/>
          </w:tcPr>
          <w:p>
            <w:pPr>
              <w:pStyle w:val="TableParagraph"/>
              <w:spacing w:line="273" w:lineRule="exact"/>
              <w:ind w:left="110"/>
              <w:rPr>
                <w:b/>
                <w:sz w:val="24"/>
              </w:rPr>
            </w:pPr>
            <w:r>
              <w:rPr>
                <w:b/>
                <w:sz w:val="24"/>
              </w:rPr>
              <w:t>Cờ bị ảnh hưởng</w:t>
            </w:r>
          </w:p>
        </w:tc>
      </w:tr>
      <w:tr>
        <w:trPr>
          <w:trHeight w:val="398" w:hRule="atLeast"/>
        </w:trPr>
        <w:tc>
          <w:tcPr>
            <w:tcW w:w="538" w:type="dxa"/>
          </w:tcPr>
          <w:p>
            <w:pPr>
              <w:pStyle w:val="TableParagraph"/>
              <w:spacing w:line="268" w:lineRule="exact"/>
              <w:ind w:left="110"/>
              <w:rPr>
                <w:sz w:val="24"/>
              </w:rPr>
            </w:pPr>
            <w:r>
              <w:rPr>
                <w:sz w:val="24"/>
              </w:rPr>
              <w:t>1</w:t>
            </w:r>
          </w:p>
        </w:tc>
        <w:tc>
          <w:tcPr>
            <w:tcW w:w="1388" w:type="dxa"/>
          </w:tcPr>
          <w:p>
            <w:pPr>
              <w:pStyle w:val="TableParagraph"/>
              <w:spacing w:line="268" w:lineRule="exact"/>
              <w:ind w:left="110"/>
              <w:rPr>
                <w:sz w:val="24"/>
              </w:rPr>
            </w:pPr>
            <w:r>
              <w:rPr>
                <w:sz w:val="24"/>
              </w:rPr>
              <w:t>BCF f,b</w:t>
            </w:r>
          </w:p>
        </w:tc>
        <w:tc>
          <w:tcPr>
            <w:tcW w:w="3193" w:type="dxa"/>
          </w:tcPr>
          <w:p>
            <w:pPr>
              <w:pStyle w:val="TableParagraph"/>
              <w:spacing w:line="268" w:lineRule="exact"/>
              <w:ind w:left="109"/>
              <w:rPr>
                <w:sz w:val="24"/>
              </w:rPr>
            </w:pPr>
            <w:r>
              <w:rPr>
                <w:sz w:val="24"/>
              </w:rPr>
              <w:t>Làm bit b trong f xuống 0</w:t>
            </w:r>
          </w:p>
        </w:tc>
        <w:tc>
          <w:tcPr>
            <w:tcW w:w="970" w:type="dxa"/>
          </w:tcPr>
          <w:p>
            <w:pPr>
              <w:pStyle w:val="TableParagraph"/>
              <w:spacing w:line="268" w:lineRule="exact"/>
              <w:ind w:left="110"/>
              <w:rPr>
                <w:sz w:val="24"/>
              </w:rPr>
            </w:pPr>
            <w:r>
              <w:rPr>
                <w:sz w:val="24"/>
              </w:rPr>
              <w:t>1</w:t>
            </w:r>
          </w:p>
        </w:tc>
        <w:tc>
          <w:tcPr>
            <w:tcW w:w="1796" w:type="dxa"/>
          </w:tcPr>
          <w:p>
            <w:pPr>
              <w:pStyle w:val="TableParagraph"/>
              <w:spacing w:line="268" w:lineRule="exact"/>
              <w:ind w:left="109"/>
              <w:rPr>
                <w:sz w:val="24"/>
              </w:rPr>
            </w:pPr>
            <w:r>
              <w:rPr>
                <w:sz w:val="24"/>
              </w:rPr>
              <w:t>01 00bb bfff ffff</w:t>
            </w:r>
          </w:p>
        </w:tc>
        <w:tc>
          <w:tcPr>
            <w:tcW w:w="1954" w:type="dxa"/>
          </w:tcPr>
          <w:p>
            <w:pPr>
              <w:pStyle w:val="TableParagraph"/>
              <w:rPr>
                <w:sz w:val="22"/>
              </w:rPr>
            </w:pPr>
          </w:p>
        </w:tc>
      </w:tr>
      <w:tr>
        <w:trPr>
          <w:trHeight w:val="393" w:hRule="atLeast"/>
        </w:trPr>
        <w:tc>
          <w:tcPr>
            <w:tcW w:w="538" w:type="dxa"/>
          </w:tcPr>
          <w:p>
            <w:pPr>
              <w:pStyle w:val="TableParagraph"/>
              <w:spacing w:line="268" w:lineRule="exact"/>
              <w:ind w:left="110"/>
              <w:rPr>
                <w:sz w:val="24"/>
              </w:rPr>
            </w:pPr>
            <w:r>
              <w:rPr>
                <w:sz w:val="24"/>
              </w:rPr>
              <w:t>2</w:t>
            </w:r>
          </w:p>
        </w:tc>
        <w:tc>
          <w:tcPr>
            <w:tcW w:w="1388" w:type="dxa"/>
          </w:tcPr>
          <w:p>
            <w:pPr>
              <w:pStyle w:val="TableParagraph"/>
              <w:spacing w:line="268" w:lineRule="exact"/>
              <w:ind w:left="110"/>
              <w:rPr>
                <w:sz w:val="24"/>
              </w:rPr>
            </w:pPr>
            <w:r>
              <w:rPr>
                <w:sz w:val="24"/>
              </w:rPr>
              <w:t>BSF f,b</w:t>
            </w:r>
          </w:p>
        </w:tc>
        <w:tc>
          <w:tcPr>
            <w:tcW w:w="3193" w:type="dxa"/>
          </w:tcPr>
          <w:p>
            <w:pPr>
              <w:pStyle w:val="TableParagraph"/>
              <w:spacing w:line="268" w:lineRule="exact"/>
              <w:ind w:left="109"/>
              <w:rPr>
                <w:sz w:val="24"/>
              </w:rPr>
            </w:pPr>
            <w:r>
              <w:rPr>
                <w:sz w:val="24"/>
              </w:rPr>
              <w:t>Làm bit b trong f lên 1</w:t>
            </w:r>
          </w:p>
        </w:tc>
        <w:tc>
          <w:tcPr>
            <w:tcW w:w="970" w:type="dxa"/>
          </w:tcPr>
          <w:p>
            <w:pPr>
              <w:pStyle w:val="TableParagraph"/>
              <w:spacing w:line="268" w:lineRule="exact"/>
              <w:ind w:left="110"/>
              <w:rPr>
                <w:sz w:val="24"/>
              </w:rPr>
            </w:pPr>
            <w:r>
              <w:rPr>
                <w:sz w:val="24"/>
              </w:rPr>
              <w:t>1</w:t>
            </w:r>
          </w:p>
        </w:tc>
        <w:tc>
          <w:tcPr>
            <w:tcW w:w="1796" w:type="dxa"/>
          </w:tcPr>
          <w:p>
            <w:pPr>
              <w:pStyle w:val="TableParagraph"/>
              <w:spacing w:line="268" w:lineRule="exact"/>
              <w:ind w:left="109"/>
              <w:rPr>
                <w:sz w:val="24"/>
              </w:rPr>
            </w:pPr>
            <w:r>
              <w:rPr>
                <w:sz w:val="24"/>
              </w:rPr>
              <w:t>01 01bb bfff ffff</w:t>
            </w:r>
          </w:p>
        </w:tc>
        <w:tc>
          <w:tcPr>
            <w:tcW w:w="1954" w:type="dxa"/>
          </w:tcPr>
          <w:p>
            <w:pPr>
              <w:pStyle w:val="TableParagraph"/>
              <w:rPr>
                <w:sz w:val="22"/>
              </w:rPr>
            </w:pPr>
          </w:p>
        </w:tc>
      </w:tr>
      <w:tr>
        <w:trPr>
          <w:trHeight w:val="397" w:hRule="atLeast"/>
        </w:trPr>
        <w:tc>
          <w:tcPr>
            <w:tcW w:w="538" w:type="dxa"/>
          </w:tcPr>
          <w:p>
            <w:pPr>
              <w:pStyle w:val="TableParagraph"/>
              <w:spacing w:line="268" w:lineRule="exact"/>
              <w:ind w:left="110"/>
              <w:rPr>
                <w:sz w:val="24"/>
              </w:rPr>
            </w:pPr>
            <w:r>
              <w:rPr>
                <w:sz w:val="24"/>
              </w:rPr>
              <w:t>3</w:t>
            </w:r>
          </w:p>
        </w:tc>
        <w:tc>
          <w:tcPr>
            <w:tcW w:w="1388" w:type="dxa"/>
          </w:tcPr>
          <w:p>
            <w:pPr>
              <w:pStyle w:val="TableParagraph"/>
              <w:spacing w:line="268" w:lineRule="exact"/>
              <w:ind w:left="110"/>
              <w:rPr>
                <w:sz w:val="24"/>
              </w:rPr>
            </w:pPr>
            <w:r>
              <w:rPr>
                <w:sz w:val="24"/>
              </w:rPr>
              <w:t>BTFSC f,b</w:t>
            </w:r>
          </w:p>
        </w:tc>
        <w:tc>
          <w:tcPr>
            <w:tcW w:w="3193" w:type="dxa"/>
          </w:tcPr>
          <w:p>
            <w:pPr>
              <w:pStyle w:val="TableParagraph"/>
              <w:spacing w:line="268" w:lineRule="exact"/>
              <w:ind w:left="109"/>
              <w:rPr>
                <w:sz w:val="24"/>
              </w:rPr>
            </w:pPr>
            <w:r>
              <w:rPr>
                <w:sz w:val="24"/>
              </w:rPr>
              <w:t>Nếu bit b bằng 0 thì bỏ lệnh kế</w:t>
            </w:r>
          </w:p>
        </w:tc>
        <w:tc>
          <w:tcPr>
            <w:tcW w:w="970" w:type="dxa"/>
          </w:tcPr>
          <w:p>
            <w:pPr>
              <w:pStyle w:val="TableParagraph"/>
              <w:spacing w:line="268" w:lineRule="exact"/>
              <w:ind w:left="110"/>
              <w:rPr>
                <w:sz w:val="24"/>
              </w:rPr>
            </w:pPr>
            <w:r>
              <w:rPr>
                <w:sz w:val="24"/>
              </w:rPr>
              <w:t>1</w:t>
            </w:r>
          </w:p>
        </w:tc>
        <w:tc>
          <w:tcPr>
            <w:tcW w:w="1796" w:type="dxa"/>
          </w:tcPr>
          <w:p>
            <w:pPr>
              <w:pStyle w:val="TableParagraph"/>
              <w:spacing w:line="268" w:lineRule="exact"/>
              <w:ind w:left="109"/>
              <w:rPr>
                <w:sz w:val="24"/>
              </w:rPr>
            </w:pPr>
            <w:r>
              <w:rPr>
                <w:sz w:val="24"/>
              </w:rPr>
              <w:t>01 10bb bfff ffff</w:t>
            </w:r>
          </w:p>
        </w:tc>
        <w:tc>
          <w:tcPr>
            <w:tcW w:w="1954" w:type="dxa"/>
          </w:tcPr>
          <w:p>
            <w:pPr>
              <w:pStyle w:val="TableParagraph"/>
              <w:rPr>
                <w:sz w:val="22"/>
              </w:rPr>
            </w:pPr>
          </w:p>
        </w:tc>
      </w:tr>
      <w:tr>
        <w:trPr>
          <w:trHeight w:val="398" w:hRule="atLeast"/>
        </w:trPr>
        <w:tc>
          <w:tcPr>
            <w:tcW w:w="538" w:type="dxa"/>
          </w:tcPr>
          <w:p>
            <w:pPr>
              <w:pStyle w:val="TableParagraph"/>
              <w:spacing w:line="268" w:lineRule="exact"/>
              <w:ind w:left="110"/>
              <w:rPr>
                <w:sz w:val="24"/>
              </w:rPr>
            </w:pPr>
            <w:r>
              <w:rPr>
                <w:sz w:val="24"/>
              </w:rPr>
              <w:t>4</w:t>
            </w:r>
          </w:p>
        </w:tc>
        <w:tc>
          <w:tcPr>
            <w:tcW w:w="1388" w:type="dxa"/>
          </w:tcPr>
          <w:p>
            <w:pPr>
              <w:pStyle w:val="TableParagraph"/>
              <w:spacing w:line="268" w:lineRule="exact"/>
              <w:ind w:left="110"/>
              <w:rPr>
                <w:sz w:val="24"/>
              </w:rPr>
            </w:pPr>
            <w:r>
              <w:rPr>
                <w:sz w:val="24"/>
              </w:rPr>
              <w:t>BTFSS f,b</w:t>
            </w:r>
          </w:p>
        </w:tc>
        <w:tc>
          <w:tcPr>
            <w:tcW w:w="3193" w:type="dxa"/>
          </w:tcPr>
          <w:p>
            <w:pPr>
              <w:pStyle w:val="TableParagraph"/>
              <w:spacing w:line="268" w:lineRule="exact"/>
              <w:ind w:left="109"/>
              <w:rPr>
                <w:sz w:val="24"/>
              </w:rPr>
            </w:pPr>
            <w:r>
              <w:rPr>
                <w:sz w:val="24"/>
              </w:rPr>
              <w:t>Nếu bit b bằng 1 thì bỏ lệnh kế</w:t>
            </w:r>
          </w:p>
        </w:tc>
        <w:tc>
          <w:tcPr>
            <w:tcW w:w="970" w:type="dxa"/>
          </w:tcPr>
          <w:p>
            <w:pPr>
              <w:pStyle w:val="TableParagraph"/>
              <w:spacing w:line="268" w:lineRule="exact"/>
              <w:ind w:left="110"/>
              <w:rPr>
                <w:sz w:val="24"/>
              </w:rPr>
            </w:pPr>
            <w:r>
              <w:rPr>
                <w:sz w:val="24"/>
              </w:rPr>
              <w:t>1</w:t>
            </w:r>
          </w:p>
        </w:tc>
        <w:tc>
          <w:tcPr>
            <w:tcW w:w="1796" w:type="dxa"/>
          </w:tcPr>
          <w:p>
            <w:pPr>
              <w:pStyle w:val="TableParagraph"/>
              <w:spacing w:line="268" w:lineRule="exact"/>
              <w:ind w:left="109"/>
              <w:rPr>
                <w:sz w:val="24"/>
              </w:rPr>
            </w:pPr>
            <w:r>
              <w:rPr>
                <w:sz w:val="24"/>
              </w:rPr>
              <w:t>01 11bb bfff ffff</w:t>
            </w:r>
          </w:p>
        </w:tc>
        <w:tc>
          <w:tcPr>
            <w:tcW w:w="1954" w:type="dxa"/>
          </w:tcPr>
          <w:p>
            <w:pPr>
              <w:pStyle w:val="TableParagraph"/>
              <w:rPr>
                <w:sz w:val="22"/>
              </w:rPr>
            </w:pPr>
          </w:p>
        </w:tc>
      </w:tr>
    </w:tbl>
    <w:p>
      <w:pPr>
        <w:pStyle w:val="BodyText"/>
        <w:rPr>
          <w:i/>
          <w:sz w:val="20"/>
        </w:rPr>
      </w:pPr>
    </w:p>
    <w:p>
      <w:pPr>
        <w:pStyle w:val="BodyText"/>
        <w:spacing w:before="2"/>
        <w:rPr>
          <w:i/>
          <w:sz w:val="14"/>
        </w:rPr>
      </w:pPr>
    </w:p>
    <w:tbl>
      <w:tblPr>
        <w:tblW w:w="0" w:type="auto"/>
        <w:jc w:val="left"/>
        <w:tblInd w:w="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38"/>
        <w:gridCol w:w="1450"/>
        <w:gridCol w:w="2819"/>
        <w:gridCol w:w="970"/>
        <w:gridCol w:w="2079"/>
        <w:gridCol w:w="1954"/>
      </w:tblGrid>
      <w:tr>
        <w:trPr>
          <w:trHeight w:val="398" w:hRule="atLeast"/>
        </w:trPr>
        <w:tc>
          <w:tcPr>
            <w:tcW w:w="9810" w:type="dxa"/>
            <w:gridSpan w:val="6"/>
          </w:tcPr>
          <w:p>
            <w:pPr>
              <w:pStyle w:val="TableParagraph"/>
              <w:spacing w:line="273" w:lineRule="exact"/>
              <w:ind w:left="3182" w:right="3176"/>
              <w:jc w:val="center"/>
              <w:rPr>
                <w:b/>
                <w:sz w:val="24"/>
              </w:rPr>
            </w:pPr>
            <w:r>
              <w:rPr>
                <w:b/>
                <w:sz w:val="24"/>
              </w:rPr>
              <w:t>Nhóm lệnh hằng số và điều khiển</w:t>
            </w:r>
          </w:p>
        </w:tc>
      </w:tr>
      <w:tr>
        <w:trPr>
          <w:trHeight w:val="393" w:hRule="atLeast"/>
        </w:trPr>
        <w:tc>
          <w:tcPr>
            <w:tcW w:w="538" w:type="dxa"/>
          </w:tcPr>
          <w:p>
            <w:pPr>
              <w:pStyle w:val="TableParagraph"/>
              <w:spacing w:line="273" w:lineRule="exact"/>
              <w:ind w:left="110"/>
              <w:rPr>
                <w:b/>
                <w:sz w:val="24"/>
              </w:rPr>
            </w:pPr>
            <w:r>
              <w:rPr>
                <w:b/>
                <w:sz w:val="24"/>
              </w:rPr>
              <w:t>TT</w:t>
            </w:r>
          </w:p>
        </w:tc>
        <w:tc>
          <w:tcPr>
            <w:tcW w:w="1450" w:type="dxa"/>
          </w:tcPr>
          <w:p>
            <w:pPr>
              <w:pStyle w:val="TableParagraph"/>
              <w:spacing w:line="273" w:lineRule="exact"/>
              <w:ind w:left="110"/>
              <w:rPr>
                <w:b/>
                <w:sz w:val="24"/>
              </w:rPr>
            </w:pPr>
            <w:r>
              <w:rPr>
                <w:b/>
                <w:sz w:val="24"/>
              </w:rPr>
              <w:t>Cú pháp</w:t>
            </w:r>
          </w:p>
        </w:tc>
        <w:tc>
          <w:tcPr>
            <w:tcW w:w="2819" w:type="dxa"/>
          </w:tcPr>
          <w:p>
            <w:pPr>
              <w:pStyle w:val="TableParagraph"/>
              <w:spacing w:line="273" w:lineRule="exact"/>
              <w:ind w:left="110"/>
              <w:rPr>
                <w:b/>
                <w:sz w:val="24"/>
              </w:rPr>
            </w:pPr>
            <w:r>
              <w:rPr>
                <w:b/>
                <w:sz w:val="24"/>
              </w:rPr>
              <w:t>Chức năng</w:t>
            </w:r>
          </w:p>
        </w:tc>
        <w:tc>
          <w:tcPr>
            <w:tcW w:w="970" w:type="dxa"/>
          </w:tcPr>
          <w:p>
            <w:pPr>
              <w:pStyle w:val="TableParagraph"/>
              <w:spacing w:line="273" w:lineRule="exact"/>
              <w:ind w:left="109"/>
              <w:rPr>
                <w:b/>
                <w:sz w:val="24"/>
              </w:rPr>
            </w:pPr>
            <w:r>
              <w:rPr>
                <w:b/>
                <w:sz w:val="24"/>
              </w:rPr>
              <w:t>Chu kỳ</w:t>
            </w:r>
          </w:p>
        </w:tc>
        <w:tc>
          <w:tcPr>
            <w:tcW w:w="2079" w:type="dxa"/>
          </w:tcPr>
          <w:p>
            <w:pPr>
              <w:pStyle w:val="TableParagraph"/>
              <w:spacing w:line="273" w:lineRule="exact"/>
              <w:ind w:left="109"/>
              <w:rPr>
                <w:b/>
                <w:sz w:val="24"/>
              </w:rPr>
            </w:pPr>
            <w:r>
              <w:rPr>
                <w:b/>
                <w:sz w:val="24"/>
              </w:rPr>
              <w:t>Mã lệnh</w:t>
            </w:r>
          </w:p>
        </w:tc>
        <w:tc>
          <w:tcPr>
            <w:tcW w:w="1954" w:type="dxa"/>
          </w:tcPr>
          <w:p>
            <w:pPr>
              <w:pStyle w:val="TableParagraph"/>
              <w:spacing w:line="273" w:lineRule="exact"/>
              <w:ind w:left="110"/>
              <w:rPr>
                <w:b/>
                <w:sz w:val="24"/>
              </w:rPr>
            </w:pPr>
            <w:r>
              <w:rPr>
                <w:b/>
                <w:sz w:val="24"/>
              </w:rPr>
              <w:t>Cờ bị ảnh hưởng</w:t>
            </w:r>
          </w:p>
        </w:tc>
      </w:tr>
      <w:tr>
        <w:trPr>
          <w:trHeight w:val="398" w:hRule="atLeast"/>
        </w:trPr>
        <w:tc>
          <w:tcPr>
            <w:tcW w:w="538" w:type="dxa"/>
          </w:tcPr>
          <w:p>
            <w:pPr>
              <w:pStyle w:val="TableParagraph"/>
              <w:spacing w:line="268" w:lineRule="exact"/>
              <w:ind w:left="110"/>
              <w:rPr>
                <w:sz w:val="24"/>
              </w:rPr>
            </w:pPr>
            <w:r>
              <w:rPr>
                <w:sz w:val="24"/>
              </w:rPr>
              <w:t>1</w:t>
            </w:r>
          </w:p>
        </w:tc>
        <w:tc>
          <w:tcPr>
            <w:tcW w:w="1450" w:type="dxa"/>
          </w:tcPr>
          <w:p>
            <w:pPr>
              <w:pStyle w:val="TableParagraph"/>
              <w:spacing w:line="268" w:lineRule="exact"/>
              <w:ind w:left="110"/>
              <w:rPr>
                <w:sz w:val="24"/>
              </w:rPr>
            </w:pPr>
            <w:r>
              <w:rPr>
                <w:sz w:val="24"/>
              </w:rPr>
              <w:t>ADDLW</w:t>
            </w:r>
            <w:r>
              <w:rPr>
                <w:spacing w:val="58"/>
                <w:sz w:val="24"/>
              </w:rPr>
              <w:t> </w:t>
            </w:r>
            <w:r>
              <w:rPr>
                <w:sz w:val="24"/>
              </w:rPr>
              <w:t>k</w:t>
            </w:r>
          </w:p>
        </w:tc>
        <w:tc>
          <w:tcPr>
            <w:tcW w:w="2819" w:type="dxa"/>
          </w:tcPr>
          <w:p>
            <w:pPr>
              <w:pStyle w:val="TableParagraph"/>
              <w:spacing w:line="268" w:lineRule="exact"/>
              <w:ind w:left="110"/>
              <w:rPr>
                <w:sz w:val="24"/>
              </w:rPr>
            </w:pPr>
            <w:r>
              <w:rPr>
                <w:sz w:val="24"/>
              </w:rPr>
              <w:t>(W) cộng k</w:t>
            </w:r>
            <w:r>
              <w:rPr>
                <w:rFonts w:ascii="Wingdings" w:hAnsi="Wingdings"/>
                <w:sz w:val="24"/>
              </w:rPr>
              <w:t></w:t>
            </w:r>
            <w:r>
              <w:rPr>
                <w:sz w:val="24"/>
              </w:rPr>
              <w:t> (W)</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11 111x kkkk kkkk</w:t>
            </w:r>
          </w:p>
        </w:tc>
        <w:tc>
          <w:tcPr>
            <w:tcW w:w="1954" w:type="dxa"/>
          </w:tcPr>
          <w:p>
            <w:pPr>
              <w:pStyle w:val="TableParagraph"/>
              <w:spacing w:line="268" w:lineRule="exact"/>
              <w:ind w:left="110"/>
              <w:rPr>
                <w:sz w:val="24"/>
              </w:rPr>
            </w:pPr>
            <w:r>
              <w:rPr>
                <w:sz w:val="24"/>
              </w:rPr>
              <w:t>C, DC, Z</w:t>
            </w:r>
          </w:p>
        </w:tc>
      </w:tr>
      <w:tr>
        <w:trPr>
          <w:trHeight w:val="393" w:hRule="atLeast"/>
        </w:trPr>
        <w:tc>
          <w:tcPr>
            <w:tcW w:w="538" w:type="dxa"/>
          </w:tcPr>
          <w:p>
            <w:pPr>
              <w:pStyle w:val="TableParagraph"/>
              <w:spacing w:line="268" w:lineRule="exact"/>
              <w:ind w:left="110"/>
              <w:rPr>
                <w:sz w:val="24"/>
              </w:rPr>
            </w:pPr>
            <w:r>
              <w:rPr>
                <w:sz w:val="24"/>
              </w:rPr>
              <w:t>2</w:t>
            </w:r>
          </w:p>
        </w:tc>
        <w:tc>
          <w:tcPr>
            <w:tcW w:w="1450" w:type="dxa"/>
          </w:tcPr>
          <w:p>
            <w:pPr>
              <w:pStyle w:val="TableParagraph"/>
              <w:spacing w:line="268" w:lineRule="exact"/>
              <w:ind w:left="110"/>
              <w:rPr>
                <w:sz w:val="24"/>
              </w:rPr>
            </w:pPr>
            <w:r>
              <w:rPr>
                <w:sz w:val="24"/>
              </w:rPr>
              <w:t>ANDLW</w:t>
            </w:r>
            <w:r>
              <w:rPr>
                <w:spacing w:val="58"/>
                <w:sz w:val="24"/>
              </w:rPr>
              <w:t> </w:t>
            </w:r>
            <w:r>
              <w:rPr>
                <w:sz w:val="24"/>
              </w:rPr>
              <w:t>k</w:t>
            </w:r>
          </w:p>
        </w:tc>
        <w:tc>
          <w:tcPr>
            <w:tcW w:w="2819" w:type="dxa"/>
          </w:tcPr>
          <w:p>
            <w:pPr>
              <w:pStyle w:val="TableParagraph"/>
              <w:spacing w:line="268" w:lineRule="exact"/>
              <w:ind w:left="110"/>
              <w:rPr>
                <w:sz w:val="24"/>
              </w:rPr>
            </w:pPr>
            <w:r>
              <w:rPr>
                <w:sz w:val="24"/>
              </w:rPr>
              <w:t>(W) and k</w:t>
            </w:r>
            <w:r>
              <w:rPr>
                <w:rFonts w:ascii="Wingdings" w:hAnsi="Wingdings"/>
                <w:sz w:val="24"/>
              </w:rPr>
              <w:t></w:t>
            </w:r>
            <w:r>
              <w:rPr>
                <w:sz w:val="24"/>
              </w:rPr>
              <w:t> (W)</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11 1001 kkkk kkkk</w:t>
            </w:r>
          </w:p>
        </w:tc>
        <w:tc>
          <w:tcPr>
            <w:tcW w:w="1954" w:type="dxa"/>
          </w:tcPr>
          <w:p>
            <w:pPr>
              <w:pStyle w:val="TableParagraph"/>
              <w:spacing w:line="268" w:lineRule="exact"/>
              <w:ind w:left="110"/>
              <w:rPr>
                <w:sz w:val="24"/>
              </w:rPr>
            </w:pPr>
            <w:r>
              <w:rPr>
                <w:sz w:val="24"/>
              </w:rPr>
              <w:t>Z</w:t>
            </w:r>
          </w:p>
        </w:tc>
      </w:tr>
      <w:tr>
        <w:trPr>
          <w:trHeight w:val="397" w:hRule="atLeast"/>
        </w:trPr>
        <w:tc>
          <w:tcPr>
            <w:tcW w:w="538" w:type="dxa"/>
          </w:tcPr>
          <w:p>
            <w:pPr>
              <w:pStyle w:val="TableParagraph"/>
              <w:spacing w:line="268" w:lineRule="exact"/>
              <w:ind w:left="110"/>
              <w:rPr>
                <w:sz w:val="24"/>
              </w:rPr>
            </w:pPr>
            <w:r>
              <w:rPr>
                <w:sz w:val="24"/>
              </w:rPr>
              <w:t>3</w:t>
            </w:r>
          </w:p>
        </w:tc>
        <w:tc>
          <w:tcPr>
            <w:tcW w:w="1450" w:type="dxa"/>
          </w:tcPr>
          <w:p>
            <w:pPr>
              <w:pStyle w:val="TableParagraph"/>
              <w:spacing w:line="268" w:lineRule="exact"/>
              <w:ind w:left="110"/>
              <w:rPr>
                <w:sz w:val="24"/>
              </w:rPr>
            </w:pPr>
            <w:r>
              <w:rPr>
                <w:sz w:val="24"/>
              </w:rPr>
              <w:t>CALL k</w:t>
            </w:r>
          </w:p>
        </w:tc>
        <w:tc>
          <w:tcPr>
            <w:tcW w:w="2819" w:type="dxa"/>
          </w:tcPr>
          <w:p>
            <w:pPr>
              <w:pStyle w:val="TableParagraph"/>
              <w:spacing w:line="268" w:lineRule="exact"/>
              <w:ind w:left="110"/>
              <w:rPr>
                <w:sz w:val="24"/>
              </w:rPr>
            </w:pPr>
            <w:r>
              <w:rPr>
                <w:sz w:val="24"/>
              </w:rPr>
              <w:t>Gọi chương trình con</w:t>
            </w:r>
          </w:p>
        </w:tc>
        <w:tc>
          <w:tcPr>
            <w:tcW w:w="970" w:type="dxa"/>
          </w:tcPr>
          <w:p>
            <w:pPr>
              <w:pStyle w:val="TableParagraph"/>
              <w:spacing w:line="268" w:lineRule="exact"/>
              <w:ind w:left="109"/>
              <w:rPr>
                <w:sz w:val="24"/>
              </w:rPr>
            </w:pPr>
            <w:r>
              <w:rPr>
                <w:sz w:val="24"/>
              </w:rPr>
              <w:t>2</w:t>
            </w:r>
          </w:p>
        </w:tc>
        <w:tc>
          <w:tcPr>
            <w:tcW w:w="2079" w:type="dxa"/>
          </w:tcPr>
          <w:p>
            <w:pPr>
              <w:pStyle w:val="TableParagraph"/>
              <w:spacing w:line="268" w:lineRule="exact"/>
              <w:ind w:left="109"/>
              <w:rPr>
                <w:sz w:val="24"/>
              </w:rPr>
            </w:pPr>
            <w:r>
              <w:rPr>
                <w:sz w:val="24"/>
              </w:rPr>
              <w:t>10 0kkk kkkk kkkk</w:t>
            </w:r>
          </w:p>
        </w:tc>
        <w:tc>
          <w:tcPr>
            <w:tcW w:w="1954" w:type="dxa"/>
          </w:tcPr>
          <w:p>
            <w:pPr>
              <w:pStyle w:val="TableParagraph"/>
              <w:rPr>
                <w:sz w:val="22"/>
              </w:rPr>
            </w:pPr>
          </w:p>
        </w:tc>
      </w:tr>
      <w:tr>
        <w:trPr>
          <w:trHeight w:val="460" w:hRule="atLeast"/>
        </w:trPr>
        <w:tc>
          <w:tcPr>
            <w:tcW w:w="538" w:type="dxa"/>
          </w:tcPr>
          <w:p>
            <w:pPr>
              <w:pStyle w:val="TableParagraph"/>
              <w:spacing w:line="268" w:lineRule="exact"/>
              <w:ind w:left="110"/>
              <w:rPr>
                <w:sz w:val="24"/>
              </w:rPr>
            </w:pPr>
            <w:r>
              <w:rPr>
                <w:sz w:val="24"/>
              </w:rPr>
              <w:t>4</w:t>
            </w:r>
          </w:p>
        </w:tc>
        <w:tc>
          <w:tcPr>
            <w:tcW w:w="1450" w:type="dxa"/>
          </w:tcPr>
          <w:p>
            <w:pPr>
              <w:pStyle w:val="TableParagraph"/>
              <w:spacing w:line="268" w:lineRule="exact"/>
              <w:ind w:left="110"/>
              <w:rPr>
                <w:sz w:val="24"/>
              </w:rPr>
            </w:pPr>
            <w:r>
              <w:rPr>
                <w:sz w:val="24"/>
              </w:rPr>
              <w:t>CLRWDT</w:t>
            </w:r>
          </w:p>
        </w:tc>
        <w:tc>
          <w:tcPr>
            <w:tcW w:w="2819" w:type="dxa"/>
          </w:tcPr>
          <w:p>
            <w:pPr>
              <w:pStyle w:val="TableParagraph"/>
              <w:spacing w:line="268" w:lineRule="exact"/>
              <w:ind w:left="110"/>
              <w:rPr>
                <w:sz w:val="24"/>
              </w:rPr>
            </w:pPr>
            <w:r>
              <w:rPr>
                <w:sz w:val="24"/>
              </w:rPr>
              <w:t>Xóa bộ định thời</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00 0000 0110 0100</w:t>
            </w:r>
          </w:p>
        </w:tc>
        <w:tc>
          <w:tcPr>
            <w:tcW w:w="1954" w:type="dxa"/>
          </w:tcPr>
          <w:p>
            <w:pPr>
              <w:pStyle w:val="TableParagraph"/>
              <w:spacing w:before="9"/>
              <w:rPr>
                <w:i/>
                <w:sz w:val="3"/>
              </w:rPr>
            </w:pPr>
          </w:p>
          <w:p>
            <w:pPr>
              <w:pStyle w:val="TableParagraph"/>
              <w:spacing w:line="20" w:lineRule="exact"/>
              <w:ind w:left="143"/>
              <w:rPr>
                <w:sz w:val="2"/>
              </w:rPr>
            </w:pPr>
            <w:r>
              <w:rPr>
                <w:sz w:val="2"/>
              </w:rPr>
              <w:pict>
                <v:group style="width:14.2pt;height:.550pt;mso-position-horizontal-relative:char;mso-position-vertical-relative:line" coordorigin="0,0" coordsize="284,11">
                  <v:line style="position:absolute" from="0,5" to="284,5" stroked="true" strokeweight=".506754pt" strokecolor="#000000">
                    <v:stroke dashstyle="solid"/>
                  </v:line>
                </v:group>
              </w:pict>
            </w:r>
            <w:r>
              <w:rPr>
                <w:sz w:val="2"/>
              </w:rPr>
            </w:r>
            <w:r>
              <w:rPr>
                <w:spacing w:val="186"/>
                <w:sz w:val="2"/>
              </w:rPr>
              <w:t> </w:t>
            </w:r>
            <w:r>
              <w:rPr>
                <w:spacing w:val="186"/>
                <w:sz w:val="2"/>
              </w:rPr>
              <w:pict>
                <v:group style="width:15.85pt;height:.550pt;mso-position-horizontal-relative:char;mso-position-vertical-relative:line" coordorigin="0,0" coordsize="317,11">
                  <v:line style="position:absolute" from="0,5" to="317,5" stroked="true" strokeweight=".506597pt" strokecolor="#000000">
                    <v:stroke dashstyle="solid"/>
                  </v:line>
                </v:group>
              </w:pict>
            </w:r>
            <w:r>
              <w:rPr>
                <w:spacing w:val="186"/>
                <w:sz w:val="2"/>
              </w:rPr>
            </w:r>
          </w:p>
          <w:p>
            <w:pPr>
              <w:pStyle w:val="TableParagraph"/>
              <w:ind w:left="130"/>
              <w:rPr>
                <w:i/>
                <w:sz w:val="24"/>
              </w:rPr>
            </w:pPr>
            <w:r>
              <w:rPr>
                <w:i/>
                <w:sz w:val="24"/>
              </w:rPr>
              <w:t>TO </w:t>
            </w:r>
            <w:r>
              <w:rPr>
                <w:sz w:val="24"/>
              </w:rPr>
              <w:t>, </w:t>
            </w:r>
            <w:r>
              <w:rPr>
                <w:i/>
                <w:sz w:val="24"/>
              </w:rPr>
              <w:t>PD</w:t>
            </w:r>
          </w:p>
        </w:tc>
      </w:tr>
      <w:tr>
        <w:trPr>
          <w:trHeight w:val="393" w:hRule="atLeast"/>
        </w:trPr>
        <w:tc>
          <w:tcPr>
            <w:tcW w:w="538" w:type="dxa"/>
          </w:tcPr>
          <w:p>
            <w:pPr>
              <w:pStyle w:val="TableParagraph"/>
              <w:spacing w:line="268" w:lineRule="exact"/>
              <w:ind w:left="110"/>
              <w:rPr>
                <w:sz w:val="24"/>
              </w:rPr>
            </w:pPr>
            <w:r>
              <w:rPr>
                <w:sz w:val="24"/>
              </w:rPr>
              <w:t>5</w:t>
            </w:r>
          </w:p>
        </w:tc>
        <w:tc>
          <w:tcPr>
            <w:tcW w:w="1450" w:type="dxa"/>
          </w:tcPr>
          <w:p>
            <w:pPr>
              <w:pStyle w:val="TableParagraph"/>
              <w:spacing w:line="268" w:lineRule="exact"/>
              <w:ind w:left="110"/>
              <w:rPr>
                <w:sz w:val="24"/>
              </w:rPr>
            </w:pPr>
            <w:r>
              <w:rPr>
                <w:sz w:val="24"/>
              </w:rPr>
              <w:t>GOTO k</w:t>
            </w:r>
          </w:p>
        </w:tc>
        <w:tc>
          <w:tcPr>
            <w:tcW w:w="2819" w:type="dxa"/>
          </w:tcPr>
          <w:p>
            <w:pPr>
              <w:pStyle w:val="TableParagraph"/>
              <w:spacing w:line="268" w:lineRule="exact"/>
              <w:ind w:left="110"/>
              <w:rPr>
                <w:sz w:val="24"/>
              </w:rPr>
            </w:pPr>
            <w:r>
              <w:rPr>
                <w:sz w:val="24"/>
              </w:rPr>
              <w:t>Nhảy đến địa chỉ k</w:t>
            </w:r>
          </w:p>
        </w:tc>
        <w:tc>
          <w:tcPr>
            <w:tcW w:w="970" w:type="dxa"/>
          </w:tcPr>
          <w:p>
            <w:pPr>
              <w:pStyle w:val="TableParagraph"/>
              <w:spacing w:line="268" w:lineRule="exact"/>
              <w:ind w:left="109"/>
              <w:rPr>
                <w:sz w:val="24"/>
              </w:rPr>
            </w:pPr>
            <w:r>
              <w:rPr>
                <w:sz w:val="24"/>
              </w:rPr>
              <w:t>2</w:t>
            </w:r>
          </w:p>
        </w:tc>
        <w:tc>
          <w:tcPr>
            <w:tcW w:w="2079" w:type="dxa"/>
          </w:tcPr>
          <w:p>
            <w:pPr>
              <w:pStyle w:val="TableParagraph"/>
              <w:spacing w:line="268" w:lineRule="exact"/>
              <w:ind w:left="109"/>
              <w:rPr>
                <w:sz w:val="24"/>
              </w:rPr>
            </w:pPr>
            <w:r>
              <w:rPr>
                <w:sz w:val="24"/>
              </w:rPr>
              <w:t>10 1kkk kkkk kkkk</w:t>
            </w:r>
          </w:p>
        </w:tc>
        <w:tc>
          <w:tcPr>
            <w:tcW w:w="1954" w:type="dxa"/>
          </w:tcPr>
          <w:p>
            <w:pPr>
              <w:pStyle w:val="TableParagraph"/>
              <w:rPr>
                <w:sz w:val="22"/>
              </w:rPr>
            </w:pPr>
          </w:p>
        </w:tc>
      </w:tr>
      <w:tr>
        <w:trPr>
          <w:trHeight w:val="398" w:hRule="atLeast"/>
        </w:trPr>
        <w:tc>
          <w:tcPr>
            <w:tcW w:w="538" w:type="dxa"/>
          </w:tcPr>
          <w:p>
            <w:pPr>
              <w:pStyle w:val="TableParagraph"/>
              <w:spacing w:line="273" w:lineRule="exact"/>
              <w:ind w:left="110"/>
              <w:rPr>
                <w:sz w:val="24"/>
              </w:rPr>
            </w:pPr>
            <w:r>
              <w:rPr>
                <w:sz w:val="24"/>
              </w:rPr>
              <w:t>6</w:t>
            </w:r>
          </w:p>
        </w:tc>
        <w:tc>
          <w:tcPr>
            <w:tcW w:w="1450" w:type="dxa"/>
          </w:tcPr>
          <w:p>
            <w:pPr>
              <w:pStyle w:val="TableParagraph"/>
              <w:spacing w:line="273" w:lineRule="exact"/>
              <w:ind w:left="110"/>
              <w:rPr>
                <w:sz w:val="24"/>
              </w:rPr>
            </w:pPr>
            <w:r>
              <w:rPr>
                <w:sz w:val="24"/>
              </w:rPr>
              <w:t>IORLW</w:t>
            </w:r>
            <w:r>
              <w:rPr>
                <w:spacing w:val="59"/>
                <w:sz w:val="24"/>
              </w:rPr>
              <w:t> </w:t>
            </w:r>
            <w:r>
              <w:rPr>
                <w:sz w:val="24"/>
              </w:rPr>
              <w:t>k</w:t>
            </w:r>
          </w:p>
        </w:tc>
        <w:tc>
          <w:tcPr>
            <w:tcW w:w="2819" w:type="dxa"/>
          </w:tcPr>
          <w:p>
            <w:pPr>
              <w:pStyle w:val="TableParagraph"/>
              <w:spacing w:line="273" w:lineRule="exact"/>
              <w:ind w:left="110"/>
              <w:rPr>
                <w:sz w:val="24"/>
              </w:rPr>
            </w:pPr>
            <w:r>
              <w:rPr>
                <w:sz w:val="24"/>
              </w:rPr>
              <w:t>(W) or k</w:t>
            </w:r>
          </w:p>
        </w:tc>
        <w:tc>
          <w:tcPr>
            <w:tcW w:w="970" w:type="dxa"/>
          </w:tcPr>
          <w:p>
            <w:pPr>
              <w:pStyle w:val="TableParagraph"/>
              <w:spacing w:line="273" w:lineRule="exact"/>
              <w:ind w:left="109"/>
              <w:rPr>
                <w:sz w:val="24"/>
              </w:rPr>
            </w:pPr>
            <w:r>
              <w:rPr>
                <w:sz w:val="24"/>
              </w:rPr>
              <w:t>1</w:t>
            </w:r>
          </w:p>
        </w:tc>
        <w:tc>
          <w:tcPr>
            <w:tcW w:w="2079" w:type="dxa"/>
          </w:tcPr>
          <w:p>
            <w:pPr>
              <w:pStyle w:val="TableParagraph"/>
              <w:spacing w:line="273" w:lineRule="exact"/>
              <w:ind w:left="109"/>
              <w:rPr>
                <w:sz w:val="24"/>
              </w:rPr>
            </w:pPr>
            <w:r>
              <w:rPr>
                <w:sz w:val="24"/>
              </w:rPr>
              <w:t>11 1000 kkkk kkkk</w:t>
            </w:r>
          </w:p>
        </w:tc>
        <w:tc>
          <w:tcPr>
            <w:tcW w:w="1954" w:type="dxa"/>
          </w:tcPr>
          <w:p>
            <w:pPr>
              <w:pStyle w:val="TableParagraph"/>
              <w:spacing w:line="273" w:lineRule="exact"/>
              <w:ind w:left="110"/>
              <w:rPr>
                <w:sz w:val="24"/>
              </w:rPr>
            </w:pPr>
            <w:r>
              <w:rPr>
                <w:sz w:val="24"/>
              </w:rPr>
              <w:t>Z</w:t>
            </w:r>
          </w:p>
        </w:tc>
      </w:tr>
      <w:tr>
        <w:trPr>
          <w:trHeight w:val="397" w:hRule="atLeast"/>
        </w:trPr>
        <w:tc>
          <w:tcPr>
            <w:tcW w:w="538" w:type="dxa"/>
          </w:tcPr>
          <w:p>
            <w:pPr>
              <w:pStyle w:val="TableParagraph"/>
              <w:spacing w:line="268" w:lineRule="exact"/>
              <w:ind w:left="110"/>
              <w:rPr>
                <w:sz w:val="24"/>
              </w:rPr>
            </w:pPr>
            <w:r>
              <w:rPr>
                <w:sz w:val="24"/>
              </w:rPr>
              <w:t>7</w:t>
            </w:r>
          </w:p>
        </w:tc>
        <w:tc>
          <w:tcPr>
            <w:tcW w:w="1450" w:type="dxa"/>
          </w:tcPr>
          <w:p>
            <w:pPr>
              <w:pStyle w:val="TableParagraph"/>
              <w:spacing w:line="268" w:lineRule="exact"/>
              <w:ind w:left="110"/>
              <w:rPr>
                <w:sz w:val="24"/>
              </w:rPr>
            </w:pPr>
            <w:r>
              <w:rPr>
                <w:sz w:val="24"/>
              </w:rPr>
              <w:t>MOVLW</w:t>
            </w:r>
            <w:r>
              <w:rPr>
                <w:spacing w:val="58"/>
                <w:sz w:val="24"/>
              </w:rPr>
              <w:t> </w:t>
            </w:r>
            <w:r>
              <w:rPr>
                <w:sz w:val="24"/>
              </w:rPr>
              <w:t>k</w:t>
            </w:r>
          </w:p>
        </w:tc>
        <w:tc>
          <w:tcPr>
            <w:tcW w:w="2819" w:type="dxa"/>
          </w:tcPr>
          <w:p>
            <w:pPr>
              <w:pStyle w:val="TableParagraph"/>
              <w:spacing w:line="268" w:lineRule="exact"/>
              <w:ind w:left="110"/>
              <w:rPr>
                <w:sz w:val="24"/>
              </w:rPr>
            </w:pPr>
            <w:r>
              <w:rPr>
                <w:sz w:val="24"/>
              </w:rPr>
              <w:t>K </w:t>
            </w:r>
            <w:r>
              <w:rPr>
                <w:rFonts w:ascii="Wingdings" w:hAnsi="Wingdings"/>
                <w:sz w:val="24"/>
              </w:rPr>
              <w:t></w:t>
            </w:r>
            <w:r>
              <w:rPr>
                <w:sz w:val="24"/>
              </w:rPr>
              <w:t> (W)</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11 00xx kkkk kkkk</w:t>
            </w:r>
          </w:p>
        </w:tc>
        <w:tc>
          <w:tcPr>
            <w:tcW w:w="1954" w:type="dxa"/>
          </w:tcPr>
          <w:p>
            <w:pPr>
              <w:pStyle w:val="TableParagraph"/>
              <w:rPr>
                <w:sz w:val="22"/>
              </w:rPr>
            </w:pPr>
          </w:p>
        </w:tc>
      </w:tr>
      <w:tr>
        <w:trPr>
          <w:trHeight w:val="393" w:hRule="atLeast"/>
        </w:trPr>
        <w:tc>
          <w:tcPr>
            <w:tcW w:w="538" w:type="dxa"/>
          </w:tcPr>
          <w:p>
            <w:pPr>
              <w:pStyle w:val="TableParagraph"/>
              <w:spacing w:line="268" w:lineRule="exact"/>
              <w:ind w:left="110"/>
              <w:rPr>
                <w:sz w:val="24"/>
              </w:rPr>
            </w:pPr>
            <w:r>
              <w:rPr>
                <w:sz w:val="24"/>
              </w:rPr>
              <w:t>8</w:t>
            </w:r>
          </w:p>
        </w:tc>
        <w:tc>
          <w:tcPr>
            <w:tcW w:w="1450" w:type="dxa"/>
          </w:tcPr>
          <w:p>
            <w:pPr>
              <w:pStyle w:val="TableParagraph"/>
              <w:spacing w:line="268" w:lineRule="exact"/>
              <w:ind w:left="110"/>
              <w:rPr>
                <w:sz w:val="24"/>
              </w:rPr>
            </w:pPr>
            <w:r>
              <w:rPr>
                <w:sz w:val="24"/>
              </w:rPr>
              <w:t>RETFIE</w:t>
            </w:r>
          </w:p>
        </w:tc>
        <w:tc>
          <w:tcPr>
            <w:tcW w:w="2819" w:type="dxa"/>
          </w:tcPr>
          <w:p>
            <w:pPr>
              <w:pStyle w:val="TableParagraph"/>
              <w:spacing w:line="268" w:lineRule="exact"/>
              <w:ind w:left="110"/>
              <w:rPr>
                <w:sz w:val="24"/>
              </w:rPr>
            </w:pPr>
            <w:r>
              <w:rPr>
                <w:sz w:val="24"/>
              </w:rPr>
              <w:t>Trở về từ ngắt</w:t>
            </w:r>
          </w:p>
        </w:tc>
        <w:tc>
          <w:tcPr>
            <w:tcW w:w="970" w:type="dxa"/>
          </w:tcPr>
          <w:p>
            <w:pPr>
              <w:pStyle w:val="TableParagraph"/>
              <w:spacing w:line="268" w:lineRule="exact"/>
              <w:ind w:left="109"/>
              <w:rPr>
                <w:sz w:val="24"/>
              </w:rPr>
            </w:pPr>
            <w:r>
              <w:rPr>
                <w:sz w:val="24"/>
              </w:rPr>
              <w:t>2</w:t>
            </w:r>
          </w:p>
        </w:tc>
        <w:tc>
          <w:tcPr>
            <w:tcW w:w="2079" w:type="dxa"/>
          </w:tcPr>
          <w:p>
            <w:pPr>
              <w:pStyle w:val="TableParagraph"/>
              <w:spacing w:line="268" w:lineRule="exact"/>
              <w:ind w:left="109"/>
              <w:rPr>
                <w:sz w:val="24"/>
              </w:rPr>
            </w:pPr>
            <w:r>
              <w:rPr>
                <w:sz w:val="24"/>
              </w:rPr>
              <w:t>00 0000 0000 1000</w:t>
            </w:r>
          </w:p>
        </w:tc>
        <w:tc>
          <w:tcPr>
            <w:tcW w:w="1954" w:type="dxa"/>
          </w:tcPr>
          <w:p>
            <w:pPr>
              <w:pStyle w:val="TableParagraph"/>
              <w:rPr>
                <w:sz w:val="22"/>
              </w:rPr>
            </w:pPr>
          </w:p>
        </w:tc>
      </w:tr>
      <w:tr>
        <w:trPr>
          <w:trHeight w:val="792" w:hRule="atLeast"/>
        </w:trPr>
        <w:tc>
          <w:tcPr>
            <w:tcW w:w="538" w:type="dxa"/>
          </w:tcPr>
          <w:p>
            <w:pPr>
              <w:pStyle w:val="TableParagraph"/>
              <w:spacing w:line="268" w:lineRule="exact"/>
              <w:ind w:left="110"/>
              <w:rPr>
                <w:sz w:val="24"/>
              </w:rPr>
            </w:pPr>
            <w:r>
              <w:rPr>
                <w:sz w:val="24"/>
              </w:rPr>
              <w:t>9</w:t>
            </w:r>
          </w:p>
        </w:tc>
        <w:tc>
          <w:tcPr>
            <w:tcW w:w="1450" w:type="dxa"/>
          </w:tcPr>
          <w:p>
            <w:pPr>
              <w:pStyle w:val="TableParagraph"/>
              <w:spacing w:line="268" w:lineRule="exact"/>
              <w:ind w:left="110"/>
              <w:rPr>
                <w:sz w:val="24"/>
              </w:rPr>
            </w:pPr>
            <w:r>
              <w:rPr>
                <w:sz w:val="24"/>
              </w:rPr>
              <w:t>RETLW</w:t>
            </w:r>
          </w:p>
        </w:tc>
        <w:tc>
          <w:tcPr>
            <w:tcW w:w="2819" w:type="dxa"/>
          </w:tcPr>
          <w:p>
            <w:pPr>
              <w:pStyle w:val="TableParagraph"/>
              <w:spacing w:line="268" w:lineRule="exact"/>
              <w:ind w:left="110"/>
              <w:rPr>
                <w:sz w:val="24"/>
              </w:rPr>
            </w:pPr>
            <w:r>
              <w:rPr>
                <w:sz w:val="24"/>
              </w:rPr>
              <w:t>Trở về từ chương trình con</w:t>
            </w:r>
          </w:p>
          <w:p>
            <w:pPr>
              <w:pStyle w:val="TableParagraph"/>
              <w:spacing w:before="122"/>
              <w:ind w:left="110"/>
              <w:rPr>
                <w:sz w:val="24"/>
              </w:rPr>
            </w:pPr>
            <w:r>
              <w:rPr>
                <w:sz w:val="24"/>
              </w:rPr>
              <w:t>và nạp hằng số vào W</w:t>
            </w:r>
          </w:p>
        </w:tc>
        <w:tc>
          <w:tcPr>
            <w:tcW w:w="970" w:type="dxa"/>
          </w:tcPr>
          <w:p>
            <w:pPr>
              <w:pStyle w:val="TableParagraph"/>
              <w:spacing w:line="268" w:lineRule="exact"/>
              <w:ind w:left="109"/>
              <w:rPr>
                <w:sz w:val="24"/>
              </w:rPr>
            </w:pPr>
            <w:r>
              <w:rPr>
                <w:sz w:val="24"/>
              </w:rPr>
              <w:t>2</w:t>
            </w:r>
          </w:p>
        </w:tc>
        <w:tc>
          <w:tcPr>
            <w:tcW w:w="2079" w:type="dxa"/>
          </w:tcPr>
          <w:p>
            <w:pPr>
              <w:pStyle w:val="TableParagraph"/>
              <w:spacing w:line="268" w:lineRule="exact"/>
              <w:ind w:left="109"/>
              <w:rPr>
                <w:sz w:val="24"/>
              </w:rPr>
            </w:pPr>
            <w:r>
              <w:rPr>
                <w:sz w:val="24"/>
              </w:rPr>
              <w:t>11 01xx kkkk kkkk</w:t>
            </w:r>
          </w:p>
        </w:tc>
        <w:tc>
          <w:tcPr>
            <w:tcW w:w="1954" w:type="dxa"/>
          </w:tcPr>
          <w:p>
            <w:pPr>
              <w:pStyle w:val="TableParagraph"/>
              <w:rPr>
                <w:sz w:val="22"/>
              </w:rPr>
            </w:pPr>
          </w:p>
        </w:tc>
      </w:tr>
      <w:tr>
        <w:trPr>
          <w:trHeight w:val="397" w:hRule="atLeast"/>
        </w:trPr>
        <w:tc>
          <w:tcPr>
            <w:tcW w:w="538" w:type="dxa"/>
          </w:tcPr>
          <w:p>
            <w:pPr>
              <w:pStyle w:val="TableParagraph"/>
              <w:spacing w:line="268" w:lineRule="exact"/>
              <w:ind w:left="110"/>
              <w:rPr>
                <w:sz w:val="24"/>
              </w:rPr>
            </w:pPr>
            <w:r>
              <w:rPr>
                <w:sz w:val="24"/>
              </w:rPr>
              <w:t>10</w:t>
            </w:r>
          </w:p>
        </w:tc>
        <w:tc>
          <w:tcPr>
            <w:tcW w:w="1450" w:type="dxa"/>
          </w:tcPr>
          <w:p>
            <w:pPr>
              <w:pStyle w:val="TableParagraph"/>
              <w:spacing w:line="268" w:lineRule="exact"/>
              <w:ind w:left="110"/>
              <w:rPr>
                <w:sz w:val="24"/>
              </w:rPr>
            </w:pPr>
            <w:r>
              <w:rPr>
                <w:sz w:val="24"/>
              </w:rPr>
              <w:t>RETURN</w:t>
            </w:r>
          </w:p>
        </w:tc>
        <w:tc>
          <w:tcPr>
            <w:tcW w:w="2819" w:type="dxa"/>
          </w:tcPr>
          <w:p>
            <w:pPr>
              <w:pStyle w:val="TableParagraph"/>
              <w:spacing w:line="268" w:lineRule="exact"/>
              <w:ind w:left="110"/>
              <w:rPr>
                <w:sz w:val="24"/>
              </w:rPr>
            </w:pPr>
            <w:r>
              <w:rPr>
                <w:sz w:val="24"/>
              </w:rPr>
              <w:t>Trở về từ chương trình con</w:t>
            </w:r>
          </w:p>
        </w:tc>
        <w:tc>
          <w:tcPr>
            <w:tcW w:w="970" w:type="dxa"/>
          </w:tcPr>
          <w:p>
            <w:pPr>
              <w:pStyle w:val="TableParagraph"/>
              <w:spacing w:line="268" w:lineRule="exact"/>
              <w:ind w:left="109"/>
              <w:rPr>
                <w:sz w:val="24"/>
              </w:rPr>
            </w:pPr>
            <w:r>
              <w:rPr>
                <w:sz w:val="24"/>
              </w:rPr>
              <w:t>2</w:t>
            </w:r>
          </w:p>
        </w:tc>
        <w:tc>
          <w:tcPr>
            <w:tcW w:w="2079" w:type="dxa"/>
          </w:tcPr>
          <w:p>
            <w:pPr>
              <w:pStyle w:val="TableParagraph"/>
              <w:spacing w:line="268" w:lineRule="exact"/>
              <w:ind w:left="109"/>
              <w:rPr>
                <w:sz w:val="24"/>
              </w:rPr>
            </w:pPr>
            <w:r>
              <w:rPr>
                <w:sz w:val="24"/>
              </w:rPr>
              <w:t>00 0000 0000 1000</w:t>
            </w:r>
          </w:p>
        </w:tc>
        <w:tc>
          <w:tcPr>
            <w:tcW w:w="1954" w:type="dxa"/>
          </w:tcPr>
          <w:p>
            <w:pPr>
              <w:pStyle w:val="TableParagraph"/>
              <w:rPr>
                <w:sz w:val="22"/>
              </w:rPr>
            </w:pPr>
          </w:p>
        </w:tc>
      </w:tr>
      <w:tr>
        <w:trPr>
          <w:trHeight w:val="460" w:hRule="atLeast"/>
        </w:trPr>
        <w:tc>
          <w:tcPr>
            <w:tcW w:w="538" w:type="dxa"/>
          </w:tcPr>
          <w:p>
            <w:pPr>
              <w:pStyle w:val="TableParagraph"/>
              <w:spacing w:line="268" w:lineRule="exact"/>
              <w:ind w:left="110"/>
              <w:rPr>
                <w:sz w:val="24"/>
              </w:rPr>
            </w:pPr>
            <w:r>
              <w:rPr>
                <w:sz w:val="24"/>
              </w:rPr>
              <w:t>11</w:t>
            </w:r>
          </w:p>
        </w:tc>
        <w:tc>
          <w:tcPr>
            <w:tcW w:w="1450" w:type="dxa"/>
          </w:tcPr>
          <w:p>
            <w:pPr>
              <w:pStyle w:val="TableParagraph"/>
              <w:spacing w:line="268" w:lineRule="exact"/>
              <w:ind w:left="110"/>
              <w:rPr>
                <w:sz w:val="24"/>
              </w:rPr>
            </w:pPr>
            <w:r>
              <w:rPr>
                <w:sz w:val="24"/>
              </w:rPr>
              <w:t>SLEEP</w:t>
            </w:r>
          </w:p>
        </w:tc>
        <w:tc>
          <w:tcPr>
            <w:tcW w:w="2819" w:type="dxa"/>
          </w:tcPr>
          <w:p>
            <w:pPr>
              <w:pStyle w:val="TableParagraph"/>
              <w:spacing w:line="268" w:lineRule="exact"/>
              <w:ind w:left="110"/>
              <w:rPr>
                <w:sz w:val="24"/>
              </w:rPr>
            </w:pPr>
            <w:r>
              <w:rPr>
                <w:sz w:val="24"/>
              </w:rPr>
              <w:t>Cpu vào chế độ chờ</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00 0000 0110 0011</w:t>
            </w:r>
          </w:p>
        </w:tc>
        <w:tc>
          <w:tcPr>
            <w:tcW w:w="1954" w:type="dxa"/>
          </w:tcPr>
          <w:p>
            <w:pPr>
              <w:pStyle w:val="TableParagraph"/>
              <w:spacing w:before="8"/>
              <w:rPr>
                <w:i/>
                <w:sz w:val="3"/>
              </w:rPr>
            </w:pPr>
          </w:p>
          <w:p>
            <w:pPr>
              <w:pStyle w:val="TableParagraph"/>
              <w:spacing w:line="20" w:lineRule="exact"/>
              <w:ind w:left="143"/>
              <w:rPr>
                <w:sz w:val="2"/>
              </w:rPr>
            </w:pPr>
            <w:r>
              <w:rPr>
                <w:sz w:val="2"/>
              </w:rPr>
              <w:pict>
                <v:group style="width:14.2pt;height:.550pt;mso-position-horizontal-relative:char;mso-position-vertical-relative:line" coordorigin="0,0" coordsize="284,11">
                  <v:line style="position:absolute" from="0,5" to="284,5" stroked="true" strokeweight=".508235pt" strokecolor="#000000">
                    <v:stroke dashstyle="solid"/>
                  </v:line>
                </v:group>
              </w:pict>
            </w:r>
            <w:r>
              <w:rPr>
                <w:sz w:val="2"/>
              </w:rPr>
            </w:r>
            <w:r>
              <w:rPr>
                <w:spacing w:val="186"/>
                <w:sz w:val="2"/>
              </w:rPr>
              <w:t> </w:t>
            </w:r>
            <w:r>
              <w:rPr>
                <w:spacing w:val="186"/>
                <w:sz w:val="2"/>
              </w:rPr>
              <w:pict>
                <v:group style="width:15.85pt;height:.550pt;mso-position-horizontal-relative:char;mso-position-vertical-relative:line" coordorigin="0,0" coordsize="317,11">
                  <v:line style="position:absolute" from="0,5" to="317,5" stroked="true" strokeweight=".508165pt" strokecolor="#000000">
                    <v:stroke dashstyle="solid"/>
                  </v:line>
                </v:group>
              </w:pict>
            </w:r>
            <w:r>
              <w:rPr>
                <w:spacing w:val="186"/>
                <w:sz w:val="2"/>
              </w:rPr>
            </w:r>
          </w:p>
          <w:p>
            <w:pPr>
              <w:pStyle w:val="TableParagraph"/>
              <w:ind w:left="130"/>
              <w:rPr>
                <w:i/>
                <w:sz w:val="24"/>
              </w:rPr>
            </w:pPr>
            <w:r>
              <w:rPr>
                <w:i/>
                <w:sz w:val="24"/>
              </w:rPr>
              <w:t>TO </w:t>
            </w:r>
            <w:r>
              <w:rPr>
                <w:sz w:val="24"/>
              </w:rPr>
              <w:t>, </w:t>
            </w:r>
            <w:r>
              <w:rPr>
                <w:i/>
                <w:sz w:val="24"/>
              </w:rPr>
              <w:t>PD</w:t>
            </w:r>
          </w:p>
        </w:tc>
      </w:tr>
      <w:tr>
        <w:trPr>
          <w:trHeight w:val="393" w:hRule="atLeast"/>
        </w:trPr>
        <w:tc>
          <w:tcPr>
            <w:tcW w:w="538" w:type="dxa"/>
          </w:tcPr>
          <w:p>
            <w:pPr>
              <w:pStyle w:val="TableParagraph"/>
              <w:spacing w:line="268" w:lineRule="exact"/>
              <w:ind w:left="110"/>
              <w:rPr>
                <w:sz w:val="24"/>
              </w:rPr>
            </w:pPr>
            <w:r>
              <w:rPr>
                <w:sz w:val="24"/>
              </w:rPr>
              <w:t>12</w:t>
            </w:r>
          </w:p>
        </w:tc>
        <w:tc>
          <w:tcPr>
            <w:tcW w:w="1450" w:type="dxa"/>
          </w:tcPr>
          <w:p>
            <w:pPr>
              <w:pStyle w:val="TableParagraph"/>
              <w:spacing w:line="268" w:lineRule="exact"/>
              <w:ind w:left="110"/>
              <w:rPr>
                <w:sz w:val="24"/>
              </w:rPr>
            </w:pPr>
            <w:r>
              <w:rPr>
                <w:sz w:val="24"/>
              </w:rPr>
              <w:t>SUBLW</w:t>
            </w:r>
            <w:r>
              <w:rPr>
                <w:spacing w:val="57"/>
                <w:sz w:val="24"/>
              </w:rPr>
              <w:t> </w:t>
            </w:r>
            <w:r>
              <w:rPr>
                <w:sz w:val="24"/>
              </w:rPr>
              <w:t>k</w:t>
            </w:r>
          </w:p>
        </w:tc>
        <w:tc>
          <w:tcPr>
            <w:tcW w:w="2819" w:type="dxa"/>
          </w:tcPr>
          <w:p>
            <w:pPr>
              <w:pStyle w:val="TableParagraph"/>
              <w:spacing w:line="268" w:lineRule="exact"/>
              <w:ind w:left="110"/>
              <w:rPr>
                <w:sz w:val="24"/>
              </w:rPr>
            </w:pPr>
            <w:r>
              <w:rPr>
                <w:sz w:val="24"/>
              </w:rPr>
              <w:t>K – (W) </w:t>
            </w:r>
            <w:r>
              <w:rPr>
                <w:rFonts w:ascii="Wingdings" w:hAnsi="Wingdings"/>
                <w:sz w:val="24"/>
              </w:rPr>
              <w:t></w:t>
            </w:r>
            <w:r>
              <w:rPr>
                <w:sz w:val="24"/>
              </w:rPr>
              <w:t> (W)</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11 110x kkkk kkkk</w:t>
            </w:r>
          </w:p>
        </w:tc>
        <w:tc>
          <w:tcPr>
            <w:tcW w:w="1954" w:type="dxa"/>
          </w:tcPr>
          <w:p>
            <w:pPr>
              <w:pStyle w:val="TableParagraph"/>
              <w:spacing w:line="268" w:lineRule="exact"/>
              <w:ind w:left="110"/>
              <w:rPr>
                <w:sz w:val="24"/>
              </w:rPr>
            </w:pPr>
            <w:r>
              <w:rPr>
                <w:sz w:val="24"/>
              </w:rPr>
              <w:t>C, DC, Z</w:t>
            </w:r>
          </w:p>
        </w:tc>
      </w:tr>
      <w:tr>
        <w:trPr>
          <w:trHeight w:val="398" w:hRule="atLeast"/>
        </w:trPr>
        <w:tc>
          <w:tcPr>
            <w:tcW w:w="538" w:type="dxa"/>
          </w:tcPr>
          <w:p>
            <w:pPr>
              <w:pStyle w:val="TableParagraph"/>
              <w:spacing w:line="268" w:lineRule="exact"/>
              <w:ind w:left="110"/>
              <w:rPr>
                <w:sz w:val="24"/>
              </w:rPr>
            </w:pPr>
            <w:r>
              <w:rPr>
                <w:sz w:val="24"/>
              </w:rPr>
              <w:t>13</w:t>
            </w:r>
          </w:p>
        </w:tc>
        <w:tc>
          <w:tcPr>
            <w:tcW w:w="1450" w:type="dxa"/>
          </w:tcPr>
          <w:p>
            <w:pPr>
              <w:pStyle w:val="TableParagraph"/>
              <w:spacing w:line="268" w:lineRule="exact"/>
              <w:ind w:left="110"/>
              <w:rPr>
                <w:sz w:val="24"/>
              </w:rPr>
            </w:pPr>
            <w:r>
              <w:rPr>
                <w:sz w:val="24"/>
              </w:rPr>
              <w:t>XORLW</w:t>
            </w:r>
            <w:r>
              <w:rPr>
                <w:spacing w:val="58"/>
                <w:sz w:val="24"/>
              </w:rPr>
              <w:t> </w:t>
            </w:r>
            <w:r>
              <w:rPr>
                <w:sz w:val="24"/>
              </w:rPr>
              <w:t>k</w:t>
            </w:r>
          </w:p>
        </w:tc>
        <w:tc>
          <w:tcPr>
            <w:tcW w:w="2819" w:type="dxa"/>
          </w:tcPr>
          <w:p>
            <w:pPr>
              <w:pStyle w:val="TableParagraph"/>
              <w:spacing w:line="268" w:lineRule="exact"/>
              <w:ind w:left="110"/>
              <w:rPr>
                <w:sz w:val="24"/>
              </w:rPr>
            </w:pPr>
            <w:r>
              <w:rPr>
                <w:sz w:val="24"/>
              </w:rPr>
              <w:t>(W) xor k</w:t>
            </w:r>
          </w:p>
        </w:tc>
        <w:tc>
          <w:tcPr>
            <w:tcW w:w="970" w:type="dxa"/>
          </w:tcPr>
          <w:p>
            <w:pPr>
              <w:pStyle w:val="TableParagraph"/>
              <w:spacing w:line="268" w:lineRule="exact"/>
              <w:ind w:left="109"/>
              <w:rPr>
                <w:sz w:val="24"/>
              </w:rPr>
            </w:pPr>
            <w:r>
              <w:rPr>
                <w:sz w:val="24"/>
              </w:rPr>
              <w:t>1</w:t>
            </w:r>
          </w:p>
        </w:tc>
        <w:tc>
          <w:tcPr>
            <w:tcW w:w="2079" w:type="dxa"/>
          </w:tcPr>
          <w:p>
            <w:pPr>
              <w:pStyle w:val="TableParagraph"/>
              <w:spacing w:line="268" w:lineRule="exact"/>
              <w:ind w:left="109"/>
              <w:rPr>
                <w:sz w:val="24"/>
              </w:rPr>
            </w:pPr>
            <w:r>
              <w:rPr>
                <w:sz w:val="24"/>
              </w:rPr>
              <w:t>11 1010 kkkk kkkk</w:t>
            </w:r>
          </w:p>
        </w:tc>
        <w:tc>
          <w:tcPr>
            <w:tcW w:w="1954" w:type="dxa"/>
          </w:tcPr>
          <w:p>
            <w:pPr>
              <w:pStyle w:val="TableParagraph"/>
              <w:spacing w:line="268" w:lineRule="exact"/>
              <w:ind w:left="110"/>
              <w:rPr>
                <w:sz w:val="24"/>
              </w:rPr>
            </w:pPr>
            <w:r>
              <w:rPr>
                <w:sz w:val="24"/>
              </w:rPr>
              <w:t>Z</w:t>
            </w:r>
          </w:p>
        </w:tc>
      </w:tr>
    </w:tbl>
    <w:p>
      <w:pPr>
        <w:pStyle w:val="Heading4"/>
        <w:numPr>
          <w:ilvl w:val="1"/>
          <w:numId w:val="19"/>
        </w:numPr>
        <w:tabs>
          <w:tab w:pos="1526" w:val="left" w:leader="none"/>
          <w:tab w:pos="1527" w:val="left" w:leader="none"/>
          <w:tab w:pos="10630" w:val="left" w:leader="none"/>
        </w:tabs>
        <w:spacing w:line="240" w:lineRule="auto" w:before="116" w:after="0"/>
        <w:ind w:left="1526" w:right="0" w:hanging="597"/>
        <w:jc w:val="left"/>
      </w:pPr>
      <w:r>
        <w:rPr/>
        <w:pict>
          <v:group style="position:absolute;margin-left:87.384003pt;margin-top:25.643127pt;width:481.15pt;height:13.95pt;mso-position-horizontal-relative:page;mso-position-vertical-relative:paragraph;z-index:-15652864;mso-wrap-distance-left:0;mso-wrap-distance-right:0" coordorigin="1748,513" coordsize="9623,279">
            <v:rect style="position:absolute;left:1747;top:512;width:9623;height:279" filled="true" fillcolor="#ccffff" stroked="false">
              <v:fill type="solid"/>
            </v:rect>
            <v:shape style="position:absolute;left:1776;top:515;width:1917;height:266" type="#_x0000_t202" filled="false" stroked="false">
              <v:textbox inset="0,0,0,0">
                <w:txbxContent>
                  <w:p>
                    <w:pPr>
                      <w:spacing w:line="266" w:lineRule="exact" w:before="0"/>
                      <w:ind w:left="0" w:right="0" w:firstLine="0"/>
                      <w:jc w:val="left"/>
                      <w:rPr>
                        <w:b/>
                        <w:sz w:val="24"/>
                      </w:rPr>
                    </w:pPr>
                    <w:r>
                      <w:rPr>
                        <w:sz w:val="24"/>
                      </w:rPr>
                      <w:t>1. Lệnh: </w:t>
                    </w:r>
                    <w:r>
                      <w:rPr>
                        <w:b/>
                        <w:sz w:val="24"/>
                      </w:rPr>
                      <w:t>ADDLW</w:t>
                    </w:r>
                  </w:p>
                </w:txbxContent>
              </v:textbox>
              <w10:wrap type="none"/>
            </v:shape>
            <v:shape style="position:absolute;left:4220;top:515;width:2213;height:266" type="#_x0000_t202" filled="false" stroked="false">
              <v:textbox inset="0,0,0,0">
                <w:txbxContent>
                  <w:p>
                    <w:pPr>
                      <w:spacing w:line="266" w:lineRule="exact" w:before="0"/>
                      <w:ind w:left="0" w:right="0" w:firstLine="0"/>
                      <w:jc w:val="left"/>
                      <w:rPr>
                        <w:sz w:val="24"/>
                      </w:rPr>
                    </w:pPr>
                    <w:r>
                      <w:rPr>
                        <w:sz w:val="24"/>
                      </w:rPr>
                      <w:t>Cộng hằng số k vào W</w:t>
                    </w:r>
                  </w:p>
                </w:txbxContent>
              </v:textbox>
              <w10:wrap type="none"/>
            </v:shape>
            <w10:wrap type="topAndBottom"/>
          </v:group>
        </w:pict>
      </w:r>
      <w:r>
        <w:rPr>
          <w:shd w:fill="FFFF99" w:color="auto" w:val="clear"/>
        </w:rPr>
        <w:t>TẬP LỆNH CHI</w:t>
      </w:r>
      <w:r>
        <w:rPr>
          <w:spacing w:val="-12"/>
          <w:shd w:fill="FFFF99" w:color="auto" w:val="clear"/>
        </w:rPr>
        <w:t> </w:t>
      </w:r>
      <w:r>
        <w:rPr>
          <w:shd w:fill="FFFF99" w:color="auto" w:val="clear"/>
        </w:rPr>
        <w:t>TIẾT</w:t>
        <w:tab/>
      </w:r>
    </w:p>
    <w:p>
      <w:pPr>
        <w:pStyle w:val="ListParagraph"/>
        <w:numPr>
          <w:ilvl w:val="2"/>
          <w:numId w:val="19"/>
        </w:numPr>
        <w:tabs>
          <w:tab w:pos="2116" w:val="left" w:leader="none"/>
          <w:tab w:pos="2117" w:val="left" w:leader="none"/>
          <w:tab w:pos="3557" w:val="left" w:leader="none"/>
          <w:tab w:pos="4998" w:val="left" w:leader="none"/>
        </w:tabs>
        <w:spacing w:line="259" w:lineRule="exact" w:before="0" w:after="0"/>
        <w:ind w:left="2117" w:right="0" w:hanging="360"/>
        <w:jc w:val="left"/>
        <w:rPr>
          <w:sz w:val="24"/>
        </w:rPr>
      </w:pPr>
      <w:r>
        <w:rPr>
          <w:sz w:val="24"/>
        </w:rPr>
        <w:t>Cú</w:t>
      </w:r>
      <w:r>
        <w:rPr>
          <w:spacing w:val="-1"/>
          <w:sz w:val="24"/>
        </w:rPr>
        <w:t> </w:t>
      </w:r>
      <w:r>
        <w:rPr>
          <w:sz w:val="24"/>
        </w:rPr>
        <w:t>pháp:</w:t>
        <w:tab/>
        <w:t>ADDLW</w:t>
        <w:tab/>
        <w:t>k</w:t>
      </w:r>
    </w:p>
    <w:p>
      <w:pPr>
        <w:pStyle w:val="ListParagraph"/>
        <w:numPr>
          <w:ilvl w:val="2"/>
          <w:numId w:val="19"/>
        </w:numPr>
        <w:tabs>
          <w:tab w:pos="2116" w:val="left" w:leader="none"/>
          <w:tab w:pos="2117" w:val="left" w:leader="none"/>
          <w:tab w:pos="3557" w:val="left" w:leader="none"/>
        </w:tabs>
        <w:spacing w:line="294" w:lineRule="exact" w:before="0" w:after="0"/>
        <w:ind w:left="2117" w:right="0" w:hanging="360"/>
        <w:jc w:val="left"/>
        <w:rPr>
          <w:sz w:val="24"/>
        </w:rPr>
      </w:pPr>
      <w:r>
        <w:rPr>
          <w:sz w:val="24"/>
        </w:rPr>
        <w:t>Tác</w:t>
      </w:r>
      <w:r>
        <w:rPr>
          <w:spacing w:val="-3"/>
          <w:sz w:val="24"/>
        </w:rPr>
        <w:t> </w:t>
      </w:r>
      <w:r>
        <w:rPr>
          <w:sz w:val="24"/>
        </w:rPr>
        <w:t>tố:</w:t>
        <w:tab/>
        <w:t>0 ≤ k ≤</w:t>
      </w:r>
      <w:r>
        <w:rPr>
          <w:spacing w:val="3"/>
          <w:sz w:val="24"/>
        </w:rPr>
        <w:t> </w:t>
      </w:r>
      <w:r>
        <w:rPr>
          <w:sz w:val="24"/>
        </w:rPr>
        <w:t>255</w:t>
      </w:r>
    </w:p>
    <w:p>
      <w:pPr>
        <w:spacing w:after="0" w:line="294" w:lineRule="exact"/>
        <w:jc w:val="left"/>
        <w:rPr>
          <w:sz w:val="24"/>
        </w:rPr>
        <w:sectPr>
          <w:headerReference w:type="even" r:id="rId113"/>
          <w:footerReference w:type="even" r:id="rId114"/>
          <w:footerReference w:type="default" r:id="rId115"/>
          <w:pgSz w:w="11910" w:h="16840"/>
          <w:pgMar w:header="0" w:footer="454" w:top="260" w:bottom="640" w:left="740" w:right="0"/>
          <w:pgNumType w:start="26"/>
        </w:sectPr>
      </w:pPr>
    </w:p>
    <w:p>
      <w:pPr>
        <w:pStyle w:val="ListParagraph"/>
        <w:numPr>
          <w:ilvl w:val="2"/>
          <w:numId w:val="19"/>
        </w:numPr>
        <w:tabs>
          <w:tab w:pos="2116" w:val="left" w:leader="none"/>
          <w:tab w:pos="2117" w:val="left" w:leader="none"/>
          <w:tab w:pos="3557" w:val="left" w:leader="none"/>
          <w:tab w:pos="5718" w:val="left" w:leader="none"/>
          <w:tab w:pos="8599" w:val="left" w:leader="none"/>
        </w:tabs>
        <w:spacing w:line="293" w:lineRule="exact" w:before="0" w:after="0"/>
        <w:ind w:left="2117" w:right="0" w:hanging="360"/>
        <w:jc w:val="left"/>
        <w:rPr>
          <w:sz w:val="24"/>
        </w:rPr>
      </w:pPr>
      <w:r>
        <w:rPr>
          <w:sz w:val="24"/>
        </w:rPr>
        <w:t>Thực</w:t>
      </w:r>
      <w:r>
        <w:rPr>
          <w:spacing w:val="-3"/>
          <w:sz w:val="24"/>
        </w:rPr>
        <w:t> </w:t>
      </w:r>
      <w:r>
        <w:rPr>
          <w:sz w:val="24"/>
        </w:rPr>
        <w:t>thi:</w:t>
        <w:tab/>
        <w:t>(W) + k</w:t>
      </w:r>
      <w:r>
        <w:rPr>
          <w:spacing w:val="3"/>
          <w:sz w:val="24"/>
        </w:rPr>
        <w:t> </w:t>
      </w:r>
      <w:r>
        <w:rPr>
          <w:rFonts w:ascii="Wingdings" w:hAnsi="Wingdings"/>
          <w:sz w:val="24"/>
        </w:rPr>
        <w:t></w:t>
      </w:r>
      <w:r>
        <w:rPr>
          <w:spacing w:val="-4"/>
          <w:sz w:val="24"/>
        </w:rPr>
        <w:t> </w:t>
      </w:r>
      <w:r>
        <w:rPr>
          <w:sz w:val="24"/>
        </w:rPr>
        <w:t>(W).</w:t>
        <w:tab/>
        <w:t>Cờ ảnh hưởng: C,</w:t>
      </w:r>
      <w:r>
        <w:rPr>
          <w:spacing w:val="-4"/>
          <w:sz w:val="24"/>
        </w:rPr>
        <w:t> </w:t>
      </w:r>
      <w:r>
        <w:rPr>
          <w:sz w:val="24"/>
        </w:rPr>
        <w:t>DC,</w:t>
      </w:r>
      <w:r>
        <w:rPr>
          <w:spacing w:val="1"/>
          <w:sz w:val="24"/>
        </w:rPr>
        <w:t> </w:t>
      </w:r>
      <w:r>
        <w:rPr>
          <w:sz w:val="24"/>
        </w:rPr>
        <w:t>Z.</w:t>
        <w:tab/>
      </w:r>
      <w:r>
        <w:rPr>
          <w:spacing w:val="-3"/>
          <w:sz w:val="24"/>
        </w:rPr>
        <w:t>Chu </w:t>
      </w:r>
      <w:r>
        <w:rPr>
          <w:sz w:val="24"/>
        </w:rPr>
        <w:t>kỳ thực hiện:</w:t>
      </w:r>
      <w:r>
        <w:rPr>
          <w:spacing w:val="4"/>
          <w:sz w:val="24"/>
        </w:rPr>
        <w:t> </w:t>
      </w:r>
      <w:r>
        <w:rPr>
          <w:sz w:val="24"/>
        </w:rPr>
        <w:t>1.</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Chức năng: cộng nội dung thanh ghi W với hằng số k 8 </w:t>
      </w:r>
      <w:r>
        <w:rPr>
          <w:spacing w:val="-4"/>
          <w:sz w:val="24"/>
        </w:rPr>
        <w:t>bit </w:t>
      </w:r>
      <w:r>
        <w:rPr>
          <w:spacing w:val="-3"/>
          <w:sz w:val="24"/>
        </w:rPr>
        <w:t>và </w:t>
      </w:r>
      <w:r>
        <w:rPr>
          <w:sz w:val="24"/>
        </w:rPr>
        <w:t>kết quả </w:t>
      </w:r>
      <w:r>
        <w:rPr>
          <w:spacing w:val="-4"/>
          <w:sz w:val="24"/>
        </w:rPr>
        <w:t>lưu </w:t>
      </w:r>
      <w:r>
        <w:rPr>
          <w:sz w:val="24"/>
        </w:rPr>
        <w:t>vào</w:t>
      </w:r>
      <w:r>
        <w:rPr>
          <w:spacing w:val="26"/>
          <w:sz w:val="24"/>
        </w:rPr>
        <w:t> </w:t>
      </w:r>
      <w:r>
        <w:rPr>
          <w:spacing w:val="-3"/>
          <w:sz w:val="24"/>
        </w:rPr>
        <w:t>W.</w:t>
      </w:r>
    </w:p>
    <w:p>
      <w:pPr>
        <w:pStyle w:val="BodyText"/>
        <w:spacing w:before="6"/>
        <w:rPr>
          <w:sz w:val="22"/>
        </w:rPr>
      </w:pPr>
      <w:r>
        <w:rPr/>
        <w:pict>
          <v:shape style="position:absolute;margin-left:87.384003pt;margin-top:14.163266pt;width:481.15pt;height:13.7pt;mso-position-horizontal-relative:page;mso-position-vertical-relative:paragraph;z-index:-15652352;mso-wrap-distance-left:0;mso-wrap-distance-right:0" type="#_x0000_t202" filled="true" fillcolor="#ccffff" stroked="false">
            <v:textbox inset="0,0,0,0">
              <w:txbxContent>
                <w:p>
                  <w:pPr>
                    <w:tabs>
                      <w:tab w:pos="2458" w:val="left" w:leader="none"/>
                    </w:tabs>
                    <w:spacing w:line="268" w:lineRule="exact" w:before="0"/>
                    <w:ind w:left="28" w:right="0" w:firstLine="0"/>
                    <w:jc w:val="left"/>
                    <w:rPr>
                      <w:sz w:val="24"/>
                    </w:rPr>
                  </w:pPr>
                  <w:r>
                    <w:rPr>
                      <w:sz w:val="24"/>
                    </w:rPr>
                    <w:t>2. </w:t>
                  </w:r>
                  <w:r>
                    <w:rPr>
                      <w:spacing w:val="57"/>
                      <w:sz w:val="24"/>
                    </w:rPr>
                    <w:t> </w:t>
                  </w:r>
                  <w:r>
                    <w:rPr>
                      <w:sz w:val="24"/>
                    </w:rPr>
                    <w:t>Lệnh:</w:t>
                  </w:r>
                  <w:r>
                    <w:rPr>
                      <w:spacing w:val="2"/>
                      <w:sz w:val="24"/>
                    </w:rPr>
                    <w:t> </w:t>
                  </w:r>
                  <w:r>
                    <w:rPr>
                      <w:b/>
                      <w:sz w:val="24"/>
                    </w:rPr>
                    <w:t>ADDWF</w:t>
                    <w:tab/>
                  </w:r>
                  <w:r>
                    <w:rPr>
                      <w:sz w:val="24"/>
                    </w:rPr>
                    <w:t>Cộng W với</w:t>
                  </w:r>
                  <w:r>
                    <w:rPr>
                      <w:spacing w:val="-1"/>
                      <w:sz w:val="24"/>
                    </w:rPr>
                    <w:t> </w:t>
                  </w:r>
                  <w:r>
                    <w:rPr>
                      <w:sz w:val="24"/>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3" w:lineRule="exact" w:before="0" w:after="0"/>
        <w:ind w:left="2117" w:right="0" w:hanging="360"/>
        <w:jc w:val="left"/>
        <w:rPr>
          <w:sz w:val="24"/>
        </w:rPr>
      </w:pPr>
      <w:r>
        <w:rPr>
          <w:sz w:val="24"/>
        </w:rPr>
        <w:t>Cú</w:t>
      </w:r>
      <w:r>
        <w:rPr>
          <w:spacing w:val="-1"/>
          <w:sz w:val="24"/>
        </w:rPr>
        <w:t> </w:t>
      </w:r>
      <w:r>
        <w:rPr>
          <w:sz w:val="24"/>
        </w:rPr>
        <w:t>pháp:</w:t>
        <w:tab/>
        <w:t>ADDWF</w:t>
        <w:tab/>
      </w:r>
      <w:r>
        <w:rPr>
          <w:spacing w:val="-2"/>
          <w:sz w:val="24"/>
        </w:rPr>
        <w:t>f,d</w:t>
      </w:r>
    </w:p>
    <w:p>
      <w:pPr>
        <w:pStyle w:val="ListParagraph"/>
        <w:numPr>
          <w:ilvl w:val="2"/>
          <w:numId w:val="19"/>
        </w:numPr>
        <w:tabs>
          <w:tab w:pos="2116" w:val="left" w:leader="none"/>
          <w:tab w:pos="2117" w:val="left" w:leader="none"/>
          <w:tab w:pos="3557" w:val="left" w:leader="none"/>
        </w:tabs>
        <w:spacing w:line="294" w:lineRule="exact" w:before="0" w:after="0"/>
        <w:ind w:left="2117" w:right="0" w:hanging="360"/>
        <w:jc w:val="left"/>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s>
        <w:spacing w:line="293" w:lineRule="exact" w:before="3" w:after="0"/>
        <w:ind w:left="2117" w:right="0" w:hanging="360"/>
        <w:jc w:val="left"/>
        <w:rPr>
          <w:sz w:val="24"/>
        </w:rPr>
      </w:pPr>
      <w:r>
        <w:rPr>
          <w:sz w:val="24"/>
        </w:rPr>
        <w:t>Thực</w:t>
      </w:r>
      <w:r>
        <w:rPr>
          <w:spacing w:val="-3"/>
          <w:sz w:val="24"/>
        </w:rPr>
        <w:t> </w:t>
      </w:r>
      <w:r>
        <w:rPr>
          <w:sz w:val="24"/>
        </w:rPr>
        <w:t>thi:</w:t>
        <w:tab/>
        <w:t>(W) + </w:t>
      </w:r>
      <w:r>
        <w:rPr>
          <w:spacing w:val="-3"/>
          <w:sz w:val="24"/>
        </w:rPr>
        <w:t>(f)</w:t>
      </w:r>
      <w:r>
        <w:rPr>
          <w:spacing w:val="7"/>
          <w:sz w:val="24"/>
        </w:rPr>
        <w:t> </w:t>
      </w:r>
      <w:r>
        <w:rPr>
          <w:rFonts w:ascii="Wingdings" w:hAnsi="Wingdings"/>
          <w:sz w:val="24"/>
        </w:rPr>
        <w:t></w:t>
      </w:r>
      <w:r>
        <w:rPr>
          <w:spacing w:val="1"/>
          <w:sz w:val="24"/>
        </w:rPr>
        <w:t> </w:t>
      </w:r>
      <w:r>
        <w:rPr>
          <w:sz w:val="24"/>
        </w:rPr>
        <w:t>(dest).</w:t>
        <w:tab/>
        <w:t>Cờ ảnh hưởng: C, DC, Z. </w:t>
      </w:r>
      <w:r>
        <w:rPr>
          <w:spacing w:val="-3"/>
          <w:sz w:val="24"/>
        </w:rPr>
        <w:t>Chu </w:t>
      </w:r>
      <w:r>
        <w:rPr>
          <w:sz w:val="24"/>
        </w:rPr>
        <w:t>kỳ thực hiện:</w:t>
      </w:r>
      <w:r>
        <w:rPr>
          <w:spacing w:val="8"/>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82" w:hanging="360"/>
        <w:jc w:val="left"/>
        <w:rPr>
          <w:sz w:val="24"/>
        </w:rPr>
      </w:pPr>
      <w:r>
        <w:rPr>
          <w:sz w:val="24"/>
        </w:rPr>
        <w:t>Chức năng: cộng nội dung thanh ghi W với thanh ghi f. Nếu d= 0 thì lưu kết quả vào thanh ghi </w:t>
      </w:r>
      <w:r>
        <w:rPr>
          <w:spacing w:val="-3"/>
          <w:sz w:val="24"/>
        </w:rPr>
        <w:t>W, </w:t>
      </w:r>
      <w:r>
        <w:rPr>
          <w:sz w:val="24"/>
        </w:rPr>
        <w:t>còn d=1 thì lưu vào thanh ghi</w:t>
      </w:r>
      <w:r>
        <w:rPr>
          <w:spacing w:val="-3"/>
          <w:sz w:val="24"/>
        </w:rPr>
        <w:t> </w:t>
      </w:r>
      <w:r>
        <w:rPr>
          <w:spacing w:val="-4"/>
          <w:sz w:val="24"/>
        </w:rPr>
        <w:t>f.</w:t>
      </w:r>
    </w:p>
    <w:p>
      <w:pPr>
        <w:pStyle w:val="BodyText"/>
        <w:spacing w:before="7"/>
        <w:rPr>
          <w:sz w:val="22"/>
        </w:rPr>
      </w:pPr>
      <w:r>
        <w:rPr/>
        <w:pict>
          <v:shape style="position:absolute;margin-left:87.384003pt;margin-top:14.230865pt;width:481.15pt;height:13.7pt;mso-position-horizontal-relative:page;mso-position-vertical-relative:paragraph;z-index:-15651840;mso-wrap-distance-left:0;mso-wrap-distance-right:0" type="#_x0000_t202" filled="true" fillcolor="#ccffff" stroked="false">
            <v:textbox inset="0,0,0,0">
              <w:txbxContent>
                <w:p>
                  <w:pPr>
                    <w:pStyle w:val="BodyText"/>
                    <w:tabs>
                      <w:tab w:pos="2472" w:val="left" w:leader="none"/>
                    </w:tabs>
                    <w:spacing w:line="268" w:lineRule="exact"/>
                    <w:ind w:left="28"/>
                  </w:pPr>
                  <w:r>
                    <w:rPr/>
                    <w:t>3. </w:t>
                  </w:r>
                  <w:r>
                    <w:rPr>
                      <w:spacing w:val="55"/>
                    </w:rPr>
                    <w:t> </w:t>
                  </w:r>
                  <w:r>
                    <w:rPr/>
                    <w:t>Lệnh:</w:t>
                  </w:r>
                  <w:r>
                    <w:rPr>
                      <w:spacing w:val="2"/>
                    </w:rPr>
                    <w:t> </w:t>
                  </w:r>
                  <w:r>
                    <w:rPr>
                      <w:b/>
                    </w:rPr>
                    <w:t>ANDLW</w:t>
                    <w:tab/>
                  </w:r>
                  <w:r>
                    <w:rPr>
                      <w:spacing w:val="-4"/>
                    </w:rPr>
                    <w:t>And </w:t>
                  </w:r>
                  <w:r>
                    <w:rPr/>
                    <w:t>hằng số với</w:t>
                  </w:r>
                  <w:r>
                    <w:rPr>
                      <w:spacing w:val="14"/>
                    </w:rPr>
                    <w:t> </w:t>
                  </w:r>
                  <w:r>
                    <w:rPr/>
                    <w:t>W</w:t>
                  </w:r>
                </w:p>
              </w:txbxContent>
            </v:textbox>
            <v:fill type="solid"/>
            <w10:wrap type="topAndBottom"/>
          </v:shape>
        </w:pict>
      </w:r>
    </w:p>
    <w:p>
      <w:pPr>
        <w:pStyle w:val="ListParagraph"/>
        <w:numPr>
          <w:ilvl w:val="2"/>
          <w:numId w:val="19"/>
        </w:numPr>
        <w:tabs>
          <w:tab w:pos="2116" w:val="left" w:leader="none"/>
          <w:tab w:pos="2117" w:val="left" w:leader="none"/>
          <w:tab w:pos="3354" w:val="left" w:leader="none"/>
          <w:tab w:pos="4998" w:val="left" w:leader="none"/>
        </w:tabs>
        <w:spacing w:line="273" w:lineRule="exact" w:before="0" w:after="0"/>
        <w:ind w:left="2117" w:right="0" w:hanging="360"/>
        <w:jc w:val="left"/>
        <w:rPr>
          <w:sz w:val="24"/>
        </w:rPr>
      </w:pPr>
      <w:r>
        <w:rPr>
          <w:sz w:val="24"/>
        </w:rPr>
        <w:t>Cú</w:t>
      </w:r>
      <w:r>
        <w:rPr>
          <w:spacing w:val="-1"/>
          <w:sz w:val="24"/>
        </w:rPr>
        <w:t> </w:t>
      </w:r>
      <w:r>
        <w:rPr>
          <w:sz w:val="24"/>
        </w:rPr>
        <w:t>pháp:</w:t>
        <w:tab/>
        <w:t>ANDLW</w:t>
        <w:tab/>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2"/>
          <w:sz w:val="24"/>
        </w:rPr>
        <w:t> </w:t>
      </w:r>
      <w:r>
        <w:rPr>
          <w:sz w:val="24"/>
        </w:rPr>
        <w:t>255</w:t>
      </w:r>
    </w:p>
    <w:p>
      <w:pPr>
        <w:pStyle w:val="ListParagraph"/>
        <w:numPr>
          <w:ilvl w:val="2"/>
          <w:numId w:val="19"/>
        </w:numPr>
        <w:tabs>
          <w:tab w:pos="2116" w:val="left" w:leader="none"/>
          <w:tab w:pos="2117" w:val="left" w:leader="none"/>
          <w:tab w:pos="3557" w:val="left" w:leader="none"/>
          <w:tab w:pos="7941" w:val="left" w:leader="none"/>
        </w:tabs>
        <w:spacing w:line="293" w:lineRule="exact" w:before="0" w:after="0"/>
        <w:ind w:left="2117" w:right="0" w:hanging="360"/>
        <w:jc w:val="left"/>
        <w:rPr>
          <w:sz w:val="24"/>
        </w:rPr>
      </w:pPr>
      <w:r>
        <w:rPr>
          <w:sz w:val="24"/>
        </w:rPr>
        <w:t>Thực</w:t>
      </w:r>
      <w:r>
        <w:rPr>
          <w:spacing w:val="-3"/>
          <w:sz w:val="24"/>
        </w:rPr>
        <w:t> </w:t>
      </w:r>
      <w:r>
        <w:rPr>
          <w:sz w:val="24"/>
        </w:rPr>
        <w:t>thi:</w:t>
        <w:tab/>
        <w:t>(W) AND (k)</w:t>
      </w:r>
      <w:r>
        <w:rPr>
          <w:rFonts w:ascii="Wingdings" w:hAnsi="Wingdings"/>
          <w:sz w:val="24"/>
        </w:rPr>
        <w:t></w:t>
      </w:r>
      <w:r>
        <w:rPr>
          <w:sz w:val="24"/>
        </w:rPr>
        <w:t>(W).   Cờ ảnh</w:t>
      </w:r>
      <w:r>
        <w:rPr>
          <w:spacing w:val="-17"/>
          <w:sz w:val="24"/>
        </w:rPr>
        <w:t> </w:t>
      </w:r>
      <w:r>
        <w:rPr>
          <w:sz w:val="24"/>
        </w:rPr>
        <w:t>hưởng: Z.</w:t>
        <w:tab/>
      </w:r>
      <w:r>
        <w:rPr>
          <w:spacing w:val="-3"/>
          <w:sz w:val="24"/>
        </w:rPr>
        <w:t>Chu </w:t>
      </w:r>
      <w:r>
        <w:rPr>
          <w:sz w:val="24"/>
        </w:rPr>
        <w:t>kỳ thực hiện:</w:t>
      </w:r>
      <w:r>
        <w:rPr>
          <w:spacing w:val="-2"/>
          <w:sz w:val="24"/>
        </w:rPr>
        <w:t> </w:t>
      </w:r>
      <w:r>
        <w:rPr>
          <w:sz w:val="24"/>
        </w:rPr>
        <w:t>1.</w:t>
      </w:r>
    </w:p>
    <w:p>
      <w:pPr>
        <w:pStyle w:val="ListParagraph"/>
        <w:numPr>
          <w:ilvl w:val="2"/>
          <w:numId w:val="19"/>
        </w:numPr>
        <w:tabs>
          <w:tab w:pos="2116" w:val="left" w:leader="none"/>
          <w:tab w:pos="2117" w:val="left" w:leader="none"/>
        </w:tabs>
        <w:spacing w:line="240" w:lineRule="auto" w:before="0" w:after="0"/>
        <w:ind w:left="2117" w:right="573" w:hanging="360"/>
        <w:jc w:val="left"/>
        <w:rPr>
          <w:sz w:val="24"/>
        </w:rPr>
      </w:pPr>
      <w:r>
        <w:rPr>
          <w:sz w:val="24"/>
        </w:rPr>
        <w:t>Chức năng: </w:t>
      </w:r>
      <w:r>
        <w:rPr>
          <w:spacing w:val="-3"/>
          <w:sz w:val="24"/>
        </w:rPr>
        <w:t>And </w:t>
      </w:r>
      <w:r>
        <w:rPr>
          <w:sz w:val="24"/>
        </w:rPr>
        <w:t>nội dung thanh ghi W với hằng số k 8 bit, kết quả </w:t>
      </w:r>
      <w:r>
        <w:rPr>
          <w:spacing w:val="-4"/>
          <w:sz w:val="24"/>
        </w:rPr>
        <w:t>lưu </w:t>
      </w:r>
      <w:r>
        <w:rPr>
          <w:sz w:val="24"/>
        </w:rPr>
        <w:t>vào thanh </w:t>
      </w:r>
      <w:r>
        <w:rPr>
          <w:spacing w:val="2"/>
          <w:sz w:val="24"/>
        </w:rPr>
        <w:t>ghi  </w:t>
      </w:r>
      <w:r>
        <w:rPr>
          <w:spacing w:val="-6"/>
          <w:sz w:val="24"/>
        </w:rPr>
        <w:t>W.</w:t>
      </w:r>
    </w:p>
    <w:p>
      <w:pPr>
        <w:pStyle w:val="BodyText"/>
        <w:spacing w:before="8"/>
        <w:rPr>
          <w:sz w:val="22"/>
        </w:rPr>
      </w:pPr>
      <w:r>
        <w:rPr/>
        <w:pict>
          <v:shape style="position:absolute;margin-left:87.384003pt;margin-top:14.259872pt;width:481.15pt;height:13.75pt;mso-position-horizontal-relative:page;mso-position-vertical-relative:paragraph;z-index:-15651328;mso-wrap-distance-left:0;mso-wrap-distance-right:0" type="#_x0000_t202" filled="true" fillcolor="#ccffff" stroked="false">
            <v:textbox inset="0,0,0,0">
              <w:txbxContent>
                <w:p>
                  <w:pPr>
                    <w:tabs>
                      <w:tab w:pos="2458" w:val="left" w:leader="none"/>
                    </w:tabs>
                    <w:spacing w:line="268" w:lineRule="exact" w:before="0"/>
                    <w:ind w:left="28" w:right="0" w:firstLine="0"/>
                    <w:jc w:val="left"/>
                    <w:rPr>
                      <w:sz w:val="24"/>
                    </w:rPr>
                  </w:pPr>
                  <w:r>
                    <w:rPr>
                      <w:sz w:val="24"/>
                    </w:rPr>
                    <w:t>4. </w:t>
                  </w:r>
                  <w:r>
                    <w:rPr>
                      <w:spacing w:val="57"/>
                      <w:sz w:val="24"/>
                    </w:rPr>
                    <w:t> </w:t>
                  </w:r>
                  <w:r>
                    <w:rPr>
                      <w:sz w:val="24"/>
                    </w:rPr>
                    <w:t>Lệnh:</w:t>
                  </w:r>
                  <w:r>
                    <w:rPr>
                      <w:spacing w:val="2"/>
                      <w:sz w:val="24"/>
                    </w:rPr>
                    <w:t> </w:t>
                  </w:r>
                  <w:r>
                    <w:rPr>
                      <w:b/>
                      <w:sz w:val="24"/>
                    </w:rPr>
                    <w:t>ANDWF</w:t>
                    <w:tab/>
                  </w:r>
                  <w:r>
                    <w:rPr>
                      <w:spacing w:val="-3"/>
                      <w:sz w:val="24"/>
                    </w:rPr>
                    <w:t>And </w:t>
                  </w:r>
                  <w:r>
                    <w:rPr>
                      <w:sz w:val="24"/>
                    </w:rPr>
                    <w:t>W với</w:t>
                  </w:r>
                  <w:r>
                    <w:rPr>
                      <w:spacing w:val="3"/>
                      <w:sz w:val="24"/>
                    </w:rPr>
                    <w:t> </w:t>
                  </w:r>
                  <w:r>
                    <w:rPr>
                      <w:sz w:val="24"/>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ANDWF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6438" w:val="left" w:leader="none"/>
          <w:tab w:pos="8599" w:val="left" w:leader="none"/>
        </w:tabs>
        <w:spacing w:line="293" w:lineRule="exact" w:before="0" w:after="0"/>
        <w:ind w:left="2117" w:right="0" w:hanging="360"/>
        <w:jc w:val="left"/>
        <w:rPr>
          <w:sz w:val="24"/>
        </w:rPr>
      </w:pPr>
      <w:r>
        <w:rPr>
          <w:sz w:val="24"/>
        </w:rPr>
        <w:t>Thực</w:t>
      </w:r>
      <w:r>
        <w:rPr>
          <w:spacing w:val="-3"/>
          <w:sz w:val="24"/>
        </w:rPr>
        <w:t> </w:t>
      </w:r>
      <w:r>
        <w:rPr>
          <w:sz w:val="24"/>
        </w:rPr>
        <w:t>thi:</w:t>
        <w:tab/>
        <w:t>(W) AND (f)</w:t>
      </w:r>
      <w:r>
        <w:rPr>
          <w:spacing w:val="2"/>
          <w:sz w:val="24"/>
        </w:rPr>
        <w:t> </w:t>
      </w:r>
      <w:r>
        <w:rPr>
          <w:rFonts w:ascii="Wingdings" w:hAnsi="Wingdings"/>
          <w:sz w:val="24"/>
        </w:rPr>
        <w:t></w:t>
      </w:r>
      <w:r>
        <w:rPr>
          <w:sz w:val="24"/>
        </w:rPr>
        <w:t> (dest).</w:t>
        <w:tab/>
        <w:t>Cờ ảnh</w:t>
      </w:r>
      <w:r>
        <w:rPr>
          <w:spacing w:val="-4"/>
          <w:sz w:val="24"/>
        </w:rPr>
        <w:t> </w:t>
      </w:r>
      <w:r>
        <w:rPr>
          <w:sz w:val="24"/>
        </w:rPr>
        <w:t>hưởng:</w:t>
      </w:r>
      <w:r>
        <w:rPr>
          <w:spacing w:val="-1"/>
          <w:sz w:val="24"/>
        </w:rPr>
        <w:t> </w:t>
      </w:r>
      <w:r>
        <w:rPr>
          <w:sz w:val="24"/>
        </w:rPr>
        <w:t>Z.</w:t>
        <w:tab/>
      </w:r>
      <w:r>
        <w:rPr>
          <w:spacing w:val="-3"/>
          <w:sz w:val="24"/>
        </w:rPr>
        <w:t>Chu </w:t>
      </w:r>
      <w:r>
        <w:rPr>
          <w:sz w:val="24"/>
        </w:rPr>
        <w:t>kỳ thực hiện:</w:t>
      </w:r>
      <w:r>
        <w:rPr>
          <w:spacing w:val="4"/>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76" w:hanging="360"/>
        <w:jc w:val="left"/>
        <w:rPr>
          <w:sz w:val="24"/>
        </w:rPr>
      </w:pPr>
      <w:r>
        <w:rPr>
          <w:sz w:val="24"/>
        </w:rPr>
        <w:t>Chức năng: And thanh ghi W với thanh ghi f. </w:t>
      </w:r>
      <w:r>
        <w:rPr>
          <w:spacing w:val="2"/>
          <w:sz w:val="24"/>
        </w:rPr>
        <w:t>Nếu </w:t>
      </w:r>
      <w:r>
        <w:rPr>
          <w:sz w:val="24"/>
        </w:rPr>
        <w:t>d = 0 thì kết quả lưu vào thanh ghi </w:t>
      </w:r>
      <w:r>
        <w:rPr>
          <w:spacing w:val="-3"/>
          <w:sz w:val="24"/>
        </w:rPr>
        <w:t>W, </w:t>
      </w:r>
      <w:r>
        <w:rPr>
          <w:sz w:val="24"/>
        </w:rPr>
        <w:t>nếu d=1 thì kết quả </w:t>
      </w:r>
      <w:r>
        <w:rPr>
          <w:spacing w:val="-4"/>
          <w:sz w:val="24"/>
        </w:rPr>
        <w:t>lưu </w:t>
      </w:r>
      <w:r>
        <w:rPr>
          <w:sz w:val="24"/>
        </w:rPr>
        <w:t>vào thanh ghi</w:t>
      </w:r>
      <w:r>
        <w:rPr>
          <w:spacing w:val="17"/>
          <w:sz w:val="24"/>
        </w:rPr>
        <w:t> </w:t>
      </w:r>
      <w:r>
        <w:rPr>
          <w:spacing w:val="-4"/>
          <w:sz w:val="24"/>
        </w:rPr>
        <w:t>f.</w:t>
      </w:r>
    </w:p>
    <w:p>
      <w:pPr>
        <w:pStyle w:val="BodyText"/>
        <w:spacing w:before="7"/>
        <w:rPr>
          <w:sz w:val="22"/>
        </w:rPr>
      </w:pPr>
      <w:r>
        <w:rPr/>
        <w:pict>
          <v:shape style="position:absolute;margin-left:87.384003pt;margin-top:14.218871pt;width:481.15pt;height:13.95pt;mso-position-horizontal-relative:page;mso-position-vertical-relative:paragraph;z-index:-15650816;mso-wrap-distance-left:0;mso-wrap-distance-right:0" type="#_x0000_t202" filled="true" fillcolor="#ccffff" stroked="false">
            <v:textbox inset="0,0,0,0">
              <w:txbxContent>
                <w:p>
                  <w:pPr>
                    <w:pStyle w:val="BodyText"/>
                    <w:tabs>
                      <w:tab w:pos="2036" w:val="left" w:leader="none"/>
                      <w:tab w:pos="4710" w:val="left" w:leader="none"/>
                    </w:tabs>
                    <w:spacing w:line="268" w:lineRule="exact"/>
                    <w:ind w:left="28"/>
                  </w:pPr>
                  <w:r>
                    <w:rPr/>
                    <w:t>5. </w:t>
                  </w:r>
                  <w:r>
                    <w:rPr>
                      <w:spacing w:val="58"/>
                    </w:rPr>
                    <w:t> </w:t>
                  </w:r>
                  <w:r>
                    <w:rPr/>
                    <w:t>Lệnh:</w:t>
                  </w:r>
                  <w:r>
                    <w:rPr>
                      <w:spacing w:val="3"/>
                    </w:rPr>
                    <w:t> </w:t>
                  </w:r>
                  <w:r>
                    <w:rPr>
                      <w:b/>
                    </w:rPr>
                    <w:t>BCF</w:t>
                    <w:tab/>
                  </w:r>
                  <w:r>
                    <w:rPr/>
                    <w:t>xoá </w:t>
                  </w:r>
                  <w:r>
                    <w:rPr>
                      <w:spacing w:val="-4"/>
                    </w:rPr>
                    <w:t>bit </w:t>
                  </w:r>
                  <w:r>
                    <w:rPr/>
                    <w:t>trong thanh</w:t>
                  </w:r>
                  <w:r>
                    <w:rPr>
                      <w:spacing w:val="-2"/>
                    </w:rPr>
                    <w:t> </w:t>
                  </w:r>
                  <w:r>
                    <w:rPr/>
                    <w:t>ghi</w:t>
                  </w:r>
                  <w:r>
                    <w:rPr>
                      <w:spacing w:val="-3"/>
                    </w:rPr>
                    <w:t> </w:t>
                  </w:r>
                  <w:r>
                    <w:rPr/>
                    <w:t>F</w:t>
                    <w:tab/>
                    <w:t>- BIT CLEAR</w:t>
                  </w:r>
                  <w:r>
                    <w:rPr>
                      <w:spacing w:val="3"/>
                    </w:rPr>
                    <w:t> </w:t>
                  </w:r>
                  <w:r>
                    <w:rPr/>
                    <w:t>FILE</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BCF</w:t>
        <w:tab/>
        <w:t>f,b</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0 ≤ b</w:t>
      </w:r>
      <w:r>
        <w:rPr>
          <w:spacing w:val="-5"/>
          <w:sz w:val="24"/>
        </w:rPr>
        <w:t> </w:t>
      </w:r>
      <w:r>
        <w:rPr>
          <w:sz w:val="24"/>
        </w:rPr>
        <w:t>&lt;7</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3"/>
          <w:sz w:val="24"/>
        </w:rPr>
        <w:t> </w:t>
      </w:r>
      <w:r>
        <w:rPr>
          <w:sz w:val="24"/>
        </w:rPr>
        <w:t>thi:</w:t>
        <w:tab/>
        <w:t>0 </w:t>
      </w:r>
      <w:r>
        <w:rPr>
          <w:rFonts w:ascii="Wingdings" w:hAnsi="Wingdings"/>
          <w:sz w:val="24"/>
        </w:rPr>
        <w:t></w:t>
      </w:r>
      <w:r>
        <w:rPr>
          <w:sz w:val="24"/>
        </w:rPr>
        <w:t> (f&lt;b&gt;).</w:t>
        <w:tab/>
        <w:t>Cờ ảnh hưởng: không. </w:t>
      </w:r>
      <w:r>
        <w:rPr>
          <w:spacing w:val="-3"/>
          <w:sz w:val="24"/>
        </w:rPr>
        <w:t>Chu </w:t>
      </w:r>
      <w:r>
        <w:rPr>
          <w:sz w:val="24"/>
        </w:rPr>
        <w:t>kỳ thực hiện:</w:t>
      </w:r>
      <w:r>
        <w:rPr>
          <w:spacing w:val="8"/>
          <w:sz w:val="24"/>
        </w:rPr>
        <w:t> </w:t>
      </w:r>
      <w:r>
        <w:rPr>
          <w:sz w:val="24"/>
        </w:rPr>
        <w:t>1.</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Chức năng: xóa </w:t>
      </w:r>
      <w:r>
        <w:rPr>
          <w:spacing w:val="-4"/>
          <w:sz w:val="24"/>
        </w:rPr>
        <w:t>bit </w:t>
      </w:r>
      <w:r>
        <w:rPr>
          <w:sz w:val="24"/>
        </w:rPr>
        <w:t>b trong thanh ghi</w:t>
      </w:r>
      <w:r>
        <w:rPr>
          <w:spacing w:val="9"/>
          <w:sz w:val="24"/>
        </w:rPr>
        <w:t> </w:t>
      </w:r>
      <w:r>
        <w:rPr>
          <w:spacing w:val="-3"/>
          <w:sz w:val="24"/>
        </w:rPr>
        <w:t>f.</w:t>
      </w:r>
    </w:p>
    <w:p>
      <w:pPr>
        <w:pStyle w:val="BodyText"/>
        <w:spacing w:before="6"/>
        <w:rPr>
          <w:sz w:val="22"/>
        </w:rPr>
      </w:pPr>
      <w:r>
        <w:rPr/>
        <w:pict>
          <v:shape style="position:absolute;margin-left:87.384003pt;margin-top:14.183288pt;width:481.15pt;height:13.7pt;mso-position-horizontal-relative:page;mso-position-vertical-relative:paragraph;z-index:-15650304;mso-wrap-distance-left:0;mso-wrap-distance-right:0" type="#_x0000_t202" filled="true" fillcolor="#ccffff" stroked="false">
            <v:textbox inset="0,0,0,0">
              <w:txbxContent>
                <w:p>
                  <w:pPr>
                    <w:pStyle w:val="BodyText"/>
                    <w:tabs>
                      <w:tab w:pos="1992" w:val="left" w:leader="none"/>
                      <w:tab w:pos="4710" w:val="left" w:leader="none"/>
                    </w:tabs>
                    <w:spacing w:line="268" w:lineRule="exact"/>
                    <w:ind w:left="28"/>
                  </w:pPr>
                  <w:r>
                    <w:rPr/>
                    <w:t>6. </w:t>
                  </w:r>
                  <w:r>
                    <w:rPr>
                      <w:spacing w:val="58"/>
                    </w:rPr>
                    <w:t> </w:t>
                  </w:r>
                  <w:r>
                    <w:rPr/>
                    <w:t>Lệnh:</w:t>
                  </w:r>
                  <w:r>
                    <w:rPr>
                      <w:spacing w:val="3"/>
                    </w:rPr>
                    <w:t> </w:t>
                  </w:r>
                  <w:r>
                    <w:rPr>
                      <w:b/>
                    </w:rPr>
                    <w:t>BSF</w:t>
                    <w:tab/>
                  </w:r>
                  <w:r>
                    <w:rPr/>
                    <w:t>set </w:t>
                  </w:r>
                  <w:r>
                    <w:rPr>
                      <w:spacing w:val="-4"/>
                    </w:rPr>
                    <w:t>bit </w:t>
                  </w:r>
                  <w:r>
                    <w:rPr/>
                    <w:t>trong thanh</w:t>
                  </w:r>
                  <w:r>
                    <w:rPr>
                      <w:spacing w:val="2"/>
                    </w:rPr>
                    <w:t> </w:t>
                  </w:r>
                  <w:r>
                    <w:rPr/>
                    <w:t>ghi</w:t>
                  </w:r>
                  <w:r>
                    <w:rPr>
                      <w:spacing w:val="-3"/>
                    </w:rPr>
                    <w:t> </w:t>
                  </w:r>
                  <w:r>
                    <w:rPr/>
                    <w:t>F</w:t>
                    <w:tab/>
                    <w:t>- BIT SET</w:t>
                  </w:r>
                  <w:r>
                    <w:rPr>
                      <w:spacing w:val="7"/>
                    </w:rPr>
                    <w:t> </w:t>
                  </w:r>
                  <w:r>
                    <w:rPr/>
                    <w:t>FILE</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277" w:val="left" w:leader="none"/>
        </w:tabs>
        <w:spacing w:line="272" w:lineRule="exact" w:before="0" w:after="0"/>
        <w:ind w:left="2117" w:right="0" w:hanging="360"/>
        <w:jc w:val="left"/>
        <w:rPr>
          <w:sz w:val="24"/>
        </w:rPr>
      </w:pPr>
      <w:r>
        <w:rPr>
          <w:sz w:val="24"/>
        </w:rPr>
        <w:t>Cú</w:t>
      </w:r>
      <w:r>
        <w:rPr>
          <w:spacing w:val="-1"/>
          <w:sz w:val="24"/>
        </w:rPr>
        <w:t> </w:t>
      </w:r>
      <w:r>
        <w:rPr>
          <w:sz w:val="24"/>
        </w:rPr>
        <w:t>pháp:</w:t>
        <w:tab/>
        <w:t>BSF</w:t>
        <w:tab/>
        <w:t>f,b</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0 ≤ b</w:t>
      </w:r>
      <w:r>
        <w:rPr>
          <w:spacing w:val="-5"/>
          <w:sz w:val="24"/>
        </w:rPr>
        <w:t> </w:t>
      </w:r>
      <w:r>
        <w:rPr>
          <w:sz w:val="24"/>
        </w:rPr>
        <w:t>&lt;7</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3"/>
          <w:sz w:val="24"/>
        </w:rPr>
        <w:t> </w:t>
      </w:r>
      <w:r>
        <w:rPr>
          <w:sz w:val="24"/>
        </w:rPr>
        <w:t>thi:</w:t>
        <w:tab/>
        <w:t>1 </w:t>
      </w:r>
      <w:r>
        <w:rPr>
          <w:rFonts w:ascii="Wingdings" w:hAnsi="Wingdings"/>
          <w:sz w:val="24"/>
        </w:rPr>
        <w:t></w:t>
      </w:r>
      <w:r>
        <w:rPr>
          <w:sz w:val="24"/>
        </w:rPr>
        <w:t> (f&lt;b&gt;).</w:t>
        <w:tab/>
        <w:t>Cờ ảnh hưởng: không. </w:t>
      </w:r>
      <w:r>
        <w:rPr>
          <w:spacing w:val="-3"/>
          <w:sz w:val="24"/>
        </w:rPr>
        <w:t>Chu </w:t>
      </w:r>
      <w:r>
        <w:rPr>
          <w:sz w:val="24"/>
        </w:rPr>
        <w:t>kỳ thực hiện:</w:t>
      </w:r>
      <w:r>
        <w:rPr>
          <w:spacing w:val="8"/>
          <w:sz w:val="24"/>
        </w:rPr>
        <w:t> </w:t>
      </w:r>
      <w:r>
        <w:rPr>
          <w:sz w:val="24"/>
        </w:rPr>
        <w:t>1.</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Chức năng: set </w:t>
      </w:r>
      <w:r>
        <w:rPr>
          <w:spacing w:val="-4"/>
          <w:sz w:val="24"/>
        </w:rPr>
        <w:t>bit </w:t>
      </w:r>
      <w:r>
        <w:rPr>
          <w:sz w:val="24"/>
        </w:rPr>
        <w:t>b trong thanh ghi f lên</w:t>
      </w:r>
      <w:r>
        <w:rPr>
          <w:spacing w:val="10"/>
          <w:sz w:val="24"/>
        </w:rPr>
        <w:t> </w:t>
      </w:r>
      <w:r>
        <w:rPr>
          <w:sz w:val="24"/>
        </w:rPr>
        <w:t>1.</w:t>
      </w:r>
    </w:p>
    <w:p>
      <w:pPr>
        <w:pStyle w:val="BodyText"/>
        <w:spacing w:before="6"/>
        <w:rPr>
          <w:sz w:val="22"/>
        </w:rPr>
      </w:pPr>
      <w:r>
        <w:rPr/>
        <w:pict>
          <v:shape style="position:absolute;margin-left:87.384003pt;margin-top:14.193295pt;width:481.15pt;height:13.95pt;mso-position-horizontal-relative:page;mso-position-vertical-relative:paragraph;z-index:-15649792;mso-wrap-distance-left:0;mso-wrap-distance-right:0" type="#_x0000_t202" filled="true" fillcolor="#ccffff" stroked="false">
            <v:textbox inset="0,0,0,0">
              <w:txbxContent>
                <w:p>
                  <w:pPr>
                    <w:pStyle w:val="BodyText"/>
                    <w:tabs>
                      <w:tab w:pos="2285" w:val="left" w:leader="none"/>
                    </w:tabs>
                    <w:spacing w:line="268" w:lineRule="exact"/>
                    <w:ind w:left="28"/>
                  </w:pPr>
                  <w:r>
                    <w:rPr/>
                    <w:t>7. </w:t>
                  </w:r>
                  <w:r>
                    <w:rPr>
                      <w:spacing w:val="56"/>
                    </w:rPr>
                    <w:t> </w:t>
                  </w:r>
                  <w:r>
                    <w:rPr/>
                    <w:t>Lệnh:</w:t>
                  </w:r>
                  <w:r>
                    <w:rPr>
                      <w:spacing w:val="1"/>
                    </w:rPr>
                    <w:t> </w:t>
                  </w:r>
                  <w:r>
                    <w:rPr>
                      <w:b/>
                    </w:rPr>
                    <w:t>BTFSS</w:t>
                    <w:tab/>
                  </w:r>
                  <w:r>
                    <w:rPr/>
                    <w:t>kiểm tra 1 </w:t>
                  </w:r>
                  <w:r>
                    <w:rPr>
                      <w:spacing w:val="-5"/>
                    </w:rPr>
                    <w:t>bit </w:t>
                  </w:r>
                  <w:r>
                    <w:rPr/>
                    <w:t>trong thanh ghi F </w:t>
                  </w:r>
                  <w:r>
                    <w:rPr>
                      <w:spacing w:val="-3"/>
                    </w:rPr>
                    <w:t>và </w:t>
                  </w:r>
                  <w:r>
                    <w:rPr/>
                    <w:t>nhảy nếu bằng</w:t>
                  </w:r>
                  <w:r>
                    <w:rPr>
                      <w:spacing w:val="25"/>
                    </w:rPr>
                    <w:t> </w:t>
                  </w:r>
                  <w:r>
                    <w:rPr/>
                    <w:t>1</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 w:pos="5718" w:val="left" w:leader="none"/>
        </w:tabs>
        <w:spacing w:line="272" w:lineRule="exact" w:before="0" w:after="0"/>
        <w:ind w:left="2117" w:right="0" w:hanging="360"/>
        <w:jc w:val="left"/>
        <w:rPr>
          <w:sz w:val="24"/>
        </w:rPr>
      </w:pPr>
      <w:r>
        <w:rPr>
          <w:sz w:val="24"/>
        </w:rPr>
        <w:t>Cú</w:t>
      </w:r>
      <w:r>
        <w:rPr>
          <w:spacing w:val="-1"/>
          <w:sz w:val="24"/>
        </w:rPr>
        <w:t> </w:t>
      </w:r>
      <w:r>
        <w:rPr>
          <w:sz w:val="24"/>
        </w:rPr>
        <w:t>pháp:</w:t>
        <w:tab/>
        <w:t>BTFSS</w:t>
        <w:tab/>
        <w:t>f,b</w:t>
        <w:tab/>
        <w:t>- BIT TEST FILE SKIP IF</w:t>
      </w:r>
      <w:r>
        <w:rPr>
          <w:spacing w:val="4"/>
          <w:sz w:val="24"/>
        </w:rPr>
        <w:t> </w:t>
      </w:r>
      <w:r>
        <w:rPr>
          <w:sz w:val="24"/>
        </w:rPr>
        <w:t>SET</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0 ≤ b</w:t>
      </w:r>
      <w:r>
        <w:rPr>
          <w:spacing w:val="-5"/>
          <w:sz w:val="24"/>
        </w:rPr>
        <w:t> </w:t>
      </w:r>
      <w:r>
        <w:rPr>
          <w:sz w:val="24"/>
        </w:rPr>
        <w:t>&lt;7</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3"/>
          <w:sz w:val="24"/>
        </w:rPr>
        <w:t> </w:t>
      </w:r>
      <w:r>
        <w:rPr>
          <w:sz w:val="24"/>
        </w:rPr>
        <w:t>thi:</w:t>
        <w:tab/>
        <w:t>nhảy</w:t>
      </w:r>
      <w:r>
        <w:rPr>
          <w:spacing w:val="-2"/>
          <w:sz w:val="24"/>
        </w:rPr>
        <w:t> </w:t>
      </w:r>
      <w:r>
        <w:rPr>
          <w:sz w:val="24"/>
        </w:rPr>
        <w:t>nếu</w:t>
      </w:r>
      <w:r>
        <w:rPr>
          <w:spacing w:val="3"/>
          <w:sz w:val="24"/>
        </w:rPr>
        <w:t> </w:t>
      </w:r>
      <w:r>
        <w:rPr>
          <w:sz w:val="24"/>
        </w:rPr>
        <w:t>f&lt;b&gt;=1.</w:t>
        <w:tab/>
        <w:t>Cờ ảnh hưởng: không. </w:t>
      </w:r>
      <w:r>
        <w:rPr>
          <w:spacing w:val="-3"/>
          <w:sz w:val="24"/>
        </w:rPr>
        <w:t>Chu </w:t>
      </w:r>
      <w:r>
        <w:rPr>
          <w:sz w:val="24"/>
        </w:rPr>
        <w:t>kỳ thực hiện:</w:t>
      </w:r>
      <w:r>
        <w:rPr>
          <w:spacing w:val="8"/>
          <w:sz w:val="24"/>
        </w:rPr>
        <w:t> </w:t>
      </w:r>
      <w:r>
        <w:rPr>
          <w:sz w:val="24"/>
        </w:rPr>
        <w:t>1(2).</w:t>
      </w:r>
    </w:p>
    <w:p>
      <w:pPr>
        <w:pStyle w:val="ListParagraph"/>
        <w:numPr>
          <w:ilvl w:val="2"/>
          <w:numId w:val="19"/>
        </w:numPr>
        <w:tabs>
          <w:tab w:pos="2116" w:val="left" w:leader="none"/>
          <w:tab w:pos="2117" w:val="left" w:leader="none"/>
        </w:tabs>
        <w:spacing w:line="237" w:lineRule="auto" w:before="2" w:after="0"/>
        <w:ind w:left="2117" w:right="572" w:hanging="360"/>
        <w:jc w:val="left"/>
        <w:rPr>
          <w:sz w:val="24"/>
        </w:rPr>
      </w:pPr>
      <w:r>
        <w:rPr>
          <w:sz w:val="24"/>
        </w:rPr>
        <w:t>Chức năng: kiểm tra </w:t>
      </w:r>
      <w:r>
        <w:rPr>
          <w:spacing w:val="-4"/>
          <w:sz w:val="24"/>
        </w:rPr>
        <w:t>bit </w:t>
      </w:r>
      <w:r>
        <w:rPr>
          <w:spacing w:val="-3"/>
          <w:sz w:val="24"/>
        </w:rPr>
        <w:t>b: </w:t>
      </w:r>
      <w:r>
        <w:rPr>
          <w:sz w:val="24"/>
        </w:rPr>
        <w:t>nếu </w:t>
      </w:r>
      <w:r>
        <w:rPr>
          <w:spacing w:val="-4"/>
          <w:sz w:val="24"/>
        </w:rPr>
        <w:t>bit </w:t>
      </w:r>
      <w:r>
        <w:rPr>
          <w:sz w:val="24"/>
        </w:rPr>
        <w:t>b bằng 1 thì lệnh kế bị </w:t>
      </w:r>
      <w:r>
        <w:rPr>
          <w:spacing w:val="-3"/>
          <w:sz w:val="24"/>
        </w:rPr>
        <w:t>bỏ </w:t>
      </w:r>
      <w:r>
        <w:rPr>
          <w:sz w:val="24"/>
        </w:rPr>
        <w:t>qua và thay bằng lệnh  NOP, nếu </w:t>
      </w:r>
      <w:r>
        <w:rPr>
          <w:spacing w:val="-4"/>
          <w:sz w:val="24"/>
        </w:rPr>
        <w:t>bit </w:t>
      </w:r>
      <w:r>
        <w:rPr>
          <w:sz w:val="24"/>
        </w:rPr>
        <w:t>b bằng 0 thì thực thi lệnh</w:t>
      </w:r>
      <w:r>
        <w:rPr>
          <w:spacing w:val="6"/>
          <w:sz w:val="24"/>
        </w:rPr>
        <w:t> </w:t>
      </w:r>
      <w:r>
        <w:rPr>
          <w:sz w:val="24"/>
        </w:rPr>
        <w:t>kế.</w:t>
      </w:r>
    </w:p>
    <w:p>
      <w:pPr>
        <w:pStyle w:val="BodyText"/>
        <w:spacing w:before="7"/>
        <w:rPr>
          <w:sz w:val="22"/>
        </w:rPr>
      </w:pPr>
      <w:r>
        <w:rPr/>
        <w:pict>
          <v:shape style="position:absolute;margin-left:87.384003pt;margin-top:14.218872pt;width:481.15pt;height:13.7pt;mso-position-horizontal-relative:page;mso-position-vertical-relative:paragraph;z-index:-15649280;mso-wrap-distance-left:0;mso-wrap-distance-right:0" type="#_x0000_t202" filled="true" fillcolor="#ccffff" stroked="false">
            <v:textbox inset="0,0,0,0">
              <w:txbxContent>
                <w:p>
                  <w:pPr>
                    <w:pStyle w:val="BodyText"/>
                    <w:tabs>
                      <w:tab w:pos="2328" w:val="left" w:leader="none"/>
                    </w:tabs>
                    <w:spacing w:line="268" w:lineRule="exact"/>
                    <w:ind w:left="28"/>
                  </w:pPr>
                  <w:r>
                    <w:rPr/>
                    <w:t>8. </w:t>
                  </w:r>
                  <w:r>
                    <w:rPr>
                      <w:spacing w:val="56"/>
                    </w:rPr>
                    <w:t> </w:t>
                  </w:r>
                  <w:r>
                    <w:rPr/>
                    <w:t>Lệnh:</w:t>
                  </w:r>
                  <w:r>
                    <w:rPr>
                      <w:spacing w:val="1"/>
                    </w:rPr>
                    <w:t> </w:t>
                  </w:r>
                  <w:r>
                    <w:rPr>
                      <w:b/>
                    </w:rPr>
                    <w:t>BTFSC</w:t>
                    <w:tab/>
                  </w:r>
                  <w:r>
                    <w:rPr/>
                    <w:t>kiểm tra 1 </w:t>
                  </w:r>
                  <w:r>
                    <w:rPr>
                      <w:spacing w:val="-4"/>
                    </w:rPr>
                    <w:t>bit </w:t>
                  </w:r>
                  <w:r>
                    <w:rPr/>
                    <w:t>trong thanh ghi F </w:t>
                  </w:r>
                  <w:r>
                    <w:rPr>
                      <w:spacing w:val="-3"/>
                    </w:rPr>
                    <w:t>và </w:t>
                  </w:r>
                  <w:r>
                    <w:rPr/>
                    <w:t>nhảy nếu bằng</w:t>
                  </w:r>
                  <w:r>
                    <w:rPr>
                      <w:spacing w:val="5"/>
                    </w:rPr>
                    <w:t> </w:t>
                  </w:r>
                  <w:r>
                    <w:rPr/>
                    <w:t>0</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 w:pos="5718" w:val="left" w:leader="none"/>
        </w:tabs>
        <w:spacing w:line="272" w:lineRule="exact" w:before="0" w:after="0"/>
        <w:ind w:left="2117" w:right="0" w:hanging="360"/>
        <w:jc w:val="left"/>
        <w:rPr>
          <w:sz w:val="24"/>
        </w:rPr>
      </w:pPr>
      <w:r>
        <w:rPr>
          <w:sz w:val="24"/>
        </w:rPr>
        <w:t>Cú</w:t>
      </w:r>
      <w:r>
        <w:rPr>
          <w:spacing w:val="-1"/>
          <w:sz w:val="24"/>
        </w:rPr>
        <w:t> </w:t>
      </w:r>
      <w:r>
        <w:rPr>
          <w:sz w:val="24"/>
        </w:rPr>
        <w:t>pháp:</w:t>
        <w:tab/>
        <w:t>BTFSC</w:t>
        <w:tab/>
        <w:t>f,b</w:t>
        <w:tab/>
        <w:t>- BIT TEST FILE SKIP IF</w:t>
      </w:r>
      <w:r>
        <w:rPr>
          <w:spacing w:val="2"/>
          <w:sz w:val="24"/>
        </w:rPr>
        <w:t> </w:t>
      </w:r>
      <w:r>
        <w:rPr>
          <w:sz w:val="24"/>
        </w:rPr>
        <w:t>CLEAR</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0 ≤ b</w:t>
      </w:r>
      <w:r>
        <w:rPr>
          <w:spacing w:val="-5"/>
          <w:sz w:val="24"/>
        </w:rPr>
        <w:t> </w:t>
      </w:r>
      <w:r>
        <w:rPr>
          <w:sz w:val="24"/>
        </w:rPr>
        <w:t>&lt;7</w:t>
      </w:r>
    </w:p>
    <w:p>
      <w:pPr>
        <w:pStyle w:val="ListParagraph"/>
        <w:numPr>
          <w:ilvl w:val="2"/>
          <w:numId w:val="19"/>
        </w:numPr>
        <w:tabs>
          <w:tab w:pos="2116" w:val="left" w:leader="none"/>
          <w:tab w:pos="2117" w:val="left" w:leader="none"/>
          <w:tab w:pos="3557" w:val="left" w:leader="none"/>
          <w:tab w:pos="5718" w:val="left" w:leader="none"/>
        </w:tabs>
        <w:spacing w:line="294" w:lineRule="exact" w:before="3" w:after="0"/>
        <w:ind w:left="2117" w:right="0" w:hanging="360"/>
        <w:jc w:val="left"/>
        <w:rPr>
          <w:sz w:val="24"/>
        </w:rPr>
      </w:pPr>
      <w:r>
        <w:rPr>
          <w:sz w:val="24"/>
        </w:rPr>
        <w:t>Thực</w:t>
      </w:r>
      <w:r>
        <w:rPr>
          <w:spacing w:val="-3"/>
          <w:sz w:val="24"/>
        </w:rPr>
        <w:t> </w:t>
      </w:r>
      <w:r>
        <w:rPr>
          <w:sz w:val="24"/>
        </w:rPr>
        <w:t>thi:</w:t>
        <w:tab/>
        <w:t>nhảy</w:t>
      </w:r>
      <w:r>
        <w:rPr>
          <w:spacing w:val="-2"/>
          <w:sz w:val="24"/>
        </w:rPr>
        <w:t> </w:t>
      </w:r>
      <w:r>
        <w:rPr>
          <w:sz w:val="24"/>
        </w:rPr>
        <w:t>nếu</w:t>
      </w:r>
      <w:r>
        <w:rPr>
          <w:spacing w:val="3"/>
          <w:sz w:val="24"/>
        </w:rPr>
        <w:t> </w:t>
      </w:r>
      <w:r>
        <w:rPr>
          <w:sz w:val="24"/>
        </w:rPr>
        <w:t>f&lt;b&gt;=0.</w:t>
        <w:tab/>
        <w:t>Cờ ảnh hưởng: không. </w:t>
      </w:r>
      <w:r>
        <w:rPr>
          <w:spacing w:val="-3"/>
          <w:sz w:val="24"/>
        </w:rPr>
        <w:t>Chu </w:t>
      </w:r>
      <w:r>
        <w:rPr>
          <w:sz w:val="24"/>
        </w:rPr>
        <w:t>kỳ thực hiện:</w:t>
      </w:r>
      <w:r>
        <w:rPr>
          <w:spacing w:val="8"/>
          <w:sz w:val="24"/>
        </w:rPr>
        <w:t> </w:t>
      </w:r>
      <w:r>
        <w:rPr>
          <w:sz w:val="24"/>
        </w:rPr>
        <w:t>1(2).</w:t>
      </w:r>
    </w:p>
    <w:p>
      <w:pPr>
        <w:pStyle w:val="ListParagraph"/>
        <w:numPr>
          <w:ilvl w:val="2"/>
          <w:numId w:val="19"/>
        </w:numPr>
        <w:tabs>
          <w:tab w:pos="2116" w:val="left" w:leader="none"/>
          <w:tab w:pos="2117" w:val="left" w:leader="none"/>
        </w:tabs>
        <w:spacing w:line="237" w:lineRule="auto" w:before="2" w:after="0"/>
        <w:ind w:left="2117" w:right="569" w:hanging="360"/>
        <w:jc w:val="left"/>
        <w:rPr>
          <w:sz w:val="24"/>
        </w:rPr>
      </w:pPr>
      <w:r>
        <w:rPr>
          <w:sz w:val="24"/>
        </w:rPr>
        <w:t>Chức năng: kiểm tra </w:t>
      </w:r>
      <w:r>
        <w:rPr>
          <w:spacing w:val="-4"/>
          <w:sz w:val="24"/>
        </w:rPr>
        <w:t>bit </w:t>
      </w:r>
      <w:r>
        <w:rPr>
          <w:spacing w:val="-3"/>
          <w:sz w:val="24"/>
        </w:rPr>
        <w:t>b: </w:t>
      </w:r>
      <w:r>
        <w:rPr>
          <w:sz w:val="24"/>
        </w:rPr>
        <w:t>nếu </w:t>
      </w:r>
      <w:r>
        <w:rPr>
          <w:spacing w:val="-4"/>
          <w:sz w:val="24"/>
        </w:rPr>
        <w:t>bit </w:t>
      </w:r>
      <w:r>
        <w:rPr>
          <w:sz w:val="24"/>
        </w:rPr>
        <w:t>b bằng 0 thì lệnh kế bị </w:t>
      </w:r>
      <w:r>
        <w:rPr>
          <w:spacing w:val="-3"/>
          <w:sz w:val="24"/>
        </w:rPr>
        <w:t>bỏ </w:t>
      </w:r>
      <w:r>
        <w:rPr>
          <w:sz w:val="24"/>
        </w:rPr>
        <w:t>qua và thay bằng lệnh  NOP, nếu </w:t>
      </w:r>
      <w:r>
        <w:rPr>
          <w:spacing w:val="-4"/>
          <w:sz w:val="24"/>
        </w:rPr>
        <w:t>bit </w:t>
      </w:r>
      <w:r>
        <w:rPr>
          <w:sz w:val="24"/>
        </w:rPr>
        <w:t>b bằng 1 thì thực thi lệnh</w:t>
      </w:r>
      <w:r>
        <w:rPr>
          <w:spacing w:val="6"/>
          <w:sz w:val="24"/>
        </w:rPr>
        <w:t> </w:t>
      </w:r>
      <w:r>
        <w:rPr>
          <w:sz w:val="24"/>
        </w:rPr>
        <w:t>kế.</w:t>
      </w:r>
    </w:p>
    <w:p>
      <w:pPr>
        <w:pStyle w:val="BodyText"/>
        <w:spacing w:before="7"/>
        <w:rPr>
          <w:sz w:val="22"/>
        </w:rPr>
      </w:pPr>
      <w:r>
        <w:rPr/>
        <w:pict>
          <v:shape style="position:absolute;margin-left:87.384003pt;margin-top:14.2387pt;width:481.15pt;height:13.7pt;mso-position-horizontal-relative:page;mso-position-vertical-relative:paragraph;z-index:-15648768;mso-wrap-distance-left:0;mso-wrap-distance-right:0" type="#_x0000_t202" filled="true" fillcolor="#ccffff" stroked="false">
            <v:textbox inset="0,0,0,0">
              <w:txbxContent>
                <w:p>
                  <w:pPr>
                    <w:pStyle w:val="BodyText"/>
                    <w:tabs>
                      <w:tab w:pos="2218" w:val="left" w:leader="none"/>
                    </w:tabs>
                    <w:spacing w:line="268" w:lineRule="exact"/>
                    <w:ind w:left="28"/>
                  </w:pPr>
                  <w:r>
                    <w:rPr/>
                    <w:t>9. </w:t>
                  </w:r>
                  <w:r>
                    <w:rPr>
                      <w:spacing w:val="56"/>
                    </w:rPr>
                    <w:t> </w:t>
                  </w:r>
                  <w:r>
                    <w:rPr/>
                    <w:t>Lệnh:</w:t>
                  </w:r>
                  <w:r>
                    <w:rPr>
                      <w:spacing w:val="1"/>
                    </w:rPr>
                    <w:t> </w:t>
                  </w:r>
                  <w:r>
                    <w:rPr>
                      <w:b/>
                    </w:rPr>
                    <w:t>CALL</w:t>
                    <w:tab/>
                  </w:r>
                  <w:r>
                    <w:rPr/>
                    <w:t>gọi chương trình</w:t>
                  </w:r>
                  <w:r>
                    <w:rPr>
                      <w:spacing w:val="-8"/>
                    </w:rPr>
                    <w:t> </w:t>
                  </w:r>
                  <w:r>
                    <w:rPr/>
                    <w:t>con</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s>
        <w:spacing w:line="272" w:lineRule="exact" w:before="0" w:after="0"/>
        <w:ind w:left="2117" w:right="0" w:hanging="360"/>
        <w:jc w:val="left"/>
        <w:rPr>
          <w:sz w:val="24"/>
        </w:rPr>
      </w:pPr>
      <w:r>
        <w:rPr>
          <w:sz w:val="24"/>
        </w:rPr>
        <w:t>Cú</w:t>
      </w:r>
      <w:r>
        <w:rPr>
          <w:spacing w:val="-1"/>
          <w:sz w:val="24"/>
        </w:rPr>
        <w:t> </w:t>
      </w:r>
      <w:r>
        <w:rPr>
          <w:sz w:val="24"/>
        </w:rPr>
        <w:t>pháp:</w:t>
        <w:tab/>
        <w:t>CALL</w:t>
      </w:r>
      <w:r>
        <w:rPr>
          <w:spacing w:val="36"/>
          <w:sz w:val="24"/>
        </w:rPr>
        <w:t> </w:t>
      </w:r>
      <w:r>
        <w:rPr>
          <w:sz w:val="24"/>
        </w:rPr>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1"/>
          <w:sz w:val="24"/>
        </w:rPr>
        <w:t> </w:t>
      </w:r>
      <w:r>
        <w:rPr>
          <w:sz w:val="24"/>
        </w:rPr>
        <w:t>2047</w:t>
      </w:r>
    </w:p>
    <w:p>
      <w:pPr>
        <w:pStyle w:val="ListParagraph"/>
        <w:numPr>
          <w:ilvl w:val="2"/>
          <w:numId w:val="19"/>
        </w:numPr>
        <w:tabs>
          <w:tab w:pos="2116" w:val="left" w:leader="none"/>
          <w:tab w:pos="2117" w:val="left" w:leader="none"/>
          <w:tab w:pos="3557" w:val="left" w:leader="none"/>
          <w:tab w:pos="6438" w:val="left" w:leader="none"/>
        </w:tabs>
        <w:spacing w:line="294" w:lineRule="exact" w:before="0" w:after="0"/>
        <w:ind w:left="2117" w:right="0" w:hanging="360"/>
        <w:jc w:val="left"/>
        <w:rPr>
          <w:sz w:val="24"/>
        </w:rPr>
      </w:pPr>
      <w:r>
        <w:rPr>
          <w:sz w:val="24"/>
        </w:rPr>
        <w:t>Thực</w:t>
      </w:r>
      <w:r>
        <w:rPr>
          <w:spacing w:val="-3"/>
          <w:sz w:val="24"/>
        </w:rPr>
        <w:t> </w:t>
      </w:r>
      <w:r>
        <w:rPr>
          <w:sz w:val="24"/>
        </w:rPr>
        <w:t>thi:</w:t>
        <w:tab/>
        <w:t>(PC + 1)</w:t>
      </w:r>
      <w:r>
        <w:rPr>
          <w:rFonts w:ascii="Wingdings" w:hAnsi="Wingdings"/>
          <w:sz w:val="24"/>
        </w:rPr>
        <w:t></w:t>
      </w:r>
      <w:r>
        <w:rPr>
          <w:sz w:val="24"/>
        </w:rPr>
        <w:t> TOS;</w:t>
      </w:r>
      <w:r>
        <w:rPr>
          <w:spacing w:val="-1"/>
          <w:sz w:val="24"/>
        </w:rPr>
        <w:t> </w:t>
      </w:r>
      <w:r>
        <w:rPr>
          <w:sz w:val="24"/>
        </w:rPr>
        <w:t>k</w:t>
      </w:r>
      <w:r>
        <w:rPr>
          <w:rFonts w:ascii="Wingdings" w:hAnsi="Wingdings"/>
          <w:sz w:val="24"/>
        </w:rPr>
        <w:t></w:t>
      </w:r>
      <w:r>
        <w:rPr>
          <w:sz w:val="24"/>
        </w:rPr>
        <w:t>PC</w:t>
        <w:tab/>
        <w:t>- TOP OF</w:t>
      </w:r>
      <w:r>
        <w:rPr>
          <w:spacing w:val="-3"/>
          <w:sz w:val="24"/>
        </w:rPr>
        <w:t> </w:t>
      </w:r>
      <w:r>
        <w:rPr>
          <w:sz w:val="24"/>
        </w:rPr>
        <w:t>STACK</w:t>
      </w:r>
    </w:p>
    <w:p>
      <w:pPr>
        <w:spacing w:after="0" w:line="294" w:lineRule="exact"/>
        <w:jc w:val="left"/>
        <w:rPr>
          <w:sz w:val="24"/>
        </w:rPr>
        <w:sectPr>
          <w:headerReference w:type="even" r:id="rId116"/>
          <w:headerReference w:type="default" r:id="rId117"/>
          <w:pgSz w:w="11910" w:h="16840"/>
          <w:pgMar w:header="283" w:footer="454" w:top="640" w:bottom="640" w:left="740" w:right="0"/>
        </w:sectPr>
      </w:pP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Cờ ảnh hưởng: không. </w:t>
      </w:r>
      <w:r>
        <w:rPr>
          <w:spacing w:val="-3"/>
          <w:sz w:val="24"/>
        </w:rPr>
        <w:t>Chu </w:t>
      </w:r>
      <w:r>
        <w:rPr>
          <w:sz w:val="24"/>
        </w:rPr>
        <w:t>kỳ thực hiện:</w:t>
      </w:r>
      <w:r>
        <w:rPr>
          <w:spacing w:val="11"/>
          <w:sz w:val="24"/>
        </w:rPr>
        <w:t> </w:t>
      </w:r>
      <w:r>
        <w:rPr>
          <w:sz w:val="24"/>
        </w:rPr>
        <w:t>2.</w:t>
      </w:r>
    </w:p>
    <w:p>
      <w:pPr>
        <w:pStyle w:val="ListParagraph"/>
        <w:numPr>
          <w:ilvl w:val="2"/>
          <w:numId w:val="19"/>
        </w:numPr>
        <w:tabs>
          <w:tab w:pos="2116" w:val="left" w:leader="none"/>
          <w:tab w:pos="2117" w:val="left" w:leader="none"/>
        </w:tabs>
        <w:spacing w:line="237" w:lineRule="auto" w:before="2" w:after="0"/>
        <w:ind w:left="2117" w:right="565" w:hanging="360"/>
        <w:jc w:val="left"/>
        <w:rPr>
          <w:sz w:val="24"/>
        </w:rPr>
      </w:pPr>
      <w:r>
        <w:rPr>
          <w:sz w:val="24"/>
        </w:rPr>
        <w:t>Chức năng: </w:t>
      </w:r>
      <w:r>
        <w:rPr>
          <w:spacing w:val="3"/>
          <w:sz w:val="24"/>
        </w:rPr>
        <w:t>gọi </w:t>
      </w:r>
      <w:r>
        <w:rPr>
          <w:sz w:val="24"/>
        </w:rPr>
        <w:t>chương trình con. Địa chỉ trở </w:t>
      </w:r>
      <w:r>
        <w:rPr>
          <w:spacing w:val="-3"/>
          <w:sz w:val="24"/>
        </w:rPr>
        <w:t>về </w:t>
      </w:r>
      <w:r>
        <w:rPr>
          <w:sz w:val="24"/>
        </w:rPr>
        <w:t>(PC+1) được cất vào ngăn xếp. Thanh ghi </w:t>
      </w:r>
      <w:r>
        <w:rPr>
          <w:spacing w:val="2"/>
          <w:sz w:val="24"/>
        </w:rPr>
        <w:t>PC </w:t>
      </w:r>
      <w:r>
        <w:rPr>
          <w:sz w:val="24"/>
        </w:rPr>
        <w:t>được nạp địa chỉ của chương trình con </w:t>
      </w:r>
      <w:r>
        <w:rPr>
          <w:spacing w:val="-3"/>
          <w:sz w:val="24"/>
        </w:rPr>
        <w:t>và </w:t>
      </w:r>
      <w:r>
        <w:rPr>
          <w:sz w:val="24"/>
        </w:rPr>
        <w:t>chương trình con được thực</w:t>
      </w:r>
      <w:r>
        <w:rPr>
          <w:spacing w:val="-17"/>
          <w:sz w:val="24"/>
        </w:rPr>
        <w:t> </w:t>
      </w:r>
      <w:r>
        <w:rPr>
          <w:sz w:val="24"/>
        </w:rPr>
        <w:t>hiện.</w:t>
      </w:r>
    </w:p>
    <w:p>
      <w:pPr>
        <w:pStyle w:val="BodyText"/>
        <w:spacing w:before="5"/>
      </w:pPr>
    </w:p>
    <w:tbl>
      <w:tblPr>
        <w:tblW w:w="0" w:type="auto"/>
        <w:jc w:val="left"/>
        <w:tblInd w:w="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47"/>
        <w:gridCol w:w="2406"/>
        <w:gridCol w:w="5069"/>
      </w:tblGrid>
      <w:tr>
        <w:trPr>
          <w:trHeight w:val="272" w:hRule="atLeast"/>
        </w:trPr>
        <w:tc>
          <w:tcPr>
            <w:tcW w:w="2147" w:type="dxa"/>
            <w:shd w:val="clear" w:color="auto" w:fill="CCFFFF"/>
          </w:tcPr>
          <w:p>
            <w:pPr>
              <w:pStyle w:val="TableParagraph"/>
              <w:spacing w:line="258" w:lineRule="exact"/>
              <w:ind w:left="28"/>
              <w:rPr>
                <w:b/>
                <w:sz w:val="24"/>
              </w:rPr>
            </w:pPr>
            <w:r>
              <w:rPr>
                <w:sz w:val="24"/>
              </w:rPr>
              <w:t>10. Lệnh: </w:t>
            </w:r>
            <w:r>
              <w:rPr>
                <w:b/>
                <w:sz w:val="24"/>
              </w:rPr>
              <w:t>CLRF</w:t>
            </w:r>
          </w:p>
        </w:tc>
        <w:tc>
          <w:tcPr>
            <w:tcW w:w="2406" w:type="dxa"/>
            <w:shd w:val="clear" w:color="auto" w:fill="CCFFFF"/>
          </w:tcPr>
          <w:p>
            <w:pPr>
              <w:pStyle w:val="TableParagraph"/>
              <w:spacing w:line="258" w:lineRule="exact"/>
              <w:ind w:left="61"/>
              <w:rPr>
                <w:sz w:val="24"/>
              </w:rPr>
            </w:pPr>
            <w:r>
              <w:rPr>
                <w:sz w:val="24"/>
              </w:rPr>
              <w:t>xoá thanh ghi f</w:t>
            </w:r>
          </w:p>
        </w:tc>
        <w:tc>
          <w:tcPr>
            <w:tcW w:w="5069" w:type="dxa"/>
            <w:shd w:val="clear" w:color="auto" w:fill="CCFFFF"/>
          </w:tcPr>
          <w:p>
            <w:pPr>
              <w:pStyle w:val="TableParagraph"/>
              <w:rPr>
                <w:sz w:val="20"/>
              </w:rPr>
            </w:pPr>
          </w:p>
        </w:tc>
      </w:tr>
      <w:tr>
        <w:trPr>
          <w:trHeight w:val="880" w:hRule="atLeast"/>
        </w:trPr>
        <w:tc>
          <w:tcPr>
            <w:tcW w:w="2147" w:type="dxa"/>
          </w:tcPr>
          <w:p>
            <w:pPr>
              <w:pStyle w:val="TableParagraph"/>
              <w:numPr>
                <w:ilvl w:val="0"/>
                <w:numId w:val="20"/>
              </w:numPr>
              <w:tabs>
                <w:tab w:pos="1109" w:val="left" w:leader="none"/>
                <w:tab w:pos="1110" w:val="left" w:leader="none"/>
              </w:tabs>
              <w:spacing w:line="290" w:lineRule="exact" w:before="0" w:after="0"/>
              <w:ind w:left="1109" w:right="0" w:hanging="361"/>
              <w:jc w:val="left"/>
              <w:rPr>
                <w:sz w:val="24"/>
              </w:rPr>
            </w:pPr>
            <w:r>
              <w:rPr>
                <w:sz w:val="24"/>
              </w:rPr>
              <w:t>Cú</w:t>
            </w:r>
            <w:r>
              <w:rPr>
                <w:spacing w:val="-1"/>
                <w:sz w:val="24"/>
              </w:rPr>
              <w:t> </w:t>
            </w:r>
            <w:r>
              <w:rPr>
                <w:sz w:val="24"/>
              </w:rPr>
              <w:t>pháp:</w:t>
            </w:r>
          </w:p>
          <w:p>
            <w:pPr>
              <w:pStyle w:val="TableParagraph"/>
              <w:numPr>
                <w:ilvl w:val="0"/>
                <w:numId w:val="20"/>
              </w:numPr>
              <w:tabs>
                <w:tab w:pos="1109" w:val="left" w:leader="none"/>
                <w:tab w:pos="1110" w:val="left" w:leader="none"/>
              </w:tabs>
              <w:spacing w:line="293" w:lineRule="exact" w:before="0" w:after="0"/>
              <w:ind w:left="1109" w:right="0" w:hanging="361"/>
              <w:jc w:val="left"/>
              <w:rPr>
                <w:sz w:val="24"/>
              </w:rPr>
            </w:pPr>
            <w:r>
              <w:rPr>
                <w:sz w:val="24"/>
              </w:rPr>
              <w:t>Tác</w:t>
            </w:r>
            <w:r>
              <w:rPr>
                <w:spacing w:val="-4"/>
                <w:sz w:val="24"/>
              </w:rPr>
              <w:t> </w:t>
            </w:r>
            <w:r>
              <w:rPr>
                <w:sz w:val="24"/>
              </w:rPr>
              <w:t>tố:</w:t>
            </w:r>
          </w:p>
          <w:p>
            <w:pPr>
              <w:pStyle w:val="TableParagraph"/>
              <w:numPr>
                <w:ilvl w:val="0"/>
                <w:numId w:val="20"/>
              </w:numPr>
              <w:tabs>
                <w:tab w:pos="1109" w:val="left" w:leader="none"/>
                <w:tab w:pos="1110" w:val="left" w:leader="none"/>
              </w:tabs>
              <w:spacing w:line="271" w:lineRule="exact" w:before="0" w:after="0"/>
              <w:ind w:left="1109" w:right="0" w:hanging="361"/>
              <w:jc w:val="left"/>
              <w:rPr>
                <w:sz w:val="24"/>
              </w:rPr>
            </w:pPr>
            <w:r>
              <w:rPr>
                <w:sz w:val="24"/>
              </w:rPr>
              <w:t>Thực</w:t>
            </w:r>
            <w:r>
              <w:rPr>
                <w:spacing w:val="-3"/>
                <w:sz w:val="24"/>
              </w:rPr>
              <w:t> </w:t>
            </w:r>
            <w:r>
              <w:rPr>
                <w:sz w:val="24"/>
              </w:rPr>
              <w:t>thi:</w:t>
            </w:r>
          </w:p>
        </w:tc>
        <w:tc>
          <w:tcPr>
            <w:tcW w:w="2406" w:type="dxa"/>
          </w:tcPr>
          <w:p>
            <w:pPr>
              <w:pStyle w:val="TableParagraph"/>
              <w:tabs>
                <w:tab w:pos="1123" w:val="left" w:leader="none"/>
              </w:tabs>
              <w:spacing w:before="14"/>
              <w:ind w:left="318"/>
              <w:rPr>
                <w:sz w:val="24"/>
              </w:rPr>
            </w:pPr>
            <w:r>
              <w:rPr>
                <w:sz w:val="24"/>
              </w:rPr>
              <w:t>CLRF</w:t>
              <w:tab/>
              <w:t>f</w:t>
            </w:r>
          </w:p>
          <w:p>
            <w:pPr>
              <w:pStyle w:val="TableParagraph"/>
              <w:spacing w:before="17"/>
              <w:ind w:left="403"/>
              <w:rPr>
                <w:sz w:val="24"/>
              </w:rPr>
            </w:pPr>
            <w:r>
              <w:rPr>
                <w:sz w:val="24"/>
              </w:rPr>
              <w:t>0 ≤ f ≤ 127</w:t>
            </w:r>
          </w:p>
          <w:p>
            <w:pPr>
              <w:pStyle w:val="TableParagraph"/>
              <w:spacing w:line="254" w:lineRule="exact" w:before="17"/>
              <w:ind w:left="403"/>
              <w:rPr>
                <w:sz w:val="24"/>
              </w:rPr>
            </w:pPr>
            <w:r>
              <w:rPr>
                <w:sz w:val="24"/>
              </w:rPr>
              <w:t>00h </w:t>
            </w:r>
            <w:r>
              <w:rPr>
                <w:rFonts w:ascii="Wingdings" w:hAnsi="Wingdings"/>
                <w:sz w:val="24"/>
              </w:rPr>
              <w:t></w:t>
            </w:r>
            <w:r>
              <w:rPr>
                <w:sz w:val="24"/>
              </w:rPr>
              <w:t>(f); 1 </w:t>
            </w:r>
            <w:r>
              <w:rPr>
                <w:rFonts w:ascii="Wingdings" w:hAnsi="Wingdings"/>
                <w:sz w:val="24"/>
              </w:rPr>
              <w:t></w:t>
            </w:r>
            <w:r>
              <w:rPr>
                <w:sz w:val="24"/>
              </w:rPr>
              <w:t> Z.</w:t>
            </w:r>
          </w:p>
        </w:tc>
        <w:tc>
          <w:tcPr>
            <w:tcW w:w="5069" w:type="dxa"/>
          </w:tcPr>
          <w:p>
            <w:pPr>
              <w:pStyle w:val="TableParagraph"/>
              <w:spacing w:before="14"/>
              <w:ind w:left="157"/>
              <w:rPr>
                <w:sz w:val="24"/>
              </w:rPr>
            </w:pPr>
            <w:r>
              <w:rPr>
                <w:sz w:val="24"/>
              </w:rPr>
              <w:t>- CLEAR FILE</w:t>
            </w:r>
          </w:p>
          <w:p>
            <w:pPr>
              <w:pStyle w:val="TableParagraph"/>
              <w:spacing w:before="11"/>
              <w:rPr>
                <w:sz w:val="26"/>
              </w:rPr>
            </w:pPr>
          </w:p>
          <w:p>
            <w:pPr>
              <w:pStyle w:val="TableParagraph"/>
              <w:spacing w:line="254" w:lineRule="exact"/>
              <w:ind w:left="157"/>
              <w:rPr>
                <w:sz w:val="24"/>
              </w:rPr>
            </w:pPr>
            <w:r>
              <w:rPr>
                <w:sz w:val="24"/>
              </w:rPr>
              <w:t>Trạng thái ảnh hưởng: Z. Chu kỳ thực hiện: 1.</w:t>
            </w:r>
          </w:p>
        </w:tc>
      </w:tr>
      <w:tr>
        <w:trPr>
          <w:trHeight w:val="576" w:hRule="atLeast"/>
        </w:trPr>
        <w:tc>
          <w:tcPr>
            <w:tcW w:w="9622" w:type="dxa"/>
            <w:gridSpan w:val="3"/>
          </w:tcPr>
          <w:p>
            <w:pPr>
              <w:pStyle w:val="TableParagraph"/>
              <w:numPr>
                <w:ilvl w:val="0"/>
                <w:numId w:val="21"/>
              </w:numPr>
              <w:tabs>
                <w:tab w:pos="1109" w:val="left" w:leader="none"/>
                <w:tab w:pos="1110" w:val="left" w:leader="none"/>
              </w:tabs>
              <w:spacing w:line="240" w:lineRule="auto" w:before="1" w:after="0"/>
              <w:ind w:left="1109" w:right="0" w:hanging="361"/>
              <w:jc w:val="left"/>
              <w:rPr>
                <w:sz w:val="24"/>
              </w:rPr>
            </w:pPr>
            <w:r>
              <w:rPr>
                <w:sz w:val="24"/>
              </w:rPr>
              <w:t>Chức năng: xoá thanh ghi f và cờ Z bằng</w:t>
            </w:r>
            <w:r>
              <w:rPr>
                <w:spacing w:val="1"/>
                <w:sz w:val="24"/>
              </w:rPr>
              <w:t> </w:t>
            </w:r>
            <w:r>
              <w:rPr>
                <w:sz w:val="24"/>
              </w:rPr>
              <w:t>1.</w:t>
            </w:r>
          </w:p>
        </w:tc>
      </w:tr>
      <w:tr>
        <w:trPr>
          <w:trHeight w:val="267" w:hRule="atLeast"/>
        </w:trPr>
        <w:tc>
          <w:tcPr>
            <w:tcW w:w="2147" w:type="dxa"/>
            <w:shd w:val="clear" w:color="auto" w:fill="CCFFFF"/>
          </w:tcPr>
          <w:p>
            <w:pPr>
              <w:pStyle w:val="TableParagraph"/>
              <w:spacing w:line="254" w:lineRule="exact"/>
              <w:ind w:left="28"/>
              <w:rPr>
                <w:b/>
                <w:sz w:val="24"/>
              </w:rPr>
            </w:pPr>
            <w:r>
              <w:rPr>
                <w:sz w:val="24"/>
              </w:rPr>
              <w:t>11. Lệnh: </w:t>
            </w:r>
            <w:r>
              <w:rPr>
                <w:b/>
                <w:sz w:val="24"/>
              </w:rPr>
              <w:t>CLRW</w:t>
            </w:r>
          </w:p>
        </w:tc>
        <w:tc>
          <w:tcPr>
            <w:tcW w:w="2406" w:type="dxa"/>
            <w:shd w:val="clear" w:color="auto" w:fill="CCFFFF"/>
          </w:tcPr>
          <w:p>
            <w:pPr>
              <w:pStyle w:val="TableParagraph"/>
              <w:spacing w:line="254" w:lineRule="exact"/>
              <w:ind w:left="153"/>
              <w:rPr>
                <w:sz w:val="24"/>
              </w:rPr>
            </w:pPr>
            <w:r>
              <w:rPr>
                <w:sz w:val="24"/>
              </w:rPr>
              <w:t>xoá thanh ghi W</w:t>
            </w:r>
          </w:p>
        </w:tc>
        <w:tc>
          <w:tcPr>
            <w:tcW w:w="5069" w:type="dxa"/>
            <w:shd w:val="clear" w:color="auto" w:fill="CCFFFF"/>
          </w:tcPr>
          <w:p>
            <w:pPr>
              <w:pStyle w:val="TableParagraph"/>
              <w:rPr>
                <w:sz w:val="20"/>
              </w:rPr>
            </w:pPr>
          </w:p>
        </w:tc>
      </w:tr>
      <w:tr>
        <w:trPr>
          <w:trHeight w:val="879" w:hRule="atLeast"/>
        </w:trPr>
        <w:tc>
          <w:tcPr>
            <w:tcW w:w="2147" w:type="dxa"/>
          </w:tcPr>
          <w:p>
            <w:pPr>
              <w:pStyle w:val="TableParagraph"/>
              <w:numPr>
                <w:ilvl w:val="0"/>
                <w:numId w:val="22"/>
              </w:numPr>
              <w:tabs>
                <w:tab w:pos="1109" w:val="left" w:leader="none"/>
                <w:tab w:pos="1110" w:val="left" w:leader="none"/>
              </w:tabs>
              <w:spacing w:line="290" w:lineRule="exact" w:before="0" w:after="0"/>
              <w:ind w:left="1109" w:right="0" w:hanging="361"/>
              <w:jc w:val="left"/>
              <w:rPr>
                <w:sz w:val="24"/>
              </w:rPr>
            </w:pPr>
            <w:r>
              <w:rPr>
                <w:sz w:val="24"/>
              </w:rPr>
              <w:t>Cú</w:t>
            </w:r>
            <w:r>
              <w:rPr>
                <w:spacing w:val="-1"/>
                <w:sz w:val="24"/>
              </w:rPr>
              <w:t> </w:t>
            </w:r>
            <w:r>
              <w:rPr>
                <w:sz w:val="24"/>
              </w:rPr>
              <w:t>pháp:</w:t>
            </w:r>
          </w:p>
          <w:p>
            <w:pPr>
              <w:pStyle w:val="TableParagraph"/>
              <w:numPr>
                <w:ilvl w:val="0"/>
                <w:numId w:val="22"/>
              </w:numPr>
              <w:tabs>
                <w:tab w:pos="1109" w:val="left" w:leader="none"/>
                <w:tab w:pos="1110" w:val="left" w:leader="none"/>
              </w:tabs>
              <w:spacing w:line="293" w:lineRule="exact" w:before="0" w:after="0"/>
              <w:ind w:left="1109" w:right="0" w:hanging="361"/>
              <w:jc w:val="left"/>
              <w:rPr>
                <w:sz w:val="24"/>
              </w:rPr>
            </w:pPr>
            <w:r>
              <w:rPr>
                <w:sz w:val="24"/>
              </w:rPr>
              <w:t>Tác</w:t>
            </w:r>
            <w:r>
              <w:rPr>
                <w:spacing w:val="-4"/>
                <w:sz w:val="24"/>
              </w:rPr>
              <w:t> </w:t>
            </w:r>
            <w:r>
              <w:rPr>
                <w:sz w:val="24"/>
              </w:rPr>
              <w:t>tố:</w:t>
            </w:r>
          </w:p>
          <w:p>
            <w:pPr>
              <w:pStyle w:val="TableParagraph"/>
              <w:numPr>
                <w:ilvl w:val="0"/>
                <w:numId w:val="22"/>
              </w:numPr>
              <w:tabs>
                <w:tab w:pos="1109" w:val="left" w:leader="none"/>
                <w:tab w:pos="1110" w:val="left" w:leader="none"/>
              </w:tabs>
              <w:spacing w:line="271" w:lineRule="exact" w:before="0" w:after="0"/>
              <w:ind w:left="1109" w:right="0" w:hanging="361"/>
              <w:jc w:val="left"/>
              <w:rPr>
                <w:sz w:val="24"/>
              </w:rPr>
            </w:pPr>
            <w:r>
              <w:rPr>
                <w:sz w:val="24"/>
              </w:rPr>
              <w:t>Thực</w:t>
            </w:r>
            <w:r>
              <w:rPr>
                <w:spacing w:val="-3"/>
                <w:sz w:val="24"/>
              </w:rPr>
              <w:t> </w:t>
            </w:r>
            <w:r>
              <w:rPr>
                <w:sz w:val="24"/>
              </w:rPr>
              <w:t>thi:</w:t>
            </w:r>
          </w:p>
        </w:tc>
        <w:tc>
          <w:tcPr>
            <w:tcW w:w="2406" w:type="dxa"/>
          </w:tcPr>
          <w:p>
            <w:pPr>
              <w:pStyle w:val="TableParagraph"/>
              <w:spacing w:before="14"/>
              <w:ind w:left="403"/>
              <w:rPr>
                <w:sz w:val="24"/>
              </w:rPr>
            </w:pPr>
            <w:r>
              <w:rPr>
                <w:sz w:val="24"/>
              </w:rPr>
              <w:t>CLRW</w:t>
            </w:r>
          </w:p>
          <w:p>
            <w:pPr>
              <w:pStyle w:val="TableParagraph"/>
              <w:spacing w:before="17"/>
              <w:ind w:left="403"/>
              <w:rPr>
                <w:sz w:val="24"/>
              </w:rPr>
            </w:pPr>
            <w:r>
              <w:rPr>
                <w:sz w:val="24"/>
              </w:rPr>
              <w:t>không</w:t>
            </w:r>
          </w:p>
          <w:p>
            <w:pPr>
              <w:pStyle w:val="TableParagraph"/>
              <w:spacing w:line="254" w:lineRule="exact" w:before="17"/>
              <w:ind w:left="403"/>
              <w:rPr>
                <w:sz w:val="24"/>
              </w:rPr>
            </w:pPr>
            <w:r>
              <w:rPr>
                <w:sz w:val="24"/>
              </w:rPr>
              <w:t>00h </w:t>
            </w:r>
            <w:r>
              <w:rPr>
                <w:rFonts w:ascii="Wingdings" w:hAnsi="Wingdings"/>
                <w:sz w:val="24"/>
              </w:rPr>
              <w:t></w:t>
            </w:r>
            <w:r>
              <w:rPr>
                <w:sz w:val="24"/>
              </w:rPr>
              <w:t>(W), 1 </w:t>
            </w:r>
            <w:r>
              <w:rPr>
                <w:rFonts w:ascii="Wingdings" w:hAnsi="Wingdings"/>
                <w:sz w:val="24"/>
              </w:rPr>
              <w:t></w:t>
            </w:r>
            <w:r>
              <w:rPr>
                <w:sz w:val="24"/>
              </w:rPr>
              <w:t> Z.</w:t>
            </w:r>
          </w:p>
        </w:tc>
        <w:tc>
          <w:tcPr>
            <w:tcW w:w="5069" w:type="dxa"/>
          </w:tcPr>
          <w:p>
            <w:pPr>
              <w:pStyle w:val="TableParagraph"/>
              <w:spacing w:before="14"/>
              <w:ind w:left="157"/>
              <w:rPr>
                <w:sz w:val="24"/>
              </w:rPr>
            </w:pPr>
            <w:r>
              <w:rPr>
                <w:sz w:val="24"/>
              </w:rPr>
              <w:t>- CLEAR WORKING</w:t>
            </w:r>
          </w:p>
          <w:p>
            <w:pPr>
              <w:pStyle w:val="TableParagraph"/>
              <w:spacing w:before="11"/>
              <w:rPr>
                <w:sz w:val="26"/>
              </w:rPr>
            </w:pPr>
          </w:p>
          <w:p>
            <w:pPr>
              <w:pStyle w:val="TableParagraph"/>
              <w:spacing w:line="254" w:lineRule="exact"/>
              <w:ind w:left="157"/>
              <w:rPr>
                <w:sz w:val="24"/>
              </w:rPr>
            </w:pPr>
            <w:r>
              <w:rPr>
                <w:sz w:val="24"/>
              </w:rPr>
              <w:t>Cờ ảnh hưởng: Z. Chu kỳ thực hiện: 1.</w:t>
            </w:r>
          </w:p>
        </w:tc>
      </w:tr>
      <w:tr>
        <w:trPr>
          <w:trHeight w:val="576" w:hRule="atLeast"/>
        </w:trPr>
        <w:tc>
          <w:tcPr>
            <w:tcW w:w="9622" w:type="dxa"/>
            <w:gridSpan w:val="3"/>
          </w:tcPr>
          <w:p>
            <w:pPr>
              <w:pStyle w:val="TableParagraph"/>
              <w:numPr>
                <w:ilvl w:val="0"/>
                <w:numId w:val="23"/>
              </w:numPr>
              <w:tabs>
                <w:tab w:pos="1109" w:val="left" w:leader="none"/>
                <w:tab w:pos="1110" w:val="left" w:leader="none"/>
              </w:tabs>
              <w:spacing w:line="240" w:lineRule="auto" w:before="1" w:after="0"/>
              <w:ind w:left="1109" w:right="0" w:hanging="361"/>
              <w:jc w:val="left"/>
              <w:rPr>
                <w:sz w:val="24"/>
              </w:rPr>
            </w:pPr>
            <w:r>
              <w:rPr>
                <w:sz w:val="24"/>
              </w:rPr>
              <w:t>Chức năng: xoá thanh ghi W </w:t>
            </w:r>
            <w:r>
              <w:rPr>
                <w:spacing w:val="-3"/>
                <w:sz w:val="24"/>
              </w:rPr>
              <w:t>và </w:t>
            </w:r>
            <w:r>
              <w:rPr>
                <w:sz w:val="24"/>
              </w:rPr>
              <w:t>cờ Z bằng</w:t>
            </w:r>
            <w:r>
              <w:rPr>
                <w:spacing w:val="11"/>
                <w:sz w:val="24"/>
              </w:rPr>
              <w:t> </w:t>
            </w:r>
            <w:r>
              <w:rPr>
                <w:sz w:val="24"/>
              </w:rPr>
              <w:t>1.</w:t>
            </w:r>
          </w:p>
        </w:tc>
      </w:tr>
      <w:tr>
        <w:trPr>
          <w:trHeight w:val="272" w:hRule="atLeast"/>
        </w:trPr>
        <w:tc>
          <w:tcPr>
            <w:tcW w:w="2147" w:type="dxa"/>
            <w:shd w:val="clear" w:color="auto" w:fill="CCFFFF"/>
          </w:tcPr>
          <w:p>
            <w:pPr>
              <w:pStyle w:val="TableParagraph"/>
              <w:spacing w:line="258" w:lineRule="exact"/>
              <w:ind w:left="28"/>
              <w:rPr>
                <w:b/>
                <w:sz w:val="24"/>
              </w:rPr>
            </w:pPr>
            <w:r>
              <w:rPr>
                <w:sz w:val="24"/>
              </w:rPr>
              <w:t>12. Lệnh: </w:t>
            </w:r>
            <w:r>
              <w:rPr>
                <w:b/>
                <w:sz w:val="24"/>
              </w:rPr>
              <w:t>CLRWDT</w:t>
            </w:r>
          </w:p>
        </w:tc>
        <w:tc>
          <w:tcPr>
            <w:tcW w:w="2406" w:type="dxa"/>
            <w:shd w:val="clear" w:color="auto" w:fill="CCFFFF"/>
          </w:tcPr>
          <w:p>
            <w:pPr>
              <w:pStyle w:val="TableParagraph"/>
              <w:spacing w:line="258" w:lineRule="exact"/>
              <w:ind w:left="489"/>
              <w:rPr>
                <w:sz w:val="24"/>
              </w:rPr>
            </w:pPr>
            <w:r>
              <w:rPr>
                <w:sz w:val="24"/>
              </w:rPr>
              <w:t>xoá WDT</w:t>
            </w:r>
          </w:p>
        </w:tc>
        <w:tc>
          <w:tcPr>
            <w:tcW w:w="5069" w:type="dxa"/>
            <w:shd w:val="clear" w:color="auto" w:fill="CCFFFF"/>
          </w:tcPr>
          <w:p>
            <w:pPr>
              <w:pStyle w:val="TableParagraph"/>
              <w:rPr>
                <w:sz w:val="20"/>
              </w:rPr>
            </w:pPr>
          </w:p>
        </w:tc>
      </w:tr>
      <w:tr>
        <w:trPr>
          <w:trHeight w:val="663" w:hRule="atLeast"/>
        </w:trPr>
        <w:tc>
          <w:tcPr>
            <w:tcW w:w="2147" w:type="dxa"/>
          </w:tcPr>
          <w:p>
            <w:pPr>
              <w:pStyle w:val="TableParagraph"/>
              <w:numPr>
                <w:ilvl w:val="0"/>
                <w:numId w:val="24"/>
              </w:numPr>
              <w:tabs>
                <w:tab w:pos="1109" w:val="left" w:leader="none"/>
                <w:tab w:pos="1110" w:val="left" w:leader="none"/>
              </w:tabs>
              <w:spacing w:line="290" w:lineRule="exact" w:before="0" w:after="0"/>
              <w:ind w:left="1109" w:right="0" w:hanging="361"/>
              <w:jc w:val="left"/>
              <w:rPr>
                <w:sz w:val="24"/>
              </w:rPr>
            </w:pPr>
            <w:r>
              <w:rPr>
                <w:sz w:val="24"/>
              </w:rPr>
              <w:t>Cú</w:t>
            </w:r>
            <w:r>
              <w:rPr>
                <w:spacing w:val="-1"/>
                <w:sz w:val="24"/>
              </w:rPr>
              <w:t> </w:t>
            </w:r>
            <w:r>
              <w:rPr>
                <w:sz w:val="24"/>
              </w:rPr>
              <w:t>pháp:</w:t>
            </w:r>
          </w:p>
          <w:p>
            <w:pPr>
              <w:pStyle w:val="TableParagraph"/>
              <w:numPr>
                <w:ilvl w:val="0"/>
                <w:numId w:val="24"/>
              </w:numPr>
              <w:tabs>
                <w:tab w:pos="1109" w:val="left" w:leader="none"/>
                <w:tab w:pos="1110" w:val="left" w:leader="none"/>
              </w:tabs>
              <w:spacing w:line="294" w:lineRule="exact" w:before="0" w:after="0"/>
              <w:ind w:left="1109" w:right="0" w:hanging="361"/>
              <w:jc w:val="left"/>
              <w:rPr>
                <w:sz w:val="24"/>
              </w:rPr>
            </w:pPr>
            <w:r>
              <w:rPr>
                <w:sz w:val="24"/>
              </w:rPr>
              <w:t>Tác</w:t>
            </w:r>
            <w:r>
              <w:rPr>
                <w:spacing w:val="-4"/>
                <w:sz w:val="24"/>
              </w:rPr>
              <w:t> </w:t>
            </w:r>
            <w:r>
              <w:rPr>
                <w:sz w:val="24"/>
              </w:rPr>
              <w:t>tố:</w:t>
            </w:r>
          </w:p>
        </w:tc>
        <w:tc>
          <w:tcPr>
            <w:tcW w:w="2406" w:type="dxa"/>
          </w:tcPr>
          <w:p>
            <w:pPr>
              <w:pStyle w:val="TableParagraph"/>
              <w:spacing w:before="14"/>
              <w:ind w:left="403"/>
              <w:rPr>
                <w:sz w:val="24"/>
              </w:rPr>
            </w:pPr>
            <w:r>
              <w:rPr>
                <w:sz w:val="24"/>
              </w:rPr>
              <w:t>CLRWDT</w:t>
            </w:r>
          </w:p>
          <w:p>
            <w:pPr>
              <w:pStyle w:val="TableParagraph"/>
              <w:spacing w:before="17"/>
              <w:ind w:left="403"/>
              <w:rPr>
                <w:sz w:val="24"/>
              </w:rPr>
            </w:pPr>
            <w:r>
              <w:rPr>
                <w:sz w:val="24"/>
              </w:rPr>
              <w:t>không</w:t>
            </w:r>
          </w:p>
        </w:tc>
        <w:tc>
          <w:tcPr>
            <w:tcW w:w="5069" w:type="dxa"/>
          </w:tcPr>
          <w:p>
            <w:pPr>
              <w:pStyle w:val="TableParagraph"/>
              <w:spacing w:before="14"/>
              <w:ind w:left="157"/>
              <w:rPr>
                <w:sz w:val="24"/>
              </w:rPr>
            </w:pPr>
            <w:r>
              <w:rPr>
                <w:sz w:val="24"/>
              </w:rPr>
              <w:t>- CLEAR WATCHDOG TIMER</w:t>
            </w:r>
          </w:p>
        </w:tc>
      </w:tr>
    </w:tbl>
    <w:p>
      <w:pPr>
        <w:pStyle w:val="ListParagraph"/>
        <w:numPr>
          <w:ilvl w:val="2"/>
          <w:numId w:val="19"/>
        </w:numPr>
        <w:tabs>
          <w:tab w:pos="2116" w:val="left" w:leader="none"/>
          <w:tab w:pos="2117" w:val="left" w:leader="none"/>
          <w:tab w:pos="3557" w:val="left" w:leader="none"/>
        </w:tabs>
        <w:spacing w:line="240" w:lineRule="auto" w:before="0" w:after="0"/>
        <w:ind w:left="2117" w:right="0" w:hanging="360"/>
        <w:jc w:val="left"/>
        <w:rPr>
          <w:i/>
          <w:sz w:val="24"/>
        </w:rPr>
      </w:pPr>
      <w:r>
        <w:rPr/>
        <w:pict>
          <v:shape style="position:absolute;margin-left:219.777481pt;margin-top:17.964733pt;width:13.85pt;height:.1pt;mso-position-horizontal-relative:page;mso-position-vertical-relative:paragraph;z-index:-15648256;mso-wrap-distance-left:0;mso-wrap-distance-right:0" coordorigin="4396,359" coordsize="277,0" path="m4396,359l4672,359e" filled="false" stroked="true" strokeweight=".523152pt" strokecolor="#000000">
            <v:path arrowok="t"/>
            <v:stroke dashstyle="solid"/>
            <w10:wrap type="topAndBottom"/>
          </v:shape>
        </w:pict>
      </w:r>
      <w:r>
        <w:rPr/>
        <w:pict>
          <v:shape style="position:absolute;margin-left:241.157669pt;margin-top:18.149437pt;width:15.9pt;height:.1pt;mso-position-horizontal-relative:page;mso-position-vertical-relative:paragraph;z-index:-15647744;mso-wrap-distance-left:0;mso-wrap-distance-right:0" coordorigin="4823,363" coordsize="318,0" path="m4823,363l5140,363e" filled="false" stroked="true" strokeweight=".508165pt" strokecolor="#000000">
            <v:path arrowok="t"/>
            <v:stroke dashstyle="solid"/>
            <w10:wrap type="topAndBottom"/>
          </v:shape>
        </w:pict>
      </w:r>
      <w:r>
        <w:rPr/>
        <w:pict>
          <v:line style="position:absolute;mso-position-horizontal-relative:page;mso-position-vertical-relative:paragraph;z-index:15812608" from="476.327484pt,.706254pt" to="490.142172pt,.706258pt" stroked="true" strokeweight=".521649pt" strokecolor="#000000">
            <v:stroke dashstyle="solid"/>
            <w10:wrap type="none"/>
          </v:line>
        </w:pict>
      </w:r>
      <w:r>
        <w:rPr/>
        <w:pict>
          <v:line style="position:absolute;mso-position-horizontal-relative:page;mso-position-vertical-relative:paragraph;z-index:15813120" from="524.812622pt,.88978pt" to="540.707103pt,.889784pt" stroked="true" strokeweight=".506597pt" strokecolor="#000000">
            <v:stroke dashstyle="solid"/>
            <w10:wrap type="none"/>
          </v:line>
        </w:pict>
      </w:r>
      <w:r>
        <w:rPr>
          <w:sz w:val="24"/>
        </w:rPr>
        <w:t>Thực</w:t>
      </w:r>
      <w:r>
        <w:rPr>
          <w:spacing w:val="-3"/>
          <w:sz w:val="24"/>
        </w:rPr>
        <w:t> </w:t>
      </w:r>
      <w:r>
        <w:rPr>
          <w:sz w:val="24"/>
        </w:rPr>
        <w:t>thi:</w:t>
        <w:tab/>
        <w:t>00 </w:t>
      </w:r>
      <w:r>
        <w:rPr>
          <w:rFonts w:ascii="Wingdings" w:hAnsi="Wingdings"/>
          <w:sz w:val="24"/>
        </w:rPr>
        <w:t></w:t>
      </w:r>
      <w:r>
        <w:rPr>
          <w:sz w:val="24"/>
        </w:rPr>
        <w:t> WDT; 0 </w:t>
      </w:r>
      <w:r>
        <w:rPr>
          <w:rFonts w:ascii="Wingdings" w:hAnsi="Wingdings"/>
          <w:sz w:val="24"/>
        </w:rPr>
        <w:t></w:t>
      </w:r>
      <w:r>
        <w:rPr>
          <w:sz w:val="24"/>
        </w:rPr>
        <w:t> </w:t>
      </w:r>
      <w:r>
        <w:rPr>
          <w:spacing w:val="-4"/>
          <w:sz w:val="24"/>
        </w:rPr>
        <w:t>Bộ </w:t>
      </w:r>
      <w:r>
        <w:rPr>
          <w:sz w:val="24"/>
        </w:rPr>
        <w:t>đếm chia trước của WDT; 1 </w:t>
      </w:r>
      <w:r>
        <w:rPr>
          <w:rFonts w:ascii="Wingdings" w:hAnsi="Wingdings"/>
          <w:sz w:val="24"/>
        </w:rPr>
        <w:t></w:t>
      </w:r>
      <w:r>
        <w:rPr>
          <w:sz w:val="24"/>
        </w:rPr>
        <w:t> </w:t>
      </w:r>
      <w:r>
        <w:rPr>
          <w:i/>
          <w:spacing w:val="2"/>
          <w:sz w:val="24"/>
        </w:rPr>
        <w:t>TO </w:t>
      </w:r>
      <w:r>
        <w:rPr>
          <w:sz w:val="24"/>
        </w:rPr>
        <w:t>; 1 </w:t>
      </w:r>
      <w:r>
        <w:rPr>
          <w:rFonts w:ascii="Wingdings" w:hAnsi="Wingdings"/>
          <w:sz w:val="24"/>
        </w:rPr>
        <w:t></w:t>
      </w:r>
      <w:r>
        <w:rPr>
          <w:spacing w:val="47"/>
          <w:sz w:val="24"/>
        </w:rPr>
        <w:t> </w:t>
      </w:r>
      <w:r>
        <w:rPr>
          <w:i/>
          <w:spacing w:val="-9"/>
          <w:sz w:val="24"/>
        </w:rPr>
        <w:t>PD</w:t>
      </w:r>
    </w:p>
    <w:p>
      <w:pPr>
        <w:pStyle w:val="ListParagraph"/>
        <w:numPr>
          <w:ilvl w:val="2"/>
          <w:numId w:val="19"/>
        </w:numPr>
        <w:tabs>
          <w:tab w:pos="2116" w:val="left" w:leader="none"/>
          <w:tab w:pos="2117" w:val="left" w:leader="none"/>
        </w:tabs>
        <w:spacing w:line="240" w:lineRule="auto" w:before="0" w:after="0"/>
        <w:ind w:left="2117" w:right="0" w:hanging="360"/>
        <w:jc w:val="left"/>
        <w:rPr>
          <w:sz w:val="24"/>
        </w:rPr>
      </w:pPr>
      <w:r>
        <w:rPr>
          <w:sz w:val="24"/>
        </w:rPr>
        <w:t>Cờ ảnh hưởng: </w:t>
      </w:r>
      <w:r>
        <w:rPr>
          <w:i/>
          <w:spacing w:val="2"/>
          <w:sz w:val="25"/>
        </w:rPr>
        <w:t>TO </w:t>
      </w:r>
      <w:r>
        <w:rPr>
          <w:sz w:val="24"/>
        </w:rPr>
        <w:t>, </w:t>
      </w:r>
      <w:r>
        <w:rPr>
          <w:i/>
          <w:spacing w:val="-5"/>
          <w:sz w:val="24"/>
        </w:rPr>
        <w:t>PD </w:t>
      </w:r>
      <w:r>
        <w:rPr>
          <w:sz w:val="24"/>
        </w:rPr>
        <w:t>. </w:t>
      </w:r>
      <w:r>
        <w:rPr>
          <w:spacing w:val="-3"/>
          <w:sz w:val="24"/>
        </w:rPr>
        <w:t>Chu </w:t>
      </w:r>
      <w:r>
        <w:rPr>
          <w:sz w:val="24"/>
        </w:rPr>
        <w:t>kỳ thực hiện:</w:t>
      </w:r>
      <w:r>
        <w:rPr>
          <w:spacing w:val="-19"/>
          <w:sz w:val="24"/>
        </w:rPr>
        <w:t> </w:t>
      </w:r>
      <w:r>
        <w:rPr>
          <w:sz w:val="24"/>
        </w:rPr>
        <w:t>1.</w:t>
      </w:r>
    </w:p>
    <w:p>
      <w:pPr>
        <w:pStyle w:val="ListParagraph"/>
        <w:numPr>
          <w:ilvl w:val="2"/>
          <w:numId w:val="19"/>
        </w:numPr>
        <w:tabs>
          <w:tab w:pos="2116" w:val="left" w:leader="none"/>
          <w:tab w:pos="2117" w:val="left" w:leader="none"/>
        </w:tabs>
        <w:spacing w:line="297" w:lineRule="auto" w:before="0" w:after="0"/>
        <w:ind w:left="2117" w:right="578" w:hanging="360"/>
        <w:jc w:val="left"/>
        <w:rPr>
          <w:sz w:val="24"/>
        </w:rPr>
      </w:pPr>
      <w:r>
        <w:rPr/>
        <w:pict>
          <v:line style="position:absolute;mso-position-horizontal-relative:page;mso-position-vertical-relative:paragraph;z-index:-29626880" from="179.212631pt,18.2106pt" to="195.107113pt,18.210604pt" stroked="true" strokeweight=".508165pt" strokecolor="#000000">
            <v:stroke dashstyle="solid"/>
            <w10:wrap type="none"/>
          </v:line>
        </w:pict>
      </w:r>
      <w:r>
        <w:rPr/>
        <w:pict>
          <v:line style="position:absolute;mso-position-horizontal-relative:page;mso-position-vertical-relative:paragraph;z-index:-29626368" from="201.982742pt,18.067417pt" to="215.834629pt,18.067421pt" stroked="true" strokeweight=".521649pt" strokecolor="#000000">
            <v:stroke dashstyle="solid"/>
            <w10:wrap type="none"/>
          </v:line>
        </w:pict>
      </w:r>
      <w:r>
        <w:rPr>
          <w:sz w:val="24"/>
        </w:rPr>
        <w:t>Chức năng: lệnh CLRWDT sẽ xoá </w:t>
      </w:r>
      <w:r>
        <w:rPr>
          <w:spacing w:val="-3"/>
          <w:sz w:val="24"/>
        </w:rPr>
        <w:t>bộ </w:t>
      </w:r>
      <w:r>
        <w:rPr>
          <w:sz w:val="24"/>
        </w:rPr>
        <w:t>định thời </w:t>
      </w:r>
      <w:r>
        <w:rPr>
          <w:spacing w:val="-3"/>
          <w:sz w:val="24"/>
        </w:rPr>
        <w:t>WDT và bộ </w:t>
      </w:r>
      <w:r>
        <w:rPr>
          <w:sz w:val="24"/>
        </w:rPr>
        <w:t>đếm chia trước của WDT. Các </w:t>
      </w:r>
      <w:r>
        <w:rPr>
          <w:spacing w:val="-4"/>
          <w:sz w:val="24"/>
        </w:rPr>
        <w:t>bit </w:t>
      </w:r>
      <w:r>
        <w:rPr>
          <w:i/>
          <w:spacing w:val="-5"/>
          <w:sz w:val="24"/>
        </w:rPr>
        <w:t>PD </w:t>
      </w:r>
      <w:r>
        <w:rPr>
          <w:spacing w:val="7"/>
          <w:sz w:val="24"/>
        </w:rPr>
        <w:t>,</w:t>
      </w:r>
      <w:r>
        <w:rPr>
          <w:i/>
          <w:spacing w:val="7"/>
          <w:sz w:val="24"/>
        </w:rPr>
        <w:t>TO </w:t>
      </w:r>
      <w:r>
        <w:rPr>
          <w:spacing w:val="-3"/>
          <w:sz w:val="24"/>
        </w:rPr>
        <w:t>về </w:t>
      </w:r>
      <w:r>
        <w:rPr>
          <w:sz w:val="24"/>
        </w:rPr>
        <w:t>mức</w:t>
      </w:r>
      <w:r>
        <w:rPr>
          <w:spacing w:val="-37"/>
          <w:sz w:val="24"/>
        </w:rPr>
        <w:t> </w:t>
      </w:r>
      <w:r>
        <w:rPr>
          <w:sz w:val="24"/>
        </w:rPr>
        <w:t>1.</w:t>
      </w:r>
    </w:p>
    <w:p>
      <w:pPr>
        <w:pStyle w:val="BodyText"/>
        <w:spacing w:before="2"/>
        <w:rPr>
          <w:sz w:val="17"/>
        </w:rPr>
      </w:pPr>
      <w:r>
        <w:rPr/>
        <w:pict>
          <v:shape style="position:absolute;margin-left:87.384003pt;margin-top:11.093812pt;width:481.15pt;height:13.7pt;mso-position-horizontal-relative:page;mso-position-vertical-relative:paragraph;z-index:-15647232;mso-wrap-distance-left:0;mso-wrap-distance-right:0" type="#_x0000_t202" filled="true" fillcolor="#ccffff" stroked="false">
            <v:textbox inset="0,0,0,0">
              <w:txbxContent>
                <w:p>
                  <w:pPr>
                    <w:pStyle w:val="BodyText"/>
                    <w:tabs>
                      <w:tab w:pos="2285" w:val="left" w:leader="none"/>
                    </w:tabs>
                    <w:spacing w:line="268" w:lineRule="exact"/>
                    <w:ind w:left="28"/>
                  </w:pPr>
                  <w:r>
                    <w:rPr/>
                    <w:t>13.</w:t>
                  </w:r>
                  <w:r>
                    <w:rPr>
                      <w:spacing w:val="-1"/>
                    </w:rPr>
                    <w:t> </w:t>
                  </w:r>
                  <w:r>
                    <w:rPr/>
                    <w:t>Lệnh:</w:t>
                  </w:r>
                  <w:r>
                    <w:rPr>
                      <w:spacing w:val="3"/>
                    </w:rPr>
                    <w:t> </w:t>
                  </w:r>
                  <w:r>
                    <w:rPr>
                      <w:b/>
                    </w:rPr>
                    <w:t>COMF</w:t>
                    <w:tab/>
                  </w:r>
                  <w:r>
                    <w:rPr>
                      <w:spacing w:val="-3"/>
                    </w:rPr>
                    <w:t>bù </w:t>
                  </w:r>
                  <w:r>
                    <w:rPr/>
                    <w:t>thanh ghi</w:t>
                  </w:r>
                  <w:r>
                    <w:rPr>
                      <w:spacing w:val="4"/>
                    </w:rPr>
                    <w:t> </w:t>
                  </w:r>
                  <w:r>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s>
        <w:spacing w:line="273" w:lineRule="exact" w:before="0" w:after="0"/>
        <w:ind w:left="2117" w:right="0" w:hanging="360"/>
        <w:jc w:val="left"/>
        <w:rPr>
          <w:sz w:val="24"/>
        </w:rPr>
      </w:pPr>
      <w:r>
        <w:rPr>
          <w:sz w:val="24"/>
        </w:rPr>
        <w:t>Cú</w:t>
      </w:r>
      <w:r>
        <w:rPr>
          <w:spacing w:val="-1"/>
          <w:sz w:val="24"/>
        </w:rPr>
        <w:t> </w:t>
      </w:r>
      <w:r>
        <w:rPr>
          <w:sz w:val="24"/>
        </w:rPr>
        <w:t>pháp:</w:t>
        <w:tab/>
        <w:t>COMF</w:t>
      </w:r>
      <w:r>
        <w:rPr>
          <w:spacing w:val="-21"/>
          <w:sz w:val="24"/>
        </w:rPr>
        <w:t> </w:t>
      </w:r>
      <w:r>
        <w:rPr>
          <w:spacing w:val="-2"/>
          <w:sz w:val="24"/>
        </w:rPr>
        <w:t>f,d</w:t>
      </w:r>
    </w:p>
    <w:p>
      <w:pPr>
        <w:pStyle w:val="ListParagraph"/>
        <w:numPr>
          <w:ilvl w:val="2"/>
          <w:numId w:val="19"/>
        </w:numPr>
        <w:tabs>
          <w:tab w:pos="2116" w:val="left" w:leader="none"/>
          <w:tab w:pos="2117" w:val="left" w:leader="none"/>
          <w:tab w:pos="3557" w:val="left" w:leader="none"/>
        </w:tabs>
        <w:spacing w:line="240" w:lineRule="auto" w:before="3" w:after="0"/>
        <w:ind w:left="2117" w:right="0" w:hanging="360"/>
        <w:jc w:val="left"/>
        <w:rPr>
          <w:sz w:val="24"/>
        </w:rPr>
      </w:pPr>
      <w:r>
        <w:rPr/>
        <w:pict>
          <v:shape style="position:absolute;margin-left:220.940216pt;margin-top:18.008087pt;width:7.4pt;height:.1pt;mso-position-horizontal-relative:page;mso-position-vertical-relative:paragraph;z-index:-15646720;mso-wrap-distance-left:0;mso-wrap-distance-right:0" coordorigin="4419,360" coordsize="148,0" path="m4419,360l4566,360e" filled="false" stroked="true" strokeweight=".496315pt" strokecolor="#000000">
            <v:path arrowok="t"/>
            <v:stroke dashstyle="solid"/>
            <w10:wrap type="topAndBottom"/>
          </v:shape>
        </w:pict>
      </w: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 w:pos="7941" w:val="left" w:leader="none"/>
        </w:tabs>
        <w:spacing w:line="240" w:lineRule="auto" w:before="0" w:after="0"/>
        <w:ind w:left="2117" w:right="0" w:hanging="360"/>
        <w:jc w:val="left"/>
        <w:rPr>
          <w:sz w:val="24"/>
        </w:rPr>
      </w:pPr>
      <w:r>
        <w:rPr>
          <w:sz w:val="24"/>
        </w:rPr>
        <w:t>Thực</w:t>
      </w:r>
      <w:r>
        <w:rPr>
          <w:spacing w:val="-3"/>
          <w:sz w:val="24"/>
        </w:rPr>
        <w:t> </w:t>
      </w:r>
      <w:r>
        <w:rPr>
          <w:sz w:val="24"/>
        </w:rPr>
        <w:t>thi:</w:t>
        <w:tab/>
        <w:t>( </w:t>
      </w:r>
      <w:r>
        <w:rPr>
          <w:i/>
          <w:sz w:val="23"/>
        </w:rPr>
        <w:t>f  </w:t>
      </w:r>
      <w:r>
        <w:rPr>
          <w:sz w:val="24"/>
        </w:rPr>
        <w:t>)</w:t>
      </w:r>
      <w:r>
        <w:rPr>
          <w:spacing w:val="-3"/>
          <w:sz w:val="24"/>
        </w:rPr>
        <w:t> </w:t>
      </w:r>
      <w:r>
        <w:rPr>
          <w:rFonts w:ascii="Wingdings" w:hAnsi="Wingdings"/>
          <w:sz w:val="24"/>
        </w:rPr>
        <w:t></w:t>
      </w:r>
      <w:r>
        <w:rPr>
          <w:spacing w:val="-3"/>
          <w:sz w:val="24"/>
        </w:rPr>
        <w:t> </w:t>
      </w:r>
      <w:r>
        <w:rPr>
          <w:sz w:val="24"/>
        </w:rPr>
        <w:t>(dest).</w:t>
        <w:tab/>
        <w:t>Cờ ảnh</w:t>
      </w:r>
      <w:r>
        <w:rPr>
          <w:spacing w:val="-3"/>
          <w:sz w:val="24"/>
        </w:rPr>
        <w:t> </w:t>
      </w:r>
      <w:r>
        <w:rPr>
          <w:sz w:val="24"/>
        </w:rPr>
        <w:t>hưởng:</w:t>
      </w:r>
      <w:r>
        <w:rPr>
          <w:spacing w:val="-1"/>
          <w:sz w:val="24"/>
        </w:rPr>
        <w:t> </w:t>
      </w:r>
      <w:r>
        <w:rPr>
          <w:sz w:val="24"/>
        </w:rPr>
        <w:t>Z.</w:t>
        <w:tab/>
      </w:r>
      <w:r>
        <w:rPr>
          <w:spacing w:val="-3"/>
          <w:sz w:val="24"/>
        </w:rPr>
        <w:t>Chu </w:t>
      </w:r>
      <w:r>
        <w:rPr>
          <w:sz w:val="24"/>
        </w:rPr>
        <w:t>kỳ thực hiện:</w:t>
      </w:r>
      <w:r>
        <w:rPr>
          <w:spacing w:val="-1"/>
          <w:sz w:val="24"/>
        </w:rPr>
        <w:t> </w:t>
      </w:r>
      <w:r>
        <w:rPr>
          <w:sz w:val="24"/>
        </w:rPr>
        <w:t>1.</w:t>
      </w:r>
    </w:p>
    <w:p>
      <w:pPr>
        <w:pStyle w:val="ListParagraph"/>
        <w:numPr>
          <w:ilvl w:val="2"/>
          <w:numId w:val="19"/>
        </w:numPr>
        <w:tabs>
          <w:tab w:pos="2116" w:val="left" w:leader="none"/>
          <w:tab w:pos="2117" w:val="left" w:leader="none"/>
        </w:tabs>
        <w:spacing w:line="237" w:lineRule="auto" w:before="40" w:after="0"/>
        <w:ind w:left="2117" w:right="571" w:hanging="360"/>
        <w:jc w:val="left"/>
        <w:rPr>
          <w:sz w:val="24"/>
        </w:rPr>
      </w:pPr>
      <w:r>
        <w:rPr>
          <w:sz w:val="24"/>
        </w:rPr>
        <w:t>Chức năng: </w:t>
      </w:r>
      <w:r>
        <w:rPr>
          <w:spacing w:val="-3"/>
          <w:sz w:val="24"/>
        </w:rPr>
        <w:t>bù </w:t>
      </w:r>
      <w:r>
        <w:rPr>
          <w:sz w:val="24"/>
        </w:rPr>
        <w:t>1 nội dung thanh ghi f. Nếu d=0 thì kết quả </w:t>
      </w:r>
      <w:r>
        <w:rPr>
          <w:spacing w:val="-4"/>
          <w:sz w:val="24"/>
        </w:rPr>
        <w:t>lưu </w:t>
      </w:r>
      <w:r>
        <w:rPr>
          <w:sz w:val="24"/>
        </w:rPr>
        <w:t>vào thanh ghi </w:t>
      </w:r>
      <w:r>
        <w:rPr>
          <w:spacing w:val="-3"/>
          <w:sz w:val="24"/>
        </w:rPr>
        <w:t>W. </w:t>
      </w:r>
      <w:r>
        <w:rPr>
          <w:sz w:val="24"/>
        </w:rPr>
        <w:t>Nếu d=1 thì kết quả </w:t>
      </w:r>
      <w:r>
        <w:rPr>
          <w:spacing w:val="-4"/>
          <w:sz w:val="24"/>
        </w:rPr>
        <w:t>lưu </w:t>
      </w:r>
      <w:r>
        <w:rPr>
          <w:sz w:val="24"/>
        </w:rPr>
        <w:t>vào thanh ghi</w:t>
      </w:r>
      <w:r>
        <w:rPr>
          <w:spacing w:val="8"/>
          <w:sz w:val="24"/>
        </w:rPr>
        <w:t> </w:t>
      </w:r>
      <w:r>
        <w:rPr>
          <w:spacing w:val="-4"/>
          <w:sz w:val="24"/>
        </w:rPr>
        <w:t>f.</w:t>
      </w:r>
    </w:p>
    <w:p>
      <w:pPr>
        <w:pStyle w:val="BodyText"/>
        <w:spacing w:before="7"/>
        <w:rPr>
          <w:sz w:val="22"/>
        </w:rPr>
      </w:pPr>
      <w:r>
        <w:rPr/>
        <w:pict>
          <v:shape style="position:absolute;margin-left:87.384003pt;margin-top:14.236236pt;width:481.15pt;height:13.7pt;mso-position-horizontal-relative:page;mso-position-vertical-relative:paragraph;z-index:-15646208;mso-wrap-distance-left:0;mso-wrap-distance-right:0" type="#_x0000_t202" filled="true" fillcolor="#ccffff" stroked="false">
            <v:textbox inset="0,0,0,0">
              <w:txbxContent>
                <w:p>
                  <w:pPr>
                    <w:pStyle w:val="BodyText"/>
                    <w:tabs>
                      <w:tab w:pos="2208" w:val="left" w:leader="none"/>
                    </w:tabs>
                    <w:spacing w:line="268" w:lineRule="exact"/>
                    <w:ind w:left="28"/>
                  </w:pPr>
                  <w:r>
                    <w:rPr/>
                    <w:t>14.</w:t>
                  </w:r>
                  <w:r>
                    <w:rPr>
                      <w:spacing w:val="-2"/>
                    </w:rPr>
                    <w:t> </w:t>
                  </w:r>
                  <w:r>
                    <w:rPr/>
                    <w:t>Lệnh:</w:t>
                  </w:r>
                  <w:r>
                    <w:rPr>
                      <w:spacing w:val="1"/>
                    </w:rPr>
                    <w:t> </w:t>
                  </w:r>
                  <w:r>
                    <w:rPr>
                      <w:b/>
                    </w:rPr>
                    <w:t>DECF</w:t>
                    <w:tab/>
                  </w:r>
                  <w:r>
                    <w:rPr/>
                    <w:t>giảm nội dung thanh ghi</w:t>
                  </w:r>
                  <w:r>
                    <w:rPr>
                      <w:spacing w:val="-14"/>
                    </w:rPr>
                    <w:t> </w:t>
                  </w:r>
                  <w:r>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642" w:val="left" w:leader="none"/>
        </w:tabs>
        <w:spacing w:line="272" w:lineRule="exact" w:before="0" w:after="0"/>
        <w:ind w:left="2117" w:right="0" w:hanging="360"/>
        <w:jc w:val="left"/>
        <w:rPr>
          <w:sz w:val="24"/>
        </w:rPr>
      </w:pPr>
      <w:r>
        <w:rPr>
          <w:sz w:val="24"/>
        </w:rPr>
        <w:t>Cú</w:t>
      </w:r>
      <w:r>
        <w:rPr>
          <w:spacing w:val="-1"/>
          <w:sz w:val="24"/>
        </w:rPr>
        <w:t> </w:t>
      </w:r>
      <w:r>
        <w:rPr>
          <w:sz w:val="24"/>
        </w:rPr>
        <w:t>pháp:</w:t>
        <w:tab/>
        <w:t>DECF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 w:pos="7941" w:val="left" w:leader="none"/>
        </w:tabs>
        <w:spacing w:line="294" w:lineRule="exact" w:before="0" w:after="0"/>
        <w:ind w:left="2117" w:right="0" w:hanging="360"/>
        <w:jc w:val="left"/>
        <w:rPr>
          <w:sz w:val="24"/>
        </w:rPr>
      </w:pPr>
      <w:r>
        <w:rPr>
          <w:sz w:val="24"/>
        </w:rPr>
        <w:t>Thực</w:t>
      </w:r>
      <w:r>
        <w:rPr>
          <w:spacing w:val="-3"/>
          <w:sz w:val="24"/>
        </w:rPr>
        <w:t> </w:t>
      </w:r>
      <w:r>
        <w:rPr>
          <w:sz w:val="24"/>
        </w:rPr>
        <w:t>thi:</w:t>
        <w:tab/>
      </w:r>
      <w:r>
        <w:rPr>
          <w:spacing w:val="-3"/>
          <w:sz w:val="24"/>
        </w:rPr>
        <w:t>(f) </w:t>
      </w:r>
      <w:r>
        <w:rPr>
          <w:sz w:val="24"/>
        </w:rPr>
        <w:t>– 1</w:t>
      </w:r>
      <w:r>
        <w:rPr>
          <w:spacing w:val="9"/>
          <w:sz w:val="24"/>
        </w:rPr>
        <w:t> </w:t>
      </w:r>
      <w:r>
        <w:rPr>
          <w:rFonts w:ascii="Wingdings" w:hAnsi="Wingdings"/>
          <w:sz w:val="24"/>
        </w:rPr>
        <w:t></w:t>
      </w:r>
      <w:r>
        <w:rPr>
          <w:spacing w:val="2"/>
          <w:sz w:val="24"/>
        </w:rPr>
        <w:t> </w:t>
      </w:r>
      <w:r>
        <w:rPr>
          <w:sz w:val="24"/>
        </w:rPr>
        <w:t>(dest).</w:t>
        <w:tab/>
        <w:t>Cờ ảnh</w:t>
      </w:r>
      <w:r>
        <w:rPr>
          <w:spacing w:val="-3"/>
          <w:sz w:val="24"/>
        </w:rPr>
        <w:t> </w:t>
      </w:r>
      <w:r>
        <w:rPr>
          <w:sz w:val="24"/>
        </w:rPr>
        <w:t>hưởng:</w:t>
      </w:r>
      <w:r>
        <w:rPr>
          <w:spacing w:val="-1"/>
          <w:sz w:val="24"/>
        </w:rPr>
        <w:t> </w:t>
      </w:r>
      <w:r>
        <w:rPr>
          <w:sz w:val="24"/>
        </w:rPr>
        <w:t>Z.</w:t>
        <w:tab/>
      </w:r>
      <w:r>
        <w:rPr>
          <w:spacing w:val="-3"/>
          <w:sz w:val="24"/>
        </w:rPr>
        <w:t>Chu </w:t>
      </w:r>
      <w:r>
        <w:rPr>
          <w:sz w:val="24"/>
        </w:rPr>
        <w:t>kỳ thực hiện:</w:t>
      </w:r>
      <w:r>
        <w:rPr>
          <w:spacing w:val="-1"/>
          <w:sz w:val="24"/>
        </w:rPr>
        <w:t> </w:t>
      </w:r>
      <w:r>
        <w:rPr>
          <w:sz w:val="24"/>
        </w:rPr>
        <w:t>1.</w:t>
      </w:r>
    </w:p>
    <w:p>
      <w:pPr>
        <w:pStyle w:val="ListParagraph"/>
        <w:numPr>
          <w:ilvl w:val="2"/>
          <w:numId w:val="19"/>
        </w:numPr>
        <w:tabs>
          <w:tab w:pos="2116" w:val="left" w:leader="none"/>
          <w:tab w:pos="2117" w:val="left" w:leader="none"/>
        </w:tabs>
        <w:spacing w:line="237" w:lineRule="auto" w:before="6" w:after="0"/>
        <w:ind w:left="2117" w:right="578" w:hanging="360"/>
        <w:jc w:val="left"/>
        <w:rPr>
          <w:sz w:val="24"/>
        </w:rPr>
      </w:pPr>
      <w:r>
        <w:rPr>
          <w:sz w:val="24"/>
        </w:rPr>
        <w:t>Chức năng: giảm nội dung thanh ghi f đi 1. Nếu d= 0 thì kết quả </w:t>
      </w:r>
      <w:r>
        <w:rPr>
          <w:spacing w:val="-4"/>
          <w:sz w:val="24"/>
        </w:rPr>
        <w:t>lưu </w:t>
      </w:r>
      <w:r>
        <w:rPr>
          <w:sz w:val="24"/>
        </w:rPr>
        <w:t>vào thanh ghi </w:t>
      </w:r>
      <w:r>
        <w:rPr>
          <w:spacing w:val="-3"/>
          <w:sz w:val="24"/>
        </w:rPr>
        <w:t>W. </w:t>
      </w:r>
      <w:r>
        <w:rPr>
          <w:sz w:val="24"/>
        </w:rPr>
        <w:t>Nếu d= 1 thì kết quả </w:t>
      </w:r>
      <w:r>
        <w:rPr>
          <w:spacing w:val="-4"/>
          <w:sz w:val="24"/>
        </w:rPr>
        <w:t>lưu </w:t>
      </w:r>
      <w:r>
        <w:rPr>
          <w:sz w:val="24"/>
        </w:rPr>
        <w:t>vào thanh ghi</w:t>
      </w:r>
      <w:r>
        <w:rPr>
          <w:spacing w:val="10"/>
          <w:sz w:val="24"/>
        </w:rPr>
        <w:t> </w:t>
      </w:r>
      <w:r>
        <w:rPr>
          <w:spacing w:val="-4"/>
          <w:sz w:val="24"/>
        </w:rPr>
        <w:t>f.</w:t>
      </w:r>
    </w:p>
    <w:p>
      <w:pPr>
        <w:pStyle w:val="BodyText"/>
        <w:spacing w:before="7"/>
        <w:rPr>
          <w:sz w:val="22"/>
        </w:rPr>
      </w:pPr>
      <w:r>
        <w:rPr/>
        <w:pict>
          <v:shape style="position:absolute;margin-left:87.384003pt;margin-top:14.208283pt;width:481.15pt;height:13.7pt;mso-position-horizontal-relative:page;mso-position-vertical-relative:paragraph;z-index:-15645696;mso-wrap-distance-left:0;mso-wrap-distance-right:0" type="#_x0000_t202" filled="true" fillcolor="#ccffff" stroked="false">
            <v:textbox inset="0,0,0,0">
              <w:txbxContent>
                <w:p>
                  <w:pPr>
                    <w:pStyle w:val="BodyText"/>
                    <w:tabs>
                      <w:tab w:pos="2502" w:val="left" w:leader="none"/>
                    </w:tabs>
                    <w:spacing w:line="268" w:lineRule="exact"/>
                    <w:ind w:left="28"/>
                  </w:pPr>
                  <w:r>
                    <w:rPr/>
                    <w:t>15.</w:t>
                  </w:r>
                  <w:r>
                    <w:rPr>
                      <w:spacing w:val="-2"/>
                    </w:rPr>
                    <w:t> </w:t>
                  </w:r>
                  <w:r>
                    <w:rPr/>
                    <w:t>Lệnh:</w:t>
                  </w:r>
                  <w:r>
                    <w:rPr>
                      <w:spacing w:val="1"/>
                    </w:rPr>
                    <w:t> </w:t>
                  </w:r>
                  <w:r>
                    <w:rPr>
                      <w:b/>
                    </w:rPr>
                    <w:t>DECFSZ</w:t>
                    <w:tab/>
                  </w:r>
                  <w:r>
                    <w:rPr/>
                    <w:t>giảm nội dung thanh ghi f </w:t>
                  </w:r>
                  <w:r>
                    <w:rPr>
                      <w:spacing w:val="-3"/>
                    </w:rPr>
                    <w:t>và </w:t>
                  </w:r>
                  <w:r>
                    <w:rPr/>
                    <w:t>nhảy nếu bằng</w:t>
                  </w:r>
                  <w:r>
                    <w:rPr>
                      <w:spacing w:val="-5"/>
                    </w:rPr>
                    <w:t> </w:t>
                  </w:r>
                  <w:r>
                    <w:rPr/>
                    <w:t>0</w:t>
                  </w:r>
                </w:p>
              </w:txbxContent>
            </v:textbox>
            <v:fill type="solid"/>
            <w10:wrap type="topAndBottom"/>
          </v:shape>
        </w:pict>
      </w:r>
    </w:p>
    <w:p>
      <w:pPr>
        <w:pStyle w:val="ListParagraph"/>
        <w:numPr>
          <w:ilvl w:val="2"/>
          <w:numId w:val="19"/>
        </w:numPr>
        <w:tabs>
          <w:tab w:pos="2117" w:val="left" w:leader="none"/>
        </w:tabs>
        <w:spacing w:line="273" w:lineRule="exact" w:before="0" w:after="0"/>
        <w:ind w:left="2117" w:right="0" w:hanging="360"/>
        <w:jc w:val="both"/>
        <w:rPr>
          <w:sz w:val="24"/>
        </w:rPr>
      </w:pPr>
      <w:r>
        <w:rPr>
          <w:sz w:val="24"/>
        </w:rPr>
        <w:t>Cú pháp: DECFSZ</w:t>
      </w:r>
      <w:r>
        <w:rPr>
          <w:spacing w:val="41"/>
          <w:sz w:val="24"/>
        </w:rPr>
        <w:t> </w:t>
      </w:r>
      <w:r>
        <w:rPr>
          <w:spacing w:val="-2"/>
          <w:sz w:val="24"/>
        </w:rPr>
        <w:t>f,d</w:t>
      </w:r>
    </w:p>
    <w:p>
      <w:pPr>
        <w:pStyle w:val="ListParagraph"/>
        <w:numPr>
          <w:ilvl w:val="2"/>
          <w:numId w:val="19"/>
        </w:numPr>
        <w:tabs>
          <w:tab w:pos="2117" w:val="left" w:leader="none"/>
          <w:tab w:pos="3557" w:val="left" w:leader="none"/>
        </w:tabs>
        <w:spacing w:line="293" w:lineRule="exact" w:before="0" w:after="0"/>
        <w:ind w:left="2117" w:right="0" w:hanging="360"/>
        <w:jc w:val="both"/>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7" w:val="left" w:leader="none"/>
        </w:tabs>
        <w:spacing w:line="293" w:lineRule="exact" w:before="0" w:after="0"/>
        <w:ind w:left="2117" w:right="0" w:hanging="360"/>
        <w:jc w:val="both"/>
        <w:rPr>
          <w:sz w:val="24"/>
        </w:rPr>
      </w:pPr>
      <w:r>
        <w:rPr>
          <w:sz w:val="24"/>
        </w:rPr>
        <w:t>Thực thi: </w:t>
      </w:r>
      <w:r>
        <w:rPr>
          <w:spacing w:val="-3"/>
          <w:sz w:val="24"/>
        </w:rPr>
        <w:t>(f) </w:t>
      </w:r>
      <w:r>
        <w:rPr>
          <w:sz w:val="24"/>
        </w:rPr>
        <w:t>– 1 </w:t>
      </w:r>
      <w:r>
        <w:rPr>
          <w:rFonts w:ascii="Wingdings" w:hAnsi="Wingdings"/>
          <w:sz w:val="24"/>
        </w:rPr>
        <w:t></w:t>
      </w:r>
      <w:r>
        <w:rPr>
          <w:sz w:val="24"/>
        </w:rPr>
        <w:t> (dest); Cờ ảnh hưởng: không. Chu kỳ thực hiện:</w:t>
      </w:r>
      <w:r>
        <w:rPr>
          <w:spacing w:val="25"/>
          <w:sz w:val="24"/>
        </w:rPr>
        <w:t> </w:t>
      </w:r>
      <w:r>
        <w:rPr>
          <w:sz w:val="24"/>
        </w:rPr>
        <w:t>1(2).</w:t>
      </w:r>
    </w:p>
    <w:p>
      <w:pPr>
        <w:pStyle w:val="ListParagraph"/>
        <w:numPr>
          <w:ilvl w:val="2"/>
          <w:numId w:val="19"/>
        </w:numPr>
        <w:tabs>
          <w:tab w:pos="2117" w:val="left" w:leader="none"/>
        </w:tabs>
        <w:spacing w:line="240" w:lineRule="auto" w:before="0" w:after="0"/>
        <w:ind w:left="2117" w:right="562" w:hanging="360"/>
        <w:jc w:val="both"/>
        <w:rPr>
          <w:sz w:val="24"/>
        </w:rPr>
      </w:pPr>
      <w:r>
        <w:rPr>
          <w:sz w:val="24"/>
        </w:rPr>
        <w:t>Chức năng: giảm nội dung thanh ghi f đi 1. Nếu d = 0 thì kết quả </w:t>
      </w:r>
      <w:r>
        <w:rPr>
          <w:spacing w:val="-4"/>
          <w:sz w:val="24"/>
        </w:rPr>
        <w:t>lưu </w:t>
      </w:r>
      <w:r>
        <w:rPr>
          <w:sz w:val="24"/>
        </w:rPr>
        <w:t>vào thanh ghi </w:t>
      </w:r>
      <w:r>
        <w:rPr>
          <w:spacing w:val="-3"/>
          <w:sz w:val="24"/>
        </w:rPr>
        <w:t>W. </w:t>
      </w:r>
      <w:r>
        <w:rPr>
          <w:sz w:val="24"/>
        </w:rPr>
        <w:t>Nếu d = 1 thì kết quả </w:t>
      </w:r>
      <w:r>
        <w:rPr>
          <w:spacing w:val="-4"/>
          <w:sz w:val="24"/>
        </w:rPr>
        <w:t>lưu </w:t>
      </w:r>
      <w:r>
        <w:rPr>
          <w:sz w:val="24"/>
        </w:rPr>
        <w:t>vào thanh ghi </w:t>
      </w:r>
      <w:r>
        <w:rPr>
          <w:spacing w:val="-4"/>
          <w:sz w:val="24"/>
        </w:rPr>
        <w:t>f. </w:t>
      </w:r>
      <w:r>
        <w:rPr>
          <w:sz w:val="24"/>
        </w:rPr>
        <w:t>Nếu kết quả bằng 0 thì </w:t>
      </w:r>
      <w:r>
        <w:rPr>
          <w:spacing w:val="-3"/>
          <w:sz w:val="24"/>
        </w:rPr>
        <w:t>bỏ </w:t>
      </w:r>
      <w:r>
        <w:rPr>
          <w:spacing w:val="3"/>
          <w:sz w:val="24"/>
        </w:rPr>
        <w:t>qua </w:t>
      </w:r>
      <w:r>
        <w:rPr>
          <w:sz w:val="24"/>
        </w:rPr>
        <w:t>lệnh kế </w:t>
      </w:r>
      <w:r>
        <w:rPr>
          <w:spacing w:val="-3"/>
          <w:sz w:val="24"/>
        </w:rPr>
        <w:t>và </w:t>
      </w:r>
      <w:r>
        <w:rPr>
          <w:sz w:val="24"/>
        </w:rPr>
        <w:t>thay bằng lệnh</w:t>
      </w:r>
      <w:r>
        <w:rPr>
          <w:spacing w:val="2"/>
          <w:sz w:val="24"/>
        </w:rPr>
        <w:t> </w:t>
      </w:r>
      <w:r>
        <w:rPr>
          <w:sz w:val="24"/>
        </w:rPr>
        <w:t>NOP.</w:t>
      </w:r>
    </w:p>
    <w:p>
      <w:pPr>
        <w:pStyle w:val="BodyText"/>
        <w:spacing w:before="5"/>
        <w:rPr>
          <w:sz w:val="22"/>
        </w:rPr>
      </w:pPr>
      <w:r>
        <w:rPr/>
        <w:pict>
          <v:shape style="position:absolute;margin-left:87.384003pt;margin-top:14.141036pt;width:481.15pt;height:13.75pt;mso-position-horizontal-relative:page;mso-position-vertical-relative:paragraph;z-index:-15645184;mso-wrap-distance-left:0;mso-wrap-distance-right:0" type="#_x0000_t202" filled="true" fillcolor="#ccffff" stroked="false">
            <v:textbox inset="0,0,0,0">
              <w:txbxContent>
                <w:p>
                  <w:pPr>
                    <w:pStyle w:val="BodyText"/>
                    <w:tabs>
                      <w:tab w:pos="2276" w:val="left" w:leader="none"/>
                    </w:tabs>
                    <w:spacing w:line="268" w:lineRule="exact"/>
                    <w:ind w:left="28"/>
                  </w:pPr>
                  <w:r>
                    <w:rPr/>
                    <w:t>16.</w:t>
                  </w:r>
                  <w:r>
                    <w:rPr>
                      <w:spacing w:val="-2"/>
                    </w:rPr>
                    <w:t> </w:t>
                  </w:r>
                  <w:r>
                    <w:rPr/>
                    <w:t>Lệnh:</w:t>
                  </w:r>
                  <w:r>
                    <w:rPr>
                      <w:spacing w:val="1"/>
                    </w:rPr>
                    <w:t> </w:t>
                  </w:r>
                  <w:r>
                    <w:rPr>
                      <w:b/>
                    </w:rPr>
                    <w:t>GOTO</w:t>
                    <w:tab/>
                  </w:r>
                  <w:r>
                    <w:rPr/>
                    <w:t>lệnh rẽ nhánh không điều</w:t>
                  </w:r>
                  <w:r>
                    <w:rPr>
                      <w:spacing w:val="-2"/>
                    </w:rPr>
                    <w:t> </w:t>
                  </w:r>
                  <w:r>
                    <w:rPr/>
                    <w:t>kiện</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s>
        <w:spacing w:line="273" w:lineRule="exact" w:before="0" w:after="0"/>
        <w:ind w:left="2117" w:right="0" w:hanging="360"/>
        <w:jc w:val="left"/>
        <w:rPr>
          <w:sz w:val="24"/>
        </w:rPr>
      </w:pPr>
      <w:r>
        <w:rPr>
          <w:sz w:val="24"/>
        </w:rPr>
        <w:t>Cú</w:t>
      </w:r>
      <w:r>
        <w:rPr>
          <w:spacing w:val="-1"/>
          <w:sz w:val="24"/>
        </w:rPr>
        <w:t> </w:t>
      </w:r>
      <w:r>
        <w:rPr>
          <w:sz w:val="24"/>
        </w:rPr>
        <w:t>pháp:</w:t>
        <w:tab/>
        <w:t>GOTO</w:t>
      </w:r>
      <w:r>
        <w:rPr>
          <w:spacing w:val="57"/>
          <w:sz w:val="24"/>
        </w:rPr>
        <w:t> </w:t>
      </w:r>
      <w:r>
        <w:rPr>
          <w:sz w:val="24"/>
        </w:rPr>
        <w:t>k</w:t>
      </w:r>
    </w:p>
    <w:p>
      <w:pPr>
        <w:pStyle w:val="ListParagraph"/>
        <w:numPr>
          <w:ilvl w:val="2"/>
          <w:numId w:val="19"/>
        </w:numPr>
        <w:tabs>
          <w:tab w:pos="2116" w:val="left" w:leader="none"/>
          <w:tab w:pos="2117" w:val="left" w:leader="none"/>
          <w:tab w:pos="3557" w:val="left" w:leader="none"/>
        </w:tabs>
        <w:spacing w:line="293" w:lineRule="exact" w:before="3" w:after="0"/>
        <w:ind w:left="2117" w:right="0" w:hanging="360"/>
        <w:jc w:val="left"/>
        <w:rPr>
          <w:sz w:val="24"/>
        </w:rPr>
      </w:pPr>
      <w:r>
        <w:rPr>
          <w:sz w:val="24"/>
        </w:rPr>
        <w:t>Tác</w:t>
      </w:r>
      <w:r>
        <w:rPr>
          <w:spacing w:val="-3"/>
          <w:sz w:val="24"/>
        </w:rPr>
        <w:t> </w:t>
      </w:r>
      <w:r>
        <w:rPr>
          <w:sz w:val="24"/>
        </w:rPr>
        <w:t>tố:</w:t>
        <w:tab/>
        <w:t>0 ≤ k ≤</w:t>
      </w:r>
      <w:r>
        <w:rPr>
          <w:spacing w:val="1"/>
          <w:sz w:val="24"/>
        </w:rPr>
        <w:t> </w:t>
      </w:r>
      <w:r>
        <w:rPr>
          <w:sz w:val="24"/>
        </w:rPr>
        <w:t>2047</w:t>
      </w:r>
    </w:p>
    <w:p>
      <w:pPr>
        <w:pStyle w:val="ListParagraph"/>
        <w:numPr>
          <w:ilvl w:val="2"/>
          <w:numId w:val="19"/>
        </w:numPr>
        <w:tabs>
          <w:tab w:pos="2116" w:val="left" w:leader="none"/>
          <w:tab w:pos="2117" w:val="left" w:leader="none"/>
          <w:tab w:pos="3557" w:val="left" w:leader="none"/>
          <w:tab w:pos="4998" w:val="left" w:leader="none"/>
        </w:tabs>
        <w:spacing w:line="293" w:lineRule="exact" w:before="0" w:after="0"/>
        <w:ind w:left="2117" w:right="0" w:hanging="360"/>
        <w:jc w:val="left"/>
        <w:rPr>
          <w:sz w:val="24"/>
        </w:rPr>
      </w:pPr>
      <w:r>
        <w:rPr>
          <w:sz w:val="24"/>
        </w:rPr>
        <w:t>Thực</w:t>
      </w:r>
      <w:r>
        <w:rPr>
          <w:spacing w:val="-3"/>
          <w:sz w:val="24"/>
        </w:rPr>
        <w:t> </w:t>
      </w:r>
      <w:r>
        <w:rPr>
          <w:sz w:val="24"/>
        </w:rPr>
        <w:t>thi:</w:t>
        <w:tab/>
        <w:t>k</w:t>
      </w:r>
      <w:r>
        <w:rPr>
          <w:spacing w:val="1"/>
          <w:sz w:val="24"/>
        </w:rPr>
        <w:t> </w:t>
      </w:r>
      <w:r>
        <w:rPr>
          <w:rFonts w:ascii="Wingdings" w:hAnsi="Wingdings"/>
          <w:sz w:val="24"/>
        </w:rPr>
        <w:t></w:t>
      </w:r>
      <w:r>
        <w:rPr>
          <w:spacing w:val="2"/>
          <w:sz w:val="24"/>
        </w:rPr>
        <w:t> </w:t>
      </w:r>
      <w:r>
        <w:rPr>
          <w:sz w:val="24"/>
        </w:rPr>
        <w:t>PC.</w:t>
        <w:tab/>
        <w:t>Cờ ảnh hưởng: không. </w:t>
      </w:r>
      <w:r>
        <w:rPr>
          <w:spacing w:val="-3"/>
          <w:sz w:val="24"/>
        </w:rPr>
        <w:t>Chu </w:t>
      </w:r>
      <w:r>
        <w:rPr>
          <w:sz w:val="24"/>
        </w:rPr>
        <w:t>kỳ thực hiện:</w:t>
      </w:r>
      <w:r>
        <w:rPr>
          <w:spacing w:val="6"/>
          <w:sz w:val="24"/>
        </w:rPr>
        <w:t> </w:t>
      </w:r>
      <w:r>
        <w:rPr>
          <w:sz w:val="24"/>
        </w:rPr>
        <w:t>2.</w:t>
      </w:r>
    </w:p>
    <w:p>
      <w:pPr>
        <w:pStyle w:val="ListParagraph"/>
        <w:numPr>
          <w:ilvl w:val="2"/>
          <w:numId w:val="19"/>
        </w:numPr>
        <w:tabs>
          <w:tab w:pos="2116" w:val="left" w:leader="none"/>
          <w:tab w:pos="2117" w:val="left" w:leader="none"/>
        </w:tabs>
        <w:spacing w:line="237" w:lineRule="auto" w:before="2" w:after="0"/>
        <w:ind w:left="2117" w:right="568" w:hanging="360"/>
        <w:jc w:val="left"/>
        <w:rPr>
          <w:sz w:val="24"/>
        </w:rPr>
      </w:pPr>
      <w:r>
        <w:rPr>
          <w:sz w:val="24"/>
        </w:rPr>
        <w:t>Chức năng: nhảy không điều kiện đến địa chỉ k. Địa chỉ nơi nhảy đến nạp vào PC </w:t>
      </w:r>
      <w:r>
        <w:rPr>
          <w:spacing w:val="-3"/>
          <w:sz w:val="24"/>
        </w:rPr>
        <w:t>và </w:t>
      </w:r>
      <w:r>
        <w:rPr>
          <w:sz w:val="24"/>
        </w:rPr>
        <w:t>CPU tiếp tục thực hiện lệnh </w:t>
      </w:r>
      <w:r>
        <w:rPr>
          <w:spacing w:val="2"/>
          <w:sz w:val="24"/>
        </w:rPr>
        <w:t>tại </w:t>
      </w:r>
      <w:r>
        <w:rPr>
          <w:sz w:val="24"/>
        </w:rPr>
        <w:t>nơi nhảy</w:t>
      </w:r>
      <w:r>
        <w:rPr>
          <w:spacing w:val="-13"/>
          <w:sz w:val="24"/>
        </w:rPr>
        <w:t> </w:t>
      </w:r>
      <w:r>
        <w:rPr>
          <w:sz w:val="24"/>
        </w:rPr>
        <w:t>đến.</w:t>
      </w:r>
    </w:p>
    <w:p>
      <w:pPr>
        <w:spacing w:after="0" w:line="237" w:lineRule="auto"/>
        <w:jc w:val="left"/>
        <w:rPr>
          <w:sz w:val="24"/>
        </w:rPr>
        <w:sectPr>
          <w:footerReference w:type="even" r:id="rId118"/>
          <w:footerReference w:type="default" r:id="rId119"/>
          <w:pgSz w:w="11910" w:h="16840"/>
          <w:pgMar w:footer="491" w:header="283" w:top="640" w:bottom="680" w:left="740" w:right="0"/>
          <w:pgNumType w:start="28"/>
        </w:sectPr>
      </w:pPr>
    </w:p>
    <w:p>
      <w:pPr>
        <w:pStyle w:val="BodyText"/>
        <w:spacing w:before="6"/>
        <w:rPr>
          <w:sz w:val="17"/>
        </w:rPr>
      </w:pPr>
      <w:r>
        <w:rPr/>
        <w:pict>
          <v:group style="position:absolute;margin-left:65.064003pt;margin-top:14.159983pt;width:507.8pt;height:32.2pt;mso-position-horizontal-relative:page;mso-position-vertical-relative:page;z-index:-29622784" coordorigin="1301,283" coordsize="10156,644">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747;top:647;width:9623;height:279" type="#_x0000_t202" filled="true" fillcolor="#ccffff" stroked="false">
              <v:textbox inset="0,0,0,0">
                <w:txbxContent>
                  <w:p>
                    <w:pPr>
                      <w:tabs>
                        <w:tab w:pos="2141" w:val="left" w:leader="none"/>
                      </w:tabs>
                      <w:spacing w:line="268" w:lineRule="exact" w:before="0"/>
                      <w:ind w:left="28" w:right="0" w:firstLine="0"/>
                      <w:jc w:val="left"/>
                      <w:rPr>
                        <w:sz w:val="24"/>
                      </w:rPr>
                    </w:pPr>
                    <w:r>
                      <w:rPr>
                        <w:sz w:val="24"/>
                      </w:rPr>
                      <w:t>17.</w:t>
                    </w:r>
                    <w:r>
                      <w:rPr>
                        <w:spacing w:val="-3"/>
                        <w:sz w:val="24"/>
                      </w:rPr>
                      <w:t> </w:t>
                    </w:r>
                    <w:r>
                      <w:rPr>
                        <w:sz w:val="24"/>
                      </w:rPr>
                      <w:t>Lệnh:</w:t>
                    </w:r>
                    <w:r>
                      <w:rPr>
                        <w:spacing w:val="1"/>
                        <w:sz w:val="24"/>
                      </w:rPr>
                      <w:t> </w:t>
                    </w:r>
                    <w:r>
                      <w:rPr>
                        <w:b/>
                        <w:sz w:val="24"/>
                      </w:rPr>
                      <w:t>INCF</w:t>
                      <w:tab/>
                    </w:r>
                    <w:r>
                      <w:rPr>
                        <w:sz w:val="24"/>
                      </w:rPr>
                      <w:t>lệnh tăng nội dung thanh ghi</w:t>
                    </w:r>
                    <w:r>
                      <w:rPr>
                        <w:spacing w:val="-7"/>
                        <w:sz w:val="24"/>
                      </w:rPr>
                      <w:t> </w:t>
                    </w:r>
                    <w:r>
                      <w:rPr>
                        <w:sz w:val="24"/>
                      </w:rPr>
                      <w:t>f</w:t>
                    </w:r>
                  </w:p>
                </w:txbxContent>
              </v:textbox>
              <v:fill type="solid"/>
              <w10:wrap type="none"/>
            </v:shape>
            <w10:wrap type="none"/>
          </v:group>
        </w:pict>
      </w:r>
    </w:p>
    <w:p>
      <w:pPr>
        <w:pStyle w:val="ListParagraph"/>
        <w:numPr>
          <w:ilvl w:val="2"/>
          <w:numId w:val="19"/>
        </w:numPr>
        <w:tabs>
          <w:tab w:pos="2116" w:val="left" w:leader="none"/>
          <w:tab w:pos="2117" w:val="left" w:leader="none"/>
          <w:tab w:pos="3557" w:val="left" w:leader="none"/>
        </w:tabs>
        <w:spacing w:line="294" w:lineRule="exact" w:before="100" w:after="0"/>
        <w:ind w:left="2117" w:right="0" w:hanging="360"/>
        <w:jc w:val="left"/>
        <w:rPr>
          <w:sz w:val="24"/>
        </w:rPr>
      </w:pPr>
      <w:r>
        <w:rPr>
          <w:sz w:val="24"/>
        </w:rPr>
        <w:t>Cú</w:t>
      </w:r>
      <w:r>
        <w:rPr>
          <w:spacing w:val="-1"/>
          <w:sz w:val="24"/>
        </w:rPr>
        <w:t> </w:t>
      </w:r>
      <w:r>
        <w:rPr>
          <w:sz w:val="24"/>
        </w:rPr>
        <w:t>pháp:</w:t>
        <w:tab/>
        <w:t>INCF</w:t>
      </w:r>
      <w:r>
        <w:rPr>
          <w:spacing w:val="54"/>
          <w:sz w:val="24"/>
        </w:rPr>
        <w:t> </w:t>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 w:pos="7879" w:val="left" w:leader="none"/>
        </w:tabs>
        <w:spacing w:line="292" w:lineRule="exact" w:before="0" w:after="0"/>
        <w:ind w:left="2117" w:right="0" w:hanging="360"/>
        <w:jc w:val="left"/>
        <w:rPr>
          <w:sz w:val="24"/>
        </w:rPr>
      </w:pPr>
      <w:r>
        <w:rPr>
          <w:sz w:val="24"/>
        </w:rPr>
        <w:t>Thực</w:t>
      </w:r>
      <w:r>
        <w:rPr>
          <w:spacing w:val="-3"/>
          <w:sz w:val="24"/>
        </w:rPr>
        <w:t> </w:t>
      </w:r>
      <w:r>
        <w:rPr>
          <w:sz w:val="24"/>
        </w:rPr>
        <w:t>thi:</w:t>
        <w:tab/>
      </w:r>
      <w:r>
        <w:rPr>
          <w:spacing w:val="-3"/>
          <w:sz w:val="24"/>
        </w:rPr>
        <w:t>(f) </w:t>
      </w:r>
      <w:r>
        <w:rPr>
          <w:sz w:val="24"/>
        </w:rPr>
        <w:t>+ 1</w:t>
      </w:r>
      <w:r>
        <w:rPr>
          <w:spacing w:val="8"/>
          <w:sz w:val="24"/>
        </w:rPr>
        <w:t> </w:t>
      </w:r>
      <w:r>
        <w:rPr>
          <w:rFonts w:ascii="Wingdings" w:hAnsi="Wingdings"/>
          <w:sz w:val="24"/>
        </w:rPr>
        <w:t></w:t>
      </w:r>
      <w:r>
        <w:rPr>
          <w:spacing w:val="2"/>
          <w:sz w:val="24"/>
        </w:rPr>
        <w:t> </w:t>
      </w:r>
      <w:r>
        <w:rPr>
          <w:sz w:val="24"/>
        </w:rPr>
        <w:t>(dest).</w:t>
        <w:tab/>
        <w:t>Cờ ảnh</w:t>
      </w:r>
      <w:r>
        <w:rPr>
          <w:spacing w:val="-3"/>
          <w:sz w:val="24"/>
        </w:rPr>
        <w:t> </w:t>
      </w:r>
      <w:r>
        <w:rPr>
          <w:sz w:val="24"/>
        </w:rPr>
        <w:t>hưởng:</w:t>
      </w:r>
      <w:r>
        <w:rPr>
          <w:spacing w:val="-1"/>
          <w:sz w:val="24"/>
        </w:rPr>
        <w:t> </w:t>
      </w:r>
      <w:r>
        <w:rPr>
          <w:sz w:val="24"/>
        </w:rPr>
        <w:t>Z.</w:t>
        <w:tab/>
      </w:r>
      <w:r>
        <w:rPr>
          <w:spacing w:val="-3"/>
          <w:sz w:val="24"/>
        </w:rPr>
        <w:t>Chu </w:t>
      </w:r>
      <w:r>
        <w:rPr>
          <w:sz w:val="24"/>
        </w:rPr>
        <w:t>kỳ thực hiện:</w:t>
      </w:r>
      <w:r>
        <w:rPr>
          <w:spacing w:val="4"/>
          <w:sz w:val="24"/>
        </w:rPr>
        <w:t> </w:t>
      </w:r>
      <w:r>
        <w:rPr>
          <w:sz w:val="24"/>
        </w:rPr>
        <w:t>1.</w:t>
      </w:r>
    </w:p>
    <w:p>
      <w:pPr>
        <w:pStyle w:val="ListParagraph"/>
        <w:numPr>
          <w:ilvl w:val="2"/>
          <w:numId w:val="19"/>
        </w:numPr>
        <w:tabs>
          <w:tab w:pos="2116" w:val="left" w:leader="none"/>
          <w:tab w:pos="2117" w:val="left" w:leader="none"/>
        </w:tabs>
        <w:spacing w:line="292" w:lineRule="exact" w:before="0" w:after="0"/>
        <w:ind w:left="2117" w:right="0" w:hanging="360"/>
        <w:jc w:val="left"/>
        <w:rPr>
          <w:sz w:val="24"/>
        </w:rPr>
      </w:pPr>
      <w:r>
        <w:rPr>
          <w:sz w:val="24"/>
        </w:rPr>
        <w:t>Chức năng: tăng nội dung của thanh ghi f lên 1. Nếu d = 0 thì kết quả </w:t>
      </w:r>
      <w:r>
        <w:rPr>
          <w:spacing w:val="-4"/>
          <w:sz w:val="24"/>
        </w:rPr>
        <w:t>lưu </w:t>
      </w:r>
      <w:r>
        <w:rPr>
          <w:sz w:val="24"/>
        </w:rPr>
        <w:t>vào thanh </w:t>
      </w:r>
      <w:r>
        <w:rPr>
          <w:spacing w:val="2"/>
          <w:sz w:val="24"/>
        </w:rPr>
        <w:t>ghi</w:t>
      </w:r>
    </w:p>
    <w:p>
      <w:pPr>
        <w:pStyle w:val="BodyText"/>
        <w:spacing w:line="274" w:lineRule="exact"/>
        <w:ind w:left="2117"/>
      </w:pPr>
      <w:r>
        <w:rPr/>
        <w:t>W. Nếu d = 1 thì kết quả lưu trở lại vào thanh ghi f.</w:t>
      </w:r>
    </w:p>
    <w:p>
      <w:pPr>
        <w:pStyle w:val="BodyText"/>
        <w:spacing w:before="8"/>
        <w:rPr>
          <w:sz w:val="22"/>
        </w:rPr>
      </w:pPr>
      <w:r>
        <w:rPr/>
        <w:pict>
          <v:shape style="position:absolute;margin-left:87.384003pt;margin-top:14.264438pt;width:481.15pt;height:13.95pt;mso-position-horizontal-relative:page;mso-position-vertical-relative:paragraph;z-index:-15642624;mso-wrap-distance-left:0;mso-wrap-distance-right:0" type="#_x0000_t202" filled="true" fillcolor="#ccffff" stroked="false">
            <v:textbox inset="0,0,0,0">
              <w:txbxContent>
                <w:p>
                  <w:pPr>
                    <w:pStyle w:val="BodyText"/>
                    <w:tabs>
                      <w:tab w:pos="2434" w:val="left" w:leader="none"/>
                    </w:tabs>
                    <w:spacing w:line="268" w:lineRule="exact"/>
                    <w:ind w:left="28"/>
                  </w:pPr>
                  <w:r>
                    <w:rPr/>
                    <w:t>18.</w:t>
                  </w:r>
                  <w:r>
                    <w:rPr>
                      <w:spacing w:val="-2"/>
                    </w:rPr>
                    <w:t> </w:t>
                  </w:r>
                  <w:r>
                    <w:rPr/>
                    <w:t>Lệnh:</w:t>
                  </w:r>
                  <w:r>
                    <w:rPr>
                      <w:spacing w:val="1"/>
                    </w:rPr>
                    <w:t> </w:t>
                  </w:r>
                  <w:r>
                    <w:rPr>
                      <w:b/>
                    </w:rPr>
                    <w:t>INCFSZ</w:t>
                    <w:tab/>
                  </w:r>
                  <w:r>
                    <w:rPr/>
                    <w:t>lệnh tăng nội dung thanh ghi f </w:t>
                  </w:r>
                  <w:r>
                    <w:rPr>
                      <w:spacing w:val="-3"/>
                    </w:rPr>
                    <w:t>và </w:t>
                  </w:r>
                  <w:r>
                    <w:rPr/>
                    <w:t>nhảy nếu bằng</w:t>
                  </w:r>
                  <w:r>
                    <w:rPr>
                      <w:spacing w:val="3"/>
                    </w:rPr>
                    <w:t> </w:t>
                  </w:r>
                  <w:r>
                    <w:rPr/>
                    <w:t>0</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INCFSZ</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8"/>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3"/>
          <w:sz w:val="24"/>
        </w:rPr>
        <w:t> </w:t>
      </w:r>
      <w:r>
        <w:rPr>
          <w:sz w:val="24"/>
        </w:rPr>
        <w:t>thi:</w:t>
        <w:tab/>
      </w:r>
      <w:r>
        <w:rPr>
          <w:spacing w:val="-3"/>
          <w:sz w:val="24"/>
        </w:rPr>
        <w:t>(f) </w:t>
      </w:r>
      <w:r>
        <w:rPr>
          <w:sz w:val="24"/>
        </w:rPr>
        <w:t>+</w:t>
      </w:r>
      <w:r>
        <w:rPr>
          <w:spacing w:val="7"/>
          <w:sz w:val="24"/>
        </w:rPr>
        <w:t> </w:t>
      </w:r>
      <w:r>
        <w:rPr>
          <w:sz w:val="24"/>
        </w:rPr>
        <w:t>1</w:t>
      </w:r>
      <w:r>
        <w:rPr>
          <w:rFonts w:ascii="Wingdings" w:hAnsi="Wingdings"/>
          <w:sz w:val="24"/>
        </w:rPr>
        <w:t></w:t>
      </w:r>
      <w:r>
        <w:rPr>
          <w:spacing w:val="2"/>
          <w:sz w:val="24"/>
        </w:rPr>
        <w:t> </w:t>
      </w:r>
      <w:r>
        <w:rPr>
          <w:sz w:val="24"/>
        </w:rPr>
        <w:t>(dest).</w:t>
        <w:tab/>
        <w:t>Cờ ảnh hưởng: không. </w:t>
      </w:r>
      <w:r>
        <w:rPr>
          <w:spacing w:val="-3"/>
          <w:sz w:val="24"/>
        </w:rPr>
        <w:t>Chu </w:t>
      </w:r>
      <w:r>
        <w:rPr>
          <w:sz w:val="24"/>
        </w:rPr>
        <w:t>kỳ thực hiện:</w:t>
      </w:r>
      <w:r>
        <w:rPr>
          <w:spacing w:val="11"/>
          <w:sz w:val="24"/>
        </w:rPr>
        <w:t> </w:t>
      </w:r>
      <w:r>
        <w:rPr>
          <w:sz w:val="24"/>
        </w:rPr>
        <w:t>1(2).</w:t>
      </w:r>
    </w:p>
    <w:p>
      <w:pPr>
        <w:pStyle w:val="ListParagraph"/>
        <w:numPr>
          <w:ilvl w:val="2"/>
          <w:numId w:val="19"/>
        </w:numPr>
        <w:tabs>
          <w:tab w:pos="2116" w:val="left" w:leader="none"/>
          <w:tab w:pos="2117" w:val="left" w:leader="none"/>
        </w:tabs>
        <w:spacing w:line="292" w:lineRule="exact" w:before="0" w:after="0"/>
        <w:ind w:left="2117" w:right="0" w:hanging="360"/>
        <w:jc w:val="left"/>
        <w:rPr>
          <w:sz w:val="24"/>
        </w:rPr>
      </w:pPr>
      <w:r>
        <w:rPr>
          <w:sz w:val="24"/>
        </w:rPr>
        <w:t>Chức</w:t>
      </w:r>
      <w:r>
        <w:rPr>
          <w:spacing w:val="9"/>
          <w:sz w:val="24"/>
        </w:rPr>
        <w:t> </w:t>
      </w:r>
      <w:r>
        <w:rPr>
          <w:sz w:val="24"/>
        </w:rPr>
        <w:t>năng:</w:t>
      </w:r>
      <w:r>
        <w:rPr>
          <w:spacing w:val="8"/>
          <w:sz w:val="24"/>
        </w:rPr>
        <w:t> </w:t>
      </w:r>
      <w:r>
        <w:rPr>
          <w:sz w:val="24"/>
        </w:rPr>
        <w:t>tăng</w:t>
      </w:r>
      <w:r>
        <w:rPr>
          <w:spacing w:val="8"/>
          <w:sz w:val="24"/>
        </w:rPr>
        <w:t> </w:t>
      </w:r>
      <w:r>
        <w:rPr>
          <w:sz w:val="24"/>
        </w:rPr>
        <w:t>nội</w:t>
      </w:r>
      <w:r>
        <w:rPr>
          <w:spacing w:val="-3"/>
          <w:sz w:val="24"/>
        </w:rPr>
        <w:t> </w:t>
      </w:r>
      <w:r>
        <w:rPr>
          <w:sz w:val="24"/>
        </w:rPr>
        <w:t>dung</w:t>
      </w:r>
      <w:r>
        <w:rPr>
          <w:spacing w:val="5"/>
          <w:sz w:val="24"/>
        </w:rPr>
        <w:t> </w:t>
      </w:r>
      <w:r>
        <w:rPr>
          <w:sz w:val="24"/>
        </w:rPr>
        <w:t>của</w:t>
      </w:r>
      <w:r>
        <w:rPr>
          <w:spacing w:val="6"/>
          <w:sz w:val="24"/>
        </w:rPr>
        <w:t> </w:t>
      </w:r>
      <w:r>
        <w:rPr>
          <w:sz w:val="24"/>
        </w:rPr>
        <w:t>thanh</w:t>
      </w:r>
      <w:r>
        <w:rPr>
          <w:spacing w:val="2"/>
          <w:sz w:val="24"/>
        </w:rPr>
        <w:t> </w:t>
      </w:r>
      <w:r>
        <w:rPr>
          <w:sz w:val="24"/>
        </w:rPr>
        <w:t>ghi</w:t>
      </w:r>
      <w:r>
        <w:rPr>
          <w:spacing w:val="7"/>
          <w:sz w:val="24"/>
        </w:rPr>
        <w:t> </w:t>
      </w:r>
      <w:r>
        <w:rPr>
          <w:sz w:val="24"/>
        </w:rPr>
        <w:t>f</w:t>
      </w:r>
      <w:r>
        <w:rPr>
          <w:spacing w:val="12"/>
          <w:sz w:val="24"/>
        </w:rPr>
        <w:t> </w:t>
      </w:r>
      <w:r>
        <w:rPr>
          <w:sz w:val="24"/>
        </w:rPr>
        <w:t>lên</w:t>
      </w:r>
      <w:r>
        <w:rPr>
          <w:spacing w:val="1"/>
          <w:sz w:val="24"/>
        </w:rPr>
        <w:t> </w:t>
      </w:r>
      <w:r>
        <w:rPr>
          <w:sz w:val="24"/>
        </w:rPr>
        <w:t>1.</w:t>
      </w:r>
      <w:r>
        <w:rPr>
          <w:spacing w:val="9"/>
          <w:sz w:val="24"/>
        </w:rPr>
        <w:t> </w:t>
      </w:r>
      <w:r>
        <w:rPr>
          <w:sz w:val="24"/>
        </w:rPr>
        <w:t>Nếu</w:t>
      </w:r>
      <w:r>
        <w:rPr>
          <w:spacing w:val="6"/>
          <w:sz w:val="24"/>
        </w:rPr>
        <w:t> </w:t>
      </w:r>
      <w:r>
        <w:rPr>
          <w:sz w:val="24"/>
        </w:rPr>
        <w:t>d=</w:t>
      </w:r>
      <w:r>
        <w:rPr>
          <w:spacing w:val="6"/>
          <w:sz w:val="24"/>
        </w:rPr>
        <w:t> </w:t>
      </w:r>
      <w:r>
        <w:rPr>
          <w:sz w:val="24"/>
        </w:rPr>
        <w:t>0</w:t>
      </w:r>
      <w:r>
        <w:rPr>
          <w:spacing w:val="6"/>
          <w:sz w:val="24"/>
        </w:rPr>
        <w:t> </w:t>
      </w:r>
      <w:r>
        <w:rPr>
          <w:sz w:val="24"/>
        </w:rPr>
        <w:t>thì</w:t>
      </w:r>
      <w:r>
        <w:rPr>
          <w:spacing w:val="-4"/>
          <w:sz w:val="24"/>
        </w:rPr>
        <w:t> </w:t>
      </w:r>
      <w:r>
        <w:rPr>
          <w:sz w:val="24"/>
        </w:rPr>
        <w:t>kết</w:t>
      </w:r>
      <w:r>
        <w:rPr>
          <w:spacing w:val="12"/>
          <w:sz w:val="24"/>
        </w:rPr>
        <w:t> </w:t>
      </w:r>
      <w:r>
        <w:rPr>
          <w:sz w:val="24"/>
        </w:rPr>
        <w:t>quả</w:t>
      </w:r>
      <w:r>
        <w:rPr>
          <w:spacing w:val="10"/>
          <w:sz w:val="24"/>
        </w:rPr>
        <w:t> </w:t>
      </w:r>
      <w:r>
        <w:rPr>
          <w:spacing w:val="-4"/>
          <w:sz w:val="24"/>
        </w:rPr>
        <w:t>lưu</w:t>
      </w:r>
      <w:r>
        <w:rPr>
          <w:spacing w:val="11"/>
          <w:sz w:val="24"/>
        </w:rPr>
        <w:t> </w:t>
      </w:r>
      <w:r>
        <w:rPr>
          <w:sz w:val="24"/>
        </w:rPr>
        <w:t>vào</w:t>
      </w:r>
      <w:r>
        <w:rPr>
          <w:spacing w:val="11"/>
          <w:sz w:val="24"/>
        </w:rPr>
        <w:t> </w:t>
      </w:r>
      <w:r>
        <w:rPr>
          <w:sz w:val="24"/>
        </w:rPr>
        <w:t>thanh</w:t>
      </w:r>
      <w:r>
        <w:rPr>
          <w:spacing w:val="1"/>
          <w:sz w:val="24"/>
        </w:rPr>
        <w:t> </w:t>
      </w:r>
      <w:r>
        <w:rPr>
          <w:spacing w:val="2"/>
          <w:sz w:val="24"/>
        </w:rPr>
        <w:t>ghi</w:t>
      </w:r>
    </w:p>
    <w:p>
      <w:pPr>
        <w:pStyle w:val="BodyText"/>
        <w:spacing w:line="237" w:lineRule="auto" w:before="1"/>
        <w:ind w:left="2117" w:right="668"/>
      </w:pPr>
      <w:r>
        <w:rPr>
          <w:spacing w:val="-3"/>
        </w:rPr>
        <w:t>W. </w:t>
      </w:r>
      <w:r>
        <w:rPr/>
        <w:t>Nếu d= 1 thì kết quả lưu vào thanh ghi f. Nếu kết quả </w:t>
      </w:r>
      <w:r>
        <w:rPr>
          <w:spacing w:val="-5"/>
        </w:rPr>
        <w:t>là </w:t>
      </w:r>
      <w:r>
        <w:rPr/>
        <w:t>bằng 0 thì </w:t>
      </w:r>
      <w:r>
        <w:rPr>
          <w:spacing w:val="-3"/>
        </w:rPr>
        <w:t>bỏ </w:t>
      </w:r>
      <w:r>
        <w:rPr/>
        <w:t>qua lệnh kế  </w:t>
      </w:r>
      <w:r>
        <w:rPr>
          <w:spacing w:val="-3"/>
        </w:rPr>
        <w:t>và </w:t>
      </w:r>
      <w:r>
        <w:rPr/>
        <w:t>được thay bằng lệnh</w:t>
      </w:r>
      <w:r>
        <w:rPr>
          <w:spacing w:val="4"/>
        </w:rPr>
        <w:t> </w:t>
      </w:r>
      <w:r>
        <w:rPr/>
        <w:t>NOP.</w:t>
      </w:r>
    </w:p>
    <w:p>
      <w:pPr>
        <w:pStyle w:val="BodyText"/>
        <w:spacing w:before="7"/>
        <w:rPr>
          <w:sz w:val="22"/>
        </w:rPr>
      </w:pPr>
      <w:r>
        <w:rPr/>
        <w:pict>
          <v:shape style="position:absolute;margin-left:87.384003pt;margin-top:14.241526pt;width:481.15pt;height:13.95pt;mso-position-horizontal-relative:page;mso-position-vertical-relative:paragraph;z-index:-15642112;mso-wrap-distance-left:0;mso-wrap-distance-right:0" type="#_x0000_t202" filled="true" fillcolor="#ccffff" stroked="false">
            <v:textbox inset="0,0,0,0">
              <w:txbxContent>
                <w:p>
                  <w:pPr>
                    <w:pStyle w:val="BodyText"/>
                    <w:tabs>
                      <w:tab w:pos="2405" w:val="left" w:leader="none"/>
                    </w:tabs>
                    <w:spacing w:line="268" w:lineRule="exact"/>
                    <w:ind w:left="28"/>
                  </w:pPr>
                  <w:r>
                    <w:rPr/>
                    <w:t>19.</w:t>
                  </w:r>
                  <w:r>
                    <w:rPr>
                      <w:spacing w:val="-3"/>
                    </w:rPr>
                    <w:t> </w:t>
                  </w:r>
                  <w:r>
                    <w:rPr/>
                    <w:t>Lệnh:</w:t>
                  </w:r>
                  <w:r>
                    <w:rPr>
                      <w:spacing w:val="1"/>
                    </w:rPr>
                    <w:t> </w:t>
                  </w:r>
                  <w:r>
                    <w:rPr>
                      <w:b/>
                    </w:rPr>
                    <w:t>IORLW</w:t>
                    <w:tab/>
                  </w:r>
                  <w:r>
                    <w:rPr/>
                    <w:t>lệnh OR hằng số với</w:t>
                  </w:r>
                  <w:r>
                    <w:rPr>
                      <w:spacing w:val="5"/>
                    </w:rPr>
                    <w:t> </w:t>
                  </w:r>
                  <w:r>
                    <w:rPr/>
                    <w:t>W</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IORLW</w:t>
        <w:tab/>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4"/>
          <w:sz w:val="24"/>
        </w:rPr>
        <w:t> </w:t>
      </w:r>
      <w:r>
        <w:rPr>
          <w:sz w:val="24"/>
        </w:rPr>
        <w:t>255</w:t>
      </w:r>
    </w:p>
    <w:p>
      <w:pPr>
        <w:pStyle w:val="ListParagraph"/>
        <w:numPr>
          <w:ilvl w:val="2"/>
          <w:numId w:val="19"/>
        </w:numPr>
        <w:tabs>
          <w:tab w:pos="2116" w:val="left" w:leader="none"/>
          <w:tab w:pos="2117" w:val="left" w:leader="none"/>
          <w:tab w:pos="3557" w:val="left" w:leader="none"/>
          <w:tab w:pos="5718" w:val="left" w:leader="none"/>
          <w:tab w:pos="7941" w:val="left" w:leader="none"/>
        </w:tabs>
        <w:spacing w:line="293" w:lineRule="exact" w:before="0" w:after="0"/>
        <w:ind w:left="2117" w:right="0" w:hanging="360"/>
        <w:jc w:val="left"/>
        <w:rPr>
          <w:sz w:val="24"/>
        </w:rPr>
      </w:pPr>
      <w:r>
        <w:rPr>
          <w:sz w:val="24"/>
        </w:rPr>
        <w:t>Thực</w:t>
      </w:r>
      <w:r>
        <w:rPr>
          <w:spacing w:val="-3"/>
          <w:sz w:val="24"/>
        </w:rPr>
        <w:t> </w:t>
      </w:r>
      <w:r>
        <w:rPr>
          <w:sz w:val="24"/>
        </w:rPr>
        <w:t>thi:</w:t>
        <w:tab/>
        <w:t>(W) OR k</w:t>
      </w:r>
      <w:r>
        <w:rPr>
          <w:spacing w:val="3"/>
          <w:sz w:val="24"/>
        </w:rPr>
        <w:t> </w:t>
      </w:r>
      <w:r>
        <w:rPr>
          <w:rFonts w:ascii="Wingdings" w:hAnsi="Wingdings"/>
          <w:sz w:val="24"/>
        </w:rPr>
        <w:t></w:t>
      </w:r>
      <w:r>
        <w:rPr>
          <w:spacing w:val="2"/>
          <w:sz w:val="24"/>
        </w:rPr>
        <w:t> </w:t>
      </w:r>
      <w:r>
        <w:rPr>
          <w:spacing w:val="-3"/>
          <w:sz w:val="24"/>
        </w:rPr>
        <w:t>W.</w:t>
        <w:tab/>
      </w:r>
      <w:r>
        <w:rPr>
          <w:sz w:val="24"/>
        </w:rPr>
        <w:t>Cờ ảnh</w:t>
      </w:r>
      <w:r>
        <w:rPr>
          <w:spacing w:val="-3"/>
          <w:sz w:val="24"/>
        </w:rPr>
        <w:t> </w:t>
      </w:r>
      <w:r>
        <w:rPr>
          <w:sz w:val="24"/>
        </w:rPr>
        <w:t>hưởng:</w:t>
      </w:r>
      <w:r>
        <w:rPr>
          <w:spacing w:val="-1"/>
          <w:sz w:val="24"/>
        </w:rPr>
        <w:t> </w:t>
      </w:r>
      <w:r>
        <w:rPr>
          <w:sz w:val="24"/>
        </w:rPr>
        <w:t>Z.</w:t>
        <w:tab/>
      </w:r>
      <w:r>
        <w:rPr>
          <w:spacing w:val="-3"/>
          <w:sz w:val="24"/>
        </w:rPr>
        <w:t>Chu </w:t>
      </w:r>
      <w:r>
        <w:rPr>
          <w:sz w:val="24"/>
        </w:rPr>
        <w:t>kỳ thực hiện:</w:t>
      </w:r>
      <w:r>
        <w:rPr>
          <w:spacing w:val="-1"/>
          <w:sz w:val="24"/>
        </w:rPr>
        <w:t> </w:t>
      </w:r>
      <w:r>
        <w:rPr>
          <w:sz w:val="24"/>
        </w:rPr>
        <w:t>1.</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Chức năng: Or hằng số k 8 </w:t>
      </w:r>
      <w:r>
        <w:rPr>
          <w:spacing w:val="-5"/>
          <w:sz w:val="24"/>
        </w:rPr>
        <w:t>bit </w:t>
      </w:r>
      <w:r>
        <w:rPr>
          <w:sz w:val="24"/>
        </w:rPr>
        <w:t>với</w:t>
      </w:r>
      <w:r>
        <w:rPr>
          <w:spacing w:val="30"/>
          <w:sz w:val="24"/>
        </w:rPr>
        <w:t> </w:t>
      </w:r>
      <w:r>
        <w:rPr>
          <w:spacing w:val="-3"/>
          <w:sz w:val="24"/>
        </w:rPr>
        <w:t>W.</w:t>
      </w:r>
    </w:p>
    <w:p>
      <w:pPr>
        <w:pStyle w:val="BodyText"/>
        <w:spacing w:before="6"/>
        <w:rPr>
          <w:sz w:val="22"/>
        </w:rPr>
      </w:pPr>
      <w:r>
        <w:rPr/>
        <w:pict>
          <v:shape style="position:absolute;margin-left:87.384003pt;margin-top:14.163261pt;width:481.15pt;height:13.7pt;mso-position-horizontal-relative:page;mso-position-vertical-relative:paragraph;z-index:-15641600;mso-wrap-distance-left:0;mso-wrap-distance-right:0" type="#_x0000_t202" filled="true" fillcolor="#ccffff" stroked="false">
            <v:textbox inset="0,0,0,0">
              <w:txbxContent>
                <w:p>
                  <w:pPr>
                    <w:pStyle w:val="BodyText"/>
                    <w:tabs>
                      <w:tab w:pos="2333" w:val="left" w:leader="none"/>
                    </w:tabs>
                    <w:spacing w:line="268" w:lineRule="exact"/>
                    <w:ind w:left="28"/>
                  </w:pPr>
                  <w:r>
                    <w:rPr/>
                    <w:t>20.</w:t>
                  </w:r>
                  <w:r>
                    <w:rPr>
                      <w:spacing w:val="-2"/>
                    </w:rPr>
                    <w:t> </w:t>
                  </w:r>
                  <w:r>
                    <w:rPr/>
                    <w:t>Lệnh:</w:t>
                  </w:r>
                  <w:r>
                    <w:rPr>
                      <w:spacing w:val="1"/>
                    </w:rPr>
                    <w:t> </w:t>
                  </w:r>
                  <w:r>
                    <w:rPr>
                      <w:b/>
                    </w:rPr>
                    <w:t>IORWF</w:t>
                    <w:tab/>
                  </w:r>
                  <w:r>
                    <w:rPr/>
                    <w:t>lệnh OR W với</w:t>
                  </w:r>
                  <w:r>
                    <w:rPr>
                      <w:spacing w:val="-7"/>
                    </w:rPr>
                    <w:t> </w:t>
                  </w:r>
                  <w:r>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3" w:lineRule="exact" w:before="0" w:after="0"/>
        <w:ind w:left="2117" w:right="0" w:hanging="360"/>
        <w:jc w:val="left"/>
        <w:rPr>
          <w:sz w:val="24"/>
        </w:rPr>
      </w:pPr>
      <w:r>
        <w:rPr>
          <w:sz w:val="24"/>
        </w:rPr>
        <w:t>Cú</w:t>
      </w:r>
      <w:r>
        <w:rPr>
          <w:spacing w:val="-1"/>
          <w:sz w:val="24"/>
        </w:rPr>
        <w:t> </w:t>
      </w:r>
      <w:r>
        <w:rPr>
          <w:sz w:val="24"/>
        </w:rPr>
        <w:t>pháp:</w:t>
        <w:tab/>
        <w:t>IORWF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w:t>
      </w:r>
      <w:r>
        <w:rPr>
          <w:spacing w:val="-4"/>
          <w:sz w:val="24"/>
        </w:rPr>
        <w:t> </w:t>
      </w:r>
      <w:r>
        <w:rPr>
          <w:sz w:val="24"/>
        </w:rPr>
        <w:t>127</w:t>
      </w:r>
    </w:p>
    <w:p>
      <w:pPr>
        <w:pStyle w:val="ListParagraph"/>
        <w:numPr>
          <w:ilvl w:val="2"/>
          <w:numId w:val="19"/>
        </w:numPr>
        <w:tabs>
          <w:tab w:pos="2116" w:val="left" w:leader="none"/>
          <w:tab w:pos="2117" w:val="left" w:leader="none"/>
          <w:tab w:pos="3557" w:val="left" w:leader="none"/>
          <w:tab w:pos="5718" w:val="left" w:leader="none"/>
          <w:tab w:pos="7941" w:val="left" w:leader="none"/>
        </w:tabs>
        <w:spacing w:line="293" w:lineRule="exact" w:before="0" w:after="0"/>
        <w:ind w:left="2117" w:right="0" w:hanging="360"/>
        <w:jc w:val="left"/>
        <w:rPr>
          <w:sz w:val="24"/>
        </w:rPr>
      </w:pPr>
      <w:r>
        <w:rPr>
          <w:sz w:val="24"/>
        </w:rPr>
        <w:t>Thực</w:t>
      </w:r>
      <w:r>
        <w:rPr>
          <w:spacing w:val="-3"/>
          <w:sz w:val="24"/>
        </w:rPr>
        <w:t> </w:t>
      </w:r>
      <w:r>
        <w:rPr>
          <w:sz w:val="24"/>
        </w:rPr>
        <w:t>thi:</w:t>
        <w:tab/>
        <w:t>(W) OR f</w:t>
      </w:r>
      <w:r>
        <w:rPr>
          <w:spacing w:val="58"/>
          <w:sz w:val="24"/>
        </w:rPr>
        <w:t> </w:t>
      </w:r>
      <w:r>
        <w:rPr>
          <w:rFonts w:ascii="Wingdings" w:hAnsi="Wingdings"/>
          <w:sz w:val="24"/>
        </w:rPr>
        <w:t></w:t>
      </w:r>
      <w:r>
        <w:rPr>
          <w:spacing w:val="1"/>
          <w:sz w:val="24"/>
        </w:rPr>
        <w:t> </w:t>
      </w:r>
      <w:r>
        <w:rPr>
          <w:sz w:val="24"/>
        </w:rPr>
        <w:t>(dest).</w:t>
        <w:tab/>
        <w:t>Cờ ảnh</w:t>
      </w:r>
      <w:r>
        <w:rPr>
          <w:spacing w:val="-3"/>
          <w:sz w:val="24"/>
        </w:rPr>
        <w:t> </w:t>
      </w:r>
      <w:r>
        <w:rPr>
          <w:sz w:val="24"/>
        </w:rPr>
        <w:t>hưởng: Z.</w:t>
        <w:tab/>
      </w:r>
      <w:r>
        <w:rPr>
          <w:spacing w:val="-3"/>
          <w:sz w:val="24"/>
        </w:rPr>
        <w:t>Chu </w:t>
      </w:r>
      <w:r>
        <w:rPr>
          <w:sz w:val="24"/>
        </w:rPr>
        <w:t>kỳ thực hiện:</w:t>
      </w:r>
      <w:r>
        <w:rPr>
          <w:spacing w:val="-2"/>
          <w:sz w:val="24"/>
        </w:rPr>
        <w:t> </w:t>
      </w:r>
      <w:r>
        <w:rPr>
          <w:sz w:val="24"/>
        </w:rPr>
        <w:t>1.</w:t>
      </w:r>
    </w:p>
    <w:p>
      <w:pPr>
        <w:pStyle w:val="ListParagraph"/>
        <w:numPr>
          <w:ilvl w:val="2"/>
          <w:numId w:val="19"/>
        </w:numPr>
        <w:tabs>
          <w:tab w:pos="2116" w:val="left" w:leader="none"/>
          <w:tab w:pos="2117" w:val="left" w:leader="none"/>
        </w:tabs>
        <w:spacing w:line="240" w:lineRule="auto" w:before="0" w:after="0"/>
        <w:ind w:left="2117" w:right="573" w:hanging="360"/>
        <w:jc w:val="left"/>
        <w:rPr>
          <w:sz w:val="24"/>
        </w:rPr>
      </w:pPr>
      <w:r>
        <w:rPr>
          <w:sz w:val="24"/>
        </w:rPr>
        <w:t>Chức năng: Or nội dung thanh ghi W với thanh ghi </w:t>
      </w:r>
      <w:r>
        <w:rPr>
          <w:spacing w:val="-4"/>
          <w:sz w:val="24"/>
        </w:rPr>
        <w:t>f. </w:t>
      </w:r>
      <w:r>
        <w:rPr>
          <w:sz w:val="24"/>
        </w:rPr>
        <w:t>Nếu d= 0 thì kết quả </w:t>
      </w:r>
      <w:r>
        <w:rPr>
          <w:spacing w:val="-4"/>
          <w:sz w:val="24"/>
        </w:rPr>
        <w:t>lưu </w:t>
      </w:r>
      <w:r>
        <w:rPr>
          <w:sz w:val="24"/>
        </w:rPr>
        <w:t>vào thanh ghi </w:t>
      </w:r>
      <w:r>
        <w:rPr>
          <w:spacing w:val="-3"/>
          <w:sz w:val="24"/>
        </w:rPr>
        <w:t>W. </w:t>
      </w:r>
      <w:r>
        <w:rPr>
          <w:sz w:val="24"/>
        </w:rPr>
        <w:t>Nếu d= 1 thì kết quả </w:t>
      </w:r>
      <w:r>
        <w:rPr>
          <w:spacing w:val="-4"/>
          <w:sz w:val="24"/>
        </w:rPr>
        <w:t>lưu </w:t>
      </w:r>
      <w:r>
        <w:rPr>
          <w:sz w:val="24"/>
        </w:rPr>
        <w:t>vào thanh ghi</w:t>
      </w:r>
      <w:r>
        <w:rPr>
          <w:spacing w:val="6"/>
          <w:sz w:val="24"/>
        </w:rPr>
        <w:t> </w:t>
      </w:r>
      <w:r>
        <w:rPr>
          <w:sz w:val="24"/>
        </w:rPr>
        <w:t>f.</w:t>
      </w:r>
    </w:p>
    <w:p>
      <w:pPr>
        <w:pStyle w:val="BodyText"/>
        <w:spacing w:before="9"/>
      </w:pPr>
    </w:p>
    <w:tbl>
      <w:tblPr>
        <w:tblW w:w="0" w:type="auto"/>
        <w:jc w:val="left"/>
        <w:tblInd w:w="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6"/>
        <w:gridCol w:w="1688"/>
        <w:gridCol w:w="586"/>
        <w:gridCol w:w="2228"/>
        <w:gridCol w:w="2984"/>
      </w:tblGrid>
      <w:tr>
        <w:trPr>
          <w:trHeight w:val="273" w:hRule="atLeast"/>
        </w:trPr>
        <w:tc>
          <w:tcPr>
            <w:tcW w:w="2136" w:type="dxa"/>
            <w:shd w:val="clear" w:color="auto" w:fill="CCFFFF"/>
          </w:tcPr>
          <w:p>
            <w:pPr>
              <w:pStyle w:val="TableParagraph"/>
              <w:spacing w:line="254" w:lineRule="exact"/>
              <w:ind w:left="28"/>
              <w:rPr>
                <w:b/>
                <w:sz w:val="24"/>
              </w:rPr>
            </w:pPr>
            <w:r>
              <w:rPr>
                <w:sz w:val="24"/>
              </w:rPr>
              <w:t>21. Lệnh: </w:t>
            </w:r>
            <w:r>
              <w:rPr>
                <w:b/>
                <w:sz w:val="24"/>
              </w:rPr>
              <w:t>MOVLW</w:t>
            </w:r>
          </w:p>
        </w:tc>
        <w:tc>
          <w:tcPr>
            <w:tcW w:w="7486" w:type="dxa"/>
            <w:gridSpan w:val="4"/>
            <w:shd w:val="clear" w:color="auto" w:fill="CCFFFF"/>
          </w:tcPr>
          <w:p>
            <w:pPr>
              <w:pStyle w:val="TableParagraph"/>
              <w:spacing w:line="254" w:lineRule="exact"/>
              <w:ind w:left="404"/>
              <w:rPr>
                <w:sz w:val="24"/>
              </w:rPr>
            </w:pPr>
            <w:r>
              <w:rPr>
                <w:sz w:val="24"/>
              </w:rPr>
              <w:t>lệnh nạp dữ liệu vào thanh ghi W</w:t>
            </w:r>
          </w:p>
        </w:tc>
      </w:tr>
      <w:tr>
        <w:trPr>
          <w:trHeight w:val="873" w:hRule="atLeast"/>
        </w:trPr>
        <w:tc>
          <w:tcPr>
            <w:tcW w:w="2136" w:type="dxa"/>
          </w:tcPr>
          <w:p>
            <w:pPr>
              <w:pStyle w:val="TableParagraph"/>
              <w:numPr>
                <w:ilvl w:val="0"/>
                <w:numId w:val="25"/>
              </w:numPr>
              <w:tabs>
                <w:tab w:pos="1109" w:val="left" w:leader="none"/>
                <w:tab w:pos="1110" w:val="left" w:leader="none"/>
              </w:tabs>
              <w:spacing w:line="288" w:lineRule="exact" w:before="0" w:after="0"/>
              <w:ind w:left="1109" w:right="0" w:hanging="361"/>
              <w:jc w:val="left"/>
              <w:rPr>
                <w:sz w:val="24"/>
              </w:rPr>
            </w:pPr>
            <w:r>
              <w:rPr>
                <w:sz w:val="24"/>
              </w:rPr>
              <w:t>Cú</w:t>
            </w:r>
            <w:r>
              <w:rPr>
                <w:spacing w:val="-1"/>
                <w:sz w:val="24"/>
              </w:rPr>
              <w:t> </w:t>
            </w:r>
            <w:r>
              <w:rPr>
                <w:sz w:val="24"/>
              </w:rPr>
              <w:t>pháp:</w:t>
            </w:r>
          </w:p>
          <w:p>
            <w:pPr>
              <w:pStyle w:val="TableParagraph"/>
              <w:numPr>
                <w:ilvl w:val="0"/>
                <w:numId w:val="25"/>
              </w:numPr>
              <w:tabs>
                <w:tab w:pos="1109" w:val="left" w:leader="none"/>
                <w:tab w:pos="1110" w:val="left" w:leader="none"/>
              </w:tabs>
              <w:spacing w:line="293" w:lineRule="exact" w:before="0" w:after="0"/>
              <w:ind w:left="1109" w:right="0" w:hanging="361"/>
              <w:jc w:val="left"/>
              <w:rPr>
                <w:sz w:val="24"/>
              </w:rPr>
            </w:pPr>
            <w:r>
              <w:rPr>
                <w:sz w:val="24"/>
              </w:rPr>
              <w:t>Tác</w:t>
            </w:r>
            <w:r>
              <w:rPr>
                <w:spacing w:val="-4"/>
                <w:sz w:val="24"/>
              </w:rPr>
              <w:t> </w:t>
            </w:r>
            <w:r>
              <w:rPr>
                <w:sz w:val="24"/>
              </w:rPr>
              <w:t>tố:</w:t>
            </w:r>
          </w:p>
          <w:p>
            <w:pPr>
              <w:pStyle w:val="TableParagraph"/>
              <w:numPr>
                <w:ilvl w:val="0"/>
                <w:numId w:val="25"/>
              </w:numPr>
              <w:tabs>
                <w:tab w:pos="1109" w:val="left" w:leader="none"/>
                <w:tab w:pos="1110" w:val="left" w:leader="none"/>
              </w:tabs>
              <w:spacing w:line="273" w:lineRule="exact" w:before="0" w:after="0"/>
              <w:ind w:left="1109" w:right="0" w:hanging="361"/>
              <w:jc w:val="left"/>
              <w:rPr>
                <w:sz w:val="24"/>
              </w:rPr>
            </w:pPr>
            <w:r>
              <w:rPr>
                <w:sz w:val="24"/>
              </w:rPr>
              <w:t>Thực</w:t>
            </w:r>
            <w:r>
              <w:rPr>
                <w:spacing w:val="-3"/>
                <w:sz w:val="24"/>
              </w:rPr>
              <w:t> </w:t>
            </w:r>
            <w:r>
              <w:rPr>
                <w:sz w:val="24"/>
              </w:rPr>
              <w:t>thi:</w:t>
            </w:r>
          </w:p>
        </w:tc>
        <w:tc>
          <w:tcPr>
            <w:tcW w:w="1688" w:type="dxa"/>
          </w:tcPr>
          <w:p>
            <w:pPr>
              <w:pStyle w:val="TableParagraph"/>
              <w:spacing w:before="11"/>
              <w:ind w:left="414"/>
              <w:rPr>
                <w:sz w:val="24"/>
              </w:rPr>
            </w:pPr>
            <w:r>
              <w:rPr>
                <w:sz w:val="24"/>
              </w:rPr>
              <w:t>MOVLW</w:t>
            </w:r>
          </w:p>
          <w:p>
            <w:pPr>
              <w:pStyle w:val="TableParagraph"/>
              <w:spacing w:line="290" w:lineRule="atLeast" w:before="3"/>
              <w:ind w:left="414" w:right="150"/>
              <w:rPr>
                <w:sz w:val="24"/>
              </w:rPr>
            </w:pPr>
            <w:r>
              <w:rPr>
                <w:sz w:val="24"/>
              </w:rPr>
              <w:t>0 ≤ k ≤ 255 k </w:t>
            </w:r>
            <w:r>
              <w:rPr>
                <w:rFonts w:ascii="Wingdings" w:hAnsi="Wingdings"/>
                <w:sz w:val="24"/>
              </w:rPr>
              <w:t></w:t>
            </w:r>
            <w:r>
              <w:rPr>
                <w:sz w:val="24"/>
              </w:rPr>
              <w:t> W.</w:t>
            </w:r>
          </w:p>
        </w:tc>
        <w:tc>
          <w:tcPr>
            <w:tcW w:w="586" w:type="dxa"/>
          </w:tcPr>
          <w:p>
            <w:pPr>
              <w:pStyle w:val="TableParagraph"/>
              <w:spacing w:before="11"/>
              <w:ind w:left="166"/>
              <w:rPr>
                <w:sz w:val="24"/>
              </w:rPr>
            </w:pPr>
            <w:r>
              <w:rPr>
                <w:sz w:val="24"/>
              </w:rPr>
              <w:t>k</w:t>
            </w:r>
          </w:p>
        </w:tc>
        <w:tc>
          <w:tcPr>
            <w:tcW w:w="5212" w:type="dxa"/>
            <w:gridSpan w:val="2"/>
          </w:tcPr>
          <w:p>
            <w:pPr>
              <w:pStyle w:val="TableParagraph"/>
              <w:rPr>
                <w:sz w:val="26"/>
              </w:rPr>
            </w:pPr>
          </w:p>
          <w:p>
            <w:pPr>
              <w:pStyle w:val="TableParagraph"/>
              <w:spacing w:before="10"/>
              <w:rPr>
                <w:sz w:val="25"/>
              </w:rPr>
            </w:pPr>
          </w:p>
          <w:p>
            <w:pPr>
              <w:pStyle w:val="TableParagraph"/>
              <w:spacing w:line="257" w:lineRule="exact"/>
              <w:ind w:left="300"/>
              <w:rPr>
                <w:sz w:val="24"/>
              </w:rPr>
            </w:pPr>
            <w:r>
              <w:rPr>
                <w:sz w:val="24"/>
              </w:rPr>
              <w:t>Cờ ảnh hưởng: không. Chu kỳ thực hiện: 1.</w:t>
            </w:r>
          </w:p>
        </w:tc>
      </w:tr>
      <w:tr>
        <w:trPr>
          <w:trHeight w:val="576" w:hRule="atLeast"/>
        </w:trPr>
        <w:tc>
          <w:tcPr>
            <w:tcW w:w="9622" w:type="dxa"/>
            <w:gridSpan w:val="5"/>
          </w:tcPr>
          <w:p>
            <w:pPr>
              <w:pStyle w:val="TableParagraph"/>
              <w:numPr>
                <w:ilvl w:val="0"/>
                <w:numId w:val="26"/>
              </w:numPr>
              <w:tabs>
                <w:tab w:pos="1109" w:val="left" w:leader="none"/>
                <w:tab w:pos="1110" w:val="left" w:leader="none"/>
              </w:tabs>
              <w:spacing w:line="293" w:lineRule="exact" w:before="0" w:after="0"/>
              <w:ind w:left="1109" w:right="0" w:hanging="361"/>
              <w:jc w:val="left"/>
              <w:rPr>
                <w:sz w:val="24"/>
              </w:rPr>
            </w:pPr>
            <w:r>
              <w:rPr>
                <w:sz w:val="24"/>
              </w:rPr>
              <w:t>Chức năng: nạp dữ </w:t>
            </w:r>
            <w:r>
              <w:rPr>
                <w:spacing w:val="-3"/>
                <w:sz w:val="24"/>
              </w:rPr>
              <w:t>liệu </w:t>
            </w:r>
            <w:r>
              <w:rPr>
                <w:sz w:val="24"/>
              </w:rPr>
              <w:t>8 </w:t>
            </w:r>
            <w:r>
              <w:rPr>
                <w:spacing w:val="-4"/>
                <w:sz w:val="24"/>
              </w:rPr>
              <w:t>bit </w:t>
            </w:r>
            <w:r>
              <w:rPr>
                <w:sz w:val="24"/>
              </w:rPr>
              <w:t>k vào thanh ghi</w:t>
            </w:r>
            <w:r>
              <w:rPr>
                <w:spacing w:val="31"/>
                <w:sz w:val="24"/>
              </w:rPr>
              <w:t> </w:t>
            </w:r>
            <w:r>
              <w:rPr>
                <w:spacing w:val="-3"/>
                <w:sz w:val="24"/>
              </w:rPr>
              <w:t>W.</w:t>
            </w:r>
          </w:p>
        </w:tc>
      </w:tr>
      <w:tr>
        <w:trPr>
          <w:trHeight w:val="268" w:hRule="atLeast"/>
        </w:trPr>
        <w:tc>
          <w:tcPr>
            <w:tcW w:w="2136" w:type="dxa"/>
            <w:shd w:val="clear" w:color="auto" w:fill="CCFFFF"/>
          </w:tcPr>
          <w:p>
            <w:pPr>
              <w:pStyle w:val="TableParagraph"/>
              <w:spacing w:line="254" w:lineRule="exact"/>
              <w:ind w:left="28"/>
              <w:rPr>
                <w:b/>
                <w:sz w:val="24"/>
              </w:rPr>
            </w:pPr>
            <w:r>
              <w:rPr>
                <w:sz w:val="24"/>
              </w:rPr>
              <w:t>22. Lệnh: </w:t>
            </w:r>
            <w:r>
              <w:rPr>
                <w:b/>
                <w:sz w:val="24"/>
              </w:rPr>
              <w:t>MOVF</w:t>
            </w:r>
          </w:p>
        </w:tc>
        <w:tc>
          <w:tcPr>
            <w:tcW w:w="4502" w:type="dxa"/>
            <w:gridSpan w:val="3"/>
            <w:shd w:val="clear" w:color="auto" w:fill="CCFFFF"/>
          </w:tcPr>
          <w:p>
            <w:pPr>
              <w:pStyle w:val="TableParagraph"/>
              <w:spacing w:line="254" w:lineRule="exact"/>
              <w:ind w:left="149"/>
              <w:rPr>
                <w:sz w:val="24"/>
              </w:rPr>
            </w:pPr>
            <w:r>
              <w:rPr>
                <w:sz w:val="24"/>
              </w:rPr>
              <w:t>lệnh copy dữ liệu từ thanh ghi W sang f</w:t>
            </w:r>
          </w:p>
        </w:tc>
        <w:tc>
          <w:tcPr>
            <w:tcW w:w="2984" w:type="dxa"/>
            <w:shd w:val="clear" w:color="auto" w:fill="CCFFFF"/>
          </w:tcPr>
          <w:p>
            <w:pPr>
              <w:pStyle w:val="TableParagraph"/>
              <w:rPr>
                <w:sz w:val="20"/>
              </w:rPr>
            </w:pPr>
          </w:p>
        </w:tc>
      </w:tr>
      <w:tr>
        <w:trPr>
          <w:trHeight w:val="884" w:hRule="atLeast"/>
        </w:trPr>
        <w:tc>
          <w:tcPr>
            <w:tcW w:w="2136" w:type="dxa"/>
          </w:tcPr>
          <w:p>
            <w:pPr>
              <w:pStyle w:val="TableParagraph"/>
              <w:numPr>
                <w:ilvl w:val="0"/>
                <w:numId w:val="27"/>
              </w:numPr>
              <w:tabs>
                <w:tab w:pos="1109" w:val="left" w:leader="none"/>
                <w:tab w:pos="1110" w:val="left" w:leader="none"/>
              </w:tabs>
              <w:spacing w:line="288" w:lineRule="exact" w:before="0" w:after="0"/>
              <w:ind w:left="1109" w:right="0" w:hanging="361"/>
              <w:jc w:val="left"/>
              <w:rPr>
                <w:sz w:val="24"/>
              </w:rPr>
            </w:pPr>
            <w:r>
              <w:rPr>
                <w:sz w:val="24"/>
              </w:rPr>
              <w:t>Cú</w:t>
            </w:r>
            <w:r>
              <w:rPr>
                <w:spacing w:val="-1"/>
                <w:sz w:val="24"/>
              </w:rPr>
              <w:t> </w:t>
            </w:r>
            <w:r>
              <w:rPr>
                <w:sz w:val="24"/>
              </w:rPr>
              <w:t>pháp:</w:t>
            </w:r>
          </w:p>
          <w:p>
            <w:pPr>
              <w:pStyle w:val="TableParagraph"/>
              <w:numPr>
                <w:ilvl w:val="0"/>
                <w:numId w:val="27"/>
              </w:numPr>
              <w:tabs>
                <w:tab w:pos="1109" w:val="left" w:leader="none"/>
                <w:tab w:pos="1110" w:val="left" w:leader="none"/>
              </w:tabs>
              <w:spacing w:line="293" w:lineRule="exact" w:before="0" w:after="0"/>
              <w:ind w:left="1109" w:right="0" w:hanging="361"/>
              <w:jc w:val="left"/>
              <w:rPr>
                <w:sz w:val="24"/>
              </w:rPr>
            </w:pPr>
            <w:r>
              <w:rPr>
                <w:sz w:val="24"/>
              </w:rPr>
              <w:t>Tác</w:t>
            </w:r>
            <w:r>
              <w:rPr>
                <w:spacing w:val="-4"/>
                <w:sz w:val="24"/>
              </w:rPr>
              <w:t> </w:t>
            </w:r>
            <w:r>
              <w:rPr>
                <w:sz w:val="24"/>
              </w:rPr>
              <w:t>tố:</w:t>
            </w:r>
          </w:p>
          <w:p>
            <w:pPr>
              <w:pStyle w:val="TableParagraph"/>
              <w:numPr>
                <w:ilvl w:val="0"/>
                <w:numId w:val="27"/>
              </w:numPr>
              <w:tabs>
                <w:tab w:pos="1109" w:val="left" w:leader="none"/>
                <w:tab w:pos="1110" w:val="left" w:leader="none"/>
              </w:tabs>
              <w:spacing w:line="274" w:lineRule="exact" w:before="3" w:after="0"/>
              <w:ind w:left="1109" w:right="0" w:hanging="361"/>
              <w:jc w:val="left"/>
              <w:rPr>
                <w:sz w:val="24"/>
              </w:rPr>
            </w:pPr>
            <w:r>
              <w:rPr>
                <w:sz w:val="24"/>
              </w:rPr>
              <w:t>Thực</w:t>
            </w:r>
            <w:r>
              <w:rPr>
                <w:spacing w:val="-3"/>
                <w:sz w:val="24"/>
              </w:rPr>
              <w:t> </w:t>
            </w:r>
            <w:r>
              <w:rPr>
                <w:sz w:val="24"/>
              </w:rPr>
              <w:t>thi:</w:t>
            </w:r>
          </w:p>
        </w:tc>
        <w:tc>
          <w:tcPr>
            <w:tcW w:w="4502" w:type="dxa"/>
            <w:gridSpan w:val="3"/>
          </w:tcPr>
          <w:p>
            <w:pPr>
              <w:pStyle w:val="TableParagraph"/>
              <w:tabs>
                <w:tab w:pos="1854" w:val="left" w:leader="none"/>
              </w:tabs>
              <w:spacing w:line="276" w:lineRule="exact" w:before="11"/>
              <w:ind w:left="414"/>
              <w:rPr>
                <w:sz w:val="24"/>
              </w:rPr>
            </w:pPr>
            <w:r>
              <w:rPr>
                <w:sz w:val="24"/>
              </w:rPr>
              <w:t>MOVF</w:t>
              <w:tab/>
            </w:r>
            <w:r>
              <w:rPr>
                <w:spacing w:val="-2"/>
                <w:sz w:val="24"/>
              </w:rPr>
              <w:t>f,d</w:t>
            </w:r>
          </w:p>
          <w:p>
            <w:pPr>
              <w:pStyle w:val="TableParagraph"/>
              <w:spacing w:line="294" w:lineRule="exact"/>
              <w:ind w:left="414"/>
              <w:rPr>
                <w:sz w:val="24"/>
              </w:rPr>
            </w:pPr>
            <w:r>
              <w:rPr>
                <w:sz w:val="24"/>
              </w:rPr>
              <w:t>0 ≤ f ≤ 127, d </w:t>
            </w:r>
            <w:r>
              <w:rPr>
                <w:rFonts w:ascii="Symbol" w:hAnsi="Symbol"/>
                <w:sz w:val="24"/>
              </w:rPr>
              <w:t></w:t>
            </w:r>
            <w:r>
              <w:rPr>
                <w:sz w:val="24"/>
              </w:rPr>
              <w:t>[0,1]</w:t>
            </w:r>
          </w:p>
          <w:p>
            <w:pPr>
              <w:pStyle w:val="TableParagraph"/>
              <w:tabs>
                <w:tab w:pos="2574" w:val="left" w:leader="none"/>
              </w:tabs>
              <w:spacing w:line="257" w:lineRule="exact" w:before="21"/>
              <w:ind w:left="414"/>
              <w:rPr>
                <w:sz w:val="24"/>
              </w:rPr>
            </w:pPr>
            <w:r>
              <w:rPr>
                <w:spacing w:val="-3"/>
                <w:sz w:val="24"/>
              </w:rPr>
              <w:t>(f) </w:t>
            </w:r>
            <w:r>
              <w:rPr>
                <w:rFonts w:ascii="Wingdings" w:hAnsi="Wingdings"/>
                <w:sz w:val="24"/>
              </w:rPr>
              <w:t></w:t>
            </w:r>
            <w:r>
              <w:rPr>
                <w:spacing w:val="10"/>
                <w:sz w:val="24"/>
              </w:rPr>
              <w:t> </w:t>
            </w:r>
            <w:r>
              <w:rPr>
                <w:sz w:val="24"/>
              </w:rPr>
              <w:t>(nơi</w:t>
            </w:r>
            <w:r>
              <w:rPr>
                <w:spacing w:val="-7"/>
                <w:sz w:val="24"/>
              </w:rPr>
              <w:t> </w:t>
            </w:r>
            <w:r>
              <w:rPr>
                <w:sz w:val="24"/>
              </w:rPr>
              <w:t>đến).</w:t>
              <w:tab/>
              <w:t>Cờ ảnh hưởng:</w:t>
            </w:r>
            <w:r>
              <w:rPr>
                <w:spacing w:val="-2"/>
                <w:sz w:val="24"/>
              </w:rPr>
              <w:t> </w:t>
            </w:r>
            <w:r>
              <w:rPr>
                <w:sz w:val="24"/>
              </w:rPr>
              <w:t>Z.</w:t>
            </w:r>
          </w:p>
        </w:tc>
        <w:tc>
          <w:tcPr>
            <w:tcW w:w="2984" w:type="dxa"/>
          </w:tcPr>
          <w:p>
            <w:pPr>
              <w:pStyle w:val="TableParagraph"/>
              <w:rPr>
                <w:sz w:val="26"/>
              </w:rPr>
            </w:pPr>
          </w:p>
          <w:p>
            <w:pPr>
              <w:pStyle w:val="TableParagraph"/>
              <w:spacing w:before="4"/>
              <w:rPr>
                <w:sz w:val="26"/>
              </w:rPr>
            </w:pPr>
          </w:p>
          <w:p>
            <w:pPr>
              <w:pStyle w:val="TableParagraph"/>
              <w:spacing w:line="257" w:lineRule="exact"/>
              <w:ind w:left="233"/>
              <w:rPr>
                <w:sz w:val="24"/>
              </w:rPr>
            </w:pPr>
            <w:r>
              <w:rPr>
                <w:sz w:val="24"/>
              </w:rPr>
              <w:t>Chu kỳ thực hiện: 1.</w:t>
            </w:r>
          </w:p>
        </w:tc>
      </w:tr>
    </w:tbl>
    <w:p>
      <w:pPr>
        <w:pStyle w:val="ListParagraph"/>
        <w:numPr>
          <w:ilvl w:val="2"/>
          <w:numId w:val="19"/>
        </w:numPr>
        <w:tabs>
          <w:tab w:pos="2117" w:val="left" w:leader="none"/>
        </w:tabs>
        <w:spacing w:line="290" w:lineRule="exact" w:before="0" w:after="0"/>
        <w:ind w:left="2117" w:right="0" w:hanging="360"/>
        <w:jc w:val="both"/>
        <w:rPr>
          <w:sz w:val="24"/>
        </w:rPr>
      </w:pPr>
      <w:r>
        <w:rPr>
          <w:spacing w:val="-2"/>
          <w:sz w:val="24"/>
        </w:rPr>
        <w:t>C</w:t>
      </w:r>
      <w:r>
        <w:rPr>
          <w:spacing w:val="-5"/>
          <w:sz w:val="24"/>
        </w:rPr>
        <w:t>h</w:t>
      </w:r>
      <w:r>
        <w:rPr>
          <w:spacing w:val="4"/>
          <w:sz w:val="24"/>
        </w:rPr>
        <w:t>ứ</w:t>
      </w:r>
      <w:r>
        <w:rPr>
          <w:sz w:val="24"/>
        </w:rPr>
        <w:t>c</w:t>
      </w:r>
      <w:r>
        <w:rPr>
          <w:spacing w:val="10"/>
          <w:sz w:val="24"/>
        </w:rPr>
        <w:t> </w:t>
      </w:r>
      <w:r>
        <w:rPr>
          <w:spacing w:val="-5"/>
          <w:sz w:val="24"/>
        </w:rPr>
        <w:t>n</w:t>
      </w:r>
      <w:r>
        <w:rPr>
          <w:spacing w:val="3"/>
          <w:sz w:val="24"/>
        </w:rPr>
        <w:t>ă</w:t>
      </w:r>
      <w:r>
        <w:rPr>
          <w:spacing w:val="-5"/>
          <w:sz w:val="24"/>
        </w:rPr>
        <w:t>n</w:t>
      </w:r>
      <w:r>
        <w:rPr>
          <w:sz w:val="24"/>
        </w:rPr>
        <w:t>g:</w:t>
      </w:r>
      <w:r>
        <w:rPr>
          <w:spacing w:val="8"/>
          <w:sz w:val="24"/>
        </w:rPr>
        <w:t> </w:t>
      </w:r>
      <w:r>
        <w:rPr>
          <w:spacing w:val="-1"/>
          <w:sz w:val="24"/>
        </w:rPr>
        <w:t>c</w:t>
      </w:r>
      <w:r>
        <w:rPr>
          <w:spacing w:val="4"/>
          <w:sz w:val="24"/>
        </w:rPr>
        <w:t>op</w:t>
      </w:r>
      <w:r>
        <w:rPr>
          <w:sz w:val="24"/>
        </w:rPr>
        <w:t>y</w:t>
      </w:r>
      <w:r>
        <w:rPr>
          <w:spacing w:val="8"/>
          <w:sz w:val="24"/>
        </w:rPr>
        <w:t> </w:t>
      </w:r>
      <w:r>
        <w:rPr>
          <w:spacing w:val="-5"/>
          <w:sz w:val="24"/>
        </w:rPr>
        <w:t>n</w:t>
      </w:r>
      <w:r>
        <w:rPr>
          <w:spacing w:val="9"/>
          <w:sz w:val="24"/>
        </w:rPr>
        <w:t>ộ</w:t>
      </w:r>
      <w:r>
        <w:rPr>
          <w:sz w:val="24"/>
        </w:rPr>
        <w:t>i</w:t>
      </w:r>
      <w:r>
        <w:rPr>
          <w:spacing w:val="-3"/>
          <w:sz w:val="24"/>
        </w:rPr>
        <w:t> </w:t>
      </w:r>
      <w:r>
        <w:rPr>
          <w:sz w:val="24"/>
        </w:rPr>
        <w:t>d</w:t>
      </w:r>
      <w:r>
        <w:rPr>
          <w:spacing w:val="4"/>
          <w:sz w:val="24"/>
        </w:rPr>
        <w:t>u</w:t>
      </w:r>
      <w:r>
        <w:rPr>
          <w:spacing w:val="-5"/>
          <w:sz w:val="24"/>
        </w:rPr>
        <w:t>n</w:t>
      </w:r>
      <w:r>
        <w:rPr>
          <w:sz w:val="24"/>
        </w:rPr>
        <w:t>g</w:t>
      </w:r>
      <w:r>
        <w:rPr>
          <w:spacing w:val="6"/>
          <w:sz w:val="24"/>
        </w:rPr>
        <w:t> </w:t>
      </w:r>
      <w:r>
        <w:rPr>
          <w:spacing w:val="5"/>
          <w:sz w:val="24"/>
        </w:rPr>
        <w:t>t</w:t>
      </w:r>
      <w:r>
        <w:rPr>
          <w:spacing w:val="-5"/>
          <w:sz w:val="24"/>
        </w:rPr>
        <w:t>h</w:t>
      </w:r>
      <w:r>
        <w:rPr>
          <w:spacing w:val="3"/>
          <w:sz w:val="24"/>
        </w:rPr>
        <w:t>a</w:t>
      </w:r>
      <w:r>
        <w:rPr>
          <w:sz w:val="24"/>
        </w:rPr>
        <w:t>nh</w:t>
      </w:r>
      <w:r>
        <w:rPr>
          <w:spacing w:val="2"/>
          <w:sz w:val="24"/>
        </w:rPr>
        <w:t> </w:t>
      </w:r>
      <w:r>
        <w:rPr>
          <w:spacing w:val="4"/>
          <w:sz w:val="24"/>
        </w:rPr>
        <w:t>g</w:t>
      </w:r>
      <w:r>
        <w:rPr>
          <w:sz w:val="24"/>
        </w:rPr>
        <w:t>hi</w:t>
      </w:r>
      <w:r>
        <w:rPr>
          <w:spacing w:val="7"/>
          <w:sz w:val="24"/>
        </w:rPr>
        <w:t> </w:t>
      </w:r>
      <w:r>
        <w:rPr>
          <w:spacing w:val="1"/>
          <w:w w:val="75"/>
          <w:sz w:val="24"/>
        </w:rPr>
        <w:t>„</w:t>
      </w:r>
      <w:r>
        <w:rPr>
          <w:spacing w:val="-4"/>
          <w:sz w:val="24"/>
        </w:rPr>
        <w:t>f</w:t>
      </w:r>
      <w:r>
        <w:rPr>
          <w:w w:val="42"/>
          <w:sz w:val="24"/>
        </w:rPr>
        <w:t>‟</w:t>
      </w:r>
      <w:r>
        <w:rPr>
          <w:spacing w:val="8"/>
          <w:sz w:val="24"/>
        </w:rPr>
        <w:t> </w:t>
      </w:r>
      <w:r>
        <w:rPr>
          <w:spacing w:val="-3"/>
          <w:sz w:val="24"/>
        </w:rPr>
        <w:t>s</w:t>
      </w:r>
      <w:r>
        <w:rPr>
          <w:spacing w:val="3"/>
          <w:sz w:val="24"/>
        </w:rPr>
        <w:t>a</w:t>
      </w:r>
      <w:r>
        <w:rPr>
          <w:spacing w:val="-5"/>
          <w:sz w:val="24"/>
        </w:rPr>
        <w:t>n</w:t>
      </w:r>
      <w:r>
        <w:rPr>
          <w:sz w:val="24"/>
        </w:rPr>
        <w:t>g</w:t>
      </w:r>
      <w:r>
        <w:rPr>
          <w:spacing w:val="16"/>
          <w:sz w:val="24"/>
        </w:rPr>
        <w:t> </w:t>
      </w:r>
      <w:r>
        <w:rPr>
          <w:spacing w:val="-5"/>
          <w:sz w:val="24"/>
        </w:rPr>
        <w:t>n</w:t>
      </w:r>
      <w:r>
        <w:rPr>
          <w:spacing w:val="2"/>
          <w:sz w:val="24"/>
        </w:rPr>
        <w:t>ơ</w:t>
      </w:r>
      <w:r>
        <w:rPr>
          <w:sz w:val="24"/>
        </w:rPr>
        <w:t>i</w:t>
      </w:r>
      <w:r>
        <w:rPr>
          <w:spacing w:val="7"/>
          <w:sz w:val="24"/>
        </w:rPr>
        <w:t> </w:t>
      </w:r>
      <w:r>
        <w:rPr>
          <w:sz w:val="24"/>
        </w:rPr>
        <w:t>đ</w:t>
      </w:r>
      <w:r>
        <w:rPr>
          <w:spacing w:val="-1"/>
          <w:sz w:val="24"/>
        </w:rPr>
        <w:t>ế</w:t>
      </w:r>
      <w:r>
        <w:rPr>
          <w:sz w:val="24"/>
        </w:rPr>
        <w:t>n</w:t>
      </w:r>
      <w:r>
        <w:rPr>
          <w:spacing w:val="7"/>
          <w:sz w:val="24"/>
        </w:rPr>
        <w:t> </w:t>
      </w:r>
      <w:r>
        <w:rPr>
          <w:spacing w:val="5"/>
          <w:sz w:val="24"/>
        </w:rPr>
        <w:t>t</w:t>
      </w:r>
      <w:r>
        <w:rPr>
          <w:spacing w:val="4"/>
          <w:sz w:val="24"/>
        </w:rPr>
        <w:t>ù</w:t>
      </w:r>
      <w:r>
        <w:rPr>
          <w:sz w:val="24"/>
        </w:rPr>
        <w:t>y</w:t>
      </w:r>
      <w:r>
        <w:rPr>
          <w:spacing w:val="2"/>
          <w:sz w:val="24"/>
        </w:rPr>
        <w:t> </w:t>
      </w:r>
      <w:r>
        <w:rPr>
          <w:spacing w:val="5"/>
          <w:sz w:val="24"/>
        </w:rPr>
        <w:t>t</w:t>
      </w:r>
      <w:r>
        <w:rPr>
          <w:spacing w:val="-5"/>
          <w:sz w:val="24"/>
        </w:rPr>
        <w:t>h</w:t>
      </w:r>
      <w:r>
        <w:rPr>
          <w:sz w:val="24"/>
        </w:rPr>
        <w:t>u</w:t>
      </w:r>
      <w:r>
        <w:rPr>
          <w:spacing w:val="4"/>
          <w:sz w:val="24"/>
        </w:rPr>
        <w:t>ộ</w:t>
      </w:r>
      <w:r>
        <w:rPr>
          <w:sz w:val="24"/>
        </w:rPr>
        <w:t>c</w:t>
      </w:r>
      <w:r>
        <w:rPr>
          <w:spacing w:val="6"/>
          <w:sz w:val="24"/>
        </w:rPr>
        <w:t> </w:t>
      </w:r>
      <w:r>
        <w:rPr>
          <w:spacing w:val="-5"/>
          <w:sz w:val="24"/>
        </w:rPr>
        <w:t>v</w:t>
      </w:r>
      <w:r>
        <w:rPr>
          <w:spacing w:val="-1"/>
          <w:sz w:val="24"/>
        </w:rPr>
        <w:t>à</w:t>
      </w:r>
      <w:r>
        <w:rPr>
          <w:sz w:val="24"/>
        </w:rPr>
        <w:t>o</w:t>
      </w:r>
      <w:r>
        <w:rPr>
          <w:spacing w:val="11"/>
          <w:sz w:val="24"/>
        </w:rPr>
        <w:t> </w:t>
      </w:r>
      <w:r>
        <w:rPr>
          <w:spacing w:val="4"/>
          <w:sz w:val="24"/>
        </w:rPr>
        <w:t>g</w:t>
      </w:r>
      <w:r>
        <w:rPr>
          <w:spacing w:val="-10"/>
          <w:sz w:val="24"/>
        </w:rPr>
        <w:t>i</w:t>
      </w:r>
      <w:r>
        <w:rPr>
          <w:sz w:val="24"/>
        </w:rPr>
        <w:t>á</w:t>
      </w:r>
      <w:r>
        <w:rPr>
          <w:spacing w:val="10"/>
          <w:sz w:val="24"/>
        </w:rPr>
        <w:t> </w:t>
      </w:r>
      <w:r>
        <w:rPr>
          <w:spacing w:val="5"/>
          <w:sz w:val="24"/>
        </w:rPr>
        <w:t>t</w:t>
      </w:r>
      <w:r>
        <w:rPr>
          <w:spacing w:val="1"/>
          <w:sz w:val="24"/>
        </w:rPr>
        <w:t>r</w:t>
      </w:r>
      <w:r>
        <w:rPr>
          <w:sz w:val="24"/>
        </w:rPr>
        <w:t>ị</w:t>
      </w:r>
      <w:r>
        <w:rPr>
          <w:spacing w:val="2"/>
          <w:sz w:val="24"/>
        </w:rPr>
        <w:t> </w:t>
      </w:r>
      <w:r>
        <w:rPr>
          <w:spacing w:val="-1"/>
          <w:sz w:val="24"/>
        </w:rPr>
        <w:t>c</w:t>
      </w:r>
      <w:r>
        <w:rPr>
          <w:sz w:val="24"/>
        </w:rPr>
        <w:t>ủa</w:t>
      </w:r>
      <w:r>
        <w:rPr>
          <w:spacing w:val="10"/>
          <w:sz w:val="24"/>
        </w:rPr>
        <w:t> </w:t>
      </w:r>
      <w:r>
        <w:rPr>
          <w:spacing w:val="-4"/>
          <w:w w:val="75"/>
          <w:sz w:val="24"/>
        </w:rPr>
        <w:t>„</w:t>
      </w:r>
      <w:r>
        <w:rPr>
          <w:w w:val="65"/>
          <w:sz w:val="24"/>
        </w:rPr>
        <w:t>d</w:t>
      </w:r>
      <w:r>
        <w:rPr>
          <w:spacing w:val="-4"/>
          <w:w w:val="65"/>
          <w:sz w:val="24"/>
        </w:rPr>
        <w:t>‟</w:t>
      </w:r>
      <w:r>
        <w:rPr>
          <w:sz w:val="24"/>
        </w:rPr>
        <w:t>.</w:t>
      </w:r>
      <w:r>
        <w:rPr>
          <w:spacing w:val="9"/>
          <w:sz w:val="24"/>
        </w:rPr>
        <w:t> </w:t>
      </w:r>
      <w:r>
        <w:rPr>
          <w:spacing w:val="-1"/>
          <w:sz w:val="24"/>
        </w:rPr>
        <w:t>N</w:t>
      </w:r>
      <w:r>
        <w:rPr>
          <w:spacing w:val="3"/>
          <w:sz w:val="24"/>
        </w:rPr>
        <w:t>ế</w:t>
      </w:r>
      <w:r>
        <w:rPr>
          <w:sz w:val="24"/>
        </w:rPr>
        <w:t>u</w:t>
      </w:r>
    </w:p>
    <w:p>
      <w:pPr>
        <w:pStyle w:val="BodyText"/>
        <w:ind w:left="2117" w:right="571"/>
        <w:jc w:val="both"/>
      </w:pPr>
      <w:r>
        <w:rPr>
          <w:w w:val="75"/>
        </w:rPr>
        <w:t>„</w:t>
      </w:r>
      <w:r>
        <w:rPr>
          <w:w w:val="65"/>
        </w:rPr>
        <w:t>d‟</w:t>
      </w:r>
      <w:r>
        <w:rPr/>
        <w:t> = 0 thì nơi đến là thanh ghi W. Nếu </w:t>
      </w:r>
      <w:r>
        <w:rPr>
          <w:w w:val="75"/>
        </w:rPr>
        <w:t>„</w:t>
      </w:r>
      <w:r>
        <w:rPr/>
        <w:t>d</w:t>
      </w:r>
      <w:r>
        <w:rPr>
          <w:w w:val="42"/>
        </w:rPr>
        <w:t>‟</w:t>
      </w:r>
      <w:r>
        <w:rPr/>
        <w:t>=1 thì nơi đến chính là thanh ghi </w:t>
      </w:r>
      <w:r>
        <w:rPr>
          <w:w w:val="75"/>
        </w:rPr>
        <w:t>„</w:t>
      </w:r>
      <w:r>
        <w:rPr/>
        <w:t>f</w:t>
      </w:r>
      <w:r>
        <w:rPr>
          <w:w w:val="42"/>
        </w:rPr>
        <w:t>‟</w:t>
      </w:r>
      <w:r>
        <w:rPr/>
        <w:t>. Trường hợp  </w:t>
      </w:r>
      <w:r>
        <w:rPr>
          <w:w w:val="75"/>
        </w:rPr>
        <w:t>„</w:t>
      </w:r>
      <w:r>
        <w:rPr/>
        <w:t>d</w:t>
      </w:r>
      <w:r>
        <w:rPr>
          <w:w w:val="42"/>
        </w:rPr>
        <w:t>‟</w:t>
      </w:r>
      <w:r>
        <w:rPr/>
        <w:t>=1  rất tiện lợi để kiểm tra thanh ghi file  vì cờ Z bị ảnh  hưởng:  nếu  nội dung thanh ghi f bằng 0 thì cờ Z bằng 1, nếu khác 0 thì cờ Z bằng 0.</w:t>
      </w:r>
    </w:p>
    <w:p>
      <w:pPr>
        <w:pStyle w:val="BodyText"/>
        <w:spacing w:before="5"/>
        <w:rPr>
          <w:sz w:val="22"/>
        </w:rPr>
      </w:pPr>
      <w:r>
        <w:rPr/>
        <w:pict>
          <v:shape style="position:absolute;margin-left:87.384003pt;margin-top:14.146719pt;width:481.15pt;height:13.7pt;mso-position-horizontal-relative:page;mso-position-vertical-relative:paragraph;z-index:-15641088;mso-wrap-distance-left:0;mso-wrap-distance-right:0" type="#_x0000_t202" filled="true" fillcolor="#ccffff" stroked="false">
            <v:textbox inset="0,0,0,0">
              <w:txbxContent>
                <w:p>
                  <w:pPr>
                    <w:pStyle w:val="BodyText"/>
                    <w:tabs>
                      <w:tab w:pos="2526" w:val="left" w:leader="none"/>
                    </w:tabs>
                    <w:spacing w:line="268" w:lineRule="exact"/>
                    <w:ind w:left="28"/>
                  </w:pPr>
                  <w:r>
                    <w:rPr/>
                    <w:t>23.</w:t>
                  </w:r>
                  <w:r>
                    <w:rPr>
                      <w:spacing w:val="-1"/>
                    </w:rPr>
                    <w:t> </w:t>
                  </w:r>
                  <w:r>
                    <w:rPr/>
                    <w:t>Lệnh:</w:t>
                  </w:r>
                  <w:r>
                    <w:rPr>
                      <w:spacing w:val="3"/>
                    </w:rPr>
                    <w:t> </w:t>
                  </w:r>
                  <w:r>
                    <w:rPr>
                      <w:b/>
                    </w:rPr>
                    <w:t>MOVWF</w:t>
                    <w:tab/>
                  </w:r>
                  <w:r>
                    <w:rPr/>
                    <w:t>lệnh copy dữ</w:t>
                  </w:r>
                  <w:r>
                    <w:rPr>
                      <w:spacing w:val="-5"/>
                    </w:rPr>
                    <w:t> </w:t>
                  </w:r>
                  <w:r>
                    <w:rPr>
                      <w:spacing w:val="-3"/>
                    </w:rPr>
                    <w:t>liệu</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5718" w:val="left" w:leader="none"/>
        </w:tabs>
        <w:spacing w:line="272" w:lineRule="exact" w:before="0" w:after="0"/>
        <w:ind w:left="2117" w:right="0" w:hanging="360"/>
        <w:jc w:val="left"/>
        <w:rPr>
          <w:sz w:val="24"/>
        </w:rPr>
      </w:pPr>
      <w:r>
        <w:rPr>
          <w:sz w:val="24"/>
        </w:rPr>
        <w:t>Cú</w:t>
      </w:r>
      <w:r>
        <w:rPr>
          <w:spacing w:val="-1"/>
          <w:sz w:val="24"/>
        </w:rPr>
        <w:t> </w:t>
      </w:r>
      <w:r>
        <w:rPr>
          <w:sz w:val="24"/>
        </w:rPr>
        <w:t>pháp:</w:t>
        <w:tab/>
        <w:t>MOVWF</w:t>
        <w:tab/>
        <w:t>f</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s>
        <w:spacing w:line="237" w:lineRule="auto" w:before="2" w:after="0"/>
        <w:ind w:left="2117" w:right="572" w:hanging="360"/>
        <w:jc w:val="left"/>
        <w:rPr>
          <w:sz w:val="24"/>
        </w:rPr>
      </w:pPr>
      <w:r>
        <w:rPr>
          <w:sz w:val="24"/>
        </w:rPr>
        <w:t>Thực</w:t>
      </w:r>
      <w:r>
        <w:rPr>
          <w:spacing w:val="-3"/>
          <w:sz w:val="24"/>
        </w:rPr>
        <w:t> </w:t>
      </w:r>
      <w:r>
        <w:rPr>
          <w:sz w:val="24"/>
        </w:rPr>
        <w:t>thi:</w:t>
        <w:tab/>
        <w:t>(W)</w:t>
      </w:r>
      <w:r>
        <w:rPr>
          <w:spacing w:val="3"/>
          <w:sz w:val="24"/>
        </w:rPr>
        <w:t> </w:t>
      </w:r>
      <w:r>
        <w:rPr>
          <w:rFonts w:ascii="Wingdings" w:hAnsi="Wingdings"/>
          <w:sz w:val="24"/>
        </w:rPr>
        <w:t></w:t>
      </w:r>
      <w:r>
        <w:rPr>
          <w:sz w:val="24"/>
        </w:rPr>
        <w:t> </w:t>
      </w:r>
      <w:r>
        <w:rPr>
          <w:spacing w:val="-4"/>
          <w:sz w:val="24"/>
        </w:rPr>
        <w:t>f.</w:t>
        <w:tab/>
      </w:r>
      <w:r>
        <w:rPr>
          <w:sz w:val="24"/>
        </w:rPr>
        <w:t>Trạng thái ảnh hưởng: không.  </w:t>
      </w:r>
      <w:r>
        <w:rPr>
          <w:spacing w:val="-3"/>
          <w:sz w:val="24"/>
        </w:rPr>
        <w:t>Chu </w:t>
      </w:r>
      <w:r>
        <w:rPr>
          <w:sz w:val="24"/>
        </w:rPr>
        <w:t>kỳ thực hiện: 1.</w:t>
      </w:r>
    </w:p>
    <w:p>
      <w:pPr>
        <w:pStyle w:val="ListParagraph"/>
        <w:numPr>
          <w:ilvl w:val="2"/>
          <w:numId w:val="19"/>
        </w:numPr>
        <w:tabs>
          <w:tab w:pos="2116" w:val="left" w:leader="none"/>
          <w:tab w:pos="2117" w:val="left" w:leader="none"/>
        </w:tabs>
        <w:spacing w:line="240" w:lineRule="auto" w:before="5" w:after="0"/>
        <w:ind w:left="2117" w:right="0" w:hanging="360"/>
        <w:jc w:val="left"/>
        <w:rPr>
          <w:sz w:val="24"/>
        </w:rPr>
      </w:pPr>
      <w:r>
        <w:rPr>
          <w:spacing w:val="-2"/>
          <w:sz w:val="24"/>
        </w:rPr>
        <w:t>C</w:t>
      </w:r>
      <w:r>
        <w:rPr>
          <w:spacing w:val="-5"/>
          <w:sz w:val="24"/>
        </w:rPr>
        <w:t>h</w:t>
      </w:r>
      <w:r>
        <w:rPr>
          <w:spacing w:val="4"/>
          <w:sz w:val="24"/>
        </w:rPr>
        <w:t>ứ</w:t>
      </w:r>
      <w:r>
        <w:rPr>
          <w:sz w:val="24"/>
        </w:rPr>
        <w:t>c</w:t>
      </w:r>
      <w:r>
        <w:rPr>
          <w:spacing w:val="1"/>
          <w:sz w:val="24"/>
        </w:rPr>
        <w:t> </w:t>
      </w:r>
      <w:r>
        <w:rPr>
          <w:spacing w:val="-5"/>
          <w:sz w:val="24"/>
        </w:rPr>
        <w:t>n</w:t>
      </w:r>
      <w:r>
        <w:rPr>
          <w:spacing w:val="3"/>
          <w:sz w:val="24"/>
        </w:rPr>
        <w:t>ă</w:t>
      </w:r>
      <w:r>
        <w:rPr>
          <w:spacing w:val="-5"/>
          <w:sz w:val="24"/>
        </w:rPr>
        <w:t>n</w:t>
      </w:r>
      <w:r>
        <w:rPr>
          <w:sz w:val="24"/>
        </w:rPr>
        <w:t>g:</w:t>
      </w:r>
      <w:r>
        <w:rPr>
          <w:spacing w:val="4"/>
          <w:sz w:val="24"/>
        </w:rPr>
        <w:t> </w:t>
      </w:r>
      <w:r>
        <w:rPr>
          <w:spacing w:val="-1"/>
          <w:sz w:val="24"/>
        </w:rPr>
        <w:t>c</w:t>
      </w:r>
      <w:r>
        <w:rPr>
          <w:spacing w:val="4"/>
          <w:sz w:val="24"/>
        </w:rPr>
        <w:t>op</w:t>
      </w:r>
      <w:r>
        <w:rPr>
          <w:sz w:val="24"/>
        </w:rPr>
        <w:t>y</w:t>
      </w:r>
      <w:r>
        <w:rPr>
          <w:spacing w:val="-7"/>
          <w:sz w:val="24"/>
        </w:rPr>
        <w:t> </w:t>
      </w:r>
      <w:r>
        <w:rPr>
          <w:spacing w:val="-5"/>
          <w:sz w:val="24"/>
        </w:rPr>
        <w:t>n</w:t>
      </w:r>
      <w:r>
        <w:rPr>
          <w:spacing w:val="9"/>
          <w:sz w:val="24"/>
        </w:rPr>
        <w:t>ộ</w:t>
      </w:r>
      <w:r>
        <w:rPr>
          <w:sz w:val="24"/>
        </w:rPr>
        <w:t>i</w:t>
      </w:r>
      <w:r>
        <w:rPr>
          <w:spacing w:val="-7"/>
          <w:sz w:val="24"/>
        </w:rPr>
        <w:t> </w:t>
      </w:r>
      <w:r>
        <w:rPr>
          <w:sz w:val="24"/>
        </w:rPr>
        <w:t>d</w:t>
      </w:r>
      <w:r>
        <w:rPr>
          <w:spacing w:val="4"/>
          <w:sz w:val="24"/>
        </w:rPr>
        <w:t>u</w:t>
      </w:r>
      <w:r>
        <w:rPr>
          <w:spacing w:val="-5"/>
          <w:sz w:val="24"/>
        </w:rPr>
        <w:t>n</w:t>
      </w:r>
      <w:r>
        <w:rPr>
          <w:sz w:val="24"/>
        </w:rPr>
        <w:t>g</w:t>
      </w:r>
      <w:r>
        <w:rPr>
          <w:spacing w:val="2"/>
          <w:sz w:val="24"/>
        </w:rPr>
        <w:t> </w:t>
      </w:r>
      <w:r>
        <w:rPr>
          <w:spacing w:val="5"/>
          <w:sz w:val="24"/>
        </w:rPr>
        <w:t>t</w:t>
      </w:r>
      <w:r>
        <w:rPr>
          <w:spacing w:val="-5"/>
          <w:sz w:val="24"/>
        </w:rPr>
        <w:t>h</w:t>
      </w:r>
      <w:r>
        <w:rPr>
          <w:spacing w:val="-1"/>
          <w:sz w:val="24"/>
        </w:rPr>
        <w:t>a</w:t>
      </w:r>
      <w:r>
        <w:rPr>
          <w:sz w:val="24"/>
        </w:rPr>
        <w:t>nh</w:t>
      </w:r>
      <w:r>
        <w:rPr>
          <w:spacing w:val="-3"/>
          <w:sz w:val="24"/>
        </w:rPr>
        <w:t> </w:t>
      </w:r>
      <w:r>
        <w:rPr>
          <w:spacing w:val="4"/>
          <w:sz w:val="24"/>
        </w:rPr>
        <w:t>g</w:t>
      </w:r>
      <w:r>
        <w:rPr>
          <w:sz w:val="24"/>
        </w:rPr>
        <w:t>hi</w:t>
      </w:r>
      <w:r>
        <w:rPr>
          <w:spacing w:val="-3"/>
          <w:sz w:val="24"/>
        </w:rPr>
        <w:t> </w:t>
      </w:r>
      <w:r>
        <w:rPr>
          <w:sz w:val="24"/>
        </w:rPr>
        <w:t>W</w:t>
      </w:r>
      <w:r>
        <w:rPr>
          <w:spacing w:val="-4"/>
          <w:sz w:val="24"/>
        </w:rPr>
        <w:t> </w:t>
      </w:r>
      <w:r>
        <w:rPr>
          <w:spacing w:val="-3"/>
          <w:sz w:val="24"/>
        </w:rPr>
        <w:t>s</w:t>
      </w:r>
      <w:r>
        <w:rPr>
          <w:spacing w:val="3"/>
          <w:sz w:val="24"/>
        </w:rPr>
        <w:t>a</w:t>
      </w:r>
      <w:r>
        <w:rPr>
          <w:spacing w:val="-5"/>
          <w:sz w:val="24"/>
        </w:rPr>
        <w:t>n</w:t>
      </w:r>
      <w:r>
        <w:rPr>
          <w:sz w:val="24"/>
        </w:rPr>
        <w:t>g</w:t>
      </w:r>
      <w:r>
        <w:rPr>
          <w:spacing w:val="2"/>
          <w:sz w:val="24"/>
        </w:rPr>
        <w:t> </w:t>
      </w:r>
      <w:r>
        <w:rPr>
          <w:spacing w:val="5"/>
          <w:sz w:val="24"/>
        </w:rPr>
        <w:t>t</w:t>
      </w:r>
      <w:r>
        <w:rPr>
          <w:spacing w:val="-5"/>
          <w:sz w:val="24"/>
        </w:rPr>
        <w:t>h</w:t>
      </w:r>
      <w:r>
        <w:rPr>
          <w:spacing w:val="3"/>
          <w:sz w:val="24"/>
        </w:rPr>
        <w:t>a</w:t>
      </w:r>
      <w:r>
        <w:rPr>
          <w:sz w:val="24"/>
        </w:rPr>
        <w:t>nh</w:t>
      </w:r>
      <w:r>
        <w:rPr>
          <w:spacing w:val="2"/>
          <w:sz w:val="24"/>
        </w:rPr>
        <w:t> </w:t>
      </w:r>
      <w:r>
        <w:rPr>
          <w:sz w:val="24"/>
        </w:rPr>
        <w:t>ghi</w:t>
      </w:r>
      <w:r>
        <w:rPr>
          <w:spacing w:val="-3"/>
          <w:sz w:val="24"/>
        </w:rPr>
        <w:t> </w:t>
      </w:r>
      <w:r>
        <w:rPr>
          <w:spacing w:val="1"/>
          <w:w w:val="75"/>
          <w:sz w:val="24"/>
        </w:rPr>
        <w:t>„</w:t>
      </w:r>
      <w:r>
        <w:rPr>
          <w:spacing w:val="-4"/>
          <w:sz w:val="24"/>
        </w:rPr>
        <w:t>f</w:t>
      </w:r>
      <w:r>
        <w:rPr>
          <w:spacing w:val="-4"/>
          <w:w w:val="42"/>
          <w:sz w:val="24"/>
        </w:rPr>
        <w:t>‟</w:t>
      </w:r>
      <w:r>
        <w:rPr>
          <w:sz w:val="24"/>
        </w:rPr>
        <w:t>.</w:t>
      </w:r>
    </w:p>
    <w:p>
      <w:pPr>
        <w:pStyle w:val="BodyText"/>
        <w:spacing w:before="1"/>
        <w:rPr>
          <w:sz w:val="22"/>
        </w:rPr>
      </w:pPr>
      <w:r>
        <w:rPr/>
        <w:pict>
          <v:shape style="position:absolute;margin-left:87.384003pt;margin-top:13.913692pt;width:481.15pt;height:13.95pt;mso-position-horizontal-relative:page;mso-position-vertical-relative:paragraph;z-index:-15640576;mso-wrap-distance-left:0;mso-wrap-distance-right:0" type="#_x0000_t202" filled="true" fillcolor="#ccffff" stroked="false">
            <v:textbox inset="0,0,0,0">
              <w:txbxContent>
                <w:p>
                  <w:pPr>
                    <w:pStyle w:val="BodyText"/>
                    <w:tabs>
                      <w:tab w:pos="2060" w:val="left" w:leader="none"/>
                    </w:tabs>
                    <w:spacing w:line="268" w:lineRule="exact"/>
                    <w:ind w:left="28"/>
                  </w:pPr>
                  <w:r>
                    <w:rPr/>
                    <w:t>24.</w:t>
                  </w:r>
                  <w:r>
                    <w:rPr>
                      <w:spacing w:val="-2"/>
                    </w:rPr>
                    <w:t> </w:t>
                  </w:r>
                  <w:r>
                    <w:rPr/>
                    <w:t>Lệnh:</w:t>
                  </w:r>
                  <w:r>
                    <w:rPr>
                      <w:spacing w:val="2"/>
                    </w:rPr>
                    <w:t> </w:t>
                  </w:r>
                  <w:r>
                    <w:rPr>
                      <w:b/>
                    </w:rPr>
                    <w:t>NOP</w:t>
                    <w:tab/>
                  </w:r>
                  <w:r>
                    <w:rPr/>
                    <w:t>lệnh không hoạt</w:t>
                  </w:r>
                  <w:r>
                    <w:rPr>
                      <w:spacing w:val="7"/>
                    </w:rPr>
                    <w:t> </w:t>
                  </w:r>
                  <w:r>
                    <w:rPr/>
                    <w:t>động</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s>
        <w:spacing w:line="272" w:lineRule="exact" w:before="0" w:after="0"/>
        <w:ind w:left="2117" w:right="0" w:hanging="360"/>
        <w:jc w:val="left"/>
        <w:rPr>
          <w:sz w:val="24"/>
        </w:rPr>
      </w:pPr>
      <w:r>
        <w:rPr>
          <w:sz w:val="24"/>
        </w:rPr>
        <w:t>Cú</w:t>
      </w:r>
      <w:r>
        <w:rPr>
          <w:spacing w:val="-1"/>
          <w:sz w:val="24"/>
        </w:rPr>
        <w:t> </w:t>
      </w:r>
      <w:r>
        <w:rPr>
          <w:sz w:val="24"/>
        </w:rPr>
        <w:t>pháp:</w:t>
        <w:tab/>
        <w:t>NOP</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không</w:t>
      </w:r>
      <w:r>
        <w:rPr>
          <w:spacing w:val="2"/>
          <w:sz w:val="24"/>
        </w:rPr>
        <w:t> </w:t>
      </w:r>
      <w:r>
        <w:rPr>
          <w:sz w:val="24"/>
        </w:rPr>
        <w:t>có</w:t>
      </w:r>
    </w:p>
    <w:p>
      <w:pPr>
        <w:pStyle w:val="ListParagraph"/>
        <w:numPr>
          <w:ilvl w:val="2"/>
          <w:numId w:val="19"/>
        </w:numPr>
        <w:tabs>
          <w:tab w:pos="2116" w:val="left" w:leader="none"/>
          <w:tab w:pos="2117" w:val="left" w:leader="none"/>
          <w:tab w:pos="3557" w:val="left" w:leader="none"/>
        </w:tabs>
        <w:spacing w:line="294" w:lineRule="exact" w:before="0" w:after="0"/>
        <w:ind w:left="2117" w:right="0" w:hanging="360"/>
        <w:jc w:val="left"/>
        <w:rPr>
          <w:sz w:val="24"/>
        </w:rPr>
      </w:pPr>
      <w:r>
        <w:rPr>
          <w:sz w:val="24"/>
        </w:rPr>
        <w:t>Thực</w:t>
      </w:r>
      <w:r>
        <w:rPr>
          <w:spacing w:val="-3"/>
          <w:sz w:val="24"/>
        </w:rPr>
        <w:t> </w:t>
      </w:r>
      <w:r>
        <w:rPr>
          <w:sz w:val="24"/>
        </w:rPr>
        <w:t>thi:</w:t>
        <w:tab/>
        <w:t>không làm gì cả. Trạng thái ảnh hưởng: không. </w:t>
      </w:r>
      <w:r>
        <w:rPr>
          <w:spacing w:val="-3"/>
          <w:sz w:val="24"/>
        </w:rPr>
        <w:t>Chu </w:t>
      </w:r>
      <w:r>
        <w:rPr>
          <w:sz w:val="24"/>
        </w:rPr>
        <w:t>kỳ thực hiện:</w:t>
      </w:r>
      <w:r>
        <w:rPr>
          <w:spacing w:val="1"/>
          <w:sz w:val="24"/>
        </w:rPr>
        <w:t> </w:t>
      </w:r>
      <w:r>
        <w:rPr>
          <w:sz w:val="24"/>
        </w:rPr>
        <w:t>1.</w:t>
      </w:r>
    </w:p>
    <w:p>
      <w:pPr>
        <w:spacing w:after="0" w:line="294" w:lineRule="exact"/>
        <w:jc w:val="left"/>
        <w:rPr>
          <w:sz w:val="24"/>
        </w:rPr>
        <w:sectPr>
          <w:headerReference w:type="even" r:id="rId120"/>
          <w:headerReference w:type="default" r:id="rId121"/>
          <w:pgSz w:w="11910" w:h="16840"/>
          <w:pgMar w:header="313" w:footer="491" w:top="600" w:bottom="660" w:left="740" w:right="0"/>
        </w:sectPr>
      </w:pPr>
    </w:p>
    <w:p>
      <w:pPr>
        <w:pStyle w:val="ListParagraph"/>
        <w:numPr>
          <w:ilvl w:val="2"/>
          <w:numId w:val="19"/>
        </w:numPr>
        <w:tabs>
          <w:tab w:pos="2116" w:val="left" w:leader="none"/>
          <w:tab w:pos="2117" w:val="left" w:leader="none"/>
        </w:tabs>
        <w:spacing w:line="240" w:lineRule="auto" w:before="0" w:after="0"/>
        <w:ind w:left="2117" w:right="0" w:hanging="360"/>
        <w:jc w:val="left"/>
        <w:rPr>
          <w:sz w:val="24"/>
        </w:rPr>
      </w:pPr>
      <w:r>
        <w:rPr>
          <w:sz w:val="24"/>
        </w:rPr>
        <w:t>Chức năng: không </w:t>
      </w:r>
      <w:r>
        <w:rPr>
          <w:spacing w:val="-3"/>
          <w:sz w:val="24"/>
        </w:rPr>
        <w:t>làm </w:t>
      </w:r>
      <w:r>
        <w:rPr>
          <w:sz w:val="24"/>
        </w:rPr>
        <w:t>gì</w:t>
      </w:r>
      <w:r>
        <w:rPr>
          <w:spacing w:val="3"/>
          <w:sz w:val="24"/>
        </w:rPr>
        <w:t> </w:t>
      </w:r>
      <w:r>
        <w:rPr>
          <w:sz w:val="24"/>
        </w:rPr>
        <w:t>cả</w:t>
      </w:r>
    </w:p>
    <w:p>
      <w:pPr>
        <w:pStyle w:val="BodyText"/>
        <w:spacing w:before="6"/>
        <w:rPr>
          <w:sz w:val="22"/>
        </w:rPr>
      </w:pPr>
      <w:r>
        <w:rPr/>
        <w:pict>
          <v:shape style="position:absolute;margin-left:87.384003pt;margin-top:14.163281pt;width:481.15pt;height:13.7pt;mso-position-horizontal-relative:page;mso-position-vertical-relative:paragraph;z-index:-15639040;mso-wrap-distance-left:0;mso-wrap-distance-right:0" type="#_x0000_t202" filled="true" fillcolor="#ccffff" stroked="false">
            <v:textbox inset="0,0,0,0">
              <w:txbxContent>
                <w:p>
                  <w:pPr>
                    <w:pStyle w:val="BodyText"/>
                    <w:tabs>
                      <w:tab w:pos="2448" w:val="left" w:leader="none"/>
                    </w:tabs>
                    <w:spacing w:line="268" w:lineRule="exact"/>
                    <w:ind w:left="28"/>
                  </w:pPr>
                  <w:r>
                    <w:rPr/>
                    <w:t>25.</w:t>
                  </w:r>
                  <w:r>
                    <w:rPr>
                      <w:spacing w:val="-3"/>
                    </w:rPr>
                    <w:t> </w:t>
                  </w:r>
                  <w:r>
                    <w:rPr/>
                    <w:t>Lệnh: </w:t>
                  </w:r>
                  <w:r>
                    <w:rPr>
                      <w:b/>
                    </w:rPr>
                    <w:t>RETFIE</w:t>
                    <w:tab/>
                  </w:r>
                  <w:r>
                    <w:rPr/>
                    <w:t>lệnh trở </w:t>
                  </w:r>
                  <w:r>
                    <w:rPr>
                      <w:spacing w:val="-3"/>
                    </w:rPr>
                    <w:t>về </w:t>
                  </w:r>
                  <w:r>
                    <w:rPr>
                      <w:spacing w:val="2"/>
                    </w:rPr>
                    <w:t>từ </w:t>
                  </w:r>
                  <w:r>
                    <w:rPr/>
                    <w:t>chương trình con phục </w:t>
                  </w:r>
                  <w:r>
                    <w:rPr>
                      <w:spacing w:val="-3"/>
                    </w:rPr>
                    <w:t>vụ</w:t>
                  </w:r>
                  <w:r>
                    <w:rPr>
                      <w:spacing w:val="-4"/>
                    </w:rPr>
                    <w:t> </w:t>
                  </w:r>
                  <w:r>
                    <w:rPr/>
                    <w:t>ngắt.</w:t>
                  </w:r>
                </w:p>
              </w:txbxContent>
            </v:textbox>
            <v:fill type="solid"/>
            <w10:wrap type="topAndBottom"/>
          </v:shape>
        </w:pict>
      </w:r>
    </w:p>
    <w:p>
      <w:pPr>
        <w:pStyle w:val="ListParagraph"/>
        <w:numPr>
          <w:ilvl w:val="2"/>
          <w:numId w:val="19"/>
        </w:numPr>
        <w:tabs>
          <w:tab w:pos="2117" w:val="left" w:leader="none"/>
        </w:tabs>
        <w:spacing w:line="272" w:lineRule="exact" w:before="0" w:after="0"/>
        <w:ind w:left="2117" w:right="0" w:hanging="360"/>
        <w:jc w:val="both"/>
        <w:rPr>
          <w:sz w:val="24"/>
        </w:rPr>
      </w:pPr>
      <w:r>
        <w:rPr>
          <w:sz w:val="24"/>
        </w:rPr>
        <w:t>Cú pháp:</w:t>
      </w:r>
      <w:r>
        <w:rPr>
          <w:spacing w:val="33"/>
          <w:sz w:val="24"/>
        </w:rPr>
        <w:t> </w:t>
      </w:r>
      <w:r>
        <w:rPr>
          <w:sz w:val="24"/>
        </w:rPr>
        <w:t>RETFIE</w:t>
      </w:r>
    </w:p>
    <w:p>
      <w:pPr>
        <w:pStyle w:val="ListParagraph"/>
        <w:numPr>
          <w:ilvl w:val="2"/>
          <w:numId w:val="19"/>
        </w:numPr>
        <w:tabs>
          <w:tab w:pos="2117" w:val="left" w:leader="none"/>
          <w:tab w:pos="3557" w:val="left" w:leader="none"/>
        </w:tabs>
        <w:spacing w:line="293" w:lineRule="exact" w:before="0" w:after="0"/>
        <w:ind w:left="2117" w:right="0" w:hanging="360"/>
        <w:jc w:val="both"/>
        <w:rPr>
          <w:sz w:val="24"/>
        </w:rPr>
      </w:pPr>
      <w:r>
        <w:rPr>
          <w:sz w:val="24"/>
        </w:rPr>
        <w:t>Tác</w:t>
      </w:r>
      <w:r>
        <w:rPr>
          <w:spacing w:val="-3"/>
          <w:sz w:val="24"/>
        </w:rPr>
        <w:t> </w:t>
      </w:r>
      <w:r>
        <w:rPr>
          <w:sz w:val="24"/>
        </w:rPr>
        <w:t>tố:</w:t>
        <w:tab/>
        <w:t>không</w:t>
      </w:r>
      <w:r>
        <w:rPr>
          <w:spacing w:val="2"/>
          <w:sz w:val="24"/>
        </w:rPr>
        <w:t> </w:t>
      </w:r>
      <w:r>
        <w:rPr>
          <w:sz w:val="24"/>
        </w:rPr>
        <w:t>có.</w:t>
      </w:r>
    </w:p>
    <w:p>
      <w:pPr>
        <w:pStyle w:val="ListParagraph"/>
        <w:numPr>
          <w:ilvl w:val="2"/>
          <w:numId w:val="19"/>
        </w:numPr>
        <w:tabs>
          <w:tab w:pos="2117" w:val="left" w:leader="none"/>
          <w:tab w:pos="6438" w:val="left" w:leader="none"/>
        </w:tabs>
        <w:spacing w:line="242" w:lineRule="auto" w:before="0" w:after="0"/>
        <w:ind w:left="2117" w:right="572" w:hanging="360"/>
        <w:jc w:val="both"/>
        <w:rPr>
          <w:sz w:val="24"/>
        </w:rPr>
      </w:pPr>
      <w:r>
        <w:rPr>
          <w:sz w:val="24"/>
        </w:rPr>
        <w:t>Thực thi:         TOS </w:t>
      </w:r>
      <w:r>
        <w:rPr>
          <w:rFonts w:ascii="Wingdings" w:hAnsi="Wingdings"/>
          <w:sz w:val="24"/>
        </w:rPr>
        <w:t></w:t>
      </w:r>
      <w:r>
        <w:rPr>
          <w:sz w:val="24"/>
        </w:rPr>
        <w:t> PC, 1</w:t>
      </w:r>
      <w:r>
        <w:rPr>
          <w:spacing w:val="14"/>
          <w:sz w:val="24"/>
        </w:rPr>
        <w:t> </w:t>
      </w:r>
      <w:r>
        <w:rPr>
          <w:rFonts w:ascii="Wingdings" w:hAnsi="Wingdings"/>
          <w:sz w:val="24"/>
        </w:rPr>
        <w:t></w:t>
      </w:r>
      <w:r>
        <w:rPr>
          <w:spacing w:val="-4"/>
          <w:sz w:val="24"/>
        </w:rPr>
        <w:t> </w:t>
      </w:r>
      <w:r>
        <w:rPr>
          <w:sz w:val="24"/>
        </w:rPr>
        <w:t>GIE.</w:t>
        <w:tab/>
        <w:t>Cờ ảnh hưởng: không. Chu kỳ thực hiện: 2.</w:t>
      </w:r>
    </w:p>
    <w:p>
      <w:pPr>
        <w:pStyle w:val="ListParagraph"/>
        <w:numPr>
          <w:ilvl w:val="2"/>
          <w:numId w:val="19"/>
        </w:numPr>
        <w:tabs>
          <w:tab w:pos="2117" w:val="left" w:leader="none"/>
        </w:tabs>
        <w:spacing w:line="240" w:lineRule="auto" w:before="0" w:after="0"/>
        <w:ind w:left="2117" w:right="565" w:hanging="360"/>
        <w:jc w:val="both"/>
        <w:rPr>
          <w:sz w:val="24"/>
        </w:rPr>
      </w:pPr>
      <w:r>
        <w:rPr>
          <w:sz w:val="24"/>
        </w:rPr>
        <w:t>Chức năng:  kết thúc chương trình con phục </w:t>
      </w:r>
      <w:r>
        <w:rPr>
          <w:spacing w:val="-3"/>
          <w:sz w:val="24"/>
        </w:rPr>
        <w:t>vụ  </w:t>
      </w:r>
      <w:r>
        <w:rPr>
          <w:sz w:val="24"/>
        </w:rPr>
        <w:t>ngắt, trở </w:t>
      </w:r>
      <w:r>
        <w:rPr>
          <w:spacing w:val="-3"/>
          <w:sz w:val="24"/>
        </w:rPr>
        <w:t>lại </w:t>
      </w:r>
      <w:r>
        <w:rPr>
          <w:sz w:val="24"/>
        </w:rPr>
        <w:t>chương trình chính. Địa  chỉ trở </w:t>
      </w:r>
      <w:r>
        <w:rPr>
          <w:spacing w:val="-3"/>
          <w:sz w:val="24"/>
        </w:rPr>
        <w:t>về </w:t>
      </w:r>
      <w:r>
        <w:rPr>
          <w:sz w:val="24"/>
        </w:rPr>
        <w:t>ở đỉnh ngăn xếp trả </w:t>
      </w:r>
      <w:r>
        <w:rPr>
          <w:spacing w:val="-3"/>
          <w:sz w:val="24"/>
        </w:rPr>
        <w:t>lại </w:t>
      </w:r>
      <w:r>
        <w:rPr>
          <w:sz w:val="24"/>
        </w:rPr>
        <w:t>cho PC, </w:t>
      </w:r>
      <w:r>
        <w:rPr>
          <w:spacing w:val="-3"/>
          <w:sz w:val="24"/>
        </w:rPr>
        <w:t>bit </w:t>
      </w:r>
      <w:r>
        <w:rPr>
          <w:sz w:val="24"/>
        </w:rPr>
        <w:t>cho phép ngắt toàn cục GIE = 1 để cho phép</w:t>
      </w:r>
      <w:r>
        <w:rPr>
          <w:spacing w:val="5"/>
          <w:sz w:val="24"/>
        </w:rPr>
        <w:t> </w:t>
      </w:r>
      <w:r>
        <w:rPr>
          <w:sz w:val="24"/>
        </w:rPr>
        <w:t>ngắt.</w:t>
      </w:r>
    </w:p>
    <w:p>
      <w:pPr>
        <w:pStyle w:val="BodyText"/>
        <w:spacing w:before="1"/>
        <w:rPr>
          <w:sz w:val="22"/>
        </w:rPr>
      </w:pPr>
      <w:r>
        <w:rPr/>
        <w:pict>
          <v:shape style="position:absolute;margin-left:87.384003pt;margin-top:13.940017pt;width:481.15pt;height:13.7pt;mso-position-horizontal-relative:page;mso-position-vertical-relative:paragraph;z-index:-15638528;mso-wrap-distance-left:0;mso-wrap-distance-right:0" type="#_x0000_t202" filled="true" fillcolor="#ccffff" stroked="false">
            <v:textbox inset="0,0,0,0">
              <w:txbxContent>
                <w:p>
                  <w:pPr>
                    <w:pStyle w:val="BodyText"/>
                    <w:tabs>
                      <w:tab w:pos="2448" w:val="left" w:leader="none"/>
                    </w:tabs>
                    <w:spacing w:line="268" w:lineRule="exact"/>
                    <w:ind w:left="28"/>
                  </w:pPr>
                  <w:r>
                    <w:rPr/>
                    <w:t>26.</w:t>
                  </w:r>
                  <w:r>
                    <w:rPr>
                      <w:spacing w:val="-3"/>
                    </w:rPr>
                    <w:t> </w:t>
                  </w:r>
                  <w:r>
                    <w:rPr/>
                    <w:t>Lệnh: </w:t>
                  </w:r>
                  <w:r>
                    <w:rPr>
                      <w:b/>
                    </w:rPr>
                    <w:t>RETLW</w:t>
                    <w:tab/>
                  </w:r>
                  <w:r>
                    <w:rPr/>
                    <w:t>lệnh trở </w:t>
                  </w:r>
                  <w:r>
                    <w:rPr>
                      <w:spacing w:val="-3"/>
                    </w:rPr>
                    <w:t>về </w:t>
                  </w:r>
                  <w:r>
                    <w:rPr>
                      <w:spacing w:val="2"/>
                    </w:rPr>
                    <w:t>từ </w:t>
                  </w:r>
                  <w:r>
                    <w:rPr/>
                    <w:t>chương trình</w:t>
                  </w:r>
                  <w:r>
                    <w:rPr>
                      <w:spacing w:val="-7"/>
                    </w:rPr>
                    <w:t> </w:t>
                  </w:r>
                  <w:r>
                    <w:rPr/>
                    <w:t>con</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3" w:lineRule="exact" w:before="0" w:after="0"/>
        <w:ind w:left="2117" w:right="0" w:hanging="360"/>
        <w:jc w:val="left"/>
        <w:rPr>
          <w:sz w:val="24"/>
        </w:rPr>
      </w:pPr>
      <w:r>
        <w:rPr>
          <w:sz w:val="24"/>
        </w:rPr>
        <w:t>Cú</w:t>
      </w:r>
      <w:r>
        <w:rPr>
          <w:spacing w:val="-1"/>
          <w:sz w:val="24"/>
        </w:rPr>
        <w:t> </w:t>
      </w:r>
      <w:r>
        <w:rPr>
          <w:sz w:val="24"/>
        </w:rPr>
        <w:t>pháp:</w:t>
        <w:tab/>
        <w:t>RETLW</w:t>
        <w:tab/>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4"/>
          <w:sz w:val="24"/>
        </w:rPr>
        <w:t> </w:t>
      </w:r>
      <w:r>
        <w:rPr>
          <w:sz w:val="24"/>
        </w:rPr>
        <w:t>255</w:t>
      </w:r>
    </w:p>
    <w:p>
      <w:pPr>
        <w:pStyle w:val="ListParagraph"/>
        <w:numPr>
          <w:ilvl w:val="2"/>
          <w:numId w:val="19"/>
        </w:numPr>
        <w:tabs>
          <w:tab w:pos="2116" w:val="left" w:leader="none"/>
          <w:tab w:pos="2117" w:val="left" w:leader="none"/>
          <w:tab w:pos="3557" w:val="left" w:leader="none"/>
        </w:tabs>
        <w:spacing w:line="237" w:lineRule="auto" w:before="2" w:after="0"/>
        <w:ind w:left="2117" w:right="572" w:hanging="360"/>
        <w:jc w:val="left"/>
        <w:rPr>
          <w:sz w:val="24"/>
        </w:rPr>
      </w:pPr>
      <w:r>
        <w:rPr>
          <w:sz w:val="24"/>
        </w:rPr>
        <w:t>Thực</w:t>
      </w:r>
      <w:r>
        <w:rPr>
          <w:spacing w:val="-3"/>
          <w:sz w:val="24"/>
        </w:rPr>
        <w:t> </w:t>
      </w:r>
      <w:r>
        <w:rPr>
          <w:sz w:val="24"/>
        </w:rPr>
        <w:t>thi:</w:t>
        <w:tab/>
        <w:t>k </w:t>
      </w:r>
      <w:r>
        <w:rPr>
          <w:rFonts w:ascii="Wingdings" w:hAnsi="Wingdings"/>
          <w:sz w:val="24"/>
        </w:rPr>
        <w:t></w:t>
      </w:r>
      <w:r>
        <w:rPr>
          <w:sz w:val="24"/>
        </w:rPr>
        <w:t> </w:t>
      </w:r>
      <w:r>
        <w:rPr>
          <w:spacing w:val="-3"/>
          <w:sz w:val="24"/>
        </w:rPr>
        <w:t>W, </w:t>
      </w:r>
      <w:r>
        <w:rPr>
          <w:sz w:val="24"/>
        </w:rPr>
        <w:t>TOS </w:t>
      </w:r>
      <w:r>
        <w:rPr>
          <w:rFonts w:ascii="Wingdings" w:hAnsi="Wingdings"/>
          <w:sz w:val="24"/>
        </w:rPr>
        <w:t></w:t>
      </w:r>
      <w:r>
        <w:rPr>
          <w:sz w:val="24"/>
        </w:rPr>
        <w:t> PC.  Trạng thái ảnh hưởng:  không.  </w:t>
      </w:r>
      <w:r>
        <w:rPr>
          <w:spacing w:val="-3"/>
          <w:sz w:val="24"/>
        </w:rPr>
        <w:t>Chu </w:t>
      </w:r>
      <w:r>
        <w:rPr>
          <w:sz w:val="24"/>
        </w:rPr>
        <w:t>kỳ thực hiện: 2.</w:t>
      </w:r>
    </w:p>
    <w:p>
      <w:pPr>
        <w:pStyle w:val="ListParagraph"/>
        <w:numPr>
          <w:ilvl w:val="2"/>
          <w:numId w:val="19"/>
        </w:numPr>
        <w:tabs>
          <w:tab w:pos="2116" w:val="left" w:leader="none"/>
          <w:tab w:pos="2117" w:val="left" w:leader="none"/>
        </w:tabs>
        <w:spacing w:line="237" w:lineRule="auto" w:before="6" w:after="0"/>
        <w:ind w:left="2117" w:right="581" w:hanging="360"/>
        <w:jc w:val="left"/>
        <w:rPr>
          <w:sz w:val="24"/>
        </w:rPr>
      </w:pPr>
      <w:r>
        <w:rPr>
          <w:sz w:val="24"/>
        </w:rPr>
        <w:t>Chức năng: kết thúc chương trình con để trở lại chương trình chính, đồng thời nạp hằng số k vào thanh ghi </w:t>
      </w:r>
      <w:r>
        <w:rPr>
          <w:spacing w:val="-3"/>
          <w:sz w:val="24"/>
        </w:rPr>
        <w:t>W, </w:t>
      </w:r>
      <w:r>
        <w:rPr>
          <w:sz w:val="24"/>
        </w:rPr>
        <w:t>địa chỉ trở </w:t>
      </w:r>
      <w:r>
        <w:rPr>
          <w:spacing w:val="-3"/>
          <w:sz w:val="24"/>
        </w:rPr>
        <w:t>về </w:t>
      </w:r>
      <w:r>
        <w:rPr>
          <w:sz w:val="24"/>
        </w:rPr>
        <w:t>trong đỉnh ngăn xếp trả </w:t>
      </w:r>
      <w:r>
        <w:rPr>
          <w:spacing w:val="-3"/>
          <w:sz w:val="24"/>
        </w:rPr>
        <w:t>lại </w:t>
      </w:r>
      <w:r>
        <w:rPr>
          <w:sz w:val="24"/>
        </w:rPr>
        <w:t>cho</w:t>
      </w:r>
      <w:r>
        <w:rPr>
          <w:spacing w:val="13"/>
          <w:sz w:val="24"/>
        </w:rPr>
        <w:t> </w:t>
      </w:r>
      <w:r>
        <w:rPr>
          <w:sz w:val="24"/>
        </w:rPr>
        <w:t>PC.</w:t>
      </w:r>
    </w:p>
    <w:p>
      <w:pPr>
        <w:pStyle w:val="BodyText"/>
        <w:spacing w:before="8"/>
        <w:rPr>
          <w:sz w:val="22"/>
        </w:rPr>
      </w:pPr>
      <w:r>
        <w:rPr/>
        <w:pict>
          <v:shape style="position:absolute;margin-left:87.384003pt;margin-top:14.273865pt;width:481.15pt;height:13.7pt;mso-position-horizontal-relative:page;mso-position-vertical-relative:paragraph;z-index:-15638016;mso-wrap-distance-left:0;mso-wrap-distance-right:0" type="#_x0000_t202" filled="true" fillcolor="#ccffff" stroked="false">
            <v:textbox inset="0,0,0,0">
              <w:txbxContent>
                <w:p>
                  <w:pPr>
                    <w:pStyle w:val="BodyText"/>
                    <w:tabs>
                      <w:tab w:pos="2036" w:val="left" w:leader="none"/>
                    </w:tabs>
                    <w:spacing w:line="268" w:lineRule="exact"/>
                    <w:ind w:left="28"/>
                  </w:pPr>
                  <w:r>
                    <w:rPr/>
                    <w:t>27.</w:t>
                  </w:r>
                  <w:r>
                    <w:rPr>
                      <w:spacing w:val="-2"/>
                    </w:rPr>
                    <w:t> </w:t>
                  </w:r>
                  <w:r>
                    <w:rPr/>
                    <w:t>Lệnh:</w:t>
                  </w:r>
                  <w:r>
                    <w:rPr>
                      <w:spacing w:val="1"/>
                    </w:rPr>
                    <w:t> </w:t>
                  </w:r>
                  <w:r>
                    <w:rPr>
                      <w:b/>
                    </w:rPr>
                    <w:t>RLF</w:t>
                    <w:tab/>
                  </w:r>
                  <w:r>
                    <w:rPr/>
                    <w:t>lệnh xoay trái qua cờ</w:t>
                  </w:r>
                  <w:r>
                    <w:rPr>
                      <w:spacing w:val="-17"/>
                    </w:rPr>
                    <w:t> </w:t>
                  </w:r>
                  <w:r>
                    <w:rPr/>
                    <w:t>C</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277" w:val="left" w:leader="none"/>
        </w:tabs>
        <w:spacing w:line="273" w:lineRule="exact" w:before="0" w:after="0"/>
        <w:ind w:left="2117" w:right="0" w:hanging="360"/>
        <w:jc w:val="left"/>
        <w:rPr>
          <w:sz w:val="24"/>
        </w:rPr>
      </w:pPr>
      <w:r>
        <w:rPr>
          <w:sz w:val="24"/>
        </w:rPr>
        <w:t>Cú</w:t>
      </w:r>
      <w:r>
        <w:rPr>
          <w:spacing w:val="-1"/>
          <w:sz w:val="24"/>
        </w:rPr>
        <w:t> </w:t>
      </w:r>
      <w:r>
        <w:rPr>
          <w:sz w:val="24"/>
        </w:rPr>
        <w:t>pháp:</w:t>
        <w:tab/>
        <w:t>RLF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3"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Thực</w:t>
      </w:r>
      <w:r>
        <w:rPr>
          <w:spacing w:val="-1"/>
          <w:sz w:val="24"/>
        </w:rPr>
        <w:t> </w:t>
      </w:r>
      <w:r>
        <w:rPr>
          <w:sz w:val="24"/>
        </w:rPr>
        <w:t>thi:</w:t>
      </w:r>
    </w:p>
    <w:p>
      <w:pPr>
        <w:tabs>
          <w:tab w:pos="8600" w:val="left" w:leader="none"/>
        </w:tabs>
        <w:spacing w:before="51"/>
        <w:ind w:left="4579" w:right="0" w:firstLine="0"/>
        <w:jc w:val="left"/>
        <w:rPr>
          <w:rFonts w:ascii="Arial"/>
          <w:b/>
          <w:sz w:val="23"/>
        </w:rPr>
      </w:pPr>
      <w:r>
        <w:rPr/>
        <w:pict>
          <v:group style="position:absolute;margin-left:155.352386pt;margin-top:13.90518pt;width:379.8pt;height:50.05pt;mso-position-horizontal-relative:page;mso-position-vertical-relative:paragraph;z-index:15821824" coordorigin="3107,278" coordsize="7596,1001">
            <v:shape style="position:absolute;left:5123;top:317;width:734;height:610" coordorigin="5123,318" coordsize="734,610" path="m5857,318l5677,481,5677,927,5857,749,5857,318xm5857,318l5288,318,5123,481,5677,481,5857,318xe" filled="true" fillcolor="#737a5d" stroked="false">
              <v:path arrowok="t"/>
              <v:fill type="solid"/>
            </v:shape>
            <v:shape style="position:absolute;left:5123;top:317;width:734;height:610" coordorigin="5123,318" coordsize="734,610" path="m5123,481l5677,481,5677,927,5857,749,5857,318,5677,481,5857,318,5288,318,5123,481xe" filled="false" stroked="true" strokeweight=".993734pt" strokecolor="#000000">
              <v:path arrowok="t"/>
              <v:stroke dashstyle="solid"/>
            </v:shape>
            <v:shape style="position:absolute;left:5123;top:496;width:554;height:417" type="#_x0000_t75" stroked="false">
              <v:imagedata r:id="rId122" o:title=""/>
            </v:shape>
            <v:shape style="position:absolute;left:5123;top:481;width:554;height:446" coordorigin="5123,481" coordsize="554,446" path="m5123,912l5677,912,5677,496,5123,496,5123,912xm5123,481l5123,927,5677,927m5123,481l5677,481,5677,927e" filled="false" stroked="true" strokeweight=".994418pt" strokecolor="#000000">
              <v:path arrowok="t"/>
              <v:stroke dashstyle="solid"/>
            </v:shape>
            <v:shape style="position:absolute;left:5692;top:317;width:734;height:610" coordorigin="5692,318" coordsize="734,610" path="m6426,318l6261,481,6261,927,6426,749,6426,318xm6426,318l5872,318,5692,481,6261,481,6426,318xe" filled="true" fillcolor="#737a5d" stroked="false">
              <v:path arrowok="t"/>
              <v:fill type="solid"/>
            </v:shape>
            <v:shape style="position:absolute;left:5692;top:317;width:734;height:610" coordorigin="5692,318" coordsize="734,610" path="m5692,481l6261,481,6261,927,6426,749,6426,318,6261,481,6426,318,5872,318,5692,481xe" filled="false" stroked="true" strokeweight=".993734pt" strokecolor="#000000">
              <v:path arrowok="t"/>
              <v:stroke dashstyle="solid"/>
            </v:shape>
            <v:shape style="position:absolute;left:5692;top:496;width:569;height:417" type="#_x0000_t75" stroked="false">
              <v:imagedata r:id="rId123" o:title=""/>
            </v:shape>
            <v:shape style="position:absolute;left:5692;top:481;width:569;height:446" coordorigin="5692,481" coordsize="569,446" path="m5692,912l6261,912,6261,496,5692,496,5692,912xm5692,481l5692,927,6261,927m5692,481l6261,481,6261,927e" filled="false" stroked="true" strokeweight=".994418pt" strokecolor="#000000">
              <v:path arrowok="t"/>
              <v:stroke dashstyle="solid"/>
            </v:shape>
            <v:shape style="position:absolute;left:6276;top:317;width:719;height:610" coordorigin="6276,318" coordsize="719,610" path="m6995,318l6830,481,6830,927,6995,749,6995,318xm6995,318l6441,318,6276,481,6830,481,6995,318xe" filled="true" fillcolor="#737a5d" stroked="false">
              <v:path arrowok="t"/>
              <v:fill type="solid"/>
            </v:shape>
            <v:shape style="position:absolute;left:6276;top:317;width:719;height:610" coordorigin="6276,318" coordsize="719,610" path="m6276,481l6830,481,6830,927,6995,749,6995,318,6830,481,6995,318,6441,318,6276,481xe" filled="false" stroked="true" strokeweight=".993808pt" strokecolor="#000000">
              <v:path arrowok="t"/>
              <v:stroke dashstyle="solid"/>
            </v:shape>
            <v:shape style="position:absolute;left:6276;top:496;width:554;height:417" type="#_x0000_t75" stroked="false">
              <v:imagedata r:id="rId124" o:title=""/>
            </v:shape>
            <v:shape style="position:absolute;left:6276;top:481;width:554;height:446" coordorigin="6276,481" coordsize="554,446" path="m6276,912l6830,912,6830,496,6276,496,6276,912xm6276,481l6276,927,6830,927m6276,481l6830,481,6830,927e" filled="false" stroked="true" strokeweight=".994418pt" strokecolor="#000000">
              <v:path arrowok="t"/>
              <v:stroke dashstyle="solid"/>
            </v:shape>
            <v:shape style="position:absolute;left:6845;top:317;width:734;height:610" coordorigin="6845,318" coordsize="734,610" path="m7579,318l7399,481,7399,927,7579,749,7579,318xm7579,318l7025,318,6845,481,7399,481,7579,318xe" filled="true" fillcolor="#737a5d" stroked="false">
              <v:path arrowok="t"/>
              <v:fill type="solid"/>
            </v:shape>
            <v:shape style="position:absolute;left:6845;top:317;width:734;height:610" coordorigin="6845,318" coordsize="734,610" path="m6845,481l7399,481,7399,927,7579,749,7579,318,7399,481,7579,318,7025,318,6845,481xe" filled="false" stroked="true" strokeweight=".993734pt" strokecolor="#000000">
              <v:path arrowok="t"/>
              <v:stroke dashstyle="solid"/>
            </v:shape>
            <v:shape style="position:absolute;left:6845;top:496;width:554;height:417" type="#_x0000_t75" stroked="false">
              <v:imagedata r:id="rId125" o:title=""/>
            </v:shape>
            <v:shape style="position:absolute;left:6845;top:481;width:554;height:446" coordorigin="6845,481" coordsize="554,446" path="m6845,912l7399,912,7399,496,6845,496,6845,912xm6845,481l6845,927,7399,927m6845,481l7399,481,7399,927e" filled="false" stroked="true" strokeweight=".994418pt" strokecolor="#000000">
              <v:path arrowok="t"/>
              <v:stroke dashstyle="solid"/>
            </v:shape>
            <v:shape style="position:absolute;left:7428;top:317;width:719;height:610" coordorigin="7429,318" coordsize="719,610" path="m8148,318l7983,481,7983,927,8148,749,8148,318xm8148,318l7594,318,7429,481,7983,481,8148,318xe" filled="true" fillcolor="#737a5d" stroked="false">
              <v:path arrowok="t"/>
              <v:fill type="solid"/>
            </v:shape>
            <v:shape style="position:absolute;left:7428;top:317;width:719;height:610" coordorigin="7429,318" coordsize="719,610" path="m7429,481l7983,481,7983,927,8148,749,8148,318,7983,481,8148,318,7594,318,7429,481xe" filled="false" stroked="true" strokeweight=".993808pt" strokecolor="#000000">
              <v:path arrowok="t"/>
              <v:stroke dashstyle="solid"/>
            </v:shape>
            <v:shape style="position:absolute;left:7428;top:496;width:554;height:417" type="#_x0000_t75" stroked="false">
              <v:imagedata r:id="rId126" o:title=""/>
            </v:shape>
            <v:shape style="position:absolute;left:7428;top:481;width:554;height:446" coordorigin="7429,481" coordsize="554,446" path="m7429,912l7983,912,7983,496,7429,496,7429,912xm7429,481l7429,927,7983,927m7429,481l7983,481,7983,927e" filled="false" stroked="true" strokeweight=".994418pt" strokecolor="#000000">
              <v:path arrowok="t"/>
              <v:stroke dashstyle="solid"/>
            </v:shape>
            <v:shape style="position:absolute;left:7997;top:317;width:734;height:610" coordorigin="7998,318" coordsize="734,610" path="m8732,318l8552,481,8552,927,8732,749,8732,318xm8732,318l8163,318,7998,481,8552,481,8732,318xe" filled="true" fillcolor="#737a5d" stroked="false">
              <v:path arrowok="t"/>
              <v:fill type="solid"/>
            </v:shape>
            <v:shape style="position:absolute;left:7997;top:317;width:734;height:610" coordorigin="7998,318" coordsize="734,610" path="m7998,481l8552,481,8552,927,8732,749,8732,318,8552,481,8732,318,8163,318,7998,481xe" filled="false" stroked="true" strokeweight=".993734pt" strokecolor="#000000">
              <v:path arrowok="t"/>
              <v:stroke dashstyle="solid"/>
            </v:shape>
            <v:shape style="position:absolute;left:7997;top:496;width:554;height:417" type="#_x0000_t75" stroked="false">
              <v:imagedata r:id="rId127" o:title=""/>
            </v:shape>
            <v:shape style="position:absolute;left:7997;top:481;width:554;height:446" coordorigin="7998,481" coordsize="554,446" path="m7998,912l8552,912,8552,496,7998,496,7998,912xm7998,481l7998,927,8552,927m7998,481l8552,481,8552,927e" filled="false" stroked="true" strokeweight=".994418pt" strokecolor="#000000">
              <v:path arrowok="t"/>
              <v:stroke dashstyle="solid"/>
            </v:shape>
            <v:shape style="position:absolute;left:8566;top:317;width:734;height:610" coordorigin="8567,318" coordsize="734,610" path="m9300,318l9136,481,9136,927,9300,749,9300,318xm9300,318l8746,318,8567,481,9136,481,9300,318xe" filled="true" fillcolor="#737a5d" stroked="false">
              <v:path arrowok="t"/>
              <v:fill type="solid"/>
            </v:shape>
            <v:shape style="position:absolute;left:8566;top:317;width:734;height:610" coordorigin="8567,318" coordsize="734,610" path="m8567,481l9136,481,9136,927,9300,749,9300,318,9136,481,9300,318,8746,318,8567,481xe" filled="false" stroked="true" strokeweight=".993734pt" strokecolor="#000000">
              <v:path arrowok="t"/>
              <v:stroke dashstyle="solid"/>
            </v:shape>
            <v:shape style="position:absolute;left:8566;top:496;width:569;height:417" type="#_x0000_t75" stroked="false">
              <v:imagedata r:id="rId128" o:title=""/>
            </v:shape>
            <v:shape style="position:absolute;left:8566;top:481;width:569;height:446" coordorigin="8567,481" coordsize="569,446" path="m8567,912l9136,912,9136,496,8567,496,8567,912xm8567,481l8567,927,9136,927m8567,481l9136,481,9136,927e" filled="false" stroked="true" strokeweight=".994418pt" strokecolor="#000000">
              <v:path arrowok="t"/>
              <v:stroke dashstyle="solid"/>
            </v:shape>
            <v:shape style="position:absolute;left:9150;top:317;width:719;height:610" coordorigin="9151,318" coordsize="719,610" path="m9869,318l9705,481,9705,927,9869,749,9869,318xm9869,318l9315,318,9151,481,9705,481,9869,318xe" filled="true" fillcolor="#737a5d" stroked="false">
              <v:path arrowok="t"/>
              <v:fill type="solid"/>
            </v:shape>
            <v:shape style="position:absolute;left:9150;top:317;width:719;height:610" coordorigin="9151,318" coordsize="719,610" path="m9151,481l9705,481,9705,927,9869,749,9869,318,9705,481,9869,318,9315,318,9151,481xe" filled="false" stroked="true" strokeweight=".993808pt" strokecolor="#000000">
              <v:path arrowok="t"/>
              <v:stroke dashstyle="solid"/>
            </v:shape>
            <v:shape style="position:absolute;left:9150;top:496;width:554;height:417" type="#_x0000_t75" stroked="false">
              <v:imagedata r:id="rId124" o:title=""/>
            </v:shape>
            <v:shape style="position:absolute;left:9150;top:481;width:554;height:446" coordorigin="9151,481" coordsize="554,446" path="m9151,912l9705,912,9705,496,9151,496,9151,912xm9151,481l9151,927,9705,927m9151,481l9705,481,9705,927e" filled="false" stroked="true" strokeweight=".994418pt" strokecolor="#000000">
              <v:path arrowok="t"/>
              <v:stroke dashstyle="solid"/>
            </v:shape>
            <v:shape style="position:absolute;left:3146;top:689;width:7546;height:580" coordorigin="3147,689" coordsize="7546,580" path="m3970,689l3147,689,3147,1269,10693,1269,10693,689,9974,689e" filled="false" stroked="true" strokeweight=".990734pt" strokecolor="#cdcdcd">
              <v:path arrowok="t"/>
              <v:stroke dashstyle="solid"/>
            </v:shape>
            <v:shape style="position:absolute;left:9779;top:614;width:210;height:134" coordorigin="9780,615" coordsize="210,134" path="m9989,615l9780,689,9989,749,9989,615xe" filled="true" fillcolor="#cdcdcd" stroked="false">
              <v:path arrowok="t"/>
              <v:fill opacity="32639f" type="solid"/>
            </v:shape>
            <v:shape style="position:absolute;left:3116;top:659;width:7546;height:580" coordorigin="3117,660" coordsize="7546,580" path="m3940,660l3117,660,3117,1239,10663,1239,10663,660,9944,660e" filled="false" stroked="true" strokeweight=".990734pt" strokecolor="#000000">
              <v:path arrowok="t"/>
              <v:stroke dashstyle="solid"/>
            </v:shape>
            <v:shape style="position:absolute;left:9749;top:585;width:210;height:149" coordorigin="9750,585" coordsize="210,149" path="m9959,585l9750,660,9959,734,9959,585xe" filled="true" fillcolor="#000000" stroked="false">
              <v:path arrowok="t"/>
              <v:fill type="solid"/>
            </v:shape>
            <v:shape style="position:absolute;left:3790;top:288;width:869;height:639" coordorigin="3791,288" coordsize="869,639" path="m4659,288l4494,452,4494,927,4659,749,4659,288xm4659,288l3970,288,3791,452,4494,452,4659,288xe" filled="true" fillcolor="#79848d" stroked="false">
              <v:path arrowok="t"/>
              <v:fill type="solid"/>
            </v:shape>
            <v:shape style="position:absolute;left:3790;top:288;width:869;height:639" coordorigin="3791,288" coordsize="869,639" path="m3791,452l4494,452,4494,927,4659,749,4659,288,4494,452,4659,288,3970,288,3791,452xe" filled="false" stroked="true" strokeweight=".993309pt" strokecolor="#000000">
              <v:path arrowok="t"/>
              <v:stroke dashstyle="solid"/>
            </v:shape>
            <v:shape style="position:absolute;left:3790;top:466;width:704;height:446" type="#_x0000_t75" stroked="false">
              <v:imagedata r:id="rId129" o:title=""/>
            </v:shape>
            <v:shape style="position:absolute;left:3790;top:451;width:704;height:476" coordorigin="3791,452" coordsize="704,476" path="m3791,912l4494,912,4494,466,3791,466,3791,912xm3791,452l3791,927,4494,927m3791,452l4494,452,4494,927e" filled="false" stroked="true" strokeweight=".994418pt" strokecolor="#000000">
              <v:path arrowok="t"/>
              <v:stroke dashstyle="solid"/>
            </v:shape>
            <v:line style="position:absolute" from="5153,704" to="4674,704" stroked="true" strokeweight=".99069pt" strokecolor="#cdcdcd">
              <v:stroke dashstyle="solid"/>
            </v:line>
            <v:shape style="position:absolute;left:4524;top:659;width:165;height:105" coordorigin="4524,660" coordsize="165,105" path="m4689,660l4524,704,4689,764,4689,660xe" filled="true" fillcolor="#cdcdcd" stroked="false">
              <v:path arrowok="t"/>
              <v:fill opacity="32639f" type="solid"/>
            </v:shape>
            <v:line style="position:absolute" from="5123,674" to="4644,674" stroked="true" strokeweight=".99069pt" strokecolor="#000000">
              <v:stroke dashstyle="solid"/>
            </v:line>
            <v:shape style="position:absolute;left:4494;top:629;width:165;height:105" coordorigin="4494,630" coordsize="165,105" path="m4659,630l4494,674,4659,734,4659,630xe" filled="true" fillcolor="#000000" stroked="false">
              <v:path arrowok="t"/>
              <v:fill type="solid"/>
            </v:shape>
            <v:shape style="position:absolute;left:4056;top:547;width:190;height:318" type="#_x0000_t202" filled="false" stroked="false">
              <v:textbox inset="0,0,0,0">
                <w:txbxContent>
                  <w:p>
                    <w:pPr>
                      <w:spacing w:line="303" w:lineRule="exact" w:before="0"/>
                      <w:ind w:left="0" w:right="0" w:firstLine="0"/>
                      <w:jc w:val="left"/>
                      <w:rPr>
                        <w:rFonts w:ascii="Arial"/>
                        <w:b/>
                        <w:sz w:val="31"/>
                      </w:rPr>
                    </w:pPr>
                    <w:r>
                      <w:rPr>
                        <w:rFonts w:ascii="Arial"/>
                        <w:b/>
                        <w:w w:val="75"/>
                        <w:sz w:val="31"/>
                      </w:rPr>
                      <w:t>C</w:t>
                    </w:r>
                  </w:p>
                </w:txbxContent>
              </v:textbox>
              <w10:wrap type="none"/>
            </v:shape>
            <w10:wrap type="none"/>
          </v:group>
        </w:pict>
      </w:r>
      <w:r>
        <w:rPr>
          <w:rFonts w:ascii="Arial"/>
          <w:b/>
          <w:w w:val="95"/>
          <w:sz w:val="23"/>
        </w:rPr>
        <w:t>MSB</w:t>
        <w:tab/>
        <w:t>LSB</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8"/>
        <w:rPr>
          <w:rFonts w:ascii="Arial"/>
          <w:b/>
          <w:sz w:val="15"/>
        </w:rPr>
      </w:pPr>
    </w:p>
    <w:p>
      <w:pPr>
        <w:pStyle w:val="ListParagraph"/>
        <w:numPr>
          <w:ilvl w:val="2"/>
          <w:numId w:val="19"/>
        </w:numPr>
        <w:tabs>
          <w:tab w:pos="2116" w:val="left" w:leader="none"/>
          <w:tab w:pos="2117" w:val="left" w:leader="none"/>
        </w:tabs>
        <w:spacing w:line="294" w:lineRule="exact" w:before="100" w:after="0"/>
        <w:ind w:left="2117" w:right="0" w:hanging="360"/>
        <w:jc w:val="left"/>
        <w:rPr>
          <w:sz w:val="24"/>
        </w:rPr>
      </w:pPr>
      <w:r>
        <w:rPr>
          <w:sz w:val="24"/>
        </w:rPr>
        <w:t>Trạng thái ảnh hưởng: C. </w:t>
      </w:r>
      <w:r>
        <w:rPr>
          <w:spacing w:val="-3"/>
          <w:sz w:val="24"/>
        </w:rPr>
        <w:t>Chu </w:t>
      </w:r>
      <w:r>
        <w:rPr>
          <w:sz w:val="24"/>
        </w:rPr>
        <w:t>kỳ thực hiện:</w:t>
      </w:r>
      <w:r>
        <w:rPr>
          <w:spacing w:val="-2"/>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75" w:hanging="360"/>
        <w:jc w:val="left"/>
        <w:rPr>
          <w:sz w:val="24"/>
        </w:rPr>
      </w:pPr>
      <w:r>
        <w:rPr>
          <w:sz w:val="24"/>
        </w:rPr>
        <w:t>Chức năng: xoay nội dung của thanh </w:t>
      </w:r>
      <w:r>
        <w:rPr>
          <w:spacing w:val="2"/>
          <w:sz w:val="24"/>
        </w:rPr>
        <w:t>ghi </w:t>
      </w:r>
      <w:r>
        <w:rPr>
          <w:sz w:val="24"/>
        </w:rPr>
        <w:t>f </w:t>
      </w:r>
      <w:r>
        <w:rPr>
          <w:spacing w:val="-3"/>
          <w:sz w:val="24"/>
        </w:rPr>
        <w:t>và </w:t>
      </w:r>
      <w:r>
        <w:rPr>
          <w:sz w:val="24"/>
        </w:rPr>
        <w:t>cờ C sang </w:t>
      </w:r>
      <w:r>
        <w:rPr>
          <w:spacing w:val="2"/>
          <w:sz w:val="24"/>
        </w:rPr>
        <w:t>trái </w:t>
      </w:r>
      <w:r>
        <w:rPr>
          <w:sz w:val="24"/>
        </w:rPr>
        <w:t>một bit. Nếu d= 0 thì kết quả được </w:t>
      </w:r>
      <w:r>
        <w:rPr>
          <w:spacing w:val="-4"/>
          <w:sz w:val="24"/>
        </w:rPr>
        <w:t>lưu </w:t>
      </w:r>
      <w:r>
        <w:rPr>
          <w:sz w:val="24"/>
        </w:rPr>
        <w:t>vào thanh ghi </w:t>
      </w:r>
      <w:r>
        <w:rPr>
          <w:spacing w:val="-3"/>
          <w:sz w:val="24"/>
        </w:rPr>
        <w:t>W. </w:t>
      </w:r>
      <w:r>
        <w:rPr>
          <w:sz w:val="24"/>
        </w:rPr>
        <w:t>Nếu d= 1 thì kết quả </w:t>
      </w:r>
      <w:r>
        <w:rPr>
          <w:spacing w:val="-4"/>
          <w:sz w:val="24"/>
        </w:rPr>
        <w:t>lưu </w:t>
      </w:r>
      <w:r>
        <w:rPr>
          <w:sz w:val="24"/>
        </w:rPr>
        <w:t>vào thanh ghi</w:t>
      </w:r>
      <w:r>
        <w:rPr>
          <w:spacing w:val="27"/>
          <w:sz w:val="24"/>
        </w:rPr>
        <w:t> </w:t>
      </w:r>
      <w:r>
        <w:rPr>
          <w:spacing w:val="-4"/>
          <w:sz w:val="24"/>
        </w:rPr>
        <w:t>f.</w:t>
      </w:r>
    </w:p>
    <w:p>
      <w:pPr>
        <w:pStyle w:val="BodyText"/>
        <w:spacing w:before="7"/>
        <w:rPr>
          <w:sz w:val="22"/>
        </w:rPr>
      </w:pPr>
      <w:r>
        <w:rPr/>
        <w:pict>
          <v:shape style="position:absolute;margin-left:87.384003pt;margin-top:14.242249pt;width:481.15pt;height:13.7pt;mso-position-horizontal-relative:page;mso-position-vertical-relative:paragraph;z-index:-15637504;mso-wrap-distance-left:0;mso-wrap-distance-right:0" type="#_x0000_t202" filled="true" fillcolor="#ccffff" stroked="false">
            <v:textbox inset="0,0,0,0">
              <w:txbxContent>
                <w:p>
                  <w:pPr>
                    <w:pStyle w:val="BodyText"/>
                    <w:tabs>
                      <w:tab w:pos="2045" w:val="left" w:leader="none"/>
                    </w:tabs>
                    <w:spacing w:line="268" w:lineRule="exact"/>
                    <w:ind w:left="28"/>
                  </w:pPr>
                  <w:r>
                    <w:rPr/>
                    <w:t>28.</w:t>
                  </w:r>
                  <w:r>
                    <w:rPr>
                      <w:spacing w:val="-2"/>
                    </w:rPr>
                    <w:t> </w:t>
                  </w:r>
                  <w:r>
                    <w:rPr/>
                    <w:t>Lệnh:</w:t>
                  </w:r>
                  <w:r>
                    <w:rPr>
                      <w:spacing w:val="1"/>
                    </w:rPr>
                    <w:t> </w:t>
                  </w:r>
                  <w:r>
                    <w:rPr>
                      <w:b/>
                    </w:rPr>
                    <w:t>RRF</w:t>
                    <w:tab/>
                  </w:r>
                  <w:r>
                    <w:rPr/>
                    <w:t>lệnh xoay phải qua cờ</w:t>
                  </w:r>
                  <w:r>
                    <w:rPr>
                      <w:spacing w:val="-12"/>
                    </w:rPr>
                    <w:t> </w:t>
                  </w:r>
                  <w:r>
                    <w:rPr/>
                    <w:t>C</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277" w:val="left" w:leader="none"/>
        </w:tabs>
        <w:spacing w:line="272" w:lineRule="exact" w:before="0" w:after="0"/>
        <w:ind w:left="2117" w:right="0" w:hanging="360"/>
        <w:jc w:val="left"/>
        <w:rPr>
          <w:sz w:val="24"/>
        </w:rPr>
      </w:pPr>
      <w:r>
        <w:rPr>
          <w:sz w:val="24"/>
        </w:rPr>
        <w:t>Cú</w:t>
      </w:r>
      <w:r>
        <w:rPr>
          <w:spacing w:val="-1"/>
          <w:sz w:val="24"/>
        </w:rPr>
        <w:t> </w:t>
      </w:r>
      <w:r>
        <w:rPr>
          <w:sz w:val="24"/>
        </w:rPr>
        <w:t>pháp:</w:t>
        <w:tab/>
        <w:t>RRF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s>
        <w:spacing w:line="240" w:lineRule="auto" w:before="4" w:after="0"/>
        <w:ind w:left="2117" w:right="0" w:hanging="360"/>
        <w:jc w:val="left"/>
        <w:rPr>
          <w:sz w:val="24"/>
        </w:rPr>
      </w:pPr>
      <w:r>
        <w:rPr>
          <w:sz w:val="24"/>
        </w:rPr>
        <w:t>Thực</w:t>
      </w:r>
      <w:r>
        <w:rPr>
          <w:spacing w:val="-1"/>
          <w:sz w:val="24"/>
        </w:rPr>
        <w:t> </w:t>
      </w:r>
      <w:r>
        <w:rPr>
          <w:sz w:val="24"/>
        </w:rPr>
        <w:t>thi:</w:t>
      </w:r>
    </w:p>
    <w:p>
      <w:pPr>
        <w:tabs>
          <w:tab w:pos="8648" w:val="left" w:leader="none"/>
        </w:tabs>
        <w:spacing w:before="49"/>
        <w:ind w:left="4626" w:right="0" w:firstLine="0"/>
        <w:jc w:val="left"/>
        <w:rPr>
          <w:rFonts w:ascii="Arial"/>
          <w:b/>
          <w:sz w:val="23"/>
        </w:rPr>
      </w:pPr>
      <w:r>
        <w:rPr/>
        <w:pict>
          <v:group style="position:absolute;margin-left:153.203873pt;margin-top:14.548228pt;width:384.35pt;height:49.3pt;mso-position-horizontal-relative:page;mso-position-vertical-relative:paragraph;z-index:15822848" coordorigin="3064,291" coordsize="7687,986">
            <v:shape style="position:absolute;left:5170;top:315;width:734;height:610" coordorigin="5170,316" coordsize="734,610" path="m5904,316l5724,479,5724,925,5904,747,5904,316xm5904,316l5335,316,5170,479,5724,479,5904,316xe" filled="true" fillcolor="#737a5d" stroked="false">
              <v:path arrowok="t"/>
              <v:fill type="solid"/>
            </v:shape>
            <v:shape style="position:absolute;left:5170;top:315;width:734;height:610" coordorigin="5170,316" coordsize="734,610" path="m5170,479l5724,479,5724,925,5904,747,5904,316,5724,479,5904,316,5335,316,5170,479xe" filled="false" stroked="true" strokeweight=".993784pt" strokecolor="#000000">
              <v:path arrowok="t"/>
              <v:stroke dashstyle="solid"/>
            </v:shape>
            <v:shape style="position:absolute;left:5170;top:494;width:555;height:417" type="#_x0000_t75" stroked="false">
              <v:imagedata r:id="rId130" o:title=""/>
            </v:shape>
            <v:shape style="position:absolute;left:5170;top:479;width:555;height:446" coordorigin="5170,479" coordsize="555,446" path="m5170,910l5724,910,5724,494,5170,494,5170,910xm5170,479l5170,925,5724,925m5170,479l5724,479,5724,925e" filled="false" stroked="true" strokeweight=".99448pt" strokecolor="#000000">
              <v:path arrowok="t"/>
              <v:stroke dashstyle="solid"/>
            </v:shape>
            <v:shape style="position:absolute;left:5739;top:315;width:734;height:610" coordorigin="5739,316" coordsize="734,610" path="m6473,316l6308,479,6308,925,6473,747,6473,316xm6473,316l5919,316,5739,479,6308,479,6473,316xe" filled="true" fillcolor="#737a5d" stroked="false">
              <v:path arrowok="t"/>
              <v:fill type="solid"/>
            </v:shape>
            <v:shape style="position:absolute;left:5739;top:315;width:734;height:610" coordorigin="5739,316" coordsize="734,610" path="m5739,479l6308,479,6308,925,6473,747,6473,316,6308,479,6473,316,5919,316,5739,479xe" filled="false" stroked="true" strokeweight=".993784pt" strokecolor="#000000">
              <v:path arrowok="t"/>
              <v:stroke dashstyle="solid"/>
            </v:shape>
            <v:shape style="position:absolute;left:5739;top:494;width:570;height:417" type="#_x0000_t75" stroked="false">
              <v:imagedata r:id="rId131" o:title=""/>
            </v:shape>
            <v:shape style="position:absolute;left:5739;top:479;width:570;height:446" coordorigin="5739,479" coordsize="570,446" path="m5739,910l6308,910,6308,494,5739,494,5739,910xm5739,479l5739,925,6308,925m5739,479l6308,479,6308,925e" filled="false" stroked="true" strokeweight=".99448pt" strokecolor="#000000">
              <v:path arrowok="t"/>
              <v:stroke dashstyle="solid"/>
            </v:shape>
            <v:shape style="position:absolute;left:6323;top:315;width:719;height:610" coordorigin="6323,316" coordsize="719,610" path="m7042,316l6877,479,6877,925,7042,747,7042,316xm7042,316l6488,316,6323,479,6877,479,7042,316xe" filled="true" fillcolor="#737a5d" stroked="false">
              <v:path arrowok="t"/>
              <v:fill type="solid"/>
            </v:shape>
            <v:shape style="position:absolute;left:6323;top:315;width:719;height:610" coordorigin="6323,316" coordsize="719,610" path="m6323,479l6877,479,6877,925,7042,747,7042,316,6877,479,7042,316,6488,316,6323,479xe" filled="false" stroked="true" strokeweight=".993859pt" strokecolor="#000000">
              <v:path arrowok="t"/>
              <v:stroke dashstyle="solid"/>
            </v:shape>
            <v:shape style="position:absolute;left:6323;top:494;width:555;height:417" type="#_x0000_t75" stroked="false">
              <v:imagedata r:id="rId132" o:title=""/>
            </v:shape>
            <v:shape style="position:absolute;left:6323;top:479;width:555;height:446" coordorigin="6323,479" coordsize="555,446" path="m6323,910l6877,910,6877,494,6323,494,6323,910xm6323,479l6323,925,6877,925m6323,479l6877,479,6877,925e" filled="false" stroked="true" strokeweight=".99448pt" strokecolor="#000000">
              <v:path arrowok="t"/>
              <v:stroke dashstyle="solid"/>
            </v:shape>
            <v:shape style="position:absolute;left:6892;top:315;width:734;height:610" coordorigin="6892,316" coordsize="734,610" path="m7626,316l7446,479,7446,925,7626,747,7626,316xm7626,316l7072,316,6892,479,7446,479,7626,316xe" filled="true" fillcolor="#737a5d" stroked="false">
              <v:path arrowok="t"/>
              <v:fill type="solid"/>
            </v:shape>
            <v:shape style="position:absolute;left:6892;top:315;width:734;height:610" coordorigin="6892,316" coordsize="734,610" path="m6892,479l7446,479,7446,925,7626,747,7626,316,7446,479,7626,316,7072,316,6892,479xe" filled="false" stroked="true" strokeweight=".993784pt" strokecolor="#000000">
              <v:path arrowok="t"/>
              <v:stroke dashstyle="solid"/>
            </v:shape>
            <v:shape style="position:absolute;left:6892;top:494;width:555;height:417" type="#_x0000_t75" stroked="false">
              <v:imagedata r:id="rId132" o:title=""/>
            </v:shape>
            <v:shape style="position:absolute;left:6892;top:479;width:555;height:446" coordorigin="6892,479" coordsize="555,446" path="m6892,910l7446,910,7446,494,6892,494,6892,910xm6892,479l6892,925,7446,925m6892,479l7446,479,7446,925e" filled="false" stroked="true" strokeweight=".99448pt" strokecolor="#000000">
              <v:path arrowok="t"/>
              <v:stroke dashstyle="solid"/>
            </v:shape>
            <v:shape style="position:absolute;left:7476;top:315;width:719;height:610" coordorigin="7476,316" coordsize="719,610" path="m8195,316l8030,479,8030,925,8195,747,8195,316xm8195,316l7641,316,7476,479,8030,479,8195,316xe" filled="true" fillcolor="#737a5d" stroked="false">
              <v:path arrowok="t"/>
              <v:fill type="solid"/>
            </v:shape>
            <v:shape style="position:absolute;left:7476;top:315;width:719;height:610" coordorigin="7476,316" coordsize="719,610" path="m7476,479l8030,479,8030,925,8195,747,8195,316,8030,479,8195,316,7641,316,7476,479xe" filled="false" stroked="true" strokeweight=".993859pt" strokecolor="#000000">
              <v:path arrowok="t"/>
              <v:stroke dashstyle="solid"/>
            </v:shape>
            <v:shape style="position:absolute;left:7476;top:494;width:555;height:417" type="#_x0000_t75" stroked="false">
              <v:imagedata r:id="rId133" o:title=""/>
            </v:shape>
            <v:shape style="position:absolute;left:7476;top:479;width:555;height:446" coordorigin="7476,479" coordsize="555,446" path="m7476,910l8030,910,8030,494,7476,494,7476,910xm7476,479l7476,925,8030,925m7476,479l8030,479,8030,925e" filled="false" stroked="true" strokeweight=".99448pt" strokecolor="#000000">
              <v:path arrowok="t"/>
              <v:stroke dashstyle="solid"/>
            </v:shape>
            <v:shape style="position:absolute;left:8045;top:315;width:734;height:610" coordorigin="8045,316" coordsize="734,610" path="m8779,316l8599,479,8599,925,8779,747,8779,316xm8779,316l8210,316,8045,479,8599,479,8779,316xe" filled="true" fillcolor="#737a5d" stroked="false">
              <v:path arrowok="t"/>
              <v:fill type="solid"/>
            </v:shape>
            <v:shape style="position:absolute;left:8045;top:315;width:734;height:610" coordorigin="8045,316" coordsize="734,610" path="m8045,479l8599,479,8599,925,8779,747,8779,316,8599,479,8779,316,8210,316,8045,479xe" filled="false" stroked="true" strokeweight=".993784pt" strokecolor="#000000">
              <v:path arrowok="t"/>
              <v:stroke dashstyle="solid"/>
            </v:shape>
            <v:shape style="position:absolute;left:8045;top:494;width:555;height:417" type="#_x0000_t75" stroked="false">
              <v:imagedata r:id="rId134" o:title=""/>
            </v:shape>
            <v:shape style="position:absolute;left:8045;top:479;width:555;height:446" coordorigin="8045,479" coordsize="555,446" path="m8045,910l8599,910,8599,494,8045,494,8045,910xm8045,479l8045,925,8599,925m8045,479l8599,479,8599,925e" filled="false" stroked="true" strokeweight=".99448pt" strokecolor="#000000">
              <v:path arrowok="t"/>
              <v:stroke dashstyle="solid"/>
            </v:shape>
            <v:shape style="position:absolute;left:8614;top:315;width:734;height:610" coordorigin="8614,316" coordsize="734,610" path="m9348,316l9183,479,9183,925,9348,747,9348,316xm9348,316l8794,316,8614,479,9183,479,9348,316xe" filled="true" fillcolor="#737a5d" stroked="false">
              <v:path arrowok="t"/>
              <v:fill type="solid"/>
            </v:shape>
            <v:shape style="position:absolute;left:8614;top:315;width:734;height:610" coordorigin="8614,316" coordsize="734,610" path="m8614,479l9183,479,9183,925,9348,747,9348,316,9183,479,9348,316,8794,316,8614,479xe" filled="false" stroked="true" strokeweight=".993784pt" strokecolor="#000000">
              <v:path arrowok="t"/>
              <v:stroke dashstyle="solid"/>
            </v:shape>
            <v:shape style="position:absolute;left:8614;top:494;width:570;height:417" type="#_x0000_t75" stroked="false">
              <v:imagedata r:id="rId135" o:title=""/>
            </v:shape>
            <v:shape style="position:absolute;left:8614;top:479;width:570;height:446" coordorigin="8614,479" coordsize="570,446" path="m8614,910l9183,910,9183,494,8614,494,8614,910xm8614,479l8614,925,9183,925m8614,479l9183,479,9183,925e" filled="false" stroked="true" strokeweight=".99448pt" strokecolor="#000000">
              <v:path arrowok="t"/>
              <v:stroke dashstyle="solid"/>
            </v:shape>
            <v:shape style="position:absolute;left:9198;top:315;width:719;height:610" coordorigin="9198,316" coordsize="719,610" path="m9917,316l9752,479,9752,925,9917,747,9917,316xm9917,316l9363,316,9198,479,9752,479,9917,316xe" filled="true" fillcolor="#737a5d" stroked="false">
              <v:path arrowok="t"/>
              <v:fill type="solid"/>
            </v:shape>
            <v:shape style="position:absolute;left:9198;top:315;width:719;height:610" coordorigin="9198,316" coordsize="719,610" path="m9198,479l9752,479,9752,925,9917,747,9917,316,9752,479,9917,316,9363,316,9198,479xe" filled="false" stroked="true" strokeweight=".993859pt" strokecolor="#000000">
              <v:path arrowok="t"/>
              <v:stroke dashstyle="solid"/>
            </v:shape>
            <v:shape style="position:absolute;left:9198;top:494;width:555;height:417" type="#_x0000_t75" stroked="false">
              <v:imagedata r:id="rId136" o:title=""/>
            </v:shape>
            <v:shape style="position:absolute;left:9198;top:479;width:555;height:446" coordorigin="9198,479" coordsize="555,446" path="m9198,910l9752,910,9752,494,9198,494,9198,910xm9198,479l9198,925,9752,925m9198,479l9752,479,9752,925e" filled="false" stroked="true" strokeweight=".99448pt" strokecolor="#000000">
              <v:path arrowok="t"/>
              <v:stroke dashstyle="solid"/>
            </v:shape>
            <v:shape style="position:absolute;left:3103;top:687;width:7637;height:580" coordorigin="3104,687" coordsize="7637,580" path="m3733,687l3104,687,3104,1267,10741,1267,10741,687,9812,687e" filled="false" stroked="true" strokeweight=".990734pt" strokecolor="#cdcdcd">
              <v:path arrowok="t"/>
              <v:stroke dashstyle="solid"/>
            </v:shape>
            <v:shape style="position:absolute;left:3717;top:612;width:210;height:134" coordorigin="3718,613" coordsize="210,134" path="m3718,613l3718,747,3928,687,3718,613xe" filled="true" fillcolor="#cdcdcd" stroked="false">
              <v:path arrowok="t"/>
              <v:fill opacity="32639f" type="solid"/>
            </v:shape>
            <v:shape style="position:absolute;left:3073;top:657;width:7637;height:580" coordorigin="3074,658" coordsize="7637,580" path="m3718,658l3074,658,3074,1237,10711,1237,10711,658,9782,658e" filled="false" stroked="true" strokeweight=".990734pt" strokecolor="#000000">
              <v:path arrowok="t"/>
              <v:stroke dashstyle="solid"/>
            </v:shape>
            <v:shape style="position:absolute;left:3687;top:583;width:210;height:149" coordorigin="3688,583" coordsize="210,149" path="m3688,583l3688,732,3898,658,3688,583xe" filled="true" fillcolor="#000000" stroked="false">
              <v:path arrowok="t"/>
              <v:fill type="solid"/>
            </v:shape>
            <v:shape style="position:absolute;left:3837;top:300;width:869;height:625" coordorigin="3838,301" coordsize="869,625" path="m4706,301l4541,479,4541,925,4706,747,4706,301xm4706,301l4017,301,3838,479,4541,479,4706,301xe" filled="true" fillcolor="#79848d" stroked="false">
              <v:path arrowok="t"/>
              <v:fill type="solid"/>
            </v:shape>
            <v:shape style="position:absolute;left:3837;top:300;width:869;height:625" coordorigin="3838,301" coordsize="869,625" path="m3838,479l4541,479,4541,925,4706,747,4706,301,4541,479,4706,301,4017,301,3838,479xe" filled="false" stroked="true" strokeweight=".993272pt" strokecolor="#000000">
              <v:path arrowok="t"/>
              <v:stroke dashstyle="solid"/>
            </v:shape>
            <v:shape style="position:absolute;left:3837;top:494;width:704;height:417" type="#_x0000_t75" stroked="false">
              <v:imagedata r:id="rId137" o:title=""/>
            </v:shape>
            <v:shape style="position:absolute;left:3837;top:479;width:704;height:446" coordorigin="3838,479" coordsize="704,446" path="m3838,910l4541,910,4541,494,3838,494,3838,910xm3838,479l3838,925,4541,925m3838,479l4541,479,4541,925e" filled="false" stroked="true" strokeweight=".99448pt" strokecolor="#000000">
              <v:path arrowok="t"/>
              <v:stroke dashstyle="solid"/>
            </v:shape>
            <v:line style="position:absolute" from="5036,702" to="4571,702" stroked="true" strokeweight=".99069pt" strokecolor="#cdcdcd">
              <v:stroke dashstyle="solid"/>
            </v:line>
            <v:shape style="position:absolute;left:5035;top:657;width:165;height:105" coordorigin="5036,658" coordsize="165,105" path="m5036,658l5036,762,5200,702,5036,658xe" filled="true" fillcolor="#cdcdcd" stroked="false">
              <v:path arrowok="t"/>
              <v:fill opacity="32639f" type="solid"/>
            </v:shape>
            <v:line style="position:absolute" from="5021,672" to="4541,672" stroked="true" strokeweight=".99069pt" strokecolor="#000000">
              <v:stroke dashstyle="solid"/>
            </v:line>
            <v:shape style="position:absolute;left:5005;top:627;width:165;height:105" coordorigin="5006,628" coordsize="165,105" path="m5006,628l5006,732,5170,672,5006,628xe" filled="true" fillcolor="#000000" stroked="false">
              <v:path arrowok="t"/>
              <v:fill type="solid"/>
            </v:shape>
            <v:shape style="position:absolute;left:3847;top:504;width:684;height:397" type="#_x0000_t202" filled="false" stroked="false">
              <v:textbox inset="0,0,0,0">
                <w:txbxContent>
                  <w:p>
                    <w:pPr>
                      <w:spacing w:before="0"/>
                      <w:ind w:left="0" w:right="0" w:firstLine="0"/>
                      <w:jc w:val="center"/>
                      <w:rPr>
                        <w:rFonts w:ascii="Arial"/>
                        <w:b/>
                        <w:sz w:val="31"/>
                      </w:rPr>
                    </w:pPr>
                    <w:r>
                      <w:rPr>
                        <w:rFonts w:ascii="Arial"/>
                        <w:b/>
                        <w:w w:val="75"/>
                        <w:sz w:val="31"/>
                      </w:rPr>
                      <w:t>C</w:t>
                    </w:r>
                  </w:p>
                </w:txbxContent>
              </v:textbox>
              <w10:wrap type="none"/>
            </v:shape>
            <w10:wrap type="none"/>
          </v:group>
        </w:pict>
      </w:r>
      <w:r>
        <w:rPr>
          <w:rFonts w:ascii="Arial"/>
          <w:b/>
          <w:w w:val="95"/>
          <w:sz w:val="23"/>
        </w:rPr>
        <w:t>MSB</w:t>
        <w:tab/>
        <w:t>LSB</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10"/>
        <w:rPr>
          <w:rFonts w:ascii="Arial"/>
          <w:b/>
          <w:sz w:val="15"/>
        </w:rPr>
      </w:pPr>
    </w:p>
    <w:p>
      <w:pPr>
        <w:pStyle w:val="ListParagraph"/>
        <w:numPr>
          <w:ilvl w:val="2"/>
          <w:numId w:val="19"/>
        </w:numPr>
        <w:tabs>
          <w:tab w:pos="2116" w:val="left" w:leader="none"/>
          <w:tab w:pos="2117" w:val="left" w:leader="none"/>
          <w:tab w:pos="5060" w:val="left" w:leader="none"/>
        </w:tabs>
        <w:spacing w:line="293" w:lineRule="exact" w:before="100" w:after="0"/>
        <w:ind w:left="2117" w:right="0" w:hanging="360"/>
        <w:jc w:val="left"/>
        <w:rPr>
          <w:sz w:val="24"/>
        </w:rPr>
      </w:pPr>
      <w:r>
        <w:rPr>
          <w:sz w:val="24"/>
        </w:rPr>
        <w:t>Trạng thái ảnh</w:t>
      </w:r>
      <w:r>
        <w:rPr>
          <w:spacing w:val="-8"/>
          <w:sz w:val="24"/>
        </w:rPr>
        <w:t> </w:t>
      </w:r>
      <w:r>
        <w:rPr>
          <w:sz w:val="24"/>
        </w:rPr>
        <w:t>hưởng: </w:t>
      </w:r>
      <w:r>
        <w:rPr>
          <w:spacing w:val="4"/>
          <w:sz w:val="24"/>
        </w:rPr>
        <w:t> </w:t>
      </w:r>
      <w:r>
        <w:rPr>
          <w:sz w:val="24"/>
        </w:rPr>
        <w:t>C.</w:t>
        <w:tab/>
      </w:r>
      <w:r>
        <w:rPr>
          <w:spacing w:val="-3"/>
          <w:sz w:val="24"/>
        </w:rPr>
        <w:t>Chu </w:t>
      </w:r>
      <w:r>
        <w:rPr>
          <w:sz w:val="24"/>
        </w:rPr>
        <w:t>kỳ thực hiện:</w:t>
      </w:r>
      <w:r>
        <w:rPr>
          <w:spacing w:val="-2"/>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72" w:hanging="360"/>
        <w:jc w:val="left"/>
        <w:rPr>
          <w:sz w:val="24"/>
        </w:rPr>
      </w:pPr>
      <w:r>
        <w:rPr>
          <w:sz w:val="24"/>
        </w:rPr>
        <w:t>Chức năng: xoay nội dung của thanh ghi f và cờ C sang phải 1 bit. Nếu d= 0 thì kết quả được </w:t>
      </w:r>
      <w:r>
        <w:rPr>
          <w:spacing w:val="-4"/>
          <w:sz w:val="24"/>
        </w:rPr>
        <w:t>lưu </w:t>
      </w:r>
      <w:r>
        <w:rPr>
          <w:sz w:val="24"/>
        </w:rPr>
        <w:t>vào thanh ghi </w:t>
      </w:r>
      <w:r>
        <w:rPr>
          <w:spacing w:val="-3"/>
          <w:sz w:val="24"/>
        </w:rPr>
        <w:t>W. </w:t>
      </w:r>
      <w:r>
        <w:rPr>
          <w:sz w:val="24"/>
        </w:rPr>
        <w:t>Nếu d= 1 thì kết quả lưu vào thanh ghi</w:t>
      </w:r>
      <w:r>
        <w:rPr>
          <w:spacing w:val="14"/>
          <w:sz w:val="24"/>
        </w:rPr>
        <w:t> </w:t>
      </w:r>
      <w:r>
        <w:rPr>
          <w:spacing w:val="-4"/>
          <w:sz w:val="24"/>
        </w:rPr>
        <w:t>f.</w:t>
      </w:r>
    </w:p>
    <w:p>
      <w:pPr>
        <w:pStyle w:val="BodyText"/>
        <w:spacing w:before="7"/>
        <w:rPr>
          <w:sz w:val="22"/>
        </w:rPr>
      </w:pPr>
      <w:r>
        <w:rPr/>
        <w:pict>
          <v:shape style="position:absolute;margin-left:87.384003pt;margin-top:14.212276pt;width:481.15pt;height:13.7pt;mso-position-horizontal-relative:page;mso-position-vertical-relative:paragraph;z-index:-15636992;mso-wrap-distance-left:0;mso-wrap-distance-right:0" type="#_x0000_t202" filled="true" fillcolor="#ccffff" stroked="false">
            <v:textbox inset="0,0,0,0">
              <w:txbxContent>
                <w:p>
                  <w:pPr>
                    <w:pStyle w:val="BodyText"/>
                    <w:tabs>
                      <w:tab w:pos="2569" w:val="left" w:leader="none"/>
                    </w:tabs>
                    <w:spacing w:line="268" w:lineRule="exact"/>
                    <w:ind w:left="28"/>
                  </w:pPr>
                  <w:r>
                    <w:rPr/>
                    <w:t>29.</w:t>
                  </w:r>
                  <w:r>
                    <w:rPr>
                      <w:spacing w:val="-3"/>
                    </w:rPr>
                    <w:t> </w:t>
                  </w:r>
                  <w:r>
                    <w:rPr/>
                    <w:t>Lệnh: </w:t>
                  </w:r>
                  <w:r>
                    <w:rPr>
                      <w:b/>
                    </w:rPr>
                    <w:t>RETURN</w:t>
                    <w:tab/>
                  </w:r>
                  <w:r>
                    <w:rPr/>
                    <w:t>lệnh kết thúc chương trình</w:t>
                  </w:r>
                  <w:r>
                    <w:rPr>
                      <w:spacing w:val="-2"/>
                    </w:rPr>
                    <w:t> </w:t>
                  </w:r>
                  <w:r>
                    <w:rPr>
                      <w:spacing w:val="2"/>
                    </w:rPr>
                    <w:t>con</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s>
        <w:spacing w:line="273" w:lineRule="exact" w:before="0" w:after="0"/>
        <w:ind w:left="2117" w:right="0" w:hanging="360"/>
        <w:jc w:val="left"/>
        <w:rPr>
          <w:sz w:val="24"/>
        </w:rPr>
      </w:pPr>
      <w:r>
        <w:rPr>
          <w:sz w:val="24"/>
        </w:rPr>
        <w:t>Cú</w:t>
      </w:r>
      <w:r>
        <w:rPr>
          <w:spacing w:val="-1"/>
          <w:sz w:val="24"/>
        </w:rPr>
        <w:t> </w:t>
      </w:r>
      <w:r>
        <w:rPr>
          <w:sz w:val="24"/>
        </w:rPr>
        <w:t>pháp:</w:t>
        <w:tab/>
        <w:t>RETURN</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không</w:t>
      </w:r>
    </w:p>
    <w:p>
      <w:pPr>
        <w:pStyle w:val="ListParagraph"/>
        <w:numPr>
          <w:ilvl w:val="2"/>
          <w:numId w:val="19"/>
        </w:numPr>
        <w:tabs>
          <w:tab w:pos="2116" w:val="left" w:leader="none"/>
          <w:tab w:pos="2117" w:val="left" w:leader="none"/>
          <w:tab w:pos="3557" w:val="left" w:leader="none"/>
          <w:tab w:pos="4998" w:val="left" w:leader="none"/>
        </w:tabs>
        <w:spacing w:line="293" w:lineRule="exact" w:before="3" w:after="0"/>
        <w:ind w:left="2117" w:right="0" w:hanging="360"/>
        <w:jc w:val="left"/>
        <w:rPr>
          <w:sz w:val="24"/>
        </w:rPr>
      </w:pPr>
      <w:r>
        <w:rPr>
          <w:sz w:val="24"/>
        </w:rPr>
        <w:t>Thực</w:t>
      </w:r>
      <w:r>
        <w:rPr>
          <w:spacing w:val="-3"/>
          <w:sz w:val="24"/>
        </w:rPr>
        <w:t> </w:t>
      </w:r>
      <w:r>
        <w:rPr>
          <w:sz w:val="24"/>
        </w:rPr>
        <w:t>thi:</w:t>
        <w:tab/>
        <w:t>TOS</w:t>
      </w:r>
      <w:r>
        <w:rPr>
          <w:spacing w:val="3"/>
          <w:sz w:val="24"/>
        </w:rPr>
        <w:t> </w:t>
      </w:r>
      <w:r>
        <w:rPr>
          <w:rFonts w:ascii="Wingdings" w:hAnsi="Wingdings"/>
          <w:sz w:val="24"/>
        </w:rPr>
        <w:t></w:t>
      </w:r>
      <w:r>
        <w:rPr>
          <w:spacing w:val="-4"/>
          <w:sz w:val="24"/>
        </w:rPr>
        <w:t> </w:t>
      </w:r>
      <w:r>
        <w:rPr>
          <w:sz w:val="24"/>
        </w:rPr>
        <w:t>PC.</w:t>
        <w:tab/>
        <w:t>Trạng thái ảnh hưởng: không. </w:t>
      </w:r>
      <w:r>
        <w:rPr>
          <w:spacing w:val="-3"/>
          <w:sz w:val="24"/>
        </w:rPr>
        <w:t>Chu </w:t>
      </w:r>
      <w:r>
        <w:rPr>
          <w:sz w:val="24"/>
        </w:rPr>
        <w:t>kỳ thực hiện:</w:t>
      </w:r>
      <w:r>
        <w:rPr>
          <w:spacing w:val="15"/>
          <w:sz w:val="24"/>
        </w:rPr>
        <w:t> </w:t>
      </w:r>
      <w:r>
        <w:rPr>
          <w:sz w:val="24"/>
        </w:rPr>
        <w:t>2.</w:t>
      </w:r>
    </w:p>
    <w:p>
      <w:pPr>
        <w:pStyle w:val="ListParagraph"/>
        <w:numPr>
          <w:ilvl w:val="2"/>
          <w:numId w:val="19"/>
        </w:numPr>
        <w:tabs>
          <w:tab w:pos="2116" w:val="left" w:leader="none"/>
          <w:tab w:pos="2117" w:val="left" w:leader="none"/>
        </w:tabs>
        <w:spacing w:line="237" w:lineRule="auto" w:before="2" w:after="0"/>
        <w:ind w:left="2117" w:right="571" w:hanging="360"/>
        <w:jc w:val="left"/>
        <w:rPr>
          <w:sz w:val="24"/>
        </w:rPr>
      </w:pPr>
      <w:r>
        <w:rPr>
          <w:sz w:val="24"/>
        </w:rPr>
        <w:t>Chức năng: lệnh kết thúc chương trình con trở lại chương trình chính, địa chỉ trở về trong đỉnh ngăn xếp trả </w:t>
      </w:r>
      <w:r>
        <w:rPr>
          <w:spacing w:val="-3"/>
          <w:sz w:val="24"/>
        </w:rPr>
        <w:t>lại </w:t>
      </w:r>
      <w:r>
        <w:rPr>
          <w:sz w:val="24"/>
        </w:rPr>
        <w:t>cho</w:t>
      </w:r>
      <w:r>
        <w:rPr>
          <w:spacing w:val="5"/>
          <w:sz w:val="24"/>
        </w:rPr>
        <w:t> </w:t>
      </w:r>
      <w:r>
        <w:rPr>
          <w:sz w:val="24"/>
        </w:rPr>
        <w:t>PC.</w:t>
      </w:r>
    </w:p>
    <w:p>
      <w:pPr>
        <w:pStyle w:val="BodyText"/>
        <w:spacing w:before="7"/>
        <w:rPr>
          <w:sz w:val="22"/>
        </w:rPr>
      </w:pPr>
      <w:r>
        <w:rPr/>
        <w:pict>
          <v:shape style="position:absolute;margin-left:87.384003pt;margin-top:14.225693pt;width:481.15pt;height:13.75pt;mso-position-horizontal-relative:page;mso-position-vertical-relative:paragraph;z-index:-15636480;mso-wrap-distance-left:0;mso-wrap-distance-right:0" type="#_x0000_t202" filled="true" fillcolor="#ccffff" stroked="false">
            <v:textbox inset="0,0,0,0">
              <w:txbxContent>
                <w:p>
                  <w:pPr>
                    <w:tabs>
                      <w:tab w:pos="2314" w:val="left" w:leader="none"/>
                    </w:tabs>
                    <w:spacing w:line="268" w:lineRule="exact" w:before="0"/>
                    <w:ind w:left="28" w:right="0" w:firstLine="0"/>
                    <w:jc w:val="left"/>
                    <w:rPr>
                      <w:sz w:val="24"/>
                    </w:rPr>
                  </w:pPr>
                  <w:r>
                    <w:rPr>
                      <w:sz w:val="24"/>
                    </w:rPr>
                    <w:t>30.</w:t>
                  </w:r>
                  <w:r>
                    <w:rPr>
                      <w:spacing w:val="-3"/>
                      <w:sz w:val="24"/>
                    </w:rPr>
                    <w:t> </w:t>
                  </w:r>
                  <w:r>
                    <w:rPr>
                      <w:sz w:val="24"/>
                    </w:rPr>
                    <w:t>Lệnh: </w:t>
                  </w:r>
                  <w:r>
                    <w:rPr>
                      <w:b/>
                      <w:sz w:val="24"/>
                    </w:rPr>
                    <w:t>SLEEP</w:t>
                    <w:tab/>
                  </w:r>
                  <w:r>
                    <w:rPr>
                      <w:sz w:val="24"/>
                    </w:rPr>
                    <w:t>lệnh</w:t>
                  </w:r>
                  <w:r>
                    <w:rPr>
                      <w:spacing w:val="2"/>
                      <w:sz w:val="24"/>
                    </w:rPr>
                    <w:t> </w:t>
                  </w:r>
                  <w:r>
                    <w:rPr>
                      <w:sz w:val="24"/>
                    </w:rPr>
                    <w:t>ngủ</w:t>
                  </w:r>
                </w:p>
              </w:txbxContent>
            </v:textbox>
            <v:fill type="solid"/>
            <w10:wrap type="topAndBottom"/>
          </v:shape>
        </w:pict>
      </w:r>
    </w:p>
    <w:p>
      <w:pPr>
        <w:spacing w:after="0"/>
        <w:rPr>
          <w:sz w:val="22"/>
        </w:rPr>
        <w:sectPr>
          <w:pgSz w:w="11910" w:h="16840"/>
          <w:pgMar w:header="283" w:footer="474" w:top="640" w:bottom="680" w:left="740" w:right="0"/>
        </w:sectPr>
      </w:pP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Cú</w:t>
      </w:r>
      <w:r>
        <w:rPr>
          <w:spacing w:val="-1"/>
          <w:sz w:val="24"/>
        </w:rPr>
        <w:t> </w:t>
      </w:r>
      <w:r>
        <w:rPr>
          <w:sz w:val="24"/>
        </w:rPr>
        <w:t>pháp:</w:t>
        <w:tab/>
        <w:t>SLEEP</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pict>
          <v:shape style="position:absolute;margin-left:483.282745pt;margin-top:18.116814pt;width:13.9pt;height:.1pt;mso-position-horizontal-relative:page;mso-position-vertical-relative:paragraph;z-index:-15633920;mso-wrap-distance-left:0;mso-wrap-distance-right:0" coordorigin="9666,362" coordsize="278,0" path="m9666,362l9943,362e" filled="false" stroked="true" strokeweight=".521649pt" strokecolor="#000000">
            <v:path arrowok="t"/>
            <v:stroke dashstyle="solid"/>
            <w10:wrap type="topAndBottom"/>
          </v:shape>
        </w:pict>
      </w:r>
      <w:r>
        <w:rPr/>
        <w:pict>
          <v:shape style="position:absolute;margin-left:540.907654pt;margin-top:18.259996pt;width:15.9pt;height:.1pt;mso-position-horizontal-relative:page;mso-position-vertical-relative:paragraph;z-index:-15633408;mso-wrap-distance-left:0;mso-wrap-distance-right:0" coordorigin="10818,365" coordsize="318,0" path="m10818,365l11135,365e" filled="false" stroked="true" strokeweight=".508165pt" strokecolor="#000000">
            <v:path arrowok="t"/>
            <v:stroke dashstyle="solid"/>
            <w10:wrap type="topAndBottom"/>
          </v:shape>
        </w:pict>
      </w:r>
      <w:r>
        <w:rPr>
          <w:sz w:val="24"/>
        </w:rPr>
        <w:t>Tác</w:t>
      </w:r>
      <w:r>
        <w:rPr>
          <w:spacing w:val="-3"/>
          <w:sz w:val="24"/>
        </w:rPr>
        <w:t> </w:t>
      </w:r>
      <w:r>
        <w:rPr>
          <w:sz w:val="24"/>
        </w:rPr>
        <w:t>tố:</w:t>
        <w:tab/>
        <w:t>không</w:t>
      </w:r>
    </w:p>
    <w:p>
      <w:pPr>
        <w:pStyle w:val="ListParagraph"/>
        <w:numPr>
          <w:ilvl w:val="2"/>
          <w:numId w:val="19"/>
        </w:numPr>
        <w:tabs>
          <w:tab w:pos="2116" w:val="left" w:leader="none"/>
          <w:tab w:pos="2117" w:val="left" w:leader="none"/>
          <w:tab w:pos="3557" w:val="left" w:leader="none"/>
        </w:tabs>
        <w:spacing w:line="240" w:lineRule="auto" w:before="0" w:after="64"/>
        <w:ind w:left="2117" w:right="0" w:hanging="360"/>
        <w:jc w:val="left"/>
        <w:rPr>
          <w:i/>
          <w:sz w:val="24"/>
        </w:rPr>
      </w:pPr>
      <w:r>
        <w:rPr>
          <w:sz w:val="24"/>
        </w:rPr>
        <w:t>Thực</w:t>
      </w:r>
      <w:r>
        <w:rPr>
          <w:spacing w:val="-3"/>
          <w:sz w:val="24"/>
        </w:rPr>
        <w:t> </w:t>
      </w:r>
      <w:r>
        <w:rPr>
          <w:sz w:val="24"/>
        </w:rPr>
        <w:t>thi:</w:t>
        <w:tab/>
        <w:t>00h </w:t>
      </w:r>
      <w:r>
        <w:rPr>
          <w:rFonts w:ascii="Wingdings" w:hAnsi="Wingdings"/>
          <w:sz w:val="24"/>
        </w:rPr>
        <w:t></w:t>
      </w:r>
      <w:r>
        <w:rPr>
          <w:sz w:val="24"/>
        </w:rPr>
        <w:t> WDT; 0 </w:t>
      </w:r>
      <w:r>
        <w:rPr>
          <w:rFonts w:ascii="Wingdings" w:hAnsi="Wingdings"/>
          <w:sz w:val="24"/>
        </w:rPr>
        <w:t></w:t>
      </w:r>
      <w:r>
        <w:rPr>
          <w:sz w:val="24"/>
        </w:rPr>
        <w:t> </w:t>
      </w:r>
      <w:r>
        <w:rPr>
          <w:spacing w:val="-3"/>
          <w:sz w:val="24"/>
        </w:rPr>
        <w:t>bộ </w:t>
      </w:r>
      <w:r>
        <w:rPr>
          <w:sz w:val="24"/>
        </w:rPr>
        <w:t>đếm chia trước của WDT; 1 </w:t>
      </w:r>
      <w:r>
        <w:rPr>
          <w:rFonts w:ascii="Wingdings" w:hAnsi="Wingdings"/>
          <w:sz w:val="24"/>
        </w:rPr>
        <w:t></w:t>
      </w:r>
      <w:r>
        <w:rPr>
          <w:sz w:val="24"/>
        </w:rPr>
        <w:t> </w:t>
      </w:r>
      <w:r>
        <w:rPr>
          <w:i/>
          <w:spacing w:val="2"/>
          <w:sz w:val="24"/>
        </w:rPr>
        <w:t>TO </w:t>
      </w:r>
      <w:r>
        <w:rPr>
          <w:sz w:val="24"/>
        </w:rPr>
        <w:t>; 0 </w:t>
      </w:r>
      <w:r>
        <w:rPr>
          <w:rFonts w:ascii="Wingdings" w:hAnsi="Wingdings"/>
          <w:sz w:val="24"/>
        </w:rPr>
        <w:t></w:t>
      </w:r>
      <w:r>
        <w:rPr>
          <w:spacing w:val="43"/>
          <w:sz w:val="24"/>
        </w:rPr>
        <w:t> </w:t>
      </w:r>
      <w:r>
        <w:rPr>
          <w:i/>
          <w:spacing w:val="-9"/>
          <w:sz w:val="24"/>
        </w:rPr>
        <w:t>PD</w:t>
      </w:r>
    </w:p>
    <w:p>
      <w:pPr>
        <w:pStyle w:val="BodyText"/>
        <w:spacing w:line="20" w:lineRule="exact"/>
        <w:ind w:left="3649"/>
        <w:rPr>
          <w:sz w:val="2"/>
        </w:rPr>
      </w:pPr>
      <w:r>
        <w:rPr>
          <w:sz w:val="2"/>
        </w:rPr>
        <w:pict>
          <v:group style="width:13.85pt;height:.550pt;mso-position-horizontal-relative:char;mso-position-vertical-relative:line" coordorigin="0,0" coordsize="277,11">
            <v:line style="position:absolute" from="0,5" to="276,5" stroked="true" strokeweight=".521649pt" strokecolor="#000000">
              <v:stroke dashstyle="solid"/>
            </v:line>
          </v:group>
        </w:pict>
      </w:r>
      <w:r>
        <w:rPr>
          <w:sz w:val="2"/>
        </w:rPr>
      </w:r>
      <w:r>
        <w:rPr>
          <w:spacing w:val="115"/>
          <w:sz w:val="2"/>
        </w:rPr>
        <w:t> </w:t>
      </w:r>
      <w:r>
        <w:rPr>
          <w:spacing w:val="115"/>
          <w:sz w:val="2"/>
        </w:rPr>
        <w:pict>
          <v:group style="width:15.9pt;height:.550pt;mso-position-horizontal-relative:char;mso-position-vertical-relative:line" coordorigin="0,0" coordsize="318,11">
            <v:line style="position:absolute" from="0,5" to="317,5" stroked="true" strokeweight=".506597pt" strokecolor="#000000">
              <v:stroke dashstyle="solid"/>
            </v:line>
          </v:group>
        </w:pict>
      </w:r>
      <w:r>
        <w:rPr>
          <w:spacing w:val="115"/>
          <w:sz w:val="2"/>
        </w:rPr>
      </w:r>
    </w:p>
    <w:p>
      <w:pPr>
        <w:pStyle w:val="ListParagraph"/>
        <w:numPr>
          <w:ilvl w:val="2"/>
          <w:numId w:val="19"/>
        </w:numPr>
        <w:tabs>
          <w:tab w:pos="2116" w:val="left" w:leader="none"/>
          <w:tab w:pos="2117" w:val="left" w:leader="none"/>
          <w:tab w:pos="4998" w:val="left" w:leader="none"/>
        </w:tabs>
        <w:spacing w:line="240" w:lineRule="auto" w:before="0" w:after="0"/>
        <w:ind w:left="2117" w:right="0" w:hanging="360"/>
        <w:jc w:val="left"/>
        <w:rPr>
          <w:sz w:val="24"/>
        </w:rPr>
      </w:pPr>
      <w:r>
        <w:rPr>
          <w:sz w:val="24"/>
        </w:rPr>
        <w:t>Cờ ảnh hưởng: </w:t>
      </w:r>
      <w:r>
        <w:rPr>
          <w:i/>
          <w:spacing w:val="2"/>
          <w:sz w:val="24"/>
        </w:rPr>
        <w:t>TO </w:t>
      </w:r>
      <w:r>
        <w:rPr>
          <w:sz w:val="24"/>
        </w:rPr>
        <w:t>,</w:t>
      </w:r>
      <w:r>
        <w:rPr>
          <w:spacing w:val="-16"/>
          <w:sz w:val="24"/>
        </w:rPr>
        <w:t> </w:t>
      </w:r>
      <w:r>
        <w:rPr>
          <w:i/>
          <w:spacing w:val="-5"/>
          <w:sz w:val="24"/>
        </w:rPr>
        <w:t>PD</w:t>
      </w:r>
      <w:r>
        <w:rPr>
          <w:i/>
          <w:spacing w:val="-22"/>
          <w:sz w:val="24"/>
        </w:rPr>
        <w:t> </w:t>
      </w:r>
      <w:r>
        <w:rPr>
          <w:sz w:val="24"/>
        </w:rPr>
        <w:t>.</w:t>
        <w:tab/>
      </w:r>
      <w:r>
        <w:rPr>
          <w:spacing w:val="-3"/>
          <w:sz w:val="24"/>
        </w:rPr>
        <w:t>Chu </w:t>
      </w:r>
      <w:r>
        <w:rPr>
          <w:sz w:val="24"/>
        </w:rPr>
        <w:t>kỳ thực hiện:</w:t>
      </w:r>
      <w:r>
        <w:rPr>
          <w:spacing w:val="4"/>
          <w:sz w:val="24"/>
        </w:rPr>
        <w:t> </w:t>
      </w:r>
      <w:r>
        <w:rPr>
          <w:sz w:val="24"/>
        </w:rPr>
        <w:t>1.</w:t>
      </w:r>
    </w:p>
    <w:p>
      <w:pPr>
        <w:pStyle w:val="ListParagraph"/>
        <w:numPr>
          <w:ilvl w:val="2"/>
          <w:numId w:val="19"/>
        </w:numPr>
        <w:tabs>
          <w:tab w:pos="2116" w:val="left" w:leader="none"/>
          <w:tab w:pos="2117" w:val="left" w:leader="none"/>
        </w:tabs>
        <w:spacing w:line="297" w:lineRule="auto" w:before="39" w:after="0"/>
        <w:ind w:left="2117" w:right="571" w:hanging="360"/>
        <w:jc w:val="left"/>
        <w:rPr>
          <w:sz w:val="24"/>
        </w:rPr>
      </w:pPr>
      <w:r>
        <w:rPr/>
        <w:pict>
          <v:line style="position:absolute;mso-position-horizontal-relative:page;mso-position-vertical-relative:paragraph;z-index:15827968" from="205.157669pt,2.961349pt" to="221.012569pt,2.961349pt" stroked="true" strokeweight=".506597pt" strokecolor="#000000">
            <v:stroke dashstyle="solid"/>
            <w10:wrap type="none"/>
          </v:line>
        </w:pict>
      </w:r>
      <w:r>
        <w:rPr/>
        <w:pict>
          <v:line style="position:absolute;mso-position-horizontal-relative:page;mso-position-vertical-relative:paragraph;z-index:-29612032" from="162.632751pt,20.07723pt" to="176.484638pt,20.07723pt" stroked="true" strokeweight=".521671pt" strokecolor="#000000">
            <v:stroke dashstyle="solid"/>
            <w10:wrap type="none"/>
          </v:line>
        </w:pict>
      </w:r>
      <w:r>
        <w:rPr>
          <w:sz w:val="24"/>
        </w:rPr>
        <w:t>Chức năng: </w:t>
      </w:r>
      <w:r>
        <w:rPr>
          <w:i/>
          <w:spacing w:val="-5"/>
          <w:sz w:val="24"/>
        </w:rPr>
        <w:t>PD </w:t>
      </w:r>
      <w:r>
        <w:rPr>
          <w:sz w:val="24"/>
        </w:rPr>
        <w:t>= 0 cho biết CPU đang ở chế độ ngủ, </w:t>
      </w:r>
      <w:r>
        <w:rPr>
          <w:spacing w:val="-3"/>
          <w:sz w:val="24"/>
        </w:rPr>
        <w:t>bộ  </w:t>
      </w:r>
      <w:r>
        <w:rPr>
          <w:sz w:val="24"/>
        </w:rPr>
        <w:t>dao động ngừng hoạt động.  </w:t>
      </w:r>
      <w:r>
        <w:rPr>
          <w:spacing w:val="-3"/>
          <w:sz w:val="24"/>
        </w:rPr>
        <w:t>Bit </w:t>
      </w:r>
      <w:r>
        <w:rPr>
          <w:i/>
          <w:spacing w:val="2"/>
          <w:sz w:val="24"/>
        </w:rPr>
        <w:t>TO </w:t>
      </w:r>
      <w:r>
        <w:rPr>
          <w:sz w:val="24"/>
        </w:rPr>
        <w:t>=1. Bộ định thời WDT </w:t>
      </w:r>
      <w:r>
        <w:rPr>
          <w:spacing w:val="-3"/>
          <w:sz w:val="24"/>
        </w:rPr>
        <w:t>và bộ </w:t>
      </w:r>
      <w:r>
        <w:rPr>
          <w:sz w:val="24"/>
        </w:rPr>
        <w:t>chia trước bị</w:t>
      </w:r>
      <w:r>
        <w:rPr>
          <w:spacing w:val="-38"/>
          <w:sz w:val="24"/>
        </w:rPr>
        <w:t> </w:t>
      </w:r>
      <w:r>
        <w:rPr>
          <w:sz w:val="24"/>
        </w:rPr>
        <w:t>xóa.</w:t>
      </w:r>
    </w:p>
    <w:p>
      <w:pPr>
        <w:pStyle w:val="BodyText"/>
        <w:spacing w:before="2"/>
        <w:rPr>
          <w:sz w:val="17"/>
        </w:rPr>
      </w:pPr>
      <w:r>
        <w:rPr/>
        <w:pict>
          <v:shape style="position:absolute;margin-left:87.384003pt;margin-top:11.082156pt;width:481.15pt;height:13.7pt;mso-position-horizontal-relative:page;mso-position-vertical-relative:paragraph;z-index:-15631872;mso-wrap-distance-left:0;mso-wrap-distance-right:0" type="#_x0000_t202" filled="true" fillcolor="#ccffff" stroked="false">
            <v:textbox inset="0,0,0,0">
              <w:txbxContent>
                <w:p>
                  <w:pPr>
                    <w:pStyle w:val="BodyText"/>
                    <w:tabs>
                      <w:tab w:pos="2420" w:val="left" w:leader="none"/>
                    </w:tabs>
                    <w:spacing w:line="268" w:lineRule="exact"/>
                    <w:ind w:left="28"/>
                  </w:pPr>
                  <w:r>
                    <w:rPr/>
                    <w:t>31.</w:t>
                  </w:r>
                  <w:r>
                    <w:rPr>
                      <w:spacing w:val="-2"/>
                    </w:rPr>
                    <w:t> </w:t>
                  </w:r>
                  <w:r>
                    <w:rPr/>
                    <w:t>Lệnh:</w:t>
                  </w:r>
                  <w:r>
                    <w:rPr>
                      <w:spacing w:val="2"/>
                    </w:rPr>
                    <w:t> </w:t>
                  </w:r>
                  <w:r>
                    <w:rPr>
                      <w:b/>
                    </w:rPr>
                    <w:t>SUBLW</w:t>
                    <w:tab/>
                  </w:r>
                  <w:r>
                    <w:rPr/>
                    <w:t>lệnh trừ </w:t>
                  </w:r>
                  <w:r>
                    <w:rPr>
                      <w:spacing w:val="-3"/>
                    </w:rPr>
                    <w:t>hằng </w:t>
                  </w:r>
                  <w:r>
                    <w:rPr/>
                    <w:t>số cho thanh ghi</w:t>
                  </w:r>
                  <w:r>
                    <w:rPr>
                      <w:spacing w:val="5"/>
                    </w:rPr>
                    <w:t> </w:t>
                  </w:r>
                  <w:r>
                    <w:rPr/>
                    <w:t>W</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SUBLW</w:t>
        <w:tab/>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4"/>
          <w:sz w:val="24"/>
        </w:rPr>
        <w:t> </w:t>
      </w:r>
      <w:r>
        <w:rPr>
          <w:sz w:val="24"/>
        </w:rPr>
        <w:t>255</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2"/>
          <w:sz w:val="24"/>
        </w:rPr>
        <w:t> </w:t>
      </w:r>
      <w:r>
        <w:rPr>
          <w:sz w:val="24"/>
        </w:rPr>
        <w:t>thi:</w:t>
        <w:tab/>
        <w:t>k –</w:t>
      </w:r>
      <w:r>
        <w:rPr>
          <w:spacing w:val="1"/>
          <w:sz w:val="24"/>
        </w:rPr>
        <w:t> </w:t>
      </w:r>
      <w:r>
        <w:rPr>
          <w:sz w:val="24"/>
        </w:rPr>
        <w:t>(W)</w:t>
      </w:r>
      <w:r>
        <w:rPr>
          <w:rFonts w:ascii="Wingdings" w:hAnsi="Wingdings"/>
          <w:sz w:val="24"/>
        </w:rPr>
        <w:t></w:t>
      </w:r>
      <w:r>
        <w:rPr>
          <w:spacing w:val="1"/>
          <w:sz w:val="24"/>
        </w:rPr>
        <w:t> </w:t>
      </w:r>
      <w:r>
        <w:rPr>
          <w:sz w:val="24"/>
        </w:rPr>
        <w:t>(W).</w:t>
        <w:tab/>
        <w:t>Cờ ảnh hưởng: C, DC, Z. </w:t>
      </w:r>
      <w:r>
        <w:rPr>
          <w:spacing w:val="-3"/>
          <w:sz w:val="24"/>
        </w:rPr>
        <w:t>Chu </w:t>
      </w:r>
      <w:r>
        <w:rPr>
          <w:sz w:val="24"/>
        </w:rPr>
        <w:t>kỳ thực hiện:</w:t>
      </w:r>
      <w:r>
        <w:rPr>
          <w:spacing w:val="8"/>
          <w:sz w:val="24"/>
        </w:rPr>
        <w:t> </w:t>
      </w:r>
      <w:r>
        <w:rPr>
          <w:sz w:val="24"/>
        </w:rPr>
        <w:t>1.</w:t>
      </w:r>
    </w:p>
    <w:p>
      <w:pPr>
        <w:pStyle w:val="ListParagraph"/>
        <w:numPr>
          <w:ilvl w:val="2"/>
          <w:numId w:val="19"/>
        </w:numPr>
        <w:tabs>
          <w:tab w:pos="2116" w:val="left" w:leader="none"/>
          <w:tab w:pos="2117" w:val="left" w:leader="none"/>
        </w:tabs>
        <w:spacing w:line="240" w:lineRule="auto" w:before="0" w:after="0"/>
        <w:ind w:left="2117" w:right="567" w:hanging="360"/>
        <w:jc w:val="left"/>
        <w:rPr>
          <w:sz w:val="24"/>
        </w:rPr>
      </w:pPr>
      <w:r>
        <w:rPr>
          <w:sz w:val="24"/>
        </w:rPr>
        <w:t>Chức năng: hằng số k 8 </w:t>
      </w:r>
      <w:r>
        <w:rPr>
          <w:spacing w:val="-4"/>
          <w:sz w:val="24"/>
        </w:rPr>
        <w:t>bit </w:t>
      </w:r>
      <w:r>
        <w:rPr>
          <w:sz w:val="24"/>
        </w:rPr>
        <w:t>trừ cho nội dung thanh ghi W </w:t>
      </w:r>
      <w:r>
        <w:rPr>
          <w:spacing w:val="-3"/>
          <w:sz w:val="24"/>
        </w:rPr>
        <w:t>và </w:t>
      </w:r>
      <w:r>
        <w:rPr>
          <w:sz w:val="24"/>
        </w:rPr>
        <w:t>kết quả </w:t>
      </w:r>
      <w:r>
        <w:rPr>
          <w:spacing w:val="-4"/>
          <w:sz w:val="24"/>
        </w:rPr>
        <w:t>lưu </w:t>
      </w:r>
      <w:r>
        <w:rPr>
          <w:sz w:val="24"/>
        </w:rPr>
        <w:t>vào thanh ghi </w:t>
      </w:r>
      <w:r>
        <w:rPr>
          <w:spacing w:val="-6"/>
          <w:sz w:val="24"/>
        </w:rPr>
        <w:t>W.</w:t>
      </w:r>
    </w:p>
    <w:p>
      <w:pPr>
        <w:pStyle w:val="BodyText"/>
        <w:spacing w:before="8"/>
        <w:rPr>
          <w:sz w:val="22"/>
        </w:rPr>
      </w:pPr>
      <w:r>
        <w:rPr/>
        <w:pict>
          <v:shape style="position:absolute;margin-left:87.384003pt;margin-top:14.263873pt;width:481.15pt;height:13.7pt;mso-position-horizontal-relative:page;mso-position-vertical-relative:paragraph;z-index:-15631360;mso-wrap-distance-left:0;mso-wrap-distance-right:0" type="#_x0000_t202" filled="true" fillcolor="#ccffff" stroked="false">
            <v:textbox inset="0,0,0,0">
              <w:txbxContent>
                <w:p>
                  <w:pPr>
                    <w:pStyle w:val="BodyText"/>
                    <w:tabs>
                      <w:tab w:pos="2405" w:val="left" w:leader="none"/>
                    </w:tabs>
                    <w:spacing w:line="268" w:lineRule="exact"/>
                    <w:ind w:left="28"/>
                  </w:pPr>
                  <w:r>
                    <w:rPr/>
                    <w:t>32.</w:t>
                  </w:r>
                  <w:r>
                    <w:rPr>
                      <w:spacing w:val="-1"/>
                    </w:rPr>
                    <w:t> </w:t>
                  </w:r>
                  <w:r>
                    <w:rPr/>
                    <w:t>Lệnh:</w:t>
                  </w:r>
                  <w:r>
                    <w:rPr>
                      <w:spacing w:val="2"/>
                    </w:rPr>
                    <w:t> </w:t>
                  </w:r>
                  <w:r>
                    <w:rPr>
                      <w:b/>
                    </w:rPr>
                    <w:t>SUBWF</w:t>
                    <w:tab/>
                  </w:r>
                  <w:r>
                    <w:rPr/>
                    <w:t>lệnh trừ thanh ghi f cho thanh ghi</w:t>
                  </w:r>
                  <w:r>
                    <w:rPr>
                      <w:spacing w:val="-15"/>
                    </w:rPr>
                    <w:t> </w:t>
                  </w:r>
                  <w:r>
                    <w:rPr/>
                    <w:t>W</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SUBLW</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5718" w:val="left" w:leader="none"/>
        </w:tabs>
        <w:spacing w:line="293" w:lineRule="exact" w:before="0" w:after="0"/>
        <w:ind w:left="2117" w:right="0" w:hanging="360"/>
        <w:jc w:val="left"/>
        <w:rPr>
          <w:sz w:val="24"/>
        </w:rPr>
      </w:pPr>
      <w:r>
        <w:rPr>
          <w:sz w:val="24"/>
        </w:rPr>
        <w:t>Thực</w:t>
      </w:r>
      <w:r>
        <w:rPr>
          <w:spacing w:val="-3"/>
          <w:sz w:val="24"/>
        </w:rPr>
        <w:t> </w:t>
      </w:r>
      <w:r>
        <w:rPr>
          <w:sz w:val="24"/>
        </w:rPr>
        <w:t>thi:</w:t>
        <w:tab/>
      </w:r>
      <w:r>
        <w:rPr>
          <w:spacing w:val="-3"/>
          <w:sz w:val="24"/>
        </w:rPr>
        <w:t>(f) </w:t>
      </w:r>
      <w:r>
        <w:rPr>
          <w:sz w:val="24"/>
        </w:rPr>
        <w:t>–</w:t>
      </w:r>
      <w:r>
        <w:rPr>
          <w:spacing w:val="8"/>
          <w:sz w:val="24"/>
        </w:rPr>
        <w:t> </w:t>
      </w:r>
      <w:r>
        <w:rPr>
          <w:sz w:val="24"/>
        </w:rPr>
        <w:t>(W)</w:t>
      </w:r>
      <w:r>
        <w:rPr>
          <w:rFonts w:ascii="Wingdings" w:hAnsi="Wingdings"/>
          <w:sz w:val="24"/>
        </w:rPr>
        <w:t></w:t>
      </w:r>
      <w:r>
        <w:rPr>
          <w:spacing w:val="1"/>
          <w:sz w:val="24"/>
        </w:rPr>
        <w:t> </w:t>
      </w:r>
      <w:r>
        <w:rPr>
          <w:sz w:val="24"/>
        </w:rPr>
        <w:t>(dest).</w:t>
        <w:tab/>
        <w:t>Cờ ảnh hưởng: C, DC, Z. </w:t>
      </w:r>
      <w:r>
        <w:rPr>
          <w:spacing w:val="-3"/>
          <w:sz w:val="24"/>
        </w:rPr>
        <w:t>Chu </w:t>
      </w:r>
      <w:r>
        <w:rPr>
          <w:sz w:val="24"/>
        </w:rPr>
        <w:t>kỳ thực hiện:</w:t>
      </w:r>
      <w:r>
        <w:rPr>
          <w:spacing w:val="8"/>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82" w:hanging="360"/>
        <w:jc w:val="left"/>
        <w:rPr>
          <w:sz w:val="24"/>
        </w:rPr>
      </w:pPr>
      <w:r>
        <w:rPr>
          <w:sz w:val="24"/>
        </w:rPr>
        <w:t>Chức năng: nội dung thanh ghi f trừ cho nội dung thanh ghi </w:t>
      </w:r>
      <w:r>
        <w:rPr>
          <w:spacing w:val="-3"/>
          <w:sz w:val="24"/>
        </w:rPr>
        <w:t>W. </w:t>
      </w:r>
      <w:r>
        <w:rPr>
          <w:sz w:val="24"/>
        </w:rPr>
        <w:t>Nếu d= 0 thì kết quả </w:t>
      </w:r>
      <w:r>
        <w:rPr>
          <w:spacing w:val="-4"/>
          <w:sz w:val="24"/>
        </w:rPr>
        <w:t>lưu </w:t>
      </w:r>
      <w:r>
        <w:rPr>
          <w:sz w:val="24"/>
        </w:rPr>
        <w:t>vào thanh ghi </w:t>
      </w:r>
      <w:r>
        <w:rPr>
          <w:spacing w:val="-3"/>
          <w:sz w:val="24"/>
        </w:rPr>
        <w:t>W. </w:t>
      </w:r>
      <w:r>
        <w:rPr>
          <w:sz w:val="24"/>
        </w:rPr>
        <w:t>Nếu d= 1 thì kết quả </w:t>
      </w:r>
      <w:r>
        <w:rPr>
          <w:spacing w:val="-4"/>
          <w:sz w:val="24"/>
        </w:rPr>
        <w:t>lưu </w:t>
      </w:r>
      <w:r>
        <w:rPr>
          <w:sz w:val="24"/>
        </w:rPr>
        <w:t>vào thanh ghi</w:t>
      </w:r>
      <w:r>
        <w:rPr>
          <w:spacing w:val="17"/>
          <w:sz w:val="24"/>
        </w:rPr>
        <w:t> </w:t>
      </w:r>
      <w:r>
        <w:rPr>
          <w:spacing w:val="-4"/>
          <w:sz w:val="24"/>
        </w:rPr>
        <w:t>f.</w:t>
      </w:r>
    </w:p>
    <w:p>
      <w:pPr>
        <w:pStyle w:val="BodyText"/>
        <w:spacing w:before="7"/>
        <w:rPr>
          <w:sz w:val="22"/>
        </w:rPr>
      </w:pPr>
      <w:r>
        <w:rPr/>
        <w:pict>
          <v:shape style="position:absolute;margin-left:87.384003pt;margin-top:14.198848pt;width:481.15pt;height:13.95pt;mso-position-horizontal-relative:page;mso-position-vertical-relative:paragraph;z-index:-15630848;mso-wrap-distance-left:0;mso-wrap-distance-right:0" type="#_x0000_t202" filled="true" fillcolor="#ccffff" stroked="false">
            <v:textbox inset="0,0,0,0">
              <w:txbxContent>
                <w:p>
                  <w:pPr>
                    <w:pStyle w:val="BodyText"/>
                    <w:tabs>
                      <w:tab w:pos="2333" w:val="left" w:leader="none"/>
                    </w:tabs>
                    <w:spacing w:line="268" w:lineRule="exact"/>
                    <w:ind w:left="28"/>
                  </w:pPr>
                  <w:r>
                    <w:rPr/>
                    <w:t>33.</w:t>
                  </w:r>
                  <w:r>
                    <w:rPr>
                      <w:spacing w:val="-3"/>
                    </w:rPr>
                    <w:t> </w:t>
                  </w:r>
                  <w:r>
                    <w:rPr/>
                    <w:t>Lệnh:</w:t>
                  </w:r>
                  <w:r>
                    <w:rPr>
                      <w:spacing w:val="1"/>
                    </w:rPr>
                    <w:t> </w:t>
                  </w:r>
                  <w:r>
                    <w:rPr>
                      <w:b/>
                    </w:rPr>
                    <w:t>SWAPF</w:t>
                    <w:tab/>
                  </w:r>
                  <w:r>
                    <w:rPr/>
                    <w:t>lệnh hoán chuyển 4 </w:t>
                  </w:r>
                  <w:r>
                    <w:rPr>
                      <w:spacing w:val="-4"/>
                    </w:rPr>
                    <w:t>bit </w:t>
                  </w:r>
                  <w:r>
                    <w:rPr/>
                    <w:t>của thanh ghi</w:t>
                  </w:r>
                  <w:r>
                    <w:rPr>
                      <w:spacing w:val="12"/>
                    </w:rPr>
                    <w:t> </w:t>
                  </w:r>
                  <w:r>
                    <w:rPr/>
                    <w:t>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3" w:lineRule="exact" w:before="0" w:after="0"/>
        <w:ind w:left="2117" w:right="0" w:hanging="360"/>
        <w:jc w:val="left"/>
        <w:rPr>
          <w:sz w:val="24"/>
        </w:rPr>
      </w:pPr>
      <w:r>
        <w:rPr>
          <w:sz w:val="24"/>
        </w:rPr>
        <w:t>Cú</w:t>
      </w:r>
      <w:r>
        <w:rPr>
          <w:spacing w:val="-1"/>
          <w:sz w:val="24"/>
        </w:rPr>
        <w:t> </w:t>
      </w:r>
      <w:r>
        <w:rPr>
          <w:sz w:val="24"/>
        </w:rPr>
        <w:t>pháp:</w:t>
        <w:tab/>
        <w:t>SWAPF</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Thực</w:t>
      </w:r>
      <w:r>
        <w:rPr>
          <w:spacing w:val="-3"/>
          <w:sz w:val="24"/>
        </w:rPr>
        <w:t> </w:t>
      </w:r>
      <w:r>
        <w:rPr>
          <w:sz w:val="24"/>
        </w:rPr>
        <w:t>thi:</w:t>
        <w:tab/>
        <w:t>(f&lt;3:0&gt;) </w:t>
      </w:r>
      <w:r>
        <w:rPr>
          <w:rFonts w:ascii="Wingdings" w:hAnsi="Wingdings"/>
          <w:sz w:val="24"/>
        </w:rPr>
        <w:t></w:t>
      </w:r>
      <w:r>
        <w:rPr>
          <w:sz w:val="24"/>
        </w:rPr>
        <w:t> (dest&lt;7:4&gt;); (f&lt;7:4&gt;) </w:t>
      </w:r>
      <w:r>
        <w:rPr>
          <w:rFonts w:ascii="Wingdings" w:hAnsi="Wingdings"/>
          <w:sz w:val="24"/>
        </w:rPr>
        <w:t></w:t>
      </w:r>
      <w:r>
        <w:rPr>
          <w:spacing w:val="10"/>
          <w:sz w:val="24"/>
        </w:rPr>
        <w:t> </w:t>
      </w:r>
      <w:r>
        <w:rPr>
          <w:sz w:val="24"/>
        </w:rPr>
        <w:t>(dest&lt;3:0&gt;)</w:t>
      </w:r>
    </w:p>
    <w:p>
      <w:pPr>
        <w:pStyle w:val="ListParagraph"/>
        <w:numPr>
          <w:ilvl w:val="2"/>
          <w:numId w:val="19"/>
        </w:numPr>
        <w:tabs>
          <w:tab w:pos="2116" w:val="left" w:leader="none"/>
          <w:tab w:pos="2117" w:val="left" w:leader="none"/>
        </w:tabs>
        <w:spacing w:line="293" w:lineRule="exact" w:before="0" w:after="0"/>
        <w:ind w:left="2117" w:right="0" w:hanging="360"/>
        <w:jc w:val="left"/>
        <w:rPr>
          <w:sz w:val="24"/>
        </w:rPr>
      </w:pPr>
      <w:r>
        <w:rPr>
          <w:sz w:val="24"/>
        </w:rPr>
        <w:t>Cờ ảnh hưởng: không. </w:t>
      </w:r>
      <w:r>
        <w:rPr>
          <w:spacing w:val="-3"/>
          <w:sz w:val="24"/>
        </w:rPr>
        <w:t>Chu </w:t>
      </w:r>
      <w:r>
        <w:rPr>
          <w:sz w:val="24"/>
        </w:rPr>
        <w:t>kỳ thực hiện:</w:t>
      </w:r>
      <w:r>
        <w:rPr>
          <w:spacing w:val="10"/>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77" w:hanging="360"/>
        <w:jc w:val="left"/>
        <w:rPr>
          <w:sz w:val="24"/>
        </w:rPr>
      </w:pPr>
      <w:r>
        <w:rPr>
          <w:sz w:val="24"/>
        </w:rPr>
        <w:t>Chức năng: 4 </w:t>
      </w:r>
      <w:r>
        <w:rPr>
          <w:spacing w:val="-4"/>
          <w:sz w:val="24"/>
        </w:rPr>
        <w:t>bit </w:t>
      </w:r>
      <w:r>
        <w:rPr>
          <w:sz w:val="24"/>
        </w:rPr>
        <w:t>cao </w:t>
      </w:r>
      <w:r>
        <w:rPr>
          <w:spacing w:val="-3"/>
          <w:sz w:val="24"/>
        </w:rPr>
        <w:t>và </w:t>
      </w:r>
      <w:r>
        <w:rPr>
          <w:sz w:val="24"/>
        </w:rPr>
        <w:t>4 </w:t>
      </w:r>
      <w:r>
        <w:rPr>
          <w:spacing w:val="-4"/>
          <w:sz w:val="24"/>
        </w:rPr>
        <w:t>bit </w:t>
      </w:r>
      <w:r>
        <w:rPr>
          <w:sz w:val="24"/>
        </w:rPr>
        <w:t>thấp của thanh ghi f được </w:t>
      </w:r>
      <w:r>
        <w:rPr>
          <w:spacing w:val="3"/>
          <w:sz w:val="24"/>
        </w:rPr>
        <w:t>đổi </w:t>
      </w:r>
      <w:r>
        <w:rPr>
          <w:sz w:val="24"/>
        </w:rPr>
        <w:t>với nhau. Nếu d= 0 thì kết quả </w:t>
      </w:r>
      <w:r>
        <w:rPr>
          <w:spacing w:val="-4"/>
          <w:sz w:val="24"/>
        </w:rPr>
        <w:t>lưu </w:t>
      </w:r>
      <w:r>
        <w:rPr>
          <w:sz w:val="24"/>
        </w:rPr>
        <w:t>vào thanh ghi </w:t>
      </w:r>
      <w:r>
        <w:rPr>
          <w:spacing w:val="-3"/>
          <w:sz w:val="24"/>
        </w:rPr>
        <w:t>W. </w:t>
      </w:r>
      <w:r>
        <w:rPr>
          <w:sz w:val="24"/>
        </w:rPr>
        <w:t>Nếu d= 1 thì kết quả </w:t>
      </w:r>
      <w:r>
        <w:rPr>
          <w:spacing w:val="-4"/>
          <w:sz w:val="24"/>
        </w:rPr>
        <w:t>lưu </w:t>
      </w:r>
      <w:r>
        <w:rPr>
          <w:sz w:val="24"/>
        </w:rPr>
        <w:t>vào thanh ghi</w:t>
      </w:r>
      <w:r>
        <w:rPr>
          <w:spacing w:val="31"/>
          <w:sz w:val="24"/>
        </w:rPr>
        <w:t> </w:t>
      </w:r>
      <w:r>
        <w:rPr>
          <w:spacing w:val="-4"/>
          <w:sz w:val="24"/>
        </w:rPr>
        <w:t>f.</w:t>
      </w:r>
    </w:p>
    <w:p>
      <w:pPr>
        <w:pStyle w:val="BodyText"/>
        <w:spacing w:before="7"/>
        <w:rPr>
          <w:sz w:val="22"/>
        </w:rPr>
      </w:pPr>
      <w:r>
        <w:rPr/>
        <w:pict>
          <v:shape style="position:absolute;margin-left:87.384003pt;margin-top:14.218873pt;width:481.15pt;height:13.95pt;mso-position-horizontal-relative:page;mso-position-vertical-relative:paragraph;z-index:-15630336;mso-wrap-distance-left:0;mso-wrap-distance-right:0" type="#_x0000_t202" filled="true" fillcolor="#ccffff" stroked="false">
            <v:textbox inset="0,0,0,0">
              <w:txbxContent>
                <w:p>
                  <w:pPr>
                    <w:pStyle w:val="BodyText"/>
                    <w:tabs>
                      <w:tab w:pos="2487" w:val="left" w:leader="none"/>
                    </w:tabs>
                    <w:spacing w:line="268" w:lineRule="exact"/>
                    <w:ind w:left="28"/>
                  </w:pPr>
                  <w:r>
                    <w:rPr/>
                    <w:t>34.</w:t>
                  </w:r>
                  <w:r>
                    <w:rPr>
                      <w:spacing w:val="-2"/>
                    </w:rPr>
                    <w:t> </w:t>
                  </w:r>
                  <w:r>
                    <w:rPr/>
                    <w:t>Lệnh:</w:t>
                  </w:r>
                  <w:r>
                    <w:rPr>
                      <w:spacing w:val="1"/>
                    </w:rPr>
                    <w:t> </w:t>
                  </w:r>
                  <w:r>
                    <w:rPr>
                      <w:b/>
                    </w:rPr>
                    <w:t>XORLW</w:t>
                    <w:tab/>
                  </w:r>
                  <w:r>
                    <w:rPr/>
                    <w:t>lệnh XOR hằng số với</w:t>
                  </w:r>
                  <w:r>
                    <w:rPr>
                      <w:spacing w:val="7"/>
                    </w:rPr>
                    <w:t> </w:t>
                  </w:r>
                  <w:r>
                    <w:rPr/>
                    <w:t>W</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XORLW</w:t>
        <w:tab/>
        <w:t>k</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k ≤</w:t>
      </w:r>
      <w:r>
        <w:rPr>
          <w:spacing w:val="4"/>
          <w:sz w:val="24"/>
        </w:rPr>
        <w:t> </w:t>
      </w:r>
      <w:r>
        <w:rPr>
          <w:sz w:val="24"/>
        </w:rPr>
        <w:t>255</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Thực</w:t>
      </w:r>
      <w:r>
        <w:rPr>
          <w:spacing w:val="-3"/>
          <w:sz w:val="24"/>
        </w:rPr>
        <w:t> </w:t>
      </w:r>
      <w:r>
        <w:rPr>
          <w:sz w:val="24"/>
        </w:rPr>
        <w:t>thi:</w:t>
        <w:tab/>
        <w:t>(W) XOR k </w:t>
      </w:r>
      <w:r>
        <w:rPr>
          <w:rFonts w:ascii="Wingdings" w:hAnsi="Wingdings"/>
          <w:sz w:val="24"/>
        </w:rPr>
        <w:t></w:t>
      </w:r>
      <w:r>
        <w:rPr>
          <w:spacing w:val="7"/>
          <w:sz w:val="24"/>
        </w:rPr>
        <w:t> </w:t>
      </w:r>
      <w:r>
        <w:rPr>
          <w:sz w:val="24"/>
        </w:rPr>
        <w:t>(W)</w:t>
      </w:r>
    </w:p>
    <w:p>
      <w:pPr>
        <w:pStyle w:val="ListParagraph"/>
        <w:numPr>
          <w:ilvl w:val="2"/>
          <w:numId w:val="19"/>
        </w:numPr>
        <w:tabs>
          <w:tab w:pos="2116" w:val="left" w:leader="none"/>
          <w:tab w:pos="2117" w:val="left" w:leader="none"/>
          <w:tab w:pos="4340" w:val="left" w:leader="none"/>
        </w:tabs>
        <w:spacing w:line="293" w:lineRule="exact" w:before="0" w:after="0"/>
        <w:ind w:left="2117" w:right="0" w:hanging="360"/>
        <w:jc w:val="left"/>
        <w:rPr>
          <w:sz w:val="24"/>
        </w:rPr>
      </w:pPr>
      <w:r>
        <w:rPr>
          <w:sz w:val="24"/>
        </w:rPr>
        <w:t>Cờ ảnh</w:t>
      </w:r>
      <w:r>
        <w:rPr>
          <w:spacing w:val="-4"/>
          <w:sz w:val="24"/>
        </w:rPr>
        <w:t> </w:t>
      </w:r>
      <w:r>
        <w:rPr>
          <w:sz w:val="24"/>
        </w:rPr>
        <w:t>hưởng:</w:t>
      </w:r>
      <w:r>
        <w:rPr>
          <w:spacing w:val="-1"/>
          <w:sz w:val="24"/>
        </w:rPr>
        <w:t> </w:t>
      </w:r>
      <w:r>
        <w:rPr>
          <w:sz w:val="24"/>
        </w:rPr>
        <w:t>Z.</w:t>
        <w:tab/>
      </w:r>
      <w:r>
        <w:rPr>
          <w:spacing w:val="-3"/>
          <w:sz w:val="24"/>
        </w:rPr>
        <w:t>Chu </w:t>
      </w:r>
      <w:r>
        <w:rPr>
          <w:sz w:val="24"/>
        </w:rPr>
        <w:t>kỳ thực hiện:</w:t>
      </w:r>
      <w:r>
        <w:rPr>
          <w:spacing w:val="-1"/>
          <w:sz w:val="24"/>
        </w:rPr>
        <w:t> </w:t>
      </w:r>
      <w:r>
        <w:rPr>
          <w:sz w:val="24"/>
        </w:rPr>
        <w:t>1.</w:t>
      </w:r>
    </w:p>
    <w:p>
      <w:pPr>
        <w:pStyle w:val="ListParagraph"/>
        <w:numPr>
          <w:ilvl w:val="2"/>
          <w:numId w:val="19"/>
        </w:numPr>
        <w:tabs>
          <w:tab w:pos="2116" w:val="left" w:leader="none"/>
          <w:tab w:pos="2117" w:val="left" w:leader="none"/>
        </w:tabs>
        <w:spacing w:line="237" w:lineRule="auto" w:before="2" w:after="0"/>
        <w:ind w:left="2117" w:right="573" w:hanging="360"/>
        <w:jc w:val="left"/>
        <w:rPr>
          <w:sz w:val="24"/>
        </w:rPr>
      </w:pPr>
      <w:r>
        <w:rPr>
          <w:sz w:val="24"/>
        </w:rPr>
        <w:t>Chức năng: XOR nội dung thanh ghi W với hằng số k 8 bit, kết quả </w:t>
      </w:r>
      <w:r>
        <w:rPr>
          <w:spacing w:val="-4"/>
          <w:sz w:val="24"/>
        </w:rPr>
        <w:t>lưu </w:t>
      </w:r>
      <w:r>
        <w:rPr>
          <w:sz w:val="24"/>
        </w:rPr>
        <w:t>vào thanh </w:t>
      </w:r>
      <w:r>
        <w:rPr>
          <w:spacing w:val="2"/>
          <w:sz w:val="24"/>
        </w:rPr>
        <w:t>ghi </w:t>
      </w:r>
      <w:r>
        <w:rPr>
          <w:spacing w:val="-6"/>
          <w:sz w:val="24"/>
        </w:rPr>
        <w:t>W.</w:t>
      </w:r>
    </w:p>
    <w:p>
      <w:pPr>
        <w:pStyle w:val="BodyText"/>
        <w:spacing w:before="7"/>
        <w:rPr>
          <w:sz w:val="22"/>
        </w:rPr>
      </w:pPr>
      <w:r>
        <w:rPr/>
        <w:pict>
          <v:shape style="position:absolute;margin-left:87.384003pt;margin-top:14.213868pt;width:481.15pt;height:13.95pt;mso-position-horizontal-relative:page;mso-position-vertical-relative:paragraph;z-index:-15629824;mso-wrap-distance-left:0;mso-wrap-distance-right:0" type="#_x0000_t202" filled="true" fillcolor="#ccffff" stroked="false">
            <v:textbox inset="0,0,0,0">
              <w:txbxContent>
                <w:p>
                  <w:pPr>
                    <w:pStyle w:val="BodyText"/>
                    <w:tabs>
                      <w:tab w:pos="2472" w:val="left" w:leader="none"/>
                    </w:tabs>
                    <w:spacing w:line="268" w:lineRule="exact"/>
                    <w:ind w:left="28"/>
                  </w:pPr>
                  <w:r>
                    <w:rPr/>
                    <w:t>35.</w:t>
                  </w:r>
                  <w:r>
                    <w:rPr>
                      <w:spacing w:val="-2"/>
                    </w:rPr>
                    <w:t> </w:t>
                  </w:r>
                  <w:r>
                    <w:rPr/>
                    <w:t>Lệnh:</w:t>
                  </w:r>
                  <w:r>
                    <w:rPr>
                      <w:spacing w:val="2"/>
                    </w:rPr>
                    <w:t> </w:t>
                  </w:r>
                  <w:r>
                    <w:rPr>
                      <w:b/>
                    </w:rPr>
                    <w:t>XORWF</w:t>
                    <w:tab/>
                  </w:r>
                  <w:r>
                    <w:rPr/>
                    <w:t>lệnh XOR W với f</w:t>
                  </w:r>
                </w:p>
              </w:txbxContent>
            </v:textbox>
            <v:fill type="solid"/>
            <w10:wrap type="topAndBottom"/>
          </v:shape>
        </w:pict>
      </w:r>
    </w:p>
    <w:p>
      <w:pPr>
        <w:pStyle w:val="ListParagraph"/>
        <w:numPr>
          <w:ilvl w:val="2"/>
          <w:numId w:val="19"/>
        </w:numPr>
        <w:tabs>
          <w:tab w:pos="2116" w:val="left" w:leader="none"/>
          <w:tab w:pos="2117" w:val="left" w:leader="none"/>
          <w:tab w:pos="3557" w:val="left" w:leader="none"/>
          <w:tab w:pos="4998" w:val="left" w:leader="none"/>
        </w:tabs>
        <w:spacing w:line="272" w:lineRule="exact" w:before="0" w:after="0"/>
        <w:ind w:left="2117" w:right="0" w:hanging="360"/>
        <w:jc w:val="left"/>
        <w:rPr>
          <w:sz w:val="24"/>
        </w:rPr>
      </w:pPr>
      <w:r>
        <w:rPr>
          <w:sz w:val="24"/>
        </w:rPr>
        <w:t>Cú</w:t>
      </w:r>
      <w:r>
        <w:rPr>
          <w:spacing w:val="-1"/>
          <w:sz w:val="24"/>
        </w:rPr>
        <w:t> </w:t>
      </w:r>
      <w:r>
        <w:rPr>
          <w:sz w:val="24"/>
        </w:rPr>
        <w:t>pháp:</w:t>
        <w:tab/>
        <w:t>XORLW</w:t>
        <w:tab/>
      </w:r>
      <w:r>
        <w:rPr>
          <w:spacing w:val="-2"/>
          <w:sz w:val="24"/>
        </w:rPr>
        <w:t>f,d</w:t>
      </w:r>
    </w:p>
    <w:p>
      <w:pPr>
        <w:pStyle w:val="ListParagraph"/>
        <w:numPr>
          <w:ilvl w:val="2"/>
          <w:numId w:val="19"/>
        </w:numPr>
        <w:tabs>
          <w:tab w:pos="2116" w:val="left" w:leader="none"/>
          <w:tab w:pos="2117" w:val="left" w:leader="none"/>
          <w:tab w:pos="3557" w:val="left" w:leader="none"/>
        </w:tabs>
        <w:spacing w:line="293" w:lineRule="exact" w:before="0" w:after="0"/>
        <w:ind w:left="2117" w:right="0" w:hanging="360"/>
        <w:jc w:val="left"/>
        <w:rPr>
          <w:sz w:val="24"/>
        </w:rPr>
      </w:pPr>
      <w:r>
        <w:rPr>
          <w:sz w:val="24"/>
        </w:rPr>
        <w:t>Tác</w:t>
      </w:r>
      <w:r>
        <w:rPr>
          <w:spacing w:val="-3"/>
          <w:sz w:val="24"/>
        </w:rPr>
        <w:t> </w:t>
      </w:r>
      <w:r>
        <w:rPr>
          <w:sz w:val="24"/>
        </w:rPr>
        <w:t>tố:</w:t>
        <w:tab/>
        <w:t>0 ≤ f ≤ 127, d</w:t>
      </w:r>
      <w:r>
        <w:rPr>
          <w:spacing w:val="9"/>
          <w:sz w:val="24"/>
        </w:rPr>
        <w:t> </w:t>
      </w:r>
      <w:r>
        <w:rPr>
          <w:rFonts w:ascii="Symbol" w:hAnsi="Symbol"/>
          <w:spacing w:val="3"/>
          <w:sz w:val="24"/>
        </w:rPr>
        <w:t></w:t>
      </w:r>
      <w:r>
        <w:rPr>
          <w:spacing w:val="3"/>
          <w:sz w:val="24"/>
        </w:rPr>
        <w:t>[0,1]</w:t>
      </w:r>
    </w:p>
    <w:p>
      <w:pPr>
        <w:pStyle w:val="ListParagraph"/>
        <w:numPr>
          <w:ilvl w:val="2"/>
          <w:numId w:val="19"/>
        </w:numPr>
        <w:tabs>
          <w:tab w:pos="2116" w:val="left" w:leader="none"/>
          <w:tab w:pos="2117" w:val="left" w:leader="none"/>
          <w:tab w:pos="3557" w:val="left" w:leader="none"/>
          <w:tab w:pos="6438" w:val="left" w:leader="none"/>
        </w:tabs>
        <w:spacing w:line="293" w:lineRule="exact" w:before="0" w:after="0"/>
        <w:ind w:left="2117" w:right="0" w:hanging="360"/>
        <w:jc w:val="left"/>
        <w:rPr>
          <w:sz w:val="24"/>
        </w:rPr>
      </w:pPr>
      <w:r>
        <w:rPr>
          <w:sz w:val="24"/>
        </w:rPr>
        <w:t>Thực</w:t>
      </w:r>
      <w:r>
        <w:rPr>
          <w:spacing w:val="-3"/>
          <w:sz w:val="24"/>
        </w:rPr>
        <w:t> </w:t>
      </w:r>
      <w:r>
        <w:rPr>
          <w:sz w:val="24"/>
        </w:rPr>
        <w:t>thi:</w:t>
        <w:tab/>
        <w:t>(W) XOR  </w:t>
      </w:r>
      <w:r>
        <w:rPr>
          <w:spacing w:val="-3"/>
          <w:sz w:val="24"/>
        </w:rPr>
        <w:t>(f)</w:t>
      </w:r>
      <w:r>
        <w:rPr>
          <w:spacing w:val="9"/>
          <w:sz w:val="24"/>
        </w:rPr>
        <w:t> </w:t>
      </w:r>
      <w:r>
        <w:rPr>
          <w:rFonts w:ascii="Wingdings" w:hAnsi="Wingdings"/>
          <w:sz w:val="24"/>
        </w:rPr>
        <w:t></w:t>
      </w:r>
      <w:r>
        <w:rPr>
          <w:sz w:val="24"/>
        </w:rPr>
        <w:t>   (dest).</w:t>
        <w:tab/>
        <w:t>Cờ ảnh hưởng:</w:t>
      </w:r>
      <w:r>
        <w:rPr>
          <w:spacing w:val="3"/>
          <w:sz w:val="24"/>
        </w:rPr>
        <w:t> </w:t>
      </w:r>
      <w:r>
        <w:rPr>
          <w:sz w:val="24"/>
        </w:rPr>
        <w:t>Z</w:t>
      </w:r>
    </w:p>
    <w:p>
      <w:pPr>
        <w:pStyle w:val="ListParagraph"/>
        <w:numPr>
          <w:ilvl w:val="2"/>
          <w:numId w:val="19"/>
        </w:numPr>
        <w:tabs>
          <w:tab w:pos="2116" w:val="left" w:leader="none"/>
          <w:tab w:pos="2117" w:val="left" w:leader="none"/>
        </w:tabs>
        <w:spacing w:line="237" w:lineRule="auto" w:before="2" w:after="0"/>
        <w:ind w:left="2117" w:right="573" w:hanging="360"/>
        <w:jc w:val="left"/>
        <w:rPr>
          <w:sz w:val="24"/>
        </w:rPr>
      </w:pPr>
      <w:r>
        <w:rPr>
          <w:sz w:val="24"/>
        </w:rPr>
        <w:t>Chức năng: XOR nội dung thanh ghi W với nội dung thanh ghi </w:t>
      </w:r>
      <w:r>
        <w:rPr>
          <w:spacing w:val="-4"/>
          <w:sz w:val="24"/>
        </w:rPr>
        <w:t>f.</w:t>
      </w:r>
      <w:r>
        <w:rPr>
          <w:spacing w:val="52"/>
          <w:sz w:val="24"/>
        </w:rPr>
        <w:t> </w:t>
      </w:r>
      <w:r>
        <w:rPr>
          <w:sz w:val="24"/>
        </w:rPr>
        <w:t>Nếu d= 0 thì kết quả được </w:t>
      </w:r>
      <w:r>
        <w:rPr>
          <w:spacing w:val="-4"/>
          <w:sz w:val="24"/>
        </w:rPr>
        <w:t>lưu </w:t>
      </w:r>
      <w:r>
        <w:rPr>
          <w:sz w:val="24"/>
        </w:rPr>
        <w:t>vào thanh ghi </w:t>
      </w:r>
      <w:r>
        <w:rPr>
          <w:spacing w:val="-3"/>
          <w:sz w:val="24"/>
        </w:rPr>
        <w:t>W. </w:t>
      </w:r>
      <w:r>
        <w:rPr>
          <w:sz w:val="24"/>
        </w:rPr>
        <w:t>Nếu d= 1 thì kết quả lưu vào thanh ghi</w:t>
      </w:r>
      <w:r>
        <w:rPr>
          <w:spacing w:val="14"/>
          <w:sz w:val="24"/>
        </w:rPr>
        <w:t> </w:t>
      </w:r>
      <w:r>
        <w:rPr>
          <w:spacing w:val="-4"/>
          <w:sz w:val="24"/>
        </w:rPr>
        <w:t>f.</w:t>
      </w:r>
    </w:p>
    <w:p>
      <w:pPr>
        <w:pStyle w:val="BodyText"/>
        <w:rPr>
          <w:sz w:val="20"/>
        </w:rPr>
      </w:pPr>
    </w:p>
    <w:p>
      <w:pPr>
        <w:pStyle w:val="BodyText"/>
        <w:spacing w:before="9"/>
        <w:rPr>
          <w:sz w:val="17"/>
        </w:rPr>
      </w:pPr>
    </w:p>
    <w:p>
      <w:pPr>
        <w:pStyle w:val="Heading3"/>
        <w:numPr>
          <w:ilvl w:val="0"/>
          <w:numId w:val="19"/>
        </w:numPr>
        <w:tabs>
          <w:tab w:pos="567" w:val="left" w:leader="none"/>
          <w:tab w:pos="9954" w:val="left" w:leader="none"/>
        </w:tabs>
        <w:spacing w:line="240" w:lineRule="auto" w:before="87" w:after="0"/>
        <w:ind w:left="1243" w:right="536" w:hanging="1244"/>
        <w:jc w:val="right"/>
      </w:pPr>
      <w:bookmarkStart w:name="_TOC_250016" w:id="11"/>
      <w:r>
        <w:rPr>
          <w:shd w:fill="FFCC99" w:color="auto" w:val="clear"/>
        </w:rPr>
        <w:t>CÂU HỎI ÔN TẬP – TRẮC NGHIỆM - BÀI</w:t>
      </w:r>
      <w:r>
        <w:rPr>
          <w:spacing w:val="-14"/>
          <w:shd w:fill="FFCC99" w:color="auto" w:val="clear"/>
        </w:rPr>
        <w:t> </w:t>
      </w:r>
      <w:bookmarkEnd w:id="11"/>
      <w:r>
        <w:rPr>
          <w:shd w:fill="FFCC99" w:color="auto" w:val="clear"/>
        </w:rPr>
        <w:t>TẬP</w:t>
        <w:tab/>
      </w:r>
    </w:p>
    <w:p>
      <w:pPr>
        <w:pStyle w:val="Heading4"/>
        <w:numPr>
          <w:ilvl w:val="1"/>
          <w:numId w:val="19"/>
        </w:numPr>
        <w:tabs>
          <w:tab w:pos="595" w:val="left" w:leader="none"/>
          <w:tab w:pos="596" w:val="left" w:leader="none"/>
          <w:tab w:pos="9699" w:val="left" w:leader="none"/>
        </w:tabs>
        <w:spacing w:line="240" w:lineRule="auto" w:before="239" w:after="0"/>
        <w:ind w:left="1526" w:right="536" w:hanging="1527"/>
        <w:jc w:val="right"/>
      </w:pPr>
      <w:bookmarkStart w:name="_TOC_250015" w:id="12"/>
      <w:r>
        <w:rPr>
          <w:shd w:fill="FFFF99" w:color="auto" w:val="clear"/>
        </w:rPr>
        <w:t>CÂU HỎI ÔN</w:t>
      </w:r>
      <w:r>
        <w:rPr>
          <w:spacing w:val="-3"/>
          <w:shd w:fill="FFFF99" w:color="auto" w:val="clear"/>
        </w:rPr>
        <w:t> </w:t>
      </w:r>
      <w:bookmarkEnd w:id="12"/>
      <w:r>
        <w:rPr>
          <w:shd w:fill="FFFF99" w:color="auto" w:val="clear"/>
        </w:rPr>
        <w:t>TẬP</w:t>
        <w:tab/>
      </w:r>
    </w:p>
    <w:p>
      <w:pPr>
        <w:pStyle w:val="BodyText"/>
        <w:tabs>
          <w:tab w:pos="2116" w:val="left" w:leader="none"/>
        </w:tabs>
        <w:spacing w:before="175"/>
        <w:ind w:left="676"/>
      </w:pPr>
      <w:r>
        <w:rPr>
          <w:b/>
          <w:i/>
        </w:rPr>
        <w:t>Câu</w:t>
      </w:r>
      <w:r>
        <w:rPr>
          <w:b/>
          <w:i/>
          <w:spacing w:val="2"/>
        </w:rPr>
        <w:t> </w:t>
      </w:r>
      <w:r>
        <w:rPr>
          <w:b/>
          <w:i/>
        </w:rPr>
        <w:t>số</w:t>
      </w:r>
      <w:r>
        <w:rPr>
          <w:b/>
          <w:i/>
          <w:spacing w:val="1"/>
        </w:rPr>
        <w:t> </w:t>
      </w:r>
      <w:r>
        <w:rPr>
          <w:b/>
          <w:i/>
        </w:rPr>
        <w:t>3-1:</w:t>
        <w:tab/>
      </w:r>
      <w:r>
        <w:rPr/>
        <w:t>Hãy cho biết các </w:t>
      </w:r>
      <w:r>
        <w:rPr>
          <w:spacing w:val="-3"/>
        </w:rPr>
        <w:t>kiểu </w:t>
      </w:r>
      <w:r>
        <w:rPr/>
        <w:t>định địa chỉ của vi điều khiển PIC16F887.</w:t>
      </w:r>
    </w:p>
    <w:p>
      <w:pPr>
        <w:pStyle w:val="BodyText"/>
        <w:tabs>
          <w:tab w:pos="2116" w:val="left" w:leader="none"/>
        </w:tabs>
        <w:spacing w:before="118"/>
        <w:ind w:left="676"/>
      </w:pPr>
      <w:r>
        <w:rPr>
          <w:b/>
          <w:i/>
        </w:rPr>
        <w:t>Câu</w:t>
      </w:r>
      <w:r>
        <w:rPr>
          <w:b/>
          <w:i/>
          <w:spacing w:val="2"/>
        </w:rPr>
        <w:t> </w:t>
      </w:r>
      <w:r>
        <w:rPr>
          <w:b/>
          <w:i/>
        </w:rPr>
        <w:t>số</w:t>
      </w:r>
      <w:r>
        <w:rPr>
          <w:b/>
          <w:i/>
          <w:spacing w:val="1"/>
        </w:rPr>
        <w:t> </w:t>
      </w:r>
      <w:r>
        <w:rPr>
          <w:b/>
          <w:i/>
        </w:rPr>
        <w:t>3-2:</w:t>
        <w:tab/>
      </w:r>
      <w:r>
        <w:rPr/>
        <w:t>Hãy cho biết các nhóm lệnh của vi điều khiển</w:t>
      </w:r>
      <w:r>
        <w:rPr>
          <w:spacing w:val="-4"/>
        </w:rPr>
        <w:t> </w:t>
      </w:r>
      <w:r>
        <w:rPr/>
        <w:t>PIC16F887.</w:t>
      </w:r>
    </w:p>
    <w:p>
      <w:pPr>
        <w:pStyle w:val="Heading4"/>
        <w:numPr>
          <w:ilvl w:val="1"/>
          <w:numId w:val="19"/>
        </w:numPr>
        <w:tabs>
          <w:tab w:pos="595" w:val="left" w:leader="none"/>
          <w:tab w:pos="596" w:val="left" w:leader="none"/>
          <w:tab w:pos="9699" w:val="left" w:leader="none"/>
        </w:tabs>
        <w:spacing w:line="240" w:lineRule="auto" w:before="190" w:after="0"/>
        <w:ind w:left="1526" w:right="536" w:hanging="1527"/>
        <w:jc w:val="right"/>
      </w:pPr>
      <w:bookmarkStart w:name="_TOC_250014" w:id="13"/>
      <w:r>
        <w:rPr>
          <w:shd w:fill="FFFF99" w:color="auto" w:val="clear"/>
        </w:rPr>
        <w:t>CÂU HỎI MỞ</w:t>
      </w:r>
      <w:r>
        <w:rPr>
          <w:spacing w:val="-5"/>
          <w:shd w:fill="FFFF99" w:color="auto" w:val="clear"/>
        </w:rPr>
        <w:t> </w:t>
      </w:r>
      <w:bookmarkEnd w:id="13"/>
      <w:r>
        <w:rPr>
          <w:shd w:fill="FFFF99" w:color="auto" w:val="clear"/>
        </w:rPr>
        <w:t>RỘNG</w:t>
        <w:tab/>
      </w:r>
    </w:p>
    <w:p>
      <w:pPr>
        <w:spacing w:after="0" w:line="240" w:lineRule="auto"/>
        <w:jc w:val="right"/>
        <w:sectPr>
          <w:headerReference w:type="default" r:id="rId138"/>
          <w:headerReference w:type="even" r:id="rId139"/>
          <w:footerReference w:type="default" r:id="rId140"/>
          <w:footerReference w:type="even" r:id="rId141"/>
          <w:pgSz w:w="11910" w:h="16840"/>
          <w:pgMar w:header="283" w:footer="491" w:top="640" w:bottom="680" w:left="740" w:right="0"/>
          <w:pgNumType w:start="31"/>
        </w:sectPr>
      </w:pPr>
    </w:p>
    <w:p>
      <w:pPr>
        <w:pStyle w:val="BodyText"/>
        <w:tabs>
          <w:tab w:pos="2116" w:val="left" w:leader="none"/>
        </w:tabs>
        <w:spacing w:line="268" w:lineRule="exact"/>
        <w:ind w:left="676"/>
      </w:pPr>
      <w:r>
        <w:rPr>
          <w:b/>
          <w:i/>
        </w:rPr>
        <w:t>Câu</w:t>
      </w:r>
      <w:r>
        <w:rPr>
          <w:b/>
          <w:i/>
          <w:spacing w:val="2"/>
        </w:rPr>
        <w:t> </w:t>
      </w:r>
      <w:r>
        <w:rPr>
          <w:b/>
          <w:i/>
        </w:rPr>
        <w:t>số</w:t>
      </w:r>
      <w:r>
        <w:rPr>
          <w:b/>
          <w:i/>
          <w:spacing w:val="1"/>
        </w:rPr>
        <w:t> </w:t>
      </w:r>
      <w:r>
        <w:rPr>
          <w:b/>
          <w:i/>
        </w:rPr>
        <w:t>3-3:</w:t>
        <w:tab/>
      </w:r>
      <w:r>
        <w:rPr/>
        <w:t>Hãy tìm hiểu lệnh so sánh cấu trúc CISC </w:t>
      </w:r>
      <w:r>
        <w:rPr>
          <w:spacing w:val="-3"/>
        </w:rPr>
        <w:t>và</w:t>
      </w:r>
      <w:r>
        <w:rPr>
          <w:spacing w:val="-5"/>
        </w:rPr>
        <w:t> </w:t>
      </w:r>
      <w:r>
        <w:rPr/>
        <w:t>RISC.</w:t>
      </w:r>
    </w:p>
    <w:p>
      <w:pPr>
        <w:tabs>
          <w:tab w:pos="2116" w:val="left" w:leader="none"/>
        </w:tabs>
        <w:spacing w:before="117"/>
        <w:ind w:left="676" w:right="0" w:firstLine="0"/>
        <w:jc w:val="left"/>
        <w:rPr>
          <w:sz w:val="24"/>
        </w:rPr>
      </w:pPr>
      <w:r>
        <w:rPr>
          <w:b/>
          <w:i/>
          <w:sz w:val="24"/>
        </w:rPr>
        <w:t>Câu</w:t>
      </w:r>
      <w:r>
        <w:rPr>
          <w:b/>
          <w:i/>
          <w:spacing w:val="2"/>
          <w:sz w:val="24"/>
        </w:rPr>
        <w:t> </w:t>
      </w:r>
      <w:r>
        <w:rPr>
          <w:b/>
          <w:i/>
          <w:sz w:val="24"/>
        </w:rPr>
        <w:t>số</w:t>
      </w:r>
      <w:r>
        <w:rPr>
          <w:b/>
          <w:i/>
          <w:spacing w:val="1"/>
          <w:sz w:val="24"/>
        </w:rPr>
        <w:t> </w:t>
      </w:r>
      <w:r>
        <w:rPr>
          <w:b/>
          <w:i/>
          <w:sz w:val="24"/>
        </w:rPr>
        <w:t>3-4:</w:t>
        <w:tab/>
      </w:r>
      <w:r>
        <w:rPr>
          <w:sz w:val="24"/>
        </w:rPr>
        <w:t>Hãy tìm cấu trúc đường ống</w:t>
      </w:r>
      <w:r>
        <w:rPr>
          <w:spacing w:val="-8"/>
          <w:sz w:val="24"/>
        </w:rPr>
        <w:t> </w:t>
      </w:r>
      <w:r>
        <w:rPr>
          <w:sz w:val="24"/>
        </w:rPr>
        <w:t>lệnh.</w:t>
      </w:r>
    </w:p>
    <w:p>
      <w:pPr>
        <w:pStyle w:val="Heading4"/>
        <w:numPr>
          <w:ilvl w:val="1"/>
          <w:numId w:val="19"/>
        </w:numPr>
        <w:tabs>
          <w:tab w:pos="1526" w:val="left" w:leader="none"/>
          <w:tab w:pos="1527" w:val="left" w:leader="none"/>
          <w:tab w:pos="10630" w:val="left" w:leader="none"/>
        </w:tabs>
        <w:spacing w:line="240" w:lineRule="auto" w:before="190" w:after="0"/>
        <w:ind w:left="1526" w:right="0" w:hanging="597"/>
        <w:jc w:val="left"/>
      </w:pPr>
      <w:bookmarkStart w:name="_TOC_250013" w:id="14"/>
      <w:r>
        <w:rPr>
          <w:shd w:fill="FFFF99" w:color="auto" w:val="clear"/>
        </w:rPr>
        <w:t>CÂU HỎI TRẮC</w:t>
      </w:r>
      <w:r>
        <w:rPr>
          <w:spacing w:val="-12"/>
          <w:shd w:fill="FFFF99" w:color="auto" w:val="clear"/>
        </w:rPr>
        <w:t> </w:t>
      </w:r>
      <w:bookmarkEnd w:id="14"/>
      <w:r>
        <w:rPr>
          <w:shd w:fill="FFFF99" w:color="auto" w:val="clear"/>
        </w:rPr>
        <w:t>NGHIỆM</w:t>
        <w:tab/>
      </w:r>
    </w:p>
    <w:p>
      <w:pPr>
        <w:pStyle w:val="BodyText"/>
        <w:tabs>
          <w:tab w:pos="1809" w:val="left" w:leader="none"/>
        </w:tabs>
        <w:spacing w:before="233"/>
        <w:ind w:left="676"/>
      </w:pPr>
      <w:r>
        <w:rPr>
          <w:b/>
          <w:i/>
        </w:rPr>
        <w:t>Câu</w:t>
      </w:r>
      <w:r>
        <w:rPr>
          <w:b/>
          <w:i/>
          <w:spacing w:val="2"/>
        </w:rPr>
        <w:t> </w:t>
      </w:r>
      <w:r>
        <w:rPr>
          <w:b/>
          <w:i/>
        </w:rPr>
        <w:t>3-1</w:t>
      </w:r>
      <w:r>
        <w:rPr/>
        <w:t>:</w:t>
        <w:tab/>
        <w:t>Tập lệnh của PIC 16F877A</w:t>
      </w:r>
      <w:r>
        <w:rPr>
          <w:spacing w:val="-3"/>
        </w:rPr>
        <w:t> </w:t>
      </w:r>
      <w:r>
        <w:rPr/>
        <w:t>gồm:</w:t>
      </w:r>
    </w:p>
    <w:p>
      <w:pPr>
        <w:pStyle w:val="BodyText"/>
        <w:tabs>
          <w:tab w:pos="5780" w:val="left" w:leader="none"/>
        </w:tabs>
        <w:spacing w:line="275" w:lineRule="exact" w:before="123"/>
        <w:ind w:left="1243"/>
      </w:pPr>
      <w:r>
        <w:rPr/>
        <w:t>(a) Lệnh </w:t>
      </w:r>
      <w:r>
        <w:rPr>
          <w:spacing w:val="-3"/>
        </w:rPr>
        <w:t>xử</w:t>
      </w:r>
      <w:r>
        <w:rPr>
          <w:spacing w:val="6"/>
        </w:rPr>
        <w:t> </w:t>
      </w:r>
      <w:r>
        <w:rPr/>
        <w:t>lý</w:t>
      </w:r>
      <w:r>
        <w:rPr>
          <w:spacing w:val="-3"/>
        </w:rPr>
        <w:t> </w:t>
      </w:r>
      <w:r>
        <w:rPr>
          <w:spacing w:val="-4"/>
        </w:rPr>
        <w:t>bit</w:t>
        <w:tab/>
      </w:r>
      <w:r>
        <w:rPr/>
        <w:t>(b) Lệnh </w:t>
      </w:r>
      <w:r>
        <w:rPr>
          <w:spacing w:val="-3"/>
        </w:rPr>
        <w:t>xử lý </w:t>
      </w:r>
      <w:r>
        <w:rPr/>
        <w:t>hằng số </w:t>
      </w:r>
      <w:r>
        <w:rPr>
          <w:spacing w:val="-3"/>
        </w:rPr>
        <w:t>và </w:t>
      </w:r>
      <w:r>
        <w:rPr/>
        <w:t>điều</w:t>
      </w:r>
      <w:r>
        <w:rPr>
          <w:spacing w:val="25"/>
        </w:rPr>
        <w:t> </w:t>
      </w:r>
      <w:r>
        <w:rPr/>
        <w:t>khiển</w:t>
      </w:r>
    </w:p>
    <w:p>
      <w:pPr>
        <w:pStyle w:val="BodyText"/>
        <w:tabs>
          <w:tab w:pos="5780" w:val="left" w:leader="none"/>
        </w:tabs>
        <w:spacing w:line="275" w:lineRule="exact"/>
        <w:ind w:left="1243"/>
      </w:pPr>
      <w:r>
        <w:rPr/>
        <w:t>(c) Lệnh </w:t>
      </w:r>
      <w:r>
        <w:rPr>
          <w:spacing w:val="-3"/>
        </w:rPr>
        <w:t>xử</w:t>
      </w:r>
      <w:r>
        <w:rPr>
          <w:spacing w:val="3"/>
        </w:rPr>
        <w:t> </w:t>
      </w:r>
      <w:r>
        <w:rPr/>
        <w:t>lý</w:t>
      </w:r>
      <w:r>
        <w:rPr>
          <w:spacing w:val="-5"/>
        </w:rPr>
        <w:t> </w:t>
      </w:r>
      <w:r>
        <w:rPr/>
        <w:t>byte</w:t>
        <w:tab/>
        <w:t>(d) Tất cả đều</w:t>
      </w:r>
      <w:r>
        <w:rPr>
          <w:spacing w:val="4"/>
        </w:rPr>
        <w:t> </w:t>
      </w:r>
      <w:r>
        <w:rPr/>
        <w:t>đúng</w:t>
      </w:r>
    </w:p>
    <w:p>
      <w:pPr>
        <w:pStyle w:val="BodyText"/>
        <w:tabs>
          <w:tab w:pos="1809" w:val="left" w:leader="none"/>
        </w:tabs>
        <w:spacing w:before="122"/>
        <w:ind w:left="676"/>
      </w:pPr>
      <w:r>
        <w:rPr>
          <w:b/>
          <w:i/>
        </w:rPr>
        <w:t>Câu</w:t>
      </w:r>
      <w:r>
        <w:rPr>
          <w:b/>
          <w:i/>
          <w:spacing w:val="2"/>
        </w:rPr>
        <w:t> </w:t>
      </w:r>
      <w:r>
        <w:rPr>
          <w:b/>
          <w:i/>
        </w:rPr>
        <w:t>3-2</w:t>
      </w:r>
      <w:r>
        <w:rPr/>
        <w:t>:</w:t>
        <w:tab/>
        <w:t>Mã lệnh của PIC 16F877A có </w:t>
      </w:r>
      <w:r>
        <w:rPr>
          <w:spacing w:val="-3"/>
        </w:rPr>
        <w:t>chiều</w:t>
      </w:r>
      <w:r>
        <w:rPr>
          <w:spacing w:val="8"/>
        </w:rPr>
        <w:t> </w:t>
      </w:r>
      <w:r>
        <w:rPr/>
        <w:t>dài:</w:t>
      </w:r>
    </w:p>
    <w:p>
      <w:pPr>
        <w:pStyle w:val="BodyText"/>
        <w:tabs>
          <w:tab w:pos="561" w:val="left" w:leader="none"/>
          <w:tab w:pos="4532" w:val="left" w:leader="none"/>
        </w:tabs>
        <w:spacing w:before="118"/>
        <w:ind w:right="4498"/>
        <w:jc w:val="right"/>
      </w:pPr>
      <w:r>
        <w:rPr/>
        <w:t>(a)</w:t>
        <w:tab/>
        <w:t>12</w:t>
      </w:r>
      <w:r>
        <w:rPr>
          <w:spacing w:val="2"/>
        </w:rPr>
        <w:t> </w:t>
      </w:r>
      <w:r>
        <w:rPr>
          <w:spacing w:val="-4"/>
        </w:rPr>
        <w:t>bit</w:t>
        <w:tab/>
      </w:r>
      <w:r>
        <w:rPr/>
        <w:t>(b) 13</w:t>
      </w:r>
      <w:r>
        <w:rPr>
          <w:spacing w:val="4"/>
        </w:rPr>
        <w:t> </w:t>
      </w:r>
      <w:r>
        <w:rPr>
          <w:spacing w:val="-4"/>
        </w:rPr>
        <w:t>bit</w:t>
      </w:r>
    </w:p>
    <w:p>
      <w:pPr>
        <w:pStyle w:val="BodyText"/>
        <w:spacing w:before="41"/>
        <w:ind w:right="4498"/>
        <w:jc w:val="right"/>
      </w:pPr>
      <w:r>
        <w:rPr/>
        <w:pict>
          <v:shape style="position:absolute;margin-left:99.407997pt;margin-top:2.561105pt;width:46.95pt;height:13.3pt;mso-position-horizontal-relative:page;mso-position-vertical-relative:paragraph;z-index:15828992" type="#_x0000_t202" filled="true" fillcolor="#fdcaca" stroked="false">
            <v:textbox inset="0,0,0,0">
              <w:txbxContent>
                <w:p>
                  <w:pPr>
                    <w:pStyle w:val="BodyText"/>
                    <w:spacing w:line="266" w:lineRule="exact"/>
                  </w:pPr>
                  <w:r>
                    <w:rPr/>
                    <w:t>(c) 14 bit</w:t>
                  </w:r>
                </w:p>
              </w:txbxContent>
            </v:textbox>
            <v:fill opacity="52428f" type="solid"/>
            <w10:wrap type="none"/>
          </v:shape>
        </w:pict>
      </w:r>
      <w:r>
        <w:rPr/>
        <w:t>(d) 15</w:t>
      </w:r>
      <w:r>
        <w:rPr>
          <w:spacing w:val="3"/>
        </w:rPr>
        <w:t> </w:t>
      </w:r>
      <w:r>
        <w:rPr>
          <w:spacing w:val="-4"/>
        </w:rPr>
        <w:t>bit</w:t>
      </w:r>
    </w:p>
    <w:p>
      <w:pPr>
        <w:pStyle w:val="BodyText"/>
        <w:tabs>
          <w:tab w:pos="1809" w:val="left" w:leader="none"/>
        </w:tabs>
        <w:spacing w:before="161"/>
        <w:ind w:left="676"/>
      </w:pPr>
      <w:r>
        <w:rPr>
          <w:b/>
          <w:i/>
          <w:spacing w:val="-2"/>
        </w:rPr>
        <w:t>C</w:t>
      </w:r>
      <w:r>
        <w:rPr>
          <w:b/>
          <w:i/>
          <w:w w:val="99"/>
        </w:rPr>
        <w:t>âu</w:t>
      </w:r>
      <w:r>
        <w:rPr>
          <w:b/>
          <w:i/>
          <w:spacing w:val="3"/>
        </w:rPr>
        <w:t> </w:t>
      </w:r>
      <w:r>
        <w:rPr>
          <w:b/>
          <w:i/>
        </w:rPr>
        <w:t>3</w:t>
      </w:r>
      <w:r>
        <w:rPr>
          <w:b/>
          <w:i/>
          <w:spacing w:val="1"/>
        </w:rPr>
        <w:t>-</w:t>
      </w:r>
      <w:r>
        <w:rPr>
          <w:b/>
          <w:i/>
        </w:rPr>
        <w:t>3</w:t>
      </w:r>
      <w:r>
        <w:rPr/>
        <w:t>:</w:t>
        <w:tab/>
      </w:r>
      <w:r>
        <w:rPr>
          <w:spacing w:val="-1"/>
        </w:rPr>
        <w:t>K</w:t>
      </w:r>
      <w:r>
        <w:rPr/>
        <w:t>í</w:t>
      </w:r>
      <w:r>
        <w:rPr>
          <w:spacing w:val="-3"/>
        </w:rPr>
        <w:t> </w:t>
      </w:r>
      <w:r>
        <w:rPr/>
        <w:t>h</w:t>
      </w:r>
      <w:r>
        <w:rPr>
          <w:spacing w:val="-5"/>
        </w:rPr>
        <w:t>i</w:t>
      </w:r>
      <w:r>
        <w:rPr>
          <w:spacing w:val="3"/>
        </w:rPr>
        <w:t>ệ</w:t>
      </w:r>
      <w:r>
        <w:rPr/>
        <w:t>u</w:t>
      </w:r>
      <w:r>
        <w:rPr>
          <w:spacing w:val="2"/>
        </w:rPr>
        <w:t> </w:t>
      </w:r>
      <w:r>
        <w:rPr>
          <w:spacing w:val="1"/>
          <w:w w:val="75"/>
        </w:rPr>
        <w:t>„</w:t>
      </w:r>
      <w:r>
        <w:rPr>
          <w:spacing w:val="-4"/>
        </w:rPr>
        <w:t>f</w:t>
      </w:r>
      <w:r>
        <w:rPr>
          <w:w w:val="42"/>
        </w:rPr>
        <w:t>‟</w:t>
      </w:r>
      <w:r>
        <w:rPr>
          <w:spacing w:val="-1"/>
        </w:rPr>
        <w:t> </w:t>
      </w:r>
      <w:r>
        <w:rPr>
          <w:spacing w:val="5"/>
        </w:rPr>
        <w:t>t</w:t>
      </w:r>
      <w:r>
        <w:rPr>
          <w:spacing w:val="-4"/>
        </w:rPr>
        <w:t>r</w:t>
      </w:r>
      <w:r>
        <w:rPr>
          <w:spacing w:val="4"/>
        </w:rPr>
        <w:t>o</w:t>
      </w:r>
      <w:r>
        <w:rPr>
          <w:spacing w:val="-5"/>
        </w:rPr>
        <w:t>n</w:t>
      </w:r>
      <w:r>
        <w:rPr/>
        <w:t>g</w:t>
      </w:r>
      <w:r>
        <w:rPr>
          <w:spacing w:val="-3"/>
        </w:rPr>
        <w:t> </w:t>
      </w:r>
      <w:r>
        <w:rPr>
          <w:spacing w:val="5"/>
        </w:rPr>
        <w:t>t</w:t>
      </w:r>
      <w:r>
        <w:rPr>
          <w:spacing w:val="-1"/>
        </w:rPr>
        <w:t>ậ</w:t>
      </w:r>
      <w:r>
        <w:rPr/>
        <w:t>p</w:t>
      </w:r>
      <w:r>
        <w:rPr>
          <w:spacing w:val="2"/>
        </w:rPr>
        <w:t> </w:t>
      </w:r>
      <w:r>
        <w:rPr>
          <w:spacing w:val="-10"/>
        </w:rPr>
        <w:t>l</w:t>
      </w:r>
      <w:r>
        <w:rPr>
          <w:spacing w:val="7"/>
        </w:rPr>
        <w:t>ệ</w:t>
      </w:r>
      <w:r>
        <w:rPr/>
        <w:t>nh</w:t>
      </w:r>
      <w:r>
        <w:rPr>
          <w:spacing w:val="-3"/>
        </w:rPr>
        <w:t> </w:t>
      </w:r>
      <w:r>
        <w:rPr>
          <w:spacing w:val="-1"/>
        </w:rPr>
        <w:t>c</w:t>
      </w:r>
      <w:r>
        <w:rPr/>
        <w:t>ủa</w:t>
      </w:r>
      <w:r>
        <w:rPr>
          <w:spacing w:val="1"/>
        </w:rPr>
        <w:t> </w:t>
      </w:r>
      <w:r>
        <w:rPr>
          <w:w w:val="99"/>
        </w:rPr>
        <w:t>P</w:t>
      </w:r>
      <w:r>
        <w:rPr>
          <w:spacing w:val="1"/>
          <w:w w:val="99"/>
        </w:rPr>
        <w:t>I</w:t>
      </w:r>
      <w:r>
        <w:rPr>
          <w:w w:val="99"/>
        </w:rPr>
        <w:t>C 16</w:t>
      </w:r>
      <w:r>
        <w:rPr>
          <w:spacing w:val="-4"/>
          <w:w w:val="99"/>
        </w:rPr>
        <w:t>F</w:t>
      </w:r>
      <w:r>
        <w:rPr>
          <w:w w:val="99"/>
        </w:rPr>
        <w:t>87</w:t>
      </w:r>
      <w:r>
        <w:rPr>
          <w:spacing w:val="4"/>
          <w:w w:val="99"/>
        </w:rPr>
        <w:t>7</w:t>
      </w:r>
      <w:r>
        <w:rPr>
          <w:spacing w:val="-6"/>
          <w:w w:val="99"/>
        </w:rPr>
        <w:t>A</w:t>
      </w:r>
      <w:r>
        <w:rPr/>
        <w:t>:</w:t>
      </w:r>
    </w:p>
    <w:p>
      <w:pPr>
        <w:pStyle w:val="BodyText"/>
        <w:tabs>
          <w:tab w:pos="5780" w:val="left" w:leader="none"/>
        </w:tabs>
        <w:spacing w:line="275" w:lineRule="exact" w:before="122"/>
        <w:ind w:left="1243"/>
      </w:pPr>
      <w:r>
        <w:rPr/>
        <w:t>(a) Là tên của</w:t>
      </w:r>
      <w:r>
        <w:rPr>
          <w:spacing w:val="-3"/>
        </w:rPr>
        <w:t> </w:t>
      </w:r>
      <w:r>
        <w:rPr/>
        <w:t>thanh</w:t>
      </w:r>
      <w:r>
        <w:rPr>
          <w:spacing w:val="-3"/>
        </w:rPr>
        <w:t> </w:t>
      </w:r>
      <w:r>
        <w:rPr/>
        <w:t>ghi</w:t>
        <w:tab/>
        <w:t>(b) Là địa chỉ của 1 thanh</w:t>
      </w:r>
      <w:r>
        <w:rPr>
          <w:spacing w:val="-7"/>
        </w:rPr>
        <w:t> </w:t>
      </w:r>
      <w:r>
        <w:rPr/>
        <w:t>ghi</w:t>
      </w:r>
    </w:p>
    <w:p>
      <w:pPr>
        <w:pStyle w:val="BodyText"/>
        <w:tabs>
          <w:tab w:pos="5780" w:val="left" w:leader="none"/>
        </w:tabs>
        <w:spacing w:line="275" w:lineRule="exact"/>
        <w:ind w:left="1243"/>
      </w:pPr>
      <w:r>
        <w:rPr/>
        <w:t>(c) Là</w:t>
      </w:r>
      <w:r>
        <w:rPr>
          <w:spacing w:val="2"/>
        </w:rPr>
        <w:t> </w:t>
      </w:r>
      <w:r>
        <w:rPr>
          <w:spacing w:val="-3"/>
        </w:rPr>
        <w:t>hằng</w:t>
      </w:r>
      <w:r>
        <w:rPr>
          <w:spacing w:val="1"/>
        </w:rPr>
        <w:t> </w:t>
      </w:r>
      <w:r>
        <w:rPr/>
        <w:t>số</w:t>
        <w:tab/>
        <w:t>(d) Là </w:t>
      </w:r>
      <w:r>
        <w:rPr>
          <w:spacing w:val="-4"/>
        </w:rPr>
        <w:t>địa </w:t>
      </w:r>
      <w:r>
        <w:rPr/>
        <w:t>chỉ của 1</w:t>
      </w:r>
      <w:r>
        <w:rPr>
          <w:spacing w:val="5"/>
        </w:rPr>
        <w:t> </w:t>
      </w:r>
      <w:r>
        <w:rPr>
          <w:spacing w:val="-4"/>
        </w:rPr>
        <w:t>bit</w:t>
      </w:r>
    </w:p>
    <w:p>
      <w:pPr>
        <w:pStyle w:val="BodyText"/>
        <w:tabs>
          <w:tab w:pos="1809" w:val="left" w:leader="none"/>
        </w:tabs>
        <w:spacing w:before="123"/>
        <w:ind w:left="676"/>
      </w:pPr>
      <w:r>
        <w:rPr>
          <w:b/>
          <w:i/>
          <w:spacing w:val="-2"/>
        </w:rPr>
        <w:t>C</w:t>
      </w:r>
      <w:r>
        <w:rPr>
          <w:b/>
          <w:i/>
          <w:w w:val="99"/>
        </w:rPr>
        <w:t>âu</w:t>
      </w:r>
      <w:r>
        <w:rPr>
          <w:b/>
          <w:i/>
          <w:spacing w:val="3"/>
        </w:rPr>
        <w:t> </w:t>
      </w:r>
      <w:r>
        <w:rPr>
          <w:b/>
          <w:i/>
        </w:rPr>
        <w:t>3</w:t>
      </w:r>
      <w:r>
        <w:rPr>
          <w:b/>
          <w:i/>
          <w:spacing w:val="1"/>
        </w:rPr>
        <w:t>-</w:t>
      </w:r>
      <w:r>
        <w:rPr>
          <w:b/>
          <w:i/>
        </w:rPr>
        <w:t>4</w:t>
      </w:r>
      <w:r>
        <w:rPr/>
        <w:t>:</w:t>
        <w:tab/>
      </w:r>
      <w:r>
        <w:rPr>
          <w:spacing w:val="-1"/>
        </w:rPr>
        <w:t>K</w:t>
      </w:r>
      <w:r>
        <w:rPr/>
        <w:t>í</w:t>
      </w:r>
      <w:r>
        <w:rPr>
          <w:spacing w:val="-3"/>
        </w:rPr>
        <w:t> </w:t>
      </w:r>
      <w:r>
        <w:rPr/>
        <w:t>h</w:t>
      </w:r>
      <w:r>
        <w:rPr>
          <w:spacing w:val="-5"/>
        </w:rPr>
        <w:t>i</w:t>
      </w:r>
      <w:r>
        <w:rPr>
          <w:spacing w:val="3"/>
        </w:rPr>
        <w:t>ệ</w:t>
      </w:r>
      <w:r>
        <w:rPr/>
        <w:t>u</w:t>
      </w:r>
      <w:r>
        <w:rPr>
          <w:spacing w:val="2"/>
        </w:rPr>
        <w:t> </w:t>
      </w:r>
      <w:r>
        <w:rPr>
          <w:spacing w:val="1"/>
          <w:w w:val="75"/>
        </w:rPr>
        <w:t>„</w:t>
      </w:r>
      <w:r>
        <w:rPr>
          <w:spacing w:val="-5"/>
        </w:rPr>
        <w:t>b</w:t>
      </w:r>
      <w:r>
        <w:rPr>
          <w:w w:val="42"/>
        </w:rPr>
        <w:t>‟</w:t>
      </w:r>
      <w:r>
        <w:rPr>
          <w:spacing w:val="-1"/>
        </w:rPr>
        <w:t> </w:t>
      </w:r>
      <w:r>
        <w:rPr>
          <w:spacing w:val="5"/>
        </w:rPr>
        <w:t>t</w:t>
      </w:r>
      <w:r>
        <w:rPr>
          <w:spacing w:val="-4"/>
        </w:rPr>
        <w:t>r</w:t>
      </w:r>
      <w:r>
        <w:rPr>
          <w:spacing w:val="4"/>
        </w:rPr>
        <w:t>o</w:t>
      </w:r>
      <w:r>
        <w:rPr>
          <w:spacing w:val="-5"/>
        </w:rPr>
        <w:t>n</w:t>
      </w:r>
      <w:r>
        <w:rPr/>
        <w:t>g</w:t>
      </w:r>
      <w:r>
        <w:rPr>
          <w:spacing w:val="2"/>
        </w:rPr>
        <w:t> </w:t>
      </w:r>
      <w:r>
        <w:rPr>
          <w:spacing w:val="5"/>
        </w:rPr>
        <w:t>t</w:t>
      </w:r>
      <w:r>
        <w:rPr>
          <w:spacing w:val="-1"/>
        </w:rPr>
        <w:t>ậ</w:t>
      </w:r>
      <w:r>
        <w:rPr/>
        <w:t>p</w:t>
      </w:r>
      <w:r>
        <w:rPr>
          <w:spacing w:val="-3"/>
        </w:rPr>
        <w:t> </w:t>
      </w:r>
      <w:r>
        <w:rPr>
          <w:spacing w:val="-5"/>
        </w:rPr>
        <w:t>l</w:t>
      </w:r>
      <w:r>
        <w:rPr>
          <w:spacing w:val="3"/>
        </w:rPr>
        <w:t>ệ</w:t>
      </w:r>
      <w:r>
        <w:rPr/>
        <w:t>nh</w:t>
      </w:r>
      <w:r>
        <w:rPr>
          <w:spacing w:val="-3"/>
        </w:rPr>
        <w:t> </w:t>
      </w:r>
      <w:r>
        <w:rPr>
          <w:spacing w:val="-1"/>
        </w:rPr>
        <w:t>c</w:t>
      </w:r>
      <w:r>
        <w:rPr/>
        <w:t>ủa</w:t>
      </w:r>
      <w:r>
        <w:rPr>
          <w:spacing w:val="5"/>
        </w:rPr>
        <w:t> </w:t>
      </w:r>
      <w:r>
        <w:rPr>
          <w:w w:val="99"/>
        </w:rPr>
        <w:t>P</w:t>
      </w:r>
      <w:r>
        <w:rPr>
          <w:spacing w:val="1"/>
          <w:w w:val="99"/>
        </w:rPr>
        <w:t>I</w:t>
      </w:r>
      <w:r>
        <w:rPr>
          <w:w w:val="99"/>
        </w:rPr>
        <w:t>C 16</w:t>
      </w:r>
      <w:r>
        <w:rPr>
          <w:spacing w:val="-4"/>
          <w:w w:val="99"/>
        </w:rPr>
        <w:t>F</w:t>
      </w:r>
      <w:r>
        <w:rPr>
          <w:w w:val="99"/>
        </w:rPr>
        <w:t>877</w:t>
      </w:r>
      <w:r>
        <w:rPr>
          <w:spacing w:val="-6"/>
          <w:w w:val="99"/>
        </w:rPr>
        <w:t>A</w:t>
      </w:r>
      <w:r>
        <w:rPr>
          <w:w w:val="99"/>
        </w:rPr>
        <w:t>:</w:t>
      </w:r>
    </w:p>
    <w:p>
      <w:pPr>
        <w:pStyle w:val="BodyText"/>
        <w:tabs>
          <w:tab w:pos="5780" w:val="left" w:leader="none"/>
        </w:tabs>
        <w:spacing w:before="118"/>
        <w:ind w:left="1243"/>
      </w:pPr>
      <w:r>
        <w:rPr/>
        <w:t>(a) Là tên của</w:t>
      </w:r>
      <w:r>
        <w:rPr>
          <w:spacing w:val="-3"/>
        </w:rPr>
        <w:t> </w:t>
      </w:r>
      <w:r>
        <w:rPr/>
        <w:t>thanh</w:t>
      </w:r>
      <w:r>
        <w:rPr>
          <w:spacing w:val="-3"/>
        </w:rPr>
        <w:t> </w:t>
      </w:r>
      <w:r>
        <w:rPr/>
        <w:t>ghi</w:t>
        <w:tab/>
        <w:t>(b) Là địa chỉ của 1 thanh</w:t>
      </w:r>
      <w:r>
        <w:rPr>
          <w:spacing w:val="-7"/>
        </w:rPr>
        <w:t> </w:t>
      </w:r>
      <w:r>
        <w:rPr/>
        <w:t>ghi</w:t>
      </w:r>
    </w:p>
    <w:p>
      <w:pPr>
        <w:pStyle w:val="BodyText"/>
        <w:tabs>
          <w:tab w:pos="5780" w:val="left" w:leader="none"/>
        </w:tabs>
        <w:spacing w:before="2"/>
        <w:ind w:left="1243"/>
      </w:pPr>
      <w:r>
        <w:rPr/>
        <w:t>(c) Là</w:t>
      </w:r>
      <w:r>
        <w:rPr>
          <w:spacing w:val="2"/>
        </w:rPr>
        <w:t> </w:t>
      </w:r>
      <w:r>
        <w:rPr>
          <w:spacing w:val="-3"/>
        </w:rPr>
        <w:t>hằng</w:t>
      </w:r>
      <w:r>
        <w:rPr>
          <w:spacing w:val="1"/>
        </w:rPr>
        <w:t> </w:t>
      </w:r>
      <w:r>
        <w:rPr/>
        <w:t>số</w:t>
        <w:tab/>
        <w:t>(d) Là </w:t>
      </w:r>
      <w:r>
        <w:rPr>
          <w:spacing w:val="-4"/>
        </w:rPr>
        <w:t>địa </w:t>
      </w:r>
      <w:r>
        <w:rPr/>
        <w:t>chỉ của 1</w:t>
      </w:r>
      <w:r>
        <w:rPr>
          <w:spacing w:val="5"/>
        </w:rPr>
        <w:t> </w:t>
      </w:r>
      <w:r>
        <w:rPr>
          <w:spacing w:val="-4"/>
        </w:rPr>
        <w:t>bit</w:t>
      </w:r>
    </w:p>
    <w:p>
      <w:pPr>
        <w:pStyle w:val="BodyText"/>
        <w:tabs>
          <w:tab w:pos="1809" w:val="left" w:leader="none"/>
        </w:tabs>
        <w:spacing w:before="118"/>
        <w:ind w:left="676"/>
      </w:pPr>
      <w:r>
        <w:rPr>
          <w:b/>
          <w:i/>
        </w:rPr>
        <w:t>Câu</w:t>
      </w:r>
      <w:r>
        <w:rPr>
          <w:b/>
          <w:i/>
          <w:spacing w:val="2"/>
        </w:rPr>
        <w:t> </w:t>
      </w:r>
      <w:r>
        <w:rPr>
          <w:b/>
          <w:i/>
        </w:rPr>
        <w:t>3-5</w:t>
      </w:r>
      <w:r>
        <w:rPr/>
        <w:t>:</w:t>
        <w:tab/>
        <w:t>Kí hiệu „d‟ trong tập lệnh của PIC</w:t>
      </w:r>
      <w:r>
        <w:rPr>
          <w:spacing w:val="-15"/>
        </w:rPr>
        <w:t> </w:t>
      </w:r>
      <w:r>
        <w:rPr/>
        <w:t>16F877A:</w:t>
      </w:r>
    </w:p>
    <w:p>
      <w:pPr>
        <w:pStyle w:val="BodyText"/>
        <w:tabs>
          <w:tab w:pos="5780" w:val="left" w:leader="none"/>
        </w:tabs>
        <w:spacing w:line="275" w:lineRule="exact" w:before="122"/>
        <w:ind w:left="1243"/>
      </w:pPr>
      <w:r>
        <w:rPr/>
        <w:t>(a) Là tên của</w:t>
      </w:r>
      <w:r>
        <w:rPr>
          <w:spacing w:val="-3"/>
        </w:rPr>
        <w:t> </w:t>
      </w:r>
      <w:r>
        <w:rPr/>
        <w:t>thanh</w:t>
      </w:r>
      <w:r>
        <w:rPr>
          <w:spacing w:val="-3"/>
        </w:rPr>
        <w:t> </w:t>
      </w:r>
      <w:r>
        <w:rPr/>
        <w:t>ghi</w:t>
        <w:tab/>
        <w:t>(b) </w:t>
      </w:r>
      <w:r>
        <w:rPr>
          <w:spacing w:val="-3"/>
        </w:rPr>
        <w:t>Cho </w:t>
      </w:r>
      <w:r>
        <w:rPr/>
        <w:t>biết nơi nhận dữ</w:t>
      </w:r>
      <w:r>
        <w:rPr>
          <w:spacing w:val="18"/>
        </w:rPr>
        <w:t> </w:t>
      </w:r>
      <w:r>
        <w:rPr>
          <w:spacing w:val="-3"/>
        </w:rPr>
        <w:t>liệu</w:t>
      </w:r>
    </w:p>
    <w:p>
      <w:pPr>
        <w:pStyle w:val="BodyText"/>
        <w:tabs>
          <w:tab w:pos="5780" w:val="left" w:leader="none"/>
        </w:tabs>
        <w:spacing w:line="275" w:lineRule="exact"/>
        <w:ind w:left="1243"/>
      </w:pPr>
      <w:r>
        <w:rPr/>
        <w:t>(c) Là</w:t>
      </w:r>
      <w:r>
        <w:rPr>
          <w:spacing w:val="2"/>
        </w:rPr>
        <w:t> </w:t>
      </w:r>
      <w:r>
        <w:rPr>
          <w:spacing w:val="-3"/>
        </w:rPr>
        <w:t>hằng</w:t>
      </w:r>
      <w:r>
        <w:rPr>
          <w:spacing w:val="1"/>
        </w:rPr>
        <w:t> </w:t>
      </w:r>
      <w:r>
        <w:rPr/>
        <w:t>số</w:t>
        <w:tab/>
        <w:t>(d) Là </w:t>
      </w:r>
      <w:r>
        <w:rPr>
          <w:spacing w:val="-4"/>
        </w:rPr>
        <w:t>địa </w:t>
      </w:r>
      <w:r>
        <w:rPr/>
        <w:t>chỉ của 1</w:t>
      </w:r>
      <w:r>
        <w:rPr>
          <w:spacing w:val="5"/>
        </w:rPr>
        <w:t> </w:t>
      </w:r>
      <w:r>
        <w:rPr>
          <w:spacing w:val="-4"/>
        </w:rPr>
        <w:t>bit</w:t>
      </w:r>
    </w:p>
    <w:p>
      <w:pPr>
        <w:pStyle w:val="BodyText"/>
        <w:spacing w:before="7"/>
        <w:rPr>
          <w:sz w:val="11"/>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9"/>
        <w:gridCol w:w="3417"/>
        <w:gridCol w:w="2282"/>
      </w:tblGrid>
      <w:tr>
        <w:trPr>
          <w:trHeight w:val="329" w:hRule="atLeast"/>
        </w:trPr>
        <w:tc>
          <w:tcPr>
            <w:tcW w:w="1049" w:type="dxa"/>
          </w:tcPr>
          <w:p>
            <w:pPr>
              <w:pStyle w:val="TableParagraph"/>
              <w:spacing w:line="266" w:lineRule="exact"/>
              <w:ind w:right="133"/>
              <w:jc w:val="right"/>
              <w:rPr>
                <w:sz w:val="24"/>
              </w:rPr>
            </w:pPr>
            <w:r>
              <w:rPr>
                <w:b/>
                <w:i/>
                <w:sz w:val="24"/>
              </w:rPr>
              <w:t>Câu 3-6</w:t>
            </w:r>
            <w:r>
              <w:rPr>
                <w:sz w:val="24"/>
              </w:rPr>
              <w:t>:</w:t>
            </w:r>
          </w:p>
        </w:tc>
        <w:tc>
          <w:tcPr>
            <w:tcW w:w="3417" w:type="dxa"/>
          </w:tcPr>
          <w:p>
            <w:pPr>
              <w:pStyle w:val="TableParagraph"/>
              <w:spacing w:line="266" w:lineRule="exact"/>
              <w:ind w:left="134"/>
              <w:rPr>
                <w:sz w:val="24"/>
              </w:rPr>
            </w:pPr>
            <w:r>
              <w:rPr>
                <w:spacing w:val="-1"/>
                <w:sz w:val="24"/>
              </w:rPr>
              <w:t>K</w:t>
            </w:r>
            <w:r>
              <w:rPr>
                <w:sz w:val="24"/>
              </w:rPr>
              <w:t>í</w:t>
            </w:r>
            <w:r>
              <w:rPr>
                <w:spacing w:val="-3"/>
                <w:sz w:val="24"/>
              </w:rPr>
              <w:t> </w:t>
            </w:r>
            <w:r>
              <w:rPr>
                <w:sz w:val="24"/>
              </w:rPr>
              <w:t>h</w:t>
            </w:r>
            <w:r>
              <w:rPr>
                <w:spacing w:val="-5"/>
                <w:sz w:val="24"/>
              </w:rPr>
              <w:t>i</w:t>
            </w:r>
            <w:r>
              <w:rPr>
                <w:spacing w:val="3"/>
                <w:sz w:val="24"/>
              </w:rPr>
              <w:t>ệ</w:t>
            </w:r>
            <w:r>
              <w:rPr>
                <w:sz w:val="24"/>
              </w:rPr>
              <w:t>u</w:t>
            </w:r>
            <w:r>
              <w:rPr>
                <w:spacing w:val="2"/>
                <w:sz w:val="24"/>
              </w:rPr>
              <w:t> </w:t>
            </w:r>
            <w:r>
              <w:rPr>
                <w:spacing w:val="1"/>
                <w:w w:val="75"/>
                <w:sz w:val="24"/>
              </w:rPr>
              <w:t>„</w:t>
            </w:r>
            <w:r>
              <w:rPr>
                <w:spacing w:val="-5"/>
                <w:sz w:val="24"/>
              </w:rPr>
              <w:t>b</w:t>
            </w:r>
            <w:r>
              <w:rPr>
                <w:w w:val="42"/>
                <w:sz w:val="24"/>
              </w:rPr>
              <w:t>‟</w:t>
            </w:r>
            <w:r>
              <w:rPr>
                <w:spacing w:val="-1"/>
                <w:sz w:val="24"/>
              </w:rPr>
              <w:t> </w:t>
            </w:r>
            <w:r>
              <w:rPr>
                <w:spacing w:val="5"/>
                <w:sz w:val="24"/>
              </w:rPr>
              <w:t>t</w:t>
            </w:r>
            <w:r>
              <w:rPr>
                <w:spacing w:val="-4"/>
                <w:sz w:val="24"/>
              </w:rPr>
              <w:t>r</w:t>
            </w:r>
            <w:r>
              <w:rPr>
                <w:spacing w:val="4"/>
                <w:sz w:val="24"/>
              </w:rPr>
              <w:t>o</w:t>
            </w:r>
            <w:r>
              <w:rPr>
                <w:spacing w:val="-5"/>
                <w:sz w:val="24"/>
              </w:rPr>
              <w:t>n</w:t>
            </w:r>
            <w:r>
              <w:rPr>
                <w:sz w:val="24"/>
              </w:rPr>
              <w:t>g</w:t>
            </w:r>
            <w:r>
              <w:rPr>
                <w:spacing w:val="2"/>
                <w:sz w:val="24"/>
              </w:rPr>
              <w:t> </w:t>
            </w:r>
            <w:r>
              <w:rPr>
                <w:spacing w:val="5"/>
                <w:sz w:val="24"/>
              </w:rPr>
              <w:t>t</w:t>
            </w:r>
            <w:r>
              <w:rPr>
                <w:spacing w:val="-1"/>
                <w:sz w:val="24"/>
              </w:rPr>
              <w:t>ậ</w:t>
            </w:r>
            <w:r>
              <w:rPr>
                <w:sz w:val="24"/>
              </w:rPr>
              <w:t>p</w:t>
            </w:r>
            <w:r>
              <w:rPr>
                <w:spacing w:val="-3"/>
                <w:sz w:val="24"/>
              </w:rPr>
              <w:t> </w:t>
            </w:r>
            <w:r>
              <w:rPr>
                <w:spacing w:val="-5"/>
                <w:sz w:val="24"/>
              </w:rPr>
              <w:t>l</w:t>
            </w:r>
            <w:r>
              <w:rPr>
                <w:spacing w:val="3"/>
                <w:sz w:val="24"/>
              </w:rPr>
              <w:t>ệ</w:t>
            </w:r>
            <w:r>
              <w:rPr>
                <w:sz w:val="24"/>
              </w:rPr>
              <w:t>nh</w:t>
            </w:r>
            <w:r>
              <w:rPr>
                <w:spacing w:val="-3"/>
                <w:sz w:val="24"/>
              </w:rPr>
              <w:t> </w:t>
            </w:r>
            <w:r>
              <w:rPr>
                <w:spacing w:val="-1"/>
                <w:sz w:val="24"/>
              </w:rPr>
              <w:t>c</w:t>
            </w:r>
            <w:r>
              <w:rPr>
                <w:sz w:val="24"/>
              </w:rPr>
              <w:t>ủa</w:t>
            </w:r>
            <w:r>
              <w:rPr>
                <w:spacing w:val="1"/>
                <w:sz w:val="24"/>
              </w:rPr>
              <w:t> </w:t>
            </w:r>
            <w:r>
              <w:rPr>
                <w:spacing w:val="-8"/>
                <w:sz w:val="24"/>
              </w:rPr>
              <w:t>P</w:t>
            </w:r>
            <w:r>
              <w:rPr>
                <w:spacing w:val="-7"/>
                <w:sz w:val="24"/>
              </w:rPr>
              <w:t>I</w:t>
            </w:r>
            <w:r>
              <w:rPr>
                <w:spacing w:val="-8"/>
                <w:sz w:val="24"/>
              </w:rPr>
              <w:t>C</w:t>
            </w:r>
          </w:p>
        </w:tc>
        <w:tc>
          <w:tcPr>
            <w:tcW w:w="2282" w:type="dxa"/>
          </w:tcPr>
          <w:p>
            <w:pPr>
              <w:pStyle w:val="TableParagraph"/>
              <w:spacing w:line="266" w:lineRule="exact"/>
              <w:ind w:left="49"/>
              <w:rPr>
                <w:sz w:val="24"/>
              </w:rPr>
            </w:pPr>
            <w:r>
              <w:rPr>
                <w:sz w:val="24"/>
              </w:rPr>
              <w:t>16F877A có chiều dài:</w:t>
            </w:r>
          </w:p>
        </w:tc>
      </w:tr>
      <w:tr>
        <w:trPr>
          <w:trHeight w:val="355" w:hRule="atLeast"/>
        </w:trPr>
        <w:tc>
          <w:tcPr>
            <w:tcW w:w="1049" w:type="dxa"/>
          </w:tcPr>
          <w:p>
            <w:pPr>
              <w:pStyle w:val="TableParagraph"/>
              <w:spacing w:before="53"/>
              <w:ind w:right="158"/>
              <w:jc w:val="right"/>
              <w:rPr>
                <w:sz w:val="24"/>
              </w:rPr>
            </w:pPr>
            <w:r>
              <w:rPr>
                <w:sz w:val="24"/>
              </w:rPr>
              <w:t>(a)</w:t>
            </w:r>
          </w:p>
        </w:tc>
        <w:tc>
          <w:tcPr>
            <w:tcW w:w="3417" w:type="dxa"/>
          </w:tcPr>
          <w:p>
            <w:pPr>
              <w:pStyle w:val="TableParagraph"/>
              <w:spacing w:before="53"/>
              <w:ind w:left="134"/>
              <w:rPr>
                <w:sz w:val="24"/>
              </w:rPr>
            </w:pPr>
            <w:r>
              <w:rPr>
                <w:sz w:val="24"/>
              </w:rPr>
              <w:t>3 bit</w:t>
            </w:r>
          </w:p>
        </w:tc>
        <w:tc>
          <w:tcPr>
            <w:tcW w:w="2282" w:type="dxa"/>
          </w:tcPr>
          <w:p>
            <w:pPr>
              <w:pStyle w:val="TableParagraph"/>
              <w:spacing w:before="53"/>
              <w:ind w:left="688"/>
              <w:rPr>
                <w:sz w:val="24"/>
              </w:rPr>
            </w:pPr>
            <w:r>
              <w:rPr>
                <w:sz w:val="24"/>
              </w:rPr>
              <w:t>(b) 1 bit</w:t>
            </w:r>
          </w:p>
        </w:tc>
      </w:tr>
      <w:tr>
        <w:trPr>
          <w:trHeight w:val="376" w:hRule="atLeast"/>
        </w:trPr>
        <w:tc>
          <w:tcPr>
            <w:tcW w:w="1049" w:type="dxa"/>
          </w:tcPr>
          <w:p>
            <w:pPr>
              <w:pStyle w:val="TableParagraph"/>
              <w:spacing w:before="15"/>
              <w:ind w:right="158"/>
              <w:jc w:val="right"/>
              <w:rPr>
                <w:sz w:val="24"/>
              </w:rPr>
            </w:pPr>
            <w:r>
              <w:rPr>
                <w:sz w:val="24"/>
              </w:rPr>
              <w:t>(c)</w:t>
            </w:r>
          </w:p>
        </w:tc>
        <w:tc>
          <w:tcPr>
            <w:tcW w:w="3417" w:type="dxa"/>
          </w:tcPr>
          <w:p>
            <w:pPr>
              <w:pStyle w:val="TableParagraph"/>
              <w:spacing w:before="15"/>
              <w:ind w:left="134"/>
              <w:rPr>
                <w:sz w:val="24"/>
              </w:rPr>
            </w:pPr>
            <w:r>
              <w:rPr>
                <w:sz w:val="24"/>
              </w:rPr>
              <w:t>7 bit</w:t>
            </w:r>
          </w:p>
        </w:tc>
        <w:tc>
          <w:tcPr>
            <w:tcW w:w="2282" w:type="dxa"/>
          </w:tcPr>
          <w:p>
            <w:pPr>
              <w:pStyle w:val="TableParagraph"/>
              <w:spacing w:before="15"/>
              <w:ind w:left="688"/>
              <w:rPr>
                <w:sz w:val="24"/>
              </w:rPr>
            </w:pPr>
            <w:r>
              <w:rPr>
                <w:sz w:val="24"/>
              </w:rPr>
              <w:t>(d) 14 bit</w:t>
            </w:r>
          </w:p>
        </w:tc>
      </w:tr>
      <w:tr>
        <w:trPr>
          <w:trHeight w:val="417" w:hRule="atLeast"/>
        </w:trPr>
        <w:tc>
          <w:tcPr>
            <w:tcW w:w="1049" w:type="dxa"/>
          </w:tcPr>
          <w:p>
            <w:pPr>
              <w:pStyle w:val="TableParagraph"/>
              <w:spacing w:before="75"/>
              <w:ind w:right="133"/>
              <w:jc w:val="right"/>
              <w:rPr>
                <w:sz w:val="24"/>
              </w:rPr>
            </w:pPr>
            <w:r>
              <w:rPr>
                <w:b/>
                <w:i/>
                <w:sz w:val="24"/>
              </w:rPr>
              <w:t>Câu 3-7</w:t>
            </w:r>
            <w:r>
              <w:rPr>
                <w:sz w:val="24"/>
              </w:rPr>
              <w:t>:</w:t>
            </w:r>
          </w:p>
        </w:tc>
        <w:tc>
          <w:tcPr>
            <w:tcW w:w="3417" w:type="dxa"/>
          </w:tcPr>
          <w:p>
            <w:pPr>
              <w:pStyle w:val="TableParagraph"/>
              <w:spacing w:before="75"/>
              <w:ind w:left="134"/>
              <w:rPr>
                <w:sz w:val="24"/>
              </w:rPr>
            </w:pPr>
            <w:r>
              <w:rPr>
                <w:spacing w:val="-1"/>
                <w:sz w:val="24"/>
              </w:rPr>
              <w:t>K</w:t>
            </w:r>
            <w:r>
              <w:rPr>
                <w:sz w:val="24"/>
              </w:rPr>
              <w:t>í</w:t>
            </w:r>
            <w:r>
              <w:rPr>
                <w:spacing w:val="-3"/>
                <w:sz w:val="24"/>
              </w:rPr>
              <w:t> </w:t>
            </w:r>
            <w:r>
              <w:rPr>
                <w:sz w:val="24"/>
              </w:rPr>
              <w:t>h</w:t>
            </w:r>
            <w:r>
              <w:rPr>
                <w:spacing w:val="-5"/>
                <w:sz w:val="24"/>
              </w:rPr>
              <w:t>i</w:t>
            </w:r>
            <w:r>
              <w:rPr>
                <w:spacing w:val="3"/>
                <w:sz w:val="24"/>
              </w:rPr>
              <w:t>ệ</w:t>
            </w:r>
            <w:r>
              <w:rPr>
                <w:sz w:val="24"/>
              </w:rPr>
              <w:t>u</w:t>
            </w:r>
            <w:r>
              <w:rPr>
                <w:spacing w:val="2"/>
                <w:sz w:val="24"/>
              </w:rPr>
              <w:t> </w:t>
            </w:r>
            <w:r>
              <w:rPr>
                <w:spacing w:val="1"/>
                <w:w w:val="75"/>
                <w:sz w:val="24"/>
              </w:rPr>
              <w:t>„</w:t>
            </w:r>
            <w:r>
              <w:rPr>
                <w:spacing w:val="-4"/>
                <w:sz w:val="24"/>
              </w:rPr>
              <w:t>f</w:t>
            </w:r>
            <w:r>
              <w:rPr>
                <w:w w:val="42"/>
                <w:sz w:val="24"/>
              </w:rPr>
              <w:t>‟</w:t>
            </w:r>
            <w:r>
              <w:rPr>
                <w:spacing w:val="-1"/>
                <w:sz w:val="24"/>
              </w:rPr>
              <w:t> </w:t>
            </w:r>
            <w:r>
              <w:rPr>
                <w:spacing w:val="5"/>
                <w:sz w:val="24"/>
              </w:rPr>
              <w:t>t</w:t>
            </w:r>
            <w:r>
              <w:rPr>
                <w:spacing w:val="-4"/>
                <w:sz w:val="24"/>
              </w:rPr>
              <w:t>r</w:t>
            </w:r>
            <w:r>
              <w:rPr>
                <w:spacing w:val="4"/>
                <w:sz w:val="24"/>
              </w:rPr>
              <w:t>o</w:t>
            </w:r>
            <w:r>
              <w:rPr>
                <w:spacing w:val="-5"/>
                <w:sz w:val="24"/>
              </w:rPr>
              <w:t>n</w:t>
            </w:r>
            <w:r>
              <w:rPr>
                <w:sz w:val="24"/>
              </w:rPr>
              <w:t>g</w:t>
            </w:r>
            <w:r>
              <w:rPr>
                <w:spacing w:val="-3"/>
                <w:sz w:val="24"/>
              </w:rPr>
              <w:t> </w:t>
            </w:r>
            <w:r>
              <w:rPr>
                <w:spacing w:val="5"/>
                <w:sz w:val="24"/>
              </w:rPr>
              <w:t>t</w:t>
            </w:r>
            <w:r>
              <w:rPr>
                <w:spacing w:val="-1"/>
                <w:sz w:val="24"/>
              </w:rPr>
              <w:t>ậ</w:t>
            </w:r>
            <w:r>
              <w:rPr>
                <w:sz w:val="24"/>
              </w:rPr>
              <w:t>p</w:t>
            </w:r>
            <w:r>
              <w:rPr>
                <w:spacing w:val="2"/>
                <w:sz w:val="24"/>
              </w:rPr>
              <w:t> </w:t>
            </w:r>
            <w:r>
              <w:rPr>
                <w:spacing w:val="-10"/>
                <w:sz w:val="24"/>
              </w:rPr>
              <w:t>l</w:t>
            </w:r>
            <w:r>
              <w:rPr>
                <w:spacing w:val="3"/>
                <w:sz w:val="24"/>
              </w:rPr>
              <w:t>ệ</w:t>
            </w:r>
            <w:r>
              <w:rPr>
                <w:sz w:val="24"/>
              </w:rPr>
              <w:t>nh</w:t>
            </w:r>
            <w:r>
              <w:rPr>
                <w:spacing w:val="-3"/>
                <w:sz w:val="24"/>
              </w:rPr>
              <w:t> </w:t>
            </w:r>
            <w:r>
              <w:rPr>
                <w:spacing w:val="-1"/>
                <w:sz w:val="24"/>
              </w:rPr>
              <w:t>c</w:t>
            </w:r>
            <w:r>
              <w:rPr>
                <w:sz w:val="24"/>
              </w:rPr>
              <w:t>ủa</w:t>
            </w:r>
            <w:r>
              <w:rPr>
                <w:spacing w:val="5"/>
                <w:sz w:val="24"/>
              </w:rPr>
              <w:t> </w:t>
            </w:r>
            <w:r>
              <w:rPr>
                <w:sz w:val="24"/>
              </w:rPr>
              <w:t>P</w:t>
            </w:r>
            <w:r>
              <w:rPr>
                <w:spacing w:val="1"/>
                <w:sz w:val="24"/>
              </w:rPr>
              <w:t>I</w:t>
            </w:r>
            <w:r>
              <w:rPr>
                <w:sz w:val="24"/>
              </w:rPr>
              <w:t>C</w:t>
            </w:r>
          </w:p>
        </w:tc>
        <w:tc>
          <w:tcPr>
            <w:tcW w:w="2282" w:type="dxa"/>
          </w:tcPr>
          <w:p>
            <w:pPr>
              <w:pStyle w:val="TableParagraph"/>
              <w:spacing w:before="75"/>
              <w:ind w:left="10"/>
              <w:rPr>
                <w:sz w:val="24"/>
              </w:rPr>
            </w:pPr>
            <w:r>
              <w:rPr>
                <w:sz w:val="24"/>
              </w:rPr>
              <w:t>16F877A có chiều dài:</w:t>
            </w:r>
          </w:p>
        </w:tc>
      </w:tr>
      <w:tr>
        <w:trPr>
          <w:trHeight w:val="357" w:hRule="atLeast"/>
        </w:trPr>
        <w:tc>
          <w:tcPr>
            <w:tcW w:w="1049" w:type="dxa"/>
          </w:tcPr>
          <w:p>
            <w:pPr>
              <w:pStyle w:val="TableParagraph"/>
              <w:spacing w:before="56"/>
              <w:ind w:right="158"/>
              <w:jc w:val="right"/>
              <w:rPr>
                <w:sz w:val="24"/>
              </w:rPr>
            </w:pPr>
            <w:r>
              <w:rPr>
                <w:sz w:val="24"/>
              </w:rPr>
              <w:t>(a)</w:t>
            </w:r>
          </w:p>
        </w:tc>
        <w:tc>
          <w:tcPr>
            <w:tcW w:w="3417" w:type="dxa"/>
          </w:tcPr>
          <w:p>
            <w:pPr>
              <w:pStyle w:val="TableParagraph"/>
              <w:spacing w:before="56"/>
              <w:ind w:left="134"/>
              <w:rPr>
                <w:sz w:val="24"/>
              </w:rPr>
            </w:pPr>
            <w:r>
              <w:rPr>
                <w:sz w:val="24"/>
              </w:rPr>
              <w:t>3 bit</w:t>
            </w:r>
          </w:p>
        </w:tc>
        <w:tc>
          <w:tcPr>
            <w:tcW w:w="2282" w:type="dxa"/>
          </w:tcPr>
          <w:p>
            <w:pPr>
              <w:pStyle w:val="TableParagraph"/>
              <w:spacing w:before="56"/>
              <w:ind w:left="688"/>
              <w:rPr>
                <w:sz w:val="24"/>
              </w:rPr>
            </w:pPr>
            <w:r>
              <w:rPr>
                <w:sz w:val="24"/>
              </w:rPr>
              <w:t>(b) 1 bit</w:t>
            </w:r>
          </w:p>
        </w:tc>
      </w:tr>
      <w:tr>
        <w:trPr>
          <w:trHeight w:val="376" w:hRule="atLeast"/>
        </w:trPr>
        <w:tc>
          <w:tcPr>
            <w:tcW w:w="1049" w:type="dxa"/>
          </w:tcPr>
          <w:p>
            <w:pPr>
              <w:pStyle w:val="TableParagraph"/>
              <w:spacing w:before="15"/>
              <w:ind w:right="158"/>
              <w:jc w:val="right"/>
              <w:rPr>
                <w:sz w:val="24"/>
              </w:rPr>
            </w:pPr>
            <w:r>
              <w:rPr>
                <w:sz w:val="24"/>
              </w:rPr>
              <w:t>(c)</w:t>
            </w:r>
          </w:p>
        </w:tc>
        <w:tc>
          <w:tcPr>
            <w:tcW w:w="3417" w:type="dxa"/>
          </w:tcPr>
          <w:p>
            <w:pPr>
              <w:pStyle w:val="TableParagraph"/>
              <w:spacing w:before="15"/>
              <w:ind w:left="134"/>
              <w:rPr>
                <w:sz w:val="24"/>
              </w:rPr>
            </w:pPr>
            <w:r>
              <w:rPr>
                <w:sz w:val="24"/>
              </w:rPr>
              <w:t>7 bit</w:t>
            </w:r>
          </w:p>
        </w:tc>
        <w:tc>
          <w:tcPr>
            <w:tcW w:w="2282" w:type="dxa"/>
          </w:tcPr>
          <w:p>
            <w:pPr>
              <w:pStyle w:val="TableParagraph"/>
              <w:spacing w:before="15"/>
              <w:ind w:left="688"/>
              <w:rPr>
                <w:sz w:val="24"/>
              </w:rPr>
            </w:pPr>
            <w:r>
              <w:rPr>
                <w:sz w:val="24"/>
              </w:rPr>
              <w:t>(d) 14 bit</w:t>
            </w:r>
          </w:p>
        </w:tc>
      </w:tr>
      <w:tr>
        <w:trPr>
          <w:trHeight w:val="351" w:hRule="atLeast"/>
        </w:trPr>
        <w:tc>
          <w:tcPr>
            <w:tcW w:w="1049" w:type="dxa"/>
          </w:tcPr>
          <w:p>
            <w:pPr>
              <w:pStyle w:val="TableParagraph"/>
              <w:spacing w:line="256" w:lineRule="exact" w:before="75"/>
              <w:ind w:right="133"/>
              <w:jc w:val="right"/>
              <w:rPr>
                <w:sz w:val="24"/>
              </w:rPr>
            </w:pPr>
            <w:r>
              <w:rPr>
                <w:b/>
                <w:i/>
                <w:sz w:val="24"/>
              </w:rPr>
              <w:t>Câu 3-8</w:t>
            </w:r>
            <w:r>
              <w:rPr>
                <w:sz w:val="24"/>
              </w:rPr>
              <w:t>:</w:t>
            </w:r>
          </w:p>
        </w:tc>
        <w:tc>
          <w:tcPr>
            <w:tcW w:w="3417" w:type="dxa"/>
          </w:tcPr>
          <w:p>
            <w:pPr>
              <w:pStyle w:val="TableParagraph"/>
              <w:spacing w:line="256" w:lineRule="exact" w:before="75"/>
              <w:ind w:left="134"/>
              <w:rPr>
                <w:sz w:val="24"/>
              </w:rPr>
            </w:pPr>
            <w:r>
              <w:rPr>
                <w:sz w:val="24"/>
              </w:rPr>
              <w:t>Lệnh “ADDLW k” có chức năng:</w:t>
            </w:r>
          </w:p>
        </w:tc>
        <w:tc>
          <w:tcPr>
            <w:tcW w:w="2282" w:type="dxa"/>
          </w:tcPr>
          <w:p>
            <w:pPr>
              <w:pStyle w:val="TableParagraph"/>
              <w:rPr>
                <w:sz w:val="22"/>
              </w:rPr>
            </w:pPr>
          </w:p>
        </w:tc>
      </w:tr>
    </w:tbl>
    <w:p>
      <w:pPr>
        <w:pStyle w:val="BodyText"/>
        <w:tabs>
          <w:tab w:pos="5780" w:val="left" w:leader="none"/>
        </w:tabs>
        <w:spacing w:line="275" w:lineRule="exact" w:before="122"/>
        <w:ind w:left="1243"/>
      </w:pPr>
      <w:r>
        <w:rPr/>
        <w:t>(a) Cộng W với hằng</w:t>
      </w:r>
      <w:r>
        <w:rPr>
          <w:spacing w:val="-8"/>
        </w:rPr>
        <w:t> </w:t>
      </w:r>
      <w:r>
        <w:rPr/>
        <w:t>số</w:t>
      </w:r>
      <w:r>
        <w:rPr>
          <w:spacing w:val="4"/>
        </w:rPr>
        <w:t> </w:t>
      </w:r>
      <w:r>
        <w:rPr/>
        <w:t>k</w:t>
        <w:tab/>
        <w:t>(b) </w:t>
      </w:r>
      <w:r>
        <w:rPr>
          <w:spacing w:val="-3"/>
        </w:rPr>
        <w:t>And </w:t>
      </w:r>
      <w:r>
        <w:rPr/>
        <w:t>W với hằng số</w:t>
      </w:r>
      <w:r>
        <w:rPr>
          <w:spacing w:val="17"/>
        </w:rPr>
        <w:t> </w:t>
      </w:r>
      <w:r>
        <w:rPr/>
        <w:t>k</w:t>
      </w:r>
    </w:p>
    <w:p>
      <w:pPr>
        <w:pStyle w:val="BodyText"/>
        <w:tabs>
          <w:tab w:pos="5780" w:val="left" w:leader="none"/>
        </w:tabs>
        <w:spacing w:line="275" w:lineRule="exact"/>
        <w:ind w:left="1243"/>
      </w:pPr>
      <w:r>
        <w:rPr/>
        <w:t>(c) Cộng W với hằng</w:t>
      </w:r>
      <w:r>
        <w:rPr>
          <w:spacing w:val="-8"/>
        </w:rPr>
        <w:t> </w:t>
      </w:r>
      <w:r>
        <w:rPr/>
        <w:t>số</w:t>
      </w:r>
      <w:r>
        <w:rPr>
          <w:spacing w:val="9"/>
        </w:rPr>
        <w:t> </w:t>
      </w:r>
      <w:r>
        <w:rPr/>
        <w:t>l</w:t>
        <w:tab/>
        <w:t>(d) </w:t>
      </w:r>
      <w:r>
        <w:rPr>
          <w:spacing w:val="-4"/>
        </w:rPr>
        <w:t>And </w:t>
      </w:r>
      <w:r>
        <w:rPr/>
        <w:t>W với hằng số</w:t>
      </w:r>
      <w:r>
        <w:rPr>
          <w:spacing w:val="18"/>
        </w:rPr>
        <w:t> </w:t>
      </w:r>
      <w:r>
        <w:rPr/>
        <w:t>l</w:t>
      </w:r>
    </w:p>
    <w:p>
      <w:pPr>
        <w:pStyle w:val="BodyText"/>
        <w:tabs>
          <w:tab w:pos="1809" w:val="left" w:leader="none"/>
        </w:tabs>
        <w:spacing w:before="123"/>
        <w:ind w:left="676"/>
      </w:pPr>
      <w:r>
        <w:rPr>
          <w:b/>
          <w:i/>
        </w:rPr>
        <w:t>Câu</w:t>
      </w:r>
      <w:r>
        <w:rPr>
          <w:b/>
          <w:i/>
          <w:spacing w:val="2"/>
        </w:rPr>
        <w:t> </w:t>
      </w:r>
      <w:r>
        <w:rPr>
          <w:b/>
          <w:i/>
        </w:rPr>
        <w:t>3-9</w:t>
      </w:r>
      <w:r>
        <w:rPr/>
        <w:t>:</w:t>
        <w:tab/>
        <w:t>Lệnh “ADDWF </w:t>
      </w:r>
      <w:r>
        <w:rPr>
          <w:spacing w:val="-4"/>
        </w:rPr>
        <w:t>f, </w:t>
      </w:r>
      <w:r>
        <w:rPr/>
        <w:t>d” có chức</w:t>
      </w:r>
      <w:r>
        <w:rPr>
          <w:spacing w:val="12"/>
        </w:rPr>
        <w:t> </w:t>
      </w:r>
      <w:r>
        <w:rPr/>
        <w:t>năng:</w:t>
      </w:r>
    </w:p>
    <w:p>
      <w:pPr>
        <w:pStyle w:val="BodyText"/>
        <w:tabs>
          <w:tab w:pos="5780" w:val="left" w:leader="none"/>
        </w:tabs>
        <w:spacing w:before="118"/>
        <w:ind w:left="1243"/>
      </w:pPr>
      <w:r>
        <w:rPr/>
        <w:t>(a) Cộng W với hằng</w:t>
      </w:r>
      <w:r>
        <w:rPr>
          <w:spacing w:val="-8"/>
        </w:rPr>
        <w:t> </w:t>
      </w:r>
      <w:r>
        <w:rPr/>
        <w:t>số</w:t>
      </w:r>
      <w:r>
        <w:rPr>
          <w:spacing w:val="9"/>
        </w:rPr>
        <w:t> </w:t>
      </w:r>
      <w:r>
        <w:rPr/>
        <w:t>f</w:t>
        <w:tab/>
        <w:t>(b) Cộng W với hằng số</w:t>
      </w:r>
      <w:r>
        <w:rPr>
          <w:spacing w:val="5"/>
        </w:rPr>
        <w:t> </w:t>
      </w:r>
      <w:r>
        <w:rPr/>
        <w:t>d</w:t>
      </w:r>
    </w:p>
    <w:p>
      <w:pPr>
        <w:pStyle w:val="BodyText"/>
        <w:tabs>
          <w:tab w:pos="5780" w:val="left" w:leader="none"/>
        </w:tabs>
        <w:spacing w:before="2"/>
        <w:ind w:left="1243"/>
      </w:pPr>
      <w:r>
        <w:rPr/>
        <w:t>(c) Cộng W với ô</w:t>
      </w:r>
      <w:r>
        <w:rPr>
          <w:spacing w:val="-6"/>
        </w:rPr>
        <w:t> </w:t>
      </w:r>
      <w:r>
        <w:rPr/>
        <w:t>nhớ</w:t>
      </w:r>
      <w:r>
        <w:rPr>
          <w:spacing w:val="2"/>
        </w:rPr>
        <w:t> </w:t>
      </w:r>
      <w:r>
        <w:rPr/>
        <w:t>f</w:t>
        <w:tab/>
        <w:t>(d) Cộng f với hằng số</w:t>
      </w:r>
      <w:r>
        <w:rPr>
          <w:spacing w:val="13"/>
        </w:rPr>
        <w:t> </w:t>
      </w:r>
      <w:r>
        <w:rPr/>
        <w:t>d</w:t>
      </w:r>
    </w:p>
    <w:p>
      <w:pPr>
        <w:spacing w:before="118"/>
        <w:ind w:left="676" w:right="0" w:firstLine="0"/>
        <w:jc w:val="left"/>
        <w:rPr>
          <w:sz w:val="24"/>
        </w:rPr>
      </w:pPr>
      <w:r>
        <w:rPr>
          <w:b/>
          <w:i/>
          <w:sz w:val="24"/>
        </w:rPr>
        <w:t>Câu 3-10</w:t>
      </w:r>
      <w:r>
        <w:rPr>
          <w:sz w:val="24"/>
        </w:rPr>
        <w:t>: Lệnh “BCF f, b” có chức năng:</w:t>
      </w:r>
    </w:p>
    <w:p>
      <w:pPr>
        <w:pStyle w:val="BodyText"/>
        <w:tabs>
          <w:tab w:pos="5780" w:val="left" w:leader="none"/>
        </w:tabs>
        <w:spacing w:line="275" w:lineRule="exact" w:before="123"/>
        <w:ind w:left="1243"/>
      </w:pPr>
      <w:r>
        <w:rPr/>
        <w:t>(a) Xóa </w:t>
      </w:r>
      <w:r>
        <w:rPr>
          <w:spacing w:val="-4"/>
        </w:rPr>
        <w:t>bit </w:t>
      </w:r>
      <w:r>
        <w:rPr/>
        <w:t>f trong thanh</w:t>
      </w:r>
      <w:r>
        <w:rPr>
          <w:spacing w:val="5"/>
        </w:rPr>
        <w:t> </w:t>
      </w:r>
      <w:r>
        <w:rPr/>
        <w:t>ghi</w:t>
      </w:r>
      <w:r>
        <w:rPr>
          <w:spacing w:val="-2"/>
        </w:rPr>
        <w:t> </w:t>
      </w:r>
      <w:r>
        <w:rPr/>
        <w:t>b</w:t>
        <w:tab/>
        <w:t>(b) Xóa </w:t>
      </w:r>
      <w:r>
        <w:rPr>
          <w:spacing w:val="-5"/>
        </w:rPr>
        <w:t>bit </w:t>
      </w:r>
      <w:r>
        <w:rPr/>
        <w:t>b trong thanh ghi</w:t>
      </w:r>
      <w:r>
        <w:rPr>
          <w:spacing w:val="6"/>
        </w:rPr>
        <w:t> </w:t>
      </w:r>
      <w:r>
        <w:rPr/>
        <w:t>f</w:t>
      </w:r>
    </w:p>
    <w:p>
      <w:pPr>
        <w:pStyle w:val="BodyText"/>
        <w:tabs>
          <w:tab w:pos="5780" w:val="left" w:leader="none"/>
        </w:tabs>
        <w:spacing w:line="275" w:lineRule="exact"/>
        <w:ind w:left="1243"/>
      </w:pPr>
      <w:r>
        <w:rPr/>
        <w:t>(c) Làm </w:t>
      </w:r>
      <w:r>
        <w:rPr>
          <w:spacing w:val="-4"/>
        </w:rPr>
        <w:t>bit </w:t>
      </w:r>
      <w:r>
        <w:rPr/>
        <w:t>f trong thanh ghi b</w:t>
      </w:r>
      <w:r>
        <w:rPr>
          <w:spacing w:val="2"/>
        </w:rPr>
        <w:t> </w:t>
      </w:r>
      <w:r>
        <w:rPr/>
        <w:t>lên</w:t>
      </w:r>
      <w:r>
        <w:rPr>
          <w:spacing w:val="-3"/>
        </w:rPr>
        <w:t> </w:t>
      </w:r>
      <w:r>
        <w:rPr/>
        <w:t>1</w:t>
        <w:tab/>
        <w:t>(d) Làm </w:t>
      </w:r>
      <w:r>
        <w:rPr>
          <w:spacing w:val="-4"/>
        </w:rPr>
        <w:t>bit </w:t>
      </w:r>
      <w:r>
        <w:rPr/>
        <w:t>b trong thanh ghi f lên</w:t>
      </w:r>
      <w:r>
        <w:rPr>
          <w:spacing w:val="5"/>
        </w:rPr>
        <w:t> </w:t>
      </w:r>
      <w:r>
        <w:rPr/>
        <w:t>1</w:t>
      </w:r>
    </w:p>
    <w:p>
      <w:pPr>
        <w:spacing w:before="122"/>
        <w:ind w:left="676" w:right="0" w:firstLine="0"/>
        <w:jc w:val="left"/>
        <w:rPr>
          <w:sz w:val="24"/>
        </w:rPr>
      </w:pPr>
      <w:r>
        <w:rPr>
          <w:b/>
          <w:i/>
          <w:sz w:val="24"/>
        </w:rPr>
        <w:t>Câu 3-11</w:t>
      </w:r>
      <w:r>
        <w:rPr>
          <w:sz w:val="24"/>
        </w:rPr>
        <w:t>: Lệnh “BSF f, b” có chức năng:</w:t>
      </w:r>
    </w:p>
    <w:p>
      <w:pPr>
        <w:pStyle w:val="BodyText"/>
        <w:tabs>
          <w:tab w:pos="5780" w:val="left" w:leader="none"/>
        </w:tabs>
        <w:spacing w:before="118"/>
        <w:ind w:left="1243"/>
      </w:pPr>
      <w:r>
        <w:rPr/>
        <w:t>(a) Xóa </w:t>
      </w:r>
      <w:r>
        <w:rPr>
          <w:spacing w:val="-4"/>
        </w:rPr>
        <w:t>bit </w:t>
      </w:r>
      <w:r>
        <w:rPr/>
        <w:t>f trong thanh</w:t>
      </w:r>
      <w:r>
        <w:rPr>
          <w:spacing w:val="5"/>
        </w:rPr>
        <w:t> </w:t>
      </w:r>
      <w:r>
        <w:rPr/>
        <w:t>ghi</w:t>
      </w:r>
      <w:r>
        <w:rPr>
          <w:spacing w:val="-2"/>
        </w:rPr>
        <w:t> </w:t>
      </w:r>
      <w:r>
        <w:rPr/>
        <w:t>b</w:t>
        <w:tab/>
        <w:t>(b) Xóa </w:t>
      </w:r>
      <w:r>
        <w:rPr>
          <w:spacing w:val="-5"/>
        </w:rPr>
        <w:t>bit </w:t>
      </w:r>
      <w:r>
        <w:rPr/>
        <w:t>b trong thanh ghi</w:t>
      </w:r>
      <w:r>
        <w:rPr>
          <w:spacing w:val="5"/>
        </w:rPr>
        <w:t> </w:t>
      </w:r>
      <w:r>
        <w:rPr/>
        <w:t>f</w:t>
      </w:r>
    </w:p>
    <w:p>
      <w:pPr>
        <w:pStyle w:val="BodyText"/>
        <w:tabs>
          <w:tab w:pos="5780" w:val="left" w:leader="none"/>
        </w:tabs>
        <w:spacing w:before="2"/>
        <w:ind w:left="1243"/>
      </w:pPr>
      <w:r>
        <w:rPr/>
        <w:t>(c) Làm </w:t>
      </w:r>
      <w:r>
        <w:rPr>
          <w:spacing w:val="-4"/>
        </w:rPr>
        <w:t>bit </w:t>
      </w:r>
      <w:r>
        <w:rPr/>
        <w:t>f trong thanh ghi b</w:t>
      </w:r>
      <w:r>
        <w:rPr>
          <w:spacing w:val="2"/>
        </w:rPr>
        <w:t> </w:t>
      </w:r>
      <w:r>
        <w:rPr/>
        <w:t>lên</w:t>
      </w:r>
      <w:r>
        <w:rPr>
          <w:spacing w:val="-3"/>
        </w:rPr>
        <w:t> </w:t>
      </w:r>
      <w:r>
        <w:rPr/>
        <w:t>1</w:t>
        <w:tab/>
        <w:t>(d) Làm </w:t>
      </w:r>
      <w:r>
        <w:rPr>
          <w:spacing w:val="-4"/>
        </w:rPr>
        <w:t>bit </w:t>
      </w:r>
      <w:r>
        <w:rPr/>
        <w:t>b trong thanh ghi f lên</w:t>
      </w:r>
      <w:r>
        <w:rPr>
          <w:spacing w:val="6"/>
        </w:rPr>
        <w:t> </w:t>
      </w:r>
      <w:r>
        <w:rPr/>
        <w:t>1</w:t>
      </w:r>
    </w:p>
    <w:p>
      <w:pPr>
        <w:pStyle w:val="BodyText"/>
        <w:spacing w:before="118"/>
        <w:ind w:left="676"/>
      </w:pPr>
      <w:r>
        <w:rPr>
          <w:b/>
          <w:i/>
        </w:rPr>
        <w:t>Câu 3-12</w:t>
      </w:r>
      <w:r>
        <w:rPr/>
        <w:t>: Lệnh “BTFSS f, b” có chức năng kiểm tra:</w:t>
      </w:r>
    </w:p>
    <w:p>
      <w:pPr>
        <w:pStyle w:val="BodyText"/>
        <w:tabs>
          <w:tab w:pos="5924" w:val="left" w:leader="none"/>
        </w:tabs>
        <w:spacing w:before="118"/>
        <w:ind w:left="1243"/>
      </w:pPr>
      <w:r>
        <w:rPr/>
        <w:t>(a) </w:t>
      </w:r>
      <w:r>
        <w:rPr>
          <w:spacing w:val="-4"/>
        </w:rPr>
        <w:t>Bit </w:t>
      </w:r>
      <w:r>
        <w:rPr/>
        <w:t>b trong thanh ghi f </w:t>
      </w:r>
      <w:r>
        <w:rPr>
          <w:spacing w:val="-3"/>
        </w:rPr>
        <w:t>và </w:t>
      </w:r>
      <w:r>
        <w:rPr/>
        <w:t>nhảy nếu</w:t>
      </w:r>
      <w:r>
        <w:rPr>
          <w:spacing w:val="6"/>
        </w:rPr>
        <w:t> </w:t>
      </w:r>
      <w:r>
        <w:rPr/>
        <w:t>bằng</w:t>
      </w:r>
      <w:r>
        <w:rPr>
          <w:spacing w:val="1"/>
        </w:rPr>
        <w:t> </w:t>
      </w:r>
      <w:r>
        <w:rPr/>
        <w:t>1</w:t>
        <w:tab/>
        <w:t>(b) </w:t>
      </w:r>
      <w:r>
        <w:rPr>
          <w:spacing w:val="-3"/>
        </w:rPr>
        <w:t>Bit </w:t>
      </w:r>
      <w:r>
        <w:rPr/>
        <w:t>f trong thanh ghi b </w:t>
      </w:r>
      <w:r>
        <w:rPr>
          <w:spacing w:val="-3"/>
        </w:rPr>
        <w:t>và </w:t>
      </w:r>
      <w:r>
        <w:rPr/>
        <w:t>nhảy nếu =</w:t>
      </w:r>
      <w:r>
        <w:rPr>
          <w:spacing w:val="13"/>
        </w:rPr>
        <w:t> </w:t>
      </w:r>
      <w:r>
        <w:rPr/>
        <w:t>1</w:t>
      </w:r>
    </w:p>
    <w:p>
      <w:pPr>
        <w:pStyle w:val="BodyText"/>
        <w:tabs>
          <w:tab w:pos="5924" w:val="left" w:leader="none"/>
        </w:tabs>
        <w:spacing w:before="2"/>
        <w:ind w:left="1243"/>
      </w:pPr>
      <w:r>
        <w:rPr/>
        <w:t>(c) </w:t>
      </w:r>
      <w:r>
        <w:rPr>
          <w:spacing w:val="-4"/>
        </w:rPr>
        <w:t>Bit </w:t>
      </w:r>
      <w:r>
        <w:rPr/>
        <w:t>b trong thanh ghi f </w:t>
      </w:r>
      <w:r>
        <w:rPr>
          <w:spacing w:val="-3"/>
        </w:rPr>
        <w:t>và </w:t>
      </w:r>
      <w:r>
        <w:rPr/>
        <w:t>nhảy nếu</w:t>
      </w:r>
      <w:r>
        <w:rPr>
          <w:spacing w:val="6"/>
        </w:rPr>
        <w:t> </w:t>
      </w:r>
      <w:r>
        <w:rPr/>
        <w:t>bằng</w:t>
      </w:r>
      <w:r>
        <w:rPr>
          <w:spacing w:val="1"/>
        </w:rPr>
        <w:t> </w:t>
      </w:r>
      <w:r>
        <w:rPr/>
        <w:t>0</w:t>
        <w:tab/>
        <w:t>(d) </w:t>
      </w:r>
      <w:r>
        <w:rPr>
          <w:spacing w:val="-4"/>
        </w:rPr>
        <w:t>Bit </w:t>
      </w:r>
      <w:r>
        <w:rPr/>
        <w:t>f trong thanh ghi b </w:t>
      </w:r>
      <w:r>
        <w:rPr>
          <w:spacing w:val="-3"/>
        </w:rPr>
        <w:t>và </w:t>
      </w:r>
      <w:r>
        <w:rPr/>
        <w:t>nhảy nếu =</w:t>
      </w:r>
      <w:r>
        <w:rPr>
          <w:spacing w:val="18"/>
        </w:rPr>
        <w:t> </w:t>
      </w:r>
      <w:r>
        <w:rPr/>
        <w:t>0</w:t>
      </w:r>
    </w:p>
    <w:p>
      <w:pPr>
        <w:pStyle w:val="BodyText"/>
        <w:spacing w:before="118"/>
        <w:ind w:left="676"/>
      </w:pPr>
      <w:r>
        <w:rPr>
          <w:b/>
          <w:i/>
        </w:rPr>
        <w:t>Câu 3-13</w:t>
      </w:r>
      <w:r>
        <w:rPr/>
        <w:t>: Lệnh “BTFSC f, b” có chức năng kiểm tra:</w:t>
      </w:r>
    </w:p>
    <w:p>
      <w:pPr>
        <w:pStyle w:val="BodyText"/>
        <w:tabs>
          <w:tab w:pos="5924" w:val="left" w:leader="none"/>
        </w:tabs>
        <w:spacing w:line="275" w:lineRule="exact" w:before="122"/>
        <w:ind w:left="1243"/>
      </w:pPr>
      <w:r>
        <w:rPr/>
        <w:t>(a) </w:t>
      </w:r>
      <w:r>
        <w:rPr>
          <w:spacing w:val="-4"/>
        </w:rPr>
        <w:t>Bit </w:t>
      </w:r>
      <w:r>
        <w:rPr/>
        <w:t>b trong thanh ghi f </w:t>
      </w:r>
      <w:r>
        <w:rPr>
          <w:spacing w:val="-3"/>
        </w:rPr>
        <w:t>và </w:t>
      </w:r>
      <w:r>
        <w:rPr/>
        <w:t>nhảy nếu</w:t>
      </w:r>
      <w:r>
        <w:rPr>
          <w:spacing w:val="6"/>
        </w:rPr>
        <w:t> </w:t>
      </w:r>
      <w:r>
        <w:rPr/>
        <w:t>bằng</w:t>
      </w:r>
      <w:r>
        <w:rPr>
          <w:spacing w:val="1"/>
        </w:rPr>
        <w:t> </w:t>
      </w:r>
      <w:r>
        <w:rPr/>
        <w:t>1</w:t>
        <w:tab/>
        <w:t>(b) </w:t>
      </w:r>
      <w:r>
        <w:rPr>
          <w:spacing w:val="-3"/>
        </w:rPr>
        <w:t>Bit </w:t>
      </w:r>
      <w:r>
        <w:rPr/>
        <w:t>f trong thanh ghi b </w:t>
      </w:r>
      <w:r>
        <w:rPr>
          <w:spacing w:val="-3"/>
        </w:rPr>
        <w:t>và </w:t>
      </w:r>
      <w:r>
        <w:rPr/>
        <w:t>nhảy nếu =</w:t>
      </w:r>
      <w:r>
        <w:rPr>
          <w:spacing w:val="13"/>
        </w:rPr>
        <w:t> </w:t>
      </w:r>
      <w:r>
        <w:rPr/>
        <w:t>1</w:t>
      </w:r>
    </w:p>
    <w:p>
      <w:pPr>
        <w:pStyle w:val="BodyText"/>
        <w:tabs>
          <w:tab w:pos="5924" w:val="left" w:leader="none"/>
        </w:tabs>
        <w:spacing w:line="275" w:lineRule="exact"/>
        <w:ind w:left="1243"/>
      </w:pPr>
      <w:r>
        <w:rPr/>
        <w:t>(c) </w:t>
      </w:r>
      <w:r>
        <w:rPr>
          <w:spacing w:val="-4"/>
        </w:rPr>
        <w:t>Bit </w:t>
      </w:r>
      <w:r>
        <w:rPr/>
        <w:t>b trong thanh ghi f </w:t>
      </w:r>
      <w:r>
        <w:rPr>
          <w:spacing w:val="-3"/>
        </w:rPr>
        <w:t>và </w:t>
      </w:r>
      <w:r>
        <w:rPr/>
        <w:t>nhảy nếu</w:t>
      </w:r>
      <w:r>
        <w:rPr>
          <w:spacing w:val="6"/>
        </w:rPr>
        <w:t> </w:t>
      </w:r>
      <w:r>
        <w:rPr/>
        <w:t>bằng</w:t>
      </w:r>
      <w:r>
        <w:rPr>
          <w:spacing w:val="1"/>
        </w:rPr>
        <w:t> </w:t>
      </w:r>
      <w:r>
        <w:rPr/>
        <w:t>0</w:t>
        <w:tab/>
        <w:t>(d) </w:t>
      </w:r>
      <w:r>
        <w:rPr>
          <w:spacing w:val="-4"/>
        </w:rPr>
        <w:t>Bit </w:t>
      </w:r>
      <w:r>
        <w:rPr/>
        <w:t>f trong thanh ghi b </w:t>
      </w:r>
      <w:r>
        <w:rPr>
          <w:spacing w:val="-3"/>
        </w:rPr>
        <w:t>và </w:t>
      </w:r>
      <w:r>
        <w:rPr/>
        <w:t>nhảy nếu =</w:t>
      </w:r>
      <w:r>
        <w:rPr>
          <w:spacing w:val="18"/>
        </w:rPr>
        <w:t> </w:t>
      </w:r>
      <w:r>
        <w:rPr/>
        <w:t>0</w:t>
      </w:r>
    </w:p>
    <w:p>
      <w:pPr>
        <w:spacing w:after="0" w:line="275" w:lineRule="exact"/>
        <w:sectPr>
          <w:pgSz w:w="11910" w:h="16840"/>
          <w:pgMar w:header="283" w:footer="491" w:top="640" w:bottom="680" w:left="740" w:right="0"/>
        </w:sectPr>
      </w:pPr>
    </w:p>
    <w:p>
      <w:pPr>
        <w:pStyle w:val="BodyText"/>
        <w:spacing w:line="268" w:lineRule="exact"/>
        <w:ind w:left="676"/>
      </w:pPr>
      <w:r>
        <w:rPr>
          <w:b/>
          <w:i/>
        </w:rPr>
        <w:t>Câu 3-14</w:t>
      </w:r>
      <w:r>
        <w:rPr/>
        <w:t>: Lệnh “DECF f, d” có chức năng:</w:t>
      </w:r>
    </w:p>
    <w:p>
      <w:pPr>
        <w:pStyle w:val="BodyText"/>
        <w:tabs>
          <w:tab w:pos="5780" w:val="left" w:leader="none"/>
        </w:tabs>
        <w:spacing w:line="275" w:lineRule="exact" w:before="122"/>
        <w:ind w:left="1243"/>
      </w:pPr>
      <w:r>
        <w:rPr/>
        <w:t>(a) Giảm nội dung thanh</w:t>
      </w:r>
      <w:r>
        <w:rPr>
          <w:spacing w:val="-7"/>
        </w:rPr>
        <w:t> </w:t>
      </w:r>
      <w:r>
        <w:rPr/>
        <w:t>ghi</w:t>
      </w:r>
      <w:r>
        <w:rPr>
          <w:spacing w:val="-4"/>
        </w:rPr>
        <w:t> </w:t>
      </w:r>
      <w:r>
        <w:rPr/>
        <w:t>f</w:t>
        <w:tab/>
        <w:t>(b) Tăng nội dung thanh ghi</w:t>
      </w:r>
      <w:r>
        <w:rPr>
          <w:spacing w:val="-7"/>
        </w:rPr>
        <w:t> </w:t>
      </w:r>
      <w:r>
        <w:rPr/>
        <w:t>f</w:t>
      </w:r>
    </w:p>
    <w:p>
      <w:pPr>
        <w:pStyle w:val="BodyText"/>
        <w:tabs>
          <w:tab w:pos="5780" w:val="left" w:leader="none"/>
        </w:tabs>
        <w:spacing w:line="275" w:lineRule="exact"/>
        <w:ind w:left="1243"/>
      </w:pPr>
      <w:r>
        <w:rPr/>
        <w:t>(c) Giảm nội dung thanh</w:t>
      </w:r>
      <w:r>
        <w:rPr>
          <w:spacing w:val="-7"/>
        </w:rPr>
        <w:t> </w:t>
      </w:r>
      <w:r>
        <w:rPr/>
        <w:t>ghi</w:t>
      </w:r>
      <w:r>
        <w:rPr>
          <w:spacing w:val="-8"/>
        </w:rPr>
        <w:t> </w:t>
      </w:r>
      <w:r>
        <w:rPr/>
        <w:t>d</w:t>
        <w:tab/>
        <w:t>(d) Tăng nội dung thanh ghi</w:t>
      </w:r>
      <w:r>
        <w:rPr>
          <w:spacing w:val="-12"/>
        </w:rPr>
        <w:t> </w:t>
      </w:r>
      <w:r>
        <w:rPr/>
        <w:t>d</w:t>
      </w:r>
    </w:p>
    <w:p>
      <w:pPr>
        <w:pStyle w:val="BodyText"/>
        <w:spacing w:before="123"/>
        <w:ind w:left="676"/>
      </w:pPr>
      <w:r>
        <w:rPr>
          <w:b/>
          <w:i/>
        </w:rPr>
        <w:t>Câu 3-15</w:t>
      </w:r>
      <w:r>
        <w:rPr/>
        <w:t>: Lệnh “DECFSZ f, d” có chức năng:</w:t>
      </w:r>
    </w:p>
    <w:p>
      <w:pPr>
        <w:pStyle w:val="BodyText"/>
        <w:tabs>
          <w:tab w:pos="5780" w:val="left" w:leader="none"/>
        </w:tabs>
        <w:spacing w:before="117"/>
        <w:ind w:left="1243"/>
      </w:pPr>
      <w:r>
        <w:rPr/>
        <w:t>(a) Giảm thanh ghi f </w:t>
      </w:r>
      <w:r>
        <w:rPr>
          <w:spacing w:val="-3"/>
        </w:rPr>
        <w:t>và </w:t>
      </w:r>
      <w:r>
        <w:rPr/>
        <w:t>nhảy</w:t>
      </w:r>
      <w:r>
        <w:rPr>
          <w:spacing w:val="-9"/>
        </w:rPr>
        <w:t> </w:t>
      </w:r>
      <w:r>
        <w:rPr/>
        <w:t>nếu</w:t>
      </w:r>
      <w:r>
        <w:rPr>
          <w:spacing w:val="1"/>
        </w:rPr>
        <w:t> </w:t>
      </w:r>
      <w:r>
        <w:rPr/>
        <w:t>Z=1</w:t>
        <w:tab/>
        <w:t>(b) Giảm thanh ghi f và nhảy nếu</w:t>
      </w:r>
      <w:r>
        <w:rPr>
          <w:spacing w:val="-14"/>
        </w:rPr>
        <w:t> </w:t>
      </w:r>
      <w:r>
        <w:rPr/>
        <w:t>Z=0</w:t>
      </w:r>
    </w:p>
    <w:p>
      <w:pPr>
        <w:pStyle w:val="BodyText"/>
        <w:tabs>
          <w:tab w:pos="5780" w:val="left" w:leader="none"/>
        </w:tabs>
        <w:spacing w:before="3"/>
        <w:ind w:left="1243"/>
      </w:pPr>
      <w:r>
        <w:rPr/>
        <w:t>(c) Giảm thanh ghi f </w:t>
      </w:r>
      <w:r>
        <w:rPr>
          <w:spacing w:val="-3"/>
        </w:rPr>
        <w:t>và </w:t>
      </w:r>
      <w:r>
        <w:rPr/>
        <w:t>nhảy</w:t>
      </w:r>
      <w:r>
        <w:rPr>
          <w:spacing w:val="-7"/>
        </w:rPr>
        <w:t> </w:t>
      </w:r>
      <w:r>
        <w:rPr/>
        <w:t>nếu</w:t>
      </w:r>
      <w:r>
        <w:rPr>
          <w:spacing w:val="1"/>
        </w:rPr>
        <w:t> </w:t>
      </w:r>
      <w:r>
        <w:rPr/>
        <w:t>d=0</w:t>
        <w:tab/>
        <w:t>(d) Giảm thanh ghi f và nhảy nếu</w:t>
      </w:r>
      <w:r>
        <w:rPr>
          <w:spacing w:val="-14"/>
        </w:rPr>
        <w:t> </w:t>
      </w:r>
      <w:r>
        <w:rPr/>
        <w:t>d=1</w:t>
      </w:r>
    </w:p>
    <w:p>
      <w:pPr>
        <w:pStyle w:val="BodyText"/>
        <w:spacing w:before="118"/>
        <w:ind w:left="676"/>
      </w:pPr>
      <w:r>
        <w:rPr>
          <w:b/>
          <w:i/>
        </w:rPr>
        <w:t>Câu 3-16</w:t>
      </w:r>
      <w:r>
        <w:rPr/>
        <w:t>: Lệnh “INCFSZ f, d” có chức năng:</w:t>
      </w:r>
    </w:p>
    <w:p>
      <w:pPr>
        <w:pStyle w:val="BodyText"/>
        <w:tabs>
          <w:tab w:pos="5780" w:val="left" w:leader="none"/>
        </w:tabs>
        <w:spacing w:line="275" w:lineRule="exact" w:before="122"/>
        <w:ind w:left="1243"/>
      </w:pPr>
      <w:r>
        <w:rPr/>
        <w:t>(a) Tăng thanh ghi f </w:t>
      </w:r>
      <w:r>
        <w:rPr>
          <w:spacing w:val="-3"/>
        </w:rPr>
        <w:t>và </w:t>
      </w:r>
      <w:r>
        <w:rPr/>
        <w:t>nhảy</w:t>
      </w:r>
      <w:r>
        <w:rPr>
          <w:spacing w:val="-4"/>
        </w:rPr>
        <w:t> </w:t>
      </w:r>
      <w:r>
        <w:rPr/>
        <w:t>nếu Z=1</w:t>
        <w:tab/>
        <w:t>(b) Tăng thanh ghi f </w:t>
      </w:r>
      <w:r>
        <w:rPr>
          <w:spacing w:val="-3"/>
        </w:rPr>
        <w:t>và </w:t>
      </w:r>
      <w:r>
        <w:rPr/>
        <w:t>nhảy nếu</w:t>
      </w:r>
      <w:r>
        <w:rPr>
          <w:spacing w:val="-5"/>
        </w:rPr>
        <w:t> </w:t>
      </w:r>
      <w:r>
        <w:rPr/>
        <w:t>Z=0</w:t>
      </w:r>
    </w:p>
    <w:p>
      <w:pPr>
        <w:pStyle w:val="BodyText"/>
        <w:tabs>
          <w:tab w:pos="5780" w:val="left" w:leader="none"/>
        </w:tabs>
        <w:spacing w:line="275" w:lineRule="exact"/>
        <w:ind w:left="1243"/>
      </w:pPr>
      <w:r>
        <w:rPr/>
        <w:t>(c) Tăng thanh ghi f </w:t>
      </w:r>
      <w:r>
        <w:rPr>
          <w:spacing w:val="-3"/>
        </w:rPr>
        <w:t>và </w:t>
      </w:r>
      <w:r>
        <w:rPr/>
        <w:t>nhảy</w:t>
      </w:r>
      <w:r>
        <w:rPr>
          <w:spacing w:val="-2"/>
        </w:rPr>
        <w:t> </w:t>
      </w:r>
      <w:r>
        <w:rPr/>
        <w:t>nếu</w:t>
      </w:r>
      <w:r>
        <w:rPr>
          <w:spacing w:val="1"/>
        </w:rPr>
        <w:t> </w:t>
      </w:r>
      <w:r>
        <w:rPr/>
        <w:t>d=0</w:t>
        <w:tab/>
        <w:t>(d) Tăng thanh ghi f </w:t>
      </w:r>
      <w:r>
        <w:rPr>
          <w:spacing w:val="-3"/>
        </w:rPr>
        <w:t>và </w:t>
      </w:r>
      <w:r>
        <w:rPr/>
        <w:t>nhảy nếu</w:t>
      </w:r>
      <w:r>
        <w:rPr>
          <w:spacing w:val="-2"/>
        </w:rPr>
        <w:t> </w:t>
      </w:r>
      <w:r>
        <w:rPr/>
        <w:t>d=1</w:t>
      </w:r>
    </w:p>
    <w:p>
      <w:pPr>
        <w:pStyle w:val="BodyText"/>
        <w:spacing w:before="1"/>
        <w:rPr>
          <w:sz w:val="27"/>
        </w:rPr>
      </w:pPr>
    </w:p>
    <w:p>
      <w:pPr>
        <w:pStyle w:val="Heading4"/>
        <w:numPr>
          <w:ilvl w:val="1"/>
          <w:numId w:val="19"/>
        </w:numPr>
        <w:tabs>
          <w:tab w:pos="1526" w:val="left" w:leader="none"/>
          <w:tab w:pos="1527" w:val="left" w:leader="none"/>
          <w:tab w:pos="10630" w:val="left" w:leader="none"/>
        </w:tabs>
        <w:spacing w:line="240" w:lineRule="auto" w:before="90" w:after="0"/>
        <w:ind w:left="1526" w:right="0" w:hanging="597"/>
        <w:jc w:val="left"/>
      </w:pPr>
      <w:bookmarkStart w:name="_TOC_250012" w:id="15"/>
      <w:r>
        <w:rPr>
          <w:shd w:fill="FFFF99" w:color="auto" w:val="clear"/>
        </w:rPr>
        <w:t>BÀI</w:t>
      </w:r>
      <w:r>
        <w:rPr>
          <w:spacing w:val="-3"/>
          <w:shd w:fill="FFFF99" w:color="auto" w:val="clear"/>
        </w:rPr>
        <w:t> </w:t>
      </w:r>
      <w:bookmarkEnd w:id="15"/>
      <w:r>
        <w:rPr>
          <w:shd w:fill="FFFF99" w:color="auto" w:val="clear"/>
        </w:rPr>
        <w:t>TẬP</w:t>
        <w:tab/>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3"/>
        </w:rPr>
      </w:pPr>
      <w:r>
        <w:rPr/>
        <w:pict>
          <v:rect style="position:absolute;margin-left:69.384003pt;margin-top:9.508691pt;width:499.15pt;height:14.424pt;mso-position-horizontal-relative:page;mso-position-vertical-relative:paragraph;z-index:-15627776;mso-wrap-distance-left:0;mso-wrap-distance-right:0" filled="true" fillcolor="#0000ff" stroked="false">
            <v:fill type="solid"/>
            <w10:wrap type="topAndBottom"/>
          </v:rect>
        </w:pict>
      </w:r>
    </w:p>
    <w:p>
      <w:pPr>
        <w:spacing w:after="0"/>
        <w:rPr>
          <w:sz w:val="13"/>
        </w:rPr>
        <w:sectPr>
          <w:pgSz w:w="11910" w:h="16840"/>
          <w:pgMar w:header="283" w:footer="491" w:top="640" w:bottom="68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spacing w:before="22"/>
        <w:ind w:left="0" w:right="570" w:firstLine="0"/>
        <w:jc w:val="right"/>
        <w:rPr>
          <w:b/>
          <w:i/>
          <w:sz w:val="40"/>
        </w:rPr>
      </w:pPr>
      <w:r>
        <w:rPr/>
        <w:drawing>
          <wp:anchor distT="0" distB="0" distL="0" distR="0" allowOverlap="1" layoutInCell="1" locked="0" behindDoc="0" simplePos="0" relativeHeight="199">
            <wp:simplePos x="0" y="0"/>
            <wp:positionH relativeFrom="page">
              <wp:posOffset>2413635</wp:posOffset>
            </wp:positionH>
            <wp:positionV relativeFrom="paragraph">
              <wp:posOffset>399946</wp:posOffset>
            </wp:positionV>
            <wp:extent cx="1427900" cy="404812"/>
            <wp:effectExtent l="0" t="0" r="0" b="0"/>
            <wp:wrapTopAndBottom/>
            <wp:docPr id="49" name="image91.png"/>
            <wp:cNvGraphicFramePr>
              <a:graphicFrameLocks noChangeAspect="1"/>
            </wp:cNvGraphicFramePr>
            <a:graphic>
              <a:graphicData uri="http://schemas.openxmlformats.org/drawingml/2006/picture">
                <pic:pic>
                  <pic:nvPicPr>
                    <pic:cNvPr id="50" name="image91.png"/>
                    <pic:cNvPicPr/>
                  </pic:nvPicPr>
                  <pic:blipFill>
                    <a:blip r:embed="rId144" cstate="print"/>
                    <a:stretch>
                      <a:fillRect/>
                    </a:stretch>
                  </pic:blipFill>
                  <pic:spPr>
                    <a:xfrm>
                      <a:off x="0" y="0"/>
                      <a:ext cx="1427900" cy="404812"/>
                    </a:xfrm>
                    <a:prstGeom prst="rect">
                      <a:avLst/>
                    </a:prstGeom>
                  </pic:spPr>
                </pic:pic>
              </a:graphicData>
            </a:graphic>
          </wp:anchor>
        </w:drawing>
      </w:r>
      <w:r>
        <w:rPr/>
        <w:drawing>
          <wp:anchor distT="0" distB="0" distL="0" distR="0" allowOverlap="1" layoutInCell="1" locked="0" behindDoc="0" simplePos="0" relativeHeight="200">
            <wp:simplePos x="0" y="0"/>
            <wp:positionH relativeFrom="page">
              <wp:posOffset>3887596</wp:posOffset>
            </wp:positionH>
            <wp:positionV relativeFrom="paragraph">
              <wp:posOffset>381404</wp:posOffset>
            </wp:positionV>
            <wp:extent cx="3174154" cy="461962"/>
            <wp:effectExtent l="0" t="0" r="0" b="0"/>
            <wp:wrapTopAndBottom/>
            <wp:docPr id="51" name="image92.png"/>
            <wp:cNvGraphicFramePr>
              <a:graphicFrameLocks noChangeAspect="1"/>
            </wp:cNvGraphicFramePr>
            <a:graphic>
              <a:graphicData uri="http://schemas.openxmlformats.org/drawingml/2006/picture">
                <pic:pic>
                  <pic:nvPicPr>
                    <pic:cNvPr id="52" name="image92.png"/>
                    <pic:cNvPicPr/>
                  </pic:nvPicPr>
                  <pic:blipFill>
                    <a:blip r:embed="rId145" cstate="print"/>
                    <a:stretch>
                      <a:fillRect/>
                    </a:stretch>
                  </pic:blipFill>
                  <pic:spPr>
                    <a:xfrm>
                      <a:off x="0" y="0"/>
                      <a:ext cx="3174154" cy="461962"/>
                    </a:xfrm>
                    <a:prstGeom prst="rect">
                      <a:avLst/>
                    </a:prstGeom>
                  </pic:spPr>
                </pic:pic>
              </a:graphicData>
            </a:graphic>
          </wp:anchor>
        </w:drawing>
      </w:r>
      <w:r>
        <w:rPr/>
        <w:drawing>
          <wp:anchor distT="0" distB="0" distL="0" distR="0" allowOverlap="1" layoutInCell="1" locked="0" behindDoc="0" simplePos="0" relativeHeight="201">
            <wp:simplePos x="0" y="0"/>
            <wp:positionH relativeFrom="page">
              <wp:posOffset>2752089</wp:posOffset>
            </wp:positionH>
            <wp:positionV relativeFrom="paragraph">
              <wp:posOffset>1021484</wp:posOffset>
            </wp:positionV>
            <wp:extent cx="1100363" cy="390525"/>
            <wp:effectExtent l="0" t="0" r="0" b="0"/>
            <wp:wrapTopAndBottom/>
            <wp:docPr id="53" name="image93.png"/>
            <wp:cNvGraphicFramePr>
              <a:graphicFrameLocks noChangeAspect="1"/>
            </wp:cNvGraphicFramePr>
            <a:graphic>
              <a:graphicData uri="http://schemas.openxmlformats.org/drawingml/2006/picture">
                <pic:pic>
                  <pic:nvPicPr>
                    <pic:cNvPr id="54" name="image93.png"/>
                    <pic:cNvPicPr/>
                  </pic:nvPicPr>
                  <pic:blipFill>
                    <a:blip r:embed="rId146" cstate="print"/>
                    <a:stretch>
                      <a:fillRect/>
                    </a:stretch>
                  </pic:blipFill>
                  <pic:spPr>
                    <a:xfrm>
                      <a:off x="0" y="0"/>
                      <a:ext cx="1100363" cy="390525"/>
                    </a:xfrm>
                    <a:prstGeom prst="rect">
                      <a:avLst/>
                    </a:prstGeom>
                  </pic:spPr>
                </pic:pic>
              </a:graphicData>
            </a:graphic>
          </wp:anchor>
        </w:drawing>
      </w:r>
      <w:r>
        <w:rPr/>
        <w:drawing>
          <wp:anchor distT="0" distB="0" distL="0" distR="0" allowOverlap="1" layoutInCell="1" locked="0" behindDoc="0" simplePos="0" relativeHeight="202">
            <wp:simplePos x="0" y="0"/>
            <wp:positionH relativeFrom="page">
              <wp:posOffset>3921505</wp:posOffset>
            </wp:positionH>
            <wp:positionV relativeFrom="paragraph">
              <wp:posOffset>1021484</wp:posOffset>
            </wp:positionV>
            <wp:extent cx="1669817" cy="457200"/>
            <wp:effectExtent l="0" t="0" r="0" b="0"/>
            <wp:wrapTopAndBottom/>
            <wp:docPr id="55" name="image94.png"/>
            <wp:cNvGraphicFramePr>
              <a:graphicFrameLocks noChangeAspect="1"/>
            </wp:cNvGraphicFramePr>
            <a:graphic>
              <a:graphicData uri="http://schemas.openxmlformats.org/drawingml/2006/picture">
                <pic:pic>
                  <pic:nvPicPr>
                    <pic:cNvPr id="56" name="image94.png"/>
                    <pic:cNvPicPr/>
                  </pic:nvPicPr>
                  <pic:blipFill>
                    <a:blip r:embed="rId147" cstate="print"/>
                    <a:stretch>
                      <a:fillRect/>
                    </a:stretch>
                  </pic:blipFill>
                  <pic:spPr>
                    <a:xfrm>
                      <a:off x="0" y="0"/>
                      <a:ext cx="1669817" cy="457200"/>
                    </a:xfrm>
                    <a:prstGeom prst="rect">
                      <a:avLst/>
                    </a:prstGeom>
                  </pic:spPr>
                </pic:pic>
              </a:graphicData>
            </a:graphic>
          </wp:anchor>
        </w:drawing>
      </w:r>
      <w:r>
        <w:rPr/>
        <w:drawing>
          <wp:anchor distT="0" distB="0" distL="0" distR="0" allowOverlap="1" layoutInCell="1" locked="0" behindDoc="0" simplePos="0" relativeHeight="203">
            <wp:simplePos x="0" y="0"/>
            <wp:positionH relativeFrom="page">
              <wp:posOffset>5654421</wp:posOffset>
            </wp:positionH>
            <wp:positionV relativeFrom="paragraph">
              <wp:posOffset>1026818</wp:posOffset>
            </wp:positionV>
            <wp:extent cx="1211645" cy="390525"/>
            <wp:effectExtent l="0" t="0" r="0" b="0"/>
            <wp:wrapTopAndBottom/>
            <wp:docPr id="57" name="image95.png"/>
            <wp:cNvGraphicFramePr>
              <a:graphicFrameLocks noChangeAspect="1"/>
            </wp:cNvGraphicFramePr>
            <a:graphic>
              <a:graphicData uri="http://schemas.openxmlformats.org/drawingml/2006/picture">
                <pic:pic>
                  <pic:nvPicPr>
                    <pic:cNvPr id="58" name="image95.png"/>
                    <pic:cNvPicPr/>
                  </pic:nvPicPr>
                  <pic:blipFill>
                    <a:blip r:embed="rId148" cstate="print"/>
                    <a:stretch>
                      <a:fillRect/>
                    </a:stretch>
                  </pic:blipFill>
                  <pic:spPr>
                    <a:xfrm>
                      <a:off x="0" y="0"/>
                      <a:ext cx="1211645" cy="390525"/>
                    </a:xfrm>
                    <a:prstGeom prst="rect">
                      <a:avLst/>
                    </a:prstGeom>
                  </pic:spPr>
                </pic:pic>
              </a:graphicData>
            </a:graphic>
          </wp:anchor>
        </w:drawing>
      </w:r>
      <w:r>
        <w:rPr/>
        <w:pict>
          <v:group style="position:absolute;margin-left:545.590027pt;margin-top:87.181854pt;width:20.9pt;height:24.2pt;mso-position-horizontal-relative:page;mso-position-vertical-relative:paragraph;z-index:-15624192;mso-wrap-distance-left:0;mso-wrap-distance-right:0" coordorigin="10912,1744" coordsize="418,484">
            <v:shape style="position:absolute;left:10966;top:1798;width:348;height:414" coordorigin="10967,1799" coordsize="348,414" path="m11156,1799l11086,1813,11025,1859,10982,1926,10967,2004,10970,2045,10997,2119,11049,2178,11115,2208,11152,2212,11165,2212,11232,2192,11259,2180,11268,2178,11302,2125,11306,2103,11306,2094,11304,2087,11297,2072,11292,2069,11285,2069,11250,2096,11239,2101,11227,2105,11214,2108,11199,2108,11176,2106,11121,2062,11096,1984,11094,1953,11095,1940,11123,1886,11146,1880,11168,1883,11189,1893,11206,1909,11221,1931,11235,1953,11248,1969,11259,1978,11270,1981,11284,1981,11314,1921,11313,1900,11289,1831,11279,1822,11266,1822,11263,1823,11254,1826,11250,1827,11247,1827,11202,1807,11191,1803,11179,1801,11168,1799,11156,1799xe" filled="true" fillcolor="#990000" stroked="false">
              <v:path arrowok="t"/>
              <v:fill type="solid"/>
            </v:shape>
            <v:shape style="position:absolute;left:10966;top:1798;width:348;height:414" coordorigin="10967,1799" coordsize="348,414" path="m10967,2004l10982,1926,11025,1859,11086,1813,11156,1799,11168,1799,11179,1801,11191,1803,11202,1807,11213,1812,11225,1817,11236,1822,11247,1827,11250,1827,11254,1826,11258,1825,11263,1823,11266,1822,11268,1822,11279,1822,11310,1881,11314,1921,11314,1933,11284,1981,11270,1981,11259,1978,11248,1969,11235,1953,11221,1931,11206,1909,11189,1893,11168,1883,11146,1880,11134,1882,11095,1940,11094,1953,11096,1984,11121,2062,11176,2106,11199,2108,11214,2108,11227,2105,11239,2101,11250,2096,11259,2089,11268,2082,11276,2075,11285,2069,11292,2069,11297,2072,11300,2079,11304,2087,11306,2094,11306,2103,11284,2163,11259,2180,11246,2186,11179,2210,11152,2212,11115,2208,11049,2178,10997,2119,10970,2045,10967,2004xe" filled="false" stroked="true" strokeweight="1.5pt" strokecolor="#990000">
              <v:path arrowok="t"/>
              <v:stroke dashstyle="solid"/>
            </v:shape>
            <v:shape style="position:absolute;left:10926;top:1758;width:348;height:414" coordorigin="10927,1759" coordsize="348,414" path="m11116,1759l11046,1773,10985,1819,10942,1886,10927,1964,10930,2005,10957,2079,11009,2138,11075,2168,11112,2172,11125,2172,11192,2152,11219,2140,11228,2138,11262,2085,11266,2063,11266,2054,11264,2047,11257,2032,11252,2029,11245,2029,11210,2056,11199,2061,11187,2065,11174,2068,11159,2068,11136,2066,11081,2022,11056,1944,11054,1913,11055,1900,11083,1846,11106,1840,11128,1843,11149,1853,11166,1869,11181,1891,11195,1913,11208,1929,11219,1938,11230,1941,11244,1941,11274,1881,11273,1860,11249,1791,11239,1782,11226,1782,11223,1783,11214,1786,11210,1787,11207,1787,11162,1767,11151,1763,11139,1761,11128,1759,11116,1759xe" filled="true" fillcolor="#0066cc" stroked="false">
              <v:path arrowok="t"/>
              <v:fill type="solid"/>
            </v:shape>
            <v:shape style="position:absolute;left:10926;top:1758;width:348;height:414" coordorigin="10927,1759" coordsize="348,414" path="m10927,1964l10942,1886,10985,1819,11046,1773,11116,1759,11128,1759,11139,1761,11151,1763,11162,1767,11173,1772,11185,1777,11196,1782,11207,1787,11210,1787,11214,1786,11218,1785,11223,1783,11226,1782,11228,1782,11239,1782,11270,1841,11274,1881,11274,1893,11244,1941,11230,1941,11219,1938,11208,1929,11195,1913,11181,1891,11166,1869,11149,1853,11128,1843,11106,1840,11094,1842,11055,1900,11054,1913,11056,1944,11081,2022,11136,2066,11159,2068,11174,2068,11187,2065,11199,2061,11210,2056,11219,2049,11228,2042,11236,2035,11245,2029,11252,2029,11257,2032,11260,2039,11264,2047,11266,2054,11266,2063,11244,2123,11219,2140,11206,2146,11139,2170,11112,2172,11075,2168,11009,2138,10957,2079,10930,2005,10927,1964xe" filled="false" stroked="true" strokeweight="1.5pt" strokecolor="#99ccff">
              <v:path arrowok="t"/>
              <v:stroke dashstyle="solid"/>
            </v:shape>
            <w10:wrap type="topAndBottom"/>
          </v:group>
        </w:pict>
      </w:r>
      <w:r>
        <w:rPr/>
        <w:pict>
          <v:rect style="position:absolute;margin-left:69.384003pt;margin-top:130.921860pt;width:499.15pt;height:14.4pt;mso-position-horizontal-relative:page;mso-position-vertical-relative:paragraph;z-index:-15623680;mso-wrap-distance-left:0;mso-wrap-distance-right:0" filled="true" fillcolor="#cc99ff" stroked="false">
            <v:fill type="solid"/>
            <w10:wrap type="topAndBottom"/>
          </v:rect>
        </w:pict>
      </w:r>
      <w:bookmarkStart w:name="PIC16F887_VXL_CHAPTER_04_VDK_LENH_C.pdf" w:id="16"/>
      <w:bookmarkEnd w:id="16"/>
      <w:r>
        <w:rPr/>
      </w:r>
      <w:r>
        <w:rPr>
          <w:b/>
          <w:i/>
          <w:color w:val="FF0000"/>
          <w:sz w:val="40"/>
        </w:rPr>
        <w:t>Chöông 4</w:t>
      </w:r>
    </w:p>
    <w:p>
      <w:pPr>
        <w:pStyle w:val="BodyText"/>
        <w:spacing w:before="5"/>
        <w:rPr>
          <w:b/>
          <w:i/>
          <w:sz w:val="18"/>
        </w:rPr>
      </w:pPr>
    </w:p>
    <w:p>
      <w:pPr>
        <w:pStyle w:val="BodyText"/>
        <w:spacing w:before="3"/>
        <w:rPr>
          <w:b/>
          <w:i/>
          <w:sz w:val="19"/>
        </w:rPr>
      </w:pPr>
    </w:p>
    <w:p>
      <w:pPr>
        <w:pStyle w:val="ListParagraph"/>
        <w:numPr>
          <w:ilvl w:val="0"/>
          <w:numId w:val="17"/>
        </w:numPr>
        <w:tabs>
          <w:tab w:pos="1036" w:val="left" w:leader="none"/>
          <w:tab w:pos="1037" w:val="left" w:leader="none"/>
        </w:tabs>
        <w:spacing w:line="322" w:lineRule="exact" w:before="276" w:after="0"/>
        <w:ind w:left="1036" w:right="0" w:hanging="361"/>
        <w:jc w:val="left"/>
        <w:rPr>
          <w:b/>
          <w:sz w:val="28"/>
        </w:rPr>
      </w:pPr>
      <w:r>
        <w:rPr>
          <w:b/>
          <w:sz w:val="28"/>
        </w:rPr>
        <w:t>GIỚI</w:t>
      </w:r>
      <w:r>
        <w:rPr>
          <w:b/>
          <w:spacing w:val="1"/>
          <w:sz w:val="28"/>
        </w:rPr>
        <w:t> </w:t>
      </w:r>
      <w:r>
        <w:rPr>
          <w:b/>
          <w:sz w:val="28"/>
        </w:rPr>
        <w:t>THIỆU</w:t>
      </w:r>
    </w:p>
    <w:p>
      <w:pPr>
        <w:pStyle w:val="ListParagraph"/>
        <w:numPr>
          <w:ilvl w:val="0"/>
          <w:numId w:val="17"/>
        </w:numPr>
        <w:tabs>
          <w:tab w:pos="1036" w:val="left" w:leader="none"/>
          <w:tab w:pos="1037" w:val="left" w:leader="none"/>
        </w:tabs>
        <w:spacing w:line="319" w:lineRule="exact" w:before="0" w:after="0"/>
        <w:ind w:left="1036" w:right="0" w:hanging="361"/>
        <w:jc w:val="left"/>
        <w:rPr>
          <w:b/>
          <w:sz w:val="28"/>
        </w:rPr>
      </w:pPr>
      <w:r>
        <w:rPr>
          <w:b/>
          <w:sz w:val="28"/>
        </w:rPr>
        <w:t>CÁC THÀNH PHẦN CƠ BẢN CỦA NGÔN NGỮ</w:t>
      </w:r>
      <w:r>
        <w:rPr>
          <w:b/>
          <w:spacing w:val="6"/>
          <w:sz w:val="28"/>
        </w:rPr>
        <w:t> </w:t>
      </w:r>
      <w:r>
        <w:rPr>
          <w:b/>
          <w:sz w:val="28"/>
        </w:rPr>
        <w:t>C</w:t>
      </w:r>
    </w:p>
    <w:p>
      <w:pPr>
        <w:pStyle w:val="ListParagraph"/>
        <w:numPr>
          <w:ilvl w:val="1"/>
          <w:numId w:val="17"/>
        </w:numPr>
        <w:tabs>
          <w:tab w:pos="1809" w:val="left" w:leader="none"/>
          <w:tab w:pos="1810" w:val="left" w:leader="none"/>
        </w:tabs>
        <w:spacing w:line="272" w:lineRule="exact" w:before="0" w:after="0"/>
        <w:ind w:left="1809" w:right="0" w:hanging="567"/>
        <w:jc w:val="left"/>
        <w:rPr>
          <w:rFonts w:ascii="Wingdings" w:hAnsi="Wingdings"/>
          <w:sz w:val="24"/>
        </w:rPr>
      </w:pPr>
      <w:r>
        <w:rPr>
          <w:sz w:val="24"/>
        </w:rPr>
        <w:t>CÁC KIỂU DỮ LIỆU CỦA BIẾN</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CÁC TOÁN TỬ</w:t>
      </w:r>
    </w:p>
    <w:p>
      <w:pPr>
        <w:pStyle w:val="ListParagraph"/>
        <w:numPr>
          <w:ilvl w:val="1"/>
          <w:numId w:val="17"/>
        </w:numPr>
        <w:tabs>
          <w:tab w:pos="1809" w:val="left" w:leader="none"/>
          <w:tab w:pos="1810" w:val="left" w:leader="none"/>
        </w:tabs>
        <w:spacing w:line="275" w:lineRule="exact" w:before="3" w:after="0"/>
        <w:ind w:left="1809" w:right="0" w:hanging="567"/>
        <w:jc w:val="left"/>
        <w:rPr>
          <w:rFonts w:ascii="Wingdings" w:hAnsi="Wingdings"/>
          <w:sz w:val="24"/>
        </w:rPr>
      </w:pPr>
      <w:r>
        <w:rPr>
          <w:sz w:val="24"/>
        </w:rPr>
        <w:t>CÁC LỆNH C CƠ</w:t>
      </w:r>
      <w:r>
        <w:rPr>
          <w:spacing w:val="1"/>
          <w:sz w:val="24"/>
        </w:rPr>
        <w:t> </w:t>
      </w:r>
      <w:r>
        <w:rPr>
          <w:spacing w:val="-3"/>
          <w:sz w:val="24"/>
        </w:rPr>
        <w:t>BẢN</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CẤU TRÚC CỦA CHƢƠNG TRÌNH</w:t>
      </w:r>
      <w:r>
        <w:rPr>
          <w:spacing w:val="-2"/>
          <w:sz w:val="24"/>
        </w:rPr>
        <w:t> </w:t>
      </w:r>
      <w:r>
        <w:rPr>
          <w:sz w:val="24"/>
        </w:rPr>
        <w:t>C</w:t>
      </w:r>
    </w:p>
    <w:p>
      <w:pPr>
        <w:pStyle w:val="Heading3"/>
        <w:numPr>
          <w:ilvl w:val="0"/>
          <w:numId w:val="17"/>
        </w:numPr>
        <w:tabs>
          <w:tab w:pos="1036" w:val="left" w:leader="none"/>
          <w:tab w:pos="1037" w:val="left" w:leader="none"/>
        </w:tabs>
        <w:spacing w:line="322" w:lineRule="exact" w:before="8" w:after="0"/>
        <w:ind w:left="1036" w:right="0" w:hanging="361"/>
        <w:jc w:val="left"/>
      </w:pPr>
      <w:r>
        <w:rPr/>
        <w:t>TRÌNH BIÊN DỊCH</w:t>
      </w:r>
      <w:r>
        <w:rPr>
          <w:spacing w:val="7"/>
        </w:rPr>
        <w:t> </w:t>
      </w:r>
      <w:r>
        <w:rPr/>
        <w:t>CCS-C</w:t>
      </w:r>
    </w:p>
    <w:p>
      <w:pPr>
        <w:pStyle w:val="ListParagraph"/>
        <w:numPr>
          <w:ilvl w:val="0"/>
          <w:numId w:val="17"/>
        </w:numPr>
        <w:tabs>
          <w:tab w:pos="1036" w:val="left" w:leader="none"/>
          <w:tab w:pos="1037" w:val="left" w:leader="none"/>
        </w:tabs>
        <w:spacing w:line="318" w:lineRule="exact" w:before="0" w:after="0"/>
        <w:ind w:left="1036" w:right="0" w:hanging="361"/>
        <w:jc w:val="left"/>
        <w:rPr>
          <w:b/>
          <w:sz w:val="28"/>
        </w:rPr>
      </w:pPr>
      <w:r>
        <w:rPr>
          <w:b/>
          <w:sz w:val="28"/>
        </w:rPr>
        <w:t>CÂU HỎI ÔN TẬP – TRẮC NGHIỆM - BÀI</w:t>
      </w:r>
      <w:r>
        <w:rPr>
          <w:b/>
          <w:spacing w:val="21"/>
          <w:sz w:val="28"/>
        </w:rPr>
        <w:t> </w:t>
      </w:r>
      <w:r>
        <w:rPr>
          <w:b/>
          <w:sz w:val="28"/>
        </w:rPr>
        <w:t>TẬP</w:t>
      </w:r>
    </w:p>
    <w:p>
      <w:pPr>
        <w:pStyle w:val="ListParagraph"/>
        <w:numPr>
          <w:ilvl w:val="1"/>
          <w:numId w:val="17"/>
        </w:numPr>
        <w:tabs>
          <w:tab w:pos="1809" w:val="left" w:leader="none"/>
          <w:tab w:pos="1810" w:val="left" w:leader="none"/>
        </w:tabs>
        <w:spacing w:line="250" w:lineRule="exact" w:before="0" w:after="0"/>
        <w:ind w:left="1809" w:right="0" w:hanging="567"/>
        <w:jc w:val="left"/>
        <w:rPr>
          <w:rFonts w:ascii="Wingdings" w:hAnsi="Wingdings"/>
          <w:sz w:val="22"/>
        </w:rPr>
      </w:pPr>
      <w:r>
        <w:rPr>
          <w:sz w:val="22"/>
        </w:rPr>
        <w:t>CÂU HỎI ÔN</w:t>
      </w:r>
      <w:r>
        <w:rPr>
          <w:spacing w:val="-4"/>
          <w:sz w:val="22"/>
        </w:rPr>
        <w:t> </w:t>
      </w:r>
      <w:r>
        <w:rPr>
          <w:sz w:val="22"/>
        </w:rPr>
        <w:t>TẬP</w:t>
      </w:r>
    </w:p>
    <w:p>
      <w:pPr>
        <w:pStyle w:val="ListParagraph"/>
        <w:numPr>
          <w:ilvl w:val="1"/>
          <w:numId w:val="17"/>
        </w:numPr>
        <w:tabs>
          <w:tab w:pos="1809" w:val="left" w:leader="none"/>
          <w:tab w:pos="1810" w:val="left" w:leader="none"/>
        </w:tabs>
        <w:spacing w:line="251" w:lineRule="exact" w:before="2" w:after="0"/>
        <w:ind w:left="1809" w:right="0" w:hanging="567"/>
        <w:jc w:val="left"/>
        <w:rPr>
          <w:rFonts w:ascii="Wingdings" w:hAnsi="Wingdings"/>
          <w:sz w:val="22"/>
        </w:rPr>
      </w:pPr>
      <w:r>
        <w:rPr>
          <w:sz w:val="22"/>
        </w:rPr>
        <w:t>CÂU HỎI MỞ</w:t>
      </w:r>
      <w:r>
        <w:rPr>
          <w:spacing w:val="-4"/>
          <w:sz w:val="22"/>
        </w:rPr>
        <w:t> </w:t>
      </w:r>
      <w:r>
        <w:rPr>
          <w:sz w:val="22"/>
        </w:rPr>
        <w:t>RỘNG</w:t>
      </w:r>
    </w:p>
    <w:p>
      <w:pPr>
        <w:pStyle w:val="ListParagraph"/>
        <w:numPr>
          <w:ilvl w:val="1"/>
          <w:numId w:val="17"/>
        </w:numPr>
        <w:tabs>
          <w:tab w:pos="1809" w:val="left" w:leader="none"/>
          <w:tab w:pos="1810" w:val="left" w:leader="none"/>
        </w:tabs>
        <w:spacing w:line="251" w:lineRule="exact" w:before="0" w:after="0"/>
        <w:ind w:left="1809" w:right="0" w:hanging="567"/>
        <w:jc w:val="left"/>
        <w:rPr>
          <w:rFonts w:ascii="Wingdings" w:hAnsi="Wingdings"/>
          <w:sz w:val="22"/>
        </w:rPr>
      </w:pPr>
      <w:r>
        <w:rPr>
          <w:sz w:val="22"/>
        </w:rPr>
        <w:t>CÂU HỎI TRẮC</w:t>
      </w:r>
      <w:r>
        <w:rPr>
          <w:spacing w:val="-2"/>
          <w:sz w:val="22"/>
        </w:rPr>
        <w:t> </w:t>
      </w:r>
      <w:r>
        <w:rPr>
          <w:sz w:val="22"/>
        </w:rPr>
        <w:t>NGHIỆM</w:t>
      </w:r>
    </w:p>
    <w:p>
      <w:pPr>
        <w:pStyle w:val="ListParagraph"/>
        <w:numPr>
          <w:ilvl w:val="1"/>
          <w:numId w:val="17"/>
        </w:numPr>
        <w:tabs>
          <w:tab w:pos="1809" w:val="left" w:leader="none"/>
          <w:tab w:pos="1810" w:val="left" w:leader="none"/>
        </w:tabs>
        <w:spacing w:line="240" w:lineRule="auto" w:before="1" w:after="0"/>
        <w:ind w:left="1809" w:right="0" w:hanging="567"/>
        <w:jc w:val="left"/>
        <w:rPr>
          <w:rFonts w:ascii="Wingdings" w:hAnsi="Wingdings"/>
          <w:sz w:val="22"/>
        </w:rPr>
      </w:pPr>
      <w:r>
        <w:rPr>
          <w:sz w:val="22"/>
        </w:rPr>
        <w:t>BÀI</w:t>
      </w:r>
      <w:r>
        <w:rPr>
          <w:spacing w:val="-1"/>
          <w:sz w:val="22"/>
        </w:rPr>
        <w:t> </w:t>
      </w:r>
      <w:r>
        <w:rPr>
          <w:sz w:val="22"/>
        </w:rPr>
        <w:t>TẬP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r>
        <w:rPr/>
        <w:pict>
          <v:rect style="position:absolute;margin-left:69.384003pt;margin-top:11.71215pt;width:499.15pt;height:14.16pt;mso-position-horizontal-relative:page;mso-position-vertical-relative:paragraph;z-index:-15623168;mso-wrap-distance-left:0;mso-wrap-distance-right:0" filled="true" fillcolor="#ffcc99" stroked="false">
            <v:fill type="solid"/>
            <w10:wrap type="topAndBottom"/>
          </v:rect>
        </w:pict>
      </w:r>
    </w:p>
    <w:p>
      <w:pPr>
        <w:spacing w:after="0"/>
        <w:rPr>
          <w:sz w:val="16"/>
        </w:rPr>
        <w:sectPr>
          <w:headerReference w:type="default" r:id="rId142"/>
          <w:footerReference w:type="default" r:id="rId143"/>
          <w:pgSz w:w="11910" w:h="16840"/>
          <w:pgMar w:header="0" w:footer="0" w:top="380" w:bottom="280" w:left="740" w:right="0"/>
        </w:sectPr>
      </w:pPr>
    </w:p>
    <w:p>
      <w:pPr>
        <w:pStyle w:val="Heading3"/>
        <w:numPr>
          <w:ilvl w:val="0"/>
          <w:numId w:val="28"/>
        </w:numPr>
        <w:tabs>
          <w:tab w:pos="1243" w:val="left" w:leader="none"/>
          <w:tab w:pos="1244" w:val="left" w:leader="none"/>
          <w:tab w:pos="10630" w:val="left" w:leader="none"/>
        </w:tabs>
        <w:spacing w:line="240" w:lineRule="auto" w:before="4" w:after="0"/>
        <w:ind w:left="1243" w:right="0" w:hanging="568"/>
        <w:jc w:val="left"/>
      </w:pPr>
      <w:bookmarkStart w:name="_TOC_250011" w:id="17"/>
      <w:r>
        <w:rPr>
          <w:shd w:fill="FFCC99" w:color="auto" w:val="clear"/>
        </w:rPr>
        <w:t>GIỚI</w:t>
      </w:r>
      <w:r>
        <w:rPr>
          <w:spacing w:val="-3"/>
          <w:shd w:fill="FFCC99" w:color="auto" w:val="clear"/>
        </w:rPr>
        <w:t> </w:t>
      </w:r>
      <w:bookmarkEnd w:id="17"/>
      <w:r>
        <w:rPr>
          <w:shd w:fill="FFCC99" w:color="auto" w:val="clear"/>
        </w:rPr>
        <w:t>THIỆU</w:t>
        <w:tab/>
      </w:r>
    </w:p>
    <w:p>
      <w:pPr>
        <w:pStyle w:val="BodyText"/>
        <w:spacing w:line="242" w:lineRule="auto" w:before="114"/>
        <w:ind w:left="676" w:right="577" w:firstLine="566"/>
        <w:jc w:val="both"/>
      </w:pPr>
      <w:r>
        <w:rPr/>
        <w:t>Ngôn ngữ lập trình C </w:t>
      </w:r>
      <w:r>
        <w:rPr>
          <w:spacing w:val="-3"/>
        </w:rPr>
        <w:t>là </w:t>
      </w:r>
      <w:r>
        <w:rPr/>
        <w:t>một ngôn ngữ lập trình đƣợc sử dụng phổ biến, </w:t>
      </w:r>
      <w:r>
        <w:rPr>
          <w:spacing w:val="-3"/>
        </w:rPr>
        <w:t>là </w:t>
      </w:r>
      <w:r>
        <w:rPr/>
        <w:t>ngôn ngữ tạo </w:t>
      </w:r>
      <w:r>
        <w:rPr>
          <w:spacing w:val="-5"/>
        </w:rPr>
        <w:t>mã </w:t>
      </w:r>
      <w:r>
        <w:rPr>
          <w:spacing w:val="-11"/>
        </w:rPr>
        <w:t>hiệu </w:t>
      </w:r>
      <w:r>
        <w:rPr/>
        <w:t>quả, các phần </w:t>
      </w:r>
      <w:r>
        <w:rPr>
          <w:spacing w:val="2"/>
        </w:rPr>
        <w:t>tử </w:t>
      </w:r>
      <w:r>
        <w:rPr>
          <w:spacing w:val="-4"/>
        </w:rPr>
        <w:t>lập </w:t>
      </w:r>
      <w:r>
        <w:rPr/>
        <w:t>trình có cấu trúc, </w:t>
      </w:r>
      <w:r>
        <w:rPr>
          <w:spacing w:val="-3"/>
        </w:rPr>
        <w:t>và </w:t>
      </w:r>
      <w:r>
        <w:rPr/>
        <w:t>một tập </w:t>
      </w:r>
      <w:r>
        <w:rPr>
          <w:spacing w:val="-3"/>
        </w:rPr>
        <w:t>hợp </w:t>
      </w:r>
      <w:r>
        <w:rPr/>
        <w:t>phong phú các toán tử.</w:t>
      </w:r>
    </w:p>
    <w:p>
      <w:pPr>
        <w:pStyle w:val="BodyText"/>
        <w:spacing w:line="242" w:lineRule="auto" w:before="52"/>
        <w:ind w:left="676" w:right="564" w:firstLine="566"/>
        <w:jc w:val="both"/>
      </w:pPr>
      <w:r>
        <w:rPr/>
        <w:t>Ngôn ngữ C một ngôn ngữ lập trình thuận tiện và hiệu quả, nhiều ứng dụng có thể đƣợc giải quyết dễ dàng hơn và hiệu quả hơn bằng ngôn ngữ C so với các ngôn ngữ chuyên biệt khác.</w:t>
      </w:r>
    </w:p>
    <w:p>
      <w:pPr>
        <w:pStyle w:val="BodyText"/>
        <w:spacing w:before="57"/>
        <w:ind w:left="676" w:right="568" w:firstLine="566"/>
        <w:jc w:val="both"/>
      </w:pPr>
      <w:r>
        <w:rPr/>
        <w:t>Ở chƣơng này giới thiệu các ngôn ngữ lập trình C cho các loại vi điều khiển </w:t>
      </w:r>
      <w:r>
        <w:rPr>
          <w:spacing w:val="-3"/>
        </w:rPr>
        <w:t>và </w:t>
      </w:r>
      <w:r>
        <w:rPr/>
        <w:t>các lệnh C </w:t>
      </w:r>
      <w:r>
        <w:rPr>
          <w:spacing w:val="-16"/>
        </w:rPr>
        <w:t>cơ </w:t>
      </w:r>
      <w:r>
        <w:rPr/>
        <w:t>bản để phục </w:t>
      </w:r>
      <w:r>
        <w:rPr>
          <w:spacing w:val="-3"/>
        </w:rPr>
        <w:t>vụ </w:t>
      </w:r>
      <w:r>
        <w:rPr/>
        <w:t>lập trình cho các ứng dụng. Do có </w:t>
      </w:r>
      <w:r>
        <w:rPr>
          <w:spacing w:val="-3"/>
        </w:rPr>
        <w:t>nhiều họ </w:t>
      </w:r>
      <w:r>
        <w:rPr/>
        <w:t>vi điều khiển của nhiều hãng khác nhau  nên các phần mềm lập trình C cho vi điều khiển cũng khác nhau, phần này chỉ trình bày những kiến thức </w:t>
      </w:r>
      <w:r>
        <w:rPr>
          <w:spacing w:val="-4"/>
        </w:rPr>
        <w:t>lập </w:t>
      </w:r>
      <w:r>
        <w:rPr/>
        <w:t>trình C chung </w:t>
      </w:r>
      <w:r>
        <w:rPr>
          <w:spacing w:val="-3"/>
        </w:rPr>
        <w:t>và </w:t>
      </w:r>
      <w:r>
        <w:rPr/>
        <w:t>cơ bản nhất </w:t>
      </w:r>
      <w:r>
        <w:rPr>
          <w:spacing w:val="-3"/>
        </w:rPr>
        <w:t>và </w:t>
      </w:r>
      <w:r>
        <w:rPr>
          <w:spacing w:val="3"/>
        </w:rPr>
        <w:t>tùy </w:t>
      </w:r>
      <w:r>
        <w:rPr/>
        <w:t>thuộc vào từng phần mềm biên dịch </w:t>
      </w:r>
      <w:r>
        <w:rPr>
          <w:spacing w:val="-3"/>
        </w:rPr>
        <w:t>mà </w:t>
      </w:r>
      <w:r>
        <w:rPr/>
        <w:t>các </w:t>
      </w:r>
      <w:r>
        <w:rPr>
          <w:spacing w:val="3"/>
        </w:rPr>
        <w:t>bạn </w:t>
      </w:r>
      <w:r>
        <w:rPr/>
        <w:t>tìm hiểu thêm.</w:t>
      </w:r>
    </w:p>
    <w:p>
      <w:pPr>
        <w:pStyle w:val="BodyText"/>
        <w:spacing w:before="3"/>
        <w:ind w:left="676" w:right="491" w:firstLine="566"/>
      </w:pPr>
      <w:r>
        <w:rPr/>
        <w:t>Sau khi kết thúc phần này sẽ giúp các bạn biết cấu trúc một chƣơng trình, biết các lệnh C cơ bản để lập trình, biết khai báo các kiểu dữ liệu cho các biến, biết viết chƣơng trình.</w:t>
      </w:r>
    </w:p>
    <w:p>
      <w:pPr>
        <w:pStyle w:val="Heading3"/>
        <w:numPr>
          <w:ilvl w:val="0"/>
          <w:numId w:val="28"/>
        </w:numPr>
        <w:tabs>
          <w:tab w:pos="566" w:val="left" w:leader="none"/>
          <w:tab w:pos="1244" w:val="left" w:leader="none"/>
          <w:tab w:pos="9954" w:val="left" w:leader="none"/>
        </w:tabs>
        <w:spacing w:line="240" w:lineRule="auto" w:before="83" w:after="0"/>
        <w:ind w:left="1243" w:right="536" w:hanging="1244"/>
        <w:jc w:val="right"/>
      </w:pPr>
      <w:r>
        <w:rPr>
          <w:shd w:fill="FFCC99" w:color="auto" w:val="clear"/>
        </w:rPr>
        <w:t>CÁC THÀNH PHẦN CƠ BẢN CỦA NGÔN NGỮ</w:t>
      </w:r>
      <w:r>
        <w:rPr>
          <w:spacing w:val="-21"/>
          <w:shd w:fill="FFCC99" w:color="auto" w:val="clear"/>
        </w:rPr>
        <w:t> </w:t>
      </w:r>
      <w:r>
        <w:rPr>
          <w:shd w:fill="FFCC99" w:color="auto" w:val="clear"/>
        </w:rPr>
        <w:t>C</w:t>
        <w:tab/>
      </w:r>
    </w:p>
    <w:p>
      <w:pPr>
        <w:pStyle w:val="Heading4"/>
        <w:numPr>
          <w:ilvl w:val="1"/>
          <w:numId w:val="28"/>
        </w:numPr>
        <w:tabs>
          <w:tab w:pos="595" w:val="left" w:leader="none"/>
          <w:tab w:pos="596" w:val="left" w:leader="none"/>
          <w:tab w:pos="9699" w:val="left" w:leader="none"/>
        </w:tabs>
        <w:spacing w:line="240" w:lineRule="auto" w:before="243" w:after="0"/>
        <w:ind w:left="1526" w:right="536" w:hanging="1527"/>
        <w:jc w:val="right"/>
      </w:pPr>
      <w:r>
        <w:rPr>
          <w:shd w:fill="FFFF99" w:color="auto" w:val="clear"/>
        </w:rPr>
        <w:t>CÁC KIỂU DỮ LIỆU CỦA</w:t>
      </w:r>
      <w:r>
        <w:rPr>
          <w:spacing w:val="-11"/>
          <w:shd w:fill="FFFF99" w:color="auto" w:val="clear"/>
        </w:rPr>
        <w:t> </w:t>
      </w:r>
      <w:r>
        <w:rPr>
          <w:shd w:fill="FFFF99" w:color="auto" w:val="clear"/>
        </w:rPr>
        <w:t>BIẾN</w:t>
        <w:tab/>
      </w:r>
    </w:p>
    <w:p>
      <w:pPr>
        <w:pStyle w:val="BodyText"/>
        <w:spacing w:before="113"/>
        <w:ind w:left="676" w:right="577" w:firstLine="566"/>
        <w:jc w:val="both"/>
      </w:pPr>
      <w:r>
        <w:rPr/>
        <w:t>Trong chƣơng trình thƣờng khai báo biến để lƣu dữ </w:t>
      </w:r>
      <w:r>
        <w:rPr>
          <w:spacing w:val="-3"/>
        </w:rPr>
        <w:t>liệu và xử </w:t>
      </w:r>
      <w:r>
        <w:rPr/>
        <w:t>lý dữ liệu, </w:t>
      </w:r>
      <w:r>
        <w:rPr>
          <w:spacing w:val="3"/>
        </w:rPr>
        <w:t>tùy </w:t>
      </w:r>
      <w:r>
        <w:rPr/>
        <w:t>thuộc vào loại </w:t>
      </w:r>
      <w:r>
        <w:rPr>
          <w:spacing w:val="-58"/>
        </w:rPr>
        <w:t>dữ </w:t>
      </w:r>
      <w:r>
        <w:rPr/>
        <w:t>liệu </w:t>
      </w:r>
      <w:r>
        <w:rPr>
          <w:spacing w:val="-3"/>
        </w:rPr>
        <w:t>mà </w:t>
      </w:r>
      <w:r>
        <w:rPr>
          <w:spacing w:val="2"/>
        </w:rPr>
        <w:t>ta </w:t>
      </w:r>
      <w:r>
        <w:rPr/>
        <w:t>phải chọn loại dữ liệu cho phù hợp. Các biến của vi </w:t>
      </w:r>
      <w:r>
        <w:rPr>
          <w:spacing w:val="-3"/>
        </w:rPr>
        <w:t>xử </w:t>
      </w:r>
      <w:r>
        <w:rPr/>
        <w:t>lý bao gồm bit, byte, word </w:t>
      </w:r>
      <w:r>
        <w:rPr>
          <w:spacing w:val="-3"/>
        </w:rPr>
        <w:t>và long </w:t>
      </w:r>
      <w:r>
        <w:rPr/>
        <w:t>word tƣơng ứng với dữ </w:t>
      </w:r>
      <w:r>
        <w:rPr>
          <w:spacing w:val="-3"/>
        </w:rPr>
        <w:t>liệu </w:t>
      </w:r>
      <w:r>
        <w:rPr/>
        <w:t>1 bit, 8 bit, 16 </w:t>
      </w:r>
      <w:r>
        <w:rPr>
          <w:spacing w:val="-4"/>
        </w:rPr>
        <w:t>bit </w:t>
      </w:r>
      <w:r>
        <w:rPr>
          <w:spacing w:val="-3"/>
        </w:rPr>
        <w:t>và </w:t>
      </w:r>
      <w:r>
        <w:rPr/>
        <w:t>32 bit.</w:t>
      </w:r>
    </w:p>
    <w:p>
      <w:pPr>
        <w:pStyle w:val="BodyText"/>
        <w:spacing w:line="242" w:lineRule="auto" w:before="80"/>
        <w:ind w:left="676" w:right="571" w:firstLine="566"/>
        <w:jc w:val="both"/>
      </w:pPr>
      <w:r>
        <w:rPr/>
        <w:t>Các kiểu dữ liệu cơ bản tùy thuộc vào phần mềm sử dụng, vi điều khiển PIC có rất nhiều phần mềm biên dịch nhƣ PIC-C, MIKRO-C, MPLAB, trong phần này trình bày phần mềm PIC-C.</w:t>
      </w:r>
    </w:p>
    <w:p>
      <w:pPr>
        <w:spacing w:before="76"/>
        <w:ind w:left="1243" w:right="0" w:firstLine="0"/>
        <w:jc w:val="both"/>
        <w:rPr>
          <w:sz w:val="24"/>
        </w:rPr>
      </w:pPr>
      <w:r>
        <w:rPr>
          <w:i/>
          <w:sz w:val="24"/>
        </w:rPr>
        <w:t>Bảng 4-1: </w:t>
      </w:r>
      <w:r>
        <w:rPr>
          <w:sz w:val="24"/>
        </w:rPr>
        <w:t>Các kiểu dữ liệu của phần mềm PIC-C:</w:t>
      </w:r>
    </w:p>
    <w:p>
      <w:pPr>
        <w:pStyle w:val="BodyText"/>
        <w:spacing w:before="1"/>
        <w:rPr>
          <w:sz w:val="10"/>
        </w:rPr>
      </w:pPr>
    </w:p>
    <w:tbl>
      <w:tblPr>
        <w:tblW w:w="0" w:type="auto"/>
        <w:jc w:val="left"/>
        <w:tblInd w:w="1479"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605"/>
        <w:gridCol w:w="3234"/>
        <w:gridCol w:w="881"/>
        <w:gridCol w:w="3645"/>
      </w:tblGrid>
      <w:tr>
        <w:trPr>
          <w:trHeight w:val="298" w:hRule="atLeast"/>
        </w:trPr>
        <w:tc>
          <w:tcPr>
            <w:tcW w:w="605" w:type="dxa"/>
            <w:tcBorders>
              <w:left w:val="double" w:sz="2" w:space="0" w:color="9F9F9F"/>
              <w:right w:val="double" w:sz="2" w:space="0" w:color="9F9F9F"/>
            </w:tcBorders>
          </w:tcPr>
          <w:p>
            <w:pPr>
              <w:pStyle w:val="TableParagraph"/>
              <w:spacing w:line="268" w:lineRule="exact" w:before="10"/>
              <w:ind w:right="1"/>
              <w:jc w:val="right"/>
              <w:rPr>
                <w:b/>
                <w:sz w:val="24"/>
              </w:rPr>
            </w:pPr>
            <w:r>
              <w:rPr>
                <w:b/>
                <w:sz w:val="24"/>
                <w:shd w:fill="FFCC99" w:color="auto" w:val="clear"/>
              </w:rPr>
              <w:t>  TT </w:t>
            </w:r>
          </w:p>
        </w:tc>
        <w:tc>
          <w:tcPr>
            <w:tcW w:w="3234" w:type="dxa"/>
            <w:tcBorders>
              <w:left w:val="double" w:sz="2" w:space="0" w:color="9F9F9F"/>
              <w:right w:val="double" w:sz="2" w:space="0" w:color="9F9F9F"/>
            </w:tcBorders>
          </w:tcPr>
          <w:p>
            <w:pPr>
              <w:pStyle w:val="TableParagraph"/>
              <w:tabs>
                <w:tab w:pos="3181" w:val="left" w:leader="none"/>
              </w:tabs>
              <w:spacing w:line="268" w:lineRule="exact" w:before="10"/>
              <w:ind w:left="16"/>
              <w:jc w:val="center"/>
              <w:rPr>
                <w:b/>
                <w:sz w:val="24"/>
              </w:rPr>
            </w:pPr>
            <w:r>
              <w:rPr>
                <w:sz w:val="24"/>
                <w:shd w:fill="FFCC99" w:color="auto" w:val="clear"/>
              </w:rPr>
              <w:t> </w:t>
            </w:r>
            <w:r>
              <w:rPr>
                <w:spacing w:val="-10"/>
                <w:sz w:val="24"/>
                <w:shd w:fill="FFCC99" w:color="auto" w:val="clear"/>
              </w:rPr>
              <w:t> </w:t>
            </w:r>
            <w:r>
              <w:rPr>
                <w:b/>
                <w:sz w:val="24"/>
                <w:shd w:fill="FFCC99" w:color="auto" w:val="clear"/>
              </w:rPr>
              <w:t>Kiểu dữ</w:t>
            </w:r>
            <w:r>
              <w:rPr>
                <w:b/>
                <w:spacing w:val="-1"/>
                <w:sz w:val="24"/>
                <w:shd w:fill="FFCC99" w:color="auto" w:val="clear"/>
              </w:rPr>
              <w:t> </w:t>
            </w:r>
            <w:r>
              <w:rPr>
                <w:b/>
                <w:sz w:val="24"/>
                <w:shd w:fill="FFCC99" w:color="auto" w:val="clear"/>
              </w:rPr>
              <w:t>liệu</w:t>
              <w:tab/>
            </w:r>
          </w:p>
        </w:tc>
        <w:tc>
          <w:tcPr>
            <w:tcW w:w="881" w:type="dxa"/>
            <w:tcBorders>
              <w:left w:val="double" w:sz="2" w:space="0" w:color="9F9F9F"/>
              <w:right w:val="double" w:sz="2" w:space="0" w:color="9F9F9F"/>
            </w:tcBorders>
          </w:tcPr>
          <w:p>
            <w:pPr>
              <w:pStyle w:val="TableParagraph"/>
              <w:spacing w:line="268" w:lineRule="exact" w:before="10"/>
              <w:ind w:right="1"/>
              <w:jc w:val="right"/>
              <w:rPr>
                <w:b/>
                <w:sz w:val="24"/>
              </w:rPr>
            </w:pPr>
            <w:r>
              <w:rPr>
                <w:sz w:val="24"/>
                <w:shd w:fill="FFCC99" w:color="auto" w:val="clear"/>
              </w:rPr>
              <w:t>  </w:t>
            </w:r>
            <w:r>
              <w:rPr>
                <w:b/>
                <w:sz w:val="24"/>
                <w:shd w:fill="FFCC99" w:color="auto" w:val="clear"/>
              </w:rPr>
              <w:t>Số bit </w:t>
            </w:r>
          </w:p>
        </w:tc>
        <w:tc>
          <w:tcPr>
            <w:tcW w:w="3645" w:type="dxa"/>
            <w:tcBorders>
              <w:left w:val="double" w:sz="2" w:space="0" w:color="9F9F9F"/>
              <w:right w:val="double" w:sz="2" w:space="0" w:color="9F9F9F"/>
            </w:tcBorders>
          </w:tcPr>
          <w:p>
            <w:pPr>
              <w:pStyle w:val="TableParagraph"/>
              <w:tabs>
                <w:tab w:pos="3598" w:val="left" w:leader="none"/>
              </w:tabs>
              <w:spacing w:line="268" w:lineRule="exact" w:before="10"/>
              <w:ind w:left="20"/>
              <w:rPr>
                <w:b/>
                <w:sz w:val="24"/>
              </w:rPr>
            </w:pPr>
            <w:r>
              <w:rPr>
                <w:sz w:val="24"/>
                <w:shd w:fill="FFCC99" w:color="auto" w:val="clear"/>
              </w:rPr>
              <w:t> </w:t>
            </w:r>
            <w:r>
              <w:rPr>
                <w:spacing w:val="-10"/>
                <w:sz w:val="24"/>
                <w:shd w:fill="FFCC99" w:color="auto" w:val="clear"/>
              </w:rPr>
              <w:t> </w:t>
            </w:r>
            <w:r>
              <w:rPr>
                <w:b/>
                <w:sz w:val="24"/>
                <w:shd w:fill="FFCC99" w:color="auto" w:val="clear"/>
              </w:rPr>
              <w:t>Giới</w:t>
            </w:r>
            <w:r>
              <w:rPr>
                <w:b/>
                <w:spacing w:val="-1"/>
                <w:sz w:val="24"/>
                <w:shd w:fill="FFCC99" w:color="auto" w:val="clear"/>
              </w:rPr>
              <w:t> </w:t>
            </w:r>
            <w:r>
              <w:rPr>
                <w:b/>
                <w:sz w:val="24"/>
                <w:shd w:fill="FFCC99" w:color="auto" w:val="clear"/>
              </w:rPr>
              <w:t>hạn</w:t>
              <w:tab/>
            </w:r>
          </w:p>
        </w:tc>
      </w:tr>
      <w:tr>
        <w:trPr>
          <w:trHeight w:val="300" w:hRule="atLeast"/>
        </w:trPr>
        <w:tc>
          <w:tcPr>
            <w:tcW w:w="605" w:type="dxa"/>
            <w:tcBorders>
              <w:left w:val="double" w:sz="2" w:space="0" w:color="9F9F9F"/>
              <w:right w:val="double" w:sz="2" w:space="0" w:color="9F9F9F"/>
            </w:tcBorders>
          </w:tcPr>
          <w:p>
            <w:pPr>
              <w:pStyle w:val="TableParagraph"/>
              <w:tabs>
                <w:tab w:pos="537" w:val="left" w:leader="none"/>
              </w:tabs>
              <w:spacing w:line="273" w:lineRule="exact"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1</w:t>
              <w:tab/>
            </w:r>
          </w:p>
        </w:tc>
        <w:tc>
          <w:tcPr>
            <w:tcW w:w="3234" w:type="dxa"/>
            <w:tcBorders>
              <w:left w:val="double" w:sz="2" w:space="0" w:color="9F9F9F"/>
              <w:right w:val="double" w:sz="2" w:space="0" w:color="9F9F9F"/>
            </w:tcBorders>
          </w:tcPr>
          <w:p>
            <w:pPr>
              <w:pStyle w:val="TableParagraph"/>
              <w:tabs>
                <w:tab w:pos="3181" w:val="left" w:leader="none"/>
              </w:tabs>
              <w:spacing w:line="273" w:lineRule="exact" w:before="8"/>
              <w:ind w:left="16"/>
              <w:jc w:val="center"/>
              <w:rPr>
                <w:sz w:val="24"/>
              </w:rPr>
            </w:pPr>
            <w:r>
              <w:rPr>
                <w:sz w:val="24"/>
                <w:shd w:fill="FFFF99" w:color="auto" w:val="clear"/>
              </w:rPr>
              <w:t> </w:t>
            </w:r>
            <w:r>
              <w:rPr>
                <w:spacing w:val="-10"/>
                <w:sz w:val="24"/>
                <w:shd w:fill="FFFF99" w:color="auto" w:val="clear"/>
              </w:rPr>
              <w:t> </w:t>
            </w:r>
            <w:r>
              <w:rPr>
                <w:sz w:val="24"/>
                <w:shd w:fill="FFFF99" w:color="auto" w:val="clear"/>
              </w:rPr>
              <w:t>Int1</w:t>
              <w:tab/>
            </w:r>
          </w:p>
        </w:tc>
        <w:tc>
          <w:tcPr>
            <w:tcW w:w="881" w:type="dxa"/>
            <w:tcBorders>
              <w:left w:val="double" w:sz="2" w:space="0" w:color="9F9F9F"/>
              <w:right w:val="double" w:sz="2" w:space="0" w:color="9F9F9F"/>
            </w:tcBorders>
          </w:tcPr>
          <w:p>
            <w:pPr>
              <w:pStyle w:val="TableParagraph"/>
              <w:tabs>
                <w:tab w:pos="811" w:val="left" w:leader="none"/>
              </w:tabs>
              <w:spacing w:line="273" w:lineRule="exact"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1</w:t>
              <w:tab/>
            </w:r>
          </w:p>
        </w:tc>
        <w:tc>
          <w:tcPr>
            <w:tcW w:w="3645" w:type="dxa"/>
            <w:tcBorders>
              <w:left w:val="double" w:sz="2" w:space="0" w:color="9F9F9F"/>
              <w:right w:val="double" w:sz="2" w:space="0" w:color="9F9F9F"/>
            </w:tcBorders>
          </w:tcPr>
          <w:p>
            <w:pPr>
              <w:pStyle w:val="TableParagraph"/>
              <w:tabs>
                <w:tab w:pos="3598" w:val="left" w:leader="none"/>
              </w:tabs>
              <w:spacing w:line="273" w:lineRule="exact" w:before="8"/>
              <w:ind w:left="20"/>
              <w:rPr>
                <w:sz w:val="24"/>
              </w:rPr>
            </w:pPr>
            <w:r>
              <w:rPr>
                <w:sz w:val="24"/>
                <w:shd w:fill="FFFF99" w:color="auto" w:val="clear"/>
              </w:rPr>
              <w:t> </w:t>
            </w:r>
            <w:r>
              <w:rPr>
                <w:spacing w:val="-10"/>
                <w:sz w:val="24"/>
                <w:shd w:fill="FFFF99" w:color="auto" w:val="clear"/>
              </w:rPr>
              <w:t> </w:t>
            </w:r>
            <w:r>
              <w:rPr>
                <w:sz w:val="24"/>
                <w:shd w:fill="FFFF99" w:color="auto" w:val="clear"/>
              </w:rPr>
              <w:t>0÷1</w:t>
              <w:tab/>
            </w:r>
          </w:p>
        </w:tc>
      </w:tr>
      <w:tr>
        <w:trPr>
          <w:trHeight w:val="300" w:hRule="atLeast"/>
        </w:trPr>
        <w:tc>
          <w:tcPr>
            <w:tcW w:w="605" w:type="dxa"/>
            <w:tcBorders>
              <w:left w:val="double" w:sz="2" w:space="0" w:color="9F9F9F"/>
              <w:right w:val="double" w:sz="2" w:space="0" w:color="9F9F9F"/>
            </w:tcBorders>
          </w:tcPr>
          <w:p>
            <w:pPr>
              <w:pStyle w:val="TableParagraph"/>
              <w:tabs>
                <w:tab w:pos="537" w:val="left" w:leader="none"/>
              </w:tabs>
              <w:spacing w:line="273" w:lineRule="exact"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2</w:t>
              <w:tab/>
            </w:r>
          </w:p>
        </w:tc>
        <w:tc>
          <w:tcPr>
            <w:tcW w:w="3234" w:type="dxa"/>
            <w:tcBorders>
              <w:left w:val="double" w:sz="2" w:space="0" w:color="9F9F9F"/>
              <w:right w:val="double" w:sz="2" w:space="0" w:color="9F9F9F"/>
            </w:tcBorders>
          </w:tcPr>
          <w:p>
            <w:pPr>
              <w:pStyle w:val="TableParagraph"/>
              <w:tabs>
                <w:tab w:pos="3181" w:val="left" w:leader="none"/>
              </w:tabs>
              <w:spacing w:line="273" w:lineRule="exact" w:before="8"/>
              <w:ind w:left="16"/>
              <w:jc w:val="center"/>
              <w:rPr>
                <w:sz w:val="24"/>
              </w:rPr>
            </w:pPr>
            <w:r>
              <w:rPr>
                <w:sz w:val="24"/>
                <w:shd w:fill="FFFF99" w:color="auto" w:val="clear"/>
              </w:rPr>
              <w:t> </w:t>
            </w:r>
            <w:r>
              <w:rPr>
                <w:spacing w:val="-10"/>
                <w:sz w:val="24"/>
                <w:shd w:fill="FFFF99" w:color="auto" w:val="clear"/>
              </w:rPr>
              <w:t> </w:t>
            </w:r>
            <w:r>
              <w:rPr>
                <w:sz w:val="24"/>
                <w:shd w:fill="FFFF99" w:color="auto" w:val="clear"/>
              </w:rPr>
              <w:t>signed</w:t>
            </w:r>
            <w:r>
              <w:rPr>
                <w:spacing w:val="-11"/>
                <w:sz w:val="24"/>
                <w:shd w:fill="FFFF99" w:color="auto" w:val="clear"/>
              </w:rPr>
              <w:t> </w:t>
            </w:r>
            <w:r>
              <w:rPr>
                <w:sz w:val="24"/>
                <w:shd w:fill="FFFF99" w:color="auto" w:val="clear"/>
              </w:rPr>
              <w:t>char</w:t>
              <w:tab/>
            </w:r>
          </w:p>
        </w:tc>
        <w:tc>
          <w:tcPr>
            <w:tcW w:w="881" w:type="dxa"/>
            <w:tcBorders>
              <w:left w:val="double" w:sz="2" w:space="0" w:color="9F9F9F"/>
              <w:right w:val="double" w:sz="2" w:space="0" w:color="9F9F9F"/>
            </w:tcBorders>
          </w:tcPr>
          <w:p>
            <w:pPr>
              <w:pStyle w:val="TableParagraph"/>
              <w:tabs>
                <w:tab w:pos="811" w:val="left" w:leader="none"/>
              </w:tabs>
              <w:spacing w:line="273" w:lineRule="exact"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8</w:t>
              <w:tab/>
            </w:r>
          </w:p>
        </w:tc>
        <w:tc>
          <w:tcPr>
            <w:tcW w:w="3645" w:type="dxa"/>
            <w:tcBorders>
              <w:left w:val="double" w:sz="2" w:space="0" w:color="9F9F9F"/>
              <w:right w:val="double" w:sz="2" w:space="0" w:color="9F9F9F"/>
            </w:tcBorders>
          </w:tcPr>
          <w:p>
            <w:pPr>
              <w:pStyle w:val="TableParagraph"/>
              <w:tabs>
                <w:tab w:pos="3598" w:val="left" w:leader="none"/>
              </w:tabs>
              <w:spacing w:line="273" w:lineRule="exact" w:before="8"/>
              <w:ind w:left="20"/>
              <w:rPr>
                <w:sz w:val="24"/>
              </w:rPr>
            </w:pPr>
            <w:r>
              <w:rPr>
                <w:sz w:val="24"/>
                <w:shd w:fill="FFFF99" w:color="auto" w:val="clear"/>
              </w:rPr>
              <w:t> </w:t>
            </w:r>
            <w:r>
              <w:rPr>
                <w:spacing w:val="-10"/>
                <w:sz w:val="24"/>
                <w:shd w:fill="FFFF99" w:color="auto" w:val="clear"/>
              </w:rPr>
              <w:t> </w:t>
            </w:r>
            <w:r>
              <w:rPr>
                <w:sz w:val="24"/>
                <w:shd w:fill="FFFF99" w:color="auto" w:val="clear"/>
              </w:rPr>
              <w:t>-128÷127</w:t>
              <w:tab/>
            </w:r>
          </w:p>
        </w:tc>
      </w:tr>
      <w:tr>
        <w:trPr>
          <w:trHeight w:val="319" w:hRule="atLeast"/>
        </w:trPr>
        <w:tc>
          <w:tcPr>
            <w:tcW w:w="605" w:type="dxa"/>
            <w:tcBorders>
              <w:left w:val="double" w:sz="2" w:space="0" w:color="9F9F9F"/>
              <w:right w:val="double" w:sz="2" w:space="0" w:color="9F9F9F"/>
            </w:tcBorders>
          </w:tcPr>
          <w:p>
            <w:pPr>
              <w:pStyle w:val="TableParagraph"/>
              <w:tabs>
                <w:tab w:pos="537" w:val="left" w:leader="none"/>
              </w:tabs>
              <w:spacing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3</w:t>
              <w:tab/>
            </w:r>
          </w:p>
        </w:tc>
        <w:tc>
          <w:tcPr>
            <w:tcW w:w="3234" w:type="dxa"/>
            <w:tcBorders>
              <w:left w:val="double" w:sz="2" w:space="0" w:color="9F9F9F"/>
              <w:right w:val="double" w:sz="2" w:space="0" w:color="9F9F9F"/>
            </w:tcBorders>
          </w:tcPr>
          <w:p>
            <w:pPr>
              <w:pStyle w:val="TableParagraph"/>
              <w:tabs>
                <w:tab w:pos="3181" w:val="left" w:leader="none"/>
              </w:tabs>
              <w:spacing w:before="8"/>
              <w:ind w:left="16"/>
              <w:jc w:val="center"/>
              <w:rPr>
                <w:sz w:val="24"/>
              </w:rPr>
            </w:pPr>
            <w:r>
              <w:rPr>
                <w:sz w:val="24"/>
                <w:shd w:fill="FFFF99" w:color="auto" w:val="clear"/>
              </w:rPr>
              <w:t> </w:t>
            </w:r>
            <w:r>
              <w:rPr>
                <w:spacing w:val="-10"/>
                <w:sz w:val="24"/>
                <w:shd w:fill="FFFF99" w:color="auto" w:val="clear"/>
              </w:rPr>
              <w:t> </w:t>
            </w:r>
            <w:r>
              <w:rPr>
                <w:sz w:val="24"/>
                <w:shd w:fill="FFFF99" w:color="auto" w:val="clear"/>
              </w:rPr>
              <w:t>unsigned</w:t>
            </w:r>
            <w:r>
              <w:rPr>
                <w:spacing w:val="-11"/>
                <w:sz w:val="24"/>
                <w:shd w:fill="FFFF99" w:color="auto" w:val="clear"/>
              </w:rPr>
              <w:t> </w:t>
            </w:r>
            <w:r>
              <w:rPr>
                <w:sz w:val="24"/>
                <w:shd w:fill="FFFF99" w:color="auto" w:val="clear"/>
              </w:rPr>
              <w:t>char</w:t>
              <w:tab/>
            </w:r>
          </w:p>
        </w:tc>
        <w:tc>
          <w:tcPr>
            <w:tcW w:w="881" w:type="dxa"/>
            <w:tcBorders>
              <w:left w:val="double" w:sz="2" w:space="0" w:color="9F9F9F"/>
              <w:right w:val="double" w:sz="2" w:space="0" w:color="9F9F9F"/>
            </w:tcBorders>
          </w:tcPr>
          <w:p>
            <w:pPr>
              <w:pStyle w:val="TableParagraph"/>
              <w:tabs>
                <w:tab w:pos="811" w:val="left" w:leader="none"/>
              </w:tabs>
              <w:spacing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8</w:t>
              <w:tab/>
            </w:r>
          </w:p>
        </w:tc>
        <w:tc>
          <w:tcPr>
            <w:tcW w:w="3645" w:type="dxa"/>
            <w:tcBorders>
              <w:left w:val="double" w:sz="2" w:space="0" w:color="9F9F9F"/>
              <w:right w:val="double" w:sz="2" w:space="0" w:color="9F9F9F"/>
            </w:tcBorders>
          </w:tcPr>
          <w:p>
            <w:pPr>
              <w:pStyle w:val="TableParagraph"/>
              <w:tabs>
                <w:tab w:pos="3598" w:val="left" w:leader="none"/>
              </w:tabs>
              <w:spacing w:before="8"/>
              <w:ind w:left="20"/>
              <w:rPr>
                <w:sz w:val="24"/>
              </w:rPr>
            </w:pPr>
            <w:r>
              <w:rPr>
                <w:sz w:val="24"/>
                <w:shd w:fill="FFFF99" w:color="auto" w:val="clear"/>
              </w:rPr>
              <w:t> </w:t>
            </w:r>
            <w:r>
              <w:rPr>
                <w:spacing w:val="-10"/>
                <w:sz w:val="24"/>
                <w:shd w:fill="FFFF99" w:color="auto" w:val="clear"/>
              </w:rPr>
              <w:t> </w:t>
            </w:r>
            <w:r>
              <w:rPr>
                <w:sz w:val="24"/>
                <w:shd w:fill="FFFF99" w:color="auto" w:val="clear"/>
              </w:rPr>
              <w:t>0÷255</w:t>
              <w:tab/>
            </w:r>
          </w:p>
        </w:tc>
      </w:tr>
      <w:tr>
        <w:trPr>
          <w:trHeight w:val="315" w:hRule="atLeast"/>
        </w:trPr>
        <w:tc>
          <w:tcPr>
            <w:tcW w:w="605" w:type="dxa"/>
            <w:tcBorders>
              <w:left w:val="double" w:sz="2" w:space="0" w:color="9F9F9F"/>
              <w:right w:val="double" w:sz="2" w:space="0" w:color="9F9F9F"/>
            </w:tcBorders>
          </w:tcPr>
          <w:p>
            <w:pPr>
              <w:pStyle w:val="TableParagraph"/>
              <w:tabs>
                <w:tab w:pos="537"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4</w:t>
              <w:tab/>
            </w:r>
          </w:p>
        </w:tc>
        <w:tc>
          <w:tcPr>
            <w:tcW w:w="3234" w:type="dxa"/>
            <w:tcBorders>
              <w:left w:val="double" w:sz="2" w:space="0" w:color="9F9F9F"/>
              <w:right w:val="double" w:sz="2" w:space="0" w:color="9F9F9F"/>
            </w:tcBorders>
          </w:tcPr>
          <w:p>
            <w:pPr>
              <w:pStyle w:val="TableParagraph"/>
              <w:tabs>
                <w:tab w:pos="3181" w:val="left" w:leader="none"/>
              </w:tabs>
              <w:spacing w:before="3"/>
              <w:ind w:left="16"/>
              <w:jc w:val="center"/>
              <w:rPr>
                <w:sz w:val="24"/>
              </w:rPr>
            </w:pPr>
            <w:r>
              <w:rPr>
                <w:sz w:val="24"/>
                <w:shd w:fill="FFFF99" w:color="auto" w:val="clear"/>
              </w:rPr>
              <w:t> </w:t>
            </w:r>
            <w:r>
              <w:rPr>
                <w:spacing w:val="-10"/>
                <w:sz w:val="24"/>
                <w:shd w:fill="FFFF99" w:color="auto" w:val="clear"/>
              </w:rPr>
              <w:t> </w:t>
            </w:r>
            <w:r>
              <w:rPr>
                <w:sz w:val="24"/>
                <w:shd w:fill="FFFF99" w:color="auto" w:val="clear"/>
              </w:rPr>
              <w:t>signed </w:t>
            </w:r>
            <w:r>
              <w:rPr>
                <w:spacing w:val="-4"/>
                <w:sz w:val="24"/>
                <w:shd w:fill="FFFF99" w:color="auto" w:val="clear"/>
              </w:rPr>
              <w:t>int </w:t>
            </w:r>
            <w:r>
              <w:rPr>
                <w:sz w:val="24"/>
                <w:shd w:fill="FFFF99" w:color="auto" w:val="clear"/>
              </w:rPr>
              <w:t>hay signed</w:t>
            </w:r>
            <w:r>
              <w:rPr>
                <w:spacing w:val="3"/>
                <w:sz w:val="24"/>
                <w:shd w:fill="FFFF99" w:color="auto" w:val="clear"/>
              </w:rPr>
              <w:t> </w:t>
            </w:r>
            <w:r>
              <w:rPr>
                <w:sz w:val="24"/>
                <w:shd w:fill="FFFF99" w:color="auto" w:val="clear"/>
              </w:rPr>
              <w:t>int8</w:t>
              <w:tab/>
            </w:r>
          </w:p>
        </w:tc>
        <w:tc>
          <w:tcPr>
            <w:tcW w:w="881" w:type="dxa"/>
            <w:tcBorders>
              <w:left w:val="double" w:sz="2" w:space="0" w:color="9F9F9F"/>
              <w:right w:val="double" w:sz="2" w:space="0" w:color="9F9F9F"/>
            </w:tcBorders>
          </w:tcPr>
          <w:p>
            <w:pPr>
              <w:pStyle w:val="TableParagraph"/>
              <w:tabs>
                <w:tab w:pos="811"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8</w:t>
              <w:tab/>
            </w:r>
          </w:p>
        </w:tc>
        <w:tc>
          <w:tcPr>
            <w:tcW w:w="3645" w:type="dxa"/>
            <w:tcBorders>
              <w:left w:val="double" w:sz="2" w:space="0" w:color="9F9F9F"/>
              <w:right w:val="double" w:sz="2" w:space="0" w:color="9F9F9F"/>
            </w:tcBorders>
          </w:tcPr>
          <w:p>
            <w:pPr>
              <w:pStyle w:val="TableParagraph"/>
              <w:tabs>
                <w:tab w:pos="3598" w:val="left" w:leader="none"/>
              </w:tabs>
              <w:spacing w:before="3"/>
              <w:ind w:left="20"/>
              <w:rPr>
                <w:sz w:val="24"/>
              </w:rPr>
            </w:pPr>
            <w:r>
              <w:rPr>
                <w:sz w:val="24"/>
                <w:shd w:fill="FFFF99" w:color="auto" w:val="clear"/>
              </w:rPr>
              <w:t> </w:t>
            </w:r>
            <w:r>
              <w:rPr>
                <w:spacing w:val="-10"/>
                <w:sz w:val="24"/>
                <w:shd w:fill="FFFF99" w:color="auto" w:val="clear"/>
              </w:rPr>
              <w:t> </w:t>
            </w:r>
            <w:r>
              <w:rPr>
                <w:sz w:val="24"/>
                <w:shd w:fill="FFFF99" w:color="auto" w:val="clear"/>
              </w:rPr>
              <w:t>-128÷127</w:t>
              <w:tab/>
            </w:r>
          </w:p>
        </w:tc>
      </w:tr>
      <w:tr>
        <w:trPr>
          <w:trHeight w:val="320" w:hRule="atLeast"/>
        </w:trPr>
        <w:tc>
          <w:tcPr>
            <w:tcW w:w="605" w:type="dxa"/>
            <w:tcBorders>
              <w:left w:val="double" w:sz="2" w:space="0" w:color="9F9F9F"/>
              <w:right w:val="double" w:sz="2" w:space="0" w:color="9F9F9F"/>
            </w:tcBorders>
          </w:tcPr>
          <w:p>
            <w:pPr>
              <w:pStyle w:val="TableParagraph"/>
              <w:tabs>
                <w:tab w:pos="537" w:val="left" w:leader="none"/>
              </w:tabs>
              <w:spacing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5</w:t>
              <w:tab/>
            </w:r>
          </w:p>
        </w:tc>
        <w:tc>
          <w:tcPr>
            <w:tcW w:w="3234" w:type="dxa"/>
            <w:tcBorders>
              <w:left w:val="double" w:sz="2" w:space="0" w:color="9F9F9F"/>
              <w:right w:val="double" w:sz="2" w:space="0" w:color="9F9F9F"/>
            </w:tcBorders>
          </w:tcPr>
          <w:p>
            <w:pPr>
              <w:pStyle w:val="TableParagraph"/>
              <w:spacing w:before="8"/>
              <w:ind w:left="16"/>
              <w:jc w:val="center"/>
              <w:rPr>
                <w:sz w:val="24"/>
              </w:rPr>
            </w:pPr>
            <w:r>
              <w:rPr>
                <w:sz w:val="24"/>
                <w:shd w:fill="FFFF99" w:color="auto" w:val="clear"/>
              </w:rPr>
              <w:t>  unsigned int hay unsigned int8 </w:t>
            </w:r>
          </w:p>
        </w:tc>
        <w:tc>
          <w:tcPr>
            <w:tcW w:w="881" w:type="dxa"/>
            <w:tcBorders>
              <w:left w:val="double" w:sz="2" w:space="0" w:color="9F9F9F"/>
              <w:right w:val="double" w:sz="2" w:space="0" w:color="9F9F9F"/>
            </w:tcBorders>
          </w:tcPr>
          <w:p>
            <w:pPr>
              <w:pStyle w:val="TableParagraph"/>
              <w:tabs>
                <w:tab w:pos="811" w:val="left" w:leader="none"/>
              </w:tabs>
              <w:spacing w:before="8"/>
              <w:ind w:right="1"/>
              <w:jc w:val="right"/>
              <w:rPr>
                <w:sz w:val="24"/>
              </w:rPr>
            </w:pPr>
            <w:r>
              <w:rPr>
                <w:sz w:val="24"/>
                <w:shd w:fill="FFFF99" w:color="auto" w:val="clear"/>
              </w:rPr>
              <w:t> </w:t>
            </w:r>
            <w:r>
              <w:rPr>
                <w:spacing w:val="-15"/>
                <w:sz w:val="24"/>
                <w:shd w:fill="FFFF99" w:color="auto" w:val="clear"/>
              </w:rPr>
              <w:t> </w:t>
            </w:r>
            <w:r>
              <w:rPr>
                <w:sz w:val="24"/>
                <w:shd w:fill="FFFF99" w:color="auto" w:val="clear"/>
              </w:rPr>
              <w:t>8</w:t>
              <w:tab/>
            </w:r>
          </w:p>
        </w:tc>
        <w:tc>
          <w:tcPr>
            <w:tcW w:w="3645" w:type="dxa"/>
            <w:tcBorders>
              <w:left w:val="double" w:sz="2" w:space="0" w:color="9F9F9F"/>
              <w:right w:val="double" w:sz="2" w:space="0" w:color="9F9F9F"/>
            </w:tcBorders>
          </w:tcPr>
          <w:p>
            <w:pPr>
              <w:pStyle w:val="TableParagraph"/>
              <w:tabs>
                <w:tab w:pos="3598" w:val="left" w:leader="none"/>
              </w:tabs>
              <w:spacing w:before="8"/>
              <w:ind w:left="20"/>
              <w:rPr>
                <w:sz w:val="24"/>
              </w:rPr>
            </w:pPr>
            <w:r>
              <w:rPr>
                <w:sz w:val="24"/>
                <w:shd w:fill="FFFF99" w:color="auto" w:val="clear"/>
              </w:rPr>
              <w:t> </w:t>
            </w:r>
            <w:r>
              <w:rPr>
                <w:spacing w:val="-10"/>
                <w:sz w:val="24"/>
                <w:shd w:fill="FFFF99" w:color="auto" w:val="clear"/>
              </w:rPr>
              <w:t> </w:t>
            </w:r>
            <w:r>
              <w:rPr>
                <w:sz w:val="24"/>
                <w:shd w:fill="FFFF99" w:color="auto" w:val="clear"/>
              </w:rPr>
              <w:t>0÷255</w:t>
              <w:tab/>
            </w:r>
          </w:p>
        </w:tc>
      </w:tr>
      <w:tr>
        <w:trPr>
          <w:trHeight w:val="300" w:hRule="atLeast"/>
        </w:trPr>
        <w:tc>
          <w:tcPr>
            <w:tcW w:w="605" w:type="dxa"/>
            <w:tcBorders>
              <w:left w:val="double" w:sz="2" w:space="0" w:color="9F9F9F"/>
              <w:right w:val="double" w:sz="2" w:space="0" w:color="9F9F9F"/>
            </w:tcBorders>
          </w:tcPr>
          <w:p>
            <w:pPr>
              <w:pStyle w:val="TableParagraph"/>
              <w:tabs>
                <w:tab w:pos="537"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6</w:t>
              <w:tab/>
            </w:r>
          </w:p>
        </w:tc>
        <w:tc>
          <w:tcPr>
            <w:tcW w:w="3234" w:type="dxa"/>
            <w:tcBorders>
              <w:left w:val="double" w:sz="2" w:space="0" w:color="9F9F9F"/>
              <w:right w:val="double" w:sz="2" w:space="0" w:color="9F9F9F"/>
            </w:tcBorders>
          </w:tcPr>
          <w:p>
            <w:pPr>
              <w:pStyle w:val="TableParagraph"/>
              <w:tabs>
                <w:tab w:pos="3181" w:val="left" w:leader="none"/>
              </w:tabs>
              <w:spacing w:before="3"/>
              <w:ind w:left="16"/>
              <w:jc w:val="center"/>
              <w:rPr>
                <w:sz w:val="24"/>
              </w:rPr>
            </w:pPr>
            <w:r>
              <w:rPr>
                <w:sz w:val="24"/>
                <w:shd w:fill="FFFF99" w:color="auto" w:val="clear"/>
              </w:rPr>
              <w:t> </w:t>
            </w:r>
            <w:r>
              <w:rPr>
                <w:spacing w:val="-10"/>
                <w:sz w:val="24"/>
                <w:shd w:fill="FFFF99" w:color="auto" w:val="clear"/>
              </w:rPr>
              <w:t> </w:t>
            </w:r>
            <w:r>
              <w:rPr>
                <w:sz w:val="24"/>
                <w:shd w:fill="FFFF99" w:color="auto" w:val="clear"/>
              </w:rPr>
              <w:t>signed</w:t>
            </w:r>
            <w:r>
              <w:rPr>
                <w:spacing w:val="-4"/>
                <w:sz w:val="24"/>
                <w:shd w:fill="FFFF99" w:color="auto" w:val="clear"/>
              </w:rPr>
              <w:t> </w:t>
            </w:r>
            <w:r>
              <w:rPr>
                <w:sz w:val="24"/>
                <w:shd w:fill="FFFF99" w:color="auto" w:val="clear"/>
              </w:rPr>
              <w:t>int16</w:t>
              <w:tab/>
            </w:r>
          </w:p>
        </w:tc>
        <w:tc>
          <w:tcPr>
            <w:tcW w:w="881" w:type="dxa"/>
            <w:tcBorders>
              <w:left w:val="double" w:sz="2" w:space="0" w:color="9F9F9F"/>
              <w:right w:val="double" w:sz="2" w:space="0" w:color="9F9F9F"/>
            </w:tcBorders>
          </w:tcPr>
          <w:p>
            <w:pPr>
              <w:pStyle w:val="TableParagraph"/>
              <w:tabs>
                <w:tab w:pos="811"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16</w:t>
              <w:tab/>
            </w:r>
          </w:p>
        </w:tc>
        <w:tc>
          <w:tcPr>
            <w:tcW w:w="3645" w:type="dxa"/>
            <w:tcBorders>
              <w:left w:val="double" w:sz="2" w:space="0" w:color="9F9F9F"/>
              <w:right w:val="double" w:sz="2" w:space="0" w:color="9F9F9F"/>
            </w:tcBorders>
          </w:tcPr>
          <w:p>
            <w:pPr>
              <w:pStyle w:val="TableParagraph"/>
              <w:tabs>
                <w:tab w:pos="3598" w:val="left" w:leader="none"/>
              </w:tabs>
              <w:spacing w:before="3"/>
              <w:ind w:left="20"/>
              <w:rPr>
                <w:sz w:val="24"/>
              </w:rPr>
            </w:pPr>
            <w:r>
              <w:rPr>
                <w:sz w:val="24"/>
                <w:shd w:fill="FFFF99" w:color="auto" w:val="clear"/>
              </w:rPr>
              <w:t> </w:t>
            </w:r>
            <w:r>
              <w:rPr>
                <w:spacing w:val="-10"/>
                <w:sz w:val="24"/>
                <w:shd w:fill="FFFF99" w:color="auto" w:val="clear"/>
              </w:rPr>
              <w:t> </w:t>
            </w:r>
            <w:r>
              <w:rPr>
                <w:sz w:val="24"/>
                <w:shd w:fill="FFFF99" w:color="auto" w:val="clear"/>
              </w:rPr>
              <w:t>-32768÷32767</w:t>
              <w:tab/>
            </w:r>
          </w:p>
        </w:tc>
      </w:tr>
      <w:tr>
        <w:trPr>
          <w:trHeight w:val="300" w:hRule="atLeast"/>
        </w:trPr>
        <w:tc>
          <w:tcPr>
            <w:tcW w:w="605" w:type="dxa"/>
            <w:tcBorders>
              <w:left w:val="double" w:sz="2" w:space="0" w:color="9F9F9F"/>
              <w:right w:val="double" w:sz="2" w:space="0" w:color="9F9F9F"/>
            </w:tcBorders>
          </w:tcPr>
          <w:p>
            <w:pPr>
              <w:pStyle w:val="TableParagraph"/>
              <w:tabs>
                <w:tab w:pos="537"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7</w:t>
              <w:tab/>
            </w:r>
          </w:p>
        </w:tc>
        <w:tc>
          <w:tcPr>
            <w:tcW w:w="3234" w:type="dxa"/>
            <w:tcBorders>
              <w:left w:val="double" w:sz="2" w:space="0" w:color="9F9F9F"/>
              <w:right w:val="double" w:sz="2" w:space="0" w:color="9F9F9F"/>
            </w:tcBorders>
          </w:tcPr>
          <w:p>
            <w:pPr>
              <w:pStyle w:val="TableParagraph"/>
              <w:tabs>
                <w:tab w:pos="3181" w:val="left" w:leader="none"/>
              </w:tabs>
              <w:spacing w:before="3"/>
              <w:ind w:left="16"/>
              <w:jc w:val="center"/>
              <w:rPr>
                <w:sz w:val="24"/>
              </w:rPr>
            </w:pPr>
            <w:r>
              <w:rPr>
                <w:sz w:val="24"/>
                <w:shd w:fill="FFFF99" w:color="auto" w:val="clear"/>
              </w:rPr>
              <w:t> </w:t>
            </w:r>
            <w:r>
              <w:rPr>
                <w:spacing w:val="-10"/>
                <w:sz w:val="24"/>
                <w:shd w:fill="FFFF99" w:color="auto" w:val="clear"/>
              </w:rPr>
              <w:t> </w:t>
            </w:r>
            <w:r>
              <w:rPr>
                <w:sz w:val="24"/>
                <w:shd w:fill="FFFF99" w:color="auto" w:val="clear"/>
              </w:rPr>
              <w:t>unsigned</w:t>
            </w:r>
            <w:r>
              <w:rPr>
                <w:spacing w:val="-5"/>
                <w:sz w:val="24"/>
                <w:shd w:fill="FFFF99" w:color="auto" w:val="clear"/>
              </w:rPr>
              <w:t> </w:t>
            </w:r>
            <w:r>
              <w:rPr>
                <w:sz w:val="24"/>
                <w:shd w:fill="FFFF99" w:color="auto" w:val="clear"/>
              </w:rPr>
              <w:t>int16</w:t>
              <w:tab/>
            </w:r>
          </w:p>
        </w:tc>
        <w:tc>
          <w:tcPr>
            <w:tcW w:w="881" w:type="dxa"/>
            <w:tcBorders>
              <w:left w:val="double" w:sz="2" w:space="0" w:color="9F9F9F"/>
              <w:right w:val="double" w:sz="2" w:space="0" w:color="9F9F9F"/>
            </w:tcBorders>
          </w:tcPr>
          <w:p>
            <w:pPr>
              <w:pStyle w:val="TableParagraph"/>
              <w:tabs>
                <w:tab w:pos="811" w:val="left" w:leader="none"/>
              </w:tabs>
              <w:spacing w:before="3"/>
              <w:ind w:right="1"/>
              <w:jc w:val="right"/>
              <w:rPr>
                <w:sz w:val="24"/>
              </w:rPr>
            </w:pPr>
            <w:r>
              <w:rPr>
                <w:sz w:val="24"/>
                <w:shd w:fill="FFFF99" w:color="auto" w:val="clear"/>
              </w:rPr>
              <w:t> </w:t>
            </w:r>
            <w:r>
              <w:rPr>
                <w:spacing w:val="-15"/>
                <w:sz w:val="24"/>
                <w:shd w:fill="FFFF99" w:color="auto" w:val="clear"/>
              </w:rPr>
              <w:t> </w:t>
            </w:r>
            <w:r>
              <w:rPr>
                <w:sz w:val="24"/>
                <w:shd w:fill="FFFF99" w:color="auto" w:val="clear"/>
              </w:rPr>
              <w:t>16</w:t>
              <w:tab/>
            </w:r>
          </w:p>
        </w:tc>
        <w:tc>
          <w:tcPr>
            <w:tcW w:w="3645" w:type="dxa"/>
            <w:tcBorders>
              <w:left w:val="double" w:sz="2" w:space="0" w:color="9F9F9F"/>
              <w:right w:val="double" w:sz="2" w:space="0" w:color="9F9F9F"/>
            </w:tcBorders>
          </w:tcPr>
          <w:p>
            <w:pPr>
              <w:pStyle w:val="TableParagraph"/>
              <w:tabs>
                <w:tab w:pos="3598" w:val="left" w:leader="none"/>
              </w:tabs>
              <w:spacing w:before="3"/>
              <w:ind w:left="20"/>
              <w:rPr>
                <w:sz w:val="24"/>
              </w:rPr>
            </w:pPr>
            <w:r>
              <w:rPr>
                <w:sz w:val="24"/>
                <w:shd w:fill="FFFF99" w:color="auto" w:val="clear"/>
              </w:rPr>
              <w:t> </w:t>
            </w:r>
            <w:r>
              <w:rPr>
                <w:spacing w:val="-10"/>
                <w:sz w:val="24"/>
                <w:shd w:fill="FFFF99" w:color="auto" w:val="clear"/>
              </w:rPr>
              <w:t> </w:t>
            </w:r>
            <w:r>
              <w:rPr>
                <w:sz w:val="24"/>
                <w:shd w:fill="FFFF99" w:color="auto" w:val="clear"/>
              </w:rPr>
              <w:t>0÷65535</w:t>
              <w:tab/>
            </w:r>
          </w:p>
        </w:tc>
      </w:tr>
      <w:tr>
        <w:trPr>
          <w:trHeight w:val="300" w:hRule="atLeast"/>
        </w:trPr>
        <w:tc>
          <w:tcPr>
            <w:tcW w:w="605" w:type="dxa"/>
            <w:tcBorders>
              <w:left w:val="double" w:sz="2" w:space="0" w:color="9F9F9F"/>
              <w:right w:val="double" w:sz="2" w:space="0" w:color="9F9F9F"/>
            </w:tcBorders>
          </w:tcPr>
          <w:p>
            <w:pPr>
              <w:pStyle w:val="TableParagraph"/>
              <w:tabs>
                <w:tab w:pos="537" w:val="left" w:leader="none"/>
              </w:tabs>
              <w:spacing w:before="3"/>
              <w:ind w:right="1"/>
              <w:jc w:val="right"/>
              <w:rPr>
                <w:sz w:val="24"/>
              </w:rPr>
            </w:pPr>
            <w:r>
              <w:rPr>
                <w:sz w:val="24"/>
                <w:shd w:fill="CCFFCC" w:color="auto" w:val="clear"/>
              </w:rPr>
              <w:t> </w:t>
            </w:r>
            <w:r>
              <w:rPr>
                <w:spacing w:val="-15"/>
                <w:sz w:val="24"/>
                <w:shd w:fill="CCFFCC" w:color="auto" w:val="clear"/>
              </w:rPr>
              <w:t> </w:t>
            </w:r>
            <w:r>
              <w:rPr>
                <w:sz w:val="24"/>
                <w:shd w:fill="CCFFCC" w:color="auto" w:val="clear"/>
              </w:rPr>
              <w:t>8</w:t>
              <w:tab/>
            </w:r>
          </w:p>
        </w:tc>
        <w:tc>
          <w:tcPr>
            <w:tcW w:w="3234" w:type="dxa"/>
            <w:tcBorders>
              <w:left w:val="double" w:sz="2" w:space="0" w:color="9F9F9F"/>
              <w:right w:val="double" w:sz="2" w:space="0" w:color="9F9F9F"/>
            </w:tcBorders>
          </w:tcPr>
          <w:p>
            <w:pPr>
              <w:pStyle w:val="TableParagraph"/>
              <w:tabs>
                <w:tab w:pos="3181" w:val="left" w:leader="none"/>
              </w:tabs>
              <w:spacing w:before="3"/>
              <w:ind w:left="16"/>
              <w:jc w:val="center"/>
              <w:rPr>
                <w:sz w:val="24"/>
              </w:rPr>
            </w:pPr>
            <w:r>
              <w:rPr>
                <w:sz w:val="24"/>
                <w:shd w:fill="CCFFCC" w:color="auto" w:val="clear"/>
              </w:rPr>
              <w:t> </w:t>
            </w:r>
            <w:r>
              <w:rPr>
                <w:spacing w:val="-10"/>
                <w:sz w:val="24"/>
                <w:shd w:fill="CCFFCC" w:color="auto" w:val="clear"/>
              </w:rPr>
              <w:t> </w:t>
            </w:r>
            <w:r>
              <w:rPr>
                <w:sz w:val="24"/>
                <w:shd w:fill="CCFFCC" w:color="auto" w:val="clear"/>
              </w:rPr>
              <w:t>signed </w:t>
            </w:r>
            <w:r>
              <w:rPr>
                <w:spacing w:val="-3"/>
                <w:sz w:val="24"/>
                <w:shd w:fill="CCFFCC" w:color="auto" w:val="clear"/>
              </w:rPr>
              <w:t>long</w:t>
            </w:r>
            <w:r>
              <w:rPr>
                <w:spacing w:val="10"/>
                <w:sz w:val="24"/>
                <w:shd w:fill="CCFFCC" w:color="auto" w:val="clear"/>
              </w:rPr>
              <w:t> </w:t>
            </w:r>
            <w:r>
              <w:rPr>
                <w:spacing w:val="-3"/>
                <w:sz w:val="24"/>
                <w:shd w:fill="CCFFCC" w:color="auto" w:val="clear"/>
              </w:rPr>
              <w:t>long</w:t>
              <w:tab/>
            </w:r>
          </w:p>
        </w:tc>
        <w:tc>
          <w:tcPr>
            <w:tcW w:w="881" w:type="dxa"/>
            <w:tcBorders>
              <w:left w:val="double" w:sz="2" w:space="0" w:color="9F9F9F"/>
              <w:right w:val="double" w:sz="2" w:space="0" w:color="9F9F9F"/>
            </w:tcBorders>
          </w:tcPr>
          <w:p>
            <w:pPr>
              <w:pStyle w:val="TableParagraph"/>
              <w:tabs>
                <w:tab w:pos="811" w:val="left" w:leader="none"/>
              </w:tabs>
              <w:spacing w:before="3"/>
              <w:ind w:right="1"/>
              <w:jc w:val="right"/>
              <w:rPr>
                <w:sz w:val="24"/>
              </w:rPr>
            </w:pPr>
            <w:r>
              <w:rPr>
                <w:sz w:val="24"/>
                <w:shd w:fill="CCFFCC" w:color="auto" w:val="clear"/>
              </w:rPr>
              <w:t> </w:t>
            </w:r>
            <w:r>
              <w:rPr>
                <w:spacing w:val="-15"/>
                <w:sz w:val="24"/>
                <w:shd w:fill="CCFFCC" w:color="auto" w:val="clear"/>
              </w:rPr>
              <w:t> </w:t>
            </w:r>
            <w:r>
              <w:rPr>
                <w:sz w:val="24"/>
                <w:shd w:fill="CCFFCC" w:color="auto" w:val="clear"/>
              </w:rPr>
              <w:t>32</w:t>
              <w:tab/>
            </w:r>
          </w:p>
        </w:tc>
        <w:tc>
          <w:tcPr>
            <w:tcW w:w="3645" w:type="dxa"/>
            <w:tcBorders>
              <w:left w:val="double" w:sz="2" w:space="0" w:color="9F9F9F"/>
              <w:right w:val="double" w:sz="2" w:space="0" w:color="9F9F9F"/>
            </w:tcBorders>
          </w:tcPr>
          <w:p>
            <w:pPr>
              <w:pStyle w:val="TableParagraph"/>
              <w:tabs>
                <w:tab w:pos="3598" w:val="left" w:leader="none"/>
              </w:tabs>
              <w:spacing w:before="3"/>
              <w:ind w:left="20"/>
              <w:rPr>
                <w:sz w:val="24"/>
              </w:rPr>
            </w:pPr>
            <w:r>
              <w:rPr>
                <w:sz w:val="24"/>
                <w:shd w:fill="CCFFCC" w:color="auto" w:val="clear"/>
              </w:rPr>
              <w:t> </w:t>
            </w:r>
            <w:r>
              <w:rPr>
                <w:spacing w:val="-10"/>
                <w:sz w:val="24"/>
                <w:shd w:fill="CCFFCC" w:color="auto" w:val="clear"/>
              </w:rPr>
              <w:t> </w:t>
            </w:r>
            <w:r>
              <w:rPr>
                <w:sz w:val="24"/>
                <w:shd w:fill="CCFFCC" w:color="auto" w:val="clear"/>
              </w:rPr>
              <w:t>-2147483648 to</w:t>
            </w:r>
            <w:r>
              <w:rPr>
                <w:spacing w:val="1"/>
                <w:sz w:val="24"/>
                <w:shd w:fill="CCFFCC" w:color="auto" w:val="clear"/>
              </w:rPr>
              <w:t> </w:t>
            </w:r>
            <w:r>
              <w:rPr>
                <w:sz w:val="24"/>
                <w:shd w:fill="CCFFCC" w:color="auto" w:val="clear"/>
              </w:rPr>
              <w:t>2147483647</w:t>
              <w:tab/>
            </w:r>
          </w:p>
        </w:tc>
      </w:tr>
      <w:tr>
        <w:trPr>
          <w:trHeight w:val="300" w:hRule="atLeast"/>
        </w:trPr>
        <w:tc>
          <w:tcPr>
            <w:tcW w:w="605" w:type="dxa"/>
            <w:tcBorders>
              <w:left w:val="double" w:sz="2" w:space="0" w:color="9F9F9F"/>
              <w:right w:val="double" w:sz="2" w:space="0" w:color="9F9F9F"/>
            </w:tcBorders>
            <w:shd w:val="clear" w:color="auto" w:fill="CCFFCC"/>
          </w:tcPr>
          <w:p>
            <w:pPr>
              <w:pStyle w:val="TableParagraph"/>
              <w:spacing w:before="3"/>
              <w:ind w:left="126"/>
              <w:rPr>
                <w:sz w:val="24"/>
              </w:rPr>
            </w:pPr>
            <w:r>
              <w:rPr>
                <w:sz w:val="24"/>
              </w:rPr>
              <w:t>9</w:t>
            </w:r>
          </w:p>
        </w:tc>
        <w:tc>
          <w:tcPr>
            <w:tcW w:w="3234" w:type="dxa"/>
            <w:tcBorders>
              <w:left w:val="double" w:sz="2" w:space="0" w:color="9F9F9F"/>
              <w:right w:val="double" w:sz="2" w:space="0" w:color="9F9F9F"/>
            </w:tcBorders>
          </w:tcPr>
          <w:p>
            <w:pPr>
              <w:pStyle w:val="TableParagraph"/>
              <w:tabs>
                <w:tab w:pos="3181" w:val="left" w:leader="none"/>
              </w:tabs>
              <w:spacing w:before="3"/>
              <w:ind w:left="16"/>
              <w:jc w:val="center"/>
              <w:rPr>
                <w:sz w:val="24"/>
              </w:rPr>
            </w:pPr>
            <w:r>
              <w:rPr>
                <w:sz w:val="24"/>
                <w:shd w:fill="CCFFCC" w:color="auto" w:val="clear"/>
              </w:rPr>
              <w:t> </w:t>
            </w:r>
            <w:r>
              <w:rPr>
                <w:spacing w:val="-10"/>
                <w:sz w:val="24"/>
                <w:shd w:fill="CCFFCC" w:color="auto" w:val="clear"/>
              </w:rPr>
              <w:t> </w:t>
            </w:r>
            <w:r>
              <w:rPr>
                <w:sz w:val="24"/>
                <w:shd w:fill="CCFFCC" w:color="auto" w:val="clear"/>
              </w:rPr>
              <w:t>unsigned </w:t>
            </w:r>
            <w:r>
              <w:rPr>
                <w:spacing w:val="-3"/>
                <w:sz w:val="24"/>
                <w:shd w:fill="CCFFCC" w:color="auto" w:val="clear"/>
              </w:rPr>
              <w:t>long</w:t>
            </w:r>
            <w:r>
              <w:rPr>
                <w:spacing w:val="11"/>
                <w:sz w:val="24"/>
                <w:shd w:fill="CCFFCC" w:color="auto" w:val="clear"/>
              </w:rPr>
              <w:t> </w:t>
            </w:r>
            <w:r>
              <w:rPr>
                <w:spacing w:val="-3"/>
                <w:sz w:val="24"/>
                <w:shd w:fill="CCFFCC" w:color="auto" w:val="clear"/>
              </w:rPr>
              <w:t>long</w:t>
              <w:tab/>
            </w:r>
          </w:p>
        </w:tc>
        <w:tc>
          <w:tcPr>
            <w:tcW w:w="881" w:type="dxa"/>
            <w:tcBorders>
              <w:left w:val="double" w:sz="2" w:space="0" w:color="9F9F9F"/>
              <w:right w:val="double" w:sz="2" w:space="0" w:color="9F9F9F"/>
            </w:tcBorders>
          </w:tcPr>
          <w:p>
            <w:pPr>
              <w:pStyle w:val="TableParagraph"/>
              <w:tabs>
                <w:tab w:pos="811" w:val="left" w:leader="none"/>
              </w:tabs>
              <w:spacing w:before="3"/>
              <w:ind w:right="1"/>
              <w:jc w:val="right"/>
              <w:rPr>
                <w:sz w:val="24"/>
              </w:rPr>
            </w:pPr>
            <w:r>
              <w:rPr>
                <w:sz w:val="24"/>
                <w:shd w:fill="CCFFCC" w:color="auto" w:val="clear"/>
              </w:rPr>
              <w:t> </w:t>
            </w:r>
            <w:r>
              <w:rPr>
                <w:spacing w:val="-15"/>
                <w:sz w:val="24"/>
                <w:shd w:fill="CCFFCC" w:color="auto" w:val="clear"/>
              </w:rPr>
              <w:t> </w:t>
            </w:r>
            <w:r>
              <w:rPr>
                <w:sz w:val="24"/>
                <w:shd w:fill="CCFFCC" w:color="auto" w:val="clear"/>
              </w:rPr>
              <w:t>32</w:t>
              <w:tab/>
            </w:r>
          </w:p>
        </w:tc>
        <w:tc>
          <w:tcPr>
            <w:tcW w:w="3645" w:type="dxa"/>
            <w:tcBorders>
              <w:left w:val="double" w:sz="2" w:space="0" w:color="9F9F9F"/>
              <w:right w:val="double" w:sz="2" w:space="0" w:color="9F9F9F"/>
            </w:tcBorders>
            <w:shd w:val="clear" w:color="auto" w:fill="CCFFCC"/>
          </w:tcPr>
          <w:p>
            <w:pPr>
              <w:pStyle w:val="TableParagraph"/>
              <w:spacing w:before="3"/>
              <w:ind w:left="131"/>
              <w:rPr>
                <w:sz w:val="24"/>
              </w:rPr>
            </w:pPr>
            <w:r>
              <w:rPr>
                <w:sz w:val="24"/>
              </w:rPr>
              <w:t>0 to 4294967295</w:t>
            </w:r>
          </w:p>
        </w:tc>
      </w:tr>
      <w:tr>
        <w:trPr>
          <w:trHeight w:val="298" w:hRule="atLeast"/>
        </w:trPr>
        <w:tc>
          <w:tcPr>
            <w:tcW w:w="605" w:type="dxa"/>
            <w:tcBorders>
              <w:left w:val="double" w:sz="2" w:space="0" w:color="9F9F9F"/>
            </w:tcBorders>
            <w:shd w:val="clear" w:color="auto" w:fill="CCFFCC"/>
          </w:tcPr>
          <w:p>
            <w:pPr>
              <w:pStyle w:val="TableParagraph"/>
              <w:spacing w:line="275" w:lineRule="exact" w:before="3"/>
              <w:ind w:left="126"/>
              <w:rPr>
                <w:sz w:val="24"/>
              </w:rPr>
            </w:pPr>
            <w:r>
              <w:rPr>
                <w:sz w:val="24"/>
              </w:rPr>
              <w:t>10</w:t>
            </w:r>
          </w:p>
        </w:tc>
        <w:tc>
          <w:tcPr>
            <w:tcW w:w="3234" w:type="dxa"/>
          </w:tcPr>
          <w:p>
            <w:pPr>
              <w:pStyle w:val="TableParagraph"/>
              <w:tabs>
                <w:tab w:pos="3181" w:val="left" w:leader="none"/>
              </w:tabs>
              <w:spacing w:line="275" w:lineRule="exact" w:before="3"/>
              <w:ind w:left="16"/>
              <w:jc w:val="center"/>
              <w:rPr>
                <w:sz w:val="24"/>
              </w:rPr>
            </w:pPr>
            <w:r>
              <w:rPr>
                <w:sz w:val="24"/>
                <w:shd w:fill="CCFFCC" w:color="auto" w:val="clear"/>
              </w:rPr>
              <w:t> </w:t>
            </w:r>
            <w:r>
              <w:rPr>
                <w:spacing w:val="-10"/>
                <w:sz w:val="24"/>
                <w:shd w:fill="CCFFCC" w:color="auto" w:val="clear"/>
              </w:rPr>
              <w:t> </w:t>
            </w:r>
            <w:r>
              <w:rPr>
                <w:sz w:val="24"/>
                <w:shd w:fill="CCFFCC" w:color="auto" w:val="clear"/>
              </w:rPr>
              <w:t>float</w:t>
              <w:tab/>
            </w:r>
          </w:p>
        </w:tc>
        <w:tc>
          <w:tcPr>
            <w:tcW w:w="881" w:type="dxa"/>
          </w:tcPr>
          <w:p>
            <w:pPr>
              <w:pStyle w:val="TableParagraph"/>
              <w:tabs>
                <w:tab w:pos="811" w:val="left" w:leader="none"/>
              </w:tabs>
              <w:spacing w:line="275" w:lineRule="exact" w:before="3"/>
              <w:ind w:right="1"/>
              <w:jc w:val="right"/>
              <w:rPr>
                <w:sz w:val="24"/>
              </w:rPr>
            </w:pPr>
            <w:r>
              <w:rPr>
                <w:sz w:val="24"/>
                <w:shd w:fill="CCFFCC" w:color="auto" w:val="clear"/>
              </w:rPr>
              <w:t> </w:t>
            </w:r>
            <w:r>
              <w:rPr>
                <w:spacing w:val="-15"/>
                <w:sz w:val="24"/>
                <w:shd w:fill="CCFFCC" w:color="auto" w:val="clear"/>
              </w:rPr>
              <w:t> </w:t>
            </w:r>
            <w:r>
              <w:rPr>
                <w:sz w:val="24"/>
                <w:shd w:fill="CCFFCC" w:color="auto" w:val="clear"/>
              </w:rPr>
              <w:t>32</w:t>
              <w:tab/>
            </w:r>
          </w:p>
        </w:tc>
        <w:tc>
          <w:tcPr>
            <w:tcW w:w="3645" w:type="dxa"/>
          </w:tcPr>
          <w:p>
            <w:pPr>
              <w:pStyle w:val="TableParagraph"/>
              <w:spacing w:line="275" w:lineRule="exact" w:before="3"/>
              <w:ind w:left="20"/>
              <w:rPr>
                <w:sz w:val="24"/>
              </w:rPr>
            </w:pPr>
            <w:r>
              <w:rPr>
                <w:sz w:val="24"/>
                <w:shd w:fill="CCFFCC" w:color="auto" w:val="clear"/>
              </w:rPr>
              <w:t>  ±1.175494E-38 to ±3.402823E+38 </w:t>
            </w:r>
          </w:p>
        </w:tc>
      </w:tr>
    </w:tbl>
    <w:p>
      <w:pPr>
        <w:spacing w:before="20"/>
        <w:ind w:left="1243" w:right="0" w:firstLine="0"/>
        <w:jc w:val="left"/>
        <w:rPr>
          <w:i/>
          <w:sz w:val="24"/>
        </w:rPr>
      </w:pPr>
      <w:r>
        <w:rPr>
          <w:b/>
          <w:i/>
          <w:sz w:val="24"/>
        </w:rPr>
        <w:t>Ví dụ 4-1: </w:t>
      </w:r>
      <w:r>
        <w:rPr>
          <w:i/>
          <w:sz w:val="24"/>
        </w:rPr>
        <w:t>Khai báo các biến</w:t>
      </w:r>
    </w:p>
    <w:p>
      <w:pPr>
        <w:pStyle w:val="BodyText"/>
        <w:tabs>
          <w:tab w:pos="3557" w:val="left" w:leader="none"/>
        </w:tabs>
        <w:spacing w:before="84"/>
        <w:ind w:left="1243"/>
      </w:pPr>
      <w:r>
        <w:rPr/>
        <w:t>Int1</w:t>
      </w:r>
      <w:r>
        <w:rPr>
          <w:spacing w:val="1"/>
        </w:rPr>
        <w:t> </w:t>
      </w:r>
      <w:r>
        <w:rPr/>
        <w:t>TT;</w:t>
        <w:tab/>
        <w:t>//khai báo biến trạng thái thuộc </w:t>
      </w:r>
      <w:r>
        <w:rPr>
          <w:spacing w:val="-3"/>
        </w:rPr>
        <w:t>kiểu </w:t>
      </w:r>
      <w:r>
        <w:rPr/>
        <w:t>dữ </w:t>
      </w:r>
      <w:r>
        <w:rPr>
          <w:spacing w:val="-3"/>
        </w:rPr>
        <w:t>liệu</w:t>
      </w:r>
      <w:r>
        <w:rPr>
          <w:spacing w:val="9"/>
        </w:rPr>
        <w:t> </w:t>
      </w:r>
      <w:r>
        <w:rPr/>
        <w:t>bit.</w:t>
      </w:r>
    </w:p>
    <w:p>
      <w:pPr>
        <w:pStyle w:val="BodyText"/>
        <w:tabs>
          <w:tab w:pos="2837" w:val="left" w:leader="none"/>
          <w:tab w:pos="3557" w:val="left" w:leader="none"/>
        </w:tabs>
        <w:spacing w:before="80"/>
        <w:ind w:left="1243"/>
      </w:pPr>
      <w:r>
        <w:rPr/>
        <w:t>Unsigned</w:t>
      </w:r>
      <w:r>
        <w:rPr>
          <w:spacing w:val="-3"/>
        </w:rPr>
        <w:t> </w:t>
      </w:r>
      <w:r>
        <w:rPr/>
        <w:t>char</w:t>
        <w:tab/>
        <w:t>dem;</w:t>
        <w:tab/>
        <w:t>//khai báo biến đếm (dem) thuộc </w:t>
      </w:r>
      <w:r>
        <w:rPr>
          <w:spacing w:val="-3"/>
        </w:rPr>
        <w:t>kiểu </w:t>
      </w:r>
      <w:r>
        <w:rPr/>
        <w:t>kí </w:t>
      </w:r>
      <w:r>
        <w:rPr>
          <w:spacing w:val="2"/>
        </w:rPr>
        <w:t>tự </w:t>
      </w:r>
      <w:r>
        <w:rPr/>
        <w:t>không dấu 8</w:t>
      </w:r>
      <w:r>
        <w:rPr>
          <w:spacing w:val="1"/>
        </w:rPr>
        <w:t> </w:t>
      </w:r>
      <w:r>
        <w:rPr/>
        <w:t>bit.</w:t>
      </w:r>
    </w:p>
    <w:p>
      <w:pPr>
        <w:pStyle w:val="BodyText"/>
        <w:spacing w:before="79"/>
        <w:ind w:left="676" w:right="668" w:firstLine="566"/>
      </w:pPr>
      <w:r>
        <w:rPr/>
        <w:t>Chú ý : phần mềm lập trình PIC-C không phân biệt chữ hoa hay chữ thƣờng nhƣng các phần mềm khác thì có phân biệt.</w:t>
      </w:r>
    </w:p>
    <w:p>
      <w:pPr>
        <w:pStyle w:val="Heading4"/>
        <w:numPr>
          <w:ilvl w:val="1"/>
          <w:numId w:val="28"/>
        </w:numPr>
        <w:tabs>
          <w:tab w:pos="595" w:val="left" w:leader="none"/>
          <w:tab w:pos="596" w:val="left" w:leader="none"/>
          <w:tab w:pos="9699" w:val="left" w:leader="none"/>
        </w:tabs>
        <w:spacing w:line="240" w:lineRule="auto" w:before="207" w:after="0"/>
        <w:ind w:left="1526" w:right="536" w:hanging="1527"/>
        <w:jc w:val="right"/>
      </w:pPr>
      <w:r>
        <w:rPr>
          <w:shd w:fill="FFFF99" w:color="auto" w:val="clear"/>
        </w:rPr>
        <w:t>CÁC TOÁN</w:t>
      </w:r>
      <w:r>
        <w:rPr>
          <w:spacing w:val="-4"/>
          <w:shd w:fill="FFFF99" w:color="auto" w:val="clear"/>
        </w:rPr>
        <w:t> </w:t>
      </w:r>
      <w:r>
        <w:rPr>
          <w:shd w:fill="FFFF99" w:color="auto" w:val="clear"/>
        </w:rPr>
        <w:t>TỬ</w:t>
        <w:tab/>
      </w:r>
    </w:p>
    <w:p>
      <w:pPr>
        <w:pStyle w:val="BodyText"/>
        <w:spacing w:line="242" w:lineRule="auto" w:before="113"/>
        <w:ind w:left="676" w:right="584" w:firstLine="566"/>
        <w:jc w:val="both"/>
      </w:pPr>
      <w:r>
        <w:rPr/>
        <w:t>Các toán tử là thành phần quan trọng trong lập trình, để lập trình thì chúng ta cần phải hiểu rõ ràng chức năng của các loại toán tử.</w:t>
      </w:r>
    </w:p>
    <w:p>
      <w:pPr>
        <w:spacing w:before="76"/>
        <w:ind w:left="1243" w:right="0" w:firstLine="0"/>
        <w:jc w:val="left"/>
        <w:rPr>
          <w:sz w:val="24"/>
        </w:rPr>
      </w:pPr>
      <w:r>
        <w:rPr/>
        <w:pict>
          <v:rect style="position:absolute;margin-left:64.584pt;margin-top:24.843157pt;width:.72pt;height:29.03597pt;mso-position-horizontal-relative:page;mso-position-vertical-relative:paragraph;z-index:-29605888" filled="true" fillcolor="#efefef" stroked="false">
            <v:fill type="solid"/>
            <w10:wrap type="none"/>
          </v:rect>
        </w:pict>
      </w:r>
      <w:r>
        <w:rPr>
          <w:i/>
          <w:sz w:val="24"/>
        </w:rPr>
        <w:t>Bảng 4-2: </w:t>
      </w:r>
      <w:r>
        <w:rPr>
          <w:sz w:val="24"/>
        </w:rPr>
        <w:t>Các toán tử phổ biến trong ngôn ngữ C:</w:t>
      </w:r>
    </w:p>
    <w:p>
      <w:pPr>
        <w:pStyle w:val="BodyText"/>
        <w:spacing w:before="1"/>
        <w:rPr>
          <w:sz w:val="10"/>
        </w:rPr>
      </w:pPr>
    </w:p>
    <w:tbl>
      <w:tblPr>
        <w:tblW w:w="0" w:type="auto"/>
        <w:jc w:val="left"/>
        <w:tblInd w:w="533" w:type="dxa"/>
        <w:tblBorders>
          <w:top w:val="single" w:sz="6" w:space="0" w:color="9F9F9F"/>
          <w:left w:val="single" w:sz="6" w:space="0" w:color="9F9F9F"/>
          <w:bottom w:val="single" w:sz="6" w:space="0" w:color="9F9F9F"/>
          <w:right w:val="single" w:sz="6" w:space="0" w:color="9F9F9F"/>
          <w:insideH w:val="single" w:sz="6" w:space="0" w:color="9F9F9F"/>
          <w:insideV w:val="single" w:sz="6" w:space="0" w:color="9F9F9F"/>
        </w:tblBorders>
        <w:tblLayout w:type="fixed"/>
        <w:tblCellMar>
          <w:top w:w="0" w:type="dxa"/>
          <w:left w:w="0" w:type="dxa"/>
          <w:bottom w:w="0" w:type="dxa"/>
          <w:right w:w="0" w:type="dxa"/>
        </w:tblCellMar>
        <w:tblLook w:val="01E0"/>
      </w:tblPr>
      <w:tblGrid>
        <w:gridCol w:w="629"/>
        <w:gridCol w:w="1097"/>
        <w:gridCol w:w="4499"/>
        <w:gridCol w:w="4007"/>
      </w:tblGrid>
      <w:tr>
        <w:trPr>
          <w:trHeight w:val="576" w:hRule="atLeast"/>
        </w:trPr>
        <w:tc>
          <w:tcPr>
            <w:tcW w:w="629" w:type="dxa"/>
            <w:tcBorders>
              <w:bottom w:val="single" w:sz="6" w:space="0" w:color="EFEFEF"/>
              <w:right w:val="single" w:sz="6" w:space="0" w:color="EFEFEF"/>
            </w:tcBorders>
            <w:shd w:val="clear" w:color="auto" w:fill="EAF0DD"/>
          </w:tcPr>
          <w:p>
            <w:pPr>
              <w:pStyle w:val="TableParagraph"/>
              <w:spacing w:before="5"/>
              <w:ind w:left="165"/>
              <w:rPr>
                <w:b/>
                <w:sz w:val="24"/>
              </w:rPr>
            </w:pPr>
            <w:r>
              <w:rPr>
                <w:b/>
                <w:sz w:val="24"/>
              </w:rPr>
              <w:t>TT</w:t>
            </w:r>
          </w:p>
        </w:tc>
        <w:tc>
          <w:tcPr>
            <w:tcW w:w="1097" w:type="dxa"/>
            <w:tcBorders>
              <w:top w:val="double" w:sz="2" w:space="0" w:color="EFEFEF"/>
              <w:left w:val="single" w:sz="6" w:space="0" w:color="EFEFEF"/>
              <w:bottom w:val="double" w:sz="2" w:space="0" w:color="EFEFEF"/>
              <w:right w:val="double" w:sz="2" w:space="0" w:color="EFEFEF"/>
            </w:tcBorders>
            <w:shd w:val="clear" w:color="auto" w:fill="EAF0DD"/>
          </w:tcPr>
          <w:p>
            <w:pPr>
              <w:pStyle w:val="TableParagraph"/>
              <w:spacing w:line="280" w:lineRule="atLeast" w:before="1"/>
              <w:ind w:left="439" w:right="228" w:hanging="154"/>
              <w:rPr>
                <w:b/>
                <w:sz w:val="24"/>
              </w:rPr>
            </w:pPr>
            <w:r>
              <w:rPr>
                <w:b/>
                <w:sz w:val="24"/>
              </w:rPr>
              <w:t>Toán tử</w:t>
            </w:r>
          </w:p>
        </w:tc>
        <w:tc>
          <w:tcPr>
            <w:tcW w:w="4499"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5"/>
              <w:ind w:left="129"/>
              <w:rPr>
                <w:b/>
                <w:sz w:val="24"/>
              </w:rPr>
            </w:pPr>
            <w:r>
              <w:rPr>
                <w:b/>
                <w:sz w:val="24"/>
              </w:rPr>
              <w:t>Chức năng</w:t>
            </w:r>
          </w:p>
        </w:tc>
        <w:tc>
          <w:tcPr>
            <w:tcW w:w="400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5"/>
              <w:ind w:left="129"/>
              <w:rPr>
                <w:b/>
                <w:sz w:val="24"/>
              </w:rPr>
            </w:pPr>
            <w:r>
              <w:rPr>
                <w:b/>
                <w:sz w:val="24"/>
              </w:rPr>
              <w:t>Ví dụ</w:t>
            </w:r>
          </w:p>
        </w:tc>
      </w:tr>
      <w:tr>
        <w:trPr>
          <w:trHeight w:val="300" w:hRule="atLeast"/>
        </w:trPr>
        <w:tc>
          <w:tcPr>
            <w:tcW w:w="629" w:type="dxa"/>
            <w:tcBorders>
              <w:top w:val="single" w:sz="6" w:space="0" w:color="EFEFEF"/>
              <w:left w:val="double" w:sz="2" w:space="0" w:color="9F9F9F"/>
              <w:bottom w:val="double" w:sz="2" w:space="0" w:color="EFEFEF"/>
              <w:right w:val="double" w:sz="2" w:space="0" w:color="EFEFEF"/>
            </w:tcBorders>
            <w:shd w:val="clear" w:color="auto" w:fill="EAF0DD"/>
          </w:tcPr>
          <w:p>
            <w:pPr>
              <w:pStyle w:val="TableParagraph"/>
              <w:spacing w:before="3"/>
              <w:ind w:left="150"/>
              <w:rPr>
                <w:sz w:val="24"/>
              </w:rPr>
            </w:pPr>
            <w:r>
              <w:rPr>
                <w:sz w:val="24"/>
              </w:rPr>
              <w:t>1</w:t>
            </w:r>
          </w:p>
        </w:tc>
        <w:tc>
          <w:tcPr>
            <w:tcW w:w="109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8"/>
              <w:jc w:val="center"/>
              <w:rPr>
                <w:sz w:val="24"/>
              </w:rPr>
            </w:pPr>
            <w:r>
              <w:rPr>
                <w:sz w:val="24"/>
              </w:rPr>
              <w:t>+</w:t>
            </w:r>
          </w:p>
        </w:tc>
        <w:tc>
          <w:tcPr>
            <w:tcW w:w="4499"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29"/>
              <w:rPr>
                <w:sz w:val="24"/>
              </w:rPr>
            </w:pPr>
            <w:r>
              <w:rPr>
                <w:sz w:val="24"/>
              </w:rPr>
              <w:t>Toán tử cộng</w:t>
            </w:r>
          </w:p>
        </w:tc>
        <w:tc>
          <w:tcPr>
            <w:tcW w:w="400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629"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50"/>
              <w:rPr>
                <w:sz w:val="24"/>
              </w:rPr>
            </w:pPr>
            <w:r>
              <w:rPr>
                <w:sz w:val="24"/>
              </w:rPr>
              <w:t>2</w:t>
            </w:r>
          </w:p>
        </w:tc>
        <w:tc>
          <w:tcPr>
            <w:tcW w:w="109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351" w:right="334"/>
              <w:jc w:val="center"/>
              <w:rPr>
                <w:sz w:val="24"/>
              </w:rPr>
            </w:pPr>
            <w:r>
              <w:rPr>
                <w:sz w:val="24"/>
              </w:rPr>
              <w:t>+=</w:t>
            </w:r>
          </w:p>
        </w:tc>
        <w:tc>
          <w:tcPr>
            <w:tcW w:w="4499"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29"/>
              <w:rPr>
                <w:sz w:val="24"/>
              </w:rPr>
            </w:pPr>
            <w:r>
              <w:rPr>
                <w:sz w:val="24"/>
              </w:rPr>
              <w:t>Toán tử cộng và gán.</w:t>
            </w:r>
          </w:p>
        </w:tc>
        <w:tc>
          <w:tcPr>
            <w:tcW w:w="400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29"/>
              <w:rPr>
                <w:sz w:val="24"/>
              </w:rPr>
            </w:pPr>
            <w:r>
              <w:rPr>
                <w:sz w:val="24"/>
              </w:rPr>
              <w:t>x+=y tƣơng đƣơng với x=x+y</w:t>
            </w:r>
          </w:p>
        </w:tc>
      </w:tr>
      <w:tr>
        <w:trPr>
          <w:trHeight w:val="305" w:hRule="atLeast"/>
        </w:trPr>
        <w:tc>
          <w:tcPr>
            <w:tcW w:w="629"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50"/>
              <w:rPr>
                <w:sz w:val="24"/>
              </w:rPr>
            </w:pPr>
            <w:r>
              <w:rPr>
                <w:sz w:val="24"/>
              </w:rPr>
              <w:t>3</w:t>
            </w:r>
          </w:p>
        </w:tc>
        <w:tc>
          <w:tcPr>
            <w:tcW w:w="109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351" w:right="338"/>
              <w:jc w:val="center"/>
              <w:rPr>
                <w:sz w:val="24"/>
              </w:rPr>
            </w:pPr>
            <w:r>
              <w:rPr>
                <w:sz w:val="24"/>
              </w:rPr>
              <w:t>&amp;=</w:t>
            </w:r>
          </w:p>
        </w:tc>
        <w:tc>
          <w:tcPr>
            <w:tcW w:w="4499"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29"/>
              <w:rPr>
                <w:sz w:val="24"/>
              </w:rPr>
            </w:pPr>
            <w:r>
              <w:rPr>
                <w:sz w:val="24"/>
              </w:rPr>
              <w:t>Toán tử and và gán.</w:t>
            </w:r>
          </w:p>
        </w:tc>
        <w:tc>
          <w:tcPr>
            <w:tcW w:w="4007"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before="3"/>
              <w:ind w:left="129"/>
              <w:rPr>
                <w:sz w:val="24"/>
              </w:rPr>
            </w:pPr>
            <w:r>
              <w:rPr>
                <w:sz w:val="24"/>
              </w:rPr>
              <w:t>x&amp;=y tƣơng đƣơng với x=x&amp;y</w:t>
            </w:r>
          </w:p>
        </w:tc>
      </w:tr>
    </w:tbl>
    <w:p>
      <w:pPr>
        <w:spacing w:after="0"/>
        <w:rPr>
          <w:sz w:val="24"/>
        </w:rPr>
        <w:sectPr>
          <w:headerReference w:type="even" r:id="rId149"/>
          <w:footerReference w:type="even" r:id="rId150"/>
          <w:footerReference w:type="default" r:id="rId151"/>
          <w:pgSz w:w="11910" w:h="16840"/>
          <w:pgMar w:header="283" w:footer="491" w:top="640" w:bottom="680" w:left="740" w:right="0"/>
          <w:pgNumType w:start="36"/>
        </w:sectPr>
      </w:pPr>
    </w:p>
    <w:tbl>
      <w:tblPr>
        <w:tblW w:w="0" w:type="auto"/>
        <w:jc w:val="left"/>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1"/>
        <w:gridCol w:w="1095"/>
        <w:gridCol w:w="4500"/>
        <w:gridCol w:w="4022"/>
      </w:tblGrid>
      <w:tr>
        <w:trPr>
          <w:trHeight w:val="344" w:hRule="atLeast"/>
        </w:trPr>
        <w:tc>
          <w:tcPr>
            <w:tcW w:w="10208" w:type="dxa"/>
            <w:gridSpan w:val="4"/>
            <w:tcBorders>
              <w:bottom w:val="single" w:sz="24" w:space="0" w:color="EAF0DD"/>
            </w:tcBorders>
          </w:tcPr>
          <w:p>
            <w:pPr>
              <w:pStyle w:val="TableParagraph"/>
              <w:tabs>
                <w:tab w:pos="7923" w:val="left" w:leader="none"/>
              </w:tabs>
              <w:spacing w:before="58"/>
              <w:ind w:left="143"/>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r>
      <w:tr>
        <w:trPr>
          <w:trHeight w:val="288" w:hRule="atLeast"/>
        </w:trPr>
        <w:tc>
          <w:tcPr>
            <w:tcW w:w="591" w:type="dxa"/>
            <w:tcBorders>
              <w:top w:val="thickThinMediumGap" w:sz="6" w:space="0" w:color="EFEFEF"/>
              <w:left w:val="double" w:sz="2" w:space="0" w:color="9F9F9F"/>
              <w:bottom w:val="double" w:sz="2" w:space="0" w:color="EFEFEF"/>
              <w:right w:val="double" w:sz="2" w:space="0" w:color="EFEFEF"/>
            </w:tcBorders>
            <w:shd w:val="clear" w:color="auto" w:fill="EAF0DD"/>
          </w:tcPr>
          <w:p>
            <w:pPr>
              <w:pStyle w:val="TableParagraph"/>
              <w:spacing w:line="269" w:lineRule="exact"/>
              <w:ind w:left="126"/>
              <w:rPr>
                <w:sz w:val="24"/>
              </w:rPr>
            </w:pPr>
            <w:r>
              <w:rPr>
                <w:sz w:val="24"/>
              </w:rPr>
              <w:t>4</w:t>
            </w:r>
          </w:p>
        </w:tc>
        <w:tc>
          <w:tcPr>
            <w:tcW w:w="1095" w:type="dxa"/>
            <w:tcBorders>
              <w:top w:val="thickThinMediumGap" w:sz="6" w:space="0" w:color="EFEFEF"/>
              <w:left w:val="double" w:sz="2" w:space="0" w:color="EFEFEF"/>
              <w:bottom w:val="double" w:sz="2" w:space="0" w:color="EFEFEF"/>
              <w:right w:val="double" w:sz="2" w:space="0" w:color="EFEFEF"/>
            </w:tcBorders>
            <w:shd w:val="clear" w:color="auto" w:fill="EAF0DD"/>
          </w:tcPr>
          <w:p>
            <w:pPr>
              <w:pStyle w:val="TableParagraph"/>
              <w:spacing w:line="269" w:lineRule="exact"/>
              <w:ind w:left="47"/>
              <w:jc w:val="center"/>
              <w:rPr>
                <w:sz w:val="24"/>
              </w:rPr>
            </w:pPr>
            <w:r>
              <w:rPr>
                <w:sz w:val="24"/>
              </w:rPr>
              <w:t>@</w:t>
            </w:r>
          </w:p>
        </w:tc>
        <w:tc>
          <w:tcPr>
            <w:tcW w:w="4500" w:type="dxa"/>
            <w:tcBorders>
              <w:top w:val="thickThinMediumGap" w:sz="6" w:space="0" w:color="EFEFEF"/>
              <w:left w:val="double" w:sz="2" w:space="0" w:color="EFEFEF"/>
              <w:bottom w:val="double" w:sz="2" w:space="0" w:color="EFEFEF"/>
              <w:right w:val="double" w:sz="2" w:space="0" w:color="EFEFEF"/>
            </w:tcBorders>
            <w:shd w:val="clear" w:color="auto" w:fill="EAF0DD"/>
          </w:tcPr>
          <w:p>
            <w:pPr>
              <w:pStyle w:val="TableParagraph"/>
              <w:spacing w:line="269" w:lineRule="exact"/>
              <w:ind w:left="145"/>
              <w:rPr>
                <w:sz w:val="24"/>
              </w:rPr>
            </w:pPr>
            <w:r>
              <w:rPr>
                <w:sz w:val="24"/>
              </w:rPr>
              <w:t>Toán tử địa chỉ</w:t>
            </w:r>
          </w:p>
        </w:tc>
        <w:tc>
          <w:tcPr>
            <w:tcW w:w="4022" w:type="dxa"/>
            <w:tcBorders>
              <w:top w:val="thickThinMediumGap" w:sz="6" w:space="0" w:color="EFEFEF"/>
              <w:left w:val="double" w:sz="2" w:space="0" w:color="EFEFEF"/>
              <w:bottom w:val="double" w:sz="2" w:space="0" w:color="EFEFEF"/>
              <w:right w:val="double" w:sz="2" w:space="0" w:color="EFEFEF"/>
            </w:tcBorders>
            <w:shd w:val="clear" w:color="auto" w:fill="EAF0DD"/>
          </w:tcPr>
          <w:p>
            <w:pPr>
              <w:pStyle w:val="TableParagraph"/>
              <w:rPr>
                <w:sz w:val="20"/>
              </w:rPr>
            </w:pPr>
          </w:p>
        </w:tc>
      </w:tr>
      <w:tr>
        <w:trPr>
          <w:trHeight w:val="305"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26"/>
              <w:rPr>
                <w:sz w:val="24"/>
              </w:rPr>
            </w:pPr>
            <w:r>
              <w:rPr>
                <w:sz w:val="24"/>
              </w:rPr>
              <w:t>5</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51"/>
              <w:jc w:val="center"/>
              <w:rPr>
                <w:sz w:val="24"/>
              </w:rPr>
            </w:pPr>
            <w:r>
              <w:rPr>
                <w:sz w:val="24"/>
              </w:rPr>
              <w:t>&amp;</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45"/>
              <w:rPr>
                <w:sz w:val="24"/>
              </w:rPr>
            </w:pPr>
            <w:r>
              <w:rPr>
                <w:sz w:val="24"/>
              </w:rPr>
              <w:t>Toán tử and</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6</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2"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ex-or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44"/>
              <w:rPr>
                <w:sz w:val="24"/>
              </w:rPr>
            </w:pPr>
            <w:r>
              <w:rPr>
                <w:sz w:val="24"/>
              </w:rPr>
              <w:t>x^=y tƣơng đƣơng với x=x^y</w:t>
            </w: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7</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54"/>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ex-or</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8</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9"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or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44"/>
              <w:rPr>
                <w:sz w:val="24"/>
              </w:rPr>
            </w:pPr>
            <w:r>
              <w:rPr>
                <w:sz w:val="24"/>
              </w:rPr>
              <w:t>x|=y tƣơng đƣơng với x=x|y.</w:t>
            </w:r>
          </w:p>
        </w:tc>
      </w:tr>
      <w:tr>
        <w:trPr>
          <w:trHeight w:val="574"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9</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47"/>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80" w:lineRule="atLeast"/>
              <w:ind w:left="145"/>
              <w:rPr>
                <w:sz w:val="24"/>
              </w:rPr>
            </w:pPr>
            <w:r>
              <w:rPr>
                <w:sz w:val="24"/>
              </w:rPr>
              <w:t>Toán tử or nhiều đại lƣợng với nhau thành 1.</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line="280" w:lineRule="atLeast"/>
              <w:ind w:left="144" w:right="86"/>
              <w:rPr>
                <w:sz w:val="24"/>
              </w:rPr>
            </w:pPr>
            <w:r>
              <w:rPr>
                <w:sz w:val="24"/>
              </w:rPr>
              <w:t>Ví dụ or nhiều bit trong 1 byte với nhau</w:t>
            </w: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line="273" w:lineRule="exact" w:before="8"/>
              <w:ind w:left="126"/>
              <w:rPr>
                <w:sz w:val="24"/>
              </w:rPr>
            </w:pPr>
            <w:r>
              <w:rPr>
                <w:sz w:val="24"/>
              </w:rPr>
              <w:t>10</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245" w:right="189"/>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145"/>
              <w:rPr>
                <w:sz w:val="24"/>
              </w:rPr>
            </w:pPr>
            <w:r>
              <w:rPr>
                <w:sz w:val="24"/>
              </w:rPr>
              <w:t>Giảm</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line="273" w:lineRule="exact" w:before="8"/>
              <w:ind w:left="126"/>
              <w:rPr>
                <w:sz w:val="24"/>
              </w:rPr>
            </w:pPr>
            <w:r>
              <w:rPr>
                <w:sz w:val="24"/>
              </w:rPr>
              <w:t>11</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239"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145"/>
              <w:rPr>
                <w:sz w:val="24"/>
              </w:rPr>
            </w:pPr>
            <w:r>
              <w:rPr>
                <w:sz w:val="24"/>
              </w:rPr>
              <w:t>Toán tử chia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line="273" w:lineRule="exact" w:before="8"/>
              <w:ind w:left="144"/>
              <w:rPr>
                <w:sz w:val="24"/>
              </w:rPr>
            </w:pPr>
            <w:r>
              <w:rPr>
                <w:sz w:val="24"/>
              </w:rPr>
              <w:t>x/=y tƣơng đƣơng với x=x/y</w:t>
            </w:r>
          </w:p>
        </w:tc>
      </w:tr>
      <w:tr>
        <w:trPr>
          <w:trHeight w:val="305"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8"/>
              <w:ind w:left="126"/>
              <w:rPr>
                <w:sz w:val="24"/>
              </w:rPr>
            </w:pPr>
            <w:r>
              <w:rPr>
                <w:sz w:val="24"/>
              </w:rPr>
              <w:t>12</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46"/>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45"/>
              <w:rPr>
                <w:sz w:val="24"/>
              </w:rPr>
            </w:pPr>
            <w:r>
              <w:rPr>
                <w:sz w:val="24"/>
              </w:rPr>
              <w:t>Toán tử chia</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13</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bằng dùng để so sánh</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14</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48"/>
              <w:jc w:val="center"/>
              <w:rPr>
                <w:sz w:val="24"/>
              </w:rPr>
            </w:pPr>
            <w:r>
              <w:rPr>
                <w:sz w:val="24"/>
              </w:rPr>
              <w:t>&gt;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lớn hơn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15</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&gt;=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lớn hơn hay bằng</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16</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Tăng</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574"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8"/>
              <w:ind w:left="126"/>
              <w:rPr>
                <w:b/>
                <w:i/>
                <w:sz w:val="24"/>
              </w:rPr>
            </w:pPr>
            <w:r>
              <w:rPr>
                <w:b/>
                <w:i/>
                <w:sz w:val="24"/>
              </w:rPr>
              <w:t>17</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52"/>
              <w:jc w:val="center"/>
              <w:rPr>
                <w:b/>
                <w:i/>
                <w:sz w:val="24"/>
              </w:rPr>
            </w:pPr>
            <w:r>
              <w:rPr>
                <w:b/>
                <w:i/>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80" w:lineRule="atLeast" w:before="4"/>
              <w:ind w:left="145" w:right="53"/>
              <w:rPr>
                <w:b/>
                <w:i/>
                <w:sz w:val="24"/>
              </w:rPr>
            </w:pPr>
            <w:r>
              <w:rPr>
                <w:b/>
                <w:i/>
                <w:sz w:val="24"/>
              </w:rPr>
              <w:t>Toán tử truy xuất gián tiếp, đi trước con </w:t>
            </w:r>
            <w:r>
              <w:rPr>
                <w:b/>
                <w:i/>
                <w:sz w:val="24"/>
              </w:rPr>
              <w:t>trỏ</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5"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8"/>
              <w:ind w:left="126"/>
              <w:rPr>
                <w:sz w:val="24"/>
              </w:rPr>
            </w:pPr>
            <w:r>
              <w:rPr>
                <w:sz w:val="24"/>
              </w:rPr>
              <w:t>18</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236"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45"/>
              <w:rPr>
                <w:sz w:val="24"/>
              </w:rPr>
            </w:pPr>
            <w:r>
              <w:rPr>
                <w:sz w:val="24"/>
              </w:rPr>
              <w:t>Toán tử không bằng</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19</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&lt;&lt;=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dịch trái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44"/>
              <w:rPr>
                <w:sz w:val="24"/>
              </w:rPr>
            </w:pPr>
            <w:r>
              <w:rPr>
                <w:sz w:val="24"/>
              </w:rPr>
              <w:t>x &lt;&lt; = y tƣơng đƣơng với x=x&lt;&lt;y</w:t>
            </w: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20</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48"/>
              <w:jc w:val="center"/>
              <w:rPr>
                <w:sz w:val="24"/>
              </w:rPr>
            </w:pPr>
            <w:r>
              <w:rPr>
                <w:sz w:val="24"/>
              </w:rPr>
              <w:t>&lt;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nhỏ hơn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21</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&lt;&lt;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dịch trái</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22</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9" w:right="191"/>
              <w:jc w:val="center"/>
              <w:rPr>
                <w:sz w:val="24"/>
              </w:rPr>
            </w:pPr>
            <w:r>
              <w:rPr>
                <w:sz w:val="24"/>
              </w:rPr>
              <w:t>&lt;=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nhỏ hơn hay bằng</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23</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&amp;&amp;</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and</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24</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50"/>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phủ định (not)</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25</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or</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26</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40"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chia lấy số dƣ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44"/>
              <w:rPr>
                <w:sz w:val="24"/>
              </w:rPr>
            </w:pPr>
            <w:r>
              <w:rPr>
                <w:sz w:val="24"/>
              </w:rPr>
              <w:t>x % = y tƣơng đƣơng với x=x%y</w:t>
            </w: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before="3"/>
              <w:ind w:left="126"/>
              <w:rPr>
                <w:sz w:val="24"/>
              </w:rPr>
            </w:pPr>
            <w:r>
              <w:rPr>
                <w:sz w:val="24"/>
              </w:rPr>
              <w:t>27</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45"/>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module</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line="273" w:lineRule="exact" w:before="8"/>
              <w:ind w:left="126"/>
              <w:rPr>
                <w:sz w:val="24"/>
              </w:rPr>
            </w:pPr>
            <w:r>
              <w:rPr>
                <w:sz w:val="24"/>
              </w:rPr>
              <w:t>28</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243"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145"/>
              <w:rPr>
                <w:sz w:val="24"/>
              </w:rPr>
            </w:pPr>
            <w:r>
              <w:rPr>
                <w:sz w:val="24"/>
              </w:rPr>
              <w:t>Toán tử nhân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line="273" w:lineRule="exact" w:before="8"/>
              <w:ind w:left="144"/>
              <w:rPr>
                <w:sz w:val="24"/>
              </w:rPr>
            </w:pPr>
            <w:r>
              <w:rPr>
                <w:sz w:val="24"/>
              </w:rPr>
              <w:t>x * = y tƣơng đƣơng với x=x*y</w:t>
            </w: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line="273" w:lineRule="exact" w:before="8"/>
              <w:ind w:left="126"/>
              <w:rPr>
                <w:sz w:val="24"/>
              </w:rPr>
            </w:pPr>
            <w:r>
              <w:rPr>
                <w:sz w:val="24"/>
              </w:rPr>
              <w:t>29</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52"/>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145"/>
              <w:rPr>
                <w:sz w:val="24"/>
              </w:rPr>
            </w:pPr>
            <w:r>
              <w:rPr>
                <w:sz w:val="24"/>
              </w:rPr>
              <w:t>Toán tử nhân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EFEFEF"/>
              <w:bottom w:val="double" w:sz="2" w:space="0" w:color="EFEFEF"/>
              <w:right w:val="double" w:sz="2" w:space="0" w:color="9F9F9F"/>
            </w:tcBorders>
            <w:shd w:val="clear" w:color="auto" w:fill="EAF0DD"/>
          </w:tcPr>
          <w:p>
            <w:pPr>
              <w:pStyle w:val="TableParagraph"/>
              <w:spacing w:line="273" w:lineRule="exact" w:before="8"/>
              <w:ind w:left="126"/>
              <w:rPr>
                <w:sz w:val="24"/>
              </w:rPr>
            </w:pPr>
            <w:r>
              <w:rPr>
                <w:sz w:val="24"/>
              </w:rPr>
              <w:t>30</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52"/>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line="273" w:lineRule="exact" w:before="8"/>
              <w:ind w:left="145"/>
              <w:rPr>
                <w:sz w:val="24"/>
              </w:rPr>
            </w:pPr>
            <w:r>
              <w:rPr>
                <w:sz w:val="24"/>
              </w:rPr>
              <w:t>Toán tử bù 1</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6"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26"/>
              <w:rPr>
                <w:sz w:val="24"/>
              </w:rPr>
            </w:pPr>
            <w:r>
              <w:rPr>
                <w:sz w:val="24"/>
              </w:rPr>
              <w:t>31</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238" w:right="191"/>
              <w:jc w:val="center"/>
              <w:rPr>
                <w:sz w:val="24"/>
              </w:rPr>
            </w:pPr>
            <w:r>
              <w:rPr>
                <w:sz w:val="24"/>
              </w:rPr>
              <w:t>&gt;&gt;=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8"/>
              <w:ind w:left="145"/>
              <w:rPr>
                <w:sz w:val="24"/>
              </w:rPr>
            </w:pPr>
            <w:r>
              <w:rPr>
                <w:sz w:val="24"/>
              </w:rPr>
              <w:t>Toán tử dịch phải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8"/>
              <w:ind w:left="144"/>
              <w:rPr>
                <w:sz w:val="24"/>
              </w:rPr>
            </w:pPr>
            <w:r>
              <w:rPr>
                <w:sz w:val="24"/>
              </w:rPr>
              <w:t>x &gt;&gt; = y tƣơng đƣơng với x=x&gt;&gt;y</w:t>
            </w: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32</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38" w:right="191"/>
              <w:jc w:val="center"/>
              <w:rPr>
                <w:sz w:val="24"/>
              </w:rPr>
            </w:pPr>
            <w:r>
              <w:rPr>
                <w:sz w:val="24"/>
              </w:rPr>
              <w:t>&gt;&gt;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dịch phải</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33</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43" w:right="191"/>
              <w:jc w:val="center"/>
              <w:rPr>
                <w:sz w:val="24"/>
              </w:rPr>
            </w:pPr>
            <w:r>
              <w:rPr>
                <w:sz w:val="24"/>
              </w:rPr>
              <w:t>-&gt;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con trỏ cấu trúc</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34</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243" w:right="191"/>
              <w:jc w:val="center"/>
              <w:rPr>
                <w:sz w:val="24"/>
              </w:rPr>
            </w:pPr>
            <w:r>
              <w:rPr>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trừ và gán</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before="3"/>
              <w:ind w:left="144"/>
              <w:rPr>
                <w:sz w:val="24"/>
              </w:rPr>
            </w:pPr>
            <w:r>
              <w:rPr>
                <w:sz w:val="24"/>
              </w:rPr>
              <w:t>x - = y tƣơng đƣơng với x=x-y</w:t>
            </w:r>
          </w:p>
        </w:tc>
      </w:tr>
      <w:tr>
        <w:trPr>
          <w:trHeight w:val="300" w:hRule="atLeast"/>
        </w:trPr>
        <w:tc>
          <w:tcPr>
            <w:tcW w:w="591"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26"/>
              <w:rPr>
                <w:sz w:val="24"/>
              </w:rPr>
            </w:pPr>
            <w:r>
              <w:rPr>
                <w:sz w:val="24"/>
              </w:rPr>
              <w:t>35</w:t>
            </w:r>
          </w:p>
        </w:tc>
        <w:tc>
          <w:tcPr>
            <w:tcW w:w="1095"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50"/>
              <w:jc w:val="center"/>
              <w:rPr>
                <w:sz w:val="24"/>
              </w:rPr>
            </w:pPr>
            <w:r>
              <w:rPr>
                <w:w w:val="99"/>
                <w:sz w:val="24"/>
              </w:rPr>
              <w:t>-</w:t>
            </w:r>
          </w:p>
        </w:tc>
        <w:tc>
          <w:tcPr>
            <w:tcW w:w="4500" w:type="dxa"/>
            <w:tcBorders>
              <w:top w:val="double" w:sz="2" w:space="0" w:color="EFEFEF"/>
              <w:left w:val="double" w:sz="2" w:space="0" w:color="9F9F9F"/>
              <w:bottom w:val="double" w:sz="2" w:space="0" w:color="EFEFEF"/>
              <w:right w:val="double" w:sz="2" w:space="0" w:color="9F9F9F"/>
            </w:tcBorders>
            <w:shd w:val="clear" w:color="auto" w:fill="EAF0DD"/>
          </w:tcPr>
          <w:p>
            <w:pPr>
              <w:pStyle w:val="TableParagraph"/>
              <w:spacing w:before="3"/>
              <w:ind w:left="145"/>
              <w:rPr>
                <w:sz w:val="24"/>
              </w:rPr>
            </w:pPr>
            <w:r>
              <w:rPr>
                <w:sz w:val="24"/>
              </w:rPr>
              <w:t>Toán tử trừ</w:t>
            </w:r>
          </w:p>
        </w:tc>
        <w:tc>
          <w:tcPr>
            <w:tcW w:w="4022"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rPr>
                <w:sz w:val="22"/>
              </w:rPr>
            </w:pPr>
          </w:p>
        </w:tc>
      </w:tr>
      <w:tr>
        <w:trPr>
          <w:trHeight w:val="289" w:hRule="atLeast"/>
        </w:trPr>
        <w:tc>
          <w:tcPr>
            <w:tcW w:w="591" w:type="dxa"/>
            <w:tcBorders>
              <w:top w:val="double" w:sz="2" w:space="0" w:color="EFEFEF"/>
              <w:left w:val="double" w:sz="2" w:space="0" w:color="9F9F9F"/>
              <w:bottom w:val="double" w:sz="2" w:space="0" w:color="EFEFEF"/>
              <w:right w:val="double" w:sz="2" w:space="0" w:color="EFEFEF"/>
            </w:tcBorders>
            <w:shd w:val="clear" w:color="auto" w:fill="EAF0DD"/>
          </w:tcPr>
          <w:p>
            <w:pPr>
              <w:pStyle w:val="TableParagraph"/>
              <w:spacing w:line="266" w:lineRule="exact" w:before="3"/>
              <w:ind w:left="126"/>
              <w:rPr>
                <w:sz w:val="24"/>
              </w:rPr>
            </w:pPr>
            <w:r>
              <w:rPr>
                <w:sz w:val="24"/>
              </w:rPr>
              <w:t>36</w:t>
            </w:r>
          </w:p>
        </w:tc>
        <w:tc>
          <w:tcPr>
            <w:tcW w:w="1095"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line="266" w:lineRule="exact" w:before="3"/>
              <w:ind w:left="245" w:right="191"/>
              <w:jc w:val="center"/>
              <w:rPr>
                <w:sz w:val="24"/>
              </w:rPr>
            </w:pPr>
            <w:r>
              <w:rPr>
                <w:sz w:val="24"/>
              </w:rPr>
              <w:t>sizeof</w:t>
            </w:r>
          </w:p>
        </w:tc>
        <w:tc>
          <w:tcPr>
            <w:tcW w:w="4500"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spacing w:line="266" w:lineRule="exact" w:before="3"/>
              <w:ind w:left="145"/>
              <w:rPr>
                <w:sz w:val="24"/>
              </w:rPr>
            </w:pPr>
            <w:r>
              <w:rPr>
                <w:sz w:val="24"/>
              </w:rPr>
              <w:t>Xác định kích thƣớc theo byte của toán tử</w:t>
            </w:r>
          </w:p>
        </w:tc>
        <w:tc>
          <w:tcPr>
            <w:tcW w:w="4022" w:type="dxa"/>
            <w:tcBorders>
              <w:top w:val="double" w:sz="2" w:space="0" w:color="EFEFEF"/>
              <w:left w:val="double" w:sz="2" w:space="0" w:color="EFEFEF"/>
              <w:bottom w:val="double" w:sz="2" w:space="0" w:color="EFEFEF"/>
              <w:right w:val="double" w:sz="2" w:space="0" w:color="EFEFEF"/>
            </w:tcBorders>
            <w:shd w:val="clear" w:color="auto" w:fill="EAF0DD"/>
          </w:tcPr>
          <w:p>
            <w:pPr>
              <w:pStyle w:val="TableParagraph"/>
              <w:rPr>
                <w:sz w:val="20"/>
              </w:rPr>
            </w:pPr>
          </w:p>
        </w:tc>
      </w:tr>
    </w:tbl>
    <w:p>
      <w:pPr>
        <w:pStyle w:val="BodyText"/>
        <w:spacing w:before="10"/>
        <w:rPr>
          <w:sz w:val="19"/>
        </w:rPr>
      </w:pPr>
    </w:p>
    <w:p>
      <w:pPr>
        <w:pStyle w:val="Heading5"/>
        <w:numPr>
          <w:ilvl w:val="2"/>
          <w:numId w:val="28"/>
        </w:numPr>
        <w:tabs>
          <w:tab w:pos="1809" w:val="left" w:leader="none"/>
          <w:tab w:pos="1810" w:val="left" w:leader="none"/>
          <w:tab w:pos="10630" w:val="left" w:leader="none"/>
        </w:tabs>
        <w:spacing w:line="240" w:lineRule="auto" w:before="90" w:after="0"/>
        <w:ind w:left="1809" w:right="0" w:hanging="596"/>
        <w:jc w:val="left"/>
        <w:rPr>
          <w:i/>
        </w:rPr>
      </w:pPr>
      <w:r>
        <w:rPr>
          <w:i/>
          <w:shd w:fill="DAEDF3" w:color="auto" w:val="clear"/>
        </w:rPr>
        <w:t>Toán tử gán</w:t>
      </w:r>
      <w:r>
        <w:rPr>
          <w:i/>
          <w:spacing w:val="-3"/>
          <w:shd w:fill="DAEDF3" w:color="auto" w:val="clear"/>
        </w:rPr>
        <w:t> </w:t>
      </w:r>
      <w:r>
        <w:rPr>
          <w:i/>
          <w:shd w:fill="DAEDF3" w:color="auto" w:val="clear"/>
        </w:rPr>
        <w:t>(=)</w:t>
        <w:tab/>
      </w:r>
    </w:p>
    <w:p>
      <w:pPr>
        <w:pStyle w:val="BodyText"/>
        <w:spacing w:before="74"/>
        <w:ind w:left="1243"/>
      </w:pPr>
      <w:r>
        <w:rPr/>
        <w:t>Dùng để gán một giá trị nào đó cho một biến</w:t>
      </w:r>
    </w:p>
    <w:p>
      <w:pPr>
        <w:spacing w:before="79"/>
        <w:ind w:left="1243" w:right="0" w:firstLine="0"/>
        <w:jc w:val="left"/>
        <w:rPr>
          <w:sz w:val="24"/>
        </w:rPr>
      </w:pPr>
      <w:r>
        <w:rPr>
          <w:b/>
          <w:i/>
          <w:sz w:val="24"/>
        </w:rPr>
        <w:t>Ví dụ 4-2: </w:t>
      </w:r>
      <w:r>
        <w:rPr>
          <w:sz w:val="24"/>
        </w:rPr>
        <w:t>A = 5; Gán biến A bằng 5</w:t>
      </w:r>
    </w:p>
    <w:p>
      <w:pPr>
        <w:spacing w:before="80"/>
        <w:ind w:left="1243" w:right="0" w:firstLine="0"/>
        <w:jc w:val="left"/>
        <w:rPr>
          <w:sz w:val="24"/>
        </w:rPr>
      </w:pPr>
      <w:r>
        <w:rPr>
          <w:b/>
          <w:i/>
          <w:sz w:val="24"/>
        </w:rPr>
        <w:t>Ví dụ 4-3: </w:t>
      </w:r>
      <w:r>
        <w:rPr>
          <w:sz w:val="24"/>
        </w:rPr>
        <w:t>A = 2+ (B = 5);</w:t>
      </w:r>
    </w:p>
    <w:p>
      <w:pPr>
        <w:pStyle w:val="BodyText"/>
        <w:spacing w:before="79"/>
        <w:ind w:left="1243"/>
      </w:pPr>
      <w:r>
        <w:rPr/>
        <w:t>Có chức năng gán biến b bằng 5 rồi cộng với 2 và gán cho biến A, kết quả B = 5 và A = 7.</w:t>
      </w:r>
    </w:p>
    <w:p>
      <w:pPr>
        <w:pStyle w:val="Heading5"/>
        <w:numPr>
          <w:ilvl w:val="2"/>
          <w:numId w:val="28"/>
        </w:numPr>
        <w:tabs>
          <w:tab w:pos="1809" w:val="left" w:leader="none"/>
          <w:tab w:pos="1810" w:val="left" w:leader="none"/>
          <w:tab w:pos="10630" w:val="left" w:leader="none"/>
        </w:tabs>
        <w:spacing w:line="240" w:lineRule="auto" w:before="89" w:after="0"/>
        <w:ind w:left="1809" w:right="0" w:hanging="596"/>
        <w:jc w:val="left"/>
        <w:rPr>
          <w:i/>
        </w:rPr>
      </w:pPr>
      <w:r>
        <w:rPr>
          <w:i/>
          <w:shd w:fill="DAEDF3" w:color="auto" w:val="clear"/>
        </w:rPr>
        <w:t>Toán tử số học (+, -, *, /,</w:t>
      </w:r>
      <w:r>
        <w:rPr>
          <w:i/>
          <w:spacing w:val="-8"/>
          <w:shd w:fill="DAEDF3" w:color="auto" w:val="clear"/>
        </w:rPr>
        <w:t> </w:t>
      </w:r>
      <w:r>
        <w:rPr>
          <w:i/>
          <w:shd w:fill="DAEDF3" w:color="auto" w:val="clear"/>
        </w:rPr>
        <w:t>%)</w:t>
        <w:tab/>
      </w:r>
    </w:p>
    <w:p>
      <w:pPr>
        <w:pStyle w:val="BodyText"/>
        <w:spacing w:before="74"/>
        <w:ind w:left="1243"/>
      </w:pPr>
      <w:r>
        <w:rPr/>
        <w:t>Có 5 toán tử để thực hiện các phép toán cộng, trừ, nhân, chia và chia lấy phần dƣ.</w:t>
      </w:r>
    </w:p>
    <w:p>
      <w:pPr>
        <w:tabs>
          <w:tab w:pos="2837" w:val="left" w:leader="none"/>
          <w:tab w:pos="4277" w:val="left" w:leader="none"/>
        </w:tabs>
        <w:spacing w:before="80"/>
        <w:ind w:left="1243" w:right="0" w:firstLine="0"/>
        <w:jc w:val="left"/>
        <w:rPr>
          <w:sz w:val="24"/>
        </w:rPr>
      </w:pPr>
      <w:r>
        <w:rPr>
          <w:b/>
          <w:i/>
          <w:sz w:val="24"/>
        </w:rPr>
        <w:t>Ví dụ</w:t>
      </w:r>
      <w:r>
        <w:rPr>
          <w:b/>
          <w:i/>
          <w:spacing w:val="2"/>
          <w:sz w:val="24"/>
        </w:rPr>
        <w:t> </w:t>
      </w:r>
      <w:r>
        <w:rPr>
          <w:b/>
          <w:i/>
          <w:sz w:val="24"/>
        </w:rPr>
        <w:t>4-4:</w:t>
        <w:tab/>
      </w:r>
      <w:r>
        <w:rPr>
          <w:sz w:val="24"/>
        </w:rPr>
        <w:t>A</w:t>
      </w:r>
      <w:r>
        <w:rPr>
          <w:spacing w:val="-4"/>
          <w:sz w:val="24"/>
        </w:rPr>
        <w:t> </w:t>
      </w:r>
      <w:r>
        <w:rPr>
          <w:sz w:val="24"/>
        </w:rPr>
        <w:t>=</w:t>
      </w:r>
      <w:r>
        <w:rPr>
          <w:spacing w:val="1"/>
          <w:sz w:val="24"/>
        </w:rPr>
        <w:t> </w:t>
      </w:r>
      <w:r>
        <w:rPr>
          <w:sz w:val="24"/>
        </w:rPr>
        <w:t>24;</w:t>
        <w:tab/>
        <w:t>B = A % 5;</w:t>
      </w:r>
    </w:p>
    <w:p>
      <w:pPr>
        <w:pStyle w:val="BodyText"/>
        <w:spacing w:before="79"/>
        <w:ind w:left="2837"/>
      </w:pPr>
      <w:r>
        <w:rPr/>
        <w:t>Gán A bằng 24, B gán số dƣ của A chia cho 5, kết quả B bằng 4</w:t>
      </w:r>
    </w:p>
    <w:p>
      <w:pPr>
        <w:spacing w:after="0"/>
        <w:sectPr>
          <w:headerReference w:type="default" r:id="rId152"/>
          <w:pgSz w:w="11910" w:h="16840"/>
          <w:pgMar w:header="0" w:footer="491" w:top="260" w:bottom="680" w:left="740" w:right="0"/>
        </w:sectPr>
      </w:pPr>
    </w:p>
    <w:tbl>
      <w:tblPr>
        <w:tblW w:w="0" w:type="auto"/>
        <w:jc w:val="left"/>
        <w:tblInd w:w="1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48"/>
        <w:gridCol w:w="1384"/>
        <w:gridCol w:w="1988"/>
        <w:gridCol w:w="1378"/>
      </w:tblGrid>
      <w:tr>
        <w:trPr>
          <w:trHeight w:val="668" w:hRule="atLeast"/>
        </w:trPr>
        <w:tc>
          <w:tcPr>
            <w:tcW w:w="1348" w:type="dxa"/>
          </w:tcPr>
          <w:p>
            <w:pPr>
              <w:pStyle w:val="TableParagraph"/>
              <w:spacing w:line="266" w:lineRule="exact"/>
              <w:ind w:left="50"/>
              <w:rPr>
                <w:b/>
                <w:i/>
                <w:sz w:val="24"/>
              </w:rPr>
            </w:pPr>
            <w:r>
              <w:rPr>
                <w:b/>
                <w:i/>
                <w:sz w:val="24"/>
              </w:rPr>
              <w:t>Ví dụ 4-5:</w:t>
            </w:r>
          </w:p>
        </w:tc>
        <w:tc>
          <w:tcPr>
            <w:tcW w:w="1384" w:type="dxa"/>
          </w:tcPr>
          <w:p>
            <w:pPr>
              <w:pStyle w:val="TableParagraph"/>
              <w:spacing w:line="266" w:lineRule="exact"/>
              <w:ind w:left="296"/>
              <w:rPr>
                <w:sz w:val="24"/>
              </w:rPr>
            </w:pPr>
            <w:r>
              <w:rPr>
                <w:sz w:val="24"/>
              </w:rPr>
              <w:t>A=123;</w:t>
            </w:r>
          </w:p>
        </w:tc>
        <w:tc>
          <w:tcPr>
            <w:tcW w:w="1988" w:type="dxa"/>
          </w:tcPr>
          <w:p>
            <w:pPr>
              <w:pStyle w:val="TableParagraph"/>
              <w:spacing w:line="266" w:lineRule="exact"/>
              <w:ind w:left="352"/>
              <w:rPr>
                <w:sz w:val="24"/>
              </w:rPr>
            </w:pPr>
            <w:r>
              <w:rPr>
                <w:sz w:val="24"/>
              </w:rPr>
              <w:t>X = A%10;</w:t>
            </w:r>
          </w:p>
          <w:p>
            <w:pPr>
              <w:pStyle w:val="TableParagraph"/>
              <w:spacing w:before="79"/>
              <w:ind w:left="352"/>
              <w:rPr>
                <w:sz w:val="24"/>
              </w:rPr>
            </w:pPr>
            <w:r>
              <w:rPr>
                <w:sz w:val="24"/>
              </w:rPr>
              <w:t>A= A/10;</w:t>
            </w:r>
          </w:p>
        </w:tc>
        <w:tc>
          <w:tcPr>
            <w:tcW w:w="1378" w:type="dxa"/>
          </w:tcPr>
          <w:p>
            <w:pPr>
              <w:pStyle w:val="TableParagraph"/>
              <w:spacing w:line="266" w:lineRule="exact"/>
              <w:ind w:left="525"/>
              <w:rPr>
                <w:sz w:val="24"/>
              </w:rPr>
            </w:pPr>
            <w:r>
              <w:rPr>
                <w:sz w:val="24"/>
              </w:rPr>
              <w:t>//X=3</w:t>
            </w:r>
          </w:p>
          <w:p>
            <w:pPr>
              <w:pStyle w:val="TableParagraph"/>
              <w:spacing w:before="79"/>
              <w:ind w:left="525"/>
              <w:rPr>
                <w:sz w:val="24"/>
              </w:rPr>
            </w:pPr>
            <w:r>
              <w:rPr>
                <w:sz w:val="24"/>
              </w:rPr>
              <w:t>//A = 12</w:t>
            </w:r>
          </w:p>
        </w:tc>
      </w:tr>
      <w:tr>
        <w:trPr>
          <w:trHeight w:val="357" w:hRule="atLeast"/>
        </w:trPr>
        <w:tc>
          <w:tcPr>
            <w:tcW w:w="1348" w:type="dxa"/>
          </w:tcPr>
          <w:p>
            <w:pPr>
              <w:pStyle w:val="TableParagraph"/>
              <w:rPr>
                <w:sz w:val="22"/>
              </w:rPr>
            </w:pPr>
          </w:p>
        </w:tc>
        <w:tc>
          <w:tcPr>
            <w:tcW w:w="1384" w:type="dxa"/>
          </w:tcPr>
          <w:p>
            <w:pPr>
              <w:pStyle w:val="TableParagraph"/>
              <w:rPr>
                <w:sz w:val="22"/>
              </w:rPr>
            </w:pPr>
          </w:p>
        </w:tc>
        <w:tc>
          <w:tcPr>
            <w:tcW w:w="1988" w:type="dxa"/>
          </w:tcPr>
          <w:p>
            <w:pPr>
              <w:pStyle w:val="TableParagraph"/>
              <w:spacing w:before="37"/>
              <w:ind w:left="352"/>
              <w:rPr>
                <w:sz w:val="24"/>
              </w:rPr>
            </w:pPr>
            <w:r>
              <w:rPr>
                <w:sz w:val="24"/>
              </w:rPr>
              <w:t>Y = A%10;</w:t>
            </w:r>
          </w:p>
        </w:tc>
        <w:tc>
          <w:tcPr>
            <w:tcW w:w="1378" w:type="dxa"/>
          </w:tcPr>
          <w:p>
            <w:pPr>
              <w:pStyle w:val="TableParagraph"/>
              <w:spacing w:before="37"/>
              <w:ind w:right="289"/>
              <w:jc w:val="right"/>
              <w:rPr>
                <w:sz w:val="24"/>
              </w:rPr>
            </w:pPr>
            <w:r>
              <w:rPr>
                <w:sz w:val="24"/>
              </w:rPr>
              <w:t>//Y=2</w:t>
            </w:r>
          </w:p>
        </w:tc>
      </w:tr>
      <w:tr>
        <w:trPr>
          <w:trHeight w:val="310" w:hRule="atLeast"/>
        </w:trPr>
        <w:tc>
          <w:tcPr>
            <w:tcW w:w="1348" w:type="dxa"/>
          </w:tcPr>
          <w:p>
            <w:pPr>
              <w:pStyle w:val="TableParagraph"/>
              <w:rPr>
                <w:sz w:val="22"/>
              </w:rPr>
            </w:pPr>
          </w:p>
        </w:tc>
        <w:tc>
          <w:tcPr>
            <w:tcW w:w="1384" w:type="dxa"/>
          </w:tcPr>
          <w:p>
            <w:pPr>
              <w:pStyle w:val="TableParagraph"/>
              <w:rPr>
                <w:sz w:val="22"/>
              </w:rPr>
            </w:pPr>
          </w:p>
        </w:tc>
        <w:tc>
          <w:tcPr>
            <w:tcW w:w="1988" w:type="dxa"/>
          </w:tcPr>
          <w:p>
            <w:pPr>
              <w:pStyle w:val="TableParagraph"/>
              <w:spacing w:line="256" w:lineRule="exact" w:before="34"/>
              <w:ind w:left="352"/>
              <w:rPr>
                <w:sz w:val="24"/>
              </w:rPr>
            </w:pPr>
            <w:r>
              <w:rPr>
                <w:sz w:val="24"/>
              </w:rPr>
              <w:t>Z = A/10;</w:t>
            </w:r>
          </w:p>
        </w:tc>
        <w:tc>
          <w:tcPr>
            <w:tcW w:w="1378" w:type="dxa"/>
          </w:tcPr>
          <w:p>
            <w:pPr>
              <w:pStyle w:val="TableParagraph"/>
              <w:spacing w:line="256" w:lineRule="exact" w:before="34"/>
              <w:ind w:right="318"/>
              <w:jc w:val="right"/>
              <w:rPr>
                <w:sz w:val="24"/>
              </w:rPr>
            </w:pPr>
            <w:r>
              <w:rPr>
                <w:sz w:val="24"/>
              </w:rPr>
              <w:t>//Z=1</w:t>
            </w:r>
          </w:p>
        </w:tc>
      </w:tr>
    </w:tbl>
    <w:p>
      <w:pPr>
        <w:pStyle w:val="BodyText"/>
        <w:spacing w:before="81"/>
        <w:ind w:left="2376"/>
      </w:pPr>
      <w:r>
        <w:rPr/>
        <w:t>Ví dụ này có chức năng tách từng con số đơn vị, chục, trăm gán cho 3 biến x, y, z.</w:t>
      </w:r>
    </w:p>
    <w:p>
      <w:pPr>
        <w:pStyle w:val="BodyText"/>
        <w:spacing w:before="80"/>
        <w:ind w:left="1243"/>
      </w:pPr>
      <w:r>
        <w:rPr/>
        <w:t>Các lệnh trên có thể viết gọn lại nhƣ sau:</w:t>
      </w:r>
    </w:p>
    <w:p>
      <w:pPr>
        <w:pStyle w:val="BodyText"/>
        <w:tabs>
          <w:tab w:pos="2160" w:val="left" w:leader="none"/>
        </w:tabs>
        <w:spacing w:before="80"/>
        <w:ind w:right="4166"/>
        <w:jc w:val="right"/>
      </w:pPr>
      <w:r>
        <w:rPr/>
        <w:t>X</w:t>
      </w:r>
      <w:r>
        <w:rPr>
          <w:spacing w:val="-1"/>
        </w:rPr>
        <w:t> </w:t>
      </w:r>
      <w:r>
        <w:rPr/>
        <w:t>= A%10;</w:t>
        <w:tab/>
      </w:r>
      <w:r>
        <w:rPr>
          <w:spacing w:val="-1"/>
        </w:rPr>
        <w:t>//X=3</w:t>
      </w:r>
    </w:p>
    <w:p>
      <w:pPr>
        <w:pStyle w:val="BodyText"/>
        <w:tabs>
          <w:tab w:pos="2160" w:val="left" w:leader="none"/>
        </w:tabs>
        <w:spacing w:before="79"/>
        <w:ind w:right="4166"/>
        <w:jc w:val="right"/>
      </w:pPr>
      <w:r>
        <w:rPr/>
        <w:t>Y</w:t>
      </w:r>
      <w:r>
        <w:rPr>
          <w:spacing w:val="-1"/>
        </w:rPr>
        <w:t> </w:t>
      </w:r>
      <w:r>
        <w:rPr/>
        <w:t>= A/10%10;</w:t>
        <w:tab/>
      </w:r>
      <w:r>
        <w:rPr>
          <w:spacing w:val="-1"/>
        </w:rPr>
        <w:t>//Y=2</w:t>
      </w:r>
    </w:p>
    <w:p>
      <w:pPr>
        <w:pStyle w:val="BodyText"/>
        <w:tabs>
          <w:tab w:pos="2160" w:val="left" w:leader="none"/>
        </w:tabs>
        <w:spacing w:before="84"/>
        <w:ind w:right="4195"/>
        <w:jc w:val="right"/>
      </w:pPr>
      <w:r>
        <w:rPr/>
        <w:t>Z</w:t>
      </w:r>
      <w:r>
        <w:rPr>
          <w:spacing w:val="-2"/>
        </w:rPr>
        <w:t> </w:t>
      </w:r>
      <w:r>
        <w:rPr/>
        <w:t>=</w:t>
      </w:r>
      <w:r>
        <w:rPr>
          <w:spacing w:val="1"/>
        </w:rPr>
        <w:t> </w:t>
      </w:r>
      <w:r>
        <w:rPr/>
        <w:t>A/100;</w:t>
        <w:tab/>
      </w:r>
      <w:r>
        <w:rPr>
          <w:spacing w:val="-1"/>
        </w:rPr>
        <w:t>//Z=1</w:t>
      </w:r>
    </w:p>
    <w:p>
      <w:pPr>
        <w:tabs>
          <w:tab w:pos="1593" w:val="left" w:leader="none"/>
          <w:tab w:pos="3034" w:val="left" w:leader="none"/>
          <w:tab w:pos="5195" w:val="left" w:leader="none"/>
        </w:tabs>
        <w:spacing w:before="79"/>
        <w:ind w:left="0" w:right="4166" w:firstLine="0"/>
        <w:jc w:val="right"/>
        <w:rPr>
          <w:sz w:val="24"/>
        </w:rPr>
      </w:pPr>
      <w:r>
        <w:rPr>
          <w:b/>
          <w:i/>
          <w:sz w:val="24"/>
        </w:rPr>
        <w:t>Ví dụ</w:t>
      </w:r>
      <w:r>
        <w:rPr>
          <w:b/>
          <w:i/>
          <w:spacing w:val="2"/>
          <w:sz w:val="24"/>
        </w:rPr>
        <w:t> </w:t>
      </w:r>
      <w:r>
        <w:rPr>
          <w:b/>
          <w:i/>
          <w:sz w:val="24"/>
        </w:rPr>
        <w:t>4-6:</w:t>
        <w:tab/>
      </w:r>
      <w:r>
        <w:rPr>
          <w:sz w:val="24"/>
        </w:rPr>
        <w:t>A=1234;</w:t>
        <w:tab/>
        <w:t>X</w:t>
      </w:r>
      <w:r>
        <w:rPr>
          <w:spacing w:val="-1"/>
          <w:sz w:val="24"/>
        </w:rPr>
        <w:t> </w:t>
      </w:r>
      <w:r>
        <w:rPr>
          <w:sz w:val="24"/>
        </w:rPr>
        <w:t>= A%10;</w:t>
        <w:tab/>
      </w:r>
      <w:r>
        <w:rPr>
          <w:spacing w:val="-1"/>
          <w:sz w:val="24"/>
        </w:rPr>
        <w:t>//X=4</w:t>
      </w:r>
    </w:p>
    <w:p>
      <w:pPr>
        <w:pStyle w:val="BodyText"/>
        <w:tabs>
          <w:tab w:pos="6438" w:val="left" w:leader="none"/>
        </w:tabs>
        <w:spacing w:before="80"/>
        <w:ind w:left="4278"/>
      </w:pPr>
      <w:r>
        <w:rPr>
          <w:spacing w:val="-3"/>
        </w:rPr>
        <w:t>A=</w:t>
      </w:r>
      <w:r>
        <w:rPr>
          <w:spacing w:val="5"/>
        </w:rPr>
        <w:t> </w:t>
      </w:r>
      <w:r>
        <w:rPr/>
        <w:t>A/10;</w:t>
        <w:tab/>
        <w:t>//A =</w:t>
      </w:r>
      <w:r>
        <w:rPr>
          <w:spacing w:val="-3"/>
        </w:rPr>
        <w:t> </w:t>
      </w:r>
      <w:r>
        <w:rPr/>
        <w:t>12</w:t>
      </w:r>
    </w:p>
    <w:p>
      <w:pPr>
        <w:pStyle w:val="BodyText"/>
        <w:tabs>
          <w:tab w:pos="6438" w:val="left" w:leader="none"/>
        </w:tabs>
        <w:spacing w:before="79"/>
        <w:ind w:left="4278"/>
      </w:pPr>
      <w:r>
        <w:rPr/>
        <w:t>Y</w:t>
      </w:r>
      <w:r>
        <w:rPr>
          <w:spacing w:val="-1"/>
        </w:rPr>
        <w:t> </w:t>
      </w:r>
      <w:r>
        <w:rPr/>
        <w:t>= A%10;</w:t>
        <w:tab/>
        <w:t>//Y=3</w:t>
      </w:r>
    </w:p>
    <w:p>
      <w:pPr>
        <w:pStyle w:val="BodyText"/>
        <w:tabs>
          <w:tab w:pos="6438" w:val="left" w:leader="none"/>
        </w:tabs>
        <w:spacing w:before="79"/>
        <w:ind w:left="4278"/>
      </w:pPr>
      <w:r>
        <w:rPr>
          <w:spacing w:val="-3"/>
        </w:rPr>
        <w:t>A=</w:t>
      </w:r>
      <w:r>
        <w:rPr>
          <w:spacing w:val="5"/>
        </w:rPr>
        <w:t> </w:t>
      </w:r>
      <w:r>
        <w:rPr/>
        <w:t>A/10;</w:t>
        <w:tab/>
        <w:t>//A =</w:t>
      </w:r>
      <w:r>
        <w:rPr>
          <w:spacing w:val="-3"/>
        </w:rPr>
        <w:t> </w:t>
      </w:r>
      <w:r>
        <w:rPr/>
        <w:t>12</w:t>
      </w:r>
    </w:p>
    <w:p>
      <w:pPr>
        <w:pStyle w:val="BodyText"/>
        <w:tabs>
          <w:tab w:pos="6438" w:val="left" w:leader="none"/>
        </w:tabs>
        <w:spacing w:before="79"/>
        <w:ind w:left="4278"/>
      </w:pPr>
      <w:r>
        <w:rPr/>
        <w:t>Z</w:t>
      </w:r>
      <w:r>
        <w:rPr>
          <w:spacing w:val="-3"/>
        </w:rPr>
        <w:t> </w:t>
      </w:r>
      <w:r>
        <w:rPr/>
        <w:t>= A%10;</w:t>
        <w:tab/>
        <w:t>//Z=2</w:t>
      </w:r>
    </w:p>
    <w:p>
      <w:pPr>
        <w:pStyle w:val="BodyText"/>
        <w:tabs>
          <w:tab w:pos="6438" w:val="left" w:leader="none"/>
        </w:tabs>
        <w:spacing w:before="85"/>
        <w:ind w:left="4278"/>
      </w:pPr>
      <w:r>
        <w:rPr/>
        <w:t>V</w:t>
      </w:r>
      <w:r>
        <w:rPr>
          <w:spacing w:val="-1"/>
        </w:rPr>
        <w:t> </w:t>
      </w:r>
      <w:r>
        <w:rPr/>
        <w:t>= A/10;</w:t>
        <w:tab/>
        <w:t>//V=1</w:t>
      </w:r>
    </w:p>
    <w:p>
      <w:pPr>
        <w:pStyle w:val="BodyText"/>
        <w:spacing w:before="79"/>
        <w:ind w:left="1809"/>
      </w:pPr>
      <w:r>
        <w:rPr/>
        <w:t>Ví dụ này có chức năng tách từng con số đơn vị, chục, trăm, ngàn gán cho 4 biến x, y, z, v.</w:t>
      </w:r>
    </w:p>
    <w:p>
      <w:pPr>
        <w:pStyle w:val="BodyText"/>
        <w:spacing w:before="79"/>
        <w:ind w:left="1243"/>
      </w:pPr>
      <w:r>
        <w:rPr/>
        <w:t>Các lệnh trên có thể viết gọn lại nhƣ sau:</w:t>
      </w:r>
    </w:p>
    <w:p>
      <w:pPr>
        <w:pStyle w:val="BodyText"/>
        <w:tabs>
          <w:tab w:pos="2270" w:val="left" w:leader="none"/>
        </w:tabs>
        <w:spacing w:before="80"/>
        <w:ind w:left="109"/>
        <w:jc w:val="center"/>
      </w:pPr>
      <w:r>
        <w:rPr/>
        <w:t>X</w:t>
      </w:r>
      <w:r>
        <w:rPr>
          <w:spacing w:val="-1"/>
        </w:rPr>
        <w:t> </w:t>
      </w:r>
      <w:r>
        <w:rPr/>
        <w:t>= A%10;</w:t>
        <w:tab/>
        <w:t>//X=3</w:t>
      </w:r>
    </w:p>
    <w:p>
      <w:pPr>
        <w:pStyle w:val="BodyText"/>
        <w:tabs>
          <w:tab w:pos="2270" w:val="left" w:leader="none"/>
        </w:tabs>
        <w:spacing w:before="79"/>
        <w:ind w:left="109"/>
        <w:jc w:val="center"/>
      </w:pPr>
      <w:r>
        <w:rPr/>
        <w:t>Y</w:t>
      </w:r>
      <w:r>
        <w:rPr>
          <w:spacing w:val="-1"/>
        </w:rPr>
        <w:t> </w:t>
      </w:r>
      <w:r>
        <w:rPr/>
        <w:t>= A/10%10;</w:t>
        <w:tab/>
        <w:t>//Y=2</w:t>
      </w:r>
    </w:p>
    <w:p>
      <w:pPr>
        <w:pStyle w:val="BodyText"/>
        <w:tabs>
          <w:tab w:pos="2241" w:val="left" w:leader="none"/>
        </w:tabs>
        <w:spacing w:before="79"/>
        <w:ind w:left="80"/>
        <w:jc w:val="center"/>
      </w:pPr>
      <w:r>
        <w:rPr/>
        <w:t>Z</w:t>
      </w:r>
      <w:r>
        <w:rPr>
          <w:spacing w:val="-3"/>
        </w:rPr>
        <w:t> </w:t>
      </w:r>
      <w:r>
        <w:rPr/>
        <w:t>= A/100%10;</w:t>
        <w:tab/>
        <w:t>//Z=1</w:t>
      </w:r>
    </w:p>
    <w:p>
      <w:pPr>
        <w:pStyle w:val="BodyText"/>
        <w:tabs>
          <w:tab w:pos="2270" w:val="left" w:leader="none"/>
        </w:tabs>
        <w:spacing w:before="80"/>
        <w:ind w:left="109"/>
        <w:jc w:val="center"/>
      </w:pPr>
      <w:r>
        <w:rPr/>
        <w:pict>
          <v:shape style="position:absolute;margin-left:97.727997pt;margin-top:22.403118pt;width:470.85pt;height:13.7pt;mso-position-horizontal-relative:page;mso-position-vertical-relative:paragraph;z-index:-15622144;mso-wrap-distance-left:0;mso-wrap-distance-right:0" type="#_x0000_t202" filled="true" fillcolor="#daedf3" stroked="false">
            <v:textbox inset="0,0,0,0">
              <w:txbxContent>
                <w:p>
                  <w:pPr>
                    <w:tabs>
                      <w:tab w:pos="595" w:val="left" w:leader="none"/>
                    </w:tabs>
                    <w:spacing w:line="273" w:lineRule="exact" w:before="0"/>
                    <w:ind w:left="28" w:right="0" w:firstLine="0"/>
                    <w:jc w:val="left"/>
                    <w:rPr>
                      <w:b/>
                      <w:i/>
                      <w:sz w:val="24"/>
                    </w:rPr>
                  </w:pPr>
                  <w:r>
                    <w:rPr>
                      <w:b/>
                      <w:i/>
                      <w:sz w:val="24"/>
                    </w:rPr>
                    <w:t>c.</w:t>
                    <w:tab/>
                    <w:t>Toán tử gán phức hợp (+=, -=, *=, /=, </w:t>
                  </w:r>
                  <w:r>
                    <w:rPr>
                      <w:b/>
                      <w:i/>
                      <w:spacing w:val="-3"/>
                      <w:sz w:val="24"/>
                    </w:rPr>
                    <w:t>%=, &gt;&gt;=, &lt;&lt;=, </w:t>
                  </w:r>
                  <w:r>
                    <w:rPr>
                      <w:b/>
                      <w:i/>
                      <w:sz w:val="24"/>
                    </w:rPr>
                    <w:t>&amp;=, ^=,</w:t>
                  </w:r>
                  <w:r>
                    <w:rPr>
                      <w:b/>
                      <w:i/>
                      <w:spacing w:val="28"/>
                      <w:sz w:val="24"/>
                    </w:rPr>
                    <w:t> </w:t>
                  </w:r>
                  <w:r>
                    <w:rPr>
                      <w:b/>
                      <w:i/>
                      <w:spacing w:val="-3"/>
                      <w:sz w:val="24"/>
                    </w:rPr>
                    <w:t>|=)</w:t>
                  </w:r>
                </w:p>
              </w:txbxContent>
            </v:textbox>
            <v:fill type="solid"/>
            <w10:wrap type="topAndBottom"/>
          </v:shape>
        </w:pict>
      </w:r>
      <w:r>
        <w:rPr/>
        <w:t>V</w:t>
      </w:r>
      <w:r>
        <w:rPr>
          <w:spacing w:val="-1"/>
        </w:rPr>
        <w:t> </w:t>
      </w:r>
      <w:r>
        <w:rPr/>
        <w:t>= A/1000;</w:t>
        <w:tab/>
        <w:t>//V=1</w:t>
      </w:r>
    </w:p>
    <w:p>
      <w:pPr>
        <w:pStyle w:val="BodyText"/>
        <w:spacing w:before="58"/>
        <w:ind w:left="1243"/>
      </w:pPr>
      <w:r>
        <w:rPr/>
        <w:t>Tổng quát cho toán tử gán phức hợp: biến += giá_trị tƣơng đƣơng với biến = biến + giá_trị.</w:t>
      </w:r>
    </w:p>
    <w:p>
      <w:pPr>
        <w:tabs>
          <w:tab w:pos="2837" w:val="left" w:leader="none"/>
        </w:tabs>
        <w:spacing w:before="79"/>
        <w:ind w:left="1243" w:right="0" w:firstLine="0"/>
        <w:jc w:val="left"/>
        <w:rPr>
          <w:sz w:val="24"/>
        </w:rPr>
      </w:pPr>
      <w:r>
        <w:rPr>
          <w:b/>
          <w:i/>
          <w:sz w:val="24"/>
        </w:rPr>
        <w:t>Ví dụ</w:t>
      </w:r>
      <w:r>
        <w:rPr>
          <w:b/>
          <w:i/>
          <w:spacing w:val="2"/>
          <w:sz w:val="24"/>
        </w:rPr>
        <w:t> </w:t>
      </w:r>
      <w:r>
        <w:rPr>
          <w:b/>
          <w:i/>
          <w:sz w:val="24"/>
        </w:rPr>
        <w:t>4-7:</w:t>
        <w:tab/>
      </w:r>
      <w:r>
        <w:rPr>
          <w:sz w:val="24"/>
        </w:rPr>
        <w:t>A+=5; tƣơng đƣơng với A = A</w:t>
      </w:r>
      <w:r>
        <w:rPr>
          <w:spacing w:val="-11"/>
          <w:sz w:val="24"/>
        </w:rPr>
        <w:t> </w:t>
      </w:r>
      <w:r>
        <w:rPr>
          <w:sz w:val="24"/>
        </w:rPr>
        <w:t>+5;</w:t>
      </w:r>
    </w:p>
    <w:p>
      <w:pPr>
        <w:pStyle w:val="BodyText"/>
        <w:spacing w:before="80"/>
        <w:ind w:left="2837"/>
      </w:pPr>
      <w:r>
        <w:rPr/>
        <w:t>A /= 5; tƣơng đƣơng A = A / 5;</w:t>
      </w:r>
    </w:p>
    <w:p>
      <w:pPr>
        <w:pStyle w:val="BodyText"/>
        <w:tabs>
          <w:tab w:pos="4277" w:val="left" w:leader="none"/>
        </w:tabs>
        <w:spacing w:before="79"/>
        <w:ind w:left="2837"/>
      </w:pPr>
      <w:r>
        <w:rPr/>
        <w:pict>
          <v:shape style="position:absolute;margin-left:97.727997pt;margin-top:22.113121pt;width:470.85pt;height:13.95pt;mso-position-horizontal-relative:page;mso-position-vertical-relative:paragraph;z-index:-15621632;mso-wrap-distance-left:0;mso-wrap-distance-right:0" type="#_x0000_t202" filled="true" fillcolor="#daedf3" stroked="false">
            <v:textbox inset="0,0,0,0">
              <w:txbxContent>
                <w:p>
                  <w:pPr>
                    <w:tabs>
                      <w:tab w:pos="657" w:val="left" w:leader="none"/>
                    </w:tabs>
                    <w:spacing w:line="273" w:lineRule="exact" w:before="0"/>
                    <w:ind w:left="28" w:right="0" w:firstLine="0"/>
                    <w:jc w:val="left"/>
                    <w:rPr>
                      <w:b/>
                      <w:i/>
                      <w:sz w:val="24"/>
                    </w:rPr>
                  </w:pPr>
                  <w:r>
                    <w:rPr>
                      <w:b/>
                      <w:i/>
                      <w:sz w:val="24"/>
                    </w:rPr>
                    <w:t>d.</w:t>
                    <w:tab/>
                    <w:t>Toán tử tăng và </w:t>
                  </w:r>
                  <w:r>
                    <w:rPr>
                      <w:b/>
                      <w:i/>
                      <w:spacing w:val="-3"/>
                      <w:sz w:val="24"/>
                    </w:rPr>
                    <w:t>giảm </w:t>
                  </w:r>
                  <w:r>
                    <w:rPr>
                      <w:b/>
                      <w:i/>
                      <w:sz w:val="24"/>
                    </w:rPr>
                    <w:t>(++,</w:t>
                  </w:r>
                  <w:r>
                    <w:rPr>
                      <w:b/>
                      <w:i/>
                      <w:spacing w:val="15"/>
                      <w:sz w:val="24"/>
                    </w:rPr>
                    <w:t> </w:t>
                  </w:r>
                  <w:r>
                    <w:rPr>
                      <w:b/>
                      <w:i/>
                      <w:sz w:val="24"/>
                    </w:rPr>
                    <w:t>--)</w:t>
                  </w:r>
                </w:p>
              </w:txbxContent>
            </v:textbox>
            <v:fill type="solid"/>
            <w10:wrap type="topAndBottom"/>
          </v:shape>
        </w:pict>
      </w:r>
      <w:r>
        <w:rPr/>
        <w:t>B *= X</w:t>
      </w:r>
      <w:r>
        <w:rPr>
          <w:spacing w:val="2"/>
        </w:rPr>
        <w:t> </w:t>
      </w:r>
      <w:r>
        <w:rPr/>
        <w:t>+</w:t>
      </w:r>
      <w:r>
        <w:rPr>
          <w:spacing w:val="1"/>
        </w:rPr>
        <w:t> </w:t>
      </w:r>
      <w:r>
        <w:rPr/>
        <w:t>1;</w:t>
        <w:tab/>
        <w:t>tƣơng đƣơng B = B *</w:t>
      </w:r>
      <w:r>
        <w:rPr>
          <w:spacing w:val="-3"/>
        </w:rPr>
        <w:t> </w:t>
      </w:r>
      <w:r>
        <w:rPr/>
        <w:t>(X+1);</w:t>
      </w:r>
    </w:p>
    <w:p>
      <w:pPr>
        <w:pStyle w:val="BodyText"/>
        <w:spacing w:before="58"/>
        <w:ind w:left="1243"/>
      </w:pPr>
      <w:r>
        <w:rPr/>
        <w:t>Tổng quát cho toán tử gán phức hợp: biến += giá_trị tƣơng đƣơng với biến = biến + giá_trị.</w:t>
      </w:r>
    </w:p>
    <w:p>
      <w:pPr>
        <w:tabs>
          <w:tab w:pos="2837" w:val="left" w:leader="none"/>
          <w:tab w:pos="3557" w:val="left" w:leader="none"/>
        </w:tabs>
        <w:spacing w:before="80"/>
        <w:ind w:left="1243" w:right="0" w:firstLine="0"/>
        <w:jc w:val="left"/>
        <w:rPr>
          <w:sz w:val="24"/>
        </w:rPr>
      </w:pPr>
      <w:r>
        <w:rPr>
          <w:b/>
          <w:i/>
          <w:sz w:val="24"/>
        </w:rPr>
        <w:t>Ví dụ</w:t>
      </w:r>
      <w:r>
        <w:rPr>
          <w:b/>
          <w:i/>
          <w:spacing w:val="2"/>
          <w:sz w:val="24"/>
        </w:rPr>
        <w:t> </w:t>
      </w:r>
      <w:r>
        <w:rPr>
          <w:b/>
          <w:i/>
          <w:sz w:val="24"/>
        </w:rPr>
        <w:t>4-8:</w:t>
        <w:tab/>
      </w:r>
      <w:r>
        <w:rPr>
          <w:sz w:val="24"/>
        </w:rPr>
        <w:t>A++;</w:t>
        <w:tab/>
        <w:t>tƣơng đƣơng với A = A +1 hay</w:t>
      </w:r>
      <w:r>
        <w:rPr>
          <w:spacing w:val="-15"/>
          <w:sz w:val="24"/>
        </w:rPr>
        <w:t> </w:t>
      </w:r>
      <w:r>
        <w:rPr>
          <w:sz w:val="24"/>
        </w:rPr>
        <w:t>A+=1;</w:t>
      </w:r>
    </w:p>
    <w:p>
      <w:pPr>
        <w:pStyle w:val="BodyText"/>
        <w:spacing w:before="9"/>
        <w:rPr>
          <w:sz w:val="7"/>
        </w:rPr>
      </w:pPr>
    </w:p>
    <w:tbl>
      <w:tblPr>
        <w:tblW w:w="0" w:type="auto"/>
        <w:jc w:val="left"/>
        <w:tblInd w:w="1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8"/>
        <w:gridCol w:w="1356"/>
        <w:gridCol w:w="5027"/>
      </w:tblGrid>
      <w:tr>
        <w:trPr>
          <w:trHeight w:val="310" w:hRule="atLeast"/>
        </w:trPr>
        <w:tc>
          <w:tcPr>
            <w:tcW w:w="1408" w:type="dxa"/>
          </w:tcPr>
          <w:p>
            <w:pPr>
              <w:pStyle w:val="TableParagraph"/>
              <w:spacing w:line="266" w:lineRule="exact"/>
              <w:ind w:left="50"/>
              <w:rPr>
                <w:b/>
                <w:i/>
                <w:sz w:val="24"/>
              </w:rPr>
            </w:pPr>
            <w:r>
              <w:rPr>
                <w:b/>
                <w:i/>
                <w:sz w:val="24"/>
              </w:rPr>
              <w:t>Ví dụ 4-9:</w:t>
            </w:r>
          </w:p>
        </w:tc>
        <w:tc>
          <w:tcPr>
            <w:tcW w:w="1356" w:type="dxa"/>
          </w:tcPr>
          <w:p>
            <w:pPr>
              <w:pStyle w:val="TableParagraph"/>
              <w:spacing w:line="266" w:lineRule="exact"/>
              <w:ind w:left="236"/>
              <w:rPr>
                <w:sz w:val="24"/>
              </w:rPr>
            </w:pPr>
            <w:r>
              <w:rPr>
                <w:sz w:val="24"/>
              </w:rPr>
              <w:t>B = 3;</w:t>
            </w:r>
          </w:p>
        </w:tc>
        <w:tc>
          <w:tcPr>
            <w:tcW w:w="5027" w:type="dxa"/>
          </w:tcPr>
          <w:p>
            <w:pPr>
              <w:pStyle w:val="TableParagraph"/>
              <w:spacing w:line="266" w:lineRule="exact"/>
              <w:ind w:left="320"/>
              <w:rPr>
                <w:sz w:val="24"/>
              </w:rPr>
            </w:pPr>
            <w:r>
              <w:rPr>
                <w:sz w:val="24"/>
              </w:rPr>
              <w:t>gán B bằng 3</w:t>
            </w:r>
          </w:p>
        </w:tc>
      </w:tr>
      <w:tr>
        <w:trPr>
          <w:trHeight w:val="355" w:hRule="atLeast"/>
        </w:trPr>
        <w:tc>
          <w:tcPr>
            <w:tcW w:w="1408" w:type="dxa"/>
          </w:tcPr>
          <w:p>
            <w:pPr>
              <w:pStyle w:val="TableParagraph"/>
              <w:rPr>
                <w:sz w:val="22"/>
              </w:rPr>
            </w:pPr>
          </w:p>
        </w:tc>
        <w:tc>
          <w:tcPr>
            <w:tcW w:w="1356" w:type="dxa"/>
          </w:tcPr>
          <w:p>
            <w:pPr>
              <w:pStyle w:val="TableParagraph"/>
              <w:spacing w:before="34"/>
              <w:ind w:left="236"/>
              <w:rPr>
                <w:sz w:val="24"/>
              </w:rPr>
            </w:pPr>
            <w:r>
              <w:rPr>
                <w:b/>
                <w:i/>
                <w:sz w:val="24"/>
              </w:rPr>
              <w:t>A=++</w:t>
            </w:r>
            <w:r>
              <w:rPr>
                <w:sz w:val="24"/>
              </w:rPr>
              <w:t>B;</w:t>
            </w:r>
          </w:p>
        </w:tc>
        <w:tc>
          <w:tcPr>
            <w:tcW w:w="5027" w:type="dxa"/>
          </w:tcPr>
          <w:p>
            <w:pPr>
              <w:pStyle w:val="TableParagraph"/>
              <w:spacing w:before="34"/>
              <w:ind w:left="320"/>
              <w:rPr>
                <w:sz w:val="24"/>
              </w:rPr>
            </w:pPr>
            <w:r>
              <w:rPr>
                <w:sz w:val="24"/>
              </w:rPr>
              <w:t>kết quả A bằng 4, B bằng 4</w:t>
            </w:r>
          </w:p>
        </w:tc>
      </w:tr>
      <w:tr>
        <w:trPr>
          <w:trHeight w:val="355" w:hRule="atLeast"/>
        </w:trPr>
        <w:tc>
          <w:tcPr>
            <w:tcW w:w="1408" w:type="dxa"/>
          </w:tcPr>
          <w:p>
            <w:pPr>
              <w:pStyle w:val="TableParagraph"/>
              <w:spacing w:before="34"/>
              <w:ind w:left="50"/>
              <w:rPr>
                <w:b/>
                <w:i/>
                <w:sz w:val="24"/>
              </w:rPr>
            </w:pPr>
            <w:r>
              <w:rPr>
                <w:b/>
                <w:i/>
                <w:sz w:val="24"/>
              </w:rPr>
              <w:t>Ví dụ 4-10:</w:t>
            </w:r>
          </w:p>
        </w:tc>
        <w:tc>
          <w:tcPr>
            <w:tcW w:w="1356" w:type="dxa"/>
          </w:tcPr>
          <w:p>
            <w:pPr>
              <w:pStyle w:val="TableParagraph"/>
              <w:spacing w:before="34"/>
              <w:ind w:left="236"/>
              <w:rPr>
                <w:sz w:val="24"/>
              </w:rPr>
            </w:pPr>
            <w:r>
              <w:rPr>
                <w:sz w:val="24"/>
              </w:rPr>
              <w:t>B = 3;</w:t>
            </w:r>
          </w:p>
        </w:tc>
        <w:tc>
          <w:tcPr>
            <w:tcW w:w="5027" w:type="dxa"/>
          </w:tcPr>
          <w:p>
            <w:pPr>
              <w:pStyle w:val="TableParagraph"/>
              <w:spacing w:before="34"/>
              <w:ind w:left="320"/>
              <w:rPr>
                <w:sz w:val="24"/>
              </w:rPr>
            </w:pPr>
            <w:r>
              <w:rPr>
                <w:sz w:val="24"/>
              </w:rPr>
              <w:t>gán B bằng 3</w:t>
            </w:r>
          </w:p>
        </w:tc>
      </w:tr>
      <w:tr>
        <w:trPr>
          <w:trHeight w:val="310" w:hRule="atLeast"/>
        </w:trPr>
        <w:tc>
          <w:tcPr>
            <w:tcW w:w="1408" w:type="dxa"/>
          </w:tcPr>
          <w:p>
            <w:pPr>
              <w:pStyle w:val="TableParagraph"/>
              <w:rPr>
                <w:sz w:val="22"/>
              </w:rPr>
            </w:pPr>
          </w:p>
        </w:tc>
        <w:tc>
          <w:tcPr>
            <w:tcW w:w="1356" w:type="dxa"/>
          </w:tcPr>
          <w:p>
            <w:pPr>
              <w:pStyle w:val="TableParagraph"/>
              <w:spacing w:line="256" w:lineRule="exact" w:before="34"/>
              <w:ind w:left="236"/>
              <w:rPr>
                <w:sz w:val="24"/>
              </w:rPr>
            </w:pPr>
            <w:r>
              <w:rPr>
                <w:b/>
                <w:i/>
                <w:sz w:val="24"/>
              </w:rPr>
              <w:t>A=</w:t>
            </w:r>
            <w:r>
              <w:rPr>
                <w:sz w:val="24"/>
              </w:rPr>
              <w:t>B</w:t>
            </w:r>
            <w:r>
              <w:rPr>
                <w:b/>
                <w:i/>
                <w:sz w:val="24"/>
              </w:rPr>
              <w:t>++</w:t>
            </w:r>
            <w:r>
              <w:rPr>
                <w:sz w:val="24"/>
              </w:rPr>
              <w:t>;</w:t>
            </w:r>
          </w:p>
        </w:tc>
        <w:tc>
          <w:tcPr>
            <w:tcW w:w="5027" w:type="dxa"/>
          </w:tcPr>
          <w:p>
            <w:pPr>
              <w:pStyle w:val="TableParagraph"/>
              <w:spacing w:line="256" w:lineRule="exact" w:before="34"/>
              <w:ind w:left="320"/>
              <w:rPr>
                <w:sz w:val="24"/>
              </w:rPr>
            </w:pPr>
            <w:r>
              <w:rPr>
                <w:sz w:val="24"/>
              </w:rPr>
              <w:t>kết quả A bằng B và bằng 3, B tăng lên 1 bằng 4</w:t>
            </w:r>
          </w:p>
        </w:tc>
      </w:tr>
    </w:tbl>
    <w:p>
      <w:pPr>
        <w:pStyle w:val="BodyText"/>
        <w:spacing w:before="84" w:after="88"/>
        <w:ind w:left="1243"/>
      </w:pPr>
      <w:r>
        <w:rPr/>
        <w:t>Sự khác nhau là “</w:t>
      </w:r>
      <w:r>
        <w:rPr>
          <w:b/>
          <w:i/>
        </w:rPr>
        <w:t>++</w:t>
      </w:r>
      <w:r>
        <w:rPr/>
        <w:t>” đặt trƣớc thì tính trƣớc rồi mới gán, đặt sau thì gán trƣớc rồi mới tính.</w:t>
      </w:r>
    </w:p>
    <w:p>
      <w:pPr>
        <w:pStyle w:val="BodyText"/>
        <w:ind w:left="1214"/>
        <w:rPr>
          <w:sz w:val="20"/>
        </w:rPr>
      </w:pPr>
      <w:r>
        <w:rPr>
          <w:sz w:val="20"/>
        </w:rPr>
        <w:pict>
          <v:shape style="width:470.85pt;height:13.7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e.</w:t>
                    <w:tab/>
                    <w:t>Toán tử quan hệ (==, </w:t>
                  </w:r>
                  <w:r>
                    <w:rPr>
                      <w:b/>
                      <w:i/>
                      <w:spacing w:val="-4"/>
                      <w:sz w:val="24"/>
                    </w:rPr>
                    <w:t>!=, </w:t>
                  </w:r>
                  <w:r>
                    <w:rPr>
                      <w:b/>
                      <w:i/>
                      <w:sz w:val="24"/>
                    </w:rPr>
                    <w:t>&gt; , &lt;, &gt;=,</w:t>
                  </w:r>
                  <w:r>
                    <w:rPr>
                      <w:b/>
                      <w:i/>
                      <w:spacing w:val="17"/>
                      <w:sz w:val="24"/>
                    </w:rPr>
                    <w:t> </w:t>
                  </w:r>
                  <w:r>
                    <w:rPr>
                      <w:b/>
                      <w:i/>
                      <w:sz w:val="24"/>
                    </w:rPr>
                    <w:t>&lt;=)</w:t>
                  </w:r>
                </w:p>
              </w:txbxContent>
            </v:textbox>
            <v:fill type="solid"/>
          </v:shape>
        </w:pict>
      </w:r>
      <w:r>
        <w:rPr>
          <w:sz w:val="20"/>
        </w:rPr>
      </w:r>
    </w:p>
    <w:p>
      <w:pPr>
        <w:spacing w:after="0"/>
        <w:rPr>
          <w:sz w:val="20"/>
        </w:rPr>
        <w:sectPr>
          <w:headerReference w:type="even" r:id="rId153"/>
          <w:headerReference w:type="default" r:id="rId154"/>
          <w:footerReference w:type="even" r:id="rId155"/>
          <w:footerReference w:type="default" r:id="rId156"/>
          <w:pgSz w:w="11910" w:h="16840"/>
          <w:pgMar w:header="283" w:footer="491" w:top="640" w:bottom="680" w:left="740" w:right="0"/>
          <w:pgNumType w:start="38"/>
        </w:sectPr>
      </w:pPr>
    </w:p>
    <w:p>
      <w:pPr>
        <w:pStyle w:val="BodyText"/>
        <w:rPr>
          <w:sz w:val="26"/>
        </w:rPr>
      </w:pPr>
    </w:p>
    <w:p>
      <w:pPr>
        <w:pStyle w:val="BodyText"/>
        <w:spacing w:before="2"/>
        <w:rPr>
          <w:sz w:val="33"/>
        </w:rPr>
      </w:pPr>
    </w:p>
    <w:p>
      <w:pPr>
        <w:pStyle w:val="BodyText"/>
        <w:ind w:left="676"/>
      </w:pPr>
      <w:r>
        <w:rPr>
          <w:spacing w:val="-2"/>
        </w:rPr>
        <w:t>bằng.</w:t>
      </w:r>
    </w:p>
    <w:p>
      <w:pPr>
        <w:pStyle w:val="BodyText"/>
        <w:spacing w:before="47"/>
        <w:ind w:left="6"/>
      </w:pPr>
      <w:r>
        <w:rPr/>
        <w:br w:type="column"/>
      </w:r>
      <w:r>
        <w:rPr/>
        <w:t>Các toán tử quan hệ dùng để so sánh các biểu thức, kết quả so sánh là đúng hoặc sai.</w:t>
      </w:r>
    </w:p>
    <w:p>
      <w:pPr>
        <w:pStyle w:val="BodyText"/>
        <w:spacing w:before="79"/>
        <w:ind w:left="6"/>
      </w:pPr>
      <w:r>
        <w:rPr/>
        <w:t>Các toán tử trên tƣơng ứng là bằng, khác, lớn hơn, nhỏ hơn, lớn hơn hay bằng, nhỏ hơn hay</w:t>
      </w:r>
    </w:p>
    <w:p>
      <w:pPr>
        <w:pStyle w:val="BodyText"/>
        <w:spacing w:before="2"/>
        <w:rPr>
          <w:sz w:val="31"/>
        </w:rPr>
      </w:pPr>
    </w:p>
    <w:p>
      <w:pPr>
        <w:tabs>
          <w:tab w:pos="1600" w:val="left" w:leader="none"/>
          <w:tab w:pos="3040" w:val="left" w:leader="none"/>
        </w:tabs>
        <w:spacing w:before="0"/>
        <w:ind w:left="6" w:right="0" w:firstLine="0"/>
        <w:jc w:val="left"/>
        <w:rPr>
          <w:sz w:val="24"/>
        </w:rPr>
      </w:pPr>
      <w:r>
        <w:rPr>
          <w:b/>
          <w:i/>
          <w:sz w:val="24"/>
        </w:rPr>
        <w:t>Ví dụ</w:t>
      </w:r>
      <w:r>
        <w:rPr>
          <w:b/>
          <w:i/>
          <w:spacing w:val="2"/>
          <w:sz w:val="24"/>
        </w:rPr>
        <w:t> </w:t>
      </w:r>
      <w:r>
        <w:rPr>
          <w:b/>
          <w:i/>
          <w:sz w:val="24"/>
        </w:rPr>
        <w:t>4-11:</w:t>
        <w:tab/>
      </w:r>
      <w:r>
        <w:rPr>
          <w:sz w:val="24"/>
        </w:rPr>
        <w:t>if</w:t>
      </w:r>
      <w:r>
        <w:rPr>
          <w:spacing w:val="-7"/>
          <w:sz w:val="24"/>
        </w:rPr>
        <w:t> </w:t>
      </w:r>
      <w:r>
        <w:rPr>
          <w:sz w:val="24"/>
        </w:rPr>
        <w:t>(X&lt;100)</w:t>
        <w:tab/>
        <w:t>X+=1;</w:t>
      </w:r>
    </w:p>
    <w:p>
      <w:pPr>
        <w:pStyle w:val="BodyText"/>
        <w:spacing w:before="79"/>
        <w:ind w:left="6"/>
      </w:pPr>
      <w:r>
        <w:rPr/>
        <w:t>Lệnh trên kiểm tra nếu X còn nhỏ hơn 100 thì tăng X lên 1.</w:t>
      </w:r>
    </w:p>
    <w:p>
      <w:pPr>
        <w:spacing w:after="0"/>
        <w:sectPr>
          <w:type w:val="continuous"/>
          <w:pgSz w:w="11910" w:h="16840"/>
          <w:pgMar w:top="520" w:bottom="280" w:left="740" w:right="0"/>
          <w:cols w:num="2" w:equalWidth="0">
            <w:col w:w="1198" w:space="40"/>
            <w:col w:w="9932"/>
          </w:cols>
        </w:sectPr>
      </w:pPr>
    </w:p>
    <w:p>
      <w:pPr>
        <w:pStyle w:val="BodyText"/>
        <w:spacing w:before="7"/>
        <w:rPr>
          <w:sz w:val="7"/>
        </w:rPr>
      </w:pPr>
    </w:p>
    <w:p>
      <w:pPr>
        <w:pStyle w:val="BodyText"/>
        <w:ind w:left="1214"/>
        <w:rPr>
          <w:sz w:val="20"/>
        </w:rPr>
      </w:pPr>
      <w:r>
        <w:rPr>
          <w:sz w:val="20"/>
        </w:rPr>
        <w:pict>
          <v:shape style="width:470.85pt;height:13.7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f.</w:t>
                    <w:tab/>
                    <w:t>Toán tử logic (!, &amp;&amp;</w:t>
                  </w:r>
                  <w:r>
                    <w:rPr>
                      <w:b/>
                      <w:i/>
                      <w:spacing w:val="-2"/>
                      <w:sz w:val="24"/>
                    </w:rPr>
                    <w:t> </w:t>
                  </w:r>
                  <w:r>
                    <w:rPr>
                      <w:b/>
                      <w:i/>
                      <w:sz w:val="24"/>
                    </w:rPr>
                    <w:t>,||)</w:t>
                  </w:r>
                </w:p>
              </w:txbxContent>
            </v:textbox>
            <v:fill type="solid"/>
          </v:shape>
        </w:pict>
      </w:r>
      <w:r>
        <w:rPr>
          <w:sz w:val="20"/>
        </w:rPr>
      </w:r>
    </w:p>
    <w:p>
      <w:pPr>
        <w:pStyle w:val="BodyText"/>
        <w:spacing w:before="47"/>
        <w:ind w:left="1243"/>
      </w:pPr>
      <w:r>
        <w:rPr/>
        <w:t>Các toán tử trên tƣơng đƣơng là NOT, AND và OR.</w:t>
      </w:r>
    </w:p>
    <w:p>
      <w:pPr>
        <w:tabs>
          <w:tab w:pos="2837" w:val="left" w:leader="none"/>
          <w:tab w:pos="3557" w:val="left" w:leader="none"/>
        </w:tabs>
        <w:spacing w:before="79"/>
        <w:ind w:left="1243" w:right="0" w:firstLine="0"/>
        <w:jc w:val="left"/>
        <w:rPr>
          <w:sz w:val="24"/>
        </w:rPr>
      </w:pPr>
      <w:r>
        <w:rPr>
          <w:b/>
          <w:i/>
          <w:sz w:val="24"/>
        </w:rPr>
        <w:t>Ví dụ</w:t>
      </w:r>
      <w:r>
        <w:rPr>
          <w:b/>
          <w:i/>
          <w:spacing w:val="2"/>
          <w:sz w:val="24"/>
        </w:rPr>
        <w:t> </w:t>
      </w:r>
      <w:r>
        <w:rPr>
          <w:b/>
          <w:i/>
          <w:sz w:val="24"/>
        </w:rPr>
        <w:t>4-12:</w:t>
        <w:tab/>
      </w:r>
      <w:r>
        <w:rPr>
          <w:sz w:val="24"/>
        </w:rPr>
        <w:t>!true</w:t>
        <w:tab/>
        <w:t>sẽ cho kết quả </w:t>
      </w:r>
      <w:r>
        <w:rPr>
          <w:spacing w:val="-5"/>
          <w:sz w:val="24"/>
        </w:rPr>
        <w:t>là</w:t>
      </w:r>
      <w:r>
        <w:rPr>
          <w:spacing w:val="15"/>
          <w:sz w:val="24"/>
        </w:rPr>
        <w:t> </w:t>
      </w:r>
      <w:r>
        <w:rPr>
          <w:sz w:val="24"/>
        </w:rPr>
        <w:t>false</w:t>
      </w:r>
    </w:p>
    <w:p>
      <w:pPr>
        <w:spacing w:after="0"/>
        <w:jc w:val="left"/>
        <w:rPr>
          <w:sz w:val="24"/>
        </w:rPr>
        <w:sectPr>
          <w:type w:val="continuous"/>
          <w:pgSz w:w="11910" w:h="16840"/>
          <w:pgMar w:top="520" w:bottom="280" w:left="740" w:right="0"/>
        </w:sectPr>
      </w:pPr>
    </w:p>
    <w:p>
      <w:pPr>
        <w:pStyle w:val="BodyText"/>
        <w:tabs>
          <w:tab w:pos="4998" w:val="left" w:leader="none"/>
        </w:tabs>
        <w:spacing w:line="274" w:lineRule="exact"/>
        <w:ind w:left="2837"/>
      </w:pPr>
      <w:r>
        <w:rPr/>
        <w:t>((5==5)</w:t>
      </w:r>
      <w:r>
        <w:rPr>
          <w:spacing w:val="3"/>
        </w:rPr>
        <w:t> </w:t>
      </w:r>
      <w:r>
        <w:rPr>
          <w:spacing w:val="-3"/>
        </w:rPr>
        <w:t>&amp;&amp;</w:t>
      </w:r>
      <w:r>
        <w:rPr>
          <w:spacing w:val="-2"/>
        </w:rPr>
        <w:t> </w:t>
      </w:r>
      <w:r>
        <w:rPr/>
        <w:t>(6&gt;4))</w:t>
        <w:tab/>
        <w:t>and 2 điều kiện </w:t>
      </w:r>
      <w:r>
        <w:rPr>
          <w:spacing w:val="-3"/>
        </w:rPr>
        <w:t>lại </w:t>
      </w:r>
      <w:r>
        <w:rPr/>
        <w:t>với nhau </w:t>
      </w:r>
      <w:r>
        <w:rPr>
          <w:spacing w:val="-3"/>
        </w:rPr>
        <w:t>và </w:t>
      </w:r>
      <w:r>
        <w:rPr/>
        <w:t>kết quả </w:t>
      </w:r>
      <w:r>
        <w:rPr>
          <w:spacing w:val="-5"/>
        </w:rPr>
        <w:t>là</w:t>
      </w:r>
      <w:r>
        <w:rPr>
          <w:spacing w:val="32"/>
        </w:rPr>
        <w:t> </w:t>
      </w:r>
      <w:r>
        <w:rPr/>
        <w:t>true.</w:t>
      </w:r>
    </w:p>
    <w:p>
      <w:pPr>
        <w:pStyle w:val="Heading5"/>
        <w:numPr>
          <w:ilvl w:val="0"/>
          <w:numId w:val="29"/>
        </w:numPr>
        <w:tabs>
          <w:tab w:pos="1809" w:val="left" w:leader="none"/>
          <w:tab w:pos="1810" w:val="left" w:leader="none"/>
          <w:tab w:pos="10630" w:val="left" w:leader="none"/>
        </w:tabs>
        <w:spacing w:line="240" w:lineRule="auto" w:before="84" w:after="0"/>
        <w:ind w:left="1243" w:right="0" w:hanging="29"/>
        <w:jc w:val="left"/>
        <w:rPr>
          <w:i/>
        </w:rPr>
      </w:pPr>
      <w:r>
        <w:rPr>
          <w:i/>
          <w:shd w:fill="DAEDF3" w:color="auto" w:val="clear"/>
        </w:rPr>
        <w:t>Toán tử xử lý bit (&amp;, |,^, ~, &lt;&lt;,</w:t>
      </w:r>
      <w:r>
        <w:rPr>
          <w:i/>
          <w:spacing w:val="-17"/>
          <w:shd w:fill="DAEDF3" w:color="auto" w:val="clear"/>
        </w:rPr>
        <w:t> </w:t>
      </w:r>
      <w:r>
        <w:rPr>
          <w:i/>
          <w:shd w:fill="DAEDF3" w:color="auto" w:val="clear"/>
        </w:rPr>
        <w:t>&gt;&gt;)</w:t>
        <w:tab/>
      </w:r>
    </w:p>
    <w:p>
      <w:pPr>
        <w:pStyle w:val="BodyText"/>
        <w:spacing w:line="237" w:lineRule="auto" w:before="81"/>
        <w:ind w:left="676" w:right="491" w:firstLine="566"/>
      </w:pPr>
      <w:r>
        <w:rPr/>
        <w:t>Các toán tử xử lý bit với bit, các toán tử trên tƣơng đƣơng là AND, OR, XOR, NOT, SHL (dịch trái), SHR (dịch phải).</w:t>
      </w:r>
    </w:p>
    <w:p>
      <w:pPr>
        <w:pStyle w:val="Heading5"/>
        <w:spacing w:before="85"/>
        <w:ind w:left="1243"/>
        <w:rPr>
          <w:i/>
        </w:rPr>
      </w:pPr>
      <w:r>
        <w:rPr>
          <w:i/>
        </w:rPr>
        <w:t>Ví dụ 4-13:</w:t>
      </w:r>
    </w:p>
    <w:p>
      <w:pPr>
        <w:pStyle w:val="BodyText"/>
        <w:tabs>
          <w:tab w:pos="3557" w:val="left" w:leader="none"/>
        </w:tabs>
        <w:spacing w:line="312" w:lineRule="auto" w:before="75"/>
        <w:ind w:left="2117" w:right="5456"/>
      </w:pPr>
      <w:r>
        <w:rPr/>
        <w:t>A=0x77;</w:t>
        <w:tab/>
        <w:t>//gán A = 0111 </w:t>
      </w:r>
      <w:r>
        <w:rPr>
          <w:spacing w:val="-3"/>
        </w:rPr>
        <w:t>0111B </w:t>
      </w:r>
      <w:r>
        <w:rPr/>
        <w:t>B=0XC9;</w:t>
        <w:tab/>
        <w:t>//gán B = 1100</w:t>
      </w:r>
      <w:r>
        <w:rPr>
          <w:spacing w:val="-1"/>
        </w:rPr>
        <w:t> </w:t>
      </w:r>
      <w:r>
        <w:rPr/>
        <w:t>1001B</w:t>
      </w:r>
    </w:p>
    <w:p>
      <w:pPr>
        <w:pStyle w:val="BodyText"/>
        <w:tabs>
          <w:tab w:pos="3557" w:val="left" w:leader="none"/>
        </w:tabs>
        <w:spacing w:line="309" w:lineRule="auto"/>
        <w:ind w:left="2117" w:right="2207"/>
      </w:pPr>
      <w:r>
        <w:rPr/>
        <w:t>X = A</w:t>
      </w:r>
      <w:r>
        <w:rPr>
          <w:spacing w:val="-2"/>
        </w:rPr>
        <w:t> </w:t>
      </w:r>
      <w:r>
        <w:rPr/>
        <w:t>&amp;</w:t>
      </w:r>
      <w:r>
        <w:rPr>
          <w:spacing w:val="-2"/>
        </w:rPr>
        <w:t> </w:t>
      </w:r>
      <w:r>
        <w:rPr/>
        <w:t>B;</w:t>
        <w:tab/>
        <w:t>// X </w:t>
      </w:r>
      <w:r>
        <w:rPr>
          <w:spacing w:val="-3"/>
        </w:rPr>
        <w:t>bằng </w:t>
      </w:r>
      <w:r>
        <w:rPr/>
        <w:t>A and với B, kết quả X = 0100 0001B = 0X41 Y = A</w:t>
      </w:r>
      <w:r>
        <w:rPr>
          <w:spacing w:val="-3"/>
        </w:rPr>
        <w:t> </w:t>
      </w:r>
      <w:r>
        <w:rPr/>
        <w:t>|</w:t>
      </w:r>
      <w:r>
        <w:rPr>
          <w:spacing w:val="1"/>
        </w:rPr>
        <w:t> </w:t>
      </w:r>
      <w:r>
        <w:rPr/>
        <w:t>B;</w:t>
        <w:tab/>
        <w:t>// Y </w:t>
      </w:r>
      <w:r>
        <w:rPr>
          <w:spacing w:val="-3"/>
        </w:rPr>
        <w:t>bằng </w:t>
      </w:r>
      <w:r>
        <w:rPr/>
        <w:t>A or với B, kết quả Y = 1111 1111B = 0XFF Z = A</w:t>
      </w:r>
      <w:r>
        <w:rPr>
          <w:spacing w:val="-4"/>
        </w:rPr>
        <w:t> </w:t>
      </w:r>
      <w:r>
        <w:rPr/>
        <w:t>^</w:t>
      </w:r>
      <w:r>
        <w:rPr>
          <w:spacing w:val="1"/>
        </w:rPr>
        <w:t> </w:t>
      </w:r>
      <w:r>
        <w:rPr/>
        <w:t>B;</w:t>
        <w:tab/>
        <w:t>// Z </w:t>
      </w:r>
      <w:r>
        <w:rPr>
          <w:spacing w:val="-3"/>
        </w:rPr>
        <w:t>bằng </w:t>
      </w:r>
      <w:r>
        <w:rPr/>
        <w:t>A xor với B, kết quả Z = 1011 1110B = </w:t>
      </w:r>
      <w:r>
        <w:rPr>
          <w:spacing w:val="-3"/>
        </w:rPr>
        <w:t>0XBE </w:t>
      </w:r>
      <w:r>
        <w:rPr/>
        <w:t>W</w:t>
      </w:r>
      <w:r>
        <w:rPr>
          <w:spacing w:val="-5"/>
        </w:rPr>
        <w:t> </w:t>
      </w:r>
      <w:r>
        <w:rPr/>
        <w:t>=</w:t>
      </w:r>
      <w:r>
        <w:rPr>
          <w:spacing w:val="1"/>
        </w:rPr>
        <w:t> </w:t>
      </w:r>
      <w:r>
        <w:rPr/>
        <w:t>~A;</w:t>
        <w:tab/>
        <w:t>// W bằng not </w:t>
      </w:r>
      <w:r>
        <w:rPr>
          <w:spacing w:val="-3"/>
        </w:rPr>
        <w:t>A, </w:t>
      </w:r>
      <w:r>
        <w:rPr/>
        <w:t>kết quả W = 1000 1000B =</w:t>
      </w:r>
      <w:r>
        <w:rPr>
          <w:spacing w:val="11"/>
        </w:rPr>
        <w:t> </w:t>
      </w:r>
      <w:r>
        <w:rPr/>
        <w:t>0X88</w:t>
      </w:r>
    </w:p>
    <w:p>
      <w:pPr>
        <w:pStyle w:val="Heading5"/>
        <w:ind w:left="1243"/>
        <w:rPr>
          <w:i/>
        </w:rPr>
      </w:pPr>
      <w:r>
        <w:rPr>
          <w:i/>
        </w:rPr>
        <w:t>Ví dụ 4-14:</w:t>
      </w:r>
    </w:p>
    <w:p>
      <w:pPr>
        <w:pStyle w:val="BodyText"/>
        <w:spacing w:before="79"/>
        <w:ind w:left="2117"/>
        <w:jc w:val="both"/>
      </w:pPr>
      <w:r>
        <w:rPr/>
        <w:t>A=0x01; //gán A = 0000 0001B</w:t>
      </w:r>
    </w:p>
    <w:p>
      <w:pPr>
        <w:pStyle w:val="BodyText"/>
        <w:spacing w:line="309" w:lineRule="auto" w:before="79"/>
        <w:ind w:left="2117" w:right="2905"/>
        <w:jc w:val="both"/>
      </w:pPr>
      <w:r>
        <w:rPr/>
        <w:t>A= (A &lt;&lt;1); //dịch A sang trái 1 bit, kết quả A = 0000 0010B. A= (A &lt;&lt;1); //dịch A sang trái 1 bit, kết quả A = 0000 0100B. Khi dịch trái thì bit bên trái mất, bit 0 thêm vào bên phải.</w:t>
      </w:r>
    </w:p>
    <w:p>
      <w:pPr>
        <w:pStyle w:val="Heading5"/>
        <w:spacing w:before="3"/>
        <w:ind w:left="1243"/>
        <w:jc w:val="both"/>
        <w:rPr>
          <w:i/>
        </w:rPr>
      </w:pPr>
      <w:r>
        <w:rPr>
          <w:i/>
        </w:rPr>
        <w:t>Ví dụ 4-15:</w:t>
      </w:r>
    </w:p>
    <w:p>
      <w:pPr>
        <w:pStyle w:val="BodyText"/>
        <w:spacing w:before="75"/>
        <w:ind w:left="2117"/>
        <w:jc w:val="both"/>
      </w:pPr>
      <w:r>
        <w:rPr/>
        <w:t>A=0x81; //gán A = 1000 0001B</w:t>
      </w:r>
    </w:p>
    <w:p>
      <w:pPr>
        <w:pStyle w:val="BodyText"/>
        <w:spacing w:line="314" w:lineRule="auto" w:before="79"/>
        <w:ind w:left="2117" w:right="2809"/>
        <w:jc w:val="both"/>
      </w:pPr>
      <w:r>
        <w:rPr/>
        <w:t>A= (A &gt;&gt;1); //dịch A sang phải 1 bit, kết quả A = 0100 0000B. Khi dịch phải thì bit bên phải mất, bit 0 thêm vào bên trái.</w:t>
      </w:r>
    </w:p>
    <w:p>
      <w:pPr>
        <w:pStyle w:val="Heading5"/>
        <w:spacing w:line="273" w:lineRule="exact"/>
        <w:ind w:left="1243"/>
        <w:jc w:val="both"/>
        <w:rPr>
          <w:i/>
        </w:rPr>
      </w:pPr>
      <w:r>
        <w:rPr>
          <w:i/>
        </w:rPr>
        <w:t>Ví dụ 4-16:</w:t>
      </w:r>
    </w:p>
    <w:p>
      <w:pPr>
        <w:pStyle w:val="BodyText"/>
        <w:spacing w:before="74"/>
        <w:ind w:left="2117"/>
        <w:jc w:val="both"/>
      </w:pPr>
      <w:r>
        <w:rPr/>
        <w:t>A=0x00 ; //gán A = 0000 0000B</w:t>
      </w:r>
    </w:p>
    <w:p>
      <w:pPr>
        <w:pStyle w:val="BodyText"/>
        <w:spacing w:line="309" w:lineRule="auto" w:before="79"/>
        <w:ind w:left="2117" w:right="569"/>
        <w:jc w:val="both"/>
      </w:pPr>
      <w:r>
        <w:rPr>
          <w:spacing w:val="-3"/>
        </w:rPr>
        <w:t>A= </w:t>
      </w:r>
      <w:r>
        <w:rPr>
          <w:spacing w:val="3"/>
        </w:rPr>
        <w:t>(A </w:t>
      </w:r>
      <w:r>
        <w:rPr/>
        <w:t>&lt;&lt;1) +0x01 ;  //dịch A sang trái 1 </w:t>
      </w:r>
      <w:r>
        <w:rPr>
          <w:spacing w:val="-4"/>
        </w:rPr>
        <w:t>bit </w:t>
      </w:r>
      <w:r>
        <w:rPr/>
        <w:t>rồi cộng với 1, kết quả A = 0000 0001B. </w:t>
      </w:r>
      <w:r>
        <w:rPr>
          <w:spacing w:val="-3"/>
        </w:rPr>
        <w:t>A= </w:t>
      </w:r>
      <w:r>
        <w:rPr>
          <w:spacing w:val="3"/>
        </w:rPr>
        <w:t>(A </w:t>
      </w:r>
      <w:r>
        <w:rPr/>
        <w:t>&lt;&lt;1) +0x01 ; //dịch A sang trái 1 </w:t>
      </w:r>
      <w:r>
        <w:rPr>
          <w:spacing w:val="-4"/>
        </w:rPr>
        <w:t>bit </w:t>
      </w:r>
      <w:r>
        <w:rPr/>
        <w:t>rồi cộng với 1, kết quả A = 0000</w:t>
      </w:r>
      <w:r>
        <w:rPr>
          <w:spacing w:val="-32"/>
        </w:rPr>
        <w:t> </w:t>
      </w:r>
      <w:r>
        <w:rPr/>
        <w:t>0011B.</w:t>
      </w:r>
    </w:p>
    <w:p>
      <w:pPr>
        <w:pStyle w:val="BodyText"/>
        <w:spacing w:line="242" w:lineRule="auto"/>
        <w:ind w:left="1397" w:right="569" w:firstLine="720"/>
        <w:jc w:val="both"/>
      </w:pPr>
      <w:r>
        <w:rPr/>
        <w:t>Khi dịch trái </w:t>
      </w:r>
      <w:r>
        <w:rPr>
          <w:spacing w:val="-3"/>
        </w:rPr>
        <w:t>và </w:t>
      </w:r>
      <w:r>
        <w:rPr/>
        <w:t>cộng với 1 thì có chức năng đẩy số 1 thêm vào bên phải, với dữ </w:t>
      </w:r>
      <w:r>
        <w:rPr>
          <w:spacing w:val="-3"/>
        </w:rPr>
        <w:t>liệu </w:t>
      </w:r>
      <w:r>
        <w:rPr/>
        <w:t>8 </w:t>
      </w:r>
      <w:r>
        <w:rPr>
          <w:spacing w:val="-4"/>
        </w:rPr>
        <w:t>bit </w:t>
      </w:r>
      <w:r>
        <w:rPr/>
        <w:t>thì sau 8 </w:t>
      </w:r>
      <w:r>
        <w:rPr>
          <w:spacing w:val="-3"/>
        </w:rPr>
        <w:t>lần </w:t>
      </w:r>
      <w:r>
        <w:rPr/>
        <w:t>sẽ lấp đầy 8 </w:t>
      </w:r>
      <w:r>
        <w:rPr>
          <w:spacing w:val="-4"/>
        </w:rPr>
        <w:t>bit</w:t>
      </w:r>
      <w:r>
        <w:rPr>
          <w:spacing w:val="25"/>
        </w:rPr>
        <w:t> </w:t>
      </w:r>
      <w:r>
        <w:rPr/>
        <w:t>1.</w:t>
      </w:r>
    </w:p>
    <w:p>
      <w:pPr>
        <w:pStyle w:val="ListParagraph"/>
        <w:numPr>
          <w:ilvl w:val="0"/>
          <w:numId w:val="29"/>
        </w:numPr>
        <w:tabs>
          <w:tab w:pos="1810" w:val="left" w:leader="none"/>
          <w:tab w:pos="10630" w:val="left" w:leader="none"/>
        </w:tabs>
        <w:spacing w:line="304" w:lineRule="auto" w:before="80" w:after="0"/>
        <w:ind w:left="1243" w:right="536" w:hanging="29"/>
        <w:jc w:val="both"/>
        <w:rPr>
          <w:sz w:val="24"/>
        </w:rPr>
      </w:pPr>
      <w:r>
        <w:rPr>
          <w:b/>
          <w:i/>
          <w:sz w:val="24"/>
          <w:shd w:fill="DAEDF3" w:color="auto" w:val="clear"/>
        </w:rPr>
        <w:t>Toán tử lấy kích thước chuỗi theo</w:t>
      </w:r>
      <w:r>
        <w:rPr>
          <w:b/>
          <w:i/>
          <w:spacing w:val="-7"/>
          <w:sz w:val="24"/>
          <w:shd w:fill="DAEDF3" w:color="auto" w:val="clear"/>
        </w:rPr>
        <w:t> </w:t>
      </w:r>
      <w:r>
        <w:rPr>
          <w:b/>
          <w:i/>
          <w:sz w:val="24"/>
          <w:shd w:fill="DAEDF3" w:color="auto" w:val="clear"/>
        </w:rPr>
        <w:t>bye</w:t>
      </w:r>
      <w:r>
        <w:rPr>
          <w:b/>
          <w:i/>
          <w:spacing w:val="-4"/>
          <w:sz w:val="24"/>
          <w:shd w:fill="DAEDF3" w:color="auto" w:val="clear"/>
        </w:rPr>
        <w:t> </w:t>
      </w:r>
      <w:r>
        <w:rPr>
          <w:b/>
          <w:i/>
          <w:sz w:val="24"/>
          <w:shd w:fill="DAEDF3" w:color="auto" w:val="clear"/>
        </w:rPr>
        <w:t>()</w:t>
        <w:tab/>
      </w:r>
      <w:r>
        <w:rPr>
          <w:b/>
          <w:i/>
          <w:sz w:val="24"/>
        </w:rPr>
        <w:t> Ví dụ 4-17: </w:t>
      </w:r>
      <w:r>
        <w:rPr>
          <w:sz w:val="24"/>
        </w:rPr>
        <w:t>A = sizeof (charac); kết quả </w:t>
      </w:r>
      <w:r>
        <w:rPr>
          <w:spacing w:val="-5"/>
          <w:sz w:val="24"/>
        </w:rPr>
        <w:t>là </w:t>
      </w:r>
      <w:r>
        <w:rPr>
          <w:sz w:val="24"/>
        </w:rPr>
        <w:t>A sẽ chứa số byte của chuỗi</w:t>
      </w:r>
      <w:r>
        <w:rPr>
          <w:spacing w:val="-2"/>
          <w:sz w:val="24"/>
        </w:rPr>
        <w:t> </w:t>
      </w:r>
      <w:r>
        <w:rPr>
          <w:sz w:val="24"/>
        </w:rPr>
        <w:t>charac</w:t>
      </w:r>
    </w:p>
    <w:p>
      <w:pPr>
        <w:pStyle w:val="Heading4"/>
        <w:numPr>
          <w:ilvl w:val="1"/>
          <w:numId w:val="28"/>
        </w:numPr>
        <w:tabs>
          <w:tab w:pos="1526" w:val="left" w:leader="none"/>
          <w:tab w:pos="1527" w:val="left" w:leader="none"/>
          <w:tab w:pos="10630" w:val="left" w:leader="none"/>
        </w:tabs>
        <w:spacing w:line="240" w:lineRule="auto" w:before="130" w:after="0"/>
        <w:ind w:left="1526" w:right="0" w:hanging="597"/>
        <w:jc w:val="left"/>
      </w:pPr>
      <w:r>
        <w:rPr>
          <w:shd w:fill="FFFF99" w:color="auto" w:val="clear"/>
        </w:rPr>
        <w:t>CÁC LỆNH C CƠ</w:t>
      </w:r>
      <w:r>
        <w:rPr>
          <w:spacing w:val="-6"/>
          <w:shd w:fill="FFFF99" w:color="auto" w:val="clear"/>
        </w:rPr>
        <w:t> </w:t>
      </w:r>
      <w:r>
        <w:rPr>
          <w:shd w:fill="FFFF99" w:color="auto" w:val="clear"/>
        </w:rPr>
        <w:t>BẢN</w:t>
        <w:tab/>
      </w:r>
    </w:p>
    <w:p>
      <w:pPr>
        <w:pStyle w:val="BodyText"/>
        <w:spacing w:line="237" w:lineRule="auto" w:before="120"/>
        <w:ind w:left="676" w:right="668" w:firstLine="566"/>
      </w:pPr>
      <w:r>
        <w:rPr/>
        <w:t>Thành phần quan trọng thứ 3 trong </w:t>
      </w:r>
      <w:r>
        <w:rPr>
          <w:spacing w:val="-4"/>
        </w:rPr>
        <w:t>lập </w:t>
      </w:r>
      <w:r>
        <w:rPr/>
        <w:t>trình C </w:t>
      </w:r>
      <w:r>
        <w:rPr>
          <w:spacing w:val="-3"/>
        </w:rPr>
        <w:t>là </w:t>
      </w:r>
      <w:r>
        <w:rPr/>
        <w:t>các lệnh của ngôn ngữ C, phần tiếp theo sẽ  khảo sát các lệnh cơ</w:t>
      </w:r>
      <w:r>
        <w:rPr>
          <w:spacing w:val="10"/>
        </w:rPr>
        <w:t> </w:t>
      </w:r>
      <w:r>
        <w:rPr/>
        <w:t>bản.</w:t>
      </w:r>
    </w:p>
    <w:p>
      <w:pPr>
        <w:pStyle w:val="Heading5"/>
        <w:numPr>
          <w:ilvl w:val="2"/>
          <w:numId w:val="28"/>
        </w:numPr>
        <w:tabs>
          <w:tab w:pos="1809" w:val="left" w:leader="none"/>
          <w:tab w:pos="1810" w:val="left" w:leader="none"/>
          <w:tab w:pos="10630" w:val="left" w:leader="none"/>
        </w:tabs>
        <w:spacing w:line="240" w:lineRule="auto" w:before="90" w:after="0"/>
        <w:ind w:left="1809" w:right="0" w:hanging="596"/>
        <w:jc w:val="left"/>
        <w:rPr>
          <w:i/>
        </w:rPr>
      </w:pPr>
      <w:r>
        <w:rPr>
          <w:i/>
          <w:shd w:fill="DAEDF3" w:color="auto" w:val="clear"/>
        </w:rPr>
        <w:t>Lệnh </w:t>
      </w:r>
      <w:r>
        <w:rPr>
          <w:i/>
          <w:spacing w:val="-3"/>
          <w:shd w:fill="DAEDF3" w:color="auto" w:val="clear"/>
        </w:rPr>
        <w:t>if </w:t>
      </w:r>
      <w:r>
        <w:rPr>
          <w:i/>
          <w:shd w:fill="DAEDF3" w:color="auto" w:val="clear"/>
        </w:rPr>
        <w:t>và</w:t>
      </w:r>
      <w:r>
        <w:rPr>
          <w:i/>
          <w:spacing w:val="6"/>
          <w:shd w:fill="DAEDF3" w:color="auto" w:val="clear"/>
        </w:rPr>
        <w:t> </w:t>
      </w:r>
      <w:r>
        <w:rPr>
          <w:i/>
          <w:shd w:fill="DAEDF3" w:color="auto" w:val="clear"/>
        </w:rPr>
        <w:t>else:</w:t>
        <w:tab/>
      </w:r>
    </w:p>
    <w:p>
      <w:pPr>
        <w:pStyle w:val="BodyText"/>
        <w:spacing w:before="74"/>
        <w:ind w:left="1243"/>
      </w:pPr>
      <w:r>
        <w:rPr/>
        <w:t>Chức năng: kiểm tra điều kiện nếu thỏa thì làm.</w:t>
      </w:r>
    </w:p>
    <w:p>
      <w:pPr>
        <w:tabs>
          <w:tab w:pos="2510" w:val="left" w:leader="none"/>
        </w:tabs>
        <w:spacing w:line="275" w:lineRule="exact" w:before="80"/>
        <w:ind w:left="1243" w:right="0" w:firstLine="0"/>
        <w:jc w:val="left"/>
        <w:rPr>
          <w:sz w:val="24"/>
        </w:rPr>
      </w:pPr>
      <w:r>
        <w:rPr>
          <w:b/>
          <w:i/>
          <w:sz w:val="24"/>
        </w:rPr>
        <w:t>Cú</w:t>
      </w:r>
      <w:r>
        <w:rPr>
          <w:b/>
          <w:i/>
          <w:spacing w:val="1"/>
          <w:sz w:val="24"/>
        </w:rPr>
        <w:t> </w:t>
      </w:r>
      <w:r>
        <w:rPr>
          <w:b/>
          <w:i/>
          <w:sz w:val="24"/>
        </w:rPr>
        <w:t>pháp:</w:t>
        <w:tab/>
      </w:r>
      <w:r>
        <w:rPr>
          <w:sz w:val="24"/>
        </w:rPr>
        <w:t>if</w:t>
      </w:r>
      <w:r>
        <w:rPr>
          <w:spacing w:val="-6"/>
          <w:sz w:val="24"/>
        </w:rPr>
        <w:t> </w:t>
      </w:r>
      <w:r>
        <w:rPr>
          <w:sz w:val="24"/>
        </w:rPr>
        <w:t>(điều_kiện)</w:t>
      </w:r>
    </w:p>
    <w:p>
      <w:pPr>
        <w:pStyle w:val="BodyText"/>
        <w:tabs>
          <w:tab w:pos="917" w:val="left" w:leader="none"/>
        </w:tabs>
        <w:spacing w:line="275" w:lineRule="exact"/>
        <w:ind w:right="6087"/>
        <w:jc w:val="right"/>
      </w:pPr>
      <w:r>
        <w:rPr/>
        <w:t>{</w:t>
        <w:tab/>
        <w:t>Lệnh</w:t>
      </w:r>
      <w:r>
        <w:rPr>
          <w:spacing w:val="-2"/>
        </w:rPr>
        <w:t> </w:t>
      </w:r>
      <w:r>
        <w:rPr/>
        <w:t>1;</w:t>
      </w:r>
    </w:p>
    <w:p>
      <w:pPr>
        <w:pStyle w:val="BodyText"/>
        <w:spacing w:line="275" w:lineRule="exact" w:before="2"/>
        <w:ind w:right="6087"/>
        <w:jc w:val="right"/>
      </w:pPr>
      <w:r>
        <w:rPr/>
        <w:t>Lệnh</w:t>
      </w:r>
      <w:r>
        <w:rPr>
          <w:spacing w:val="-2"/>
        </w:rPr>
        <w:t> </w:t>
      </w:r>
      <w:r>
        <w:rPr/>
        <w:t>2;</w:t>
      </w:r>
    </w:p>
    <w:p>
      <w:pPr>
        <w:pStyle w:val="BodyText"/>
        <w:spacing w:line="275" w:lineRule="exact"/>
        <w:ind w:right="2246"/>
        <w:jc w:val="center"/>
      </w:pPr>
      <w:r>
        <w:rPr/>
        <w:t>…</w:t>
      </w:r>
    </w:p>
    <w:p>
      <w:pPr>
        <w:spacing w:after="0" w:line="275" w:lineRule="exact"/>
        <w:jc w:val="center"/>
        <w:sectPr>
          <w:pgSz w:w="11910" w:h="16840"/>
          <w:pgMar w:header="283" w:footer="491" w:top="640" w:bottom="680" w:left="740" w:right="0"/>
        </w:sectPr>
      </w:pPr>
    </w:p>
    <w:p>
      <w:pPr>
        <w:pStyle w:val="BodyText"/>
      </w:pPr>
    </w:p>
    <w:p>
      <w:pPr>
        <w:pStyle w:val="BodyText"/>
        <w:jc w:val="right"/>
      </w:pPr>
      <w:r>
        <w:rPr/>
        <w:t>else</w:t>
      </w:r>
    </w:p>
    <w:p>
      <w:pPr>
        <w:spacing w:before="3"/>
        <w:ind w:left="501" w:right="0" w:firstLine="0"/>
        <w:jc w:val="left"/>
        <w:rPr>
          <w:sz w:val="24"/>
        </w:rPr>
      </w:pPr>
      <w:r>
        <w:rPr/>
        <w:br w:type="column"/>
      </w:r>
      <w:r>
        <w:rPr>
          <w:sz w:val="24"/>
        </w:rPr>
        <w:t>}</w:t>
      </w:r>
    </w:p>
    <w:p>
      <w:pPr>
        <w:pStyle w:val="BodyText"/>
      </w:pPr>
    </w:p>
    <w:p>
      <w:pPr>
        <w:pStyle w:val="BodyText"/>
        <w:tabs>
          <w:tab w:pos="917" w:val="left" w:leader="none"/>
        </w:tabs>
        <w:spacing w:line="275" w:lineRule="exact"/>
        <w:ind w:right="6087"/>
        <w:jc w:val="right"/>
      </w:pPr>
      <w:r>
        <w:rPr/>
        <w:t>{</w:t>
        <w:tab/>
        <w:t>Lệnh</w:t>
      </w:r>
      <w:r>
        <w:rPr>
          <w:spacing w:val="-2"/>
        </w:rPr>
        <w:t> </w:t>
      </w:r>
      <w:r>
        <w:rPr/>
        <w:t>3;</w:t>
      </w:r>
    </w:p>
    <w:p>
      <w:pPr>
        <w:pStyle w:val="BodyText"/>
        <w:spacing w:line="275" w:lineRule="exact"/>
        <w:ind w:right="6087"/>
        <w:jc w:val="right"/>
      </w:pPr>
      <w:r>
        <w:rPr/>
        <w:t>Lệnh</w:t>
      </w:r>
      <w:r>
        <w:rPr>
          <w:spacing w:val="-2"/>
        </w:rPr>
        <w:t> </w:t>
      </w:r>
      <w:r>
        <w:rPr/>
        <w:t>4;</w:t>
      </w:r>
    </w:p>
    <w:p>
      <w:pPr>
        <w:pStyle w:val="BodyText"/>
        <w:spacing w:before="3"/>
        <w:ind w:left="1419"/>
      </w:pPr>
      <w:r>
        <w:rPr/>
        <w:t>…</w:t>
      </w:r>
    </w:p>
    <w:p>
      <w:pPr>
        <w:spacing w:after="0"/>
        <w:sectPr>
          <w:type w:val="continuous"/>
          <w:pgSz w:w="11910" w:h="16840"/>
          <w:pgMar w:top="520" w:bottom="280" w:left="740" w:right="0"/>
          <w:cols w:num="2" w:equalWidth="0">
            <w:col w:w="2882" w:space="40"/>
            <w:col w:w="8248"/>
          </w:cols>
        </w:sectPr>
      </w:pPr>
    </w:p>
    <w:p>
      <w:pPr>
        <w:pStyle w:val="BodyText"/>
        <w:spacing w:before="4"/>
      </w:pPr>
    </w:p>
    <w:p>
      <w:pPr>
        <w:pStyle w:val="Heading5"/>
        <w:spacing w:before="1"/>
        <w:ind w:left="1243"/>
        <w:rPr>
          <w:i/>
        </w:rPr>
      </w:pPr>
      <w:r>
        <w:rPr>
          <w:i/>
        </w:rPr>
        <w:t>Ví dụ 4-18:</w:t>
      </w:r>
    </w:p>
    <w:p>
      <w:pPr>
        <w:spacing w:line="274" w:lineRule="exact" w:before="0"/>
        <w:ind w:left="1017" w:right="0" w:firstLine="0"/>
        <w:jc w:val="left"/>
        <w:rPr>
          <w:sz w:val="24"/>
        </w:rPr>
      </w:pPr>
      <w:r>
        <w:rPr/>
        <w:br w:type="column"/>
      </w:r>
      <w:r>
        <w:rPr>
          <w:sz w:val="24"/>
        </w:rPr>
        <w:t>}</w:t>
      </w:r>
    </w:p>
    <w:p>
      <w:pPr>
        <w:pStyle w:val="BodyText"/>
      </w:pPr>
    </w:p>
    <w:p>
      <w:pPr>
        <w:pStyle w:val="BodyText"/>
        <w:ind w:left="105"/>
      </w:pPr>
      <w:r>
        <w:rPr/>
        <w:t>if</w:t>
      </w:r>
      <w:r>
        <w:rPr>
          <w:spacing w:val="-7"/>
        </w:rPr>
        <w:t> </w:t>
      </w:r>
      <w:r>
        <w:rPr/>
        <w:t>(x==50)</w:t>
      </w:r>
    </w:p>
    <w:p>
      <w:pPr>
        <w:pStyle w:val="BodyText"/>
        <w:spacing w:before="3"/>
        <w:ind w:left="1017"/>
      </w:pPr>
      <w:r>
        <w:rPr/>
        <w:t>x=1;</w:t>
      </w:r>
    </w:p>
    <w:p>
      <w:pPr>
        <w:spacing w:after="0"/>
        <w:sectPr>
          <w:type w:val="continuous"/>
          <w:pgSz w:w="11910" w:h="16840"/>
          <w:pgMar w:top="520" w:bottom="280" w:left="740" w:right="0"/>
          <w:cols w:num="2" w:equalWidth="0">
            <w:col w:w="2366" w:space="40"/>
            <w:col w:w="8764"/>
          </w:cols>
        </w:sectPr>
      </w:pPr>
    </w:p>
    <w:p>
      <w:pPr>
        <w:pStyle w:val="BodyText"/>
        <w:spacing w:line="268" w:lineRule="exact"/>
        <w:ind w:left="2511"/>
      </w:pPr>
      <w:r>
        <w:rPr/>
        <w:t>else</w:t>
      </w:r>
    </w:p>
    <w:p>
      <w:pPr>
        <w:pStyle w:val="BodyText"/>
        <w:spacing w:before="2" w:after="6"/>
        <w:ind w:left="3423"/>
      </w:pPr>
      <w:r>
        <w:rPr/>
        <w:t>x=x+1;</w:t>
      </w:r>
    </w:p>
    <w:p>
      <w:pPr>
        <w:pStyle w:val="BodyText"/>
        <w:ind w:left="1214"/>
        <w:rPr>
          <w:sz w:val="20"/>
        </w:rPr>
      </w:pPr>
      <w:r>
        <w:rPr>
          <w:sz w:val="20"/>
        </w:rPr>
        <w:pict>
          <v:shape style="width:470.85pt;height:13.7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b.</w:t>
                    <w:tab/>
                    <w:t>Lệnh lặp</w:t>
                  </w:r>
                  <w:r>
                    <w:rPr>
                      <w:b/>
                      <w:i/>
                      <w:spacing w:val="1"/>
                      <w:sz w:val="24"/>
                    </w:rPr>
                    <w:t> </w:t>
                  </w:r>
                  <w:r>
                    <w:rPr>
                      <w:b/>
                      <w:i/>
                      <w:sz w:val="24"/>
                    </w:rPr>
                    <w:t>while:</w:t>
                  </w:r>
                </w:p>
              </w:txbxContent>
            </v:textbox>
            <v:fill type="solid"/>
          </v:shape>
        </w:pict>
      </w:r>
      <w:r>
        <w:rPr>
          <w:sz w:val="20"/>
        </w:rPr>
      </w:r>
    </w:p>
    <w:p>
      <w:pPr>
        <w:pStyle w:val="BodyText"/>
        <w:spacing w:before="47"/>
        <w:ind w:left="1243"/>
      </w:pPr>
      <w:r>
        <w:rPr/>
        <w:t>Chức năng: lặp lại một thao tác với một số lần nhất định hoặc khi còn thỏa 1 điều kiện nào đó.</w:t>
      </w:r>
    </w:p>
    <w:p>
      <w:pPr>
        <w:tabs>
          <w:tab w:pos="2510" w:val="left" w:leader="none"/>
        </w:tabs>
        <w:spacing w:line="275" w:lineRule="exact" w:before="84"/>
        <w:ind w:left="1243" w:right="0" w:firstLine="0"/>
        <w:jc w:val="left"/>
        <w:rPr>
          <w:sz w:val="24"/>
        </w:rPr>
      </w:pPr>
      <w:r>
        <w:rPr>
          <w:b/>
          <w:i/>
          <w:sz w:val="24"/>
        </w:rPr>
        <w:t>Cú</w:t>
      </w:r>
      <w:r>
        <w:rPr>
          <w:b/>
          <w:i/>
          <w:spacing w:val="1"/>
          <w:sz w:val="24"/>
        </w:rPr>
        <w:t> </w:t>
      </w:r>
      <w:r>
        <w:rPr>
          <w:b/>
          <w:i/>
          <w:sz w:val="24"/>
        </w:rPr>
        <w:t>pháp:</w:t>
        <w:tab/>
      </w:r>
      <w:r>
        <w:rPr>
          <w:sz w:val="24"/>
        </w:rPr>
        <w:t>while</w:t>
      </w:r>
      <w:r>
        <w:rPr>
          <w:spacing w:val="1"/>
          <w:sz w:val="24"/>
        </w:rPr>
        <w:t> </w:t>
      </w:r>
      <w:r>
        <w:rPr>
          <w:sz w:val="24"/>
        </w:rPr>
        <w:t>(điều_kiện)</w:t>
      </w:r>
    </w:p>
    <w:p>
      <w:pPr>
        <w:pStyle w:val="BodyText"/>
        <w:tabs>
          <w:tab w:pos="917" w:val="left" w:leader="none"/>
        </w:tabs>
        <w:spacing w:line="275" w:lineRule="exact"/>
        <w:ind w:right="6088"/>
        <w:jc w:val="right"/>
      </w:pPr>
      <w:r>
        <w:rPr/>
        <w:t>{</w:t>
        <w:tab/>
        <w:t>Lệnh</w:t>
      </w:r>
      <w:r>
        <w:rPr>
          <w:spacing w:val="-3"/>
        </w:rPr>
        <w:t> </w:t>
      </w:r>
      <w:r>
        <w:rPr/>
        <w:t>1;</w:t>
      </w:r>
    </w:p>
    <w:p>
      <w:pPr>
        <w:pStyle w:val="BodyText"/>
        <w:spacing w:line="275" w:lineRule="exact" w:before="3"/>
        <w:ind w:right="6088"/>
        <w:jc w:val="right"/>
      </w:pPr>
      <w:r>
        <w:rPr/>
        <w:t>Lệnh</w:t>
      </w:r>
      <w:r>
        <w:rPr>
          <w:spacing w:val="-3"/>
        </w:rPr>
        <w:t> </w:t>
      </w:r>
      <w:r>
        <w:rPr/>
        <w:t>2;</w:t>
      </w:r>
    </w:p>
    <w:p>
      <w:pPr>
        <w:pStyle w:val="BodyText"/>
        <w:spacing w:line="275" w:lineRule="exact"/>
        <w:ind w:right="2246"/>
        <w:jc w:val="center"/>
      </w:pPr>
      <w:r>
        <w:rPr/>
        <w:t>…</w:t>
      </w:r>
    </w:p>
    <w:p>
      <w:pPr>
        <w:spacing w:after="0" w:line="275" w:lineRule="exact"/>
        <w:jc w:val="center"/>
        <w:sectPr>
          <w:pgSz w:w="11910" w:h="16840"/>
          <w:pgMar w:header="283" w:footer="491" w:top="640" w:bottom="680" w:left="740" w:right="0"/>
        </w:sectPr>
      </w:pPr>
    </w:p>
    <w:p>
      <w:pPr>
        <w:pStyle w:val="BodyText"/>
        <w:spacing w:before="5"/>
      </w:pPr>
    </w:p>
    <w:p>
      <w:pPr>
        <w:pStyle w:val="Heading5"/>
        <w:ind w:left="1243"/>
        <w:rPr>
          <w:i/>
        </w:rPr>
      </w:pPr>
      <w:r>
        <w:rPr>
          <w:i/>
        </w:rPr>
        <w:t>Ví dụ 4-19:</w:t>
      </w:r>
    </w:p>
    <w:p>
      <w:pPr>
        <w:spacing w:before="2"/>
        <w:ind w:left="1017" w:right="0" w:firstLine="0"/>
        <w:jc w:val="left"/>
        <w:rPr>
          <w:sz w:val="24"/>
        </w:rPr>
      </w:pPr>
      <w:r>
        <w:rPr/>
        <w:br w:type="column"/>
      </w:r>
      <w:r>
        <w:rPr>
          <w:sz w:val="24"/>
        </w:rPr>
        <w:t>}</w:t>
      </w:r>
    </w:p>
    <w:p>
      <w:pPr>
        <w:pStyle w:val="BodyText"/>
      </w:pPr>
    </w:p>
    <w:p>
      <w:pPr>
        <w:pStyle w:val="BodyText"/>
        <w:spacing w:line="275" w:lineRule="exact"/>
        <w:ind w:left="105"/>
      </w:pPr>
      <w:r>
        <w:rPr/>
        <w:t>while (x &gt; 0)</w:t>
      </w:r>
    </w:p>
    <w:p>
      <w:pPr>
        <w:pStyle w:val="BodyText"/>
        <w:spacing w:line="275" w:lineRule="exact"/>
        <w:ind w:left="1017"/>
      </w:pPr>
      <w:r>
        <w:rPr/>
        <w:t>{x = x - 1 ;}</w:t>
      </w:r>
    </w:p>
    <w:p>
      <w:pPr>
        <w:spacing w:after="0" w:line="275" w:lineRule="exact"/>
        <w:sectPr>
          <w:type w:val="continuous"/>
          <w:pgSz w:w="11910" w:h="16840"/>
          <w:pgMar w:top="520" w:bottom="280" w:left="740" w:right="0"/>
          <w:cols w:num="2" w:equalWidth="0">
            <w:col w:w="2366" w:space="40"/>
            <w:col w:w="8764"/>
          </w:cols>
        </w:sectPr>
      </w:pPr>
    </w:p>
    <w:p>
      <w:pPr>
        <w:pStyle w:val="BodyText"/>
        <w:ind w:left="1214"/>
        <w:rPr>
          <w:sz w:val="20"/>
        </w:rPr>
      </w:pPr>
      <w:r>
        <w:rPr>
          <w:sz w:val="20"/>
        </w:rPr>
        <w:pict>
          <v:shape style="width:470.85pt;height:13.7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c.</w:t>
                    <w:tab/>
                    <w:t>Lệnh lặp do</w:t>
                  </w:r>
                  <w:r>
                    <w:rPr>
                      <w:b/>
                      <w:i/>
                      <w:spacing w:val="3"/>
                      <w:sz w:val="24"/>
                    </w:rPr>
                    <w:t> </w:t>
                  </w:r>
                  <w:r>
                    <w:rPr>
                      <w:b/>
                      <w:i/>
                      <w:sz w:val="24"/>
                    </w:rPr>
                    <w:t>while:</w:t>
                  </w:r>
                </w:p>
              </w:txbxContent>
            </v:textbox>
            <v:fill type="solid"/>
          </v:shape>
        </w:pict>
      </w:r>
      <w:r>
        <w:rPr>
          <w:sz w:val="20"/>
        </w:rPr>
      </w:r>
    </w:p>
    <w:p>
      <w:pPr>
        <w:pStyle w:val="BodyText"/>
        <w:spacing w:before="58"/>
        <w:ind w:left="1243"/>
      </w:pPr>
      <w:r>
        <w:rPr/>
        <w:t>Chức năng: làm các lệnh trong dấu ngoặc và thoát nếu điều kiện theo sau lệnh while không đúng.</w:t>
      </w:r>
    </w:p>
    <w:p>
      <w:pPr>
        <w:pStyle w:val="Heading5"/>
        <w:tabs>
          <w:tab w:pos="2510" w:val="left" w:leader="none"/>
        </w:tabs>
        <w:spacing w:before="80"/>
        <w:ind w:left="1243"/>
        <w:rPr>
          <w:b w:val="0"/>
          <w:i w:val="0"/>
        </w:rPr>
      </w:pPr>
      <w:r>
        <w:rPr>
          <w:i/>
        </w:rPr>
        <w:t>Cú</w:t>
      </w:r>
      <w:r>
        <w:rPr>
          <w:i/>
          <w:spacing w:val="1"/>
        </w:rPr>
        <w:t> </w:t>
      </w:r>
      <w:r>
        <w:rPr>
          <w:i/>
        </w:rPr>
        <w:t>pháp:</w:t>
        <w:tab/>
      </w:r>
      <w:r>
        <w:rPr>
          <w:b w:val="0"/>
          <w:i w:val="0"/>
        </w:rPr>
        <w:t>do</w:t>
      </w:r>
    </w:p>
    <w:p>
      <w:pPr>
        <w:pStyle w:val="BodyText"/>
        <w:tabs>
          <w:tab w:pos="917" w:val="left" w:leader="none"/>
        </w:tabs>
        <w:spacing w:line="274" w:lineRule="exact"/>
        <w:ind w:right="6088"/>
        <w:jc w:val="right"/>
      </w:pPr>
      <w:r>
        <w:rPr/>
        <w:t>{</w:t>
        <w:tab/>
        <w:t>Lệnh</w:t>
      </w:r>
      <w:r>
        <w:rPr>
          <w:spacing w:val="-3"/>
        </w:rPr>
        <w:t> </w:t>
      </w:r>
      <w:r>
        <w:rPr/>
        <w:t>1;</w:t>
      </w:r>
    </w:p>
    <w:p>
      <w:pPr>
        <w:pStyle w:val="BodyText"/>
        <w:spacing w:line="275" w:lineRule="exact" w:before="2"/>
        <w:ind w:right="6088"/>
        <w:jc w:val="right"/>
      </w:pPr>
      <w:r>
        <w:rPr/>
        <w:t>Lệnh</w:t>
      </w:r>
      <w:r>
        <w:rPr>
          <w:spacing w:val="-3"/>
        </w:rPr>
        <w:t> </w:t>
      </w:r>
      <w:r>
        <w:rPr/>
        <w:t>2;</w:t>
      </w:r>
    </w:p>
    <w:p>
      <w:pPr>
        <w:pStyle w:val="BodyText"/>
        <w:spacing w:line="275" w:lineRule="exact"/>
        <w:ind w:right="2246"/>
        <w:jc w:val="center"/>
      </w:pPr>
      <w:r>
        <w:rPr/>
        <w:t>…</w:t>
      </w:r>
    </w:p>
    <w:p>
      <w:pPr>
        <w:spacing w:after="0" w:line="275" w:lineRule="exact"/>
        <w:jc w:val="center"/>
        <w:sectPr>
          <w:type w:val="continuous"/>
          <w:pgSz w:w="11910" w:h="16840"/>
          <w:pgMar w:top="520" w:bottom="280" w:left="740" w:right="0"/>
        </w:sectPr>
      </w:pPr>
    </w:p>
    <w:p>
      <w:pPr>
        <w:pStyle w:val="BodyText"/>
        <w:rPr>
          <w:sz w:val="26"/>
        </w:rPr>
      </w:pPr>
    </w:p>
    <w:p>
      <w:pPr>
        <w:pStyle w:val="BodyText"/>
        <w:spacing w:before="7"/>
        <w:rPr>
          <w:sz w:val="22"/>
        </w:rPr>
      </w:pPr>
    </w:p>
    <w:p>
      <w:pPr>
        <w:pStyle w:val="Heading5"/>
        <w:ind w:left="1243"/>
        <w:rPr>
          <w:i/>
        </w:rPr>
      </w:pPr>
      <w:r>
        <w:rPr>
          <w:i/>
        </w:rPr>
        <w:t>Ví dụ 4-20:</w:t>
      </w:r>
    </w:p>
    <w:p>
      <w:pPr>
        <w:spacing w:line="275" w:lineRule="exact" w:before="3"/>
        <w:ind w:left="1017" w:right="0" w:firstLine="0"/>
        <w:jc w:val="left"/>
        <w:rPr>
          <w:sz w:val="24"/>
        </w:rPr>
      </w:pPr>
      <w:r>
        <w:rPr/>
        <w:br w:type="column"/>
      </w:r>
      <w:r>
        <w:rPr>
          <w:sz w:val="24"/>
        </w:rPr>
        <w:t>}</w:t>
      </w:r>
    </w:p>
    <w:p>
      <w:pPr>
        <w:pStyle w:val="BodyText"/>
        <w:spacing w:line="275" w:lineRule="exact"/>
        <w:ind w:left="105"/>
      </w:pPr>
      <w:r>
        <w:rPr/>
        <w:t>while (điều_kiện)</w:t>
      </w:r>
    </w:p>
    <w:p>
      <w:pPr>
        <w:pStyle w:val="BodyText"/>
        <w:spacing w:before="11"/>
        <w:rPr>
          <w:sz w:val="23"/>
        </w:rPr>
      </w:pPr>
    </w:p>
    <w:p>
      <w:pPr>
        <w:pStyle w:val="BodyText"/>
        <w:ind w:left="105"/>
      </w:pPr>
      <w:r>
        <w:rPr/>
        <w:t>Do</w:t>
      </w:r>
    </w:p>
    <w:p>
      <w:pPr>
        <w:pStyle w:val="BodyText"/>
        <w:spacing w:line="275" w:lineRule="exact" w:before="3"/>
        <w:ind w:left="1017"/>
      </w:pPr>
      <w:r>
        <w:rPr/>
        <w:t>{x=x+10;}</w:t>
      </w:r>
    </w:p>
    <w:p>
      <w:pPr>
        <w:pStyle w:val="BodyText"/>
        <w:spacing w:line="275" w:lineRule="exact"/>
        <w:ind w:left="105"/>
      </w:pPr>
      <w:r>
        <w:rPr/>
        <w:t>while (x &lt; 100)</w:t>
      </w:r>
    </w:p>
    <w:p>
      <w:pPr>
        <w:spacing w:after="0" w:line="275" w:lineRule="exact"/>
        <w:sectPr>
          <w:type w:val="continuous"/>
          <w:pgSz w:w="11910" w:h="16840"/>
          <w:pgMar w:top="520" w:bottom="280" w:left="740" w:right="0"/>
          <w:cols w:num="2" w:equalWidth="0">
            <w:col w:w="2366" w:space="40"/>
            <w:col w:w="8764"/>
          </w:cols>
        </w:sectPr>
      </w:pPr>
    </w:p>
    <w:p>
      <w:pPr>
        <w:pStyle w:val="BodyText"/>
        <w:spacing w:before="2"/>
        <w:ind w:left="1593"/>
      </w:pPr>
      <w:r>
        <w:rPr/>
        <w:t>Thực hiện lệnh x bằng x cộng với 10, làm cho đến khi x nhỏ hơn 100.</w:t>
      </w:r>
    </w:p>
    <w:p>
      <w:pPr>
        <w:pStyle w:val="BodyText"/>
        <w:spacing w:before="7"/>
        <w:rPr>
          <w:sz w:val="22"/>
        </w:rPr>
      </w:pPr>
      <w:r>
        <w:rPr/>
        <w:pict>
          <v:shape style="position:absolute;margin-left:97.727997pt;margin-top:14.216255pt;width:470.85pt;height:13.7pt;mso-position-horizontal-relative:page;mso-position-vertical-relative:paragraph;z-index:-15619072;mso-wrap-distance-left:0;mso-wrap-distance-right:0" type="#_x0000_t202" filled="true" fillcolor="#daedf3" stroked="false">
            <v:textbox inset="0,0,0,0">
              <w:txbxContent>
                <w:p>
                  <w:pPr>
                    <w:tabs>
                      <w:tab w:pos="595" w:val="left" w:leader="none"/>
                    </w:tabs>
                    <w:spacing w:line="273" w:lineRule="exact" w:before="0"/>
                    <w:ind w:left="28" w:right="0" w:firstLine="0"/>
                    <w:jc w:val="left"/>
                    <w:rPr>
                      <w:b/>
                      <w:i/>
                      <w:sz w:val="24"/>
                    </w:rPr>
                  </w:pPr>
                  <w:r>
                    <w:rPr>
                      <w:b/>
                      <w:i/>
                      <w:sz w:val="24"/>
                    </w:rPr>
                    <w:t>d.</w:t>
                    <w:tab/>
                    <w:t>Lệnh lặp</w:t>
                  </w:r>
                  <w:r>
                    <w:rPr>
                      <w:b/>
                      <w:i/>
                      <w:spacing w:val="-2"/>
                      <w:sz w:val="24"/>
                    </w:rPr>
                    <w:t> </w:t>
                  </w:r>
                  <w:r>
                    <w:rPr>
                      <w:b/>
                      <w:i/>
                      <w:sz w:val="24"/>
                    </w:rPr>
                    <w:t>for:</w:t>
                  </w:r>
                </w:p>
              </w:txbxContent>
            </v:textbox>
            <v:fill type="solid"/>
            <w10:wrap type="topAndBottom"/>
          </v:shape>
        </w:pict>
      </w:r>
    </w:p>
    <w:p>
      <w:pPr>
        <w:pStyle w:val="BodyText"/>
        <w:spacing w:before="58"/>
        <w:ind w:left="1243"/>
      </w:pPr>
      <w:r>
        <w:rPr/>
        <w:t>Chức năng: làm các lệnh trong dấu ngoặc một số lần nhất định.</w:t>
      </w:r>
    </w:p>
    <w:p>
      <w:pPr>
        <w:pStyle w:val="BodyText"/>
        <w:tabs>
          <w:tab w:pos="2510" w:val="left" w:leader="none"/>
        </w:tabs>
        <w:spacing w:before="79"/>
        <w:ind w:left="1243"/>
      </w:pPr>
      <w:r>
        <w:rPr>
          <w:b/>
          <w:i/>
        </w:rPr>
        <w:t>Cú</w:t>
      </w:r>
      <w:r>
        <w:rPr>
          <w:b/>
          <w:i/>
          <w:spacing w:val="1"/>
        </w:rPr>
        <w:t> </w:t>
      </w:r>
      <w:r>
        <w:rPr>
          <w:b/>
          <w:i/>
        </w:rPr>
        <w:t>pháp:</w:t>
        <w:tab/>
      </w:r>
      <w:r>
        <w:rPr/>
        <w:t>for (giá_trị_bắt_đầu; điều_kiện_kết_thúc; tăng_giá_trị</w:t>
      </w:r>
      <w:r>
        <w:rPr>
          <w:spacing w:val="-11"/>
        </w:rPr>
        <w:t> </w:t>
      </w:r>
      <w:r>
        <w:rPr/>
        <w:t>)</w:t>
      </w:r>
    </w:p>
    <w:p>
      <w:pPr>
        <w:pStyle w:val="BodyText"/>
        <w:tabs>
          <w:tab w:pos="917" w:val="left" w:leader="none"/>
        </w:tabs>
        <w:spacing w:line="275" w:lineRule="exact" w:before="3"/>
        <w:ind w:right="6088"/>
        <w:jc w:val="right"/>
      </w:pPr>
      <w:r>
        <w:rPr/>
        <w:t>{</w:t>
        <w:tab/>
        <w:t>Lệnh</w:t>
      </w:r>
      <w:r>
        <w:rPr>
          <w:spacing w:val="-3"/>
        </w:rPr>
        <w:t> </w:t>
      </w:r>
      <w:r>
        <w:rPr/>
        <w:t>1;</w:t>
      </w:r>
    </w:p>
    <w:p>
      <w:pPr>
        <w:pStyle w:val="BodyText"/>
        <w:spacing w:line="275" w:lineRule="exact"/>
        <w:ind w:right="6088"/>
        <w:jc w:val="right"/>
      </w:pPr>
      <w:r>
        <w:rPr/>
        <w:t>Lệnh</w:t>
      </w:r>
      <w:r>
        <w:rPr>
          <w:spacing w:val="-3"/>
        </w:rPr>
        <w:t> </w:t>
      </w:r>
      <w:r>
        <w:rPr/>
        <w:t>2;</w:t>
      </w:r>
    </w:p>
    <w:p>
      <w:pPr>
        <w:pStyle w:val="BodyText"/>
        <w:spacing w:before="3"/>
        <w:ind w:right="2246"/>
        <w:jc w:val="center"/>
      </w:pPr>
      <w:r>
        <w:rPr/>
        <w:t>…</w:t>
      </w:r>
    </w:p>
    <w:p>
      <w:pPr>
        <w:spacing w:after="0"/>
        <w:jc w:val="center"/>
        <w:sectPr>
          <w:type w:val="continuous"/>
          <w:pgSz w:w="11910" w:h="16840"/>
          <w:pgMar w:top="520" w:bottom="280" w:left="740" w:right="0"/>
        </w:sectPr>
      </w:pPr>
    </w:p>
    <w:p>
      <w:pPr>
        <w:pStyle w:val="BodyText"/>
        <w:spacing w:before="4"/>
      </w:pPr>
    </w:p>
    <w:p>
      <w:pPr>
        <w:pStyle w:val="Heading5"/>
        <w:spacing w:before="1"/>
        <w:ind w:left="1243"/>
        <w:rPr>
          <w:i/>
        </w:rPr>
      </w:pPr>
      <w:r>
        <w:rPr>
          <w:i/>
        </w:rPr>
        <w:t>Ví dụ 4-21:</w:t>
      </w:r>
    </w:p>
    <w:p>
      <w:pPr>
        <w:spacing w:line="274" w:lineRule="exact" w:before="0"/>
        <w:ind w:left="1017" w:right="0" w:firstLine="0"/>
        <w:jc w:val="left"/>
        <w:rPr>
          <w:sz w:val="24"/>
        </w:rPr>
      </w:pPr>
      <w:r>
        <w:rPr/>
        <w:br w:type="column"/>
      </w:r>
      <w:r>
        <w:rPr>
          <w:sz w:val="24"/>
        </w:rPr>
        <w:t>}</w:t>
      </w:r>
    </w:p>
    <w:p>
      <w:pPr>
        <w:pStyle w:val="BodyText"/>
      </w:pPr>
    </w:p>
    <w:p>
      <w:pPr>
        <w:pStyle w:val="BodyText"/>
        <w:ind w:left="105"/>
      </w:pPr>
      <w:r>
        <w:rPr/>
        <w:t>For (int n = 0; n &lt;100; n++)</w:t>
      </w:r>
    </w:p>
    <w:p>
      <w:pPr>
        <w:pStyle w:val="BodyText"/>
        <w:spacing w:before="3"/>
        <w:ind w:left="1017"/>
      </w:pPr>
      <w:r>
        <w:rPr/>
        <w:t>{x=x+10;}</w:t>
      </w:r>
    </w:p>
    <w:p>
      <w:pPr>
        <w:spacing w:after="0"/>
        <w:sectPr>
          <w:type w:val="continuous"/>
          <w:pgSz w:w="11910" w:h="16840"/>
          <w:pgMar w:top="520" w:bottom="280" w:left="740" w:right="0"/>
          <w:cols w:num="2" w:equalWidth="0">
            <w:col w:w="2366" w:space="40"/>
            <w:col w:w="8764"/>
          </w:cols>
        </w:sectPr>
      </w:pPr>
    </w:p>
    <w:p>
      <w:pPr>
        <w:pStyle w:val="BodyText"/>
        <w:spacing w:line="274" w:lineRule="exact"/>
        <w:ind w:left="1243"/>
      </w:pPr>
      <w:r>
        <w:rPr/>
        <w:t>Vòng lặp thực hiện với biến n bằng 0 cho đến khi n bằng 100 thì ngừng.</w:t>
      </w:r>
    </w:p>
    <w:p>
      <w:pPr>
        <w:pStyle w:val="BodyText"/>
        <w:spacing w:before="7"/>
        <w:rPr>
          <w:sz w:val="22"/>
        </w:rPr>
      </w:pPr>
      <w:r>
        <w:rPr/>
        <w:pict>
          <v:shape style="position:absolute;margin-left:97.727997pt;margin-top:14.204297pt;width:470.85pt;height:13.7pt;mso-position-horizontal-relative:page;mso-position-vertical-relative:paragraph;z-index:-15618560;mso-wrap-distance-left:0;mso-wrap-distance-right:0" type="#_x0000_t202" filled="true" fillcolor="#daedf3" stroked="false">
            <v:textbox inset="0,0,0,0">
              <w:txbxContent>
                <w:p>
                  <w:pPr>
                    <w:tabs>
                      <w:tab w:pos="595" w:val="left" w:leader="none"/>
                    </w:tabs>
                    <w:spacing w:line="273" w:lineRule="exact" w:before="0"/>
                    <w:ind w:left="28" w:right="0" w:firstLine="0"/>
                    <w:jc w:val="left"/>
                    <w:rPr>
                      <w:b/>
                      <w:i/>
                      <w:sz w:val="24"/>
                    </w:rPr>
                  </w:pPr>
                  <w:r>
                    <w:rPr>
                      <w:b/>
                      <w:i/>
                      <w:sz w:val="24"/>
                    </w:rPr>
                    <w:t>e.</w:t>
                    <w:tab/>
                    <w:t>Lệnh rẽ nhánh</w:t>
                  </w:r>
                  <w:r>
                    <w:rPr>
                      <w:b/>
                      <w:i/>
                      <w:spacing w:val="4"/>
                      <w:sz w:val="24"/>
                    </w:rPr>
                    <w:t> </w:t>
                  </w:r>
                  <w:r>
                    <w:rPr>
                      <w:b/>
                      <w:i/>
                      <w:sz w:val="24"/>
                    </w:rPr>
                    <w:t>break:</w:t>
                  </w:r>
                </w:p>
              </w:txbxContent>
            </v:textbox>
            <v:fill type="solid"/>
            <w10:wrap type="topAndBottom"/>
          </v:shape>
        </w:pict>
      </w:r>
    </w:p>
    <w:p>
      <w:pPr>
        <w:pStyle w:val="BodyText"/>
        <w:spacing w:before="58" w:after="88"/>
        <w:ind w:left="1243"/>
      </w:pPr>
      <w:r>
        <w:rPr/>
        <w:t>Chức năng: Lệnh này dùng để thoát khỏi vòng lặp dù cho điều kiện để kết thúc chƣa thỏa mãn.</w:t>
      </w:r>
    </w:p>
    <w:p>
      <w:pPr>
        <w:pStyle w:val="BodyText"/>
        <w:ind w:left="1214"/>
        <w:rPr>
          <w:sz w:val="20"/>
        </w:rPr>
      </w:pPr>
      <w:r>
        <w:rPr>
          <w:sz w:val="20"/>
        </w:rPr>
        <w:pict>
          <v:shape style="width:470.85pt;height:13.95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f.</w:t>
                    <w:tab/>
                    <w:t>Lệnh</w:t>
                  </w:r>
                  <w:r>
                    <w:rPr>
                      <w:b/>
                      <w:i/>
                      <w:spacing w:val="1"/>
                      <w:sz w:val="24"/>
                    </w:rPr>
                    <w:t> </w:t>
                  </w:r>
                  <w:r>
                    <w:rPr>
                      <w:b/>
                      <w:i/>
                      <w:sz w:val="24"/>
                    </w:rPr>
                    <w:t>continue:</w:t>
                  </w:r>
                </w:p>
              </w:txbxContent>
            </v:textbox>
            <v:fill type="solid"/>
          </v:shape>
        </w:pict>
      </w:r>
      <w:r>
        <w:rPr>
          <w:sz w:val="20"/>
        </w:rPr>
      </w:r>
    </w:p>
    <w:p>
      <w:pPr>
        <w:pStyle w:val="BodyText"/>
        <w:spacing w:before="52"/>
        <w:ind w:left="1243"/>
      </w:pPr>
      <w:r>
        <w:rPr/>
        <w:pict>
          <v:shape style="position:absolute;margin-left:97.727997pt;margin-top:20.763126pt;width:470.85pt;height:13.7pt;mso-position-horizontal-relative:page;mso-position-vertical-relative:paragraph;z-index:-15617536;mso-wrap-distance-left:0;mso-wrap-distance-right:0" type="#_x0000_t202" filled="true" fillcolor="#daedf3" stroked="false">
            <v:textbox inset="0,0,0,0">
              <w:txbxContent>
                <w:p>
                  <w:pPr>
                    <w:tabs>
                      <w:tab w:pos="595" w:val="left" w:leader="none"/>
                    </w:tabs>
                    <w:spacing w:line="273" w:lineRule="exact" w:before="0"/>
                    <w:ind w:left="28" w:right="0" w:firstLine="0"/>
                    <w:jc w:val="left"/>
                    <w:rPr>
                      <w:b/>
                      <w:i/>
                      <w:sz w:val="24"/>
                    </w:rPr>
                  </w:pPr>
                  <w:r>
                    <w:rPr>
                      <w:b/>
                      <w:i/>
                      <w:sz w:val="24"/>
                    </w:rPr>
                    <w:t>g.</w:t>
                    <w:tab/>
                    <w:t>Lệnh rẽ nhánh</w:t>
                  </w:r>
                  <w:r>
                    <w:rPr>
                      <w:b/>
                      <w:i/>
                      <w:spacing w:val="7"/>
                      <w:sz w:val="24"/>
                    </w:rPr>
                    <w:t> </w:t>
                  </w:r>
                  <w:r>
                    <w:rPr>
                      <w:b/>
                      <w:i/>
                      <w:sz w:val="24"/>
                    </w:rPr>
                    <w:t>goto:</w:t>
                  </w:r>
                </w:p>
              </w:txbxContent>
            </v:textbox>
            <v:fill type="solid"/>
            <w10:wrap type="topAndBottom"/>
          </v:shape>
        </w:pict>
      </w:r>
      <w:r>
        <w:rPr/>
        <w:t>Chức năng: Lệnh này dùng để kết thúc phần còn lại của vòng lặp để làm lần lặp tiếp theo.</w:t>
      </w:r>
    </w:p>
    <w:p>
      <w:pPr>
        <w:pStyle w:val="BodyText"/>
        <w:spacing w:before="58" w:after="88"/>
        <w:ind w:left="1243"/>
      </w:pPr>
      <w:r>
        <w:rPr/>
        <w:t>Chức năng: Lệnh này dùng để nhảy đến nhảy trong chƣơng trình.</w:t>
      </w:r>
    </w:p>
    <w:p>
      <w:pPr>
        <w:pStyle w:val="BodyText"/>
        <w:ind w:left="1214"/>
        <w:rPr>
          <w:sz w:val="20"/>
        </w:rPr>
      </w:pPr>
      <w:r>
        <w:rPr>
          <w:sz w:val="20"/>
        </w:rPr>
        <w:pict>
          <v:shape style="width:470.85pt;height:13.7pt;mso-position-horizontal-relative:char;mso-position-vertical-relative:line" type="#_x0000_t202" filled="true" fillcolor="#daedf3" stroked="false">
            <w10:anchorlock/>
            <v:textbox inset="0,0,0,0">
              <w:txbxContent>
                <w:p>
                  <w:pPr>
                    <w:tabs>
                      <w:tab w:pos="595" w:val="left" w:leader="none"/>
                    </w:tabs>
                    <w:spacing w:line="273" w:lineRule="exact" w:before="0"/>
                    <w:ind w:left="28" w:right="0" w:firstLine="0"/>
                    <w:jc w:val="left"/>
                    <w:rPr>
                      <w:b/>
                      <w:i/>
                      <w:sz w:val="24"/>
                    </w:rPr>
                  </w:pPr>
                  <w:r>
                    <w:rPr>
                      <w:b/>
                      <w:i/>
                      <w:sz w:val="24"/>
                    </w:rPr>
                    <w:t>h.</w:t>
                    <w:tab/>
                    <w:t>Lệnh switch</w:t>
                  </w:r>
                  <w:r>
                    <w:rPr>
                      <w:b/>
                      <w:i/>
                      <w:spacing w:val="5"/>
                      <w:sz w:val="24"/>
                    </w:rPr>
                    <w:t> </w:t>
                  </w:r>
                  <w:r>
                    <w:rPr>
                      <w:b/>
                      <w:i/>
                      <w:sz w:val="24"/>
                    </w:rPr>
                    <w:t>case:</w:t>
                  </w:r>
                </w:p>
              </w:txbxContent>
            </v:textbox>
            <v:fill type="solid"/>
          </v:shape>
        </w:pict>
      </w:r>
      <w:r>
        <w:rPr>
          <w:sz w:val="20"/>
        </w:rPr>
      </w:r>
    </w:p>
    <w:p>
      <w:pPr>
        <w:pStyle w:val="BodyText"/>
        <w:spacing w:before="47"/>
        <w:ind w:left="1243"/>
      </w:pPr>
      <w:r>
        <w:rPr/>
        <w:t>Chức năng: thực hiện 1 công việc tùy thuộc vào hàm.</w:t>
      </w:r>
    </w:p>
    <w:p>
      <w:pPr>
        <w:tabs>
          <w:tab w:pos="2510" w:val="left" w:leader="none"/>
        </w:tabs>
        <w:spacing w:before="80"/>
        <w:ind w:left="1243" w:right="0" w:firstLine="0"/>
        <w:jc w:val="left"/>
        <w:rPr>
          <w:sz w:val="24"/>
        </w:rPr>
      </w:pPr>
      <w:r>
        <w:rPr>
          <w:b/>
          <w:i/>
          <w:sz w:val="24"/>
        </w:rPr>
        <w:t>Cú</w:t>
      </w:r>
      <w:r>
        <w:rPr>
          <w:b/>
          <w:i/>
          <w:spacing w:val="1"/>
          <w:sz w:val="24"/>
        </w:rPr>
        <w:t> </w:t>
      </w:r>
      <w:r>
        <w:rPr>
          <w:b/>
          <w:i/>
          <w:sz w:val="24"/>
        </w:rPr>
        <w:t>pháp:</w:t>
        <w:tab/>
      </w:r>
      <w:r>
        <w:rPr>
          <w:sz w:val="24"/>
        </w:rPr>
        <w:t>switch</w:t>
      </w:r>
      <w:r>
        <w:rPr>
          <w:spacing w:val="-3"/>
          <w:sz w:val="24"/>
        </w:rPr>
        <w:t> </w:t>
      </w:r>
      <w:r>
        <w:rPr>
          <w:sz w:val="24"/>
        </w:rPr>
        <w:t>(cmd)</w:t>
      </w:r>
    </w:p>
    <w:p>
      <w:pPr>
        <w:pStyle w:val="BodyText"/>
        <w:spacing w:before="2"/>
        <w:ind w:left="3423"/>
      </w:pPr>
      <w:r>
        <w:rPr/>
        <w:t>{</w:t>
      </w:r>
    </w:p>
    <w:p>
      <w:pPr>
        <w:pStyle w:val="BodyText"/>
        <w:tabs>
          <w:tab w:pos="6174" w:val="left" w:leader="none"/>
        </w:tabs>
        <w:spacing w:line="274" w:lineRule="exact"/>
        <w:ind w:left="4340"/>
      </w:pPr>
      <w:r>
        <w:rPr/>
        <w:t>Case</w:t>
      </w:r>
      <w:r>
        <w:rPr>
          <w:spacing w:val="-2"/>
        </w:rPr>
        <w:t> </w:t>
      </w:r>
      <w:r>
        <w:rPr/>
        <w:t>constant1:</w:t>
        <w:tab/>
        <w:t>Lệnh</w:t>
      </w:r>
      <w:r>
        <w:rPr>
          <w:spacing w:val="-3"/>
        </w:rPr>
        <w:t> </w:t>
      </w:r>
      <w:r>
        <w:rPr/>
        <w:t>a1;</w:t>
      </w:r>
    </w:p>
    <w:p>
      <w:pPr>
        <w:pStyle w:val="BodyText"/>
        <w:spacing w:before="2"/>
        <w:ind w:left="6174" w:right="4129"/>
      </w:pPr>
      <w:r>
        <w:rPr/>
        <w:t>Lệnh a2; Break;</w:t>
      </w:r>
    </w:p>
    <w:p>
      <w:pPr>
        <w:spacing w:after="0"/>
        <w:sectPr>
          <w:type w:val="continuous"/>
          <w:pgSz w:w="11910" w:h="16840"/>
          <w:pgMar w:top="520" w:bottom="280" w:left="740" w:right="0"/>
        </w:sectPr>
      </w:pPr>
    </w:p>
    <w:p>
      <w:pPr>
        <w:pStyle w:val="BodyText"/>
        <w:tabs>
          <w:tab w:pos="6174" w:val="left" w:leader="none"/>
        </w:tabs>
        <w:spacing w:line="268" w:lineRule="exact"/>
        <w:ind w:left="4340"/>
      </w:pPr>
      <w:r>
        <w:rPr/>
        <w:t>Case</w:t>
      </w:r>
      <w:r>
        <w:rPr>
          <w:spacing w:val="-2"/>
        </w:rPr>
        <w:t> </w:t>
      </w:r>
      <w:r>
        <w:rPr/>
        <w:t>constant2:</w:t>
        <w:tab/>
        <w:t>Lệnh</w:t>
      </w:r>
      <w:r>
        <w:rPr>
          <w:spacing w:val="-3"/>
        </w:rPr>
        <w:t> </w:t>
      </w:r>
      <w:r>
        <w:rPr/>
        <w:t>b1;</w:t>
      </w:r>
    </w:p>
    <w:p>
      <w:pPr>
        <w:pStyle w:val="BodyText"/>
        <w:spacing w:line="237" w:lineRule="auto" w:before="4"/>
        <w:ind w:left="6174" w:right="4116"/>
      </w:pPr>
      <w:r>
        <w:rPr/>
        <w:t>Lệnh b2; Break;</w:t>
      </w:r>
    </w:p>
    <w:p>
      <w:pPr>
        <w:pStyle w:val="BodyText"/>
        <w:spacing w:before="3"/>
        <w:rPr>
          <w:sz w:val="16"/>
        </w:rPr>
      </w:pPr>
    </w:p>
    <w:p>
      <w:pPr>
        <w:spacing w:after="0"/>
        <w:rPr>
          <w:sz w:val="16"/>
        </w:rPr>
        <w:sectPr>
          <w:pgSz w:w="11910" w:h="16840"/>
          <w:pgMar w:header="283" w:footer="491" w:top="640" w:bottom="680" w:left="740" w:right="0"/>
        </w:sectPr>
      </w:pPr>
    </w:p>
    <w:p>
      <w:pPr>
        <w:pStyle w:val="BodyText"/>
        <w:rPr>
          <w:sz w:val="26"/>
        </w:rPr>
      </w:pPr>
    </w:p>
    <w:p>
      <w:pPr>
        <w:pStyle w:val="BodyText"/>
        <w:rPr>
          <w:sz w:val="26"/>
        </w:rPr>
      </w:pPr>
    </w:p>
    <w:p>
      <w:pPr>
        <w:pStyle w:val="BodyText"/>
        <w:rPr>
          <w:sz w:val="26"/>
        </w:rPr>
      </w:pPr>
    </w:p>
    <w:p>
      <w:pPr>
        <w:pStyle w:val="BodyText"/>
        <w:spacing w:before="4"/>
        <w:rPr>
          <w:sz w:val="26"/>
        </w:rPr>
      </w:pPr>
    </w:p>
    <w:p>
      <w:pPr>
        <w:pStyle w:val="Heading5"/>
        <w:ind w:left="1243"/>
        <w:rPr>
          <w:i/>
        </w:rPr>
      </w:pPr>
      <w:r>
        <w:rPr>
          <w:i/>
        </w:rPr>
        <w:t>Ví dụ 4-22:</w:t>
      </w:r>
    </w:p>
    <w:p>
      <w:pPr>
        <w:pStyle w:val="BodyText"/>
        <w:rPr>
          <w:b/>
          <w:i/>
          <w:sz w:val="26"/>
        </w:rPr>
      </w:pPr>
      <w:r>
        <w:rPr/>
        <w:br w:type="column"/>
      </w:r>
      <w:r>
        <w:rPr>
          <w:b/>
          <w:i/>
          <w:sz w:val="26"/>
        </w:rPr>
      </w:r>
    </w:p>
    <w:p>
      <w:pPr>
        <w:pStyle w:val="BodyText"/>
        <w:rPr>
          <w:b/>
          <w:i/>
          <w:sz w:val="26"/>
        </w:rPr>
      </w:pPr>
    </w:p>
    <w:p>
      <w:pPr>
        <w:pStyle w:val="BodyText"/>
        <w:spacing w:before="1"/>
        <w:rPr>
          <w:b/>
          <w:i/>
          <w:sz w:val="28"/>
        </w:rPr>
      </w:pPr>
    </w:p>
    <w:p>
      <w:pPr>
        <w:pStyle w:val="BodyText"/>
        <w:ind w:left="1017"/>
      </w:pPr>
      <w:r>
        <w:rPr/>
        <w:t>}</w:t>
      </w:r>
    </w:p>
    <w:p>
      <w:pPr>
        <w:pStyle w:val="BodyText"/>
      </w:pPr>
    </w:p>
    <w:p>
      <w:pPr>
        <w:pStyle w:val="BodyText"/>
        <w:spacing w:line="275" w:lineRule="exact"/>
        <w:ind w:left="105"/>
      </w:pPr>
      <w:r>
        <w:rPr/>
        <w:t>switch </w:t>
      </w:r>
      <w:r>
        <w:rPr>
          <w:spacing w:val="-5"/>
        </w:rPr>
        <w:t>(cmd)</w:t>
      </w:r>
    </w:p>
    <w:p>
      <w:pPr>
        <w:pStyle w:val="BodyText"/>
        <w:spacing w:line="275" w:lineRule="exact"/>
        <w:ind w:left="1017"/>
      </w:pP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6"/>
        </w:rPr>
      </w:pPr>
    </w:p>
    <w:p>
      <w:pPr>
        <w:pStyle w:val="BodyText"/>
        <w:ind w:left="1017"/>
      </w:pPr>
      <w:r>
        <w:rPr/>
        <w:t>}</w:t>
      </w:r>
    </w:p>
    <w:p>
      <w:pPr>
        <w:pStyle w:val="BodyText"/>
        <w:tabs>
          <w:tab w:pos="2369" w:val="left" w:leader="none"/>
        </w:tabs>
        <w:spacing w:before="90"/>
        <w:ind w:left="2369" w:right="4147" w:hanging="1835"/>
        <w:jc w:val="both"/>
      </w:pPr>
      <w:r>
        <w:rPr/>
        <w:br w:type="column"/>
      </w:r>
      <w:r>
        <w:rPr/>
        <w:t>Default:</w:t>
        <w:tab/>
        <w:t>Lệnh </w:t>
      </w:r>
      <w:r>
        <w:rPr>
          <w:spacing w:val="-6"/>
        </w:rPr>
        <w:t>c1; </w:t>
      </w:r>
      <w:r>
        <w:rPr/>
        <w:t>Lệnh </w:t>
      </w:r>
      <w:r>
        <w:rPr>
          <w:spacing w:val="-6"/>
        </w:rPr>
        <w:t>c2; </w:t>
      </w:r>
      <w:r>
        <w:rPr/>
        <w:t>Break;</w:t>
      </w:r>
    </w:p>
    <w:p>
      <w:pPr>
        <w:pStyle w:val="BodyText"/>
        <w:rPr>
          <w:sz w:val="26"/>
        </w:rPr>
      </w:pPr>
    </w:p>
    <w:p>
      <w:pPr>
        <w:pStyle w:val="BodyText"/>
        <w:rPr>
          <w:sz w:val="26"/>
        </w:rPr>
      </w:pPr>
    </w:p>
    <w:p>
      <w:pPr>
        <w:pStyle w:val="BodyText"/>
        <w:rPr>
          <w:sz w:val="26"/>
        </w:rPr>
      </w:pPr>
    </w:p>
    <w:p>
      <w:pPr>
        <w:pStyle w:val="BodyText"/>
        <w:tabs>
          <w:tab w:pos="1452" w:val="left" w:leader="none"/>
        </w:tabs>
        <w:spacing w:before="210"/>
        <w:ind w:left="535" w:right="4344"/>
        <w:jc w:val="center"/>
      </w:pPr>
      <w:r>
        <w:rPr/>
        <w:t>Case</w:t>
      </w:r>
      <w:r>
        <w:rPr>
          <w:spacing w:val="-1"/>
        </w:rPr>
        <w:t> </w:t>
      </w:r>
      <w:r>
        <w:rPr/>
        <w:t>0:</w:t>
        <w:tab/>
        <w:t>printf(“cmd </w:t>
      </w:r>
      <w:r>
        <w:rPr>
          <w:spacing w:val="-4"/>
        </w:rPr>
        <w:t>0”); </w:t>
      </w:r>
      <w:r>
        <w:rPr/>
        <w:t>Break;</w:t>
      </w:r>
    </w:p>
    <w:p>
      <w:pPr>
        <w:pStyle w:val="BodyText"/>
        <w:spacing w:before="10"/>
        <w:rPr>
          <w:sz w:val="23"/>
        </w:rPr>
      </w:pPr>
    </w:p>
    <w:p>
      <w:pPr>
        <w:pStyle w:val="BodyText"/>
        <w:tabs>
          <w:tab w:pos="1452" w:val="left" w:leader="none"/>
        </w:tabs>
        <w:spacing w:line="242" w:lineRule="auto"/>
        <w:ind w:left="535" w:right="4344"/>
        <w:jc w:val="center"/>
      </w:pPr>
      <w:r>
        <w:rPr/>
        <w:t>Case</w:t>
      </w:r>
      <w:r>
        <w:rPr>
          <w:spacing w:val="-1"/>
        </w:rPr>
        <w:t> </w:t>
      </w:r>
      <w:r>
        <w:rPr/>
        <w:t>1:</w:t>
        <w:tab/>
        <w:t>printf(“cmd </w:t>
      </w:r>
      <w:r>
        <w:rPr>
          <w:spacing w:val="-4"/>
        </w:rPr>
        <w:t>1”); </w:t>
      </w:r>
      <w:r>
        <w:rPr/>
        <w:t>Break;</w:t>
      </w:r>
    </w:p>
    <w:p>
      <w:pPr>
        <w:pStyle w:val="BodyText"/>
        <w:spacing w:before="8"/>
        <w:rPr>
          <w:sz w:val="23"/>
        </w:rPr>
      </w:pPr>
    </w:p>
    <w:p>
      <w:pPr>
        <w:pStyle w:val="BodyText"/>
        <w:spacing w:line="275" w:lineRule="exact"/>
        <w:ind w:left="535"/>
      </w:pPr>
      <w:r>
        <w:rPr/>
        <w:t>Default: printf(“bad cmd ”);</w:t>
      </w:r>
    </w:p>
    <w:p>
      <w:pPr>
        <w:pStyle w:val="BodyText"/>
        <w:spacing w:line="275" w:lineRule="exact"/>
        <w:ind w:left="525" w:right="4344"/>
        <w:jc w:val="center"/>
      </w:pPr>
      <w:r>
        <w:rPr/>
        <w:t>Break;</w:t>
      </w:r>
    </w:p>
    <w:p>
      <w:pPr>
        <w:spacing w:after="0" w:line="275" w:lineRule="exact"/>
        <w:jc w:val="center"/>
        <w:sectPr>
          <w:type w:val="continuous"/>
          <w:pgSz w:w="11910" w:h="16840"/>
          <w:pgMar w:top="520" w:bottom="280" w:left="740" w:right="0"/>
          <w:cols w:num="3" w:equalWidth="0">
            <w:col w:w="2366" w:space="40"/>
            <w:col w:w="1361" w:space="39"/>
            <w:col w:w="7364"/>
          </w:cols>
        </w:sectPr>
      </w:pPr>
    </w:p>
    <w:p>
      <w:pPr>
        <w:pStyle w:val="BodyText"/>
        <w:rPr>
          <w:sz w:val="27"/>
        </w:rPr>
      </w:pPr>
    </w:p>
    <w:p>
      <w:pPr>
        <w:pStyle w:val="Heading4"/>
        <w:numPr>
          <w:ilvl w:val="1"/>
          <w:numId w:val="28"/>
        </w:numPr>
        <w:tabs>
          <w:tab w:pos="1526" w:val="left" w:leader="none"/>
          <w:tab w:pos="1527" w:val="left" w:leader="none"/>
          <w:tab w:pos="10630" w:val="left" w:leader="none"/>
        </w:tabs>
        <w:spacing w:line="240" w:lineRule="auto" w:before="90" w:after="0"/>
        <w:ind w:left="1526" w:right="0" w:hanging="597"/>
        <w:jc w:val="left"/>
      </w:pPr>
      <w:r>
        <w:rPr>
          <w:shd w:fill="FFFF99" w:color="auto" w:val="clear"/>
        </w:rPr>
        <w:t>CẤU TRÚC CỦA CHƯƠNG TRÌNH</w:t>
      </w:r>
      <w:r>
        <w:rPr>
          <w:spacing w:val="-10"/>
          <w:shd w:fill="FFFF99" w:color="auto" w:val="clear"/>
        </w:rPr>
        <w:t> </w:t>
      </w:r>
      <w:r>
        <w:rPr>
          <w:shd w:fill="FFFF99" w:color="auto" w:val="clear"/>
        </w:rPr>
        <w:t>C</w:t>
        <w:tab/>
      </w:r>
    </w:p>
    <w:p>
      <w:pPr>
        <w:pStyle w:val="BodyText"/>
        <w:spacing w:before="113"/>
        <w:ind w:left="1243"/>
      </w:pPr>
      <w:r>
        <w:rPr/>
        <w:pict>
          <v:group style="position:absolute;margin-left:65.064003pt;margin-top:23.093134pt;width:507.8pt;height:177.45pt;mso-position-horizontal-relative:page;mso-position-vertical-relative:paragraph;z-index:-15613952;mso-wrap-distance-left:0;mso-wrap-distance-right:0" coordorigin="1301,462" coordsize="10156,3549">
            <v:shape style="position:absolute;left:1301;top:461;width:10156;height:3549" coordorigin="1301,462" coordsize="10156,3549" path="m11447,462l1311,462,1301,462,1301,4010,1311,4010,11447,4010,11447,4001,1311,4001,1311,471,11447,471,11447,462xm11457,462l11448,462,11448,4010,11457,4010,11457,462xe" filled="true" fillcolor="#000000" stroked="false">
              <v:path arrowok="t"/>
              <v:fill type="solid"/>
            </v:shape>
            <v:shape style="position:absolute;left:1416;top:483;width:4906;height:1487" type="#_x0000_t202" filled="false" stroked="false">
              <v:textbox inset="0,0,0,0">
                <w:txbxContent>
                  <w:p>
                    <w:pPr>
                      <w:spacing w:line="350" w:lineRule="auto" w:before="8"/>
                      <w:ind w:left="0" w:right="2463" w:firstLine="0"/>
                      <w:jc w:val="left"/>
                      <w:rPr>
                        <w:rFonts w:ascii="Georgia"/>
                        <w:sz w:val="24"/>
                      </w:rPr>
                    </w:pPr>
                    <w:r>
                      <w:rPr>
                        <w:rFonts w:ascii="Georgia"/>
                        <w:sz w:val="24"/>
                      </w:rPr>
                      <w:t>/*</w:t>
                    </w:r>
                    <w:r>
                      <w:rPr>
                        <w:rFonts w:ascii="Georgia"/>
                        <w:spacing w:val="-25"/>
                        <w:sz w:val="24"/>
                      </w:rPr>
                      <w:t> </w:t>
                    </w:r>
                    <w:r>
                      <w:rPr>
                        <w:rFonts w:ascii="Georgia"/>
                        <w:sz w:val="24"/>
                      </w:rPr>
                      <w:t>my</w:t>
                    </w:r>
                    <w:r>
                      <w:rPr>
                        <w:rFonts w:ascii="Georgia"/>
                        <w:spacing w:val="-24"/>
                        <w:sz w:val="24"/>
                      </w:rPr>
                      <w:t> </w:t>
                    </w:r>
                    <w:r>
                      <w:rPr>
                        <w:rFonts w:ascii="Georgia"/>
                        <w:sz w:val="24"/>
                      </w:rPr>
                      <w:t>first</w:t>
                    </w:r>
                    <w:r>
                      <w:rPr>
                        <w:rFonts w:ascii="Georgia"/>
                        <w:spacing w:val="-23"/>
                        <w:sz w:val="24"/>
                      </w:rPr>
                      <w:t> </w:t>
                    </w:r>
                    <w:r>
                      <w:rPr>
                        <w:rFonts w:ascii="Georgia"/>
                        <w:sz w:val="24"/>
                      </w:rPr>
                      <w:t>C</w:t>
                    </w:r>
                    <w:r>
                      <w:rPr>
                        <w:rFonts w:ascii="Georgia"/>
                        <w:spacing w:val="-23"/>
                        <w:sz w:val="24"/>
                      </w:rPr>
                      <w:t> </w:t>
                    </w:r>
                    <w:r>
                      <w:rPr>
                        <w:rFonts w:ascii="Georgia"/>
                        <w:sz w:val="24"/>
                      </w:rPr>
                      <w:t>program*/ </w:t>
                    </w:r>
                    <w:r>
                      <w:rPr>
                        <w:rFonts w:ascii="Georgia"/>
                        <w:w w:val="90"/>
                        <w:sz w:val="24"/>
                      </w:rPr>
                      <w:t>#INCLUDE</w:t>
                    </w:r>
                    <w:r>
                      <w:rPr>
                        <w:rFonts w:ascii="Georgia"/>
                        <w:spacing w:val="21"/>
                        <w:w w:val="90"/>
                        <w:sz w:val="24"/>
                      </w:rPr>
                      <w:t> </w:t>
                    </w:r>
                    <w:r>
                      <w:rPr>
                        <w:rFonts w:ascii="Georgia"/>
                        <w:w w:val="90"/>
                        <w:sz w:val="24"/>
                      </w:rPr>
                      <w:t>&lt;16F887.H&gt;</w:t>
                    </w:r>
                  </w:p>
                  <w:p>
                    <w:pPr>
                      <w:spacing w:before="5"/>
                      <w:ind w:left="0" w:right="0" w:firstLine="0"/>
                      <w:jc w:val="left"/>
                      <w:rPr>
                        <w:rFonts w:ascii="Georgia"/>
                        <w:sz w:val="24"/>
                      </w:rPr>
                    </w:pPr>
                    <w:r>
                      <w:rPr>
                        <w:rFonts w:ascii="Georgia"/>
                        <w:w w:val="90"/>
                        <w:sz w:val="24"/>
                      </w:rPr>
                      <w:t>#FUSES</w:t>
                    </w:r>
                    <w:r>
                      <w:rPr>
                        <w:rFonts w:ascii="Georgia"/>
                        <w:spacing w:val="-8"/>
                        <w:w w:val="90"/>
                        <w:sz w:val="24"/>
                      </w:rPr>
                      <w:t> </w:t>
                    </w:r>
                    <w:r>
                      <w:rPr>
                        <w:rFonts w:ascii="Georgia"/>
                        <w:w w:val="90"/>
                        <w:sz w:val="24"/>
                      </w:rPr>
                      <w:t>NOWDT,</w:t>
                    </w:r>
                    <w:r>
                      <w:rPr>
                        <w:rFonts w:ascii="Georgia"/>
                        <w:spacing w:val="-8"/>
                        <w:w w:val="90"/>
                        <w:sz w:val="24"/>
                      </w:rPr>
                      <w:t> </w:t>
                    </w:r>
                    <w:r>
                      <w:rPr>
                        <w:rFonts w:ascii="Georgia"/>
                        <w:w w:val="90"/>
                        <w:sz w:val="24"/>
                      </w:rPr>
                      <w:t>PUT,</w:t>
                    </w:r>
                    <w:r>
                      <w:rPr>
                        <w:rFonts w:ascii="Georgia"/>
                        <w:spacing w:val="-9"/>
                        <w:w w:val="90"/>
                        <w:sz w:val="24"/>
                      </w:rPr>
                      <w:t> </w:t>
                    </w:r>
                    <w:r>
                      <w:rPr>
                        <w:rFonts w:ascii="Georgia"/>
                        <w:w w:val="90"/>
                        <w:sz w:val="24"/>
                      </w:rPr>
                      <w:t>HS,</w:t>
                    </w:r>
                    <w:r>
                      <w:rPr>
                        <w:rFonts w:ascii="Georgia"/>
                        <w:spacing w:val="-10"/>
                        <w:w w:val="90"/>
                        <w:sz w:val="24"/>
                      </w:rPr>
                      <w:t> </w:t>
                    </w:r>
                    <w:r>
                      <w:rPr>
                        <w:rFonts w:ascii="Georgia"/>
                        <w:w w:val="90"/>
                        <w:sz w:val="24"/>
                      </w:rPr>
                      <w:t>NOPROTECT,</w:t>
                    </w:r>
                    <w:r>
                      <w:rPr>
                        <w:rFonts w:ascii="Georgia"/>
                        <w:spacing w:val="-8"/>
                        <w:w w:val="90"/>
                        <w:sz w:val="24"/>
                      </w:rPr>
                      <w:t> </w:t>
                    </w:r>
                    <w:r>
                      <w:rPr>
                        <w:rFonts w:ascii="Georgia"/>
                        <w:w w:val="90"/>
                        <w:sz w:val="24"/>
                      </w:rPr>
                      <w:t>NOLVP</w:t>
                    </w:r>
                  </w:p>
                  <w:p>
                    <w:pPr>
                      <w:spacing w:before="131"/>
                      <w:ind w:left="0" w:right="0" w:firstLine="0"/>
                      <w:jc w:val="left"/>
                      <w:rPr>
                        <w:rFonts w:ascii="Georgia"/>
                        <w:sz w:val="24"/>
                      </w:rPr>
                    </w:pPr>
                    <w:r>
                      <w:rPr>
                        <w:rFonts w:ascii="Georgia"/>
                        <w:sz w:val="24"/>
                      </w:rPr>
                      <w:t>VOID MAIN()</w:t>
                    </w:r>
                  </w:p>
                </w:txbxContent>
              </v:textbox>
              <w10:wrap type="none"/>
            </v:shape>
            <v:shape style="position:absolute;left:1416;top:2087;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shape style="position:absolute;left:2857;top:2087;width:1997;height:1487" type="#_x0000_t202" filled="false" stroked="false">
              <v:textbox inset="0,0,0,0">
                <w:txbxContent>
                  <w:p>
                    <w:pPr>
                      <w:spacing w:line="355" w:lineRule="auto" w:before="8"/>
                      <w:ind w:left="0" w:right="0" w:firstLine="0"/>
                      <w:jc w:val="left"/>
                      <w:rPr>
                        <w:rFonts w:ascii="Georgia"/>
                        <w:sz w:val="24"/>
                      </w:rPr>
                    </w:pPr>
                    <w:r>
                      <w:rPr>
                        <w:rFonts w:ascii="Georgia"/>
                        <w:w w:val="85"/>
                        <w:sz w:val="24"/>
                      </w:rPr>
                      <w:t>SET_TRIS_B(0x00); </w:t>
                    </w:r>
                    <w:r>
                      <w:rPr>
                        <w:rFonts w:ascii="Georgia"/>
                        <w:w w:val="90"/>
                        <w:sz w:val="24"/>
                      </w:rPr>
                      <w:t>OUTPUT_B(0x0F); </w:t>
                    </w:r>
                    <w:r>
                      <w:rPr>
                        <w:rFonts w:ascii="Georgia"/>
                        <w:sz w:val="24"/>
                      </w:rPr>
                      <w:t>WHILE(1)</w:t>
                    </w:r>
                  </w:p>
                  <w:p>
                    <w:pPr>
                      <w:spacing w:line="267" w:lineRule="exact" w:before="0"/>
                      <w:ind w:left="0" w:right="0" w:firstLine="0"/>
                      <w:jc w:val="left"/>
                      <w:rPr>
                        <w:rFonts w:ascii="Georgia"/>
                        <w:sz w:val="24"/>
                      </w:rPr>
                    </w:pPr>
                    <w:r>
                      <w:rPr>
                        <w:rFonts w:ascii="Georgia"/>
                        <w:sz w:val="24"/>
                      </w:rPr>
                      <w:t>{}</w:t>
                    </w:r>
                  </w:p>
                </w:txbxContent>
              </v:textbox>
              <w10:wrap type="none"/>
            </v:shape>
            <v:shape style="position:absolute;left:6458;top:2087;width:2652;height:685" type="#_x0000_t202" filled="false" stroked="false">
              <v:textbox inset="0,0,0,0">
                <w:txbxContent>
                  <w:p>
                    <w:pPr>
                      <w:spacing w:before="8"/>
                      <w:ind w:left="0" w:right="0" w:firstLine="0"/>
                      <w:jc w:val="left"/>
                      <w:rPr>
                        <w:rFonts w:ascii="Georgia"/>
                        <w:sz w:val="24"/>
                      </w:rPr>
                    </w:pPr>
                    <w:r>
                      <w:rPr>
                        <w:rFonts w:ascii="Georgia"/>
                        <w:sz w:val="24"/>
                      </w:rPr>
                      <w:t>//PORTB LA OUTPUT</w:t>
                    </w:r>
                  </w:p>
                  <w:p>
                    <w:pPr>
                      <w:spacing w:before="130"/>
                      <w:ind w:left="0" w:right="0" w:firstLine="0"/>
                      <w:jc w:val="left"/>
                      <w:rPr>
                        <w:rFonts w:ascii="Georgia"/>
                        <w:sz w:val="24"/>
                      </w:rPr>
                    </w:pPr>
                    <w:r>
                      <w:rPr>
                        <w:rFonts w:ascii="Georgia"/>
                        <w:w w:val="95"/>
                        <w:sz w:val="24"/>
                      </w:rPr>
                      <w:t>//4</w:t>
                    </w:r>
                    <w:r>
                      <w:rPr>
                        <w:rFonts w:ascii="Georgia"/>
                        <w:spacing w:val="-17"/>
                        <w:w w:val="95"/>
                        <w:sz w:val="24"/>
                      </w:rPr>
                      <w:t> </w:t>
                    </w:r>
                    <w:r>
                      <w:rPr>
                        <w:rFonts w:ascii="Georgia"/>
                        <w:w w:val="95"/>
                        <w:sz w:val="24"/>
                      </w:rPr>
                      <w:t>LED</w:t>
                    </w:r>
                    <w:r>
                      <w:rPr>
                        <w:rFonts w:ascii="Georgia"/>
                        <w:spacing w:val="-17"/>
                        <w:w w:val="95"/>
                        <w:sz w:val="24"/>
                      </w:rPr>
                      <w:t> </w:t>
                    </w:r>
                    <w:r>
                      <w:rPr>
                        <w:rFonts w:ascii="Georgia"/>
                        <w:w w:val="95"/>
                        <w:sz w:val="24"/>
                      </w:rPr>
                      <w:t>TAT</w:t>
                    </w:r>
                    <w:r>
                      <w:rPr>
                        <w:rFonts w:ascii="Georgia"/>
                        <w:spacing w:val="-19"/>
                        <w:w w:val="95"/>
                        <w:sz w:val="24"/>
                      </w:rPr>
                      <w:t> </w:t>
                    </w:r>
                    <w:r>
                      <w:rPr>
                        <w:rFonts w:ascii="Georgia"/>
                        <w:w w:val="95"/>
                        <w:sz w:val="24"/>
                      </w:rPr>
                      <w:t>4</w:t>
                    </w:r>
                    <w:r>
                      <w:rPr>
                        <w:rFonts w:ascii="Georgia"/>
                        <w:spacing w:val="-16"/>
                        <w:w w:val="95"/>
                        <w:sz w:val="24"/>
                      </w:rPr>
                      <w:t> </w:t>
                    </w:r>
                    <w:r>
                      <w:rPr>
                        <w:rFonts w:ascii="Georgia"/>
                        <w:w w:val="95"/>
                        <w:sz w:val="24"/>
                      </w:rPr>
                      <w:t>LED</w:t>
                    </w:r>
                    <w:r>
                      <w:rPr>
                        <w:rFonts w:ascii="Georgia"/>
                        <w:spacing w:val="-17"/>
                        <w:w w:val="95"/>
                        <w:sz w:val="24"/>
                      </w:rPr>
                      <w:t> </w:t>
                    </w:r>
                    <w:r>
                      <w:rPr>
                        <w:rFonts w:ascii="Georgia"/>
                        <w:w w:val="95"/>
                        <w:sz w:val="24"/>
                      </w:rPr>
                      <w:t>SANG</w:t>
                    </w:r>
                  </w:p>
                </w:txbxContent>
              </v:textbox>
              <w10:wrap type="none"/>
            </v:shape>
            <v:shape style="position:absolute;left:1416;top:3695;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w10:wrap type="topAndBottom"/>
          </v:group>
        </w:pict>
      </w:r>
      <w:r>
        <w:rPr/>
        <w:t>Chƣơng trình C đơn giản nhƣ sau</w:t>
      </w:r>
    </w:p>
    <w:p>
      <w:pPr>
        <w:pStyle w:val="BodyText"/>
        <w:spacing w:line="237" w:lineRule="auto" w:before="32"/>
        <w:ind w:left="676" w:right="765" w:firstLine="566"/>
      </w:pPr>
      <w:r>
        <w:rPr/>
        <w:t>“</w:t>
      </w:r>
      <w:r>
        <w:rPr>
          <w:rFonts w:ascii="Georgia" w:hAnsi="Georgia"/>
        </w:rPr>
        <w:t>/* my first C program*/</w:t>
      </w:r>
      <w:r>
        <w:rPr/>
        <w:t>” là chú thích cho chƣơng trình nằm trong cặp dấu “/* …. */” hoặc nằm sau “//”.</w:t>
      </w:r>
    </w:p>
    <w:p>
      <w:pPr>
        <w:pStyle w:val="BodyText"/>
        <w:spacing w:before="8"/>
        <w:ind w:left="676" w:right="566" w:firstLine="566"/>
      </w:pPr>
      <w:r>
        <w:rPr/>
        <w:t>Lệnh</w:t>
      </w:r>
      <w:r>
        <w:rPr>
          <w:spacing w:val="-11"/>
        </w:rPr>
        <w:t> </w:t>
      </w:r>
      <w:r>
        <w:rPr/>
        <w:t>“</w:t>
      </w:r>
      <w:r>
        <w:rPr>
          <w:rFonts w:ascii="Georgia" w:hAnsi="Georgia"/>
        </w:rPr>
        <w:t>#include</w:t>
      </w:r>
      <w:r>
        <w:rPr>
          <w:rFonts w:ascii="Georgia" w:hAnsi="Georgia"/>
          <w:spacing w:val="-14"/>
        </w:rPr>
        <w:t> </w:t>
      </w:r>
      <w:r>
        <w:rPr>
          <w:rFonts w:ascii="Georgia" w:hAnsi="Georgia"/>
        </w:rPr>
        <w:t>&lt;16F887.H</w:t>
      </w:r>
      <w:r>
        <w:rPr>
          <w:rFonts w:ascii="Georgia" w:hAnsi="Georgia"/>
          <w:spacing w:val="-13"/>
        </w:rPr>
        <w:t> </w:t>
      </w:r>
      <w:r>
        <w:rPr>
          <w:rFonts w:ascii="Georgia" w:hAnsi="Georgia"/>
        </w:rPr>
        <w:t>&gt;</w:t>
      </w:r>
      <w:r>
        <w:rPr/>
        <w:t>”</w:t>
      </w:r>
      <w:r>
        <w:rPr>
          <w:spacing w:val="-12"/>
        </w:rPr>
        <w:t> </w:t>
      </w:r>
      <w:r>
        <w:rPr/>
        <w:t>có</w:t>
      </w:r>
      <w:r>
        <w:rPr>
          <w:spacing w:val="-7"/>
        </w:rPr>
        <w:t> </w:t>
      </w:r>
      <w:r>
        <w:rPr/>
        <w:t>chức</w:t>
      </w:r>
      <w:r>
        <w:rPr>
          <w:spacing w:val="-8"/>
        </w:rPr>
        <w:t> </w:t>
      </w:r>
      <w:r>
        <w:rPr/>
        <w:t>năng</w:t>
      </w:r>
      <w:r>
        <w:rPr>
          <w:spacing w:val="-7"/>
        </w:rPr>
        <w:t> </w:t>
      </w:r>
      <w:r>
        <w:rPr/>
        <w:t>báo</w:t>
      </w:r>
      <w:r>
        <w:rPr>
          <w:spacing w:val="-8"/>
        </w:rPr>
        <w:t> </w:t>
      </w:r>
      <w:r>
        <w:rPr/>
        <w:t>cho</w:t>
      </w:r>
      <w:r>
        <w:rPr>
          <w:spacing w:val="-7"/>
        </w:rPr>
        <w:t> </w:t>
      </w:r>
      <w:r>
        <w:rPr/>
        <w:t>trình</w:t>
      </w:r>
      <w:r>
        <w:rPr>
          <w:spacing w:val="-10"/>
        </w:rPr>
        <w:t> </w:t>
      </w:r>
      <w:r>
        <w:rPr/>
        <w:t>biên</w:t>
      </w:r>
      <w:r>
        <w:rPr>
          <w:spacing w:val="-11"/>
        </w:rPr>
        <w:t> </w:t>
      </w:r>
      <w:r>
        <w:rPr/>
        <w:t>dịch</w:t>
      </w:r>
      <w:r>
        <w:rPr>
          <w:spacing w:val="-10"/>
        </w:rPr>
        <w:t> </w:t>
      </w:r>
      <w:r>
        <w:rPr/>
        <w:t>biết</w:t>
      </w:r>
      <w:r>
        <w:rPr>
          <w:spacing w:val="-7"/>
        </w:rPr>
        <w:t> </w:t>
      </w:r>
      <w:r>
        <w:rPr/>
        <w:t>chƣơng</w:t>
      </w:r>
      <w:r>
        <w:rPr>
          <w:spacing w:val="-10"/>
        </w:rPr>
        <w:t> </w:t>
      </w:r>
      <w:r>
        <w:rPr/>
        <w:t>trình</w:t>
      </w:r>
      <w:r>
        <w:rPr>
          <w:spacing w:val="-8"/>
        </w:rPr>
        <w:t> </w:t>
      </w:r>
      <w:r>
        <w:rPr/>
        <w:t>dùng</w:t>
      </w:r>
      <w:r>
        <w:rPr>
          <w:spacing w:val="-11"/>
        </w:rPr>
        <w:t> </w:t>
      </w:r>
      <w:r>
        <w:rPr>
          <w:spacing w:val="-12"/>
        </w:rPr>
        <w:t>các </w:t>
      </w:r>
      <w:r>
        <w:rPr/>
        <w:t>thành phần của vi điều khiển có trong file</w:t>
      </w:r>
      <w:r>
        <w:rPr>
          <w:spacing w:val="-9"/>
        </w:rPr>
        <w:t> </w:t>
      </w:r>
      <w:r>
        <w:rPr/>
        <w:t>“</w:t>
      </w:r>
      <w:r>
        <w:rPr>
          <w:rFonts w:ascii="Georgia" w:hAnsi="Georgia"/>
        </w:rPr>
        <w:t>16F887.H</w:t>
      </w:r>
      <w:r>
        <w:rPr/>
        <w:t>”.</w:t>
      </w:r>
    </w:p>
    <w:p>
      <w:pPr>
        <w:pStyle w:val="BodyText"/>
        <w:spacing w:before="3"/>
        <w:ind w:left="1243"/>
      </w:pPr>
      <w:r>
        <w:rPr/>
        <w:t>Tiếp theo là khai báo cấu hình của vi điều khiển.</w:t>
      </w:r>
    </w:p>
    <w:p>
      <w:pPr>
        <w:pStyle w:val="BodyText"/>
        <w:spacing w:line="237" w:lineRule="auto" w:before="5"/>
        <w:ind w:left="676" w:right="668" w:firstLine="629"/>
      </w:pPr>
      <w:r>
        <w:rPr/>
        <w:t>“VOID MAIN ()” cho biết bắt đầu chƣơng trình chính và các lệnh tiếp theo của chƣơng trình chính nằm trong cặp dấu {}.</w:t>
      </w:r>
    </w:p>
    <w:p>
      <w:pPr>
        <w:pStyle w:val="Heading4"/>
        <w:numPr>
          <w:ilvl w:val="1"/>
          <w:numId w:val="28"/>
        </w:numPr>
        <w:tabs>
          <w:tab w:pos="1526" w:val="left" w:leader="none"/>
          <w:tab w:pos="1527" w:val="left" w:leader="none"/>
          <w:tab w:pos="10630" w:val="left" w:leader="none"/>
        </w:tabs>
        <w:spacing w:line="240" w:lineRule="auto" w:before="128" w:after="0"/>
        <w:ind w:left="1526" w:right="0" w:hanging="597"/>
        <w:jc w:val="left"/>
      </w:pPr>
      <w:r>
        <w:rPr>
          <w:shd w:fill="FFFF99" w:color="auto" w:val="clear"/>
        </w:rPr>
        <w:t>CÁC THÀNH PHẦN CỦA CHƯƠNG TRÌNH</w:t>
      </w:r>
      <w:r>
        <w:rPr>
          <w:spacing w:val="-11"/>
          <w:shd w:fill="FFFF99" w:color="auto" w:val="clear"/>
        </w:rPr>
        <w:t> </w:t>
      </w:r>
      <w:r>
        <w:rPr>
          <w:shd w:fill="FFFF99" w:color="auto" w:val="clear"/>
        </w:rPr>
        <w:t>C</w:t>
        <w:tab/>
      </w:r>
    </w:p>
    <w:p>
      <w:pPr>
        <w:pStyle w:val="BodyText"/>
        <w:spacing w:line="242" w:lineRule="auto" w:before="113"/>
        <w:ind w:left="676" w:right="491" w:firstLine="566"/>
      </w:pPr>
      <w:r>
        <w:rPr/>
        <w:t>Tất cả các chƣơng trình viết bằng ngôn ngữ C bao gồm các chỉ dẫn, các khai báo biến, các định nghĩa biến, các biểu thức, các lệnh và hàm.</w:t>
      </w:r>
    </w:p>
    <w:p>
      <w:pPr>
        <w:pStyle w:val="Heading5"/>
        <w:numPr>
          <w:ilvl w:val="2"/>
          <w:numId w:val="28"/>
        </w:numPr>
        <w:tabs>
          <w:tab w:pos="1809" w:val="left" w:leader="none"/>
          <w:tab w:pos="1810" w:val="left" w:leader="none"/>
          <w:tab w:pos="10630" w:val="left" w:leader="none"/>
        </w:tabs>
        <w:spacing w:line="240" w:lineRule="auto" w:before="81" w:after="0"/>
        <w:ind w:left="1809" w:right="0" w:hanging="596"/>
        <w:jc w:val="left"/>
        <w:rPr>
          <w:i/>
        </w:rPr>
      </w:pPr>
      <w:r>
        <w:rPr>
          <w:i/>
          <w:shd w:fill="DBE4F0" w:color="auto" w:val="clear"/>
        </w:rPr>
        <w:t>Chỉ dẫn tiền xử</w:t>
      </w:r>
      <w:r>
        <w:rPr>
          <w:i/>
          <w:spacing w:val="-2"/>
          <w:shd w:fill="DBE4F0" w:color="auto" w:val="clear"/>
        </w:rPr>
        <w:t> </w:t>
      </w:r>
      <w:r>
        <w:rPr>
          <w:i/>
          <w:shd w:fill="DBE4F0" w:color="auto" w:val="clear"/>
        </w:rPr>
        <w:t>lý</w:t>
        <w:tab/>
      </w:r>
    </w:p>
    <w:p>
      <w:pPr>
        <w:pStyle w:val="BodyText"/>
        <w:spacing w:before="75"/>
        <w:ind w:left="1243"/>
      </w:pPr>
      <w:r>
        <w:rPr/>
        <w:t>Có 2 chỉ dẫn là #define và #include.</w:t>
      </w:r>
    </w:p>
    <w:p>
      <w:pPr>
        <w:pStyle w:val="BodyText"/>
        <w:spacing w:before="79"/>
        <w:ind w:left="1243"/>
      </w:pPr>
      <w:r>
        <w:rPr/>
        <w:t>Chỉ dẫn #define có chức năng thay thế 1 đoạn chuỗi bằng một chỉ định đặc biệt nào đó.</w:t>
      </w:r>
    </w:p>
    <w:p>
      <w:pPr>
        <w:pStyle w:val="BodyText"/>
        <w:spacing w:before="79"/>
        <w:ind w:left="1243"/>
      </w:pPr>
      <w:r>
        <w:rPr/>
        <w:t>Chỉ dẫn # include có chức năng chèn vào một đoạn lệnh từ 1 file khác vào trong chƣơng trình.</w:t>
      </w:r>
    </w:p>
    <w:p>
      <w:pPr>
        <w:pStyle w:val="Heading5"/>
        <w:spacing w:line="275" w:lineRule="exact" w:before="84"/>
        <w:ind w:left="1243"/>
        <w:rPr>
          <w:i/>
        </w:rPr>
      </w:pPr>
      <w:r>
        <w:rPr>
          <w:i/>
        </w:rPr>
        <w:t>Ví dụ 4-23:</w:t>
      </w:r>
    </w:p>
    <w:p>
      <w:pPr>
        <w:pStyle w:val="BodyText"/>
        <w:tabs>
          <w:tab w:pos="2264" w:val="left" w:leader="none"/>
        </w:tabs>
        <w:spacing w:line="275" w:lineRule="exact"/>
        <w:ind w:left="1243"/>
      </w:pPr>
      <w:r>
        <w:rPr/>
        <w:t>#define</w:t>
        <w:tab/>
        <w:t>RW</w:t>
      </w:r>
      <w:r>
        <w:rPr>
          <w:spacing w:val="57"/>
        </w:rPr>
        <w:t> </w:t>
      </w:r>
      <w:r>
        <w:rPr/>
        <w:t>PIN_B1</w:t>
      </w:r>
    </w:p>
    <w:p>
      <w:pPr>
        <w:spacing w:after="0" w:line="275" w:lineRule="exact"/>
        <w:sectPr>
          <w:type w:val="continuous"/>
          <w:pgSz w:w="11910" w:h="16840"/>
          <w:pgMar w:top="520" w:bottom="280" w:left="740" w:right="0"/>
        </w:sectPr>
      </w:pPr>
    </w:p>
    <w:p>
      <w:pPr>
        <w:pStyle w:val="BodyText"/>
        <w:spacing w:line="268" w:lineRule="exact"/>
        <w:ind w:left="1243"/>
      </w:pPr>
      <w:r>
        <w:rPr/>
        <w:t>#include &lt;16F887.H&gt;</w:t>
      </w:r>
    </w:p>
    <w:p>
      <w:pPr>
        <w:pStyle w:val="BodyText"/>
        <w:spacing w:before="79"/>
        <w:ind w:left="1243"/>
      </w:pPr>
      <w:r>
        <w:rPr/>
        <w:t>Chỉ dẫn thứ nhất có chức năng định nghĩa biến RW là bit thứ 1 của portB.</w:t>
      </w:r>
    </w:p>
    <w:p>
      <w:pPr>
        <w:pStyle w:val="BodyText"/>
        <w:spacing w:before="84"/>
        <w:ind w:left="1243"/>
      </w:pPr>
      <w:r>
        <w:rPr/>
        <w:pict>
          <v:shape style="position:absolute;margin-left:97.727997pt;margin-top:22.363127pt;width:470.85pt;height:13.7pt;mso-position-horizontal-relative:page;mso-position-vertical-relative:paragraph;z-index:-15613440;mso-wrap-distance-left:0;mso-wrap-distance-right:0" type="#_x0000_t202" filled="true" fillcolor="#dbe4f0" stroked="false">
            <v:textbox inset="0,0,0,0">
              <w:txbxContent>
                <w:p>
                  <w:pPr>
                    <w:tabs>
                      <w:tab w:pos="595" w:val="left" w:leader="none"/>
                    </w:tabs>
                    <w:spacing w:line="273" w:lineRule="exact" w:before="0"/>
                    <w:ind w:left="28" w:right="0" w:firstLine="0"/>
                    <w:jc w:val="left"/>
                    <w:rPr>
                      <w:b/>
                      <w:i/>
                      <w:sz w:val="24"/>
                    </w:rPr>
                  </w:pPr>
                  <w:r>
                    <w:rPr>
                      <w:b/>
                      <w:i/>
                      <w:sz w:val="24"/>
                    </w:rPr>
                    <w:t>b.</w:t>
                    <w:tab/>
                    <w:t>Khai</w:t>
                  </w:r>
                  <w:r>
                    <w:rPr>
                      <w:b/>
                      <w:i/>
                      <w:spacing w:val="1"/>
                      <w:sz w:val="24"/>
                    </w:rPr>
                    <w:t> </w:t>
                  </w:r>
                  <w:r>
                    <w:rPr>
                      <w:b/>
                      <w:i/>
                      <w:sz w:val="24"/>
                    </w:rPr>
                    <w:t>báo</w:t>
                  </w:r>
                </w:p>
              </w:txbxContent>
            </v:textbox>
            <v:fill type="solid"/>
            <w10:wrap type="topAndBottom"/>
          </v:shape>
        </w:pict>
      </w:r>
      <w:r>
        <w:rPr/>
        <w:t>Chỉ dẫn thứ hai có chức năng khai báo chƣơng trình thƣ viện của vi điều khiển 16F887.h</w:t>
      </w:r>
    </w:p>
    <w:p>
      <w:pPr>
        <w:pStyle w:val="BodyText"/>
        <w:spacing w:before="58" w:after="91"/>
        <w:ind w:left="676" w:right="668" w:firstLine="566"/>
      </w:pPr>
      <w:r>
        <w:rPr/>
        <w:t>Khai báo biến bao gồm tên và thuộc tính, khai báo hàm, khai báo hằng. Khai báo biến toàn cục nằm bên ngoài hàm, khai báo biến cục bộ thì nằm bên trong hàm.</w:t>
      </w:r>
    </w:p>
    <w:p>
      <w:pPr>
        <w:pStyle w:val="BodyText"/>
        <w:ind w:left="1214"/>
        <w:rPr>
          <w:sz w:val="20"/>
        </w:rPr>
      </w:pPr>
      <w:r>
        <w:rPr>
          <w:sz w:val="20"/>
        </w:rPr>
        <w:pict>
          <v:shape style="width:470.85pt;height:13.7pt;mso-position-horizontal-relative:char;mso-position-vertical-relative:line" type="#_x0000_t202" filled="true" fillcolor="#dbe4f0" stroked="false">
            <w10:anchorlock/>
            <v:textbox inset="0,0,0,0">
              <w:txbxContent>
                <w:p>
                  <w:pPr>
                    <w:tabs>
                      <w:tab w:pos="595" w:val="left" w:leader="none"/>
                    </w:tabs>
                    <w:spacing w:line="273" w:lineRule="exact" w:before="0"/>
                    <w:ind w:left="28" w:right="0" w:firstLine="0"/>
                    <w:jc w:val="left"/>
                    <w:rPr>
                      <w:b/>
                      <w:i/>
                      <w:sz w:val="24"/>
                    </w:rPr>
                  </w:pPr>
                  <w:r>
                    <w:rPr>
                      <w:b/>
                      <w:i/>
                      <w:sz w:val="24"/>
                    </w:rPr>
                    <w:t>c.</w:t>
                    <w:tab/>
                    <w:t>Định nghĩa giá trị cho</w:t>
                  </w:r>
                  <w:r>
                    <w:rPr>
                      <w:b/>
                      <w:i/>
                      <w:spacing w:val="-1"/>
                      <w:sz w:val="24"/>
                    </w:rPr>
                    <w:t> </w:t>
                  </w:r>
                  <w:r>
                    <w:rPr>
                      <w:b/>
                      <w:i/>
                      <w:sz w:val="24"/>
                    </w:rPr>
                    <w:t>biến</w:t>
                  </w:r>
                </w:p>
              </w:txbxContent>
            </v:textbox>
            <v:fill type="solid"/>
          </v:shape>
        </w:pict>
      </w:r>
      <w:r>
        <w:rPr>
          <w:sz w:val="20"/>
        </w:rPr>
      </w:r>
    </w:p>
    <w:p>
      <w:pPr>
        <w:pStyle w:val="BodyText"/>
        <w:spacing w:before="47"/>
        <w:ind w:left="1243"/>
      </w:pPr>
      <w:r>
        <w:rPr/>
        <w:pict>
          <v:shape style="position:absolute;margin-left:97.727997pt;margin-top:20.513138pt;width:470.85pt;height:13.7pt;mso-position-horizontal-relative:page;mso-position-vertical-relative:paragraph;z-index:-15612416;mso-wrap-distance-left:0;mso-wrap-distance-right:0" type="#_x0000_t202" filled="true" fillcolor="#dbe4f0" stroked="false">
            <v:textbox inset="0,0,0,0">
              <w:txbxContent>
                <w:p>
                  <w:pPr>
                    <w:tabs>
                      <w:tab w:pos="595" w:val="left" w:leader="none"/>
                    </w:tabs>
                    <w:spacing w:line="273" w:lineRule="exact" w:before="0"/>
                    <w:ind w:left="28" w:right="0" w:firstLine="0"/>
                    <w:jc w:val="left"/>
                    <w:rPr>
                      <w:b/>
                      <w:i/>
                      <w:sz w:val="24"/>
                    </w:rPr>
                  </w:pPr>
                  <w:r>
                    <w:rPr>
                      <w:b/>
                      <w:i/>
                      <w:sz w:val="24"/>
                    </w:rPr>
                    <w:t>d.</w:t>
                    <w:tab/>
                    <w:t>Biểu</w:t>
                  </w:r>
                  <w:r>
                    <w:rPr>
                      <w:b/>
                      <w:i/>
                      <w:spacing w:val="1"/>
                      <w:sz w:val="24"/>
                    </w:rPr>
                    <w:t> </w:t>
                  </w:r>
                  <w:r>
                    <w:rPr>
                      <w:b/>
                      <w:i/>
                      <w:sz w:val="24"/>
                    </w:rPr>
                    <w:t>thức</w:t>
                  </w:r>
                </w:p>
              </w:txbxContent>
            </v:textbox>
            <v:fill type="solid"/>
            <w10:wrap type="topAndBottom"/>
          </v:shape>
        </w:pict>
      </w:r>
      <w:r>
        <w:rPr/>
        <w:t>Dùng để thiết lập giá trị cho 1 biến hoặc 1 hàm.</w:t>
      </w:r>
    </w:p>
    <w:p>
      <w:pPr>
        <w:pStyle w:val="BodyText"/>
        <w:spacing w:before="58" w:after="88"/>
        <w:ind w:left="1243"/>
      </w:pPr>
      <w:r>
        <w:rPr/>
        <w:t>Là sự kết hợp của toán tử và tác tố để cho ra 1 kết quả duy nhất.</w:t>
      </w:r>
    </w:p>
    <w:p>
      <w:pPr>
        <w:pStyle w:val="BodyText"/>
        <w:ind w:left="1214"/>
        <w:rPr>
          <w:sz w:val="20"/>
        </w:rPr>
      </w:pPr>
      <w:r>
        <w:rPr>
          <w:sz w:val="20"/>
        </w:rPr>
        <w:pict>
          <v:shape style="width:470.85pt;height:13.7pt;mso-position-horizontal-relative:char;mso-position-vertical-relative:line" type="#_x0000_t202" filled="true" fillcolor="#dbe4f0" stroked="false">
            <w10:anchorlock/>
            <v:textbox inset="0,0,0,0">
              <w:txbxContent>
                <w:p>
                  <w:pPr>
                    <w:tabs>
                      <w:tab w:pos="595" w:val="left" w:leader="none"/>
                    </w:tabs>
                    <w:spacing w:line="273" w:lineRule="exact" w:before="0"/>
                    <w:ind w:left="28" w:right="0" w:firstLine="0"/>
                    <w:jc w:val="left"/>
                    <w:rPr>
                      <w:b/>
                      <w:i/>
                      <w:sz w:val="24"/>
                    </w:rPr>
                  </w:pPr>
                  <w:r>
                    <w:rPr>
                      <w:b/>
                      <w:i/>
                      <w:sz w:val="24"/>
                    </w:rPr>
                    <w:t>e.</w:t>
                    <w:tab/>
                    <w:t>Hàm</w:t>
                  </w:r>
                </w:p>
              </w:txbxContent>
            </v:textbox>
            <v:fill type="solid"/>
          </v:shape>
        </w:pict>
      </w:r>
      <w:r>
        <w:rPr>
          <w:sz w:val="20"/>
        </w:rPr>
      </w:r>
    </w:p>
    <w:p>
      <w:pPr>
        <w:pStyle w:val="BodyText"/>
        <w:spacing w:line="242" w:lineRule="auto" w:before="47"/>
        <w:ind w:left="676" w:right="491" w:firstLine="566"/>
      </w:pPr>
      <w:r>
        <w:rPr/>
        <w:t>Một hàm bao gồm các khai báo biến, định nghĩa giá trị, các biểu thức và các lệnh để thực hiện 1 chức năng đặc biệt nào đó.</w:t>
      </w:r>
    </w:p>
    <w:p>
      <w:pPr>
        <w:pStyle w:val="Heading4"/>
        <w:numPr>
          <w:ilvl w:val="1"/>
          <w:numId w:val="28"/>
        </w:numPr>
        <w:tabs>
          <w:tab w:pos="1526" w:val="left" w:leader="none"/>
          <w:tab w:pos="1527" w:val="left" w:leader="none"/>
          <w:tab w:pos="10630" w:val="left" w:leader="none"/>
        </w:tabs>
        <w:spacing w:line="240" w:lineRule="auto" w:before="201" w:after="0"/>
        <w:ind w:left="1526" w:right="0" w:hanging="597"/>
        <w:jc w:val="left"/>
      </w:pPr>
      <w:r>
        <w:rPr>
          <w:shd w:fill="FFFF99" w:color="auto" w:val="clear"/>
        </w:rPr>
        <w:t>CON TRỎ DỮ</w:t>
      </w:r>
      <w:r>
        <w:rPr>
          <w:spacing w:val="-8"/>
          <w:shd w:fill="FFFF99" w:color="auto" w:val="clear"/>
        </w:rPr>
        <w:t> </w:t>
      </w:r>
      <w:r>
        <w:rPr>
          <w:shd w:fill="FFFF99" w:color="auto" w:val="clear"/>
        </w:rPr>
        <w:t>LIỆU</w:t>
        <w:tab/>
      </w:r>
    </w:p>
    <w:p>
      <w:pPr>
        <w:pStyle w:val="BodyText"/>
        <w:spacing w:line="237" w:lineRule="auto" w:before="120"/>
        <w:ind w:left="676" w:right="668" w:firstLine="566"/>
      </w:pPr>
      <w:r>
        <w:rPr/>
        <w:t>Con trỏ dữ liệu trong ngôn ngữ C chính là kiểu truy xuất gián tiếp dùng thanh ghi, địa chỉ của ô nhớ cần truy xuất lƣu trong thanh ghi.</w:t>
      </w:r>
    </w:p>
    <w:p>
      <w:pPr>
        <w:spacing w:before="80"/>
        <w:ind w:left="1243" w:right="0" w:firstLine="0"/>
        <w:jc w:val="left"/>
        <w:rPr>
          <w:i/>
          <w:sz w:val="24"/>
        </w:rPr>
      </w:pPr>
      <w:r>
        <w:rPr>
          <w:b/>
          <w:i/>
          <w:sz w:val="24"/>
        </w:rPr>
        <w:t>Ví dụ 4-24: </w:t>
      </w:r>
      <w:r>
        <w:rPr>
          <w:i/>
          <w:sz w:val="24"/>
        </w:rPr>
        <w:t>khai báo con trỏ, gán địa chỉ con trỏ và lưu dữ liệu:</w:t>
      </w:r>
    </w:p>
    <w:p>
      <w:pPr>
        <w:pStyle w:val="BodyText"/>
        <w:tabs>
          <w:tab w:pos="4277" w:val="left" w:leader="none"/>
        </w:tabs>
        <w:spacing w:before="80"/>
        <w:ind w:left="1243"/>
      </w:pPr>
      <w:r>
        <w:rPr/>
        <w:t>unsigned char *pointer0</w:t>
      </w:r>
      <w:r>
        <w:rPr>
          <w:spacing w:val="1"/>
        </w:rPr>
        <w:t> </w:t>
      </w:r>
      <w:r>
        <w:rPr/>
        <w:t>;</w:t>
        <w:tab/>
        <w:t>//khai báo con</w:t>
      </w:r>
      <w:r>
        <w:rPr>
          <w:spacing w:val="-1"/>
        </w:rPr>
        <w:t> </w:t>
      </w:r>
      <w:r>
        <w:rPr/>
        <w:t>trỏ</w:t>
      </w:r>
    </w:p>
    <w:p>
      <w:pPr>
        <w:pStyle w:val="BodyText"/>
        <w:tabs>
          <w:tab w:pos="4277" w:val="left" w:leader="none"/>
        </w:tabs>
        <w:spacing w:before="79"/>
        <w:ind w:left="1243"/>
      </w:pPr>
      <w:r>
        <w:rPr/>
        <w:t>pointer0</w:t>
      </w:r>
      <w:r>
        <w:rPr>
          <w:spacing w:val="-1"/>
        </w:rPr>
        <w:t> </w:t>
      </w:r>
      <w:r>
        <w:rPr/>
        <w:t>=</w:t>
      </w:r>
      <w:r>
        <w:rPr>
          <w:spacing w:val="-1"/>
        </w:rPr>
        <w:t> </w:t>
      </w:r>
      <w:r>
        <w:rPr/>
        <w:t>mem_address;</w:t>
        <w:tab/>
        <w:t>//gán địa chỉ bắt đầu của </w:t>
      </w:r>
      <w:r>
        <w:rPr>
          <w:spacing w:val="-3"/>
        </w:rPr>
        <w:t>vùng </w:t>
      </w:r>
      <w:r>
        <w:rPr/>
        <w:t>nhớ cho con</w:t>
      </w:r>
      <w:r>
        <w:rPr>
          <w:spacing w:val="11"/>
        </w:rPr>
        <w:t> </w:t>
      </w:r>
      <w:r>
        <w:rPr/>
        <w:t>trỏ</w:t>
      </w:r>
    </w:p>
    <w:p>
      <w:pPr>
        <w:pStyle w:val="BodyText"/>
        <w:tabs>
          <w:tab w:pos="4277" w:val="left" w:leader="none"/>
        </w:tabs>
        <w:spacing w:before="84"/>
        <w:ind w:left="1243"/>
      </w:pPr>
      <w:r>
        <w:rPr/>
        <w:t>*pointer0</w:t>
      </w:r>
      <w:r>
        <w:rPr>
          <w:spacing w:val="-1"/>
        </w:rPr>
        <w:t> </w:t>
      </w:r>
      <w:r>
        <w:rPr/>
        <w:t>=</w:t>
      </w:r>
      <w:r>
        <w:rPr>
          <w:spacing w:val="-1"/>
        </w:rPr>
        <w:t> </w:t>
      </w:r>
      <w:r>
        <w:rPr/>
        <w:t>0xFF;</w:t>
        <w:tab/>
        <w:t>//lƣu giá trị 0xFF vào ô </w:t>
      </w:r>
      <w:r>
        <w:rPr>
          <w:spacing w:val="-4"/>
        </w:rPr>
        <w:t>nhớ </w:t>
      </w:r>
      <w:r>
        <w:rPr/>
        <w:t>có địa chỉ lƣu trong con</w:t>
      </w:r>
      <w:r>
        <w:rPr>
          <w:spacing w:val="-37"/>
        </w:rPr>
        <w:t> </w:t>
      </w:r>
      <w:r>
        <w:rPr/>
        <w:t>trỏ.</w:t>
      </w:r>
    </w:p>
    <w:p>
      <w:pPr>
        <w:pStyle w:val="Heading4"/>
        <w:numPr>
          <w:ilvl w:val="1"/>
          <w:numId w:val="28"/>
        </w:numPr>
        <w:tabs>
          <w:tab w:pos="1526" w:val="left" w:leader="none"/>
          <w:tab w:pos="1527" w:val="left" w:leader="none"/>
          <w:tab w:pos="10630" w:val="left" w:leader="none"/>
        </w:tabs>
        <w:spacing w:line="240" w:lineRule="auto" w:before="204" w:after="0"/>
        <w:ind w:left="1526" w:right="0" w:hanging="597"/>
        <w:jc w:val="left"/>
      </w:pPr>
      <w:r>
        <w:rPr>
          <w:shd w:fill="FFFF99" w:color="auto" w:val="clear"/>
        </w:rPr>
        <w:t>KHAI BÁO</w:t>
      </w:r>
      <w:r>
        <w:rPr>
          <w:spacing w:val="-1"/>
          <w:shd w:fill="FFFF99" w:color="auto" w:val="clear"/>
        </w:rPr>
        <w:t> </w:t>
      </w:r>
      <w:r>
        <w:rPr>
          <w:shd w:fill="FFFF99" w:color="auto" w:val="clear"/>
        </w:rPr>
        <w:t>MẢNG</w:t>
        <w:tab/>
      </w:r>
    </w:p>
    <w:p>
      <w:pPr>
        <w:spacing w:before="113"/>
        <w:ind w:left="1243" w:right="0" w:firstLine="0"/>
        <w:jc w:val="left"/>
        <w:rPr>
          <w:i/>
          <w:sz w:val="24"/>
        </w:rPr>
      </w:pPr>
      <w:r>
        <w:rPr>
          <w:b/>
          <w:i/>
          <w:sz w:val="24"/>
        </w:rPr>
        <w:t>Ví dụ 4-25: </w:t>
      </w:r>
      <w:r>
        <w:rPr>
          <w:i/>
          <w:sz w:val="24"/>
        </w:rPr>
        <w:t>khai báo mảng:</w:t>
      </w:r>
    </w:p>
    <w:p>
      <w:pPr>
        <w:pStyle w:val="BodyText"/>
        <w:spacing w:before="84"/>
        <w:ind w:left="1243"/>
      </w:pPr>
      <w:r>
        <w:rPr/>
        <w:t>unsigned char ma7doan[] = {</w:t>
      </w:r>
      <w:r>
        <w:rPr>
          <w:rFonts w:ascii="Georgia"/>
        </w:rPr>
        <w:t>0XC0,0XF9,0xA4,0XB0,0X99,0X92,0X82,0XF8,0X80,0X90</w:t>
      </w:r>
      <w:r>
        <w:rPr/>
        <w:t>} ;</w:t>
      </w:r>
    </w:p>
    <w:p>
      <w:pPr>
        <w:pStyle w:val="BodyText"/>
        <w:spacing w:before="89"/>
        <w:ind w:left="1243"/>
      </w:pPr>
      <w:r>
        <w:rPr/>
        <w:t>char chuoi_hien_thi = {</w:t>
      </w:r>
      <w:r>
        <w:rPr>
          <w:rFonts w:ascii="Georgia" w:hAnsi="Georgia"/>
        </w:rPr>
        <w:t>“HELLO ! ”</w:t>
      </w:r>
      <w:r>
        <w:rPr/>
        <w:t>} ;</w:t>
      </w:r>
    </w:p>
    <w:p>
      <w:pPr>
        <w:pStyle w:val="BodyText"/>
      </w:pPr>
    </w:p>
    <w:p>
      <w:pPr>
        <w:pStyle w:val="Heading3"/>
        <w:numPr>
          <w:ilvl w:val="0"/>
          <w:numId w:val="28"/>
        </w:numPr>
        <w:tabs>
          <w:tab w:pos="1244" w:val="left" w:leader="none"/>
          <w:tab w:pos="10630" w:val="left" w:leader="none"/>
        </w:tabs>
        <w:spacing w:line="240" w:lineRule="auto" w:before="86" w:after="0"/>
        <w:ind w:left="1243" w:right="0" w:hanging="568"/>
        <w:jc w:val="left"/>
      </w:pPr>
      <w:r>
        <w:rPr>
          <w:shd w:fill="FFCC99" w:color="auto" w:val="clear"/>
        </w:rPr>
        <w:t>TRÌNH BIÊN DỊCH</w:t>
      </w:r>
      <w:r>
        <w:rPr>
          <w:spacing w:val="-11"/>
          <w:shd w:fill="FFCC99" w:color="auto" w:val="clear"/>
        </w:rPr>
        <w:t> </w:t>
      </w:r>
      <w:r>
        <w:rPr>
          <w:shd w:fill="FFCC99" w:color="auto" w:val="clear"/>
        </w:rPr>
        <w:t>CCS-C</w:t>
        <w:tab/>
      </w:r>
    </w:p>
    <w:p>
      <w:pPr>
        <w:pStyle w:val="BodyText"/>
        <w:spacing w:line="237" w:lineRule="auto" w:before="174"/>
        <w:ind w:left="676" w:right="564" w:firstLine="566"/>
        <w:jc w:val="both"/>
      </w:pPr>
      <w:r>
        <w:rPr/>
        <w:t>Trình biên dịch PIC-C dùng để biên dịch tập tin mã nguồn C cho họ vi điều khiển PIC với nhiều chủng loại khác nhau, để lập trình C chúng ta có thể sử dụng phần mềm biên dịch PIC-C, cách cài đặt, lập trình, biên dịch và sử dụng bạn có thể tham khảo ở tài liệu thực hành vi điều khiển.</w:t>
      </w:r>
    </w:p>
    <w:p>
      <w:pPr>
        <w:pStyle w:val="BodyText"/>
        <w:spacing w:before="124"/>
        <w:ind w:left="676" w:right="566" w:firstLine="566"/>
        <w:jc w:val="both"/>
      </w:pPr>
      <w:r>
        <w:rPr/>
        <w:t>Khi lập trình cho vi điều khiển PIC dùng PIC-C thì các thành phần cơ bản cũng giống nhƣ </w:t>
      </w:r>
      <w:r>
        <w:rPr>
          <w:spacing w:val="-9"/>
        </w:rPr>
        <w:t>các </w:t>
      </w:r>
      <w:r>
        <w:rPr/>
        <w:t>loại vi điều khiển khác, sự khác biệt chủ yếu ở phần cứng của từng vi điều khiển. Các lệnh liên quan đến</w:t>
      </w:r>
      <w:r>
        <w:rPr>
          <w:spacing w:val="-7"/>
        </w:rPr>
        <w:t> </w:t>
      </w:r>
      <w:r>
        <w:rPr/>
        <w:t>phần</w:t>
      </w:r>
      <w:r>
        <w:rPr>
          <w:spacing w:val="-7"/>
        </w:rPr>
        <w:t> </w:t>
      </w:r>
      <w:r>
        <w:rPr/>
        <w:t>cứng</w:t>
      </w:r>
      <w:r>
        <w:rPr>
          <w:spacing w:val="-3"/>
        </w:rPr>
        <w:t> </w:t>
      </w:r>
      <w:r>
        <w:rPr/>
        <w:t>đƣợc</w:t>
      </w:r>
      <w:r>
        <w:rPr>
          <w:spacing w:val="-3"/>
        </w:rPr>
        <w:t> </w:t>
      </w:r>
      <w:r>
        <w:rPr/>
        <w:t>trình</w:t>
      </w:r>
      <w:r>
        <w:rPr>
          <w:spacing w:val="-2"/>
        </w:rPr>
        <w:t> </w:t>
      </w:r>
      <w:r>
        <w:rPr/>
        <w:t>bày</w:t>
      </w:r>
      <w:r>
        <w:rPr>
          <w:spacing w:val="-11"/>
        </w:rPr>
        <w:t> </w:t>
      </w:r>
      <w:r>
        <w:rPr/>
        <w:t>theo</w:t>
      </w:r>
      <w:r>
        <w:rPr>
          <w:spacing w:val="1"/>
        </w:rPr>
        <w:t> </w:t>
      </w:r>
      <w:r>
        <w:rPr/>
        <w:t>phần</w:t>
      </w:r>
      <w:r>
        <w:rPr>
          <w:spacing w:val="-7"/>
        </w:rPr>
        <w:t> </w:t>
      </w:r>
      <w:r>
        <w:rPr/>
        <w:t>cứng</w:t>
      </w:r>
      <w:r>
        <w:rPr>
          <w:spacing w:val="-2"/>
        </w:rPr>
        <w:t> </w:t>
      </w:r>
      <w:r>
        <w:rPr/>
        <w:t>đó,</w:t>
      </w:r>
      <w:r>
        <w:rPr>
          <w:spacing w:val="-5"/>
        </w:rPr>
        <w:t> </w:t>
      </w:r>
      <w:r>
        <w:rPr/>
        <w:t>khi</w:t>
      </w:r>
      <w:r>
        <w:rPr>
          <w:spacing w:val="-11"/>
        </w:rPr>
        <w:t> </w:t>
      </w:r>
      <w:r>
        <w:rPr/>
        <w:t>khảo</w:t>
      </w:r>
      <w:r>
        <w:rPr>
          <w:spacing w:val="2"/>
        </w:rPr>
        <w:t> </w:t>
      </w:r>
      <w:r>
        <w:rPr/>
        <w:t>sát</w:t>
      </w:r>
      <w:r>
        <w:rPr>
          <w:spacing w:val="-2"/>
        </w:rPr>
        <w:t> </w:t>
      </w:r>
      <w:r>
        <w:rPr/>
        <w:t>port</w:t>
      </w:r>
      <w:r>
        <w:rPr>
          <w:spacing w:val="-6"/>
        </w:rPr>
        <w:t> </w:t>
      </w:r>
      <w:r>
        <w:rPr/>
        <w:t>thì</w:t>
      </w:r>
      <w:r>
        <w:rPr>
          <w:spacing w:val="-11"/>
        </w:rPr>
        <w:t> </w:t>
      </w:r>
      <w:r>
        <w:rPr/>
        <w:t>có</w:t>
      </w:r>
      <w:r>
        <w:rPr>
          <w:spacing w:val="1"/>
        </w:rPr>
        <w:t> </w:t>
      </w:r>
      <w:r>
        <w:rPr/>
        <w:t>các</w:t>
      </w:r>
      <w:r>
        <w:rPr>
          <w:spacing w:val="2"/>
        </w:rPr>
        <w:t> </w:t>
      </w:r>
      <w:r>
        <w:rPr/>
        <w:t>lệnh</w:t>
      </w:r>
      <w:r>
        <w:rPr>
          <w:spacing w:val="3"/>
        </w:rPr>
        <w:t> </w:t>
      </w:r>
      <w:r>
        <w:rPr/>
        <w:t>PIC-C</w:t>
      </w:r>
      <w:r>
        <w:rPr>
          <w:spacing w:val="1"/>
        </w:rPr>
        <w:t> </w:t>
      </w:r>
      <w:r>
        <w:rPr/>
        <w:t>liên</w:t>
      </w:r>
      <w:r>
        <w:rPr>
          <w:spacing w:val="-7"/>
        </w:rPr>
        <w:t> </w:t>
      </w:r>
      <w:r>
        <w:rPr/>
        <w:t>quan</w:t>
      </w:r>
      <w:r>
        <w:rPr>
          <w:spacing w:val="-7"/>
        </w:rPr>
        <w:t> </w:t>
      </w:r>
      <w:r>
        <w:rPr>
          <w:spacing w:val="-12"/>
        </w:rPr>
        <w:t>đến </w:t>
      </w:r>
      <w:r>
        <w:rPr/>
        <w:t>port, khi khảo sát timer/counter thì có các lệnh PIC-C liên quan đến</w:t>
      </w:r>
      <w:r>
        <w:rPr>
          <w:spacing w:val="-8"/>
        </w:rPr>
        <w:t> </w:t>
      </w:r>
      <w:r>
        <w:rPr/>
        <w:t>timer/counter.</w:t>
      </w:r>
    </w:p>
    <w:p>
      <w:pPr>
        <w:pStyle w:val="BodyText"/>
        <w:spacing w:before="121"/>
        <w:ind w:left="1243"/>
        <w:jc w:val="both"/>
      </w:pPr>
      <w:r>
        <w:rPr/>
        <w:t>Khi dùng phần mềm PIC-C lập trình cho vi điều khiển PIC16F887 thì phải khai báo thƣ viện</w:t>
      </w:r>
    </w:p>
    <w:p>
      <w:pPr>
        <w:pStyle w:val="BodyText"/>
        <w:spacing w:line="237" w:lineRule="auto" w:before="4"/>
        <w:ind w:left="676" w:right="566"/>
        <w:jc w:val="both"/>
      </w:pPr>
      <w:r>
        <w:rPr/>
        <w:t>&lt;PIC16F887.h&gt;. Trong file này đã định nghĩa tên các thành phần của vi điều khiển, nếu các tên trong file này không có thì bạn có thể định nghĩa thêm, trong phần mềm PIC-C có rất nhiều thƣ viện hổ trợ cho các ứng dụng giúp bạn viết chƣơng trình gọn hơn.</w:t>
      </w:r>
    </w:p>
    <w:p>
      <w:pPr>
        <w:pStyle w:val="BodyText"/>
        <w:spacing w:before="67"/>
        <w:ind w:left="1243"/>
        <w:jc w:val="both"/>
      </w:pPr>
      <w:r>
        <w:rPr/>
        <w:t>Nội dung của file thƣ viện:</w:t>
      </w:r>
    </w:p>
    <w:p>
      <w:pPr>
        <w:spacing w:line="273" w:lineRule="auto" w:before="112"/>
        <w:ind w:left="676" w:right="4477" w:firstLine="0"/>
        <w:jc w:val="left"/>
        <w:rPr>
          <w:sz w:val="22"/>
        </w:rPr>
      </w:pPr>
      <w:r>
        <w:rPr>
          <w:w w:val="105"/>
          <w:sz w:val="22"/>
        </w:rPr>
        <w:t>//////// Standard </w:t>
      </w:r>
      <w:r>
        <w:rPr>
          <w:spacing w:val="-3"/>
          <w:w w:val="105"/>
          <w:sz w:val="22"/>
        </w:rPr>
        <w:t>Header </w:t>
      </w:r>
      <w:r>
        <w:rPr>
          <w:w w:val="105"/>
          <w:sz w:val="22"/>
        </w:rPr>
        <w:t>file for the PIC16F887 device //////////////// #device PIC16F887</w:t>
      </w:r>
    </w:p>
    <w:p>
      <w:pPr>
        <w:spacing w:before="0"/>
        <w:ind w:left="676" w:right="0" w:firstLine="0"/>
        <w:jc w:val="left"/>
        <w:rPr>
          <w:sz w:val="22"/>
        </w:rPr>
      </w:pPr>
      <w:r>
        <w:rPr>
          <w:sz w:val="22"/>
        </w:rPr>
        <w:t>#nolist</w:t>
      </w:r>
    </w:p>
    <w:p>
      <w:pPr>
        <w:spacing w:before="35"/>
        <w:ind w:left="676" w:right="0" w:firstLine="0"/>
        <w:jc w:val="left"/>
        <w:rPr>
          <w:sz w:val="22"/>
        </w:rPr>
      </w:pPr>
      <w:r>
        <w:rPr>
          <w:w w:val="105"/>
          <w:sz w:val="22"/>
        </w:rPr>
        <w:t>//////// Program memory: 8192x14 Data RAM: 367 Stack: 8</w:t>
      </w:r>
    </w:p>
    <w:p>
      <w:pPr>
        <w:spacing w:before="35"/>
        <w:ind w:left="676" w:right="0" w:firstLine="0"/>
        <w:jc w:val="left"/>
        <w:rPr>
          <w:sz w:val="22"/>
        </w:rPr>
      </w:pPr>
      <w:r>
        <w:rPr>
          <w:sz w:val="22"/>
        </w:rPr>
        <w:t>//////// I/O: 36 Analog Pins: 14</w:t>
      </w:r>
    </w:p>
    <w:p>
      <w:pPr>
        <w:spacing w:before="35"/>
        <w:ind w:left="676" w:right="0" w:firstLine="0"/>
        <w:jc w:val="left"/>
        <w:rPr>
          <w:sz w:val="22"/>
        </w:rPr>
      </w:pPr>
      <w:r>
        <w:rPr>
          <w:w w:val="105"/>
          <w:sz w:val="22"/>
        </w:rPr>
        <w:t>//////// Data EEPROM: 256</w:t>
      </w:r>
    </w:p>
    <w:p>
      <w:pPr>
        <w:spacing w:before="35"/>
        <w:ind w:left="676" w:right="0" w:firstLine="0"/>
        <w:jc w:val="left"/>
        <w:rPr>
          <w:sz w:val="22"/>
        </w:rPr>
      </w:pPr>
      <w:r>
        <w:rPr>
          <w:w w:val="105"/>
          <w:sz w:val="22"/>
        </w:rPr>
        <w:t>//////// C Scratch area: 77 ID Location: 2000</w:t>
      </w:r>
    </w:p>
    <w:p>
      <w:pPr>
        <w:spacing w:before="35"/>
        <w:ind w:left="676" w:right="0" w:firstLine="0"/>
        <w:jc w:val="left"/>
        <w:rPr>
          <w:sz w:val="22"/>
        </w:rPr>
      </w:pPr>
      <w:r>
        <w:rPr>
          <w:w w:val="105"/>
          <w:sz w:val="22"/>
        </w:rPr>
        <w:t>//////// Fuses: LP,XT,HS,EC_IO,INTRC_IO,INTRC,RC_IO,RC,NOWDT,WDT,NOPUT,PUT</w:t>
      </w:r>
    </w:p>
    <w:p>
      <w:pPr>
        <w:spacing w:after="0"/>
        <w:jc w:val="left"/>
        <w:rPr>
          <w:sz w:val="22"/>
        </w:rPr>
        <w:sectPr>
          <w:pgSz w:w="11910" w:h="16840"/>
          <w:pgMar w:header="283" w:footer="491" w:top="640" w:bottom="680" w:left="740" w:right="0"/>
        </w:sectPr>
      </w:pPr>
    </w:p>
    <w:p>
      <w:pPr>
        <w:spacing w:before="31"/>
        <w:ind w:left="676" w:right="0" w:firstLine="0"/>
        <w:jc w:val="left"/>
        <w:rPr>
          <w:sz w:val="22"/>
        </w:rPr>
      </w:pPr>
      <w:r>
        <w:rPr>
          <w:w w:val="105"/>
          <w:sz w:val="22"/>
        </w:rPr>
        <w:t>//////// Fuses: NOMCLR,MCLR,NOPROTECT,PROTECT,NOCPD,CPD,NOBROWNOUT,BROWNOUT</w:t>
      </w:r>
    </w:p>
    <w:p>
      <w:pPr>
        <w:spacing w:before="35"/>
        <w:ind w:left="676" w:right="0" w:firstLine="0"/>
        <w:jc w:val="left"/>
        <w:rPr>
          <w:sz w:val="22"/>
        </w:rPr>
      </w:pPr>
      <w:r>
        <w:rPr>
          <w:w w:val="105"/>
          <w:sz w:val="22"/>
        </w:rPr>
        <w:t>//////// Fuses: BROWNOUT_NOSL,BROWNOUT_SW,NOIESO,IESO,NOFCMEN,FCMEN,NOLVP</w:t>
      </w:r>
    </w:p>
    <w:p>
      <w:pPr>
        <w:spacing w:before="35"/>
        <w:ind w:left="676" w:right="0" w:firstLine="0"/>
        <w:jc w:val="left"/>
        <w:rPr>
          <w:sz w:val="22"/>
        </w:rPr>
      </w:pPr>
      <w:r>
        <w:rPr>
          <w:w w:val="105"/>
          <w:sz w:val="22"/>
        </w:rPr>
        <w:t>//////// Fuses: LVP,NODEBUG,DEBUG,WRT,NOWRT,BORV40,BORV21</w:t>
      </w:r>
    </w:p>
    <w:p>
      <w:pPr>
        <w:spacing w:before="35"/>
        <w:ind w:left="676" w:right="0" w:firstLine="0"/>
        <w:jc w:val="left"/>
        <w:rPr>
          <w:sz w:val="22"/>
        </w:rPr>
      </w:pPr>
      <w:r>
        <w:rPr>
          <w:sz w:val="22"/>
        </w:rPr>
        <w:t>////////</w:t>
      </w:r>
    </w:p>
    <w:p>
      <w:pPr>
        <w:spacing w:before="35"/>
        <w:ind w:left="676" w:right="0" w:firstLine="0"/>
        <w:jc w:val="left"/>
        <w:rPr>
          <w:sz w:val="22"/>
        </w:rPr>
      </w:pPr>
      <w:r>
        <w:rPr>
          <w:sz w:val="22"/>
        </w:rPr>
        <w:t>////////////////////////////////////////////////////////////////// I/O</w:t>
      </w:r>
    </w:p>
    <w:p>
      <w:pPr>
        <w:spacing w:before="35"/>
        <w:ind w:left="676" w:right="0" w:firstLine="0"/>
        <w:jc w:val="left"/>
        <w:rPr>
          <w:sz w:val="22"/>
        </w:rPr>
      </w:pPr>
      <w:r>
        <w:rPr>
          <w:w w:val="105"/>
          <w:sz w:val="22"/>
        </w:rPr>
        <w:t>// Discrete I/O Functions: SET_TRIS_x(), OUTPUT_x(), INPUT_x(),</w:t>
      </w:r>
    </w:p>
    <w:p>
      <w:pPr>
        <w:tabs>
          <w:tab w:pos="2176" w:val="left" w:leader="none"/>
        </w:tabs>
        <w:spacing w:before="36"/>
        <w:ind w:left="676" w:right="0" w:firstLine="0"/>
        <w:jc w:val="left"/>
        <w:rPr>
          <w:sz w:val="22"/>
        </w:rPr>
      </w:pPr>
      <w:r>
        <w:rPr>
          <w:sz w:val="22"/>
        </w:rPr>
        <w:t>//</w:t>
        <w:tab/>
        <w:t>PORT_x_PULLUPS(),</w:t>
      </w:r>
      <w:r>
        <w:rPr>
          <w:spacing w:val="-3"/>
          <w:sz w:val="22"/>
        </w:rPr>
        <w:t> </w:t>
      </w:r>
      <w:r>
        <w:rPr>
          <w:sz w:val="22"/>
        </w:rPr>
        <w:t>INPUT(),</w:t>
      </w:r>
    </w:p>
    <w:p>
      <w:pPr>
        <w:tabs>
          <w:tab w:pos="2176" w:val="left" w:leader="none"/>
        </w:tabs>
        <w:spacing w:before="35"/>
        <w:ind w:left="676" w:right="0" w:firstLine="0"/>
        <w:jc w:val="left"/>
        <w:rPr>
          <w:sz w:val="22"/>
        </w:rPr>
      </w:pPr>
      <w:r>
        <w:rPr>
          <w:sz w:val="22"/>
        </w:rPr>
        <w:t>//</w:t>
        <w:tab/>
        <w:t>OUTPUT_LOW(),</w:t>
      </w:r>
      <w:r>
        <w:rPr>
          <w:spacing w:val="-3"/>
          <w:sz w:val="22"/>
        </w:rPr>
        <w:t> </w:t>
      </w:r>
      <w:r>
        <w:rPr>
          <w:sz w:val="22"/>
        </w:rPr>
        <w:t>OUTPUT_HIGH(),</w:t>
      </w:r>
    </w:p>
    <w:p>
      <w:pPr>
        <w:tabs>
          <w:tab w:pos="2176" w:val="left" w:leader="none"/>
        </w:tabs>
        <w:spacing w:before="30"/>
        <w:ind w:left="676" w:right="0" w:firstLine="0"/>
        <w:jc w:val="left"/>
        <w:rPr>
          <w:sz w:val="22"/>
        </w:rPr>
      </w:pPr>
      <w:r>
        <w:rPr>
          <w:sz w:val="22"/>
        </w:rPr>
        <w:t>//</w:t>
        <w:tab/>
        <w:t>OUTPUT_FLOAT(),</w:t>
      </w:r>
      <w:r>
        <w:rPr>
          <w:spacing w:val="2"/>
          <w:sz w:val="22"/>
        </w:rPr>
        <w:t> </w:t>
      </w:r>
      <w:r>
        <w:rPr>
          <w:sz w:val="22"/>
        </w:rPr>
        <w:t>OUTPUT_BIT()</w:t>
      </w:r>
    </w:p>
    <w:p>
      <w:pPr>
        <w:spacing w:before="35"/>
        <w:ind w:left="676" w:right="0" w:firstLine="0"/>
        <w:jc w:val="left"/>
        <w:rPr>
          <w:sz w:val="22"/>
        </w:rPr>
      </w:pPr>
      <w:r>
        <w:rPr>
          <w:w w:val="105"/>
          <w:sz w:val="22"/>
        </w:rPr>
        <w:t>// Constants used to identify pins in the above are:</w:t>
      </w:r>
    </w:p>
    <w:p>
      <w:pPr>
        <w:pStyle w:val="BodyText"/>
        <w:spacing w:before="4"/>
        <w:rPr>
          <w:sz w:val="25"/>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724"/>
        <w:gridCol w:w="810"/>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PIN_A0</w:t>
            </w:r>
          </w:p>
        </w:tc>
        <w:tc>
          <w:tcPr>
            <w:tcW w:w="810" w:type="dxa"/>
          </w:tcPr>
          <w:p>
            <w:pPr>
              <w:pStyle w:val="TableParagraph"/>
              <w:spacing w:line="237" w:lineRule="exact" w:before="31"/>
              <w:ind w:right="105"/>
              <w:jc w:val="right"/>
              <w:rPr>
                <w:sz w:val="22"/>
              </w:rPr>
            </w:pPr>
            <w:r>
              <w:rPr>
                <w:sz w:val="22"/>
              </w:rPr>
              <w:t>40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PIN_A1</w:t>
            </w:r>
          </w:p>
        </w:tc>
        <w:tc>
          <w:tcPr>
            <w:tcW w:w="810" w:type="dxa"/>
          </w:tcPr>
          <w:p>
            <w:pPr>
              <w:pStyle w:val="TableParagraph"/>
              <w:spacing w:line="237" w:lineRule="exact" w:before="31"/>
              <w:ind w:right="105"/>
              <w:jc w:val="right"/>
              <w:rPr>
                <w:sz w:val="22"/>
              </w:rPr>
            </w:pPr>
            <w:r>
              <w:rPr>
                <w:sz w:val="22"/>
              </w:rPr>
              <w:t>41</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PIN_A2</w:t>
            </w:r>
          </w:p>
        </w:tc>
        <w:tc>
          <w:tcPr>
            <w:tcW w:w="810" w:type="dxa"/>
          </w:tcPr>
          <w:p>
            <w:pPr>
              <w:pStyle w:val="TableParagraph"/>
              <w:spacing w:line="237" w:lineRule="exact" w:before="31"/>
              <w:ind w:right="105"/>
              <w:jc w:val="right"/>
              <w:rPr>
                <w:sz w:val="22"/>
              </w:rPr>
            </w:pPr>
            <w:r>
              <w:rPr>
                <w:sz w:val="22"/>
              </w:rPr>
              <w:t>42</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PIN_A3</w:t>
            </w:r>
          </w:p>
        </w:tc>
        <w:tc>
          <w:tcPr>
            <w:tcW w:w="810" w:type="dxa"/>
          </w:tcPr>
          <w:p>
            <w:pPr>
              <w:pStyle w:val="TableParagraph"/>
              <w:spacing w:line="237" w:lineRule="exact" w:before="31"/>
              <w:ind w:right="105"/>
              <w:jc w:val="right"/>
              <w:rPr>
                <w:sz w:val="22"/>
              </w:rPr>
            </w:pPr>
            <w:r>
              <w:rPr>
                <w:sz w:val="22"/>
              </w:rPr>
              <w:t>43</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PIN_A4</w:t>
            </w:r>
          </w:p>
        </w:tc>
        <w:tc>
          <w:tcPr>
            <w:tcW w:w="810" w:type="dxa"/>
          </w:tcPr>
          <w:p>
            <w:pPr>
              <w:pStyle w:val="TableParagraph"/>
              <w:spacing w:line="237" w:lineRule="exact" w:before="31"/>
              <w:ind w:right="105"/>
              <w:jc w:val="right"/>
              <w:rPr>
                <w:sz w:val="22"/>
              </w:rPr>
            </w:pPr>
            <w:r>
              <w:rPr>
                <w:sz w:val="22"/>
              </w:rPr>
              <w:t>44</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PIN_A5</w:t>
            </w:r>
          </w:p>
        </w:tc>
        <w:tc>
          <w:tcPr>
            <w:tcW w:w="810" w:type="dxa"/>
          </w:tcPr>
          <w:p>
            <w:pPr>
              <w:pStyle w:val="TableParagraph"/>
              <w:spacing w:line="237" w:lineRule="exact" w:before="31"/>
              <w:ind w:right="105"/>
              <w:jc w:val="right"/>
              <w:rPr>
                <w:sz w:val="22"/>
              </w:rPr>
            </w:pPr>
            <w:r>
              <w:rPr>
                <w:sz w:val="22"/>
              </w:rPr>
              <w:t>45</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PIN_A6</w:t>
            </w:r>
          </w:p>
        </w:tc>
        <w:tc>
          <w:tcPr>
            <w:tcW w:w="810" w:type="dxa"/>
          </w:tcPr>
          <w:p>
            <w:pPr>
              <w:pStyle w:val="TableParagraph"/>
              <w:spacing w:line="237" w:lineRule="exact" w:before="31"/>
              <w:ind w:right="105"/>
              <w:jc w:val="right"/>
              <w:rPr>
                <w:sz w:val="22"/>
              </w:rPr>
            </w:pPr>
            <w:r>
              <w:rPr>
                <w:sz w:val="22"/>
              </w:rPr>
              <w:t>46</w:t>
            </w:r>
          </w:p>
        </w:tc>
      </w:tr>
      <w:tr>
        <w:trPr>
          <w:trHeight w:val="429" w:hRule="atLeast"/>
        </w:trPr>
        <w:tc>
          <w:tcPr>
            <w:tcW w:w="1249" w:type="dxa"/>
          </w:tcPr>
          <w:p>
            <w:pPr>
              <w:pStyle w:val="TableParagraph"/>
              <w:spacing w:before="31"/>
              <w:ind w:left="50"/>
              <w:rPr>
                <w:sz w:val="22"/>
              </w:rPr>
            </w:pPr>
            <w:r>
              <w:rPr>
                <w:w w:val="105"/>
                <w:sz w:val="22"/>
              </w:rPr>
              <w:t>#define</w:t>
            </w:r>
          </w:p>
        </w:tc>
        <w:tc>
          <w:tcPr>
            <w:tcW w:w="1724" w:type="dxa"/>
          </w:tcPr>
          <w:p>
            <w:pPr>
              <w:pStyle w:val="TableParagraph"/>
              <w:spacing w:before="31"/>
              <w:ind w:left="484" w:right="465"/>
              <w:jc w:val="center"/>
              <w:rPr>
                <w:sz w:val="22"/>
              </w:rPr>
            </w:pPr>
            <w:r>
              <w:rPr>
                <w:sz w:val="22"/>
              </w:rPr>
              <w:t>PIN_A7</w:t>
            </w:r>
          </w:p>
        </w:tc>
        <w:tc>
          <w:tcPr>
            <w:tcW w:w="810" w:type="dxa"/>
          </w:tcPr>
          <w:p>
            <w:pPr>
              <w:pStyle w:val="TableParagraph"/>
              <w:spacing w:before="31"/>
              <w:ind w:right="105"/>
              <w:jc w:val="right"/>
              <w:rPr>
                <w:sz w:val="22"/>
              </w:rPr>
            </w:pPr>
            <w:r>
              <w:rPr>
                <w:sz w:val="22"/>
              </w:rPr>
              <w:t>47</w:t>
            </w:r>
          </w:p>
        </w:tc>
      </w:tr>
      <w:tr>
        <w:trPr>
          <w:trHeight w:val="429" w:hRule="atLeast"/>
        </w:trPr>
        <w:tc>
          <w:tcPr>
            <w:tcW w:w="1249" w:type="dxa"/>
          </w:tcPr>
          <w:p>
            <w:pPr>
              <w:pStyle w:val="TableParagraph"/>
              <w:spacing w:line="237" w:lineRule="exact" w:before="172"/>
              <w:ind w:left="50"/>
              <w:rPr>
                <w:sz w:val="22"/>
              </w:rPr>
            </w:pPr>
            <w:r>
              <w:rPr>
                <w:w w:val="105"/>
                <w:sz w:val="22"/>
              </w:rPr>
              <w:t>#define</w:t>
            </w:r>
          </w:p>
        </w:tc>
        <w:tc>
          <w:tcPr>
            <w:tcW w:w="1724" w:type="dxa"/>
          </w:tcPr>
          <w:p>
            <w:pPr>
              <w:pStyle w:val="TableParagraph"/>
              <w:spacing w:line="237" w:lineRule="exact" w:before="172"/>
              <w:ind w:left="474" w:right="465"/>
              <w:jc w:val="center"/>
              <w:rPr>
                <w:sz w:val="22"/>
              </w:rPr>
            </w:pPr>
            <w:r>
              <w:rPr>
                <w:sz w:val="22"/>
              </w:rPr>
              <w:t>PIN_B0</w:t>
            </w:r>
          </w:p>
        </w:tc>
        <w:tc>
          <w:tcPr>
            <w:tcW w:w="810" w:type="dxa"/>
          </w:tcPr>
          <w:p>
            <w:pPr>
              <w:pStyle w:val="TableParagraph"/>
              <w:spacing w:line="237" w:lineRule="exact" w:before="172"/>
              <w:ind w:right="105"/>
              <w:jc w:val="right"/>
              <w:rPr>
                <w:sz w:val="22"/>
              </w:rPr>
            </w:pPr>
            <w:r>
              <w:rPr>
                <w:sz w:val="22"/>
              </w:rPr>
              <w:t>48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PIN_B1</w:t>
            </w:r>
          </w:p>
        </w:tc>
        <w:tc>
          <w:tcPr>
            <w:tcW w:w="810" w:type="dxa"/>
          </w:tcPr>
          <w:p>
            <w:pPr>
              <w:pStyle w:val="TableParagraph"/>
              <w:spacing w:line="237" w:lineRule="exact" w:before="31"/>
              <w:ind w:right="105"/>
              <w:jc w:val="right"/>
              <w:rPr>
                <w:sz w:val="22"/>
              </w:rPr>
            </w:pPr>
            <w:r>
              <w:rPr>
                <w:sz w:val="22"/>
              </w:rPr>
              <w:t>49</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PIN_B2</w:t>
            </w:r>
          </w:p>
        </w:tc>
        <w:tc>
          <w:tcPr>
            <w:tcW w:w="810" w:type="dxa"/>
          </w:tcPr>
          <w:p>
            <w:pPr>
              <w:pStyle w:val="TableParagraph"/>
              <w:spacing w:line="237" w:lineRule="exact" w:before="31"/>
              <w:ind w:right="105"/>
              <w:jc w:val="right"/>
              <w:rPr>
                <w:sz w:val="22"/>
              </w:rPr>
            </w:pPr>
            <w:r>
              <w:rPr>
                <w:sz w:val="22"/>
              </w:rPr>
              <w:t>50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PIN_B3</w:t>
            </w:r>
          </w:p>
        </w:tc>
        <w:tc>
          <w:tcPr>
            <w:tcW w:w="810" w:type="dxa"/>
          </w:tcPr>
          <w:p>
            <w:pPr>
              <w:pStyle w:val="TableParagraph"/>
              <w:spacing w:line="237" w:lineRule="exact" w:before="31"/>
              <w:ind w:right="105"/>
              <w:jc w:val="right"/>
              <w:rPr>
                <w:sz w:val="22"/>
              </w:rPr>
            </w:pPr>
            <w:r>
              <w:rPr>
                <w:sz w:val="22"/>
              </w:rPr>
              <w:t>51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PIN_B4</w:t>
            </w:r>
          </w:p>
        </w:tc>
        <w:tc>
          <w:tcPr>
            <w:tcW w:w="810" w:type="dxa"/>
          </w:tcPr>
          <w:p>
            <w:pPr>
              <w:pStyle w:val="TableParagraph"/>
              <w:spacing w:line="237" w:lineRule="exact" w:before="31"/>
              <w:ind w:right="105"/>
              <w:jc w:val="right"/>
              <w:rPr>
                <w:sz w:val="22"/>
              </w:rPr>
            </w:pPr>
            <w:r>
              <w:rPr>
                <w:sz w:val="22"/>
              </w:rPr>
              <w:t>52</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PIN_B5</w:t>
            </w:r>
          </w:p>
        </w:tc>
        <w:tc>
          <w:tcPr>
            <w:tcW w:w="810" w:type="dxa"/>
          </w:tcPr>
          <w:p>
            <w:pPr>
              <w:pStyle w:val="TableParagraph"/>
              <w:spacing w:line="237" w:lineRule="exact" w:before="31"/>
              <w:ind w:right="105"/>
              <w:jc w:val="right"/>
              <w:rPr>
                <w:sz w:val="22"/>
              </w:rPr>
            </w:pPr>
            <w:r>
              <w:rPr>
                <w:sz w:val="22"/>
              </w:rPr>
              <w:t>53</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PIN_B6</w:t>
            </w:r>
          </w:p>
        </w:tc>
        <w:tc>
          <w:tcPr>
            <w:tcW w:w="810" w:type="dxa"/>
          </w:tcPr>
          <w:p>
            <w:pPr>
              <w:pStyle w:val="TableParagraph"/>
              <w:spacing w:line="237" w:lineRule="exact" w:before="31"/>
              <w:ind w:right="105"/>
              <w:jc w:val="right"/>
              <w:rPr>
                <w:sz w:val="22"/>
              </w:rPr>
            </w:pPr>
            <w:r>
              <w:rPr>
                <w:sz w:val="22"/>
              </w:rPr>
              <w:t>54</w:t>
            </w:r>
          </w:p>
        </w:tc>
      </w:tr>
      <w:tr>
        <w:trPr>
          <w:trHeight w:val="429" w:hRule="atLeast"/>
        </w:trPr>
        <w:tc>
          <w:tcPr>
            <w:tcW w:w="1249" w:type="dxa"/>
          </w:tcPr>
          <w:p>
            <w:pPr>
              <w:pStyle w:val="TableParagraph"/>
              <w:spacing w:before="31"/>
              <w:ind w:left="50"/>
              <w:rPr>
                <w:sz w:val="22"/>
              </w:rPr>
            </w:pPr>
            <w:r>
              <w:rPr>
                <w:w w:val="105"/>
                <w:sz w:val="22"/>
              </w:rPr>
              <w:t>#define</w:t>
            </w:r>
          </w:p>
        </w:tc>
        <w:tc>
          <w:tcPr>
            <w:tcW w:w="1724" w:type="dxa"/>
          </w:tcPr>
          <w:p>
            <w:pPr>
              <w:pStyle w:val="TableParagraph"/>
              <w:spacing w:before="31"/>
              <w:ind w:left="474" w:right="465"/>
              <w:jc w:val="center"/>
              <w:rPr>
                <w:sz w:val="22"/>
              </w:rPr>
            </w:pPr>
            <w:r>
              <w:rPr>
                <w:sz w:val="22"/>
              </w:rPr>
              <w:t>PIN_B7</w:t>
            </w:r>
          </w:p>
        </w:tc>
        <w:tc>
          <w:tcPr>
            <w:tcW w:w="810" w:type="dxa"/>
          </w:tcPr>
          <w:p>
            <w:pPr>
              <w:pStyle w:val="TableParagraph"/>
              <w:spacing w:before="31"/>
              <w:ind w:right="105"/>
              <w:jc w:val="right"/>
              <w:rPr>
                <w:sz w:val="22"/>
              </w:rPr>
            </w:pPr>
            <w:r>
              <w:rPr>
                <w:sz w:val="22"/>
              </w:rPr>
              <w:t>55</w:t>
            </w:r>
          </w:p>
        </w:tc>
      </w:tr>
      <w:tr>
        <w:trPr>
          <w:trHeight w:val="429" w:hRule="atLeast"/>
        </w:trPr>
        <w:tc>
          <w:tcPr>
            <w:tcW w:w="1249" w:type="dxa"/>
          </w:tcPr>
          <w:p>
            <w:pPr>
              <w:pStyle w:val="TableParagraph"/>
              <w:spacing w:line="237" w:lineRule="exact" w:before="173"/>
              <w:ind w:left="50"/>
              <w:rPr>
                <w:sz w:val="22"/>
              </w:rPr>
            </w:pPr>
            <w:r>
              <w:rPr>
                <w:w w:val="105"/>
                <w:sz w:val="22"/>
              </w:rPr>
              <w:t>#define</w:t>
            </w:r>
          </w:p>
        </w:tc>
        <w:tc>
          <w:tcPr>
            <w:tcW w:w="1724" w:type="dxa"/>
          </w:tcPr>
          <w:p>
            <w:pPr>
              <w:pStyle w:val="TableParagraph"/>
              <w:spacing w:line="237" w:lineRule="exact" w:before="173"/>
              <w:ind w:left="474" w:right="465"/>
              <w:jc w:val="center"/>
              <w:rPr>
                <w:sz w:val="22"/>
              </w:rPr>
            </w:pPr>
            <w:r>
              <w:rPr>
                <w:sz w:val="22"/>
              </w:rPr>
              <w:t>PIN_C0</w:t>
            </w:r>
          </w:p>
        </w:tc>
        <w:tc>
          <w:tcPr>
            <w:tcW w:w="810" w:type="dxa"/>
          </w:tcPr>
          <w:p>
            <w:pPr>
              <w:pStyle w:val="TableParagraph"/>
              <w:spacing w:line="237" w:lineRule="exact" w:before="173"/>
              <w:ind w:right="105"/>
              <w:jc w:val="right"/>
              <w:rPr>
                <w:sz w:val="22"/>
              </w:rPr>
            </w:pPr>
            <w:r>
              <w:rPr>
                <w:sz w:val="22"/>
              </w:rPr>
              <w:t>56</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PIN_C1</w:t>
            </w:r>
          </w:p>
        </w:tc>
        <w:tc>
          <w:tcPr>
            <w:tcW w:w="810" w:type="dxa"/>
          </w:tcPr>
          <w:p>
            <w:pPr>
              <w:pStyle w:val="TableParagraph"/>
              <w:spacing w:line="237" w:lineRule="exact" w:before="31"/>
              <w:ind w:right="105"/>
              <w:jc w:val="right"/>
              <w:rPr>
                <w:sz w:val="22"/>
              </w:rPr>
            </w:pPr>
            <w:r>
              <w:rPr>
                <w:sz w:val="22"/>
              </w:rPr>
              <w:t>57</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PIN_C2</w:t>
            </w:r>
          </w:p>
        </w:tc>
        <w:tc>
          <w:tcPr>
            <w:tcW w:w="810" w:type="dxa"/>
          </w:tcPr>
          <w:p>
            <w:pPr>
              <w:pStyle w:val="TableParagraph"/>
              <w:spacing w:line="237" w:lineRule="exact" w:before="31"/>
              <w:ind w:right="105"/>
              <w:jc w:val="right"/>
              <w:rPr>
                <w:sz w:val="22"/>
              </w:rPr>
            </w:pPr>
            <w:r>
              <w:rPr>
                <w:sz w:val="22"/>
              </w:rPr>
              <w:t>58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PIN_C3</w:t>
            </w:r>
          </w:p>
        </w:tc>
        <w:tc>
          <w:tcPr>
            <w:tcW w:w="810" w:type="dxa"/>
          </w:tcPr>
          <w:p>
            <w:pPr>
              <w:pStyle w:val="TableParagraph"/>
              <w:spacing w:line="237" w:lineRule="exact" w:before="31"/>
              <w:ind w:right="105"/>
              <w:jc w:val="right"/>
              <w:rPr>
                <w:sz w:val="22"/>
              </w:rPr>
            </w:pPr>
            <w:r>
              <w:rPr>
                <w:sz w:val="22"/>
              </w:rPr>
              <w:t>59</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PIN_C4</w:t>
            </w:r>
          </w:p>
        </w:tc>
        <w:tc>
          <w:tcPr>
            <w:tcW w:w="810" w:type="dxa"/>
          </w:tcPr>
          <w:p>
            <w:pPr>
              <w:pStyle w:val="TableParagraph"/>
              <w:spacing w:line="237" w:lineRule="exact" w:before="31"/>
              <w:ind w:right="105"/>
              <w:jc w:val="right"/>
              <w:rPr>
                <w:sz w:val="22"/>
              </w:rPr>
            </w:pPr>
            <w:r>
              <w:rPr>
                <w:sz w:val="22"/>
              </w:rPr>
              <w:t>60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PIN_C5</w:t>
            </w:r>
          </w:p>
        </w:tc>
        <w:tc>
          <w:tcPr>
            <w:tcW w:w="810" w:type="dxa"/>
          </w:tcPr>
          <w:p>
            <w:pPr>
              <w:pStyle w:val="TableParagraph"/>
              <w:spacing w:line="237" w:lineRule="exact" w:before="31"/>
              <w:ind w:right="105"/>
              <w:jc w:val="right"/>
              <w:rPr>
                <w:sz w:val="22"/>
              </w:rPr>
            </w:pPr>
            <w:r>
              <w:rPr>
                <w:sz w:val="22"/>
              </w:rPr>
              <w:t>61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74" w:right="465"/>
              <w:jc w:val="center"/>
              <w:rPr>
                <w:sz w:val="22"/>
              </w:rPr>
            </w:pPr>
            <w:r>
              <w:rPr>
                <w:sz w:val="22"/>
              </w:rPr>
              <w:t>PIN_C6</w:t>
            </w:r>
          </w:p>
        </w:tc>
        <w:tc>
          <w:tcPr>
            <w:tcW w:w="810" w:type="dxa"/>
          </w:tcPr>
          <w:p>
            <w:pPr>
              <w:pStyle w:val="TableParagraph"/>
              <w:spacing w:line="237" w:lineRule="exact" w:before="31"/>
              <w:ind w:right="105"/>
              <w:jc w:val="right"/>
              <w:rPr>
                <w:sz w:val="22"/>
              </w:rPr>
            </w:pPr>
            <w:r>
              <w:rPr>
                <w:sz w:val="22"/>
              </w:rPr>
              <w:t>62</w:t>
            </w:r>
          </w:p>
        </w:tc>
      </w:tr>
      <w:tr>
        <w:trPr>
          <w:trHeight w:val="431" w:hRule="atLeast"/>
        </w:trPr>
        <w:tc>
          <w:tcPr>
            <w:tcW w:w="1249" w:type="dxa"/>
          </w:tcPr>
          <w:p>
            <w:pPr>
              <w:pStyle w:val="TableParagraph"/>
              <w:spacing w:before="31"/>
              <w:ind w:left="50"/>
              <w:rPr>
                <w:sz w:val="22"/>
              </w:rPr>
            </w:pPr>
            <w:r>
              <w:rPr>
                <w:w w:val="105"/>
                <w:sz w:val="22"/>
              </w:rPr>
              <w:t>#define</w:t>
            </w:r>
          </w:p>
        </w:tc>
        <w:tc>
          <w:tcPr>
            <w:tcW w:w="1724" w:type="dxa"/>
          </w:tcPr>
          <w:p>
            <w:pPr>
              <w:pStyle w:val="TableParagraph"/>
              <w:spacing w:before="31"/>
              <w:ind w:left="474" w:right="465"/>
              <w:jc w:val="center"/>
              <w:rPr>
                <w:sz w:val="22"/>
              </w:rPr>
            </w:pPr>
            <w:r>
              <w:rPr>
                <w:sz w:val="22"/>
              </w:rPr>
              <w:t>PIN_C7</w:t>
            </w:r>
          </w:p>
        </w:tc>
        <w:tc>
          <w:tcPr>
            <w:tcW w:w="810" w:type="dxa"/>
          </w:tcPr>
          <w:p>
            <w:pPr>
              <w:pStyle w:val="TableParagraph"/>
              <w:spacing w:before="31"/>
              <w:ind w:right="105"/>
              <w:jc w:val="right"/>
              <w:rPr>
                <w:sz w:val="22"/>
              </w:rPr>
            </w:pPr>
            <w:r>
              <w:rPr>
                <w:sz w:val="22"/>
              </w:rPr>
              <w:t>63</w:t>
            </w:r>
          </w:p>
        </w:tc>
      </w:tr>
      <w:tr>
        <w:trPr>
          <w:trHeight w:val="429" w:hRule="atLeast"/>
        </w:trPr>
        <w:tc>
          <w:tcPr>
            <w:tcW w:w="1249" w:type="dxa"/>
          </w:tcPr>
          <w:p>
            <w:pPr>
              <w:pStyle w:val="TableParagraph"/>
              <w:spacing w:line="234" w:lineRule="exact" w:before="175"/>
              <w:ind w:left="50"/>
              <w:rPr>
                <w:sz w:val="22"/>
              </w:rPr>
            </w:pPr>
            <w:r>
              <w:rPr>
                <w:w w:val="105"/>
                <w:sz w:val="22"/>
              </w:rPr>
              <w:t>#define</w:t>
            </w:r>
          </w:p>
        </w:tc>
        <w:tc>
          <w:tcPr>
            <w:tcW w:w="1724" w:type="dxa"/>
          </w:tcPr>
          <w:p>
            <w:pPr>
              <w:pStyle w:val="TableParagraph"/>
              <w:spacing w:line="234" w:lineRule="exact" w:before="175"/>
              <w:ind w:left="484" w:right="465"/>
              <w:jc w:val="center"/>
              <w:rPr>
                <w:sz w:val="22"/>
              </w:rPr>
            </w:pPr>
            <w:r>
              <w:rPr>
                <w:sz w:val="22"/>
              </w:rPr>
              <w:t>PIN_D0</w:t>
            </w:r>
          </w:p>
        </w:tc>
        <w:tc>
          <w:tcPr>
            <w:tcW w:w="810" w:type="dxa"/>
          </w:tcPr>
          <w:p>
            <w:pPr>
              <w:pStyle w:val="TableParagraph"/>
              <w:spacing w:line="234" w:lineRule="exact" w:before="175"/>
              <w:ind w:right="105"/>
              <w:jc w:val="right"/>
              <w:rPr>
                <w:sz w:val="22"/>
              </w:rPr>
            </w:pPr>
            <w:r>
              <w:rPr>
                <w:sz w:val="22"/>
              </w:rPr>
              <w:t>64</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1724" w:type="dxa"/>
          </w:tcPr>
          <w:p>
            <w:pPr>
              <w:pStyle w:val="TableParagraph"/>
              <w:spacing w:line="237" w:lineRule="exact" w:before="28"/>
              <w:ind w:left="484" w:right="465"/>
              <w:jc w:val="center"/>
              <w:rPr>
                <w:sz w:val="22"/>
              </w:rPr>
            </w:pPr>
            <w:r>
              <w:rPr>
                <w:sz w:val="22"/>
              </w:rPr>
              <w:t>PIN_D1</w:t>
            </w:r>
          </w:p>
        </w:tc>
        <w:tc>
          <w:tcPr>
            <w:tcW w:w="810" w:type="dxa"/>
          </w:tcPr>
          <w:p>
            <w:pPr>
              <w:pStyle w:val="TableParagraph"/>
              <w:spacing w:line="237" w:lineRule="exact" w:before="28"/>
              <w:ind w:right="105"/>
              <w:jc w:val="right"/>
              <w:rPr>
                <w:sz w:val="22"/>
              </w:rPr>
            </w:pPr>
            <w:r>
              <w:rPr>
                <w:sz w:val="22"/>
              </w:rPr>
              <w:t>65</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PIN_D2</w:t>
            </w:r>
          </w:p>
        </w:tc>
        <w:tc>
          <w:tcPr>
            <w:tcW w:w="810" w:type="dxa"/>
          </w:tcPr>
          <w:p>
            <w:pPr>
              <w:pStyle w:val="TableParagraph"/>
              <w:spacing w:line="237" w:lineRule="exact" w:before="31"/>
              <w:ind w:right="105"/>
              <w:jc w:val="right"/>
              <w:rPr>
                <w:sz w:val="22"/>
              </w:rPr>
            </w:pPr>
            <w:r>
              <w:rPr>
                <w:sz w:val="22"/>
              </w:rPr>
              <w:t>66</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PIN_D3</w:t>
            </w:r>
          </w:p>
        </w:tc>
        <w:tc>
          <w:tcPr>
            <w:tcW w:w="810" w:type="dxa"/>
          </w:tcPr>
          <w:p>
            <w:pPr>
              <w:pStyle w:val="TableParagraph"/>
              <w:spacing w:line="237" w:lineRule="exact" w:before="31"/>
              <w:ind w:right="105"/>
              <w:jc w:val="right"/>
              <w:rPr>
                <w:sz w:val="22"/>
              </w:rPr>
            </w:pPr>
            <w:r>
              <w:rPr>
                <w:sz w:val="22"/>
              </w:rPr>
              <w:t>67</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PIN_D4</w:t>
            </w:r>
          </w:p>
        </w:tc>
        <w:tc>
          <w:tcPr>
            <w:tcW w:w="810" w:type="dxa"/>
          </w:tcPr>
          <w:p>
            <w:pPr>
              <w:pStyle w:val="TableParagraph"/>
              <w:spacing w:line="237" w:lineRule="exact" w:before="31"/>
              <w:ind w:right="105"/>
              <w:jc w:val="right"/>
              <w:rPr>
                <w:sz w:val="22"/>
              </w:rPr>
            </w:pPr>
            <w:r>
              <w:rPr>
                <w:sz w:val="22"/>
              </w:rPr>
              <w:t>68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PIN_D5</w:t>
            </w:r>
          </w:p>
        </w:tc>
        <w:tc>
          <w:tcPr>
            <w:tcW w:w="810" w:type="dxa"/>
          </w:tcPr>
          <w:p>
            <w:pPr>
              <w:pStyle w:val="TableParagraph"/>
              <w:spacing w:line="237" w:lineRule="exact" w:before="31"/>
              <w:ind w:right="105"/>
              <w:jc w:val="right"/>
              <w:rPr>
                <w:sz w:val="22"/>
              </w:rPr>
            </w:pPr>
            <w:r>
              <w:rPr>
                <w:sz w:val="22"/>
              </w:rPr>
              <w:t>69</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84" w:right="465"/>
              <w:jc w:val="center"/>
              <w:rPr>
                <w:sz w:val="22"/>
              </w:rPr>
            </w:pPr>
            <w:r>
              <w:rPr>
                <w:sz w:val="22"/>
              </w:rPr>
              <w:t>PIN_D6</w:t>
            </w:r>
          </w:p>
        </w:tc>
        <w:tc>
          <w:tcPr>
            <w:tcW w:w="810" w:type="dxa"/>
          </w:tcPr>
          <w:p>
            <w:pPr>
              <w:pStyle w:val="TableParagraph"/>
              <w:spacing w:line="237" w:lineRule="exact" w:before="31"/>
              <w:ind w:right="105"/>
              <w:jc w:val="right"/>
              <w:rPr>
                <w:sz w:val="22"/>
              </w:rPr>
            </w:pPr>
            <w:r>
              <w:rPr>
                <w:sz w:val="22"/>
              </w:rPr>
              <w:t>70</w:t>
            </w:r>
          </w:p>
        </w:tc>
      </w:tr>
      <w:tr>
        <w:trPr>
          <w:trHeight w:val="432" w:hRule="atLeast"/>
        </w:trPr>
        <w:tc>
          <w:tcPr>
            <w:tcW w:w="1249" w:type="dxa"/>
          </w:tcPr>
          <w:p>
            <w:pPr>
              <w:pStyle w:val="TableParagraph"/>
              <w:spacing w:before="31"/>
              <w:ind w:left="50"/>
              <w:rPr>
                <w:sz w:val="22"/>
              </w:rPr>
            </w:pPr>
            <w:r>
              <w:rPr>
                <w:w w:val="105"/>
                <w:sz w:val="22"/>
              </w:rPr>
              <w:t>#define</w:t>
            </w:r>
          </w:p>
        </w:tc>
        <w:tc>
          <w:tcPr>
            <w:tcW w:w="1724" w:type="dxa"/>
          </w:tcPr>
          <w:p>
            <w:pPr>
              <w:pStyle w:val="TableParagraph"/>
              <w:spacing w:before="31"/>
              <w:ind w:left="484" w:right="465"/>
              <w:jc w:val="center"/>
              <w:rPr>
                <w:sz w:val="22"/>
              </w:rPr>
            </w:pPr>
            <w:r>
              <w:rPr>
                <w:sz w:val="22"/>
              </w:rPr>
              <w:t>PIN_D7</w:t>
            </w:r>
          </w:p>
        </w:tc>
        <w:tc>
          <w:tcPr>
            <w:tcW w:w="810" w:type="dxa"/>
          </w:tcPr>
          <w:p>
            <w:pPr>
              <w:pStyle w:val="TableParagraph"/>
              <w:spacing w:before="31"/>
              <w:ind w:right="105"/>
              <w:jc w:val="right"/>
              <w:rPr>
                <w:sz w:val="22"/>
              </w:rPr>
            </w:pPr>
            <w:r>
              <w:rPr>
                <w:sz w:val="22"/>
              </w:rPr>
              <w:t>71</w:t>
            </w: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1724" w:type="dxa"/>
          </w:tcPr>
          <w:p>
            <w:pPr>
              <w:pStyle w:val="TableParagraph"/>
              <w:spacing w:line="237" w:lineRule="exact" w:before="175"/>
              <w:ind w:left="465" w:right="465"/>
              <w:jc w:val="center"/>
              <w:rPr>
                <w:sz w:val="22"/>
              </w:rPr>
            </w:pPr>
            <w:r>
              <w:rPr>
                <w:sz w:val="22"/>
              </w:rPr>
              <w:t>PIN_E0</w:t>
            </w:r>
          </w:p>
        </w:tc>
        <w:tc>
          <w:tcPr>
            <w:tcW w:w="810" w:type="dxa"/>
          </w:tcPr>
          <w:p>
            <w:pPr>
              <w:pStyle w:val="TableParagraph"/>
              <w:spacing w:line="237" w:lineRule="exact" w:before="175"/>
              <w:ind w:right="105"/>
              <w:jc w:val="right"/>
              <w:rPr>
                <w:sz w:val="22"/>
              </w:rPr>
            </w:pPr>
            <w:r>
              <w:rPr>
                <w:sz w:val="22"/>
              </w:rPr>
              <w:t>72</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724" w:type="dxa"/>
          </w:tcPr>
          <w:p>
            <w:pPr>
              <w:pStyle w:val="TableParagraph"/>
              <w:spacing w:line="237" w:lineRule="exact" w:before="31"/>
              <w:ind w:left="465" w:right="465"/>
              <w:jc w:val="center"/>
              <w:rPr>
                <w:sz w:val="22"/>
              </w:rPr>
            </w:pPr>
            <w:r>
              <w:rPr>
                <w:sz w:val="22"/>
              </w:rPr>
              <w:t>PIN_E1</w:t>
            </w:r>
          </w:p>
        </w:tc>
        <w:tc>
          <w:tcPr>
            <w:tcW w:w="810" w:type="dxa"/>
          </w:tcPr>
          <w:p>
            <w:pPr>
              <w:pStyle w:val="TableParagraph"/>
              <w:spacing w:line="237" w:lineRule="exact" w:before="31"/>
              <w:ind w:right="105"/>
              <w:jc w:val="right"/>
              <w:rPr>
                <w:sz w:val="22"/>
              </w:rPr>
            </w:pPr>
            <w:r>
              <w:rPr>
                <w:sz w:val="22"/>
              </w:rPr>
              <w:t>73</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1724" w:type="dxa"/>
          </w:tcPr>
          <w:p>
            <w:pPr>
              <w:pStyle w:val="TableParagraph"/>
              <w:spacing w:line="234" w:lineRule="exact" w:before="31"/>
              <w:ind w:left="465" w:right="465"/>
              <w:jc w:val="center"/>
              <w:rPr>
                <w:sz w:val="22"/>
              </w:rPr>
            </w:pPr>
            <w:r>
              <w:rPr>
                <w:sz w:val="22"/>
              </w:rPr>
              <w:t>PIN_E2</w:t>
            </w:r>
          </w:p>
        </w:tc>
        <w:tc>
          <w:tcPr>
            <w:tcW w:w="810" w:type="dxa"/>
          </w:tcPr>
          <w:p>
            <w:pPr>
              <w:pStyle w:val="TableParagraph"/>
              <w:spacing w:line="234" w:lineRule="exact" w:before="31"/>
              <w:ind w:right="105"/>
              <w:jc w:val="right"/>
              <w:rPr>
                <w:sz w:val="22"/>
              </w:rPr>
            </w:pPr>
            <w:r>
              <w:rPr>
                <w:sz w:val="22"/>
              </w:rPr>
              <w:t>74</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1724" w:type="dxa"/>
          </w:tcPr>
          <w:p>
            <w:pPr>
              <w:pStyle w:val="TableParagraph"/>
              <w:spacing w:line="237" w:lineRule="exact" w:before="28"/>
              <w:ind w:left="465" w:right="465"/>
              <w:jc w:val="center"/>
              <w:rPr>
                <w:sz w:val="22"/>
              </w:rPr>
            </w:pPr>
            <w:r>
              <w:rPr>
                <w:sz w:val="22"/>
              </w:rPr>
              <w:t>PIN_E3</w:t>
            </w:r>
          </w:p>
        </w:tc>
        <w:tc>
          <w:tcPr>
            <w:tcW w:w="810" w:type="dxa"/>
          </w:tcPr>
          <w:p>
            <w:pPr>
              <w:pStyle w:val="TableParagraph"/>
              <w:spacing w:line="237" w:lineRule="exact" w:before="28"/>
              <w:ind w:right="47"/>
              <w:jc w:val="right"/>
              <w:rPr>
                <w:sz w:val="22"/>
              </w:rPr>
            </w:pPr>
            <w:r>
              <w:rPr>
                <w:sz w:val="22"/>
              </w:rPr>
              <w:t>75</w:t>
            </w:r>
          </w:p>
        </w:tc>
      </w:tr>
    </w:tbl>
    <w:p>
      <w:pPr>
        <w:pStyle w:val="BodyText"/>
        <w:spacing w:before="8"/>
        <w:rPr>
          <w:sz w:val="27"/>
        </w:rPr>
      </w:pPr>
    </w:p>
    <w:p>
      <w:pPr>
        <w:spacing w:before="1"/>
        <w:ind w:left="676" w:right="0" w:firstLine="0"/>
        <w:jc w:val="left"/>
        <w:rPr>
          <w:sz w:val="22"/>
        </w:rPr>
      </w:pPr>
      <w:r>
        <w:rPr>
          <w:w w:val="105"/>
          <w:sz w:val="22"/>
        </w:rPr>
        <w:t>////////////////////////////////////////////////////////////////// Useful defines</w:t>
      </w:r>
    </w:p>
    <w:p>
      <w:pPr>
        <w:spacing w:after="0"/>
        <w:jc w:val="left"/>
        <w:rPr>
          <w:sz w:val="22"/>
        </w:rPr>
        <w:sectPr>
          <w:pgSz w:w="11910" w:h="16840"/>
          <w:pgMar w:header="283" w:footer="491" w:top="640" w:bottom="680" w:left="740" w:right="0"/>
        </w:sect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1885"/>
        <w:gridCol w:w="1047"/>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1885" w:type="dxa"/>
          </w:tcPr>
          <w:p>
            <w:pPr>
              <w:pStyle w:val="TableParagraph"/>
              <w:spacing w:line="237" w:lineRule="exact" w:before="31"/>
              <w:ind w:left="501"/>
              <w:rPr>
                <w:sz w:val="22"/>
              </w:rPr>
            </w:pPr>
            <w:r>
              <w:rPr>
                <w:sz w:val="22"/>
              </w:rPr>
              <w:t>FALSE</w:t>
            </w:r>
          </w:p>
        </w:tc>
        <w:tc>
          <w:tcPr>
            <w:tcW w:w="1047" w:type="dxa"/>
          </w:tcPr>
          <w:p>
            <w:pPr>
              <w:pStyle w:val="TableParagraph"/>
              <w:spacing w:line="237" w:lineRule="exact" w:before="31"/>
              <w:ind w:left="320"/>
              <w:rPr>
                <w:sz w:val="22"/>
              </w:rPr>
            </w:pPr>
            <w:r>
              <w:rPr>
                <w:w w:val="102"/>
                <w:sz w:val="22"/>
              </w:rPr>
              <w:t>0</w:t>
            </w:r>
          </w:p>
        </w:tc>
      </w:tr>
      <w:tr>
        <w:trPr>
          <w:trHeight w:val="432" w:hRule="atLeast"/>
        </w:trPr>
        <w:tc>
          <w:tcPr>
            <w:tcW w:w="1249" w:type="dxa"/>
          </w:tcPr>
          <w:p>
            <w:pPr>
              <w:pStyle w:val="TableParagraph"/>
              <w:spacing w:before="31"/>
              <w:ind w:left="50"/>
              <w:rPr>
                <w:sz w:val="22"/>
              </w:rPr>
            </w:pPr>
            <w:r>
              <w:rPr>
                <w:w w:val="105"/>
                <w:sz w:val="22"/>
              </w:rPr>
              <w:t>#define</w:t>
            </w:r>
          </w:p>
        </w:tc>
        <w:tc>
          <w:tcPr>
            <w:tcW w:w="1885" w:type="dxa"/>
          </w:tcPr>
          <w:p>
            <w:pPr>
              <w:pStyle w:val="TableParagraph"/>
              <w:spacing w:before="31"/>
              <w:ind w:left="501"/>
              <w:rPr>
                <w:sz w:val="22"/>
              </w:rPr>
            </w:pPr>
            <w:r>
              <w:rPr>
                <w:sz w:val="22"/>
              </w:rPr>
              <w:t>TRUE</w:t>
            </w:r>
          </w:p>
        </w:tc>
        <w:tc>
          <w:tcPr>
            <w:tcW w:w="1047" w:type="dxa"/>
          </w:tcPr>
          <w:p>
            <w:pPr>
              <w:pStyle w:val="TableParagraph"/>
              <w:spacing w:before="31"/>
              <w:ind w:left="320"/>
              <w:rPr>
                <w:sz w:val="22"/>
              </w:rPr>
            </w:pPr>
            <w:r>
              <w:rPr>
                <w:w w:val="102"/>
                <w:sz w:val="22"/>
              </w:rPr>
              <w:t>1</w:t>
            </w:r>
          </w:p>
        </w:tc>
      </w:tr>
      <w:tr>
        <w:trPr>
          <w:trHeight w:val="431" w:hRule="atLeast"/>
        </w:trPr>
        <w:tc>
          <w:tcPr>
            <w:tcW w:w="1249" w:type="dxa"/>
          </w:tcPr>
          <w:p>
            <w:pPr>
              <w:pStyle w:val="TableParagraph"/>
              <w:spacing w:line="237" w:lineRule="exact" w:before="175"/>
              <w:ind w:left="50"/>
              <w:rPr>
                <w:sz w:val="22"/>
              </w:rPr>
            </w:pPr>
            <w:r>
              <w:rPr>
                <w:w w:val="105"/>
                <w:sz w:val="22"/>
              </w:rPr>
              <w:t>#define</w:t>
            </w:r>
          </w:p>
        </w:tc>
        <w:tc>
          <w:tcPr>
            <w:tcW w:w="1885" w:type="dxa"/>
          </w:tcPr>
          <w:p>
            <w:pPr>
              <w:pStyle w:val="TableParagraph"/>
              <w:spacing w:line="237" w:lineRule="exact" w:before="175"/>
              <w:ind w:left="501"/>
              <w:rPr>
                <w:sz w:val="22"/>
              </w:rPr>
            </w:pPr>
            <w:r>
              <w:rPr>
                <w:sz w:val="22"/>
              </w:rPr>
              <w:t>BYTE</w:t>
            </w:r>
          </w:p>
        </w:tc>
        <w:tc>
          <w:tcPr>
            <w:tcW w:w="1047" w:type="dxa"/>
          </w:tcPr>
          <w:p>
            <w:pPr>
              <w:pStyle w:val="TableParagraph"/>
              <w:spacing w:line="237" w:lineRule="exact" w:before="175"/>
              <w:ind w:left="320"/>
              <w:rPr>
                <w:sz w:val="22"/>
              </w:rPr>
            </w:pPr>
            <w:r>
              <w:rPr>
                <w:sz w:val="22"/>
              </w:rPr>
              <w:t>int8</w:t>
            </w:r>
          </w:p>
        </w:tc>
      </w:tr>
      <w:tr>
        <w:trPr>
          <w:trHeight w:val="432" w:hRule="atLeast"/>
        </w:trPr>
        <w:tc>
          <w:tcPr>
            <w:tcW w:w="1249" w:type="dxa"/>
          </w:tcPr>
          <w:p>
            <w:pPr>
              <w:pStyle w:val="TableParagraph"/>
              <w:spacing w:before="31"/>
              <w:ind w:left="50"/>
              <w:rPr>
                <w:sz w:val="22"/>
              </w:rPr>
            </w:pPr>
            <w:r>
              <w:rPr>
                <w:w w:val="105"/>
                <w:sz w:val="22"/>
              </w:rPr>
              <w:t>#define</w:t>
            </w:r>
          </w:p>
        </w:tc>
        <w:tc>
          <w:tcPr>
            <w:tcW w:w="1885" w:type="dxa"/>
          </w:tcPr>
          <w:p>
            <w:pPr>
              <w:pStyle w:val="TableParagraph"/>
              <w:spacing w:before="31"/>
              <w:ind w:left="501"/>
              <w:rPr>
                <w:sz w:val="22"/>
              </w:rPr>
            </w:pPr>
            <w:r>
              <w:rPr>
                <w:sz w:val="22"/>
              </w:rPr>
              <w:t>BOOLEAN</w:t>
            </w:r>
          </w:p>
        </w:tc>
        <w:tc>
          <w:tcPr>
            <w:tcW w:w="1047" w:type="dxa"/>
          </w:tcPr>
          <w:p>
            <w:pPr>
              <w:pStyle w:val="TableParagraph"/>
              <w:spacing w:before="31"/>
              <w:ind w:left="320"/>
              <w:rPr>
                <w:sz w:val="22"/>
              </w:rPr>
            </w:pPr>
            <w:r>
              <w:rPr>
                <w:sz w:val="22"/>
              </w:rPr>
              <w:t>int1</w:t>
            </w: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1885" w:type="dxa"/>
          </w:tcPr>
          <w:p>
            <w:pPr>
              <w:pStyle w:val="TableParagraph"/>
              <w:spacing w:line="237" w:lineRule="exact" w:before="175"/>
              <w:ind w:left="501"/>
              <w:rPr>
                <w:sz w:val="22"/>
              </w:rPr>
            </w:pPr>
            <w:r>
              <w:rPr>
                <w:w w:val="105"/>
                <w:sz w:val="22"/>
              </w:rPr>
              <w:t>getc</w:t>
            </w:r>
          </w:p>
        </w:tc>
        <w:tc>
          <w:tcPr>
            <w:tcW w:w="1047" w:type="dxa"/>
          </w:tcPr>
          <w:p>
            <w:pPr>
              <w:pStyle w:val="TableParagraph"/>
              <w:spacing w:line="237" w:lineRule="exact" w:before="175"/>
              <w:ind w:left="320"/>
              <w:rPr>
                <w:sz w:val="22"/>
              </w:rPr>
            </w:pPr>
            <w:r>
              <w:rPr>
                <w:w w:val="105"/>
                <w:sz w:val="22"/>
              </w:rPr>
              <w:t>getch</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1885" w:type="dxa"/>
          </w:tcPr>
          <w:p>
            <w:pPr>
              <w:pStyle w:val="TableParagraph"/>
              <w:spacing w:line="234" w:lineRule="exact" w:before="31"/>
              <w:ind w:left="501"/>
              <w:rPr>
                <w:sz w:val="22"/>
              </w:rPr>
            </w:pPr>
            <w:r>
              <w:rPr>
                <w:w w:val="105"/>
                <w:sz w:val="22"/>
              </w:rPr>
              <w:t>fgetc</w:t>
            </w:r>
          </w:p>
        </w:tc>
        <w:tc>
          <w:tcPr>
            <w:tcW w:w="1047" w:type="dxa"/>
          </w:tcPr>
          <w:p>
            <w:pPr>
              <w:pStyle w:val="TableParagraph"/>
              <w:spacing w:line="234" w:lineRule="exact" w:before="31"/>
              <w:ind w:left="320"/>
              <w:rPr>
                <w:sz w:val="22"/>
              </w:rPr>
            </w:pPr>
            <w:r>
              <w:rPr>
                <w:w w:val="105"/>
                <w:sz w:val="22"/>
              </w:rPr>
              <w:t>getch</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1885" w:type="dxa"/>
          </w:tcPr>
          <w:p>
            <w:pPr>
              <w:pStyle w:val="TableParagraph"/>
              <w:spacing w:line="237" w:lineRule="exact" w:before="28"/>
              <w:ind w:left="501"/>
              <w:rPr>
                <w:sz w:val="22"/>
              </w:rPr>
            </w:pPr>
            <w:r>
              <w:rPr>
                <w:w w:val="105"/>
                <w:sz w:val="22"/>
              </w:rPr>
              <w:t>getchar</w:t>
            </w:r>
          </w:p>
        </w:tc>
        <w:tc>
          <w:tcPr>
            <w:tcW w:w="1047" w:type="dxa"/>
          </w:tcPr>
          <w:p>
            <w:pPr>
              <w:pStyle w:val="TableParagraph"/>
              <w:spacing w:line="237" w:lineRule="exact" w:before="28"/>
              <w:ind w:left="320"/>
              <w:rPr>
                <w:sz w:val="22"/>
              </w:rPr>
            </w:pPr>
            <w:r>
              <w:rPr>
                <w:w w:val="105"/>
                <w:sz w:val="22"/>
              </w:rPr>
              <w:t>getch</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885" w:type="dxa"/>
          </w:tcPr>
          <w:p>
            <w:pPr>
              <w:pStyle w:val="TableParagraph"/>
              <w:spacing w:line="237" w:lineRule="exact" w:before="31"/>
              <w:ind w:left="501"/>
              <w:rPr>
                <w:sz w:val="22"/>
              </w:rPr>
            </w:pPr>
            <w:r>
              <w:rPr>
                <w:sz w:val="22"/>
              </w:rPr>
              <w:t>putc</w:t>
            </w:r>
          </w:p>
        </w:tc>
        <w:tc>
          <w:tcPr>
            <w:tcW w:w="1047" w:type="dxa"/>
          </w:tcPr>
          <w:p>
            <w:pPr>
              <w:pStyle w:val="TableParagraph"/>
              <w:spacing w:line="237" w:lineRule="exact" w:before="31"/>
              <w:ind w:left="320"/>
              <w:rPr>
                <w:sz w:val="22"/>
              </w:rPr>
            </w:pPr>
            <w:r>
              <w:rPr>
                <w:w w:val="105"/>
                <w:sz w:val="22"/>
              </w:rPr>
              <w:t>putchar</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1885" w:type="dxa"/>
          </w:tcPr>
          <w:p>
            <w:pPr>
              <w:pStyle w:val="TableParagraph"/>
              <w:spacing w:line="237" w:lineRule="exact" w:before="31"/>
              <w:ind w:left="501"/>
              <w:rPr>
                <w:sz w:val="22"/>
              </w:rPr>
            </w:pPr>
            <w:r>
              <w:rPr>
                <w:sz w:val="22"/>
              </w:rPr>
              <w:t>fputc</w:t>
            </w:r>
          </w:p>
        </w:tc>
        <w:tc>
          <w:tcPr>
            <w:tcW w:w="1047" w:type="dxa"/>
          </w:tcPr>
          <w:p>
            <w:pPr>
              <w:pStyle w:val="TableParagraph"/>
              <w:spacing w:line="237" w:lineRule="exact" w:before="31"/>
              <w:ind w:left="320"/>
              <w:rPr>
                <w:sz w:val="22"/>
              </w:rPr>
            </w:pPr>
            <w:r>
              <w:rPr>
                <w:w w:val="105"/>
                <w:sz w:val="22"/>
              </w:rPr>
              <w:t>putchar</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885" w:type="dxa"/>
          </w:tcPr>
          <w:p>
            <w:pPr>
              <w:pStyle w:val="TableParagraph"/>
              <w:spacing w:line="237" w:lineRule="exact" w:before="31"/>
              <w:ind w:left="501"/>
              <w:rPr>
                <w:sz w:val="22"/>
              </w:rPr>
            </w:pPr>
            <w:r>
              <w:rPr>
                <w:w w:val="105"/>
                <w:sz w:val="22"/>
              </w:rPr>
              <w:t>fgets</w:t>
            </w:r>
          </w:p>
        </w:tc>
        <w:tc>
          <w:tcPr>
            <w:tcW w:w="1047" w:type="dxa"/>
          </w:tcPr>
          <w:p>
            <w:pPr>
              <w:pStyle w:val="TableParagraph"/>
              <w:spacing w:line="237" w:lineRule="exact" w:before="31"/>
              <w:ind w:left="320"/>
              <w:rPr>
                <w:sz w:val="22"/>
              </w:rPr>
            </w:pPr>
            <w:r>
              <w:rPr>
                <w:w w:val="105"/>
                <w:sz w:val="22"/>
              </w:rPr>
              <w:t>gets</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1885" w:type="dxa"/>
          </w:tcPr>
          <w:p>
            <w:pPr>
              <w:pStyle w:val="TableParagraph"/>
              <w:spacing w:line="237" w:lineRule="exact" w:before="31"/>
              <w:ind w:left="501"/>
              <w:rPr>
                <w:sz w:val="22"/>
              </w:rPr>
            </w:pPr>
            <w:r>
              <w:rPr>
                <w:sz w:val="22"/>
              </w:rPr>
              <w:t>fputs</w:t>
            </w:r>
          </w:p>
        </w:tc>
        <w:tc>
          <w:tcPr>
            <w:tcW w:w="1047" w:type="dxa"/>
          </w:tcPr>
          <w:p>
            <w:pPr>
              <w:pStyle w:val="TableParagraph"/>
              <w:spacing w:line="237" w:lineRule="exact" w:before="31"/>
              <w:ind w:left="320"/>
              <w:rPr>
                <w:sz w:val="22"/>
              </w:rPr>
            </w:pPr>
            <w:r>
              <w:rPr>
                <w:sz w:val="22"/>
              </w:rPr>
              <w:t>puts</w:t>
            </w:r>
          </w:p>
        </w:tc>
      </w:tr>
    </w:tbl>
    <w:p>
      <w:pPr>
        <w:pStyle w:val="BodyText"/>
        <w:spacing w:before="3"/>
        <w:rPr>
          <w:sz w:val="16"/>
        </w:rPr>
      </w:pPr>
    </w:p>
    <w:p>
      <w:pPr>
        <w:spacing w:before="132"/>
        <w:ind w:left="676" w:right="0" w:firstLine="0"/>
        <w:jc w:val="left"/>
        <w:rPr>
          <w:sz w:val="22"/>
        </w:rPr>
      </w:pPr>
      <w:r>
        <w:rPr>
          <w:sz w:val="22"/>
        </w:rPr>
        <w:t>////////////////////////////////////////////////////////////////// Control</w:t>
      </w:r>
    </w:p>
    <w:p>
      <w:pPr>
        <w:spacing w:before="35"/>
        <w:ind w:left="676" w:right="0" w:firstLine="0"/>
        <w:jc w:val="left"/>
        <w:rPr>
          <w:sz w:val="22"/>
        </w:rPr>
      </w:pPr>
      <w:r>
        <w:rPr>
          <w:sz w:val="22"/>
        </w:rPr>
        <w:t>// Control Functions: RESET_CPU(), SLEEP(), RESTART_CAUSE()</w:t>
      </w:r>
    </w:p>
    <w:p>
      <w:pPr>
        <w:spacing w:before="35"/>
        <w:ind w:left="676" w:right="0" w:firstLine="0"/>
        <w:jc w:val="left"/>
        <w:rPr>
          <w:sz w:val="22"/>
        </w:rPr>
      </w:pPr>
      <w:r>
        <w:rPr>
          <w:w w:val="105"/>
          <w:sz w:val="22"/>
        </w:rPr>
        <w:t>// Constants returned from RESTART_CAUSE() are:</w:t>
      </w:r>
    </w:p>
    <w:p>
      <w:pPr>
        <w:spacing w:before="35"/>
        <w:ind w:left="676" w:right="0" w:firstLine="0"/>
        <w:jc w:val="left"/>
        <w:rPr>
          <w:sz w:val="22"/>
        </w:rPr>
      </w:pPr>
      <w:r>
        <w:rPr>
          <w:w w:val="105"/>
          <w:sz w:val="22"/>
        </w:rPr>
        <w:t>#define WDT_FROM_SLEEP 3</w:t>
      </w:r>
    </w:p>
    <w:p>
      <w:pPr>
        <w:tabs>
          <w:tab w:pos="3332" w:val="left" w:leader="none"/>
        </w:tabs>
        <w:spacing w:before="35"/>
        <w:ind w:left="676" w:right="0" w:firstLine="0"/>
        <w:jc w:val="left"/>
        <w:rPr>
          <w:sz w:val="22"/>
        </w:rPr>
      </w:pPr>
      <w:r>
        <w:rPr>
          <w:w w:val="105"/>
          <w:sz w:val="22"/>
        </w:rPr>
        <w:t>#define</w:t>
      </w:r>
      <w:r>
        <w:rPr>
          <w:spacing w:val="-20"/>
          <w:w w:val="105"/>
          <w:sz w:val="22"/>
        </w:rPr>
        <w:t> </w:t>
      </w:r>
      <w:r>
        <w:rPr>
          <w:w w:val="105"/>
          <w:sz w:val="22"/>
        </w:rPr>
        <w:t>WDT_TIMEOUT</w:t>
        <w:tab/>
        <w:t>11</w:t>
      </w:r>
    </w:p>
    <w:p>
      <w:pPr>
        <w:spacing w:before="31"/>
        <w:ind w:left="676" w:right="0" w:firstLine="0"/>
        <w:jc w:val="left"/>
        <w:rPr>
          <w:sz w:val="22"/>
        </w:rPr>
      </w:pPr>
      <w:r>
        <w:rPr>
          <w:w w:val="105"/>
          <w:sz w:val="22"/>
        </w:rPr>
        <w:t>#define MCLR_FROM_SLEEP 19</w:t>
      </w:r>
    </w:p>
    <w:p>
      <w:pPr>
        <w:spacing w:before="35"/>
        <w:ind w:left="676" w:right="0" w:firstLine="0"/>
        <w:jc w:val="left"/>
        <w:rPr>
          <w:sz w:val="22"/>
        </w:rPr>
      </w:pPr>
      <w:r>
        <w:rPr>
          <w:w w:val="105"/>
          <w:sz w:val="22"/>
        </w:rPr>
        <w:t>#define MCLR_FROM_RUN 27</w:t>
      </w:r>
    </w:p>
    <w:p>
      <w:pPr>
        <w:spacing w:before="35"/>
        <w:ind w:left="676" w:right="0" w:firstLine="0"/>
        <w:jc w:val="left"/>
        <w:rPr>
          <w:sz w:val="22"/>
        </w:rPr>
      </w:pPr>
      <w:r>
        <w:rPr>
          <w:w w:val="105"/>
          <w:sz w:val="22"/>
        </w:rPr>
        <w:t>#define NORMAL_POWER_UP 25</w:t>
      </w:r>
    </w:p>
    <w:p>
      <w:pPr>
        <w:spacing w:before="35"/>
        <w:ind w:left="676" w:right="0" w:firstLine="0"/>
        <w:jc w:val="left"/>
        <w:rPr>
          <w:sz w:val="22"/>
        </w:rPr>
      </w:pPr>
      <w:r>
        <w:rPr>
          <w:w w:val="105"/>
          <w:sz w:val="22"/>
        </w:rPr>
        <w:t>#define BROWNOUT_RESTART 26</w:t>
      </w:r>
    </w:p>
    <w:p>
      <w:pPr>
        <w:pStyle w:val="BodyText"/>
        <w:spacing w:before="1"/>
        <w:rPr>
          <w:sz w:val="28"/>
        </w:rPr>
      </w:pPr>
    </w:p>
    <w:p>
      <w:pPr>
        <w:spacing w:before="0"/>
        <w:ind w:left="676" w:right="0" w:firstLine="0"/>
        <w:jc w:val="left"/>
        <w:rPr>
          <w:sz w:val="22"/>
        </w:rPr>
      </w:pPr>
      <w:r>
        <w:rPr>
          <w:w w:val="105"/>
          <w:sz w:val="22"/>
        </w:rPr>
        <w:t>////////////////////////////////////////////////////////////////// Timer 0</w:t>
      </w:r>
    </w:p>
    <w:p>
      <w:pPr>
        <w:spacing w:before="35"/>
        <w:ind w:left="676" w:right="0" w:firstLine="0"/>
        <w:jc w:val="left"/>
        <w:rPr>
          <w:sz w:val="22"/>
        </w:rPr>
      </w:pPr>
      <w:r>
        <w:rPr>
          <w:w w:val="105"/>
          <w:sz w:val="22"/>
        </w:rPr>
        <w:t>// Timer 0 (AKA RTCC)Functions: SETUP_COUNTERS() or SETUP_TIMER_0(),</w:t>
      </w:r>
    </w:p>
    <w:p>
      <w:pPr>
        <w:tabs>
          <w:tab w:pos="2449" w:val="left" w:leader="none"/>
        </w:tabs>
        <w:spacing w:before="35"/>
        <w:ind w:left="676" w:right="0" w:firstLine="0"/>
        <w:jc w:val="left"/>
        <w:rPr>
          <w:sz w:val="22"/>
        </w:rPr>
      </w:pPr>
      <w:r>
        <w:rPr>
          <w:w w:val="105"/>
          <w:sz w:val="22"/>
        </w:rPr>
        <w:t>//</w:t>
        <w:tab/>
      </w:r>
      <w:r>
        <w:rPr>
          <w:sz w:val="22"/>
        </w:rPr>
        <w:t>SET_TIMER0()  or</w:t>
      </w:r>
      <w:r>
        <w:rPr>
          <w:spacing w:val="-8"/>
          <w:sz w:val="22"/>
        </w:rPr>
        <w:t> </w:t>
      </w:r>
      <w:r>
        <w:rPr>
          <w:sz w:val="22"/>
        </w:rPr>
        <w:t>SET_RTCC(),</w:t>
      </w:r>
    </w:p>
    <w:p>
      <w:pPr>
        <w:tabs>
          <w:tab w:pos="2453" w:val="left" w:leader="none"/>
        </w:tabs>
        <w:spacing w:before="35"/>
        <w:ind w:left="676" w:right="0" w:firstLine="0"/>
        <w:jc w:val="left"/>
        <w:rPr>
          <w:sz w:val="22"/>
        </w:rPr>
      </w:pPr>
      <w:r>
        <w:rPr>
          <w:sz w:val="22"/>
        </w:rPr>
        <w:t>//</w:t>
        <w:tab/>
        <w:t>GET_TIMER0() or</w:t>
      </w:r>
      <w:r>
        <w:rPr>
          <w:spacing w:val="43"/>
          <w:sz w:val="22"/>
        </w:rPr>
        <w:t> </w:t>
      </w:r>
      <w:r>
        <w:rPr>
          <w:sz w:val="22"/>
        </w:rPr>
        <w:t>GET_RTCC()</w:t>
      </w:r>
    </w:p>
    <w:p>
      <w:pPr>
        <w:spacing w:before="35"/>
        <w:ind w:left="676" w:right="0" w:firstLine="0"/>
        <w:jc w:val="left"/>
        <w:rPr>
          <w:sz w:val="22"/>
        </w:rPr>
      </w:pPr>
      <w:r>
        <w:rPr>
          <w:w w:val="105"/>
          <w:sz w:val="22"/>
        </w:rPr>
        <w:t>// Constants used for SETUP_TIMER_0()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808"/>
        <w:gridCol w:w="581"/>
        <w:gridCol w:w="4407"/>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T0_INTERNAL</w:t>
            </w:r>
          </w:p>
        </w:tc>
        <w:tc>
          <w:tcPr>
            <w:tcW w:w="581" w:type="dxa"/>
          </w:tcPr>
          <w:p>
            <w:pPr>
              <w:pStyle w:val="TableParagraph"/>
              <w:spacing w:line="237" w:lineRule="exact" w:before="31"/>
              <w:ind w:left="247"/>
              <w:rPr>
                <w:sz w:val="22"/>
              </w:rPr>
            </w:pPr>
            <w:r>
              <w:rPr>
                <w:w w:val="102"/>
                <w:sz w:val="22"/>
              </w:rPr>
              <w:t>0</w:t>
            </w:r>
          </w:p>
        </w:tc>
        <w:tc>
          <w:tcPr>
            <w:tcW w:w="4407" w:type="dxa"/>
            <w:vMerge w:val="restart"/>
          </w:tcPr>
          <w:p>
            <w:pPr>
              <w:pStyle w:val="TableParagraph"/>
              <w:rPr>
                <w:sz w:val="22"/>
              </w:rPr>
            </w:pP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T0_EXT_L_TO_H</w:t>
            </w:r>
          </w:p>
        </w:tc>
        <w:tc>
          <w:tcPr>
            <w:tcW w:w="581" w:type="dxa"/>
          </w:tcPr>
          <w:p>
            <w:pPr>
              <w:pStyle w:val="TableParagraph"/>
              <w:spacing w:line="237" w:lineRule="exact" w:before="31"/>
              <w:ind w:left="247"/>
              <w:rPr>
                <w:sz w:val="22"/>
              </w:rPr>
            </w:pPr>
            <w:r>
              <w:rPr>
                <w:sz w:val="22"/>
              </w:rPr>
              <w:t>32</w:t>
            </w:r>
          </w:p>
        </w:tc>
        <w:tc>
          <w:tcPr>
            <w:tcW w:w="4407" w:type="dxa"/>
            <w:vMerge/>
            <w:tcBorders>
              <w:top w:val="nil"/>
            </w:tcBorders>
          </w:tcPr>
          <w:p>
            <w:pPr>
              <w:rPr>
                <w:sz w:val="2"/>
                <w:szCs w:val="2"/>
              </w:rPr>
            </w:pPr>
          </w:p>
        </w:tc>
      </w:tr>
      <w:tr>
        <w:trPr>
          <w:trHeight w:val="432" w:hRule="atLeast"/>
        </w:trPr>
        <w:tc>
          <w:tcPr>
            <w:tcW w:w="1249" w:type="dxa"/>
          </w:tcPr>
          <w:p>
            <w:pPr>
              <w:pStyle w:val="TableParagraph"/>
              <w:spacing w:before="31"/>
              <w:ind w:left="50"/>
              <w:rPr>
                <w:sz w:val="22"/>
              </w:rPr>
            </w:pPr>
            <w:r>
              <w:rPr>
                <w:w w:val="105"/>
                <w:sz w:val="22"/>
              </w:rPr>
              <w:t>#define</w:t>
            </w:r>
          </w:p>
        </w:tc>
        <w:tc>
          <w:tcPr>
            <w:tcW w:w="2808" w:type="dxa"/>
          </w:tcPr>
          <w:p>
            <w:pPr>
              <w:pStyle w:val="TableParagraph"/>
              <w:spacing w:before="31"/>
              <w:ind w:left="501"/>
              <w:rPr>
                <w:sz w:val="22"/>
              </w:rPr>
            </w:pPr>
            <w:r>
              <w:rPr>
                <w:sz w:val="22"/>
              </w:rPr>
              <w:t>T0_EXT_H_TO_L</w:t>
            </w:r>
          </w:p>
        </w:tc>
        <w:tc>
          <w:tcPr>
            <w:tcW w:w="581" w:type="dxa"/>
          </w:tcPr>
          <w:p>
            <w:pPr>
              <w:pStyle w:val="TableParagraph"/>
              <w:spacing w:before="31"/>
              <w:ind w:left="247"/>
              <w:rPr>
                <w:sz w:val="22"/>
              </w:rPr>
            </w:pPr>
            <w:r>
              <w:rPr>
                <w:sz w:val="22"/>
              </w:rPr>
              <w:t>48</w:t>
            </w:r>
          </w:p>
        </w:tc>
        <w:tc>
          <w:tcPr>
            <w:tcW w:w="4407" w:type="dxa"/>
            <w:vMerge/>
            <w:tcBorders>
              <w:top w:val="nil"/>
            </w:tcBorders>
          </w:tcPr>
          <w:p>
            <w:pPr>
              <w:rPr>
                <w:sz w:val="2"/>
                <w:szCs w:val="2"/>
              </w:rPr>
            </w:pP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2808" w:type="dxa"/>
          </w:tcPr>
          <w:p>
            <w:pPr>
              <w:pStyle w:val="TableParagraph"/>
              <w:spacing w:line="237" w:lineRule="exact" w:before="175"/>
              <w:ind w:left="501"/>
              <w:rPr>
                <w:sz w:val="22"/>
              </w:rPr>
            </w:pPr>
            <w:r>
              <w:rPr>
                <w:sz w:val="22"/>
              </w:rPr>
              <w:t>T0_DIV_1</w:t>
            </w:r>
          </w:p>
        </w:tc>
        <w:tc>
          <w:tcPr>
            <w:tcW w:w="581" w:type="dxa"/>
          </w:tcPr>
          <w:p>
            <w:pPr>
              <w:pStyle w:val="TableParagraph"/>
              <w:spacing w:line="237" w:lineRule="exact" w:before="175"/>
              <w:ind w:left="247"/>
              <w:rPr>
                <w:sz w:val="22"/>
              </w:rPr>
            </w:pPr>
            <w:r>
              <w:rPr>
                <w:w w:val="102"/>
                <w:sz w:val="22"/>
              </w:rPr>
              <w:t>8</w:t>
            </w:r>
          </w:p>
        </w:tc>
        <w:tc>
          <w:tcPr>
            <w:tcW w:w="4407" w:type="dxa"/>
            <w:vMerge/>
            <w:tcBorders>
              <w:top w:val="nil"/>
            </w:tcBorders>
          </w:tcPr>
          <w:p>
            <w:pPr>
              <w:rPr>
                <w:sz w:val="2"/>
                <w:szCs w:val="2"/>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T0_DIV_2</w:t>
            </w:r>
          </w:p>
        </w:tc>
        <w:tc>
          <w:tcPr>
            <w:tcW w:w="581" w:type="dxa"/>
          </w:tcPr>
          <w:p>
            <w:pPr>
              <w:pStyle w:val="TableParagraph"/>
              <w:spacing w:line="237" w:lineRule="exact" w:before="31"/>
              <w:ind w:left="247"/>
              <w:rPr>
                <w:sz w:val="22"/>
              </w:rPr>
            </w:pPr>
            <w:r>
              <w:rPr>
                <w:w w:val="102"/>
                <w:sz w:val="22"/>
              </w:rPr>
              <w:t>0</w:t>
            </w:r>
          </w:p>
        </w:tc>
        <w:tc>
          <w:tcPr>
            <w:tcW w:w="4407" w:type="dxa"/>
            <w:vMerge/>
            <w:tcBorders>
              <w:top w:val="nil"/>
            </w:tcBorders>
          </w:tcPr>
          <w:p>
            <w:pPr>
              <w:rPr>
                <w:sz w:val="2"/>
                <w:szCs w:val="2"/>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T0_DIV_4</w:t>
            </w:r>
          </w:p>
        </w:tc>
        <w:tc>
          <w:tcPr>
            <w:tcW w:w="581" w:type="dxa"/>
          </w:tcPr>
          <w:p>
            <w:pPr>
              <w:pStyle w:val="TableParagraph"/>
              <w:spacing w:line="237" w:lineRule="exact" w:before="31"/>
              <w:ind w:left="247"/>
              <w:rPr>
                <w:sz w:val="22"/>
              </w:rPr>
            </w:pPr>
            <w:r>
              <w:rPr>
                <w:w w:val="102"/>
                <w:sz w:val="22"/>
              </w:rPr>
              <w:t>1</w:t>
            </w:r>
          </w:p>
        </w:tc>
        <w:tc>
          <w:tcPr>
            <w:tcW w:w="4407" w:type="dxa"/>
            <w:vMerge/>
            <w:tcBorders>
              <w:top w:val="nil"/>
            </w:tcBorders>
          </w:tcPr>
          <w:p>
            <w:pPr>
              <w:rPr>
                <w:sz w:val="2"/>
                <w:szCs w:val="2"/>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T0_DIV_8</w:t>
            </w:r>
          </w:p>
        </w:tc>
        <w:tc>
          <w:tcPr>
            <w:tcW w:w="581" w:type="dxa"/>
          </w:tcPr>
          <w:p>
            <w:pPr>
              <w:pStyle w:val="TableParagraph"/>
              <w:spacing w:line="237" w:lineRule="exact" w:before="31"/>
              <w:ind w:left="247"/>
              <w:rPr>
                <w:sz w:val="22"/>
              </w:rPr>
            </w:pPr>
            <w:r>
              <w:rPr>
                <w:w w:val="102"/>
                <w:sz w:val="22"/>
              </w:rPr>
              <w:t>2</w:t>
            </w:r>
          </w:p>
        </w:tc>
        <w:tc>
          <w:tcPr>
            <w:tcW w:w="4407" w:type="dxa"/>
            <w:vMerge/>
            <w:tcBorders>
              <w:top w:val="nil"/>
            </w:tcBorders>
          </w:tcPr>
          <w:p>
            <w:pPr>
              <w:rPr>
                <w:sz w:val="2"/>
                <w:szCs w:val="2"/>
              </w:rPr>
            </w:pP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T0_DIV_16</w:t>
            </w:r>
          </w:p>
        </w:tc>
        <w:tc>
          <w:tcPr>
            <w:tcW w:w="581" w:type="dxa"/>
          </w:tcPr>
          <w:p>
            <w:pPr>
              <w:pStyle w:val="TableParagraph"/>
              <w:spacing w:line="237" w:lineRule="exact" w:before="31"/>
              <w:ind w:left="247"/>
              <w:rPr>
                <w:sz w:val="22"/>
              </w:rPr>
            </w:pPr>
            <w:r>
              <w:rPr>
                <w:w w:val="102"/>
                <w:sz w:val="22"/>
              </w:rPr>
              <w:t>3</w:t>
            </w:r>
          </w:p>
        </w:tc>
        <w:tc>
          <w:tcPr>
            <w:tcW w:w="4407" w:type="dxa"/>
            <w:vMerge/>
            <w:tcBorders>
              <w:top w:val="nil"/>
            </w:tcBorders>
          </w:tcPr>
          <w:p>
            <w:pPr>
              <w:rPr>
                <w:sz w:val="2"/>
                <w:szCs w:val="2"/>
              </w:rPr>
            </w:pP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808" w:type="dxa"/>
          </w:tcPr>
          <w:p>
            <w:pPr>
              <w:pStyle w:val="TableParagraph"/>
              <w:spacing w:line="234" w:lineRule="exact" w:before="31"/>
              <w:ind w:left="501"/>
              <w:rPr>
                <w:sz w:val="22"/>
              </w:rPr>
            </w:pPr>
            <w:r>
              <w:rPr>
                <w:sz w:val="22"/>
              </w:rPr>
              <w:t>T0_DIV_32</w:t>
            </w:r>
          </w:p>
        </w:tc>
        <w:tc>
          <w:tcPr>
            <w:tcW w:w="581" w:type="dxa"/>
          </w:tcPr>
          <w:p>
            <w:pPr>
              <w:pStyle w:val="TableParagraph"/>
              <w:spacing w:line="234" w:lineRule="exact" w:before="31"/>
              <w:ind w:left="247"/>
              <w:rPr>
                <w:sz w:val="22"/>
              </w:rPr>
            </w:pPr>
            <w:r>
              <w:rPr>
                <w:w w:val="102"/>
                <w:sz w:val="22"/>
              </w:rPr>
              <w:t>4</w:t>
            </w:r>
          </w:p>
        </w:tc>
        <w:tc>
          <w:tcPr>
            <w:tcW w:w="4407" w:type="dxa"/>
            <w:vMerge/>
            <w:tcBorders>
              <w:top w:val="nil"/>
            </w:tcBorders>
          </w:tcPr>
          <w:p>
            <w:pPr>
              <w:rPr>
                <w:sz w:val="2"/>
                <w:szCs w:val="2"/>
              </w:rPr>
            </w:pP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808" w:type="dxa"/>
          </w:tcPr>
          <w:p>
            <w:pPr>
              <w:pStyle w:val="TableParagraph"/>
              <w:spacing w:line="237" w:lineRule="exact" w:before="28"/>
              <w:ind w:left="501"/>
              <w:rPr>
                <w:sz w:val="22"/>
              </w:rPr>
            </w:pPr>
            <w:r>
              <w:rPr>
                <w:sz w:val="22"/>
              </w:rPr>
              <w:t>T0_DIV_64</w:t>
            </w:r>
          </w:p>
        </w:tc>
        <w:tc>
          <w:tcPr>
            <w:tcW w:w="581" w:type="dxa"/>
          </w:tcPr>
          <w:p>
            <w:pPr>
              <w:pStyle w:val="TableParagraph"/>
              <w:spacing w:line="237" w:lineRule="exact" w:before="28"/>
              <w:ind w:left="247"/>
              <w:rPr>
                <w:sz w:val="22"/>
              </w:rPr>
            </w:pPr>
            <w:r>
              <w:rPr>
                <w:w w:val="102"/>
                <w:sz w:val="22"/>
              </w:rPr>
              <w:t>5</w:t>
            </w:r>
          </w:p>
        </w:tc>
        <w:tc>
          <w:tcPr>
            <w:tcW w:w="4407" w:type="dxa"/>
            <w:vMerge/>
            <w:tcBorders>
              <w:top w:val="nil"/>
            </w:tcBorders>
          </w:tcPr>
          <w:p>
            <w:pPr>
              <w:rPr>
                <w:sz w:val="2"/>
                <w:szCs w:val="2"/>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T0_DIV_128</w:t>
            </w:r>
          </w:p>
        </w:tc>
        <w:tc>
          <w:tcPr>
            <w:tcW w:w="581" w:type="dxa"/>
          </w:tcPr>
          <w:p>
            <w:pPr>
              <w:pStyle w:val="TableParagraph"/>
              <w:spacing w:line="237" w:lineRule="exact" w:before="31"/>
              <w:ind w:left="247"/>
              <w:rPr>
                <w:sz w:val="22"/>
              </w:rPr>
            </w:pPr>
            <w:r>
              <w:rPr>
                <w:w w:val="102"/>
                <w:sz w:val="22"/>
              </w:rPr>
              <w:t>6</w:t>
            </w:r>
          </w:p>
        </w:tc>
        <w:tc>
          <w:tcPr>
            <w:tcW w:w="4407" w:type="dxa"/>
            <w:vMerge/>
            <w:tcBorders>
              <w:top w:val="nil"/>
            </w:tcBorders>
          </w:tcPr>
          <w:p>
            <w:pPr>
              <w:rPr>
                <w:sz w:val="2"/>
                <w:szCs w:val="2"/>
              </w:rPr>
            </w:pPr>
          </w:p>
        </w:tc>
      </w:tr>
      <w:tr>
        <w:trPr>
          <w:trHeight w:val="576" w:hRule="atLeast"/>
        </w:trPr>
        <w:tc>
          <w:tcPr>
            <w:tcW w:w="1249" w:type="dxa"/>
          </w:tcPr>
          <w:p>
            <w:pPr>
              <w:pStyle w:val="TableParagraph"/>
              <w:spacing w:before="31"/>
              <w:ind w:left="50"/>
              <w:rPr>
                <w:sz w:val="22"/>
              </w:rPr>
            </w:pPr>
            <w:r>
              <w:rPr>
                <w:w w:val="105"/>
                <w:sz w:val="22"/>
              </w:rPr>
              <w:t>#define</w:t>
            </w:r>
          </w:p>
        </w:tc>
        <w:tc>
          <w:tcPr>
            <w:tcW w:w="2808" w:type="dxa"/>
          </w:tcPr>
          <w:p>
            <w:pPr>
              <w:pStyle w:val="TableParagraph"/>
              <w:spacing w:before="31"/>
              <w:ind w:left="501"/>
              <w:rPr>
                <w:sz w:val="22"/>
              </w:rPr>
            </w:pPr>
            <w:r>
              <w:rPr>
                <w:sz w:val="22"/>
              </w:rPr>
              <w:t>T0_DIV_256</w:t>
            </w:r>
          </w:p>
        </w:tc>
        <w:tc>
          <w:tcPr>
            <w:tcW w:w="581" w:type="dxa"/>
          </w:tcPr>
          <w:p>
            <w:pPr>
              <w:pStyle w:val="TableParagraph"/>
              <w:spacing w:before="31"/>
              <w:ind w:left="247"/>
              <w:rPr>
                <w:sz w:val="22"/>
              </w:rPr>
            </w:pPr>
            <w:r>
              <w:rPr>
                <w:w w:val="102"/>
                <w:sz w:val="22"/>
              </w:rPr>
              <w:t>7</w:t>
            </w:r>
          </w:p>
        </w:tc>
        <w:tc>
          <w:tcPr>
            <w:tcW w:w="4407" w:type="dxa"/>
            <w:vMerge/>
            <w:tcBorders>
              <w:top w:val="nil"/>
            </w:tcBorders>
          </w:tcPr>
          <w:p>
            <w:pPr>
              <w:rPr>
                <w:sz w:val="2"/>
                <w:szCs w:val="2"/>
              </w:rPr>
            </w:pPr>
          </w:p>
        </w:tc>
      </w:tr>
      <w:tr>
        <w:trPr>
          <w:trHeight w:val="720" w:hRule="atLeast"/>
        </w:trPr>
        <w:tc>
          <w:tcPr>
            <w:tcW w:w="1249" w:type="dxa"/>
          </w:tcPr>
          <w:p>
            <w:pPr>
              <w:pStyle w:val="TableParagraph"/>
              <w:spacing w:before="8"/>
              <w:rPr>
                <w:sz w:val="27"/>
              </w:rPr>
            </w:pPr>
          </w:p>
          <w:p>
            <w:pPr>
              <w:pStyle w:val="TableParagraph"/>
              <w:ind w:left="50"/>
              <w:rPr>
                <w:sz w:val="22"/>
              </w:rPr>
            </w:pPr>
            <w:r>
              <w:rPr>
                <w:w w:val="105"/>
                <w:sz w:val="22"/>
              </w:rPr>
              <w:t>#define</w:t>
            </w:r>
          </w:p>
        </w:tc>
        <w:tc>
          <w:tcPr>
            <w:tcW w:w="2808" w:type="dxa"/>
          </w:tcPr>
          <w:p>
            <w:pPr>
              <w:pStyle w:val="TableParagraph"/>
              <w:spacing w:before="8"/>
              <w:rPr>
                <w:sz w:val="27"/>
              </w:rPr>
            </w:pPr>
          </w:p>
          <w:p>
            <w:pPr>
              <w:pStyle w:val="TableParagraph"/>
              <w:ind w:left="501"/>
              <w:rPr>
                <w:sz w:val="22"/>
              </w:rPr>
            </w:pPr>
            <w:r>
              <w:rPr>
                <w:sz w:val="22"/>
              </w:rPr>
              <w:t>T0_8_BIT</w:t>
            </w:r>
          </w:p>
        </w:tc>
        <w:tc>
          <w:tcPr>
            <w:tcW w:w="581" w:type="dxa"/>
          </w:tcPr>
          <w:p>
            <w:pPr>
              <w:pStyle w:val="TableParagraph"/>
              <w:spacing w:before="8"/>
              <w:rPr>
                <w:sz w:val="27"/>
              </w:rPr>
            </w:pPr>
          </w:p>
          <w:p>
            <w:pPr>
              <w:pStyle w:val="TableParagraph"/>
              <w:ind w:left="247"/>
              <w:rPr>
                <w:sz w:val="22"/>
              </w:rPr>
            </w:pPr>
            <w:r>
              <w:rPr>
                <w:w w:val="102"/>
                <w:sz w:val="22"/>
              </w:rPr>
              <w:t>0</w:t>
            </w:r>
          </w:p>
        </w:tc>
        <w:tc>
          <w:tcPr>
            <w:tcW w:w="4407" w:type="dxa"/>
            <w:vMerge/>
            <w:tcBorders>
              <w:top w:val="nil"/>
            </w:tcBorders>
          </w:tcPr>
          <w:p>
            <w:pPr>
              <w:rPr>
                <w:sz w:val="2"/>
                <w:szCs w:val="2"/>
              </w:rPr>
            </w:pP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2808" w:type="dxa"/>
          </w:tcPr>
          <w:p>
            <w:pPr>
              <w:pStyle w:val="TableParagraph"/>
              <w:spacing w:line="237" w:lineRule="exact" w:before="175"/>
              <w:ind w:left="501"/>
              <w:rPr>
                <w:sz w:val="22"/>
              </w:rPr>
            </w:pPr>
            <w:r>
              <w:rPr>
                <w:sz w:val="22"/>
              </w:rPr>
              <w:t>RTCC_INTERNAL</w:t>
            </w:r>
          </w:p>
        </w:tc>
        <w:tc>
          <w:tcPr>
            <w:tcW w:w="581" w:type="dxa"/>
          </w:tcPr>
          <w:p>
            <w:pPr>
              <w:pStyle w:val="TableParagraph"/>
              <w:spacing w:line="237" w:lineRule="exact" w:before="175"/>
              <w:ind w:left="247"/>
              <w:rPr>
                <w:sz w:val="22"/>
              </w:rPr>
            </w:pPr>
            <w:r>
              <w:rPr>
                <w:w w:val="102"/>
                <w:sz w:val="22"/>
              </w:rPr>
              <w:t>0</w:t>
            </w:r>
          </w:p>
        </w:tc>
        <w:tc>
          <w:tcPr>
            <w:tcW w:w="4407" w:type="dxa"/>
          </w:tcPr>
          <w:p>
            <w:pPr>
              <w:pStyle w:val="TableParagraph"/>
              <w:spacing w:line="237" w:lineRule="exact" w:before="175"/>
              <w:ind w:left="112"/>
              <w:rPr>
                <w:sz w:val="22"/>
              </w:rPr>
            </w:pPr>
            <w:r>
              <w:rPr>
                <w:w w:val="105"/>
                <w:sz w:val="22"/>
              </w:rPr>
              <w:t>//</w:t>
            </w:r>
            <w:r>
              <w:rPr>
                <w:spacing w:val="-18"/>
                <w:w w:val="105"/>
                <w:sz w:val="22"/>
              </w:rPr>
              <w:t> </w:t>
            </w:r>
            <w:r>
              <w:rPr>
                <w:w w:val="105"/>
                <w:sz w:val="22"/>
              </w:rPr>
              <w:t>The</w:t>
            </w:r>
            <w:r>
              <w:rPr>
                <w:spacing w:val="-15"/>
                <w:w w:val="105"/>
                <w:sz w:val="22"/>
              </w:rPr>
              <w:t> </w:t>
            </w:r>
            <w:r>
              <w:rPr>
                <w:w w:val="105"/>
                <w:sz w:val="22"/>
              </w:rPr>
              <w:t>following</w:t>
            </w:r>
            <w:r>
              <w:rPr>
                <w:spacing w:val="-15"/>
                <w:w w:val="105"/>
                <w:sz w:val="22"/>
              </w:rPr>
              <w:t> </w:t>
            </w:r>
            <w:r>
              <w:rPr>
                <w:w w:val="105"/>
                <w:sz w:val="22"/>
              </w:rPr>
              <w:t>are</w:t>
            </w:r>
            <w:r>
              <w:rPr>
                <w:spacing w:val="-15"/>
                <w:w w:val="105"/>
                <w:sz w:val="22"/>
              </w:rPr>
              <w:t> </w:t>
            </w:r>
            <w:r>
              <w:rPr>
                <w:w w:val="105"/>
                <w:sz w:val="22"/>
              </w:rPr>
              <w:t>provided</w:t>
            </w:r>
            <w:r>
              <w:rPr>
                <w:spacing w:val="-16"/>
                <w:w w:val="105"/>
                <w:sz w:val="22"/>
              </w:rPr>
              <w:t> </w:t>
            </w:r>
            <w:r>
              <w:rPr>
                <w:w w:val="105"/>
                <w:sz w:val="22"/>
              </w:rPr>
              <w:t>for</w:t>
            </w:r>
            <w:r>
              <w:rPr>
                <w:spacing w:val="-12"/>
                <w:w w:val="105"/>
                <w:sz w:val="22"/>
              </w:rPr>
              <w:t> </w:t>
            </w:r>
            <w:r>
              <w:rPr>
                <w:w w:val="105"/>
                <w:sz w:val="22"/>
              </w:rPr>
              <w:t>compatibility</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RTCC_EXT_L_TO_H</w:t>
            </w:r>
          </w:p>
        </w:tc>
        <w:tc>
          <w:tcPr>
            <w:tcW w:w="581" w:type="dxa"/>
          </w:tcPr>
          <w:p>
            <w:pPr>
              <w:pStyle w:val="TableParagraph"/>
              <w:spacing w:line="237" w:lineRule="exact" w:before="31"/>
              <w:ind w:left="247"/>
              <w:rPr>
                <w:sz w:val="22"/>
              </w:rPr>
            </w:pPr>
            <w:r>
              <w:rPr>
                <w:sz w:val="22"/>
              </w:rPr>
              <w:t>32</w:t>
            </w:r>
          </w:p>
        </w:tc>
        <w:tc>
          <w:tcPr>
            <w:tcW w:w="4407" w:type="dxa"/>
          </w:tcPr>
          <w:p>
            <w:pPr>
              <w:pStyle w:val="TableParagraph"/>
              <w:spacing w:line="237" w:lineRule="exact" w:before="31"/>
              <w:ind w:left="169"/>
              <w:rPr>
                <w:sz w:val="22"/>
              </w:rPr>
            </w:pPr>
            <w:r>
              <w:rPr>
                <w:w w:val="105"/>
                <w:sz w:val="22"/>
              </w:rPr>
              <w:t>// with older compiler versions</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RTCC_EXT_H_TO_L</w:t>
            </w:r>
          </w:p>
        </w:tc>
        <w:tc>
          <w:tcPr>
            <w:tcW w:w="581" w:type="dxa"/>
          </w:tcPr>
          <w:p>
            <w:pPr>
              <w:pStyle w:val="TableParagraph"/>
              <w:spacing w:line="237" w:lineRule="exact" w:before="31"/>
              <w:ind w:left="247"/>
              <w:rPr>
                <w:sz w:val="22"/>
              </w:rPr>
            </w:pPr>
            <w:r>
              <w:rPr>
                <w:sz w:val="22"/>
              </w:rPr>
              <w:t>48</w:t>
            </w:r>
          </w:p>
        </w:tc>
        <w:tc>
          <w:tcPr>
            <w:tcW w:w="4407" w:type="dxa"/>
          </w:tcPr>
          <w:p>
            <w:pPr>
              <w:pStyle w:val="TableParagraph"/>
              <w:rPr>
                <w:sz w:val="20"/>
              </w:rPr>
            </w:pP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808" w:type="dxa"/>
          </w:tcPr>
          <w:p>
            <w:pPr>
              <w:pStyle w:val="TableParagraph"/>
              <w:spacing w:line="234" w:lineRule="exact" w:before="31"/>
              <w:ind w:left="501"/>
              <w:rPr>
                <w:sz w:val="22"/>
              </w:rPr>
            </w:pPr>
            <w:r>
              <w:rPr>
                <w:sz w:val="22"/>
              </w:rPr>
              <w:t>RTCC_DIV_1</w:t>
            </w:r>
          </w:p>
        </w:tc>
        <w:tc>
          <w:tcPr>
            <w:tcW w:w="581" w:type="dxa"/>
          </w:tcPr>
          <w:p>
            <w:pPr>
              <w:pStyle w:val="TableParagraph"/>
              <w:spacing w:line="234" w:lineRule="exact" w:before="31"/>
              <w:ind w:left="247"/>
              <w:rPr>
                <w:sz w:val="22"/>
              </w:rPr>
            </w:pPr>
            <w:r>
              <w:rPr>
                <w:w w:val="102"/>
                <w:sz w:val="22"/>
              </w:rPr>
              <w:t>8</w:t>
            </w:r>
          </w:p>
        </w:tc>
        <w:tc>
          <w:tcPr>
            <w:tcW w:w="4407" w:type="dxa"/>
          </w:tcPr>
          <w:p>
            <w:pPr>
              <w:pStyle w:val="TableParagraph"/>
              <w:rPr>
                <w:sz w:val="20"/>
              </w:rPr>
            </w:pP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808" w:type="dxa"/>
          </w:tcPr>
          <w:p>
            <w:pPr>
              <w:pStyle w:val="TableParagraph"/>
              <w:spacing w:line="237" w:lineRule="exact" w:before="28"/>
              <w:ind w:left="501"/>
              <w:rPr>
                <w:sz w:val="22"/>
              </w:rPr>
            </w:pPr>
            <w:r>
              <w:rPr>
                <w:sz w:val="22"/>
              </w:rPr>
              <w:t>RTCC_DIV_2</w:t>
            </w:r>
          </w:p>
        </w:tc>
        <w:tc>
          <w:tcPr>
            <w:tcW w:w="581" w:type="dxa"/>
          </w:tcPr>
          <w:p>
            <w:pPr>
              <w:pStyle w:val="TableParagraph"/>
              <w:spacing w:line="237" w:lineRule="exact" w:before="28"/>
              <w:ind w:left="247"/>
              <w:rPr>
                <w:sz w:val="22"/>
              </w:rPr>
            </w:pPr>
            <w:r>
              <w:rPr>
                <w:w w:val="102"/>
                <w:sz w:val="22"/>
              </w:rPr>
              <w:t>0</w:t>
            </w:r>
          </w:p>
        </w:tc>
        <w:tc>
          <w:tcPr>
            <w:tcW w:w="4407" w:type="dxa"/>
          </w:tcPr>
          <w:p>
            <w:pPr>
              <w:pStyle w:val="TableParagraph"/>
              <w:rPr>
                <w:sz w:val="20"/>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RTCC_DIV_4</w:t>
            </w:r>
          </w:p>
        </w:tc>
        <w:tc>
          <w:tcPr>
            <w:tcW w:w="581" w:type="dxa"/>
          </w:tcPr>
          <w:p>
            <w:pPr>
              <w:pStyle w:val="TableParagraph"/>
              <w:spacing w:line="237" w:lineRule="exact" w:before="31"/>
              <w:ind w:left="247"/>
              <w:rPr>
                <w:sz w:val="22"/>
              </w:rPr>
            </w:pPr>
            <w:r>
              <w:rPr>
                <w:w w:val="102"/>
                <w:sz w:val="22"/>
              </w:rPr>
              <w:t>1</w:t>
            </w:r>
          </w:p>
        </w:tc>
        <w:tc>
          <w:tcPr>
            <w:tcW w:w="4407" w:type="dxa"/>
          </w:tcPr>
          <w:p>
            <w:pPr>
              <w:pStyle w:val="TableParagraph"/>
              <w:rPr>
                <w:sz w:val="20"/>
              </w:rPr>
            </w:pP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08" w:type="dxa"/>
          </w:tcPr>
          <w:p>
            <w:pPr>
              <w:pStyle w:val="TableParagraph"/>
              <w:spacing w:line="237" w:lineRule="exact" w:before="31"/>
              <w:ind w:left="501"/>
              <w:rPr>
                <w:sz w:val="22"/>
              </w:rPr>
            </w:pPr>
            <w:r>
              <w:rPr>
                <w:sz w:val="22"/>
              </w:rPr>
              <w:t>RTCC_DIV_8</w:t>
            </w:r>
          </w:p>
        </w:tc>
        <w:tc>
          <w:tcPr>
            <w:tcW w:w="581" w:type="dxa"/>
          </w:tcPr>
          <w:p>
            <w:pPr>
              <w:pStyle w:val="TableParagraph"/>
              <w:spacing w:line="237" w:lineRule="exact" w:before="31"/>
              <w:ind w:left="247"/>
              <w:rPr>
                <w:sz w:val="22"/>
              </w:rPr>
            </w:pPr>
            <w:r>
              <w:rPr>
                <w:w w:val="102"/>
                <w:sz w:val="22"/>
              </w:rPr>
              <w:t>2</w:t>
            </w:r>
          </w:p>
        </w:tc>
        <w:tc>
          <w:tcPr>
            <w:tcW w:w="4407" w:type="dxa"/>
          </w:tcPr>
          <w:p>
            <w:pPr>
              <w:pStyle w:val="TableParagraph"/>
              <w:rPr>
                <w:sz w:val="20"/>
              </w:rPr>
            </w:pPr>
          </w:p>
        </w:tc>
      </w:tr>
    </w:tbl>
    <w:p>
      <w:pPr>
        <w:spacing w:after="0"/>
        <w:rPr>
          <w:sz w:val="20"/>
        </w:rPr>
        <w:sectPr>
          <w:pgSz w:w="11910" w:h="16840"/>
          <w:pgMar w:header="283" w:footer="491" w:top="640" w:bottom="680" w:left="740" w:right="0"/>
        </w:sect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547"/>
        <w:gridCol w:w="671"/>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RTCC_DIV_16</w:t>
            </w:r>
          </w:p>
        </w:tc>
        <w:tc>
          <w:tcPr>
            <w:tcW w:w="671" w:type="dxa"/>
          </w:tcPr>
          <w:p>
            <w:pPr>
              <w:pStyle w:val="TableParagraph"/>
              <w:spacing w:line="237" w:lineRule="exact" w:before="31"/>
              <w:ind w:right="47"/>
              <w:jc w:val="right"/>
              <w:rPr>
                <w:sz w:val="22"/>
              </w:rPr>
            </w:pPr>
            <w:r>
              <w:rPr>
                <w:w w:val="102"/>
                <w:sz w:val="22"/>
              </w:rPr>
              <w:t>3</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RTCC_DIV_32</w:t>
            </w:r>
          </w:p>
        </w:tc>
        <w:tc>
          <w:tcPr>
            <w:tcW w:w="671" w:type="dxa"/>
          </w:tcPr>
          <w:p>
            <w:pPr>
              <w:pStyle w:val="TableParagraph"/>
              <w:spacing w:line="237" w:lineRule="exact" w:before="31"/>
              <w:ind w:right="47"/>
              <w:jc w:val="right"/>
              <w:rPr>
                <w:sz w:val="22"/>
              </w:rPr>
            </w:pPr>
            <w:r>
              <w:rPr>
                <w:w w:val="102"/>
                <w:sz w:val="22"/>
              </w:rPr>
              <w:t>4</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RTCC_DIV_64</w:t>
            </w:r>
          </w:p>
        </w:tc>
        <w:tc>
          <w:tcPr>
            <w:tcW w:w="671" w:type="dxa"/>
          </w:tcPr>
          <w:p>
            <w:pPr>
              <w:pStyle w:val="TableParagraph"/>
              <w:spacing w:line="237" w:lineRule="exact" w:before="31"/>
              <w:ind w:right="47"/>
              <w:jc w:val="right"/>
              <w:rPr>
                <w:sz w:val="22"/>
              </w:rPr>
            </w:pPr>
            <w:r>
              <w:rPr>
                <w:w w:val="102"/>
                <w:sz w:val="22"/>
              </w:rPr>
              <w:t>5</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RTCC_DIV_128</w:t>
            </w:r>
          </w:p>
        </w:tc>
        <w:tc>
          <w:tcPr>
            <w:tcW w:w="671" w:type="dxa"/>
          </w:tcPr>
          <w:p>
            <w:pPr>
              <w:pStyle w:val="TableParagraph"/>
              <w:spacing w:line="237" w:lineRule="exact" w:before="31"/>
              <w:ind w:right="47"/>
              <w:jc w:val="right"/>
              <w:rPr>
                <w:sz w:val="22"/>
              </w:rPr>
            </w:pPr>
            <w:r>
              <w:rPr>
                <w:w w:val="102"/>
                <w:sz w:val="22"/>
              </w:rPr>
              <w:t>6</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RTCC_DIV_256</w:t>
            </w:r>
          </w:p>
        </w:tc>
        <w:tc>
          <w:tcPr>
            <w:tcW w:w="671" w:type="dxa"/>
          </w:tcPr>
          <w:p>
            <w:pPr>
              <w:pStyle w:val="TableParagraph"/>
              <w:spacing w:line="237" w:lineRule="exact" w:before="31"/>
              <w:ind w:right="47"/>
              <w:jc w:val="right"/>
              <w:rPr>
                <w:sz w:val="22"/>
              </w:rPr>
            </w:pPr>
            <w:r>
              <w:rPr>
                <w:w w:val="102"/>
                <w:sz w:val="22"/>
              </w:rPr>
              <w:t>7</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47" w:type="dxa"/>
          </w:tcPr>
          <w:p>
            <w:pPr>
              <w:pStyle w:val="TableParagraph"/>
              <w:spacing w:line="237" w:lineRule="exact" w:before="31"/>
              <w:ind w:left="501"/>
              <w:rPr>
                <w:sz w:val="22"/>
              </w:rPr>
            </w:pPr>
            <w:r>
              <w:rPr>
                <w:sz w:val="22"/>
              </w:rPr>
              <w:t>RTCC_8_BIT</w:t>
            </w:r>
          </w:p>
        </w:tc>
        <w:tc>
          <w:tcPr>
            <w:tcW w:w="671" w:type="dxa"/>
          </w:tcPr>
          <w:p>
            <w:pPr>
              <w:pStyle w:val="TableParagraph"/>
              <w:spacing w:line="237" w:lineRule="exact" w:before="31"/>
              <w:ind w:right="47"/>
              <w:jc w:val="right"/>
              <w:rPr>
                <w:sz w:val="22"/>
              </w:rPr>
            </w:pPr>
            <w:r>
              <w:rPr>
                <w:w w:val="102"/>
                <w:sz w:val="22"/>
              </w:rPr>
              <w:t>0</w:t>
            </w:r>
          </w:p>
        </w:tc>
      </w:tr>
    </w:tbl>
    <w:p>
      <w:pPr>
        <w:pStyle w:val="BodyText"/>
        <w:spacing w:before="4"/>
        <w:rPr>
          <w:sz w:val="16"/>
        </w:rPr>
      </w:pPr>
    </w:p>
    <w:p>
      <w:pPr>
        <w:spacing w:before="131"/>
        <w:ind w:left="676" w:right="0" w:firstLine="0"/>
        <w:jc w:val="left"/>
        <w:rPr>
          <w:sz w:val="22"/>
        </w:rPr>
      </w:pPr>
      <w:r>
        <w:rPr>
          <w:w w:val="105"/>
          <w:sz w:val="22"/>
        </w:rPr>
        <w:t>// Constants used for SETUP_COUNTERS() are the above</w:t>
      </w:r>
    </w:p>
    <w:p>
      <w:pPr>
        <w:spacing w:before="30"/>
        <w:ind w:left="676" w:right="0" w:firstLine="0"/>
        <w:jc w:val="left"/>
        <w:rPr>
          <w:sz w:val="22"/>
        </w:rPr>
      </w:pPr>
      <w:r>
        <w:rPr>
          <w:w w:val="105"/>
          <w:sz w:val="22"/>
        </w:rPr>
        <w:t>// constants for the 1st param and the following for</w:t>
      </w:r>
    </w:p>
    <w:p>
      <w:pPr>
        <w:spacing w:before="36"/>
        <w:ind w:left="676" w:right="0" w:firstLine="0"/>
        <w:jc w:val="left"/>
        <w:rPr>
          <w:sz w:val="22"/>
        </w:rPr>
      </w:pPr>
      <w:r>
        <w:rPr>
          <w:w w:val="105"/>
          <w:sz w:val="22"/>
        </w:rPr>
        <w:t>// the 2nd param:</w:t>
      </w:r>
    </w:p>
    <w:p>
      <w:pPr>
        <w:spacing w:before="35"/>
        <w:ind w:left="676" w:right="0" w:firstLine="0"/>
        <w:jc w:val="left"/>
        <w:rPr>
          <w:sz w:val="22"/>
        </w:rPr>
      </w:pPr>
      <w:r>
        <w:rPr>
          <w:sz w:val="22"/>
        </w:rPr>
        <w:t>////////////////////////////////////////////////////////////////// WDT</w:t>
      </w:r>
    </w:p>
    <w:p>
      <w:pPr>
        <w:spacing w:before="35"/>
        <w:ind w:left="676" w:right="0" w:firstLine="0"/>
        <w:jc w:val="left"/>
        <w:rPr>
          <w:sz w:val="22"/>
        </w:rPr>
      </w:pPr>
      <w:r>
        <w:rPr>
          <w:w w:val="105"/>
          <w:sz w:val="22"/>
        </w:rPr>
        <w:t>// Watch Dog Timer Functions: SETUP_WDT() or SETUP_COUNTERS() (see above)</w:t>
      </w:r>
    </w:p>
    <w:p>
      <w:pPr>
        <w:tabs>
          <w:tab w:pos="2343" w:val="left" w:leader="none"/>
        </w:tabs>
        <w:spacing w:before="35"/>
        <w:ind w:left="676" w:right="0" w:firstLine="0"/>
        <w:jc w:val="left"/>
        <w:rPr>
          <w:sz w:val="22"/>
        </w:rPr>
      </w:pPr>
      <w:r>
        <w:rPr>
          <w:sz w:val="22"/>
        </w:rPr>
        <w:t>//</w:t>
        <w:tab/>
        <w:t>RESTART_WDT()</w:t>
      </w:r>
    </w:p>
    <w:p>
      <w:pPr>
        <w:spacing w:before="35"/>
        <w:ind w:left="676" w:right="0" w:firstLine="0"/>
        <w:jc w:val="left"/>
        <w:rPr>
          <w:sz w:val="22"/>
        </w:rPr>
      </w:pPr>
      <w:r>
        <w:rPr>
          <w:w w:val="105"/>
          <w:sz w:val="22"/>
        </w:rPr>
        <w:t>// WDT base is 18ms</w:t>
      </w:r>
    </w:p>
    <w:p>
      <w:pPr>
        <w:spacing w:before="35"/>
        <w:ind w:left="676" w:right="0" w:firstLine="0"/>
        <w:jc w:val="left"/>
        <w:rPr>
          <w:sz w:val="22"/>
        </w:rPr>
      </w:pPr>
      <w:r>
        <w:rPr>
          <w:sz w:val="22"/>
        </w:rPr>
        <w:t>//</w:t>
      </w:r>
    </w:p>
    <w:p>
      <w:pPr>
        <w:pStyle w:val="BodyText"/>
        <w:spacing w:before="4"/>
        <w:rPr>
          <w:sz w:val="25"/>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474"/>
        <w:gridCol w:w="855"/>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WDT_18MS</w:t>
            </w:r>
          </w:p>
        </w:tc>
        <w:tc>
          <w:tcPr>
            <w:tcW w:w="855" w:type="dxa"/>
          </w:tcPr>
          <w:p>
            <w:pPr>
              <w:pStyle w:val="TableParagraph"/>
              <w:spacing w:line="237" w:lineRule="exact" w:before="31"/>
              <w:ind w:right="101"/>
              <w:jc w:val="right"/>
              <w:rPr>
                <w:sz w:val="22"/>
              </w:rPr>
            </w:pPr>
            <w:r>
              <w:rPr>
                <w:w w:val="102"/>
                <w:sz w:val="22"/>
              </w:rPr>
              <w:t>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WDT_36MS</w:t>
            </w:r>
          </w:p>
        </w:tc>
        <w:tc>
          <w:tcPr>
            <w:tcW w:w="855" w:type="dxa"/>
          </w:tcPr>
          <w:p>
            <w:pPr>
              <w:pStyle w:val="TableParagraph"/>
              <w:spacing w:line="237" w:lineRule="exact" w:before="31"/>
              <w:ind w:right="158"/>
              <w:jc w:val="right"/>
              <w:rPr>
                <w:sz w:val="22"/>
              </w:rPr>
            </w:pPr>
            <w:r>
              <w:rPr>
                <w:w w:val="102"/>
                <w:sz w:val="22"/>
              </w:rPr>
              <w:t>9</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474" w:type="dxa"/>
          </w:tcPr>
          <w:p>
            <w:pPr>
              <w:pStyle w:val="TableParagraph"/>
              <w:spacing w:line="234" w:lineRule="exact" w:before="31"/>
              <w:ind w:left="501"/>
              <w:rPr>
                <w:sz w:val="22"/>
              </w:rPr>
            </w:pPr>
            <w:r>
              <w:rPr>
                <w:sz w:val="22"/>
              </w:rPr>
              <w:t>WDT_72MS</w:t>
            </w:r>
          </w:p>
        </w:tc>
        <w:tc>
          <w:tcPr>
            <w:tcW w:w="855" w:type="dxa"/>
          </w:tcPr>
          <w:p>
            <w:pPr>
              <w:pStyle w:val="TableParagraph"/>
              <w:spacing w:line="234" w:lineRule="exact" w:before="31"/>
              <w:ind w:right="48"/>
              <w:jc w:val="right"/>
              <w:rPr>
                <w:sz w:val="22"/>
              </w:rPr>
            </w:pPr>
            <w:r>
              <w:rPr>
                <w:sz w:val="22"/>
              </w:rPr>
              <w:t>10</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474" w:type="dxa"/>
          </w:tcPr>
          <w:p>
            <w:pPr>
              <w:pStyle w:val="TableParagraph"/>
              <w:spacing w:line="237" w:lineRule="exact" w:before="28"/>
              <w:ind w:left="501"/>
              <w:rPr>
                <w:sz w:val="22"/>
              </w:rPr>
            </w:pPr>
            <w:r>
              <w:rPr>
                <w:sz w:val="22"/>
              </w:rPr>
              <w:t>WDT_144MS</w:t>
            </w:r>
          </w:p>
        </w:tc>
        <w:tc>
          <w:tcPr>
            <w:tcW w:w="855" w:type="dxa"/>
          </w:tcPr>
          <w:p>
            <w:pPr>
              <w:pStyle w:val="TableParagraph"/>
              <w:spacing w:line="237" w:lineRule="exact" w:before="28"/>
              <w:ind w:right="48"/>
              <w:jc w:val="right"/>
              <w:rPr>
                <w:sz w:val="22"/>
              </w:rPr>
            </w:pPr>
            <w:r>
              <w:rPr>
                <w:sz w:val="22"/>
              </w:rPr>
              <w:t>11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WDT_288MS</w:t>
            </w:r>
          </w:p>
        </w:tc>
        <w:tc>
          <w:tcPr>
            <w:tcW w:w="855" w:type="dxa"/>
          </w:tcPr>
          <w:p>
            <w:pPr>
              <w:pStyle w:val="TableParagraph"/>
              <w:spacing w:line="237" w:lineRule="exact" w:before="31"/>
              <w:ind w:right="48"/>
              <w:jc w:val="right"/>
              <w:rPr>
                <w:sz w:val="22"/>
              </w:rPr>
            </w:pPr>
            <w:r>
              <w:rPr>
                <w:sz w:val="22"/>
              </w:rPr>
              <w:t>12</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WDT_576MS</w:t>
            </w:r>
          </w:p>
        </w:tc>
        <w:tc>
          <w:tcPr>
            <w:tcW w:w="855" w:type="dxa"/>
          </w:tcPr>
          <w:p>
            <w:pPr>
              <w:pStyle w:val="TableParagraph"/>
              <w:spacing w:line="237" w:lineRule="exact" w:before="31"/>
              <w:ind w:right="48"/>
              <w:jc w:val="right"/>
              <w:rPr>
                <w:sz w:val="22"/>
              </w:rPr>
            </w:pPr>
            <w:r>
              <w:rPr>
                <w:sz w:val="22"/>
              </w:rPr>
              <w:t>13</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WDT_1152MS</w:t>
            </w:r>
          </w:p>
        </w:tc>
        <w:tc>
          <w:tcPr>
            <w:tcW w:w="855" w:type="dxa"/>
          </w:tcPr>
          <w:p>
            <w:pPr>
              <w:pStyle w:val="TableParagraph"/>
              <w:spacing w:line="237" w:lineRule="exact" w:before="31"/>
              <w:ind w:right="48"/>
              <w:jc w:val="right"/>
              <w:rPr>
                <w:sz w:val="22"/>
              </w:rPr>
            </w:pPr>
            <w:r>
              <w:rPr>
                <w:sz w:val="22"/>
              </w:rPr>
              <w:t>14</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474" w:type="dxa"/>
          </w:tcPr>
          <w:p>
            <w:pPr>
              <w:pStyle w:val="TableParagraph"/>
              <w:spacing w:line="237" w:lineRule="exact" w:before="31"/>
              <w:ind w:left="501"/>
              <w:rPr>
                <w:sz w:val="22"/>
              </w:rPr>
            </w:pPr>
            <w:r>
              <w:rPr>
                <w:sz w:val="22"/>
              </w:rPr>
              <w:t>WDT_2304MS</w:t>
            </w:r>
          </w:p>
        </w:tc>
        <w:tc>
          <w:tcPr>
            <w:tcW w:w="855" w:type="dxa"/>
          </w:tcPr>
          <w:p>
            <w:pPr>
              <w:pStyle w:val="TableParagraph"/>
              <w:spacing w:line="237" w:lineRule="exact" w:before="31"/>
              <w:ind w:right="48"/>
              <w:jc w:val="right"/>
              <w:rPr>
                <w:sz w:val="22"/>
              </w:rPr>
            </w:pPr>
            <w:r>
              <w:rPr>
                <w:sz w:val="22"/>
              </w:rPr>
              <w:t>15</w:t>
            </w:r>
          </w:p>
        </w:tc>
      </w:tr>
    </w:tbl>
    <w:p>
      <w:pPr>
        <w:pStyle w:val="BodyText"/>
        <w:spacing w:before="8"/>
        <w:rPr>
          <w:sz w:val="27"/>
        </w:rPr>
      </w:pPr>
    </w:p>
    <w:p>
      <w:pPr>
        <w:spacing w:before="0"/>
        <w:ind w:left="676" w:right="0" w:firstLine="0"/>
        <w:jc w:val="left"/>
        <w:rPr>
          <w:sz w:val="22"/>
        </w:rPr>
      </w:pPr>
      <w:r>
        <w:rPr>
          <w:w w:val="105"/>
          <w:sz w:val="22"/>
        </w:rPr>
        <w:t>// One of the following may be OR'ed in with the above:</w:t>
      </w:r>
    </w:p>
    <w:p>
      <w:pPr>
        <w:pStyle w:val="BodyText"/>
        <w:spacing w:before="4"/>
        <w:rPr>
          <w:sz w:val="25"/>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647"/>
        <w:gridCol w:w="1997"/>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WDT_ON</w:t>
            </w:r>
          </w:p>
        </w:tc>
        <w:tc>
          <w:tcPr>
            <w:tcW w:w="1997" w:type="dxa"/>
          </w:tcPr>
          <w:p>
            <w:pPr>
              <w:pStyle w:val="TableParagraph"/>
              <w:spacing w:line="237" w:lineRule="exact" w:before="31"/>
              <w:ind w:left="408"/>
              <w:rPr>
                <w:sz w:val="22"/>
              </w:rPr>
            </w:pPr>
            <w:r>
              <w:rPr>
                <w:sz w:val="22"/>
              </w:rPr>
              <w:t>0x4100</w:t>
            </w:r>
          </w:p>
        </w:tc>
      </w:tr>
      <w:tr>
        <w:trPr>
          <w:trHeight w:val="285" w:hRule="atLeast"/>
        </w:trPr>
        <w:tc>
          <w:tcPr>
            <w:tcW w:w="1249" w:type="dxa"/>
          </w:tcPr>
          <w:p>
            <w:pPr>
              <w:pStyle w:val="TableParagraph"/>
              <w:spacing w:line="235" w:lineRule="exact" w:before="31"/>
              <w:ind w:left="50"/>
              <w:rPr>
                <w:sz w:val="22"/>
              </w:rPr>
            </w:pPr>
            <w:r>
              <w:rPr>
                <w:w w:val="105"/>
                <w:sz w:val="22"/>
              </w:rPr>
              <w:t>#define</w:t>
            </w:r>
          </w:p>
        </w:tc>
        <w:tc>
          <w:tcPr>
            <w:tcW w:w="2647" w:type="dxa"/>
          </w:tcPr>
          <w:p>
            <w:pPr>
              <w:pStyle w:val="TableParagraph"/>
              <w:spacing w:line="235" w:lineRule="exact" w:before="31"/>
              <w:ind w:left="501"/>
              <w:rPr>
                <w:sz w:val="22"/>
              </w:rPr>
            </w:pPr>
            <w:r>
              <w:rPr>
                <w:sz w:val="22"/>
              </w:rPr>
              <w:t>WDT_OFF</w:t>
            </w:r>
          </w:p>
        </w:tc>
        <w:tc>
          <w:tcPr>
            <w:tcW w:w="1997" w:type="dxa"/>
          </w:tcPr>
          <w:p>
            <w:pPr>
              <w:pStyle w:val="TableParagraph"/>
              <w:spacing w:line="235" w:lineRule="exact" w:before="31"/>
              <w:ind w:left="408"/>
              <w:rPr>
                <w:sz w:val="22"/>
              </w:rPr>
            </w:pPr>
            <w:r>
              <w:rPr>
                <w:w w:val="102"/>
                <w:sz w:val="22"/>
              </w:rPr>
              <w:t>0</w:t>
            </w:r>
          </w:p>
        </w:tc>
      </w:tr>
      <w:tr>
        <w:trPr>
          <w:trHeight w:val="285" w:hRule="atLeast"/>
        </w:trPr>
        <w:tc>
          <w:tcPr>
            <w:tcW w:w="1249" w:type="dxa"/>
          </w:tcPr>
          <w:p>
            <w:pPr>
              <w:pStyle w:val="TableParagraph"/>
              <w:spacing w:line="237" w:lineRule="exact" w:before="29"/>
              <w:ind w:left="50"/>
              <w:rPr>
                <w:sz w:val="22"/>
              </w:rPr>
            </w:pPr>
            <w:r>
              <w:rPr>
                <w:w w:val="105"/>
                <w:sz w:val="22"/>
              </w:rPr>
              <w:t>#define</w:t>
            </w:r>
          </w:p>
        </w:tc>
        <w:tc>
          <w:tcPr>
            <w:tcW w:w="2647" w:type="dxa"/>
          </w:tcPr>
          <w:p>
            <w:pPr>
              <w:pStyle w:val="TableParagraph"/>
              <w:spacing w:line="237" w:lineRule="exact" w:before="29"/>
              <w:ind w:left="501"/>
              <w:rPr>
                <w:sz w:val="22"/>
              </w:rPr>
            </w:pPr>
            <w:r>
              <w:rPr>
                <w:sz w:val="22"/>
              </w:rPr>
              <w:t>WDT_DIV_16</w:t>
            </w:r>
          </w:p>
        </w:tc>
        <w:tc>
          <w:tcPr>
            <w:tcW w:w="1997" w:type="dxa"/>
          </w:tcPr>
          <w:p>
            <w:pPr>
              <w:pStyle w:val="TableParagraph"/>
              <w:spacing w:line="237" w:lineRule="exact" w:before="29"/>
              <w:ind w:left="408"/>
              <w:rPr>
                <w:sz w:val="22"/>
              </w:rPr>
            </w:pPr>
            <w:r>
              <w:rPr>
                <w:sz w:val="22"/>
              </w:rPr>
              <w:t>0x100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WDT_DIV_8</w:t>
            </w:r>
          </w:p>
        </w:tc>
        <w:tc>
          <w:tcPr>
            <w:tcW w:w="1997" w:type="dxa"/>
          </w:tcPr>
          <w:p>
            <w:pPr>
              <w:pStyle w:val="TableParagraph"/>
              <w:spacing w:line="237" w:lineRule="exact" w:before="31"/>
              <w:ind w:left="408"/>
              <w:rPr>
                <w:sz w:val="22"/>
              </w:rPr>
            </w:pPr>
            <w:r>
              <w:rPr>
                <w:sz w:val="22"/>
              </w:rPr>
              <w:t>0x300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WDT_DIV_4</w:t>
            </w:r>
          </w:p>
        </w:tc>
        <w:tc>
          <w:tcPr>
            <w:tcW w:w="1997" w:type="dxa"/>
          </w:tcPr>
          <w:p>
            <w:pPr>
              <w:pStyle w:val="TableParagraph"/>
              <w:spacing w:line="237" w:lineRule="exact" w:before="31"/>
              <w:ind w:left="408"/>
              <w:rPr>
                <w:sz w:val="22"/>
              </w:rPr>
            </w:pPr>
            <w:r>
              <w:rPr>
                <w:sz w:val="22"/>
              </w:rPr>
              <w:t>0x500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WDT_DIV_2</w:t>
            </w:r>
          </w:p>
        </w:tc>
        <w:tc>
          <w:tcPr>
            <w:tcW w:w="1997" w:type="dxa"/>
          </w:tcPr>
          <w:p>
            <w:pPr>
              <w:pStyle w:val="TableParagraph"/>
              <w:spacing w:line="237" w:lineRule="exact" w:before="31"/>
              <w:ind w:left="408"/>
              <w:rPr>
                <w:sz w:val="22"/>
              </w:rPr>
            </w:pPr>
            <w:r>
              <w:rPr>
                <w:sz w:val="22"/>
              </w:rPr>
              <w:t>0x700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WDT_TIMES_1</w:t>
            </w:r>
          </w:p>
        </w:tc>
        <w:tc>
          <w:tcPr>
            <w:tcW w:w="1997" w:type="dxa"/>
          </w:tcPr>
          <w:p>
            <w:pPr>
              <w:pStyle w:val="TableParagraph"/>
              <w:spacing w:line="237" w:lineRule="exact" w:before="31"/>
              <w:ind w:left="408"/>
              <w:rPr>
                <w:sz w:val="22"/>
              </w:rPr>
            </w:pPr>
            <w:r>
              <w:rPr>
                <w:w w:val="105"/>
                <w:sz w:val="22"/>
              </w:rPr>
              <w:t>0x900 // Default</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WDT_TIMES_2</w:t>
            </w:r>
          </w:p>
        </w:tc>
        <w:tc>
          <w:tcPr>
            <w:tcW w:w="1997" w:type="dxa"/>
          </w:tcPr>
          <w:p>
            <w:pPr>
              <w:pStyle w:val="TableParagraph"/>
              <w:spacing w:line="237" w:lineRule="exact" w:before="31"/>
              <w:ind w:left="408"/>
              <w:rPr>
                <w:sz w:val="22"/>
              </w:rPr>
            </w:pPr>
            <w:r>
              <w:rPr>
                <w:sz w:val="22"/>
              </w:rPr>
              <w:t>0xB00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WDT_TIMES_4</w:t>
            </w:r>
          </w:p>
        </w:tc>
        <w:tc>
          <w:tcPr>
            <w:tcW w:w="1997" w:type="dxa"/>
          </w:tcPr>
          <w:p>
            <w:pPr>
              <w:pStyle w:val="TableParagraph"/>
              <w:spacing w:line="237" w:lineRule="exact" w:before="31"/>
              <w:ind w:left="408"/>
              <w:rPr>
                <w:sz w:val="22"/>
              </w:rPr>
            </w:pPr>
            <w:r>
              <w:rPr>
                <w:sz w:val="22"/>
              </w:rPr>
              <w:t>0xD00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WDT_TIMES_8</w:t>
            </w:r>
          </w:p>
        </w:tc>
        <w:tc>
          <w:tcPr>
            <w:tcW w:w="1997" w:type="dxa"/>
          </w:tcPr>
          <w:p>
            <w:pPr>
              <w:pStyle w:val="TableParagraph"/>
              <w:spacing w:line="237" w:lineRule="exact" w:before="31"/>
              <w:ind w:left="408"/>
              <w:rPr>
                <w:sz w:val="22"/>
              </w:rPr>
            </w:pPr>
            <w:r>
              <w:rPr>
                <w:sz w:val="22"/>
              </w:rPr>
              <w:t>0xF00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WDT_TIMES_16</w:t>
            </w:r>
          </w:p>
        </w:tc>
        <w:tc>
          <w:tcPr>
            <w:tcW w:w="1997" w:type="dxa"/>
          </w:tcPr>
          <w:p>
            <w:pPr>
              <w:pStyle w:val="TableParagraph"/>
              <w:spacing w:line="237" w:lineRule="exact" w:before="31"/>
              <w:ind w:left="408"/>
              <w:rPr>
                <w:sz w:val="22"/>
              </w:rPr>
            </w:pPr>
            <w:r>
              <w:rPr>
                <w:sz w:val="22"/>
              </w:rPr>
              <w:t>0x1100</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647" w:type="dxa"/>
          </w:tcPr>
          <w:p>
            <w:pPr>
              <w:pStyle w:val="TableParagraph"/>
              <w:spacing w:line="234" w:lineRule="exact" w:before="31"/>
              <w:ind w:left="501"/>
              <w:rPr>
                <w:sz w:val="22"/>
              </w:rPr>
            </w:pPr>
            <w:r>
              <w:rPr>
                <w:sz w:val="22"/>
              </w:rPr>
              <w:t>WDT_TIMES_32</w:t>
            </w:r>
          </w:p>
        </w:tc>
        <w:tc>
          <w:tcPr>
            <w:tcW w:w="1997" w:type="dxa"/>
          </w:tcPr>
          <w:p>
            <w:pPr>
              <w:pStyle w:val="TableParagraph"/>
              <w:spacing w:line="234" w:lineRule="exact" w:before="31"/>
              <w:ind w:left="408"/>
              <w:rPr>
                <w:sz w:val="22"/>
              </w:rPr>
            </w:pPr>
            <w:r>
              <w:rPr>
                <w:sz w:val="22"/>
              </w:rPr>
              <w:t>0x1300</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647" w:type="dxa"/>
          </w:tcPr>
          <w:p>
            <w:pPr>
              <w:pStyle w:val="TableParagraph"/>
              <w:spacing w:line="237" w:lineRule="exact" w:before="28"/>
              <w:ind w:left="501"/>
              <w:rPr>
                <w:sz w:val="22"/>
              </w:rPr>
            </w:pPr>
            <w:r>
              <w:rPr>
                <w:sz w:val="22"/>
              </w:rPr>
              <w:t>WDT_TIMES_64</w:t>
            </w:r>
          </w:p>
        </w:tc>
        <w:tc>
          <w:tcPr>
            <w:tcW w:w="1997" w:type="dxa"/>
          </w:tcPr>
          <w:p>
            <w:pPr>
              <w:pStyle w:val="TableParagraph"/>
              <w:spacing w:line="237" w:lineRule="exact" w:before="28"/>
              <w:ind w:left="408"/>
              <w:rPr>
                <w:sz w:val="22"/>
              </w:rPr>
            </w:pPr>
            <w:r>
              <w:rPr>
                <w:sz w:val="22"/>
              </w:rPr>
              <w:t>0x1500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47" w:type="dxa"/>
          </w:tcPr>
          <w:p>
            <w:pPr>
              <w:pStyle w:val="TableParagraph"/>
              <w:spacing w:line="237" w:lineRule="exact" w:before="31"/>
              <w:ind w:left="501"/>
              <w:rPr>
                <w:sz w:val="22"/>
              </w:rPr>
            </w:pPr>
            <w:r>
              <w:rPr>
                <w:sz w:val="22"/>
              </w:rPr>
              <w:t>WDT_TIMES_128</w:t>
            </w:r>
          </w:p>
        </w:tc>
        <w:tc>
          <w:tcPr>
            <w:tcW w:w="1997" w:type="dxa"/>
          </w:tcPr>
          <w:p>
            <w:pPr>
              <w:pStyle w:val="TableParagraph"/>
              <w:spacing w:line="237" w:lineRule="exact" w:before="31"/>
              <w:ind w:left="408"/>
              <w:rPr>
                <w:sz w:val="22"/>
              </w:rPr>
            </w:pPr>
            <w:r>
              <w:rPr>
                <w:sz w:val="22"/>
              </w:rPr>
              <w:t>0x1700</w:t>
            </w:r>
          </w:p>
        </w:tc>
      </w:tr>
    </w:tbl>
    <w:p>
      <w:pPr>
        <w:pStyle w:val="BodyText"/>
        <w:spacing w:before="8"/>
        <w:rPr>
          <w:sz w:val="27"/>
        </w:rPr>
      </w:pPr>
    </w:p>
    <w:p>
      <w:pPr>
        <w:spacing w:before="1"/>
        <w:ind w:left="676" w:right="0" w:firstLine="0"/>
        <w:jc w:val="left"/>
        <w:rPr>
          <w:sz w:val="22"/>
        </w:rPr>
      </w:pPr>
      <w:r>
        <w:rPr>
          <w:w w:val="105"/>
          <w:sz w:val="22"/>
        </w:rPr>
        <w:t>////////////////////////////////////////////////////////////////// Timer 1</w:t>
      </w:r>
    </w:p>
    <w:p>
      <w:pPr>
        <w:spacing w:before="35"/>
        <w:ind w:left="676" w:right="0" w:firstLine="0"/>
        <w:jc w:val="left"/>
        <w:rPr>
          <w:sz w:val="22"/>
        </w:rPr>
      </w:pPr>
      <w:r>
        <w:rPr>
          <w:w w:val="105"/>
          <w:sz w:val="22"/>
        </w:rPr>
        <w:t>// Timer 1 Functions: SETUP_TIMER_1, GET_TIMER1, SET_TIMER1</w:t>
      </w:r>
    </w:p>
    <w:p>
      <w:pPr>
        <w:spacing w:before="35"/>
        <w:ind w:left="676" w:right="0" w:firstLine="0"/>
        <w:jc w:val="left"/>
        <w:rPr>
          <w:sz w:val="22"/>
        </w:rPr>
      </w:pPr>
      <w:r>
        <w:rPr>
          <w:w w:val="105"/>
          <w:sz w:val="22"/>
        </w:rPr>
        <w:t>// Constants used for SETUP_TIMER_1() are:</w:t>
      </w:r>
    </w:p>
    <w:p>
      <w:pPr>
        <w:tabs>
          <w:tab w:pos="1131" w:val="left" w:leader="none"/>
        </w:tabs>
        <w:spacing w:before="35" w:after="4"/>
        <w:ind w:left="676" w:right="0" w:firstLine="0"/>
        <w:jc w:val="left"/>
        <w:rPr>
          <w:sz w:val="22"/>
        </w:rPr>
      </w:pPr>
      <w:r>
        <w:rPr>
          <w:w w:val="105"/>
          <w:sz w:val="22"/>
        </w:rPr>
        <w:t>//</w:t>
        <w:tab/>
        <w:t>(or (via |) together constants from each</w:t>
      </w:r>
      <w:r>
        <w:rPr>
          <w:spacing w:val="-24"/>
          <w:w w:val="105"/>
          <w:sz w:val="22"/>
        </w:rPr>
        <w:t> </w:t>
      </w:r>
      <w:r>
        <w:rPr>
          <w:w w:val="105"/>
          <w:sz w:val="22"/>
        </w:rPr>
        <w:t>group)</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899"/>
        <w:gridCol w:w="320"/>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899" w:type="dxa"/>
          </w:tcPr>
          <w:p>
            <w:pPr>
              <w:pStyle w:val="TableParagraph"/>
              <w:spacing w:line="237" w:lineRule="exact" w:before="31"/>
              <w:ind w:left="501"/>
              <w:rPr>
                <w:sz w:val="22"/>
              </w:rPr>
            </w:pPr>
            <w:r>
              <w:rPr>
                <w:sz w:val="22"/>
              </w:rPr>
              <w:t>T1_DISABLED</w:t>
            </w:r>
          </w:p>
        </w:tc>
        <w:tc>
          <w:tcPr>
            <w:tcW w:w="320" w:type="dxa"/>
          </w:tcPr>
          <w:p>
            <w:pPr>
              <w:pStyle w:val="TableParagraph"/>
              <w:spacing w:line="237" w:lineRule="exact" w:before="31"/>
              <w:ind w:right="48"/>
              <w:jc w:val="right"/>
              <w:rPr>
                <w:sz w:val="22"/>
              </w:rPr>
            </w:pPr>
            <w:r>
              <w:rPr>
                <w:w w:val="102"/>
                <w:sz w:val="22"/>
              </w:rPr>
              <w:t>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99" w:type="dxa"/>
          </w:tcPr>
          <w:p>
            <w:pPr>
              <w:pStyle w:val="TableParagraph"/>
              <w:spacing w:line="237" w:lineRule="exact" w:before="31"/>
              <w:ind w:left="501"/>
              <w:rPr>
                <w:sz w:val="22"/>
              </w:rPr>
            </w:pPr>
            <w:r>
              <w:rPr>
                <w:sz w:val="22"/>
              </w:rPr>
              <w:t>T1_INTERNAL</w:t>
            </w:r>
          </w:p>
        </w:tc>
        <w:tc>
          <w:tcPr>
            <w:tcW w:w="320" w:type="dxa"/>
          </w:tcPr>
          <w:p>
            <w:pPr>
              <w:pStyle w:val="TableParagraph"/>
              <w:spacing w:line="237" w:lineRule="exact" w:before="31"/>
              <w:ind w:right="48"/>
              <w:jc w:val="right"/>
              <w:rPr>
                <w:sz w:val="22"/>
              </w:rPr>
            </w:pPr>
            <w:r>
              <w:rPr>
                <w:w w:val="102"/>
                <w:sz w:val="22"/>
              </w:rPr>
              <w:t>5</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899" w:type="dxa"/>
          </w:tcPr>
          <w:p>
            <w:pPr>
              <w:pStyle w:val="TableParagraph"/>
              <w:spacing w:line="237" w:lineRule="exact" w:before="31"/>
              <w:ind w:left="501"/>
              <w:rPr>
                <w:sz w:val="22"/>
              </w:rPr>
            </w:pPr>
            <w:r>
              <w:rPr>
                <w:sz w:val="22"/>
              </w:rPr>
              <w:t>T1_EXTERNAL</w:t>
            </w:r>
          </w:p>
        </w:tc>
        <w:tc>
          <w:tcPr>
            <w:tcW w:w="320" w:type="dxa"/>
          </w:tcPr>
          <w:p>
            <w:pPr>
              <w:pStyle w:val="TableParagraph"/>
              <w:spacing w:line="237" w:lineRule="exact" w:before="31"/>
              <w:ind w:right="48"/>
              <w:jc w:val="right"/>
              <w:rPr>
                <w:sz w:val="22"/>
              </w:rPr>
            </w:pPr>
            <w:r>
              <w:rPr>
                <w:w w:val="102"/>
                <w:sz w:val="22"/>
              </w:rPr>
              <w:t>7</w:t>
            </w:r>
          </w:p>
        </w:tc>
      </w:tr>
      <w:tr>
        <w:trPr>
          <w:trHeight w:val="429" w:hRule="atLeast"/>
        </w:trPr>
        <w:tc>
          <w:tcPr>
            <w:tcW w:w="1249" w:type="dxa"/>
          </w:tcPr>
          <w:p>
            <w:pPr>
              <w:pStyle w:val="TableParagraph"/>
              <w:spacing w:before="31"/>
              <w:ind w:left="50"/>
              <w:rPr>
                <w:sz w:val="22"/>
              </w:rPr>
            </w:pPr>
            <w:r>
              <w:rPr>
                <w:w w:val="105"/>
                <w:sz w:val="22"/>
              </w:rPr>
              <w:t>#define</w:t>
            </w:r>
          </w:p>
        </w:tc>
        <w:tc>
          <w:tcPr>
            <w:tcW w:w="2899" w:type="dxa"/>
          </w:tcPr>
          <w:p>
            <w:pPr>
              <w:pStyle w:val="TableParagraph"/>
              <w:spacing w:before="31"/>
              <w:ind w:left="501"/>
              <w:rPr>
                <w:sz w:val="22"/>
              </w:rPr>
            </w:pPr>
            <w:r>
              <w:rPr>
                <w:sz w:val="22"/>
              </w:rPr>
              <w:t>T1_EXTERNAL_SYNC</w:t>
            </w:r>
          </w:p>
        </w:tc>
        <w:tc>
          <w:tcPr>
            <w:tcW w:w="320" w:type="dxa"/>
          </w:tcPr>
          <w:p>
            <w:pPr>
              <w:pStyle w:val="TableParagraph"/>
              <w:spacing w:before="31"/>
              <w:ind w:right="48"/>
              <w:jc w:val="right"/>
              <w:rPr>
                <w:sz w:val="22"/>
              </w:rPr>
            </w:pPr>
            <w:r>
              <w:rPr>
                <w:w w:val="102"/>
                <w:sz w:val="22"/>
              </w:rPr>
              <w:t>3</w:t>
            </w:r>
          </w:p>
        </w:tc>
      </w:tr>
      <w:tr>
        <w:trPr>
          <w:trHeight w:val="429" w:hRule="atLeast"/>
        </w:trPr>
        <w:tc>
          <w:tcPr>
            <w:tcW w:w="1249" w:type="dxa"/>
          </w:tcPr>
          <w:p>
            <w:pPr>
              <w:pStyle w:val="TableParagraph"/>
              <w:spacing w:line="237" w:lineRule="exact" w:before="172"/>
              <w:ind w:left="50"/>
              <w:rPr>
                <w:sz w:val="22"/>
              </w:rPr>
            </w:pPr>
            <w:r>
              <w:rPr>
                <w:w w:val="105"/>
                <w:sz w:val="22"/>
              </w:rPr>
              <w:t>#define</w:t>
            </w:r>
          </w:p>
        </w:tc>
        <w:tc>
          <w:tcPr>
            <w:tcW w:w="2899" w:type="dxa"/>
          </w:tcPr>
          <w:p>
            <w:pPr>
              <w:pStyle w:val="TableParagraph"/>
              <w:spacing w:line="237" w:lineRule="exact" w:before="172"/>
              <w:ind w:left="501"/>
              <w:rPr>
                <w:sz w:val="22"/>
              </w:rPr>
            </w:pPr>
            <w:r>
              <w:rPr>
                <w:sz w:val="22"/>
              </w:rPr>
              <w:t>T1_CLK_OUT</w:t>
            </w:r>
          </w:p>
        </w:tc>
        <w:tc>
          <w:tcPr>
            <w:tcW w:w="320" w:type="dxa"/>
          </w:tcPr>
          <w:p>
            <w:pPr>
              <w:pStyle w:val="TableParagraph"/>
              <w:spacing w:line="237" w:lineRule="exact" w:before="172"/>
              <w:ind w:right="48"/>
              <w:jc w:val="right"/>
              <w:rPr>
                <w:sz w:val="22"/>
              </w:rPr>
            </w:pPr>
            <w:r>
              <w:rPr>
                <w:w w:val="102"/>
                <w:sz w:val="22"/>
              </w:rPr>
              <w:t>8</w:t>
            </w:r>
          </w:p>
        </w:tc>
      </w:tr>
    </w:tbl>
    <w:p>
      <w:pPr>
        <w:spacing w:after="0" w:line="237" w:lineRule="exact"/>
        <w:jc w:val="right"/>
        <w:rPr>
          <w:sz w:val="22"/>
        </w:rPr>
        <w:sectPr>
          <w:pgSz w:w="11910" w:h="16840"/>
          <w:pgMar w:header="283" w:footer="491" w:top="640" w:bottom="680" w:left="740" w:right="0"/>
        </w:sect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871"/>
        <w:gridCol w:w="718"/>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871" w:type="dxa"/>
          </w:tcPr>
          <w:p>
            <w:pPr>
              <w:pStyle w:val="TableParagraph"/>
              <w:spacing w:line="237" w:lineRule="exact" w:before="31"/>
              <w:ind w:left="501"/>
              <w:rPr>
                <w:sz w:val="22"/>
              </w:rPr>
            </w:pPr>
            <w:r>
              <w:rPr>
                <w:sz w:val="22"/>
              </w:rPr>
              <w:t>T1_DIV_BY_1</w:t>
            </w:r>
          </w:p>
        </w:tc>
        <w:tc>
          <w:tcPr>
            <w:tcW w:w="718" w:type="dxa"/>
          </w:tcPr>
          <w:p>
            <w:pPr>
              <w:pStyle w:val="TableParagraph"/>
              <w:spacing w:line="237" w:lineRule="exact" w:before="31"/>
              <w:ind w:left="184"/>
              <w:rPr>
                <w:sz w:val="22"/>
              </w:rPr>
            </w:pPr>
            <w:r>
              <w:rPr>
                <w:w w:val="102"/>
                <w:sz w:val="22"/>
              </w:rPr>
              <w:t>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71" w:type="dxa"/>
          </w:tcPr>
          <w:p>
            <w:pPr>
              <w:pStyle w:val="TableParagraph"/>
              <w:spacing w:line="237" w:lineRule="exact" w:before="31"/>
              <w:ind w:left="501"/>
              <w:rPr>
                <w:sz w:val="22"/>
              </w:rPr>
            </w:pPr>
            <w:r>
              <w:rPr>
                <w:sz w:val="22"/>
              </w:rPr>
              <w:t>T1_DIV_BY_2</w:t>
            </w:r>
          </w:p>
        </w:tc>
        <w:tc>
          <w:tcPr>
            <w:tcW w:w="718" w:type="dxa"/>
          </w:tcPr>
          <w:p>
            <w:pPr>
              <w:pStyle w:val="TableParagraph"/>
              <w:spacing w:line="237" w:lineRule="exact" w:before="31"/>
              <w:ind w:left="184"/>
              <w:rPr>
                <w:sz w:val="22"/>
              </w:rPr>
            </w:pPr>
            <w:r>
              <w:rPr>
                <w:sz w:val="22"/>
              </w:rPr>
              <w:t>0x10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71" w:type="dxa"/>
          </w:tcPr>
          <w:p>
            <w:pPr>
              <w:pStyle w:val="TableParagraph"/>
              <w:spacing w:line="237" w:lineRule="exact" w:before="31"/>
              <w:ind w:left="501"/>
              <w:rPr>
                <w:sz w:val="22"/>
              </w:rPr>
            </w:pPr>
            <w:r>
              <w:rPr>
                <w:sz w:val="22"/>
              </w:rPr>
              <w:t>T1_DIV_BY_4</w:t>
            </w:r>
          </w:p>
        </w:tc>
        <w:tc>
          <w:tcPr>
            <w:tcW w:w="718" w:type="dxa"/>
          </w:tcPr>
          <w:p>
            <w:pPr>
              <w:pStyle w:val="TableParagraph"/>
              <w:spacing w:line="237" w:lineRule="exact" w:before="31"/>
              <w:ind w:left="184"/>
              <w:rPr>
                <w:sz w:val="22"/>
              </w:rPr>
            </w:pPr>
            <w:r>
              <w:rPr>
                <w:sz w:val="22"/>
              </w:rPr>
              <w:t>0x20</w:t>
            </w:r>
          </w:p>
        </w:tc>
      </w:tr>
      <w:tr>
        <w:trPr>
          <w:trHeight w:val="431" w:hRule="atLeast"/>
        </w:trPr>
        <w:tc>
          <w:tcPr>
            <w:tcW w:w="1249" w:type="dxa"/>
          </w:tcPr>
          <w:p>
            <w:pPr>
              <w:pStyle w:val="TableParagraph"/>
              <w:spacing w:before="31"/>
              <w:ind w:left="50"/>
              <w:rPr>
                <w:sz w:val="22"/>
              </w:rPr>
            </w:pPr>
            <w:r>
              <w:rPr>
                <w:w w:val="105"/>
                <w:sz w:val="22"/>
              </w:rPr>
              <w:t>#define</w:t>
            </w:r>
          </w:p>
        </w:tc>
        <w:tc>
          <w:tcPr>
            <w:tcW w:w="2871" w:type="dxa"/>
          </w:tcPr>
          <w:p>
            <w:pPr>
              <w:pStyle w:val="TableParagraph"/>
              <w:spacing w:before="31"/>
              <w:ind w:left="501"/>
              <w:rPr>
                <w:sz w:val="22"/>
              </w:rPr>
            </w:pPr>
            <w:r>
              <w:rPr>
                <w:sz w:val="22"/>
              </w:rPr>
              <w:t>T1_DIV_BY_8</w:t>
            </w:r>
          </w:p>
        </w:tc>
        <w:tc>
          <w:tcPr>
            <w:tcW w:w="718" w:type="dxa"/>
          </w:tcPr>
          <w:p>
            <w:pPr>
              <w:pStyle w:val="TableParagraph"/>
              <w:spacing w:before="31"/>
              <w:ind w:left="184"/>
              <w:rPr>
                <w:sz w:val="22"/>
              </w:rPr>
            </w:pPr>
            <w:r>
              <w:rPr>
                <w:sz w:val="22"/>
              </w:rPr>
              <w:t>0x30</w:t>
            </w: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2871" w:type="dxa"/>
          </w:tcPr>
          <w:p>
            <w:pPr>
              <w:pStyle w:val="TableParagraph"/>
              <w:spacing w:line="237" w:lineRule="exact" w:before="175"/>
              <w:ind w:left="501"/>
              <w:rPr>
                <w:sz w:val="22"/>
              </w:rPr>
            </w:pPr>
            <w:r>
              <w:rPr>
                <w:sz w:val="22"/>
              </w:rPr>
              <w:t>T1_GATE</w:t>
            </w:r>
          </w:p>
        </w:tc>
        <w:tc>
          <w:tcPr>
            <w:tcW w:w="718" w:type="dxa"/>
          </w:tcPr>
          <w:p>
            <w:pPr>
              <w:pStyle w:val="TableParagraph"/>
              <w:spacing w:line="237" w:lineRule="exact" w:before="175"/>
              <w:ind w:left="184"/>
              <w:rPr>
                <w:sz w:val="22"/>
              </w:rPr>
            </w:pPr>
            <w:r>
              <w:rPr>
                <w:sz w:val="22"/>
              </w:rPr>
              <w:t>0x40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871" w:type="dxa"/>
          </w:tcPr>
          <w:p>
            <w:pPr>
              <w:pStyle w:val="TableParagraph"/>
              <w:spacing w:line="237" w:lineRule="exact" w:before="31"/>
              <w:ind w:left="501"/>
              <w:rPr>
                <w:sz w:val="22"/>
              </w:rPr>
            </w:pPr>
            <w:r>
              <w:rPr>
                <w:sz w:val="22"/>
              </w:rPr>
              <w:t>T1_GATE_INVERTED</w:t>
            </w:r>
          </w:p>
        </w:tc>
        <w:tc>
          <w:tcPr>
            <w:tcW w:w="718" w:type="dxa"/>
          </w:tcPr>
          <w:p>
            <w:pPr>
              <w:pStyle w:val="TableParagraph"/>
              <w:spacing w:line="237" w:lineRule="exact" w:before="31"/>
              <w:ind w:left="184"/>
              <w:rPr>
                <w:sz w:val="22"/>
              </w:rPr>
            </w:pPr>
            <w:r>
              <w:rPr>
                <w:sz w:val="22"/>
              </w:rPr>
              <w:t>0xC0</w:t>
            </w:r>
          </w:p>
        </w:tc>
      </w:tr>
    </w:tbl>
    <w:p>
      <w:pPr>
        <w:spacing w:before="31"/>
        <w:ind w:left="676" w:right="0" w:firstLine="0"/>
        <w:jc w:val="left"/>
        <w:rPr>
          <w:sz w:val="22"/>
        </w:rPr>
      </w:pPr>
      <w:r>
        <w:rPr>
          <w:w w:val="105"/>
          <w:sz w:val="22"/>
        </w:rPr>
        <w:t>////////////////////////////////////////////////////////////////// Timer 2</w:t>
      </w:r>
    </w:p>
    <w:p>
      <w:pPr>
        <w:spacing w:before="30"/>
        <w:ind w:left="676" w:right="0" w:firstLine="0"/>
        <w:jc w:val="left"/>
        <w:rPr>
          <w:sz w:val="22"/>
        </w:rPr>
      </w:pPr>
      <w:r>
        <w:rPr>
          <w:w w:val="105"/>
          <w:sz w:val="22"/>
        </w:rPr>
        <w:t>// Timer 2 Functions: SETUP_TIMER_2, GET_TIMER2, SET_TIMER2</w:t>
      </w:r>
    </w:p>
    <w:p>
      <w:pPr>
        <w:spacing w:before="35" w:after="4"/>
        <w:ind w:left="676" w:right="0" w:firstLine="0"/>
        <w:jc w:val="left"/>
        <w:rPr>
          <w:sz w:val="22"/>
        </w:rPr>
      </w:pPr>
      <w:r>
        <w:rPr>
          <w:w w:val="105"/>
          <w:sz w:val="22"/>
        </w:rPr>
        <w:t>// Constants used for SETUP_TIMER_2()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535"/>
        <w:gridCol w:w="683"/>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535" w:type="dxa"/>
          </w:tcPr>
          <w:p>
            <w:pPr>
              <w:pStyle w:val="TableParagraph"/>
              <w:spacing w:line="237" w:lineRule="exact" w:before="31"/>
              <w:ind w:left="501"/>
              <w:rPr>
                <w:sz w:val="22"/>
              </w:rPr>
            </w:pPr>
            <w:r>
              <w:rPr>
                <w:sz w:val="22"/>
              </w:rPr>
              <w:t>T2_DISABLED</w:t>
            </w:r>
          </w:p>
        </w:tc>
        <w:tc>
          <w:tcPr>
            <w:tcW w:w="683" w:type="dxa"/>
          </w:tcPr>
          <w:p>
            <w:pPr>
              <w:pStyle w:val="TableParagraph"/>
              <w:spacing w:line="237" w:lineRule="exact" w:before="31"/>
              <w:ind w:right="47"/>
              <w:jc w:val="right"/>
              <w:rPr>
                <w:sz w:val="22"/>
              </w:rPr>
            </w:pPr>
            <w:r>
              <w:rPr>
                <w:w w:val="102"/>
                <w:sz w:val="22"/>
              </w:rPr>
              <w:t>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35" w:type="dxa"/>
          </w:tcPr>
          <w:p>
            <w:pPr>
              <w:pStyle w:val="TableParagraph"/>
              <w:spacing w:line="237" w:lineRule="exact" w:before="31"/>
              <w:ind w:left="501"/>
              <w:rPr>
                <w:sz w:val="22"/>
              </w:rPr>
            </w:pPr>
            <w:r>
              <w:rPr>
                <w:sz w:val="22"/>
              </w:rPr>
              <w:t>T2_DIV_BY_1</w:t>
            </w:r>
          </w:p>
        </w:tc>
        <w:tc>
          <w:tcPr>
            <w:tcW w:w="683" w:type="dxa"/>
          </w:tcPr>
          <w:p>
            <w:pPr>
              <w:pStyle w:val="TableParagraph"/>
              <w:spacing w:line="237" w:lineRule="exact" w:before="31"/>
              <w:ind w:right="47"/>
              <w:jc w:val="right"/>
              <w:rPr>
                <w:sz w:val="22"/>
              </w:rPr>
            </w:pPr>
            <w:r>
              <w:rPr>
                <w:w w:val="102"/>
                <w:sz w:val="22"/>
              </w:rPr>
              <w:t>4</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35" w:type="dxa"/>
          </w:tcPr>
          <w:p>
            <w:pPr>
              <w:pStyle w:val="TableParagraph"/>
              <w:spacing w:line="237" w:lineRule="exact" w:before="31"/>
              <w:ind w:left="501"/>
              <w:rPr>
                <w:sz w:val="22"/>
              </w:rPr>
            </w:pPr>
            <w:r>
              <w:rPr>
                <w:sz w:val="22"/>
              </w:rPr>
              <w:t>T2_DIV_BY_4</w:t>
            </w:r>
          </w:p>
        </w:tc>
        <w:tc>
          <w:tcPr>
            <w:tcW w:w="683" w:type="dxa"/>
          </w:tcPr>
          <w:p>
            <w:pPr>
              <w:pStyle w:val="TableParagraph"/>
              <w:spacing w:line="237" w:lineRule="exact" w:before="31"/>
              <w:ind w:right="47"/>
              <w:jc w:val="right"/>
              <w:rPr>
                <w:sz w:val="22"/>
              </w:rPr>
            </w:pPr>
            <w:r>
              <w:rPr>
                <w:w w:val="102"/>
                <w:sz w:val="22"/>
              </w:rPr>
              <w:t>5</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535" w:type="dxa"/>
          </w:tcPr>
          <w:p>
            <w:pPr>
              <w:pStyle w:val="TableParagraph"/>
              <w:spacing w:line="237" w:lineRule="exact" w:before="31"/>
              <w:ind w:left="501"/>
              <w:rPr>
                <w:sz w:val="22"/>
              </w:rPr>
            </w:pPr>
            <w:r>
              <w:rPr>
                <w:sz w:val="22"/>
              </w:rPr>
              <w:t>T2_DIV_BY_16</w:t>
            </w:r>
          </w:p>
        </w:tc>
        <w:tc>
          <w:tcPr>
            <w:tcW w:w="683" w:type="dxa"/>
          </w:tcPr>
          <w:p>
            <w:pPr>
              <w:pStyle w:val="TableParagraph"/>
              <w:spacing w:line="237" w:lineRule="exact" w:before="31"/>
              <w:ind w:right="47"/>
              <w:jc w:val="right"/>
              <w:rPr>
                <w:sz w:val="22"/>
              </w:rPr>
            </w:pPr>
            <w:r>
              <w:rPr>
                <w:w w:val="102"/>
                <w:sz w:val="22"/>
              </w:rPr>
              <w:t>6</w:t>
            </w:r>
          </w:p>
        </w:tc>
      </w:tr>
    </w:tbl>
    <w:p>
      <w:pPr>
        <w:pStyle w:val="BodyText"/>
        <w:spacing w:before="8"/>
        <w:rPr>
          <w:sz w:val="27"/>
        </w:rPr>
      </w:pPr>
    </w:p>
    <w:p>
      <w:pPr>
        <w:spacing w:before="0"/>
        <w:ind w:left="676" w:right="0" w:firstLine="0"/>
        <w:jc w:val="left"/>
        <w:rPr>
          <w:sz w:val="22"/>
        </w:rPr>
      </w:pPr>
      <w:r>
        <w:rPr>
          <w:sz w:val="22"/>
        </w:rPr>
        <w:t>////////////////////////////////////////////////////////////////// CCP</w:t>
      </w:r>
    </w:p>
    <w:p>
      <w:pPr>
        <w:spacing w:before="35"/>
        <w:ind w:left="676" w:right="0" w:firstLine="0"/>
        <w:jc w:val="left"/>
        <w:rPr>
          <w:sz w:val="22"/>
        </w:rPr>
      </w:pPr>
      <w:r>
        <w:rPr>
          <w:sz w:val="22"/>
        </w:rPr>
        <w:t>// CCP Functions: SETUP_CCPx, SET_PWMx_DUTY</w:t>
      </w:r>
    </w:p>
    <w:p>
      <w:pPr>
        <w:spacing w:before="35"/>
        <w:ind w:left="676" w:right="0" w:firstLine="0"/>
        <w:jc w:val="left"/>
        <w:rPr>
          <w:sz w:val="22"/>
        </w:rPr>
      </w:pPr>
      <w:r>
        <w:rPr>
          <w:w w:val="105"/>
          <w:sz w:val="22"/>
        </w:rPr>
        <w:t>// CCP Variables: CCP_x, CCP_x_LOW, CCP_x_HIGH</w:t>
      </w:r>
    </w:p>
    <w:p>
      <w:pPr>
        <w:spacing w:before="36"/>
        <w:ind w:left="676" w:right="0" w:firstLine="0"/>
        <w:jc w:val="left"/>
        <w:rPr>
          <w:sz w:val="22"/>
        </w:rPr>
      </w:pPr>
      <w:r>
        <w:rPr>
          <w:w w:val="105"/>
          <w:sz w:val="22"/>
        </w:rPr>
        <w:t>// Constants used for SETUP_CCPx()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977"/>
        <w:gridCol w:w="1322"/>
        <w:gridCol w:w="2479"/>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CCP_OFF</w:t>
            </w:r>
          </w:p>
        </w:tc>
        <w:tc>
          <w:tcPr>
            <w:tcW w:w="2479" w:type="dxa"/>
          </w:tcPr>
          <w:p>
            <w:pPr>
              <w:pStyle w:val="TableParagraph"/>
              <w:spacing w:line="237" w:lineRule="exact" w:before="31"/>
              <w:ind w:left="173"/>
              <w:rPr>
                <w:sz w:val="22"/>
              </w:rPr>
            </w:pPr>
            <w:r>
              <w:rPr>
                <w:w w:val="102"/>
                <w:sz w:val="22"/>
              </w:rPr>
              <w:t>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CCP_CAPTURE_FE</w:t>
            </w:r>
          </w:p>
        </w:tc>
        <w:tc>
          <w:tcPr>
            <w:tcW w:w="2479" w:type="dxa"/>
          </w:tcPr>
          <w:p>
            <w:pPr>
              <w:pStyle w:val="TableParagraph"/>
              <w:spacing w:line="237" w:lineRule="exact" w:before="31"/>
              <w:ind w:left="173"/>
              <w:rPr>
                <w:sz w:val="22"/>
              </w:rPr>
            </w:pPr>
            <w:r>
              <w:rPr>
                <w:w w:val="102"/>
                <w:sz w:val="22"/>
              </w:rPr>
              <w:t>4</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CCP_CAPTURE_RE</w:t>
            </w:r>
          </w:p>
        </w:tc>
        <w:tc>
          <w:tcPr>
            <w:tcW w:w="2479" w:type="dxa"/>
          </w:tcPr>
          <w:p>
            <w:pPr>
              <w:pStyle w:val="TableParagraph"/>
              <w:spacing w:line="237" w:lineRule="exact" w:before="31"/>
              <w:ind w:left="173"/>
              <w:rPr>
                <w:sz w:val="22"/>
              </w:rPr>
            </w:pPr>
            <w:r>
              <w:rPr>
                <w:w w:val="102"/>
                <w:sz w:val="22"/>
              </w:rPr>
              <w:t>5</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CCP_CAPTURE_DIV_4</w:t>
            </w:r>
          </w:p>
        </w:tc>
        <w:tc>
          <w:tcPr>
            <w:tcW w:w="2479" w:type="dxa"/>
          </w:tcPr>
          <w:p>
            <w:pPr>
              <w:pStyle w:val="TableParagraph"/>
              <w:spacing w:line="237" w:lineRule="exact" w:before="31"/>
              <w:ind w:left="173"/>
              <w:rPr>
                <w:sz w:val="22"/>
              </w:rPr>
            </w:pPr>
            <w:r>
              <w:rPr>
                <w:w w:val="102"/>
                <w:sz w:val="22"/>
              </w:rPr>
              <w:t>6</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CCP_CAPTURE_DIV_16</w:t>
            </w:r>
          </w:p>
        </w:tc>
        <w:tc>
          <w:tcPr>
            <w:tcW w:w="2479" w:type="dxa"/>
          </w:tcPr>
          <w:p>
            <w:pPr>
              <w:pStyle w:val="TableParagraph"/>
              <w:spacing w:line="237" w:lineRule="exact" w:before="31"/>
              <w:ind w:left="173"/>
              <w:rPr>
                <w:sz w:val="22"/>
              </w:rPr>
            </w:pPr>
            <w:r>
              <w:rPr>
                <w:w w:val="102"/>
                <w:sz w:val="22"/>
              </w:rPr>
              <w:t>7</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CCP_COMPARE_SET_ON_MATCH</w:t>
            </w:r>
          </w:p>
        </w:tc>
        <w:tc>
          <w:tcPr>
            <w:tcW w:w="2479" w:type="dxa"/>
          </w:tcPr>
          <w:p>
            <w:pPr>
              <w:pStyle w:val="TableParagraph"/>
              <w:spacing w:line="237" w:lineRule="exact" w:before="31"/>
              <w:ind w:left="110"/>
              <w:rPr>
                <w:sz w:val="22"/>
              </w:rPr>
            </w:pPr>
            <w:r>
              <w:rPr>
                <w:w w:val="102"/>
                <w:sz w:val="22"/>
              </w:rPr>
              <w:t>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CCP_COMPARE_CLR_ON_MATCH</w:t>
            </w:r>
          </w:p>
        </w:tc>
        <w:tc>
          <w:tcPr>
            <w:tcW w:w="2479" w:type="dxa"/>
          </w:tcPr>
          <w:p>
            <w:pPr>
              <w:pStyle w:val="TableParagraph"/>
              <w:spacing w:line="237" w:lineRule="exact" w:before="31"/>
              <w:ind w:left="149"/>
              <w:rPr>
                <w:sz w:val="22"/>
              </w:rPr>
            </w:pPr>
            <w:r>
              <w:rPr>
                <w:w w:val="102"/>
                <w:sz w:val="22"/>
              </w:rPr>
              <w:t>9</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CCP_COMPARE_INT</w:t>
            </w:r>
          </w:p>
        </w:tc>
        <w:tc>
          <w:tcPr>
            <w:tcW w:w="2479" w:type="dxa"/>
          </w:tcPr>
          <w:p>
            <w:pPr>
              <w:pStyle w:val="TableParagraph"/>
              <w:spacing w:line="237" w:lineRule="exact" w:before="31"/>
              <w:ind w:left="173"/>
              <w:rPr>
                <w:sz w:val="22"/>
              </w:rPr>
            </w:pPr>
            <w:r>
              <w:rPr>
                <w:sz w:val="22"/>
              </w:rPr>
              <w:t>0xA</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CCP_COMPARE_RESET_TIMER</w:t>
            </w:r>
          </w:p>
        </w:tc>
        <w:tc>
          <w:tcPr>
            <w:tcW w:w="2479" w:type="dxa"/>
          </w:tcPr>
          <w:p>
            <w:pPr>
              <w:pStyle w:val="TableParagraph"/>
              <w:spacing w:line="237" w:lineRule="exact" w:before="31"/>
              <w:ind w:left="173"/>
              <w:rPr>
                <w:sz w:val="22"/>
              </w:rPr>
            </w:pPr>
            <w:r>
              <w:rPr>
                <w:sz w:val="22"/>
              </w:rPr>
              <w:t>0xB</w:t>
            </w:r>
          </w:p>
        </w:tc>
      </w:tr>
      <w:tr>
        <w:trPr>
          <w:trHeight w:val="285" w:hRule="atLeast"/>
        </w:trPr>
        <w:tc>
          <w:tcPr>
            <w:tcW w:w="1249" w:type="dxa"/>
          </w:tcPr>
          <w:p>
            <w:pPr>
              <w:pStyle w:val="TableParagraph"/>
              <w:spacing w:line="235" w:lineRule="exact" w:before="31"/>
              <w:ind w:left="50"/>
              <w:rPr>
                <w:sz w:val="22"/>
              </w:rPr>
            </w:pPr>
            <w:r>
              <w:rPr>
                <w:w w:val="105"/>
                <w:sz w:val="22"/>
              </w:rPr>
              <w:t>#define</w:t>
            </w:r>
          </w:p>
        </w:tc>
        <w:tc>
          <w:tcPr>
            <w:tcW w:w="4299" w:type="dxa"/>
            <w:gridSpan w:val="2"/>
          </w:tcPr>
          <w:p>
            <w:pPr>
              <w:pStyle w:val="TableParagraph"/>
              <w:spacing w:line="235" w:lineRule="exact" w:before="31"/>
              <w:ind w:left="501"/>
              <w:rPr>
                <w:sz w:val="22"/>
              </w:rPr>
            </w:pPr>
            <w:r>
              <w:rPr>
                <w:sz w:val="22"/>
              </w:rPr>
              <w:t>CCP_PWM</w:t>
            </w:r>
          </w:p>
        </w:tc>
        <w:tc>
          <w:tcPr>
            <w:tcW w:w="2479" w:type="dxa"/>
          </w:tcPr>
          <w:p>
            <w:pPr>
              <w:pStyle w:val="TableParagraph"/>
              <w:spacing w:line="235" w:lineRule="exact" w:before="31"/>
              <w:ind w:left="173"/>
              <w:rPr>
                <w:sz w:val="22"/>
              </w:rPr>
            </w:pPr>
            <w:r>
              <w:rPr>
                <w:sz w:val="22"/>
              </w:rPr>
              <w:t>0xC</w:t>
            </w:r>
          </w:p>
        </w:tc>
      </w:tr>
      <w:tr>
        <w:trPr>
          <w:trHeight w:val="285" w:hRule="atLeast"/>
        </w:trPr>
        <w:tc>
          <w:tcPr>
            <w:tcW w:w="1249" w:type="dxa"/>
          </w:tcPr>
          <w:p>
            <w:pPr>
              <w:pStyle w:val="TableParagraph"/>
              <w:spacing w:line="237" w:lineRule="exact" w:before="29"/>
              <w:ind w:left="50"/>
              <w:rPr>
                <w:sz w:val="22"/>
              </w:rPr>
            </w:pPr>
            <w:r>
              <w:rPr>
                <w:w w:val="105"/>
                <w:sz w:val="22"/>
              </w:rPr>
              <w:t>#define</w:t>
            </w:r>
          </w:p>
        </w:tc>
        <w:tc>
          <w:tcPr>
            <w:tcW w:w="4299" w:type="dxa"/>
            <w:gridSpan w:val="2"/>
          </w:tcPr>
          <w:p>
            <w:pPr>
              <w:pStyle w:val="TableParagraph"/>
              <w:spacing w:line="237" w:lineRule="exact" w:before="29"/>
              <w:ind w:left="501"/>
              <w:rPr>
                <w:sz w:val="22"/>
              </w:rPr>
            </w:pPr>
            <w:r>
              <w:rPr>
                <w:sz w:val="22"/>
              </w:rPr>
              <w:t>CCP_PWM_PLUS_1</w:t>
            </w:r>
          </w:p>
        </w:tc>
        <w:tc>
          <w:tcPr>
            <w:tcW w:w="2479" w:type="dxa"/>
          </w:tcPr>
          <w:p>
            <w:pPr>
              <w:pStyle w:val="TableParagraph"/>
              <w:spacing w:line="237" w:lineRule="exact" w:before="29"/>
              <w:ind w:left="173"/>
              <w:rPr>
                <w:sz w:val="22"/>
              </w:rPr>
            </w:pPr>
            <w:r>
              <w:rPr>
                <w:sz w:val="22"/>
              </w:rPr>
              <w:t>0x1c</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CCP_PWM_PLUS_2</w:t>
            </w:r>
          </w:p>
        </w:tc>
        <w:tc>
          <w:tcPr>
            <w:tcW w:w="2479" w:type="dxa"/>
          </w:tcPr>
          <w:p>
            <w:pPr>
              <w:pStyle w:val="TableParagraph"/>
              <w:spacing w:line="237" w:lineRule="exact" w:before="31"/>
              <w:ind w:left="173"/>
              <w:rPr>
                <w:sz w:val="22"/>
              </w:rPr>
            </w:pPr>
            <w:r>
              <w:rPr>
                <w:sz w:val="22"/>
              </w:rPr>
              <w:t>0x2c</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CCP_PWM_PLUS_3</w:t>
            </w:r>
          </w:p>
        </w:tc>
        <w:tc>
          <w:tcPr>
            <w:tcW w:w="2479" w:type="dxa"/>
          </w:tcPr>
          <w:p>
            <w:pPr>
              <w:pStyle w:val="TableParagraph"/>
              <w:spacing w:line="237" w:lineRule="exact" w:before="31"/>
              <w:ind w:left="173"/>
              <w:rPr>
                <w:sz w:val="22"/>
              </w:rPr>
            </w:pPr>
            <w:r>
              <w:rPr>
                <w:sz w:val="22"/>
              </w:rPr>
              <w:t>0x3c</w:t>
            </w:r>
          </w:p>
        </w:tc>
      </w:tr>
      <w:tr>
        <w:trPr>
          <w:trHeight w:val="288" w:hRule="atLeast"/>
        </w:trPr>
        <w:tc>
          <w:tcPr>
            <w:tcW w:w="1249" w:type="dxa"/>
          </w:tcPr>
          <w:p>
            <w:pPr>
              <w:pStyle w:val="TableParagraph"/>
              <w:spacing w:line="237" w:lineRule="exact" w:before="31"/>
              <w:ind w:left="50"/>
              <w:rPr>
                <w:sz w:val="22"/>
              </w:rPr>
            </w:pPr>
            <w:r>
              <w:rPr>
                <w:sz w:val="22"/>
              </w:rPr>
              <w:t>#word</w:t>
            </w:r>
          </w:p>
        </w:tc>
        <w:tc>
          <w:tcPr>
            <w:tcW w:w="4299" w:type="dxa"/>
            <w:gridSpan w:val="2"/>
          </w:tcPr>
          <w:p>
            <w:pPr>
              <w:pStyle w:val="TableParagraph"/>
              <w:tabs>
                <w:tab w:pos="1368" w:val="left" w:leader="none"/>
              </w:tabs>
              <w:spacing w:line="237" w:lineRule="exact" w:before="31"/>
              <w:ind w:left="501"/>
              <w:rPr>
                <w:sz w:val="22"/>
              </w:rPr>
            </w:pPr>
            <w:r>
              <w:rPr>
                <w:sz w:val="22"/>
              </w:rPr>
              <w:t>CCP_1</w:t>
              <w:tab/>
              <w:t>=</w:t>
            </w:r>
          </w:p>
        </w:tc>
        <w:tc>
          <w:tcPr>
            <w:tcW w:w="2479" w:type="dxa"/>
          </w:tcPr>
          <w:p>
            <w:pPr>
              <w:pStyle w:val="TableParagraph"/>
              <w:spacing w:line="237" w:lineRule="exact" w:before="31"/>
              <w:ind w:left="173"/>
              <w:rPr>
                <w:sz w:val="22"/>
              </w:rPr>
            </w:pPr>
            <w:r>
              <w:rPr>
                <w:w w:val="105"/>
                <w:sz w:val="22"/>
              </w:rPr>
              <w:t>getenv("SFR:CCPR1L")</w:t>
            </w:r>
          </w:p>
        </w:tc>
      </w:tr>
      <w:tr>
        <w:trPr>
          <w:trHeight w:val="287" w:hRule="atLeast"/>
        </w:trPr>
        <w:tc>
          <w:tcPr>
            <w:tcW w:w="1249" w:type="dxa"/>
          </w:tcPr>
          <w:p>
            <w:pPr>
              <w:pStyle w:val="TableParagraph"/>
              <w:spacing w:line="237" w:lineRule="exact" w:before="31"/>
              <w:ind w:left="50"/>
              <w:rPr>
                <w:sz w:val="22"/>
              </w:rPr>
            </w:pPr>
            <w:r>
              <w:rPr>
                <w:w w:val="105"/>
                <w:sz w:val="22"/>
              </w:rPr>
              <w:t>#byte</w:t>
            </w:r>
          </w:p>
        </w:tc>
        <w:tc>
          <w:tcPr>
            <w:tcW w:w="4299" w:type="dxa"/>
            <w:gridSpan w:val="2"/>
          </w:tcPr>
          <w:p>
            <w:pPr>
              <w:pStyle w:val="TableParagraph"/>
              <w:spacing w:line="237" w:lineRule="exact" w:before="31"/>
              <w:ind w:left="501"/>
              <w:rPr>
                <w:sz w:val="22"/>
              </w:rPr>
            </w:pPr>
            <w:r>
              <w:rPr>
                <w:sz w:val="22"/>
              </w:rPr>
              <w:t>CCP_1_LOW=</w:t>
            </w:r>
          </w:p>
        </w:tc>
        <w:tc>
          <w:tcPr>
            <w:tcW w:w="2479" w:type="dxa"/>
          </w:tcPr>
          <w:p>
            <w:pPr>
              <w:pStyle w:val="TableParagraph"/>
              <w:spacing w:line="237" w:lineRule="exact" w:before="31"/>
              <w:ind w:left="173"/>
              <w:rPr>
                <w:sz w:val="22"/>
              </w:rPr>
            </w:pPr>
            <w:r>
              <w:rPr>
                <w:w w:val="105"/>
                <w:sz w:val="22"/>
              </w:rPr>
              <w:t>getenv("SFR:CCPR1L")</w:t>
            </w:r>
          </w:p>
        </w:tc>
      </w:tr>
      <w:tr>
        <w:trPr>
          <w:trHeight w:val="288" w:hRule="atLeast"/>
        </w:trPr>
        <w:tc>
          <w:tcPr>
            <w:tcW w:w="1249" w:type="dxa"/>
          </w:tcPr>
          <w:p>
            <w:pPr>
              <w:pStyle w:val="TableParagraph"/>
              <w:spacing w:line="237" w:lineRule="exact" w:before="31"/>
              <w:ind w:left="50"/>
              <w:rPr>
                <w:sz w:val="22"/>
              </w:rPr>
            </w:pPr>
            <w:r>
              <w:rPr>
                <w:w w:val="105"/>
                <w:sz w:val="22"/>
              </w:rPr>
              <w:t>#byte</w:t>
            </w:r>
          </w:p>
        </w:tc>
        <w:tc>
          <w:tcPr>
            <w:tcW w:w="4299" w:type="dxa"/>
            <w:gridSpan w:val="2"/>
          </w:tcPr>
          <w:p>
            <w:pPr>
              <w:pStyle w:val="TableParagraph"/>
              <w:spacing w:line="237" w:lineRule="exact" w:before="31"/>
              <w:ind w:left="501"/>
              <w:rPr>
                <w:sz w:val="22"/>
              </w:rPr>
            </w:pPr>
            <w:r>
              <w:rPr>
                <w:sz w:val="22"/>
              </w:rPr>
              <w:t>CCP_1_HIGH=</w:t>
            </w:r>
          </w:p>
        </w:tc>
        <w:tc>
          <w:tcPr>
            <w:tcW w:w="2479" w:type="dxa"/>
          </w:tcPr>
          <w:p>
            <w:pPr>
              <w:pStyle w:val="TableParagraph"/>
              <w:spacing w:line="237" w:lineRule="exact" w:before="31"/>
              <w:ind w:left="173"/>
              <w:rPr>
                <w:sz w:val="22"/>
              </w:rPr>
            </w:pPr>
            <w:r>
              <w:rPr>
                <w:sz w:val="22"/>
              </w:rPr>
              <w:t>getenv("SFR:CCPR1H")</w:t>
            </w:r>
          </w:p>
        </w:tc>
      </w:tr>
      <w:tr>
        <w:trPr>
          <w:trHeight w:val="288" w:hRule="atLeast"/>
        </w:trPr>
        <w:tc>
          <w:tcPr>
            <w:tcW w:w="8027" w:type="dxa"/>
            <w:gridSpan w:val="4"/>
          </w:tcPr>
          <w:p>
            <w:pPr>
              <w:pStyle w:val="TableParagraph"/>
              <w:spacing w:line="237" w:lineRule="exact" w:before="31"/>
              <w:ind w:left="50"/>
              <w:rPr>
                <w:sz w:val="22"/>
              </w:rPr>
            </w:pPr>
            <w:r>
              <w:rPr>
                <w:w w:val="105"/>
                <w:sz w:val="22"/>
              </w:rPr>
              <w:t>// The following should be used with the ECCP unit only (or these in)</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977" w:type="dxa"/>
          </w:tcPr>
          <w:p>
            <w:pPr>
              <w:pStyle w:val="TableParagraph"/>
              <w:spacing w:line="237" w:lineRule="exact" w:before="31"/>
              <w:ind w:left="501"/>
              <w:rPr>
                <w:sz w:val="22"/>
              </w:rPr>
            </w:pPr>
            <w:r>
              <w:rPr>
                <w:sz w:val="22"/>
              </w:rPr>
              <w:t>CCP_PWM_H_H</w:t>
            </w:r>
          </w:p>
        </w:tc>
        <w:tc>
          <w:tcPr>
            <w:tcW w:w="3801" w:type="dxa"/>
            <w:gridSpan w:val="2"/>
          </w:tcPr>
          <w:p>
            <w:pPr>
              <w:pStyle w:val="TableParagraph"/>
              <w:spacing w:line="237" w:lineRule="exact" w:before="31"/>
              <w:ind w:left="865"/>
              <w:rPr>
                <w:sz w:val="22"/>
              </w:rPr>
            </w:pPr>
            <w:r>
              <w:rPr>
                <w:sz w:val="22"/>
              </w:rPr>
              <w:t>0x0c</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977" w:type="dxa"/>
          </w:tcPr>
          <w:p>
            <w:pPr>
              <w:pStyle w:val="TableParagraph"/>
              <w:spacing w:line="237" w:lineRule="exact" w:before="31"/>
              <w:ind w:left="501"/>
              <w:rPr>
                <w:sz w:val="22"/>
              </w:rPr>
            </w:pPr>
            <w:r>
              <w:rPr>
                <w:sz w:val="22"/>
              </w:rPr>
              <w:t>CCP_PWM_H_L</w:t>
            </w:r>
          </w:p>
        </w:tc>
        <w:tc>
          <w:tcPr>
            <w:tcW w:w="3801" w:type="dxa"/>
            <w:gridSpan w:val="2"/>
          </w:tcPr>
          <w:p>
            <w:pPr>
              <w:pStyle w:val="TableParagraph"/>
              <w:spacing w:line="237" w:lineRule="exact" w:before="31"/>
              <w:ind w:left="865"/>
              <w:rPr>
                <w:sz w:val="22"/>
              </w:rPr>
            </w:pPr>
            <w:r>
              <w:rPr>
                <w:sz w:val="22"/>
              </w:rPr>
              <w:t>0x0d</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977" w:type="dxa"/>
          </w:tcPr>
          <w:p>
            <w:pPr>
              <w:pStyle w:val="TableParagraph"/>
              <w:spacing w:line="234" w:lineRule="exact" w:before="31"/>
              <w:ind w:left="501"/>
              <w:rPr>
                <w:sz w:val="22"/>
              </w:rPr>
            </w:pPr>
            <w:r>
              <w:rPr>
                <w:sz w:val="22"/>
              </w:rPr>
              <w:t>CCP_PWM_L_H</w:t>
            </w:r>
          </w:p>
        </w:tc>
        <w:tc>
          <w:tcPr>
            <w:tcW w:w="3801" w:type="dxa"/>
            <w:gridSpan w:val="2"/>
          </w:tcPr>
          <w:p>
            <w:pPr>
              <w:pStyle w:val="TableParagraph"/>
              <w:spacing w:line="234" w:lineRule="exact" w:before="31"/>
              <w:ind w:left="865"/>
              <w:rPr>
                <w:sz w:val="22"/>
              </w:rPr>
            </w:pPr>
            <w:r>
              <w:rPr>
                <w:w w:val="105"/>
                <w:sz w:val="22"/>
              </w:rPr>
              <w:t>0x0e</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977" w:type="dxa"/>
          </w:tcPr>
          <w:p>
            <w:pPr>
              <w:pStyle w:val="TableParagraph"/>
              <w:spacing w:line="237" w:lineRule="exact" w:before="28"/>
              <w:ind w:left="501"/>
              <w:rPr>
                <w:sz w:val="22"/>
              </w:rPr>
            </w:pPr>
            <w:r>
              <w:rPr>
                <w:sz w:val="22"/>
              </w:rPr>
              <w:t>CCP_PWM_L_L</w:t>
            </w:r>
          </w:p>
        </w:tc>
        <w:tc>
          <w:tcPr>
            <w:tcW w:w="3801" w:type="dxa"/>
            <w:gridSpan w:val="2"/>
          </w:tcPr>
          <w:p>
            <w:pPr>
              <w:pStyle w:val="TableParagraph"/>
              <w:spacing w:line="237" w:lineRule="exact" w:before="28"/>
              <w:ind w:left="865"/>
              <w:rPr>
                <w:sz w:val="22"/>
              </w:rPr>
            </w:pPr>
            <w:r>
              <w:rPr>
                <w:w w:val="105"/>
                <w:sz w:val="22"/>
              </w:rPr>
              <w:t>0x0f</w:t>
            </w:r>
          </w:p>
        </w:tc>
      </w:tr>
      <w:tr>
        <w:trPr>
          <w:trHeight w:val="576" w:hRule="atLeast"/>
        </w:trPr>
        <w:tc>
          <w:tcPr>
            <w:tcW w:w="1249" w:type="dxa"/>
          </w:tcPr>
          <w:p>
            <w:pPr>
              <w:pStyle w:val="TableParagraph"/>
              <w:spacing w:before="8"/>
              <w:rPr>
                <w:sz w:val="27"/>
              </w:rPr>
            </w:pPr>
          </w:p>
          <w:p>
            <w:pPr>
              <w:pStyle w:val="TableParagraph"/>
              <w:spacing w:line="237" w:lineRule="exact" w:before="1"/>
              <w:ind w:left="50"/>
              <w:rPr>
                <w:sz w:val="22"/>
              </w:rPr>
            </w:pPr>
            <w:r>
              <w:rPr>
                <w:w w:val="105"/>
                <w:sz w:val="22"/>
              </w:rPr>
              <w:t>#define</w:t>
            </w:r>
          </w:p>
        </w:tc>
        <w:tc>
          <w:tcPr>
            <w:tcW w:w="4299" w:type="dxa"/>
            <w:gridSpan w:val="2"/>
          </w:tcPr>
          <w:p>
            <w:pPr>
              <w:pStyle w:val="TableParagraph"/>
              <w:spacing w:before="8"/>
              <w:rPr>
                <w:sz w:val="27"/>
              </w:rPr>
            </w:pPr>
          </w:p>
          <w:p>
            <w:pPr>
              <w:pStyle w:val="TableParagraph"/>
              <w:spacing w:line="237" w:lineRule="exact" w:before="1"/>
              <w:ind w:left="501"/>
              <w:rPr>
                <w:sz w:val="22"/>
              </w:rPr>
            </w:pPr>
            <w:r>
              <w:rPr>
                <w:sz w:val="22"/>
              </w:rPr>
              <w:t>CCP_PWM_FULL_BRIDGE</w:t>
            </w:r>
          </w:p>
        </w:tc>
        <w:tc>
          <w:tcPr>
            <w:tcW w:w="2479" w:type="dxa"/>
          </w:tcPr>
          <w:p>
            <w:pPr>
              <w:pStyle w:val="TableParagraph"/>
              <w:spacing w:before="8"/>
              <w:rPr>
                <w:sz w:val="27"/>
              </w:rPr>
            </w:pPr>
          </w:p>
          <w:p>
            <w:pPr>
              <w:pStyle w:val="TableParagraph"/>
              <w:spacing w:line="237" w:lineRule="exact" w:before="1"/>
              <w:ind w:left="173"/>
              <w:rPr>
                <w:sz w:val="22"/>
              </w:rPr>
            </w:pPr>
            <w:r>
              <w:rPr>
                <w:sz w:val="22"/>
              </w:rPr>
              <w:t>0x40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CCP_PWM_FULL_BRIDGE_REV</w:t>
            </w:r>
          </w:p>
        </w:tc>
        <w:tc>
          <w:tcPr>
            <w:tcW w:w="2479" w:type="dxa"/>
          </w:tcPr>
          <w:p>
            <w:pPr>
              <w:pStyle w:val="TableParagraph"/>
              <w:spacing w:line="237" w:lineRule="exact" w:before="31"/>
              <w:ind w:left="173"/>
              <w:rPr>
                <w:sz w:val="22"/>
              </w:rPr>
            </w:pPr>
            <w:r>
              <w:rPr>
                <w:sz w:val="22"/>
              </w:rPr>
              <w:t>0xC0</w:t>
            </w:r>
          </w:p>
        </w:tc>
      </w:tr>
      <w:tr>
        <w:trPr>
          <w:trHeight w:val="431" w:hRule="atLeast"/>
        </w:trPr>
        <w:tc>
          <w:tcPr>
            <w:tcW w:w="1249" w:type="dxa"/>
          </w:tcPr>
          <w:p>
            <w:pPr>
              <w:pStyle w:val="TableParagraph"/>
              <w:spacing w:before="31"/>
              <w:ind w:left="50"/>
              <w:rPr>
                <w:sz w:val="22"/>
              </w:rPr>
            </w:pPr>
            <w:r>
              <w:rPr>
                <w:w w:val="105"/>
                <w:sz w:val="22"/>
              </w:rPr>
              <w:t>#define</w:t>
            </w:r>
          </w:p>
        </w:tc>
        <w:tc>
          <w:tcPr>
            <w:tcW w:w="4299" w:type="dxa"/>
            <w:gridSpan w:val="2"/>
          </w:tcPr>
          <w:p>
            <w:pPr>
              <w:pStyle w:val="TableParagraph"/>
              <w:spacing w:before="31"/>
              <w:ind w:left="501"/>
              <w:rPr>
                <w:sz w:val="22"/>
              </w:rPr>
            </w:pPr>
            <w:r>
              <w:rPr>
                <w:sz w:val="22"/>
              </w:rPr>
              <w:t>CCP_PWM_HALF_BRIDGE</w:t>
            </w:r>
          </w:p>
        </w:tc>
        <w:tc>
          <w:tcPr>
            <w:tcW w:w="2479" w:type="dxa"/>
          </w:tcPr>
          <w:p>
            <w:pPr>
              <w:pStyle w:val="TableParagraph"/>
              <w:spacing w:before="31"/>
              <w:ind w:left="173"/>
              <w:rPr>
                <w:sz w:val="22"/>
              </w:rPr>
            </w:pPr>
            <w:r>
              <w:rPr>
                <w:sz w:val="22"/>
              </w:rPr>
              <w:t>0x80</w:t>
            </w:r>
          </w:p>
        </w:tc>
      </w:tr>
      <w:tr>
        <w:trPr>
          <w:trHeight w:val="431" w:hRule="atLeast"/>
        </w:trPr>
        <w:tc>
          <w:tcPr>
            <w:tcW w:w="1249" w:type="dxa"/>
          </w:tcPr>
          <w:p>
            <w:pPr>
              <w:pStyle w:val="TableParagraph"/>
              <w:spacing w:line="237" w:lineRule="exact" w:before="175"/>
              <w:ind w:left="50"/>
              <w:rPr>
                <w:sz w:val="22"/>
              </w:rPr>
            </w:pPr>
            <w:r>
              <w:rPr>
                <w:w w:val="105"/>
                <w:sz w:val="22"/>
              </w:rPr>
              <w:t>#define</w:t>
            </w:r>
          </w:p>
        </w:tc>
        <w:tc>
          <w:tcPr>
            <w:tcW w:w="4299" w:type="dxa"/>
            <w:gridSpan w:val="2"/>
          </w:tcPr>
          <w:p>
            <w:pPr>
              <w:pStyle w:val="TableParagraph"/>
              <w:spacing w:line="237" w:lineRule="exact" w:before="175"/>
              <w:ind w:left="501"/>
              <w:rPr>
                <w:sz w:val="22"/>
              </w:rPr>
            </w:pPr>
            <w:r>
              <w:rPr>
                <w:sz w:val="22"/>
              </w:rPr>
              <w:t>CCP_SHUTDOWN_ON_COMP1</w:t>
            </w:r>
          </w:p>
        </w:tc>
        <w:tc>
          <w:tcPr>
            <w:tcW w:w="2479" w:type="dxa"/>
          </w:tcPr>
          <w:p>
            <w:pPr>
              <w:pStyle w:val="TableParagraph"/>
              <w:spacing w:line="237" w:lineRule="exact" w:before="175"/>
              <w:ind w:left="173"/>
              <w:rPr>
                <w:sz w:val="22"/>
              </w:rPr>
            </w:pPr>
            <w:r>
              <w:rPr>
                <w:sz w:val="22"/>
              </w:rPr>
              <w:t>0x100000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CCP_SHUTDOWN_ON_COMP2</w:t>
            </w:r>
          </w:p>
        </w:tc>
        <w:tc>
          <w:tcPr>
            <w:tcW w:w="2479" w:type="dxa"/>
          </w:tcPr>
          <w:p>
            <w:pPr>
              <w:pStyle w:val="TableParagraph"/>
              <w:spacing w:line="237" w:lineRule="exact" w:before="31"/>
              <w:ind w:left="173"/>
              <w:rPr>
                <w:sz w:val="22"/>
              </w:rPr>
            </w:pPr>
            <w:r>
              <w:rPr>
                <w:sz w:val="22"/>
              </w:rPr>
              <w:t>0x200000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CCP_SHUTDOWN_ON_COMP</w:t>
            </w:r>
          </w:p>
        </w:tc>
        <w:tc>
          <w:tcPr>
            <w:tcW w:w="2479" w:type="dxa"/>
          </w:tcPr>
          <w:p>
            <w:pPr>
              <w:pStyle w:val="TableParagraph"/>
              <w:spacing w:line="237" w:lineRule="exact" w:before="31"/>
              <w:ind w:left="173"/>
              <w:rPr>
                <w:sz w:val="22"/>
              </w:rPr>
            </w:pPr>
            <w:r>
              <w:rPr>
                <w:sz w:val="22"/>
              </w:rPr>
              <w:t>0x300000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CCP_SHUTDOWN_ON_INT0</w:t>
            </w:r>
          </w:p>
        </w:tc>
        <w:tc>
          <w:tcPr>
            <w:tcW w:w="2479" w:type="dxa"/>
          </w:tcPr>
          <w:p>
            <w:pPr>
              <w:pStyle w:val="TableParagraph"/>
              <w:spacing w:line="237" w:lineRule="exact" w:before="31"/>
              <w:ind w:left="173"/>
              <w:rPr>
                <w:sz w:val="22"/>
              </w:rPr>
            </w:pPr>
            <w:r>
              <w:rPr>
                <w:sz w:val="22"/>
              </w:rPr>
              <w:t>0x400000</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4299" w:type="dxa"/>
            <w:gridSpan w:val="2"/>
          </w:tcPr>
          <w:p>
            <w:pPr>
              <w:pStyle w:val="TableParagraph"/>
              <w:spacing w:line="234" w:lineRule="exact" w:before="31"/>
              <w:ind w:left="501"/>
              <w:rPr>
                <w:sz w:val="22"/>
              </w:rPr>
            </w:pPr>
            <w:r>
              <w:rPr>
                <w:sz w:val="22"/>
              </w:rPr>
              <w:t>CCP_SHUTDOWN_ON_COMP1_INT0</w:t>
            </w:r>
          </w:p>
        </w:tc>
        <w:tc>
          <w:tcPr>
            <w:tcW w:w="2479" w:type="dxa"/>
          </w:tcPr>
          <w:p>
            <w:pPr>
              <w:pStyle w:val="TableParagraph"/>
              <w:spacing w:line="234" w:lineRule="exact" w:before="31"/>
              <w:ind w:left="168"/>
              <w:rPr>
                <w:sz w:val="22"/>
              </w:rPr>
            </w:pPr>
            <w:r>
              <w:rPr>
                <w:sz w:val="22"/>
              </w:rPr>
              <w:t>0x500000</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4299" w:type="dxa"/>
            <w:gridSpan w:val="2"/>
          </w:tcPr>
          <w:p>
            <w:pPr>
              <w:pStyle w:val="TableParagraph"/>
              <w:spacing w:line="237" w:lineRule="exact" w:before="28"/>
              <w:ind w:left="501"/>
              <w:rPr>
                <w:sz w:val="22"/>
              </w:rPr>
            </w:pPr>
            <w:r>
              <w:rPr>
                <w:sz w:val="22"/>
              </w:rPr>
              <w:t>CCP_SHUTDOWN_ON_COMP2_INT0</w:t>
            </w:r>
          </w:p>
        </w:tc>
        <w:tc>
          <w:tcPr>
            <w:tcW w:w="2479" w:type="dxa"/>
          </w:tcPr>
          <w:p>
            <w:pPr>
              <w:pStyle w:val="TableParagraph"/>
              <w:spacing w:line="237" w:lineRule="exact" w:before="28"/>
              <w:ind w:left="168"/>
              <w:rPr>
                <w:sz w:val="22"/>
              </w:rPr>
            </w:pPr>
            <w:r>
              <w:rPr>
                <w:sz w:val="22"/>
              </w:rPr>
              <w:t>0x600000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299" w:type="dxa"/>
            <w:gridSpan w:val="2"/>
          </w:tcPr>
          <w:p>
            <w:pPr>
              <w:pStyle w:val="TableParagraph"/>
              <w:spacing w:line="237" w:lineRule="exact" w:before="31"/>
              <w:ind w:left="501"/>
              <w:rPr>
                <w:sz w:val="22"/>
              </w:rPr>
            </w:pPr>
            <w:r>
              <w:rPr>
                <w:sz w:val="22"/>
              </w:rPr>
              <w:t>CCP_SHUTDOWN_ON_COMP_INT0</w:t>
            </w:r>
          </w:p>
        </w:tc>
        <w:tc>
          <w:tcPr>
            <w:tcW w:w="2479" w:type="dxa"/>
          </w:tcPr>
          <w:p>
            <w:pPr>
              <w:pStyle w:val="TableParagraph"/>
              <w:spacing w:line="237" w:lineRule="exact" w:before="31"/>
              <w:ind w:left="167"/>
              <w:rPr>
                <w:sz w:val="22"/>
              </w:rPr>
            </w:pPr>
            <w:r>
              <w:rPr>
                <w:sz w:val="22"/>
              </w:rPr>
              <w:t>0x700000</w:t>
            </w:r>
          </w:p>
        </w:tc>
      </w:tr>
    </w:tbl>
    <w:p>
      <w:pPr>
        <w:spacing w:after="0" w:line="237" w:lineRule="exact"/>
        <w:rPr>
          <w:sz w:val="22"/>
        </w:rPr>
        <w:sectPr>
          <w:pgSz w:w="11910" w:h="16840"/>
          <w:pgMar w:header="283" w:footer="491" w:top="640" w:bottom="680" w:left="740" w:right="0"/>
        </w:sectPr>
      </w:pPr>
    </w:p>
    <w:p>
      <w:pPr>
        <w:tabs>
          <w:tab w:pos="2376" w:val="left" w:leader="none"/>
          <w:tab w:pos="6347" w:val="left" w:leader="none"/>
        </w:tabs>
        <w:spacing w:before="31"/>
        <w:ind w:left="676" w:right="0" w:firstLine="0"/>
        <w:jc w:val="left"/>
        <w:rPr>
          <w:sz w:val="22"/>
        </w:rPr>
      </w:pPr>
      <w:r>
        <w:rPr>
          <w:w w:val="105"/>
          <w:sz w:val="22"/>
        </w:rPr>
        <w:t>#define</w:t>
        <w:tab/>
      </w:r>
      <w:r>
        <w:rPr>
          <w:sz w:val="22"/>
        </w:rPr>
        <w:t>CCP_SHUTDOWN_AC_L</w:t>
        <w:tab/>
      </w:r>
      <w:r>
        <w:rPr>
          <w:w w:val="105"/>
          <w:sz w:val="22"/>
        </w:rPr>
        <w:t>0x000000</w:t>
      </w:r>
    </w:p>
    <w:p>
      <w:pPr>
        <w:tabs>
          <w:tab w:pos="2376" w:val="left" w:leader="none"/>
          <w:tab w:pos="6347" w:val="left" w:leader="none"/>
        </w:tabs>
        <w:spacing w:before="35"/>
        <w:ind w:left="676" w:right="0" w:firstLine="0"/>
        <w:jc w:val="left"/>
        <w:rPr>
          <w:sz w:val="22"/>
        </w:rPr>
      </w:pPr>
      <w:r>
        <w:rPr>
          <w:w w:val="105"/>
          <w:sz w:val="22"/>
        </w:rPr>
        <w:t>#define</w:t>
        <w:tab/>
      </w:r>
      <w:r>
        <w:rPr>
          <w:sz w:val="22"/>
        </w:rPr>
        <w:t>CCP_SHUTDOWN_AC_H</w:t>
        <w:tab/>
      </w:r>
      <w:r>
        <w:rPr>
          <w:w w:val="105"/>
          <w:sz w:val="22"/>
        </w:rPr>
        <w:t>0x040000</w:t>
      </w:r>
    </w:p>
    <w:p>
      <w:pPr>
        <w:tabs>
          <w:tab w:pos="2376" w:val="left" w:leader="none"/>
          <w:tab w:pos="6347" w:val="left" w:leader="none"/>
        </w:tabs>
        <w:spacing w:before="35"/>
        <w:ind w:left="676" w:right="0" w:firstLine="0"/>
        <w:jc w:val="left"/>
        <w:rPr>
          <w:sz w:val="22"/>
        </w:rPr>
      </w:pPr>
      <w:r>
        <w:rPr>
          <w:w w:val="105"/>
          <w:sz w:val="22"/>
        </w:rPr>
        <w:t>#define</w:t>
        <w:tab/>
      </w:r>
      <w:r>
        <w:rPr>
          <w:sz w:val="22"/>
        </w:rPr>
        <w:t>CCP_SHUTDOWN_AC_F</w:t>
        <w:tab/>
      </w:r>
      <w:r>
        <w:rPr>
          <w:w w:val="105"/>
          <w:sz w:val="22"/>
        </w:rPr>
        <w:t>0x080000</w:t>
      </w:r>
    </w:p>
    <w:p>
      <w:pPr>
        <w:pStyle w:val="BodyText"/>
        <w:spacing w:before="1"/>
        <w:rPr>
          <w:sz w:val="28"/>
        </w:rPr>
      </w:pPr>
    </w:p>
    <w:p>
      <w:pPr>
        <w:tabs>
          <w:tab w:pos="2376" w:val="left" w:leader="none"/>
          <w:tab w:pos="6347" w:val="left" w:leader="none"/>
        </w:tabs>
        <w:spacing w:before="0"/>
        <w:ind w:left="676" w:right="0" w:firstLine="0"/>
        <w:jc w:val="left"/>
        <w:rPr>
          <w:sz w:val="22"/>
        </w:rPr>
      </w:pPr>
      <w:r>
        <w:rPr>
          <w:w w:val="105"/>
          <w:sz w:val="22"/>
        </w:rPr>
        <w:t>#define</w:t>
        <w:tab/>
      </w:r>
      <w:r>
        <w:rPr>
          <w:sz w:val="22"/>
        </w:rPr>
        <w:t>CCP_SHUTDOWN_BD_L</w:t>
        <w:tab/>
      </w:r>
      <w:r>
        <w:rPr>
          <w:w w:val="105"/>
          <w:sz w:val="22"/>
        </w:rPr>
        <w:t>0x000000</w:t>
      </w:r>
    </w:p>
    <w:p>
      <w:pPr>
        <w:tabs>
          <w:tab w:pos="2376" w:val="left" w:leader="none"/>
          <w:tab w:pos="6347" w:val="left" w:leader="none"/>
        </w:tabs>
        <w:spacing w:before="35"/>
        <w:ind w:left="676" w:right="0" w:firstLine="0"/>
        <w:jc w:val="left"/>
        <w:rPr>
          <w:sz w:val="22"/>
        </w:rPr>
      </w:pPr>
      <w:r>
        <w:rPr>
          <w:w w:val="105"/>
          <w:sz w:val="22"/>
        </w:rPr>
        <w:t>#define</w:t>
        <w:tab/>
      </w:r>
      <w:r>
        <w:rPr>
          <w:sz w:val="22"/>
        </w:rPr>
        <w:t>CCP_SHUTDOWN_BD_H</w:t>
        <w:tab/>
      </w:r>
      <w:r>
        <w:rPr>
          <w:w w:val="105"/>
          <w:sz w:val="22"/>
        </w:rPr>
        <w:t>0x010000</w:t>
      </w:r>
    </w:p>
    <w:p>
      <w:pPr>
        <w:tabs>
          <w:tab w:pos="2376" w:val="left" w:leader="none"/>
          <w:tab w:pos="6347" w:val="left" w:leader="none"/>
        </w:tabs>
        <w:spacing w:line="542" w:lineRule="auto" w:before="36"/>
        <w:ind w:left="676" w:right="3699" w:firstLine="0"/>
        <w:jc w:val="both"/>
        <w:rPr>
          <w:sz w:val="22"/>
        </w:rPr>
      </w:pPr>
      <w:r>
        <w:rPr>
          <w:w w:val="105"/>
          <w:sz w:val="22"/>
        </w:rPr>
        <w:t>#define</w:t>
        <w:tab/>
      </w:r>
      <w:r>
        <w:rPr>
          <w:sz w:val="22"/>
        </w:rPr>
        <w:t>CCP_SHUTDOWN_BD_F</w:t>
        <w:tab/>
      </w:r>
      <w:r>
        <w:rPr>
          <w:w w:val="105"/>
          <w:sz w:val="22"/>
        </w:rPr>
        <w:t>0x020000 #define</w:t>
        <w:tab/>
      </w:r>
      <w:r>
        <w:rPr>
          <w:sz w:val="22"/>
        </w:rPr>
        <w:t>CCP_SHUTDOWN_RESTART</w:t>
        <w:tab/>
      </w:r>
      <w:r>
        <w:rPr>
          <w:spacing w:val="-4"/>
          <w:sz w:val="22"/>
        </w:rPr>
        <w:t>0x80000000</w:t>
      </w:r>
    </w:p>
    <w:p>
      <w:pPr>
        <w:tabs>
          <w:tab w:pos="2376" w:val="left" w:leader="none"/>
          <w:tab w:pos="6347" w:val="left" w:leader="none"/>
        </w:tabs>
        <w:spacing w:line="273" w:lineRule="auto" w:before="3"/>
        <w:ind w:left="676" w:right="3699" w:firstLine="0"/>
        <w:jc w:val="both"/>
        <w:rPr>
          <w:sz w:val="22"/>
        </w:rPr>
      </w:pPr>
      <w:r>
        <w:rPr>
          <w:w w:val="105"/>
          <w:sz w:val="22"/>
        </w:rPr>
        <w:t>#define</w:t>
        <w:tab/>
      </w:r>
      <w:r>
        <w:rPr>
          <w:sz w:val="22"/>
        </w:rPr>
        <w:t>CCP_PULSE_STEERING_A</w:t>
        <w:tab/>
      </w:r>
      <w:r>
        <w:rPr>
          <w:spacing w:val="-4"/>
          <w:w w:val="105"/>
          <w:sz w:val="22"/>
        </w:rPr>
        <w:t>0x01000000 </w:t>
      </w:r>
      <w:r>
        <w:rPr>
          <w:w w:val="105"/>
          <w:sz w:val="22"/>
        </w:rPr>
        <w:t>#define</w:t>
        <w:tab/>
      </w:r>
      <w:r>
        <w:rPr>
          <w:sz w:val="22"/>
        </w:rPr>
        <w:t>CCP_PULSE_STEERING_B</w:t>
        <w:tab/>
      </w:r>
      <w:r>
        <w:rPr>
          <w:spacing w:val="-4"/>
          <w:w w:val="105"/>
          <w:sz w:val="22"/>
        </w:rPr>
        <w:t>0x02000000 </w:t>
      </w:r>
      <w:r>
        <w:rPr>
          <w:w w:val="105"/>
          <w:sz w:val="22"/>
        </w:rPr>
        <w:t>#define</w:t>
        <w:tab/>
      </w:r>
      <w:r>
        <w:rPr>
          <w:sz w:val="22"/>
        </w:rPr>
        <w:t>CCP_PULSE_STEERING_C</w:t>
        <w:tab/>
      </w:r>
      <w:r>
        <w:rPr>
          <w:spacing w:val="-4"/>
          <w:w w:val="105"/>
          <w:sz w:val="22"/>
        </w:rPr>
        <w:t>0x04000000 </w:t>
      </w:r>
      <w:r>
        <w:rPr>
          <w:w w:val="105"/>
          <w:sz w:val="22"/>
        </w:rPr>
        <w:t>#define</w:t>
        <w:tab/>
      </w:r>
      <w:r>
        <w:rPr>
          <w:sz w:val="22"/>
        </w:rPr>
        <w:t>CCP_PULSE_STEERING_D</w:t>
        <w:tab/>
      </w:r>
      <w:r>
        <w:rPr>
          <w:spacing w:val="-4"/>
          <w:w w:val="105"/>
          <w:sz w:val="22"/>
        </w:rPr>
        <w:t>0x08000000 </w:t>
      </w:r>
      <w:r>
        <w:rPr>
          <w:w w:val="105"/>
          <w:sz w:val="22"/>
        </w:rPr>
        <w:t>#define</w:t>
        <w:tab/>
      </w:r>
      <w:r>
        <w:rPr>
          <w:sz w:val="22"/>
        </w:rPr>
        <w:t>CCP_PULSE_STEERING_SYNC</w:t>
        <w:tab/>
      </w:r>
      <w:r>
        <w:rPr>
          <w:spacing w:val="-4"/>
          <w:sz w:val="22"/>
        </w:rPr>
        <w:t>0x10000000</w:t>
      </w:r>
    </w:p>
    <w:p>
      <w:pPr>
        <w:pStyle w:val="BodyText"/>
        <w:spacing w:before="11"/>
      </w:pPr>
    </w:p>
    <w:p>
      <w:pPr>
        <w:tabs>
          <w:tab w:pos="2376" w:val="left" w:leader="none"/>
          <w:tab w:pos="4931" w:val="left" w:leader="none"/>
          <w:tab w:pos="4970" w:val="left" w:leader="none"/>
        </w:tabs>
        <w:spacing w:line="273" w:lineRule="auto" w:before="0"/>
        <w:ind w:left="676" w:right="3942" w:firstLine="0"/>
        <w:jc w:val="both"/>
        <w:rPr>
          <w:sz w:val="22"/>
        </w:rPr>
      </w:pPr>
      <w:r>
        <w:rPr>
          <w:w w:val="105"/>
          <w:sz w:val="22"/>
        </w:rPr>
        <w:t>#word</w:t>
        <w:tab/>
        <w:t>CCP_2  </w:t>
      </w:r>
      <w:r>
        <w:rPr>
          <w:spacing w:val="31"/>
          <w:w w:val="105"/>
          <w:sz w:val="22"/>
        </w:rPr>
        <w:t> </w:t>
      </w:r>
      <w:r>
        <w:rPr>
          <w:w w:val="105"/>
          <w:sz w:val="22"/>
        </w:rPr>
        <w:t>=</w:t>
        <w:tab/>
      </w:r>
      <w:r>
        <w:rPr>
          <w:sz w:val="22"/>
        </w:rPr>
        <w:t>getenv("SFR:CCPR2L") </w:t>
      </w:r>
      <w:r>
        <w:rPr>
          <w:w w:val="105"/>
          <w:sz w:val="22"/>
        </w:rPr>
        <w:t>#byte</w:t>
        <w:tab/>
        <w:t>CCP_2_LOW=</w:t>
        <w:tab/>
        <w:tab/>
      </w:r>
      <w:r>
        <w:rPr>
          <w:spacing w:val="-1"/>
          <w:sz w:val="22"/>
        </w:rPr>
        <w:t>getenv("SFR:CCPR2L") </w:t>
      </w:r>
      <w:r>
        <w:rPr>
          <w:w w:val="105"/>
          <w:sz w:val="22"/>
        </w:rPr>
        <w:t>#byte</w:t>
        <w:tab/>
        <w:t>CCP_2_HIGH=</w:t>
        <w:tab/>
        <w:tab/>
      </w:r>
      <w:r>
        <w:rPr>
          <w:spacing w:val="-2"/>
          <w:sz w:val="22"/>
        </w:rPr>
        <w:t>getenv("SFR:CCPR2H")</w:t>
      </w:r>
    </w:p>
    <w:p>
      <w:pPr>
        <w:spacing w:line="248" w:lineRule="exact" w:before="0"/>
        <w:ind w:left="676" w:right="0" w:firstLine="0"/>
        <w:jc w:val="left"/>
        <w:rPr>
          <w:sz w:val="22"/>
        </w:rPr>
      </w:pPr>
      <w:r>
        <w:rPr>
          <w:sz w:val="22"/>
        </w:rPr>
        <w:t>////////////////////////////////////////////////////////////////// SPI</w:t>
      </w:r>
    </w:p>
    <w:p>
      <w:pPr>
        <w:spacing w:before="35"/>
        <w:ind w:left="676" w:right="0" w:firstLine="0"/>
        <w:jc w:val="left"/>
        <w:rPr>
          <w:sz w:val="22"/>
        </w:rPr>
      </w:pPr>
      <w:r>
        <w:rPr>
          <w:sz w:val="22"/>
        </w:rPr>
        <w:t>// SPI Functions: SETUP_SPI, SPI_WRITE, SPI_READ, SPI_DATA_IN</w:t>
      </w:r>
    </w:p>
    <w:p>
      <w:pPr>
        <w:spacing w:before="35" w:after="4"/>
        <w:ind w:left="676" w:right="0" w:firstLine="0"/>
        <w:jc w:val="left"/>
        <w:rPr>
          <w:sz w:val="22"/>
        </w:rPr>
      </w:pPr>
      <w:r>
        <w:rPr>
          <w:w w:val="105"/>
          <w:sz w:val="22"/>
        </w:rPr>
        <w:t>// Constants used in SETUP_SPI()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926"/>
        <w:gridCol w:w="850"/>
      </w:tblGrid>
      <w:tr>
        <w:trPr>
          <w:trHeight w:val="864" w:hRule="atLeast"/>
        </w:trPr>
        <w:tc>
          <w:tcPr>
            <w:tcW w:w="1249" w:type="dxa"/>
          </w:tcPr>
          <w:p>
            <w:pPr>
              <w:pStyle w:val="TableParagraph"/>
              <w:spacing w:line="288" w:lineRule="exact" w:before="6"/>
              <w:ind w:left="50" w:right="499"/>
              <w:jc w:val="both"/>
              <w:rPr>
                <w:sz w:val="22"/>
              </w:rPr>
            </w:pPr>
            <w:r>
              <w:rPr>
                <w:w w:val="105"/>
                <w:sz w:val="22"/>
              </w:rPr>
              <w:t>#define #define #define</w:t>
            </w:r>
          </w:p>
        </w:tc>
        <w:tc>
          <w:tcPr>
            <w:tcW w:w="2926" w:type="dxa"/>
          </w:tcPr>
          <w:p>
            <w:pPr>
              <w:pStyle w:val="TableParagraph"/>
              <w:spacing w:line="288" w:lineRule="exact" w:before="6"/>
              <w:ind w:left="501" w:right="73"/>
              <w:rPr>
                <w:sz w:val="22"/>
              </w:rPr>
            </w:pPr>
            <w:r>
              <w:rPr>
                <w:sz w:val="22"/>
              </w:rPr>
              <w:t>SPI_MASTER SPI_SLAVE SPI_L_TO_H</w:t>
            </w:r>
          </w:p>
        </w:tc>
        <w:tc>
          <w:tcPr>
            <w:tcW w:w="850" w:type="dxa"/>
          </w:tcPr>
          <w:p>
            <w:pPr>
              <w:pStyle w:val="TableParagraph"/>
              <w:spacing w:before="31"/>
              <w:ind w:left="187"/>
              <w:rPr>
                <w:sz w:val="22"/>
              </w:rPr>
            </w:pPr>
            <w:r>
              <w:rPr>
                <w:spacing w:val="-3"/>
                <w:sz w:val="22"/>
              </w:rPr>
              <w:t>0x20</w:t>
            </w:r>
          </w:p>
          <w:p>
            <w:pPr>
              <w:pStyle w:val="TableParagraph"/>
              <w:spacing w:before="35"/>
              <w:ind w:left="129"/>
              <w:rPr>
                <w:sz w:val="22"/>
              </w:rPr>
            </w:pPr>
            <w:r>
              <w:rPr>
                <w:spacing w:val="-3"/>
                <w:sz w:val="22"/>
              </w:rPr>
              <w:t>0x24</w:t>
            </w:r>
          </w:p>
          <w:p>
            <w:pPr>
              <w:pStyle w:val="TableParagraph"/>
              <w:spacing w:line="237" w:lineRule="exact" w:before="35"/>
              <w:ind w:left="129"/>
              <w:rPr>
                <w:sz w:val="22"/>
              </w:rPr>
            </w:pPr>
            <w:r>
              <w:rPr>
                <w:w w:val="102"/>
                <w:sz w:val="22"/>
              </w:rPr>
              <w:t>0</w:t>
            </w:r>
          </w:p>
        </w:tc>
      </w:tr>
      <w:tr>
        <w:trPr>
          <w:trHeight w:val="282" w:hRule="atLeast"/>
        </w:trPr>
        <w:tc>
          <w:tcPr>
            <w:tcW w:w="1249" w:type="dxa"/>
          </w:tcPr>
          <w:p>
            <w:pPr>
              <w:pStyle w:val="TableParagraph"/>
              <w:spacing w:line="237" w:lineRule="exact" w:before="25"/>
              <w:ind w:left="50"/>
              <w:rPr>
                <w:sz w:val="22"/>
              </w:rPr>
            </w:pPr>
            <w:r>
              <w:rPr>
                <w:w w:val="105"/>
                <w:sz w:val="22"/>
              </w:rPr>
              <w:t>#define</w:t>
            </w:r>
          </w:p>
        </w:tc>
        <w:tc>
          <w:tcPr>
            <w:tcW w:w="2926" w:type="dxa"/>
          </w:tcPr>
          <w:p>
            <w:pPr>
              <w:pStyle w:val="TableParagraph"/>
              <w:spacing w:line="237" w:lineRule="exact" w:before="25"/>
              <w:ind w:left="501"/>
              <w:rPr>
                <w:sz w:val="22"/>
              </w:rPr>
            </w:pPr>
            <w:r>
              <w:rPr>
                <w:sz w:val="22"/>
              </w:rPr>
              <w:t>SPI_H_TO_L</w:t>
            </w:r>
          </w:p>
        </w:tc>
        <w:tc>
          <w:tcPr>
            <w:tcW w:w="850" w:type="dxa"/>
          </w:tcPr>
          <w:p>
            <w:pPr>
              <w:pStyle w:val="TableParagraph"/>
              <w:spacing w:line="237" w:lineRule="exact" w:before="25"/>
              <w:ind w:left="129"/>
              <w:rPr>
                <w:sz w:val="22"/>
              </w:rPr>
            </w:pPr>
            <w:r>
              <w:rPr>
                <w:sz w:val="22"/>
              </w:rPr>
              <w:t>0x10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926" w:type="dxa"/>
          </w:tcPr>
          <w:p>
            <w:pPr>
              <w:pStyle w:val="TableParagraph"/>
              <w:spacing w:line="237" w:lineRule="exact" w:before="31"/>
              <w:ind w:left="501"/>
              <w:rPr>
                <w:sz w:val="22"/>
              </w:rPr>
            </w:pPr>
            <w:r>
              <w:rPr>
                <w:sz w:val="22"/>
              </w:rPr>
              <w:t>SPI_CLK_DIV_4</w:t>
            </w:r>
          </w:p>
        </w:tc>
        <w:tc>
          <w:tcPr>
            <w:tcW w:w="850" w:type="dxa"/>
          </w:tcPr>
          <w:p>
            <w:pPr>
              <w:pStyle w:val="TableParagraph"/>
              <w:spacing w:line="237" w:lineRule="exact" w:before="31"/>
              <w:ind w:left="129"/>
              <w:rPr>
                <w:sz w:val="22"/>
              </w:rPr>
            </w:pPr>
            <w:r>
              <w:rPr>
                <w:w w:val="102"/>
                <w:sz w:val="22"/>
              </w:rPr>
              <w:t>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926" w:type="dxa"/>
          </w:tcPr>
          <w:p>
            <w:pPr>
              <w:pStyle w:val="TableParagraph"/>
              <w:spacing w:line="237" w:lineRule="exact" w:before="31"/>
              <w:ind w:left="501"/>
              <w:rPr>
                <w:sz w:val="22"/>
              </w:rPr>
            </w:pPr>
            <w:r>
              <w:rPr>
                <w:sz w:val="22"/>
              </w:rPr>
              <w:t>SPI_CLK_DIV_16</w:t>
            </w:r>
          </w:p>
        </w:tc>
        <w:tc>
          <w:tcPr>
            <w:tcW w:w="850" w:type="dxa"/>
          </w:tcPr>
          <w:p>
            <w:pPr>
              <w:pStyle w:val="TableParagraph"/>
              <w:spacing w:line="237" w:lineRule="exact" w:before="31"/>
              <w:ind w:left="129"/>
              <w:rPr>
                <w:sz w:val="22"/>
              </w:rPr>
            </w:pPr>
            <w:r>
              <w:rPr>
                <w:w w:val="102"/>
                <w:sz w:val="22"/>
              </w:rPr>
              <w:t>1</w:t>
            </w:r>
          </w:p>
        </w:tc>
      </w:tr>
      <w:tr>
        <w:trPr>
          <w:trHeight w:val="285" w:hRule="atLeast"/>
        </w:trPr>
        <w:tc>
          <w:tcPr>
            <w:tcW w:w="1249" w:type="dxa"/>
          </w:tcPr>
          <w:p>
            <w:pPr>
              <w:pStyle w:val="TableParagraph"/>
              <w:spacing w:line="235" w:lineRule="exact" w:before="31"/>
              <w:ind w:left="50"/>
              <w:rPr>
                <w:sz w:val="22"/>
              </w:rPr>
            </w:pPr>
            <w:r>
              <w:rPr>
                <w:w w:val="105"/>
                <w:sz w:val="22"/>
              </w:rPr>
              <w:t>#define</w:t>
            </w:r>
          </w:p>
        </w:tc>
        <w:tc>
          <w:tcPr>
            <w:tcW w:w="2926" w:type="dxa"/>
          </w:tcPr>
          <w:p>
            <w:pPr>
              <w:pStyle w:val="TableParagraph"/>
              <w:spacing w:line="235" w:lineRule="exact" w:before="31"/>
              <w:ind w:left="501"/>
              <w:rPr>
                <w:sz w:val="22"/>
              </w:rPr>
            </w:pPr>
            <w:r>
              <w:rPr>
                <w:sz w:val="22"/>
              </w:rPr>
              <w:t>SPI_CLK_DIV_64</w:t>
            </w:r>
          </w:p>
        </w:tc>
        <w:tc>
          <w:tcPr>
            <w:tcW w:w="850" w:type="dxa"/>
          </w:tcPr>
          <w:p>
            <w:pPr>
              <w:pStyle w:val="TableParagraph"/>
              <w:spacing w:line="235" w:lineRule="exact" w:before="31"/>
              <w:ind w:left="129"/>
              <w:rPr>
                <w:sz w:val="22"/>
              </w:rPr>
            </w:pPr>
            <w:r>
              <w:rPr>
                <w:w w:val="102"/>
                <w:sz w:val="22"/>
              </w:rPr>
              <w:t>2</w:t>
            </w:r>
          </w:p>
        </w:tc>
      </w:tr>
      <w:tr>
        <w:trPr>
          <w:trHeight w:val="285" w:hRule="atLeast"/>
        </w:trPr>
        <w:tc>
          <w:tcPr>
            <w:tcW w:w="1249" w:type="dxa"/>
          </w:tcPr>
          <w:p>
            <w:pPr>
              <w:pStyle w:val="TableParagraph"/>
              <w:spacing w:line="237" w:lineRule="exact" w:before="29"/>
              <w:ind w:left="50"/>
              <w:rPr>
                <w:sz w:val="22"/>
              </w:rPr>
            </w:pPr>
            <w:r>
              <w:rPr>
                <w:w w:val="105"/>
                <w:sz w:val="22"/>
              </w:rPr>
              <w:t>#define</w:t>
            </w:r>
          </w:p>
        </w:tc>
        <w:tc>
          <w:tcPr>
            <w:tcW w:w="2926" w:type="dxa"/>
          </w:tcPr>
          <w:p>
            <w:pPr>
              <w:pStyle w:val="TableParagraph"/>
              <w:spacing w:line="237" w:lineRule="exact" w:before="29"/>
              <w:ind w:left="501"/>
              <w:rPr>
                <w:sz w:val="22"/>
              </w:rPr>
            </w:pPr>
            <w:r>
              <w:rPr>
                <w:sz w:val="22"/>
              </w:rPr>
              <w:t>SPI_CLK_T2</w:t>
            </w:r>
          </w:p>
        </w:tc>
        <w:tc>
          <w:tcPr>
            <w:tcW w:w="850" w:type="dxa"/>
          </w:tcPr>
          <w:p>
            <w:pPr>
              <w:pStyle w:val="TableParagraph"/>
              <w:spacing w:line="237" w:lineRule="exact" w:before="29"/>
              <w:ind w:left="129"/>
              <w:rPr>
                <w:sz w:val="22"/>
              </w:rPr>
            </w:pPr>
            <w:r>
              <w:rPr>
                <w:w w:val="102"/>
                <w:sz w:val="22"/>
              </w:rPr>
              <w:t>3</w:t>
            </w:r>
          </w:p>
        </w:tc>
      </w:tr>
      <w:tr>
        <w:trPr>
          <w:trHeight w:val="432" w:hRule="atLeast"/>
        </w:trPr>
        <w:tc>
          <w:tcPr>
            <w:tcW w:w="1249" w:type="dxa"/>
          </w:tcPr>
          <w:p>
            <w:pPr>
              <w:pStyle w:val="TableParagraph"/>
              <w:spacing w:before="31"/>
              <w:ind w:left="50"/>
              <w:rPr>
                <w:sz w:val="22"/>
              </w:rPr>
            </w:pPr>
            <w:r>
              <w:rPr>
                <w:w w:val="105"/>
                <w:sz w:val="22"/>
              </w:rPr>
              <w:t>#define</w:t>
            </w:r>
          </w:p>
        </w:tc>
        <w:tc>
          <w:tcPr>
            <w:tcW w:w="2926" w:type="dxa"/>
          </w:tcPr>
          <w:p>
            <w:pPr>
              <w:pStyle w:val="TableParagraph"/>
              <w:spacing w:before="31"/>
              <w:ind w:left="501"/>
              <w:rPr>
                <w:sz w:val="22"/>
              </w:rPr>
            </w:pPr>
            <w:r>
              <w:rPr>
                <w:sz w:val="22"/>
              </w:rPr>
              <w:t>SPI_SS_DISABLED</w:t>
            </w:r>
          </w:p>
        </w:tc>
        <w:tc>
          <w:tcPr>
            <w:tcW w:w="850" w:type="dxa"/>
          </w:tcPr>
          <w:p>
            <w:pPr>
              <w:pStyle w:val="TableParagraph"/>
              <w:spacing w:before="31"/>
              <w:ind w:left="129"/>
              <w:rPr>
                <w:sz w:val="22"/>
              </w:rPr>
            </w:pPr>
            <w:r>
              <w:rPr>
                <w:w w:val="102"/>
                <w:sz w:val="22"/>
              </w:rPr>
              <w:t>1</w:t>
            </w:r>
          </w:p>
        </w:tc>
      </w:tr>
      <w:tr>
        <w:trPr>
          <w:trHeight w:val="432" w:hRule="atLeast"/>
        </w:trPr>
        <w:tc>
          <w:tcPr>
            <w:tcW w:w="1249" w:type="dxa"/>
          </w:tcPr>
          <w:p>
            <w:pPr>
              <w:pStyle w:val="TableParagraph"/>
              <w:spacing w:line="237" w:lineRule="exact" w:before="175"/>
              <w:ind w:left="50"/>
              <w:rPr>
                <w:sz w:val="22"/>
              </w:rPr>
            </w:pPr>
            <w:r>
              <w:rPr>
                <w:w w:val="105"/>
                <w:sz w:val="22"/>
              </w:rPr>
              <w:t>#define</w:t>
            </w:r>
          </w:p>
        </w:tc>
        <w:tc>
          <w:tcPr>
            <w:tcW w:w="2926" w:type="dxa"/>
          </w:tcPr>
          <w:p>
            <w:pPr>
              <w:pStyle w:val="TableParagraph"/>
              <w:spacing w:line="237" w:lineRule="exact" w:before="175"/>
              <w:ind w:left="501"/>
              <w:rPr>
                <w:sz w:val="22"/>
              </w:rPr>
            </w:pPr>
            <w:r>
              <w:rPr>
                <w:sz w:val="22"/>
              </w:rPr>
              <w:t>SPI_SAMPLE_AT_END</w:t>
            </w:r>
          </w:p>
        </w:tc>
        <w:tc>
          <w:tcPr>
            <w:tcW w:w="850" w:type="dxa"/>
          </w:tcPr>
          <w:p>
            <w:pPr>
              <w:pStyle w:val="TableParagraph"/>
              <w:spacing w:line="237" w:lineRule="exact" w:before="175"/>
              <w:ind w:left="129"/>
              <w:rPr>
                <w:sz w:val="22"/>
              </w:rPr>
            </w:pPr>
            <w:r>
              <w:rPr>
                <w:sz w:val="22"/>
              </w:rPr>
              <w:t>0x8000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926" w:type="dxa"/>
          </w:tcPr>
          <w:p>
            <w:pPr>
              <w:pStyle w:val="TableParagraph"/>
              <w:spacing w:line="237" w:lineRule="exact" w:before="31"/>
              <w:ind w:left="501"/>
              <w:rPr>
                <w:sz w:val="22"/>
              </w:rPr>
            </w:pPr>
            <w:r>
              <w:rPr>
                <w:sz w:val="22"/>
              </w:rPr>
              <w:t>SPI_XMIT_L_TO_H</w:t>
            </w:r>
          </w:p>
        </w:tc>
        <w:tc>
          <w:tcPr>
            <w:tcW w:w="850" w:type="dxa"/>
          </w:tcPr>
          <w:p>
            <w:pPr>
              <w:pStyle w:val="TableParagraph"/>
              <w:spacing w:line="237" w:lineRule="exact" w:before="31"/>
              <w:ind w:left="129"/>
              <w:rPr>
                <w:sz w:val="22"/>
              </w:rPr>
            </w:pPr>
            <w:r>
              <w:rPr>
                <w:sz w:val="22"/>
              </w:rPr>
              <w:t>0x4000</w:t>
            </w:r>
          </w:p>
        </w:tc>
      </w:tr>
    </w:tbl>
    <w:p>
      <w:pPr>
        <w:pStyle w:val="BodyText"/>
        <w:spacing w:before="9"/>
        <w:rPr>
          <w:sz w:val="27"/>
        </w:rPr>
      </w:pPr>
    </w:p>
    <w:p>
      <w:pPr>
        <w:spacing w:before="0"/>
        <w:ind w:left="676" w:right="0" w:firstLine="0"/>
        <w:jc w:val="left"/>
        <w:rPr>
          <w:sz w:val="22"/>
        </w:rPr>
      </w:pPr>
      <w:r>
        <w:rPr>
          <w:sz w:val="22"/>
        </w:rPr>
        <w:t>////////////////////////////////////////////////////////////////// UART</w:t>
      </w:r>
    </w:p>
    <w:p>
      <w:pPr>
        <w:spacing w:before="35"/>
        <w:ind w:left="676" w:right="0" w:firstLine="0"/>
        <w:jc w:val="left"/>
        <w:rPr>
          <w:sz w:val="22"/>
        </w:rPr>
      </w:pPr>
      <w:r>
        <w:rPr>
          <w:w w:val="105"/>
          <w:sz w:val="22"/>
        </w:rPr>
        <w:t>// Constants used in setup_uart() are:</w:t>
      </w:r>
    </w:p>
    <w:p>
      <w:pPr>
        <w:spacing w:before="35"/>
        <w:ind w:left="676" w:right="0" w:firstLine="0"/>
        <w:jc w:val="left"/>
        <w:rPr>
          <w:sz w:val="22"/>
        </w:rPr>
      </w:pPr>
      <w:r>
        <w:rPr>
          <w:sz w:val="22"/>
        </w:rPr>
        <w:t>// FALSE - Turn UART off</w:t>
      </w:r>
    </w:p>
    <w:p>
      <w:pPr>
        <w:spacing w:before="35"/>
        <w:ind w:left="676" w:right="0" w:firstLine="0"/>
        <w:jc w:val="left"/>
        <w:rPr>
          <w:sz w:val="22"/>
        </w:rPr>
      </w:pPr>
      <w:r>
        <w:rPr>
          <w:sz w:val="22"/>
        </w:rPr>
        <w:t>// TRUE - Turn UART on</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4088"/>
        <w:gridCol w:w="655"/>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UART_ADDRESS</w:t>
            </w:r>
          </w:p>
        </w:tc>
        <w:tc>
          <w:tcPr>
            <w:tcW w:w="655" w:type="dxa"/>
          </w:tcPr>
          <w:p>
            <w:pPr>
              <w:pStyle w:val="TableParagraph"/>
              <w:spacing w:line="237" w:lineRule="exact" w:before="31"/>
              <w:ind w:left="384"/>
              <w:rPr>
                <w:sz w:val="22"/>
              </w:rPr>
            </w:pPr>
            <w:r>
              <w:rPr>
                <w:w w:val="102"/>
                <w:sz w:val="22"/>
              </w:rPr>
              <w:t>2</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UART_DATA</w:t>
            </w:r>
          </w:p>
        </w:tc>
        <w:tc>
          <w:tcPr>
            <w:tcW w:w="655" w:type="dxa"/>
          </w:tcPr>
          <w:p>
            <w:pPr>
              <w:pStyle w:val="TableParagraph"/>
              <w:spacing w:line="237" w:lineRule="exact" w:before="31"/>
              <w:ind w:left="384"/>
              <w:rPr>
                <w:sz w:val="22"/>
              </w:rPr>
            </w:pPr>
            <w:r>
              <w:rPr>
                <w:w w:val="102"/>
                <w:sz w:val="22"/>
              </w:rPr>
              <w:t>4</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UART_AUTODETECT</w:t>
            </w:r>
          </w:p>
        </w:tc>
        <w:tc>
          <w:tcPr>
            <w:tcW w:w="655" w:type="dxa"/>
          </w:tcPr>
          <w:p>
            <w:pPr>
              <w:pStyle w:val="TableParagraph"/>
              <w:spacing w:line="237" w:lineRule="exact" w:before="31"/>
              <w:ind w:left="384"/>
              <w:rPr>
                <w:sz w:val="22"/>
              </w:rPr>
            </w:pPr>
            <w:r>
              <w:rPr>
                <w:w w:val="102"/>
                <w:sz w:val="22"/>
              </w:rPr>
              <w:t>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UART_AUTODETECT_NOWAIT</w:t>
            </w:r>
          </w:p>
        </w:tc>
        <w:tc>
          <w:tcPr>
            <w:tcW w:w="655" w:type="dxa"/>
          </w:tcPr>
          <w:p>
            <w:pPr>
              <w:pStyle w:val="TableParagraph"/>
              <w:spacing w:line="237" w:lineRule="exact" w:before="31"/>
              <w:ind w:left="384"/>
              <w:rPr>
                <w:sz w:val="22"/>
              </w:rPr>
            </w:pPr>
            <w:r>
              <w:rPr>
                <w:w w:val="102"/>
                <w:sz w:val="22"/>
              </w:rPr>
              <w:t>9</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UART_WAKEUP_ON_RDA</w:t>
            </w:r>
          </w:p>
        </w:tc>
        <w:tc>
          <w:tcPr>
            <w:tcW w:w="655" w:type="dxa"/>
          </w:tcPr>
          <w:p>
            <w:pPr>
              <w:pStyle w:val="TableParagraph"/>
              <w:spacing w:line="237" w:lineRule="exact" w:before="31"/>
              <w:ind w:left="384"/>
              <w:rPr>
                <w:sz w:val="22"/>
              </w:rPr>
            </w:pPr>
            <w:r>
              <w:rPr>
                <w:sz w:val="22"/>
              </w:rPr>
              <w:t>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4088" w:type="dxa"/>
          </w:tcPr>
          <w:p>
            <w:pPr>
              <w:pStyle w:val="TableParagraph"/>
              <w:spacing w:line="237" w:lineRule="exact" w:before="31"/>
              <w:ind w:left="501"/>
              <w:rPr>
                <w:sz w:val="22"/>
              </w:rPr>
            </w:pPr>
            <w:r>
              <w:rPr>
                <w:sz w:val="22"/>
              </w:rPr>
              <w:t>UART_SEND_BREAK</w:t>
            </w:r>
          </w:p>
        </w:tc>
        <w:tc>
          <w:tcPr>
            <w:tcW w:w="655" w:type="dxa"/>
          </w:tcPr>
          <w:p>
            <w:pPr>
              <w:pStyle w:val="TableParagraph"/>
              <w:spacing w:line="237" w:lineRule="exact" w:before="31"/>
              <w:ind w:left="384"/>
              <w:rPr>
                <w:sz w:val="22"/>
              </w:rPr>
            </w:pPr>
            <w:r>
              <w:rPr>
                <w:sz w:val="22"/>
              </w:rPr>
              <w:t>13</w:t>
            </w:r>
          </w:p>
        </w:tc>
      </w:tr>
    </w:tbl>
    <w:p>
      <w:pPr>
        <w:spacing w:before="30"/>
        <w:ind w:left="676" w:right="0" w:firstLine="0"/>
        <w:jc w:val="left"/>
        <w:rPr>
          <w:sz w:val="22"/>
        </w:rPr>
      </w:pPr>
      <w:r>
        <w:rPr>
          <w:sz w:val="22"/>
        </w:rPr>
        <w:t>////////////////////////////////////////////////////////////////// COMP</w:t>
      </w:r>
    </w:p>
    <w:p>
      <w:pPr>
        <w:spacing w:before="35"/>
        <w:ind w:left="676" w:right="0" w:firstLine="0"/>
        <w:jc w:val="left"/>
        <w:rPr>
          <w:sz w:val="22"/>
        </w:rPr>
      </w:pPr>
      <w:r>
        <w:rPr>
          <w:w w:val="105"/>
          <w:sz w:val="22"/>
        </w:rPr>
        <w:t>// Comparator Variables: C1OUT, C2OUT</w:t>
      </w:r>
    </w:p>
    <w:p>
      <w:pPr>
        <w:spacing w:before="35"/>
        <w:ind w:left="676" w:right="0" w:firstLine="0"/>
        <w:jc w:val="left"/>
        <w:rPr>
          <w:sz w:val="22"/>
        </w:rPr>
      </w:pPr>
      <w:r>
        <w:rPr>
          <w:w w:val="105"/>
          <w:sz w:val="22"/>
        </w:rPr>
        <w:t>// Constants used in setup_comparator() are:</w:t>
      </w:r>
    </w:p>
    <w:p>
      <w:pPr>
        <w:spacing w:before="35"/>
        <w:ind w:left="676" w:right="0" w:firstLine="0"/>
        <w:jc w:val="left"/>
        <w:rPr>
          <w:sz w:val="22"/>
        </w:rPr>
      </w:pPr>
      <w:r>
        <w:rPr>
          <w:sz w:val="22"/>
        </w:rPr>
        <w:t>//</w:t>
      </w:r>
    </w:p>
    <w:p>
      <w:pPr>
        <w:pStyle w:val="BodyText"/>
        <w:rPr>
          <w:sz w:val="25"/>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3269"/>
        <w:gridCol w:w="1695"/>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3269" w:type="dxa"/>
          </w:tcPr>
          <w:p>
            <w:pPr>
              <w:pStyle w:val="TableParagraph"/>
              <w:spacing w:line="237" w:lineRule="exact" w:before="31"/>
              <w:ind w:left="501"/>
              <w:rPr>
                <w:sz w:val="22"/>
              </w:rPr>
            </w:pPr>
            <w:r>
              <w:rPr>
                <w:sz w:val="22"/>
              </w:rPr>
              <w:t>NC_NC_NC_NC</w:t>
            </w:r>
          </w:p>
        </w:tc>
        <w:tc>
          <w:tcPr>
            <w:tcW w:w="1695" w:type="dxa"/>
          </w:tcPr>
          <w:p>
            <w:pPr>
              <w:pStyle w:val="TableParagraph"/>
              <w:spacing w:line="237" w:lineRule="exact" w:before="31"/>
              <w:ind w:right="48"/>
              <w:jc w:val="right"/>
              <w:rPr>
                <w:sz w:val="22"/>
              </w:rPr>
            </w:pPr>
            <w:r>
              <w:rPr>
                <w:sz w:val="22"/>
              </w:rPr>
              <w:t>0x00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269" w:type="dxa"/>
          </w:tcPr>
          <w:p>
            <w:pPr>
              <w:pStyle w:val="TableParagraph"/>
              <w:spacing w:line="237" w:lineRule="exact" w:before="31"/>
              <w:ind w:left="501"/>
              <w:rPr>
                <w:sz w:val="22"/>
              </w:rPr>
            </w:pPr>
            <w:r>
              <w:rPr>
                <w:sz w:val="22"/>
              </w:rPr>
              <w:t>NC_NC</w:t>
            </w:r>
          </w:p>
        </w:tc>
        <w:tc>
          <w:tcPr>
            <w:tcW w:w="1695" w:type="dxa"/>
          </w:tcPr>
          <w:p>
            <w:pPr>
              <w:pStyle w:val="TableParagraph"/>
              <w:spacing w:line="237" w:lineRule="exact" w:before="31"/>
              <w:ind w:right="48"/>
              <w:jc w:val="right"/>
              <w:rPr>
                <w:sz w:val="22"/>
              </w:rPr>
            </w:pPr>
            <w:r>
              <w:rPr>
                <w:sz w:val="22"/>
              </w:rPr>
              <w:t>0x00</w:t>
            </w:r>
          </w:p>
        </w:tc>
      </w:tr>
    </w:tbl>
    <w:p>
      <w:pPr>
        <w:spacing w:after="0" w:line="237" w:lineRule="exact"/>
        <w:jc w:val="right"/>
        <w:rPr>
          <w:sz w:val="22"/>
        </w:rPr>
        <w:sectPr>
          <w:pgSz w:w="11910" w:h="16840"/>
          <w:pgMar w:header="283" w:footer="491" w:top="640" w:bottom="680" w:left="740" w:right="0"/>
        </w:sectPr>
      </w:pPr>
    </w:p>
    <w:p>
      <w:pPr>
        <w:spacing w:before="31"/>
        <w:ind w:left="676" w:right="0" w:firstLine="0"/>
        <w:jc w:val="left"/>
        <w:rPr>
          <w:sz w:val="22"/>
        </w:rPr>
      </w:pPr>
      <w:r>
        <w:rPr>
          <w:w w:val="105"/>
          <w:sz w:val="22"/>
        </w:rPr>
        <w:t>//Pick one constant for COMP1</w:t>
      </w:r>
    </w:p>
    <w:p>
      <w:pPr>
        <w:tabs>
          <w:tab w:pos="2376" w:val="left" w:leader="none"/>
          <w:tab w:pos="6347" w:val="left" w:leader="none"/>
        </w:tabs>
        <w:spacing w:before="35"/>
        <w:ind w:left="676" w:right="0" w:firstLine="0"/>
        <w:jc w:val="left"/>
        <w:rPr>
          <w:sz w:val="22"/>
        </w:rPr>
      </w:pPr>
      <w:r>
        <w:rPr>
          <w:w w:val="105"/>
          <w:sz w:val="22"/>
        </w:rPr>
        <w:t>#define</w:t>
        <w:tab/>
        <w:t>CP1_A0_A3</w:t>
        <w:tab/>
        <w:t>0x00090080</w:t>
      </w:r>
    </w:p>
    <w:p>
      <w:pPr>
        <w:tabs>
          <w:tab w:pos="2376" w:val="left" w:leader="none"/>
          <w:tab w:pos="6347" w:val="left" w:leader="none"/>
        </w:tabs>
        <w:spacing w:before="35"/>
        <w:ind w:left="676" w:right="0" w:firstLine="0"/>
        <w:jc w:val="left"/>
        <w:rPr>
          <w:sz w:val="22"/>
        </w:rPr>
      </w:pPr>
      <w:r>
        <w:rPr>
          <w:w w:val="105"/>
          <w:sz w:val="22"/>
        </w:rPr>
        <w:t>#define</w:t>
        <w:tab/>
        <w:t>CP1_A1_A3</w:t>
        <w:tab/>
        <w:t>0x000A0081</w:t>
      </w:r>
    </w:p>
    <w:p>
      <w:pPr>
        <w:tabs>
          <w:tab w:pos="2376" w:val="left" w:leader="none"/>
          <w:tab w:pos="6347" w:val="left" w:leader="none"/>
        </w:tabs>
        <w:spacing w:before="35"/>
        <w:ind w:left="676" w:right="0" w:firstLine="0"/>
        <w:jc w:val="left"/>
        <w:rPr>
          <w:sz w:val="22"/>
        </w:rPr>
      </w:pPr>
      <w:r>
        <w:rPr>
          <w:w w:val="105"/>
          <w:sz w:val="22"/>
        </w:rPr>
        <w:t>#define</w:t>
        <w:tab/>
        <w:t>CP1_B3_A3</w:t>
        <w:tab/>
        <w:t>0x00880082</w:t>
      </w:r>
    </w:p>
    <w:p>
      <w:pPr>
        <w:tabs>
          <w:tab w:pos="2376" w:val="left" w:leader="none"/>
          <w:tab w:pos="6347" w:val="left" w:leader="none"/>
        </w:tabs>
        <w:spacing w:before="35"/>
        <w:ind w:left="676" w:right="0" w:firstLine="0"/>
        <w:jc w:val="left"/>
        <w:rPr>
          <w:sz w:val="22"/>
        </w:rPr>
      </w:pPr>
      <w:r>
        <w:rPr>
          <w:w w:val="105"/>
          <w:sz w:val="22"/>
        </w:rPr>
        <w:t>#define</w:t>
        <w:tab/>
        <w:t>CP1_B1_A3</w:t>
        <w:tab/>
        <w:t>0x00280083</w:t>
      </w:r>
    </w:p>
    <w:p>
      <w:pPr>
        <w:tabs>
          <w:tab w:pos="2376" w:val="left" w:leader="none"/>
          <w:tab w:pos="6347" w:val="left" w:leader="none"/>
        </w:tabs>
        <w:spacing w:before="35"/>
        <w:ind w:left="676" w:right="0" w:firstLine="0"/>
        <w:jc w:val="left"/>
        <w:rPr>
          <w:sz w:val="22"/>
        </w:rPr>
      </w:pPr>
      <w:r>
        <w:rPr>
          <w:w w:val="105"/>
          <w:sz w:val="22"/>
        </w:rPr>
        <w:t>#define</w:t>
        <w:tab/>
        <w:t>CP1_A0_VREF</w:t>
        <w:tab/>
        <w:t>0x00010084</w:t>
      </w:r>
    </w:p>
    <w:p>
      <w:pPr>
        <w:tabs>
          <w:tab w:pos="2376" w:val="left" w:leader="none"/>
          <w:tab w:pos="6347" w:val="left" w:leader="none"/>
        </w:tabs>
        <w:spacing w:before="36"/>
        <w:ind w:left="676" w:right="0" w:firstLine="0"/>
        <w:jc w:val="left"/>
        <w:rPr>
          <w:sz w:val="22"/>
        </w:rPr>
      </w:pPr>
      <w:r>
        <w:rPr>
          <w:w w:val="105"/>
          <w:sz w:val="22"/>
        </w:rPr>
        <w:t>#define</w:t>
        <w:tab/>
        <w:t>CP1_A1_VREF</w:t>
        <w:tab/>
        <w:t>0x00020085</w:t>
      </w:r>
    </w:p>
    <w:p>
      <w:pPr>
        <w:tabs>
          <w:tab w:pos="2376" w:val="left" w:leader="none"/>
          <w:tab w:pos="6347" w:val="left" w:leader="none"/>
        </w:tabs>
        <w:spacing w:before="35"/>
        <w:ind w:left="676" w:right="0" w:firstLine="0"/>
        <w:jc w:val="left"/>
        <w:rPr>
          <w:sz w:val="22"/>
        </w:rPr>
      </w:pPr>
      <w:r>
        <w:rPr>
          <w:w w:val="105"/>
          <w:sz w:val="22"/>
        </w:rPr>
        <w:t>#define</w:t>
        <w:tab/>
        <w:t>CP1_B3_VREF</w:t>
        <w:tab/>
        <w:t>0x00800086</w:t>
      </w:r>
    </w:p>
    <w:p>
      <w:pPr>
        <w:tabs>
          <w:tab w:pos="2376" w:val="left" w:leader="none"/>
          <w:tab w:pos="6405" w:val="left" w:leader="none"/>
        </w:tabs>
        <w:spacing w:before="30"/>
        <w:ind w:left="676" w:right="0" w:firstLine="0"/>
        <w:jc w:val="left"/>
        <w:rPr>
          <w:sz w:val="22"/>
        </w:rPr>
      </w:pPr>
      <w:r>
        <w:rPr>
          <w:w w:val="105"/>
          <w:sz w:val="22"/>
        </w:rPr>
        <w:t>#define</w:t>
        <w:tab/>
        <w:t>CP1_B1_VREF</w:t>
        <w:tab/>
        <w:t>0x00200087</w:t>
      </w:r>
    </w:p>
    <w:p>
      <w:pPr>
        <w:spacing w:before="35"/>
        <w:ind w:left="676" w:right="0" w:firstLine="0"/>
        <w:jc w:val="left"/>
        <w:rPr>
          <w:sz w:val="22"/>
        </w:rPr>
      </w:pPr>
      <w:r>
        <w:rPr>
          <w:w w:val="105"/>
          <w:sz w:val="22"/>
        </w:rPr>
        <w:t>//Optionally OR with one or both of the following</w:t>
      </w:r>
    </w:p>
    <w:p>
      <w:pPr>
        <w:tabs>
          <w:tab w:pos="2376" w:val="left" w:leader="none"/>
          <w:tab w:pos="6347" w:val="left" w:leader="none"/>
        </w:tabs>
        <w:spacing w:before="35"/>
        <w:ind w:left="676" w:right="0" w:firstLine="0"/>
        <w:jc w:val="left"/>
        <w:rPr>
          <w:sz w:val="22"/>
        </w:rPr>
      </w:pPr>
      <w:r>
        <w:rPr>
          <w:w w:val="105"/>
          <w:sz w:val="22"/>
        </w:rPr>
        <w:t>#define</w:t>
        <w:tab/>
        <w:t>CP1_OUT_ON_A4</w:t>
        <w:tab/>
        <w:t>0x00000020</w:t>
      </w:r>
    </w:p>
    <w:p>
      <w:pPr>
        <w:tabs>
          <w:tab w:pos="2376" w:val="left" w:leader="none"/>
          <w:tab w:pos="6347" w:val="left" w:leader="none"/>
        </w:tabs>
        <w:spacing w:before="35"/>
        <w:ind w:left="676" w:right="0" w:firstLine="0"/>
        <w:jc w:val="left"/>
        <w:rPr>
          <w:sz w:val="22"/>
        </w:rPr>
      </w:pPr>
      <w:r>
        <w:rPr>
          <w:w w:val="105"/>
          <w:sz w:val="22"/>
        </w:rPr>
        <w:t>#define</w:t>
        <w:tab/>
        <w:t>CP1_INVERT</w:t>
        <w:tab/>
        <w:t>0x00000010</w:t>
      </w:r>
    </w:p>
    <w:p>
      <w:pPr>
        <w:tabs>
          <w:tab w:pos="2376" w:val="left" w:leader="none"/>
          <w:tab w:pos="6347" w:val="left" w:leader="none"/>
        </w:tabs>
        <w:spacing w:before="35"/>
        <w:ind w:left="676" w:right="0" w:firstLine="0"/>
        <w:jc w:val="left"/>
        <w:rPr>
          <w:sz w:val="22"/>
        </w:rPr>
      </w:pPr>
      <w:r>
        <w:rPr>
          <w:w w:val="105"/>
          <w:sz w:val="22"/>
        </w:rPr>
        <w:t>#define</w:t>
        <w:tab/>
      </w:r>
      <w:r>
        <w:rPr>
          <w:sz w:val="22"/>
        </w:rPr>
        <w:t>CP1_ABSOLUTE_VREF</w:t>
        <w:tab/>
      </w:r>
      <w:r>
        <w:rPr>
          <w:w w:val="105"/>
          <w:sz w:val="22"/>
        </w:rPr>
        <w:t>0x20000000</w:t>
      </w:r>
    </w:p>
    <w:p>
      <w:pPr>
        <w:pStyle w:val="BodyText"/>
        <w:spacing w:before="1"/>
        <w:rPr>
          <w:sz w:val="28"/>
        </w:rPr>
      </w:pPr>
    </w:p>
    <w:p>
      <w:pPr>
        <w:spacing w:before="1"/>
        <w:ind w:left="676" w:right="0" w:firstLine="0"/>
        <w:jc w:val="left"/>
        <w:rPr>
          <w:sz w:val="22"/>
        </w:rPr>
      </w:pPr>
      <w:r>
        <w:rPr>
          <w:w w:val="105"/>
          <w:sz w:val="22"/>
        </w:rPr>
        <w:t>//OR with one constant for COMP2</w:t>
      </w:r>
    </w:p>
    <w:p>
      <w:pPr>
        <w:tabs>
          <w:tab w:pos="2376" w:val="left" w:leader="none"/>
          <w:tab w:pos="6347" w:val="left" w:leader="none"/>
        </w:tabs>
        <w:spacing w:before="35"/>
        <w:ind w:left="676" w:right="0" w:firstLine="0"/>
        <w:jc w:val="left"/>
        <w:rPr>
          <w:sz w:val="22"/>
        </w:rPr>
      </w:pPr>
      <w:r>
        <w:rPr>
          <w:w w:val="105"/>
          <w:sz w:val="22"/>
        </w:rPr>
        <w:t>#define</w:t>
        <w:tab/>
        <w:t>CP2_A0_A2</w:t>
        <w:tab/>
        <w:t>0x00058000</w:t>
      </w:r>
    </w:p>
    <w:p>
      <w:pPr>
        <w:tabs>
          <w:tab w:pos="2376" w:val="left" w:leader="none"/>
          <w:tab w:pos="6347" w:val="left" w:leader="none"/>
        </w:tabs>
        <w:spacing w:before="35"/>
        <w:ind w:left="676" w:right="0" w:firstLine="0"/>
        <w:jc w:val="left"/>
        <w:rPr>
          <w:sz w:val="22"/>
        </w:rPr>
      </w:pPr>
      <w:r>
        <w:rPr>
          <w:w w:val="105"/>
          <w:sz w:val="22"/>
        </w:rPr>
        <w:t>#define</w:t>
        <w:tab/>
        <w:t>CP2_A1_A2</w:t>
        <w:tab/>
        <w:t>0x00068100</w:t>
      </w:r>
    </w:p>
    <w:p>
      <w:pPr>
        <w:tabs>
          <w:tab w:pos="2376" w:val="left" w:leader="none"/>
          <w:tab w:pos="6347" w:val="left" w:leader="none"/>
        </w:tabs>
        <w:spacing w:before="35"/>
        <w:ind w:left="676" w:right="0" w:firstLine="0"/>
        <w:jc w:val="left"/>
        <w:rPr>
          <w:sz w:val="22"/>
        </w:rPr>
      </w:pPr>
      <w:r>
        <w:rPr>
          <w:w w:val="105"/>
          <w:sz w:val="22"/>
        </w:rPr>
        <w:t>#define</w:t>
        <w:tab/>
        <w:t>CP2_B3_A2</w:t>
        <w:tab/>
        <w:t>0x00848200</w:t>
      </w:r>
    </w:p>
    <w:p>
      <w:pPr>
        <w:tabs>
          <w:tab w:pos="2376" w:val="left" w:leader="none"/>
          <w:tab w:pos="6347" w:val="left" w:leader="none"/>
        </w:tabs>
        <w:spacing w:before="35"/>
        <w:ind w:left="676" w:right="0" w:firstLine="0"/>
        <w:jc w:val="left"/>
        <w:rPr>
          <w:sz w:val="22"/>
        </w:rPr>
      </w:pPr>
      <w:r>
        <w:rPr>
          <w:w w:val="105"/>
          <w:sz w:val="22"/>
        </w:rPr>
        <w:t>#define</w:t>
        <w:tab/>
        <w:t>CP2_B1_A2</w:t>
        <w:tab/>
        <w:t>0x00248300</w:t>
      </w:r>
    </w:p>
    <w:p>
      <w:pPr>
        <w:tabs>
          <w:tab w:pos="2376" w:val="left" w:leader="none"/>
          <w:tab w:pos="6347" w:val="left" w:leader="none"/>
        </w:tabs>
        <w:spacing w:before="30"/>
        <w:ind w:left="676" w:right="0" w:firstLine="0"/>
        <w:jc w:val="left"/>
        <w:rPr>
          <w:sz w:val="22"/>
        </w:rPr>
      </w:pPr>
      <w:r>
        <w:rPr>
          <w:w w:val="105"/>
          <w:sz w:val="22"/>
        </w:rPr>
        <w:t>#define</w:t>
        <w:tab/>
        <w:t>CP2_A0_VREF</w:t>
        <w:tab/>
        <w:t>0x00018400</w:t>
      </w:r>
    </w:p>
    <w:p>
      <w:pPr>
        <w:tabs>
          <w:tab w:pos="2376" w:val="left" w:leader="none"/>
          <w:tab w:pos="6347" w:val="left" w:leader="none"/>
        </w:tabs>
        <w:spacing w:before="35"/>
        <w:ind w:left="676" w:right="0" w:firstLine="0"/>
        <w:jc w:val="left"/>
        <w:rPr>
          <w:sz w:val="22"/>
        </w:rPr>
      </w:pPr>
      <w:r>
        <w:rPr>
          <w:w w:val="105"/>
          <w:sz w:val="22"/>
        </w:rPr>
        <w:t>#define</w:t>
        <w:tab/>
        <w:t>CP2_A1_VREF</w:t>
        <w:tab/>
        <w:t>0x00028500</w:t>
      </w:r>
    </w:p>
    <w:p>
      <w:pPr>
        <w:tabs>
          <w:tab w:pos="2376" w:val="left" w:leader="none"/>
          <w:tab w:pos="6347" w:val="left" w:leader="none"/>
        </w:tabs>
        <w:spacing w:before="35"/>
        <w:ind w:left="676" w:right="0" w:firstLine="0"/>
        <w:jc w:val="left"/>
        <w:rPr>
          <w:sz w:val="22"/>
        </w:rPr>
      </w:pPr>
      <w:r>
        <w:rPr>
          <w:w w:val="105"/>
          <w:sz w:val="22"/>
        </w:rPr>
        <w:t>#define</w:t>
        <w:tab/>
        <w:t>CP2_B3_VREF</w:t>
        <w:tab/>
        <w:t>0x00808600</w:t>
      </w:r>
    </w:p>
    <w:p>
      <w:pPr>
        <w:tabs>
          <w:tab w:pos="2376" w:val="left" w:leader="none"/>
          <w:tab w:pos="6347" w:val="left" w:leader="none"/>
        </w:tabs>
        <w:spacing w:before="35"/>
        <w:ind w:left="676" w:right="0" w:firstLine="0"/>
        <w:jc w:val="left"/>
        <w:rPr>
          <w:sz w:val="22"/>
        </w:rPr>
      </w:pPr>
      <w:r>
        <w:rPr>
          <w:w w:val="105"/>
          <w:sz w:val="22"/>
        </w:rPr>
        <w:t>#define</w:t>
        <w:tab/>
        <w:t>CP2_B1_VREF</w:t>
        <w:tab/>
        <w:t>0x00208700</w:t>
      </w:r>
    </w:p>
    <w:p>
      <w:pPr>
        <w:spacing w:before="36"/>
        <w:ind w:left="676" w:right="0" w:firstLine="0"/>
        <w:jc w:val="left"/>
        <w:rPr>
          <w:sz w:val="22"/>
        </w:rPr>
      </w:pPr>
      <w:r>
        <w:rPr>
          <w:w w:val="105"/>
          <w:sz w:val="22"/>
        </w:rPr>
        <w:t>//Optionally OR with one or both of the following</w:t>
      </w:r>
    </w:p>
    <w:p>
      <w:pPr>
        <w:tabs>
          <w:tab w:pos="2376" w:val="left" w:leader="none"/>
          <w:tab w:pos="6347" w:val="left" w:leader="none"/>
        </w:tabs>
        <w:spacing w:before="35"/>
        <w:ind w:left="676" w:right="0" w:firstLine="0"/>
        <w:jc w:val="left"/>
        <w:rPr>
          <w:sz w:val="22"/>
        </w:rPr>
      </w:pPr>
      <w:r>
        <w:rPr>
          <w:w w:val="105"/>
          <w:sz w:val="22"/>
        </w:rPr>
        <w:t>#define</w:t>
        <w:tab/>
        <w:t>CP2_OUT_ON_A5</w:t>
        <w:tab/>
        <w:t>0x00002000</w:t>
      </w:r>
    </w:p>
    <w:p>
      <w:pPr>
        <w:tabs>
          <w:tab w:pos="2376" w:val="left" w:leader="none"/>
          <w:tab w:pos="6347" w:val="left" w:leader="none"/>
        </w:tabs>
        <w:spacing w:before="35"/>
        <w:ind w:left="676" w:right="0" w:firstLine="0"/>
        <w:jc w:val="left"/>
        <w:rPr>
          <w:sz w:val="22"/>
        </w:rPr>
      </w:pPr>
      <w:r>
        <w:rPr>
          <w:w w:val="105"/>
          <w:sz w:val="22"/>
        </w:rPr>
        <w:t>#define</w:t>
        <w:tab/>
        <w:t>CP2_INVERT</w:t>
        <w:tab/>
        <w:t>0x00001000</w:t>
      </w:r>
    </w:p>
    <w:p>
      <w:pPr>
        <w:tabs>
          <w:tab w:pos="2376" w:val="left" w:leader="none"/>
          <w:tab w:pos="6347" w:val="left" w:leader="none"/>
        </w:tabs>
        <w:spacing w:before="35"/>
        <w:ind w:left="676" w:right="0" w:firstLine="0"/>
        <w:jc w:val="left"/>
        <w:rPr>
          <w:sz w:val="22"/>
        </w:rPr>
      </w:pPr>
      <w:r>
        <w:rPr>
          <w:w w:val="105"/>
          <w:sz w:val="22"/>
        </w:rPr>
        <w:t>#define</w:t>
        <w:tab/>
      </w:r>
      <w:r>
        <w:rPr>
          <w:sz w:val="22"/>
        </w:rPr>
        <w:t>CP2_ABSOLUTE_VREF</w:t>
        <w:tab/>
      </w:r>
      <w:r>
        <w:rPr>
          <w:w w:val="105"/>
          <w:sz w:val="22"/>
        </w:rPr>
        <w:t>0x10000000</w:t>
      </w:r>
    </w:p>
    <w:p>
      <w:pPr>
        <w:pStyle w:val="BodyText"/>
        <w:spacing w:before="1"/>
        <w:rPr>
          <w:sz w:val="28"/>
        </w:rPr>
      </w:pPr>
    </w:p>
    <w:p>
      <w:pPr>
        <w:spacing w:before="0"/>
        <w:ind w:left="676" w:right="0" w:firstLine="0"/>
        <w:jc w:val="left"/>
        <w:rPr>
          <w:sz w:val="22"/>
        </w:rPr>
      </w:pPr>
      <w:r>
        <w:rPr>
          <w:w w:val="105"/>
          <w:sz w:val="22"/>
        </w:rPr>
        <w:t>//Optionally OR with one or both of the following</w:t>
      </w:r>
    </w:p>
    <w:p>
      <w:pPr>
        <w:tabs>
          <w:tab w:pos="2376" w:val="left" w:leader="none"/>
          <w:tab w:pos="6347" w:val="left" w:leader="none"/>
        </w:tabs>
        <w:spacing w:before="31"/>
        <w:ind w:left="676" w:right="0" w:firstLine="0"/>
        <w:jc w:val="left"/>
        <w:rPr>
          <w:sz w:val="22"/>
        </w:rPr>
      </w:pPr>
      <w:r>
        <w:rPr>
          <w:w w:val="105"/>
          <w:sz w:val="22"/>
        </w:rPr>
        <w:t>#define</w:t>
        <w:tab/>
        <w:t>CP2_T1_SYNC</w:t>
        <w:tab/>
        <w:t>0x01000000</w:t>
      </w:r>
    </w:p>
    <w:p>
      <w:pPr>
        <w:tabs>
          <w:tab w:pos="2376" w:val="left" w:leader="none"/>
          <w:tab w:pos="6347" w:val="left" w:leader="none"/>
        </w:tabs>
        <w:spacing w:line="273" w:lineRule="auto" w:before="35"/>
        <w:ind w:left="676" w:right="3699" w:firstLine="0"/>
        <w:jc w:val="left"/>
        <w:rPr>
          <w:sz w:val="22"/>
        </w:rPr>
      </w:pPr>
      <w:r>
        <w:rPr>
          <w:w w:val="105"/>
          <w:sz w:val="22"/>
        </w:rPr>
        <w:t>#define</w:t>
        <w:tab/>
        <w:t>CP2_T1_GATE</w:t>
        <w:tab/>
      </w:r>
      <w:r>
        <w:rPr>
          <w:spacing w:val="-4"/>
          <w:w w:val="105"/>
          <w:sz w:val="22"/>
        </w:rPr>
        <w:t>0x02000000 </w:t>
      </w:r>
      <w:r>
        <w:rPr>
          <w:w w:val="105"/>
          <w:sz w:val="22"/>
        </w:rPr>
        <w:t>#bit</w:t>
        <w:tab/>
        <w:t>C1OUT =</w:t>
      </w:r>
      <w:r>
        <w:rPr>
          <w:spacing w:val="-5"/>
          <w:w w:val="105"/>
          <w:sz w:val="22"/>
        </w:rPr>
        <w:t> </w:t>
      </w:r>
      <w:r>
        <w:rPr>
          <w:w w:val="105"/>
          <w:sz w:val="22"/>
        </w:rPr>
        <w:t>0x107.6</w:t>
      </w:r>
    </w:p>
    <w:p>
      <w:pPr>
        <w:tabs>
          <w:tab w:pos="2376" w:val="left" w:leader="none"/>
        </w:tabs>
        <w:spacing w:line="252" w:lineRule="exact" w:before="0"/>
        <w:ind w:left="676" w:right="0" w:firstLine="0"/>
        <w:jc w:val="left"/>
        <w:rPr>
          <w:sz w:val="22"/>
        </w:rPr>
      </w:pPr>
      <w:r>
        <w:rPr>
          <w:sz w:val="22"/>
        </w:rPr>
        <w:t>#bit</w:t>
        <w:tab/>
        <w:t>C2OUT =</w:t>
      </w:r>
      <w:r>
        <w:rPr>
          <w:spacing w:val="16"/>
          <w:sz w:val="22"/>
        </w:rPr>
        <w:t> </w:t>
      </w:r>
      <w:r>
        <w:rPr>
          <w:sz w:val="22"/>
        </w:rPr>
        <w:t>0x108.6</w:t>
      </w:r>
    </w:p>
    <w:p>
      <w:pPr>
        <w:spacing w:before="35"/>
        <w:ind w:left="676" w:right="0" w:firstLine="0"/>
        <w:jc w:val="left"/>
        <w:rPr>
          <w:sz w:val="22"/>
        </w:rPr>
      </w:pPr>
      <w:r>
        <w:rPr>
          <w:sz w:val="22"/>
        </w:rPr>
        <w:t>////////////////////////////////////////////////////////////////// VREF</w:t>
      </w:r>
    </w:p>
    <w:p>
      <w:pPr>
        <w:spacing w:before="35"/>
        <w:ind w:left="676" w:right="0" w:firstLine="0"/>
        <w:jc w:val="left"/>
        <w:rPr>
          <w:sz w:val="22"/>
        </w:rPr>
      </w:pPr>
      <w:r>
        <w:rPr>
          <w:w w:val="105"/>
          <w:sz w:val="22"/>
        </w:rPr>
        <w:t>// Constants used in setup_vref() are:</w:t>
      </w:r>
    </w:p>
    <w:p>
      <w:pPr>
        <w:spacing w:before="35"/>
        <w:ind w:left="676" w:right="0" w:firstLine="0"/>
        <w:jc w:val="left"/>
        <w:rPr>
          <w:sz w:val="22"/>
        </w:rPr>
      </w:pPr>
      <w:r>
        <w:rPr>
          <w:sz w:val="22"/>
        </w:rPr>
        <w:t>//</w:t>
      </w:r>
    </w:p>
    <w:p>
      <w:pPr>
        <w:tabs>
          <w:tab w:pos="2376" w:val="left" w:leader="none"/>
          <w:tab w:pos="4647" w:val="left" w:leader="none"/>
        </w:tabs>
        <w:spacing w:before="35"/>
        <w:ind w:left="676" w:right="0" w:firstLine="0"/>
        <w:jc w:val="left"/>
        <w:rPr>
          <w:sz w:val="22"/>
        </w:rPr>
      </w:pPr>
      <w:r>
        <w:rPr>
          <w:w w:val="105"/>
          <w:sz w:val="22"/>
        </w:rPr>
        <w:t>#define</w:t>
        <w:tab/>
        <w:t>VREF_LOW</w:t>
        <w:tab/>
      </w:r>
      <w:r>
        <w:rPr>
          <w:spacing w:val="-3"/>
          <w:w w:val="105"/>
          <w:sz w:val="22"/>
        </w:rPr>
        <w:t>0xa0</w:t>
      </w:r>
    </w:p>
    <w:p>
      <w:pPr>
        <w:tabs>
          <w:tab w:pos="2376" w:val="left" w:leader="none"/>
          <w:tab w:pos="4647" w:val="left" w:leader="none"/>
        </w:tabs>
        <w:spacing w:before="35"/>
        <w:ind w:left="676" w:right="0" w:firstLine="0"/>
        <w:jc w:val="left"/>
        <w:rPr>
          <w:sz w:val="22"/>
        </w:rPr>
      </w:pPr>
      <w:r>
        <w:rPr>
          <w:w w:val="105"/>
          <w:sz w:val="22"/>
        </w:rPr>
        <w:t>#define</w:t>
        <w:tab/>
        <w:t>VREF_HIGH</w:t>
        <w:tab/>
      </w:r>
      <w:r>
        <w:rPr>
          <w:spacing w:val="-3"/>
          <w:w w:val="105"/>
          <w:sz w:val="22"/>
        </w:rPr>
        <w:t>0x80</w:t>
      </w:r>
    </w:p>
    <w:p>
      <w:pPr>
        <w:spacing w:before="35"/>
        <w:ind w:left="676" w:right="0" w:firstLine="0"/>
        <w:jc w:val="left"/>
        <w:rPr>
          <w:sz w:val="22"/>
        </w:rPr>
      </w:pPr>
      <w:r>
        <w:rPr>
          <w:w w:val="105"/>
          <w:sz w:val="22"/>
        </w:rPr>
        <w:t>// Or (with |) the above with a number 0-15</w:t>
      </w:r>
    </w:p>
    <w:p>
      <w:pPr>
        <w:pStyle w:val="BodyText"/>
        <w:rPr>
          <w:sz w:val="28"/>
        </w:rPr>
      </w:pPr>
    </w:p>
    <w:p>
      <w:pPr>
        <w:pStyle w:val="BodyText"/>
        <w:spacing w:before="9"/>
      </w:pPr>
    </w:p>
    <w:p>
      <w:pPr>
        <w:spacing w:before="0"/>
        <w:ind w:left="676" w:right="0" w:firstLine="0"/>
        <w:jc w:val="left"/>
        <w:rPr>
          <w:sz w:val="22"/>
        </w:rPr>
      </w:pPr>
      <w:r>
        <w:rPr>
          <w:sz w:val="22"/>
        </w:rPr>
        <w:t>////////////////////////////////////////////////////////////////// INTERNAL RC</w:t>
      </w:r>
    </w:p>
    <w:p>
      <w:pPr>
        <w:spacing w:before="35" w:after="4"/>
        <w:ind w:left="676" w:right="0" w:firstLine="0"/>
        <w:jc w:val="left"/>
        <w:rPr>
          <w:sz w:val="22"/>
        </w:rPr>
      </w:pPr>
      <w:r>
        <w:rPr>
          <w:w w:val="105"/>
          <w:sz w:val="22"/>
        </w:rPr>
        <w:t>// Constants used in setup_oscillator()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390"/>
        <w:gridCol w:w="874"/>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OSC_31KHZ</w:t>
            </w:r>
          </w:p>
        </w:tc>
        <w:tc>
          <w:tcPr>
            <w:tcW w:w="874" w:type="dxa"/>
          </w:tcPr>
          <w:p>
            <w:pPr>
              <w:pStyle w:val="TableParagraph"/>
              <w:spacing w:line="237" w:lineRule="exact" w:before="31"/>
              <w:ind w:left="382"/>
              <w:rPr>
                <w:sz w:val="22"/>
              </w:rPr>
            </w:pPr>
            <w:r>
              <w:rPr>
                <w:w w:val="102"/>
                <w:sz w:val="22"/>
              </w:rPr>
              <w:t>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OSC_125KHZ</w:t>
            </w:r>
          </w:p>
        </w:tc>
        <w:tc>
          <w:tcPr>
            <w:tcW w:w="874" w:type="dxa"/>
          </w:tcPr>
          <w:p>
            <w:pPr>
              <w:pStyle w:val="TableParagraph"/>
              <w:spacing w:line="237" w:lineRule="exact" w:before="31"/>
              <w:ind w:left="382"/>
              <w:rPr>
                <w:sz w:val="22"/>
              </w:rPr>
            </w:pPr>
            <w:r>
              <w:rPr>
                <w:sz w:val="22"/>
              </w:rPr>
              <w:t>0x11</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OSC_250KHZ</w:t>
            </w:r>
          </w:p>
        </w:tc>
        <w:tc>
          <w:tcPr>
            <w:tcW w:w="874" w:type="dxa"/>
          </w:tcPr>
          <w:p>
            <w:pPr>
              <w:pStyle w:val="TableParagraph"/>
              <w:spacing w:line="237" w:lineRule="exact" w:before="31"/>
              <w:ind w:left="382"/>
              <w:rPr>
                <w:sz w:val="22"/>
              </w:rPr>
            </w:pPr>
            <w:r>
              <w:rPr>
                <w:sz w:val="22"/>
              </w:rPr>
              <w:t>0x21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OSC_500KHZ</w:t>
            </w:r>
          </w:p>
        </w:tc>
        <w:tc>
          <w:tcPr>
            <w:tcW w:w="874" w:type="dxa"/>
          </w:tcPr>
          <w:p>
            <w:pPr>
              <w:pStyle w:val="TableParagraph"/>
              <w:spacing w:line="237" w:lineRule="exact" w:before="31"/>
              <w:ind w:left="382"/>
              <w:rPr>
                <w:sz w:val="22"/>
              </w:rPr>
            </w:pPr>
            <w:r>
              <w:rPr>
                <w:sz w:val="22"/>
              </w:rPr>
              <w:t>0x31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OSC_1MHZ</w:t>
            </w:r>
          </w:p>
        </w:tc>
        <w:tc>
          <w:tcPr>
            <w:tcW w:w="874" w:type="dxa"/>
          </w:tcPr>
          <w:p>
            <w:pPr>
              <w:pStyle w:val="TableParagraph"/>
              <w:spacing w:line="237" w:lineRule="exact" w:before="31"/>
              <w:ind w:left="382"/>
              <w:rPr>
                <w:sz w:val="22"/>
              </w:rPr>
            </w:pPr>
            <w:r>
              <w:rPr>
                <w:sz w:val="22"/>
              </w:rPr>
              <w:t>0x41</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OSC_2MHZ</w:t>
            </w:r>
          </w:p>
        </w:tc>
        <w:tc>
          <w:tcPr>
            <w:tcW w:w="874" w:type="dxa"/>
          </w:tcPr>
          <w:p>
            <w:pPr>
              <w:pStyle w:val="TableParagraph"/>
              <w:spacing w:line="237" w:lineRule="exact" w:before="31"/>
              <w:ind w:left="382"/>
              <w:rPr>
                <w:sz w:val="22"/>
              </w:rPr>
            </w:pPr>
            <w:r>
              <w:rPr>
                <w:sz w:val="22"/>
              </w:rPr>
              <w:t>0x51</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390" w:type="dxa"/>
          </w:tcPr>
          <w:p>
            <w:pPr>
              <w:pStyle w:val="TableParagraph"/>
              <w:spacing w:line="234" w:lineRule="exact" w:before="31"/>
              <w:ind w:left="501"/>
              <w:rPr>
                <w:sz w:val="22"/>
              </w:rPr>
            </w:pPr>
            <w:r>
              <w:rPr>
                <w:sz w:val="22"/>
              </w:rPr>
              <w:t>OSC_4MHZ</w:t>
            </w:r>
          </w:p>
        </w:tc>
        <w:tc>
          <w:tcPr>
            <w:tcW w:w="874" w:type="dxa"/>
          </w:tcPr>
          <w:p>
            <w:pPr>
              <w:pStyle w:val="TableParagraph"/>
              <w:spacing w:line="234" w:lineRule="exact" w:before="31"/>
              <w:ind w:left="382"/>
              <w:rPr>
                <w:sz w:val="22"/>
              </w:rPr>
            </w:pPr>
            <w:r>
              <w:rPr>
                <w:sz w:val="22"/>
              </w:rPr>
              <w:t>0x61</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390" w:type="dxa"/>
          </w:tcPr>
          <w:p>
            <w:pPr>
              <w:pStyle w:val="TableParagraph"/>
              <w:spacing w:line="237" w:lineRule="exact" w:before="28"/>
              <w:ind w:left="501"/>
              <w:rPr>
                <w:sz w:val="22"/>
              </w:rPr>
            </w:pPr>
            <w:r>
              <w:rPr>
                <w:sz w:val="22"/>
              </w:rPr>
              <w:t>OSC_8MHZ</w:t>
            </w:r>
          </w:p>
        </w:tc>
        <w:tc>
          <w:tcPr>
            <w:tcW w:w="874" w:type="dxa"/>
          </w:tcPr>
          <w:p>
            <w:pPr>
              <w:pStyle w:val="TableParagraph"/>
              <w:spacing w:line="237" w:lineRule="exact" w:before="28"/>
              <w:ind w:left="382"/>
              <w:rPr>
                <w:sz w:val="22"/>
              </w:rPr>
            </w:pPr>
            <w:r>
              <w:rPr>
                <w:sz w:val="22"/>
              </w:rPr>
              <w:t>0x71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OSC_INTRC</w:t>
            </w:r>
          </w:p>
        </w:tc>
        <w:tc>
          <w:tcPr>
            <w:tcW w:w="874" w:type="dxa"/>
          </w:tcPr>
          <w:p>
            <w:pPr>
              <w:pStyle w:val="TableParagraph"/>
              <w:spacing w:line="237" w:lineRule="exact" w:before="31"/>
              <w:ind w:left="382"/>
              <w:rPr>
                <w:sz w:val="22"/>
              </w:rPr>
            </w:pPr>
            <w:r>
              <w:rPr>
                <w:w w:val="102"/>
                <w:sz w:val="22"/>
              </w:rPr>
              <w:t>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390" w:type="dxa"/>
          </w:tcPr>
          <w:p>
            <w:pPr>
              <w:pStyle w:val="TableParagraph"/>
              <w:spacing w:line="237" w:lineRule="exact" w:before="31"/>
              <w:ind w:left="501"/>
              <w:rPr>
                <w:sz w:val="22"/>
              </w:rPr>
            </w:pPr>
            <w:r>
              <w:rPr>
                <w:sz w:val="22"/>
              </w:rPr>
              <w:t>OSC_NORMAL</w:t>
            </w:r>
          </w:p>
        </w:tc>
        <w:tc>
          <w:tcPr>
            <w:tcW w:w="874" w:type="dxa"/>
          </w:tcPr>
          <w:p>
            <w:pPr>
              <w:pStyle w:val="TableParagraph"/>
              <w:spacing w:line="237" w:lineRule="exact" w:before="31"/>
              <w:ind w:left="382"/>
              <w:rPr>
                <w:sz w:val="22"/>
              </w:rPr>
            </w:pPr>
            <w:r>
              <w:rPr>
                <w:w w:val="102"/>
                <w:sz w:val="22"/>
              </w:rPr>
              <w:t>0</w:t>
            </w:r>
          </w:p>
        </w:tc>
      </w:tr>
    </w:tbl>
    <w:p>
      <w:pPr>
        <w:spacing w:after="0" w:line="237" w:lineRule="exact"/>
        <w:rPr>
          <w:sz w:val="22"/>
        </w:rPr>
        <w:sectPr>
          <w:pgSz w:w="11910" w:h="16840"/>
          <w:pgMar w:header="283" w:footer="491" w:top="640" w:bottom="680" w:left="740" w:right="0"/>
        </w:sectPr>
      </w:pPr>
    </w:p>
    <w:p>
      <w:pPr>
        <w:tabs>
          <w:tab w:pos="2376" w:val="left" w:leader="none"/>
        </w:tabs>
        <w:spacing w:line="273" w:lineRule="auto" w:before="31"/>
        <w:ind w:left="676" w:right="6406" w:firstLine="0"/>
        <w:jc w:val="left"/>
        <w:rPr>
          <w:sz w:val="22"/>
        </w:rPr>
      </w:pPr>
      <w:r>
        <w:rPr>
          <w:w w:val="105"/>
          <w:sz w:val="22"/>
        </w:rPr>
        <w:t>// Result may be (ignore all other bits) #define</w:t>
        <w:tab/>
      </w:r>
      <w:r>
        <w:rPr>
          <w:sz w:val="22"/>
        </w:rPr>
        <w:t>OSC_STATE_STABLE</w:t>
      </w:r>
      <w:r>
        <w:rPr>
          <w:spacing w:val="51"/>
          <w:sz w:val="22"/>
        </w:rPr>
        <w:t> </w:t>
      </w:r>
      <w:r>
        <w:rPr>
          <w:spacing w:val="-13"/>
          <w:sz w:val="22"/>
        </w:rPr>
        <w:t>4</w:t>
      </w:r>
    </w:p>
    <w:p>
      <w:pPr>
        <w:tabs>
          <w:tab w:pos="2376" w:val="left" w:leader="none"/>
        </w:tabs>
        <w:spacing w:line="252" w:lineRule="exact" w:before="0"/>
        <w:ind w:left="676" w:right="0" w:firstLine="0"/>
        <w:jc w:val="left"/>
        <w:rPr>
          <w:sz w:val="22"/>
        </w:rPr>
      </w:pPr>
      <w:r>
        <w:rPr>
          <w:w w:val="105"/>
          <w:sz w:val="22"/>
        </w:rPr>
        <w:t>#define</w:t>
        <w:tab/>
      </w:r>
      <w:r>
        <w:rPr>
          <w:sz w:val="22"/>
        </w:rPr>
        <w:t>OSC_31KHZ_STABLE </w:t>
      </w:r>
      <w:r>
        <w:rPr>
          <w:spacing w:val="5"/>
          <w:sz w:val="22"/>
        </w:rPr>
        <w:t> </w:t>
      </w:r>
      <w:r>
        <w:rPr>
          <w:sz w:val="22"/>
        </w:rPr>
        <w:t>2</w:t>
      </w:r>
    </w:p>
    <w:p>
      <w:pPr>
        <w:pStyle w:val="BodyText"/>
        <w:rPr>
          <w:sz w:val="28"/>
        </w:rPr>
      </w:pPr>
    </w:p>
    <w:p>
      <w:pPr>
        <w:pStyle w:val="BodyText"/>
        <w:rPr>
          <w:sz w:val="28"/>
        </w:rPr>
      </w:pPr>
    </w:p>
    <w:p>
      <w:pPr>
        <w:pStyle w:val="BodyText"/>
        <w:spacing w:before="3"/>
        <w:rPr>
          <w:sz w:val="22"/>
        </w:rPr>
      </w:pPr>
    </w:p>
    <w:p>
      <w:pPr>
        <w:spacing w:before="0"/>
        <w:ind w:left="676" w:right="0" w:firstLine="0"/>
        <w:jc w:val="left"/>
        <w:rPr>
          <w:sz w:val="22"/>
        </w:rPr>
      </w:pPr>
      <w:r>
        <w:rPr>
          <w:sz w:val="22"/>
        </w:rPr>
        <w:t>////////////////////////////////////////////////////////////////// ADC</w:t>
      </w:r>
    </w:p>
    <w:p>
      <w:pPr>
        <w:spacing w:before="35"/>
        <w:ind w:left="676" w:right="0" w:firstLine="0"/>
        <w:jc w:val="left"/>
        <w:rPr>
          <w:sz w:val="22"/>
        </w:rPr>
      </w:pPr>
      <w:r>
        <w:rPr>
          <w:sz w:val="22"/>
        </w:rPr>
        <w:t>// ADC Functions: SETUP_ADC(), SETUP_ADC_PORTS() (aka SETUP_PORT_A),</w:t>
      </w:r>
    </w:p>
    <w:p>
      <w:pPr>
        <w:tabs>
          <w:tab w:pos="1684" w:val="left" w:leader="none"/>
        </w:tabs>
        <w:spacing w:before="30"/>
        <w:ind w:left="676" w:right="0" w:firstLine="0"/>
        <w:jc w:val="left"/>
        <w:rPr>
          <w:sz w:val="22"/>
        </w:rPr>
      </w:pPr>
      <w:r>
        <w:rPr>
          <w:sz w:val="22"/>
        </w:rPr>
        <w:t>//</w:t>
        <w:tab/>
        <w:t>SET_ADC_CHANNEL(),</w:t>
      </w:r>
      <w:r>
        <w:rPr>
          <w:spacing w:val="2"/>
          <w:sz w:val="22"/>
        </w:rPr>
        <w:t> </w:t>
      </w:r>
      <w:r>
        <w:rPr>
          <w:sz w:val="22"/>
        </w:rPr>
        <w:t>READ_ADC()</w:t>
      </w:r>
    </w:p>
    <w:p>
      <w:pPr>
        <w:spacing w:before="35"/>
        <w:ind w:left="676" w:right="0" w:firstLine="0"/>
        <w:jc w:val="left"/>
        <w:rPr>
          <w:sz w:val="22"/>
        </w:rPr>
      </w:pPr>
      <w:r>
        <w:rPr/>
        <w:pict>
          <v:shape style="position:absolute;margin-left:68.323997pt;margin-top:14.584678pt;width:288.2pt;height:72.05pt;mso-position-horizontal-relative:page;mso-position-vertical-relative:paragraph;z-index:158458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3482"/>
                    <w:gridCol w:w="1033"/>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3482" w:type="dxa"/>
                      </w:tcPr>
                      <w:p>
                        <w:pPr>
                          <w:pStyle w:val="TableParagraph"/>
                          <w:spacing w:line="237" w:lineRule="exact" w:before="31"/>
                          <w:ind w:left="501"/>
                          <w:rPr>
                            <w:sz w:val="22"/>
                          </w:rPr>
                        </w:pPr>
                        <w:r>
                          <w:rPr>
                            <w:sz w:val="22"/>
                          </w:rPr>
                          <w:t>ADC_OFF</w:t>
                        </w:r>
                      </w:p>
                    </w:tc>
                    <w:tc>
                      <w:tcPr>
                        <w:tcW w:w="1033" w:type="dxa"/>
                      </w:tcPr>
                      <w:p>
                        <w:pPr>
                          <w:pStyle w:val="TableParagraph"/>
                          <w:spacing w:line="237" w:lineRule="exact" w:before="31"/>
                          <w:ind w:left="423"/>
                          <w:rPr>
                            <w:sz w:val="22"/>
                          </w:rPr>
                        </w:pPr>
                        <w:r>
                          <w:rPr>
                            <w:w w:val="102"/>
                            <w:sz w:val="22"/>
                          </w:rPr>
                          <w:t>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482" w:type="dxa"/>
                      </w:tcPr>
                      <w:p>
                        <w:pPr>
                          <w:pStyle w:val="TableParagraph"/>
                          <w:spacing w:line="237" w:lineRule="exact" w:before="31"/>
                          <w:ind w:left="501"/>
                          <w:rPr>
                            <w:sz w:val="22"/>
                          </w:rPr>
                        </w:pPr>
                        <w:r>
                          <w:rPr>
                            <w:sz w:val="22"/>
                          </w:rPr>
                          <w:t>ADC_CLOCK_DIV_2</w:t>
                        </w:r>
                      </w:p>
                    </w:tc>
                    <w:tc>
                      <w:tcPr>
                        <w:tcW w:w="1033" w:type="dxa"/>
                      </w:tcPr>
                      <w:p>
                        <w:pPr>
                          <w:pStyle w:val="TableParagraph"/>
                          <w:spacing w:line="237" w:lineRule="exact" w:before="31"/>
                          <w:ind w:left="423"/>
                          <w:rPr>
                            <w:sz w:val="22"/>
                          </w:rPr>
                        </w:pPr>
                        <w:r>
                          <w:rPr>
                            <w:sz w:val="22"/>
                          </w:rPr>
                          <w:t>0x100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482" w:type="dxa"/>
                      </w:tcPr>
                      <w:p>
                        <w:pPr>
                          <w:pStyle w:val="TableParagraph"/>
                          <w:spacing w:line="237" w:lineRule="exact" w:before="31"/>
                          <w:ind w:left="501"/>
                          <w:rPr>
                            <w:sz w:val="22"/>
                          </w:rPr>
                        </w:pPr>
                        <w:r>
                          <w:rPr>
                            <w:sz w:val="22"/>
                          </w:rPr>
                          <w:t>ADC_CLOCK_DIV_8</w:t>
                        </w:r>
                      </w:p>
                    </w:tc>
                    <w:tc>
                      <w:tcPr>
                        <w:tcW w:w="1033" w:type="dxa"/>
                      </w:tcPr>
                      <w:p>
                        <w:pPr>
                          <w:pStyle w:val="TableParagraph"/>
                          <w:spacing w:line="237" w:lineRule="exact" w:before="31"/>
                          <w:ind w:left="423"/>
                          <w:rPr>
                            <w:sz w:val="22"/>
                          </w:rPr>
                        </w:pPr>
                        <w:r>
                          <w:rPr>
                            <w:sz w:val="22"/>
                          </w:rPr>
                          <w:t>0x40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3482" w:type="dxa"/>
                      </w:tcPr>
                      <w:p>
                        <w:pPr>
                          <w:pStyle w:val="TableParagraph"/>
                          <w:spacing w:line="237" w:lineRule="exact" w:before="31"/>
                          <w:ind w:left="501"/>
                          <w:rPr>
                            <w:sz w:val="22"/>
                          </w:rPr>
                        </w:pPr>
                        <w:r>
                          <w:rPr>
                            <w:sz w:val="22"/>
                          </w:rPr>
                          <w:t>ADC_CLOCK_DIV_32</w:t>
                        </w:r>
                      </w:p>
                    </w:tc>
                    <w:tc>
                      <w:tcPr>
                        <w:tcW w:w="1033" w:type="dxa"/>
                      </w:tcPr>
                      <w:p>
                        <w:pPr>
                          <w:pStyle w:val="TableParagraph"/>
                          <w:spacing w:line="237" w:lineRule="exact" w:before="31"/>
                          <w:ind w:left="423"/>
                          <w:rPr>
                            <w:sz w:val="22"/>
                          </w:rPr>
                        </w:pPr>
                        <w:r>
                          <w:rPr>
                            <w:sz w:val="22"/>
                          </w:rPr>
                          <w:t>0x80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482" w:type="dxa"/>
                      </w:tcPr>
                      <w:p>
                        <w:pPr>
                          <w:pStyle w:val="TableParagraph"/>
                          <w:spacing w:line="237" w:lineRule="exact" w:before="31"/>
                          <w:ind w:left="501"/>
                          <w:rPr>
                            <w:sz w:val="22"/>
                          </w:rPr>
                        </w:pPr>
                        <w:r>
                          <w:rPr>
                            <w:sz w:val="22"/>
                          </w:rPr>
                          <w:t>ADC_CLOCK_INTERNAL</w:t>
                        </w:r>
                      </w:p>
                    </w:tc>
                    <w:tc>
                      <w:tcPr>
                        <w:tcW w:w="1033" w:type="dxa"/>
                      </w:tcPr>
                      <w:p>
                        <w:pPr>
                          <w:pStyle w:val="TableParagraph"/>
                          <w:spacing w:line="237" w:lineRule="exact" w:before="31"/>
                          <w:ind w:left="423"/>
                          <w:rPr>
                            <w:sz w:val="22"/>
                          </w:rPr>
                        </w:pPr>
                        <w:r>
                          <w:rPr>
                            <w:sz w:val="22"/>
                          </w:rPr>
                          <w:t>0xc0</w:t>
                        </w:r>
                      </w:p>
                    </w:tc>
                  </w:tr>
                </w:tbl>
                <w:p>
                  <w:pPr>
                    <w:pStyle w:val="BodyText"/>
                  </w:pPr>
                </w:p>
              </w:txbxContent>
            </v:textbox>
            <w10:wrap type="none"/>
          </v:shape>
        </w:pict>
      </w:r>
      <w:r>
        <w:rPr>
          <w:w w:val="105"/>
          <w:sz w:val="22"/>
        </w:rPr>
        <w:t>// Constants used for SETUP_ADC() are:</w:t>
      </w:r>
    </w:p>
    <w:p>
      <w:pPr>
        <w:spacing w:before="35"/>
        <w:ind w:left="6446" w:right="0" w:firstLine="0"/>
        <w:jc w:val="left"/>
        <w:rPr>
          <w:sz w:val="22"/>
        </w:rPr>
      </w:pPr>
      <w:r>
        <w:rPr>
          <w:sz w:val="22"/>
        </w:rPr>
        <w:t>// ADC Off</w:t>
      </w:r>
    </w:p>
    <w:p>
      <w:pPr>
        <w:pStyle w:val="BodyText"/>
        <w:rPr>
          <w:sz w:val="28"/>
        </w:rPr>
      </w:pPr>
    </w:p>
    <w:p>
      <w:pPr>
        <w:pStyle w:val="BodyText"/>
        <w:rPr>
          <w:sz w:val="28"/>
        </w:rPr>
      </w:pPr>
    </w:p>
    <w:p>
      <w:pPr>
        <w:pStyle w:val="BodyText"/>
        <w:spacing w:before="2"/>
        <w:rPr>
          <w:sz w:val="22"/>
        </w:rPr>
      </w:pPr>
    </w:p>
    <w:p>
      <w:pPr>
        <w:spacing w:before="0"/>
        <w:ind w:left="6768" w:right="0" w:firstLine="0"/>
        <w:jc w:val="left"/>
        <w:rPr>
          <w:sz w:val="22"/>
        </w:rPr>
      </w:pPr>
      <w:r>
        <w:rPr>
          <w:w w:val="105"/>
          <w:sz w:val="22"/>
        </w:rPr>
        <w:t>// Internal 2-6us</w:t>
      </w:r>
    </w:p>
    <w:p>
      <w:pPr>
        <w:pStyle w:val="BodyText"/>
        <w:rPr>
          <w:sz w:val="20"/>
        </w:rPr>
      </w:pPr>
    </w:p>
    <w:p>
      <w:pPr>
        <w:pStyle w:val="BodyText"/>
        <w:spacing w:before="9"/>
        <w:rPr>
          <w:sz w:val="21"/>
        </w:rPr>
      </w:pPr>
    </w:p>
    <w:p>
      <w:pPr>
        <w:spacing w:before="131" w:after="5"/>
        <w:ind w:left="676" w:right="0" w:firstLine="0"/>
        <w:jc w:val="left"/>
        <w:rPr>
          <w:sz w:val="22"/>
        </w:rPr>
      </w:pPr>
      <w:r>
        <w:rPr>
          <w:w w:val="105"/>
          <w:sz w:val="22"/>
        </w:rPr>
        <w:t>// Constants used in SETUP_ADC_PORTS()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308"/>
        <w:gridCol w:w="1363"/>
        <w:gridCol w:w="1128"/>
        <w:gridCol w:w="3595"/>
      </w:tblGrid>
      <w:tr>
        <w:trPr>
          <w:trHeight w:val="4599" w:hRule="atLeast"/>
        </w:trPr>
        <w:tc>
          <w:tcPr>
            <w:tcW w:w="1249" w:type="dxa"/>
          </w:tcPr>
          <w:p>
            <w:pPr>
              <w:pStyle w:val="TableParagraph"/>
              <w:spacing w:line="273" w:lineRule="auto" w:before="31"/>
              <w:ind w:left="50" w:right="499"/>
              <w:jc w:val="both"/>
              <w:rPr>
                <w:sz w:val="22"/>
              </w:rPr>
            </w:pPr>
            <w:r>
              <w:rPr>
                <w:spacing w:val="-1"/>
                <w:w w:val="105"/>
                <w:sz w:val="22"/>
              </w:rPr>
              <w:t>#define #define #define #define #define #define #define #define #define #define #define #define #define #define #define</w:t>
            </w:r>
          </w:p>
          <w:p>
            <w:pPr>
              <w:pStyle w:val="TableParagraph"/>
              <w:spacing w:line="222" w:lineRule="exact"/>
              <w:ind w:left="50"/>
              <w:rPr>
                <w:sz w:val="22"/>
              </w:rPr>
            </w:pPr>
            <w:r>
              <w:rPr>
                <w:w w:val="105"/>
                <w:sz w:val="22"/>
              </w:rPr>
              <w:t>#define</w:t>
            </w:r>
          </w:p>
        </w:tc>
        <w:tc>
          <w:tcPr>
            <w:tcW w:w="2308" w:type="dxa"/>
          </w:tcPr>
          <w:p>
            <w:pPr>
              <w:pStyle w:val="TableParagraph"/>
              <w:spacing w:line="273" w:lineRule="auto" w:before="31"/>
              <w:ind w:left="501" w:right="1163"/>
              <w:rPr>
                <w:sz w:val="22"/>
              </w:rPr>
            </w:pPr>
            <w:r>
              <w:rPr>
                <w:sz w:val="22"/>
              </w:rPr>
              <w:t>sAN0 sAN1 sAN2 sAN3 sAN4 sAN5 sAN6 sAN7 sAN8 sAN9 sAN10 sAN11 sAN12 sAN13</w:t>
            </w:r>
          </w:p>
          <w:p>
            <w:pPr>
              <w:pStyle w:val="TableParagraph"/>
              <w:spacing w:line="239" w:lineRule="exact"/>
              <w:ind w:left="501"/>
              <w:rPr>
                <w:sz w:val="22"/>
              </w:rPr>
            </w:pPr>
            <w:r>
              <w:rPr>
                <w:sz w:val="22"/>
              </w:rPr>
              <w:t>NO_ANALOGS</w:t>
            </w:r>
          </w:p>
          <w:p>
            <w:pPr>
              <w:pStyle w:val="TableParagraph"/>
              <w:spacing w:line="237" w:lineRule="exact" w:before="35"/>
              <w:ind w:left="501"/>
              <w:rPr>
                <w:sz w:val="22"/>
              </w:rPr>
            </w:pPr>
            <w:r>
              <w:rPr>
                <w:sz w:val="22"/>
              </w:rPr>
              <w:t>ALL_ANALOG</w:t>
            </w:r>
          </w:p>
        </w:tc>
        <w:tc>
          <w:tcPr>
            <w:tcW w:w="1363" w:type="dxa"/>
          </w:tcPr>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rPr>
                <w:sz w:val="28"/>
              </w:rPr>
            </w:pPr>
          </w:p>
          <w:p>
            <w:pPr>
              <w:pStyle w:val="TableParagraph"/>
              <w:spacing w:before="7"/>
              <w:rPr>
                <w:sz w:val="41"/>
              </w:rPr>
            </w:pPr>
          </w:p>
          <w:p>
            <w:pPr>
              <w:pStyle w:val="TableParagraph"/>
              <w:spacing w:line="237" w:lineRule="exact"/>
              <w:ind w:left="320"/>
              <w:rPr>
                <w:sz w:val="22"/>
              </w:rPr>
            </w:pPr>
            <w:r>
              <w:rPr>
                <w:sz w:val="22"/>
              </w:rPr>
              <w:t>0x1F00FF</w:t>
            </w:r>
          </w:p>
        </w:tc>
        <w:tc>
          <w:tcPr>
            <w:tcW w:w="4723" w:type="dxa"/>
            <w:gridSpan w:val="2"/>
          </w:tcPr>
          <w:p>
            <w:pPr>
              <w:pStyle w:val="TableParagraph"/>
              <w:tabs>
                <w:tab w:pos="732" w:val="left" w:leader="none"/>
              </w:tabs>
              <w:spacing w:before="31"/>
              <w:ind w:left="234"/>
              <w:rPr>
                <w:sz w:val="22"/>
              </w:rPr>
            </w:pPr>
            <w:r>
              <w:rPr>
                <w:sz w:val="22"/>
              </w:rPr>
              <w:t>1</w:t>
              <w:tab/>
              <w:t>//|</w:t>
            </w:r>
            <w:r>
              <w:rPr>
                <w:spacing w:val="5"/>
                <w:sz w:val="22"/>
              </w:rPr>
              <w:t> </w:t>
            </w:r>
            <w:r>
              <w:rPr>
                <w:sz w:val="22"/>
              </w:rPr>
              <w:t>A0</w:t>
            </w:r>
          </w:p>
          <w:p>
            <w:pPr>
              <w:pStyle w:val="TableParagraph"/>
              <w:tabs>
                <w:tab w:pos="732" w:val="left" w:leader="none"/>
              </w:tabs>
              <w:spacing w:before="30"/>
              <w:ind w:left="234"/>
              <w:rPr>
                <w:sz w:val="22"/>
              </w:rPr>
            </w:pPr>
            <w:r>
              <w:rPr>
                <w:sz w:val="22"/>
              </w:rPr>
              <w:t>2</w:t>
              <w:tab/>
              <w:t>//|</w:t>
            </w:r>
            <w:r>
              <w:rPr>
                <w:spacing w:val="5"/>
                <w:sz w:val="22"/>
              </w:rPr>
              <w:t> </w:t>
            </w:r>
            <w:r>
              <w:rPr>
                <w:sz w:val="22"/>
              </w:rPr>
              <w:t>A1</w:t>
            </w:r>
          </w:p>
          <w:p>
            <w:pPr>
              <w:pStyle w:val="TableParagraph"/>
              <w:tabs>
                <w:tab w:pos="732" w:val="left" w:leader="none"/>
              </w:tabs>
              <w:spacing w:before="35"/>
              <w:ind w:left="234"/>
              <w:rPr>
                <w:sz w:val="22"/>
              </w:rPr>
            </w:pPr>
            <w:r>
              <w:rPr>
                <w:sz w:val="22"/>
              </w:rPr>
              <w:t>4</w:t>
              <w:tab/>
              <w:t>//|</w:t>
            </w:r>
            <w:r>
              <w:rPr>
                <w:spacing w:val="5"/>
                <w:sz w:val="22"/>
              </w:rPr>
              <w:t> </w:t>
            </w:r>
            <w:r>
              <w:rPr>
                <w:sz w:val="22"/>
              </w:rPr>
              <w:t>A2</w:t>
            </w:r>
          </w:p>
          <w:p>
            <w:pPr>
              <w:pStyle w:val="TableParagraph"/>
              <w:tabs>
                <w:tab w:pos="732" w:val="left" w:leader="none"/>
              </w:tabs>
              <w:spacing w:before="35"/>
              <w:ind w:left="234"/>
              <w:rPr>
                <w:sz w:val="22"/>
              </w:rPr>
            </w:pPr>
            <w:r>
              <w:rPr>
                <w:sz w:val="22"/>
              </w:rPr>
              <w:t>8</w:t>
              <w:tab/>
              <w:t>//|</w:t>
            </w:r>
            <w:r>
              <w:rPr>
                <w:spacing w:val="5"/>
                <w:sz w:val="22"/>
              </w:rPr>
              <w:t> </w:t>
            </w:r>
            <w:r>
              <w:rPr>
                <w:sz w:val="22"/>
              </w:rPr>
              <w:t>A3</w:t>
            </w:r>
          </w:p>
          <w:p>
            <w:pPr>
              <w:pStyle w:val="TableParagraph"/>
              <w:tabs>
                <w:tab w:pos="790" w:val="left" w:leader="none"/>
              </w:tabs>
              <w:spacing w:before="35"/>
              <w:ind w:left="234"/>
              <w:rPr>
                <w:sz w:val="22"/>
              </w:rPr>
            </w:pPr>
            <w:r>
              <w:rPr>
                <w:sz w:val="22"/>
              </w:rPr>
              <w:t>16</w:t>
              <w:tab/>
              <w:t>//|</w:t>
            </w:r>
            <w:r>
              <w:rPr>
                <w:spacing w:val="5"/>
                <w:sz w:val="22"/>
              </w:rPr>
              <w:t> </w:t>
            </w:r>
            <w:r>
              <w:rPr>
                <w:sz w:val="22"/>
              </w:rPr>
              <w:t>A5</w:t>
            </w:r>
          </w:p>
          <w:p>
            <w:pPr>
              <w:pStyle w:val="TableParagraph"/>
              <w:tabs>
                <w:tab w:pos="847" w:val="left" w:leader="none"/>
              </w:tabs>
              <w:spacing w:before="36"/>
              <w:ind w:left="291"/>
              <w:rPr>
                <w:sz w:val="22"/>
              </w:rPr>
            </w:pPr>
            <w:r>
              <w:rPr>
                <w:sz w:val="22"/>
              </w:rPr>
              <w:t>32</w:t>
              <w:tab/>
              <w:t>//|</w:t>
            </w:r>
            <w:r>
              <w:rPr>
                <w:spacing w:val="5"/>
                <w:sz w:val="22"/>
              </w:rPr>
              <w:t> </w:t>
            </w:r>
            <w:r>
              <w:rPr>
                <w:sz w:val="22"/>
              </w:rPr>
              <w:t>E0</w:t>
            </w:r>
          </w:p>
          <w:p>
            <w:pPr>
              <w:pStyle w:val="TableParagraph"/>
              <w:tabs>
                <w:tab w:pos="790" w:val="left" w:leader="none"/>
              </w:tabs>
              <w:spacing w:before="35"/>
              <w:ind w:left="234"/>
              <w:rPr>
                <w:sz w:val="22"/>
              </w:rPr>
            </w:pPr>
            <w:r>
              <w:rPr>
                <w:sz w:val="22"/>
              </w:rPr>
              <w:t>64</w:t>
              <w:tab/>
              <w:t>//|</w:t>
            </w:r>
            <w:r>
              <w:rPr>
                <w:spacing w:val="-1"/>
                <w:sz w:val="22"/>
              </w:rPr>
              <w:t> </w:t>
            </w:r>
            <w:r>
              <w:rPr>
                <w:sz w:val="22"/>
              </w:rPr>
              <w:t>E1</w:t>
            </w:r>
          </w:p>
          <w:p>
            <w:pPr>
              <w:pStyle w:val="TableParagraph"/>
              <w:tabs>
                <w:tab w:pos="847" w:val="left" w:leader="none"/>
              </w:tabs>
              <w:spacing w:before="35"/>
              <w:ind w:left="234"/>
              <w:rPr>
                <w:sz w:val="22"/>
              </w:rPr>
            </w:pPr>
            <w:r>
              <w:rPr>
                <w:sz w:val="22"/>
              </w:rPr>
              <w:t>128</w:t>
              <w:tab/>
              <w:t>//|</w:t>
            </w:r>
            <w:r>
              <w:rPr>
                <w:spacing w:val="-1"/>
                <w:sz w:val="22"/>
              </w:rPr>
              <w:t> </w:t>
            </w:r>
            <w:r>
              <w:rPr>
                <w:sz w:val="22"/>
              </w:rPr>
              <w:t>E2</w:t>
            </w:r>
          </w:p>
          <w:p>
            <w:pPr>
              <w:pStyle w:val="TableParagraph"/>
              <w:tabs>
                <w:tab w:pos="1351" w:val="left" w:leader="none"/>
              </w:tabs>
              <w:spacing w:before="35"/>
              <w:ind w:left="291"/>
              <w:rPr>
                <w:sz w:val="22"/>
              </w:rPr>
            </w:pPr>
            <w:r>
              <w:rPr>
                <w:sz w:val="22"/>
              </w:rPr>
              <w:t>0x10000</w:t>
              <w:tab/>
              <w:t>//|</w:t>
            </w:r>
            <w:r>
              <w:rPr>
                <w:spacing w:val="-1"/>
                <w:sz w:val="22"/>
              </w:rPr>
              <w:t> </w:t>
            </w:r>
            <w:r>
              <w:rPr>
                <w:sz w:val="22"/>
              </w:rPr>
              <w:t>B2</w:t>
            </w:r>
          </w:p>
          <w:p>
            <w:pPr>
              <w:pStyle w:val="TableParagraph"/>
              <w:tabs>
                <w:tab w:pos="1298" w:val="left" w:leader="none"/>
              </w:tabs>
              <w:spacing w:before="35"/>
              <w:ind w:left="234"/>
              <w:rPr>
                <w:sz w:val="22"/>
              </w:rPr>
            </w:pPr>
            <w:r>
              <w:rPr>
                <w:sz w:val="22"/>
              </w:rPr>
              <w:t>0x20000</w:t>
              <w:tab/>
              <w:t>//|</w:t>
            </w:r>
            <w:r>
              <w:rPr>
                <w:spacing w:val="8"/>
                <w:sz w:val="22"/>
              </w:rPr>
              <w:t> </w:t>
            </w:r>
            <w:r>
              <w:rPr>
                <w:sz w:val="22"/>
              </w:rPr>
              <w:t>B3</w:t>
            </w:r>
          </w:p>
          <w:p>
            <w:pPr>
              <w:pStyle w:val="TableParagraph"/>
              <w:tabs>
                <w:tab w:pos="1298" w:val="left" w:leader="none"/>
              </w:tabs>
              <w:spacing w:before="35"/>
              <w:ind w:left="234"/>
              <w:rPr>
                <w:sz w:val="22"/>
              </w:rPr>
            </w:pPr>
            <w:r>
              <w:rPr>
                <w:sz w:val="22"/>
              </w:rPr>
              <w:t>0x40000</w:t>
              <w:tab/>
              <w:t>//|</w:t>
            </w:r>
            <w:r>
              <w:rPr>
                <w:spacing w:val="8"/>
                <w:sz w:val="22"/>
              </w:rPr>
              <w:t> </w:t>
            </w:r>
            <w:r>
              <w:rPr>
                <w:sz w:val="22"/>
              </w:rPr>
              <w:t>B1</w:t>
            </w:r>
          </w:p>
          <w:p>
            <w:pPr>
              <w:pStyle w:val="TableParagraph"/>
              <w:tabs>
                <w:tab w:pos="1298" w:val="left" w:leader="none"/>
              </w:tabs>
              <w:spacing w:before="30"/>
              <w:ind w:left="234"/>
              <w:rPr>
                <w:sz w:val="22"/>
              </w:rPr>
            </w:pPr>
            <w:r>
              <w:rPr>
                <w:sz w:val="22"/>
              </w:rPr>
              <w:t>0x80000</w:t>
              <w:tab/>
              <w:t>//|</w:t>
            </w:r>
            <w:r>
              <w:rPr>
                <w:spacing w:val="8"/>
                <w:sz w:val="22"/>
              </w:rPr>
              <w:t> </w:t>
            </w:r>
            <w:r>
              <w:rPr>
                <w:sz w:val="22"/>
              </w:rPr>
              <w:t>B4</w:t>
            </w:r>
          </w:p>
          <w:p>
            <w:pPr>
              <w:pStyle w:val="TableParagraph"/>
              <w:tabs>
                <w:tab w:pos="1409" w:val="left" w:leader="none"/>
              </w:tabs>
              <w:spacing w:before="35"/>
              <w:ind w:left="234"/>
              <w:rPr>
                <w:sz w:val="22"/>
              </w:rPr>
            </w:pPr>
            <w:r>
              <w:rPr>
                <w:sz w:val="22"/>
              </w:rPr>
              <w:t>0x100000</w:t>
              <w:tab/>
              <w:t>//|</w:t>
            </w:r>
            <w:r>
              <w:rPr>
                <w:spacing w:val="8"/>
                <w:sz w:val="22"/>
              </w:rPr>
              <w:t> </w:t>
            </w:r>
            <w:r>
              <w:rPr>
                <w:sz w:val="22"/>
              </w:rPr>
              <w:t>B0</w:t>
            </w:r>
          </w:p>
          <w:p>
            <w:pPr>
              <w:pStyle w:val="TableParagraph"/>
              <w:tabs>
                <w:tab w:pos="1409" w:val="left" w:leader="none"/>
              </w:tabs>
              <w:spacing w:before="35"/>
              <w:ind w:left="234"/>
              <w:rPr>
                <w:sz w:val="22"/>
              </w:rPr>
            </w:pPr>
            <w:r>
              <w:rPr>
                <w:sz w:val="22"/>
              </w:rPr>
              <w:t>0x200000</w:t>
              <w:tab/>
              <w:t>//|</w:t>
            </w:r>
            <w:r>
              <w:rPr>
                <w:spacing w:val="8"/>
                <w:sz w:val="22"/>
              </w:rPr>
              <w:t> </w:t>
            </w:r>
            <w:r>
              <w:rPr>
                <w:sz w:val="22"/>
              </w:rPr>
              <w:t>B5</w:t>
            </w:r>
          </w:p>
          <w:p>
            <w:pPr>
              <w:pStyle w:val="TableParagraph"/>
              <w:tabs>
                <w:tab w:pos="732" w:val="left" w:leader="none"/>
              </w:tabs>
              <w:spacing w:before="36"/>
              <w:ind w:left="234"/>
              <w:rPr>
                <w:sz w:val="22"/>
              </w:rPr>
            </w:pPr>
            <w:r>
              <w:rPr>
                <w:w w:val="105"/>
                <w:sz w:val="22"/>
              </w:rPr>
              <w:t>0</w:t>
              <w:tab/>
              <w:t>//</w:t>
            </w:r>
            <w:r>
              <w:rPr>
                <w:spacing w:val="-1"/>
                <w:w w:val="105"/>
                <w:sz w:val="22"/>
              </w:rPr>
              <w:t> </w:t>
            </w:r>
            <w:r>
              <w:rPr>
                <w:spacing w:val="-3"/>
                <w:w w:val="105"/>
                <w:sz w:val="22"/>
              </w:rPr>
              <w:t>None</w:t>
            </w:r>
          </w:p>
          <w:p>
            <w:pPr>
              <w:pStyle w:val="TableParagraph"/>
              <w:spacing w:line="237" w:lineRule="exact" w:before="35"/>
              <w:ind w:left="112"/>
              <w:rPr>
                <w:sz w:val="22"/>
              </w:rPr>
            </w:pPr>
            <w:r>
              <w:rPr>
                <w:sz w:val="22"/>
              </w:rPr>
              <w:t>// A0 A1 A2 A3 A5 E0 E1 E2 B0 B1 B2 B3 B4 B5</w:t>
            </w:r>
          </w:p>
        </w:tc>
      </w:tr>
      <w:tr>
        <w:trPr>
          <w:trHeight w:val="576" w:hRule="atLeast"/>
        </w:trPr>
        <w:tc>
          <w:tcPr>
            <w:tcW w:w="9643" w:type="dxa"/>
            <w:gridSpan w:val="5"/>
          </w:tcPr>
          <w:p>
            <w:pPr>
              <w:pStyle w:val="TableParagraph"/>
              <w:spacing w:before="9"/>
              <w:rPr>
                <w:sz w:val="27"/>
              </w:rPr>
            </w:pPr>
          </w:p>
          <w:p>
            <w:pPr>
              <w:pStyle w:val="TableParagraph"/>
              <w:spacing w:line="237" w:lineRule="exact"/>
              <w:ind w:left="50"/>
              <w:rPr>
                <w:sz w:val="22"/>
              </w:rPr>
            </w:pPr>
            <w:r>
              <w:rPr>
                <w:w w:val="105"/>
                <w:sz w:val="22"/>
              </w:rPr>
              <w:t>// One of the following may be OR'ed in with the above using |</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308" w:type="dxa"/>
          </w:tcPr>
          <w:p>
            <w:pPr>
              <w:pStyle w:val="TableParagraph"/>
              <w:spacing w:line="237" w:lineRule="exact" w:before="31"/>
              <w:ind w:left="501"/>
              <w:rPr>
                <w:sz w:val="22"/>
              </w:rPr>
            </w:pPr>
            <w:r>
              <w:rPr>
                <w:sz w:val="22"/>
              </w:rPr>
              <w:t>VSS_VDD</w:t>
            </w:r>
          </w:p>
        </w:tc>
        <w:tc>
          <w:tcPr>
            <w:tcW w:w="2491" w:type="dxa"/>
            <w:gridSpan w:val="2"/>
          </w:tcPr>
          <w:p>
            <w:pPr>
              <w:pStyle w:val="TableParagraph"/>
              <w:spacing w:line="237" w:lineRule="exact" w:before="31"/>
              <w:ind w:left="1597"/>
              <w:rPr>
                <w:sz w:val="22"/>
              </w:rPr>
            </w:pPr>
            <w:r>
              <w:rPr>
                <w:sz w:val="22"/>
              </w:rPr>
              <w:t>0x0000</w:t>
            </w:r>
          </w:p>
        </w:tc>
        <w:tc>
          <w:tcPr>
            <w:tcW w:w="3595" w:type="dxa"/>
          </w:tcPr>
          <w:p>
            <w:pPr>
              <w:pStyle w:val="TableParagraph"/>
              <w:spacing w:line="237" w:lineRule="exact" w:before="31"/>
              <w:ind w:left="223"/>
              <w:rPr>
                <w:sz w:val="22"/>
              </w:rPr>
            </w:pPr>
            <w:r>
              <w:rPr>
                <w:w w:val="105"/>
                <w:sz w:val="22"/>
              </w:rPr>
              <w:t>//| Range 0-Vdd</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308" w:type="dxa"/>
          </w:tcPr>
          <w:p>
            <w:pPr>
              <w:pStyle w:val="TableParagraph"/>
              <w:spacing w:line="237" w:lineRule="exact" w:before="31"/>
              <w:ind w:left="501"/>
              <w:rPr>
                <w:sz w:val="22"/>
              </w:rPr>
            </w:pPr>
            <w:r>
              <w:rPr>
                <w:sz w:val="22"/>
              </w:rPr>
              <w:t>VSS_VREF</w:t>
            </w:r>
          </w:p>
        </w:tc>
        <w:tc>
          <w:tcPr>
            <w:tcW w:w="2491" w:type="dxa"/>
            <w:gridSpan w:val="2"/>
          </w:tcPr>
          <w:p>
            <w:pPr>
              <w:pStyle w:val="TableParagraph"/>
              <w:spacing w:line="237" w:lineRule="exact" w:before="31"/>
              <w:ind w:left="1597"/>
              <w:rPr>
                <w:sz w:val="22"/>
              </w:rPr>
            </w:pPr>
            <w:r>
              <w:rPr>
                <w:sz w:val="22"/>
              </w:rPr>
              <w:t>0x1000</w:t>
            </w:r>
          </w:p>
        </w:tc>
        <w:tc>
          <w:tcPr>
            <w:tcW w:w="3595" w:type="dxa"/>
          </w:tcPr>
          <w:p>
            <w:pPr>
              <w:pStyle w:val="TableParagraph"/>
              <w:spacing w:line="237" w:lineRule="exact" w:before="31"/>
              <w:ind w:left="223"/>
              <w:rPr>
                <w:sz w:val="22"/>
              </w:rPr>
            </w:pPr>
            <w:r>
              <w:rPr>
                <w:w w:val="105"/>
                <w:sz w:val="22"/>
              </w:rPr>
              <w:t>//| Range 0-Vref</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308" w:type="dxa"/>
          </w:tcPr>
          <w:p>
            <w:pPr>
              <w:pStyle w:val="TableParagraph"/>
              <w:spacing w:line="234" w:lineRule="exact" w:before="31"/>
              <w:ind w:left="501"/>
              <w:rPr>
                <w:sz w:val="22"/>
              </w:rPr>
            </w:pPr>
            <w:r>
              <w:rPr>
                <w:sz w:val="22"/>
              </w:rPr>
              <w:t>VREF_VREF</w:t>
            </w:r>
          </w:p>
        </w:tc>
        <w:tc>
          <w:tcPr>
            <w:tcW w:w="2491" w:type="dxa"/>
            <w:gridSpan w:val="2"/>
          </w:tcPr>
          <w:p>
            <w:pPr>
              <w:pStyle w:val="TableParagraph"/>
              <w:spacing w:line="234" w:lineRule="exact" w:before="31"/>
              <w:ind w:left="1597"/>
              <w:rPr>
                <w:sz w:val="22"/>
              </w:rPr>
            </w:pPr>
            <w:r>
              <w:rPr>
                <w:sz w:val="22"/>
              </w:rPr>
              <w:t>0x3000</w:t>
            </w:r>
          </w:p>
        </w:tc>
        <w:tc>
          <w:tcPr>
            <w:tcW w:w="3595" w:type="dxa"/>
          </w:tcPr>
          <w:p>
            <w:pPr>
              <w:pStyle w:val="TableParagraph"/>
              <w:spacing w:line="234" w:lineRule="exact" w:before="31"/>
              <w:ind w:left="223"/>
              <w:rPr>
                <w:sz w:val="22"/>
              </w:rPr>
            </w:pPr>
            <w:r>
              <w:rPr>
                <w:w w:val="105"/>
                <w:sz w:val="22"/>
              </w:rPr>
              <w:t>//| Range Vref-Vref</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308" w:type="dxa"/>
          </w:tcPr>
          <w:p>
            <w:pPr>
              <w:pStyle w:val="TableParagraph"/>
              <w:spacing w:line="237" w:lineRule="exact" w:before="28"/>
              <w:ind w:left="501"/>
              <w:rPr>
                <w:sz w:val="22"/>
              </w:rPr>
            </w:pPr>
            <w:r>
              <w:rPr>
                <w:sz w:val="22"/>
              </w:rPr>
              <w:t>VREF_VDD</w:t>
            </w:r>
          </w:p>
        </w:tc>
        <w:tc>
          <w:tcPr>
            <w:tcW w:w="2491" w:type="dxa"/>
            <w:gridSpan w:val="2"/>
          </w:tcPr>
          <w:p>
            <w:pPr>
              <w:pStyle w:val="TableParagraph"/>
              <w:spacing w:line="237" w:lineRule="exact" w:before="28"/>
              <w:ind w:left="1597"/>
              <w:rPr>
                <w:sz w:val="22"/>
              </w:rPr>
            </w:pPr>
            <w:r>
              <w:rPr>
                <w:sz w:val="22"/>
              </w:rPr>
              <w:t>0x2000</w:t>
            </w:r>
          </w:p>
        </w:tc>
        <w:tc>
          <w:tcPr>
            <w:tcW w:w="3595" w:type="dxa"/>
          </w:tcPr>
          <w:p>
            <w:pPr>
              <w:pStyle w:val="TableParagraph"/>
              <w:spacing w:line="237" w:lineRule="exact" w:before="28"/>
              <w:ind w:left="223"/>
              <w:rPr>
                <w:sz w:val="22"/>
              </w:rPr>
            </w:pPr>
            <w:r>
              <w:rPr>
                <w:w w:val="105"/>
                <w:sz w:val="22"/>
              </w:rPr>
              <w:t>//| Range Vref-Vdd</w:t>
            </w:r>
          </w:p>
        </w:tc>
      </w:tr>
    </w:tbl>
    <w:p>
      <w:pPr>
        <w:pStyle w:val="BodyText"/>
        <w:spacing w:before="8"/>
        <w:rPr>
          <w:sz w:val="27"/>
        </w:rPr>
      </w:pPr>
    </w:p>
    <w:p>
      <w:pPr>
        <w:spacing w:before="1" w:after="4"/>
        <w:ind w:left="676" w:right="0" w:firstLine="0"/>
        <w:jc w:val="left"/>
        <w:rPr>
          <w:sz w:val="22"/>
        </w:rPr>
      </w:pPr>
      <w:r>
        <w:rPr>
          <w:w w:val="105"/>
          <w:sz w:val="22"/>
        </w:rPr>
        <w:t>// Constants used in READ_ADC()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3498"/>
        <w:gridCol w:w="4580"/>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3498" w:type="dxa"/>
          </w:tcPr>
          <w:p>
            <w:pPr>
              <w:pStyle w:val="TableParagraph"/>
              <w:spacing w:line="237" w:lineRule="exact" w:before="31"/>
              <w:ind w:left="501"/>
              <w:rPr>
                <w:sz w:val="22"/>
              </w:rPr>
            </w:pPr>
            <w:r>
              <w:rPr>
                <w:sz w:val="22"/>
              </w:rPr>
              <w:t>ADC_START_AND_READ</w:t>
            </w:r>
          </w:p>
        </w:tc>
        <w:tc>
          <w:tcPr>
            <w:tcW w:w="4580" w:type="dxa"/>
          </w:tcPr>
          <w:p>
            <w:pPr>
              <w:pStyle w:val="TableParagraph"/>
              <w:spacing w:line="237" w:lineRule="exact" w:before="31"/>
              <w:ind w:left="407"/>
              <w:rPr>
                <w:sz w:val="22"/>
              </w:rPr>
            </w:pPr>
            <w:r>
              <w:rPr>
                <w:w w:val="105"/>
                <w:sz w:val="22"/>
              </w:rPr>
              <w:t>7 // This is the default if nothing is specified</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498" w:type="dxa"/>
          </w:tcPr>
          <w:p>
            <w:pPr>
              <w:pStyle w:val="TableParagraph"/>
              <w:spacing w:line="237" w:lineRule="exact" w:before="31"/>
              <w:ind w:left="501"/>
              <w:rPr>
                <w:sz w:val="22"/>
              </w:rPr>
            </w:pPr>
            <w:r>
              <w:rPr>
                <w:sz w:val="22"/>
              </w:rPr>
              <w:t>DC_START_ONLY</w:t>
            </w:r>
          </w:p>
        </w:tc>
        <w:tc>
          <w:tcPr>
            <w:tcW w:w="4580" w:type="dxa"/>
          </w:tcPr>
          <w:p>
            <w:pPr>
              <w:pStyle w:val="TableParagraph"/>
              <w:spacing w:line="237" w:lineRule="exact" w:before="31"/>
              <w:ind w:left="407"/>
              <w:rPr>
                <w:sz w:val="22"/>
              </w:rPr>
            </w:pPr>
            <w:r>
              <w:rPr>
                <w:w w:val="102"/>
                <w:sz w:val="22"/>
              </w:rPr>
              <w:t>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3498" w:type="dxa"/>
          </w:tcPr>
          <w:p>
            <w:pPr>
              <w:pStyle w:val="TableParagraph"/>
              <w:spacing w:line="237" w:lineRule="exact" w:before="31"/>
              <w:ind w:left="501"/>
              <w:rPr>
                <w:sz w:val="22"/>
              </w:rPr>
            </w:pPr>
            <w:r>
              <w:rPr>
                <w:sz w:val="22"/>
              </w:rPr>
              <w:t>ADC_READ_ONLY</w:t>
            </w:r>
          </w:p>
        </w:tc>
        <w:tc>
          <w:tcPr>
            <w:tcW w:w="4580" w:type="dxa"/>
          </w:tcPr>
          <w:p>
            <w:pPr>
              <w:pStyle w:val="TableParagraph"/>
              <w:spacing w:line="237" w:lineRule="exact" w:before="31"/>
              <w:ind w:left="407"/>
              <w:rPr>
                <w:sz w:val="22"/>
              </w:rPr>
            </w:pPr>
            <w:r>
              <w:rPr>
                <w:w w:val="102"/>
                <w:sz w:val="22"/>
              </w:rPr>
              <w:t>6</w:t>
            </w:r>
          </w:p>
        </w:tc>
      </w:tr>
    </w:tbl>
    <w:p>
      <w:pPr>
        <w:pStyle w:val="BodyText"/>
        <w:spacing w:before="8"/>
        <w:rPr>
          <w:sz w:val="27"/>
        </w:rPr>
      </w:pPr>
    </w:p>
    <w:p>
      <w:pPr>
        <w:spacing w:before="0"/>
        <w:ind w:left="676" w:right="0" w:firstLine="0"/>
        <w:jc w:val="left"/>
        <w:rPr>
          <w:sz w:val="22"/>
        </w:rPr>
      </w:pPr>
      <w:r>
        <w:rPr>
          <w:sz w:val="22"/>
        </w:rPr>
        <w:t>////////////////////////////////////////////////////////////////// INT</w:t>
      </w:r>
    </w:p>
    <w:p>
      <w:pPr>
        <w:spacing w:before="36"/>
        <w:ind w:left="676" w:right="0" w:firstLine="0"/>
        <w:jc w:val="left"/>
        <w:rPr>
          <w:sz w:val="22"/>
        </w:rPr>
      </w:pPr>
      <w:r>
        <w:rPr>
          <w:w w:val="105"/>
          <w:sz w:val="22"/>
        </w:rPr>
        <w:t>// Interrupt Functions: ENABLE_INTERRUPTS(), DISABLE_INTERRUPTS(),</w:t>
      </w:r>
    </w:p>
    <w:p>
      <w:pPr>
        <w:tabs>
          <w:tab w:pos="2013" w:val="left" w:leader="none"/>
        </w:tabs>
        <w:spacing w:before="35"/>
        <w:ind w:left="676" w:right="0" w:firstLine="0"/>
        <w:jc w:val="left"/>
        <w:rPr>
          <w:sz w:val="22"/>
        </w:rPr>
      </w:pPr>
      <w:r>
        <w:rPr>
          <w:sz w:val="22"/>
        </w:rPr>
        <w:t>//</w:t>
        <w:tab/>
        <w:t>CLEAR_INTERRUPT(),</w:t>
      </w:r>
      <w:r>
        <w:rPr>
          <w:spacing w:val="-3"/>
          <w:sz w:val="22"/>
        </w:rPr>
        <w:t> </w:t>
      </w:r>
      <w:r>
        <w:rPr>
          <w:sz w:val="22"/>
        </w:rPr>
        <w:t>INTERRUPT_ACTIVE(),</w:t>
      </w:r>
    </w:p>
    <w:p>
      <w:pPr>
        <w:tabs>
          <w:tab w:pos="2008" w:val="left" w:leader="none"/>
        </w:tabs>
        <w:spacing w:before="35"/>
        <w:ind w:left="676" w:right="0" w:firstLine="0"/>
        <w:jc w:val="left"/>
        <w:rPr>
          <w:sz w:val="22"/>
        </w:rPr>
      </w:pPr>
      <w:r>
        <w:rPr>
          <w:sz w:val="22"/>
        </w:rPr>
        <w:t>//</w:t>
        <w:tab/>
        <w:t>EXT_INT_EDGE()</w:t>
      </w:r>
    </w:p>
    <w:p>
      <w:pPr>
        <w:spacing w:before="30"/>
        <w:ind w:left="676" w:right="0" w:firstLine="0"/>
        <w:jc w:val="left"/>
        <w:rPr>
          <w:sz w:val="22"/>
        </w:rPr>
      </w:pPr>
      <w:r>
        <w:rPr>
          <w:w w:val="105"/>
          <w:sz w:val="22"/>
        </w:rPr>
        <w:t>// Constants used in EXT_INT_EDGE() are:</w:t>
      </w:r>
    </w:p>
    <w:p>
      <w:pPr>
        <w:tabs>
          <w:tab w:pos="2376" w:val="left" w:leader="none"/>
          <w:tab w:pos="5214" w:val="left" w:leader="none"/>
        </w:tabs>
        <w:spacing w:before="35"/>
        <w:ind w:left="676" w:right="0" w:firstLine="0"/>
        <w:jc w:val="left"/>
        <w:rPr>
          <w:sz w:val="22"/>
        </w:rPr>
      </w:pPr>
      <w:r>
        <w:rPr>
          <w:w w:val="105"/>
          <w:sz w:val="22"/>
        </w:rPr>
        <w:t>#define</w:t>
        <w:tab/>
        <w:t>L_TO_H</w:t>
        <w:tab/>
      </w:r>
      <w:r>
        <w:rPr>
          <w:spacing w:val="-3"/>
          <w:w w:val="105"/>
          <w:sz w:val="22"/>
        </w:rPr>
        <w:t>0x40</w:t>
      </w:r>
    </w:p>
    <w:p>
      <w:pPr>
        <w:tabs>
          <w:tab w:pos="2376" w:val="left" w:leader="none"/>
          <w:tab w:pos="5214" w:val="left" w:leader="none"/>
        </w:tabs>
        <w:spacing w:before="35"/>
        <w:ind w:left="676" w:right="0" w:firstLine="0"/>
        <w:jc w:val="left"/>
        <w:rPr>
          <w:sz w:val="22"/>
        </w:rPr>
      </w:pPr>
      <w:r>
        <w:rPr>
          <w:w w:val="105"/>
          <w:sz w:val="22"/>
        </w:rPr>
        <w:t>#define</w:t>
        <w:tab/>
        <w:t>H_TO_L</w:t>
        <w:tab/>
        <w:t>0</w:t>
      </w:r>
    </w:p>
    <w:p>
      <w:pPr>
        <w:spacing w:after="0"/>
        <w:jc w:val="left"/>
        <w:rPr>
          <w:sz w:val="22"/>
        </w:rPr>
        <w:sectPr>
          <w:pgSz w:w="11910" w:h="16840"/>
          <w:pgMar w:header="283" w:footer="491" w:top="640" w:bottom="680" w:left="740" w:right="0"/>
        </w:sectPr>
      </w:pPr>
    </w:p>
    <w:p>
      <w:pPr>
        <w:spacing w:before="31" w:after="4"/>
        <w:ind w:left="676" w:right="0" w:firstLine="0"/>
        <w:jc w:val="left"/>
        <w:rPr>
          <w:sz w:val="22"/>
        </w:rPr>
      </w:pPr>
      <w:r>
        <w:rPr>
          <w:w w:val="105"/>
          <w:sz w:val="22"/>
        </w:rPr>
        <w:t>// Constants used in ENABLE/DISABLE_INTERRUPTS() are:</w:t>
      </w: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9"/>
        <w:gridCol w:w="2682"/>
        <w:gridCol w:w="1885"/>
      </w:tblGrid>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GLOBAL</w:t>
            </w:r>
          </w:p>
        </w:tc>
        <w:tc>
          <w:tcPr>
            <w:tcW w:w="1885" w:type="dxa"/>
          </w:tcPr>
          <w:p>
            <w:pPr>
              <w:pStyle w:val="TableParagraph"/>
              <w:spacing w:line="237" w:lineRule="exact" w:before="31"/>
              <w:ind w:left="656"/>
              <w:rPr>
                <w:sz w:val="22"/>
              </w:rPr>
            </w:pPr>
            <w:r>
              <w:rPr>
                <w:sz w:val="22"/>
              </w:rPr>
              <w:t>0x0BC0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INT_RTCC</w:t>
            </w:r>
          </w:p>
        </w:tc>
        <w:tc>
          <w:tcPr>
            <w:tcW w:w="1885" w:type="dxa"/>
          </w:tcPr>
          <w:p>
            <w:pPr>
              <w:pStyle w:val="TableParagraph"/>
              <w:spacing w:line="237" w:lineRule="exact" w:before="31"/>
              <w:ind w:left="656"/>
              <w:rPr>
                <w:sz w:val="22"/>
              </w:rPr>
            </w:pPr>
            <w:r>
              <w:rPr>
                <w:sz w:val="22"/>
              </w:rPr>
              <w:t>0x000B20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w:t>
            </w:r>
          </w:p>
        </w:tc>
        <w:tc>
          <w:tcPr>
            <w:tcW w:w="1885" w:type="dxa"/>
          </w:tcPr>
          <w:p>
            <w:pPr>
              <w:pStyle w:val="TableParagraph"/>
              <w:spacing w:line="237" w:lineRule="exact" w:before="31"/>
              <w:ind w:left="656"/>
              <w:rPr>
                <w:sz w:val="22"/>
              </w:rPr>
            </w:pPr>
            <w:r>
              <w:rPr>
                <w:sz w:val="22"/>
              </w:rPr>
              <w:t>0x01FF0B08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INT_EXT_L2H</w:t>
            </w:r>
          </w:p>
        </w:tc>
        <w:tc>
          <w:tcPr>
            <w:tcW w:w="1885" w:type="dxa"/>
          </w:tcPr>
          <w:p>
            <w:pPr>
              <w:pStyle w:val="TableParagraph"/>
              <w:spacing w:line="237" w:lineRule="exact" w:before="31"/>
              <w:ind w:left="656"/>
              <w:rPr>
                <w:sz w:val="22"/>
              </w:rPr>
            </w:pPr>
            <w:r>
              <w:rPr>
                <w:sz w:val="22"/>
              </w:rPr>
              <w:t>0x50000B10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INT_EXT_H2L</w:t>
            </w:r>
          </w:p>
        </w:tc>
        <w:tc>
          <w:tcPr>
            <w:tcW w:w="1885" w:type="dxa"/>
          </w:tcPr>
          <w:p>
            <w:pPr>
              <w:pStyle w:val="TableParagraph"/>
              <w:spacing w:line="237" w:lineRule="exact" w:before="31"/>
              <w:ind w:left="656"/>
              <w:rPr>
                <w:sz w:val="22"/>
              </w:rPr>
            </w:pPr>
            <w:r>
              <w:rPr>
                <w:sz w:val="22"/>
              </w:rPr>
              <w:t>0x60000B10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INT_EXT</w:t>
            </w:r>
          </w:p>
        </w:tc>
        <w:tc>
          <w:tcPr>
            <w:tcW w:w="1885" w:type="dxa"/>
          </w:tcPr>
          <w:p>
            <w:pPr>
              <w:pStyle w:val="TableParagraph"/>
              <w:spacing w:line="237" w:lineRule="exact" w:before="31"/>
              <w:ind w:left="656"/>
              <w:rPr>
                <w:sz w:val="22"/>
              </w:rPr>
            </w:pPr>
            <w:r>
              <w:rPr>
                <w:sz w:val="22"/>
              </w:rPr>
              <w:t>0x000B10</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682" w:type="dxa"/>
          </w:tcPr>
          <w:p>
            <w:pPr>
              <w:pStyle w:val="TableParagraph"/>
              <w:spacing w:line="234" w:lineRule="exact" w:before="31"/>
              <w:ind w:left="501"/>
              <w:rPr>
                <w:sz w:val="22"/>
              </w:rPr>
            </w:pPr>
            <w:r>
              <w:rPr>
                <w:sz w:val="22"/>
              </w:rPr>
              <w:t>INT_AD</w:t>
            </w:r>
          </w:p>
        </w:tc>
        <w:tc>
          <w:tcPr>
            <w:tcW w:w="1885" w:type="dxa"/>
          </w:tcPr>
          <w:p>
            <w:pPr>
              <w:pStyle w:val="TableParagraph"/>
              <w:spacing w:line="234" w:lineRule="exact" w:before="31"/>
              <w:ind w:left="656"/>
              <w:rPr>
                <w:sz w:val="22"/>
              </w:rPr>
            </w:pPr>
            <w:r>
              <w:rPr>
                <w:sz w:val="22"/>
              </w:rPr>
              <w:t>0x008C40</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682" w:type="dxa"/>
          </w:tcPr>
          <w:p>
            <w:pPr>
              <w:pStyle w:val="TableParagraph"/>
              <w:spacing w:line="237" w:lineRule="exact" w:before="28"/>
              <w:ind w:left="501"/>
              <w:rPr>
                <w:sz w:val="22"/>
              </w:rPr>
            </w:pPr>
            <w:r>
              <w:rPr>
                <w:sz w:val="22"/>
              </w:rPr>
              <w:t>INT_TBE</w:t>
            </w:r>
          </w:p>
        </w:tc>
        <w:tc>
          <w:tcPr>
            <w:tcW w:w="1885" w:type="dxa"/>
          </w:tcPr>
          <w:p>
            <w:pPr>
              <w:pStyle w:val="TableParagraph"/>
              <w:spacing w:line="237" w:lineRule="exact" w:before="28"/>
              <w:ind w:left="656"/>
              <w:rPr>
                <w:sz w:val="22"/>
              </w:rPr>
            </w:pPr>
            <w:r>
              <w:rPr>
                <w:sz w:val="22"/>
              </w:rPr>
              <w:t>0x008C10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INT_RDA</w:t>
            </w:r>
          </w:p>
        </w:tc>
        <w:tc>
          <w:tcPr>
            <w:tcW w:w="1885" w:type="dxa"/>
          </w:tcPr>
          <w:p>
            <w:pPr>
              <w:pStyle w:val="TableParagraph"/>
              <w:spacing w:line="237" w:lineRule="exact" w:before="31"/>
              <w:ind w:left="656"/>
              <w:rPr>
                <w:sz w:val="22"/>
              </w:rPr>
            </w:pPr>
            <w:r>
              <w:rPr>
                <w:sz w:val="22"/>
              </w:rPr>
              <w:t>0x008C20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INT_TIMER1</w:t>
            </w:r>
          </w:p>
        </w:tc>
        <w:tc>
          <w:tcPr>
            <w:tcW w:w="1885" w:type="dxa"/>
          </w:tcPr>
          <w:p>
            <w:pPr>
              <w:pStyle w:val="TableParagraph"/>
              <w:spacing w:line="237" w:lineRule="exact" w:before="31"/>
              <w:ind w:left="656"/>
              <w:rPr>
                <w:sz w:val="22"/>
              </w:rPr>
            </w:pPr>
            <w:r>
              <w:rPr>
                <w:sz w:val="22"/>
              </w:rPr>
              <w:t>0x008C01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INT_TIMER2</w:t>
            </w:r>
          </w:p>
        </w:tc>
        <w:tc>
          <w:tcPr>
            <w:tcW w:w="1885" w:type="dxa"/>
          </w:tcPr>
          <w:p>
            <w:pPr>
              <w:pStyle w:val="TableParagraph"/>
              <w:spacing w:line="237" w:lineRule="exact" w:before="31"/>
              <w:ind w:left="656"/>
              <w:rPr>
                <w:sz w:val="22"/>
              </w:rPr>
            </w:pPr>
            <w:r>
              <w:rPr>
                <w:sz w:val="22"/>
              </w:rPr>
              <w:t>0x008C02</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INT_CCP1</w:t>
            </w:r>
          </w:p>
        </w:tc>
        <w:tc>
          <w:tcPr>
            <w:tcW w:w="1885" w:type="dxa"/>
          </w:tcPr>
          <w:p>
            <w:pPr>
              <w:pStyle w:val="TableParagraph"/>
              <w:spacing w:line="237" w:lineRule="exact" w:before="31"/>
              <w:ind w:left="656"/>
              <w:rPr>
                <w:sz w:val="22"/>
              </w:rPr>
            </w:pPr>
            <w:r>
              <w:rPr>
                <w:sz w:val="22"/>
              </w:rPr>
              <w:t>0x008C04</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INT_CCP2</w:t>
            </w:r>
          </w:p>
        </w:tc>
        <w:tc>
          <w:tcPr>
            <w:tcW w:w="1885" w:type="dxa"/>
          </w:tcPr>
          <w:p>
            <w:pPr>
              <w:pStyle w:val="TableParagraph"/>
              <w:spacing w:line="237" w:lineRule="exact" w:before="31"/>
              <w:ind w:left="656"/>
              <w:rPr>
                <w:sz w:val="22"/>
              </w:rPr>
            </w:pPr>
            <w:r>
              <w:rPr>
                <w:sz w:val="22"/>
              </w:rPr>
              <w:t>0x008D01</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INT_SSP</w:t>
            </w:r>
          </w:p>
        </w:tc>
        <w:tc>
          <w:tcPr>
            <w:tcW w:w="1885" w:type="dxa"/>
          </w:tcPr>
          <w:p>
            <w:pPr>
              <w:pStyle w:val="TableParagraph"/>
              <w:spacing w:line="237" w:lineRule="exact" w:before="31"/>
              <w:ind w:left="656"/>
              <w:rPr>
                <w:sz w:val="22"/>
              </w:rPr>
            </w:pPr>
            <w:r>
              <w:rPr>
                <w:sz w:val="22"/>
              </w:rPr>
              <w:t>0x008C08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INT_BUSCOL</w:t>
            </w:r>
          </w:p>
        </w:tc>
        <w:tc>
          <w:tcPr>
            <w:tcW w:w="1885" w:type="dxa"/>
          </w:tcPr>
          <w:p>
            <w:pPr>
              <w:pStyle w:val="TableParagraph"/>
              <w:spacing w:line="237" w:lineRule="exact" w:before="31"/>
              <w:ind w:left="656"/>
              <w:rPr>
                <w:sz w:val="22"/>
              </w:rPr>
            </w:pPr>
            <w:r>
              <w:rPr>
                <w:sz w:val="22"/>
              </w:rPr>
              <w:t>0x008D08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INT_EEPROM</w:t>
            </w:r>
          </w:p>
        </w:tc>
        <w:tc>
          <w:tcPr>
            <w:tcW w:w="1885" w:type="dxa"/>
          </w:tcPr>
          <w:p>
            <w:pPr>
              <w:pStyle w:val="TableParagraph"/>
              <w:spacing w:line="237" w:lineRule="exact" w:before="31"/>
              <w:ind w:left="656"/>
              <w:rPr>
                <w:sz w:val="22"/>
              </w:rPr>
            </w:pPr>
            <w:r>
              <w:rPr>
                <w:sz w:val="22"/>
              </w:rPr>
              <w:t>0x008D10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INT_TIMER0</w:t>
            </w:r>
          </w:p>
        </w:tc>
        <w:tc>
          <w:tcPr>
            <w:tcW w:w="1885" w:type="dxa"/>
          </w:tcPr>
          <w:p>
            <w:pPr>
              <w:pStyle w:val="TableParagraph"/>
              <w:spacing w:line="237" w:lineRule="exact" w:before="31"/>
              <w:ind w:left="656"/>
              <w:rPr>
                <w:sz w:val="22"/>
              </w:rPr>
            </w:pPr>
            <w:r>
              <w:rPr>
                <w:sz w:val="22"/>
              </w:rPr>
              <w:t>0x000B20</w:t>
            </w:r>
          </w:p>
        </w:tc>
      </w:tr>
      <w:tr>
        <w:trPr>
          <w:trHeight w:val="285" w:hRule="atLeast"/>
        </w:trPr>
        <w:tc>
          <w:tcPr>
            <w:tcW w:w="1249" w:type="dxa"/>
          </w:tcPr>
          <w:p>
            <w:pPr>
              <w:pStyle w:val="TableParagraph"/>
              <w:spacing w:line="234" w:lineRule="exact" w:before="31"/>
              <w:ind w:left="50"/>
              <w:rPr>
                <w:sz w:val="22"/>
              </w:rPr>
            </w:pPr>
            <w:r>
              <w:rPr>
                <w:w w:val="105"/>
                <w:sz w:val="22"/>
              </w:rPr>
              <w:t>#define</w:t>
            </w:r>
          </w:p>
        </w:tc>
        <w:tc>
          <w:tcPr>
            <w:tcW w:w="2682" w:type="dxa"/>
          </w:tcPr>
          <w:p>
            <w:pPr>
              <w:pStyle w:val="TableParagraph"/>
              <w:spacing w:line="234" w:lineRule="exact" w:before="31"/>
              <w:ind w:left="501"/>
              <w:rPr>
                <w:sz w:val="22"/>
              </w:rPr>
            </w:pPr>
            <w:r>
              <w:rPr>
                <w:sz w:val="22"/>
              </w:rPr>
              <w:t>INT_OSC_FAIL</w:t>
            </w:r>
          </w:p>
        </w:tc>
        <w:tc>
          <w:tcPr>
            <w:tcW w:w="1885" w:type="dxa"/>
          </w:tcPr>
          <w:p>
            <w:pPr>
              <w:pStyle w:val="TableParagraph"/>
              <w:spacing w:line="234" w:lineRule="exact" w:before="31"/>
              <w:ind w:left="656"/>
              <w:rPr>
                <w:sz w:val="22"/>
              </w:rPr>
            </w:pPr>
            <w:r>
              <w:rPr>
                <w:sz w:val="22"/>
              </w:rPr>
              <w:t>0x008D80</w:t>
            </w:r>
          </w:p>
        </w:tc>
      </w:tr>
      <w:tr>
        <w:trPr>
          <w:trHeight w:val="285" w:hRule="atLeast"/>
        </w:trPr>
        <w:tc>
          <w:tcPr>
            <w:tcW w:w="1249" w:type="dxa"/>
          </w:tcPr>
          <w:p>
            <w:pPr>
              <w:pStyle w:val="TableParagraph"/>
              <w:spacing w:line="237" w:lineRule="exact" w:before="28"/>
              <w:ind w:left="50"/>
              <w:rPr>
                <w:sz w:val="22"/>
              </w:rPr>
            </w:pPr>
            <w:r>
              <w:rPr>
                <w:w w:val="105"/>
                <w:sz w:val="22"/>
              </w:rPr>
              <w:t>#define</w:t>
            </w:r>
          </w:p>
        </w:tc>
        <w:tc>
          <w:tcPr>
            <w:tcW w:w="2682" w:type="dxa"/>
          </w:tcPr>
          <w:p>
            <w:pPr>
              <w:pStyle w:val="TableParagraph"/>
              <w:spacing w:line="237" w:lineRule="exact" w:before="28"/>
              <w:ind w:left="501"/>
              <w:rPr>
                <w:sz w:val="22"/>
              </w:rPr>
            </w:pPr>
            <w:r>
              <w:rPr>
                <w:sz w:val="22"/>
              </w:rPr>
              <w:t>INT_COMP</w:t>
            </w:r>
          </w:p>
        </w:tc>
        <w:tc>
          <w:tcPr>
            <w:tcW w:w="1885" w:type="dxa"/>
          </w:tcPr>
          <w:p>
            <w:pPr>
              <w:pStyle w:val="TableParagraph"/>
              <w:spacing w:line="237" w:lineRule="exact" w:before="28"/>
              <w:ind w:left="656"/>
              <w:rPr>
                <w:sz w:val="22"/>
              </w:rPr>
            </w:pPr>
            <w:r>
              <w:rPr>
                <w:sz w:val="22"/>
              </w:rPr>
              <w:t>0x008D20</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INT_COMP2</w:t>
            </w:r>
          </w:p>
        </w:tc>
        <w:tc>
          <w:tcPr>
            <w:tcW w:w="1885" w:type="dxa"/>
          </w:tcPr>
          <w:p>
            <w:pPr>
              <w:pStyle w:val="TableParagraph"/>
              <w:spacing w:line="237" w:lineRule="exact" w:before="31"/>
              <w:ind w:left="656"/>
              <w:rPr>
                <w:sz w:val="22"/>
              </w:rPr>
            </w:pPr>
            <w:r>
              <w:rPr>
                <w:sz w:val="22"/>
              </w:rPr>
              <w:t>0x008D40</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INT_ULPWU</w:t>
            </w:r>
          </w:p>
        </w:tc>
        <w:tc>
          <w:tcPr>
            <w:tcW w:w="1885" w:type="dxa"/>
          </w:tcPr>
          <w:p>
            <w:pPr>
              <w:pStyle w:val="TableParagraph"/>
              <w:spacing w:line="237" w:lineRule="exact" w:before="31"/>
              <w:ind w:left="656"/>
              <w:rPr>
                <w:sz w:val="22"/>
              </w:rPr>
            </w:pPr>
            <w:r>
              <w:rPr>
                <w:sz w:val="22"/>
              </w:rPr>
              <w:t>0x008D04</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INT_RB0</w:t>
            </w:r>
          </w:p>
        </w:tc>
        <w:tc>
          <w:tcPr>
            <w:tcW w:w="1885" w:type="dxa"/>
          </w:tcPr>
          <w:p>
            <w:pPr>
              <w:pStyle w:val="TableParagraph"/>
              <w:spacing w:line="237" w:lineRule="exact" w:before="31"/>
              <w:ind w:left="656"/>
              <w:rPr>
                <w:sz w:val="22"/>
              </w:rPr>
            </w:pPr>
            <w:r>
              <w:rPr>
                <w:sz w:val="22"/>
              </w:rPr>
              <w:t>0x0010B08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INT_RB1</w:t>
            </w:r>
          </w:p>
        </w:tc>
        <w:tc>
          <w:tcPr>
            <w:tcW w:w="1885" w:type="dxa"/>
          </w:tcPr>
          <w:p>
            <w:pPr>
              <w:pStyle w:val="TableParagraph"/>
              <w:spacing w:line="237" w:lineRule="exact" w:before="31"/>
              <w:ind w:left="656"/>
              <w:rPr>
                <w:sz w:val="22"/>
              </w:rPr>
            </w:pPr>
            <w:r>
              <w:rPr>
                <w:sz w:val="22"/>
              </w:rPr>
              <w:t>0x0020B08</w:t>
            </w:r>
          </w:p>
        </w:tc>
      </w:tr>
      <w:tr>
        <w:trPr>
          <w:trHeight w:val="288"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INT_RB2</w:t>
            </w:r>
          </w:p>
        </w:tc>
        <w:tc>
          <w:tcPr>
            <w:tcW w:w="1885" w:type="dxa"/>
          </w:tcPr>
          <w:p>
            <w:pPr>
              <w:pStyle w:val="TableParagraph"/>
              <w:spacing w:line="237" w:lineRule="exact" w:before="31"/>
              <w:ind w:left="656"/>
              <w:rPr>
                <w:sz w:val="22"/>
              </w:rPr>
            </w:pPr>
            <w:r>
              <w:rPr>
                <w:sz w:val="22"/>
              </w:rPr>
              <w:t>0x0040B08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INT_RB3</w:t>
            </w:r>
          </w:p>
        </w:tc>
        <w:tc>
          <w:tcPr>
            <w:tcW w:w="1885" w:type="dxa"/>
          </w:tcPr>
          <w:p>
            <w:pPr>
              <w:pStyle w:val="TableParagraph"/>
              <w:spacing w:line="237" w:lineRule="exact" w:before="31"/>
              <w:ind w:left="656"/>
              <w:rPr>
                <w:sz w:val="22"/>
              </w:rPr>
            </w:pPr>
            <w:r>
              <w:rPr>
                <w:sz w:val="22"/>
              </w:rPr>
              <w:t>0x0080B08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INT_RB4</w:t>
            </w:r>
          </w:p>
        </w:tc>
        <w:tc>
          <w:tcPr>
            <w:tcW w:w="1885" w:type="dxa"/>
          </w:tcPr>
          <w:p>
            <w:pPr>
              <w:pStyle w:val="TableParagraph"/>
              <w:spacing w:line="237" w:lineRule="exact" w:before="31"/>
              <w:ind w:left="656"/>
              <w:rPr>
                <w:sz w:val="22"/>
              </w:rPr>
            </w:pPr>
            <w:r>
              <w:rPr>
                <w:sz w:val="22"/>
              </w:rPr>
              <w:t>0x0100B08</w:t>
            </w:r>
          </w:p>
        </w:tc>
      </w:tr>
      <w:tr>
        <w:trPr>
          <w:trHeight w:val="287" w:hRule="atLeast"/>
        </w:trPr>
        <w:tc>
          <w:tcPr>
            <w:tcW w:w="1249" w:type="dxa"/>
          </w:tcPr>
          <w:p>
            <w:pPr>
              <w:pStyle w:val="TableParagraph"/>
              <w:spacing w:line="237" w:lineRule="exact" w:before="31"/>
              <w:ind w:left="50"/>
              <w:rPr>
                <w:sz w:val="22"/>
              </w:rPr>
            </w:pPr>
            <w:r>
              <w:rPr>
                <w:w w:val="105"/>
                <w:sz w:val="22"/>
              </w:rPr>
              <w:t>#define</w:t>
            </w:r>
          </w:p>
        </w:tc>
        <w:tc>
          <w:tcPr>
            <w:tcW w:w="2682" w:type="dxa"/>
          </w:tcPr>
          <w:p>
            <w:pPr>
              <w:pStyle w:val="TableParagraph"/>
              <w:spacing w:line="237" w:lineRule="exact" w:before="31"/>
              <w:ind w:left="501"/>
              <w:rPr>
                <w:sz w:val="22"/>
              </w:rPr>
            </w:pPr>
            <w:r>
              <w:rPr>
                <w:sz w:val="22"/>
              </w:rPr>
              <w:t>INT_RB5</w:t>
            </w:r>
          </w:p>
        </w:tc>
        <w:tc>
          <w:tcPr>
            <w:tcW w:w="1885" w:type="dxa"/>
          </w:tcPr>
          <w:p>
            <w:pPr>
              <w:pStyle w:val="TableParagraph"/>
              <w:spacing w:line="237" w:lineRule="exact" w:before="31"/>
              <w:ind w:left="656"/>
              <w:rPr>
                <w:sz w:val="22"/>
              </w:rPr>
            </w:pPr>
            <w:r>
              <w:rPr>
                <w:sz w:val="22"/>
              </w:rPr>
              <w:t>0x0200B08</w:t>
            </w:r>
          </w:p>
        </w:tc>
      </w:tr>
      <w:tr>
        <w:trPr>
          <w:trHeight w:val="285" w:hRule="atLeast"/>
        </w:trPr>
        <w:tc>
          <w:tcPr>
            <w:tcW w:w="1249" w:type="dxa"/>
          </w:tcPr>
          <w:p>
            <w:pPr>
              <w:pStyle w:val="TableParagraph"/>
              <w:spacing w:line="235" w:lineRule="exact" w:before="31"/>
              <w:ind w:left="50"/>
              <w:rPr>
                <w:sz w:val="22"/>
              </w:rPr>
            </w:pPr>
            <w:r>
              <w:rPr>
                <w:w w:val="105"/>
                <w:sz w:val="22"/>
              </w:rPr>
              <w:t>#define</w:t>
            </w:r>
          </w:p>
        </w:tc>
        <w:tc>
          <w:tcPr>
            <w:tcW w:w="2682" w:type="dxa"/>
          </w:tcPr>
          <w:p>
            <w:pPr>
              <w:pStyle w:val="TableParagraph"/>
              <w:spacing w:line="235" w:lineRule="exact" w:before="31"/>
              <w:ind w:left="501"/>
              <w:rPr>
                <w:sz w:val="22"/>
              </w:rPr>
            </w:pPr>
            <w:r>
              <w:rPr>
                <w:sz w:val="22"/>
              </w:rPr>
              <w:t>INT_RB6</w:t>
            </w:r>
          </w:p>
        </w:tc>
        <w:tc>
          <w:tcPr>
            <w:tcW w:w="1885" w:type="dxa"/>
          </w:tcPr>
          <w:p>
            <w:pPr>
              <w:pStyle w:val="TableParagraph"/>
              <w:spacing w:line="235" w:lineRule="exact" w:before="31"/>
              <w:ind w:left="656"/>
              <w:rPr>
                <w:sz w:val="22"/>
              </w:rPr>
            </w:pPr>
            <w:r>
              <w:rPr>
                <w:sz w:val="22"/>
              </w:rPr>
              <w:t>0x0400B08</w:t>
            </w:r>
          </w:p>
        </w:tc>
      </w:tr>
      <w:tr>
        <w:trPr>
          <w:trHeight w:val="861" w:hRule="atLeast"/>
        </w:trPr>
        <w:tc>
          <w:tcPr>
            <w:tcW w:w="1249" w:type="dxa"/>
          </w:tcPr>
          <w:p>
            <w:pPr>
              <w:pStyle w:val="TableParagraph"/>
              <w:spacing w:before="29"/>
              <w:ind w:left="50"/>
              <w:rPr>
                <w:sz w:val="22"/>
              </w:rPr>
            </w:pPr>
            <w:r>
              <w:rPr>
                <w:w w:val="105"/>
                <w:sz w:val="22"/>
              </w:rPr>
              <w:t>#define</w:t>
            </w:r>
          </w:p>
          <w:p>
            <w:pPr>
              <w:pStyle w:val="TableParagraph"/>
              <w:rPr>
                <w:sz w:val="28"/>
              </w:rPr>
            </w:pPr>
          </w:p>
          <w:p>
            <w:pPr>
              <w:pStyle w:val="TableParagraph"/>
              <w:spacing w:line="237" w:lineRule="exact" w:before="1"/>
              <w:ind w:left="50"/>
              <w:rPr>
                <w:sz w:val="22"/>
              </w:rPr>
            </w:pPr>
            <w:r>
              <w:rPr>
                <w:sz w:val="22"/>
              </w:rPr>
              <w:t>#list</w:t>
            </w:r>
          </w:p>
        </w:tc>
        <w:tc>
          <w:tcPr>
            <w:tcW w:w="2682" w:type="dxa"/>
          </w:tcPr>
          <w:p>
            <w:pPr>
              <w:pStyle w:val="TableParagraph"/>
              <w:spacing w:before="29"/>
              <w:ind w:left="501"/>
              <w:rPr>
                <w:sz w:val="22"/>
              </w:rPr>
            </w:pPr>
            <w:r>
              <w:rPr>
                <w:sz w:val="22"/>
              </w:rPr>
              <w:t>INT_RB7</w:t>
            </w:r>
          </w:p>
        </w:tc>
        <w:tc>
          <w:tcPr>
            <w:tcW w:w="1885" w:type="dxa"/>
          </w:tcPr>
          <w:p>
            <w:pPr>
              <w:pStyle w:val="TableParagraph"/>
              <w:spacing w:before="29"/>
              <w:ind w:left="656"/>
              <w:rPr>
                <w:sz w:val="22"/>
              </w:rPr>
            </w:pPr>
            <w:r>
              <w:rPr>
                <w:sz w:val="22"/>
              </w:rPr>
              <w:t>0x0800B08</w:t>
            </w:r>
          </w:p>
        </w:tc>
      </w:tr>
    </w:tbl>
    <w:p>
      <w:pPr>
        <w:pStyle w:val="BodyText"/>
        <w:spacing w:before="7"/>
        <w:rPr>
          <w:sz w:val="41"/>
        </w:rPr>
      </w:pPr>
    </w:p>
    <w:p>
      <w:pPr>
        <w:pStyle w:val="Heading3"/>
        <w:numPr>
          <w:ilvl w:val="0"/>
          <w:numId w:val="28"/>
        </w:numPr>
        <w:tabs>
          <w:tab w:pos="1244" w:val="left" w:leader="none"/>
          <w:tab w:pos="10630" w:val="left" w:leader="none"/>
        </w:tabs>
        <w:spacing w:line="240" w:lineRule="auto" w:before="0" w:after="0"/>
        <w:ind w:left="1243" w:right="0" w:hanging="568"/>
        <w:jc w:val="left"/>
      </w:pPr>
      <w:bookmarkStart w:name="_TOC_250010" w:id="18"/>
      <w:r>
        <w:rPr>
          <w:shd w:fill="FFCC99" w:color="auto" w:val="clear"/>
        </w:rPr>
        <w:t>CÂU HỎI ÔN TẬP – TRẮC NGHIỆM - BÀI</w:t>
      </w:r>
      <w:r>
        <w:rPr>
          <w:spacing w:val="-14"/>
          <w:shd w:fill="FFCC99" w:color="auto" w:val="clear"/>
        </w:rPr>
        <w:t> </w:t>
      </w:r>
      <w:bookmarkEnd w:id="18"/>
      <w:r>
        <w:rPr>
          <w:shd w:fill="FFCC99" w:color="auto" w:val="clear"/>
        </w:rPr>
        <w:t>TẬP</w:t>
        <w:tab/>
      </w:r>
    </w:p>
    <w:p>
      <w:pPr>
        <w:pStyle w:val="Heading4"/>
        <w:numPr>
          <w:ilvl w:val="1"/>
          <w:numId w:val="28"/>
        </w:numPr>
        <w:tabs>
          <w:tab w:pos="1526" w:val="left" w:leader="none"/>
          <w:tab w:pos="1527" w:val="left" w:leader="none"/>
          <w:tab w:pos="10630" w:val="left" w:leader="none"/>
        </w:tabs>
        <w:spacing w:line="240" w:lineRule="auto" w:before="239" w:after="0"/>
        <w:ind w:left="1526" w:right="0" w:hanging="597"/>
        <w:jc w:val="left"/>
      </w:pPr>
      <w:bookmarkStart w:name="_TOC_250009" w:id="19"/>
      <w:r>
        <w:rPr>
          <w:shd w:fill="FFFF99" w:color="auto" w:val="clear"/>
        </w:rPr>
        <w:t>CÂU HỎI ÔN</w:t>
      </w:r>
      <w:r>
        <w:rPr>
          <w:spacing w:val="-2"/>
          <w:shd w:fill="FFFF99" w:color="auto" w:val="clear"/>
        </w:rPr>
        <w:t> </w:t>
      </w:r>
      <w:bookmarkEnd w:id="19"/>
      <w:r>
        <w:rPr>
          <w:shd w:fill="FFFF99" w:color="auto" w:val="clear"/>
        </w:rPr>
        <w:t>TẬP</w:t>
        <w:tab/>
      </w:r>
    </w:p>
    <w:p>
      <w:pPr>
        <w:pStyle w:val="BodyText"/>
        <w:tabs>
          <w:tab w:pos="2116" w:val="left" w:leader="none"/>
        </w:tabs>
        <w:spacing w:before="176"/>
        <w:ind w:left="676"/>
      </w:pPr>
      <w:r>
        <w:rPr>
          <w:b/>
          <w:i/>
        </w:rPr>
        <w:t>Câu</w:t>
      </w:r>
      <w:r>
        <w:rPr>
          <w:b/>
          <w:i/>
          <w:spacing w:val="2"/>
        </w:rPr>
        <w:t> </w:t>
      </w:r>
      <w:r>
        <w:rPr>
          <w:b/>
          <w:i/>
        </w:rPr>
        <w:t>số</w:t>
      </w:r>
      <w:r>
        <w:rPr>
          <w:b/>
          <w:i/>
          <w:spacing w:val="1"/>
        </w:rPr>
        <w:t> </w:t>
      </w:r>
      <w:r>
        <w:rPr>
          <w:b/>
          <w:i/>
        </w:rPr>
        <w:t>4-1:</w:t>
        <w:tab/>
      </w:r>
      <w:r>
        <w:rPr/>
        <w:t>Hãy cho biết loại dữ </w:t>
      </w:r>
      <w:r>
        <w:rPr>
          <w:spacing w:val="-3"/>
        </w:rPr>
        <w:t>liệu </w:t>
      </w:r>
      <w:r>
        <w:rPr/>
        <w:t>trong ngôn ngữ lập trình C cho vi điều</w:t>
      </w:r>
      <w:r>
        <w:rPr>
          <w:spacing w:val="8"/>
        </w:rPr>
        <w:t> </w:t>
      </w:r>
      <w:r>
        <w:rPr/>
        <w:t>khiển.</w:t>
      </w:r>
    </w:p>
    <w:p>
      <w:pPr>
        <w:pStyle w:val="BodyText"/>
        <w:tabs>
          <w:tab w:pos="2116" w:val="left" w:leader="none"/>
        </w:tabs>
        <w:spacing w:before="117"/>
        <w:ind w:left="676"/>
      </w:pPr>
      <w:r>
        <w:rPr>
          <w:b/>
          <w:i/>
        </w:rPr>
        <w:t>Câu</w:t>
      </w:r>
      <w:r>
        <w:rPr>
          <w:b/>
          <w:i/>
          <w:spacing w:val="2"/>
        </w:rPr>
        <w:t> </w:t>
      </w:r>
      <w:r>
        <w:rPr>
          <w:b/>
          <w:i/>
        </w:rPr>
        <w:t>số</w:t>
      </w:r>
      <w:r>
        <w:rPr>
          <w:b/>
          <w:i/>
          <w:spacing w:val="1"/>
        </w:rPr>
        <w:t> </w:t>
      </w:r>
      <w:r>
        <w:rPr>
          <w:b/>
          <w:i/>
        </w:rPr>
        <w:t>4-2:</w:t>
        <w:tab/>
      </w:r>
      <w:r>
        <w:rPr/>
        <w:t>Hãy cho biết các toán </w:t>
      </w:r>
      <w:r>
        <w:rPr>
          <w:spacing w:val="2"/>
        </w:rPr>
        <w:t>tử </w:t>
      </w:r>
      <w:r>
        <w:rPr/>
        <w:t>trong trong ngôn ngữ </w:t>
      </w:r>
      <w:r>
        <w:rPr>
          <w:spacing w:val="-4"/>
        </w:rPr>
        <w:t>lập </w:t>
      </w:r>
      <w:r>
        <w:rPr/>
        <w:t>trình</w:t>
      </w:r>
      <w:r>
        <w:rPr>
          <w:spacing w:val="-2"/>
        </w:rPr>
        <w:t> </w:t>
      </w:r>
      <w:r>
        <w:rPr/>
        <w:t>C.</w:t>
      </w:r>
    </w:p>
    <w:p>
      <w:pPr>
        <w:pStyle w:val="Heading4"/>
        <w:numPr>
          <w:ilvl w:val="1"/>
          <w:numId w:val="28"/>
        </w:numPr>
        <w:tabs>
          <w:tab w:pos="1526" w:val="left" w:leader="none"/>
          <w:tab w:pos="1527" w:val="left" w:leader="none"/>
          <w:tab w:pos="10630" w:val="left" w:leader="none"/>
        </w:tabs>
        <w:spacing w:line="240" w:lineRule="auto" w:before="190" w:after="0"/>
        <w:ind w:left="1526" w:right="0" w:hanging="597"/>
        <w:jc w:val="left"/>
      </w:pPr>
      <w:bookmarkStart w:name="_TOC_250008" w:id="20"/>
      <w:r>
        <w:rPr>
          <w:shd w:fill="FFFF99" w:color="auto" w:val="clear"/>
        </w:rPr>
        <w:t>CÂU HỎI MỞ</w:t>
      </w:r>
      <w:r>
        <w:rPr>
          <w:spacing w:val="-5"/>
          <w:shd w:fill="FFFF99" w:color="auto" w:val="clear"/>
        </w:rPr>
        <w:t> </w:t>
      </w:r>
      <w:bookmarkEnd w:id="20"/>
      <w:r>
        <w:rPr>
          <w:shd w:fill="FFFF99" w:color="auto" w:val="clear"/>
        </w:rPr>
        <w:t>RỘNG</w:t>
        <w:tab/>
      </w:r>
    </w:p>
    <w:p>
      <w:pPr>
        <w:pStyle w:val="BodyText"/>
        <w:tabs>
          <w:tab w:pos="2116" w:val="left" w:leader="none"/>
        </w:tabs>
        <w:spacing w:before="171"/>
        <w:ind w:left="676"/>
      </w:pPr>
      <w:r>
        <w:rPr>
          <w:b/>
          <w:i/>
        </w:rPr>
        <w:t>Câu</w:t>
      </w:r>
      <w:r>
        <w:rPr>
          <w:b/>
          <w:i/>
          <w:spacing w:val="2"/>
        </w:rPr>
        <w:t> </w:t>
      </w:r>
      <w:r>
        <w:rPr>
          <w:b/>
          <w:i/>
        </w:rPr>
        <w:t>số</w:t>
      </w:r>
      <w:r>
        <w:rPr>
          <w:b/>
          <w:i/>
          <w:spacing w:val="1"/>
        </w:rPr>
        <w:t> </w:t>
      </w:r>
      <w:r>
        <w:rPr>
          <w:b/>
          <w:i/>
        </w:rPr>
        <w:t>4-3:</w:t>
        <w:tab/>
      </w:r>
      <w:r>
        <w:rPr/>
        <w:t>Hãy tìm hiểu các kiểu </w:t>
      </w:r>
      <w:r>
        <w:rPr>
          <w:spacing w:val="-3"/>
        </w:rPr>
        <w:t>bộ </w:t>
      </w:r>
      <w:r>
        <w:rPr/>
        <w:t>nhớ trong ngôn ngữ lập trình C của vi điều ATMEGA128.</w:t>
      </w:r>
    </w:p>
    <w:p>
      <w:pPr>
        <w:tabs>
          <w:tab w:pos="2116" w:val="left" w:leader="none"/>
        </w:tabs>
        <w:spacing w:before="122"/>
        <w:ind w:left="676" w:right="0" w:firstLine="0"/>
        <w:jc w:val="left"/>
        <w:rPr>
          <w:sz w:val="24"/>
        </w:rPr>
      </w:pPr>
      <w:r>
        <w:rPr>
          <w:b/>
          <w:i/>
          <w:sz w:val="24"/>
        </w:rPr>
        <w:t>Câu</w:t>
      </w:r>
      <w:r>
        <w:rPr>
          <w:b/>
          <w:i/>
          <w:spacing w:val="2"/>
          <w:sz w:val="24"/>
        </w:rPr>
        <w:t> </w:t>
      </w:r>
      <w:r>
        <w:rPr>
          <w:b/>
          <w:i/>
          <w:sz w:val="24"/>
        </w:rPr>
        <w:t>số</w:t>
      </w:r>
      <w:r>
        <w:rPr>
          <w:b/>
          <w:i/>
          <w:spacing w:val="1"/>
          <w:sz w:val="24"/>
        </w:rPr>
        <w:t> </w:t>
      </w:r>
      <w:r>
        <w:rPr>
          <w:b/>
          <w:i/>
          <w:sz w:val="24"/>
        </w:rPr>
        <w:t>4-4:</w:t>
        <w:tab/>
      </w:r>
      <w:r>
        <w:rPr>
          <w:sz w:val="24"/>
        </w:rPr>
        <w:t>Hãy tìm trình biên dịch</w:t>
      </w:r>
      <w:r>
        <w:rPr>
          <w:spacing w:val="-18"/>
          <w:sz w:val="24"/>
        </w:rPr>
        <w:t> </w:t>
      </w:r>
      <w:r>
        <w:rPr>
          <w:sz w:val="24"/>
        </w:rPr>
        <w:t>Mikro-C.</w:t>
      </w:r>
    </w:p>
    <w:p>
      <w:pPr>
        <w:pStyle w:val="Heading4"/>
        <w:numPr>
          <w:ilvl w:val="1"/>
          <w:numId w:val="28"/>
        </w:numPr>
        <w:tabs>
          <w:tab w:pos="1526" w:val="left" w:leader="none"/>
          <w:tab w:pos="1527" w:val="left" w:leader="none"/>
          <w:tab w:pos="10630" w:val="left" w:leader="none"/>
        </w:tabs>
        <w:spacing w:line="240" w:lineRule="auto" w:before="185" w:after="0"/>
        <w:ind w:left="1526" w:right="0" w:hanging="597"/>
        <w:jc w:val="left"/>
      </w:pPr>
      <w:bookmarkStart w:name="_TOC_250007" w:id="21"/>
      <w:r>
        <w:rPr>
          <w:shd w:fill="FFFF99" w:color="auto" w:val="clear"/>
        </w:rPr>
        <w:t>CÂU HỎI TRẮC</w:t>
      </w:r>
      <w:r>
        <w:rPr>
          <w:spacing w:val="-12"/>
          <w:shd w:fill="FFFF99" w:color="auto" w:val="clear"/>
        </w:rPr>
        <w:t> </w:t>
      </w:r>
      <w:bookmarkEnd w:id="21"/>
      <w:r>
        <w:rPr>
          <w:shd w:fill="FFFF99" w:color="auto" w:val="clear"/>
        </w:rPr>
        <w:t>NGHIỆM</w:t>
        <w:tab/>
      </w:r>
    </w:p>
    <w:p>
      <w:pPr>
        <w:pStyle w:val="BodyText"/>
        <w:spacing w:before="8"/>
        <w:rPr>
          <w:b/>
          <w:sz w:val="20"/>
        </w:rPr>
      </w:pPr>
    </w:p>
    <w:p>
      <w:pPr>
        <w:pStyle w:val="BodyText"/>
        <w:tabs>
          <w:tab w:pos="1809" w:val="left" w:leader="none"/>
        </w:tabs>
        <w:ind w:left="676"/>
      </w:pPr>
      <w:r>
        <w:rPr>
          <w:b/>
          <w:i/>
        </w:rPr>
        <w:t>Câu</w:t>
      </w:r>
      <w:r>
        <w:rPr>
          <w:b/>
          <w:i/>
          <w:spacing w:val="2"/>
        </w:rPr>
        <w:t> </w:t>
      </w:r>
      <w:r>
        <w:rPr>
          <w:b/>
          <w:i/>
        </w:rPr>
        <w:t>4-1</w:t>
      </w:r>
      <w:r>
        <w:rPr/>
        <w:t>:</w:t>
        <w:tab/>
        <w:t>Kiểu dữ </w:t>
      </w:r>
      <w:r>
        <w:rPr>
          <w:spacing w:val="-3"/>
        </w:rPr>
        <w:t>liệu </w:t>
      </w:r>
      <w:r>
        <w:rPr/>
        <w:t>“signed char” </w:t>
      </w:r>
      <w:r>
        <w:rPr>
          <w:spacing w:val="-3"/>
        </w:rPr>
        <w:t>là</w:t>
      </w:r>
      <w:r>
        <w:rPr>
          <w:spacing w:val="25"/>
        </w:rPr>
        <w:t> </w:t>
      </w:r>
      <w:r>
        <w:rPr/>
        <w:t>kiểu:</w:t>
      </w:r>
    </w:p>
    <w:p>
      <w:pPr>
        <w:pStyle w:val="BodyText"/>
        <w:tabs>
          <w:tab w:pos="5780" w:val="left" w:leader="none"/>
        </w:tabs>
        <w:spacing w:before="118"/>
        <w:ind w:left="1243"/>
      </w:pPr>
      <w:r>
        <w:rPr/>
        <w:t>(a) </w:t>
      </w:r>
      <w:r>
        <w:rPr>
          <w:spacing w:val="1"/>
        </w:rPr>
        <w:t> </w:t>
      </w:r>
      <w:r>
        <w:rPr/>
        <w:t>8</w:t>
      </w:r>
      <w:r>
        <w:rPr>
          <w:spacing w:val="3"/>
        </w:rPr>
        <w:t> </w:t>
      </w:r>
      <w:r>
        <w:rPr>
          <w:spacing w:val="-4"/>
        </w:rPr>
        <w:t>bit</w:t>
        <w:tab/>
      </w:r>
      <w:r>
        <w:rPr/>
        <w:t>(b) 16</w:t>
      </w:r>
      <w:r>
        <w:rPr>
          <w:spacing w:val="4"/>
        </w:rPr>
        <w:t> </w:t>
      </w:r>
      <w:r>
        <w:rPr>
          <w:spacing w:val="-4"/>
        </w:rPr>
        <w:t>bit</w:t>
      </w:r>
    </w:p>
    <w:p>
      <w:pPr>
        <w:pStyle w:val="BodyText"/>
        <w:tabs>
          <w:tab w:pos="5780" w:val="left" w:leader="none"/>
        </w:tabs>
        <w:spacing w:before="2"/>
        <w:ind w:left="1243"/>
      </w:pPr>
      <w:r>
        <w:rPr/>
        <w:t>(c)</w:t>
      </w:r>
      <w:r>
        <w:rPr>
          <w:spacing w:val="4"/>
        </w:rPr>
        <w:t> </w:t>
      </w:r>
      <w:r>
        <w:rPr/>
        <w:t>24</w:t>
      </w:r>
      <w:r>
        <w:rPr>
          <w:spacing w:val="-3"/>
        </w:rPr>
        <w:t> </w:t>
      </w:r>
      <w:r>
        <w:rPr>
          <w:spacing w:val="-4"/>
        </w:rPr>
        <w:t>bit</w:t>
        <w:tab/>
      </w:r>
      <w:r>
        <w:rPr/>
        <w:t>(d) 32</w:t>
      </w:r>
      <w:r>
        <w:rPr>
          <w:spacing w:val="4"/>
        </w:rPr>
        <w:t> </w:t>
      </w:r>
      <w:r>
        <w:rPr>
          <w:spacing w:val="-4"/>
        </w:rPr>
        <w:t>bit</w:t>
      </w:r>
    </w:p>
    <w:p>
      <w:pPr>
        <w:pStyle w:val="BodyText"/>
        <w:tabs>
          <w:tab w:pos="1809" w:val="left" w:leader="none"/>
        </w:tabs>
        <w:spacing w:before="118"/>
        <w:ind w:left="676"/>
      </w:pPr>
      <w:r>
        <w:rPr>
          <w:b/>
          <w:i/>
        </w:rPr>
        <w:t>Câu</w:t>
      </w:r>
      <w:r>
        <w:rPr>
          <w:b/>
          <w:i/>
          <w:spacing w:val="2"/>
        </w:rPr>
        <w:t> </w:t>
      </w:r>
      <w:r>
        <w:rPr>
          <w:b/>
          <w:i/>
        </w:rPr>
        <w:t>4-2</w:t>
      </w:r>
      <w:r>
        <w:rPr/>
        <w:t>:</w:t>
        <w:tab/>
        <w:t>Giới hạn của kiểu dữ </w:t>
      </w:r>
      <w:r>
        <w:rPr>
          <w:spacing w:val="-3"/>
        </w:rPr>
        <w:t>liệu </w:t>
      </w:r>
      <w:r>
        <w:rPr/>
        <w:t>“signed char”</w:t>
      </w:r>
      <w:r>
        <w:rPr>
          <w:spacing w:val="24"/>
        </w:rPr>
        <w:t> </w:t>
      </w:r>
      <w:r>
        <w:rPr>
          <w:spacing w:val="-4"/>
        </w:rPr>
        <w:t>là:</w:t>
      </w:r>
    </w:p>
    <w:p>
      <w:pPr>
        <w:pStyle w:val="BodyText"/>
        <w:tabs>
          <w:tab w:pos="5780" w:val="left" w:leader="none"/>
        </w:tabs>
        <w:spacing w:line="275" w:lineRule="exact" w:before="122"/>
        <w:ind w:left="1243"/>
      </w:pPr>
      <w:r>
        <w:rPr/>
        <w:t>(a)  Từ 0</w:t>
      </w:r>
      <w:r>
        <w:rPr>
          <w:spacing w:val="-2"/>
        </w:rPr>
        <w:t> </w:t>
      </w:r>
      <w:r>
        <w:rPr/>
        <w:t>đến</w:t>
      </w:r>
      <w:r>
        <w:rPr>
          <w:spacing w:val="-3"/>
        </w:rPr>
        <w:t> </w:t>
      </w:r>
      <w:r>
        <w:rPr/>
        <w:t>255</w:t>
        <w:tab/>
        <w:t>(b) Từ 0 đến 65535</w:t>
      </w:r>
    </w:p>
    <w:p>
      <w:pPr>
        <w:pStyle w:val="BodyText"/>
        <w:tabs>
          <w:tab w:pos="5780" w:val="left" w:leader="none"/>
        </w:tabs>
        <w:spacing w:line="275" w:lineRule="exact"/>
        <w:ind w:left="1243"/>
      </w:pPr>
      <w:r>
        <w:rPr/>
        <w:t>(c) Từ -256</w:t>
      </w:r>
      <w:r>
        <w:rPr>
          <w:spacing w:val="-2"/>
        </w:rPr>
        <w:t> </w:t>
      </w:r>
      <w:r>
        <w:rPr/>
        <w:t>đến</w:t>
      </w:r>
      <w:r>
        <w:rPr>
          <w:spacing w:val="-3"/>
        </w:rPr>
        <w:t> </w:t>
      </w:r>
      <w:r>
        <w:rPr/>
        <w:t>255</w:t>
        <w:tab/>
        <w:t>(d) Từ -128 đến</w:t>
      </w:r>
      <w:r>
        <w:rPr>
          <w:spacing w:val="-5"/>
        </w:rPr>
        <w:t> </w:t>
      </w:r>
      <w:r>
        <w:rPr/>
        <w:t>127</w:t>
      </w:r>
    </w:p>
    <w:p>
      <w:pPr>
        <w:spacing w:after="0" w:line="275" w:lineRule="exact"/>
        <w:sectPr>
          <w:pgSz w:w="11910" w:h="16840"/>
          <w:pgMar w:header="283" w:footer="491" w:top="640" w:bottom="680" w:left="740" w:right="0"/>
        </w:sectPr>
      </w:pPr>
    </w:p>
    <w:p>
      <w:pPr>
        <w:pStyle w:val="BodyText"/>
        <w:tabs>
          <w:tab w:pos="1809" w:val="left" w:leader="none"/>
        </w:tabs>
        <w:spacing w:line="268" w:lineRule="exact"/>
        <w:ind w:left="676"/>
      </w:pPr>
      <w:r>
        <w:rPr>
          <w:b/>
          <w:i/>
        </w:rPr>
        <w:t>Câu</w:t>
      </w:r>
      <w:r>
        <w:rPr>
          <w:b/>
          <w:i/>
          <w:spacing w:val="2"/>
        </w:rPr>
        <w:t> </w:t>
      </w:r>
      <w:r>
        <w:rPr>
          <w:b/>
          <w:i/>
        </w:rPr>
        <w:t>4-3</w:t>
      </w:r>
      <w:r>
        <w:rPr/>
        <w:t>:</w:t>
        <w:tab/>
        <w:t>Kiểu dữ </w:t>
      </w:r>
      <w:r>
        <w:rPr>
          <w:spacing w:val="-3"/>
        </w:rPr>
        <w:t>liệu </w:t>
      </w:r>
      <w:r>
        <w:rPr/>
        <w:t>“unsigned char” </w:t>
      </w:r>
      <w:r>
        <w:rPr>
          <w:spacing w:val="-3"/>
        </w:rPr>
        <w:t>là</w:t>
      </w:r>
      <w:r>
        <w:rPr>
          <w:spacing w:val="25"/>
        </w:rPr>
        <w:t> </w:t>
      </w:r>
      <w:r>
        <w:rPr/>
        <w:t>kiểu:</w:t>
      </w:r>
    </w:p>
    <w:p>
      <w:pPr>
        <w:pStyle w:val="BodyText"/>
        <w:tabs>
          <w:tab w:pos="5780" w:val="left" w:leader="none"/>
        </w:tabs>
        <w:spacing w:line="275" w:lineRule="exact" w:before="122"/>
        <w:ind w:left="1243"/>
      </w:pPr>
      <w:r>
        <w:rPr/>
        <w:t>(a) </w:t>
      </w:r>
      <w:r>
        <w:rPr>
          <w:spacing w:val="1"/>
        </w:rPr>
        <w:t> </w:t>
      </w:r>
      <w:r>
        <w:rPr/>
        <w:t>8</w:t>
      </w:r>
      <w:r>
        <w:rPr>
          <w:spacing w:val="3"/>
        </w:rPr>
        <w:t> </w:t>
      </w:r>
      <w:r>
        <w:rPr>
          <w:spacing w:val="-4"/>
        </w:rPr>
        <w:t>bit</w:t>
        <w:tab/>
      </w:r>
      <w:r>
        <w:rPr/>
        <w:t>(b) 16</w:t>
      </w:r>
      <w:r>
        <w:rPr>
          <w:spacing w:val="4"/>
        </w:rPr>
        <w:t> </w:t>
      </w:r>
      <w:r>
        <w:rPr>
          <w:spacing w:val="-4"/>
        </w:rPr>
        <w:t>bit</w:t>
      </w:r>
    </w:p>
    <w:p>
      <w:pPr>
        <w:pStyle w:val="BodyText"/>
        <w:tabs>
          <w:tab w:pos="5780" w:val="left" w:leader="none"/>
        </w:tabs>
        <w:spacing w:line="275" w:lineRule="exact"/>
        <w:ind w:left="1243"/>
      </w:pPr>
      <w:r>
        <w:rPr/>
        <w:t>(c)</w:t>
      </w:r>
      <w:r>
        <w:rPr>
          <w:spacing w:val="4"/>
        </w:rPr>
        <w:t> </w:t>
      </w:r>
      <w:r>
        <w:rPr/>
        <w:t>24</w:t>
      </w:r>
      <w:r>
        <w:rPr>
          <w:spacing w:val="-3"/>
        </w:rPr>
        <w:t> </w:t>
      </w:r>
      <w:r>
        <w:rPr>
          <w:spacing w:val="-4"/>
        </w:rPr>
        <w:t>bit</w:t>
        <w:tab/>
      </w:r>
      <w:r>
        <w:rPr/>
        <w:t>(d) 32</w:t>
      </w:r>
      <w:r>
        <w:rPr>
          <w:spacing w:val="4"/>
        </w:rPr>
        <w:t> </w:t>
      </w:r>
      <w:r>
        <w:rPr>
          <w:spacing w:val="-4"/>
        </w:rPr>
        <w:t>bit</w:t>
      </w:r>
    </w:p>
    <w:p>
      <w:pPr>
        <w:pStyle w:val="BodyText"/>
        <w:tabs>
          <w:tab w:pos="1809" w:val="left" w:leader="none"/>
        </w:tabs>
        <w:spacing w:before="123"/>
        <w:ind w:left="676"/>
      </w:pPr>
      <w:r>
        <w:rPr>
          <w:b/>
          <w:i/>
        </w:rPr>
        <w:t>Câu</w:t>
      </w:r>
      <w:r>
        <w:rPr>
          <w:b/>
          <w:i/>
          <w:spacing w:val="2"/>
        </w:rPr>
        <w:t> </w:t>
      </w:r>
      <w:r>
        <w:rPr>
          <w:b/>
          <w:i/>
        </w:rPr>
        <w:t>4-4</w:t>
      </w:r>
      <w:r>
        <w:rPr/>
        <w:t>:</w:t>
        <w:tab/>
        <w:t>Giới hạn của kiểu dữ </w:t>
      </w:r>
      <w:r>
        <w:rPr>
          <w:spacing w:val="-3"/>
        </w:rPr>
        <w:t>liệu </w:t>
      </w:r>
      <w:r>
        <w:rPr/>
        <w:t>“unsigned char”</w:t>
      </w:r>
      <w:r>
        <w:rPr>
          <w:spacing w:val="23"/>
        </w:rPr>
        <w:t> </w:t>
      </w:r>
      <w:r>
        <w:rPr>
          <w:spacing w:val="-4"/>
        </w:rPr>
        <w:t>là:</w:t>
      </w:r>
    </w:p>
    <w:p>
      <w:pPr>
        <w:pStyle w:val="BodyText"/>
        <w:tabs>
          <w:tab w:pos="5780" w:val="left" w:leader="none"/>
        </w:tabs>
        <w:spacing w:before="117"/>
        <w:ind w:left="1243"/>
      </w:pPr>
      <w:r>
        <w:rPr/>
        <w:t>(a)  Từ 0</w:t>
      </w:r>
      <w:r>
        <w:rPr>
          <w:spacing w:val="-2"/>
        </w:rPr>
        <w:t> </w:t>
      </w:r>
      <w:r>
        <w:rPr/>
        <w:t>đến</w:t>
      </w:r>
      <w:r>
        <w:rPr>
          <w:spacing w:val="-3"/>
        </w:rPr>
        <w:t> </w:t>
      </w:r>
      <w:r>
        <w:rPr/>
        <w:t>255</w:t>
        <w:tab/>
        <w:t>(b) Từ 0 đến</w:t>
      </w:r>
      <w:r>
        <w:rPr>
          <w:spacing w:val="-1"/>
        </w:rPr>
        <w:t> </w:t>
      </w:r>
      <w:r>
        <w:rPr/>
        <w:t>65535</w:t>
      </w:r>
    </w:p>
    <w:p>
      <w:pPr>
        <w:pStyle w:val="BodyText"/>
        <w:tabs>
          <w:tab w:pos="5780" w:val="left" w:leader="none"/>
        </w:tabs>
        <w:spacing w:before="3"/>
        <w:ind w:left="1243"/>
      </w:pPr>
      <w:r>
        <w:rPr/>
        <w:t>(c) Từ -256</w:t>
      </w:r>
      <w:r>
        <w:rPr>
          <w:spacing w:val="-1"/>
        </w:rPr>
        <w:t> </w:t>
      </w:r>
      <w:r>
        <w:rPr/>
        <w:t>đến</w:t>
      </w:r>
      <w:r>
        <w:rPr>
          <w:spacing w:val="-3"/>
        </w:rPr>
        <w:t> </w:t>
      </w:r>
      <w:r>
        <w:rPr/>
        <w:t>255</w:t>
        <w:tab/>
        <w:t>(d) Từ -128 đến</w:t>
      </w:r>
      <w:r>
        <w:rPr>
          <w:spacing w:val="-5"/>
        </w:rPr>
        <w:t> </w:t>
      </w:r>
      <w:r>
        <w:rPr/>
        <w:t>127</w:t>
      </w:r>
    </w:p>
    <w:p>
      <w:pPr>
        <w:pStyle w:val="BodyText"/>
        <w:tabs>
          <w:tab w:pos="1809" w:val="left" w:leader="none"/>
        </w:tabs>
        <w:spacing w:before="118"/>
        <w:ind w:left="676"/>
      </w:pPr>
      <w:r>
        <w:rPr>
          <w:b/>
          <w:i/>
        </w:rPr>
        <w:t>Câu</w:t>
      </w:r>
      <w:r>
        <w:rPr>
          <w:b/>
          <w:i/>
          <w:spacing w:val="2"/>
        </w:rPr>
        <w:t> </w:t>
      </w:r>
      <w:r>
        <w:rPr>
          <w:b/>
          <w:i/>
        </w:rPr>
        <w:t>4-5</w:t>
      </w:r>
      <w:r>
        <w:rPr/>
        <w:t>:</w:t>
        <w:tab/>
        <w:t>Kiểu dữ </w:t>
      </w:r>
      <w:r>
        <w:rPr>
          <w:spacing w:val="-3"/>
        </w:rPr>
        <w:t>liệu </w:t>
      </w:r>
      <w:r>
        <w:rPr/>
        <w:t>“ unsigned int” </w:t>
      </w:r>
      <w:r>
        <w:rPr>
          <w:spacing w:val="-5"/>
        </w:rPr>
        <w:t>là</w:t>
      </w:r>
      <w:r>
        <w:rPr>
          <w:spacing w:val="28"/>
        </w:rPr>
        <w:t> </w:t>
      </w:r>
      <w:r>
        <w:rPr/>
        <w:t>kiểu:</w:t>
      </w:r>
    </w:p>
    <w:p>
      <w:pPr>
        <w:pStyle w:val="BodyText"/>
        <w:tabs>
          <w:tab w:pos="5780" w:val="left" w:leader="none"/>
        </w:tabs>
        <w:spacing w:line="275" w:lineRule="exact" w:before="122"/>
        <w:ind w:left="1243"/>
      </w:pPr>
      <w:r>
        <w:rPr/>
        <w:t>(a) </w:t>
      </w:r>
      <w:r>
        <w:rPr>
          <w:spacing w:val="1"/>
        </w:rPr>
        <w:t> </w:t>
      </w:r>
      <w:r>
        <w:rPr/>
        <w:t>8</w:t>
      </w:r>
      <w:r>
        <w:rPr>
          <w:spacing w:val="3"/>
        </w:rPr>
        <w:t> </w:t>
      </w:r>
      <w:r>
        <w:rPr>
          <w:spacing w:val="-4"/>
        </w:rPr>
        <w:t>bit</w:t>
        <w:tab/>
      </w:r>
      <w:r>
        <w:rPr/>
        <w:t>(b) 16</w:t>
      </w:r>
      <w:r>
        <w:rPr>
          <w:spacing w:val="4"/>
        </w:rPr>
        <w:t> </w:t>
      </w:r>
      <w:r>
        <w:rPr>
          <w:spacing w:val="-4"/>
        </w:rPr>
        <w:t>bit</w:t>
      </w:r>
    </w:p>
    <w:p>
      <w:pPr>
        <w:pStyle w:val="BodyText"/>
        <w:tabs>
          <w:tab w:pos="5780" w:val="left" w:leader="none"/>
        </w:tabs>
        <w:spacing w:line="275" w:lineRule="exact"/>
        <w:ind w:left="1243"/>
      </w:pPr>
      <w:r>
        <w:rPr/>
        <w:t>(c)</w:t>
      </w:r>
      <w:r>
        <w:rPr>
          <w:spacing w:val="4"/>
        </w:rPr>
        <w:t> </w:t>
      </w:r>
      <w:r>
        <w:rPr/>
        <w:t>24</w:t>
      </w:r>
      <w:r>
        <w:rPr>
          <w:spacing w:val="-3"/>
        </w:rPr>
        <w:t> </w:t>
      </w:r>
      <w:r>
        <w:rPr>
          <w:spacing w:val="-4"/>
        </w:rPr>
        <w:t>bit</w:t>
        <w:tab/>
      </w:r>
      <w:r>
        <w:rPr/>
        <w:t>(d) 32</w:t>
      </w:r>
      <w:r>
        <w:rPr>
          <w:spacing w:val="4"/>
        </w:rPr>
        <w:t> </w:t>
      </w:r>
      <w:r>
        <w:rPr>
          <w:spacing w:val="-4"/>
        </w:rPr>
        <w:t>bit</w:t>
      </w:r>
    </w:p>
    <w:p>
      <w:pPr>
        <w:pStyle w:val="BodyText"/>
        <w:tabs>
          <w:tab w:pos="1809" w:val="left" w:leader="none"/>
        </w:tabs>
        <w:spacing w:before="123"/>
        <w:ind w:left="676"/>
      </w:pPr>
      <w:r>
        <w:rPr>
          <w:b/>
          <w:i/>
        </w:rPr>
        <w:t>Câu</w:t>
      </w:r>
      <w:r>
        <w:rPr>
          <w:b/>
          <w:i/>
          <w:spacing w:val="2"/>
        </w:rPr>
        <w:t> </w:t>
      </w:r>
      <w:r>
        <w:rPr>
          <w:b/>
          <w:i/>
        </w:rPr>
        <w:t>4-6</w:t>
      </w:r>
      <w:r>
        <w:rPr/>
        <w:t>:</w:t>
        <w:tab/>
        <w:t>Giới hạn của kiểu dữ </w:t>
      </w:r>
      <w:r>
        <w:rPr>
          <w:spacing w:val="-3"/>
        </w:rPr>
        <w:t>liệu </w:t>
      </w:r>
      <w:r>
        <w:rPr/>
        <w:t>“unsigned int”</w:t>
      </w:r>
      <w:r>
        <w:rPr>
          <w:spacing w:val="27"/>
        </w:rPr>
        <w:t> </w:t>
      </w:r>
      <w:r>
        <w:rPr>
          <w:spacing w:val="-4"/>
        </w:rPr>
        <w:t>là:</w:t>
      </w:r>
    </w:p>
    <w:p>
      <w:pPr>
        <w:pStyle w:val="BodyText"/>
        <w:tabs>
          <w:tab w:pos="5780" w:val="left" w:leader="none"/>
        </w:tabs>
        <w:spacing w:before="118"/>
        <w:ind w:left="1243"/>
      </w:pPr>
      <w:r>
        <w:rPr/>
        <w:t>(a)  Từ 0</w:t>
      </w:r>
      <w:r>
        <w:rPr>
          <w:spacing w:val="-2"/>
        </w:rPr>
        <w:t> </w:t>
      </w:r>
      <w:r>
        <w:rPr/>
        <w:t>đến</w:t>
      </w:r>
      <w:r>
        <w:rPr>
          <w:spacing w:val="-3"/>
        </w:rPr>
        <w:t> </w:t>
      </w:r>
      <w:r>
        <w:rPr/>
        <w:t>255</w:t>
        <w:tab/>
        <w:t>(b) Từ 0 đến</w:t>
      </w:r>
      <w:r>
        <w:rPr>
          <w:spacing w:val="-1"/>
        </w:rPr>
        <w:t> </w:t>
      </w:r>
      <w:r>
        <w:rPr/>
        <w:t>65535</w:t>
      </w:r>
    </w:p>
    <w:p>
      <w:pPr>
        <w:pStyle w:val="BodyText"/>
        <w:tabs>
          <w:tab w:pos="5780" w:val="left" w:leader="none"/>
        </w:tabs>
        <w:spacing w:before="2"/>
        <w:ind w:left="1243"/>
      </w:pPr>
      <w:r>
        <w:rPr/>
        <w:t>(c) Từ -256</w:t>
      </w:r>
      <w:r>
        <w:rPr>
          <w:spacing w:val="-2"/>
        </w:rPr>
        <w:t> </w:t>
      </w:r>
      <w:r>
        <w:rPr/>
        <w:t>đến</w:t>
      </w:r>
      <w:r>
        <w:rPr>
          <w:spacing w:val="-3"/>
        </w:rPr>
        <w:t> </w:t>
      </w:r>
      <w:r>
        <w:rPr/>
        <w:t>255</w:t>
        <w:tab/>
        <w:t>(d) Từ -128 đến</w:t>
      </w:r>
      <w:r>
        <w:rPr>
          <w:spacing w:val="-5"/>
        </w:rPr>
        <w:t> </w:t>
      </w:r>
      <w:r>
        <w:rPr/>
        <w:t>127</w:t>
      </w:r>
    </w:p>
    <w:p>
      <w:pPr>
        <w:pStyle w:val="BodyText"/>
        <w:tabs>
          <w:tab w:pos="1809" w:val="left" w:leader="none"/>
        </w:tabs>
        <w:spacing w:before="118"/>
        <w:ind w:left="676"/>
      </w:pPr>
      <w:r>
        <w:rPr>
          <w:b/>
          <w:i/>
        </w:rPr>
        <w:t>Câu</w:t>
      </w:r>
      <w:r>
        <w:rPr>
          <w:b/>
          <w:i/>
          <w:spacing w:val="2"/>
        </w:rPr>
        <w:t> </w:t>
      </w:r>
      <w:r>
        <w:rPr>
          <w:b/>
          <w:i/>
        </w:rPr>
        <w:t>4-7</w:t>
      </w:r>
      <w:r>
        <w:rPr/>
        <w:t>:</w:t>
        <w:tab/>
        <w:t>Toán </w:t>
      </w:r>
      <w:r>
        <w:rPr>
          <w:spacing w:val="2"/>
        </w:rPr>
        <w:t>tử </w:t>
      </w:r>
      <w:r>
        <w:rPr/>
        <w:t>nào </w:t>
      </w:r>
      <w:r>
        <w:rPr>
          <w:spacing w:val="-5"/>
        </w:rPr>
        <w:t>là </w:t>
      </w:r>
      <w:r>
        <w:rPr/>
        <w:t>toán </w:t>
      </w:r>
      <w:r>
        <w:rPr>
          <w:spacing w:val="2"/>
        </w:rPr>
        <w:t>tử</w:t>
      </w:r>
      <w:r>
        <w:rPr>
          <w:spacing w:val="-8"/>
        </w:rPr>
        <w:t> </w:t>
      </w:r>
      <w:r>
        <w:rPr/>
        <w:t>gán:</w:t>
      </w:r>
    </w:p>
    <w:p>
      <w:pPr>
        <w:pStyle w:val="BodyText"/>
        <w:tabs>
          <w:tab w:pos="5780" w:val="left" w:leader="none"/>
        </w:tabs>
        <w:spacing w:line="275" w:lineRule="exact" w:before="122"/>
        <w:ind w:left="1243"/>
      </w:pPr>
      <w:r>
        <w:rPr/>
        <w:t>(a) </w:t>
      </w:r>
      <w:r>
        <w:rPr>
          <w:spacing w:val="1"/>
        </w:rPr>
        <w:t> </w:t>
      </w:r>
      <w:r>
        <w:rPr>
          <w:spacing w:val="-3"/>
        </w:rPr>
        <w:t>“=”</w:t>
        <w:tab/>
      </w:r>
      <w:r>
        <w:rPr/>
        <w:t>(b)</w:t>
      </w:r>
      <w:r>
        <w:rPr>
          <w:spacing w:val="-5"/>
        </w:rPr>
        <w:t> </w:t>
      </w:r>
      <w:r>
        <w:rPr/>
        <w:t>“%”</w:t>
      </w:r>
    </w:p>
    <w:p>
      <w:pPr>
        <w:pStyle w:val="BodyText"/>
        <w:tabs>
          <w:tab w:pos="5780" w:val="left" w:leader="none"/>
        </w:tabs>
        <w:spacing w:line="275" w:lineRule="exact"/>
        <w:ind w:left="1243"/>
      </w:pPr>
      <w:r>
        <w:rPr/>
        <w:t>(c)</w:t>
      </w:r>
      <w:r>
        <w:rPr>
          <w:spacing w:val="2"/>
        </w:rPr>
        <w:t> </w:t>
      </w:r>
      <w:r>
        <w:rPr/>
        <w:t>“/”</w:t>
        <w:tab/>
        <w:t>(d)</w:t>
      </w:r>
      <w:r>
        <w:rPr>
          <w:spacing w:val="6"/>
        </w:rPr>
        <w:t> </w:t>
      </w:r>
      <w:r>
        <w:rPr>
          <w:spacing w:val="-4"/>
        </w:rPr>
        <w:t>“&amp;”</w:t>
      </w:r>
    </w:p>
    <w:p>
      <w:pPr>
        <w:pStyle w:val="BodyText"/>
        <w:tabs>
          <w:tab w:pos="1809" w:val="left" w:leader="none"/>
        </w:tabs>
        <w:spacing w:before="123"/>
        <w:ind w:left="676"/>
      </w:pPr>
      <w:r>
        <w:rPr>
          <w:b/>
          <w:i/>
        </w:rPr>
        <w:t>Câu</w:t>
      </w:r>
      <w:r>
        <w:rPr>
          <w:b/>
          <w:i/>
          <w:spacing w:val="2"/>
        </w:rPr>
        <w:t> </w:t>
      </w:r>
      <w:r>
        <w:rPr>
          <w:b/>
          <w:i/>
        </w:rPr>
        <w:t>4-8</w:t>
      </w:r>
      <w:r>
        <w:rPr/>
        <w:t>:</w:t>
        <w:tab/>
        <w:t>Toán </w:t>
      </w:r>
      <w:r>
        <w:rPr>
          <w:spacing w:val="2"/>
        </w:rPr>
        <w:t>tử </w:t>
      </w:r>
      <w:r>
        <w:rPr/>
        <w:t>nào </w:t>
      </w:r>
      <w:r>
        <w:rPr>
          <w:spacing w:val="-5"/>
        </w:rPr>
        <w:t>là </w:t>
      </w:r>
      <w:r>
        <w:rPr/>
        <w:t>chia lấy số</w:t>
      </w:r>
      <w:r>
        <w:rPr>
          <w:spacing w:val="4"/>
        </w:rPr>
        <w:t> </w:t>
      </w:r>
      <w:r>
        <w:rPr/>
        <w:t>dƣ:</w:t>
      </w:r>
    </w:p>
    <w:p>
      <w:pPr>
        <w:pStyle w:val="BodyText"/>
        <w:tabs>
          <w:tab w:pos="5780" w:val="left" w:leader="none"/>
        </w:tabs>
        <w:spacing w:before="117"/>
        <w:ind w:left="1243"/>
      </w:pPr>
      <w:r>
        <w:rPr/>
        <w:t>(a) </w:t>
      </w:r>
      <w:r>
        <w:rPr>
          <w:spacing w:val="1"/>
        </w:rPr>
        <w:t> </w:t>
      </w:r>
      <w:r>
        <w:rPr>
          <w:spacing w:val="-3"/>
        </w:rPr>
        <w:t>“=”</w:t>
        <w:tab/>
      </w:r>
      <w:r>
        <w:rPr/>
        <w:t>(b)</w:t>
      </w:r>
      <w:r>
        <w:rPr>
          <w:spacing w:val="-5"/>
        </w:rPr>
        <w:t> </w:t>
      </w:r>
      <w:r>
        <w:rPr/>
        <w:t>“%”</w:t>
      </w:r>
    </w:p>
    <w:p>
      <w:pPr>
        <w:pStyle w:val="BodyText"/>
        <w:tabs>
          <w:tab w:pos="5780" w:val="left" w:leader="none"/>
        </w:tabs>
        <w:spacing w:before="3"/>
        <w:ind w:left="1243"/>
      </w:pPr>
      <w:r>
        <w:rPr/>
        <w:t>(c)</w:t>
      </w:r>
      <w:r>
        <w:rPr>
          <w:spacing w:val="2"/>
        </w:rPr>
        <w:t> </w:t>
      </w:r>
      <w:r>
        <w:rPr/>
        <w:t>“/”</w:t>
        <w:tab/>
        <w:t>(d)</w:t>
      </w:r>
      <w:r>
        <w:rPr>
          <w:spacing w:val="6"/>
        </w:rPr>
        <w:t> </w:t>
      </w:r>
      <w:r>
        <w:rPr>
          <w:spacing w:val="-4"/>
        </w:rPr>
        <w:t>“&amp;”</w:t>
      </w:r>
    </w:p>
    <w:p>
      <w:pPr>
        <w:pStyle w:val="BodyText"/>
        <w:tabs>
          <w:tab w:pos="1809" w:val="left" w:leader="none"/>
        </w:tabs>
        <w:spacing w:before="117"/>
        <w:ind w:left="676"/>
      </w:pPr>
      <w:r>
        <w:rPr>
          <w:b/>
          <w:i/>
        </w:rPr>
        <w:t>Câu</w:t>
      </w:r>
      <w:r>
        <w:rPr>
          <w:b/>
          <w:i/>
          <w:spacing w:val="2"/>
        </w:rPr>
        <w:t> </w:t>
      </w:r>
      <w:r>
        <w:rPr>
          <w:b/>
          <w:i/>
        </w:rPr>
        <w:t>4-9</w:t>
      </w:r>
      <w:r>
        <w:rPr/>
        <w:t>:</w:t>
        <w:tab/>
        <w:t>Toán </w:t>
      </w:r>
      <w:r>
        <w:rPr>
          <w:spacing w:val="2"/>
        </w:rPr>
        <w:t>tử </w:t>
      </w:r>
      <w:r>
        <w:rPr/>
        <w:t>nào </w:t>
      </w:r>
      <w:r>
        <w:rPr>
          <w:spacing w:val="-5"/>
        </w:rPr>
        <w:t>là </w:t>
      </w:r>
      <w:r>
        <w:rPr/>
        <w:t>chia lấy kết quả</w:t>
      </w:r>
      <w:r>
        <w:rPr>
          <w:spacing w:val="8"/>
        </w:rPr>
        <w:t> </w:t>
      </w:r>
      <w:r>
        <w:rPr/>
        <w:t>nguyên:</w:t>
      </w:r>
    </w:p>
    <w:p>
      <w:pPr>
        <w:pStyle w:val="BodyText"/>
        <w:tabs>
          <w:tab w:pos="5780" w:val="left" w:leader="none"/>
        </w:tabs>
        <w:spacing w:line="275" w:lineRule="exact" w:before="123"/>
        <w:ind w:left="1243"/>
      </w:pPr>
      <w:r>
        <w:rPr/>
        <w:t>(a) </w:t>
      </w:r>
      <w:r>
        <w:rPr>
          <w:spacing w:val="1"/>
        </w:rPr>
        <w:t> </w:t>
      </w:r>
      <w:r>
        <w:rPr>
          <w:spacing w:val="-3"/>
        </w:rPr>
        <w:t>“=”</w:t>
        <w:tab/>
      </w:r>
      <w:r>
        <w:rPr/>
        <w:t>(b)</w:t>
      </w:r>
      <w:r>
        <w:rPr>
          <w:spacing w:val="-5"/>
        </w:rPr>
        <w:t> </w:t>
      </w:r>
      <w:r>
        <w:rPr/>
        <w:t>“%”</w:t>
      </w:r>
    </w:p>
    <w:p>
      <w:pPr>
        <w:pStyle w:val="BodyText"/>
        <w:tabs>
          <w:tab w:pos="5780" w:val="left" w:leader="none"/>
        </w:tabs>
        <w:spacing w:line="275" w:lineRule="exact"/>
        <w:ind w:left="1243"/>
      </w:pPr>
      <w:r>
        <w:rPr/>
        <w:t>(c)</w:t>
      </w:r>
      <w:r>
        <w:rPr>
          <w:spacing w:val="2"/>
        </w:rPr>
        <w:t> </w:t>
      </w:r>
      <w:r>
        <w:rPr/>
        <w:t>“/”</w:t>
        <w:tab/>
        <w:t>(d)</w:t>
      </w:r>
      <w:r>
        <w:rPr>
          <w:spacing w:val="6"/>
        </w:rPr>
        <w:t> </w:t>
      </w:r>
      <w:r>
        <w:rPr>
          <w:spacing w:val="-4"/>
        </w:rPr>
        <w:t>“&amp;”</w:t>
      </w:r>
    </w:p>
    <w:p>
      <w:pPr>
        <w:pStyle w:val="BodyText"/>
        <w:tabs>
          <w:tab w:pos="5780" w:val="left" w:leader="none"/>
        </w:tabs>
        <w:spacing w:line="390" w:lineRule="atLeast" w:before="8"/>
        <w:ind w:left="1243" w:right="4621" w:hanging="567"/>
      </w:pPr>
      <w:r>
        <w:rPr>
          <w:b/>
          <w:i/>
        </w:rPr>
        <w:t>Câu 4-10</w:t>
      </w:r>
      <w:r>
        <w:rPr/>
        <w:t>: Toán </w:t>
      </w:r>
      <w:r>
        <w:rPr>
          <w:spacing w:val="2"/>
        </w:rPr>
        <w:t>tử </w:t>
      </w:r>
      <w:r>
        <w:rPr/>
        <w:t>nào </w:t>
      </w:r>
      <w:r>
        <w:rPr>
          <w:spacing w:val="-5"/>
        </w:rPr>
        <w:t>là </w:t>
      </w:r>
      <w:r>
        <w:rPr/>
        <w:t>so sánh xem có </w:t>
      </w:r>
      <w:r>
        <w:rPr>
          <w:spacing w:val="-3"/>
        </w:rPr>
        <w:t>bằng </w:t>
      </w:r>
      <w:r>
        <w:rPr/>
        <w:t>hay không: (a) </w:t>
      </w:r>
      <w:r>
        <w:rPr>
          <w:spacing w:val="1"/>
        </w:rPr>
        <w:t> </w:t>
      </w:r>
      <w:r>
        <w:rPr>
          <w:spacing w:val="-3"/>
        </w:rPr>
        <w:t>“=”</w:t>
        <w:tab/>
      </w:r>
      <w:r>
        <w:rPr/>
        <w:t>(b)</w:t>
      </w:r>
      <w:r>
        <w:rPr>
          <w:spacing w:val="4"/>
        </w:rPr>
        <w:t> </w:t>
      </w:r>
      <w:r>
        <w:rPr>
          <w:spacing w:val="-6"/>
        </w:rPr>
        <w:t>“!=”</w:t>
      </w:r>
    </w:p>
    <w:p>
      <w:pPr>
        <w:pStyle w:val="BodyText"/>
        <w:tabs>
          <w:tab w:pos="5780" w:val="left" w:leader="none"/>
        </w:tabs>
        <w:spacing w:before="6"/>
        <w:ind w:left="1243"/>
      </w:pPr>
      <w:r>
        <w:rPr/>
        <w:t>(c)</w:t>
      </w:r>
      <w:r>
        <w:rPr>
          <w:spacing w:val="1"/>
        </w:rPr>
        <w:t> </w:t>
      </w:r>
      <w:r>
        <w:rPr/>
        <w:t>“==”</w:t>
        <w:tab/>
        <w:t>(d)</w:t>
      </w:r>
      <w:r>
        <w:rPr>
          <w:spacing w:val="-3"/>
        </w:rPr>
        <w:t> </w:t>
      </w:r>
      <w:r>
        <w:rPr/>
        <w:t>“&lt;=”</w:t>
      </w:r>
    </w:p>
    <w:p>
      <w:pPr>
        <w:pStyle w:val="BodyText"/>
        <w:spacing w:before="119"/>
        <w:ind w:left="676"/>
      </w:pPr>
      <w:r>
        <w:rPr>
          <w:b/>
          <w:i/>
        </w:rPr>
        <w:t>Câu 4-11</w:t>
      </w:r>
      <w:r>
        <w:rPr/>
        <w:t>: Toán tử nào là so sánh không bằng:</w:t>
      </w:r>
    </w:p>
    <w:p>
      <w:pPr>
        <w:pStyle w:val="BodyText"/>
        <w:tabs>
          <w:tab w:pos="5780" w:val="left" w:leader="none"/>
        </w:tabs>
        <w:spacing w:line="275" w:lineRule="exact" w:before="122"/>
        <w:ind w:left="1243"/>
      </w:pPr>
      <w:r>
        <w:rPr/>
        <w:t>(a) </w:t>
      </w:r>
      <w:r>
        <w:rPr>
          <w:spacing w:val="1"/>
        </w:rPr>
        <w:t> </w:t>
      </w:r>
      <w:r>
        <w:rPr>
          <w:spacing w:val="-3"/>
        </w:rPr>
        <w:t>“=”</w:t>
        <w:tab/>
      </w:r>
      <w:r>
        <w:rPr/>
        <w:t>(b)</w:t>
      </w:r>
      <w:r>
        <w:rPr>
          <w:spacing w:val="4"/>
        </w:rPr>
        <w:t> </w:t>
      </w:r>
      <w:r>
        <w:rPr/>
        <w:t>“!=”</w:t>
      </w:r>
    </w:p>
    <w:p>
      <w:pPr>
        <w:pStyle w:val="BodyText"/>
        <w:tabs>
          <w:tab w:pos="5780" w:val="left" w:leader="none"/>
        </w:tabs>
        <w:spacing w:line="275" w:lineRule="exact"/>
        <w:ind w:left="1243"/>
      </w:pPr>
      <w:r>
        <w:rPr/>
        <w:t>(c)</w:t>
      </w:r>
      <w:r>
        <w:rPr>
          <w:spacing w:val="1"/>
        </w:rPr>
        <w:t> </w:t>
      </w:r>
      <w:r>
        <w:rPr/>
        <w:t>“==”</w:t>
        <w:tab/>
        <w:t>(d)</w:t>
      </w:r>
      <w:r>
        <w:rPr>
          <w:spacing w:val="4"/>
        </w:rPr>
        <w:t> </w:t>
      </w:r>
      <w:r>
        <w:rPr/>
        <w:t>“&lt;=”</w:t>
      </w:r>
    </w:p>
    <w:p>
      <w:pPr>
        <w:pStyle w:val="BodyText"/>
        <w:spacing w:before="122"/>
        <w:ind w:left="676"/>
      </w:pPr>
      <w:r>
        <w:rPr>
          <w:b/>
          <w:i/>
        </w:rPr>
        <w:t>Câu 4-12</w:t>
      </w:r>
      <w:r>
        <w:rPr/>
        <w:t>: Toán tử nào là so sánh nhỏ hơn hoặc bằng:</w:t>
      </w:r>
    </w:p>
    <w:p>
      <w:pPr>
        <w:pStyle w:val="BodyText"/>
        <w:tabs>
          <w:tab w:pos="5780" w:val="left" w:leader="none"/>
        </w:tabs>
        <w:spacing w:before="119"/>
        <w:ind w:left="1243"/>
      </w:pPr>
      <w:r>
        <w:rPr/>
        <w:t>(a)</w:t>
      </w:r>
      <w:r>
        <w:rPr>
          <w:spacing w:val="57"/>
        </w:rPr>
        <w:t> </w:t>
      </w:r>
      <w:r>
        <w:rPr/>
        <w:t>“&gt;=”</w:t>
        <w:tab/>
        <w:t>(b)</w:t>
      </w:r>
      <w:r>
        <w:rPr>
          <w:spacing w:val="4"/>
        </w:rPr>
        <w:t> </w:t>
      </w:r>
      <w:r>
        <w:rPr/>
        <w:t>“!=”</w:t>
      </w:r>
    </w:p>
    <w:p>
      <w:pPr>
        <w:pStyle w:val="BodyText"/>
        <w:tabs>
          <w:tab w:pos="5780" w:val="left" w:leader="none"/>
        </w:tabs>
        <w:spacing w:before="2"/>
        <w:ind w:left="1243"/>
      </w:pPr>
      <w:r>
        <w:rPr/>
        <w:t>(c)</w:t>
      </w:r>
      <w:r>
        <w:rPr>
          <w:spacing w:val="1"/>
        </w:rPr>
        <w:t> </w:t>
      </w:r>
      <w:r>
        <w:rPr/>
        <w:t>“==”</w:t>
        <w:tab/>
        <w:t>(d)</w:t>
      </w:r>
      <w:r>
        <w:rPr>
          <w:spacing w:val="4"/>
        </w:rPr>
        <w:t> </w:t>
      </w:r>
      <w:r>
        <w:rPr/>
        <w:t>“&lt;=”</w:t>
      </w:r>
    </w:p>
    <w:p>
      <w:pPr>
        <w:pStyle w:val="BodyText"/>
        <w:spacing w:before="118"/>
        <w:ind w:left="676"/>
      </w:pPr>
      <w:r>
        <w:rPr>
          <w:b/>
          <w:i/>
        </w:rPr>
        <w:t>Câu 4-13</w:t>
      </w:r>
      <w:r>
        <w:rPr/>
        <w:t>: Toán tử nào là AND 2 điều kiện với nhau:</w:t>
      </w:r>
    </w:p>
    <w:p>
      <w:pPr>
        <w:pStyle w:val="BodyText"/>
        <w:tabs>
          <w:tab w:pos="5780" w:val="left" w:leader="none"/>
        </w:tabs>
        <w:spacing w:line="275" w:lineRule="exact" w:before="122"/>
        <w:ind w:left="1243"/>
      </w:pPr>
      <w:r>
        <w:rPr/>
        <w:t>(a)</w:t>
      </w:r>
      <w:r>
        <w:rPr>
          <w:spacing w:val="58"/>
        </w:rPr>
        <w:t> </w:t>
      </w:r>
      <w:r>
        <w:rPr/>
        <w:t>“!”</w:t>
        <w:tab/>
        <w:t>(b)</w:t>
      </w:r>
      <w:r>
        <w:rPr>
          <w:spacing w:val="4"/>
        </w:rPr>
        <w:t> </w:t>
      </w:r>
      <w:r>
        <w:rPr/>
        <w:t>“&amp;&amp;”</w:t>
      </w:r>
    </w:p>
    <w:p>
      <w:pPr>
        <w:pStyle w:val="BodyText"/>
        <w:tabs>
          <w:tab w:pos="5780" w:val="left" w:leader="none"/>
        </w:tabs>
        <w:spacing w:line="275" w:lineRule="exact"/>
        <w:ind w:left="1243"/>
      </w:pPr>
      <w:r>
        <w:rPr/>
        <w:t>(c)</w:t>
      </w:r>
      <w:r>
        <w:rPr>
          <w:spacing w:val="4"/>
        </w:rPr>
        <w:t> </w:t>
      </w:r>
      <w:r>
        <w:rPr>
          <w:spacing w:val="-4"/>
        </w:rPr>
        <w:t>“&amp;”</w:t>
        <w:tab/>
      </w:r>
      <w:r>
        <w:rPr/>
        <w:t>(d)</w:t>
      </w:r>
      <w:r>
        <w:rPr>
          <w:spacing w:val="4"/>
        </w:rPr>
        <w:t> </w:t>
      </w:r>
      <w:r>
        <w:rPr>
          <w:spacing w:val="-3"/>
        </w:rPr>
        <w:t>“||”</w:t>
      </w:r>
    </w:p>
    <w:p>
      <w:pPr>
        <w:spacing w:before="123"/>
        <w:ind w:left="676" w:right="0" w:firstLine="0"/>
        <w:jc w:val="left"/>
        <w:rPr>
          <w:sz w:val="24"/>
        </w:rPr>
      </w:pPr>
      <w:r>
        <w:rPr>
          <w:b/>
          <w:i/>
          <w:sz w:val="24"/>
        </w:rPr>
        <w:t>Câu 4-14</w:t>
      </w:r>
      <w:r>
        <w:rPr>
          <w:sz w:val="24"/>
        </w:rPr>
        <w:t>: Kiểu dữ liệu nào là 32 bit:</w:t>
      </w:r>
    </w:p>
    <w:p>
      <w:pPr>
        <w:pStyle w:val="BodyText"/>
        <w:tabs>
          <w:tab w:pos="5780" w:val="left" w:leader="none"/>
        </w:tabs>
        <w:spacing w:before="118"/>
        <w:ind w:left="1243"/>
      </w:pPr>
      <w:r>
        <w:rPr/>
        <w:t>(a) </w:t>
      </w:r>
      <w:r>
        <w:rPr>
          <w:spacing w:val="1"/>
        </w:rPr>
        <w:t> </w:t>
      </w:r>
      <w:r>
        <w:rPr>
          <w:spacing w:val="-4"/>
        </w:rPr>
        <w:t>int</w:t>
        <w:tab/>
      </w:r>
      <w:r>
        <w:rPr/>
        <w:t>(b) unsigned</w:t>
      </w:r>
      <w:r>
        <w:rPr>
          <w:spacing w:val="10"/>
        </w:rPr>
        <w:t> </w:t>
      </w:r>
      <w:r>
        <w:rPr/>
        <w:t>long</w:t>
      </w:r>
    </w:p>
    <w:p>
      <w:pPr>
        <w:pStyle w:val="BodyText"/>
        <w:tabs>
          <w:tab w:pos="5780" w:val="left" w:leader="none"/>
        </w:tabs>
        <w:spacing w:before="2"/>
        <w:ind w:left="1243"/>
      </w:pPr>
      <w:r>
        <w:rPr/>
        <w:t>(c)</w:t>
      </w:r>
      <w:r>
        <w:rPr>
          <w:spacing w:val="2"/>
        </w:rPr>
        <w:t> </w:t>
      </w:r>
      <w:r>
        <w:rPr/>
        <w:t>unsigned</w:t>
      </w:r>
      <w:r>
        <w:rPr>
          <w:spacing w:val="4"/>
        </w:rPr>
        <w:t> </w:t>
      </w:r>
      <w:r>
        <w:rPr>
          <w:spacing w:val="-4"/>
        </w:rPr>
        <w:t>int</w:t>
        <w:tab/>
      </w:r>
      <w:r>
        <w:rPr/>
        <w:t>(d) </w:t>
      </w:r>
      <w:r>
        <w:rPr>
          <w:spacing w:val="-3"/>
        </w:rPr>
        <w:t>signed</w:t>
      </w:r>
      <w:r>
        <w:rPr>
          <w:spacing w:val="10"/>
        </w:rPr>
        <w:t> </w:t>
      </w:r>
      <w:r>
        <w:rPr>
          <w:spacing w:val="-4"/>
        </w:rPr>
        <w:t>int</w:t>
      </w:r>
    </w:p>
    <w:p>
      <w:pPr>
        <w:pStyle w:val="BodyText"/>
        <w:spacing w:before="118"/>
        <w:ind w:left="676"/>
      </w:pPr>
      <w:r>
        <w:rPr>
          <w:b/>
          <w:i/>
        </w:rPr>
        <w:t>Câu 4-15</w:t>
      </w:r>
      <w:r>
        <w:rPr/>
        <w:t>: Toán tử nào là OR 2 điều kiện với nhau:</w:t>
      </w:r>
    </w:p>
    <w:p>
      <w:pPr>
        <w:pStyle w:val="BodyText"/>
        <w:tabs>
          <w:tab w:pos="5780" w:val="left" w:leader="none"/>
        </w:tabs>
        <w:spacing w:line="275" w:lineRule="exact" w:before="122"/>
        <w:ind w:left="1243"/>
      </w:pPr>
      <w:r>
        <w:rPr/>
        <w:t>(a)</w:t>
      </w:r>
      <w:r>
        <w:rPr>
          <w:spacing w:val="58"/>
        </w:rPr>
        <w:t> </w:t>
      </w:r>
      <w:r>
        <w:rPr/>
        <w:t>“!”</w:t>
        <w:tab/>
        <w:t>(b)</w:t>
      </w:r>
      <w:r>
        <w:rPr>
          <w:spacing w:val="4"/>
        </w:rPr>
        <w:t> </w:t>
      </w:r>
      <w:r>
        <w:rPr/>
        <w:t>“&amp;&amp;”</w:t>
      </w:r>
    </w:p>
    <w:p>
      <w:pPr>
        <w:pStyle w:val="BodyText"/>
        <w:tabs>
          <w:tab w:pos="5780" w:val="left" w:leader="none"/>
        </w:tabs>
        <w:spacing w:line="275" w:lineRule="exact"/>
        <w:ind w:left="1243"/>
      </w:pPr>
      <w:r>
        <w:rPr/>
        <w:t>(c)</w:t>
      </w:r>
      <w:r>
        <w:rPr>
          <w:spacing w:val="4"/>
        </w:rPr>
        <w:t> </w:t>
      </w:r>
      <w:r>
        <w:rPr>
          <w:spacing w:val="-4"/>
        </w:rPr>
        <w:t>“&amp;”</w:t>
        <w:tab/>
      </w:r>
      <w:r>
        <w:rPr/>
        <w:t>(d)</w:t>
      </w:r>
      <w:r>
        <w:rPr>
          <w:spacing w:val="4"/>
        </w:rPr>
        <w:t> </w:t>
      </w:r>
      <w:r>
        <w:rPr>
          <w:spacing w:val="-3"/>
        </w:rPr>
        <w:t>“||”</w:t>
      </w:r>
    </w:p>
    <w:p>
      <w:pPr>
        <w:pStyle w:val="BodyText"/>
        <w:spacing w:before="122"/>
        <w:ind w:left="676"/>
      </w:pPr>
      <w:r>
        <w:rPr>
          <w:b/>
          <w:i/>
        </w:rPr>
        <w:t>Câu 4-16</w:t>
      </w:r>
      <w:r>
        <w:rPr/>
        <w:t>: Toán tử nào là phủ định dữ liệu:</w:t>
      </w:r>
    </w:p>
    <w:p>
      <w:pPr>
        <w:pStyle w:val="BodyText"/>
        <w:tabs>
          <w:tab w:pos="5780" w:val="left" w:leader="none"/>
        </w:tabs>
        <w:spacing w:before="118"/>
        <w:ind w:left="1243"/>
      </w:pPr>
      <w:r>
        <w:rPr/>
        <w:t>(a)</w:t>
      </w:r>
      <w:r>
        <w:rPr>
          <w:spacing w:val="58"/>
        </w:rPr>
        <w:t> </w:t>
      </w:r>
      <w:r>
        <w:rPr/>
        <w:t>“!”</w:t>
        <w:tab/>
        <w:t>(b)</w:t>
      </w:r>
      <w:r>
        <w:rPr>
          <w:spacing w:val="4"/>
        </w:rPr>
        <w:t> </w:t>
      </w:r>
      <w:r>
        <w:rPr>
          <w:spacing w:val="-3"/>
        </w:rPr>
        <w:t>“~”</w:t>
      </w:r>
    </w:p>
    <w:p>
      <w:pPr>
        <w:pStyle w:val="BodyText"/>
        <w:tabs>
          <w:tab w:pos="5780" w:val="left" w:leader="none"/>
        </w:tabs>
        <w:spacing w:before="2"/>
        <w:ind w:left="1243"/>
      </w:pPr>
      <w:r>
        <w:rPr/>
        <w:t>(c)</w:t>
      </w:r>
      <w:r>
        <w:rPr>
          <w:spacing w:val="4"/>
        </w:rPr>
        <w:t> </w:t>
      </w:r>
      <w:r>
        <w:rPr>
          <w:spacing w:val="-4"/>
        </w:rPr>
        <w:t>“&amp;”</w:t>
        <w:tab/>
      </w:r>
      <w:r>
        <w:rPr/>
        <w:t>(d)</w:t>
      </w:r>
      <w:r>
        <w:rPr>
          <w:spacing w:val="4"/>
        </w:rPr>
        <w:t> </w:t>
      </w:r>
      <w:r>
        <w:rPr/>
        <w:t>“|”</w:t>
      </w:r>
    </w:p>
    <w:p>
      <w:pPr>
        <w:pStyle w:val="BodyText"/>
        <w:spacing w:before="118"/>
        <w:ind w:left="676"/>
      </w:pPr>
      <w:r>
        <w:rPr>
          <w:b/>
          <w:i/>
        </w:rPr>
        <w:t>Câu 4-17</w:t>
      </w:r>
      <w:r>
        <w:rPr/>
        <w:t>: Toán tử nào là phủ định điều kiện:</w:t>
      </w:r>
    </w:p>
    <w:p>
      <w:pPr>
        <w:spacing w:after="0"/>
        <w:sectPr>
          <w:pgSz w:w="11910" w:h="16840"/>
          <w:pgMar w:header="283" w:footer="491" w:top="640" w:bottom="680" w:left="740" w:right="0"/>
        </w:sectPr>
      </w:pPr>
    </w:p>
    <w:p>
      <w:pPr>
        <w:pStyle w:val="BodyText"/>
        <w:tabs>
          <w:tab w:pos="5780" w:val="left" w:leader="none"/>
        </w:tabs>
        <w:spacing w:line="268" w:lineRule="exact"/>
        <w:ind w:left="1243"/>
      </w:pPr>
      <w:r>
        <w:rPr/>
        <w:t>(a)</w:t>
      </w:r>
      <w:r>
        <w:rPr>
          <w:spacing w:val="58"/>
        </w:rPr>
        <w:t> </w:t>
      </w:r>
      <w:r>
        <w:rPr/>
        <w:t>“!”</w:t>
        <w:tab/>
        <w:t>(b)</w:t>
      </w:r>
      <w:r>
        <w:rPr>
          <w:spacing w:val="4"/>
        </w:rPr>
        <w:t> </w:t>
      </w:r>
      <w:r>
        <w:rPr/>
        <w:t>“&amp;&amp;”</w:t>
      </w:r>
    </w:p>
    <w:p>
      <w:pPr>
        <w:pStyle w:val="BodyText"/>
        <w:tabs>
          <w:tab w:pos="5780" w:val="left" w:leader="none"/>
        </w:tabs>
        <w:spacing w:before="2"/>
        <w:ind w:left="1243"/>
      </w:pPr>
      <w:r>
        <w:rPr/>
        <w:t>(c)</w:t>
      </w:r>
      <w:r>
        <w:rPr>
          <w:spacing w:val="4"/>
        </w:rPr>
        <w:t> </w:t>
      </w:r>
      <w:r>
        <w:rPr>
          <w:spacing w:val="-4"/>
        </w:rPr>
        <w:t>“&amp;”</w:t>
        <w:tab/>
      </w:r>
      <w:r>
        <w:rPr/>
        <w:t>(d)</w:t>
      </w:r>
      <w:r>
        <w:rPr>
          <w:spacing w:val="4"/>
        </w:rPr>
        <w:t> </w:t>
      </w:r>
      <w:r>
        <w:rPr>
          <w:spacing w:val="-3"/>
        </w:rPr>
        <w:t>“||”</w:t>
      </w:r>
    </w:p>
    <w:p>
      <w:pPr>
        <w:spacing w:before="118"/>
        <w:ind w:left="676" w:right="0" w:firstLine="0"/>
        <w:jc w:val="left"/>
        <w:rPr>
          <w:sz w:val="24"/>
        </w:rPr>
      </w:pPr>
      <w:r>
        <w:rPr>
          <w:b/>
          <w:i/>
          <w:sz w:val="24"/>
        </w:rPr>
        <w:t>Câu 4-18</w:t>
      </w:r>
      <w:r>
        <w:rPr>
          <w:sz w:val="24"/>
        </w:rPr>
        <w:t>: Toán tử nào là AND 2 dữ liệu:</w:t>
      </w:r>
    </w:p>
    <w:p>
      <w:pPr>
        <w:pStyle w:val="BodyText"/>
        <w:tabs>
          <w:tab w:pos="5780" w:val="left" w:leader="none"/>
        </w:tabs>
        <w:spacing w:line="275" w:lineRule="exact" w:before="122"/>
        <w:ind w:left="1243"/>
      </w:pPr>
      <w:r>
        <w:rPr/>
        <w:t>(a)</w:t>
      </w:r>
      <w:r>
        <w:rPr>
          <w:spacing w:val="57"/>
        </w:rPr>
        <w:t> </w:t>
      </w:r>
      <w:r>
        <w:rPr/>
        <w:t>“&gt;&gt;”</w:t>
        <w:tab/>
        <w:t>(b)</w:t>
      </w:r>
      <w:r>
        <w:rPr>
          <w:spacing w:val="4"/>
        </w:rPr>
        <w:t> </w:t>
      </w:r>
      <w:r>
        <w:rPr/>
        <w:t>“~”</w:t>
      </w:r>
    </w:p>
    <w:p>
      <w:pPr>
        <w:pStyle w:val="BodyText"/>
        <w:tabs>
          <w:tab w:pos="5780" w:val="left" w:leader="none"/>
        </w:tabs>
        <w:spacing w:line="275" w:lineRule="exact"/>
        <w:ind w:left="1243"/>
      </w:pPr>
      <w:r>
        <w:rPr/>
        <w:t>(c)</w:t>
      </w:r>
      <w:r>
        <w:rPr>
          <w:spacing w:val="4"/>
        </w:rPr>
        <w:t> </w:t>
      </w:r>
      <w:r>
        <w:rPr>
          <w:spacing w:val="-4"/>
        </w:rPr>
        <w:t>“&amp;”</w:t>
        <w:tab/>
      </w:r>
      <w:r>
        <w:rPr/>
        <w:t>(d)</w:t>
      </w:r>
      <w:r>
        <w:rPr>
          <w:spacing w:val="4"/>
        </w:rPr>
        <w:t> </w:t>
      </w:r>
      <w:r>
        <w:rPr>
          <w:spacing w:val="-3"/>
        </w:rPr>
        <w:t>“|”</w:t>
      </w:r>
    </w:p>
    <w:p>
      <w:pPr>
        <w:pStyle w:val="BodyText"/>
        <w:spacing w:before="123"/>
        <w:ind w:left="676"/>
      </w:pPr>
      <w:r>
        <w:rPr>
          <w:b/>
          <w:i/>
        </w:rPr>
        <w:t>Câu 4-19</w:t>
      </w:r>
      <w:r>
        <w:rPr/>
        <w:t>: Toán tử nào là dịch trái dữ liệu:</w:t>
      </w:r>
    </w:p>
    <w:p>
      <w:pPr>
        <w:pStyle w:val="BodyText"/>
        <w:tabs>
          <w:tab w:pos="5780" w:val="left" w:leader="none"/>
        </w:tabs>
        <w:spacing w:before="118"/>
        <w:ind w:left="1243"/>
      </w:pPr>
      <w:r>
        <w:rPr/>
        <w:t>(a)</w:t>
      </w:r>
      <w:r>
        <w:rPr>
          <w:spacing w:val="57"/>
        </w:rPr>
        <w:t> </w:t>
      </w:r>
      <w:r>
        <w:rPr/>
        <w:t>“&lt;&lt;”</w:t>
        <w:tab/>
        <w:t>(b)</w:t>
      </w:r>
      <w:r>
        <w:rPr>
          <w:spacing w:val="4"/>
        </w:rPr>
        <w:t> </w:t>
      </w:r>
      <w:r>
        <w:rPr/>
        <w:t>“~”</w:t>
      </w:r>
    </w:p>
    <w:p>
      <w:pPr>
        <w:pStyle w:val="BodyText"/>
        <w:tabs>
          <w:tab w:pos="5780" w:val="left" w:leader="none"/>
        </w:tabs>
        <w:spacing w:before="2"/>
        <w:ind w:left="1243"/>
      </w:pPr>
      <w:r>
        <w:rPr/>
        <w:t>(c)</w:t>
      </w:r>
      <w:r>
        <w:rPr>
          <w:spacing w:val="4"/>
        </w:rPr>
        <w:t> </w:t>
      </w:r>
      <w:r>
        <w:rPr>
          <w:spacing w:val="-4"/>
        </w:rPr>
        <w:t>“&amp;”</w:t>
        <w:tab/>
      </w:r>
      <w:r>
        <w:rPr/>
        <w:t>(d)</w:t>
      </w:r>
      <w:r>
        <w:rPr>
          <w:spacing w:val="4"/>
        </w:rPr>
        <w:t> </w:t>
      </w:r>
      <w:r>
        <w:rPr/>
        <w:t>“&gt;&gt;”</w:t>
      </w:r>
    </w:p>
    <w:p>
      <w:pPr>
        <w:pStyle w:val="BodyText"/>
        <w:spacing w:before="118"/>
        <w:ind w:left="676"/>
      </w:pPr>
      <w:r>
        <w:rPr>
          <w:b/>
          <w:i/>
        </w:rPr>
        <w:t>Câu 4-20</w:t>
      </w:r>
      <w:r>
        <w:rPr/>
        <w:t>: Toán tử lấy kích thƣớc theo byte:</w:t>
      </w:r>
    </w:p>
    <w:p>
      <w:pPr>
        <w:pStyle w:val="BodyText"/>
        <w:tabs>
          <w:tab w:pos="5780" w:val="left" w:leader="none"/>
        </w:tabs>
        <w:spacing w:line="275" w:lineRule="exact" w:before="122"/>
        <w:ind w:left="1243"/>
      </w:pPr>
      <w:r>
        <w:rPr/>
        <w:t>(a)</w:t>
      </w:r>
      <w:r>
        <w:rPr>
          <w:spacing w:val="58"/>
        </w:rPr>
        <w:t> </w:t>
      </w:r>
      <w:r>
        <w:rPr/>
        <w:t>“size”</w:t>
        <w:tab/>
        <w:t>(b)</w:t>
      </w:r>
      <w:r>
        <w:rPr>
          <w:spacing w:val="4"/>
        </w:rPr>
        <w:t> </w:t>
      </w:r>
      <w:r>
        <w:rPr/>
        <w:t>“sizeof”</w:t>
      </w:r>
    </w:p>
    <w:p>
      <w:pPr>
        <w:pStyle w:val="BodyText"/>
        <w:tabs>
          <w:tab w:pos="5780" w:val="left" w:leader="none"/>
        </w:tabs>
        <w:spacing w:line="275" w:lineRule="exact"/>
        <w:ind w:left="1243"/>
      </w:pPr>
      <w:r>
        <w:rPr/>
        <w:t>(c)</w:t>
      </w:r>
      <w:r>
        <w:rPr>
          <w:spacing w:val="-1"/>
        </w:rPr>
        <w:t> </w:t>
      </w:r>
      <w:r>
        <w:rPr/>
        <w:t>“sizeoff”</w:t>
        <w:tab/>
        <w:t>(d)</w:t>
      </w:r>
      <w:r>
        <w:rPr>
          <w:spacing w:val="4"/>
        </w:rPr>
        <w:t> </w:t>
      </w:r>
      <w:r>
        <w:rPr/>
        <w:t>“sizeon”</w:t>
      </w:r>
    </w:p>
    <w:p>
      <w:pPr>
        <w:pStyle w:val="BodyText"/>
        <w:spacing w:before="123"/>
        <w:ind w:left="676"/>
      </w:pPr>
      <w:r>
        <w:rPr>
          <w:b/>
          <w:i/>
        </w:rPr>
        <w:t>Câu 4-21</w:t>
      </w:r>
      <w:r>
        <w:rPr/>
        <w:t>: Vòng lặp while(điều_kiện) sẽ làm khi điều kiện:</w:t>
      </w:r>
    </w:p>
    <w:p>
      <w:pPr>
        <w:pStyle w:val="BodyText"/>
        <w:tabs>
          <w:tab w:pos="5780" w:val="left" w:leader="none"/>
        </w:tabs>
        <w:spacing w:before="117"/>
        <w:ind w:left="1243"/>
      </w:pPr>
      <w:r>
        <w:rPr/>
        <w:t>(a)  Lớn</w:t>
      </w:r>
      <w:r>
        <w:rPr>
          <w:spacing w:val="-2"/>
        </w:rPr>
        <w:t> </w:t>
      </w:r>
      <w:r>
        <w:rPr/>
        <w:t>hơn</w:t>
      </w:r>
      <w:r>
        <w:rPr>
          <w:spacing w:val="-4"/>
        </w:rPr>
        <w:t> </w:t>
      </w:r>
      <w:r>
        <w:rPr/>
        <w:t>1</w:t>
        <w:tab/>
        <w:t>(b) </w:t>
      </w:r>
      <w:r>
        <w:rPr>
          <w:spacing w:val="-3"/>
        </w:rPr>
        <w:t>Nhỏ </w:t>
      </w:r>
      <w:r>
        <w:rPr/>
        <w:t>hơn</w:t>
      </w:r>
      <w:r>
        <w:rPr>
          <w:spacing w:val="10"/>
        </w:rPr>
        <w:t> </w:t>
      </w:r>
      <w:r>
        <w:rPr/>
        <w:t>1</w:t>
      </w:r>
    </w:p>
    <w:p>
      <w:pPr>
        <w:pStyle w:val="BodyText"/>
        <w:tabs>
          <w:tab w:pos="5780" w:val="left" w:leader="none"/>
        </w:tabs>
        <w:spacing w:before="3"/>
        <w:ind w:left="1243"/>
      </w:pPr>
      <w:r>
        <w:rPr/>
        <w:t>(c)</w:t>
      </w:r>
      <w:r>
        <w:rPr>
          <w:spacing w:val="3"/>
        </w:rPr>
        <w:t> </w:t>
      </w:r>
      <w:r>
        <w:rPr/>
        <w:t>Sai</w:t>
        <w:tab/>
        <w:t>(d)</w:t>
      </w:r>
      <w:r>
        <w:rPr>
          <w:spacing w:val="4"/>
        </w:rPr>
        <w:t> </w:t>
      </w:r>
      <w:r>
        <w:rPr/>
        <w:t>Đúng</w:t>
      </w:r>
    </w:p>
    <w:p>
      <w:pPr>
        <w:pStyle w:val="BodyText"/>
        <w:spacing w:before="118"/>
        <w:ind w:left="676"/>
      </w:pPr>
      <w:r>
        <w:rPr>
          <w:b/>
          <w:i/>
        </w:rPr>
        <w:t>Câu 4-22</w:t>
      </w:r>
      <w:r>
        <w:rPr/>
        <w:t>: Vòng lặp for(i=1;i&lt;10;i++) sẽ thực hiện các lệnh trong vòng lặp:</w:t>
      </w:r>
    </w:p>
    <w:p>
      <w:pPr>
        <w:pStyle w:val="BodyText"/>
        <w:tabs>
          <w:tab w:pos="5780" w:val="left" w:leader="none"/>
        </w:tabs>
        <w:spacing w:line="275" w:lineRule="exact" w:before="122"/>
        <w:ind w:left="1243"/>
      </w:pPr>
      <w:r>
        <w:rPr/>
        <w:t>(a)</w:t>
      </w:r>
      <w:r>
        <w:rPr>
          <w:spacing w:val="3"/>
        </w:rPr>
        <w:t> </w:t>
      </w:r>
      <w:r>
        <w:rPr/>
        <w:t>10</w:t>
      </w:r>
      <w:r>
        <w:rPr>
          <w:spacing w:val="-3"/>
        </w:rPr>
        <w:t> </w:t>
      </w:r>
      <w:r>
        <w:rPr/>
        <w:t>lần</w:t>
        <w:tab/>
        <w:t>(b) 100</w:t>
      </w:r>
      <w:r>
        <w:rPr>
          <w:spacing w:val="6"/>
        </w:rPr>
        <w:t> </w:t>
      </w:r>
      <w:r>
        <w:rPr>
          <w:spacing w:val="-3"/>
        </w:rPr>
        <w:t>lần</w:t>
      </w:r>
    </w:p>
    <w:p>
      <w:pPr>
        <w:pStyle w:val="BodyText"/>
        <w:tabs>
          <w:tab w:pos="5780" w:val="left" w:leader="none"/>
        </w:tabs>
        <w:spacing w:line="275" w:lineRule="exact"/>
        <w:ind w:left="1243"/>
      </w:pPr>
      <w:r>
        <w:rPr/>
        <w:t>(c)</w:t>
      </w:r>
      <w:r>
        <w:rPr>
          <w:spacing w:val="3"/>
        </w:rPr>
        <w:t> </w:t>
      </w:r>
      <w:r>
        <w:rPr/>
        <w:t>9</w:t>
      </w:r>
      <w:r>
        <w:rPr>
          <w:spacing w:val="-3"/>
        </w:rPr>
        <w:t> </w:t>
      </w:r>
      <w:r>
        <w:rPr/>
        <w:t>lần</w:t>
        <w:tab/>
        <w:t>(d) 99</w:t>
      </w:r>
      <w:r>
        <w:rPr>
          <w:spacing w:val="1"/>
        </w:rPr>
        <w:t> </w:t>
      </w:r>
      <w:r>
        <w:rPr>
          <w:spacing w:val="-3"/>
        </w:rPr>
        <w:t>lần</w:t>
      </w:r>
    </w:p>
    <w:p>
      <w:pPr>
        <w:pStyle w:val="BodyText"/>
        <w:spacing w:before="123"/>
        <w:ind w:left="676"/>
      </w:pPr>
      <w:r>
        <w:rPr>
          <w:b/>
          <w:i/>
        </w:rPr>
        <w:t>Câu 4-23</w:t>
      </w:r>
      <w:r>
        <w:rPr/>
        <w:t>: Chỉ dẫn “#define” có chức năng:</w:t>
      </w:r>
    </w:p>
    <w:p>
      <w:pPr>
        <w:pStyle w:val="BodyText"/>
        <w:tabs>
          <w:tab w:pos="5780" w:val="left" w:leader="none"/>
        </w:tabs>
        <w:spacing w:before="117"/>
        <w:ind w:left="1243"/>
      </w:pPr>
      <w:r>
        <w:rPr/>
        <w:t>(a) Chèn 1 đoạn lệnh </w:t>
      </w:r>
      <w:r>
        <w:rPr>
          <w:spacing w:val="2"/>
        </w:rPr>
        <w:t>từ </w:t>
      </w:r>
      <w:r>
        <w:rPr/>
        <w:t>1 </w:t>
      </w:r>
      <w:r>
        <w:rPr>
          <w:spacing w:val="-4"/>
        </w:rPr>
        <w:t>file</w:t>
      </w:r>
      <w:r>
        <w:rPr>
          <w:spacing w:val="-9"/>
        </w:rPr>
        <w:t> </w:t>
      </w:r>
      <w:r>
        <w:rPr/>
        <w:t>khác</w:t>
      </w:r>
      <w:r>
        <w:rPr>
          <w:spacing w:val="4"/>
        </w:rPr>
        <w:t> </w:t>
      </w:r>
      <w:r>
        <w:rPr/>
        <w:t>vào</w:t>
        <w:tab/>
        <w:t>(b) Khai báo thƣ viện của vi điều</w:t>
      </w:r>
      <w:r>
        <w:rPr>
          <w:spacing w:val="-22"/>
        </w:rPr>
        <w:t> </w:t>
      </w:r>
      <w:r>
        <w:rPr/>
        <w:t>khiển</w:t>
      </w:r>
    </w:p>
    <w:p>
      <w:pPr>
        <w:pStyle w:val="BodyText"/>
        <w:tabs>
          <w:tab w:pos="5780" w:val="left" w:leader="none"/>
        </w:tabs>
        <w:spacing w:before="3"/>
        <w:ind w:left="1243"/>
      </w:pPr>
      <w:r>
        <w:rPr/>
        <w:t>(c) Định nghĩa 1 đoạn</w:t>
      </w:r>
      <w:r>
        <w:rPr>
          <w:spacing w:val="-4"/>
        </w:rPr>
        <w:t> </w:t>
      </w:r>
      <w:r>
        <w:rPr/>
        <w:t>chuỗi</w:t>
        <w:tab/>
        <w:t>(d) Khai báo thƣ viện của</w:t>
      </w:r>
      <w:r>
        <w:rPr>
          <w:spacing w:val="-8"/>
        </w:rPr>
        <w:t> </w:t>
      </w:r>
      <w:r>
        <w:rPr/>
        <w:t>C</w:t>
      </w:r>
    </w:p>
    <w:p>
      <w:pPr>
        <w:pStyle w:val="BodyText"/>
        <w:spacing w:before="118"/>
        <w:ind w:left="676"/>
      </w:pPr>
      <w:r>
        <w:rPr>
          <w:b/>
          <w:i/>
        </w:rPr>
        <w:t>Câu 4-24</w:t>
      </w:r>
      <w:r>
        <w:rPr/>
        <w:t>: Chỉ dẫn “#include” có chức năng:</w:t>
      </w:r>
    </w:p>
    <w:p>
      <w:pPr>
        <w:pStyle w:val="BodyText"/>
        <w:tabs>
          <w:tab w:pos="5780" w:val="left" w:leader="none"/>
        </w:tabs>
        <w:spacing w:line="275" w:lineRule="exact" w:before="122"/>
        <w:ind w:left="1243"/>
      </w:pPr>
      <w:r>
        <w:rPr/>
        <w:t>(a) Chèn 1 đoạn lệnh </w:t>
      </w:r>
      <w:r>
        <w:rPr>
          <w:spacing w:val="2"/>
        </w:rPr>
        <w:t>từ </w:t>
      </w:r>
      <w:r>
        <w:rPr/>
        <w:t>1 </w:t>
      </w:r>
      <w:r>
        <w:rPr>
          <w:spacing w:val="-4"/>
        </w:rPr>
        <w:t>file</w:t>
      </w:r>
      <w:r>
        <w:rPr>
          <w:spacing w:val="-9"/>
        </w:rPr>
        <w:t> </w:t>
      </w:r>
      <w:r>
        <w:rPr/>
        <w:t>khác</w:t>
      </w:r>
      <w:r>
        <w:rPr>
          <w:spacing w:val="4"/>
        </w:rPr>
        <w:t> </w:t>
      </w:r>
      <w:r>
        <w:rPr/>
        <w:t>vào</w:t>
        <w:tab/>
        <w:t>(b) Khai báo thƣ viện của vi điều</w:t>
      </w:r>
      <w:r>
        <w:rPr>
          <w:spacing w:val="-22"/>
        </w:rPr>
        <w:t> </w:t>
      </w:r>
      <w:r>
        <w:rPr/>
        <w:t>khiển</w:t>
      </w:r>
    </w:p>
    <w:p>
      <w:pPr>
        <w:pStyle w:val="ListParagraph"/>
        <w:numPr>
          <w:ilvl w:val="0"/>
          <w:numId w:val="30"/>
        </w:numPr>
        <w:tabs>
          <w:tab w:pos="1575" w:val="left" w:leader="none"/>
          <w:tab w:pos="5780" w:val="left" w:leader="none"/>
        </w:tabs>
        <w:spacing w:line="275" w:lineRule="exact" w:before="0" w:after="0"/>
        <w:ind w:left="1574" w:right="0" w:hanging="332"/>
        <w:jc w:val="left"/>
        <w:rPr>
          <w:sz w:val="24"/>
        </w:rPr>
      </w:pPr>
      <w:r>
        <w:rPr>
          <w:sz w:val="24"/>
        </w:rPr>
        <w:t>Khai báo</w:t>
      </w:r>
      <w:r>
        <w:rPr>
          <w:spacing w:val="-31"/>
          <w:sz w:val="24"/>
        </w:rPr>
        <w:t> </w:t>
      </w:r>
      <w:r>
        <w:rPr>
          <w:sz w:val="24"/>
        </w:rPr>
        <w:t>thƣ</w:t>
      </w:r>
      <w:r>
        <w:rPr>
          <w:spacing w:val="-15"/>
          <w:sz w:val="24"/>
        </w:rPr>
        <w:t> </w:t>
      </w:r>
      <w:r>
        <w:rPr>
          <w:sz w:val="24"/>
        </w:rPr>
        <w:t>viện</w:t>
        <w:tab/>
        <w:t>(d) Tất cả đều</w:t>
      </w:r>
      <w:r>
        <w:rPr>
          <w:spacing w:val="4"/>
          <w:sz w:val="24"/>
        </w:rPr>
        <w:t> </w:t>
      </w:r>
      <w:r>
        <w:rPr>
          <w:sz w:val="24"/>
        </w:rPr>
        <w:t>đúng</w:t>
      </w:r>
    </w:p>
    <w:p>
      <w:pPr>
        <w:pStyle w:val="BodyText"/>
        <w:spacing w:before="1"/>
        <w:rPr>
          <w:sz w:val="27"/>
        </w:rPr>
      </w:pPr>
    </w:p>
    <w:p>
      <w:pPr>
        <w:pStyle w:val="Heading4"/>
        <w:numPr>
          <w:ilvl w:val="1"/>
          <w:numId w:val="28"/>
        </w:numPr>
        <w:tabs>
          <w:tab w:pos="1526" w:val="left" w:leader="none"/>
          <w:tab w:pos="1527" w:val="left" w:leader="none"/>
          <w:tab w:pos="10630" w:val="left" w:leader="none"/>
        </w:tabs>
        <w:spacing w:line="240" w:lineRule="auto" w:before="90" w:after="0"/>
        <w:ind w:left="1526" w:right="0" w:hanging="597"/>
        <w:jc w:val="left"/>
      </w:pPr>
      <w:bookmarkStart w:name="_TOC_250006" w:id="22"/>
      <w:r>
        <w:rPr>
          <w:shd w:fill="FFFF99" w:color="auto" w:val="clear"/>
        </w:rPr>
        <w:t>BÀI</w:t>
      </w:r>
      <w:r>
        <w:rPr>
          <w:spacing w:val="-3"/>
          <w:shd w:fill="FFFF99" w:color="auto" w:val="clear"/>
        </w:rPr>
        <w:t> </w:t>
      </w:r>
      <w:bookmarkEnd w:id="22"/>
      <w:r>
        <w:rPr>
          <w:shd w:fill="FFFF99" w:color="auto" w:val="clear"/>
        </w:rPr>
        <w:t>TẬP</w:t>
        <w:tab/>
      </w:r>
    </w:p>
    <w:p>
      <w:pPr>
        <w:pStyle w:val="BodyText"/>
        <w:rPr>
          <w:b/>
          <w:sz w:val="20"/>
        </w:rPr>
      </w:pPr>
    </w:p>
    <w:p>
      <w:pPr>
        <w:pStyle w:val="BodyText"/>
        <w:rPr>
          <w:b/>
          <w:sz w:val="20"/>
        </w:rPr>
      </w:pPr>
    </w:p>
    <w:p>
      <w:pPr>
        <w:pStyle w:val="BodyText"/>
        <w:spacing w:before="2"/>
        <w:rPr>
          <w:b/>
          <w:sz w:val="17"/>
        </w:rPr>
      </w:pPr>
      <w:r>
        <w:rPr/>
        <w:pict>
          <v:rect style="position:absolute;margin-left:69.384003pt;margin-top:11.864917pt;width:499.15pt;height:14.4pt;mso-position-horizontal-relative:page;mso-position-vertical-relative:paragraph;z-index:-15610880;mso-wrap-distance-left:0;mso-wrap-distance-right:0" filled="true" fillcolor="#0000ff" stroked="false">
            <v:fill type="solid"/>
            <w10:wrap type="topAndBottom"/>
          </v:rect>
        </w:pict>
      </w:r>
    </w:p>
    <w:p>
      <w:pPr>
        <w:spacing w:after="0"/>
        <w:rPr>
          <w:sz w:val="17"/>
        </w:rPr>
        <w:sectPr>
          <w:pgSz w:w="11910" w:h="16840"/>
          <w:pgMar w:header="283" w:footer="491" w:top="640" w:bottom="68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spacing w:before="22"/>
        <w:ind w:left="0" w:right="570" w:firstLine="0"/>
        <w:jc w:val="right"/>
        <w:rPr>
          <w:b/>
          <w:i/>
          <w:sz w:val="40"/>
        </w:rPr>
      </w:pPr>
      <w:r>
        <w:rPr/>
        <w:drawing>
          <wp:anchor distT="0" distB="0" distL="0" distR="0" allowOverlap="1" layoutInCell="1" locked="0" behindDoc="0" simplePos="0" relativeHeight="232">
            <wp:simplePos x="0" y="0"/>
            <wp:positionH relativeFrom="page">
              <wp:posOffset>2413635</wp:posOffset>
            </wp:positionH>
            <wp:positionV relativeFrom="paragraph">
              <wp:posOffset>531137</wp:posOffset>
            </wp:positionV>
            <wp:extent cx="439852" cy="271462"/>
            <wp:effectExtent l="0" t="0" r="0" b="0"/>
            <wp:wrapTopAndBottom/>
            <wp:docPr id="59" name="image96.png"/>
            <wp:cNvGraphicFramePr>
              <a:graphicFrameLocks noChangeAspect="1"/>
            </wp:cNvGraphicFramePr>
            <a:graphic>
              <a:graphicData uri="http://schemas.openxmlformats.org/drawingml/2006/picture">
                <pic:pic>
                  <pic:nvPicPr>
                    <pic:cNvPr id="60" name="image96.png"/>
                    <pic:cNvPicPr/>
                  </pic:nvPicPr>
                  <pic:blipFill>
                    <a:blip r:embed="rId159" cstate="print"/>
                    <a:stretch>
                      <a:fillRect/>
                    </a:stretch>
                  </pic:blipFill>
                  <pic:spPr>
                    <a:xfrm>
                      <a:off x="0" y="0"/>
                      <a:ext cx="439852" cy="271462"/>
                    </a:xfrm>
                    <a:prstGeom prst="rect">
                      <a:avLst/>
                    </a:prstGeom>
                  </pic:spPr>
                </pic:pic>
              </a:graphicData>
            </a:graphic>
          </wp:anchor>
        </w:drawing>
      </w:r>
      <w:r>
        <w:rPr/>
        <w:drawing>
          <wp:anchor distT="0" distB="0" distL="0" distR="0" allowOverlap="1" layoutInCell="1" locked="0" behindDoc="0" simplePos="0" relativeHeight="233">
            <wp:simplePos x="0" y="0"/>
            <wp:positionH relativeFrom="page">
              <wp:posOffset>2920364</wp:posOffset>
            </wp:positionH>
            <wp:positionV relativeFrom="paragraph">
              <wp:posOffset>400073</wp:posOffset>
            </wp:positionV>
            <wp:extent cx="937961" cy="404812"/>
            <wp:effectExtent l="0" t="0" r="0" b="0"/>
            <wp:wrapTopAndBottom/>
            <wp:docPr id="61" name="image97.png"/>
            <wp:cNvGraphicFramePr>
              <a:graphicFrameLocks noChangeAspect="1"/>
            </wp:cNvGraphicFramePr>
            <a:graphic>
              <a:graphicData uri="http://schemas.openxmlformats.org/drawingml/2006/picture">
                <pic:pic>
                  <pic:nvPicPr>
                    <pic:cNvPr id="62" name="image97.png"/>
                    <pic:cNvPicPr/>
                  </pic:nvPicPr>
                  <pic:blipFill>
                    <a:blip r:embed="rId160" cstate="print"/>
                    <a:stretch>
                      <a:fillRect/>
                    </a:stretch>
                  </pic:blipFill>
                  <pic:spPr>
                    <a:xfrm>
                      <a:off x="0" y="0"/>
                      <a:ext cx="937961" cy="404812"/>
                    </a:xfrm>
                    <a:prstGeom prst="rect">
                      <a:avLst/>
                    </a:prstGeom>
                  </pic:spPr>
                </pic:pic>
              </a:graphicData>
            </a:graphic>
          </wp:anchor>
        </w:drawing>
      </w:r>
      <w:r>
        <w:rPr/>
        <w:drawing>
          <wp:anchor distT="0" distB="0" distL="0" distR="0" allowOverlap="1" layoutInCell="1" locked="0" behindDoc="0" simplePos="0" relativeHeight="234">
            <wp:simplePos x="0" y="0"/>
            <wp:positionH relativeFrom="page">
              <wp:posOffset>3916045</wp:posOffset>
            </wp:positionH>
            <wp:positionV relativeFrom="paragraph">
              <wp:posOffset>381404</wp:posOffset>
            </wp:positionV>
            <wp:extent cx="3213033" cy="461962"/>
            <wp:effectExtent l="0" t="0" r="0" b="0"/>
            <wp:wrapTopAndBottom/>
            <wp:docPr id="63" name="image98.png"/>
            <wp:cNvGraphicFramePr>
              <a:graphicFrameLocks noChangeAspect="1"/>
            </wp:cNvGraphicFramePr>
            <a:graphic>
              <a:graphicData uri="http://schemas.openxmlformats.org/drawingml/2006/picture">
                <pic:pic>
                  <pic:nvPicPr>
                    <pic:cNvPr id="64" name="image98.png"/>
                    <pic:cNvPicPr/>
                  </pic:nvPicPr>
                  <pic:blipFill>
                    <a:blip r:embed="rId161" cstate="print"/>
                    <a:stretch>
                      <a:fillRect/>
                    </a:stretch>
                  </pic:blipFill>
                  <pic:spPr>
                    <a:xfrm>
                      <a:off x="0" y="0"/>
                      <a:ext cx="3213033" cy="461962"/>
                    </a:xfrm>
                    <a:prstGeom prst="rect">
                      <a:avLst/>
                    </a:prstGeom>
                  </pic:spPr>
                </pic:pic>
              </a:graphicData>
            </a:graphic>
          </wp:anchor>
        </w:drawing>
      </w:r>
      <w:r>
        <w:rPr/>
        <w:drawing>
          <wp:anchor distT="0" distB="0" distL="0" distR="0" allowOverlap="1" layoutInCell="1" locked="0" behindDoc="0" simplePos="0" relativeHeight="235">
            <wp:simplePos x="0" y="0"/>
            <wp:positionH relativeFrom="page">
              <wp:posOffset>1483994</wp:posOffset>
            </wp:positionH>
            <wp:positionV relativeFrom="paragraph">
              <wp:posOffset>1031009</wp:posOffset>
            </wp:positionV>
            <wp:extent cx="5696050" cy="457200"/>
            <wp:effectExtent l="0" t="0" r="0" b="0"/>
            <wp:wrapTopAndBottom/>
            <wp:docPr id="65" name="image99.png"/>
            <wp:cNvGraphicFramePr>
              <a:graphicFrameLocks noChangeAspect="1"/>
            </wp:cNvGraphicFramePr>
            <a:graphic>
              <a:graphicData uri="http://schemas.openxmlformats.org/drawingml/2006/picture">
                <pic:pic>
                  <pic:nvPicPr>
                    <pic:cNvPr id="66" name="image99.png"/>
                    <pic:cNvPicPr/>
                  </pic:nvPicPr>
                  <pic:blipFill>
                    <a:blip r:embed="rId162" cstate="print"/>
                    <a:stretch>
                      <a:fillRect/>
                    </a:stretch>
                  </pic:blipFill>
                  <pic:spPr>
                    <a:xfrm>
                      <a:off x="0" y="0"/>
                      <a:ext cx="5696050" cy="457200"/>
                    </a:xfrm>
                    <a:prstGeom prst="rect">
                      <a:avLst/>
                    </a:prstGeom>
                  </pic:spPr>
                </pic:pic>
              </a:graphicData>
            </a:graphic>
          </wp:anchor>
        </w:drawing>
      </w:r>
      <w:r>
        <w:rPr/>
        <w:pict>
          <v:rect style="position:absolute;margin-left:69.384003pt;margin-top:132.361862pt;width:499.15pt;height:14.4pt;mso-position-horizontal-relative:page;mso-position-vertical-relative:paragraph;z-index:-15607808;mso-wrap-distance-left:0;mso-wrap-distance-right:0" filled="true" fillcolor="#cc99ff" stroked="false">
            <v:fill type="solid"/>
            <w10:wrap type="topAndBottom"/>
          </v:rect>
        </w:pict>
      </w:r>
      <w:bookmarkStart w:name="PIC16F887_VXL_CHAPTER_05_VDK_PORT.pdf" w:id="23"/>
      <w:bookmarkEnd w:id="23"/>
      <w:r>
        <w:rPr/>
      </w:r>
      <w:r>
        <w:rPr>
          <w:b/>
          <w:i/>
          <w:color w:val="FF0000"/>
          <w:sz w:val="40"/>
        </w:rPr>
        <w:t>Chöông 5</w:t>
      </w:r>
    </w:p>
    <w:p>
      <w:pPr>
        <w:pStyle w:val="BodyText"/>
        <w:spacing w:before="9"/>
        <w:rPr>
          <w:b/>
          <w:i/>
          <w:sz w:val="19"/>
        </w:rPr>
      </w:pPr>
    </w:p>
    <w:p>
      <w:pPr>
        <w:pStyle w:val="BodyText"/>
        <w:spacing w:before="5"/>
        <w:rPr>
          <w:b/>
          <w:i/>
          <w:sz w:val="20"/>
        </w:rPr>
      </w:pPr>
    </w:p>
    <w:p>
      <w:pPr>
        <w:pStyle w:val="ListParagraph"/>
        <w:numPr>
          <w:ilvl w:val="0"/>
          <w:numId w:val="17"/>
        </w:numPr>
        <w:tabs>
          <w:tab w:pos="1036" w:val="left" w:leader="none"/>
          <w:tab w:pos="1037" w:val="left" w:leader="none"/>
        </w:tabs>
        <w:spacing w:line="322" w:lineRule="exact" w:before="377" w:after="0"/>
        <w:ind w:left="1036" w:right="0" w:hanging="361"/>
        <w:jc w:val="left"/>
        <w:rPr>
          <w:b/>
          <w:sz w:val="28"/>
        </w:rPr>
      </w:pPr>
      <w:r>
        <w:rPr>
          <w:b/>
          <w:sz w:val="28"/>
        </w:rPr>
        <w:t>GIỚI</w:t>
      </w:r>
      <w:r>
        <w:rPr>
          <w:b/>
          <w:spacing w:val="1"/>
          <w:sz w:val="28"/>
        </w:rPr>
        <w:t> </w:t>
      </w:r>
      <w:r>
        <w:rPr>
          <w:b/>
          <w:sz w:val="28"/>
        </w:rPr>
        <w:t>THIỆU</w:t>
      </w:r>
    </w:p>
    <w:p>
      <w:pPr>
        <w:pStyle w:val="ListParagraph"/>
        <w:numPr>
          <w:ilvl w:val="0"/>
          <w:numId w:val="17"/>
        </w:numPr>
        <w:tabs>
          <w:tab w:pos="1036" w:val="left" w:leader="none"/>
          <w:tab w:pos="1037" w:val="left" w:leader="none"/>
        </w:tabs>
        <w:spacing w:line="322" w:lineRule="exact" w:before="0" w:after="0"/>
        <w:ind w:left="1036" w:right="0" w:hanging="361"/>
        <w:jc w:val="left"/>
        <w:rPr>
          <w:b/>
          <w:sz w:val="28"/>
        </w:rPr>
      </w:pPr>
      <w:r>
        <w:rPr>
          <w:b/>
          <w:sz w:val="28"/>
        </w:rPr>
        <w:t>CHỨC NĂNG CÁC PORT CỦA VI ĐIỀU</w:t>
      </w:r>
      <w:r>
        <w:rPr>
          <w:b/>
          <w:spacing w:val="10"/>
          <w:sz w:val="28"/>
        </w:rPr>
        <w:t> </w:t>
      </w:r>
      <w:r>
        <w:rPr>
          <w:b/>
          <w:sz w:val="28"/>
        </w:rPr>
        <w:t>KHIỂN</w:t>
      </w:r>
    </w:p>
    <w:p>
      <w:pPr>
        <w:pStyle w:val="ListParagraph"/>
        <w:numPr>
          <w:ilvl w:val="0"/>
          <w:numId w:val="17"/>
        </w:numPr>
        <w:tabs>
          <w:tab w:pos="1036" w:val="left" w:leader="none"/>
          <w:tab w:pos="1037" w:val="left" w:leader="none"/>
        </w:tabs>
        <w:spacing w:line="319" w:lineRule="exact" w:before="0" w:after="0"/>
        <w:ind w:left="1036" w:right="0" w:hanging="361"/>
        <w:jc w:val="left"/>
        <w:rPr>
          <w:b/>
          <w:sz w:val="28"/>
        </w:rPr>
      </w:pPr>
      <w:r>
        <w:rPr>
          <w:b/>
          <w:sz w:val="28"/>
        </w:rPr>
        <w:t>CÁC PORT CỦA PIC</w:t>
      </w:r>
      <w:r>
        <w:rPr>
          <w:b/>
          <w:spacing w:val="8"/>
          <w:sz w:val="28"/>
        </w:rPr>
        <w:t> </w:t>
      </w:r>
      <w:r>
        <w:rPr>
          <w:b/>
          <w:sz w:val="28"/>
        </w:rPr>
        <w:t>16F887</w:t>
      </w:r>
    </w:p>
    <w:p>
      <w:pPr>
        <w:pStyle w:val="ListParagraph"/>
        <w:numPr>
          <w:ilvl w:val="1"/>
          <w:numId w:val="17"/>
        </w:numPr>
        <w:tabs>
          <w:tab w:pos="1809" w:val="left" w:leader="none"/>
          <w:tab w:pos="1810" w:val="left" w:leader="none"/>
        </w:tabs>
        <w:spacing w:line="273" w:lineRule="exact" w:before="0" w:after="0"/>
        <w:ind w:left="1809" w:right="0" w:hanging="567"/>
        <w:jc w:val="left"/>
        <w:rPr>
          <w:rFonts w:ascii="Wingdings" w:hAnsi="Wingdings"/>
          <w:sz w:val="24"/>
        </w:rPr>
      </w:pPr>
      <w:r>
        <w:rPr>
          <w:sz w:val="24"/>
        </w:rPr>
        <w:t>PORTA VÀ THANH GHI</w:t>
      </w:r>
      <w:r>
        <w:rPr>
          <w:spacing w:val="-9"/>
          <w:sz w:val="24"/>
        </w:rPr>
        <w:t> </w:t>
      </w:r>
      <w:r>
        <w:rPr>
          <w:sz w:val="24"/>
        </w:rPr>
        <w:t>TRISA</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PORTB VÀ THANH GHI</w:t>
      </w:r>
      <w:r>
        <w:rPr>
          <w:spacing w:val="-9"/>
          <w:sz w:val="24"/>
        </w:rPr>
        <w:t> </w:t>
      </w:r>
      <w:r>
        <w:rPr>
          <w:sz w:val="24"/>
        </w:rPr>
        <w:t>TRISB</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PORTC VÀ THANH GHI</w:t>
      </w:r>
      <w:r>
        <w:rPr>
          <w:spacing w:val="-9"/>
          <w:sz w:val="24"/>
        </w:rPr>
        <w:t> </w:t>
      </w:r>
      <w:r>
        <w:rPr>
          <w:sz w:val="24"/>
        </w:rPr>
        <w:t>TRISC</w:t>
      </w:r>
    </w:p>
    <w:p>
      <w:pPr>
        <w:pStyle w:val="ListParagraph"/>
        <w:numPr>
          <w:ilvl w:val="1"/>
          <w:numId w:val="17"/>
        </w:numPr>
        <w:tabs>
          <w:tab w:pos="1809" w:val="left" w:leader="none"/>
          <w:tab w:pos="1810" w:val="left" w:leader="none"/>
        </w:tabs>
        <w:spacing w:line="275" w:lineRule="exact" w:before="3" w:after="0"/>
        <w:ind w:left="1809" w:right="0" w:hanging="567"/>
        <w:jc w:val="left"/>
        <w:rPr>
          <w:rFonts w:ascii="Wingdings" w:hAnsi="Wingdings"/>
          <w:sz w:val="24"/>
        </w:rPr>
      </w:pPr>
      <w:r>
        <w:rPr>
          <w:sz w:val="24"/>
        </w:rPr>
        <w:t>PORTD VÀ THANH GHI</w:t>
      </w:r>
      <w:r>
        <w:rPr>
          <w:spacing w:val="-8"/>
          <w:sz w:val="24"/>
        </w:rPr>
        <w:t> </w:t>
      </w:r>
      <w:r>
        <w:rPr>
          <w:sz w:val="24"/>
        </w:rPr>
        <w:t>TRISD</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PORTE VÀ THANH GHI</w:t>
      </w:r>
      <w:r>
        <w:rPr>
          <w:spacing w:val="3"/>
          <w:sz w:val="24"/>
        </w:rPr>
        <w:t> </w:t>
      </w:r>
      <w:r>
        <w:rPr>
          <w:sz w:val="24"/>
        </w:rPr>
        <w:t>TRISE</w:t>
      </w:r>
    </w:p>
    <w:p>
      <w:pPr>
        <w:pStyle w:val="Heading3"/>
        <w:numPr>
          <w:ilvl w:val="0"/>
          <w:numId w:val="17"/>
        </w:numPr>
        <w:tabs>
          <w:tab w:pos="1036" w:val="left" w:leader="none"/>
          <w:tab w:pos="1037" w:val="left" w:leader="none"/>
        </w:tabs>
        <w:spacing w:line="321" w:lineRule="exact" w:before="3" w:after="0"/>
        <w:ind w:left="1036" w:right="0" w:hanging="361"/>
        <w:jc w:val="left"/>
      </w:pPr>
      <w:r>
        <w:rPr/>
        <w:t>LỆNH TRUY XUẤT PORT DÙNG NGÔN NGỮ</w:t>
      </w:r>
      <w:r>
        <w:rPr>
          <w:spacing w:val="5"/>
        </w:rPr>
        <w:t> </w:t>
      </w:r>
      <w:r>
        <w:rPr/>
        <w:t>CCS-C</w:t>
      </w:r>
    </w:p>
    <w:p>
      <w:pPr>
        <w:pStyle w:val="ListParagraph"/>
        <w:numPr>
          <w:ilvl w:val="1"/>
          <w:numId w:val="17"/>
        </w:numPr>
        <w:tabs>
          <w:tab w:pos="1809" w:val="left" w:leader="none"/>
          <w:tab w:pos="1810" w:val="left" w:leader="none"/>
        </w:tabs>
        <w:spacing w:line="274" w:lineRule="exact" w:before="0" w:after="0"/>
        <w:ind w:left="1809" w:right="0" w:hanging="567"/>
        <w:jc w:val="left"/>
        <w:rPr>
          <w:rFonts w:ascii="Wingdings" w:hAnsi="Wingdings"/>
          <w:sz w:val="24"/>
        </w:rPr>
      </w:pPr>
      <w:r>
        <w:rPr>
          <w:sz w:val="24"/>
        </w:rPr>
        <w:t>LỆNH SET_TRIS_X()</w:t>
      </w:r>
    </w:p>
    <w:p>
      <w:pPr>
        <w:pStyle w:val="ListParagraph"/>
        <w:numPr>
          <w:ilvl w:val="1"/>
          <w:numId w:val="17"/>
        </w:numPr>
        <w:tabs>
          <w:tab w:pos="1809" w:val="left" w:leader="none"/>
          <w:tab w:pos="1810" w:val="left" w:leader="none"/>
        </w:tabs>
        <w:spacing w:line="274" w:lineRule="exact" w:before="0" w:after="0"/>
        <w:ind w:left="1809" w:right="0" w:hanging="567"/>
        <w:jc w:val="left"/>
        <w:rPr>
          <w:rFonts w:ascii="Wingdings" w:hAnsi="Wingdings"/>
          <w:sz w:val="24"/>
        </w:rPr>
      </w:pPr>
      <w:r>
        <w:rPr>
          <w:sz w:val="24"/>
        </w:rPr>
        <w:t>LỆNH OUTPUT_X()</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LỆNH OUTPUT_HIGH(PIN)</w:t>
      </w:r>
    </w:p>
    <w:p>
      <w:pPr>
        <w:pStyle w:val="ListParagraph"/>
        <w:numPr>
          <w:ilvl w:val="1"/>
          <w:numId w:val="17"/>
        </w:numPr>
        <w:tabs>
          <w:tab w:pos="1809" w:val="left" w:leader="none"/>
          <w:tab w:pos="1810" w:val="left" w:leader="none"/>
        </w:tabs>
        <w:spacing w:line="275" w:lineRule="exact" w:before="3" w:after="0"/>
        <w:ind w:left="1809" w:right="0" w:hanging="567"/>
        <w:jc w:val="left"/>
        <w:rPr>
          <w:rFonts w:ascii="Wingdings" w:hAnsi="Wingdings"/>
          <w:sz w:val="24"/>
        </w:rPr>
      </w:pPr>
      <w:r>
        <w:rPr>
          <w:sz w:val="24"/>
        </w:rPr>
        <w:t>LỆNH OUTPUT_LOW(PIN)</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LỆNH OUTPUT_TOGGLE(PIN)</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LỆNH OUTPUT_BIT(PIN,VALUE)</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LỆNH VALUE=GET_TRIS_X()</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LỆNH VALUE=INPUT(PIN)</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LỆNH VALUE=INPUT_STATE(PIN)</w:t>
      </w:r>
    </w:p>
    <w:p>
      <w:pPr>
        <w:pStyle w:val="ListParagraph"/>
        <w:numPr>
          <w:ilvl w:val="1"/>
          <w:numId w:val="17"/>
        </w:numPr>
        <w:tabs>
          <w:tab w:pos="1809" w:val="left" w:leader="none"/>
          <w:tab w:pos="1810" w:val="left" w:leader="none"/>
        </w:tabs>
        <w:spacing w:line="275" w:lineRule="exact" w:before="3" w:after="0"/>
        <w:ind w:left="1809" w:right="0" w:hanging="567"/>
        <w:jc w:val="left"/>
        <w:rPr>
          <w:rFonts w:ascii="Wingdings" w:hAnsi="Wingdings"/>
          <w:sz w:val="24"/>
        </w:rPr>
      </w:pPr>
      <w:r>
        <w:rPr>
          <w:sz w:val="24"/>
        </w:rPr>
        <w:t>LỆNH VALUE=INPUT_X()</w:t>
      </w:r>
    </w:p>
    <w:p>
      <w:pPr>
        <w:pStyle w:val="ListParagraph"/>
        <w:numPr>
          <w:ilvl w:val="1"/>
          <w:numId w:val="17"/>
        </w:numPr>
        <w:tabs>
          <w:tab w:pos="1809" w:val="left" w:leader="none"/>
          <w:tab w:pos="1810" w:val="left" w:leader="none"/>
        </w:tabs>
        <w:spacing w:line="274" w:lineRule="exact" w:before="0" w:after="0"/>
        <w:ind w:left="1809" w:right="0" w:hanging="567"/>
        <w:jc w:val="left"/>
        <w:rPr>
          <w:rFonts w:ascii="Wingdings" w:hAnsi="Wingdings"/>
          <w:sz w:val="24"/>
        </w:rPr>
      </w:pPr>
      <w:r>
        <w:rPr>
          <w:sz w:val="24"/>
        </w:rPr>
        <w:t>LỆNH OUTPUT_DRIVE(PIN)</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LỆNH OUTPUT_FLOAT(PIN)</w:t>
      </w:r>
    </w:p>
    <w:p>
      <w:pPr>
        <w:pStyle w:val="ListParagraph"/>
        <w:numPr>
          <w:ilvl w:val="1"/>
          <w:numId w:val="17"/>
        </w:numPr>
        <w:tabs>
          <w:tab w:pos="1809" w:val="left" w:leader="none"/>
          <w:tab w:pos="1810" w:val="left" w:leader="none"/>
        </w:tabs>
        <w:spacing w:line="240" w:lineRule="auto" w:before="2" w:after="0"/>
        <w:ind w:left="1809" w:right="0" w:hanging="567"/>
        <w:jc w:val="left"/>
        <w:rPr>
          <w:rFonts w:ascii="Wingdings" w:hAnsi="Wingdings"/>
          <w:sz w:val="24"/>
        </w:rPr>
      </w:pPr>
      <w:r>
        <w:rPr>
          <w:sz w:val="24"/>
        </w:rPr>
        <w:t>LỆNH PORT_B_PULLUP()</w:t>
      </w:r>
    </w:p>
    <w:p>
      <w:pPr>
        <w:pStyle w:val="Heading3"/>
        <w:numPr>
          <w:ilvl w:val="0"/>
          <w:numId w:val="17"/>
        </w:numPr>
        <w:tabs>
          <w:tab w:pos="1036" w:val="left" w:leader="none"/>
          <w:tab w:pos="1037" w:val="left" w:leader="none"/>
        </w:tabs>
        <w:spacing w:line="240" w:lineRule="auto" w:before="4" w:after="0"/>
        <w:ind w:left="1036" w:right="0" w:hanging="361"/>
        <w:jc w:val="left"/>
      </w:pPr>
      <w:r>
        <w:rPr/>
        <w:t>CÁC ỨNG DỤNG ĐIỀU KHIỂN LED</w:t>
      </w:r>
      <w:r>
        <w:rPr>
          <w:spacing w:val="7"/>
        </w:rPr>
        <w:t> </w:t>
      </w:r>
      <w:r>
        <w:rPr/>
        <w:t>ĐƠN</w:t>
      </w:r>
    </w:p>
    <w:p>
      <w:pPr>
        <w:pStyle w:val="ListParagraph"/>
        <w:numPr>
          <w:ilvl w:val="0"/>
          <w:numId w:val="17"/>
        </w:numPr>
        <w:tabs>
          <w:tab w:pos="1036" w:val="left" w:leader="none"/>
          <w:tab w:pos="1037" w:val="left" w:leader="none"/>
        </w:tabs>
        <w:spacing w:line="240" w:lineRule="auto" w:before="0" w:after="0"/>
        <w:ind w:left="1036" w:right="0" w:hanging="361"/>
        <w:jc w:val="left"/>
        <w:rPr>
          <w:b/>
          <w:sz w:val="28"/>
        </w:rPr>
      </w:pPr>
      <w:r>
        <w:rPr>
          <w:b/>
          <w:sz w:val="28"/>
        </w:rPr>
        <w:t>CÁC ỨNG DỤNG ĐIỀU KHIỂN LED 7 ĐOẠN TRỰC</w:t>
      </w:r>
      <w:r>
        <w:rPr>
          <w:b/>
          <w:spacing w:val="3"/>
          <w:sz w:val="28"/>
        </w:rPr>
        <w:t> </w:t>
      </w:r>
      <w:r>
        <w:rPr>
          <w:b/>
          <w:sz w:val="28"/>
        </w:rPr>
        <w:t>TIẾP</w:t>
      </w:r>
    </w:p>
    <w:p>
      <w:pPr>
        <w:pStyle w:val="ListParagraph"/>
        <w:numPr>
          <w:ilvl w:val="0"/>
          <w:numId w:val="17"/>
        </w:numPr>
        <w:tabs>
          <w:tab w:pos="1036" w:val="left" w:leader="none"/>
          <w:tab w:pos="1037" w:val="left" w:leader="none"/>
        </w:tabs>
        <w:spacing w:line="322" w:lineRule="exact" w:before="4" w:after="0"/>
        <w:ind w:left="1036" w:right="0" w:hanging="361"/>
        <w:jc w:val="left"/>
        <w:rPr>
          <w:b/>
          <w:sz w:val="28"/>
        </w:rPr>
      </w:pPr>
      <w:r>
        <w:rPr>
          <w:b/>
          <w:sz w:val="28"/>
        </w:rPr>
        <w:t>CÁC ỨNG DỤNG ĐIỀU KHIỂN LED 7 ĐOẠN</w:t>
      </w:r>
      <w:r>
        <w:rPr>
          <w:b/>
          <w:spacing w:val="4"/>
          <w:sz w:val="28"/>
        </w:rPr>
        <w:t> </w:t>
      </w:r>
      <w:r>
        <w:rPr>
          <w:b/>
          <w:sz w:val="28"/>
        </w:rPr>
        <w:t>QUÉT</w:t>
      </w:r>
    </w:p>
    <w:p>
      <w:pPr>
        <w:pStyle w:val="ListParagraph"/>
        <w:numPr>
          <w:ilvl w:val="0"/>
          <w:numId w:val="17"/>
        </w:numPr>
        <w:tabs>
          <w:tab w:pos="1036" w:val="left" w:leader="none"/>
          <w:tab w:pos="1037" w:val="left" w:leader="none"/>
        </w:tabs>
        <w:spacing w:line="319" w:lineRule="exact" w:before="0" w:after="0"/>
        <w:ind w:left="1036" w:right="0" w:hanging="361"/>
        <w:jc w:val="left"/>
        <w:rPr>
          <w:b/>
          <w:sz w:val="28"/>
        </w:rPr>
      </w:pPr>
      <w:r>
        <w:rPr>
          <w:b/>
          <w:sz w:val="28"/>
        </w:rPr>
        <w:t>CÁC ỨNG DỤNG GIAO TIẾP VỚI NÚT NHẤN, BÀN</w:t>
      </w:r>
      <w:r>
        <w:rPr>
          <w:b/>
          <w:spacing w:val="10"/>
          <w:sz w:val="28"/>
        </w:rPr>
        <w:t> </w:t>
      </w:r>
      <w:r>
        <w:rPr>
          <w:b/>
          <w:sz w:val="28"/>
        </w:rPr>
        <w:t>PHÍM</w:t>
      </w:r>
    </w:p>
    <w:p>
      <w:pPr>
        <w:pStyle w:val="ListParagraph"/>
        <w:numPr>
          <w:ilvl w:val="1"/>
          <w:numId w:val="17"/>
        </w:numPr>
        <w:tabs>
          <w:tab w:pos="1809" w:val="left" w:leader="none"/>
          <w:tab w:pos="1810" w:val="left" w:leader="none"/>
        </w:tabs>
        <w:spacing w:line="272" w:lineRule="exact" w:before="0" w:after="0"/>
        <w:ind w:left="1809" w:right="0" w:hanging="567"/>
        <w:jc w:val="left"/>
        <w:rPr>
          <w:rFonts w:ascii="Wingdings" w:hAnsi="Wingdings"/>
          <w:sz w:val="24"/>
        </w:rPr>
      </w:pPr>
      <w:r>
        <w:rPr>
          <w:sz w:val="24"/>
        </w:rPr>
        <w:t>HỆ THỐNG ÍT</w:t>
      </w:r>
      <w:r>
        <w:rPr>
          <w:spacing w:val="-1"/>
          <w:sz w:val="24"/>
        </w:rPr>
        <w:t> </w:t>
      </w:r>
      <w:r>
        <w:rPr>
          <w:sz w:val="24"/>
        </w:rPr>
        <w:t>PHÍM</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HỆ THỐNG NHIỀU</w:t>
      </w:r>
      <w:r>
        <w:rPr>
          <w:spacing w:val="1"/>
          <w:sz w:val="24"/>
        </w:rPr>
        <w:t> </w:t>
      </w:r>
      <w:r>
        <w:rPr>
          <w:sz w:val="24"/>
        </w:rPr>
        <w:t>PHÍM</w:t>
      </w:r>
    </w:p>
    <w:p>
      <w:pPr>
        <w:pStyle w:val="Heading3"/>
        <w:numPr>
          <w:ilvl w:val="0"/>
          <w:numId w:val="17"/>
        </w:numPr>
        <w:tabs>
          <w:tab w:pos="1036" w:val="left" w:leader="none"/>
          <w:tab w:pos="1037" w:val="left" w:leader="none"/>
        </w:tabs>
        <w:spacing w:line="319" w:lineRule="exact" w:before="9" w:after="0"/>
        <w:ind w:left="1036" w:right="0" w:hanging="361"/>
        <w:jc w:val="left"/>
      </w:pPr>
      <w:r>
        <w:rPr/>
        <w:t>CÁC ỨNG DỤNG ĐIỀU KHIỂN</w:t>
      </w:r>
      <w:r>
        <w:rPr>
          <w:spacing w:val="10"/>
        </w:rPr>
        <w:t> </w:t>
      </w:r>
      <w:r>
        <w:rPr/>
        <w:t>LCD</w:t>
      </w:r>
    </w:p>
    <w:p>
      <w:pPr>
        <w:pStyle w:val="ListParagraph"/>
        <w:numPr>
          <w:ilvl w:val="1"/>
          <w:numId w:val="17"/>
        </w:numPr>
        <w:tabs>
          <w:tab w:pos="1809" w:val="left" w:leader="none"/>
          <w:tab w:pos="1810" w:val="left" w:leader="none"/>
        </w:tabs>
        <w:spacing w:line="272" w:lineRule="exact" w:before="0" w:after="0"/>
        <w:ind w:left="1809" w:right="0" w:hanging="567"/>
        <w:jc w:val="left"/>
        <w:rPr>
          <w:rFonts w:ascii="Wingdings" w:hAnsi="Wingdings"/>
          <w:sz w:val="24"/>
        </w:rPr>
      </w:pPr>
      <w:r>
        <w:rPr>
          <w:sz w:val="24"/>
        </w:rPr>
        <w:t>GIỚI THIỆU</w:t>
      </w:r>
      <w:r>
        <w:rPr>
          <w:spacing w:val="-2"/>
          <w:sz w:val="24"/>
        </w:rPr>
        <w:t> </w:t>
      </w:r>
      <w:r>
        <w:rPr>
          <w:sz w:val="24"/>
        </w:rPr>
        <w:t>LCD</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SƠ ĐỒ CHÂN</w:t>
      </w:r>
      <w:r>
        <w:rPr>
          <w:spacing w:val="2"/>
          <w:sz w:val="24"/>
        </w:rPr>
        <w:t> </w:t>
      </w:r>
      <w:r>
        <w:rPr>
          <w:sz w:val="24"/>
        </w:rPr>
        <w:t>LCD</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SƠ ĐỒ </w:t>
      </w:r>
      <w:r>
        <w:rPr>
          <w:spacing w:val="-3"/>
          <w:sz w:val="24"/>
        </w:rPr>
        <w:t>MẠCH </w:t>
      </w:r>
      <w:r>
        <w:rPr>
          <w:sz w:val="24"/>
        </w:rPr>
        <w:t>GIAO TIẾP VI ĐIỀU KHIỂN </w:t>
      </w:r>
      <w:r>
        <w:rPr>
          <w:spacing w:val="-3"/>
          <w:sz w:val="24"/>
        </w:rPr>
        <w:t>VỚI</w:t>
      </w:r>
      <w:r>
        <w:rPr>
          <w:spacing w:val="6"/>
          <w:sz w:val="24"/>
        </w:rPr>
        <w:t> </w:t>
      </w:r>
      <w:r>
        <w:rPr>
          <w:sz w:val="24"/>
        </w:rPr>
        <w:t>LCD</w:t>
      </w:r>
    </w:p>
    <w:p>
      <w:pPr>
        <w:pStyle w:val="ListParagraph"/>
        <w:numPr>
          <w:ilvl w:val="1"/>
          <w:numId w:val="17"/>
        </w:numPr>
        <w:tabs>
          <w:tab w:pos="1809" w:val="left" w:leader="none"/>
          <w:tab w:pos="1810" w:val="left" w:leader="none"/>
        </w:tabs>
        <w:spacing w:line="274" w:lineRule="exact" w:before="0" w:after="0"/>
        <w:ind w:left="1809" w:right="0" w:hanging="567"/>
        <w:jc w:val="left"/>
        <w:rPr>
          <w:rFonts w:ascii="Wingdings" w:hAnsi="Wingdings"/>
          <w:sz w:val="24"/>
        </w:rPr>
      </w:pPr>
      <w:r>
        <w:rPr>
          <w:sz w:val="24"/>
        </w:rPr>
        <w:t>CÁC LỆNH ĐIỀU KHIỂN</w:t>
      </w:r>
      <w:r>
        <w:rPr>
          <w:spacing w:val="2"/>
          <w:sz w:val="24"/>
        </w:rPr>
        <w:t> </w:t>
      </w:r>
      <w:r>
        <w:rPr>
          <w:sz w:val="24"/>
        </w:rPr>
        <w:t>LCD</w:t>
      </w:r>
    </w:p>
    <w:p>
      <w:pPr>
        <w:pStyle w:val="ListParagraph"/>
        <w:numPr>
          <w:ilvl w:val="1"/>
          <w:numId w:val="17"/>
        </w:numPr>
        <w:tabs>
          <w:tab w:pos="1809" w:val="left" w:leader="none"/>
          <w:tab w:pos="1810" w:val="left" w:leader="none"/>
        </w:tabs>
        <w:spacing w:line="275" w:lineRule="exact" w:before="0" w:after="0"/>
        <w:ind w:left="1809" w:right="0" w:hanging="567"/>
        <w:jc w:val="left"/>
        <w:rPr>
          <w:rFonts w:ascii="Wingdings" w:hAnsi="Wingdings"/>
          <w:sz w:val="24"/>
        </w:rPr>
      </w:pPr>
      <w:r>
        <w:rPr>
          <w:sz w:val="24"/>
        </w:rPr>
        <w:t>ĐỊA CHỈ CỦA TỪNG </w:t>
      </w:r>
      <w:r>
        <w:rPr>
          <w:spacing w:val="-3"/>
          <w:sz w:val="24"/>
        </w:rPr>
        <w:t>KÝ </w:t>
      </w:r>
      <w:r>
        <w:rPr>
          <w:sz w:val="24"/>
        </w:rPr>
        <w:t>TỰ TRÊN</w:t>
      </w:r>
      <w:r>
        <w:rPr>
          <w:spacing w:val="4"/>
          <w:sz w:val="24"/>
        </w:rPr>
        <w:t> </w:t>
      </w:r>
      <w:r>
        <w:rPr>
          <w:sz w:val="24"/>
        </w:rPr>
        <w:t>LCD</w:t>
      </w:r>
    </w:p>
    <w:p>
      <w:pPr>
        <w:pStyle w:val="ListParagraph"/>
        <w:numPr>
          <w:ilvl w:val="1"/>
          <w:numId w:val="17"/>
        </w:numPr>
        <w:tabs>
          <w:tab w:pos="1809" w:val="left" w:leader="none"/>
          <w:tab w:pos="1810" w:val="left" w:leader="none"/>
        </w:tabs>
        <w:spacing w:line="240" w:lineRule="auto" w:before="3" w:after="0"/>
        <w:ind w:left="1809" w:right="0" w:hanging="567"/>
        <w:jc w:val="left"/>
        <w:rPr>
          <w:rFonts w:ascii="Wingdings" w:hAnsi="Wingdings"/>
          <w:sz w:val="24"/>
        </w:rPr>
      </w:pPr>
      <w:r>
        <w:rPr>
          <w:sz w:val="24"/>
        </w:rPr>
        <w:t>CÁC CHƢƠNG TRÌNH HIỂN THỊ TRÊN</w:t>
      </w:r>
      <w:r>
        <w:rPr>
          <w:spacing w:val="-9"/>
          <w:sz w:val="24"/>
        </w:rPr>
        <w:t> </w:t>
      </w:r>
      <w:r>
        <w:rPr>
          <w:sz w:val="24"/>
        </w:rPr>
        <w:t>LCD</w:t>
      </w:r>
    </w:p>
    <w:p>
      <w:pPr>
        <w:pStyle w:val="Heading3"/>
        <w:numPr>
          <w:ilvl w:val="0"/>
          <w:numId w:val="17"/>
        </w:numPr>
        <w:tabs>
          <w:tab w:pos="1036" w:val="left" w:leader="none"/>
          <w:tab w:pos="1037" w:val="left" w:leader="none"/>
        </w:tabs>
        <w:spacing w:line="319" w:lineRule="exact" w:before="4" w:after="0"/>
        <w:ind w:left="1036" w:right="0" w:hanging="361"/>
        <w:jc w:val="left"/>
      </w:pPr>
      <w:r>
        <w:rPr/>
        <w:t>CÂU HỎI ÔN TẬP – TRẮC NGHIỆM - BÀI</w:t>
      </w:r>
      <w:r>
        <w:rPr>
          <w:spacing w:val="21"/>
        </w:rPr>
        <w:t> </w:t>
      </w:r>
      <w:r>
        <w:rPr/>
        <w:t>TẬP</w:t>
      </w:r>
    </w:p>
    <w:p>
      <w:pPr>
        <w:pStyle w:val="ListParagraph"/>
        <w:numPr>
          <w:ilvl w:val="1"/>
          <w:numId w:val="17"/>
        </w:numPr>
        <w:tabs>
          <w:tab w:pos="1809" w:val="left" w:leader="none"/>
          <w:tab w:pos="1810" w:val="left" w:leader="none"/>
        </w:tabs>
        <w:spacing w:line="273" w:lineRule="exact" w:before="0" w:after="0"/>
        <w:ind w:left="1809" w:right="0" w:hanging="567"/>
        <w:jc w:val="left"/>
        <w:rPr>
          <w:rFonts w:ascii="Wingdings" w:hAnsi="Wingdings"/>
          <w:sz w:val="24"/>
        </w:rPr>
      </w:pPr>
      <w:r>
        <w:rPr>
          <w:sz w:val="24"/>
        </w:rPr>
        <w:t>CÂU HỎI ÔN</w:t>
      </w:r>
      <w:r>
        <w:rPr>
          <w:spacing w:val="4"/>
          <w:sz w:val="24"/>
        </w:rPr>
        <w:t> </w:t>
      </w:r>
      <w:r>
        <w:rPr>
          <w:sz w:val="24"/>
        </w:rPr>
        <w:t>TẬP</w:t>
      </w:r>
    </w:p>
    <w:p>
      <w:pPr>
        <w:pStyle w:val="ListParagraph"/>
        <w:numPr>
          <w:ilvl w:val="1"/>
          <w:numId w:val="17"/>
        </w:numPr>
        <w:tabs>
          <w:tab w:pos="1809" w:val="left" w:leader="none"/>
          <w:tab w:pos="1810" w:val="left" w:leader="none"/>
        </w:tabs>
        <w:spacing w:line="275" w:lineRule="exact" w:before="2" w:after="0"/>
        <w:ind w:left="1809" w:right="0" w:hanging="567"/>
        <w:jc w:val="left"/>
        <w:rPr>
          <w:rFonts w:ascii="Wingdings" w:hAnsi="Wingdings"/>
          <w:sz w:val="24"/>
        </w:rPr>
      </w:pPr>
      <w:r>
        <w:rPr>
          <w:sz w:val="24"/>
        </w:rPr>
        <w:t>CÂU HỎI MỞ</w:t>
      </w:r>
      <w:r>
        <w:rPr>
          <w:spacing w:val="4"/>
          <w:sz w:val="24"/>
        </w:rPr>
        <w:t> </w:t>
      </w:r>
      <w:r>
        <w:rPr>
          <w:sz w:val="24"/>
        </w:rPr>
        <w:t>RỘNG</w:t>
      </w:r>
    </w:p>
    <w:p>
      <w:pPr>
        <w:pStyle w:val="ListParagraph"/>
        <w:numPr>
          <w:ilvl w:val="1"/>
          <w:numId w:val="17"/>
        </w:numPr>
        <w:tabs>
          <w:tab w:pos="1809" w:val="left" w:leader="none"/>
          <w:tab w:pos="1810" w:val="left" w:leader="none"/>
        </w:tabs>
        <w:spacing w:line="275" w:lineRule="exact" w:before="0" w:after="11"/>
        <w:ind w:left="1809" w:right="0" w:hanging="567"/>
        <w:jc w:val="left"/>
        <w:rPr>
          <w:rFonts w:ascii="Wingdings" w:hAnsi="Wingdings"/>
          <w:sz w:val="24"/>
        </w:rPr>
      </w:pPr>
      <w:r>
        <w:rPr>
          <w:sz w:val="24"/>
        </w:rPr>
        <w:t>CÂU HỎI TRẮC</w:t>
      </w:r>
      <w:r>
        <w:rPr>
          <w:spacing w:val="3"/>
          <w:sz w:val="24"/>
        </w:rPr>
        <w:t> </w:t>
      </w:r>
      <w:r>
        <w:rPr>
          <w:sz w:val="24"/>
        </w:rPr>
        <w:t>NGHIỆM</w:t>
      </w: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ffcc99" stroked="false">
              <v:fill type="solid"/>
            </v:rect>
          </v:group>
        </w:pict>
      </w:r>
      <w:r>
        <w:rPr>
          <w:sz w:val="20"/>
        </w:rPr>
      </w:r>
    </w:p>
    <w:p>
      <w:pPr>
        <w:spacing w:after="0"/>
        <w:rPr>
          <w:sz w:val="20"/>
        </w:rPr>
        <w:sectPr>
          <w:headerReference w:type="default" r:id="rId157"/>
          <w:footerReference w:type="default" r:id="rId158"/>
          <w:pgSz w:w="11910" w:h="16840"/>
          <w:pgMar w:header="0" w:footer="0" w:top="380" w:bottom="280" w:left="740" w:right="0"/>
        </w:sectPr>
      </w:pPr>
    </w:p>
    <w:p>
      <w:pPr>
        <w:pStyle w:val="Heading3"/>
        <w:numPr>
          <w:ilvl w:val="0"/>
          <w:numId w:val="31"/>
        </w:numPr>
        <w:tabs>
          <w:tab w:pos="1104" w:val="left" w:leader="none"/>
          <w:tab w:pos="1105" w:val="left" w:leader="none"/>
          <w:tab w:pos="10630" w:val="left" w:leader="none"/>
        </w:tabs>
        <w:spacing w:line="320" w:lineRule="exact" w:before="0" w:after="0"/>
        <w:ind w:left="1104" w:right="0" w:hanging="429"/>
        <w:jc w:val="left"/>
      </w:pPr>
      <w:bookmarkStart w:name="_TOC_250005" w:id="24"/>
      <w:r>
        <w:rPr>
          <w:shd w:fill="FFCC99" w:color="auto" w:val="clear"/>
        </w:rPr>
        <w:t>GIỚI</w:t>
      </w:r>
      <w:r>
        <w:rPr>
          <w:spacing w:val="-3"/>
          <w:shd w:fill="FFCC99" w:color="auto" w:val="clear"/>
        </w:rPr>
        <w:t> </w:t>
      </w:r>
      <w:bookmarkEnd w:id="24"/>
      <w:r>
        <w:rPr>
          <w:shd w:fill="FFCC99" w:color="auto" w:val="clear"/>
        </w:rPr>
        <w:t>THIỆU</w:t>
        <w:tab/>
      </w:r>
    </w:p>
    <w:p>
      <w:pPr>
        <w:pStyle w:val="BodyText"/>
        <w:spacing w:line="242" w:lineRule="auto" w:before="171"/>
        <w:ind w:left="676" w:right="583" w:firstLine="566"/>
        <w:jc w:val="both"/>
      </w:pPr>
      <w:r>
        <w:rPr/>
        <w:t>Ở chƣơng này khảo sát các port xuất nhập của các vi điều khiển, các lệnh để định cấu hình cho port và các lệnh xuất nhập dữ liệu cho port.</w:t>
      </w:r>
    </w:p>
    <w:p>
      <w:pPr>
        <w:pStyle w:val="BodyText"/>
        <w:spacing w:before="57"/>
        <w:ind w:left="676" w:right="561" w:firstLine="566"/>
        <w:jc w:val="both"/>
      </w:pPr>
      <w:r>
        <w:rPr/>
        <w:t>Sau khi kết thúc chƣơng này thì ngƣời đọc có thể sử dụng đƣợc các port để điều khiển các </w:t>
      </w:r>
      <w:r>
        <w:rPr>
          <w:spacing w:val="-39"/>
        </w:rPr>
        <w:t>đối </w:t>
      </w:r>
      <w:r>
        <w:rPr/>
        <w:t>tƣợng nhƣ led đơn, led 7 đoạn, LCD, nhận tín hiệu điều khiển </w:t>
      </w:r>
      <w:r>
        <w:rPr>
          <w:spacing w:val="2"/>
        </w:rPr>
        <w:t>từ </w:t>
      </w:r>
      <w:r>
        <w:rPr/>
        <w:t>nút </w:t>
      </w:r>
      <w:r>
        <w:rPr>
          <w:spacing w:val="-3"/>
        </w:rPr>
        <w:t>nhấn, </w:t>
      </w:r>
      <w:r>
        <w:rPr/>
        <w:t>bàn phím </w:t>
      </w:r>
      <w:r>
        <w:rPr>
          <w:spacing w:val="-3"/>
        </w:rPr>
        <w:t>ma </w:t>
      </w:r>
      <w:r>
        <w:rPr/>
        <w:t>trận, các</w:t>
      </w:r>
      <w:r>
        <w:rPr>
          <w:spacing w:val="-25"/>
        </w:rPr>
        <w:t> </w:t>
      </w:r>
      <w:r>
        <w:rPr>
          <w:spacing w:val="-16"/>
        </w:rPr>
        <w:t>cảm </w:t>
      </w:r>
      <w:r>
        <w:rPr/>
        <w:t>biến.</w:t>
      </w:r>
    </w:p>
    <w:p>
      <w:pPr>
        <w:pStyle w:val="Heading3"/>
        <w:numPr>
          <w:ilvl w:val="0"/>
          <w:numId w:val="31"/>
        </w:numPr>
        <w:tabs>
          <w:tab w:pos="1243" w:val="left" w:leader="none"/>
          <w:tab w:pos="1244" w:val="left" w:leader="none"/>
          <w:tab w:pos="10630" w:val="left" w:leader="none"/>
        </w:tabs>
        <w:spacing w:line="240" w:lineRule="auto" w:before="129" w:after="0"/>
        <w:ind w:left="1243" w:right="0" w:hanging="568"/>
        <w:jc w:val="left"/>
      </w:pPr>
      <w:r>
        <w:rPr>
          <w:shd w:fill="FFCC99" w:color="auto" w:val="clear"/>
        </w:rPr>
        <w:t>CHỨC NĂNG CÁC PORT CỦA VI ĐIỀU</w:t>
      </w:r>
      <w:r>
        <w:rPr>
          <w:spacing w:val="-18"/>
          <w:shd w:fill="FFCC99" w:color="auto" w:val="clear"/>
        </w:rPr>
        <w:t> </w:t>
      </w:r>
      <w:r>
        <w:rPr>
          <w:shd w:fill="FFCC99" w:color="auto" w:val="clear"/>
        </w:rPr>
        <w:t>KHIỂN</w:t>
        <w:tab/>
      </w:r>
    </w:p>
    <w:p>
      <w:pPr>
        <w:pStyle w:val="BodyText"/>
        <w:spacing w:before="234"/>
        <w:ind w:left="676" w:right="570" w:firstLine="600"/>
        <w:jc w:val="both"/>
      </w:pPr>
      <w:r>
        <w:rPr/>
        <w:drawing>
          <wp:anchor distT="0" distB="0" distL="0" distR="0" allowOverlap="1" layoutInCell="1" locked="0" behindDoc="0" simplePos="0" relativeHeight="238">
            <wp:simplePos x="0" y="0"/>
            <wp:positionH relativeFrom="page">
              <wp:posOffset>1959631</wp:posOffset>
            </wp:positionH>
            <wp:positionV relativeFrom="paragraph">
              <wp:posOffset>753403</wp:posOffset>
            </wp:positionV>
            <wp:extent cx="4241352" cy="2600325"/>
            <wp:effectExtent l="0" t="0" r="0" b="0"/>
            <wp:wrapTopAndBottom/>
            <wp:docPr id="67" name="image100.png"/>
            <wp:cNvGraphicFramePr>
              <a:graphicFrameLocks noChangeAspect="1"/>
            </wp:cNvGraphicFramePr>
            <a:graphic>
              <a:graphicData uri="http://schemas.openxmlformats.org/drawingml/2006/picture">
                <pic:pic>
                  <pic:nvPicPr>
                    <pic:cNvPr id="68" name="image100.png"/>
                    <pic:cNvPicPr/>
                  </pic:nvPicPr>
                  <pic:blipFill>
                    <a:blip r:embed="rId166" cstate="print"/>
                    <a:stretch>
                      <a:fillRect/>
                    </a:stretch>
                  </pic:blipFill>
                  <pic:spPr>
                    <a:xfrm>
                      <a:off x="0" y="0"/>
                      <a:ext cx="4241352" cy="2600325"/>
                    </a:xfrm>
                    <a:prstGeom prst="rect">
                      <a:avLst/>
                    </a:prstGeom>
                  </pic:spPr>
                </pic:pic>
              </a:graphicData>
            </a:graphic>
          </wp:anchor>
        </w:drawing>
      </w:r>
      <w:r>
        <w:rPr/>
        <w:t>Vi điều khiển có các port để xuất nhập dữ liệu giao tiếp với các đối tƣợng điều khiển. Tín hiệu điều khiển từ CPU gởi ra port để điều khiển, đồng thời có các port nhận dữ liệu về để xử lý. Trong một hệ thống luôn có các tín hiệu vào ra ví nhƣ hệ thống điều khiển robo nhƣ hình sau:</w:t>
      </w:r>
    </w:p>
    <w:p>
      <w:pPr>
        <w:spacing w:before="56"/>
        <w:ind w:left="1652" w:right="1550" w:firstLine="0"/>
        <w:jc w:val="center"/>
        <w:rPr>
          <w:i/>
          <w:sz w:val="24"/>
        </w:rPr>
      </w:pPr>
      <w:r>
        <w:rPr>
          <w:i/>
          <w:sz w:val="24"/>
        </w:rPr>
        <w:t>Hình 5-1: Sơ đồ kết nối port với đối tượng điều khiển.</w:t>
      </w:r>
    </w:p>
    <w:p>
      <w:pPr>
        <w:pStyle w:val="BodyText"/>
        <w:spacing w:line="242" w:lineRule="auto" w:before="180"/>
        <w:ind w:left="676" w:right="579" w:firstLine="600"/>
        <w:jc w:val="both"/>
      </w:pPr>
      <w:r>
        <w:rPr/>
        <w:t>Các</w:t>
      </w:r>
      <w:r>
        <w:rPr>
          <w:spacing w:val="-6"/>
        </w:rPr>
        <w:t> </w:t>
      </w:r>
      <w:r>
        <w:rPr/>
        <w:t>port</w:t>
      </w:r>
      <w:r>
        <w:rPr>
          <w:spacing w:val="-1"/>
        </w:rPr>
        <w:t> </w:t>
      </w:r>
      <w:r>
        <w:rPr/>
        <w:t>chỉ</w:t>
      </w:r>
      <w:r>
        <w:rPr>
          <w:spacing w:val="-12"/>
        </w:rPr>
        <w:t> </w:t>
      </w:r>
      <w:r>
        <w:rPr/>
        <w:t>tạo</w:t>
      </w:r>
      <w:r>
        <w:rPr>
          <w:spacing w:val="-1"/>
        </w:rPr>
        <w:t> </w:t>
      </w:r>
      <w:r>
        <w:rPr/>
        <w:t>ra</w:t>
      </w:r>
      <w:r>
        <w:rPr>
          <w:spacing w:val="-5"/>
        </w:rPr>
        <w:t> </w:t>
      </w:r>
      <w:r>
        <w:rPr/>
        <w:t>các</w:t>
      </w:r>
      <w:r>
        <w:rPr>
          <w:spacing w:val="-2"/>
        </w:rPr>
        <w:t> </w:t>
      </w:r>
      <w:r>
        <w:rPr>
          <w:spacing w:val="-4"/>
        </w:rPr>
        <w:t>mức</w:t>
      </w:r>
      <w:r>
        <w:rPr>
          <w:spacing w:val="-2"/>
        </w:rPr>
        <w:t> </w:t>
      </w:r>
      <w:r>
        <w:rPr/>
        <w:t>logic</w:t>
      </w:r>
      <w:r>
        <w:rPr>
          <w:spacing w:val="-6"/>
        </w:rPr>
        <w:t> </w:t>
      </w:r>
      <w:r>
        <w:rPr/>
        <w:t>tƣơng</w:t>
      </w:r>
      <w:r>
        <w:rPr>
          <w:spacing w:val="-4"/>
        </w:rPr>
        <w:t> </w:t>
      </w:r>
      <w:r>
        <w:rPr/>
        <w:t>thích</w:t>
      </w:r>
      <w:r>
        <w:rPr>
          <w:spacing w:val="-5"/>
        </w:rPr>
        <w:t> </w:t>
      </w:r>
      <w:r>
        <w:rPr/>
        <w:t>với</w:t>
      </w:r>
      <w:r>
        <w:rPr>
          <w:spacing w:val="-9"/>
        </w:rPr>
        <w:t> </w:t>
      </w:r>
      <w:r>
        <w:rPr/>
        <w:t>chuẩn</w:t>
      </w:r>
      <w:r>
        <w:rPr>
          <w:spacing w:val="-10"/>
        </w:rPr>
        <w:t> </w:t>
      </w:r>
      <w:r>
        <w:rPr/>
        <w:t>TLL,</w:t>
      </w:r>
      <w:r>
        <w:rPr>
          <w:spacing w:val="-3"/>
        </w:rPr>
        <w:t> </w:t>
      </w:r>
      <w:r>
        <w:rPr/>
        <w:t>nếu</w:t>
      </w:r>
      <w:r>
        <w:rPr>
          <w:spacing w:val="-5"/>
        </w:rPr>
        <w:t> </w:t>
      </w:r>
      <w:r>
        <w:rPr/>
        <w:t>điều</w:t>
      </w:r>
      <w:r>
        <w:rPr>
          <w:spacing w:val="-4"/>
        </w:rPr>
        <w:t> </w:t>
      </w:r>
      <w:r>
        <w:rPr/>
        <w:t>khiển</w:t>
      </w:r>
      <w:r>
        <w:rPr>
          <w:spacing w:val="-10"/>
        </w:rPr>
        <w:t> </w:t>
      </w:r>
      <w:r>
        <w:rPr/>
        <w:t>các</w:t>
      </w:r>
      <w:r>
        <w:rPr>
          <w:spacing w:val="-5"/>
        </w:rPr>
        <w:t> </w:t>
      </w:r>
      <w:r>
        <w:rPr>
          <w:spacing w:val="3"/>
        </w:rPr>
        <w:t>đối</w:t>
      </w:r>
      <w:r>
        <w:rPr>
          <w:spacing w:val="-13"/>
        </w:rPr>
        <w:t> </w:t>
      </w:r>
      <w:r>
        <w:rPr/>
        <w:t>tƣợng</w:t>
      </w:r>
      <w:r>
        <w:rPr>
          <w:spacing w:val="-5"/>
        </w:rPr>
        <w:t> </w:t>
      </w:r>
      <w:r>
        <w:rPr>
          <w:spacing w:val="-22"/>
        </w:rPr>
        <w:t>công </w:t>
      </w:r>
      <w:r>
        <w:rPr/>
        <w:t>suất </w:t>
      </w:r>
      <w:r>
        <w:rPr>
          <w:spacing w:val="-3"/>
        </w:rPr>
        <w:t>lớn </w:t>
      </w:r>
      <w:r>
        <w:rPr/>
        <w:t>thì phải thêm mạch giao</w:t>
      </w:r>
      <w:r>
        <w:rPr>
          <w:spacing w:val="-8"/>
        </w:rPr>
        <w:t> </w:t>
      </w:r>
      <w:r>
        <w:rPr/>
        <w:t>tiếp.</w:t>
      </w:r>
    </w:p>
    <w:p>
      <w:pPr>
        <w:pStyle w:val="BodyText"/>
        <w:spacing w:before="10"/>
        <w:rPr>
          <w:sz w:val="20"/>
        </w:rPr>
      </w:pPr>
    </w:p>
    <w:p>
      <w:pPr>
        <w:pStyle w:val="Heading3"/>
        <w:numPr>
          <w:ilvl w:val="0"/>
          <w:numId w:val="31"/>
        </w:numPr>
        <w:tabs>
          <w:tab w:pos="1244" w:val="left" w:leader="none"/>
          <w:tab w:pos="10630" w:val="left" w:leader="none"/>
        </w:tabs>
        <w:spacing w:line="240" w:lineRule="auto" w:before="1" w:after="0"/>
        <w:ind w:left="1243" w:right="0" w:hanging="568"/>
        <w:jc w:val="left"/>
      </w:pPr>
      <w:r>
        <w:rPr>
          <w:shd w:fill="FFCC99" w:color="auto" w:val="clear"/>
        </w:rPr>
        <w:t>CÁC PORT CỦA PIC</w:t>
      </w:r>
      <w:r>
        <w:rPr>
          <w:spacing w:val="-11"/>
          <w:shd w:fill="FFCC99" w:color="auto" w:val="clear"/>
        </w:rPr>
        <w:t> </w:t>
      </w:r>
      <w:r>
        <w:rPr>
          <w:shd w:fill="FFCC99" w:color="auto" w:val="clear"/>
        </w:rPr>
        <w:t>16F887</w:t>
        <w:tab/>
      </w:r>
    </w:p>
    <w:p>
      <w:pPr>
        <w:pStyle w:val="BodyText"/>
        <w:spacing w:before="171"/>
        <w:ind w:left="1243"/>
      </w:pPr>
      <w:r>
        <w:rPr/>
        <w:drawing>
          <wp:anchor distT="0" distB="0" distL="0" distR="0" allowOverlap="1" layoutInCell="1" locked="0" behindDoc="0" simplePos="0" relativeHeight="239">
            <wp:simplePos x="0" y="0"/>
            <wp:positionH relativeFrom="page">
              <wp:posOffset>1813560</wp:posOffset>
            </wp:positionH>
            <wp:positionV relativeFrom="paragraph">
              <wp:posOffset>325286</wp:posOffset>
            </wp:positionV>
            <wp:extent cx="4470244" cy="2986087"/>
            <wp:effectExtent l="0" t="0" r="0" b="0"/>
            <wp:wrapTopAndBottom/>
            <wp:docPr id="69" name="image101.png"/>
            <wp:cNvGraphicFramePr>
              <a:graphicFrameLocks noChangeAspect="1"/>
            </wp:cNvGraphicFramePr>
            <a:graphic>
              <a:graphicData uri="http://schemas.openxmlformats.org/drawingml/2006/picture">
                <pic:pic>
                  <pic:nvPicPr>
                    <pic:cNvPr id="70" name="image101.png"/>
                    <pic:cNvPicPr/>
                  </pic:nvPicPr>
                  <pic:blipFill>
                    <a:blip r:embed="rId167" cstate="print"/>
                    <a:stretch>
                      <a:fillRect/>
                    </a:stretch>
                  </pic:blipFill>
                  <pic:spPr>
                    <a:xfrm>
                      <a:off x="0" y="0"/>
                      <a:ext cx="4470244" cy="2986087"/>
                    </a:xfrm>
                    <a:prstGeom prst="rect">
                      <a:avLst/>
                    </a:prstGeom>
                  </pic:spPr>
                </pic:pic>
              </a:graphicData>
            </a:graphic>
          </wp:anchor>
        </w:drawing>
      </w:r>
      <w:r>
        <w:rPr/>
        <w:t>Vi điều khiển PIC 16F887 có 5 port là portA, B, C, D và E, khả năng cấp và nhận dòng là 25mA.</w:t>
      </w:r>
    </w:p>
    <w:p>
      <w:pPr>
        <w:spacing w:before="84"/>
        <w:ind w:left="1652" w:right="1547" w:firstLine="0"/>
        <w:jc w:val="center"/>
        <w:rPr>
          <w:i/>
          <w:sz w:val="24"/>
        </w:rPr>
      </w:pPr>
      <w:r>
        <w:rPr>
          <w:i/>
          <w:sz w:val="24"/>
        </w:rPr>
        <w:t>Hình 5-2: Sơ đồ kết nối port: xuất nhập tín hiệu điều khiển.</w:t>
      </w:r>
    </w:p>
    <w:p>
      <w:pPr>
        <w:pStyle w:val="BodyText"/>
        <w:spacing w:before="123"/>
        <w:ind w:left="1243"/>
      </w:pPr>
      <w:r>
        <w:rPr/>
        <w:t>Mỗi port của vi điều khiển PIC gồm có thanh ghi port và thanh ghi định hƣớng cho port.</w:t>
      </w:r>
    </w:p>
    <w:p>
      <w:pPr>
        <w:spacing w:after="0"/>
        <w:sectPr>
          <w:headerReference w:type="even" r:id="rId163"/>
          <w:headerReference w:type="default" r:id="rId164"/>
          <w:footerReference w:type="even" r:id="rId165"/>
          <w:pgSz w:w="11910" w:h="16840"/>
          <w:pgMar w:header="283" w:footer="491" w:top="640" w:bottom="680" w:left="740" w:right="0"/>
          <w:pgNumType w:start="54"/>
        </w:sectPr>
      </w:pPr>
    </w:p>
    <w:p>
      <w:pPr>
        <w:pStyle w:val="BodyText"/>
        <w:spacing w:line="242" w:lineRule="auto"/>
        <w:ind w:left="676" w:right="575" w:firstLine="566"/>
        <w:jc w:val="both"/>
      </w:pPr>
      <w:r>
        <w:rPr/>
        <w:t>Hình</w:t>
      </w:r>
      <w:r>
        <w:rPr>
          <w:spacing w:val="-10"/>
        </w:rPr>
        <w:t> </w:t>
      </w:r>
      <w:r>
        <w:rPr/>
        <w:t>5-2</w:t>
      </w:r>
      <w:r>
        <w:rPr>
          <w:spacing w:val="-5"/>
        </w:rPr>
        <w:t> </w:t>
      </w:r>
      <w:r>
        <w:rPr/>
        <w:t>trình</w:t>
      </w:r>
      <w:r>
        <w:rPr>
          <w:spacing w:val="-2"/>
        </w:rPr>
        <w:t> </w:t>
      </w:r>
      <w:r>
        <w:rPr/>
        <w:t>bày</w:t>
      </w:r>
      <w:r>
        <w:rPr>
          <w:spacing w:val="-10"/>
        </w:rPr>
        <w:t> </w:t>
      </w:r>
      <w:r>
        <w:rPr/>
        <w:t>PORTA</w:t>
      </w:r>
      <w:r>
        <w:rPr>
          <w:spacing w:val="-6"/>
        </w:rPr>
        <w:t> </w:t>
      </w:r>
      <w:r>
        <w:rPr>
          <w:spacing w:val="-3"/>
        </w:rPr>
        <w:t>và</w:t>
      </w:r>
      <w:r>
        <w:rPr>
          <w:spacing w:val="-4"/>
        </w:rPr>
        <w:t> </w:t>
      </w:r>
      <w:r>
        <w:rPr/>
        <w:t>thanh</w:t>
      </w:r>
      <w:r>
        <w:rPr>
          <w:spacing w:val="-5"/>
        </w:rPr>
        <w:t> </w:t>
      </w:r>
      <w:r>
        <w:rPr/>
        <w:t>ghi</w:t>
      </w:r>
      <w:r>
        <w:rPr>
          <w:spacing w:val="-10"/>
        </w:rPr>
        <w:t> </w:t>
      </w:r>
      <w:r>
        <w:rPr/>
        <w:t>định</w:t>
      </w:r>
      <w:r>
        <w:rPr>
          <w:spacing w:val="-1"/>
        </w:rPr>
        <w:t> </w:t>
      </w:r>
      <w:r>
        <w:rPr/>
        <w:t>hƣớng</w:t>
      </w:r>
      <w:r>
        <w:rPr>
          <w:spacing w:val="-3"/>
        </w:rPr>
        <w:t> </w:t>
      </w:r>
      <w:r>
        <w:rPr/>
        <w:t>TRISA.</w:t>
      </w:r>
      <w:r>
        <w:rPr>
          <w:spacing w:val="-2"/>
        </w:rPr>
        <w:t> </w:t>
      </w:r>
      <w:r>
        <w:rPr>
          <w:spacing w:val="-3"/>
        </w:rPr>
        <w:t>Bit</w:t>
      </w:r>
      <w:r>
        <w:rPr>
          <w:spacing w:val="-1"/>
        </w:rPr>
        <w:t> </w:t>
      </w:r>
      <w:r>
        <w:rPr/>
        <w:t>của</w:t>
      </w:r>
      <w:r>
        <w:rPr>
          <w:spacing w:val="-6"/>
        </w:rPr>
        <w:t> </w:t>
      </w:r>
      <w:r>
        <w:rPr/>
        <w:t>thanh</w:t>
      </w:r>
      <w:r>
        <w:rPr>
          <w:spacing w:val="-9"/>
        </w:rPr>
        <w:t> </w:t>
      </w:r>
      <w:r>
        <w:rPr/>
        <w:t>ghi</w:t>
      </w:r>
      <w:r>
        <w:rPr>
          <w:spacing w:val="-10"/>
        </w:rPr>
        <w:t> </w:t>
      </w:r>
      <w:r>
        <w:rPr/>
        <w:t>định</w:t>
      </w:r>
      <w:r>
        <w:rPr>
          <w:spacing w:val="-2"/>
        </w:rPr>
        <w:t> </w:t>
      </w:r>
      <w:r>
        <w:rPr/>
        <w:t>hƣớng</w:t>
      </w:r>
      <w:r>
        <w:rPr>
          <w:spacing w:val="-5"/>
        </w:rPr>
        <w:t> </w:t>
      </w:r>
      <w:r>
        <w:rPr>
          <w:spacing w:val="-20"/>
        </w:rPr>
        <w:t>TRIS </w:t>
      </w:r>
      <w:r>
        <w:rPr/>
        <w:t>bằng 0 thì port có chức năng xuất dữ </w:t>
      </w:r>
      <w:r>
        <w:rPr>
          <w:spacing w:val="-3"/>
        </w:rPr>
        <w:t>liệu, </w:t>
      </w:r>
      <w:r>
        <w:rPr/>
        <w:t>nếu bằng 1 thì có chức năng nhập dữ</w:t>
      </w:r>
      <w:r>
        <w:rPr>
          <w:spacing w:val="27"/>
        </w:rPr>
        <w:t> </w:t>
      </w:r>
      <w:r>
        <w:rPr>
          <w:spacing w:val="-3"/>
        </w:rPr>
        <w:t>liệu.</w:t>
      </w:r>
    </w:p>
    <w:p>
      <w:pPr>
        <w:pStyle w:val="BodyText"/>
        <w:spacing w:line="292" w:lineRule="auto" w:before="44"/>
        <w:ind w:left="1243" w:right="4708"/>
      </w:pPr>
      <w:r>
        <w:rPr>
          <w:b/>
          <w:i/>
        </w:rPr>
        <w:t>Chú</w:t>
      </w:r>
      <w:r>
        <w:rPr>
          <w:b/>
          <w:i/>
          <w:spacing w:val="-13"/>
        </w:rPr>
        <w:t> </w:t>
      </w:r>
      <w:r>
        <w:rPr>
          <w:b/>
          <w:i/>
        </w:rPr>
        <w:t>ý:</w:t>
      </w:r>
      <w:r>
        <w:rPr>
          <w:b/>
          <w:i/>
          <w:spacing w:val="-11"/>
        </w:rPr>
        <w:t> </w:t>
      </w:r>
      <w:r>
        <w:rPr/>
        <w:t>'0'</w:t>
      </w:r>
      <w:r>
        <w:rPr>
          <w:spacing w:val="-16"/>
        </w:rPr>
        <w:t> </w:t>
      </w:r>
      <w:r>
        <w:rPr/>
        <w:t>tƣơng</w:t>
      </w:r>
      <w:r>
        <w:rPr>
          <w:spacing w:val="-12"/>
        </w:rPr>
        <w:t> </w:t>
      </w:r>
      <w:r>
        <w:rPr/>
        <w:t>ứng</w:t>
      </w:r>
      <w:r>
        <w:rPr>
          <w:spacing w:val="-10"/>
        </w:rPr>
        <w:t> </w:t>
      </w:r>
      <w:r>
        <w:rPr/>
        <w:t>với</w:t>
      </w:r>
      <w:r>
        <w:rPr>
          <w:spacing w:val="-12"/>
        </w:rPr>
        <w:t> </w:t>
      </w:r>
      <w:r>
        <w:rPr/>
        <w:t>'OUT',</w:t>
      </w:r>
      <w:r>
        <w:rPr>
          <w:spacing w:val="-11"/>
        </w:rPr>
        <w:t> </w:t>
      </w:r>
      <w:r>
        <w:rPr/>
        <w:t>'1'</w:t>
      </w:r>
      <w:r>
        <w:rPr>
          <w:spacing w:val="-16"/>
        </w:rPr>
        <w:t> </w:t>
      </w:r>
      <w:r>
        <w:rPr/>
        <w:t>tƣơng</w:t>
      </w:r>
      <w:r>
        <w:rPr>
          <w:spacing w:val="-13"/>
        </w:rPr>
        <w:t> </w:t>
      </w:r>
      <w:r>
        <w:rPr/>
        <w:t>ứng</w:t>
      </w:r>
      <w:r>
        <w:rPr>
          <w:spacing w:val="-12"/>
        </w:rPr>
        <w:t> </w:t>
      </w:r>
      <w:r>
        <w:rPr/>
        <w:t>với</w:t>
      </w:r>
      <w:r>
        <w:rPr>
          <w:spacing w:val="-16"/>
        </w:rPr>
        <w:t> </w:t>
      </w:r>
      <w:r>
        <w:rPr>
          <w:spacing w:val="-20"/>
        </w:rPr>
        <w:t>'IN'. </w:t>
      </w:r>
      <w:r>
        <w:rPr/>
        <w:t>Phần tiếp sẽ khảo sát chi tiết từng</w:t>
      </w:r>
      <w:r>
        <w:rPr>
          <w:spacing w:val="7"/>
        </w:rPr>
        <w:t> </w:t>
      </w:r>
      <w:r>
        <w:rPr/>
        <w:t>port.</w:t>
      </w:r>
    </w:p>
    <w:p>
      <w:pPr>
        <w:pStyle w:val="Heading4"/>
        <w:numPr>
          <w:ilvl w:val="1"/>
          <w:numId w:val="31"/>
        </w:numPr>
        <w:tabs>
          <w:tab w:pos="1526" w:val="left" w:leader="none"/>
          <w:tab w:pos="1527" w:val="left" w:leader="none"/>
          <w:tab w:pos="10630" w:val="left" w:leader="none"/>
        </w:tabs>
        <w:spacing w:line="240" w:lineRule="auto" w:before="66" w:after="0"/>
        <w:ind w:left="1526" w:right="0" w:hanging="597"/>
        <w:jc w:val="left"/>
      </w:pPr>
      <w:r>
        <w:rPr>
          <w:shd w:fill="FFFF99" w:color="auto" w:val="clear"/>
        </w:rPr>
        <w:t>PORTA VÀ THANH GHI</w:t>
      </w:r>
      <w:r>
        <w:rPr>
          <w:spacing w:val="-9"/>
          <w:shd w:fill="FFFF99" w:color="auto" w:val="clear"/>
        </w:rPr>
        <w:t> </w:t>
      </w:r>
      <w:r>
        <w:rPr>
          <w:shd w:fill="FFFF99" w:color="auto" w:val="clear"/>
        </w:rPr>
        <w:t>TRISA</w:t>
        <w:tab/>
      </w:r>
    </w:p>
    <w:p>
      <w:pPr>
        <w:pStyle w:val="BodyText"/>
        <w:spacing w:before="8"/>
        <w:rPr>
          <w:b/>
          <w:sz w:val="20"/>
        </w:rPr>
      </w:pPr>
    </w:p>
    <w:p>
      <w:pPr>
        <w:pStyle w:val="BodyText"/>
        <w:ind w:left="676" w:right="568" w:firstLine="600"/>
        <w:jc w:val="both"/>
      </w:pPr>
      <w:r>
        <w:rPr/>
        <w:t>PortA </w:t>
      </w:r>
      <w:r>
        <w:rPr>
          <w:spacing w:val="-5"/>
        </w:rPr>
        <w:t>là </w:t>
      </w:r>
      <w:r>
        <w:rPr/>
        <w:t>port hai chiều 8 bit, thanh ghi định hƣớng </w:t>
      </w:r>
      <w:r>
        <w:rPr>
          <w:spacing w:val="-5"/>
        </w:rPr>
        <w:t>là </w:t>
      </w:r>
      <w:r>
        <w:rPr/>
        <w:t>TRISA có chức năng định cấu hình vào </w:t>
      </w:r>
      <w:r>
        <w:rPr>
          <w:spacing w:val="-17"/>
        </w:rPr>
        <w:t>ra </w:t>
      </w:r>
      <w:r>
        <w:rPr/>
        <w:t>cho</w:t>
      </w:r>
      <w:r>
        <w:rPr>
          <w:spacing w:val="-6"/>
        </w:rPr>
        <w:t> </w:t>
      </w:r>
      <w:r>
        <w:rPr/>
        <w:t>các</w:t>
      </w:r>
      <w:r>
        <w:rPr>
          <w:spacing w:val="-9"/>
        </w:rPr>
        <w:t> </w:t>
      </w:r>
      <w:r>
        <w:rPr>
          <w:spacing w:val="-4"/>
        </w:rPr>
        <w:t>bit </w:t>
      </w:r>
      <w:r>
        <w:rPr/>
        <w:t>xuất</w:t>
      </w:r>
      <w:r>
        <w:rPr>
          <w:spacing w:val="-5"/>
        </w:rPr>
        <w:t> </w:t>
      </w:r>
      <w:r>
        <w:rPr/>
        <w:t>nhập</w:t>
      </w:r>
      <w:r>
        <w:rPr>
          <w:spacing w:val="-8"/>
        </w:rPr>
        <w:t> </w:t>
      </w:r>
      <w:r>
        <w:rPr/>
        <w:t>của</w:t>
      </w:r>
      <w:r>
        <w:rPr>
          <w:spacing w:val="-9"/>
        </w:rPr>
        <w:t> </w:t>
      </w:r>
      <w:r>
        <w:rPr/>
        <w:t>portA,</w:t>
      </w:r>
      <w:r>
        <w:rPr>
          <w:spacing w:val="-7"/>
        </w:rPr>
        <w:t> </w:t>
      </w:r>
      <w:r>
        <w:rPr>
          <w:spacing w:val="-4"/>
        </w:rPr>
        <w:t>bit </w:t>
      </w:r>
      <w:r>
        <w:rPr/>
        <w:t>định</w:t>
      </w:r>
      <w:r>
        <w:rPr>
          <w:spacing w:val="-13"/>
        </w:rPr>
        <w:t> </w:t>
      </w:r>
      <w:r>
        <w:rPr/>
        <w:t>hƣớng</w:t>
      </w:r>
      <w:r>
        <w:rPr>
          <w:spacing w:val="-8"/>
        </w:rPr>
        <w:t> </w:t>
      </w:r>
      <w:r>
        <w:rPr/>
        <w:t>bằng</w:t>
      </w:r>
      <w:r>
        <w:rPr>
          <w:spacing w:val="-9"/>
        </w:rPr>
        <w:t> </w:t>
      </w:r>
      <w:r>
        <w:rPr/>
        <w:t>0</w:t>
      </w:r>
      <w:r>
        <w:rPr>
          <w:spacing w:val="-8"/>
        </w:rPr>
        <w:t> </w:t>
      </w:r>
      <w:r>
        <w:rPr/>
        <w:t>thì</w:t>
      </w:r>
      <w:r>
        <w:rPr>
          <w:spacing w:val="-16"/>
        </w:rPr>
        <w:t> </w:t>
      </w:r>
      <w:r>
        <w:rPr/>
        <w:t>port</w:t>
      </w:r>
      <w:r>
        <w:rPr>
          <w:spacing w:val="-9"/>
        </w:rPr>
        <w:t> </w:t>
      </w:r>
      <w:r>
        <w:rPr/>
        <w:t>tƣơng</w:t>
      </w:r>
      <w:r>
        <w:rPr>
          <w:spacing w:val="-8"/>
        </w:rPr>
        <w:t> </w:t>
      </w:r>
      <w:r>
        <w:rPr/>
        <w:t>ứng</w:t>
      </w:r>
      <w:r>
        <w:rPr>
          <w:spacing w:val="-9"/>
        </w:rPr>
        <w:t> </w:t>
      </w:r>
      <w:r>
        <w:rPr/>
        <w:t>xuất,</w:t>
      </w:r>
      <w:r>
        <w:rPr>
          <w:spacing w:val="-7"/>
        </w:rPr>
        <w:t> </w:t>
      </w:r>
      <w:r>
        <w:rPr>
          <w:spacing w:val="-4"/>
        </w:rPr>
        <w:t>bit </w:t>
      </w:r>
      <w:r>
        <w:rPr/>
        <w:t>bằng</w:t>
      </w:r>
      <w:r>
        <w:rPr>
          <w:spacing w:val="-8"/>
        </w:rPr>
        <w:t> </w:t>
      </w:r>
      <w:r>
        <w:rPr/>
        <w:t>1</w:t>
      </w:r>
      <w:r>
        <w:rPr>
          <w:spacing w:val="-9"/>
        </w:rPr>
        <w:t> </w:t>
      </w:r>
      <w:r>
        <w:rPr/>
        <w:t>thì</w:t>
      </w:r>
      <w:r>
        <w:rPr>
          <w:spacing w:val="-12"/>
        </w:rPr>
        <w:t> </w:t>
      </w:r>
      <w:r>
        <w:rPr>
          <w:spacing w:val="-4"/>
        </w:rPr>
        <w:t>bit</w:t>
      </w:r>
      <w:r>
        <w:rPr>
          <w:spacing w:val="-5"/>
        </w:rPr>
        <w:t> </w:t>
      </w:r>
      <w:r>
        <w:rPr>
          <w:spacing w:val="-22"/>
        </w:rPr>
        <w:t>tƣơng </w:t>
      </w:r>
      <w:r>
        <w:rPr/>
        <w:t>ứng </w:t>
      </w:r>
      <w:r>
        <w:rPr>
          <w:spacing w:val="-3"/>
        </w:rPr>
        <w:t>là </w:t>
      </w:r>
      <w:r>
        <w:rPr/>
        <w:t>nhập, portA </w:t>
      </w:r>
      <w:r>
        <w:rPr>
          <w:spacing w:val="-3"/>
        </w:rPr>
        <w:t>và </w:t>
      </w:r>
      <w:r>
        <w:rPr/>
        <w:t>thanh ghi định hƣớng TRISA nhƣ hình</w:t>
      </w:r>
      <w:r>
        <w:rPr>
          <w:spacing w:val="-8"/>
        </w:rPr>
        <w:t> </w:t>
      </w:r>
      <w:r>
        <w:rPr/>
        <w:t>5-3:</w:t>
      </w:r>
    </w:p>
    <w:p>
      <w:pPr>
        <w:pStyle w:val="BodyText"/>
        <w:spacing w:before="7"/>
        <w:rPr>
          <w:sz w:val="19"/>
        </w:rPr>
      </w:pPr>
    </w:p>
    <w:p>
      <w:pPr>
        <w:pStyle w:val="Heading4"/>
        <w:tabs>
          <w:tab w:pos="3078" w:val="left" w:leader="none"/>
          <w:tab w:pos="4196" w:val="left" w:leader="none"/>
          <w:tab w:pos="5223" w:val="left" w:leader="none"/>
          <w:tab w:pos="6249" w:val="left" w:leader="none"/>
          <w:tab w:pos="7368" w:val="left" w:leader="none"/>
          <w:tab w:pos="8395" w:val="left" w:leader="none"/>
          <w:tab w:pos="9514" w:val="left" w:leader="none"/>
        </w:tabs>
        <w:spacing w:before="54"/>
        <w:ind w:left="1958"/>
        <w:rPr>
          <w:rFonts w:ascii="Arial"/>
        </w:rPr>
      </w:pPr>
      <w:r>
        <w:rPr/>
        <w:pict>
          <v:group style="position:absolute;margin-left:124.313225pt;margin-top:19.886322pt;width:438.15pt;height:31.4pt;mso-position-horizontal-relative:page;mso-position-vertical-relative:paragraph;z-index:15860736" coordorigin="2486,398" coordsize="8763,628">
            <v:shape style="position:absolute;left:2493;top:405;width:1236;height:613" coordorigin="2494,405" coordsize="1236,613" path="m3729,405l3569,584,3569,1017,3729,853,3729,405xm3729,405l2654,405,2494,584,3569,584,3729,405xe" filled="true" fillcolor="#817b87" stroked="false">
              <v:path arrowok="t"/>
              <v:fill type="solid"/>
            </v:shape>
            <v:shape style="position:absolute;left:2493;top:405;width:1236;height:613" coordorigin="2494,405" coordsize="1236,613" path="m2494,584l3569,584,3569,1017,3729,853,3729,405,3569,584,3729,405,2654,405,2494,584xe" filled="false" stroked="true" strokeweight=".742707pt" strokecolor="#000000">
              <v:path arrowok="t"/>
              <v:stroke dashstyle="solid"/>
            </v:shape>
            <v:shape style="position:absolute;left:2493;top:584;width:1076;height:434" type="#_x0000_t75" stroked="false">
              <v:imagedata r:id="rId169" o:title=""/>
            </v:shape>
            <v:shape style="position:absolute;left:2493;top:584;width:1076;height:434" coordorigin="2494,584" coordsize="1076,434" path="m2494,1017l3569,1017,3569,584,2494,584,2494,1017xm2494,584l2494,1017,3569,1017m2494,584l3569,584,3569,1017e" filled="false" stroked="true" strokeweight=".736616pt" strokecolor="#000000">
              <v:path arrowok="t"/>
              <v:stroke dashstyle="solid"/>
            </v:shape>
            <v:shape style="position:absolute;left:3554;top:405;width:1250;height:613" coordorigin="3554,405" coordsize="1250,613" path="m4804,405l4630,584,4630,1017,4804,853,4804,405xm4804,405l3714,405,3554,584,4630,584,4804,405xe" filled="true" fillcolor="#737a5d" stroked="false">
              <v:path arrowok="t"/>
              <v:fill type="solid"/>
            </v:shape>
            <v:shape style="position:absolute;left:3554;top:405;width:1250;height:613" coordorigin="3554,405" coordsize="1250,613" path="m3554,584l4630,584,4630,1017,4804,853,4804,405,4630,584,4804,405,3714,405,3554,584xe" filled="false" stroked="true" strokeweight=".742781pt" strokecolor="#000000">
              <v:path arrowok="t"/>
              <v:stroke dashstyle="solid"/>
            </v:shape>
            <v:shape style="position:absolute;left:3554;top:584;width:1076;height:434" type="#_x0000_t75" stroked="false">
              <v:imagedata r:id="rId170" o:title=""/>
            </v:shape>
            <v:shape style="position:absolute;left:3554;top:584;width:1076;height:434" coordorigin="3554,584" coordsize="1076,434" path="m3554,1017l4630,1017,4630,584,3554,584,3554,1017xm3554,584l3554,1017,4630,1017m3554,584l4630,584,4630,1017e" filled="false" stroked="true" strokeweight=".736616pt" strokecolor="#000000">
              <v:path arrowok="t"/>
              <v:stroke dashstyle="solid"/>
            </v:shape>
            <v:shape style="position:absolute;left:4629;top:405;width:1250;height:613" coordorigin="4630,405" coordsize="1250,613" path="m5879,405l5705,584,5705,1017,5879,853,5879,405xm5879,405l4790,405,4630,584,5705,584,5879,405xe" filled="true" fillcolor="#938373" stroked="false">
              <v:path arrowok="t"/>
              <v:fill type="solid"/>
            </v:shape>
            <v:shape style="position:absolute;left:4629;top:405;width:1250;height:613" coordorigin="4630,405" coordsize="1250,613" path="m4630,584l5705,584,5705,1017,5879,853,5879,405,5705,584,5879,405,4790,405,4630,584xe" filled="false" stroked="true" strokeweight=".742781pt" strokecolor="#000000">
              <v:path arrowok="t"/>
              <v:stroke dashstyle="solid"/>
            </v:shape>
            <v:shape style="position:absolute;left:4629;top:584;width:1076;height:434" type="#_x0000_t75" stroked="false">
              <v:imagedata r:id="rId171" o:title=""/>
            </v:shape>
            <v:shape style="position:absolute;left:4629;top:584;width:1076;height:434" coordorigin="4630,584" coordsize="1076,434" path="m4630,1017l5705,1017,5705,584,4630,584,4630,1017xm4630,584l4630,1017,5705,1017m4630,584l5705,584,5705,1017e" filled="false" stroked="true" strokeweight=".736616pt" strokecolor="#000000">
              <v:path arrowok="t"/>
              <v:stroke dashstyle="solid"/>
            </v:shape>
            <v:shape style="position:absolute;left:5705;top:405;width:1250;height:613" coordorigin="5705,405" coordsize="1250,613" path="m6955,405l6795,584,6795,1017,6955,853,6955,405xm6955,405l5879,405,5705,584,6795,584,6955,405xe" filled="true" fillcolor="#79848d" stroked="false">
              <v:path arrowok="t"/>
              <v:fill type="solid"/>
            </v:shape>
            <v:shape style="position:absolute;left:5705;top:405;width:1250;height:613" coordorigin="5705,405" coordsize="1250,613" path="m5705,584l6795,584,6795,1017,6955,853,6955,405,6795,584,6955,405,5879,405,5705,584xe" filled="false" stroked="true" strokeweight=".742781pt" strokecolor="#000000">
              <v:path arrowok="t"/>
              <v:stroke dashstyle="solid"/>
            </v:shape>
            <v:shape style="position:absolute;left:5705;top:584;width:1090;height:434" type="#_x0000_t75" stroked="false">
              <v:imagedata r:id="rId172" o:title=""/>
            </v:shape>
            <v:shape style="position:absolute;left:5705;top:584;width:1090;height:434" coordorigin="5705,584" coordsize="1090,434" path="m5705,1017l6795,1017,6795,584,5705,584,5705,1017xm5705,584l5705,1017,6795,1017m5705,584l6795,584,6795,1017e" filled="false" stroked="true" strokeweight=".736616pt" strokecolor="#000000">
              <v:path arrowok="t"/>
              <v:stroke dashstyle="solid"/>
            </v:shape>
            <v:shape style="position:absolute;left:6765;top:405;width:1250;height:613" coordorigin="6766,405" coordsize="1250,613" path="m8016,405l7856,584,7856,1017,8016,853,8016,405xm8016,405l6940,405,6766,584,7856,584,8016,405xe" filled="true" fillcolor="#938373" stroked="false">
              <v:path arrowok="t"/>
              <v:fill type="solid"/>
            </v:shape>
            <v:shape style="position:absolute;left:6765;top:405;width:1250;height:613" coordorigin="6766,405" coordsize="1250,613" path="m6766,584l7856,584,7856,1017,8016,853,8016,405,7856,584,8016,405,6940,405,6766,584xe" filled="false" stroked="true" strokeweight=".742781pt" strokecolor="#000000">
              <v:path arrowok="t"/>
              <v:stroke dashstyle="solid"/>
            </v:shape>
            <v:shape style="position:absolute;left:6765;top:584;width:1090;height:434" type="#_x0000_t75" stroked="false">
              <v:imagedata r:id="rId173" o:title=""/>
            </v:shape>
            <v:shape style="position:absolute;left:6765;top:584;width:1090;height:434" coordorigin="6766,584" coordsize="1090,434" path="m6766,1017l7856,1017,7856,584,6766,584,6766,1017xm6766,584l6766,1017,7856,1017m6766,584l7856,584,7856,1017e" filled="false" stroked="true" strokeweight=".736616pt" strokecolor="#000000">
              <v:path arrowok="t"/>
              <v:stroke dashstyle="solid"/>
            </v:shape>
            <v:shape style="position:absolute;left:7841;top:405;width:1250;height:613" coordorigin="7841,405" coordsize="1250,613" path="m9091,405l8931,584,8931,1017,9091,853,9091,405xm9091,405l8016,405,7841,584,8931,584,9091,405xe" filled="true" fillcolor="#716c7c" stroked="false">
              <v:path arrowok="t"/>
              <v:fill type="solid"/>
            </v:shape>
            <v:shape style="position:absolute;left:7841;top:405;width:1250;height:613" coordorigin="7841,405" coordsize="1250,613" path="m7841,584l8931,584,8931,1017,9091,853,9091,405,8931,584,9091,405,8016,405,7841,584xe" filled="false" stroked="true" strokeweight=".742781pt" strokecolor="#000000">
              <v:path arrowok="t"/>
              <v:stroke dashstyle="solid"/>
            </v:shape>
            <v:shape style="position:absolute;left:7841;top:584;width:1090;height:434" type="#_x0000_t75" stroked="false">
              <v:imagedata r:id="rId174" o:title=""/>
            </v:shape>
            <v:shape style="position:absolute;left:7841;top:584;width:1090;height:434" coordorigin="7841,584" coordsize="1090,434" path="m7841,1017l8931,1017,8931,584,7841,584,7841,1017xm7841,584l7841,1017,8931,1017m7841,584l8931,584,8931,1017e" filled="false" stroked="true" strokeweight=".736616pt" strokecolor="#000000">
              <v:path arrowok="t"/>
              <v:stroke dashstyle="solid"/>
            </v:shape>
            <v:shape style="position:absolute;left:8916;top:405;width:1250;height:613" coordorigin="8916,405" coordsize="1250,613" path="m10166,405l10006,584,10006,1017,10166,853,10166,405xm10166,405l9091,405,8916,584,10006,584,10166,405xe" filled="true" fillcolor="#878787" stroked="false">
              <v:path arrowok="t"/>
              <v:fill type="solid"/>
            </v:shape>
            <v:shape style="position:absolute;left:8916;top:405;width:1250;height:613" coordorigin="8916,405" coordsize="1250,613" path="m8916,584l10006,584,10006,1017,10166,853,10166,405,10006,584,10166,405,9091,405,8916,584xe" filled="false" stroked="true" strokeweight=".742781pt" strokecolor="#000000">
              <v:path arrowok="t"/>
              <v:stroke dashstyle="solid"/>
            </v:shape>
            <v:shape style="position:absolute;left:8916;top:584;width:1090;height:434" type="#_x0000_t75" stroked="false">
              <v:imagedata r:id="rId175" o:title=""/>
            </v:shape>
            <v:shape style="position:absolute;left:8916;top:584;width:1090;height:434" coordorigin="8916,584" coordsize="1090,434" path="m8916,1017l10006,1017,10006,584,8916,584,8916,1017xm8916,584l8916,1017,10006,1017m8916,584l10006,584,10006,1017e" filled="false" stroked="true" strokeweight=".736616pt" strokecolor="#000000">
              <v:path arrowok="t"/>
              <v:stroke dashstyle="solid"/>
            </v:shape>
            <v:shape style="position:absolute;left:9991;top:405;width:1250;height:613" coordorigin="9992,405" coordsize="1250,613" path="m11241,405l11082,584,11082,1017,11241,853,11241,405xm11241,405l10166,405,9992,584,11082,584,11241,405xe" filled="true" fillcolor="#677885" stroked="false">
              <v:path arrowok="t"/>
              <v:fill type="solid"/>
            </v:shape>
            <v:shape style="position:absolute;left:9991;top:405;width:1250;height:613" coordorigin="9992,405" coordsize="1250,613" path="m9992,584l11082,584,11082,1017,11241,853,11241,405,11082,584,11241,405,10166,405,9992,584xe" filled="false" stroked="true" strokeweight=".742781pt" strokecolor="#000000">
              <v:path arrowok="t"/>
              <v:stroke dashstyle="solid"/>
            </v:shape>
            <v:shape style="position:absolute;left:9991;top:584;width:1090;height:434" type="#_x0000_t75" stroked="false">
              <v:imagedata r:id="rId176" o:title=""/>
            </v:shape>
            <v:shape style="position:absolute;left:9991;top:584;width:1090;height:434" coordorigin="9992,584" coordsize="1090,434" path="m9992,1017l11082,1017,11082,584,9992,584,9992,1017xm9992,584l9992,1017,11082,1017m9992,584l11082,584,11082,1017e" filled="false" stroked="true" strokeweight=".736616pt" strokecolor="#000000">
              <v:path arrowok="t"/>
              <v:stroke dashstyle="solid"/>
            </v:shape>
            <v:shape style="position:absolute;left:2861;top:694;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RA7</w:t>
                    </w:r>
                  </w:p>
                </w:txbxContent>
              </v:textbox>
              <w10:wrap type="none"/>
            </v:shape>
            <v:shape style="position:absolute;left:3925;top:694;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RA6</w:t>
                    </w:r>
                  </w:p>
                </w:txbxContent>
              </v:textbox>
              <w10:wrap type="none"/>
            </v:shape>
            <v:shape style="position:absolute;left:4972;top:694;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RA5</w:t>
                    </w:r>
                  </w:p>
                </w:txbxContent>
              </v:textbox>
              <w10:wrap type="none"/>
            </v:shape>
            <v:shape style="position:absolute;left:6053;top:693;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RA4</w:t>
                    </w:r>
                  </w:p>
                </w:txbxContent>
              </v:textbox>
              <w10:wrap type="none"/>
            </v:shape>
            <v:shape style="position:absolute;left:7118;top:693;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RA3</w:t>
                    </w:r>
                  </w:p>
                </w:txbxContent>
              </v:textbox>
              <w10:wrap type="none"/>
            </v:shape>
            <v:shape style="position:absolute;left:8191;top:693;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RA2</w:t>
                    </w:r>
                  </w:p>
                </w:txbxContent>
              </v:textbox>
              <w10:wrap type="none"/>
            </v:shape>
            <v:shape style="position:absolute;left:9268;top:693;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RA1</w:t>
                    </w:r>
                  </w:p>
                </w:txbxContent>
              </v:textbox>
              <w10:wrap type="none"/>
            </v:shape>
            <v:shape style="position:absolute;left:10340;top:693;width:410;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RA0</w:t>
                    </w:r>
                  </w:p>
                </w:txbxContent>
              </v:textbox>
              <w10:wrap type="none"/>
            </v:shape>
            <w10:wrap type="none"/>
          </v:group>
        </w:pict>
      </w:r>
      <w:r>
        <w:rPr>
          <w:rFonts w:ascii="Arial"/>
        </w:rPr>
        <w:t>R/W(x)</w:t>
        <w:tab/>
        <w:t>R/W(x)</w:t>
        <w:tab/>
        <w:t>R/W(x)</w:t>
        <w:tab/>
        <w:t>R/W(x)</w:t>
        <w:tab/>
        <w:t>R/W(x)</w:t>
        <w:tab/>
        <w:t>R/W(x)</w:t>
        <w:tab/>
        <w:t>R/W(x)</w:t>
        <w:tab/>
        <w:t>R/W(x)</w:t>
      </w:r>
    </w:p>
    <w:p>
      <w:pPr>
        <w:pStyle w:val="BodyText"/>
        <w:spacing w:before="1"/>
        <w:rPr>
          <w:rFonts w:ascii="Arial"/>
          <w:b/>
          <w:sz w:val="18"/>
        </w:rPr>
      </w:pPr>
    </w:p>
    <w:p>
      <w:pPr>
        <w:spacing w:after="0"/>
        <w:rPr>
          <w:rFonts w:ascii="Arial"/>
          <w:sz w:val="18"/>
        </w:rPr>
        <w:sectPr>
          <w:footerReference w:type="default" r:id="rId168"/>
          <w:pgSz w:w="11910" w:h="16840"/>
          <w:pgMar w:footer="0" w:header="283" w:top="640" w:bottom="0" w:left="740" w:right="0"/>
        </w:sectPr>
      </w:pPr>
    </w:p>
    <w:p>
      <w:pPr>
        <w:spacing w:before="54"/>
        <w:ind w:left="802" w:right="0" w:firstLine="0"/>
        <w:jc w:val="left"/>
        <w:rPr>
          <w:rFonts w:ascii="Arial"/>
          <w:b/>
          <w:sz w:val="24"/>
        </w:rPr>
      </w:pPr>
      <w:r>
        <w:rPr>
          <w:rFonts w:ascii="Arial"/>
          <w:b/>
          <w:w w:val="75"/>
          <w:sz w:val="24"/>
        </w:rPr>
        <w:t>PORTA</w:t>
      </w:r>
    </w:p>
    <w:p>
      <w:pPr>
        <w:pStyle w:val="BodyText"/>
        <w:rPr>
          <w:rFonts w:ascii="Arial"/>
          <w:b/>
        </w:rPr>
      </w:pPr>
      <w:r>
        <w:rPr/>
        <w:br w:type="column"/>
      </w:r>
      <w:r>
        <w:rPr>
          <w:rFonts w:ascii="Arial"/>
          <w:b/>
        </w:rPr>
      </w:r>
    </w:p>
    <w:p>
      <w:pPr>
        <w:pStyle w:val="BodyText"/>
        <w:rPr>
          <w:rFonts w:ascii="Arial"/>
          <w:b/>
          <w:sz w:val="27"/>
        </w:rPr>
      </w:pPr>
    </w:p>
    <w:p>
      <w:pPr>
        <w:spacing w:before="0"/>
        <w:ind w:left="343" w:right="0" w:firstLine="0"/>
        <w:jc w:val="left"/>
        <w:rPr>
          <w:rFonts w:ascii="Arial"/>
          <w:b/>
          <w:sz w:val="24"/>
        </w:rPr>
      </w:pPr>
      <w:r>
        <w:rPr>
          <w:rFonts w:ascii="Arial"/>
          <w:b/>
          <w:w w:val="95"/>
          <w:sz w:val="24"/>
        </w:rPr>
        <w:t>Bit</w:t>
      </w:r>
      <w:r>
        <w:rPr>
          <w:rFonts w:ascii="Arial"/>
          <w:b/>
          <w:spacing w:val="-44"/>
          <w:w w:val="95"/>
          <w:sz w:val="24"/>
        </w:rPr>
        <w:t> </w:t>
      </w:r>
      <w:r>
        <w:rPr>
          <w:rFonts w:ascii="Arial"/>
          <w:b/>
          <w:spacing w:val="-19"/>
          <w:w w:val="95"/>
          <w:sz w:val="24"/>
        </w:rPr>
        <w:t>7</w:t>
      </w:r>
    </w:p>
    <w:p>
      <w:pPr>
        <w:pStyle w:val="BodyText"/>
        <w:rPr>
          <w:rFonts w:ascii="Arial"/>
          <w:b/>
        </w:rPr>
      </w:pPr>
      <w:r>
        <w:rPr/>
        <w:br w:type="column"/>
      </w:r>
      <w:r>
        <w:rPr>
          <w:rFonts w:ascii="Arial"/>
          <w:b/>
        </w:rPr>
      </w:r>
    </w:p>
    <w:p>
      <w:pPr>
        <w:pStyle w:val="BodyText"/>
        <w:spacing w:before="3"/>
        <w:rPr>
          <w:rFonts w:ascii="Arial"/>
          <w:b/>
          <w:sz w:val="28"/>
        </w:rPr>
      </w:pPr>
    </w:p>
    <w:p>
      <w:pPr>
        <w:spacing w:before="0"/>
        <w:ind w:left="785" w:right="0" w:firstLine="0"/>
        <w:jc w:val="left"/>
        <w:rPr>
          <w:rFonts w:ascii="Arial" w:hAnsi="Arial"/>
          <w:b/>
          <w:sz w:val="24"/>
        </w:rPr>
      </w:pPr>
      <w:r>
        <w:rPr>
          <w:rFonts w:ascii="Arial" w:hAnsi="Arial"/>
          <w:b/>
          <w:w w:val="75"/>
          <w:sz w:val="24"/>
        </w:rPr>
        <w:t>R</w:t>
      </w:r>
      <w:r>
        <w:rPr>
          <w:rFonts w:ascii="Arial" w:hAnsi="Arial"/>
          <w:b/>
          <w:spacing w:val="-1"/>
          <w:w w:val="149"/>
          <w:sz w:val="24"/>
        </w:rPr>
        <w:t>/</w:t>
      </w:r>
      <w:r>
        <w:rPr>
          <w:rFonts w:ascii="Arial" w:hAnsi="Arial"/>
          <w:b/>
          <w:w w:val="93"/>
          <w:sz w:val="24"/>
        </w:rPr>
        <w:t>W</w:t>
      </w:r>
      <w:r>
        <w:rPr>
          <w:rFonts w:ascii="Arial" w:hAnsi="Arial"/>
          <w:b/>
          <w:w w:val="90"/>
          <w:sz w:val="24"/>
        </w:rPr>
        <w:t>(</w:t>
      </w:r>
      <w:r>
        <w:rPr>
          <w:rFonts w:ascii="Arial" w:hAnsi="Arial"/>
          <w:b/>
          <w:spacing w:val="-1"/>
          <w:w w:val="80"/>
          <w:sz w:val="24"/>
        </w:rPr>
        <w:t>x</w:t>
      </w:r>
      <w:r>
        <w:rPr>
          <w:rFonts w:ascii="Arial" w:hAnsi="Arial"/>
          <w:b/>
          <w:w w:val="90"/>
          <w:sz w:val="24"/>
        </w:rPr>
        <w:t>)</w:t>
      </w:r>
      <w:r>
        <w:rPr>
          <w:rFonts w:ascii="Arial" w:hAnsi="Arial"/>
          <w:b/>
          <w:w w:val="80"/>
          <w:sz w:val="24"/>
        </w:rPr>
        <w:t>:</w:t>
      </w:r>
      <w:r>
        <w:rPr>
          <w:rFonts w:ascii="Arial" w:hAnsi="Arial"/>
          <w:b/>
          <w:spacing w:val="-15"/>
          <w:sz w:val="24"/>
        </w:rPr>
        <w:t> </w:t>
      </w:r>
      <w:r>
        <w:rPr>
          <w:rFonts w:ascii="Arial" w:hAnsi="Arial"/>
          <w:b/>
          <w:w w:val="85"/>
          <w:sz w:val="24"/>
        </w:rPr>
        <w:t>l</w:t>
      </w:r>
      <w:r>
        <w:rPr>
          <w:rFonts w:ascii="Arial" w:hAnsi="Arial"/>
          <w:b/>
          <w:w w:val="85"/>
          <w:sz w:val="24"/>
        </w:rPr>
        <w:t>à</w:t>
      </w:r>
      <w:r>
        <w:rPr>
          <w:rFonts w:ascii="Arial" w:hAnsi="Arial"/>
          <w:b/>
          <w:spacing w:val="-15"/>
          <w:sz w:val="24"/>
        </w:rPr>
        <w:t> </w:t>
      </w:r>
      <w:r>
        <w:rPr>
          <w:rFonts w:ascii="Arial" w:hAnsi="Arial"/>
          <w:b/>
          <w:w w:val="72"/>
          <w:sz w:val="24"/>
        </w:rPr>
        <w:t>c</w:t>
      </w:r>
      <w:r>
        <w:rPr>
          <w:rFonts w:ascii="Arial" w:hAnsi="Arial"/>
          <w:b/>
          <w:w w:val="85"/>
          <w:sz w:val="24"/>
        </w:rPr>
        <w:t>h</w:t>
      </w:r>
      <w:r>
        <w:rPr>
          <w:rFonts w:ascii="Arial" w:hAnsi="Arial"/>
          <w:b/>
          <w:w w:val="85"/>
          <w:sz w:val="24"/>
        </w:rPr>
        <w:t>o</w:t>
      </w:r>
      <w:r>
        <w:rPr>
          <w:rFonts w:ascii="Arial" w:hAnsi="Arial"/>
          <w:b/>
          <w:spacing w:val="-15"/>
          <w:sz w:val="24"/>
        </w:rPr>
        <w:t> </w:t>
      </w:r>
      <w:r>
        <w:rPr>
          <w:rFonts w:ascii="Arial" w:hAnsi="Arial"/>
          <w:b/>
          <w:w w:val="85"/>
          <w:sz w:val="24"/>
        </w:rPr>
        <w:t>ph</w:t>
      </w:r>
      <w:r>
        <w:rPr>
          <w:rFonts w:ascii="Arial" w:hAnsi="Arial"/>
          <w:b/>
          <w:w w:val="87"/>
          <w:sz w:val="24"/>
        </w:rPr>
        <w:t>é</w:t>
      </w:r>
      <w:r>
        <w:rPr>
          <w:rFonts w:ascii="Arial" w:hAnsi="Arial"/>
          <w:b/>
          <w:w w:val="85"/>
          <w:sz w:val="24"/>
        </w:rPr>
        <w:t>p</w:t>
      </w:r>
      <w:r>
        <w:rPr>
          <w:rFonts w:ascii="Arial" w:hAnsi="Arial"/>
          <w:b/>
          <w:spacing w:val="-15"/>
          <w:sz w:val="24"/>
        </w:rPr>
        <w:t> </w:t>
      </w:r>
      <w:r>
        <w:rPr>
          <w:rFonts w:ascii="Arial" w:hAnsi="Arial"/>
          <w:b/>
          <w:w w:val="90"/>
          <w:sz w:val="24"/>
        </w:rPr>
        <w:t>đ</w:t>
      </w:r>
      <w:r>
        <w:rPr>
          <w:rFonts w:ascii="Arial" w:hAnsi="Arial"/>
          <w:b/>
          <w:w w:val="85"/>
          <w:sz w:val="24"/>
        </w:rPr>
        <w:t>ọ</w:t>
      </w:r>
      <w:r>
        <w:rPr>
          <w:rFonts w:ascii="Arial" w:hAnsi="Arial"/>
          <w:b/>
          <w:spacing w:val="-1"/>
          <w:w w:val="72"/>
          <w:sz w:val="24"/>
        </w:rPr>
        <w:t>c</w:t>
      </w:r>
      <w:r>
        <w:rPr>
          <w:rFonts w:ascii="Arial" w:hAnsi="Arial"/>
          <w:b/>
          <w:w w:val="149"/>
          <w:sz w:val="24"/>
        </w:rPr>
        <w:t>/</w:t>
      </w:r>
      <w:r>
        <w:rPr>
          <w:rFonts w:ascii="Arial" w:hAnsi="Arial"/>
          <w:b/>
          <w:w w:val="75"/>
          <w:sz w:val="24"/>
        </w:rPr>
        <w:t>g</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2"/>
          <w:sz w:val="24"/>
        </w:rPr>
        <w:t>v</w:t>
      </w:r>
      <w:r>
        <w:rPr>
          <w:rFonts w:ascii="Arial" w:hAnsi="Arial"/>
          <w:b/>
          <w:w w:val="85"/>
          <w:sz w:val="24"/>
        </w:rPr>
        <w:t>à</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8"/>
          <w:sz w:val="24"/>
        </w:rPr>
        <w:t>r</w:t>
      </w:r>
      <w:r>
        <w:rPr>
          <w:rFonts w:ascii="Arial" w:hAnsi="Arial"/>
          <w:b/>
          <w:w w:val="87"/>
          <w:sz w:val="24"/>
        </w:rPr>
        <w:t>e</w:t>
      </w:r>
      <w:r>
        <w:rPr>
          <w:rFonts w:ascii="Arial" w:hAnsi="Arial"/>
          <w:b/>
          <w:w w:val="69"/>
          <w:sz w:val="24"/>
        </w:rPr>
        <w:t>s</w:t>
      </w:r>
      <w:r>
        <w:rPr>
          <w:rFonts w:ascii="Arial" w:hAnsi="Arial"/>
          <w:b/>
          <w:w w:val="87"/>
          <w:sz w:val="24"/>
        </w:rPr>
        <w:t>e</w:t>
      </w:r>
      <w:r>
        <w:rPr>
          <w:rFonts w:ascii="Arial" w:hAnsi="Arial"/>
          <w:b/>
          <w:w w:val="100"/>
          <w:sz w:val="24"/>
        </w:rPr>
        <w:t>t</w:t>
      </w:r>
      <w:r>
        <w:rPr>
          <w:rFonts w:ascii="Arial" w:hAnsi="Arial"/>
          <w:b/>
          <w:spacing w:val="-15"/>
          <w:sz w:val="24"/>
        </w:rPr>
        <w:t> </w:t>
      </w:r>
      <w:r>
        <w:rPr>
          <w:rFonts w:ascii="Arial" w:hAnsi="Arial"/>
          <w:b/>
          <w:w w:val="100"/>
          <w:sz w:val="24"/>
        </w:rPr>
        <w:t>t</w:t>
      </w:r>
      <w:r>
        <w:rPr>
          <w:rFonts w:ascii="Arial" w:hAnsi="Arial"/>
          <w:b/>
          <w:w w:val="85"/>
          <w:sz w:val="24"/>
        </w:rPr>
        <w:t>h</w:t>
      </w:r>
      <w:r>
        <w:rPr>
          <w:rFonts w:ascii="Arial" w:hAnsi="Arial"/>
          <w:b/>
          <w:w w:val="85"/>
          <w:sz w:val="24"/>
        </w:rPr>
        <w:t>ì</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ô</w:t>
      </w:r>
      <w:r>
        <w:rPr>
          <w:rFonts w:ascii="Arial" w:hAnsi="Arial"/>
          <w:b/>
          <w:w w:val="85"/>
          <w:sz w:val="24"/>
        </w:rPr>
        <w:t>n</w:t>
      </w:r>
      <w:r>
        <w:rPr>
          <w:rFonts w:ascii="Arial" w:hAnsi="Arial"/>
          <w:b/>
          <w:w w:val="75"/>
          <w:sz w:val="24"/>
        </w:rPr>
        <w:t>g</w:t>
      </w:r>
      <w:r>
        <w:rPr>
          <w:rFonts w:ascii="Arial" w:hAnsi="Arial"/>
          <w:b/>
          <w:spacing w:val="-15"/>
          <w:sz w:val="24"/>
        </w:rPr>
        <w:t> </w:t>
      </w:r>
      <w:r>
        <w:rPr>
          <w:rFonts w:ascii="Arial" w:hAnsi="Arial"/>
          <w:b/>
          <w:w w:val="80"/>
          <w:sz w:val="24"/>
        </w:rPr>
        <w:t>x</w:t>
      </w:r>
      <w:r>
        <w:rPr>
          <w:rFonts w:ascii="Arial" w:hAnsi="Arial"/>
          <w:b/>
          <w:w w:val="85"/>
          <w:sz w:val="24"/>
        </w:rPr>
        <w:t>á</w:t>
      </w:r>
      <w:r>
        <w:rPr>
          <w:rFonts w:ascii="Arial" w:hAnsi="Arial"/>
          <w:b/>
          <w:w w:val="72"/>
          <w:sz w:val="24"/>
        </w:rPr>
        <w:t>c</w:t>
      </w:r>
      <w:r>
        <w:rPr>
          <w:rFonts w:ascii="Arial" w:hAnsi="Arial"/>
          <w:b/>
          <w:spacing w:val="-15"/>
          <w:sz w:val="24"/>
        </w:rPr>
        <w:t> </w:t>
      </w:r>
      <w:r>
        <w:rPr>
          <w:rFonts w:ascii="Arial" w:hAnsi="Arial"/>
          <w:b/>
          <w:w w:val="90"/>
          <w:sz w:val="24"/>
        </w:rPr>
        <w:t>đ</w:t>
      </w:r>
      <w:r>
        <w:rPr>
          <w:rFonts w:ascii="Arial" w:hAnsi="Arial"/>
          <w:b/>
          <w:w w:val="85"/>
          <w:sz w:val="24"/>
        </w:rPr>
        <w:t>ị</w:t>
      </w:r>
      <w:r>
        <w:rPr>
          <w:rFonts w:ascii="Arial" w:hAnsi="Arial"/>
          <w:b/>
          <w:w w:val="85"/>
          <w:sz w:val="24"/>
        </w:rPr>
        <w:t>nh</w:t>
      </w:r>
    </w:p>
    <w:p>
      <w:pPr>
        <w:pStyle w:val="BodyText"/>
        <w:rPr>
          <w:rFonts w:ascii="Arial"/>
          <w:b/>
        </w:rPr>
      </w:pPr>
      <w:r>
        <w:rPr/>
        <w:br w:type="column"/>
      </w:r>
      <w:r>
        <w:rPr>
          <w:rFonts w:ascii="Arial"/>
          <w:b/>
        </w:rPr>
      </w:r>
    </w:p>
    <w:p>
      <w:pPr>
        <w:pStyle w:val="BodyText"/>
        <w:spacing w:before="1"/>
        <w:rPr>
          <w:rFonts w:ascii="Arial"/>
          <w:b/>
          <w:sz w:val="23"/>
        </w:rPr>
      </w:pPr>
    </w:p>
    <w:p>
      <w:pPr>
        <w:spacing w:before="0"/>
        <w:ind w:left="743" w:right="877" w:firstLine="0"/>
        <w:jc w:val="center"/>
        <w:rPr>
          <w:rFonts w:ascii="Arial"/>
          <w:b/>
          <w:sz w:val="24"/>
        </w:rPr>
      </w:pPr>
      <w:r>
        <w:rPr>
          <w:rFonts w:ascii="Arial"/>
          <w:b/>
          <w:sz w:val="24"/>
        </w:rPr>
        <w:t>Bit 0</w:t>
      </w:r>
    </w:p>
    <w:p>
      <w:pPr>
        <w:spacing w:after="0"/>
        <w:jc w:val="center"/>
        <w:rPr>
          <w:rFonts w:ascii="Arial"/>
          <w:sz w:val="24"/>
        </w:rPr>
        <w:sectPr>
          <w:type w:val="continuous"/>
          <w:pgSz w:w="11910" w:h="16840"/>
          <w:pgMar w:top="520" w:bottom="280" w:left="740" w:right="0"/>
          <w:cols w:num="4" w:equalWidth="0">
            <w:col w:w="1471" w:space="40"/>
            <w:col w:w="783" w:space="39"/>
            <w:col w:w="6543" w:space="113"/>
            <w:col w:w="2181"/>
          </w:cols>
        </w:sectPr>
      </w:pPr>
    </w:p>
    <w:p>
      <w:pPr>
        <w:pStyle w:val="BodyText"/>
        <w:spacing w:before="10"/>
        <w:rPr>
          <w:rFonts w:ascii="Arial"/>
          <w:b/>
          <w:sz w:val="23"/>
        </w:rPr>
      </w:pPr>
    </w:p>
    <w:p>
      <w:pPr>
        <w:tabs>
          <w:tab w:pos="3078" w:val="left" w:leader="none"/>
          <w:tab w:pos="4196" w:val="left" w:leader="none"/>
          <w:tab w:pos="5223" w:val="left" w:leader="none"/>
          <w:tab w:pos="6249" w:val="left" w:leader="none"/>
          <w:tab w:pos="7368" w:val="left" w:leader="none"/>
          <w:tab w:pos="8395" w:val="left" w:leader="none"/>
          <w:tab w:pos="9514" w:val="left" w:leader="none"/>
        </w:tabs>
        <w:spacing w:before="55"/>
        <w:ind w:left="2077" w:right="0" w:firstLine="0"/>
        <w:jc w:val="left"/>
        <w:rPr>
          <w:rFonts w:ascii="Arial"/>
          <w:b/>
          <w:sz w:val="24"/>
        </w:rPr>
      </w:pPr>
      <w:r>
        <w:rPr/>
        <w:pict>
          <v:group style="position:absolute;margin-left:124.313225pt;margin-top:19.806894pt;width:438.15pt;height:31.4pt;mso-position-horizontal-relative:page;mso-position-vertical-relative:paragraph;z-index:15856128" coordorigin="2486,396" coordsize="8763,628">
            <v:shape style="position:absolute;left:2493;top:403;width:1236;height:613" coordorigin="2494,404" coordsize="1236,613" path="m3729,404l3569,568,3569,1016,3729,852,3729,404xm3729,404l2654,404,2494,568,3569,568,3729,404xe" filled="true" fillcolor="#817b87" stroked="false">
              <v:path arrowok="t"/>
              <v:fill type="solid"/>
            </v:shape>
            <v:shape style="position:absolute;left:2493;top:403;width:1236;height:613" coordorigin="2494,404" coordsize="1236,613" path="m2494,568l3569,568,3569,1016,3729,852,3729,404,3569,568,3729,404,2654,404,2494,568xe" filled="false" stroked="true" strokeweight=".742707pt" strokecolor="#000000">
              <v:path arrowok="t"/>
              <v:stroke dashstyle="solid"/>
            </v:shape>
            <v:shape style="position:absolute;left:2493;top:582;width:1076;height:434" type="#_x0000_t75" stroked="false">
              <v:imagedata r:id="rId177" o:title=""/>
            </v:shape>
            <v:shape style="position:absolute;left:2493;top:567;width:1076;height:448" coordorigin="2494,568" coordsize="1076,448" path="m2494,1016l3569,1016,3569,583,2494,583,2494,1016xm2494,568l2494,1016,3569,1016m2494,568l3569,568,3569,1016e" filled="false" stroked="true" strokeweight=".736616pt" strokecolor="#000000">
              <v:path arrowok="t"/>
              <v:stroke dashstyle="solid"/>
            </v:shape>
            <v:shape style="position:absolute;left:3554;top:403;width:1250;height:613" coordorigin="3554,404" coordsize="1250,613" path="m4804,404l4630,568,4630,1016,4804,852,4804,404xm4804,404l3714,404,3554,568,4630,568,4804,404xe" filled="true" fillcolor="#7d846e" stroked="false">
              <v:path arrowok="t"/>
              <v:fill type="solid"/>
            </v:shape>
            <v:shape style="position:absolute;left:3554;top:403;width:1250;height:613" coordorigin="3554,404" coordsize="1250,613" path="m3554,568l4630,568,4630,1016,4804,852,4804,404,4630,568,4804,404,3714,404,3554,568xe" filled="false" stroked="true" strokeweight=".742781pt" strokecolor="#000000">
              <v:path arrowok="t"/>
              <v:stroke dashstyle="solid"/>
            </v:shape>
            <v:shape style="position:absolute;left:3554;top:582;width:1076;height:434" type="#_x0000_t75" stroked="false">
              <v:imagedata r:id="rId178" o:title=""/>
            </v:shape>
            <v:shape style="position:absolute;left:3554;top:567;width:1076;height:448" coordorigin="3554,568" coordsize="1076,448" path="m3554,1016l4630,1016,4630,583,3554,583,3554,1016xm3554,568l3554,1016,4630,1016m3554,568l4630,568,4630,1016e" filled="false" stroked="true" strokeweight=".736616pt" strokecolor="#000000">
              <v:path arrowok="t"/>
              <v:stroke dashstyle="solid"/>
            </v:shape>
            <v:shape style="position:absolute;left:4629;top:403;width:1250;height:613" coordorigin="4630,404" coordsize="1250,613" path="m5879,404l5705,568,5705,1016,5879,852,5879,404xm5879,404l4790,404,4630,568,5705,568,5879,404xe" filled="true" fillcolor="#938173" stroked="false">
              <v:path arrowok="t"/>
              <v:fill type="solid"/>
            </v:shape>
            <v:shape style="position:absolute;left:4629;top:403;width:1250;height:613" coordorigin="4630,404" coordsize="1250,613" path="m4630,568l5705,568,5705,1016,5879,852,5879,404,5705,568,5879,404,4790,404,4630,568xe" filled="false" stroked="true" strokeweight=".742781pt" strokecolor="#000000">
              <v:path arrowok="t"/>
              <v:stroke dashstyle="solid"/>
            </v:shape>
            <v:shape style="position:absolute;left:4629;top:582;width:1076;height:434" type="#_x0000_t75" stroked="false">
              <v:imagedata r:id="rId179" o:title=""/>
            </v:shape>
            <v:shape style="position:absolute;left:4629;top:567;width:1076;height:448" coordorigin="4630,568" coordsize="1076,448" path="m4630,1016l5705,1016,5705,583,4630,583,4630,1016xm4630,568l4630,1016,5705,1016m4630,568l5705,568,5705,1016e" filled="false" stroked="true" strokeweight=".736616pt" strokecolor="#000000">
              <v:path arrowok="t"/>
              <v:stroke dashstyle="solid"/>
            </v:shape>
            <v:shape style="position:absolute;left:5705;top:403;width:1250;height:613" coordorigin="5705,404" coordsize="1250,613" path="m6955,404l6795,568,6795,1016,6955,852,6955,404xm6955,404l5879,404,5705,568,6795,568,6955,404xe" filled="true" fillcolor="#79848d" stroked="false">
              <v:path arrowok="t"/>
              <v:fill type="solid"/>
            </v:shape>
            <v:shape style="position:absolute;left:5705;top:403;width:1250;height:613" coordorigin="5705,404" coordsize="1250,613" path="m5705,568l6795,568,6795,1016,6955,852,6955,404,6795,568,6955,404,5879,404,5705,568xe" filled="false" stroked="true" strokeweight=".742781pt" strokecolor="#000000">
              <v:path arrowok="t"/>
              <v:stroke dashstyle="solid"/>
            </v:shape>
            <v:shape style="position:absolute;left:5705;top:582;width:1090;height:434" type="#_x0000_t75" stroked="false">
              <v:imagedata r:id="rId180" o:title=""/>
            </v:shape>
            <v:shape style="position:absolute;left:5705;top:567;width:1090;height:448" coordorigin="5705,568" coordsize="1090,448" path="m5705,1016l6795,1016,6795,583,5705,583,5705,1016xm5705,568l5705,1016,6795,1016m5705,568l6795,568,6795,1016e" filled="false" stroked="true" strokeweight=".736616pt" strokecolor="#000000">
              <v:path arrowok="t"/>
              <v:stroke dashstyle="solid"/>
            </v:shape>
            <v:shape style="position:absolute;left:6765;top:403;width:1250;height:613" coordorigin="6766,404" coordsize="1250,613" path="m8016,404l7856,568,7856,1016,8016,852,8016,404xm8016,404l6940,404,6766,568,7856,568,8016,404xe" filled="true" fillcolor="#938173" stroked="false">
              <v:path arrowok="t"/>
              <v:fill type="solid"/>
            </v:shape>
            <v:shape style="position:absolute;left:6765;top:403;width:1250;height:613" coordorigin="6766,404" coordsize="1250,613" path="m6766,568l7856,568,7856,1016,8016,852,8016,404,7856,568,8016,404,6940,404,6766,568xe" filled="false" stroked="true" strokeweight=".742781pt" strokecolor="#000000">
              <v:path arrowok="t"/>
              <v:stroke dashstyle="solid"/>
            </v:shape>
            <v:shape style="position:absolute;left:6765;top:582;width:1090;height:434" type="#_x0000_t75" stroked="false">
              <v:imagedata r:id="rId181" o:title=""/>
            </v:shape>
            <v:shape style="position:absolute;left:6765;top:567;width:1090;height:448" coordorigin="6766,568" coordsize="1090,448" path="m6766,1016l7856,1016,7856,583,6766,583,6766,1016xm6766,568l6766,1016,7856,1016m6766,568l7856,568,7856,1016e" filled="false" stroked="true" strokeweight=".736616pt" strokecolor="#000000">
              <v:path arrowok="t"/>
              <v:stroke dashstyle="solid"/>
            </v:shape>
            <v:shape style="position:absolute;left:7841;top:403;width:1250;height:613" coordorigin="7841,404" coordsize="1250,613" path="m9091,404l8931,568,8931,1016,9091,852,9091,404xm9091,404l8016,404,7841,568,8931,568,9091,404xe" filled="true" fillcolor="#716c7c" stroked="false">
              <v:path arrowok="t"/>
              <v:fill type="solid"/>
            </v:shape>
            <v:shape style="position:absolute;left:7841;top:403;width:1250;height:613" coordorigin="7841,404" coordsize="1250,613" path="m7841,568l8931,568,8931,1016,9091,852,9091,404,8931,568,9091,404,8016,404,7841,568xe" filled="false" stroked="true" strokeweight=".742781pt" strokecolor="#000000">
              <v:path arrowok="t"/>
              <v:stroke dashstyle="solid"/>
            </v:shape>
            <v:shape style="position:absolute;left:7841;top:582;width:1090;height:434" type="#_x0000_t75" stroked="false">
              <v:imagedata r:id="rId182" o:title=""/>
            </v:shape>
            <v:shape style="position:absolute;left:7841;top:567;width:1090;height:448" coordorigin="7841,568" coordsize="1090,448" path="m7841,1016l8931,1016,8931,583,7841,583,7841,1016xm7841,568l7841,1016,8931,1016m7841,568l8931,568,8931,1016e" filled="false" stroked="true" strokeweight=".736616pt" strokecolor="#000000">
              <v:path arrowok="t"/>
              <v:stroke dashstyle="solid"/>
            </v:shape>
            <v:shape style="position:absolute;left:8916;top:403;width:1250;height:613" coordorigin="8916,404" coordsize="1250,613" path="m10166,404l10006,568,10006,1016,10166,852,10166,404xm10166,404l9091,404,8916,568,10006,568,10166,404xe" filled="true" fillcolor="#878787" stroked="false">
              <v:path arrowok="t"/>
              <v:fill type="solid"/>
            </v:shape>
            <v:shape style="position:absolute;left:8916;top:403;width:1250;height:613" coordorigin="8916,404" coordsize="1250,613" path="m8916,568l10006,568,10006,1016,10166,852,10166,404,10006,568,10166,404,9091,404,8916,568xe" filled="false" stroked="true" strokeweight=".742781pt" strokecolor="#000000">
              <v:path arrowok="t"/>
              <v:stroke dashstyle="solid"/>
            </v:shape>
            <v:shape style="position:absolute;left:8916;top:582;width:1090;height:434" type="#_x0000_t75" stroked="false">
              <v:imagedata r:id="rId183" o:title=""/>
            </v:shape>
            <v:shape style="position:absolute;left:8916;top:567;width:1090;height:448" coordorigin="8916,568" coordsize="1090,448" path="m8916,1016l10006,1016,10006,583,8916,583,8916,1016xm8916,568l8916,1016,10006,1016m8916,568l10006,568,10006,1016e" filled="false" stroked="true" strokeweight=".736616pt" strokecolor="#000000">
              <v:path arrowok="t"/>
              <v:stroke dashstyle="solid"/>
            </v:shape>
            <v:shape style="position:absolute;left:9991;top:403;width:1250;height:613" coordorigin="9992,404" coordsize="1250,613" path="m11241,404l11082,568,11082,1016,11241,852,11241,404xm11241,404l10166,404,9992,568,11082,568,11241,404xe" filled="true" fillcolor="#677885" stroked="false">
              <v:path arrowok="t"/>
              <v:fill type="solid"/>
            </v:shape>
            <v:shape style="position:absolute;left:9991;top:403;width:1250;height:613" coordorigin="9992,404" coordsize="1250,613" path="m9992,568l11082,568,11082,1016,11241,852,11241,404,11082,568,11241,404,10166,404,9992,568xe" filled="false" stroked="true" strokeweight=".742781pt" strokecolor="#000000">
              <v:path arrowok="t"/>
              <v:stroke dashstyle="solid"/>
            </v:shape>
            <v:shape style="position:absolute;left:9991;top:582;width:1090;height:434" type="#_x0000_t75" stroked="false">
              <v:imagedata r:id="rId184" o:title=""/>
            </v:shape>
            <v:shape style="position:absolute;left:9991;top:567;width:1090;height:448" coordorigin="9992,568" coordsize="1090,448" path="m9992,1016l11082,1016,11082,583,9992,583,9992,1016xm9992,568l9992,1016,11082,1016m9992,568l11082,568,11082,1016e" filled="false" stroked="true" strokeweight=".736616pt" strokecolor="#000000">
              <v:path arrowok="t"/>
              <v:stroke dashstyle="solid"/>
            </v:shape>
            <v:shape style="position:absolute;left:10013;top:590;width:1061;height:419" type="#_x0000_t202" filled="false" stroked="false">
              <v:textbox inset="0,0,0,0">
                <w:txbxContent>
                  <w:p>
                    <w:pPr>
                      <w:spacing w:before="53"/>
                      <w:ind w:left="183" w:right="0" w:firstLine="0"/>
                      <w:jc w:val="left"/>
                      <w:rPr>
                        <w:rFonts w:ascii="Arial"/>
                        <w:b/>
                        <w:sz w:val="24"/>
                      </w:rPr>
                    </w:pPr>
                    <w:r>
                      <w:rPr>
                        <w:rFonts w:ascii="Arial"/>
                        <w:b/>
                        <w:w w:val="90"/>
                        <w:sz w:val="24"/>
                      </w:rPr>
                      <w:t>TRISA0</w:t>
                    </w:r>
                  </w:p>
                </w:txbxContent>
              </v:textbox>
              <w10:wrap type="none"/>
            </v:shape>
            <v:shape style="position:absolute;left:8938;top:590;width:1046;height:419" type="#_x0000_t202" filled="false" stroked="false">
              <v:textbox inset="0,0,0,0">
                <w:txbxContent>
                  <w:p>
                    <w:pPr>
                      <w:spacing w:before="53"/>
                      <w:ind w:left="186" w:right="0" w:firstLine="0"/>
                      <w:jc w:val="left"/>
                      <w:rPr>
                        <w:rFonts w:ascii="Arial"/>
                        <w:b/>
                        <w:sz w:val="24"/>
                      </w:rPr>
                    </w:pPr>
                    <w:r>
                      <w:rPr>
                        <w:rFonts w:ascii="Arial"/>
                        <w:b/>
                        <w:w w:val="90"/>
                        <w:sz w:val="24"/>
                      </w:rPr>
                      <w:t>TRISA1</w:t>
                    </w:r>
                  </w:p>
                </w:txbxContent>
              </v:textbox>
              <w10:wrap type="none"/>
            </v:shape>
            <v:shape style="position:absolute;left:7863;top:590;width:1046;height:419" type="#_x0000_t202" filled="false" stroked="false">
              <v:textbox inset="0,0,0,0">
                <w:txbxContent>
                  <w:p>
                    <w:pPr>
                      <w:spacing w:before="53"/>
                      <w:ind w:left="184" w:right="0" w:firstLine="0"/>
                      <w:jc w:val="left"/>
                      <w:rPr>
                        <w:rFonts w:ascii="Arial"/>
                        <w:b/>
                        <w:sz w:val="24"/>
                      </w:rPr>
                    </w:pPr>
                    <w:r>
                      <w:rPr>
                        <w:rFonts w:ascii="Arial"/>
                        <w:b/>
                        <w:w w:val="90"/>
                        <w:sz w:val="24"/>
                      </w:rPr>
                      <w:t>TRISA2</w:t>
                    </w:r>
                  </w:p>
                </w:txbxContent>
              </v:textbox>
              <w10:wrap type="none"/>
            </v:shape>
            <v:shape style="position:absolute;left:6773;top:590;width:1061;height:419" type="#_x0000_t202" filled="false" stroked="false">
              <v:textbox inset="0,0,0,0">
                <w:txbxContent>
                  <w:p>
                    <w:pPr>
                      <w:spacing w:before="53"/>
                      <w:ind w:left="201" w:right="0" w:firstLine="0"/>
                      <w:jc w:val="left"/>
                      <w:rPr>
                        <w:rFonts w:ascii="Arial"/>
                        <w:b/>
                        <w:sz w:val="24"/>
                      </w:rPr>
                    </w:pPr>
                    <w:r>
                      <w:rPr>
                        <w:rFonts w:ascii="Arial"/>
                        <w:b/>
                        <w:w w:val="90"/>
                        <w:sz w:val="24"/>
                      </w:rPr>
                      <w:t>TRISA3</w:t>
                    </w:r>
                  </w:p>
                </w:txbxContent>
              </v:textbox>
              <w10:wrap type="none"/>
            </v:shape>
            <v:shape style="position:absolute;left:5712;top:590;width:1046;height:419" type="#_x0000_t202" filled="false" stroked="false">
              <v:textbox inset="0,0,0,0">
                <w:txbxContent>
                  <w:p>
                    <w:pPr>
                      <w:spacing w:before="53"/>
                      <w:ind w:left="197" w:right="0" w:firstLine="0"/>
                      <w:jc w:val="left"/>
                      <w:rPr>
                        <w:rFonts w:ascii="Arial"/>
                        <w:b/>
                        <w:sz w:val="24"/>
                      </w:rPr>
                    </w:pPr>
                    <w:r>
                      <w:rPr>
                        <w:rFonts w:ascii="Arial"/>
                        <w:b/>
                        <w:w w:val="90"/>
                        <w:sz w:val="24"/>
                      </w:rPr>
                      <w:t>TRISA4</w:t>
                    </w:r>
                  </w:p>
                </w:txbxContent>
              </v:textbox>
              <w10:wrap type="none"/>
            </v:shape>
            <v:shape style="position:absolute;left:4637;top:590;width:1061;height:419" type="#_x0000_t202" filled="false" stroked="false">
              <v:textbox inset="0,0,0,0">
                <w:txbxContent>
                  <w:p>
                    <w:pPr>
                      <w:spacing w:before="53"/>
                      <w:ind w:left="191" w:right="0" w:firstLine="0"/>
                      <w:jc w:val="left"/>
                      <w:rPr>
                        <w:rFonts w:ascii="Arial"/>
                        <w:b/>
                        <w:sz w:val="24"/>
                      </w:rPr>
                    </w:pPr>
                    <w:r>
                      <w:rPr>
                        <w:rFonts w:ascii="Arial"/>
                        <w:b/>
                        <w:w w:val="90"/>
                        <w:sz w:val="24"/>
                      </w:rPr>
                      <w:t>TRISA5</w:t>
                    </w:r>
                  </w:p>
                </w:txbxContent>
              </v:textbox>
              <w10:wrap type="none"/>
            </v:shape>
            <v:shape style="position:absolute;left:3576;top:590;width:1046;height:419" type="#_x0000_t202" filled="false" stroked="false">
              <v:textbox inset="0,0,0,0">
                <w:txbxContent>
                  <w:p>
                    <w:pPr>
                      <w:spacing w:before="53"/>
                      <w:ind w:left="179" w:right="0" w:firstLine="0"/>
                      <w:jc w:val="left"/>
                      <w:rPr>
                        <w:rFonts w:ascii="Arial"/>
                        <w:b/>
                        <w:sz w:val="24"/>
                      </w:rPr>
                    </w:pPr>
                    <w:r>
                      <w:rPr>
                        <w:rFonts w:ascii="Arial"/>
                        <w:b/>
                        <w:w w:val="90"/>
                        <w:sz w:val="24"/>
                      </w:rPr>
                      <w:t>TRISA6</w:t>
                    </w:r>
                  </w:p>
                </w:txbxContent>
              </v:textbox>
              <w10:wrap type="none"/>
            </v:shape>
            <v:shape style="position:absolute;left:2501;top:590;width:1046;height:419" type="#_x0000_t202" filled="false" stroked="false">
              <v:textbox inset="0,0,0,0">
                <w:txbxContent>
                  <w:p>
                    <w:pPr>
                      <w:spacing w:before="53"/>
                      <w:ind w:left="216" w:right="0" w:firstLine="0"/>
                      <w:jc w:val="left"/>
                      <w:rPr>
                        <w:rFonts w:ascii="Arial"/>
                        <w:b/>
                        <w:sz w:val="24"/>
                      </w:rPr>
                    </w:pPr>
                    <w:r>
                      <w:rPr>
                        <w:rFonts w:ascii="Arial"/>
                        <w:b/>
                        <w:w w:val="90"/>
                        <w:sz w:val="24"/>
                      </w:rPr>
                      <w:t>TRISA7</w:t>
                    </w:r>
                  </w:p>
                </w:txbxContent>
              </v:textbox>
              <w10:wrap type="none"/>
            </v:shape>
            <w10:wrap type="none"/>
          </v:group>
        </w:pict>
      </w:r>
      <w:r>
        <w:rPr>
          <w:rFonts w:ascii="Arial"/>
          <w:b/>
          <w:sz w:val="24"/>
        </w:rPr>
        <w:t>R/W(1)</w:t>
        <w:tab/>
        <w:t>R/W(1)</w:t>
        <w:tab/>
        <w:t>R/W(1)</w:t>
        <w:tab/>
        <w:t>R/W(1)</w:t>
        <w:tab/>
        <w:t>R/W(1)</w:t>
        <w:tab/>
        <w:t>R/W(1)</w:t>
        <w:tab/>
        <w:t>R/W(1)</w:t>
        <w:tab/>
        <w:t>R/W(1)</w:t>
      </w:r>
    </w:p>
    <w:p>
      <w:pPr>
        <w:pStyle w:val="BodyText"/>
        <w:rPr>
          <w:rFonts w:ascii="Arial"/>
          <w:b/>
          <w:sz w:val="18"/>
        </w:rPr>
      </w:pPr>
    </w:p>
    <w:p>
      <w:pPr>
        <w:spacing w:after="0"/>
        <w:rPr>
          <w:rFonts w:ascii="Arial"/>
          <w:sz w:val="18"/>
        </w:rPr>
        <w:sectPr>
          <w:type w:val="continuous"/>
          <w:pgSz w:w="11910" w:h="16840"/>
          <w:pgMar w:top="520" w:bottom="280" w:left="740" w:right="0"/>
        </w:sectPr>
      </w:pPr>
    </w:p>
    <w:p>
      <w:pPr>
        <w:spacing w:before="55"/>
        <w:ind w:left="911" w:right="0" w:firstLine="0"/>
        <w:jc w:val="left"/>
        <w:rPr>
          <w:rFonts w:ascii="Arial"/>
          <w:b/>
          <w:sz w:val="24"/>
        </w:rPr>
      </w:pPr>
      <w:r>
        <w:rPr>
          <w:rFonts w:ascii="Arial"/>
          <w:b/>
          <w:w w:val="75"/>
          <w:sz w:val="24"/>
        </w:rPr>
        <w:t>TRISA</w:t>
      </w:r>
    </w:p>
    <w:p>
      <w:pPr>
        <w:pStyle w:val="BodyText"/>
        <w:rPr>
          <w:rFonts w:ascii="Arial"/>
          <w:b/>
        </w:rPr>
      </w:pPr>
      <w:r>
        <w:rPr/>
        <w:br w:type="column"/>
      </w:r>
      <w:r>
        <w:rPr>
          <w:rFonts w:ascii="Arial"/>
          <w:b/>
        </w:rPr>
      </w:r>
    </w:p>
    <w:p>
      <w:pPr>
        <w:pStyle w:val="BodyText"/>
        <w:rPr>
          <w:rFonts w:ascii="Arial"/>
          <w:b/>
          <w:sz w:val="27"/>
        </w:rPr>
      </w:pPr>
    </w:p>
    <w:p>
      <w:pPr>
        <w:spacing w:before="1"/>
        <w:ind w:left="343" w:right="0" w:firstLine="0"/>
        <w:jc w:val="left"/>
        <w:rPr>
          <w:rFonts w:ascii="Arial"/>
          <w:b/>
          <w:sz w:val="24"/>
        </w:rPr>
      </w:pPr>
      <w:r>
        <w:rPr>
          <w:rFonts w:ascii="Arial"/>
          <w:b/>
          <w:w w:val="95"/>
          <w:sz w:val="24"/>
        </w:rPr>
        <w:t>Bit</w:t>
      </w:r>
      <w:r>
        <w:rPr>
          <w:rFonts w:ascii="Arial"/>
          <w:b/>
          <w:spacing w:val="-44"/>
          <w:w w:val="95"/>
          <w:sz w:val="24"/>
        </w:rPr>
        <w:t> </w:t>
      </w:r>
      <w:r>
        <w:rPr>
          <w:rFonts w:ascii="Arial"/>
          <w:b/>
          <w:spacing w:val="-19"/>
          <w:w w:val="95"/>
          <w:sz w:val="24"/>
        </w:rPr>
        <w:t>7</w:t>
      </w:r>
    </w:p>
    <w:p>
      <w:pPr>
        <w:pStyle w:val="BodyText"/>
        <w:rPr>
          <w:rFonts w:ascii="Arial"/>
          <w:b/>
        </w:rPr>
      </w:pPr>
      <w:r>
        <w:rPr/>
        <w:br w:type="column"/>
      </w:r>
      <w:r>
        <w:rPr>
          <w:rFonts w:ascii="Arial"/>
          <w:b/>
        </w:rPr>
      </w:r>
    </w:p>
    <w:p>
      <w:pPr>
        <w:pStyle w:val="BodyText"/>
        <w:spacing w:before="5"/>
        <w:rPr>
          <w:rFonts w:ascii="Arial"/>
          <w:b/>
          <w:sz w:val="29"/>
        </w:rPr>
      </w:pPr>
    </w:p>
    <w:p>
      <w:pPr>
        <w:spacing w:before="0"/>
        <w:ind w:left="785" w:right="0" w:firstLine="0"/>
        <w:jc w:val="left"/>
        <w:rPr>
          <w:rFonts w:ascii="Arial" w:hAnsi="Arial"/>
          <w:b/>
          <w:sz w:val="24"/>
        </w:rPr>
      </w:pPr>
      <w:r>
        <w:rPr>
          <w:rFonts w:ascii="Arial" w:hAnsi="Arial"/>
          <w:b/>
          <w:w w:val="75"/>
          <w:sz w:val="24"/>
        </w:rPr>
        <w:t>R</w:t>
      </w:r>
      <w:r>
        <w:rPr>
          <w:rFonts w:ascii="Arial" w:hAnsi="Arial"/>
          <w:b/>
          <w:spacing w:val="-1"/>
          <w:w w:val="149"/>
          <w:sz w:val="24"/>
        </w:rPr>
        <w:t>/</w:t>
      </w:r>
      <w:r>
        <w:rPr>
          <w:rFonts w:ascii="Arial" w:hAnsi="Arial"/>
          <w:b/>
          <w:w w:val="93"/>
          <w:sz w:val="24"/>
        </w:rPr>
        <w:t>W</w:t>
      </w:r>
      <w:r>
        <w:rPr>
          <w:rFonts w:ascii="Arial" w:hAnsi="Arial"/>
          <w:b/>
          <w:w w:val="90"/>
          <w:sz w:val="24"/>
        </w:rPr>
        <w:t>(</w:t>
      </w:r>
      <w:r>
        <w:rPr>
          <w:rFonts w:ascii="Arial" w:hAnsi="Arial"/>
          <w:b/>
          <w:spacing w:val="-1"/>
          <w:w w:val="88"/>
          <w:sz w:val="24"/>
        </w:rPr>
        <w:t>1</w:t>
      </w:r>
      <w:r>
        <w:rPr>
          <w:rFonts w:ascii="Arial" w:hAnsi="Arial"/>
          <w:b/>
          <w:w w:val="90"/>
          <w:sz w:val="24"/>
        </w:rPr>
        <w:t>)</w:t>
      </w:r>
      <w:r>
        <w:rPr>
          <w:rFonts w:ascii="Arial" w:hAnsi="Arial"/>
          <w:b/>
          <w:w w:val="80"/>
          <w:sz w:val="24"/>
        </w:rPr>
        <w:t>:</w:t>
      </w:r>
      <w:r>
        <w:rPr>
          <w:rFonts w:ascii="Arial" w:hAnsi="Arial"/>
          <w:b/>
          <w:spacing w:val="-15"/>
          <w:sz w:val="24"/>
        </w:rPr>
        <w:t> </w:t>
      </w:r>
      <w:r>
        <w:rPr>
          <w:rFonts w:ascii="Arial" w:hAnsi="Arial"/>
          <w:b/>
          <w:w w:val="85"/>
          <w:sz w:val="24"/>
        </w:rPr>
        <w:t>l</w:t>
      </w:r>
      <w:r>
        <w:rPr>
          <w:rFonts w:ascii="Arial" w:hAnsi="Arial"/>
          <w:b/>
          <w:w w:val="85"/>
          <w:sz w:val="24"/>
        </w:rPr>
        <w:t>à</w:t>
      </w:r>
      <w:r>
        <w:rPr>
          <w:rFonts w:ascii="Arial" w:hAnsi="Arial"/>
          <w:b/>
          <w:spacing w:val="-15"/>
          <w:sz w:val="24"/>
        </w:rPr>
        <w:t> </w:t>
      </w:r>
      <w:r>
        <w:rPr>
          <w:rFonts w:ascii="Arial" w:hAnsi="Arial"/>
          <w:b/>
          <w:w w:val="72"/>
          <w:sz w:val="24"/>
        </w:rPr>
        <w:t>c</w:t>
      </w:r>
      <w:r>
        <w:rPr>
          <w:rFonts w:ascii="Arial" w:hAnsi="Arial"/>
          <w:b/>
          <w:w w:val="85"/>
          <w:sz w:val="24"/>
        </w:rPr>
        <w:t>h</w:t>
      </w:r>
      <w:r>
        <w:rPr>
          <w:rFonts w:ascii="Arial" w:hAnsi="Arial"/>
          <w:b/>
          <w:w w:val="85"/>
          <w:sz w:val="24"/>
        </w:rPr>
        <w:t>o</w:t>
      </w:r>
      <w:r>
        <w:rPr>
          <w:rFonts w:ascii="Arial" w:hAnsi="Arial"/>
          <w:b/>
          <w:spacing w:val="-15"/>
          <w:sz w:val="24"/>
        </w:rPr>
        <w:t> </w:t>
      </w:r>
      <w:r>
        <w:rPr>
          <w:rFonts w:ascii="Arial" w:hAnsi="Arial"/>
          <w:b/>
          <w:w w:val="85"/>
          <w:sz w:val="24"/>
        </w:rPr>
        <w:t>ph</w:t>
      </w:r>
      <w:r>
        <w:rPr>
          <w:rFonts w:ascii="Arial" w:hAnsi="Arial"/>
          <w:b/>
          <w:w w:val="87"/>
          <w:sz w:val="24"/>
        </w:rPr>
        <w:t>é</w:t>
      </w:r>
      <w:r>
        <w:rPr>
          <w:rFonts w:ascii="Arial" w:hAnsi="Arial"/>
          <w:b/>
          <w:w w:val="85"/>
          <w:sz w:val="24"/>
        </w:rPr>
        <w:t>p</w:t>
      </w:r>
      <w:r>
        <w:rPr>
          <w:rFonts w:ascii="Arial" w:hAnsi="Arial"/>
          <w:b/>
          <w:spacing w:val="-15"/>
          <w:sz w:val="24"/>
        </w:rPr>
        <w:t> </w:t>
      </w:r>
      <w:r>
        <w:rPr>
          <w:rFonts w:ascii="Arial" w:hAnsi="Arial"/>
          <w:b/>
          <w:w w:val="90"/>
          <w:sz w:val="24"/>
        </w:rPr>
        <w:t>đ</w:t>
      </w:r>
      <w:r>
        <w:rPr>
          <w:rFonts w:ascii="Arial" w:hAnsi="Arial"/>
          <w:b/>
          <w:w w:val="85"/>
          <w:sz w:val="24"/>
        </w:rPr>
        <w:t>ọ</w:t>
      </w:r>
      <w:r>
        <w:rPr>
          <w:rFonts w:ascii="Arial" w:hAnsi="Arial"/>
          <w:b/>
          <w:spacing w:val="-1"/>
          <w:w w:val="72"/>
          <w:sz w:val="24"/>
        </w:rPr>
        <w:t>c</w:t>
      </w:r>
      <w:r>
        <w:rPr>
          <w:rFonts w:ascii="Arial" w:hAnsi="Arial"/>
          <w:b/>
          <w:w w:val="149"/>
          <w:sz w:val="24"/>
        </w:rPr>
        <w:t>/</w:t>
      </w:r>
      <w:r>
        <w:rPr>
          <w:rFonts w:ascii="Arial" w:hAnsi="Arial"/>
          <w:b/>
          <w:w w:val="75"/>
          <w:sz w:val="24"/>
        </w:rPr>
        <w:t>g</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2"/>
          <w:sz w:val="24"/>
        </w:rPr>
        <w:t>v</w:t>
      </w:r>
      <w:r>
        <w:rPr>
          <w:rFonts w:ascii="Arial" w:hAnsi="Arial"/>
          <w:b/>
          <w:w w:val="85"/>
          <w:sz w:val="24"/>
        </w:rPr>
        <w:t>à</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8"/>
          <w:sz w:val="24"/>
        </w:rPr>
        <w:t>r</w:t>
      </w:r>
      <w:r>
        <w:rPr>
          <w:rFonts w:ascii="Arial" w:hAnsi="Arial"/>
          <w:b/>
          <w:w w:val="87"/>
          <w:sz w:val="24"/>
        </w:rPr>
        <w:t>e</w:t>
      </w:r>
      <w:r>
        <w:rPr>
          <w:rFonts w:ascii="Arial" w:hAnsi="Arial"/>
          <w:b/>
          <w:w w:val="69"/>
          <w:sz w:val="24"/>
        </w:rPr>
        <w:t>s</w:t>
      </w:r>
      <w:r>
        <w:rPr>
          <w:rFonts w:ascii="Arial" w:hAnsi="Arial"/>
          <w:b/>
          <w:w w:val="87"/>
          <w:sz w:val="24"/>
        </w:rPr>
        <w:t>e</w:t>
      </w:r>
      <w:r>
        <w:rPr>
          <w:rFonts w:ascii="Arial" w:hAnsi="Arial"/>
          <w:b/>
          <w:w w:val="100"/>
          <w:sz w:val="24"/>
        </w:rPr>
        <w:t>t</w:t>
      </w:r>
      <w:r>
        <w:rPr>
          <w:rFonts w:ascii="Arial" w:hAnsi="Arial"/>
          <w:b/>
          <w:spacing w:val="-15"/>
          <w:sz w:val="24"/>
        </w:rPr>
        <w:t> </w:t>
      </w:r>
      <w:r>
        <w:rPr>
          <w:rFonts w:ascii="Arial" w:hAnsi="Arial"/>
          <w:b/>
          <w:w w:val="100"/>
          <w:sz w:val="24"/>
        </w:rPr>
        <w:t>t</w:t>
      </w:r>
      <w:r>
        <w:rPr>
          <w:rFonts w:ascii="Arial" w:hAnsi="Arial"/>
          <w:b/>
          <w:w w:val="85"/>
          <w:sz w:val="24"/>
        </w:rPr>
        <w:t>h</w:t>
      </w:r>
      <w:r>
        <w:rPr>
          <w:rFonts w:ascii="Arial" w:hAnsi="Arial"/>
          <w:b/>
          <w:w w:val="85"/>
          <w:sz w:val="24"/>
        </w:rPr>
        <w:t>ì</w:t>
      </w:r>
      <w:r>
        <w:rPr>
          <w:rFonts w:ascii="Arial" w:hAnsi="Arial"/>
          <w:b/>
          <w:spacing w:val="-15"/>
          <w:sz w:val="24"/>
        </w:rPr>
        <w:t> </w:t>
      </w:r>
      <w:r>
        <w:rPr>
          <w:rFonts w:ascii="Arial" w:hAnsi="Arial"/>
          <w:b/>
          <w:w w:val="85"/>
          <w:sz w:val="24"/>
        </w:rPr>
        <w:t>b</w:t>
      </w:r>
      <w:r>
        <w:rPr>
          <w:rFonts w:ascii="Arial" w:hAnsi="Arial"/>
          <w:b/>
          <w:w w:val="85"/>
          <w:sz w:val="24"/>
        </w:rPr>
        <w:t>ằ</w:t>
      </w:r>
      <w:r>
        <w:rPr>
          <w:rFonts w:ascii="Arial" w:hAnsi="Arial"/>
          <w:b/>
          <w:w w:val="85"/>
          <w:sz w:val="24"/>
        </w:rPr>
        <w:t>n</w:t>
      </w:r>
      <w:r>
        <w:rPr>
          <w:rFonts w:ascii="Arial" w:hAnsi="Arial"/>
          <w:b/>
          <w:w w:val="75"/>
          <w:sz w:val="24"/>
        </w:rPr>
        <w:t>g</w:t>
      </w:r>
      <w:r>
        <w:rPr>
          <w:rFonts w:ascii="Arial" w:hAnsi="Arial"/>
          <w:b/>
          <w:spacing w:val="-15"/>
          <w:sz w:val="24"/>
        </w:rPr>
        <w:t> </w:t>
      </w:r>
      <w:r>
        <w:rPr>
          <w:rFonts w:ascii="Arial" w:hAnsi="Arial"/>
          <w:b/>
          <w:w w:val="88"/>
          <w:sz w:val="24"/>
        </w:rPr>
        <w:t>1</w:t>
      </w:r>
    </w:p>
    <w:p>
      <w:pPr>
        <w:pStyle w:val="BodyText"/>
        <w:rPr>
          <w:rFonts w:ascii="Arial"/>
          <w:b/>
        </w:rPr>
      </w:pPr>
      <w:r>
        <w:rPr/>
        <w:br w:type="column"/>
      </w:r>
      <w:r>
        <w:rPr>
          <w:rFonts w:ascii="Arial"/>
          <w:b/>
        </w:rPr>
      </w:r>
    </w:p>
    <w:p>
      <w:pPr>
        <w:pStyle w:val="BodyText"/>
        <w:spacing w:before="5"/>
        <w:rPr>
          <w:rFonts w:ascii="Arial"/>
          <w:b/>
          <w:sz w:val="29"/>
        </w:rPr>
      </w:pPr>
    </w:p>
    <w:p>
      <w:pPr>
        <w:spacing w:before="0"/>
        <w:ind w:left="852" w:right="876" w:firstLine="0"/>
        <w:jc w:val="center"/>
        <w:rPr>
          <w:rFonts w:ascii="Arial"/>
          <w:b/>
          <w:sz w:val="24"/>
        </w:rPr>
      </w:pPr>
      <w:r>
        <w:rPr>
          <w:rFonts w:ascii="Arial"/>
          <w:b/>
          <w:sz w:val="24"/>
        </w:rPr>
        <w:t>Bit 0</w:t>
      </w:r>
    </w:p>
    <w:p>
      <w:pPr>
        <w:spacing w:after="0"/>
        <w:jc w:val="center"/>
        <w:rPr>
          <w:rFonts w:ascii="Arial"/>
          <w:sz w:val="24"/>
        </w:rPr>
        <w:sectPr>
          <w:type w:val="continuous"/>
          <w:pgSz w:w="11910" w:h="16840"/>
          <w:pgMar w:top="520" w:bottom="280" w:left="740" w:right="0"/>
          <w:cols w:num="4" w:equalWidth="0">
            <w:col w:w="1471" w:space="40"/>
            <w:col w:w="783" w:space="39"/>
            <w:col w:w="5740" w:space="808"/>
            <w:col w:w="2289"/>
          </w:cols>
        </w:sectPr>
      </w:pPr>
    </w:p>
    <w:p>
      <w:pPr>
        <w:pStyle w:val="BodyText"/>
        <w:spacing w:before="4"/>
        <w:rPr>
          <w:rFonts w:ascii="Arial"/>
          <w:b/>
          <w:sz w:val="17"/>
        </w:rPr>
      </w:pPr>
    </w:p>
    <w:p>
      <w:pPr>
        <w:spacing w:before="90"/>
        <w:ind w:left="1652" w:right="1545" w:firstLine="0"/>
        <w:jc w:val="center"/>
        <w:rPr>
          <w:i/>
          <w:sz w:val="24"/>
        </w:rPr>
      </w:pPr>
      <w:r>
        <w:rPr>
          <w:i/>
          <w:sz w:val="24"/>
        </w:rPr>
        <w:t>Hình 5-3: PortA và thanh ghi định hướng port A.</w:t>
      </w:r>
    </w:p>
    <w:p>
      <w:pPr>
        <w:pStyle w:val="BodyText"/>
        <w:spacing w:before="123"/>
        <w:ind w:right="4565"/>
        <w:jc w:val="center"/>
      </w:pPr>
      <w:r>
        <w:rPr/>
        <w:drawing>
          <wp:anchor distT="0" distB="0" distL="0" distR="0" allowOverlap="1" layoutInCell="1" locked="0" behindDoc="0" simplePos="0" relativeHeight="15861248">
            <wp:simplePos x="0" y="0"/>
            <wp:positionH relativeFrom="page">
              <wp:posOffset>900683</wp:posOffset>
            </wp:positionH>
            <wp:positionV relativeFrom="paragraph">
              <wp:posOffset>2240945</wp:posOffset>
            </wp:positionV>
            <wp:extent cx="3039394" cy="2537460"/>
            <wp:effectExtent l="0" t="0" r="0" b="0"/>
            <wp:wrapNone/>
            <wp:docPr id="71" name="image118.jpeg"/>
            <wp:cNvGraphicFramePr>
              <a:graphicFrameLocks noChangeAspect="1"/>
            </wp:cNvGraphicFramePr>
            <a:graphic>
              <a:graphicData uri="http://schemas.openxmlformats.org/drawingml/2006/picture">
                <pic:pic>
                  <pic:nvPicPr>
                    <pic:cNvPr id="72" name="image118.jpeg"/>
                    <pic:cNvPicPr/>
                  </pic:nvPicPr>
                  <pic:blipFill>
                    <a:blip r:embed="rId185" cstate="print"/>
                    <a:stretch>
                      <a:fillRect/>
                    </a:stretch>
                  </pic:blipFill>
                  <pic:spPr>
                    <a:xfrm>
                      <a:off x="0" y="0"/>
                      <a:ext cx="3039394" cy="2537460"/>
                    </a:xfrm>
                    <a:prstGeom prst="rect">
                      <a:avLst/>
                    </a:prstGeom>
                  </pic:spPr>
                </pic:pic>
              </a:graphicData>
            </a:graphic>
          </wp:anchor>
        </w:drawing>
      </w:r>
      <w:r>
        <w:rPr/>
        <w:t>Khảo sát cấu hình mạch cho từng tín hiệu.</w:t>
      </w:r>
    </w:p>
    <w:p>
      <w:pPr>
        <w:pStyle w:val="BodyText"/>
        <w:spacing w:before="3"/>
        <w:rPr>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3" w:hRule="atLeast"/>
        </w:trPr>
        <w:tc>
          <w:tcPr>
            <w:tcW w:w="5076" w:type="dxa"/>
          </w:tcPr>
          <w:p>
            <w:pPr>
              <w:pStyle w:val="TableParagraph"/>
              <w:spacing w:before="54"/>
              <w:ind w:left="710"/>
              <w:rPr>
                <w:b/>
                <w:i/>
                <w:sz w:val="24"/>
              </w:rPr>
            </w:pPr>
            <w:r>
              <w:rPr>
                <w:b/>
                <w:i/>
                <w:sz w:val="24"/>
              </w:rPr>
              <w:t>Chân RA0/AN0/ULPWU/C12IN0-:</w:t>
            </w:r>
          </w:p>
        </w:tc>
        <w:tc>
          <w:tcPr>
            <w:tcW w:w="5071" w:type="dxa"/>
          </w:tcPr>
          <w:p>
            <w:pPr>
              <w:pStyle w:val="TableParagraph"/>
              <w:spacing w:before="54"/>
              <w:ind w:left="705"/>
              <w:rPr>
                <w:b/>
                <w:i/>
                <w:sz w:val="24"/>
              </w:rPr>
            </w:pPr>
            <w:r>
              <w:rPr>
                <w:b/>
                <w:i/>
                <w:sz w:val="24"/>
              </w:rPr>
              <w:t>Chân RA1/AN1/C12IN1-:</w:t>
            </w:r>
          </w:p>
        </w:tc>
      </w:tr>
      <w:tr>
        <w:trPr>
          <w:trHeight w:val="2640" w:hRule="atLeast"/>
        </w:trPr>
        <w:tc>
          <w:tcPr>
            <w:tcW w:w="5076" w:type="dxa"/>
          </w:tcPr>
          <w:p>
            <w:pPr>
              <w:pStyle w:val="TableParagraph"/>
              <w:spacing w:line="268" w:lineRule="exact"/>
              <w:ind w:left="677"/>
              <w:rPr>
                <w:sz w:val="24"/>
              </w:rPr>
            </w:pPr>
            <w:r>
              <w:rPr>
                <w:sz w:val="24"/>
              </w:rPr>
              <w:t>Có sơ đồ mạch nhƣ hình 5-4:</w:t>
            </w:r>
          </w:p>
          <w:p>
            <w:pPr>
              <w:pStyle w:val="TableParagraph"/>
              <w:spacing w:line="237" w:lineRule="auto" w:before="62"/>
              <w:ind w:left="110" w:firstLine="600"/>
              <w:rPr>
                <w:sz w:val="24"/>
              </w:rPr>
            </w:pPr>
            <w:r>
              <w:rPr>
                <w:sz w:val="24"/>
              </w:rPr>
              <w:t>Có thể định cấu hình thực hiện 1 trong các chức năng sau:</w:t>
            </w:r>
          </w:p>
          <w:p>
            <w:pPr>
              <w:pStyle w:val="TableParagraph"/>
              <w:numPr>
                <w:ilvl w:val="0"/>
                <w:numId w:val="32"/>
              </w:numPr>
              <w:tabs>
                <w:tab w:pos="678" w:val="left" w:leader="none"/>
              </w:tabs>
              <w:spacing w:line="240" w:lineRule="auto" w:before="126"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32"/>
              </w:numPr>
              <w:tabs>
                <w:tab w:pos="678" w:val="left" w:leader="none"/>
              </w:tabs>
              <w:spacing w:line="240" w:lineRule="auto" w:before="56" w:after="0"/>
              <w:ind w:left="677" w:right="0" w:hanging="285"/>
              <w:jc w:val="left"/>
              <w:rPr>
                <w:sz w:val="24"/>
              </w:rPr>
            </w:pPr>
            <w:r>
              <w:rPr>
                <w:sz w:val="24"/>
              </w:rPr>
              <w:t>Là ngõ vào kênh thứ 0 của khối</w:t>
            </w:r>
            <w:r>
              <w:rPr>
                <w:spacing w:val="-2"/>
                <w:sz w:val="24"/>
              </w:rPr>
              <w:t> </w:t>
            </w:r>
            <w:r>
              <w:rPr>
                <w:sz w:val="24"/>
              </w:rPr>
              <w:t>ADC.</w:t>
            </w:r>
          </w:p>
          <w:p>
            <w:pPr>
              <w:pStyle w:val="TableParagraph"/>
              <w:numPr>
                <w:ilvl w:val="0"/>
                <w:numId w:val="32"/>
              </w:numPr>
              <w:tabs>
                <w:tab w:pos="678" w:val="left" w:leader="none"/>
              </w:tabs>
              <w:spacing w:line="240" w:lineRule="auto" w:before="61" w:after="0"/>
              <w:ind w:left="677" w:right="0" w:hanging="285"/>
              <w:jc w:val="left"/>
              <w:rPr>
                <w:sz w:val="24"/>
              </w:rPr>
            </w:pPr>
            <w:r>
              <w:rPr>
                <w:sz w:val="24"/>
              </w:rPr>
              <w:t>Là ngõ vào âm thứ 0 của </w:t>
            </w:r>
            <w:r>
              <w:rPr>
                <w:spacing w:val="-3"/>
                <w:sz w:val="24"/>
              </w:rPr>
              <w:t>bộ </w:t>
            </w:r>
            <w:r>
              <w:rPr>
                <w:sz w:val="24"/>
              </w:rPr>
              <w:t>so sánh C1,</w:t>
            </w:r>
            <w:r>
              <w:rPr>
                <w:spacing w:val="4"/>
                <w:sz w:val="24"/>
              </w:rPr>
              <w:t> </w:t>
            </w:r>
            <w:r>
              <w:rPr>
                <w:sz w:val="24"/>
              </w:rPr>
              <w:t>C2</w:t>
            </w:r>
          </w:p>
          <w:p>
            <w:pPr>
              <w:pStyle w:val="TableParagraph"/>
              <w:numPr>
                <w:ilvl w:val="0"/>
                <w:numId w:val="32"/>
              </w:numPr>
              <w:tabs>
                <w:tab w:pos="678" w:val="left" w:leader="none"/>
              </w:tabs>
              <w:spacing w:line="274" w:lineRule="exact" w:before="83" w:after="0"/>
              <w:ind w:left="677" w:right="100" w:hanging="284"/>
              <w:jc w:val="left"/>
              <w:rPr>
                <w:sz w:val="24"/>
              </w:rPr>
            </w:pPr>
            <w:r>
              <w:rPr>
                <w:sz w:val="24"/>
              </w:rPr>
              <w:t>Là</w:t>
            </w:r>
            <w:r>
              <w:rPr>
                <w:spacing w:val="-4"/>
                <w:sz w:val="24"/>
              </w:rPr>
              <w:t> </w:t>
            </w:r>
            <w:r>
              <w:rPr>
                <w:sz w:val="24"/>
              </w:rPr>
              <w:t>ngõ</w:t>
            </w:r>
            <w:r>
              <w:rPr>
                <w:spacing w:val="-3"/>
                <w:sz w:val="24"/>
              </w:rPr>
              <w:t> </w:t>
            </w:r>
            <w:r>
              <w:rPr>
                <w:sz w:val="24"/>
              </w:rPr>
              <w:t>vào</w:t>
            </w:r>
            <w:r>
              <w:rPr>
                <w:spacing w:val="-7"/>
                <w:sz w:val="24"/>
              </w:rPr>
              <w:t> </w:t>
            </w:r>
            <w:r>
              <w:rPr>
                <w:sz w:val="24"/>
              </w:rPr>
              <w:t>tƣơng</w:t>
            </w:r>
            <w:r>
              <w:rPr>
                <w:spacing w:val="-7"/>
                <w:sz w:val="24"/>
              </w:rPr>
              <w:t> </w:t>
            </w:r>
            <w:r>
              <w:rPr>
                <w:spacing w:val="2"/>
                <w:sz w:val="24"/>
              </w:rPr>
              <w:t>tự</w:t>
            </w:r>
            <w:r>
              <w:rPr>
                <w:spacing w:val="-8"/>
                <w:sz w:val="24"/>
              </w:rPr>
              <w:t> </w:t>
            </w:r>
            <w:r>
              <w:rPr>
                <w:sz w:val="24"/>
              </w:rPr>
              <w:t>để</w:t>
            </w:r>
            <w:r>
              <w:rPr>
                <w:spacing w:val="-8"/>
                <w:sz w:val="24"/>
              </w:rPr>
              <w:t> </w:t>
            </w:r>
            <w:r>
              <w:rPr>
                <w:sz w:val="24"/>
              </w:rPr>
              <w:t>đánh</w:t>
            </w:r>
            <w:r>
              <w:rPr>
                <w:spacing w:val="-11"/>
                <w:sz w:val="24"/>
              </w:rPr>
              <w:t> </w:t>
            </w:r>
            <w:r>
              <w:rPr>
                <w:sz w:val="24"/>
              </w:rPr>
              <w:t>thức</w:t>
            </w:r>
            <w:r>
              <w:rPr>
                <w:spacing w:val="-8"/>
                <w:sz w:val="24"/>
              </w:rPr>
              <w:t> </w:t>
            </w:r>
            <w:r>
              <w:rPr>
                <w:sz w:val="24"/>
              </w:rPr>
              <w:t>CPU</w:t>
            </w:r>
            <w:r>
              <w:rPr>
                <w:spacing w:val="-8"/>
                <w:sz w:val="24"/>
              </w:rPr>
              <w:t> </w:t>
            </w:r>
            <w:r>
              <w:rPr>
                <w:spacing w:val="-12"/>
                <w:sz w:val="24"/>
              </w:rPr>
              <w:t>khỏi </w:t>
            </w:r>
            <w:r>
              <w:rPr>
                <w:sz w:val="24"/>
              </w:rPr>
              <w:t>chế độ</w:t>
            </w:r>
            <w:r>
              <w:rPr>
                <w:spacing w:val="6"/>
                <w:sz w:val="24"/>
              </w:rPr>
              <w:t> </w:t>
            </w:r>
            <w:r>
              <w:rPr>
                <w:sz w:val="24"/>
              </w:rPr>
              <w:t>ngủ</w:t>
            </w:r>
          </w:p>
        </w:tc>
        <w:tc>
          <w:tcPr>
            <w:tcW w:w="5071" w:type="dxa"/>
          </w:tcPr>
          <w:p>
            <w:pPr>
              <w:pStyle w:val="TableParagraph"/>
              <w:spacing w:line="268" w:lineRule="exact"/>
              <w:ind w:left="671"/>
              <w:rPr>
                <w:sz w:val="24"/>
              </w:rPr>
            </w:pPr>
            <w:r>
              <w:rPr>
                <w:sz w:val="24"/>
              </w:rPr>
              <w:t>Có sơ đồ mạch nhƣ hình 5-5:</w:t>
            </w:r>
          </w:p>
          <w:p>
            <w:pPr>
              <w:pStyle w:val="TableParagraph"/>
              <w:spacing w:line="237" w:lineRule="auto" w:before="4"/>
              <w:ind w:left="104" w:right="288" w:firstLine="566"/>
              <w:rPr>
                <w:sz w:val="24"/>
              </w:rPr>
            </w:pPr>
            <w:r>
              <w:rPr>
                <w:sz w:val="24"/>
              </w:rPr>
              <w:t>Có thể định cấu hình thực hiện 1 trong các chức năng sau:</w:t>
            </w:r>
          </w:p>
          <w:p>
            <w:pPr>
              <w:pStyle w:val="TableParagraph"/>
              <w:numPr>
                <w:ilvl w:val="0"/>
                <w:numId w:val="33"/>
              </w:numPr>
              <w:tabs>
                <w:tab w:pos="672" w:val="left" w:leader="none"/>
              </w:tabs>
              <w:spacing w:line="240" w:lineRule="auto" w:before="64"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33"/>
              </w:numPr>
              <w:tabs>
                <w:tab w:pos="672" w:val="left" w:leader="none"/>
              </w:tabs>
              <w:spacing w:line="240" w:lineRule="auto" w:before="56" w:after="0"/>
              <w:ind w:left="671" w:right="0" w:hanging="284"/>
              <w:jc w:val="left"/>
              <w:rPr>
                <w:sz w:val="24"/>
              </w:rPr>
            </w:pPr>
            <w:r>
              <w:rPr>
                <w:sz w:val="24"/>
              </w:rPr>
              <w:t>Là ngõ vào kênh thứ 1 của khối</w:t>
            </w:r>
            <w:r>
              <w:rPr>
                <w:spacing w:val="-2"/>
                <w:sz w:val="24"/>
              </w:rPr>
              <w:t> </w:t>
            </w:r>
            <w:r>
              <w:rPr>
                <w:sz w:val="24"/>
              </w:rPr>
              <w:t>ADC.</w:t>
            </w:r>
          </w:p>
          <w:p>
            <w:pPr>
              <w:pStyle w:val="TableParagraph"/>
              <w:numPr>
                <w:ilvl w:val="0"/>
                <w:numId w:val="33"/>
              </w:numPr>
              <w:tabs>
                <w:tab w:pos="672" w:val="left" w:leader="none"/>
              </w:tabs>
              <w:spacing w:line="240" w:lineRule="auto" w:before="61" w:after="0"/>
              <w:ind w:left="671" w:right="0" w:hanging="284"/>
              <w:jc w:val="left"/>
              <w:rPr>
                <w:sz w:val="24"/>
              </w:rPr>
            </w:pPr>
            <w:r>
              <w:rPr>
                <w:sz w:val="24"/>
              </w:rPr>
              <w:t>Là ngõ vào âm thứ 1 của </w:t>
            </w:r>
            <w:r>
              <w:rPr>
                <w:spacing w:val="-3"/>
                <w:sz w:val="24"/>
              </w:rPr>
              <w:t>bộ </w:t>
            </w:r>
            <w:r>
              <w:rPr>
                <w:sz w:val="24"/>
              </w:rPr>
              <w:t>so sánh C1,</w:t>
            </w:r>
            <w:r>
              <w:rPr>
                <w:spacing w:val="4"/>
                <w:sz w:val="24"/>
              </w:rPr>
              <w:t> </w:t>
            </w:r>
            <w:r>
              <w:rPr>
                <w:sz w:val="24"/>
              </w:rPr>
              <w:t>C2</w:t>
            </w:r>
          </w:p>
        </w:tc>
      </w:tr>
    </w:tbl>
    <w:p>
      <w:pPr>
        <w:pStyle w:val="BodyText"/>
        <w:spacing w:before="3"/>
        <w:rPr>
          <w:sz w:val="21"/>
        </w:rPr>
      </w:pPr>
      <w:r>
        <w:rPr/>
        <w:drawing>
          <wp:anchor distT="0" distB="0" distL="0" distR="0" allowOverlap="1" layoutInCell="1" locked="0" behindDoc="0" simplePos="0" relativeHeight="240">
            <wp:simplePos x="0" y="0"/>
            <wp:positionH relativeFrom="page">
              <wp:posOffset>4006415</wp:posOffset>
            </wp:positionH>
            <wp:positionV relativeFrom="paragraph">
              <wp:posOffset>180215</wp:posOffset>
            </wp:positionV>
            <wp:extent cx="2903627" cy="2350008"/>
            <wp:effectExtent l="0" t="0" r="0" b="0"/>
            <wp:wrapTopAndBottom/>
            <wp:docPr id="73" name="image119.jpeg"/>
            <wp:cNvGraphicFramePr>
              <a:graphicFrameLocks noChangeAspect="1"/>
            </wp:cNvGraphicFramePr>
            <a:graphic>
              <a:graphicData uri="http://schemas.openxmlformats.org/drawingml/2006/picture">
                <pic:pic>
                  <pic:nvPicPr>
                    <pic:cNvPr id="74" name="image119.jpeg"/>
                    <pic:cNvPicPr/>
                  </pic:nvPicPr>
                  <pic:blipFill>
                    <a:blip r:embed="rId186" cstate="print"/>
                    <a:stretch>
                      <a:fillRect/>
                    </a:stretch>
                  </pic:blipFill>
                  <pic:spPr>
                    <a:xfrm>
                      <a:off x="0" y="0"/>
                      <a:ext cx="2903627" cy="2350008"/>
                    </a:xfrm>
                    <a:prstGeom prst="rect">
                      <a:avLst/>
                    </a:prstGeom>
                  </pic:spPr>
                </pic:pic>
              </a:graphicData>
            </a:graphic>
          </wp:anchor>
        </w:drawing>
      </w:r>
    </w:p>
    <w:p>
      <w:pPr>
        <w:tabs>
          <w:tab w:pos="5497" w:val="left" w:leader="none"/>
        </w:tabs>
        <w:spacing w:before="0"/>
        <w:ind w:left="676" w:right="0" w:firstLine="0"/>
        <w:jc w:val="left"/>
        <w:rPr>
          <w:i/>
          <w:sz w:val="24"/>
        </w:rPr>
      </w:pPr>
      <w:r>
        <w:rPr>
          <w:i/>
          <w:sz w:val="24"/>
        </w:rPr>
        <w:t>Hình 5-4: Cấu hình</w:t>
      </w:r>
      <w:r>
        <w:rPr>
          <w:i/>
          <w:spacing w:val="-2"/>
          <w:sz w:val="24"/>
        </w:rPr>
        <w:t> </w:t>
      </w:r>
      <w:r>
        <w:rPr>
          <w:i/>
          <w:sz w:val="24"/>
        </w:rPr>
        <w:t>chân</w:t>
      </w:r>
      <w:r>
        <w:rPr>
          <w:i/>
          <w:spacing w:val="2"/>
          <w:sz w:val="24"/>
        </w:rPr>
        <w:t> </w:t>
      </w:r>
      <w:r>
        <w:rPr>
          <w:i/>
          <w:sz w:val="24"/>
        </w:rPr>
        <w:t>RA0.</w:t>
        <w:tab/>
        <w:t>Hình 5-5: Cấu hình chân</w:t>
      </w:r>
      <w:r>
        <w:rPr>
          <w:i/>
          <w:spacing w:val="2"/>
          <w:sz w:val="24"/>
        </w:rPr>
        <w:t> </w:t>
      </w:r>
      <w:r>
        <w:rPr>
          <w:i/>
          <w:sz w:val="24"/>
        </w:rPr>
        <w:t>RA1.</w:t>
      </w:r>
    </w:p>
    <w:p>
      <w:pPr>
        <w:pStyle w:val="BodyText"/>
        <w:spacing w:before="3"/>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8" w:hRule="atLeast"/>
        </w:trPr>
        <w:tc>
          <w:tcPr>
            <w:tcW w:w="5076" w:type="dxa"/>
          </w:tcPr>
          <w:p>
            <w:pPr>
              <w:pStyle w:val="TableParagraph"/>
              <w:spacing w:before="59"/>
              <w:ind w:left="710"/>
              <w:rPr>
                <w:b/>
                <w:i/>
                <w:sz w:val="24"/>
              </w:rPr>
            </w:pPr>
            <w:r>
              <w:rPr>
                <w:b/>
                <w:i/>
                <w:sz w:val="24"/>
              </w:rPr>
              <w:t>Chân RA2/AN2/V</w:t>
            </w:r>
            <w:r>
              <w:rPr>
                <w:b/>
                <w:i/>
                <w:sz w:val="24"/>
                <w:vertAlign w:val="subscript"/>
              </w:rPr>
              <w:t>REF</w:t>
            </w:r>
            <w:r>
              <w:rPr>
                <w:b/>
                <w:i/>
                <w:sz w:val="24"/>
                <w:vertAlign w:val="baseline"/>
              </w:rPr>
              <w:t>-/CVREF/C2IN+:</w:t>
            </w:r>
          </w:p>
        </w:tc>
        <w:tc>
          <w:tcPr>
            <w:tcW w:w="5071" w:type="dxa"/>
          </w:tcPr>
          <w:p>
            <w:pPr>
              <w:pStyle w:val="TableParagraph"/>
              <w:spacing w:before="59"/>
              <w:ind w:left="705"/>
              <w:rPr>
                <w:b/>
                <w:i/>
                <w:sz w:val="24"/>
              </w:rPr>
            </w:pPr>
            <w:r>
              <w:rPr>
                <w:b/>
                <w:i/>
                <w:sz w:val="24"/>
              </w:rPr>
              <w:t>Chân RA3/AN3/V</w:t>
            </w:r>
            <w:r>
              <w:rPr>
                <w:b/>
                <w:i/>
                <w:sz w:val="24"/>
                <w:vertAlign w:val="subscript"/>
              </w:rPr>
              <w:t>REF</w:t>
            </w:r>
            <w:r>
              <w:rPr>
                <w:b/>
                <w:i/>
                <w:sz w:val="24"/>
                <w:vertAlign w:val="baseline"/>
              </w:rPr>
              <w:t>+/ C1IN+</w:t>
            </w:r>
          </w:p>
        </w:tc>
      </w:tr>
      <w:tr>
        <w:trPr>
          <w:trHeight w:val="618" w:hRule="atLeast"/>
        </w:trPr>
        <w:tc>
          <w:tcPr>
            <w:tcW w:w="5076" w:type="dxa"/>
            <w:tcBorders>
              <w:bottom w:val="double" w:sz="1" w:space="0" w:color="000000"/>
            </w:tcBorders>
          </w:tcPr>
          <w:p>
            <w:pPr>
              <w:pStyle w:val="TableParagraph"/>
              <w:spacing w:line="268" w:lineRule="exact"/>
              <w:ind w:left="677"/>
              <w:rPr>
                <w:sz w:val="24"/>
              </w:rPr>
            </w:pPr>
            <w:r>
              <w:rPr>
                <w:sz w:val="24"/>
              </w:rPr>
              <w:t>Có sơ đồ mạch nhƣ hình 5-6:</w:t>
            </w:r>
          </w:p>
          <w:p>
            <w:pPr>
              <w:pStyle w:val="TableParagraph"/>
              <w:spacing w:line="271" w:lineRule="exact" w:before="60"/>
              <w:ind w:left="710"/>
              <w:rPr>
                <w:sz w:val="24"/>
              </w:rPr>
            </w:pPr>
            <w:r>
              <w:rPr>
                <w:sz w:val="24"/>
              </w:rPr>
              <w:t>Có thể định cấu hình thực hiện 1 trong các</w:t>
            </w:r>
          </w:p>
        </w:tc>
        <w:tc>
          <w:tcPr>
            <w:tcW w:w="5071" w:type="dxa"/>
            <w:tcBorders>
              <w:bottom w:val="double" w:sz="1" w:space="0" w:color="000000"/>
            </w:tcBorders>
          </w:tcPr>
          <w:p>
            <w:pPr>
              <w:pStyle w:val="TableParagraph"/>
              <w:spacing w:line="268" w:lineRule="exact"/>
              <w:ind w:left="671"/>
              <w:rPr>
                <w:sz w:val="24"/>
              </w:rPr>
            </w:pPr>
            <w:r>
              <w:rPr>
                <w:sz w:val="24"/>
              </w:rPr>
              <w:t>Có sơ đồ mạch nhƣ hình 5-7:</w:t>
            </w:r>
          </w:p>
          <w:p>
            <w:pPr>
              <w:pStyle w:val="TableParagraph"/>
              <w:spacing w:before="3"/>
              <w:ind w:left="671"/>
              <w:rPr>
                <w:sz w:val="24"/>
              </w:rPr>
            </w:pPr>
            <w:r>
              <w:rPr>
                <w:sz w:val="24"/>
              </w:rPr>
              <w:t>Có thể định cấu hình thực hiện 1 trong các</w:t>
            </w:r>
          </w:p>
        </w:tc>
      </w:tr>
      <w:tr>
        <w:trPr>
          <w:trHeight w:val="378" w:hRule="atLeast"/>
        </w:trPr>
        <w:tc>
          <w:tcPr>
            <w:tcW w:w="10147" w:type="dxa"/>
            <w:gridSpan w:val="2"/>
            <w:tcBorders>
              <w:top w:val="double" w:sz="1" w:space="0" w:color="000000"/>
            </w:tcBorders>
          </w:tcPr>
          <w:p>
            <w:pPr>
              <w:pStyle w:val="TableParagraph"/>
              <w:tabs>
                <w:tab w:pos="10030" w:val="right" w:leader="none"/>
              </w:tabs>
              <w:spacing w:before="63"/>
              <w:ind w:left="110"/>
              <w:rPr>
                <w:i/>
                <w:sz w:val="24"/>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r>
              <w:rPr>
                <w:i/>
                <w:w w:val="124"/>
                <w:sz w:val="22"/>
              </w:rPr>
              <w:t> </w:t>
            </w:r>
            <w:r>
              <w:rPr>
                <w:i/>
                <w:sz w:val="22"/>
              </w:rPr>
              <w:tab/>
            </w:r>
            <w:r>
              <w:rPr>
                <w:i/>
                <w:spacing w:val="-2"/>
                <w:w w:val="121"/>
                <w:sz w:val="24"/>
              </w:rPr>
              <w:t>55</w:t>
            </w:r>
          </w:p>
        </w:tc>
      </w:tr>
    </w:tbl>
    <w:p>
      <w:pPr>
        <w:spacing w:after="0"/>
        <w:rPr>
          <w:sz w:val="24"/>
        </w:rPr>
        <w:sectPr>
          <w:type w:val="continuous"/>
          <w:pgSz w:w="11910" w:h="16840"/>
          <w:pgMar w:top="520" w:bottom="28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4547"/>
        <w:gridCol w:w="524"/>
      </w:tblGrid>
      <w:tr>
        <w:trPr>
          <w:trHeight w:val="340" w:hRule="atLeast"/>
        </w:trPr>
        <w:tc>
          <w:tcPr>
            <w:tcW w:w="5076" w:type="dxa"/>
            <w:tcBorders>
              <w:bottom w:val="single" w:sz="8" w:space="0" w:color="000000"/>
              <w:right w:val="nil"/>
            </w:tcBorders>
          </w:tcPr>
          <w:p>
            <w:pPr>
              <w:pStyle w:val="TableParagraph"/>
              <w:spacing w:before="77"/>
              <w:ind w:left="110"/>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c>
          <w:tcPr>
            <w:tcW w:w="4547" w:type="dxa"/>
            <w:tcBorders>
              <w:left w:val="nil"/>
              <w:bottom w:val="single" w:sz="8" w:space="0" w:color="000000"/>
              <w:right w:val="nil"/>
            </w:tcBorders>
          </w:tcPr>
          <w:p>
            <w:pPr>
              <w:pStyle w:val="TableParagraph"/>
              <w:spacing w:before="58"/>
              <w:ind w:right="27"/>
              <w:jc w:val="righ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p>
        </w:tc>
        <w:tc>
          <w:tcPr>
            <w:tcW w:w="524" w:type="dxa"/>
            <w:tcBorders>
              <w:left w:val="nil"/>
              <w:bottom w:val="single" w:sz="8" w:space="0" w:color="000000"/>
            </w:tcBorders>
          </w:tcPr>
          <w:p>
            <w:pPr>
              <w:pStyle w:val="TableParagraph"/>
              <w:spacing w:before="58"/>
              <w:ind w:left="37"/>
              <w:rPr>
                <w:i/>
                <w:sz w:val="22"/>
              </w:rPr>
            </w:pPr>
            <w:r>
              <w:rPr>
                <w:i/>
                <w:w w:val="90"/>
                <w:sz w:val="22"/>
              </w:rPr>
              <w:t>Phuù</w:t>
            </w:r>
          </w:p>
        </w:tc>
      </w:tr>
      <w:tr>
        <w:trPr>
          <w:trHeight w:val="325" w:hRule="atLeast"/>
        </w:trPr>
        <w:tc>
          <w:tcPr>
            <w:tcW w:w="5076" w:type="dxa"/>
            <w:tcBorders>
              <w:top w:val="single" w:sz="8" w:space="0" w:color="000000"/>
              <w:bottom w:val="nil"/>
            </w:tcBorders>
          </w:tcPr>
          <w:p>
            <w:pPr>
              <w:pStyle w:val="TableParagraph"/>
              <w:spacing w:line="268" w:lineRule="exact"/>
              <w:ind w:left="110"/>
              <w:rPr>
                <w:sz w:val="24"/>
              </w:rPr>
            </w:pPr>
            <w:r>
              <w:rPr>
                <w:sz w:val="24"/>
              </w:rPr>
              <w:t>chức năng sau:</w:t>
            </w:r>
          </w:p>
        </w:tc>
        <w:tc>
          <w:tcPr>
            <w:tcW w:w="4547" w:type="dxa"/>
            <w:vMerge w:val="restart"/>
            <w:tcBorders>
              <w:top w:val="single" w:sz="8" w:space="0" w:color="000000"/>
              <w:right w:val="nil"/>
            </w:tcBorders>
          </w:tcPr>
          <w:p>
            <w:pPr>
              <w:pStyle w:val="TableParagraph"/>
              <w:spacing w:line="273" w:lineRule="exact"/>
              <w:ind w:left="104"/>
              <w:rPr>
                <w:sz w:val="24"/>
              </w:rPr>
            </w:pPr>
            <w:r>
              <w:rPr>
                <w:sz w:val="24"/>
              </w:rPr>
              <w:t>chức năng sau:</w:t>
            </w:r>
          </w:p>
          <w:p>
            <w:pPr>
              <w:pStyle w:val="TableParagraph"/>
              <w:numPr>
                <w:ilvl w:val="0"/>
                <w:numId w:val="34"/>
              </w:numPr>
              <w:tabs>
                <w:tab w:pos="672" w:val="left" w:leader="none"/>
              </w:tabs>
              <w:spacing w:line="240" w:lineRule="auto" w:before="62" w:after="0"/>
              <w:ind w:left="671" w:right="0" w:hanging="284"/>
              <w:jc w:val="left"/>
              <w:rPr>
                <w:sz w:val="24"/>
              </w:rPr>
            </w:pPr>
            <w:r>
              <w:rPr>
                <w:sz w:val="24"/>
              </w:rPr>
              <w:t>Là tín hiệu xuất nhập số</w:t>
            </w:r>
            <w:r>
              <w:rPr>
                <w:spacing w:val="9"/>
                <w:sz w:val="24"/>
              </w:rPr>
              <w:t> </w:t>
            </w:r>
            <w:r>
              <w:rPr>
                <w:sz w:val="24"/>
              </w:rPr>
              <w:t>I/O.</w:t>
            </w:r>
          </w:p>
          <w:p>
            <w:pPr>
              <w:pStyle w:val="TableParagraph"/>
              <w:numPr>
                <w:ilvl w:val="0"/>
                <w:numId w:val="34"/>
              </w:numPr>
              <w:tabs>
                <w:tab w:pos="672" w:val="left" w:leader="none"/>
              </w:tabs>
              <w:spacing w:line="240" w:lineRule="auto" w:before="56" w:after="0"/>
              <w:ind w:left="671" w:right="0" w:hanging="284"/>
              <w:jc w:val="left"/>
              <w:rPr>
                <w:sz w:val="24"/>
              </w:rPr>
            </w:pPr>
            <w:r>
              <w:rPr>
                <w:sz w:val="24"/>
              </w:rPr>
              <w:t>Là ngõ vào kênh thứ 3 của khối</w:t>
            </w:r>
            <w:r>
              <w:rPr>
                <w:spacing w:val="-8"/>
                <w:sz w:val="24"/>
              </w:rPr>
              <w:t> </w:t>
            </w:r>
            <w:r>
              <w:rPr>
                <w:sz w:val="24"/>
              </w:rPr>
              <w:t>ADC.</w:t>
            </w:r>
          </w:p>
          <w:p>
            <w:pPr>
              <w:pStyle w:val="TableParagraph"/>
              <w:numPr>
                <w:ilvl w:val="0"/>
                <w:numId w:val="34"/>
              </w:numPr>
              <w:tabs>
                <w:tab w:pos="672" w:val="left" w:leader="none"/>
              </w:tabs>
              <w:spacing w:line="240" w:lineRule="auto" w:before="61" w:after="0"/>
              <w:ind w:left="705" w:right="27" w:hanging="317"/>
              <w:jc w:val="left"/>
              <w:rPr>
                <w:sz w:val="24"/>
              </w:rPr>
            </w:pPr>
            <w:r>
              <w:rPr>
                <w:sz w:val="24"/>
              </w:rPr>
              <w:t>Là ngõ vào điện áp tham chiếu </w:t>
            </w:r>
            <w:r>
              <w:rPr>
                <w:spacing w:val="-10"/>
                <w:sz w:val="24"/>
              </w:rPr>
              <w:t>dƣơng </w:t>
            </w:r>
            <w:r>
              <w:rPr>
                <w:sz w:val="24"/>
              </w:rPr>
              <w:t>ADC</w:t>
            </w:r>
          </w:p>
          <w:p>
            <w:pPr>
              <w:pStyle w:val="TableParagraph"/>
              <w:numPr>
                <w:ilvl w:val="0"/>
                <w:numId w:val="34"/>
              </w:numPr>
              <w:tabs>
                <w:tab w:pos="672" w:val="left" w:leader="none"/>
              </w:tabs>
              <w:spacing w:line="240" w:lineRule="auto" w:before="60" w:after="0"/>
              <w:ind w:left="671" w:right="0" w:hanging="284"/>
              <w:jc w:val="left"/>
              <w:rPr>
                <w:sz w:val="24"/>
              </w:rPr>
            </w:pPr>
            <w:r>
              <w:rPr>
                <w:sz w:val="24"/>
              </w:rPr>
              <w:t>Là ngõ vào dƣơng của </w:t>
            </w:r>
            <w:r>
              <w:rPr>
                <w:spacing w:val="-3"/>
                <w:sz w:val="24"/>
              </w:rPr>
              <w:t>bộ </w:t>
            </w:r>
            <w:r>
              <w:rPr>
                <w:sz w:val="24"/>
              </w:rPr>
              <w:t>so </w:t>
            </w:r>
            <w:r>
              <w:rPr>
                <w:spacing w:val="-3"/>
                <w:sz w:val="24"/>
              </w:rPr>
              <w:t>sánh</w:t>
            </w:r>
            <w:r>
              <w:rPr>
                <w:spacing w:val="-29"/>
                <w:sz w:val="24"/>
              </w:rPr>
              <w:t> </w:t>
            </w:r>
            <w:r>
              <w:rPr>
                <w:sz w:val="24"/>
              </w:rPr>
              <w:t>C1</w:t>
            </w:r>
          </w:p>
        </w:tc>
        <w:tc>
          <w:tcPr>
            <w:tcW w:w="524" w:type="dxa"/>
            <w:tcBorders>
              <w:top w:val="single" w:sz="8" w:space="0" w:color="000000"/>
              <w:left w:val="nil"/>
              <w:bottom w:val="nil"/>
            </w:tcBorders>
          </w:tcPr>
          <w:p>
            <w:pPr>
              <w:pStyle w:val="TableParagraph"/>
              <w:rPr>
                <w:sz w:val="22"/>
              </w:rPr>
            </w:pPr>
          </w:p>
        </w:tc>
      </w:tr>
      <w:tr>
        <w:trPr>
          <w:trHeight w:val="376" w:hRule="atLeast"/>
        </w:trPr>
        <w:tc>
          <w:tcPr>
            <w:tcW w:w="5076" w:type="dxa"/>
            <w:tcBorders>
              <w:top w:val="nil"/>
              <w:bottom w:val="nil"/>
            </w:tcBorders>
          </w:tcPr>
          <w:p>
            <w:pPr>
              <w:pStyle w:val="TableParagraph"/>
              <w:numPr>
                <w:ilvl w:val="0"/>
                <w:numId w:val="35"/>
              </w:numPr>
              <w:tabs>
                <w:tab w:pos="678" w:val="left" w:leader="none"/>
              </w:tabs>
              <w:spacing w:line="240" w:lineRule="auto" w:before="57" w:after="0"/>
              <w:ind w:left="677" w:right="0" w:hanging="285"/>
              <w:jc w:val="left"/>
              <w:rPr>
                <w:sz w:val="24"/>
              </w:rPr>
            </w:pPr>
            <w:r>
              <w:rPr>
                <w:sz w:val="24"/>
              </w:rPr>
              <w:t>Là tín hiệu xuất nhập số</w:t>
            </w:r>
            <w:r>
              <w:rPr>
                <w:spacing w:val="10"/>
                <w:sz w:val="24"/>
              </w:rPr>
              <w:t> </w:t>
            </w:r>
            <w:r>
              <w:rPr>
                <w:sz w:val="24"/>
              </w:rPr>
              <w:t>I/O.</w:t>
            </w:r>
          </w:p>
        </w:tc>
        <w:tc>
          <w:tcPr>
            <w:tcW w:w="4547" w:type="dxa"/>
            <w:vMerge/>
            <w:tcBorders>
              <w:top w:val="nil"/>
              <w:right w:val="nil"/>
            </w:tcBorders>
          </w:tcPr>
          <w:p>
            <w:pPr>
              <w:rPr>
                <w:sz w:val="2"/>
                <w:szCs w:val="2"/>
              </w:rPr>
            </w:pPr>
          </w:p>
        </w:tc>
        <w:tc>
          <w:tcPr>
            <w:tcW w:w="524" w:type="dxa"/>
            <w:tcBorders>
              <w:top w:val="nil"/>
              <w:left w:val="nil"/>
              <w:bottom w:val="nil"/>
            </w:tcBorders>
          </w:tcPr>
          <w:p>
            <w:pPr>
              <w:pStyle w:val="TableParagraph"/>
              <w:rPr>
                <w:sz w:val="22"/>
              </w:rPr>
            </w:pPr>
          </w:p>
        </w:tc>
      </w:tr>
      <w:tr>
        <w:trPr>
          <w:trHeight w:val="327" w:hRule="atLeast"/>
        </w:trPr>
        <w:tc>
          <w:tcPr>
            <w:tcW w:w="5076" w:type="dxa"/>
            <w:tcBorders>
              <w:top w:val="nil"/>
              <w:bottom w:val="nil"/>
            </w:tcBorders>
          </w:tcPr>
          <w:p>
            <w:pPr>
              <w:pStyle w:val="TableParagraph"/>
              <w:numPr>
                <w:ilvl w:val="0"/>
                <w:numId w:val="36"/>
              </w:numPr>
              <w:tabs>
                <w:tab w:pos="678" w:val="left" w:leader="none"/>
              </w:tabs>
              <w:spacing w:line="282" w:lineRule="exact" w:before="25" w:after="0"/>
              <w:ind w:left="677" w:right="0" w:hanging="285"/>
              <w:jc w:val="left"/>
              <w:rPr>
                <w:sz w:val="24"/>
              </w:rPr>
            </w:pPr>
            <w:r>
              <w:rPr>
                <w:sz w:val="24"/>
              </w:rPr>
              <w:t>Là ngõ vào kênh thứ 2 của khối</w:t>
            </w:r>
            <w:r>
              <w:rPr>
                <w:spacing w:val="-2"/>
                <w:sz w:val="24"/>
              </w:rPr>
              <w:t> </w:t>
            </w:r>
            <w:r>
              <w:rPr>
                <w:sz w:val="24"/>
              </w:rPr>
              <w:t>ADC.</w:t>
            </w:r>
          </w:p>
        </w:tc>
        <w:tc>
          <w:tcPr>
            <w:tcW w:w="4547" w:type="dxa"/>
            <w:vMerge/>
            <w:tcBorders>
              <w:top w:val="nil"/>
              <w:right w:val="nil"/>
            </w:tcBorders>
          </w:tcPr>
          <w:p>
            <w:pPr>
              <w:rPr>
                <w:sz w:val="2"/>
                <w:szCs w:val="2"/>
              </w:rPr>
            </w:pPr>
          </w:p>
        </w:tc>
        <w:tc>
          <w:tcPr>
            <w:tcW w:w="524" w:type="dxa"/>
            <w:tcBorders>
              <w:top w:val="nil"/>
              <w:left w:val="nil"/>
              <w:bottom w:val="nil"/>
            </w:tcBorders>
          </w:tcPr>
          <w:p>
            <w:pPr>
              <w:pStyle w:val="TableParagraph"/>
              <w:rPr>
                <w:sz w:val="22"/>
              </w:rPr>
            </w:pPr>
          </w:p>
        </w:tc>
      </w:tr>
      <w:tr>
        <w:trPr>
          <w:trHeight w:val="357" w:hRule="atLeast"/>
        </w:trPr>
        <w:tc>
          <w:tcPr>
            <w:tcW w:w="5076" w:type="dxa"/>
            <w:tcBorders>
              <w:top w:val="nil"/>
              <w:bottom w:val="nil"/>
            </w:tcBorders>
          </w:tcPr>
          <w:p>
            <w:pPr>
              <w:pStyle w:val="TableParagraph"/>
              <w:numPr>
                <w:ilvl w:val="0"/>
                <w:numId w:val="37"/>
              </w:numPr>
              <w:tabs>
                <w:tab w:pos="678" w:val="left" w:leader="none"/>
              </w:tabs>
              <w:spacing w:line="240" w:lineRule="auto" w:before="38" w:after="0"/>
              <w:ind w:left="677" w:right="0" w:hanging="285"/>
              <w:jc w:val="left"/>
              <w:rPr>
                <w:sz w:val="24"/>
              </w:rPr>
            </w:pPr>
            <w:r>
              <w:rPr>
                <w:sz w:val="24"/>
              </w:rPr>
              <w:t>Là ngõ vào điện áp tham chiếu âm cho</w:t>
            </w:r>
            <w:r>
              <w:rPr>
                <w:spacing w:val="-7"/>
                <w:sz w:val="24"/>
              </w:rPr>
              <w:t> </w:t>
            </w:r>
            <w:r>
              <w:rPr>
                <w:spacing w:val="-3"/>
                <w:sz w:val="24"/>
              </w:rPr>
              <w:t>ADC</w:t>
            </w:r>
          </w:p>
        </w:tc>
        <w:tc>
          <w:tcPr>
            <w:tcW w:w="4547" w:type="dxa"/>
            <w:vMerge/>
            <w:tcBorders>
              <w:top w:val="nil"/>
              <w:right w:val="nil"/>
            </w:tcBorders>
          </w:tcPr>
          <w:p>
            <w:pPr>
              <w:rPr>
                <w:sz w:val="2"/>
                <w:szCs w:val="2"/>
              </w:rPr>
            </w:pPr>
          </w:p>
        </w:tc>
        <w:tc>
          <w:tcPr>
            <w:tcW w:w="524" w:type="dxa"/>
            <w:tcBorders>
              <w:top w:val="nil"/>
              <w:left w:val="nil"/>
              <w:bottom w:val="nil"/>
            </w:tcBorders>
          </w:tcPr>
          <w:p>
            <w:pPr>
              <w:pStyle w:val="TableParagraph"/>
              <w:spacing w:line="274" w:lineRule="exact"/>
              <w:ind w:left="61"/>
              <w:rPr>
                <w:sz w:val="24"/>
              </w:rPr>
            </w:pPr>
            <w:r>
              <w:rPr>
                <w:sz w:val="24"/>
              </w:rPr>
              <w:t>cho</w:t>
            </w:r>
          </w:p>
        </w:tc>
      </w:tr>
      <w:tr>
        <w:trPr>
          <w:trHeight w:val="345" w:hRule="atLeast"/>
        </w:trPr>
        <w:tc>
          <w:tcPr>
            <w:tcW w:w="5076" w:type="dxa"/>
            <w:tcBorders>
              <w:top w:val="nil"/>
              <w:bottom w:val="nil"/>
            </w:tcBorders>
          </w:tcPr>
          <w:p>
            <w:pPr>
              <w:pStyle w:val="TableParagraph"/>
              <w:numPr>
                <w:ilvl w:val="0"/>
                <w:numId w:val="38"/>
              </w:numPr>
              <w:tabs>
                <w:tab w:pos="678" w:val="left" w:leader="none"/>
              </w:tabs>
              <w:spacing w:line="240" w:lineRule="auto" w:before="25" w:after="0"/>
              <w:ind w:left="677" w:right="0" w:hanging="285"/>
              <w:jc w:val="left"/>
              <w:rPr>
                <w:sz w:val="24"/>
              </w:rPr>
            </w:pPr>
            <w:r>
              <w:rPr>
                <w:sz w:val="24"/>
              </w:rPr>
              <w:t>Là ngõ vào điện áp tham chiếu </w:t>
            </w:r>
            <w:r>
              <w:rPr>
                <w:spacing w:val="-3"/>
                <w:sz w:val="24"/>
              </w:rPr>
              <w:t>bộ </w:t>
            </w:r>
            <w:r>
              <w:rPr>
                <w:sz w:val="24"/>
              </w:rPr>
              <w:t>so sánh.</w:t>
            </w:r>
          </w:p>
        </w:tc>
        <w:tc>
          <w:tcPr>
            <w:tcW w:w="4547" w:type="dxa"/>
            <w:vMerge/>
            <w:tcBorders>
              <w:top w:val="nil"/>
              <w:right w:val="nil"/>
            </w:tcBorders>
          </w:tcPr>
          <w:p>
            <w:pPr>
              <w:rPr>
                <w:sz w:val="2"/>
                <w:szCs w:val="2"/>
              </w:rPr>
            </w:pPr>
          </w:p>
        </w:tc>
        <w:tc>
          <w:tcPr>
            <w:tcW w:w="524" w:type="dxa"/>
            <w:tcBorders>
              <w:top w:val="nil"/>
              <w:left w:val="nil"/>
              <w:bottom w:val="nil"/>
            </w:tcBorders>
          </w:tcPr>
          <w:p>
            <w:pPr>
              <w:pStyle w:val="TableParagraph"/>
              <w:rPr>
                <w:sz w:val="22"/>
              </w:rPr>
            </w:pPr>
          </w:p>
        </w:tc>
      </w:tr>
      <w:tr>
        <w:trPr>
          <w:trHeight w:val="324" w:hRule="atLeast"/>
        </w:trPr>
        <w:tc>
          <w:tcPr>
            <w:tcW w:w="5076" w:type="dxa"/>
            <w:tcBorders>
              <w:top w:val="nil"/>
            </w:tcBorders>
          </w:tcPr>
          <w:p>
            <w:pPr>
              <w:pStyle w:val="TableParagraph"/>
              <w:numPr>
                <w:ilvl w:val="0"/>
                <w:numId w:val="39"/>
              </w:numPr>
              <w:tabs>
                <w:tab w:pos="678" w:val="left" w:leader="none"/>
              </w:tabs>
              <w:spacing w:line="279" w:lineRule="exact" w:before="26" w:after="0"/>
              <w:ind w:left="677" w:right="0" w:hanging="285"/>
              <w:jc w:val="left"/>
              <w:rPr>
                <w:sz w:val="24"/>
              </w:rPr>
            </w:pPr>
            <w:r>
              <w:rPr>
                <w:sz w:val="24"/>
              </w:rPr>
              <w:t>Là ngõ vào dƣơng của </w:t>
            </w:r>
            <w:r>
              <w:rPr>
                <w:spacing w:val="-3"/>
                <w:sz w:val="24"/>
              </w:rPr>
              <w:t>bộ </w:t>
            </w:r>
            <w:r>
              <w:rPr>
                <w:sz w:val="24"/>
              </w:rPr>
              <w:t>so </w:t>
            </w:r>
            <w:r>
              <w:rPr>
                <w:spacing w:val="-3"/>
                <w:sz w:val="24"/>
              </w:rPr>
              <w:t>sánh</w:t>
            </w:r>
            <w:r>
              <w:rPr>
                <w:spacing w:val="-6"/>
                <w:sz w:val="24"/>
              </w:rPr>
              <w:t> </w:t>
            </w:r>
            <w:r>
              <w:rPr>
                <w:sz w:val="24"/>
              </w:rPr>
              <w:t>C2</w:t>
            </w:r>
          </w:p>
        </w:tc>
        <w:tc>
          <w:tcPr>
            <w:tcW w:w="4547" w:type="dxa"/>
            <w:vMerge/>
            <w:tcBorders>
              <w:top w:val="nil"/>
              <w:right w:val="nil"/>
            </w:tcBorders>
          </w:tcPr>
          <w:p>
            <w:pPr>
              <w:rPr>
                <w:sz w:val="2"/>
                <w:szCs w:val="2"/>
              </w:rPr>
            </w:pPr>
          </w:p>
        </w:tc>
        <w:tc>
          <w:tcPr>
            <w:tcW w:w="524" w:type="dxa"/>
            <w:tcBorders>
              <w:top w:val="nil"/>
              <w:left w:val="nil"/>
            </w:tcBorders>
          </w:tcPr>
          <w:p>
            <w:pPr>
              <w:pStyle w:val="TableParagraph"/>
              <w:rPr>
                <w:sz w:val="22"/>
              </w:rPr>
            </w:pPr>
          </w:p>
        </w:tc>
      </w:tr>
    </w:tbl>
    <w:p>
      <w:pPr>
        <w:pStyle w:val="BodyText"/>
        <w:rPr>
          <w:i/>
          <w:sz w:val="20"/>
        </w:rPr>
      </w:pPr>
    </w:p>
    <w:p>
      <w:pPr>
        <w:pStyle w:val="BodyText"/>
        <w:spacing w:before="9"/>
        <w:rPr>
          <w:i/>
          <w:sz w:val="11"/>
        </w:rPr>
      </w:pPr>
      <w:r>
        <w:rPr/>
        <w:drawing>
          <wp:anchor distT="0" distB="0" distL="0" distR="0" allowOverlap="1" layoutInCell="1" locked="0" behindDoc="0" simplePos="0" relativeHeight="260">
            <wp:simplePos x="0" y="0"/>
            <wp:positionH relativeFrom="page">
              <wp:posOffset>963088</wp:posOffset>
            </wp:positionH>
            <wp:positionV relativeFrom="paragraph">
              <wp:posOffset>190171</wp:posOffset>
            </wp:positionV>
            <wp:extent cx="2753821" cy="3176587"/>
            <wp:effectExtent l="0" t="0" r="0" b="0"/>
            <wp:wrapTopAndBottom/>
            <wp:docPr id="75" name="image120.png"/>
            <wp:cNvGraphicFramePr>
              <a:graphicFrameLocks noChangeAspect="1"/>
            </wp:cNvGraphicFramePr>
            <a:graphic>
              <a:graphicData uri="http://schemas.openxmlformats.org/drawingml/2006/picture">
                <pic:pic>
                  <pic:nvPicPr>
                    <pic:cNvPr id="76" name="image120.png"/>
                    <pic:cNvPicPr/>
                  </pic:nvPicPr>
                  <pic:blipFill>
                    <a:blip r:embed="rId190" cstate="print"/>
                    <a:stretch>
                      <a:fillRect/>
                    </a:stretch>
                  </pic:blipFill>
                  <pic:spPr>
                    <a:xfrm>
                      <a:off x="0" y="0"/>
                      <a:ext cx="2753821" cy="3176587"/>
                    </a:xfrm>
                    <a:prstGeom prst="rect">
                      <a:avLst/>
                    </a:prstGeom>
                  </pic:spPr>
                </pic:pic>
              </a:graphicData>
            </a:graphic>
          </wp:anchor>
        </w:drawing>
      </w:r>
      <w:r>
        <w:rPr/>
        <w:drawing>
          <wp:anchor distT="0" distB="0" distL="0" distR="0" allowOverlap="1" layoutInCell="1" locked="0" behindDoc="0" simplePos="0" relativeHeight="261">
            <wp:simplePos x="0" y="0"/>
            <wp:positionH relativeFrom="page">
              <wp:posOffset>4096876</wp:posOffset>
            </wp:positionH>
            <wp:positionV relativeFrom="paragraph">
              <wp:posOffset>111163</wp:posOffset>
            </wp:positionV>
            <wp:extent cx="3000742" cy="3312128"/>
            <wp:effectExtent l="0" t="0" r="0" b="0"/>
            <wp:wrapTopAndBottom/>
            <wp:docPr id="77" name="image121.png"/>
            <wp:cNvGraphicFramePr>
              <a:graphicFrameLocks noChangeAspect="1"/>
            </wp:cNvGraphicFramePr>
            <a:graphic>
              <a:graphicData uri="http://schemas.openxmlformats.org/drawingml/2006/picture">
                <pic:pic>
                  <pic:nvPicPr>
                    <pic:cNvPr id="78" name="image121.png"/>
                    <pic:cNvPicPr/>
                  </pic:nvPicPr>
                  <pic:blipFill>
                    <a:blip r:embed="rId191" cstate="print"/>
                    <a:stretch>
                      <a:fillRect/>
                    </a:stretch>
                  </pic:blipFill>
                  <pic:spPr>
                    <a:xfrm>
                      <a:off x="0" y="0"/>
                      <a:ext cx="3000742" cy="3312128"/>
                    </a:xfrm>
                    <a:prstGeom prst="rect">
                      <a:avLst/>
                    </a:prstGeom>
                  </pic:spPr>
                </pic:pic>
              </a:graphicData>
            </a:graphic>
          </wp:anchor>
        </w:drawing>
      </w:r>
    </w:p>
    <w:p>
      <w:pPr>
        <w:tabs>
          <w:tab w:pos="6347" w:val="left" w:leader="none"/>
        </w:tabs>
        <w:spacing w:before="108"/>
        <w:ind w:left="1243" w:right="0" w:firstLine="0"/>
        <w:jc w:val="left"/>
        <w:rPr>
          <w:i/>
          <w:sz w:val="24"/>
        </w:rPr>
      </w:pPr>
      <w:r>
        <w:rPr>
          <w:i/>
          <w:sz w:val="24"/>
        </w:rPr>
        <w:t>Hình 5-6: Cấu hình</w:t>
      </w:r>
      <w:r>
        <w:rPr>
          <w:i/>
          <w:spacing w:val="-2"/>
          <w:sz w:val="24"/>
        </w:rPr>
        <w:t> </w:t>
      </w:r>
      <w:r>
        <w:rPr>
          <w:i/>
          <w:sz w:val="24"/>
        </w:rPr>
        <w:t>chân</w:t>
      </w:r>
      <w:r>
        <w:rPr>
          <w:i/>
          <w:spacing w:val="2"/>
          <w:sz w:val="24"/>
        </w:rPr>
        <w:t> </w:t>
      </w:r>
      <w:r>
        <w:rPr>
          <w:i/>
          <w:sz w:val="24"/>
        </w:rPr>
        <w:t>RA2.</w:t>
        <w:tab/>
        <w:t>Hình 5-7: Cấu hình chân</w:t>
      </w:r>
      <w:r>
        <w:rPr>
          <w:i/>
          <w:spacing w:val="1"/>
          <w:sz w:val="24"/>
        </w:rPr>
        <w:t> </w:t>
      </w:r>
      <w:r>
        <w:rPr>
          <w:i/>
          <w:sz w:val="24"/>
        </w:rPr>
        <w:t>RA3.</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460" w:hRule="atLeast"/>
        </w:trPr>
        <w:tc>
          <w:tcPr>
            <w:tcW w:w="5076" w:type="dxa"/>
          </w:tcPr>
          <w:p>
            <w:pPr>
              <w:pStyle w:val="TableParagraph"/>
              <w:spacing w:before="54"/>
              <w:ind w:left="710"/>
              <w:rPr>
                <w:b/>
                <w:i/>
                <w:sz w:val="24"/>
              </w:rPr>
            </w:pPr>
            <w:r>
              <w:rPr>
                <w:b/>
                <w:i/>
                <w:sz w:val="24"/>
              </w:rPr>
              <w:t>Chân RA4/T0CLI/C1OUT:</w:t>
            </w:r>
          </w:p>
        </w:tc>
        <w:tc>
          <w:tcPr>
            <w:tcW w:w="5071" w:type="dxa"/>
          </w:tcPr>
          <w:p>
            <w:pPr>
              <w:pStyle w:val="TableParagraph"/>
              <w:spacing w:before="2" w:after="1"/>
              <w:rPr>
                <w:i/>
                <w:sz w:val="9"/>
              </w:rPr>
            </w:pPr>
          </w:p>
          <w:p>
            <w:pPr>
              <w:pStyle w:val="TableParagraph"/>
              <w:spacing w:line="20" w:lineRule="exact"/>
              <w:ind w:left="2371"/>
              <w:rPr>
                <w:sz w:val="2"/>
              </w:rPr>
            </w:pPr>
            <w:r>
              <w:rPr>
                <w:sz w:val="2"/>
              </w:rPr>
              <w:pict>
                <v:group style="width:12.65pt;height:.550pt;mso-position-horizontal-relative:char;mso-position-vertical-relative:line" coordorigin="0,0" coordsize="253,11">
                  <v:line style="position:absolute" from="0,5" to="253,5" stroked="true" strokeweight=".508235pt" strokecolor="#000000">
                    <v:stroke dashstyle="solid"/>
                  </v:line>
                </v:group>
              </w:pict>
            </w:r>
            <w:r>
              <w:rPr>
                <w:sz w:val="2"/>
              </w:rPr>
            </w:r>
          </w:p>
          <w:p>
            <w:pPr>
              <w:pStyle w:val="TableParagraph"/>
              <w:ind w:left="705"/>
              <w:rPr>
                <w:b/>
                <w:i/>
                <w:sz w:val="24"/>
              </w:rPr>
            </w:pPr>
            <w:r>
              <w:rPr>
                <w:b/>
                <w:i/>
                <w:sz w:val="24"/>
              </w:rPr>
              <w:t>Chân RA5/AN4/ </w:t>
            </w:r>
            <w:r>
              <w:rPr>
                <w:i/>
                <w:sz w:val="24"/>
              </w:rPr>
              <w:t>SS </w:t>
            </w:r>
            <w:r>
              <w:rPr>
                <w:b/>
                <w:i/>
                <w:sz w:val="24"/>
              </w:rPr>
              <w:t>/ C2OUT:</w:t>
            </w:r>
          </w:p>
        </w:tc>
      </w:tr>
      <w:tr>
        <w:trPr>
          <w:trHeight w:val="2241" w:hRule="atLeast"/>
        </w:trPr>
        <w:tc>
          <w:tcPr>
            <w:tcW w:w="5076" w:type="dxa"/>
          </w:tcPr>
          <w:p>
            <w:pPr>
              <w:pStyle w:val="TableParagraph"/>
              <w:spacing w:line="268" w:lineRule="exact"/>
              <w:ind w:left="677"/>
              <w:rPr>
                <w:sz w:val="24"/>
              </w:rPr>
            </w:pPr>
            <w:r>
              <w:rPr>
                <w:sz w:val="24"/>
              </w:rPr>
              <w:t>Có sơ đồ mạch nhƣ hình 5-8:</w:t>
            </w:r>
          </w:p>
          <w:p>
            <w:pPr>
              <w:pStyle w:val="TableParagraph"/>
              <w:spacing w:line="237" w:lineRule="auto" w:before="57"/>
              <w:ind w:left="110" w:firstLine="600"/>
              <w:rPr>
                <w:sz w:val="24"/>
              </w:rPr>
            </w:pPr>
            <w:r>
              <w:rPr>
                <w:sz w:val="24"/>
              </w:rPr>
              <w:t>Có thể định cấu hình thực hiện 1 trong các chức năng sau:</w:t>
            </w:r>
          </w:p>
          <w:p>
            <w:pPr>
              <w:pStyle w:val="TableParagraph"/>
              <w:numPr>
                <w:ilvl w:val="0"/>
                <w:numId w:val="40"/>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40"/>
              </w:numPr>
              <w:tabs>
                <w:tab w:pos="678" w:val="left" w:leader="none"/>
              </w:tabs>
              <w:spacing w:line="240" w:lineRule="auto" w:before="62" w:after="0"/>
              <w:ind w:left="677" w:right="0" w:hanging="285"/>
              <w:jc w:val="left"/>
              <w:rPr>
                <w:sz w:val="24"/>
              </w:rPr>
            </w:pPr>
            <w:r>
              <w:rPr>
                <w:sz w:val="24"/>
              </w:rPr>
              <w:t>Là ngõ vào nhận xung ngoại của timer</w:t>
            </w:r>
            <w:r>
              <w:rPr>
                <w:spacing w:val="-3"/>
                <w:sz w:val="24"/>
              </w:rPr>
              <w:t> </w:t>
            </w:r>
            <w:r>
              <w:rPr>
                <w:sz w:val="24"/>
              </w:rPr>
              <w:t>T0.</w:t>
            </w:r>
          </w:p>
          <w:p>
            <w:pPr>
              <w:pStyle w:val="TableParagraph"/>
              <w:numPr>
                <w:ilvl w:val="0"/>
                <w:numId w:val="40"/>
              </w:numPr>
              <w:tabs>
                <w:tab w:pos="678" w:val="left" w:leader="none"/>
              </w:tabs>
              <w:spacing w:line="240" w:lineRule="auto" w:before="61" w:after="0"/>
              <w:ind w:left="677" w:right="0" w:hanging="285"/>
              <w:jc w:val="left"/>
              <w:rPr>
                <w:sz w:val="24"/>
              </w:rPr>
            </w:pPr>
            <w:r>
              <w:rPr>
                <w:sz w:val="24"/>
              </w:rPr>
              <w:t>Là ngõ ra của </w:t>
            </w:r>
            <w:r>
              <w:rPr>
                <w:spacing w:val="-3"/>
                <w:sz w:val="24"/>
              </w:rPr>
              <w:t>bộ </w:t>
            </w:r>
            <w:r>
              <w:rPr>
                <w:sz w:val="24"/>
              </w:rPr>
              <w:t>so sánh</w:t>
            </w:r>
            <w:r>
              <w:rPr>
                <w:spacing w:val="9"/>
                <w:sz w:val="24"/>
              </w:rPr>
              <w:t> </w:t>
            </w:r>
            <w:r>
              <w:rPr>
                <w:sz w:val="24"/>
              </w:rPr>
              <w:t>C1.</w:t>
            </w:r>
          </w:p>
        </w:tc>
        <w:tc>
          <w:tcPr>
            <w:tcW w:w="5071" w:type="dxa"/>
          </w:tcPr>
          <w:p>
            <w:pPr>
              <w:pStyle w:val="TableParagraph"/>
              <w:spacing w:line="267" w:lineRule="exact"/>
              <w:ind w:left="671"/>
              <w:rPr>
                <w:sz w:val="24"/>
              </w:rPr>
            </w:pPr>
            <w:r>
              <w:rPr>
                <w:sz w:val="24"/>
              </w:rPr>
              <w:t>Có sơ đồ mạch nhƣ hình 5-9:</w:t>
            </w:r>
          </w:p>
          <w:p>
            <w:pPr>
              <w:pStyle w:val="TableParagraph"/>
              <w:spacing w:line="242" w:lineRule="auto"/>
              <w:ind w:left="104" w:right="288" w:firstLine="566"/>
              <w:rPr>
                <w:sz w:val="24"/>
              </w:rPr>
            </w:pPr>
            <w:r>
              <w:rPr>
                <w:sz w:val="24"/>
              </w:rPr>
              <w:t>Có thể định cấu hình thực hiện 1 trong các chức năng sau:</w:t>
            </w:r>
          </w:p>
          <w:p>
            <w:pPr>
              <w:pStyle w:val="TableParagraph"/>
              <w:numPr>
                <w:ilvl w:val="0"/>
                <w:numId w:val="41"/>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41"/>
              </w:numPr>
              <w:tabs>
                <w:tab w:pos="672" w:val="left" w:leader="none"/>
              </w:tabs>
              <w:spacing w:line="240" w:lineRule="auto" w:before="61" w:after="0"/>
              <w:ind w:left="671" w:right="0" w:hanging="284"/>
              <w:jc w:val="left"/>
              <w:rPr>
                <w:sz w:val="24"/>
              </w:rPr>
            </w:pPr>
            <w:r>
              <w:rPr>
                <w:sz w:val="24"/>
              </w:rPr>
              <w:t>Là ngõ vào kênh thứ 4 của khối</w:t>
            </w:r>
            <w:r>
              <w:rPr>
                <w:spacing w:val="-2"/>
                <w:sz w:val="24"/>
              </w:rPr>
              <w:t> </w:t>
            </w:r>
            <w:r>
              <w:rPr>
                <w:sz w:val="24"/>
              </w:rPr>
              <w:t>ADC.</w:t>
            </w:r>
          </w:p>
          <w:p>
            <w:pPr>
              <w:pStyle w:val="TableParagraph"/>
              <w:numPr>
                <w:ilvl w:val="0"/>
                <w:numId w:val="41"/>
              </w:numPr>
              <w:tabs>
                <w:tab w:pos="672" w:val="left" w:leader="none"/>
              </w:tabs>
              <w:spacing w:line="240" w:lineRule="auto" w:before="62" w:after="0"/>
              <w:ind w:left="671" w:right="0" w:hanging="284"/>
              <w:jc w:val="left"/>
              <w:rPr>
                <w:sz w:val="24"/>
              </w:rPr>
            </w:pPr>
            <w:r>
              <w:rPr>
                <w:sz w:val="24"/>
              </w:rPr>
              <w:t>Là ngõ vào chọn </w:t>
            </w:r>
            <w:r>
              <w:rPr>
                <w:spacing w:val="2"/>
                <w:sz w:val="24"/>
              </w:rPr>
              <w:t>tớ </w:t>
            </w:r>
            <w:r>
              <w:rPr>
                <w:sz w:val="24"/>
              </w:rPr>
              <w:t>của truyền dữ liệu</w:t>
            </w:r>
            <w:r>
              <w:rPr>
                <w:spacing w:val="-10"/>
                <w:sz w:val="24"/>
              </w:rPr>
              <w:t> </w:t>
            </w:r>
            <w:r>
              <w:rPr>
                <w:sz w:val="24"/>
              </w:rPr>
              <w:t>SPI.</w:t>
            </w:r>
          </w:p>
          <w:p>
            <w:pPr>
              <w:pStyle w:val="TableParagraph"/>
              <w:numPr>
                <w:ilvl w:val="0"/>
                <w:numId w:val="41"/>
              </w:numPr>
              <w:tabs>
                <w:tab w:pos="672" w:val="left" w:leader="none"/>
              </w:tabs>
              <w:spacing w:line="283" w:lineRule="exact" w:before="56" w:after="0"/>
              <w:ind w:left="671" w:right="0" w:hanging="284"/>
              <w:jc w:val="left"/>
              <w:rPr>
                <w:sz w:val="24"/>
              </w:rPr>
            </w:pPr>
            <w:r>
              <w:rPr>
                <w:sz w:val="24"/>
              </w:rPr>
              <w:t>Là ngõ ra của </w:t>
            </w:r>
            <w:r>
              <w:rPr>
                <w:spacing w:val="-3"/>
                <w:sz w:val="24"/>
              </w:rPr>
              <w:t>bộ </w:t>
            </w:r>
            <w:r>
              <w:rPr>
                <w:sz w:val="24"/>
              </w:rPr>
              <w:t>so sánh</w:t>
            </w:r>
            <w:r>
              <w:rPr>
                <w:spacing w:val="9"/>
                <w:sz w:val="24"/>
              </w:rPr>
              <w:t> </w:t>
            </w:r>
            <w:r>
              <w:rPr>
                <w:sz w:val="24"/>
              </w:rPr>
              <w:t>C2.</w:t>
            </w:r>
          </w:p>
        </w:tc>
      </w:tr>
    </w:tbl>
    <w:p>
      <w:pPr>
        <w:pStyle w:val="BodyText"/>
        <w:spacing w:before="9"/>
        <w:rPr>
          <w:i/>
          <w:sz w:val="23"/>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8" w:hRule="atLeast"/>
        </w:trPr>
        <w:tc>
          <w:tcPr>
            <w:tcW w:w="5076" w:type="dxa"/>
          </w:tcPr>
          <w:p>
            <w:pPr>
              <w:pStyle w:val="TableParagraph"/>
              <w:spacing w:before="54"/>
              <w:ind w:left="710"/>
              <w:rPr>
                <w:b/>
                <w:i/>
                <w:sz w:val="24"/>
              </w:rPr>
            </w:pPr>
            <w:r>
              <w:rPr>
                <w:b/>
                <w:i/>
                <w:sz w:val="24"/>
              </w:rPr>
              <w:t>Chân RA6/OSC2/CLKOUT:</w:t>
            </w:r>
          </w:p>
        </w:tc>
        <w:tc>
          <w:tcPr>
            <w:tcW w:w="5071" w:type="dxa"/>
          </w:tcPr>
          <w:p>
            <w:pPr>
              <w:pStyle w:val="TableParagraph"/>
              <w:spacing w:before="54"/>
              <w:ind w:left="705"/>
              <w:rPr>
                <w:b/>
                <w:i/>
                <w:sz w:val="24"/>
              </w:rPr>
            </w:pPr>
            <w:r>
              <w:rPr>
                <w:b/>
                <w:i/>
                <w:sz w:val="24"/>
              </w:rPr>
              <w:t>Chân RA7/OSC1/CLKIN:</w:t>
            </w:r>
          </w:p>
        </w:tc>
      </w:tr>
      <w:tr>
        <w:trPr>
          <w:trHeight w:val="2007" w:hRule="atLeast"/>
        </w:trPr>
        <w:tc>
          <w:tcPr>
            <w:tcW w:w="5076" w:type="dxa"/>
          </w:tcPr>
          <w:p>
            <w:pPr>
              <w:pStyle w:val="TableParagraph"/>
              <w:spacing w:line="268" w:lineRule="exact"/>
              <w:ind w:left="677"/>
              <w:rPr>
                <w:sz w:val="24"/>
              </w:rPr>
            </w:pPr>
            <w:r>
              <w:rPr>
                <w:sz w:val="24"/>
              </w:rPr>
              <w:t>Có sơ đồ mạch nhƣ hình 5-10:</w:t>
            </w:r>
          </w:p>
          <w:p>
            <w:pPr>
              <w:pStyle w:val="TableParagraph"/>
              <w:spacing w:line="237" w:lineRule="auto" w:before="57"/>
              <w:ind w:left="110" w:firstLine="600"/>
              <w:rPr>
                <w:sz w:val="24"/>
              </w:rPr>
            </w:pPr>
            <w:r>
              <w:rPr>
                <w:sz w:val="24"/>
              </w:rPr>
              <w:t>Có thể định cấu hình thực hiện 1 trong các chức năng sau:</w:t>
            </w:r>
          </w:p>
          <w:p>
            <w:pPr>
              <w:pStyle w:val="TableParagraph"/>
              <w:numPr>
                <w:ilvl w:val="0"/>
                <w:numId w:val="42"/>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42"/>
              </w:numPr>
              <w:tabs>
                <w:tab w:pos="678" w:val="left" w:leader="none"/>
              </w:tabs>
              <w:spacing w:line="240" w:lineRule="auto" w:before="62" w:after="0"/>
              <w:ind w:left="677" w:right="0" w:hanging="285"/>
              <w:jc w:val="left"/>
              <w:rPr>
                <w:sz w:val="24"/>
              </w:rPr>
            </w:pPr>
            <w:r>
              <w:rPr>
                <w:sz w:val="24"/>
              </w:rPr>
              <w:t>Là nối với dao động thạch</w:t>
            </w:r>
            <w:r>
              <w:rPr>
                <w:spacing w:val="-10"/>
                <w:sz w:val="24"/>
              </w:rPr>
              <w:t> </w:t>
            </w:r>
            <w:r>
              <w:rPr>
                <w:sz w:val="24"/>
              </w:rPr>
              <w:t>anh.</w:t>
            </w:r>
          </w:p>
          <w:p>
            <w:pPr>
              <w:pStyle w:val="TableParagraph"/>
              <w:numPr>
                <w:ilvl w:val="0"/>
                <w:numId w:val="42"/>
              </w:numPr>
              <w:tabs>
                <w:tab w:pos="678" w:val="left" w:leader="none"/>
              </w:tabs>
              <w:spacing w:line="279" w:lineRule="exact" w:before="61" w:after="0"/>
              <w:ind w:left="677" w:right="0" w:hanging="285"/>
              <w:jc w:val="left"/>
              <w:rPr>
                <w:sz w:val="24"/>
              </w:rPr>
            </w:pPr>
            <w:r>
              <w:rPr>
                <w:sz w:val="24"/>
              </w:rPr>
              <w:t>Là ngõ ra cấp </w:t>
            </w:r>
            <w:r>
              <w:rPr>
                <w:spacing w:val="-3"/>
                <w:sz w:val="24"/>
              </w:rPr>
              <w:t>xung</w:t>
            </w:r>
            <w:r>
              <w:rPr>
                <w:spacing w:val="10"/>
                <w:sz w:val="24"/>
              </w:rPr>
              <w:t> </w:t>
            </w:r>
            <w:r>
              <w:rPr>
                <w:sz w:val="24"/>
              </w:rPr>
              <w:t>clock.</w:t>
            </w:r>
          </w:p>
        </w:tc>
        <w:tc>
          <w:tcPr>
            <w:tcW w:w="5071" w:type="dxa"/>
          </w:tcPr>
          <w:p>
            <w:pPr>
              <w:pStyle w:val="TableParagraph"/>
              <w:spacing w:line="267" w:lineRule="exact"/>
              <w:ind w:left="671"/>
              <w:rPr>
                <w:sz w:val="24"/>
              </w:rPr>
            </w:pPr>
            <w:r>
              <w:rPr>
                <w:sz w:val="24"/>
              </w:rPr>
              <w:t>Có sơ đồ mạch nhƣ hình 5-11:</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43"/>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43"/>
              </w:numPr>
              <w:tabs>
                <w:tab w:pos="672" w:val="left" w:leader="none"/>
              </w:tabs>
              <w:spacing w:line="240" w:lineRule="auto" w:before="61" w:after="0"/>
              <w:ind w:left="671" w:right="0" w:hanging="284"/>
              <w:jc w:val="left"/>
              <w:rPr>
                <w:sz w:val="24"/>
              </w:rPr>
            </w:pPr>
            <w:r>
              <w:rPr>
                <w:sz w:val="24"/>
              </w:rPr>
              <w:t>Là nối với dao động thạch</w:t>
            </w:r>
            <w:r>
              <w:rPr>
                <w:spacing w:val="-9"/>
                <w:sz w:val="24"/>
              </w:rPr>
              <w:t> </w:t>
            </w:r>
            <w:r>
              <w:rPr>
                <w:sz w:val="24"/>
              </w:rPr>
              <w:t>anh.</w:t>
            </w:r>
          </w:p>
          <w:p>
            <w:pPr>
              <w:pStyle w:val="TableParagraph"/>
              <w:numPr>
                <w:ilvl w:val="0"/>
                <w:numId w:val="43"/>
              </w:numPr>
              <w:tabs>
                <w:tab w:pos="672" w:val="left" w:leader="none"/>
              </w:tabs>
              <w:spacing w:line="240" w:lineRule="auto" w:before="62" w:after="0"/>
              <w:ind w:left="671" w:right="0" w:hanging="284"/>
              <w:jc w:val="left"/>
              <w:rPr>
                <w:sz w:val="24"/>
              </w:rPr>
            </w:pPr>
            <w:r>
              <w:rPr>
                <w:sz w:val="24"/>
              </w:rPr>
              <w:t>Là ngõ vào nhận xung</w:t>
            </w:r>
            <w:r>
              <w:rPr>
                <w:spacing w:val="7"/>
                <w:sz w:val="24"/>
              </w:rPr>
              <w:t> </w:t>
            </w:r>
            <w:r>
              <w:rPr>
                <w:sz w:val="24"/>
              </w:rPr>
              <w:t>clock.</w:t>
            </w:r>
          </w:p>
        </w:tc>
      </w:tr>
    </w:tbl>
    <w:p>
      <w:pPr>
        <w:spacing w:after="0" w:line="240" w:lineRule="auto"/>
        <w:jc w:val="left"/>
        <w:rPr>
          <w:sz w:val="24"/>
        </w:rPr>
        <w:sectPr>
          <w:headerReference w:type="even" r:id="rId187"/>
          <w:footerReference w:type="even" r:id="rId188"/>
          <w:footerReference w:type="default" r:id="rId189"/>
          <w:pgSz w:w="11910" w:h="16840"/>
          <w:pgMar w:header="0" w:footer="491" w:top="260" w:bottom="680" w:left="740" w:right="0"/>
          <w:pgNumType w:start="56"/>
        </w:sectPr>
      </w:pPr>
    </w:p>
    <w:p>
      <w:pPr>
        <w:pStyle w:val="BodyText"/>
        <w:spacing w:before="10" w:after="1"/>
        <w:rPr>
          <w:i/>
          <w:sz w:val="19"/>
        </w:rPr>
      </w:pPr>
    </w:p>
    <w:p>
      <w:pPr>
        <w:spacing w:line="240" w:lineRule="auto"/>
        <w:ind w:left="764" w:right="0" w:firstLine="0"/>
        <w:rPr>
          <w:sz w:val="20"/>
        </w:rPr>
      </w:pPr>
      <w:r>
        <w:rPr>
          <w:position w:val="6"/>
          <w:sz w:val="20"/>
        </w:rPr>
        <w:drawing>
          <wp:inline distT="0" distB="0" distL="0" distR="0">
            <wp:extent cx="3069494" cy="3177540"/>
            <wp:effectExtent l="0" t="0" r="0" b="0"/>
            <wp:docPr id="79" name="image122.png"/>
            <wp:cNvGraphicFramePr>
              <a:graphicFrameLocks noChangeAspect="1"/>
            </wp:cNvGraphicFramePr>
            <a:graphic>
              <a:graphicData uri="http://schemas.openxmlformats.org/drawingml/2006/picture">
                <pic:pic>
                  <pic:nvPicPr>
                    <pic:cNvPr id="80" name="image122.png"/>
                    <pic:cNvPicPr/>
                  </pic:nvPicPr>
                  <pic:blipFill>
                    <a:blip r:embed="rId194" cstate="print"/>
                    <a:stretch>
                      <a:fillRect/>
                    </a:stretch>
                  </pic:blipFill>
                  <pic:spPr>
                    <a:xfrm>
                      <a:off x="0" y="0"/>
                      <a:ext cx="3069494" cy="3177540"/>
                    </a:xfrm>
                    <a:prstGeom prst="rect">
                      <a:avLst/>
                    </a:prstGeom>
                  </pic:spPr>
                </pic:pic>
              </a:graphicData>
            </a:graphic>
          </wp:inline>
        </w:drawing>
      </w:r>
      <w:r>
        <w:rPr>
          <w:position w:val="6"/>
          <w:sz w:val="20"/>
        </w:rPr>
      </w:r>
      <w:r>
        <w:rPr>
          <w:spacing w:val="138"/>
          <w:position w:val="6"/>
          <w:sz w:val="20"/>
        </w:rPr>
        <w:t> </w:t>
      </w:r>
      <w:r>
        <w:rPr>
          <w:spacing w:val="138"/>
          <w:sz w:val="20"/>
        </w:rPr>
        <w:drawing>
          <wp:inline distT="0" distB="0" distL="0" distR="0">
            <wp:extent cx="2753696" cy="2797968"/>
            <wp:effectExtent l="0" t="0" r="0" b="0"/>
            <wp:docPr id="81" name="image123.png"/>
            <wp:cNvGraphicFramePr>
              <a:graphicFrameLocks noChangeAspect="1"/>
            </wp:cNvGraphicFramePr>
            <a:graphic>
              <a:graphicData uri="http://schemas.openxmlformats.org/drawingml/2006/picture">
                <pic:pic>
                  <pic:nvPicPr>
                    <pic:cNvPr id="82" name="image123.png"/>
                    <pic:cNvPicPr/>
                  </pic:nvPicPr>
                  <pic:blipFill>
                    <a:blip r:embed="rId195" cstate="print"/>
                    <a:stretch>
                      <a:fillRect/>
                    </a:stretch>
                  </pic:blipFill>
                  <pic:spPr>
                    <a:xfrm>
                      <a:off x="0" y="0"/>
                      <a:ext cx="2753696" cy="2797968"/>
                    </a:xfrm>
                    <a:prstGeom prst="rect">
                      <a:avLst/>
                    </a:prstGeom>
                  </pic:spPr>
                </pic:pic>
              </a:graphicData>
            </a:graphic>
          </wp:inline>
        </w:drawing>
      </w:r>
      <w:r>
        <w:rPr>
          <w:spacing w:val="138"/>
          <w:sz w:val="20"/>
        </w:rPr>
      </w:r>
    </w:p>
    <w:p>
      <w:pPr>
        <w:tabs>
          <w:tab w:pos="5641" w:val="left" w:leader="none"/>
        </w:tabs>
        <w:spacing w:before="74"/>
        <w:ind w:left="676" w:right="0" w:firstLine="0"/>
        <w:jc w:val="left"/>
        <w:rPr>
          <w:i/>
          <w:sz w:val="24"/>
        </w:rPr>
      </w:pPr>
      <w:r>
        <w:rPr>
          <w:i/>
          <w:sz w:val="24"/>
        </w:rPr>
        <w:t>Hình 5-8: Cấu hình</w:t>
      </w:r>
      <w:r>
        <w:rPr>
          <w:i/>
          <w:spacing w:val="-2"/>
          <w:sz w:val="24"/>
        </w:rPr>
        <w:t> </w:t>
      </w:r>
      <w:r>
        <w:rPr>
          <w:i/>
          <w:sz w:val="24"/>
        </w:rPr>
        <w:t>chân</w:t>
      </w:r>
      <w:r>
        <w:rPr>
          <w:i/>
          <w:spacing w:val="2"/>
          <w:sz w:val="24"/>
        </w:rPr>
        <w:t> </w:t>
      </w:r>
      <w:r>
        <w:rPr>
          <w:i/>
          <w:sz w:val="24"/>
        </w:rPr>
        <w:t>RA4.</w:t>
        <w:tab/>
        <w:t>Hình 5-9: Cấu hình chân</w:t>
      </w:r>
      <w:r>
        <w:rPr>
          <w:i/>
          <w:spacing w:val="2"/>
          <w:sz w:val="24"/>
        </w:rPr>
        <w:t> </w:t>
      </w:r>
      <w:r>
        <w:rPr>
          <w:i/>
          <w:sz w:val="24"/>
        </w:rPr>
        <w:t>RA5.</w:t>
      </w:r>
    </w:p>
    <w:p>
      <w:pPr>
        <w:pStyle w:val="BodyText"/>
        <w:spacing w:before="3"/>
        <w:rPr>
          <w:i/>
          <w:sz w:val="13"/>
        </w:rPr>
      </w:pPr>
      <w:r>
        <w:rPr/>
        <w:drawing>
          <wp:anchor distT="0" distB="0" distL="0" distR="0" allowOverlap="1" layoutInCell="1" locked="0" behindDoc="0" simplePos="0" relativeHeight="263">
            <wp:simplePos x="0" y="0"/>
            <wp:positionH relativeFrom="page">
              <wp:posOffset>949169</wp:posOffset>
            </wp:positionH>
            <wp:positionV relativeFrom="paragraph">
              <wp:posOffset>184794</wp:posOffset>
            </wp:positionV>
            <wp:extent cx="3006967" cy="2768917"/>
            <wp:effectExtent l="0" t="0" r="0" b="0"/>
            <wp:wrapTopAndBottom/>
            <wp:docPr id="83" name="image124.jpeg"/>
            <wp:cNvGraphicFramePr>
              <a:graphicFrameLocks noChangeAspect="1"/>
            </wp:cNvGraphicFramePr>
            <a:graphic>
              <a:graphicData uri="http://schemas.openxmlformats.org/drawingml/2006/picture">
                <pic:pic>
                  <pic:nvPicPr>
                    <pic:cNvPr id="84" name="image124.jpeg"/>
                    <pic:cNvPicPr/>
                  </pic:nvPicPr>
                  <pic:blipFill>
                    <a:blip r:embed="rId196" cstate="print"/>
                    <a:stretch>
                      <a:fillRect/>
                    </a:stretch>
                  </pic:blipFill>
                  <pic:spPr>
                    <a:xfrm>
                      <a:off x="0" y="0"/>
                      <a:ext cx="3006967" cy="2768917"/>
                    </a:xfrm>
                    <a:prstGeom prst="rect">
                      <a:avLst/>
                    </a:prstGeom>
                  </pic:spPr>
                </pic:pic>
              </a:graphicData>
            </a:graphic>
          </wp:anchor>
        </w:drawing>
      </w:r>
      <w:r>
        <w:rPr/>
        <w:drawing>
          <wp:anchor distT="0" distB="0" distL="0" distR="0" allowOverlap="1" layoutInCell="1" locked="0" behindDoc="0" simplePos="0" relativeHeight="264">
            <wp:simplePos x="0" y="0"/>
            <wp:positionH relativeFrom="page">
              <wp:posOffset>4075063</wp:posOffset>
            </wp:positionH>
            <wp:positionV relativeFrom="paragraph">
              <wp:posOffset>122021</wp:posOffset>
            </wp:positionV>
            <wp:extent cx="2980502" cy="2848355"/>
            <wp:effectExtent l="0" t="0" r="0" b="0"/>
            <wp:wrapTopAndBottom/>
            <wp:docPr id="85" name="image125.jpeg"/>
            <wp:cNvGraphicFramePr>
              <a:graphicFrameLocks noChangeAspect="1"/>
            </wp:cNvGraphicFramePr>
            <a:graphic>
              <a:graphicData uri="http://schemas.openxmlformats.org/drawingml/2006/picture">
                <pic:pic>
                  <pic:nvPicPr>
                    <pic:cNvPr id="86" name="image125.jpeg"/>
                    <pic:cNvPicPr/>
                  </pic:nvPicPr>
                  <pic:blipFill>
                    <a:blip r:embed="rId197" cstate="print"/>
                    <a:stretch>
                      <a:fillRect/>
                    </a:stretch>
                  </pic:blipFill>
                  <pic:spPr>
                    <a:xfrm>
                      <a:off x="0" y="0"/>
                      <a:ext cx="2980502" cy="2848355"/>
                    </a:xfrm>
                    <a:prstGeom prst="rect">
                      <a:avLst/>
                    </a:prstGeom>
                  </pic:spPr>
                </pic:pic>
              </a:graphicData>
            </a:graphic>
          </wp:anchor>
        </w:drawing>
      </w:r>
    </w:p>
    <w:p>
      <w:pPr>
        <w:tabs>
          <w:tab w:pos="5718" w:val="left" w:leader="none"/>
        </w:tabs>
        <w:spacing w:before="155"/>
        <w:ind w:left="959" w:right="0" w:firstLine="0"/>
        <w:jc w:val="left"/>
        <w:rPr>
          <w:i/>
          <w:sz w:val="24"/>
        </w:rPr>
      </w:pPr>
      <w:r>
        <w:rPr>
          <w:i/>
          <w:sz w:val="24"/>
        </w:rPr>
        <w:t>Hình 5-10: Cấu hình</w:t>
      </w:r>
      <w:r>
        <w:rPr>
          <w:i/>
          <w:spacing w:val="-2"/>
          <w:sz w:val="24"/>
        </w:rPr>
        <w:t> </w:t>
      </w:r>
      <w:r>
        <w:rPr>
          <w:i/>
          <w:sz w:val="24"/>
        </w:rPr>
        <w:t>chân</w:t>
      </w:r>
      <w:r>
        <w:rPr>
          <w:i/>
          <w:spacing w:val="2"/>
          <w:sz w:val="24"/>
        </w:rPr>
        <w:t> </w:t>
      </w:r>
      <w:r>
        <w:rPr>
          <w:i/>
          <w:sz w:val="24"/>
        </w:rPr>
        <w:t>RA6.</w:t>
        <w:tab/>
        <w:t>Hình 5-11: Cấu hình chân</w:t>
      </w:r>
      <w:r>
        <w:rPr>
          <w:i/>
          <w:spacing w:val="1"/>
          <w:sz w:val="24"/>
        </w:rPr>
        <w:t> </w:t>
      </w:r>
      <w:r>
        <w:rPr>
          <w:i/>
          <w:sz w:val="24"/>
        </w:rPr>
        <w:t>RA7.</w:t>
      </w:r>
    </w:p>
    <w:p>
      <w:pPr>
        <w:pStyle w:val="Heading4"/>
        <w:numPr>
          <w:ilvl w:val="1"/>
          <w:numId w:val="31"/>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PORTB VÀ THANH GHI</w:t>
      </w:r>
      <w:r>
        <w:rPr>
          <w:spacing w:val="-3"/>
          <w:shd w:fill="FFFF99" w:color="auto" w:val="clear"/>
        </w:rPr>
        <w:t> </w:t>
      </w:r>
      <w:r>
        <w:rPr>
          <w:shd w:fill="FFFF99" w:color="auto" w:val="clear"/>
        </w:rPr>
        <w:t>TRISB:</w:t>
        <w:tab/>
      </w:r>
    </w:p>
    <w:p>
      <w:pPr>
        <w:pStyle w:val="BodyText"/>
        <w:spacing w:line="237" w:lineRule="auto" w:before="177"/>
        <w:ind w:left="676" w:right="567" w:firstLine="600"/>
        <w:jc w:val="both"/>
      </w:pPr>
      <w:r>
        <w:rPr/>
        <w:t>PortB </w:t>
      </w:r>
      <w:r>
        <w:rPr>
          <w:spacing w:val="-5"/>
        </w:rPr>
        <w:t>là </w:t>
      </w:r>
      <w:r>
        <w:rPr/>
        <w:t>port hai chiều 8 bit, thanh ghi định hƣớng </w:t>
      </w:r>
      <w:r>
        <w:rPr>
          <w:spacing w:val="-5"/>
        </w:rPr>
        <w:t>là </w:t>
      </w:r>
      <w:r>
        <w:rPr/>
        <w:t>TRISB có chức năng định cấu hình vào </w:t>
      </w:r>
      <w:r>
        <w:rPr>
          <w:spacing w:val="-16"/>
        </w:rPr>
        <w:t>ra </w:t>
      </w:r>
      <w:r>
        <w:rPr/>
        <w:t>cho</w:t>
      </w:r>
      <w:r>
        <w:rPr>
          <w:spacing w:val="-5"/>
        </w:rPr>
        <w:t> </w:t>
      </w:r>
      <w:r>
        <w:rPr/>
        <w:t>các</w:t>
      </w:r>
      <w:r>
        <w:rPr>
          <w:spacing w:val="-9"/>
        </w:rPr>
        <w:t> </w:t>
      </w:r>
      <w:r>
        <w:rPr>
          <w:spacing w:val="-4"/>
        </w:rPr>
        <w:t>bit</w:t>
      </w:r>
      <w:r>
        <w:rPr>
          <w:spacing w:val="1"/>
        </w:rPr>
        <w:t> </w:t>
      </w:r>
      <w:r>
        <w:rPr/>
        <w:t>xuất</w:t>
      </w:r>
      <w:r>
        <w:rPr>
          <w:spacing w:val="-4"/>
        </w:rPr>
        <w:t> </w:t>
      </w:r>
      <w:r>
        <w:rPr/>
        <w:t>nhập</w:t>
      </w:r>
      <w:r>
        <w:rPr>
          <w:spacing w:val="-8"/>
        </w:rPr>
        <w:t> </w:t>
      </w:r>
      <w:r>
        <w:rPr/>
        <w:t>của</w:t>
      </w:r>
      <w:r>
        <w:rPr>
          <w:spacing w:val="-8"/>
        </w:rPr>
        <w:t> </w:t>
      </w:r>
      <w:r>
        <w:rPr/>
        <w:t>portB,</w:t>
      </w:r>
      <w:r>
        <w:rPr>
          <w:spacing w:val="-11"/>
        </w:rPr>
        <w:t> </w:t>
      </w:r>
      <w:r>
        <w:rPr>
          <w:spacing w:val="-4"/>
        </w:rPr>
        <w:t>bit </w:t>
      </w:r>
      <w:r>
        <w:rPr/>
        <w:t>định</w:t>
      </w:r>
      <w:r>
        <w:rPr>
          <w:spacing w:val="-7"/>
        </w:rPr>
        <w:t> </w:t>
      </w:r>
      <w:r>
        <w:rPr/>
        <w:t>hƣớng</w:t>
      </w:r>
      <w:r>
        <w:rPr>
          <w:spacing w:val="-5"/>
        </w:rPr>
        <w:t> </w:t>
      </w:r>
      <w:r>
        <w:rPr/>
        <w:t>bằng</w:t>
      </w:r>
      <w:r>
        <w:rPr>
          <w:spacing w:val="-8"/>
        </w:rPr>
        <w:t> </w:t>
      </w:r>
      <w:r>
        <w:rPr/>
        <w:t>0</w:t>
      </w:r>
      <w:r>
        <w:rPr>
          <w:spacing w:val="-8"/>
        </w:rPr>
        <w:t> </w:t>
      </w:r>
      <w:r>
        <w:rPr/>
        <w:t>thì</w:t>
      </w:r>
      <w:r>
        <w:rPr>
          <w:spacing w:val="-15"/>
        </w:rPr>
        <w:t> </w:t>
      </w:r>
      <w:r>
        <w:rPr/>
        <w:t>port</w:t>
      </w:r>
      <w:r>
        <w:rPr>
          <w:spacing w:val="-8"/>
        </w:rPr>
        <w:t> </w:t>
      </w:r>
      <w:r>
        <w:rPr/>
        <w:t>tƣơng</w:t>
      </w:r>
      <w:r>
        <w:rPr>
          <w:spacing w:val="-8"/>
        </w:rPr>
        <w:t> </w:t>
      </w:r>
      <w:r>
        <w:rPr/>
        <w:t>ứng</w:t>
      </w:r>
      <w:r>
        <w:rPr>
          <w:spacing w:val="-4"/>
        </w:rPr>
        <w:t> </w:t>
      </w:r>
      <w:r>
        <w:rPr/>
        <w:t>xuất,</w:t>
      </w:r>
      <w:r>
        <w:rPr>
          <w:spacing w:val="-7"/>
        </w:rPr>
        <w:t> </w:t>
      </w:r>
      <w:r>
        <w:rPr>
          <w:spacing w:val="-4"/>
        </w:rPr>
        <w:t>bit</w:t>
      </w:r>
      <w:r>
        <w:rPr>
          <w:spacing w:val="-3"/>
        </w:rPr>
        <w:t> </w:t>
      </w:r>
      <w:r>
        <w:rPr/>
        <w:t>bằng</w:t>
      </w:r>
      <w:r>
        <w:rPr>
          <w:spacing w:val="-8"/>
        </w:rPr>
        <w:t> </w:t>
      </w:r>
      <w:r>
        <w:rPr/>
        <w:t>1</w:t>
      </w:r>
      <w:r>
        <w:rPr>
          <w:spacing w:val="-8"/>
        </w:rPr>
        <w:t> </w:t>
      </w:r>
      <w:r>
        <w:rPr/>
        <w:t>thì</w:t>
      </w:r>
      <w:r>
        <w:rPr>
          <w:spacing w:val="-12"/>
        </w:rPr>
        <w:t> </w:t>
      </w:r>
      <w:r>
        <w:rPr>
          <w:spacing w:val="-4"/>
        </w:rPr>
        <w:t>bit </w:t>
      </w:r>
      <w:r>
        <w:rPr>
          <w:spacing w:val="-24"/>
        </w:rPr>
        <w:t>tƣơng </w:t>
      </w:r>
      <w:r>
        <w:rPr/>
        <w:t>ứng </w:t>
      </w:r>
      <w:r>
        <w:rPr>
          <w:spacing w:val="-3"/>
        </w:rPr>
        <w:t>là </w:t>
      </w:r>
      <w:r>
        <w:rPr/>
        <w:t>nhập, portB </w:t>
      </w:r>
      <w:r>
        <w:rPr>
          <w:spacing w:val="-3"/>
        </w:rPr>
        <w:t>và </w:t>
      </w:r>
      <w:r>
        <w:rPr/>
        <w:t>thanh ghi định hƣớng TRISB nhƣ hình</w:t>
      </w:r>
      <w:r>
        <w:rPr>
          <w:spacing w:val="-9"/>
        </w:rPr>
        <w:t> </w:t>
      </w:r>
      <w:r>
        <w:rPr/>
        <w:t>5-12:</w:t>
      </w:r>
    </w:p>
    <w:p>
      <w:pPr>
        <w:pStyle w:val="BodyText"/>
        <w:spacing w:before="7"/>
        <w:rPr>
          <w:sz w:val="14"/>
        </w:rPr>
      </w:pPr>
    </w:p>
    <w:p>
      <w:pPr>
        <w:tabs>
          <w:tab w:pos="3073" w:val="left" w:leader="none"/>
          <w:tab w:pos="4189" w:val="left" w:leader="none"/>
          <w:tab w:pos="5214" w:val="left" w:leader="none"/>
          <w:tab w:pos="6238" w:val="left" w:leader="none"/>
          <w:tab w:pos="7354" w:val="left" w:leader="none"/>
          <w:tab w:pos="8380" w:val="left" w:leader="none"/>
          <w:tab w:pos="9496" w:val="left" w:leader="none"/>
        </w:tabs>
        <w:spacing w:before="64"/>
        <w:ind w:left="1956" w:right="0" w:firstLine="0"/>
        <w:jc w:val="left"/>
        <w:rPr>
          <w:rFonts w:ascii="Arial"/>
          <w:b/>
          <w:sz w:val="21"/>
        </w:rPr>
      </w:pPr>
      <w:r>
        <w:rPr/>
        <w:pict>
          <v:group style="position:absolute;margin-left:124.236382pt;margin-top:17.697264pt;width:437.2pt;height:28.85pt;mso-position-horizontal-relative:page;mso-position-vertical-relative:paragraph;z-index:15873536" coordorigin="2485,354" coordsize="8744,577">
            <v:shape style="position:absolute;left:2491;top:360;width:1233;height:564" coordorigin="2492,361" coordsize="1233,564" path="m3724,361l3565,522,3565,924,3724,777,3724,361xm3724,361l2651,361,2492,522,3565,522,3724,361xe" filled="true" fillcolor="#817b87" stroked="false">
              <v:path arrowok="t"/>
              <v:fill type="solid"/>
            </v:shape>
            <v:shape style="position:absolute;left:2491;top:360;width:1233;height:564" coordorigin="2492,361" coordsize="1233,564" path="m2492,522l3565,522,3565,924,3724,777,3724,361,3565,522,3724,361,2651,361,2492,522xe" filled="false" stroked="true" strokeweight=".679987pt" strokecolor="#000000">
              <v:path arrowok="t"/>
              <v:stroke dashstyle="solid"/>
            </v:shape>
            <v:shape style="position:absolute;left:2491;top:521;width:1074;height:403" type="#_x0000_t75" stroked="false">
              <v:imagedata r:id="rId198" o:title=""/>
            </v:shape>
            <v:shape style="position:absolute;left:2491;top:521;width:1074;height:403" coordorigin="2492,522" coordsize="1074,403" path="m2492,924l3565,924,3565,522,2492,522,2492,924xm2492,522l2492,924,3565,924m2492,522l3565,522,3565,924e" filled="false" stroked="true" strokeweight=".697831pt" strokecolor="#000000">
              <v:path arrowok="t"/>
              <v:stroke dashstyle="solid"/>
            </v:shape>
            <v:shape style="position:absolute;left:3550;top:360;width:1248;height:564" coordorigin="3550,361" coordsize="1248,564" path="m4797,361l4623,522,4623,924,4797,777,4797,361xm4797,361l3710,361,3550,522,4623,522,4797,361xe" filled="true" fillcolor="#737a5d" stroked="false">
              <v:path arrowok="t"/>
              <v:fill type="solid"/>
            </v:shape>
            <v:shape style="position:absolute;left:3550;top:360;width:1248;height:564" coordorigin="3550,361" coordsize="1248,564" path="m3550,522l4623,522,4623,924,4797,777,4797,361,4623,522,4797,361,3710,361,3550,522xe" filled="false" stroked="true" strokeweight=".679806pt" strokecolor="#000000">
              <v:path arrowok="t"/>
              <v:stroke dashstyle="solid"/>
            </v:shape>
            <v:shape style="position:absolute;left:3550;top:521;width:1074;height:403" type="#_x0000_t75" stroked="false">
              <v:imagedata r:id="rId199" o:title=""/>
            </v:shape>
            <v:shape style="position:absolute;left:3550;top:521;width:1074;height:403" coordorigin="3550,522" coordsize="1074,403" path="m3550,924l4623,924,4623,522,3550,522,3550,924xm3550,522l3550,924,4623,924m3550,522l4623,522,4623,924e" filled="false" stroked="true" strokeweight=".697831pt" strokecolor="#000000">
              <v:path arrowok="t"/>
              <v:stroke dashstyle="solid"/>
            </v:shape>
            <v:shape style="position:absolute;left:4623;top:360;width:1248;height:564" coordorigin="4623,361" coordsize="1248,564" path="m5870,361l5696,522,5696,924,5870,777,5870,361xm5870,361l4783,361,4623,522,5696,522,5870,361xe" filled="true" fillcolor="#938373" stroked="false">
              <v:path arrowok="t"/>
              <v:fill type="solid"/>
            </v:shape>
            <v:shape style="position:absolute;left:4623;top:360;width:1248;height:564" coordorigin="4623,361" coordsize="1248,564" path="m4623,522l5696,522,5696,924,5870,777,5870,361,5696,522,5870,361,4783,361,4623,522xe" filled="false" stroked="true" strokeweight=".679806pt" strokecolor="#000000">
              <v:path arrowok="t"/>
              <v:stroke dashstyle="solid"/>
            </v:shape>
            <v:shape style="position:absolute;left:4623;top:521;width:1074;height:403" type="#_x0000_t75" stroked="false">
              <v:imagedata r:id="rId200" o:title=""/>
            </v:shape>
            <v:shape style="position:absolute;left:4623;top:521;width:1074;height:403" coordorigin="4623,522" coordsize="1074,403" path="m4623,924l5696,924,5696,522,4623,522,4623,924xm4623,522l4623,924,5696,924m4623,522l5696,522,5696,924e" filled="false" stroked="true" strokeweight=".697831pt" strokecolor="#000000">
              <v:path arrowok="t"/>
              <v:stroke dashstyle="solid"/>
            </v:shape>
            <v:shape style="position:absolute;left:5696;top:360;width:1248;height:564" coordorigin="5696,361" coordsize="1248,564" path="m6944,361l6784,522,6784,924,6944,777,6944,361xm6944,361l5870,361,5696,522,6784,522,6944,361xe" filled="true" fillcolor="#79848d" stroked="false">
              <v:path arrowok="t"/>
              <v:fill type="solid"/>
            </v:shape>
            <v:shape style="position:absolute;left:5696;top:360;width:1248;height:564" coordorigin="5696,361" coordsize="1248,564" path="m5696,522l6784,522,6784,924,6944,777,6944,361,6784,522,6944,361,5870,361,5696,522xe" filled="false" stroked="true" strokeweight=".679806pt" strokecolor="#000000">
              <v:path arrowok="t"/>
              <v:stroke dashstyle="solid"/>
            </v:shape>
            <v:shape style="position:absolute;left:5696;top:521;width:1088;height:403" type="#_x0000_t75" stroked="false">
              <v:imagedata r:id="rId201" o:title=""/>
            </v:shape>
            <v:shape style="position:absolute;left:5696;top:521;width:1088;height:403" coordorigin="5696,522" coordsize="1088,403" path="m5696,924l6784,924,6784,522,5696,522,5696,924xm5696,522l5696,924,6784,924m5696,522l6784,522,6784,924e" filled="false" stroked="true" strokeweight=".697831pt" strokecolor="#000000">
              <v:path arrowok="t"/>
              <v:stroke dashstyle="solid"/>
            </v:shape>
            <v:shape style="position:absolute;left:6755;top:360;width:1248;height:564" coordorigin="6755,361" coordsize="1248,564" path="m8002,361l7843,522,7843,924,8002,777,8002,361xm8002,361l6929,361,6755,522,7843,522,8002,361xe" filled="true" fillcolor="#938373" stroked="false">
              <v:path arrowok="t"/>
              <v:fill type="solid"/>
            </v:shape>
            <v:shape style="position:absolute;left:6755;top:360;width:1248;height:564" coordorigin="6755,361" coordsize="1248,564" path="m6755,522l7843,522,7843,924,8002,777,8002,361,7843,522,8002,361,6929,361,6755,522xe" filled="false" stroked="true" strokeweight=".679806pt" strokecolor="#000000">
              <v:path arrowok="t"/>
              <v:stroke dashstyle="solid"/>
            </v:shape>
            <v:shape style="position:absolute;left:6755;top:521;width:1088;height:403" type="#_x0000_t75" stroked="false">
              <v:imagedata r:id="rId202" o:title=""/>
            </v:shape>
            <v:shape style="position:absolute;left:6755;top:521;width:1088;height:403" coordorigin="6755,522" coordsize="1088,403" path="m6755,924l7843,924,7843,522,6755,522,6755,924xm6755,522l6755,924,7843,924m6755,522l7843,522,7843,924e" filled="false" stroked="true" strokeweight=".697831pt" strokecolor="#000000">
              <v:path arrowok="t"/>
              <v:stroke dashstyle="solid"/>
            </v:shape>
            <v:shape style="position:absolute;left:7828;top:360;width:1248;height:564" coordorigin="7828,361" coordsize="1248,564" path="m9075,361l8916,522,8916,924,9075,777,9075,361xm9075,361l8002,361,7828,522,8916,522,9075,361xe" filled="true" fillcolor="#716c7c" stroked="false">
              <v:path arrowok="t"/>
              <v:fill type="solid"/>
            </v:shape>
            <v:shape style="position:absolute;left:7828;top:360;width:1248;height:564" coordorigin="7828,361" coordsize="1248,564" path="m7828,522l8916,522,8916,924,9075,777,9075,361,8916,522,9075,361,8002,361,7828,522xe" filled="false" stroked="true" strokeweight=".679806pt" strokecolor="#000000">
              <v:path arrowok="t"/>
              <v:stroke dashstyle="solid"/>
            </v:shape>
            <v:shape style="position:absolute;left:7828;top:521;width:1088;height:403" type="#_x0000_t75" stroked="false">
              <v:imagedata r:id="rId203" o:title=""/>
            </v:shape>
            <v:shape style="position:absolute;left:7828;top:521;width:1088;height:403" coordorigin="7828,522" coordsize="1088,403" path="m7828,924l8916,924,8916,522,7828,522,7828,924xm7828,522l7828,924,8916,924m7828,522l8916,522,8916,924e" filled="false" stroked="true" strokeweight=".697831pt" strokecolor="#000000">
              <v:path arrowok="t"/>
              <v:stroke dashstyle="solid"/>
            </v:shape>
            <v:shape style="position:absolute;left:8901;top:360;width:1248;height:564" coordorigin="8901,361" coordsize="1248,564" path="m10149,361l9989,522,9989,924,10149,777,10149,361xm10149,361l9075,361,8901,522,9989,522,10149,361xe" filled="true" fillcolor="#878787" stroked="false">
              <v:path arrowok="t"/>
              <v:fill type="solid"/>
            </v:shape>
            <v:shape style="position:absolute;left:8901;top:360;width:1248;height:564" coordorigin="8901,361" coordsize="1248,564" path="m8901,522l9989,522,9989,924,10149,777,10149,361,9989,522,10149,361,9075,361,8901,522xe" filled="false" stroked="true" strokeweight=".679806pt" strokecolor="#000000">
              <v:path arrowok="t"/>
              <v:stroke dashstyle="solid"/>
            </v:shape>
            <v:shape style="position:absolute;left:8901;top:521;width:1088;height:403" type="#_x0000_t75" stroked="false">
              <v:imagedata r:id="rId204" o:title=""/>
            </v:shape>
            <v:shape style="position:absolute;left:8901;top:521;width:1088;height:403" coordorigin="8901,522" coordsize="1088,403" path="m8901,924l9989,924,9989,522,8901,522,8901,924xm8901,522l8901,924,9989,924m8901,522l9989,522,9989,924e" filled="false" stroked="true" strokeweight=".697831pt" strokecolor="#000000">
              <v:path arrowok="t"/>
              <v:stroke dashstyle="solid"/>
            </v:shape>
            <v:shape style="position:absolute;left:9974;top:360;width:1248;height:564" coordorigin="9975,361" coordsize="1248,564" path="m11222,361l11062,522,11062,924,11222,777,11222,361xm11222,361l10149,361,9975,522,11062,522,11222,361xe" filled="true" fillcolor="#677885" stroked="false">
              <v:path arrowok="t"/>
              <v:fill type="solid"/>
            </v:shape>
            <v:shape style="position:absolute;left:9974;top:360;width:1248;height:564" coordorigin="9975,361" coordsize="1248,564" path="m9975,522l11062,522,11062,924,11222,777,11222,361,11062,522,11222,361,10149,361,9975,522xe" filled="false" stroked="true" strokeweight=".679806pt" strokecolor="#000000">
              <v:path arrowok="t"/>
              <v:stroke dashstyle="solid"/>
            </v:shape>
            <v:shape style="position:absolute;left:9974;top:521;width:1088;height:403" type="#_x0000_t75" stroked="false">
              <v:imagedata r:id="rId205" o:title=""/>
            </v:shape>
            <v:shape style="position:absolute;left:9974;top:521;width:1088;height:403" coordorigin="9975,522" coordsize="1088,403" path="m9975,924l11062,924,11062,522,9975,522,9975,924xm9975,522l9975,924,11062,924m9975,522l11062,522,11062,924e" filled="false" stroked="true" strokeweight=".697831pt" strokecolor="#000000">
              <v:path arrowok="t"/>
              <v:stroke dashstyle="solid"/>
            </v:shape>
            <v:shape style="position:absolute;left:2863;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RB7</w:t>
                    </w:r>
                  </w:p>
                </w:txbxContent>
              </v:textbox>
              <w10:wrap type="none"/>
            </v:shape>
            <v:shape style="position:absolute;left:3926;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RB6</w:t>
                    </w:r>
                  </w:p>
                </w:txbxContent>
              </v:textbox>
              <w10:wrap type="none"/>
            </v:shape>
            <v:shape style="position:absolute;left:4970;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RB5</w:t>
                    </w:r>
                  </w:p>
                </w:txbxContent>
              </v:textbox>
              <w10:wrap type="none"/>
            </v:shape>
            <v:shape style="position:absolute;left:6049;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RB4</w:t>
                    </w:r>
                  </w:p>
                </w:txbxContent>
              </v:textbox>
              <w10:wrap type="none"/>
            </v:shape>
            <v:shape style="position:absolute;left:7111;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RB3</w:t>
                    </w:r>
                  </w:p>
                </w:txbxContent>
              </v:textbox>
              <w10:wrap type="none"/>
            </v:shape>
            <v:shape style="position:absolute;left:8182;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RB2</w:t>
                    </w:r>
                  </w:p>
                </w:txbxContent>
              </v:textbox>
              <w10:wrap type="none"/>
            </v:shape>
            <v:shape style="position:absolute;left:9257;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RB1</w:t>
                    </w:r>
                  </w:p>
                </w:txbxContent>
              </v:textbox>
              <w10:wrap type="none"/>
            </v:shape>
            <v:shape style="position:absolute;left:10328;top:624;width:399;height:215" type="#_x0000_t202" filled="false" stroked="false">
              <v:textbox inset="0,0,0,0">
                <w:txbxContent>
                  <w:p>
                    <w:pPr>
                      <w:spacing w:line="205" w:lineRule="exact" w:before="0"/>
                      <w:ind w:left="0" w:right="0" w:firstLine="0"/>
                      <w:jc w:val="left"/>
                      <w:rPr>
                        <w:rFonts w:ascii="Arial"/>
                        <w:b/>
                        <w:sz w:val="21"/>
                      </w:rPr>
                    </w:pPr>
                    <w:r>
                      <w:rPr>
                        <w:rFonts w:ascii="Arial"/>
                        <w:b/>
                        <w:w w:val="90"/>
                        <w:sz w:val="21"/>
                      </w:rPr>
                      <w:t>RB0</w:t>
                    </w:r>
                  </w:p>
                </w:txbxContent>
              </v:textbox>
              <w10:wrap type="none"/>
            </v:shape>
            <w10:wrap type="none"/>
          </v:group>
        </w:pict>
      </w:r>
      <w:r>
        <w:rPr>
          <w:rFonts w:ascii="Arial"/>
          <w:b/>
          <w:w w:val="110"/>
          <w:sz w:val="21"/>
        </w:rPr>
        <w:t>R/W(x)</w:t>
        <w:tab/>
        <w:t>R/W(x)</w:t>
        <w:tab/>
        <w:t>R/W(x)</w:t>
        <w:tab/>
        <w:t>R/W(x)</w:t>
        <w:tab/>
        <w:t>R/W(x)</w:t>
        <w:tab/>
        <w:t>R/W(x)</w:t>
        <w:tab/>
        <w:t>R/W(x)</w:t>
        <w:tab/>
        <w:t>R/W(x)</w:t>
      </w:r>
    </w:p>
    <w:p>
      <w:pPr>
        <w:pStyle w:val="BodyText"/>
        <w:spacing w:before="5"/>
        <w:rPr>
          <w:rFonts w:ascii="Arial"/>
          <w:b/>
          <w:sz w:val="15"/>
        </w:rPr>
      </w:pPr>
    </w:p>
    <w:p>
      <w:pPr>
        <w:spacing w:after="0"/>
        <w:rPr>
          <w:rFonts w:ascii="Arial"/>
          <w:sz w:val="15"/>
        </w:rPr>
        <w:sectPr>
          <w:headerReference w:type="default" r:id="rId192"/>
          <w:headerReference w:type="even" r:id="rId193"/>
          <w:pgSz w:w="11910" w:h="16840"/>
          <w:pgMar w:header="283" w:footer="365" w:top="640" w:bottom="560" w:left="740" w:right="0"/>
        </w:sectPr>
      </w:pPr>
    </w:p>
    <w:p>
      <w:pPr>
        <w:spacing w:before="64"/>
        <w:ind w:left="812" w:right="0" w:firstLine="0"/>
        <w:jc w:val="left"/>
        <w:rPr>
          <w:rFonts w:ascii="Arial"/>
          <w:b/>
          <w:sz w:val="21"/>
        </w:rPr>
      </w:pPr>
      <w:r>
        <w:rPr>
          <w:rFonts w:ascii="Arial"/>
          <w:b/>
          <w:w w:val="85"/>
          <w:sz w:val="21"/>
        </w:rPr>
        <w:t>PORTB</w:t>
      </w:r>
    </w:p>
    <w:p>
      <w:pPr>
        <w:pStyle w:val="BodyText"/>
        <w:rPr>
          <w:rFonts w:ascii="Arial"/>
          <w:b/>
          <w:sz w:val="20"/>
        </w:rPr>
      </w:pPr>
      <w:r>
        <w:rPr/>
        <w:br w:type="column"/>
      </w:r>
      <w:r>
        <w:rPr>
          <w:rFonts w:ascii="Arial"/>
          <w:b/>
          <w:sz w:val="20"/>
        </w:rPr>
      </w:r>
    </w:p>
    <w:p>
      <w:pPr>
        <w:pStyle w:val="BodyText"/>
        <w:spacing w:before="2"/>
        <w:rPr>
          <w:rFonts w:ascii="Arial"/>
          <w:b/>
          <w:sz w:val="27"/>
        </w:rPr>
      </w:pPr>
    </w:p>
    <w:p>
      <w:pPr>
        <w:spacing w:before="0"/>
        <w:ind w:left="343" w:right="0" w:firstLine="0"/>
        <w:jc w:val="left"/>
        <w:rPr>
          <w:rFonts w:ascii="Arial"/>
          <w:b/>
          <w:sz w:val="21"/>
        </w:rPr>
      </w:pPr>
      <w:r>
        <w:rPr>
          <w:rFonts w:ascii="Arial"/>
          <w:b/>
          <w:sz w:val="21"/>
        </w:rPr>
        <w:t>Bit </w:t>
      </w:r>
      <w:r>
        <w:rPr>
          <w:rFonts w:ascii="Arial"/>
          <w:b/>
          <w:spacing w:val="-20"/>
          <w:sz w:val="21"/>
        </w:rPr>
        <w:t>7</w:t>
      </w:r>
    </w:p>
    <w:p>
      <w:pPr>
        <w:pStyle w:val="BodyText"/>
        <w:rPr>
          <w:rFonts w:ascii="Arial"/>
          <w:b/>
          <w:sz w:val="20"/>
        </w:rPr>
      </w:pPr>
      <w:r>
        <w:rPr/>
        <w:br w:type="column"/>
      </w:r>
      <w:r>
        <w:rPr>
          <w:rFonts w:ascii="Arial"/>
          <w:b/>
          <w:sz w:val="20"/>
        </w:rPr>
      </w:r>
    </w:p>
    <w:p>
      <w:pPr>
        <w:pStyle w:val="BodyText"/>
        <w:spacing w:before="4"/>
        <w:rPr>
          <w:rFonts w:ascii="Arial"/>
          <w:b/>
          <w:sz w:val="28"/>
        </w:rPr>
      </w:pPr>
    </w:p>
    <w:p>
      <w:pPr>
        <w:spacing w:before="0"/>
        <w:ind w:left="783" w:right="0" w:firstLine="0"/>
        <w:jc w:val="left"/>
        <w:rPr>
          <w:rFonts w:ascii="Arial" w:hAnsi="Arial"/>
          <w:b/>
          <w:sz w:val="21"/>
        </w:rPr>
      </w:pPr>
      <w:r>
        <w:rPr>
          <w:rFonts w:ascii="Arial" w:hAnsi="Arial"/>
          <w:b/>
          <w:w w:val="86"/>
          <w:sz w:val="21"/>
        </w:rPr>
        <w:t>R</w:t>
      </w:r>
      <w:r>
        <w:rPr>
          <w:rFonts w:ascii="Arial" w:hAnsi="Arial"/>
          <w:b/>
          <w:spacing w:val="-1"/>
          <w:w w:val="170"/>
          <w:sz w:val="21"/>
        </w:rPr>
        <w:t>/</w:t>
      </w:r>
      <w:r>
        <w:rPr>
          <w:rFonts w:ascii="Arial" w:hAnsi="Arial"/>
          <w:b/>
          <w:w w:val="106"/>
          <w:sz w:val="21"/>
        </w:rPr>
        <w:t>W</w:t>
      </w:r>
      <w:r>
        <w:rPr>
          <w:rFonts w:ascii="Arial" w:hAnsi="Arial"/>
          <w:b/>
          <w:w w:val="103"/>
          <w:sz w:val="21"/>
        </w:rPr>
        <w:t>(</w:t>
      </w:r>
      <w:r>
        <w:rPr>
          <w:rFonts w:ascii="Arial" w:hAnsi="Arial"/>
          <w:b/>
          <w:spacing w:val="-1"/>
          <w:w w:val="91"/>
          <w:sz w:val="21"/>
        </w:rPr>
        <w:t>x</w:t>
      </w:r>
      <w:r>
        <w:rPr>
          <w:rFonts w:ascii="Arial" w:hAnsi="Arial"/>
          <w:b/>
          <w:w w:val="103"/>
          <w:sz w:val="21"/>
        </w:rPr>
        <w:t>)</w:t>
      </w:r>
      <w:r>
        <w:rPr>
          <w:rFonts w:ascii="Arial" w:hAnsi="Arial"/>
          <w:b/>
          <w:w w:val="91"/>
          <w:sz w:val="21"/>
        </w:rPr>
        <w:t>:</w:t>
      </w:r>
      <w:r>
        <w:rPr>
          <w:rFonts w:ascii="Arial" w:hAnsi="Arial"/>
          <w:b/>
          <w:spacing w:val="-6"/>
          <w:sz w:val="21"/>
        </w:rPr>
        <w:t> </w:t>
      </w:r>
      <w:r>
        <w:rPr>
          <w:rFonts w:ascii="Arial" w:hAnsi="Arial"/>
          <w:b/>
          <w:w w:val="97"/>
          <w:sz w:val="21"/>
        </w:rPr>
        <w:t>l</w:t>
      </w:r>
      <w:r>
        <w:rPr>
          <w:rFonts w:ascii="Arial" w:hAnsi="Arial"/>
          <w:b/>
          <w:w w:val="98"/>
          <w:sz w:val="21"/>
        </w:rPr>
        <w:t>à</w:t>
      </w:r>
      <w:r>
        <w:rPr>
          <w:rFonts w:ascii="Arial" w:hAnsi="Arial"/>
          <w:b/>
          <w:spacing w:val="-6"/>
          <w:sz w:val="21"/>
        </w:rPr>
        <w:t> </w:t>
      </w:r>
      <w:r>
        <w:rPr>
          <w:rFonts w:ascii="Arial" w:hAnsi="Arial"/>
          <w:b/>
          <w:w w:val="83"/>
          <w:sz w:val="21"/>
        </w:rPr>
        <w:t>c</w:t>
      </w:r>
      <w:r>
        <w:rPr>
          <w:rFonts w:ascii="Arial" w:hAnsi="Arial"/>
          <w:b/>
          <w:w w:val="97"/>
          <w:sz w:val="21"/>
        </w:rPr>
        <w:t>h</w:t>
      </w:r>
      <w:r>
        <w:rPr>
          <w:rFonts w:ascii="Arial" w:hAnsi="Arial"/>
          <w:b/>
          <w:w w:val="97"/>
          <w:sz w:val="21"/>
        </w:rPr>
        <w:t>o</w:t>
      </w:r>
      <w:r>
        <w:rPr>
          <w:rFonts w:ascii="Arial" w:hAnsi="Arial"/>
          <w:b/>
          <w:spacing w:val="-6"/>
          <w:sz w:val="21"/>
        </w:rPr>
        <w:t> </w:t>
      </w:r>
      <w:r>
        <w:rPr>
          <w:rFonts w:ascii="Arial" w:hAnsi="Arial"/>
          <w:b/>
          <w:w w:val="97"/>
          <w:sz w:val="21"/>
        </w:rPr>
        <w:t>ph</w:t>
      </w:r>
      <w:r>
        <w:rPr>
          <w:rFonts w:ascii="Arial" w:hAnsi="Arial"/>
          <w:b/>
          <w:w w:val="100"/>
          <w:sz w:val="21"/>
        </w:rPr>
        <w:t>é</w:t>
      </w:r>
      <w:r>
        <w:rPr>
          <w:rFonts w:ascii="Arial" w:hAnsi="Arial"/>
          <w:b/>
          <w:w w:val="97"/>
          <w:sz w:val="21"/>
        </w:rPr>
        <w:t>p</w:t>
      </w:r>
      <w:r>
        <w:rPr>
          <w:rFonts w:ascii="Arial" w:hAnsi="Arial"/>
          <w:b/>
          <w:spacing w:val="-6"/>
          <w:sz w:val="21"/>
        </w:rPr>
        <w:t> </w:t>
      </w:r>
      <w:r>
        <w:rPr>
          <w:rFonts w:ascii="Arial" w:hAnsi="Arial"/>
          <w:b/>
          <w:w w:val="102"/>
          <w:sz w:val="21"/>
        </w:rPr>
        <w:t>đ</w:t>
      </w:r>
      <w:r>
        <w:rPr>
          <w:rFonts w:ascii="Arial" w:hAnsi="Arial"/>
          <w:b/>
          <w:w w:val="97"/>
          <w:sz w:val="21"/>
        </w:rPr>
        <w:t>ọ</w:t>
      </w:r>
      <w:r>
        <w:rPr>
          <w:rFonts w:ascii="Arial" w:hAnsi="Arial"/>
          <w:b/>
          <w:spacing w:val="-1"/>
          <w:w w:val="83"/>
          <w:sz w:val="21"/>
        </w:rPr>
        <w:t>c</w:t>
      </w:r>
      <w:r>
        <w:rPr>
          <w:rFonts w:ascii="Arial" w:hAnsi="Arial"/>
          <w:b/>
          <w:w w:val="170"/>
          <w:sz w:val="21"/>
        </w:rPr>
        <w:t>/</w:t>
      </w:r>
      <w:r>
        <w:rPr>
          <w:rFonts w:ascii="Arial" w:hAnsi="Arial"/>
          <w:b/>
          <w:w w:val="85"/>
          <w:sz w:val="21"/>
        </w:rPr>
        <w:t>g</w:t>
      </w:r>
      <w:r>
        <w:rPr>
          <w:rFonts w:ascii="Arial" w:hAnsi="Arial"/>
          <w:b/>
          <w:w w:val="97"/>
          <w:sz w:val="21"/>
        </w:rPr>
        <w:t>h</w:t>
      </w:r>
      <w:r>
        <w:rPr>
          <w:rFonts w:ascii="Arial" w:hAnsi="Arial"/>
          <w:b/>
          <w:w w:val="97"/>
          <w:sz w:val="21"/>
        </w:rPr>
        <w:t>i</w:t>
      </w:r>
      <w:r>
        <w:rPr>
          <w:rFonts w:ascii="Arial" w:hAnsi="Arial"/>
          <w:b/>
          <w:spacing w:val="-6"/>
          <w:sz w:val="21"/>
        </w:rPr>
        <w:t> </w:t>
      </w:r>
      <w:r>
        <w:rPr>
          <w:rFonts w:ascii="Arial" w:hAnsi="Arial"/>
          <w:b/>
          <w:w w:val="94"/>
          <w:sz w:val="21"/>
        </w:rPr>
        <w:t>v</w:t>
      </w:r>
      <w:r>
        <w:rPr>
          <w:rFonts w:ascii="Arial" w:hAnsi="Arial"/>
          <w:b/>
          <w:w w:val="98"/>
          <w:sz w:val="21"/>
        </w:rPr>
        <w:t>à</w:t>
      </w:r>
      <w:r>
        <w:rPr>
          <w:rFonts w:ascii="Arial" w:hAnsi="Arial"/>
          <w:b/>
          <w:spacing w:val="-6"/>
          <w:sz w:val="21"/>
        </w:rPr>
        <w:t> </w:t>
      </w:r>
      <w:r>
        <w:rPr>
          <w:rFonts w:ascii="Arial" w:hAnsi="Arial"/>
          <w:b/>
          <w:w w:val="95"/>
          <w:sz w:val="21"/>
        </w:rPr>
        <w:t>k</w:t>
      </w:r>
      <w:r>
        <w:rPr>
          <w:rFonts w:ascii="Arial" w:hAnsi="Arial"/>
          <w:b/>
          <w:w w:val="97"/>
          <w:sz w:val="21"/>
        </w:rPr>
        <w:t>h</w:t>
      </w:r>
      <w:r>
        <w:rPr>
          <w:rFonts w:ascii="Arial" w:hAnsi="Arial"/>
          <w:b/>
          <w:w w:val="97"/>
          <w:sz w:val="21"/>
        </w:rPr>
        <w:t>i</w:t>
      </w:r>
      <w:r>
        <w:rPr>
          <w:rFonts w:ascii="Arial" w:hAnsi="Arial"/>
          <w:b/>
          <w:spacing w:val="-6"/>
          <w:sz w:val="21"/>
        </w:rPr>
        <w:t> </w:t>
      </w:r>
      <w:r>
        <w:rPr>
          <w:rFonts w:ascii="Arial" w:hAnsi="Arial"/>
          <w:b/>
          <w:w w:val="100"/>
          <w:sz w:val="21"/>
        </w:rPr>
        <w:t>r</w:t>
      </w:r>
      <w:r>
        <w:rPr>
          <w:rFonts w:ascii="Arial" w:hAnsi="Arial"/>
          <w:b/>
          <w:w w:val="100"/>
          <w:sz w:val="21"/>
        </w:rPr>
        <w:t>e</w:t>
      </w:r>
      <w:r>
        <w:rPr>
          <w:rFonts w:ascii="Arial" w:hAnsi="Arial"/>
          <w:b/>
          <w:w w:val="79"/>
          <w:sz w:val="21"/>
        </w:rPr>
        <w:t>s</w:t>
      </w:r>
      <w:r>
        <w:rPr>
          <w:rFonts w:ascii="Arial" w:hAnsi="Arial"/>
          <w:b/>
          <w:w w:val="100"/>
          <w:sz w:val="21"/>
        </w:rPr>
        <w:t>e</w:t>
      </w:r>
      <w:r>
        <w:rPr>
          <w:rFonts w:ascii="Arial" w:hAnsi="Arial"/>
          <w:b/>
          <w:w w:val="115"/>
          <w:sz w:val="21"/>
        </w:rPr>
        <w:t>t</w:t>
      </w:r>
      <w:r>
        <w:rPr>
          <w:rFonts w:ascii="Arial" w:hAnsi="Arial"/>
          <w:b/>
          <w:spacing w:val="-6"/>
          <w:sz w:val="21"/>
        </w:rPr>
        <w:t> </w:t>
      </w:r>
      <w:r>
        <w:rPr>
          <w:rFonts w:ascii="Arial" w:hAnsi="Arial"/>
          <w:b/>
          <w:w w:val="115"/>
          <w:sz w:val="21"/>
        </w:rPr>
        <w:t>t</w:t>
      </w:r>
      <w:r>
        <w:rPr>
          <w:rFonts w:ascii="Arial" w:hAnsi="Arial"/>
          <w:b/>
          <w:w w:val="97"/>
          <w:sz w:val="21"/>
        </w:rPr>
        <w:t>h</w:t>
      </w:r>
      <w:r>
        <w:rPr>
          <w:rFonts w:ascii="Arial" w:hAnsi="Arial"/>
          <w:b/>
          <w:w w:val="97"/>
          <w:sz w:val="21"/>
        </w:rPr>
        <w:t>ì</w:t>
      </w:r>
      <w:r>
        <w:rPr>
          <w:rFonts w:ascii="Arial" w:hAnsi="Arial"/>
          <w:b/>
          <w:spacing w:val="-6"/>
          <w:sz w:val="21"/>
        </w:rPr>
        <w:t> </w:t>
      </w:r>
      <w:r>
        <w:rPr>
          <w:rFonts w:ascii="Arial" w:hAnsi="Arial"/>
          <w:b/>
          <w:w w:val="95"/>
          <w:sz w:val="21"/>
        </w:rPr>
        <w:t>k</w:t>
      </w:r>
      <w:r>
        <w:rPr>
          <w:rFonts w:ascii="Arial" w:hAnsi="Arial"/>
          <w:b/>
          <w:w w:val="97"/>
          <w:sz w:val="21"/>
        </w:rPr>
        <w:t>h</w:t>
      </w:r>
      <w:r>
        <w:rPr>
          <w:rFonts w:ascii="Arial" w:hAnsi="Arial"/>
          <w:b/>
          <w:w w:val="97"/>
          <w:sz w:val="21"/>
        </w:rPr>
        <w:t>ô</w:t>
      </w:r>
      <w:r>
        <w:rPr>
          <w:rFonts w:ascii="Arial" w:hAnsi="Arial"/>
          <w:b/>
          <w:w w:val="97"/>
          <w:sz w:val="21"/>
        </w:rPr>
        <w:t>n</w:t>
      </w:r>
      <w:r>
        <w:rPr>
          <w:rFonts w:ascii="Arial" w:hAnsi="Arial"/>
          <w:b/>
          <w:w w:val="85"/>
          <w:sz w:val="21"/>
        </w:rPr>
        <w:t>g</w:t>
      </w:r>
      <w:r>
        <w:rPr>
          <w:rFonts w:ascii="Arial" w:hAnsi="Arial"/>
          <w:b/>
          <w:spacing w:val="-6"/>
          <w:sz w:val="21"/>
        </w:rPr>
        <w:t> </w:t>
      </w:r>
      <w:r>
        <w:rPr>
          <w:rFonts w:ascii="Arial" w:hAnsi="Arial"/>
          <w:b/>
          <w:w w:val="91"/>
          <w:sz w:val="21"/>
        </w:rPr>
        <w:t>x</w:t>
      </w:r>
      <w:r>
        <w:rPr>
          <w:rFonts w:ascii="Arial" w:hAnsi="Arial"/>
          <w:b/>
          <w:w w:val="98"/>
          <w:sz w:val="21"/>
        </w:rPr>
        <w:t>á</w:t>
      </w:r>
      <w:r>
        <w:rPr>
          <w:rFonts w:ascii="Arial" w:hAnsi="Arial"/>
          <w:b/>
          <w:w w:val="83"/>
          <w:sz w:val="21"/>
        </w:rPr>
        <w:t>c</w:t>
      </w:r>
      <w:r>
        <w:rPr>
          <w:rFonts w:ascii="Arial" w:hAnsi="Arial"/>
          <w:b/>
          <w:spacing w:val="-6"/>
          <w:sz w:val="21"/>
        </w:rPr>
        <w:t> </w:t>
      </w:r>
      <w:r>
        <w:rPr>
          <w:rFonts w:ascii="Arial" w:hAnsi="Arial"/>
          <w:b/>
          <w:w w:val="102"/>
          <w:sz w:val="21"/>
        </w:rPr>
        <w:t>đ</w:t>
      </w:r>
      <w:r>
        <w:rPr>
          <w:rFonts w:ascii="Arial" w:hAnsi="Arial"/>
          <w:b/>
          <w:w w:val="97"/>
          <w:sz w:val="21"/>
        </w:rPr>
        <w:t>ị</w:t>
      </w:r>
      <w:r>
        <w:rPr>
          <w:rFonts w:ascii="Arial" w:hAnsi="Arial"/>
          <w:b/>
          <w:w w:val="97"/>
          <w:sz w:val="21"/>
        </w:rPr>
        <w:t>nh</w:t>
      </w:r>
    </w:p>
    <w:p>
      <w:pPr>
        <w:pStyle w:val="BodyText"/>
        <w:rPr>
          <w:rFonts w:ascii="Arial"/>
          <w:b/>
          <w:sz w:val="20"/>
        </w:rPr>
      </w:pPr>
      <w:r>
        <w:rPr/>
        <w:br w:type="column"/>
      </w:r>
      <w:r>
        <w:rPr>
          <w:rFonts w:ascii="Arial"/>
          <w:b/>
          <w:sz w:val="20"/>
        </w:rPr>
      </w:r>
    </w:p>
    <w:p>
      <w:pPr>
        <w:pStyle w:val="BodyText"/>
        <w:spacing w:before="7"/>
        <w:rPr>
          <w:rFonts w:ascii="Arial"/>
          <w:b/>
          <w:sz w:val="23"/>
        </w:rPr>
      </w:pPr>
    </w:p>
    <w:p>
      <w:pPr>
        <w:spacing w:before="1"/>
        <w:ind w:left="785" w:right="928" w:firstLine="0"/>
        <w:jc w:val="center"/>
        <w:rPr>
          <w:rFonts w:ascii="Arial"/>
          <w:b/>
          <w:sz w:val="21"/>
        </w:rPr>
      </w:pPr>
      <w:r>
        <w:rPr>
          <w:rFonts w:ascii="Arial"/>
          <w:b/>
          <w:sz w:val="21"/>
        </w:rPr>
        <w:t>Bit 0</w:t>
      </w:r>
    </w:p>
    <w:p>
      <w:pPr>
        <w:spacing w:after="0"/>
        <w:jc w:val="center"/>
        <w:rPr>
          <w:rFonts w:ascii="Arial"/>
          <w:sz w:val="21"/>
        </w:rPr>
        <w:sectPr>
          <w:type w:val="continuous"/>
          <w:pgSz w:w="11910" w:h="16840"/>
          <w:pgMar w:top="520" w:bottom="280" w:left="740" w:right="0"/>
          <w:cols w:num="4" w:equalWidth="0">
            <w:col w:w="1469" w:space="40"/>
            <w:col w:w="781" w:space="39"/>
            <w:col w:w="6530" w:space="102"/>
            <w:col w:w="2209"/>
          </w:cols>
        </w:sectPr>
      </w:pPr>
    </w:p>
    <w:p>
      <w:pPr>
        <w:pStyle w:val="BodyText"/>
        <w:spacing w:before="7"/>
        <w:rPr>
          <w:rFonts w:ascii="Arial"/>
          <w:b/>
          <w:sz w:val="20"/>
        </w:rPr>
      </w:pPr>
    </w:p>
    <w:p>
      <w:pPr>
        <w:tabs>
          <w:tab w:pos="3073" w:val="left" w:leader="none"/>
          <w:tab w:pos="4189" w:val="left" w:leader="none"/>
          <w:tab w:pos="5214" w:val="left" w:leader="none"/>
          <w:tab w:pos="6238" w:val="left" w:leader="none"/>
          <w:tab w:pos="7354" w:val="left" w:leader="none"/>
          <w:tab w:pos="8380" w:val="left" w:leader="none"/>
          <w:tab w:pos="9496" w:val="left" w:leader="none"/>
        </w:tabs>
        <w:spacing w:before="64"/>
        <w:ind w:left="2074" w:right="0" w:firstLine="0"/>
        <w:jc w:val="left"/>
        <w:rPr>
          <w:rFonts w:ascii="Arial"/>
          <w:b/>
          <w:sz w:val="21"/>
        </w:rPr>
      </w:pPr>
      <w:r>
        <w:rPr/>
        <w:pict>
          <v:group style="position:absolute;margin-left:124.236794pt;margin-top:18.922579pt;width:437.2pt;height:27.55pt;mso-position-horizontal-relative:page;mso-position-vertical-relative:paragraph;z-index:15868928" coordorigin="2485,378" coordsize="8744,551">
            <v:shape style="position:absolute;left:2491;top:385;width:1233;height:537" coordorigin="2492,385" coordsize="1233,537" path="m3724,385l3565,533,3565,922,3724,774,3724,385xm3724,385l2651,385,2492,533,3565,533,3724,385xe" filled="true" fillcolor="#817b87" stroked="false">
              <v:path arrowok="t"/>
              <v:fill type="solid"/>
            </v:shape>
            <v:shape style="position:absolute;left:2491;top:385;width:1233;height:537" coordorigin="2492,385" coordsize="1233,537" path="m2492,533l3565,533,3565,922,3724,774,3724,385,3565,533,3724,385,2651,385,2492,533xe" filled="false" stroked="true" strokeweight=".679251pt" strokecolor="#000000">
              <v:path arrowok="t"/>
              <v:stroke dashstyle="solid"/>
            </v:shape>
            <v:shape style="position:absolute;left:2491;top:546;width:1074;height:376" type="#_x0000_t75" stroked="false">
              <v:imagedata r:id="rId206" o:title=""/>
            </v:shape>
            <v:shape style="position:absolute;left:2491;top:532;width:1074;height:389" coordorigin="2492,533" coordsize="1074,389" path="m2492,922l3565,922,3565,546,2492,546,2492,922xm2492,533l2492,922,3565,922m2492,533l3565,533,3565,922e" filled="false" stroked="true" strokeweight=".697831pt" strokecolor="#000000">
              <v:path arrowok="t"/>
              <v:stroke dashstyle="solid"/>
            </v:shape>
            <v:shape style="position:absolute;left:3550;top:385;width:1248;height:537" coordorigin="3550,385" coordsize="1248,537" path="m4797,385l4623,533,4623,922,4797,774,4797,385xm4797,385l3710,385,3550,533,4623,533,4797,385xe" filled="true" fillcolor="#7d846e" stroked="false">
              <v:path arrowok="t"/>
              <v:fill type="solid"/>
            </v:shape>
            <v:shape style="position:absolute;left:3550;top:385;width:1248;height:537" coordorigin="3550,385" coordsize="1248,537" path="m3550,533l4623,533,4623,922,4797,774,4797,385,4623,533,4797,385,3710,385,3550,533xe" filled="false" stroked="true" strokeweight=".679081pt" strokecolor="#000000">
              <v:path arrowok="t"/>
              <v:stroke dashstyle="solid"/>
            </v:shape>
            <v:shape style="position:absolute;left:3550;top:546;width:1074;height:376" type="#_x0000_t75" stroked="false">
              <v:imagedata r:id="rId207" o:title=""/>
            </v:shape>
            <v:shape style="position:absolute;left:3550;top:532;width:1074;height:389" coordorigin="3550,533" coordsize="1074,389" path="m3550,922l4623,922,4623,546,3550,546,3550,922xm3550,533l3550,922,4623,922m3550,533l4623,533,4623,922e" filled="false" stroked="true" strokeweight=".697831pt" strokecolor="#000000">
              <v:path arrowok="t"/>
              <v:stroke dashstyle="solid"/>
            </v:shape>
            <v:shape style="position:absolute;left:4623;top:385;width:1248;height:537" coordorigin="4623,385" coordsize="1248,537" path="m5870,385l5696,533,5696,922,5870,774,5870,385xm5870,385l4783,385,4623,533,5696,533,5870,385xe" filled="true" fillcolor="#938173" stroked="false">
              <v:path arrowok="t"/>
              <v:fill type="solid"/>
            </v:shape>
            <v:shape style="position:absolute;left:4623;top:385;width:1248;height:537" coordorigin="4623,385" coordsize="1248,537" path="m4623,533l5696,533,5696,922,5870,774,5870,385,5696,533,5870,385,4783,385,4623,533xe" filled="false" stroked="true" strokeweight=".679081pt" strokecolor="#000000">
              <v:path arrowok="t"/>
              <v:stroke dashstyle="solid"/>
            </v:shape>
            <v:shape style="position:absolute;left:4623;top:546;width:1074;height:376" type="#_x0000_t75" stroked="false">
              <v:imagedata r:id="rId208" o:title=""/>
            </v:shape>
            <v:shape style="position:absolute;left:4623;top:532;width:1074;height:389" coordorigin="4623,533" coordsize="1074,389" path="m4623,922l5696,922,5696,546,4623,546,4623,922xm4623,533l4623,922,5696,922m4623,533l5696,533,5696,922e" filled="false" stroked="true" strokeweight=".697831pt" strokecolor="#000000">
              <v:path arrowok="t"/>
              <v:stroke dashstyle="solid"/>
            </v:shape>
            <v:shape style="position:absolute;left:5696;top:385;width:1248;height:537" coordorigin="5696,385" coordsize="1248,537" path="m6944,385l6784,533,6784,922,6944,774,6944,385xm6944,385l5870,385,5696,533,6784,533,6944,385xe" filled="true" fillcolor="#79848d" stroked="false">
              <v:path arrowok="t"/>
              <v:fill type="solid"/>
            </v:shape>
            <v:shape style="position:absolute;left:5696;top:385;width:1248;height:537" coordorigin="5696,385" coordsize="1248,537" path="m5696,533l6784,533,6784,922,6944,774,6944,385,6784,533,6944,385,5870,385,5696,533xe" filled="false" stroked="true" strokeweight=".679081pt" strokecolor="#000000">
              <v:path arrowok="t"/>
              <v:stroke dashstyle="solid"/>
            </v:shape>
            <v:shape style="position:absolute;left:5696;top:532;width:1088;height:389" type="#_x0000_t75" stroked="false">
              <v:imagedata r:id="rId209" o:title=""/>
            </v:shape>
            <v:shape style="position:absolute;left:5696;top:532;width:1088;height:389" coordorigin="5696,533" coordsize="1088,389" path="m5696,922l6784,922,6784,533,5696,533,5696,922xm5696,533l5696,922,6784,922m5696,533l6784,533,6784,922e" filled="false" stroked="true" strokeweight=".697831pt" strokecolor="#000000">
              <v:path arrowok="t"/>
              <v:stroke dashstyle="solid"/>
            </v:shape>
            <v:shape style="position:absolute;left:6755;top:385;width:1248;height:537" coordorigin="6755,385" coordsize="1248,537" path="m8002,385l7843,533,7843,922,8002,774,8002,385xm8002,385l6929,385,6755,533,7843,533,8002,385xe" filled="true" fillcolor="#938173" stroked="false">
              <v:path arrowok="t"/>
              <v:fill type="solid"/>
            </v:shape>
            <v:shape style="position:absolute;left:6755;top:385;width:1248;height:537" coordorigin="6755,385" coordsize="1248,537" path="m6755,533l7843,533,7843,922,8002,774,8002,385,7843,533,8002,385,6929,385,6755,533xe" filled="false" stroked="true" strokeweight=".679081pt" strokecolor="#000000">
              <v:path arrowok="t"/>
              <v:stroke dashstyle="solid"/>
            </v:shape>
            <v:shape style="position:absolute;left:6755;top:532;width:1088;height:389" type="#_x0000_t75" stroked="false">
              <v:imagedata r:id="rId210" o:title=""/>
            </v:shape>
            <v:shape style="position:absolute;left:6755;top:532;width:1088;height:389" coordorigin="6755,533" coordsize="1088,389" path="m6755,922l7843,922,7843,533,6755,533,6755,922xm6755,533l6755,922,7843,922m6755,533l7843,533,7843,922e" filled="false" stroked="true" strokeweight=".697831pt" strokecolor="#000000">
              <v:path arrowok="t"/>
              <v:stroke dashstyle="solid"/>
            </v:shape>
            <v:shape style="position:absolute;left:7828;top:385;width:1248;height:537" coordorigin="7828,385" coordsize="1248,537" path="m9075,385l8916,533,8916,922,9075,774,9075,385xm9075,385l8002,385,7828,533,8916,533,9075,385xe" filled="true" fillcolor="#716c7c" stroked="false">
              <v:path arrowok="t"/>
              <v:fill type="solid"/>
            </v:shape>
            <v:shape style="position:absolute;left:7828;top:385;width:1248;height:537" coordorigin="7828,385" coordsize="1248,537" path="m7828,533l8916,533,8916,922,9075,774,9075,385,8916,533,9075,385,8002,385,7828,533xe" filled="false" stroked="true" strokeweight=".679081pt" strokecolor="#000000">
              <v:path arrowok="t"/>
              <v:stroke dashstyle="solid"/>
            </v:shape>
            <v:shape style="position:absolute;left:7828;top:532;width:1088;height:389" type="#_x0000_t75" stroked="false">
              <v:imagedata r:id="rId211" o:title=""/>
            </v:shape>
            <v:shape style="position:absolute;left:7828;top:532;width:1088;height:389" coordorigin="7828,533" coordsize="1088,389" path="m7828,922l8916,922,8916,533,7828,533,7828,922xm7828,533l7828,922,8916,922m7828,533l8916,533,8916,922e" filled="false" stroked="true" strokeweight=".697831pt" strokecolor="#000000">
              <v:path arrowok="t"/>
              <v:stroke dashstyle="solid"/>
            </v:shape>
            <v:shape style="position:absolute;left:8901;top:385;width:1248;height:537" coordorigin="8901,385" coordsize="1248,537" path="m10149,385l9989,533,9989,922,10149,774,10149,385xm10149,385l9075,385,8901,533,9989,533,10149,385xe" filled="true" fillcolor="#878787" stroked="false">
              <v:path arrowok="t"/>
              <v:fill type="solid"/>
            </v:shape>
            <v:shape style="position:absolute;left:8901;top:385;width:1248;height:537" coordorigin="8901,385" coordsize="1248,537" path="m8901,533l9989,533,9989,922,10149,774,10149,385,9989,533,10149,385,9075,385,8901,533xe" filled="false" stroked="true" strokeweight=".679081pt" strokecolor="#000000">
              <v:path arrowok="t"/>
              <v:stroke dashstyle="solid"/>
            </v:shape>
            <v:shape style="position:absolute;left:8901;top:532;width:1088;height:389" type="#_x0000_t75" stroked="false">
              <v:imagedata r:id="rId212" o:title=""/>
            </v:shape>
            <v:shape style="position:absolute;left:8901;top:532;width:1088;height:389" coordorigin="8901,533" coordsize="1088,389" path="m8901,922l9989,922,9989,533,8901,533,8901,922xm8901,533l8901,922,9989,922m8901,533l9989,533,9989,922e" filled="false" stroked="true" strokeweight=".697831pt" strokecolor="#000000">
              <v:path arrowok="t"/>
              <v:stroke dashstyle="solid"/>
            </v:shape>
            <v:shape style="position:absolute;left:9974;top:385;width:1248;height:537" coordorigin="9975,385" coordsize="1248,537" path="m11222,385l11062,533,11062,922,11222,774,11222,385xm11222,385l10149,385,9975,533,11062,533,11222,385xe" filled="true" fillcolor="#677885" stroked="false">
              <v:path arrowok="t"/>
              <v:fill type="solid"/>
            </v:shape>
            <v:shape style="position:absolute;left:9974;top:385;width:1248;height:537" coordorigin="9975,385" coordsize="1248,537" path="m9975,533l11062,533,11062,922,11222,774,11222,385,11062,533,11222,385,10149,385,9975,533xe" filled="false" stroked="true" strokeweight=".679081pt" strokecolor="#000000">
              <v:path arrowok="t"/>
              <v:stroke dashstyle="solid"/>
            </v:shape>
            <v:shape style="position:absolute;left:9974;top:532;width:1088;height:389" type="#_x0000_t75" stroked="false">
              <v:imagedata r:id="rId213" o:title=""/>
            </v:shape>
            <v:shape style="position:absolute;left:9974;top:532;width:1088;height:389" coordorigin="9975,533" coordsize="1088,389" path="m9975,922l11062,922,11062,533,9975,533,9975,922xm9975,533l9975,922,11062,922m9975,533l11062,533,11062,922e" filled="false" stroked="true" strokeweight=".697831pt" strokecolor="#000000">
              <v:path arrowok="t"/>
              <v:stroke dashstyle="solid"/>
            </v:shape>
            <v:shape style="position:absolute;left:9995;top:546;width:1060;height:369" type="#_x0000_t202" filled="false" stroked="false">
              <v:textbox inset="0,0,0,0">
                <w:txbxContent>
                  <w:p>
                    <w:pPr>
                      <w:spacing w:before="51"/>
                      <w:ind w:left="189" w:right="0" w:firstLine="0"/>
                      <w:jc w:val="left"/>
                      <w:rPr>
                        <w:rFonts w:ascii="Arial"/>
                        <w:b/>
                        <w:sz w:val="21"/>
                      </w:rPr>
                    </w:pPr>
                    <w:r>
                      <w:rPr>
                        <w:rFonts w:ascii="Arial"/>
                        <w:b/>
                        <w:sz w:val="21"/>
                      </w:rPr>
                      <w:t>TRISB0</w:t>
                    </w:r>
                  </w:p>
                </w:txbxContent>
              </v:textbox>
              <w10:wrap type="none"/>
            </v:shape>
            <v:shape style="position:absolute;left:8922;top:546;width:1046;height:369" type="#_x0000_t202" filled="false" stroked="false">
              <v:textbox inset="0,0,0,0">
                <w:txbxContent>
                  <w:p>
                    <w:pPr>
                      <w:spacing w:before="51"/>
                      <w:ind w:left="191" w:right="0" w:firstLine="0"/>
                      <w:jc w:val="left"/>
                      <w:rPr>
                        <w:rFonts w:ascii="Arial"/>
                        <w:b/>
                        <w:sz w:val="21"/>
                      </w:rPr>
                    </w:pPr>
                    <w:r>
                      <w:rPr>
                        <w:rFonts w:ascii="Arial"/>
                        <w:b/>
                        <w:sz w:val="21"/>
                      </w:rPr>
                      <w:t>TRISB1</w:t>
                    </w:r>
                  </w:p>
                </w:txbxContent>
              </v:textbox>
              <w10:wrap type="none"/>
            </v:shape>
            <v:shape style="position:absolute;left:7849;top:546;width:1046;height:369" type="#_x0000_t202" filled="false" stroked="false">
              <v:textbox inset="0,0,0,0">
                <w:txbxContent>
                  <w:p>
                    <w:pPr>
                      <w:spacing w:before="51"/>
                      <w:ind w:left="189" w:right="0" w:firstLine="0"/>
                      <w:jc w:val="left"/>
                      <w:rPr>
                        <w:rFonts w:ascii="Arial"/>
                        <w:b/>
                        <w:sz w:val="21"/>
                      </w:rPr>
                    </w:pPr>
                    <w:r>
                      <w:rPr>
                        <w:rFonts w:ascii="Arial"/>
                        <w:b/>
                        <w:sz w:val="21"/>
                      </w:rPr>
                      <w:t>TRISB2</w:t>
                    </w:r>
                  </w:p>
                </w:txbxContent>
              </v:textbox>
              <w10:wrap type="none"/>
            </v:shape>
            <v:shape style="position:absolute;left:6761;top:546;width:1060;height:369" type="#_x0000_t202" filled="false" stroked="false">
              <v:textbox inset="0,0,0,0">
                <w:txbxContent>
                  <w:p>
                    <w:pPr>
                      <w:spacing w:before="51"/>
                      <w:ind w:left="206" w:right="0" w:firstLine="0"/>
                      <w:jc w:val="left"/>
                      <w:rPr>
                        <w:rFonts w:ascii="Arial"/>
                        <w:b/>
                        <w:sz w:val="21"/>
                      </w:rPr>
                    </w:pPr>
                    <w:r>
                      <w:rPr>
                        <w:rFonts w:ascii="Arial"/>
                        <w:b/>
                        <w:sz w:val="21"/>
                      </w:rPr>
                      <w:t>TRISB3</w:t>
                    </w:r>
                  </w:p>
                </w:txbxContent>
              </v:textbox>
              <w10:wrap type="none"/>
            </v:shape>
            <v:shape style="position:absolute;left:5696;top:539;width:1059;height:383" type="#_x0000_t202" filled="false" stroked="true" strokeweight=".67766pt" strokecolor="#000000">
              <v:textbox inset="0,0,0,0">
                <w:txbxContent>
                  <w:p>
                    <w:pPr>
                      <w:spacing w:before="51"/>
                      <w:ind w:left="203" w:right="0" w:firstLine="0"/>
                      <w:jc w:val="left"/>
                      <w:rPr>
                        <w:rFonts w:ascii="Arial"/>
                        <w:b/>
                        <w:sz w:val="21"/>
                      </w:rPr>
                    </w:pPr>
                    <w:r>
                      <w:rPr>
                        <w:rFonts w:ascii="Arial"/>
                        <w:b/>
                        <w:sz w:val="21"/>
                      </w:rPr>
                      <w:t>TRISB4</w:t>
                    </w:r>
                  </w:p>
                </w:txbxContent>
              </v:textbox>
              <v:stroke dashstyle="solid"/>
              <w10:wrap type="none"/>
            </v:shape>
            <v:shape style="position:absolute;left:4630;top:552;width:1060;height:362" type="#_x0000_t202" filled="false" stroked="false">
              <v:textbox inset="0,0,0,0">
                <w:txbxContent>
                  <w:p>
                    <w:pPr>
                      <w:spacing w:before="44"/>
                      <w:ind w:left="197" w:right="0" w:firstLine="0"/>
                      <w:jc w:val="left"/>
                      <w:rPr>
                        <w:rFonts w:ascii="Arial"/>
                        <w:b/>
                        <w:sz w:val="21"/>
                      </w:rPr>
                    </w:pPr>
                    <w:r>
                      <w:rPr>
                        <w:rFonts w:ascii="Arial"/>
                        <w:b/>
                        <w:sz w:val="21"/>
                      </w:rPr>
                      <w:t>TRISB5</w:t>
                    </w:r>
                  </w:p>
                </w:txbxContent>
              </v:textbox>
              <w10:wrap type="none"/>
            </v:shape>
            <v:shape style="position:absolute;left:3571;top:552;width:1046;height:362" type="#_x0000_t202" filled="false" stroked="false">
              <v:textbox inset="0,0,0,0">
                <w:txbxContent>
                  <w:p>
                    <w:pPr>
                      <w:spacing w:before="44"/>
                      <w:ind w:left="185" w:right="0" w:firstLine="0"/>
                      <w:jc w:val="left"/>
                      <w:rPr>
                        <w:rFonts w:ascii="Arial"/>
                        <w:b/>
                        <w:sz w:val="21"/>
                      </w:rPr>
                    </w:pPr>
                    <w:r>
                      <w:rPr>
                        <w:rFonts w:ascii="Arial"/>
                        <w:b/>
                        <w:sz w:val="21"/>
                      </w:rPr>
                      <w:t>TRISB6</w:t>
                    </w:r>
                  </w:p>
                </w:txbxContent>
              </v:textbox>
              <w10:wrap type="none"/>
            </v:shape>
            <v:shape style="position:absolute;left:2498;top:552;width:1046;height:362" type="#_x0000_t202" filled="false" stroked="false">
              <v:textbox inset="0,0,0,0">
                <w:txbxContent>
                  <w:p>
                    <w:pPr>
                      <w:spacing w:before="44"/>
                      <w:ind w:left="222" w:right="0" w:firstLine="0"/>
                      <w:jc w:val="left"/>
                      <w:rPr>
                        <w:rFonts w:ascii="Arial"/>
                        <w:b/>
                        <w:sz w:val="21"/>
                      </w:rPr>
                    </w:pPr>
                    <w:r>
                      <w:rPr>
                        <w:rFonts w:ascii="Arial"/>
                        <w:b/>
                        <w:sz w:val="21"/>
                      </w:rPr>
                      <w:t>TRISB7</w:t>
                    </w:r>
                  </w:p>
                </w:txbxContent>
              </v:textbox>
              <w10:wrap type="none"/>
            </v:shape>
            <w10:wrap type="none"/>
          </v:group>
        </w:pict>
      </w:r>
      <w:r>
        <w:rPr>
          <w:rFonts w:ascii="Arial"/>
          <w:b/>
          <w:w w:val="110"/>
          <w:sz w:val="21"/>
        </w:rPr>
        <w:t>R/W(1)</w:t>
        <w:tab/>
        <w:t>R/W(1)</w:t>
        <w:tab/>
        <w:t>R/W(1)</w:t>
        <w:tab/>
        <w:t>R/W(1)</w:t>
        <w:tab/>
        <w:t>R/W(1)</w:t>
        <w:tab/>
        <w:t>R/W(1)</w:t>
        <w:tab/>
        <w:t>R/W(1)</w:t>
        <w:tab/>
        <w:t>R/W(1)</w:t>
      </w:r>
    </w:p>
    <w:p>
      <w:pPr>
        <w:pStyle w:val="BodyText"/>
        <w:spacing w:before="5"/>
        <w:rPr>
          <w:rFonts w:ascii="Arial"/>
          <w:b/>
          <w:sz w:val="15"/>
        </w:rPr>
      </w:pPr>
    </w:p>
    <w:p>
      <w:pPr>
        <w:spacing w:after="0"/>
        <w:rPr>
          <w:rFonts w:ascii="Arial"/>
          <w:sz w:val="15"/>
        </w:rPr>
        <w:sectPr>
          <w:type w:val="continuous"/>
          <w:pgSz w:w="11910" w:h="16840"/>
          <w:pgMar w:top="520" w:bottom="280" w:left="740" w:right="0"/>
        </w:sectPr>
      </w:pPr>
    </w:p>
    <w:p>
      <w:pPr>
        <w:spacing w:before="64"/>
        <w:ind w:left="921" w:right="0" w:firstLine="0"/>
        <w:jc w:val="left"/>
        <w:rPr>
          <w:rFonts w:ascii="Arial"/>
          <w:b/>
          <w:sz w:val="21"/>
        </w:rPr>
      </w:pPr>
      <w:r>
        <w:rPr/>
        <w:pict>
          <v:shape style="position:absolute;margin-left:65.063004pt;margin-top:808.320984pt;width:507.8pt;height:19.7pt;mso-position-horizontal-relative:page;mso-position-vertical-relative:page;z-index:-2957619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rFonts w:ascii="Arial"/>
          <w:b/>
          <w:w w:val="85"/>
          <w:sz w:val="21"/>
        </w:rPr>
        <w:t>TRISB</w:t>
      </w:r>
    </w:p>
    <w:p>
      <w:pPr>
        <w:pStyle w:val="BodyText"/>
        <w:rPr>
          <w:rFonts w:ascii="Arial"/>
          <w:b/>
          <w:sz w:val="20"/>
        </w:rPr>
      </w:pPr>
      <w:r>
        <w:rPr/>
        <w:br w:type="column"/>
      </w:r>
      <w:r>
        <w:rPr>
          <w:rFonts w:ascii="Arial"/>
          <w:b/>
          <w:sz w:val="20"/>
        </w:rPr>
      </w:r>
    </w:p>
    <w:p>
      <w:pPr>
        <w:pStyle w:val="BodyText"/>
        <w:spacing w:before="2"/>
        <w:rPr>
          <w:rFonts w:ascii="Arial"/>
          <w:b/>
          <w:sz w:val="27"/>
        </w:rPr>
      </w:pPr>
    </w:p>
    <w:p>
      <w:pPr>
        <w:spacing w:before="0"/>
        <w:ind w:left="343" w:right="0" w:firstLine="0"/>
        <w:jc w:val="left"/>
        <w:rPr>
          <w:rFonts w:ascii="Arial"/>
          <w:b/>
          <w:sz w:val="21"/>
        </w:rPr>
      </w:pPr>
      <w:r>
        <w:rPr>
          <w:rFonts w:ascii="Arial"/>
          <w:b/>
          <w:sz w:val="21"/>
        </w:rPr>
        <w:t>Bit </w:t>
      </w:r>
      <w:r>
        <w:rPr>
          <w:rFonts w:ascii="Arial"/>
          <w:b/>
          <w:spacing w:val="-20"/>
          <w:sz w:val="21"/>
        </w:rPr>
        <w:t>7</w:t>
      </w:r>
    </w:p>
    <w:p>
      <w:pPr>
        <w:pStyle w:val="BodyText"/>
        <w:rPr>
          <w:rFonts w:ascii="Arial"/>
          <w:b/>
          <w:sz w:val="20"/>
        </w:rPr>
      </w:pPr>
      <w:r>
        <w:rPr/>
        <w:br w:type="column"/>
      </w:r>
      <w:r>
        <w:rPr>
          <w:rFonts w:ascii="Arial"/>
          <w:b/>
          <w:sz w:val="20"/>
        </w:rPr>
      </w:r>
    </w:p>
    <w:p>
      <w:pPr>
        <w:pStyle w:val="BodyText"/>
        <w:spacing w:before="4"/>
        <w:rPr>
          <w:rFonts w:ascii="Arial"/>
          <w:b/>
          <w:sz w:val="29"/>
        </w:rPr>
      </w:pPr>
    </w:p>
    <w:p>
      <w:pPr>
        <w:spacing w:before="0"/>
        <w:ind w:left="783" w:right="0" w:firstLine="0"/>
        <w:jc w:val="left"/>
        <w:rPr>
          <w:rFonts w:ascii="Arial" w:hAnsi="Arial"/>
          <w:b/>
          <w:sz w:val="21"/>
        </w:rPr>
      </w:pPr>
      <w:r>
        <w:rPr>
          <w:rFonts w:ascii="Arial" w:hAnsi="Arial"/>
          <w:b/>
          <w:w w:val="86"/>
          <w:sz w:val="21"/>
        </w:rPr>
        <w:t>R</w:t>
      </w:r>
      <w:r>
        <w:rPr>
          <w:rFonts w:ascii="Arial" w:hAnsi="Arial"/>
          <w:b/>
          <w:spacing w:val="-1"/>
          <w:w w:val="170"/>
          <w:sz w:val="21"/>
        </w:rPr>
        <w:t>/</w:t>
      </w:r>
      <w:r>
        <w:rPr>
          <w:rFonts w:ascii="Arial" w:hAnsi="Arial"/>
          <w:b/>
          <w:w w:val="106"/>
          <w:sz w:val="21"/>
        </w:rPr>
        <w:t>W</w:t>
      </w:r>
      <w:r>
        <w:rPr>
          <w:rFonts w:ascii="Arial" w:hAnsi="Arial"/>
          <w:b/>
          <w:w w:val="103"/>
          <w:sz w:val="21"/>
        </w:rPr>
        <w:t>(</w:t>
      </w:r>
      <w:r>
        <w:rPr>
          <w:rFonts w:ascii="Arial" w:hAnsi="Arial"/>
          <w:b/>
          <w:spacing w:val="-1"/>
          <w:w w:val="100"/>
          <w:sz w:val="21"/>
        </w:rPr>
        <w:t>1</w:t>
      </w:r>
      <w:r>
        <w:rPr>
          <w:rFonts w:ascii="Arial" w:hAnsi="Arial"/>
          <w:b/>
          <w:w w:val="103"/>
          <w:sz w:val="21"/>
        </w:rPr>
        <w:t>)</w:t>
      </w:r>
      <w:r>
        <w:rPr>
          <w:rFonts w:ascii="Arial" w:hAnsi="Arial"/>
          <w:b/>
          <w:w w:val="91"/>
          <w:sz w:val="21"/>
        </w:rPr>
        <w:t>:</w:t>
      </w:r>
      <w:r>
        <w:rPr>
          <w:rFonts w:ascii="Arial" w:hAnsi="Arial"/>
          <w:b/>
          <w:spacing w:val="-6"/>
          <w:sz w:val="21"/>
        </w:rPr>
        <w:t> </w:t>
      </w:r>
      <w:r>
        <w:rPr>
          <w:rFonts w:ascii="Arial" w:hAnsi="Arial"/>
          <w:b/>
          <w:w w:val="97"/>
          <w:sz w:val="21"/>
        </w:rPr>
        <w:t>l</w:t>
      </w:r>
      <w:r>
        <w:rPr>
          <w:rFonts w:ascii="Arial" w:hAnsi="Arial"/>
          <w:b/>
          <w:w w:val="98"/>
          <w:sz w:val="21"/>
        </w:rPr>
        <w:t>à</w:t>
      </w:r>
      <w:r>
        <w:rPr>
          <w:rFonts w:ascii="Arial" w:hAnsi="Arial"/>
          <w:b/>
          <w:spacing w:val="-6"/>
          <w:sz w:val="21"/>
        </w:rPr>
        <w:t> </w:t>
      </w:r>
      <w:r>
        <w:rPr>
          <w:rFonts w:ascii="Arial" w:hAnsi="Arial"/>
          <w:b/>
          <w:w w:val="83"/>
          <w:sz w:val="21"/>
        </w:rPr>
        <w:t>c</w:t>
      </w:r>
      <w:r>
        <w:rPr>
          <w:rFonts w:ascii="Arial" w:hAnsi="Arial"/>
          <w:b/>
          <w:w w:val="97"/>
          <w:sz w:val="21"/>
        </w:rPr>
        <w:t>h</w:t>
      </w:r>
      <w:r>
        <w:rPr>
          <w:rFonts w:ascii="Arial" w:hAnsi="Arial"/>
          <w:b/>
          <w:w w:val="97"/>
          <w:sz w:val="21"/>
        </w:rPr>
        <w:t>o</w:t>
      </w:r>
      <w:r>
        <w:rPr>
          <w:rFonts w:ascii="Arial" w:hAnsi="Arial"/>
          <w:b/>
          <w:spacing w:val="-6"/>
          <w:sz w:val="21"/>
        </w:rPr>
        <w:t> </w:t>
      </w:r>
      <w:r>
        <w:rPr>
          <w:rFonts w:ascii="Arial" w:hAnsi="Arial"/>
          <w:b/>
          <w:w w:val="97"/>
          <w:sz w:val="21"/>
        </w:rPr>
        <w:t>ph</w:t>
      </w:r>
      <w:r>
        <w:rPr>
          <w:rFonts w:ascii="Arial" w:hAnsi="Arial"/>
          <w:b/>
          <w:w w:val="100"/>
          <w:sz w:val="21"/>
        </w:rPr>
        <w:t>é</w:t>
      </w:r>
      <w:r>
        <w:rPr>
          <w:rFonts w:ascii="Arial" w:hAnsi="Arial"/>
          <w:b/>
          <w:w w:val="97"/>
          <w:sz w:val="21"/>
        </w:rPr>
        <w:t>p</w:t>
      </w:r>
      <w:r>
        <w:rPr>
          <w:rFonts w:ascii="Arial" w:hAnsi="Arial"/>
          <w:b/>
          <w:spacing w:val="-6"/>
          <w:sz w:val="21"/>
        </w:rPr>
        <w:t> </w:t>
      </w:r>
      <w:r>
        <w:rPr>
          <w:rFonts w:ascii="Arial" w:hAnsi="Arial"/>
          <w:b/>
          <w:w w:val="102"/>
          <w:sz w:val="21"/>
        </w:rPr>
        <w:t>đ</w:t>
      </w:r>
      <w:r>
        <w:rPr>
          <w:rFonts w:ascii="Arial" w:hAnsi="Arial"/>
          <w:b/>
          <w:w w:val="97"/>
          <w:sz w:val="21"/>
        </w:rPr>
        <w:t>ọ</w:t>
      </w:r>
      <w:r>
        <w:rPr>
          <w:rFonts w:ascii="Arial" w:hAnsi="Arial"/>
          <w:b/>
          <w:spacing w:val="-1"/>
          <w:w w:val="83"/>
          <w:sz w:val="21"/>
        </w:rPr>
        <w:t>c</w:t>
      </w:r>
      <w:r>
        <w:rPr>
          <w:rFonts w:ascii="Arial" w:hAnsi="Arial"/>
          <w:b/>
          <w:w w:val="170"/>
          <w:sz w:val="21"/>
        </w:rPr>
        <w:t>/</w:t>
      </w:r>
      <w:r>
        <w:rPr>
          <w:rFonts w:ascii="Arial" w:hAnsi="Arial"/>
          <w:b/>
          <w:w w:val="85"/>
          <w:sz w:val="21"/>
        </w:rPr>
        <w:t>g</w:t>
      </w:r>
      <w:r>
        <w:rPr>
          <w:rFonts w:ascii="Arial" w:hAnsi="Arial"/>
          <w:b/>
          <w:w w:val="97"/>
          <w:sz w:val="21"/>
        </w:rPr>
        <w:t>h</w:t>
      </w:r>
      <w:r>
        <w:rPr>
          <w:rFonts w:ascii="Arial" w:hAnsi="Arial"/>
          <w:b/>
          <w:w w:val="97"/>
          <w:sz w:val="21"/>
        </w:rPr>
        <w:t>i</w:t>
      </w:r>
      <w:r>
        <w:rPr>
          <w:rFonts w:ascii="Arial" w:hAnsi="Arial"/>
          <w:b/>
          <w:spacing w:val="-6"/>
          <w:sz w:val="21"/>
        </w:rPr>
        <w:t> </w:t>
      </w:r>
      <w:r>
        <w:rPr>
          <w:rFonts w:ascii="Arial" w:hAnsi="Arial"/>
          <w:b/>
          <w:w w:val="94"/>
          <w:sz w:val="21"/>
        </w:rPr>
        <w:t>v</w:t>
      </w:r>
      <w:r>
        <w:rPr>
          <w:rFonts w:ascii="Arial" w:hAnsi="Arial"/>
          <w:b/>
          <w:w w:val="98"/>
          <w:sz w:val="21"/>
        </w:rPr>
        <w:t>à</w:t>
      </w:r>
      <w:r>
        <w:rPr>
          <w:rFonts w:ascii="Arial" w:hAnsi="Arial"/>
          <w:b/>
          <w:spacing w:val="-6"/>
          <w:sz w:val="21"/>
        </w:rPr>
        <w:t> </w:t>
      </w:r>
      <w:r>
        <w:rPr>
          <w:rFonts w:ascii="Arial" w:hAnsi="Arial"/>
          <w:b/>
          <w:w w:val="95"/>
          <w:sz w:val="21"/>
        </w:rPr>
        <w:t>k</w:t>
      </w:r>
      <w:r>
        <w:rPr>
          <w:rFonts w:ascii="Arial" w:hAnsi="Arial"/>
          <w:b/>
          <w:w w:val="97"/>
          <w:sz w:val="21"/>
        </w:rPr>
        <w:t>h</w:t>
      </w:r>
      <w:r>
        <w:rPr>
          <w:rFonts w:ascii="Arial" w:hAnsi="Arial"/>
          <w:b/>
          <w:w w:val="97"/>
          <w:sz w:val="21"/>
        </w:rPr>
        <w:t>i</w:t>
      </w:r>
      <w:r>
        <w:rPr>
          <w:rFonts w:ascii="Arial" w:hAnsi="Arial"/>
          <w:b/>
          <w:spacing w:val="-6"/>
          <w:sz w:val="21"/>
        </w:rPr>
        <w:t> </w:t>
      </w:r>
      <w:r>
        <w:rPr>
          <w:rFonts w:ascii="Arial" w:hAnsi="Arial"/>
          <w:b/>
          <w:w w:val="100"/>
          <w:sz w:val="21"/>
        </w:rPr>
        <w:t>r</w:t>
      </w:r>
      <w:r>
        <w:rPr>
          <w:rFonts w:ascii="Arial" w:hAnsi="Arial"/>
          <w:b/>
          <w:w w:val="100"/>
          <w:sz w:val="21"/>
        </w:rPr>
        <w:t>e</w:t>
      </w:r>
      <w:r>
        <w:rPr>
          <w:rFonts w:ascii="Arial" w:hAnsi="Arial"/>
          <w:b/>
          <w:w w:val="79"/>
          <w:sz w:val="21"/>
        </w:rPr>
        <w:t>s</w:t>
      </w:r>
      <w:r>
        <w:rPr>
          <w:rFonts w:ascii="Arial" w:hAnsi="Arial"/>
          <w:b/>
          <w:w w:val="100"/>
          <w:sz w:val="21"/>
        </w:rPr>
        <w:t>e</w:t>
      </w:r>
      <w:r>
        <w:rPr>
          <w:rFonts w:ascii="Arial" w:hAnsi="Arial"/>
          <w:b/>
          <w:w w:val="115"/>
          <w:sz w:val="21"/>
        </w:rPr>
        <w:t>t</w:t>
      </w:r>
      <w:r>
        <w:rPr>
          <w:rFonts w:ascii="Arial" w:hAnsi="Arial"/>
          <w:b/>
          <w:spacing w:val="-6"/>
          <w:sz w:val="21"/>
        </w:rPr>
        <w:t> </w:t>
      </w:r>
      <w:r>
        <w:rPr>
          <w:rFonts w:ascii="Arial" w:hAnsi="Arial"/>
          <w:b/>
          <w:w w:val="115"/>
          <w:sz w:val="21"/>
        </w:rPr>
        <w:t>t</w:t>
      </w:r>
      <w:r>
        <w:rPr>
          <w:rFonts w:ascii="Arial" w:hAnsi="Arial"/>
          <w:b/>
          <w:w w:val="97"/>
          <w:sz w:val="21"/>
        </w:rPr>
        <w:t>h</w:t>
      </w:r>
      <w:r>
        <w:rPr>
          <w:rFonts w:ascii="Arial" w:hAnsi="Arial"/>
          <w:b/>
          <w:w w:val="97"/>
          <w:sz w:val="21"/>
        </w:rPr>
        <w:t>ì</w:t>
      </w:r>
      <w:r>
        <w:rPr>
          <w:rFonts w:ascii="Arial" w:hAnsi="Arial"/>
          <w:b/>
          <w:spacing w:val="-6"/>
          <w:sz w:val="21"/>
        </w:rPr>
        <w:t> </w:t>
      </w:r>
      <w:r>
        <w:rPr>
          <w:rFonts w:ascii="Arial" w:hAnsi="Arial"/>
          <w:b/>
          <w:w w:val="97"/>
          <w:sz w:val="21"/>
        </w:rPr>
        <w:t>b</w:t>
      </w:r>
      <w:r>
        <w:rPr>
          <w:rFonts w:ascii="Arial" w:hAnsi="Arial"/>
          <w:b/>
          <w:w w:val="98"/>
          <w:sz w:val="21"/>
        </w:rPr>
        <w:t>ằ</w:t>
      </w:r>
      <w:r>
        <w:rPr>
          <w:rFonts w:ascii="Arial" w:hAnsi="Arial"/>
          <w:b/>
          <w:w w:val="97"/>
          <w:sz w:val="21"/>
        </w:rPr>
        <w:t>n</w:t>
      </w:r>
      <w:r>
        <w:rPr>
          <w:rFonts w:ascii="Arial" w:hAnsi="Arial"/>
          <w:b/>
          <w:w w:val="85"/>
          <w:sz w:val="21"/>
        </w:rPr>
        <w:t>g</w:t>
      </w:r>
      <w:r>
        <w:rPr>
          <w:rFonts w:ascii="Arial" w:hAnsi="Arial"/>
          <w:b/>
          <w:spacing w:val="-7"/>
          <w:sz w:val="21"/>
        </w:rPr>
        <w:t> </w:t>
      </w:r>
      <w:r>
        <w:rPr>
          <w:rFonts w:ascii="Arial" w:hAnsi="Arial"/>
          <w:b/>
          <w:w w:val="100"/>
          <w:sz w:val="21"/>
        </w:rPr>
        <w:t>1</w:t>
      </w:r>
    </w:p>
    <w:p>
      <w:pPr>
        <w:pStyle w:val="BodyText"/>
        <w:rPr>
          <w:rFonts w:ascii="Arial"/>
          <w:b/>
          <w:sz w:val="20"/>
        </w:rPr>
      </w:pPr>
      <w:r>
        <w:rPr/>
        <w:br w:type="column"/>
      </w:r>
      <w:r>
        <w:rPr>
          <w:rFonts w:ascii="Arial"/>
          <w:b/>
          <w:sz w:val="20"/>
        </w:rPr>
      </w:r>
    </w:p>
    <w:p>
      <w:pPr>
        <w:pStyle w:val="BodyText"/>
        <w:spacing w:before="4"/>
        <w:rPr>
          <w:rFonts w:ascii="Arial"/>
          <w:b/>
          <w:sz w:val="29"/>
        </w:rPr>
      </w:pPr>
    </w:p>
    <w:p>
      <w:pPr>
        <w:spacing w:before="0"/>
        <w:ind w:left="894" w:right="928" w:firstLine="0"/>
        <w:jc w:val="center"/>
        <w:rPr>
          <w:rFonts w:ascii="Arial"/>
          <w:b/>
          <w:sz w:val="21"/>
        </w:rPr>
      </w:pPr>
      <w:r>
        <w:rPr>
          <w:rFonts w:ascii="Arial"/>
          <w:b/>
          <w:sz w:val="21"/>
        </w:rPr>
        <w:t>Bit 0</w:t>
      </w:r>
    </w:p>
    <w:p>
      <w:pPr>
        <w:spacing w:after="0"/>
        <w:jc w:val="center"/>
        <w:rPr>
          <w:rFonts w:ascii="Arial"/>
          <w:sz w:val="21"/>
        </w:rPr>
        <w:sectPr>
          <w:type w:val="continuous"/>
          <w:pgSz w:w="11910" w:h="16840"/>
          <w:pgMar w:top="520" w:bottom="280" w:left="740" w:right="0"/>
          <w:cols w:num="4" w:equalWidth="0">
            <w:col w:w="1469" w:space="40"/>
            <w:col w:w="781" w:space="39"/>
            <w:col w:w="5728" w:space="795"/>
            <w:col w:w="2318"/>
          </w:cols>
        </w:sectPr>
      </w:pPr>
    </w:p>
    <w:p>
      <w:pPr>
        <w:spacing w:line="266" w:lineRule="exact" w:before="0"/>
        <w:ind w:left="3216" w:right="0" w:firstLine="0"/>
        <w:jc w:val="both"/>
        <w:rPr>
          <w:i/>
          <w:sz w:val="24"/>
        </w:rPr>
      </w:pPr>
      <w:r>
        <w:rPr>
          <w:i/>
          <w:sz w:val="24"/>
        </w:rPr>
        <w:t>Hình 5-12: PortB và thanh ghi định hướng port B.</w:t>
      </w:r>
    </w:p>
    <w:p>
      <w:pPr>
        <w:pStyle w:val="Heading5"/>
        <w:spacing w:before="127"/>
        <w:ind w:left="1276"/>
        <w:jc w:val="both"/>
        <w:rPr>
          <w:i/>
        </w:rPr>
      </w:pPr>
      <w:r>
        <w:rPr>
          <w:i/>
        </w:rPr>
        <w:t>Các chức năng tích hợp của portB</w:t>
      </w:r>
    </w:p>
    <w:p>
      <w:pPr>
        <w:pStyle w:val="BodyText"/>
        <w:spacing w:line="237" w:lineRule="auto" w:before="120"/>
        <w:ind w:left="676" w:right="578" w:firstLine="600"/>
        <w:jc w:val="both"/>
      </w:pPr>
      <w:r>
        <w:rPr/>
        <w:t>PortB có thêm chức năng báo ngắt khi portB có sự thay đổi tín hiệu và có điện trở kéo lên có thể lập trình.</w:t>
      </w:r>
    </w:p>
    <w:p>
      <w:pPr>
        <w:pStyle w:val="BodyText"/>
        <w:spacing w:line="237" w:lineRule="auto" w:before="125"/>
        <w:ind w:left="676" w:right="565" w:firstLine="600"/>
        <w:jc w:val="both"/>
      </w:pPr>
      <w:r>
        <w:rPr>
          <w:b/>
          <w:i/>
        </w:rPr>
        <w:t>Chức năng tương tự: </w:t>
      </w:r>
      <w:r>
        <w:rPr/>
        <w:t>PortB có đa hợp với các ngõ vào tƣơng tự của khối ADC và tùy chọn tín hiệu số hay tƣơng tự phụ thuộc vào thanh ghi ANSELH, nếu cho các bit trong thanh ghi ANSELH bằng 1 thì khi đó các bit đa hợp các kênh tƣơng tự sẽ đóng vai trò là ngõ vào tƣơng tự.</w:t>
      </w:r>
    </w:p>
    <w:p>
      <w:pPr>
        <w:pStyle w:val="BodyText"/>
        <w:spacing w:line="237" w:lineRule="auto" w:before="127"/>
        <w:ind w:left="676" w:right="570" w:firstLine="600"/>
        <w:jc w:val="both"/>
      </w:pPr>
      <w:r>
        <w:rPr/>
        <w:t>Thanh ghi ANSELH (analog select high register) có cấu trúc </w:t>
      </w:r>
      <w:r>
        <w:rPr>
          <w:spacing w:val="-4"/>
        </w:rPr>
        <w:t>nhƣ </w:t>
      </w:r>
      <w:r>
        <w:rPr/>
        <w:t>hình 5-13. Các </w:t>
      </w:r>
      <w:r>
        <w:rPr>
          <w:spacing w:val="-4"/>
        </w:rPr>
        <w:t>bit </w:t>
      </w:r>
      <w:r>
        <w:rPr>
          <w:spacing w:val="-5"/>
        </w:rPr>
        <w:t>AN&lt;13:8&gt; </w:t>
      </w:r>
      <w:r>
        <w:rPr/>
        <w:t>trong</w:t>
      </w:r>
      <w:r>
        <w:rPr>
          <w:spacing w:val="-7"/>
        </w:rPr>
        <w:t> </w:t>
      </w:r>
      <w:r>
        <w:rPr/>
        <w:t>thanh</w:t>
      </w:r>
      <w:r>
        <w:rPr>
          <w:spacing w:val="-7"/>
        </w:rPr>
        <w:t> </w:t>
      </w:r>
      <w:r>
        <w:rPr/>
        <w:t>ghi</w:t>
      </w:r>
      <w:r>
        <w:rPr>
          <w:spacing w:val="-7"/>
        </w:rPr>
        <w:t> </w:t>
      </w:r>
      <w:r>
        <w:rPr/>
        <w:t>ANSELH</w:t>
      </w:r>
      <w:r>
        <w:rPr>
          <w:spacing w:val="1"/>
        </w:rPr>
        <w:t> </w:t>
      </w:r>
      <w:r>
        <w:rPr/>
        <w:t>nếu</w:t>
      </w:r>
      <w:r>
        <w:rPr>
          <w:spacing w:val="-2"/>
        </w:rPr>
        <w:t> </w:t>
      </w:r>
      <w:r>
        <w:rPr/>
        <w:t>bằng</w:t>
      </w:r>
      <w:r>
        <w:rPr>
          <w:spacing w:val="-3"/>
        </w:rPr>
        <w:t> </w:t>
      </w:r>
      <w:r>
        <w:rPr/>
        <w:t>1</w:t>
      </w:r>
      <w:r>
        <w:rPr>
          <w:spacing w:val="-7"/>
        </w:rPr>
        <w:t> </w:t>
      </w:r>
      <w:r>
        <w:rPr>
          <w:spacing w:val="3"/>
        </w:rPr>
        <w:t>thì</w:t>
      </w:r>
      <w:r>
        <w:rPr>
          <w:spacing w:val="-10"/>
        </w:rPr>
        <w:t> </w:t>
      </w:r>
      <w:r>
        <w:rPr/>
        <w:t>chọn</w:t>
      </w:r>
      <w:r>
        <w:rPr>
          <w:spacing w:val="-7"/>
        </w:rPr>
        <w:t> </w:t>
      </w:r>
      <w:r>
        <w:rPr/>
        <w:t>định</w:t>
      </w:r>
      <w:r>
        <w:rPr>
          <w:spacing w:val="-3"/>
        </w:rPr>
        <w:t> </w:t>
      </w:r>
      <w:r>
        <w:rPr/>
        <w:t>cấu</w:t>
      </w:r>
      <w:r>
        <w:rPr>
          <w:spacing w:val="-2"/>
        </w:rPr>
        <w:t> </w:t>
      </w:r>
      <w:r>
        <w:rPr/>
        <w:t>hình</w:t>
      </w:r>
      <w:r>
        <w:rPr>
          <w:spacing w:val="-7"/>
        </w:rPr>
        <w:t> </w:t>
      </w:r>
      <w:r>
        <w:rPr/>
        <w:t>tƣơng</w:t>
      </w:r>
      <w:r>
        <w:rPr>
          <w:spacing w:val="-2"/>
        </w:rPr>
        <w:t> </w:t>
      </w:r>
      <w:r>
        <w:rPr/>
        <w:t>tự,</w:t>
      </w:r>
      <w:r>
        <w:rPr>
          <w:spacing w:val="3"/>
        </w:rPr>
        <w:t> </w:t>
      </w:r>
      <w:r>
        <w:rPr>
          <w:spacing w:val="-3"/>
        </w:rPr>
        <w:t>bằng</w:t>
      </w:r>
      <w:r>
        <w:rPr>
          <w:spacing w:val="-2"/>
        </w:rPr>
        <w:t> </w:t>
      </w:r>
      <w:r>
        <w:rPr/>
        <w:t>0</w:t>
      </w:r>
      <w:r>
        <w:rPr>
          <w:spacing w:val="-3"/>
        </w:rPr>
        <w:t> </w:t>
      </w:r>
      <w:r>
        <w:rPr/>
        <w:t>thì</w:t>
      </w:r>
      <w:r>
        <w:rPr>
          <w:spacing w:val="-10"/>
        </w:rPr>
        <w:t> </w:t>
      </w:r>
      <w:r>
        <w:rPr/>
        <w:t>định</w:t>
      </w:r>
      <w:r>
        <w:rPr>
          <w:spacing w:val="-7"/>
        </w:rPr>
        <w:t> </w:t>
      </w:r>
      <w:r>
        <w:rPr/>
        <w:t>cấu</w:t>
      </w:r>
      <w:r>
        <w:rPr>
          <w:spacing w:val="-3"/>
        </w:rPr>
        <w:t> </w:t>
      </w:r>
      <w:r>
        <w:rPr/>
        <w:t>hình</w:t>
      </w:r>
      <w:r>
        <w:rPr>
          <w:spacing w:val="-2"/>
        </w:rPr>
        <w:t> </w:t>
      </w:r>
      <w:r>
        <w:rPr/>
        <w:t>số</w:t>
      </w:r>
      <w:r>
        <w:rPr>
          <w:spacing w:val="1"/>
        </w:rPr>
        <w:t> </w:t>
      </w:r>
      <w:r>
        <w:rPr/>
        <w:t>I/O.</w:t>
      </w:r>
    </w:p>
    <w:p>
      <w:pPr>
        <w:spacing w:after="0" w:line="237" w:lineRule="auto"/>
        <w:jc w:val="both"/>
        <w:sectPr>
          <w:footerReference w:type="even" r:id="rId214"/>
          <w:footerReference w:type="default" r:id="rId215"/>
          <w:pgSz w:w="11910" w:h="16840"/>
          <w:pgMar w:footer="491" w:header="283" w:top="640" w:bottom="680" w:left="740" w:right="0"/>
          <w:pgNumType w:start="58"/>
        </w:sectPr>
      </w:pPr>
    </w:p>
    <w:p>
      <w:pPr>
        <w:spacing w:before="120"/>
        <w:ind w:left="0" w:right="0" w:firstLine="0"/>
        <w:jc w:val="right"/>
        <w:rPr>
          <w:rFonts w:ascii="Arial"/>
          <w:b/>
          <w:sz w:val="23"/>
        </w:rPr>
      </w:pPr>
      <w:r>
        <w:rPr>
          <w:rFonts w:ascii="Arial"/>
          <w:b/>
          <w:w w:val="95"/>
          <w:sz w:val="23"/>
        </w:rPr>
        <w:t>U(0)</w:t>
      </w:r>
    </w:p>
    <w:p>
      <w:pPr>
        <w:spacing w:before="120"/>
        <w:ind w:left="835" w:right="0" w:firstLine="0"/>
        <w:jc w:val="left"/>
        <w:rPr>
          <w:rFonts w:ascii="Arial"/>
          <w:b/>
          <w:sz w:val="23"/>
        </w:rPr>
      </w:pPr>
      <w:r>
        <w:rPr/>
        <w:br w:type="column"/>
      </w:r>
      <w:r>
        <w:rPr>
          <w:rFonts w:ascii="Arial"/>
          <w:b/>
          <w:w w:val="95"/>
          <w:sz w:val="23"/>
        </w:rPr>
        <w:t>U(0)</w:t>
      </w:r>
    </w:p>
    <w:p>
      <w:pPr>
        <w:tabs>
          <w:tab w:pos="1595" w:val="left" w:leader="none"/>
          <w:tab w:pos="2653" w:val="left" w:leader="none"/>
          <w:tab w:pos="3805" w:val="left" w:leader="none"/>
          <w:tab w:pos="4864" w:val="left" w:leader="none"/>
          <w:tab w:pos="6017" w:val="left" w:leader="none"/>
        </w:tabs>
        <w:spacing w:before="120"/>
        <w:ind w:left="536" w:right="0" w:firstLine="0"/>
        <w:jc w:val="left"/>
        <w:rPr>
          <w:rFonts w:ascii="Arial"/>
          <w:b/>
          <w:sz w:val="23"/>
        </w:rPr>
      </w:pPr>
      <w:r>
        <w:rPr/>
        <w:br w:type="column"/>
      </w:r>
      <w:r>
        <w:rPr>
          <w:rFonts w:ascii="Arial"/>
          <w:b/>
          <w:w w:val="105"/>
          <w:sz w:val="23"/>
        </w:rPr>
        <w:t>R/W(1)</w:t>
        <w:tab/>
        <w:t>R/W(1)</w:t>
        <w:tab/>
        <w:t>R/W(1)</w:t>
        <w:tab/>
        <w:t>R/W(1)</w:t>
        <w:tab/>
        <w:t>R/W(1)</w:t>
        <w:tab/>
        <w:t>R/W(1)</w:t>
      </w:r>
    </w:p>
    <w:p>
      <w:pPr>
        <w:spacing w:after="0"/>
        <w:jc w:val="left"/>
        <w:rPr>
          <w:rFonts w:ascii="Arial"/>
          <w:sz w:val="23"/>
        </w:rPr>
        <w:sectPr>
          <w:type w:val="continuous"/>
          <w:pgSz w:w="11910" w:h="16840"/>
          <w:pgMar w:top="520" w:bottom="280" w:left="740" w:right="0"/>
          <w:cols w:num="3" w:equalWidth="0">
            <w:col w:w="1762" w:space="40"/>
            <w:col w:w="1264" w:space="39"/>
            <w:col w:w="8065"/>
          </w:cols>
        </w:sectPr>
      </w:pPr>
    </w:p>
    <w:p>
      <w:pPr>
        <w:pStyle w:val="BodyText"/>
        <w:rPr>
          <w:rFonts w:ascii="Arial"/>
          <w:b/>
          <w:sz w:val="6"/>
        </w:rPr>
      </w:pPr>
    </w:p>
    <w:p>
      <w:pPr>
        <w:pStyle w:val="BodyText"/>
        <w:ind w:left="1118"/>
        <w:rPr>
          <w:rFonts w:ascii="Arial"/>
          <w:sz w:val="20"/>
        </w:rPr>
      </w:pPr>
      <w:r>
        <w:rPr>
          <w:rFonts w:ascii="Arial"/>
          <w:sz w:val="20"/>
        </w:rPr>
        <w:pict>
          <v:group style="width:451.6pt;height:31.25pt;mso-position-horizontal-relative:char;mso-position-vertical-relative:line" coordorigin="0,0" coordsize="9032,625">
            <v:shape style="position:absolute;left:7;top:7;width:1274;height:610" coordorigin="7,7" coordsize="1274,610" path="m1281,7l1116,186,1116,617,1281,453,1281,7xm1281,7l172,7,7,186,1116,186,1281,7xe" filled="true" fillcolor="#938373" stroked="false">
              <v:path arrowok="t"/>
              <v:fill type="solid"/>
            </v:shape>
            <v:shape style="position:absolute;left:7;top:7;width:1274;height:610" coordorigin="7,7" coordsize="1274,610" path="m7,186l1116,186,1116,617,1281,453,1281,7,1116,186,1281,7,172,7,7,186xe" filled="false" stroked="true" strokeweight=".744329pt" strokecolor="#000000">
              <v:path arrowok="t"/>
              <v:stroke dashstyle="solid"/>
            </v:shape>
            <v:shape style="position:absolute;left:7;top:185;width:1109;height:432" type="#_x0000_t75" stroked="false">
              <v:imagedata r:id="rId216" o:title=""/>
            </v:shape>
            <v:shape style="position:absolute;left:7;top:185;width:1109;height:432" coordorigin="7,186" coordsize="1109,432" path="m7,617l1116,617,1116,186,7,186,7,617xm7,186l7,617,1116,617m7,186l1116,186,1116,617e" filled="false" stroked="true" strokeweight=".746093pt" strokecolor="#000000">
              <v:path arrowok="t"/>
              <v:stroke dashstyle="solid"/>
            </v:shape>
            <v:shape style="position:absolute;left:1100;top:7;width:1289;height:610" coordorigin="1101,7" coordsize="1289,610" path="m2389,7l2209,186,2209,617,2389,453,2389,7xm2389,7l1266,7,1101,186,2209,186,2389,7xe" filled="true" fillcolor="#938373" stroked="false">
              <v:path arrowok="t"/>
              <v:fill type="solid"/>
            </v:shape>
            <v:shape style="position:absolute;left:1100;top:7;width:1289;height:610" coordorigin="1101,7" coordsize="1289,610" path="m1101,186l2209,186,2209,617,2389,453,2389,7,2209,186,2389,7,1266,7,1101,186xe" filled="false" stroked="true" strokeweight=".744309pt" strokecolor="#000000">
              <v:path arrowok="t"/>
              <v:stroke dashstyle="solid"/>
            </v:shape>
            <v:shape style="position:absolute;left:1100;top:185;width:1109;height:432" type="#_x0000_t75" stroked="false">
              <v:imagedata r:id="rId217" o:title=""/>
            </v:shape>
            <v:shape style="position:absolute;left:1100;top:185;width:1109;height:432" coordorigin="1101,186" coordsize="1109,432" path="m1101,617l2209,617,2209,186,1101,186,1101,617xm1101,186l1101,617,2209,617m1101,186l2209,186,2209,617e" filled="false" stroked="true" strokeweight=".746093pt" strokecolor="#000000">
              <v:path arrowok="t"/>
              <v:stroke dashstyle="solid"/>
            </v:shape>
            <v:shape style="position:absolute;left:2209;top:7;width:1274;height:610" coordorigin="2209,7" coordsize="1274,610" path="m3482,7l3318,186,3318,617,3482,453,3482,7xm3482,7l2374,7,2209,186,3318,186,3482,7xe" filled="true" fillcolor="#817b87" stroked="false">
              <v:path arrowok="t"/>
              <v:fill type="solid"/>
            </v:shape>
            <v:shape style="position:absolute;left:2209;top:7;width:1274;height:610" coordorigin="2209,7" coordsize="1274,610" path="m2209,186l3318,186,3318,617,3482,453,3482,7,3318,186,3482,7,2374,7,2209,186xe" filled="false" stroked="true" strokeweight=".744329pt" strokecolor="#000000">
              <v:path arrowok="t"/>
              <v:stroke dashstyle="solid"/>
            </v:shape>
            <v:shape style="position:absolute;left:2209;top:185;width:1109;height:432" type="#_x0000_t75" stroked="false">
              <v:imagedata r:id="rId218" o:title=""/>
            </v:shape>
            <v:shape style="position:absolute;left:2209;top:185;width:1109;height:432" coordorigin="2209,186" coordsize="1109,432" path="m2209,617l3318,617,3318,186,2209,186,2209,617xm2209,186l2209,617,3318,617m2209,186l3318,186,3318,617e" filled="false" stroked="true" strokeweight=".746093pt" strokecolor="#000000">
              <v:path arrowok="t"/>
              <v:stroke dashstyle="solid"/>
            </v:shape>
            <v:shape style="position:absolute;left:3317;top:7;width:1289;height:610" coordorigin="3318,7" coordsize="1289,610" path="m4606,7l4426,186,4426,617,4606,453,4606,7xm4606,7l3482,7,3318,186,4426,186,4606,7xe" filled="true" fillcolor="#817b87" stroked="false">
              <v:path arrowok="t"/>
              <v:fill type="solid"/>
            </v:shape>
            <v:shape style="position:absolute;left:3317;top:7;width:1289;height:610" coordorigin="3318,7" coordsize="1289,610" path="m3318,186l4426,186,4426,617,4606,453,4606,7,4426,186,4606,7,3482,7,3318,186xe" filled="false" stroked="true" strokeweight=".744309pt" strokecolor="#000000">
              <v:path arrowok="t"/>
              <v:stroke dashstyle="solid"/>
            </v:shape>
            <v:shape style="position:absolute;left:3317;top:185;width:1109;height:432" type="#_x0000_t75" stroked="false">
              <v:imagedata r:id="rId219" o:title=""/>
            </v:shape>
            <v:shape style="position:absolute;left:3317;top:185;width:1109;height:432" coordorigin="3318,186" coordsize="1109,432" path="m3318,617l4426,617,4426,186,3318,186,3318,617xm3318,186l3318,617,4426,617m3318,186l4426,186,4426,617e" filled="false" stroked="true" strokeweight=".746093pt" strokecolor="#000000">
              <v:path arrowok="t"/>
              <v:stroke dashstyle="solid"/>
            </v:shape>
            <v:shape style="position:absolute;left:4411;top:7;width:1289;height:610" coordorigin="4411,7" coordsize="1289,610" path="m5699,7l5534,186,5534,617,5699,453,5699,7xm5699,7l4591,7,4411,186,5534,186,5699,7xe" filled="true" fillcolor="#817b87" stroked="false">
              <v:path arrowok="t"/>
              <v:fill type="solid"/>
            </v:shape>
            <v:shape style="position:absolute;left:4411;top:7;width:1289;height:610" coordorigin="4411,7" coordsize="1289,610" path="m4411,186l5534,186,5534,617,5699,453,5699,7,5534,186,5699,7,4591,7,4411,186xe" filled="false" stroked="true" strokeweight=".744309pt" strokecolor="#000000">
              <v:path arrowok="t"/>
              <v:stroke dashstyle="solid"/>
            </v:shape>
            <v:shape style="position:absolute;left:4411;top:185;width:1124;height:432" type="#_x0000_t75" stroked="false">
              <v:imagedata r:id="rId220" o:title=""/>
            </v:shape>
            <v:shape style="position:absolute;left:4411;top:185;width:1124;height:432" coordorigin="4411,186" coordsize="1124,432" path="m4411,617l5534,617,5534,186,4411,186,4411,617xm4411,186l4411,617,5534,617m4411,186l5534,186,5534,617e" filled="false" stroked="true" strokeweight=".746093pt" strokecolor="#000000">
              <v:path arrowok="t"/>
              <v:stroke dashstyle="solid"/>
            </v:shape>
            <v:shape style="position:absolute;left:5519;top:7;width:1289;height:610" coordorigin="5519,7" coordsize="1289,610" path="m6808,7l6628,186,6628,617,6808,453,6808,7xm6808,7l5684,7,5519,186,6628,186,6808,7xe" filled="true" fillcolor="#817b87" stroked="false">
              <v:path arrowok="t"/>
              <v:fill type="solid"/>
            </v:shape>
            <v:shape style="position:absolute;left:5519;top:7;width:1289;height:610" coordorigin="5519,7" coordsize="1289,610" path="m5519,186l6628,186,6628,617,6808,453,6808,7,6628,186,6808,7,5684,7,5519,186xe" filled="false" stroked="true" strokeweight=".744309pt" strokecolor="#000000">
              <v:path arrowok="t"/>
              <v:stroke dashstyle="solid"/>
            </v:shape>
            <v:shape style="position:absolute;left:5519;top:185;width:1109;height:432" type="#_x0000_t75" stroked="false">
              <v:imagedata r:id="rId218" o:title=""/>
            </v:shape>
            <v:shape style="position:absolute;left:5519;top:185;width:1109;height:432" coordorigin="5519,186" coordsize="1109,432" path="m5519,617l6628,617,6628,186,5519,186,5519,617xm5519,186l5519,617,6628,617m5519,186l6628,186,6628,617e" filled="false" stroked="true" strokeweight=".746093pt" strokecolor="#000000">
              <v:path arrowok="t"/>
              <v:stroke dashstyle="solid"/>
            </v:shape>
            <v:shape style="position:absolute;left:6627;top:7;width:1289;height:610" coordorigin="6628,7" coordsize="1289,610" path="m7916,7l7751,186,7751,617,7916,453,7916,7xm7916,7l6808,7,6628,186,7751,186,7916,7xe" filled="true" fillcolor="#817b87" stroked="false">
              <v:path arrowok="t"/>
              <v:fill type="solid"/>
            </v:shape>
            <v:shape style="position:absolute;left:6627;top:7;width:1289;height:610" coordorigin="6628,7" coordsize="1289,610" path="m6628,186l7751,186,7751,617,7916,453,7916,7,7751,186,7916,7,6808,7,6628,186xe" filled="false" stroked="true" strokeweight=".744309pt" strokecolor="#000000">
              <v:path arrowok="t"/>
              <v:stroke dashstyle="solid"/>
            </v:shape>
            <v:shape style="position:absolute;left:6627;top:185;width:1124;height:432" type="#_x0000_t75" stroked="false">
              <v:imagedata r:id="rId221" o:title=""/>
            </v:shape>
            <v:shape style="position:absolute;left:6627;top:185;width:1124;height:432" coordorigin="6628,186" coordsize="1124,432" path="m6628,617l7751,617,7751,186,6628,186,6628,617xm6628,186l6628,617,7751,617m6628,186l7751,186,7751,617e" filled="false" stroked="true" strokeweight=".746093pt" strokecolor="#000000">
              <v:path arrowok="t"/>
              <v:stroke dashstyle="solid"/>
            </v:shape>
            <v:shape style="position:absolute;left:7736;top:7;width:1289;height:610" coordorigin="7736,7" coordsize="1289,610" path="m9024,7l8845,186,8845,617,9024,453,9024,7xm9024,7l7901,7,7736,186,8845,186,9024,7xe" filled="true" fillcolor="#817b87" stroked="false">
              <v:path arrowok="t"/>
              <v:fill type="solid"/>
            </v:shape>
            <v:shape style="position:absolute;left:7736;top:7;width:1289;height:610" coordorigin="7736,7" coordsize="1289,610" path="m7736,186l8845,186,8845,617,9024,453,9024,7,8845,186,9024,7,7901,7,7736,186xe" filled="false" stroked="true" strokeweight=".744309pt" strokecolor="#000000">
              <v:path arrowok="t"/>
              <v:stroke dashstyle="solid"/>
            </v:shape>
            <v:shape style="position:absolute;left:7736;top:185;width:1109;height:432" type="#_x0000_t75" stroked="false">
              <v:imagedata r:id="rId222" o:title=""/>
            </v:shape>
            <v:shape style="position:absolute;left:7736;top:185;width:1109;height:432" coordorigin="7736,186" coordsize="1109,432" path="m7736,617l8845,617,8845,186,7736,186,7736,617xm7736,186l7736,617,8845,617m7736,186l8845,186,8845,617e" filled="false" stroked="true" strokeweight=".746093pt" strokecolor="#000000">
              <v:path arrowok="t"/>
              <v:stroke dashstyle="solid"/>
            </v:shape>
            <v:shape style="position:absolute;left:7758;top:193;width:1079;height:417" type="#_x0000_t202" filled="false" stroked="false">
              <v:textbox inset="0,0,0,0">
                <w:txbxContent>
                  <w:p>
                    <w:pPr>
                      <w:spacing w:before="64"/>
                      <w:ind w:left="266" w:right="0" w:firstLine="0"/>
                      <w:jc w:val="left"/>
                      <w:rPr>
                        <w:rFonts w:ascii="Arial"/>
                        <w:b/>
                        <w:sz w:val="23"/>
                      </w:rPr>
                    </w:pPr>
                    <w:r>
                      <w:rPr>
                        <w:rFonts w:ascii="Arial"/>
                        <w:b/>
                        <w:sz w:val="23"/>
                      </w:rPr>
                      <w:t>ANS8</w:t>
                    </w:r>
                  </w:p>
                </w:txbxContent>
              </v:textbox>
              <w10:wrap type="none"/>
            </v:shape>
            <v:shape style="position:absolute;left:6635;top:193;width:1094;height:417" type="#_x0000_t202" filled="false" stroked="false">
              <v:textbox inset="0,0,0,0">
                <w:txbxContent>
                  <w:p>
                    <w:pPr>
                      <w:spacing w:before="64"/>
                      <w:ind w:left="283" w:right="0" w:firstLine="0"/>
                      <w:jc w:val="left"/>
                      <w:rPr>
                        <w:rFonts w:ascii="Arial"/>
                        <w:b/>
                        <w:sz w:val="23"/>
                      </w:rPr>
                    </w:pPr>
                    <w:r>
                      <w:rPr>
                        <w:rFonts w:ascii="Arial"/>
                        <w:b/>
                        <w:sz w:val="23"/>
                      </w:rPr>
                      <w:t>ANS9</w:t>
                    </w:r>
                  </w:p>
                </w:txbxContent>
              </v:textbox>
              <w10:wrap type="none"/>
            </v:shape>
            <v:shape style="position:absolute;left:5541;top:193;width:1079;height:417" type="#_x0000_t202" filled="false" stroked="false">
              <v:textbox inset="0,0,0,0">
                <w:txbxContent>
                  <w:p>
                    <w:pPr>
                      <w:spacing w:before="64"/>
                      <w:ind w:left="206" w:right="0" w:firstLine="0"/>
                      <w:jc w:val="left"/>
                      <w:rPr>
                        <w:rFonts w:ascii="Arial"/>
                        <w:b/>
                        <w:sz w:val="23"/>
                      </w:rPr>
                    </w:pPr>
                    <w:r>
                      <w:rPr>
                        <w:rFonts w:ascii="Arial"/>
                        <w:b/>
                        <w:sz w:val="23"/>
                      </w:rPr>
                      <w:t>ANS10</w:t>
                    </w:r>
                  </w:p>
                </w:txbxContent>
              </v:textbox>
              <w10:wrap type="none"/>
            </v:shape>
            <v:shape style="position:absolute;left:4433;top:193;width:1079;height:417" type="#_x0000_t202" filled="false" stroked="false">
              <v:textbox inset="0,0,0,0">
                <w:txbxContent>
                  <w:p>
                    <w:pPr>
                      <w:spacing w:before="64"/>
                      <w:ind w:left="208" w:right="0" w:firstLine="0"/>
                      <w:jc w:val="left"/>
                      <w:rPr>
                        <w:rFonts w:ascii="Arial"/>
                        <w:b/>
                        <w:sz w:val="23"/>
                      </w:rPr>
                    </w:pPr>
                    <w:r>
                      <w:rPr>
                        <w:rFonts w:ascii="Arial"/>
                        <w:b/>
                        <w:sz w:val="23"/>
                      </w:rPr>
                      <w:t>ANS11</w:t>
                    </w:r>
                  </w:p>
                </w:txbxContent>
              </v:textbox>
              <w10:wrap type="none"/>
            </v:shape>
            <v:shape style="position:absolute;left:3325;top:193;width:1079;height:417" type="#_x0000_t202" filled="false" stroked="false">
              <v:textbox inset="0,0,0,0">
                <w:txbxContent>
                  <w:p>
                    <w:pPr>
                      <w:spacing w:before="64"/>
                      <w:ind w:left="220" w:right="0" w:firstLine="0"/>
                      <w:jc w:val="left"/>
                      <w:rPr>
                        <w:rFonts w:ascii="Arial"/>
                        <w:b/>
                        <w:sz w:val="23"/>
                      </w:rPr>
                    </w:pPr>
                    <w:r>
                      <w:rPr>
                        <w:rFonts w:ascii="Arial"/>
                        <w:b/>
                        <w:sz w:val="23"/>
                      </w:rPr>
                      <w:t>ANS12</w:t>
                    </w:r>
                  </w:p>
                </w:txbxContent>
              </v:textbox>
              <w10:wrap type="none"/>
            </v:shape>
            <v:shape style="position:absolute;left:2209;top:185;width:1109;height:432" type="#_x0000_t202" filled="false" stroked="true" strokeweight=".744029pt" strokecolor="#000000">
              <v:textbox inset="0,0,0,0">
                <w:txbxContent>
                  <w:p>
                    <w:pPr>
                      <w:spacing w:before="64"/>
                      <w:ind w:left="214" w:right="0" w:firstLine="0"/>
                      <w:jc w:val="left"/>
                      <w:rPr>
                        <w:rFonts w:ascii="Arial"/>
                        <w:b/>
                        <w:sz w:val="23"/>
                      </w:rPr>
                    </w:pPr>
                    <w:r>
                      <w:rPr>
                        <w:rFonts w:ascii="Arial"/>
                        <w:b/>
                        <w:sz w:val="23"/>
                      </w:rPr>
                      <w:t>ANS13</w:t>
                    </w:r>
                  </w:p>
                </w:txbxContent>
              </v:textbox>
              <v:stroke dashstyle="solid"/>
              <w10:wrap type="none"/>
            </v:shape>
            <v:shape style="position:absolute;left:1617;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547;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group>
        </w:pict>
      </w:r>
      <w:r>
        <w:rPr>
          <w:rFonts w:ascii="Arial"/>
          <w:sz w:val="20"/>
        </w:rPr>
      </w:r>
    </w:p>
    <w:p>
      <w:pPr>
        <w:spacing w:after="0"/>
        <w:rPr>
          <w:rFonts w:ascii="Arial"/>
          <w:sz w:val="20"/>
        </w:rPr>
        <w:sectPr>
          <w:type w:val="continuous"/>
          <w:pgSz w:w="11910" w:h="16840"/>
          <w:pgMar w:top="520" w:bottom="280" w:left="740" w:right="0"/>
        </w:sectPr>
      </w:pPr>
    </w:p>
    <w:p>
      <w:pPr>
        <w:spacing w:before="82"/>
        <w:ind w:left="0" w:right="0" w:firstLine="0"/>
        <w:jc w:val="right"/>
        <w:rPr>
          <w:rFonts w:ascii="Arial"/>
          <w:b/>
          <w:sz w:val="23"/>
        </w:rPr>
      </w:pPr>
      <w:r>
        <w:rPr>
          <w:rFonts w:ascii="Arial"/>
          <w:b/>
          <w:w w:val="95"/>
          <w:sz w:val="23"/>
        </w:rPr>
        <w:t>Bit 7</w:t>
      </w:r>
    </w:p>
    <w:p>
      <w:pPr>
        <w:pStyle w:val="BodyText"/>
        <w:rPr>
          <w:rFonts w:ascii="Arial"/>
          <w:b/>
          <w:sz w:val="26"/>
        </w:rPr>
      </w:pPr>
      <w:r>
        <w:rPr/>
        <w:br w:type="column"/>
      </w:r>
      <w:r>
        <w:rPr>
          <w:rFonts w:ascii="Arial"/>
          <w:b/>
          <w:sz w:val="26"/>
        </w:rPr>
      </w:r>
    </w:p>
    <w:p>
      <w:pPr>
        <w:spacing w:before="214"/>
        <w:ind w:left="595" w:right="0" w:firstLine="0"/>
        <w:jc w:val="left"/>
        <w:rPr>
          <w:i/>
          <w:sz w:val="24"/>
        </w:rPr>
      </w:pPr>
      <w:r>
        <w:rPr>
          <w:i/>
          <w:sz w:val="24"/>
        </w:rPr>
        <w:t>Hình 5-13: Thanh ghi ANSELH định cấu hình số tương tự cho portB.</w:t>
      </w:r>
    </w:p>
    <w:p>
      <w:pPr>
        <w:spacing w:before="38"/>
        <w:ind w:left="401" w:right="0" w:firstLine="0"/>
        <w:jc w:val="left"/>
        <w:rPr>
          <w:rFonts w:ascii="Arial"/>
          <w:b/>
          <w:sz w:val="23"/>
        </w:rPr>
      </w:pPr>
      <w:r>
        <w:rPr/>
        <w:br w:type="column"/>
      </w:r>
      <w:r>
        <w:rPr>
          <w:rFonts w:ascii="Arial"/>
          <w:b/>
          <w:sz w:val="23"/>
        </w:rPr>
        <w:t>Bit 0</w:t>
      </w:r>
    </w:p>
    <w:p>
      <w:pPr>
        <w:spacing w:after="0"/>
        <w:jc w:val="left"/>
        <w:rPr>
          <w:rFonts w:ascii="Arial"/>
          <w:sz w:val="23"/>
        </w:rPr>
        <w:sectPr>
          <w:type w:val="continuous"/>
          <w:pgSz w:w="11910" w:h="16840"/>
          <w:pgMar w:top="520" w:bottom="280" w:left="740" w:right="0"/>
          <w:cols w:num="3" w:equalWidth="0">
            <w:col w:w="1679" w:space="40"/>
            <w:col w:w="7249" w:space="39"/>
            <w:col w:w="2163"/>
          </w:cols>
        </w:sectPr>
      </w:pPr>
    </w:p>
    <w:p>
      <w:pPr>
        <w:pStyle w:val="BodyText"/>
        <w:spacing w:line="237" w:lineRule="auto" w:before="125"/>
        <w:ind w:left="676" w:right="576" w:firstLine="600"/>
        <w:jc w:val="both"/>
      </w:pPr>
      <w:r>
        <w:rPr>
          <w:b/>
          <w:i/>
        </w:rPr>
        <w:t>Chức năng điện trở kéo lên: </w:t>
      </w:r>
      <w:r>
        <w:rPr/>
        <w:t>mỗi bit của PortB đều có 1 điện trở kéo lên, 8 bit trong thanh ghi WPUB sẽ cho phép /cấm điện trở kéo lên. Khi port đóng vai trò là ngõ ra thì mạch tự động tắt chế độ điện trở kéo lên. Sau khi reset thì cấm điện trở kéo lên do xóa bit RBPU trong thanh ghi OPTION.</w:t>
      </w:r>
    </w:p>
    <w:p>
      <w:pPr>
        <w:pStyle w:val="BodyText"/>
        <w:spacing w:before="124"/>
        <w:ind w:left="676" w:right="571" w:firstLine="600"/>
        <w:jc w:val="both"/>
      </w:pPr>
      <w:r>
        <w:rPr/>
        <w:t>Thanh ghi WPUB (Weak Pull Up-Port B register) có cấu trúc </w:t>
      </w:r>
      <w:r>
        <w:rPr>
          <w:spacing w:val="-4"/>
        </w:rPr>
        <w:t>nhƣ</w:t>
      </w:r>
      <w:r>
        <w:rPr>
          <w:spacing w:val="52"/>
        </w:rPr>
        <w:t> </w:t>
      </w:r>
      <w:r>
        <w:rPr/>
        <w:t>hình 5-14. Các </w:t>
      </w:r>
      <w:r>
        <w:rPr>
          <w:spacing w:val="-12"/>
        </w:rPr>
        <w:t>bit </w:t>
      </w:r>
      <w:r>
        <w:rPr/>
        <w:t>WPUB&lt;7:0&gt; trong thanh ghi WPUB nếu bằng 1 thì cho phép điện trở kéo </w:t>
      </w:r>
      <w:r>
        <w:rPr>
          <w:spacing w:val="-3"/>
        </w:rPr>
        <w:t>lên, </w:t>
      </w:r>
      <w:r>
        <w:rPr/>
        <w:t>bằng 0 thì không cho phép kéo </w:t>
      </w:r>
      <w:r>
        <w:rPr>
          <w:spacing w:val="-3"/>
        </w:rPr>
        <w:t>lên.</w:t>
      </w:r>
    </w:p>
    <w:p>
      <w:pPr>
        <w:pStyle w:val="Heading4"/>
        <w:tabs>
          <w:tab w:pos="1307" w:val="left" w:leader="none"/>
          <w:tab w:pos="2320" w:val="left" w:leader="none"/>
          <w:tab w:pos="3379" w:val="left" w:leader="none"/>
          <w:tab w:pos="4437" w:val="left" w:leader="none"/>
          <w:tab w:pos="5590" w:val="left" w:leader="none"/>
          <w:tab w:pos="6649" w:val="left" w:leader="none"/>
          <w:tab w:pos="7801" w:val="left" w:leader="none"/>
        </w:tabs>
        <w:spacing w:before="104" w:after="52"/>
        <w:ind w:left="248"/>
        <w:jc w:val="center"/>
        <w:rPr>
          <w:rFonts w:ascii="Arial"/>
        </w:rPr>
      </w:pPr>
      <w:r>
        <w:rPr>
          <w:rFonts w:ascii="Arial"/>
        </w:rPr>
        <w:t>R/W(1)</w:t>
        <w:tab/>
        <w:t>R/W(1)</w:t>
        <w:tab/>
        <w:t>R/W(1)</w:t>
        <w:tab/>
        <w:t>R/W(1)</w:t>
        <w:tab/>
        <w:t>R/W(1)</w:t>
        <w:tab/>
        <w:t>R/W(1)</w:t>
        <w:tab/>
        <w:t>R/W(1)</w:t>
        <w:tab/>
        <w:t>R/W(1)</w:t>
      </w:r>
    </w:p>
    <w:p>
      <w:pPr>
        <w:pStyle w:val="BodyText"/>
        <w:ind w:left="1118"/>
        <w:rPr>
          <w:rFonts w:ascii="Arial"/>
          <w:sz w:val="20"/>
        </w:rPr>
      </w:pPr>
      <w:r>
        <w:rPr>
          <w:rFonts w:ascii="Arial"/>
          <w:sz w:val="20"/>
        </w:rPr>
        <w:pict>
          <v:group style="width:451.6pt;height:32pt;mso-position-horizontal-relative:char;mso-position-vertical-relative:line" coordorigin="0,0" coordsize="9032,640">
            <v:shape style="position:absolute;left:7;top:7;width:1274;height:625" coordorigin="7,7" coordsize="1274,625" path="m1281,7l1116,186,1116,632,1281,469,1281,7xm1281,7l172,7,7,186,1116,186,1281,7xe" filled="true" fillcolor="#817b87" stroked="false">
              <v:path arrowok="t"/>
              <v:fill type="solid"/>
            </v:shape>
            <v:shape style="position:absolute;left:7;top:7;width:1274;height:625" coordorigin="7,7" coordsize="1274,625" path="m7,186l1116,186,1116,632,1281,469,1281,7,1116,186,1281,7,172,7,7,186xe" filled="false" stroked="true" strokeweight=".744786pt" strokecolor="#000000">
              <v:path arrowok="t"/>
              <v:stroke dashstyle="solid"/>
            </v:shape>
            <v:shape style="position:absolute;left:7;top:185;width:1109;height:447" type="#_x0000_t75" stroked="false">
              <v:imagedata r:id="rId223" o:title=""/>
            </v:shape>
            <v:shape style="position:absolute;left:7;top:185;width:1109;height:447" coordorigin="7,186" coordsize="1109,447" path="m7,632l1116,632,1116,186,7,186,7,632xm7,186l7,632,1116,632m7,186l1116,186,1116,632e" filled="false" stroked="true" strokeweight=".746351pt" strokecolor="#000000">
              <v:path arrowok="t"/>
              <v:stroke dashstyle="solid"/>
            </v:shape>
            <v:shape style="position:absolute;left:1100;top:7;width:1289;height:625" coordorigin="1101,7" coordsize="1289,625" path="m2389,7l2209,186,2209,632,2389,469,2389,7xm2389,7l1266,7,1101,186,2209,186,2389,7xe" filled="true" fillcolor="#817b87" stroked="false">
              <v:path arrowok="t"/>
              <v:fill type="solid"/>
            </v:shape>
            <v:shape style="position:absolute;left:1100;top:7;width:1289;height:625" coordorigin="1101,7" coordsize="1289,625" path="m1101,186l2209,186,2209,632,2389,469,2389,7,2209,186,2389,7,1266,7,1101,186xe" filled="false" stroked="true" strokeweight=".744768pt" strokecolor="#000000">
              <v:path arrowok="t"/>
              <v:stroke dashstyle="solid"/>
            </v:shape>
            <v:shape style="position:absolute;left:1100;top:185;width:1109;height:447" type="#_x0000_t75" stroked="false">
              <v:imagedata r:id="rId224" o:title=""/>
            </v:shape>
            <v:shape style="position:absolute;left:1100;top:185;width:1109;height:447" coordorigin="1101,186" coordsize="1109,447" path="m1101,632l2209,632,2209,186,1101,186,1101,632xm1101,186l1101,632,2209,632m1101,186l2209,186,2209,632e" filled="false" stroked="true" strokeweight=".746351pt" strokecolor="#000000">
              <v:path arrowok="t"/>
              <v:stroke dashstyle="solid"/>
            </v:shape>
            <v:shape style="position:absolute;left:2209;top:7;width:1274;height:625" coordorigin="2209,7" coordsize="1274,625" path="m3482,7l3318,186,3318,632,3482,469,3482,7xm3482,7l2374,7,2209,186,3318,186,3482,7xe" filled="true" fillcolor="#817b87" stroked="false">
              <v:path arrowok="t"/>
              <v:fill type="solid"/>
            </v:shape>
            <v:shape style="position:absolute;left:2209;top:7;width:1274;height:625" coordorigin="2209,7" coordsize="1274,625" path="m2209,186l3318,186,3318,632,3482,469,3482,7,3318,186,3482,7,2374,7,2209,186xe" filled="false" stroked="true" strokeweight=".744786pt" strokecolor="#000000">
              <v:path arrowok="t"/>
              <v:stroke dashstyle="solid"/>
            </v:shape>
            <v:shape style="position:absolute;left:2209;top:185;width:1109;height:447" type="#_x0000_t75" stroked="false">
              <v:imagedata r:id="rId225" o:title=""/>
            </v:shape>
            <v:shape style="position:absolute;left:2209;top:185;width:1109;height:447" coordorigin="2209,186" coordsize="1109,447" path="m2209,632l3318,632,3318,186,2209,186,2209,632xm2209,186l2209,632,3318,632m2209,186l3318,186,3318,632e" filled="false" stroked="true" strokeweight=".746351pt" strokecolor="#000000">
              <v:path arrowok="t"/>
              <v:stroke dashstyle="solid"/>
            </v:shape>
            <v:shape style="position:absolute;left:3317;top:7;width:1289;height:625" coordorigin="3318,7" coordsize="1289,625" path="m4606,7l4426,186,4426,632,4606,469,4606,7xm4606,7l3482,7,3318,186,4426,186,4606,7xe" filled="true" fillcolor="#817b87" stroked="false">
              <v:path arrowok="t"/>
              <v:fill type="solid"/>
            </v:shape>
            <v:shape style="position:absolute;left:3317;top:7;width:1289;height:625" coordorigin="3318,7" coordsize="1289,625" path="m3318,186l4426,186,4426,632,4606,469,4606,7,4426,186,4606,7,3482,7,3318,186xe" filled="false" stroked="true" strokeweight=".744768pt" strokecolor="#000000">
              <v:path arrowok="t"/>
              <v:stroke dashstyle="solid"/>
            </v:shape>
            <v:shape style="position:absolute;left:3317;top:185;width:1109;height:447" type="#_x0000_t75" stroked="false">
              <v:imagedata r:id="rId223" o:title=""/>
            </v:shape>
            <v:shape style="position:absolute;left:3317;top:185;width:1109;height:447" coordorigin="3318,186" coordsize="1109,447" path="m3318,632l4426,632,4426,186,3318,186,3318,632xm3318,186l3318,632,4426,632m3318,186l4426,186,4426,632e" filled="false" stroked="true" strokeweight=".746351pt" strokecolor="#000000">
              <v:path arrowok="t"/>
              <v:stroke dashstyle="solid"/>
            </v:shape>
            <v:shape style="position:absolute;left:4411;top:7;width:1289;height:625" coordorigin="4411,7" coordsize="1289,625" path="m5699,7l5534,186,5534,632,5699,469,5699,7xm5699,7l4591,7,4411,186,5534,186,5699,7xe" filled="true" fillcolor="#817b87" stroked="false">
              <v:path arrowok="t"/>
              <v:fill type="solid"/>
            </v:shape>
            <v:shape style="position:absolute;left:4411;top:7;width:1289;height:625" coordorigin="4411,7" coordsize="1289,625" path="m4411,186l5534,186,5534,632,5699,469,5699,7,5534,186,5699,7,4591,7,4411,186xe" filled="false" stroked="true" strokeweight=".744768pt" strokecolor="#000000">
              <v:path arrowok="t"/>
              <v:stroke dashstyle="solid"/>
            </v:shape>
            <v:shape style="position:absolute;left:4411;top:185;width:1124;height:447" type="#_x0000_t75" stroked="false">
              <v:imagedata r:id="rId226" o:title=""/>
            </v:shape>
            <v:shape style="position:absolute;left:4411;top:185;width:1124;height:447" coordorigin="4411,186" coordsize="1124,447" path="m4411,632l5534,632,5534,186,4411,186,4411,632xm4411,186l4411,632,5534,632m4411,186l5534,186,5534,632e" filled="false" stroked="true" strokeweight=".746351pt" strokecolor="#000000">
              <v:path arrowok="t"/>
              <v:stroke dashstyle="solid"/>
            </v:shape>
            <v:shape style="position:absolute;left:5519;top:7;width:1289;height:625" coordorigin="5519,7" coordsize="1289,625" path="m6808,7l6628,186,6628,632,6808,469,6808,7xm6808,7l5684,7,5519,186,6628,186,6808,7xe" filled="true" fillcolor="#817b87" stroked="false">
              <v:path arrowok="t"/>
              <v:fill type="solid"/>
            </v:shape>
            <v:shape style="position:absolute;left:5519;top:7;width:1289;height:625" coordorigin="5519,7" coordsize="1289,625" path="m5519,186l6628,186,6628,632,6808,469,6808,7,6628,186,6808,7,5684,7,5519,186xe" filled="false" stroked="true" strokeweight=".744768pt" strokecolor="#000000">
              <v:path arrowok="t"/>
              <v:stroke dashstyle="solid"/>
            </v:shape>
            <v:shape style="position:absolute;left:5519;top:185;width:1109;height:447" type="#_x0000_t75" stroked="false">
              <v:imagedata r:id="rId225" o:title=""/>
            </v:shape>
            <v:shape style="position:absolute;left:5519;top:185;width:1109;height:447" coordorigin="5519,186" coordsize="1109,447" path="m5519,632l6628,632,6628,186,5519,186,5519,632xm5519,186l5519,632,6628,632m5519,186l6628,186,6628,632e" filled="false" stroked="true" strokeweight=".746351pt" strokecolor="#000000">
              <v:path arrowok="t"/>
              <v:stroke dashstyle="solid"/>
            </v:shape>
            <v:shape style="position:absolute;left:6627;top:7;width:1289;height:625" coordorigin="6628,7" coordsize="1289,625" path="m7916,7l7751,186,7751,632,7916,469,7916,7xm7916,7l6808,7,6628,186,7751,186,7916,7xe" filled="true" fillcolor="#817b87" stroked="false">
              <v:path arrowok="t"/>
              <v:fill type="solid"/>
            </v:shape>
            <v:shape style="position:absolute;left:6627;top:7;width:1289;height:625" coordorigin="6628,7" coordsize="1289,625" path="m6628,186l7751,186,7751,632,7916,469,7916,7,7751,186,7916,7,6808,7,6628,186xe" filled="false" stroked="true" strokeweight=".744768pt" strokecolor="#000000">
              <v:path arrowok="t"/>
              <v:stroke dashstyle="solid"/>
            </v:shape>
            <v:shape style="position:absolute;left:6627;top:185;width:1124;height:447" type="#_x0000_t75" stroked="false">
              <v:imagedata r:id="rId227" o:title=""/>
            </v:shape>
            <v:shape style="position:absolute;left:6627;top:185;width:1124;height:447" coordorigin="6628,186" coordsize="1124,447" path="m6628,632l7751,632,7751,186,6628,186,6628,632xm6628,186l6628,632,7751,632m6628,186l7751,186,7751,632e" filled="false" stroked="true" strokeweight=".746351pt" strokecolor="#000000">
              <v:path arrowok="t"/>
              <v:stroke dashstyle="solid"/>
            </v:shape>
            <v:shape style="position:absolute;left:7736;top:7;width:1289;height:625" coordorigin="7736,7" coordsize="1289,625" path="m9024,7l8845,186,8845,632,9024,469,9024,7xm9024,7l7901,7,7736,186,8845,186,9024,7xe" filled="true" fillcolor="#817b87" stroked="false">
              <v:path arrowok="t"/>
              <v:fill type="solid"/>
            </v:shape>
            <v:shape style="position:absolute;left:7736;top:7;width:1289;height:625" coordorigin="7736,7" coordsize="1289,625" path="m7736,186l8845,186,8845,632,9024,469,9024,7,8845,186,9024,7,7901,7,7736,186xe" filled="false" stroked="true" strokeweight=".744768pt" strokecolor="#000000">
              <v:path arrowok="t"/>
              <v:stroke dashstyle="solid"/>
            </v:shape>
            <v:shape style="position:absolute;left:7736;top:185;width:1109;height:447" type="#_x0000_t75" stroked="false">
              <v:imagedata r:id="rId223" o:title=""/>
            </v:shape>
            <v:shape style="position:absolute;left:7736;top:185;width:1109;height:447" coordorigin="7736,186" coordsize="1109,447" path="m7736,632l8845,632,8845,186,7736,186,7736,632xm7736,186l7736,632,8845,632m7736,186l8845,186,8845,632e" filled="false" stroked="true" strokeweight=".746351pt" strokecolor="#000000">
              <v:path arrowok="t"/>
              <v:stroke dashstyle="solid"/>
            </v:shape>
            <v:shape style="position:absolute;left:7758;top:193;width:1079;height:432" type="#_x0000_t202" filled="false" stroked="false">
              <v:textbox inset="0,0,0,0">
                <w:txbxContent>
                  <w:p>
                    <w:pPr>
                      <w:spacing w:before="60"/>
                      <w:ind w:left="156" w:right="0" w:firstLine="0"/>
                      <w:jc w:val="left"/>
                      <w:rPr>
                        <w:rFonts w:ascii="Arial"/>
                        <w:b/>
                        <w:sz w:val="24"/>
                      </w:rPr>
                    </w:pPr>
                    <w:r>
                      <w:rPr>
                        <w:rFonts w:ascii="Arial"/>
                        <w:b/>
                        <w:sz w:val="24"/>
                      </w:rPr>
                      <w:t>WPUB0</w:t>
                    </w:r>
                  </w:p>
                </w:txbxContent>
              </v:textbox>
              <w10:wrap type="none"/>
            </v:shape>
            <v:shape style="position:absolute;left:6635;top:193;width:1094;height:432" type="#_x0000_t202" filled="false" stroked="false">
              <v:textbox inset="0,0,0,0">
                <w:txbxContent>
                  <w:p>
                    <w:pPr>
                      <w:spacing w:before="60"/>
                      <w:ind w:left="174" w:right="0" w:firstLine="0"/>
                      <w:jc w:val="left"/>
                      <w:rPr>
                        <w:rFonts w:ascii="Arial"/>
                        <w:b/>
                        <w:sz w:val="24"/>
                      </w:rPr>
                    </w:pPr>
                    <w:r>
                      <w:rPr>
                        <w:rFonts w:ascii="Arial"/>
                        <w:b/>
                        <w:sz w:val="24"/>
                      </w:rPr>
                      <w:t>WPUB1</w:t>
                    </w:r>
                  </w:p>
                </w:txbxContent>
              </v:textbox>
              <w10:wrap type="none"/>
            </v:shape>
            <v:shape style="position:absolute;left:5541;top:193;width:1079;height:432" type="#_x0000_t202" filled="false" stroked="false">
              <v:textbox inset="0,0,0,0">
                <w:txbxContent>
                  <w:p>
                    <w:pPr>
                      <w:spacing w:before="60"/>
                      <w:ind w:left="157" w:right="0" w:firstLine="0"/>
                      <w:jc w:val="left"/>
                      <w:rPr>
                        <w:rFonts w:ascii="Arial"/>
                        <w:b/>
                        <w:sz w:val="24"/>
                      </w:rPr>
                    </w:pPr>
                    <w:r>
                      <w:rPr>
                        <w:rFonts w:ascii="Arial"/>
                        <w:b/>
                        <w:sz w:val="24"/>
                      </w:rPr>
                      <w:t>WPUB2</w:t>
                    </w:r>
                  </w:p>
                </w:txbxContent>
              </v:textbox>
              <w10:wrap type="none"/>
            </v:shape>
            <v:shape style="position:absolute;left:4433;top:193;width:1079;height:432" type="#_x0000_t202" filled="false" stroked="false">
              <v:textbox inset="0,0,0,0">
                <w:txbxContent>
                  <w:p>
                    <w:pPr>
                      <w:spacing w:before="60"/>
                      <w:ind w:left="160" w:right="0" w:firstLine="0"/>
                      <w:jc w:val="left"/>
                      <w:rPr>
                        <w:rFonts w:ascii="Arial"/>
                        <w:b/>
                        <w:sz w:val="24"/>
                      </w:rPr>
                    </w:pPr>
                    <w:r>
                      <w:rPr>
                        <w:rFonts w:ascii="Arial"/>
                        <w:b/>
                        <w:sz w:val="24"/>
                      </w:rPr>
                      <w:t>WPUB3</w:t>
                    </w:r>
                  </w:p>
                </w:txbxContent>
              </v:textbox>
              <w10:wrap type="none"/>
            </v:shape>
            <v:shape style="position:absolute;left:3325;top:193;width:1079;height:432" type="#_x0000_t202" filled="false" stroked="false">
              <v:textbox inset="0,0,0,0">
                <w:txbxContent>
                  <w:p>
                    <w:pPr>
                      <w:spacing w:before="60"/>
                      <w:ind w:left="171" w:right="0" w:firstLine="0"/>
                      <w:jc w:val="left"/>
                      <w:rPr>
                        <w:rFonts w:ascii="Arial"/>
                        <w:b/>
                        <w:sz w:val="24"/>
                      </w:rPr>
                    </w:pPr>
                    <w:r>
                      <w:rPr>
                        <w:rFonts w:ascii="Arial"/>
                        <w:b/>
                        <w:sz w:val="24"/>
                      </w:rPr>
                      <w:t>WPUB4</w:t>
                    </w:r>
                  </w:p>
                </w:txbxContent>
              </v:textbox>
              <w10:wrap type="none"/>
            </v:shape>
            <v:shape style="position:absolute;left:2209;top:185;width:1109;height:447" type="#_x0000_t202" filled="false" stroked="true" strokeweight=".744516pt" strokecolor="#000000">
              <v:textbox inset="0,0,0,0">
                <w:txbxContent>
                  <w:p>
                    <w:pPr>
                      <w:spacing w:before="60"/>
                      <w:ind w:left="165" w:right="0" w:firstLine="0"/>
                      <w:jc w:val="left"/>
                      <w:rPr>
                        <w:rFonts w:ascii="Arial"/>
                        <w:b/>
                        <w:sz w:val="24"/>
                      </w:rPr>
                    </w:pPr>
                    <w:r>
                      <w:rPr>
                        <w:rFonts w:ascii="Arial"/>
                        <w:b/>
                        <w:sz w:val="24"/>
                      </w:rPr>
                      <w:t>WPUB5</w:t>
                    </w:r>
                  </w:p>
                </w:txbxContent>
              </v:textbox>
              <v:stroke dashstyle="solid"/>
              <w10:wrap type="none"/>
            </v:shape>
            <v:shape style="position:absolute;left:1123;top:193;width:1079;height:432" type="#_x0000_t202" filled="false" stroked="false">
              <v:textbox inset="0,0,0,0">
                <w:txbxContent>
                  <w:p>
                    <w:pPr>
                      <w:spacing w:before="60"/>
                      <w:ind w:left="152" w:right="0" w:firstLine="0"/>
                      <w:jc w:val="left"/>
                      <w:rPr>
                        <w:rFonts w:ascii="Arial"/>
                        <w:b/>
                        <w:sz w:val="24"/>
                      </w:rPr>
                    </w:pPr>
                    <w:r>
                      <w:rPr>
                        <w:rFonts w:ascii="Arial"/>
                        <w:b/>
                        <w:sz w:val="24"/>
                      </w:rPr>
                      <w:t>WPUB6</w:t>
                    </w:r>
                  </w:p>
                </w:txbxContent>
              </v:textbox>
              <w10:wrap type="none"/>
            </v:shape>
            <v:shape style="position:absolute;left:14;top:193;width:1079;height:432" type="#_x0000_t202" filled="false" stroked="false">
              <v:textbox inset="0,0,0,0">
                <w:txbxContent>
                  <w:p>
                    <w:pPr>
                      <w:spacing w:before="60"/>
                      <w:ind w:left="190" w:right="0" w:firstLine="0"/>
                      <w:jc w:val="left"/>
                      <w:rPr>
                        <w:rFonts w:ascii="Arial"/>
                        <w:b/>
                        <w:sz w:val="24"/>
                      </w:rPr>
                    </w:pPr>
                    <w:r>
                      <w:rPr>
                        <w:rFonts w:ascii="Arial"/>
                        <w:b/>
                        <w:sz w:val="24"/>
                      </w:rPr>
                      <w:t>WPUB7</w:t>
                    </w:r>
                  </w:p>
                </w:txbxContent>
              </v:textbox>
              <w10:wrap type="none"/>
            </v:shape>
          </v:group>
        </w:pict>
      </w:r>
      <w:r>
        <w:rPr>
          <w:rFonts w:ascii="Arial"/>
          <w:sz w:val="20"/>
        </w:rPr>
      </w:r>
    </w:p>
    <w:p>
      <w:pPr>
        <w:spacing w:after="0"/>
        <w:rPr>
          <w:rFonts w:ascii="Arial"/>
          <w:sz w:val="20"/>
        </w:rPr>
        <w:sectPr>
          <w:type w:val="continuous"/>
          <w:pgSz w:w="11910" w:h="16840"/>
          <w:pgMar w:top="520" w:bottom="280" w:left="740" w:right="0"/>
        </w:sectPr>
      </w:pPr>
    </w:p>
    <w:p>
      <w:pPr>
        <w:spacing w:before="73"/>
        <w:ind w:left="0" w:right="0" w:firstLine="0"/>
        <w:jc w:val="right"/>
        <w:rPr>
          <w:rFonts w:ascii="Arial"/>
          <w:b/>
          <w:sz w:val="24"/>
        </w:rPr>
      </w:pPr>
      <w:r>
        <w:rPr>
          <w:rFonts w:ascii="Arial"/>
          <w:b/>
          <w:w w:val="95"/>
          <w:sz w:val="24"/>
        </w:rPr>
        <w:t>Bit 7</w:t>
      </w:r>
    </w:p>
    <w:p>
      <w:pPr>
        <w:pStyle w:val="BodyText"/>
        <w:rPr>
          <w:rFonts w:ascii="Arial"/>
          <w:b/>
          <w:sz w:val="26"/>
        </w:rPr>
      </w:pPr>
      <w:r>
        <w:rPr/>
        <w:br w:type="column"/>
      </w:r>
      <w:r>
        <w:rPr>
          <w:rFonts w:ascii="Arial"/>
          <w:b/>
          <w:sz w:val="26"/>
        </w:rPr>
      </w:r>
    </w:p>
    <w:p>
      <w:pPr>
        <w:spacing w:before="215"/>
        <w:ind w:left="715" w:right="0" w:firstLine="0"/>
        <w:jc w:val="left"/>
        <w:rPr>
          <w:i/>
          <w:sz w:val="24"/>
        </w:rPr>
      </w:pPr>
      <w:r>
        <w:rPr>
          <w:i/>
          <w:sz w:val="24"/>
        </w:rPr>
        <w:t>Hình 5-14: Thanh ghi WPUB thiết lập cho phép/cấm điện trở treo.</w:t>
      </w:r>
    </w:p>
    <w:p>
      <w:pPr>
        <w:pStyle w:val="Heading4"/>
        <w:spacing w:before="28"/>
        <w:ind w:left="521"/>
        <w:rPr>
          <w:rFonts w:ascii="Arial"/>
        </w:rPr>
      </w:pPr>
      <w:r>
        <w:rPr>
          <w:b w:val="0"/>
        </w:rPr>
        <w:br w:type="column"/>
      </w:r>
      <w:r>
        <w:rPr>
          <w:rFonts w:ascii="Arial"/>
        </w:rPr>
        <w:t>Bit 0</w:t>
      </w:r>
    </w:p>
    <w:p>
      <w:pPr>
        <w:spacing w:after="0"/>
        <w:rPr>
          <w:rFonts w:ascii="Arial"/>
        </w:rPr>
        <w:sectPr>
          <w:type w:val="continuous"/>
          <w:pgSz w:w="11910" w:h="16840"/>
          <w:pgMar w:top="520" w:bottom="280" w:left="740" w:right="0"/>
          <w:cols w:num="3" w:equalWidth="0">
            <w:col w:w="1679" w:space="40"/>
            <w:col w:w="7129" w:space="39"/>
            <w:col w:w="2283"/>
          </w:cols>
        </w:sectPr>
      </w:pPr>
    </w:p>
    <w:p>
      <w:pPr>
        <w:pStyle w:val="BodyText"/>
        <w:spacing w:line="237" w:lineRule="auto" w:before="125"/>
        <w:ind w:left="676" w:right="577" w:firstLine="600"/>
        <w:jc w:val="both"/>
      </w:pPr>
      <w:r>
        <w:rPr>
          <w:b/>
          <w:i/>
        </w:rPr>
        <w:t>Chức năng ngắt khi có thay đổi: </w:t>
      </w:r>
      <w:r>
        <w:rPr/>
        <w:t>tất cả các bit của PortB đều có thể định cấu hình là ngõ vào ngắt khi có thay đổi trạng thái logic. 8 bit trong thanh ghi IOCB sẽ cho phép hay cấm chức năng này.</w:t>
      </w:r>
    </w:p>
    <w:p>
      <w:pPr>
        <w:pStyle w:val="BodyText"/>
        <w:spacing w:before="123"/>
        <w:ind w:left="676" w:right="573" w:firstLine="600"/>
        <w:jc w:val="both"/>
      </w:pPr>
      <w:r>
        <w:rPr/>
        <w:t>Nguyên lý thực hiện chức năng này nhƣ sau: giá trị hiện tại của portB đƣợc so sánh với giá trị trƣớc đó đã chốt ở lần đọc sau cùng của portB để xác định bit nào đã thay đổi và báo ngắt nếu có sự thay đổi.</w:t>
      </w:r>
    </w:p>
    <w:p>
      <w:pPr>
        <w:pStyle w:val="BodyText"/>
        <w:spacing w:line="237" w:lineRule="auto" w:before="125"/>
        <w:ind w:left="676" w:right="570" w:firstLine="600"/>
        <w:jc w:val="both"/>
      </w:pPr>
      <w:r>
        <w:rPr/>
        <w:t>Ngắt này có thể đánh thức CPU khỏi chế độ ngủ. Ngƣời lập trình phải xóa ngắt này bằng cách thực hiện 2 yêu cầu sau:</w:t>
      </w:r>
    </w:p>
    <w:p>
      <w:pPr>
        <w:pStyle w:val="ListParagraph"/>
        <w:numPr>
          <w:ilvl w:val="2"/>
          <w:numId w:val="31"/>
        </w:numPr>
        <w:tabs>
          <w:tab w:pos="1997" w:val="left" w:leader="none"/>
        </w:tabs>
        <w:spacing w:line="240" w:lineRule="auto" w:before="125" w:after="0"/>
        <w:ind w:left="1997" w:right="0" w:hanging="360"/>
        <w:jc w:val="both"/>
        <w:rPr>
          <w:sz w:val="24"/>
        </w:rPr>
      </w:pPr>
      <w:r>
        <w:rPr>
          <w:sz w:val="24"/>
        </w:rPr>
        <w:t>Đọc </w:t>
      </w:r>
      <w:r>
        <w:rPr>
          <w:spacing w:val="-4"/>
          <w:sz w:val="24"/>
        </w:rPr>
        <w:t>giá </w:t>
      </w:r>
      <w:r>
        <w:rPr>
          <w:sz w:val="24"/>
        </w:rPr>
        <w:t>trị của portB thì điều kiện tƣơng thích không </w:t>
      </w:r>
      <w:r>
        <w:rPr>
          <w:spacing w:val="3"/>
          <w:sz w:val="24"/>
        </w:rPr>
        <w:t>còn </w:t>
      </w:r>
      <w:r>
        <w:rPr>
          <w:sz w:val="24"/>
        </w:rPr>
        <w:t>xảy</w:t>
      </w:r>
      <w:r>
        <w:rPr>
          <w:spacing w:val="-34"/>
          <w:sz w:val="24"/>
        </w:rPr>
        <w:t> </w:t>
      </w:r>
      <w:r>
        <w:rPr>
          <w:sz w:val="24"/>
        </w:rPr>
        <w:t>ra.</w:t>
      </w:r>
    </w:p>
    <w:p>
      <w:pPr>
        <w:pStyle w:val="ListParagraph"/>
        <w:numPr>
          <w:ilvl w:val="2"/>
          <w:numId w:val="31"/>
        </w:numPr>
        <w:tabs>
          <w:tab w:pos="1997" w:val="left" w:leader="none"/>
        </w:tabs>
        <w:spacing w:line="237" w:lineRule="auto" w:before="122" w:after="0"/>
        <w:ind w:left="1997" w:right="575" w:hanging="360"/>
        <w:jc w:val="both"/>
        <w:rPr>
          <w:sz w:val="24"/>
        </w:rPr>
      </w:pPr>
      <w:r>
        <w:rPr>
          <w:sz w:val="24"/>
        </w:rPr>
        <w:t>Xóa cờ báo ngắt RBIF. Do giá trị chốt trƣớc đó </w:t>
      </w:r>
      <w:r>
        <w:rPr>
          <w:spacing w:val="-3"/>
          <w:sz w:val="24"/>
        </w:rPr>
        <w:t>không </w:t>
      </w:r>
      <w:r>
        <w:rPr>
          <w:sz w:val="24"/>
        </w:rPr>
        <w:t>bị ảnh hƣởng bởi reset CPU </w:t>
      </w:r>
      <w:r>
        <w:rPr>
          <w:spacing w:val="-28"/>
          <w:sz w:val="24"/>
        </w:rPr>
        <w:t>nên </w:t>
      </w:r>
      <w:r>
        <w:rPr>
          <w:sz w:val="24"/>
        </w:rPr>
        <w:t>sau khi reset thì cờ báo ngắt RBIF tiếp tục bằng 1 nếu vẫn còn sự không tƣơng thích </w:t>
      </w:r>
      <w:r>
        <w:rPr>
          <w:spacing w:val="-14"/>
          <w:sz w:val="24"/>
        </w:rPr>
        <w:t>nếu </w:t>
      </w:r>
      <w:r>
        <w:rPr>
          <w:sz w:val="24"/>
        </w:rPr>
        <w:t>không đọc</w:t>
      </w:r>
      <w:r>
        <w:rPr>
          <w:spacing w:val="2"/>
          <w:sz w:val="24"/>
        </w:rPr>
        <w:t> </w:t>
      </w:r>
      <w:r>
        <w:rPr>
          <w:sz w:val="24"/>
        </w:rPr>
        <w:t>portB.</w:t>
      </w:r>
    </w:p>
    <w:p>
      <w:pPr>
        <w:pStyle w:val="BodyText"/>
        <w:spacing w:line="237" w:lineRule="auto" w:before="125"/>
        <w:ind w:left="676" w:right="575" w:firstLine="600"/>
        <w:jc w:val="both"/>
      </w:pPr>
      <w:r>
        <w:rPr/>
        <w:t>Thanh ghi IOCB (Interrupt On-Change Port B register) có cấu trúc nhƣ hình 5-15. Các bit IOCB&lt;7:0&gt; trong thanh ghi IOCB nếu bằng 1 thì cho phép ngắt, bằng 0 thì cấm.</w:t>
      </w:r>
    </w:p>
    <w:p>
      <w:pPr>
        <w:tabs>
          <w:tab w:pos="1307" w:val="left" w:leader="none"/>
          <w:tab w:pos="2320" w:val="left" w:leader="none"/>
          <w:tab w:pos="3379" w:val="left" w:leader="none"/>
          <w:tab w:pos="4437" w:val="left" w:leader="none"/>
          <w:tab w:pos="5590" w:val="left" w:leader="none"/>
          <w:tab w:pos="6649" w:val="left" w:leader="none"/>
          <w:tab w:pos="7801" w:val="left" w:leader="none"/>
        </w:tabs>
        <w:spacing w:before="113" w:after="69"/>
        <w:ind w:left="248" w:right="0" w:firstLine="0"/>
        <w:jc w:val="center"/>
        <w:rPr>
          <w:rFonts w:ascii="Arial"/>
          <w:b/>
          <w:sz w:val="23"/>
        </w:rPr>
      </w:pPr>
      <w:r>
        <w:rPr>
          <w:rFonts w:ascii="Arial"/>
          <w:b/>
          <w:w w:val="105"/>
          <w:sz w:val="23"/>
        </w:rPr>
        <w:t>R/W(0)</w:t>
        <w:tab/>
        <w:t>R/W(0)</w:t>
        <w:tab/>
        <w:t>R/W(0)</w:t>
        <w:tab/>
        <w:t>R/W(0)</w:t>
        <w:tab/>
        <w:t>R/W(0)</w:t>
        <w:tab/>
        <w:t>R/W(0)</w:t>
        <w:tab/>
        <w:t>R/W(0)</w:t>
        <w:tab/>
        <w:t>R/W(0)</w:t>
      </w:r>
    </w:p>
    <w:p>
      <w:pPr>
        <w:pStyle w:val="BodyText"/>
        <w:ind w:left="1118"/>
        <w:rPr>
          <w:rFonts w:ascii="Arial"/>
          <w:sz w:val="20"/>
        </w:rPr>
      </w:pPr>
      <w:r>
        <w:rPr>
          <w:rFonts w:ascii="Arial"/>
          <w:sz w:val="20"/>
        </w:rPr>
        <w:pict>
          <v:group style="width:451.6pt;height:31.25pt;mso-position-horizontal-relative:char;mso-position-vertical-relative:line" coordorigin="0,0" coordsize="9032,625">
            <v:shape style="position:absolute;left:7;top:7;width:1274;height:610" coordorigin="7,7" coordsize="1274,610" path="m1281,7l1116,186,1116,617,1281,453,1281,7xm1281,7l172,7,7,186,1116,186,1281,7xe" filled="true" fillcolor="#817b87" stroked="false">
              <v:path arrowok="t"/>
              <v:fill type="solid"/>
            </v:shape>
            <v:shape style="position:absolute;left:7;top:7;width:1274;height:610" coordorigin="7,7" coordsize="1274,610" path="m7,186l1116,186,1116,617,1281,453,1281,7,1116,186,1281,7,172,7,7,186xe" filled="false" stroked="true" strokeweight=".744329pt" strokecolor="#000000">
              <v:path arrowok="t"/>
              <v:stroke dashstyle="solid"/>
            </v:shape>
            <v:shape style="position:absolute;left:7;top:185;width:1109;height:432" type="#_x0000_t75" stroked="false">
              <v:imagedata r:id="rId228" o:title=""/>
            </v:shape>
            <v:shape style="position:absolute;left:7;top:185;width:1109;height:432" coordorigin="7,186" coordsize="1109,432" path="m7,617l1116,617,1116,186,7,186,7,617xm7,186l7,617,1116,617m7,186l1116,186,1116,617e" filled="false" stroked="true" strokeweight=".746093pt" strokecolor="#000000">
              <v:path arrowok="t"/>
              <v:stroke dashstyle="solid"/>
            </v:shape>
            <v:shape style="position:absolute;left:1100;top:7;width:1289;height:610" coordorigin="1101,7" coordsize="1289,610" path="m2389,7l2209,186,2209,617,2389,453,2389,7xm2389,7l1266,7,1101,186,2209,186,2389,7xe" filled="true" fillcolor="#817b87" stroked="false">
              <v:path arrowok="t"/>
              <v:fill type="solid"/>
            </v:shape>
            <v:shape style="position:absolute;left:1100;top:7;width:1289;height:610" coordorigin="1101,7" coordsize="1289,610" path="m1101,186l2209,186,2209,617,2389,453,2389,7,2209,186,2389,7,1266,7,1101,186xe" filled="false" stroked="true" strokeweight=".744309pt" strokecolor="#000000">
              <v:path arrowok="t"/>
              <v:stroke dashstyle="solid"/>
            </v:shape>
            <v:shape style="position:absolute;left:1100;top:185;width:1109;height:432" type="#_x0000_t75" stroked="false">
              <v:imagedata r:id="rId229" o:title=""/>
            </v:shape>
            <v:shape style="position:absolute;left:1100;top:185;width:1109;height:432" coordorigin="1101,186" coordsize="1109,432" path="m1101,617l2209,617,2209,186,1101,186,1101,617xm1101,186l1101,617,2209,617m1101,186l2209,186,2209,617e" filled="false" stroked="true" strokeweight=".746093pt" strokecolor="#000000">
              <v:path arrowok="t"/>
              <v:stroke dashstyle="solid"/>
            </v:shape>
            <v:shape style="position:absolute;left:2209;top:7;width:1274;height:610" coordorigin="2209,7" coordsize="1274,610" path="m3482,7l3318,186,3318,617,3482,453,3482,7xm3482,7l2374,7,2209,186,3318,186,3482,7xe" filled="true" fillcolor="#817b87" stroked="false">
              <v:path arrowok="t"/>
              <v:fill type="solid"/>
            </v:shape>
            <v:shape style="position:absolute;left:2209;top:7;width:1274;height:610" coordorigin="2209,7" coordsize="1274,610" path="m2209,186l3318,186,3318,617,3482,453,3482,7,3318,186,3482,7,2374,7,2209,186xe" filled="false" stroked="true" strokeweight=".744329pt" strokecolor="#000000">
              <v:path arrowok="t"/>
              <v:stroke dashstyle="solid"/>
            </v:shape>
            <v:shape style="position:absolute;left:2209;top:185;width:1109;height:432" type="#_x0000_t75" stroked="false">
              <v:imagedata r:id="rId218" o:title=""/>
            </v:shape>
            <v:shape style="position:absolute;left:2209;top:185;width:1109;height:432" coordorigin="2209,186" coordsize="1109,432" path="m2209,617l3318,617,3318,186,2209,186,2209,617xm2209,186l2209,617,3318,617m2209,186l3318,186,3318,617e" filled="false" stroked="true" strokeweight=".746093pt" strokecolor="#000000">
              <v:path arrowok="t"/>
              <v:stroke dashstyle="solid"/>
            </v:shape>
            <v:shape style="position:absolute;left:3317;top:7;width:1289;height:610" coordorigin="3318,7" coordsize="1289,610" path="m4606,7l4426,186,4426,617,4606,453,4606,7xm4606,7l3482,7,3318,186,4426,186,4606,7xe" filled="true" fillcolor="#817b87" stroked="false">
              <v:path arrowok="t"/>
              <v:fill type="solid"/>
            </v:shape>
            <v:shape style="position:absolute;left:3317;top:7;width:1289;height:610" coordorigin="3318,7" coordsize="1289,610" path="m3318,186l4426,186,4426,617,4606,453,4606,7,4426,186,4606,7,3482,7,3318,186xe" filled="false" stroked="true" strokeweight=".744309pt" strokecolor="#000000">
              <v:path arrowok="t"/>
              <v:stroke dashstyle="solid"/>
            </v:shape>
            <v:shape style="position:absolute;left:3317;top:185;width:1109;height:432" type="#_x0000_t75" stroked="false">
              <v:imagedata r:id="rId230" o:title=""/>
            </v:shape>
            <v:shape style="position:absolute;left:3317;top:185;width:1109;height:432" coordorigin="3318,186" coordsize="1109,432" path="m3318,617l4426,617,4426,186,3318,186,3318,617xm3318,186l3318,617,4426,617m3318,186l4426,186,4426,617e" filled="false" stroked="true" strokeweight=".746093pt" strokecolor="#000000">
              <v:path arrowok="t"/>
              <v:stroke dashstyle="solid"/>
            </v:shape>
            <v:shape style="position:absolute;left:4411;top:7;width:1289;height:610" coordorigin="4411,7" coordsize="1289,610" path="m5699,7l5534,186,5534,617,5699,453,5699,7xm5699,7l4591,7,4411,186,5534,186,5699,7xe" filled="true" fillcolor="#817b87" stroked="false">
              <v:path arrowok="t"/>
              <v:fill type="solid"/>
            </v:shape>
            <v:shape style="position:absolute;left:4411;top:7;width:1289;height:610" coordorigin="4411,7" coordsize="1289,610" path="m4411,186l5534,186,5534,617,5699,453,5699,7,5534,186,5699,7,4591,7,4411,186xe" filled="false" stroked="true" strokeweight=".744309pt" strokecolor="#000000">
              <v:path arrowok="t"/>
              <v:stroke dashstyle="solid"/>
            </v:shape>
            <v:shape style="position:absolute;left:4411;top:185;width:1124;height:432" type="#_x0000_t75" stroked="false">
              <v:imagedata r:id="rId231" o:title=""/>
            </v:shape>
            <v:shape style="position:absolute;left:4411;top:185;width:1124;height:432" coordorigin="4411,186" coordsize="1124,432" path="m4411,617l5534,617,5534,186,4411,186,4411,617xm4411,186l4411,617,5534,617m4411,186l5534,186,5534,617e" filled="false" stroked="true" strokeweight=".746093pt" strokecolor="#000000">
              <v:path arrowok="t"/>
              <v:stroke dashstyle="solid"/>
            </v:shape>
            <v:shape style="position:absolute;left:5519;top:7;width:1289;height:610" coordorigin="5519,7" coordsize="1289,610" path="m6808,7l6628,186,6628,617,6808,453,6808,7xm6808,7l5684,7,5519,186,6628,186,6808,7xe" filled="true" fillcolor="#817b87" stroked="false">
              <v:path arrowok="t"/>
              <v:fill type="solid"/>
            </v:shape>
            <v:shape style="position:absolute;left:5519;top:7;width:1289;height:610" coordorigin="5519,7" coordsize="1289,610" path="m5519,186l6628,186,6628,617,6808,453,6808,7,6628,186,6808,7,5684,7,5519,186xe" filled="false" stroked="true" strokeweight=".744309pt" strokecolor="#000000">
              <v:path arrowok="t"/>
              <v:stroke dashstyle="solid"/>
            </v:shape>
            <v:shape style="position:absolute;left:5519;top:185;width:1109;height:432" type="#_x0000_t75" stroked="false">
              <v:imagedata r:id="rId218" o:title=""/>
            </v:shape>
            <v:shape style="position:absolute;left:5519;top:185;width:1109;height:432" coordorigin="5519,186" coordsize="1109,432" path="m5519,617l6628,617,6628,186,5519,186,5519,617xm5519,186l5519,617,6628,617m5519,186l6628,186,6628,617e" filled="false" stroked="true" strokeweight=".746093pt" strokecolor="#000000">
              <v:path arrowok="t"/>
              <v:stroke dashstyle="solid"/>
            </v:shape>
            <v:shape style="position:absolute;left:6627;top:7;width:1289;height:610" coordorigin="6628,7" coordsize="1289,610" path="m7916,7l7751,186,7751,617,7916,453,7916,7xm7916,7l6808,7,6628,186,7751,186,7916,7xe" filled="true" fillcolor="#817b87" stroked="false">
              <v:path arrowok="t"/>
              <v:fill type="solid"/>
            </v:shape>
            <v:shape style="position:absolute;left:6627;top:7;width:1289;height:610" coordorigin="6628,7" coordsize="1289,610" path="m6628,186l7751,186,7751,617,7916,453,7916,7,7751,186,7916,7,6808,7,6628,186xe" filled="false" stroked="true" strokeweight=".744309pt" strokecolor="#000000">
              <v:path arrowok="t"/>
              <v:stroke dashstyle="solid"/>
            </v:shape>
            <v:shape style="position:absolute;left:6627;top:185;width:1124;height:432" type="#_x0000_t75" stroked="false">
              <v:imagedata r:id="rId232" o:title=""/>
            </v:shape>
            <v:shape style="position:absolute;left:6627;top:185;width:1124;height:432" coordorigin="6628,186" coordsize="1124,432" path="m6628,617l7751,617,7751,186,6628,186,6628,617xm6628,186l6628,617,7751,617m6628,186l7751,186,7751,617e" filled="false" stroked="true" strokeweight=".746093pt" strokecolor="#000000">
              <v:path arrowok="t"/>
              <v:stroke dashstyle="solid"/>
            </v:shape>
            <v:shape style="position:absolute;left:7736;top:7;width:1289;height:610" coordorigin="7736,7" coordsize="1289,610" path="m9024,7l8845,186,8845,617,9024,453,9024,7xm9024,7l7901,7,7736,186,8845,186,9024,7xe" filled="true" fillcolor="#817b87" stroked="false">
              <v:path arrowok="t"/>
              <v:fill type="solid"/>
            </v:shape>
            <v:shape style="position:absolute;left:7736;top:7;width:1289;height:610" coordorigin="7736,7" coordsize="1289,610" path="m7736,186l8845,186,8845,617,9024,453,9024,7,8845,186,9024,7,7901,7,7736,186xe" filled="false" stroked="true" strokeweight=".744309pt" strokecolor="#000000">
              <v:path arrowok="t"/>
              <v:stroke dashstyle="solid"/>
            </v:shape>
            <v:shape style="position:absolute;left:7736;top:185;width:1109;height:432" type="#_x0000_t75" stroked="false">
              <v:imagedata r:id="rId233" o:title=""/>
            </v:shape>
            <v:shape style="position:absolute;left:7736;top:185;width:1109;height:432" coordorigin="7736,186" coordsize="1109,432" path="m7736,617l8845,617,8845,186,7736,186,7736,617xm7736,186l7736,617,8845,617m7736,186l8845,186,8845,617e" filled="false" stroked="true" strokeweight=".746093pt" strokecolor="#000000">
              <v:path arrowok="t"/>
              <v:stroke dashstyle="solid"/>
            </v:shape>
            <v:shape style="position:absolute;left:7758;top:193;width:1079;height:417" type="#_x0000_t202" filled="false" stroked="false">
              <v:textbox inset="0,0,0,0">
                <w:txbxContent>
                  <w:p>
                    <w:pPr>
                      <w:spacing w:before="64"/>
                      <w:ind w:left="231" w:right="0" w:firstLine="0"/>
                      <w:jc w:val="left"/>
                      <w:rPr>
                        <w:rFonts w:ascii="Arial"/>
                        <w:b/>
                        <w:sz w:val="23"/>
                      </w:rPr>
                    </w:pPr>
                    <w:r>
                      <w:rPr>
                        <w:rFonts w:ascii="Arial"/>
                        <w:b/>
                        <w:sz w:val="23"/>
                      </w:rPr>
                      <w:t>IOCB0</w:t>
                    </w:r>
                  </w:p>
                </w:txbxContent>
              </v:textbox>
              <w10:wrap type="none"/>
            </v:shape>
            <v:shape style="position:absolute;left:6635;top:193;width:1094;height:417" type="#_x0000_t202" filled="false" stroked="false">
              <v:textbox inset="0,0,0,0">
                <w:txbxContent>
                  <w:p>
                    <w:pPr>
                      <w:spacing w:before="64"/>
                      <w:ind w:left="248" w:right="0" w:firstLine="0"/>
                      <w:jc w:val="left"/>
                      <w:rPr>
                        <w:rFonts w:ascii="Arial"/>
                        <w:b/>
                        <w:sz w:val="23"/>
                      </w:rPr>
                    </w:pPr>
                    <w:r>
                      <w:rPr>
                        <w:rFonts w:ascii="Arial"/>
                        <w:b/>
                        <w:sz w:val="23"/>
                      </w:rPr>
                      <w:t>IOCB1</w:t>
                    </w:r>
                  </w:p>
                </w:txbxContent>
              </v:textbox>
              <w10:wrap type="none"/>
            </v:shape>
            <v:shape style="position:absolute;left:5541;top:193;width:1079;height:417" type="#_x0000_t202" filled="false" stroked="false">
              <v:textbox inset="0,0,0,0">
                <w:txbxContent>
                  <w:p>
                    <w:pPr>
                      <w:spacing w:before="64"/>
                      <w:ind w:left="231" w:right="0" w:firstLine="0"/>
                      <w:jc w:val="left"/>
                      <w:rPr>
                        <w:rFonts w:ascii="Arial"/>
                        <w:b/>
                        <w:sz w:val="23"/>
                      </w:rPr>
                    </w:pPr>
                    <w:r>
                      <w:rPr>
                        <w:rFonts w:ascii="Arial"/>
                        <w:b/>
                        <w:sz w:val="23"/>
                      </w:rPr>
                      <w:t>IOCB2</w:t>
                    </w:r>
                  </w:p>
                </w:txbxContent>
              </v:textbox>
              <w10:wrap type="none"/>
            </v:shape>
            <v:shape style="position:absolute;left:4433;top:193;width:1079;height:417" type="#_x0000_t202" filled="false" stroked="false">
              <v:textbox inset="0,0,0,0">
                <w:txbxContent>
                  <w:p>
                    <w:pPr>
                      <w:spacing w:before="64"/>
                      <w:ind w:left="234" w:right="0" w:firstLine="0"/>
                      <w:jc w:val="left"/>
                      <w:rPr>
                        <w:rFonts w:ascii="Arial"/>
                        <w:b/>
                        <w:sz w:val="23"/>
                      </w:rPr>
                    </w:pPr>
                    <w:r>
                      <w:rPr>
                        <w:rFonts w:ascii="Arial"/>
                        <w:b/>
                        <w:sz w:val="23"/>
                      </w:rPr>
                      <w:t>IOCB3</w:t>
                    </w:r>
                  </w:p>
                </w:txbxContent>
              </v:textbox>
              <w10:wrap type="none"/>
            </v:shape>
            <v:shape style="position:absolute;left:3325;top:193;width:1079;height:417" type="#_x0000_t202" filled="false" stroked="false">
              <v:textbox inset="0,0,0,0">
                <w:txbxContent>
                  <w:p>
                    <w:pPr>
                      <w:spacing w:before="64"/>
                      <w:ind w:left="245" w:right="0" w:firstLine="0"/>
                      <w:jc w:val="left"/>
                      <w:rPr>
                        <w:rFonts w:ascii="Arial"/>
                        <w:b/>
                        <w:sz w:val="23"/>
                      </w:rPr>
                    </w:pPr>
                    <w:r>
                      <w:rPr>
                        <w:rFonts w:ascii="Arial"/>
                        <w:b/>
                        <w:sz w:val="23"/>
                      </w:rPr>
                      <w:t>IOCB4</w:t>
                    </w:r>
                  </w:p>
                </w:txbxContent>
              </v:textbox>
              <w10:wrap type="none"/>
            </v:shape>
            <v:shape style="position:absolute;left:2209;top:185;width:1109;height:432" type="#_x0000_t202" filled="false" stroked="true" strokeweight=".744029pt" strokecolor="#000000">
              <v:textbox inset="0,0,0,0">
                <w:txbxContent>
                  <w:p>
                    <w:pPr>
                      <w:spacing w:before="64"/>
                      <w:ind w:left="239" w:right="0" w:firstLine="0"/>
                      <w:jc w:val="left"/>
                      <w:rPr>
                        <w:rFonts w:ascii="Arial"/>
                        <w:b/>
                        <w:sz w:val="23"/>
                      </w:rPr>
                    </w:pPr>
                    <w:r>
                      <w:rPr>
                        <w:rFonts w:ascii="Arial"/>
                        <w:b/>
                        <w:sz w:val="23"/>
                      </w:rPr>
                      <w:t>IOCB5</w:t>
                    </w:r>
                  </w:p>
                </w:txbxContent>
              </v:textbox>
              <v:stroke dashstyle="solid"/>
              <w10:wrap type="none"/>
            </v:shape>
            <v:shape style="position:absolute;left:1123;top:193;width:1079;height:417" type="#_x0000_t202" filled="false" stroked="false">
              <v:textbox inset="0,0,0,0">
                <w:txbxContent>
                  <w:p>
                    <w:pPr>
                      <w:spacing w:before="64"/>
                      <w:ind w:left="226" w:right="0" w:firstLine="0"/>
                      <w:jc w:val="left"/>
                      <w:rPr>
                        <w:rFonts w:ascii="Arial"/>
                        <w:b/>
                        <w:sz w:val="23"/>
                      </w:rPr>
                    </w:pPr>
                    <w:r>
                      <w:rPr>
                        <w:rFonts w:ascii="Arial"/>
                        <w:b/>
                        <w:sz w:val="23"/>
                      </w:rPr>
                      <w:t>IOCB6</w:t>
                    </w:r>
                  </w:p>
                </w:txbxContent>
              </v:textbox>
              <w10:wrap type="none"/>
            </v:shape>
            <v:shape style="position:absolute;left:14;top:193;width:1079;height:417" type="#_x0000_t202" filled="false" stroked="false">
              <v:textbox inset="0,0,0,0">
                <w:txbxContent>
                  <w:p>
                    <w:pPr>
                      <w:spacing w:before="64"/>
                      <w:ind w:left="265" w:right="0" w:firstLine="0"/>
                      <w:jc w:val="left"/>
                      <w:rPr>
                        <w:rFonts w:ascii="Arial"/>
                        <w:b/>
                        <w:sz w:val="23"/>
                      </w:rPr>
                    </w:pPr>
                    <w:r>
                      <w:rPr>
                        <w:rFonts w:ascii="Arial"/>
                        <w:b/>
                        <w:sz w:val="23"/>
                      </w:rPr>
                      <w:t>IOCB7</w:t>
                    </w:r>
                  </w:p>
                </w:txbxContent>
              </v:textbox>
              <w10:wrap type="none"/>
            </v:shape>
          </v:group>
        </w:pict>
      </w:r>
      <w:r>
        <w:rPr>
          <w:rFonts w:ascii="Arial"/>
          <w:sz w:val="20"/>
        </w:rPr>
      </w:r>
    </w:p>
    <w:p>
      <w:pPr>
        <w:spacing w:after="0"/>
        <w:rPr>
          <w:rFonts w:ascii="Arial"/>
          <w:sz w:val="20"/>
        </w:rPr>
        <w:sectPr>
          <w:type w:val="continuous"/>
          <w:pgSz w:w="11910" w:h="16840"/>
          <w:pgMar w:top="520" w:bottom="280" w:left="740" w:right="0"/>
        </w:sectPr>
      </w:pPr>
    </w:p>
    <w:p>
      <w:pPr>
        <w:spacing w:before="82"/>
        <w:ind w:left="0" w:right="0" w:firstLine="0"/>
        <w:jc w:val="right"/>
        <w:rPr>
          <w:rFonts w:ascii="Arial"/>
          <w:b/>
          <w:sz w:val="23"/>
        </w:rPr>
      </w:pPr>
      <w:r>
        <w:rPr>
          <w:rFonts w:ascii="Arial"/>
          <w:b/>
          <w:w w:val="95"/>
          <w:sz w:val="23"/>
        </w:rPr>
        <w:t>Bit 7</w:t>
      </w:r>
    </w:p>
    <w:p>
      <w:pPr>
        <w:pStyle w:val="BodyText"/>
        <w:rPr>
          <w:rFonts w:ascii="Arial"/>
          <w:b/>
          <w:sz w:val="26"/>
        </w:rPr>
      </w:pPr>
      <w:r>
        <w:rPr/>
        <w:br w:type="column"/>
      </w:r>
      <w:r>
        <w:rPr>
          <w:rFonts w:ascii="Arial"/>
          <w:b/>
          <w:sz w:val="26"/>
        </w:rPr>
      </w:r>
    </w:p>
    <w:p>
      <w:pPr>
        <w:spacing w:before="216"/>
        <w:ind w:left="864" w:right="0" w:firstLine="0"/>
        <w:jc w:val="left"/>
        <w:rPr>
          <w:i/>
          <w:sz w:val="24"/>
        </w:rPr>
      </w:pPr>
      <w:r>
        <w:rPr>
          <w:i/>
          <w:sz w:val="24"/>
        </w:rPr>
        <w:t>Hình 5-15: Thanh ghi IOCB cho phép/cấm ngắt portB thay đổi.</w:t>
      </w:r>
    </w:p>
    <w:p>
      <w:pPr>
        <w:spacing w:before="37"/>
        <w:ind w:left="670" w:right="0" w:firstLine="0"/>
        <w:jc w:val="left"/>
        <w:rPr>
          <w:rFonts w:ascii="Arial"/>
          <w:b/>
          <w:sz w:val="23"/>
        </w:rPr>
      </w:pPr>
      <w:r>
        <w:rPr/>
        <w:br w:type="column"/>
      </w:r>
      <w:r>
        <w:rPr>
          <w:rFonts w:ascii="Arial"/>
          <w:b/>
          <w:sz w:val="23"/>
        </w:rPr>
        <w:t>Bit 0</w:t>
      </w:r>
    </w:p>
    <w:p>
      <w:pPr>
        <w:spacing w:after="0"/>
        <w:jc w:val="left"/>
        <w:rPr>
          <w:rFonts w:ascii="Arial"/>
          <w:sz w:val="23"/>
        </w:rPr>
        <w:sectPr>
          <w:type w:val="continuous"/>
          <w:pgSz w:w="11910" w:h="16840"/>
          <w:pgMar w:top="520" w:bottom="280" w:left="740" w:right="0"/>
          <w:cols w:num="3" w:equalWidth="0">
            <w:col w:w="1679" w:space="40"/>
            <w:col w:w="6980" w:space="39"/>
            <w:col w:w="2432"/>
          </w:cols>
        </w:sectPr>
      </w:pPr>
    </w:p>
    <w:p>
      <w:pPr>
        <w:pStyle w:val="BodyText"/>
        <w:spacing w:before="123"/>
        <w:ind w:left="1276"/>
      </w:pPr>
      <w:r>
        <w:rPr/>
        <w:t>Khảo sát cấu hình mạch cho từng tín hiệu.</w:t>
      </w:r>
    </w:p>
    <w:p>
      <w:pPr>
        <w:spacing w:after="0"/>
        <w:sectPr>
          <w:type w:val="continuous"/>
          <w:pgSz w:w="11910" w:h="16840"/>
          <w:pgMar w:top="520" w:bottom="28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40" w:hRule="atLeast"/>
        </w:trPr>
        <w:tc>
          <w:tcPr>
            <w:tcW w:w="10147" w:type="dxa"/>
            <w:gridSpan w:val="2"/>
            <w:tcBorders>
              <w:bottom w:val="single" w:sz="8" w:space="0" w:color="000000"/>
            </w:tcBorders>
          </w:tcPr>
          <w:p>
            <w:pPr>
              <w:pStyle w:val="TableParagraph"/>
              <w:tabs>
                <w:tab w:pos="7889" w:val="left" w:leader="none"/>
              </w:tabs>
              <w:spacing w:before="58"/>
              <w:ind w:left="110"/>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r>
      <w:tr>
        <w:trPr>
          <w:trHeight w:val="402" w:hRule="atLeast"/>
        </w:trPr>
        <w:tc>
          <w:tcPr>
            <w:tcW w:w="5076" w:type="dxa"/>
            <w:tcBorders>
              <w:top w:val="single" w:sz="8" w:space="0" w:color="000000"/>
            </w:tcBorders>
          </w:tcPr>
          <w:p>
            <w:pPr>
              <w:pStyle w:val="TableParagraph"/>
              <w:spacing w:before="59"/>
              <w:ind w:left="710"/>
              <w:rPr>
                <w:b/>
                <w:i/>
                <w:sz w:val="24"/>
              </w:rPr>
            </w:pPr>
            <w:r>
              <w:rPr>
                <w:b/>
                <w:i/>
                <w:sz w:val="24"/>
              </w:rPr>
              <w:t>Chân RB0/AN12/INT:</w:t>
            </w:r>
          </w:p>
        </w:tc>
        <w:tc>
          <w:tcPr>
            <w:tcW w:w="5071" w:type="dxa"/>
            <w:tcBorders>
              <w:top w:val="single" w:sz="8" w:space="0" w:color="000000"/>
            </w:tcBorders>
          </w:tcPr>
          <w:p>
            <w:pPr>
              <w:pStyle w:val="TableParagraph"/>
              <w:spacing w:before="59"/>
              <w:ind w:left="705"/>
              <w:rPr>
                <w:b/>
                <w:i/>
                <w:sz w:val="24"/>
              </w:rPr>
            </w:pPr>
            <w:r>
              <w:rPr>
                <w:b/>
                <w:i/>
                <w:sz w:val="24"/>
              </w:rPr>
              <w:t>Chân RB1/AN10/P1C/C12IN3-:</w:t>
            </w:r>
          </w:p>
        </w:tc>
      </w:tr>
      <w:tr>
        <w:trPr>
          <w:trHeight w:val="2515" w:hRule="atLeast"/>
        </w:trPr>
        <w:tc>
          <w:tcPr>
            <w:tcW w:w="5076" w:type="dxa"/>
          </w:tcPr>
          <w:p>
            <w:pPr>
              <w:pStyle w:val="TableParagraph"/>
              <w:spacing w:line="268" w:lineRule="exact"/>
              <w:ind w:left="677"/>
              <w:rPr>
                <w:sz w:val="24"/>
              </w:rPr>
            </w:pPr>
            <w:r>
              <w:rPr>
                <w:sz w:val="24"/>
              </w:rPr>
              <w:t>Có sơ đồ mạch nhƣ hình 5-16:</w:t>
            </w:r>
          </w:p>
          <w:p>
            <w:pPr>
              <w:pStyle w:val="TableParagraph"/>
              <w:spacing w:line="237" w:lineRule="auto" w:before="57"/>
              <w:ind w:left="110" w:firstLine="600"/>
              <w:rPr>
                <w:sz w:val="24"/>
              </w:rPr>
            </w:pPr>
            <w:r>
              <w:rPr>
                <w:sz w:val="24"/>
              </w:rPr>
              <w:t>Có thể định cấu hình thực hiện 1 trong các chức năng sau:</w:t>
            </w:r>
          </w:p>
          <w:p>
            <w:pPr>
              <w:pStyle w:val="TableParagraph"/>
              <w:numPr>
                <w:ilvl w:val="0"/>
                <w:numId w:val="44"/>
              </w:numPr>
              <w:tabs>
                <w:tab w:pos="678" w:val="left" w:leader="none"/>
              </w:tabs>
              <w:spacing w:line="240" w:lineRule="auto" w:before="125" w:after="0"/>
              <w:ind w:left="677" w:right="0" w:hanging="285"/>
              <w:jc w:val="left"/>
              <w:rPr>
                <w:sz w:val="24"/>
              </w:rPr>
            </w:pPr>
            <w:r>
              <w:rPr>
                <w:sz w:val="24"/>
              </w:rPr>
              <w:t>Là tín hiệu xuất nhập số</w:t>
            </w:r>
            <w:r>
              <w:rPr>
                <w:spacing w:val="14"/>
                <w:sz w:val="24"/>
              </w:rPr>
              <w:t> </w:t>
            </w:r>
            <w:r>
              <w:rPr>
                <w:sz w:val="24"/>
              </w:rPr>
              <w:t>I/O.</w:t>
            </w:r>
          </w:p>
          <w:p>
            <w:pPr>
              <w:pStyle w:val="TableParagraph"/>
              <w:numPr>
                <w:ilvl w:val="0"/>
                <w:numId w:val="44"/>
              </w:numPr>
              <w:tabs>
                <w:tab w:pos="678" w:val="left" w:leader="none"/>
              </w:tabs>
              <w:spacing w:line="240" w:lineRule="auto" w:before="62" w:after="0"/>
              <w:ind w:left="677" w:right="0" w:hanging="285"/>
              <w:jc w:val="left"/>
              <w:rPr>
                <w:sz w:val="24"/>
              </w:rPr>
            </w:pPr>
            <w:r>
              <w:rPr>
                <w:sz w:val="24"/>
              </w:rPr>
              <w:t>Là ngõ vào kênh thứ 12 của khối</w:t>
            </w:r>
            <w:r>
              <w:rPr>
                <w:spacing w:val="-3"/>
                <w:sz w:val="24"/>
              </w:rPr>
              <w:t> </w:t>
            </w:r>
            <w:r>
              <w:rPr>
                <w:sz w:val="24"/>
              </w:rPr>
              <w:t>ADC.</w:t>
            </w:r>
          </w:p>
          <w:p>
            <w:pPr>
              <w:pStyle w:val="TableParagraph"/>
              <w:numPr>
                <w:ilvl w:val="0"/>
                <w:numId w:val="44"/>
              </w:numPr>
              <w:tabs>
                <w:tab w:pos="678" w:val="left" w:leader="none"/>
              </w:tabs>
              <w:spacing w:line="237" w:lineRule="auto" w:before="64" w:after="0"/>
              <w:ind w:left="677" w:right="109" w:hanging="284"/>
              <w:jc w:val="left"/>
              <w:rPr>
                <w:sz w:val="24"/>
              </w:rPr>
            </w:pPr>
            <w:r>
              <w:rPr>
                <w:sz w:val="24"/>
              </w:rPr>
              <w:t>Là ngõ vào ngắt ngoài INT tác động bằng cạnh.</w:t>
            </w:r>
          </w:p>
        </w:tc>
        <w:tc>
          <w:tcPr>
            <w:tcW w:w="5071" w:type="dxa"/>
          </w:tcPr>
          <w:p>
            <w:pPr>
              <w:pStyle w:val="TableParagraph"/>
              <w:spacing w:line="267" w:lineRule="exact"/>
              <w:ind w:left="671"/>
              <w:rPr>
                <w:sz w:val="24"/>
              </w:rPr>
            </w:pPr>
            <w:r>
              <w:rPr>
                <w:sz w:val="24"/>
              </w:rPr>
              <w:t>Có sơ đồ mạch nhƣ hình 5-16:</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45"/>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45"/>
              </w:numPr>
              <w:tabs>
                <w:tab w:pos="672" w:val="left" w:leader="none"/>
              </w:tabs>
              <w:spacing w:line="240" w:lineRule="auto" w:before="61" w:after="0"/>
              <w:ind w:left="671" w:right="0" w:hanging="284"/>
              <w:jc w:val="left"/>
              <w:rPr>
                <w:sz w:val="24"/>
              </w:rPr>
            </w:pPr>
            <w:r>
              <w:rPr>
                <w:sz w:val="24"/>
              </w:rPr>
              <w:t>Là ngõ vào kênh thứ 10 của khối</w:t>
            </w:r>
            <w:r>
              <w:rPr>
                <w:spacing w:val="-3"/>
                <w:sz w:val="24"/>
              </w:rPr>
              <w:t> </w:t>
            </w:r>
            <w:r>
              <w:rPr>
                <w:sz w:val="24"/>
              </w:rPr>
              <w:t>ADC.</w:t>
            </w:r>
          </w:p>
          <w:p>
            <w:pPr>
              <w:pStyle w:val="TableParagraph"/>
              <w:numPr>
                <w:ilvl w:val="0"/>
                <w:numId w:val="45"/>
              </w:numPr>
              <w:tabs>
                <w:tab w:pos="672" w:val="left" w:leader="none"/>
                <w:tab w:pos="1290" w:val="left" w:leader="none"/>
                <w:tab w:pos="2014" w:val="left" w:leader="none"/>
                <w:tab w:pos="2568" w:val="left" w:leader="none"/>
                <w:tab w:pos="3498" w:val="left" w:leader="none"/>
                <w:tab w:pos="4232" w:val="left" w:leader="none"/>
                <w:tab w:pos="4827" w:val="left" w:leader="none"/>
              </w:tabs>
              <w:spacing w:line="237" w:lineRule="auto" w:before="64" w:after="0"/>
              <w:ind w:left="705" w:right="104" w:hanging="317"/>
              <w:jc w:val="left"/>
              <w:rPr>
                <w:sz w:val="24"/>
              </w:rPr>
            </w:pPr>
            <w:r>
              <w:rPr>
                <w:sz w:val="24"/>
              </w:rPr>
              <w:t>Là</w:t>
              <w:tab/>
              <w:t>ngõ</w:t>
              <w:tab/>
              <w:t>ra</w:t>
              <w:tab/>
              <w:t>PWM</w:t>
              <w:tab/>
              <w:t>(chỉ</w:t>
              <w:tab/>
              <w:t>có</w:t>
              <w:tab/>
            </w:r>
            <w:r>
              <w:rPr>
                <w:spacing w:val="-17"/>
                <w:sz w:val="24"/>
              </w:rPr>
              <w:t>ở </w:t>
            </w:r>
            <w:r>
              <w:rPr>
                <w:sz w:val="24"/>
              </w:rPr>
              <w:t>PIC16F882/883/886).</w:t>
            </w:r>
          </w:p>
          <w:p>
            <w:pPr>
              <w:pStyle w:val="TableParagraph"/>
              <w:numPr>
                <w:ilvl w:val="0"/>
                <w:numId w:val="45"/>
              </w:numPr>
              <w:tabs>
                <w:tab w:pos="672" w:val="left" w:leader="none"/>
              </w:tabs>
              <w:spacing w:line="279" w:lineRule="exact" w:before="62" w:after="0"/>
              <w:ind w:left="671" w:right="0" w:hanging="284"/>
              <w:jc w:val="left"/>
              <w:rPr>
                <w:sz w:val="24"/>
              </w:rPr>
            </w:pPr>
            <w:r>
              <w:rPr>
                <w:sz w:val="24"/>
              </w:rPr>
              <w:t>Là ngõ vào âm thứ 3 của </w:t>
            </w:r>
            <w:r>
              <w:rPr>
                <w:spacing w:val="-3"/>
                <w:sz w:val="24"/>
              </w:rPr>
              <w:t>bộ </w:t>
            </w:r>
            <w:r>
              <w:rPr>
                <w:sz w:val="24"/>
              </w:rPr>
              <w:t>so sánh C1,</w:t>
            </w:r>
            <w:r>
              <w:rPr>
                <w:spacing w:val="5"/>
                <w:sz w:val="24"/>
              </w:rPr>
              <w:t> </w:t>
            </w:r>
            <w:r>
              <w:rPr>
                <w:sz w:val="24"/>
              </w:rPr>
              <w:t>C2.</w:t>
            </w:r>
          </w:p>
        </w:tc>
      </w:tr>
    </w:tbl>
    <w:p>
      <w:pPr>
        <w:pStyle w:val="BodyText"/>
        <w:rPr>
          <w:sz w:val="20"/>
        </w:rPr>
      </w:pPr>
      <w:r>
        <w:rPr/>
        <w:pict>
          <v:shape style="position:absolute;margin-left:65.063004pt;margin-top:808.320984pt;width:507.8pt;height:19.7pt;mso-position-horizontal-relative:page;mso-position-vertical-relative:page;z-index:-2955212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p>
    <w:p>
      <w:pPr>
        <w:pStyle w:val="BodyText"/>
        <w:rPr>
          <w:sz w:val="15"/>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3" w:hRule="atLeast"/>
        </w:trPr>
        <w:tc>
          <w:tcPr>
            <w:tcW w:w="5076" w:type="dxa"/>
          </w:tcPr>
          <w:p>
            <w:pPr>
              <w:pStyle w:val="TableParagraph"/>
              <w:spacing w:before="54"/>
              <w:ind w:left="710"/>
              <w:rPr>
                <w:b/>
                <w:i/>
                <w:sz w:val="24"/>
              </w:rPr>
            </w:pPr>
            <w:r>
              <w:rPr>
                <w:b/>
                <w:i/>
                <w:sz w:val="24"/>
              </w:rPr>
              <w:t>Chân RB2/AN8/P1B:</w:t>
            </w:r>
          </w:p>
        </w:tc>
        <w:tc>
          <w:tcPr>
            <w:tcW w:w="5071" w:type="dxa"/>
          </w:tcPr>
          <w:p>
            <w:pPr>
              <w:pStyle w:val="TableParagraph"/>
              <w:spacing w:before="54"/>
              <w:ind w:left="705"/>
              <w:rPr>
                <w:b/>
                <w:i/>
                <w:sz w:val="24"/>
              </w:rPr>
            </w:pPr>
            <w:r>
              <w:rPr>
                <w:b/>
                <w:i/>
                <w:sz w:val="24"/>
              </w:rPr>
              <w:t>Chân RB3/AN9/PGM/C12IN2-:</w:t>
            </w:r>
          </w:p>
        </w:tc>
      </w:tr>
      <w:tr>
        <w:trPr>
          <w:trHeight w:val="2520" w:hRule="atLeast"/>
        </w:trPr>
        <w:tc>
          <w:tcPr>
            <w:tcW w:w="5076" w:type="dxa"/>
          </w:tcPr>
          <w:p>
            <w:pPr>
              <w:pStyle w:val="TableParagraph"/>
              <w:spacing w:line="268" w:lineRule="exact"/>
              <w:ind w:left="677"/>
              <w:rPr>
                <w:sz w:val="24"/>
              </w:rPr>
            </w:pPr>
            <w:r>
              <w:rPr>
                <w:sz w:val="24"/>
              </w:rPr>
              <w:t>Có sơ đồ mạch nhƣ hình 5-16:</w:t>
            </w:r>
          </w:p>
          <w:p>
            <w:pPr>
              <w:pStyle w:val="TableParagraph"/>
              <w:spacing w:line="237" w:lineRule="auto" w:before="62"/>
              <w:ind w:left="110" w:firstLine="600"/>
              <w:rPr>
                <w:sz w:val="24"/>
              </w:rPr>
            </w:pPr>
            <w:r>
              <w:rPr>
                <w:sz w:val="24"/>
              </w:rPr>
              <w:t>Có thể định cấu hình thực hiện 1 trong các chức năng sau:</w:t>
            </w:r>
          </w:p>
          <w:p>
            <w:pPr>
              <w:pStyle w:val="TableParagraph"/>
              <w:numPr>
                <w:ilvl w:val="0"/>
                <w:numId w:val="46"/>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46"/>
              </w:numPr>
              <w:tabs>
                <w:tab w:pos="678" w:val="left" w:leader="none"/>
              </w:tabs>
              <w:spacing w:line="240" w:lineRule="auto" w:before="62" w:after="0"/>
              <w:ind w:left="677" w:right="0" w:hanging="285"/>
              <w:jc w:val="left"/>
              <w:rPr>
                <w:sz w:val="24"/>
              </w:rPr>
            </w:pPr>
            <w:r>
              <w:rPr>
                <w:sz w:val="24"/>
              </w:rPr>
              <w:t>Là ngõ vào kênh thứ 10 của khối</w:t>
            </w:r>
            <w:r>
              <w:rPr>
                <w:spacing w:val="-2"/>
                <w:sz w:val="24"/>
              </w:rPr>
              <w:t> </w:t>
            </w:r>
            <w:r>
              <w:rPr>
                <w:sz w:val="24"/>
              </w:rPr>
              <w:t>ADC.</w:t>
            </w:r>
          </w:p>
          <w:p>
            <w:pPr>
              <w:pStyle w:val="TableParagraph"/>
              <w:numPr>
                <w:ilvl w:val="0"/>
                <w:numId w:val="46"/>
              </w:numPr>
              <w:tabs>
                <w:tab w:pos="678" w:val="left" w:leader="none"/>
                <w:tab w:pos="1295" w:val="left" w:leader="none"/>
                <w:tab w:pos="2020" w:val="left" w:leader="none"/>
                <w:tab w:pos="2571" w:val="left" w:leader="none"/>
                <w:tab w:pos="3502" w:val="left" w:leader="none"/>
                <w:tab w:pos="4236" w:val="left" w:leader="none"/>
                <w:tab w:pos="4831" w:val="left" w:leader="none"/>
              </w:tabs>
              <w:spacing w:line="240" w:lineRule="auto" w:before="56" w:after="0"/>
              <w:ind w:left="677" w:right="105" w:hanging="284"/>
              <w:jc w:val="left"/>
              <w:rPr>
                <w:sz w:val="24"/>
              </w:rPr>
            </w:pPr>
            <w:r>
              <w:rPr>
                <w:sz w:val="24"/>
              </w:rPr>
              <w:t>Là</w:t>
              <w:tab/>
              <w:t>ngõ</w:t>
              <w:tab/>
              <w:t>ra</w:t>
              <w:tab/>
              <w:t>PWM</w:t>
              <w:tab/>
              <w:t>(chỉ</w:t>
              <w:tab/>
              <w:t>có</w:t>
              <w:tab/>
            </w:r>
            <w:r>
              <w:rPr>
                <w:spacing w:val="-17"/>
                <w:sz w:val="24"/>
              </w:rPr>
              <w:t>ở </w:t>
            </w:r>
            <w:r>
              <w:rPr>
                <w:sz w:val="24"/>
              </w:rPr>
              <w:t>PIC16F882/883/886).</w:t>
            </w:r>
          </w:p>
        </w:tc>
        <w:tc>
          <w:tcPr>
            <w:tcW w:w="5071" w:type="dxa"/>
          </w:tcPr>
          <w:p>
            <w:pPr>
              <w:pStyle w:val="TableParagraph"/>
              <w:spacing w:line="268" w:lineRule="exact"/>
              <w:ind w:left="671"/>
              <w:rPr>
                <w:sz w:val="24"/>
              </w:rPr>
            </w:pPr>
            <w:r>
              <w:rPr>
                <w:sz w:val="24"/>
              </w:rPr>
              <w:t>Có sơ đồ mạch nhƣ hình 5-16:</w:t>
            </w:r>
          </w:p>
          <w:p>
            <w:pPr>
              <w:pStyle w:val="TableParagraph"/>
              <w:spacing w:line="237" w:lineRule="auto" w:before="4"/>
              <w:ind w:left="104" w:firstLine="566"/>
              <w:rPr>
                <w:sz w:val="24"/>
              </w:rPr>
            </w:pPr>
            <w:r>
              <w:rPr>
                <w:sz w:val="24"/>
              </w:rPr>
              <w:t>Có thể định cấu hình thực hiện 1 trong các chức năng sau:</w:t>
            </w:r>
          </w:p>
          <w:p>
            <w:pPr>
              <w:pStyle w:val="TableParagraph"/>
              <w:numPr>
                <w:ilvl w:val="0"/>
                <w:numId w:val="47"/>
              </w:numPr>
              <w:tabs>
                <w:tab w:pos="672" w:val="left" w:leader="none"/>
              </w:tabs>
              <w:spacing w:line="240" w:lineRule="auto" w:before="6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47"/>
              </w:numPr>
              <w:tabs>
                <w:tab w:pos="672" w:val="left" w:leader="none"/>
              </w:tabs>
              <w:spacing w:line="240" w:lineRule="auto" w:before="62" w:after="0"/>
              <w:ind w:left="671" w:right="0" w:hanging="284"/>
              <w:jc w:val="left"/>
              <w:rPr>
                <w:sz w:val="24"/>
              </w:rPr>
            </w:pPr>
            <w:r>
              <w:rPr>
                <w:sz w:val="24"/>
              </w:rPr>
              <w:t>Là ngõ vào kênh thứ 9 của khối</w:t>
            </w:r>
            <w:r>
              <w:rPr>
                <w:spacing w:val="-2"/>
                <w:sz w:val="24"/>
              </w:rPr>
              <w:t> </w:t>
            </w:r>
            <w:r>
              <w:rPr>
                <w:sz w:val="24"/>
              </w:rPr>
              <w:t>ADC.</w:t>
            </w:r>
          </w:p>
          <w:p>
            <w:pPr>
              <w:pStyle w:val="TableParagraph"/>
              <w:numPr>
                <w:ilvl w:val="0"/>
                <w:numId w:val="47"/>
              </w:numPr>
              <w:tabs>
                <w:tab w:pos="672" w:val="left" w:leader="none"/>
              </w:tabs>
              <w:spacing w:line="240" w:lineRule="auto" w:before="56" w:after="0"/>
              <w:ind w:left="705" w:right="100" w:hanging="317"/>
              <w:jc w:val="left"/>
              <w:rPr>
                <w:sz w:val="24"/>
              </w:rPr>
            </w:pPr>
            <w:r>
              <w:rPr>
                <w:sz w:val="24"/>
              </w:rPr>
              <w:t>Là ngõ vào cho phép lập trình nối tiếp điện áp</w:t>
            </w:r>
            <w:r>
              <w:rPr>
                <w:spacing w:val="1"/>
                <w:sz w:val="24"/>
              </w:rPr>
              <w:t> </w:t>
            </w:r>
            <w:r>
              <w:rPr>
                <w:sz w:val="24"/>
              </w:rPr>
              <w:t>thấp.</w:t>
            </w:r>
          </w:p>
          <w:p>
            <w:pPr>
              <w:pStyle w:val="TableParagraph"/>
              <w:numPr>
                <w:ilvl w:val="0"/>
                <w:numId w:val="47"/>
              </w:numPr>
              <w:tabs>
                <w:tab w:pos="672" w:val="left" w:leader="none"/>
              </w:tabs>
              <w:spacing w:line="283" w:lineRule="exact" w:before="59" w:after="0"/>
              <w:ind w:left="671" w:right="0" w:hanging="284"/>
              <w:jc w:val="left"/>
              <w:rPr>
                <w:sz w:val="24"/>
              </w:rPr>
            </w:pPr>
            <w:r>
              <w:rPr>
                <w:sz w:val="24"/>
              </w:rPr>
              <w:t>Là ngõ vào âm thứ 2 của </w:t>
            </w:r>
            <w:r>
              <w:rPr>
                <w:spacing w:val="-3"/>
                <w:sz w:val="24"/>
              </w:rPr>
              <w:t>bộ </w:t>
            </w:r>
            <w:r>
              <w:rPr>
                <w:sz w:val="24"/>
              </w:rPr>
              <w:t>so sánh C1,</w:t>
            </w:r>
            <w:r>
              <w:rPr>
                <w:spacing w:val="5"/>
                <w:sz w:val="24"/>
              </w:rPr>
              <w:t> </w:t>
            </w:r>
            <w:r>
              <w:rPr>
                <w:sz w:val="24"/>
              </w:rPr>
              <w:t>C2.</w:t>
            </w:r>
          </w:p>
        </w:tc>
      </w:tr>
    </w:tbl>
    <w:p>
      <w:pPr>
        <w:pStyle w:val="BodyText"/>
        <w:rPr>
          <w:sz w:val="20"/>
        </w:rPr>
      </w:pPr>
    </w:p>
    <w:p>
      <w:pPr>
        <w:pStyle w:val="BodyText"/>
        <w:spacing w:before="2"/>
        <w:rPr>
          <w:sz w:val="14"/>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460" w:hRule="atLeast"/>
        </w:trPr>
        <w:tc>
          <w:tcPr>
            <w:tcW w:w="5076" w:type="dxa"/>
          </w:tcPr>
          <w:p>
            <w:pPr>
              <w:pStyle w:val="TableParagraph"/>
              <w:spacing w:before="54"/>
              <w:ind w:left="710"/>
              <w:rPr>
                <w:b/>
                <w:i/>
                <w:sz w:val="24"/>
              </w:rPr>
            </w:pPr>
            <w:r>
              <w:rPr>
                <w:b/>
                <w:i/>
                <w:sz w:val="24"/>
              </w:rPr>
              <w:t>Chân RB4/AN11/P1D:</w:t>
            </w:r>
          </w:p>
        </w:tc>
        <w:tc>
          <w:tcPr>
            <w:tcW w:w="5071" w:type="dxa"/>
          </w:tcPr>
          <w:p>
            <w:pPr>
              <w:pStyle w:val="TableParagraph"/>
              <w:spacing w:before="5"/>
              <w:rPr>
                <w:sz w:val="9"/>
              </w:rPr>
            </w:pPr>
          </w:p>
          <w:p>
            <w:pPr>
              <w:pStyle w:val="TableParagraph"/>
              <w:spacing w:line="20" w:lineRule="exact"/>
              <w:ind w:left="2492"/>
              <w:rPr>
                <w:sz w:val="2"/>
              </w:rPr>
            </w:pPr>
            <w:r>
              <w:rPr>
                <w:sz w:val="2"/>
              </w:rPr>
              <w:pict>
                <v:group style="width:19.75pt;height:.5pt;mso-position-horizontal-relative:char;mso-position-vertical-relative:line" coordorigin="0,0" coordsize="395,10">
                  <v:line style="position:absolute" from="0,5" to="394,5" stroked="true" strokeweight=".485139pt" strokecolor="#000000">
                    <v:stroke dashstyle="solid"/>
                  </v:line>
                </v:group>
              </w:pict>
            </w:r>
            <w:r>
              <w:rPr>
                <w:sz w:val="2"/>
              </w:rPr>
            </w:r>
          </w:p>
          <w:p>
            <w:pPr>
              <w:pStyle w:val="TableParagraph"/>
              <w:ind w:left="705"/>
              <w:rPr>
                <w:b/>
                <w:i/>
                <w:sz w:val="24"/>
              </w:rPr>
            </w:pPr>
            <w:r>
              <w:rPr>
                <w:b/>
                <w:i/>
                <w:sz w:val="24"/>
              </w:rPr>
              <w:t>Chân RB5/AN13/ </w:t>
            </w:r>
            <w:r>
              <w:rPr>
                <w:i/>
                <w:sz w:val="24"/>
              </w:rPr>
              <w:t>T</w:t>
            </w:r>
            <w:r>
              <w:rPr>
                <w:sz w:val="24"/>
              </w:rPr>
              <w:t>1</w:t>
            </w:r>
            <w:r>
              <w:rPr>
                <w:i/>
                <w:sz w:val="24"/>
              </w:rPr>
              <w:t>G </w:t>
            </w:r>
            <w:r>
              <w:rPr>
                <w:b/>
                <w:i/>
                <w:sz w:val="24"/>
              </w:rPr>
              <w:t>:</w:t>
            </w:r>
          </w:p>
        </w:tc>
      </w:tr>
      <w:tr>
        <w:trPr>
          <w:trHeight w:val="2284" w:hRule="atLeast"/>
        </w:trPr>
        <w:tc>
          <w:tcPr>
            <w:tcW w:w="5076" w:type="dxa"/>
          </w:tcPr>
          <w:p>
            <w:pPr>
              <w:pStyle w:val="TableParagraph"/>
              <w:spacing w:line="268" w:lineRule="exact"/>
              <w:ind w:left="677"/>
              <w:rPr>
                <w:sz w:val="24"/>
              </w:rPr>
            </w:pPr>
            <w:r>
              <w:rPr>
                <w:sz w:val="24"/>
              </w:rPr>
              <w:t>Có sơ đồ mạch nhƣ hình 5-17:</w:t>
            </w:r>
          </w:p>
          <w:p>
            <w:pPr>
              <w:pStyle w:val="TableParagraph"/>
              <w:spacing w:line="237" w:lineRule="auto" w:before="62"/>
              <w:ind w:left="110" w:firstLine="600"/>
              <w:rPr>
                <w:sz w:val="24"/>
              </w:rPr>
            </w:pPr>
            <w:r>
              <w:rPr>
                <w:sz w:val="24"/>
              </w:rPr>
              <w:t>Có thể định cấu hình thực hiện 1 trong các chức năng sau:</w:t>
            </w:r>
          </w:p>
          <w:p>
            <w:pPr>
              <w:pStyle w:val="TableParagraph"/>
              <w:numPr>
                <w:ilvl w:val="0"/>
                <w:numId w:val="48"/>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48"/>
              </w:numPr>
              <w:tabs>
                <w:tab w:pos="678" w:val="left" w:leader="none"/>
              </w:tabs>
              <w:spacing w:line="240" w:lineRule="auto" w:before="57" w:after="0"/>
              <w:ind w:left="677" w:right="0" w:hanging="285"/>
              <w:jc w:val="left"/>
              <w:rPr>
                <w:sz w:val="24"/>
              </w:rPr>
            </w:pPr>
            <w:r>
              <w:rPr>
                <w:sz w:val="24"/>
              </w:rPr>
              <w:t>Là ngõ vào kênh thứ 11 của khối</w:t>
            </w:r>
            <w:r>
              <w:rPr>
                <w:spacing w:val="-1"/>
                <w:sz w:val="24"/>
              </w:rPr>
              <w:t> </w:t>
            </w:r>
            <w:r>
              <w:rPr>
                <w:sz w:val="24"/>
              </w:rPr>
              <w:t>ADC.</w:t>
            </w:r>
          </w:p>
          <w:p>
            <w:pPr>
              <w:pStyle w:val="TableParagraph"/>
              <w:numPr>
                <w:ilvl w:val="0"/>
                <w:numId w:val="48"/>
              </w:numPr>
              <w:tabs>
                <w:tab w:pos="678" w:val="left" w:leader="none"/>
                <w:tab w:pos="1295" w:val="left" w:leader="none"/>
                <w:tab w:pos="2020" w:val="left" w:leader="none"/>
                <w:tab w:pos="2571" w:val="left" w:leader="none"/>
                <w:tab w:pos="3502" w:val="left" w:leader="none"/>
                <w:tab w:pos="4236" w:val="left" w:leader="none"/>
                <w:tab w:pos="4831" w:val="left" w:leader="none"/>
              </w:tabs>
              <w:spacing w:line="270" w:lineRule="atLeast" w:before="61" w:after="0"/>
              <w:ind w:left="677" w:right="105" w:hanging="284"/>
              <w:jc w:val="left"/>
              <w:rPr>
                <w:sz w:val="24"/>
              </w:rPr>
            </w:pPr>
            <w:r>
              <w:rPr>
                <w:sz w:val="24"/>
              </w:rPr>
              <w:t>Là</w:t>
              <w:tab/>
              <w:t>ngõ</w:t>
              <w:tab/>
              <w:t>ra</w:t>
              <w:tab/>
              <w:t>PWM</w:t>
              <w:tab/>
              <w:t>(chỉ</w:t>
              <w:tab/>
              <w:t>có</w:t>
              <w:tab/>
            </w:r>
            <w:r>
              <w:rPr>
                <w:spacing w:val="-17"/>
                <w:sz w:val="24"/>
              </w:rPr>
              <w:t>ở </w:t>
            </w:r>
            <w:r>
              <w:rPr>
                <w:sz w:val="24"/>
              </w:rPr>
              <w:t>PIC16F882/883/886).</w:t>
            </w:r>
          </w:p>
        </w:tc>
        <w:tc>
          <w:tcPr>
            <w:tcW w:w="5071" w:type="dxa"/>
          </w:tcPr>
          <w:p>
            <w:pPr>
              <w:pStyle w:val="TableParagraph"/>
              <w:spacing w:line="268" w:lineRule="exact"/>
              <w:ind w:left="671"/>
              <w:rPr>
                <w:sz w:val="24"/>
              </w:rPr>
            </w:pPr>
            <w:r>
              <w:rPr>
                <w:sz w:val="24"/>
              </w:rPr>
              <w:t>Có sơ đồ mạch nhƣ hình 5-17:</w:t>
            </w:r>
          </w:p>
          <w:p>
            <w:pPr>
              <w:pStyle w:val="TableParagraph"/>
              <w:spacing w:line="237" w:lineRule="auto" w:before="4"/>
              <w:ind w:left="104" w:firstLine="566"/>
              <w:rPr>
                <w:sz w:val="24"/>
              </w:rPr>
            </w:pPr>
            <w:r>
              <w:rPr>
                <w:sz w:val="24"/>
              </w:rPr>
              <w:t>Có thể định cấu hình thực hiện 1 trong các chức năng sau:</w:t>
            </w:r>
          </w:p>
          <w:p>
            <w:pPr>
              <w:pStyle w:val="TableParagraph"/>
              <w:numPr>
                <w:ilvl w:val="0"/>
                <w:numId w:val="49"/>
              </w:numPr>
              <w:tabs>
                <w:tab w:pos="672" w:val="left" w:leader="none"/>
              </w:tabs>
              <w:spacing w:line="240" w:lineRule="auto" w:before="6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49"/>
              </w:numPr>
              <w:tabs>
                <w:tab w:pos="672" w:val="left" w:leader="none"/>
              </w:tabs>
              <w:spacing w:line="240" w:lineRule="auto" w:before="57" w:after="0"/>
              <w:ind w:left="671" w:right="0" w:hanging="284"/>
              <w:jc w:val="left"/>
              <w:rPr>
                <w:sz w:val="24"/>
              </w:rPr>
            </w:pPr>
            <w:r>
              <w:rPr>
                <w:sz w:val="24"/>
              </w:rPr>
              <w:t>Là ngõ vào kênh thứ 13 của khối ADC.</w:t>
            </w:r>
          </w:p>
          <w:p>
            <w:pPr>
              <w:pStyle w:val="TableParagraph"/>
              <w:numPr>
                <w:ilvl w:val="0"/>
                <w:numId w:val="49"/>
              </w:numPr>
              <w:tabs>
                <w:tab w:pos="672" w:val="left" w:leader="none"/>
              </w:tabs>
              <w:spacing w:line="240" w:lineRule="auto" w:before="61" w:after="0"/>
              <w:ind w:left="671" w:right="0" w:hanging="284"/>
              <w:jc w:val="left"/>
              <w:rPr>
                <w:sz w:val="24"/>
              </w:rPr>
            </w:pPr>
            <w:r>
              <w:rPr>
                <w:sz w:val="24"/>
              </w:rPr>
              <w:t>Là ngõ vào cổng của</w:t>
            </w:r>
            <w:r>
              <w:rPr>
                <w:spacing w:val="6"/>
                <w:sz w:val="24"/>
              </w:rPr>
              <w:t> </w:t>
            </w:r>
            <w:r>
              <w:rPr>
                <w:sz w:val="24"/>
              </w:rPr>
              <w:t>Timer1.</w:t>
            </w:r>
          </w:p>
        </w:tc>
      </w:tr>
    </w:tbl>
    <w:p>
      <w:pPr>
        <w:pStyle w:val="BodyText"/>
        <w:rPr>
          <w:sz w:val="20"/>
        </w:rPr>
      </w:pPr>
    </w:p>
    <w:p>
      <w:pPr>
        <w:pStyle w:val="BodyText"/>
        <w:spacing w:before="7"/>
        <w:rPr>
          <w:sz w:val="14"/>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3" w:hRule="atLeast"/>
        </w:trPr>
        <w:tc>
          <w:tcPr>
            <w:tcW w:w="5076" w:type="dxa"/>
          </w:tcPr>
          <w:p>
            <w:pPr>
              <w:pStyle w:val="TableParagraph"/>
              <w:spacing w:before="54"/>
              <w:ind w:left="710"/>
              <w:rPr>
                <w:b/>
                <w:i/>
                <w:sz w:val="24"/>
              </w:rPr>
            </w:pPr>
            <w:r>
              <w:rPr>
                <w:b/>
                <w:i/>
                <w:sz w:val="24"/>
              </w:rPr>
              <w:t>Chân RB6/ICSPCLK:</w:t>
            </w:r>
          </w:p>
        </w:tc>
        <w:tc>
          <w:tcPr>
            <w:tcW w:w="5071" w:type="dxa"/>
          </w:tcPr>
          <w:p>
            <w:pPr>
              <w:pStyle w:val="TableParagraph"/>
              <w:spacing w:before="54"/>
              <w:ind w:left="705"/>
              <w:rPr>
                <w:b/>
                <w:i/>
                <w:sz w:val="24"/>
              </w:rPr>
            </w:pPr>
            <w:r>
              <w:rPr>
                <w:b/>
                <w:i/>
                <w:sz w:val="24"/>
              </w:rPr>
              <w:t>Chân RB7/ ICSPDAT:</w:t>
            </w:r>
          </w:p>
        </w:tc>
      </w:tr>
      <w:tr>
        <w:trPr>
          <w:trHeight w:val="1934" w:hRule="atLeast"/>
        </w:trPr>
        <w:tc>
          <w:tcPr>
            <w:tcW w:w="5076" w:type="dxa"/>
          </w:tcPr>
          <w:p>
            <w:pPr>
              <w:pStyle w:val="TableParagraph"/>
              <w:spacing w:line="268" w:lineRule="exact"/>
              <w:ind w:left="677"/>
              <w:rPr>
                <w:sz w:val="24"/>
              </w:rPr>
            </w:pPr>
            <w:r>
              <w:rPr>
                <w:sz w:val="24"/>
              </w:rPr>
              <w:t>Có sơ đồ mạch nhƣ hình 5-17:</w:t>
            </w:r>
          </w:p>
          <w:p>
            <w:pPr>
              <w:pStyle w:val="TableParagraph"/>
              <w:spacing w:line="237" w:lineRule="auto" w:before="62"/>
              <w:ind w:left="110" w:firstLine="600"/>
              <w:rPr>
                <w:sz w:val="24"/>
              </w:rPr>
            </w:pPr>
            <w:r>
              <w:rPr>
                <w:sz w:val="24"/>
              </w:rPr>
              <w:t>Có thể định cấu hình thực hiện 1 trong các chức năng sau:</w:t>
            </w:r>
          </w:p>
          <w:p>
            <w:pPr>
              <w:pStyle w:val="TableParagraph"/>
              <w:numPr>
                <w:ilvl w:val="0"/>
                <w:numId w:val="50"/>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50"/>
              </w:numPr>
              <w:tabs>
                <w:tab w:pos="678" w:val="left" w:leader="none"/>
              </w:tabs>
              <w:spacing w:line="270" w:lineRule="atLeast" w:before="57" w:after="0"/>
              <w:ind w:left="677" w:right="100" w:hanging="284"/>
              <w:jc w:val="left"/>
              <w:rPr>
                <w:sz w:val="24"/>
              </w:rPr>
            </w:pPr>
            <w:r>
              <w:rPr>
                <w:sz w:val="24"/>
              </w:rPr>
              <w:t>Là ngõ vào nhận xung clock lập trình nối tiếp cho </w:t>
            </w:r>
            <w:r>
              <w:rPr>
                <w:spacing w:val="-3"/>
                <w:sz w:val="24"/>
              </w:rPr>
              <w:t>bộ </w:t>
            </w:r>
            <w:r>
              <w:rPr>
                <w:spacing w:val="-4"/>
                <w:sz w:val="24"/>
              </w:rPr>
              <w:t>nhớ </w:t>
            </w:r>
            <w:r>
              <w:rPr>
                <w:sz w:val="24"/>
              </w:rPr>
              <w:t>chƣơng</w:t>
            </w:r>
            <w:r>
              <w:rPr>
                <w:spacing w:val="8"/>
                <w:sz w:val="24"/>
              </w:rPr>
              <w:t> </w:t>
            </w:r>
            <w:r>
              <w:rPr>
                <w:sz w:val="24"/>
              </w:rPr>
              <w:t>trình.</w:t>
            </w:r>
          </w:p>
        </w:tc>
        <w:tc>
          <w:tcPr>
            <w:tcW w:w="5071" w:type="dxa"/>
          </w:tcPr>
          <w:p>
            <w:pPr>
              <w:pStyle w:val="TableParagraph"/>
              <w:spacing w:line="268" w:lineRule="exact"/>
              <w:ind w:left="671"/>
              <w:rPr>
                <w:sz w:val="24"/>
              </w:rPr>
            </w:pPr>
            <w:r>
              <w:rPr>
                <w:sz w:val="24"/>
              </w:rPr>
              <w:t>Có sơ đồ mạch nhƣ hình 5-17:</w:t>
            </w:r>
          </w:p>
          <w:p>
            <w:pPr>
              <w:pStyle w:val="TableParagraph"/>
              <w:spacing w:line="237" w:lineRule="auto" w:before="4"/>
              <w:ind w:left="104" w:firstLine="566"/>
              <w:rPr>
                <w:sz w:val="24"/>
              </w:rPr>
            </w:pPr>
            <w:r>
              <w:rPr>
                <w:sz w:val="24"/>
              </w:rPr>
              <w:t>Có thể định cấu hình thực hiện 1 trong các chức năng sau:</w:t>
            </w:r>
          </w:p>
          <w:p>
            <w:pPr>
              <w:pStyle w:val="TableParagraph"/>
              <w:numPr>
                <w:ilvl w:val="0"/>
                <w:numId w:val="51"/>
              </w:numPr>
              <w:tabs>
                <w:tab w:pos="672" w:val="left" w:leader="none"/>
              </w:tabs>
              <w:spacing w:line="240" w:lineRule="auto" w:before="6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51"/>
              </w:numPr>
              <w:tabs>
                <w:tab w:pos="672" w:val="left" w:leader="none"/>
              </w:tabs>
              <w:spacing w:line="242" w:lineRule="auto" w:before="57" w:after="0"/>
              <w:ind w:left="705" w:right="107" w:hanging="317"/>
              <w:jc w:val="left"/>
              <w:rPr>
                <w:sz w:val="24"/>
              </w:rPr>
            </w:pPr>
            <w:r>
              <w:rPr>
                <w:sz w:val="24"/>
              </w:rPr>
              <w:t>Là ngõ dữ </w:t>
            </w:r>
            <w:r>
              <w:rPr>
                <w:spacing w:val="-3"/>
                <w:sz w:val="24"/>
              </w:rPr>
              <w:t>liệu </w:t>
            </w:r>
            <w:r>
              <w:rPr>
                <w:sz w:val="24"/>
              </w:rPr>
              <w:t>lập trình nối tiếp cho </w:t>
            </w:r>
            <w:r>
              <w:rPr>
                <w:spacing w:val="-3"/>
                <w:sz w:val="24"/>
              </w:rPr>
              <w:t>bộ </w:t>
            </w:r>
            <w:r>
              <w:rPr>
                <w:sz w:val="24"/>
              </w:rPr>
              <w:t>nhớ chƣơng trình.</w:t>
            </w:r>
          </w:p>
        </w:tc>
      </w:tr>
    </w:tbl>
    <w:p>
      <w:pPr>
        <w:spacing w:after="0" w:line="242" w:lineRule="auto"/>
        <w:jc w:val="left"/>
        <w:rPr>
          <w:sz w:val="24"/>
        </w:rPr>
        <w:sectPr>
          <w:headerReference w:type="default" r:id="rId234"/>
          <w:pgSz w:w="11910" w:h="16840"/>
          <w:pgMar w:header="0" w:footer="365" w:top="260" w:bottom="560" w:left="740" w:right="0"/>
        </w:sectPr>
      </w:pPr>
    </w:p>
    <w:p>
      <w:pPr>
        <w:pStyle w:val="BodyText"/>
        <w:spacing w:before="5" w:after="1"/>
        <w:rPr>
          <w:sz w:val="20"/>
        </w:rPr>
      </w:pPr>
    </w:p>
    <w:p>
      <w:pPr>
        <w:pStyle w:val="BodyText"/>
        <w:ind w:left="2709"/>
        <w:rPr>
          <w:sz w:val="20"/>
        </w:rPr>
      </w:pPr>
      <w:r>
        <w:rPr>
          <w:sz w:val="20"/>
        </w:rPr>
        <w:drawing>
          <wp:inline distT="0" distB="0" distL="0" distR="0">
            <wp:extent cx="3702120" cy="7732395"/>
            <wp:effectExtent l="0" t="0" r="0" b="0"/>
            <wp:docPr id="87" name="image160.png"/>
            <wp:cNvGraphicFramePr>
              <a:graphicFrameLocks noChangeAspect="1"/>
            </wp:cNvGraphicFramePr>
            <a:graphic>
              <a:graphicData uri="http://schemas.openxmlformats.org/drawingml/2006/picture">
                <pic:pic>
                  <pic:nvPicPr>
                    <pic:cNvPr id="88" name="image160.png"/>
                    <pic:cNvPicPr/>
                  </pic:nvPicPr>
                  <pic:blipFill>
                    <a:blip r:embed="rId239" cstate="print"/>
                    <a:stretch>
                      <a:fillRect/>
                    </a:stretch>
                  </pic:blipFill>
                  <pic:spPr>
                    <a:xfrm>
                      <a:off x="0" y="0"/>
                      <a:ext cx="3702120" cy="7732395"/>
                    </a:xfrm>
                    <a:prstGeom prst="rect">
                      <a:avLst/>
                    </a:prstGeom>
                  </pic:spPr>
                </pic:pic>
              </a:graphicData>
            </a:graphic>
          </wp:inline>
        </w:drawing>
      </w:r>
      <w:r>
        <w:rPr>
          <w:sz w:val="20"/>
        </w:rPr>
      </w:r>
    </w:p>
    <w:p>
      <w:pPr>
        <w:spacing w:before="130"/>
        <w:ind w:left="1652" w:right="1545" w:firstLine="0"/>
        <w:jc w:val="center"/>
        <w:rPr>
          <w:i/>
          <w:sz w:val="24"/>
        </w:rPr>
      </w:pPr>
      <w:r>
        <w:rPr>
          <w:i/>
          <w:sz w:val="24"/>
        </w:rPr>
        <w:t>Hình 5-16: Cấu hình chân RB&lt;3:0&gt;.</w:t>
      </w:r>
    </w:p>
    <w:p>
      <w:pPr>
        <w:spacing w:after="0"/>
        <w:jc w:val="center"/>
        <w:rPr>
          <w:sz w:val="24"/>
        </w:rPr>
        <w:sectPr>
          <w:headerReference w:type="even" r:id="rId235"/>
          <w:headerReference w:type="default" r:id="rId236"/>
          <w:footerReference w:type="even" r:id="rId237"/>
          <w:footerReference w:type="default" r:id="rId238"/>
          <w:pgSz w:w="11910" w:h="16840"/>
          <w:pgMar w:header="283" w:footer="491" w:top="640" w:bottom="680" w:left="740" w:right="0"/>
          <w:pgNumType w:start="60"/>
        </w:sectPr>
      </w:pPr>
    </w:p>
    <w:p>
      <w:pPr>
        <w:pStyle w:val="BodyText"/>
        <w:spacing w:before="2"/>
        <w:rPr>
          <w:i/>
          <w:sz w:val="6"/>
        </w:rPr>
      </w:pPr>
      <w:r>
        <w:rPr/>
        <w:pict>
          <v:shape style="position:absolute;margin-left:65.063004pt;margin-top:808.320984pt;width:507.8pt;height:19.7pt;mso-position-horizontal-relative:page;mso-position-vertical-relative:page;z-index:-2955059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p>
    <w:p>
      <w:pPr>
        <w:pStyle w:val="BodyText"/>
        <w:ind w:left="1487"/>
        <w:rPr>
          <w:sz w:val="20"/>
        </w:rPr>
      </w:pPr>
      <w:r>
        <w:rPr>
          <w:sz w:val="20"/>
        </w:rPr>
        <w:drawing>
          <wp:inline distT="0" distB="0" distL="0" distR="0">
            <wp:extent cx="5304277" cy="5887593"/>
            <wp:effectExtent l="0" t="0" r="0" b="0"/>
            <wp:docPr id="89" name="image161.png"/>
            <wp:cNvGraphicFramePr>
              <a:graphicFrameLocks noChangeAspect="1"/>
            </wp:cNvGraphicFramePr>
            <a:graphic>
              <a:graphicData uri="http://schemas.openxmlformats.org/drawingml/2006/picture">
                <pic:pic>
                  <pic:nvPicPr>
                    <pic:cNvPr id="90" name="image161.png"/>
                    <pic:cNvPicPr/>
                  </pic:nvPicPr>
                  <pic:blipFill>
                    <a:blip r:embed="rId240" cstate="print"/>
                    <a:stretch>
                      <a:fillRect/>
                    </a:stretch>
                  </pic:blipFill>
                  <pic:spPr>
                    <a:xfrm>
                      <a:off x="0" y="0"/>
                      <a:ext cx="5304277" cy="5887593"/>
                    </a:xfrm>
                    <a:prstGeom prst="rect">
                      <a:avLst/>
                    </a:prstGeom>
                  </pic:spPr>
                </pic:pic>
              </a:graphicData>
            </a:graphic>
          </wp:inline>
        </w:drawing>
      </w:r>
      <w:r>
        <w:rPr>
          <w:sz w:val="20"/>
        </w:rPr>
      </w:r>
    </w:p>
    <w:p>
      <w:pPr>
        <w:pStyle w:val="BodyText"/>
        <w:spacing w:before="9"/>
        <w:rPr>
          <w:i/>
          <w:sz w:val="12"/>
        </w:rPr>
      </w:pPr>
    </w:p>
    <w:p>
      <w:pPr>
        <w:spacing w:before="90"/>
        <w:ind w:left="1652" w:right="1545" w:firstLine="0"/>
        <w:jc w:val="center"/>
        <w:rPr>
          <w:i/>
          <w:sz w:val="24"/>
        </w:rPr>
      </w:pPr>
      <w:r>
        <w:rPr>
          <w:i/>
          <w:sz w:val="24"/>
        </w:rPr>
        <w:t>Hình 5-17: Cấu hình chân RB&lt;7:4&gt;.</w:t>
      </w:r>
    </w:p>
    <w:p>
      <w:pPr>
        <w:pStyle w:val="BodyText"/>
        <w:spacing w:line="242" w:lineRule="auto" w:before="185"/>
        <w:ind w:left="676" w:right="570" w:firstLine="600"/>
        <w:jc w:val="both"/>
      </w:pPr>
      <w:r>
        <w:rPr/>
        <w:t>Ba chân RB3/PGM, RB6/ </w:t>
      </w:r>
      <w:r>
        <w:rPr>
          <w:b/>
          <w:i/>
        </w:rPr>
        <w:t>ICSPCLK </w:t>
      </w:r>
      <w:r>
        <w:rPr/>
        <w:t>và RB7/</w:t>
      </w:r>
      <w:r>
        <w:rPr>
          <w:b/>
          <w:i/>
        </w:rPr>
        <w:t>ICSPDA </w:t>
      </w:r>
      <w:r>
        <w:rPr/>
        <w:t>đƣợc đa hợp với mạch điện gỡ rối bên trong và mạnh lập trình để nạp chƣơng trình vào bộ nhớ nội. Sơ đồ kết nối mạch nạp và mạch gỡ rối:</w:t>
      </w:r>
    </w:p>
    <w:p>
      <w:pPr>
        <w:pStyle w:val="BodyText"/>
        <w:spacing w:before="1"/>
        <w:rPr>
          <w:sz w:val="17"/>
        </w:rPr>
      </w:pPr>
      <w:r>
        <w:rPr/>
        <w:drawing>
          <wp:anchor distT="0" distB="0" distL="0" distR="0" allowOverlap="1" layoutInCell="1" locked="0" behindDoc="0" simplePos="0" relativeHeight="313">
            <wp:simplePos x="0" y="0"/>
            <wp:positionH relativeFrom="page">
              <wp:posOffset>1280160</wp:posOffset>
            </wp:positionH>
            <wp:positionV relativeFrom="paragraph">
              <wp:posOffset>228325</wp:posOffset>
            </wp:positionV>
            <wp:extent cx="2327412" cy="1435036"/>
            <wp:effectExtent l="0" t="0" r="0" b="0"/>
            <wp:wrapTopAndBottom/>
            <wp:docPr id="91" name="image162.png"/>
            <wp:cNvGraphicFramePr>
              <a:graphicFrameLocks noChangeAspect="1"/>
            </wp:cNvGraphicFramePr>
            <a:graphic>
              <a:graphicData uri="http://schemas.openxmlformats.org/drawingml/2006/picture">
                <pic:pic>
                  <pic:nvPicPr>
                    <pic:cNvPr id="92" name="image162.png"/>
                    <pic:cNvPicPr/>
                  </pic:nvPicPr>
                  <pic:blipFill>
                    <a:blip r:embed="rId241" cstate="print"/>
                    <a:stretch>
                      <a:fillRect/>
                    </a:stretch>
                  </pic:blipFill>
                  <pic:spPr>
                    <a:xfrm>
                      <a:off x="0" y="0"/>
                      <a:ext cx="2327412" cy="1435036"/>
                    </a:xfrm>
                    <a:prstGeom prst="rect">
                      <a:avLst/>
                    </a:prstGeom>
                  </pic:spPr>
                </pic:pic>
              </a:graphicData>
            </a:graphic>
          </wp:anchor>
        </w:drawing>
      </w:r>
      <w:r>
        <w:rPr/>
        <w:drawing>
          <wp:anchor distT="0" distB="0" distL="0" distR="0" allowOverlap="1" layoutInCell="1" locked="0" behindDoc="0" simplePos="0" relativeHeight="314">
            <wp:simplePos x="0" y="0"/>
            <wp:positionH relativeFrom="page">
              <wp:posOffset>4498975</wp:posOffset>
            </wp:positionH>
            <wp:positionV relativeFrom="paragraph">
              <wp:posOffset>149585</wp:posOffset>
            </wp:positionV>
            <wp:extent cx="1588135" cy="1514475"/>
            <wp:effectExtent l="0" t="0" r="0" b="0"/>
            <wp:wrapTopAndBottom/>
            <wp:docPr id="93" name="image163.png"/>
            <wp:cNvGraphicFramePr>
              <a:graphicFrameLocks noChangeAspect="1"/>
            </wp:cNvGraphicFramePr>
            <a:graphic>
              <a:graphicData uri="http://schemas.openxmlformats.org/drawingml/2006/picture">
                <pic:pic>
                  <pic:nvPicPr>
                    <pic:cNvPr id="94" name="image163.png"/>
                    <pic:cNvPicPr/>
                  </pic:nvPicPr>
                  <pic:blipFill>
                    <a:blip r:embed="rId242" cstate="print"/>
                    <a:stretch>
                      <a:fillRect/>
                    </a:stretch>
                  </pic:blipFill>
                  <pic:spPr>
                    <a:xfrm>
                      <a:off x="0" y="0"/>
                      <a:ext cx="1588135" cy="1514475"/>
                    </a:xfrm>
                    <a:prstGeom prst="rect">
                      <a:avLst/>
                    </a:prstGeom>
                  </pic:spPr>
                </pic:pic>
              </a:graphicData>
            </a:graphic>
          </wp:anchor>
        </w:drawing>
      </w:r>
    </w:p>
    <w:p>
      <w:pPr>
        <w:spacing w:before="150"/>
        <w:ind w:left="1652" w:right="1545" w:firstLine="0"/>
        <w:jc w:val="center"/>
        <w:rPr>
          <w:i/>
          <w:sz w:val="24"/>
        </w:rPr>
      </w:pPr>
      <w:r>
        <w:rPr>
          <w:i/>
          <w:sz w:val="24"/>
        </w:rPr>
        <w:t>Hình 5-18: Các chân PortB giao tiếp với mạch nạp, gỡ rối.</w:t>
      </w:r>
    </w:p>
    <w:p>
      <w:pPr>
        <w:pStyle w:val="Heading4"/>
        <w:numPr>
          <w:ilvl w:val="1"/>
          <w:numId w:val="31"/>
        </w:numPr>
        <w:tabs>
          <w:tab w:pos="1526" w:val="left" w:leader="none"/>
          <w:tab w:pos="1527" w:val="left" w:leader="none"/>
          <w:tab w:pos="10630" w:val="left" w:leader="none"/>
        </w:tabs>
        <w:spacing w:line="240" w:lineRule="auto" w:before="189" w:after="0"/>
        <w:ind w:left="1526" w:right="0" w:hanging="597"/>
        <w:jc w:val="left"/>
      </w:pPr>
      <w:r>
        <w:rPr>
          <w:shd w:fill="FFFF99" w:color="auto" w:val="clear"/>
        </w:rPr>
        <w:t>PORTC VÀ THANH GHI</w:t>
      </w:r>
      <w:r>
        <w:rPr>
          <w:spacing w:val="-9"/>
          <w:shd w:fill="FFFF99" w:color="auto" w:val="clear"/>
        </w:rPr>
        <w:t> </w:t>
      </w:r>
      <w:r>
        <w:rPr>
          <w:shd w:fill="FFFF99" w:color="auto" w:val="clear"/>
        </w:rPr>
        <w:t>TRISC:</w:t>
        <w:tab/>
      </w:r>
    </w:p>
    <w:p>
      <w:pPr>
        <w:pStyle w:val="BodyText"/>
        <w:spacing w:before="171"/>
        <w:ind w:left="676" w:right="567" w:firstLine="600"/>
        <w:jc w:val="both"/>
      </w:pPr>
      <w:r>
        <w:rPr/>
        <w:t>PortC </w:t>
      </w:r>
      <w:r>
        <w:rPr>
          <w:spacing w:val="-5"/>
        </w:rPr>
        <w:t>là </w:t>
      </w:r>
      <w:r>
        <w:rPr/>
        <w:t>port hai chiều 8 bit, thanh ghi định hƣớng </w:t>
      </w:r>
      <w:r>
        <w:rPr>
          <w:spacing w:val="-5"/>
        </w:rPr>
        <w:t>là </w:t>
      </w:r>
      <w:r>
        <w:rPr/>
        <w:t>TRISC có chức năng định cấu hình vào </w:t>
      </w:r>
      <w:r>
        <w:rPr>
          <w:spacing w:val="-15"/>
        </w:rPr>
        <w:t>ra </w:t>
      </w:r>
      <w:r>
        <w:rPr/>
        <w:t>cho</w:t>
      </w:r>
      <w:r>
        <w:rPr>
          <w:spacing w:val="-5"/>
        </w:rPr>
        <w:t> </w:t>
      </w:r>
      <w:r>
        <w:rPr/>
        <w:t>các</w:t>
      </w:r>
      <w:r>
        <w:rPr>
          <w:spacing w:val="-9"/>
        </w:rPr>
        <w:t> </w:t>
      </w:r>
      <w:r>
        <w:rPr>
          <w:spacing w:val="-4"/>
        </w:rPr>
        <w:t>bit</w:t>
      </w:r>
      <w:r>
        <w:rPr>
          <w:spacing w:val="1"/>
        </w:rPr>
        <w:t> </w:t>
      </w:r>
      <w:r>
        <w:rPr/>
        <w:t>xuất</w:t>
      </w:r>
      <w:r>
        <w:rPr>
          <w:spacing w:val="-4"/>
        </w:rPr>
        <w:t> </w:t>
      </w:r>
      <w:r>
        <w:rPr/>
        <w:t>nhập</w:t>
      </w:r>
      <w:r>
        <w:rPr>
          <w:spacing w:val="-8"/>
        </w:rPr>
        <w:t> </w:t>
      </w:r>
      <w:r>
        <w:rPr/>
        <w:t>của</w:t>
      </w:r>
      <w:r>
        <w:rPr>
          <w:spacing w:val="-8"/>
        </w:rPr>
        <w:t> </w:t>
      </w:r>
      <w:r>
        <w:rPr/>
        <w:t>portC,</w:t>
      </w:r>
      <w:r>
        <w:rPr>
          <w:spacing w:val="-11"/>
        </w:rPr>
        <w:t> </w:t>
      </w:r>
      <w:r>
        <w:rPr>
          <w:spacing w:val="-4"/>
        </w:rPr>
        <w:t>bit </w:t>
      </w:r>
      <w:r>
        <w:rPr/>
        <w:t>định</w:t>
      </w:r>
      <w:r>
        <w:rPr>
          <w:spacing w:val="-7"/>
        </w:rPr>
        <w:t> </w:t>
      </w:r>
      <w:r>
        <w:rPr/>
        <w:t>hƣớng</w:t>
      </w:r>
      <w:r>
        <w:rPr>
          <w:spacing w:val="-5"/>
        </w:rPr>
        <w:t> </w:t>
      </w:r>
      <w:r>
        <w:rPr/>
        <w:t>bằng</w:t>
      </w:r>
      <w:r>
        <w:rPr>
          <w:spacing w:val="-8"/>
        </w:rPr>
        <w:t> </w:t>
      </w:r>
      <w:r>
        <w:rPr/>
        <w:t>0</w:t>
      </w:r>
      <w:r>
        <w:rPr>
          <w:spacing w:val="-8"/>
        </w:rPr>
        <w:t> </w:t>
      </w:r>
      <w:r>
        <w:rPr/>
        <w:t>thì</w:t>
      </w:r>
      <w:r>
        <w:rPr>
          <w:spacing w:val="-15"/>
        </w:rPr>
        <w:t> </w:t>
      </w:r>
      <w:r>
        <w:rPr/>
        <w:t>port</w:t>
      </w:r>
      <w:r>
        <w:rPr>
          <w:spacing w:val="-8"/>
        </w:rPr>
        <w:t> </w:t>
      </w:r>
      <w:r>
        <w:rPr/>
        <w:t>tƣơng</w:t>
      </w:r>
      <w:r>
        <w:rPr>
          <w:spacing w:val="-8"/>
        </w:rPr>
        <w:t> </w:t>
      </w:r>
      <w:r>
        <w:rPr/>
        <w:t>ứng</w:t>
      </w:r>
      <w:r>
        <w:rPr>
          <w:spacing w:val="-4"/>
        </w:rPr>
        <w:t> </w:t>
      </w:r>
      <w:r>
        <w:rPr/>
        <w:t>xuất,</w:t>
      </w:r>
      <w:r>
        <w:rPr>
          <w:spacing w:val="-7"/>
        </w:rPr>
        <w:t> </w:t>
      </w:r>
      <w:r>
        <w:rPr>
          <w:spacing w:val="-4"/>
        </w:rPr>
        <w:t>bit</w:t>
      </w:r>
      <w:r>
        <w:rPr>
          <w:spacing w:val="-3"/>
        </w:rPr>
        <w:t> </w:t>
      </w:r>
      <w:r>
        <w:rPr/>
        <w:t>bằng</w:t>
      </w:r>
      <w:r>
        <w:rPr>
          <w:spacing w:val="-8"/>
        </w:rPr>
        <w:t> </w:t>
      </w:r>
      <w:r>
        <w:rPr/>
        <w:t>1</w:t>
      </w:r>
      <w:r>
        <w:rPr>
          <w:spacing w:val="-8"/>
        </w:rPr>
        <w:t> </w:t>
      </w:r>
      <w:r>
        <w:rPr/>
        <w:t>thì</w:t>
      </w:r>
      <w:r>
        <w:rPr>
          <w:spacing w:val="-12"/>
        </w:rPr>
        <w:t> </w:t>
      </w:r>
      <w:r>
        <w:rPr>
          <w:spacing w:val="-4"/>
        </w:rPr>
        <w:t>bit </w:t>
      </w:r>
      <w:r>
        <w:rPr>
          <w:spacing w:val="-24"/>
        </w:rPr>
        <w:t>tƣơng </w:t>
      </w:r>
      <w:r>
        <w:rPr/>
        <w:t>ứng </w:t>
      </w:r>
      <w:r>
        <w:rPr>
          <w:spacing w:val="-3"/>
        </w:rPr>
        <w:t>là </w:t>
      </w:r>
      <w:r>
        <w:rPr/>
        <w:t>nhập, portC </w:t>
      </w:r>
      <w:r>
        <w:rPr>
          <w:spacing w:val="-3"/>
        </w:rPr>
        <w:t>và </w:t>
      </w:r>
      <w:r>
        <w:rPr/>
        <w:t>thanh ghi định hƣớng TRISC nhƣ hình</w:t>
      </w:r>
      <w:r>
        <w:rPr>
          <w:spacing w:val="-9"/>
        </w:rPr>
        <w:t> </w:t>
      </w:r>
      <w:r>
        <w:rPr/>
        <w:t>5-19:</w:t>
      </w:r>
    </w:p>
    <w:p>
      <w:pPr>
        <w:spacing w:after="0"/>
        <w:jc w:val="both"/>
        <w:sectPr>
          <w:pgSz w:w="11910" w:h="16840"/>
          <w:pgMar w:header="283" w:footer="365" w:top="640" w:bottom="560" w:left="740" w:right="0"/>
        </w:sectPr>
      </w:pPr>
    </w:p>
    <w:p>
      <w:pPr>
        <w:pStyle w:val="Heading4"/>
        <w:tabs>
          <w:tab w:pos="3075" w:val="left" w:leader="none"/>
          <w:tab w:pos="4192" w:val="left" w:leader="none"/>
          <w:tab w:pos="5219" w:val="left" w:leader="none"/>
          <w:tab w:pos="6244" w:val="left" w:leader="none"/>
          <w:tab w:pos="7361" w:val="left" w:leader="none"/>
          <w:tab w:pos="8387" w:val="left" w:leader="none"/>
          <w:tab w:pos="9505" w:val="left" w:leader="none"/>
        </w:tabs>
        <w:spacing w:before="39"/>
        <w:ind w:left="1957"/>
        <w:rPr>
          <w:rFonts w:ascii="Arial"/>
        </w:rPr>
      </w:pPr>
      <w:r>
        <w:rPr/>
        <w:pict>
          <v:group style="position:absolute;margin-left:124.25943pt;margin-top:17.641979pt;width:437.7pt;height:32.85pt;mso-position-horizontal-relative:page;mso-position-vertical-relative:paragraph;z-index:15900160" coordorigin="2485,353" coordsize="8754,657">
            <v:shape style="position:absolute;left:2492;top:360;width:1234;height:642" coordorigin="2493,360" coordsize="1234,642" path="m3727,360l3567,524,3567,1002,3727,838,3727,360xm3727,360l2652,360,2493,524,3567,524,3727,360xe" filled="true" fillcolor="#817b87" stroked="false">
              <v:path arrowok="t"/>
              <v:fill type="solid"/>
            </v:shape>
            <v:shape style="position:absolute;left:2492;top:360;width:1234;height:642" coordorigin="2493,360" coordsize="1234,642" path="m2493,524l3567,524,3567,1002,3727,838,3727,360,3567,524,3727,360,2652,360,2493,524xe" filled="false" stroked="true" strokeweight=".742073pt" strokecolor="#000000">
              <v:path arrowok="t"/>
              <v:stroke dashstyle="solid"/>
            </v:shape>
            <v:shape style="position:absolute;left:2492;top:539;width:1075;height:463" type="#_x0000_t75" stroked="false">
              <v:imagedata r:id="rId243" o:title=""/>
            </v:shape>
            <v:shape style="position:absolute;left:2492;top:524;width:1075;height:478" coordorigin="2493,524" coordsize="1075,478" path="m2493,1002l3567,1002,3567,539,2493,539,2493,1002xm2493,524l2493,1002,3567,1002m2493,524l3567,524,3567,1002e" filled="false" stroked="true" strokeweight=".736148pt" strokecolor="#000000">
              <v:path arrowok="t"/>
              <v:stroke dashstyle="solid"/>
            </v:shape>
            <v:shape style="position:absolute;left:3552;top:360;width:1249;height:642" coordorigin="3552,360" coordsize="1249,642" path="m4801,360l4627,524,4627,1002,4801,838,4801,360xm4801,360l3712,360,3552,524,4627,524,4801,360xe" filled="true" fillcolor="#737a5d" stroked="false">
              <v:path arrowok="t"/>
              <v:fill type="solid"/>
            </v:shape>
            <v:shape style="position:absolute;left:3552;top:360;width:1249;height:642" coordorigin="3552,360" coordsize="1249,642" path="m3552,524l4627,524,4627,1002,4801,838,4801,360,4627,524,4801,360,3712,360,3552,524xe" filled="false" stroked="true" strokeweight=".742154pt" strokecolor="#000000">
              <v:path arrowok="t"/>
              <v:stroke dashstyle="solid"/>
            </v:shape>
            <v:shape style="position:absolute;left:3552;top:539;width:1075;height:463" type="#_x0000_t75" stroked="false">
              <v:imagedata r:id="rId244" o:title=""/>
            </v:shape>
            <v:shape style="position:absolute;left:3552;top:524;width:1075;height:478" coordorigin="3552,524" coordsize="1075,478" path="m3552,1002l4627,1002,4627,539,3552,539,3552,1002xm3552,524l3552,1002,4627,1002m3552,524l4627,524,4627,1002e" filled="false" stroked="true" strokeweight=".736148pt" strokecolor="#000000">
              <v:path arrowok="t"/>
              <v:stroke dashstyle="solid"/>
            </v:shape>
            <v:shape style="position:absolute;left:4626;top:360;width:1249;height:642" coordorigin="4627,360" coordsize="1249,642" path="m5875,360l5701,524,5701,1002,5875,838,5875,360xm5875,360l4786,360,4627,524,5701,524,5875,360xe" filled="true" fillcolor="#938373" stroked="false">
              <v:path arrowok="t"/>
              <v:fill type="solid"/>
            </v:shape>
            <v:shape style="position:absolute;left:4626;top:360;width:1249;height:642" coordorigin="4627,360" coordsize="1249,642" path="m4627,524l5701,524,5701,1002,5875,838,5875,360,5701,524,5875,360,4786,360,4627,524xe" filled="false" stroked="true" strokeweight=".742154pt" strokecolor="#000000">
              <v:path arrowok="t"/>
              <v:stroke dashstyle="solid"/>
            </v:shape>
            <v:shape style="position:absolute;left:4626;top:539;width:1075;height:463" type="#_x0000_t75" stroked="false">
              <v:imagedata r:id="rId245" o:title=""/>
            </v:shape>
            <v:shape style="position:absolute;left:4626;top:524;width:1075;height:478" coordorigin="4627,524" coordsize="1075,478" path="m4627,1002l5701,1002,5701,539,4627,539,4627,1002xm4627,524l4627,1002,5701,1002m4627,524l5701,524,5701,1002e" filled="false" stroked="true" strokeweight=".736148pt" strokecolor="#000000">
              <v:path arrowok="t"/>
              <v:stroke dashstyle="solid"/>
            </v:shape>
            <v:shape style="position:absolute;left:5700;top:360;width:1249;height:642" coordorigin="5701,360" coordsize="1249,642" path="m6949,360l6790,524,6790,1002,6949,838,6949,360xm6949,360l5875,360,5701,524,6790,524,6949,360xe" filled="true" fillcolor="#79848d" stroked="false">
              <v:path arrowok="t"/>
              <v:fill type="solid"/>
            </v:shape>
            <v:shape style="position:absolute;left:5700;top:360;width:1249;height:642" coordorigin="5701,360" coordsize="1249,642" path="m5701,524l6790,524,6790,1002,6949,838,6949,360,6790,524,6949,360,5875,360,5701,524xe" filled="false" stroked="true" strokeweight=".742154pt" strokecolor="#000000">
              <v:path arrowok="t"/>
              <v:stroke dashstyle="solid"/>
            </v:shape>
            <v:shape style="position:absolute;left:5700;top:539;width:1089;height:463" type="#_x0000_t75" stroked="false">
              <v:imagedata r:id="rId246" o:title=""/>
            </v:shape>
            <v:shape style="position:absolute;left:5700;top:524;width:1089;height:478" coordorigin="5701,524" coordsize="1089,478" path="m5701,1002l6790,1002,6790,539,5701,539,5701,1002xm5701,524l5701,1002,6790,1002m5701,524l6790,524,6790,1002e" filled="false" stroked="true" strokeweight=".736148pt" strokecolor="#000000">
              <v:path arrowok="t"/>
              <v:stroke dashstyle="solid"/>
            </v:shape>
            <v:shape style="position:absolute;left:6760;top:360;width:1249;height:642" coordorigin="6760,360" coordsize="1249,642" path="m8009,360l7849,524,7849,1002,8009,838,8009,360xm8009,360l6935,360,6760,524,7849,524,8009,360xe" filled="true" fillcolor="#938373" stroked="false">
              <v:path arrowok="t"/>
              <v:fill type="solid"/>
            </v:shape>
            <v:shape style="position:absolute;left:6760;top:360;width:1249;height:642" coordorigin="6760,360" coordsize="1249,642" path="m6760,524l7849,524,7849,1002,8009,838,8009,360,7849,524,8009,360,6935,360,6760,524xe" filled="false" stroked="true" strokeweight=".742154pt" strokecolor="#000000">
              <v:path arrowok="t"/>
              <v:stroke dashstyle="solid"/>
            </v:shape>
            <v:shape style="position:absolute;left:6760;top:539;width:1089;height:463" type="#_x0000_t75" stroked="false">
              <v:imagedata r:id="rId247" o:title=""/>
            </v:shape>
            <v:shape style="position:absolute;left:6760;top:524;width:1089;height:478" coordorigin="6760,524" coordsize="1089,478" path="m6760,1002l7849,1002,7849,539,6760,539,6760,1002xm6760,524l6760,1002,7849,1002m6760,524l7849,524,7849,1002e" filled="false" stroked="true" strokeweight=".736148pt" strokecolor="#000000">
              <v:path arrowok="t"/>
              <v:stroke dashstyle="solid"/>
            </v:shape>
            <v:shape style="position:absolute;left:7834;top:360;width:1249;height:642" coordorigin="7835,360" coordsize="1249,642" path="m9083,360l8923,524,8923,1002,9083,838,9083,360xm9083,360l8009,360,7835,524,8923,524,9083,360xe" filled="true" fillcolor="#716c7c" stroked="false">
              <v:path arrowok="t"/>
              <v:fill type="solid"/>
            </v:shape>
            <v:shape style="position:absolute;left:7834;top:360;width:1249;height:642" coordorigin="7835,360" coordsize="1249,642" path="m7835,524l8923,524,8923,1002,9083,838,9083,360,8923,524,9083,360,8009,360,7835,524xe" filled="false" stroked="true" strokeweight=".742154pt" strokecolor="#000000">
              <v:path arrowok="t"/>
              <v:stroke dashstyle="solid"/>
            </v:shape>
            <v:shape style="position:absolute;left:7834;top:539;width:1089;height:463" type="#_x0000_t75" stroked="false">
              <v:imagedata r:id="rId248" o:title=""/>
            </v:shape>
            <v:shape style="position:absolute;left:7834;top:524;width:1089;height:478" coordorigin="7835,524" coordsize="1089,478" path="m7835,1002l8923,1002,8923,539,7835,539,7835,1002xm7835,524l7835,1002,8923,1002m7835,524l8923,524,8923,1002e" filled="false" stroked="true" strokeweight=".736148pt" strokecolor="#000000">
              <v:path arrowok="t"/>
              <v:stroke dashstyle="solid"/>
            </v:shape>
            <v:shape style="position:absolute;left:8908;top:360;width:1249;height:642" coordorigin="8909,360" coordsize="1249,642" path="m10157,360l9998,524,9998,1002,10157,838,10157,360xm10157,360l9083,360,8909,524,9998,524,10157,360xe" filled="true" fillcolor="#878787" stroked="false">
              <v:path arrowok="t"/>
              <v:fill type="solid"/>
            </v:shape>
            <v:shape style="position:absolute;left:8908;top:360;width:1249;height:642" coordorigin="8909,360" coordsize="1249,642" path="m8909,524l9998,524,9998,1002,10157,838,10157,360,9998,524,10157,360,9083,360,8909,524xe" filled="false" stroked="true" strokeweight=".742154pt" strokecolor="#000000">
              <v:path arrowok="t"/>
              <v:stroke dashstyle="solid"/>
            </v:shape>
            <v:shape style="position:absolute;left:8908;top:539;width:1089;height:463" type="#_x0000_t75" stroked="false">
              <v:imagedata r:id="rId249" o:title=""/>
            </v:shape>
            <v:shape style="position:absolute;left:8908;top:524;width:1089;height:478" coordorigin="8909,524" coordsize="1089,478" path="m8909,1002l9998,1002,9998,539,8909,539,8909,1002xm8909,524l8909,1002,9998,1002m8909,524l9998,524,9998,1002e" filled="false" stroked="true" strokeweight=".736148pt" strokecolor="#000000">
              <v:path arrowok="t"/>
              <v:stroke dashstyle="solid"/>
            </v:shape>
            <v:shape style="position:absolute;left:9983;top:360;width:1249;height:642" coordorigin="9983,360" coordsize="1249,642" path="m11232,360l11072,524,11072,1002,11232,838,11232,360xm11232,360l10157,360,9983,524,11072,524,11232,360xe" filled="true" fillcolor="#677885" stroked="false">
              <v:path arrowok="t"/>
              <v:fill type="solid"/>
            </v:shape>
            <v:shape style="position:absolute;left:9983;top:360;width:1249;height:642" coordorigin="9983,360" coordsize="1249,642" path="m9983,524l11072,524,11072,1002,11232,838,11232,360,11072,524,11232,360,10157,360,9983,524xe" filled="false" stroked="true" strokeweight=".742154pt" strokecolor="#000000">
              <v:path arrowok="t"/>
              <v:stroke dashstyle="solid"/>
            </v:shape>
            <v:shape style="position:absolute;left:9983;top:539;width:1089;height:463" type="#_x0000_t75" stroked="false">
              <v:imagedata r:id="rId250" o:title=""/>
            </v:shape>
            <v:shape style="position:absolute;left:9983;top:524;width:1089;height:478" coordorigin="9983,524" coordsize="1089,478" path="m9983,1002l11072,1002,11072,539,9983,539,9983,1002xm9983,524l9983,1002,11072,1002m9983,524l11072,524,11072,1002e" filled="false" stroked="true" strokeweight=".736148pt" strokecolor="#000000">
              <v:path arrowok="t"/>
              <v:stroke dashstyle="solid"/>
            </v:shape>
            <v:shape style="position:absolute;left:2868;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RC7</w:t>
                    </w:r>
                  </w:p>
                </w:txbxContent>
              </v:textbox>
              <w10:wrap type="none"/>
            </v:shape>
            <v:shape style="position:absolute;left:3932;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RC6</w:t>
                    </w:r>
                  </w:p>
                </w:txbxContent>
              </v:textbox>
              <w10:wrap type="none"/>
            </v:shape>
            <v:shape style="position:absolute;left:4977;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RC5</w:t>
                    </w:r>
                  </w:p>
                </w:txbxContent>
              </v:textbox>
              <w10:wrap type="none"/>
            </v:shape>
            <v:shape style="position:absolute;left:6058;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RC4</w:t>
                    </w:r>
                  </w:p>
                </w:txbxContent>
              </v:textbox>
              <w10:wrap type="none"/>
            </v:shape>
            <v:shape style="position:absolute;left:7121;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RC3</w:t>
                    </w:r>
                  </w:p>
                </w:txbxContent>
              </v:textbox>
              <w10:wrap type="none"/>
            </v:shape>
            <v:shape style="position:absolute;left:8193;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RC2</w:t>
                    </w:r>
                  </w:p>
                </w:txbxContent>
              </v:textbox>
              <w10:wrap type="none"/>
            </v:shape>
            <v:shape style="position:absolute;left:9269;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RC1</w:t>
                    </w:r>
                  </w:p>
                </w:txbxContent>
              </v:textbox>
              <w10:wrap type="none"/>
            </v:shape>
            <v:shape style="position:absolute;left:10340;top:660;width:392;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RC0</w:t>
                    </w:r>
                  </w:p>
                </w:txbxContent>
              </v:textbox>
              <w10:wrap type="none"/>
            </v:shape>
            <w10:wrap type="none"/>
          </v:group>
        </w:pict>
      </w:r>
      <w:r>
        <w:rPr>
          <w:rFonts w:ascii="Arial"/>
        </w:rPr>
        <w:t>R/W(x)</w:t>
        <w:tab/>
        <w:t>R/W(x)</w:t>
        <w:tab/>
        <w:t>R/W(x)</w:t>
        <w:tab/>
        <w:t>R/W(x)</w:t>
        <w:tab/>
        <w:t>R/W(x)</w:t>
        <w:tab/>
        <w:t>R/W(x)</w:t>
        <w:tab/>
        <w:t>R/W(x)</w:t>
        <w:tab/>
        <w:t>R/W(x)</w:t>
      </w:r>
    </w:p>
    <w:p>
      <w:pPr>
        <w:pStyle w:val="BodyText"/>
        <w:spacing w:before="1"/>
        <w:rPr>
          <w:rFonts w:ascii="Arial"/>
          <w:b/>
          <w:sz w:val="18"/>
        </w:rPr>
      </w:pPr>
    </w:p>
    <w:p>
      <w:pPr>
        <w:spacing w:after="0"/>
        <w:rPr>
          <w:rFonts w:ascii="Arial"/>
          <w:sz w:val="18"/>
        </w:rPr>
        <w:sectPr>
          <w:pgSz w:w="11910" w:h="16840"/>
          <w:pgMar w:header="283" w:footer="491" w:top="640" w:bottom="680" w:left="740" w:right="0"/>
        </w:sectPr>
      </w:pPr>
    </w:p>
    <w:p>
      <w:pPr>
        <w:spacing w:before="54"/>
        <w:ind w:left="820" w:right="0" w:firstLine="0"/>
        <w:jc w:val="left"/>
        <w:rPr>
          <w:rFonts w:ascii="Arial"/>
          <w:b/>
          <w:sz w:val="24"/>
        </w:rPr>
      </w:pPr>
      <w:r>
        <w:rPr>
          <w:rFonts w:ascii="Arial"/>
          <w:b/>
          <w:w w:val="75"/>
          <w:sz w:val="24"/>
        </w:rPr>
        <w:t>PORTC</w:t>
      </w:r>
    </w:p>
    <w:p>
      <w:pPr>
        <w:pStyle w:val="BodyText"/>
        <w:rPr>
          <w:rFonts w:ascii="Arial"/>
          <w:b/>
        </w:rPr>
      </w:pPr>
      <w:r>
        <w:rPr/>
        <w:br w:type="column"/>
      </w:r>
      <w:r>
        <w:rPr>
          <w:rFonts w:ascii="Arial"/>
          <w:b/>
        </w:rPr>
      </w:r>
    </w:p>
    <w:p>
      <w:pPr>
        <w:pStyle w:val="BodyText"/>
        <w:rPr>
          <w:rFonts w:ascii="Arial"/>
          <w:b/>
          <w:sz w:val="27"/>
        </w:rPr>
      </w:pPr>
    </w:p>
    <w:p>
      <w:pPr>
        <w:spacing w:before="0"/>
        <w:ind w:left="343" w:right="0" w:firstLine="0"/>
        <w:jc w:val="left"/>
        <w:rPr>
          <w:rFonts w:ascii="Arial"/>
          <w:b/>
          <w:sz w:val="24"/>
        </w:rPr>
      </w:pPr>
      <w:r>
        <w:rPr>
          <w:rFonts w:ascii="Arial"/>
          <w:b/>
          <w:w w:val="95"/>
          <w:sz w:val="24"/>
        </w:rPr>
        <w:t>Bit</w:t>
      </w:r>
      <w:r>
        <w:rPr>
          <w:rFonts w:ascii="Arial"/>
          <w:b/>
          <w:spacing w:val="-44"/>
          <w:w w:val="95"/>
          <w:sz w:val="24"/>
        </w:rPr>
        <w:t> </w:t>
      </w:r>
      <w:r>
        <w:rPr>
          <w:rFonts w:ascii="Arial"/>
          <w:b/>
          <w:spacing w:val="-19"/>
          <w:w w:val="95"/>
          <w:sz w:val="24"/>
        </w:rPr>
        <w:t>7</w:t>
      </w:r>
    </w:p>
    <w:p>
      <w:pPr>
        <w:pStyle w:val="BodyText"/>
        <w:rPr>
          <w:rFonts w:ascii="Arial"/>
          <w:b/>
        </w:rPr>
      </w:pPr>
      <w:r>
        <w:rPr/>
        <w:br w:type="column"/>
      </w:r>
      <w:r>
        <w:rPr>
          <w:rFonts w:ascii="Arial"/>
          <w:b/>
        </w:rPr>
      </w:r>
    </w:p>
    <w:p>
      <w:pPr>
        <w:pStyle w:val="BodyText"/>
        <w:spacing w:before="3"/>
        <w:rPr>
          <w:rFonts w:ascii="Arial"/>
          <w:b/>
          <w:sz w:val="28"/>
        </w:rPr>
      </w:pPr>
    </w:p>
    <w:p>
      <w:pPr>
        <w:spacing w:before="0"/>
        <w:ind w:left="784" w:right="0" w:firstLine="0"/>
        <w:jc w:val="left"/>
        <w:rPr>
          <w:rFonts w:ascii="Arial" w:hAnsi="Arial"/>
          <w:b/>
          <w:sz w:val="24"/>
        </w:rPr>
      </w:pPr>
      <w:r>
        <w:rPr>
          <w:rFonts w:ascii="Arial" w:hAnsi="Arial"/>
          <w:b/>
          <w:w w:val="75"/>
          <w:sz w:val="24"/>
        </w:rPr>
        <w:t>R</w:t>
      </w:r>
      <w:r>
        <w:rPr>
          <w:rFonts w:ascii="Arial" w:hAnsi="Arial"/>
          <w:b/>
          <w:spacing w:val="-1"/>
          <w:w w:val="149"/>
          <w:sz w:val="24"/>
        </w:rPr>
        <w:t>/</w:t>
      </w:r>
      <w:r>
        <w:rPr>
          <w:rFonts w:ascii="Arial" w:hAnsi="Arial"/>
          <w:b/>
          <w:w w:val="92"/>
          <w:sz w:val="24"/>
        </w:rPr>
        <w:t>W</w:t>
      </w:r>
      <w:r>
        <w:rPr>
          <w:rFonts w:ascii="Arial" w:hAnsi="Arial"/>
          <w:b/>
          <w:w w:val="90"/>
          <w:sz w:val="24"/>
        </w:rPr>
        <w:t>(</w:t>
      </w:r>
      <w:r>
        <w:rPr>
          <w:rFonts w:ascii="Arial" w:hAnsi="Arial"/>
          <w:b/>
          <w:spacing w:val="-1"/>
          <w:w w:val="79"/>
          <w:sz w:val="24"/>
        </w:rPr>
        <w:t>x</w:t>
      </w:r>
      <w:r>
        <w:rPr>
          <w:rFonts w:ascii="Arial" w:hAnsi="Arial"/>
          <w:b/>
          <w:w w:val="90"/>
          <w:sz w:val="24"/>
        </w:rPr>
        <w:t>)</w:t>
      </w:r>
      <w:r>
        <w:rPr>
          <w:rFonts w:ascii="Arial" w:hAnsi="Arial"/>
          <w:b/>
          <w:w w:val="80"/>
          <w:sz w:val="24"/>
        </w:rPr>
        <w:t>:</w:t>
      </w:r>
      <w:r>
        <w:rPr>
          <w:rFonts w:ascii="Arial" w:hAnsi="Arial"/>
          <w:b/>
          <w:spacing w:val="-15"/>
          <w:sz w:val="24"/>
        </w:rPr>
        <w:t> </w:t>
      </w:r>
      <w:r>
        <w:rPr>
          <w:rFonts w:ascii="Arial" w:hAnsi="Arial"/>
          <w:b/>
          <w:w w:val="85"/>
          <w:sz w:val="24"/>
        </w:rPr>
        <w:t>l</w:t>
      </w:r>
      <w:r>
        <w:rPr>
          <w:rFonts w:ascii="Arial" w:hAnsi="Arial"/>
          <w:b/>
          <w:w w:val="85"/>
          <w:sz w:val="24"/>
        </w:rPr>
        <w:t>à</w:t>
      </w:r>
      <w:r>
        <w:rPr>
          <w:rFonts w:ascii="Arial" w:hAnsi="Arial"/>
          <w:b/>
          <w:spacing w:val="-15"/>
          <w:sz w:val="24"/>
        </w:rPr>
        <w:t> </w:t>
      </w:r>
      <w:r>
        <w:rPr>
          <w:rFonts w:ascii="Arial" w:hAnsi="Arial"/>
          <w:b/>
          <w:w w:val="72"/>
          <w:sz w:val="24"/>
        </w:rPr>
        <w:t>c</w:t>
      </w:r>
      <w:r>
        <w:rPr>
          <w:rFonts w:ascii="Arial" w:hAnsi="Arial"/>
          <w:b/>
          <w:w w:val="85"/>
          <w:sz w:val="24"/>
        </w:rPr>
        <w:t>h</w:t>
      </w:r>
      <w:r>
        <w:rPr>
          <w:rFonts w:ascii="Arial" w:hAnsi="Arial"/>
          <w:b/>
          <w:w w:val="85"/>
          <w:sz w:val="24"/>
        </w:rPr>
        <w:t>o</w:t>
      </w:r>
      <w:r>
        <w:rPr>
          <w:rFonts w:ascii="Arial" w:hAnsi="Arial"/>
          <w:b/>
          <w:spacing w:val="-15"/>
          <w:sz w:val="24"/>
        </w:rPr>
        <w:t> </w:t>
      </w:r>
      <w:r>
        <w:rPr>
          <w:rFonts w:ascii="Arial" w:hAnsi="Arial"/>
          <w:b/>
          <w:w w:val="85"/>
          <w:sz w:val="24"/>
        </w:rPr>
        <w:t>ph</w:t>
      </w:r>
      <w:r>
        <w:rPr>
          <w:rFonts w:ascii="Arial" w:hAnsi="Arial"/>
          <w:b/>
          <w:w w:val="87"/>
          <w:sz w:val="24"/>
        </w:rPr>
        <w:t>é</w:t>
      </w:r>
      <w:r>
        <w:rPr>
          <w:rFonts w:ascii="Arial" w:hAnsi="Arial"/>
          <w:b/>
          <w:w w:val="85"/>
          <w:sz w:val="24"/>
        </w:rPr>
        <w:t>p</w:t>
      </w:r>
      <w:r>
        <w:rPr>
          <w:rFonts w:ascii="Arial" w:hAnsi="Arial"/>
          <w:b/>
          <w:spacing w:val="-15"/>
          <w:sz w:val="24"/>
        </w:rPr>
        <w:t> </w:t>
      </w:r>
      <w:r>
        <w:rPr>
          <w:rFonts w:ascii="Arial" w:hAnsi="Arial"/>
          <w:b/>
          <w:w w:val="90"/>
          <w:sz w:val="24"/>
        </w:rPr>
        <w:t>đ</w:t>
      </w:r>
      <w:r>
        <w:rPr>
          <w:rFonts w:ascii="Arial" w:hAnsi="Arial"/>
          <w:b/>
          <w:w w:val="85"/>
          <w:sz w:val="24"/>
        </w:rPr>
        <w:t>ọ</w:t>
      </w:r>
      <w:r>
        <w:rPr>
          <w:rFonts w:ascii="Arial" w:hAnsi="Arial"/>
          <w:b/>
          <w:spacing w:val="-1"/>
          <w:w w:val="72"/>
          <w:sz w:val="24"/>
        </w:rPr>
        <w:t>c</w:t>
      </w:r>
      <w:r>
        <w:rPr>
          <w:rFonts w:ascii="Arial" w:hAnsi="Arial"/>
          <w:b/>
          <w:w w:val="149"/>
          <w:sz w:val="24"/>
        </w:rPr>
        <w:t>/</w:t>
      </w:r>
      <w:r>
        <w:rPr>
          <w:rFonts w:ascii="Arial" w:hAnsi="Arial"/>
          <w:b/>
          <w:w w:val="75"/>
          <w:sz w:val="24"/>
        </w:rPr>
        <w:t>g</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2"/>
          <w:sz w:val="24"/>
        </w:rPr>
        <w:t>v</w:t>
      </w:r>
      <w:r>
        <w:rPr>
          <w:rFonts w:ascii="Arial" w:hAnsi="Arial"/>
          <w:b/>
          <w:w w:val="85"/>
          <w:sz w:val="24"/>
        </w:rPr>
        <w:t>à</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8"/>
          <w:sz w:val="24"/>
        </w:rPr>
        <w:t>r</w:t>
      </w:r>
      <w:r>
        <w:rPr>
          <w:rFonts w:ascii="Arial" w:hAnsi="Arial"/>
          <w:b/>
          <w:w w:val="87"/>
          <w:sz w:val="24"/>
        </w:rPr>
        <w:t>e</w:t>
      </w:r>
      <w:r>
        <w:rPr>
          <w:rFonts w:ascii="Arial" w:hAnsi="Arial"/>
          <w:b/>
          <w:w w:val="69"/>
          <w:sz w:val="24"/>
        </w:rPr>
        <w:t>s</w:t>
      </w:r>
      <w:r>
        <w:rPr>
          <w:rFonts w:ascii="Arial" w:hAnsi="Arial"/>
          <w:b/>
          <w:w w:val="87"/>
          <w:sz w:val="24"/>
        </w:rPr>
        <w:t>e</w:t>
      </w:r>
      <w:r>
        <w:rPr>
          <w:rFonts w:ascii="Arial" w:hAnsi="Arial"/>
          <w:b/>
          <w:w w:val="100"/>
          <w:sz w:val="24"/>
        </w:rPr>
        <w:t>t</w:t>
      </w:r>
      <w:r>
        <w:rPr>
          <w:rFonts w:ascii="Arial" w:hAnsi="Arial"/>
          <w:b/>
          <w:spacing w:val="-15"/>
          <w:sz w:val="24"/>
        </w:rPr>
        <w:t> </w:t>
      </w:r>
      <w:r>
        <w:rPr>
          <w:rFonts w:ascii="Arial" w:hAnsi="Arial"/>
          <w:b/>
          <w:w w:val="100"/>
          <w:sz w:val="24"/>
        </w:rPr>
        <w:t>t</w:t>
      </w:r>
      <w:r>
        <w:rPr>
          <w:rFonts w:ascii="Arial" w:hAnsi="Arial"/>
          <w:b/>
          <w:w w:val="85"/>
          <w:sz w:val="24"/>
        </w:rPr>
        <w:t>h</w:t>
      </w:r>
      <w:r>
        <w:rPr>
          <w:rFonts w:ascii="Arial" w:hAnsi="Arial"/>
          <w:b/>
          <w:w w:val="85"/>
          <w:sz w:val="24"/>
        </w:rPr>
        <w:t>ì</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ô</w:t>
      </w:r>
      <w:r>
        <w:rPr>
          <w:rFonts w:ascii="Arial" w:hAnsi="Arial"/>
          <w:b/>
          <w:w w:val="85"/>
          <w:sz w:val="24"/>
        </w:rPr>
        <w:t>n</w:t>
      </w:r>
      <w:r>
        <w:rPr>
          <w:rFonts w:ascii="Arial" w:hAnsi="Arial"/>
          <w:b/>
          <w:w w:val="75"/>
          <w:sz w:val="24"/>
        </w:rPr>
        <w:t>g</w:t>
      </w:r>
      <w:r>
        <w:rPr>
          <w:rFonts w:ascii="Arial" w:hAnsi="Arial"/>
          <w:b/>
          <w:spacing w:val="-15"/>
          <w:sz w:val="24"/>
        </w:rPr>
        <w:t> </w:t>
      </w:r>
      <w:r>
        <w:rPr>
          <w:rFonts w:ascii="Arial" w:hAnsi="Arial"/>
          <w:b/>
          <w:w w:val="79"/>
          <w:sz w:val="24"/>
        </w:rPr>
        <w:t>x</w:t>
      </w:r>
      <w:r>
        <w:rPr>
          <w:rFonts w:ascii="Arial" w:hAnsi="Arial"/>
          <w:b/>
          <w:w w:val="85"/>
          <w:sz w:val="24"/>
        </w:rPr>
        <w:t>á</w:t>
      </w:r>
      <w:r>
        <w:rPr>
          <w:rFonts w:ascii="Arial" w:hAnsi="Arial"/>
          <w:b/>
          <w:w w:val="72"/>
          <w:sz w:val="24"/>
        </w:rPr>
        <w:t>c</w:t>
      </w:r>
      <w:r>
        <w:rPr>
          <w:rFonts w:ascii="Arial" w:hAnsi="Arial"/>
          <w:b/>
          <w:spacing w:val="-15"/>
          <w:sz w:val="24"/>
        </w:rPr>
        <w:t> </w:t>
      </w:r>
      <w:r>
        <w:rPr>
          <w:rFonts w:ascii="Arial" w:hAnsi="Arial"/>
          <w:b/>
          <w:w w:val="90"/>
          <w:sz w:val="24"/>
        </w:rPr>
        <w:t>đ</w:t>
      </w:r>
      <w:r>
        <w:rPr>
          <w:rFonts w:ascii="Arial" w:hAnsi="Arial"/>
          <w:b/>
          <w:w w:val="85"/>
          <w:sz w:val="24"/>
        </w:rPr>
        <w:t>ị</w:t>
      </w:r>
      <w:r>
        <w:rPr>
          <w:rFonts w:ascii="Arial" w:hAnsi="Arial"/>
          <w:b/>
          <w:w w:val="85"/>
          <w:sz w:val="24"/>
        </w:rPr>
        <w:t>nh</w:t>
      </w:r>
    </w:p>
    <w:p>
      <w:pPr>
        <w:pStyle w:val="BodyText"/>
        <w:rPr>
          <w:rFonts w:ascii="Arial"/>
          <w:b/>
        </w:rPr>
      </w:pPr>
      <w:r>
        <w:rPr/>
        <w:br w:type="column"/>
      </w:r>
      <w:r>
        <w:rPr>
          <w:rFonts w:ascii="Arial"/>
          <w:b/>
        </w:rPr>
      </w:r>
    </w:p>
    <w:p>
      <w:pPr>
        <w:pStyle w:val="BodyText"/>
        <w:spacing w:before="1"/>
        <w:rPr>
          <w:rFonts w:ascii="Arial"/>
          <w:b/>
          <w:sz w:val="23"/>
        </w:rPr>
      </w:pPr>
    </w:p>
    <w:p>
      <w:pPr>
        <w:spacing w:before="0"/>
        <w:ind w:left="760" w:right="886" w:firstLine="0"/>
        <w:jc w:val="center"/>
        <w:rPr>
          <w:rFonts w:ascii="Arial"/>
          <w:b/>
          <w:sz w:val="24"/>
        </w:rPr>
      </w:pPr>
      <w:r>
        <w:rPr>
          <w:rFonts w:ascii="Arial"/>
          <w:b/>
          <w:sz w:val="24"/>
        </w:rPr>
        <w:t>Bit 0</w:t>
      </w:r>
    </w:p>
    <w:p>
      <w:pPr>
        <w:spacing w:after="0"/>
        <w:jc w:val="center"/>
        <w:rPr>
          <w:rFonts w:ascii="Arial"/>
          <w:sz w:val="24"/>
        </w:rPr>
        <w:sectPr>
          <w:type w:val="continuous"/>
          <w:pgSz w:w="11910" w:h="16840"/>
          <w:pgMar w:top="520" w:bottom="280" w:left="740" w:right="0"/>
          <w:cols w:num="4" w:equalWidth="0">
            <w:col w:w="1470" w:space="40"/>
            <w:col w:w="782" w:space="39"/>
            <w:col w:w="6537" w:space="95"/>
            <w:col w:w="2207"/>
          </w:cols>
        </w:sectPr>
      </w:pPr>
    </w:p>
    <w:p>
      <w:pPr>
        <w:pStyle w:val="BodyText"/>
        <w:spacing w:before="10"/>
        <w:rPr>
          <w:rFonts w:ascii="Arial"/>
          <w:b/>
          <w:sz w:val="23"/>
        </w:rPr>
      </w:pPr>
    </w:p>
    <w:p>
      <w:pPr>
        <w:tabs>
          <w:tab w:pos="3075" w:val="left" w:leader="none"/>
          <w:tab w:pos="4192" w:val="left" w:leader="none"/>
          <w:tab w:pos="5219" w:val="left" w:leader="none"/>
          <w:tab w:pos="6244" w:val="left" w:leader="none"/>
          <w:tab w:pos="7361" w:val="left" w:leader="none"/>
          <w:tab w:pos="8387" w:val="left" w:leader="none"/>
          <w:tab w:pos="9505" w:val="left" w:leader="none"/>
        </w:tabs>
        <w:spacing w:before="54"/>
        <w:ind w:left="2076" w:right="0" w:firstLine="0"/>
        <w:jc w:val="left"/>
        <w:rPr>
          <w:rFonts w:ascii="Arial"/>
          <w:b/>
          <w:sz w:val="24"/>
        </w:rPr>
      </w:pPr>
      <w:r>
        <w:rPr/>
        <w:pict>
          <v:group style="position:absolute;margin-left:124.259346pt;margin-top:19.008997pt;width:437.7pt;height:32.1pt;mso-position-horizontal-relative:page;mso-position-vertical-relative:paragraph;z-index:15895552" coordorigin="2485,380" coordsize="8754,642">
            <v:shape style="position:absolute;left:2492;top:387;width:1234;height:628" coordorigin="2493,388" coordsize="1234,628" path="m3727,388l3567,552,3567,1015,3727,850,3727,388xm3727,388l2652,388,2493,552,3567,552,3727,388xe" filled="true" fillcolor="#817b87" stroked="false">
              <v:path arrowok="t"/>
              <v:fill type="solid"/>
            </v:shape>
            <v:shape style="position:absolute;left:2492;top:387;width:1234;height:628" coordorigin="2493,388" coordsize="1234,628" path="m2493,552l3567,552,3567,1015,3727,850,3727,388,3567,552,3727,388,2652,388,2493,552xe" filled="false" stroked="true" strokeweight=".742234pt" strokecolor="#000000">
              <v:path arrowok="t"/>
              <v:stroke dashstyle="solid"/>
            </v:shape>
            <v:shape style="position:absolute;left:2492;top:566;width:1075;height:448" type="#_x0000_t75" stroked="false">
              <v:imagedata r:id="rId251" o:title=""/>
            </v:shape>
            <v:shape style="position:absolute;left:2492;top:551;width:1075;height:463" coordorigin="2493,552" coordsize="1075,463" path="m2493,1015l3567,1015,3567,567,2493,567,2493,1015xm2493,552l2493,1015,3567,1015m2493,552l3567,552,3567,1015e" filled="false" stroked="true" strokeweight=".736148pt" strokecolor="#000000">
              <v:path arrowok="t"/>
              <v:stroke dashstyle="solid"/>
            </v:shape>
            <v:shape style="position:absolute;left:3552;top:387;width:1249;height:628" coordorigin="3552,388" coordsize="1249,628" path="m4801,388l4627,552,4627,1015,4801,850,4801,388xm4801,388l3712,388,3552,552,4627,552,4801,388xe" filled="true" fillcolor="#7d846e" stroked="false">
              <v:path arrowok="t"/>
              <v:fill type="solid"/>
            </v:shape>
            <v:shape style="position:absolute;left:3552;top:387;width:1249;height:628" coordorigin="3552,388" coordsize="1249,628" path="m3552,552l4627,552,4627,1015,4801,850,4801,388,4627,552,4801,388,3712,388,3552,552xe" filled="false" stroked="true" strokeweight=".742312pt" strokecolor="#000000">
              <v:path arrowok="t"/>
              <v:stroke dashstyle="solid"/>
            </v:shape>
            <v:shape style="position:absolute;left:3552;top:566;width:1075;height:448" type="#_x0000_t75" stroked="false">
              <v:imagedata r:id="rId252" o:title=""/>
            </v:shape>
            <v:shape style="position:absolute;left:3552;top:551;width:1075;height:463" coordorigin="3552,552" coordsize="1075,463" path="m3552,1015l4627,1015,4627,567,3552,567,3552,1015xm3552,552l3552,1015,4627,1015m3552,552l4627,552,4627,1015e" filled="false" stroked="true" strokeweight=".736148pt" strokecolor="#000000">
              <v:path arrowok="t"/>
              <v:stroke dashstyle="solid"/>
            </v:shape>
            <v:shape style="position:absolute;left:4626;top:387;width:1249;height:628" coordorigin="4627,388" coordsize="1249,628" path="m5875,388l5701,552,5701,1015,5875,850,5875,388xm5875,388l4786,388,4627,552,5701,552,5875,388xe" filled="true" fillcolor="#938173" stroked="false">
              <v:path arrowok="t"/>
              <v:fill type="solid"/>
            </v:shape>
            <v:shape style="position:absolute;left:4626;top:387;width:1249;height:628" coordorigin="4627,388" coordsize="1249,628" path="m4627,552l5701,552,5701,1015,5875,850,5875,388,5701,552,5875,388,4786,388,4627,552xe" filled="false" stroked="true" strokeweight=".742312pt" strokecolor="#000000">
              <v:path arrowok="t"/>
              <v:stroke dashstyle="solid"/>
            </v:shape>
            <v:shape style="position:absolute;left:4626;top:566;width:1075;height:448" type="#_x0000_t75" stroked="false">
              <v:imagedata r:id="rId253" o:title=""/>
            </v:shape>
            <v:shape style="position:absolute;left:4626;top:551;width:1075;height:463" coordorigin="4627,552" coordsize="1075,463" path="m4627,1015l5701,1015,5701,567,4627,567,4627,1015xm4627,552l4627,1015,5701,1015m4627,552l5701,552,5701,1015e" filled="false" stroked="true" strokeweight=".736148pt" strokecolor="#000000">
              <v:path arrowok="t"/>
              <v:stroke dashstyle="solid"/>
            </v:shape>
            <v:shape style="position:absolute;left:5700;top:387;width:1249;height:628" coordorigin="5701,388" coordsize="1249,628" path="m6949,388l6790,552,6790,1015,6949,850,6949,388xm6949,388l5875,388,5701,552,6790,552,6949,388xe" filled="true" fillcolor="#79848d" stroked="false">
              <v:path arrowok="t"/>
              <v:fill type="solid"/>
            </v:shape>
            <v:shape style="position:absolute;left:5700;top:387;width:1249;height:628" coordorigin="5701,388" coordsize="1249,628" path="m5701,552l6790,552,6790,1015,6949,850,6949,388,6790,552,6949,388,5875,388,5701,552xe" filled="false" stroked="true" strokeweight=".742312pt" strokecolor="#000000">
              <v:path arrowok="t"/>
              <v:stroke dashstyle="solid"/>
            </v:shape>
            <v:shape style="position:absolute;left:5700;top:566;width:1089;height:448" type="#_x0000_t75" stroked="false">
              <v:imagedata r:id="rId254" o:title=""/>
            </v:shape>
            <v:shape style="position:absolute;left:5700;top:551;width:1089;height:463" coordorigin="5701,552" coordsize="1089,463" path="m5701,1015l6790,1015,6790,567,5701,567,5701,1015xm5701,552l5701,1015,6790,1015m5701,552l6790,552,6790,1015e" filled="false" stroked="true" strokeweight=".736148pt" strokecolor="#000000">
              <v:path arrowok="t"/>
              <v:stroke dashstyle="solid"/>
            </v:shape>
            <v:shape style="position:absolute;left:6760;top:387;width:1249;height:628" coordorigin="6760,388" coordsize="1249,628" path="m8009,388l7849,552,7849,1015,8009,850,8009,388xm8009,388l6935,388,6760,552,7849,552,8009,388xe" filled="true" fillcolor="#938173" stroked="false">
              <v:path arrowok="t"/>
              <v:fill type="solid"/>
            </v:shape>
            <v:shape style="position:absolute;left:6760;top:387;width:1249;height:628" coordorigin="6760,388" coordsize="1249,628" path="m6760,552l7849,552,7849,1015,8009,850,8009,388,7849,552,8009,388,6935,388,6760,552xe" filled="false" stroked="true" strokeweight=".742312pt" strokecolor="#000000">
              <v:path arrowok="t"/>
              <v:stroke dashstyle="solid"/>
            </v:shape>
            <v:shape style="position:absolute;left:6760;top:566;width:1089;height:448" type="#_x0000_t75" stroked="false">
              <v:imagedata r:id="rId255" o:title=""/>
            </v:shape>
            <v:shape style="position:absolute;left:6760;top:551;width:1089;height:463" coordorigin="6760,552" coordsize="1089,463" path="m6760,1015l7849,1015,7849,567,6760,567,6760,1015xm6760,552l6760,1015,7849,1015m6760,552l7849,552,7849,1015e" filled="false" stroked="true" strokeweight=".736148pt" strokecolor="#000000">
              <v:path arrowok="t"/>
              <v:stroke dashstyle="solid"/>
            </v:shape>
            <v:shape style="position:absolute;left:7834;top:387;width:1249;height:628" coordorigin="7835,388" coordsize="1249,628" path="m9083,388l8923,552,8923,1015,9083,850,9083,388xm9083,388l8009,388,7835,552,8923,552,9083,388xe" filled="true" fillcolor="#716c7c" stroked="false">
              <v:path arrowok="t"/>
              <v:fill type="solid"/>
            </v:shape>
            <v:shape style="position:absolute;left:7834;top:387;width:1249;height:628" coordorigin="7835,388" coordsize="1249,628" path="m7835,552l8923,552,8923,1015,9083,850,9083,388,8923,552,9083,388,8009,388,7835,552xe" filled="false" stroked="true" strokeweight=".742312pt" strokecolor="#000000">
              <v:path arrowok="t"/>
              <v:stroke dashstyle="solid"/>
            </v:shape>
            <v:shape style="position:absolute;left:7834;top:566;width:1089;height:448" type="#_x0000_t75" stroked="false">
              <v:imagedata r:id="rId256" o:title=""/>
            </v:shape>
            <v:shape style="position:absolute;left:7834;top:551;width:1089;height:463" coordorigin="7835,552" coordsize="1089,463" path="m7835,1015l8923,1015,8923,567,7835,567,7835,1015xm7835,552l7835,1015,8923,1015m7835,552l8923,552,8923,1015e" filled="false" stroked="true" strokeweight=".736148pt" strokecolor="#000000">
              <v:path arrowok="t"/>
              <v:stroke dashstyle="solid"/>
            </v:shape>
            <v:shape style="position:absolute;left:8908;top:387;width:1249;height:628" coordorigin="8909,388" coordsize="1249,628" path="m10157,388l9998,552,9998,1015,10157,850,10157,388xm10157,388l9083,388,8909,552,9998,552,10157,388xe" filled="true" fillcolor="#878787" stroked="false">
              <v:path arrowok="t"/>
              <v:fill type="solid"/>
            </v:shape>
            <v:shape style="position:absolute;left:8908;top:387;width:1249;height:628" coordorigin="8909,388" coordsize="1249,628" path="m8909,552l9998,552,9998,1015,10157,850,10157,388,9998,552,10157,388,9083,388,8909,552xe" filled="false" stroked="true" strokeweight=".742312pt" strokecolor="#000000">
              <v:path arrowok="t"/>
              <v:stroke dashstyle="solid"/>
            </v:shape>
            <v:shape style="position:absolute;left:8908;top:566;width:1089;height:448" type="#_x0000_t75" stroked="false">
              <v:imagedata r:id="rId257" o:title=""/>
            </v:shape>
            <v:shape style="position:absolute;left:8908;top:551;width:1089;height:463" coordorigin="8909,552" coordsize="1089,463" path="m8909,1015l9998,1015,9998,567,8909,567,8909,1015xm8909,552l8909,1015,9998,1015m8909,552l9998,552,9998,1015e" filled="false" stroked="true" strokeweight=".736148pt" strokecolor="#000000">
              <v:path arrowok="t"/>
              <v:stroke dashstyle="solid"/>
            </v:shape>
            <v:shape style="position:absolute;left:9983;top:387;width:1249;height:628" coordorigin="9983,388" coordsize="1249,628" path="m11232,388l11072,552,11072,1015,11232,850,11232,388xm11232,388l10157,388,9983,552,11072,552,11232,388xe" filled="true" fillcolor="#677885" stroked="false">
              <v:path arrowok="t"/>
              <v:fill type="solid"/>
            </v:shape>
            <v:shape style="position:absolute;left:9983;top:387;width:1249;height:628" coordorigin="9983,388" coordsize="1249,628" path="m9983,552l11072,552,11072,1015,11232,850,11232,388,11072,552,11232,388,10157,388,9983,552xe" filled="false" stroked="true" strokeweight=".742312pt" strokecolor="#000000">
              <v:path arrowok="t"/>
              <v:stroke dashstyle="solid"/>
            </v:shape>
            <v:shape style="position:absolute;left:9983;top:566;width:1089;height:448" type="#_x0000_t75" stroked="false">
              <v:imagedata r:id="rId258" o:title=""/>
            </v:shape>
            <v:shape style="position:absolute;left:9983;top:551;width:1089;height:463" coordorigin="9983,552" coordsize="1089,463" path="m9983,1015l11072,1015,11072,567,9983,567,9983,1015xm9983,552l9983,1015,11072,1015m9983,552l11072,552,11072,1015e" filled="false" stroked="true" strokeweight=".736148pt" strokecolor="#000000">
              <v:path arrowok="t"/>
              <v:stroke dashstyle="solid"/>
            </v:shape>
            <v:shape style="position:absolute;left:10005;top:574;width:1060;height:434" type="#_x0000_t202" filled="false" stroked="false">
              <v:textbox inset="0,0,0,0">
                <w:txbxContent>
                  <w:p>
                    <w:pPr>
                      <w:spacing w:before="61"/>
                      <w:ind w:left="192" w:right="0" w:firstLine="0"/>
                      <w:jc w:val="left"/>
                      <w:rPr>
                        <w:rFonts w:ascii="Arial"/>
                        <w:b/>
                        <w:sz w:val="24"/>
                      </w:rPr>
                    </w:pPr>
                    <w:r>
                      <w:rPr>
                        <w:rFonts w:ascii="Arial"/>
                        <w:b/>
                        <w:w w:val="90"/>
                        <w:sz w:val="24"/>
                      </w:rPr>
                      <w:t>TRISC0</w:t>
                    </w:r>
                  </w:p>
                </w:txbxContent>
              </v:textbox>
              <w10:wrap type="none"/>
            </v:shape>
            <v:shape style="position:absolute;left:8930;top:574;width:1045;height:434" type="#_x0000_t202" filled="false" stroked="false">
              <v:textbox inset="0,0,0,0">
                <w:txbxContent>
                  <w:p>
                    <w:pPr>
                      <w:spacing w:before="61"/>
                      <w:ind w:left="194" w:right="0" w:firstLine="0"/>
                      <w:jc w:val="left"/>
                      <w:rPr>
                        <w:rFonts w:ascii="Arial"/>
                        <w:b/>
                        <w:sz w:val="24"/>
                      </w:rPr>
                    </w:pPr>
                    <w:r>
                      <w:rPr>
                        <w:rFonts w:ascii="Arial"/>
                        <w:b/>
                        <w:w w:val="90"/>
                        <w:sz w:val="24"/>
                      </w:rPr>
                      <w:t>TRISC1</w:t>
                    </w:r>
                  </w:p>
                </w:txbxContent>
              </v:textbox>
              <w10:wrap type="none"/>
            </v:shape>
            <v:shape style="position:absolute;left:7856;top:574;width:1045;height:434" type="#_x0000_t202" filled="false" stroked="false">
              <v:textbox inset="0,0,0,0">
                <w:txbxContent>
                  <w:p>
                    <w:pPr>
                      <w:spacing w:before="61"/>
                      <w:ind w:left="193" w:right="0" w:firstLine="0"/>
                      <w:jc w:val="left"/>
                      <w:rPr>
                        <w:rFonts w:ascii="Arial"/>
                        <w:b/>
                        <w:sz w:val="24"/>
                      </w:rPr>
                    </w:pPr>
                    <w:r>
                      <w:rPr>
                        <w:rFonts w:ascii="Arial"/>
                        <w:b/>
                        <w:w w:val="90"/>
                        <w:sz w:val="24"/>
                      </w:rPr>
                      <w:t>TRISC2</w:t>
                    </w:r>
                  </w:p>
                </w:txbxContent>
              </v:textbox>
              <w10:wrap type="none"/>
            </v:shape>
            <v:shape style="position:absolute;left:6767;top:574;width:1060;height:434" type="#_x0000_t202" filled="false" stroked="false">
              <v:textbox inset="0,0,0,0">
                <w:txbxContent>
                  <w:p>
                    <w:pPr>
                      <w:spacing w:before="61"/>
                      <w:ind w:left="210" w:right="0" w:firstLine="0"/>
                      <w:jc w:val="left"/>
                      <w:rPr>
                        <w:rFonts w:ascii="Arial"/>
                        <w:b/>
                        <w:sz w:val="24"/>
                      </w:rPr>
                    </w:pPr>
                    <w:r>
                      <w:rPr>
                        <w:rFonts w:ascii="Arial"/>
                        <w:b/>
                        <w:w w:val="90"/>
                        <w:sz w:val="24"/>
                      </w:rPr>
                      <w:t>TRISC3</w:t>
                    </w:r>
                  </w:p>
                </w:txbxContent>
              </v:textbox>
              <w10:wrap type="none"/>
            </v:shape>
            <v:shape style="position:absolute;left:5708;top:574;width:1045;height:434" type="#_x0000_t202" filled="false" stroked="false">
              <v:textbox inset="0,0,0,0">
                <w:txbxContent>
                  <w:p>
                    <w:pPr>
                      <w:spacing w:before="61"/>
                      <w:ind w:left="206" w:right="0" w:firstLine="0"/>
                      <w:jc w:val="left"/>
                      <w:rPr>
                        <w:rFonts w:ascii="Arial"/>
                        <w:b/>
                        <w:sz w:val="24"/>
                      </w:rPr>
                    </w:pPr>
                    <w:r>
                      <w:rPr>
                        <w:rFonts w:ascii="Arial"/>
                        <w:b/>
                        <w:w w:val="90"/>
                        <w:sz w:val="24"/>
                      </w:rPr>
                      <w:t>TRISC4</w:t>
                    </w:r>
                  </w:p>
                </w:txbxContent>
              </v:textbox>
              <w10:wrap type="none"/>
            </v:shape>
            <v:shape style="position:absolute;left:4633;top:574;width:1060;height:434" type="#_x0000_t202" filled="false" stroked="false">
              <v:textbox inset="0,0,0,0">
                <w:txbxContent>
                  <w:p>
                    <w:pPr>
                      <w:spacing w:before="61"/>
                      <w:ind w:left="200" w:right="0" w:firstLine="0"/>
                      <w:jc w:val="left"/>
                      <w:rPr>
                        <w:rFonts w:ascii="Arial"/>
                        <w:b/>
                        <w:sz w:val="24"/>
                      </w:rPr>
                    </w:pPr>
                    <w:r>
                      <w:rPr>
                        <w:rFonts w:ascii="Arial"/>
                        <w:b/>
                        <w:w w:val="90"/>
                        <w:sz w:val="24"/>
                      </w:rPr>
                      <w:t>TRISC5</w:t>
                    </w:r>
                  </w:p>
                </w:txbxContent>
              </v:textbox>
              <w10:wrap type="none"/>
            </v:shape>
            <v:shape style="position:absolute;left:3574;top:574;width:1045;height:434" type="#_x0000_t202" filled="false" stroked="false">
              <v:textbox inset="0,0,0,0">
                <w:txbxContent>
                  <w:p>
                    <w:pPr>
                      <w:spacing w:before="61"/>
                      <w:ind w:left="188" w:right="0" w:firstLine="0"/>
                      <w:jc w:val="left"/>
                      <w:rPr>
                        <w:rFonts w:ascii="Arial"/>
                        <w:b/>
                        <w:sz w:val="24"/>
                      </w:rPr>
                    </w:pPr>
                    <w:r>
                      <w:rPr>
                        <w:rFonts w:ascii="Arial"/>
                        <w:b/>
                        <w:w w:val="90"/>
                        <w:sz w:val="24"/>
                      </w:rPr>
                      <w:t>TRISC6</w:t>
                    </w:r>
                  </w:p>
                </w:txbxContent>
              </v:textbox>
              <w10:wrap type="none"/>
            </v:shape>
            <v:shape style="position:absolute;left:2500;top:574;width:1045;height:434" type="#_x0000_t202" filled="false" stroked="false">
              <v:textbox inset="0,0,0,0">
                <w:txbxContent>
                  <w:p>
                    <w:pPr>
                      <w:spacing w:before="61"/>
                      <w:ind w:left="225" w:right="0" w:firstLine="0"/>
                      <w:jc w:val="left"/>
                      <w:rPr>
                        <w:rFonts w:ascii="Arial"/>
                        <w:b/>
                        <w:sz w:val="24"/>
                      </w:rPr>
                    </w:pPr>
                    <w:r>
                      <w:rPr>
                        <w:rFonts w:ascii="Arial"/>
                        <w:b/>
                        <w:w w:val="85"/>
                        <w:sz w:val="24"/>
                      </w:rPr>
                      <w:t>TRISC7</w:t>
                    </w:r>
                  </w:p>
                </w:txbxContent>
              </v:textbox>
              <w10:wrap type="none"/>
            </v:shape>
            <w10:wrap type="none"/>
          </v:group>
        </w:pict>
      </w:r>
      <w:r>
        <w:rPr>
          <w:rFonts w:ascii="Arial"/>
          <w:b/>
          <w:sz w:val="24"/>
        </w:rPr>
        <w:t>R/W(1)</w:t>
        <w:tab/>
        <w:t>R/W(1)</w:t>
        <w:tab/>
        <w:t>R/W(1)</w:t>
        <w:tab/>
        <w:t>R/W(1)</w:t>
        <w:tab/>
        <w:t>R/W(1)</w:t>
        <w:tab/>
        <w:t>R/W(1)</w:t>
        <w:tab/>
        <w:t>R/W(1)</w:t>
        <w:tab/>
        <w:t>R/W(1)</w:t>
      </w:r>
    </w:p>
    <w:p>
      <w:pPr>
        <w:pStyle w:val="BodyText"/>
        <w:spacing w:before="1"/>
        <w:rPr>
          <w:rFonts w:ascii="Arial"/>
          <w:b/>
          <w:sz w:val="18"/>
        </w:rPr>
      </w:pPr>
    </w:p>
    <w:p>
      <w:pPr>
        <w:spacing w:after="0"/>
        <w:rPr>
          <w:rFonts w:ascii="Arial"/>
          <w:sz w:val="18"/>
        </w:rPr>
        <w:sectPr>
          <w:type w:val="continuous"/>
          <w:pgSz w:w="11910" w:h="16840"/>
          <w:pgMar w:top="520" w:bottom="280" w:left="740" w:right="0"/>
        </w:sectPr>
      </w:pPr>
    </w:p>
    <w:p>
      <w:pPr>
        <w:spacing w:before="54"/>
        <w:ind w:left="929" w:right="0" w:firstLine="0"/>
        <w:jc w:val="left"/>
        <w:rPr>
          <w:rFonts w:ascii="Arial"/>
          <w:b/>
          <w:sz w:val="24"/>
        </w:rPr>
      </w:pPr>
      <w:r>
        <w:rPr>
          <w:rFonts w:ascii="Arial"/>
          <w:b/>
          <w:w w:val="75"/>
          <w:sz w:val="24"/>
        </w:rPr>
        <w:t>TRISC</w:t>
      </w:r>
    </w:p>
    <w:p>
      <w:pPr>
        <w:pStyle w:val="BodyText"/>
        <w:rPr>
          <w:rFonts w:ascii="Arial"/>
          <w:b/>
        </w:rPr>
      </w:pPr>
      <w:r>
        <w:rPr/>
        <w:br w:type="column"/>
      </w:r>
      <w:r>
        <w:rPr>
          <w:rFonts w:ascii="Arial"/>
          <w:b/>
        </w:rPr>
      </w:r>
    </w:p>
    <w:p>
      <w:pPr>
        <w:pStyle w:val="BodyText"/>
        <w:rPr>
          <w:rFonts w:ascii="Arial"/>
          <w:b/>
          <w:sz w:val="27"/>
        </w:rPr>
      </w:pPr>
    </w:p>
    <w:p>
      <w:pPr>
        <w:spacing w:before="0"/>
        <w:ind w:left="343" w:right="0" w:firstLine="0"/>
        <w:jc w:val="left"/>
        <w:rPr>
          <w:rFonts w:ascii="Arial"/>
          <w:b/>
          <w:sz w:val="24"/>
        </w:rPr>
      </w:pPr>
      <w:r>
        <w:rPr>
          <w:rFonts w:ascii="Arial"/>
          <w:b/>
          <w:w w:val="95"/>
          <w:sz w:val="24"/>
        </w:rPr>
        <w:t>Bit</w:t>
      </w:r>
      <w:r>
        <w:rPr>
          <w:rFonts w:ascii="Arial"/>
          <w:b/>
          <w:spacing w:val="-44"/>
          <w:w w:val="95"/>
          <w:sz w:val="24"/>
        </w:rPr>
        <w:t> </w:t>
      </w:r>
      <w:r>
        <w:rPr>
          <w:rFonts w:ascii="Arial"/>
          <w:b/>
          <w:spacing w:val="-19"/>
          <w:w w:val="95"/>
          <w:sz w:val="24"/>
        </w:rPr>
        <w:t>7</w:t>
      </w:r>
    </w:p>
    <w:p>
      <w:pPr>
        <w:pStyle w:val="BodyText"/>
        <w:rPr>
          <w:rFonts w:ascii="Arial"/>
          <w:b/>
        </w:rPr>
      </w:pPr>
      <w:r>
        <w:rPr/>
        <w:br w:type="column"/>
      </w:r>
      <w:r>
        <w:rPr>
          <w:rFonts w:ascii="Arial"/>
          <w:b/>
        </w:rPr>
      </w:r>
    </w:p>
    <w:p>
      <w:pPr>
        <w:pStyle w:val="BodyText"/>
        <w:spacing w:before="4"/>
        <w:rPr>
          <w:rFonts w:ascii="Arial"/>
          <w:b/>
          <w:sz w:val="29"/>
        </w:rPr>
      </w:pPr>
    </w:p>
    <w:p>
      <w:pPr>
        <w:spacing w:before="0"/>
        <w:ind w:left="784" w:right="0" w:firstLine="0"/>
        <w:jc w:val="left"/>
        <w:rPr>
          <w:rFonts w:ascii="Arial" w:hAnsi="Arial"/>
          <w:b/>
          <w:sz w:val="24"/>
        </w:rPr>
      </w:pPr>
      <w:r>
        <w:rPr>
          <w:rFonts w:ascii="Arial" w:hAnsi="Arial"/>
          <w:b/>
          <w:w w:val="75"/>
          <w:sz w:val="24"/>
        </w:rPr>
        <w:t>R</w:t>
      </w:r>
      <w:r>
        <w:rPr>
          <w:rFonts w:ascii="Arial" w:hAnsi="Arial"/>
          <w:b/>
          <w:spacing w:val="-1"/>
          <w:w w:val="149"/>
          <w:sz w:val="24"/>
        </w:rPr>
        <w:t>/</w:t>
      </w:r>
      <w:r>
        <w:rPr>
          <w:rFonts w:ascii="Arial" w:hAnsi="Arial"/>
          <w:b/>
          <w:w w:val="92"/>
          <w:sz w:val="24"/>
        </w:rPr>
        <w:t>W</w:t>
      </w:r>
      <w:r>
        <w:rPr>
          <w:rFonts w:ascii="Arial" w:hAnsi="Arial"/>
          <w:b/>
          <w:w w:val="90"/>
          <w:sz w:val="24"/>
        </w:rPr>
        <w:t>(</w:t>
      </w:r>
      <w:r>
        <w:rPr>
          <w:rFonts w:ascii="Arial" w:hAnsi="Arial"/>
          <w:b/>
          <w:spacing w:val="-1"/>
          <w:w w:val="88"/>
          <w:sz w:val="24"/>
        </w:rPr>
        <w:t>1</w:t>
      </w:r>
      <w:r>
        <w:rPr>
          <w:rFonts w:ascii="Arial" w:hAnsi="Arial"/>
          <w:b/>
          <w:w w:val="90"/>
          <w:sz w:val="24"/>
        </w:rPr>
        <w:t>)</w:t>
      </w:r>
      <w:r>
        <w:rPr>
          <w:rFonts w:ascii="Arial" w:hAnsi="Arial"/>
          <w:b/>
          <w:w w:val="80"/>
          <w:sz w:val="24"/>
        </w:rPr>
        <w:t>:</w:t>
      </w:r>
      <w:r>
        <w:rPr>
          <w:rFonts w:ascii="Arial" w:hAnsi="Arial"/>
          <w:b/>
          <w:spacing w:val="-15"/>
          <w:sz w:val="24"/>
        </w:rPr>
        <w:t> </w:t>
      </w:r>
      <w:r>
        <w:rPr>
          <w:rFonts w:ascii="Arial" w:hAnsi="Arial"/>
          <w:b/>
          <w:w w:val="85"/>
          <w:sz w:val="24"/>
        </w:rPr>
        <w:t>l</w:t>
      </w:r>
      <w:r>
        <w:rPr>
          <w:rFonts w:ascii="Arial" w:hAnsi="Arial"/>
          <w:b/>
          <w:w w:val="85"/>
          <w:sz w:val="24"/>
        </w:rPr>
        <w:t>à</w:t>
      </w:r>
      <w:r>
        <w:rPr>
          <w:rFonts w:ascii="Arial" w:hAnsi="Arial"/>
          <w:b/>
          <w:spacing w:val="-15"/>
          <w:sz w:val="24"/>
        </w:rPr>
        <w:t> </w:t>
      </w:r>
      <w:r>
        <w:rPr>
          <w:rFonts w:ascii="Arial" w:hAnsi="Arial"/>
          <w:b/>
          <w:w w:val="72"/>
          <w:sz w:val="24"/>
        </w:rPr>
        <w:t>c</w:t>
      </w:r>
      <w:r>
        <w:rPr>
          <w:rFonts w:ascii="Arial" w:hAnsi="Arial"/>
          <w:b/>
          <w:w w:val="85"/>
          <w:sz w:val="24"/>
        </w:rPr>
        <w:t>h</w:t>
      </w:r>
      <w:r>
        <w:rPr>
          <w:rFonts w:ascii="Arial" w:hAnsi="Arial"/>
          <w:b/>
          <w:w w:val="85"/>
          <w:sz w:val="24"/>
        </w:rPr>
        <w:t>o</w:t>
      </w:r>
      <w:r>
        <w:rPr>
          <w:rFonts w:ascii="Arial" w:hAnsi="Arial"/>
          <w:b/>
          <w:spacing w:val="-15"/>
          <w:sz w:val="24"/>
        </w:rPr>
        <w:t> </w:t>
      </w:r>
      <w:r>
        <w:rPr>
          <w:rFonts w:ascii="Arial" w:hAnsi="Arial"/>
          <w:b/>
          <w:w w:val="85"/>
          <w:sz w:val="24"/>
        </w:rPr>
        <w:t>ph</w:t>
      </w:r>
      <w:r>
        <w:rPr>
          <w:rFonts w:ascii="Arial" w:hAnsi="Arial"/>
          <w:b/>
          <w:w w:val="87"/>
          <w:sz w:val="24"/>
        </w:rPr>
        <w:t>é</w:t>
      </w:r>
      <w:r>
        <w:rPr>
          <w:rFonts w:ascii="Arial" w:hAnsi="Arial"/>
          <w:b/>
          <w:w w:val="85"/>
          <w:sz w:val="24"/>
        </w:rPr>
        <w:t>p</w:t>
      </w:r>
      <w:r>
        <w:rPr>
          <w:rFonts w:ascii="Arial" w:hAnsi="Arial"/>
          <w:b/>
          <w:spacing w:val="-15"/>
          <w:sz w:val="24"/>
        </w:rPr>
        <w:t> </w:t>
      </w:r>
      <w:r>
        <w:rPr>
          <w:rFonts w:ascii="Arial" w:hAnsi="Arial"/>
          <w:b/>
          <w:w w:val="90"/>
          <w:sz w:val="24"/>
        </w:rPr>
        <w:t>đ</w:t>
      </w:r>
      <w:r>
        <w:rPr>
          <w:rFonts w:ascii="Arial" w:hAnsi="Arial"/>
          <w:b/>
          <w:w w:val="85"/>
          <w:sz w:val="24"/>
        </w:rPr>
        <w:t>ọ</w:t>
      </w:r>
      <w:r>
        <w:rPr>
          <w:rFonts w:ascii="Arial" w:hAnsi="Arial"/>
          <w:b/>
          <w:spacing w:val="-1"/>
          <w:w w:val="72"/>
          <w:sz w:val="24"/>
        </w:rPr>
        <w:t>c</w:t>
      </w:r>
      <w:r>
        <w:rPr>
          <w:rFonts w:ascii="Arial" w:hAnsi="Arial"/>
          <w:b/>
          <w:w w:val="149"/>
          <w:sz w:val="24"/>
        </w:rPr>
        <w:t>/</w:t>
      </w:r>
      <w:r>
        <w:rPr>
          <w:rFonts w:ascii="Arial" w:hAnsi="Arial"/>
          <w:b/>
          <w:w w:val="75"/>
          <w:sz w:val="24"/>
        </w:rPr>
        <w:t>g</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2"/>
          <w:sz w:val="24"/>
        </w:rPr>
        <w:t>v</w:t>
      </w:r>
      <w:r>
        <w:rPr>
          <w:rFonts w:ascii="Arial" w:hAnsi="Arial"/>
          <w:b/>
          <w:w w:val="85"/>
          <w:sz w:val="24"/>
        </w:rPr>
        <w:t>à</w:t>
      </w:r>
      <w:r>
        <w:rPr>
          <w:rFonts w:ascii="Arial" w:hAnsi="Arial"/>
          <w:b/>
          <w:spacing w:val="-15"/>
          <w:sz w:val="24"/>
        </w:rPr>
        <w:t> </w:t>
      </w:r>
      <w:r>
        <w:rPr>
          <w:rFonts w:ascii="Arial" w:hAnsi="Arial"/>
          <w:b/>
          <w:w w:val="83"/>
          <w:sz w:val="24"/>
        </w:rPr>
        <w:t>k</w:t>
      </w:r>
      <w:r>
        <w:rPr>
          <w:rFonts w:ascii="Arial" w:hAnsi="Arial"/>
          <w:b/>
          <w:w w:val="85"/>
          <w:sz w:val="24"/>
        </w:rPr>
        <w:t>h</w:t>
      </w:r>
      <w:r>
        <w:rPr>
          <w:rFonts w:ascii="Arial" w:hAnsi="Arial"/>
          <w:b/>
          <w:w w:val="85"/>
          <w:sz w:val="24"/>
        </w:rPr>
        <w:t>i</w:t>
      </w:r>
      <w:r>
        <w:rPr>
          <w:rFonts w:ascii="Arial" w:hAnsi="Arial"/>
          <w:b/>
          <w:spacing w:val="-15"/>
          <w:sz w:val="24"/>
        </w:rPr>
        <w:t> </w:t>
      </w:r>
      <w:r>
        <w:rPr>
          <w:rFonts w:ascii="Arial" w:hAnsi="Arial"/>
          <w:b/>
          <w:w w:val="88"/>
          <w:sz w:val="24"/>
        </w:rPr>
        <w:t>r</w:t>
      </w:r>
      <w:r>
        <w:rPr>
          <w:rFonts w:ascii="Arial" w:hAnsi="Arial"/>
          <w:b/>
          <w:w w:val="87"/>
          <w:sz w:val="24"/>
        </w:rPr>
        <w:t>e</w:t>
      </w:r>
      <w:r>
        <w:rPr>
          <w:rFonts w:ascii="Arial" w:hAnsi="Arial"/>
          <w:b/>
          <w:w w:val="69"/>
          <w:sz w:val="24"/>
        </w:rPr>
        <w:t>s</w:t>
      </w:r>
      <w:r>
        <w:rPr>
          <w:rFonts w:ascii="Arial" w:hAnsi="Arial"/>
          <w:b/>
          <w:w w:val="87"/>
          <w:sz w:val="24"/>
        </w:rPr>
        <w:t>e</w:t>
      </w:r>
      <w:r>
        <w:rPr>
          <w:rFonts w:ascii="Arial" w:hAnsi="Arial"/>
          <w:b/>
          <w:w w:val="100"/>
          <w:sz w:val="24"/>
        </w:rPr>
        <w:t>t</w:t>
      </w:r>
      <w:r>
        <w:rPr>
          <w:rFonts w:ascii="Arial" w:hAnsi="Arial"/>
          <w:b/>
          <w:spacing w:val="-15"/>
          <w:sz w:val="24"/>
        </w:rPr>
        <w:t> </w:t>
      </w:r>
      <w:r>
        <w:rPr>
          <w:rFonts w:ascii="Arial" w:hAnsi="Arial"/>
          <w:b/>
          <w:w w:val="100"/>
          <w:sz w:val="24"/>
        </w:rPr>
        <w:t>t</w:t>
      </w:r>
      <w:r>
        <w:rPr>
          <w:rFonts w:ascii="Arial" w:hAnsi="Arial"/>
          <w:b/>
          <w:w w:val="85"/>
          <w:sz w:val="24"/>
        </w:rPr>
        <w:t>h</w:t>
      </w:r>
      <w:r>
        <w:rPr>
          <w:rFonts w:ascii="Arial" w:hAnsi="Arial"/>
          <w:b/>
          <w:w w:val="85"/>
          <w:sz w:val="24"/>
        </w:rPr>
        <w:t>ì</w:t>
      </w:r>
      <w:r>
        <w:rPr>
          <w:rFonts w:ascii="Arial" w:hAnsi="Arial"/>
          <w:b/>
          <w:spacing w:val="-15"/>
          <w:sz w:val="24"/>
        </w:rPr>
        <w:t> </w:t>
      </w:r>
      <w:r>
        <w:rPr>
          <w:rFonts w:ascii="Arial" w:hAnsi="Arial"/>
          <w:b/>
          <w:w w:val="85"/>
          <w:sz w:val="24"/>
        </w:rPr>
        <w:t>b</w:t>
      </w:r>
      <w:r>
        <w:rPr>
          <w:rFonts w:ascii="Arial" w:hAnsi="Arial"/>
          <w:b/>
          <w:w w:val="85"/>
          <w:sz w:val="24"/>
        </w:rPr>
        <w:t>ằ</w:t>
      </w:r>
      <w:r>
        <w:rPr>
          <w:rFonts w:ascii="Arial" w:hAnsi="Arial"/>
          <w:b/>
          <w:w w:val="85"/>
          <w:sz w:val="24"/>
        </w:rPr>
        <w:t>n</w:t>
      </w:r>
      <w:r>
        <w:rPr>
          <w:rFonts w:ascii="Arial" w:hAnsi="Arial"/>
          <w:b/>
          <w:w w:val="75"/>
          <w:sz w:val="24"/>
        </w:rPr>
        <w:t>g</w:t>
      </w:r>
      <w:r>
        <w:rPr>
          <w:rFonts w:ascii="Arial" w:hAnsi="Arial"/>
          <w:b/>
          <w:spacing w:val="-15"/>
          <w:sz w:val="24"/>
        </w:rPr>
        <w:t> </w:t>
      </w:r>
      <w:r>
        <w:rPr>
          <w:rFonts w:ascii="Arial" w:hAnsi="Arial"/>
          <w:b/>
          <w:w w:val="88"/>
          <w:sz w:val="24"/>
        </w:rPr>
        <w:t>1</w:t>
      </w:r>
    </w:p>
    <w:p>
      <w:pPr>
        <w:spacing w:before="107"/>
        <w:ind w:left="1414" w:right="0" w:firstLine="0"/>
        <w:jc w:val="left"/>
        <w:rPr>
          <w:i/>
          <w:sz w:val="24"/>
        </w:rPr>
      </w:pPr>
      <w:r>
        <w:rPr>
          <w:i/>
          <w:sz w:val="24"/>
        </w:rPr>
        <w:t>Hình 5-19: Port C và thanh ghi TRISC.</w:t>
      </w:r>
    </w:p>
    <w:p>
      <w:pPr>
        <w:pStyle w:val="BodyText"/>
        <w:rPr>
          <w:i/>
        </w:rPr>
      </w:pPr>
      <w:r>
        <w:rPr/>
        <w:br w:type="column"/>
      </w:r>
      <w:r>
        <w:rPr>
          <w:i/>
        </w:rPr>
      </w:r>
    </w:p>
    <w:p>
      <w:pPr>
        <w:pStyle w:val="BodyText"/>
        <w:spacing w:before="4"/>
        <w:rPr>
          <w:i/>
          <w:sz w:val="29"/>
        </w:rPr>
      </w:pPr>
    </w:p>
    <w:p>
      <w:pPr>
        <w:pStyle w:val="Heading4"/>
        <w:ind w:left="869" w:right="886"/>
        <w:jc w:val="center"/>
        <w:rPr>
          <w:rFonts w:ascii="Arial"/>
        </w:rPr>
      </w:pPr>
      <w:r>
        <w:rPr>
          <w:rFonts w:ascii="Arial"/>
        </w:rPr>
        <w:t>Bit 0</w:t>
      </w:r>
    </w:p>
    <w:p>
      <w:pPr>
        <w:spacing w:after="0"/>
        <w:jc w:val="center"/>
        <w:rPr>
          <w:rFonts w:ascii="Arial"/>
        </w:rPr>
        <w:sectPr>
          <w:type w:val="continuous"/>
          <w:pgSz w:w="11910" w:h="16840"/>
          <w:pgMar w:top="520" w:bottom="280" w:left="740" w:right="0"/>
          <w:cols w:num="4" w:equalWidth="0">
            <w:col w:w="1470" w:space="40"/>
            <w:col w:w="782" w:space="39"/>
            <w:col w:w="5734" w:space="789"/>
            <w:col w:w="2316"/>
          </w:cols>
        </w:sectPr>
      </w:pPr>
    </w:p>
    <w:p>
      <w:pPr>
        <w:pStyle w:val="BodyText"/>
        <w:spacing w:before="123"/>
        <w:ind w:left="1276"/>
      </w:pPr>
      <w:r>
        <w:rPr/>
        <w:t>Khảo sát cấu hình mạch cho từng tín hiệu.</w:t>
      </w:r>
    </w:p>
    <w:p>
      <w:pPr>
        <w:pStyle w:val="BodyText"/>
        <w:spacing w:before="10"/>
        <w:rPr>
          <w:sz w:val="5"/>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7" w:hRule="atLeast"/>
        </w:trPr>
        <w:tc>
          <w:tcPr>
            <w:tcW w:w="5076" w:type="dxa"/>
          </w:tcPr>
          <w:p>
            <w:pPr>
              <w:pStyle w:val="TableParagraph"/>
              <w:spacing w:before="54"/>
              <w:ind w:left="710"/>
              <w:rPr>
                <w:b/>
                <w:i/>
                <w:sz w:val="24"/>
              </w:rPr>
            </w:pPr>
            <w:r>
              <w:rPr>
                <w:b/>
                <w:i/>
                <w:sz w:val="24"/>
              </w:rPr>
              <w:t>Chân RC0/T1OSO/T1CKI:</w:t>
            </w:r>
          </w:p>
        </w:tc>
        <w:tc>
          <w:tcPr>
            <w:tcW w:w="5071" w:type="dxa"/>
          </w:tcPr>
          <w:p>
            <w:pPr>
              <w:pStyle w:val="TableParagraph"/>
              <w:spacing w:before="54"/>
              <w:ind w:left="705"/>
              <w:rPr>
                <w:b/>
                <w:i/>
                <w:sz w:val="24"/>
              </w:rPr>
            </w:pPr>
            <w:r>
              <w:rPr>
                <w:b/>
                <w:i/>
                <w:sz w:val="24"/>
              </w:rPr>
              <w:t>Chân RC1/T1OSI/CCP2:</w:t>
            </w:r>
          </w:p>
        </w:tc>
      </w:tr>
      <w:tr>
        <w:trPr>
          <w:trHeight w:val="2165" w:hRule="atLeast"/>
        </w:trPr>
        <w:tc>
          <w:tcPr>
            <w:tcW w:w="5076" w:type="dxa"/>
          </w:tcPr>
          <w:p>
            <w:pPr>
              <w:pStyle w:val="TableParagraph"/>
              <w:spacing w:line="268" w:lineRule="exact"/>
              <w:ind w:left="677"/>
              <w:rPr>
                <w:sz w:val="24"/>
              </w:rPr>
            </w:pPr>
            <w:r>
              <w:rPr>
                <w:sz w:val="24"/>
              </w:rPr>
              <w:t>Có sơ đồ mạch nhƣ hình 5-20:</w:t>
            </w:r>
          </w:p>
          <w:p>
            <w:pPr>
              <w:pStyle w:val="TableParagraph"/>
              <w:spacing w:before="55"/>
              <w:ind w:left="110" w:firstLine="600"/>
              <w:rPr>
                <w:sz w:val="24"/>
              </w:rPr>
            </w:pPr>
            <w:r>
              <w:rPr>
                <w:sz w:val="24"/>
              </w:rPr>
              <w:t>Có thể định cấu hình thực hiện 1 trong các chức năng sau:</w:t>
            </w:r>
          </w:p>
          <w:p>
            <w:pPr>
              <w:pStyle w:val="TableParagraph"/>
              <w:numPr>
                <w:ilvl w:val="0"/>
                <w:numId w:val="52"/>
              </w:numPr>
              <w:tabs>
                <w:tab w:pos="678" w:val="left" w:leader="none"/>
              </w:tabs>
              <w:spacing w:line="240" w:lineRule="auto" w:before="123" w:after="0"/>
              <w:ind w:left="677" w:right="0" w:hanging="285"/>
              <w:jc w:val="left"/>
              <w:rPr>
                <w:sz w:val="24"/>
              </w:rPr>
            </w:pPr>
            <w:r>
              <w:rPr>
                <w:sz w:val="24"/>
              </w:rPr>
              <w:t>Là tín hiệu xuất nhập số</w:t>
            </w:r>
            <w:r>
              <w:rPr>
                <w:spacing w:val="11"/>
                <w:sz w:val="24"/>
              </w:rPr>
              <w:t> </w:t>
            </w:r>
            <w:r>
              <w:rPr>
                <w:sz w:val="24"/>
              </w:rPr>
              <w:t>I/O.</w:t>
            </w:r>
          </w:p>
          <w:p>
            <w:pPr>
              <w:pStyle w:val="TableParagraph"/>
              <w:numPr>
                <w:ilvl w:val="0"/>
                <w:numId w:val="52"/>
              </w:numPr>
              <w:tabs>
                <w:tab w:pos="678" w:val="left" w:leader="none"/>
              </w:tabs>
              <w:spacing w:line="240" w:lineRule="auto" w:before="61" w:after="0"/>
              <w:ind w:left="677" w:right="0" w:hanging="285"/>
              <w:jc w:val="left"/>
              <w:rPr>
                <w:sz w:val="24"/>
              </w:rPr>
            </w:pPr>
            <w:r>
              <w:rPr>
                <w:sz w:val="24"/>
              </w:rPr>
              <w:t>Là ngõ ra của </w:t>
            </w:r>
            <w:r>
              <w:rPr>
                <w:spacing w:val="-3"/>
                <w:sz w:val="24"/>
              </w:rPr>
              <w:t>bộ </w:t>
            </w:r>
            <w:r>
              <w:rPr>
                <w:sz w:val="24"/>
              </w:rPr>
              <w:t>dao động</w:t>
            </w:r>
            <w:r>
              <w:rPr>
                <w:spacing w:val="11"/>
                <w:sz w:val="24"/>
              </w:rPr>
              <w:t> </w:t>
            </w:r>
            <w:r>
              <w:rPr>
                <w:sz w:val="24"/>
              </w:rPr>
              <w:t>Timer1.</w:t>
            </w:r>
          </w:p>
          <w:p>
            <w:pPr>
              <w:pStyle w:val="TableParagraph"/>
              <w:numPr>
                <w:ilvl w:val="0"/>
                <w:numId w:val="52"/>
              </w:numPr>
              <w:tabs>
                <w:tab w:pos="678" w:val="left" w:leader="none"/>
              </w:tabs>
              <w:spacing w:line="240" w:lineRule="auto" w:before="56" w:after="0"/>
              <w:ind w:left="677" w:right="0" w:hanging="285"/>
              <w:jc w:val="left"/>
              <w:rPr>
                <w:sz w:val="24"/>
              </w:rPr>
            </w:pPr>
            <w:r>
              <w:rPr>
                <w:sz w:val="24"/>
              </w:rPr>
              <w:t>Là ngõ vào nhận xung ngoại của</w:t>
            </w:r>
            <w:r>
              <w:rPr>
                <w:spacing w:val="-5"/>
                <w:sz w:val="24"/>
              </w:rPr>
              <w:t> </w:t>
            </w:r>
            <w:r>
              <w:rPr>
                <w:sz w:val="24"/>
              </w:rPr>
              <w:t>Timer1.</w:t>
            </w:r>
          </w:p>
        </w:tc>
        <w:tc>
          <w:tcPr>
            <w:tcW w:w="5071" w:type="dxa"/>
          </w:tcPr>
          <w:p>
            <w:pPr>
              <w:pStyle w:val="TableParagraph"/>
              <w:spacing w:line="267" w:lineRule="exact"/>
              <w:ind w:left="671"/>
              <w:rPr>
                <w:sz w:val="24"/>
              </w:rPr>
            </w:pPr>
            <w:r>
              <w:rPr>
                <w:sz w:val="24"/>
              </w:rPr>
              <w:t>Có sơ đồ mạch nhƣ hình 5-21:</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53"/>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53"/>
              </w:numPr>
              <w:tabs>
                <w:tab w:pos="672" w:val="left" w:leader="none"/>
              </w:tabs>
              <w:spacing w:line="240" w:lineRule="auto" w:before="61" w:after="0"/>
              <w:ind w:left="671" w:right="0" w:hanging="284"/>
              <w:jc w:val="left"/>
              <w:rPr>
                <w:sz w:val="24"/>
              </w:rPr>
            </w:pPr>
            <w:r>
              <w:rPr>
                <w:sz w:val="24"/>
              </w:rPr>
              <w:t>Là ngõ vào của </w:t>
            </w:r>
            <w:r>
              <w:rPr>
                <w:spacing w:val="-3"/>
                <w:sz w:val="24"/>
              </w:rPr>
              <w:t>bộ </w:t>
            </w:r>
            <w:r>
              <w:rPr>
                <w:sz w:val="24"/>
              </w:rPr>
              <w:t>dao động</w:t>
            </w:r>
            <w:r>
              <w:rPr>
                <w:spacing w:val="15"/>
                <w:sz w:val="24"/>
              </w:rPr>
              <w:t> </w:t>
            </w:r>
            <w:r>
              <w:rPr>
                <w:sz w:val="24"/>
              </w:rPr>
              <w:t>Timer1.</w:t>
            </w:r>
          </w:p>
          <w:p>
            <w:pPr>
              <w:pStyle w:val="TableParagraph"/>
              <w:numPr>
                <w:ilvl w:val="0"/>
                <w:numId w:val="53"/>
              </w:numPr>
              <w:tabs>
                <w:tab w:pos="672" w:val="left" w:leader="none"/>
              </w:tabs>
              <w:spacing w:line="270" w:lineRule="atLeast" w:before="57" w:after="0"/>
              <w:ind w:left="705" w:right="106" w:hanging="317"/>
              <w:jc w:val="left"/>
              <w:rPr>
                <w:sz w:val="24"/>
              </w:rPr>
            </w:pPr>
            <w:r>
              <w:rPr>
                <w:sz w:val="24"/>
              </w:rPr>
              <w:t>Là ngõ vào của Capture và ngõ ra </w:t>
            </w:r>
            <w:r>
              <w:rPr>
                <w:spacing w:val="-5"/>
                <w:sz w:val="24"/>
              </w:rPr>
              <w:t>của </w:t>
            </w:r>
            <w:r>
              <w:rPr>
                <w:sz w:val="24"/>
              </w:rPr>
              <w:t>Compare/PWM của </w:t>
            </w:r>
            <w:r>
              <w:rPr>
                <w:spacing w:val="-3"/>
                <w:sz w:val="24"/>
              </w:rPr>
              <w:t>bộ </w:t>
            </w:r>
            <w:r>
              <w:rPr>
                <w:sz w:val="24"/>
              </w:rPr>
              <w:t>so sánh</w:t>
            </w:r>
            <w:r>
              <w:rPr>
                <w:spacing w:val="4"/>
                <w:sz w:val="24"/>
              </w:rPr>
              <w:t> </w:t>
            </w:r>
            <w:r>
              <w:rPr>
                <w:sz w:val="24"/>
              </w:rPr>
              <w:t>C2.</w:t>
            </w:r>
          </w:p>
        </w:tc>
      </w:tr>
    </w:tbl>
    <w:p>
      <w:pPr>
        <w:pStyle w:val="BodyText"/>
        <w:spacing w:before="8"/>
        <w:rPr>
          <w:sz w:val="11"/>
        </w:rPr>
      </w:pPr>
      <w:r>
        <w:rPr/>
        <w:drawing>
          <wp:anchor distT="0" distB="0" distL="0" distR="0" allowOverlap="1" layoutInCell="1" locked="0" behindDoc="0" simplePos="0" relativeHeight="316">
            <wp:simplePos x="0" y="0"/>
            <wp:positionH relativeFrom="page">
              <wp:posOffset>937305</wp:posOffset>
            </wp:positionH>
            <wp:positionV relativeFrom="paragraph">
              <wp:posOffset>372881</wp:posOffset>
            </wp:positionV>
            <wp:extent cx="2644723" cy="2601468"/>
            <wp:effectExtent l="0" t="0" r="0" b="0"/>
            <wp:wrapTopAndBottom/>
            <wp:docPr id="95" name="image180.jpeg"/>
            <wp:cNvGraphicFramePr>
              <a:graphicFrameLocks noChangeAspect="1"/>
            </wp:cNvGraphicFramePr>
            <a:graphic>
              <a:graphicData uri="http://schemas.openxmlformats.org/drawingml/2006/picture">
                <pic:pic>
                  <pic:nvPicPr>
                    <pic:cNvPr id="96" name="image180.jpeg"/>
                    <pic:cNvPicPr/>
                  </pic:nvPicPr>
                  <pic:blipFill>
                    <a:blip r:embed="rId259" cstate="print"/>
                    <a:stretch>
                      <a:fillRect/>
                    </a:stretch>
                  </pic:blipFill>
                  <pic:spPr>
                    <a:xfrm>
                      <a:off x="0" y="0"/>
                      <a:ext cx="2644723" cy="2601468"/>
                    </a:xfrm>
                    <a:prstGeom prst="rect">
                      <a:avLst/>
                    </a:prstGeom>
                  </pic:spPr>
                </pic:pic>
              </a:graphicData>
            </a:graphic>
          </wp:anchor>
        </w:drawing>
      </w:r>
      <w:r>
        <w:rPr/>
        <w:drawing>
          <wp:anchor distT="0" distB="0" distL="0" distR="0" allowOverlap="1" layoutInCell="1" locked="0" behindDoc="0" simplePos="0" relativeHeight="317">
            <wp:simplePos x="0" y="0"/>
            <wp:positionH relativeFrom="page">
              <wp:posOffset>4186182</wp:posOffset>
            </wp:positionH>
            <wp:positionV relativeFrom="paragraph">
              <wp:posOffset>110297</wp:posOffset>
            </wp:positionV>
            <wp:extent cx="2854869" cy="2926080"/>
            <wp:effectExtent l="0" t="0" r="0" b="0"/>
            <wp:wrapTopAndBottom/>
            <wp:docPr id="97" name="image181.jpeg"/>
            <wp:cNvGraphicFramePr>
              <a:graphicFrameLocks noChangeAspect="1"/>
            </wp:cNvGraphicFramePr>
            <a:graphic>
              <a:graphicData uri="http://schemas.openxmlformats.org/drawingml/2006/picture">
                <pic:pic>
                  <pic:nvPicPr>
                    <pic:cNvPr id="98" name="image181.jpeg"/>
                    <pic:cNvPicPr/>
                  </pic:nvPicPr>
                  <pic:blipFill>
                    <a:blip r:embed="rId260" cstate="print"/>
                    <a:stretch>
                      <a:fillRect/>
                    </a:stretch>
                  </pic:blipFill>
                  <pic:spPr>
                    <a:xfrm>
                      <a:off x="0" y="0"/>
                      <a:ext cx="2854869" cy="2926080"/>
                    </a:xfrm>
                    <a:prstGeom prst="rect">
                      <a:avLst/>
                    </a:prstGeom>
                  </pic:spPr>
                </pic:pic>
              </a:graphicData>
            </a:graphic>
          </wp:anchor>
        </w:drawing>
      </w:r>
    </w:p>
    <w:p>
      <w:pPr>
        <w:tabs>
          <w:tab w:pos="5780" w:val="left" w:leader="none"/>
        </w:tabs>
        <w:spacing w:before="113"/>
        <w:ind w:left="676" w:right="0" w:firstLine="0"/>
        <w:jc w:val="left"/>
        <w:rPr>
          <w:i/>
          <w:sz w:val="24"/>
        </w:rPr>
      </w:pPr>
      <w:r>
        <w:rPr>
          <w:i/>
          <w:sz w:val="24"/>
        </w:rPr>
        <w:t>Hình 5-20: Cấu hình</w:t>
      </w:r>
      <w:r>
        <w:rPr>
          <w:i/>
          <w:spacing w:val="-1"/>
          <w:sz w:val="24"/>
        </w:rPr>
        <w:t> </w:t>
      </w:r>
      <w:r>
        <w:rPr>
          <w:i/>
          <w:sz w:val="24"/>
        </w:rPr>
        <w:t>chân</w:t>
      </w:r>
      <w:r>
        <w:rPr>
          <w:i/>
          <w:spacing w:val="2"/>
          <w:sz w:val="24"/>
        </w:rPr>
        <w:t> </w:t>
      </w:r>
      <w:r>
        <w:rPr>
          <w:i/>
          <w:sz w:val="24"/>
        </w:rPr>
        <w:t>RC0.</w:t>
        <w:tab/>
        <w:t>Hình 5-21: Cấu hình chân</w:t>
      </w:r>
      <w:r>
        <w:rPr>
          <w:i/>
          <w:spacing w:val="1"/>
          <w:sz w:val="24"/>
        </w:rPr>
        <w:t> </w:t>
      </w:r>
      <w:r>
        <w:rPr>
          <w:i/>
          <w:sz w:val="24"/>
        </w:rPr>
        <w:t>RC1.</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3" w:hRule="atLeast"/>
        </w:trPr>
        <w:tc>
          <w:tcPr>
            <w:tcW w:w="5076" w:type="dxa"/>
          </w:tcPr>
          <w:p>
            <w:pPr>
              <w:pStyle w:val="TableParagraph"/>
              <w:spacing w:before="54"/>
              <w:ind w:left="710"/>
              <w:rPr>
                <w:b/>
                <w:i/>
                <w:sz w:val="24"/>
              </w:rPr>
            </w:pPr>
            <w:r>
              <w:rPr>
                <w:b/>
                <w:i/>
                <w:sz w:val="24"/>
              </w:rPr>
              <w:t>Chân RC2/P1A/CCP1:</w:t>
            </w:r>
          </w:p>
        </w:tc>
        <w:tc>
          <w:tcPr>
            <w:tcW w:w="5071" w:type="dxa"/>
          </w:tcPr>
          <w:p>
            <w:pPr>
              <w:pStyle w:val="TableParagraph"/>
              <w:spacing w:before="54"/>
              <w:ind w:left="705"/>
              <w:rPr>
                <w:b/>
                <w:i/>
                <w:sz w:val="24"/>
              </w:rPr>
            </w:pPr>
            <w:r>
              <w:rPr>
                <w:b/>
                <w:i/>
                <w:sz w:val="24"/>
              </w:rPr>
              <w:t>Chân RC3/SCK/SCL:</w:t>
            </w:r>
          </w:p>
        </w:tc>
      </w:tr>
      <w:tr>
        <w:trPr>
          <w:trHeight w:val="2284" w:hRule="atLeast"/>
        </w:trPr>
        <w:tc>
          <w:tcPr>
            <w:tcW w:w="5076" w:type="dxa"/>
          </w:tcPr>
          <w:p>
            <w:pPr>
              <w:pStyle w:val="TableParagraph"/>
              <w:spacing w:line="273" w:lineRule="exact"/>
              <w:ind w:left="677"/>
              <w:rPr>
                <w:sz w:val="24"/>
              </w:rPr>
            </w:pPr>
            <w:r>
              <w:rPr>
                <w:sz w:val="24"/>
              </w:rPr>
              <w:t>Có sơ đồ mạch nhƣ hình 5-22:</w:t>
            </w:r>
          </w:p>
          <w:p>
            <w:pPr>
              <w:pStyle w:val="TableParagraph"/>
              <w:spacing w:line="237" w:lineRule="auto" w:before="57"/>
              <w:ind w:left="110" w:firstLine="600"/>
              <w:rPr>
                <w:sz w:val="24"/>
              </w:rPr>
            </w:pPr>
            <w:r>
              <w:rPr>
                <w:sz w:val="24"/>
              </w:rPr>
              <w:t>Có thể định cấu hình thực hiện 1 trong các chức năng sau:</w:t>
            </w:r>
          </w:p>
          <w:p>
            <w:pPr>
              <w:pStyle w:val="TableParagraph"/>
              <w:numPr>
                <w:ilvl w:val="0"/>
                <w:numId w:val="54"/>
              </w:numPr>
              <w:tabs>
                <w:tab w:pos="678" w:val="left" w:leader="none"/>
              </w:tabs>
              <w:spacing w:line="240" w:lineRule="auto" w:before="126"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54"/>
              </w:numPr>
              <w:tabs>
                <w:tab w:pos="678" w:val="left" w:leader="none"/>
              </w:tabs>
              <w:spacing w:line="240" w:lineRule="auto" w:before="61" w:after="0"/>
              <w:ind w:left="677" w:right="0" w:hanging="285"/>
              <w:jc w:val="left"/>
              <w:rPr>
                <w:sz w:val="24"/>
              </w:rPr>
            </w:pPr>
            <w:r>
              <w:rPr>
                <w:sz w:val="24"/>
              </w:rPr>
              <w:t>Là ngõ ra của</w:t>
            </w:r>
            <w:r>
              <w:rPr>
                <w:spacing w:val="8"/>
                <w:sz w:val="24"/>
              </w:rPr>
              <w:t> </w:t>
            </w:r>
            <w:r>
              <w:rPr>
                <w:spacing w:val="-3"/>
                <w:sz w:val="24"/>
              </w:rPr>
              <w:t>PWM.</w:t>
            </w:r>
          </w:p>
          <w:p>
            <w:pPr>
              <w:pStyle w:val="TableParagraph"/>
              <w:numPr>
                <w:ilvl w:val="0"/>
                <w:numId w:val="54"/>
              </w:numPr>
              <w:tabs>
                <w:tab w:pos="678" w:val="left" w:leader="none"/>
              </w:tabs>
              <w:spacing w:line="270" w:lineRule="atLeast" w:before="57" w:after="0"/>
              <w:ind w:left="677" w:right="107" w:hanging="284"/>
              <w:jc w:val="left"/>
              <w:rPr>
                <w:sz w:val="24"/>
              </w:rPr>
            </w:pPr>
            <w:r>
              <w:rPr>
                <w:sz w:val="24"/>
              </w:rPr>
              <w:t>Là ngõ vào của Capture và ngõ ra </w:t>
            </w:r>
            <w:r>
              <w:rPr>
                <w:spacing w:val="-5"/>
                <w:sz w:val="24"/>
              </w:rPr>
              <w:t>của </w:t>
            </w:r>
            <w:r>
              <w:rPr>
                <w:sz w:val="24"/>
              </w:rPr>
              <w:t>Compare của </w:t>
            </w:r>
            <w:r>
              <w:rPr>
                <w:spacing w:val="-3"/>
                <w:sz w:val="24"/>
              </w:rPr>
              <w:t>bộ </w:t>
            </w:r>
            <w:r>
              <w:rPr>
                <w:sz w:val="24"/>
              </w:rPr>
              <w:t>so sánh</w:t>
            </w:r>
            <w:r>
              <w:rPr>
                <w:spacing w:val="12"/>
                <w:sz w:val="24"/>
              </w:rPr>
              <w:t> </w:t>
            </w:r>
            <w:r>
              <w:rPr>
                <w:sz w:val="24"/>
              </w:rPr>
              <w:t>C1.</w:t>
            </w:r>
          </w:p>
        </w:tc>
        <w:tc>
          <w:tcPr>
            <w:tcW w:w="5071" w:type="dxa"/>
          </w:tcPr>
          <w:p>
            <w:pPr>
              <w:pStyle w:val="TableParagraph"/>
              <w:spacing w:line="271" w:lineRule="exact"/>
              <w:ind w:left="671"/>
              <w:rPr>
                <w:sz w:val="24"/>
              </w:rPr>
            </w:pPr>
            <w:r>
              <w:rPr>
                <w:sz w:val="24"/>
              </w:rPr>
              <w:t>Có sơ đồ mạch nhƣ hình 5-23:</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55"/>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55"/>
              </w:numPr>
              <w:tabs>
                <w:tab w:pos="672" w:val="left" w:leader="none"/>
              </w:tabs>
              <w:spacing w:line="240" w:lineRule="auto" w:before="61" w:after="0"/>
              <w:ind w:left="671" w:right="0" w:hanging="284"/>
              <w:jc w:val="left"/>
              <w:rPr>
                <w:sz w:val="24"/>
              </w:rPr>
            </w:pPr>
            <w:r>
              <w:rPr>
                <w:sz w:val="24"/>
              </w:rPr>
              <w:t>Là ngõ cấp xung cho truyền dữ liệu</w:t>
            </w:r>
            <w:r>
              <w:rPr>
                <w:spacing w:val="-8"/>
                <w:sz w:val="24"/>
              </w:rPr>
              <w:t> </w:t>
            </w:r>
            <w:r>
              <w:rPr>
                <w:sz w:val="24"/>
              </w:rPr>
              <w:t>SPI.</w:t>
            </w:r>
          </w:p>
          <w:p>
            <w:pPr>
              <w:pStyle w:val="TableParagraph"/>
              <w:numPr>
                <w:ilvl w:val="0"/>
                <w:numId w:val="55"/>
              </w:numPr>
              <w:tabs>
                <w:tab w:pos="672" w:val="left" w:leader="none"/>
              </w:tabs>
              <w:spacing w:line="240" w:lineRule="auto" w:before="57" w:after="0"/>
              <w:ind w:left="671" w:right="0" w:hanging="284"/>
              <w:jc w:val="left"/>
              <w:rPr>
                <w:sz w:val="24"/>
              </w:rPr>
            </w:pPr>
            <w:r>
              <w:rPr>
                <w:sz w:val="24"/>
              </w:rPr>
              <w:t>Là ngõ cấp xung cho truyền dữ liệu</w:t>
            </w:r>
            <w:r>
              <w:rPr>
                <w:spacing w:val="-14"/>
                <w:sz w:val="24"/>
              </w:rPr>
              <w:t> </w:t>
            </w:r>
            <w:r>
              <w:rPr>
                <w:sz w:val="24"/>
              </w:rPr>
              <w:t>I2C.</w:t>
            </w:r>
          </w:p>
        </w:tc>
      </w:tr>
    </w:tbl>
    <w:p>
      <w:pPr>
        <w:spacing w:after="0" w:line="240" w:lineRule="auto"/>
        <w:jc w:val="left"/>
        <w:rPr>
          <w:sz w:val="24"/>
        </w:rPr>
        <w:sectPr>
          <w:type w:val="continuous"/>
          <w:pgSz w:w="11910" w:h="16840"/>
          <w:pgMar w:top="520" w:bottom="280" w:left="740" w:right="0"/>
        </w:sectPr>
      </w:pPr>
    </w:p>
    <w:p>
      <w:pPr>
        <w:pStyle w:val="BodyText"/>
        <w:spacing w:before="11"/>
        <w:rPr>
          <w:i/>
          <w:sz w:val="10"/>
        </w:rPr>
      </w:pPr>
    </w:p>
    <w:p>
      <w:pPr>
        <w:tabs>
          <w:tab w:pos="5885" w:val="left" w:leader="none"/>
        </w:tabs>
        <w:spacing w:line="240" w:lineRule="auto"/>
        <w:ind w:left="721" w:right="0" w:firstLine="0"/>
        <w:rPr>
          <w:sz w:val="20"/>
        </w:rPr>
      </w:pPr>
      <w:r>
        <w:rPr>
          <w:position w:val="5"/>
          <w:sz w:val="20"/>
        </w:rPr>
        <w:drawing>
          <wp:inline distT="0" distB="0" distL="0" distR="0">
            <wp:extent cx="3004689" cy="2870073"/>
            <wp:effectExtent l="0" t="0" r="0" b="0"/>
            <wp:docPr id="99" name="image182.jpeg"/>
            <wp:cNvGraphicFramePr>
              <a:graphicFrameLocks noChangeAspect="1"/>
            </wp:cNvGraphicFramePr>
            <a:graphic>
              <a:graphicData uri="http://schemas.openxmlformats.org/drawingml/2006/picture">
                <pic:pic>
                  <pic:nvPicPr>
                    <pic:cNvPr id="100" name="image182.jpeg"/>
                    <pic:cNvPicPr/>
                  </pic:nvPicPr>
                  <pic:blipFill>
                    <a:blip r:embed="rId263" cstate="print"/>
                    <a:stretch>
                      <a:fillRect/>
                    </a:stretch>
                  </pic:blipFill>
                  <pic:spPr>
                    <a:xfrm>
                      <a:off x="0" y="0"/>
                      <a:ext cx="3004689" cy="2870073"/>
                    </a:xfrm>
                    <a:prstGeom prst="rect">
                      <a:avLst/>
                    </a:prstGeom>
                  </pic:spPr>
                </pic:pic>
              </a:graphicData>
            </a:graphic>
          </wp:inline>
        </w:drawing>
      </w:r>
      <w:r>
        <w:rPr>
          <w:position w:val="5"/>
          <w:sz w:val="20"/>
        </w:rPr>
      </w:r>
      <w:r>
        <w:rPr>
          <w:position w:val="5"/>
          <w:sz w:val="20"/>
        </w:rPr>
        <w:tab/>
      </w:r>
      <w:r>
        <w:rPr>
          <w:sz w:val="20"/>
        </w:rPr>
        <w:drawing>
          <wp:inline distT="0" distB="0" distL="0" distR="0">
            <wp:extent cx="2747142" cy="2847212"/>
            <wp:effectExtent l="0" t="0" r="0" b="0"/>
            <wp:docPr id="101" name="image183.png"/>
            <wp:cNvGraphicFramePr>
              <a:graphicFrameLocks noChangeAspect="1"/>
            </wp:cNvGraphicFramePr>
            <a:graphic>
              <a:graphicData uri="http://schemas.openxmlformats.org/drawingml/2006/picture">
                <pic:pic>
                  <pic:nvPicPr>
                    <pic:cNvPr id="102" name="image183.png"/>
                    <pic:cNvPicPr/>
                  </pic:nvPicPr>
                  <pic:blipFill>
                    <a:blip r:embed="rId264" cstate="print"/>
                    <a:stretch>
                      <a:fillRect/>
                    </a:stretch>
                  </pic:blipFill>
                  <pic:spPr>
                    <a:xfrm>
                      <a:off x="0" y="0"/>
                      <a:ext cx="2747142" cy="2847212"/>
                    </a:xfrm>
                    <a:prstGeom prst="rect">
                      <a:avLst/>
                    </a:prstGeom>
                  </pic:spPr>
                </pic:pic>
              </a:graphicData>
            </a:graphic>
          </wp:inline>
        </w:drawing>
      </w:r>
      <w:r>
        <w:rPr>
          <w:sz w:val="20"/>
        </w:rPr>
      </w:r>
    </w:p>
    <w:p>
      <w:pPr>
        <w:tabs>
          <w:tab w:pos="5780" w:val="left" w:leader="none"/>
        </w:tabs>
        <w:spacing w:before="123"/>
        <w:ind w:left="676" w:right="0" w:firstLine="0"/>
        <w:jc w:val="left"/>
        <w:rPr>
          <w:i/>
          <w:sz w:val="24"/>
        </w:rPr>
      </w:pPr>
      <w:r>
        <w:rPr>
          <w:i/>
          <w:sz w:val="24"/>
        </w:rPr>
        <w:t>Hình 5-22: Cấu hình</w:t>
      </w:r>
      <w:r>
        <w:rPr>
          <w:i/>
          <w:spacing w:val="-1"/>
          <w:sz w:val="24"/>
        </w:rPr>
        <w:t> </w:t>
      </w:r>
      <w:r>
        <w:rPr>
          <w:i/>
          <w:sz w:val="24"/>
        </w:rPr>
        <w:t>chân</w:t>
      </w:r>
      <w:r>
        <w:rPr>
          <w:i/>
          <w:spacing w:val="2"/>
          <w:sz w:val="24"/>
        </w:rPr>
        <w:t> </w:t>
      </w:r>
      <w:r>
        <w:rPr>
          <w:i/>
          <w:sz w:val="24"/>
        </w:rPr>
        <w:t>RC2.</w:t>
        <w:tab/>
        <w:t>Hình 5-23: Cấu hình chân RC3.</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8" w:hRule="atLeast"/>
        </w:trPr>
        <w:tc>
          <w:tcPr>
            <w:tcW w:w="5076" w:type="dxa"/>
          </w:tcPr>
          <w:p>
            <w:pPr>
              <w:pStyle w:val="TableParagraph"/>
              <w:spacing w:before="54"/>
              <w:ind w:left="710"/>
              <w:rPr>
                <w:b/>
                <w:i/>
                <w:sz w:val="24"/>
              </w:rPr>
            </w:pPr>
            <w:r>
              <w:rPr>
                <w:b/>
                <w:i/>
                <w:sz w:val="24"/>
              </w:rPr>
              <w:t>Chân RC4/SDI/SDA:</w:t>
            </w:r>
          </w:p>
        </w:tc>
        <w:tc>
          <w:tcPr>
            <w:tcW w:w="5071" w:type="dxa"/>
          </w:tcPr>
          <w:p>
            <w:pPr>
              <w:pStyle w:val="TableParagraph"/>
              <w:spacing w:before="54"/>
              <w:ind w:left="705"/>
              <w:rPr>
                <w:b/>
                <w:i/>
                <w:sz w:val="24"/>
              </w:rPr>
            </w:pPr>
            <w:r>
              <w:rPr>
                <w:b/>
                <w:i/>
                <w:sz w:val="24"/>
              </w:rPr>
              <w:t>Chân RC5/SDO:</w:t>
            </w:r>
          </w:p>
        </w:tc>
      </w:tr>
      <w:tr>
        <w:trPr>
          <w:trHeight w:val="2006" w:hRule="atLeast"/>
        </w:trPr>
        <w:tc>
          <w:tcPr>
            <w:tcW w:w="5076" w:type="dxa"/>
          </w:tcPr>
          <w:p>
            <w:pPr>
              <w:pStyle w:val="TableParagraph"/>
              <w:spacing w:line="268" w:lineRule="exact"/>
              <w:ind w:left="677"/>
              <w:rPr>
                <w:sz w:val="24"/>
              </w:rPr>
            </w:pPr>
            <w:r>
              <w:rPr>
                <w:sz w:val="24"/>
              </w:rPr>
              <w:t>Có sơ đồ mạch nhƣ hình 5-24:</w:t>
            </w:r>
          </w:p>
          <w:p>
            <w:pPr>
              <w:pStyle w:val="TableParagraph"/>
              <w:spacing w:line="237" w:lineRule="auto" w:before="57"/>
              <w:ind w:left="110" w:firstLine="600"/>
              <w:rPr>
                <w:sz w:val="24"/>
              </w:rPr>
            </w:pPr>
            <w:r>
              <w:rPr>
                <w:sz w:val="24"/>
              </w:rPr>
              <w:t>Có thể định cấu hình thực hiện 1 trong các chức năng sau:</w:t>
            </w:r>
          </w:p>
          <w:p>
            <w:pPr>
              <w:pStyle w:val="TableParagraph"/>
              <w:numPr>
                <w:ilvl w:val="0"/>
                <w:numId w:val="56"/>
              </w:numPr>
              <w:tabs>
                <w:tab w:pos="678" w:val="left" w:leader="none"/>
              </w:tabs>
              <w:spacing w:line="240" w:lineRule="auto" w:before="126" w:after="0"/>
              <w:ind w:left="677" w:right="0" w:hanging="285"/>
              <w:jc w:val="left"/>
              <w:rPr>
                <w:sz w:val="24"/>
              </w:rPr>
            </w:pPr>
            <w:r>
              <w:rPr>
                <w:sz w:val="24"/>
              </w:rPr>
              <w:t>Là tín hiệu xuất nhập số</w:t>
            </w:r>
            <w:r>
              <w:rPr>
                <w:spacing w:val="14"/>
                <w:sz w:val="24"/>
              </w:rPr>
              <w:t> </w:t>
            </w:r>
            <w:r>
              <w:rPr>
                <w:sz w:val="24"/>
              </w:rPr>
              <w:t>I/O.</w:t>
            </w:r>
          </w:p>
          <w:p>
            <w:pPr>
              <w:pStyle w:val="TableParagraph"/>
              <w:numPr>
                <w:ilvl w:val="0"/>
                <w:numId w:val="56"/>
              </w:numPr>
              <w:tabs>
                <w:tab w:pos="678" w:val="left" w:leader="none"/>
              </w:tabs>
              <w:spacing w:line="240" w:lineRule="auto" w:before="61" w:after="0"/>
              <w:ind w:left="677" w:right="0" w:hanging="285"/>
              <w:jc w:val="left"/>
              <w:rPr>
                <w:sz w:val="24"/>
              </w:rPr>
            </w:pPr>
            <w:r>
              <w:rPr>
                <w:sz w:val="24"/>
              </w:rPr>
              <w:t>Là ngõ vào dữ </w:t>
            </w:r>
            <w:r>
              <w:rPr>
                <w:spacing w:val="-3"/>
                <w:sz w:val="24"/>
              </w:rPr>
              <w:t>liệu </w:t>
            </w:r>
            <w:r>
              <w:rPr>
                <w:sz w:val="24"/>
              </w:rPr>
              <w:t>cho truyền dữ </w:t>
            </w:r>
            <w:r>
              <w:rPr>
                <w:spacing w:val="-3"/>
                <w:sz w:val="24"/>
              </w:rPr>
              <w:t>liệu</w:t>
            </w:r>
            <w:r>
              <w:rPr>
                <w:spacing w:val="17"/>
                <w:sz w:val="24"/>
              </w:rPr>
              <w:t> </w:t>
            </w:r>
            <w:r>
              <w:rPr>
                <w:sz w:val="24"/>
              </w:rPr>
              <w:t>SPI.</w:t>
            </w:r>
          </w:p>
          <w:p>
            <w:pPr>
              <w:pStyle w:val="TableParagraph"/>
              <w:numPr>
                <w:ilvl w:val="0"/>
                <w:numId w:val="56"/>
              </w:numPr>
              <w:tabs>
                <w:tab w:pos="678" w:val="left" w:leader="none"/>
              </w:tabs>
              <w:spacing w:line="283" w:lineRule="exact" w:before="56" w:after="0"/>
              <w:ind w:left="677" w:right="0" w:hanging="285"/>
              <w:jc w:val="left"/>
              <w:rPr>
                <w:sz w:val="24"/>
              </w:rPr>
            </w:pPr>
            <w:r>
              <w:rPr>
                <w:sz w:val="24"/>
              </w:rPr>
              <w:t>Là ngõ dữ </w:t>
            </w:r>
            <w:r>
              <w:rPr>
                <w:spacing w:val="-3"/>
                <w:sz w:val="24"/>
              </w:rPr>
              <w:t>liệu </w:t>
            </w:r>
            <w:r>
              <w:rPr>
                <w:sz w:val="24"/>
              </w:rPr>
              <w:t>cho truyền dữ </w:t>
            </w:r>
            <w:r>
              <w:rPr>
                <w:spacing w:val="-3"/>
                <w:sz w:val="24"/>
              </w:rPr>
              <w:t>liệu</w:t>
            </w:r>
            <w:r>
              <w:rPr>
                <w:spacing w:val="15"/>
                <w:sz w:val="24"/>
              </w:rPr>
              <w:t> </w:t>
            </w:r>
            <w:r>
              <w:rPr>
                <w:sz w:val="24"/>
              </w:rPr>
              <w:t>I2C.</w:t>
            </w:r>
          </w:p>
        </w:tc>
        <w:tc>
          <w:tcPr>
            <w:tcW w:w="5071" w:type="dxa"/>
          </w:tcPr>
          <w:p>
            <w:pPr>
              <w:pStyle w:val="TableParagraph"/>
              <w:spacing w:line="267" w:lineRule="exact"/>
              <w:ind w:left="671"/>
              <w:rPr>
                <w:sz w:val="24"/>
              </w:rPr>
            </w:pPr>
            <w:r>
              <w:rPr>
                <w:sz w:val="24"/>
              </w:rPr>
              <w:t>Có sơ đồ mạch nhƣ hình 5-25:</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57"/>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57"/>
              </w:numPr>
              <w:tabs>
                <w:tab w:pos="672" w:val="left" w:leader="none"/>
              </w:tabs>
              <w:spacing w:line="240" w:lineRule="auto" w:before="61" w:after="0"/>
              <w:ind w:left="671" w:right="0" w:hanging="284"/>
              <w:jc w:val="left"/>
              <w:rPr>
                <w:sz w:val="24"/>
              </w:rPr>
            </w:pPr>
            <w:r>
              <w:rPr>
                <w:sz w:val="24"/>
              </w:rPr>
              <w:t>Là ngõ ra dữ </w:t>
            </w:r>
            <w:r>
              <w:rPr>
                <w:spacing w:val="-3"/>
                <w:sz w:val="24"/>
              </w:rPr>
              <w:t>liệu </w:t>
            </w:r>
            <w:r>
              <w:rPr>
                <w:sz w:val="24"/>
              </w:rPr>
              <w:t>cho truyền dữ liệu</w:t>
            </w:r>
            <w:r>
              <w:rPr>
                <w:spacing w:val="12"/>
                <w:sz w:val="24"/>
              </w:rPr>
              <w:t> </w:t>
            </w:r>
            <w:r>
              <w:rPr>
                <w:sz w:val="24"/>
              </w:rPr>
              <w:t>SPI.</w:t>
            </w:r>
          </w:p>
        </w:tc>
      </w:tr>
    </w:tbl>
    <w:p>
      <w:pPr>
        <w:pStyle w:val="BodyText"/>
        <w:spacing w:before="10"/>
        <w:rPr>
          <w:i/>
          <w:sz w:val="8"/>
        </w:rPr>
      </w:pPr>
      <w:r>
        <w:rPr/>
        <w:drawing>
          <wp:anchor distT="0" distB="0" distL="0" distR="0" allowOverlap="1" layoutInCell="1" locked="0" behindDoc="0" simplePos="0" relativeHeight="336">
            <wp:simplePos x="0" y="0"/>
            <wp:positionH relativeFrom="page">
              <wp:posOffset>955562</wp:posOffset>
            </wp:positionH>
            <wp:positionV relativeFrom="paragraph">
              <wp:posOffset>90126</wp:posOffset>
            </wp:positionV>
            <wp:extent cx="3116287" cy="2857309"/>
            <wp:effectExtent l="0" t="0" r="0" b="0"/>
            <wp:wrapTopAndBottom/>
            <wp:docPr id="103" name="image184.png"/>
            <wp:cNvGraphicFramePr>
              <a:graphicFrameLocks noChangeAspect="1"/>
            </wp:cNvGraphicFramePr>
            <a:graphic>
              <a:graphicData uri="http://schemas.openxmlformats.org/drawingml/2006/picture">
                <pic:pic>
                  <pic:nvPicPr>
                    <pic:cNvPr id="104" name="image184.png"/>
                    <pic:cNvPicPr/>
                  </pic:nvPicPr>
                  <pic:blipFill>
                    <a:blip r:embed="rId265" cstate="print"/>
                    <a:stretch>
                      <a:fillRect/>
                    </a:stretch>
                  </pic:blipFill>
                  <pic:spPr>
                    <a:xfrm>
                      <a:off x="0" y="0"/>
                      <a:ext cx="3116287" cy="2857309"/>
                    </a:xfrm>
                    <a:prstGeom prst="rect">
                      <a:avLst/>
                    </a:prstGeom>
                  </pic:spPr>
                </pic:pic>
              </a:graphicData>
            </a:graphic>
          </wp:anchor>
        </w:drawing>
      </w:r>
      <w:r>
        <w:rPr/>
        <w:drawing>
          <wp:anchor distT="0" distB="0" distL="0" distR="0" allowOverlap="1" layoutInCell="1" locked="0" behindDoc="0" simplePos="0" relativeHeight="337">
            <wp:simplePos x="0" y="0"/>
            <wp:positionH relativeFrom="page">
              <wp:posOffset>4188787</wp:posOffset>
            </wp:positionH>
            <wp:positionV relativeFrom="paragraph">
              <wp:posOffset>152503</wp:posOffset>
            </wp:positionV>
            <wp:extent cx="2891664" cy="2844355"/>
            <wp:effectExtent l="0" t="0" r="0" b="0"/>
            <wp:wrapTopAndBottom/>
            <wp:docPr id="105" name="image185.png"/>
            <wp:cNvGraphicFramePr>
              <a:graphicFrameLocks noChangeAspect="1"/>
            </wp:cNvGraphicFramePr>
            <a:graphic>
              <a:graphicData uri="http://schemas.openxmlformats.org/drawingml/2006/picture">
                <pic:pic>
                  <pic:nvPicPr>
                    <pic:cNvPr id="106" name="image185.png"/>
                    <pic:cNvPicPr/>
                  </pic:nvPicPr>
                  <pic:blipFill>
                    <a:blip r:embed="rId266" cstate="print"/>
                    <a:stretch>
                      <a:fillRect/>
                    </a:stretch>
                  </pic:blipFill>
                  <pic:spPr>
                    <a:xfrm>
                      <a:off x="0" y="0"/>
                      <a:ext cx="2891664" cy="2844355"/>
                    </a:xfrm>
                    <a:prstGeom prst="rect">
                      <a:avLst/>
                    </a:prstGeom>
                  </pic:spPr>
                </pic:pic>
              </a:graphicData>
            </a:graphic>
          </wp:anchor>
        </w:drawing>
      </w:r>
    </w:p>
    <w:p>
      <w:pPr>
        <w:tabs>
          <w:tab w:pos="5780" w:val="left" w:leader="none"/>
        </w:tabs>
        <w:spacing w:before="79"/>
        <w:ind w:left="676" w:right="0" w:firstLine="0"/>
        <w:jc w:val="left"/>
        <w:rPr>
          <w:i/>
          <w:sz w:val="24"/>
        </w:rPr>
      </w:pPr>
      <w:r>
        <w:rPr>
          <w:i/>
          <w:sz w:val="24"/>
        </w:rPr>
        <w:t>Hình 5-24: Cấu hình</w:t>
      </w:r>
      <w:r>
        <w:rPr>
          <w:i/>
          <w:spacing w:val="-1"/>
          <w:sz w:val="24"/>
        </w:rPr>
        <w:t> </w:t>
      </w:r>
      <w:r>
        <w:rPr>
          <w:i/>
          <w:sz w:val="24"/>
        </w:rPr>
        <w:t>chân</w:t>
      </w:r>
      <w:r>
        <w:rPr>
          <w:i/>
          <w:spacing w:val="2"/>
          <w:sz w:val="24"/>
        </w:rPr>
        <w:t> </w:t>
      </w:r>
      <w:r>
        <w:rPr>
          <w:i/>
          <w:sz w:val="24"/>
        </w:rPr>
        <w:t>RC4.</w:t>
        <w:tab/>
        <w:t>Hình 5-25: Cấu hình chân</w:t>
      </w:r>
      <w:r>
        <w:rPr>
          <w:i/>
          <w:spacing w:val="1"/>
          <w:sz w:val="24"/>
        </w:rPr>
        <w:t> </w:t>
      </w:r>
      <w:r>
        <w:rPr>
          <w:i/>
          <w:sz w:val="24"/>
        </w:rPr>
        <w:t>RC5.</w:t>
      </w:r>
    </w:p>
    <w:p>
      <w:pPr>
        <w:pStyle w:val="BodyText"/>
        <w:spacing w:before="4"/>
        <w:rPr>
          <w:i/>
          <w:sz w:val="6"/>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3" w:hRule="atLeast"/>
        </w:trPr>
        <w:tc>
          <w:tcPr>
            <w:tcW w:w="5076" w:type="dxa"/>
          </w:tcPr>
          <w:p>
            <w:pPr>
              <w:pStyle w:val="TableParagraph"/>
              <w:spacing w:before="54"/>
              <w:ind w:left="710"/>
              <w:rPr>
                <w:b/>
                <w:i/>
                <w:sz w:val="24"/>
              </w:rPr>
            </w:pPr>
            <w:r>
              <w:rPr>
                <w:b/>
                <w:i/>
                <w:sz w:val="24"/>
              </w:rPr>
              <w:t>Chân RC6/TX/CK:</w:t>
            </w:r>
          </w:p>
        </w:tc>
        <w:tc>
          <w:tcPr>
            <w:tcW w:w="5071" w:type="dxa"/>
          </w:tcPr>
          <w:p>
            <w:pPr>
              <w:pStyle w:val="TableParagraph"/>
              <w:spacing w:before="54"/>
              <w:ind w:left="705"/>
              <w:rPr>
                <w:b/>
                <w:i/>
                <w:sz w:val="24"/>
              </w:rPr>
            </w:pPr>
            <w:r>
              <w:rPr>
                <w:b/>
                <w:i/>
                <w:sz w:val="24"/>
              </w:rPr>
              <w:t>Chân RC7/RX/DT:</w:t>
            </w:r>
          </w:p>
        </w:tc>
      </w:tr>
      <w:tr>
        <w:trPr>
          <w:trHeight w:val="2297" w:hRule="atLeast"/>
        </w:trPr>
        <w:tc>
          <w:tcPr>
            <w:tcW w:w="5076" w:type="dxa"/>
            <w:tcBorders>
              <w:bottom w:val="double" w:sz="1" w:space="0" w:color="000000"/>
            </w:tcBorders>
          </w:tcPr>
          <w:p>
            <w:pPr>
              <w:pStyle w:val="TableParagraph"/>
              <w:spacing w:line="268" w:lineRule="exact"/>
              <w:ind w:left="677"/>
              <w:rPr>
                <w:sz w:val="24"/>
              </w:rPr>
            </w:pPr>
            <w:r>
              <w:rPr>
                <w:sz w:val="24"/>
              </w:rPr>
              <w:t>Có sơ đồ mạch nhƣ hình 5-26:</w:t>
            </w:r>
          </w:p>
          <w:p>
            <w:pPr>
              <w:pStyle w:val="TableParagraph"/>
              <w:spacing w:line="237" w:lineRule="auto" w:before="63"/>
              <w:ind w:left="110" w:firstLine="600"/>
              <w:rPr>
                <w:sz w:val="24"/>
              </w:rPr>
            </w:pPr>
            <w:r>
              <w:rPr>
                <w:sz w:val="24"/>
              </w:rPr>
              <w:t>Có thể định cấu hình thực hiện 1 trong các chức năng sau:</w:t>
            </w:r>
          </w:p>
          <w:p>
            <w:pPr>
              <w:pStyle w:val="TableParagraph"/>
              <w:numPr>
                <w:ilvl w:val="0"/>
                <w:numId w:val="58"/>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58"/>
              </w:numPr>
              <w:tabs>
                <w:tab w:pos="678" w:val="left" w:leader="none"/>
              </w:tabs>
              <w:spacing w:line="237" w:lineRule="auto" w:before="63" w:after="0"/>
              <w:ind w:left="677" w:right="109" w:hanging="284"/>
              <w:jc w:val="left"/>
              <w:rPr>
                <w:sz w:val="24"/>
              </w:rPr>
            </w:pPr>
            <w:r>
              <w:rPr>
                <w:sz w:val="24"/>
              </w:rPr>
              <w:t>Là ngõ ra phát dữ </w:t>
            </w:r>
            <w:r>
              <w:rPr>
                <w:spacing w:val="-3"/>
                <w:sz w:val="24"/>
              </w:rPr>
              <w:t>liệu </w:t>
            </w:r>
            <w:r>
              <w:rPr>
                <w:sz w:val="24"/>
              </w:rPr>
              <w:t>cho truyền dữ liệu nối tiếp bất động</w:t>
            </w:r>
            <w:r>
              <w:rPr>
                <w:spacing w:val="6"/>
                <w:sz w:val="24"/>
              </w:rPr>
              <w:t> </w:t>
            </w:r>
            <w:r>
              <w:rPr>
                <w:sz w:val="24"/>
              </w:rPr>
              <w:t>bộ.</w:t>
            </w:r>
          </w:p>
          <w:p>
            <w:pPr>
              <w:pStyle w:val="TableParagraph"/>
              <w:numPr>
                <w:ilvl w:val="0"/>
                <w:numId w:val="58"/>
              </w:numPr>
              <w:tabs>
                <w:tab w:pos="678" w:val="left" w:leader="none"/>
              </w:tabs>
              <w:spacing w:line="290" w:lineRule="exact" w:before="63" w:after="0"/>
              <w:ind w:left="677" w:right="0" w:hanging="285"/>
              <w:jc w:val="left"/>
              <w:rPr>
                <w:sz w:val="24"/>
              </w:rPr>
            </w:pPr>
            <w:r>
              <w:rPr>
                <w:sz w:val="24"/>
              </w:rPr>
              <w:t>Là ngõ vào ra cho truyền dữ liệu nối</w:t>
            </w:r>
            <w:r>
              <w:rPr>
                <w:spacing w:val="-13"/>
                <w:sz w:val="24"/>
              </w:rPr>
              <w:t> </w:t>
            </w:r>
            <w:r>
              <w:rPr>
                <w:sz w:val="24"/>
              </w:rPr>
              <w:t>tiếp</w:t>
            </w:r>
          </w:p>
        </w:tc>
        <w:tc>
          <w:tcPr>
            <w:tcW w:w="5071" w:type="dxa"/>
            <w:tcBorders>
              <w:bottom w:val="double" w:sz="1" w:space="0" w:color="000000"/>
            </w:tcBorders>
          </w:tcPr>
          <w:p>
            <w:pPr>
              <w:pStyle w:val="TableParagraph"/>
              <w:spacing w:line="268" w:lineRule="exact"/>
              <w:ind w:left="671"/>
              <w:rPr>
                <w:sz w:val="24"/>
              </w:rPr>
            </w:pPr>
            <w:r>
              <w:rPr>
                <w:sz w:val="24"/>
              </w:rPr>
              <w:t>Có sơ đồ mạch nhƣ hình 5-27:</w:t>
            </w:r>
          </w:p>
          <w:p>
            <w:pPr>
              <w:pStyle w:val="TableParagraph"/>
              <w:spacing w:line="237" w:lineRule="auto" w:before="5"/>
              <w:ind w:left="104" w:firstLine="566"/>
              <w:rPr>
                <w:sz w:val="24"/>
              </w:rPr>
            </w:pPr>
            <w:r>
              <w:rPr>
                <w:sz w:val="24"/>
              </w:rPr>
              <w:t>Có thể định cấu hình thực hiện 1 trong các chức năng sau:</w:t>
            </w:r>
          </w:p>
          <w:p>
            <w:pPr>
              <w:pStyle w:val="TableParagraph"/>
              <w:numPr>
                <w:ilvl w:val="0"/>
                <w:numId w:val="59"/>
              </w:numPr>
              <w:tabs>
                <w:tab w:pos="672" w:val="left" w:leader="none"/>
              </w:tabs>
              <w:spacing w:line="240" w:lineRule="auto" w:before="6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59"/>
              </w:numPr>
              <w:tabs>
                <w:tab w:pos="729" w:val="left" w:leader="none"/>
                <w:tab w:pos="730" w:val="left" w:leader="none"/>
              </w:tabs>
              <w:spacing w:line="237" w:lineRule="auto" w:before="63" w:after="0"/>
              <w:ind w:left="705" w:right="110" w:hanging="317"/>
              <w:jc w:val="left"/>
              <w:rPr>
                <w:sz w:val="24"/>
              </w:rPr>
            </w:pPr>
            <w:r>
              <w:rPr>
                <w:sz w:val="24"/>
              </w:rPr>
              <w:t>Là ngõ vào nhận dữ liệu cho truyền dữ liệu nối tiếp bất động</w:t>
            </w:r>
            <w:r>
              <w:rPr>
                <w:spacing w:val="6"/>
                <w:sz w:val="24"/>
              </w:rPr>
              <w:t> </w:t>
            </w:r>
            <w:r>
              <w:rPr>
                <w:sz w:val="24"/>
              </w:rPr>
              <w:t>bộ.</w:t>
            </w:r>
          </w:p>
          <w:p>
            <w:pPr>
              <w:pStyle w:val="TableParagraph"/>
              <w:numPr>
                <w:ilvl w:val="0"/>
                <w:numId w:val="59"/>
              </w:numPr>
              <w:tabs>
                <w:tab w:pos="672" w:val="left" w:leader="none"/>
              </w:tabs>
              <w:spacing w:line="240" w:lineRule="auto" w:before="63" w:after="0"/>
              <w:ind w:left="671" w:right="0" w:hanging="284"/>
              <w:jc w:val="left"/>
              <w:rPr>
                <w:sz w:val="24"/>
              </w:rPr>
            </w:pPr>
            <w:r>
              <w:rPr>
                <w:sz w:val="24"/>
              </w:rPr>
              <w:t>Là ngõ ra cấp </w:t>
            </w:r>
            <w:r>
              <w:rPr>
                <w:spacing w:val="-3"/>
                <w:sz w:val="24"/>
              </w:rPr>
              <w:t>xung </w:t>
            </w:r>
            <w:r>
              <w:rPr>
                <w:sz w:val="24"/>
              </w:rPr>
              <w:t>clock cho truyền dữ</w:t>
            </w:r>
            <w:r>
              <w:rPr>
                <w:spacing w:val="54"/>
                <w:sz w:val="24"/>
              </w:rPr>
              <w:t> </w:t>
            </w:r>
            <w:r>
              <w:rPr>
                <w:spacing w:val="-3"/>
                <w:sz w:val="24"/>
              </w:rPr>
              <w:t>liệu</w:t>
            </w:r>
          </w:p>
        </w:tc>
      </w:tr>
      <w:tr>
        <w:trPr>
          <w:trHeight w:val="385" w:hRule="atLeast"/>
        </w:trPr>
        <w:tc>
          <w:tcPr>
            <w:tcW w:w="10147" w:type="dxa"/>
            <w:gridSpan w:val="2"/>
            <w:tcBorders>
              <w:top w:val="double" w:sz="1" w:space="0" w:color="000000"/>
            </w:tcBorders>
          </w:tcPr>
          <w:p>
            <w:pPr>
              <w:pStyle w:val="TableParagraph"/>
              <w:tabs>
                <w:tab w:pos="10039" w:val="right" w:leader="none"/>
              </w:tabs>
              <w:spacing w:before="70"/>
              <w:ind w:left="110"/>
              <w:rPr>
                <w:i/>
                <w:sz w:val="24"/>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r>
              <w:rPr>
                <w:i/>
                <w:w w:val="124"/>
                <w:sz w:val="22"/>
              </w:rPr>
              <w:t> </w:t>
            </w:r>
            <w:r>
              <w:rPr>
                <w:i/>
                <w:sz w:val="22"/>
              </w:rPr>
              <w:tab/>
            </w:r>
            <w:r>
              <w:rPr>
                <w:i/>
                <w:spacing w:val="2"/>
                <w:w w:val="113"/>
                <w:sz w:val="24"/>
              </w:rPr>
              <w:t>63</w:t>
            </w:r>
          </w:p>
        </w:tc>
      </w:tr>
    </w:tbl>
    <w:p>
      <w:pPr>
        <w:spacing w:after="0"/>
        <w:rPr>
          <w:sz w:val="24"/>
        </w:rPr>
        <w:sectPr>
          <w:headerReference w:type="default" r:id="rId261"/>
          <w:footerReference w:type="default" r:id="rId262"/>
          <w:pgSz w:w="11910" w:h="16840"/>
          <w:pgMar w:header="283" w:footer="0" w:top="640" w:bottom="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40" w:hRule="atLeast"/>
        </w:trPr>
        <w:tc>
          <w:tcPr>
            <w:tcW w:w="10147" w:type="dxa"/>
            <w:gridSpan w:val="2"/>
            <w:tcBorders>
              <w:bottom w:val="single" w:sz="8" w:space="0" w:color="000000"/>
            </w:tcBorders>
          </w:tcPr>
          <w:p>
            <w:pPr>
              <w:pStyle w:val="TableParagraph"/>
              <w:tabs>
                <w:tab w:pos="8374" w:val="left" w:leader="none"/>
              </w:tabs>
              <w:spacing w:before="58"/>
              <w:ind w:left="110"/>
              <w:rPr>
                <w:i/>
                <w:sz w:val="22"/>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r>
              <w:rPr>
                <w:i/>
                <w:sz w:val="20"/>
              </w:rPr>
              <w:tab/>
            </w: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c>
      </w:tr>
      <w:tr>
        <w:trPr>
          <w:trHeight w:val="282" w:hRule="atLeast"/>
        </w:trPr>
        <w:tc>
          <w:tcPr>
            <w:tcW w:w="5076" w:type="dxa"/>
            <w:tcBorders>
              <w:top w:val="single" w:sz="8" w:space="0" w:color="000000"/>
            </w:tcBorders>
          </w:tcPr>
          <w:p>
            <w:pPr>
              <w:pStyle w:val="TableParagraph"/>
              <w:spacing w:line="263" w:lineRule="exact"/>
              <w:ind w:left="677"/>
              <w:rPr>
                <w:sz w:val="24"/>
              </w:rPr>
            </w:pPr>
            <w:r>
              <w:rPr>
                <w:sz w:val="24"/>
              </w:rPr>
              <w:t>đồng bộ.</w:t>
            </w:r>
          </w:p>
        </w:tc>
        <w:tc>
          <w:tcPr>
            <w:tcW w:w="5071" w:type="dxa"/>
            <w:tcBorders>
              <w:top w:val="single" w:sz="8" w:space="0" w:color="000000"/>
            </w:tcBorders>
          </w:tcPr>
          <w:p>
            <w:pPr>
              <w:pStyle w:val="TableParagraph"/>
              <w:spacing w:line="263" w:lineRule="exact"/>
              <w:ind w:left="705"/>
              <w:rPr>
                <w:sz w:val="24"/>
              </w:rPr>
            </w:pPr>
            <w:r>
              <w:rPr>
                <w:sz w:val="24"/>
              </w:rPr>
              <w:t>nối tiếp đồng bộ.</w:t>
            </w:r>
          </w:p>
        </w:tc>
      </w:tr>
    </w:tbl>
    <w:p>
      <w:pPr>
        <w:pStyle w:val="BodyText"/>
        <w:spacing w:before="1"/>
        <w:rPr>
          <w:i/>
          <w:sz w:val="9"/>
        </w:rPr>
      </w:pPr>
      <w:r>
        <w:rPr/>
        <w:drawing>
          <wp:anchor distT="0" distB="0" distL="0" distR="0" allowOverlap="1" layoutInCell="1" locked="0" behindDoc="0" simplePos="0" relativeHeight="338">
            <wp:simplePos x="0" y="0"/>
            <wp:positionH relativeFrom="page">
              <wp:posOffset>955634</wp:posOffset>
            </wp:positionH>
            <wp:positionV relativeFrom="paragraph">
              <wp:posOffset>91604</wp:posOffset>
            </wp:positionV>
            <wp:extent cx="2748145" cy="2875787"/>
            <wp:effectExtent l="0" t="0" r="0" b="0"/>
            <wp:wrapTopAndBottom/>
            <wp:docPr id="107" name="image186.jpeg"/>
            <wp:cNvGraphicFramePr>
              <a:graphicFrameLocks noChangeAspect="1"/>
            </wp:cNvGraphicFramePr>
            <a:graphic>
              <a:graphicData uri="http://schemas.openxmlformats.org/drawingml/2006/picture">
                <pic:pic>
                  <pic:nvPicPr>
                    <pic:cNvPr id="108" name="image186.jpeg"/>
                    <pic:cNvPicPr/>
                  </pic:nvPicPr>
                  <pic:blipFill>
                    <a:blip r:embed="rId270" cstate="print"/>
                    <a:stretch>
                      <a:fillRect/>
                    </a:stretch>
                  </pic:blipFill>
                  <pic:spPr>
                    <a:xfrm>
                      <a:off x="0" y="0"/>
                      <a:ext cx="2748145" cy="2875787"/>
                    </a:xfrm>
                    <a:prstGeom prst="rect">
                      <a:avLst/>
                    </a:prstGeom>
                  </pic:spPr>
                </pic:pic>
              </a:graphicData>
            </a:graphic>
          </wp:anchor>
        </w:drawing>
      </w:r>
      <w:r>
        <w:rPr/>
        <w:drawing>
          <wp:anchor distT="0" distB="0" distL="0" distR="0" allowOverlap="1" layoutInCell="1" locked="0" behindDoc="0" simplePos="0" relativeHeight="339">
            <wp:simplePos x="0" y="0"/>
            <wp:positionH relativeFrom="page">
              <wp:posOffset>4195352</wp:posOffset>
            </wp:positionH>
            <wp:positionV relativeFrom="paragraph">
              <wp:posOffset>173873</wp:posOffset>
            </wp:positionV>
            <wp:extent cx="2704286" cy="2779776"/>
            <wp:effectExtent l="0" t="0" r="0" b="0"/>
            <wp:wrapTopAndBottom/>
            <wp:docPr id="109" name="image187.jpeg"/>
            <wp:cNvGraphicFramePr>
              <a:graphicFrameLocks noChangeAspect="1"/>
            </wp:cNvGraphicFramePr>
            <a:graphic>
              <a:graphicData uri="http://schemas.openxmlformats.org/drawingml/2006/picture">
                <pic:pic>
                  <pic:nvPicPr>
                    <pic:cNvPr id="110" name="image187.jpeg"/>
                    <pic:cNvPicPr/>
                  </pic:nvPicPr>
                  <pic:blipFill>
                    <a:blip r:embed="rId271" cstate="print"/>
                    <a:stretch>
                      <a:fillRect/>
                    </a:stretch>
                  </pic:blipFill>
                  <pic:spPr>
                    <a:xfrm>
                      <a:off x="0" y="0"/>
                      <a:ext cx="2704286" cy="2779776"/>
                    </a:xfrm>
                    <a:prstGeom prst="rect">
                      <a:avLst/>
                    </a:prstGeom>
                  </pic:spPr>
                </pic:pic>
              </a:graphicData>
            </a:graphic>
          </wp:anchor>
        </w:drawing>
      </w:r>
    </w:p>
    <w:p>
      <w:pPr>
        <w:tabs>
          <w:tab w:pos="5780" w:val="left" w:leader="none"/>
        </w:tabs>
        <w:spacing w:before="106"/>
        <w:ind w:left="676" w:right="0" w:firstLine="0"/>
        <w:jc w:val="left"/>
        <w:rPr>
          <w:i/>
          <w:sz w:val="24"/>
        </w:rPr>
      </w:pPr>
      <w:r>
        <w:rPr>
          <w:i/>
          <w:sz w:val="24"/>
        </w:rPr>
        <w:t>Hình 5-26: Cấu hình</w:t>
      </w:r>
      <w:r>
        <w:rPr>
          <w:i/>
          <w:spacing w:val="-1"/>
          <w:sz w:val="24"/>
        </w:rPr>
        <w:t> </w:t>
      </w:r>
      <w:r>
        <w:rPr>
          <w:i/>
          <w:sz w:val="24"/>
        </w:rPr>
        <w:t>chân</w:t>
      </w:r>
      <w:r>
        <w:rPr>
          <w:i/>
          <w:spacing w:val="2"/>
          <w:sz w:val="24"/>
        </w:rPr>
        <w:t> </w:t>
      </w:r>
      <w:r>
        <w:rPr>
          <w:i/>
          <w:sz w:val="24"/>
        </w:rPr>
        <w:t>RC6.</w:t>
        <w:tab/>
        <w:t>Hình 5-27: Cấu hình chân</w:t>
      </w:r>
      <w:r>
        <w:rPr>
          <w:i/>
          <w:spacing w:val="1"/>
          <w:sz w:val="24"/>
        </w:rPr>
        <w:t> </w:t>
      </w:r>
      <w:r>
        <w:rPr>
          <w:i/>
          <w:sz w:val="24"/>
        </w:rPr>
        <w:t>RC7.</w:t>
      </w:r>
    </w:p>
    <w:p>
      <w:pPr>
        <w:pStyle w:val="Heading4"/>
        <w:numPr>
          <w:ilvl w:val="1"/>
          <w:numId w:val="31"/>
        </w:numPr>
        <w:tabs>
          <w:tab w:pos="1526" w:val="left" w:leader="none"/>
          <w:tab w:pos="1527" w:val="left" w:leader="none"/>
          <w:tab w:pos="10630" w:val="left" w:leader="none"/>
        </w:tabs>
        <w:spacing w:line="240" w:lineRule="auto" w:before="189" w:after="0"/>
        <w:ind w:left="1526" w:right="0" w:hanging="597"/>
        <w:jc w:val="left"/>
      </w:pPr>
      <w:r>
        <w:rPr>
          <w:shd w:fill="FFFF99" w:color="auto" w:val="clear"/>
        </w:rPr>
        <w:t>PORTD VÀ THANH GHI</w:t>
      </w:r>
      <w:r>
        <w:rPr>
          <w:spacing w:val="-9"/>
          <w:shd w:fill="FFFF99" w:color="auto" w:val="clear"/>
        </w:rPr>
        <w:t> </w:t>
      </w:r>
      <w:r>
        <w:rPr>
          <w:shd w:fill="FFFF99" w:color="auto" w:val="clear"/>
        </w:rPr>
        <w:t>TRISD:</w:t>
        <w:tab/>
      </w:r>
    </w:p>
    <w:p>
      <w:pPr>
        <w:pStyle w:val="BodyText"/>
        <w:spacing w:before="171"/>
        <w:ind w:left="676" w:right="564" w:firstLine="600"/>
        <w:jc w:val="both"/>
      </w:pPr>
      <w:r>
        <w:rPr/>
        <w:t>PortD </w:t>
      </w:r>
      <w:r>
        <w:rPr>
          <w:spacing w:val="-5"/>
        </w:rPr>
        <w:t>là </w:t>
      </w:r>
      <w:r>
        <w:rPr/>
        <w:t>port hai chiều 8 bit, thanh ghi định hƣớng </w:t>
      </w:r>
      <w:r>
        <w:rPr>
          <w:spacing w:val="-5"/>
        </w:rPr>
        <w:t>là </w:t>
      </w:r>
      <w:r>
        <w:rPr/>
        <w:t>TRISD có chức năng định cấu hình vào </w:t>
      </w:r>
      <w:r>
        <w:rPr>
          <w:spacing w:val="-16"/>
        </w:rPr>
        <w:t>ra </w:t>
      </w:r>
      <w:r>
        <w:rPr/>
        <w:t>cho</w:t>
      </w:r>
      <w:r>
        <w:rPr>
          <w:spacing w:val="-5"/>
        </w:rPr>
        <w:t> </w:t>
      </w:r>
      <w:r>
        <w:rPr/>
        <w:t>các</w:t>
      </w:r>
      <w:r>
        <w:rPr>
          <w:spacing w:val="-9"/>
        </w:rPr>
        <w:t> </w:t>
      </w:r>
      <w:r>
        <w:rPr>
          <w:spacing w:val="-4"/>
        </w:rPr>
        <w:t>bit </w:t>
      </w:r>
      <w:r>
        <w:rPr/>
        <w:t>xuất</w:t>
      </w:r>
      <w:r>
        <w:rPr>
          <w:spacing w:val="-4"/>
        </w:rPr>
        <w:t> </w:t>
      </w:r>
      <w:r>
        <w:rPr/>
        <w:t>nhập</w:t>
      </w:r>
      <w:r>
        <w:rPr>
          <w:spacing w:val="-8"/>
        </w:rPr>
        <w:t> </w:t>
      </w:r>
      <w:r>
        <w:rPr/>
        <w:t>của</w:t>
      </w:r>
      <w:r>
        <w:rPr>
          <w:spacing w:val="-9"/>
        </w:rPr>
        <w:t> </w:t>
      </w:r>
      <w:r>
        <w:rPr/>
        <w:t>portD,</w:t>
      </w:r>
      <w:r>
        <w:rPr>
          <w:spacing w:val="-11"/>
        </w:rPr>
        <w:t> </w:t>
      </w:r>
      <w:r>
        <w:rPr>
          <w:spacing w:val="-4"/>
        </w:rPr>
        <w:t>bit </w:t>
      </w:r>
      <w:r>
        <w:rPr/>
        <w:t>định</w:t>
      </w:r>
      <w:r>
        <w:rPr>
          <w:spacing w:val="-12"/>
        </w:rPr>
        <w:t> </w:t>
      </w:r>
      <w:r>
        <w:rPr/>
        <w:t>hƣớng</w:t>
      </w:r>
      <w:r>
        <w:rPr>
          <w:spacing w:val="-8"/>
        </w:rPr>
        <w:t> </w:t>
      </w:r>
      <w:r>
        <w:rPr/>
        <w:t>bằng</w:t>
      </w:r>
      <w:r>
        <w:rPr>
          <w:spacing w:val="-8"/>
        </w:rPr>
        <w:t> </w:t>
      </w:r>
      <w:r>
        <w:rPr/>
        <w:t>0</w:t>
      </w:r>
      <w:r>
        <w:rPr>
          <w:spacing w:val="-8"/>
        </w:rPr>
        <w:t> </w:t>
      </w:r>
      <w:r>
        <w:rPr/>
        <w:t>thì</w:t>
      </w:r>
      <w:r>
        <w:rPr>
          <w:spacing w:val="-16"/>
        </w:rPr>
        <w:t> </w:t>
      </w:r>
      <w:r>
        <w:rPr/>
        <w:t>port</w:t>
      </w:r>
      <w:r>
        <w:rPr>
          <w:spacing w:val="-8"/>
        </w:rPr>
        <w:t> </w:t>
      </w:r>
      <w:r>
        <w:rPr/>
        <w:t>tƣơng</w:t>
      </w:r>
      <w:r>
        <w:rPr>
          <w:spacing w:val="-8"/>
        </w:rPr>
        <w:t> </w:t>
      </w:r>
      <w:r>
        <w:rPr/>
        <w:t>ứng</w:t>
      </w:r>
      <w:r>
        <w:rPr>
          <w:spacing w:val="-8"/>
        </w:rPr>
        <w:t> </w:t>
      </w:r>
      <w:r>
        <w:rPr/>
        <w:t>xuất,</w:t>
      </w:r>
      <w:r>
        <w:rPr>
          <w:spacing w:val="-7"/>
        </w:rPr>
        <w:t> </w:t>
      </w:r>
      <w:r>
        <w:rPr>
          <w:spacing w:val="-4"/>
        </w:rPr>
        <w:t>bit</w:t>
      </w:r>
      <w:r>
        <w:rPr>
          <w:spacing w:val="-3"/>
        </w:rPr>
        <w:t> </w:t>
      </w:r>
      <w:r>
        <w:rPr/>
        <w:t>bằng</w:t>
      </w:r>
      <w:r>
        <w:rPr>
          <w:spacing w:val="-9"/>
        </w:rPr>
        <w:t> </w:t>
      </w:r>
      <w:r>
        <w:rPr/>
        <w:t>1</w:t>
      </w:r>
      <w:r>
        <w:rPr>
          <w:spacing w:val="-8"/>
        </w:rPr>
        <w:t> </w:t>
      </w:r>
      <w:r>
        <w:rPr/>
        <w:t>thì</w:t>
      </w:r>
      <w:r>
        <w:rPr>
          <w:spacing w:val="-12"/>
        </w:rPr>
        <w:t> </w:t>
      </w:r>
      <w:r>
        <w:rPr>
          <w:spacing w:val="-4"/>
        </w:rPr>
        <w:t>bit </w:t>
      </w:r>
      <w:r>
        <w:rPr>
          <w:spacing w:val="-22"/>
        </w:rPr>
        <w:t>tƣơng </w:t>
      </w:r>
      <w:r>
        <w:rPr/>
        <w:t>ứng </w:t>
      </w:r>
      <w:r>
        <w:rPr>
          <w:spacing w:val="-3"/>
        </w:rPr>
        <w:t>là </w:t>
      </w:r>
      <w:r>
        <w:rPr/>
        <w:t>nhập, portD </w:t>
      </w:r>
      <w:r>
        <w:rPr>
          <w:spacing w:val="-3"/>
        </w:rPr>
        <w:t>và </w:t>
      </w:r>
      <w:r>
        <w:rPr/>
        <w:t>thanh ghi định hƣớng TRISD nhƣ hình</w:t>
      </w:r>
      <w:r>
        <w:rPr>
          <w:spacing w:val="-9"/>
        </w:rPr>
        <w:t> </w:t>
      </w:r>
      <w:r>
        <w:rPr/>
        <w:t>5-28:</w:t>
      </w:r>
    </w:p>
    <w:p>
      <w:pPr>
        <w:pStyle w:val="Heading4"/>
        <w:tabs>
          <w:tab w:pos="3031" w:val="left" w:leader="none"/>
          <w:tab w:pos="4128" w:val="left" w:leader="none"/>
          <w:tab w:pos="5135" w:val="left" w:leader="none"/>
          <w:tab w:pos="6141" w:val="left" w:leader="none"/>
          <w:tab w:pos="7238" w:val="left" w:leader="none"/>
          <w:tab w:pos="8245" w:val="left" w:leader="none"/>
          <w:tab w:pos="9342" w:val="left" w:leader="none"/>
        </w:tabs>
        <w:spacing w:before="105"/>
        <w:ind w:left="1933"/>
        <w:rPr>
          <w:rFonts w:ascii="Arial"/>
        </w:rPr>
      </w:pPr>
      <w:r>
        <w:rPr/>
        <w:pict>
          <v:group style="position:absolute;margin-left:123.268959pt;margin-top:22.437616pt;width:429.65pt;height:31.4pt;mso-position-horizontal-relative:page;mso-position-vertical-relative:paragraph;z-index:15911424" coordorigin="2465,449" coordsize="8593,628">
            <v:shape style="position:absolute;left:2472;top:456;width:1212;height:613" coordorigin="2473,456" coordsize="1212,613" path="m3684,456l3527,635,3527,1068,3684,904,3684,456xm3684,456l2630,456,2473,635,3527,635,3684,456xe" filled="true" fillcolor="#817b87" stroked="false">
              <v:path arrowok="t"/>
              <v:fill type="solid"/>
            </v:shape>
            <v:shape style="position:absolute;left:2472;top:456;width:1212;height:613" coordorigin="2473,456" coordsize="1212,613" path="m2473,635l3527,635,3527,1068,3684,904,3684,456,3527,635,3684,456,2630,456,2473,635xe" filled="false" stroked="true" strokeweight=".739705pt" strokecolor="#000000">
              <v:path arrowok="t"/>
              <v:stroke dashstyle="solid"/>
            </v:shape>
            <v:shape style="position:absolute;left:2472;top:635;width:1055;height:434" type="#_x0000_t75" stroked="false">
              <v:imagedata r:id="rId272" o:title=""/>
            </v:shape>
            <v:shape style="position:absolute;left:2472;top:635;width:1055;height:434" coordorigin="2473,635" coordsize="1055,434" path="m2473,1068l3527,1068,3527,635,2473,635,2473,1068xm2473,635l2473,1068,3527,1068m2473,635l3527,635,3527,1068e" filled="false" stroked="true" strokeweight=".729554pt" strokecolor="#000000">
              <v:path arrowok="t"/>
              <v:stroke dashstyle="solid"/>
            </v:shape>
            <v:shape style="position:absolute;left:3512;top:456;width:1226;height:613" coordorigin="3513,456" coordsize="1226,613" path="m4738,456l4567,635,4567,1068,4738,904,4738,456xm4738,456l3670,456,3513,635,4567,635,4738,456xe" filled="true" fillcolor="#737a5d" stroked="false">
              <v:path arrowok="t"/>
              <v:fill type="solid"/>
            </v:shape>
            <v:shape style="position:absolute;left:3512;top:456;width:1226;height:613" coordorigin="3513,456" coordsize="1226,613" path="m3513,635l4567,635,4567,1068,4738,904,4738,456,4567,635,4738,456,3670,456,3513,635xe" filled="false" stroked="true" strokeweight=".739834pt" strokecolor="#000000">
              <v:path arrowok="t"/>
              <v:stroke dashstyle="solid"/>
            </v:shape>
            <v:shape style="position:absolute;left:3512;top:635;width:1055;height:434" type="#_x0000_t75" stroked="false">
              <v:imagedata r:id="rId273" o:title=""/>
            </v:shape>
            <v:shape style="position:absolute;left:3512;top:635;width:1055;height:434" coordorigin="3513,635" coordsize="1055,434" path="m3513,1068l4567,1068,4567,635,3513,635,3513,1068xm3513,635l3513,1068,4567,1068m3513,635l4567,635,4567,1068e" filled="false" stroked="true" strokeweight=".729554pt" strokecolor="#000000">
              <v:path arrowok="t"/>
              <v:stroke dashstyle="solid"/>
            </v:shape>
            <v:shape style="position:absolute;left:4567;top:456;width:1226;height:613" coordorigin="4567,456" coordsize="1226,613" path="m5793,456l5622,635,5622,1068,5793,904,5793,456xm5793,456l4724,456,4567,635,5622,635,5793,456xe" filled="true" fillcolor="#938373" stroked="false">
              <v:path arrowok="t"/>
              <v:fill type="solid"/>
            </v:shape>
            <v:shape style="position:absolute;left:4567;top:456;width:1226;height:613" coordorigin="4567,456" coordsize="1226,613" path="m4567,635l5622,635,5622,1068,5793,904,5793,456,5622,635,5793,456,4724,456,4567,635xe" filled="false" stroked="true" strokeweight=".739834pt" strokecolor="#000000">
              <v:path arrowok="t"/>
              <v:stroke dashstyle="solid"/>
            </v:shape>
            <v:shape style="position:absolute;left:4567;top:635;width:1055;height:434" type="#_x0000_t75" stroked="false">
              <v:imagedata r:id="rId274" o:title=""/>
            </v:shape>
            <v:shape style="position:absolute;left:4567;top:635;width:1055;height:434" coordorigin="4567,635" coordsize="1055,434" path="m4567,1068l5622,1068,5622,635,4567,635,4567,1068xm4567,635l4567,1068,5622,1068m4567,635l5622,635,5622,1068e" filled="false" stroked="true" strokeweight=".729554pt" strokecolor="#000000">
              <v:path arrowok="t"/>
              <v:stroke dashstyle="solid"/>
            </v:shape>
            <v:shape style="position:absolute;left:5621;top:456;width:1226;height:613" coordorigin="5622,456" coordsize="1226,613" path="m6847,456l6690,635,6690,1068,6847,904,6847,456xm6847,456l5793,456,5622,635,6690,635,6847,456xe" filled="true" fillcolor="#79848d" stroked="false">
              <v:path arrowok="t"/>
              <v:fill type="solid"/>
            </v:shape>
            <v:shape style="position:absolute;left:5621;top:456;width:1226;height:613" coordorigin="5622,456" coordsize="1226,613" path="m5622,635l6690,635,6690,1068,6847,904,6847,456,6690,635,6847,456,5793,456,5622,635xe" filled="false" stroked="true" strokeweight=".739834pt" strokecolor="#000000">
              <v:path arrowok="t"/>
              <v:stroke dashstyle="solid"/>
            </v:shape>
            <v:shape style="position:absolute;left:5621;top:635;width:1069;height:434" type="#_x0000_t75" stroked="false">
              <v:imagedata r:id="rId275" o:title=""/>
            </v:shape>
            <v:shape style="position:absolute;left:5621;top:635;width:1069;height:434" coordorigin="5622,635" coordsize="1069,434" path="m5622,1068l6690,1068,6690,635,5622,635,5622,1068xm5622,635l5622,1068,6690,1068m5622,635l6690,635,6690,1068e" filled="false" stroked="true" strokeweight=".729554pt" strokecolor="#000000">
              <v:path arrowok="t"/>
              <v:stroke dashstyle="solid"/>
            </v:shape>
            <v:shape style="position:absolute;left:6661;top:456;width:1226;height:613" coordorigin="6662,456" coordsize="1226,613" path="m7887,456l7731,635,7731,1068,7887,904,7887,456xm7887,456l6833,456,6662,635,7731,635,7887,456xe" filled="true" fillcolor="#938373" stroked="false">
              <v:path arrowok="t"/>
              <v:fill type="solid"/>
            </v:shape>
            <v:shape style="position:absolute;left:6661;top:456;width:1226;height:613" coordorigin="6662,456" coordsize="1226,613" path="m6662,635l7731,635,7731,1068,7887,904,7887,456,7731,635,7887,456,6833,456,6662,635xe" filled="false" stroked="true" strokeweight=".739834pt" strokecolor="#000000">
              <v:path arrowok="t"/>
              <v:stroke dashstyle="solid"/>
            </v:shape>
            <v:shape style="position:absolute;left:6661;top:635;width:1069;height:434" type="#_x0000_t75" stroked="false">
              <v:imagedata r:id="rId276" o:title=""/>
            </v:shape>
            <v:shape style="position:absolute;left:6661;top:635;width:1069;height:434" coordorigin="6662,635" coordsize="1069,434" path="m6662,1068l7731,1068,7731,635,6662,635,6662,1068xm6662,635l6662,1068,7731,1068m6662,635l7731,635,7731,1068e" filled="false" stroked="true" strokeweight=".729554pt" strokecolor="#000000">
              <v:path arrowok="t"/>
              <v:stroke dashstyle="solid"/>
            </v:shape>
            <v:shape style="position:absolute;left:7716;top:456;width:1226;height:613" coordorigin="7716,456" coordsize="1226,613" path="m8942,456l8785,635,8785,1068,8942,904,8942,456xm8942,456l7887,456,7716,635,8785,635,8942,456xe" filled="true" fillcolor="#716c7c" stroked="false">
              <v:path arrowok="t"/>
              <v:fill type="solid"/>
            </v:shape>
            <v:shape style="position:absolute;left:7716;top:456;width:1226;height:613" coordorigin="7716,456" coordsize="1226,613" path="m7716,635l8785,635,8785,1068,8942,904,8942,456,8785,635,8942,456,7887,456,7716,635xe" filled="false" stroked="true" strokeweight=".739834pt" strokecolor="#000000">
              <v:path arrowok="t"/>
              <v:stroke dashstyle="solid"/>
            </v:shape>
            <v:shape style="position:absolute;left:7716;top:635;width:1069;height:434" type="#_x0000_t75" stroked="false">
              <v:imagedata r:id="rId277" o:title=""/>
            </v:shape>
            <v:shape style="position:absolute;left:7716;top:635;width:1069;height:434" coordorigin="7716,635" coordsize="1069,434" path="m7716,1068l8785,1068,8785,635,7716,635,7716,1068xm7716,635l7716,1068,8785,1068m7716,635l8785,635,8785,1068e" filled="false" stroked="true" strokeweight=".729554pt" strokecolor="#000000">
              <v:path arrowok="t"/>
              <v:stroke dashstyle="solid"/>
            </v:shape>
            <v:shape style="position:absolute;left:8770;top:456;width:1226;height:613" coordorigin="8771,456" coordsize="1226,613" path="m9996,456l9839,635,9839,1068,9996,904,9996,456xm9996,456l8942,456,8771,635,9839,635,9996,456xe" filled="true" fillcolor="#878787" stroked="false">
              <v:path arrowok="t"/>
              <v:fill type="solid"/>
            </v:shape>
            <v:shape style="position:absolute;left:8770;top:456;width:1226;height:613" coordorigin="8771,456" coordsize="1226,613" path="m8771,635l9839,635,9839,1068,9996,904,9996,456,9839,635,9996,456,8942,456,8771,635xe" filled="false" stroked="true" strokeweight=".739834pt" strokecolor="#000000">
              <v:path arrowok="t"/>
              <v:stroke dashstyle="solid"/>
            </v:shape>
            <v:shape style="position:absolute;left:8770;top:635;width:1069;height:434" type="#_x0000_t75" stroked="false">
              <v:imagedata r:id="rId278" o:title=""/>
            </v:shape>
            <v:shape style="position:absolute;left:8770;top:635;width:1069;height:434" coordorigin="8771,635" coordsize="1069,434" path="m8771,1068l9839,1068,9839,635,8771,635,8771,1068xm8771,635l8771,1068,9839,1068m8771,635l9839,635,9839,1068e" filled="false" stroked="true" strokeweight=".729554pt" strokecolor="#000000">
              <v:path arrowok="t"/>
              <v:stroke dashstyle="solid"/>
            </v:shape>
            <v:shape style="position:absolute;left:9825;top:456;width:1226;height:613" coordorigin="9825,456" coordsize="1226,613" path="m11050,456l10894,635,10894,1068,11050,904,11050,456xm11050,456l9996,456,9825,635,10894,635,11050,456xe" filled="true" fillcolor="#677885" stroked="false">
              <v:path arrowok="t"/>
              <v:fill type="solid"/>
            </v:shape>
            <v:shape style="position:absolute;left:9825;top:456;width:1226;height:613" coordorigin="9825,456" coordsize="1226,613" path="m9825,635l10894,635,10894,1068,11050,904,11050,456,10894,635,11050,456,9996,456,9825,635xe" filled="false" stroked="true" strokeweight=".739834pt" strokecolor="#000000">
              <v:path arrowok="t"/>
              <v:stroke dashstyle="solid"/>
            </v:shape>
            <v:shape style="position:absolute;left:9825;top:635;width:1069;height:434" type="#_x0000_t75" stroked="false">
              <v:imagedata r:id="rId279" o:title=""/>
            </v:shape>
            <v:shape style="position:absolute;left:9825;top:635;width:1069;height:434" coordorigin="9825,635" coordsize="1069,434" path="m9825,1068l10894,1068,10894,635,9825,635,9825,1068xm9825,635l9825,1068,10894,1068m9825,635l10894,635,10894,1068e" filled="false" stroked="true" strokeweight=".729554pt" strokecolor="#000000">
              <v:path arrowok="t"/>
              <v:stroke dashstyle="solid"/>
            </v:shape>
            <v:shape style="position:absolute;left:2830;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RD7</w:t>
                    </w:r>
                  </w:p>
                </w:txbxContent>
              </v:textbox>
              <w10:wrap type="none"/>
            </v:shape>
            <v:shape style="position:absolute;left:3874;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RD6</w:t>
                    </w:r>
                  </w:p>
                </w:txbxContent>
              </v:textbox>
              <w10:wrap type="none"/>
            </v:shape>
            <v:shape style="position:absolute;left:4900;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RD5</w:t>
                    </w:r>
                  </w:p>
                </w:txbxContent>
              </v:textbox>
              <w10:wrap type="none"/>
            </v:shape>
            <v:shape style="position:absolute;left:5960;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RD4</w:t>
                    </w:r>
                  </w:p>
                </w:txbxContent>
              </v:textbox>
              <w10:wrap type="none"/>
            </v:shape>
            <v:shape style="position:absolute;left:7004;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RD3</w:t>
                    </w:r>
                  </w:p>
                </w:txbxContent>
              </v:textbox>
              <w10:wrap type="none"/>
            </v:shape>
            <v:shape style="position:absolute;left:8056;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RD2</w:t>
                    </w:r>
                  </w:p>
                </w:txbxContent>
              </v:textbox>
              <w10:wrap type="none"/>
            </v:shape>
            <v:shape style="position:absolute;left:9112;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RD1</w:t>
                    </w:r>
                  </w:p>
                </w:txbxContent>
              </v:textbox>
              <w10:wrap type="none"/>
            </v:shape>
            <v:shape style="position:absolute;left:10164;top:742;width:408;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RD0</w:t>
                    </w:r>
                  </w:p>
                </w:txbxContent>
              </v:textbox>
              <w10:wrap type="none"/>
            </v:shape>
            <w10:wrap type="none"/>
          </v:group>
        </w:pict>
      </w:r>
      <w:r>
        <w:rPr>
          <w:rFonts w:ascii="Arial"/>
        </w:rPr>
        <w:t>R/W(x)</w:t>
        <w:tab/>
        <w:t>R/W(x)</w:t>
        <w:tab/>
        <w:t>R/W(x)</w:t>
        <w:tab/>
        <w:t>R/W(x)</w:t>
        <w:tab/>
        <w:t>R/W(x)</w:t>
        <w:tab/>
        <w:t>R/W(x)</w:t>
        <w:tab/>
        <w:t>R/W(x)</w:t>
        <w:tab/>
        <w:t>R/W(x)</w:t>
      </w:r>
    </w:p>
    <w:p>
      <w:pPr>
        <w:pStyle w:val="BodyText"/>
        <w:spacing w:before="1"/>
        <w:rPr>
          <w:rFonts w:ascii="Arial"/>
          <w:b/>
          <w:sz w:val="18"/>
        </w:rPr>
      </w:pPr>
    </w:p>
    <w:p>
      <w:pPr>
        <w:spacing w:after="0"/>
        <w:rPr>
          <w:rFonts w:ascii="Arial"/>
          <w:sz w:val="18"/>
        </w:rPr>
        <w:sectPr>
          <w:headerReference w:type="even" r:id="rId267"/>
          <w:footerReference w:type="even" r:id="rId268"/>
          <w:footerReference w:type="default" r:id="rId269"/>
          <w:pgSz w:w="11910" w:h="16840"/>
          <w:pgMar w:header="0" w:footer="491" w:top="260" w:bottom="680" w:left="740" w:right="0"/>
          <w:pgNumType w:start="64"/>
        </w:sectPr>
      </w:pPr>
    </w:p>
    <w:p>
      <w:pPr>
        <w:spacing w:before="54"/>
        <w:ind w:left="794" w:right="0" w:firstLine="0"/>
        <w:jc w:val="left"/>
        <w:rPr>
          <w:rFonts w:ascii="Arial"/>
          <w:b/>
          <w:sz w:val="24"/>
        </w:rPr>
      </w:pPr>
      <w:r>
        <w:rPr>
          <w:rFonts w:ascii="Arial"/>
          <w:b/>
          <w:w w:val="75"/>
          <w:sz w:val="24"/>
        </w:rPr>
        <w:t>PORTD</w:t>
      </w:r>
    </w:p>
    <w:p>
      <w:pPr>
        <w:pStyle w:val="BodyText"/>
        <w:rPr>
          <w:rFonts w:ascii="Arial"/>
          <w:b/>
        </w:rPr>
      </w:pPr>
      <w:r>
        <w:rPr/>
        <w:br w:type="column"/>
      </w:r>
      <w:r>
        <w:rPr>
          <w:rFonts w:ascii="Arial"/>
          <w:b/>
        </w:rPr>
      </w:r>
    </w:p>
    <w:p>
      <w:pPr>
        <w:pStyle w:val="BodyText"/>
        <w:rPr>
          <w:rFonts w:ascii="Arial"/>
          <w:b/>
          <w:sz w:val="27"/>
        </w:rPr>
      </w:pPr>
    </w:p>
    <w:p>
      <w:pPr>
        <w:spacing w:before="0"/>
        <w:ind w:left="336" w:right="0" w:firstLine="0"/>
        <w:jc w:val="left"/>
        <w:rPr>
          <w:rFonts w:ascii="Arial"/>
          <w:b/>
          <w:sz w:val="24"/>
        </w:rPr>
      </w:pPr>
      <w:r>
        <w:rPr>
          <w:rFonts w:ascii="Arial"/>
          <w:b/>
          <w:w w:val="90"/>
          <w:sz w:val="24"/>
        </w:rPr>
        <w:t>Bit</w:t>
      </w:r>
      <w:r>
        <w:rPr>
          <w:rFonts w:ascii="Arial"/>
          <w:b/>
          <w:spacing w:val="-31"/>
          <w:w w:val="90"/>
          <w:sz w:val="24"/>
        </w:rPr>
        <w:t> </w:t>
      </w:r>
      <w:r>
        <w:rPr>
          <w:rFonts w:ascii="Arial"/>
          <w:b/>
          <w:spacing w:val="-19"/>
          <w:w w:val="90"/>
          <w:sz w:val="24"/>
        </w:rPr>
        <w:t>7</w:t>
      </w:r>
    </w:p>
    <w:p>
      <w:pPr>
        <w:pStyle w:val="BodyText"/>
        <w:rPr>
          <w:rFonts w:ascii="Arial"/>
          <w:b/>
        </w:rPr>
      </w:pPr>
      <w:r>
        <w:rPr/>
        <w:br w:type="column"/>
      </w:r>
      <w:r>
        <w:rPr>
          <w:rFonts w:ascii="Arial"/>
          <w:b/>
        </w:rPr>
      </w:r>
    </w:p>
    <w:p>
      <w:pPr>
        <w:pStyle w:val="BodyText"/>
        <w:spacing w:before="3"/>
        <w:rPr>
          <w:rFonts w:ascii="Arial"/>
          <w:b/>
          <w:sz w:val="28"/>
        </w:rPr>
      </w:pPr>
    </w:p>
    <w:p>
      <w:pPr>
        <w:spacing w:before="0"/>
        <w:ind w:left="769" w:right="0" w:firstLine="0"/>
        <w:jc w:val="left"/>
        <w:rPr>
          <w:rFonts w:ascii="Arial" w:hAnsi="Arial"/>
          <w:b/>
          <w:sz w:val="24"/>
        </w:rPr>
      </w:pPr>
      <w:r>
        <w:rPr>
          <w:rFonts w:ascii="Arial" w:hAnsi="Arial"/>
          <w:b/>
          <w:w w:val="74"/>
          <w:sz w:val="24"/>
        </w:rPr>
        <w:t>R</w:t>
      </w:r>
      <w:r>
        <w:rPr>
          <w:rFonts w:ascii="Arial" w:hAnsi="Arial"/>
          <w:b/>
          <w:spacing w:val="-1"/>
          <w:w w:val="146"/>
          <w:sz w:val="24"/>
        </w:rPr>
        <w:t>/</w:t>
      </w:r>
      <w:r>
        <w:rPr>
          <w:rFonts w:ascii="Arial" w:hAnsi="Arial"/>
          <w:b/>
          <w:w w:val="91"/>
          <w:sz w:val="24"/>
        </w:rPr>
        <w:t>W</w:t>
      </w:r>
      <w:r>
        <w:rPr>
          <w:rFonts w:ascii="Arial" w:hAnsi="Arial"/>
          <w:b/>
          <w:w w:val="88"/>
          <w:sz w:val="24"/>
        </w:rPr>
        <w:t>(</w:t>
      </w:r>
      <w:r>
        <w:rPr>
          <w:rFonts w:ascii="Arial" w:hAnsi="Arial"/>
          <w:b/>
          <w:spacing w:val="-1"/>
          <w:w w:val="78"/>
          <w:sz w:val="24"/>
        </w:rPr>
        <w:t>x</w:t>
      </w:r>
      <w:r>
        <w:rPr>
          <w:rFonts w:ascii="Arial" w:hAnsi="Arial"/>
          <w:b/>
          <w:w w:val="88"/>
          <w:sz w:val="24"/>
        </w:rPr>
        <w:t>)</w:t>
      </w:r>
      <w:r>
        <w:rPr>
          <w:rFonts w:ascii="Arial" w:hAnsi="Arial"/>
          <w:b/>
          <w:w w:val="78"/>
          <w:sz w:val="24"/>
        </w:rPr>
        <w:t>:</w:t>
      </w:r>
      <w:r>
        <w:rPr>
          <w:rFonts w:ascii="Arial" w:hAnsi="Arial"/>
          <w:b/>
          <w:spacing w:val="-16"/>
          <w:sz w:val="24"/>
        </w:rPr>
        <w:t> </w:t>
      </w:r>
      <w:r>
        <w:rPr>
          <w:rFonts w:ascii="Arial" w:hAnsi="Arial"/>
          <w:b/>
          <w:w w:val="83"/>
          <w:sz w:val="24"/>
        </w:rPr>
        <w:t>l</w:t>
      </w:r>
      <w:r>
        <w:rPr>
          <w:rFonts w:ascii="Arial" w:hAnsi="Arial"/>
          <w:b/>
          <w:w w:val="84"/>
          <w:sz w:val="24"/>
        </w:rPr>
        <w:t>à</w:t>
      </w:r>
      <w:r>
        <w:rPr>
          <w:rFonts w:ascii="Arial" w:hAnsi="Arial"/>
          <w:b/>
          <w:spacing w:val="-16"/>
          <w:sz w:val="24"/>
        </w:rPr>
        <w:t> </w:t>
      </w:r>
      <w:r>
        <w:rPr>
          <w:rFonts w:ascii="Arial" w:hAnsi="Arial"/>
          <w:b/>
          <w:w w:val="71"/>
          <w:sz w:val="24"/>
        </w:rPr>
        <w:t>c</w:t>
      </w:r>
      <w:r>
        <w:rPr>
          <w:rFonts w:ascii="Arial" w:hAnsi="Arial"/>
          <w:b/>
          <w:w w:val="83"/>
          <w:sz w:val="24"/>
        </w:rPr>
        <w:t>h</w:t>
      </w:r>
      <w:r>
        <w:rPr>
          <w:rFonts w:ascii="Arial" w:hAnsi="Arial"/>
          <w:b/>
          <w:w w:val="83"/>
          <w:sz w:val="24"/>
        </w:rPr>
        <w:t>o</w:t>
      </w:r>
      <w:r>
        <w:rPr>
          <w:rFonts w:ascii="Arial" w:hAnsi="Arial"/>
          <w:b/>
          <w:spacing w:val="-16"/>
          <w:sz w:val="24"/>
        </w:rPr>
        <w:t> </w:t>
      </w:r>
      <w:r>
        <w:rPr>
          <w:rFonts w:ascii="Arial" w:hAnsi="Arial"/>
          <w:b/>
          <w:w w:val="83"/>
          <w:sz w:val="24"/>
        </w:rPr>
        <w:t>ph</w:t>
      </w:r>
      <w:r>
        <w:rPr>
          <w:rFonts w:ascii="Arial" w:hAnsi="Arial"/>
          <w:b/>
          <w:w w:val="85"/>
          <w:sz w:val="24"/>
        </w:rPr>
        <w:t>é</w:t>
      </w:r>
      <w:r>
        <w:rPr>
          <w:rFonts w:ascii="Arial" w:hAnsi="Arial"/>
          <w:b/>
          <w:w w:val="83"/>
          <w:sz w:val="24"/>
        </w:rPr>
        <w:t>p</w:t>
      </w:r>
      <w:r>
        <w:rPr>
          <w:rFonts w:ascii="Arial" w:hAnsi="Arial"/>
          <w:b/>
          <w:spacing w:val="-16"/>
          <w:sz w:val="24"/>
        </w:rPr>
        <w:t> </w:t>
      </w:r>
      <w:r>
        <w:rPr>
          <w:rFonts w:ascii="Arial" w:hAnsi="Arial"/>
          <w:b/>
          <w:w w:val="88"/>
          <w:sz w:val="24"/>
        </w:rPr>
        <w:t>đ</w:t>
      </w:r>
      <w:r>
        <w:rPr>
          <w:rFonts w:ascii="Arial" w:hAnsi="Arial"/>
          <w:b/>
          <w:w w:val="83"/>
          <w:sz w:val="24"/>
        </w:rPr>
        <w:t>ọ</w:t>
      </w:r>
      <w:r>
        <w:rPr>
          <w:rFonts w:ascii="Arial" w:hAnsi="Arial"/>
          <w:b/>
          <w:spacing w:val="-1"/>
          <w:w w:val="71"/>
          <w:sz w:val="24"/>
        </w:rPr>
        <w:t>c</w:t>
      </w:r>
      <w:r>
        <w:rPr>
          <w:rFonts w:ascii="Arial" w:hAnsi="Arial"/>
          <w:b/>
          <w:w w:val="146"/>
          <w:sz w:val="24"/>
        </w:rPr>
        <w:t>/</w:t>
      </w:r>
      <w:r>
        <w:rPr>
          <w:rFonts w:ascii="Arial" w:hAnsi="Arial"/>
          <w:b/>
          <w:w w:val="73"/>
          <w:sz w:val="24"/>
        </w:rPr>
        <w:t>g</w:t>
      </w:r>
      <w:r>
        <w:rPr>
          <w:rFonts w:ascii="Arial" w:hAnsi="Arial"/>
          <w:b/>
          <w:w w:val="83"/>
          <w:sz w:val="24"/>
        </w:rPr>
        <w:t>h</w:t>
      </w:r>
      <w:r>
        <w:rPr>
          <w:rFonts w:ascii="Arial" w:hAnsi="Arial"/>
          <w:b/>
          <w:w w:val="83"/>
          <w:sz w:val="24"/>
        </w:rPr>
        <w:t>i</w:t>
      </w:r>
      <w:r>
        <w:rPr>
          <w:rFonts w:ascii="Arial" w:hAnsi="Arial"/>
          <w:b/>
          <w:spacing w:val="-16"/>
          <w:sz w:val="24"/>
        </w:rPr>
        <w:t> </w:t>
      </w:r>
      <w:r>
        <w:rPr>
          <w:rFonts w:ascii="Arial" w:hAnsi="Arial"/>
          <w:b/>
          <w:w w:val="80"/>
          <w:sz w:val="24"/>
        </w:rPr>
        <w:t>v</w:t>
      </w:r>
      <w:r>
        <w:rPr>
          <w:rFonts w:ascii="Arial" w:hAnsi="Arial"/>
          <w:b/>
          <w:w w:val="84"/>
          <w:sz w:val="24"/>
        </w:rPr>
        <w:t>à</w:t>
      </w:r>
      <w:r>
        <w:rPr>
          <w:rFonts w:ascii="Arial" w:hAnsi="Arial"/>
          <w:b/>
          <w:spacing w:val="-16"/>
          <w:sz w:val="24"/>
        </w:rPr>
        <w:t> </w:t>
      </w:r>
      <w:r>
        <w:rPr>
          <w:rFonts w:ascii="Arial" w:hAnsi="Arial"/>
          <w:b/>
          <w:w w:val="81"/>
          <w:sz w:val="24"/>
        </w:rPr>
        <w:t>k</w:t>
      </w:r>
      <w:r>
        <w:rPr>
          <w:rFonts w:ascii="Arial" w:hAnsi="Arial"/>
          <w:b/>
          <w:w w:val="83"/>
          <w:sz w:val="24"/>
        </w:rPr>
        <w:t>h</w:t>
      </w:r>
      <w:r>
        <w:rPr>
          <w:rFonts w:ascii="Arial" w:hAnsi="Arial"/>
          <w:b/>
          <w:w w:val="83"/>
          <w:sz w:val="24"/>
        </w:rPr>
        <w:t>i</w:t>
      </w:r>
      <w:r>
        <w:rPr>
          <w:rFonts w:ascii="Arial" w:hAnsi="Arial"/>
          <w:b/>
          <w:spacing w:val="-16"/>
          <w:sz w:val="24"/>
        </w:rPr>
        <w:t> </w:t>
      </w:r>
      <w:r>
        <w:rPr>
          <w:rFonts w:ascii="Arial" w:hAnsi="Arial"/>
          <w:b/>
          <w:w w:val="86"/>
          <w:sz w:val="24"/>
        </w:rPr>
        <w:t>r</w:t>
      </w:r>
      <w:r>
        <w:rPr>
          <w:rFonts w:ascii="Arial" w:hAnsi="Arial"/>
          <w:b/>
          <w:w w:val="85"/>
          <w:sz w:val="24"/>
        </w:rPr>
        <w:t>e</w:t>
      </w:r>
      <w:r>
        <w:rPr>
          <w:rFonts w:ascii="Arial" w:hAnsi="Arial"/>
          <w:b/>
          <w:w w:val="68"/>
          <w:sz w:val="24"/>
        </w:rPr>
        <w:t>s</w:t>
      </w:r>
      <w:r>
        <w:rPr>
          <w:rFonts w:ascii="Arial" w:hAnsi="Arial"/>
          <w:b/>
          <w:w w:val="85"/>
          <w:sz w:val="24"/>
        </w:rPr>
        <w:t>e</w:t>
      </w:r>
      <w:r>
        <w:rPr>
          <w:rFonts w:ascii="Arial" w:hAnsi="Arial"/>
          <w:b/>
          <w:w w:val="98"/>
          <w:sz w:val="24"/>
        </w:rPr>
        <w:t>t</w:t>
      </w:r>
      <w:r>
        <w:rPr>
          <w:rFonts w:ascii="Arial" w:hAnsi="Arial"/>
          <w:b/>
          <w:spacing w:val="-16"/>
          <w:sz w:val="24"/>
        </w:rPr>
        <w:t> </w:t>
      </w:r>
      <w:r>
        <w:rPr>
          <w:rFonts w:ascii="Arial" w:hAnsi="Arial"/>
          <w:b/>
          <w:w w:val="98"/>
          <w:sz w:val="24"/>
        </w:rPr>
        <w:t>t</w:t>
      </w:r>
      <w:r>
        <w:rPr>
          <w:rFonts w:ascii="Arial" w:hAnsi="Arial"/>
          <w:b/>
          <w:w w:val="83"/>
          <w:sz w:val="24"/>
        </w:rPr>
        <w:t>h</w:t>
      </w:r>
      <w:r>
        <w:rPr>
          <w:rFonts w:ascii="Arial" w:hAnsi="Arial"/>
          <w:b/>
          <w:w w:val="83"/>
          <w:sz w:val="24"/>
        </w:rPr>
        <w:t>ì</w:t>
      </w:r>
      <w:r>
        <w:rPr>
          <w:rFonts w:ascii="Arial" w:hAnsi="Arial"/>
          <w:b/>
          <w:spacing w:val="-16"/>
          <w:sz w:val="24"/>
        </w:rPr>
        <w:t> </w:t>
      </w:r>
      <w:r>
        <w:rPr>
          <w:rFonts w:ascii="Arial" w:hAnsi="Arial"/>
          <w:b/>
          <w:w w:val="81"/>
          <w:sz w:val="24"/>
        </w:rPr>
        <w:t>k</w:t>
      </w:r>
      <w:r>
        <w:rPr>
          <w:rFonts w:ascii="Arial" w:hAnsi="Arial"/>
          <w:b/>
          <w:w w:val="83"/>
          <w:sz w:val="24"/>
        </w:rPr>
        <w:t>h</w:t>
      </w:r>
      <w:r>
        <w:rPr>
          <w:rFonts w:ascii="Arial" w:hAnsi="Arial"/>
          <w:b/>
          <w:w w:val="83"/>
          <w:sz w:val="24"/>
        </w:rPr>
        <w:t>ô</w:t>
      </w:r>
      <w:r>
        <w:rPr>
          <w:rFonts w:ascii="Arial" w:hAnsi="Arial"/>
          <w:b/>
          <w:w w:val="83"/>
          <w:sz w:val="24"/>
        </w:rPr>
        <w:t>n</w:t>
      </w:r>
      <w:r>
        <w:rPr>
          <w:rFonts w:ascii="Arial" w:hAnsi="Arial"/>
          <w:b/>
          <w:w w:val="73"/>
          <w:sz w:val="24"/>
        </w:rPr>
        <w:t>g</w:t>
      </w:r>
      <w:r>
        <w:rPr>
          <w:rFonts w:ascii="Arial" w:hAnsi="Arial"/>
          <w:b/>
          <w:spacing w:val="-16"/>
          <w:sz w:val="24"/>
        </w:rPr>
        <w:t> </w:t>
      </w:r>
      <w:r>
        <w:rPr>
          <w:rFonts w:ascii="Arial" w:hAnsi="Arial"/>
          <w:b/>
          <w:w w:val="78"/>
          <w:sz w:val="24"/>
        </w:rPr>
        <w:t>x</w:t>
      </w:r>
      <w:r>
        <w:rPr>
          <w:rFonts w:ascii="Arial" w:hAnsi="Arial"/>
          <w:b/>
          <w:w w:val="84"/>
          <w:sz w:val="24"/>
        </w:rPr>
        <w:t>á</w:t>
      </w:r>
      <w:r>
        <w:rPr>
          <w:rFonts w:ascii="Arial" w:hAnsi="Arial"/>
          <w:b/>
          <w:w w:val="71"/>
          <w:sz w:val="24"/>
        </w:rPr>
        <w:t>c</w:t>
      </w:r>
      <w:r>
        <w:rPr>
          <w:rFonts w:ascii="Arial" w:hAnsi="Arial"/>
          <w:b/>
          <w:spacing w:val="-16"/>
          <w:sz w:val="24"/>
        </w:rPr>
        <w:t> </w:t>
      </w:r>
      <w:r>
        <w:rPr>
          <w:rFonts w:ascii="Arial" w:hAnsi="Arial"/>
          <w:b/>
          <w:w w:val="88"/>
          <w:sz w:val="24"/>
        </w:rPr>
        <w:t>đ</w:t>
      </w:r>
      <w:r>
        <w:rPr>
          <w:rFonts w:ascii="Arial" w:hAnsi="Arial"/>
          <w:b/>
          <w:w w:val="83"/>
          <w:sz w:val="24"/>
        </w:rPr>
        <w:t>ị</w:t>
      </w:r>
      <w:r>
        <w:rPr>
          <w:rFonts w:ascii="Arial" w:hAnsi="Arial"/>
          <w:b/>
          <w:w w:val="83"/>
          <w:sz w:val="24"/>
        </w:rPr>
        <w:t>nh</w:t>
      </w:r>
    </w:p>
    <w:p>
      <w:pPr>
        <w:pStyle w:val="BodyText"/>
        <w:rPr>
          <w:rFonts w:ascii="Arial"/>
          <w:b/>
        </w:rPr>
      </w:pPr>
      <w:r>
        <w:rPr/>
        <w:br w:type="column"/>
      </w:r>
      <w:r>
        <w:rPr>
          <w:rFonts w:ascii="Arial"/>
          <w:b/>
        </w:rPr>
      </w:r>
    </w:p>
    <w:p>
      <w:pPr>
        <w:pStyle w:val="BodyText"/>
        <w:spacing w:before="1"/>
        <w:rPr>
          <w:rFonts w:ascii="Arial"/>
          <w:b/>
          <w:sz w:val="23"/>
        </w:rPr>
      </w:pPr>
    </w:p>
    <w:p>
      <w:pPr>
        <w:spacing w:before="0"/>
        <w:ind w:left="744" w:right="1071" w:firstLine="0"/>
        <w:jc w:val="center"/>
        <w:rPr>
          <w:rFonts w:ascii="Arial"/>
          <w:b/>
          <w:sz w:val="24"/>
        </w:rPr>
      </w:pPr>
      <w:r>
        <w:rPr>
          <w:rFonts w:ascii="Arial"/>
          <w:b/>
          <w:w w:val="95"/>
          <w:sz w:val="24"/>
        </w:rPr>
        <w:t>Bit 0</w:t>
      </w:r>
    </w:p>
    <w:p>
      <w:pPr>
        <w:spacing w:after="0"/>
        <w:jc w:val="center"/>
        <w:rPr>
          <w:rFonts w:ascii="Arial"/>
          <w:sz w:val="24"/>
        </w:rPr>
        <w:sectPr>
          <w:type w:val="continuous"/>
          <w:pgSz w:w="11910" w:h="16840"/>
          <w:pgMar w:top="520" w:bottom="280" w:left="740" w:right="0"/>
          <w:cols w:num="4" w:equalWidth="0">
            <w:col w:w="1455" w:space="40"/>
            <w:col w:w="767" w:space="39"/>
            <w:col w:w="6416" w:space="103"/>
            <w:col w:w="2350"/>
          </w:cols>
        </w:sectPr>
      </w:pPr>
    </w:p>
    <w:p>
      <w:pPr>
        <w:pStyle w:val="BodyText"/>
        <w:spacing w:before="11"/>
        <w:rPr>
          <w:rFonts w:ascii="Arial"/>
          <w:b/>
          <w:sz w:val="23"/>
        </w:rPr>
      </w:pPr>
    </w:p>
    <w:p>
      <w:pPr>
        <w:tabs>
          <w:tab w:pos="3031" w:val="left" w:leader="none"/>
          <w:tab w:pos="4128" w:val="left" w:leader="none"/>
          <w:tab w:pos="5135" w:val="left" w:leader="none"/>
          <w:tab w:pos="6141" w:val="left" w:leader="none"/>
          <w:tab w:pos="7238" w:val="left" w:leader="none"/>
          <w:tab w:pos="8245" w:val="left" w:leader="none"/>
          <w:tab w:pos="9342" w:val="left" w:leader="none"/>
        </w:tabs>
        <w:spacing w:before="54"/>
        <w:ind w:left="2050" w:right="0" w:firstLine="0"/>
        <w:jc w:val="left"/>
        <w:rPr>
          <w:rFonts w:ascii="Arial"/>
          <w:b/>
          <w:sz w:val="24"/>
        </w:rPr>
      </w:pPr>
      <w:r>
        <w:rPr/>
        <w:pict>
          <v:group style="position:absolute;margin-left:123.268959pt;margin-top:19.758219pt;width:429.65pt;height:31.4pt;mso-position-horizontal-relative:page;mso-position-vertical-relative:paragraph;z-index:15906816" coordorigin="2465,395" coordsize="8593,628">
            <v:shape style="position:absolute;left:2472;top:402;width:1212;height:613" coordorigin="2473,403" coordsize="1212,613" path="m3684,403l3527,567,3527,1015,3684,851,3684,403xm3684,403l2630,403,2473,567,3527,567,3684,403xe" filled="true" fillcolor="#817b87" stroked="false">
              <v:path arrowok="t"/>
              <v:fill type="solid"/>
            </v:shape>
            <v:shape style="position:absolute;left:2472;top:402;width:1212;height:613" coordorigin="2473,403" coordsize="1212,613" path="m2473,567l3527,567,3527,1015,3684,851,3684,403,3527,567,3684,403,2630,403,2473,567xe" filled="false" stroked="true" strokeweight=".739705pt" strokecolor="#000000">
              <v:path arrowok="t"/>
              <v:stroke dashstyle="solid"/>
            </v:shape>
            <v:shape style="position:absolute;left:2472;top:581;width:1055;height:434" type="#_x0000_t75" stroked="false">
              <v:imagedata r:id="rId280" o:title=""/>
            </v:shape>
            <v:shape style="position:absolute;left:2472;top:566;width:1055;height:448" coordorigin="2473,567" coordsize="1055,448" path="m2473,1015l3527,1015,3527,582,2473,582,2473,1015xm2473,567l2473,1015,3527,1015m2473,567l3527,567,3527,1015e" filled="false" stroked="true" strokeweight=".729554pt" strokecolor="#000000">
              <v:path arrowok="t"/>
              <v:stroke dashstyle="solid"/>
            </v:shape>
            <v:shape style="position:absolute;left:3512;top:402;width:1226;height:613" coordorigin="3513,403" coordsize="1226,613" path="m4738,403l4567,567,4567,1015,4738,851,4738,403xm4738,403l3670,403,3513,567,4567,567,4738,403xe" filled="true" fillcolor="#7d846e" stroked="false">
              <v:path arrowok="t"/>
              <v:fill type="solid"/>
            </v:shape>
            <v:shape style="position:absolute;left:3512;top:402;width:1226;height:613" coordorigin="3513,403" coordsize="1226,613" path="m3513,567l4567,567,4567,1015,4738,851,4738,403,4567,567,4738,403,3670,403,3513,567xe" filled="false" stroked="true" strokeweight=".739834pt" strokecolor="#000000">
              <v:path arrowok="t"/>
              <v:stroke dashstyle="solid"/>
            </v:shape>
            <v:shape style="position:absolute;left:3512;top:581;width:1055;height:434" type="#_x0000_t75" stroked="false">
              <v:imagedata r:id="rId281" o:title=""/>
            </v:shape>
            <v:shape style="position:absolute;left:3512;top:566;width:1055;height:448" coordorigin="3513,567" coordsize="1055,448" path="m3513,1015l4567,1015,4567,582,3513,582,3513,1015xm3513,567l3513,1015,4567,1015m3513,567l4567,567,4567,1015e" filled="false" stroked="true" strokeweight=".729554pt" strokecolor="#000000">
              <v:path arrowok="t"/>
              <v:stroke dashstyle="solid"/>
            </v:shape>
            <v:shape style="position:absolute;left:4567;top:402;width:1226;height:613" coordorigin="4567,403" coordsize="1226,613" path="m5793,403l5622,567,5622,1015,5793,851,5793,403xm5793,403l4724,403,4567,567,5622,567,5793,403xe" filled="true" fillcolor="#938173" stroked="false">
              <v:path arrowok="t"/>
              <v:fill type="solid"/>
            </v:shape>
            <v:shape style="position:absolute;left:4567;top:402;width:1226;height:613" coordorigin="4567,403" coordsize="1226,613" path="m4567,567l5622,567,5622,1015,5793,851,5793,403,5622,567,5793,403,4724,403,4567,567xe" filled="false" stroked="true" strokeweight=".739834pt" strokecolor="#000000">
              <v:path arrowok="t"/>
              <v:stroke dashstyle="solid"/>
            </v:shape>
            <v:shape style="position:absolute;left:4567;top:581;width:1055;height:434" type="#_x0000_t75" stroked="false">
              <v:imagedata r:id="rId282" o:title=""/>
            </v:shape>
            <v:shape style="position:absolute;left:4567;top:566;width:1055;height:448" coordorigin="4567,567" coordsize="1055,448" path="m4567,1015l5622,1015,5622,582,4567,582,4567,1015xm4567,567l4567,1015,5622,1015m4567,567l5622,567,5622,1015e" filled="false" stroked="true" strokeweight=".729554pt" strokecolor="#000000">
              <v:path arrowok="t"/>
              <v:stroke dashstyle="solid"/>
            </v:shape>
            <v:shape style="position:absolute;left:5621;top:402;width:1226;height:613" coordorigin="5622,403" coordsize="1226,613" path="m6847,403l6690,567,6690,1015,6847,851,6847,403xm6847,403l5793,403,5622,567,6690,567,6847,403xe" filled="true" fillcolor="#79848d" stroked="false">
              <v:path arrowok="t"/>
              <v:fill type="solid"/>
            </v:shape>
            <v:shape style="position:absolute;left:5621;top:402;width:1226;height:613" coordorigin="5622,403" coordsize="1226,613" path="m5622,567l6690,567,6690,1015,6847,851,6847,403,6690,567,6847,403,5793,403,5622,567xe" filled="false" stroked="true" strokeweight=".739834pt" strokecolor="#000000">
              <v:path arrowok="t"/>
              <v:stroke dashstyle="solid"/>
            </v:shape>
            <v:shape style="position:absolute;left:5621;top:581;width:1069;height:434" type="#_x0000_t75" stroked="false">
              <v:imagedata r:id="rId283" o:title=""/>
            </v:shape>
            <v:shape style="position:absolute;left:5621;top:566;width:1069;height:448" coordorigin="5622,567" coordsize="1069,448" path="m5622,1015l6690,1015,6690,582,5622,582,5622,1015xm5622,567l5622,1015,6690,1015m5622,567l6690,567,6690,1015e" filled="false" stroked="true" strokeweight=".729554pt" strokecolor="#000000">
              <v:path arrowok="t"/>
              <v:stroke dashstyle="solid"/>
            </v:shape>
            <v:shape style="position:absolute;left:6661;top:402;width:1226;height:613" coordorigin="6662,403" coordsize="1226,613" path="m7887,403l7731,567,7731,1015,7887,851,7887,403xm7887,403l6833,403,6662,567,7731,567,7887,403xe" filled="true" fillcolor="#938173" stroked="false">
              <v:path arrowok="t"/>
              <v:fill type="solid"/>
            </v:shape>
            <v:shape style="position:absolute;left:6661;top:402;width:1226;height:613" coordorigin="6662,403" coordsize="1226,613" path="m6662,567l7731,567,7731,1015,7887,851,7887,403,7731,567,7887,403,6833,403,6662,567xe" filled="false" stroked="true" strokeweight=".739834pt" strokecolor="#000000">
              <v:path arrowok="t"/>
              <v:stroke dashstyle="solid"/>
            </v:shape>
            <v:shape style="position:absolute;left:6661;top:581;width:1069;height:434" type="#_x0000_t75" stroked="false">
              <v:imagedata r:id="rId284" o:title=""/>
            </v:shape>
            <v:shape style="position:absolute;left:6661;top:566;width:1069;height:448" coordorigin="6662,567" coordsize="1069,448" path="m6662,1015l7731,1015,7731,582,6662,582,6662,1015xm6662,567l6662,1015,7731,1015m6662,567l7731,567,7731,1015e" filled="false" stroked="true" strokeweight=".729554pt" strokecolor="#000000">
              <v:path arrowok="t"/>
              <v:stroke dashstyle="solid"/>
            </v:shape>
            <v:shape style="position:absolute;left:7716;top:402;width:1226;height:613" coordorigin="7716,403" coordsize="1226,613" path="m8942,403l8785,567,8785,1015,8942,851,8942,403xm8942,403l7887,403,7716,567,8785,567,8942,403xe" filled="true" fillcolor="#716c7c" stroked="false">
              <v:path arrowok="t"/>
              <v:fill type="solid"/>
            </v:shape>
            <v:shape style="position:absolute;left:7716;top:402;width:1226;height:613" coordorigin="7716,403" coordsize="1226,613" path="m7716,567l8785,567,8785,1015,8942,851,8942,403,8785,567,8942,403,7887,403,7716,567xe" filled="false" stroked="true" strokeweight=".739834pt" strokecolor="#000000">
              <v:path arrowok="t"/>
              <v:stroke dashstyle="solid"/>
            </v:shape>
            <v:shape style="position:absolute;left:7716;top:581;width:1069;height:434" type="#_x0000_t75" stroked="false">
              <v:imagedata r:id="rId285" o:title=""/>
            </v:shape>
            <v:shape style="position:absolute;left:7716;top:566;width:1069;height:448" coordorigin="7716,567" coordsize="1069,448" path="m7716,1015l8785,1015,8785,582,7716,582,7716,1015xm7716,567l7716,1015,8785,1015m7716,567l8785,567,8785,1015e" filled="false" stroked="true" strokeweight=".729554pt" strokecolor="#000000">
              <v:path arrowok="t"/>
              <v:stroke dashstyle="solid"/>
            </v:shape>
            <v:shape style="position:absolute;left:8770;top:402;width:1226;height:613" coordorigin="8771,403" coordsize="1226,613" path="m9996,403l9839,567,9839,1015,9996,851,9996,403xm9996,403l8942,403,8771,567,9839,567,9996,403xe" filled="true" fillcolor="#878787" stroked="false">
              <v:path arrowok="t"/>
              <v:fill type="solid"/>
            </v:shape>
            <v:shape style="position:absolute;left:8770;top:402;width:1226;height:613" coordorigin="8771,403" coordsize="1226,613" path="m8771,567l9839,567,9839,1015,9996,851,9996,403,9839,567,9996,403,8942,403,8771,567xe" filled="false" stroked="true" strokeweight=".739834pt" strokecolor="#000000">
              <v:path arrowok="t"/>
              <v:stroke dashstyle="solid"/>
            </v:shape>
            <v:shape style="position:absolute;left:8770;top:581;width:1069;height:434" type="#_x0000_t75" stroked="false">
              <v:imagedata r:id="rId286" o:title=""/>
            </v:shape>
            <v:shape style="position:absolute;left:8770;top:566;width:1069;height:448" coordorigin="8771,567" coordsize="1069,448" path="m8771,1015l9839,1015,9839,582,8771,582,8771,1015xm8771,567l8771,1015,9839,1015m8771,567l9839,567,9839,1015e" filled="false" stroked="true" strokeweight=".729554pt" strokecolor="#000000">
              <v:path arrowok="t"/>
              <v:stroke dashstyle="solid"/>
            </v:shape>
            <v:shape style="position:absolute;left:9825;top:402;width:1226;height:613" coordorigin="9825,403" coordsize="1226,613" path="m11050,403l10894,567,10894,1015,11050,851,11050,403xm11050,403l9996,403,9825,567,10894,567,11050,403xe" filled="true" fillcolor="#677885" stroked="false">
              <v:path arrowok="t"/>
              <v:fill type="solid"/>
            </v:shape>
            <v:shape style="position:absolute;left:9825;top:402;width:1226;height:613" coordorigin="9825,403" coordsize="1226,613" path="m9825,567l10894,567,10894,1015,11050,851,11050,403,10894,567,11050,403,9996,403,9825,567xe" filled="false" stroked="true" strokeweight=".739834pt" strokecolor="#000000">
              <v:path arrowok="t"/>
              <v:stroke dashstyle="solid"/>
            </v:shape>
            <v:shape style="position:absolute;left:9825;top:581;width:1069;height:434" type="#_x0000_t75" stroked="false">
              <v:imagedata r:id="rId287" o:title=""/>
            </v:shape>
            <v:shape style="position:absolute;left:9825;top:566;width:1069;height:448" coordorigin="9825,567" coordsize="1069,448" path="m9825,1015l10894,1015,10894,582,9825,582,9825,1015xm9825,567l9825,1015,10894,1015m9825,567l10894,567,10894,1015e" filled="false" stroked="true" strokeweight=".729554pt" strokecolor="#000000">
              <v:path arrowok="t"/>
              <v:stroke dashstyle="solid"/>
            </v:shape>
            <v:shape style="position:absolute;left:9846;top:589;width:1040;height:419" type="#_x0000_t202" filled="false" stroked="false">
              <v:textbox inset="0,0,0,0">
                <w:txbxContent>
                  <w:p>
                    <w:pPr>
                      <w:spacing w:before="51"/>
                      <w:ind w:left="177" w:right="0" w:firstLine="0"/>
                      <w:jc w:val="left"/>
                      <w:rPr>
                        <w:rFonts w:ascii="Arial"/>
                        <w:b/>
                        <w:sz w:val="24"/>
                      </w:rPr>
                    </w:pPr>
                    <w:r>
                      <w:rPr>
                        <w:rFonts w:ascii="Arial"/>
                        <w:b/>
                        <w:w w:val="90"/>
                        <w:sz w:val="24"/>
                      </w:rPr>
                      <w:t>TRISD0</w:t>
                    </w:r>
                  </w:p>
                </w:txbxContent>
              </v:textbox>
              <w10:wrap type="none"/>
            </v:shape>
            <v:shape style="position:absolute;left:8792;top:589;width:1026;height:419" type="#_x0000_t202" filled="false" stroked="false">
              <v:textbox inset="0,0,0,0">
                <w:txbxContent>
                  <w:p>
                    <w:pPr>
                      <w:spacing w:before="51"/>
                      <w:ind w:left="179" w:right="0" w:firstLine="0"/>
                      <w:jc w:val="left"/>
                      <w:rPr>
                        <w:rFonts w:ascii="Arial"/>
                        <w:b/>
                        <w:sz w:val="24"/>
                      </w:rPr>
                    </w:pPr>
                    <w:r>
                      <w:rPr>
                        <w:rFonts w:ascii="Arial"/>
                        <w:b/>
                        <w:w w:val="90"/>
                        <w:sz w:val="24"/>
                      </w:rPr>
                      <w:t>TRISD1</w:t>
                    </w:r>
                  </w:p>
                </w:txbxContent>
              </v:textbox>
              <w10:wrap type="none"/>
            </v:shape>
            <v:shape style="position:absolute;left:7737;top:589;width:1026;height:419" type="#_x0000_t202" filled="false" stroked="false">
              <v:textbox inset="0,0,0,0">
                <w:txbxContent>
                  <w:p>
                    <w:pPr>
                      <w:spacing w:before="51"/>
                      <w:ind w:left="177" w:right="0" w:firstLine="0"/>
                      <w:jc w:val="left"/>
                      <w:rPr>
                        <w:rFonts w:ascii="Arial"/>
                        <w:b/>
                        <w:sz w:val="24"/>
                      </w:rPr>
                    </w:pPr>
                    <w:r>
                      <w:rPr>
                        <w:rFonts w:ascii="Arial"/>
                        <w:b/>
                        <w:w w:val="90"/>
                        <w:sz w:val="24"/>
                      </w:rPr>
                      <w:t>TRISD2</w:t>
                    </w:r>
                  </w:p>
                </w:txbxContent>
              </v:textbox>
              <w10:wrap type="none"/>
            </v:shape>
            <v:shape style="position:absolute;left:6669;top:589;width:1040;height:419" type="#_x0000_t202" filled="false" stroked="false">
              <v:textbox inset="0,0,0,0">
                <w:txbxContent>
                  <w:p>
                    <w:pPr>
                      <w:spacing w:before="51"/>
                      <w:ind w:left="194" w:right="0" w:firstLine="0"/>
                      <w:jc w:val="left"/>
                      <w:rPr>
                        <w:rFonts w:ascii="Arial"/>
                        <w:b/>
                        <w:sz w:val="24"/>
                      </w:rPr>
                    </w:pPr>
                    <w:r>
                      <w:rPr>
                        <w:rFonts w:ascii="Arial"/>
                        <w:b/>
                        <w:w w:val="90"/>
                        <w:sz w:val="24"/>
                      </w:rPr>
                      <w:t>TRISD3</w:t>
                    </w:r>
                  </w:p>
                </w:txbxContent>
              </v:textbox>
              <w10:wrap type="none"/>
            </v:shape>
            <v:shape style="position:absolute;left:5629;top:589;width:1026;height:419" type="#_x0000_t202" filled="false" stroked="false">
              <v:textbox inset="0,0,0,0">
                <w:txbxContent>
                  <w:p>
                    <w:pPr>
                      <w:spacing w:before="51"/>
                      <w:ind w:left="190" w:right="0" w:firstLine="0"/>
                      <w:jc w:val="left"/>
                      <w:rPr>
                        <w:rFonts w:ascii="Arial"/>
                        <w:b/>
                        <w:sz w:val="24"/>
                      </w:rPr>
                    </w:pPr>
                    <w:r>
                      <w:rPr>
                        <w:rFonts w:ascii="Arial"/>
                        <w:b/>
                        <w:w w:val="90"/>
                        <w:sz w:val="24"/>
                      </w:rPr>
                      <w:t>TRISD4</w:t>
                    </w:r>
                  </w:p>
                </w:txbxContent>
              </v:textbox>
              <w10:wrap type="none"/>
            </v:shape>
            <v:shape style="position:absolute;left:4574;top:589;width:1040;height:419" type="#_x0000_t202" filled="false" stroked="false">
              <v:textbox inset="0,0,0,0">
                <w:txbxContent>
                  <w:p>
                    <w:pPr>
                      <w:spacing w:before="51"/>
                      <w:ind w:left="185" w:right="0" w:firstLine="0"/>
                      <w:jc w:val="left"/>
                      <w:rPr>
                        <w:rFonts w:ascii="Arial"/>
                        <w:b/>
                        <w:sz w:val="24"/>
                      </w:rPr>
                    </w:pPr>
                    <w:r>
                      <w:rPr>
                        <w:rFonts w:ascii="Arial"/>
                        <w:b/>
                        <w:w w:val="90"/>
                        <w:sz w:val="24"/>
                      </w:rPr>
                      <w:t>TRISD5</w:t>
                    </w:r>
                  </w:p>
                </w:txbxContent>
              </v:textbox>
              <w10:wrap type="none"/>
            </v:shape>
            <v:shape style="position:absolute;left:3534;top:589;width:1026;height:419" type="#_x0000_t202" filled="false" stroked="false">
              <v:textbox inset="0,0,0,0">
                <w:txbxContent>
                  <w:p>
                    <w:pPr>
                      <w:spacing w:before="51"/>
                      <w:ind w:left="173" w:right="0" w:firstLine="0"/>
                      <w:jc w:val="left"/>
                      <w:rPr>
                        <w:rFonts w:ascii="Arial"/>
                        <w:b/>
                        <w:sz w:val="24"/>
                      </w:rPr>
                    </w:pPr>
                    <w:r>
                      <w:rPr>
                        <w:rFonts w:ascii="Arial"/>
                        <w:b/>
                        <w:w w:val="90"/>
                        <w:sz w:val="24"/>
                      </w:rPr>
                      <w:t>TRISD6</w:t>
                    </w:r>
                  </w:p>
                </w:txbxContent>
              </v:textbox>
              <w10:wrap type="none"/>
            </v:shape>
            <v:shape style="position:absolute;left:2480;top:589;width:1026;height:419" type="#_x0000_t202" filled="false" stroked="false">
              <v:textbox inset="0,0,0,0">
                <w:txbxContent>
                  <w:p>
                    <w:pPr>
                      <w:spacing w:before="51"/>
                      <w:ind w:left="209" w:right="0" w:firstLine="0"/>
                      <w:jc w:val="left"/>
                      <w:rPr>
                        <w:rFonts w:ascii="Arial"/>
                        <w:b/>
                        <w:sz w:val="24"/>
                      </w:rPr>
                    </w:pPr>
                    <w:r>
                      <w:rPr>
                        <w:rFonts w:ascii="Arial"/>
                        <w:b/>
                        <w:w w:val="85"/>
                        <w:sz w:val="24"/>
                      </w:rPr>
                      <w:t>TRISD7</w:t>
                    </w:r>
                  </w:p>
                </w:txbxContent>
              </v:textbox>
              <w10:wrap type="none"/>
            </v:shape>
            <w10:wrap type="none"/>
          </v:group>
        </w:pict>
      </w:r>
      <w:r>
        <w:rPr>
          <w:rFonts w:ascii="Arial"/>
          <w:b/>
          <w:sz w:val="24"/>
        </w:rPr>
        <w:t>R/W(1)</w:t>
        <w:tab/>
        <w:t>R/W(1)</w:t>
        <w:tab/>
        <w:t>R/W(1)</w:t>
        <w:tab/>
        <w:t>R/W(1)</w:t>
        <w:tab/>
        <w:t>R/W(1)</w:t>
        <w:tab/>
        <w:t>R/W(1)</w:t>
        <w:tab/>
        <w:t>R/W(1)</w:t>
        <w:tab/>
        <w:t>R/W(1)</w:t>
      </w:r>
    </w:p>
    <w:p>
      <w:pPr>
        <w:pStyle w:val="BodyText"/>
        <w:rPr>
          <w:rFonts w:ascii="Arial"/>
          <w:b/>
          <w:sz w:val="18"/>
        </w:rPr>
      </w:pPr>
    </w:p>
    <w:p>
      <w:pPr>
        <w:spacing w:after="0"/>
        <w:rPr>
          <w:rFonts w:ascii="Arial"/>
          <w:sz w:val="18"/>
        </w:rPr>
        <w:sectPr>
          <w:type w:val="continuous"/>
          <w:pgSz w:w="11910" w:h="16840"/>
          <w:pgMar w:top="520" w:bottom="280" w:left="740" w:right="0"/>
        </w:sectPr>
      </w:pPr>
    </w:p>
    <w:p>
      <w:pPr>
        <w:spacing w:before="55"/>
        <w:ind w:left="901" w:right="0" w:firstLine="0"/>
        <w:jc w:val="left"/>
        <w:rPr>
          <w:rFonts w:ascii="Arial"/>
          <w:b/>
          <w:sz w:val="24"/>
        </w:rPr>
      </w:pPr>
      <w:r>
        <w:rPr>
          <w:rFonts w:ascii="Arial"/>
          <w:b/>
          <w:w w:val="75"/>
          <w:sz w:val="24"/>
        </w:rPr>
        <w:t>TRISD</w:t>
      </w:r>
    </w:p>
    <w:p>
      <w:pPr>
        <w:pStyle w:val="BodyText"/>
        <w:rPr>
          <w:rFonts w:ascii="Arial"/>
          <w:b/>
        </w:rPr>
      </w:pPr>
      <w:r>
        <w:rPr/>
        <w:br w:type="column"/>
      </w:r>
      <w:r>
        <w:rPr>
          <w:rFonts w:ascii="Arial"/>
          <w:b/>
        </w:rPr>
      </w:r>
    </w:p>
    <w:p>
      <w:pPr>
        <w:pStyle w:val="BodyText"/>
        <w:rPr>
          <w:rFonts w:ascii="Arial"/>
          <w:b/>
          <w:sz w:val="27"/>
        </w:rPr>
      </w:pPr>
    </w:p>
    <w:p>
      <w:pPr>
        <w:spacing w:before="1"/>
        <w:ind w:left="336" w:right="0" w:firstLine="0"/>
        <w:jc w:val="left"/>
        <w:rPr>
          <w:rFonts w:ascii="Arial"/>
          <w:b/>
          <w:sz w:val="24"/>
        </w:rPr>
      </w:pPr>
      <w:r>
        <w:rPr>
          <w:rFonts w:ascii="Arial"/>
          <w:b/>
          <w:w w:val="90"/>
          <w:sz w:val="24"/>
        </w:rPr>
        <w:t>Bit</w:t>
      </w:r>
      <w:r>
        <w:rPr>
          <w:rFonts w:ascii="Arial"/>
          <w:b/>
          <w:spacing w:val="-31"/>
          <w:w w:val="90"/>
          <w:sz w:val="24"/>
        </w:rPr>
        <w:t> </w:t>
      </w:r>
      <w:r>
        <w:rPr>
          <w:rFonts w:ascii="Arial"/>
          <w:b/>
          <w:spacing w:val="-19"/>
          <w:w w:val="90"/>
          <w:sz w:val="24"/>
        </w:rPr>
        <w:t>7</w:t>
      </w:r>
    </w:p>
    <w:p>
      <w:pPr>
        <w:pStyle w:val="BodyText"/>
        <w:rPr>
          <w:rFonts w:ascii="Arial"/>
          <w:b/>
        </w:rPr>
      </w:pPr>
      <w:r>
        <w:rPr/>
        <w:br w:type="column"/>
      </w:r>
      <w:r>
        <w:rPr>
          <w:rFonts w:ascii="Arial"/>
          <w:b/>
        </w:rPr>
      </w:r>
    </w:p>
    <w:p>
      <w:pPr>
        <w:pStyle w:val="BodyText"/>
        <w:spacing w:before="5"/>
        <w:rPr>
          <w:rFonts w:ascii="Arial"/>
          <w:b/>
          <w:sz w:val="29"/>
        </w:rPr>
      </w:pPr>
    </w:p>
    <w:p>
      <w:pPr>
        <w:spacing w:before="0"/>
        <w:ind w:left="769" w:right="0" w:firstLine="0"/>
        <w:jc w:val="left"/>
        <w:rPr>
          <w:rFonts w:ascii="Arial" w:hAnsi="Arial"/>
          <w:b/>
          <w:sz w:val="24"/>
        </w:rPr>
      </w:pPr>
      <w:r>
        <w:rPr>
          <w:rFonts w:ascii="Arial" w:hAnsi="Arial"/>
          <w:b/>
          <w:w w:val="74"/>
          <w:sz w:val="24"/>
        </w:rPr>
        <w:t>R</w:t>
      </w:r>
      <w:r>
        <w:rPr>
          <w:rFonts w:ascii="Arial" w:hAnsi="Arial"/>
          <w:b/>
          <w:spacing w:val="-1"/>
          <w:w w:val="146"/>
          <w:sz w:val="24"/>
        </w:rPr>
        <w:t>/</w:t>
      </w:r>
      <w:r>
        <w:rPr>
          <w:rFonts w:ascii="Arial" w:hAnsi="Arial"/>
          <w:b/>
          <w:w w:val="91"/>
          <w:sz w:val="24"/>
        </w:rPr>
        <w:t>W</w:t>
      </w:r>
      <w:r>
        <w:rPr>
          <w:rFonts w:ascii="Arial" w:hAnsi="Arial"/>
          <w:b/>
          <w:w w:val="88"/>
          <w:sz w:val="24"/>
        </w:rPr>
        <w:t>(</w:t>
      </w:r>
      <w:r>
        <w:rPr>
          <w:rFonts w:ascii="Arial" w:hAnsi="Arial"/>
          <w:b/>
          <w:spacing w:val="-1"/>
          <w:w w:val="86"/>
          <w:sz w:val="24"/>
        </w:rPr>
        <w:t>1</w:t>
      </w:r>
      <w:r>
        <w:rPr>
          <w:rFonts w:ascii="Arial" w:hAnsi="Arial"/>
          <w:b/>
          <w:w w:val="88"/>
          <w:sz w:val="24"/>
        </w:rPr>
        <w:t>)</w:t>
      </w:r>
      <w:r>
        <w:rPr>
          <w:rFonts w:ascii="Arial" w:hAnsi="Arial"/>
          <w:b/>
          <w:w w:val="78"/>
          <w:sz w:val="24"/>
        </w:rPr>
        <w:t>:</w:t>
      </w:r>
      <w:r>
        <w:rPr>
          <w:rFonts w:ascii="Arial" w:hAnsi="Arial"/>
          <w:b/>
          <w:spacing w:val="-16"/>
          <w:sz w:val="24"/>
        </w:rPr>
        <w:t> </w:t>
      </w:r>
      <w:r>
        <w:rPr>
          <w:rFonts w:ascii="Arial" w:hAnsi="Arial"/>
          <w:b/>
          <w:w w:val="83"/>
          <w:sz w:val="24"/>
        </w:rPr>
        <w:t>l</w:t>
      </w:r>
      <w:r>
        <w:rPr>
          <w:rFonts w:ascii="Arial" w:hAnsi="Arial"/>
          <w:b/>
          <w:w w:val="84"/>
          <w:sz w:val="24"/>
        </w:rPr>
        <w:t>à</w:t>
      </w:r>
      <w:r>
        <w:rPr>
          <w:rFonts w:ascii="Arial" w:hAnsi="Arial"/>
          <w:b/>
          <w:spacing w:val="-16"/>
          <w:sz w:val="24"/>
        </w:rPr>
        <w:t> </w:t>
      </w:r>
      <w:r>
        <w:rPr>
          <w:rFonts w:ascii="Arial" w:hAnsi="Arial"/>
          <w:b/>
          <w:w w:val="71"/>
          <w:sz w:val="24"/>
        </w:rPr>
        <w:t>c</w:t>
      </w:r>
      <w:r>
        <w:rPr>
          <w:rFonts w:ascii="Arial" w:hAnsi="Arial"/>
          <w:b/>
          <w:w w:val="83"/>
          <w:sz w:val="24"/>
        </w:rPr>
        <w:t>h</w:t>
      </w:r>
      <w:r>
        <w:rPr>
          <w:rFonts w:ascii="Arial" w:hAnsi="Arial"/>
          <w:b/>
          <w:w w:val="83"/>
          <w:sz w:val="24"/>
        </w:rPr>
        <w:t>o</w:t>
      </w:r>
      <w:r>
        <w:rPr>
          <w:rFonts w:ascii="Arial" w:hAnsi="Arial"/>
          <w:b/>
          <w:spacing w:val="-16"/>
          <w:sz w:val="24"/>
        </w:rPr>
        <w:t> </w:t>
      </w:r>
      <w:r>
        <w:rPr>
          <w:rFonts w:ascii="Arial" w:hAnsi="Arial"/>
          <w:b/>
          <w:w w:val="83"/>
          <w:sz w:val="24"/>
        </w:rPr>
        <w:t>ph</w:t>
      </w:r>
      <w:r>
        <w:rPr>
          <w:rFonts w:ascii="Arial" w:hAnsi="Arial"/>
          <w:b/>
          <w:w w:val="85"/>
          <w:sz w:val="24"/>
        </w:rPr>
        <w:t>é</w:t>
      </w:r>
      <w:r>
        <w:rPr>
          <w:rFonts w:ascii="Arial" w:hAnsi="Arial"/>
          <w:b/>
          <w:w w:val="83"/>
          <w:sz w:val="24"/>
        </w:rPr>
        <w:t>p</w:t>
      </w:r>
      <w:r>
        <w:rPr>
          <w:rFonts w:ascii="Arial" w:hAnsi="Arial"/>
          <w:b/>
          <w:spacing w:val="-16"/>
          <w:sz w:val="24"/>
        </w:rPr>
        <w:t> </w:t>
      </w:r>
      <w:r>
        <w:rPr>
          <w:rFonts w:ascii="Arial" w:hAnsi="Arial"/>
          <w:b/>
          <w:w w:val="88"/>
          <w:sz w:val="24"/>
        </w:rPr>
        <w:t>đ</w:t>
      </w:r>
      <w:r>
        <w:rPr>
          <w:rFonts w:ascii="Arial" w:hAnsi="Arial"/>
          <w:b/>
          <w:w w:val="83"/>
          <w:sz w:val="24"/>
        </w:rPr>
        <w:t>ọ</w:t>
      </w:r>
      <w:r>
        <w:rPr>
          <w:rFonts w:ascii="Arial" w:hAnsi="Arial"/>
          <w:b/>
          <w:spacing w:val="-1"/>
          <w:w w:val="71"/>
          <w:sz w:val="24"/>
        </w:rPr>
        <w:t>c</w:t>
      </w:r>
      <w:r>
        <w:rPr>
          <w:rFonts w:ascii="Arial" w:hAnsi="Arial"/>
          <w:b/>
          <w:w w:val="146"/>
          <w:sz w:val="24"/>
        </w:rPr>
        <w:t>/</w:t>
      </w:r>
      <w:r>
        <w:rPr>
          <w:rFonts w:ascii="Arial" w:hAnsi="Arial"/>
          <w:b/>
          <w:w w:val="73"/>
          <w:sz w:val="24"/>
        </w:rPr>
        <w:t>g</w:t>
      </w:r>
      <w:r>
        <w:rPr>
          <w:rFonts w:ascii="Arial" w:hAnsi="Arial"/>
          <w:b/>
          <w:w w:val="83"/>
          <w:sz w:val="24"/>
        </w:rPr>
        <w:t>h</w:t>
      </w:r>
      <w:r>
        <w:rPr>
          <w:rFonts w:ascii="Arial" w:hAnsi="Arial"/>
          <w:b/>
          <w:w w:val="83"/>
          <w:sz w:val="24"/>
        </w:rPr>
        <w:t>i</w:t>
      </w:r>
      <w:r>
        <w:rPr>
          <w:rFonts w:ascii="Arial" w:hAnsi="Arial"/>
          <w:b/>
          <w:spacing w:val="-16"/>
          <w:sz w:val="24"/>
        </w:rPr>
        <w:t> </w:t>
      </w:r>
      <w:r>
        <w:rPr>
          <w:rFonts w:ascii="Arial" w:hAnsi="Arial"/>
          <w:b/>
          <w:w w:val="80"/>
          <w:sz w:val="24"/>
        </w:rPr>
        <w:t>v</w:t>
      </w:r>
      <w:r>
        <w:rPr>
          <w:rFonts w:ascii="Arial" w:hAnsi="Arial"/>
          <w:b/>
          <w:w w:val="84"/>
          <w:sz w:val="24"/>
        </w:rPr>
        <w:t>à</w:t>
      </w:r>
      <w:r>
        <w:rPr>
          <w:rFonts w:ascii="Arial" w:hAnsi="Arial"/>
          <w:b/>
          <w:spacing w:val="-16"/>
          <w:sz w:val="24"/>
        </w:rPr>
        <w:t> </w:t>
      </w:r>
      <w:r>
        <w:rPr>
          <w:rFonts w:ascii="Arial" w:hAnsi="Arial"/>
          <w:b/>
          <w:w w:val="81"/>
          <w:sz w:val="24"/>
        </w:rPr>
        <w:t>k</w:t>
      </w:r>
      <w:r>
        <w:rPr>
          <w:rFonts w:ascii="Arial" w:hAnsi="Arial"/>
          <w:b/>
          <w:w w:val="83"/>
          <w:sz w:val="24"/>
        </w:rPr>
        <w:t>h</w:t>
      </w:r>
      <w:r>
        <w:rPr>
          <w:rFonts w:ascii="Arial" w:hAnsi="Arial"/>
          <w:b/>
          <w:w w:val="83"/>
          <w:sz w:val="24"/>
        </w:rPr>
        <w:t>i</w:t>
      </w:r>
      <w:r>
        <w:rPr>
          <w:rFonts w:ascii="Arial" w:hAnsi="Arial"/>
          <w:b/>
          <w:spacing w:val="-16"/>
          <w:sz w:val="24"/>
        </w:rPr>
        <w:t> </w:t>
      </w:r>
      <w:r>
        <w:rPr>
          <w:rFonts w:ascii="Arial" w:hAnsi="Arial"/>
          <w:b/>
          <w:w w:val="86"/>
          <w:sz w:val="24"/>
        </w:rPr>
        <w:t>r</w:t>
      </w:r>
      <w:r>
        <w:rPr>
          <w:rFonts w:ascii="Arial" w:hAnsi="Arial"/>
          <w:b/>
          <w:w w:val="85"/>
          <w:sz w:val="24"/>
        </w:rPr>
        <w:t>e</w:t>
      </w:r>
      <w:r>
        <w:rPr>
          <w:rFonts w:ascii="Arial" w:hAnsi="Arial"/>
          <w:b/>
          <w:w w:val="68"/>
          <w:sz w:val="24"/>
        </w:rPr>
        <w:t>s</w:t>
      </w:r>
      <w:r>
        <w:rPr>
          <w:rFonts w:ascii="Arial" w:hAnsi="Arial"/>
          <w:b/>
          <w:w w:val="85"/>
          <w:sz w:val="24"/>
        </w:rPr>
        <w:t>e</w:t>
      </w:r>
      <w:r>
        <w:rPr>
          <w:rFonts w:ascii="Arial" w:hAnsi="Arial"/>
          <w:b/>
          <w:w w:val="98"/>
          <w:sz w:val="24"/>
        </w:rPr>
        <w:t>t</w:t>
      </w:r>
      <w:r>
        <w:rPr>
          <w:rFonts w:ascii="Arial" w:hAnsi="Arial"/>
          <w:b/>
          <w:spacing w:val="-16"/>
          <w:sz w:val="24"/>
        </w:rPr>
        <w:t> </w:t>
      </w:r>
      <w:r>
        <w:rPr>
          <w:rFonts w:ascii="Arial" w:hAnsi="Arial"/>
          <w:b/>
          <w:w w:val="98"/>
          <w:sz w:val="24"/>
        </w:rPr>
        <w:t>t</w:t>
      </w:r>
      <w:r>
        <w:rPr>
          <w:rFonts w:ascii="Arial" w:hAnsi="Arial"/>
          <w:b/>
          <w:w w:val="83"/>
          <w:sz w:val="24"/>
        </w:rPr>
        <w:t>h</w:t>
      </w:r>
      <w:r>
        <w:rPr>
          <w:rFonts w:ascii="Arial" w:hAnsi="Arial"/>
          <w:b/>
          <w:w w:val="83"/>
          <w:sz w:val="24"/>
        </w:rPr>
        <w:t>ì</w:t>
      </w:r>
      <w:r>
        <w:rPr>
          <w:rFonts w:ascii="Arial" w:hAnsi="Arial"/>
          <w:b/>
          <w:spacing w:val="-16"/>
          <w:sz w:val="24"/>
        </w:rPr>
        <w:t> </w:t>
      </w:r>
      <w:r>
        <w:rPr>
          <w:rFonts w:ascii="Arial" w:hAnsi="Arial"/>
          <w:b/>
          <w:w w:val="83"/>
          <w:sz w:val="24"/>
        </w:rPr>
        <w:t>b</w:t>
      </w:r>
      <w:r>
        <w:rPr>
          <w:rFonts w:ascii="Arial" w:hAnsi="Arial"/>
          <w:b/>
          <w:w w:val="84"/>
          <w:sz w:val="24"/>
        </w:rPr>
        <w:t>ằ</w:t>
      </w:r>
      <w:r>
        <w:rPr>
          <w:rFonts w:ascii="Arial" w:hAnsi="Arial"/>
          <w:b/>
          <w:w w:val="83"/>
          <w:sz w:val="24"/>
        </w:rPr>
        <w:t>n</w:t>
      </w:r>
      <w:r>
        <w:rPr>
          <w:rFonts w:ascii="Arial" w:hAnsi="Arial"/>
          <w:b/>
          <w:w w:val="73"/>
          <w:sz w:val="24"/>
        </w:rPr>
        <w:t>g</w:t>
      </w:r>
      <w:r>
        <w:rPr>
          <w:rFonts w:ascii="Arial" w:hAnsi="Arial"/>
          <w:b/>
          <w:spacing w:val="-16"/>
          <w:sz w:val="24"/>
        </w:rPr>
        <w:t> </w:t>
      </w:r>
      <w:r>
        <w:rPr>
          <w:rFonts w:ascii="Arial" w:hAnsi="Arial"/>
          <w:b/>
          <w:w w:val="86"/>
          <w:sz w:val="24"/>
        </w:rPr>
        <w:t>1</w:t>
      </w:r>
    </w:p>
    <w:p>
      <w:pPr>
        <w:spacing w:before="108"/>
        <w:ind w:left="1429" w:right="0" w:firstLine="0"/>
        <w:jc w:val="left"/>
        <w:rPr>
          <w:i/>
          <w:sz w:val="24"/>
        </w:rPr>
      </w:pPr>
      <w:r>
        <w:rPr>
          <w:i/>
          <w:sz w:val="24"/>
        </w:rPr>
        <w:t>Hình 5-28: Port D và thanh ghi TRISD.</w:t>
      </w:r>
    </w:p>
    <w:p>
      <w:pPr>
        <w:pStyle w:val="BodyText"/>
        <w:rPr>
          <w:i/>
        </w:rPr>
      </w:pPr>
      <w:r>
        <w:rPr/>
        <w:br w:type="column"/>
      </w:r>
      <w:r>
        <w:rPr>
          <w:i/>
        </w:rPr>
      </w:r>
    </w:p>
    <w:p>
      <w:pPr>
        <w:pStyle w:val="BodyText"/>
        <w:spacing w:before="5"/>
        <w:rPr>
          <w:i/>
          <w:sz w:val="29"/>
        </w:rPr>
      </w:pPr>
    </w:p>
    <w:p>
      <w:pPr>
        <w:pStyle w:val="Heading4"/>
        <w:ind w:left="851" w:right="1071"/>
        <w:jc w:val="center"/>
        <w:rPr>
          <w:rFonts w:ascii="Arial"/>
        </w:rPr>
      </w:pPr>
      <w:r>
        <w:rPr>
          <w:rFonts w:ascii="Arial"/>
          <w:w w:val="95"/>
        </w:rPr>
        <w:t>Bit 0</w:t>
      </w:r>
    </w:p>
    <w:p>
      <w:pPr>
        <w:spacing w:after="0"/>
        <w:jc w:val="center"/>
        <w:rPr>
          <w:rFonts w:ascii="Arial"/>
        </w:rPr>
        <w:sectPr>
          <w:type w:val="continuous"/>
          <w:pgSz w:w="11910" w:h="16840"/>
          <w:pgMar w:top="520" w:bottom="280" w:left="740" w:right="0"/>
          <w:cols w:num="4" w:equalWidth="0">
            <w:col w:w="1455" w:space="40"/>
            <w:col w:w="767" w:space="39"/>
            <w:col w:w="5628" w:space="784"/>
            <w:col w:w="2457"/>
          </w:cols>
        </w:sectPr>
      </w:pPr>
    </w:p>
    <w:p>
      <w:pPr>
        <w:pStyle w:val="BodyText"/>
        <w:spacing w:before="123"/>
        <w:ind w:left="1276"/>
      </w:pPr>
      <w:r>
        <w:rPr/>
        <w:t>Khảo sát cấu hình mạch cho từng tín hiệu.</w:t>
      </w:r>
    </w:p>
    <w:p>
      <w:pPr>
        <w:pStyle w:val="Heading5"/>
        <w:spacing w:before="122"/>
        <w:ind w:left="1276"/>
        <w:rPr>
          <w:i/>
        </w:rPr>
      </w:pPr>
      <w:r>
        <w:rPr>
          <w:i/>
        </w:rPr>
        <w:t>Chân RD&lt;4 :0&gt;:</w:t>
      </w:r>
    </w:p>
    <w:p>
      <w:pPr>
        <w:pStyle w:val="BodyText"/>
        <w:spacing w:before="118"/>
        <w:ind w:left="1276"/>
      </w:pPr>
      <w:r>
        <w:rPr/>
        <w:t>Sơ đồ mạch điện của các chân từ RC0 nhƣ hình 5-29: chỉ có chức năng là xuất nhập số.</w:t>
      </w:r>
    </w:p>
    <w:p>
      <w:pPr>
        <w:pStyle w:val="Heading5"/>
        <w:spacing w:before="123"/>
        <w:ind w:left="1276"/>
        <w:rPr>
          <w:i/>
        </w:rPr>
      </w:pPr>
      <w:r>
        <w:rPr>
          <w:i/>
        </w:rPr>
        <w:t>Chân RD5/P1B:</w:t>
      </w:r>
    </w:p>
    <w:p>
      <w:pPr>
        <w:pStyle w:val="BodyText"/>
        <w:spacing w:before="117"/>
        <w:ind w:left="1276"/>
      </w:pPr>
      <w:r>
        <w:rPr/>
        <w:t>Sơ đồ mạch điện của các chân từ RD5 nhƣ hình 5-30:</w:t>
      </w:r>
    </w:p>
    <w:p>
      <w:pPr>
        <w:pStyle w:val="BodyText"/>
        <w:spacing w:before="118"/>
        <w:ind w:left="1276"/>
      </w:pPr>
      <w:r>
        <w:rPr/>
        <w:t>Chân này đƣợc cấu hình thực hiện 1 trong các chức năng sau:</w:t>
      </w:r>
    </w:p>
    <w:p>
      <w:pPr>
        <w:pStyle w:val="ListParagraph"/>
        <w:numPr>
          <w:ilvl w:val="2"/>
          <w:numId w:val="31"/>
        </w:numPr>
        <w:tabs>
          <w:tab w:pos="1996" w:val="left" w:leader="none"/>
          <w:tab w:pos="1997" w:val="left" w:leader="none"/>
        </w:tabs>
        <w:spacing w:line="240" w:lineRule="auto" w:before="124" w:after="0"/>
        <w:ind w:left="1997" w:right="0" w:hanging="360"/>
        <w:jc w:val="left"/>
        <w:rPr>
          <w:sz w:val="24"/>
        </w:rPr>
      </w:pPr>
      <w:r>
        <w:rPr>
          <w:sz w:val="24"/>
        </w:rPr>
        <w:t>Là tín hiệu xuất nhập số</w:t>
      </w:r>
      <w:r>
        <w:rPr>
          <w:spacing w:val="13"/>
          <w:sz w:val="24"/>
        </w:rPr>
        <w:t> </w:t>
      </w:r>
      <w:r>
        <w:rPr>
          <w:sz w:val="24"/>
        </w:rPr>
        <w:t>I/O.</w:t>
      </w:r>
    </w:p>
    <w:p>
      <w:pPr>
        <w:pStyle w:val="ListParagraph"/>
        <w:numPr>
          <w:ilvl w:val="2"/>
          <w:numId w:val="31"/>
        </w:numPr>
        <w:tabs>
          <w:tab w:pos="1996" w:val="left" w:leader="none"/>
          <w:tab w:pos="1997" w:val="left" w:leader="none"/>
        </w:tabs>
        <w:spacing w:line="240" w:lineRule="auto" w:before="120" w:after="0"/>
        <w:ind w:left="1997" w:right="0" w:hanging="360"/>
        <w:jc w:val="left"/>
        <w:rPr>
          <w:sz w:val="24"/>
        </w:rPr>
      </w:pPr>
      <w:r>
        <w:rPr>
          <w:sz w:val="24"/>
        </w:rPr>
        <w:t>Là ngõ ra của</w:t>
      </w:r>
      <w:r>
        <w:rPr>
          <w:spacing w:val="9"/>
          <w:sz w:val="24"/>
        </w:rPr>
        <w:t> </w:t>
      </w:r>
      <w:r>
        <w:rPr>
          <w:sz w:val="24"/>
        </w:rPr>
        <w:t>PWM.</w:t>
      </w:r>
    </w:p>
    <w:p>
      <w:pPr>
        <w:pStyle w:val="Heading5"/>
        <w:spacing w:before="121"/>
        <w:ind w:left="1276"/>
        <w:rPr>
          <w:i/>
        </w:rPr>
      </w:pPr>
      <w:r>
        <w:rPr>
          <w:i/>
        </w:rPr>
        <w:t>Chân RD6/P1C:</w:t>
      </w:r>
    </w:p>
    <w:p>
      <w:pPr>
        <w:pStyle w:val="BodyText"/>
        <w:spacing w:before="118"/>
        <w:ind w:left="1276"/>
      </w:pPr>
      <w:r>
        <w:rPr/>
        <w:t>Sơ đồ mạch điện của các chân từ RD6 nhƣ hình 5-30:</w:t>
      </w:r>
    </w:p>
    <w:p>
      <w:pPr>
        <w:pStyle w:val="BodyText"/>
        <w:spacing w:before="117"/>
        <w:ind w:left="1276"/>
      </w:pPr>
      <w:r>
        <w:rPr/>
        <w:t>Chân này đƣợc cấu hình thực hiện 1 trong các chức năng sau:</w:t>
      </w:r>
    </w:p>
    <w:p>
      <w:pPr>
        <w:pStyle w:val="ListParagraph"/>
        <w:numPr>
          <w:ilvl w:val="2"/>
          <w:numId w:val="31"/>
        </w:numPr>
        <w:tabs>
          <w:tab w:pos="1996" w:val="left" w:leader="none"/>
          <w:tab w:pos="1997" w:val="left" w:leader="none"/>
        </w:tabs>
        <w:spacing w:line="240" w:lineRule="auto" w:before="125" w:after="0"/>
        <w:ind w:left="1997" w:right="0" w:hanging="360"/>
        <w:jc w:val="left"/>
        <w:rPr>
          <w:sz w:val="24"/>
        </w:rPr>
      </w:pPr>
      <w:r>
        <w:rPr>
          <w:sz w:val="24"/>
        </w:rPr>
        <w:t>Là tín hiệu xuất nhập số</w:t>
      </w:r>
      <w:r>
        <w:rPr>
          <w:spacing w:val="13"/>
          <w:sz w:val="24"/>
        </w:rPr>
        <w:t> </w:t>
      </w:r>
      <w:r>
        <w:rPr>
          <w:sz w:val="24"/>
        </w:rPr>
        <w:t>I/O.</w:t>
      </w:r>
    </w:p>
    <w:p>
      <w:pPr>
        <w:spacing w:after="0" w:line="240" w:lineRule="auto"/>
        <w:jc w:val="left"/>
        <w:rPr>
          <w:sz w:val="24"/>
        </w:rPr>
        <w:sectPr>
          <w:type w:val="continuous"/>
          <w:pgSz w:w="11910" w:h="16840"/>
          <w:pgMar w:top="520" w:bottom="280" w:left="740" w:right="0"/>
        </w:sectPr>
      </w:pPr>
    </w:p>
    <w:p>
      <w:pPr>
        <w:pStyle w:val="ListParagraph"/>
        <w:numPr>
          <w:ilvl w:val="2"/>
          <w:numId w:val="31"/>
        </w:numPr>
        <w:tabs>
          <w:tab w:pos="1996" w:val="left" w:leader="none"/>
          <w:tab w:pos="1997" w:val="left" w:leader="none"/>
        </w:tabs>
        <w:spacing w:line="240" w:lineRule="auto" w:before="0" w:after="0"/>
        <w:ind w:left="1997" w:right="0" w:hanging="360"/>
        <w:jc w:val="left"/>
        <w:rPr>
          <w:sz w:val="24"/>
        </w:rPr>
      </w:pPr>
      <w:r>
        <w:rPr>
          <w:sz w:val="24"/>
        </w:rPr>
        <w:t>Là ngõ ra của PWM (chỉ có ở</w:t>
      </w:r>
      <w:r>
        <w:rPr>
          <w:spacing w:val="6"/>
          <w:sz w:val="24"/>
        </w:rPr>
        <w:t> </w:t>
      </w:r>
      <w:r>
        <w:rPr>
          <w:sz w:val="24"/>
        </w:rPr>
        <w:t>PIC16F884/887).</w:t>
      </w:r>
    </w:p>
    <w:p>
      <w:pPr>
        <w:pStyle w:val="Heading5"/>
        <w:spacing w:before="121"/>
        <w:ind w:left="1276"/>
        <w:rPr>
          <w:i/>
        </w:rPr>
      </w:pPr>
      <w:r>
        <w:rPr>
          <w:i/>
        </w:rPr>
        <w:t>Chân RD7/P1D:</w:t>
      </w:r>
    </w:p>
    <w:p>
      <w:pPr>
        <w:pStyle w:val="BodyText"/>
        <w:spacing w:before="113"/>
        <w:ind w:left="1276"/>
      </w:pPr>
      <w:r>
        <w:rPr/>
        <w:t>Sơ đồ mạch điện của các chân từ RD7 nhƣ hình 5-30:</w:t>
      </w:r>
    </w:p>
    <w:p>
      <w:pPr>
        <w:pStyle w:val="BodyText"/>
        <w:spacing w:before="123"/>
        <w:ind w:left="1276"/>
      </w:pPr>
      <w:r>
        <w:rPr/>
        <w:t>Chân này đƣợc cấu hình thực hiện 1 trong các chức năng sau:</w:t>
      </w:r>
    </w:p>
    <w:p>
      <w:pPr>
        <w:pStyle w:val="ListParagraph"/>
        <w:numPr>
          <w:ilvl w:val="2"/>
          <w:numId w:val="31"/>
        </w:numPr>
        <w:tabs>
          <w:tab w:pos="1996" w:val="left" w:leader="none"/>
          <w:tab w:pos="1997" w:val="left" w:leader="none"/>
        </w:tabs>
        <w:spacing w:line="240" w:lineRule="auto" w:before="120" w:after="0"/>
        <w:ind w:left="1997" w:right="0" w:hanging="360"/>
        <w:jc w:val="left"/>
        <w:rPr>
          <w:sz w:val="24"/>
        </w:rPr>
      </w:pPr>
      <w:r>
        <w:rPr>
          <w:sz w:val="24"/>
        </w:rPr>
        <w:t>Là tín hiệu xuất nhập số</w:t>
      </w:r>
      <w:r>
        <w:rPr>
          <w:spacing w:val="13"/>
          <w:sz w:val="24"/>
        </w:rPr>
        <w:t> </w:t>
      </w:r>
      <w:r>
        <w:rPr>
          <w:sz w:val="24"/>
        </w:rPr>
        <w:t>I/O.</w:t>
      </w:r>
    </w:p>
    <w:p>
      <w:pPr>
        <w:pStyle w:val="ListParagraph"/>
        <w:numPr>
          <w:ilvl w:val="2"/>
          <w:numId w:val="31"/>
        </w:numPr>
        <w:tabs>
          <w:tab w:pos="1996" w:val="left" w:leader="none"/>
          <w:tab w:pos="1997" w:val="left" w:leader="none"/>
        </w:tabs>
        <w:spacing w:line="240" w:lineRule="auto" w:before="119" w:after="0"/>
        <w:ind w:left="1997" w:right="0" w:hanging="360"/>
        <w:jc w:val="left"/>
        <w:rPr>
          <w:sz w:val="24"/>
        </w:rPr>
      </w:pPr>
      <w:r>
        <w:rPr>
          <w:sz w:val="24"/>
        </w:rPr>
        <w:t>Là ngõ ra của PWM (chỉ có ở</w:t>
      </w:r>
      <w:r>
        <w:rPr>
          <w:spacing w:val="6"/>
          <w:sz w:val="24"/>
        </w:rPr>
        <w:t> </w:t>
      </w:r>
      <w:r>
        <w:rPr>
          <w:sz w:val="24"/>
        </w:rPr>
        <w:t>PIC16F884/887).</w:t>
      </w:r>
    </w:p>
    <w:p>
      <w:pPr>
        <w:pStyle w:val="BodyText"/>
        <w:rPr>
          <w:sz w:val="20"/>
        </w:rPr>
      </w:pPr>
    </w:p>
    <w:p>
      <w:pPr>
        <w:pStyle w:val="BodyText"/>
        <w:spacing w:before="4"/>
        <w:rPr>
          <w:sz w:val="12"/>
        </w:rPr>
      </w:pPr>
      <w:r>
        <w:rPr/>
        <w:drawing>
          <wp:anchor distT="0" distB="0" distL="0" distR="0" allowOverlap="1" layoutInCell="1" locked="0" behindDoc="0" simplePos="0" relativeHeight="358">
            <wp:simplePos x="0" y="0"/>
            <wp:positionH relativeFrom="page">
              <wp:posOffset>937319</wp:posOffset>
            </wp:positionH>
            <wp:positionV relativeFrom="paragraph">
              <wp:posOffset>115226</wp:posOffset>
            </wp:positionV>
            <wp:extent cx="2752817" cy="2614993"/>
            <wp:effectExtent l="0" t="0" r="0" b="0"/>
            <wp:wrapTopAndBottom/>
            <wp:docPr id="111" name="image204.png"/>
            <wp:cNvGraphicFramePr>
              <a:graphicFrameLocks noChangeAspect="1"/>
            </wp:cNvGraphicFramePr>
            <a:graphic>
              <a:graphicData uri="http://schemas.openxmlformats.org/drawingml/2006/picture">
                <pic:pic>
                  <pic:nvPicPr>
                    <pic:cNvPr id="112" name="image204.png"/>
                    <pic:cNvPicPr/>
                  </pic:nvPicPr>
                  <pic:blipFill>
                    <a:blip r:embed="rId289" cstate="print"/>
                    <a:stretch>
                      <a:fillRect/>
                    </a:stretch>
                  </pic:blipFill>
                  <pic:spPr>
                    <a:xfrm>
                      <a:off x="0" y="0"/>
                      <a:ext cx="2752817" cy="2614993"/>
                    </a:xfrm>
                    <a:prstGeom prst="rect">
                      <a:avLst/>
                    </a:prstGeom>
                  </pic:spPr>
                </pic:pic>
              </a:graphicData>
            </a:graphic>
          </wp:anchor>
        </w:drawing>
      </w:r>
      <w:r>
        <w:rPr/>
        <w:drawing>
          <wp:anchor distT="0" distB="0" distL="0" distR="0" allowOverlap="1" layoutInCell="1" locked="0" behindDoc="0" simplePos="0" relativeHeight="359">
            <wp:simplePos x="0" y="0"/>
            <wp:positionH relativeFrom="page">
              <wp:posOffset>4186205</wp:posOffset>
            </wp:positionH>
            <wp:positionV relativeFrom="paragraph">
              <wp:posOffset>123245</wp:posOffset>
            </wp:positionV>
            <wp:extent cx="2893382" cy="2559462"/>
            <wp:effectExtent l="0" t="0" r="0" b="0"/>
            <wp:wrapTopAndBottom/>
            <wp:docPr id="113" name="image205.jpeg"/>
            <wp:cNvGraphicFramePr>
              <a:graphicFrameLocks noChangeAspect="1"/>
            </wp:cNvGraphicFramePr>
            <a:graphic>
              <a:graphicData uri="http://schemas.openxmlformats.org/drawingml/2006/picture">
                <pic:pic>
                  <pic:nvPicPr>
                    <pic:cNvPr id="114" name="image205.jpeg"/>
                    <pic:cNvPicPr/>
                  </pic:nvPicPr>
                  <pic:blipFill>
                    <a:blip r:embed="rId290" cstate="print"/>
                    <a:stretch>
                      <a:fillRect/>
                    </a:stretch>
                  </pic:blipFill>
                  <pic:spPr>
                    <a:xfrm>
                      <a:off x="0" y="0"/>
                      <a:ext cx="2893382" cy="2559462"/>
                    </a:xfrm>
                    <a:prstGeom prst="rect">
                      <a:avLst/>
                    </a:prstGeom>
                  </pic:spPr>
                </pic:pic>
              </a:graphicData>
            </a:graphic>
          </wp:anchor>
        </w:drawing>
      </w:r>
    </w:p>
    <w:p>
      <w:pPr>
        <w:tabs>
          <w:tab w:pos="5780" w:val="left" w:leader="none"/>
        </w:tabs>
        <w:spacing w:before="52"/>
        <w:ind w:left="676" w:right="0" w:firstLine="0"/>
        <w:jc w:val="left"/>
        <w:rPr>
          <w:i/>
          <w:sz w:val="24"/>
        </w:rPr>
      </w:pPr>
      <w:r>
        <w:rPr>
          <w:i/>
          <w:sz w:val="24"/>
        </w:rPr>
        <w:t>Hình 5-29: Cấu hình</w:t>
      </w:r>
      <w:r>
        <w:rPr>
          <w:i/>
          <w:spacing w:val="-4"/>
          <w:sz w:val="24"/>
        </w:rPr>
        <w:t> </w:t>
      </w:r>
      <w:r>
        <w:rPr>
          <w:i/>
          <w:sz w:val="24"/>
        </w:rPr>
        <w:t>chân</w:t>
      </w:r>
      <w:r>
        <w:rPr>
          <w:i/>
          <w:spacing w:val="1"/>
          <w:sz w:val="24"/>
        </w:rPr>
        <w:t> </w:t>
      </w:r>
      <w:r>
        <w:rPr>
          <w:i/>
          <w:sz w:val="24"/>
        </w:rPr>
        <w:t>RD&lt;4:0&gt;.</w:t>
        <w:tab/>
        <w:t>Hình 5-30: Cấu hình chân</w:t>
      </w:r>
      <w:r>
        <w:rPr>
          <w:i/>
          <w:spacing w:val="2"/>
          <w:sz w:val="24"/>
        </w:rPr>
        <w:t> </w:t>
      </w:r>
      <w:r>
        <w:rPr>
          <w:i/>
          <w:sz w:val="24"/>
        </w:rPr>
        <w:t>RD&lt;7:5&gt;.</w:t>
      </w:r>
    </w:p>
    <w:p>
      <w:pPr>
        <w:pStyle w:val="Heading4"/>
        <w:numPr>
          <w:ilvl w:val="1"/>
          <w:numId w:val="31"/>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PORTE VÀ THANH GHI</w:t>
      </w:r>
      <w:r>
        <w:rPr>
          <w:spacing w:val="-12"/>
          <w:shd w:fill="FFFF99" w:color="auto" w:val="clear"/>
        </w:rPr>
        <w:t> </w:t>
      </w:r>
      <w:r>
        <w:rPr>
          <w:shd w:fill="FFFF99" w:color="auto" w:val="clear"/>
        </w:rPr>
        <w:t>TRISE:</w:t>
        <w:tab/>
      </w:r>
    </w:p>
    <w:p>
      <w:pPr>
        <w:pStyle w:val="BodyText"/>
        <w:spacing w:line="237" w:lineRule="auto" w:before="177"/>
        <w:ind w:left="676" w:right="569" w:firstLine="600"/>
        <w:jc w:val="both"/>
      </w:pPr>
      <w:r>
        <w:rPr/>
        <w:t>PortE </w:t>
      </w:r>
      <w:r>
        <w:rPr>
          <w:spacing w:val="-5"/>
        </w:rPr>
        <w:t>là </w:t>
      </w:r>
      <w:r>
        <w:rPr/>
        <w:t>port hai chiều 4 bit, thanh ghi định hƣớng </w:t>
      </w:r>
      <w:r>
        <w:rPr>
          <w:spacing w:val="-5"/>
        </w:rPr>
        <w:t>là </w:t>
      </w:r>
      <w:r>
        <w:rPr/>
        <w:t>TRISE có chức năng định cấu hình vào </w:t>
      </w:r>
      <w:r>
        <w:rPr>
          <w:spacing w:val="-17"/>
        </w:rPr>
        <w:t>ra </w:t>
      </w:r>
      <w:r>
        <w:rPr/>
        <w:t>cho</w:t>
      </w:r>
      <w:r>
        <w:rPr>
          <w:spacing w:val="-4"/>
        </w:rPr>
        <w:t> </w:t>
      </w:r>
      <w:r>
        <w:rPr/>
        <w:t>các</w:t>
      </w:r>
      <w:r>
        <w:rPr>
          <w:spacing w:val="-9"/>
        </w:rPr>
        <w:t> </w:t>
      </w:r>
      <w:r>
        <w:rPr>
          <w:spacing w:val="-4"/>
        </w:rPr>
        <w:t>bit</w:t>
      </w:r>
      <w:r>
        <w:rPr>
          <w:spacing w:val="1"/>
        </w:rPr>
        <w:t> </w:t>
      </w:r>
      <w:r>
        <w:rPr/>
        <w:t>xuất</w:t>
      </w:r>
      <w:r>
        <w:rPr>
          <w:spacing w:val="-3"/>
        </w:rPr>
        <w:t> </w:t>
      </w:r>
      <w:r>
        <w:rPr/>
        <w:t>nhập</w:t>
      </w:r>
      <w:r>
        <w:rPr>
          <w:spacing w:val="-7"/>
        </w:rPr>
        <w:t> </w:t>
      </w:r>
      <w:r>
        <w:rPr/>
        <w:t>của</w:t>
      </w:r>
      <w:r>
        <w:rPr>
          <w:spacing w:val="-8"/>
        </w:rPr>
        <w:t> </w:t>
      </w:r>
      <w:r>
        <w:rPr/>
        <w:t>portE,</w:t>
      </w:r>
      <w:r>
        <w:rPr>
          <w:spacing w:val="-6"/>
        </w:rPr>
        <w:t> </w:t>
      </w:r>
      <w:r>
        <w:rPr>
          <w:spacing w:val="-5"/>
        </w:rPr>
        <w:t>bit</w:t>
      </w:r>
      <w:r>
        <w:rPr>
          <w:spacing w:val="-3"/>
        </w:rPr>
        <w:t> </w:t>
      </w:r>
      <w:r>
        <w:rPr/>
        <w:t>định</w:t>
      </w:r>
      <w:r>
        <w:rPr>
          <w:spacing w:val="-7"/>
        </w:rPr>
        <w:t> </w:t>
      </w:r>
      <w:r>
        <w:rPr/>
        <w:t>hƣớng</w:t>
      </w:r>
      <w:r>
        <w:rPr>
          <w:spacing w:val="-4"/>
        </w:rPr>
        <w:t> </w:t>
      </w:r>
      <w:r>
        <w:rPr/>
        <w:t>bằng</w:t>
      </w:r>
      <w:r>
        <w:rPr>
          <w:spacing w:val="-8"/>
        </w:rPr>
        <w:t> </w:t>
      </w:r>
      <w:r>
        <w:rPr/>
        <w:t>0</w:t>
      </w:r>
      <w:r>
        <w:rPr>
          <w:spacing w:val="-7"/>
        </w:rPr>
        <w:t> </w:t>
      </w:r>
      <w:r>
        <w:rPr/>
        <w:t>thì</w:t>
      </w:r>
      <w:r>
        <w:rPr>
          <w:spacing w:val="-15"/>
        </w:rPr>
        <w:t> </w:t>
      </w:r>
      <w:r>
        <w:rPr/>
        <w:t>port</w:t>
      </w:r>
      <w:r>
        <w:rPr>
          <w:spacing w:val="-7"/>
        </w:rPr>
        <w:t> </w:t>
      </w:r>
      <w:r>
        <w:rPr/>
        <w:t>tƣơng</w:t>
      </w:r>
      <w:r>
        <w:rPr>
          <w:spacing w:val="-8"/>
        </w:rPr>
        <w:t> </w:t>
      </w:r>
      <w:r>
        <w:rPr/>
        <w:t>ứng</w:t>
      </w:r>
      <w:r>
        <w:rPr>
          <w:spacing w:val="-4"/>
        </w:rPr>
        <w:t> </w:t>
      </w:r>
      <w:r>
        <w:rPr/>
        <w:t>xuất,</w:t>
      </w:r>
      <w:r>
        <w:rPr>
          <w:spacing w:val="-5"/>
        </w:rPr>
        <w:t> </w:t>
      </w:r>
      <w:r>
        <w:rPr>
          <w:spacing w:val="-4"/>
        </w:rPr>
        <w:t>bit </w:t>
      </w:r>
      <w:r>
        <w:rPr/>
        <w:t>bằng</w:t>
      </w:r>
      <w:r>
        <w:rPr>
          <w:spacing w:val="-7"/>
        </w:rPr>
        <w:t> </w:t>
      </w:r>
      <w:r>
        <w:rPr/>
        <w:t>1</w:t>
      </w:r>
      <w:r>
        <w:rPr>
          <w:spacing w:val="-7"/>
        </w:rPr>
        <w:t> </w:t>
      </w:r>
      <w:r>
        <w:rPr/>
        <w:t>thì</w:t>
      </w:r>
      <w:r>
        <w:rPr>
          <w:spacing w:val="-12"/>
        </w:rPr>
        <w:t> </w:t>
      </w:r>
      <w:r>
        <w:rPr>
          <w:spacing w:val="-4"/>
        </w:rPr>
        <w:t>bit</w:t>
      </w:r>
      <w:r>
        <w:rPr>
          <w:spacing w:val="6"/>
        </w:rPr>
        <w:t> </w:t>
      </w:r>
      <w:r>
        <w:rPr>
          <w:spacing w:val="-26"/>
        </w:rPr>
        <w:t>tƣơng </w:t>
      </w:r>
      <w:r>
        <w:rPr/>
        <w:t>ứng </w:t>
      </w:r>
      <w:r>
        <w:rPr>
          <w:spacing w:val="-3"/>
        </w:rPr>
        <w:t>là </w:t>
      </w:r>
      <w:r>
        <w:rPr/>
        <w:t>nhập, portE </w:t>
      </w:r>
      <w:r>
        <w:rPr>
          <w:spacing w:val="-3"/>
        </w:rPr>
        <w:t>và </w:t>
      </w:r>
      <w:r>
        <w:rPr/>
        <w:t>thanh ghi định hƣớng TRISE </w:t>
      </w:r>
      <w:r>
        <w:rPr>
          <w:spacing w:val="-4"/>
        </w:rPr>
        <w:t>nhƣ </w:t>
      </w:r>
      <w:r>
        <w:rPr/>
        <w:t>hình 5-31:</w:t>
      </w:r>
    </w:p>
    <w:p>
      <w:pPr>
        <w:spacing w:after="0" w:line="237" w:lineRule="auto"/>
        <w:jc w:val="both"/>
        <w:sectPr>
          <w:headerReference w:type="default" r:id="rId288"/>
          <w:pgSz w:w="11910" w:h="16840"/>
          <w:pgMar w:header="283" w:footer="472" w:top="640" w:bottom="660" w:left="740" w:right="0"/>
        </w:sectPr>
      </w:pPr>
    </w:p>
    <w:p>
      <w:pPr>
        <w:pStyle w:val="Heading4"/>
        <w:spacing w:before="112"/>
        <w:ind w:left="0"/>
        <w:jc w:val="right"/>
        <w:rPr>
          <w:rFonts w:ascii="Arial"/>
        </w:rPr>
      </w:pPr>
      <w:r>
        <w:rPr/>
        <w:pict>
          <v:group style="position:absolute;margin-left:123.372452pt;margin-top:22.785872pt;width:430.5pt;height:31.35pt;mso-position-horizontal-relative:page;mso-position-vertical-relative:paragraph;z-index:15921664" coordorigin="2467,456" coordsize="8610,627">
            <v:shape style="position:absolute;left:2474;top:463;width:1214;height:613" coordorigin="2475,463" coordsize="1214,613" path="m3688,463l3531,642,3531,1075,3688,911,3688,463xm3688,463l2632,463,2475,642,3531,642,3688,463xe" filled="true" fillcolor="#817b87" stroked="false">
              <v:path arrowok="t"/>
              <v:fill type="solid"/>
            </v:shape>
            <v:shape style="position:absolute;left:2474;top:463;width:1214;height:613" coordorigin="2475,463" coordsize="1214,613" path="m2475,642l3531,642,3531,1075,3688,911,3688,463,3531,642,3688,463,2632,463,2475,642xe" filled="false" stroked="true" strokeweight=".739851pt" strokecolor="#000000">
              <v:path arrowok="t"/>
              <v:stroke dashstyle="solid"/>
            </v:shape>
            <v:shape style="position:absolute;left:2474;top:642;width:1057;height:433" type="#_x0000_t75" stroked="false">
              <v:imagedata r:id="rId291" o:title=""/>
            </v:shape>
            <v:shape style="position:absolute;left:2474;top:642;width:1057;height:433" coordorigin="2475,642" coordsize="1057,433" path="m2475,1075l3531,1075,3531,642,2475,642,2475,1075xm2475,642l2475,1075,3531,1075m2475,642l3531,642,3531,1075e" filled="false" stroked="true" strokeweight=".730151pt" strokecolor="#000000">
              <v:path arrowok="t"/>
              <v:stroke dashstyle="solid"/>
            </v:shape>
            <v:shape style="position:absolute;left:3517;top:463;width:1228;height:613" coordorigin="3517,463" coordsize="1228,613" path="m4745,463l4574,642,4574,1075,4745,911,4745,463xm4745,463l3674,463,3517,642,4574,642,4745,463xe" filled="true" fillcolor="#737a5d" stroked="false">
              <v:path arrowok="t"/>
              <v:fill type="solid"/>
            </v:shape>
            <v:shape style="position:absolute;left:3517;top:463;width:1228;height:613" coordorigin="3517,463" coordsize="1228,613" path="m3517,642l4574,642,4574,1075,4745,911,4745,463,4574,642,4745,463,3674,463,3517,642xe" filled="false" stroked="true" strokeweight=".739973pt" strokecolor="#000000">
              <v:path arrowok="t"/>
              <v:stroke dashstyle="solid"/>
            </v:shape>
            <v:shape style="position:absolute;left:3517;top:642;width:1057;height:433" type="#_x0000_t75" stroked="false">
              <v:imagedata r:id="rId292" o:title=""/>
            </v:shape>
            <v:shape style="position:absolute;left:3517;top:642;width:1057;height:433" coordorigin="3517,642" coordsize="1057,433" path="m3517,1075l4574,1075,4574,642,3517,642,3517,1075xm3517,642l3517,1075,4574,1075m3517,642l4574,642,4574,1075e" filled="false" stroked="true" strokeweight=".730151pt" strokecolor="#000000">
              <v:path arrowok="t"/>
              <v:stroke dashstyle="solid"/>
            </v:shape>
            <v:shape style="position:absolute;left:4573;top:463;width:1228;height:613" coordorigin="4574,463" coordsize="1228,613" path="m5801,463l5630,642,5630,1075,5801,911,5801,463xm5801,463l4731,463,4574,642,5630,642,5801,463xe" filled="true" fillcolor="#938373" stroked="false">
              <v:path arrowok="t"/>
              <v:fill type="solid"/>
            </v:shape>
            <v:shape style="position:absolute;left:4573;top:463;width:1228;height:613" coordorigin="4574,463" coordsize="1228,613" path="m4574,642l5630,642,5630,1075,5801,911,5801,463,5630,642,5801,463,4731,463,4574,642xe" filled="false" stroked="true" strokeweight=".739973pt" strokecolor="#000000">
              <v:path arrowok="t"/>
              <v:stroke dashstyle="solid"/>
            </v:shape>
            <v:shape style="position:absolute;left:4573;top:642;width:1057;height:433" type="#_x0000_t75" stroked="false">
              <v:imagedata r:id="rId293" o:title=""/>
            </v:shape>
            <v:shape style="position:absolute;left:4573;top:642;width:1057;height:433" coordorigin="4574,642" coordsize="1057,433" path="m4574,1075l5630,1075,5630,642,4574,642,4574,1075xm4574,642l4574,1075,5630,1075m4574,642l5630,642,5630,1075e" filled="false" stroked="true" strokeweight=".730151pt" strokecolor="#000000">
              <v:path arrowok="t"/>
              <v:stroke dashstyle="solid"/>
            </v:shape>
            <v:shape style="position:absolute;left:5630;top:463;width:1228;height:613" coordorigin="5630,463" coordsize="1228,613" path="m6858,463l6701,642,6701,1075,6858,911,6858,463xm6858,463l5801,463,5630,642,6701,642,6858,463xe" filled="true" fillcolor="#79848d" stroked="false">
              <v:path arrowok="t"/>
              <v:fill type="solid"/>
            </v:shape>
            <v:shape style="position:absolute;left:5630;top:463;width:1228;height:613" coordorigin="5630,463" coordsize="1228,613" path="m5630,642l6701,642,6701,1075,6858,911,6858,463,6701,642,6858,463,5801,463,5630,642xe" filled="false" stroked="true" strokeweight=".739973pt" strokecolor="#000000">
              <v:path arrowok="t"/>
              <v:stroke dashstyle="solid"/>
            </v:shape>
            <v:shape style="position:absolute;left:5630;top:642;width:1071;height:433" type="#_x0000_t75" stroked="false">
              <v:imagedata r:id="rId294" o:title=""/>
            </v:shape>
            <v:shape style="position:absolute;left:5630;top:642;width:1071;height:433" coordorigin="5630,642" coordsize="1071,433" path="m5630,1075l6701,1075,6701,642,5630,642,5630,1075xm5630,642l5630,1075,6701,1075m5630,642l6701,642,6701,1075e" filled="false" stroked="true" strokeweight=".730151pt" strokecolor="#000000">
              <v:path arrowok="t"/>
              <v:stroke dashstyle="solid"/>
            </v:shape>
            <v:shape style="position:absolute;left:6672;top:463;width:1228;height:613" coordorigin="6672,463" coordsize="1228,613" path="m7900,463l7743,642,7743,1075,7900,911,7900,463xm7900,463l6844,463,6672,642,7743,642,7900,463xe" filled="true" fillcolor="#938373" stroked="false">
              <v:path arrowok="t"/>
              <v:fill type="solid"/>
            </v:shape>
            <v:shape style="position:absolute;left:6672;top:463;width:1228;height:613" coordorigin="6672,463" coordsize="1228,613" path="m6672,642l7743,642,7743,1075,7900,911,7900,463,7743,642,7900,463,6844,463,6672,642xe" filled="false" stroked="true" strokeweight=".739973pt" strokecolor="#000000">
              <v:path arrowok="t"/>
              <v:stroke dashstyle="solid"/>
            </v:shape>
            <v:shape style="position:absolute;left:6672;top:642;width:1071;height:433" type="#_x0000_t75" stroked="false">
              <v:imagedata r:id="rId295" o:title=""/>
            </v:shape>
            <v:shape style="position:absolute;left:6672;top:642;width:1071;height:433" coordorigin="6672,642" coordsize="1071,433" path="m6672,1075l7743,1075,7743,642,6672,642,6672,1075xm6672,642l6672,1075,7743,1075m6672,642l7743,642,7743,1075e" filled="false" stroked="true" strokeweight=".730151pt" strokecolor="#000000">
              <v:path arrowok="t"/>
              <v:stroke dashstyle="solid"/>
            </v:shape>
            <v:shape style="position:absolute;left:7728;top:463;width:1228;height:613" coordorigin="7729,463" coordsize="1228,613" path="m8956,463l8799,642,8799,1075,8956,911,8956,463xm8956,463l7900,463,7729,642,8799,642,8956,463xe" filled="true" fillcolor="#716c7c" stroked="false">
              <v:path arrowok="t"/>
              <v:fill type="solid"/>
            </v:shape>
            <v:shape style="position:absolute;left:7728;top:463;width:1228;height:613" coordorigin="7729,463" coordsize="1228,613" path="m7729,642l8799,642,8799,1075,8956,911,8956,463,8799,642,8956,463,7900,463,7729,642xe" filled="false" stroked="true" strokeweight=".739973pt" strokecolor="#000000">
              <v:path arrowok="t"/>
              <v:stroke dashstyle="solid"/>
            </v:shape>
            <v:shape style="position:absolute;left:7728;top:642;width:1071;height:433" type="#_x0000_t75" stroked="false">
              <v:imagedata r:id="rId296" o:title=""/>
            </v:shape>
            <v:shape style="position:absolute;left:7728;top:642;width:1071;height:433" coordorigin="7729,642" coordsize="1071,433" path="m7729,1075l8799,1075,8799,642,7729,642,7729,1075xm7729,642l7729,1075,8799,1075m7729,642l8799,642,8799,1075e" filled="false" stroked="true" strokeweight=".730151pt" strokecolor="#000000">
              <v:path arrowok="t"/>
              <v:stroke dashstyle="solid"/>
            </v:shape>
            <v:shape style="position:absolute;left:8785;top:463;width:1228;height:613" coordorigin="8785,463" coordsize="1228,613" path="m10013,463l9856,642,9856,1075,10013,911,10013,463xm10013,463l8956,463,8785,642,9856,642,10013,463xe" filled="true" fillcolor="#878787" stroked="false">
              <v:path arrowok="t"/>
              <v:fill type="solid"/>
            </v:shape>
            <v:shape style="position:absolute;left:8785;top:463;width:1228;height:613" coordorigin="8785,463" coordsize="1228,613" path="m8785,642l9856,642,9856,1075,10013,911,10013,463,9856,642,10013,463,8956,463,8785,642xe" filled="false" stroked="true" strokeweight=".739973pt" strokecolor="#000000">
              <v:path arrowok="t"/>
              <v:stroke dashstyle="solid"/>
            </v:shape>
            <v:shape style="position:absolute;left:8785;top:642;width:1071;height:433" type="#_x0000_t75" stroked="false">
              <v:imagedata r:id="rId297" o:title=""/>
            </v:shape>
            <v:shape style="position:absolute;left:8785;top:642;width:1071;height:433" coordorigin="8785,642" coordsize="1071,433" path="m8785,1075l9856,1075,9856,642,8785,642,8785,1075xm8785,642l8785,1075,9856,1075m8785,642l9856,642,9856,1075e" filled="false" stroked="true" strokeweight=".730151pt" strokecolor="#000000">
              <v:path arrowok="t"/>
              <v:stroke dashstyle="solid"/>
            </v:shape>
            <v:shape style="position:absolute;left:9841;top:463;width:1228;height:613" coordorigin="9842,463" coordsize="1228,613" path="m11069,463l10912,642,10912,1075,11069,911,11069,463xm11069,463l10013,463,9842,642,10912,642,11069,463xe" filled="true" fillcolor="#677885" stroked="false">
              <v:path arrowok="t"/>
              <v:fill type="solid"/>
            </v:shape>
            <v:shape style="position:absolute;left:9841;top:463;width:1228;height:613" coordorigin="9842,463" coordsize="1228,613" path="m9842,642l10912,642,10912,1075,11069,911,11069,463,10912,642,11069,463,10013,463,9842,642xe" filled="false" stroked="true" strokeweight=".739973pt" strokecolor="#000000">
              <v:path arrowok="t"/>
              <v:stroke dashstyle="solid"/>
            </v:shape>
            <v:shape style="position:absolute;left:9841;top:642;width:1071;height:433" type="#_x0000_t75" stroked="false">
              <v:imagedata r:id="rId298" o:title=""/>
            </v:shape>
            <v:shape style="position:absolute;left:9841;top:642;width:1071;height:433" coordorigin="9842,642" coordsize="1071,433" path="m9842,1075l10912,1075,10912,642,9842,642,9842,1075xm9842,642l9842,1075,10912,1075m9842,642l10912,642,10912,1075e" filled="false" stroked="true" strokeweight=".730151pt" strokecolor="#000000">
              <v:path arrowok="t"/>
              <v:stroke dashstyle="solid"/>
            </v:shape>
            <v:shape style="position:absolute;left:2992;top:749;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4038;top:749;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5066;top:749;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6128;top:749;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7031;top:749;width:376;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RE3</w:t>
                    </w:r>
                  </w:p>
                </w:txbxContent>
              </v:textbox>
              <w10:wrap type="none"/>
            </v:shape>
            <v:shape style="position:absolute;left:8085;top:749;width:376;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RE2</w:t>
                    </w:r>
                  </w:p>
                </w:txbxContent>
              </v:textbox>
              <w10:wrap type="none"/>
            </v:shape>
            <v:shape style="position:absolute;left:9144;top:749;width:376;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RE1</w:t>
                    </w:r>
                  </w:p>
                </w:txbxContent>
              </v:textbox>
              <w10:wrap type="none"/>
            </v:shape>
            <v:shape style="position:absolute;left:10198;top:749;width:376;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RE0</w:t>
                    </w:r>
                  </w:p>
                </w:txbxContent>
              </v:textbox>
              <w10:wrap type="none"/>
            </v:shape>
            <w10:wrap type="none"/>
          </v:group>
        </w:pict>
      </w:r>
      <w:r>
        <w:rPr>
          <w:rFonts w:ascii="Arial"/>
          <w:w w:val="85"/>
        </w:rPr>
        <w:t>U(0)</w:t>
      </w:r>
    </w:p>
    <w:p>
      <w:pPr>
        <w:tabs>
          <w:tab w:pos="2050" w:val="left" w:leader="none"/>
          <w:tab w:pos="2936" w:val="left" w:leader="none"/>
        </w:tabs>
        <w:spacing w:before="112"/>
        <w:ind w:left="824" w:right="0" w:firstLine="0"/>
        <w:jc w:val="left"/>
        <w:rPr>
          <w:rFonts w:ascii="Arial"/>
          <w:b/>
          <w:sz w:val="24"/>
        </w:rPr>
      </w:pPr>
      <w:r>
        <w:rPr/>
        <w:br w:type="column"/>
      </w:r>
      <w:r>
        <w:rPr>
          <w:rFonts w:ascii="Arial"/>
          <w:b/>
          <w:sz w:val="24"/>
        </w:rPr>
        <w:t>U(0)</w:t>
        <w:tab/>
        <w:t>U(0)</w:t>
        <w:tab/>
      </w:r>
      <w:r>
        <w:rPr>
          <w:rFonts w:ascii="Arial"/>
          <w:b/>
          <w:spacing w:val="-6"/>
          <w:w w:val="90"/>
          <w:sz w:val="24"/>
        </w:rPr>
        <w:t>U(0)</w:t>
      </w:r>
    </w:p>
    <w:p>
      <w:pPr>
        <w:tabs>
          <w:tab w:pos="1483" w:val="left" w:leader="none"/>
          <w:tab w:pos="2493" w:val="left" w:leader="none"/>
          <w:tab w:pos="3592" w:val="left" w:leader="none"/>
        </w:tabs>
        <w:spacing w:before="112"/>
        <w:ind w:left="385" w:right="0" w:firstLine="0"/>
        <w:jc w:val="left"/>
        <w:rPr>
          <w:rFonts w:ascii="Arial"/>
          <w:b/>
          <w:sz w:val="24"/>
        </w:rPr>
      </w:pPr>
      <w:r>
        <w:rPr/>
        <w:br w:type="column"/>
      </w:r>
      <w:r>
        <w:rPr>
          <w:rFonts w:ascii="Arial"/>
          <w:b/>
          <w:sz w:val="24"/>
        </w:rPr>
        <w:t>R/W(x)</w:t>
        <w:tab/>
        <w:t>R/W(x)</w:t>
        <w:tab/>
        <w:t>R/W(x)</w:t>
        <w:tab/>
        <w:t>R/W(x)</w:t>
      </w:r>
    </w:p>
    <w:p>
      <w:pPr>
        <w:spacing w:after="0"/>
        <w:jc w:val="left"/>
        <w:rPr>
          <w:rFonts w:ascii="Arial"/>
          <w:sz w:val="24"/>
        </w:rPr>
        <w:sectPr>
          <w:type w:val="continuous"/>
          <w:pgSz w:w="11910" w:h="16840"/>
          <w:pgMar w:top="520" w:bottom="280" w:left="740" w:right="0"/>
          <w:cols w:num="3" w:equalWidth="0">
            <w:col w:w="2344" w:space="40"/>
            <w:col w:w="3344" w:space="39"/>
            <w:col w:w="5403"/>
          </w:cols>
        </w:sectPr>
      </w:pPr>
    </w:p>
    <w:p>
      <w:pPr>
        <w:pStyle w:val="BodyText"/>
        <w:rPr>
          <w:rFonts w:ascii="Arial"/>
          <w:b/>
          <w:sz w:val="18"/>
        </w:rPr>
      </w:pPr>
    </w:p>
    <w:p>
      <w:pPr>
        <w:spacing w:after="0"/>
        <w:rPr>
          <w:rFonts w:ascii="Arial"/>
          <w:sz w:val="18"/>
        </w:rPr>
        <w:sectPr>
          <w:type w:val="continuous"/>
          <w:pgSz w:w="11910" w:h="16840"/>
          <w:pgMar w:top="520" w:bottom="280" w:left="740" w:right="0"/>
        </w:sectPr>
      </w:pPr>
    </w:p>
    <w:p>
      <w:pPr>
        <w:spacing w:before="54"/>
        <w:ind w:left="827" w:right="0" w:firstLine="0"/>
        <w:jc w:val="left"/>
        <w:rPr>
          <w:rFonts w:ascii="Arial"/>
          <w:b/>
          <w:sz w:val="24"/>
        </w:rPr>
      </w:pPr>
      <w:r>
        <w:rPr>
          <w:rFonts w:ascii="Arial"/>
          <w:b/>
          <w:w w:val="75"/>
          <w:sz w:val="24"/>
        </w:rPr>
        <w:t>PORTE</w:t>
      </w:r>
    </w:p>
    <w:p>
      <w:pPr>
        <w:pStyle w:val="BodyText"/>
        <w:rPr>
          <w:rFonts w:ascii="Arial"/>
          <w:b/>
        </w:rPr>
      </w:pPr>
      <w:r>
        <w:rPr/>
        <w:br w:type="column"/>
      </w:r>
      <w:r>
        <w:rPr>
          <w:rFonts w:ascii="Arial"/>
          <w:b/>
        </w:rPr>
      </w:r>
    </w:p>
    <w:p>
      <w:pPr>
        <w:pStyle w:val="BodyText"/>
        <w:rPr>
          <w:rFonts w:ascii="Arial"/>
          <w:b/>
          <w:sz w:val="27"/>
        </w:rPr>
      </w:pPr>
    </w:p>
    <w:p>
      <w:pPr>
        <w:spacing w:before="0"/>
        <w:ind w:left="337" w:right="0" w:firstLine="0"/>
        <w:jc w:val="left"/>
        <w:rPr>
          <w:rFonts w:ascii="Arial"/>
          <w:b/>
          <w:sz w:val="24"/>
        </w:rPr>
      </w:pPr>
      <w:r>
        <w:rPr>
          <w:rFonts w:ascii="Arial"/>
          <w:b/>
          <w:w w:val="90"/>
          <w:sz w:val="24"/>
        </w:rPr>
        <w:t>Bit</w:t>
      </w:r>
      <w:r>
        <w:rPr>
          <w:rFonts w:ascii="Arial"/>
          <w:b/>
          <w:spacing w:val="-30"/>
          <w:w w:val="90"/>
          <w:sz w:val="24"/>
        </w:rPr>
        <w:t> </w:t>
      </w:r>
      <w:r>
        <w:rPr>
          <w:rFonts w:ascii="Arial"/>
          <w:b/>
          <w:spacing w:val="-19"/>
          <w:w w:val="90"/>
          <w:sz w:val="24"/>
        </w:rPr>
        <w:t>7</w:t>
      </w:r>
    </w:p>
    <w:p>
      <w:pPr>
        <w:pStyle w:val="BodyText"/>
        <w:rPr>
          <w:rFonts w:ascii="Arial"/>
          <w:b/>
        </w:rPr>
      </w:pPr>
      <w:r>
        <w:rPr/>
        <w:br w:type="column"/>
      </w:r>
      <w:r>
        <w:rPr>
          <w:rFonts w:ascii="Arial"/>
          <w:b/>
        </w:rPr>
      </w:r>
    </w:p>
    <w:p>
      <w:pPr>
        <w:pStyle w:val="BodyText"/>
        <w:spacing w:before="3"/>
        <w:rPr>
          <w:rFonts w:ascii="Arial"/>
          <w:b/>
          <w:sz w:val="28"/>
        </w:rPr>
      </w:pPr>
    </w:p>
    <w:p>
      <w:pPr>
        <w:spacing w:before="1"/>
        <w:ind w:left="770" w:right="0" w:firstLine="0"/>
        <w:jc w:val="left"/>
        <w:rPr>
          <w:rFonts w:ascii="Arial" w:hAnsi="Arial"/>
          <w:b/>
          <w:sz w:val="24"/>
        </w:rPr>
      </w:pPr>
      <w:r>
        <w:rPr>
          <w:rFonts w:ascii="Arial" w:hAnsi="Arial"/>
          <w:b/>
          <w:w w:val="74"/>
          <w:sz w:val="24"/>
        </w:rPr>
        <w:t>R</w:t>
      </w:r>
      <w:r>
        <w:rPr>
          <w:rFonts w:ascii="Arial" w:hAnsi="Arial"/>
          <w:b/>
          <w:spacing w:val="-1"/>
          <w:w w:val="147"/>
          <w:sz w:val="24"/>
        </w:rPr>
        <w:t>/</w:t>
      </w:r>
      <w:r>
        <w:rPr>
          <w:rFonts w:ascii="Arial" w:hAnsi="Arial"/>
          <w:b/>
          <w:w w:val="91"/>
          <w:sz w:val="24"/>
        </w:rPr>
        <w:t>W</w:t>
      </w:r>
      <w:r>
        <w:rPr>
          <w:rFonts w:ascii="Arial" w:hAnsi="Arial"/>
          <w:b/>
          <w:w w:val="89"/>
          <w:sz w:val="24"/>
        </w:rPr>
        <w:t>(</w:t>
      </w:r>
      <w:r>
        <w:rPr>
          <w:rFonts w:ascii="Arial" w:hAnsi="Arial"/>
          <w:b/>
          <w:spacing w:val="-1"/>
          <w:w w:val="78"/>
          <w:sz w:val="24"/>
        </w:rPr>
        <w:t>x</w:t>
      </w:r>
      <w:r>
        <w:rPr>
          <w:rFonts w:ascii="Arial" w:hAnsi="Arial"/>
          <w:b/>
          <w:w w:val="89"/>
          <w:sz w:val="24"/>
        </w:rPr>
        <w:t>)</w:t>
      </w:r>
      <w:r>
        <w:rPr>
          <w:rFonts w:ascii="Arial" w:hAnsi="Arial"/>
          <w:b/>
          <w:w w:val="78"/>
          <w:sz w:val="24"/>
        </w:rPr>
        <w:t>:</w:t>
      </w:r>
      <w:r>
        <w:rPr>
          <w:rFonts w:ascii="Arial" w:hAnsi="Arial"/>
          <w:b/>
          <w:spacing w:val="-16"/>
          <w:sz w:val="24"/>
        </w:rPr>
        <w:t> </w:t>
      </w:r>
      <w:r>
        <w:rPr>
          <w:rFonts w:ascii="Arial" w:hAnsi="Arial"/>
          <w:b/>
          <w:w w:val="84"/>
          <w:sz w:val="24"/>
        </w:rPr>
        <w:t>l</w:t>
      </w:r>
      <w:r>
        <w:rPr>
          <w:rFonts w:ascii="Arial" w:hAnsi="Arial"/>
          <w:b/>
          <w:w w:val="84"/>
          <w:sz w:val="24"/>
        </w:rPr>
        <w:t>à</w:t>
      </w:r>
      <w:r>
        <w:rPr>
          <w:rFonts w:ascii="Arial" w:hAnsi="Arial"/>
          <w:b/>
          <w:spacing w:val="-16"/>
          <w:sz w:val="24"/>
        </w:rPr>
        <w:t> </w:t>
      </w:r>
      <w:r>
        <w:rPr>
          <w:rFonts w:ascii="Arial" w:hAnsi="Arial"/>
          <w:b/>
          <w:w w:val="71"/>
          <w:sz w:val="24"/>
        </w:rPr>
        <w:t>c</w:t>
      </w:r>
      <w:r>
        <w:rPr>
          <w:rFonts w:ascii="Arial" w:hAnsi="Arial"/>
          <w:b/>
          <w:w w:val="83"/>
          <w:sz w:val="24"/>
        </w:rPr>
        <w:t>h</w:t>
      </w:r>
      <w:r>
        <w:rPr>
          <w:rFonts w:ascii="Arial" w:hAnsi="Arial"/>
          <w:b/>
          <w:w w:val="83"/>
          <w:sz w:val="24"/>
        </w:rPr>
        <w:t>o</w:t>
      </w:r>
      <w:r>
        <w:rPr>
          <w:rFonts w:ascii="Arial" w:hAnsi="Arial"/>
          <w:b/>
          <w:spacing w:val="-16"/>
          <w:sz w:val="24"/>
        </w:rPr>
        <w:t> </w:t>
      </w:r>
      <w:r>
        <w:rPr>
          <w:rFonts w:ascii="Arial" w:hAnsi="Arial"/>
          <w:b/>
          <w:w w:val="83"/>
          <w:sz w:val="24"/>
        </w:rPr>
        <w:t>ph</w:t>
      </w:r>
      <w:r>
        <w:rPr>
          <w:rFonts w:ascii="Arial" w:hAnsi="Arial"/>
          <w:b/>
          <w:w w:val="86"/>
          <w:sz w:val="24"/>
        </w:rPr>
        <w:t>é</w:t>
      </w:r>
      <w:r>
        <w:rPr>
          <w:rFonts w:ascii="Arial" w:hAnsi="Arial"/>
          <w:b/>
          <w:w w:val="83"/>
          <w:sz w:val="24"/>
        </w:rPr>
        <w:t>p</w:t>
      </w:r>
      <w:r>
        <w:rPr>
          <w:rFonts w:ascii="Arial" w:hAnsi="Arial"/>
          <w:b/>
          <w:spacing w:val="-16"/>
          <w:sz w:val="24"/>
        </w:rPr>
        <w:t> </w:t>
      </w:r>
      <w:r>
        <w:rPr>
          <w:rFonts w:ascii="Arial" w:hAnsi="Arial"/>
          <w:b/>
          <w:w w:val="88"/>
          <w:sz w:val="24"/>
        </w:rPr>
        <w:t>đ</w:t>
      </w:r>
      <w:r>
        <w:rPr>
          <w:rFonts w:ascii="Arial" w:hAnsi="Arial"/>
          <w:b/>
          <w:w w:val="83"/>
          <w:sz w:val="24"/>
        </w:rPr>
        <w:t>ọ</w:t>
      </w:r>
      <w:r>
        <w:rPr>
          <w:rFonts w:ascii="Arial" w:hAnsi="Arial"/>
          <w:b/>
          <w:spacing w:val="-1"/>
          <w:w w:val="71"/>
          <w:sz w:val="24"/>
        </w:rPr>
        <w:t>c</w:t>
      </w:r>
      <w:r>
        <w:rPr>
          <w:rFonts w:ascii="Arial" w:hAnsi="Arial"/>
          <w:b/>
          <w:w w:val="147"/>
          <w:sz w:val="24"/>
        </w:rPr>
        <w:t>/</w:t>
      </w:r>
      <w:r>
        <w:rPr>
          <w:rFonts w:ascii="Arial" w:hAnsi="Arial"/>
          <w:b/>
          <w:w w:val="73"/>
          <w:sz w:val="24"/>
        </w:rPr>
        <w:t>g</w:t>
      </w:r>
      <w:r>
        <w:rPr>
          <w:rFonts w:ascii="Arial" w:hAnsi="Arial"/>
          <w:b/>
          <w:w w:val="83"/>
          <w:sz w:val="24"/>
        </w:rPr>
        <w:t>h</w:t>
      </w:r>
      <w:r>
        <w:rPr>
          <w:rFonts w:ascii="Arial" w:hAnsi="Arial"/>
          <w:b/>
          <w:w w:val="84"/>
          <w:sz w:val="24"/>
        </w:rPr>
        <w:t>i</w:t>
      </w:r>
      <w:r>
        <w:rPr>
          <w:rFonts w:ascii="Arial" w:hAnsi="Arial"/>
          <w:b/>
          <w:spacing w:val="-16"/>
          <w:sz w:val="24"/>
        </w:rPr>
        <w:t> </w:t>
      </w:r>
      <w:r>
        <w:rPr>
          <w:rFonts w:ascii="Arial" w:hAnsi="Arial"/>
          <w:b/>
          <w:w w:val="80"/>
          <w:sz w:val="24"/>
        </w:rPr>
        <w:t>v</w:t>
      </w:r>
      <w:r>
        <w:rPr>
          <w:rFonts w:ascii="Arial" w:hAnsi="Arial"/>
          <w:b/>
          <w:w w:val="84"/>
          <w:sz w:val="24"/>
        </w:rPr>
        <w:t>à</w:t>
      </w:r>
      <w:r>
        <w:rPr>
          <w:rFonts w:ascii="Arial" w:hAnsi="Arial"/>
          <w:b/>
          <w:spacing w:val="-16"/>
          <w:sz w:val="24"/>
        </w:rPr>
        <w:t> </w:t>
      </w:r>
      <w:r>
        <w:rPr>
          <w:rFonts w:ascii="Arial" w:hAnsi="Arial"/>
          <w:b/>
          <w:w w:val="82"/>
          <w:sz w:val="24"/>
        </w:rPr>
        <w:t>k</w:t>
      </w:r>
      <w:r>
        <w:rPr>
          <w:rFonts w:ascii="Arial" w:hAnsi="Arial"/>
          <w:b/>
          <w:w w:val="83"/>
          <w:sz w:val="24"/>
        </w:rPr>
        <w:t>h</w:t>
      </w:r>
      <w:r>
        <w:rPr>
          <w:rFonts w:ascii="Arial" w:hAnsi="Arial"/>
          <w:b/>
          <w:w w:val="84"/>
          <w:sz w:val="24"/>
        </w:rPr>
        <w:t>i</w:t>
      </w:r>
      <w:r>
        <w:rPr>
          <w:rFonts w:ascii="Arial" w:hAnsi="Arial"/>
          <w:b/>
          <w:spacing w:val="-16"/>
          <w:sz w:val="24"/>
        </w:rPr>
        <w:t> </w:t>
      </w:r>
      <w:r>
        <w:rPr>
          <w:rFonts w:ascii="Arial" w:hAnsi="Arial"/>
          <w:b/>
          <w:w w:val="86"/>
          <w:sz w:val="24"/>
        </w:rPr>
        <w:t>r</w:t>
      </w:r>
      <w:r>
        <w:rPr>
          <w:rFonts w:ascii="Arial" w:hAnsi="Arial"/>
          <w:b/>
          <w:w w:val="86"/>
          <w:sz w:val="24"/>
        </w:rPr>
        <w:t>e</w:t>
      </w:r>
      <w:r>
        <w:rPr>
          <w:rFonts w:ascii="Arial" w:hAnsi="Arial"/>
          <w:b/>
          <w:w w:val="68"/>
          <w:sz w:val="24"/>
        </w:rPr>
        <w:t>s</w:t>
      </w:r>
      <w:r>
        <w:rPr>
          <w:rFonts w:ascii="Arial" w:hAnsi="Arial"/>
          <w:b/>
          <w:w w:val="86"/>
          <w:sz w:val="24"/>
        </w:rPr>
        <w:t>e</w:t>
      </w:r>
      <w:r>
        <w:rPr>
          <w:rFonts w:ascii="Arial" w:hAnsi="Arial"/>
          <w:b/>
          <w:w w:val="99"/>
          <w:sz w:val="24"/>
        </w:rPr>
        <w:t>t</w:t>
      </w:r>
      <w:r>
        <w:rPr>
          <w:rFonts w:ascii="Arial" w:hAnsi="Arial"/>
          <w:b/>
          <w:spacing w:val="-16"/>
          <w:sz w:val="24"/>
        </w:rPr>
        <w:t> </w:t>
      </w:r>
      <w:r>
        <w:rPr>
          <w:rFonts w:ascii="Arial" w:hAnsi="Arial"/>
          <w:b/>
          <w:w w:val="99"/>
          <w:sz w:val="24"/>
        </w:rPr>
        <w:t>t</w:t>
      </w:r>
      <w:r>
        <w:rPr>
          <w:rFonts w:ascii="Arial" w:hAnsi="Arial"/>
          <w:b/>
          <w:w w:val="83"/>
          <w:sz w:val="24"/>
        </w:rPr>
        <w:t>h</w:t>
      </w:r>
      <w:r>
        <w:rPr>
          <w:rFonts w:ascii="Arial" w:hAnsi="Arial"/>
          <w:b/>
          <w:w w:val="84"/>
          <w:sz w:val="24"/>
        </w:rPr>
        <w:t>ì</w:t>
      </w:r>
      <w:r>
        <w:rPr>
          <w:rFonts w:ascii="Arial" w:hAnsi="Arial"/>
          <w:b/>
          <w:spacing w:val="-16"/>
          <w:sz w:val="24"/>
        </w:rPr>
        <w:t> </w:t>
      </w:r>
      <w:r>
        <w:rPr>
          <w:rFonts w:ascii="Arial" w:hAnsi="Arial"/>
          <w:b/>
          <w:w w:val="82"/>
          <w:sz w:val="24"/>
        </w:rPr>
        <w:t>k</w:t>
      </w:r>
      <w:r>
        <w:rPr>
          <w:rFonts w:ascii="Arial" w:hAnsi="Arial"/>
          <w:b/>
          <w:w w:val="83"/>
          <w:sz w:val="24"/>
        </w:rPr>
        <w:t>h</w:t>
      </w:r>
      <w:r>
        <w:rPr>
          <w:rFonts w:ascii="Arial" w:hAnsi="Arial"/>
          <w:b/>
          <w:w w:val="83"/>
          <w:sz w:val="24"/>
        </w:rPr>
        <w:t>ô</w:t>
      </w:r>
      <w:r>
        <w:rPr>
          <w:rFonts w:ascii="Arial" w:hAnsi="Arial"/>
          <w:b/>
          <w:w w:val="83"/>
          <w:sz w:val="24"/>
        </w:rPr>
        <w:t>n</w:t>
      </w:r>
      <w:r>
        <w:rPr>
          <w:rFonts w:ascii="Arial" w:hAnsi="Arial"/>
          <w:b/>
          <w:w w:val="73"/>
          <w:sz w:val="24"/>
        </w:rPr>
        <w:t>g</w:t>
      </w:r>
      <w:r>
        <w:rPr>
          <w:rFonts w:ascii="Arial" w:hAnsi="Arial"/>
          <w:b/>
          <w:spacing w:val="-16"/>
          <w:sz w:val="24"/>
        </w:rPr>
        <w:t> </w:t>
      </w:r>
      <w:r>
        <w:rPr>
          <w:rFonts w:ascii="Arial" w:hAnsi="Arial"/>
          <w:b/>
          <w:w w:val="78"/>
          <w:sz w:val="24"/>
        </w:rPr>
        <w:t>x</w:t>
      </w:r>
      <w:r>
        <w:rPr>
          <w:rFonts w:ascii="Arial" w:hAnsi="Arial"/>
          <w:b/>
          <w:w w:val="84"/>
          <w:sz w:val="24"/>
        </w:rPr>
        <w:t>á</w:t>
      </w:r>
      <w:r>
        <w:rPr>
          <w:rFonts w:ascii="Arial" w:hAnsi="Arial"/>
          <w:b/>
          <w:w w:val="71"/>
          <w:sz w:val="24"/>
        </w:rPr>
        <w:t>c</w:t>
      </w:r>
      <w:r>
        <w:rPr>
          <w:rFonts w:ascii="Arial" w:hAnsi="Arial"/>
          <w:b/>
          <w:spacing w:val="-16"/>
          <w:sz w:val="24"/>
        </w:rPr>
        <w:t> </w:t>
      </w:r>
      <w:r>
        <w:rPr>
          <w:rFonts w:ascii="Arial" w:hAnsi="Arial"/>
          <w:b/>
          <w:w w:val="88"/>
          <w:sz w:val="24"/>
        </w:rPr>
        <w:t>đ</w:t>
      </w:r>
      <w:r>
        <w:rPr>
          <w:rFonts w:ascii="Arial" w:hAnsi="Arial"/>
          <w:b/>
          <w:w w:val="84"/>
          <w:sz w:val="24"/>
        </w:rPr>
        <w:t>ị</w:t>
      </w:r>
      <w:r>
        <w:rPr>
          <w:rFonts w:ascii="Arial" w:hAnsi="Arial"/>
          <w:b/>
          <w:w w:val="83"/>
          <w:sz w:val="24"/>
        </w:rPr>
        <w:t>nh</w:t>
      </w:r>
    </w:p>
    <w:p>
      <w:pPr>
        <w:pStyle w:val="BodyText"/>
        <w:rPr>
          <w:rFonts w:ascii="Arial"/>
          <w:b/>
        </w:rPr>
      </w:pPr>
      <w:r>
        <w:rPr/>
        <w:br w:type="column"/>
      </w:r>
      <w:r>
        <w:rPr>
          <w:rFonts w:ascii="Arial"/>
          <w:b/>
        </w:rPr>
      </w:r>
    </w:p>
    <w:p>
      <w:pPr>
        <w:pStyle w:val="BodyText"/>
        <w:spacing w:before="1"/>
        <w:rPr>
          <w:rFonts w:ascii="Arial"/>
          <w:b/>
          <w:sz w:val="23"/>
        </w:rPr>
      </w:pPr>
    </w:p>
    <w:p>
      <w:pPr>
        <w:spacing w:before="0"/>
        <w:ind w:left="777" w:right="1053" w:firstLine="0"/>
        <w:jc w:val="center"/>
        <w:rPr>
          <w:rFonts w:ascii="Arial"/>
          <w:b/>
          <w:sz w:val="24"/>
        </w:rPr>
      </w:pPr>
      <w:r>
        <w:rPr>
          <w:rFonts w:ascii="Arial"/>
          <w:b/>
          <w:w w:val="95"/>
          <w:sz w:val="24"/>
        </w:rPr>
        <w:t>Bit 0</w:t>
      </w:r>
    </w:p>
    <w:p>
      <w:pPr>
        <w:spacing w:after="0"/>
        <w:jc w:val="center"/>
        <w:rPr>
          <w:rFonts w:ascii="Arial"/>
          <w:sz w:val="24"/>
        </w:rPr>
        <w:sectPr>
          <w:type w:val="continuous"/>
          <w:pgSz w:w="11910" w:h="16840"/>
          <w:pgMar w:top="520" w:bottom="280" w:left="740" w:right="0"/>
          <w:cols w:num="4" w:equalWidth="0">
            <w:col w:w="1457" w:space="40"/>
            <w:col w:w="768" w:space="39"/>
            <w:col w:w="6429" w:space="72"/>
            <w:col w:w="2365"/>
          </w:cols>
        </w:sectPr>
      </w:pPr>
    </w:p>
    <w:p>
      <w:pPr>
        <w:pStyle w:val="BodyText"/>
        <w:spacing w:before="10"/>
        <w:rPr>
          <w:rFonts w:ascii="Arial"/>
          <w:b/>
          <w:sz w:val="23"/>
        </w:rPr>
      </w:pPr>
    </w:p>
    <w:p>
      <w:pPr>
        <w:tabs>
          <w:tab w:pos="3207" w:val="left" w:leader="none"/>
          <w:tab w:pos="4433" w:val="left" w:leader="none"/>
          <w:tab w:pos="5319" w:val="left" w:leader="none"/>
          <w:tab w:pos="6152" w:val="left" w:leader="none"/>
          <w:tab w:pos="7251" w:val="left" w:leader="none"/>
          <w:tab w:pos="8260" w:val="left" w:leader="none"/>
          <w:tab w:pos="9359" w:val="left" w:leader="none"/>
        </w:tabs>
        <w:spacing w:before="51"/>
        <w:ind w:left="1936" w:right="0" w:firstLine="0"/>
        <w:jc w:val="left"/>
        <w:rPr>
          <w:rFonts w:ascii="Arial"/>
          <w:b/>
          <w:sz w:val="24"/>
        </w:rPr>
      </w:pPr>
      <w:r>
        <w:rPr/>
        <w:pict>
          <v:group style="position:absolute;margin-left:123.372452pt;margin-top:19.733236pt;width:430.5pt;height:31.35pt;mso-position-horizontal-relative:page;mso-position-vertical-relative:paragraph;z-index:15917056" coordorigin="2467,395" coordsize="8610,627">
            <v:shape style="position:absolute;left:2474;top:402;width:1214;height:613" coordorigin="2475,402" coordsize="1214,613" path="m3688,402l3531,566,3531,1014,3688,850,3688,402xm3688,402l2632,402,2475,566,3531,566,3688,402xe" filled="true" fillcolor="#817b87" stroked="false">
              <v:path arrowok="t"/>
              <v:fill type="solid"/>
            </v:shape>
            <v:shape style="position:absolute;left:2474;top:402;width:1214;height:613" coordorigin="2475,402" coordsize="1214,613" path="m2475,566l3531,566,3531,1014,3688,850,3688,402,3531,566,3688,402,2632,402,2475,566xe" filled="false" stroked="true" strokeweight=".739851pt" strokecolor="#000000">
              <v:path arrowok="t"/>
              <v:stroke dashstyle="solid"/>
            </v:shape>
            <v:shape style="position:absolute;left:2474;top:581;width:1057;height:433" type="#_x0000_t75" stroked="false">
              <v:imagedata r:id="rId291" o:title=""/>
            </v:shape>
            <v:shape style="position:absolute;left:2474;top:566;width:1057;height:448" coordorigin="2475,566" coordsize="1057,448" path="m2475,1014l3531,1014,3531,581,2475,581,2475,1014xm2475,566l2475,1014,3531,1014m2475,566l3531,566,3531,1014e" filled="false" stroked="true" strokeweight=".730151pt" strokecolor="#000000">
              <v:path arrowok="t"/>
              <v:stroke dashstyle="solid"/>
            </v:shape>
            <v:shape style="position:absolute;left:3517;top:402;width:1228;height:613" coordorigin="3517,402" coordsize="1228,613" path="m4745,402l4574,566,4574,1014,4745,850,4745,402xm4745,402l3674,402,3517,566,4574,566,4745,402xe" filled="true" fillcolor="#7d846e" stroked="false">
              <v:path arrowok="t"/>
              <v:fill type="solid"/>
            </v:shape>
            <v:shape style="position:absolute;left:3517;top:402;width:1228;height:613" coordorigin="3517,402" coordsize="1228,613" path="m3517,566l4574,566,4574,1014,4745,850,4745,402,4574,566,4745,402,3674,402,3517,566xe" filled="false" stroked="true" strokeweight=".739973pt" strokecolor="#000000">
              <v:path arrowok="t"/>
              <v:stroke dashstyle="solid"/>
            </v:shape>
            <v:shape style="position:absolute;left:3517;top:581;width:1057;height:433" type="#_x0000_t75" stroked="false">
              <v:imagedata r:id="rId299" o:title=""/>
            </v:shape>
            <v:shape style="position:absolute;left:3517;top:566;width:1057;height:448" coordorigin="3517,566" coordsize="1057,448" path="m3517,1014l4574,1014,4574,581,3517,581,3517,1014xm3517,566l3517,1014,4574,1014m3517,566l4574,566,4574,1014e" filled="false" stroked="true" strokeweight=".730151pt" strokecolor="#000000">
              <v:path arrowok="t"/>
              <v:stroke dashstyle="solid"/>
            </v:shape>
            <v:shape style="position:absolute;left:4573;top:402;width:1228;height:613" coordorigin="4574,402" coordsize="1228,613" path="m5801,402l5630,566,5630,1014,5801,850,5801,402xm5801,402l4731,402,4574,566,5630,566,5801,402xe" filled="true" fillcolor="#938173" stroked="false">
              <v:path arrowok="t"/>
              <v:fill type="solid"/>
            </v:shape>
            <v:shape style="position:absolute;left:4573;top:402;width:1228;height:613" coordorigin="4574,402" coordsize="1228,613" path="m4574,566l5630,566,5630,1014,5801,850,5801,402,5630,566,5801,402,4731,402,4574,566xe" filled="false" stroked="true" strokeweight=".739973pt" strokecolor="#000000">
              <v:path arrowok="t"/>
              <v:stroke dashstyle="solid"/>
            </v:shape>
            <v:shape style="position:absolute;left:4573;top:581;width:1057;height:433" type="#_x0000_t75" stroked="false">
              <v:imagedata r:id="rId300" o:title=""/>
            </v:shape>
            <v:shape style="position:absolute;left:4573;top:566;width:1057;height:448" coordorigin="4574,566" coordsize="1057,448" path="m4574,1014l5630,1014,5630,581,4574,581,4574,1014xm4574,566l4574,1014,5630,1014m4574,566l5630,566,5630,1014e" filled="false" stroked="true" strokeweight=".730151pt" strokecolor="#000000">
              <v:path arrowok="t"/>
              <v:stroke dashstyle="solid"/>
            </v:shape>
            <v:shape style="position:absolute;left:5630;top:402;width:1228;height:613" coordorigin="5630,402" coordsize="1228,613" path="m6858,402l6701,566,6701,1014,6858,850,6858,402xm6858,402l5801,402,5630,566,6701,566,6858,402xe" filled="true" fillcolor="#79848d" stroked="false">
              <v:path arrowok="t"/>
              <v:fill type="solid"/>
            </v:shape>
            <v:shape style="position:absolute;left:5630;top:402;width:1228;height:613" coordorigin="5630,402" coordsize="1228,613" path="m5630,566l6701,566,6701,1014,6858,850,6858,402,6701,566,6858,402,5801,402,5630,566xe" filled="false" stroked="true" strokeweight=".739973pt" strokecolor="#000000">
              <v:path arrowok="t"/>
              <v:stroke dashstyle="solid"/>
            </v:shape>
            <v:shape style="position:absolute;left:5630;top:581;width:1071;height:433" type="#_x0000_t75" stroked="false">
              <v:imagedata r:id="rId301" o:title=""/>
            </v:shape>
            <v:shape style="position:absolute;left:5630;top:566;width:1071;height:448" coordorigin="5630,566" coordsize="1071,448" path="m5630,1014l6701,1014,6701,581,5630,581,5630,1014xm5630,566l5630,1014,6701,1014m5630,566l6701,566,6701,1014e" filled="false" stroked="true" strokeweight=".730151pt" strokecolor="#000000">
              <v:path arrowok="t"/>
              <v:stroke dashstyle="solid"/>
            </v:shape>
            <v:shape style="position:absolute;left:6672;top:402;width:1228;height:613" coordorigin="6672,402" coordsize="1228,613" path="m7900,402l7743,566,7743,1014,7900,850,7900,402xm7900,402l6844,402,6672,566,7743,566,7900,402xe" filled="true" fillcolor="#938173" stroked="false">
              <v:path arrowok="t"/>
              <v:fill type="solid"/>
            </v:shape>
            <v:shape style="position:absolute;left:6672;top:402;width:1228;height:613" coordorigin="6672,402" coordsize="1228,613" path="m6672,566l7743,566,7743,1014,7900,850,7900,402,7743,566,7900,402,6844,402,6672,566xe" filled="false" stroked="true" strokeweight=".739973pt" strokecolor="#000000">
              <v:path arrowok="t"/>
              <v:stroke dashstyle="solid"/>
            </v:shape>
            <v:shape style="position:absolute;left:6672;top:581;width:1071;height:433" type="#_x0000_t75" stroked="false">
              <v:imagedata r:id="rId302" o:title=""/>
            </v:shape>
            <v:shape style="position:absolute;left:6672;top:566;width:1071;height:448" coordorigin="6672,566" coordsize="1071,448" path="m6672,1014l7743,1014,7743,581,6672,581,6672,1014xm6672,566l6672,1014,7743,1014m6672,566l7743,566,7743,1014e" filled="false" stroked="true" strokeweight=".730151pt" strokecolor="#000000">
              <v:path arrowok="t"/>
              <v:stroke dashstyle="solid"/>
            </v:shape>
            <v:shape style="position:absolute;left:7728;top:402;width:1228;height:613" coordorigin="7729,402" coordsize="1228,613" path="m8956,402l8799,566,8799,1014,8956,850,8956,402xm8956,402l7900,402,7729,566,8799,566,8956,402xe" filled="true" fillcolor="#716c7c" stroked="false">
              <v:path arrowok="t"/>
              <v:fill type="solid"/>
            </v:shape>
            <v:shape style="position:absolute;left:7728;top:402;width:1228;height:613" coordorigin="7729,402" coordsize="1228,613" path="m7729,566l8799,566,8799,1014,8956,850,8956,402,8799,566,8956,402,7900,402,7729,566xe" filled="false" stroked="true" strokeweight=".739973pt" strokecolor="#000000">
              <v:path arrowok="t"/>
              <v:stroke dashstyle="solid"/>
            </v:shape>
            <v:shape style="position:absolute;left:7728;top:581;width:1071;height:433" type="#_x0000_t75" stroked="false">
              <v:imagedata r:id="rId303" o:title=""/>
            </v:shape>
            <v:shape style="position:absolute;left:7728;top:566;width:1071;height:448" coordorigin="7729,566" coordsize="1071,448" path="m7729,1014l8799,1014,8799,581,7729,581,7729,1014xm7729,566l7729,1014,8799,1014m7729,566l8799,566,8799,1014e" filled="false" stroked="true" strokeweight=".730151pt" strokecolor="#000000">
              <v:path arrowok="t"/>
              <v:stroke dashstyle="solid"/>
            </v:shape>
            <v:shape style="position:absolute;left:8785;top:402;width:1228;height:613" coordorigin="8785,402" coordsize="1228,613" path="m10013,402l9856,566,9856,1014,10013,850,10013,402xm10013,402l8956,402,8785,566,9856,566,10013,402xe" filled="true" fillcolor="#878787" stroked="false">
              <v:path arrowok="t"/>
              <v:fill type="solid"/>
            </v:shape>
            <v:shape style="position:absolute;left:8785;top:402;width:1228;height:613" coordorigin="8785,402" coordsize="1228,613" path="m8785,566l9856,566,9856,1014,10013,850,10013,402,9856,566,10013,402,8956,402,8785,566xe" filled="false" stroked="true" strokeweight=".739973pt" strokecolor="#000000">
              <v:path arrowok="t"/>
              <v:stroke dashstyle="solid"/>
            </v:shape>
            <v:shape style="position:absolute;left:8785;top:581;width:1071;height:433" type="#_x0000_t75" stroked="false">
              <v:imagedata r:id="rId304" o:title=""/>
            </v:shape>
            <v:shape style="position:absolute;left:8785;top:566;width:1071;height:448" coordorigin="8785,566" coordsize="1071,448" path="m8785,1014l9856,1014,9856,581,8785,581,8785,1014xm8785,566l8785,1014,9856,1014m8785,566l9856,566,9856,1014e" filled="false" stroked="true" strokeweight=".730151pt" strokecolor="#000000">
              <v:path arrowok="t"/>
              <v:stroke dashstyle="solid"/>
            </v:shape>
            <v:shape style="position:absolute;left:9841;top:402;width:1228;height:613" coordorigin="9842,402" coordsize="1228,613" path="m11069,402l10912,566,10912,1014,11069,850,11069,402xm11069,402l10013,402,9842,566,10912,566,11069,402xe" filled="true" fillcolor="#677885" stroked="false">
              <v:path arrowok="t"/>
              <v:fill type="solid"/>
            </v:shape>
            <v:shape style="position:absolute;left:9841;top:402;width:1228;height:613" coordorigin="9842,402" coordsize="1228,613" path="m9842,566l10912,566,10912,1014,11069,850,11069,402,10912,566,11069,402,10013,402,9842,566xe" filled="false" stroked="true" strokeweight=".739973pt" strokecolor="#000000">
              <v:path arrowok="t"/>
              <v:stroke dashstyle="solid"/>
            </v:shape>
            <v:shape style="position:absolute;left:9841;top:581;width:1071;height:433" type="#_x0000_t75" stroked="false">
              <v:imagedata r:id="rId305" o:title=""/>
            </v:shape>
            <v:shape style="position:absolute;left:9841;top:566;width:1071;height:448" coordorigin="9842,566" coordsize="1071,448" path="m9842,1014l10912,1014,10912,581,9842,581,9842,1014xm9842,566l9842,1014,10912,1014m9842,566l10912,566,10912,1014e" filled="false" stroked="true" strokeweight=".730151pt" strokecolor="#000000">
              <v:path arrowok="t"/>
              <v:stroke dashstyle="solid"/>
            </v:shape>
            <v:shape style="position:absolute;left:2992;top:685;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4012;top:685;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5066;top:685;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6128;top:685;width:90;height:239" type="#_x0000_t202" filled="false" stroked="false">
              <v:textbox inset="0,0,0,0">
                <w:txbxContent>
                  <w:p>
                    <w:pPr>
                      <w:spacing w:line="230" w:lineRule="exact" w:before="0"/>
                      <w:ind w:left="0" w:right="0" w:firstLine="0"/>
                      <w:jc w:val="left"/>
                      <w:rPr>
                        <w:rFonts w:ascii="Arial"/>
                        <w:b/>
                        <w:sz w:val="24"/>
                      </w:rPr>
                    </w:pPr>
                    <w:r>
                      <w:rPr>
                        <w:rFonts w:ascii="Arial"/>
                        <w:b/>
                        <w:w w:val="87"/>
                        <w:sz w:val="24"/>
                      </w:rPr>
                      <w:t>-</w:t>
                    </w:r>
                  </w:p>
                </w:txbxContent>
              </v:textbox>
              <w10:wrap type="none"/>
            </v:shape>
            <v:shape style="position:absolute;left:6890;top:685;width:658;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TRISE3</w:t>
                    </w:r>
                  </w:p>
                </w:txbxContent>
              </v:textbox>
              <w10:wrap type="none"/>
            </v:shape>
            <v:shape style="position:absolute;left:7944;top:685;width:658;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TRISE2</w:t>
                    </w:r>
                  </w:p>
                </w:txbxContent>
              </v:textbox>
              <w10:wrap type="none"/>
            </v:shape>
            <v:shape style="position:absolute;left:9003;top:685;width:658;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TRISE1</w:t>
                    </w:r>
                  </w:p>
                </w:txbxContent>
              </v:textbox>
              <w10:wrap type="none"/>
            </v:shape>
            <v:shape style="position:absolute;left:10057;top:685;width:658;height:239" type="#_x0000_t202" filled="false" stroked="false">
              <v:textbox inset="0,0,0,0">
                <w:txbxContent>
                  <w:p>
                    <w:pPr>
                      <w:spacing w:line="230" w:lineRule="exact" w:before="0"/>
                      <w:ind w:left="0" w:right="0" w:firstLine="0"/>
                      <w:jc w:val="left"/>
                      <w:rPr>
                        <w:rFonts w:ascii="Arial"/>
                        <w:b/>
                        <w:sz w:val="24"/>
                      </w:rPr>
                    </w:pPr>
                    <w:r>
                      <w:rPr>
                        <w:rFonts w:ascii="Arial"/>
                        <w:b/>
                        <w:w w:val="75"/>
                        <w:sz w:val="24"/>
                      </w:rPr>
                      <w:t>TRISE0</w:t>
                    </w:r>
                  </w:p>
                </w:txbxContent>
              </v:textbox>
              <w10:wrap type="none"/>
            </v:shape>
            <w10:wrap type="none"/>
          </v:group>
        </w:pict>
      </w:r>
      <w:r>
        <w:rPr>
          <w:rFonts w:ascii="Arial"/>
          <w:b/>
          <w:sz w:val="24"/>
        </w:rPr>
        <w:t>U(0)</w:t>
        <w:tab/>
        <w:t>U(0)</w:t>
        <w:tab/>
        <w:t>U(0)</w:t>
        <w:tab/>
        <w:t>U(0)</w:t>
        <w:tab/>
      </w:r>
      <w:r>
        <w:rPr>
          <w:rFonts w:ascii="Arial"/>
          <w:b/>
          <w:position w:val="1"/>
          <w:sz w:val="24"/>
        </w:rPr>
        <w:t>R/W(1)</w:t>
        <w:tab/>
        <w:t>R/W(1)</w:t>
        <w:tab/>
        <w:t>R/W(1)</w:t>
        <w:tab/>
        <w:t>R/W(1)</w:t>
      </w:r>
    </w:p>
    <w:p>
      <w:pPr>
        <w:pStyle w:val="BodyText"/>
        <w:spacing w:before="5"/>
        <w:rPr>
          <w:rFonts w:ascii="Arial"/>
          <w:b/>
          <w:sz w:val="17"/>
        </w:rPr>
      </w:pPr>
    </w:p>
    <w:p>
      <w:pPr>
        <w:spacing w:after="0"/>
        <w:rPr>
          <w:rFonts w:ascii="Arial"/>
          <w:sz w:val="17"/>
        </w:rPr>
        <w:sectPr>
          <w:type w:val="continuous"/>
          <w:pgSz w:w="11910" w:h="16840"/>
          <w:pgMar w:top="520" w:bottom="280" w:left="740" w:right="0"/>
        </w:sectPr>
      </w:pPr>
    </w:p>
    <w:p>
      <w:pPr>
        <w:spacing w:before="54"/>
        <w:ind w:left="934" w:right="0" w:firstLine="0"/>
        <w:jc w:val="left"/>
        <w:rPr>
          <w:rFonts w:ascii="Arial"/>
          <w:b/>
          <w:sz w:val="24"/>
        </w:rPr>
      </w:pPr>
      <w:r>
        <w:rPr>
          <w:rFonts w:ascii="Arial"/>
          <w:b/>
          <w:spacing w:val="-3"/>
          <w:w w:val="75"/>
          <w:sz w:val="24"/>
        </w:rPr>
        <w:t>TRISE</w:t>
      </w:r>
    </w:p>
    <w:p>
      <w:pPr>
        <w:pStyle w:val="BodyText"/>
        <w:rPr>
          <w:rFonts w:ascii="Arial"/>
          <w:b/>
        </w:rPr>
      </w:pPr>
      <w:r>
        <w:rPr/>
        <w:br w:type="column"/>
      </w:r>
      <w:r>
        <w:rPr>
          <w:rFonts w:ascii="Arial"/>
          <w:b/>
        </w:rPr>
      </w:r>
    </w:p>
    <w:p>
      <w:pPr>
        <w:pStyle w:val="BodyText"/>
        <w:rPr>
          <w:rFonts w:ascii="Arial"/>
          <w:b/>
          <w:sz w:val="27"/>
        </w:rPr>
      </w:pPr>
    </w:p>
    <w:p>
      <w:pPr>
        <w:spacing w:before="0"/>
        <w:ind w:left="337" w:right="0" w:firstLine="0"/>
        <w:jc w:val="left"/>
        <w:rPr>
          <w:rFonts w:ascii="Arial"/>
          <w:b/>
          <w:sz w:val="24"/>
        </w:rPr>
      </w:pPr>
      <w:r>
        <w:rPr>
          <w:rFonts w:ascii="Arial"/>
          <w:b/>
          <w:w w:val="90"/>
          <w:sz w:val="24"/>
        </w:rPr>
        <w:t>Bit</w:t>
      </w:r>
      <w:r>
        <w:rPr>
          <w:rFonts w:ascii="Arial"/>
          <w:b/>
          <w:spacing w:val="-30"/>
          <w:w w:val="90"/>
          <w:sz w:val="24"/>
        </w:rPr>
        <w:t> </w:t>
      </w:r>
      <w:r>
        <w:rPr>
          <w:rFonts w:ascii="Arial"/>
          <w:b/>
          <w:spacing w:val="-19"/>
          <w:w w:val="90"/>
          <w:sz w:val="24"/>
        </w:rPr>
        <w:t>7</w:t>
      </w:r>
    </w:p>
    <w:p>
      <w:pPr>
        <w:pStyle w:val="BodyText"/>
        <w:rPr>
          <w:rFonts w:ascii="Arial"/>
          <w:b/>
        </w:rPr>
      </w:pPr>
      <w:r>
        <w:rPr/>
        <w:br w:type="column"/>
      </w:r>
      <w:r>
        <w:rPr>
          <w:rFonts w:ascii="Arial"/>
          <w:b/>
        </w:rPr>
      </w:r>
    </w:p>
    <w:p>
      <w:pPr>
        <w:pStyle w:val="BodyText"/>
        <w:spacing w:before="4"/>
        <w:rPr>
          <w:rFonts w:ascii="Arial"/>
          <w:b/>
          <w:sz w:val="29"/>
        </w:rPr>
      </w:pPr>
    </w:p>
    <w:p>
      <w:pPr>
        <w:spacing w:before="0"/>
        <w:ind w:left="770" w:right="0" w:firstLine="0"/>
        <w:jc w:val="left"/>
        <w:rPr>
          <w:rFonts w:ascii="Arial" w:hAnsi="Arial"/>
          <w:b/>
          <w:sz w:val="24"/>
        </w:rPr>
      </w:pPr>
      <w:r>
        <w:rPr>
          <w:rFonts w:ascii="Arial" w:hAnsi="Arial"/>
          <w:b/>
          <w:w w:val="74"/>
          <w:sz w:val="24"/>
        </w:rPr>
        <w:t>R</w:t>
      </w:r>
      <w:r>
        <w:rPr>
          <w:rFonts w:ascii="Arial" w:hAnsi="Arial"/>
          <w:b/>
          <w:spacing w:val="-1"/>
          <w:w w:val="147"/>
          <w:sz w:val="24"/>
        </w:rPr>
        <w:t>/</w:t>
      </w:r>
      <w:r>
        <w:rPr>
          <w:rFonts w:ascii="Arial" w:hAnsi="Arial"/>
          <w:b/>
          <w:w w:val="91"/>
          <w:sz w:val="24"/>
        </w:rPr>
        <w:t>W</w:t>
      </w:r>
      <w:r>
        <w:rPr>
          <w:rFonts w:ascii="Arial" w:hAnsi="Arial"/>
          <w:b/>
          <w:w w:val="89"/>
          <w:sz w:val="24"/>
        </w:rPr>
        <w:t>(</w:t>
      </w:r>
      <w:r>
        <w:rPr>
          <w:rFonts w:ascii="Arial" w:hAnsi="Arial"/>
          <w:b/>
          <w:spacing w:val="-1"/>
          <w:w w:val="86"/>
          <w:sz w:val="24"/>
        </w:rPr>
        <w:t>1</w:t>
      </w:r>
      <w:r>
        <w:rPr>
          <w:rFonts w:ascii="Arial" w:hAnsi="Arial"/>
          <w:b/>
          <w:w w:val="89"/>
          <w:sz w:val="24"/>
        </w:rPr>
        <w:t>)</w:t>
      </w:r>
      <w:r>
        <w:rPr>
          <w:rFonts w:ascii="Arial" w:hAnsi="Arial"/>
          <w:b/>
          <w:w w:val="78"/>
          <w:sz w:val="24"/>
        </w:rPr>
        <w:t>:</w:t>
      </w:r>
      <w:r>
        <w:rPr>
          <w:rFonts w:ascii="Arial" w:hAnsi="Arial"/>
          <w:b/>
          <w:spacing w:val="-16"/>
          <w:sz w:val="24"/>
        </w:rPr>
        <w:t> </w:t>
      </w:r>
      <w:r>
        <w:rPr>
          <w:rFonts w:ascii="Arial" w:hAnsi="Arial"/>
          <w:b/>
          <w:w w:val="84"/>
          <w:sz w:val="24"/>
        </w:rPr>
        <w:t>l</w:t>
      </w:r>
      <w:r>
        <w:rPr>
          <w:rFonts w:ascii="Arial" w:hAnsi="Arial"/>
          <w:b/>
          <w:w w:val="84"/>
          <w:sz w:val="24"/>
        </w:rPr>
        <w:t>à</w:t>
      </w:r>
      <w:r>
        <w:rPr>
          <w:rFonts w:ascii="Arial" w:hAnsi="Arial"/>
          <w:b/>
          <w:spacing w:val="-16"/>
          <w:sz w:val="24"/>
        </w:rPr>
        <w:t> </w:t>
      </w:r>
      <w:r>
        <w:rPr>
          <w:rFonts w:ascii="Arial" w:hAnsi="Arial"/>
          <w:b/>
          <w:w w:val="71"/>
          <w:sz w:val="24"/>
        </w:rPr>
        <w:t>c</w:t>
      </w:r>
      <w:r>
        <w:rPr>
          <w:rFonts w:ascii="Arial" w:hAnsi="Arial"/>
          <w:b/>
          <w:w w:val="83"/>
          <w:sz w:val="24"/>
        </w:rPr>
        <w:t>h</w:t>
      </w:r>
      <w:r>
        <w:rPr>
          <w:rFonts w:ascii="Arial" w:hAnsi="Arial"/>
          <w:b/>
          <w:w w:val="83"/>
          <w:sz w:val="24"/>
        </w:rPr>
        <w:t>o</w:t>
      </w:r>
      <w:r>
        <w:rPr>
          <w:rFonts w:ascii="Arial" w:hAnsi="Arial"/>
          <w:b/>
          <w:spacing w:val="-16"/>
          <w:sz w:val="24"/>
        </w:rPr>
        <w:t> </w:t>
      </w:r>
      <w:r>
        <w:rPr>
          <w:rFonts w:ascii="Arial" w:hAnsi="Arial"/>
          <w:b/>
          <w:w w:val="83"/>
          <w:sz w:val="24"/>
        </w:rPr>
        <w:t>ph</w:t>
      </w:r>
      <w:r>
        <w:rPr>
          <w:rFonts w:ascii="Arial" w:hAnsi="Arial"/>
          <w:b/>
          <w:w w:val="86"/>
          <w:sz w:val="24"/>
        </w:rPr>
        <w:t>é</w:t>
      </w:r>
      <w:r>
        <w:rPr>
          <w:rFonts w:ascii="Arial" w:hAnsi="Arial"/>
          <w:b/>
          <w:w w:val="83"/>
          <w:sz w:val="24"/>
        </w:rPr>
        <w:t>p</w:t>
      </w:r>
      <w:r>
        <w:rPr>
          <w:rFonts w:ascii="Arial" w:hAnsi="Arial"/>
          <w:b/>
          <w:spacing w:val="-16"/>
          <w:sz w:val="24"/>
        </w:rPr>
        <w:t> </w:t>
      </w:r>
      <w:r>
        <w:rPr>
          <w:rFonts w:ascii="Arial" w:hAnsi="Arial"/>
          <w:b/>
          <w:w w:val="88"/>
          <w:sz w:val="24"/>
        </w:rPr>
        <w:t>đ</w:t>
      </w:r>
      <w:r>
        <w:rPr>
          <w:rFonts w:ascii="Arial" w:hAnsi="Arial"/>
          <w:b/>
          <w:w w:val="83"/>
          <w:sz w:val="24"/>
        </w:rPr>
        <w:t>ọ</w:t>
      </w:r>
      <w:r>
        <w:rPr>
          <w:rFonts w:ascii="Arial" w:hAnsi="Arial"/>
          <w:b/>
          <w:spacing w:val="-1"/>
          <w:w w:val="71"/>
          <w:sz w:val="24"/>
        </w:rPr>
        <w:t>c</w:t>
      </w:r>
      <w:r>
        <w:rPr>
          <w:rFonts w:ascii="Arial" w:hAnsi="Arial"/>
          <w:b/>
          <w:w w:val="147"/>
          <w:sz w:val="24"/>
        </w:rPr>
        <w:t>/</w:t>
      </w:r>
      <w:r>
        <w:rPr>
          <w:rFonts w:ascii="Arial" w:hAnsi="Arial"/>
          <w:b/>
          <w:w w:val="73"/>
          <w:sz w:val="24"/>
        </w:rPr>
        <w:t>g</w:t>
      </w:r>
      <w:r>
        <w:rPr>
          <w:rFonts w:ascii="Arial" w:hAnsi="Arial"/>
          <w:b/>
          <w:w w:val="83"/>
          <w:sz w:val="24"/>
        </w:rPr>
        <w:t>h</w:t>
      </w:r>
      <w:r>
        <w:rPr>
          <w:rFonts w:ascii="Arial" w:hAnsi="Arial"/>
          <w:b/>
          <w:w w:val="84"/>
          <w:sz w:val="24"/>
        </w:rPr>
        <w:t>i</w:t>
      </w:r>
      <w:r>
        <w:rPr>
          <w:rFonts w:ascii="Arial" w:hAnsi="Arial"/>
          <w:b/>
          <w:spacing w:val="-16"/>
          <w:sz w:val="24"/>
        </w:rPr>
        <w:t> </w:t>
      </w:r>
      <w:r>
        <w:rPr>
          <w:rFonts w:ascii="Arial" w:hAnsi="Arial"/>
          <w:b/>
          <w:w w:val="80"/>
          <w:sz w:val="24"/>
        </w:rPr>
        <w:t>v</w:t>
      </w:r>
      <w:r>
        <w:rPr>
          <w:rFonts w:ascii="Arial" w:hAnsi="Arial"/>
          <w:b/>
          <w:w w:val="84"/>
          <w:sz w:val="24"/>
        </w:rPr>
        <w:t>à</w:t>
      </w:r>
      <w:r>
        <w:rPr>
          <w:rFonts w:ascii="Arial" w:hAnsi="Arial"/>
          <w:b/>
          <w:spacing w:val="-16"/>
          <w:sz w:val="24"/>
        </w:rPr>
        <w:t> </w:t>
      </w:r>
      <w:r>
        <w:rPr>
          <w:rFonts w:ascii="Arial" w:hAnsi="Arial"/>
          <w:b/>
          <w:w w:val="82"/>
          <w:sz w:val="24"/>
        </w:rPr>
        <w:t>k</w:t>
      </w:r>
      <w:r>
        <w:rPr>
          <w:rFonts w:ascii="Arial" w:hAnsi="Arial"/>
          <w:b/>
          <w:w w:val="83"/>
          <w:sz w:val="24"/>
        </w:rPr>
        <w:t>h</w:t>
      </w:r>
      <w:r>
        <w:rPr>
          <w:rFonts w:ascii="Arial" w:hAnsi="Arial"/>
          <w:b/>
          <w:w w:val="84"/>
          <w:sz w:val="24"/>
        </w:rPr>
        <w:t>i</w:t>
      </w:r>
      <w:r>
        <w:rPr>
          <w:rFonts w:ascii="Arial" w:hAnsi="Arial"/>
          <w:b/>
          <w:spacing w:val="-16"/>
          <w:sz w:val="24"/>
        </w:rPr>
        <w:t> </w:t>
      </w:r>
      <w:r>
        <w:rPr>
          <w:rFonts w:ascii="Arial" w:hAnsi="Arial"/>
          <w:b/>
          <w:w w:val="86"/>
          <w:sz w:val="24"/>
        </w:rPr>
        <w:t>r</w:t>
      </w:r>
      <w:r>
        <w:rPr>
          <w:rFonts w:ascii="Arial" w:hAnsi="Arial"/>
          <w:b/>
          <w:w w:val="86"/>
          <w:sz w:val="24"/>
        </w:rPr>
        <w:t>e</w:t>
      </w:r>
      <w:r>
        <w:rPr>
          <w:rFonts w:ascii="Arial" w:hAnsi="Arial"/>
          <w:b/>
          <w:w w:val="68"/>
          <w:sz w:val="24"/>
        </w:rPr>
        <w:t>s</w:t>
      </w:r>
      <w:r>
        <w:rPr>
          <w:rFonts w:ascii="Arial" w:hAnsi="Arial"/>
          <w:b/>
          <w:w w:val="86"/>
          <w:sz w:val="24"/>
        </w:rPr>
        <w:t>e</w:t>
      </w:r>
      <w:r>
        <w:rPr>
          <w:rFonts w:ascii="Arial" w:hAnsi="Arial"/>
          <w:b/>
          <w:w w:val="99"/>
          <w:sz w:val="24"/>
        </w:rPr>
        <w:t>t</w:t>
      </w:r>
      <w:r>
        <w:rPr>
          <w:rFonts w:ascii="Arial" w:hAnsi="Arial"/>
          <w:b/>
          <w:spacing w:val="-16"/>
          <w:sz w:val="24"/>
        </w:rPr>
        <w:t> </w:t>
      </w:r>
      <w:r>
        <w:rPr>
          <w:rFonts w:ascii="Arial" w:hAnsi="Arial"/>
          <w:b/>
          <w:w w:val="99"/>
          <w:sz w:val="24"/>
        </w:rPr>
        <w:t>t</w:t>
      </w:r>
      <w:r>
        <w:rPr>
          <w:rFonts w:ascii="Arial" w:hAnsi="Arial"/>
          <w:b/>
          <w:w w:val="83"/>
          <w:sz w:val="24"/>
        </w:rPr>
        <w:t>h</w:t>
      </w:r>
      <w:r>
        <w:rPr>
          <w:rFonts w:ascii="Arial" w:hAnsi="Arial"/>
          <w:b/>
          <w:w w:val="84"/>
          <w:sz w:val="24"/>
        </w:rPr>
        <w:t>ì</w:t>
      </w:r>
      <w:r>
        <w:rPr>
          <w:rFonts w:ascii="Arial" w:hAnsi="Arial"/>
          <w:b/>
          <w:spacing w:val="-16"/>
          <w:sz w:val="24"/>
        </w:rPr>
        <w:t> </w:t>
      </w:r>
      <w:r>
        <w:rPr>
          <w:rFonts w:ascii="Arial" w:hAnsi="Arial"/>
          <w:b/>
          <w:w w:val="83"/>
          <w:sz w:val="24"/>
        </w:rPr>
        <w:t>b</w:t>
      </w:r>
      <w:r>
        <w:rPr>
          <w:rFonts w:ascii="Arial" w:hAnsi="Arial"/>
          <w:b/>
          <w:w w:val="84"/>
          <w:sz w:val="24"/>
        </w:rPr>
        <w:t>ằ</w:t>
      </w:r>
      <w:r>
        <w:rPr>
          <w:rFonts w:ascii="Arial" w:hAnsi="Arial"/>
          <w:b/>
          <w:w w:val="83"/>
          <w:sz w:val="24"/>
        </w:rPr>
        <w:t>n</w:t>
      </w:r>
      <w:r>
        <w:rPr>
          <w:rFonts w:ascii="Arial" w:hAnsi="Arial"/>
          <w:b/>
          <w:w w:val="73"/>
          <w:sz w:val="24"/>
        </w:rPr>
        <w:t>g</w:t>
      </w:r>
      <w:r>
        <w:rPr>
          <w:rFonts w:ascii="Arial" w:hAnsi="Arial"/>
          <w:b/>
          <w:spacing w:val="-16"/>
          <w:sz w:val="24"/>
        </w:rPr>
        <w:t> </w:t>
      </w:r>
      <w:r>
        <w:rPr>
          <w:rFonts w:ascii="Arial" w:hAnsi="Arial"/>
          <w:b/>
          <w:w w:val="86"/>
          <w:sz w:val="24"/>
        </w:rPr>
        <w:t>1</w:t>
      </w:r>
    </w:p>
    <w:p>
      <w:pPr>
        <w:spacing w:before="109"/>
        <w:ind w:left="1455" w:right="0" w:firstLine="0"/>
        <w:jc w:val="left"/>
        <w:rPr>
          <w:i/>
          <w:sz w:val="24"/>
        </w:rPr>
      </w:pPr>
      <w:r>
        <w:rPr>
          <w:i/>
          <w:sz w:val="24"/>
        </w:rPr>
        <w:t>Hình 5-31: Port E và thanh ghi TRISE.</w:t>
      </w:r>
    </w:p>
    <w:p>
      <w:pPr>
        <w:pStyle w:val="BodyText"/>
        <w:rPr>
          <w:i/>
        </w:rPr>
      </w:pPr>
      <w:r>
        <w:rPr/>
        <w:br w:type="column"/>
      </w:r>
      <w:r>
        <w:rPr>
          <w:i/>
        </w:rPr>
      </w:r>
    </w:p>
    <w:p>
      <w:pPr>
        <w:pStyle w:val="BodyText"/>
        <w:spacing w:before="4"/>
        <w:rPr>
          <w:i/>
          <w:sz w:val="29"/>
        </w:rPr>
      </w:pPr>
    </w:p>
    <w:p>
      <w:pPr>
        <w:pStyle w:val="Heading4"/>
        <w:ind w:left="884" w:right="1053"/>
        <w:jc w:val="center"/>
        <w:rPr>
          <w:rFonts w:ascii="Arial"/>
        </w:rPr>
      </w:pPr>
      <w:r>
        <w:rPr>
          <w:rFonts w:ascii="Arial"/>
          <w:w w:val="95"/>
        </w:rPr>
        <w:t>Bit 0</w:t>
      </w:r>
    </w:p>
    <w:p>
      <w:pPr>
        <w:spacing w:after="0"/>
        <w:jc w:val="center"/>
        <w:rPr>
          <w:rFonts w:ascii="Arial"/>
        </w:rPr>
        <w:sectPr>
          <w:type w:val="continuous"/>
          <w:pgSz w:w="11910" w:h="16840"/>
          <w:pgMar w:top="520" w:bottom="280" w:left="740" w:right="0"/>
          <w:cols w:num="4" w:equalWidth="0">
            <w:col w:w="1457" w:space="40"/>
            <w:col w:w="768" w:space="39"/>
            <w:col w:w="5639" w:space="755"/>
            <w:col w:w="2472"/>
          </w:cols>
        </w:sectPr>
      </w:pPr>
    </w:p>
    <w:p>
      <w:pPr>
        <w:pStyle w:val="BodyText"/>
        <w:spacing w:before="123"/>
        <w:ind w:left="1276"/>
      </w:pPr>
      <w:r>
        <w:rPr/>
        <w:t>Khảo sát cấu hình mạch cho từng tín hiệu.</w:t>
      </w:r>
    </w:p>
    <w:p>
      <w:pPr>
        <w:pStyle w:val="BodyText"/>
        <w:spacing w:before="10"/>
        <w:rPr>
          <w:sz w:val="5"/>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97" w:hRule="atLeast"/>
        </w:trPr>
        <w:tc>
          <w:tcPr>
            <w:tcW w:w="5076" w:type="dxa"/>
          </w:tcPr>
          <w:p>
            <w:pPr>
              <w:pStyle w:val="TableParagraph"/>
              <w:spacing w:before="54"/>
              <w:ind w:left="710"/>
              <w:rPr>
                <w:b/>
                <w:i/>
                <w:sz w:val="24"/>
              </w:rPr>
            </w:pPr>
            <w:r>
              <w:rPr>
                <w:b/>
                <w:i/>
                <w:sz w:val="24"/>
              </w:rPr>
              <w:t>Chân RE0/AN5:</w:t>
            </w:r>
          </w:p>
        </w:tc>
        <w:tc>
          <w:tcPr>
            <w:tcW w:w="5071" w:type="dxa"/>
          </w:tcPr>
          <w:p>
            <w:pPr>
              <w:pStyle w:val="TableParagraph"/>
              <w:spacing w:before="54"/>
              <w:ind w:left="705"/>
              <w:rPr>
                <w:b/>
                <w:i/>
                <w:sz w:val="24"/>
              </w:rPr>
            </w:pPr>
            <w:r>
              <w:rPr>
                <w:b/>
                <w:i/>
                <w:sz w:val="24"/>
              </w:rPr>
              <w:t>Chân RE1/AN6:</w:t>
            </w:r>
          </w:p>
        </w:tc>
      </w:tr>
      <w:tr>
        <w:trPr>
          <w:trHeight w:val="1656" w:hRule="atLeast"/>
        </w:trPr>
        <w:tc>
          <w:tcPr>
            <w:tcW w:w="5076" w:type="dxa"/>
          </w:tcPr>
          <w:p>
            <w:pPr>
              <w:pStyle w:val="TableParagraph"/>
              <w:spacing w:line="268" w:lineRule="exact"/>
              <w:ind w:left="677"/>
              <w:rPr>
                <w:sz w:val="24"/>
              </w:rPr>
            </w:pPr>
            <w:r>
              <w:rPr>
                <w:sz w:val="24"/>
              </w:rPr>
              <w:t>Có sơ đồ mạch nhƣ hình 5-32:</w:t>
            </w:r>
          </w:p>
          <w:p>
            <w:pPr>
              <w:pStyle w:val="TableParagraph"/>
              <w:spacing w:line="237" w:lineRule="auto" w:before="58"/>
              <w:ind w:left="110" w:firstLine="600"/>
              <w:rPr>
                <w:sz w:val="24"/>
              </w:rPr>
            </w:pPr>
            <w:r>
              <w:rPr>
                <w:sz w:val="24"/>
              </w:rPr>
              <w:t>Có thể định cấu hình thực hiện 1 trong các chức năng sau:</w:t>
            </w:r>
          </w:p>
          <w:p>
            <w:pPr>
              <w:pStyle w:val="TableParagraph"/>
              <w:numPr>
                <w:ilvl w:val="0"/>
                <w:numId w:val="60"/>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60"/>
              </w:numPr>
              <w:tabs>
                <w:tab w:pos="678" w:val="left" w:leader="none"/>
              </w:tabs>
              <w:spacing w:line="283" w:lineRule="exact" w:before="61" w:after="0"/>
              <w:ind w:left="677" w:right="0" w:hanging="285"/>
              <w:jc w:val="left"/>
              <w:rPr>
                <w:sz w:val="24"/>
              </w:rPr>
            </w:pPr>
            <w:r>
              <w:rPr>
                <w:sz w:val="24"/>
              </w:rPr>
              <w:t>Là ngõ vào kênh tƣơng </w:t>
            </w:r>
            <w:r>
              <w:rPr>
                <w:spacing w:val="2"/>
                <w:sz w:val="24"/>
              </w:rPr>
              <w:t>tự</w:t>
            </w:r>
            <w:r>
              <w:rPr>
                <w:spacing w:val="-46"/>
                <w:sz w:val="24"/>
              </w:rPr>
              <w:t> </w:t>
            </w:r>
            <w:r>
              <w:rPr>
                <w:sz w:val="24"/>
              </w:rPr>
              <w:t>thứ 5 của </w:t>
            </w:r>
            <w:r>
              <w:rPr>
                <w:spacing w:val="-3"/>
                <w:sz w:val="24"/>
              </w:rPr>
              <w:t>ADC.</w:t>
            </w:r>
          </w:p>
        </w:tc>
        <w:tc>
          <w:tcPr>
            <w:tcW w:w="5071" w:type="dxa"/>
          </w:tcPr>
          <w:p>
            <w:pPr>
              <w:pStyle w:val="TableParagraph"/>
              <w:spacing w:line="267" w:lineRule="exact"/>
              <w:ind w:left="671"/>
              <w:rPr>
                <w:sz w:val="24"/>
              </w:rPr>
            </w:pPr>
            <w:r>
              <w:rPr>
                <w:sz w:val="24"/>
              </w:rPr>
              <w:t>Có sơ đồ mạch nhƣ hình 5-32:</w:t>
            </w:r>
          </w:p>
          <w:p>
            <w:pPr>
              <w:pStyle w:val="TableParagraph"/>
              <w:spacing w:line="242" w:lineRule="auto"/>
              <w:ind w:left="104" w:firstLine="566"/>
              <w:rPr>
                <w:sz w:val="24"/>
              </w:rPr>
            </w:pPr>
            <w:r>
              <w:rPr>
                <w:sz w:val="24"/>
              </w:rPr>
              <w:t>Có thể định cấu hình thực hiện 1 trong các chức năng sau:</w:t>
            </w:r>
          </w:p>
          <w:p>
            <w:pPr>
              <w:pStyle w:val="TableParagraph"/>
              <w:numPr>
                <w:ilvl w:val="0"/>
                <w:numId w:val="61"/>
              </w:numPr>
              <w:tabs>
                <w:tab w:pos="672" w:val="left" w:leader="none"/>
              </w:tabs>
              <w:spacing w:line="240" w:lineRule="auto" w:before="53" w:after="0"/>
              <w:ind w:left="671" w:right="0" w:hanging="284"/>
              <w:jc w:val="left"/>
              <w:rPr>
                <w:sz w:val="24"/>
              </w:rPr>
            </w:pPr>
            <w:r>
              <w:rPr>
                <w:sz w:val="24"/>
              </w:rPr>
              <w:t>Là tín hiệu xuất nhập số</w:t>
            </w:r>
            <w:r>
              <w:rPr>
                <w:spacing w:val="10"/>
                <w:sz w:val="24"/>
              </w:rPr>
              <w:t> </w:t>
            </w:r>
            <w:r>
              <w:rPr>
                <w:sz w:val="24"/>
              </w:rPr>
              <w:t>I/O.</w:t>
            </w:r>
          </w:p>
          <w:p>
            <w:pPr>
              <w:pStyle w:val="TableParagraph"/>
              <w:numPr>
                <w:ilvl w:val="0"/>
                <w:numId w:val="61"/>
              </w:numPr>
              <w:tabs>
                <w:tab w:pos="672" w:val="left" w:leader="none"/>
              </w:tabs>
              <w:spacing w:line="240" w:lineRule="auto" w:before="61" w:after="0"/>
              <w:ind w:left="671" w:right="0" w:hanging="284"/>
              <w:jc w:val="left"/>
              <w:rPr>
                <w:sz w:val="24"/>
              </w:rPr>
            </w:pPr>
            <w:r>
              <w:rPr>
                <w:sz w:val="24"/>
              </w:rPr>
              <w:t>Là ngõ vào kênh tƣơng </w:t>
            </w:r>
            <w:r>
              <w:rPr>
                <w:spacing w:val="2"/>
                <w:sz w:val="24"/>
              </w:rPr>
              <w:t>tự</w:t>
            </w:r>
            <w:r>
              <w:rPr>
                <w:spacing w:val="-42"/>
                <w:sz w:val="24"/>
              </w:rPr>
              <w:t> </w:t>
            </w:r>
            <w:r>
              <w:rPr>
                <w:sz w:val="24"/>
              </w:rPr>
              <w:t>thứ 6 của </w:t>
            </w:r>
            <w:r>
              <w:rPr>
                <w:spacing w:val="-3"/>
                <w:sz w:val="24"/>
              </w:rPr>
              <w:t>ADC.</w:t>
            </w:r>
          </w:p>
        </w:tc>
      </w:tr>
    </w:tbl>
    <w:p>
      <w:pPr>
        <w:spacing w:after="0" w:line="240" w:lineRule="auto"/>
        <w:jc w:val="left"/>
        <w:rPr>
          <w:sz w:val="24"/>
        </w:rPr>
        <w:sectPr>
          <w:type w:val="continuous"/>
          <w:pgSz w:w="11910" w:h="16840"/>
          <w:pgMar w:top="520" w:bottom="28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76"/>
        <w:gridCol w:w="5071"/>
      </w:tblGrid>
      <w:tr>
        <w:trPr>
          <w:trHeight w:val="340" w:hRule="atLeast"/>
        </w:trPr>
        <w:tc>
          <w:tcPr>
            <w:tcW w:w="10147" w:type="dxa"/>
            <w:gridSpan w:val="2"/>
            <w:tcBorders>
              <w:bottom w:val="single" w:sz="8" w:space="0" w:color="000000"/>
            </w:tcBorders>
          </w:tcPr>
          <w:p>
            <w:pPr>
              <w:pStyle w:val="TableParagraph"/>
              <w:tabs>
                <w:tab w:pos="8374" w:val="left" w:leader="none"/>
              </w:tabs>
              <w:spacing w:before="58"/>
              <w:ind w:left="110"/>
              <w:rPr>
                <w:i/>
                <w:sz w:val="22"/>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r>
              <w:rPr>
                <w:i/>
                <w:sz w:val="20"/>
              </w:rPr>
              <w:tab/>
            </w: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c>
      </w:tr>
      <w:tr>
        <w:trPr>
          <w:trHeight w:val="465" w:hRule="atLeast"/>
        </w:trPr>
        <w:tc>
          <w:tcPr>
            <w:tcW w:w="5076" w:type="dxa"/>
            <w:tcBorders>
              <w:top w:val="single" w:sz="8" w:space="0" w:color="000000"/>
            </w:tcBorders>
          </w:tcPr>
          <w:p>
            <w:pPr>
              <w:pStyle w:val="TableParagraph"/>
              <w:spacing w:before="59"/>
              <w:ind w:left="710"/>
              <w:rPr>
                <w:b/>
                <w:i/>
                <w:sz w:val="24"/>
              </w:rPr>
            </w:pPr>
            <w:r>
              <w:rPr>
                <w:b/>
                <w:i/>
                <w:sz w:val="24"/>
              </w:rPr>
              <w:t>Chân RE2/AN7:</w:t>
            </w:r>
          </w:p>
        </w:tc>
        <w:tc>
          <w:tcPr>
            <w:tcW w:w="5071" w:type="dxa"/>
            <w:tcBorders>
              <w:top w:val="single" w:sz="8" w:space="0" w:color="000000"/>
            </w:tcBorders>
          </w:tcPr>
          <w:p>
            <w:pPr>
              <w:pStyle w:val="TableParagraph"/>
              <w:rPr>
                <w:sz w:val="10"/>
              </w:rPr>
            </w:pPr>
          </w:p>
          <w:p>
            <w:pPr>
              <w:pStyle w:val="TableParagraph"/>
              <w:spacing w:line="20" w:lineRule="exact"/>
              <w:ind w:left="1852"/>
              <w:rPr>
                <w:sz w:val="2"/>
              </w:rPr>
            </w:pPr>
            <w:r>
              <w:rPr>
                <w:sz w:val="2"/>
              </w:rPr>
              <w:pict>
                <v:group style="width:31.95pt;height:.5pt;mso-position-horizontal-relative:char;mso-position-vertical-relative:line" coordorigin="0,0" coordsize="639,10">
                  <v:line style="position:absolute" from="0,5" to="638,5" stroked="true" strokeweight=".485159pt" strokecolor="#000000">
                    <v:stroke dashstyle="solid"/>
                  </v:line>
                </v:group>
              </w:pict>
            </w:r>
            <w:r>
              <w:rPr>
                <w:sz w:val="2"/>
              </w:rPr>
            </w:r>
          </w:p>
          <w:p>
            <w:pPr>
              <w:pStyle w:val="TableParagraph"/>
              <w:ind w:left="705"/>
              <w:rPr>
                <w:b/>
                <w:i/>
                <w:sz w:val="24"/>
              </w:rPr>
            </w:pPr>
            <w:r>
              <w:rPr>
                <w:b/>
                <w:i/>
                <w:sz w:val="24"/>
              </w:rPr>
              <w:t>Chân RE3/ </w:t>
            </w:r>
            <w:r>
              <w:rPr>
                <w:i/>
                <w:sz w:val="24"/>
              </w:rPr>
              <w:t>MCLR </w:t>
            </w:r>
            <w:r>
              <w:rPr>
                <w:b/>
                <w:i/>
                <w:sz w:val="24"/>
              </w:rPr>
              <w:t>/V</w:t>
            </w:r>
            <w:r>
              <w:rPr>
                <w:b/>
                <w:i/>
                <w:sz w:val="24"/>
                <w:vertAlign w:val="subscript"/>
              </w:rPr>
              <w:t>PP</w:t>
            </w:r>
            <w:r>
              <w:rPr>
                <w:b/>
                <w:i/>
                <w:sz w:val="24"/>
                <w:vertAlign w:val="baseline"/>
              </w:rPr>
              <w:t>:</w:t>
            </w:r>
          </w:p>
        </w:tc>
      </w:tr>
      <w:tr>
        <w:trPr>
          <w:trHeight w:val="2165" w:hRule="atLeast"/>
        </w:trPr>
        <w:tc>
          <w:tcPr>
            <w:tcW w:w="5076" w:type="dxa"/>
          </w:tcPr>
          <w:p>
            <w:pPr>
              <w:pStyle w:val="TableParagraph"/>
              <w:spacing w:line="268" w:lineRule="exact"/>
              <w:ind w:left="677"/>
              <w:rPr>
                <w:sz w:val="24"/>
              </w:rPr>
            </w:pPr>
            <w:r>
              <w:rPr>
                <w:sz w:val="24"/>
              </w:rPr>
              <w:t>Có sơ đồ mạch nhƣ hình 5-32:</w:t>
            </w:r>
          </w:p>
          <w:p>
            <w:pPr>
              <w:pStyle w:val="TableParagraph"/>
              <w:spacing w:line="237" w:lineRule="auto" w:before="62"/>
              <w:ind w:left="110" w:firstLine="600"/>
              <w:rPr>
                <w:sz w:val="24"/>
              </w:rPr>
            </w:pPr>
            <w:r>
              <w:rPr>
                <w:sz w:val="24"/>
              </w:rPr>
              <w:t>Có thể định cấu hình thực hiện 1 trong các chức năng sau:</w:t>
            </w:r>
          </w:p>
          <w:p>
            <w:pPr>
              <w:pStyle w:val="TableParagraph"/>
              <w:numPr>
                <w:ilvl w:val="0"/>
                <w:numId w:val="62"/>
              </w:numPr>
              <w:tabs>
                <w:tab w:pos="678" w:val="left" w:leader="none"/>
              </w:tabs>
              <w:spacing w:line="240" w:lineRule="auto" w:before="125" w:after="0"/>
              <w:ind w:left="677" w:right="0" w:hanging="285"/>
              <w:jc w:val="left"/>
              <w:rPr>
                <w:sz w:val="24"/>
              </w:rPr>
            </w:pPr>
            <w:r>
              <w:rPr>
                <w:sz w:val="24"/>
              </w:rPr>
              <w:t>Là tín hiệu xuất nhập số</w:t>
            </w:r>
            <w:r>
              <w:rPr>
                <w:spacing w:val="10"/>
                <w:sz w:val="24"/>
              </w:rPr>
              <w:t> </w:t>
            </w:r>
            <w:r>
              <w:rPr>
                <w:sz w:val="24"/>
              </w:rPr>
              <w:t>I/O.</w:t>
            </w:r>
          </w:p>
          <w:p>
            <w:pPr>
              <w:pStyle w:val="TableParagraph"/>
              <w:numPr>
                <w:ilvl w:val="0"/>
                <w:numId w:val="62"/>
              </w:numPr>
              <w:tabs>
                <w:tab w:pos="678" w:val="left" w:leader="none"/>
              </w:tabs>
              <w:spacing w:line="240" w:lineRule="auto" w:before="57" w:after="0"/>
              <w:ind w:left="677" w:right="0" w:hanging="285"/>
              <w:jc w:val="left"/>
              <w:rPr>
                <w:sz w:val="24"/>
              </w:rPr>
            </w:pPr>
            <w:r>
              <w:rPr>
                <w:sz w:val="24"/>
              </w:rPr>
              <w:t>Là ngõ vào kênh tƣơng </w:t>
            </w:r>
            <w:r>
              <w:rPr>
                <w:spacing w:val="2"/>
                <w:sz w:val="24"/>
              </w:rPr>
              <w:t>tự</w:t>
            </w:r>
            <w:r>
              <w:rPr>
                <w:spacing w:val="-46"/>
                <w:sz w:val="24"/>
              </w:rPr>
              <w:t> </w:t>
            </w:r>
            <w:r>
              <w:rPr>
                <w:sz w:val="24"/>
              </w:rPr>
              <w:t>thứ 7 của </w:t>
            </w:r>
            <w:r>
              <w:rPr>
                <w:spacing w:val="-3"/>
                <w:sz w:val="24"/>
              </w:rPr>
              <w:t>ADC.</w:t>
            </w:r>
          </w:p>
        </w:tc>
        <w:tc>
          <w:tcPr>
            <w:tcW w:w="5071" w:type="dxa"/>
          </w:tcPr>
          <w:p>
            <w:pPr>
              <w:pStyle w:val="TableParagraph"/>
              <w:spacing w:line="268" w:lineRule="exact"/>
              <w:ind w:left="671"/>
              <w:rPr>
                <w:sz w:val="24"/>
              </w:rPr>
            </w:pPr>
            <w:r>
              <w:rPr>
                <w:sz w:val="24"/>
              </w:rPr>
              <w:t>Có sơ đồ mạch nhƣ hình 5-33:</w:t>
            </w:r>
          </w:p>
          <w:p>
            <w:pPr>
              <w:pStyle w:val="TableParagraph"/>
              <w:spacing w:line="237" w:lineRule="auto" w:before="4"/>
              <w:ind w:left="104" w:firstLine="566"/>
              <w:rPr>
                <w:sz w:val="24"/>
              </w:rPr>
            </w:pPr>
            <w:r>
              <w:rPr>
                <w:sz w:val="24"/>
              </w:rPr>
              <w:t>Có thể định cấu hình thực hiện 1 trong các chức năng sau:</w:t>
            </w:r>
          </w:p>
          <w:p>
            <w:pPr>
              <w:pStyle w:val="TableParagraph"/>
              <w:numPr>
                <w:ilvl w:val="0"/>
                <w:numId w:val="63"/>
              </w:numPr>
              <w:tabs>
                <w:tab w:pos="672" w:val="left" w:leader="none"/>
              </w:tabs>
              <w:spacing w:line="237" w:lineRule="auto" w:before="66" w:after="0"/>
              <w:ind w:left="705" w:right="109" w:hanging="317"/>
              <w:jc w:val="left"/>
              <w:rPr>
                <w:sz w:val="24"/>
              </w:rPr>
            </w:pPr>
            <w:r>
              <w:rPr>
                <w:sz w:val="24"/>
              </w:rPr>
              <w:t>Là tín hiệu xuất nhập số I/O tùy thuộc vào </w:t>
            </w:r>
            <w:r>
              <w:rPr>
                <w:spacing w:val="-4"/>
                <w:sz w:val="24"/>
              </w:rPr>
              <w:t>bit </w:t>
            </w:r>
            <w:r>
              <w:rPr>
                <w:sz w:val="24"/>
              </w:rPr>
              <w:t>chọn reset trong thanh ghi định cấu</w:t>
            </w:r>
            <w:r>
              <w:rPr>
                <w:spacing w:val="-8"/>
                <w:sz w:val="24"/>
              </w:rPr>
              <w:t> </w:t>
            </w:r>
            <w:r>
              <w:rPr>
                <w:sz w:val="24"/>
              </w:rPr>
              <w:t>hình.</w:t>
            </w:r>
          </w:p>
          <w:p>
            <w:pPr>
              <w:pStyle w:val="TableParagraph"/>
              <w:numPr>
                <w:ilvl w:val="0"/>
                <w:numId w:val="63"/>
              </w:numPr>
              <w:tabs>
                <w:tab w:pos="734" w:val="left" w:leader="none"/>
                <w:tab w:pos="735" w:val="left" w:leader="none"/>
              </w:tabs>
              <w:spacing w:line="240" w:lineRule="auto" w:before="62" w:after="0"/>
              <w:ind w:left="734" w:right="0" w:hanging="347"/>
              <w:jc w:val="left"/>
              <w:rPr>
                <w:sz w:val="24"/>
              </w:rPr>
            </w:pPr>
            <w:r>
              <w:rPr>
                <w:sz w:val="24"/>
              </w:rPr>
              <w:t>Là ngõ vào reset</w:t>
            </w:r>
            <w:r>
              <w:rPr>
                <w:spacing w:val="17"/>
                <w:sz w:val="24"/>
              </w:rPr>
              <w:t> </w:t>
            </w:r>
            <w:r>
              <w:rPr>
                <w:sz w:val="24"/>
              </w:rPr>
              <w:t>CPU.</w:t>
            </w:r>
          </w:p>
          <w:p>
            <w:pPr>
              <w:pStyle w:val="TableParagraph"/>
              <w:numPr>
                <w:ilvl w:val="0"/>
                <w:numId w:val="63"/>
              </w:numPr>
              <w:tabs>
                <w:tab w:pos="672" w:val="left" w:leader="none"/>
              </w:tabs>
              <w:spacing w:line="283" w:lineRule="exact" w:before="57" w:after="0"/>
              <w:ind w:left="671" w:right="0" w:hanging="284"/>
              <w:jc w:val="left"/>
              <w:rPr>
                <w:sz w:val="24"/>
              </w:rPr>
            </w:pPr>
            <w:r>
              <w:rPr>
                <w:sz w:val="24"/>
              </w:rPr>
              <w:t>Là ngõ nhận điện áp lập trình</w:t>
            </w:r>
            <w:r>
              <w:rPr>
                <w:spacing w:val="-1"/>
                <w:sz w:val="24"/>
              </w:rPr>
              <w:t> </w:t>
            </w:r>
            <w:r>
              <w:rPr>
                <w:sz w:val="24"/>
              </w:rPr>
              <w:t>Vpp.</w:t>
            </w:r>
          </w:p>
        </w:tc>
      </w:tr>
    </w:tbl>
    <w:p>
      <w:pPr>
        <w:pStyle w:val="BodyText"/>
        <w:spacing w:before="9"/>
        <w:rPr>
          <w:sz w:val="11"/>
        </w:rPr>
      </w:pPr>
      <w:r>
        <w:rPr/>
        <w:drawing>
          <wp:anchor distT="0" distB="0" distL="0" distR="0" allowOverlap="1" layoutInCell="1" locked="0" behindDoc="0" simplePos="0" relativeHeight="379">
            <wp:simplePos x="0" y="0"/>
            <wp:positionH relativeFrom="page">
              <wp:posOffset>914416</wp:posOffset>
            </wp:positionH>
            <wp:positionV relativeFrom="paragraph">
              <wp:posOffset>111336</wp:posOffset>
            </wp:positionV>
            <wp:extent cx="2400135" cy="2747010"/>
            <wp:effectExtent l="0" t="0" r="0" b="0"/>
            <wp:wrapTopAndBottom/>
            <wp:docPr id="115" name="image221.png"/>
            <wp:cNvGraphicFramePr>
              <a:graphicFrameLocks noChangeAspect="1"/>
            </wp:cNvGraphicFramePr>
            <a:graphic>
              <a:graphicData uri="http://schemas.openxmlformats.org/drawingml/2006/picture">
                <pic:pic>
                  <pic:nvPicPr>
                    <pic:cNvPr id="116" name="image221.png"/>
                    <pic:cNvPicPr/>
                  </pic:nvPicPr>
                  <pic:blipFill>
                    <a:blip r:embed="rId307" cstate="print"/>
                    <a:stretch>
                      <a:fillRect/>
                    </a:stretch>
                  </pic:blipFill>
                  <pic:spPr>
                    <a:xfrm>
                      <a:off x="0" y="0"/>
                      <a:ext cx="2400135" cy="2747010"/>
                    </a:xfrm>
                    <a:prstGeom prst="rect">
                      <a:avLst/>
                    </a:prstGeom>
                  </pic:spPr>
                </pic:pic>
              </a:graphicData>
            </a:graphic>
          </wp:anchor>
        </w:drawing>
      </w:r>
      <w:r>
        <w:rPr/>
        <w:drawing>
          <wp:anchor distT="0" distB="0" distL="0" distR="0" allowOverlap="1" layoutInCell="1" locked="0" behindDoc="0" simplePos="0" relativeHeight="380">
            <wp:simplePos x="0" y="0"/>
            <wp:positionH relativeFrom="page">
              <wp:posOffset>4222756</wp:posOffset>
            </wp:positionH>
            <wp:positionV relativeFrom="paragraph">
              <wp:posOffset>428773</wp:posOffset>
            </wp:positionV>
            <wp:extent cx="2770396" cy="2445639"/>
            <wp:effectExtent l="0" t="0" r="0" b="0"/>
            <wp:wrapTopAndBottom/>
            <wp:docPr id="117" name="image222.jpeg"/>
            <wp:cNvGraphicFramePr>
              <a:graphicFrameLocks noChangeAspect="1"/>
            </wp:cNvGraphicFramePr>
            <a:graphic>
              <a:graphicData uri="http://schemas.openxmlformats.org/drawingml/2006/picture">
                <pic:pic>
                  <pic:nvPicPr>
                    <pic:cNvPr id="118" name="image222.jpeg"/>
                    <pic:cNvPicPr/>
                  </pic:nvPicPr>
                  <pic:blipFill>
                    <a:blip r:embed="rId308" cstate="print"/>
                    <a:stretch>
                      <a:fillRect/>
                    </a:stretch>
                  </pic:blipFill>
                  <pic:spPr>
                    <a:xfrm>
                      <a:off x="0" y="0"/>
                      <a:ext cx="2770396" cy="2445639"/>
                    </a:xfrm>
                    <a:prstGeom prst="rect">
                      <a:avLst/>
                    </a:prstGeom>
                  </pic:spPr>
                </pic:pic>
              </a:graphicData>
            </a:graphic>
          </wp:anchor>
        </w:drawing>
      </w:r>
    </w:p>
    <w:p>
      <w:pPr>
        <w:pStyle w:val="BodyText"/>
        <w:spacing w:before="8"/>
        <w:rPr>
          <w:sz w:val="10"/>
        </w:rPr>
      </w:pPr>
    </w:p>
    <w:p>
      <w:pPr>
        <w:tabs>
          <w:tab w:pos="6347" w:val="left" w:leader="none"/>
        </w:tabs>
        <w:spacing w:before="90"/>
        <w:ind w:left="676" w:right="0" w:firstLine="0"/>
        <w:jc w:val="left"/>
        <w:rPr>
          <w:i/>
          <w:sz w:val="24"/>
        </w:rPr>
      </w:pPr>
      <w:r>
        <w:rPr>
          <w:i/>
          <w:sz w:val="24"/>
        </w:rPr>
        <w:t>Hình 5-32: Cấu hình</w:t>
      </w:r>
      <w:r>
        <w:rPr>
          <w:i/>
          <w:spacing w:val="-4"/>
          <w:sz w:val="24"/>
        </w:rPr>
        <w:t> </w:t>
      </w:r>
      <w:r>
        <w:rPr>
          <w:i/>
          <w:sz w:val="24"/>
        </w:rPr>
        <w:t>chân</w:t>
      </w:r>
      <w:r>
        <w:rPr>
          <w:i/>
          <w:spacing w:val="1"/>
          <w:sz w:val="24"/>
        </w:rPr>
        <w:t> </w:t>
      </w:r>
      <w:r>
        <w:rPr>
          <w:i/>
          <w:sz w:val="24"/>
        </w:rPr>
        <w:t>RE&lt;2:0&gt;.</w:t>
        <w:tab/>
        <w:t>Hình 5-33: Cấu hình chân RE&lt;3&gt;.</w:t>
      </w:r>
    </w:p>
    <w:p>
      <w:pPr>
        <w:pStyle w:val="Heading3"/>
        <w:numPr>
          <w:ilvl w:val="0"/>
          <w:numId w:val="31"/>
        </w:numPr>
        <w:tabs>
          <w:tab w:pos="567" w:val="left" w:leader="none"/>
          <w:tab w:pos="9954" w:val="left" w:leader="none"/>
        </w:tabs>
        <w:spacing w:line="240" w:lineRule="auto" w:before="191" w:after="0"/>
        <w:ind w:left="1243" w:right="536" w:hanging="1244"/>
        <w:jc w:val="right"/>
      </w:pPr>
      <w:r>
        <w:rPr>
          <w:shd w:fill="FFCC99" w:color="auto" w:val="clear"/>
        </w:rPr>
        <w:t>LỆNH TRUY XUẤT PORT DÙNG NGÔN NGỮ</w:t>
      </w:r>
      <w:r>
        <w:rPr>
          <w:spacing w:val="-24"/>
          <w:shd w:fill="FFCC99" w:color="auto" w:val="clear"/>
        </w:rPr>
        <w:t> </w:t>
      </w:r>
      <w:r>
        <w:rPr>
          <w:shd w:fill="FFCC99" w:color="auto" w:val="clear"/>
        </w:rPr>
        <w:t>CCS-C</w:t>
        <w:tab/>
      </w:r>
    </w:p>
    <w:p>
      <w:pPr>
        <w:pStyle w:val="BodyText"/>
        <w:spacing w:line="275" w:lineRule="exact" w:before="114"/>
        <w:ind w:left="1243"/>
      </w:pPr>
      <w:r>
        <w:rPr/>
        <w:t>Các lệnh của ngôn ngữ lập trình C liên quan đến các port bao gồm:</w:t>
      </w:r>
    </w:p>
    <w:p>
      <w:pPr>
        <w:pStyle w:val="ListParagraph"/>
        <w:numPr>
          <w:ilvl w:val="0"/>
          <w:numId w:val="64"/>
        </w:numPr>
        <w:tabs>
          <w:tab w:pos="1809" w:val="left" w:leader="none"/>
          <w:tab w:pos="1810" w:val="left" w:leader="none"/>
        </w:tabs>
        <w:spacing w:line="286" w:lineRule="exact" w:before="0" w:after="0"/>
        <w:ind w:left="1809" w:right="0" w:hanging="423"/>
        <w:jc w:val="left"/>
        <w:rPr>
          <w:sz w:val="24"/>
        </w:rPr>
      </w:pPr>
      <w:r>
        <w:rPr>
          <w:sz w:val="24"/>
        </w:rPr>
        <w:t>Lệnh OUTPUT_FLOAT(pin): có chức năng thả nỗi chân của</w:t>
      </w:r>
      <w:r>
        <w:rPr>
          <w:spacing w:val="-3"/>
          <w:sz w:val="24"/>
        </w:rPr>
        <w:t> </w:t>
      </w:r>
      <w:r>
        <w:rPr>
          <w:sz w:val="24"/>
        </w:rPr>
        <w:t>port.</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OUTPUT_LOW(pin): có chức năng cho 1 chân của port xuống </w:t>
      </w:r>
      <w:r>
        <w:rPr>
          <w:spacing w:val="-4"/>
          <w:sz w:val="24"/>
        </w:rPr>
        <w:t>mức</w:t>
      </w:r>
      <w:r>
        <w:rPr>
          <w:spacing w:val="12"/>
          <w:sz w:val="24"/>
        </w:rPr>
        <w:t> </w:t>
      </w:r>
      <w:r>
        <w:rPr>
          <w:sz w:val="24"/>
        </w:rPr>
        <w:t>0.</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OUTPUT_HIGH(pin): có chức năng cho 1 chân của port </w:t>
      </w:r>
      <w:r>
        <w:rPr>
          <w:spacing w:val="-3"/>
          <w:sz w:val="24"/>
        </w:rPr>
        <w:t>lên </w:t>
      </w:r>
      <w:r>
        <w:rPr>
          <w:spacing w:val="-4"/>
          <w:sz w:val="24"/>
        </w:rPr>
        <w:t>mức</w:t>
      </w:r>
      <w:r>
        <w:rPr>
          <w:spacing w:val="19"/>
          <w:sz w:val="24"/>
        </w:rPr>
        <w:t> </w:t>
      </w:r>
      <w:r>
        <w:rPr>
          <w:sz w:val="24"/>
        </w:rPr>
        <w:t>1.</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OUTPUT_TOGGLE(pin): có chức năng đảo trạng thái 1 chân của</w:t>
      </w:r>
      <w:r>
        <w:rPr>
          <w:spacing w:val="-7"/>
          <w:sz w:val="24"/>
        </w:rPr>
        <w:t> </w:t>
      </w:r>
      <w:r>
        <w:rPr>
          <w:sz w:val="24"/>
        </w:rPr>
        <w:t>port.</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OUTPUT_BIT(pin,value): có chức năng xuất </w:t>
      </w:r>
      <w:r>
        <w:rPr>
          <w:spacing w:val="-4"/>
          <w:sz w:val="24"/>
        </w:rPr>
        <w:t>giá </w:t>
      </w:r>
      <w:r>
        <w:rPr>
          <w:sz w:val="24"/>
        </w:rPr>
        <w:t>trị value ra 1 chân của</w:t>
      </w:r>
      <w:r>
        <w:rPr>
          <w:spacing w:val="7"/>
          <w:sz w:val="24"/>
        </w:rPr>
        <w:t> </w:t>
      </w:r>
      <w:r>
        <w:rPr>
          <w:sz w:val="24"/>
        </w:rPr>
        <w:t>port.</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OUTPUT_X(value): có chức năng xuất dữ liệu 8 </w:t>
      </w:r>
      <w:r>
        <w:rPr>
          <w:spacing w:val="-4"/>
          <w:sz w:val="24"/>
        </w:rPr>
        <w:t>bit </w:t>
      </w:r>
      <w:r>
        <w:rPr>
          <w:sz w:val="24"/>
        </w:rPr>
        <w:t>ra</w:t>
      </w:r>
      <w:r>
        <w:rPr>
          <w:spacing w:val="28"/>
          <w:sz w:val="24"/>
        </w:rPr>
        <w:t> </w:t>
      </w:r>
      <w:r>
        <w:rPr>
          <w:sz w:val="24"/>
        </w:rPr>
        <w:t>portX.</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SET_TRIS_X(value): có chức năng định cấu hình cho</w:t>
      </w:r>
      <w:r>
        <w:rPr>
          <w:spacing w:val="8"/>
          <w:sz w:val="24"/>
        </w:rPr>
        <w:t> </w:t>
      </w:r>
      <w:r>
        <w:rPr>
          <w:sz w:val="24"/>
        </w:rPr>
        <w:t>portX.</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GET_TRIS_X(): </w:t>
      </w:r>
      <w:r>
        <w:rPr>
          <w:spacing w:val="-3"/>
          <w:sz w:val="24"/>
        </w:rPr>
        <w:t>có </w:t>
      </w:r>
      <w:r>
        <w:rPr>
          <w:sz w:val="24"/>
        </w:rPr>
        <w:t>chức năng đọc giá trị đã định cấu hình cho port gán cho</w:t>
      </w:r>
      <w:r>
        <w:rPr>
          <w:spacing w:val="-4"/>
          <w:sz w:val="24"/>
        </w:rPr>
        <w:t> </w:t>
      </w:r>
      <w:r>
        <w:rPr>
          <w:sz w:val="24"/>
        </w:rPr>
        <w:t>biến.</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INPUT_X(): </w:t>
      </w:r>
      <w:r>
        <w:rPr>
          <w:spacing w:val="-3"/>
          <w:sz w:val="24"/>
        </w:rPr>
        <w:t>có </w:t>
      </w:r>
      <w:r>
        <w:rPr>
          <w:sz w:val="24"/>
        </w:rPr>
        <w:t>chức năng đọc </w:t>
      </w:r>
      <w:r>
        <w:rPr>
          <w:spacing w:val="-4"/>
          <w:sz w:val="24"/>
        </w:rPr>
        <w:t>giá </w:t>
      </w:r>
      <w:r>
        <w:rPr>
          <w:sz w:val="24"/>
        </w:rPr>
        <w:t>trị của port gán cho</w:t>
      </w:r>
      <w:r>
        <w:rPr>
          <w:spacing w:val="11"/>
          <w:sz w:val="24"/>
        </w:rPr>
        <w:t> </w:t>
      </w:r>
      <w:r>
        <w:rPr>
          <w:spacing w:val="-3"/>
          <w:sz w:val="24"/>
        </w:rPr>
        <w:t>biến.</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INPUT(pin):có chức năng đọc giá trị 1 chân của port gán cho</w:t>
      </w:r>
      <w:r>
        <w:rPr>
          <w:spacing w:val="1"/>
          <w:sz w:val="24"/>
        </w:rPr>
        <w:t> </w:t>
      </w:r>
      <w:r>
        <w:rPr>
          <w:spacing w:val="-3"/>
          <w:sz w:val="24"/>
        </w:rPr>
        <w:t>biến.</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PORT_A_PULLUPS(value): có chức năng treo điện trở của</w:t>
      </w:r>
      <w:r>
        <w:rPr>
          <w:spacing w:val="2"/>
          <w:sz w:val="24"/>
        </w:rPr>
        <w:t> </w:t>
      </w:r>
      <w:r>
        <w:rPr>
          <w:sz w:val="24"/>
        </w:rPr>
        <w:t>portA.</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PORT_B_PULLUPS(value):có chức năng treo điện trở của</w:t>
      </w:r>
      <w:r>
        <w:rPr>
          <w:spacing w:val="-21"/>
          <w:sz w:val="24"/>
        </w:rPr>
        <w:t> </w:t>
      </w:r>
      <w:r>
        <w:rPr>
          <w:sz w:val="24"/>
        </w:rPr>
        <w:t>portB.</w:t>
      </w:r>
    </w:p>
    <w:p>
      <w:pPr>
        <w:pStyle w:val="ListParagraph"/>
        <w:numPr>
          <w:ilvl w:val="0"/>
          <w:numId w:val="64"/>
        </w:numPr>
        <w:tabs>
          <w:tab w:pos="1809" w:val="left" w:leader="none"/>
          <w:tab w:pos="1810" w:val="left" w:leader="none"/>
        </w:tabs>
        <w:spacing w:line="276" w:lineRule="exact" w:before="0" w:after="0"/>
        <w:ind w:left="1809" w:right="0" w:hanging="423"/>
        <w:jc w:val="left"/>
        <w:rPr>
          <w:sz w:val="24"/>
        </w:rPr>
      </w:pPr>
      <w:r>
        <w:rPr>
          <w:sz w:val="24"/>
        </w:rPr>
        <w:t>Lệnh INPUT_STATE(pin): có chức năng đọc trạng thái 1 chân của</w:t>
      </w:r>
      <w:r>
        <w:rPr>
          <w:spacing w:val="-26"/>
          <w:sz w:val="24"/>
        </w:rPr>
        <w:t> </w:t>
      </w:r>
      <w:r>
        <w:rPr>
          <w:sz w:val="24"/>
        </w:rPr>
        <w:t>port.</w:t>
      </w:r>
    </w:p>
    <w:p>
      <w:pPr>
        <w:pStyle w:val="ListParagraph"/>
        <w:numPr>
          <w:ilvl w:val="0"/>
          <w:numId w:val="64"/>
        </w:numPr>
        <w:tabs>
          <w:tab w:pos="1809" w:val="left" w:leader="none"/>
          <w:tab w:pos="1810" w:val="left" w:leader="none"/>
        </w:tabs>
        <w:spacing w:line="287" w:lineRule="exact" w:before="0" w:after="0"/>
        <w:ind w:left="1809" w:right="0" w:hanging="423"/>
        <w:jc w:val="left"/>
        <w:rPr>
          <w:sz w:val="24"/>
        </w:rPr>
      </w:pPr>
      <w:r>
        <w:rPr>
          <w:sz w:val="24"/>
        </w:rPr>
        <w:t>Lệnh OUTPUT_DRIVE(pin): có chức năng định cấu hình cho 1 chân của</w:t>
      </w:r>
      <w:r>
        <w:rPr>
          <w:spacing w:val="-2"/>
          <w:sz w:val="24"/>
        </w:rPr>
        <w:t> </w:t>
      </w:r>
      <w:r>
        <w:rPr>
          <w:sz w:val="24"/>
        </w:rPr>
        <w:t>port.</w:t>
      </w:r>
    </w:p>
    <w:p>
      <w:pPr>
        <w:pStyle w:val="Heading4"/>
        <w:numPr>
          <w:ilvl w:val="1"/>
          <w:numId w:val="31"/>
        </w:numPr>
        <w:tabs>
          <w:tab w:pos="595" w:val="left" w:leader="none"/>
          <w:tab w:pos="596" w:val="left" w:leader="none"/>
          <w:tab w:pos="9699" w:val="left" w:leader="none"/>
        </w:tabs>
        <w:spacing w:line="240" w:lineRule="auto" w:before="103" w:after="0"/>
        <w:ind w:left="1526" w:right="536" w:hanging="1527"/>
        <w:jc w:val="right"/>
      </w:pPr>
      <w:r>
        <w:rPr>
          <w:shd w:fill="FFFF99" w:color="auto" w:val="clear"/>
        </w:rPr>
        <w:t>LỆNH</w:t>
      </w:r>
      <w:r>
        <w:rPr>
          <w:spacing w:val="-8"/>
          <w:shd w:fill="FFFF99" w:color="auto" w:val="clear"/>
        </w:rPr>
        <w:t> </w:t>
      </w:r>
      <w:r>
        <w:rPr>
          <w:shd w:fill="FFFF99" w:color="auto" w:val="clear"/>
        </w:rPr>
        <w:t>SET_TRIS_X()</w:t>
        <w:tab/>
      </w:r>
    </w:p>
    <w:p>
      <w:pPr>
        <w:pStyle w:val="BodyText"/>
        <w:tabs>
          <w:tab w:pos="2116" w:val="left" w:leader="none"/>
          <w:tab w:pos="4277" w:val="left" w:leader="none"/>
        </w:tabs>
        <w:spacing w:before="175"/>
        <w:ind w:left="676"/>
      </w:pPr>
      <w:r>
        <w:rPr/>
        <w:t>Cú</w:t>
      </w:r>
      <w:r>
        <w:rPr>
          <w:spacing w:val="-1"/>
        </w:rPr>
        <w:t> </w:t>
      </w:r>
      <w:r>
        <w:rPr/>
        <w:t>pháp:</w:t>
        <w:tab/>
        <w:t>set_tris_x(value);</w:t>
        <w:tab/>
        <w:t>x </w:t>
      </w:r>
      <w:r>
        <w:rPr>
          <w:spacing w:val="-3"/>
        </w:rPr>
        <w:t>là </w:t>
      </w:r>
      <w:r>
        <w:rPr/>
        <w:t>port A, B, </w:t>
      </w:r>
      <w:r>
        <w:rPr>
          <w:spacing w:val="-4"/>
        </w:rPr>
        <w:t>C, </w:t>
      </w:r>
      <w:r>
        <w:rPr>
          <w:spacing w:val="-3"/>
        </w:rPr>
        <w:t>D,</w:t>
      </w:r>
      <w:r>
        <w:rPr>
          <w:spacing w:val="28"/>
        </w:rPr>
        <w:t> </w:t>
      </w:r>
      <w:r>
        <w:rPr/>
        <w:t>E</w:t>
      </w:r>
    </w:p>
    <w:p>
      <w:pPr>
        <w:pStyle w:val="BodyText"/>
        <w:tabs>
          <w:tab w:pos="2092" w:val="left" w:leader="none"/>
        </w:tabs>
        <w:spacing w:before="60"/>
        <w:ind w:left="676"/>
      </w:pPr>
      <w:r>
        <w:rPr/>
        <w:t>Thông số:</w:t>
        <w:tab/>
        <w:t>value </w:t>
      </w:r>
      <w:r>
        <w:rPr>
          <w:spacing w:val="-3"/>
        </w:rPr>
        <w:t>là </w:t>
      </w:r>
      <w:r>
        <w:rPr/>
        <w:t>1 số nguyên 8 </w:t>
      </w:r>
      <w:r>
        <w:rPr>
          <w:spacing w:val="-4"/>
        </w:rPr>
        <w:t>bit </w:t>
      </w:r>
      <w:r>
        <w:rPr/>
        <w:t>tƣơng ứng với các </w:t>
      </w:r>
      <w:r>
        <w:rPr>
          <w:spacing w:val="-4"/>
        </w:rPr>
        <w:t>bit </w:t>
      </w:r>
      <w:r>
        <w:rPr/>
        <w:t>của port</w:t>
      </w:r>
      <w:r>
        <w:rPr>
          <w:spacing w:val="32"/>
        </w:rPr>
        <w:t> </w:t>
      </w:r>
      <w:r>
        <w:rPr/>
        <w:t>I/O.</w:t>
      </w:r>
    </w:p>
    <w:p>
      <w:pPr>
        <w:pStyle w:val="BodyText"/>
        <w:tabs>
          <w:tab w:pos="2092" w:val="left" w:leader="none"/>
        </w:tabs>
        <w:spacing w:line="242" w:lineRule="auto" w:before="60"/>
        <w:ind w:left="2093" w:right="581" w:hanging="1417"/>
      </w:pPr>
      <w:r>
        <w:rPr/>
        <w:t>Chức</w:t>
      </w:r>
      <w:r>
        <w:rPr>
          <w:spacing w:val="-3"/>
        </w:rPr>
        <w:t> </w:t>
      </w:r>
      <w:r>
        <w:rPr/>
        <w:t>năng:</w:t>
        <w:tab/>
        <w:t>định hƣớng cho các port I/O (TRI-State) </w:t>
      </w:r>
      <w:r>
        <w:rPr>
          <w:spacing w:val="-5"/>
        </w:rPr>
        <w:t>là </w:t>
      </w:r>
      <w:r>
        <w:rPr/>
        <w:t>vào hay ra. Mỗi </w:t>
      </w:r>
      <w:r>
        <w:rPr>
          <w:spacing w:val="-4"/>
        </w:rPr>
        <w:t>bit </w:t>
      </w:r>
      <w:r>
        <w:rPr/>
        <w:t>tƣơng ứng 1 chân. </w:t>
      </w:r>
      <w:r>
        <w:rPr>
          <w:spacing w:val="-25"/>
        </w:rPr>
        <w:t>Mức </w:t>
      </w:r>
      <w:r>
        <w:rPr/>
        <w:t>1 thì chân tƣơng ứng </w:t>
      </w:r>
      <w:r>
        <w:rPr>
          <w:spacing w:val="-5"/>
        </w:rPr>
        <w:t>là </w:t>
      </w:r>
      <w:r>
        <w:rPr/>
        <w:t>ngõ vào, mức 0 </w:t>
      </w:r>
      <w:r>
        <w:rPr>
          <w:spacing w:val="-3"/>
        </w:rPr>
        <w:t>là </w:t>
      </w:r>
      <w:r>
        <w:rPr/>
        <w:t>ngõ</w:t>
      </w:r>
      <w:r>
        <w:rPr>
          <w:spacing w:val="16"/>
        </w:rPr>
        <w:t> </w:t>
      </w:r>
      <w:r>
        <w:rPr/>
        <w:t>ra.</w:t>
      </w:r>
    </w:p>
    <w:p>
      <w:pPr>
        <w:pStyle w:val="BodyText"/>
        <w:tabs>
          <w:tab w:pos="2092" w:val="left" w:leader="none"/>
        </w:tabs>
        <w:spacing w:before="52"/>
        <w:ind w:left="676"/>
      </w:pPr>
      <w:r>
        <w:rPr/>
        <w:t>Có</w:t>
      </w:r>
      <w:r>
        <w:rPr>
          <w:spacing w:val="4"/>
        </w:rPr>
        <w:t> </w:t>
      </w:r>
      <w:r>
        <w:rPr>
          <w:spacing w:val="-3"/>
        </w:rPr>
        <w:t>hiệu</w:t>
      </w:r>
      <w:r>
        <w:rPr>
          <w:spacing w:val="4"/>
        </w:rPr>
        <w:t> </w:t>
      </w:r>
      <w:r>
        <w:rPr/>
        <w:t>lực:</w:t>
        <w:tab/>
        <w:t>cho tất cả các vi điều khiển</w:t>
      </w:r>
      <w:r>
        <w:rPr>
          <w:spacing w:val="3"/>
        </w:rPr>
        <w:t> </w:t>
      </w:r>
      <w:r>
        <w:rPr/>
        <w:t>PIC.</w:t>
      </w:r>
    </w:p>
    <w:p>
      <w:pPr>
        <w:tabs>
          <w:tab w:pos="2092" w:val="left" w:leader="none"/>
          <w:tab w:pos="4998" w:val="left" w:leader="none"/>
        </w:tabs>
        <w:spacing w:before="75"/>
        <w:ind w:left="676" w:right="0" w:firstLine="0"/>
        <w:jc w:val="left"/>
        <w:rPr>
          <w:sz w:val="24"/>
        </w:rPr>
      </w:pPr>
      <w:r>
        <w:rPr>
          <w:b/>
          <w:i/>
          <w:sz w:val="24"/>
        </w:rPr>
        <w:t>Ví</w:t>
      </w:r>
      <w:r>
        <w:rPr>
          <w:b/>
          <w:i/>
          <w:spacing w:val="1"/>
          <w:sz w:val="24"/>
        </w:rPr>
        <w:t> </w:t>
      </w:r>
      <w:r>
        <w:rPr>
          <w:b/>
          <w:i/>
          <w:sz w:val="24"/>
        </w:rPr>
        <w:t>dụ</w:t>
      </w:r>
      <w:r>
        <w:rPr>
          <w:b/>
          <w:i/>
          <w:spacing w:val="3"/>
          <w:sz w:val="24"/>
        </w:rPr>
        <w:t> </w:t>
      </w:r>
      <w:r>
        <w:rPr>
          <w:b/>
          <w:i/>
          <w:sz w:val="22"/>
        </w:rPr>
        <w:t>5-1</w:t>
      </w:r>
      <w:r>
        <w:rPr>
          <w:b/>
          <w:i/>
          <w:sz w:val="24"/>
        </w:rPr>
        <w:t>:</w:t>
        <w:tab/>
      </w:r>
      <w:r>
        <w:rPr>
          <w:b/>
          <w:sz w:val="24"/>
        </w:rPr>
        <w:t>SET_TRIS_B (0x0F);</w:t>
        <w:tab/>
      </w:r>
      <w:r>
        <w:rPr>
          <w:sz w:val="24"/>
        </w:rPr>
        <w:t>// 0F=00001111: B7- B4 </w:t>
      </w:r>
      <w:r>
        <w:rPr>
          <w:spacing w:val="-5"/>
          <w:sz w:val="24"/>
        </w:rPr>
        <w:t>là </w:t>
      </w:r>
      <w:r>
        <w:rPr>
          <w:sz w:val="24"/>
        </w:rPr>
        <w:t>ngõ ra, B3-B0 </w:t>
      </w:r>
      <w:r>
        <w:rPr>
          <w:spacing w:val="-5"/>
          <w:sz w:val="24"/>
        </w:rPr>
        <w:t>là </w:t>
      </w:r>
      <w:r>
        <w:rPr>
          <w:sz w:val="24"/>
        </w:rPr>
        <w:t>ngõ</w:t>
      </w:r>
      <w:r>
        <w:rPr>
          <w:spacing w:val="37"/>
          <w:sz w:val="24"/>
        </w:rPr>
        <w:t> </w:t>
      </w:r>
      <w:r>
        <w:rPr>
          <w:sz w:val="24"/>
        </w:rPr>
        <w:t>vào.</w:t>
      </w:r>
    </w:p>
    <w:p>
      <w:pPr>
        <w:pStyle w:val="Heading4"/>
        <w:numPr>
          <w:ilvl w:val="1"/>
          <w:numId w:val="31"/>
        </w:numPr>
        <w:tabs>
          <w:tab w:pos="595" w:val="left" w:leader="none"/>
          <w:tab w:pos="596" w:val="left" w:leader="none"/>
          <w:tab w:pos="9699" w:val="left" w:leader="none"/>
        </w:tabs>
        <w:spacing w:line="240" w:lineRule="auto" w:before="128" w:after="0"/>
        <w:ind w:left="1526" w:right="536" w:hanging="1527"/>
        <w:jc w:val="right"/>
      </w:pPr>
      <w:r>
        <w:rPr>
          <w:shd w:fill="FFFF99" w:color="auto" w:val="clear"/>
        </w:rPr>
        <w:t>LỆNH</w:t>
      </w:r>
      <w:r>
        <w:rPr>
          <w:spacing w:val="-17"/>
          <w:shd w:fill="FFFF99" w:color="auto" w:val="clear"/>
        </w:rPr>
        <w:t> </w:t>
      </w:r>
      <w:r>
        <w:rPr>
          <w:shd w:fill="FFFF99" w:color="auto" w:val="clear"/>
        </w:rPr>
        <w:t>OUTPUT_X(VALUE)</w:t>
        <w:tab/>
      </w:r>
    </w:p>
    <w:p>
      <w:pPr>
        <w:spacing w:after="0" w:line="240" w:lineRule="auto"/>
        <w:jc w:val="right"/>
        <w:sectPr>
          <w:headerReference w:type="even" r:id="rId306"/>
          <w:pgSz w:w="11910" w:h="16840"/>
          <w:pgMar w:header="0" w:footer="491" w:top="260" w:bottom="680" w:left="740" w:right="0"/>
        </w:sectPr>
      </w:pPr>
    </w:p>
    <w:p>
      <w:pPr>
        <w:pStyle w:val="BodyText"/>
        <w:tabs>
          <w:tab w:pos="2164" w:val="left" w:leader="none"/>
        </w:tabs>
        <w:spacing w:before="64"/>
        <w:ind w:left="676"/>
      </w:pPr>
      <w:r>
        <w:rPr/>
        <w:t>Cú</w:t>
      </w:r>
      <w:r>
        <w:rPr>
          <w:spacing w:val="-1"/>
        </w:rPr>
        <w:t> </w:t>
      </w:r>
      <w:r>
        <w:rPr/>
        <w:t>pháp:</w:t>
        <w:tab/>
        <w:t>output_x</w:t>
      </w:r>
      <w:r>
        <w:rPr>
          <w:spacing w:val="-3"/>
        </w:rPr>
        <w:t> </w:t>
      </w:r>
      <w:r>
        <w:rPr/>
        <w:t>(value)</w:t>
      </w:r>
    </w:p>
    <w:p>
      <w:pPr>
        <w:pStyle w:val="BodyText"/>
        <w:tabs>
          <w:tab w:pos="2164" w:val="left" w:leader="none"/>
        </w:tabs>
        <w:spacing w:line="343" w:lineRule="auto" w:before="94"/>
        <w:ind w:left="676" w:right="6178"/>
      </w:pPr>
      <w:r>
        <w:rPr/>
        <w:t>Thông số:</w:t>
        <w:tab/>
        <w:t>value </w:t>
      </w:r>
      <w:r>
        <w:rPr>
          <w:spacing w:val="-3"/>
        </w:rPr>
        <w:t>là </w:t>
      </w:r>
      <w:r>
        <w:rPr/>
        <w:t>hằng số 8 </w:t>
      </w:r>
      <w:r>
        <w:rPr>
          <w:spacing w:val="-4"/>
        </w:rPr>
        <w:t>bit </w:t>
      </w:r>
      <w:r>
        <w:rPr/>
        <w:t>kiểu </w:t>
      </w:r>
      <w:r>
        <w:rPr>
          <w:spacing w:val="-4"/>
        </w:rPr>
        <w:t>int </w:t>
      </w:r>
      <w:r>
        <w:rPr/>
        <w:t>Chức</w:t>
      </w:r>
      <w:r>
        <w:rPr>
          <w:spacing w:val="-3"/>
        </w:rPr>
        <w:t> </w:t>
      </w:r>
      <w:r>
        <w:rPr/>
        <w:t>năng:</w:t>
        <w:tab/>
        <w:t>Xuất dữ </w:t>
      </w:r>
      <w:r>
        <w:rPr>
          <w:spacing w:val="-3"/>
        </w:rPr>
        <w:t>liệu </w:t>
      </w:r>
      <w:r>
        <w:rPr/>
        <w:t>1 byte ra</w:t>
      </w:r>
      <w:r>
        <w:rPr>
          <w:spacing w:val="10"/>
        </w:rPr>
        <w:t> </w:t>
      </w:r>
      <w:r>
        <w:rPr/>
        <w:t>portx.</w:t>
      </w:r>
    </w:p>
    <w:p>
      <w:pPr>
        <w:pStyle w:val="BodyText"/>
        <w:tabs>
          <w:tab w:pos="2164" w:val="left" w:leader="none"/>
        </w:tabs>
        <w:spacing w:line="245" w:lineRule="exact"/>
        <w:ind w:left="676"/>
      </w:pPr>
      <w:r>
        <w:rPr/>
        <w:t>Có</w:t>
      </w:r>
      <w:r>
        <w:rPr>
          <w:spacing w:val="4"/>
        </w:rPr>
        <w:t> </w:t>
      </w:r>
      <w:r>
        <w:rPr>
          <w:spacing w:val="-3"/>
        </w:rPr>
        <w:t>hiệu</w:t>
      </w:r>
      <w:r>
        <w:rPr>
          <w:spacing w:val="4"/>
        </w:rPr>
        <w:t> </w:t>
      </w:r>
      <w:r>
        <w:rPr/>
        <w:t>lực:</w:t>
        <w:tab/>
        <w:t>Lệnh này áp dụng cho tất cả các</w:t>
      </w:r>
      <w:r>
        <w:rPr>
          <w:spacing w:val="6"/>
        </w:rPr>
        <w:t> </w:t>
      </w:r>
      <w:r>
        <w:rPr/>
        <w:t>port.</w:t>
      </w:r>
    </w:p>
    <w:p>
      <w:pPr>
        <w:tabs>
          <w:tab w:pos="2164" w:val="left" w:leader="none"/>
        </w:tabs>
        <w:spacing w:before="98" w:after="21"/>
        <w:ind w:left="676" w:right="0" w:firstLine="0"/>
        <w:jc w:val="left"/>
        <w:rPr>
          <w:sz w:val="24"/>
        </w:rPr>
      </w:pPr>
      <w:r>
        <w:rPr>
          <w:b/>
          <w:i/>
          <w:sz w:val="24"/>
        </w:rPr>
        <w:t>Ví dụ</w:t>
      </w:r>
      <w:r>
        <w:rPr>
          <w:b/>
          <w:i/>
          <w:spacing w:val="1"/>
          <w:sz w:val="24"/>
        </w:rPr>
        <w:t> </w:t>
      </w:r>
      <w:r>
        <w:rPr>
          <w:b/>
          <w:i/>
          <w:sz w:val="24"/>
        </w:rPr>
        <w:t>5-2:</w:t>
        <w:tab/>
      </w:r>
      <w:r>
        <w:rPr>
          <w:sz w:val="24"/>
        </w:rPr>
        <w:t>OUTPUT_B(0xF0); xuất dữ </w:t>
      </w:r>
      <w:r>
        <w:rPr>
          <w:spacing w:val="-3"/>
          <w:sz w:val="24"/>
        </w:rPr>
        <w:t>liệu </w:t>
      </w:r>
      <w:r>
        <w:rPr>
          <w:sz w:val="24"/>
        </w:rPr>
        <w:t>F0 ra</w:t>
      </w:r>
      <w:r>
        <w:rPr>
          <w:spacing w:val="13"/>
          <w:sz w:val="24"/>
        </w:rPr>
        <w:t> </w:t>
      </w:r>
      <w:r>
        <w:rPr>
          <w:sz w:val="24"/>
        </w:rPr>
        <w:t>portB</w:t>
      </w:r>
    </w:p>
    <w:p>
      <w:pPr>
        <w:pStyle w:val="BodyText"/>
        <w:spacing w:line="28" w:lineRule="exact"/>
        <w:ind w:left="527"/>
        <w:rPr>
          <w:sz w:val="2"/>
        </w:rPr>
      </w:pPr>
      <w:r>
        <w:rPr>
          <w:position w:val="0"/>
          <w:sz w:val="2"/>
        </w:rPr>
        <w:pict>
          <v:group style="width:305.2pt;height:1.45pt;mso-position-horizontal-relative:char;mso-position-vertical-relative:line" coordorigin="0,0" coordsize="6104,29">
            <v:shape style="position:absolute;left:0;top:0;width:6104;height:29" coordorigin="0,0" coordsize="6104,29" path="m1484,0l0,0,0,14,0,29,1484,29,1484,14,1484,0xm6103,0l1484,0,1484,14,1484,29,6103,29,6103,14,6103,0xe" filled="true" fillcolor="#d7ecff" stroked="false">
              <v:path arrowok="t"/>
              <v:fill type="solid"/>
            </v:shape>
          </v:group>
        </w:pict>
      </w:r>
      <w:r>
        <w:rPr>
          <w:position w:val="0"/>
          <w:sz w:val="2"/>
        </w:rPr>
      </w:r>
    </w:p>
    <w:p>
      <w:pPr>
        <w:pStyle w:val="BodyText"/>
        <w:spacing w:before="4"/>
        <w:rPr>
          <w:sz w:val="8"/>
        </w:rPr>
      </w:pPr>
      <w:r>
        <w:rPr/>
        <w:pict>
          <v:shape style="position:absolute;margin-left:83.543999pt;margin-top:6.04pt;width:485pt;height:13.7pt;mso-position-horizontal-relative:page;mso-position-vertical-relative:paragraph;z-index:-15533056;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3.</w:t>
                    <w:tab/>
                    <w:t>LỆNH</w:t>
                  </w:r>
                  <w:r>
                    <w:rPr>
                      <w:b/>
                      <w:spacing w:val="1"/>
                      <w:sz w:val="24"/>
                    </w:rPr>
                    <w:t> </w:t>
                  </w:r>
                  <w:r>
                    <w:rPr>
                      <w:b/>
                      <w:sz w:val="24"/>
                    </w:rPr>
                    <w:t>OUTPUT_HIGH(PIN)</w:t>
                  </w:r>
                </w:p>
              </w:txbxContent>
            </v:textbox>
            <v:fill type="solid"/>
            <w10:wrap type="topAndBottom"/>
          </v:shape>
        </w:pict>
      </w:r>
    </w:p>
    <w:p>
      <w:pPr>
        <w:pStyle w:val="BodyText"/>
        <w:tabs>
          <w:tab w:pos="2116" w:val="left" w:leader="none"/>
          <w:tab w:pos="4277" w:val="left" w:leader="none"/>
          <w:tab w:pos="6438" w:val="left" w:leader="none"/>
          <w:tab w:pos="7159" w:val="left" w:leader="none"/>
        </w:tabs>
        <w:spacing w:before="154"/>
        <w:ind w:left="676"/>
      </w:pPr>
      <w:r>
        <w:rPr/>
        <w:t>Cú</w:t>
      </w:r>
      <w:r>
        <w:rPr>
          <w:spacing w:val="-1"/>
        </w:rPr>
        <w:t> </w:t>
      </w:r>
      <w:r>
        <w:rPr/>
        <w:t>pháp:</w:t>
        <w:tab/>
        <w:t>output_high(pin);</w:t>
        <w:tab/>
        <w:t>tƣơng</w:t>
      </w:r>
      <w:r>
        <w:rPr>
          <w:spacing w:val="-31"/>
        </w:rPr>
        <w:t> </w:t>
      </w:r>
      <w:r>
        <w:rPr/>
        <w:t>đƣơng</w:t>
      </w:r>
      <w:r>
        <w:rPr>
          <w:spacing w:val="-30"/>
        </w:rPr>
        <w:t> </w:t>
      </w:r>
      <w:r>
        <w:rPr/>
        <w:t>lệnh</w:t>
        <w:tab/>
        <w:t>BSF</w:t>
        <w:tab/>
        <w:t>PORTX,B</w:t>
      </w:r>
    </w:p>
    <w:p>
      <w:pPr>
        <w:pStyle w:val="BodyText"/>
        <w:tabs>
          <w:tab w:pos="2092" w:val="left" w:leader="none"/>
        </w:tabs>
        <w:spacing w:line="242" w:lineRule="auto" w:before="60"/>
        <w:ind w:left="2093" w:right="668" w:hanging="1417"/>
      </w:pPr>
      <w:r>
        <w:rPr/>
        <w:t>Thông</w:t>
      </w:r>
      <w:r>
        <w:rPr>
          <w:spacing w:val="1"/>
        </w:rPr>
        <w:t> </w:t>
      </w:r>
      <w:r>
        <w:rPr/>
        <w:t>số:</w:t>
        <w:tab/>
        <w:t>pin </w:t>
      </w:r>
      <w:r>
        <w:rPr>
          <w:spacing w:val="-5"/>
        </w:rPr>
        <w:t>là </w:t>
      </w:r>
      <w:r>
        <w:rPr/>
        <w:t>chân xuất dữ </w:t>
      </w:r>
      <w:r>
        <w:rPr>
          <w:spacing w:val="-3"/>
        </w:rPr>
        <w:t>liệu </w:t>
      </w:r>
      <w:r>
        <w:rPr/>
        <w:t>- hãy xem </w:t>
      </w:r>
      <w:r>
        <w:rPr>
          <w:spacing w:val="-3"/>
        </w:rPr>
        <w:t>file </w:t>
      </w:r>
      <w:r>
        <w:rPr/>
        <w:t>định nghĩa của thiết bị "device.h" để biết tên chính</w:t>
      </w:r>
      <w:r>
        <w:rPr>
          <w:spacing w:val="5"/>
        </w:rPr>
        <w:t> </w:t>
      </w:r>
      <w:r>
        <w:rPr/>
        <w:t>xác.</w:t>
      </w:r>
    </w:p>
    <w:p>
      <w:pPr>
        <w:pStyle w:val="BodyText"/>
        <w:tabs>
          <w:tab w:pos="2092" w:val="left" w:leader="none"/>
        </w:tabs>
        <w:spacing w:before="58"/>
        <w:ind w:left="676"/>
      </w:pPr>
      <w:r>
        <w:rPr/>
        <w:t>Chức</w:t>
      </w:r>
      <w:r>
        <w:rPr>
          <w:spacing w:val="-2"/>
        </w:rPr>
        <w:t> </w:t>
      </w:r>
      <w:r>
        <w:rPr/>
        <w:t>năng:</w:t>
        <w:tab/>
        <w:t>làm 1 chân của port </w:t>
      </w:r>
      <w:r>
        <w:rPr>
          <w:spacing w:val="-3"/>
        </w:rPr>
        <w:t>lên </w:t>
      </w:r>
      <w:r>
        <w:rPr>
          <w:spacing w:val="-4"/>
        </w:rPr>
        <w:t>mức</w:t>
      </w:r>
      <w:r>
        <w:rPr>
          <w:spacing w:val="5"/>
        </w:rPr>
        <w:t> </w:t>
      </w:r>
      <w:r>
        <w:rPr/>
        <w:t>cao.</w:t>
      </w:r>
    </w:p>
    <w:p>
      <w:pPr>
        <w:pStyle w:val="BodyText"/>
        <w:tabs>
          <w:tab w:pos="2092" w:val="left" w:leader="none"/>
        </w:tabs>
        <w:spacing w:before="60"/>
        <w:ind w:left="676"/>
      </w:pPr>
      <w:r>
        <w:rPr/>
        <w:t>Có</w:t>
      </w:r>
      <w:r>
        <w:rPr>
          <w:spacing w:val="4"/>
        </w:rPr>
        <w:t> </w:t>
      </w:r>
      <w:r>
        <w:rPr>
          <w:spacing w:val="-3"/>
        </w:rPr>
        <w:t>hiệu</w:t>
      </w:r>
      <w:r>
        <w:rPr>
          <w:spacing w:val="4"/>
        </w:rPr>
        <w:t> </w:t>
      </w:r>
      <w:r>
        <w:rPr/>
        <w:t>lực:</w:t>
        <w:tab/>
        <w:t>lệnh này áp dụng cho tất cả các thiết</w:t>
      </w:r>
      <w:r>
        <w:rPr>
          <w:spacing w:val="4"/>
        </w:rPr>
        <w:t> </w:t>
      </w:r>
      <w:r>
        <w:rPr/>
        <w:t>bị.</w:t>
      </w:r>
    </w:p>
    <w:p>
      <w:pPr>
        <w:tabs>
          <w:tab w:pos="2092" w:val="left" w:leader="none"/>
        </w:tabs>
        <w:spacing w:before="60"/>
        <w:ind w:left="676" w:right="0" w:firstLine="0"/>
        <w:jc w:val="left"/>
        <w:rPr>
          <w:sz w:val="24"/>
        </w:rPr>
      </w:pPr>
      <w:r>
        <w:rPr>
          <w:b/>
          <w:i/>
          <w:sz w:val="24"/>
        </w:rPr>
        <w:t>Ví dụ</w:t>
      </w:r>
      <w:r>
        <w:rPr>
          <w:b/>
          <w:i/>
          <w:spacing w:val="1"/>
          <w:sz w:val="24"/>
        </w:rPr>
        <w:t> </w:t>
      </w:r>
      <w:r>
        <w:rPr>
          <w:b/>
          <w:i/>
          <w:sz w:val="24"/>
        </w:rPr>
        <w:t>5-3:</w:t>
        <w:tab/>
      </w:r>
      <w:r>
        <w:rPr>
          <w:b/>
          <w:sz w:val="24"/>
        </w:rPr>
        <w:t>OUTPUT_HIGH(PIN_A0); </w:t>
      </w:r>
      <w:r>
        <w:rPr>
          <w:sz w:val="24"/>
        </w:rPr>
        <w:t>// </w:t>
      </w:r>
      <w:r>
        <w:rPr>
          <w:spacing w:val="-3"/>
          <w:sz w:val="24"/>
        </w:rPr>
        <w:t>làm </w:t>
      </w:r>
      <w:r>
        <w:rPr>
          <w:sz w:val="24"/>
        </w:rPr>
        <w:t>cho chân RA0 của port A </w:t>
      </w:r>
      <w:r>
        <w:rPr>
          <w:spacing w:val="-3"/>
          <w:sz w:val="24"/>
        </w:rPr>
        <w:t>lên</w:t>
      </w:r>
      <w:r>
        <w:rPr>
          <w:spacing w:val="8"/>
          <w:sz w:val="24"/>
        </w:rPr>
        <w:t> </w:t>
      </w:r>
      <w:r>
        <w:rPr>
          <w:sz w:val="24"/>
        </w:rPr>
        <w:t>1</w:t>
      </w:r>
    </w:p>
    <w:p>
      <w:pPr>
        <w:pStyle w:val="BodyText"/>
        <w:spacing w:before="2"/>
        <w:rPr>
          <w:sz w:val="9"/>
        </w:rPr>
      </w:pPr>
      <w:r>
        <w:rPr/>
        <w:pict>
          <v:shape style="position:absolute;margin-left:83.543999pt;margin-top:6.521055pt;width:485pt;height:13.7pt;mso-position-horizontal-relative:page;mso-position-vertical-relative:paragraph;z-index:-15532544;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4.</w:t>
                    <w:tab/>
                    <w:t>LỆNH</w:t>
                  </w:r>
                  <w:r>
                    <w:rPr>
                      <w:b/>
                      <w:spacing w:val="1"/>
                      <w:sz w:val="24"/>
                    </w:rPr>
                    <w:t> </w:t>
                  </w:r>
                  <w:r>
                    <w:rPr>
                      <w:b/>
                      <w:sz w:val="24"/>
                    </w:rPr>
                    <w:t>OUTPUT_LOW(PIN)</w:t>
                  </w:r>
                </w:p>
              </w:txbxContent>
            </v:textbox>
            <v:fill type="solid"/>
            <w10:wrap type="topAndBottom"/>
          </v:shape>
        </w:pict>
      </w:r>
    </w:p>
    <w:p>
      <w:pPr>
        <w:pStyle w:val="BodyText"/>
        <w:tabs>
          <w:tab w:pos="2116" w:val="left" w:leader="none"/>
          <w:tab w:pos="4277" w:val="left" w:leader="none"/>
          <w:tab w:pos="6438" w:val="left" w:leader="none"/>
          <w:tab w:pos="7159" w:val="left" w:leader="none"/>
        </w:tabs>
        <w:spacing w:before="155"/>
        <w:ind w:left="676"/>
      </w:pPr>
      <w:r>
        <w:rPr/>
        <w:t>Cú</w:t>
      </w:r>
      <w:r>
        <w:rPr>
          <w:spacing w:val="-1"/>
        </w:rPr>
        <w:t> </w:t>
      </w:r>
      <w:r>
        <w:rPr/>
        <w:t>pháp:</w:t>
        <w:tab/>
        <w:t>output_low(pin);</w:t>
        <w:tab/>
        <w:t>tƣơng</w:t>
      </w:r>
      <w:r>
        <w:rPr>
          <w:spacing w:val="-31"/>
        </w:rPr>
        <w:t> </w:t>
      </w:r>
      <w:r>
        <w:rPr/>
        <w:t>đƣơng</w:t>
      </w:r>
      <w:r>
        <w:rPr>
          <w:spacing w:val="-30"/>
        </w:rPr>
        <w:t> </w:t>
      </w:r>
      <w:r>
        <w:rPr/>
        <w:t>lệnh</w:t>
        <w:tab/>
        <w:t>BCF</w:t>
        <w:tab/>
        <w:t>PORTX,B</w:t>
      </w:r>
    </w:p>
    <w:p>
      <w:pPr>
        <w:pStyle w:val="BodyText"/>
        <w:tabs>
          <w:tab w:pos="2092" w:val="left" w:leader="none"/>
        </w:tabs>
        <w:spacing w:line="242" w:lineRule="auto" w:before="60"/>
        <w:ind w:left="2093" w:right="668" w:hanging="1417"/>
      </w:pPr>
      <w:r>
        <w:rPr/>
        <w:t>Thông</w:t>
      </w:r>
      <w:r>
        <w:rPr>
          <w:spacing w:val="1"/>
        </w:rPr>
        <w:t> </w:t>
      </w:r>
      <w:r>
        <w:rPr/>
        <w:t>số:</w:t>
        <w:tab/>
        <w:t>pin </w:t>
      </w:r>
      <w:r>
        <w:rPr>
          <w:spacing w:val="-5"/>
        </w:rPr>
        <w:t>là </w:t>
      </w:r>
      <w:r>
        <w:rPr/>
        <w:t>chân xuất dữ </w:t>
      </w:r>
      <w:r>
        <w:rPr>
          <w:spacing w:val="-3"/>
        </w:rPr>
        <w:t>liệu </w:t>
      </w:r>
      <w:r>
        <w:rPr/>
        <w:t>- hãy xem </w:t>
      </w:r>
      <w:r>
        <w:rPr>
          <w:spacing w:val="-3"/>
        </w:rPr>
        <w:t>file </w:t>
      </w:r>
      <w:r>
        <w:rPr/>
        <w:t>định nghĩa của thiết bị "device.h" để biết tên chính</w:t>
      </w:r>
      <w:r>
        <w:rPr>
          <w:spacing w:val="5"/>
        </w:rPr>
        <w:t> </w:t>
      </w:r>
      <w:r>
        <w:rPr/>
        <w:t>xác.</w:t>
      </w:r>
    </w:p>
    <w:p>
      <w:pPr>
        <w:pStyle w:val="BodyText"/>
        <w:tabs>
          <w:tab w:pos="2092" w:val="left" w:leader="none"/>
        </w:tabs>
        <w:spacing w:line="292" w:lineRule="auto" w:before="57"/>
        <w:ind w:left="676" w:right="5282"/>
      </w:pPr>
      <w:r>
        <w:rPr/>
        <w:t>Chức</w:t>
      </w:r>
      <w:r>
        <w:rPr>
          <w:spacing w:val="-2"/>
        </w:rPr>
        <w:t> </w:t>
      </w:r>
      <w:r>
        <w:rPr/>
        <w:t>năng:</w:t>
        <w:tab/>
        <w:t>làm 1 chân của port xuống </w:t>
      </w:r>
      <w:r>
        <w:rPr>
          <w:spacing w:val="-4"/>
        </w:rPr>
        <w:t>mức </w:t>
      </w:r>
      <w:r>
        <w:rPr/>
        <w:t>thấp. Có</w:t>
      </w:r>
      <w:r>
        <w:rPr>
          <w:spacing w:val="4"/>
        </w:rPr>
        <w:t> </w:t>
      </w:r>
      <w:r>
        <w:rPr>
          <w:spacing w:val="-3"/>
        </w:rPr>
        <w:t>hiệu</w:t>
      </w:r>
      <w:r>
        <w:rPr>
          <w:spacing w:val="4"/>
        </w:rPr>
        <w:t> </w:t>
      </w:r>
      <w:r>
        <w:rPr/>
        <w:t>lực:</w:t>
        <w:tab/>
        <w:t>lệnh này áp dụng cho tất cả các thiết</w:t>
      </w:r>
      <w:r>
        <w:rPr>
          <w:spacing w:val="-15"/>
        </w:rPr>
        <w:t> </w:t>
      </w:r>
      <w:r>
        <w:rPr/>
        <w:t>bị.</w:t>
      </w:r>
    </w:p>
    <w:p>
      <w:pPr>
        <w:tabs>
          <w:tab w:pos="2092" w:val="left" w:leader="none"/>
        </w:tabs>
        <w:spacing w:line="275" w:lineRule="exact" w:before="0"/>
        <w:ind w:left="676" w:right="0" w:firstLine="0"/>
        <w:jc w:val="left"/>
        <w:rPr>
          <w:sz w:val="24"/>
        </w:rPr>
      </w:pPr>
      <w:r>
        <w:rPr>
          <w:b/>
          <w:i/>
          <w:sz w:val="24"/>
        </w:rPr>
        <w:t>Ví dụ</w:t>
      </w:r>
      <w:r>
        <w:rPr>
          <w:b/>
          <w:i/>
          <w:spacing w:val="1"/>
          <w:sz w:val="24"/>
        </w:rPr>
        <w:t> </w:t>
      </w:r>
      <w:r>
        <w:rPr>
          <w:b/>
          <w:i/>
          <w:sz w:val="24"/>
        </w:rPr>
        <w:t>5-4:</w:t>
        <w:tab/>
      </w:r>
      <w:r>
        <w:rPr>
          <w:b/>
          <w:sz w:val="24"/>
        </w:rPr>
        <w:t>output_low(pin_a0); </w:t>
      </w:r>
      <w:r>
        <w:rPr>
          <w:sz w:val="24"/>
        </w:rPr>
        <w:t>// </w:t>
      </w:r>
      <w:r>
        <w:rPr>
          <w:spacing w:val="-3"/>
          <w:sz w:val="24"/>
        </w:rPr>
        <w:t>làm </w:t>
      </w:r>
      <w:r>
        <w:rPr>
          <w:sz w:val="24"/>
        </w:rPr>
        <w:t>cho chân RA0 của PortA xuống </w:t>
      </w:r>
      <w:r>
        <w:rPr>
          <w:spacing w:val="-4"/>
          <w:sz w:val="24"/>
        </w:rPr>
        <w:t>mức</w:t>
      </w:r>
      <w:r>
        <w:rPr>
          <w:spacing w:val="8"/>
          <w:sz w:val="24"/>
        </w:rPr>
        <w:t> </w:t>
      </w:r>
      <w:r>
        <w:rPr>
          <w:sz w:val="24"/>
        </w:rPr>
        <w:t>0</w:t>
      </w:r>
    </w:p>
    <w:p>
      <w:pPr>
        <w:pStyle w:val="BodyText"/>
        <w:spacing w:before="3"/>
        <w:rPr>
          <w:sz w:val="9"/>
        </w:rPr>
      </w:pPr>
      <w:r>
        <w:rPr/>
        <w:pict>
          <v:shape style="position:absolute;margin-left:83.543999pt;margin-top:6.548705pt;width:485pt;height:13.7pt;mso-position-horizontal-relative:page;mso-position-vertical-relative:paragraph;z-index:-15532032;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5.</w:t>
                    <w:tab/>
                    <w:t>LỆNH</w:t>
                  </w:r>
                  <w:r>
                    <w:rPr>
                      <w:b/>
                      <w:spacing w:val="1"/>
                      <w:sz w:val="24"/>
                    </w:rPr>
                    <w:t> </w:t>
                  </w:r>
                  <w:r>
                    <w:rPr>
                      <w:b/>
                      <w:sz w:val="24"/>
                    </w:rPr>
                    <w:t>OUTPUT_TOGGLE(PIN)</w:t>
                  </w:r>
                </w:p>
              </w:txbxContent>
            </v:textbox>
            <v:fill type="solid"/>
            <w10:wrap type="topAndBottom"/>
          </v:shape>
        </w:pict>
      </w:r>
    </w:p>
    <w:p>
      <w:pPr>
        <w:pStyle w:val="BodyText"/>
        <w:tabs>
          <w:tab w:pos="2116" w:val="left" w:leader="none"/>
        </w:tabs>
        <w:spacing w:before="154"/>
        <w:ind w:left="676"/>
      </w:pPr>
      <w:r>
        <w:rPr/>
        <w:t>Cú</w:t>
      </w:r>
      <w:r>
        <w:rPr>
          <w:spacing w:val="-1"/>
        </w:rPr>
        <w:t> </w:t>
      </w:r>
      <w:r>
        <w:rPr/>
        <w:t>pháp:</w:t>
        <w:tab/>
        <w:t>output_toggle(pin);</w:t>
      </w:r>
    </w:p>
    <w:p>
      <w:pPr>
        <w:pStyle w:val="BodyText"/>
        <w:tabs>
          <w:tab w:pos="2092" w:val="left" w:leader="none"/>
        </w:tabs>
        <w:spacing w:line="242" w:lineRule="auto" w:before="60"/>
        <w:ind w:left="2093" w:right="668" w:hanging="1417"/>
      </w:pPr>
      <w:r>
        <w:rPr/>
        <w:t>Thông</w:t>
      </w:r>
      <w:r>
        <w:rPr>
          <w:spacing w:val="1"/>
        </w:rPr>
        <w:t> </w:t>
      </w:r>
      <w:r>
        <w:rPr/>
        <w:t>số:</w:t>
        <w:tab/>
        <w:t>pin </w:t>
      </w:r>
      <w:r>
        <w:rPr>
          <w:spacing w:val="-5"/>
        </w:rPr>
        <w:t>là </w:t>
      </w:r>
      <w:r>
        <w:rPr/>
        <w:t>chân xuất dữ </w:t>
      </w:r>
      <w:r>
        <w:rPr>
          <w:spacing w:val="-3"/>
        </w:rPr>
        <w:t>liệu </w:t>
      </w:r>
      <w:r>
        <w:rPr/>
        <w:t>- hãy xem </w:t>
      </w:r>
      <w:r>
        <w:rPr>
          <w:spacing w:val="-3"/>
        </w:rPr>
        <w:t>file </w:t>
      </w:r>
      <w:r>
        <w:rPr/>
        <w:t>định nghĩa của thiết bị "device.h" để biết tên chính</w:t>
      </w:r>
      <w:r>
        <w:rPr>
          <w:spacing w:val="5"/>
        </w:rPr>
        <w:t> </w:t>
      </w:r>
      <w:r>
        <w:rPr/>
        <w:t>xác.</w:t>
      </w:r>
    </w:p>
    <w:p>
      <w:pPr>
        <w:pStyle w:val="BodyText"/>
        <w:tabs>
          <w:tab w:pos="2092" w:val="left" w:leader="none"/>
        </w:tabs>
        <w:spacing w:before="58"/>
        <w:ind w:left="676"/>
      </w:pPr>
      <w:r>
        <w:rPr/>
        <w:t>Chức</w:t>
      </w:r>
      <w:r>
        <w:rPr>
          <w:spacing w:val="-2"/>
        </w:rPr>
        <w:t> </w:t>
      </w:r>
      <w:r>
        <w:rPr/>
        <w:t>năng:</w:t>
        <w:tab/>
        <w:t>làm đảo trạng thái 1 chân của</w:t>
      </w:r>
      <w:r>
        <w:rPr>
          <w:spacing w:val="-15"/>
        </w:rPr>
        <w:t> </w:t>
      </w:r>
      <w:r>
        <w:rPr/>
        <w:t>port.</w:t>
      </w:r>
    </w:p>
    <w:p>
      <w:pPr>
        <w:pStyle w:val="BodyText"/>
        <w:tabs>
          <w:tab w:pos="2092" w:val="left" w:leader="none"/>
        </w:tabs>
        <w:spacing w:before="60"/>
        <w:ind w:left="676"/>
      </w:pPr>
      <w:r>
        <w:rPr/>
        <w:t>Có</w:t>
      </w:r>
      <w:r>
        <w:rPr>
          <w:spacing w:val="4"/>
        </w:rPr>
        <w:t> </w:t>
      </w:r>
      <w:r>
        <w:rPr>
          <w:spacing w:val="-3"/>
        </w:rPr>
        <w:t>hiệu</w:t>
      </w:r>
      <w:r>
        <w:rPr>
          <w:spacing w:val="4"/>
        </w:rPr>
        <w:t> </w:t>
      </w:r>
      <w:r>
        <w:rPr/>
        <w:t>lực:</w:t>
        <w:tab/>
        <w:t>lệnh này áp dụng cho tất cả các thiết</w:t>
      </w:r>
      <w:r>
        <w:rPr>
          <w:spacing w:val="4"/>
        </w:rPr>
        <w:t> </w:t>
      </w:r>
      <w:r>
        <w:rPr/>
        <w:t>bị.</w:t>
      </w:r>
    </w:p>
    <w:p>
      <w:pPr>
        <w:tabs>
          <w:tab w:pos="2092" w:val="left" w:leader="none"/>
        </w:tabs>
        <w:spacing w:before="60"/>
        <w:ind w:left="676" w:right="0" w:firstLine="0"/>
        <w:jc w:val="left"/>
        <w:rPr>
          <w:sz w:val="24"/>
        </w:rPr>
      </w:pPr>
      <w:r>
        <w:rPr>
          <w:b/>
          <w:i/>
          <w:sz w:val="24"/>
        </w:rPr>
        <w:t>Ví dụ</w:t>
      </w:r>
      <w:r>
        <w:rPr>
          <w:b/>
          <w:i/>
          <w:spacing w:val="1"/>
          <w:sz w:val="24"/>
        </w:rPr>
        <w:t> </w:t>
      </w:r>
      <w:r>
        <w:rPr>
          <w:b/>
          <w:i/>
          <w:sz w:val="24"/>
        </w:rPr>
        <w:t>5-5:</w:t>
        <w:tab/>
      </w:r>
      <w:r>
        <w:rPr>
          <w:b/>
          <w:sz w:val="24"/>
        </w:rPr>
        <w:t>OUTPUT_TOGGLE(PIN_B0); </w:t>
      </w:r>
      <w:r>
        <w:rPr>
          <w:sz w:val="24"/>
        </w:rPr>
        <w:t>// đảo trạng thái chân RB0 của port</w:t>
      </w:r>
      <w:r>
        <w:rPr>
          <w:spacing w:val="-4"/>
          <w:sz w:val="24"/>
        </w:rPr>
        <w:t> </w:t>
      </w:r>
      <w:r>
        <w:rPr>
          <w:sz w:val="24"/>
        </w:rPr>
        <w:t>B</w:t>
      </w:r>
    </w:p>
    <w:p>
      <w:pPr>
        <w:pStyle w:val="BodyText"/>
        <w:spacing w:before="2"/>
        <w:rPr>
          <w:sz w:val="9"/>
        </w:rPr>
      </w:pPr>
      <w:r>
        <w:rPr/>
        <w:pict>
          <v:shape style="position:absolute;margin-left:83.543999pt;margin-top:6.521055pt;width:485pt;height:13.7pt;mso-position-horizontal-relative:page;mso-position-vertical-relative:paragraph;z-index:-15531520;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6.</w:t>
                    <w:tab/>
                    <w:t>LỆNH</w:t>
                  </w:r>
                  <w:r>
                    <w:rPr>
                      <w:b/>
                      <w:spacing w:val="1"/>
                      <w:sz w:val="24"/>
                    </w:rPr>
                    <w:t> </w:t>
                  </w:r>
                  <w:r>
                    <w:rPr>
                      <w:b/>
                      <w:sz w:val="24"/>
                    </w:rPr>
                    <w:t>OUTPUT_BIT(PIN,VALUE)</w:t>
                  </w:r>
                </w:p>
              </w:txbxContent>
            </v:textbox>
            <v:fill type="solid"/>
            <w10:wrap type="topAndBottom"/>
          </v:shape>
        </w:pict>
      </w:r>
    </w:p>
    <w:p>
      <w:pPr>
        <w:pStyle w:val="BodyText"/>
        <w:tabs>
          <w:tab w:pos="2116" w:val="left" w:leader="none"/>
        </w:tabs>
        <w:spacing w:before="154"/>
        <w:ind w:left="676"/>
      </w:pPr>
      <w:r>
        <w:rPr/>
        <w:t>Cú</w:t>
      </w:r>
      <w:r>
        <w:rPr>
          <w:spacing w:val="-1"/>
        </w:rPr>
        <w:t> </w:t>
      </w:r>
      <w:r>
        <w:rPr/>
        <w:t>pháp:</w:t>
        <w:tab/>
        <w:t>output_bit(pin,value);</w:t>
      </w:r>
    </w:p>
    <w:p>
      <w:pPr>
        <w:pStyle w:val="BodyText"/>
        <w:tabs>
          <w:tab w:pos="2092" w:val="left" w:leader="none"/>
        </w:tabs>
        <w:spacing w:line="242" w:lineRule="auto" w:before="61"/>
        <w:ind w:left="2093" w:right="668" w:hanging="1417"/>
      </w:pPr>
      <w:r>
        <w:rPr/>
        <w:t>Thông</w:t>
      </w:r>
      <w:r>
        <w:rPr>
          <w:spacing w:val="1"/>
        </w:rPr>
        <w:t> </w:t>
      </w:r>
      <w:r>
        <w:rPr/>
        <w:t>số:</w:t>
        <w:tab/>
        <w:t>pin </w:t>
      </w:r>
      <w:r>
        <w:rPr>
          <w:spacing w:val="-5"/>
        </w:rPr>
        <w:t>là </w:t>
      </w:r>
      <w:r>
        <w:rPr/>
        <w:t>chân xuất dữ </w:t>
      </w:r>
      <w:r>
        <w:rPr>
          <w:spacing w:val="-3"/>
        </w:rPr>
        <w:t>liệu </w:t>
      </w:r>
      <w:r>
        <w:rPr/>
        <w:t>- hãy xem </w:t>
      </w:r>
      <w:r>
        <w:rPr>
          <w:spacing w:val="-3"/>
        </w:rPr>
        <w:t>file </w:t>
      </w:r>
      <w:r>
        <w:rPr/>
        <w:t>định nghĩa của thiết bị "device.h" để biết tên chính</w:t>
      </w:r>
      <w:r>
        <w:rPr>
          <w:spacing w:val="5"/>
        </w:rPr>
        <w:t> </w:t>
      </w:r>
      <w:r>
        <w:rPr/>
        <w:t>xác.</w:t>
      </w:r>
    </w:p>
    <w:p>
      <w:pPr>
        <w:pStyle w:val="BodyText"/>
        <w:tabs>
          <w:tab w:pos="2092" w:val="left" w:leader="none"/>
        </w:tabs>
        <w:spacing w:line="292" w:lineRule="auto" w:before="57"/>
        <w:ind w:left="676" w:right="5221"/>
      </w:pPr>
      <w:r>
        <w:rPr/>
        <w:t>Chức</w:t>
      </w:r>
      <w:r>
        <w:rPr>
          <w:spacing w:val="-2"/>
        </w:rPr>
        <w:t> </w:t>
      </w:r>
      <w:r>
        <w:rPr/>
        <w:t>năng:</w:t>
        <w:tab/>
        <w:t>xuất dữ </w:t>
      </w:r>
      <w:r>
        <w:rPr>
          <w:spacing w:val="-3"/>
        </w:rPr>
        <w:t>liệu </w:t>
      </w:r>
      <w:r>
        <w:rPr/>
        <w:t>0 hoặc 1 ra 1 chân của port. Có</w:t>
      </w:r>
      <w:r>
        <w:rPr>
          <w:spacing w:val="4"/>
        </w:rPr>
        <w:t> </w:t>
      </w:r>
      <w:r>
        <w:rPr>
          <w:spacing w:val="-3"/>
        </w:rPr>
        <w:t>hiệu</w:t>
      </w:r>
      <w:r>
        <w:rPr>
          <w:spacing w:val="4"/>
        </w:rPr>
        <w:t> </w:t>
      </w:r>
      <w:r>
        <w:rPr/>
        <w:t>lực:</w:t>
        <w:tab/>
        <w:t>lệnh này áp dụng cho tất cả các thiết</w:t>
      </w:r>
      <w:r>
        <w:rPr>
          <w:spacing w:val="-13"/>
        </w:rPr>
        <w:t> </w:t>
      </w:r>
      <w:r>
        <w:rPr/>
        <w:t>bị.</w:t>
      </w:r>
    </w:p>
    <w:p>
      <w:pPr>
        <w:tabs>
          <w:tab w:pos="2092" w:val="left" w:leader="none"/>
        </w:tabs>
        <w:spacing w:line="275" w:lineRule="exact" w:before="0"/>
        <w:ind w:left="676" w:right="0" w:firstLine="0"/>
        <w:jc w:val="left"/>
        <w:rPr>
          <w:sz w:val="24"/>
        </w:rPr>
      </w:pPr>
      <w:r>
        <w:rPr>
          <w:b/>
          <w:i/>
          <w:sz w:val="24"/>
        </w:rPr>
        <w:t>Ví dụ</w:t>
      </w:r>
      <w:r>
        <w:rPr>
          <w:b/>
          <w:i/>
          <w:spacing w:val="1"/>
          <w:sz w:val="24"/>
        </w:rPr>
        <w:t> </w:t>
      </w:r>
      <w:r>
        <w:rPr>
          <w:b/>
          <w:i/>
          <w:sz w:val="24"/>
        </w:rPr>
        <w:t>5-6:</w:t>
        <w:tab/>
      </w:r>
      <w:r>
        <w:rPr>
          <w:b/>
          <w:sz w:val="24"/>
        </w:rPr>
        <w:t>output_bit(pin_b0,0); </w:t>
      </w:r>
      <w:r>
        <w:rPr>
          <w:sz w:val="24"/>
        </w:rPr>
        <w:t>// xuất dữ </w:t>
      </w:r>
      <w:r>
        <w:rPr>
          <w:spacing w:val="-3"/>
          <w:sz w:val="24"/>
        </w:rPr>
        <w:t>liệu </w:t>
      </w:r>
      <w:r>
        <w:rPr>
          <w:sz w:val="24"/>
        </w:rPr>
        <w:t>0 ra</w:t>
      </w:r>
      <w:r>
        <w:rPr>
          <w:spacing w:val="13"/>
          <w:sz w:val="24"/>
        </w:rPr>
        <w:t> </w:t>
      </w:r>
      <w:r>
        <w:rPr>
          <w:sz w:val="24"/>
        </w:rPr>
        <w:t>RB0</w:t>
      </w:r>
    </w:p>
    <w:p>
      <w:pPr>
        <w:pStyle w:val="BodyText"/>
        <w:spacing w:before="3"/>
        <w:rPr>
          <w:sz w:val="9"/>
        </w:rPr>
      </w:pPr>
      <w:r>
        <w:rPr/>
        <w:pict>
          <v:shape style="position:absolute;margin-left:83.543999pt;margin-top:6.54872pt;width:485pt;height:13.7pt;mso-position-horizontal-relative:page;mso-position-vertical-relative:paragraph;z-index:-15531008;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7.</w:t>
                    <w:tab/>
                    <w:t>LỆNH value =</w:t>
                  </w:r>
                  <w:r>
                    <w:rPr>
                      <w:b/>
                      <w:spacing w:val="1"/>
                      <w:sz w:val="24"/>
                    </w:rPr>
                    <w:t> </w:t>
                  </w:r>
                  <w:r>
                    <w:rPr>
                      <w:b/>
                      <w:sz w:val="24"/>
                    </w:rPr>
                    <w:t>GET_TRIS_X()</w:t>
                  </w:r>
                </w:p>
              </w:txbxContent>
            </v:textbox>
            <v:fill type="solid"/>
            <w10:wrap type="topAndBottom"/>
          </v:shape>
        </w:pict>
      </w:r>
    </w:p>
    <w:p>
      <w:pPr>
        <w:pStyle w:val="BodyText"/>
        <w:tabs>
          <w:tab w:pos="2092" w:val="left" w:leader="none"/>
        </w:tabs>
        <w:spacing w:line="292" w:lineRule="auto" w:before="154"/>
        <w:ind w:left="676" w:right="7086"/>
      </w:pPr>
      <w:r>
        <w:rPr/>
        <w:t>Cú</w:t>
      </w:r>
      <w:r>
        <w:rPr>
          <w:spacing w:val="-1"/>
        </w:rPr>
        <w:t> </w:t>
      </w:r>
      <w:r>
        <w:rPr/>
        <w:t>pháp:</w:t>
        <w:tab/>
        <w:t>value = get_tris_x(); Thông</w:t>
      </w:r>
      <w:r>
        <w:rPr>
          <w:spacing w:val="1"/>
        </w:rPr>
        <w:t> </w:t>
      </w:r>
      <w:r>
        <w:rPr/>
        <w:t>số:</w:t>
        <w:tab/>
        <w:t>không có thông</w:t>
      </w:r>
      <w:r>
        <w:rPr>
          <w:spacing w:val="1"/>
        </w:rPr>
        <w:t> </w:t>
      </w:r>
      <w:r>
        <w:rPr/>
        <w:t>số</w:t>
      </w:r>
    </w:p>
    <w:p>
      <w:pPr>
        <w:pStyle w:val="BodyText"/>
        <w:spacing w:line="275" w:lineRule="exact"/>
        <w:ind w:left="676"/>
      </w:pPr>
      <w:r>
        <w:rPr/>
        <w:t>Kết quả trả về:là byte dữ liệu đã định cấu hình từ thanh ghi TRIS</w:t>
      </w:r>
    </w:p>
    <w:p>
      <w:pPr>
        <w:pStyle w:val="BodyText"/>
        <w:tabs>
          <w:tab w:pos="2092" w:val="left" w:leader="none"/>
        </w:tabs>
        <w:spacing w:line="292" w:lineRule="auto" w:before="61"/>
        <w:ind w:left="676" w:right="2413"/>
      </w:pPr>
      <w:r>
        <w:rPr/>
        <w:pict>
          <v:shape style="position:absolute;margin-left:83.543999pt;margin-top:40.169128pt;width:485pt;height:13.95pt;mso-position-horizontal-relative:page;mso-position-vertical-relative:paragraph;z-index:-15530496;mso-wrap-distance-left:0;mso-wrap-distance-right:0" type="#_x0000_t202" filled="true" fillcolor="#ffff99" stroked="false">
            <v:textbox inset="0,0,0,0">
              <w:txbxContent>
                <w:p>
                  <w:pPr>
                    <w:tabs>
                      <w:tab w:pos="595" w:val="left" w:leader="none"/>
                    </w:tabs>
                    <w:spacing w:line="273" w:lineRule="exact" w:before="0"/>
                    <w:ind w:left="28" w:right="0" w:firstLine="0"/>
                    <w:jc w:val="left"/>
                    <w:rPr>
                      <w:b/>
                      <w:sz w:val="24"/>
                    </w:rPr>
                  </w:pPr>
                  <w:r>
                    <w:rPr>
                      <w:b/>
                      <w:sz w:val="24"/>
                    </w:rPr>
                    <w:t>8.</w:t>
                    <w:tab/>
                    <w:t>LỆNH value =</w:t>
                  </w:r>
                  <w:r>
                    <w:rPr>
                      <w:b/>
                      <w:spacing w:val="3"/>
                      <w:sz w:val="24"/>
                    </w:rPr>
                    <w:t> </w:t>
                  </w:r>
                  <w:r>
                    <w:rPr>
                      <w:b/>
                      <w:sz w:val="24"/>
                    </w:rPr>
                    <w:t>INPUT(pin)</w:t>
                  </w:r>
                </w:p>
              </w:txbxContent>
            </v:textbox>
            <v:fill type="solid"/>
            <w10:wrap type="topAndBottom"/>
          </v:shape>
        </w:pict>
      </w:r>
      <w:r>
        <w:rPr/>
        <w:t>Chức</w:t>
      </w:r>
      <w:r>
        <w:rPr>
          <w:spacing w:val="-2"/>
        </w:rPr>
        <w:t> </w:t>
      </w:r>
      <w:r>
        <w:rPr/>
        <w:t>năng:</w:t>
        <w:tab/>
        <w:t>kết quả trả </w:t>
      </w:r>
      <w:r>
        <w:rPr>
          <w:spacing w:val="-3"/>
        </w:rPr>
        <w:t>về </w:t>
      </w:r>
      <w:r>
        <w:rPr>
          <w:spacing w:val="-5"/>
        </w:rPr>
        <w:t>là </w:t>
      </w:r>
      <w:r>
        <w:rPr/>
        <w:t>giá trị của thanh ghi TRIS của các port </w:t>
      </w:r>
      <w:r>
        <w:rPr>
          <w:spacing w:val="-3"/>
        </w:rPr>
        <w:t>A, </w:t>
      </w:r>
      <w:r>
        <w:rPr>
          <w:spacing w:val="-4"/>
        </w:rPr>
        <w:t>B, </w:t>
      </w:r>
      <w:r>
        <w:rPr/>
        <w:t>C or D. Có</w:t>
      </w:r>
      <w:r>
        <w:rPr>
          <w:spacing w:val="4"/>
        </w:rPr>
        <w:t> </w:t>
      </w:r>
      <w:r>
        <w:rPr>
          <w:spacing w:val="-3"/>
        </w:rPr>
        <w:t>hiệu</w:t>
      </w:r>
      <w:r>
        <w:rPr>
          <w:spacing w:val="4"/>
        </w:rPr>
        <w:t> </w:t>
      </w:r>
      <w:r>
        <w:rPr/>
        <w:t>lực:</w:t>
        <w:tab/>
        <w:t>lệnh này áp dụng cho tất cả các thiết</w:t>
      </w:r>
      <w:r>
        <w:rPr>
          <w:spacing w:val="3"/>
        </w:rPr>
        <w:t> </w:t>
      </w:r>
      <w:r>
        <w:rPr/>
        <w:t>bị.</w:t>
      </w:r>
    </w:p>
    <w:p>
      <w:pPr>
        <w:pStyle w:val="BodyText"/>
        <w:tabs>
          <w:tab w:pos="2116" w:val="left" w:leader="none"/>
        </w:tabs>
        <w:spacing w:before="154"/>
        <w:ind w:left="676"/>
      </w:pPr>
      <w:r>
        <w:rPr/>
        <w:t>Cú</w:t>
      </w:r>
      <w:r>
        <w:rPr>
          <w:spacing w:val="-1"/>
        </w:rPr>
        <w:t> </w:t>
      </w:r>
      <w:r>
        <w:rPr/>
        <w:t>pháp:</w:t>
        <w:tab/>
        <w:t>value =</w:t>
      </w:r>
      <w:r>
        <w:rPr>
          <w:spacing w:val="7"/>
        </w:rPr>
        <w:t> </w:t>
      </w:r>
      <w:r>
        <w:rPr/>
        <w:t>input(</w:t>
      </w:r>
      <w:r>
        <w:rPr>
          <w:b/>
          <w:i/>
        </w:rPr>
        <w:t>pin</w:t>
      </w:r>
      <w:r>
        <w:rPr/>
        <w:t>);</w:t>
      </w:r>
    </w:p>
    <w:p>
      <w:pPr>
        <w:pStyle w:val="BodyText"/>
        <w:tabs>
          <w:tab w:pos="2092" w:val="left" w:leader="none"/>
        </w:tabs>
        <w:spacing w:line="292" w:lineRule="auto" w:before="60"/>
        <w:ind w:left="676" w:right="621"/>
      </w:pPr>
      <w:r>
        <w:rPr/>
        <w:t>Thông</w:t>
      </w:r>
      <w:r>
        <w:rPr>
          <w:spacing w:val="1"/>
        </w:rPr>
        <w:t> </w:t>
      </w:r>
      <w:r>
        <w:rPr/>
        <w:t>số:</w:t>
        <w:tab/>
        <w:t>pin </w:t>
      </w:r>
      <w:r>
        <w:rPr>
          <w:spacing w:val="-5"/>
        </w:rPr>
        <w:t>là </w:t>
      </w:r>
      <w:r>
        <w:rPr/>
        <w:t>chân để đọc - hãy xem file định nghĩa của thiết bị "device.h" để biết tên chính xác </w:t>
      </w:r>
      <w:r>
        <w:rPr>
          <w:spacing w:val="-3"/>
        </w:rPr>
        <w:t>Kết </w:t>
      </w:r>
      <w:r>
        <w:rPr/>
        <w:t>quả trả </w:t>
      </w:r>
      <w:r>
        <w:rPr>
          <w:spacing w:val="3"/>
        </w:rPr>
        <w:t>về:0 </w:t>
      </w:r>
      <w:r>
        <w:rPr/>
        <w:t>(or FALSE) nếu chân ở mức thấp, 1 (or TRUE) nếu chân ở mức</w:t>
      </w:r>
      <w:r>
        <w:rPr>
          <w:spacing w:val="9"/>
        </w:rPr>
        <w:t> </w:t>
      </w:r>
      <w:r>
        <w:rPr/>
        <w:t>cao.</w:t>
      </w:r>
    </w:p>
    <w:p>
      <w:pPr>
        <w:spacing w:after="0" w:line="292" w:lineRule="auto"/>
        <w:sectPr>
          <w:headerReference w:type="default" r:id="rId309"/>
          <w:headerReference w:type="even" r:id="rId310"/>
          <w:footerReference w:type="default" r:id="rId311"/>
          <w:footerReference w:type="even" r:id="rId312"/>
          <w:pgSz w:w="11910" w:h="16840"/>
          <w:pgMar w:header="283" w:footer="417" w:top="640" w:bottom="600" w:left="740" w:right="0"/>
          <w:pgNumType w:start="67"/>
        </w:sectPr>
      </w:pPr>
    </w:p>
    <w:p>
      <w:pPr>
        <w:pStyle w:val="BodyText"/>
        <w:tabs>
          <w:tab w:pos="2092" w:val="left" w:leader="none"/>
        </w:tabs>
        <w:spacing w:line="292" w:lineRule="auto" w:before="21"/>
        <w:ind w:left="676" w:right="1989"/>
      </w:pPr>
      <w:r>
        <w:rPr/>
        <w:pict>
          <v:shape style="position:absolute;margin-left:65.063004pt;margin-top:14.159944pt;width:507.8pt;height:18.25pt;mso-position-horizontal-relative:page;mso-position-vertical-relative:page;z-index:-2951321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t>Chức</w:t>
      </w:r>
      <w:r>
        <w:rPr>
          <w:spacing w:val="-2"/>
        </w:rPr>
        <w:t> </w:t>
      </w:r>
      <w:r>
        <w:rPr/>
        <w:t>năng:</w:t>
        <w:tab/>
        <w:t>đọc dữ </w:t>
      </w:r>
      <w:r>
        <w:rPr>
          <w:spacing w:val="-3"/>
        </w:rPr>
        <w:t>liệu </w:t>
      </w:r>
      <w:r>
        <w:rPr/>
        <w:t>1 </w:t>
      </w:r>
      <w:r>
        <w:rPr>
          <w:spacing w:val="-4"/>
        </w:rPr>
        <w:t>bit </w:t>
      </w:r>
      <w:r>
        <w:rPr>
          <w:spacing w:val="2"/>
        </w:rPr>
        <w:t>từ </w:t>
      </w:r>
      <w:r>
        <w:rPr/>
        <w:t>1 chân của port, chân này phải ở cấu hình </w:t>
      </w:r>
      <w:r>
        <w:rPr>
          <w:spacing w:val="-3"/>
        </w:rPr>
        <w:t>là </w:t>
      </w:r>
      <w:r>
        <w:rPr/>
        <w:t>chân vào. Có</w:t>
      </w:r>
      <w:r>
        <w:rPr>
          <w:spacing w:val="4"/>
        </w:rPr>
        <w:t> </w:t>
      </w:r>
      <w:r>
        <w:rPr>
          <w:spacing w:val="-3"/>
        </w:rPr>
        <w:t>hiệu</w:t>
      </w:r>
      <w:r>
        <w:rPr>
          <w:spacing w:val="4"/>
        </w:rPr>
        <w:t> </w:t>
      </w:r>
      <w:r>
        <w:rPr/>
        <w:t>lực:</w:t>
        <w:tab/>
        <w:t>lệnh này áp dụng cho tất cả các thiết</w:t>
      </w:r>
      <w:r>
        <w:rPr>
          <w:spacing w:val="4"/>
        </w:rPr>
        <w:t> </w:t>
      </w:r>
      <w:r>
        <w:rPr>
          <w:spacing w:val="-3"/>
        </w:rPr>
        <w:t>bị.</w:t>
      </w:r>
    </w:p>
    <w:p>
      <w:pPr>
        <w:pStyle w:val="BodyText"/>
        <w:tabs>
          <w:tab w:pos="2092" w:val="left" w:leader="none"/>
          <w:tab w:pos="5718" w:val="left" w:leader="none"/>
        </w:tabs>
        <w:spacing w:line="292" w:lineRule="auto"/>
        <w:ind w:left="2093" w:right="1626" w:hanging="1417"/>
      </w:pPr>
      <w:r>
        <w:rPr>
          <w:b/>
          <w:i/>
        </w:rPr>
        <w:t>Ví dụ</w:t>
      </w:r>
      <w:r>
        <w:rPr>
          <w:b/>
          <w:i/>
          <w:spacing w:val="1"/>
        </w:rPr>
        <w:t> </w:t>
      </w:r>
      <w:r>
        <w:rPr>
          <w:b/>
          <w:i/>
        </w:rPr>
        <w:t>5-7:</w:t>
        <w:tab/>
      </w:r>
      <w:r>
        <w:rPr/>
        <w:t>while (!</w:t>
      </w:r>
      <w:r>
        <w:rPr>
          <w:spacing w:val="-4"/>
        </w:rPr>
        <w:t> </w:t>
      </w:r>
      <w:r>
        <w:rPr/>
        <w:t>Input</w:t>
      </w:r>
      <w:r>
        <w:rPr>
          <w:spacing w:val="5"/>
        </w:rPr>
        <w:t> </w:t>
      </w:r>
      <w:r>
        <w:rPr/>
        <w:t>(PIN_B1));</w:t>
        <w:tab/>
        <w:t>//đợi cho đến khi chân Rb1 </w:t>
      </w:r>
      <w:r>
        <w:rPr>
          <w:spacing w:val="-3"/>
        </w:rPr>
        <w:t>lên </w:t>
      </w:r>
      <w:r>
        <w:rPr/>
        <w:t>mức cao If</w:t>
      </w:r>
      <w:r>
        <w:rPr>
          <w:spacing w:val="-7"/>
        </w:rPr>
        <w:t> </w:t>
      </w:r>
      <w:r>
        <w:rPr/>
        <w:t>(input(PIN_A0))</w:t>
      </w:r>
    </w:p>
    <w:p>
      <w:pPr>
        <w:pStyle w:val="BodyText"/>
        <w:spacing w:line="292" w:lineRule="auto"/>
        <w:ind w:left="2093" w:right="5460" w:firstLine="744"/>
      </w:pPr>
      <w:r>
        <w:rPr/>
        <w:t>Printf(“A0 is now high \r\n”); Int16 i = PIN_B1</w:t>
      </w:r>
    </w:p>
    <w:p>
      <w:pPr>
        <w:pStyle w:val="BodyText"/>
        <w:tabs>
          <w:tab w:pos="5718" w:val="left" w:leader="none"/>
        </w:tabs>
        <w:spacing w:line="275" w:lineRule="exact"/>
        <w:ind w:left="2117"/>
      </w:pPr>
      <w:r>
        <w:rPr/>
        <w:t>Whiel</w:t>
      </w:r>
      <w:r>
        <w:rPr>
          <w:spacing w:val="-5"/>
        </w:rPr>
        <w:t> </w:t>
      </w:r>
      <w:r>
        <w:rPr/>
        <w:t>(!i);</w:t>
        <w:tab/>
        <w:t>//đợi chân RB1 lên </w:t>
      </w:r>
      <w:r>
        <w:rPr>
          <w:spacing w:val="-4"/>
        </w:rPr>
        <w:t>mức</w:t>
      </w:r>
      <w:r>
        <w:rPr>
          <w:spacing w:val="-2"/>
        </w:rPr>
        <w:t> </w:t>
      </w:r>
      <w:r>
        <w:rPr/>
        <w:t>cao</w:t>
      </w:r>
    </w:p>
    <w:p>
      <w:pPr>
        <w:pStyle w:val="Heading4"/>
        <w:numPr>
          <w:ilvl w:val="0"/>
          <w:numId w:val="65"/>
        </w:numPr>
        <w:tabs>
          <w:tab w:pos="1526" w:val="left" w:leader="none"/>
          <w:tab w:pos="1527" w:val="left" w:leader="none"/>
          <w:tab w:pos="10630" w:val="left" w:leader="none"/>
        </w:tabs>
        <w:spacing w:line="240" w:lineRule="auto" w:before="125" w:after="0"/>
        <w:ind w:left="1526" w:right="0" w:hanging="597"/>
        <w:jc w:val="left"/>
      </w:pPr>
      <w:r>
        <w:rPr>
          <w:shd w:fill="FFFF99" w:color="auto" w:val="clear"/>
        </w:rPr>
        <w:t>LỆNH</w:t>
      </w:r>
      <w:r>
        <w:rPr>
          <w:spacing w:val="-11"/>
          <w:shd w:fill="FFFF99" w:color="auto" w:val="clear"/>
        </w:rPr>
        <w:t> </w:t>
      </w:r>
      <w:r>
        <w:rPr>
          <w:shd w:fill="FFFF99" w:color="auto" w:val="clear"/>
        </w:rPr>
        <w:t>INPUT_STATE()</w:t>
        <w:tab/>
      </w:r>
    </w:p>
    <w:p>
      <w:pPr>
        <w:pStyle w:val="BodyText"/>
        <w:tabs>
          <w:tab w:pos="2116" w:val="left" w:leader="none"/>
        </w:tabs>
        <w:spacing w:before="170"/>
        <w:ind w:left="676"/>
      </w:pPr>
      <w:r>
        <w:rPr/>
        <w:t>Cú</w:t>
      </w:r>
      <w:r>
        <w:rPr>
          <w:spacing w:val="-1"/>
        </w:rPr>
        <w:t> </w:t>
      </w:r>
      <w:r>
        <w:rPr/>
        <w:t>pháp:</w:t>
        <w:tab/>
        <w:t>value =</w:t>
      </w:r>
      <w:r>
        <w:rPr>
          <w:spacing w:val="7"/>
        </w:rPr>
        <w:t> </w:t>
      </w:r>
      <w:r>
        <w:rPr/>
        <w:t>input_state(</w:t>
      </w:r>
      <w:r>
        <w:rPr>
          <w:b/>
          <w:i/>
        </w:rPr>
        <w:t>pin</w:t>
      </w:r>
      <w:r>
        <w:rPr/>
        <w:t>);</w:t>
      </w:r>
    </w:p>
    <w:p>
      <w:pPr>
        <w:pStyle w:val="BodyText"/>
        <w:tabs>
          <w:tab w:pos="2092" w:val="left" w:leader="none"/>
        </w:tabs>
        <w:spacing w:line="292" w:lineRule="auto" w:before="60"/>
        <w:ind w:left="676" w:right="581"/>
      </w:pPr>
      <w:r>
        <w:rPr/>
        <w:t>Thông</w:t>
      </w:r>
      <w:r>
        <w:rPr>
          <w:spacing w:val="1"/>
        </w:rPr>
        <w:t> </w:t>
      </w:r>
      <w:r>
        <w:rPr/>
        <w:t>số:</w:t>
        <w:tab/>
        <w:t>pin </w:t>
      </w:r>
      <w:r>
        <w:rPr>
          <w:spacing w:val="-5"/>
        </w:rPr>
        <w:t>là </w:t>
      </w:r>
      <w:r>
        <w:rPr/>
        <w:t>chân để đọc - hãy xem file định nghĩa của thiết bị "device.h" để biết tên chính xác Trả về:</w:t>
        <w:tab/>
        <w:t>kết</w:t>
      </w:r>
      <w:r>
        <w:rPr>
          <w:spacing w:val="20"/>
        </w:rPr>
        <w:t> </w:t>
      </w:r>
      <w:r>
        <w:rPr/>
        <w:t>quả</w:t>
      </w:r>
      <w:r>
        <w:rPr>
          <w:spacing w:val="14"/>
        </w:rPr>
        <w:t> </w:t>
      </w:r>
      <w:r>
        <w:rPr/>
        <w:t>đọc</w:t>
      </w:r>
      <w:r>
        <w:rPr>
          <w:spacing w:val="15"/>
        </w:rPr>
        <w:t> </w:t>
      </w:r>
      <w:r>
        <w:rPr/>
        <w:t>bằng</w:t>
      </w:r>
      <w:r>
        <w:rPr>
          <w:spacing w:val="15"/>
        </w:rPr>
        <w:t> </w:t>
      </w:r>
      <w:r>
        <w:rPr/>
        <w:t>1</w:t>
      </w:r>
      <w:r>
        <w:rPr>
          <w:spacing w:val="24"/>
        </w:rPr>
        <w:t> </w:t>
      </w:r>
      <w:r>
        <w:rPr/>
        <w:t>nếu</w:t>
      </w:r>
      <w:r>
        <w:rPr>
          <w:spacing w:val="15"/>
        </w:rPr>
        <w:t> </w:t>
      </w:r>
      <w:r>
        <w:rPr/>
        <w:t>chân</w:t>
      </w:r>
      <w:r>
        <w:rPr>
          <w:spacing w:val="16"/>
        </w:rPr>
        <w:t> </w:t>
      </w:r>
      <w:r>
        <w:rPr/>
        <w:t>đọc</w:t>
      </w:r>
      <w:r>
        <w:rPr>
          <w:spacing w:val="14"/>
        </w:rPr>
        <w:t> </w:t>
      </w:r>
      <w:r>
        <w:rPr/>
        <w:t>ở</w:t>
      </w:r>
      <w:r>
        <w:rPr>
          <w:spacing w:val="18"/>
        </w:rPr>
        <w:t> </w:t>
      </w:r>
      <w:r>
        <w:rPr/>
        <w:t>mức</w:t>
      </w:r>
      <w:r>
        <w:rPr>
          <w:spacing w:val="19"/>
        </w:rPr>
        <w:t> </w:t>
      </w:r>
      <w:r>
        <w:rPr/>
        <w:t>cao,</w:t>
      </w:r>
      <w:r>
        <w:rPr>
          <w:spacing w:val="17"/>
        </w:rPr>
        <w:t> </w:t>
      </w:r>
      <w:r>
        <w:rPr/>
        <w:t>kết</w:t>
      </w:r>
      <w:r>
        <w:rPr>
          <w:spacing w:val="15"/>
        </w:rPr>
        <w:t> </w:t>
      </w:r>
      <w:r>
        <w:rPr/>
        <w:t>quả</w:t>
      </w:r>
      <w:r>
        <w:rPr>
          <w:spacing w:val="15"/>
        </w:rPr>
        <w:t> </w:t>
      </w:r>
      <w:r>
        <w:rPr/>
        <w:t>đọc</w:t>
      </w:r>
      <w:r>
        <w:rPr>
          <w:spacing w:val="14"/>
        </w:rPr>
        <w:t> </w:t>
      </w:r>
      <w:r>
        <w:rPr/>
        <w:t>bằng</w:t>
      </w:r>
      <w:r>
        <w:rPr>
          <w:spacing w:val="20"/>
        </w:rPr>
        <w:t> </w:t>
      </w:r>
      <w:r>
        <w:rPr/>
        <w:t>0</w:t>
      </w:r>
      <w:r>
        <w:rPr>
          <w:spacing w:val="21"/>
        </w:rPr>
        <w:t> </w:t>
      </w:r>
      <w:r>
        <w:rPr/>
        <w:t>nếu</w:t>
      </w:r>
      <w:r>
        <w:rPr>
          <w:spacing w:val="20"/>
        </w:rPr>
        <w:t> </w:t>
      </w:r>
      <w:r>
        <w:rPr/>
        <w:t>chân</w:t>
      </w:r>
      <w:r>
        <w:rPr>
          <w:spacing w:val="10"/>
        </w:rPr>
        <w:t> </w:t>
      </w:r>
      <w:r>
        <w:rPr/>
        <w:t>đọc</w:t>
      </w:r>
      <w:r>
        <w:rPr>
          <w:spacing w:val="15"/>
        </w:rPr>
        <w:t> </w:t>
      </w:r>
      <w:r>
        <w:rPr/>
        <w:t>ở</w:t>
      </w:r>
      <w:r>
        <w:rPr>
          <w:spacing w:val="22"/>
        </w:rPr>
        <w:t> </w:t>
      </w:r>
      <w:r>
        <w:rPr/>
        <w:t>mức</w:t>
      </w:r>
    </w:p>
    <w:p>
      <w:pPr>
        <w:pStyle w:val="BodyText"/>
        <w:spacing w:line="217" w:lineRule="exact"/>
        <w:ind w:left="2093"/>
      </w:pPr>
      <w:r>
        <w:rPr/>
        <w:t>thấp.</w:t>
      </w:r>
    </w:p>
    <w:p>
      <w:pPr>
        <w:pStyle w:val="BodyText"/>
        <w:tabs>
          <w:tab w:pos="2092" w:val="left" w:leader="none"/>
        </w:tabs>
        <w:spacing w:line="292" w:lineRule="auto" w:before="60"/>
        <w:ind w:left="676" w:right="1919"/>
      </w:pPr>
      <w:r>
        <w:rPr/>
        <w:t>Chức</w:t>
      </w:r>
      <w:r>
        <w:rPr>
          <w:spacing w:val="-2"/>
        </w:rPr>
        <w:t> </w:t>
      </w:r>
      <w:r>
        <w:rPr/>
        <w:t>năng:</w:t>
        <w:tab/>
        <w:t>lệnh</w:t>
      </w:r>
      <w:r>
        <w:rPr>
          <w:spacing w:val="-14"/>
        </w:rPr>
        <w:t> </w:t>
      </w:r>
      <w:r>
        <w:rPr/>
        <w:t>đọc</w:t>
      </w:r>
      <w:r>
        <w:rPr>
          <w:spacing w:val="-11"/>
        </w:rPr>
        <w:t> </w:t>
      </w:r>
      <w:r>
        <w:rPr>
          <w:spacing w:val="-4"/>
        </w:rPr>
        <w:t>mức</w:t>
      </w:r>
      <w:r>
        <w:rPr>
          <w:spacing w:val="-8"/>
        </w:rPr>
        <w:t> </w:t>
      </w:r>
      <w:r>
        <w:rPr/>
        <w:t>logic</w:t>
      </w:r>
      <w:r>
        <w:rPr>
          <w:spacing w:val="-10"/>
        </w:rPr>
        <w:t> </w:t>
      </w:r>
      <w:r>
        <w:rPr/>
        <w:t>của</w:t>
      </w:r>
      <w:r>
        <w:rPr>
          <w:spacing w:val="-11"/>
        </w:rPr>
        <w:t> </w:t>
      </w:r>
      <w:r>
        <w:rPr/>
        <w:t>1</w:t>
      </w:r>
      <w:r>
        <w:rPr>
          <w:spacing w:val="-10"/>
        </w:rPr>
        <w:t> </w:t>
      </w:r>
      <w:r>
        <w:rPr/>
        <w:t>chân</w:t>
      </w:r>
      <w:r>
        <w:rPr>
          <w:spacing w:val="-10"/>
        </w:rPr>
        <w:t> </w:t>
      </w:r>
      <w:r>
        <w:rPr/>
        <w:t>nhƣng</w:t>
      </w:r>
      <w:r>
        <w:rPr>
          <w:spacing w:val="-10"/>
        </w:rPr>
        <w:t> </w:t>
      </w:r>
      <w:r>
        <w:rPr/>
        <w:t>không</w:t>
      </w:r>
      <w:r>
        <w:rPr>
          <w:spacing w:val="-7"/>
        </w:rPr>
        <w:t> </w:t>
      </w:r>
      <w:r>
        <w:rPr/>
        <w:t>làm</w:t>
      </w:r>
      <w:r>
        <w:rPr>
          <w:spacing w:val="-17"/>
        </w:rPr>
        <w:t> </w:t>
      </w:r>
      <w:r>
        <w:rPr>
          <w:spacing w:val="2"/>
        </w:rPr>
        <w:t>thay</w:t>
      </w:r>
      <w:r>
        <w:rPr>
          <w:spacing w:val="-14"/>
        </w:rPr>
        <w:t> </w:t>
      </w:r>
      <w:r>
        <w:rPr>
          <w:spacing w:val="3"/>
        </w:rPr>
        <w:t>đổi</w:t>
      </w:r>
      <w:r>
        <w:rPr>
          <w:spacing w:val="-17"/>
        </w:rPr>
        <w:t> </w:t>
      </w:r>
      <w:r>
        <w:rPr/>
        <w:t>hƣớng</w:t>
      </w:r>
      <w:r>
        <w:rPr>
          <w:spacing w:val="-10"/>
        </w:rPr>
        <w:t> </w:t>
      </w:r>
      <w:r>
        <w:rPr/>
        <w:t>của</w:t>
      </w:r>
      <w:r>
        <w:rPr>
          <w:spacing w:val="-11"/>
        </w:rPr>
        <w:t> </w:t>
      </w:r>
      <w:r>
        <w:rPr>
          <w:spacing w:val="-17"/>
        </w:rPr>
        <w:t>chân. </w:t>
      </w:r>
      <w:r>
        <w:rPr/>
        <w:t>Có</w:t>
      </w:r>
      <w:r>
        <w:rPr>
          <w:spacing w:val="4"/>
        </w:rPr>
        <w:t> </w:t>
      </w:r>
      <w:r>
        <w:rPr>
          <w:spacing w:val="-3"/>
        </w:rPr>
        <w:t>hiệu</w:t>
      </w:r>
      <w:r>
        <w:rPr>
          <w:spacing w:val="4"/>
        </w:rPr>
        <w:t> </w:t>
      </w:r>
      <w:r>
        <w:rPr/>
        <w:t>lực:</w:t>
        <w:tab/>
        <w:t>lệnh này áp dụng cho tất cả các thiết</w:t>
      </w:r>
      <w:r>
        <w:rPr>
          <w:spacing w:val="3"/>
        </w:rPr>
        <w:t> </w:t>
      </w:r>
      <w:r>
        <w:rPr/>
        <w:t>bị.</w:t>
      </w:r>
    </w:p>
    <w:p>
      <w:pPr>
        <w:tabs>
          <w:tab w:pos="2092" w:val="left" w:leader="none"/>
        </w:tabs>
        <w:spacing w:line="275" w:lineRule="exact" w:before="0"/>
        <w:ind w:left="676" w:right="0" w:firstLine="0"/>
        <w:jc w:val="left"/>
        <w:rPr>
          <w:sz w:val="24"/>
        </w:rPr>
      </w:pPr>
      <w:r>
        <w:rPr>
          <w:b/>
          <w:i/>
          <w:sz w:val="24"/>
        </w:rPr>
        <w:t>Ví dụ</w:t>
      </w:r>
      <w:r>
        <w:rPr>
          <w:b/>
          <w:i/>
          <w:spacing w:val="1"/>
          <w:sz w:val="24"/>
        </w:rPr>
        <w:t> </w:t>
      </w:r>
      <w:r>
        <w:rPr>
          <w:b/>
          <w:i/>
          <w:sz w:val="24"/>
        </w:rPr>
        <w:t>5-8:</w:t>
        <w:tab/>
      </w:r>
      <w:r>
        <w:rPr>
          <w:sz w:val="24"/>
        </w:rPr>
        <w:t>level =</w:t>
      </w:r>
      <w:r>
        <w:rPr>
          <w:spacing w:val="3"/>
          <w:sz w:val="24"/>
        </w:rPr>
        <w:t> </w:t>
      </w:r>
      <w:r>
        <w:rPr>
          <w:sz w:val="24"/>
        </w:rPr>
        <w:t>input_state(pin_A3);</w:t>
      </w:r>
    </w:p>
    <w:p>
      <w:pPr>
        <w:pStyle w:val="Heading4"/>
        <w:numPr>
          <w:ilvl w:val="0"/>
          <w:numId w:val="65"/>
        </w:numPr>
        <w:tabs>
          <w:tab w:pos="1526" w:val="left" w:leader="none"/>
          <w:tab w:pos="1527" w:val="left" w:leader="none"/>
          <w:tab w:pos="10630" w:val="left" w:leader="none"/>
        </w:tabs>
        <w:spacing w:line="240" w:lineRule="auto" w:before="128" w:after="0"/>
        <w:ind w:left="1526" w:right="0" w:hanging="597"/>
        <w:jc w:val="left"/>
      </w:pPr>
      <w:r>
        <w:rPr>
          <w:shd w:fill="FFFF99" w:color="auto" w:val="clear"/>
        </w:rPr>
        <w:t>Value =</w:t>
      </w:r>
      <w:r>
        <w:rPr>
          <w:spacing w:val="-11"/>
          <w:shd w:fill="FFFF99" w:color="auto" w:val="clear"/>
        </w:rPr>
        <w:t> </w:t>
      </w:r>
      <w:r>
        <w:rPr>
          <w:shd w:fill="FFFF99" w:color="auto" w:val="clear"/>
        </w:rPr>
        <w:t>INPUT_X()</w:t>
        <w:tab/>
      </w:r>
    </w:p>
    <w:p>
      <w:pPr>
        <w:pStyle w:val="BodyText"/>
        <w:tabs>
          <w:tab w:pos="2092" w:val="left" w:leader="none"/>
        </w:tabs>
        <w:spacing w:line="292" w:lineRule="auto" w:before="171"/>
        <w:ind w:left="676" w:right="7314"/>
      </w:pPr>
      <w:r>
        <w:rPr/>
        <w:t>Cú</w:t>
      </w:r>
      <w:r>
        <w:rPr>
          <w:spacing w:val="-1"/>
        </w:rPr>
        <w:t> </w:t>
      </w:r>
      <w:r>
        <w:rPr/>
        <w:t>pháp:</w:t>
        <w:tab/>
        <w:t>value = </w:t>
      </w:r>
      <w:r>
        <w:rPr>
          <w:spacing w:val="-3"/>
        </w:rPr>
        <w:t>input_x(); </w:t>
      </w:r>
      <w:r>
        <w:rPr/>
        <w:t>Thông</w:t>
      </w:r>
      <w:r>
        <w:rPr>
          <w:spacing w:val="1"/>
        </w:rPr>
        <w:t> </w:t>
      </w:r>
      <w:r>
        <w:rPr/>
        <w:t>số:</w:t>
        <w:tab/>
        <w:t>không</w:t>
      </w:r>
      <w:r>
        <w:rPr>
          <w:spacing w:val="2"/>
        </w:rPr>
        <w:t> </w:t>
      </w:r>
      <w:r>
        <w:rPr/>
        <w:t>có.</w:t>
      </w:r>
    </w:p>
    <w:p>
      <w:pPr>
        <w:pStyle w:val="BodyText"/>
        <w:spacing w:line="275" w:lineRule="exact"/>
        <w:ind w:left="676"/>
      </w:pPr>
      <w:r>
        <w:rPr/>
        <w:t>Kết quả trả về: là dữ liệu 8 bit của portx.</w:t>
      </w:r>
    </w:p>
    <w:p>
      <w:pPr>
        <w:pStyle w:val="BodyText"/>
        <w:tabs>
          <w:tab w:pos="2092" w:val="left" w:leader="none"/>
        </w:tabs>
        <w:spacing w:line="292" w:lineRule="auto" w:before="60"/>
        <w:ind w:left="676" w:right="1924"/>
      </w:pPr>
      <w:r>
        <w:rPr/>
        <w:t>Chức</w:t>
      </w:r>
      <w:r>
        <w:rPr>
          <w:spacing w:val="-2"/>
        </w:rPr>
        <w:t> </w:t>
      </w:r>
      <w:r>
        <w:rPr/>
        <w:t>năng:</w:t>
        <w:tab/>
        <w:t>lệnh</w:t>
      </w:r>
      <w:r>
        <w:rPr>
          <w:spacing w:val="-14"/>
        </w:rPr>
        <w:t> </w:t>
      </w:r>
      <w:r>
        <w:rPr/>
        <w:t>đọc</w:t>
      </w:r>
      <w:r>
        <w:rPr>
          <w:spacing w:val="-11"/>
        </w:rPr>
        <w:t> </w:t>
      </w:r>
      <w:r>
        <w:rPr>
          <w:spacing w:val="-4"/>
        </w:rPr>
        <w:t>mức</w:t>
      </w:r>
      <w:r>
        <w:rPr>
          <w:spacing w:val="-6"/>
        </w:rPr>
        <w:t> </w:t>
      </w:r>
      <w:r>
        <w:rPr/>
        <w:t>logic</w:t>
      </w:r>
      <w:r>
        <w:rPr>
          <w:spacing w:val="-10"/>
        </w:rPr>
        <w:t> </w:t>
      </w:r>
      <w:r>
        <w:rPr/>
        <w:t>của</w:t>
      </w:r>
      <w:r>
        <w:rPr>
          <w:spacing w:val="-11"/>
        </w:rPr>
        <w:t> </w:t>
      </w:r>
      <w:r>
        <w:rPr/>
        <w:t>1</w:t>
      </w:r>
      <w:r>
        <w:rPr>
          <w:spacing w:val="-10"/>
        </w:rPr>
        <w:t> </w:t>
      </w:r>
      <w:r>
        <w:rPr/>
        <w:t>chân</w:t>
      </w:r>
      <w:r>
        <w:rPr>
          <w:spacing w:val="-10"/>
        </w:rPr>
        <w:t> </w:t>
      </w:r>
      <w:r>
        <w:rPr/>
        <w:t>nhƣng</w:t>
      </w:r>
      <w:r>
        <w:rPr>
          <w:spacing w:val="-10"/>
        </w:rPr>
        <w:t> </w:t>
      </w:r>
      <w:r>
        <w:rPr/>
        <w:t>không</w:t>
      </w:r>
      <w:r>
        <w:rPr>
          <w:spacing w:val="-6"/>
        </w:rPr>
        <w:t> </w:t>
      </w:r>
      <w:r>
        <w:rPr/>
        <w:t>làm</w:t>
      </w:r>
      <w:r>
        <w:rPr>
          <w:spacing w:val="-17"/>
        </w:rPr>
        <w:t> </w:t>
      </w:r>
      <w:r>
        <w:rPr/>
        <w:t>thay</w:t>
      </w:r>
      <w:r>
        <w:rPr>
          <w:spacing w:val="-14"/>
        </w:rPr>
        <w:t> </w:t>
      </w:r>
      <w:r>
        <w:rPr>
          <w:spacing w:val="3"/>
        </w:rPr>
        <w:t>đổi</w:t>
      </w:r>
      <w:r>
        <w:rPr>
          <w:spacing w:val="-18"/>
        </w:rPr>
        <w:t> </w:t>
      </w:r>
      <w:r>
        <w:rPr/>
        <w:t>hƣớng</w:t>
      </w:r>
      <w:r>
        <w:rPr>
          <w:spacing w:val="-9"/>
        </w:rPr>
        <w:t> </w:t>
      </w:r>
      <w:r>
        <w:rPr/>
        <w:t>của</w:t>
      </w:r>
      <w:r>
        <w:rPr>
          <w:spacing w:val="-11"/>
        </w:rPr>
        <w:t> </w:t>
      </w:r>
      <w:r>
        <w:rPr>
          <w:spacing w:val="-17"/>
        </w:rPr>
        <w:t>chân. </w:t>
      </w:r>
      <w:r>
        <w:rPr/>
        <w:t>Có</w:t>
      </w:r>
      <w:r>
        <w:rPr>
          <w:spacing w:val="4"/>
        </w:rPr>
        <w:t> </w:t>
      </w:r>
      <w:r>
        <w:rPr>
          <w:spacing w:val="-3"/>
        </w:rPr>
        <w:t>hiệu</w:t>
      </w:r>
      <w:r>
        <w:rPr>
          <w:spacing w:val="4"/>
        </w:rPr>
        <w:t> </w:t>
      </w:r>
      <w:r>
        <w:rPr/>
        <w:t>lực:</w:t>
        <w:tab/>
        <w:t>lệnh này áp dụng cho tất cả các thiết</w:t>
      </w:r>
      <w:r>
        <w:rPr>
          <w:spacing w:val="3"/>
        </w:rPr>
        <w:t> </w:t>
      </w:r>
      <w:r>
        <w:rPr/>
        <w:t>bị.</w:t>
      </w:r>
    </w:p>
    <w:p>
      <w:pPr>
        <w:pStyle w:val="Heading4"/>
        <w:numPr>
          <w:ilvl w:val="0"/>
          <w:numId w:val="65"/>
        </w:numPr>
        <w:tabs>
          <w:tab w:pos="1526" w:val="left" w:leader="none"/>
          <w:tab w:pos="1527" w:val="left" w:leader="none"/>
          <w:tab w:pos="10630" w:val="left" w:leader="none"/>
        </w:tabs>
        <w:spacing w:line="240" w:lineRule="auto" w:before="66" w:after="0"/>
        <w:ind w:left="1526" w:right="0" w:hanging="597"/>
        <w:jc w:val="left"/>
      </w:pPr>
      <w:r>
        <w:rPr>
          <w:shd w:fill="FFFF99" w:color="auto" w:val="clear"/>
        </w:rPr>
        <w:t>LỆNH</w:t>
      </w:r>
      <w:r>
        <w:rPr>
          <w:spacing w:val="-17"/>
          <w:shd w:fill="FFFF99" w:color="auto" w:val="clear"/>
        </w:rPr>
        <w:t> </w:t>
      </w:r>
      <w:r>
        <w:rPr>
          <w:shd w:fill="FFFF99" w:color="auto" w:val="clear"/>
        </w:rPr>
        <w:t>OUTPUT_DRIVE(PIN)</w:t>
        <w:tab/>
      </w:r>
    </w:p>
    <w:p>
      <w:pPr>
        <w:pStyle w:val="BodyText"/>
        <w:tabs>
          <w:tab w:pos="2116" w:val="left" w:leader="none"/>
        </w:tabs>
        <w:spacing w:before="175"/>
        <w:ind w:left="676"/>
      </w:pPr>
      <w:r>
        <w:rPr/>
        <w:t>Cú</w:t>
      </w:r>
      <w:r>
        <w:rPr>
          <w:spacing w:val="-1"/>
        </w:rPr>
        <w:t> </w:t>
      </w:r>
      <w:r>
        <w:rPr/>
        <w:t>pháp:</w:t>
        <w:tab/>
        <w:t>output_drive(</w:t>
      </w:r>
      <w:r>
        <w:rPr>
          <w:b/>
          <w:i/>
        </w:rPr>
        <w:t>pin</w:t>
      </w:r>
      <w:r>
        <w:rPr/>
        <w:t>);</w:t>
      </w:r>
    </w:p>
    <w:p>
      <w:pPr>
        <w:pStyle w:val="BodyText"/>
        <w:tabs>
          <w:tab w:pos="2092" w:val="left" w:leader="none"/>
        </w:tabs>
        <w:spacing w:line="292" w:lineRule="auto" w:before="60"/>
        <w:ind w:left="676" w:right="4337"/>
      </w:pPr>
      <w:r>
        <w:rPr/>
        <w:t>Thông</w:t>
      </w:r>
      <w:r>
        <w:rPr>
          <w:spacing w:val="1"/>
        </w:rPr>
        <w:t> </w:t>
      </w:r>
      <w:r>
        <w:rPr/>
        <w:t>số:</w:t>
        <w:tab/>
        <w:t>pin </w:t>
      </w:r>
      <w:r>
        <w:rPr>
          <w:spacing w:val="-5"/>
        </w:rPr>
        <w:t>là </w:t>
      </w:r>
      <w:r>
        <w:rPr/>
        <w:t>chân đƣợc định nghĩa trong </w:t>
      </w:r>
      <w:r>
        <w:rPr>
          <w:spacing w:val="-4"/>
        </w:rPr>
        <w:t>file</w:t>
      </w:r>
      <w:r>
        <w:rPr>
          <w:spacing w:val="-36"/>
        </w:rPr>
        <w:t> </w:t>
      </w:r>
      <w:r>
        <w:rPr>
          <w:spacing w:val="-6"/>
        </w:rPr>
        <w:t>"device.h". </w:t>
      </w:r>
      <w:r>
        <w:rPr/>
        <w:t>Trả về:</w:t>
        <w:tab/>
        <w:t>không</w:t>
      </w:r>
      <w:r>
        <w:rPr>
          <w:spacing w:val="2"/>
        </w:rPr>
        <w:t> </w:t>
      </w:r>
      <w:r>
        <w:rPr/>
        <w:t>có.</w:t>
      </w:r>
    </w:p>
    <w:p>
      <w:pPr>
        <w:pStyle w:val="BodyText"/>
        <w:tabs>
          <w:tab w:pos="2092" w:val="left" w:leader="none"/>
        </w:tabs>
        <w:spacing w:line="275" w:lineRule="exact"/>
        <w:ind w:left="676"/>
      </w:pPr>
      <w:r>
        <w:rPr/>
        <w:t>Chức</w:t>
      </w:r>
      <w:r>
        <w:rPr>
          <w:spacing w:val="-2"/>
        </w:rPr>
        <w:t> </w:t>
      </w:r>
      <w:r>
        <w:rPr/>
        <w:t>năng:</w:t>
        <w:tab/>
        <w:t>thiết </w:t>
      </w:r>
      <w:r>
        <w:rPr>
          <w:spacing w:val="-4"/>
        </w:rPr>
        <w:t>lập </w:t>
      </w:r>
      <w:r>
        <w:rPr/>
        <w:t>chân (pin) </w:t>
      </w:r>
      <w:r>
        <w:rPr>
          <w:spacing w:val="-3"/>
        </w:rPr>
        <w:t>là </w:t>
      </w:r>
      <w:r>
        <w:rPr/>
        <w:t>chế độ</w:t>
      </w:r>
      <w:r>
        <w:rPr>
          <w:spacing w:val="28"/>
        </w:rPr>
        <w:t> </w:t>
      </w:r>
      <w:r>
        <w:rPr/>
        <w:t>xuất.</w:t>
      </w:r>
    </w:p>
    <w:p>
      <w:pPr>
        <w:pStyle w:val="BodyText"/>
        <w:tabs>
          <w:tab w:pos="2092" w:val="left" w:leader="none"/>
        </w:tabs>
        <w:spacing w:before="60"/>
        <w:ind w:left="676"/>
      </w:pPr>
      <w:r>
        <w:rPr/>
        <w:t>Có</w:t>
      </w:r>
      <w:r>
        <w:rPr>
          <w:spacing w:val="4"/>
        </w:rPr>
        <w:t> </w:t>
      </w:r>
      <w:r>
        <w:rPr>
          <w:spacing w:val="-3"/>
        </w:rPr>
        <w:t>hiệu</w:t>
      </w:r>
      <w:r>
        <w:rPr>
          <w:spacing w:val="4"/>
        </w:rPr>
        <w:t> </w:t>
      </w:r>
      <w:r>
        <w:rPr/>
        <w:t>lực:</w:t>
        <w:tab/>
        <w:t>lệnh này áp dụng cho tất cả các thiết</w:t>
      </w:r>
      <w:r>
        <w:rPr>
          <w:spacing w:val="4"/>
        </w:rPr>
        <w:t> </w:t>
      </w:r>
      <w:r>
        <w:rPr/>
        <w:t>bị.</w:t>
      </w:r>
    </w:p>
    <w:p>
      <w:pPr>
        <w:tabs>
          <w:tab w:pos="2092" w:val="left" w:leader="none"/>
        </w:tabs>
        <w:spacing w:before="60"/>
        <w:ind w:left="676" w:right="0" w:firstLine="0"/>
        <w:jc w:val="left"/>
        <w:rPr>
          <w:sz w:val="24"/>
        </w:rPr>
      </w:pPr>
      <w:r>
        <w:rPr>
          <w:b/>
          <w:i/>
          <w:sz w:val="24"/>
        </w:rPr>
        <w:t>Ví dụ</w:t>
      </w:r>
      <w:r>
        <w:rPr>
          <w:b/>
          <w:i/>
          <w:spacing w:val="1"/>
          <w:sz w:val="24"/>
        </w:rPr>
        <w:t> </w:t>
      </w:r>
      <w:r>
        <w:rPr>
          <w:b/>
          <w:i/>
          <w:sz w:val="24"/>
        </w:rPr>
        <w:t>5-10:</w:t>
        <w:tab/>
      </w:r>
      <w:r>
        <w:rPr>
          <w:sz w:val="24"/>
        </w:rPr>
        <w:t>output</w:t>
      </w:r>
      <w:r>
        <w:rPr>
          <w:spacing w:val="2"/>
          <w:sz w:val="24"/>
        </w:rPr>
        <w:t> </w:t>
      </w:r>
      <w:r>
        <w:rPr>
          <w:sz w:val="24"/>
        </w:rPr>
        <w:t>(pin_A0);</w:t>
      </w:r>
    </w:p>
    <w:p>
      <w:pPr>
        <w:pStyle w:val="Heading4"/>
        <w:numPr>
          <w:ilvl w:val="0"/>
          <w:numId w:val="65"/>
        </w:numPr>
        <w:tabs>
          <w:tab w:pos="1526" w:val="left" w:leader="none"/>
          <w:tab w:pos="1527" w:val="left" w:leader="none"/>
          <w:tab w:pos="10630" w:val="left" w:leader="none"/>
        </w:tabs>
        <w:spacing w:line="240" w:lineRule="auto" w:before="128" w:after="0"/>
        <w:ind w:left="1526" w:right="0" w:hanging="597"/>
        <w:jc w:val="left"/>
      </w:pPr>
      <w:r>
        <w:rPr>
          <w:shd w:fill="FFFF99" w:color="auto" w:val="clear"/>
        </w:rPr>
        <w:t>LỆNH</w:t>
      </w:r>
      <w:r>
        <w:rPr>
          <w:spacing w:val="-17"/>
          <w:shd w:fill="FFFF99" w:color="auto" w:val="clear"/>
        </w:rPr>
        <w:t> </w:t>
      </w:r>
      <w:r>
        <w:rPr>
          <w:shd w:fill="FFFF99" w:color="auto" w:val="clear"/>
        </w:rPr>
        <w:t>OUTPUT_FLOAT(PIN)</w:t>
        <w:tab/>
      </w:r>
    </w:p>
    <w:p>
      <w:pPr>
        <w:pStyle w:val="BodyText"/>
        <w:tabs>
          <w:tab w:pos="2116" w:val="left" w:leader="none"/>
        </w:tabs>
        <w:spacing w:before="170"/>
        <w:ind w:left="676"/>
      </w:pPr>
      <w:r>
        <w:rPr/>
        <w:t>Cú</w:t>
      </w:r>
      <w:r>
        <w:rPr>
          <w:spacing w:val="-1"/>
        </w:rPr>
        <w:t> </w:t>
      </w:r>
      <w:r>
        <w:rPr/>
        <w:t>pháp:</w:t>
        <w:tab/>
        <w:t>output_float(</w:t>
      </w:r>
      <w:r>
        <w:rPr>
          <w:b/>
          <w:i/>
        </w:rPr>
        <w:t>pin</w:t>
      </w:r>
      <w:r>
        <w:rPr/>
        <w:t>);</w:t>
      </w:r>
    </w:p>
    <w:p>
      <w:pPr>
        <w:pStyle w:val="BodyText"/>
        <w:tabs>
          <w:tab w:pos="2092" w:val="left" w:leader="none"/>
        </w:tabs>
        <w:spacing w:line="292" w:lineRule="auto" w:before="60"/>
        <w:ind w:left="676" w:right="4337"/>
      </w:pPr>
      <w:r>
        <w:rPr/>
        <w:t>Thông</w:t>
      </w:r>
      <w:r>
        <w:rPr>
          <w:spacing w:val="1"/>
        </w:rPr>
        <w:t> </w:t>
      </w:r>
      <w:r>
        <w:rPr/>
        <w:t>số:</w:t>
        <w:tab/>
        <w:t>pin </w:t>
      </w:r>
      <w:r>
        <w:rPr>
          <w:spacing w:val="-5"/>
        </w:rPr>
        <w:t>là </w:t>
      </w:r>
      <w:r>
        <w:rPr/>
        <w:t>chân đƣợc định nghĩa trong </w:t>
      </w:r>
      <w:r>
        <w:rPr>
          <w:spacing w:val="-4"/>
        </w:rPr>
        <w:t>file</w:t>
      </w:r>
      <w:r>
        <w:rPr>
          <w:spacing w:val="-36"/>
        </w:rPr>
        <w:t> </w:t>
      </w:r>
      <w:r>
        <w:rPr>
          <w:spacing w:val="-6"/>
        </w:rPr>
        <w:t>"device.h". </w:t>
      </w:r>
      <w:r>
        <w:rPr/>
        <w:t>Trả về:</w:t>
        <w:tab/>
        <w:t>không</w:t>
      </w:r>
      <w:r>
        <w:rPr>
          <w:spacing w:val="2"/>
        </w:rPr>
        <w:t> </w:t>
      </w:r>
      <w:r>
        <w:rPr/>
        <w:t>có.</w:t>
      </w:r>
    </w:p>
    <w:p>
      <w:pPr>
        <w:pStyle w:val="BodyText"/>
        <w:tabs>
          <w:tab w:pos="2092" w:val="left" w:leader="none"/>
        </w:tabs>
        <w:spacing w:line="242" w:lineRule="auto"/>
        <w:ind w:left="2093" w:right="668" w:hanging="1417"/>
      </w:pPr>
      <w:r>
        <w:rPr/>
        <w:t>Chức</w:t>
      </w:r>
      <w:r>
        <w:rPr>
          <w:spacing w:val="-2"/>
        </w:rPr>
        <w:t> </w:t>
      </w:r>
      <w:r>
        <w:rPr/>
        <w:t>năng:</w:t>
        <w:tab/>
        <w:t>thiết lập chân (pin) </w:t>
      </w:r>
      <w:r>
        <w:rPr>
          <w:spacing w:val="-3"/>
        </w:rPr>
        <w:t>là </w:t>
      </w:r>
      <w:r>
        <w:rPr/>
        <w:t>chế độ </w:t>
      </w:r>
      <w:r>
        <w:rPr>
          <w:spacing w:val="-3"/>
        </w:rPr>
        <w:t>nhập và </w:t>
      </w:r>
      <w:r>
        <w:rPr/>
        <w:t>thả nỗi chân tín hiệu này để thiết bị khác ở bên ngoài toàn quyền điều khiển chân này để đƣa dữ liệu vào vi</w:t>
      </w:r>
      <w:r>
        <w:rPr>
          <w:spacing w:val="-44"/>
        </w:rPr>
        <w:t> </w:t>
      </w:r>
      <w:r>
        <w:rPr/>
        <w:t>điều khiển.</w:t>
      </w:r>
    </w:p>
    <w:p>
      <w:pPr>
        <w:pStyle w:val="BodyText"/>
        <w:tabs>
          <w:tab w:pos="2092" w:val="left" w:leader="none"/>
        </w:tabs>
        <w:spacing w:before="56"/>
        <w:ind w:left="676"/>
      </w:pPr>
      <w:r>
        <w:rPr/>
        <w:t>Có</w:t>
      </w:r>
      <w:r>
        <w:rPr>
          <w:spacing w:val="4"/>
        </w:rPr>
        <w:t> </w:t>
      </w:r>
      <w:r>
        <w:rPr>
          <w:spacing w:val="-3"/>
        </w:rPr>
        <w:t>hiệu</w:t>
      </w:r>
      <w:r>
        <w:rPr>
          <w:spacing w:val="4"/>
        </w:rPr>
        <w:t> </w:t>
      </w:r>
      <w:r>
        <w:rPr/>
        <w:t>lực:</w:t>
        <w:tab/>
        <w:t>lệnh này áp dụng cho tất cả các thiết</w:t>
      </w:r>
      <w:r>
        <w:rPr>
          <w:spacing w:val="4"/>
        </w:rPr>
        <w:t> </w:t>
      </w:r>
      <w:r>
        <w:rPr/>
        <w:t>bị.</w:t>
      </w:r>
    </w:p>
    <w:p>
      <w:pPr>
        <w:tabs>
          <w:tab w:pos="2092" w:val="left" w:leader="none"/>
        </w:tabs>
        <w:spacing w:before="60"/>
        <w:ind w:left="676" w:right="0" w:firstLine="0"/>
        <w:jc w:val="left"/>
        <w:rPr>
          <w:sz w:val="24"/>
        </w:rPr>
      </w:pPr>
      <w:r>
        <w:rPr>
          <w:b/>
          <w:i/>
          <w:sz w:val="24"/>
        </w:rPr>
        <w:t>Ví dụ</w:t>
      </w:r>
      <w:r>
        <w:rPr>
          <w:b/>
          <w:i/>
          <w:spacing w:val="1"/>
          <w:sz w:val="24"/>
        </w:rPr>
        <w:t> </w:t>
      </w:r>
      <w:r>
        <w:rPr>
          <w:b/>
          <w:i/>
          <w:sz w:val="24"/>
        </w:rPr>
        <w:t>5-11:</w:t>
        <w:tab/>
      </w:r>
      <w:r>
        <w:rPr>
          <w:sz w:val="24"/>
        </w:rPr>
        <w:t>if ((data &amp; 0x80) ==</w:t>
      </w:r>
      <w:r>
        <w:rPr>
          <w:spacing w:val="-4"/>
          <w:sz w:val="24"/>
        </w:rPr>
        <w:t> </w:t>
      </w:r>
      <w:r>
        <w:rPr>
          <w:sz w:val="24"/>
        </w:rPr>
        <w:t>0)</w:t>
      </w:r>
    </w:p>
    <w:p>
      <w:pPr>
        <w:pStyle w:val="BodyText"/>
        <w:tabs>
          <w:tab w:pos="2837" w:val="left" w:leader="none"/>
        </w:tabs>
        <w:spacing w:line="292" w:lineRule="auto" w:before="60"/>
        <w:ind w:left="2093" w:right="6143" w:firstLine="744"/>
      </w:pPr>
      <w:r>
        <w:rPr/>
        <w:t>Output_low (pin_A0); else</w:t>
        <w:tab/>
        <w:t>output_float</w:t>
      </w:r>
      <w:r>
        <w:rPr>
          <w:spacing w:val="-1"/>
        </w:rPr>
        <w:t> </w:t>
      </w:r>
      <w:r>
        <w:rPr/>
        <w:t>(pin_A0);</w:t>
      </w:r>
    </w:p>
    <w:p>
      <w:pPr>
        <w:pStyle w:val="Heading4"/>
        <w:numPr>
          <w:ilvl w:val="0"/>
          <w:numId w:val="65"/>
        </w:numPr>
        <w:tabs>
          <w:tab w:pos="1526" w:val="left" w:leader="none"/>
          <w:tab w:pos="1527" w:val="left" w:leader="none"/>
          <w:tab w:pos="10630" w:val="left" w:leader="none"/>
        </w:tabs>
        <w:spacing w:line="240" w:lineRule="auto" w:before="67" w:after="0"/>
        <w:ind w:left="1526" w:right="0" w:hanging="597"/>
        <w:jc w:val="left"/>
      </w:pPr>
      <w:r>
        <w:rPr>
          <w:shd w:fill="FFFF99" w:color="auto" w:val="clear"/>
        </w:rPr>
        <w:t>LỆNH PORT_B_PULLUP(</w:t>
      </w:r>
      <w:r>
        <w:rPr>
          <w:spacing w:val="-12"/>
          <w:shd w:fill="FFFF99" w:color="auto" w:val="clear"/>
        </w:rPr>
        <w:t> </w:t>
      </w:r>
      <w:r>
        <w:rPr>
          <w:shd w:fill="FFFF99" w:color="auto" w:val="clear"/>
        </w:rPr>
        <w:t>)</w:t>
        <w:tab/>
      </w:r>
    </w:p>
    <w:p>
      <w:pPr>
        <w:pStyle w:val="BodyText"/>
        <w:tabs>
          <w:tab w:pos="2116" w:val="left" w:leader="none"/>
        </w:tabs>
        <w:spacing w:before="170"/>
        <w:ind w:left="676"/>
      </w:pPr>
      <w:r>
        <w:rPr/>
        <w:t>Cú</w:t>
      </w:r>
      <w:r>
        <w:rPr>
          <w:spacing w:val="-1"/>
        </w:rPr>
        <w:t> </w:t>
      </w:r>
      <w:r>
        <w:rPr/>
        <w:t>pháp:</w:t>
        <w:tab/>
        <w:t>port_b_pullup(</w:t>
      </w:r>
      <w:r>
        <w:rPr>
          <w:b/>
          <w:i/>
        </w:rPr>
        <w:t>value</w:t>
      </w:r>
      <w:r>
        <w:rPr/>
        <w:t>);</w:t>
      </w:r>
    </w:p>
    <w:p>
      <w:pPr>
        <w:pStyle w:val="BodyText"/>
        <w:tabs>
          <w:tab w:pos="2092" w:val="left" w:leader="none"/>
        </w:tabs>
        <w:spacing w:line="292" w:lineRule="auto" w:before="60"/>
        <w:ind w:left="676" w:right="5945"/>
      </w:pPr>
      <w:r>
        <w:rPr/>
        <w:t>Thông</w:t>
      </w:r>
      <w:r>
        <w:rPr>
          <w:spacing w:val="1"/>
        </w:rPr>
        <w:t> </w:t>
      </w:r>
      <w:r>
        <w:rPr/>
        <w:t>số:</w:t>
        <w:tab/>
        <w:t>value có 2 </w:t>
      </w:r>
      <w:r>
        <w:rPr>
          <w:spacing w:val="-4"/>
        </w:rPr>
        <w:t>giá </w:t>
      </w:r>
      <w:r>
        <w:rPr/>
        <w:t>trị </w:t>
      </w:r>
      <w:r>
        <w:rPr>
          <w:spacing w:val="-3"/>
        </w:rPr>
        <w:t>là </w:t>
      </w:r>
      <w:r>
        <w:rPr/>
        <w:t>true </w:t>
      </w:r>
      <w:r>
        <w:rPr>
          <w:spacing w:val="-3"/>
        </w:rPr>
        <w:t>và false. </w:t>
      </w:r>
      <w:r>
        <w:rPr/>
        <w:t>Trả về:</w:t>
        <w:tab/>
        <w:t>không</w:t>
      </w:r>
      <w:r>
        <w:rPr>
          <w:spacing w:val="2"/>
        </w:rPr>
        <w:t> </w:t>
      </w:r>
      <w:r>
        <w:rPr/>
        <w:t>có.</w:t>
      </w:r>
    </w:p>
    <w:p>
      <w:pPr>
        <w:pStyle w:val="BodyText"/>
        <w:tabs>
          <w:tab w:pos="2092" w:val="left" w:leader="none"/>
        </w:tabs>
        <w:spacing w:line="242" w:lineRule="auto"/>
        <w:ind w:left="2093" w:right="668" w:hanging="1417"/>
      </w:pPr>
      <w:r>
        <w:rPr/>
        <w:t>Chức</w:t>
      </w:r>
      <w:r>
        <w:rPr>
          <w:spacing w:val="-2"/>
        </w:rPr>
        <w:t> </w:t>
      </w:r>
      <w:r>
        <w:rPr/>
        <w:t>năng:</w:t>
        <w:tab/>
        <w:t>thiết </w:t>
      </w:r>
      <w:r>
        <w:rPr>
          <w:spacing w:val="-4"/>
        </w:rPr>
        <w:t>lập </w:t>
      </w:r>
      <w:r>
        <w:rPr/>
        <w:t>port B treo </w:t>
      </w:r>
      <w:r>
        <w:rPr>
          <w:spacing w:val="-3"/>
        </w:rPr>
        <w:t>lên </w:t>
      </w:r>
      <w:r>
        <w:rPr/>
        <w:t>nguồn qua điện trở kéo </w:t>
      </w:r>
      <w:r>
        <w:rPr>
          <w:spacing w:val="-3"/>
        </w:rPr>
        <w:t>lên </w:t>
      </w:r>
      <w:r>
        <w:rPr/>
        <w:t>bên trong. Nếu value </w:t>
      </w:r>
      <w:r>
        <w:rPr>
          <w:spacing w:val="-3"/>
        </w:rPr>
        <w:t>là </w:t>
      </w:r>
      <w:r>
        <w:rPr/>
        <w:t>true thì treo lên nguồn, nếu </w:t>
      </w:r>
      <w:r>
        <w:rPr>
          <w:spacing w:val="-5"/>
        </w:rPr>
        <w:t>là </w:t>
      </w:r>
      <w:r>
        <w:rPr/>
        <w:t>false thì không</w:t>
      </w:r>
      <w:r>
        <w:rPr>
          <w:spacing w:val="17"/>
        </w:rPr>
        <w:t> </w:t>
      </w:r>
      <w:r>
        <w:rPr/>
        <w:t>treo.</w:t>
      </w:r>
    </w:p>
    <w:p>
      <w:pPr>
        <w:spacing w:after="0" w:line="242" w:lineRule="auto"/>
        <w:sectPr>
          <w:pgSz w:w="11910" w:h="16840"/>
          <w:pgMar w:header="313" w:footer="470" w:top="600" w:bottom="660" w:left="740" w:right="0"/>
        </w:sectPr>
      </w:pPr>
    </w:p>
    <w:p>
      <w:pPr>
        <w:pStyle w:val="BodyText"/>
        <w:tabs>
          <w:tab w:pos="2092" w:val="left" w:leader="none"/>
        </w:tabs>
        <w:spacing w:line="268" w:lineRule="exact"/>
        <w:ind w:left="676"/>
      </w:pPr>
      <w:r>
        <w:rPr/>
        <w:t>Có</w:t>
      </w:r>
      <w:r>
        <w:rPr>
          <w:spacing w:val="4"/>
        </w:rPr>
        <w:t> </w:t>
      </w:r>
      <w:r>
        <w:rPr>
          <w:spacing w:val="-3"/>
        </w:rPr>
        <w:t>hiệu</w:t>
      </w:r>
      <w:r>
        <w:rPr>
          <w:spacing w:val="4"/>
        </w:rPr>
        <w:t> </w:t>
      </w:r>
      <w:r>
        <w:rPr/>
        <w:t>lực:</w:t>
        <w:tab/>
        <w:t>lệnh này áp dụng cho tất cả các thiết</w:t>
      </w:r>
      <w:r>
        <w:rPr>
          <w:spacing w:val="4"/>
        </w:rPr>
        <w:t> </w:t>
      </w:r>
      <w:r>
        <w:rPr/>
        <w:t>bị.</w:t>
      </w:r>
    </w:p>
    <w:p>
      <w:pPr>
        <w:tabs>
          <w:tab w:pos="2092" w:val="left" w:leader="none"/>
        </w:tabs>
        <w:spacing w:before="60"/>
        <w:ind w:left="676" w:right="0" w:firstLine="0"/>
        <w:jc w:val="left"/>
        <w:rPr>
          <w:sz w:val="24"/>
        </w:rPr>
      </w:pPr>
      <w:r>
        <w:rPr>
          <w:b/>
          <w:i/>
          <w:sz w:val="24"/>
        </w:rPr>
        <w:t>Ví dụ</w:t>
      </w:r>
      <w:r>
        <w:rPr>
          <w:b/>
          <w:i/>
          <w:spacing w:val="1"/>
          <w:sz w:val="24"/>
        </w:rPr>
        <w:t> </w:t>
      </w:r>
      <w:r>
        <w:rPr>
          <w:b/>
          <w:i/>
          <w:sz w:val="24"/>
        </w:rPr>
        <w:t>5-12:</w:t>
        <w:tab/>
      </w:r>
      <w:r>
        <w:rPr>
          <w:sz w:val="24"/>
        </w:rPr>
        <w:t>port_b_pullup(false);</w:t>
      </w:r>
    </w:p>
    <w:p>
      <w:pPr>
        <w:pStyle w:val="BodyText"/>
        <w:spacing w:before="4"/>
        <w:rPr>
          <w:sz w:val="27"/>
        </w:rPr>
      </w:pPr>
    </w:p>
    <w:p>
      <w:pPr>
        <w:pStyle w:val="Heading3"/>
        <w:numPr>
          <w:ilvl w:val="0"/>
          <w:numId w:val="31"/>
        </w:numPr>
        <w:tabs>
          <w:tab w:pos="1243" w:val="left" w:leader="none"/>
          <w:tab w:pos="1244" w:val="left" w:leader="none"/>
          <w:tab w:pos="10630" w:val="left" w:leader="none"/>
        </w:tabs>
        <w:spacing w:line="240" w:lineRule="auto" w:before="87" w:after="0"/>
        <w:ind w:left="1243" w:right="0" w:hanging="568"/>
        <w:jc w:val="left"/>
      </w:pPr>
      <w:r>
        <w:rPr>
          <w:shd w:fill="FFCC99" w:color="auto" w:val="clear"/>
        </w:rPr>
        <w:t>CÁC ỨNG DỤNG ĐIỀU KHIỂN LED</w:t>
      </w:r>
      <w:r>
        <w:rPr>
          <w:spacing w:val="-19"/>
          <w:shd w:fill="FFCC99" w:color="auto" w:val="clear"/>
        </w:rPr>
        <w:t> </w:t>
      </w:r>
      <w:r>
        <w:rPr>
          <w:shd w:fill="FFCC99" w:color="auto" w:val="clear"/>
        </w:rPr>
        <w:t>ĐƠN</w:t>
        <w:tab/>
      </w:r>
    </w:p>
    <w:p>
      <w:pPr>
        <w:pStyle w:val="BodyText"/>
        <w:spacing w:before="7"/>
        <w:rPr>
          <w:b/>
          <w:sz w:val="12"/>
        </w:rPr>
      </w:pPr>
      <w:r>
        <w:rPr/>
        <w:pict>
          <v:shape style="position:absolute;margin-left:65.304001pt;margin-top:9.473166pt;width:507.35pt;height:16.3500pt;mso-position-horizontal-relative:page;mso-position-vertical-relative:paragraph;z-index:-15529472;mso-wrap-distance-left:0;mso-wrap-distance-right:0" type="#_x0000_t202" filled="true" fillcolor="#dbe4f0" stroked="true" strokeweight=".48004pt" strokecolor="#000000">
            <v:textbox inset="0,0,0,0">
              <w:txbxContent>
                <w:p>
                  <w:pPr>
                    <w:pStyle w:val="BodyText"/>
                    <w:spacing w:before="11"/>
                    <w:ind w:left="672"/>
                  </w:pPr>
                  <w:r>
                    <w:rPr>
                      <w:b/>
                      <w:i/>
                    </w:rPr>
                    <w:t>Bài 5-1: </w:t>
                  </w:r>
                  <w:r>
                    <w:rPr/>
                    <w:t>Dùng vi điều khiển 16F887 điều khiển 8 led đơn sáng tắt.</w:t>
                  </w:r>
                </w:p>
              </w:txbxContent>
            </v:textbox>
            <v:fill type="solid"/>
            <v:stroke dashstyle="solid"/>
            <w10:wrap type="topAndBottom"/>
          </v:shape>
        </w:pict>
      </w:r>
    </w:p>
    <w:p>
      <w:pPr>
        <w:pStyle w:val="ListParagraph"/>
        <w:numPr>
          <w:ilvl w:val="0"/>
          <w:numId w:val="66"/>
        </w:numPr>
        <w:tabs>
          <w:tab w:pos="1809" w:val="left" w:leader="none"/>
          <w:tab w:pos="1810" w:val="left" w:leader="none"/>
        </w:tabs>
        <w:spacing w:line="240" w:lineRule="auto" w:before="22" w:after="66"/>
        <w:ind w:left="1809" w:right="0" w:hanging="567"/>
        <w:jc w:val="left"/>
        <w:rPr>
          <w:sz w:val="24"/>
        </w:rPr>
      </w:pPr>
      <w:r>
        <w:rPr>
          <w:sz w:val="24"/>
        </w:rPr>
        <w:t>Sơ đồ</w:t>
      </w:r>
      <w:r>
        <w:rPr>
          <w:spacing w:val="2"/>
          <w:sz w:val="24"/>
        </w:rPr>
        <w:t> </w:t>
      </w:r>
      <w:r>
        <w:rPr>
          <w:spacing w:val="-3"/>
          <w:sz w:val="24"/>
        </w:rPr>
        <w:t>mạch:</w:t>
      </w:r>
    </w:p>
    <w:p>
      <w:pPr>
        <w:pStyle w:val="BodyText"/>
        <w:ind w:left="875"/>
        <w:rPr>
          <w:sz w:val="20"/>
        </w:rPr>
      </w:pPr>
      <w:r>
        <w:rPr>
          <w:sz w:val="20"/>
        </w:rPr>
        <w:drawing>
          <wp:inline distT="0" distB="0" distL="0" distR="0">
            <wp:extent cx="5736021" cy="2803207"/>
            <wp:effectExtent l="0" t="0" r="0" b="0"/>
            <wp:docPr id="119" name="image223.png"/>
            <wp:cNvGraphicFramePr>
              <a:graphicFrameLocks noChangeAspect="1"/>
            </wp:cNvGraphicFramePr>
            <a:graphic>
              <a:graphicData uri="http://schemas.openxmlformats.org/drawingml/2006/picture">
                <pic:pic>
                  <pic:nvPicPr>
                    <pic:cNvPr id="120" name="image223.png"/>
                    <pic:cNvPicPr/>
                  </pic:nvPicPr>
                  <pic:blipFill>
                    <a:blip r:embed="rId313" cstate="print"/>
                    <a:stretch>
                      <a:fillRect/>
                    </a:stretch>
                  </pic:blipFill>
                  <pic:spPr>
                    <a:xfrm>
                      <a:off x="0" y="0"/>
                      <a:ext cx="5736021" cy="2803207"/>
                    </a:xfrm>
                    <a:prstGeom prst="rect">
                      <a:avLst/>
                    </a:prstGeom>
                  </pic:spPr>
                </pic:pic>
              </a:graphicData>
            </a:graphic>
          </wp:inline>
        </w:drawing>
      </w:r>
      <w:r>
        <w:rPr>
          <w:sz w:val="20"/>
        </w:rPr>
      </w:r>
    </w:p>
    <w:p>
      <w:pPr>
        <w:spacing w:before="187"/>
        <w:ind w:left="3855" w:right="0" w:firstLine="0"/>
        <w:jc w:val="left"/>
        <w:rPr>
          <w:i/>
          <w:sz w:val="24"/>
        </w:rPr>
      </w:pPr>
      <w:r>
        <w:rPr>
          <w:i/>
          <w:sz w:val="24"/>
        </w:rPr>
        <w:t>Hình 5-34: Sơ đồ điều khiển led đơn.</w:t>
      </w:r>
    </w:p>
    <w:p>
      <w:pPr>
        <w:pStyle w:val="BodyText"/>
        <w:spacing w:line="242" w:lineRule="auto" w:before="123"/>
        <w:ind w:left="676" w:right="668" w:firstLine="566"/>
      </w:pPr>
      <w:r>
        <w:rPr/>
        <w:t>Mạch dùng portD kết nối với 8 led đơn. Mức logic 0 làm led tắt, mức logic 1 làm led sáng, điện áp của led là 2V, dòng qua led chọn 10mA, điện trở hạn dòng cho led đƣợc tính nhƣ sau:</w:t>
      </w:r>
    </w:p>
    <w:p>
      <w:pPr>
        <w:spacing w:after="0" w:line="242" w:lineRule="auto"/>
        <w:sectPr>
          <w:pgSz w:w="11910" w:h="16840"/>
          <w:pgMar w:header="283" w:footer="417" w:top="640" w:bottom="660" w:left="740" w:right="0"/>
        </w:sectPr>
      </w:pPr>
    </w:p>
    <w:p>
      <w:pPr>
        <w:spacing w:line="399" w:lineRule="exact" w:before="49"/>
        <w:ind w:left="1288" w:right="0" w:firstLine="0"/>
        <w:jc w:val="left"/>
        <w:rPr>
          <w:i/>
          <w:sz w:val="14"/>
        </w:rPr>
      </w:pPr>
      <w:r>
        <w:rPr/>
        <w:pict>
          <v:line style="position:absolute;mso-position-horizontal-relative:page;mso-position-vertical-relative:paragraph;z-index:-29509632" from="121.271065pt,19.032700pt" to="171.33939pt,19.032700pt" stroked="true" strokeweight=".498276pt" strokecolor="#000000">
            <v:stroke dashstyle="solid"/>
            <w10:wrap type="none"/>
          </v:line>
        </w:pict>
      </w:r>
      <w:r>
        <w:rPr>
          <w:i/>
          <w:w w:val="105"/>
          <w:position w:val="-8"/>
          <w:sz w:val="24"/>
        </w:rPr>
        <w:t>R </w:t>
      </w:r>
      <w:r>
        <w:rPr>
          <w:rFonts w:ascii="Symbol" w:hAnsi="Symbol"/>
          <w:w w:val="105"/>
          <w:position w:val="-8"/>
          <w:sz w:val="24"/>
        </w:rPr>
        <w:t></w:t>
      </w:r>
      <w:r>
        <w:rPr>
          <w:w w:val="105"/>
          <w:position w:val="-8"/>
          <w:sz w:val="24"/>
        </w:rPr>
        <w:t> </w:t>
      </w:r>
      <w:r>
        <w:rPr>
          <w:i/>
          <w:spacing w:val="-3"/>
          <w:w w:val="105"/>
          <w:position w:val="6"/>
          <w:sz w:val="24"/>
        </w:rPr>
        <w:t>V</w:t>
      </w:r>
      <w:r>
        <w:rPr>
          <w:i/>
          <w:spacing w:val="-3"/>
          <w:w w:val="105"/>
          <w:sz w:val="14"/>
        </w:rPr>
        <w:t>CC </w:t>
      </w:r>
      <w:r>
        <w:rPr>
          <w:rFonts w:ascii="Symbol" w:hAnsi="Symbol"/>
          <w:spacing w:val="-3"/>
          <w:w w:val="105"/>
          <w:position w:val="6"/>
          <w:sz w:val="24"/>
        </w:rPr>
        <w:t></w:t>
      </w:r>
      <w:r>
        <w:rPr>
          <w:i/>
          <w:spacing w:val="-3"/>
          <w:w w:val="105"/>
          <w:position w:val="6"/>
          <w:sz w:val="24"/>
        </w:rPr>
        <w:t>V</w:t>
      </w:r>
      <w:r>
        <w:rPr>
          <w:i/>
          <w:spacing w:val="-3"/>
          <w:w w:val="105"/>
          <w:sz w:val="14"/>
        </w:rPr>
        <w:t>LED</w:t>
      </w:r>
    </w:p>
    <w:p>
      <w:pPr>
        <w:spacing w:line="269" w:lineRule="exact" w:before="0"/>
        <w:ind w:left="0" w:right="284" w:firstLine="0"/>
        <w:jc w:val="right"/>
        <w:rPr>
          <w:i/>
          <w:sz w:val="14"/>
        </w:rPr>
      </w:pPr>
      <w:r>
        <w:rPr>
          <w:i/>
          <w:position w:val="6"/>
          <w:sz w:val="24"/>
        </w:rPr>
        <w:t>I</w:t>
      </w:r>
      <w:r>
        <w:rPr>
          <w:i/>
          <w:sz w:val="14"/>
        </w:rPr>
        <w:t>LED</w:t>
      </w:r>
    </w:p>
    <w:p>
      <w:pPr>
        <w:spacing w:line="184" w:lineRule="auto" w:before="71"/>
        <w:ind w:left="64" w:right="0" w:firstLine="0"/>
        <w:jc w:val="left"/>
        <w:rPr>
          <w:i/>
          <w:sz w:val="24"/>
        </w:rPr>
      </w:pPr>
      <w:r>
        <w:rPr/>
        <w:br w:type="column"/>
      </w:r>
      <w:r>
        <w:rPr>
          <w:rFonts w:ascii="Symbol" w:hAnsi="Symbol"/>
          <w:position w:val="-14"/>
          <w:sz w:val="24"/>
        </w:rPr>
        <w:t></w:t>
      </w:r>
      <w:r>
        <w:rPr>
          <w:position w:val="-14"/>
          <w:sz w:val="24"/>
        </w:rPr>
        <w:t> </w:t>
      </w:r>
      <w:r>
        <w:rPr>
          <w:spacing w:val="-13"/>
          <w:sz w:val="24"/>
        </w:rPr>
        <w:t>5</w:t>
      </w:r>
      <w:r>
        <w:rPr>
          <w:i/>
          <w:spacing w:val="-13"/>
          <w:sz w:val="24"/>
        </w:rPr>
        <w:t>V  </w:t>
      </w:r>
      <w:r>
        <w:rPr>
          <w:rFonts w:ascii="Symbol" w:hAnsi="Symbol"/>
          <w:sz w:val="24"/>
        </w:rPr>
        <w:t></w:t>
      </w:r>
      <w:r>
        <w:rPr>
          <w:spacing w:val="-15"/>
          <w:sz w:val="24"/>
        </w:rPr>
        <w:t> </w:t>
      </w:r>
      <w:r>
        <w:rPr>
          <w:spacing w:val="-20"/>
          <w:sz w:val="24"/>
        </w:rPr>
        <w:t>2</w:t>
      </w:r>
      <w:r>
        <w:rPr>
          <w:i/>
          <w:spacing w:val="-20"/>
          <w:sz w:val="24"/>
        </w:rPr>
        <w:t>V</w:t>
      </w:r>
    </w:p>
    <w:p>
      <w:pPr>
        <w:spacing w:line="231" w:lineRule="exact" w:before="0"/>
        <w:ind w:left="367" w:right="0" w:firstLine="0"/>
        <w:jc w:val="left"/>
        <w:rPr>
          <w:i/>
          <w:sz w:val="24"/>
        </w:rPr>
      </w:pPr>
      <w:r>
        <w:rPr/>
        <w:pict>
          <v:line style="position:absolute;mso-position-horizontal-relative:page;mso-position-vertical-relative:paragraph;z-index:-29509120" from="184.075226pt,-3.320596pt" to="224.102442pt,-3.320595pt" stroked="true" strokeweight=".498276pt" strokecolor="#000000">
            <v:stroke dashstyle="solid"/>
            <w10:wrap type="none"/>
          </v:line>
        </w:pict>
      </w:r>
      <w:r>
        <w:rPr>
          <w:sz w:val="24"/>
        </w:rPr>
        <w:t>10</w:t>
      </w:r>
      <w:r>
        <w:rPr>
          <w:i/>
          <w:sz w:val="24"/>
        </w:rPr>
        <w:t>mA</w:t>
      </w:r>
    </w:p>
    <w:p>
      <w:pPr>
        <w:pStyle w:val="BodyText"/>
        <w:spacing w:before="199"/>
        <w:ind w:left="65"/>
        <w:rPr>
          <w:rFonts w:ascii="Symbol" w:hAnsi="Symbol"/>
        </w:rPr>
      </w:pPr>
      <w:r>
        <w:rPr/>
        <w:br w:type="column"/>
      </w:r>
      <w:r>
        <w:rPr>
          <w:rFonts w:ascii="Symbol" w:hAnsi="Symbol"/>
        </w:rPr>
        <w:t></w:t>
      </w:r>
      <w:r>
        <w:rPr/>
        <w:t> 300</w:t>
      </w:r>
      <w:r>
        <w:rPr>
          <w:rFonts w:ascii="Symbol" w:hAnsi="Symbol"/>
        </w:rPr>
        <w:t></w:t>
      </w:r>
    </w:p>
    <w:p>
      <w:pPr>
        <w:spacing w:after="0"/>
        <w:rPr>
          <w:rFonts w:ascii="Symbol" w:hAnsi="Symbol"/>
        </w:rPr>
        <w:sectPr>
          <w:type w:val="continuous"/>
          <w:pgSz w:w="11910" w:h="16840"/>
          <w:pgMar w:top="520" w:bottom="280" w:left="740" w:right="0"/>
          <w:cols w:num="3" w:equalWidth="0">
            <w:col w:w="2646" w:space="40"/>
            <w:col w:w="1015" w:space="39"/>
            <w:col w:w="7430"/>
          </w:cols>
        </w:sectPr>
      </w:pPr>
    </w:p>
    <w:p>
      <w:pPr>
        <w:pStyle w:val="BodyText"/>
        <w:spacing w:before="79"/>
        <w:ind w:left="1243"/>
      </w:pPr>
      <w:r>
        <w:rPr/>
        <w:t>Có thể dùng điện trở 300Ω hoặc 330Ω.</w:t>
      </w:r>
    </w:p>
    <w:p>
      <w:pPr>
        <w:pStyle w:val="BodyText"/>
        <w:spacing w:line="242" w:lineRule="auto" w:before="60"/>
        <w:ind w:left="676" w:right="668" w:firstLine="566"/>
      </w:pPr>
      <w:r>
        <w:rPr/>
        <w:t>Mạch sử dụng thạch anh có tần số 20MHz, </w:t>
      </w:r>
      <w:r>
        <w:rPr>
          <w:spacing w:val="-3"/>
        </w:rPr>
        <w:t>có </w:t>
      </w:r>
      <w:r>
        <w:rPr/>
        <w:t>nút nhấn reset, điện trở reset 10kΩ </w:t>
      </w:r>
      <w:r>
        <w:rPr>
          <w:spacing w:val="-3"/>
        </w:rPr>
        <w:t>và </w:t>
      </w:r>
      <w:r>
        <w:rPr/>
        <w:t>có pinheader 5 chân dùng để kết nối với mạch nạp nối tiếp.</w:t>
      </w:r>
    </w:p>
    <w:p>
      <w:pPr>
        <w:pStyle w:val="ListParagraph"/>
        <w:numPr>
          <w:ilvl w:val="0"/>
          <w:numId w:val="66"/>
        </w:numPr>
        <w:tabs>
          <w:tab w:pos="1809" w:val="left" w:leader="none"/>
          <w:tab w:pos="1810" w:val="left" w:leader="none"/>
        </w:tabs>
        <w:spacing w:line="240" w:lineRule="auto" w:before="54" w:after="0"/>
        <w:ind w:left="1809" w:right="0" w:hanging="567"/>
        <w:jc w:val="left"/>
        <w:rPr>
          <w:sz w:val="24"/>
        </w:rPr>
      </w:pPr>
      <w:r>
        <w:rPr/>
        <w:pict>
          <v:group style="position:absolute;margin-left:214.266998pt;margin-top:22.378874pt;width:226.95pt;height:121.2pt;mso-position-horizontal-relative:page;mso-position-vertical-relative:paragraph;z-index:-15527424;mso-wrap-distance-left:0;mso-wrap-distance-right:0" coordorigin="4285,448" coordsize="4539,2424">
            <v:shape style="position:absolute;left:5410;top:486;width:1953;height:422" coordorigin="5410,486" coordsize="1953,422" path="m5621,486l5555,497,5497,527,5451,572,5421,630,5410,697,5421,763,5451,821,5497,867,5555,897,5621,907,7151,907,7218,897,7276,867,7322,821,7352,763,7362,697,7352,630,7322,572,7276,527,7218,497,7173,490,5627,490,5621,486xm7151,486l7153,490,7173,490,7151,486xe" filled="true" fillcolor="#cdcdcd" stroked="false">
              <v:path arrowok="t"/>
              <v:fill opacity="32639f" type="solid"/>
            </v:shape>
            <v:shape style="position:absolute;left:5621;top:486;width:1742;height:422" coordorigin="5621,486" coordsize="1742,422" path="m5627,907l7153,907,7151,907,7151,907m5621,907l5621,907m7151,907l7218,897,7276,867,7322,821,7352,763,7362,697,7352,630,7322,572,7276,527,7218,497,7151,486,7151,486m5627,490l5621,486,5621,486e" filled="false" stroked="true" strokeweight=".995902pt" strokecolor="#cdcdcd">
              <v:path arrowok="t"/>
              <v:stroke dashstyle="solid"/>
            </v:shape>
            <v:shape style="position:absolute;left:5381;top:457;width:1953;height:422" type="#_x0000_t75" stroked="false">
              <v:imagedata r:id="rId314" o:title=""/>
            </v:shape>
            <v:shape style="position:absolute;left:5381;top:457;width:1953;height:422" coordorigin="5381,458" coordsize="1953,422" path="m5597,878l7123,878,7122,879,7189,868,7247,838,7293,793,7323,735,7334,668,7323,602,7293,544,7247,498,7189,468,7122,458,7123,460,5597,460,5526,468,5468,498,5422,544,5392,602,5381,668,5392,735,5422,793,5468,838,5526,868,5593,879,5597,878xe" filled="false" stroked="true" strokeweight=".994515pt" strokecolor="#000000">
              <v:path arrowok="t"/>
              <v:stroke dashstyle="solid"/>
            </v:shape>
            <v:shape style="position:absolute;left:6285;top:877;width:165;height:493" type="#_x0000_t75" stroked="false">
              <v:imagedata r:id="rId315" o:title=""/>
            </v:shape>
            <v:rect style="position:absolute;left:4325;top:1369;width:4130;height:448" filled="true" fillcolor="#cdcdcd" stroked="false">
              <v:fill opacity="32639f" type="solid"/>
            </v:rect>
            <v:shape style="position:absolute;left:4325;top:1369;width:4130;height:448" coordorigin="4325,1370" coordsize="4130,448" path="m4325,1817l8455,1817,8455,1817m4325,1817l4325,1817m8455,1817l8455,1370,8455,1370e" filled="false" stroked="true" strokeweight=".995902pt" strokecolor="#cdcdcd">
              <v:path arrowok="t"/>
              <v:stroke dashstyle="solid"/>
            </v:shape>
            <v:shape style="position:absolute;left:4295;top:1340;width:4130;height:448" type="#_x0000_t75" stroked="false">
              <v:imagedata r:id="rId316" o:title=""/>
            </v:shape>
            <v:rect style="position:absolute;left:4295;top:1340;width:4130;height:448" filled="false" stroked="true" strokeweight=".994415pt" strokecolor="#000000">
              <v:stroke dashstyle="solid"/>
            </v:rect>
            <v:shape style="position:absolute;left:6285;top:1787;width:165;height:418" type="#_x0000_t75" stroked="false">
              <v:imagedata r:id="rId317" o:title=""/>
            </v:shape>
            <v:rect style="position:absolute;left:4325;top:2205;width:4130;height:448" filled="true" fillcolor="#cdcdcd" stroked="false">
              <v:fill opacity="32639f" type="solid"/>
            </v:rect>
            <v:shape style="position:absolute;left:4325;top:2205;width:4130;height:448" coordorigin="4325,2205" coordsize="4130,448" path="m4325,2653l8455,2653,8455,2653m4325,2653l4325,2653m8455,2653l8455,2205,8455,2205e" filled="false" stroked="true" strokeweight=".995902pt" strokecolor="#cdcdcd">
              <v:path arrowok="t"/>
              <v:stroke dashstyle="solid"/>
            </v:shape>
            <v:shape style="position:absolute;left:4295;top:2175;width:4130;height:448" type="#_x0000_t75" stroked="false">
              <v:imagedata r:id="rId318" o:title=""/>
            </v:shape>
            <v:rect style="position:absolute;left:4295;top:2175;width:4130;height:448" filled="false" stroked="true" strokeweight=".994415pt" strokecolor="#000000">
              <v:stroke dashstyle="solid"/>
            </v:rect>
            <v:shape style="position:absolute;left:6386;top:1086;width:2428;height:1776" coordorigin="6386,1086" coordsize="2428,1776" path="m6390,2653l6390,2757,6386,2758,6394,2797,6416,2829,6448,2851,6487,2858,6480,2861,8634,2861,8630,2858,8700,2844,8757,2806,8796,2749,8810,2679,8814,2682,8814,1265,8810,1265,8796,1196,8757,1139,8700,1100,8630,1086,8634,1086,6584,1086e" filled="false" stroked="true" strokeweight=".99544pt" strokecolor="#cdcdcd">
              <v:path arrowok="t"/>
              <v:stroke dashstyle="solid"/>
            </v:shape>
            <v:shape style="position:absolute;left:6389;top:1011;width:210;height:150" coordorigin="6390,1012" coordsize="210,150" path="m6599,1012l6390,1086,6599,1161,6599,1012xe" filled="true" fillcolor="#cdcdcd" stroked="false">
              <v:path arrowok="t"/>
              <v:fill opacity="32639f" type="solid"/>
            </v:shape>
            <v:shape style="position:absolute;left:6357;top:1056;width:2427;height:1776" coordorigin="6357,1057" coordsize="2427,1776" path="m6360,2623l6360,2727,6357,2729,6365,2768,6387,2800,6419,2822,6458,2830,6465,2832,8604,2832,8602,2830,8672,2816,8729,2777,8767,2720,8781,2651,8784,2653,8784,1236,8781,1237,8767,1167,8729,1110,8672,1072,8602,1058,8604,1057,6554,1057e" filled="false" stroked="true" strokeweight=".995441pt" strokecolor="#000000">
              <v:path arrowok="t"/>
              <v:stroke dashstyle="solid"/>
            </v:shape>
            <v:shape style="position:absolute;left:6359;top:981;width:210;height:150" coordorigin="6360,982" coordsize="210,150" path="m6569,982l6360,1057,6569,1131,6569,982xe" filled="true" fillcolor="#000000" stroked="false">
              <v:path arrowok="t"/>
              <v:fill type="solid"/>
            </v:shape>
            <v:shape style="position:absolute;left:6044;top:560;width:645;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5502;top:1457;width:1730;height:239"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8</w:t>
                    </w:r>
                    <w:r>
                      <w:rPr>
                        <w:rFonts w:ascii="Arial" w:hAnsi="Arial"/>
                        <w:b/>
                        <w:spacing w:val="-43"/>
                        <w:w w:val="90"/>
                        <w:sz w:val="24"/>
                      </w:rPr>
                      <w:t> </w:t>
                    </w:r>
                    <w:r>
                      <w:rPr>
                        <w:rFonts w:ascii="Arial" w:hAnsi="Arial"/>
                        <w:b/>
                        <w:w w:val="90"/>
                        <w:sz w:val="24"/>
                      </w:rPr>
                      <w:t>LED</w:t>
                    </w:r>
                    <w:r>
                      <w:rPr>
                        <w:rFonts w:ascii="Arial" w:hAnsi="Arial"/>
                        <w:b/>
                        <w:spacing w:val="-42"/>
                        <w:w w:val="90"/>
                        <w:sz w:val="24"/>
                      </w:rPr>
                      <w:t> </w:t>
                    </w:r>
                    <w:r>
                      <w:rPr>
                        <w:rFonts w:ascii="Arial" w:hAnsi="Arial"/>
                        <w:b/>
                        <w:w w:val="90"/>
                        <w:sz w:val="24"/>
                      </w:rPr>
                      <w:t>sáng,</w:t>
                    </w:r>
                    <w:r>
                      <w:rPr>
                        <w:rFonts w:ascii="Arial" w:hAnsi="Arial"/>
                        <w:b/>
                        <w:spacing w:val="-42"/>
                        <w:w w:val="90"/>
                        <w:sz w:val="24"/>
                      </w:rPr>
                      <w:t> </w:t>
                    </w:r>
                    <w:r>
                      <w:rPr>
                        <w:rFonts w:ascii="Arial" w:hAnsi="Arial"/>
                        <w:b/>
                        <w:w w:val="90"/>
                        <w:sz w:val="24"/>
                      </w:rPr>
                      <w:t>delay</w:t>
                    </w:r>
                  </w:p>
                </w:txbxContent>
              </v:textbox>
              <w10:wrap type="none"/>
            </v:shape>
            <v:shape style="position:absolute;left:5588;top:2292;width:1558;height:239"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8</w:t>
                    </w:r>
                    <w:r>
                      <w:rPr>
                        <w:rFonts w:ascii="Arial" w:hAnsi="Arial"/>
                        <w:b/>
                        <w:spacing w:val="-22"/>
                        <w:w w:val="90"/>
                        <w:sz w:val="24"/>
                      </w:rPr>
                      <w:t> </w:t>
                    </w:r>
                    <w:r>
                      <w:rPr>
                        <w:rFonts w:ascii="Arial" w:hAnsi="Arial"/>
                        <w:b/>
                        <w:w w:val="90"/>
                        <w:sz w:val="24"/>
                      </w:rPr>
                      <w:t>LED</w:t>
                    </w:r>
                    <w:r>
                      <w:rPr>
                        <w:rFonts w:ascii="Arial" w:hAnsi="Arial"/>
                        <w:b/>
                        <w:spacing w:val="-22"/>
                        <w:w w:val="90"/>
                        <w:sz w:val="24"/>
                      </w:rPr>
                      <w:t> </w:t>
                    </w:r>
                    <w:r>
                      <w:rPr>
                        <w:rFonts w:ascii="Arial" w:hAnsi="Arial"/>
                        <w:b/>
                        <w:w w:val="90"/>
                        <w:sz w:val="24"/>
                      </w:rPr>
                      <w:t>tắt,</w:t>
                    </w:r>
                    <w:r>
                      <w:rPr>
                        <w:rFonts w:ascii="Arial" w:hAnsi="Arial"/>
                        <w:b/>
                        <w:spacing w:val="-22"/>
                        <w:w w:val="90"/>
                        <w:sz w:val="24"/>
                      </w:rPr>
                      <w:t> </w:t>
                    </w:r>
                    <w:r>
                      <w:rPr>
                        <w:rFonts w:ascii="Arial" w:hAnsi="Arial"/>
                        <w:b/>
                        <w:w w:val="90"/>
                        <w:sz w:val="24"/>
                      </w:rPr>
                      <w:t>delay</w:t>
                    </w:r>
                  </w:p>
                </w:txbxContent>
              </v:textbox>
              <w10:wrap type="none"/>
            </v:shape>
            <w10:wrap type="topAndBottom"/>
          </v:group>
        </w:pict>
      </w:r>
      <w:r>
        <w:rPr>
          <w:sz w:val="24"/>
        </w:rPr>
        <w:t>Lƣu đồ:</w:t>
      </w:r>
    </w:p>
    <w:p>
      <w:pPr>
        <w:pStyle w:val="BodyText"/>
        <w:spacing w:before="5"/>
        <w:rPr>
          <w:sz w:val="15"/>
        </w:rPr>
      </w:pPr>
    </w:p>
    <w:p>
      <w:pPr>
        <w:spacing w:after="0"/>
        <w:rPr>
          <w:sz w:val="15"/>
        </w:rPr>
        <w:sectPr>
          <w:type w:val="continuous"/>
          <w:pgSz w:w="11910" w:h="16840"/>
          <w:pgMar w:top="520" w:bottom="280" w:left="740" w:right="0"/>
        </w:sectPr>
      </w:pPr>
    </w:p>
    <w:p>
      <w:pPr>
        <w:pStyle w:val="BodyText"/>
        <w:rPr>
          <w:sz w:val="28"/>
        </w:rPr>
      </w:pPr>
    </w:p>
    <w:p>
      <w:pPr>
        <w:pStyle w:val="ListParagraph"/>
        <w:numPr>
          <w:ilvl w:val="0"/>
          <w:numId w:val="66"/>
        </w:numPr>
        <w:tabs>
          <w:tab w:pos="1809" w:val="left" w:leader="none"/>
          <w:tab w:pos="1810" w:val="left" w:leader="none"/>
        </w:tabs>
        <w:spacing w:line="240" w:lineRule="auto" w:before="168" w:after="0"/>
        <w:ind w:left="1809" w:right="0" w:hanging="567"/>
        <w:jc w:val="left"/>
        <w:rPr>
          <w:sz w:val="24"/>
        </w:rPr>
      </w:pPr>
      <w:r>
        <w:rPr>
          <w:w w:val="95"/>
          <w:sz w:val="24"/>
        </w:rPr>
        <w:t>Chƣơng</w:t>
      </w:r>
      <w:r>
        <w:rPr>
          <w:spacing w:val="1"/>
          <w:w w:val="95"/>
          <w:sz w:val="24"/>
        </w:rPr>
        <w:t> </w:t>
      </w:r>
      <w:r>
        <w:rPr>
          <w:spacing w:val="-10"/>
          <w:w w:val="95"/>
          <w:sz w:val="24"/>
        </w:rPr>
        <w:t>trình:</w:t>
      </w:r>
    </w:p>
    <w:p>
      <w:pPr>
        <w:spacing w:before="90"/>
        <w:ind w:left="162" w:right="0" w:firstLine="0"/>
        <w:jc w:val="left"/>
        <w:rPr>
          <w:i/>
          <w:sz w:val="24"/>
        </w:rPr>
      </w:pPr>
      <w:r>
        <w:rPr/>
        <w:br w:type="column"/>
      </w:r>
      <w:r>
        <w:rPr>
          <w:i/>
          <w:sz w:val="24"/>
        </w:rPr>
        <w:t>Hình 5-35: Lưu đồ điều khiển led đơn chớp tắt.</w:t>
      </w:r>
    </w:p>
    <w:p>
      <w:pPr>
        <w:spacing w:after="0"/>
        <w:jc w:val="left"/>
        <w:rPr>
          <w:sz w:val="24"/>
        </w:rPr>
        <w:sectPr>
          <w:type w:val="continuous"/>
          <w:pgSz w:w="11910" w:h="16840"/>
          <w:pgMar w:top="520" w:bottom="280" w:left="740" w:right="0"/>
          <w:cols w:num="2" w:equalWidth="0">
            <w:col w:w="3163" w:space="40"/>
            <w:col w:w="7967"/>
          </w:cols>
        </w:sectPr>
      </w:pPr>
    </w:p>
    <w:p>
      <w:pPr>
        <w:pStyle w:val="BodyText"/>
        <w:ind w:left="561"/>
        <w:rPr>
          <w:sz w:val="20"/>
        </w:rPr>
      </w:pPr>
      <w:r>
        <w:rPr>
          <w:sz w:val="20"/>
        </w:rPr>
        <w:pict>
          <v:shape style="width:507.35pt;height:101.1pt;mso-position-horizontal-relative:char;mso-position-vertical-relative:line" type="#_x0000_t202" filled="false" stroked="true" strokeweight=".48004pt" strokecolor="#000000">
            <w10:anchorlock/>
            <v:textbox inset="0,0,0,0">
              <w:txbxContent>
                <w:p>
                  <w:pPr>
                    <w:pStyle w:val="BodyText"/>
                    <w:spacing w:before="25"/>
                    <w:ind w:left="105"/>
                    <w:rPr>
                      <w:rFonts w:ascii="Georgia"/>
                    </w:rPr>
                  </w:pPr>
                  <w:r>
                    <w:rPr>
                      <w:rFonts w:ascii="Georgia"/>
                    </w:rPr>
                    <w:t>#INCLUDE &lt;16F887.H&gt;</w:t>
                  </w:r>
                </w:p>
                <w:p>
                  <w:pPr>
                    <w:pStyle w:val="BodyText"/>
                    <w:spacing w:line="249" w:lineRule="auto" w:before="11"/>
                    <w:ind w:left="105" w:right="4978"/>
                    <w:rPr>
                      <w:rFonts w:ascii="Georgia"/>
                    </w:rPr>
                  </w:pPr>
                  <w:r>
                    <w:rPr>
                      <w:rFonts w:ascii="Georgia"/>
                      <w:w w:val="90"/>
                    </w:rPr>
                    <w:t>#FUSES NOWDT, PUT, HS, NOPROTECT, NOLVP </w:t>
                  </w:r>
                  <w:r>
                    <w:rPr>
                      <w:rFonts w:ascii="Georgia"/>
                    </w:rPr>
                    <w:t>#USE DELAY(CLOCK=20M)</w:t>
                  </w:r>
                </w:p>
                <w:p>
                  <w:pPr>
                    <w:pStyle w:val="BodyText"/>
                    <w:spacing w:line="267" w:lineRule="exact"/>
                    <w:ind w:left="105"/>
                    <w:rPr>
                      <w:rFonts w:ascii="Georgia"/>
                    </w:rPr>
                  </w:pPr>
                  <w:r>
                    <w:rPr>
                      <w:rFonts w:ascii="Georgia"/>
                    </w:rPr>
                    <w:t>VOID MAIN()</w:t>
                  </w:r>
                </w:p>
                <w:p>
                  <w:pPr>
                    <w:pStyle w:val="BodyText"/>
                    <w:tabs>
                      <w:tab w:pos="1546" w:val="left" w:leader="none"/>
                    </w:tabs>
                    <w:spacing w:line="249" w:lineRule="auto" w:before="10"/>
                    <w:ind w:left="1546" w:right="6600" w:hanging="1441"/>
                    <w:rPr>
                      <w:rFonts w:ascii="Georgia"/>
                    </w:rPr>
                  </w:pPr>
                  <w:r>
                    <w:rPr>
                      <w:rFonts w:ascii="Georgia"/>
                    </w:rPr>
                    <w:t>{</w:t>
                    <w:tab/>
                  </w:r>
                  <w:r>
                    <w:rPr>
                      <w:rFonts w:ascii="Georgia"/>
                      <w:w w:val="85"/>
                    </w:rPr>
                    <w:t>SET_TRIS_D(0x00); </w:t>
                  </w:r>
                  <w:r>
                    <w:rPr>
                      <w:rFonts w:ascii="Georgia"/>
                    </w:rPr>
                    <w:t>WHILE(TRUE)</w:t>
                  </w:r>
                </w:p>
                <w:p>
                  <w:pPr>
                    <w:pStyle w:val="BodyText"/>
                    <w:tabs>
                      <w:tab w:pos="2266" w:val="left" w:leader="none"/>
                      <w:tab w:pos="5147" w:val="left" w:leader="none"/>
                    </w:tabs>
                    <w:spacing w:line="268" w:lineRule="exact"/>
                    <w:ind w:left="1546"/>
                    <w:rPr>
                      <w:rFonts w:ascii="Georgia"/>
                    </w:rPr>
                  </w:pPr>
                  <w:r>
                    <w:rPr>
                      <w:rFonts w:ascii="Georgia"/>
                      <w:w w:val="90"/>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3"/>
                      <w:w w:val="57"/>
                    </w:rPr>
                    <w:t>_</w:t>
                  </w:r>
                  <w:r>
                    <w:rPr>
                      <w:rFonts w:ascii="Georgia"/>
                      <w:spacing w:val="-1"/>
                      <w:w w:val="88"/>
                    </w:rPr>
                    <w:t>D</w:t>
                  </w:r>
                  <w:r>
                    <w:rPr>
                      <w:rFonts w:ascii="Georgia"/>
                      <w:w w:val="94"/>
                    </w:rPr>
                    <w:t>(0</w:t>
                  </w:r>
                  <w:r>
                    <w:rPr>
                      <w:rFonts w:ascii="Georgia"/>
                      <w:spacing w:val="-1"/>
                      <w:w w:val="95"/>
                    </w:rPr>
                    <w:t>x</w:t>
                  </w:r>
                  <w:r>
                    <w:rPr>
                      <w:rFonts w:ascii="Georgia"/>
                      <w:w w:val="89"/>
                    </w:rPr>
                    <w:t>FF</w:t>
                  </w:r>
                  <w:r>
                    <w:rPr>
                      <w:rFonts w:ascii="Georgia"/>
                      <w:w w:val="93"/>
                    </w:rPr>
                    <w:t>);</w:t>
                  </w:r>
                  <w:r>
                    <w:rPr>
                      <w:rFonts w:ascii="Georgia"/>
                    </w:rPr>
                    <w:tab/>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spacing w:val="1"/>
                      <w:w w:val="90"/>
                    </w:rPr>
                    <w:t>0</w:t>
                  </w:r>
                  <w:r>
                    <w:rPr>
                      <w:rFonts w:ascii="Georgia"/>
                      <w:spacing w:val="-4"/>
                      <w:w w:val="90"/>
                    </w:rPr>
                    <w:t>0</w:t>
                  </w:r>
                  <w:r>
                    <w:rPr>
                      <w:rFonts w:ascii="Georgia"/>
                      <w:spacing w:val="1"/>
                      <w:w w:val="90"/>
                    </w:rPr>
                    <w:t>0</w:t>
                  </w:r>
                  <w:r>
                    <w:rPr>
                      <w:rFonts w:ascii="Georgia"/>
                      <w:w w:val="93"/>
                    </w:rPr>
                    <w:t>);</w:t>
                  </w:r>
                </w:p>
              </w:txbxContent>
            </v:textbox>
            <v:stroke dashstyle="solid"/>
          </v:shape>
        </w:pict>
      </w:r>
      <w:r>
        <w:rPr>
          <w:sz w:val="20"/>
        </w:rPr>
      </w:r>
    </w:p>
    <w:p>
      <w:pPr>
        <w:spacing w:after="0"/>
        <w:rPr>
          <w:sz w:val="20"/>
        </w:rPr>
        <w:sectPr>
          <w:type w:val="continuous"/>
          <w:pgSz w:w="11910" w:h="16840"/>
          <w:pgMar w:top="520" w:bottom="280" w:left="740" w:right="0"/>
        </w:sectPr>
      </w:pPr>
    </w:p>
    <w:p>
      <w:pPr>
        <w:pStyle w:val="BodyText"/>
        <w:rPr>
          <w:i/>
          <w:sz w:val="20"/>
        </w:rPr>
      </w:pPr>
      <w:r>
        <w:rPr/>
        <w:pict>
          <v:shape style="position:absolute;margin-left:65.064003pt;margin-top:14.159983pt;width:508.05pt;height:63.65pt;mso-position-horizontal-relative:page;mso-position-vertical-relative:page;z-index:1593497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7"/>
                    <w:gridCol w:w="1080"/>
                    <w:gridCol w:w="2705"/>
                    <w:gridCol w:w="5483"/>
                  </w:tblGrid>
                  <w:tr>
                    <w:trPr>
                      <w:trHeight w:val="345" w:hRule="atLeast"/>
                    </w:trPr>
                    <w:tc>
                      <w:tcPr>
                        <w:tcW w:w="10145" w:type="dxa"/>
                        <w:gridSpan w:val="4"/>
                        <w:tcBorders>
                          <w:bottom w:val="single" w:sz="8" w:space="0" w:color="000000"/>
                        </w:tcBorders>
                      </w:tcPr>
                      <w:p>
                        <w:pPr>
                          <w:pStyle w:val="TableParagraph"/>
                          <w:rPr>
                            <w:sz w:val="22"/>
                          </w:rPr>
                        </w:pPr>
                      </w:p>
                    </w:tc>
                  </w:tr>
                  <w:tr>
                    <w:trPr>
                      <w:trHeight w:val="887" w:hRule="atLeast"/>
                    </w:trPr>
                    <w:tc>
                      <w:tcPr>
                        <w:tcW w:w="877" w:type="dxa"/>
                        <w:tcBorders>
                          <w:top w:val="single" w:sz="8" w:space="0" w:color="000000"/>
                          <w:right w:val="nil"/>
                        </w:tcBorders>
                      </w:tcPr>
                      <w:p>
                        <w:pPr>
                          <w:pStyle w:val="TableParagraph"/>
                          <w:rPr>
                            <w:sz w:val="28"/>
                          </w:rPr>
                        </w:pPr>
                      </w:p>
                      <w:p>
                        <w:pPr>
                          <w:pStyle w:val="TableParagraph"/>
                          <w:spacing w:before="4"/>
                          <w:rPr>
                            <w:sz w:val="23"/>
                          </w:rPr>
                        </w:pPr>
                      </w:p>
                      <w:p>
                        <w:pPr>
                          <w:pStyle w:val="TableParagraph"/>
                          <w:ind w:left="110"/>
                          <w:rPr>
                            <w:rFonts w:ascii="Georgia"/>
                            <w:sz w:val="24"/>
                          </w:rPr>
                        </w:pPr>
                        <w:r>
                          <w:rPr>
                            <w:rFonts w:ascii="Georgia"/>
                            <w:w w:val="90"/>
                            <w:sz w:val="24"/>
                          </w:rPr>
                          <w:t>}</w:t>
                        </w:r>
                      </w:p>
                    </w:tc>
                    <w:tc>
                      <w:tcPr>
                        <w:tcW w:w="1080" w:type="dxa"/>
                        <w:tcBorders>
                          <w:top w:val="single" w:sz="8" w:space="0" w:color="000000"/>
                          <w:left w:val="nil"/>
                          <w:right w:val="nil"/>
                        </w:tcBorders>
                      </w:tcPr>
                      <w:p>
                        <w:pPr>
                          <w:pStyle w:val="TableParagraph"/>
                          <w:spacing w:before="8"/>
                          <w:rPr>
                            <w:sz w:val="26"/>
                          </w:rPr>
                        </w:pPr>
                      </w:p>
                      <w:p>
                        <w:pPr>
                          <w:pStyle w:val="TableParagraph"/>
                          <w:spacing w:before="1"/>
                          <w:ind w:left="678"/>
                          <w:rPr>
                            <w:rFonts w:ascii="Georgia"/>
                            <w:sz w:val="24"/>
                          </w:rPr>
                        </w:pPr>
                        <w:r>
                          <w:rPr>
                            <w:rFonts w:ascii="Georgia"/>
                            <w:w w:val="90"/>
                            <w:sz w:val="24"/>
                          </w:rPr>
                          <w:t>}</w:t>
                        </w:r>
                      </w:p>
                    </w:tc>
                    <w:tc>
                      <w:tcPr>
                        <w:tcW w:w="2705" w:type="dxa"/>
                        <w:tcBorders>
                          <w:top w:val="single" w:sz="8" w:space="0" w:color="000000"/>
                          <w:left w:val="nil"/>
                          <w:right w:val="nil"/>
                        </w:tcBorders>
                      </w:tcPr>
                      <w:p>
                        <w:pPr>
                          <w:pStyle w:val="TableParagraph"/>
                          <w:spacing w:before="24"/>
                          <w:ind w:left="319"/>
                          <w:rPr>
                            <w:rFonts w:ascii="Georgia"/>
                            <w:sz w:val="24"/>
                          </w:rPr>
                        </w:pPr>
                        <w:r>
                          <w:rPr>
                            <w:rFonts w:ascii="Georgia"/>
                            <w:sz w:val="24"/>
                          </w:rPr>
                          <w:t>OUTPUT_D(0x00);</w:t>
                        </w:r>
                      </w:p>
                    </w:tc>
                    <w:tc>
                      <w:tcPr>
                        <w:tcW w:w="5483" w:type="dxa"/>
                        <w:tcBorders>
                          <w:top w:val="single" w:sz="8" w:space="0" w:color="000000"/>
                          <w:left w:val="nil"/>
                        </w:tcBorders>
                      </w:tcPr>
                      <w:p>
                        <w:pPr>
                          <w:pStyle w:val="TableParagraph"/>
                          <w:spacing w:before="24"/>
                          <w:ind w:left="495"/>
                          <w:rPr>
                            <w:rFonts w:ascii="Georgia"/>
                            <w:sz w:val="24"/>
                          </w:rPr>
                        </w:pPr>
                        <w:r>
                          <w:rPr>
                            <w:rFonts w:ascii="Georgia"/>
                            <w:w w:val="88"/>
                            <w:sz w:val="24"/>
                          </w:rPr>
                          <w:t>DE</w:t>
                        </w:r>
                        <w:r>
                          <w:rPr>
                            <w:rFonts w:ascii="Georgia"/>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spacing w:val="1"/>
                            <w:w w:val="90"/>
                            <w:sz w:val="24"/>
                          </w:rPr>
                          <w:t>0</w:t>
                        </w:r>
                        <w:r>
                          <w:rPr>
                            <w:rFonts w:ascii="Georgia"/>
                            <w:spacing w:val="-4"/>
                            <w:w w:val="90"/>
                            <w:sz w:val="24"/>
                          </w:rPr>
                          <w:t>0</w:t>
                        </w:r>
                        <w:r>
                          <w:rPr>
                            <w:rFonts w:ascii="Georgia"/>
                            <w:spacing w:val="1"/>
                            <w:w w:val="90"/>
                            <w:sz w:val="24"/>
                          </w:rPr>
                          <w:t>0</w:t>
                        </w:r>
                        <w:r>
                          <w:rPr>
                            <w:rFonts w:ascii="Georgia"/>
                            <w:w w:val="93"/>
                            <w:sz w:val="24"/>
                          </w:rPr>
                          <w:t>);</w:t>
                        </w:r>
                      </w:p>
                    </w:tc>
                  </w:tr>
                </w:tbl>
                <w:p>
                  <w:pPr>
                    <w:pStyle w:val="BodyText"/>
                  </w:pPr>
                </w:p>
              </w:txbxContent>
            </v:textbox>
            <w10:wrap type="none"/>
          </v:shape>
        </w:pict>
      </w:r>
    </w:p>
    <w:p>
      <w:pPr>
        <w:pStyle w:val="BodyText"/>
        <w:rPr>
          <w:i/>
          <w:sz w:val="20"/>
        </w:rPr>
      </w:pPr>
    </w:p>
    <w:p>
      <w:pPr>
        <w:pStyle w:val="BodyText"/>
        <w:rPr>
          <w:i/>
          <w:sz w:val="20"/>
        </w:rPr>
      </w:pPr>
    </w:p>
    <w:p>
      <w:pPr>
        <w:pStyle w:val="BodyText"/>
        <w:spacing w:before="3"/>
        <w:rPr>
          <w:i/>
          <w:sz w:val="17"/>
        </w:rPr>
      </w:pPr>
    </w:p>
    <w:p>
      <w:pPr>
        <w:pStyle w:val="ListParagraph"/>
        <w:numPr>
          <w:ilvl w:val="0"/>
          <w:numId w:val="66"/>
        </w:numPr>
        <w:tabs>
          <w:tab w:pos="1809" w:val="left" w:leader="none"/>
          <w:tab w:pos="1810" w:val="left" w:leader="none"/>
        </w:tabs>
        <w:spacing w:line="240" w:lineRule="auto" w:before="100" w:after="0"/>
        <w:ind w:left="1809" w:right="0" w:hanging="567"/>
        <w:jc w:val="left"/>
        <w:rPr>
          <w:sz w:val="24"/>
        </w:rPr>
      </w:pPr>
      <w:r>
        <w:rPr>
          <w:sz w:val="24"/>
        </w:rPr>
        <w:t>Giải thích chƣơng</w:t>
      </w:r>
      <w:r>
        <w:rPr>
          <w:spacing w:val="-4"/>
          <w:sz w:val="24"/>
        </w:rPr>
        <w:t> </w:t>
      </w:r>
      <w:r>
        <w:rPr>
          <w:sz w:val="24"/>
        </w:rPr>
        <w:t>trình:</w:t>
      </w:r>
    </w:p>
    <w:p>
      <w:pPr>
        <w:pStyle w:val="BodyText"/>
        <w:spacing w:line="242" w:lineRule="auto" w:before="1"/>
        <w:ind w:left="1243" w:right="491"/>
      </w:pPr>
      <w:r>
        <w:rPr/>
        <w:t>Hàng thứ nhất “</w:t>
      </w:r>
      <w:r>
        <w:rPr>
          <w:rFonts w:ascii="Georgia" w:hAnsi="Georgia"/>
        </w:rPr>
        <w:t>#INCLUDE &lt;16F887.H&gt;</w:t>
      </w:r>
      <w:r>
        <w:rPr/>
        <w:t>” </w:t>
      </w:r>
      <w:r>
        <w:rPr>
          <w:spacing w:val="-5"/>
        </w:rPr>
        <w:t>là </w:t>
      </w:r>
      <w:r>
        <w:rPr/>
        <w:t>khai báo thƣ viện đang sử dụng </w:t>
      </w:r>
      <w:r>
        <w:rPr>
          <w:spacing w:val="-3"/>
        </w:rPr>
        <w:t>là </w:t>
      </w:r>
      <w:r>
        <w:rPr/>
        <w:t>PIC 16F887. Hàng</w:t>
      </w:r>
      <w:r>
        <w:rPr>
          <w:spacing w:val="-36"/>
        </w:rPr>
        <w:t> </w:t>
      </w:r>
      <w:r>
        <w:rPr/>
        <w:t>thứ</w:t>
      </w:r>
      <w:r>
        <w:rPr>
          <w:spacing w:val="-37"/>
        </w:rPr>
        <w:t> </w:t>
      </w:r>
      <w:r>
        <w:rPr/>
        <w:t>hai</w:t>
      </w:r>
      <w:r>
        <w:rPr>
          <w:spacing w:val="-35"/>
        </w:rPr>
        <w:t> </w:t>
      </w:r>
      <w:r>
        <w:rPr/>
        <w:t>“</w:t>
      </w:r>
      <w:r>
        <w:rPr>
          <w:rFonts w:ascii="Georgia" w:hAnsi="Georgia"/>
        </w:rPr>
        <w:t>#FUSES</w:t>
      </w:r>
      <w:r>
        <w:rPr>
          <w:rFonts w:ascii="Georgia" w:hAnsi="Georgia"/>
          <w:spacing w:val="-38"/>
        </w:rPr>
        <w:t> </w:t>
      </w:r>
      <w:r>
        <w:rPr>
          <w:rFonts w:ascii="Georgia" w:hAnsi="Georgia"/>
        </w:rPr>
        <w:t>NOWDT,</w:t>
      </w:r>
      <w:r>
        <w:rPr>
          <w:rFonts w:ascii="Georgia" w:hAnsi="Georgia"/>
          <w:spacing w:val="-36"/>
        </w:rPr>
        <w:t> </w:t>
      </w:r>
      <w:r>
        <w:rPr>
          <w:rFonts w:ascii="Georgia" w:hAnsi="Georgia"/>
        </w:rPr>
        <w:t>PUT,</w:t>
      </w:r>
      <w:r>
        <w:rPr>
          <w:rFonts w:ascii="Georgia" w:hAnsi="Georgia"/>
          <w:spacing w:val="-38"/>
        </w:rPr>
        <w:t> </w:t>
      </w:r>
      <w:r>
        <w:rPr>
          <w:rFonts w:ascii="Georgia" w:hAnsi="Georgia"/>
        </w:rPr>
        <w:t>HS,</w:t>
      </w:r>
      <w:r>
        <w:rPr>
          <w:rFonts w:ascii="Georgia" w:hAnsi="Georgia"/>
          <w:spacing w:val="-38"/>
        </w:rPr>
        <w:t> </w:t>
      </w:r>
      <w:r>
        <w:rPr>
          <w:rFonts w:ascii="Georgia" w:hAnsi="Georgia"/>
        </w:rPr>
        <w:t>NOPROTECT,</w:t>
      </w:r>
      <w:r>
        <w:rPr>
          <w:rFonts w:ascii="Georgia" w:hAnsi="Georgia"/>
          <w:spacing w:val="-37"/>
        </w:rPr>
        <w:t> </w:t>
      </w:r>
      <w:r>
        <w:rPr>
          <w:rFonts w:ascii="Georgia" w:hAnsi="Georgia"/>
        </w:rPr>
        <w:t>NOLVP</w:t>
      </w:r>
      <w:r>
        <w:rPr/>
        <w:t>”</w:t>
      </w:r>
      <w:r>
        <w:rPr>
          <w:spacing w:val="-37"/>
        </w:rPr>
        <w:t> </w:t>
      </w:r>
      <w:r>
        <w:rPr>
          <w:spacing w:val="-5"/>
        </w:rPr>
        <w:t>là</w:t>
      </w:r>
      <w:r>
        <w:rPr>
          <w:spacing w:val="-36"/>
        </w:rPr>
        <w:t> </w:t>
      </w:r>
      <w:r>
        <w:rPr/>
        <w:t>khai</w:t>
      </w:r>
      <w:r>
        <w:rPr>
          <w:spacing w:val="-38"/>
        </w:rPr>
        <w:t> </w:t>
      </w:r>
      <w:r>
        <w:rPr/>
        <w:t>báo</w:t>
      </w:r>
      <w:r>
        <w:rPr>
          <w:spacing w:val="-34"/>
        </w:rPr>
        <w:t> </w:t>
      </w:r>
      <w:r>
        <w:rPr/>
        <w:t>cấu</w:t>
      </w:r>
      <w:r>
        <w:rPr>
          <w:spacing w:val="-36"/>
        </w:rPr>
        <w:t> </w:t>
      </w:r>
      <w:r>
        <w:rPr/>
        <w:t>hình</w:t>
      </w:r>
      <w:r>
        <w:rPr>
          <w:spacing w:val="-37"/>
        </w:rPr>
        <w:t> </w:t>
      </w:r>
      <w:r>
        <w:rPr/>
        <w:t>cho</w:t>
      </w:r>
      <w:r>
        <w:rPr>
          <w:spacing w:val="-35"/>
        </w:rPr>
        <w:t> </w:t>
      </w:r>
      <w:r>
        <w:rPr/>
        <w:t>PIC. Hàng thứ </w:t>
      </w:r>
      <w:r>
        <w:rPr>
          <w:spacing w:val="-3"/>
        </w:rPr>
        <w:t>ba </w:t>
      </w:r>
      <w:r>
        <w:rPr/>
        <w:t>“</w:t>
      </w:r>
      <w:r>
        <w:rPr>
          <w:rFonts w:ascii="Georgia" w:hAnsi="Georgia"/>
        </w:rPr>
        <w:t>#USE DELAY(CLOCK=20M)</w:t>
      </w:r>
      <w:r>
        <w:rPr/>
        <w:t>” khai báo tần số </w:t>
      </w:r>
      <w:r>
        <w:rPr>
          <w:spacing w:val="2"/>
        </w:rPr>
        <w:t>tụ </w:t>
      </w:r>
      <w:r>
        <w:rPr/>
        <w:t>thạch anh </w:t>
      </w:r>
      <w:r>
        <w:rPr>
          <w:spacing w:val="-3"/>
        </w:rPr>
        <w:t>mà </w:t>
      </w:r>
      <w:r>
        <w:rPr/>
        <w:t>vi điều khiển sử dụng, với khai báo trên thì tần số sử dụng </w:t>
      </w:r>
      <w:r>
        <w:rPr>
          <w:spacing w:val="-3"/>
        </w:rPr>
        <w:t>là </w:t>
      </w:r>
      <w:r>
        <w:rPr/>
        <w:t>20MHz.</w:t>
      </w:r>
    </w:p>
    <w:p>
      <w:pPr>
        <w:pStyle w:val="BodyText"/>
        <w:spacing w:line="275" w:lineRule="exact" w:before="2"/>
        <w:ind w:left="1243"/>
      </w:pPr>
      <w:r>
        <w:rPr/>
        <w:t>Các hàm định thời là:</w:t>
      </w:r>
    </w:p>
    <w:p>
      <w:pPr>
        <w:pStyle w:val="ListParagraph"/>
        <w:numPr>
          <w:ilvl w:val="1"/>
          <w:numId w:val="66"/>
        </w:numPr>
        <w:tabs>
          <w:tab w:pos="1964" w:val="left" w:leader="none"/>
          <w:tab w:pos="4998" w:val="left" w:leader="none"/>
        </w:tabs>
        <w:spacing w:line="286" w:lineRule="exact" w:before="0" w:after="0"/>
        <w:ind w:left="1963" w:right="0" w:hanging="361"/>
        <w:jc w:val="left"/>
        <w:rPr>
          <w:sz w:val="24"/>
        </w:rPr>
      </w:pPr>
      <w:r>
        <w:rPr>
          <w:sz w:val="24"/>
        </w:rPr>
        <w:t>DELAY_MS(VALUE)</w:t>
        <w:tab/>
        <w:t>- Thời gian định thời </w:t>
      </w:r>
      <w:r>
        <w:rPr>
          <w:spacing w:val="-3"/>
          <w:sz w:val="24"/>
        </w:rPr>
        <w:t>là </w:t>
      </w:r>
      <w:r>
        <w:rPr>
          <w:sz w:val="24"/>
        </w:rPr>
        <w:t>mili</w:t>
      </w:r>
      <w:r>
        <w:rPr>
          <w:spacing w:val="-16"/>
          <w:sz w:val="24"/>
        </w:rPr>
        <w:t> </w:t>
      </w:r>
      <w:r>
        <w:rPr>
          <w:sz w:val="24"/>
        </w:rPr>
        <w:t>giây.</w:t>
      </w:r>
    </w:p>
    <w:p>
      <w:pPr>
        <w:pStyle w:val="ListParagraph"/>
        <w:numPr>
          <w:ilvl w:val="1"/>
          <w:numId w:val="66"/>
        </w:numPr>
        <w:tabs>
          <w:tab w:pos="1964" w:val="left" w:leader="none"/>
          <w:tab w:pos="4998" w:val="left" w:leader="none"/>
        </w:tabs>
        <w:spacing w:line="278" w:lineRule="exact" w:before="0" w:after="0"/>
        <w:ind w:left="1963" w:right="0" w:hanging="361"/>
        <w:jc w:val="left"/>
        <w:rPr>
          <w:sz w:val="24"/>
        </w:rPr>
      </w:pPr>
      <w:r>
        <w:rPr>
          <w:sz w:val="24"/>
        </w:rPr>
        <w:t>DELAY_US(VALUE)</w:t>
        <w:tab/>
        <w:t>- Thời gian định thời </w:t>
      </w:r>
      <w:r>
        <w:rPr>
          <w:spacing w:val="-3"/>
          <w:sz w:val="24"/>
        </w:rPr>
        <w:t>là</w:t>
      </w:r>
      <w:r>
        <w:rPr>
          <w:spacing w:val="-6"/>
          <w:sz w:val="24"/>
        </w:rPr>
        <w:t> </w:t>
      </w:r>
      <w:r>
        <w:rPr>
          <w:sz w:val="24"/>
        </w:rPr>
        <w:t>µS.</w:t>
      </w:r>
    </w:p>
    <w:p>
      <w:pPr>
        <w:pStyle w:val="BodyText"/>
        <w:spacing w:line="268" w:lineRule="exact"/>
        <w:ind w:left="1243"/>
        <w:jc w:val="both"/>
      </w:pPr>
      <w:r>
        <w:rPr/>
        <w:t>Chƣơng trình chính gồm: Lệnh “</w:t>
      </w:r>
      <w:r>
        <w:rPr>
          <w:rFonts w:ascii="Georgia" w:hAnsi="Georgia"/>
        </w:rPr>
        <w:t>SET_TRIS_D(0x00);</w:t>
      </w:r>
      <w:r>
        <w:rPr/>
        <w:t>” có chức năng khởi tạo portD là port xuất.</w:t>
      </w:r>
    </w:p>
    <w:p>
      <w:pPr>
        <w:pStyle w:val="BodyText"/>
        <w:spacing w:line="237" w:lineRule="auto" w:before="9"/>
        <w:ind w:left="676" w:right="568" w:firstLine="566"/>
        <w:jc w:val="both"/>
      </w:pPr>
      <w:r>
        <w:rPr/>
        <w:t>Lệnh “</w:t>
      </w:r>
      <w:r>
        <w:rPr>
          <w:rFonts w:ascii="Georgia" w:hAnsi="Georgia"/>
        </w:rPr>
        <w:t>OUTPUT_D(0xFF);</w:t>
      </w:r>
      <w:r>
        <w:rPr/>
        <w:t>” có chức năng xuất dữ liệu 0xFF ra portD làm 8 led sáng, tiến hành gọi hàm delay, sau đó xuất dữ liệu 0x00 ra portD làm 8 led tắt, gọi hàm delay và lặp lại.</w:t>
      </w:r>
    </w:p>
    <w:p>
      <w:pPr>
        <w:pStyle w:val="BodyText"/>
        <w:spacing w:before="3"/>
        <w:ind w:left="676" w:right="565" w:firstLine="566"/>
        <w:jc w:val="both"/>
      </w:pPr>
      <w:r>
        <w:rPr/>
        <w:t>Các thông số cấu hình: “NOWDT” </w:t>
      </w:r>
      <w:r>
        <w:rPr>
          <w:spacing w:val="-3"/>
        </w:rPr>
        <w:t>là </w:t>
      </w:r>
      <w:r>
        <w:rPr/>
        <w:t>không sử dụng </w:t>
      </w:r>
      <w:r>
        <w:rPr>
          <w:spacing w:val="-3"/>
        </w:rPr>
        <w:t>bộ </w:t>
      </w:r>
      <w:r>
        <w:rPr/>
        <w:t>định thời giám sát (No watchdog timer), “PUT” </w:t>
      </w:r>
      <w:r>
        <w:rPr>
          <w:spacing w:val="-3"/>
        </w:rPr>
        <w:t>là </w:t>
      </w:r>
      <w:r>
        <w:rPr/>
        <w:t>sử dụng </w:t>
      </w:r>
      <w:r>
        <w:rPr>
          <w:spacing w:val="-3"/>
        </w:rPr>
        <w:t>bộ </w:t>
      </w:r>
      <w:r>
        <w:rPr/>
        <w:t>định thời khi có nguồn để kéo dài them thời gian reset vi điều khiển để chờ nguồn điện ổn định, thời gian kéo dài them 72ms (Power up timer), “HS” </w:t>
      </w:r>
      <w:r>
        <w:rPr>
          <w:spacing w:val="-5"/>
        </w:rPr>
        <w:t>là </w:t>
      </w:r>
      <w:r>
        <w:rPr/>
        <w:t>sử dụng </w:t>
      </w:r>
      <w:r>
        <w:rPr>
          <w:spacing w:val="-3"/>
        </w:rPr>
        <w:t>bộ </w:t>
      </w:r>
      <w:r>
        <w:rPr/>
        <w:t>dao động tần số cao </w:t>
      </w:r>
      <w:r>
        <w:rPr>
          <w:spacing w:val="2"/>
        </w:rPr>
        <w:t>từ </w:t>
      </w:r>
      <w:r>
        <w:rPr/>
        <w:t>4MHz đến 20MHz (High Speed), “</w:t>
      </w:r>
      <w:r>
        <w:rPr>
          <w:rFonts w:ascii="Georgia" w:hAnsi="Georgia"/>
        </w:rPr>
        <w:t>NOPROTECT</w:t>
      </w:r>
      <w:r>
        <w:rPr/>
        <w:t>” </w:t>
      </w:r>
      <w:r>
        <w:rPr>
          <w:spacing w:val="-5"/>
        </w:rPr>
        <w:t>là </w:t>
      </w:r>
      <w:r>
        <w:rPr/>
        <w:t>không sử dụng bảo </w:t>
      </w:r>
      <w:r>
        <w:rPr>
          <w:spacing w:val="-3"/>
        </w:rPr>
        <w:t>vệ mã </w:t>
      </w:r>
      <w:r>
        <w:rPr/>
        <w:t>code nạp</w:t>
      </w:r>
      <w:r>
        <w:rPr>
          <w:spacing w:val="-40"/>
        </w:rPr>
        <w:t> </w:t>
      </w:r>
      <w:r>
        <w:rPr/>
        <w:t>vào </w:t>
      </w:r>
      <w:r>
        <w:rPr>
          <w:spacing w:val="-3"/>
        </w:rPr>
        <w:t>bộ </w:t>
      </w:r>
      <w:r>
        <w:rPr/>
        <w:t>nhớ flash bên trong, “</w:t>
      </w:r>
      <w:r>
        <w:rPr>
          <w:rFonts w:ascii="Georgia" w:hAnsi="Georgia"/>
        </w:rPr>
        <w:t>NOLVP</w:t>
      </w:r>
      <w:r>
        <w:rPr/>
        <w:t>” </w:t>
      </w:r>
      <w:r>
        <w:rPr>
          <w:spacing w:val="-5"/>
        </w:rPr>
        <w:t>là </w:t>
      </w:r>
      <w:r>
        <w:rPr/>
        <w:t>không sử dụng chế độ nạp code dùng nguồn điện áp thấp 5V mà dùng nguồn</w:t>
      </w:r>
      <w:r>
        <w:rPr>
          <w:spacing w:val="-2"/>
        </w:rPr>
        <w:t> </w:t>
      </w:r>
      <w:r>
        <w:rPr/>
        <w:t>12,5V.</w:t>
      </w:r>
    </w:p>
    <w:p>
      <w:pPr>
        <w:pStyle w:val="BodyText"/>
        <w:spacing w:before="3"/>
        <w:rPr>
          <w:sz w:val="27"/>
        </w:rPr>
      </w:pPr>
      <w:r>
        <w:rPr/>
        <w:pict>
          <v:shape style="position:absolute;margin-left:65.304001pt;margin-top:17.909527pt;width:507.35pt;height:16.3500pt;mso-position-horizontal-relative:page;mso-position-vertical-relative:paragraph;z-index:-15525376;mso-wrap-distance-left:0;mso-wrap-distance-right:0" type="#_x0000_t202" filled="true" fillcolor="#dbe4f0" stroked="true" strokeweight=".48004pt" strokecolor="#000000">
            <v:textbox inset="0,0,0,0">
              <w:txbxContent>
                <w:p>
                  <w:pPr>
                    <w:pStyle w:val="BodyText"/>
                    <w:spacing w:before="11"/>
                    <w:ind w:left="672"/>
                  </w:pPr>
                  <w:r>
                    <w:rPr>
                      <w:b/>
                      <w:i/>
                    </w:rPr>
                    <w:t>Bài 5-2: </w:t>
                  </w:r>
                  <w:r>
                    <w:rPr/>
                    <w:t>Dùng vi điều khiển 16F887 điều khiển 8 led đơn sáng tắt 10 lần rồi tắt luôn.</w:t>
                  </w:r>
                </w:p>
              </w:txbxContent>
            </v:textbox>
            <v:fill type="solid"/>
            <v:stroke dashstyle="solid"/>
            <w10:wrap type="topAndBottom"/>
          </v:shape>
        </w:pict>
      </w:r>
    </w:p>
    <w:p>
      <w:pPr>
        <w:pStyle w:val="ListParagraph"/>
        <w:numPr>
          <w:ilvl w:val="0"/>
          <w:numId w:val="66"/>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hình</w:t>
      </w:r>
      <w:r>
        <w:rPr>
          <w:spacing w:val="13"/>
          <w:sz w:val="24"/>
        </w:rPr>
        <w:t> </w:t>
      </w:r>
      <w:r>
        <w:rPr>
          <w:sz w:val="24"/>
        </w:rPr>
        <w:t>5-34.</w:t>
      </w:r>
    </w:p>
    <w:p>
      <w:pPr>
        <w:pStyle w:val="ListParagraph"/>
        <w:numPr>
          <w:ilvl w:val="0"/>
          <w:numId w:val="66"/>
        </w:numPr>
        <w:tabs>
          <w:tab w:pos="1809" w:val="left" w:leader="none"/>
          <w:tab w:pos="1810" w:val="left" w:leader="none"/>
        </w:tabs>
        <w:spacing w:line="240" w:lineRule="auto" w:before="62" w:after="0"/>
        <w:ind w:left="1809" w:right="0" w:hanging="567"/>
        <w:jc w:val="left"/>
        <w:rPr>
          <w:sz w:val="24"/>
        </w:rPr>
      </w:pPr>
      <w:r>
        <w:rPr/>
        <w:pict>
          <v:group style="position:absolute;margin-left:235.861771pt;margin-top:22.786657pt;width:194.3pt;height:154.75pt;mso-position-horizontal-relative:page;mso-position-vertical-relative:paragraph;z-index:-15523328;mso-wrap-distance-left:0;mso-wrap-distance-right:0" coordorigin="4717,456" coordsize="3886,3095">
            <v:shape style="position:absolute;left:5229;top:492;width:2903;height:538" coordorigin="5230,493" coordsize="2903,538" path="m7870,493l5494,493,5495,499,5424,509,5361,536,5307,577,5266,631,5239,694,5230,764,5239,835,5266,898,5307,952,5361,993,5424,1020,5495,1030,5494,1031,7870,1031,7867,1030,7938,1020,8001,993,8055,952,8096,898,8123,835,8133,764,8123,694,8096,631,8055,577,8001,536,7938,509,7867,499,7870,493xe" filled="true" fillcolor="#cdcdcd" stroked="false">
              <v:path arrowok="t"/>
              <v:fill opacity="32639f" type="solid"/>
            </v:shape>
            <v:shape style="position:absolute;left:5494;top:492;width:2376;height:538" coordorigin="5494,493" coordsize="2376,538" path="m5494,1031l5494,1031m7870,493l7870,493,5494,493,5494,493e" filled="false" stroked="true" strokeweight="1.494069pt" strokecolor="#cdcdcd">
              <v:path arrowok="t"/>
              <v:stroke dashstyle="solid"/>
            </v:shape>
            <v:shape style="position:absolute;left:5214;top:484;width:296;height:366" type="#_x0000_t75" stroked="false">
              <v:imagedata r:id="rId319" o:title=""/>
            </v:shape>
            <v:shape style="position:absolute;left:7867;top:1029;width:3;height:2" coordorigin="7867,1030" coordsize="3,2" path="m7870,1031l7870,1031,7867,1030e" filled="false" stroked="true" strokeweight="1.493871pt" strokecolor="#cdcdcd">
              <v:path arrowok="t"/>
              <v:stroke dashstyle="solid"/>
            </v:shape>
            <v:shape style="position:absolute;left:7852;top:484;width:296;height:366" type="#_x0000_t75" stroked="false">
              <v:imagedata r:id="rId320" o:title=""/>
            </v:shape>
            <v:shape style="position:absolute;left:5201;top:470;width:2903;height:531" type="#_x0000_t75" stroked="false">
              <v:imagedata r:id="rId321" o:title=""/>
            </v:shape>
            <v:shape style="position:absolute;left:5201;top:470;width:2903;height:531" coordorigin="5201,471" coordsize="2903,531" path="m5464,1001l7840,1001,7839,1001,7909,991,7972,965,8026,923,8068,870,8094,806,8104,736,8094,665,8068,602,8026,548,7972,507,7909,480,7839,471,7840,478,5464,478,5396,480,5332,507,5279,548,5237,602,5211,665,5201,736,5211,806,5237,870,5279,923,5332,965,5396,991,5466,1001,5464,1001xe" filled="false" stroked="true" strokeweight="1.493813pt" strokecolor="#000000">
              <v:path arrowok="t"/>
              <v:stroke dashstyle="solid"/>
            </v:shape>
            <v:shape style="position:absolute;left:6570;top:1000;width:195;height:568" type="#_x0000_t75" stroked="false">
              <v:imagedata r:id="rId322" o:title=""/>
            </v:shape>
            <v:shape style="position:absolute;left:4732;top:1538;width:3856;height:1061" type="#_x0000_t75" stroked="false">
              <v:imagedata r:id="rId323" o:title=""/>
            </v:shape>
            <v:shape style="position:absolute;left:6570;top:2584;width:195;height:538" type="#_x0000_t75" stroked="false">
              <v:imagedata r:id="rId324" o:title=""/>
            </v:shape>
            <v:shape style="position:absolute;left:5240;top:3117;width:2870;height:424" coordorigin="5241,3117" coordsize="2870,424" path="m5452,3117l5385,3128,5327,3158,5282,3203,5252,3261,5241,3328,5252,3395,5282,3453,5327,3498,5385,3528,5452,3539,5449,3540,7900,3540,7899,3539,7966,3528,8024,3498,8069,3453,8099,3395,8110,3328,8099,3261,8069,3203,8024,3158,7966,3128,7930,3122,5449,3122,5452,3117xm7899,3117l7900,3122,7930,3122,7899,3117xe" filled="true" fillcolor="#cdcdcd" stroked="false">
              <v:path arrowok="t"/>
              <v:fill opacity="32639f" type="solid"/>
            </v:shape>
            <v:shape style="position:absolute;left:5449;top:3117;width:2450;height:424" coordorigin="5449,3117" coordsize="2450,424" path="m5449,3540l5449,3540m7899,3117l7899,3117,7899,3117e" filled="false" stroked="true" strokeweight=".996046pt" strokecolor="#cdcdcd">
              <v:path arrowok="t"/>
              <v:stroke dashstyle="solid"/>
            </v:shape>
            <v:shape style="position:absolute;left:5230;top:3107;width:231;height:298" type="#_x0000_t75" stroked="false">
              <v:imagedata r:id="rId325" o:title=""/>
            </v:shape>
            <v:shape style="position:absolute;left:7898;top:3117;width:211;height:424" coordorigin="7899,3117" coordsize="211,424" path="m7900,3540l7900,3540,7899,3539m8099,3395l8099,3395,8110,3328,8099,3261,8069,3203,8024,3158,7966,3128,7899,3117e" filled="false" stroked="true" strokeweight=".996046pt" strokecolor="#cdcdcd">
              <v:path arrowok="t"/>
              <v:stroke dashstyle="solid"/>
            </v:shape>
            <v:shape style="position:absolute;left:7898;top:3107;width:2;height:20" coordorigin="7899,3107" coordsize="0,20" path="m7899,3127l7899,3107,7899,3127xe" filled="true" fillcolor="#cdcdcd" stroked="false">
              <v:path arrowok="t"/>
              <v:fill opacity="32639f" type="solid"/>
            </v:shape>
            <v:line style="position:absolute" from="7900,3122" to="5449,3122" stroked="true" strokeweight=".995864pt" strokecolor="#cdcdcd">
              <v:stroke dashstyle="solid"/>
            </v:line>
            <v:shape style="position:absolute;left:5212;top:3088;width:2870;height:423" type="#_x0000_t75" stroked="false">
              <v:imagedata r:id="rId326" o:title=""/>
            </v:shape>
            <v:shape style="position:absolute;left:5212;top:3088;width:2870;height:423" coordorigin="5212,3088" coordsize="2870,423" path="m5420,3510l7870,3510,7937,3500,7995,3470,8041,3424,8071,3366,8081,3299,8071,3233,8041,3175,7995,3129,7937,3099,7870,3088,7870,3092,5420,3092,5357,3099,5299,3129,5253,3175,5223,3233,5212,3299,5223,3366,5253,3424,5299,3470,5357,3500,5423,3510,5420,3510xe" filled="false" stroked="true" strokeweight=".995871pt" strokecolor="#404040">
              <v:path arrowok="t"/>
              <v:stroke dashstyle="solid"/>
            </v:shape>
            <v:shape style="position:absolute;left:6340;top:628;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6245;top:3191;width:822;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NGỪNG</w:t>
                    </w:r>
                  </w:p>
                </w:txbxContent>
              </v:textbox>
              <w10:wrap type="none"/>
            </v:shape>
            <v:shape style="position:absolute;left:4732;top:1538;width:3856;height:1061" type="#_x0000_t202" filled="false" stroked="true" strokeweight="1.493835pt" strokecolor="#000000">
              <v:textbox inset="0,0,0,0">
                <w:txbxContent>
                  <w:p>
                    <w:pPr>
                      <w:spacing w:line="249" w:lineRule="auto" w:before="73"/>
                      <w:ind w:left="356" w:right="369" w:firstLine="0"/>
                      <w:jc w:val="center"/>
                      <w:rPr>
                        <w:rFonts w:ascii="Arial" w:hAnsi="Arial"/>
                        <w:b/>
                        <w:sz w:val="24"/>
                      </w:rPr>
                    </w:pPr>
                    <w:r>
                      <w:rPr>
                        <w:rFonts w:ascii="Arial" w:hAnsi="Arial"/>
                        <w:b/>
                        <w:w w:val="85"/>
                        <w:sz w:val="24"/>
                      </w:rPr>
                      <w:t>THỰC HIỆN VÒNG LẶP 10 LẦN: </w:t>
                    </w:r>
                    <w:r>
                      <w:rPr>
                        <w:rFonts w:ascii="Arial" w:hAnsi="Arial"/>
                        <w:b/>
                        <w:w w:val="95"/>
                        <w:sz w:val="24"/>
                      </w:rPr>
                      <w:t>TẮT 8 LED, DELAY</w:t>
                    </w:r>
                  </w:p>
                  <w:p>
                    <w:pPr>
                      <w:spacing w:line="276" w:lineRule="exact" w:before="0"/>
                      <w:ind w:left="356" w:right="368" w:firstLine="0"/>
                      <w:jc w:val="center"/>
                      <w:rPr>
                        <w:rFonts w:ascii="Arial" w:hAnsi="Arial"/>
                        <w:b/>
                        <w:sz w:val="24"/>
                      </w:rPr>
                    </w:pPr>
                    <w:r>
                      <w:rPr>
                        <w:rFonts w:ascii="Arial" w:hAnsi="Arial"/>
                        <w:b/>
                        <w:w w:val="95"/>
                        <w:sz w:val="24"/>
                      </w:rPr>
                      <w:t>SÁNG 8 LED, DELAY</w:t>
                    </w:r>
                  </w:p>
                </w:txbxContent>
              </v:textbox>
              <v:stroke dashstyle="solid"/>
              <w10:wrap type="none"/>
            </v:shape>
            <w10:wrap type="topAndBottom"/>
          </v:group>
        </w:pict>
      </w:r>
      <w:r>
        <w:rPr>
          <w:sz w:val="24"/>
        </w:rPr>
        <w:t>Lƣu đồ:</w:t>
      </w:r>
    </w:p>
    <w:p>
      <w:pPr>
        <w:spacing w:before="67"/>
        <w:ind w:left="3034" w:right="0" w:firstLine="0"/>
        <w:jc w:val="left"/>
        <w:rPr>
          <w:i/>
          <w:sz w:val="24"/>
        </w:rPr>
      </w:pPr>
      <w:r>
        <w:rPr>
          <w:i/>
          <w:sz w:val="24"/>
        </w:rPr>
        <w:t>Hình 5-36: Lưu đồ điều khiển led đơn chớp tắt 10 lần.</w:t>
      </w:r>
    </w:p>
    <w:p>
      <w:pPr>
        <w:pStyle w:val="ListParagraph"/>
        <w:numPr>
          <w:ilvl w:val="0"/>
          <w:numId w:val="66"/>
        </w:numPr>
        <w:tabs>
          <w:tab w:pos="1809" w:val="left" w:leader="none"/>
          <w:tab w:pos="1810" w:val="left" w:leader="none"/>
        </w:tabs>
        <w:spacing w:line="240" w:lineRule="auto" w:before="124" w:after="10"/>
        <w:ind w:left="1809" w:right="0" w:hanging="567"/>
        <w:jc w:val="left"/>
        <w:rPr>
          <w:sz w:val="24"/>
        </w:rPr>
      </w:pPr>
      <w:r>
        <w:rPr>
          <w:sz w:val="24"/>
        </w:rPr>
        <w:t>Chƣơng</w:t>
      </w:r>
      <w:r>
        <w:rPr>
          <w:spacing w:val="2"/>
          <w:sz w:val="24"/>
        </w:rPr>
        <w:t> </w:t>
      </w:r>
      <w:r>
        <w:rPr>
          <w:sz w:val="24"/>
        </w:rPr>
        <w:t>trình:</w:t>
      </w:r>
    </w:p>
    <w:p>
      <w:pPr>
        <w:pStyle w:val="BodyText"/>
        <w:ind w:left="561"/>
        <w:rPr>
          <w:sz w:val="20"/>
        </w:rPr>
      </w:pPr>
      <w:r>
        <w:rPr>
          <w:sz w:val="20"/>
        </w:rPr>
        <w:pict>
          <v:shape style="width:507.35pt;height:171.2pt;mso-position-horizontal-relative:char;mso-position-vertical-relative:line" type="#_x0000_t202" filled="false" stroked="true" strokeweight=".48004pt" strokecolor="#000000">
            <w10:anchorlock/>
            <v:textbox inset="0,0,0,0">
              <w:txbxContent>
                <w:p>
                  <w:pPr>
                    <w:pStyle w:val="BodyText"/>
                    <w:spacing w:before="24"/>
                    <w:ind w:left="105"/>
                    <w:rPr>
                      <w:rFonts w:ascii="Georgia"/>
                    </w:rPr>
                  </w:pPr>
                  <w:r>
                    <w:rPr>
                      <w:rFonts w:ascii="Georgia"/>
                    </w:rPr>
                    <w:t>#INCLUDE &lt;16F887.H&gt;</w:t>
                  </w:r>
                </w:p>
                <w:p>
                  <w:pPr>
                    <w:pStyle w:val="BodyText"/>
                    <w:spacing w:line="249" w:lineRule="auto" w:before="6"/>
                    <w:ind w:left="105" w:right="4978"/>
                    <w:rPr>
                      <w:rFonts w:ascii="Georgia"/>
                    </w:rPr>
                  </w:pPr>
                  <w:r>
                    <w:rPr>
                      <w:rFonts w:ascii="Georgia"/>
                      <w:w w:val="85"/>
                    </w:rPr>
                    <w:t>#FUSES NOWDT,PUT,HS,NOPROTECT,NOLVP </w:t>
                  </w:r>
                  <w:r>
                    <w:rPr>
                      <w:rFonts w:ascii="Georgia"/>
                    </w:rPr>
                    <w:t>#USE DELAY(CLOCK=20M)</w:t>
                  </w:r>
                </w:p>
                <w:p>
                  <w:pPr>
                    <w:pStyle w:val="BodyText"/>
                    <w:spacing w:line="244" w:lineRule="auto"/>
                    <w:ind w:left="105" w:right="7627"/>
                    <w:rPr>
                      <w:rFonts w:ascii="Georgia"/>
                    </w:rPr>
                  </w:pPr>
                  <w:r>
                    <w:rPr>
                      <w:rFonts w:ascii="Georgia"/>
                      <w:w w:val="90"/>
                    </w:rPr>
                    <w:t>UNSIGNED INT8 I; </w:t>
                  </w:r>
                  <w:r>
                    <w:rPr>
                      <w:rFonts w:ascii="Georgia"/>
                    </w:rPr>
                    <w:t>VOID MAIN()</w:t>
                  </w:r>
                </w:p>
                <w:p>
                  <w:pPr>
                    <w:pStyle w:val="BodyText"/>
                    <w:tabs>
                      <w:tab w:pos="513" w:val="left" w:leader="none"/>
                    </w:tabs>
                    <w:spacing w:line="249" w:lineRule="auto" w:before="5"/>
                    <w:ind w:left="475" w:right="7627" w:hanging="370"/>
                    <w:rPr>
                      <w:rFonts w:ascii="Georgia"/>
                    </w:rPr>
                  </w:pPr>
                  <w:r>
                    <w:rPr>
                      <w:rFonts w:ascii="Georgia"/>
                    </w:rPr>
                    <w:t>{</w:t>
                    <w:tab/>
                    <w:tab/>
                  </w:r>
                  <w:r>
                    <w:rPr>
                      <w:rFonts w:ascii="Georgia"/>
                      <w:w w:val="85"/>
                    </w:rPr>
                    <w:t>SET_TRIS_D(0x00); </w:t>
                  </w:r>
                  <w:r>
                    <w:rPr>
                      <w:rFonts w:ascii="Georgia"/>
                      <w:w w:val="90"/>
                    </w:rPr>
                    <w:t>FOR(I=0;I&lt;10;I++)</w:t>
                  </w:r>
                </w:p>
                <w:p>
                  <w:pPr>
                    <w:pStyle w:val="BodyText"/>
                    <w:tabs>
                      <w:tab w:pos="1546" w:val="left" w:leader="none"/>
                      <w:tab w:pos="3752" w:val="left" w:leader="none"/>
                    </w:tabs>
                    <w:spacing w:line="249" w:lineRule="auto"/>
                    <w:ind w:left="1546" w:right="4476" w:hanging="720"/>
                    <w:rPr>
                      <w:rFonts w:ascii="Georgia"/>
                    </w:rPr>
                  </w:pPr>
                  <w:r>
                    <w:rPr>
                      <w:rFonts w:ascii="Georgia"/>
                      <w:w w:val="90"/>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92"/>
                    </w:rPr>
                    <w:t>D</w:t>
                  </w:r>
                  <w:r>
                    <w:rPr>
                      <w:rFonts w:ascii="Georgia"/>
                      <w:spacing w:val="-1"/>
                      <w:w w:val="92"/>
                    </w:rPr>
                    <w:t>(</w:t>
                  </w:r>
                  <w:r>
                    <w:rPr>
                      <w:rFonts w:ascii="Georgia"/>
                      <w:spacing w:val="1"/>
                      <w:w w:val="90"/>
                    </w:rPr>
                    <w:t>0</w:t>
                  </w:r>
                  <w:r>
                    <w:rPr>
                      <w:rFonts w:ascii="Georgia"/>
                      <w:spacing w:val="-1"/>
                      <w:w w:val="95"/>
                    </w:rPr>
                    <w:t>x</w:t>
                  </w:r>
                  <w:r>
                    <w:rPr>
                      <w:rFonts w:ascii="Georgia"/>
                      <w:w w:val="89"/>
                    </w:rPr>
                    <w:t>FF</w:t>
                  </w:r>
                  <w:r>
                    <w:rPr>
                      <w:rFonts w:ascii="Georgia"/>
                      <w:w w:val="93"/>
                    </w:rPr>
                    <w:t>);</w:t>
                  </w:r>
                  <w:r>
                    <w:rPr>
                      <w:rFonts w:ascii="Georgia"/>
                    </w:rPr>
                    <w:tab/>
                  </w:r>
                  <w:r>
                    <w:rPr>
                      <w:rFonts w:ascii="Georgia"/>
                      <w:w w:val="88"/>
                    </w:rPr>
                    <w:t>DE</w:t>
                  </w:r>
                  <w:r>
                    <w:rPr>
                      <w:rFonts w:ascii="Georgia"/>
                      <w:spacing w:val="1"/>
                      <w:w w:val="88"/>
                    </w:rPr>
                    <w:t>L</w:t>
                  </w:r>
                  <w:r>
                    <w:rPr>
                      <w:rFonts w:ascii="Georgia"/>
                      <w:spacing w:val="-1"/>
                      <w:w w:val="92"/>
                    </w:rPr>
                    <w:t>A</w:t>
                  </w:r>
                  <w:r>
                    <w:rPr>
                      <w:rFonts w:ascii="Georgia"/>
                      <w:spacing w:val="-3"/>
                      <w:w w:val="92"/>
                    </w:rPr>
                    <w:t>Y</w:t>
                  </w:r>
                  <w:r>
                    <w:rPr>
                      <w:rFonts w:ascii="Georgia"/>
                      <w:spacing w:val="2"/>
                      <w:w w:val="57"/>
                    </w:rPr>
                    <w:t>_</w:t>
                  </w:r>
                  <w:r>
                    <w:rPr>
                      <w:rFonts w:ascii="Georgia"/>
                      <w:w w:val="87"/>
                    </w:rPr>
                    <w:t>M</w:t>
                  </w:r>
                  <w:r>
                    <w:rPr>
                      <w:rFonts w:ascii="Georgia"/>
                      <w:w w:val="88"/>
                    </w:rPr>
                    <w:t>S</w:t>
                  </w:r>
                  <w:r>
                    <w:rPr>
                      <w:rFonts w:ascii="Georgia"/>
                      <w:w w:val="116"/>
                    </w:rPr>
                    <w:t>(</w:t>
                  </w:r>
                  <w:r>
                    <w:rPr>
                      <w:rFonts w:ascii="Georgia"/>
                      <w:spacing w:val="-4"/>
                      <w:w w:val="116"/>
                    </w:rPr>
                    <w:t>1</w:t>
                  </w:r>
                  <w:r>
                    <w:rPr>
                      <w:rFonts w:ascii="Georgia"/>
                      <w:spacing w:val="1"/>
                      <w:w w:val="90"/>
                    </w:rPr>
                    <w:t>000</w:t>
                  </w:r>
                  <w:r>
                    <w:rPr>
                      <w:rFonts w:ascii="Georgia"/>
                      <w:w w:val="93"/>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92"/>
                    </w:rPr>
                    <w:t>D</w:t>
                  </w:r>
                  <w:r>
                    <w:rPr>
                      <w:rFonts w:ascii="Georgia"/>
                      <w:spacing w:val="-1"/>
                      <w:w w:val="92"/>
                    </w:rPr>
                    <w:t>(</w:t>
                  </w:r>
                  <w:r>
                    <w:rPr>
                      <w:rFonts w:ascii="Georgia"/>
                      <w:spacing w:val="1"/>
                      <w:w w:val="90"/>
                    </w:rPr>
                    <w:t>0</w:t>
                  </w:r>
                  <w:r>
                    <w:rPr>
                      <w:rFonts w:ascii="Georgia"/>
                      <w:spacing w:val="-1"/>
                      <w:w w:val="95"/>
                    </w:rPr>
                    <w:t>x</w:t>
                  </w:r>
                  <w:r>
                    <w:rPr>
                      <w:rFonts w:ascii="Georgia"/>
                      <w:spacing w:val="1"/>
                      <w:w w:val="90"/>
                    </w:rPr>
                    <w:t>00</w:t>
                  </w:r>
                  <w:r>
                    <w:rPr>
                      <w:rFonts w:ascii="Georgia"/>
                      <w:w w:val="93"/>
                    </w:rPr>
                    <w:t>);</w:t>
                  </w:r>
                  <w:r>
                    <w:rPr>
                      <w:rFonts w:ascii="Georgia"/>
                    </w:rPr>
                    <w:tab/>
                  </w:r>
                  <w:r>
                    <w:rPr>
                      <w:rFonts w:ascii="Georgia"/>
                      <w:w w:val="15"/>
                    </w:rPr>
                    <w:t> </w:t>
                  </w:r>
                  <w:r>
                    <w:rPr>
                      <w:rFonts w:ascii="Georgia"/>
                      <w:spacing w:val="-1"/>
                      <w:w w:val="88"/>
                    </w:rPr>
                    <w:t>DE</w:t>
                  </w:r>
                  <w:r>
                    <w:rPr>
                      <w:rFonts w:ascii="Georgia"/>
                      <w:spacing w:val="0"/>
                      <w:w w:val="88"/>
                    </w:rPr>
                    <w:t>L</w:t>
                  </w:r>
                  <w:r>
                    <w:rPr>
                      <w:rFonts w:ascii="Georgia"/>
                      <w:spacing w:val="-2"/>
                      <w:w w:val="92"/>
                    </w:rPr>
                    <w:t>A</w:t>
                  </w:r>
                  <w:r>
                    <w:rPr>
                      <w:rFonts w:ascii="Georgia"/>
                      <w:spacing w:val="-4"/>
                      <w:w w:val="92"/>
                    </w:rPr>
                    <w:t>Y</w:t>
                  </w:r>
                  <w:r>
                    <w:rPr>
                      <w:rFonts w:ascii="Georgia"/>
                      <w:spacing w:val="1"/>
                      <w:w w:val="57"/>
                    </w:rPr>
                    <w:t>_</w:t>
                  </w:r>
                  <w:r>
                    <w:rPr>
                      <w:rFonts w:ascii="Georgia"/>
                      <w:spacing w:val="-1"/>
                      <w:w w:val="87"/>
                    </w:rPr>
                    <w:t>M</w:t>
                  </w:r>
                  <w:r>
                    <w:rPr>
                      <w:rFonts w:ascii="Georgia"/>
                      <w:spacing w:val="-1"/>
                      <w:w w:val="88"/>
                    </w:rPr>
                    <w:t>S</w:t>
                  </w:r>
                  <w:r>
                    <w:rPr>
                      <w:rFonts w:ascii="Georgia"/>
                      <w:spacing w:val="-1"/>
                      <w:w w:val="116"/>
                    </w:rPr>
                    <w:t>(</w:t>
                  </w:r>
                  <w:r>
                    <w:rPr>
                      <w:rFonts w:ascii="Georgia"/>
                      <w:spacing w:val="-5"/>
                      <w:w w:val="116"/>
                    </w:rPr>
                    <w:t>1</w:t>
                  </w:r>
                  <w:r>
                    <w:rPr>
                      <w:rFonts w:ascii="Georgia"/>
                      <w:spacing w:val="0"/>
                      <w:w w:val="90"/>
                    </w:rPr>
                    <w:t>000</w:t>
                  </w:r>
                  <w:r>
                    <w:rPr>
                      <w:rFonts w:ascii="Georgia"/>
                      <w:spacing w:val="-1"/>
                      <w:w w:val="93"/>
                    </w:rPr>
                    <w:t>);</w:t>
                  </w:r>
                </w:p>
                <w:p>
                  <w:pPr>
                    <w:pStyle w:val="BodyText"/>
                    <w:spacing w:line="249" w:lineRule="auto"/>
                    <w:ind w:left="422" w:right="8015" w:firstLine="456"/>
                    <w:rPr>
                      <w:rFonts w:ascii="Georgia"/>
                    </w:rPr>
                  </w:pPr>
                  <w:r>
                    <w:rPr>
                      <w:rFonts w:ascii="Georgia"/>
                    </w:rPr>
                    <w:t>} </w:t>
                  </w:r>
                  <w:r>
                    <w:rPr>
                      <w:rFonts w:ascii="Georgia"/>
                      <w:w w:val="90"/>
                    </w:rPr>
                    <w:t>WHILE(TRUE){}</w:t>
                  </w:r>
                </w:p>
                <w:p>
                  <w:pPr>
                    <w:pStyle w:val="BodyText"/>
                    <w:spacing w:line="272" w:lineRule="exact"/>
                    <w:ind w:left="105"/>
                    <w:rPr>
                      <w:rFonts w:ascii="Georgia"/>
                    </w:rPr>
                  </w:pPr>
                  <w:r>
                    <w:rPr>
                      <w:rFonts w:ascii="Georgia"/>
                      <w:w w:val="90"/>
                    </w:rPr>
                    <w:t>}</w:t>
                  </w:r>
                </w:p>
              </w:txbxContent>
            </v:textbox>
            <v:stroke dashstyle="solid"/>
          </v:shape>
        </w:pict>
      </w:r>
      <w:r>
        <w:rPr>
          <w:sz w:val="20"/>
        </w:rPr>
      </w:r>
    </w:p>
    <w:p>
      <w:pPr>
        <w:pStyle w:val="ListParagraph"/>
        <w:numPr>
          <w:ilvl w:val="0"/>
          <w:numId w:val="66"/>
        </w:numPr>
        <w:tabs>
          <w:tab w:pos="1809" w:val="left" w:leader="none"/>
          <w:tab w:pos="1810" w:val="left" w:leader="none"/>
        </w:tabs>
        <w:spacing w:line="240" w:lineRule="auto" w:before="24" w:after="0"/>
        <w:ind w:left="1809" w:right="0" w:hanging="567"/>
        <w:jc w:val="left"/>
        <w:rPr>
          <w:sz w:val="24"/>
        </w:rPr>
      </w:pPr>
      <w:r>
        <w:rPr>
          <w:sz w:val="24"/>
        </w:rPr>
        <w:t>Giải thích chƣơng</w:t>
      </w:r>
      <w:r>
        <w:rPr>
          <w:spacing w:val="-6"/>
          <w:sz w:val="24"/>
        </w:rPr>
        <w:t> </w:t>
      </w:r>
      <w:r>
        <w:rPr>
          <w:sz w:val="24"/>
        </w:rPr>
        <w:t>trình:</w:t>
      </w:r>
    </w:p>
    <w:p>
      <w:pPr>
        <w:pStyle w:val="BodyText"/>
        <w:spacing w:line="242" w:lineRule="auto" w:before="2"/>
        <w:ind w:left="676" w:right="668" w:firstLine="566"/>
      </w:pPr>
      <w:r>
        <w:rPr/>
        <w:t>Chƣơng trình này cho vòng lặp for thực hiện 10 lần điều khiển 8 led chớp tắt, sau đó thực hiện lệnh while(1) và không có lệnh nào trong vòng lặp nên xem nhƣ nhảy tại chổ.</w:t>
      </w:r>
    </w:p>
    <w:p>
      <w:pPr>
        <w:spacing w:after="0" w:line="242" w:lineRule="auto"/>
        <w:sectPr>
          <w:pgSz w:w="11910" w:h="16840"/>
          <w:pgMar w:header="313" w:footer="470" w:top="600" w:bottom="680" w:left="740" w:right="0"/>
        </w:sectPr>
      </w:pPr>
    </w:p>
    <w:p>
      <w:pPr>
        <w:pStyle w:val="BodyText"/>
        <w:spacing w:before="7"/>
        <w:rPr>
          <w:sz w:val="29"/>
        </w:rPr>
      </w:pPr>
    </w:p>
    <w:p>
      <w:pPr>
        <w:pStyle w:val="BodyText"/>
        <w:ind w:left="561"/>
        <w:rPr>
          <w:sz w:val="20"/>
        </w:rPr>
      </w:pPr>
      <w:r>
        <w:rPr>
          <w:sz w:val="20"/>
        </w:rPr>
        <w:pict>
          <v:shape style="width:507.35pt;height:16.1pt;mso-position-horizontal-relative:char;mso-position-vertical-relative:line" type="#_x0000_t202" filled="true" fillcolor="#dbe4f0" stroked="true" strokeweight=".48004pt" strokecolor="#000000">
            <w10:anchorlock/>
            <v:textbox inset="0,0,0,0">
              <w:txbxContent>
                <w:p>
                  <w:pPr>
                    <w:pStyle w:val="BodyText"/>
                    <w:spacing w:before="11"/>
                    <w:ind w:left="672"/>
                  </w:pPr>
                  <w:r>
                    <w:rPr>
                      <w:b/>
                      <w:i/>
                    </w:rPr>
                    <w:t>Bài 5-3: </w:t>
                  </w:r>
                  <w:r>
                    <w:rPr/>
                    <w:t>Dùng vi điều khiển 16F887 điều khiển 8 led đơn sáng dần tắt dần từ phải sang trái.</w:t>
                  </w:r>
                </w:p>
              </w:txbxContent>
            </v:textbox>
            <v:fill type="solid"/>
            <v:stroke dashstyle="solid"/>
          </v:shape>
        </w:pict>
      </w:r>
      <w:r>
        <w:rPr>
          <w:sz w:val="20"/>
        </w:rPr>
      </w:r>
    </w:p>
    <w:p>
      <w:pPr>
        <w:pStyle w:val="ListParagraph"/>
        <w:numPr>
          <w:ilvl w:val="0"/>
          <w:numId w:val="66"/>
        </w:numPr>
        <w:tabs>
          <w:tab w:pos="1809" w:val="left" w:leader="none"/>
          <w:tab w:pos="1810" w:val="left" w:leader="none"/>
        </w:tabs>
        <w:spacing w:line="240" w:lineRule="auto" w:before="12" w:after="0"/>
        <w:ind w:left="1809" w:right="0" w:hanging="567"/>
        <w:jc w:val="left"/>
        <w:rPr>
          <w:sz w:val="24"/>
        </w:rPr>
      </w:pPr>
      <w:r>
        <w:rPr>
          <w:sz w:val="24"/>
        </w:rPr>
        <w:t>Sơ đồ </w:t>
      </w:r>
      <w:r>
        <w:rPr>
          <w:spacing w:val="-3"/>
          <w:sz w:val="24"/>
        </w:rPr>
        <w:t>mạch: </w:t>
      </w:r>
      <w:r>
        <w:rPr>
          <w:sz w:val="24"/>
        </w:rPr>
        <w:t>giống hình</w:t>
      </w:r>
      <w:r>
        <w:rPr>
          <w:spacing w:val="13"/>
          <w:sz w:val="24"/>
        </w:rPr>
        <w:t> </w:t>
      </w:r>
      <w:r>
        <w:rPr>
          <w:sz w:val="24"/>
        </w:rPr>
        <w:t>5-34.</w:t>
      </w:r>
    </w:p>
    <w:p>
      <w:pPr>
        <w:pStyle w:val="ListParagraph"/>
        <w:numPr>
          <w:ilvl w:val="0"/>
          <w:numId w:val="66"/>
        </w:numPr>
        <w:tabs>
          <w:tab w:pos="1809" w:val="left" w:leader="none"/>
          <w:tab w:pos="1810" w:val="left" w:leader="none"/>
        </w:tabs>
        <w:spacing w:line="240" w:lineRule="auto" w:before="61" w:after="0"/>
        <w:ind w:left="1809" w:right="0" w:hanging="567"/>
        <w:jc w:val="left"/>
        <w:rPr>
          <w:sz w:val="24"/>
        </w:rPr>
      </w:pPr>
      <w:r>
        <w:rPr/>
        <w:pict>
          <v:group style="position:absolute;margin-left:235.079422pt;margin-top:22.833544pt;width:205.6pt;height:179.95pt;mso-position-horizontal-relative:page;mso-position-vertical-relative:paragraph;z-index:-15519744;mso-wrap-distance-left:0;mso-wrap-distance-right:0" coordorigin="4702,457" coordsize="4112,3599">
            <v:shape style="position:absolute;left:4746;top:1181;width:2159;height:2859" coordorigin="4746,1182" coordsize="2159,2859" path="m6900,3544l6900,3948,6905,3951,6898,3986,6879,4014,6850,4033,6815,4040,6810,4038,4836,4038,4778,4014,4752,3951,4746,3948,4746,1272,4752,1273,4759,1238,4778,1210,4807,1190,4842,1183,4836,1182,6690,1182e" filled="false" stroked="true" strokeweight="1.495253pt" strokecolor="#cdcdcd">
              <v:path arrowok="t"/>
              <v:stroke dashstyle="solid"/>
            </v:shape>
            <v:shape style="position:absolute;left:6660;top:1107;width:240;height:150" coordorigin="6660,1107" coordsize="240,150" path="m6660,1107l6660,1257,6900,1182,6660,1107xe" filled="true" fillcolor="#cdcdcd" stroked="false">
              <v:path arrowok="t"/>
              <v:fill opacity="32639f" type="solid"/>
            </v:shape>
            <v:shape style="position:absolute;left:4716;top:1151;width:2160;height:2860" coordorigin="4717,1152" coordsize="2160,2860" path="m6870,3514l6870,3918,6876,3922,6869,3957,6850,3985,6822,4005,6787,4012,6780,4008,4806,4008,4750,3985,4723,3922,4717,3918,4717,1242,4723,1244,4730,1210,4750,1181,4778,1162,4813,1155,4806,1152,6660,1152e" filled="false" stroked="true" strokeweight="1.495253pt" strokecolor="#000000">
              <v:path arrowok="t"/>
              <v:stroke dashstyle="solid"/>
            </v:shape>
            <v:shape style="position:absolute;left:6630;top:1077;width:240;height:165" coordorigin="6630,1077" coordsize="240,165" path="m6630,1077l6630,1242,6870,1152,6630,1077xe" filled="true" fillcolor="#000000" stroked="false">
              <v:path arrowok="t"/>
              <v:fill type="solid"/>
            </v:shape>
            <v:shape style="position:absolute;left:5452;top:493;width:2905;height:539" coordorigin="5453,494" coordsize="2905,539" path="m8096,494l5718,494,5718,500,5648,510,5584,537,5531,578,5489,632,5462,695,5453,766,5462,836,5489,900,5531,953,5584,995,5648,1022,5718,1031,5718,1032,8096,1032,8092,1031,8163,1022,8226,995,8280,953,8321,900,8348,836,8357,766,8348,695,8321,632,8280,578,8226,537,8163,510,8092,500,8096,494xe" filled="true" fillcolor="#cdcdcd" stroked="false">
              <v:path arrowok="t"/>
              <v:fill opacity="32639f" type="solid"/>
            </v:shape>
            <v:shape style="position:absolute;left:5718;top:1032;width:2378;height:2" coordorigin="5718,1032" coordsize="2378,0" path="m5718,1032l8096,1032,8096,1032e" filled="false" stroked="true" strokeweight="1.495299pt" strokecolor="#cdcdcd">
              <v:path arrowok="t"/>
              <v:stroke dashstyle="solid"/>
            </v:shape>
            <v:line style="position:absolute" from="5703,495" to="5733,495" stroked="true" strokeweight=".106456pt" strokecolor="#cdcdcd">
              <v:stroke dashstyle="solid"/>
            </v:line>
            <v:shape style="position:absolute;left:5437;top:680;width:296;height:366" type="#_x0000_t75" stroked="false">
              <v:imagedata r:id="rId327" o:title=""/>
            </v:shape>
            <v:shape style="position:absolute;left:8077;top:821;width:286;height:225" type="#_x0000_t75" stroked="false">
              <v:imagedata r:id="rId328" o:title=""/>
            </v:shape>
            <v:shape style="position:absolute;left:8091;top:493;width:4;height:7" coordorigin="8092,494" coordsize="4,7" path="m8092,500l8096,494,8096,494e" filled="false" stroked="true" strokeweight="1.495246pt" strokecolor="#cdcdcd">
              <v:path arrowok="t"/>
              <v:stroke dashstyle="solid"/>
            </v:shape>
            <v:shape style="position:absolute;left:5424;top:471;width:2905;height:531" type="#_x0000_t75" stroked="false">
              <v:imagedata r:id="rId329" o:title=""/>
            </v:shape>
            <v:shape style="position:absolute;left:5424;top:471;width:2905;height:531" coordorigin="5424,472" coordsize="2905,531" path="m5688,1002l8066,1002,8063,1002,8134,993,8197,966,8251,925,8292,871,8319,808,8329,737,8319,666,8292,603,8251,549,8197,508,8134,481,8063,472,8066,479,5688,479,5619,481,5556,508,5502,549,5460,603,5434,666,5424,737,5434,808,5460,871,5502,925,5556,966,5619,993,5690,1002,5688,1002xe" filled="false" stroked="true" strokeweight="1.495296pt" strokecolor="#000000">
              <v:path arrowok="t"/>
              <v:stroke dashstyle="solid"/>
            </v:shape>
            <v:shape style="position:absolute;left:6794;top:1002;width:195;height:569" type="#_x0000_t75" stroked="false">
              <v:imagedata r:id="rId330" o:title=""/>
            </v:shape>
            <v:shape style="position:absolute;left:4940;top:1540;width:3858;height:808" type="#_x0000_t75" stroked="false">
              <v:imagedata r:id="rId331" o:title=""/>
            </v:shape>
            <v:shape style="position:absolute;left:6794;top:2348;width:195;height:569" type="#_x0000_t75" stroked="false">
              <v:imagedata r:id="rId332" o:title=""/>
            </v:shape>
            <v:shape style="position:absolute;left:4940;top:2886;width:3858;height:823" type="#_x0000_t75" stroked="false">
              <v:imagedata r:id="rId333" o:title=""/>
            </v:shape>
            <v:shape style="position:absolute;left:6564;top:629;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4940;top:2886;width:3858;height:823" type="#_x0000_t202" filled="false" stroked="true" strokeweight="1.495296pt" strokecolor="#000000">
              <v:textbox inset="0,0,0,0">
                <w:txbxContent>
                  <w:p>
                    <w:pPr>
                      <w:spacing w:line="249" w:lineRule="auto" w:before="97"/>
                      <w:ind w:left="212" w:right="187" w:firstLine="250"/>
                      <w:jc w:val="left"/>
                      <w:rPr>
                        <w:rFonts w:ascii="Arial" w:hAnsi="Arial"/>
                        <w:b/>
                        <w:sz w:val="24"/>
                      </w:rPr>
                    </w:pPr>
                    <w:r>
                      <w:rPr>
                        <w:rFonts w:ascii="Arial" w:hAnsi="Arial"/>
                        <w:b/>
                        <w:w w:val="90"/>
                        <w:sz w:val="24"/>
                      </w:rPr>
                      <w:t>THỰC HIỆN VÒNG LẶP 8 LẦN: DỊCH</w:t>
                    </w:r>
                    <w:r>
                      <w:rPr>
                        <w:rFonts w:ascii="Arial" w:hAnsi="Arial"/>
                        <w:b/>
                        <w:spacing w:val="-36"/>
                        <w:w w:val="90"/>
                        <w:sz w:val="24"/>
                      </w:rPr>
                      <w:t> </w:t>
                    </w:r>
                    <w:r>
                      <w:rPr>
                        <w:rFonts w:ascii="Arial" w:hAnsi="Arial"/>
                        <w:b/>
                        <w:w w:val="90"/>
                        <w:sz w:val="24"/>
                      </w:rPr>
                      <w:t>BIT</w:t>
                    </w:r>
                    <w:r>
                      <w:rPr>
                        <w:rFonts w:ascii="Arial" w:hAnsi="Arial"/>
                        <w:b/>
                        <w:spacing w:val="-35"/>
                        <w:w w:val="90"/>
                        <w:sz w:val="24"/>
                      </w:rPr>
                      <w:t> </w:t>
                    </w:r>
                    <w:r>
                      <w:rPr>
                        <w:rFonts w:ascii="Arial" w:hAnsi="Arial"/>
                        <w:b/>
                        <w:w w:val="90"/>
                        <w:sz w:val="24"/>
                      </w:rPr>
                      <w:t>0</w:t>
                    </w:r>
                    <w:r>
                      <w:rPr>
                        <w:rFonts w:ascii="Arial" w:hAnsi="Arial"/>
                        <w:b/>
                        <w:spacing w:val="-35"/>
                        <w:w w:val="90"/>
                        <w:sz w:val="24"/>
                      </w:rPr>
                      <w:t> </w:t>
                    </w:r>
                    <w:r>
                      <w:rPr>
                        <w:rFonts w:ascii="Arial" w:hAnsi="Arial"/>
                        <w:b/>
                        <w:w w:val="90"/>
                        <w:sz w:val="24"/>
                      </w:rPr>
                      <w:t>VÀO</w:t>
                    </w:r>
                    <w:r>
                      <w:rPr>
                        <w:rFonts w:ascii="Arial" w:hAnsi="Arial"/>
                        <w:b/>
                        <w:spacing w:val="-36"/>
                        <w:w w:val="90"/>
                        <w:sz w:val="24"/>
                      </w:rPr>
                      <w:t> </w:t>
                    </w:r>
                    <w:r>
                      <w:rPr>
                        <w:rFonts w:ascii="Arial" w:hAnsi="Arial"/>
                        <w:b/>
                        <w:w w:val="90"/>
                        <w:sz w:val="24"/>
                      </w:rPr>
                      <w:t>LÀM</w:t>
                    </w:r>
                    <w:r>
                      <w:rPr>
                        <w:rFonts w:ascii="Arial" w:hAnsi="Arial"/>
                        <w:b/>
                        <w:spacing w:val="-35"/>
                        <w:w w:val="90"/>
                        <w:sz w:val="24"/>
                      </w:rPr>
                      <w:t> </w:t>
                    </w:r>
                    <w:r>
                      <w:rPr>
                        <w:rFonts w:ascii="Arial" w:hAnsi="Arial"/>
                        <w:b/>
                        <w:w w:val="90"/>
                        <w:sz w:val="24"/>
                      </w:rPr>
                      <w:t>LED</w:t>
                    </w:r>
                    <w:r>
                      <w:rPr>
                        <w:rFonts w:ascii="Arial" w:hAnsi="Arial"/>
                        <w:b/>
                        <w:spacing w:val="-35"/>
                        <w:w w:val="90"/>
                        <w:sz w:val="24"/>
                      </w:rPr>
                      <w:t> </w:t>
                    </w:r>
                    <w:r>
                      <w:rPr>
                        <w:rFonts w:ascii="Arial" w:hAnsi="Arial"/>
                        <w:b/>
                        <w:w w:val="90"/>
                        <w:sz w:val="24"/>
                      </w:rPr>
                      <w:t>TẮT</w:t>
                    </w:r>
                    <w:r>
                      <w:rPr>
                        <w:rFonts w:ascii="Arial" w:hAnsi="Arial"/>
                        <w:b/>
                        <w:spacing w:val="-36"/>
                        <w:w w:val="90"/>
                        <w:sz w:val="24"/>
                      </w:rPr>
                      <w:t> </w:t>
                    </w:r>
                    <w:r>
                      <w:rPr>
                        <w:rFonts w:ascii="Arial" w:hAnsi="Arial"/>
                        <w:b/>
                        <w:spacing w:val="-5"/>
                        <w:w w:val="90"/>
                        <w:sz w:val="24"/>
                      </w:rPr>
                      <w:t>DẦN</w:t>
                    </w:r>
                  </w:p>
                </w:txbxContent>
              </v:textbox>
              <v:stroke dashstyle="solid"/>
              <w10:wrap type="none"/>
            </v:shape>
            <v:shape style="position:absolute;left:4940;top:1540;width:3858;height:808" type="#_x0000_t202" filled="false" stroked="true" strokeweight="1.495296pt" strokecolor="#000000">
              <v:textbox inset="0,0,0,0">
                <w:txbxContent>
                  <w:p>
                    <w:pPr>
                      <w:spacing w:line="249" w:lineRule="auto" w:before="93"/>
                      <w:ind w:left="119" w:right="93" w:firstLine="343"/>
                      <w:jc w:val="left"/>
                      <w:rPr>
                        <w:rFonts w:ascii="Arial" w:hAnsi="Arial"/>
                        <w:b/>
                        <w:sz w:val="24"/>
                      </w:rPr>
                    </w:pPr>
                    <w:r>
                      <w:rPr>
                        <w:rFonts w:ascii="Arial" w:hAnsi="Arial"/>
                        <w:b/>
                        <w:w w:val="95"/>
                        <w:sz w:val="24"/>
                      </w:rPr>
                      <w:t>THỰC</w:t>
                    </w:r>
                    <w:r>
                      <w:rPr>
                        <w:rFonts w:ascii="Arial" w:hAnsi="Arial"/>
                        <w:b/>
                        <w:spacing w:val="-41"/>
                        <w:w w:val="95"/>
                        <w:sz w:val="24"/>
                      </w:rPr>
                      <w:t> </w:t>
                    </w:r>
                    <w:r>
                      <w:rPr>
                        <w:rFonts w:ascii="Arial" w:hAnsi="Arial"/>
                        <w:b/>
                        <w:w w:val="95"/>
                        <w:sz w:val="24"/>
                      </w:rPr>
                      <w:t>HIỆN</w:t>
                    </w:r>
                    <w:r>
                      <w:rPr>
                        <w:rFonts w:ascii="Arial" w:hAnsi="Arial"/>
                        <w:b/>
                        <w:spacing w:val="-41"/>
                        <w:w w:val="95"/>
                        <w:sz w:val="24"/>
                      </w:rPr>
                      <w:t> </w:t>
                    </w:r>
                    <w:r>
                      <w:rPr>
                        <w:rFonts w:ascii="Arial" w:hAnsi="Arial"/>
                        <w:b/>
                        <w:w w:val="95"/>
                        <w:sz w:val="24"/>
                      </w:rPr>
                      <w:t>VÒNG</w:t>
                    </w:r>
                    <w:r>
                      <w:rPr>
                        <w:rFonts w:ascii="Arial" w:hAnsi="Arial"/>
                        <w:b/>
                        <w:spacing w:val="-40"/>
                        <w:w w:val="95"/>
                        <w:sz w:val="24"/>
                      </w:rPr>
                      <w:t> </w:t>
                    </w:r>
                    <w:r>
                      <w:rPr>
                        <w:rFonts w:ascii="Arial" w:hAnsi="Arial"/>
                        <w:b/>
                        <w:w w:val="95"/>
                        <w:sz w:val="24"/>
                      </w:rPr>
                      <w:t>LẶP</w:t>
                    </w:r>
                    <w:r>
                      <w:rPr>
                        <w:rFonts w:ascii="Arial" w:hAnsi="Arial"/>
                        <w:b/>
                        <w:spacing w:val="-41"/>
                        <w:w w:val="95"/>
                        <w:sz w:val="24"/>
                      </w:rPr>
                      <w:t> </w:t>
                    </w:r>
                    <w:r>
                      <w:rPr>
                        <w:rFonts w:ascii="Arial" w:hAnsi="Arial"/>
                        <w:b/>
                        <w:w w:val="95"/>
                        <w:sz w:val="24"/>
                      </w:rPr>
                      <w:t>8</w:t>
                    </w:r>
                    <w:r>
                      <w:rPr>
                        <w:rFonts w:ascii="Arial" w:hAnsi="Arial"/>
                        <w:b/>
                        <w:spacing w:val="-41"/>
                        <w:w w:val="95"/>
                        <w:sz w:val="24"/>
                      </w:rPr>
                      <w:t> </w:t>
                    </w:r>
                    <w:r>
                      <w:rPr>
                        <w:rFonts w:ascii="Arial" w:hAnsi="Arial"/>
                        <w:b/>
                        <w:w w:val="95"/>
                        <w:sz w:val="24"/>
                      </w:rPr>
                      <w:t>LẦN: </w:t>
                    </w:r>
                    <w:r>
                      <w:rPr>
                        <w:rFonts w:ascii="Arial" w:hAnsi="Arial"/>
                        <w:b/>
                        <w:w w:val="90"/>
                        <w:sz w:val="24"/>
                      </w:rPr>
                      <w:t>DỊCH</w:t>
                    </w:r>
                    <w:r>
                      <w:rPr>
                        <w:rFonts w:ascii="Arial" w:hAnsi="Arial"/>
                        <w:b/>
                        <w:spacing w:val="-38"/>
                        <w:w w:val="90"/>
                        <w:sz w:val="24"/>
                      </w:rPr>
                      <w:t> </w:t>
                    </w:r>
                    <w:r>
                      <w:rPr>
                        <w:rFonts w:ascii="Arial" w:hAnsi="Arial"/>
                        <w:b/>
                        <w:w w:val="90"/>
                        <w:sz w:val="24"/>
                      </w:rPr>
                      <w:t>BIT</w:t>
                    </w:r>
                    <w:r>
                      <w:rPr>
                        <w:rFonts w:ascii="Arial" w:hAnsi="Arial"/>
                        <w:b/>
                        <w:spacing w:val="-38"/>
                        <w:w w:val="90"/>
                        <w:sz w:val="24"/>
                      </w:rPr>
                      <w:t> </w:t>
                    </w:r>
                    <w:r>
                      <w:rPr>
                        <w:rFonts w:ascii="Arial" w:hAnsi="Arial"/>
                        <w:b/>
                        <w:w w:val="90"/>
                        <w:sz w:val="24"/>
                      </w:rPr>
                      <w:t>1</w:t>
                    </w:r>
                    <w:r>
                      <w:rPr>
                        <w:rFonts w:ascii="Arial" w:hAnsi="Arial"/>
                        <w:b/>
                        <w:spacing w:val="-38"/>
                        <w:w w:val="90"/>
                        <w:sz w:val="24"/>
                      </w:rPr>
                      <w:t> </w:t>
                    </w:r>
                    <w:r>
                      <w:rPr>
                        <w:rFonts w:ascii="Arial" w:hAnsi="Arial"/>
                        <w:b/>
                        <w:w w:val="90"/>
                        <w:sz w:val="24"/>
                      </w:rPr>
                      <w:t>VÀO</w:t>
                    </w:r>
                    <w:r>
                      <w:rPr>
                        <w:rFonts w:ascii="Arial" w:hAnsi="Arial"/>
                        <w:b/>
                        <w:spacing w:val="-38"/>
                        <w:w w:val="90"/>
                        <w:sz w:val="24"/>
                      </w:rPr>
                      <w:t> </w:t>
                    </w:r>
                    <w:r>
                      <w:rPr>
                        <w:rFonts w:ascii="Arial" w:hAnsi="Arial"/>
                        <w:b/>
                        <w:w w:val="90"/>
                        <w:sz w:val="24"/>
                      </w:rPr>
                      <w:t>LÀM</w:t>
                    </w:r>
                    <w:r>
                      <w:rPr>
                        <w:rFonts w:ascii="Arial" w:hAnsi="Arial"/>
                        <w:b/>
                        <w:spacing w:val="-37"/>
                        <w:w w:val="90"/>
                        <w:sz w:val="24"/>
                      </w:rPr>
                      <w:t> </w:t>
                    </w:r>
                    <w:r>
                      <w:rPr>
                        <w:rFonts w:ascii="Arial" w:hAnsi="Arial"/>
                        <w:b/>
                        <w:w w:val="90"/>
                        <w:sz w:val="24"/>
                      </w:rPr>
                      <w:t>LED</w:t>
                    </w:r>
                    <w:r>
                      <w:rPr>
                        <w:rFonts w:ascii="Arial" w:hAnsi="Arial"/>
                        <w:b/>
                        <w:spacing w:val="-38"/>
                        <w:w w:val="90"/>
                        <w:sz w:val="24"/>
                      </w:rPr>
                      <w:t> </w:t>
                    </w:r>
                    <w:r>
                      <w:rPr>
                        <w:rFonts w:ascii="Arial" w:hAnsi="Arial"/>
                        <w:b/>
                        <w:w w:val="90"/>
                        <w:sz w:val="24"/>
                      </w:rPr>
                      <w:t>SÁNG</w:t>
                    </w:r>
                    <w:r>
                      <w:rPr>
                        <w:rFonts w:ascii="Arial" w:hAnsi="Arial"/>
                        <w:b/>
                        <w:spacing w:val="-38"/>
                        <w:w w:val="90"/>
                        <w:sz w:val="24"/>
                      </w:rPr>
                      <w:t> </w:t>
                    </w:r>
                    <w:r>
                      <w:rPr>
                        <w:rFonts w:ascii="Arial" w:hAnsi="Arial"/>
                        <w:b/>
                        <w:spacing w:val="-5"/>
                        <w:w w:val="90"/>
                        <w:sz w:val="24"/>
                      </w:rPr>
                      <w:t>DẦN</w:t>
                    </w:r>
                  </w:p>
                </w:txbxContent>
              </v:textbox>
              <v:stroke dashstyle="solid"/>
              <w10:wrap type="none"/>
            </v:shape>
            <w10:wrap type="topAndBottom"/>
          </v:group>
        </w:pict>
      </w:r>
      <w:r>
        <w:rPr>
          <w:sz w:val="24"/>
        </w:rPr>
        <w:t>Lƣu đồ:</w:t>
      </w:r>
    </w:p>
    <w:p>
      <w:pPr>
        <w:pStyle w:val="BodyText"/>
        <w:spacing w:before="11"/>
        <w:rPr>
          <w:sz w:val="17"/>
        </w:rPr>
      </w:pPr>
    </w:p>
    <w:p>
      <w:pPr>
        <w:spacing w:before="89"/>
        <w:ind w:left="2121" w:right="0" w:firstLine="0"/>
        <w:jc w:val="left"/>
        <w:rPr>
          <w:i/>
          <w:sz w:val="24"/>
        </w:rPr>
      </w:pPr>
      <w:r>
        <w:rPr>
          <w:i/>
          <w:sz w:val="24"/>
        </w:rPr>
        <w:t>Hình 5-37: Lưu đồ điều khiển led đơn sáng dần tắt dần từ phải sang trái.</w:t>
      </w:r>
    </w:p>
    <w:p>
      <w:pPr>
        <w:pStyle w:val="ListParagraph"/>
        <w:numPr>
          <w:ilvl w:val="0"/>
          <w:numId w:val="66"/>
        </w:numPr>
        <w:tabs>
          <w:tab w:pos="1809" w:val="left" w:leader="none"/>
          <w:tab w:pos="1810" w:val="left" w:leader="none"/>
        </w:tabs>
        <w:spacing w:line="240" w:lineRule="auto" w:before="125" w:after="10"/>
        <w:ind w:left="1809" w:right="0" w:hanging="567"/>
        <w:jc w:val="left"/>
        <w:rPr>
          <w:sz w:val="24"/>
        </w:rPr>
      </w:pPr>
      <w:r>
        <w:rPr>
          <w:sz w:val="24"/>
        </w:rPr>
        <w:t>Chƣơng</w:t>
      </w:r>
      <w:r>
        <w:rPr>
          <w:spacing w:val="2"/>
          <w:sz w:val="24"/>
        </w:rPr>
        <w:t> </w:t>
      </w:r>
      <w:r>
        <w:rPr>
          <w:sz w:val="24"/>
        </w:rPr>
        <w:t>trình:</w:t>
      </w:r>
    </w:p>
    <w:p>
      <w:pPr>
        <w:pStyle w:val="BodyText"/>
        <w:ind w:left="561"/>
        <w:rPr>
          <w:sz w:val="20"/>
        </w:rPr>
      </w:pPr>
      <w:r>
        <w:rPr>
          <w:sz w:val="20"/>
        </w:rPr>
        <w:pict>
          <v:group style="width:507.8pt;height:185.8pt;mso-position-horizontal-relative:char;mso-position-vertical-relative:line" coordorigin="0,0" coordsize="10156,3716">
            <v:shape style="position:absolute;left:-1;top:0;width:10156;height:3716" coordorigin="0,0" coordsize="10156,3716" path="m10146,0l10,0,0,0,0,3716,10,3716,10,3716,10146,3716,10146,3706,10,3706,10,10,10146,10,10146,0xm10156,0l10146,0,10146,3716,10156,3716,10156,0xe" filled="true" fillcolor="#000000" stroked="false">
              <v:path arrowok="t"/>
              <v:fill type="solid"/>
            </v:shape>
            <v:shape style="position:absolute;left:115;top:26;width:5165;height:2812" type="#_x0000_t202" filled="false" stroked="false">
              <v:textbox inset="0,0,0,0">
                <w:txbxContent>
                  <w:p>
                    <w:pPr>
                      <w:spacing w:before="8"/>
                      <w:ind w:left="0" w:right="0" w:firstLine="0"/>
                      <w:jc w:val="left"/>
                      <w:rPr>
                        <w:rFonts w:ascii="Georgia"/>
                        <w:sz w:val="24"/>
                      </w:rPr>
                    </w:pPr>
                    <w:r>
                      <w:rPr>
                        <w:rFonts w:ascii="Georgia"/>
                        <w:sz w:val="24"/>
                      </w:rPr>
                      <w:t>#INCLUDE &lt;16F887.H&gt;</w:t>
                    </w:r>
                  </w:p>
                  <w:p>
                    <w:pPr>
                      <w:spacing w:line="249" w:lineRule="auto" w:before="5"/>
                      <w:ind w:left="0" w:right="270" w:firstLine="0"/>
                      <w:jc w:val="left"/>
                      <w:rPr>
                        <w:rFonts w:ascii="Georgia"/>
                        <w:sz w:val="24"/>
                      </w:rPr>
                    </w:pPr>
                    <w:r>
                      <w:rPr>
                        <w:rFonts w:ascii="Georgia"/>
                        <w:w w:val="85"/>
                        <w:sz w:val="24"/>
                      </w:rPr>
                      <w:t>#FUSES NOWDT,PUT,HS,NOPROTECT,NOLVP </w:t>
                    </w:r>
                    <w:r>
                      <w:rPr>
                        <w:rFonts w:ascii="Georgia"/>
                        <w:sz w:val="24"/>
                      </w:rPr>
                      <w:t>#USE DELAY(CLOCK=20M)</w:t>
                    </w:r>
                  </w:p>
                  <w:p>
                    <w:pPr>
                      <w:spacing w:line="244" w:lineRule="auto" w:before="0"/>
                      <w:ind w:left="0" w:right="2953" w:firstLine="0"/>
                      <w:jc w:val="left"/>
                      <w:rPr>
                        <w:rFonts w:ascii="Georgia"/>
                        <w:sz w:val="24"/>
                      </w:rPr>
                    </w:pPr>
                    <w:r>
                      <w:rPr>
                        <w:rFonts w:ascii="Georgia"/>
                        <w:w w:val="90"/>
                        <w:sz w:val="24"/>
                      </w:rPr>
                      <w:t>UNSIGNED INT8 I, X; </w:t>
                    </w:r>
                    <w:r>
                      <w:rPr>
                        <w:rFonts w:ascii="Georgia"/>
                        <w:sz w:val="24"/>
                      </w:rPr>
                      <w:t>VOID MAIN()</w:t>
                    </w:r>
                  </w:p>
                  <w:p>
                    <w:pPr>
                      <w:tabs>
                        <w:tab w:pos="355" w:val="left" w:leader="none"/>
                      </w:tabs>
                      <w:spacing w:line="249" w:lineRule="auto" w:before="5"/>
                      <w:ind w:left="316" w:right="270" w:hanging="317"/>
                      <w:jc w:val="left"/>
                      <w:rPr>
                        <w:rFonts w:ascii="Georgia"/>
                        <w:sz w:val="24"/>
                      </w:rPr>
                    </w:pPr>
                    <w:r>
                      <w:rPr>
                        <w:rFonts w:ascii="Georgia"/>
                        <w:sz w:val="24"/>
                      </w:rPr>
                      <w:t>{</w:t>
                      <w:tab/>
                      <w:tab/>
                    </w:r>
                    <w:r>
                      <w:rPr>
                        <w:rFonts w:ascii="Georgia"/>
                        <w:w w:val="85"/>
                        <w:sz w:val="24"/>
                      </w:rPr>
                      <w:t>SET_TRIS_D(0x00); X=0X00; OUTPUT_D(X); </w:t>
                    </w:r>
                    <w:r>
                      <w:rPr>
                        <w:rFonts w:ascii="Georgia"/>
                        <w:sz w:val="24"/>
                      </w:rPr>
                      <w:t>WHILE(TRUE)</w:t>
                    </w:r>
                  </w:p>
                  <w:p>
                    <w:pPr>
                      <w:spacing w:line="267" w:lineRule="exact" w:before="0"/>
                      <w:ind w:left="720" w:right="0" w:firstLine="0"/>
                      <w:jc w:val="left"/>
                      <w:rPr>
                        <w:rFonts w:ascii="Georgia"/>
                        <w:sz w:val="24"/>
                      </w:rPr>
                    </w:pPr>
                    <w:r>
                      <w:rPr>
                        <w:rFonts w:ascii="Georgia"/>
                        <w:sz w:val="24"/>
                      </w:rPr>
                      <w:t>{ FOR (I=0;I&lt;8;I++)</w:t>
                    </w:r>
                  </w:p>
                  <w:p>
                    <w:pPr>
                      <w:spacing w:line="244" w:lineRule="auto" w:before="11"/>
                      <w:ind w:left="773" w:right="4" w:firstLine="667"/>
                      <w:jc w:val="left"/>
                      <w:rPr>
                        <w:rFonts w:ascii="Georgia"/>
                        <w:sz w:val="24"/>
                      </w:rPr>
                    </w:pPr>
                    <w:r>
                      <w:rPr>
                        <w:rFonts w:ascii="Georgia"/>
                        <w:w w:val="95"/>
                        <w:sz w:val="24"/>
                      </w:rPr>
                      <w:t>{</w:t>
                    </w:r>
                    <w:r>
                      <w:rPr>
                        <w:rFonts w:ascii="Georgia"/>
                        <w:spacing w:val="-12"/>
                        <w:w w:val="95"/>
                        <w:sz w:val="24"/>
                      </w:rPr>
                      <w:t> </w:t>
                    </w:r>
                    <w:r>
                      <w:rPr>
                        <w:rFonts w:ascii="Georgia"/>
                        <w:w w:val="95"/>
                        <w:sz w:val="24"/>
                      </w:rPr>
                      <w:t>X</w:t>
                    </w:r>
                    <w:r>
                      <w:rPr>
                        <w:rFonts w:ascii="Georgia"/>
                        <w:spacing w:val="-32"/>
                        <w:w w:val="95"/>
                        <w:sz w:val="24"/>
                      </w:rPr>
                      <w:t> </w:t>
                    </w:r>
                    <w:r>
                      <w:rPr>
                        <w:rFonts w:ascii="Georgia"/>
                        <w:w w:val="95"/>
                        <w:sz w:val="24"/>
                      </w:rPr>
                      <w:t>=</w:t>
                    </w:r>
                    <w:r>
                      <w:rPr>
                        <w:rFonts w:ascii="Georgia"/>
                        <w:spacing w:val="-32"/>
                        <w:w w:val="95"/>
                        <w:sz w:val="24"/>
                      </w:rPr>
                      <w:t> </w:t>
                    </w:r>
                    <w:r>
                      <w:rPr>
                        <w:rFonts w:ascii="Georgia"/>
                        <w:w w:val="95"/>
                        <w:sz w:val="24"/>
                      </w:rPr>
                      <w:t>(X&lt;&lt;1)+0X01;</w:t>
                    </w:r>
                    <w:r>
                      <w:rPr>
                        <w:rFonts w:ascii="Georgia"/>
                        <w:spacing w:val="11"/>
                        <w:w w:val="95"/>
                        <w:sz w:val="24"/>
                      </w:rPr>
                      <w:t> </w:t>
                    </w:r>
                    <w:r>
                      <w:rPr>
                        <w:rFonts w:ascii="Georgia"/>
                        <w:w w:val="95"/>
                        <w:sz w:val="24"/>
                      </w:rPr>
                      <w:t>OUTPUT_D(X); </w:t>
                    </w:r>
                    <w:r>
                      <w:rPr>
                        <w:rFonts w:ascii="Georgia"/>
                        <w:sz w:val="24"/>
                      </w:rPr>
                      <w:t>FOR</w:t>
                    </w:r>
                    <w:r>
                      <w:rPr>
                        <w:rFonts w:ascii="Georgia"/>
                        <w:spacing w:val="-11"/>
                        <w:sz w:val="24"/>
                      </w:rPr>
                      <w:t> </w:t>
                    </w:r>
                    <w:r>
                      <w:rPr>
                        <w:rFonts w:ascii="Georgia"/>
                        <w:sz w:val="24"/>
                      </w:rPr>
                      <w:t>(I=0;I&lt;8;I++)</w:t>
                    </w:r>
                  </w:p>
                </w:txbxContent>
              </v:textbox>
              <w10:wrap type="none"/>
            </v:shape>
            <v:shape style="position:absolute;left:5321;top:1433;width:1787;height:282" type="#_x0000_t202" filled="false" stroked="false">
              <v:textbox inset="0,0,0,0">
                <w:txbxContent>
                  <w:p>
                    <w:pPr>
                      <w:spacing w:before="8"/>
                      <w:ind w:left="0" w:right="0" w:firstLine="0"/>
                      <w:jc w:val="left"/>
                      <w:rPr>
                        <w:rFonts w:ascii="Georgia"/>
                        <w:sz w:val="24"/>
                      </w:rPr>
                    </w:pPr>
                    <w:r>
                      <w:rPr>
                        <w:rFonts w:ascii="Georgia"/>
                        <w:w w:val="90"/>
                        <w:sz w:val="24"/>
                      </w:rPr>
                      <w:t>DELAY_MS(500);</w:t>
                    </w:r>
                  </w:p>
                </w:txbxContent>
              </v:textbox>
              <w10:wrap type="none"/>
            </v:shape>
            <v:shape style="position:absolute;left:5574;top:2278;width:1874;height:282" type="#_x0000_t202" filled="false" stroked="false">
              <v:textbox inset="0,0,0,0">
                <w:txbxContent>
                  <w:p>
                    <w:pPr>
                      <w:spacing w:before="8"/>
                      <w:ind w:left="0" w:right="0" w:firstLine="0"/>
                      <w:jc w:val="left"/>
                      <w:rPr>
                        <w:rFonts w:ascii="Georgia"/>
                        <w:sz w:val="24"/>
                      </w:rPr>
                    </w:pPr>
                    <w:r>
                      <w:rPr>
                        <w:rFonts w:ascii="Georgia"/>
                        <w:w w:val="90"/>
                        <w:sz w:val="24"/>
                      </w:rPr>
                      <w:t>DELAY_MS(500);}</w:t>
                    </w:r>
                  </w:p>
                </w:txbxContent>
              </v:textbox>
              <w10:wrap type="none"/>
            </v:shape>
            <v:shape style="position:absolute;left:1555;top:2839;width:5875;height:282" type="#_x0000_t202" filled="false" stroked="false">
              <v:textbox inset="0,0,0,0">
                <w:txbxContent>
                  <w:p>
                    <w:pPr>
                      <w:tabs>
                        <w:tab w:pos="2160" w:val="left" w:leader="none"/>
                        <w:tab w:pos="3998" w:val="left" w:leader="none"/>
                      </w:tabs>
                      <w:spacing w:before="8"/>
                      <w:ind w:left="0" w:right="0" w:firstLine="0"/>
                      <w:jc w:val="left"/>
                      <w:rPr>
                        <w:rFonts w:ascii="Georgia"/>
                        <w:sz w:val="24"/>
                      </w:rPr>
                    </w:pPr>
                    <w:r>
                      <w:rPr>
                        <w:rFonts w:ascii="Georgia"/>
                        <w:sz w:val="24"/>
                      </w:rPr>
                      <w:t>{ X</w:t>
                    </w:r>
                    <w:r>
                      <w:rPr>
                        <w:rFonts w:ascii="Georgia"/>
                        <w:spacing w:val="-13"/>
                        <w:sz w:val="24"/>
                      </w:rPr>
                      <w:t> </w:t>
                    </w:r>
                    <w:r>
                      <w:rPr>
                        <w:rFonts w:ascii="Georgia"/>
                        <w:sz w:val="24"/>
                      </w:rPr>
                      <w:t>=</w:t>
                    </w:r>
                    <w:r>
                      <w:rPr>
                        <w:rFonts w:ascii="Georgia"/>
                        <w:spacing w:val="-23"/>
                        <w:sz w:val="24"/>
                      </w:rPr>
                      <w:t> </w:t>
                    </w:r>
                    <w:r>
                      <w:rPr>
                        <w:rFonts w:ascii="Georgia"/>
                        <w:sz w:val="24"/>
                      </w:rPr>
                      <w:t>(X&lt;&lt;1);</w:t>
                      <w:tab/>
                    </w:r>
                    <w:r>
                      <w:rPr>
                        <w:rFonts w:ascii="Georgia"/>
                        <w:w w:val="95"/>
                        <w:sz w:val="24"/>
                      </w:rPr>
                      <w:t>OUTPUT_D(X);</w:t>
                      <w:tab/>
                    </w:r>
                    <w:r>
                      <w:rPr>
                        <w:rFonts w:ascii="Georgia"/>
                        <w:spacing w:val="-1"/>
                        <w:w w:val="90"/>
                        <w:sz w:val="24"/>
                      </w:rPr>
                      <w:t>DELAY_MS(500);}</w:t>
                    </w:r>
                  </w:p>
                </w:txbxContent>
              </v:textbox>
              <w10:wrap type="none"/>
            </v:shape>
            <v:shape style="position:absolute;left:432;top:3123;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shape style="position:absolute;left:115;top:3401;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group>
        </w:pict>
      </w:r>
      <w:r>
        <w:rPr>
          <w:sz w:val="20"/>
        </w:rPr>
      </w:r>
    </w:p>
    <w:p>
      <w:pPr>
        <w:pStyle w:val="ListParagraph"/>
        <w:numPr>
          <w:ilvl w:val="0"/>
          <w:numId w:val="66"/>
        </w:numPr>
        <w:tabs>
          <w:tab w:pos="1810" w:val="left" w:leader="none"/>
        </w:tabs>
        <w:spacing w:line="240" w:lineRule="auto" w:before="22" w:after="0"/>
        <w:ind w:left="1809" w:right="0" w:hanging="567"/>
        <w:jc w:val="both"/>
        <w:rPr>
          <w:sz w:val="24"/>
        </w:rPr>
      </w:pPr>
      <w:r>
        <w:rPr>
          <w:sz w:val="24"/>
        </w:rPr>
        <w:t>Giải thích chƣơng</w:t>
      </w:r>
      <w:r>
        <w:rPr>
          <w:spacing w:val="-6"/>
          <w:sz w:val="24"/>
        </w:rPr>
        <w:t> </w:t>
      </w:r>
      <w:r>
        <w:rPr>
          <w:sz w:val="24"/>
        </w:rPr>
        <w:t>trình:</w:t>
      </w:r>
    </w:p>
    <w:p>
      <w:pPr>
        <w:pStyle w:val="BodyText"/>
        <w:spacing w:line="237" w:lineRule="auto" w:before="5"/>
        <w:ind w:left="676" w:right="570" w:firstLine="566"/>
        <w:jc w:val="both"/>
      </w:pPr>
      <w:r>
        <w:rPr/>
        <w:t>Khởi tạo portD là xuất dữ liệu, gán biến X bằng 0x00, xuất giá trị của X ra portD làm 8 led tắt, delay.</w:t>
      </w:r>
    </w:p>
    <w:p>
      <w:pPr>
        <w:pStyle w:val="BodyText"/>
        <w:spacing w:before="3"/>
        <w:ind w:left="676" w:right="566" w:firstLine="566"/>
        <w:jc w:val="both"/>
      </w:pPr>
      <w:r>
        <w:rPr/>
        <w:t>Vòng </w:t>
      </w:r>
      <w:r>
        <w:rPr>
          <w:spacing w:val="-4"/>
        </w:rPr>
        <w:t>lặp </w:t>
      </w:r>
      <w:r>
        <w:rPr/>
        <w:t>for thứ nhất thực hiện 8 </w:t>
      </w:r>
      <w:r>
        <w:rPr>
          <w:spacing w:val="-3"/>
        </w:rPr>
        <w:t>lần: </w:t>
      </w:r>
      <w:r>
        <w:rPr/>
        <w:t>tiến hành xoay trái dữ </w:t>
      </w:r>
      <w:r>
        <w:rPr>
          <w:spacing w:val="-3"/>
        </w:rPr>
        <w:t>liệu </w:t>
      </w:r>
      <w:r>
        <w:rPr/>
        <w:t>của X </w:t>
      </w:r>
      <w:r>
        <w:rPr>
          <w:spacing w:val="-3"/>
        </w:rPr>
        <w:t>và </w:t>
      </w:r>
      <w:r>
        <w:rPr/>
        <w:t>cộng với 0x01. Khi xoay trái dữ liệu thì số 0 đƣợc đẩy vào, cộng với 0x01 </w:t>
      </w:r>
      <w:r>
        <w:rPr>
          <w:spacing w:val="-3"/>
        </w:rPr>
        <w:t>là </w:t>
      </w:r>
      <w:r>
        <w:rPr/>
        <w:t>để đẩy số 1 vào X. Dữ </w:t>
      </w:r>
      <w:r>
        <w:rPr>
          <w:spacing w:val="-3"/>
        </w:rPr>
        <w:t>liệu </w:t>
      </w:r>
      <w:r>
        <w:rPr/>
        <w:t>biến X đƣợc </w:t>
      </w:r>
      <w:r>
        <w:rPr>
          <w:spacing w:val="-21"/>
        </w:rPr>
        <w:t>xuất </w:t>
      </w:r>
      <w:r>
        <w:rPr/>
        <w:t>ra portD điều khiển led sáng dần, sau 8 </w:t>
      </w:r>
      <w:r>
        <w:rPr>
          <w:spacing w:val="-3"/>
        </w:rPr>
        <w:t>lần </w:t>
      </w:r>
      <w:r>
        <w:rPr/>
        <w:t>thì X sẽ bằng 1111_1111 – 8 </w:t>
      </w:r>
      <w:r>
        <w:rPr>
          <w:spacing w:val="-4"/>
        </w:rPr>
        <w:t>led </w:t>
      </w:r>
      <w:r>
        <w:rPr/>
        <w:t>sáng hết.</w:t>
      </w:r>
    </w:p>
    <w:p>
      <w:pPr>
        <w:pStyle w:val="BodyText"/>
        <w:ind w:left="676" w:right="579" w:firstLine="566"/>
        <w:jc w:val="both"/>
      </w:pPr>
      <w:r>
        <w:rPr/>
        <w:t>Vòng lặp for thứ hai thực hiện 8 lần: tiến hành xoay trái dữ liệu của X. Khi xoay trái dữ liệu thì số 0 đƣợc đẩy vào. Dữ liệu biến X đƣợc xuất ra portD điều khiển led tắt dần, sau 8 lần thì X sẽ bằng 0000_0000 – 8 led tắt hết.</w:t>
      </w:r>
    </w:p>
    <w:p>
      <w:pPr>
        <w:pStyle w:val="BodyText"/>
        <w:spacing w:before="1"/>
        <w:ind w:left="1243"/>
        <w:jc w:val="both"/>
      </w:pPr>
      <w:r>
        <w:rPr/>
        <w:pict>
          <v:shape style="position:absolute;margin-left:65.304001pt;margin-top:17.493113pt;width:507.35pt;height:30pt;mso-position-horizontal-relative:page;mso-position-vertical-relative:paragraph;z-index:-15515648;mso-wrap-distance-left:0;mso-wrap-distance-right:0" type="#_x0000_t202" filled="true" fillcolor="#f1dbdb" stroked="true" strokeweight=".48004pt" strokecolor="#000000">
            <v:textbox inset="0,0,0,0">
              <w:txbxContent>
                <w:p>
                  <w:pPr>
                    <w:pStyle w:val="BodyText"/>
                    <w:spacing w:line="237" w:lineRule="auto" w:before="13"/>
                    <w:ind w:left="105" w:right="147" w:firstLine="566"/>
                  </w:pPr>
                  <w:r>
                    <w:rPr>
                      <w:b/>
                      <w:i/>
                    </w:rPr>
                    <w:t>Bài tập 5-1: </w:t>
                  </w:r>
                  <w:r>
                    <w:rPr/>
                    <w:t>Hãy viết chƣơng trình điều khiển 1 led đơn L00 của mạch điện hình 5-34 sáng 1 giây tắt 1 giây, các led còn lại không ảnh hƣởng.</w:t>
                  </w:r>
                </w:p>
              </w:txbxContent>
            </v:textbox>
            <v:fill type="solid"/>
            <v:stroke dashstyle="solid"/>
            <w10:wrap type="topAndBottom"/>
          </v:shape>
        </w:pict>
      </w:r>
      <w:r>
        <w:rPr/>
        <w:pict>
          <v:shape style="position:absolute;margin-left:65.304001pt;margin-top:65.043144pt;width:507.35pt;height:43.7pt;mso-position-horizontal-relative:page;mso-position-vertical-relative:paragraph;z-index:-15515136;mso-wrap-distance-left:0;mso-wrap-distance-right:0" type="#_x0000_t202" filled="true" fillcolor="#f1dbdb" stroked="true" strokeweight=".48004pt" strokecolor="#000000">
            <v:textbox inset="0,0,0,0">
              <w:txbxContent>
                <w:p>
                  <w:pPr>
                    <w:pStyle w:val="BodyText"/>
                    <w:spacing w:line="237" w:lineRule="auto" w:before="13"/>
                    <w:ind w:left="105" w:right="104" w:firstLine="566"/>
                    <w:jc w:val="both"/>
                  </w:pPr>
                  <w:r>
                    <w:rPr>
                      <w:b/>
                      <w:i/>
                    </w:rPr>
                    <w:t>Bài tập 5-2: </w:t>
                  </w:r>
                  <w:r>
                    <w:rPr/>
                    <w:t>Hãy viết chƣơng trình điều khiển 8 led đơn của mạch điện hình 5-34 sáng dần </w:t>
                  </w:r>
                  <w:r>
                    <w:rPr>
                      <w:spacing w:val="-9"/>
                    </w:rPr>
                    <w:t>lên </w:t>
                  </w:r>
                  <w:r>
                    <w:rPr>
                      <w:spacing w:val="-3"/>
                    </w:rPr>
                    <w:t>và</w:t>
                  </w:r>
                  <w:r>
                    <w:rPr>
                      <w:spacing w:val="-5"/>
                    </w:rPr>
                    <w:t> </w:t>
                  </w:r>
                  <w:r>
                    <w:rPr/>
                    <w:t>tắt</w:t>
                  </w:r>
                  <w:r>
                    <w:rPr>
                      <w:spacing w:val="1"/>
                    </w:rPr>
                    <w:t> </w:t>
                  </w:r>
                  <w:r>
                    <w:rPr/>
                    <w:t>dần</w:t>
                  </w:r>
                  <w:r>
                    <w:rPr>
                      <w:spacing w:val="-13"/>
                    </w:rPr>
                    <w:t> </w:t>
                  </w:r>
                  <w:r>
                    <w:rPr>
                      <w:spacing w:val="2"/>
                    </w:rPr>
                    <w:t>từ</w:t>
                  </w:r>
                  <w:r>
                    <w:rPr>
                      <w:spacing w:val="-4"/>
                    </w:rPr>
                    <w:t> </w:t>
                  </w:r>
                  <w:r>
                    <w:rPr/>
                    <w:t>phải</w:t>
                  </w:r>
                  <w:r>
                    <w:rPr>
                      <w:spacing w:val="-9"/>
                    </w:rPr>
                    <w:t> </w:t>
                  </w:r>
                  <w:r>
                    <w:rPr/>
                    <w:t>sang</w:t>
                  </w:r>
                  <w:r>
                    <w:rPr>
                      <w:spacing w:val="-3"/>
                    </w:rPr>
                    <w:t> </w:t>
                  </w:r>
                  <w:r>
                    <w:rPr/>
                    <w:t>trái,</w:t>
                  </w:r>
                  <w:r>
                    <w:rPr>
                      <w:spacing w:val="-2"/>
                    </w:rPr>
                    <w:t> </w:t>
                  </w:r>
                  <w:r>
                    <w:rPr/>
                    <w:t>sau</w:t>
                  </w:r>
                  <w:r>
                    <w:rPr>
                      <w:spacing w:val="-4"/>
                    </w:rPr>
                    <w:t> </w:t>
                  </w:r>
                  <w:r>
                    <w:rPr/>
                    <w:t>đó </w:t>
                  </w:r>
                  <w:r>
                    <w:rPr>
                      <w:spacing w:val="-3"/>
                    </w:rPr>
                    <w:t>sáng </w:t>
                  </w:r>
                  <w:r>
                    <w:rPr/>
                    <w:t>dần</w:t>
                  </w:r>
                  <w:r>
                    <w:rPr>
                      <w:spacing w:val="-4"/>
                    </w:rPr>
                    <w:t> </w:t>
                  </w:r>
                  <w:r>
                    <w:rPr>
                      <w:spacing w:val="-3"/>
                    </w:rPr>
                    <w:t>và</w:t>
                  </w:r>
                  <w:r>
                    <w:rPr>
                      <w:spacing w:val="-4"/>
                    </w:rPr>
                    <w:t> </w:t>
                  </w:r>
                  <w:r>
                    <w:rPr/>
                    <w:t>tắt</w:t>
                  </w:r>
                  <w:r>
                    <w:rPr>
                      <w:spacing w:val="-8"/>
                    </w:rPr>
                    <w:t> </w:t>
                  </w:r>
                  <w:r>
                    <w:rPr/>
                    <w:t>dần</w:t>
                  </w:r>
                  <w:r>
                    <w:rPr>
                      <w:spacing w:val="-8"/>
                    </w:rPr>
                    <w:t> </w:t>
                  </w:r>
                  <w:r>
                    <w:rPr>
                      <w:spacing w:val="2"/>
                    </w:rPr>
                    <w:t>từ</w:t>
                  </w:r>
                  <w:r>
                    <w:rPr>
                      <w:spacing w:val="-4"/>
                    </w:rPr>
                    <w:t> </w:t>
                  </w:r>
                  <w:r>
                    <w:rPr/>
                    <w:t>trái</w:t>
                  </w:r>
                  <w:r>
                    <w:rPr>
                      <w:spacing w:val="-12"/>
                    </w:rPr>
                    <w:t> </w:t>
                  </w:r>
                  <w:r>
                    <w:rPr/>
                    <w:t>sang.</w:t>
                  </w:r>
                  <w:r>
                    <w:rPr>
                      <w:spacing w:val="-2"/>
                    </w:rPr>
                    <w:t> </w:t>
                  </w:r>
                  <w:r>
                    <w:rPr/>
                    <w:t>Các</w:t>
                  </w:r>
                  <w:r>
                    <w:rPr>
                      <w:spacing w:val="-5"/>
                    </w:rPr>
                    <w:t> </w:t>
                  </w:r>
                  <w:r>
                    <w:rPr/>
                    <w:t>bƣớc</w:t>
                  </w:r>
                  <w:r>
                    <w:rPr>
                      <w:spacing w:val="-4"/>
                    </w:rPr>
                    <w:t> </w:t>
                  </w:r>
                  <w:r>
                    <w:rPr/>
                    <w:t>thực</w:t>
                  </w:r>
                  <w:r>
                    <w:rPr>
                      <w:spacing w:val="-1"/>
                    </w:rPr>
                    <w:t> </w:t>
                  </w:r>
                  <w:r>
                    <w:rPr/>
                    <w:t>hiện</w:t>
                  </w:r>
                  <w:r>
                    <w:rPr>
                      <w:spacing w:val="-8"/>
                    </w:rPr>
                    <w:t> </w:t>
                  </w:r>
                  <w:r>
                    <w:rPr/>
                    <w:t>gồm</w:t>
                  </w:r>
                  <w:r>
                    <w:rPr>
                      <w:spacing w:val="-8"/>
                    </w:rPr>
                    <w:t> </w:t>
                  </w:r>
                  <w:r>
                    <w:rPr/>
                    <w:t>viết</w:t>
                  </w:r>
                  <w:r>
                    <w:rPr>
                      <w:spacing w:val="5"/>
                    </w:rPr>
                    <w:t> </w:t>
                  </w:r>
                  <w:r>
                    <w:rPr>
                      <w:spacing w:val="-4"/>
                    </w:rPr>
                    <w:t>lƣu</w:t>
                  </w:r>
                  <w:r>
                    <w:rPr>
                      <w:spacing w:val="-5"/>
                    </w:rPr>
                    <w:t> </w:t>
                  </w:r>
                  <w:r>
                    <w:rPr>
                      <w:spacing w:val="-34"/>
                    </w:rPr>
                    <w:t>đồ </w:t>
                  </w:r>
                  <w:r>
                    <w:rPr>
                      <w:spacing w:val="-3"/>
                    </w:rPr>
                    <w:t>và </w:t>
                  </w:r>
                  <w:r>
                    <w:rPr/>
                    <w:t>chƣơng</w:t>
                  </w:r>
                  <w:r>
                    <w:rPr>
                      <w:spacing w:val="4"/>
                    </w:rPr>
                    <w:t> </w:t>
                  </w:r>
                  <w:r>
                    <w:rPr/>
                    <w:t>trình.</w:t>
                  </w:r>
                </w:p>
              </w:txbxContent>
            </v:textbox>
            <v:fill type="solid"/>
            <v:stroke dashstyle="solid"/>
            <w10:wrap type="topAndBottom"/>
          </v:shape>
        </w:pict>
      </w:r>
      <w:r>
        <w:rPr/>
        <w:t>Sau đó lặp lại cứ thế 8 led sáng dần xong rồi tắt dần.</w:t>
      </w:r>
    </w:p>
    <w:p>
      <w:pPr>
        <w:pStyle w:val="BodyText"/>
        <w:spacing w:before="8"/>
        <w:rPr>
          <w:sz w:val="23"/>
        </w:rPr>
      </w:pPr>
    </w:p>
    <w:p>
      <w:pPr>
        <w:spacing w:after="0"/>
        <w:rPr>
          <w:sz w:val="23"/>
        </w:rPr>
        <w:sectPr>
          <w:pgSz w:w="11910" w:h="16840"/>
          <w:pgMar w:header="283" w:footer="417" w:top="640" w:bottom="66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pStyle w:val="Heading3"/>
        <w:numPr>
          <w:ilvl w:val="0"/>
          <w:numId w:val="31"/>
        </w:numPr>
        <w:tabs>
          <w:tab w:pos="1244" w:val="left" w:leader="none"/>
          <w:tab w:pos="10630" w:val="left" w:leader="none"/>
        </w:tabs>
        <w:spacing w:line="240" w:lineRule="auto" w:before="87" w:after="0"/>
        <w:ind w:left="1243" w:right="0" w:hanging="568"/>
        <w:jc w:val="left"/>
      </w:pPr>
      <w:r>
        <w:rPr>
          <w:shd w:fill="FFCC99" w:color="auto" w:val="clear"/>
        </w:rPr>
        <w:t>CÁC ỨNG DỤNG ĐIỀU KHIỂN LED 7 ĐOẠN TRỰC</w:t>
      </w:r>
      <w:r>
        <w:rPr>
          <w:spacing w:val="-23"/>
          <w:shd w:fill="FFCC99" w:color="auto" w:val="clear"/>
        </w:rPr>
        <w:t> </w:t>
      </w:r>
      <w:r>
        <w:rPr>
          <w:shd w:fill="FFCC99" w:color="auto" w:val="clear"/>
        </w:rPr>
        <w:t>TIẾP</w:t>
        <w:tab/>
      </w:r>
    </w:p>
    <w:p>
      <w:pPr>
        <w:pStyle w:val="BodyText"/>
        <w:spacing w:before="7"/>
        <w:rPr>
          <w:b/>
          <w:sz w:val="12"/>
        </w:rPr>
      </w:pPr>
      <w:r>
        <w:rPr/>
        <w:pict>
          <v:shape style="position:absolute;margin-left:65.304001pt;margin-top:9.473343pt;width:507.35pt;height:30.05pt;mso-position-horizontal-relative:page;mso-position-vertical-relative:paragraph;z-index:-15514624;mso-wrap-distance-left:0;mso-wrap-distance-right:0" type="#_x0000_t202" filled="true" fillcolor="#dbe4f0" stroked="true" strokeweight=".48004pt" strokecolor="#000000">
            <v:textbox inset="0,0,0,0">
              <w:txbxContent>
                <w:p>
                  <w:pPr>
                    <w:pStyle w:val="BodyText"/>
                    <w:spacing w:line="237" w:lineRule="auto" w:before="13"/>
                    <w:ind w:left="105" w:firstLine="566"/>
                  </w:pPr>
                  <w:r>
                    <w:rPr>
                      <w:b/>
                      <w:i/>
                    </w:rPr>
                    <w:t>Bài 5-4: </w:t>
                  </w:r>
                  <w:r>
                    <w:rPr/>
                    <w:t>Dùng vi điều khiển 16F887 kết nối với 1 led 7 đoạn anode chung và viết chƣơng trình đếm từ 0 đến 9 với thời gian trể tuỳ chọn.</w:t>
                  </w:r>
                </w:p>
              </w:txbxContent>
            </v:textbox>
            <v:fill type="solid"/>
            <v:stroke dashstyle="solid"/>
            <w10:wrap type="topAndBottom"/>
          </v:shape>
        </w:pict>
      </w:r>
    </w:p>
    <w:p>
      <w:pPr>
        <w:pStyle w:val="ListParagraph"/>
        <w:numPr>
          <w:ilvl w:val="0"/>
          <w:numId w:val="67"/>
        </w:numPr>
        <w:tabs>
          <w:tab w:pos="1963" w:val="left" w:leader="none"/>
          <w:tab w:pos="1964" w:val="left" w:leader="none"/>
        </w:tabs>
        <w:spacing w:line="237" w:lineRule="auto" w:before="24" w:after="109"/>
        <w:ind w:left="1963" w:right="573" w:hanging="360"/>
        <w:jc w:val="left"/>
        <w:rPr>
          <w:sz w:val="24"/>
        </w:rPr>
      </w:pPr>
      <w:r>
        <w:rPr>
          <w:sz w:val="24"/>
        </w:rPr>
        <w:t>Sơ đồ </w:t>
      </w:r>
      <w:r>
        <w:rPr>
          <w:spacing w:val="-3"/>
          <w:sz w:val="24"/>
        </w:rPr>
        <w:t>mạch: </w:t>
      </w:r>
      <w:r>
        <w:rPr>
          <w:sz w:val="24"/>
        </w:rPr>
        <w:t>dùng portB kết nối với 1 led 7 đoạn anode chung. Mức logic 1 làm led </w:t>
      </w:r>
      <w:r>
        <w:rPr>
          <w:spacing w:val="2"/>
          <w:sz w:val="24"/>
        </w:rPr>
        <w:t>tắt, </w:t>
      </w:r>
      <w:r>
        <w:rPr>
          <w:sz w:val="24"/>
        </w:rPr>
        <w:t>mức logic 0 làm led sáng, điện trở hạn dòng cho </w:t>
      </w:r>
      <w:r>
        <w:rPr>
          <w:spacing w:val="-3"/>
          <w:sz w:val="24"/>
        </w:rPr>
        <w:t>led là</w:t>
      </w:r>
      <w:r>
        <w:rPr>
          <w:spacing w:val="15"/>
          <w:sz w:val="24"/>
        </w:rPr>
        <w:t> </w:t>
      </w:r>
      <w:r>
        <w:rPr>
          <w:sz w:val="24"/>
        </w:rPr>
        <w:t>330Ω.</w:t>
      </w:r>
    </w:p>
    <w:p>
      <w:pPr>
        <w:pStyle w:val="BodyText"/>
        <w:ind w:left="1153"/>
        <w:rPr>
          <w:sz w:val="20"/>
        </w:rPr>
      </w:pPr>
      <w:r>
        <w:rPr>
          <w:sz w:val="20"/>
        </w:rPr>
        <w:drawing>
          <wp:inline distT="0" distB="0" distL="0" distR="0">
            <wp:extent cx="5818353" cy="2991135"/>
            <wp:effectExtent l="0" t="0" r="0" b="0"/>
            <wp:docPr id="121" name="image244.png"/>
            <wp:cNvGraphicFramePr>
              <a:graphicFrameLocks noChangeAspect="1"/>
            </wp:cNvGraphicFramePr>
            <a:graphic>
              <a:graphicData uri="http://schemas.openxmlformats.org/drawingml/2006/picture">
                <pic:pic>
                  <pic:nvPicPr>
                    <pic:cNvPr id="122" name="image244.png"/>
                    <pic:cNvPicPr/>
                  </pic:nvPicPr>
                  <pic:blipFill>
                    <a:blip r:embed="rId337" cstate="print"/>
                    <a:stretch>
                      <a:fillRect/>
                    </a:stretch>
                  </pic:blipFill>
                  <pic:spPr>
                    <a:xfrm>
                      <a:off x="0" y="0"/>
                      <a:ext cx="5818353" cy="2991135"/>
                    </a:xfrm>
                    <a:prstGeom prst="rect">
                      <a:avLst/>
                    </a:prstGeom>
                  </pic:spPr>
                </pic:pic>
              </a:graphicData>
            </a:graphic>
          </wp:inline>
        </w:drawing>
      </w:r>
      <w:r>
        <w:rPr>
          <w:sz w:val="20"/>
        </w:rPr>
      </w:r>
    </w:p>
    <w:p>
      <w:pPr>
        <w:pStyle w:val="BodyText"/>
        <w:spacing w:before="1"/>
        <w:rPr>
          <w:sz w:val="6"/>
        </w:rPr>
      </w:pPr>
    </w:p>
    <w:p>
      <w:pPr>
        <w:spacing w:after="0"/>
        <w:rPr>
          <w:sz w:val="6"/>
        </w:rPr>
        <w:sectPr>
          <w:headerReference w:type="even" r:id="rId334"/>
          <w:footerReference w:type="even" r:id="rId335"/>
          <w:footerReference w:type="default" r:id="rId336"/>
          <w:pgSz w:w="11910" w:h="16840"/>
          <w:pgMar w:header="313" w:footer="491" w:top="600" w:bottom="680" w:left="740" w:right="0"/>
          <w:pgNumType w:start="72"/>
        </w:sectPr>
      </w:pPr>
    </w:p>
    <w:p>
      <w:pPr>
        <w:pStyle w:val="BodyText"/>
        <w:rPr>
          <w:sz w:val="28"/>
        </w:rPr>
      </w:pPr>
    </w:p>
    <w:p>
      <w:pPr>
        <w:pStyle w:val="ListParagraph"/>
        <w:numPr>
          <w:ilvl w:val="0"/>
          <w:numId w:val="68"/>
        </w:numPr>
        <w:tabs>
          <w:tab w:pos="1809" w:val="left" w:leader="none"/>
          <w:tab w:pos="1810" w:val="left" w:leader="none"/>
        </w:tabs>
        <w:spacing w:line="240" w:lineRule="auto" w:before="166" w:after="0"/>
        <w:ind w:left="1809" w:right="0" w:hanging="567"/>
        <w:jc w:val="left"/>
        <w:rPr>
          <w:sz w:val="24"/>
        </w:rPr>
      </w:pPr>
      <w:r>
        <w:rPr>
          <w:sz w:val="24"/>
        </w:rPr>
        <w:t>Mã 7</w:t>
      </w:r>
      <w:r>
        <w:rPr>
          <w:spacing w:val="5"/>
          <w:sz w:val="24"/>
        </w:rPr>
        <w:t> </w:t>
      </w:r>
      <w:r>
        <w:rPr>
          <w:spacing w:val="-5"/>
          <w:sz w:val="24"/>
        </w:rPr>
        <w:t>đoạn:</w:t>
      </w:r>
    </w:p>
    <w:p>
      <w:pPr>
        <w:spacing w:before="87"/>
        <w:ind w:left="364" w:right="0" w:firstLine="0"/>
        <w:jc w:val="left"/>
        <w:rPr>
          <w:i/>
          <w:sz w:val="24"/>
        </w:rPr>
      </w:pPr>
      <w:r>
        <w:rPr/>
        <w:br w:type="column"/>
      </w:r>
      <w:r>
        <w:rPr>
          <w:i/>
          <w:sz w:val="24"/>
        </w:rPr>
        <w:t>Hình 5-38: Sơ đồ kết nối portB với 1 led 7 đoạn.</w:t>
      </w:r>
    </w:p>
    <w:p>
      <w:pPr>
        <w:spacing w:after="0"/>
        <w:jc w:val="left"/>
        <w:rPr>
          <w:sz w:val="24"/>
        </w:rPr>
        <w:sectPr>
          <w:type w:val="continuous"/>
          <w:pgSz w:w="11910" w:h="16840"/>
          <w:pgMar w:top="520" w:bottom="280" w:left="740" w:right="0"/>
          <w:cols w:num="2" w:equalWidth="0">
            <w:col w:w="2903" w:space="40"/>
            <w:col w:w="8227"/>
          </w:cols>
        </w:sectPr>
      </w:pPr>
    </w:p>
    <w:p>
      <w:pPr>
        <w:pStyle w:val="BodyText"/>
        <w:spacing w:before="59"/>
        <w:ind w:left="1243"/>
      </w:pPr>
      <w:r>
        <w:rPr/>
        <w:pict>
          <v:group style="position:absolute;margin-left:65.064003pt;margin-top:14.159983pt;width:507.8pt;height:62.7pt;mso-position-horizontal-relative:page;mso-position-vertical-relative:page;z-index:-29496320" coordorigin="1301,283" coordsize="10156,1254">
            <v:shape style="position:absolute;left:1301;top:283;width:10156;height:1254" coordorigin="1301,283" coordsize="10156,1254" path="m11447,283l1311,283,1301,283,1301,1536,1311,1536,11447,1536,11447,1527,1311,1527,1311,662,11447,662,11447,653,1311,653,1311,648,11447,648,11447,638,1311,638,1311,293,11447,293,11447,283xm11457,283l11448,283,11448,1536,11457,1536,11457,283xe" filled="true" fillcolor="#000000" stroked="false">
              <v:path arrowok="t"/>
              <v:fill type="solid"/>
            </v:shape>
            <v:shape style="position:absolute;left:1310;top:655;width:10137;height:872" type="#_x0000_t202" filled="true" fillcolor="#f1dbdb" stroked="false">
              <v:textbox inset="0,0,0,0">
                <w:txbxContent>
                  <w:p>
                    <w:pPr>
                      <w:spacing w:line="237" w:lineRule="auto" w:before="21"/>
                      <w:ind w:left="105" w:right="116" w:firstLine="566"/>
                      <w:jc w:val="both"/>
                      <w:rPr>
                        <w:sz w:val="24"/>
                      </w:rPr>
                    </w:pPr>
                    <w:r>
                      <w:rPr>
                        <w:b/>
                        <w:i/>
                        <w:sz w:val="24"/>
                      </w:rPr>
                      <w:t>Bài tập 5-3: </w:t>
                    </w:r>
                    <w:r>
                      <w:rPr>
                        <w:sz w:val="24"/>
                      </w:rPr>
                      <w:t>Hãy viết chƣơng trình điều khiển 16 </w:t>
                    </w:r>
                    <w:r>
                      <w:rPr>
                        <w:spacing w:val="-4"/>
                        <w:sz w:val="24"/>
                      </w:rPr>
                      <w:t>led </w:t>
                    </w:r>
                    <w:r>
                      <w:rPr>
                        <w:sz w:val="24"/>
                      </w:rPr>
                      <w:t>đơn sáng dần lên </w:t>
                    </w:r>
                    <w:r>
                      <w:rPr>
                        <w:spacing w:val="-3"/>
                        <w:sz w:val="24"/>
                      </w:rPr>
                      <w:t>và </w:t>
                    </w:r>
                    <w:r>
                      <w:rPr>
                        <w:sz w:val="24"/>
                      </w:rPr>
                      <w:t>tắt dần </w:t>
                    </w:r>
                    <w:r>
                      <w:rPr>
                        <w:spacing w:val="2"/>
                        <w:sz w:val="24"/>
                      </w:rPr>
                      <w:t>từ </w:t>
                    </w:r>
                    <w:r>
                      <w:rPr>
                        <w:sz w:val="24"/>
                      </w:rPr>
                      <w:t>phải </w:t>
                    </w:r>
                    <w:r>
                      <w:rPr>
                        <w:spacing w:val="-9"/>
                        <w:sz w:val="24"/>
                      </w:rPr>
                      <w:t>sang </w:t>
                    </w:r>
                    <w:r>
                      <w:rPr>
                        <w:sz w:val="24"/>
                      </w:rPr>
                      <w:t>trái dùng 2 port B </w:t>
                    </w:r>
                    <w:r>
                      <w:rPr>
                        <w:spacing w:val="-3"/>
                        <w:sz w:val="24"/>
                      </w:rPr>
                      <w:t>và </w:t>
                    </w:r>
                    <w:r>
                      <w:rPr>
                        <w:sz w:val="24"/>
                      </w:rPr>
                      <w:t>D, thời gian trể 1 giây. Các bƣớc thực hiện </w:t>
                    </w:r>
                    <w:r>
                      <w:rPr>
                        <w:spacing w:val="3"/>
                        <w:sz w:val="24"/>
                      </w:rPr>
                      <w:t>gồm </w:t>
                    </w:r>
                    <w:r>
                      <w:rPr>
                        <w:sz w:val="24"/>
                      </w:rPr>
                      <w:t>vẽ mạch, viết </w:t>
                    </w:r>
                    <w:r>
                      <w:rPr>
                        <w:spacing w:val="-4"/>
                        <w:sz w:val="24"/>
                      </w:rPr>
                      <w:t>lƣu </w:t>
                    </w:r>
                    <w:r>
                      <w:rPr>
                        <w:sz w:val="24"/>
                      </w:rPr>
                      <w:t>đồ </w:t>
                    </w:r>
                    <w:r>
                      <w:rPr>
                        <w:spacing w:val="-3"/>
                        <w:sz w:val="24"/>
                      </w:rPr>
                      <w:t>và</w:t>
                    </w:r>
                    <w:r>
                      <w:rPr>
                        <w:spacing w:val="-32"/>
                        <w:sz w:val="24"/>
                      </w:rPr>
                      <w:t> </w:t>
                    </w:r>
                    <w:r>
                      <w:rPr>
                        <w:spacing w:val="-20"/>
                        <w:sz w:val="24"/>
                      </w:rPr>
                      <w:t>chƣơng </w:t>
                    </w:r>
                    <w:r>
                      <w:rPr>
                        <w:sz w:val="24"/>
                      </w:rPr>
                      <w:t>trình.</w:t>
                    </w:r>
                  </w:p>
                </w:txbxContent>
              </v:textbox>
              <v:fill type="solid"/>
              <w10:wrap type="none"/>
            </v:shape>
            <w10:wrap type="none"/>
          </v:group>
        </w:pict>
      </w:r>
      <w:r>
        <w:rPr/>
        <w:t>Led 7 đoạn và tên các đoạn nhƣ hình 5-39:</w:t>
      </w:r>
    </w:p>
    <w:p>
      <w:pPr>
        <w:pStyle w:val="BodyText"/>
        <w:rPr>
          <w:sz w:val="20"/>
        </w:rPr>
      </w:pPr>
    </w:p>
    <w:p>
      <w:pPr>
        <w:pStyle w:val="BodyText"/>
        <w:spacing w:before="7"/>
        <w:rPr>
          <w:sz w:val="15"/>
        </w:rPr>
      </w:pPr>
      <w:r>
        <w:rPr/>
        <w:drawing>
          <wp:anchor distT="0" distB="0" distL="0" distR="0" allowOverlap="1" layoutInCell="1" locked="0" behindDoc="0" simplePos="0" relativeHeight="419">
            <wp:simplePos x="0" y="0"/>
            <wp:positionH relativeFrom="page">
              <wp:posOffset>3931729</wp:posOffset>
            </wp:positionH>
            <wp:positionV relativeFrom="paragraph">
              <wp:posOffset>138933</wp:posOffset>
            </wp:positionV>
            <wp:extent cx="736758" cy="849439"/>
            <wp:effectExtent l="0" t="0" r="0" b="0"/>
            <wp:wrapTopAndBottom/>
            <wp:docPr id="123" name="image245.png"/>
            <wp:cNvGraphicFramePr>
              <a:graphicFrameLocks noChangeAspect="1"/>
            </wp:cNvGraphicFramePr>
            <a:graphic>
              <a:graphicData uri="http://schemas.openxmlformats.org/drawingml/2006/picture">
                <pic:pic>
                  <pic:nvPicPr>
                    <pic:cNvPr id="124" name="image245.png"/>
                    <pic:cNvPicPr/>
                  </pic:nvPicPr>
                  <pic:blipFill>
                    <a:blip r:embed="rId338" cstate="print"/>
                    <a:stretch>
                      <a:fillRect/>
                    </a:stretch>
                  </pic:blipFill>
                  <pic:spPr>
                    <a:xfrm>
                      <a:off x="0" y="0"/>
                      <a:ext cx="736758" cy="849439"/>
                    </a:xfrm>
                    <a:prstGeom prst="rect">
                      <a:avLst/>
                    </a:prstGeom>
                  </pic:spPr>
                </pic:pic>
              </a:graphicData>
            </a:graphic>
          </wp:anchor>
        </w:drawing>
      </w:r>
    </w:p>
    <w:p>
      <w:pPr>
        <w:pStyle w:val="BodyText"/>
        <w:spacing w:before="3"/>
        <w:rPr>
          <w:sz w:val="28"/>
        </w:rPr>
      </w:pPr>
    </w:p>
    <w:p>
      <w:pPr>
        <w:spacing w:before="90"/>
        <w:ind w:left="1652" w:right="1541" w:firstLine="0"/>
        <w:jc w:val="center"/>
        <w:rPr>
          <w:i/>
          <w:sz w:val="24"/>
        </w:rPr>
      </w:pPr>
      <w:r>
        <w:rPr>
          <w:i/>
          <w:sz w:val="24"/>
        </w:rPr>
        <w:t>Hình 5-39: Hình led 7 đoạn.</w:t>
      </w:r>
    </w:p>
    <w:p>
      <w:pPr>
        <w:spacing w:before="122"/>
        <w:ind w:left="0" w:right="4506" w:firstLine="0"/>
        <w:jc w:val="center"/>
        <w:rPr>
          <w:sz w:val="24"/>
        </w:rPr>
      </w:pPr>
      <w:r>
        <w:rPr/>
        <w:pict>
          <v:group style="position:absolute;margin-left:73.084755pt;margin-top:77.508125pt;width:28.8pt;height:93.7pt;mso-position-horizontal-relative:page;mso-position-vertical-relative:paragraph;z-index:-29495808" coordorigin="1462,1550" coordsize="576,1874">
            <v:shape style="position:absolute;left:1469;top:1632;width:122;height:354" type="#_x0000_t75" stroked="false">
              <v:imagedata r:id="rId339" o:title=""/>
            </v:shape>
            <v:shape style="position:absolute;left:1461;top:1624;width:138;height:370" type="#_x0000_t75" stroked="false">
              <v:imagedata r:id="rId340" o:title=""/>
            </v:shape>
            <v:shape style="position:absolute;left:1550;top:1558;width:389;height:124" type="#_x0000_t75" stroked="false">
              <v:imagedata r:id="rId341" o:title=""/>
            </v:shape>
            <v:shape style="position:absolute;left:1550;top:1558;width:389;height:124" coordorigin="1551,1558" coordsize="389,124" path="m1851,1682l1624,1682,1551,1616,1624,1558,1851,1558,1940,1616,1851,1682xe" filled="false" stroked="true" strokeweight=".821514pt" strokecolor="#000000">
              <v:path arrowok="t"/>
              <v:stroke dashstyle="solid"/>
            </v:shape>
            <v:shape style="position:absolute;left:1907;top:1632;width:122;height:354" type="#_x0000_t75" stroked="false">
              <v:imagedata r:id="rId342" o:title=""/>
            </v:shape>
            <v:shape style="position:absolute;left:1899;top:1624;width:138;height:370" type="#_x0000_t75" stroked="false">
              <v:imagedata r:id="rId343" o:title=""/>
            </v:shape>
            <v:shape style="position:absolute;left:1469;top:2035;width:122;height:362" type="#_x0000_t75" stroked="false">
              <v:imagedata r:id="rId344" o:title=""/>
            </v:shape>
            <v:shape style="position:absolute;left:1461;top:2027;width:138;height:379" type="#_x0000_t75" stroked="false">
              <v:imagedata r:id="rId345" o:title=""/>
            </v:shape>
            <v:shape style="position:absolute;left:1907;top:2035;width:122;height:362" type="#_x0000_t75" stroked="false">
              <v:imagedata r:id="rId346" o:title=""/>
            </v:shape>
            <v:shape style="position:absolute;left:1899;top:2027;width:138;height:379" type="#_x0000_t75" stroked="false">
              <v:imagedata r:id="rId347" o:title=""/>
            </v:shape>
            <v:shape style="position:absolute;left:1550;top:2348;width:389;height:124" type="#_x0000_t75" stroked="false">
              <v:imagedata r:id="rId348" o:title=""/>
            </v:shape>
            <v:shape style="position:absolute;left:1550;top:2348;width:389;height:124" coordorigin="1551,2348" coordsize="389,124" path="m1851,2472l1624,2472,1551,2406,1624,2348,1851,2348,1940,2406,1851,2472xe" filled="false" stroked="true" strokeweight=".821514pt" strokecolor="#000000">
              <v:path arrowok="t"/>
              <v:stroke dashstyle="solid"/>
            </v:shape>
            <v:shape style="position:absolute;left:1675;top:2551;width:154;height:399" type="#_x0000_t75" stroked="false">
              <v:imagedata r:id="rId349" o:title=""/>
            </v:shape>
            <v:shape style="position:absolute;left:1675;top:2551;width:154;height:399" coordorigin="1675,2552" coordsize="154,399" path="m1675,2857l1675,2626,1747,2552,1829,2626,1829,2857,1747,2950,1675,2857xe" filled="false" stroked="true" strokeweight="1.009769pt" strokecolor="#000000">
              <v:path arrowok="t"/>
              <v:stroke dashstyle="solid"/>
            </v:shape>
            <v:shape style="position:absolute;left:1675;top:3005;width:154;height:408" type="#_x0000_t75" stroked="false">
              <v:imagedata r:id="rId350" o:title=""/>
            </v:shape>
            <v:shape style="position:absolute;left:1675;top:3005;width:154;height:408" coordorigin="1675,3006" coordsize="154,408" path="m1675,3321l1675,3080,1747,3006,1829,3080,1829,3321,1747,3413,1675,3321xe" filled="false" stroked="true" strokeweight="1.010253pt" strokecolor="#000000">
              <v:path arrowok="t"/>
              <v:stroke dashstyle="solid"/>
            </v:shape>
            <w10:wrap type="none"/>
          </v:group>
        </w:pict>
      </w:r>
      <w:r>
        <w:rPr/>
        <w:pict>
          <v:group style="position:absolute;margin-left:317.287994pt;margin-top:77.507835pt;width:31.25pt;height:99.95pt;mso-position-horizontal-relative:page;mso-position-vertical-relative:paragraph;z-index:-29495296" coordorigin="6346,1550" coordsize="625,1999">
            <v:shape style="position:absolute;left:6376;top:1632;width:123;height:354" type="#_x0000_t75" stroked="false">
              <v:imagedata r:id="rId351" o:title=""/>
            </v:shape>
            <v:shape style="position:absolute;left:6367;top:1624;width:139;height:371" type="#_x0000_t75" stroked="false">
              <v:imagedata r:id="rId352" o:title=""/>
            </v:shape>
            <v:shape style="position:absolute;left:6457;top:1558;width:393;height:124" type="#_x0000_t75" stroked="false">
              <v:imagedata r:id="rId353" o:title=""/>
            </v:shape>
            <v:shape style="position:absolute;left:6457;top:1558;width:393;height:124" coordorigin="6458,1558" coordsize="393,124" path="m6760,1682l6531,1682,6458,1616,6531,1558,6760,1558,6850,1616,6760,1682xe" filled="false" stroked="true" strokeweight=".822115pt" strokecolor="#000000">
              <v:path arrowok="t"/>
              <v:stroke dashstyle="solid"/>
            </v:shape>
            <v:shape style="position:absolute;left:6457;top:1953;width:393;height:124" type="#_x0000_t75" stroked="false">
              <v:imagedata r:id="rId354" o:title=""/>
            </v:shape>
            <v:shape style="position:absolute;left:6457;top:1953;width:393;height:124" coordorigin="6458,1953" coordsize="393,124" path="m6760,2077l6531,2077,6458,2011,6531,1953,6760,1953,6850,2011,6760,2077xe" filled="false" stroked="true" strokeweight=".822115pt" strokecolor="#000000">
              <v:path arrowok="t"/>
              <v:stroke dashstyle="solid"/>
            </v:shape>
            <v:shape style="position:absolute;left:6817;top:2035;width:123;height:362" type="#_x0000_t75" stroked="false">
              <v:imagedata r:id="rId355" o:title=""/>
            </v:shape>
            <v:shape style="position:absolute;left:6808;top:2027;width:139;height:379" type="#_x0000_t75" stroked="false">
              <v:imagedata r:id="rId356" o:title=""/>
            </v:shape>
            <v:shape style="position:absolute;left:6457;top:2348;width:393;height:124" type="#_x0000_t75" stroked="false">
              <v:imagedata r:id="rId354" o:title=""/>
            </v:shape>
            <v:shape style="position:absolute;left:6457;top:2348;width:393;height:124" coordorigin="6458,2348" coordsize="393,124" path="m6760,2472l6531,2472,6458,2406,6531,2348,6760,2348,6850,2406,6760,2472xe" filled="false" stroked="true" strokeweight=".822115pt" strokecolor="#000000">
              <v:path arrowok="t"/>
              <v:stroke dashstyle="solid"/>
            </v:shape>
            <v:shape style="position:absolute;left:6354;top:2630;width:132;height:384" type="#_x0000_t75" stroked="false">
              <v:imagedata r:id="rId357" o:title=""/>
            </v:shape>
            <v:shape style="position:absolute;left:6354;top:2630;width:132;height:384" coordorigin="6355,2630" coordsize="132,384" path="m6355,2925l6355,2702,6416,2630,6486,2702,6486,2925,6416,3014,6355,2925xe" filled="false" stroked="true" strokeweight=".88043pt" strokecolor="#000000">
              <v:path arrowok="t"/>
              <v:stroke dashstyle="solid"/>
            </v:shape>
            <v:shape style="position:absolute;left:6442;top:2550;width:422;height:134" type="#_x0000_t75" stroked="false">
              <v:imagedata r:id="rId358" o:title=""/>
            </v:shape>
            <v:shape style="position:absolute;left:6442;top:2550;width:422;height:134" coordorigin="6442,2550" coordsize="422,134" path="m6768,2684l6522,2684,6442,2613,6522,2550,6768,2550,6864,2613,6768,2684xe" filled="false" stroked="true" strokeweight=".890408pt" strokecolor="#000000">
              <v:path arrowok="t"/>
              <v:stroke dashstyle="solid"/>
            </v:shape>
            <v:shape style="position:absolute;left:6442;top:2978;width:422;height:134" type="#_x0000_t75" stroked="false">
              <v:imagedata r:id="rId359" o:title=""/>
            </v:shape>
            <v:shape style="position:absolute;left:6442;top:2978;width:422;height:134" coordorigin="6442,2978" coordsize="422,134" path="m6768,3112l6522,3112,6442,3040,6522,2978,6768,2978,6864,3040,6768,3112xe" filled="false" stroked="true" strokeweight=".890408pt" strokecolor="#000000">
              <v:path arrowok="t"/>
              <v:stroke dashstyle="solid"/>
            </v:shape>
            <v:shape style="position:absolute;left:6354;top:3067;width:132;height:393" type="#_x0000_t75" stroked="false">
              <v:imagedata r:id="rId360" o:title=""/>
            </v:shape>
            <v:shape style="position:absolute;left:6354;top:3067;width:132;height:393" coordorigin="6355,3067" coordsize="132,393" path="m6355,3370l6355,3139,6416,3067,6486,3139,6486,3370,6416,3460,6355,3370xe" filled="false" stroked="true" strokeweight=".880377pt" strokecolor="#000000">
              <v:path arrowok="t"/>
              <v:stroke dashstyle="solid"/>
            </v:shape>
            <v:shape style="position:absolute;left:6829;top:3067;width:132;height:393" type="#_x0000_t75" stroked="false">
              <v:imagedata r:id="rId361" o:title=""/>
            </v:shape>
            <v:shape style="position:absolute;left:6829;top:3067;width:132;height:393" coordorigin="6829,3067" coordsize="132,393" path="m6829,3370l6829,3139,6891,3067,6961,3139,6961,3370,6891,3460,6829,3370xe" filled="false" stroked="true" strokeweight=".880377pt" strokecolor="#000000">
              <v:path arrowok="t"/>
              <v:stroke dashstyle="solid"/>
            </v:shape>
            <v:shape style="position:absolute;left:6442;top:3406;width:422;height:134" type="#_x0000_t75" stroked="false">
              <v:imagedata r:id="rId359" o:title=""/>
            </v:shape>
            <v:shape style="position:absolute;left:6442;top:3406;width:422;height:134" coordorigin="6442,3406" coordsize="422,134" path="m6768,3540l6522,3540,6442,3468,6522,3406,6768,3406,6864,3468,6768,3540xe" filled="false" stroked="true" strokeweight=".890409pt" strokecolor="#000000">
              <v:path arrowok="t"/>
              <v:stroke dashstyle="solid"/>
            </v:shape>
            <w10:wrap type="none"/>
          </v:group>
        </w:pict>
      </w:r>
      <w:r>
        <w:rPr>
          <w:i/>
          <w:sz w:val="24"/>
        </w:rPr>
        <w:t>Bảng 5-1: </w:t>
      </w:r>
      <w:r>
        <w:rPr>
          <w:sz w:val="24"/>
        </w:rPr>
        <w:t>Mã 7 đoạn cho các số thập phân:</w:t>
      </w:r>
    </w:p>
    <w:p>
      <w:pPr>
        <w:pStyle w:val="BodyText"/>
        <w:spacing w:before="4"/>
        <w:rPr>
          <w:sz w:val="11"/>
        </w:r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4"/>
        <w:gridCol w:w="552"/>
        <w:gridCol w:w="408"/>
        <w:gridCol w:w="360"/>
        <w:gridCol w:w="384"/>
        <w:gridCol w:w="399"/>
        <w:gridCol w:w="394"/>
        <w:gridCol w:w="384"/>
        <w:gridCol w:w="394"/>
        <w:gridCol w:w="744"/>
        <w:gridCol w:w="893"/>
        <w:gridCol w:w="552"/>
        <w:gridCol w:w="404"/>
        <w:gridCol w:w="365"/>
        <w:gridCol w:w="384"/>
        <w:gridCol w:w="399"/>
        <w:gridCol w:w="394"/>
        <w:gridCol w:w="384"/>
        <w:gridCol w:w="389"/>
        <w:gridCol w:w="744"/>
      </w:tblGrid>
      <w:tr>
        <w:trPr>
          <w:trHeight w:val="316" w:hRule="atLeast"/>
        </w:trPr>
        <w:tc>
          <w:tcPr>
            <w:tcW w:w="884" w:type="dxa"/>
          </w:tcPr>
          <w:p>
            <w:pPr>
              <w:pStyle w:val="TableParagraph"/>
              <w:spacing w:line="258" w:lineRule="exact" w:before="38"/>
              <w:ind w:left="287"/>
              <w:rPr>
                <w:rFonts w:ascii="Arial"/>
                <w:b/>
                <w:sz w:val="24"/>
              </w:rPr>
            </w:pPr>
            <w:r>
              <w:rPr>
                <w:rFonts w:ascii="Arial"/>
                <w:b/>
                <w:sz w:val="24"/>
              </w:rPr>
              <w:t>TP</w:t>
            </w:r>
          </w:p>
        </w:tc>
        <w:tc>
          <w:tcPr>
            <w:tcW w:w="3275" w:type="dxa"/>
            <w:gridSpan w:val="8"/>
          </w:tcPr>
          <w:p>
            <w:pPr>
              <w:pStyle w:val="TableParagraph"/>
              <w:spacing w:line="258" w:lineRule="exact" w:before="38"/>
              <w:ind w:left="844"/>
              <w:rPr>
                <w:rFonts w:ascii="Arial" w:hAnsi="Arial"/>
                <w:b/>
                <w:sz w:val="24"/>
              </w:rPr>
            </w:pPr>
            <w:r>
              <w:rPr>
                <w:rFonts w:ascii="Arial" w:hAnsi="Arial"/>
                <w:b/>
                <w:w w:val="85"/>
                <w:sz w:val="24"/>
              </w:rPr>
              <w:t>SOÁ NHÒ PHAÂN</w:t>
            </w:r>
          </w:p>
        </w:tc>
        <w:tc>
          <w:tcPr>
            <w:tcW w:w="744" w:type="dxa"/>
          </w:tcPr>
          <w:p>
            <w:pPr>
              <w:pStyle w:val="TableParagraph"/>
              <w:spacing w:line="258" w:lineRule="exact" w:before="38"/>
              <w:ind w:left="94" w:right="81"/>
              <w:jc w:val="center"/>
              <w:rPr>
                <w:rFonts w:ascii="Arial"/>
                <w:b/>
                <w:sz w:val="24"/>
              </w:rPr>
            </w:pPr>
            <w:r>
              <w:rPr>
                <w:rFonts w:ascii="Arial"/>
                <w:b/>
                <w:w w:val="105"/>
                <w:sz w:val="24"/>
              </w:rPr>
              <w:t>HEX</w:t>
            </w:r>
          </w:p>
        </w:tc>
        <w:tc>
          <w:tcPr>
            <w:tcW w:w="893" w:type="dxa"/>
          </w:tcPr>
          <w:p>
            <w:pPr>
              <w:pStyle w:val="TableParagraph"/>
              <w:spacing w:line="258" w:lineRule="exact" w:before="38"/>
              <w:ind w:left="292"/>
              <w:rPr>
                <w:rFonts w:ascii="Arial"/>
                <w:b/>
                <w:sz w:val="24"/>
              </w:rPr>
            </w:pPr>
            <w:r>
              <w:rPr>
                <w:rFonts w:ascii="Arial"/>
                <w:b/>
                <w:sz w:val="24"/>
              </w:rPr>
              <w:t>TP</w:t>
            </w:r>
          </w:p>
        </w:tc>
        <w:tc>
          <w:tcPr>
            <w:tcW w:w="3271" w:type="dxa"/>
            <w:gridSpan w:val="8"/>
          </w:tcPr>
          <w:p>
            <w:pPr>
              <w:pStyle w:val="TableParagraph"/>
              <w:spacing w:line="258" w:lineRule="exact" w:before="38"/>
              <w:ind w:left="845"/>
              <w:rPr>
                <w:rFonts w:ascii="Arial" w:hAnsi="Arial"/>
                <w:b/>
                <w:sz w:val="24"/>
              </w:rPr>
            </w:pPr>
            <w:r>
              <w:rPr>
                <w:rFonts w:ascii="Arial" w:hAnsi="Arial"/>
                <w:b/>
                <w:w w:val="85"/>
                <w:sz w:val="24"/>
              </w:rPr>
              <w:t>SOÁ NHÒ PHAÂN</w:t>
            </w:r>
          </w:p>
        </w:tc>
        <w:tc>
          <w:tcPr>
            <w:tcW w:w="744" w:type="dxa"/>
          </w:tcPr>
          <w:p>
            <w:pPr>
              <w:pStyle w:val="TableParagraph"/>
              <w:spacing w:line="258" w:lineRule="exact" w:before="38"/>
              <w:ind w:left="94" w:right="81"/>
              <w:jc w:val="center"/>
              <w:rPr>
                <w:rFonts w:ascii="Arial"/>
                <w:b/>
                <w:sz w:val="24"/>
              </w:rPr>
            </w:pPr>
            <w:r>
              <w:rPr>
                <w:rFonts w:ascii="Arial"/>
                <w:b/>
                <w:w w:val="105"/>
                <w:sz w:val="24"/>
              </w:rPr>
              <w:t>HEX</w:t>
            </w:r>
          </w:p>
        </w:tc>
      </w:tr>
      <w:tr>
        <w:trPr>
          <w:trHeight w:val="321" w:hRule="atLeast"/>
        </w:trPr>
        <w:tc>
          <w:tcPr>
            <w:tcW w:w="884" w:type="dxa"/>
          </w:tcPr>
          <w:p>
            <w:pPr>
              <w:pStyle w:val="TableParagraph"/>
              <w:rPr>
                <w:sz w:val="24"/>
              </w:rPr>
            </w:pPr>
          </w:p>
        </w:tc>
        <w:tc>
          <w:tcPr>
            <w:tcW w:w="552" w:type="dxa"/>
          </w:tcPr>
          <w:p>
            <w:pPr>
              <w:pStyle w:val="TableParagraph"/>
              <w:spacing w:line="258" w:lineRule="exact" w:before="43"/>
              <w:ind w:left="8"/>
              <w:jc w:val="center"/>
              <w:rPr>
                <w:rFonts w:ascii="Arial"/>
                <w:b/>
                <w:sz w:val="24"/>
              </w:rPr>
            </w:pPr>
            <w:r>
              <w:rPr>
                <w:rFonts w:ascii="Arial"/>
                <w:b/>
                <w:w w:val="89"/>
                <w:sz w:val="24"/>
              </w:rPr>
              <w:t>7</w:t>
            </w:r>
          </w:p>
        </w:tc>
        <w:tc>
          <w:tcPr>
            <w:tcW w:w="408" w:type="dxa"/>
          </w:tcPr>
          <w:p>
            <w:pPr>
              <w:pStyle w:val="TableParagraph"/>
              <w:spacing w:line="258" w:lineRule="exact" w:before="43"/>
              <w:ind w:right="132"/>
              <w:jc w:val="right"/>
              <w:rPr>
                <w:rFonts w:ascii="Arial"/>
                <w:b/>
                <w:sz w:val="24"/>
              </w:rPr>
            </w:pPr>
            <w:r>
              <w:rPr>
                <w:rFonts w:ascii="Arial"/>
                <w:b/>
                <w:w w:val="89"/>
                <w:sz w:val="24"/>
              </w:rPr>
              <w:t>6</w:t>
            </w:r>
          </w:p>
        </w:tc>
        <w:tc>
          <w:tcPr>
            <w:tcW w:w="360" w:type="dxa"/>
          </w:tcPr>
          <w:p>
            <w:pPr>
              <w:pStyle w:val="TableParagraph"/>
              <w:spacing w:line="258" w:lineRule="exact" w:before="43"/>
              <w:ind w:left="9"/>
              <w:jc w:val="center"/>
              <w:rPr>
                <w:rFonts w:ascii="Arial"/>
                <w:b/>
                <w:sz w:val="24"/>
              </w:rPr>
            </w:pPr>
            <w:r>
              <w:rPr>
                <w:rFonts w:ascii="Arial"/>
                <w:b/>
                <w:w w:val="89"/>
                <w:sz w:val="24"/>
              </w:rPr>
              <w:t>5</w:t>
            </w:r>
          </w:p>
        </w:tc>
        <w:tc>
          <w:tcPr>
            <w:tcW w:w="384" w:type="dxa"/>
          </w:tcPr>
          <w:p>
            <w:pPr>
              <w:pStyle w:val="TableParagraph"/>
              <w:spacing w:line="258" w:lineRule="exact" w:before="43"/>
              <w:ind w:left="134"/>
              <w:rPr>
                <w:rFonts w:ascii="Arial"/>
                <w:b/>
                <w:sz w:val="24"/>
              </w:rPr>
            </w:pPr>
            <w:r>
              <w:rPr>
                <w:rFonts w:ascii="Arial"/>
                <w:b/>
                <w:w w:val="89"/>
                <w:sz w:val="24"/>
              </w:rPr>
              <w:t>4</w:t>
            </w:r>
          </w:p>
        </w:tc>
        <w:tc>
          <w:tcPr>
            <w:tcW w:w="399" w:type="dxa"/>
          </w:tcPr>
          <w:p>
            <w:pPr>
              <w:pStyle w:val="TableParagraph"/>
              <w:spacing w:line="258" w:lineRule="exact" w:before="43"/>
              <w:ind w:left="139"/>
              <w:rPr>
                <w:rFonts w:ascii="Arial"/>
                <w:b/>
                <w:sz w:val="24"/>
              </w:rPr>
            </w:pPr>
            <w:r>
              <w:rPr>
                <w:rFonts w:ascii="Arial"/>
                <w:b/>
                <w:w w:val="89"/>
                <w:sz w:val="24"/>
              </w:rPr>
              <w:t>3</w:t>
            </w:r>
          </w:p>
        </w:tc>
        <w:tc>
          <w:tcPr>
            <w:tcW w:w="394" w:type="dxa"/>
          </w:tcPr>
          <w:p>
            <w:pPr>
              <w:pStyle w:val="TableParagraph"/>
              <w:spacing w:line="258" w:lineRule="exact" w:before="43"/>
              <w:ind w:left="139"/>
              <w:rPr>
                <w:rFonts w:ascii="Arial"/>
                <w:b/>
                <w:sz w:val="24"/>
              </w:rPr>
            </w:pPr>
            <w:r>
              <w:rPr>
                <w:rFonts w:ascii="Arial"/>
                <w:b/>
                <w:w w:val="89"/>
                <w:sz w:val="24"/>
              </w:rPr>
              <w:t>2</w:t>
            </w:r>
          </w:p>
        </w:tc>
        <w:tc>
          <w:tcPr>
            <w:tcW w:w="384" w:type="dxa"/>
          </w:tcPr>
          <w:p>
            <w:pPr>
              <w:pStyle w:val="TableParagraph"/>
              <w:spacing w:line="258" w:lineRule="exact" w:before="43"/>
              <w:ind w:left="13"/>
              <w:jc w:val="center"/>
              <w:rPr>
                <w:rFonts w:ascii="Arial"/>
                <w:b/>
                <w:sz w:val="24"/>
              </w:rPr>
            </w:pPr>
            <w:r>
              <w:rPr>
                <w:rFonts w:ascii="Arial"/>
                <w:b/>
                <w:w w:val="89"/>
                <w:sz w:val="24"/>
              </w:rPr>
              <w:t>1</w:t>
            </w:r>
          </w:p>
        </w:tc>
        <w:tc>
          <w:tcPr>
            <w:tcW w:w="394" w:type="dxa"/>
          </w:tcPr>
          <w:p>
            <w:pPr>
              <w:pStyle w:val="TableParagraph"/>
              <w:spacing w:line="258" w:lineRule="exact" w:before="43"/>
              <w:ind w:right="123"/>
              <w:jc w:val="right"/>
              <w:rPr>
                <w:rFonts w:ascii="Arial"/>
                <w:b/>
                <w:sz w:val="24"/>
              </w:rPr>
            </w:pPr>
            <w:r>
              <w:rPr>
                <w:rFonts w:ascii="Arial"/>
                <w:b/>
                <w:w w:val="89"/>
                <w:sz w:val="24"/>
              </w:rPr>
              <w:t>0</w:t>
            </w:r>
          </w:p>
        </w:tc>
        <w:tc>
          <w:tcPr>
            <w:tcW w:w="744" w:type="dxa"/>
          </w:tcPr>
          <w:p>
            <w:pPr>
              <w:pStyle w:val="TableParagraph"/>
              <w:rPr>
                <w:sz w:val="24"/>
              </w:rPr>
            </w:pPr>
          </w:p>
        </w:tc>
        <w:tc>
          <w:tcPr>
            <w:tcW w:w="893" w:type="dxa"/>
          </w:tcPr>
          <w:p>
            <w:pPr>
              <w:pStyle w:val="TableParagraph"/>
              <w:rPr>
                <w:sz w:val="24"/>
              </w:rPr>
            </w:pPr>
          </w:p>
        </w:tc>
        <w:tc>
          <w:tcPr>
            <w:tcW w:w="552" w:type="dxa"/>
          </w:tcPr>
          <w:p>
            <w:pPr>
              <w:pStyle w:val="TableParagraph"/>
              <w:spacing w:line="258" w:lineRule="exact" w:before="43"/>
              <w:ind w:left="8"/>
              <w:jc w:val="center"/>
              <w:rPr>
                <w:rFonts w:ascii="Arial"/>
                <w:b/>
                <w:sz w:val="24"/>
              </w:rPr>
            </w:pPr>
            <w:r>
              <w:rPr>
                <w:rFonts w:ascii="Arial"/>
                <w:b/>
                <w:w w:val="89"/>
                <w:sz w:val="24"/>
              </w:rPr>
              <w:t>7</w:t>
            </w:r>
          </w:p>
        </w:tc>
        <w:tc>
          <w:tcPr>
            <w:tcW w:w="404" w:type="dxa"/>
          </w:tcPr>
          <w:p>
            <w:pPr>
              <w:pStyle w:val="TableParagraph"/>
              <w:spacing w:line="258" w:lineRule="exact" w:before="43"/>
              <w:ind w:left="138"/>
              <w:rPr>
                <w:rFonts w:ascii="Arial"/>
                <w:b/>
                <w:sz w:val="24"/>
              </w:rPr>
            </w:pPr>
            <w:r>
              <w:rPr>
                <w:rFonts w:ascii="Arial"/>
                <w:b/>
                <w:w w:val="89"/>
                <w:sz w:val="24"/>
              </w:rPr>
              <w:t>6</w:t>
            </w:r>
          </w:p>
        </w:tc>
        <w:tc>
          <w:tcPr>
            <w:tcW w:w="365" w:type="dxa"/>
          </w:tcPr>
          <w:p>
            <w:pPr>
              <w:pStyle w:val="TableParagraph"/>
              <w:spacing w:line="258" w:lineRule="exact" w:before="43"/>
              <w:ind w:left="3"/>
              <w:jc w:val="center"/>
              <w:rPr>
                <w:rFonts w:ascii="Arial"/>
                <w:b/>
                <w:sz w:val="24"/>
              </w:rPr>
            </w:pPr>
            <w:r>
              <w:rPr>
                <w:rFonts w:ascii="Arial"/>
                <w:b/>
                <w:w w:val="89"/>
                <w:sz w:val="24"/>
              </w:rPr>
              <w:t>5</w:t>
            </w:r>
          </w:p>
        </w:tc>
        <w:tc>
          <w:tcPr>
            <w:tcW w:w="384" w:type="dxa"/>
          </w:tcPr>
          <w:p>
            <w:pPr>
              <w:pStyle w:val="TableParagraph"/>
              <w:spacing w:line="258" w:lineRule="exact" w:before="43"/>
              <w:ind w:left="3"/>
              <w:jc w:val="center"/>
              <w:rPr>
                <w:rFonts w:ascii="Arial"/>
                <w:b/>
                <w:sz w:val="24"/>
              </w:rPr>
            </w:pPr>
            <w:r>
              <w:rPr>
                <w:rFonts w:ascii="Arial"/>
                <w:b/>
                <w:w w:val="89"/>
                <w:sz w:val="24"/>
              </w:rPr>
              <w:t>4</w:t>
            </w:r>
          </w:p>
        </w:tc>
        <w:tc>
          <w:tcPr>
            <w:tcW w:w="399" w:type="dxa"/>
          </w:tcPr>
          <w:p>
            <w:pPr>
              <w:pStyle w:val="TableParagraph"/>
              <w:spacing w:line="258" w:lineRule="exact" w:before="43"/>
              <w:ind w:left="133"/>
              <w:rPr>
                <w:rFonts w:ascii="Arial"/>
                <w:b/>
                <w:sz w:val="24"/>
              </w:rPr>
            </w:pPr>
            <w:r>
              <w:rPr>
                <w:rFonts w:ascii="Arial"/>
                <w:b/>
                <w:w w:val="89"/>
                <w:sz w:val="24"/>
              </w:rPr>
              <w:t>3</w:t>
            </w:r>
          </w:p>
        </w:tc>
        <w:tc>
          <w:tcPr>
            <w:tcW w:w="394" w:type="dxa"/>
          </w:tcPr>
          <w:p>
            <w:pPr>
              <w:pStyle w:val="TableParagraph"/>
              <w:spacing w:line="258" w:lineRule="exact" w:before="43"/>
              <w:ind w:left="138"/>
              <w:rPr>
                <w:rFonts w:ascii="Arial"/>
                <w:b/>
                <w:sz w:val="24"/>
              </w:rPr>
            </w:pPr>
            <w:r>
              <w:rPr>
                <w:rFonts w:ascii="Arial"/>
                <w:b/>
                <w:w w:val="89"/>
                <w:sz w:val="24"/>
              </w:rPr>
              <w:t>2</w:t>
            </w:r>
          </w:p>
        </w:tc>
        <w:tc>
          <w:tcPr>
            <w:tcW w:w="384" w:type="dxa"/>
          </w:tcPr>
          <w:p>
            <w:pPr>
              <w:pStyle w:val="TableParagraph"/>
              <w:spacing w:line="258" w:lineRule="exact" w:before="43"/>
              <w:ind w:left="133"/>
              <w:rPr>
                <w:rFonts w:ascii="Arial"/>
                <w:b/>
                <w:sz w:val="24"/>
              </w:rPr>
            </w:pPr>
            <w:r>
              <w:rPr>
                <w:rFonts w:ascii="Arial"/>
                <w:b/>
                <w:w w:val="89"/>
                <w:sz w:val="24"/>
              </w:rPr>
              <w:t>1</w:t>
            </w:r>
          </w:p>
        </w:tc>
        <w:tc>
          <w:tcPr>
            <w:tcW w:w="389" w:type="dxa"/>
          </w:tcPr>
          <w:p>
            <w:pPr>
              <w:pStyle w:val="TableParagraph"/>
              <w:spacing w:line="258" w:lineRule="exact" w:before="43"/>
              <w:ind w:left="137"/>
              <w:rPr>
                <w:rFonts w:ascii="Arial"/>
                <w:b/>
                <w:sz w:val="24"/>
              </w:rPr>
            </w:pPr>
            <w:r>
              <w:rPr>
                <w:rFonts w:ascii="Arial"/>
                <w:b/>
                <w:w w:val="89"/>
                <w:sz w:val="24"/>
              </w:rPr>
              <w:t>0</w:t>
            </w:r>
          </w:p>
        </w:tc>
        <w:tc>
          <w:tcPr>
            <w:tcW w:w="744" w:type="dxa"/>
          </w:tcPr>
          <w:p>
            <w:pPr>
              <w:pStyle w:val="TableParagraph"/>
              <w:rPr>
                <w:sz w:val="24"/>
              </w:rPr>
            </w:pPr>
          </w:p>
        </w:tc>
      </w:tr>
      <w:tr>
        <w:trPr>
          <w:trHeight w:val="321" w:hRule="atLeast"/>
        </w:trPr>
        <w:tc>
          <w:tcPr>
            <w:tcW w:w="884" w:type="dxa"/>
          </w:tcPr>
          <w:p>
            <w:pPr>
              <w:pStyle w:val="TableParagraph"/>
              <w:rPr>
                <w:sz w:val="24"/>
              </w:rPr>
            </w:pPr>
          </w:p>
        </w:tc>
        <w:tc>
          <w:tcPr>
            <w:tcW w:w="552" w:type="dxa"/>
          </w:tcPr>
          <w:p>
            <w:pPr>
              <w:pStyle w:val="TableParagraph"/>
              <w:spacing w:line="258" w:lineRule="exact" w:before="43"/>
              <w:ind w:left="88" w:right="79"/>
              <w:jc w:val="center"/>
              <w:rPr>
                <w:rFonts w:ascii="Arial"/>
                <w:b/>
                <w:sz w:val="24"/>
              </w:rPr>
            </w:pPr>
            <w:r>
              <w:rPr>
                <w:rFonts w:ascii="Arial"/>
                <w:b/>
                <w:sz w:val="24"/>
              </w:rPr>
              <w:t>DP</w:t>
            </w:r>
          </w:p>
        </w:tc>
        <w:tc>
          <w:tcPr>
            <w:tcW w:w="408" w:type="dxa"/>
          </w:tcPr>
          <w:p>
            <w:pPr>
              <w:pStyle w:val="TableParagraph"/>
              <w:spacing w:line="258" w:lineRule="exact" w:before="43"/>
              <w:ind w:right="95"/>
              <w:jc w:val="right"/>
              <w:rPr>
                <w:rFonts w:ascii="Arial"/>
                <w:b/>
                <w:sz w:val="24"/>
              </w:rPr>
            </w:pPr>
            <w:r>
              <w:rPr>
                <w:rFonts w:ascii="Arial"/>
                <w:b/>
                <w:w w:val="102"/>
                <w:sz w:val="24"/>
              </w:rPr>
              <w:t>G</w:t>
            </w:r>
          </w:p>
        </w:tc>
        <w:tc>
          <w:tcPr>
            <w:tcW w:w="360" w:type="dxa"/>
          </w:tcPr>
          <w:p>
            <w:pPr>
              <w:pStyle w:val="TableParagraph"/>
              <w:spacing w:line="258" w:lineRule="exact" w:before="43"/>
              <w:ind w:left="15"/>
              <w:jc w:val="center"/>
              <w:rPr>
                <w:rFonts w:ascii="Arial"/>
                <w:b/>
                <w:sz w:val="24"/>
              </w:rPr>
            </w:pPr>
            <w:r>
              <w:rPr>
                <w:rFonts w:ascii="Arial"/>
                <w:b/>
                <w:w w:val="98"/>
                <w:sz w:val="24"/>
              </w:rPr>
              <w:t>F</w:t>
            </w:r>
          </w:p>
        </w:tc>
        <w:tc>
          <w:tcPr>
            <w:tcW w:w="384" w:type="dxa"/>
          </w:tcPr>
          <w:p>
            <w:pPr>
              <w:pStyle w:val="TableParagraph"/>
              <w:spacing w:line="258" w:lineRule="exact" w:before="43"/>
              <w:ind w:left="110"/>
              <w:rPr>
                <w:rFonts w:ascii="Arial"/>
                <w:b/>
                <w:sz w:val="24"/>
              </w:rPr>
            </w:pPr>
            <w:r>
              <w:rPr>
                <w:rFonts w:ascii="Arial"/>
                <w:b/>
                <w:w w:val="104"/>
                <w:sz w:val="24"/>
              </w:rPr>
              <w:t>E</w:t>
            </w:r>
          </w:p>
        </w:tc>
        <w:tc>
          <w:tcPr>
            <w:tcW w:w="399" w:type="dxa"/>
          </w:tcPr>
          <w:p>
            <w:pPr>
              <w:pStyle w:val="TableParagraph"/>
              <w:spacing w:line="258" w:lineRule="exact" w:before="43"/>
              <w:ind w:left="110"/>
              <w:rPr>
                <w:rFonts w:ascii="Arial"/>
                <w:b/>
                <w:sz w:val="24"/>
              </w:rPr>
            </w:pPr>
            <w:r>
              <w:rPr>
                <w:rFonts w:ascii="Arial"/>
                <w:b/>
                <w:w w:val="105"/>
                <w:sz w:val="24"/>
              </w:rPr>
              <w:t>D</w:t>
            </w:r>
          </w:p>
        </w:tc>
        <w:tc>
          <w:tcPr>
            <w:tcW w:w="394" w:type="dxa"/>
          </w:tcPr>
          <w:p>
            <w:pPr>
              <w:pStyle w:val="TableParagraph"/>
              <w:spacing w:line="258" w:lineRule="exact" w:before="43"/>
              <w:ind w:left="110"/>
              <w:rPr>
                <w:rFonts w:ascii="Arial"/>
                <w:b/>
                <w:sz w:val="24"/>
              </w:rPr>
            </w:pPr>
            <w:r>
              <w:rPr>
                <w:rFonts w:ascii="Arial"/>
                <w:b/>
                <w:w w:val="102"/>
                <w:sz w:val="24"/>
              </w:rPr>
              <w:t>C</w:t>
            </w:r>
          </w:p>
        </w:tc>
        <w:tc>
          <w:tcPr>
            <w:tcW w:w="384" w:type="dxa"/>
          </w:tcPr>
          <w:p>
            <w:pPr>
              <w:pStyle w:val="TableParagraph"/>
              <w:spacing w:line="258" w:lineRule="exact" w:before="43"/>
              <w:ind w:left="13"/>
              <w:jc w:val="center"/>
              <w:rPr>
                <w:rFonts w:ascii="Arial"/>
                <w:b/>
                <w:sz w:val="24"/>
              </w:rPr>
            </w:pPr>
            <w:r>
              <w:rPr>
                <w:rFonts w:ascii="Arial"/>
                <w:b/>
                <w:w w:val="96"/>
                <w:sz w:val="24"/>
              </w:rPr>
              <w:t>B</w:t>
            </w:r>
          </w:p>
        </w:tc>
        <w:tc>
          <w:tcPr>
            <w:tcW w:w="394" w:type="dxa"/>
          </w:tcPr>
          <w:p>
            <w:pPr>
              <w:pStyle w:val="TableParagraph"/>
              <w:spacing w:line="258" w:lineRule="exact" w:before="43"/>
              <w:ind w:right="96"/>
              <w:jc w:val="right"/>
              <w:rPr>
                <w:rFonts w:ascii="Arial"/>
                <w:b/>
                <w:sz w:val="24"/>
              </w:rPr>
            </w:pPr>
            <w:r>
              <w:rPr>
                <w:rFonts w:ascii="Arial"/>
                <w:b/>
                <w:w w:val="101"/>
                <w:sz w:val="24"/>
              </w:rPr>
              <w:t>A</w:t>
            </w:r>
          </w:p>
        </w:tc>
        <w:tc>
          <w:tcPr>
            <w:tcW w:w="744" w:type="dxa"/>
          </w:tcPr>
          <w:p>
            <w:pPr>
              <w:pStyle w:val="TableParagraph"/>
              <w:rPr>
                <w:sz w:val="24"/>
              </w:rPr>
            </w:pPr>
          </w:p>
        </w:tc>
        <w:tc>
          <w:tcPr>
            <w:tcW w:w="893" w:type="dxa"/>
          </w:tcPr>
          <w:p>
            <w:pPr>
              <w:pStyle w:val="TableParagraph"/>
              <w:rPr>
                <w:sz w:val="24"/>
              </w:rPr>
            </w:pPr>
          </w:p>
        </w:tc>
        <w:tc>
          <w:tcPr>
            <w:tcW w:w="552" w:type="dxa"/>
          </w:tcPr>
          <w:p>
            <w:pPr>
              <w:pStyle w:val="TableParagraph"/>
              <w:spacing w:line="258" w:lineRule="exact" w:before="43"/>
              <w:ind w:left="88" w:right="79"/>
              <w:jc w:val="center"/>
              <w:rPr>
                <w:rFonts w:ascii="Arial"/>
                <w:b/>
                <w:sz w:val="24"/>
              </w:rPr>
            </w:pPr>
            <w:r>
              <w:rPr>
                <w:rFonts w:ascii="Arial"/>
                <w:b/>
                <w:sz w:val="24"/>
              </w:rPr>
              <w:t>DP</w:t>
            </w:r>
          </w:p>
        </w:tc>
        <w:tc>
          <w:tcPr>
            <w:tcW w:w="404" w:type="dxa"/>
          </w:tcPr>
          <w:p>
            <w:pPr>
              <w:pStyle w:val="TableParagraph"/>
              <w:spacing w:line="258" w:lineRule="exact" w:before="43"/>
              <w:ind w:left="105"/>
              <w:rPr>
                <w:rFonts w:ascii="Arial"/>
                <w:b/>
                <w:sz w:val="24"/>
              </w:rPr>
            </w:pPr>
            <w:r>
              <w:rPr>
                <w:rFonts w:ascii="Arial"/>
                <w:b/>
                <w:w w:val="102"/>
                <w:sz w:val="24"/>
              </w:rPr>
              <w:t>G</w:t>
            </w:r>
          </w:p>
        </w:tc>
        <w:tc>
          <w:tcPr>
            <w:tcW w:w="365" w:type="dxa"/>
          </w:tcPr>
          <w:p>
            <w:pPr>
              <w:pStyle w:val="TableParagraph"/>
              <w:spacing w:line="258" w:lineRule="exact" w:before="43"/>
              <w:ind w:left="9"/>
              <w:jc w:val="center"/>
              <w:rPr>
                <w:rFonts w:ascii="Arial"/>
                <w:b/>
                <w:sz w:val="24"/>
              </w:rPr>
            </w:pPr>
            <w:r>
              <w:rPr>
                <w:rFonts w:ascii="Arial"/>
                <w:b/>
                <w:w w:val="98"/>
                <w:sz w:val="24"/>
              </w:rPr>
              <w:t>F</w:t>
            </w:r>
          </w:p>
        </w:tc>
        <w:tc>
          <w:tcPr>
            <w:tcW w:w="384" w:type="dxa"/>
          </w:tcPr>
          <w:p>
            <w:pPr>
              <w:pStyle w:val="TableParagraph"/>
              <w:spacing w:line="258" w:lineRule="exact" w:before="43"/>
              <w:ind w:left="3"/>
              <w:jc w:val="center"/>
              <w:rPr>
                <w:rFonts w:ascii="Arial"/>
                <w:b/>
                <w:sz w:val="24"/>
              </w:rPr>
            </w:pPr>
            <w:r>
              <w:rPr>
                <w:rFonts w:ascii="Arial"/>
                <w:b/>
                <w:w w:val="104"/>
                <w:sz w:val="24"/>
              </w:rPr>
              <w:t>E</w:t>
            </w:r>
          </w:p>
        </w:tc>
        <w:tc>
          <w:tcPr>
            <w:tcW w:w="399" w:type="dxa"/>
          </w:tcPr>
          <w:p>
            <w:pPr>
              <w:pStyle w:val="TableParagraph"/>
              <w:spacing w:line="258" w:lineRule="exact" w:before="43"/>
              <w:ind w:left="104"/>
              <w:rPr>
                <w:rFonts w:ascii="Arial"/>
                <w:b/>
                <w:sz w:val="24"/>
              </w:rPr>
            </w:pPr>
            <w:r>
              <w:rPr>
                <w:rFonts w:ascii="Arial"/>
                <w:b/>
                <w:w w:val="105"/>
                <w:sz w:val="24"/>
              </w:rPr>
              <w:t>D</w:t>
            </w:r>
          </w:p>
        </w:tc>
        <w:tc>
          <w:tcPr>
            <w:tcW w:w="394" w:type="dxa"/>
          </w:tcPr>
          <w:p>
            <w:pPr>
              <w:pStyle w:val="TableParagraph"/>
              <w:spacing w:line="258" w:lineRule="exact" w:before="43"/>
              <w:ind w:left="109"/>
              <w:rPr>
                <w:rFonts w:ascii="Arial"/>
                <w:b/>
                <w:sz w:val="24"/>
              </w:rPr>
            </w:pPr>
            <w:r>
              <w:rPr>
                <w:rFonts w:ascii="Arial"/>
                <w:b/>
                <w:w w:val="102"/>
                <w:sz w:val="24"/>
              </w:rPr>
              <w:t>C</w:t>
            </w:r>
          </w:p>
        </w:tc>
        <w:tc>
          <w:tcPr>
            <w:tcW w:w="384" w:type="dxa"/>
          </w:tcPr>
          <w:p>
            <w:pPr>
              <w:pStyle w:val="TableParagraph"/>
              <w:spacing w:line="258" w:lineRule="exact" w:before="43"/>
              <w:ind w:left="109"/>
              <w:rPr>
                <w:rFonts w:ascii="Arial"/>
                <w:b/>
                <w:sz w:val="24"/>
              </w:rPr>
            </w:pPr>
            <w:r>
              <w:rPr>
                <w:rFonts w:ascii="Arial"/>
                <w:b/>
                <w:w w:val="96"/>
                <w:sz w:val="24"/>
              </w:rPr>
              <w:t>B</w:t>
            </w:r>
          </w:p>
        </w:tc>
        <w:tc>
          <w:tcPr>
            <w:tcW w:w="389" w:type="dxa"/>
          </w:tcPr>
          <w:p>
            <w:pPr>
              <w:pStyle w:val="TableParagraph"/>
              <w:spacing w:line="258" w:lineRule="exact" w:before="43"/>
              <w:ind w:left="109"/>
              <w:rPr>
                <w:rFonts w:ascii="Arial"/>
                <w:b/>
                <w:sz w:val="24"/>
              </w:rPr>
            </w:pPr>
            <w:r>
              <w:rPr>
                <w:rFonts w:ascii="Arial"/>
                <w:b/>
                <w:w w:val="101"/>
                <w:sz w:val="24"/>
              </w:rPr>
              <w:t>A</w:t>
            </w:r>
          </w:p>
        </w:tc>
        <w:tc>
          <w:tcPr>
            <w:tcW w:w="744" w:type="dxa"/>
          </w:tcPr>
          <w:p>
            <w:pPr>
              <w:pStyle w:val="TableParagraph"/>
              <w:rPr>
                <w:sz w:val="24"/>
              </w:rPr>
            </w:pPr>
          </w:p>
        </w:tc>
      </w:tr>
      <w:tr>
        <w:trPr>
          <w:trHeight w:val="979" w:hRule="atLeast"/>
        </w:trPr>
        <w:tc>
          <w:tcPr>
            <w:tcW w:w="884" w:type="dxa"/>
          </w:tcPr>
          <w:p>
            <w:pPr>
              <w:pStyle w:val="TableParagraph"/>
              <w:rPr>
                <w:sz w:val="24"/>
              </w:rPr>
            </w:pPr>
          </w:p>
        </w:tc>
        <w:tc>
          <w:tcPr>
            <w:tcW w:w="552" w:type="dxa"/>
          </w:tcPr>
          <w:p>
            <w:pPr>
              <w:pStyle w:val="TableParagraph"/>
              <w:spacing w:before="30"/>
              <w:ind w:left="11"/>
              <w:jc w:val="center"/>
              <w:rPr>
                <w:sz w:val="24"/>
              </w:rPr>
            </w:pPr>
            <w:r>
              <w:rPr>
                <w:w w:val="102"/>
                <w:sz w:val="24"/>
              </w:rPr>
              <w:t>1</w:t>
            </w:r>
          </w:p>
        </w:tc>
        <w:tc>
          <w:tcPr>
            <w:tcW w:w="408" w:type="dxa"/>
          </w:tcPr>
          <w:p>
            <w:pPr>
              <w:pStyle w:val="TableParagraph"/>
              <w:spacing w:before="30"/>
              <w:ind w:right="130"/>
              <w:jc w:val="right"/>
              <w:rPr>
                <w:sz w:val="24"/>
              </w:rPr>
            </w:pPr>
            <w:r>
              <w:rPr>
                <w:w w:val="102"/>
                <w:sz w:val="24"/>
              </w:rPr>
              <w:t>1</w:t>
            </w:r>
          </w:p>
        </w:tc>
        <w:tc>
          <w:tcPr>
            <w:tcW w:w="360" w:type="dxa"/>
          </w:tcPr>
          <w:p>
            <w:pPr>
              <w:pStyle w:val="TableParagraph"/>
              <w:spacing w:before="30"/>
              <w:ind w:left="12"/>
              <w:jc w:val="center"/>
              <w:rPr>
                <w:sz w:val="24"/>
              </w:rPr>
            </w:pPr>
            <w:r>
              <w:rPr>
                <w:w w:val="102"/>
                <w:sz w:val="24"/>
              </w:rPr>
              <w:t>0</w:t>
            </w:r>
          </w:p>
        </w:tc>
        <w:tc>
          <w:tcPr>
            <w:tcW w:w="384" w:type="dxa"/>
          </w:tcPr>
          <w:p>
            <w:pPr>
              <w:pStyle w:val="TableParagraph"/>
              <w:spacing w:before="30"/>
              <w:ind w:left="134"/>
              <w:rPr>
                <w:sz w:val="24"/>
              </w:rPr>
            </w:pPr>
            <w:r>
              <w:rPr>
                <w:w w:val="102"/>
                <w:sz w:val="24"/>
              </w:rPr>
              <w:t>0</w:t>
            </w:r>
          </w:p>
        </w:tc>
        <w:tc>
          <w:tcPr>
            <w:tcW w:w="399" w:type="dxa"/>
          </w:tcPr>
          <w:p>
            <w:pPr>
              <w:pStyle w:val="TableParagraph"/>
              <w:spacing w:before="30"/>
              <w:ind w:left="139"/>
              <w:rPr>
                <w:sz w:val="24"/>
              </w:rPr>
            </w:pPr>
            <w:r>
              <w:rPr>
                <w:w w:val="102"/>
                <w:sz w:val="24"/>
              </w:rPr>
              <w:t>0</w:t>
            </w:r>
          </w:p>
        </w:tc>
        <w:tc>
          <w:tcPr>
            <w:tcW w:w="394" w:type="dxa"/>
          </w:tcPr>
          <w:p>
            <w:pPr>
              <w:pStyle w:val="TableParagraph"/>
              <w:spacing w:before="30"/>
              <w:ind w:left="139"/>
              <w:rPr>
                <w:sz w:val="24"/>
              </w:rPr>
            </w:pPr>
            <w:r>
              <w:rPr>
                <w:w w:val="102"/>
                <w:sz w:val="24"/>
              </w:rPr>
              <w:t>0</w:t>
            </w:r>
          </w:p>
        </w:tc>
        <w:tc>
          <w:tcPr>
            <w:tcW w:w="384" w:type="dxa"/>
          </w:tcPr>
          <w:p>
            <w:pPr>
              <w:pStyle w:val="TableParagraph"/>
              <w:spacing w:before="30"/>
              <w:ind w:left="16"/>
              <w:jc w:val="center"/>
              <w:rPr>
                <w:sz w:val="24"/>
              </w:rPr>
            </w:pPr>
            <w:r>
              <w:rPr>
                <w:w w:val="102"/>
                <w:sz w:val="24"/>
              </w:rPr>
              <w:t>0</w:t>
            </w:r>
          </w:p>
        </w:tc>
        <w:tc>
          <w:tcPr>
            <w:tcW w:w="394" w:type="dxa"/>
          </w:tcPr>
          <w:p>
            <w:pPr>
              <w:pStyle w:val="TableParagraph"/>
              <w:spacing w:before="30"/>
              <w:ind w:right="120"/>
              <w:jc w:val="right"/>
              <w:rPr>
                <w:sz w:val="24"/>
              </w:rPr>
            </w:pPr>
            <w:r>
              <w:rPr>
                <w:w w:val="102"/>
                <w:sz w:val="24"/>
              </w:rPr>
              <w:t>0</w:t>
            </w:r>
          </w:p>
        </w:tc>
        <w:tc>
          <w:tcPr>
            <w:tcW w:w="744" w:type="dxa"/>
          </w:tcPr>
          <w:p>
            <w:pPr>
              <w:pStyle w:val="TableParagraph"/>
              <w:spacing w:before="30"/>
              <w:ind w:left="93" w:right="81"/>
              <w:jc w:val="center"/>
              <w:rPr>
                <w:sz w:val="24"/>
              </w:rPr>
            </w:pPr>
            <w:r>
              <w:rPr>
                <w:sz w:val="24"/>
              </w:rPr>
              <w:t>C0</w:t>
            </w:r>
          </w:p>
        </w:tc>
        <w:tc>
          <w:tcPr>
            <w:tcW w:w="893" w:type="dxa"/>
          </w:tcPr>
          <w:p>
            <w:pPr>
              <w:pStyle w:val="TableParagraph"/>
              <w:rPr>
                <w:sz w:val="24"/>
              </w:rPr>
            </w:pPr>
          </w:p>
        </w:tc>
        <w:tc>
          <w:tcPr>
            <w:tcW w:w="552" w:type="dxa"/>
          </w:tcPr>
          <w:p>
            <w:pPr>
              <w:pStyle w:val="TableParagraph"/>
              <w:spacing w:before="30"/>
              <w:ind w:left="11"/>
              <w:jc w:val="center"/>
              <w:rPr>
                <w:sz w:val="24"/>
              </w:rPr>
            </w:pPr>
            <w:r>
              <w:rPr>
                <w:w w:val="102"/>
                <w:sz w:val="24"/>
              </w:rPr>
              <w:t>1</w:t>
            </w:r>
          </w:p>
        </w:tc>
        <w:tc>
          <w:tcPr>
            <w:tcW w:w="404" w:type="dxa"/>
          </w:tcPr>
          <w:p>
            <w:pPr>
              <w:pStyle w:val="TableParagraph"/>
              <w:spacing w:before="30"/>
              <w:ind w:left="138"/>
              <w:rPr>
                <w:sz w:val="24"/>
              </w:rPr>
            </w:pPr>
            <w:r>
              <w:rPr>
                <w:w w:val="102"/>
                <w:sz w:val="24"/>
              </w:rPr>
              <w:t>0</w:t>
            </w:r>
          </w:p>
        </w:tc>
        <w:tc>
          <w:tcPr>
            <w:tcW w:w="365" w:type="dxa"/>
          </w:tcPr>
          <w:p>
            <w:pPr>
              <w:pStyle w:val="TableParagraph"/>
              <w:spacing w:before="30"/>
              <w:ind w:left="6"/>
              <w:jc w:val="center"/>
              <w:rPr>
                <w:sz w:val="24"/>
              </w:rPr>
            </w:pPr>
            <w:r>
              <w:rPr>
                <w:w w:val="102"/>
                <w:sz w:val="24"/>
              </w:rPr>
              <w:t>0</w:t>
            </w:r>
          </w:p>
        </w:tc>
        <w:tc>
          <w:tcPr>
            <w:tcW w:w="384" w:type="dxa"/>
          </w:tcPr>
          <w:p>
            <w:pPr>
              <w:pStyle w:val="TableParagraph"/>
              <w:spacing w:before="30"/>
              <w:ind w:left="6"/>
              <w:jc w:val="center"/>
              <w:rPr>
                <w:sz w:val="24"/>
              </w:rPr>
            </w:pPr>
            <w:r>
              <w:rPr>
                <w:w w:val="102"/>
                <w:sz w:val="24"/>
              </w:rPr>
              <w:t>1</w:t>
            </w:r>
          </w:p>
        </w:tc>
        <w:tc>
          <w:tcPr>
            <w:tcW w:w="399" w:type="dxa"/>
          </w:tcPr>
          <w:p>
            <w:pPr>
              <w:pStyle w:val="TableParagraph"/>
              <w:spacing w:before="30"/>
              <w:ind w:left="133"/>
              <w:rPr>
                <w:sz w:val="24"/>
              </w:rPr>
            </w:pPr>
            <w:r>
              <w:rPr>
                <w:w w:val="102"/>
                <w:sz w:val="24"/>
              </w:rPr>
              <w:t>0</w:t>
            </w:r>
          </w:p>
        </w:tc>
        <w:tc>
          <w:tcPr>
            <w:tcW w:w="394" w:type="dxa"/>
          </w:tcPr>
          <w:p>
            <w:pPr>
              <w:pStyle w:val="TableParagraph"/>
              <w:spacing w:before="30"/>
              <w:ind w:left="138"/>
              <w:rPr>
                <w:sz w:val="24"/>
              </w:rPr>
            </w:pPr>
            <w:r>
              <w:rPr>
                <w:w w:val="102"/>
                <w:sz w:val="24"/>
              </w:rPr>
              <w:t>0</w:t>
            </w:r>
          </w:p>
        </w:tc>
        <w:tc>
          <w:tcPr>
            <w:tcW w:w="384" w:type="dxa"/>
          </w:tcPr>
          <w:p>
            <w:pPr>
              <w:pStyle w:val="TableParagraph"/>
              <w:spacing w:before="30"/>
              <w:ind w:left="133"/>
              <w:rPr>
                <w:sz w:val="24"/>
              </w:rPr>
            </w:pPr>
            <w:r>
              <w:rPr>
                <w:w w:val="102"/>
                <w:sz w:val="24"/>
              </w:rPr>
              <w:t>1</w:t>
            </w:r>
          </w:p>
        </w:tc>
        <w:tc>
          <w:tcPr>
            <w:tcW w:w="389" w:type="dxa"/>
          </w:tcPr>
          <w:p>
            <w:pPr>
              <w:pStyle w:val="TableParagraph"/>
              <w:spacing w:before="30"/>
              <w:ind w:left="137"/>
              <w:rPr>
                <w:sz w:val="24"/>
              </w:rPr>
            </w:pPr>
            <w:r>
              <w:rPr>
                <w:w w:val="102"/>
                <w:sz w:val="24"/>
              </w:rPr>
              <w:t>0</w:t>
            </w:r>
          </w:p>
        </w:tc>
        <w:tc>
          <w:tcPr>
            <w:tcW w:w="744" w:type="dxa"/>
          </w:tcPr>
          <w:p>
            <w:pPr>
              <w:pStyle w:val="TableParagraph"/>
              <w:spacing w:before="30"/>
              <w:ind w:left="94" w:right="81"/>
              <w:jc w:val="center"/>
              <w:rPr>
                <w:sz w:val="24"/>
              </w:rPr>
            </w:pPr>
            <w:r>
              <w:rPr>
                <w:sz w:val="24"/>
              </w:rPr>
              <w:t>92</w:t>
            </w:r>
          </w:p>
        </w:tc>
      </w:tr>
      <w:tr>
        <w:trPr>
          <w:trHeight w:val="1065" w:hRule="atLeast"/>
        </w:trPr>
        <w:tc>
          <w:tcPr>
            <w:tcW w:w="884" w:type="dxa"/>
          </w:tcPr>
          <w:p>
            <w:pPr>
              <w:pStyle w:val="TableParagraph"/>
              <w:rPr>
                <w:sz w:val="24"/>
              </w:rPr>
            </w:pPr>
          </w:p>
        </w:tc>
        <w:tc>
          <w:tcPr>
            <w:tcW w:w="552" w:type="dxa"/>
          </w:tcPr>
          <w:p>
            <w:pPr>
              <w:pStyle w:val="TableParagraph"/>
              <w:spacing w:before="30"/>
              <w:ind w:left="11"/>
              <w:jc w:val="center"/>
              <w:rPr>
                <w:sz w:val="24"/>
              </w:rPr>
            </w:pPr>
            <w:r>
              <w:rPr>
                <w:w w:val="102"/>
                <w:sz w:val="24"/>
              </w:rPr>
              <w:t>1</w:t>
            </w:r>
          </w:p>
        </w:tc>
        <w:tc>
          <w:tcPr>
            <w:tcW w:w="408" w:type="dxa"/>
          </w:tcPr>
          <w:p>
            <w:pPr>
              <w:pStyle w:val="TableParagraph"/>
              <w:spacing w:before="30"/>
              <w:ind w:right="130"/>
              <w:jc w:val="right"/>
              <w:rPr>
                <w:sz w:val="24"/>
              </w:rPr>
            </w:pPr>
            <w:r>
              <w:rPr>
                <w:w w:val="102"/>
                <w:sz w:val="24"/>
              </w:rPr>
              <w:t>1</w:t>
            </w:r>
          </w:p>
        </w:tc>
        <w:tc>
          <w:tcPr>
            <w:tcW w:w="360" w:type="dxa"/>
          </w:tcPr>
          <w:p>
            <w:pPr>
              <w:pStyle w:val="TableParagraph"/>
              <w:spacing w:before="30"/>
              <w:ind w:left="12"/>
              <w:jc w:val="center"/>
              <w:rPr>
                <w:sz w:val="24"/>
              </w:rPr>
            </w:pPr>
            <w:r>
              <w:rPr>
                <w:w w:val="102"/>
                <w:sz w:val="24"/>
              </w:rPr>
              <w:t>1</w:t>
            </w:r>
          </w:p>
        </w:tc>
        <w:tc>
          <w:tcPr>
            <w:tcW w:w="384" w:type="dxa"/>
          </w:tcPr>
          <w:p>
            <w:pPr>
              <w:pStyle w:val="TableParagraph"/>
              <w:spacing w:before="30"/>
              <w:ind w:left="134"/>
              <w:rPr>
                <w:sz w:val="24"/>
              </w:rPr>
            </w:pPr>
            <w:r>
              <w:rPr>
                <w:w w:val="102"/>
                <w:sz w:val="24"/>
              </w:rPr>
              <w:t>1</w:t>
            </w:r>
          </w:p>
        </w:tc>
        <w:tc>
          <w:tcPr>
            <w:tcW w:w="399" w:type="dxa"/>
          </w:tcPr>
          <w:p>
            <w:pPr>
              <w:pStyle w:val="TableParagraph"/>
              <w:spacing w:before="30"/>
              <w:ind w:left="139"/>
              <w:rPr>
                <w:sz w:val="24"/>
              </w:rPr>
            </w:pPr>
            <w:r>
              <w:rPr>
                <w:w w:val="102"/>
                <w:sz w:val="24"/>
              </w:rPr>
              <w:t>1</w:t>
            </w:r>
          </w:p>
        </w:tc>
        <w:tc>
          <w:tcPr>
            <w:tcW w:w="394" w:type="dxa"/>
          </w:tcPr>
          <w:p>
            <w:pPr>
              <w:pStyle w:val="TableParagraph"/>
              <w:spacing w:before="30"/>
              <w:ind w:left="139"/>
              <w:rPr>
                <w:sz w:val="24"/>
              </w:rPr>
            </w:pPr>
            <w:r>
              <w:rPr>
                <w:w w:val="102"/>
                <w:sz w:val="24"/>
              </w:rPr>
              <w:t>0</w:t>
            </w:r>
          </w:p>
        </w:tc>
        <w:tc>
          <w:tcPr>
            <w:tcW w:w="384" w:type="dxa"/>
          </w:tcPr>
          <w:p>
            <w:pPr>
              <w:pStyle w:val="TableParagraph"/>
              <w:spacing w:before="30"/>
              <w:ind w:left="16"/>
              <w:jc w:val="center"/>
              <w:rPr>
                <w:sz w:val="24"/>
              </w:rPr>
            </w:pPr>
            <w:r>
              <w:rPr>
                <w:w w:val="102"/>
                <w:sz w:val="24"/>
              </w:rPr>
              <w:t>0</w:t>
            </w:r>
          </w:p>
        </w:tc>
        <w:tc>
          <w:tcPr>
            <w:tcW w:w="394" w:type="dxa"/>
          </w:tcPr>
          <w:p>
            <w:pPr>
              <w:pStyle w:val="TableParagraph"/>
              <w:spacing w:before="30"/>
              <w:ind w:right="120"/>
              <w:jc w:val="right"/>
              <w:rPr>
                <w:sz w:val="24"/>
              </w:rPr>
            </w:pPr>
            <w:r>
              <w:rPr>
                <w:w w:val="102"/>
                <w:sz w:val="24"/>
              </w:rPr>
              <w:t>1</w:t>
            </w:r>
          </w:p>
        </w:tc>
        <w:tc>
          <w:tcPr>
            <w:tcW w:w="744" w:type="dxa"/>
          </w:tcPr>
          <w:p>
            <w:pPr>
              <w:pStyle w:val="TableParagraph"/>
              <w:spacing w:before="30"/>
              <w:ind w:left="91" w:right="81"/>
              <w:jc w:val="center"/>
              <w:rPr>
                <w:sz w:val="24"/>
              </w:rPr>
            </w:pPr>
            <w:r>
              <w:rPr>
                <w:sz w:val="24"/>
              </w:rPr>
              <w:t>F9</w:t>
            </w:r>
          </w:p>
        </w:tc>
        <w:tc>
          <w:tcPr>
            <w:tcW w:w="893" w:type="dxa"/>
          </w:tcPr>
          <w:p>
            <w:pPr>
              <w:pStyle w:val="TableParagraph"/>
              <w:rPr>
                <w:sz w:val="24"/>
              </w:rPr>
            </w:pPr>
          </w:p>
        </w:tc>
        <w:tc>
          <w:tcPr>
            <w:tcW w:w="552" w:type="dxa"/>
          </w:tcPr>
          <w:p>
            <w:pPr>
              <w:pStyle w:val="TableParagraph"/>
              <w:spacing w:before="30"/>
              <w:ind w:left="11"/>
              <w:jc w:val="center"/>
              <w:rPr>
                <w:sz w:val="24"/>
              </w:rPr>
            </w:pPr>
            <w:r>
              <w:rPr>
                <w:w w:val="102"/>
                <w:sz w:val="24"/>
              </w:rPr>
              <w:t>1</w:t>
            </w:r>
          </w:p>
        </w:tc>
        <w:tc>
          <w:tcPr>
            <w:tcW w:w="404" w:type="dxa"/>
          </w:tcPr>
          <w:p>
            <w:pPr>
              <w:pStyle w:val="TableParagraph"/>
              <w:spacing w:before="30"/>
              <w:ind w:left="138"/>
              <w:rPr>
                <w:sz w:val="24"/>
              </w:rPr>
            </w:pPr>
            <w:r>
              <w:rPr>
                <w:w w:val="102"/>
                <w:sz w:val="24"/>
              </w:rPr>
              <w:t>0</w:t>
            </w:r>
          </w:p>
        </w:tc>
        <w:tc>
          <w:tcPr>
            <w:tcW w:w="365" w:type="dxa"/>
          </w:tcPr>
          <w:p>
            <w:pPr>
              <w:pStyle w:val="TableParagraph"/>
              <w:spacing w:before="30"/>
              <w:ind w:left="6"/>
              <w:jc w:val="center"/>
              <w:rPr>
                <w:sz w:val="24"/>
              </w:rPr>
            </w:pPr>
            <w:r>
              <w:rPr>
                <w:w w:val="102"/>
                <w:sz w:val="24"/>
              </w:rPr>
              <w:t>0</w:t>
            </w:r>
          </w:p>
        </w:tc>
        <w:tc>
          <w:tcPr>
            <w:tcW w:w="384" w:type="dxa"/>
          </w:tcPr>
          <w:p>
            <w:pPr>
              <w:pStyle w:val="TableParagraph"/>
              <w:spacing w:before="30"/>
              <w:ind w:left="6"/>
              <w:jc w:val="center"/>
              <w:rPr>
                <w:sz w:val="24"/>
              </w:rPr>
            </w:pPr>
            <w:r>
              <w:rPr>
                <w:w w:val="102"/>
                <w:sz w:val="24"/>
              </w:rPr>
              <w:t>0</w:t>
            </w:r>
          </w:p>
        </w:tc>
        <w:tc>
          <w:tcPr>
            <w:tcW w:w="399" w:type="dxa"/>
          </w:tcPr>
          <w:p>
            <w:pPr>
              <w:pStyle w:val="TableParagraph"/>
              <w:spacing w:before="30"/>
              <w:ind w:left="133"/>
              <w:rPr>
                <w:sz w:val="24"/>
              </w:rPr>
            </w:pPr>
            <w:r>
              <w:rPr>
                <w:w w:val="102"/>
                <w:sz w:val="24"/>
              </w:rPr>
              <w:t>0</w:t>
            </w:r>
          </w:p>
        </w:tc>
        <w:tc>
          <w:tcPr>
            <w:tcW w:w="394" w:type="dxa"/>
          </w:tcPr>
          <w:p>
            <w:pPr>
              <w:pStyle w:val="TableParagraph"/>
              <w:spacing w:before="30"/>
              <w:ind w:left="138"/>
              <w:rPr>
                <w:sz w:val="24"/>
              </w:rPr>
            </w:pPr>
            <w:r>
              <w:rPr>
                <w:w w:val="102"/>
                <w:sz w:val="24"/>
              </w:rPr>
              <w:t>0</w:t>
            </w:r>
          </w:p>
        </w:tc>
        <w:tc>
          <w:tcPr>
            <w:tcW w:w="384" w:type="dxa"/>
          </w:tcPr>
          <w:p>
            <w:pPr>
              <w:pStyle w:val="TableParagraph"/>
              <w:spacing w:before="30"/>
              <w:ind w:left="133"/>
              <w:rPr>
                <w:sz w:val="24"/>
              </w:rPr>
            </w:pPr>
            <w:r>
              <w:rPr>
                <w:w w:val="102"/>
                <w:sz w:val="24"/>
              </w:rPr>
              <w:t>1</w:t>
            </w:r>
          </w:p>
        </w:tc>
        <w:tc>
          <w:tcPr>
            <w:tcW w:w="389" w:type="dxa"/>
          </w:tcPr>
          <w:p>
            <w:pPr>
              <w:pStyle w:val="TableParagraph"/>
              <w:spacing w:before="30"/>
              <w:ind w:left="137"/>
              <w:rPr>
                <w:sz w:val="24"/>
              </w:rPr>
            </w:pPr>
            <w:r>
              <w:rPr>
                <w:w w:val="102"/>
                <w:sz w:val="24"/>
              </w:rPr>
              <w:t>0</w:t>
            </w:r>
          </w:p>
        </w:tc>
        <w:tc>
          <w:tcPr>
            <w:tcW w:w="744" w:type="dxa"/>
          </w:tcPr>
          <w:p>
            <w:pPr>
              <w:pStyle w:val="TableParagraph"/>
              <w:spacing w:before="30"/>
              <w:ind w:left="94" w:right="81"/>
              <w:jc w:val="center"/>
              <w:rPr>
                <w:sz w:val="24"/>
              </w:rPr>
            </w:pPr>
            <w:r>
              <w:rPr>
                <w:sz w:val="24"/>
              </w:rPr>
              <w:t>82</w:t>
            </w:r>
          </w:p>
        </w:tc>
      </w:tr>
    </w:tbl>
    <w:p>
      <w:pPr>
        <w:spacing w:after="0"/>
        <w:jc w:val="center"/>
        <w:rPr>
          <w:sz w:val="24"/>
        </w:rPr>
        <w:sectPr>
          <w:type w:val="continuous"/>
          <w:pgSz w:w="11910" w:h="16840"/>
          <w:pgMar w:top="520" w:bottom="280" w:left="740" w:right="0"/>
        </w:sectPr>
      </w:pPr>
    </w:p>
    <w:tbl>
      <w:tblPr>
        <w:tblW w:w="0" w:type="auto"/>
        <w:jc w:val="left"/>
        <w:tblInd w:w="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4"/>
        <w:gridCol w:w="552"/>
        <w:gridCol w:w="408"/>
        <w:gridCol w:w="360"/>
        <w:gridCol w:w="384"/>
        <w:gridCol w:w="399"/>
        <w:gridCol w:w="394"/>
        <w:gridCol w:w="384"/>
        <w:gridCol w:w="394"/>
        <w:gridCol w:w="744"/>
        <w:gridCol w:w="893"/>
        <w:gridCol w:w="552"/>
        <w:gridCol w:w="404"/>
        <w:gridCol w:w="365"/>
        <w:gridCol w:w="384"/>
        <w:gridCol w:w="399"/>
        <w:gridCol w:w="394"/>
        <w:gridCol w:w="384"/>
        <w:gridCol w:w="389"/>
        <w:gridCol w:w="744"/>
        <w:gridCol w:w="336"/>
      </w:tblGrid>
      <w:tr>
        <w:trPr>
          <w:trHeight w:val="340" w:hRule="atLeast"/>
        </w:trPr>
        <w:tc>
          <w:tcPr>
            <w:tcW w:w="10147" w:type="dxa"/>
            <w:gridSpan w:val="21"/>
            <w:tcBorders>
              <w:bottom w:val="single" w:sz="8" w:space="0" w:color="000000"/>
            </w:tcBorders>
          </w:tcPr>
          <w:p>
            <w:pPr>
              <w:pStyle w:val="TableParagraph"/>
              <w:tabs>
                <w:tab w:pos="7889" w:val="left" w:leader="none"/>
              </w:tabs>
              <w:spacing w:before="58"/>
              <w:ind w:left="110"/>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r>
      <w:tr>
        <w:trPr>
          <w:trHeight w:val="1002" w:hRule="atLeast"/>
        </w:trPr>
        <w:tc>
          <w:tcPr>
            <w:tcW w:w="884" w:type="dxa"/>
            <w:tcBorders>
              <w:top w:val="single" w:sz="8" w:space="0" w:color="000000"/>
            </w:tcBorders>
          </w:tcPr>
          <w:p>
            <w:pPr>
              <w:pStyle w:val="TableParagraph"/>
              <w:rPr>
                <w:sz w:val="22"/>
              </w:rPr>
            </w:pPr>
          </w:p>
        </w:tc>
        <w:tc>
          <w:tcPr>
            <w:tcW w:w="552" w:type="dxa"/>
            <w:tcBorders>
              <w:top w:val="single" w:sz="8" w:space="0" w:color="000000"/>
            </w:tcBorders>
          </w:tcPr>
          <w:p>
            <w:pPr>
              <w:pStyle w:val="TableParagraph"/>
              <w:spacing w:before="35"/>
              <w:ind w:right="202"/>
              <w:jc w:val="right"/>
              <w:rPr>
                <w:sz w:val="24"/>
              </w:rPr>
            </w:pPr>
            <w:r>
              <w:rPr>
                <w:w w:val="102"/>
                <w:sz w:val="24"/>
              </w:rPr>
              <w:t>1</w:t>
            </w:r>
          </w:p>
        </w:tc>
        <w:tc>
          <w:tcPr>
            <w:tcW w:w="408" w:type="dxa"/>
            <w:tcBorders>
              <w:top w:val="single" w:sz="8" w:space="0" w:color="000000"/>
            </w:tcBorders>
          </w:tcPr>
          <w:p>
            <w:pPr>
              <w:pStyle w:val="TableParagraph"/>
              <w:spacing w:before="35"/>
              <w:ind w:right="130"/>
              <w:jc w:val="right"/>
              <w:rPr>
                <w:sz w:val="24"/>
              </w:rPr>
            </w:pPr>
            <w:r>
              <w:rPr>
                <w:w w:val="102"/>
                <w:sz w:val="24"/>
              </w:rPr>
              <w:t>0</w:t>
            </w:r>
          </w:p>
        </w:tc>
        <w:tc>
          <w:tcPr>
            <w:tcW w:w="360" w:type="dxa"/>
            <w:tcBorders>
              <w:top w:val="single" w:sz="8" w:space="0" w:color="000000"/>
            </w:tcBorders>
          </w:tcPr>
          <w:p>
            <w:pPr>
              <w:pStyle w:val="TableParagraph"/>
              <w:spacing w:before="35"/>
              <w:ind w:left="12"/>
              <w:jc w:val="center"/>
              <w:rPr>
                <w:sz w:val="24"/>
              </w:rPr>
            </w:pPr>
            <w:r>
              <w:rPr>
                <w:w w:val="102"/>
                <w:sz w:val="24"/>
              </w:rPr>
              <w:t>1</w:t>
            </w:r>
          </w:p>
        </w:tc>
        <w:tc>
          <w:tcPr>
            <w:tcW w:w="384" w:type="dxa"/>
            <w:tcBorders>
              <w:top w:val="single" w:sz="8" w:space="0" w:color="000000"/>
            </w:tcBorders>
          </w:tcPr>
          <w:p>
            <w:pPr>
              <w:pStyle w:val="TableParagraph"/>
              <w:spacing w:before="35"/>
              <w:ind w:left="17"/>
              <w:jc w:val="center"/>
              <w:rPr>
                <w:sz w:val="24"/>
              </w:rPr>
            </w:pPr>
            <w:r>
              <w:rPr>
                <w:w w:val="102"/>
                <w:sz w:val="24"/>
              </w:rPr>
              <w:t>0</w:t>
            </w:r>
          </w:p>
        </w:tc>
        <w:tc>
          <w:tcPr>
            <w:tcW w:w="399" w:type="dxa"/>
            <w:tcBorders>
              <w:top w:val="single" w:sz="8" w:space="0" w:color="000000"/>
            </w:tcBorders>
          </w:tcPr>
          <w:p>
            <w:pPr>
              <w:pStyle w:val="TableParagraph"/>
              <w:spacing w:before="35"/>
              <w:ind w:left="139"/>
              <w:rPr>
                <w:sz w:val="24"/>
              </w:rPr>
            </w:pPr>
            <w:r>
              <w:rPr>
                <w:w w:val="102"/>
                <w:sz w:val="24"/>
              </w:rPr>
              <w:t>0</w:t>
            </w:r>
          </w:p>
        </w:tc>
        <w:tc>
          <w:tcPr>
            <w:tcW w:w="394" w:type="dxa"/>
            <w:tcBorders>
              <w:top w:val="single" w:sz="8" w:space="0" w:color="000000"/>
            </w:tcBorders>
          </w:tcPr>
          <w:p>
            <w:pPr>
              <w:pStyle w:val="TableParagraph"/>
              <w:spacing w:before="35"/>
              <w:ind w:left="139"/>
              <w:rPr>
                <w:sz w:val="24"/>
              </w:rPr>
            </w:pPr>
            <w:r>
              <w:rPr>
                <w:w w:val="102"/>
                <w:sz w:val="24"/>
              </w:rPr>
              <w:t>1</w:t>
            </w:r>
          </w:p>
        </w:tc>
        <w:tc>
          <w:tcPr>
            <w:tcW w:w="384" w:type="dxa"/>
            <w:tcBorders>
              <w:top w:val="single" w:sz="8" w:space="0" w:color="000000"/>
            </w:tcBorders>
          </w:tcPr>
          <w:p>
            <w:pPr>
              <w:pStyle w:val="TableParagraph"/>
              <w:spacing w:before="35"/>
              <w:ind w:left="16"/>
              <w:jc w:val="center"/>
              <w:rPr>
                <w:sz w:val="24"/>
              </w:rPr>
            </w:pPr>
            <w:r>
              <w:rPr>
                <w:w w:val="102"/>
                <w:sz w:val="24"/>
              </w:rPr>
              <w:t>0</w:t>
            </w:r>
          </w:p>
        </w:tc>
        <w:tc>
          <w:tcPr>
            <w:tcW w:w="394" w:type="dxa"/>
            <w:tcBorders>
              <w:top w:val="single" w:sz="8" w:space="0" w:color="000000"/>
            </w:tcBorders>
          </w:tcPr>
          <w:p>
            <w:pPr>
              <w:pStyle w:val="TableParagraph"/>
              <w:spacing w:before="35"/>
              <w:ind w:right="120"/>
              <w:jc w:val="right"/>
              <w:rPr>
                <w:sz w:val="24"/>
              </w:rPr>
            </w:pPr>
            <w:r>
              <w:rPr>
                <w:w w:val="102"/>
                <w:sz w:val="24"/>
              </w:rPr>
              <w:t>0</w:t>
            </w:r>
          </w:p>
        </w:tc>
        <w:tc>
          <w:tcPr>
            <w:tcW w:w="744" w:type="dxa"/>
            <w:tcBorders>
              <w:top w:val="single" w:sz="8" w:space="0" w:color="000000"/>
            </w:tcBorders>
          </w:tcPr>
          <w:p>
            <w:pPr>
              <w:pStyle w:val="TableParagraph"/>
              <w:spacing w:before="35"/>
              <w:ind w:left="92" w:right="81"/>
              <w:jc w:val="center"/>
              <w:rPr>
                <w:sz w:val="24"/>
              </w:rPr>
            </w:pPr>
            <w:r>
              <w:rPr>
                <w:sz w:val="24"/>
              </w:rPr>
              <w:t>A4</w:t>
            </w:r>
          </w:p>
        </w:tc>
        <w:tc>
          <w:tcPr>
            <w:tcW w:w="893" w:type="dxa"/>
            <w:tcBorders>
              <w:top w:val="single" w:sz="8" w:space="0" w:color="000000"/>
            </w:tcBorders>
          </w:tcPr>
          <w:p>
            <w:pPr>
              <w:pStyle w:val="TableParagraph"/>
              <w:spacing w:before="9"/>
              <w:rPr>
                <w:sz w:val="2"/>
              </w:rPr>
            </w:pPr>
          </w:p>
          <w:p>
            <w:pPr>
              <w:pStyle w:val="TableParagraph"/>
              <w:ind w:left="183"/>
              <w:rPr>
                <w:sz w:val="20"/>
              </w:rPr>
            </w:pPr>
            <w:r>
              <w:rPr>
                <w:sz w:val="20"/>
              </w:rPr>
              <w:pict>
                <v:group style="width:26pt;height:45.15pt;mso-position-horizontal-relative:char;mso-position-vertical-relative:line" coordorigin="0,0" coordsize="520,903">
                  <v:shape style="position:absolute;left:8;top:8;width:416;height:131" type="#_x0000_t75" stroked="false">
                    <v:imagedata r:id="rId363" o:title=""/>
                  </v:shape>
                  <v:shape style="position:absolute;left:8;top:8;width:416;height:131" coordorigin="9,9" coordsize="416,131" path="m329,139l78,139,9,69,78,9,329,9,424,69,329,139xe" filled="false" stroked="true" strokeweight=".868049pt" strokecolor="#000000">
                    <v:path arrowok="t"/>
                    <v:stroke dashstyle="solid"/>
                  </v:shape>
                  <v:shape style="position:absolute;left:381;top:86;width:130;height:374" type="#_x0000_t75" stroked="false">
                    <v:imagedata r:id="rId364" o:title=""/>
                  </v:shape>
                  <v:shape style="position:absolute;left:372;top:78;width:148;height:391" type="#_x0000_t75" stroked="false">
                    <v:imagedata r:id="rId365" o:title=""/>
                  </v:shape>
                  <v:shape style="position:absolute;left:381;top:512;width:130;height:383" type="#_x0000_t75" stroked="false">
                    <v:imagedata r:id="rId366" o:title=""/>
                  </v:shape>
                  <v:shape style="position:absolute;left:372;top:503;width:148;height:400" type="#_x0000_t75" stroked="false">
                    <v:imagedata r:id="rId367" o:title=""/>
                  </v:shape>
                </v:group>
              </w:pict>
            </w:r>
            <w:r>
              <w:rPr>
                <w:sz w:val="20"/>
              </w:rPr>
            </w:r>
          </w:p>
        </w:tc>
        <w:tc>
          <w:tcPr>
            <w:tcW w:w="552" w:type="dxa"/>
            <w:tcBorders>
              <w:top w:val="single" w:sz="8" w:space="0" w:color="000000"/>
            </w:tcBorders>
          </w:tcPr>
          <w:p>
            <w:pPr>
              <w:pStyle w:val="TableParagraph"/>
              <w:spacing w:before="35"/>
              <w:ind w:left="215"/>
              <w:rPr>
                <w:sz w:val="24"/>
              </w:rPr>
            </w:pPr>
            <w:r>
              <w:rPr>
                <w:w w:val="102"/>
                <w:sz w:val="24"/>
              </w:rPr>
              <w:t>1</w:t>
            </w:r>
          </w:p>
        </w:tc>
        <w:tc>
          <w:tcPr>
            <w:tcW w:w="404" w:type="dxa"/>
            <w:tcBorders>
              <w:top w:val="single" w:sz="8" w:space="0" w:color="000000"/>
            </w:tcBorders>
          </w:tcPr>
          <w:p>
            <w:pPr>
              <w:pStyle w:val="TableParagraph"/>
              <w:spacing w:before="35"/>
              <w:ind w:left="138"/>
              <w:rPr>
                <w:sz w:val="24"/>
              </w:rPr>
            </w:pPr>
            <w:r>
              <w:rPr>
                <w:w w:val="102"/>
                <w:sz w:val="24"/>
              </w:rPr>
              <w:t>1</w:t>
            </w:r>
          </w:p>
        </w:tc>
        <w:tc>
          <w:tcPr>
            <w:tcW w:w="365" w:type="dxa"/>
            <w:tcBorders>
              <w:top w:val="single" w:sz="8" w:space="0" w:color="000000"/>
            </w:tcBorders>
          </w:tcPr>
          <w:p>
            <w:pPr>
              <w:pStyle w:val="TableParagraph"/>
              <w:spacing w:before="35"/>
              <w:ind w:left="6"/>
              <w:jc w:val="center"/>
              <w:rPr>
                <w:sz w:val="24"/>
              </w:rPr>
            </w:pPr>
            <w:r>
              <w:rPr>
                <w:w w:val="102"/>
                <w:sz w:val="24"/>
              </w:rPr>
              <w:t>1</w:t>
            </w:r>
          </w:p>
        </w:tc>
        <w:tc>
          <w:tcPr>
            <w:tcW w:w="384" w:type="dxa"/>
            <w:tcBorders>
              <w:top w:val="single" w:sz="8" w:space="0" w:color="000000"/>
            </w:tcBorders>
          </w:tcPr>
          <w:p>
            <w:pPr>
              <w:pStyle w:val="TableParagraph"/>
              <w:spacing w:before="35"/>
              <w:ind w:left="6"/>
              <w:jc w:val="center"/>
              <w:rPr>
                <w:sz w:val="24"/>
              </w:rPr>
            </w:pPr>
            <w:r>
              <w:rPr>
                <w:w w:val="102"/>
                <w:sz w:val="24"/>
              </w:rPr>
              <w:t>1</w:t>
            </w:r>
          </w:p>
        </w:tc>
        <w:tc>
          <w:tcPr>
            <w:tcW w:w="399" w:type="dxa"/>
            <w:tcBorders>
              <w:top w:val="single" w:sz="8" w:space="0" w:color="000000"/>
            </w:tcBorders>
          </w:tcPr>
          <w:p>
            <w:pPr>
              <w:pStyle w:val="TableParagraph"/>
              <w:spacing w:before="35"/>
              <w:jc w:val="center"/>
              <w:rPr>
                <w:sz w:val="24"/>
              </w:rPr>
            </w:pPr>
            <w:r>
              <w:rPr>
                <w:w w:val="102"/>
                <w:sz w:val="24"/>
              </w:rPr>
              <w:t>1</w:t>
            </w:r>
          </w:p>
        </w:tc>
        <w:tc>
          <w:tcPr>
            <w:tcW w:w="394" w:type="dxa"/>
            <w:tcBorders>
              <w:top w:val="single" w:sz="8" w:space="0" w:color="000000"/>
            </w:tcBorders>
          </w:tcPr>
          <w:p>
            <w:pPr>
              <w:pStyle w:val="TableParagraph"/>
              <w:spacing w:before="35"/>
              <w:ind w:left="15"/>
              <w:jc w:val="center"/>
              <w:rPr>
                <w:sz w:val="24"/>
              </w:rPr>
            </w:pPr>
            <w:r>
              <w:rPr>
                <w:w w:val="102"/>
                <w:sz w:val="24"/>
              </w:rPr>
              <w:t>0</w:t>
            </w:r>
          </w:p>
        </w:tc>
        <w:tc>
          <w:tcPr>
            <w:tcW w:w="384" w:type="dxa"/>
            <w:tcBorders>
              <w:top w:val="single" w:sz="8" w:space="0" w:color="000000"/>
            </w:tcBorders>
          </w:tcPr>
          <w:p>
            <w:pPr>
              <w:pStyle w:val="TableParagraph"/>
              <w:spacing w:before="35"/>
              <w:ind w:left="14"/>
              <w:jc w:val="center"/>
              <w:rPr>
                <w:sz w:val="24"/>
              </w:rPr>
            </w:pPr>
            <w:r>
              <w:rPr>
                <w:w w:val="102"/>
                <w:sz w:val="24"/>
              </w:rPr>
              <w:t>0</w:t>
            </w:r>
          </w:p>
        </w:tc>
        <w:tc>
          <w:tcPr>
            <w:tcW w:w="389" w:type="dxa"/>
            <w:tcBorders>
              <w:top w:val="single" w:sz="8" w:space="0" w:color="000000"/>
            </w:tcBorders>
          </w:tcPr>
          <w:p>
            <w:pPr>
              <w:pStyle w:val="TableParagraph"/>
              <w:spacing w:before="35"/>
              <w:ind w:left="19"/>
              <w:jc w:val="center"/>
              <w:rPr>
                <w:sz w:val="24"/>
              </w:rPr>
            </w:pPr>
            <w:r>
              <w:rPr>
                <w:w w:val="102"/>
                <w:sz w:val="24"/>
              </w:rPr>
              <w:t>0</w:t>
            </w:r>
          </w:p>
        </w:tc>
        <w:tc>
          <w:tcPr>
            <w:tcW w:w="744" w:type="dxa"/>
            <w:tcBorders>
              <w:top w:val="single" w:sz="8" w:space="0" w:color="000000"/>
            </w:tcBorders>
          </w:tcPr>
          <w:p>
            <w:pPr>
              <w:pStyle w:val="TableParagraph"/>
              <w:spacing w:before="35"/>
              <w:ind w:left="91" w:right="81"/>
              <w:jc w:val="center"/>
              <w:rPr>
                <w:sz w:val="24"/>
              </w:rPr>
            </w:pPr>
            <w:r>
              <w:rPr>
                <w:sz w:val="24"/>
              </w:rPr>
              <w:t>F8</w:t>
            </w:r>
          </w:p>
        </w:tc>
        <w:tc>
          <w:tcPr>
            <w:tcW w:w="336" w:type="dxa"/>
            <w:vMerge w:val="restart"/>
            <w:tcBorders>
              <w:bottom w:val="nil"/>
              <w:right w:val="nil"/>
            </w:tcBorders>
          </w:tcPr>
          <w:p>
            <w:pPr>
              <w:pStyle w:val="TableParagraph"/>
              <w:rPr>
                <w:sz w:val="22"/>
              </w:rPr>
            </w:pPr>
          </w:p>
        </w:tc>
      </w:tr>
      <w:tr>
        <w:trPr>
          <w:trHeight w:val="1022" w:hRule="atLeast"/>
        </w:trPr>
        <w:tc>
          <w:tcPr>
            <w:tcW w:w="884" w:type="dxa"/>
          </w:tcPr>
          <w:p>
            <w:pPr>
              <w:pStyle w:val="TableParagraph"/>
              <w:rPr>
                <w:sz w:val="22"/>
              </w:rPr>
            </w:pPr>
          </w:p>
        </w:tc>
        <w:tc>
          <w:tcPr>
            <w:tcW w:w="552" w:type="dxa"/>
          </w:tcPr>
          <w:p>
            <w:pPr>
              <w:pStyle w:val="TableParagraph"/>
              <w:spacing w:before="30"/>
              <w:ind w:right="202"/>
              <w:jc w:val="right"/>
              <w:rPr>
                <w:sz w:val="24"/>
              </w:rPr>
            </w:pPr>
            <w:r>
              <w:rPr>
                <w:w w:val="102"/>
                <w:sz w:val="24"/>
              </w:rPr>
              <w:t>1</w:t>
            </w:r>
          </w:p>
        </w:tc>
        <w:tc>
          <w:tcPr>
            <w:tcW w:w="408" w:type="dxa"/>
          </w:tcPr>
          <w:p>
            <w:pPr>
              <w:pStyle w:val="TableParagraph"/>
              <w:spacing w:before="30"/>
              <w:ind w:right="130"/>
              <w:jc w:val="right"/>
              <w:rPr>
                <w:sz w:val="24"/>
              </w:rPr>
            </w:pPr>
            <w:r>
              <w:rPr>
                <w:w w:val="102"/>
                <w:sz w:val="24"/>
              </w:rPr>
              <w:t>0</w:t>
            </w:r>
          </w:p>
        </w:tc>
        <w:tc>
          <w:tcPr>
            <w:tcW w:w="360" w:type="dxa"/>
          </w:tcPr>
          <w:p>
            <w:pPr>
              <w:pStyle w:val="TableParagraph"/>
              <w:spacing w:before="30"/>
              <w:ind w:left="12"/>
              <w:jc w:val="center"/>
              <w:rPr>
                <w:sz w:val="24"/>
              </w:rPr>
            </w:pPr>
            <w:r>
              <w:rPr>
                <w:w w:val="102"/>
                <w:sz w:val="24"/>
              </w:rPr>
              <w:t>1</w:t>
            </w:r>
          </w:p>
        </w:tc>
        <w:tc>
          <w:tcPr>
            <w:tcW w:w="384" w:type="dxa"/>
          </w:tcPr>
          <w:p>
            <w:pPr>
              <w:pStyle w:val="TableParagraph"/>
              <w:spacing w:before="30"/>
              <w:ind w:left="17"/>
              <w:jc w:val="center"/>
              <w:rPr>
                <w:sz w:val="24"/>
              </w:rPr>
            </w:pPr>
            <w:r>
              <w:rPr>
                <w:w w:val="102"/>
                <w:sz w:val="24"/>
              </w:rPr>
              <w:t>1</w:t>
            </w:r>
          </w:p>
        </w:tc>
        <w:tc>
          <w:tcPr>
            <w:tcW w:w="399" w:type="dxa"/>
          </w:tcPr>
          <w:p>
            <w:pPr>
              <w:pStyle w:val="TableParagraph"/>
              <w:spacing w:before="30"/>
              <w:ind w:left="139"/>
              <w:rPr>
                <w:sz w:val="24"/>
              </w:rPr>
            </w:pPr>
            <w:r>
              <w:rPr>
                <w:w w:val="102"/>
                <w:sz w:val="24"/>
              </w:rPr>
              <w:t>0</w:t>
            </w:r>
          </w:p>
        </w:tc>
        <w:tc>
          <w:tcPr>
            <w:tcW w:w="394" w:type="dxa"/>
          </w:tcPr>
          <w:p>
            <w:pPr>
              <w:pStyle w:val="TableParagraph"/>
              <w:spacing w:before="30"/>
              <w:ind w:left="139"/>
              <w:rPr>
                <w:sz w:val="24"/>
              </w:rPr>
            </w:pPr>
            <w:r>
              <w:rPr>
                <w:w w:val="102"/>
                <w:sz w:val="24"/>
              </w:rPr>
              <w:t>0</w:t>
            </w:r>
          </w:p>
        </w:tc>
        <w:tc>
          <w:tcPr>
            <w:tcW w:w="384" w:type="dxa"/>
          </w:tcPr>
          <w:p>
            <w:pPr>
              <w:pStyle w:val="TableParagraph"/>
              <w:spacing w:before="30"/>
              <w:ind w:left="16"/>
              <w:jc w:val="center"/>
              <w:rPr>
                <w:sz w:val="24"/>
              </w:rPr>
            </w:pPr>
            <w:r>
              <w:rPr>
                <w:w w:val="102"/>
                <w:sz w:val="24"/>
              </w:rPr>
              <w:t>0</w:t>
            </w:r>
          </w:p>
        </w:tc>
        <w:tc>
          <w:tcPr>
            <w:tcW w:w="394" w:type="dxa"/>
          </w:tcPr>
          <w:p>
            <w:pPr>
              <w:pStyle w:val="TableParagraph"/>
              <w:spacing w:before="30"/>
              <w:ind w:right="120"/>
              <w:jc w:val="right"/>
              <w:rPr>
                <w:sz w:val="24"/>
              </w:rPr>
            </w:pPr>
            <w:r>
              <w:rPr>
                <w:w w:val="102"/>
                <w:sz w:val="24"/>
              </w:rPr>
              <w:t>0</w:t>
            </w:r>
          </w:p>
        </w:tc>
        <w:tc>
          <w:tcPr>
            <w:tcW w:w="744" w:type="dxa"/>
          </w:tcPr>
          <w:p>
            <w:pPr>
              <w:pStyle w:val="TableParagraph"/>
              <w:spacing w:before="30"/>
              <w:ind w:left="93" w:right="81"/>
              <w:jc w:val="center"/>
              <w:rPr>
                <w:sz w:val="24"/>
              </w:rPr>
            </w:pPr>
            <w:r>
              <w:rPr>
                <w:sz w:val="24"/>
              </w:rPr>
              <w:t>B0</w:t>
            </w:r>
          </w:p>
        </w:tc>
        <w:tc>
          <w:tcPr>
            <w:tcW w:w="893" w:type="dxa"/>
          </w:tcPr>
          <w:p>
            <w:pPr>
              <w:pStyle w:val="TableParagraph"/>
              <w:rPr>
                <w:sz w:val="22"/>
              </w:rPr>
            </w:pPr>
          </w:p>
        </w:tc>
        <w:tc>
          <w:tcPr>
            <w:tcW w:w="552" w:type="dxa"/>
          </w:tcPr>
          <w:p>
            <w:pPr>
              <w:pStyle w:val="TableParagraph"/>
              <w:spacing w:before="30"/>
              <w:ind w:left="215"/>
              <w:rPr>
                <w:sz w:val="24"/>
              </w:rPr>
            </w:pPr>
            <w:r>
              <w:rPr>
                <w:w w:val="102"/>
                <w:sz w:val="24"/>
              </w:rPr>
              <w:t>1</w:t>
            </w:r>
          </w:p>
        </w:tc>
        <w:tc>
          <w:tcPr>
            <w:tcW w:w="404" w:type="dxa"/>
          </w:tcPr>
          <w:p>
            <w:pPr>
              <w:pStyle w:val="TableParagraph"/>
              <w:spacing w:before="30"/>
              <w:ind w:left="138"/>
              <w:rPr>
                <w:sz w:val="24"/>
              </w:rPr>
            </w:pPr>
            <w:r>
              <w:rPr>
                <w:w w:val="102"/>
                <w:sz w:val="24"/>
              </w:rPr>
              <w:t>0</w:t>
            </w:r>
          </w:p>
        </w:tc>
        <w:tc>
          <w:tcPr>
            <w:tcW w:w="365" w:type="dxa"/>
          </w:tcPr>
          <w:p>
            <w:pPr>
              <w:pStyle w:val="TableParagraph"/>
              <w:spacing w:before="30"/>
              <w:ind w:left="6"/>
              <w:jc w:val="center"/>
              <w:rPr>
                <w:sz w:val="24"/>
              </w:rPr>
            </w:pPr>
            <w:r>
              <w:rPr>
                <w:w w:val="102"/>
                <w:sz w:val="24"/>
              </w:rPr>
              <w:t>0</w:t>
            </w:r>
          </w:p>
        </w:tc>
        <w:tc>
          <w:tcPr>
            <w:tcW w:w="384" w:type="dxa"/>
          </w:tcPr>
          <w:p>
            <w:pPr>
              <w:pStyle w:val="TableParagraph"/>
              <w:spacing w:before="30"/>
              <w:ind w:left="6"/>
              <w:jc w:val="center"/>
              <w:rPr>
                <w:sz w:val="24"/>
              </w:rPr>
            </w:pPr>
            <w:r>
              <w:rPr>
                <w:w w:val="102"/>
                <w:sz w:val="24"/>
              </w:rPr>
              <w:t>0</w:t>
            </w:r>
          </w:p>
        </w:tc>
        <w:tc>
          <w:tcPr>
            <w:tcW w:w="399" w:type="dxa"/>
          </w:tcPr>
          <w:p>
            <w:pPr>
              <w:pStyle w:val="TableParagraph"/>
              <w:spacing w:before="30"/>
              <w:jc w:val="center"/>
              <w:rPr>
                <w:sz w:val="24"/>
              </w:rPr>
            </w:pPr>
            <w:r>
              <w:rPr>
                <w:w w:val="102"/>
                <w:sz w:val="24"/>
              </w:rPr>
              <w:t>0</w:t>
            </w:r>
          </w:p>
        </w:tc>
        <w:tc>
          <w:tcPr>
            <w:tcW w:w="394" w:type="dxa"/>
          </w:tcPr>
          <w:p>
            <w:pPr>
              <w:pStyle w:val="TableParagraph"/>
              <w:spacing w:before="30"/>
              <w:ind w:left="15"/>
              <w:jc w:val="center"/>
              <w:rPr>
                <w:sz w:val="24"/>
              </w:rPr>
            </w:pPr>
            <w:r>
              <w:rPr>
                <w:w w:val="102"/>
                <w:sz w:val="24"/>
              </w:rPr>
              <w:t>0</w:t>
            </w:r>
          </w:p>
        </w:tc>
        <w:tc>
          <w:tcPr>
            <w:tcW w:w="384" w:type="dxa"/>
          </w:tcPr>
          <w:p>
            <w:pPr>
              <w:pStyle w:val="TableParagraph"/>
              <w:spacing w:before="30"/>
              <w:ind w:left="14"/>
              <w:jc w:val="center"/>
              <w:rPr>
                <w:sz w:val="24"/>
              </w:rPr>
            </w:pPr>
            <w:r>
              <w:rPr>
                <w:w w:val="102"/>
                <w:sz w:val="24"/>
              </w:rPr>
              <w:t>0</w:t>
            </w:r>
          </w:p>
        </w:tc>
        <w:tc>
          <w:tcPr>
            <w:tcW w:w="389" w:type="dxa"/>
          </w:tcPr>
          <w:p>
            <w:pPr>
              <w:pStyle w:val="TableParagraph"/>
              <w:spacing w:before="30"/>
              <w:ind w:left="19"/>
              <w:jc w:val="center"/>
              <w:rPr>
                <w:sz w:val="24"/>
              </w:rPr>
            </w:pPr>
            <w:r>
              <w:rPr>
                <w:w w:val="102"/>
                <w:sz w:val="24"/>
              </w:rPr>
              <w:t>0</w:t>
            </w:r>
          </w:p>
        </w:tc>
        <w:tc>
          <w:tcPr>
            <w:tcW w:w="744" w:type="dxa"/>
          </w:tcPr>
          <w:p>
            <w:pPr>
              <w:pStyle w:val="TableParagraph"/>
              <w:spacing w:before="30"/>
              <w:ind w:left="94" w:right="81"/>
              <w:jc w:val="center"/>
              <w:rPr>
                <w:sz w:val="24"/>
              </w:rPr>
            </w:pPr>
            <w:r>
              <w:rPr>
                <w:sz w:val="24"/>
              </w:rPr>
              <w:t>80</w:t>
            </w:r>
          </w:p>
        </w:tc>
        <w:tc>
          <w:tcPr>
            <w:tcW w:w="336" w:type="dxa"/>
            <w:vMerge/>
            <w:tcBorders>
              <w:top w:val="nil"/>
              <w:bottom w:val="nil"/>
              <w:right w:val="nil"/>
            </w:tcBorders>
          </w:tcPr>
          <w:p>
            <w:pPr>
              <w:rPr>
                <w:sz w:val="2"/>
                <w:szCs w:val="2"/>
              </w:rPr>
            </w:pPr>
          </w:p>
        </w:tc>
      </w:tr>
      <w:tr>
        <w:trPr>
          <w:trHeight w:val="877" w:hRule="atLeast"/>
        </w:trPr>
        <w:tc>
          <w:tcPr>
            <w:tcW w:w="884" w:type="dxa"/>
          </w:tcPr>
          <w:p>
            <w:pPr>
              <w:pStyle w:val="TableParagraph"/>
              <w:spacing w:before="4"/>
              <w:rPr>
                <w:sz w:val="2"/>
              </w:rPr>
            </w:pPr>
          </w:p>
          <w:p>
            <w:pPr>
              <w:pStyle w:val="TableParagraph"/>
              <w:ind w:left="138"/>
              <w:rPr>
                <w:sz w:val="20"/>
              </w:rPr>
            </w:pPr>
            <w:r>
              <w:rPr>
                <w:sz w:val="20"/>
              </w:rPr>
              <w:pict>
                <v:group style="width:30.75pt;height:41.1pt;mso-position-horizontal-relative:char;mso-position-vertical-relative:line" coordorigin="0,0" coordsize="615,822">
                  <v:shape style="position:absolute;left:8;top:8;width:130;height:372" type="#_x0000_t75" stroked="false">
                    <v:imagedata r:id="rId368" o:title=""/>
                  </v:shape>
                  <v:shape style="position:absolute;left:0;top:0;width:148;height:389" type="#_x0000_t75" stroked="false">
                    <v:imagedata r:id="rId369" o:title=""/>
                  </v:shape>
                  <v:shape style="position:absolute;left:476;top:8;width:130;height:372" type="#_x0000_t75" stroked="false">
                    <v:imagedata r:id="rId370" o:title=""/>
                  </v:shape>
                  <v:shape style="position:absolute;left:467;top:0;width:148;height:389" type="#_x0000_t75" stroked="false">
                    <v:imagedata r:id="rId371" o:title=""/>
                  </v:shape>
                  <v:shape style="position:absolute;left:95;top:345;width:416;height:130" type="#_x0000_t75" stroked="false">
                    <v:imagedata r:id="rId372" o:title=""/>
                  </v:shape>
                  <v:shape style="position:absolute;left:95;top:345;width:416;height:130" coordorigin="95,346" coordsize="416,130" path="m416,475l173,475,95,406,173,346,416,346,511,406,416,475xe" filled="false" stroked="true" strokeweight=".864434pt" strokecolor="#000000">
                    <v:path arrowok="t"/>
                    <v:stroke dashstyle="solid"/>
                  </v:shape>
                  <v:shape style="position:absolute;left:476;top:432;width:130;height:381" type="#_x0000_t75" stroked="false">
                    <v:imagedata r:id="rId373" o:title=""/>
                  </v:shape>
                  <v:shape style="position:absolute;left:467;top:423;width:148;height:398" type="#_x0000_t75" stroked="false">
                    <v:imagedata r:id="rId374" o:title=""/>
                  </v:shape>
                </v:group>
              </w:pict>
            </w:r>
            <w:r>
              <w:rPr>
                <w:sz w:val="20"/>
              </w:rPr>
            </w:r>
          </w:p>
        </w:tc>
        <w:tc>
          <w:tcPr>
            <w:tcW w:w="552" w:type="dxa"/>
          </w:tcPr>
          <w:p>
            <w:pPr>
              <w:pStyle w:val="TableParagraph"/>
              <w:spacing w:before="30"/>
              <w:ind w:right="202"/>
              <w:jc w:val="right"/>
              <w:rPr>
                <w:sz w:val="24"/>
              </w:rPr>
            </w:pPr>
            <w:r>
              <w:rPr>
                <w:w w:val="102"/>
                <w:sz w:val="24"/>
              </w:rPr>
              <w:t>1</w:t>
            </w:r>
          </w:p>
        </w:tc>
        <w:tc>
          <w:tcPr>
            <w:tcW w:w="408" w:type="dxa"/>
          </w:tcPr>
          <w:p>
            <w:pPr>
              <w:pStyle w:val="TableParagraph"/>
              <w:spacing w:before="30"/>
              <w:ind w:right="130"/>
              <w:jc w:val="right"/>
              <w:rPr>
                <w:sz w:val="24"/>
              </w:rPr>
            </w:pPr>
            <w:r>
              <w:rPr>
                <w:w w:val="102"/>
                <w:sz w:val="24"/>
              </w:rPr>
              <w:t>0</w:t>
            </w:r>
          </w:p>
        </w:tc>
        <w:tc>
          <w:tcPr>
            <w:tcW w:w="360" w:type="dxa"/>
          </w:tcPr>
          <w:p>
            <w:pPr>
              <w:pStyle w:val="TableParagraph"/>
              <w:spacing w:before="30"/>
              <w:ind w:left="12"/>
              <w:jc w:val="center"/>
              <w:rPr>
                <w:sz w:val="24"/>
              </w:rPr>
            </w:pPr>
            <w:r>
              <w:rPr>
                <w:w w:val="102"/>
                <w:sz w:val="24"/>
              </w:rPr>
              <w:t>0</w:t>
            </w:r>
          </w:p>
        </w:tc>
        <w:tc>
          <w:tcPr>
            <w:tcW w:w="384" w:type="dxa"/>
          </w:tcPr>
          <w:p>
            <w:pPr>
              <w:pStyle w:val="TableParagraph"/>
              <w:spacing w:before="30"/>
              <w:ind w:left="17"/>
              <w:jc w:val="center"/>
              <w:rPr>
                <w:sz w:val="24"/>
              </w:rPr>
            </w:pPr>
            <w:r>
              <w:rPr>
                <w:w w:val="102"/>
                <w:sz w:val="24"/>
              </w:rPr>
              <w:t>1</w:t>
            </w:r>
          </w:p>
        </w:tc>
        <w:tc>
          <w:tcPr>
            <w:tcW w:w="399" w:type="dxa"/>
          </w:tcPr>
          <w:p>
            <w:pPr>
              <w:pStyle w:val="TableParagraph"/>
              <w:spacing w:before="30"/>
              <w:ind w:left="139"/>
              <w:rPr>
                <w:sz w:val="24"/>
              </w:rPr>
            </w:pPr>
            <w:r>
              <w:rPr>
                <w:w w:val="102"/>
                <w:sz w:val="24"/>
              </w:rPr>
              <w:t>1</w:t>
            </w:r>
          </w:p>
        </w:tc>
        <w:tc>
          <w:tcPr>
            <w:tcW w:w="394" w:type="dxa"/>
          </w:tcPr>
          <w:p>
            <w:pPr>
              <w:pStyle w:val="TableParagraph"/>
              <w:spacing w:before="30"/>
              <w:ind w:left="139"/>
              <w:rPr>
                <w:sz w:val="24"/>
              </w:rPr>
            </w:pPr>
            <w:r>
              <w:rPr>
                <w:w w:val="102"/>
                <w:sz w:val="24"/>
              </w:rPr>
              <w:t>0</w:t>
            </w:r>
          </w:p>
        </w:tc>
        <w:tc>
          <w:tcPr>
            <w:tcW w:w="384" w:type="dxa"/>
          </w:tcPr>
          <w:p>
            <w:pPr>
              <w:pStyle w:val="TableParagraph"/>
              <w:spacing w:before="30"/>
              <w:ind w:left="16"/>
              <w:jc w:val="center"/>
              <w:rPr>
                <w:sz w:val="24"/>
              </w:rPr>
            </w:pPr>
            <w:r>
              <w:rPr>
                <w:w w:val="102"/>
                <w:sz w:val="24"/>
              </w:rPr>
              <w:t>0</w:t>
            </w:r>
          </w:p>
        </w:tc>
        <w:tc>
          <w:tcPr>
            <w:tcW w:w="394" w:type="dxa"/>
          </w:tcPr>
          <w:p>
            <w:pPr>
              <w:pStyle w:val="TableParagraph"/>
              <w:spacing w:before="30"/>
              <w:ind w:right="120"/>
              <w:jc w:val="right"/>
              <w:rPr>
                <w:sz w:val="24"/>
              </w:rPr>
            </w:pPr>
            <w:r>
              <w:rPr>
                <w:w w:val="102"/>
                <w:sz w:val="24"/>
              </w:rPr>
              <w:t>1</w:t>
            </w:r>
          </w:p>
        </w:tc>
        <w:tc>
          <w:tcPr>
            <w:tcW w:w="744" w:type="dxa"/>
          </w:tcPr>
          <w:p>
            <w:pPr>
              <w:pStyle w:val="TableParagraph"/>
              <w:spacing w:before="30"/>
              <w:ind w:left="94" w:right="81"/>
              <w:jc w:val="center"/>
              <w:rPr>
                <w:sz w:val="24"/>
              </w:rPr>
            </w:pPr>
            <w:r>
              <w:rPr>
                <w:sz w:val="24"/>
              </w:rPr>
              <w:t>99</w:t>
            </w:r>
          </w:p>
        </w:tc>
        <w:tc>
          <w:tcPr>
            <w:tcW w:w="893" w:type="dxa"/>
          </w:tcPr>
          <w:p>
            <w:pPr>
              <w:pStyle w:val="TableParagraph"/>
              <w:rPr>
                <w:sz w:val="22"/>
              </w:rPr>
            </w:pPr>
          </w:p>
        </w:tc>
        <w:tc>
          <w:tcPr>
            <w:tcW w:w="552" w:type="dxa"/>
          </w:tcPr>
          <w:p>
            <w:pPr>
              <w:pStyle w:val="TableParagraph"/>
              <w:spacing w:before="30"/>
              <w:ind w:left="215"/>
              <w:rPr>
                <w:sz w:val="24"/>
              </w:rPr>
            </w:pPr>
            <w:r>
              <w:rPr>
                <w:w w:val="102"/>
                <w:sz w:val="24"/>
              </w:rPr>
              <w:t>1</w:t>
            </w:r>
          </w:p>
        </w:tc>
        <w:tc>
          <w:tcPr>
            <w:tcW w:w="404" w:type="dxa"/>
          </w:tcPr>
          <w:p>
            <w:pPr>
              <w:pStyle w:val="TableParagraph"/>
              <w:spacing w:before="30"/>
              <w:ind w:left="138"/>
              <w:rPr>
                <w:sz w:val="24"/>
              </w:rPr>
            </w:pPr>
            <w:r>
              <w:rPr>
                <w:w w:val="102"/>
                <w:sz w:val="24"/>
              </w:rPr>
              <w:t>0</w:t>
            </w:r>
          </w:p>
        </w:tc>
        <w:tc>
          <w:tcPr>
            <w:tcW w:w="365" w:type="dxa"/>
          </w:tcPr>
          <w:p>
            <w:pPr>
              <w:pStyle w:val="TableParagraph"/>
              <w:spacing w:before="30"/>
              <w:ind w:left="6"/>
              <w:jc w:val="center"/>
              <w:rPr>
                <w:sz w:val="24"/>
              </w:rPr>
            </w:pPr>
            <w:r>
              <w:rPr>
                <w:w w:val="102"/>
                <w:sz w:val="24"/>
              </w:rPr>
              <w:t>0</w:t>
            </w:r>
          </w:p>
        </w:tc>
        <w:tc>
          <w:tcPr>
            <w:tcW w:w="384" w:type="dxa"/>
          </w:tcPr>
          <w:p>
            <w:pPr>
              <w:pStyle w:val="TableParagraph"/>
              <w:spacing w:before="30"/>
              <w:ind w:left="6"/>
              <w:jc w:val="center"/>
              <w:rPr>
                <w:sz w:val="24"/>
              </w:rPr>
            </w:pPr>
            <w:r>
              <w:rPr>
                <w:w w:val="102"/>
                <w:sz w:val="24"/>
              </w:rPr>
              <w:t>1</w:t>
            </w:r>
          </w:p>
        </w:tc>
        <w:tc>
          <w:tcPr>
            <w:tcW w:w="399" w:type="dxa"/>
          </w:tcPr>
          <w:p>
            <w:pPr>
              <w:pStyle w:val="TableParagraph"/>
              <w:spacing w:before="30"/>
              <w:jc w:val="center"/>
              <w:rPr>
                <w:sz w:val="24"/>
              </w:rPr>
            </w:pPr>
            <w:r>
              <w:rPr>
                <w:w w:val="102"/>
                <w:sz w:val="24"/>
              </w:rPr>
              <w:t>0</w:t>
            </w:r>
          </w:p>
        </w:tc>
        <w:tc>
          <w:tcPr>
            <w:tcW w:w="394" w:type="dxa"/>
          </w:tcPr>
          <w:p>
            <w:pPr>
              <w:pStyle w:val="TableParagraph"/>
              <w:spacing w:before="30"/>
              <w:ind w:left="15"/>
              <w:jc w:val="center"/>
              <w:rPr>
                <w:sz w:val="24"/>
              </w:rPr>
            </w:pPr>
            <w:r>
              <w:rPr>
                <w:w w:val="102"/>
                <w:sz w:val="24"/>
              </w:rPr>
              <w:t>0</w:t>
            </w:r>
          </w:p>
        </w:tc>
        <w:tc>
          <w:tcPr>
            <w:tcW w:w="384" w:type="dxa"/>
          </w:tcPr>
          <w:p>
            <w:pPr>
              <w:pStyle w:val="TableParagraph"/>
              <w:spacing w:before="30"/>
              <w:ind w:left="14"/>
              <w:jc w:val="center"/>
              <w:rPr>
                <w:sz w:val="24"/>
              </w:rPr>
            </w:pPr>
            <w:r>
              <w:rPr>
                <w:w w:val="102"/>
                <w:sz w:val="24"/>
              </w:rPr>
              <w:t>0</w:t>
            </w:r>
          </w:p>
        </w:tc>
        <w:tc>
          <w:tcPr>
            <w:tcW w:w="389" w:type="dxa"/>
          </w:tcPr>
          <w:p>
            <w:pPr>
              <w:pStyle w:val="TableParagraph"/>
              <w:spacing w:before="30"/>
              <w:ind w:left="19"/>
              <w:jc w:val="center"/>
              <w:rPr>
                <w:sz w:val="24"/>
              </w:rPr>
            </w:pPr>
            <w:r>
              <w:rPr>
                <w:w w:val="102"/>
                <w:sz w:val="24"/>
              </w:rPr>
              <w:t>0</w:t>
            </w:r>
          </w:p>
        </w:tc>
        <w:tc>
          <w:tcPr>
            <w:tcW w:w="744" w:type="dxa"/>
          </w:tcPr>
          <w:p>
            <w:pPr>
              <w:pStyle w:val="TableParagraph"/>
              <w:spacing w:before="30"/>
              <w:ind w:left="94" w:right="81"/>
              <w:jc w:val="center"/>
              <w:rPr>
                <w:sz w:val="24"/>
              </w:rPr>
            </w:pPr>
            <w:r>
              <w:rPr>
                <w:sz w:val="24"/>
              </w:rPr>
              <w:t>90</w:t>
            </w:r>
          </w:p>
        </w:tc>
        <w:tc>
          <w:tcPr>
            <w:tcW w:w="336" w:type="dxa"/>
            <w:vMerge/>
            <w:tcBorders>
              <w:top w:val="nil"/>
              <w:bottom w:val="nil"/>
              <w:right w:val="nil"/>
            </w:tcBorders>
          </w:tcPr>
          <w:p>
            <w:pPr>
              <w:rPr>
                <w:sz w:val="2"/>
                <w:szCs w:val="2"/>
              </w:rPr>
            </w:pPr>
          </w:p>
        </w:tc>
      </w:tr>
    </w:tbl>
    <w:p>
      <w:pPr>
        <w:pStyle w:val="ListParagraph"/>
        <w:numPr>
          <w:ilvl w:val="0"/>
          <w:numId w:val="68"/>
        </w:numPr>
        <w:tabs>
          <w:tab w:pos="1809" w:val="left" w:leader="none"/>
          <w:tab w:pos="1810" w:val="left" w:leader="none"/>
        </w:tabs>
        <w:spacing w:line="240" w:lineRule="auto" w:before="56" w:after="0"/>
        <w:ind w:left="1809" w:right="0" w:hanging="567"/>
        <w:jc w:val="left"/>
        <w:rPr>
          <w:sz w:val="24"/>
        </w:rPr>
      </w:pPr>
      <w:r>
        <w:rPr/>
        <w:pict>
          <v:group style="position:absolute;margin-left:235.079407pt;margin-top:22.583555pt;width:205.6pt;height:179.95pt;mso-position-horizontal-relative:page;mso-position-vertical-relative:paragraph;z-index:-15508992;mso-wrap-distance-left:0;mso-wrap-distance-right:0" coordorigin="4702,452" coordsize="4112,3599">
            <v:shape style="position:absolute;left:4746;top:2193;width:2159;height:1842" coordorigin="4746,2194" coordsize="2159,1842" path="m6900,3719l6900,3943,6905,3946,6898,3981,6879,4009,6850,4028,6815,4035,6810,4033,4836,4033,4778,4009,4752,3946,4746,3943,4746,2283,4752,2286,4759,2251,4778,2222,4807,2203,4842,2196,4836,2194,6690,2194e" filled="false" stroked="true" strokeweight="1.495269pt" strokecolor="#cdcdcd">
              <v:path arrowok="t"/>
              <v:stroke dashstyle="solid"/>
            </v:shape>
            <v:shape style="position:absolute;left:6660;top:2118;width:240;height:165" coordorigin="6660,2119" coordsize="240,165" path="m6660,2119l6660,2283,6900,2194,6660,2119xe" filled="true" fillcolor="#cdcdcd" stroked="false">
              <v:path arrowok="t"/>
              <v:fill opacity="32639f" type="solid"/>
            </v:shape>
            <v:shape style="position:absolute;left:4716;top:2163;width:2160;height:1843" coordorigin="4717,2164" coordsize="2160,1843" path="m6870,3689l6870,3913,6876,3917,6869,3952,6850,3980,6822,4000,6787,4007,6780,4003,4806,4003,4750,3980,4723,3917,4717,3913,4717,2253,4723,2257,4730,2222,4750,2194,4778,2175,4813,2167,4806,2164,6660,2164e" filled="false" stroked="true" strokeweight="1.495269pt" strokecolor="#000000">
              <v:path arrowok="t"/>
              <v:stroke dashstyle="solid"/>
            </v:shape>
            <v:shape style="position:absolute;left:6630;top:2088;width:240;height:165" coordorigin="6630,2089" coordsize="240,165" path="m6630,2089l6630,2253,6870,2164,6630,2089xe" filled="true" fillcolor="#000000" stroked="false">
              <v:path arrowok="t"/>
              <v:fill type="solid"/>
            </v:shape>
            <v:shape style="position:absolute;left:5452;top:488;width:2905;height:539" coordorigin="5453,489" coordsize="2905,539" path="m8096,489l5718,489,5718,495,5648,505,5584,532,5531,573,5489,627,5462,690,5453,761,5462,831,5489,895,5531,948,5584,990,5648,1017,5718,1026,5718,1027,8096,1027,8092,1026,8163,1017,8226,990,8280,948,8321,895,8348,831,8357,761,8348,690,8321,627,8280,573,8226,532,8163,505,8092,495,8096,489xe" filled="true" fillcolor="#cdcdcd" stroked="false">
              <v:path arrowok="t"/>
              <v:fill opacity="32639f" type="solid"/>
            </v:shape>
            <v:shape style="position:absolute;left:5718;top:1027;width:2378;height:2" coordorigin="5718,1027" coordsize="2378,0" path="m5718,1027l8096,1027,8096,1027e" filled="false" stroked="true" strokeweight="1.495299pt" strokecolor="#cdcdcd">
              <v:path arrowok="t"/>
              <v:stroke dashstyle="solid"/>
            </v:shape>
            <v:line style="position:absolute" from="5703,491" to="5733,491" stroked="true" strokeweight=".199431pt" strokecolor="#cdcdcd">
              <v:stroke dashstyle="solid"/>
            </v:line>
            <v:shape style="position:absolute;left:5452;top:573;width:2710;height:453" coordorigin="5453,573" coordsize="2710,453" path="m5531,573l5531,573,5489,627,5462,690,5453,761,5462,831,5489,895,5531,948,5584,990,5648,1017,5718,1026m8092,1026l8163,1017,8163,1017e" filled="false" stroked="true" strokeweight="1.495263pt" strokecolor="#cdcdcd">
              <v:path arrowok="t"/>
              <v:stroke dashstyle="solid"/>
            </v:shape>
            <v:shape style="position:absolute;left:5424;top:466;width:2905;height:531" type="#_x0000_t75" stroked="false">
              <v:imagedata r:id="rId375" o:title=""/>
            </v:shape>
            <v:shape style="position:absolute;left:5424;top:466;width:2905;height:531" coordorigin="5424,467" coordsize="2905,531" path="m5688,997l8066,997,8063,997,8134,988,8197,961,8251,920,8292,866,8319,803,8329,732,8319,661,8292,598,8251,544,8197,503,8134,476,8063,467,8066,474,5688,474,5619,476,5556,503,5502,544,5460,598,5434,661,5424,732,5434,803,5460,866,5502,920,5556,961,5619,988,5690,997,5688,997xe" filled="false" stroked="true" strokeweight="1.495296pt" strokecolor="#000000">
              <v:path arrowok="t"/>
              <v:stroke dashstyle="solid"/>
            </v:shape>
            <v:shape style="position:absolute;left:6794;top:997;width:195;height:569" type="#_x0000_t75" stroked="false">
              <v:imagedata r:id="rId332" o:title=""/>
            </v:shape>
            <v:shape style="position:absolute;left:4940;top:1535;width:3858;height:449" type="#_x0000_t75" stroked="false">
              <v:imagedata r:id="rId376" o:title=""/>
            </v:shape>
            <v:line style="position:absolute" from="6900,2014" to="6900,2418" stroked="true" strokeweight="1.495227pt" strokecolor="#cdcdcd">
              <v:stroke dashstyle="solid"/>
            </v:line>
            <v:shape style="position:absolute;left:6824;top:2402;width:165;height:240" coordorigin="6825,2403" coordsize="165,240" path="m6989,2403l6825,2403,6900,2642,6989,2403xe" filled="true" fillcolor="#cdcdcd" stroked="false">
              <v:path arrowok="t"/>
              <v:fill opacity="32639f" type="solid"/>
            </v:shape>
            <v:line style="position:absolute" from="6870,1984" to="6870,2403" stroked="true" strokeweight="1.495227pt" strokecolor="#000000">
              <v:stroke dashstyle="solid"/>
            </v:line>
            <v:shape style="position:absolute;left:6794;top:2373;width:165;height:240" coordorigin="6795,2373" coordsize="165,240" path="m6959,2373l6795,2373,6870,2612,6959,2373xe" filled="true" fillcolor="#000000" stroked="false">
              <v:path arrowok="t"/>
              <v:fill type="solid"/>
            </v:shape>
            <v:shape style="position:absolute;left:4940;top:2612;width:3858;height:1092" type="#_x0000_t75" stroked="false">
              <v:imagedata r:id="rId377" o:title=""/>
            </v:shape>
            <v:rect style="position:absolute;left:4940;top:2612;width:3858;height:1092" filled="false" stroked="true" strokeweight="1.495293pt" strokecolor="#000000">
              <v:stroke dashstyle="solid"/>
            </v:rect>
            <v:shape style="position:absolute;left:6564;top:624;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4940;top:2612;width:3858;height:1092" type="#_x0000_t202" filled="false" stroked="true" strokeweight="1.495294pt" strokecolor="#000000">
              <v:textbox inset="0,0,0,0">
                <w:txbxContent>
                  <w:p>
                    <w:pPr>
                      <w:spacing w:before="88"/>
                      <w:ind w:left="31" w:right="0" w:firstLine="0"/>
                      <w:jc w:val="left"/>
                      <w:rPr>
                        <w:rFonts w:ascii="Arial" w:hAnsi="Arial"/>
                        <w:b/>
                        <w:sz w:val="24"/>
                      </w:rPr>
                    </w:pPr>
                    <w:r>
                      <w:rPr>
                        <w:rFonts w:ascii="Arial" w:hAnsi="Arial"/>
                        <w:b/>
                        <w:w w:val="95"/>
                        <w:sz w:val="24"/>
                      </w:rPr>
                      <w:t>THỰC HIỆN VÒNG LẶP 10 LẦN:</w:t>
                    </w:r>
                  </w:p>
                  <w:p>
                    <w:pPr>
                      <w:spacing w:line="249" w:lineRule="auto" w:before="11"/>
                      <w:ind w:left="31" w:right="51" w:firstLine="0"/>
                      <w:jc w:val="left"/>
                      <w:rPr>
                        <w:rFonts w:ascii="Arial" w:hAnsi="Arial"/>
                        <w:b/>
                        <w:sz w:val="24"/>
                      </w:rPr>
                    </w:pPr>
                    <w:r>
                      <w:rPr>
                        <w:rFonts w:ascii="Arial" w:hAnsi="Arial"/>
                        <w:b/>
                        <w:w w:val="90"/>
                        <w:sz w:val="24"/>
                      </w:rPr>
                      <w:t>GIẢI</w:t>
                    </w:r>
                    <w:r>
                      <w:rPr>
                        <w:rFonts w:ascii="Arial" w:hAnsi="Arial"/>
                        <w:b/>
                        <w:spacing w:val="-22"/>
                        <w:w w:val="90"/>
                        <w:sz w:val="24"/>
                      </w:rPr>
                      <w:t> </w:t>
                    </w:r>
                    <w:r>
                      <w:rPr>
                        <w:rFonts w:ascii="Arial" w:hAnsi="Arial"/>
                        <w:b/>
                        <w:w w:val="90"/>
                        <w:sz w:val="24"/>
                      </w:rPr>
                      <w:t>MÃ</w:t>
                    </w:r>
                    <w:r>
                      <w:rPr>
                        <w:rFonts w:ascii="Arial" w:hAnsi="Arial"/>
                        <w:b/>
                        <w:spacing w:val="-21"/>
                        <w:w w:val="90"/>
                        <w:sz w:val="24"/>
                      </w:rPr>
                      <w:t> </w:t>
                    </w:r>
                    <w:r>
                      <w:rPr>
                        <w:rFonts w:ascii="Arial" w:hAnsi="Arial"/>
                        <w:b/>
                        <w:w w:val="90"/>
                        <w:sz w:val="24"/>
                      </w:rPr>
                      <w:t>7</w:t>
                    </w:r>
                    <w:r>
                      <w:rPr>
                        <w:rFonts w:ascii="Arial" w:hAnsi="Arial"/>
                        <w:b/>
                        <w:spacing w:val="-22"/>
                        <w:w w:val="90"/>
                        <w:sz w:val="24"/>
                      </w:rPr>
                      <w:t> </w:t>
                    </w:r>
                    <w:r>
                      <w:rPr>
                        <w:rFonts w:ascii="Arial" w:hAnsi="Arial"/>
                        <w:b/>
                        <w:w w:val="90"/>
                        <w:sz w:val="24"/>
                      </w:rPr>
                      <w:t>ĐOẠN</w:t>
                    </w:r>
                    <w:r>
                      <w:rPr>
                        <w:rFonts w:ascii="Arial" w:hAnsi="Arial"/>
                        <w:b/>
                        <w:spacing w:val="-21"/>
                        <w:w w:val="90"/>
                        <w:sz w:val="24"/>
                      </w:rPr>
                      <w:t> </w:t>
                    </w:r>
                    <w:r>
                      <w:rPr>
                        <w:rFonts w:ascii="Arial" w:hAnsi="Arial"/>
                        <w:b/>
                        <w:w w:val="90"/>
                        <w:sz w:val="24"/>
                      </w:rPr>
                      <w:t>VÀ</w:t>
                    </w:r>
                    <w:r>
                      <w:rPr>
                        <w:rFonts w:ascii="Arial" w:hAnsi="Arial"/>
                        <w:b/>
                        <w:spacing w:val="-22"/>
                        <w:w w:val="90"/>
                        <w:sz w:val="24"/>
                      </w:rPr>
                      <w:t> </w:t>
                    </w:r>
                    <w:r>
                      <w:rPr>
                        <w:rFonts w:ascii="Arial" w:hAnsi="Arial"/>
                        <w:b/>
                        <w:w w:val="90"/>
                        <w:sz w:val="24"/>
                      </w:rPr>
                      <w:t>HIỂN</w:t>
                    </w:r>
                    <w:r>
                      <w:rPr>
                        <w:rFonts w:ascii="Arial" w:hAnsi="Arial"/>
                        <w:b/>
                        <w:spacing w:val="-21"/>
                        <w:w w:val="90"/>
                        <w:sz w:val="24"/>
                      </w:rPr>
                      <w:t> </w:t>
                    </w:r>
                    <w:r>
                      <w:rPr>
                        <w:rFonts w:ascii="Arial" w:hAnsi="Arial"/>
                        <w:b/>
                        <w:w w:val="90"/>
                        <w:sz w:val="24"/>
                      </w:rPr>
                      <w:t>THỊ</w:t>
                    </w:r>
                    <w:r>
                      <w:rPr>
                        <w:rFonts w:ascii="Arial" w:hAnsi="Arial"/>
                        <w:b/>
                        <w:spacing w:val="-22"/>
                        <w:w w:val="90"/>
                        <w:sz w:val="24"/>
                      </w:rPr>
                      <w:t> </w:t>
                    </w:r>
                    <w:r>
                      <w:rPr>
                        <w:rFonts w:ascii="Arial" w:hAnsi="Arial"/>
                        <w:b/>
                        <w:w w:val="90"/>
                        <w:sz w:val="24"/>
                      </w:rPr>
                      <w:t>GIÁ</w:t>
                    </w:r>
                    <w:r>
                      <w:rPr>
                        <w:rFonts w:ascii="Arial" w:hAnsi="Arial"/>
                        <w:b/>
                        <w:spacing w:val="-21"/>
                        <w:w w:val="90"/>
                        <w:sz w:val="24"/>
                      </w:rPr>
                      <w:t> </w:t>
                    </w:r>
                    <w:r>
                      <w:rPr>
                        <w:rFonts w:ascii="Arial" w:hAnsi="Arial"/>
                        <w:b/>
                        <w:spacing w:val="-5"/>
                        <w:w w:val="90"/>
                        <w:sz w:val="24"/>
                      </w:rPr>
                      <w:t>TRỊ </w:t>
                    </w:r>
                    <w:r>
                      <w:rPr>
                        <w:rFonts w:ascii="Arial" w:hAnsi="Arial"/>
                        <w:b/>
                        <w:w w:val="95"/>
                        <w:sz w:val="24"/>
                      </w:rPr>
                      <w:t>ĐẾM</w:t>
                    </w:r>
                    <w:r>
                      <w:rPr>
                        <w:rFonts w:ascii="Arial" w:hAnsi="Arial"/>
                        <w:b/>
                        <w:spacing w:val="-17"/>
                        <w:w w:val="95"/>
                        <w:sz w:val="24"/>
                      </w:rPr>
                      <w:t> </w:t>
                    </w:r>
                    <w:r>
                      <w:rPr>
                        <w:rFonts w:ascii="Arial" w:hAnsi="Arial"/>
                        <w:b/>
                        <w:w w:val="95"/>
                        <w:sz w:val="24"/>
                      </w:rPr>
                      <w:t>CỦA</w:t>
                    </w:r>
                    <w:r>
                      <w:rPr>
                        <w:rFonts w:ascii="Arial" w:hAnsi="Arial"/>
                        <w:b/>
                        <w:spacing w:val="-16"/>
                        <w:w w:val="95"/>
                        <w:sz w:val="24"/>
                      </w:rPr>
                      <w:t> </w:t>
                    </w:r>
                    <w:r>
                      <w:rPr>
                        <w:rFonts w:ascii="Arial" w:hAnsi="Arial"/>
                        <w:b/>
                        <w:w w:val="95"/>
                        <w:sz w:val="24"/>
                      </w:rPr>
                      <w:t>VÒNG</w:t>
                    </w:r>
                    <w:r>
                      <w:rPr>
                        <w:rFonts w:ascii="Arial" w:hAnsi="Arial"/>
                        <w:b/>
                        <w:spacing w:val="-17"/>
                        <w:w w:val="95"/>
                        <w:sz w:val="24"/>
                      </w:rPr>
                      <w:t> </w:t>
                    </w:r>
                    <w:r>
                      <w:rPr>
                        <w:rFonts w:ascii="Arial" w:hAnsi="Arial"/>
                        <w:b/>
                        <w:w w:val="95"/>
                        <w:sz w:val="24"/>
                      </w:rPr>
                      <w:t>LẶP</w:t>
                    </w:r>
                  </w:p>
                </w:txbxContent>
              </v:textbox>
              <v:stroke dashstyle="solid"/>
              <w10:wrap type="none"/>
            </v:shape>
            <v:shape style="position:absolute;left:4940;top:1535;width:3858;height:449" type="#_x0000_t202" filled="false" stroked="true" strokeweight="1.495298pt" strokecolor="#000000">
              <v:textbox inset="0,0,0,0">
                <w:txbxContent>
                  <w:p>
                    <w:pPr>
                      <w:spacing w:before="57"/>
                      <w:ind w:left="331" w:right="0" w:firstLine="0"/>
                      <w:jc w:val="left"/>
                      <w:rPr>
                        <w:rFonts w:ascii="Arial" w:hAnsi="Arial"/>
                        <w:b/>
                        <w:sz w:val="24"/>
                      </w:rPr>
                    </w:pPr>
                    <w:r>
                      <w:rPr>
                        <w:rFonts w:ascii="Arial" w:hAnsi="Arial"/>
                        <w:b/>
                        <w:sz w:val="24"/>
                      </w:rPr>
                      <w:t>LƯU</w:t>
                    </w:r>
                    <w:r>
                      <w:rPr>
                        <w:rFonts w:ascii="Arial" w:hAnsi="Arial"/>
                        <w:b/>
                        <w:spacing w:val="-40"/>
                        <w:sz w:val="24"/>
                      </w:rPr>
                      <w:t> </w:t>
                    </w:r>
                    <w:r>
                      <w:rPr>
                        <w:rFonts w:ascii="Arial" w:hAnsi="Arial"/>
                        <w:b/>
                        <w:sz w:val="24"/>
                      </w:rPr>
                      <w:t>10</w:t>
                    </w:r>
                    <w:r>
                      <w:rPr>
                        <w:rFonts w:ascii="Arial" w:hAnsi="Arial"/>
                        <w:b/>
                        <w:spacing w:val="-40"/>
                        <w:sz w:val="24"/>
                      </w:rPr>
                      <w:t> </w:t>
                    </w:r>
                    <w:r>
                      <w:rPr>
                        <w:rFonts w:ascii="Arial" w:hAnsi="Arial"/>
                        <w:b/>
                        <w:sz w:val="24"/>
                      </w:rPr>
                      <w:t>MÃ</w:t>
                    </w:r>
                    <w:r>
                      <w:rPr>
                        <w:rFonts w:ascii="Arial" w:hAnsi="Arial"/>
                        <w:b/>
                        <w:spacing w:val="-40"/>
                        <w:sz w:val="24"/>
                      </w:rPr>
                      <w:t> </w:t>
                    </w:r>
                    <w:r>
                      <w:rPr>
                        <w:rFonts w:ascii="Arial" w:hAnsi="Arial"/>
                        <w:b/>
                        <w:sz w:val="24"/>
                      </w:rPr>
                      <w:t>7</w:t>
                    </w:r>
                    <w:r>
                      <w:rPr>
                        <w:rFonts w:ascii="Arial" w:hAnsi="Arial"/>
                        <w:b/>
                        <w:spacing w:val="-39"/>
                        <w:sz w:val="24"/>
                      </w:rPr>
                      <w:t> </w:t>
                    </w:r>
                    <w:r>
                      <w:rPr>
                        <w:rFonts w:ascii="Arial" w:hAnsi="Arial"/>
                        <w:b/>
                        <w:sz w:val="24"/>
                      </w:rPr>
                      <w:t>ĐOẠN</w:t>
                    </w:r>
                    <w:r>
                      <w:rPr>
                        <w:rFonts w:ascii="Arial" w:hAnsi="Arial"/>
                        <w:b/>
                        <w:spacing w:val="-40"/>
                        <w:sz w:val="24"/>
                      </w:rPr>
                      <w:t> </w:t>
                    </w:r>
                    <w:r>
                      <w:rPr>
                        <w:rFonts w:ascii="Arial" w:hAnsi="Arial"/>
                        <w:b/>
                        <w:sz w:val="24"/>
                      </w:rPr>
                      <w:t>TỪ</w:t>
                    </w:r>
                    <w:r>
                      <w:rPr>
                        <w:rFonts w:ascii="Arial" w:hAnsi="Arial"/>
                        <w:b/>
                        <w:spacing w:val="-40"/>
                        <w:sz w:val="24"/>
                      </w:rPr>
                      <w:t> </w:t>
                    </w:r>
                    <w:r>
                      <w:rPr>
                        <w:rFonts w:ascii="Arial" w:hAnsi="Arial"/>
                        <w:b/>
                        <w:sz w:val="24"/>
                      </w:rPr>
                      <w:t>0</w:t>
                    </w:r>
                    <w:r>
                      <w:rPr>
                        <w:rFonts w:ascii="Arial" w:hAnsi="Arial"/>
                        <w:b/>
                        <w:spacing w:val="-39"/>
                        <w:sz w:val="24"/>
                      </w:rPr>
                      <w:t> </w:t>
                    </w:r>
                    <w:r>
                      <w:rPr>
                        <w:rFonts w:ascii="Arial" w:hAnsi="Arial"/>
                        <w:b/>
                        <w:sz w:val="24"/>
                      </w:rPr>
                      <w:t>ĐẾN</w:t>
                    </w:r>
                    <w:r>
                      <w:rPr>
                        <w:rFonts w:ascii="Arial" w:hAnsi="Arial"/>
                        <w:b/>
                        <w:spacing w:val="-40"/>
                        <w:sz w:val="24"/>
                      </w:rPr>
                      <w:t> </w:t>
                    </w:r>
                    <w:r>
                      <w:rPr>
                        <w:rFonts w:ascii="Arial" w:hAnsi="Arial"/>
                        <w:b/>
                        <w:sz w:val="24"/>
                      </w:rPr>
                      <w:t>9</w:t>
                    </w:r>
                  </w:p>
                </w:txbxContent>
              </v:textbox>
              <v:stroke dashstyle="solid"/>
              <w10:wrap type="none"/>
            </v:shape>
            <w10:wrap type="topAndBottom"/>
          </v:group>
        </w:pict>
      </w:r>
      <w:r>
        <w:rPr/>
        <w:pict>
          <v:group style="position:absolute;margin-left:72.864189pt;margin-top:-144.826431pt;width:29.5pt;height:98.5pt;mso-position-horizontal-relative:page;mso-position-vertical-relative:paragraph;z-index:-29490176" coordorigin="1457,-2897" coordsize="590,1970">
            <v:shape style="position:absolute;left:1548;top:-2889;width:399;height:126" type="#_x0000_t75" stroked="false">
              <v:imagedata r:id="rId378" o:title=""/>
            </v:shape>
            <v:shape style="position:absolute;left:1548;top:-2889;width:399;height:126" coordorigin="1549,-2888" coordsize="399,126" path="m1856,-2762l1623,-2762,1549,-2829,1623,-2888,1856,-2888,1947,-2829,1856,-2762xe" filled="false" stroked="true" strokeweight=".837803pt" strokecolor="#000000">
              <v:path arrowok="t"/>
              <v:stroke dashstyle="solid"/>
            </v:shape>
            <v:shape style="position:absolute;left:1913;top:-2813;width:125;height:361" type="#_x0000_t75" stroked="false">
              <v:imagedata r:id="rId379" o:title=""/>
            </v:shape>
            <v:shape style="position:absolute;left:1905;top:-2821;width:142;height:378" type="#_x0000_t75" stroked="false">
              <v:imagedata r:id="rId380" o:title=""/>
            </v:shape>
            <v:shape style="position:absolute;left:1548;top:-2486;width:399;height:126" type="#_x0000_t75" stroked="false">
              <v:imagedata r:id="rId381" o:title=""/>
            </v:shape>
            <v:shape style="position:absolute;left:1548;top:-2486;width:399;height:126" coordorigin="1549,-2486" coordsize="399,126" path="m1856,-2360l1623,-2360,1549,-2427,1623,-2486,1856,-2486,1947,-2427,1856,-2360xe" filled="false" stroked="true" strokeweight=".837803pt" strokecolor="#000000">
              <v:path arrowok="t"/>
              <v:stroke dashstyle="solid"/>
            </v:shape>
            <v:shape style="position:absolute;left:1465;top:-2402;width:125;height:369" type="#_x0000_t75" stroked="false">
              <v:imagedata r:id="rId382" o:title=""/>
            </v:shape>
            <v:shape style="position:absolute;left:1457;top:-2411;width:142;height:386" type="#_x0000_t75" stroked="false">
              <v:imagedata r:id="rId383" o:title=""/>
            </v:shape>
            <v:shape style="position:absolute;left:1548;top:-2084;width:399;height:126" type="#_x0000_t75" stroked="false">
              <v:imagedata r:id="rId384" o:title=""/>
            </v:shape>
            <v:shape style="position:absolute;left:1548;top:-2084;width:399;height:126" coordorigin="1549,-2083" coordsize="399,126" path="m1856,-1957l1623,-1957,1549,-2024,1623,-2083,1856,-2083,1947,-2024,1856,-1957xe" filled="false" stroked="true" strokeweight=".837803pt" strokecolor="#000000">
              <v:path arrowok="t"/>
              <v:stroke dashstyle="solid"/>
            </v:shape>
            <v:shape style="position:absolute;left:1505;top:-1880;width:405;height:128" type="#_x0000_t75" stroked="false">
              <v:imagedata r:id="rId385" o:title=""/>
            </v:shape>
            <v:shape style="position:absolute;left:1505;top:-1880;width:405;height:128" coordorigin="1505,-1880" coordsize="405,128" path="m1817,-1752l1573,-1752,1505,-1820,1573,-1880,1817,-1880,1910,-1820,1817,-1752xe" filled="false" stroked="true" strokeweight=".849771pt" strokecolor="#000000">
              <v:path arrowok="t"/>
              <v:stroke dashstyle="solid"/>
            </v:shape>
            <v:shape style="position:absolute;left:1867;top:-1804;width:127;height:366" type="#_x0000_t75" stroked="false">
              <v:imagedata r:id="rId386" o:title=""/>
            </v:shape>
            <v:shape style="position:absolute;left:1859;top:-1812;width:144;height:383" type="#_x0000_t75" stroked="false">
              <v:imagedata r:id="rId387" o:title=""/>
            </v:shape>
            <v:shape style="position:absolute;left:1505;top:-1472;width:405;height:128" type="#_x0000_t75" stroked="false">
              <v:imagedata r:id="rId388" o:title=""/>
            </v:shape>
            <v:shape style="position:absolute;left:1505;top:-1472;width:405;height:128" coordorigin="1505,-1472" coordsize="405,128" path="m1817,-1344l1573,-1344,1505,-1412,1573,-1472,1817,-1472,1910,-1412,1817,-1344xe" filled="false" stroked="true" strokeweight=".849771pt" strokecolor="#000000">
              <v:path arrowok="t"/>
              <v:stroke dashstyle="solid"/>
            </v:shape>
            <v:shape style="position:absolute;left:1867;top:-1387;width:127;height:375" type="#_x0000_t75" stroked="false">
              <v:imagedata r:id="rId389" o:title=""/>
            </v:shape>
            <v:shape style="position:absolute;left:1859;top:-1395;width:144;height:392" type="#_x0000_t75" stroked="false">
              <v:imagedata r:id="rId390" o:title=""/>
            </v:shape>
            <v:shape style="position:absolute;left:1505;top:-1064;width:405;height:128" type="#_x0000_t75" stroked="false">
              <v:imagedata r:id="rId388" o:title=""/>
            </v:shape>
            <v:shape style="position:absolute;left:1505;top:-1064;width:405;height:128" coordorigin="1505,-1063" coordsize="405,128" path="m1817,-936l1573,-936,1505,-1004,1573,-1063,1817,-1063,1910,-1004,1817,-936xe" filled="false" stroked="true" strokeweight=".849771pt" strokecolor="#000000">
              <v:path arrowok="t"/>
              <v:stroke dashstyle="solid"/>
            </v:shape>
            <w10:wrap type="none"/>
          </v:group>
        </w:pict>
      </w:r>
      <w:r>
        <w:rPr/>
        <w:pict>
          <v:group style="position:absolute;margin-left:317.701416pt;margin-top:-94.396599pt;width:30.35pt;height:90.8pt;mso-position-horizontal-relative:page;mso-position-vertical-relative:paragraph;z-index:-29489664" coordorigin="6354,-1888" coordsize="607,1816">
            <v:shape style="position:absolute;left:6362;top:-1803;width:129;height:370" type="#_x0000_t75" stroked="false">
              <v:imagedata r:id="rId391" o:title=""/>
            </v:shape>
            <v:shape style="position:absolute;left:6354;top:-1811;width:146;height:387" type="#_x0000_t75" stroked="false">
              <v:imagedata r:id="rId392" o:title=""/>
            </v:shape>
            <v:shape style="position:absolute;left:6448;top:-1880;width:411;height:129" type="#_x0000_t75" stroked="false">
              <v:imagedata r:id="rId393" o:title=""/>
            </v:shape>
            <v:shape style="position:absolute;left:6448;top:-1880;width:411;height:129" coordorigin="6448,-1879" coordsize="411,129" path="m6764,-1751l6525,-1751,6448,-1819,6525,-1879,6764,-1879,6858,-1819,6764,-1751xe" filled="false" stroked="true" strokeweight=".858385pt" strokecolor="#000000">
              <v:path arrowok="t"/>
              <v:stroke dashstyle="solid"/>
            </v:shape>
            <v:shape style="position:absolute;left:6823;top:-1803;width:129;height:370" type="#_x0000_t75" stroked="false">
              <v:imagedata r:id="rId394" o:title=""/>
            </v:shape>
            <v:shape style="position:absolute;left:6815;top:-1811;width:146;height:387" type="#_x0000_t75" stroked="false">
              <v:imagedata r:id="rId395" o:title=""/>
            </v:shape>
            <v:shape style="position:absolute;left:6448;top:-1468;width:411;height:129" type="#_x0000_t75" stroked="false">
              <v:imagedata r:id="rId396" o:title=""/>
            </v:shape>
            <v:shape style="position:absolute;left:6448;top:-1468;width:411;height:129" coordorigin="6448,-1467" coordsize="411,129" path="m6764,-1338l6525,-1338,6448,-1407,6525,-1467,6764,-1467,6858,-1407,6764,-1338xe" filled="false" stroked="true" strokeweight=".858385pt" strokecolor="#000000">
              <v:path arrowok="t"/>
              <v:stroke dashstyle="solid"/>
            </v:shape>
            <v:shape style="position:absolute;left:6362;top:-1382;width:129;height:378" type="#_x0000_t75" stroked="false">
              <v:imagedata r:id="rId397" o:title=""/>
            </v:shape>
            <v:shape style="position:absolute;left:6354;top:-1390;width:146;height:395" type="#_x0000_t75" stroked="false">
              <v:imagedata r:id="rId398" o:title=""/>
            </v:shape>
            <v:shape style="position:absolute;left:6823;top:-1382;width:129;height:378" type="#_x0000_t75" stroked="false">
              <v:imagedata r:id="rId397" o:title=""/>
            </v:shape>
            <v:shape style="position:absolute;left:6815;top:-1390;width:146;height:395" type="#_x0000_t75" stroked="false">
              <v:imagedata r:id="rId399" o:title=""/>
            </v:shape>
            <v:shape style="position:absolute;left:6448;top:-1055;width:411;height:129" type="#_x0000_t75" stroked="false">
              <v:imagedata r:id="rId400" o:title=""/>
            </v:shape>
            <v:shape style="position:absolute;left:6448;top:-1055;width:411;height:129" coordorigin="6448,-1055" coordsize="411,129" path="m6764,-926l6525,-926,6448,-995,6525,-1055,6764,-1055,6858,-995,6764,-926xe" filled="false" stroked="true" strokeweight=".858385pt" strokecolor="#000000">
              <v:path arrowok="t"/>
              <v:stroke dashstyle="solid"/>
            </v:shape>
            <v:shape style="position:absolute;left:6414;top:-792;width:105;height:300" type="#_x0000_t75" stroked="false">
              <v:imagedata r:id="rId401" o:title=""/>
            </v:shape>
            <v:shape style="position:absolute;left:6414;top:-792;width:105;height:300" coordorigin="6414,-791" coordsize="105,300" path="m6414,-561l6414,-735,6463,-791,6519,-735,6519,-561,6463,-491,6414,-561xe" filled="false" stroked="true" strokeweight=".698486pt" strokecolor="#000000">
              <v:path arrowok="t"/>
              <v:stroke dashstyle="solid"/>
            </v:shape>
            <v:shape style="position:absolute;left:6484;top:-854;width:336;height:105" type="#_x0000_t75" stroked="false">
              <v:imagedata r:id="rId402" o:title=""/>
            </v:shape>
            <v:shape style="position:absolute;left:6484;top:-854;width:336;height:105" coordorigin="6484,-854" coordsize="336,105" path="m6743,-749l6547,-749,6484,-805,6547,-854,6743,-854,6820,-805,6743,-749xe" filled="false" stroked="true" strokeweight=".697547pt" strokecolor="#000000">
              <v:path arrowok="t"/>
              <v:stroke dashstyle="solid"/>
            </v:shape>
            <v:shape style="position:absolute;left:6791;top:-792;width:105;height:300" type="#_x0000_t75" stroked="false">
              <v:imagedata r:id="rId401" o:title=""/>
            </v:shape>
            <v:shape style="position:absolute;left:6791;top:-792;width:105;height:300" coordorigin="6792,-791" coordsize="105,300" path="m6792,-561l6792,-735,6840,-791,6896,-735,6896,-561,6840,-491,6792,-561xe" filled="false" stroked="true" strokeweight=".698486pt" strokecolor="#000000">
              <v:path arrowok="t"/>
              <v:stroke dashstyle="solid"/>
            </v:shape>
            <v:shape style="position:absolute;left:6484;top:-520;width:336;height:105" type="#_x0000_t75" stroked="false">
              <v:imagedata r:id="rId403" o:title=""/>
            </v:shape>
            <v:shape style="position:absolute;left:6484;top:-520;width:336;height:105" coordorigin="6484,-519" coordsize="336,105" path="m6743,-414l6547,-414,6484,-470,6547,-519,6743,-519,6820,-470,6743,-414xe" filled="false" stroked="true" strokeweight=".697547pt" strokecolor="#000000">
              <v:path arrowok="t"/>
              <v:stroke dashstyle="solid"/>
            </v:shape>
            <v:shape style="position:absolute;left:6791;top:-450;width:105;height:307" type="#_x0000_t75" stroked="false">
              <v:imagedata r:id="rId404" o:title=""/>
            </v:shape>
            <v:shape style="position:absolute;left:6791;top:-450;width:105;height:307" coordorigin="6792,-449" coordsize="105,307" path="m6792,-212l6792,-393,6840,-449,6896,-393,6896,-212,6840,-142,6792,-212xe" filled="false" stroked="true" strokeweight=".698491pt" strokecolor="#000000">
              <v:path arrowok="t"/>
              <v:stroke dashstyle="solid"/>
            </v:shape>
            <v:shape style="position:absolute;left:6484;top:-185;width:336;height:105" type="#_x0000_t75" stroked="false">
              <v:imagedata r:id="rId405" o:title=""/>
            </v:shape>
            <v:shape style="position:absolute;left:6484;top:-185;width:336;height:105" coordorigin="6484,-184" coordsize="336,105" path="m6743,-80l6547,-80,6484,-135,6547,-184,6743,-184,6820,-135,6743,-80xe" filled="false" stroked="true" strokeweight=".697547pt" strokecolor="#000000">
              <v:path arrowok="t"/>
              <v:stroke dashstyle="solid"/>
            </v:shape>
            <w10:wrap type="none"/>
          </v:group>
        </w:pict>
      </w:r>
      <w:r>
        <w:rPr>
          <w:sz w:val="24"/>
        </w:rPr>
        <w:t>Lƣu đồ:</w:t>
      </w:r>
    </w:p>
    <w:p>
      <w:pPr>
        <w:pStyle w:val="BodyText"/>
        <w:spacing w:before="10"/>
        <w:rPr>
          <w:sz w:val="17"/>
        </w:rPr>
      </w:pPr>
    </w:p>
    <w:p>
      <w:pPr>
        <w:spacing w:after="0"/>
        <w:rPr>
          <w:sz w:val="17"/>
        </w:rPr>
        <w:sectPr>
          <w:headerReference w:type="default" r:id="rId362"/>
          <w:pgSz w:w="11910" w:h="16840"/>
          <w:pgMar w:header="0" w:footer="444" w:top="260" w:bottom="640" w:left="740" w:right="0"/>
        </w:sectPr>
      </w:pPr>
    </w:p>
    <w:p>
      <w:pPr>
        <w:pStyle w:val="BodyText"/>
        <w:rPr>
          <w:sz w:val="28"/>
        </w:rPr>
      </w:pPr>
    </w:p>
    <w:p>
      <w:pPr>
        <w:pStyle w:val="ListParagraph"/>
        <w:numPr>
          <w:ilvl w:val="0"/>
          <w:numId w:val="68"/>
        </w:numPr>
        <w:tabs>
          <w:tab w:pos="1809" w:val="left" w:leader="none"/>
          <w:tab w:pos="1810" w:val="left" w:leader="none"/>
        </w:tabs>
        <w:spacing w:line="240" w:lineRule="auto" w:before="169" w:after="0"/>
        <w:ind w:left="1809" w:right="0" w:hanging="567"/>
        <w:jc w:val="left"/>
        <w:rPr>
          <w:sz w:val="24"/>
        </w:rPr>
      </w:pPr>
      <w:r>
        <w:rPr>
          <w:w w:val="95"/>
          <w:sz w:val="24"/>
        </w:rPr>
        <w:t>Chƣơng</w:t>
      </w:r>
      <w:r>
        <w:rPr>
          <w:spacing w:val="1"/>
          <w:w w:val="95"/>
          <w:sz w:val="24"/>
        </w:rPr>
        <w:t> </w:t>
      </w:r>
      <w:r>
        <w:rPr>
          <w:spacing w:val="-10"/>
          <w:w w:val="95"/>
          <w:sz w:val="24"/>
        </w:rPr>
        <w:t>trình:</w:t>
      </w:r>
    </w:p>
    <w:p>
      <w:pPr>
        <w:spacing w:before="90"/>
        <w:ind w:left="763" w:right="0" w:firstLine="0"/>
        <w:jc w:val="left"/>
        <w:rPr>
          <w:i/>
          <w:sz w:val="24"/>
        </w:rPr>
      </w:pPr>
      <w:r>
        <w:rPr/>
        <w:br w:type="column"/>
      </w:r>
      <w:r>
        <w:rPr>
          <w:i/>
          <w:sz w:val="24"/>
        </w:rPr>
        <w:t>Hình 5-40: Lưu đồ đếm từ 0 đến 9.</w:t>
      </w:r>
    </w:p>
    <w:p>
      <w:pPr>
        <w:spacing w:after="0"/>
        <w:jc w:val="left"/>
        <w:rPr>
          <w:sz w:val="24"/>
        </w:rPr>
        <w:sectPr>
          <w:type w:val="continuous"/>
          <w:pgSz w:w="11910" w:h="16840"/>
          <w:pgMar w:top="520" w:bottom="280" w:left="740" w:right="0"/>
          <w:cols w:num="2" w:equalWidth="0">
            <w:col w:w="3163" w:space="40"/>
            <w:col w:w="7967"/>
          </w:cols>
        </w:sectPr>
      </w:pPr>
    </w:p>
    <w:p>
      <w:pPr>
        <w:pStyle w:val="BodyText"/>
        <w:ind w:left="561"/>
        <w:rPr>
          <w:sz w:val="20"/>
        </w:rPr>
      </w:pPr>
      <w:r>
        <w:rPr/>
        <w:pict>
          <v:group style="position:absolute;margin-left:65.064003pt;margin-top:790.080017pt;width:507.8pt;height:37.950pt;mso-position-horizontal-relative:page;mso-position-vertical-relative:page;z-index:-29490688" coordorigin="1301,15802" coordsize="10156,759">
            <v:shape style="position:absolute;left:1301;top:15801;width:10156;height:759" coordorigin="1301,15802" coordsize="10156,759" path="m11447,16550l1311,16550,1301,16550,1301,16560,1311,16560,11447,16560,11447,16550xm11447,16166l1311,16166,1301,16166,1301,16550,1311,16550,1311,16176,11447,16176,11447,16166xm11447,15802l1311,15802,1301,15802,1301,16142,1311,16142,11447,16142,11447,16133,1311,16133,1311,15811,11447,15811,11447,15802xm11457,16550l11448,16550,11448,16560,11457,16560,11457,16550xm11457,16166l11448,16166,11448,16550,11457,16550,11457,16166xm11457,15802l11448,15802,11448,16142,11457,16142,11457,15802xe" filled="true" fillcolor="#000000" stroked="false">
              <v:path arrowok="t"/>
              <v:fill type="solid"/>
            </v:shape>
            <v:shape style="position:absolute;left:1310;top:15811;width:10137;height:339" type="#_x0000_t202" filled="false" stroked="false">
              <v:textbox inset="0,0,0,0">
                <w:txbxContent>
                  <w:p>
                    <w:pPr>
                      <w:spacing w:before="29"/>
                      <w:ind w:left="105" w:right="0" w:firstLine="0"/>
                      <w:jc w:val="left"/>
                      <w:rPr>
                        <w:rFonts w:ascii="Georgia"/>
                        <w:sz w:val="24"/>
                      </w:rPr>
                    </w:pPr>
                    <w:r>
                      <w:rPr>
                        <w:rFonts w:ascii="Georgia"/>
                        <w:sz w:val="24"/>
                      </w:rPr>
                      <w:t>#INCLUDE &lt;16F887.H&gt;</w:t>
                    </w:r>
                  </w:p>
                </w:txbxContent>
              </v:textbox>
              <w10:wrap type="none"/>
            </v:shape>
            <w10:wrap type="none"/>
          </v:group>
        </w:pict>
      </w:r>
      <w:r>
        <w:rPr>
          <w:sz w:val="20"/>
        </w:rPr>
        <w:pict>
          <v:shape style="width:507.35pt;height:270.1pt;mso-position-horizontal-relative:char;mso-position-vertical-relative:line" type="#_x0000_t202" filled="false" stroked="true" strokeweight=".48004pt" strokecolor="#000000">
            <w10:anchorlock/>
            <v:textbox inset="0,0,0,0">
              <w:txbxContent>
                <w:p>
                  <w:pPr>
                    <w:pStyle w:val="BodyText"/>
                    <w:spacing w:before="24"/>
                    <w:ind w:left="105"/>
                    <w:rPr>
                      <w:rFonts w:ascii="Georgia"/>
                    </w:rPr>
                  </w:pPr>
                  <w:r>
                    <w:rPr>
                      <w:rFonts w:ascii="Georgia"/>
                    </w:rPr>
                    <w:t>#INCLUDE &lt;16F887.H&gt;</w:t>
                  </w:r>
                </w:p>
                <w:p>
                  <w:pPr>
                    <w:pStyle w:val="BodyText"/>
                    <w:spacing w:line="249" w:lineRule="auto" w:before="11"/>
                    <w:ind w:left="105" w:right="4978"/>
                    <w:rPr>
                      <w:rFonts w:ascii="Georgia"/>
                    </w:rPr>
                  </w:pPr>
                  <w:r>
                    <w:rPr>
                      <w:rFonts w:ascii="Georgia"/>
                      <w:w w:val="85"/>
                    </w:rPr>
                    <w:t>#FUSES NOWDT,PUT,HS,NOPROTECT,NOLVP </w:t>
                  </w:r>
                  <w:r>
                    <w:rPr>
                      <w:rFonts w:ascii="Georgia"/>
                    </w:rPr>
                    <w:t>#USE DELAY(CLOCK=20M)</w:t>
                  </w:r>
                </w:p>
                <w:p>
                  <w:pPr>
                    <w:pStyle w:val="BodyText"/>
                    <w:spacing w:line="249" w:lineRule="auto"/>
                    <w:ind w:left="105"/>
                    <w:rPr>
                      <w:rFonts w:ascii="Georgia"/>
                    </w:rPr>
                  </w:pPr>
                  <w:r>
                    <w:rPr>
                      <w:rFonts w:ascii="Georgia"/>
                      <w:w w:val="90"/>
                    </w:rPr>
                    <w:t>CONST UNSIGNED CHAR MA7DOAN [10]={0xC0,0xF9,0xA4,0xB0,0x99,0x92,0x82,0xF8, </w:t>
                  </w:r>
                  <w:r>
                    <w:rPr>
                      <w:rFonts w:ascii="Georgia"/>
                    </w:rPr>
                    <w:t>0x80,0x90};</w:t>
                  </w:r>
                </w:p>
                <w:p>
                  <w:pPr>
                    <w:pStyle w:val="BodyText"/>
                    <w:spacing w:before="11"/>
                    <w:rPr>
                      <w:rFonts w:ascii="Georgia"/>
                      <w:sz w:val="23"/>
                    </w:rPr>
                  </w:pPr>
                </w:p>
                <w:p>
                  <w:pPr>
                    <w:pStyle w:val="BodyText"/>
                    <w:spacing w:line="247" w:lineRule="auto"/>
                    <w:ind w:left="105" w:right="7310"/>
                    <w:rPr>
                      <w:rFonts w:ascii="Georgia"/>
                    </w:rPr>
                  </w:pPr>
                  <w:r>
                    <w:rPr>
                      <w:rFonts w:ascii="Georgia"/>
                    </w:rPr>
                    <w:t>SIGNED INT DEM; </w:t>
                  </w:r>
                  <w:r>
                    <w:rPr>
                      <w:rFonts w:ascii="Georgia"/>
                      <w:w w:val="90"/>
                    </w:rPr>
                    <w:t>UNSIGNED INT MA_DEM; </w:t>
                  </w:r>
                  <w:r>
                    <w:rPr>
                      <w:rFonts w:ascii="Georgia"/>
                    </w:rPr>
                    <w:t>VOID MAIN()</w:t>
                  </w:r>
                </w:p>
                <w:p>
                  <w:pPr>
                    <w:pStyle w:val="BodyText"/>
                    <w:tabs>
                      <w:tab w:pos="460" w:val="left" w:leader="none"/>
                    </w:tabs>
                    <w:spacing w:line="249" w:lineRule="auto" w:before="3"/>
                    <w:ind w:left="422" w:right="7694" w:hanging="317"/>
                    <w:rPr>
                      <w:rFonts w:ascii="Georgia"/>
                    </w:rPr>
                  </w:pPr>
                  <w:r>
                    <w:rPr>
                      <w:rFonts w:ascii="Georgia"/>
                    </w:rPr>
                    <w:t>{</w:t>
                    <w:tab/>
                    <w:tab/>
                  </w:r>
                  <w:r>
                    <w:rPr>
                      <w:rFonts w:ascii="Georgia"/>
                      <w:w w:val="85"/>
                    </w:rPr>
                    <w:t>SET_TRIS_B(0x00); </w:t>
                  </w:r>
                  <w:r>
                    <w:rPr>
                      <w:rFonts w:ascii="Georgia"/>
                    </w:rPr>
                    <w:t>WHILE(TRUE)</w:t>
                  </w:r>
                </w:p>
                <w:p>
                  <w:pPr>
                    <w:pStyle w:val="BodyText"/>
                    <w:spacing w:line="267" w:lineRule="exact"/>
                    <w:ind w:left="826"/>
                    <w:rPr>
                      <w:rFonts w:ascii="Georgia"/>
                    </w:rPr>
                  </w:pPr>
                  <w:r>
                    <w:rPr>
                      <w:rFonts w:ascii="Georgia"/>
                    </w:rPr>
                    <w:t>{ FOR (DEM=0;DEM&lt;10;DEM++)</w:t>
                  </w:r>
                </w:p>
                <w:p>
                  <w:pPr>
                    <w:pStyle w:val="BodyText"/>
                    <w:spacing w:before="10"/>
                    <w:ind w:left="1546"/>
                    <w:rPr>
                      <w:rFonts w:ascii="Georgia"/>
                    </w:rPr>
                  </w:pPr>
                  <w:r>
                    <w:rPr>
                      <w:rFonts w:ascii="Georgia"/>
                      <w:w w:val="90"/>
                    </w:rPr>
                    <w:t>{</w:t>
                  </w:r>
                </w:p>
                <w:p>
                  <w:pPr>
                    <w:pStyle w:val="BodyText"/>
                    <w:spacing w:line="247" w:lineRule="auto" w:before="11"/>
                    <w:ind w:left="2266" w:right="4801"/>
                    <w:rPr>
                      <w:rFonts w:ascii="Georgia"/>
                    </w:rPr>
                  </w:pPr>
                  <w:r>
                    <w:rPr>
                      <w:rFonts w:ascii="Georgia"/>
                      <w:w w:val="90"/>
                    </w:rPr>
                    <w:t>MA_DEM = MA7DOAN[DEM]; </w:t>
                  </w:r>
                  <w:r>
                    <w:rPr>
                      <w:rFonts w:ascii="Georgia"/>
                    </w:rPr>
                    <w:t>OUTPUT_B(MA_DEM); DELAY_MS(300);</w:t>
                  </w:r>
                </w:p>
                <w:p>
                  <w:pPr>
                    <w:pStyle w:val="BodyText"/>
                    <w:spacing w:line="270" w:lineRule="exact"/>
                    <w:ind w:left="1546"/>
                    <w:rPr>
                      <w:rFonts w:ascii="Georgia"/>
                    </w:rPr>
                  </w:pPr>
                  <w:r>
                    <w:rPr>
                      <w:rFonts w:ascii="Georgia"/>
                      <w:w w:val="90"/>
                    </w:rPr>
                    <w:t>}</w:t>
                  </w:r>
                </w:p>
                <w:p>
                  <w:pPr>
                    <w:pStyle w:val="BodyText"/>
                    <w:spacing w:before="11"/>
                    <w:ind w:left="826"/>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v:shape>
        </w:pict>
      </w:r>
      <w:r>
        <w:rPr>
          <w:sz w:val="20"/>
        </w:rPr>
      </w:r>
    </w:p>
    <w:p>
      <w:pPr>
        <w:pStyle w:val="ListParagraph"/>
        <w:numPr>
          <w:ilvl w:val="0"/>
          <w:numId w:val="68"/>
        </w:numPr>
        <w:tabs>
          <w:tab w:pos="1809" w:val="left" w:leader="none"/>
          <w:tab w:pos="1810" w:val="left" w:leader="none"/>
        </w:tabs>
        <w:spacing w:line="292" w:lineRule="exact" w:before="27" w:after="0"/>
        <w:ind w:left="1809" w:right="0" w:hanging="567"/>
        <w:jc w:val="left"/>
        <w:rPr>
          <w:sz w:val="24"/>
        </w:rPr>
      </w:pPr>
      <w:r>
        <w:rPr>
          <w:sz w:val="24"/>
        </w:rPr>
        <w:t>Giải thích chƣơng</w:t>
      </w:r>
      <w:r>
        <w:rPr>
          <w:spacing w:val="-6"/>
          <w:sz w:val="24"/>
        </w:rPr>
        <w:t> </w:t>
      </w:r>
      <w:r>
        <w:rPr>
          <w:sz w:val="24"/>
        </w:rPr>
        <w:t>trình:</w:t>
      </w:r>
    </w:p>
    <w:p>
      <w:pPr>
        <w:pStyle w:val="BodyText"/>
        <w:spacing w:line="242" w:lineRule="auto"/>
        <w:ind w:left="676" w:right="491" w:firstLine="566"/>
      </w:pPr>
      <w:r>
        <w:rPr/>
        <w:t>Sau các lệnh khai báo thƣ viện, cấu hình và khai báo tần số sử dụng là khai báo mảng chứa mã 7 đoạn và các biến đếm, biến chứa mã.</w:t>
      </w:r>
    </w:p>
    <w:p>
      <w:pPr>
        <w:pStyle w:val="BodyText"/>
        <w:spacing w:line="242" w:lineRule="auto"/>
        <w:ind w:left="676" w:right="560" w:firstLine="566"/>
      </w:pPr>
      <w:r>
        <w:rPr/>
        <w:t>Chƣơng trình chính khởi tạo các portB </w:t>
      </w:r>
      <w:r>
        <w:rPr>
          <w:spacing w:val="-5"/>
        </w:rPr>
        <w:t>là </w:t>
      </w:r>
      <w:r>
        <w:rPr/>
        <w:t>xuất, cho vòng </w:t>
      </w:r>
      <w:r>
        <w:rPr>
          <w:spacing w:val="-4"/>
        </w:rPr>
        <w:t>lặp </w:t>
      </w:r>
      <w:r>
        <w:rPr/>
        <w:t>for với biến “DEM” chạy </w:t>
      </w:r>
      <w:r>
        <w:rPr>
          <w:spacing w:val="2"/>
        </w:rPr>
        <w:t>từ </w:t>
      </w:r>
      <w:r>
        <w:rPr/>
        <w:t>0 </w:t>
      </w:r>
      <w:r>
        <w:rPr>
          <w:spacing w:val="-8"/>
        </w:rPr>
        <w:t>đến </w:t>
      </w:r>
      <w:r>
        <w:rPr/>
        <w:t>9, tiến hành giải </w:t>
      </w:r>
      <w:r>
        <w:rPr>
          <w:spacing w:val="-3"/>
        </w:rPr>
        <w:t>mã và </w:t>
      </w:r>
      <w:r>
        <w:rPr/>
        <w:t>gởi </w:t>
      </w:r>
      <w:r>
        <w:rPr>
          <w:spacing w:val="-3"/>
        </w:rPr>
        <w:t>mã </w:t>
      </w:r>
      <w:r>
        <w:rPr>
          <w:spacing w:val="-4"/>
        </w:rPr>
        <w:t>led </w:t>
      </w:r>
      <w:r>
        <w:rPr/>
        <w:t>7 đoạn tƣơng ứng với biến DEM ra port để hiển thị, delay </w:t>
      </w:r>
      <w:r>
        <w:rPr>
          <w:spacing w:val="-3"/>
        </w:rPr>
        <w:t>và </w:t>
      </w:r>
      <w:r>
        <w:rPr>
          <w:spacing w:val="-4"/>
        </w:rPr>
        <w:t>lặp </w:t>
      </w:r>
      <w:r>
        <w:rPr/>
        <w:t>lại.</w:t>
      </w:r>
    </w:p>
    <w:p>
      <w:pPr>
        <w:pStyle w:val="BodyText"/>
        <w:spacing w:line="271" w:lineRule="exact"/>
        <w:ind w:left="1243"/>
      </w:pPr>
      <w:r>
        <w:rPr/>
        <w:t>Chƣơng trình trên có thể viết gọn hơn nhƣ sau:</w:t>
      </w:r>
    </w:p>
    <w:p>
      <w:pPr>
        <w:spacing w:after="0" w:line="271" w:lineRule="exact"/>
        <w:sectPr>
          <w:type w:val="continuous"/>
          <w:pgSz w:w="11910" w:h="16840"/>
          <w:pgMar w:top="520" w:bottom="280" w:left="740" w:right="0"/>
        </w:sectPr>
      </w:pPr>
    </w:p>
    <w:p>
      <w:pPr>
        <w:pStyle w:val="BodyText"/>
        <w:rPr>
          <w:sz w:val="20"/>
        </w:rPr>
      </w:pPr>
      <w:r>
        <w:rPr/>
        <w:pict>
          <v:group style="position:absolute;margin-left:65.064003pt;margin-top:14.159983pt;width:507.8pt;height:246.55pt;mso-position-horizontal-relative:page;mso-position-vertical-relative:page;z-index:-29486592" coordorigin="1301,283" coordsize="10156,4931">
            <v:shape style="position:absolute;left:1301;top:283;width:10156;height:4931" coordorigin="1301,283" coordsize="10156,4931" path="m11447,283l1311,283,1301,283,1301,5214,1311,5214,11447,5214,11447,5205,1311,5205,1311,658,11447,658,11447,648,11447,638,1311,638,1311,293,11447,293,11447,283xm11457,283l11448,283,11448,5214,11457,5214,11457,283xe" filled="true" fillcolor="#000000" stroked="false">
              <v:path arrowok="t"/>
              <v:fill type="solid"/>
            </v:shape>
            <v:shape style="position:absolute;left:1310;top:657;width:10137;height:4547" type="#_x0000_t202" filled="false" stroked="false">
              <v:textbox inset="0,0,0,0">
                <w:txbxContent>
                  <w:p>
                    <w:pPr>
                      <w:spacing w:line="249" w:lineRule="auto" w:before="25"/>
                      <w:ind w:left="105" w:right="4977" w:firstLine="0"/>
                      <w:jc w:val="left"/>
                      <w:rPr>
                        <w:rFonts w:ascii="Georgia"/>
                        <w:sz w:val="24"/>
                      </w:rPr>
                    </w:pPr>
                    <w:r>
                      <w:rPr>
                        <w:rFonts w:ascii="Georgia"/>
                        <w:w w:val="85"/>
                        <w:sz w:val="24"/>
                      </w:rPr>
                      <w:t>#FUSES NOWDT,PUT,HS,NOPROTECT,NOLVP </w:t>
                    </w:r>
                    <w:r>
                      <w:rPr>
                        <w:rFonts w:ascii="Georgia"/>
                        <w:sz w:val="24"/>
                      </w:rPr>
                      <w:t>#USE DELAY(CLOCK=16M)</w:t>
                    </w:r>
                  </w:p>
                  <w:p>
                    <w:pPr>
                      <w:spacing w:line="244" w:lineRule="auto" w:before="0"/>
                      <w:ind w:left="105" w:right="0" w:firstLine="0"/>
                      <w:jc w:val="left"/>
                      <w:rPr>
                        <w:rFonts w:ascii="Georgia"/>
                        <w:sz w:val="24"/>
                      </w:rPr>
                    </w:pPr>
                    <w:r>
                      <w:rPr>
                        <w:rFonts w:ascii="Georgia"/>
                        <w:w w:val="90"/>
                        <w:sz w:val="24"/>
                      </w:rPr>
                      <w:t>CONST UNSIGNED CHAR MA7DOAN [10]={0xC0,0xF9,0xA4,0xB0,0x99,0x92,0x82,0xF8, </w:t>
                    </w:r>
                    <w:r>
                      <w:rPr>
                        <w:rFonts w:ascii="Georgia"/>
                        <w:sz w:val="24"/>
                      </w:rPr>
                      <w:t>0x80,0x90};</w:t>
                    </w:r>
                  </w:p>
                  <w:p>
                    <w:pPr>
                      <w:spacing w:before="4"/>
                      <w:ind w:left="105" w:right="0" w:firstLine="0"/>
                      <w:jc w:val="left"/>
                      <w:rPr>
                        <w:rFonts w:ascii="Georgia"/>
                        <w:sz w:val="24"/>
                      </w:rPr>
                    </w:pPr>
                    <w:r>
                      <w:rPr>
                        <w:rFonts w:ascii="Georgia"/>
                        <w:sz w:val="24"/>
                      </w:rPr>
                      <w:t>SIGNED INT DEM;</w:t>
                    </w:r>
                  </w:p>
                  <w:p>
                    <w:pPr>
                      <w:spacing w:line="240" w:lineRule="auto" w:before="6"/>
                      <w:rPr>
                        <w:rFonts w:ascii="Georgia"/>
                        <w:sz w:val="25"/>
                      </w:rPr>
                    </w:pPr>
                  </w:p>
                  <w:p>
                    <w:pPr>
                      <w:spacing w:before="0"/>
                      <w:ind w:left="105" w:right="0" w:firstLine="0"/>
                      <w:jc w:val="left"/>
                      <w:rPr>
                        <w:rFonts w:ascii="Georgia"/>
                        <w:sz w:val="24"/>
                      </w:rPr>
                    </w:pPr>
                    <w:r>
                      <w:rPr>
                        <w:rFonts w:ascii="Georgia"/>
                        <w:sz w:val="24"/>
                      </w:rPr>
                      <w:t>VOID MAIN()</w:t>
                    </w:r>
                  </w:p>
                  <w:p>
                    <w:pPr>
                      <w:tabs>
                        <w:tab w:pos="460" w:val="left" w:leader="none"/>
                      </w:tabs>
                      <w:spacing w:line="244" w:lineRule="auto" w:before="10"/>
                      <w:ind w:left="422" w:right="7694" w:hanging="317"/>
                      <w:jc w:val="left"/>
                      <w:rPr>
                        <w:rFonts w:ascii="Georgia"/>
                        <w:sz w:val="24"/>
                      </w:rPr>
                    </w:pPr>
                    <w:r>
                      <w:rPr>
                        <w:rFonts w:ascii="Georgia"/>
                        <w:sz w:val="24"/>
                      </w:rPr>
                      <w:t>{</w:t>
                      <w:tab/>
                      <w:tab/>
                    </w:r>
                    <w:r>
                      <w:rPr>
                        <w:rFonts w:ascii="Georgia"/>
                        <w:spacing w:val="-1"/>
                        <w:w w:val="85"/>
                        <w:sz w:val="24"/>
                      </w:rPr>
                      <w:t>SET_TRIS_B(0x00); </w:t>
                    </w:r>
                    <w:r>
                      <w:rPr>
                        <w:rFonts w:ascii="Georgia"/>
                        <w:sz w:val="24"/>
                      </w:rPr>
                      <w:t>WHILE(TRUE)</w:t>
                    </w:r>
                  </w:p>
                  <w:p>
                    <w:pPr>
                      <w:spacing w:before="6"/>
                      <w:ind w:left="826" w:right="0" w:firstLine="0"/>
                      <w:jc w:val="left"/>
                      <w:rPr>
                        <w:rFonts w:ascii="Georgia"/>
                        <w:sz w:val="24"/>
                      </w:rPr>
                    </w:pPr>
                    <w:r>
                      <w:rPr>
                        <w:rFonts w:ascii="Georgia"/>
                        <w:sz w:val="24"/>
                      </w:rPr>
                      <w:t>{ FOR (DEM=0;DEM&lt;10;DEM++)</w:t>
                    </w:r>
                  </w:p>
                  <w:p>
                    <w:pPr>
                      <w:spacing w:before="10"/>
                      <w:ind w:left="1546" w:right="0" w:firstLine="0"/>
                      <w:jc w:val="left"/>
                      <w:rPr>
                        <w:rFonts w:ascii="Georgia"/>
                        <w:sz w:val="24"/>
                      </w:rPr>
                    </w:pPr>
                    <w:r>
                      <w:rPr>
                        <w:rFonts w:ascii="Georgia"/>
                        <w:w w:val="90"/>
                        <w:sz w:val="24"/>
                      </w:rPr>
                      <w:t>{</w:t>
                    </w:r>
                  </w:p>
                  <w:p>
                    <w:pPr>
                      <w:spacing w:line="249" w:lineRule="auto" w:before="6"/>
                      <w:ind w:left="2266" w:right="2759" w:firstLine="0"/>
                      <w:jc w:val="left"/>
                      <w:rPr>
                        <w:rFonts w:ascii="Georgia"/>
                        <w:sz w:val="24"/>
                      </w:rPr>
                    </w:pPr>
                    <w:r>
                      <w:rPr>
                        <w:rFonts w:ascii="Georgia"/>
                        <w:w w:val="90"/>
                        <w:sz w:val="24"/>
                      </w:rPr>
                      <w:t>OUTPUT_B(MA7DOAN[DEM]); </w:t>
                    </w:r>
                    <w:r>
                      <w:rPr>
                        <w:rFonts w:ascii="Georgia"/>
                        <w:sz w:val="24"/>
                      </w:rPr>
                      <w:t>DELAY_MS(300);</w:t>
                    </w:r>
                  </w:p>
                  <w:p>
                    <w:pPr>
                      <w:spacing w:line="272" w:lineRule="exact" w:before="0"/>
                      <w:ind w:left="1546" w:right="0" w:firstLine="0"/>
                      <w:jc w:val="left"/>
                      <w:rPr>
                        <w:rFonts w:ascii="Georgia"/>
                        <w:sz w:val="24"/>
                      </w:rPr>
                    </w:pPr>
                    <w:r>
                      <w:rPr>
                        <w:rFonts w:ascii="Georgia"/>
                        <w:w w:val="90"/>
                        <w:sz w:val="24"/>
                      </w:rPr>
                      <w:t>}</w:t>
                    </w:r>
                  </w:p>
                  <w:p>
                    <w:pPr>
                      <w:spacing w:before="5"/>
                      <w:ind w:left="826" w:right="0" w:firstLine="0"/>
                      <w:jc w:val="left"/>
                      <w:rPr>
                        <w:rFonts w:ascii="Georgia"/>
                        <w:sz w:val="24"/>
                      </w:rPr>
                    </w:pPr>
                    <w:r>
                      <w:rPr>
                        <w:rFonts w:ascii="Georgia"/>
                        <w:w w:val="90"/>
                        <w:sz w:val="24"/>
                      </w:rPr>
                      <w:t>}</w:t>
                    </w:r>
                  </w:p>
                  <w:p>
                    <w:pPr>
                      <w:spacing w:before="11"/>
                      <w:ind w:left="105" w:right="0" w:firstLine="0"/>
                      <w:jc w:val="left"/>
                      <w:rPr>
                        <w:rFonts w:ascii="Georgia"/>
                        <w:sz w:val="24"/>
                      </w:rPr>
                    </w:pPr>
                    <w:r>
                      <w:rPr>
                        <w:rFonts w:ascii="Georgia"/>
                        <w:w w:val="90"/>
                        <w:sz w:val="24"/>
                      </w:rPr>
                      <w:t>}</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pStyle w:val="BodyText"/>
        <w:spacing w:line="237" w:lineRule="auto" w:before="92"/>
        <w:ind w:left="676" w:right="668" w:firstLine="566"/>
      </w:pPr>
      <w:r>
        <w:rPr/>
        <w:t>Trong chƣơng trình xuất mã 7 đoạn của biến DEM ra portB để hiển thị luôn nên không cần sử dụng biến trung gian MA_DEM.</w:t>
      </w:r>
    </w:p>
    <w:p>
      <w:pPr>
        <w:pStyle w:val="BodyText"/>
        <w:spacing w:line="247" w:lineRule="auto" w:before="124"/>
        <w:ind w:left="676" w:right="491" w:firstLine="566"/>
      </w:pPr>
      <w:r>
        <w:rPr/>
        <w:pict>
          <v:shape style="position:absolute;margin-left:65.304001pt;margin-top:37.803143pt;width:507.35pt;height:72.75pt;mso-position-horizontal-relative:page;mso-position-vertical-relative:paragraph;z-index:-15505920;mso-wrap-distance-left:0;mso-wrap-distance-right:0" type="#_x0000_t202" filled="false" stroked="true" strokeweight=".48004pt" strokecolor="#000000">
            <v:textbox inset="0,0,0,0">
              <w:txbxContent>
                <w:p>
                  <w:pPr>
                    <w:pStyle w:val="BodyText"/>
                    <w:spacing w:before="24"/>
                    <w:ind w:left="105"/>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5"/>
                    </w:rPr>
                    <w:t> </w:t>
                  </w:r>
                  <w:r>
                    <w:rPr>
                      <w:rFonts w:ascii="Georgia"/>
                      <w:spacing w:val="2"/>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2"/>
                      <w:w w:val="84"/>
                    </w:rPr>
                    <w:t>H</w:t>
                  </w:r>
                  <w:r>
                    <w:rPr>
                      <w:rFonts w:ascii="Georgia"/>
                      <w:w w:val="86"/>
                    </w:rPr>
                    <w:t>&gt;</w:t>
                  </w:r>
                </w:p>
                <w:p>
                  <w:pPr>
                    <w:pStyle w:val="BodyText"/>
                    <w:spacing w:line="244" w:lineRule="auto" w:before="11"/>
                    <w:ind w:left="105" w:right="4978"/>
                    <w:rPr>
                      <w:rFonts w:ascii="Georgia"/>
                    </w:rPr>
                  </w:pPr>
                  <w:r>
                    <w:rPr>
                      <w:rFonts w:ascii="Georgia"/>
                      <w:w w:val="85"/>
                    </w:rPr>
                    <w:t>#FUSES NOWDT,PUT,HS,NOPROTECT,NOLVP </w:t>
                  </w:r>
                  <w:r>
                    <w:rPr>
                      <w:rFonts w:ascii="Georgia"/>
                    </w:rPr>
                    <w:t>#USE</w:t>
                  </w:r>
                  <w:r>
                    <w:rPr>
                      <w:rFonts w:ascii="Georgia"/>
                      <w:spacing w:val="-13"/>
                    </w:rPr>
                    <w:t> </w:t>
                  </w:r>
                  <w:r>
                    <w:rPr>
                      <w:rFonts w:ascii="Georgia"/>
                    </w:rPr>
                    <w:t>DELAY(CLOCK=16M)</w:t>
                  </w:r>
                </w:p>
                <w:p>
                  <w:pPr>
                    <w:pStyle w:val="BodyText"/>
                    <w:spacing w:line="244" w:lineRule="auto" w:before="6"/>
                    <w:ind w:left="105"/>
                    <w:rPr>
                      <w:rFonts w:ascii="Georgia"/>
                    </w:rPr>
                  </w:pPr>
                  <w:r>
                    <w:rPr>
                      <w:rFonts w:ascii="Georgia"/>
                      <w:w w:val="90"/>
                    </w:rPr>
                    <w:t>CONST UNSIGNED CHAR MA7DOAN [10]={0xC0,0xF9,0xA4,0xB0,0x99,0x92,0x82,0xF8, </w:t>
                  </w:r>
                  <w:r>
                    <w:rPr>
                      <w:rFonts w:ascii="Georgia"/>
                    </w:rPr>
                    <w:t>0x80,0x90};</w:t>
                  </w:r>
                </w:p>
              </w:txbxContent>
            </v:textbox>
            <v:stroke dashstyle="solid"/>
            <w10:wrap type="topAndBottom"/>
          </v:shape>
        </w:pict>
      </w:r>
      <w:r>
        <w:rPr/>
        <w:t>Trong chƣơng trình thì các hàng khai báo loại vi điều khiển, cấu hình, tần số clock và mã 7 đoạn ít thay đổi nên tạo thành 1 file th</w:t>
      </w:r>
      <w:r>
        <w:rPr>
          <w:w w:val="69"/>
        </w:rPr>
        <w:t>ƣ</w:t>
      </w:r>
      <w:r>
        <w:rPr/>
        <w:t> viện &lt; </w:t>
      </w:r>
      <w:r>
        <w:rPr>
          <w:rFonts w:ascii="Georgia" w:hAnsi="Georgia"/>
          <w:w w:val="93"/>
        </w:rPr>
        <w:t>TV</w:t>
      </w:r>
      <w:r>
        <w:rPr>
          <w:rFonts w:ascii="Georgia" w:hAnsi="Georgia"/>
          <w:w w:val="57"/>
        </w:rPr>
        <w:t>_</w:t>
      </w:r>
      <w:r>
        <w:rPr>
          <w:rFonts w:ascii="Georgia" w:hAnsi="Georgia"/>
          <w:w w:val="128"/>
        </w:rPr>
        <w:t>1</w:t>
      </w:r>
      <w:r>
        <w:rPr>
          <w:rFonts w:ascii="Georgia" w:hAnsi="Georgia"/>
          <w:w w:val="97"/>
        </w:rPr>
        <w:t>6</w:t>
      </w:r>
      <w:r>
        <w:rPr>
          <w:rFonts w:ascii="Georgia" w:hAnsi="Georgia"/>
          <w:w w:val="89"/>
        </w:rPr>
        <w:t>F</w:t>
      </w:r>
      <w:r>
        <w:rPr>
          <w:rFonts w:ascii="Georgia" w:hAnsi="Georgia"/>
          <w:w w:val="92"/>
        </w:rPr>
        <w:t>88</w:t>
      </w:r>
      <w:r>
        <w:rPr>
          <w:rFonts w:ascii="Georgia" w:hAnsi="Georgia"/>
          <w:w w:val="110"/>
        </w:rPr>
        <w:t>7</w:t>
      </w:r>
      <w:r>
        <w:rPr>
          <w:rFonts w:ascii="Georgia" w:hAnsi="Georgia"/>
          <w:w w:val="76"/>
        </w:rPr>
        <w:t>.</w:t>
      </w:r>
      <w:r>
        <w:rPr>
          <w:rFonts w:ascii="Georgia" w:hAnsi="Georgia"/>
          <w:w w:val="87"/>
        </w:rPr>
        <w:t>C</w:t>
      </w:r>
      <w:r>
        <w:rPr>
          <w:rFonts w:ascii="Georgia" w:hAnsi="Georgia"/>
        </w:rPr>
        <w:t> </w:t>
      </w:r>
      <w:r>
        <w:rPr/>
        <w:t>&gt; l</w:t>
      </w:r>
      <w:r>
        <w:rPr>
          <w:w w:val="81"/>
        </w:rPr>
        <w:t>ƣu</w:t>
      </w:r>
      <w:r>
        <w:rPr/>
        <w:t> các khai báo nh</w:t>
      </w:r>
      <w:r>
        <w:rPr>
          <w:w w:val="69"/>
        </w:rPr>
        <w:t>ƣ</w:t>
      </w:r>
      <w:r>
        <w:rPr/>
        <w:t> sau:</w:t>
      </w:r>
    </w:p>
    <w:p>
      <w:pPr>
        <w:pStyle w:val="BodyText"/>
        <w:spacing w:line="239" w:lineRule="exact"/>
        <w:ind w:left="1243"/>
      </w:pPr>
      <w:r>
        <w:rPr/>
        <w:t>Khi đó chƣơng trình chính đƣợc viết lại nhƣ sau:</w:t>
      </w:r>
    </w:p>
    <w:p>
      <w:pPr>
        <w:pStyle w:val="BodyText"/>
        <w:spacing w:before="3"/>
        <w:rPr>
          <w:sz w:val="21"/>
        </w:rPr>
      </w:pPr>
      <w:r>
        <w:rPr/>
        <w:pict>
          <v:shape style="position:absolute;margin-left:65.304001pt;margin-top:14.444293pt;width:507.35pt;height:185.6pt;mso-position-horizontal-relative:page;mso-position-vertical-relative:paragraph;z-index:-15505408;mso-wrap-distance-left:0;mso-wrap-distance-right:0" type="#_x0000_t202" filled="false" stroked="true" strokeweight=".48004pt" strokecolor="#000000">
            <v:textbox inset="0,0,0,0">
              <w:txbxContent>
                <w:p>
                  <w:pPr>
                    <w:pStyle w:val="BodyText"/>
                    <w:spacing w:line="249" w:lineRule="auto" w:before="24"/>
                    <w:ind w:left="105" w:right="7229"/>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rPr>
                    <w:t> </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rPr>
                    <w:t>SIGNED INT DEM;</w:t>
                  </w:r>
                </w:p>
                <w:p>
                  <w:pPr>
                    <w:pStyle w:val="BodyText"/>
                    <w:spacing w:before="6"/>
                    <w:rPr>
                      <w:rFonts w:ascii="Georgia"/>
                    </w:rPr>
                  </w:pPr>
                </w:p>
                <w:p>
                  <w:pPr>
                    <w:pStyle w:val="BodyText"/>
                    <w:ind w:left="105"/>
                    <w:rPr>
                      <w:rFonts w:ascii="Georgia"/>
                    </w:rPr>
                  </w:pPr>
                  <w:r>
                    <w:rPr>
                      <w:rFonts w:ascii="Georgia"/>
                    </w:rPr>
                    <w:t>VOID MAIN()</w:t>
                  </w:r>
                </w:p>
                <w:p>
                  <w:pPr>
                    <w:pStyle w:val="BodyText"/>
                    <w:tabs>
                      <w:tab w:pos="460" w:val="left" w:leader="none"/>
                    </w:tabs>
                    <w:spacing w:line="249" w:lineRule="auto" w:before="10"/>
                    <w:ind w:left="422" w:right="7694" w:hanging="317"/>
                    <w:rPr>
                      <w:rFonts w:ascii="Georgia"/>
                    </w:rPr>
                  </w:pPr>
                  <w:r>
                    <w:rPr>
                      <w:rFonts w:ascii="Georgia"/>
                    </w:rPr>
                    <w:t>{</w:t>
                    <w:tab/>
                    <w:tab/>
                  </w:r>
                  <w:r>
                    <w:rPr>
                      <w:rFonts w:ascii="Georgia"/>
                      <w:spacing w:val="-1"/>
                      <w:w w:val="85"/>
                    </w:rPr>
                    <w:t>SET_TRIS_B(0x00); </w:t>
                  </w:r>
                  <w:r>
                    <w:rPr>
                      <w:rFonts w:ascii="Georgia"/>
                    </w:rPr>
                    <w:t>WHILE(TRUE)</w:t>
                  </w:r>
                </w:p>
                <w:p>
                  <w:pPr>
                    <w:pStyle w:val="BodyText"/>
                    <w:spacing w:line="267" w:lineRule="exact"/>
                    <w:ind w:left="826"/>
                    <w:rPr>
                      <w:rFonts w:ascii="Georgia"/>
                    </w:rPr>
                  </w:pPr>
                  <w:r>
                    <w:rPr>
                      <w:rFonts w:ascii="Georgia"/>
                    </w:rPr>
                    <w:t>{ FOR (DEM=0; DEM&lt;10; DEM++)</w:t>
                  </w:r>
                </w:p>
                <w:p>
                  <w:pPr>
                    <w:pStyle w:val="BodyText"/>
                    <w:spacing w:before="11"/>
                    <w:ind w:left="1546"/>
                    <w:rPr>
                      <w:rFonts w:ascii="Georgia"/>
                    </w:rPr>
                  </w:pPr>
                  <w:r>
                    <w:rPr>
                      <w:rFonts w:ascii="Georgia"/>
                      <w:w w:val="90"/>
                    </w:rPr>
                    <w:t>{</w:t>
                  </w:r>
                </w:p>
                <w:p>
                  <w:pPr>
                    <w:pStyle w:val="BodyText"/>
                    <w:spacing w:line="244" w:lineRule="auto" w:before="11"/>
                    <w:ind w:left="2266" w:right="4476"/>
                    <w:rPr>
                      <w:rFonts w:ascii="Georgia"/>
                    </w:rPr>
                  </w:pPr>
                  <w:r>
                    <w:rPr>
                      <w:rFonts w:ascii="Georgia"/>
                      <w:w w:val="90"/>
                    </w:rPr>
                    <w:t>OUTPUT_B(MA7DOAN[DEM]); </w:t>
                  </w:r>
                  <w:r>
                    <w:rPr>
                      <w:rFonts w:ascii="Georgia"/>
                    </w:rPr>
                    <w:t>DELAY_MS(300);</w:t>
                  </w:r>
                </w:p>
                <w:p>
                  <w:pPr>
                    <w:pStyle w:val="BodyText"/>
                    <w:spacing w:before="5"/>
                    <w:ind w:left="1546"/>
                    <w:rPr>
                      <w:rFonts w:ascii="Georgia"/>
                    </w:rPr>
                  </w:pPr>
                  <w:r>
                    <w:rPr>
                      <w:rFonts w:ascii="Georgia"/>
                      <w:w w:val="90"/>
                    </w:rPr>
                    <w:t>}</w:t>
                  </w:r>
                </w:p>
                <w:p>
                  <w:pPr>
                    <w:pStyle w:val="BodyText"/>
                    <w:spacing w:before="6"/>
                    <w:ind w:left="826"/>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w10:wrap type="topAndBottom"/>
          </v:shape>
        </w:pict>
      </w:r>
    </w:p>
    <w:p>
      <w:pPr>
        <w:pStyle w:val="BodyText"/>
        <w:spacing w:line="239" w:lineRule="exact" w:after="68"/>
        <w:ind w:left="1243"/>
      </w:pPr>
      <w:r>
        <w:rPr/>
        <w:t>Từ đây về sau ta sẽ sử dụng thƣ viện này và có thể bổ sung thêm các nội dung mới.</w:t>
      </w:r>
    </w:p>
    <w:p>
      <w:pPr>
        <w:pStyle w:val="BodyText"/>
        <w:ind w:left="561"/>
        <w:rPr>
          <w:sz w:val="20"/>
        </w:rPr>
      </w:pPr>
      <w:r>
        <w:rPr>
          <w:sz w:val="20"/>
        </w:rPr>
        <w:pict>
          <v:shape style="width:507.35pt;height:33.15pt;mso-position-horizontal-relative:char;mso-position-vertical-relative:line" type="#_x0000_t202" filled="true" fillcolor="#f1dbdb" stroked="true" strokeweight=".48004pt" strokecolor="#000000">
            <w10:anchorlock/>
            <v:textbox inset="0,0,0,0">
              <w:txbxContent>
                <w:p>
                  <w:pPr>
                    <w:spacing w:before="11"/>
                    <w:ind w:left="672" w:right="0" w:firstLine="0"/>
                    <w:jc w:val="left"/>
                    <w:rPr>
                      <w:sz w:val="24"/>
                    </w:rPr>
                  </w:pPr>
                  <w:r>
                    <w:rPr>
                      <w:b/>
                      <w:i/>
                      <w:sz w:val="24"/>
                    </w:rPr>
                    <w:t>Bài tập 5-4: </w:t>
                  </w:r>
                  <w:r>
                    <w:rPr>
                      <w:sz w:val="24"/>
                    </w:rPr>
                    <w:t>Hãy viết chƣơng trình thực hiện đếm từ 9 xuống 0.</w:t>
                  </w:r>
                </w:p>
                <w:p>
                  <w:pPr>
                    <w:pStyle w:val="BodyText"/>
                    <w:spacing w:before="65"/>
                    <w:ind w:left="672"/>
                  </w:pPr>
                  <w:r>
                    <w:rPr/>
                    <w:t>Hãy vẽ mạch bằng Proteus và mô phỏng.</w:t>
                  </w:r>
                </w:p>
              </w:txbxContent>
            </v:textbox>
            <v:fill type="solid"/>
            <v:stroke dashstyle="solid"/>
          </v:shape>
        </w:pict>
      </w:r>
      <w:r>
        <w:rPr>
          <w:sz w:val="20"/>
        </w:rPr>
      </w:r>
    </w:p>
    <w:p>
      <w:pPr>
        <w:pStyle w:val="BodyText"/>
        <w:spacing w:before="4"/>
        <w:rPr>
          <w:sz w:val="23"/>
        </w:rPr>
      </w:pPr>
      <w:r>
        <w:rPr/>
        <w:pict>
          <v:shape style="position:absolute;margin-left:65.304001pt;margin-top:15.63004pt;width:507.35pt;height:30.05pt;mso-position-horizontal-relative:page;mso-position-vertical-relative:paragraph;z-index:-15504384;mso-wrap-distance-left:0;mso-wrap-distance-right:0" type="#_x0000_t202" filled="true" fillcolor="#dbe4f0" stroked="true" strokeweight=".48004pt" strokecolor="#000000">
            <v:textbox inset="0,0,0,0">
              <w:txbxContent>
                <w:p>
                  <w:pPr>
                    <w:pStyle w:val="BodyText"/>
                    <w:spacing w:line="242" w:lineRule="auto" w:before="11"/>
                    <w:ind w:left="105" w:firstLine="566"/>
                  </w:pPr>
                  <w:r>
                    <w:rPr>
                      <w:b/>
                      <w:i/>
                    </w:rPr>
                    <w:t>Bài 5-5: </w:t>
                  </w:r>
                  <w:r>
                    <w:rPr/>
                    <w:t>Dùng vi điều khiển 16F887 kết nối với 2 led 7 đoạn anode chung và viết chƣơng trình đếm từ 00 đến 99 với thời gian trể tuỳ chọn.</w:t>
                  </w:r>
                </w:p>
              </w:txbxContent>
            </v:textbox>
            <v:fill type="solid"/>
            <v:stroke dashstyle="solid"/>
            <w10:wrap type="topAndBottom"/>
          </v:shape>
        </w:pict>
      </w:r>
    </w:p>
    <w:p>
      <w:pPr>
        <w:pStyle w:val="ListParagraph"/>
        <w:numPr>
          <w:ilvl w:val="1"/>
          <w:numId w:val="68"/>
        </w:numPr>
        <w:tabs>
          <w:tab w:pos="1963" w:val="left" w:leader="none"/>
          <w:tab w:pos="1964" w:val="left" w:leader="none"/>
        </w:tabs>
        <w:spacing w:line="240" w:lineRule="auto" w:before="22" w:after="0"/>
        <w:ind w:left="1963" w:right="0" w:hanging="361"/>
        <w:jc w:val="left"/>
        <w:rPr>
          <w:sz w:val="24"/>
        </w:rPr>
      </w:pPr>
      <w:r>
        <w:rPr>
          <w:sz w:val="24"/>
        </w:rPr>
        <w:t>Sơ đồ </w:t>
      </w:r>
      <w:r>
        <w:rPr>
          <w:spacing w:val="-3"/>
          <w:sz w:val="24"/>
        </w:rPr>
        <w:t>mạch: </w:t>
      </w:r>
      <w:r>
        <w:rPr>
          <w:sz w:val="24"/>
        </w:rPr>
        <w:t>dùng portB </w:t>
      </w:r>
      <w:r>
        <w:rPr>
          <w:spacing w:val="-3"/>
          <w:sz w:val="24"/>
        </w:rPr>
        <w:t>và </w:t>
      </w:r>
      <w:r>
        <w:rPr>
          <w:sz w:val="24"/>
        </w:rPr>
        <w:t>C kết nối với 2 led 7 đoạn anode</w:t>
      </w:r>
      <w:r>
        <w:rPr>
          <w:spacing w:val="13"/>
          <w:sz w:val="24"/>
        </w:rPr>
        <w:t> </w:t>
      </w:r>
      <w:r>
        <w:rPr>
          <w:sz w:val="24"/>
        </w:rPr>
        <w:t>chung.</w:t>
      </w:r>
    </w:p>
    <w:p>
      <w:pPr>
        <w:spacing w:after="0" w:line="240" w:lineRule="auto"/>
        <w:jc w:val="left"/>
        <w:rPr>
          <w:sz w:val="24"/>
        </w:rPr>
        <w:sectPr>
          <w:headerReference w:type="even" r:id="rId406"/>
          <w:headerReference w:type="default" r:id="rId407"/>
          <w:footerReference w:type="even" r:id="rId408"/>
          <w:footerReference w:type="default" r:id="rId409"/>
          <w:pgSz w:w="11910" w:h="16840"/>
          <w:pgMar w:header="313" w:footer="491" w:top="600" w:bottom="680" w:left="740" w:right="0"/>
          <w:pgNumType w:start="74"/>
        </w:sectPr>
      </w:pPr>
    </w:p>
    <w:p>
      <w:pPr>
        <w:pStyle w:val="BodyText"/>
        <w:spacing w:before="7"/>
        <w:rPr>
          <w:sz w:val="3"/>
        </w:rPr>
      </w:pPr>
    </w:p>
    <w:p>
      <w:pPr>
        <w:pStyle w:val="BodyText"/>
        <w:ind w:left="1153"/>
        <w:rPr>
          <w:sz w:val="20"/>
        </w:rPr>
      </w:pPr>
      <w:r>
        <w:rPr>
          <w:sz w:val="20"/>
        </w:rPr>
        <w:drawing>
          <wp:inline distT="0" distB="0" distL="0" distR="0">
            <wp:extent cx="5818353" cy="2991135"/>
            <wp:effectExtent l="0" t="0" r="0" b="0"/>
            <wp:docPr id="125" name="image312.png"/>
            <wp:cNvGraphicFramePr>
              <a:graphicFrameLocks noChangeAspect="1"/>
            </wp:cNvGraphicFramePr>
            <a:graphic>
              <a:graphicData uri="http://schemas.openxmlformats.org/drawingml/2006/picture">
                <pic:pic>
                  <pic:nvPicPr>
                    <pic:cNvPr id="126" name="image312.png"/>
                    <pic:cNvPicPr/>
                  </pic:nvPicPr>
                  <pic:blipFill>
                    <a:blip r:embed="rId410" cstate="print"/>
                    <a:stretch>
                      <a:fillRect/>
                    </a:stretch>
                  </pic:blipFill>
                  <pic:spPr>
                    <a:xfrm>
                      <a:off x="0" y="0"/>
                      <a:ext cx="5818353" cy="2991135"/>
                    </a:xfrm>
                    <a:prstGeom prst="rect">
                      <a:avLst/>
                    </a:prstGeom>
                  </pic:spPr>
                </pic:pic>
              </a:graphicData>
            </a:graphic>
          </wp:inline>
        </w:drawing>
      </w:r>
      <w:r>
        <w:rPr>
          <w:sz w:val="20"/>
        </w:rPr>
      </w:r>
    </w:p>
    <w:p>
      <w:pPr>
        <w:pStyle w:val="BodyText"/>
        <w:spacing w:before="1"/>
        <w:rPr>
          <w:sz w:val="6"/>
        </w:rPr>
      </w:pPr>
    </w:p>
    <w:p>
      <w:pPr>
        <w:spacing w:after="0"/>
        <w:rPr>
          <w:sz w:val="6"/>
        </w:rPr>
        <w:sectPr>
          <w:pgSz w:w="11910" w:h="16840"/>
          <w:pgMar w:header="283" w:footer="472" w:top="640" w:bottom="660" w:left="740" w:right="0"/>
        </w:sectPr>
      </w:pPr>
    </w:p>
    <w:p>
      <w:pPr>
        <w:pStyle w:val="BodyText"/>
        <w:rPr>
          <w:sz w:val="28"/>
        </w:rPr>
      </w:pPr>
    </w:p>
    <w:p>
      <w:pPr>
        <w:pStyle w:val="ListParagraph"/>
        <w:numPr>
          <w:ilvl w:val="0"/>
          <w:numId w:val="68"/>
        </w:numPr>
        <w:tabs>
          <w:tab w:pos="1809" w:val="left" w:leader="none"/>
          <w:tab w:pos="1810" w:val="left" w:leader="none"/>
        </w:tabs>
        <w:spacing w:line="240" w:lineRule="auto" w:before="165" w:after="0"/>
        <w:ind w:left="1809" w:right="0" w:hanging="567"/>
        <w:jc w:val="left"/>
        <w:rPr>
          <w:sz w:val="24"/>
        </w:rPr>
      </w:pPr>
      <w:r>
        <w:rPr>
          <w:w w:val="95"/>
          <w:sz w:val="24"/>
        </w:rPr>
        <w:t>Lƣu</w:t>
      </w:r>
      <w:r>
        <w:rPr>
          <w:spacing w:val="-16"/>
          <w:w w:val="95"/>
          <w:sz w:val="24"/>
        </w:rPr>
        <w:t> </w:t>
      </w:r>
      <w:r>
        <w:rPr>
          <w:spacing w:val="-20"/>
          <w:w w:val="95"/>
          <w:sz w:val="24"/>
        </w:rPr>
        <w:t>đồ:</w:t>
      </w:r>
    </w:p>
    <w:p>
      <w:pPr>
        <w:spacing w:before="86"/>
        <w:ind w:left="206" w:right="0" w:firstLine="0"/>
        <w:jc w:val="left"/>
        <w:rPr>
          <w:i/>
          <w:sz w:val="24"/>
        </w:rPr>
      </w:pPr>
      <w:r>
        <w:rPr/>
        <w:br w:type="column"/>
      </w:r>
      <w:r>
        <w:rPr>
          <w:i/>
          <w:sz w:val="24"/>
        </w:rPr>
        <w:t>Hình 5-41: Sơ đồ kết nối portB, C điều khiển 2 led 7 đoạn.</w:t>
      </w:r>
    </w:p>
    <w:p>
      <w:pPr>
        <w:spacing w:after="0"/>
        <w:jc w:val="left"/>
        <w:rPr>
          <w:sz w:val="24"/>
        </w:rPr>
        <w:sectPr>
          <w:type w:val="continuous"/>
          <w:pgSz w:w="11910" w:h="16840"/>
          <w:pgMar w:top="520" w:bottom="280" w:left="740" w:right="0"/>
          <w:cols w:num="2" w:equalWidth="0">
            <w:col w:w="2577" w:space="40"/>
            <w:col w:w="8553"/>
          </w:cols>
        </w:sectPr>
      </w:pPr>
    </w:p>
    <w:p>
      <w:pPr>
        <w:pStyle w:val="BodyText"/>
        <w:spacing w:before="8"/>
        <w:rPr>
          <w:i/>
          <w:sz w:val="8"/>
        </w:rPr>
      </w:pPr>
    </w:p>
    <w:p>
      <w:pPr>
        <w:pStyle w:val="BodyText"/>
        <w:ind w:left="3961"/>
        <w:rPr>
          <w:sz w:val="20"/>
        </w:rPr>
      </w:pPr>
      <w:r>
        <w:rPr>
          <w:sz w:val="20"/>
        </w:rPr>
        <w:pict>
          <v:group style="width:205.6pt;height:199.95pt;mso-position-horizontal-relative:char;mso-position-vertical-relative:line" coordorigin="0,0" coordsize="4112,3999">
            <v:shape style="position:absolute;left:44;top:1646;width:2159;height:2337" coordorigin="45,1646" coordsize="2159,2337" path="m2198,3580l2198,3894,2204,3892,2196,3927,2177,3956,2149,3975,2114,3982,2108,3983,135,3983,140,3982,105,3975,77,3956,57,3927,50,3892,45,3894,45,1741,50,1736,57,1701,77,1673,105,1654,140,1646,135,1652,1989,1652e" filled="false" stroked="true" strokeweight="1.49494pt" strokecolor="#cdcdcd">
              <v:path arrowok="t"/>
              <v:stroke dashstyle="solid"/>
            </v:shape>
            <v:shape style="position:absolute;left:1958;top:1561;width:240;height:165" coordorigin="1959,1562" coordsize="240,165" path="m1959,1562l1959,1726,2198,1652,1959,1562xe" filled="true" fillcolor="#cdcdcd" stroked="false">
              <v:path arrowok="t"/>
              <v:fill opacity="32639f" type="solid"/>
            </v:shape>
            <v:shape style="position:absolute;left:14;top:1617;width:2160;height:2336" coordorigin="15,1618" coordsize="2160,2336" path="m2168,3550l2168,3864,2175,3863,2168,3898,2149,3927,2120,3946,2085,3953,2078,3953,105,3953,111,3953,76,3946,48,3927,29,3898,22,3863,15,3864,15,1711,22,1707,29,1673,48,1644,76,1625,111,1618,105,1622,1959,1622e" filled="false" stroked="true" strokeweight="1.49494pt" strokecolor="#000000">
              <v:path arrowok="t"/>
              <v:stroke dashstyle="solid"/>
            </v:shape>
            <v:shape style="position:absolute;left:1928;top:1532;width:240;height:165" coordorigin="1929,1532" coordsize="240,165" path="m1929,1532l1929,1696,2168,1622,1929,1532xe" filled="true" fillcolor="#000000" stroked="false">
              <v:path arrowok="t"/>
              <v:fill type="solid"/>
            </v:shape>
            <v:shape style="position:absolute;left:751;top:37;width:2905;height:539" coordorigin="751,37" coordsize="2905,539" path="m3394,37l1017,37,1017,44,946,53,883,80,829,121,788,175,761,238,751,309,761,379,788,443,829,496,883,538,946,565,1017,574,1017,576,3394,576,3390,574,3461,565,3524,538,3578,496,3619,443,3646,379,3656,309,3646,238,3619,175,3578,121,3524,80,3461,53,3390,44,3394,37xe" filled="true" fillcolor="#cdcdcd" stroked="false">
              <v:path arrowok="t"/>
              <v:fill opacity="32639f" type="solid"/>
            </v:shape>
            <v:shape style="position:absolute;left:751;top:37;width:2710;height:539" coordorigin="751,37" coordsize="2710,539" path="m1017,576l1017,576m3394,37l3394,37,1017,37,1017,44,946,53,883,80,829,121,788,175,761,238,751,309,761,379,788,443,829,496,883,538,883,538m3394,576l3394,576,3390,574m3461,53l3461,53,3390,44e" filled="false" stroked="true" strokeweight="1.494916pt" strokecolor="#cdcdcd">
              <v:path arrowok="t"/>
              <v:stroke dashstyle="solid"/>
            </v:shape>
            <v:shape style="position:absolute;left:722;top:14;width:2905;height:531" type="#_x0000_t75" stroked="false">
              <v:imagedata r:id="rId411" o:title=""/>
            </v:shape>
            <v:shape style="position:absolute;left:722;top:14;width:2905;height:531" coordorigin="723,15" coordsize="2905,531" path="m987,546l3364,546,3362,545,3432,536,3496,509,3549,468,3591,414,3618,351,3627,280,3618,210,3591,146,3549,93,3496,51,3432,24,3362,15,3364,23,987,23,917,24,854,51,800,93,759,146,732,210,723,280,732,351,759,414,800,468,854,509,917,536,988,545,987,546xe" filled="false" stroked="true" strokeweight="1.494625pt" strokecolor="#000000">
              <v:path arrowok="t"/>
              <v:stroke dashstyle="solid"/>
            </v:shape>
            <v:shape style="position:absolute;left:2093;top:545;width:195;height:464" type="#_x0000_t75" stroked="false">
              <v:imagedata r:id="rId412" o:title=""/>
            </v:shape>
            <v:shape style="position:absolute;left:239;top:979;width:3858;height:464" type="#_x0000_t75" stroked="false">
              <v:imagedata r:id="rId413" o:title=""/>
            </v:shape>
            <v:line style="position:absolute" from="2198,1472" to="2198,1876" stroked="true" strokeweight="1.495227pt" strokecolor="#cdcdcd">
              <v:stroke dashstyle="solid"/>
            </v:line>
            <v:shape style="position:absolute;left:2123;top:1860;width:165;height:240" coordorigin="2123,1861" coordsize="165,240" path="m2288,1861l2123,1861,2198,2100,2288,1861xe" filled="true" fillcolor="#cdcdcd" stroked="false">
              <v:path arrowok="t"/>
              <v:fill opacity="32639f" type="solid"/>
            </v:shape>
            <v:line style="position:absolute" from="2168,1442" to="2168,1846" stroked="true" strokeweight="1.495227pt" strokecolor="#000000">
              <v:stroke dashstyle="solid"/>
            </v:line>
            <v:shape style="position:absolute;left:2093;top:1831;width:165;height:240" coordorigin="2093,1831" coordsize="165,240" path="m2258,1831l2093,1831,2168,2070,2258,1831xe" filled="true" fillcolor="#000000" stroked="false">
              <v:path arrowok="t"/>
              <v:fill type="solid"/>
            </v:shape>
            <v:shape style="position:absolute;left:239;top:2070;width:3858;height:1525" type="#_x0000_t75" stroked="false">
              <v:imagedata r:id="rId414" o:title=""/>
            </v:shape>
            <v:rect style="position:absolute;left:239;top:2070;width:3858;height:1525" filled="false" stroked="true" strokeweight="1.494689pt" strokecolor="#000000">
              <v:stroke dashstyle="solid"/>
            </v:rect>
            <v:shape style="position:absolute;left:1862;top:172;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239;top:2070;width:3858;height:1525" type="#_x0000_t202" filled="false" stroked="true" strokeweight="1.494689pt" strokecolor="#000000">
              <v:textbox inset="0,0,0,0">
                <w:txbxContent>
                  <w:p>
                    <w:pPr>
                      <w:spacing w:before="161"/>
                      <w:ind w:left="31" w:right="0" w:firstLine="0"/>
                      <w:jc w:val="left"/>
                      <w:rPr>
                        <w:rFonts w:ascii="Arial" w:hAnsi="Arial"/>
                        <w:b/>
                        <w:sz w:val="24"/>
                      </w:rPr>
                    </w:pPr>
                    <w:r>
                      <w:rPr>
                        <w:rFonts w:ascii="Arial" w:hAnsi="Arial"/>
                        <w:b/>
                        <w:w w:val="95"/>
                        <w:sz w:val="24"/>
                      </w:rPr>
                      <w:t>THỰC HIỆN VÒNG LẶP 100</w:t>
                    </w:r>
                    <w:r>
                      <w:rPr>
                        <w:rFonts w:ascii="Arial" w:hAnsi="Arial"/>
                        <w:b/>
                        <w:spacing w:val="-53"/>
                        <w:w w:val="95"/>
                        <w:sz w:val="24"/>
                      </w:rPr>
                      <w:t> </w:t>
                    </w:r>
                    <w:r>
                      <w:rPr>
                        <w:rFonts w:ascii="Arial" w:hAnsi="Arial"/>
                        <w:b/>
                        <w:w w:val="95"/>
                        <w:sz w:val="24"/>
                      </w:rPr>
                      <w:t>LẦN:</w:t>
                    </w:r>
                  </w:p>
                  <w:p>
                    <w:pPr>
                      <w:spacing w:line="249" w:lineRule="auto" w:before="11"/>
                      <w:ind w:left="31" w:right="195" w:firstLine="0"/>
                      <w:jc w:val="left"/>
                      <w:rPr>
                        <w:rFonts w:ascii="Arial" w:hAnsi="Arial"/>
                        <w:b/>
                        <w:sz w:val="24"/>
                      </w:rPr>
                    </w:pPr>
                    <w:r>
                      <w:rPr>
                        <w:rFonts w:ascii="Arial" w:hAnsi="Arial"/>
                        <w:b/>
                        <w:w w:val="90"/>
                        <w:sz w:val="24"/>
                      </w:rPr>
                      <w:t>-TÁCH</w:t>
                    </w:r>
                    <w:r>
                      <w:rPr>
                        <w:rFonts w:ascii="Arial" w:hAnsi="Arial"/>
                        <w:b/>
                        <w:spacing w:val="-34"/>
                        <w:w w:val="90"/>
                        <w:sz w:val="24"/>
                      </w:rPr>
                      <w:t> </w:t>
                    </w:r>
                    <w:r>
                      <w:rPr>
                        <w:rFonts w:ascii="Arial" w:hAnsi="Arial"/>
                        <w:b/>
                        <w:w w:val="90"/>
                        <w:sz w:val="24"/>
                      </w:rPr>
                      <w:t>GIÁ</w:t>
                    </w:r>
                    <w:r>
                      <w:rPr>
                        <w:rFonts w:ascii="Arial" w:hAnsi="Arial"/>
                        <w:b/>
                        <w:spacing w:val="-33"/>
                        <w:w w:val="90"/>
                        <w:sz w:val="24"/>
                      </w:rPr>
                      <w:t> </w:t>
                    </w:r>
                    <w:r>
                      <w:rPr>
                        <w:rFonts w:ascii="Arial" w:hAnsi="Arial"/>
                        <w:b/>
                        <w:w w:val="90"/>
                        <w:sz w:val="24"/>
                      </w:rPr>
                      <w:t>TRỊ</w:t>
                    </w:r>
                    <w:r>
                      <w:rPr>
                        <w:rFonts w:ascii="Arial" w:hAnsi="Arial"/>
                        <w:b/>
                        <w:spacing w:val="-33"/>
                        <w:w w:val="90"/>
                        <w:sz w:val="24"/>
                      </w:rPr>
                      <w:t> </w:t>
                    </w:r>
                    <w:r>
                      <w:rPr>
                        <w:rFonts w:ascii="Arial" w:hAnsi="Arial"/>
                        <w:b/>
                        <w:w w:val="90"/>
                        <w:sz w:val="24"/>
                      </w:rPr>
                      <w:t>HÀNG</w:t>
                    </w:r>
                    <w:r>
                      <w:rPr>
                        <w:rFonts w:ascii="Arial" w:hAnsi="Arial"/>
                        <w:b/>
                        <w:spacing w:val="-33"/>
                        <w:w w:val="90"/>
                        <w:sz w:val="24"/>
                      </w:rPr>
                      <w:t> </w:t>
                    </w:r>
                    <w:r>
                      <w:rPr>
                        <w:rFonts w:ascii="Arial" w:hAnsi="Arial"/>
                        <w:b/>
                        <w:w w:val="90"/>
                        <w:sz w:val="24"/>
                      </w:rPr>
                      <w:t>ĐƠN</w:t>
                    </w:r>
                    <w:r>
                      <w:rPr>
                        <w:rFonts w:ascii="Arial" w:hAnsi="Arial"/>
                        <w:b/>
                        <w:spacing w:val="-33"/>
                        <w:w w:val="90"/>
                        <w:sz w:val="24"/>
                      </w:rPr>
                      <w:t> </w:t>
                    </w:r>
                    <w:r>
                      <w:rPr>
                        <w:rFonts w:ascii="Arial" w:hAnsi="Arial"/>
                        <w:b/>
                        <w:w w:val="90"/>
                        <w:sz w:val="24"/>
                      </w:rPr>
                      <w:t>VỊ,</w:t>
                    </w:r>
                    <w:r>
                      <w:rPr>
                        <w:rFonts w:ascii="Arial" w:hAnsi="Arial"/>
                        <w:b/>
                        <w:spacing w:val="-33"/>
                        <w:w w:val="90"/>
                        <w:sz w:val="24"/>
                      </w:rPr>
                      <w:t> </w:t>
                    </w:r>
                    <w:r>
                      <w:rPr>
                        <w:rFonts w:ascii="Arial" w:hAnsi="Arial"/>
                        <w:b/>
                        <w:spacing w:val="-4"/>
                        <w:w w:val="90"/>
                        <w:sz w:val="24"/>
                      </w:rPr>
                      <w:t>HÀNG </w:t>
                    </w:r>
                    <w:r>
                      <w:rPr>
                        <w:rFonts w:ascii="Arial" w:hAnsi="Arial"/>
                        <w:b/>
                        <w:w w:val="95"/>
                        <w:sz w:val="24"/>
                      </w:rPr>
                      <w:t>CHỤC</w:t>
                    </w:r>
                    <w:r>
                      <w:rPr>
                        <w:rFonts w:ascii="Arial" w:hAnsi="Arial"/>
                        <w:b/>
                        <w:spacing w:val="-43"/>
                        <w:w w:val="95"/>
                        <w:sz w:val="24"/>
                      </w:rPr>
                      <w:t> </w:t>
                    </w:r>
                    <w:r>
                      <w:rPr>
                        <w:rFonts w:ascii="Arial" w:hAnsi="Arial"/>
                        <w:b/>
                        <w:w w:val="95"/>
                        <w:sz w:val="24"/>
                      </w:rPr>
                      <w:t>CỦA</w:t>
                    </w:r>
                    <w:r>
                      <w:rPr>
                        <w:rFonts w:ascii="Arial" w:hAnsi="Arial"/>
                        <w:b/>
                        <w:spacing w:val="-42"/>
                        <w:w w:val="95"/>
                        <w:sz w:val="24"/>
                      </w:rPr>
                      <w:t> </w:t>
                    </w:r>
                    <w:r>
                      <w:rPr>
                        <w:rFonts w:ascii="Arial" w:hAnsi="Arial"/>
                        <w:b/>
                        <w:w w:val="95"/>
                        <w:sz w:val="24"/>
                      </w:rPr>
                      <w:t>BIẾN</w:t>
                    </w:r>
                    <w:r>
                      <w:rPr>
                        <w:rFonts w:ascii="Arial" w:hAnsi="Arial"/>
                        <w:b/>
                        <w:spacing w:val="-43"/>
                        <w:w w:val="95"/>
                        <w:sz w:val="24"/>
                      </w:rPr>
                      <w:t> </w:t>
                    </w:r>
                    <w:r>
                      <w:rPr>
                        <w:rFonts w:ascii="Arial" w:hAnsi="Arial"/>
                        <w:b/>
                        <w:w w:val="95"/>
                        <w:sz w:val="24"/>
                      </w:rPr>
                      <w:t>ĐẾM</w:t>
                    </w:r>
                    <w:r>
                      <w:rPr>
                        <w:rFonts w:ascii="Arial" w:hAnsi="Arial"/>
                        <w:b/>
                        <w:spacing w:val="-42"/>
                        <w:w w:val="95"/>
                        <w:sz w:val="24"/>
                      </w:rPr>
                      <w:t> </w:t>
                    </w:r>
                    <w:r>
                      <w:rPr>
                        <w:rFonts w:ascii="Arial" w:hAnsi="Arial"/>
                        <w:b/>
                        <w:w w:val="95"/>
                        <w:sz w:val="24"/>
                      </w:rPr>
                      <w:t>VÒNG</w:t>
                    </w:r>
                    <w:r>
                      <w:rPr>
                        <w:rFonts w:ascii="Arial" w:hAnsi="Arial"/>
                        <w:b/>
                        <w:spacing w:val="-42"/>
                        <w:w w:val="95"/>
                        <w:sz w:val="24"/>
                      </w:rPr>
                      <w:t> </w:t>
                    </w:r>
                    <w:r>
                      <w:rPr>
                        <w:rFonts w:ascii="Arial" w:hAnsi="Arial"/>
                        <w:b/>
                        <w:w w:val="95"/>
                        <w:sz w:val="24"/>
                      </w:rPr>
                      <w:t>LẶP</w:t>
                    </w:r>
                  </w:p>
                  <w:p>
                    <w:pPr>
                      <w:spacing w:before="0"/>
                      <w:ind w:left="85" w:right="0" w:firstLine="0"/>
                      <w:jc w:val="left"/>
                      <w:rPr>
                        <w:rFonts w:ascii="Arial" w:hAnsi="Arial"/>
                        <w:b/>
                        <w:sz w:val="24"/>
                      </w:rPr>
                    </w:pPr>
                    <w:r>
                      <w:rPr>
                        <w:rFonts w:ascii="Arial" w:hAnsi="Arial"/>
                        <w:b/>
                        <w:sz w:val="24"/>
                      </w:rPr>
                      <w:t>-KẾT</w:t>
                    </w:r>
                    <w:r>
                      <w:rPr>
                        <w:rFonts w:ascii="Arial" w:hAnsi="Arial"/>
                        <w:b/>
                        <w:spacing w:val="-31"/>
                        <w:sz w:val="24"/>
                      </w:rPr>
                      <w:t> </w:t>
                    </w:r>
                    <w:r>
                      <w:rPr>
                        <w:rFonts w:ascii="Arial" w:hAnsi="Arial"/>
                        <w:b/>
                        <w:sz w:val="24"/>
                      </w:rPr>
                      <w:t>HỢP</w:t>
                    </w:r>
                    <w:r>
                      <w:rPr>
                        <w:rFonts w:ascii="Arial" w:hAnsi="Arial"/>
                        <w:b/>
                        <w:spacing w:val="-30"/>
                        <w:sz w:val="24"/>
                      </w:rPr>
                      <w:t> </w:t>
                    </w:r>
                    <w:r>
                      <w:rPr>
                        <w:rFonts w:ascii="Arial" w:hAnsi="Arial"/>
                        <w:b/>
                        <w:sz w:val="24"/>
                      </w:rPr>
                      <w:t>GIẢI</w:t>
                    </w:r>
                    <w:r>
                      <w:rPr>
                        <w:rFonts w:ascii="Arial" w:hAnsi="Arial"/>
                        <w:b/>
                        <w:spacing w:val="-31"/>
                        <w:sz w:val="24"/>
                      </w:rPr>
                      <w:t> </w:t>
                    </w:r>
                    <w:r>
                      <w:rPr>
                        <w:rFonts w:ascii="Arial" w:hAnsi="Arial"/>
                        <w:b/>
                        <w:sz w:val="24"/>
                      </w:rPr>
                      <w:t>MÃ</w:t>
                    </w:r>
                    <w:r>
                      <w:rPr>
                        <w:rFonts w:ascii="Arial" w:hAnsi="Arial"/>
                        <w:b/>
                        <w:spacing w:val="-30"/>
                        <w:sz w:val="24"/>
                      </w:rPr>
                      <w:t> </w:t>
                    </w:r>
                    <w:r>
                      <w:rPr>
                        <w:rFonts w:ascii="Arial" w:hAnsi="Arial"/>
                        <w:b/>
                        <w:sz w:val="24"/>
                      </w:rPr>
                      <w:t>VÀ</w:t>
                    </w:r>
                    <w:r>
                      <w:rPr>
                        <w:rFonts w:ascii="Arial" w:hAnsi="Arial"/>
                        <w:b/>
                        <w:spacing w:val="-31"/>
                        <w:sz w:val="24"/>
                      </w:rPr>
                      <w:t> </w:t>
                    </w:r>
                    <w:r>
                      <w:rPr>
                        <w:rFonts w:ascii="Arial" w:hAnsi="Arial"/>
                        <w:b/>
                        <w:sz w:val="24"/>
                      </w:rPr>
                      <w:t>HIỂN</w:t>
                    </w:r>
                    <w:r>
                      <w:rPr>
                        <w:rFonts w:ascii="Arial" w:hAnsi="Arial"/>
                        <w:b/>
                        <w:spacing w:val="-30"/>
                        <w:sz w:val="24"/>
                      </w:rPr>
                      <w:t> </w:t>
                    </w:r>
                    <w:r>
                      <w:rPr>
                        <w:rFonts w:ascii="Arial" w:hAnsi="Arial"/>
                        <w:b/>
                        <w:sz w:val="24"/>
                      </w:rPr>
                      <w:t>THỊ</w:t>
                    </w:r>
                  </w:p>
                </w:txbxContent>
              </v:textbox>
              <v:stroke dashstyle="solid"/>
              <w10:wrap type="none"/>
            </v:shape>
            <v:shape style="position:absolute;left:239;top:979;width:3858;height:464" type="#_x0000_t202" filled="false" stroked="true" strokeweight="1.494613pt" strokecolor="#000000">
              <v:textbox inset="0,0,0,0">
                <w:txbxContent>
                  <w:p>
                    <w:pPr>
                      <w:spacing w:before="65"/>
                      <w:ind w:left="331" w:right="0" w:firstLine="0"/>
                      <w:jc w:val="left"/>
                      <w:rPr>
                        <w:rFonts w:ascii="Arial" w:hAnsi="Arial"/>
                        <w:b/>
                        <w:sz w:val="24"/>
                      </w:rPr>
                    </w:pPr>
                    <w:r>
                      <w:rPr>
                        <w:rFonts w:ascii="Arial" w:hAnsi="Arial"/>
                        <w:b/>
                        <w:sz w:val="24"/>
                      </w:rPr>
                      <w:t>LƯU</w:t>
                    </w:r>
                    <w:r>
                      <w:rPr>
                        <w:rFonts w:ascii="Arial" w:hAnsi="Arial"/>
                        <w:b/>
                        <w:spacing w:val="-40"/>
                        <w:sz w:val="24"/>
                      </w:rPr>
                      <w:t> </w:t>
                    </w:r>
                    <w:r>
                      <w:rPr>
                        <w:rFonts w:ascii="Arial" w:hAnsi="Arial"/>
                        <w:b/>
                        <w:sz w:val="24"/>
                      </w:rPr>
                      <w:t>10</w:t>
                    </w:r>
                    <w:r>
                      <w:rPr>
                        <w:rFonts w:ascii="Arial" w:hAnsi="Arial"/>
                        <w:b/>
                        <w:spacing w:val="-40"/>
                        <w:sz w:val="24"/>
                      </w:rPr>
                      <w:t> </w:t>
                    </w:r>
                    <w:r>
                      <w:rPr>
                        <w:rFonts w:ascii="Arial" w:hAnsi="Arial"/>
                        <w:b/>
                        <w:sz w:val="24"/>
                      </w:rPr>
                      <w:t>MÃ</w:t>
                    </w:r>
                    <w:r>
                      <w:rPr>
                        <w:rFonts w:ascii="Arial" w:hAnsi="Arial"/>
                        <w:b/>
                        <w:spacing w:val="-40"/>
                        <w:sz w:val="24"/>
                      </w:rPr>
                      <w:t> </w:t>
                    </w:r>
                    <w:r>
                      <w:rPr>
                        <w:rFonts w:ascii="Arial" w:hAnsi="Arial"/>
                        <w:b/>
                        <w:sz w:val="24"/>
                      </w:rPr>
                      <w:t>7</w:t>
                    </w:r>
                    <w:r>
                      <w:rPr>
                        <w:rFonts w:ascii="Arial" w:hAnsi="Arial"/>
                        <w:b/>
                        <w:spacing w:val="-39"/>
                        <w:sz w:val="24"/>
                      </w:rPr>
                      <w:t> </w:t>
                    </w:r>
                    <w:r>
                      <w:rPr>
                        <w:rFonts w:ascii="Arial" w:hAnsi="Arial"/>
                        <w:b/>
                        <w:sz w:val="24"/>
                      </w:rPr>
                      <w:t>ĐOẠN</w:t>
                    </w:r>
                    <w:r>
                      <w:rPr>
                        <w:rFonts w:ascii="Arial" w:hAnsi="Arial"/>
                        <w:b/>
                        <w:spacing w:val="-40"/>
                        <w:sz w:val="24"/>
                      </w:rPr>
                      <w:t> </w:t>
                    </w:r>
                    <w:r>
                      <w:rPr>
                        <w:rFonts w:ascii="Arial" w:hAnsi="Arial"/>
                        <w:b/>
                        <w:sz w:val="24"/>
                      </w:rPr>
                      <w:t>TỪ</w:t>
                    </w:r>
                    <w:r>
                      <w:rPr>
                        <w:rFonts w:ascii="Arial" w:hAnsi="Arial"/>
                        <w:b/>
                        <w:spacing w:val="-40"/>
                        <w:sz w:val="24"/>
                      </w:rPr>
                      <w:t> </w:t>
                    </w:r>
                    <w:r>
                      <w:rPr>
                        <w:rFonts w:ascii="Arial" w:hAnsi="Arial"/>
                        <w:b/>
                        <w:sz w:val="24"/>
                      </w:rPr>
                      <w:t>0</w:t>
                    </w:r>
                    <w:r>
                      <w:rPr>
                        <w:rFonts w:ascii="Arial" w:hAnsi="Arial"/>
                        <w:b/>
                        <w:spacing w:val="-39"/>
                        <w:sz w:val="24"/>
                      </w:rPr>
                      <w:t> </w:t>
                    </w:r>
                    <w:r>
                      <w:rPr>
                        <w:rFonts w:ascii="Arial" w:hAnsi="Arial"/>
                        <w:b/>
                        <w:sz w:val="24"/>
                      </w:rPr>
                      <w:t>ĐẾN</w:t>
                    </w:r>
                    <w:r>
                      <w:rPr>
                        <w:rFonts w:ascii="Arial" w:hAnsi="Arial"/>
                        <w:b/>
                        <w:spacing w:val="-40"/>
                        <w:sz w:val="24"/>
                      </w:rPr>
                      <w:t> </w:t>
                    </w:r>
                    <w:r>
                      <w:rPr>
                        <w:rFonts w:ascii="Arial" w:hAnsi="Arial"/>
                        <w:b/>
                        <w:sz w:val="24"/>
                      </w:rPr>
                      <w:t>9</w:t>
                    </w:r>
                  </w:p>
                </w:txbxContent>
              </v:textbox>
              <v:stroke dashstyle="solid"/>
              <w10:wrap type="none"/>
            </v:shape>
          </v:group>
        </w:pict>
      </w:r>
      <w:r>
        <w:rPr>
          <w:sz w:val="20"/>
        </w:rPr>
      </w:r>
    </w:p>
    <w:p>
      <w:pPr>
        <w:pStyle w:val="BodyText"/>
        <w:rPr>
          <w:i/>
          <w:sz w:val="19"/>
        </w:rPr>
      </w:pPr>
    </w:p>
    <w:p>
      <w:pPr>
        <w:spacing w:after="0"/>
        <w:rPr>
          <w:sz w:val="19"/>
        </w:rPr>
        <w:sectPr>
          <w:type w:val="continuous"/>
          <w:pgSz w:w="11910" w:h="16840"/>
          <w:pgMar w:top="520" w:bottom="280" w:left="740" w:right="0"/>
        </w:sectPr>
      </w:pPr>
    </w:p>
    <w:p>
      <w:pPr>
        <w:pStyle w:val="BodyText"/>
        <w:rPr>
          <w:i/>
          <w:sz w:val="28"/>
        </w:rPr>
      </w:pPr>
    </w:p>
    <w:p>
      <w:pPr>
        <w:pStyle w:val="ListParagraph"/>
        <w:numPr>
          <w:ilvl w:val="0"/>
          <w:numId w:val="68"/>
        </w:numPr>
        <w:tabs>
          <w:tab w:pos="1809" w:val="left" w:leader="none"/>
          <w:tab w:pos="1810" w:val="left" w:leader="none"/>
        </w:tabs>
        <w:spacing w:line="240" w:lineRule="auto" w:before="168" w:after="0"/>
        <w:ind w:left="1809" w:right="0" w:hanging="567"/>
        <w:jc w:val="left"/>
        <w:rPr>
          <w:sz w:val="24"/>
        </w:rPr>
      </w:pPr>
      <w:r>
        <w:rPr>
          <w:w w:val="95"/>
          <w:sz w:val="24"/>
        </w:rPr>
        <w:t>Chƣơng </w:t>
      </w:r>
      <w:r>
        <w:rPr>
          <w:spacing w:val="-10"/>
          <w:w w:val="95"/>
          <w:sz w:val="24"/>
        </w:rPr>
        <w:t>trình:</w:t>
      </w:r>
    </w:p>
    <w:p>
      <w:pPr>
        <w:spacing w:before="90"/>
        <w:ind w:left="644" w:right="0" w:firstLine="0"/>
        <w:jc w:val="left"/>
        <w:rPr>
          <w:i/>
          <w:sz w:val="24"/>
        </w:rPr>
      </w:pPr>
      <w:r>
        <w:rPr/>
        <w:br w:type="column"/>
      </w:r>
      <w:r>
        <w:rPr>
          <w:i/>
          <w:sz w:val="24"/>
        </w:rPr>
        <w:t>Hình 5-42: Lưu đồ đếm từ 00 đến 99.</w:t>
      </w:r>
    </w:p>
    <w:p>
      <w:pPr>
        <w:spacing w:after="0"/>
        <w:jc w:val="left"/>
        <w:rPr>
          <w:sz w:val="24"/>
        </w:rPr>
        <w:sectPr>
          <w:type w:val="continuous"/>
          <w:pgSz w:w="11910" w:h="16840"/>
          <w:pgMar w:top="520" w:bottom="280" w:left="740" w:right="0"/>
          <w:cols w:num="2" w:equalWidth="0">
            <w:col w:w="3162" w:space="40"/>
            <w:col w:w="7968"/>
          </w:cols>
        </w:sectPr>
      </w:pPr>
    </w:p>
    <w:p>
      <w:pPr>
        <w:pStyle w:val="BodyText"/>
        <w:ind w:left="561"/>
        <w:rPr>
          <w:sz w:val="20"/>
        </w:rPr>
      </w:pPr>
      <w:r>
        <w:rPr>
          <w:sz w:val="20"/>
        </w:rPr>
        <w:pict>
          <v:shape style="width:507.35pt;height:185.6pt;mso-position-horizontal-relative:char;mso-position-vertical-relative:line" type="#_x0000_t202" filled="false" stroked="true" strokeweight=".48004pt" strokecolor="#000000">
            <w10:anchorlock/>
            <v:textbox inset="0,0,0,0">
              <w:txbxContent>
                <w:p>
                  <w:pPr>
                    <w:pStyle w:val="BodyText"/>
                    <w:spacing w:line="249" w:lineRule="auto" w:before="24"/>
                    <w:ind w:left="105" w:right="7287"/>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rPr>
                    <w:t>SIGNED INT DEM;</w:t>
                  </w:r>
                </w:p>
                <w:p>
                  <w:pPr>
                    <w:pStyle w:val="BodyText"/>
                    <w:spacing w:line="272" w:lineRule="exact"/>
                    <w:ind w:left="105"/>
                    <w:rPr>
                      <w:rFonts w:ascii="Georgia"/>
                    </w:rPr>
                  </w:pPr>
                  <w:r>
                    <w:rPr>
                      <w:rFonts w:ascii="Georgia"/>
                    </w:rPr>
                    <w:t>VOID MAIN()</w:t>
                  </w:r>
                </w:p>
                <w:p>
                  <w:pPr>
                    <w:pStyle w:val="BodyText"/>
                    <w:tabs>
                      <w:tab w:pos="460" w:val="left" w:leader="none"/>
                    </w:tabs>
                    <w:spacing w:line="249" w:lineRule="auto" w:before="7"/>
                    <w:ind w:left="422" w:right="5574" w:hanging="317"/>
                    <w:rPr>
                      <w:rFonts w:ascii="Georgia"/>
                    </w:rPr>
                  </w:pPr>
                  <w:r>
                    <w:rPr>
                      <w:rFonts w:ascii="Georgia"/>
                    </w:rPr>
                    <w:t>{</w:t>
                    <w:tab/>
                    <w:tab/>
                  </w:r>
                  <w:r>
                    <w:rPr>
                      <w:rFonts w:ascii="Georgia"/>
                      <w:w w:val="85"/>
                    </w:rPr>
                    <w:t>SET_TRIS_B(0x00); SET_TRIS_C(0x00); </w:t>
                  </w:r>
                  <w:r>
                    <w:rPr>
                      <w:rFonts w:ascii="Georgia"/>
                    </w:rPr>
                    <w:t>WHILE(TRUE)</w:t>
                  </w:r>
                </w:p>
                <w:p>
                  <w:pPr>
                    <w:pStyle w:val="BodyText"/>
                    <w:spacing w:line="267" w:lineRule="exact"/>
                    <w:ind w:left="581"/>
                    <w:rPr>
                      <w:rFonts w:ascii="Georgia"/>
                    </w:rPr>
                  </w:pPr>
                  <w:r>
                    <w:rPr>
                      <w:rFonts w:ascii="Georgia"/>
                    </w:rPr>
                    <w:t>{ FOR (DEM=0;DEM&lt;100;DEM++)</w:t>
                  </w:r>
                </w:p>
                <w:p>
                  <w:pPr>
                    <w:pStyle w:val="BodyText"/>
                    <w:spacing w:before="10"/>
                    <w:ind w:left="898"/>
                    <w:rPr>
                      <w:rFonts w:ascii="Georgia"/>
                    </w:rPr>
                  </w:pPr>
                  <w:r>
                    <w:rPr>
                      <w:rFonts w:ascii="Georgia"/>
                      <w:w w:val="90"/>
                    </w:rPr>
                    <w:t>{</w:t>
                  </w:r>
                </w:p>
                <w:p>
                  <w:pPr>
                    <w:pStyle w:val="BodyText"/>
                    <w:spacing w:line="247" w:lineRule="auto" w:before="11"/>
                    <w:ind w:left="1214" w:right="3385"/>
                    <w:rPr>
                      <w:rFonts w:ascii="Georgia"/>
                    </w:rPr>
                  </w:pP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87"/>
                    </w:rPr>
                    <w:t>C</w:t>
                  </w:r>
                  <w:r>
                    <w:rPr>
                      <w:rFonts w:ascii="Georgia"/>
                      <w:w w:val="91"/>
                    </w:rPr>
                    <w:t>(M</w:t>
                  </w:r>
                  <w:r>
                    <w:rPr>
                      <w:rFonts w:ascii="Georgia"/>
                      <w:w w:val="92"/>
                    </w:rPr>
                    <w:t>A</w:t>
                  </w:r>
                  <w:r>
                    <w:rPr>
                      <w:rFonts w:ascii="Georgia"/>
                      <w:w w:val="110"/>
                    </w:rPr>
                    <w:t>7</w:t>
                  </w:r>
                  <w:r>
                    <w:rPr>
                      <w:rFonts w:ascii="Georgia"/>
                      <w:w w:val="88"/>
                    </w:rPr>
                    <w:t>DO</w:t>
                  </w:r>
                  <w:r>
                    <w:rPr>
                      <w:rFonts w:ascii="Georgia"/>
                      <w:w w:val="92"/>
                    </w:rPr>
                    <w:t>A</w:t>
                  </w:r>
                  <w:r>
                    <w:rPr>
                      <w:rFonts w:ascii="Georgia"/>
                      <w:w w:val="90"/>
                    </w:rPr>
                    <w:t>N[</w:t>
                  </w:r>
                  <w:r>
                    <w:rPr>
                      <w:rFonts w:ascii="Georgia"/>
                      <w:w w:val="88"/>
                    </w:rPr>
                    <w:t>DE</w:t>
                  </w:r>
                  <w:r>
                    <w:rPr>
                      <w:rFonts w:ascii="Georgia"/>
                      <w:w w:val="87"/>
                    </w:rPr>
                    <w:t>M</w:t>
                  </w:r>
                  <w:r>
                    <w:rPr>
                      <w:rFonts w:ascii="Georgia"/>
                      <w:w w:val="104"/>
                    </w:rPr>
                    <w:t>/</w:t>
                  </w:r>
                  <w:r>
                    <w:rPr>
                      <w:rFonts w:ascii="Georgia"/>
                      <w:w w:val="128"/>
                    </w:rPr>
                    <w:t>1</w:t>
                  </w:r>
                  <w:r>
                    <w:rPr>
                      <w:rFonts w:ascii="Georgia"/>
                      <w:w w:val="90"/>
                    </w:rPr>
                    <w:t>0</w:t>
                  </w:r>
                  <w:r>
                    <w:rPr>
                      <w:rFonts w:ascii="Georgia"/>
                      <w:w w:val="93"/>
                    </w:rPr>
                    <w:t>]</w:t>
                  </w:r>
                  <w:r>
                    <w:rPr>
                      <w:rFonts w:ascii="Georgia"/>
                      <w:w w:val="93"/>
                    </w:rPr>
                    <w:t>);</w:t>
                  </w:r>
                  <w:r>
                    <w:rPr>
                      <w:rFonts w:ascii="Georgia"/>
                    </w:rPr>
                    <w:t>   </w:t>
                  </w:r>
                  <w:r>
                    <w:rPr>
                      <w:rFonts w:ascii="Georgia"/>
                      <w:w w:val="104"/>
                    </w:rPr>
                    <w:t>//</w:t>
                  </w:r>
                  <w:r>
                    <w:rPr>
                      <w:rFonts w:ascii="Georgia"/>
                      <w:w w:val="87"/>
                    </w:rPr>
                    <w:t>C</w:t>
                  </w:r>
                  <w:r>
                    <w:rPr>
                      <w:rFonts w:ascii="Georgia"/>
                      <w:w w:val="84"/>
                    </w:rPr>
                    <w:t>H</w:t>
                  </w:r>
                  <w:r>
                    <w:rPr>
                      <w:rFonts w:ascii="Georgia"/>
                      <w:w w:val="85"/>
                    </w:rPr>
                    <w:t>U</w:t>
                  </w:r>
                  <w:r>
                    <w:rPr>
                      <w:rFonts w:ascii="Georgia"/>
                      <w:w w:val="87"/>
                    </w:rPr>
                    <w:t>C </w:t>
                  </w: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93"/>
                    </w:rPr>
                    <w:t>B</w:t>
                  </w:r>
                  <w:r>
                    <w:rPr>
                      <w:rFonts w:ascii="Georgia"/>
                      <w:w w:val="91"/>
                    </w:rPr>
                    <w:t>(M</w:t>
                  </w:r>
                  <w:r>
                    <w:rPr>
                      <w:rFonts w:ascii="Georgia"/>
                      <w:w w:val="92"/>
                    </w:rPr>
                    <w:t>A</w:t>
                  </w:r>
                  <w:r>
                    <w:rPr>
                      <w:rFonts w:ascii="Georgia"/>
                      <w:w w:val="110"/>
                    </w:rPr>
                    <w:t>7</w:t>
                  </w:r>
                  <w:r>
                    <w:rPr>
                      <w:rFonts w:ascii="Georgia"/>
                      <w:w w:val="88"/>
                    </w:rPr>
                    <w:t>DO</w:t>
                  </w:r>
                  <w:r>
                    <w:rPr>
                      <w:rFonts w:ascii="Georgia"/>
                      <w:w w:val="92"/>
                    </w:rPr>
                    <w:t>A</w:t>
                  </w:r>
                  <w:r>
                    <w:rPr>
                      <w:rFonts w:ascii="Georgia"/>
                      <w:w w:val="88"/>
                    </w:rPr>
                    <w:t>N</w:t>
                  </w:r>
                  <w:r>
                    <w:rPr>
                      <w:rFonts w:ascii="Georgia"/>
                      <w:w w:val="93"/>
                    </w:rPr>
                    <w:t>[</w:t>
                  </w:r>
                  <w:r>
                    <w:rPr>
                      <w:rFonts w:ascii="Georgia"/>
                      <w:w w:val="88"/>
                    </w:rPr>
                    <w:t>DE</w:t>
                  </w:r>
                  <w:r>
                    <w:rPr>
                      <w:rFonts w:ascii="Georgia"/>
                      <w:w w:val="87"/>
                    </w:rPr>
                    <w:t>M</w:t>
                  </w:r>
                  <w:r>
                    <w:rPr>
                      <w:rFonts w:ascii="Georgia"/>
                      <w:w w:val="108"/>
                    </w:rPr>
                    <w:t>%</w:t>
                  </w:r>
                  <w:r>
                    <w:rPr>
                      <w:rFonts w:ascii="Georgia"/>
                      <w:w w:val="128"/>
                    </w:rPr>
                    <w:t>1</w:t>
                  </w:r>
                  <w:r>
                    <w:rPr>
                      <w:rFonts w:ascii="Georgia"/>
                      <w:w w:val="90"/>
                    </w:rPr>
                    <w:t>0</w:t>
                  </w:r>
                  <w:r>
                    <w:rPr>
                      <w:rFonts w:ascii="Georgia"/>
                      <w:w w:val="93"/>
                    </w:rPr>
                    <w:t>]</w:t>
                  </w:r>
                  <w:r>
                    <w:rPr>
                      <w:rFonts w:ascii="Georgia"/>
                      <w:w w:val="93"/>
                    </w:rPr>
                    <w:t>);</w:t>
                  </w:r>
                  <w:r>
                    <w:rPr>
                      <w:rFonts w:ascii="Georgia"/>
                    </w:rPr>
                    <w:t>   </w:t>
                  </w:r>
                  <w:r>
                    <w:rPr>
                      <w:rFonts w:ascii="Georgia"/>
                      <w:w w:val="104"/>
                    </w:rPr>
                    <w:t>//</w:t>
                  </w:r>
                  <w:r>
                    <w:rPr>
                      <w:rFonts w:ascii="Georgia"/>
                      <w:w w:val="88"/>
                    </w:rPr>
                    <w:t>DO</w:t>
                  </w:r>
                  <w:r>
                    <w:rPr>
                      <w:rFonts w:ascii="Georgia"/>
                      <w:w w:val="89"/>
                    </w:rPr>
                    <w:t>NV</w:t>
                  </w:r>
                  <w:r>
                    <w:rPr>
                      <w:rFonts w:ascii="Georgia"/>
                      <w:w w:val="83"/>
                    </w:rPr>
                    <w:t>I </w:t>
                  </w:r>
                  <w:r>
                    <w:rPr>
                      <w:rFonts w:ascii="Georgia"/>
                    </w:rPr>
                    <w:t>DELAY_MS(300);</w:t>
                  </w:r>
                </w:p>
                <w:p>
                  <w:pPr>
                    <w:pStyle w:val="BodyText"/>
                    <w:spacing w:before="2"/>
                    <w:ind w:left="898"/>
                    <w:rPr>
                      <w:rFonts w:ascii="Georgia"/>
                    </w:rPr>
                  </w:pPr>
                  <w:r>
                    <w:rPr>
                      <w:rFonts w:ascii="Georgia"/>
                      <w:w w:val="90"/>
                    </w:rPr>
                    <w:t>}</w:t>
                  </w:r>
                </w:p>
                <w:p>
                  <w:pPr>
                    <w:pStyle w:val="BodyText"/>
                    <w:spacing w:before="6"/>
                    <w:ind w:left="581"/>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v:shape>
        </w:pict>
      </w:r>
      <w:r>
        <w:rPr>
          <w:sz w:val="20"/>
        </w:rPr>
      </w:r>
    </w:p>
    <w:p>
      <w:pPr>
        <w:pStyle w:val="ListParagraph"/>
        <w:numPr>
          <w:ilvl w:val="0"/>
          <w:numId w:val="68"/>
        </w:numPr>
        <w:tabs>
          <w:tab w:pos="1809" w:val="left" w:leader="none"/>
          <w:tab w:pos="1810" w:val="left" w:leader="none"/>
        </w:tabs>
        <w:spacing w:line="240" w:lineRule="auto" w:before="17" w:after="0"/>
        <w:ind w:left="1809" w:right="0" w:hanging="567"/>
        <w:jc w:val="left"/>
        <w:rPr>
          <w:sz w:val="24"/>
        </w:rPr>
      </w:pPr>
      <w:r>
        <w:rPr>
          <w:sz w:val="24"/>
        </w:rPr>
        <w:t>Giải thích chƣơng</w:t>
      </w:r>
      <w:r>
        <w:rPr>
          <w:spacing w:val="-6"/>
          <w:sz w:val="24"/>
        </w:rPr>
        <w:t> </w:t>
      </w:r>
      <w:r>
        <w:rPr>
          <w:sz w:val="24"/>
        </w:rPr>
        <w:t>trình:</w:t>
      </w:r>
    </w:p>
    <w:p>
      <w:pPr>
        <w:spacing w:after="0" w:line="240" w:lineRule="auto"/>
        <w:jc w:val="left"/>
        <w:rPr>
          <w:sz w:val="24"/>
        </w:rPr>
        <w:sectPr>
          <w:type w:val="continuous"/>
          <w:pgSz w:w="11910" w:h="16840"/>
          <w:pgMar w:top="520" w:bottom="280" w:left="740" w:right="0"/>
        </w:sectPr>
      </w:pPr>
    </w:p>
    <w:p>
      <w:pPr>
        <w:pStyle w:val="BodyText"/>
        <w:spacing w:before="21"/>
        <w:ind w:left="676" w:right="567" w:firstLine="566"/>
        <w:jc w:val="both"/>
      </w:pPr>
      <w:r>
        <w:rPr/>
        <w:pict>
          <v:shape style="position:absolute;margin-left:65.304001pt;margin-top:46.333138pt;width:507.35pt;height:30pt;mso-position-horizontal-relative:page;mso-position-vertical-relative:paragraph;z-index:-15500288;mso-wrap-distance-left:0;mso-wrap-distance-right:0" type="#_x0000_t202" filled="true" fillcolor="#f1dbdb" stroked="true" strokeweight=".48004pt" strokecolor="#000000">
            <v:textbox inset="0,0,0,0">
              <w:txbxContent>
                <w:p>
                  <w:pPr>
                    <w:pStyle w:val="BodyText"/>
                    <w:spacing w:line="237" w:lineRule="auto" w:before="13"/>
                    <w:ind w:left="105" w:firstLine="566"/>
                  </w:pPr>
                  <w:r>
                    <w:rPr>
                      <w:b/>
                      <w:i/>
                    </w:rPr>
                    <w:t>Bài tập 5-5: </w:t>
                  </w:r>
                  <w:r>
                    <w:rPr/>
                    <w:t>Hãy viết chƣơng trình thực hiện đếm </w:t>
                  </w:r>
                  <w:r>
                    <w:rPr>
                      <w:spacing w:val="2"/>
                    </w:rPr>
                    <w:t>từ </w:t>
                  </w:r>
                  <w:r>
                    <w:rPr/>
                    <w:t>000 đến 999 hiển thị trên 3 </w:t>
                  </w:r>
                  <w:r>
                    <w:rPr>
                      <w:spacing w:val="-4"/>
                    </w:rPr>
                    <w:t>led </w:t>
                  </w:r>
                  <w:r>
                    <w:rPr/>
                    <w:t>7 đoạn, </w:t>
                  </w:r>
                  <w:r>
                    <w:rPr>
                      <w:spacing w:val="-9"/>
                    </w:rPr>
                    <w:t>thời </w:t>
                  </w:r>
                  <w:r>
                    <w:rPr/>
                    <w:t>gian</w:t>
                  </w:r>
                  <w:r>
                    <w:rPr>
                      <w:spacing w:val="-14"/>
                    </w:rPr>
                    <w:t> </w:t>
                  </w:r>
                  <w:r>
                    <w:rPr/>
                    <w:t>trể</w:t>
                  </w:r>
                  <w:r>
                    <w:rPr>
                      <w:spacing w:val="-14"/>
                    </w:rPr>
                    <w:t> </w:t>
                  </w:r>
                  <w:r>
                    <w:rPr/>
                    <w:t>tuỳ</w:t>
                  </w:r>
                  <w:r>
                    <w:rPr>
                      <w:spacing w:val="-17"/>
                    </w:rPr>
                    <w:t> </w:t>
                  </w:r>
                  <w:r>
                    <w:rPr/>
                    <w:t>chọn.</w:t>
                  </w:r>
                  <w:r>
                    <w:rPr>
                      <w:spacing w:val="-8"/>
                    </w:rPr>
                    <w:t> </w:t>
                  </w:r>
                  <w:r>
                    <w:rPr/>
                    <w:t>Các</w:t>
                  </w:r>
                  <w:r>
                    <w:rPr>
                      <w:spacing w:val="-5"/>
                    </w:rPr>
                    <w:t> </w:t>
                  </w:r>
                  <w:r>
                    <w:rPr/>
                    <w:t>bƣớc</w:t>
                  </w:r>
                  <w:r>
                    <w:rPr>
                      <w:spacing w:val="-10"/>
                    </w:rPr>
                    <w:t> </w:t>
                  </w:r>
                  <w:r>
                    <w:rPr/>
                    <w:t>thực</w:t>
                  </w:r>
                  <w:r>
                    <w:rPr>
                      <w:spacing w:val="-10"/>
                    </w:rPr>
                    <w:t> </w:t>
                  </w:r>
                  <w:r>
                    <w:rPr/>
                    <w:t>hiện</w:t>
                  </w:r>
                  <w:r>
                    <w:rPr>
                      <w:spacing w:val="-9"/>
                    </w:rPr>
                    <w:t> </w:t>
                  </w:r>
                  <w:r>
                    <w:rPr/>
                    <w:t>bao</w:t>
                  </w:r>
                  <w:r>
                    <w:rPr>
                      <w:spacing w:val="-6"/>
                    </w:rPr>
                    <w:t> </w:t>
                  </w:r>
                  <w:r>
                    <w:rPr/>
                    <w:t>gồm:</w:t>
                  </w:r>
                  <w:r>
                    <w:rPr>
                      <w:spacing w:val="-9"/>
                    </w:rPr>
                    <w:t> </w:t>
                  </w:r>
                  <w:r>
                    <w:rPr>
                      <w:spacing w:val="-3"/>
                    </w:rPr>
                    <w:t>vẽ</w:t>
                  </w:r>
                  <w:r>
                    <w:rPr>
                      <w:spacing w:val="-7"/>
                    </w:rPr>
                    <w:t> </w:t>
                  </w:r>
                  <w:r>
                    <w:rPr/>
                    <w:t>mạch,</w:t>
                  </w:r>
                  <w:r>
                    <w:rPr>
                      <w:spacing w:val="-7"/>
                    </w:rPr>
                    <w:t> </w:t>
                  </w:r>
                  <w:r>
                    <w:rPr/>
                    <w:t>viết</w:t>
                  </w:r>
                  <w:r>
                    <w:rPr>
                      <w:spacing w:val="-5"/>
                    </w:rPr>
                    <w:t> </w:t>
                  </w:r>
                  <w:r>
                    <w:rPr>
                      <w:spacing w:val="-4"/>
                    </w:rPr>
                    <w:t>lƣu</w:t>
                  </w:r>
                  <w:r>
                    <w:rPr>
                      <w:spacing w:val="-10"/>
                    </w:rPr>
                    <w:t> </w:t>
                  </w:r>
                  <w:r>
                    <w:rPr/>
                    <w:t>đồ,</w:t>
                  </w:r>
                  <w:r>
                    <w:rPr>
                      <w:spacing w:val="-8"/>
                    </w:rPr>
                    <w:t> </w:t>
                  </w:r>
                  <w:r>
                    <w:rPr>
                      <w:spacing w:val="-3"/>
                    </w:rPr>
                    <w:t>viết</w:t>
                  </w:r>
                  <w:r>
                    <w:rPr>
                      <w:spacing w:val="-5"/>
                    </w:rPr>
                    <w:t> </w:t>
                  </w:r>
                  <w:r>
                    <w:rPr/>
                    <w:t>chƣơng</w:t>
                  </w:r>
                  <w:r>
                    <w:rPr>
                      <w:spacing w:val="-9"/>
                    </w:rPr>
                    <w:t> </w:t>
                  </w:r>
                  <w:r>
                    <w:rPr/>
                    <w:t>trình</w:t>
                  </w:r>
                  <w:r>
                    <w:rPr>
                      <w:spacing w:val="-13"/>
                    </w:rPr>
                    <w:t> </w:t>
                  </w:r>
                  <w:r>
                    <w:rPr>
                      <w:spacing w:val="-3"/>
                    </w:rPr>
                    <w:t>và</w:t>
                  </w:r>
                  <w:r>
                    <w:rPr>
                      <w:spacing w:val="-6"/>
                    </w:rPr>
                    <w:t> </w:t>
                  </w:r>
                  <w:r>
                    <w:rPr>
                      <w:spacing w:val="-5"/>
                    </w:rPr>
                    <w:t>mô</w:t>
                  </w:r>
                  <w:r>
                    <w:rPr>
                      <w:spacing w:val="-6"/>
                    </w:rPr>
                    <w:t> </w:t>
                  </w:r>
                  <w:r>
                    <w:rPr/>
                    <w:t>phỏng.</w:t>
                  </w:r>
                </w:p>
              </w:txbxContent>
            </v:textbox>
            <v:fill type="solid"/>
            <v:stroke dashstyle="solid"/>
            <w10:wrap type="topAndBottom"/>
          </v:shape>
        </w:pict>
      </w:r>
      <w:r>
        <w:rPr/>
        <w:pict>
          <v:shape style="position:absolute;margin-left:65.063004pt;margin-top:14.159944pt;width:507.8pt;height:18.25pt;mso-position-horizontal-relative:page;mso-position-vertical-relative:page;z-index:1595852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t>Chƣơng trình chính khởi tạo các portB và C là xuất, cho vòng lặp for với biến “DEM” chạy từ 0 đến 99, tiến hành chia tách hàng đơn vị, hàng chục rồi giải mã và gởi ra port tƣơng ứng để hiển thị, delay.</w:t>
      </w:r>
    </w:p>
    <w:p>
      <w:pPr>
        <w:pStyle w:val="BodyText"/>
      </w:pPr>
    </w:p>
    <w:p>
      <w:pPr>
        <w:pStyle w:val="Heading3"/>
        <w:numPr>
          <w:ilvl w:val="0"/>
          <w:numId w:val="31"/>
        </w:numPr>
        <w:tabs>
          <w:tab w:pos="1244" w:val="left" w:leader="none"/>
          <w:tab w:pos="10630" w:val="left" w:leader="none"/>
        </w:tabs>
        <w:spacing w:line="240" w:lineRule="auto" w:before="87" w:after="0"/>
        <w:ind w:left="1243" w:right="0" w:hanging="568"/>
        <w:jc w:val="left"/>
      </w:pPr>
      <w:r>
        <w:rPr>
          <w:shd w:fill="FFCC99" w:color="auto" w:val="clear"/>
        </w:rPr>
        <w:t>CÁC ỨNG DỤNG ĐIỀU KHIỂN LED 7 ĐOẠN</w:t>
      </w:r>
      <w:r>
        <w:rPr>
          <w:spacing w:val="-26"/>
          <w:shd w:fill="FFCC99" w:color="auto" w:val="clear"/>
        </w:rPr>
        <w:t> </w:t>
      </w:r>
      <w:r>
        <w:rPr>
          <w:shd w:fill="FFCC99" w:color="auto" w:val="clear"/>
        </w:rPr>
        <w:t>QUÉT</w:t>
        <w:tab/>
      </w:r>
    </w:p>
    <w:p>
      <w:pPr>
        <w:pStyle w:val="BodyText"/>
        <w:spacing w:line="242" w:lineRule="auto" w:before="171"/>
        <w:ind w:left="676" w:right="566" w:firstLine="566"/>
        <w:jc w:val="both"/>
      </w:pPr>
      <w:r>
        <w:rPr/>
        <w:pict>
          <v:shape style="position:absolute;margin-left:65.304001pt;margin-top:53.833099pt;width:507.35pt;height:30.05pt;mso-position-horizontal-relative:page;mso-position-vertical-relative:paragraph;z-index:-15499776;mso-wrap-distance-left:0;mso-wrap-distance-right:0" type="#_x0000_t202" filled="true" fillcolor="#dbe4f0" stroked="true" strokeweight=".48004pt" strokecolor="#000000">
            <v:textbox inset="0,0,0,0">
              <w:txbxContent>
                <w:p>
                  <w:pPr>
                    <w:pStyle w:val="BodyText"/>
                    <w:spacing w:line="242" w:lineRule="auto" w:before="11"/>
                    <w:ind w:left="105" w:right="147" w:firstLine="566"/>
                  </w:pPr>
                  <w:r>
                    <w:rPr>
                      <w:b/>
                      <w:i/>
                    </w:rPr>
                    <w:t>Bài 5-6: </w:t>
                  </w:r>
                  <w:r>
                    <w:rPr/>
                    <w:t>Dùng vi điều khiển 16F887 kết nối với 8 led 7 đoạn anode chung theo phƣơng pháp quét và viết chƣơng trình hiển thị 8 số từ số 0 đến số 7 trên 8 led.</w:t>
                  </w:r>
                </w:p>
              </w:txbxContent>
            </v:textbox>
            <v:fill type="solid"/>
            <v:stroke dashstyle="solid"/>
            <w10:wrap type="topAndBottom"/>
          </v:shape>
        </w:pict>
      </w:r>
      <w:r>
        <w:rPr/>
        <w:t>Khi số </w:t>
      </w:r>
      <w:r>
        <w:rPr>
          <w:spacing w:val="-4"/>
        </w:rPr>
        <w:t>led </w:t>
      </w:r>
      <w:r>
        <w:rPr/>
        <w:t>7 đoạn cần nhiều hơn ví dụ </w:t>
      </w:r>
      <w:r>
        <w:rPr>
          <w:spacing w:val="-3"/>
        </w:rPr>
        <w:t>là </w:t>
      </w:r>
      <w:r>
        <w:rPr/>
        <w:t>8 led thì </w:t>
      </w:r>
      <w:r>
        <w:rPr>
          <w:spacing w:val="2"/>
        </w:rPr>
        <w:t>ta </w:t>
      </w:r>
      <w:r>
        <w:rPr/>
        <w:t>không thể kết nối trực tiếp 1 port điều khiển 1 </w:t>
      </w:r>
      <w:r>
        <w:rPr>
          <w:spacing w:val="-4"/>
        </w:rPr>
        <w:t>led </w:t>
      </w:r>
      <w:r>
        <w:rPr/>
        <w:t>vì không đủ port. </w:t>
      </w:r>
      <w:r>
        <w:rPr>
          <w:spacing w:val="-4"/>
        </w:rPr>
        <w:t>Có </w:t>
      </w:r>
      <w:r>
        <w:rPr>
          <w:spacing w:val="-3"/>
        </w:rPr>
        <w:t>nhiều </w:t>
      </w:r>
      <w:r>
        <w:rPr/>
        <w:t>phƣơng pháp mở rộng để điều khiển đƣợc nhiều led nhƣng ở </w:t>
      </w:r>
      <w:r>
        <w:rPr>
          <w:spacing w:val="-39"/>
        </w:rPr>
        <w:t>đây </w:t>
      </w:r>
      <w:r>
        <w:rPr/>
        <w:t>trình bày phƣơng pháp quét 8 </w:t>
      </w:r>
      <w:r>
        <w:rPr>
          <w:spacing w:val="-4"/>
        </w:rPr>
        <w:t>led </w:t>
      </w:r>
      <w:r>
        <w:rPr/>
        <w:t>dùng 2</w:t>
      </w:r>
      <w:r>
        <w:rPr>
          <w:spacing w:val="9"/>
        </w:rPr>
        <w:t> </w:t>
      </w:r>
      <w:r>
        <w:rPr/>
        <w:t>port.</w:t>
      </w:r>
    </w:p>
    <w:p>
      <w:pPr>
        <w:pStyle w:val="ListParagraph"/>
        <w:numPr>
          <w:ilvl w:val="0"/>
          <w:numId w:val="69"/>
        </w:numPr>
        <w:tabs>
          <w:tab w:pos="1809" w:val="left" w:leader="none"/>
          <w:tab w:pos="1810" w:val="left" w:leader="none"/>
        </w:tabs>
        <w:spacing w:line="240" w:lineRule="auto" w:before="22" w:after="66"/>
        <w:ind w:left="1809" w:right="0" w:hanging="567"/>
        <w:jc w:val="left"/>
        <w:rPr>
          <w:sz w:val="24"/>
        </w:rPr>
      </w:pPr>
      <w:r>
        <w:rPr>
          <w:sz w:val="24"/>
        </w:rPr>
        <w:t>Sơ đồ</w:t>
      </w:r>
      <w:r>
        <w:rPr>
          <w:spacing w:val="2"/>
          <w:sz w:val="24"/>
        </w:rPr>
        <w:t> </w:t>
      </w:r>
      <w:r>
        <w:rPr>
          <w:spacing w:val="-3"/>
          <w:sz w:val="24"/>
        </w:rPr>
        <w:t>mạch:</w:t>
      </w:r>
    </w:p>
    <w:p>
      <w:pPr>
        <w:pStyle w:val="BodyText"/>
        <w:ind w:left="1880"/>
        <w:rPr>
          <w:sz w:val="20"/>
        </w:rPr>
      </w:pPr>
      <w:r>
        <w:rPr>
          <w:sz w:val="20"/>
        </w:rPr>
        <w:drawing>
          <wp:inline distT="0" distB="0" distL="0" distR="0">
            <wp:extent cx="4822312" cy="3367278"/>
            <wp:effectExtent l="0" t="0" r="0" b="0"/>
            <wp:docPr id="127" name="image317.png"/>
            <wp:cNvGraphicFramePr>
              <a:graphicFrameLocks noChangeAspect="1"/>
            </wp:cNvGraphicFramePr>
            <a:graphic>
              <a:graphicData uri="http://schemas.openxmlformats.org/drawingml/2006/picture">
                <pic:pic>
                  <pic:nvPicPr>
                    <pic:cNvPr id="128" name="image317.png"/>
                    <pic:cNvPicPr/>
                  </pic:nvPicPr>
                  <pic:blipFill>
                    <a:blip r:embed="rId415" cstate="print"/>
                    <a:stretch>
                      <a:fillRect/>
                    </a:stretch>
                  </pic:blipFill>
                  <pic:spPr>
                    <a:xfrm>
                      <a:off x="0" y="0"/>
                      <a:ext cx="4822312" cy="3367278"/>
                    </a:xfrm>
                    <a:prstGeom prst="rect">
                      <a:avLst/>
                    </a:prstGeom>
                  </pic:spPr>
                </pic:pic>
              </a:graphicData>
            </a:graphic>
          </wp:inline>
        </w:drawing>
      </w:r>
      <w:r>
        <w:rPr>
          <w:sz w:val="20"/>
        </w:rPr>
      </w:r>
    </w:p>
    <w:p>
      <w:pPr>
        <w:pStyle w:val="BodyText"/>
        <w:spacing w:before="1"/>
        <w:rPr>
          <w:sz w:val="15"/>
        </w:rPr>
      </w:pPr>
      <w:r>
        <w:rPr/>
        <w:drawing>
          <wp:anchor distT="0" distB="0" distL="0" distR="0" allowOverlap="1" layoutInCell="1" locked="0" behindDoc="0" simplePos="0" relativeHeight="448">
            <wp:simplePos x="0" y="0"/>
            <wp:positionH relativeFrom="page">
              <wp:posOffset>1103835</wp:posOffset>
            </wp:positionH>
            <wp:positionV relativeFrom="paragraph">
              <wp:posOffset>135392</wp:posOffset>
            </wp:positionV>
            <wp:extent cx="5914057" cy="2335434"/>
            <wp:effectExtent l="0" t="0" r="0" b="0"/>
            <wp:wrapTopAndBottom/>
            <wp:docPr id="129" name="image318.png"/>
            <wp:cNvGraphicFramePr>
              <a:graphicFrameLocks noChangeAspect="1"/>
            </wp:cNvGraphicFramePr>
            <a:graphic>
              <a:graphicData uri="http://schemas.openxmlformats.org/drawingml/2006/picture">
                <pic:pic>
                  <pic:nvPicPr>
                    <pic:cNvPr id="130" name="image318.png"/>
                    <pic:cNvPicPr/>
                  </pic:nvPicPr>
                  <pic:blipFill>
                    <a:blip r:embed="rId416" cstate="print"/>
                    <a:stretch>
                      <a:fillRect/>
                    </a:stretch>
                  </pic:blipFill>
                  <pic:spPr>
                    <a:xfrm>
                      <a:off x="0" y="0"/>
                      <a:ext cx="5914057" cy="2335434"/>
                    </a:xfrm>
                    <a:prstGeom prst="rect">
                      <a:avLst/>
                    </a:prstGeom>
                  </pic:spPr>
                </pic:pic>
              </a:graphicData>
            </a:graphic>
          </wp:anchor>
        </w:drawing>
      </w:r>
    </w:p>
    <w:p>
      <w:pPr>
        <w:pStyle w:val="BodyText"/>
        <w:spacing w:before="8"/>
        <w:rPr>
          <w:sz w:val="23"/>
        </w:rPr>
      </w:pPr>
    </w:p>
    <w:p>
      <w:pPr>
        <w:spacing w:before="0"/>
        <w:ind w:left="2347" w:right="0" w:firstLine="0"/>
        <w:jc w:val="left"/>
        <w:rPr>
          <w:i/>
          <w:sz w:val="24"/>
        </w:rPr>
      </w:pPr>
      <w:r>
        <w:rPr>
          <w:i/>
          <w:sz w:val="24"/>
        </w:rPr>
        <w:t>Hình 5-43: Sơ đồ kết nối 2 port B và D điều khiển 8 led 7 đoạn quét.</w:t>
      </w:r>
    </w:p>
    <w:p>
      <w:pPr>
        <w:pStyle w:val="BodyText"/>
        <w:spacing w:line="242" w:lineRule="auto" w:before="122"/>
        <w:ind w:left="676" w:right="668" w:firstLine="566"/>
      </w:pPr>
      <w:r>
        <w:rPr/>
        <w:t>Mạch dùng portB kết nối với các đoạn “a, b, c, d, e, f, g, dp” và portD kết nối điều khiển 8 transistor đóng ngắt.</w:t>
      </w:r>
    </w:p>
    <w:p>
      <w:pPr>
        <w:pStyle w:val="BodyText"/>
        <w:spacing w:line="242" w:lineRule="auto" w:before="57"/>
        <w:ind w:left="676" w:right="587" w:firstLine="566"/>
      </w:pPr>
      <w:r>
        <w:rPr/>
        <w:t>Nguyên </w:t>
      </w:r>
      <w:r>
        <w:rPr>
          <w:spacing w:val="-3"/>
        </w:rPr>
        <w:t>lý </w:t>
      </w:r>
      <w:r>
        <w:rPr/>
        <w:t>quét 8 led: do 8 </w:t>
      </w:r>
      <w:r>
        <w:rPr>
          <w:spacing w:val="-4"/>
        </w:rPr>
        <w:t>led </w:t>
      </w:r>
      <w:r>
        <w:rPr/>
        <w:t>nối song – song các đoạn nên mỗi một thời điểm bạn chỉ xuất 1 </w:t>
      </w:r>
      <w:r>
        <w:rPr>
          <w:spacing w:val="-3"/>
        </w:rPr>
        <w:t>mã</w:t>
      </w:r>
      <w:r>
        <w:rPr>
          <w:spacing w:val="15"/>
        </w:rPr>
        <w:t> </w:t>
      </w:r>
      <w:r>
        <w:rPr/>
        <w:t>7</w:t>
      </w:r>
      <w:r>
        <w:rPr>
          <w:spacing w:val="16"/>
        </w:rPr>
        <w:t> </w:t>
      </w:r>
      <w:r>
        <w:rPr/>
        <w:t>đoạn</w:t>
      </w:r>
      <w:r>
        <w:rPr>
          <w:spacing w:val="11"/>
        </w:rPr>
        <w:t> </w:t>
      </w:r>
      <w:r>
        <w:rPr/>
        <w:t>của</w:t>
      </w:r>
      <w:r>
        <w:rPr>
          <w:spacing w:val="20"/>
        </w:rPr>
        <w:t> </w:t>
      </w:r>
      <w:r>
        <w:rPr/>
        <w:t>led</w:t>
      </w:r>
      <w:r>
        <w:rPr>
          <w:spacing w:val="17"/>
        </w:rPr>
        <w:t> </w:t>
      </w:r>
      <w:r>
        <w:rPr/>
        <w:t>cần</w:t>
      </w:r>
      <w:r>
        <w:rPr>
          <w:spacing w:val="16"/>
        </w:rPr>
        <w:t> </w:t>
      </w:r>
      <w:r>
        <w:rPr/>
        <w:t>hiển</w:t>
      </w:r>
      <w:r>
        <w:rPr>
          <w:spacing w:val="11"/>
        </w:rPr>
        <w:t> </w:t>
      </w:r>
      <w:r>
        <w:rPr/>
        <w:t>thị</w:t>
      </w:r>
      <w:r>
        <w:rPr>
          <w:spacing w:val="12"/>
        </w:rPr>
        <w:t> </w:t>
      </w:r>
      <w:r>
        <w:rPr/>
        <w:t>ra</w:t>
      </w:r>
      <w:r>
        <w:rPr>
          <w:spacing w:val="16"/>
        </w:rPr>
        <w:t> </w:t>
      </w:r>
      <w:r>
        <w:rPr/>
        <w:t>portB</w:t>
      </w:r>
      <w:r>
        <w:rPr>
          <w:spacing w:val="14"/>
        </w:rPr>
        <w:t> </w:t>
      </w:r>
      <w:r>
        <w:rPr/>
        <w:t>đồng</w:t>
      </w:r>
      <w:r>
        <w:rPr>
          <w:spacing w:val="16"/>
        </w:rPr>
        <w:t> </w:t>
      </w:r>
      <w:r>
        <w:rPr/>
        <w:t>thời</w:t>
      </w:r>
      <w:r>
        <w:rPr>
          <w:spacing w:val="17"/>
        </w:rPr>
        <w:t> </w:t>
      </w:r>
      <w:r>
        <w:rPr/>
        <w:t>bạn</w:t>
      </w:r>
      <w:r>
        <w:rPr>
          <w:spacing w:val="16"/>
        </w:rPr>
        <w:t> </w:t>
      </w:r>
      <w:r>
        <w:rPr/>
        <w:t>xuất</w:t>
      </w:r>
      <w:r>
        <w:rPr>
          <w:spacing w:val="27"/>
        </w:rPr>
        <w:t> </w:t>
      </w:r>
      <w:r>
        <w:rPr>
          <w:spacing w:val="-5"/>
        </w:rPr>
        <w:t>mã</w:t>
      </w:r>
      <w:r>
        <w:rPr>
          <w:spacing w:val="15"/>
        </w:rPr>
        <w:t> </w:t>
      </w:r>
      <w:r>
        <w:rPr/>
        <w:t>điều</w:t>
      </w:r>
      <w:r>
        <w:rPr>
          <w:spacing w:val="16"/>
        </w:rPr>
        <w:t> </w:t>
      </w:r>
      <w:r>
        <w:rPr/>
        <w:t>khiển</w:t>
      </w:r>
      <w:r>
        <w:rPr>
          <w:spacing w:val="11"/>
        </w:rPr>
        <w:t> </w:t>
      </w:r>
      <w:r>
        <w:rPr/>
        <w:t>transistor</w:t>
      </w:r>
      <w:r>
        <w:rPr>
          <w:spacing w:val="19"/>
        </w:rPr>
        <w:t> </w:t>
      </w:r>
      <w:r>
        <w:rPr/>
        <w:t>ra</w:t>
      </w:r>
      <w:r>
        <w:rPr>
          <w:spacing w:val="15"/>
        </w:rPr>
        <w:t> </w:t>
      </w:r>
      <w:r>
        <w:rPr/>
        <w:t>portD</w:t>
      </w:r>
      <w:r>
        <w:rPr>
          <w:spacing w:val="16"/>
        </w:rPr>
        <w:t> </w:t>
      </w:r>
      <w:r>
        <w:rPr/>
        <w:t>để</w:t>
      </w:r>
      <w:r>
        <w:rPr>
          <w:spacing w:val="15"/>
        </w:rPr>
        <w:t> </w:t>
      </w:r>
      <w:r>
        <w:rPr>
          <w:spacing w:val="-4"/>
        </w:rPr>
        <w:t>cho</w:t>
      </w:r>
    </w:p>
    <w:p>
      <w:pPr>
        <w:spacing w:after="0" w:line="242" w:lineRule="auto"/>
        <w:sectPr>
          <w:pgSz w:w="11910" w:h="16840"/>
          <w:pgMar w:header="313" w:footer="491" w:top="600" w:bottom="680" w:left="740" w:right="0"/>
        </w:sectPr>
      </w:pPr>
    </w:p>
    <w:p>
      <w:pPr>
        <w:pStyle w:val="BodyText"/>
        <w:spacing w:line="242" w:lineRule="auto"/>
        <w:ind w:left="676" w:right="668"/>
      </w:pPr>
      <w:r>
        <w:rPr/>
        <w:t>phép transistor của </w:t>
      </w:r>
      <w:r>
        <w:rPr>
          <w:spacing w:val="-4"/>
        </w:rPr>
        <w:t>led </w:t>
      </w:r>
      <w:r>
        <w:rPr/>
        <w:t>cần sáng dẫn, thực hiện delay một khoảng thời gian ngắn rồi tắt transistor đã </w:t>
      </w:r>
      <w:r>
        <w:rPr>
          <w:spacing w:val="-3"/>
        </w:rPr>
        <w:t>mở và </w:t>
      </w:r>
      <w:r>
        <w:rPr/>
        <w:t>thực hiện tƣơng </w:t>
      </w:r>
      <w:r>
        <w:rPr>
          <w:spacing w:val="2"/>
        </w:rPr>
        <w:t>tự </w:t>
      </w:r>
      <w:r>
        <w:rPr/>
        <w:t>cho </w:t>
      </w:r>
      <w:r>
        <w:rPr>
          <w:spacing w:val="-4"/>
        </w:rPr>
        <w:t>led </w:t>
      </w:r>
      <w:r>
        <w:rPr/>
        <w:t>thứ 2, cứ thế cho đến </w:t>
      </w:r>
      <w:r>
        <w:rPr>
          <w:spacing w:val="-4"/>
        </w:rPr>
        <w:t>led </w:t>
      </w:r>
      <w:r>
        <w:rPr/>
        <w:t>cuối cùng </w:t>
      </w:r>
      <w:r>
        <w:rPr>
          <w:spacing w:val="3"/>
        </w:rPr>
        <w:t>rồi </w:t>
      </w:r>
      <w:r>
        <w:rPr>
          <w:spacing w:val="-4"/>
        </w:rPr>
        <w:t>lặp</w:t>
      </w:r>
      <w:r>
        <w:rPr>
          <w:spacing w:val="5"/>
        </w:rPr>
        <w:t> </w:t>
      </w:r>
      <w:r>
        <w:rPr>
          <w:spacing w:val="-3"/>
        </w:rPr>
        <w:t>lại.</w:t>
      </w:r>
    </w:p>
    <w:p>
      <w:pPr>
        <w:pStyle w:val="BodyText"/>
        <w:spacing w:line="242" w:lineRule="auto" w:before="44"/>
        <w:ind w:left="676" w:right="491" w:firstLine="566"/>
      </w:pPr>
      <w:r>
        <w:rPr/>
        <w:t>Thời gian cho led sáng tuỳ thuộc vào số lƣợng led sao cho chu kỳ quét tất cả các led nhanh hơn đáp ứng tần số của mắt ta quan sát thì ta sẽ nhìn thấy các led sáng hết.</w:t>
      </w:r>
    </w:p>
    <w:p>
      <w:pPr>
        <w:pStyle w:val="BodyText"/>
        <w:spacing w:line="242" w:lineRule="auto" w:before="57"/>
        <w:ind w:left="676" w:right="668" w:firstLine="566"/>
      </w:pPr>
      <w:r>
        <w:rPr/>
        <w:t>Với 8 led 7 đoạn theo sơ đồ ở trên thì thời gian sáng </w:t>
      </w:r>
      <w:r>
        <w:rPr>
          <w:spacing w:val="-3"/>
        </w:rPr>
        <w:t>là </w:t>
      </w:r>
      <w:r>
        <w:rPr/>
        <w:t>1/8 </w:t>
      </w:r>
      <w:r>
        <w:rPr>
          <w:spacing w:val="-3"/>
        </w:rPr>
        <w:t>và </w:t>
      </w:r>
      <w:r>
        <w:rPr/>
        <w:t>thời gian tắt  </w:t>
      </w:r>
      <w:r>
        <w:rPr>
          <w:spacing w:val="-3"/>
        </w:rPr>
        <w:t>là </w:t>
      </w:r>
      <w:r>
        <w:rPr/>
        <w:t>7/8 thì bạn chọn chu kỳ quét 8ms tƣơng ứng với tần số 125Hz </w:t>
      </w:r>
      <w:r>
        <w:rPr>
          <w:spacing w:val="-5"/>
        </w:rPr>
        <w:t>là </w:t>
      </w:r>
      <w:r>
        <w:rPr/>
        <w:t>phù hợp, bạn có thể chọn tần số </w:t>
      </w:r>
      <w:r>
        <w:rPr>
          <w:spacing w:val="-3"/>
        </w:rPr>
        <w:t>cao</w:t>
      </w:r>
      <w:r>
        <w:rPr>
          <w:spacing w:val="-20"/>
        </w:rPr>
        <w:t> </w:t>
      </w:r>
      <w:r>
        <w:rPr>
          <w:spacing w:val="-4"/>
        </w:rPr>
        <w:t>hơn.</w:t>
      </w:r>
    </w:p>
    <w:p>
      <w:pPr>
        <w:pStyle w:val="BodyText"/>
        <w:spacing w:before="53"/>
        <w:ind w:left="1243"/>
      </w:pPr>
      <w:r>
        <w:rPr/>
        <w:t>Ƣu điểm phƣơng pháp quét led: hiển thị đƣợc nhiều thông tin, mạch đơn giản.</w:t>
      </w:r>
    </w:p>
    <w:p>
      <w:pPr>
        <w:pStyle w:val="BodyText"/>
        <w:spacing w:line="242" w:lineRule="auto" w:before="60"/>
        <w:ind w:left="676" w:right="491" w:firstLine="566"/>
      </w:pPr>
      <w:r>
        <w:rPr/>
        <w:t>Khuyết điểm: chƣơng trình phải quét liên tục thì led mới sáng, do thời gian sáng ít, thời gian tắt nhiều nên led sẽ sáng mờ hơn so với phƣơng pháp kết nối trực tiếp.</w:t>
      </w:r>
    </w:p>
    <w:p>
      <w:pPr>
        <w:pStyle w:val="BodyText"/>
        <w:spacing w:line="242" w:lineRule="auto" w:before="57"/>
        <w:ind w:left="676" w:right="668" w:firstLine="566"/>
      </w:pPr>
      <w:r>
        <w:rPr/>
        <w:t>Giải pháp để tăng độ sáng của led: nếu quét khoảng 4 led thì led sáng rõ, nếu nhiều led hơn thì nên giảm điện trở hạn dòng từ 330Ω xuống còn khoảng 220Ω.</w:t>
      </w:r>
    </w:p>
    <w:p>
      <w:pPr>
        <w:pStyle w:val="BodyText"/>
        <w:spacing w:before="52"/>
        <w:ind w:left="1243"/>
      </w:pPr>
      <w:r>
        <w:rPr>
          <w:b/>
          <w:i/>
        </w:rPr>
        <w:t>Câu hỏi: </w:t>
      </w:r>
      <w:r>
        <w:rPr/>
        <w:t>nếu quét 16 led thì bạn sẽ chọn giải pháp nào cho led sáng?</w:t>
      </w:r>
    </w:p>
    <w:p>
      <w:pPr>
        <w:pStyle w:val="BodyText"/>
        <w:spacing w:line="242" w:lineRule="auto" w:before="60"/>
        <w:ind w:left="676" w:right="491" w:firstLine="566"/>
      </w:pPr>
      <w:r>
        <w:rPr>
          <w:b/>
          <w:i/>
        </w:rPr>
        <w:t>Trả lời: </w:t>
      </w:r>
      <w:r>
        <w:rPr/>
        <w:t>có 2 giải pháp: giải pháp thứ nhất là kết nối giống nhƣ sơ đồ ở trên dùng portB nối song song các đoạn của 16 led, dùng 2 port điều khiển 16 transistor để cho phép led sáng.</w:t>
      </w:r>
    </w:p>
    <w:p>
      <w:pPr>
        <w:pStyle w:val="BodyText"/>
        <w:spacing w:before="57"/>
        <w:ind w:left="1243"/>
      </w:pPr>
      <w:r>
        <w:rPr/>
        <w:t>Với giải pháp này thì thời gian tắt của led là 15/16 – thời gian quá lớn led sẽ mờ và có thể nhấp</w:t>
      </w:r>
    </w:p>
    <w:p>
      <w:pPr>
        <w:pStyle w:val="BodyText"/>
        <w:spacing w:before="3"/>
        <w:ind w:left="676"/>
      </w:pPr>
      <w:r>
        <w:rPr/>
        <w:t>nháy.</w:t>
      </w:r>
    </w:p>
    <w:p>
      <w:pPr>
        <w:pStyle w:val="BodyText"/>
        <w:spacing w:before="55"/>
        <w:ind w:left="1243"/>
      </w:pPr>
      <w:r>
        <w:rPr/>
        <w:t>Giải pháp thứ hai là tách làm 2 nhóm 8 led: dùng port thứ nhất điều khiển các đoạn của 8 led</w:t>
      </w:r>
    </w:p>
    <w:p>
      <w:pPr>
        <w:pStyle w:val="BodyText"/>
        <w:spacing w:line="242" w:lineRule="auto" w:before="3"/>
        <w:ind w:left="676" w:right="668"/>
      </w:pPr>
      <w:r>
        <w:rPr/>
        <w:t>nhóm thứ nhất, dùng port thứ hai điều khiển các đoạn của 8 led nhóm thứ hai, dùng port thứ ba điều khiển 8 transistor điều khiển chung 2 nhóm, mỗi lần mở 1 transistor dùng chung cho cả 2 led.</w:t>
      </w:r>
    </w:p>
    <w:p>
      <w:pPr>
        <w:pStyle w:val="BodyText"/>
        <w:spacing w:before="52"/>
        <w:ind w:left="1243"/>
      </w:pPr>
      <w:r>
        <w:rPr/>
        <w:t>Với giải pháp này thì thời gian tắt của led là 7/8 – ít hơn giải pháp 1 nên led sáng rõ hơn.</w:t>
      </w:r>
    </w:p>
    <w:p>
      <w:pPr>
        <w:pStyle w:val="ListParagraph"/>
        <w:numPr>
          <w:ilvl w:val="0"/>
          <w:numId w:val="69"/>
        </w:numPr>
        <w:tabs>
          <w:tab w:pos="1809" w:val="left" w:leader="none"/>
          <w:tab w:pos="1810" w:val="left" w:leader="none"/>
        </w:tabs>
        <w:spacing w:line="240" w:lineRule="auto" w:before="62" w:after="0"/>
        <w:ind w:left="1809" w:right="0" w:hanging="567"/>
        <w:jc w:val="left"/>
        <w:rPr>
          <w:sz w:val="24"/>
        </w:rPr>
      </w:pPr>
      <w:r>
        <w:rPr/>
        <w:pict>
          <v:group style="position:absolute;margin-left:198.134613pt;margin-top:23.06778pt;width:279.75pt;height:272.8pt;mso-position-horizontal-relative:page;mso-position-vertical-relative:paragraph;z-index:-15496192;mso-wrap-distance-left:0;mso-wrap-distance-right:0" coordorigin="3963,461" coordsize="5595,5456">
            <v:shape style="position:absolute;left:5909;top:498;width:1952;height:434" coordorigin="5909,499" coordsize="1952,434" path="m7642,499l6117,499,6120,505,6054,516,5996,546,5950,592,5920,649,5909,716,5920,783,5950,841,5996,887,6054,917,6120,928,6117,933,7642,933,7650,928,7717,917,7775,887,7820,841,7850,783,7861,716,7850,649,7820,592,7775,546,7717,516,7650,505,7642,499xe" filled="true" fillcolor="#cdcdcd" stroked="false">
              <v:path arrowok="t"/>
              <v:fill opacity="32639f" type="solid"/>
            </v:shape>
            <v:shape style="position:absolute;left:5949;top:545;width:1912;height:387" coordorigin="5950,546" coordsize="1912,387" path="m6117,933l7642,933,7642,933m5950,841l5950,841,5996,887,6054,917,6120,928m7642,933l7650,928,7717,917,7775,887,7820,841,7850,783,7861,716,7850,649,7820,592,7775,546,7775,546e" filled="false" stroked="true" strokeweight="1.495928pt" strokecolor="#cdcdcd">
              <v:path arrowok="t"/>
              <v:stroke dashstyle="solid"/>
            </v:shape>
            <v:shape style="position:absolute;left:5880;top:476;width:1952;height:427" type="#_x0000_t75" stroked="false">
              <v:imagedata r:id="rId417" o:title=""/>
            </v:shape>
            <v:shape style="position:absolute;left:5880;top:476;width:1952;height:427" coordorigin="5880,476" coordsize="1952,427" path="m6087,903l7628,903,7621,899,7688,888,7746,858,7792,812,7822,754,7832,688,7822,621,7792,563,7746,517,7688,487,7621,476,7628,484,6087,484,6025,487,5967,517,5921,563,5891,621,5880,688,5891,754,5921,812,5967,858,6025,888,6092,899,6087,903xe" filled="false" stroked="true" strokeweight="1.496007pt" strokecolor="#000000">
              <v:path arrowok="t"/>
              <v:stroke dashstyle="solid"/>
            </v:shape>
            <v:line style="position:absolute" from="6880,933" to="6880,1366" stroked="true" strokeweight="1.49584pt" strokecolor="#cdcdcd">
              <v:stroke dashstyle="solid"/>
            </v:line>
            <v:shape style="position:absolute;left:6804;top:1351;width:165;height:240" coordorigin="6805,1351" coordsize="165,240" path="m6969,1351l6805,1351,6880,1591,6969,1351xe" filled="true" fillcolor="#cdcdcd" stroked="false">
              <v:path arrowok="t"/>
              <v:fill opacity="32639f" type="solid"/>
            </v:shape>
            <v:line style="position:absolute" from="6850,903" to="6850,1336" stroked="true" strokeweight="1.49584pt" strokecolor="#000000">
              <v:stroke dashstyle="solid"/>
            </v:line>
            <v:shape style="position:absolute;left:6774;top:1321;width:165;height:240" coordorigin="6775,1321" coordsize="165,240" path="m6939,1321l6775,1321,6850,1561,6939,1321xe" filled="true" fillcolor="#000000" stroked="false">
              <v:path arrowok="t"/>
              <v:fill type="solid"/>
            </v:shape>
            <v:shape style="position:absolute;left:6774;top:2249;width:195;height:464" type="#_x0000_t75" stroked="false">
              <v:imagedata r:id="rId418" o:title=""/>
            </v:shape>
            <v:shape style="position:absolute;left:4157;top:1560;width:5386;height:689" type="#_x0000_t75" stroked="false">
              <v:imagedata r:id="rId419" o:title=""/>
            </v:shape>
            <v:rect style="position:absolute;left:4157;top:1560;width:5386;height:689" filled="false" stroked="true" strokeweight="1.496012pt" strokecolor="#000000">
              <v:stroke dashstyle="solid"/>
            </v:rect>
            <v:line style="position:absolute" from="6880,3401" to="6880,4688" stroked="true" strokeweight="1.49584pt" strokecolor="#cdcdcd">
              <v:stroke dashstyle="longdash"/>
            </v:line>
            <v:shape style="position:absolute;left:6804;top:4672;width:165;height:240" coordorigin="6805,4673" coordsize="165,240" path="m6969,4673l6805,4673,6880,4912,6969,4673xe" filled="true" fillcolor="#cdcdcd" stroked="false">
              <v:path arrowok="t"/>
              <v:fill opacity="32639f" type="solid"/>
            </v:shape>
            <v:line style="position:absolute" from="6850,3371" to="6850,4658" stroked="true" strokeweight="1.49584pt" strokecolor="#000000">
              <v:stroke dashstyle="longdash"/>
            </v:line>
            <v:shape style="position:absolute;left:6774;top:4642;width:165;height:240" coordorigin="6775,4643" coordsize="165,240" path="m6939,4643l6775,4643,6850,4882,6939,4643xe" filled="true" fillcolor="#000000" stroked="false">
              <v:path arrowok="t"/>
              <v:fill type="solid"/>
            </v:shape>
            <v:shape style="position:absolute;left:4157;top:2682;width:5386;height:689" type="#_x0000_t75" stroked="false">
              <v:imagedata r:id="rId420" o:title=""/>
            </v:shape>
            <v:rect style="position:absolute;left:4157;top:2682;width:5386;height:689" filled="false" stroked="true" strokeweight="1.496012pt" strokecolor="#000000">
              <v:stroke dashstyle="solid"/>
            </v:rect>
            <v:shape style="position:absolute;left:4157;top:4882;width:5386;height:689" type="#_x0000_t75" stroked="false">
              <v:imagedata r:id="rId420" o:title=""/>
            </v:shape>
            <v:rect style="position:absolute;left:4157;top:4882;width:5386;height:689" filled="false" stroked="true" strokeweight="1.496012pt" strokecolor="#000000">
              <v:stroke dashstyle="solid"/>
            </v:rect>
            <v:shape style="position:absolute;left:4007;top:1216;width:2878;height:4686" coordorigin="4008,1217" coordsize="2878,4686" path="m6880,5600l6880,5810,6885,5812,6878,5847,6859,5876,6830,5895,6795,5902,6790,5899,4097,5899,4039,5876,4013,5812,4008,5810,4008,1307,4013,1313,4020,1278,4039,1249,4068,1230,4103,1223,4097,1217,6670,1217e" filled="false" stroked="true" strokeweight="1.495888pt" strokecolor="#cdcdcd">
              <v:path arrowok="t"/>
              <v:stroke dashstyle="solid"/>
            </v:shape>
            <v:shape style="position:absolute;left:6640;top:1141;width:240;height:165" coordorigin="6640,1142" coordsize="240,165" path="m6640,1142l6640,1307,6880,1217,6640,1142xe" filled="true" fillcolor="#cdcdcd" stroked="false">
              <v:path arrowok="t"/>
              <v:fill opacity="32639f" type="solid"/>
            </v:shape>
            <v:shape style="position:absolute;left:3977;top:1194;width:2879;height:4679" coordorigin="3978,1194" coordsize="2879,4679" path="m6850,5570l6850,5780,6856,5783,6849,5818,6830,5847,6802,5866,6767,5873,6760,5869,4067,5869,4011,5847,3984,5783,3978,5780,3978,1292,3984,1284,3991,1249,4011,1221,4039,1201,4074,1194,4067,1202,6640,1202e" filled="false" stroked="true" strokeweight="1.495888pt" strokecolor="#000000">
              <v:path arrowok="t"/>
              <v:stroke dashstyle="solid"/>
            </v:shape>
            <v:shape style="position:absolute;left:6610;top:1112;width:240;height:165" coordorigin="6610,1112" coordsize="240,165" path="m6610,1112l6610,1277,6850,1202,6610,1112xe" filled="true" fillcolor="#000000" stroked="false">
              <v:path arrowok="t"/>
              <v:fill type="solid"/>
            </v:shape>
            <v:shape style="position:absolute;left:6543;top:579;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4855;top:1655;width:4023;height:527" type="#_x0000_t202" filled="false" stroked="false">
              <v:textbox inset="0,0,0,0">
                <w:txbxContent>
                  <w:p>
                    <w:pPr>
                      <w:spacing w:line="230" w:lineRule="exact" w:before="0"/>
                      <w:ind w:left="-1" w:right="18" w:firstLine="0"/>
                      <w:jc w:val="center"/>
                      <w:rPr>
                        <w:rFonts w:ascii="Arial" w:hAnsi="Arial"/>
                        <w:b/>
                        <w:sz w:val="24"/>
                      </w:rPr>
                    </w:pPr>
                    <w:r>
                      <w:rPr>
                        <w:rFonts w:ascii="Arial" w:hAnsi="Arial"/>
                        <w:b/>
                        <w:w w:val="90"/>
                        <w:sz w:val="24"/>
                      </w:rPr>
                      <w:t>GỞI</w:t>
                    </w:r>
                    <w:r>
                      <w:rPr>
                        <w:rFonts w:ascii="Arial" w:hAnsi="Arial"/>
                        <w:b/>
                        <w:spacing w:val="-38"/>
                        <w:w w:val="90"/>
                        <w:sz w:val="24"/>
                      </w:rPr>
                      <w:t> </w:t>
                    </w:r>
                    <w:r>
                      <w:rPr>
                        <w:rFonts w:ascii="Arial" w:hAnsi="Arial"/>
                        <w:b/>
                        <w:w w:val="90"/>
                        <w:sz w:val="24"/>
                      </w:rPr>
                      <w:t>MÃ</w:t>
                    </w:r>
                    <w:r>
                      <w:rPr>
                        <w:rFonts w:ascii="Arial" w:hAnsi="Arial"/>
                        <w:b/>
                        <w:spacing w:val="-38"/>
                        <w:w w:val="90"/>
                        <w:sz w:val="24"/>
                      </w:rPr>
                      <w:t> </w:t>
                    </w:r>
                    <w:r>
                      <w:rPr>
                        <w:rFonts w:ascii="Arial" w:hAnsi="Arial"/>
                        <w:b/>
                        <w:w w:val="90"/>
                        <w:sz w:val="24"/>
                      </w:rPr>
                      <w:t>SỐ</w:t>
                    </w:r>
                    <w:r>
                      <w:rPr>
                        <w:rFonts w:ascii="Arial" w:hAnsi="Arial"/>
                        <w:b/>
                        <w:spacing w:val="-38"/>
                        <w:w w:val="90"/>
                        <w:sz w:val="24"/>
                      </w:rPr>
                      <w:t> </w:t>
                    </w:r>
                    <w:r>
                      <w:rPr>
                        <w:rFonts w:ascii="Arial" w:hAnsi="Arial"/>
                        <w:b/>
                        <w:w w:val="90"/>
                        <w:sz w:val="24"/>
                      </w:rPr>
                      <w:t>0</w:t>
                    </w:r>
                    <w:r>
                      <w:rPr>
                        <w:rFonts w:ascii="Arial" w:hAnsi="Arial"/>
                        <w:b/>
                        <w:spacing w:val="-38"/>
                        <w:w w:val="90"/>
                        <w:sz w:val="24"/>
                      </w:rPr>
                      <w:t> </w:t>
                    </w:r>
                    <w:r>
                      <w:rPr>
                        <w:rFonts w:ascii="Arial" w:hAnsi="Arial"/>
                        <w:b/>
                        <w:w w:val="90"/>
                        <w:sz w:val="24"/>
                      </w:rPr>
                      <w:t>RA</w:t>
                    </w:r>
                    <w:r>
                      <w:rPr>
                        <w:rFonts w:ascii="Arial" w:hAnsi="Arial"/>
                        <w:b/>
                        <w:spacing w:val="-38"/>
                        <w:w w:val="90"/>
                        <w:sz w:val="24"/>
                      </w:rPr>
                      <w:t> </w:t>
                    </w:r>
                    <w:r>
                      <w:rPr>
                        <w:rFonts w:ascii="Arial" w:hAnsi="Arial"/>
                        <w:b/>
                        <w:w w:val="90"/>
                        <w:sz w:val="24"/>
                      </w:rPr>
                      <w:t>PORT,</w:t>
                    </w:r>
                    <w:r>
                      <w:rPr>
                        <w:rFonts w:ascii="Arial" w:hAnsi="Arial"/>
                        <w:b/>
                        <w:spacing w:val="-38"/>
                        <w:w w:val="90"/>
                        <w:sz w:val="24"/>
                      </w:rPr>
                      <w:t> </w:t>
                    </w:r>
                    <w:r>
                      <w:rPr>
                        <w:rFonts w:ascii="Arial" w:hAnsi="Arial"/>
                        <w:b/>
                        <w:w w:val="90"/>
                        <w:sz w:val="24"/>
                      </w:rPr>
                      <w:t>CHO</w:t>
                    </w:r>
                    <w:r>
                      <w:rPr>
                        <w:rFonts w:ascii="Arial" w:hAnsi="Arial"/>
                        <w:b/>
                        <w:spacing w:val="-38"/>
                        <w:w w:val="90"/>
                        <w:sz w:val="24"/>
                      </w:rPr>
                      <w:t> </w:t>
                    </w:r>
                    <w:r>
                      <w:rPr>
                        <w:rFonts w:ascii="Arial" w:hAnsi="Arial"/>
                        <w:b/>
                        <w:w w:val="90"/>
                        <w:sz w:val="24"/>
                      </w:rPr>
                      <w:t>LED</w:t>
                    </w:r>
                    <w:r>
                      <w:rPr>
                        <w:rFonts w:ascii="Arial" w:hAnsi="Arial"/>
                        <w:b/>
                        <w:spacing w:val="-38"/>
                        <w:w w:val="90"/>
                        <w:sz w:val="24"/>
                      </w:rPr>
                      <w:t> </w:t>
                    </w:r>
                    <w:r>
                      <w:rPr>
                        <w:rFonts w:ascii="Arial" w:hAnsi="Arial"/>
                        <w:b/>
                        <w:w w:val="90"/>
                        <w:sz w:val="24"/>
                      </w:rPr>
                      <w:t>0</w:t>
                    </w:r>
                    <w:r>
                      <w:rPr>
                        <w:rFonts w:ascii="Arial" w:hAnsi="Arial"/>
                        <w:b/>
                        <w:spacing w:val="-38"/>
                        <w:w w:val="90"/>
                        <w:sz w:val="24"/>
                      </w:rPr>
                      <w:t> </w:t>
                    </w:r>
                    <w:r>
                      <w:rPr>
                        <w:rFonts w:ascii="Arial" w:hAnsi="Arial"/>
                        <w:b/>
                        <w:spacing w:val="-4"/>
                        <w:w w:val="90"/>
                        <w:sz w:val="24"/>
                      </w:rPr>
                      <w:t>SÁNG</w:t>
                    </w:r>
                  </w:p>
                  <w:p>
                    <w:pPr>
                      <w:spacing w:before="11"/>
                      <w:ind w:left="51" w:right="18" w:firstLine="0"/>
                      <w:jc w:val="center"/>
                      <w:rPr>
                        <w:rFonts w:ascii="Arial" w:hAnsi="Arial"/>
                        <w:b/>
                        <w:sz w:val="24"/>
                      </w:rPr>
                    </w:pPr>
                    <w:r>
                      <w:rPr>
                        <w:rFonts w:ascii="Arial" w:hAnsi="Arial"/>
                        <w:b/>
                        <w:w w:val="95"/>
                        <w:sz w:val="24"/>
                      </w:rPr>
                      <w:t>DELAY1MS, TẮT LED 0</w:t>
                    </w:r>
                  </w:p>
                </w:txbxContent>
              </v:textbox>
              <w10:wrap type="none"/>
            </v:shape>
            <v:shape style="position:absolute;left:4157;top:4896;width:5370;height:659" type="#_x0000_t202" filled="false" stroked="false">
              <v:textbox inset="0,0,0,0">
                <w:txbxContent>
                  <w:p>
                    <w:pPr>
                      <w:spacing w:line="249" w:lineRule="auto" w:before="33"/>
                      <w:ind w:left="1636" w:right="367" w:hanging="1228"/>
                      <w:jc w:val="left"/>
                      <w:rPr>
                        <w:rFonts w:ascii="Arial" w:hAnsi="Arial"/>
                        <w:b/>
                        <w:sz w:val="24"/>
                      </w:rPr>
                    </w:pPr>
                    <w:r>
                      <w:rPr>
                        <w:rFonts w:ascii="Arial" w:hAnsi="Arial"/>
                        <w:b/>
                        <w:w w:val="90"/>
                        <w:sz w:val="24"/>
                      </w:rPr>
                      <w:t>GỞI</w:t>
                    </w:r>
                    <w:r>
                      <w:rPr>
                        <w:rFonts w:ascii="Arial" w:hAnsi="Arial"/>
                        <w:b/>
                        <w:spacing w:val="-41"/>
                        <w:w w:val="90"/>
                        <w:sz w:val="24"/>
                      </w:rPr>
                      <w:t> </w:t>
                    </w:r>
                    <w:r>
                      <w:rPr>
                        <w:rFonts w:ascii="Arial" w:hAnsi="Arial"/>
                        <w:b/>
                        <w:w w:val="90"/>
                        <w:sz w:val="24"/>
                      </w:rPr>
                      <w:t>MÃ</w:t>
                    </w:r>
                    <w:r>
                      <w:rPr>
                        <w:rFonts w:ascii="Arial" w:hAnsi="Arial"/>
                        <w:b/>
                        <w:spacing w:val="-41"/>
                        <w:w w:val="90"/>
                        <w:sz w:val="24"/>
                      </w:rPr>
                      <w:t> </w:t>
                    </w:r>
                    <w:r>
                      <w:rPr>
                        <w:rFonts w:ascii="Arial" w:hAnsi="Arial"/>
                        <w:b/>
                        <w:w w:val="90"/>
                        <w:sz w:val="24"/>
                      </w:rPr>
                      <w:t>SỐ</w:t>
                    </w:r>
                    <w:r>
                      <w:rPr>
                        <w:rFonts w:ascii="Arial" w:hAnsi="Arial"/>
                        <w:b/>
                        <w:spacing w:val="-40"/>
                        <w:w w:val="90"/>
                        <w:sz w:val="24"/>
                      </w:rPr>
                      <w:t> </w:t>
                    </w:r>
                    <w:r>
                      <w:rPr>
                        <w:rFonts w:ascii="Arial" w:hAnsi="Arial"/>
                        <w:b/>
                        <w:w w:val="90"/>
                        <w:sz w:val="24"/>
                      </w:rPr>
                      <w:t>7</w:t>
                    </w:r>
                    <w:r>
                      <w:rPr>
                        <w:rFonts w:ascii="Arial" w:hAnsi="Arial"/>
                        <w:b/>
                        <w:spacing w:val="-41"/>
                        <w:w w:val="90"/>
                        <w:sz w:val="24"/>
                      </w:rPr>
                      <w:t> </w:t>
                    </w:r>
                    <w:r>
                      <w:rPr>
                        <w:rFonts w:ascii="Arial" w:hAnsi="Arial"/>
                        <w:b/>
                        <w:w w:val="90"/>
                        <w:sz w:val="24"/>
                      </w:rPr>
                      <w:t>RA</w:t>
                    </w:r>
                    <w:r>
                      <w:rPr>
                        <w:rFonts w:ascii="Arial" w:hAnsi="Arial"/>
                        <w:b/>
                        <w:spacing w:val="-40"/>
                        <w:w w:val="90"/>
                        <w:sz w:val="24"/>
                      </w:rPr>
                      <w:t> </w:t>
                    </w:r>
                    <w:r>
                      <w:rPr>
                        <w:rFonts w:ascii="Arial" w:hAnsi="Arial"/>
                        <w:b/>
                        <w:w w:val="90"/>
                        <w:sz w:val="24"/>
                      </w:rPr>
                      <w:t>PORT,</w:t>
                    </w:r>
                    <w:r>
                      <w:rPr>
                        <w:rFonts w:ascii="Arial" w:hAnsi="Arial"/>
                        <w:b/>
                        <w:spacing w:val="-41"/>
                        <w:w w:val="90"/>
                        <w:sz w:val="24"/>
                      </w:rPr>
                      <w:t> </w:t>
                    </w:r>
                    <w:r>
                      <w:rPr>
                        <w:rFonts w:ascii="Arial" w:hAnsi="Arial"/>
                        <w:b/>
                        <w:w w:val="90"/>
                        <w:sz w:val="24"/>
                      </w:rPr>
                      <w:t>CHO</w:t>
                    </w:r>
                    <w:r>
                      <w:rPr>
                        <w:rFonts w:ascii="Arial" w:hAnsi="Arial"/>
                        <w:b/>
                        <w:spacing w:val="-40"/>
                        <w:w w:val="90"/>
                        <w:sz w:val="24"/>
                      </w:rPr>
                      <w:t> </w:t>
                    </w:r>
                    <w:r>
                      <w:rPr>
                        <w:rFonts w:ascii="Arial" w:hAnsi="Arial"/>
                        <w:b/>
                        <w:w w:val="90"/>
                        <w:sz w:val="24"/>
                      </w:rPr>
                      <w:t>PHÉP</w:t>
                    </w:r>
                    <w:r>
                      <w:rPr>
                        <w:rFonts w:ascii="Arial" w:hAnsi="Arial"/>
                        <w:b/>
                        <w:spacing w:val="-41"/>
                        <w:w w:val="90"/>
                        <w:sz w:val="24"/>
                      </w:rPr>
                      <w:t> </w:t>
                    </w:r>
                    <w:r>
                      <w:rPr>
                        <w:rFonts w:ascii="Arial" w:hAnsi="Arial"/>
                        <w:b/>
                        <w:w w:val="90"/>
                        <w:sz w:val="24"/>
                      </w:rPr>
                      <w:t>LED</w:t>
                    </w:r>
                    <w:r>
                      <w:rPr>
                        <w:rFonts w:ascii="Arial" w:hAnsi="Arial"/>
                        <w:b/>
                        <w:spacing w:val="-40"/>
                        <w:w w:val="90"/>
                        <w:sz w:val="24"/>
                      </w:rPr>
                      <w:t> </w:t>
                    </w:r>
                    <w:r>
                      <w:rPr>
                        <w:rFonts w:ascii="Arial" w:hAnsi="Arial"/>
                        <w:b/>
                        <w:w w:val="90"/>
                        <w:sz w:val="24"/>
                      </w:rPr>
                      <w:t>7</w:t>
                    </w:r>
                    <w:r>
                      <w:rPr>
                        <w:rFonts w:ascii="Arial" w:hAnsi="Arial"/>
                        <w:b/>
                        <w:spacing w:val="-41"/>
                        <w:w w:val="90"/>
                        <w:sz w:val="24"/>
                      </w:rPr>
                      <w:t> </w:t>
                    </w:r>
                    <w:r>
                      <w:rPr>
                        <w:rFonts w:ascii="Arial" w:hAnsi="Arial"/>
                        <w:b/>
                        <w:spacing w:val="-4"/>
                        <w:w w:val="90"/>
                        <w:sz w:val="24"/>
                      </w:rPr>
                      <w:t>SÁNG </w:t>
                    </w:r>
                    <w:r>
                      <w:rPr>
                        <w:rFonts w:ascii="Arial" w:hAnsi="Arial"/>
                        <w:b/>
                        <w:w w:val="95"/>
                        <w:sz w:val="24"/>
                      </w:rPr>
                      <w:t>DELAY1MS,</w:t>
                    </w:r>
                    <w:r>
                      <w:rPr>
                        <w:rFonts w:ascii="Arial" w:hAnsi="Arial"/>
                        <w:b/>
                        <w:spacing w:val="-23"/>
                        <w:w w:val="95"/>
                        <w:sz w:val="24"/>
                      </w:rPr>
                      <w:t> </w:t>
                    </w:r>
                    <w:r>
                      <w:rPr>
                        <w:rFonts w:ascii="Arial" w:hAnsi="Arial"/>
                        <w:b/>
                        <w:w w:val="95"/>
                        <w:sz w:val="24"/>
                      </w:rPr>
                      <w:t>TẮT</w:t>
                    </w:r>
                    <w:r>
                      <w:rPr>
                        <w:rFonts w:ascii="Arial" w:hAnsi="Arial"/>
                        <w:b/>
                        <w:spacing w:val="-22"/>
                        <w:w w:val="95"/>
                        <w:sz w:val="24"/>
                      </w:rPr>
                      <w:t> </w:t>
                    </w:r>
                    <w:r>
                      <w:rPr>
                        <w:rFonts w:ascii="Arial" w:hAnsi="Arial"/>
                        <w:b/>
                        <w:w w:val="95"/>
                        <w:sz w:val="24"/>
                      </w:rPr>
                      <w:t>LED</w:t>
                    </w:r>
                    <w:r>
                      <w:rPr>
                        <w:rFonts w:ascii="Arial" w:hAnsi="Arial"/>
                        <w:b/>
                        <w:spacing w:val="-22"/>
                        <w:w w:val="95"/>
                        <w:sz w:val="24"/>
                      </w:rPr>
                      <w:t> </w:t>
                    </w:r>
                    <w:r>
                      <w:rPr>
                        <w:rFonts w:ascii="Arial" w:hAnsi="Arial"/>
                        <w:b/>
                        <w:w w:val="95"/>
                        <w:sz w:val="24"/>
                      </w:rPr>
                      <w:t>7</w:t>
                    </w:r>
                  </w:p>
                </w:txbxContent>
              </v:textbox>
              <w10:wrap type="none"/>
            </v:shape>
            <v:shape style="position:absolute;left:4157;top:2682;width:5386;height:689" type="#_x0000_t202" filled="false" stroked="true" strokeweight="1.496013pt" strokecolor="#000000">
              <v:textbox inset="0,0,0,0">
                <w:txbxContent>
                  <w:p>
                    <w:pPr>
                      <w:spacing w:line="249" w:lineRule="auto" w:before="33"/>
                      <w:ind w:left="1622" w:right="367" w:hanging="1228"/>
                      <w:jc w:val="left"/>
                      <w:rPr>
                        <w:rFonts w:ascii="Arial" w:hAnsi="Arial"/>
                        <w:b/>
                        <w:sz w:val="24"/>
                      </w:rPr>
                    </w:pPr>
                    <w:r>
                      <w:rPr>
                        <w:rFonts w:ascii="Arial" w:hAnsi="Arial"/>
                        <w:b/>
                        <w:w w:val="90"/>
                        <w:sz w:val="24"/>
                      </w:rPr>
                      <w:t>GỞI</w:t>
                    </w:r>
                    <w:r>
                      <w:rPr>
                        <w:rFonts w:ascii="Arial" w:hAnsi="Arial"/>
                        <w:b/>
                        <w:spacing w:val="-41"/>
                        <w:w w:val="90"/>
                        <w:sz w:val="24"/>
                      </w:rPr>
                      <w:t> </w:t>
                    </w:r>
                    <w:r>
                      <w:rPr>
                        <w:rFonts w:ascii="Arial" w:hAnsi="Arial"/>
                        <w:b/>
                        <w:w w:val="90"/>
                        <w:sz w:val="24"/>
                      </w:rPr>
                      <w:t>MÃ</w:t>
                    </w:r>
                    <w:r>
                      <w:rPr>
                        <w:rFonts w:ascii="Arial" w:hAnsi="Arial"/>
                        <w:b/>
                        <w:spacing w:val="-41"/>
                        <w:w w:val="90"/>
                        <w:sz w:val="24"/>
                      </w:rPr>
                      <w:t> </w:t>
                    </w:r>
                    <w:r>
                      <w:rPr>
                        <w:rFonts w:ascii="Arial" w:hAnsi="Arial"/>
                        <w:b/>
                        <w:w w:val="90"/>
                        <w:sz w:val="24"/>
                      </w:rPr>
                      <w:t>SỐ</w:t>
                    </w:r>
                    <w:r>
                      <w:rPr>
                        <w:rFonts w:ascii="Arial" w:hAnsi="Arial"/>
                        <w:b/>
                        <w:spacing w:val="-40"/>
                        <w:w w:val="90"/>
                        <w:sz w:val="24"/>
                      </w:rPr>
                      <w:t> </w:t>
                    </w:r>
                    <w:r>
                      <w:rPr>
                        <w:rFonts w:ascii="Arial" w:hAnsi="Arial"/>
                        <w:b/>
                        <w:w w:val="90"/>
                        <w:sz w:val="24"/>
                      </w:rPr>
                      <w:t>1</w:t>
                    </w:r>
                    <w:r>
                      <w:rPr>
                        <w:rFonts w:ascii="Arial" w:hAnsi="Arial"/>
                        <w:b/>
                        <w:spacing w:val="-41"/>
                        <w:w w:val="90"/>
                        <w:sz w:val="24"/>
                      </w:rPr>
                      <w:t> </w:t>
                    </w:r>
                    <w:r>
                      <w:rPr>
                        <w:rFonts w:ascii="Arial" w:hAnsi="Arial"/>
                        <w:b/>
                        <w:w w:val="90"/>
                        <w:sz w:val="24"/>
                      </w:rPr>
                      <w:t>RA</w:t>
                    </w:r>
                    <w:r>
                      <w:rPr>
                        <w:rFonts w:ascii="Arial" w:hAnsi="Arial"/>
                        <w:b/>
                        <w:spacing w:val="-40"/>
                        <w:w w:val="90"/>
                        <w:sz w:val="24"/>
                      </w:rPr>
                      <w:t> </w:t>
                    </w:r>
                    <w:r>
                      <w:rPr>
                        <w:rFonts w:ascii="Arial" w:hAnsi="Arial"/>
                        <w:b/>
                        <w:w w:val="90"/>
                        <w:sz w:val="24"/>
                      </w:rPr>
                      <w:t>PORT,</w:t>
                    </w:r>
                    <w:r>
                      <w:rPr>
                        <w:rFonts w:ascii="Arial" w:hAnsi="Arial"/>
                        <w:b/>
                        <w:spacing w:val="-41"/>
                        <w:w w:val="90"/>
                        <w:sz w:val="24"/>
                      </w:rPr>
                      <w:t> </w:t>
                    </w:r>
                    <w:r>
                      <w:rPr>
                        <w:rFonts w:ascii="Arial" w:hAnsi="Arial"/>
                        <w:b/>
                        <w:w w:val="90"/>
                        <w:sz w:val="24"/>
                      </w:rPr>
                      <w:t>CHO</w:t>
                    </w:r>
                    <w:r>
                      <w:rPr>
                        <w:rFonts w:ascii="Arial" w:hAnsi="Arial"/>
                        <w:b/>
                        <w:spacing w:val="-40"/>
                        <w:w w:val="90"/>
                        <w:sz w:val="24"/>
                      </w:rPr>
                      <w:t> </w:t>
                    </w:r>
                    <w:r>
                      <w:rPr>
                        <w:rFonts w:ascii="Arial" w:hAnsi="Arial"/>
                        <w:b/>
                        <w:w w:val="90"/>
                        <w:sz w:val="24"/>
                      </w:rPr>
                      <w:t>PHÉP</w:t>
                    </w:r>
                    <w:r>
                      <w:rPr>
                        <w:rFonts w:ascii="Arial" w:hAnsi="Arial"/>
                        <w:b/>
                        <w:spacing w:val="-41"/>
                        <w:w w:val="90"/>
                        <w:sz w:val="24"/>
                      </w:rPr>
                      <w:t> </w:t>
                    </w:r>
                    <w:r>
                      <w:rPr>
                        <w:rFonts w:ascii="Arial" w:hAnsi="Arial"/>
                        <w:b/>
                        <w:w w:val="90"/>
                        <w:sz w:val="24"/>
                      </w:rPr>
                      <w:t>LED</w:t>
                    </w:r>
                    <w:r>
                      <w:rPr>
                        <w:rFonts w:ascii="Arial" w:hAnsi="Arial"/>
                        <w:b/>
                        <w:spacing w:val="-40"/>
                        <w:w w:val="90"/>
                        <w:sz w:val="24"/>
                      </w:rPr>
                      <w:t> </w:t>
                    </w:r>
                    <w:r>
                      <w:rPr>
                        <w:rFonts w:ascii="Arial" w:hAnsi="Arial"/>
                        <w:b/>
                        <w:w w:val="90"/>
                        <w:sz w:val="24"/>
                      </w:rPr>
                      <w:t>1</w:t>
                    </w:r>
                    <w:r>
                      <w:rPr>
                        <w:rFonts w:ascii="Arial" w:hAnsi="Arial"/>
                        <w:b/>
                        <w:spacing w:val="-41"/>
                        <w:w w:val="90"/>
                        <w:sz w:val="24"/>
                      </w:rPr>
                      <w:t> </w:t>
                    </w:r>
                    <w:r>
                      <w:rPr>
                        <w:rFonts w:ascii="Arial" w:hAnsi="Arial"/>
                        <w:b/>
                        <w:spacing w:val="-4"/>
                        <w:w w:val="90"/>
                        <w:sz w:val="24"/>
                      </w:rPr>
                      <w:t>SÁNG </w:t>
                    </w:r>
                    <w:r>
                      <w:rPr>
                        <w:rFonts w:ascii="Arial" w:hAnsi="Arial"/>
                        <w:b/>
                        <w:w w:val="95"/>
                        <w:sz w:val="24"/>
                      </w:rPr>
                      <w:t>DELAY1MS,</w:t>
                    </w:r>
                    <w:r>
                      <w:rPr>
                        <w:rFonts w:ascii="Arial" w:hAnsi="Arial"/>
                        <w:b/>
                        <w:spacing w:val="-23"/>
                        <w:w w:val="95"/>
                        <w:sz w:val="24"/>
                      </w:rPr>
                      <w:t> </w:t>
                    </w:r>
                    <w:r>
                      <w:rPr>
                        <w:rFonts w:ascii="Arial" w:hAnsi="Arial"/>
                        <w:b/>
                        <w:w w:val="95"/>
                        <w:sz w:val="24"/>
                      </w:rPr>
                      <w:t>TẮT</w:t>
                    </w:r>
                    <w:r>
                      <w:rPr>
                        <w:rFonts w:ascii="Arial" w:hAnsi="Arial"/>
                        <w:b/>
                        <w:spacing w:val="-22"/>
                        <w:w w:val="95"/>
                        <w:sz w:val="24"/>
                      </w:rPr>
                      <w:t> </w:t>
                    </w:r>
                    <w:r>
                      <w:rPr>
                        <w:rFonts w:ascii="Arial" w:hAnsi="Arial"/>
                        <w:b/>
                        <w:w w:val="95"/>
                        <w:sz w:val="24"/>
                      </w:rPr>
                      <w:t>LED</w:t>
                    </w:r>
                    <w:r>
                      <w:rPr>
                        <w:rFonts w:ascii="Arial" w:hAnsi="Arial"/>
                        <w:b/>
                        <w:spacing w:val="-22"/>
                        <w:w w:val="95"/>
                        <w:sz w:val="24"/>
                      </w:rPr>
                      <w:t> </w:t>
                    </w:r>
                    <w:r>
                      <w:rPr>
                        <w:rFonts w:ascii="Arial" w:hAnsi="Arial"/>
                        <w:b/>
                        <w:w w:val="95"/>
                        <w:sz w:val="24"/>
                      </w:rPr>
                      <w:t>1</w:t>
                    </w:r>
                  </w:p>
                </w:txbxContent>
              </v:textbox>
              <v:stroke dashstyle="solid"/>
              <w10:wrap type="none"/>
            </v:shape>
            <w10:wrap type="topAndBottom"/>
          </v:group>
        </w:pict>
      </w:r>
      <w:r>
        <w:rPr>
          <w:sz w:val="24"/>
        </w:rPr>
        <w:t>Lƣu đồ:</w:t>
      </w:r>
    </w:p>
    <w:p>
      <w:pPr>
        <w:pStyle w:val="BodyText"/>
        <w:spacing w:before="1"/>
        <w:rPr>
          <w:sz w:val="18"/>
        </w:rPr>
      </w:pPr>
    </w:p>
    <w:p>
      <w:pPr>
        <w:spacing w:after="0"/>
        <w:rPr>
          <w:sz w:val="18"/>
        </w:rPr>
        <w:sectPr>
          <w:pgSz w:w="11910" w:h="16840"/>
          <w:pgMar w:header="283" w:footer="472" w:top="640" w:bottom="660" w:left="740" w:right="0"/>
        </w:sectPr>
      </w:pPr>
    </w:p>
    <w:p>
      <w:pPr>
        <w:pStyle w:val="BodyText"/>
        <w:rPr>
          <w:sz w:val="28"/>
        </w:rPr>
      </w:pPr>
    </w:p>
    <w:p>
      <w:pPr>
        <w:pStyle w:val="ListParagraph"/>
        <w:numPr>
          <w:ilvl w:val="0"/>
          <w:numId w:val="69"/>
        </w:numPr>
        <w:tabs>
          <w:tab w:pos="1809" w:val="left" w:leader="none"/>
          <w:tab w:pos="1810" w:val="left" w:leader="none"/>
        </w:tabs>
        <w:spacing w:line="240" w:lineRule="auto" w:before="168" w:after="0"/>
        <w:ind w:left="1809" w:right="0" w:hanging="567"/>
        <w:jc w:val="left"/>
        <w:rPr>
          <w:sz w:val="24"/>
        </w:rPr>
      </w:pPr>
      <w:r>
        <w:rPr>
          <w:w w:val="95"/>
          <w:sz w:val="24"/>
        </w:rPr>
        <w:t>Chƣơng</w:t>
      </w:r>
      <w:r>
        <w:rPr>
          <w:spacing w:val="1"/>
          <w:w w:val="95"/>
          <w:sz w:val="24"/>
        </w:rPr>
        <w:t> </w:t>
      </w:r>
      <w:r>
        <w:rPr>
          <w:spacing w:val="-10"/>
          <w:w w:val="95"/>
          <w:sz w:val="24"/>
        </w:rPr>
        <w:t>trình:</w:t>
      </w:r>
    </w:p>
    <w:p>
      <w:pPr>
        <w:spacing w:before="90"/>
        <w:ind w:left="-11" w:right="0" w:firstLine="0"/>
        <w:jc w:val="left"/>
        <w:rPr>
          <w:i/>
          <w:sz w:val="24"/>
        </w:rPr>
      </w:pPr>
      <w:r>
        <w:rPr/>
        <w:br w:type="column"/>
      </w:r>
      <w:r>
        <w:rPr>
          <w:i/>
          <w:sz w:val="24"/>
        </w:rPr>
        <w:t>Hình 5-44: Lưu đồ điều khiển 8 led quét sáng 8 số.</w:t>
      </w:r>
    </w:p>
    <w:p>
      <w:pPr>
        <w:spacing w:after="0"/>
        <w:jc w:val="left"/>
        <w:rPr>
          <w:sz w:val="24"/>
        </w:rPr>
        <w:sectPr>
          <w:type w:val="continuous"/>
          <w:pgSz w:w="11910" w:h="16840"/>
          <w:pgMar w:top="520" w:bottom="280" w:left="740" w:right="0"/>
          <w:cols w:num="2" w:equalWidth="0">
            <w:col w:w="3163" w:space="40"/>
            <w:col w:w="7967"/>
          </w:cols>
        </w:sectPr>
      </w:pPr>
    </w:p>
    <w:p>
      <w:pPr>
        <w:pStyle w:val="BodyText"/>
        <w:ind w:left="561"/>
        <w:rPr>
          <w:sz w:val="20"/>
        </w:rPr>
      </w:pPr>
      <w:r>
        <w:rPr>
          <w:sz w:val="20"/>
        </w:rPr>
        <w:pict>
          <v:group style="width:507.8pt;height:115.75pt;mso-position-horizontal-relative:char;mso-position-vertical-relative:line" coordorigin="0,0" coordsize="10156,2315">
            <v:shape style="position:absolute;left:-1;top:0;width:10156;height:2315" coordorigin="0,0" coordsize="10156,2315" path="m10146,0l10,0,0,0,0,2315,10,2315,10146,2315,10146,2305,10,2305,10,10,10146,10,10146,0xm10156,0l10146,0,10146,2315,10156,2315,10156,0xe" filled="true" fillcolor="#000000" stroked="false">
              <v:path arrowok="t"/>
              <v:fill type="solid"/>
            </v:shape>
            <v:shape style="position:absolute;left:115;top:26;width:2748;height:566" type="#_x0000_t202" filled="false" stroked="false">
              <v:textbox inset="0,0,0,0">
                <w:txbxContent>
                  <w:p>
                    <w:pPr>
                      <w:spacing w:line="249" w:lineRule="auto" w:before="8"/>
                      <w:ind w:left="0" w:right="2" w:firstLine="0"/>
                      <w:jc w:val="left"/>
                      <w:rPr>
                        <w:rFonts w:ascii="Georgia"/>
                        <w:sz w:val="24"/>
                      </w:rPr>
                    </w:pPr>
                    <w:r>
                      <w:rPr>
                        <w:rFonts w:ascii="Georgia"/>
                        <w:w w:val="90"/>
                        <w:sz w:val="24"/>
                      </w:rPr>
                      <w:t>#IN</w:t>
                    </w:r>
                    <w:r>
                      <w:rPr>
                        <w:rFonts w:ascii="Georgia"/>
                        <w:w w:val="87"/>
                        <w:sz w:val="24"/>
                      </w:rPr>
                      <w:t>C</w:t>
                    </w:r>
                    <w:r>
                      <w:rPr>
                        <w:rFonts w:ascii="Georgia"/>
                        <w:w w:val="88"/>
                        <w:sz w:val="24"/>
                      </w:rPr>
                      <w:t>L</w:t>
                    </w:r>
                    <w:r>
                      <w:rPr>
                        <w:rFonts w:ascii="Georgia"/>
                        <w:w w:val="85"/>
                        <w:sz w:val="24"/>
                      </w:rPr>
                      <w:t>U</w:t>
                    </w:r>
                    <w:r>
                      <w:rPr>
                        <w:rFonts w:ascii="Georgia"/>
                        <w:w w:val="88"/>
                        <w:sz w:val="24"/>
                      </w:rPr>
                      <w:t>DE</w:t>
                    </w:r>
                    <w:r>
                      <w:rPr>
                        <w:rFonts w:ascii="Georgia"/>
                        <w:w w:val="86"/>
                        <w:sz w:val="24"/>
                      </w:rPr>
                      <w:t>&lt;</w:t>
                    </w:r>
                    <w:r>
                      <w:rPr>
                        <w:rFonts w:ascii="Georgia"/>
                        <w:w w:val="95"/>
                        <w:sz w:val="24"/>
                      </w:rPr>
                      <w:t>T</w:t>
                    </w:r>
                    <w:r>
                      <w:rPr>
                        <w:rFonts w:ascii="Georgia"/>
                        <w:w w:val="90"/>
                        <w:sz w:val="24"/>
                      </w:rPr>
                      <w:t>V</w:t>
                    </w:r>
                    <w:r>
                      <w:rPr>
                        <w:rFonts w:ascii="Georgia"/>
                        <w:w w:val="57"/>
                        <w:sz w:val="24"/>
                      </w:rPr>
                      <w:t>_</w:t>
                    </w:r>
                    <w:r>
                      <w:rPr>
                        <w:rFonts w:ascii="Georgia"/>
                        <w:w w:val="128"/>
                        <w:sz w:val="24"/>
                      </w:rPr>
                      <w:t>1</w:t>
                    </w:r>
                    <w:r>
                      <w:rPr>
                        <w:rFonts w:ascii="Georgia"/>
                        <w:w w:val="97"/>
                        <w:sz w:val="24"/>
                      </w:rPr>
                      <w:t>6</w:t>
                    </w:r>
                    <w:r>
                      <w:rPr>
                        <w:rFonts w:ascii="Georgia"/>
                        <w:w w:val="89"/>
                        <w:sz w:val="24"/>
                      </w:rPr>
                      <w:t>F</w:t>
                    </w:r>
                    <w:r>
                      <w:rPr>
                        <w:rFonts w:ascii="Georgia"/>
                        <w:w w:val="92"/>
                        <w:sz w:val="24"/>
                      </w:rPr>
                      <w:t>88</w:t>
                    </w:r>
                    <w:r>
                      <w:rPr>
                        <w:rFonts w:ascii="Georgia"/>
                        <w:w w:val="110"/>
                        <w:sz w:val="24"/>
                      </w:rPr>
                      <w:t>7</w:t>
                    </w:r>
                    <w:r>
                      <w:rPr>
                        <w:rFonts w:ascii="Georgia"/>
                        <w:w w:val="76"/>
                        <w:sz w:val="24"/>
                      </w:rPr>
                      <w:t>.</w:t>
                    </w:r>
                    <w:r>
                      <w:rPr>
                        <w:rFonts w:ascii="Georgia"/>
                        <w:w w:val="87"/>
                        <w:sz w:val="24"/>
                      </w:rPr>
                      <w:t>C</w:t>
                    </w:r>
                    <w:r>
                      <w:rPr>
                        <w:rFonts w:ascii="Georgia"/>
                        <w:w w:val="86"/>
                        <w:sz w:val="24"/>
                      </w:rPr>
                      <w:t>&gt; </w:t>
                    </w:r>
                    <w:r>
                      <w:rPr>
                        <w:rFonts w:ascii="Georgia"/>
                        <w:sz w:val="24"/>
                      </w:rPr>
                      <w:t>VOID MAIN()</w:t>
                    </w:r>
                  </w:p>
                </w:txbxContent>
              </v:textbox>
              <w10:wrap type="none"/>
            </v:shape>
            <v:shape style="position:absolute;left:115;top:593;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shape style="position:absolute;left:835;top:593;width:1997;height:843" type="#_x0000_t202" filled="false" stroked="false">
              <v:textbox inset="0,0,0,0">
                <w:txbxContent>
                  <w:p>
                    <w:pPr>
                      <w:spacing w:line="244" w:lineRule="auto" w:before="8"/>
                      <w:ind w:left="0" w:right="0" w:firstLine="0"/>
                      <w:jc w:val="left"/>
                      <w:rPr>
                        <w:rFonts w:ascii="Georgia"/>
                        <w:sz w:val="24"/>
                      </w:rPr>
                    </w:pPr>
                    <w:r>
                      <w:rPr>
                        <w:rFonts w:ascii="Georgia"/>
                        <w:w w:val="85"/>
                        <w:sz w:val="24"/>
                      </w:rPr>
                      <w:t>SET_TRIS_B(0x00); </w:t>
                    </w:r>
                    <w:r>
                      <w:rPr>
                        <w:rFonts w:ascii="Georgia"/>
                        <w:sz w:val="24"/>
                      </w:rPr>
                      <w:t>WHILE(TRUE)</w:t>
                    </w:r>
                  </w:p>
                  <w:p>
                    <w:pPr>
                      <w:spacing w:before="5"/>
                      <w:ind w:left="0" w:right="0" w:firstLine="0"/>
                      <w:jc w:val="left"/>
                      <w:rPr>
                        <w:rFonts w:ascii="Georgia"/>
                        <w:sz w:val="24"/>
                      </w:rPr>
                    </w:pPr>
                    <w:r>
                      <w:rPr>
                        <w:rFonts w:ascii="Georgia"/>
                        <w:w w:val="90"/>
                        <w:sz w:val="24"/>
                      </w:rPr>
                      <w:t>{</w:t>
                    </w:r>
                  </w:p>
                </w:txbxContent>
              </v:textbox>
              <w10:wrap type="none"/>
            </v:shape>
            <v:shape style="position:absolute;left:3716;top:593;width:2007;height:282" type="#_x0000_t202" filled="false" stroked="false">
              <v:textbox inset="0,0,0,0">
                <w:txbxContent>
                  <w:p>
                    <w:pPr>
                      <w:spacing w:before="8"/>
                      <w:ind w:left="0" w:right="0" w:firstLine="0"/>
                      <w:jc w:val="left"/>
                      <w:rPr>
                        <w:rFonts w:ascii="Georgia"/>
                        <w:sz w:val="24"/>
                      </w:rPr>
                    </w:pPr>
                    <w:r>
                      <w:rPr>
                        <w:rFonts w:ascii="Georgia"/>
                        <w:w w:val="85"/>
                        <w:sz w:val="24"/>
                      </w:rPr>
                      <w:t>SET_TRIS_D(0x00);</w:t>
                    </w:r>
                  </w:p>
                </w:txbxContent>
              </v:textbox>
              <w10:wrap type="none"/>
            </v:shape>
            <v:shape style="position:absolute;left:835;top:1438;width:9039;height:844" type="#_x0000_t202" filled="false" stroked="false">
              <v:textbox inset="0,0,0,0">
                <w:txbxContent>
                  <w:p>
                    <w:pPr>
                      <w:spacing w:line="247" w:lineRule="auto" w:before="8"/>
                      <w:ind w:left="0" w:right="18" w:firstLine="0"/>
                      <w:jc w:val="both"/>
                      <w:rPr>
                        <w:rFonts w:ascii="Georgia"/>
                        <w:sz w:val="24"/>
                      </w:rPr>
                    </w:pP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1"/>
                        <w:w w:val="93"/>
                        <w:sz w:val="24"/>
                      </w:rPr>
                      <w:t>B</w:t>
                    </w:r>
                    <w:r>
                      <w:rPr>
                        <w:rFonts w:ascii="Georgia"/>
                        <w:w w:val="94"/>
                        <w:sz w:val="24"/>
                      </w:rPr>
                      <w:t>(0</w:t>
                    </w:r>
                    <w:r>
                      <w:rPr>
                        <w:rFonts w:ascii="Georgia"/>
                        <w:spacing w:val="-1"/>
                        <w:w w:val="95"/>
                        <w:sz w:val="24"/>
                      </w:rPr>
                      <w:t>x</w:t>
                    </w:r>
                    <w:r>
                      <w:rPr>
                        <w:rFonts w:ascii="Georgia"/>
                        <w:spacing w:val="-1"/>
                        <w:w w:val="87"/>
                        <w:sz w:val="24"/>
                      </w:rPr>
                      <w:t>C</w:t>
                    </w:r>
                    <w:r>
                      <w:rPr>
                        <w:rFonts w:ascii="Georgia"/>
                        <w:spacing w:val="1"/>
                        <w:w w:val="90"/>
                        <w:sz w:val="24"/>
                      </w:rPr>
                      <w:t>0</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4"/>
                        <w:w w:val="88"/>
                        <w:sz w:val="24"/>
                      </w:rPr>
                      <w:t>L</w:t>
                    </w:r>
                    <w:r>
                      <w:rPr>
                        <w:rFonts w:ascii="Georgia"/>
                        <w:spacing w:val="1"/>
                        <w:w w:val="87"/>
                        <w:sz w:val="24"/>
                      </w:rPr>
                      <w:t>O</w:t>
                    </w:r>
                    <w:r>
                      <w:rPr>
                        <w:rFonts w:ascii="Georgia"/>
                        <w:spacing w:val="-1"/>
                        <w:w w:val="96"/>
                        <w:sz w:val="24"/>
                      </w:rPr>
                      <w:t>W(</w:t>
                    </w:r>
                    <w:r>
                      <w:rPr>
                        <w:rFonts w:ascii="Georgia"/>
                        <w:spacing w:val="-2"/>
                        <w:w w:val="93"/>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89"/>
                        <w:sz w:val="24"/>
                      </w:rPr>
                      <w:t>D0</w:t>
                    </w:r>
                    <w:r>
                      <w:rPr>
                        <w:rFonts w:ascii="Georgia"/>
                        <w:w w:val="93"/>
                        <w:sz w:val="24"/>
                      </w:rPr>
                      <w:t>);</w:t>
                    </w:r>
                    <w:r>
                      <w:rPr>
                        <w:rFonts w:ascii="Georgia"/>
                        <w:sz w:val="24"/>
                      </w:rPr>
                      <w:t>    </w:t>
                    </w:r>
                    <w:r>
                      <w:rPr>
                        <w:rFonts w:ascii="Georgia"/>
                        <w:spacing w:val="-22"/>
                        <w:sz w:val="24"/>
                      </w:rPr>
                      <w:t> </w:t>
                    </w:r>
                    <w:r>
                      <w:rPr>
                        <w:rFonts w:ascii="Georgia"/>
                        <w:w w:val="88"/>
                        <w:sz w:val="24"/>
                      </w:rPr>
                      <w:t>DE</w:t>
                    </w:r>
                    <w:r>
                      <w:rPr>
                        <w:rFonts w:ascii="Georgia"/>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89"/>
                        <w:sz w:val="24"/>
                      </w:rPr>
                      <w:t>D0</w:t>
                    </w:r>
                    <w:r>
                      <w:rPr>
                        <w:rFonts w:ascii="Georgia"/>
                        <w:w w:val="93"/>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1"/>
                        <w:w w:val="93"/>
                        <w:sz w:val="24"/>
                      </w:rPr>
                      <w:t>B</w:t>
                    </w:r>
                    <w:r>
                      <w:rPr>
                        <w:rFonts w:ascii="Georgia"/>
                        <w:w w:val="94"/>
                        <w:sz w:val="24"/>
                      </w:rPr>
                      <w:t>(0</w:t>
                    </w:r>
                    <w:r>
                      <w:rPr>
                        <w:rFonts w:ascii="Georgia"/>
                        <w:spacing w:val="-3"/>
                        <w:w w:val="80"/>
                        <w:sz w:val="24"/>
                      </w:rPr>
                      <w:t>X</w:t>
                    </w:r>
                    <w:r>
                      <w:rPr>
                        <w:rFonts w:ascii="Georgia"/>
                        <w:w w:val="89"/>
                        <w:sz w:val="24"/>
                      </w:rPr>
                      <w:t>F</w:t>
                    </w:r>
                    <w:r>
                      <w:rPr>
                        <w:rFonts w:ascii="Georgia"/>
                        <w:spacing w:val="1"/>
                        <w:w w:val="97"/>
                        <w:sz w:val="24"/>
                      </w:rPr>
                      <w:t>9</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4"/>
                        <w:w w:val="88"/>
                        <w:sz w:val="24"/>
                      </w:rPr>
                      <w:t>L</w:t>
                    </w:r>
                    <w:r>
                      <w:rPr>
                        <w:rFonts w:ascii="Georgia"/>
                        <w:spacing w:val="1"/>
                        <w:w w:val="87"/>
                        <w:sz w:val="24"/>
                      </w:rPr>
                      <w:t>O</w:t>
                    </w:r>
                    <w:r>
                      <w:rPr>
                        <w:rFonts w:ascii="Georgia"/>
                        <w:spacing w:val="-1"/>
                        <w:w w:val="96"/>
                        <w:sz w:val="24"/>
                      </w:rPr>
                      <w:t>W(</w:t>
                    </w:r>
                    <w:r>
                      <w:rPr>
                        <w:rFonts w:ascii="Georgia"/>
                        <w:spacing w:val="-2"/>
                        <w:w w:val="93"/>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103"/>
                        <w:sz w:val="24"/>
                      </w:rPr>
                      <w:t>D1</w:t>
                    </w:r>
                    <w:r>
                      <w:rPr>
                        <w:rFonts w:ascii="Georgia"/>
                        <w:w w:val="93"/>
                        <w:sz w:val="24"/>
                      </w:rPr>
                      <w:t>);</w:t>
                    </w:r>
                    <w:r>
                      <w:rPr>
                        <w:rFonts w:ascii="Georgia"/>
                        <w:sz w:val="24"/>
                      </w:rPr>
                      <w:t>    </w:t>
                    </w:r>
                    <w:r>
                      <w:rPr>
                        <w:rFonts w:ascii="Georgia"/>
                        <w:spacing w:val="-27"/>
                        <w:sz w:val="24"/>
                      </w:rPr>
                      <w:t> </w:t>
                    </w:r>
                    <w:r>
                      <w:rPr>
                        <w:rFonts w:ascii="Georgia"/>
                        <w:w w:val="88"/>
                        <w:sz w:val="24"/>
                      </w:rPr>
                      <w:t>DE</w:t>
                    </w:r>
                    <w:r>
                      <w:rPr>
                        <w:rFonts w:ascii="Georgia"/>
                        <w:spacing w:val="1"/>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0"/>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103"/>
                        <w:sz w:val="24"/>
                      </w:rPr>
                      <w:t>D1</w:t>
                    </w:r>
                    <w:r>
                      <w:rPr>
                        <w:rFonts w:ascii="Georgia"/>
                        <w:w w:val="93"/>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1"/>
                        <w:w w:val="93"/>
                        <w:sz w:val="24"/>
                      </w:rPr>
                      <w:t>B</w:t>
                    </w:r>
                    <w:r>
                      <w:rPr>
                        <w:rFonts w:ascii="Georgia"/>
                        <w:w w:val="94"/>
                        <w:sz w:val="24"/>
                      </w:rPr>
                      <w:t>(0</w:t>
                    </w:r>
                    <w:r>
                      <w:rPr>
                        <w:rFonts w:ascii="Georgia"/>
                        <w:spacing w:val="1"/>
                        <w:w w:val="80"/>
                        <w:sz w:val="24"/>
                      </w:rPr>
                      <w:t>X</w:t>
                    </w:r>
                    <w:r>
                      <w:rPr>
                        <w:rFonts w:ascii="Georgia"/>
                        <w:spacing w:val="-6"/>
                        <w:w w:val="92"/>
                        <w:sz w:val="24"/>
                      </w:rPr>
                      <w:t>A</w:t>
                    </w:r>
                    <w:r>
                      <w:rPr>
                        <w:rFonts w:ascii="Georgia"/>
                        <w:spacing w:val="1"/>
                        <w:w w:val="98"/>
                        <w:sz w:val="24"/>
                      </w:rPr>
                      <w:t>4</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w w:val="88"/>
                        <w:sz w:val="24"/>
                      </w:rPr>
                      <w:t>L</w:t>
                    </w:r>
                    <w:r>
                      <w:rPr>
                        <w:rFonts w:ascii="Georgia"/>
                        <w:spacing w:val="1"/>
                        <w:w w:val="87"/>
                        <w:sz w:val="24"/>
                      </w:rPr>
                      <w:t>O</w:t>
                    </w:r>
                    <w:r>
                      <w:rPr>
                        <w:rFonts w:ascii="Georgia"/>
                        <w:spacing w:val="-1"/>
                        <w:w w:val="96"/>
                        <w:sz w:val="24"/>
                      </w:rPr>
                      <w:t>W(</w:t>
                    </w:r>
                    <w:r>
                      <w:rPr>
                        <w:rFonts w:ascii="Georgia"/>
                        <w:spacing w:val="-2"/>
                        <w:w w:val="93"/>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2"/>
                        <w:sz w:val="24"/>
                      </w:rPr>
                      <w:t>D2</w:t>
                    </w:r>
                    <w:r>
                      <w:rPr>
                        <w:rFonts w:ascii="Georgia"/>
                        <w:w w:val="93"/>
                        <w:sz w:val="24"/>
                      </w:rPr>
                      <w:t>);</w:t>
                    </w:r>
                    <w:r>
                      <w:rPr>
                        <w:rFonts w:ascii="Georgia"/>
                        <w:sz w:val="24"/>
                      </w:rPr>
                      <w:t>   </w:t>
                    </w:r>
                    <w:r>
                      <w:rPr>
                        <w:rFonts w:ascii="Georgia"/>
                        <w:spacing w:val="26"/>
                        <w:sz w:val="24"/>
                      </w:rPr>
                      <w:t> </w:t>
                    </w:r>
                    <w:r>
                      <w:rPr>
                        <w:rFonts w:ascii="Georgia"/>
                        <w:w w:val="88"/>
                        <w:sz w:val="24"/>
                      </w:rPr>
                      <w:t>DE</w:t>
                    </w:r>
                    <w:r>
                      <w:rPr>
                        <w:rFonts w:ascii="Georgia"/>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2"/>
                        <w:sz w:val="24"/>
                      </w:rPr>
                      <w:t>D2</w:t>
                    </w:r>
                    <w:r>
                      <w:rPr>
                        <w:rFonts w:ascii="Georgia"/>
                        <w:w w:val="93"/>
                        <w:sz w:val="24"/>
                      </w:rPr>
                      <w:t>);</w:t>
                    </w:r>
                  </w:p>
                </w:txbxContent>
              </v:textbox>
              <w10:wrap type="none"/>
            </v:shape>
          </v:group>
        </w:pict>
      </w:r>
      <w:r>
        <w:rPr>
          <w:sz w:val="20"/>
        </w:rPr>
      </w:r>
    </w:p>
    <w:p>
      <w:pPr>
        <w:spacing w:after="0"/>
        <w:rPr>
          <w:sz w:val="20"/>
        </w:rPr>
        <w:sectPr>
          <w:type w:val="continuous"/>
          <w:pgSz w:w="11910" w:h="16840"/>
          <w:pgMar w:top="520" w:bottom="280" w:left="740" w:right="0"/>
        </w:sectPr>
      </w:pPr>
    </w:p>
    <w:p>
      <w:pPr>
        <w:pStyle w:val="BodyText"/>
        <w:rPr>
          <w:i/>
          <w:sz w:val="20"/>
        </w:rPr>
      </w:pPr>
      <w:r>
        <w:rPr/>
        <w:pict>
          <v:shape style="position:absolute;margin-left:65.064003pt;margin-top:14.159983pt;width:508.05pt;height:119.85pt;mso-position-horizontal-relative:page;mso-position-vertical-relative:page;z-index:15967744"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7"/>
                    <w:gridCol w:w="5005"/>
                    <w:gridCol w:w="4624"/>
                  </w:tblGrid>
                  <w:tr>
                    <w:trPr>
                      <w:trHeight w:val="345" w:hRule="atLeast"/>
                    </w:trPr>
                    <w:tc>
                      <w:tcPr>
                        <w:tcW w:w="10146" w:type="dxa"/>
                        <w:gridSpan w:val="3"/>
                        <w:tcBorders>
                          <w:top w:val="single" w:sz="4" w:space="0" w:color="000000"/>
                          <w:left w:val="single" w:sz="4" w:space="0" w:color="000000"/>
                          <w:bottom w:val="single" w:sz="8" w:space="0" w:color="000000"/>
                          <w:right w:val="single" w:sz="4" w:space="0" w:color="000000"/>
                        </w:tcBorders>
                      </w:tcPr>
                      <w:p>
                        <w:pPr>
                          <w:pStyle w:val="TableParagraph"/>
                          <w:rPr>
                            <w:sz w:val="22"/>
                          </w:rPr>
                        </w:pPr>
                      </w:p>
                    </w:tc>
                  </w:tr>
                  <w:tr>
                    <w:trPr>
                      <w:trHeight w:val="299" w:hRule="atLeast"/>
                    </w:trPr>
                    <w:tc>
                      <w:tcPr>
                        <w:tcW w:w="517" w:type="dxa"/>
                        <w:tcBorders>
                          <w:top w:val="single" w:sz="8" w:space="0" w:color="000000"/>
                          <w:left w:val="single" w:sz="4" w:space="0" w:color="000000"/>
                        </w:tcBorders>
                      </w:tcPr>
                      <w:p>
                        <w:pPr>
                          <w:pStyle w:val="TableParagraph"/>
                          <w:rPr>
                            <w:sz w:val="22"/>
                          </w:rPr>
                        </w:pPr>
                      </w:p>
                    </w:tc>
                    <w:tc>
                      <w:tcPr>
                        <w:tcW w:w="5005" w:type="dxa"/>
                        <w:tcBorders>
                          <w:top w:val="single" w:sz="8" w:space="0" w:color="000000"/>
                        </w:tcBorders>
                      </w:tcPr>
                      <w:p>
                        <w:pPr>
                          <w:pStyle w:val="TableParagraph"/>
                          <w:spacing w:line="254" w:lineRule="exact" w:before="24"/>
                          <w:ind w:right="112"/>
                          <w:jc w:val="right"/>
                          <w:rPr>
                            <w:rFonts w:ascii="Georgia"/>
                            <w:sz w:val="24"/>
                          </w:rPr>
                        </w:pPr>
                        <w:r>
                          <w:rPr>
                            <w:rFonts w:ascii="Georgia"/>
                            <w:w w:val="85"/>
                            <w:sz w:val="24"/>
                          </w:rPr>
                          <w:t>OUTPUT_B(0XB0); OUTPUT_LOW(PIN_D3);</w:t>
                        </w:r>
                      </w:p>
                    </w:tc>
                    <w:tc>
                      <w:tcPr>
                        <w:tcW w:w="4624" w:type="dxa"/>
                        <w:tcBorders>
                          <w:top w:val="single" w:sz="8" w:space="0" w:color="000000"/>
                          <w:right w:val="single" w:sz="4" w:space="0" w:color="000000"/>
                        </w:tcBorders>
                      </w:tcPr>
                      <w:p>
                        <w:pPr>
                          <w:pStyle w:val="TableParagraph"/>
                          <w:spacing w:line="254" w:lineRule="exact" w:before="24"/>
                          <w:ind w:left="148"/>
                          <w:rPr>
                            <w:rFonts w:ascii="Georgia"/>
                            <w:sz w:val="24"/>
                          </w:rPr>
                        </w:pPr>
                        <w:r>
                          <w:rPr>
                            <w:rFonts w:ascii="Georgia"/>
                            <w:w w:val="88"/>
                            <w:sz w:val="24"/>
                          </w:rPr>
                          <w:t>DE</w:t>
                        </w:r>
                        <w:r>
                          <w:rPr>
                            <w:rFonts w:ascii="Georgia"/>
                            <w:spacing w:val="1"/>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3"/>
                            <w:sz w:val="24"/>
                          </w:rPr>
                          <w:t>D3</w:t>
                        </w:r>
                        <w:r>
                          <w:rPr>
                            <w:rFonts w:ascii="Georgia"/>
                            <w:w w:val="93"/>
                            <w:sz w:val="24"/>
                          </w:rPr>
                          <w:t>);</w:t>
                        </w:r>
                      </w:p>
                    </w:tc>
                  </w:tr>
                  <w:tr>
                    <w:trPr>
                      <w:trHeight w:val="283" w:hRule="atLeast"/>
                    </w:trPr>
                    <w:tc>
                      <w:tcPr>
                        <w:tcW w:w="517" w:type="dxa"/>
                        <w:tcBorders>
                          <w:left w:val="single" w:sz="4" w:space="0" w:color="000000"/>
                        </w:tcBorders>
                      </w:tcPr>
                      <w:p>
                        <w:pPr>
                          <w:pStyle w:val="TableParagraph"/>
                          <w:rPr>
                            <w:sz w:val="20"/>
                          </w:rPr>
                        </w:pPr>
                      </w:p>
                    </w:tc>
                    <w:tc>
                      <w:tcPr>
                        <w:tcW w:w="5005" w:type="dxa"/>
                      </w:tcPr>
                      <w:p>
                        <w:pPr>
                          <w:pStyle w:val="TableParagraph"/>
                          <w:spacing w:line="254" w:lineRule="exact" w:before="9"/>
                          <w:ind w:right="150"/>
                          <w:jc w:val="right"/>
                          <w:rPr>
                            <w:rFonts w:ascii="Georgia"/>
                            <w:sz w:val="24"/>
                          </w:rPr>
                        </w:pPr>
                        <w:r>
                          <w:rPr>
                            <w:rFonts w:ascii="Georgia"/>
                            <w:w w:val="90"/>
                            <w:sz w:val="24"/>
                          </w:rPr>
                          <w:t>OUTPUT_B(0x99); OUTPUT_LOW(PIN_D4);</w:t>
                        </w:r>
                      </w:p>
                    </w:tc>
                    <w:tc>
                      <w:tcPr>
                        <w:tcW w:w="4624" w:type="dxa"/>
                        <w:tcBorders>
                          <w:right w:val="single" w:sz="4" w:space="0" w:color="000000"/>
                        </w:tcBorders>
                      </w:tcPr>
                      <w:p>
                        <w:pPr>
                          <w:pStyle w:val="TableParagraph"/>
                          <w:spacing w:line="254" w:lineRule="exact" w:before="9"/>
                          <w:ind w:left="163"/>
                          <w:rPr>
                            <w:rFonts w:ascii="Georgia"/>
                            <w:sz w:val="24"/>
                          </w:rPr>
                        </w:pPr>
                        <w:r>
                          <w:rPr>
                            <w:rFonts w:ascii="Georgia"/>
                            <w:w w:val="88"/>
                            <w:sz w:val="24"/>
                          </w:rPr>
                          <w:t>DE</w:t>
                        </w:r>
                        <w:r>
                          <w:rPr>
                            <w:rFonts w:ascii="Georgia"/>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2"/>
                            <w:sz w:val="24"/>
                          </w:rPr>
                          <w:t>D4</w:t>
                        </w:r>
                        <w:r>
                          <w:rPr>
                            <w:rFonts w:ascii="Georgia"/>
                            <w:w w:val="93"/>
                            <w:sz w:val="24"/>
                          </w:rPr>
                          <w:t>);</w:t>
                        </w:r>
                      </w:p>
                    </w:tc>
                  </w:tr>
                  <w:tr>
                    <w:trPr>
                      <w:trHeight w:val="280" w:hRule="atLeast"/>
                    </w:trPr>
                    <w:tc>
                      <w:tcPr>
                        <w:tcW w:w="517" w:type="dxa"/>
                        <w:tcBorders>
                          <w:left w:val="single" w:sz="4" w:space="0" w:color="000000"/>
                        </w:tcBorders>
                      </w:tcPr>
                      <w:p>
                        <w:pPr>
                          <w:pStyle w:val="TableParagraph"/>
                          <w:rPr>
                            <w:sz w:val="20"/>
                          </w:rPr>
                        </w:pPr>
                      </w:p>
                    </w:tc>
                    <w:tc>
                      <w:tcPr>
                        <w:tcW w:w="5005" w:type="dxa"/>
                      </w:tcPr>
                      <w:p>
                        <w:pPr>
                          <w:pStyle w:val="TableParagraph"/>
                          <w:spacing w:line="252" w:lineRule="exact" w:before="9"/>
                          <w:ind w:right="131"/>
                          <w:jc w:val="right"/>
                          <w:rPr>
                            <w:rFonts w:ascii="Georgia"/>
                            <w:sz w:val="24"/>
                          </w:rPr>
                        </w:pPr>
                        <w:r>
                          <w:rPr>
                            <w:rFonts w:ascii="Georgia"/>
                            <w:w w:val="90"/>
                            <w:sz w:val="24"/>
                          </w:rPr>
                          <w:t>OUTPUT_B(0X92); OUTPUT_LOW(PIN_D5);</w:t>
                        </w:r>
                      </w:p>
                    </w:tc>
                    <w:tc>
                      <w:tcPr>
                        <w:tcW w:w="4624" w:type="dxa"/>
                        <w:tcBorders>
                          <w:right w:val="single" w:sz="4" w:space="0" w:color="000000"/>
                        </w:tcBorders>
                      </w:tcPr>
                      <w:p>
                        <w:pPr>
                          <w:pStyle w:val="TableParagraph"/>
                          <w:spacing w:line="252" w:lineRule="exact" w:before="9"/>
                          <w:ind w:left="129"/>
                          <w:rPr>
                            <w:rFonts w:ascii="Georgia"/>
                            <w:sz w:val="24"/>
                          </w:rPr>
                        </w:pPr>
                        <w:r>
                          <w:rPr>
                            <w:rFonts w:ascii="Georgia"/>
                            <w:w w:val="88"/>
                            <w:sz w:val="24"/>
                          </w:rPr>
                          <w:t>DE</w:t>
                        </w:r>
                        <w:r>
                          <w:rPr>
                            <w:rFonts w:ascii="Georgia"/>
                            <w:spacing w:val="1"/>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5"/>
                            <w:sz w:val="24"/>
                          </w:rPr>
                          <w:t>D5</w:t>
                        </w:r>
                        <w:r>
                          <w:rPr>
                            <w:rFonts w:ascii="Georgia"/>
                            <w:w w:val="93"/>
                            <w:sz w:val="24"/>
                          </w:rPr>
                          <w:t>);</w:t>
                        </w:r>
                      </w:p>
                    </w:tc>
                  </w:tr>
                  <w:tr>
                    <w:trPr>
                      <w:trHeight w:val="280" w:hRule="atLeast"/>
                    </w:trPr>
                    <w:tc>
                      <w:tcPr>
                        <w:tcW w:w="517" w:type="dxa"/>
                        <w:tcBorders>
                          <w:left w:val="single" w:sz="4" w:space="0" w:color="000000"/>
                        </w:tcBorders>
                      </w:tcPr>
                      <w:p>
                        <w:pPr>
                          <w:pStyle w:val="TableParagraph"/>
                          <w:rPr>
                            <w:sz w:val="20"/>
                          </w:rPr>
                        </w:pPr>
                      </w:p>
                    </w:tc>
                    <w:tc>
                      <w:tcPr>
                        <w:tcW w:w="5005" w:type="dxa"/>
                      </w:tcPr>
                      <w:p>
                        <w:pPr>
                          <w:pStyle w:val="TableParagraph"/>
                          <w:spacing w:line="254" w:lineRule="exact" w:before="6"/>
                          <w:ind w:right="127"/>
                          <w:jc w:val="right"/>
                          <w:rPr>
                            <w:rFonts w:ascii="Georgia"/>
                            <w:sz w:val="24"/>
                          </w:rPr>
                        </w:pPr>
                        <w:r>
                          <w:rPr>
                            <w:rFonts w:ascii="Georgia"/>
                            <w:w w:val="90"/>
                            <w:sz w:val="24"/>
                          </w:rPr>
                          <w:t>OUTPUT_B(0X82); OUTPUT_LOW(PIN_D6);</w:t>
                        </w:r>
                      </w:p>
                    </w:tc>
                    <w:tc>
                      <w:tcPr>
                        <w:tcW w:w="4624" w:type="dxa"/>
                        <w:tcBorders>
                          <w:right w:val="single" w:sz="4" w:space="0" w:color="000000"/>
                        </w:tcBorders>
                      </w:tcPr>
                      <w:p>
                        <w:pPr>
                          <w:pStyle w:val="TableParagraph"/>
                          <w:spacing w:line="254" w:lineRule="exact" w:before="6"/>
                          <w:ind w:left="133"/>
                          <w:rPr>
                            <w:rFonts w:ascii="Georgia"/>
                            <w:sz w:val="24"/>
                          </w:rPr>
                        </w:pPr>
                        <w:r>
                          <w:rPr>
                            <w:rFonts w:ascii="Georgia"/>
                            <w:w w:val="88"/>
                            <w:sz w:val="24"/>
                          </w:rPr>
                          <w:t>DE</w:t>
                        </w:r>
                        <w:r>
                          <w:rPr>
                            <w:rFonts w:ascii="Georgia"/>
                            <w:spacing w:val="1"/>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2"/>
                            <w:sz w:val="24"/>
                          </w:rPr>
                          <w:t>D6</w:t>
                        </w:r>
                        <w:r>
                          <w:rPr>
                            <w:rFonts w:ascii="Georgia"/>
                            <w:w w:val="93"/>
                            <w:sz w:val="24"/>
                          </w:rPr>
                          <w:t>);</w:t>
                        </w:r>
                      </w:p>
                    </w:tc>
                  </w:tr>
                  <w:tr>
                    <w:trPr>
                      <w:trHeight w:val="283" w:hRule="atLeast"/>
                    </w:trPr>
                    <w:tc>
                      <w:tcPr>
                        <w:tcW w:w="517" w:type="dxa"/>
                        <w:tcBorders>
                          <w:left w:val="single" w:sz="4" w:space="0" w:color="000000"/>
                        </w:tcBorders>
                      </w:tcPr>
                      <w:p>
                        <w:pPr>
                          <w:pStyle w:val="TableParagraph"/>
                          <w:rPr>
                            <w:sz w:val="20"/>
                          </w:rPr>
                        </w:pPr>
                      </w:p>
                    </w:tc>
                    <w:tc>
                      <w:tcPr>
                        <w:tcW w:w="5005" w:type="dxa"/>
                      </w:tcPr>
                      <w:p>
                        <w:pPr>
                          <w:pStyle w:val="TableParagraph"/>
                          <w:spacing w:line="254" w:lineRule="exact" w:before="9"/>
                          <w:ind w:right="136"/>
                          <w:jc w:val="right"/>
                          <w:rPr>
                            <w:rFonts w:ascii="Georgia"/>
                            <w:sz w:val="24"/>
                          </w:rPr>
                        </w:pPr>
                        <w:r>
                          <w:rPr>
                            <w:rFonts w:ascii="Georgia"/>
                            <w:w w:val="85"/>
                            <w:sz w:val="24"/>
                          </w:rPr>
                          <w:t>OUTPUT_B(0XF8); OUTPUT_LOW(PIN_D7);</w:t>
                        </w:r>
                      </w:p>
                    </w:tc>
                    <w:tc>
                      <w:tcPr>
                        <w:tcW w:w="4624" w:type="dxa"/>
                        <w:tcBorders>
                          <w:right w:val="single" w:sz="4" w:space="0" w:color="000000"/>
                        </w:tcBorders>
                      </w:tcPr>
                      <w:p>
                        <w:pPr>
                          <w:pStyle w:val="TableParagraph"/>
                          <w:spacing w:line="254" w:lineRule="exact" w:before="9"/>
                          <w:ind w:left="124"/>
                          <w:rPr>
                            <w:rFonts w:ascii="Georgia"/>
                            <w:sz w:val="24"/>
                          </w:rPr>
                        </w:pPr>
                        <w:r>
                          <w:rPr>
                            <w:rFonts w:ascii="Georgia"/>
                            <w:w w:val="88"/>
                            <w:sz w:val="24"/>
                          </w:rPr>
                          <w:t>DE</w:t>
                        </w:r>
                        <w:r>
                          <w:rPr>
                            <w:rFonts w:ascii="Georgia"/>
                            <w:spacing w:val="1"/>
                            <w:w w:val="88"/>
                            <w:sz w:val="24"/>
                          </w:rPr>
                          <w:t>L</w:t>
                        </w:r>
                        <w:r>
                          <w:rPr>
                            <w:rFonts w:ascii="Georgia"/>
                            <w:spacing w:val="-1"/>
                            <w:w w:val="92"/>
                            <w:sz w:val="24"/>
                          </w:rPr>
                          <w:t>A</w:t>
                        </w:r>
                        <w:r>
                          <w:rPr>
                            <w:rFonts w:ascii="Georgia"/>
                            <w:spacing w:val="2"/>
                            <w:w w:val="92"/>
                            <w:sz w:val="24"/>
                          </w:rPr>
                          <w:t>Y</w:t>
                        </w:r>
                        <w:r>
                          <w:rPr>
                            <w:rFonts w:ascii="Georgia"/>
                            <w:spacing w:val="2"/>
                            <w:w w:val="57"/>
                            <w:sz w:val="24"/>
                          </w:rPr>
                          <w:t>_</w:t>
                        </w:r>
                        <w:r>
                          <w:rPr>
                            <w:rFonts w:ascii="Georgia"/>
                            <w:spacing w:val="-4"/>
                            <w:w w:val="87"/>
                            <w:sz w:val="24"/>
                          </w:rPr>
                          <w:t>M</w:t>
                        </w:r>
                        <w:r>
                          <w:rPr>
                            <w:rFonts w:ascii="Georgia"/>
                            <w:w w:val="88"/>
                            <w:sz w:val="24"/>
                          </w:rPr>
                          <w:t>S</w:t>
                        </w:r>
                        <w:r>
                          <w:rPr>
                            <w:rFonts w:ascii="Georgia"/>
                            <w:w w:val="116"/>
                            <w:sz w:val="24"/>
                          </w:rPr>
                          <w:t>(1</w:t>
                        </w:r>
                        <w:r>
                          <w:rPr>
                            <w:rFonts w:ascii="Georgia"/>
                            <w:w w:val="93"/>
                            <w:sz w:val="24"/>
                          </w:rPr>
                          <w:t>);</w:t>
                        </w:r>
                        <w:r>
                          <w:rPr>
                            <w:rFonts w:ascii="Georgia"/>
                            <w:sz w:val="24"/>
                          </w:rPr>
                          <w:t>  </w:t>
                        </w:r>
                        <w:r>
                          <w:rPr>
                            <w:rFonts w:ascii="Georgia"/>
                            <w:spacing w:val="-17"/>
                            <w:sz w:val="24"/>
                          </w:rPr>
                          <w:t> </w:t>
                        </w: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2"/>
                            <w:w w:val="84"/>
                            <w:sz w:val="24"/>
                          </w:rPr>
                          <w:t>H</w:t>
                        </w:r>
                        <w:r>
                          <w:rPr>
                            <w:rFonts w:ascii="Georgia"/>
                            <w:spacing w:val="-2"/>
                            <w:w w:val="83"/>
                            <w:sz w:val="24"/>
                          </w:rPr>
                          <w:t>I</w:t>
                        </w:r>
                        <w:r>
                          <w:rPr>
                            <w:rFonts w:ascii="Georgia"/>
                            <w:spacing w:val="1"/>
                            <w:w w:val="84"/>
                            <w:sz w:val="24"/>
                          </w:rPr>
                          <w:t>G</w:t>
                        </w:r>
                        <w:r>
                          <w:rPr>
                            <w:rFonts w:ascii="Georgia"/>
                            <w:spacing w:val="-2"/>
                            <w:w w:val="84"/>
                            <w:sz w:val="24"/>
                          </w:rPr>
                          <w:t>H</w:t>
                        </w:r>
                        <w:r>
                          <w:rPr>
                            <w:rFonts w:ascii="Georgia"/>
                            <w:w w:val="96"/>
                            <w:sz w:val="24"/>
                          </w:rPr>
                          <w:t>(</w:t>
                        </w:r>
                        <w:r>
                          <w:rPr>
                            <w:rFonts w:ascii="Georgia"/>
                            <w:spacing w:val="-3"/>
                            <w:w w:val="96"/>
                            <w:sz w:val="24"/>
                          </w:rPr>
                          <w:t>P</w:t>
                        </w:r>
                        <w:r>
                          <w:rPr>
                            <w:rFonts w:ascii="Georgia"/>
                            <w:spacing w:val="-2"/>
                            <w:w w:val="83"/>
                            <w:sz w:val="24"/>
                          </w:rPr>
                          <w:t>I</w:t>
                        </w:r>
                        <w:r>
                          <w:rPr>
                            <w:rFonts w:ascii="Georgia"/>
                            <w:w w:val="74"/>
                            <w:sz w:val="24"/>
                          </w:rPr>
                          <w:t>N</w:t>
                        </w:r>
                        <w:r>
                          <w:rPr>
                            <w:rFonts w:ascii="Georgia"/>
                            <w:spacing w:val="1"/>
                            <w:w w:val="74"/>
                            <w:sz w:val="24"/>
                          </w:rPr>
                          <w:t>_</w:t>
                        </w:r>
                        <w:r>
                          <w:rPr>
                            <w:rFonts w:ascii="Georgia"/>
                            <w:w w:val="97"/>
                            <w:sz w:val="24"/>
                          </w:rPr>
                          <w:t>D7</w:t>
                        </w:r>
                        <w:r>
                          <w:rPr>
                            <w:rFonts w:ascii="Georgia"/>
                            <w:w w:val="93"/>
                            <w:sz w:val="24"/>
                          </w:rPr>
                          <w:t>);</w:t>
                        </w:r>
                      </w:p>
                    </w:tc>
                  </w:tr>
                  <w:tr>
                    <w:trPr>
                      <w:trHeight w:val="281" w:hRule="atLeast"/>
                    </w:trPr>
                    <w:tc>
                      <w:tcPr>
                        <w:tcW w:w="517" w:type="dxa"/>
                        <w:tcBorders>
                          <w:left w:val="single" w:sz="4" w:space="0" w:color="000000"/>
                        </w:tcBorders>
                      </w:tcPr>
                      <w:p>
                        <w:pPr>
                          <w:pStyle w:val="TableParagraph"/>
                          <w:rPr>
                            <w:sz w:val="20"/>
                          </w:rPr>
                        </w:pPr>
                      </w:p>
                    </w:tc>
                    <w:tc>
                      <w:tcPr>
                        <w:tcW w:w="5005" w:type="dxa"/>
                      </w:tcPr>
                      <w:p>
                        <w:pPr>
                          <w:pStyle w:val="TableParagraph"/>
                          <w:spacing w:line="252" w:lineRule="exact" w:before="9"/>
                          <w:ind w:left="1038"/>
                          <w:rPr>
                            <w:rFonts w:ascii="Georgia"/>
                            <w:sz w:val="24"/>
                          </w:rPr>
                        </w:pPr>
                        <w:r>
                          <w:rPr>
                            <w:rFonts w:ascii="Georgia"/>
                            <w:w w:val="90"/>
                            <w:sz w:val="24"/>
                          </w:rPr>
                          <w:t>}</w:t>
                        </w:r>
                      </w:p>
                    </w:tc>
                    <w:tc>
                      <w:tcPr>
                        <w:tcW w:w="4624" w:type="dxa"/>
                        <w:tcBorders>
                          <w:right w:val="single" w:sz="4" w:space="0" w:color="000000"/>
                        </w:tcBorders>
                      </w:tcPr>
                      <w:p>
                        <w:pPr>
                          <w:pStyle w:val="TableParagraph"/>
                          <w:rPr>
                            <w:sz w:val="20"/>
                          </w:rPr>
                        </w:pPr>
                      </w:p>
                    </w:tc>
                  </w:tr>
                  <w:tr>
                    <w:trPr>
                      <w:trHeight w:val="303" w:hRule="atLeast"/>
                    </w:trPr>
                    <w:tc>
                      <w:tcPr>
                        <w:tcW w:w="517" w:type="dxa"/>
                        <w:tcBorders>
                          <w:left w:val="single" w:sz="4" w:space="0" w:color="000000"/>
                          <w:bottom w:val="single" w:sz="4" w:space="0" w:color="000000"/>
                        </w:tcBorders>
                      </w:tcPr>
                      <w:p>
                        <w:pPr>
                          <w:pStyle w:val="TableParagraph"/>
                          <w:spacing w:before="6"/>
                          <w:ind w:left="110"/>
                          <w:rPr>
                            <w:rFonts w:ascii="Georgia"/>
                            <w:sz w:val="24"/>
                          </w:rPr>
                        </w:pPr>
                        <w:r>
                          <w:rPr>
                            <w:rFonts w:ascii="Georgia"/>
                            <w:w w:val="90"/>
                            <w:sz w:val="24"/>
                          </w:rPr>
                          <w:t>}</w:t>
                        </w:r>
                      </w:p>
                    </w:tc>
                    <w:tc>
                      <w:tcPr>
                        <w:tcW w:w="5005" w:type="dxa"/>
                        <w:tcBorders>
                          <w:bottom w:val="single" w:sz="4" w:space="0" w:color="000000"/>
                        </w:tcBorders>
                      </w:tcPr>
                      <w:p>
                        <w:pPr>
                          <w:pStyle w:val="TableParagraph"/>
                          <w:rPr>
                            <w:sz w:val="22"/>
                          </w:rPr>
                        </w:pPr>
                      </w:p>
                    </w:tc>
                    <w:tc>
                      <w:tcPr>
                        <w:tcW w:w="4624"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3"/>
        </w:rPr>
      </w:pPr>
    </w:p>
    <w:p>
      <w:pPr>
        <w:pStyle w:val="ListParagraph"/>
        <w:numPr>
          <w:ilvl w:val="0"/>
          <w:numId w:val="69"/>
        </w:numPr>
        <w:tabs>
          <w:tab w:pos="1810" w:val="left" w:leader="none"/>
        </w:tabs>
        <w:spacing w:line="240" w:lineRule="auto" w:before="1" w:after="0"/>
        <w:ind w:left="1809" w:right="0" w:hanging="567"/>
        <w:jc w:val="both"/>
        <w:rPr>
          <w:sz w:val="24"/>
        </w:rPr>
      </w:pPr>
      <w:r>
        <w:rPr>
          <w:sz w:val="24"/>
        </w:rPr>
        <w:t>Giải thích chƣơng</w:t>
      </w:r>
      <w:r>
        <w:rPr>
          <w:spacing w:val="-6"/>
          <w:sz w:val="24"/>
        </w:rPr>
        <w:t> </w:t>
      </w:r>
      <w:r>
        <w:rPr>
          <w:sz w:val="24"/>
        </w:rPr>
        <w:t>trình:</w:t>
      </w:r>
    </w:p>
    <w:p>
      <w:pPr>
        <w:pStyle w:val="BodyText"/>
        <w:spacing w:before="1"/>
        <w:ind w:left="676" w:right="565" w:firstLine="566"/>
        <w:jc w:val="both"/>
      </w:pPr>
      <w:r>
        <w:rPr/>
        <w:pict>
          <v:shape style="position:absolute;margin-left:65.304001pt;margin-top:45.09314pt;width:507.35pt;height:30.05pt;mso-position-horizontal-relative:page;mso-position-vertical-relative:paragraph;z-index:-15492608;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5-7: </w:t>
                  </w:r>
                  <w:r>
                    <w:rPr/>
                    <w:t>Dùng vi điều khiển 16F887 kết nối với 2 led 7 đoạn anode chung theo phƣơng pháp quét và viết chƣơng trình đếm từ 00 đến 99 hiển thị trên 2 led 7 đoạn quét, thời gian trể tuỳ chọn.</w:t>
                  </w:r>
                </w:p>
              </w:txbxContent>
            </v:textbox>
            <v:fill type="solid"/>
            <v:stroke dashstyle="solid"/>
            <w10:wrap type="topAndBottom"/>
          </v:shape>
        </w:pict>
      </w:r>
      <w:r>
        <w:rPr/>
        <w:t>Chƣơng trình chính khởi tạo 2 port B và D xuất dữ liệu. Lệnh xuất mã 7 đoạn ra portB và lệnh làm 1 bit của portD xuống mức 0 để cho transistor dẫn, gọi hàm delay 1ms sau đó tắt transistor và tiến hành cho led tiếp theo.</w:t>
      </w:r>
    </w:p>
    <w:p>
      <w:pPr>
        <w:pStyle w:val="ListParagraph"/>
        <w:numPr>
          <w:ilvl w:val="0"/>
          <w:numId w:val="69"/>
        </w:numPr>
        <w:tabs>
          <w:tab w:pos="1809" w:val="left" w:leader="none"/>
          <w:tab w:pos="1810" w:val="left" w:leader="none"/>
        </w:tabs>
        <w:spacing w:line="240" w:lineRule="auto" w:before="22" w:after="97"/>
        <w:ind w:left="1809" w:right="0" w:hanging="567"/>
        <w:jc w:val="left"/>
        <w:rPr>
          <w:sz w:val="24"/>
        </w:rPr>
      </w:pPr>
      <w:r>
        <w:rPr>
          <w:sz w:val="24"/>
        </w:rPr>
        <w:t>Sơ đồ </w:t>
      </w:r>
      <w:r>
        <w:rPr>
          <w:spacing w:val="-3"/>
          <w:sz w:val="24"/>
        </w:rPr>
        <w:t>mạch: </w:t>
      </w:r>
      <w:r>
        <w:rPr>
          <w:sz w:val="24"/>
        </w:rPr>
        <w:t>do đếm 2 số nên kết nối 2</w:t>
      </w:r>
      <w:r>
        <w:rPr>
          <w:spacing w:val="13"/>
          <w:sz w:val="24"/>
        </w:rPr>
        <w:t> </w:t>
      </w:r>
      <w:r>
        <w:rPr>
          <w:sz w:val="24"/>
        </w:rPr>
        <w:t>led.</w:t>
      </w:r>
    </w:p>
    <w:p>
      <w:pPr>
        <w:pStyle w:val="BodyText"/>
        <w:ind w:left="1130"/>
        <w:rPr>
          <w:sz w:val="20"/>
        </w:rPr>
      </w:pPr>
      <w:r>
        <w:rPr>
          <w:sz w:val="20"/>
        </w:rPr>
        <w:drawing>
          <wp:inline distT="0" distB="0" distL="0" distR="0">
            <wp:extent cx="5800833" cy="2625090"/>
            <wp:effectExtent l="0" t="0" r="0" b="0"/>
            <wp:docPr id="131" name="image323.png"/>
            <wp:cNvGraphicFramePr>
              <a:graphicFrameLocks noChangeAspect="1"/>
            </wp:cNvGraphicFramePr>
            <a:graphic>
              <a:graphicData uri="http://schemas.openxmlformats.org/drawingml/2006/picture">
                <pic:pic>
                  <pic:nvPicPr>
                    <pic:cNvPr id="132" name="image323.png"/>
                    <pic:cNvPicPr/>
                  </pic:nvPicPr>
                  <pic:blipFill>
                    <a:blip r:embed="rId421" cstate="print"/>
                    <a:stretch>
                      <a:fillRect/>
                    </a:stretch>
                  </pic:blipFill>
                  <pic:spPr>
                    <a:xfrm>
                      <a:off x="0" y="0"/>
                      <a:ext cx="5800833" cy="2625090"/>
                    </a:xfrm>
                    <a:prstGeom prst="rect">
                      <a:avLst/>
                    </a:prstGeom>
                  </pic:spPr>
                </pic:pic>
              </a:graphicData>
            </a:graphic>
          </wp:inline>
        </w:drawing>
      </w:r>
      <w:r>
        <w:rPr>
          <w:sz w:val="20"/>
        </w:rPr>
      </w:r>
    </w:p>
    <w:p>
      <w:pPr>
        <w:spacing w:before="159"/>
        <w:ind w:left="2347" w:right="0" w:firstLine="0"/>
        <w:jc w:val="left"/>
        <w:rPr>
          <w:i/>
          <w:sz w:val="24"/>
        </w:rPr>
      </w:pPr>
      <w:r>
        <w:rPr>
          <w:i/>
          <w:sz w:val="24"/>
        </w:rPr>
        <w:t>Hình 5-45: Sơ đồ kết nối 2 port B và D điều khiển 2 led 7 đoạn quét.</w:t>
      </w:r>
    </w:p>
    <w:p>
      <w:pPr>
        <w:pStyle w:val="ListParagraph"/>
        <w:numPr>
          <w:ilvl w:val="0"/>
          <w:numId w:val="69"/>
        </w:numPr>
        <w:tabs>
          <w:tab w:pos="1809" w:val="left" w:leader="none"/>
          <w:tab w:pos="1810" w:val="left" w:leader="none"/>
        </w:tabs>
        <w:spacing w:line="240" w:lineRule="auto" w:before="124" w:after="0"/>
        <w:ind w:left="1809" w:right="0" w:hanging="567"/>
        <w:jc w:val="left"/>
        <w:rPr>
          <w:sz w:val="24"/>
        </w:rPr>
      </w:pPr>
      <w:r>
        <w:rPr/>
        <w:pict>
          <v:group style="position:absolute;margin-left:220.929504pt;margin-top:26.102873pt;width:205.6pt;height:199.95pt;mso-position-horizontal-relative:page;mso-position-vertical-relative:paragraph;z-index:-15490560;mso-wrap-distance-left:0;mso-wrap-distance-right:0" coordorigin="4419,522" coordsize="4112,3999">
            <v:shape style="position:absolute;left:4463;top:2168;width:2159;height:2338" coordorigin="4463,2169" coordsize="2159,2338" path="m6617,4102l6617,4416,6622,4415,6615,4450,6596,4478,6567,4498,6532,4505,6527,4506,4553,4506,4559,4505,4524,4498,4495,4478,4476,4450,4469,4415,4463,4416,4463,2264,4469,2259,4476,2224,4495,2195,4524,2176,4559,2169,4553,2174,6407,2174e" filled="false" stroked="true" strokeweight="1.495078pt" strokecolor="#cdcdcd">
              <v:path arrowok="t"/>
              <v:stroke dashstyle="solid"/>
            </v:shape>
            <v:shape style="position:absolute;left:6377;top:2084;width:240;height:165" coordorigin="6377,2084" coordsize="240,165" path="m6377,2084l6377,2249,6617,2174,6377,2084xe" filled="true" fillcolor="#cdcdcd" stroked="false">
              <v:path arrowok="t"/>
              <v:fill opacity="32639f" type="solid"/>
            </v:shape>
            <v:shape style="position:absolute;left:4433;top:2140;width:2160;height:2336" coordorigin="4434,2140" coordsize="2160,2336" path="m6587,4073l6587,4386,6593,4386,6586,4421,6567,4450,6539,4469,6504,4476,6497,4476,4523,4476,4530,4476,4495,4469,4467,4450,4447,4421,4440,4386,4434,4386,4434,2234,4440,2230,4447,2195,4467,2166,4495,2147,4530,2140,4523,2144,6377,2144e" filled="false" stroked="true" strokeweight="1.495078pt" strokecolor="#000000">
              <v:path arrowok="t"/>
              <v:stroke dashstyle="solid"/>
            </v:shape>
            <v:shape style="position:absolute;left:6347;top:2054;width:240;height:165" coordorigin="6347,2054" coordsize="240,165" path="m6347,2054l6347,2219,6587,2144,6347,2054xe" filled="true" fillcolor="#000000" stroked="false">
              <v:path arrowok="t"/>
              <v:fill type="solid"/>
            </v:shape>
            <v:shape style="position:absolute;left:5169;top:559;width:2905;height:539" coordorigin="5170,560" coordsize="2905,539" path="m7813,560l5435,560,5435,566,5365,575,5301,602,5248,643,5206,697,5179,760,5170,831,5179,902,5206,965,5248,1019,5301,1060,5365,1087,5435,1096,5435,1098,7813,1098,7809,1096,7880,1087,7943,1060,7997,1019,8038,965,8065,902,8074,831,8065,760,8038,697,7997,643,7943,602,7880,575,7809,566,7813,560xe" filled="true" fillcolor="#cdcdcd" stroked="false">
              <v:path arrowok="t"/>
              <v:fill opacity="32639f" type="solid"/>
            </v:shape>
            <v:shape style="position:absolute;left:5435;top:1097;width:2378;height:2" coordorigin="5435,1098" coordsize="2378,0" path="m5435,1098l7813,1098,7813,1098e" filled="false" stroked="true" strokeweight="1.494904pt" strokecolor="#cdcdcd">
              <v:path arrowok="t"/>
              <v:stroke dashstyle="solid"/>
            </v:shape>
            <v:line style="position:absolute" from="5420,562" to="5450,562" stroked="true" strokeweight=".208742pt" strokecolor="#cdcdcd">
              <v:stroke dashstyle="solid"/>
            </v:line>
            <v:shape style="position:absolute;left:5154;top:745;width:296;height:366" type="#_x0000_t75" stroked="false">
              <v:imagedata r:id="rId422" o:title=""/>
            </v:shape>
            <v:shape style="position:absolute;left:7808;top:1018;width:188;height:78" coordorigin="7809,1019" coordsize="188,78" path="m7809,1096l7880,1087,7943,1060,7997,1019e" filled="false" stroked="true" strokeweight="1.494951pt" strokecolor="#cdcdcd">
              <v:path arrowok="t"/>
              <v:stroke dashstyle="solid"/>
            </v:shape>
            <v:shape style="position:absolute;left:5141;top:537;width:2905;height:531" type="#_x0000_t75" stroked="false">
              <v:imagedata r:id="rId423" o:title=""/>
            </v:shape>
            <v:shape style="position:absolute;left:5141;top:537;width:2905;height:531" coordorigin="5141,537" coordsize="2905,531" path="m5405,1068l7783,1068,7780,1068,7851,1058,7914,1031,7968,990,8009,936,8036,873,8046,802,8036,732,8009,668,7968,615,7914,573,7851,546,7780,537,7783,545,5405,545,5336,546,5273,573,5219,615,5177,668,5151,732,5141,802,5151,873,5177,936,5219,990,5273,1031,5336,1058,5407,1068,5405,1068xe" filled="false" stroked="true" strokeweight="1.494915pt" strokecolor="#000000">
              <v:path arrowok="t"/>
              <v:stroke dashstyle="solid"/>
            </v:shape>
            <v:shape style="position:absolute;left:6511;top:1067;width:195;height:464" type="#_x0000_t75" stroked="false">
              <v:imagedata r:id="rId418" o:title=""/>
            </v:shape>
            <v:shape style="position:absolute;left:4657;top:1501;width:3858;height:464" type="#_x0000_t75" stroked="false">
              <v:imagedata r:id="rId424" o:title=""/>
            </v:shape>
            <v:line style="position:absolute" from="6617,1995" to="6617,2398" stroked="true" strokeweight="1.495227pt" strokecolor="#cdcdcd">
              <v:stroke dashstyle="solid"/>
            </v:line>
            <v:shape style="position:absolute;left:6541;top:2383;width:165;height:240" coordorigin="6542,2383" coordsize="165,240" path="m6706,2383l6542,2383,6617,2622,6706,2383xe" filled="true" fillcolor="#cdcdcd" stroked="false">
              <v:path arrowok="t"/>
              <v:fill opacity="32639f" type="solid"/>
            </v:shape>
            <v:line style="position:absolute" from="6587,1965" to="6587,2368" stroked="true" strokeweight="1.495227pt" strokecolor="#000000">
              <v:stroke dashstyle="solid"/>
            </v:line>
            <v:shape style="position:absolute;left:6511;top:2353;width:165;height:240" coordorigin="6512,2353" coordsize="165,240" path="m6676,2353l6512,2353,6587,2593,6676,2353xe" filled="true" fillcolor="#000000" stroked="false">
              <v:path arrowok="t"/>
              <v:fill type="solid"/>
            </v:shape>
            <v:shape style="position:absolute;left:4657;top:2592;width:3858;height:1525" type="#_x0000_t75" stroked="false">
              <v:imagedata r:id="rId425" o:title=""/>
            </v:shape>
            <v:rect style="position:absolute;left:4657;top:2592;width:3858;height:1525" filled="false" stroked="true" strokeweight="1.494948pt" strokecolor="#000000">
              <v:stroke dashstyle="solid"/>
            </v:rect>
            <v:shape style="position:absolute;left:6281;top:694;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4657;top:2592;width:3858;height:1525" type="#_x0000_t202" filled="false" stroked="true" strokeweight="1.494948pt" strokecolor="#000000">
              <v:textbox inset="0,0,0,0">
                <w:txbxContent>
                  <w:p>
                    <w:pPr>
                      <w:spacing w:before="18"/>
                      <w:ind w:left="31" w:right="0" w:firstLine="0"/>
                      <w:jc w:val="left"/>
                      <w:rPr>
                        <w:rFonts w:ascii="Arial" w:hAnsi="Arial"/>
                        <w:b/>
                        <w:sz w:val="24"/>
                      </w:rPr>
                    </w:pPr>
                    <w:r>
                      <w:rPr>
                        <w:rFonts w:ascii="Arial" w:hAnsi="Arial"/>
                        <w:b/>
                        <w:w w:val="95"/>
                        <w:sz w:val="24"/>
                      </w:rPr>
                      <w:t>THỰC HIỆN VÒNG LẶP 100 LẦN:</w:t>
                    </w:r>
                  </w:p>
                  <w:p>
                    <w:pPr>
                      <w:spacing w:line="249" w:lineRule="auto" w:before="11"/>
                      <w:ind w:left="31" w:right="311" w:firstLine="0"/>
                      <w:jc w:val="left"/>
                      <w:rPr>
                        <w:rFonts w:ascii="Arial" w:hAnsi="Arial"/>
                        <w:b/>
                        <w:sz w:val="24"/>
                      </w:rPr>
                    </w:pPr>
                    <w:r>
                      <w:rPr>
                        <w:rFonts w:ascii="Arial" w:hAnsi="Arial"/>
                        <w:b/>
                        <w:w w:val="90"/>
                        <w:sz w:val="24"/>
                      </w:rPr>
                      <w:t>-TÁCH</w:t>
                    </w:r>
                    <w:r>
                      <w:rPr>
                        <w:rFonts w:ascii="Arial" w:hAnsi="Arial"/>
                        <w:b/>
                        <w:spacing w:val="-9"/>
                        <w:w w:val="90"/>
                        <w:sz w:val="24"/>
                      </w:rPr>
                      <w:t> </w:t>
                    </w:r>
                    <w:r>
                      <w:rPr>
                        <w:rFonts w:ascii="Arial" w:hAnsi="Arial"/>
                        <w:b/>
                        <w:w w:val="90"/>
                        <w:sz w:val="24"/>
                      </w:rPr>
                      <w:t>HÀNG</w:t>
                    </w:r>
                    <w:r>
                      <w:rPr>
                        <w:rFonts w:ascii="Arial" w:hAnsi="Arial"/>
                        <w:b/>
                        <w:spacing w:val="-35"/>
                        <w:w w:val="90"/>
                        <w:sz w:val="24"/>
                      </w:rPr>
                      <w:t> </w:t>
                    </w:r>
                    <w:r>
                      <w:rPr>
                        <w:rFonts w:ascii="Arial" w:hAnsi="Arial"/>
                        <w:b/>
                        <w:w w:val="90"/>
                        <w:sz w:val="24"/>
                      </w:rPr>
                      <w:t>ĐƠN</w:t>
                    </w:r>
                    <w:r>
                      <w:rPr>
                        <w:rFonts w:ascii="Arial" w:hAnsi="Arial"/>
                        <w:b/>
                        <w:spacing w:val="-34"/>
                        <w:w w:val="90"/>
                        <w:sz w:val="24"/>
                      </w:rPr>
                      <w:t> </w:t>
                    </w:r>
                    <w:r>
                      <w:rPr>
                        <w:rFonts w:ascii="Arial" w:hAnsi="Arial"/>
                        <w:b/>
                        <w:w w:val="90"/>
                        <w:sz w:val="24"/>
                      </w:rPr>
                      <w:t>VỊ,</w:t>
                    </w:r>
                    <w:r>
                      <w:rPr>
                        <w:rFonts w:ascii="Arial" w:hAnsi="Arial"/>
                        <w:b/>
                        <w:spacing w:val="-35"/>
                        <w:w w:val="90"/>
                        <w:sz w:val="24"/>
                      </w:rPr>
                      <w:t> </w:t>
                    </w:r>
                    <w:r>
                      <w:rPr>
                        <w:rFonts w:ascii="Arial" w:hAnsi="Arial"/>
                        <w:b/>
                        <w:w w:val="90"/>
                        <w:sz w:val="24"/>
                      </w:rPr>
                      <w:t>HÀNG</w:t>
                    </w:r>
                    <w:r>
                      <w:rPr>
                        <w:rFonts w:ascii="Arial" w:hAnsi="Arial"/>
                        <w:b/>
                        <w:spacing w:val="-34"/>
                        <w:w w:val="90"/>
                        <w:sz w:val="24"/>
                      </w:rPr>
                      <w:t> </w:t>
                    </w:r>
                    <w:r>
                      <w:rPr>
                        <w:rFonts w:ascii="Arial" w:hAnsi="Arial"/>
                        <w:b/>
                        <w:spacing w:val="-4"/>
                        <w:w w:val="90"/>
                        <w:sz w:val="24"/>
                      </w:rPr>
                      <w:t>CHỤC </w:t>
                    </w:r>
                    <w:r>
                      <w:rPr>
                        <w:rFonts w:ascii="Arial" w:hAnsi="Arial"/>
                        <w:b/>
                        <w:w w:val="95"/>
                        <w:sz w:val="24"/>
                      </w:rPr>
                      <w:t>CỦA</w:t>
                    </w:r>
                    <w:r>
                      <w:rPr>
                        <w:rFonts w:ascii="Arial" w:hAnsi="Arial"/>
                        <w:b/>
                        <w:spacing w:val="-25"/>
                        <w:w w:val="95"/>
                        <w:sz w:val="24"/>
                      </w:rPr>
                      <w:t> </w:t>
                    </w:r>
                    <w:r>
                      <w:rPr>
                        <w:rFonts w:ascii="Arial" w:hAnsi="Arial"/>
                        <w:b/>
                        <w:w w:val="95"/>
                        <w:sz w:val="24"/>
                      </w:rPr>
                      <w:t>BIẾN</w:t>
                    </w:r>
                    <w:r>
                      <w:rPr>
                        <w:rFonts w:ascii="Arial" w:hAnsi="Arial"/>
                        <w:b/>
                        <w:spacing w:val="-25"/>
                        <w:w w:val="95"/>
                        <w:sz w:val="24"/>
                      </w:rPr>
                      <w:t> </w:t>
                    </w:r>
                    <w:r>
                      <w:rPr>
                        <w:rFonts w:ascii="Arial" w:hAnsi="Arial"/>
                        <w:b/>
                        <w:w w:val="95"/>
                        <w:sz w:val="24"/>
                      </w:rPr>
                      <w:t>ĐẾM</w:t>
                    </w:r>
                    <w:r>
                      <w:rPr>
                        <w:rFonts w:ascii="Arial" w:hAnsi="Arial"/>
                        <w:b/>
                        <w:spacing w:val="-24"/>
                        <w:w w:val="95"/>
                        <w:sz w:val="24"/>
                      </w:rPr>
                      <w:t> </w:t>
                    </w:r>
                    <w:r>
                      <w:rPr>
                        <w:rFonts w:ascii="Arial" w:hAnsi="Arial"/>
                        <w:b/>
                        <w:w w:val="95"/>
                        <w:sz w:val="24"/>
                      </w:rPr>
                      <w:t>VÒNG</w:t>
                    </w:r>
                    <w:r>
                      <w:rPr>
                        <w:rFonts w:ascii="Arial" w:hAnsi="Arial"/>
                        <w:b/>
                        <w:spacing w:val="-25"/>
                        <w:w w:val="95"/>
                        <w:sz w:val="24"/>
                      </w:rPr>
                      <w:t> </w:t>
                    </w:r>
                    <w:r>
                      <w:rPr>
                        <w:rFonts w:ascii="Arial" w:hAnsi="Arial"/>
                        <w:b/>
                        <w:w w:val="95"/>
                        <w:sz w:val="24"/>
                      </w:rPr>
                      <w:t>LẶP</w:t>
                    </w:r>
                  </w:p>
                  <w:p>
                    <w:pPr>
                      <w:numPr>
                        <w:ilvl w:val="0"/>
                        <w:numId w:val="70"/>
                      </w:numPr>
                      <w:tabs>
                        <w:tab w:pos="159" w:val="left" w:leader="none"/>
                      </w:tabs>
                      <w:spacing w:before="0"/>
                      <w:ind w:left="158" w:right="0" w:hanging="128"/>
                      <w:jc w:val="left"/>
                      <w:rPr>
                        <w:rFonts w:ascii="Arial" w:hAnsi="Arial"/>
                        <w:b/>
                        <w:sz w:val="24"/>
                      </w:rPr>
                    </w:pPr>
                    <w:r>
                      <w:rPr>
                        <w:rFonts w:ascii="Arial" w:hAnsi="Arial"/>
                        <w:b/>
                        <w:sz w:val="24"/>
                      </w:rPr>
                      <w:t>GIẢI</w:t>
                    </w:r>
                    <w:r>
                      <w:rPr>
                        <w:rFonts w:ascii="Arial" w:hAnsi="Arial"/>
                        <w:b/>
                        <w:spacing w:val="-15"/>
                        <w:sz w:val="24"/>
                      </w:rPr>
                      <w:t> </w:t>
                    </w:r>
                    <w:r>
                      <w:rPr>
                        <w:rFonts w:ascii="Arial" w:hAnsi="Arial"/>
                        <w:b/>
                        <w:sz w:val="24"/>
                      </w:rPr>
                      <w:t>MÃ</w:t>
                    </w:r>
                  </w:p>
                  <w:p>
                    <w:pPr>
                      <w:numPr>
                        <w:ilvl w:val="0"/>
                        <w:numId w:val="70"/>
                      </w:numPr>
                      <w:tabs>
                        <w:tab w:pos="159" w:val="left" w:leader="none"/>
                      </w:tabs>
                      <w:spacing w:before="11"/>
                      <w:ind w:left="158" w:right="0" w:hanging="128"/>
                      <w:jc w:val="left"/>
                      <w:rPr>
                        <w:rFonts w:ascii="Arial" w:hAnsi="Arial"/>
                        <w:b/>
                        <w:sz w:val="24"/>
                      </w:rPr>
                    </w:pPr>
                    <w:r>
                      <w:rPr>
                        <w:rFonts w:ascii="Arial" w:hAnsi="Arial"/>
                        <w:b/>
                        <w:w w:val="95"/>
                        <w:sz w:val="24"/>
                      </w:rPr>
                      <w:t>HIỂN</w:t>
                    </w:r>
                    <w:r>
                      <w:rPr>
                        <w:rFonts w:ascii="Arial" w:hAnsi="Arial"/>
                        <w:b/>
                        <w:spacing w:val="-29"/>
                        <w:w w:val="95"/>
                        <w:sz w:val="24"/>
                      </w:rPr>
                      <w:t> </w:t>
                    </w:r>
                    <w:r>
                      <w:rPr>
                        <w:rFonts w:ascii="Arial" w:hAnsi="Arial"/>
                        <w:b/>
                        <w:w w:val="95"/>
                        <w:sz w:val="24"/>
                      </w:rPr>
                      <w:t>THỊ</w:t>
                    </w:r>
                    <w:r>
                      <w:rPr>
                        <w:rFonts w:ascii="Arial" w:hAnsi="Arial"/>
                        <w:b/>
                        <w:spacing w:val="-29"/>
                        <w:w w:val="95"/>
                        <w:sz w:val="24"/>
                      </w:rPr>
                      <w:t> </w:t>
                    </w:r>
                    <w:r>
                      <w:rPr>
                        <w:rFonts w:ascii="Arial" w:hAnsi="Arial"/>
                        <w:b/>
                        <w:w w:val="95"/>
                        <w:sz w:val="24"/>
                      </w:rPr>
                      <w:t>NHIỀU</w:t>
                    </w:r>
                    <w:r>
                      <w:rPr>
                        <w:rFonts w:ascii="Arial" w:hAnsi="Arial"/>
                        <w:b/>
                        <w:spacing w:val="-28"/>
                        <w:w w:val="95"/>
                        <w:sz w:val="24"/>
                      </w:rPr>
                      <w:t> </w:t>
                    </w:r>
                    <w:r>
                      <w:rPr>
                        <w:rFonts w:ascii="Arial" w:hAnsi="Arial"/>
                        <w:b/>
                        <w:w w:val="95"/>
                        <w:sz w:val="24"/>
                      </w:rPr>
                      <w:t>LẦN</w:t>
                    </w:r>
                    <w:r>
                      <w:rPr>
                        <w:rFonts w:ascii="Arial" w:hAnsi="Arial"/>
                        <w:b/>
                        <w:spacing w:val="-29"/>
                        <w:w w:val="95"/>
                        <w:sz w:val="24"/>
                      </w:rPr>
                      <w:t> </w:t>
                    </w:r>
                    <w:r>
                      <w:rPr>
                        <w:rFonts w:ascii="Arial" w:hAnsi="Arial"/>
                        <w:b/>
                        <w:w w:val="95"/>
                        <w:sz w:val="24"/>
                      </w:rPr>
                      <w:t>(DELAY)</w:t>
                    </w:r>
                  </w:p>
                </w:txbxContent>
              </v:textbox>
              <v:stroke dashstyle="solid"/>
              <w10:wrap type="none"/>
            </v:shape>
            <v:shape style="position:absolute;left:4657;top:1501;width:3858;height:464" type="#_x0000_t202" filled="false" stroked="true" strokeweight="1.494909pt" strokecolor="#000000">
              <v:textbox inset="0,0,0,0">
                <w:txbxContent>
                  <w:p>
                    <w:pPr>
                      <w:spacing w:before="65"/>
                      <w:ind w:left="331" w:right="0" w:firstLine="0"/>
                      <w:jc w:val="left"/>
                      <w:rPr>
                        <w:rFonts w:ascii="Arial" w:hAnsi="Arial"/>
                        <w:b/>
                        <w:sz w:val="24"/>
                      </w:rPr>
                    </w:pPr>
                    <w:r>
                      <w:rPr>
                        <w:rFonts w:ascii="Arial" w:hAnsi="Arial"/>
                        <w:b/>
                        <w:sz w:val="24"/>
                      </w:rPr>
                      <w:t>LƯU</w:t>
                    </w:r>
                    <w:r>
                      <w:rPr>
                        <w:rFonts w:ascii="Arial" w:hAnsi="Arial"/>
                        <w:b/>
                        <w:spacing w:val="-40"/>
                        <w:sz w:val="24"/>
                      </w:rPr>
                      <w:t> </w:t>
                    </w:r>
                    <w:r>
                      <w:rPr>
                        <w:rFonts w:ascii="Arial" w:hAnsi="Arial"/>
                        <w:b/>
                        <w:sz w:val="24"/>
                      </w:rPr>
                      <w:t>10</w:t>
                    </w:r>
                    <w:r>
                      <w:rPr>
                        <w:rFonts w:ascii="Arial" w:hAnsi="Arial"/>
                        <w:b/>
                        <w:spacing w:val="-40"/>
                        <w:sz w:val="24"/>
                      </w:rPr>
                      <w:t> </w:t>
                    </w:r>
                    <w:r>
                      <w:rPr>
                        <w:rFonts w:ascii="Arial" w:hAnsi="Arial"/>
                        <w:b/>
                        <w:sz w:val="24"/>
                      </w:rPr>
                      <w:t>MÃ</w:t>
                    </w:r>
                    <w:r>
                      <w:rPr>
                        <w:rFonts w:ascii="Arial" w:hAnsi="Arial"/>
                        <w:b/>
                        <w:spacing w:val="-40"/>
                        <w:sz w:val="24"/>
                      </w:rPr>
                      <w:t> </w:t>
                    </w:r>
                    <w:r>
                      <w:rPr>
                        <w:rFonts w:ascii="Arial" w:hAnsi="Arial"/>
                        <w:b/>
                        <w:sz w:val="24"/>
                      </w:rPr>
                      <w:t>7</w:t>
                    </w:r>
                    <w:r>
                      <w:rPr>
                        <w:rFonts w:ascii="Arial" w:hAnsi="Arial"/>
                        <w:b/>
                        <w:spacing w:val="-39"/>
                        <w:sz w:val="24"/>
                      </w:rPr>
                      <w:t> </w:t>
                    </w:r>
                    <w:r>
                      <w:rPr>
                        <w:rFonts w:ascii="Arial" w:hAnsi="Arial"/>
                        <w:b/>
                        <w:sz w:val="24"/>
                      </w:rPr>
                      <w:t>ĐOẠN</w:t>
                    </w:r>
                    <w:r>
                      <w:rPr>
                        <w:rFonts w:ascii="Arial" w:hAnsi="Arial"/>
                        <w:b/>
                        <w:spacing w:val="-40"/>
                        <w:sz w:val="24"/>
                      </w:rPr>
                      <w:t> </w:t>
                    </w:r>
                    <w:r>
                      <w:rPr>
                        <w:rFonts w:ascii="Arial" w:hAnsi="Arial"/>
                        <w:b/>
                        <w:sz w:val="24"/>
                      </w:rPr>
                      <w:t>TỪ</w:t>
                    </w:r>
                    <w:r>
                      <w:rPr>
                        <w:rFonts w:ascii="Arial" w:hAnsi="Arial"/>
                        <w:b/>
                        <w:spacing w:val="-40"/>
                        <w:sz w:val="24"/>
                      </w:rPr>
                      <w:t> </w:t>
                    </w:r>
                    <w:r>
                      <w:rPr>
                        <w:rFonts w:ascii="Arial" w:hAnsi="Arial"/>
                        <w:b/>
                        <w:sz w:val="24"/>
                      </w:rPr>
                      <w:t>0</w:t>
                    </w:r>
                    <w:r>
                      <w:rPr>
                        <w:rFonts w:ascii="Arial" w:hAnsi="Arial"/>
                        <w:b/>
                        <w:spacing w:val="-39"/>
                        <w:sz w:val="24"/>
                      </w:rPr>
                      <w:t> </w:t>
                    </w:r>
                    <w:r>
                      <w:rPr>
                        <w:rFonts w:ascii="Arial" w:hAnsi="Arial"/>
                        <w:b/>
                        <w:sz w:val="24"/>
                      </w:rPr>
                      <w:t>ĐẾN</w:t>
                    </w:r>
                    <w:r>
                      <w:rPr>
                        <w:rFonts w:ascii="Arial" w:hAnsi="Arial"/>
                        <w:b/>
                        <w:spacing w:val="-40"/>
                        <w:sz w:val="24"/>
                      </w:rPr>
                      <w:t> </w:t>
                    </w:r>
                    <w:r>
                      <w:rPr>
                        <w:rFonts w:ascii="Arial" w:hAnsi="Arial"/>
                        <w:b/>
                        <w:sz w:val="24"/>
                      </w:rPr>
                      <w:t>9</w:t>
                    </w:r>
                  </w:p>
                </w:txbxContent>
              </v:textbox>
              <v:stroke dashstyle="solid"/>
              <w10:wrap type="none"/>
            </v:shape>
            <w10:wrap type="topAndBottom"/>
          </v:group>
        </w:pict>
      </w:r>
      <w:r>
        <w:rPr>
          <w:sz w:val="24"/>
        </w:rPr>
        <w:t>Lƣu đồ:</w:t>
      </w:r>
    </w:p>
    <w:p>
      <w:pPr>
        <w:pStyle w:val="BodyText"/>
        <w:spacing w:before="4"/>
        <w:rPr>
          <w:sz w:val="23"/>
        </w:rPr>
      </w:pPr>
    </w:p>
    <w:p>
      <w:pPr>
        <w:spacing w:before="90"/>
        <w:ind w:left="2722" w:right="0" w:firstLine="0"/>
        <w:jc w:val="left"/>
        <w:rPr>
          <w:i/>
          <w:sz w:val="24"/>
        </w:rPr>
      </w:pPr>
      <w:r>
        <w:rPr>
          <w:i/>
          <w:sz w:val="24"/>
        </w:rPr>
        <w:t>Hình 5-46: Lưu đồ đếm từ 00 đến 99 hiển thị trên 2 led quét.</w:t>
      </w:r>
    </w:p>
    <w:p>
      <w:pPr>
        <w:pStyle w:val="ListParagraph"/>
        <w:numPr>
          <w:ilvl w:val="0"/>
          <w:numId w:val="69"/>
        </w:numPr>
        <w:tabs>
          <w:tab w:pos="1809" w:val="left" w:leader="none"/>
          <w:tab w:pos="1810" w:val="left" w:leader="none"/>
        </w:tabs>
        <w:spacing w:line="240" w:lineRule="auto" w:before="125" w:after="5"/>
        <w:ind w:left="1809" w:right="0" w:hanging="567"/>
        <w:jc w:val="left"/>
        <w:rPr>
          <w:sz w:val="24"/>
        </w:rPr>
      </w:pPr>
      <w:r>
        <w:rPr>
          <w:sz w:val="24"/>
        </w:rPr>
        <w:t>Chƣơng</w:t>
      </w:r>
      <w:r>
        <w:rPr>
          <w:spacing w:val="2"/>
          <w:sz w:val="24"/>
        </w:rPr>
        <w:t> </w:t>
      </w:r>
      <w:r>
        <w:rPr>
          <w:sz w:val="24"/>
        </w:rPr>
        <w:t>trình:</w:t>
      </w:r>
    </w:p>
    <w:p>
      <w:pPr>
        <w:pStyle w:val="BodyText"/>
        <w:ind w:left="618"/>
        <w:rPr>
          <w:sz w:val="20"/>
        </w:rPr>
      </w:pPr>
      <w:r>
        <w:rPr>
          <w:sz w:val="20"/>
        </w:rPr>
        <w:pict>
          <v:shape style="width:501.6pt;height:43.95pt;mso-position-horizontal-relative:char;mso-position-vertical-relative:line" type="#_x0000_t202" filled="false" stroked="true" strokeweight=".47998pt" strokecolor="#000000">
            <w10:anchorlock/>
            <v:textbox inset="0,0,0,0">
              <w:txbxContent>
                <w:p>
                  <w:pPr>
                    <w:pStyle w:val="BodyText"/>
                    <w:spacing w:line="242" w:lineRule="auto" w:before="11"/>
                    <w:ind w:left="48" w:right="6928"/>
                  </w:pPr>
                  <w:r>
                    <w:rPr/>
                    <w:t>#INCLUDE&lt;TV_16F887.C&gt; UNSIGNED INT8 DEM, I;</w:t>
                  </w:r>
                </w:p>
              </w:txbxContent>
            </v:textbox>
            <v:stroke dashstyle="solid"/>
          </v:shape>
        </w:pict>
      </w:r>
      <w:r>
        <w:rPr>
          <w:sz w:val="20"/>
        </w:rPr>
      </w:r>
    </w:p>
    <w:p>
      <w:pPr>
        <w:spacing w:after="0"/>
        <w:rPr>
          <w:sz w:val="20"/>
        </w:rPr>
        <w:sectPr>
          <w:pgSz w:w="11910" w:h="16840"/>
          <w:pgMar w:header="313" w:footer="491" w:top="600" w:bottom="680" w:left="740" w:right="0"/>
        </w:sectPr>
      </w:pPr>
    </w:p>
    <w:p>
      <w:pPr>
        <w:pStyle w:val="BodyText"/>
        <w:rPr>
          <w:sz w:val="20"/>
        </w:rPr>
      </w:pPr>
      <w:r>
        <w:rPr/>
        <w:pict>
          <v:group style="position:absolute;margin-left:65.064003pt;margin-top:14.159983pt;width:507.8pt;height:283.55pt;mso-position-horizontal-relative:page;mso-position-vertical-relative:page;z-index:-29467136" coordorigin="1301,283" coordsize="10156,5671">
            <v:shape style="position:absolute;left:1301;top:283;width:10156;height:375" coordorigin="1301,283" coordsize="10156,375" path="m11447,283l1311,283,1301,283,1301,648,1311,648,1368,648,1368,658,11390,658,11390,648,11447,648,11447,638,1311,638,1311,293,11447,293,11447,283xm11457,283l11448,283,11448,648,11457,648,11457,283xe" filled="true" fillcolor="#000000" stroked="false">
              <v:path arrowok="t"/>
              <v:fill type="solid"/>
            </v:shape>
            <v:line style="position:absolute" from="11395,648" to="11395,5646" stroked="true" strokeweight=".47998pt" strokecolor="#000000">
              <v:stroke dashstyle="solid"/>
            </v:line>
            <v:shape style="position:absolute;left:1358;top:648;width:10041;height:5306" coordorigin="1359,648" coordsize="10041,5306" path="m11390,5944l1368,5944,1368,648,1359,648,1359,5954,1368,5954,11390,5954,11390,5944xm11400,5646l11390,5646,11390,5954,11400,5954,11400,5646xe" filled="true" fillcolor="#000000" stroked="false">
              <v:path arrowok="t"/>
              <v:fill type="solid"/>
            </v:shape>
            <v:shape style="position:absolute;left:1598;top:5648;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7217;top:3439;width:2044;height:266" type="#_x0000_t202" filled="false" stroked="false">
              <v:textbox inset="0,0,0,0">
                <w:txbxContent>
                  <w:p>
                    <w:pPr>
                      <w:spacing w:line="266" w:lineRule="exact" w:before="0"/>
                      <w:ind w:left="0" w:right="0" w:firstLine="0"/>
                      <w:jc w:val="left"/>
                      <w:rPr>
                        <w:sz w:val="24"/>
                      </w:rPr>
                    </w:pPr>
                    <w:r>
                      <w:rPr>
                        <w:sz w:val="24"/>
                      </w:rPr>
                      <w:t>OUTPUT_D(0XFF);</w:t>
                    </w:r>
                  </w:p>
                </w:txbxContent>
              </v:textbox>
              <w10:wrap type="none"/>
            </v:shape>
            <v:shape style="position:absolute;left:2015;top:3439;width:4312;height:2201" type="#_x0000_t202" filled="false" stroked="false">
              <v:textbox inset="0,0,0,0">
                <w:txbxContent>
                  <w:p>
                    <w:pPr>
                      <w:spacing w:line="242" w:lineRule="auto" w:before="0"/>
                      <w:ind w:left="6" w:right="0" w:hanging="7"/>
                      <w:jc w:val="left"/>
                      <w:rPr>
                        <w:sz w:val="24"/>
                      </w:rPr>
                    </w:pPr>
                    <w:r>
                      <w:rPr>
                        <w:sz w:val="24"/>
                      </w:rPr>
                      <w:t>SET_TRIS_B(0x00); SET_TRIS_D(0x00); WHILE(TRUE)</w:t>
                    </w:r>
                  </w:p>
                  <w:p>
                    <w:pPr>
                      <w:spacing w:line="271" w:lineRule="exact" w:before="0"/>
                      <w:ind w:left="6" w:right="0" w:firstLine="0"/>
                      <w:jc w:val="left"/>
                      <w:rPr>
                        <w:sz w:val="24"/>
                      </w:rPr>
                    </w:pPr>
                    <w:r>
                      <w:rPr>
                        <w:sz w:val="24"/>
                      </w:rPr>
                      <w:t>{</w:t>
                    </w:r>
                  </w:p>
                  <w:p>
                    <w:pPr>
                      <w:spacing w:line="275" w:lineRule="exact" w:before="0"/>
                      <w:ind w:left="534" w:right="0" w:firstLine="0"/>
                      <w:jc w:val="left"/>
                      <w:rPr>
                        <w:sz w:val="24"/>
                      </w:rPr>
                    </w:pPr>
                    <w:r>
                      <w:rPr>
                        <w:sz w:val="24"/>
                      </w:rPr>
                      <w:t>FOR(DEM=0;DEM&lt;100;DEM++)</w:t>
                    </w:r>
                  </w:p>
                  <w:p>
                    <w:pPr>
                      <w:spacing w:line="275" w:lineRule="exact" w:before="0"/>
                      <w:ind w:left="534" w:right="0" w:firstLine="0"/>
                      <w:jc w:val="left"/>
                      <w:rPr>
                        <w:sz w:val="24"/>
                      </w:rPr>
                    </w:pPr>
                    <w:r>
                      <w:rPr>
                        <w:sz w:val="24"/>
                      </w:rPr>
                      <w:t>{</w:t>
                    </w:r>
                  </w:p>
                  <w:p>
                    <w:pPr>
                      <w:spacing w:line="275" w:lineRule="exact" w:before="0"/>
                      <w:ind w:left="1100" w:right="0" w:firstLine="0"/>
                      <w:jc w:val="left"/>
                      <w:rPr>
                        <w:sz w:val="24"/>
                      </w:rPr>
                    </w:pPr>
                    <w:r>
                      <w:rPr>
                        <w:sz w:val="24"/>
                      </w:rPr>
                      <w:t>HIENTHI_DELAY();</w:t>
                    </w:r>
                  </w:p>
                  <w:p>
                    <w:pPr>
                      <w:spacing w:line="275" w:lineRule="exact" w:before="0"/>
                      <w:ind w:left="534" w:right="0" w:firstLine="0"/>
                      <w:jc w:val="left"/>
                      <w:rPr>
                        <w:sz w:val="24"/>
                      </w:rPr>
                    </w:pPr>
                    <w:r>
                      <w:rPr>
                        <w:sz w:val="24"/>
                      </w:rPr>
                      <w:t>}</w:t>
                    </w:r>
                  </w:p>
                  <w:p>
                    <w:pPr>
                      <w:spacing w:before="0"/>
                      <w:ind w:left="6" w:right="0" w:firstLine="0"/>
                      <w:jc w:val="left"/>
                      <w:rPr>
                        <w:sz w:val="24"/>
                      </w:rPr>
                    </w:pPr>
                    <w:r>
                      <w:rPr>
                        <w:sz w:val="24"/>
                      </w:rPr>
                      <w:t>}</w:t>
                    </w:r>
                  </w:p>
                </w:txbxContent>
              </v:textbox>
              <w10:wrap type="none"/>
            </v:shape>
            <v:shape style="position:absolute;left:1598;top:3439;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416;top:2614;width:1477;height:818" type="#_x0000_t202" filled="false" stroked="false">
              <v:textbox inset="0,0,0,0">
                <w:txbxContent>
                  <w:p>
                    <w:pPr>
                      <w:spacing w:line="265" w:lineRule="exact" w:before="0"/>
                      <w:ind w:left="364" w:right="0" w:firstLine="0"/>
                      <w:jc w:val="left"/>
                      <w:rPr>
                        <w:sz w:val="24"/>
                      </w:rPr>
                    </w:pPr>
                    <w:r>
                      <w:rPr>
                        <w:sz w:val="24"/>
                      </w:rPr>
                      <w:t>}</w:t>
                    </w:r>
                  </w:p>
                  <w:p>
                    <w:pPr>
                      <w:spacing w:line="275" w:lineRule="exact" w:before="0"/>
                      <w:ind w:left="0" w:right="0" w:firstLine="0"/>
                      <w:jc w:val="left"/>
                      <w:rPr>
                        <w:sz w:val="24"/>
                      </w:rPr>
                    </w:pPr>
                    <w:r>
                      <w:rPr>
                        <w:sz w:val="24"/>
                      </w:rPr>
                      <w:t>}</w:t>
                    </w:r>
                  </w:p>
                  <w:p>
                    <w:pPr>
                      <w:spacing w:before="2"/>
                      <w:ind w:left="0" w:right="0" w:firstLine="0"/>
                      <w:jc w:val="left"/>
                      <w:rPr>
                        <w:sz w:val="24"/>
                      </w:rPr>
                    </w:pPr>
                    <w:r>
                      <w:rPr>
                        <w:sz w:val="24"/>
                      </w:rPr>
                      <w:t>VOID MAIN()</w:t>
                    </w:r>
                  </w:p>
                </w:txbxContent>
              </v:textbox>
              <w10:wrap type="none"/>
            </v:shape>
            <v:shape style="position:absolute;left:2549;top:1509;width:6688;height:1092" type="#_x0000_t202" filled="false" stroked="false">
              <v:textbox inset="0,0,0,0">
                <w:txbxContent>
                  <w:p>
                    <w:pPr>
                      <w:tabs>
                        <w:tab w:pos="3970" w:val="left" w:leader="none"/>
                      </w:tabs>
                      <w:spacing w:line="240" w:lineRule="auto" w:before="0"/>
                      <w:ind w:left="0" w:right="18" w:firstLine="0"/>
                      <w:jc w:val="both"/>
                      <w:rPr>
                        <w:sz w:val="24"/>
                      </w:rPr>
                    </w:pPr>
                    <w:r>
                      <w:rPr>
                        <w:sz w:val="24"/>
                      </w:rPr>
                      <w:t>OUTPUT_B(MA7DOAN[DEM %10]); OUTPUT_LOW(PIN_D0); DELAY_MS(1);</w:t>
                      <w:tab/>
                      <w:t>OUTPUT_HIGH(PIN_D0); OUTPUT_B(MA7DOAN[DEM /10]); OUTPUT_LOW(PIN_D1); DELAY_MS(1);</w:t>
                      <w:tab/>
                      <w:t>OUTPUT_HIGH(PIN_D1);</w:t>
                    </w:r>
                  </w:p>
                </w:txbxContent>
              </v:textbox>
              <w10:wrap type="none"/>
            </v:shape>
            <v:shape style="position:absolute;left:1781;top:1509;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416;top:679;width:2743;height:818" type="#_x0000_t202" filled="false" stroked="false">
              <v:textbox inset="0,0,0,0">
                <w:txbxContent>
                  <w:p>
                    <w:pPr>
                      <w:spacing w:line="266" w:lineRule="exact" w:before="0"/>
                      <w:ind w:left="0" w:right="0" w:firstLine="0"/>
                      <w:jc w:val="left"/>
                      <w:rPr>
                        <w:sz w:val="24"/>
                      </w:rPr>
                    </w:pPr>
                    <w:r>
                      <w:rPr>
                        <w:sz w:val="24"/>
                      </w:rPr>
                      <w:t>VOID HIENTHI_DELAY()</w:t>
                    </w:r>
                  </w:p>
                  <w:p>
                    <w:pPr>
                      <w:spacing w:line="275" w:lineRule="exact" w:before="2"/>
                      <w:ind w:left="0" w:right="0" w:firstLine="0"/>
                      <w:jc w:val="left"/>
                      <w:rPr>
                        <w:sz w:val="24"/>
                      </w:rPr>
                    </w:pPr>
                    <w:r>
                      <w:rPr>
                        <w:sz w:val="24"/>
                      </w:rPr>
                      <w:t>{</w:t>
                    </w:r>
                  </w:p>
                  <w:p>
                    <w:pPr>
                      <w:spacing w:line="275" w:lineRule="exact" w:before="0"/>
                      <w:ind w:left="182" w:right="0" w:firstLine="0"/>
                      <w:jc w:val="left"/>
                      <w:rPr>
                        <w:sz w:val="24"/>
                      </w:rPr>
                    </w:pPr>
                    <w:r>
                      <w:rPr>
                        <w:sz w:val="24"/>
                      </w:rPr>
                      <w:t>FOR (I=0;I&lt;200;I++)</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pStyle w:val="ListParagraph"/>
        <w:numPr>
          <w:ilvl w:val="0"/>
          <w:numId w:val="69"/>
        </w:numPr>
        <w:tabs>
          <w:tab w:pos="1809" w:val="left" w:leader="none"/>
          <w:tab w:pos="1810" w:val="left" w:leader="none"/>
        </w:tabs>
        <w:spacing w:line="240" w:lineRule="auto" w:before="101" w:after="0"/>
        <w:ind w:left="1809" w:right="576" w:hanging="567"/>
        <w:jc w:val="left"/>
        <w:rPr>
          <w:sz w:val="24"/>
        </w:rPr>
      </w:pPr>
      <w:r>
        <w:rPr/>
        <w:pict>
          <v:shape style="position:absolute;margin-left:65.304001pt;margin-top:37.274479pt;width:507.35pt;height:43.95pt;mso-position-horizontal-relative:page;mso-position-vertical-relative:paragraph;z-index:-15489024;mso-wrap-distance-left:0;mso-wrap-distance-right:0" type="#_x0000_t202" filled="true" fillcolor="#f1dbdb" stroked="true" strokeweight=".48004pt" strokecolor="#000000">
            <v:textbox inset="0,0,0,0">
              <w:txbxContent>
                <w:p>
                  <w:pPr>
                    <w:pStyle w:val="BodyText"/>
                    <w:spacing w:before="11"/>
                    <w:ind w:left="105" w:right="108" w:firstLine="566"/>
                    <w:jc w:val="both"/>
                  </w:pPr>
                  <w:r>
                    <w:rPr>
                      <w:b/>
                      <w:i/>
                    </w:rPr>
                    <w:t>Bài tập 5-6: </w:t>
                  </w:r>
                  <w:r>
                    <w:rPr/>
                    <w:t>Hãy viết chƣơng trình thực hiện đếm </w:t>
                  </w:r>
                  <w:r>
                    <w:rPr>
                      <w:spacing w:val="2"/>
                    </w:rPr>
                    <w:t>từ </w:t>
                  </w:r>
                  <w:r>
                    <w:rPr/>
                    <w:t>000 đến 999 hiển thị trên 3 </w:t>
                  </w:r>
                  <w:r>
                    <w:rPr>
                      <w:spacing w:val="-4"/>
                    </w:rPr>
                    <w:t>led </w:t>
                  </w:r>
                  <w:r>
                    <w:rPr/>
                    <w:t>7 đoạn </w:t>
                  </w:r>
                  <w:r>
                    <w:rPr>
                      <w:spacing w:val="-10"/>
                    </w:rPr>
                    <w:t>kết </w:t>
                  </w:r>
                  <w:r>
                    <w:rPr/>
                    <w:t>nối</w:t>
                  </w:r>
                  <w:r>
                    <w:rPr>
                      <w:spacing w:val="-12"/>
                    </w:rPr>
                    <w:t> </w:t>
                  </w:r>
                  <w:r>
                    <w:rPr/>
                    <w:t>theo phƣơng</w:t>
                  </w:r>
                  <w:r>
                    <w:rPr>
                      <w:spacing w:val="-5"/>
                    </w:rPr>
                    <w:t> </w:t>
                  </w:r>
                  <w:r>
                    <w:rPr/>
                    <w:t>pháp</w:t>
                  </w:r>
                  <w:r>
                    <w:rPr>
                      <w:spacing w:val="-4"/>
                    </w:rPr>
                    <w:t> </w:t>
                  </w:r>
                  <w:r>
                    <w:rPr/>
                    <w:t>quét,</w:t>
                  </w:r>
                  <w:r>
                    <w:rPr>
                      <w:spacing w:val="-6"/>
                    </w:rPr>
                    <w:t> </w:t>
                  </w:r>
                  <w:r>
                    <w:rPr/>
                    <w:t>thời</w:t>
                  </w:r>
                  <w:r>
                    <w:rPr>
                      <w:spacing w:val="-8"/>
                    </w:rPr>
                    <w:t> </w:t>
                  </w:r>
                  <w:r>
                    <w:rPr/>
                    <w:t>gian</w:t>
                  </w:r>
                  <w:r>
                    <w:rPr>
                      <w:spacing w:val="-7"/>
                    </w:rPr>
                    <w:t> </w:t>
                  </w:r>
                  <w:r>
                    <w:rPr/>
                    <w:t>trể</w:t>
                  </w:r>
                  <w:r>
                    <w:rPr>
                      <w:spacing w:val="-9"/>
                    </w:rPr>
                    <w:t> </w:t>
                  </w:r>
                  <w:r>
                    <w:rPr/>
                    <w:t>tuỳ</w:t>
                  </w:r>
                  <w:r>
                    <w:rPr>
                      <w:spacing w:val="-12"/>
                    </w:rPr>
                    <w:t> </w:t>
                  </w:r>
                  <w:r>
                    <w:rPr/>
                    <w:t>chọn.</w:t>
                  </w:r>
                  <w:r>
                    <w:rPr>
                      <w:spacing w:val="-2"/>
                    </w:rPr>
                    <w:t> </w:t>
                  </w:r>
                  <w:r>
                    <w:rPr/>
                    <w:t>Các</w:t>
                  </w:r>
                  <w:r>
                    <w:rPr>
                      <w:spacing w:val="-4"/>
                    </w:rPr>
                    <w:t> </w:t>
                  </w:r>
                  <w:r>
                    <w:rPr/>
                    <w:t>bƣớc</w:t>
                  </w:r>
                  <w:r>
                    <w:rPr>
                      <w:spacing w:val="-4"/>
                    </w:rPr>
                    <w:t> </w:t>
                  </w:r>
                  <w:r>
                    <w:rPr/>
                    <w:t>thực</w:t>
                  </w:r>
                  <w:r>
                    <w:rPr>
                      <w:spacing w:val="-1"/>
                    </w:rPr>
                    <w:t> </w:t>
                  </w:r>
                  <w:r>
                    <w:rPr/>
                    <w:t>hiện</w:t>
                  </w:r>
                  <w:r>
                    <w:rPr>
                      <w:spacing w:val="-4"/>
                    </w:rPr>
                    <w:t> </w:t>
                  </w:r>
                  <w:r>
                    <w:rPr/>
                    <w:t>bao</w:t>
                  </w:r>
                  <w:r>
                    <w:rPr>
                      <w:spacing w:val="-1"/>
                    </w:rPr>
                    <w:t> </w:t>
                  </w:r>
                  <w:r>
                    <w:rPr/>
                    <w:t>gồm:</w:t>
                  </w:r>
                  <w:r>
                    <w:rPr>
                      <w:spacing w:val="1"/>
                    </w:rPr>
                    <w:t> </w:t>
                  </w:r>
                  <w:r>
                    <w:rPr>
                      <w:spacing w:val="-3"/>
                    </w:rPr>
                    <w:t>vẽ</w:t>
                  </w:r>
                  <w:r>
                    <w:rPr>
                      <w:spacing w:val="-1"/>
                    </w:rPr>
                    <w:t> </w:t>
                  </w:r>
                  <w:r>
                    <w:rPr/>
                    <w:t>mạch,</w:t>
                  </w:r>
                  <w:r>
                    <w:rPr>
                      <w:spacing w:val="-1"/>
                    </w:rPr>
                    <w:t> </w:t>
                  </w:r>
                  <w:r>
                    <w:rPr/>
                    <w:t>viết</w:t>
                  </w:r>
                  <w:r>
                    <w:rPr>
                      <w:spacing w:val="4"/>
                    </w:rPr>
                    <w:t> </w:t>
                  </w:r>
                  <w:r>
                    <w:rPr>
                      <w:spacing w:val="-4"/>
                    </w:rPr>
                    <w:t>lƣu</w:t>
                  </w:r>
                  <w:r>
                    <w:rPr>
                      <w:spacing w:val="-5"/>
                    </w:rPr>
                    <w:t> </w:t>
                  </w:r>
                  <w:r>
                    <w:rPr>
                      <w:spacing w:val="-39"/>
                    </w:rPr>
                    <w:t>đồ, </w:t>
                  </w:r>
                  <w:r>
                    <w:rPr/>
                    <w:t>viết chƣơng trình </w:t>
                  </w:r>
                  <w:r>
                    <w:rPr>
                      <w:spacing w:val="-3"/>
                    </w:rPr>
                    <w:t>và </w:t>
                  </w:r>
                  <w:r>
                    <w:rPr>
                      <w:spacing w:val="-5"/>
                    </w:rPr>
                    <w:t>mô</w:t>
                  </w:r>
                  <w:r>
                    <w:rPr>
                      <w:spacing w:val="22"/>
                    </w:rPr>
                    <w:t> </w:t>
                  </w:r>
                  <w:r>
                    <w:rPr/>
                    <w:t>phỏng.</w:t>
                  </w:r>
                </w:p>
              </w:txbxContent>
            </v:textbox>
            <v:fill type="solid"/>
            <v:stroke dashstyle="solid"/>
            <w10:wrap type="topAndBottom"/>
          </v:shape>
        </w:pict>
      </w:r>
      <w:r>
        <w:rPr>
          <w:sz w:val="24"/>
        </w:rPr>
        <w:t>Giải thích: vòng lặp for thực hiện 100 lần </w:t>
      </w:r>
      <w:r>
        <w:rPr>
          <w:spacing w:val="2"/>
          <w:sz w:val="24"/>
        </w:rPr>
        <w:t>từ </w:t>
      </w:r>
      <w:r>
        <w:rPr>
          <w:sz w:val="24"/>
        </w:rPr>
        <w:t>00 đến 99, lấy giá </w:t>
      </w:r>
      <w:r>
        <w:rPr>
          <w:spacing w:val="3"/>
          <w:sz w:val="24"/>
        </w:rPr>
        <w:t>trị </w:t>
      </w:r>
      <w:r>
        <w:rPr>
          <w:sz w:val="24"/>
        </w:rPr>
        <w:t>đếm chia tách hàng </w:t>
      </w:r>
      <w:r>
        <w:rPr>
          <w:spacing w:val="2"/>
          <w:sz w:val="24"/>
        </w:rPr>
        <w:t>đơn </w:t>
      </w:r>
      <w:r>
        <w:rPr>
          <w:spacing w:val="-4"/>
          <w:sz w:val="24"/>
        </w:rPr>
        <w:t>vị, </w:t>
      </w:r>
      <w:r>
        <w:rPr>
          <w:sz w:val="24"/>
        </w:rPr>
        <w:t>hàng chục, giải </w:t>
      </w:r>
      <w:r>
        <w:rPr>
          <w:spacing w:val="-3"/>
          <w:sz w:val="24"/>
        </w:rPr>
        <w:t>mã và </w:t>
      </w:r>
      <w:r>
        <w:rPr>
          <w:sz w:val="24"/>
        </w:rPr>
        <w:t>gởi ra port để hiển</w:t>
      </w:r>
      <w:r>
        <w:rPr>
          <w:spacing w:val="26"/>
          <w:sz w:val="24"/>
        </w:rPr>
        <w:t> </w:t>
      </w:r>
      <w:r>
        <w:rPr>
          <w:sz w:val="24"/>
        </w:rPr>
        <w:t>thị.</w:t>
      </w:r>
    </w:p>
    <w:p>
      <w:pPr>
        <w:pStyle w:val="BodyText"/>
        <w:spacing w:before="4"/>
        <w:rPr>
          <w:sz w:val="29"/>
        </w:rPr>
      </w:pPr>
    </w:p>
    <w:p>
      <w:pPr>
        <w:pStyle w:val="Heading3"/>
        <w:numPr>
          <w:ilvl w:val="0"/>
          <w:numId w:val="31"/>
        </w:numPr>
        <w:tabs>
          <w:tab w:pos="721" w:val="left" w:leader="none"/>
          <w:tab w:pos="9954" w:val="left" w:leader="none"/>
        </w:tabs>
        <w:spacing w:line="240" w:lineRule="auto" w:before="87" w:after="0"/>
        <w:ind w:left="1397" w:right="536" w:hanging="1397"/>
        <w:jc w:val="right"/>
      </w:pPr>
      <w:r>
        <w:rPr>
          <w:shd w:fill="FFCC99" w:color="auto" w:val="clear"/>
        </w:rPr>
        <w:t>CÁC ỨNG DỤNG GIAO TIẾP VỚI NÚT NHẤN, BÀN</w:t>
      </w:r>
      <w:r>
        <w:rPr>
          <w:spacing w:val="-25"/>
          <w:shd w:fill="FFCC99" w:color="auto" w:val="clear"/>
        </w:rPr>
        <w:t> </w:t>
      </w:r>
      <w:r>
        <w:rPr>
          <w:shd w:fill="FFCC99" w:color="auto" w:val="clear"/>
        </w:rPr>
        <w:t>PHÍM</w:t>
        <w:tab/>
      </w:r>
    </w:p>
    <w:p>
      <w:pPr>
        <w:pStyle w:val="BodyText"/>
        <w:spacing w:before="171"/>
        <w:ind w:left="676" w:right="565" w:firstLine="566"/>
        <w:jc w:val="both"/>
      </w:pPr>
      <w:r>
        <w:rPr/>
        <w:t>Nút nhấn, bàn phím dùng để giao tiếp giữa con ngƣời và mạch điện tử để điều khiển, ví dụ: bàn phím máy tính, bàn phím điện thoại, bàn phím máy bán xăng dầu dùng nhập số tiền cần bán, số lít cần bán … máy giặt tự động có bàn phím để chỉnh chế độ giặt, chọn mực nƣớc …</w:t>
      </w:r>
    </w:p>
    <w:p>
      <w:pPr>
        <w:pStyle w:val="BodyText"/>
        <w:spacing w:before="61"/>
        <w:ind w:left="1243"/>
        <w:jc w:val="both"/>
      </w:pPr>
      <w:r>
        <w:rPr/>
        <w:t>Có 2 dạng giao tiếp vi điều khiển với bàn phím, nút nhấn:</w:t>
      </w:r>
    </w:p>
    <w:p>
      <w:pPr>
        <w:pStyle w:val="ListParagraph"/>
        <w:numPr>
          <w:ilvl w:val="0"/>
          <w:numId w:val="71"/>
        </w:numPr>
        <w:tabs>
          <w:tab w:pos="1964" w:val="left" w:leader="none"/>
        </w:tabs>
        <w:spacing w:line="237" w:lineRule="auto" w:before="64" w:after="0"/>
        <w:ind w:left="1963" w:right="568" w:hanging="360"/>
        <w:jc w:val="both"/>
        <w:rPr>
          <w:sz w:val="24"/>
        </w:rPr>
      </w:pPr>
      <w:r>
        <w:rPr>
          <w:sz w:val="24"/>
        </w:rPr>
        <w:t>Hệ thống </w:t>
      </w:r>
      <w:r>
        <w:rPr>
          <w:spacing w:val="-5"/>
          <w:sz w:val="24"/>
        </w:rPr>
        <w:t>ít </w:t>
      </w:r>
      <w:r>
        <w:rPr>
          <w:sz w:val="24"/>
        </w:rPr>
        <w:t>phím: ví dụ điều khiển động cơ bằng 3 phím: start, stop, </w:t>
      </w:r>
      <w:r>
        <w:rPr>
          <w:spacing w:val="-3"/>
          <w:sz w:val="24"/>
        </w:rPr>
        <w:t>inv, </w:t>
      </w:r>
      <w:r>
        <w:rPr>
          <w:sz w:val="24"/>
        </w:rPr>
        <w:t>đồng </w:t>
      </w:r>
      <w:r>
        <w:rPr>
          <w:spacing w:val="-3"/>
          <w:sz w:val="24"/>
        </w:rPr>
        <w:t>hồ  </w:t>
      </w:r>
      <w:r>
        <w:rPr>
          <w:sz w:val="24"/>
        </w:rPr>
        <w:t>có 3 đến 4 phím để chỉnh thời</w:t>
      </w:r>
      <w:r>
        <w:rPr>
          <w:spacing w:val="-13"/>
          <w:sz w:val="24"/>
        </w:rPr>
        <w:t> </w:t>
      </w:r>
      <w:r>
        <w:rPr>
          <w:sz w:val="24"/>
        </w:rPr>
        <w:t>gian.</w:t>
      </w:r>
    </w:p>
    <w:p>
      <w:pPr>
        <w:pStyle w:val="ListParagraph"/>
        <w:numPr>
          <w:ilvl w:val="0"/>
          <w:numId w:val="71"/>
        </w:numPr>
        <w:tabs>
          <w:tab w:pos="1964" w:val="left" w:leader="none"/>
        </w:tabs>
        <w:spacing w:line="240" w:lineRule="auto" w:before="62" w:after="0"/>
        <w:ind w:left="1963" w:right="0" w:hanging="361"/>
        <w:jc w:val="both"/>
        <w:rPr>
          <w:sz w:val="24"/>
        </w:rPr>
      </w:pPr>
      <w:r>
        <w:rPr>
          <w:sz w:val="24"/>
        </w:rPr>
        <w:t>Hệ thống </w:t>
      </w:r>
      <w:r>
        <w:rPr>
          <w:spacing w:val="-3"/>
          <w:sz w:val="24"/>
        </w:rPr>
        <w:t>nhiều </w:t>
      </w:r>
      <w:r>
        <w:rPr>
          <w:sz w:val="24"/>
        </w:rPr>
        <w:t>phím: bàn phím máy tính, bàn phím điện thoại,</w:t>
      </w:r>
      <w:r>
        <w:rPr>
          <w:spacing w:val="4"/>
          <w:sz w:val="24"/>
        </w:rPr>
        <w:t> </w:t>
      </w:r>
      <w:r>
        <w:rPr>
          <w:sz w:val="24"/>
        </w:rPr>
        <w:t>…</w:t>
      </w:r>
    </w:p>
    <w:p>
      <w:pPr>
        <w:pStyle w:val="Heading4"/>
        <w:numPr>
          <w:ilvl w:val="1"/>
          <w:numId w:val="31"/>
        </w:numPr>
        <w:tabs>
          <w:tab w:pos="595" w:val="left" w:leader="none"/>
          <w:tab w:pos="596" w:val="left" w:leader="none"/>
          <w:tab w:pos="9699" w:val="left" w:leader="none"/>
        </w:tabs>
        <w:spacing w:line="240" w:lineRule="auto" w:before="122" w:after="0"/>
        <w:ind w:left="1526" w:right="536" w:hanging="1527"/>
        <w:jc w:val="right"/>
      </w:pPr>
      <w:r>
        <w:rPr>
          <w:shd w:fill="FFFF99" w:color="auto" w:val="clear"/>
        </w:rPr>
        <w:t>HỆ THỐNG ÍT</w:t>
      </w:r>
      <w:r>
        <w:rPr>
          <w:spacing w:val="-8"/>
          <w:shd w:fill="FFFF99" w:color="auto" w:val="clear"/>
        </w:rPr>
        <w:t> </w:t>
      </w:r>
      <w:r>
        <w:rPr>
          <w:shd w:fill="FFFF99" w:color="auto" w:val="clear"/>
        </w:rPr>
        <w:t>PHÍM</w:t>
        <w:tab/>
      </w:r>
    </w:p>
    <w:p>
      <w:pPr>
        <w:pStyle w:val="BodyText"/>
        <w:spacing w:before="113"/>
        <w:ind w:left="1243"/>
        <w:jc w:val="both"/>
      </w:pPr>
      <w:r>
        <w:rPr/>
        <w:pict>
          <v:shape style="position:absolute;margin-left:65.304001pt;margin-top:26.453148pt;width:507.35pt;height:30pt;mso-position-horizontal-relative:page;mso-position-vertical-relative:paragraph;z-index:-15488512;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5-8: </w:t>
                  </w:r>
                  <w:r>
                    <w:rPr/>
                    <w:t>Dùng vi điều khiển 16F887 giao tiếp với 8 led đơn </w:t>
                  </w:r>
                  <w:r>
                    <w:rPr>
                      <w:spacing w:val="-3"/>
                    </w:rPr>
                    <w:t>và </w:t>
                  </w:r>
                  <w:r>
                    <w:rPr/>
                    <w:t>2 nút nhấn ON, OFF. Khi cấp điện thì 8 </w:t>
                  </w:r>
                  <w:r>
                    <w:rPr>
                      <w:spacing w:val="-4"/>
                    </w:rPr>
                    <w:t>led </w:t>
                  </w:r>
                  <w:r>
                    <w:rPr/>
                    <w:t>tắt, khi nhấn ON thì 8 </w:t>
                  </w:r>
                  <w:r>
                    <w:rPr>
                      <w:spacing w:val="-4"/>
                    </w:rPr>
                    <w:t>led </w:t>
                  </w:r>
                  <w:r>
                    <w:rPr/>
                    <w:t>sáng, khi nhấn OFF thì 8 led</w:t>
                  </w:r>
                  <w:r>
                    <w:rPr>
                      <w:spacing w:val="1"/>
                    </w:rPr>
                    <w:t> </w:t>
                  </w:r>
                  <w:r>
                    <w:rPr/>
                    <w:t>tắt.</w:t>
                  </w:r>
                </w:p>
              </w:txbxContent>
            </v:textbox>
            <v:fill type="solid"/>
            <v:stroke dashstyle="solid"/>
            <w10:wrap type="topAndBottom"/>
          </v:shape>
        </w:pict>
      </w:r>
      <w:r>
        <w:rPr/>
        <w:t>Để hiểu giao tiếp vi điều khiển với bàn phím ta khảo sát các bài ứng dụng theo sau.</w:t>
      </w:r>
    </w:p>
    <w:p>
      <w:pPr>
        <w:pStyle w:val="ListParagraph"/>
        <w:numPr>
          <w:ilvl w:val="2"/>
          <w:numId w:val="31"/>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spacing w:after="0" w:line="240" w:lineRule="auto"/>
        <w:jc w:val="left"/>
        <w:rPr>
          <w:sz w:val="24"/>
        </w:rPr>
        <w:sectPr>
          <w:headerReference w:type="default" r:id="rId426"/>
          <w:headerReference w:type="even" r:id="rId427"/>
          <w:footerReference w:type="default" r:id="rId428"/>
          <w:footerReference w:type="even" r:id="rId429"/>
          <w:pgSz w:w="11910" w:h="16840"/>
          <w:pgMar w:header="313" w:footer="472" w:top="600" w:bottom="660" w:left="740" w:right="0"/>
          <w:pgNumType w:start="79"/>
        </w:sectPr>
      </w:pPr>
    </w:p>
    <w:p>
      <w:pPr>
        <w:pStyle w:val="BodyText"/>
        <w:rPr>
          <w:sz w:val="20"/>
        </w:rPr>
      </w:pPr>
      <w:r>
        <w:rPr/>
        <w:pict>
          <v:group style="position:absolute;margin-left:65.064003pt;margin-top:14.159983pt;width:507.8pt;height:225.7pt;mso-position-horizontal-relative:page;mso-position-vertical-relative:page;z-index:-29466112" coordorigin="1301,283" coordsize="10156,4514">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812;top:648;width:9187;height:4149" type="#_x0000_t75" stroked="false">
              <v:imagedata r:id="rId43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spacing w:before="90"/>
        <w:ind w:left="3475" w:right="0" w:firstLine="0"/>
        <w:jc w:val="left"/>
        <w:rPr>
          <w:i/>
          <w:sz w:val="24"/>
        </w:rPr>
      </w:pPr>
      <w:r>
        <w:rPr>
          <w:i/>
          <w:sz w:val="24"/>
        </w:rPr>
        <w:t>Hình 5-47: Sơ đồ điều khiển led và nút nhấn.</w:t>
      </w:r>
    </w:p>
    <w:p>
      <w:pPr>
        <w:pStyle w:val="ListParagraph"/>
        <w:numPr>
          <w:ilvl w:val="2"/>
          <w:numId w:val="31"/>
        </w:numPr>
        <w:tabs>
          <w:tab w:pos="1809" w:val="left" w:leader="none"/>
          <w:tab w:pos="1810" w:val="left" w:leader="none"/>
        </w:tabs>
        <w:spacing w:line="240" w:lineRule="auto" w:before="124" w:after="0"/>
        <w:ind w:left="1809" w:right="0" w:hanging="567"/>
        <w:jc w:val="left"/>
        <w:rPr>
          <w:sz w:val="24"/>
        </w:rPr>
      </w:pPr>
      <w:r>
        <w:rPr>
          <w:sz w:val="24"/>
        </w:rPr>
        <w:t>Nguyên lý hoạt động của phím</w:t>
      </w:r>
      <w:r>
        <w:rPr>
          <w:spacing w:val="5"/>
          <w:sz w:val="24"/>
        </w:rPr>
        <w:t> </w:t>
      </w:r>
      <w:r>
        <w:rPr>
          <w:sz w:val="24"/>
        </w:rPr>
        <w:t>nhấn:</w:t>
      </w:r>
    </w:p>
    <w:p>
      <w:pPr>
        <w:pStyle w:val="BodyText"/>
        <w:spacing w:line="242" w:lineRule="auto" w:before="60"/>
        <w:ind w:left="676" w:right="491" w:firstLine="566"/>
      </w:pPr>
      <w:r>
        <w:rPr/>
        <w:t>Hoạt động của 2 nút nhấn: theo sơ đồ kết nối trên thì bình thƣờng 2 nút nhấn hở, 2 ngõ vào có 2 điện trở kéo lên nguồn nên mức logic là 1.</w:t>
      </w:r>
    </w:p>
    <w:p>
      <w:pPr>
        <w:pStyle w:val="BodyText"/>
        <w:spacing w:line="242" w:lineRule="auto" w:before="52"/>
        <w:ind w:left="676" w:right="668" w:firstLine="566"/>
      </w:pPr>
      <w:r>
        <w:rPr/>
        <w:t>Khi có ta nhấn phím thì ngắn mạch ngõ vào xuống mass làm ngõ vào ở mức logic 0, khi nhã phím thì ngõ vào trở về lại mức logic 1.</w:t>
      </w:r>
    </w:p>
    <w:p>
      <w:pPr>
        <w:pStyle w:val="BodyText"/>
        <w:spacing w:line="242" w:lineRule="auto" w:before="57"/>
        <w:ind w:left="676" w:right="491" w:firstLine="566"/>
      </w:pPr>
      <w:r>
        <w:rPr/>
        <w:t>Khi lập trình ta kiểm tra xem có nhấn phím hay không bằng cách kiểm tra mức logic nếu bằng 1 thì không nhấn, bằng 0 thì có nhấn.</w:t>
      </w:r>
    </w:p>
    <w:p>
      <w:pPr>
        <w:pStyle w:val="ListParagraph"/>
        <w:numPr>
          <w:ilvl w:val="2"/>
          <w:numId w:val="31"/>
        </w:numPr>
        <w:tabs>
          <w:tab w:pos="1809" w:val="left" w:leader="none"/>
          <w:tab w:pos="1810" w:val="left" w:leader="none"/>
        </w:tabs>
        <w:spacing w:line="240" w:lineRule="auto" w:before="54" w:after="0"/>
        <w:ind w:left="1809" w:right="0" w:hanging="567"/>
        <w:jc w:val="left"/>
        <w:rPr>
          <w:sz w:val="24"/>
        </w:rPr>
      </w:pPr>
      <w:r>
        <w:rPr/>
        <w:pict>
          <v:group style="position:absolute;margin-left:216.659653pt;margin-top:22.638994pt;width:193.05pt;height:293.650pt;mso-position-horizontal-relative:page;mso-position-vertical-relative:paragraph;z-index:-29463040" coordorigin="4333,453" coordsize="3861,5873">
            <v:shape style="position:absolute;left:4706;top:2255;width:2943;height:375" type="#_x0000_t75" stroked="false">
              <v:imagedata r:id="rId431" o:title=""/>
            </v:shape>
            <v:shape style="position:absolute;left:6095;top:2629;width:195;height:554" type="#_x0000_t75" stroked="false">
              <v:imagedata r:id="rId432" o:title=""/>
            </v:shape>
            <v:shape style="position:absolute;left:5232;top:490;width:1950;height:434" coordorigin="5232,490" coordsize="1950,434" path="m6977,490l5439,490,5443,496,5377,507,5319,537,5273,583,5243,641,5232,708,5243,775,5273,833,5319,878,5377,908,5443,919,5439,924,6977,924,6971,919,7037,908,7095,878,7141,833,7171,775,7181,708,7171,641,7141,583,7095,537,7037,507,6971,496,6977,490xe" filled="true" fillcolor="#cdcdcd" stroked="false">
              <v:path arrowok="t"/>
              <v:fill opacity="32639f" type="solid"/>
            </v:shape>
            <v:shape style="position:absolute;left:5232;top:490;width:1863;height:434" coordorigin="5232,490" coordsize="1863,434" path="m5439,924l5439,924m6977,490l6977,490,5439,490,5443,496,5377,507,5319,537,5273,583,5243,641,5232,708,5243,775,5273,833,5319,878,5319,878m7095,537l7095,537,7037,507,6971,496e" filled="false" stroked="true" strokeweight="1.494993pt" strokecolor="#cdcdcd">
              <v:path arrowok="t"/>
              <v:stroke dashstyle="solid"/>
            </v:shape>
            <v:shape style="position:absolute;left:5203;top:467;width:1950;height:427" type="#_x0000_t75" stroked="false">
              <v:imagedata r:id="rId433" o:title=""/>
            </v:shape>
            <v:shape style="position:absolute;left:5203;top:467;width:1950;height:427" coordorigin="5204,468" coordsize="1950,427" path="m5409,894l6947,894,6942,890,7009,880,7066,850,7112,804,7142,746,7153,679,7142,612,7112,554,7066,509,7009,479,6942,468,6947,475,5409,475,5348,479,5290,509,5244,554,5214,612,5204,679,5214,746,5244,804,5290,850,5348,880,5415,890,5409,894xe" filled="false" stroked="true" strokeweight="1.496031pt" strokecolor="#000000">
              <v:path arrowok="t"/>
              <v:stroke dashstyle="solid"/>
            </v:shape>
            <v:shape style="position:absolute;left:4706;top:1163;width:2943;height:569" type="#_x0000_t75" stroked="false">
              <v:imagedata r:id="rId434" o:title=""/>
            </v:shape>
            <v:shape style="position:absolute;left:6095;top:894;width:195;height:300" type="#_x0000_t75" stroked="false">
              <v:imagedata r:id="rId435" o:title=""/>
            </v:shape>
            <v:shape style="position:absolute;left:6095;top:1732;width:195;height:554" type="#_x0000_t75" stroked="false">
              <v:imagedata r:id="rId436" o:title=""/>
            </v:shape>
            <v:shape style="position:absolute;left:4363;top:3183;width:3675;height:539" coordorigin="4363,3183" coordsize="3675,539" path="m6201,3183l4363,3453,6201,3722,8038,3453,6201,3183xe" filled="true" fillcolor="#cdcdcd" stroked="false">
              <v:path arrowok="t"/>
              <v:fill opacity="32639f" type="solid"/>
            </v:shape>
            <v:shape style="position:absolute;left:4363;top:3183;width:3675;height:270" coordorigin="4363,3183" coordsize="3675,270" path="m4363,3453l6201,3183,6201,3183m4363,3453l4363,3453m6201,3183l8038,3453,8038,3453e" filled="false" stroked="true" strokeweight="1.494993pt" strokecolor="#cdcdcd">
              <v:path arrowok="t"/>
              <v:stroke dashstyle="solid"/>
            </v:shape>
            <v:shape style="position:absolute;left:4348;top:3168;width:3675;height:539" type="#_x0000_t75" stroked="false">
              <v:imagedata r:id="rId437" o:title=""/>
            </v:shape>
            <v:shape style="position:absolute;left:4348;top:3168;width:3675;height:539" coordorigin="4348,3168" coordsize="3675,539" path="m4348,3438l6186,3168,8023,3438,6186,3707,4348,3438xe" filled="false" stroked="true" strokeweight="1.496088pt" strokecolor="#000000">
              <v:path arrowok="t"/>
              <v:stroke dashstyle="solid"/>
            </v:shape>
            <v:shape style="position:absolute;left:6424;top:2824;width:1755;height:635" coordorigin="6425,2824" coordsize="1755,635" path="m8038,3453l8113,3453,8107,3459,8135,3453,8158,3438,8173,3415,8179,3388,8172,3393,8172,2914,8152,2857,8089,2830,8083,2824,6425,2824e" filled="false" stroked="true" strokeweight="1.495871pt" strokecolor="#cdcdcd">
              <v:path arrowok="t"/>
              <v:stroke dashstyle="solid"/>
            </v:shape>
            <v:shape style="position:absolute;left:6200;top:2749;width:254;height:165" coordorigin="6201,2749" coordsize="254,165" path="m6454,2749l6201,2824,6454,2914,6454,2749xe" filled="true" fillcolor="#cdcdcd" stroked="false">
              <v:path arrowok="t"/>
              <v:fill opacity="32639f" type="solid"/>
            </v:shape>
            <v:shape style="position:absolute;left:6394;top:2801;width:1763;height:636" coordorigin="6395,2802" coordsize="1763,636" path="m8008,3438l8083,3438,8079,3430,8106,3424,8129,3409,8144,3387,8150,3359,8157,3363,8157,2899,8150,2891,8143,2857,8124,2828,8095,2809,8060,2802,8068,2809,6395,2809e" filled="false" stroked="true" strokeweight="1.495873pt" strokecolor="#000000">
              <v:path arrowok="t"/>
              <v:stroke dashstyle="solid"/>
            </v:shape>
            <v:shape style="position:absolute;left:6185;top:2719;width:240;height:165" coordorigin="6186,2720" coordsize="240,165" path="m6425,2720l6186,2809,6425,2884,6425,2720xe" filled="true" fillcolor="#000000" stroked="false">
              <v:path arrowok="t"/>
              <v:fill type="solid"/>
            </v:shape>
            <v:shape style="position:absolute;left:4706;top:4051;width:2943;height:375" type="#_x0000_t75" stroked="false">
              <v:imagedata r:id="rId431" o:title=""/>
            </v:shape>
            <v:shape style="position:absolute;left:6095;top:3706;width:195;height:375" type="#_x0000_t75" stroked="false">
              <v:imagedata r:id="rId438" o:title=""/>
            </v:shape>
            <v:shape style="position:absolute;left:6095;top:4425;width:195;height:554" type="#_x0000_t75" stroked="false">
              <v:imagedata r:id="rId432" o:title=""/>
            </v:shape>
            <v:shape style="position:absolute;left:4363;top:4978;width:3675;height:539" coordorigin="4363,4979" coordsize="3675,539" path="m6201,4979l4363,5248,6201,5517,8038,5248,6201,4979xe" filled="true" fillcolor="#cdcdcd" stroked="false">
              <v:path arrowok="t"/>
              <v:fill opacity="32639f" type="solid"/>
            </v:shape>
            <v:shape style="position:absolute;left:4363;top:4978;width:3675;height:270" coordorigin="4363,4979" coordsize="3675,270" path="m4363,5248l6201,4979,6201,4979m4363,5248l4363,5248m6201,4979l8038,5248,8038,5248e" filled="false" stroked="true" strokeweight="1.494993pt" strokecolor="#cdcdcd">
              <v:path arrowok="t"/>
              <v:stroke dashstyle="solid"/>
            </v:shape>
            <v:shape style="position:absolute;left:4348;top:4963;width:3675;height:539" type="#_x0000_t75" stroked="false">
              <v:imagedata r:id="rId437" o:title=""/>
            </v:shape>
            <v:shape style="position:absolute;left:4348;top:4963;width:3675;height:539" coordorigin="4348,4964" coordsize="3675,539" path="m4348,5233l6186,4964,8023,5233,6186,5502,4348,5233xe" filled="false" stroked="true" strokeweight="1.496088pt" strokecolor="#000000">
              <v:path arrowok="t"/>
              <v:stroke dashstyle="solid"/>
            </v:shape>
            <v:shape style="position:absolute;left:6424;top:4619;width:1755;height:635" coordorigin="6425,4620" coordsize="1755,635" path="m8038,5248l8113,5248,8107,5254,8135,5249,8158,5233,8173,5211,8179,5183,8172,5188,8172,4709,8152,4652,8089,4626,8083,4620,6425,4620e" filled="false" stroked="true" strokeweight="1.495871pt" strokecolor="#cdcdcd">
              <v:path arrowok="t"/>
              <v:stroke dashstyle="solid"/>
            </v:shape>
            <v:shape style="position:absolute;left:6200;top:4544;width:254;height:165" coordorigin="6201,4545" coordsize="254,165" path="m6454,4545l6201,4620,6454,4709,6454,4545xe" filled="true" fillcolor="#cdcdcd" stroked="false">
              <v:path arrowok="t"/>
              <v:fill opacity="32639f" type="solid"/>
            </v:shape>
            <v:shape style="position:absolute;left:6394;top:4597;width:1763;height:636" coordorigin="6395,4597" coordsize="1763,636" path="m8008,5233l8083,5233,8079,5226,8106,5220,8129,5205,8144,5182,8150,5154,8157,5158,8157,4694,8150,4687,8143,4652,8124,4623,8095,4604,8060,4597,8068,4605,6395,4605e" filled="false" stroked="true" strokeweight="1.495873pt" strokecolor="#000000">
              <v:path arrowok="t"/>
              <v:stroke dashstyle="solid"/>
            </v:shape>
            <v:shape style="position:absolute;left:6185;top:4514;width:240;height:165" coordorigin="6186,4515" coordsize="240,165" path="m6425,4515l6186,4605,6425,4679,6425,4515xe" filled="true" fillcolor="#000000" stroked="false">
              <v:path arrowok="t"/>
              <v:fill type="solid"/>
            </v:shape>
            <v:shape style="position:absolute;left:6095;top:5502;width:195;height:375" type="#_x0000_t75" stroked="false">
              <v:imagedata r:id="rId439" o:title=""/>
            </v:shape>
            <v:shape style="position:absolute;left:5232;top:5876;width:1950;height:434" coordorigin="5232,5876" coordsize="1950,434" path="m6977,5876l5439,5876,5443,5883,5376,5893,5319,5923,5273,5969,5243,6027,5232,6094,5243,6161,5273,6219,5319,6264,5376,6294,5443,6305,5439,6310,6977,6310,6971,6305,7037,6294,7095,6264,7141,6219,7171,6161,7181,6094,7171,6027,7141,5969,7095,5923,7037,5893,6971,5883,6977,5876xe" filled="true" fillcolor="#cdcdcd" stroked="false">
              <v:path arrowok="t"/>
              <v:fill opacity="32639f" type="solid"/>
            </v:shape>
            <v:shape style="position:absolute;left:5232;top:5876;width:1806;height:434" coordorigin="5232,5876" coordsize="1806,434" path="m5439,6310l5439,6310m6977,5876l6977,5876,5439,5876,5443,5883,5376,5893,5319,5923,5273,5969,5243,6027,5232,6094,5243,6161,5273,6219,5319,6264,5376,6294,5376,6294m7037,5893l7037,5893,6971,5883e" filled="false" stroked="true" strokeweight="1.494993pt" strokecolor="#cdcdcd">
              <v:path arrowok="t"/>
              <v:stroke dashstyle="solid"/>
            </v:shape>
            <v:shape style="position:absolute;left:5203;top:5853;width:1950;height:427" type="#_x0000_t75" stroked="false">
              <v:imagedata r:id="rId440" o:title=""/>
            </v:shape>
            <v:shape style="position:absolute;left:5203;top:5853;width:1950;height:427" coordorigin="5203,5854" coordsize="1950,427" path="m5409,6280l6947,6280,6942,6276,7009,6266,7066,6236,7112,6190,7142,6132,7153,6065,7142,5998,7112,5940,7066,5895,7009,5865,6942,5854,6947,5861,5409,5861,5348,5865,5290,5895,5244,5940,5214,5998,5203,6065,5214,6132,5244,6190,5290,6236,5348,6266,5414,6276,5409,6280xe" filled="false" stroked="true" strokeweight="1.496031pt" strokecolor="#000000">
              <v:path arrowok="t"/>
              <v:stroke dashstyle="solid"/>
            </v:shape>
            <v:shape style="position:absolute;left:5866;top:571;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5725;top:3322;width:926;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 ON</w:t>
                    </w:r>
                  </w:p>
                  <w:p>
                    <w:pPr>
                      <w:spacing w:before="157"/>
                      <w:ind w:left="0" w:right="142" w:firstLine="0"/>
                      <w:jc w:val="right"/>
                      <w:rPr>
                        <w:rFonts w:ascii="Arial" w:hAnsi="Arial"/>
                        <w:b/>
                        <w:sz w:val="24"/>
                      </w:rPr>
                    </w:pPr>
                    <w:r>
                      <w:rPr>
                        <w:rFonts w:ascii="Arial" w:hAnsi="Arial"/>
                        <w:b/>
                        <w:w w:val="88"/>
                        <w:sz w:val="24"/>
                      </w:rPr>
                      <w:t>Đ</w:t>
                    </w:r>
                  </w:p>
                </w:txbxContent>
              </v:textbox>
              <w10:wrap type="none"/>
            </v:shape>
            <v:shape style="position:absolute;left:7986;top:3595;width:133;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5694;top:5117;width:988;height:108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Nhấn OFF</w:t>
                    </w:r>
                  </w:p>
                  <w:p>
                    <w:pPr>
                      <w:spacing w:line="400" w:lineRule="atLeast" w:before="33"/>
                      <w:ind w:left="271" w:right="162" w:firstLine="387"/>
                      <w:jc w:val="left"/>
                      <w:rPr>
                        <w:rFonts w:ascii="Arial" w:hAnsi="Arial"/>
                        <w:b/>
                        <w:sz w:val="24"/>
                      </w:rPr>
                    </w:pPr>
                    <w:r>
                      <w:rPr>
                        <w:rFonts w:ascii="Arial" w:hAnsi="Arial"/>
                        <w:b/>
                        <w:w w:val="85"/>
                        <w:sz w:val="24"/>
                      </w:rPr>
                      <w:t>Đ </w:t>
                    </w:r>
                    <w:r>
                      <w:rPr>
                        <w:rFonts w:ascii="Arial" w:hAnsi="Arial"/>
                        <w:b/>
                        <w:w w:val="95"/>
                        <w:sz w:val="24"/>
                      </w:rPr>
                      <w:t>END</w:t>
                    </w:r>
                  </w:p>
                </w:txbxContent>
              </v:textbox>
              <w10:wrap type="none"/>
            </v:shape>
            <v:shape style="position:absolute;left:7986;top:5390;width:133;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w10:wrap type="none"/>
          </v:group>
        </w:pict>
      </w:r>
      <w:r>
        <w:rPr>
          <w:sz w:val="24"/>
        </w:rPr>
        <w:t>Lƣu đồ:</w:t>
      </w:r>
    </w:p>
    <w:p>
      <w:pPr>
        <w:pStyle w:val="BodyText"/>
        <w:rPr>
          <w:sz w:val="20"/>
        </w:rPr>
      </w:pPr>
    </w:p>
    <w:p>
      <w:pPr>
        <w:pStyle w:val="BodyText"/>
        <w:rPr>
          <w:sz w:val="20"/>
        </w:rPr>
      </w:pPr>
    </w:p>
    <w:p>
      <w:pPr>
        <w:pStyle w:val="BodyText"/>
        <w:spacing w:before="7" w:after="1"/>
        <w:rPr>
          <w:sz w:val="29"/>
        </w:rPr>
      </w:pPr>
    </w:p>
    <w:tbl>
      <w:tblPr>
        <w:tblW w:w="0" w:type="auto"/>
        <w:jc w:val="left"/>
        <w:tblInd w:w="3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9"/>
        <w:gridCol w:w="2584"/>
        <w:gridCol w:w="179"/>
      </w:tblGrid>
      <w:tr>
        <w:trPr>
          <w:trHeight w:val="538" w:hRule="atLeast"/>
        </w:trPr>
        <w:tc>
          <w:tcPr>
            <w:tcW w:w="179" w:type="dxa"/>
          </w:tcPr>
          <w:p>
            <w:pPr>
              <w:pStyle w:val="TableParagraph"/>
              <w:rPr>
                <w:sz w:val="22"/>
              </w:rPr>
            </w:pPr>
          </w:p>
        </w:tc>
        <w:tc>
          <w:tcPr>
            <w:tcW w:w="2584" w:type="dxa"/>
          </w:tcPr>
          <w:p>
            <w:pPr>
              <w:pStyle w:val="TableParagraph"/>
              <w:spacing w:before="117"/>
              <w:ind w:left="440"/>
              <w:rPr>
                <w:rFonts w:ascii="Arial" w:hAnsi="Arial"/>
                <w:b/>
                <w:sz w:val="24"/>
              </w:rPr>
            </w:pPr>
            <w:r>
              <w:rPr>
                <w:rFonts w:ascii="Arial" w:hAnsi="Arial"/>
                <w:b/>
                <w:sz w:val="24"/>
              </w:rPr>
              <w:t>Khởi tạo các port</w:t>
            </w:r>
          </w:p>
        </w:tc>
        <w:tc>
          <w:tcPr>
            <w:tcW w:w="179" w:type="dxa"/>
          </w:tcPr>
          <w:p>
            <w:pPr>
              <w:pStyle w:val="TableParagraph"/>
              <w:rPr>
                <w:sz w:val="22"/>
              </w:rPr>
            </w:pPr>
          </w:p>
        </w:tc>
      </w:tr>
    </w:tbl>
    <w:p>
      <w:pPr>
        <w:pStyle w:val="BodyText"/>
        <w:rPr>
          <w:sz w:val="20"/>
        </w:rPr>
      </w:pPr>
    </w:p>
    <w:p>
      <w:pPr>
        <w:pStyle w:val="BodyText"/>
        <w:spacing w:before="10"/>
        <w:rPr>
          <w:sz w:val="22"/>
        </w:rPr>
      </w:pPr>
    </w:p>
    <w:tbl>
      <w:tblPr>
        <w:tblW w:w="0" w:type="auto"/>
        <w:jc w:val="left"/>
        <w:tblInd w:w="3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9"/>
        <w:gridCol w:w="2584"/>
        <w:gridCol w:w="179"/>
      </w:tblGrid>
      <w:tr>
        <w:trPr>
          <w:trHeight w:val="344" w:hRule="atLeast"/>
        </w:trPr>
        <w:tc>
          <w:tcPr>
            <w:tcW w:w="179" w:type="dxa"/>
          </w:tcPr>
          <w:p>
            <w:pPr>
              <w:pStyle w:val="TableParagraph"/>
              <w:rPr>
                <w:sz w:val="22"/>
              </w:rPr>
            </w:pPr>
          </w:p>
        </w:tc>
        <w:tc>
          <w:tcPr>
            <w:tcW w:w="2584" w:type="dxa"/>
          </w:tcPr>
          <w:p>
            <w:pPr>
              <w:pStyle w:val="TableParagraph"/>
              <w:spacing w:before="17"/>
              <w:ind w:left="802"/>
              <w:rPr>
                <w:rFonts w:ascii="Arial" w:hAnsi="Arial"/>
                <w:b/>
                <w:sz w:val="24"/>
              </w:rPr>
            </w:pPr>
            <w:r>
              <w:rPr>
                <w:rFonts w:ascii="Arial" w:hAnsi="Arial"/>
                <w:b/>
                <w:w w:val="90"/>
                <w:sz w:val="24"/>
              </w:rPr>
              <w:t>TẮT 8 LED</w:t>
            </w:r>
          </w:p>
        </w:tc>
        <w:tc>
          <w:tcPr>
            <w:tcW w:w="179"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tbl>
      <w:tblPr>
        <w:tblW w:w="0" w:type="auto"/>
        <w:jc w:val="left"/>
        <w:tblInd w:w="39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79"/>
        <w:gridCol w:w="2584"/>
        <w:gridCol w:w="179"/>
      </w:tblGrid>
      <w:tr>
        <w:trPr>
          <w:trHeight w:val="343" w:hRule="atLeast"/>
        </w:trPr>
        <w:tc>
          <w:tcPr>
            <w:tcW w:w="179" w:type="dxa"/>
          </w:tcPr>
          <w:p>
            <w:pPr>
              <w:pStyle w:val="TableParagraph"/>
              <w:rPr>
                <w:sz w:val="22"/>
              </w:rPr>
            </w:pPr>
          </w:p>
        </w:tc>
        <w:tc>
          <w:tcPr>
            <w:tcW w:w="2584" w:type="dxa"/>
          </w:tcPr>
          <w:p>
            <w:pPr>
              <w:pStyle w:val="TableParagraph"/>
              <w:spacing w:before="17"/>
              <w:ind w:left="709"/>
              <w:rPr>
                <w:rFonts w:ascii="Arial" w:hAnsi="Arial"/>
                <w:b/>
                <w:sz w:val="24"/>
              </w:rPr>
            </w:pPr>
            <w:r>
              <w:rPr>
                <w:rFonts w:ascii="Arial" w:hAnsi="Arial"/>
                <w:b/>
                <w:w w:val="90"/>
                <w:sz w:val="24"/>
              </w:rPr>
              <w:t>SÁNG 8 LED</w:t>
            </w:r>
          </w:p>
        </w:tc>
        <w:tc>
          <w:tcPr>
            <w:tcW w:w="179"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spacing w:before="90"/>
        <w:ind w:left="2597" w:right="0" w:firstLine="0"/>
        <w:jc w:val="left"/>
        <w:rPr>
          <w:i/>
          <w:sz w:val="24"/>
        </w:rPr>
      </w:pPr>
      <w:r>
        <w:rPr>
          <w:i/>
          <w:sz w:val="24"/>
        </w:rPr>
        <w:t>Hình 5-48: Lưu đồ điều khiển led đơn bằng nút nhấn ON-OFF.</w:t>
      </w:r>
    </w:p>
    <w:p>
      <w:pPr>
        <w:pStyle w:val="ListParagraph"/>
        <w:numPr>
          <w:ilvl w:val="2"/>
          <w:numId w:val="31"/>
        </w:numPr>
        <w:tabs>
          <w:tab w:pos="1809" w:val="left" w:leader="none"/>
          <w:tab w:pos="1810" w:val="left" w:leader="none"/>
        </w:tabs>
        <w:spacing w:line="240" w:lineRule="auto" w:before="119" w:after="0"/>
        <w:ind w:left="1809" w:right="0" w:hanging="567"/>
        <w:jc w:val="left"/>
        <w:rPr>
          <w:sz w:val="24"/>
        </w:rPr>
      </w:pPr>
      <w:r>
        <w:rPr>
          <w:sz w:val="24"/>
        </w:rPr>
        <w:t>Chƣơng</w:t>
      </w:r>
      <w:r>
        <w:rPr>
          <w:spacing w:val="2"/>
          <w:sz w:val="24"/>
        </w:rPr>
        <w:t> </w:t>
      </w:r>
      <w:r>
        <w:rPr>
          <w:sz w:val="24"/>
        </w:rPr>
        <w:t>trình:</w:t>
      </w:r>
    </w:p>
    <w:p>
      <w:pPr>
        <w:pStyle w:val="BodyText"/>
        <w:spacing w:before="3"/>
        <w:rPr>
          <w:sz w:val="21"/>
        </w:rPr>
      </w:pPr>
      <w:r>
        <w:rPr/>
        <w:pict>
          <v:shape style="position:absolute;margin-left:68.183998pt;margin-top:14.431496pt;width:501.6pt;height:57.9pt;mso-position-horizontal-relative:page;mso-position-vertical-relative:paragraph;z-index:-15483392;mso-wrap-distance-left:0;mso-wrap-distance-right:0" type="#_x0000_t202" filled="false" stroked="true" strokeweight=".47998pt" strokecolor="#000000">
            <v:textbox inset="0,0,0,0">
              <w:txbxContent>
                <w:p>
                  <w:pPr>
                    <w:pStyle w:val="BodyText"/>
                    <w:tabs>
                      <w:tab w:pos="2314" w:val="left" w:leader="none"/>
                    </w:tabs>
                    <w:spacing w:line="242" w:lineRule="auto" w:before="11"/>
                    <w:ind w:left="48" w:right="6928"/>
                  </w:pPr>
                  <w:r>
                    <w:rPr/>
                    <w:t>#INCLUDE&lt;TV_16F887.C&gt; #DEFINE </w:t>
                  </w:r>
                  <w:r>
                    <w:rPr>
                      <w:spacing w:val="39"/>
                    </w:rPr>
                    <w:t> </w:t>
                  </w:r>
                  <w:r>
                    <w:rPr/>
                    <w:t>ON</w:t>
                    <w:tab/>
                  </w:r>
                  <w:r>
                    <w:rPr>
                      <w:spacing w:val="-3"/>
                    </w:rPr>
                    <w:t>PIN_E0</w:t>
                  </w:r>
                </w:p>
                <w:p>
                  <w:pPr>
                    <w:pStyle w:val="BodyText"/>
                    <w:tabs>
                      <w:tab w:pos="2314" w:val="left" w:leader="none"/>
                    </w:tabs>
                    <w:ind w:left="110" w:right="6928" w:hanging="63"/>
                  </w:pPr>
                  <w:r>
                    <w:rPr/>
                    <w:t>#DEFINE </w:t>
                  </w:r>
                  <w:r>
                    <w:rPr>
                      <w:spacing w:val="39"/>
                    </w:rPr>
                    <w:t> </w:t>
                  </w:r>
                  <w:r>
                    <w:rPr/>
                    <w:t>OFF</w:t>
                    <w:tab/>
                  </w:r>
                  <w:r>
                    <w:rPr>
                      <w:spacing w:val="-3"/>
                    </w:rPr>
                    <w:t>PIN_E1 </w:t>
                  </w:r>
                  <w:r>
                    <w:rPr/>
                    <w:t>VOID MAIN()</w:t>
                  </w:r>
                </w:p>
              </w:txbxContent>
            </v:textbox>
            <v:stroke dashstyle="solid"/>
            <w10:wrap type="topAndBottom"/>
          </v:shape>
        </w:pict>
      </w:r>
    </w:p>
    <w:p>
      <w:pPr>
        <w:spacing w:after="0"/>
        <w:rPr>
          <w:sz w:val="21"/>
        </w:rPr>
        <w:sectPr>
          <w:pgSz w:w="11910" w:h="16840"/>
          <w:pgMar w:header="313" w:footer="491" w:top="600" w:bottom="6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pStyle w:val="ListParagraph"/>
        <w:numPr>
          <w:ilvl w:val="2"/>
          <w:numId w:val="31"/>
        </w:numPr>
        <w:tabs>
          <w:tab w:pos="1810" w:val="left" w:leader="none"/>
        </w:tabs>
        <w:spacing w:line="240" w:lineRule="auto" w:before="100" w:after="0"/>
        <w:ind w:left="1809" w:right="0" w:hanging="567"/>
        <w:jc w:val="both"/>
        <w:rPr>
          <w:sz w:val="24"/>
        </w:rPr>
      </w:pPr>
      <w:r>
        <w:rPr>
          <w:sz w:val="24"/>
        </w:rPr>
        <w:t>Giải thích chƣơng</w:t>
      </w:r>
      <w:r>
        <w:rPr>
          <w:spacing w:val="-6"/>
          <w:sz w:val="24"/>
        </w:rPr>
        <w:t> </w:t>
      </w:r>
      <w:r>
        <w:rPr>
          <w:sz w:val="24"/>
        </w:rPr>
        <w:t>trình:</w:t>
      </w:r>
    </w:p>
    <w:p>
      <w:pPr>
        <w:pStyle w:val="BodyText"/>
        <w:spacing w:before="2"/>
        <w:ind w:left="1243"/>
        <w:jc w:val="both"/>
      </w:pPr>
      <w:r>
        <w:rPr/>
        <w:t>Lệnh “</w:t>
      </w:r>
      <w:r>
        <w:rPr>
          <w:rFonts w:ascii="Georgia" w:hAnsi="Georgia"/>
        </w:rPr>
        <w:t>SET_TRIS_E(0FF)</w:t>
      </w:r>
      <w:r>
        <w:rPr/>
        <w:t>” có chức năng khởi tạo portE là port nhập vì nối với 2 nút nhấn.</w:t>
      </w:r>
    </w:p>
    <w:p>
      <w:pPr>
        <w:pStyle w:val="BodyText"/>
        <w:spacing w:line="244" w:lineRule="auto" w:before="7"/>
        <w:ind w:left="676" w:right="573" w:firstLine="566"/>
        <w:jc w:val="both"/>
      </w:pPr>
      <w:r>
        <w:rPr/>
        <w:t>Lệnh “</w:t>
      </w:r>
      <w:r>
        <w:rPr>
          <w:rFonts w:ascii="Georgia" w:hAnsi="Georgia"/>
        </w:rPr>
        <w:t>SET_TRIS_D(0x00);</w:t>
      </w:r>
      <w:r>
        <w:rPr/>
        <w:t>” có chức năng khởi tạo portD là port xuất và lệnh “</w:t>
      </w:r>
      <w:r>
        <w:rPr>
          <w:rFonts w:ascii="Georgia" w:hAnsi="Georgia"/>
        </w:rPr>
        <w:t>OUTPUT_D(0x00);</w:t>
      </w:r>
      <w:r>
        <w:rPr/>
        <w:t>” có chức năng tắt 8 led.</w:t>
      </w:r>
    </w:p>
    <w:p>
      <w:pPr>
        <w:pStyle w:val="BodyText"/>
        <w:ind w:left="676" w:right="566" w:firstLine="566"/>
        <w:jc w:val="both"/>
      </w:pPr>
      <w:r>
        <w:rPr/>
        <w:t>Lệnh “</w:t>
      </w:r>
      <w:r>
        <w:rPr>
          <w:rFonts w:ascii="Georgia" w:hAnsi="Georgia"/>
          <w:sz w:val="22"/>
        </w:rPr>
        <w:t>WHILE </w:t>
      </w:r>
      <w:r>
        <w:rPr/>
        <w:t>(INPUT(ON));” có chức năng kiểm tra nút nhấn ON: nếu bằng 1 là không nhấn phím ON thì tiếp tục kiểm tra cho đến khi nhấn phím ON thì vòng lặp while kết thúc và thực hiện lệnh xuất dữ liệu 0xFF ra portD làm 8 led sáng,.</w:t>
      </w:r>
    </w:p>
    <w:p>
      <w:pPr>
        <w:pStyle w:val="BodyText"/>
        <w:ind w:left="676" w:right="566" w:firstLine="566"/>
        <w:jc w:val="both"/>
      </w:pPr>
      <w:r>
        <w:rPr/>
        <w:pict>
          <v:shape style="position:absolute;margin-left:65.304001pt;margin-top:45.073143pt;width:507.35pt;height:43.95pt;mso-position-horizontal-relative:page;mso-position-vertical-relative:paragraph;z-index:-15479296;mso-wrap-distance-left:0;mso-wrap-distance-right:0" type="#_x0000_t202" filled="true" fillcolor="#dbe4f0" stroked="true" strokeweight=".48004pt" strokecolor="#000000">
            <v:textbox inset="0,0,0,0">
              <w:txbxContent>
                <w:p>
                  <w:pPr>
                    <w:pStyle w:val="BodyText"/>
                    <w:spacing w:before="11"/>
                    <w:ind w:left="105" w:right="104" w:firstLine="566"/>
                    <w:jc w:val="both"/>
                  </w:pPr>
                  <w:r>
                    <w:rPr>
                      <w:b/>
                      <w:i/>
                    </w:rPr>
                    <w:t>Bài 5-9: </w:t>
                  </w:r>
                  <w:r>
                    <w:rPr/>
                    <w:t>Dùng vi điều khiển 16F887 giao tiếp với 8 led đơn và 3 nút nhấn ON, OFF, INV. Khi cấp điện thì 8 led tắt, khi nhấn ON thì 4 led thấp (D&lt;3:0&gt;) sáng, khi nhấn INV thì đảo trạng thái của 8 led: 4 sáng thành tắt, 4 tắt thành sáng, khi nhấn OFF thì 8 led tắt.</w:t>
                  </w:r>
                </w:p>
              </w:txbxContent>
            </v:textbox>
            <v:fill type="solid"/>
            <v:stroke dashstyle="solid"/>
            <w10:wrap type="topAndBottom"/>
          </v:shape>
        </w:pict>
      </w:r>
      <w:r>
        <w:rPr/>
        <w:t>Lệnh “</w:t>
      </w:r>
      <w:r>
        <w:rPr>
          <w:rFonts w:ascii="Georgia" w:hAnsi="Georgia"/>
          <w:sz w:val="22"/>
        </w:rPr>
        <w:t>WHILE </w:t>
      </w:r>
      <w:r>
        <w:rPr/>
        <w:t>(INPUT(OFF));” có chức năng kiểm tra nút nhấn OFF: nếu bằng 1 là không nhấn phím OFF thì tiếp tục kiểm tra cho đến khi nhấn phím OFF thì vòng lặp while kết thúc và thực hiện lệnh xuất dữ liệu 0x00 ra portD làm 8 led tắt.</w:t>
      </w:r>
    </w:p>
    <w:p>
      <w:pPr>
        <w:pStyle w:val="ListParagraph"/>
        <w:numPr>
          <w:ilvl w:val="2"/>
          <w:numId w:val="31"/>
        </w:numPr>
        <w:tabs>
          <w:tab w:pos="1809" w:val="left" w:leader="none"/>
          <w:tab w:pos="1810" w:val="left" w:leader="none"/>
        </w:tabs>
        <w:spacing w:line="240" w:lineRule="auto" w:before="22" w:after="61"/>
        <w:ind w:left="1809" w:right="0" w:hanging="567"/>
        <w:jc w:val="left"/>
        <w:rPr>
          <w:sz w:val="24"/>
        </w:rPr>
      </w:pPr>
      <w:r>
        <w:rPr>
          <w:sz w:val="24"/>
        </w:rPr>
        <w:t>Sơ đồ</w:t>
      </w:r>
      <w:r>
        <w:rPr>
          <w:spacing w:val="2"/>
          <w:sz w:val="24"/>
        </w:rPr>
        <w:t> </w:t>
      </w:r>
      <w:r>
        <w:rPr>
          <w:spacing w:val="-3"/>
          <w:sz w:val="24"/>
        </w:rPr>
        <w:t>mạch:</w:t>
      </w:r>
    </w:p>
    <w:p>
      <w:pPr>
        <w:pStyle w:val="BodyText"/>
        <w:ind w:left="1072"/>
        <w:rPr>
          <w:sz w:val="20"/>
        </w:rPr>
      </w:pPr>
      <w:r>
        <w:rPr>
          <w:sz w:val="20"/>
        </w:rPr>
        <w:drawing>
          <wp:inline distT="0" distB="0" distL="0" distR="0">
            <wp:extent cx="5793713" cy="2616327"/>
            <wp:effectExtent l="0" t="0" r="0" b="0"/>
            <wp:docPr id="133" name="image339.png"/>
            <wp:cNvGraphicFramePr>
              <a:graphicFrameLocks noChangeAspect="1"/>
            </wp:cNvGraphicFramePr>
            <a:graphic>
              <a:graphicData uri="http://schemas.openxmlformats.org/drawingml/2006/picture">
                <pic:pic>
                  <pic:nvPicPr>
                    <pic:cNvPr id="134" name="image339.png"/>
                    <pic:cNvPicPr/>
                  </pic:nvPicPr>
                  <pic:blipFill>
                    <a:blip r:embed="rId441" cstate="print"/>
                    <a:stretch>
                      <a:fillRect/>
                    </a:stretch>
                  </pic:blipFill>
                  <pic:spPr>
                    <a:xfrm>
                      <a:off x="0" y="0"/>
                      <a:ext cx="5793713" cy="2616327"/>
                    </a:xfrm>
                    <a:prstGeom prst="rect">
                      <a:avLst/>
                    </a:prstGeom>
                  </pic:spPr>
                </pic:pic>
              </a:graphicData>
            </a:graphic>
          </wp:inline>
        </w:drawing>
      </w:r>
      <w:r>
        <w:rPr>
          <w:sz w:val="20"/>
        </w:rPr>
      </w:r>
    </w:p>
    <w:p>
      <w:pPr>
        <w:pStyle w:val="BodyText"/>
        <w:spacing w:before="7"/>
        <w:rPr>
          <w:sz w:val="8"/>
        </w:rPr>
      </w:pPr>
    </w:p>
    <w:p>
      <w:pPr>
        <w:spacing w:after="0"/>
        <w:rPr>
          <w:sz w:val="8"/>
        </w:rPr>
        <w:sectPr>
          <w:pgSz w:w="11910" w:h="16840"/>
          <w:pgMar w:header="313" w:footer="472" w:top="600" w:bottom="660" w:left="740" w:right="0"/>
        </w:sectPr>
      </w:pPr>
    </w:p>
    <w:p>
      <w:pPr>
        <w:pStyle w:val="BodyText"/>
        <w:rPr>
          <w:sz w:val="28"/>
        </w:rPr>
      </w:pPr>
      <w:r>
        <w:rPr/>
        <w:pict>
          <v:shape style="position:absolute;margin-left:67.944pt;margin-top:14.159983pt;width:502.3pt;height:159.65pt;mso-position-horizontal-relative:page;mso-position-vertical-relative:page;z-index:1597849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
                    <w:gridCol w:w="238"/>
                    <w:gridCol w:w="9561"/>
                  </w:tblGrid>
                  <w:tr>
                    <w:trPr>
                      <w:trHeight w:val="350" w:hRule="atLeast"/>
                    </w:trPr>
                    <w:tc>
                      <w:tcPr>
                        <w:tcW w:w="10032" w:type="dxa"/>
                        <w:gridSpan w:val="3"/>
                        <w:tcBorders>
                          <w:top w:val="single" w:sz="4" w:space="0" w:color="000000"/>
                          <w:left w:val="single" w:sz="4" w:space="0" w:color="000000"/>
                          <w:bottom w:val="single" w:sz="4" w:space="0" w:color="000000"/>
                          <w:right w:val="single" w:sz="4" w:space="0" w:color="000000"/>
                        </w:tcBorders>
                      </w:tcPr>
                      <w:p>
                        <w:pPr>
                          <w:pStyle w:val="TableParagraph"/>
                          <w:rPr>
                            <w:sz w:val="22"/>
                          </w:rPr>
                        </w:pPr>
                      </w:p>
                    </w:tc>
                  </w:tr>
                  <w:tr>
                    <w:trPr>
                      <w:trHeight w:val="298" w:hRule="atLeast"/>
                    </w:trPr>
                    <w:tc>
                      <w:tcPr>
                        <w:tcW w:w="233" w:type="dxa"/>
                        <w:tcBorders>
                          <w:top w:val="single" w:sz="4" w:space="0" w:color="000000"/>
                          <w:left w:val="single" w:sz="4" w:space="0" w:color="000000"/>
                        </w:tcBorders>
                      </w:tcPr>
                      <w:p>
                        <w:pPr>
                          <w:pStyle w:val="TableParagraph"/>
                          <w:spacing w:line="262" w:lineRule="exact" w:before="16"/>
                          <w:ind w:left="115" w:right="-15"/>
                          <w:rPr>
                            <w:sz w:val="24"/>
                          </w:rPr>
                        </w:pPr>
                        <w:r>
                          <w:rPr>
                            <w:sz w:val="24"/>
                          </w:rPr>
                          <w:t>{</w:t>
                        </w:r>
                      </w:p>
                    </w:tc>
                    <w:tc>
                      <w:tcPr>
                        <w:tcW w:w="238" w:type="dxa"/>
                        <w:tcBorders>
                          <w:top w:val="single" w:sz="4" w:space="0" w:color="000000"/>
                        </w:tcBorders>
                      </w:tcPr>
                      <w:p>
                        <w:pPr>
                          <w:pStyle w:val="TableParagraph"/>
                          <w:rPr>
                            <w:sz w:val="22"/>
                          </w:rPr>
                        </w:pPr>
                      </w:p>
                    </w:tc>
                    <w:tc>
                      <w:tcPr>
                        <w:tcW w:w="9561" w:type="dxa"/>
                        <w:tcBorders>
                          <w:top w:val="single" w:sz="4" w:space="0" w:color="000000"/>
                          <w:right w:val="single" w:sz="4" w:space="0" w:color="000000"/>
                        </w:tcBorders>
                      </w:tcPr>
                      <w:p>
                        <w:pPr>
                          <w:pStyle w:val="TableParagraph"/>
                          <w:spacing w:line="262" w:lineRule="exact" w:before="16"/>
                          <w:ind w:left="124"/>
                          <w:rPr>
                            <w:sz w:val="24"/>
                          </w:rPr>
                        </w:pPr>
                        <w:r>
                          <w:rPr>
                            <w:sz w:val="24"/>
                          </w:rPr>
                          <w:t>SET_TRIS_E(0xFF);</w:t>
                        </w:r>
                      </w:p>
                    </w:tc>
                  </w:tr>
                  <w:tr>
                    <w:trPr>
                      <w:trHeight w:val="275"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6" w:lineRule="exact"/>
                          <w:ind w:left="129"/>
                          <w:rPr>
                            <w:sz w:val="24"/>
                          </w:rPr>
                        </w:pPr>
                        <w:r>
                          <w:rPr>
                            <w:sz w:val="24"/>
                          </w:rPr>
                          <w:t>SET_TRIS_D(0x00); OUTPUT_D(0X00);</w:t>
                        </w:r>
                      </w:p>
                    </w:tc>
                  </w:tr>
                  <w:tr>
                    <w:trPr>
                      <w:trHeight w:val="275"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6" w:lineRule="exact"/>
                          <w:ind w:left="129"/>
                          <w:rPr>
                            <w:sz w:val="24"/>
                          </w:rPr>
                        </w:pPr>
                        <w:r>
                          <w:rPr>
                            <w:sz w:val="24"/>
                          </w:rPr>
                          <w:t>WHILE(TRUE)</w:t>
                        </w:r>
                      </w:p>
                    </w:tc>
                  </w:tr>
                  <w:tr>
                    <w:trPr>
                      <w:trHeight w:val="276"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6" w:lineRule="exact"/>
                          <w:ind w:left="129"/>
                          <w:rPr>
                            <w:sz w:val="24"/>
                          </w:rPr>
                        </w:pPr>
                        <w:r>
                          <w:rPr>
                            <w:sz w:val="24"/>
                          </w:rPr>
                          <w:t>{</w:t>
                        </w:r>
                      </w:p>
                    </w:tc>
                  </w:tr>
                  <w:tr>
                    <w:trPr>
                      <w:trHeight w:val="276"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6" w:lineRule="exact"/>
                          <w:ind w:left="1286"/>
                          <w:rPr>
                            <w:sz w:val="24"/>
                          </w:rPr>
                        </w:pPr>
                        <w:r>
                          <w:rPr>
                            <w:sz w:val="24"/>
                          </w:rPr>
                          <w:t>WHILE (INPUT(ON));</w:t>
                        </w:r>
                      </w:p>
                    </w:tc>
                  </w:tr>
                  <w:tr>
                    <w:trPr>
                      <w:trHeight w:val="276"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6" w:lineRule="exact"/>
                          <w:ind w:left="1286"/>
                          <w:rPr>
                            <w:sz w:val="24"/>
                          </w:rPr>
                        </w:pPr>
                        <w:r>
                          <w:rPr>
                            <w:sz w:val="24"/>
                          </w:rPr>
                          <w:t>OUTPUT_D(0XFF);</w:t>
                        </w:r>
                      </w:p>
                    </w:tc>
                  </w:tr>
                  <w:tr>
                    <w:trPr>
                      <w:trHeight w:val="274"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4" w:lineRule="exact"/>
                          <w:ind w:left="1286"/>
                          <w:rPr>
                            <w:sz w:val="24"/>
                          </w:rPr>
                        </w:pPr>
                        <w:r>
                          <w:rPr>
                            <w:sz w:val="24"/>
                          </w:rPr>
                          <w:t>WHILE (INPUT(OFF));</w:t>
                        </w:r>
                      </w:p>
                    </w:tc>
                  </w:tr>
                  <w:tr>
                    <w:trPr>
                      <w:trHeight w:val="288"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7" w:lineRule="exact" w:before="12"/>
                          <w:ind w:left="1286"/>
                          <w:rPr>
                            <w:rFonts w:ascii="Georgia"/>
                            <w:sz w:val="24"/>
                          </w:rPr>
                        </w:pPr>
                        <w:r>
                          <w:rPr>
                            <w:rFonts w:ascii="Georgia"/>
                            <w:sz w:val="24"/>
                          </w:rPr>
                          <w:t>OUTPUT_D(0X00);</w:t>
                        </w:r>
                      </w:p>
                    </w:tc>
                  </w:tr>
                  <w:tr>
                    <w:trPr>
                      <w:trHeight w:val="272" w:hRule="atLeast"/>
                    </w:trPr>
                    <w:tc>
                      <w:tcPr>
                        <w:tcW w:w="233" w:type="dxa"/>
                        <w:tcBorders>
                          <w:left w:val="single" w:sz="4" w:space="0" w:color="000000"/>
                        </w:tcBorders>
                      </w:tcPr>
                      <w:p>
                        <w:pPr>
                          <w:pStyle w:val="TableParagraph"/>
                          <w:rPr>
                            <w:sz w:val="20"/>
                          </w:rPr>
                        </w:pPr>
                      </w:p>
                    </w:tc>
                    <w:tc>
                      <w:tcPr>
                        <w:tcW w:w="238" w:type="dxa"/>
                      </w:tcPr>
                      <w:p>
                        <w:pPr>
                          <w:pStyle w:val="TableParagraph"/>
                          <w:rPr>
                            <w:sz w:val="20"/>
                          </w:rPr>
                        </w:pPr>
                      </w:p>
                    </w:tc>
                    <w:tc>
                      <w:tcPr>
                        <w:tcW w:w="9561" w:type="dxa"/>
                        <w:tcBorders>
                          <w:right w:val="single" w:sz="4" w:space="0" w:color="000000"/>
                        </w:tcBorders>
                      </w:tcPr>
                      <w:p>
                        <w:pPr>
                          <w:pStyle w:val="TableParagraph"/>
                          <w:spacing w:line="253" w:lineRule="exact"/>
                          <w:ind w:left="153"/>
                          <w:rPr>
                            <w:sz w:val="24"/>
                          </w:rPr>
                        </w:pPr>
                        <w:r>
                          <w:rPr>
                            <w:sz w:val="24"/>
                          </w:rPr>
                          <w:t>}</w:t>
                        </w:r>
                      </w:p>
                    </w:tc>
                  </w:tr>
                  <w:tr>
                    <w:trPr>
                      <w:trHeight w:val="299" w:hRule="atLeast"/>
                    </w:trPr>
                    <w:tc>
                      <w:tcPr>
                        <w:tcW w:w="233" w:type="dxa"/>
                        <w:tcBorders>
                          <w:left w:val="single" w:sz="4" w:space="0" w:color="000000"/>
                          <w:bottom w:val="single" w:sz="4" w:space="0" w:color="000000"/>
                        </w:tcBorders>
                      </w:tcPr>
                      <w:p>
                        <w:pPr>
                          <w:pStyle w:val="TableParagraph"/>
                          <w:rPr>
                            <w:sz w:val="22"/>
                          </w:rPr>
                        </w:pPr>
                      </w:p>
                    </w:tc>
                    <w:tc>
                      <w:tcPr>
                        <w:tcW w:w="238" w:type="dxa"/>
                        <w:tcBorders>
                          <w:bottom w:val="single" w:sz="4" w:space="0" w:color="000000"/>
                        </w:tcBorders>
                      </w:tcPr>
                      <w:p>
                        <w:pPr>
                          <w:pStyle w:val="TableParagraph"/>
                          <w:spacing w:line="270" w:lineRule="exact"/>
                          <w:ind w:left="7"/>
                          <w:rPr>
                            <w:sz w:val="24"/>
                          </w:rPr>
                        </w:pPr>
                        <w:r>
                          <w:rPr>
                            <w:sz w:val="24"/>
                          </w:rPr>
                          <w:t>}</w:t>
                        </w:r>
                      </w:p>
                    </w:tc>
                    <w:tc>
                      <w:tcPr>
                        <w:tcW w:w="9561"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ListParagraph"/>
        <w:numPr>
          <w:ilvl w:val="2"/>
          <w:numId w:val="31"/>
        </w:numPr>
        <w:tabs>
          <w:tab w:pos="1809" w:val="left" w:leader="none"/>
          <w:tab w:pos="1810" w:val="left" w:leader="none"/>
        </w:tabs>
        <w:spacing w:line="240" w:lineRule="auto" w:before="169" w:after="0"/>
        <w:ind w:left="1809" w:right="0" w:hanging="567"/>
        <w:jc w:val="left"/>
        <w:rPr>
          <w:sz w:val="24"/>
        </w:rPr>
      </w:pPr>
      <w:r>
        <w:rPr>
          <w:w w:val="95"/>
          <w:sz w:val="24"/>
        </w:rPr>
        <w:t>Lƣu</w:t>
      </w:r>
      <w:r>
        <w:rPr>
          <w:spacing w:val="-16"/>
          <w:w w:val="95"/>
          <w:sz w:val="24"/>
        </w:rPr>
        <w:t> </w:t>
      </w:r>
      <w:r>
        <w:rPr>
          <w:spacing w:val="-20"/>
          <w:w w:val="95"/>
          <w:sz w:val="24"/>
        </w:rPr>
        <w:t>đồ:</w:t>
      </w:r>
    </w:p>
    <w:p>
      <w:pPr>
        <w:spacing w:before="90"/>
        <w:ind w:left="767" w:right="0" w:firstLine="0"/>
        <w:jc w:val="left"/>
        <w:rPr>
          <w:i/>
          <w:sz w:val="24"/>
        </w:rPr>
      </w:pPr>
      <w:r>
        <w:rPr/>
        <w:br w:type="column"/>
      </w:r>
      <w:r>
        <w:rPr>
          <w:i/>
          <w:sz w:val="24"/>
        </w:rPr>
        <w:t>Hình 5-49: Sơ đồ điều khiển led và 3 nút nhấn.</w:t>
      </w:r>
    </w:p>
    <w:p>
      <w:pPr>
        <w:spacing w:after="0"/>
        <w:jc w:val="left"/>
        <w:rPr>
          <w:sz w:val="24"/>
        </w:rPr>
        <w:sectPr>
          <w:type w:val="continuous"/>
          <w:pgSz w:w="11910" w:h="16840"/>
          <w:pgMar w:top="520" w:bottom="280" w:left="740" w:right="0"/>
          <w:cols w:num="2" w:equalWidth="0">
            <w:col w:w="2577" w:space="40"/>
            <w:col w:w="8553"/>
          </w:cols>
        </w:sectPr>
      </w:pPr>
    </w:p>
    <w:p>
      <w:pPr>
        <w:pStyle w:val="BodyText"/>
        <w:rPr>
          <w:i/>
          <w:sz w:val="20"/>
        </w:rPr>
      </w:pPr>
      <w:r>
        <w:rPr/>
        <w:pict>
          <v:group style="position:absolute;margin-left:65.064003pt;margin-top:14.159983pt;width:507.8pt;height:328.45pt;mso-position-horizontal-relative:page;mso-position-vertical-relative:page;z-index:-29457408" coordorigin="1301,283" coordsize="10156,6569">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3230;top:725;width:1954;height:434" coordorigin="3230,725" coordsize="1954,434" path="m4973,725l3445,725,3442,731,3375,742,3317,772,3271,818,3241,876,3230,943,3241,1010,3271,1068,3317,1113,3375,1143,3442,1154,3445,1159,4973,1159,4973,1154,5040,1143,5098,1113,5143,1068,5173,1010,5184,943,5173,876,5143,818,5098,772,5040,742,4973,731,4973,725xe" filled="true" fillcolor="#cdcdcd" stroked="false">
              <v:path arrowok="t"/>
              <v:fill opacity="32639f" type="solid"/>
            </v:shape>
            <v:shape style="position:absolute;left:3230;top:725;width:1944;height:285" coordorigin="3230,725" coordsize="1944,285" path="m4973,725l4973,725,3445,725,3442,731,3375,742,3317,772,3271,818,3241,876,3230,943,3241,1010,3241,1010m5173,876l5173,876,5143,818,5098,772,5040,742,4973,731m4973,725l4973,725e" filled="false" stroked="true" strokeweight="1.496851pt" strokecolor="#cdcdcd">
              <v:path arrowok="t"/>
              <v:stroke dashstyle="solid"/>
            </v:shape>
            <v:shape style="position:absolute;left:3201;top:702;width:1954;height:427" type="#_x0000_t75" stroked="false">
              <v:imagedata r:id="rId442" o:title=""/>
            </v:shape>
            <v:shape style="position:absolute;left:3201;top:702;width:1954;height:427" coordorigin="3202,703" coordsize="1954,427" path="m3415,1129l4943,1129,4944,1125,5011,1115,5069,1085,5115,1039,5145,981,5155,914,5145,847,5115,789,5069,743,5011,713,4944,703,4943,710,3415,710,3346,713,3288,743,3242,789,3212,847,3202,914,3212,981,3242,1039,3288,1085,3346,1115,3413,1125,3415,1129xe" filled="false" stroked="true" strokeweight="1.496387pt" strokecolor="#000000">
              <v:path arrowok="t"/>
              <v:stroke dashstyle="solid"/>
            </v:shape>
            <v:shape style="position:absolute;left:2711;top:1398;width:2935;height:569" type="#_x0000_t75" stroked="false">
              <v:imagedata r:id="rId443" o:title=""/>
            </v:shape>
            <v:shape style="position:absolute;left:4104;top:1129;width:180;height:300" type="#_x0000_t75" stroked="false">
              <v:imagedata r:id="rId444" o:title=""/>
            </v:shape>
            <v:shape style="position:absolute;left:2067;top:2161;width:2162;height:4047" coordorigin="2068,2162" coordsize="2162,4047" path="m4224,5499l4224,6112,4230,6118,4223,6153,4203,6182,4175,6201,4140,6208,4134,6202,2158,6202,2100,6182,2073,6118,2068,6112,2068,2252,2073,2254,2080,2219,2100,2190,2128,2171,2163,2164,2158,2162,4014,2162e" filled="false" stroked="true" strokeweight="1.497135pt" strokecolor="#cdcdcd">
              <v:path arrowok="t"/>
              <v:stroke dashstyle="solid"/>
            </v:shape>
            <v:shape style="position:absolute;left:3984;top:2086;width:240;height:165" coordorigin="3984,2087" coordsize="240,165" path="m3984,2087l3984,2252,4224,2162,3984,2087xe" filled="true" fillcolor="#cdcdcd" stroked="false">
              <v:path arrowok="t"/>
              <v:fill opacity="32639f" type="solid"/>
            </v:shape>
            <v:shape style="position:absolute;left:2037;top:2131;width:2163;height:4056" coordorigin="2038,2132" coordsize="2163,4056" path="m4194,5469l4194,6097,4201,6090,4194,6125,4175,6153,4146,6172,4111,6179,4104,6187,2128,6187,2134,6179,2100,6172,2071,6153,2052,6125,2045,6090,2038,6097,2038,2222,2045,2225,2052,2190,2071,2162,2100,2142,2134,2135,2128,2132,3984,2132e" filled="false" stroked="true" strokeweight="1.497136pt" strokecolor="#000000">
              <v:path arrowok="t"/>
              <v:stroke dashstyle="solid"/>
            </v:shape>
            <v:shape style="position:absolute;left:3954;top:2057;width:240;height:165" coordorigin="3955,2057" coordsize="240,165" path="m3955,2057l3955,2222,4194,2132,3955,2057xe" filled="true" fillcolor="#000000" stroked="false">
              <v:path arrowok="t"/>
              <v:fill type="solid"/>
            </v:shape>
            <v:shape style="position:absolute;left:4358;top:4855;width:6340;height:635" coordorigin="4359,4855" coordsize="6340,635" path="m10228,5484l10603,5484,10608,5490,10643,5483,10672,5464,10691,5435,10698,5400,10693,5394,10693,4945,10672,4888,10608,4861,10603,4855,4359,4855e" filled="false" stroked="true" strokeweight="1.49635pt" strokecolor="#cdcdcd">
              <v:path arrowok="t"/>
              <v:stroke dashstyle="solid"/>
            </v:shape>
            <v:shape style="position:absolute;left:4134;top:4780;width:240;height:165" coordorigin="4134,4780" coordsize="240,165" path="m4374,4780l4134,4855,4374,4945,4374,4780xe" filled="true" fillcolor="#cdcdcd" stroked="false">
              <v:path arrowok="t"/>
              <v:fill opacity="32639f" type="solid"/>
            </v:shape>
            <v:shape style="position:absolute;left:4328;top:4832;width:6341;height:636" coordorigin="4329,4833" coordsize="6341,636" path="m10199,5469l10573,5469,10580,5461,10615,5454,10643,5435,10662,5406,10670,5371,10663,5379,10663,4930,10643,4859,10580,4833,10573,4840,4329,4840e" filled="false" stroked="true" strokeweight="1.49635pt" strokecolor="#000000">
              <v:path arrowok="t"/>
              <v:stroke dashstyle="solid"/>
            </v:shape>
            <v:shape style="position:absolute;left:4104;top:4750;width:255;height:165" coordorigin="4104,4750" coordsize="255,165" path="m4359,4750l4104,4840,4359,4915,4359,4750xe" filled="true" fillcolor="#000000" stroked="false">
              <v:path arrowok="t"/>
              <v:fill type="solid"/>
            </v:shape>
            <v:shape style="position:absolute;left:4104;top:1967;width:180;height:554" type="#_x0000_t75" stroked="false">
              <v:imagedata r:id="rId445" o:title=""/>
            </v:shape>
            <v:shape style="position:absolute;left:2711;top:2490;width:2935;height:375" type="#_x0000_t75" stroked="false">
              <v:imagedata r:id="rId446" o:title=""/>
            </v:shape>
            <v:shape style="position:absolute;left:4104;top:2865;width:180;height:554" type="#_x0000_t75" stroked="false">
              <v:imagedata r:id="rId447" o:title=""/>
            </v:shape>
            <v:shape style="position:absolute;left:2367;top:3418;width:3684;height:539" coordorigin="2367,3419" coordsize="3684,539" path="m4209,3419l2367,3688,4209,3957,6051,3688,4209,3419xe" filled="true" fillcolor="#cdcdcd" stroked="false">
              <v:path arrowok="t"/>
              <v:fill opacity="32639f" type="solid"/>
            </v:shape>
            <v:shape style="position:absolute;left:2367;top:3418;width:3684;height:270" coordorigin="2367,3419" coordsize="3684,270" path="m2367,3688l4209,3419,4209,3419m2367,3688l2367,3688m4209,3419l6051,3688,6051,3688e" filled="false" stroked="true" strokeweight="1.496851pt" strokecolor="#cdcdcd">
              <v:path arrowok="t"/>
              <v:stroke dashstyle="solid"/>
            </v:shape>
            <v:shape style="position:absolute;left:2337;top:3403;width:3684;height:539" type="#_x0000_t75" stroked="false">
              <v:imagedata r:id="rId448" o:title=""/>
            </v:shape>
            <v:shape style="position:absolute;left:2337;top:3403;width:3684;height:539" coordorigin="2337,3404" coordsize="3684,539" path="m2337,3673l4179,3404,6021,3673,4179,3942,2337,3673xe" filled="false" stroked="true" strokeweight="1.496361pt" strokecolor="#000000">
              <v:path arrowok="t"/>
              <v:stroke dashstyle="solid"/>
            </v:shape>
            <v:shape style="position:absolute;left:4433;top:3059;width:1752;height:635" coordorigin="4434,3060" coordsize="1752,635" path="m6036,3688l6111,3688,6112,3694,6140,3689,6163,3673,6178,3651,6184,3623,6186,3628,6186,3149,6184,3156,6177,3121,6157,3092,6129,3073,6094,3066,6096,3060,4434,3060e" filled="false" stroked="true" strokeweight="1.496459pt" strokecolor="#cdcdcd">
              <v:path arrowok="t"/>
              <v:stroke dashstyle="solid"/>
            </v:shape>
            <v:shape style="position:absolute;left:4209;top:2984;width:240;height:165" coordorigin="4209,2985" coordsize="240,165" path="m4449,2985l4209,3060,4449,3149,4449,2985xe" filled="true" fillcolor="#cdcdcd" stroked="false">
              <v:path arrowok="t"/>
              <v:fill opacity="32639f" type="solid"/>
            </v:shape>
            <v:shape style="position:absolute;left:4403;top:3037;width:1752;height:637" coordorigin="4404,3037" coordsize="1752,637" path="m6006,3673l6081,3673,6084,3665,6111,3660,6134,3645,6149,3622,6155,3594,6156,3598,6156,3134,6129,3063,6065,3037,6066,3045,4404,3045e" filled="false" stroked="true" strokeweight="1.496459pt" strokecolor="#000000">
              <v:path arrowok="t"/>
              <v:stroke dashstyle="solid"/>
            </v:shape>
            <v:shape style="position:absolute;left:4179;top:2954;width:240;height:165" coordorigin="4179,2955" coordsize="240,165" path="m4419,2955l4179,3045,4419,3119,4419,2955xe" filled="true" fillcolor="#000000" stroked="false">
              <v:path arrowok="t"/>
              <v:fill type="solid"/>
            </v:shape>
            <v:shape style="position:absolute;left:2711;top:4286;width:2935;height:375" type="#_x0000_t75" stroked="false">
              <v:imagedata r:id="rId449" o:title=""/>
            </v:shape>
            <v:shape style="position:absolute;left:4104;top:3942;width:180;height:375" type="#_x0000_t75" stroked="false">
              <v:imagedata r:id="rId450" o:title=""/>
            </v:shape>
            <v:shape style="position:absolute;left:4104;top:4660;width:180;height:554" type="#_x0000_t75" stroked="false">
              <v:imagedata r:id="rId451" o:title=""/>
            </v:shape>
            <v:shape style="position:absolute;left:2367;top:5214;width:3684;height:539" coordorigin="2367,5214" coordsize="3684,539" path="m4209,5214l2367,5484,4209,5753,6051,5484,4209,5214xe" filled="true" fillcolor="#cdcdcd" stroked="false">
              <v:path arrowok="t"/>
              <v:fill opacity="32639f" type="solid"/>
            </v:shape>
            <v:shape style="position:absolute;left:2367;top:5214;width:3684;height:270" coordorigin="2367,5214" coordsize="3684,270" path="m2367,5484l4209,5214,4209,5214m2367,5484l2367,5484m4209,5214l6051,5484,6051,5484e" filled="false" stroked="true" strokeweight="1.496851pt" strokecolor="#cdcdcd">
              <v:path arrowok="t"/>
              <v:stroke dashstyle="solid"/>
            </v:shape>
            <v:shape style="position:absolute;left:2337;top:5199;width:3684;height:539" type="#_x0000_t75" stroked="false">
              <v:imagedata r:id="rId452" o:title=""/>
            </v:shape>
            <v:shape style="position:absolute;left:2337;top:5199;width:3684;height:539" coordorigin="2337,5199" coordsize="3684,539" path="m2337,5469l4179,5199,6021,5469,4179,5738,2337,5469xe" filled="false" stroked="true" strokeweight="1.496361pt" strokecolor="#000000">
              <v:path arrowok="t"/>
              <v:stroke dashstyle="solid"/>
            </v:shape>
            <v:shape style="position:absolute;left:6874;top:5214;width:3684;height:539" coordorigin="6874,5214" coordsize="3684,539" path="m8716,5214l6874,5484,8716,5753,10558,5484,8716,5214xe" filled="true" fillcolor="#cdcdcd" stroked="false">
              <v:path arrowok="t"/>
              <v:fill opacity="32639f" type="solid"/>
            </v:shape>
            <v:shape style="position:absolute;left:6874;top:5214;width:3684;height:270" coordorigin="6874,5214" coordsize="3684,270" path="m6874,5484l8716,5214,8716,5214m6874,5484l6874,5484m8716,5214l10558,5484,10558,5484e" filled="false" stroked="true" strokeweight="1.496851pt" strokecolor="#cdcdcd">
              <v:path arrowok="t"/>
              <v:stroke dashstyle="solid"/>
            </v:shape>
            <v:shape style="position:absolute;left:6844;top:5199;width:3684;height:539" type="#_x0000_t75" stroked="false">
              <v:imagedata r:id="rId453" o:title=""/>
            </v:shape>
            <v:shape style="position:absolute;left:6844;top:5199;width:3684;height:539" coordorigin="6844,5199" coordsize="3684,539" path="m6844,5469l8686,5199,10528,5469,8686,5738,6844,5469xe" filled="false" stroked="true" strokeweight="1.496361pt" strokecolor="#000000">
              <v:path arrowok="t"/>
              <v:stroke dashstyle="solid"/>
            </v:shape>
            <v:shape style="position:absolute;left:8611;top:5737;width:195;height:375" type="#_x0000_t75" stroked="false">
              <v:imagedata r:id="rId454" o:title=""/>
            </v:shape>
            <v:line style="position:absolute" from="6051,5484" to="6665,5484" stroked="true" strokeweight="1.49634pt" strokecolor="#cdcdcd">
              <v:stroke dashstyle="solid"/>
            </v:line>
            <v:shape style="position:absolute;left:6634;top:5408;width:240;height:165" coordorigin="6635,5409" coordsize="240,165" path="m6635,5409l6635,5573,6874,5484,6635,5409xe" filled="true" fillcolor="#cdcdcd" stroked="false">
              <v:path arrowok="t"/>
              <v:fill opacity="32639f" type="solid"/>
            </v:shape>
            <v:line style="position:absolute" from="6021,5469" to="6635,5469" stroked="true" strokeweight="1.49634pt" strokecolor="#000000">
              <v:stroke dashstyle="solid"/>
            </v:line>
            <v:shape style="position:absolute;left:6604;top:5378;width:240;height:165" coordorigin="6605,5379" coordsize="240,165" path="m6605,5379l6605,5543,6844,5469,6605,5379xe" filled="true" fillcolor="#000000" stroked="false">
              <v:path arrowok="t"/>
              <v:fill type="solid"/>
            </v:shape>
            <v:shape style="position:absolute;left:7218;top:6097;width:2950;height:360" type="#_x0000_t75" stroked="false">
              <v:imagedata r:id="rId455" o:title=""/>
            </v:shape>
            <v:shape style="position:absolute;left:8716;top:5528;width:1983;height:1309" coordorigin="8716,5528" coordsize="1983,1309" path="m8716,6726l8716,6785,8722,6781,8726,6803,8738,6820,8755,6832,8777,6837,8776,6830,10603,6830,10672,6810,10698,6747,10693,6741,10693,5528e" filled="false" stroked="true" strokeweight="1.49665pt" strokecolor="#cdcdcd">
              <v:path arrowok="t"/>
              <v:stroke dashstyle="solid"/>
            </v:shape>
            <v:shape style="position:absolute;left:10617;top:5304;width:165;height:255" coordorigin="10618,5304" coordsize="165,255" path="m10693,5304l10618,5558,10783,5558,10693,5304xe" filled="true" fillcolor="#cdcdcd" stroked="false">
              <v:path arrowok="t"/>
              <v:fill opacity="32639f" type="solid"/>
            </v:shape>
            <v:shape style="position:absolute;left:8686;top:5498;width:1984;height:1317" coordorigin="8686,5499" coordsize="1984,1317" path="m8686,6696l8686,6755,8693,6753,8697,6774,8709,6792,8727,6804,8748,6808,8746,6815,10573,6815,10580,6808,10615,6801,10643,6782,10662,6753,10670,6718,10663,6726,10663,5499e" filled="false" stroked="true" strokeweight="1.496653pt" strokecolor="#000000">
              <v:path arrowok="t"/>
              <v:stroke dashstyle="solid"/>
            </v:shape>
            <v:shape style="position:absolute;left:10587;top:5289;width:165;height:240" coordorigin="10588,5289" coordsize="165,240" path="m10663,5289l10588,5528,10753,5528,10663,5289xe" filled="true" fillcolor="#000000" stroked="false">
              <v:path arrowok="t"/>
              <v:fill type="solid"/>
            </v:shape>
            <v:shape style="position:absolute;left:8611;top:6456;width:195;height:390" type="#_x0000_t75" stroked="false">
              <v:imagedata r:id="rId456" o:title=""/>
            </v:shape>
            <v:shape style="position:absolute;left:3865;top:806;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3724;top:3557;width:928;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 ON</w:t>
                    </w:r>
                  </w:p>
                  <w:p>
                    <w:pPr>
                      <w:spacing w:before="157"/>
                      <w:ind w:left="0" w:right="142" w:firstLine="0"/>
                      <w:jc w:val="right"/>
                      <w:rPr>
                        <w:rFonts w:ascii="Arial" w:hAnsi="Arial"/>
                        <w:b/>
                        <w:sz w:val="24"/>
                      </w:rPr>
                    </w:pPr>
                    <w:r>
                      <w:rPr>
                        <w:rFonts w:ascii="Arial" w:hAnsi="Arial"/>
                        <w:b/>
                        <w:w w:val="88"/>
                        <w:sz w:val="24"/>
                      </w:rPr>
                      <w:t>Đ</w:t>
                    </w:r>
                  </w:p>
                </w:txbxContent>
              </v:textbox>
              <w10:wrap type="none"/>
            </v:shape>
            <v:shape style="position:absolute;left:5991;top:3830;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3693;top:5353;width:990;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Nhấn OFF</w:t>
                    </w:r>
                  </w:p>
                  <w:p>
                    <w:pPr>
                      <w:spacing w:before="157"/>
                      <w:ind w:left="0" w:right="173" w:firstLine="0"/>
                      <w:jc w:val="right"/>
                      <w:rPr>
                        <w:rFonts w:ascii="Arial" w:hAnsi="Arial"/>
                        <w:b/>
                        <w:sz w:val="24"/>
                      </w:rPr>
                    </w:pPr>
                    <w:r>
                      <w:rPr>
                        <w:rFonts w:ascii="Arial" w:hAnsi="Arial"/>
                        <w:b/>
                        <w:w w:val="88"/>
                        <w:sz w:val="24"/>
                      </w:rPr>
                      <w:t>Đ</w:t>
                    </w:r>
                  </w:p>
                </w:txbxContent>
              </v:textbox>
              <w10:wrap type="none"/>
            </v:shape>
            <v:shape style="position:absolute;left:5991;top:5626;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8217;top:5353;width:971;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 INV</w:t>
                    </w:r>
                  </w:p>
                  <w:p>
                    <w:pPr>
                      <w:spacing w:before="157"/>
                      <w:ind w:left="0" w:right="164" w:firstLine="0"/>
                      <w:jc w:val="right"/>
                      <w:rPr>
                        <w:rFonts w:ascii="Arial" w:hAnsi="Arial"/>
                        <w:b/>
                        <w:sz w:val="24"/>
                      </w:rPr>
                    </w:pPr>
                    <w:r>
                      <w:rPr>
                        <w:rFonts w:ascii="Arial" w:hAnsi="Arial"/>
                        <w:b/>
                        <w:w w:val="88"/>
                        <w:sz w:val="24"/>
                      </w:rPr>
                      <w:t>Đ</w:t>
                    </w:r>
                  </w:p>
                </w:txbxContent>
              </v:textbox>
              <w10:wrap type="none"/>
            </v:shape>
            <v:shape style="position:absolute;left:10505;top:5626;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w10:wrap type="none"/>
          </v:group>
        </w:pict>
      </w:r>
    </w:p>
    <w:p>
      <w:pPr>
        <w:pStyle w:val="BodyText"/>
        <w:rPr>
          <w:i/>
          <w:sz w:val="20"/>
        </w:rPr>
      </w:pPr>
    </w:p>
    <w:p>
      <w:pPr>
        <w:pStyle w:val="BodyText"/>
        <w:spacing w:before="6"/>
        <w:rPr>
          <w:i/>
          <w:sz w:val="26"/>
        </w:rPr>
      </w:pPr>
    </w:p>
    <w:tbl>
      <w:tblPr>
        <w:tblW w:w="0" w:type="auto"/>
        <w:jc w:val="left"/>
        <w:tblInd w:w="19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2606"/>
        <w:gridCol w:w="165"/>
      </w:tblGrid>
      <w:tr>
        <w:trPr>
          <w:trHeight w:val="538" w:hRule="atLeast"/>
        </w:trPr>
        <w:tc>
          <w:tcPr>
            <w:tcW w:w="165" w:type="dxa"/>
          </w:tcPr>
          <w:p>
            <w:pPr>
              <w:pStyle w:val="TableParagraph"/>
              <w:rPr>
                <w:sz w:val="22"/>
              </w:rPr>
            </w:pPr>
          </w:p>
        </w:tc>
        <w:tc>
          <w:tcPr>
            <w:tcW w:w="2606" w:type="dxa"/>
          </w:tcPr>
          <w:p>
            <w:pPr>
              <w:pStyle w:val="TableParagraph"/>
              <w:spacing w:before="117"/>
              <w:ind w:left="448"/>
              <w:rPr>
                <w:rFonts w:ascii="Arial" w:hAnsi="Arial"/>
                <w:b/>
                <w:sz w:val="24"/>
              </w:rPr>
            </w:pPr>
            <w:r>
              <w:rPr>
                <w:rFonts w:ascii="Arial" w:hAnsi="Arial"/>
                <w:b/>
                <w:sz w:val="24"/>
              </w:rPr>
              <w:t>Khởi tạo các port</w:t>
            </w:r>
          </w:p>
        </w:tc>
        <w:tc>
          <w:tcPr>
            <w:tcW w:w="165" w:type="dxa"/>
          </w:tcPr>
          <w:p>
            <w:pPr>
              <w:pStyle w:val="TableParagraph"/>
              <w:rPr>
                <w:sz w:val="22"/>
              </w:rPr>
            </w:pPr>
          </w:p>
        </w:tc>
      </w:tr>
    </w:tbl>
    <w:p>
      <w:pPr>
        <w:pStyle w:val="BodyText"/>
        <w:rPr>
          <w:i/>
          <w:sz w:val="20"/>
        </w:rPr>
      </w:pPr>
    </w:p>
    <w:p>
      <w:pPr>
        <w:pStyle w:val="BodyText"/>
        <w:spacing w:before="10" w:after="1"/>
        <w:rPr>
          <w:i/>
          <w:sz w:val="22"/>
        </w:rPr>
      </w:pPr>
    </w:p>
    <w:tbl>
      <w:tblPr>
        <w:tblW w:w="0" w:type="auto"/>
        <w:jc w:val="left"/>
        <w:tblInd w:w="19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2606"/>
        <w:gridCol w:w="165"/>
      </w:tblGrid>
      <w:tr>
        <w:trPr>
          <w:trHeight w:val="344" w:hRule="atLeast"/>
        </w:trPr>
        <w:tc>
          <w:tcPr>
            <w:tcW w:w="165" w:type="dxa"/>
          </w:tcPr>
          <w:p>
            <w:pPr>
              <w:pStyle w:val="TableParagraph"/>
              <w:rPr>
                <w:sz w:val="22"/>
              </w:rPr>
            </w:pPr>
          </w:p>
        </w:tc>
        <w:tc>
          <w:tcPr>
            <w:tcW w:w="2606" w:type="dxa"/>
          </w:tcPr>
          <w:p>
            <w:pPr>
              <w:pStyle w:val="TableParagraph"/>
              <w:spacing w:before="17"/>
              <w:ind w:left="810"/>
              <w:rPr>
                <w:rFonts w:ascii="Arial" w:hAnsi="Arial"/>
                <w:b/>
                <w:sz w:val="24"/>
              </w:rPr>
            </w:pPr>
            <w:r>
              <w:rPr>
                <w:rFonts w:ascii="Arial" w:hAnsi="Arial"/>
                <w:b/>
                <w:w w:val="90"/>
                <w:sz w:val="24"/>
              </w:rPr>
              <w:t>TẮT 8 LED</w:t>
            </w:r>
          </w:p>
        </w:tc>
        <w:tc>
          <w:tcPr>
            <w:tcW w:w="165"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1"/>
        </w:rPr>
      </w:pPr>
    </w:p>
    <w:tbl>
      <w:tblPr>
        <w:tblW w:w="0" w:type="auto"/>
        <w:jc w:val="left"/>
        <w:tblInd w:w="19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2606"/>
        <w:gridCol w:w="165"/>
      </w:tblGrid>
      <w:tr>
        <w:trPr>
          <w:trHeight w:val="344" w:hRule="atLeast"/>
        </w:trPr>
        <w:tc>
          <w:tcPr>
            <w:tcW w:w="165" w:type="dxa"/>
          </w:tcPr>
          <w:p>
            <w:pPr>
              <w:pStyle w:val="TableParagraph"/>
              <w:rPr>
                <w:sz w:val="22"/>
              </w:rPr>
            </w:pPr>
          </w:p>
        </w:tc>
        <w:tc>
          <w:tcPr>
            <w:tcW w:w="2606" w:type="dxa"/>
          </w:tcPr>
          <w:p>
            <w:pPr>
              <w:pStyle w:val="TableParagraph"/>
              <w:spacing w:before="17"/>
              <w:ind w:left="717"/>
              <w:rPr>
                <w:rFonts w:ascii="Arial" w:hAnsi="Arial"/>
                <w:b/>
                <w:sz w:val="24"/>
              </w:rPr>
            </w:pPr>
            <w:r>
              <w:rPr>
                <w:rFonts w:ascii="Arial" w:hAnsi="Arial"/>
                <w:b/>
                <w:w w:val="90"/>
                <w:sz w:val="24"/>
              </w:rPr>
              <w:t>SÁNG 4 LED</w:t>
            </w:r>
          </w:p>
        </w:tc>
        <w:tc>
          <w:tcPr>
            <w:tcW w:w="165"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3"/>
        <w:rPr>
          <w:i/>
          <w:sz w:val="22"/>
        </w:rPr>
      </w:pPr>
    </w:p>
    <w:tbl>
      <w:tblPr>
        <w:tblW w:w="0" w:type="auto"/>
        <w:jc w:val="left"/>
        <w:tblInd w:w="649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80"/>
        <w:gridCol w:w="2591"/>
        <w:gridCol w:w="180"/>
      </w:tblGrid>
      <w:tr>
        <w:trPr>
          <w:trHeight w:val="329" w:hRule="atLeast"/>
        </w:trPr>
        <w:tc>
          <w:tcPr>
            <w:tcW w:w="180" w:type="dxa"/>
          </w:tcPr>
          <w:p>
            <w:pPr>
              <w:pStyle w:val="TableParagraph"/>
              <w:rPr>
                <w:sz w:val="22"/>
              </w:rPr>
            </w:pPr>
          </w:p>
        </w:tc>
        <w:tc>
          <w:tcPr>
            <w:tcW w:w="2591" w:type="dxa"/>
          </w:tcPr>
          <w:p>
            <w:pPr>
              <w:pStyle w:val="TableParagraph"/>
              <w:spacing w:before="5"/>
              <w:ind w:left="764"/>
              <w:rPr>
                <w:rFonts w:ascii="Arial" w:hAnsi="Arial"/>
                <w:b/>
                <w:sz w:val="24"/>
              </w:rPr>
            </w:pPr>
            <w:r>
              <w:rPr>
                <w:rFonts w:ascii="Arial" w:hAnsi="Arial"/>
                <w:b/>
                <w:w w:val="95"/>
                <w:sz w:val="24"/>
              </w:rPr>
              <w:t>ĐẢO 8 LED</w:t>
            </w:r>
          </w:p>
        </w:tc>
        <w:tc>
          <w:tcPr>
            <w:tcW w:w="180" w:type="dxa"/>
          </w:tcPr>
          <w:p>
            <w:pPr>
              <w:pStyle w:val="TableParagraph"/>
              <w:rPr>
                <w:sz w:val="22"/>
              </w:rPr>
            </w:pPr>
          </w:p>
        </w:tc>
      </w:tr>
    </w:tbl>
    <w:p>
      <w:pPr>
        <w:pStyle w:val="BodyText"/>
        <w:rPr>
          <w:i/>
          <w:sz w:val="20"/>
        </w:rPr>
      </w:pPr>
    </w:p>
    <w:p>
      <w:pPr>
        <w:pStyle w:val="BodyText"/>
        <w:rPr>
          <w:i/>
          <w:sz w:val="20"/>
        </w:rPr>
      </w:pPr>
    </w:p>
    <w:p>
      <w:pPr>
        <w:pStyle w:val="BodyText"/>
        <w:spacing w:before="6"/>
        <w:rPr>
          <w:i/>
          <w:sz w:val="21"/>
        </w:rPr>
      </w:pPr>
    </w:p>
    <w:p>
      <w:pPr>
        <w:spacing w:before="1"/>
        <w:ind w:left="2755" w:right="0" w:firstLine="0"/>
        <w:jc w:val="left"/>
        <w:rPr>
          <w:i/>
          <w:sz w:val="24"/>
        </w:rPr>
      </w:pPr>
      <w:r>
        <w:rPr>
          <w:i/>
          <w:sz w:val="24"/>
        </w:rPr>
        <w:t>Hình 5-50: Lưu đồ điều khiển led bằng 3 nút ON-OFF-INV.</w:t>
      </w:r>
    </w:p>
    <w:p>
      <w:pPr>
        <w:pStyle w:val="ListParagraph"/>
        <w:numPr>
          <w:ilvl w:val="2"/>
          <w:numId w:val="31"/>
        </w:numPr>
        <w:tabs>
          <w:tab w:pos="1809" w:val="left" w:leader="none"/>
          <w:tab w:pos="1810" w:val="left" w:leader="none"/>
        </w:tabs>
        <w:spacing w:line="240" w:lineRule="auto" w:before="124" w:after="10"/>
        <w:ind w:left="1809" w:right="0" w:hanging="567"/>
        <w:jc w:val="left"/>
        <w:rPr>
          <w:sz w:val="24"/>
        </w:rPr>
      </w:pPr>
      <w:r>
        <w:rPr>
          <w:sz w:val="24"/>
        </w:rPr>
        <w:t>Chƣơng</w:t>
      </w:r>
      <w:r>
        <w:rPr>
          <w:spacing w:val="2"/>
          <w:sz w:val="24"/>
        </w:rPr>
        <w:t> </w:t>
      </w:r>
      <w:r>
        <w:rPr>
          <w:sz w:val="24"/>
        </w:rPr>
        <w:t>trình:</w:t>
      </w:r>
    </w:p>
    <w:p>
      <w:pPr>
        <w:pStyle w:val="BodyText"/>
        <w:ind w:left="618"/>
        <w:rPr>
          <w:sz w:val="20"/>
        </w:rPr>
      </w:pPr>
      <w:r>
        <w:rPr>
          <w:sz w:val="20"/>
        </w:rPr>
        <w:pict>
          <v:shape style="width:501.6pt;height:306.1pt;mso-position-horizontal-relative:char;mso-position-vertical-relative:line" type="#_x0000_t202" filled="false" stroked="true" strokeweight=".47998pt" strokecolor="#000000">
            <w10:anchorlock/>
            <v:textbox inset="0,0,0,0">
              <w:txbxContent>
                <w:p>
                  <w:pPr>
                    <w:pStyle w:val="BodyText"/>
                    <w:tabs>
                      <w:tab w:pos="2314" w:val="left" w:leader="none"/>
                    </w:tabs>
                    <w:spacing w:line="237" w:lineRule="auto" w:before="13"/>
                    <w:ind w:left="48" w:right="6928"/>
                  </w:pPr>
                  <w:r>
                    <w:rPr/>
                    <w:t>#INCLUDE&lt;TV_16F887.C&gt; #DEFINE </w:t>
                  </w:r>
                  <w:r>
                    <w:rPr>
                      <w:spacing w:val="3"/>
                    </w:rPr>
                    <w:t> </w:t>
                  </w:r>
                  <w:r>
                    <w:rPr/>
                    <w:t>ON</w:t>
                    <w:tab/>
                  </w:r>
                  <w:r>
                    <w:rPr>
                      <w:spacing w:val="-3"/>
                    </w:rPr>
                    <w:t>PIN_E0</w:t>
                  </w:r>
                </w:p>
                <w:p>
                  <w:pPr>
                    <w:pStyle w:val="BodyText"/>
                    <w:tabs>
                      <w:tab w:pos="2314" w:val="left" w:leader="none"/>
                    </w:tabs>
                    <w:spacing w:line="275" w:lineRule="exact" w:before="3"/>
                    <w:ind w:left="48"/>
                  </w:pPr>
                  <w:r>
                    <w:rPr/>
                    <w:t>#DEFINE </w:t>
                  </w:r>
                  <w:r>
                    <w:rPr>
                      <w:spacing w:val="1"/>
                    </w:rPr>
                    <w:t> </w:t>
                  </w:r>
                  <w:r>
                    <w:rPr/>
                    <w:t>OFF</w:t>
                    <w:tab/>
                    <w:t>PIN_E1</w:t>
                  </w:r>
                </w:p>
                <w:p>
                  <w:pPr>
                    <w:pStyle w:val="BodyText"/>
                    <w:tabs>
                      <w:tab w:pos="2314" w:val="left" w:leader="none"/>
                    </w:tabs>
                    <w:spacing w:line="242" w:lineRule="auto"/>
                    <w:ind w:left="48" w:right="6928"/>
                  </w:pPr>
                  <w:r>
                    <w:rPr/>
                    <w:t>#DEFINE  INV</w:t>
                    <w:tab/>
                  </w:r>
                  <w:r>
                    <w:rPr>
                      <w:spacing w:val="-3"/>
                    </w:rPr>
                    <w:t>PIN_E2 </w:t>
                  </w:r>
                  <w:r>
                    <w:rPr/>
                    <w:t>UNSIGNED INT8</w:t>
                  </w:r>
                  <w:r>
                    <w:rPr>
                      <w:spacing w:val="2"/>
                    </w:rPr>
                    <w:t> </w:t>
                  </w:r>
                  <w:r>
                    <w:rPr/>
                    <w:t>X=0;</w:t>
                  </w:r>
                </w:p>
                <w:p>
                  <w:pPr>
                    <w:pStyle w:val="BodyText"/>
                    <w:spacing w:line="271" w:lineRule="exact"/>
                    <w:ind w:left="48"/>
                  </w:pPr>
                  <w:r>
                    <w:rPr/>
                    <w:t>VOID MAIN()</w:t>
                  </w:r>
                </w:p>
                <w:p>
                  <w:pPr>
                    <w:pStyle w:val="BodyText"/>
                    <w:tabs>
                      <w:tab w:pos="584" w:val="left" w:leader="none"/>
                    </w:tabs>
                    <w:spacing w:before="2"/>
                    <w:ind w:left="614" w:right="5578" w:hanging="567"/>
                  </w:pPr>
                  <w:r>
                    <w:rPr/>
                    <w:t>{</w:t>
                    <w:tab/>
                    <w:t>SET_TRIS_E(0xFF); X=0; SET_TRIS_D(0x00); OUTPUT_D(X); WHILE(TRUE)</w:t>
                  </w:r>
                </w:p>
                <w:p>
                  <w:pPr>
                    <w:pStyle w:val="BodyText"/>
                    <w:spacing w:line="274" w:lineRule="exact"/>
                    <w:ind w:left="614"/>
                  </w:pPr>
                  <w:r>
                    <w:rPr/>
                    <w:t>{</w:t>
                  </w:r>
                </w:p>
                <w:p>
                  <w:pPr>
                    <w:pStyle w:val="BodyText"/>
                    <w:spacing w:line="275" w:lineRule="exact" w:before="3"/>
                    <w:ind w:left="950"/>
                  </w:pPr>
                  <w:r>
                    <w:rPr/>
                    <w:t>WHILE (INPUT(ON));</w:t>
                  </w:r>
                </w:p>
                <w:p>
                  <w:pPr>
                    <w:pStyle w:val="BodyText"/>
                    <w:spacing w:line="242" w:lineRule="auto"/>
                    <w:ind w:left="950" w:right="6370"/>
                  </w:pPr>
                  <w:r>
                    <w:rPr/>
                    <w:t>X= 0X0F; OUTPUT_D(X); DO</w:t>
                  </w:r>
                </w:p>
                <w:p>
                  <w:pPr>
                    <w:pStyle w:val="BodyText"/>
                    <w:spacing w:line="271" w:lineRule="exact"/>
                    <w:ind w:left="950"/>
                  </w:pPr>
                  <w:r>
                    <w:rPr/>
                    <w:t>{</w:t>
                  </w:r>
                </w:p>
                <w:p>
                  <w:pPr>
                    <w:pStyle w:val="BodyText"/>
                    <w:spacing w:line="275" w:lineRule="exact" w:before="1"/>
                    <w:ind w:left="1748"/>
                  </w:pPr>
                  <w:r>
                    <w:rPr/>
                    <w:t>IF(!INPUT(INV))</w:t>
                  </w:r>
                </w:p>
                <w:p>
                  <w:pPr>
                    <w:pStyle w:val="BodyText"/>
                    <w:tabs>
                      <w:tab w:pos="2886" w:val="left" w:leader="none"/>
                    </w:tabs>
                    <w:spacing w:line="242" w:lineRule="auto"/>
                    <w:ind w:left="2886" w:right="5488" w:hanging="572"/>
                  </w:pPr>
                  <w:r>
                    <w:rPr/>
                    <w:t>{</w:t>
                    <w:tab/>
                    <w:t>X= ~ X; OUTPUT_D(X);</w:t>
                  </w:r>
                </w:p>
                <w:p>
                  <w:pPr>
                    <w:pStyle w:val="BodyText"/>
                    <w:spacing w:line="271" w:lineRule="exact"/>
                    <w:ind w:left="2314"/>
                  </w:pPr>
                  <w:r>
                    <w:rPr/>
                    <w:t>}</w:t>
                  </w:r>
                </w:p>
                <w:p>
                  <w:pPr>
                    <w:pStyle w:val="BodyText"/>
                    <w:spacing w:line="237" w:lineRule="auto" w:before="3"/>
                    <w:ind w:left="950" w:right="6630"/>
                  </w:pPr>
                  <w:r>
                    <w:rPr/>
                    <w:t>}WHILE(INPUT(OFF)); OUTPUT_D(0X00);</w:t>
                  </w:r>
                </w:p>
                <w:p>
                  <w:pPr>
                    <w:pStyle w:val="BodyText"/>
                    <w:spacing w:line="275" w:lineRule="exact" w:before="4"/>
                    <w:ind w:left="533"/>
                  </w:pPr>
                  <w:r>
                    <w:rPr/>
                    <w:t>}</w:t>
                  </w:r>
                </w:p>
                <w:p>
                  <w:pPr>
                    <w:pStyle w:val="BodyText"/>
                    <w:spacing w:line="275" w:lineRule="exact"/>
                    <w:ind w:left="230"/>
                  </w:pPr>
                  <w:r>
                    <w:rPr/>
                    <w:t>}</w:t>
                  </w:r>
                </w:p>
              </w:txbxContent>
            </v:textbox>
            <v:stroke dashstyle="solid"/>
          </v:shape>
        </w:pict>
      </w:r>
      <w:r>
        <w:rPr>
          <w:sz w:val="20"/>
        </w:rPr>
      </w:r>
    </w:p>
    <w:p>
      <w:pPr>
        <w:pStyle w:val="ListParagraph"/>
        <w:numPr>
          <w:ilvl w:val="2"/>
          <w:numId w:val="31"/>
        </w:numPr>
        <w:tabs>
          <w:tab w:pos="1809" w:val="left" w:leader="none"/>
          <w:tab w:pos="1810" w:val="left" w:leader="none"/>
        </w:tabs>
        <w:spacing w:line="240" w:lineRule="auto" w:before="23" w:after="0"/>
        <w:ind w:left="1809" w:right="0" w:hanging="567"/>
        <w:jc w:val="left"/>
        <w:rPr>
          <w:sz w:val="24"/>
        </w:rPr>
      </w:pPr>
      <w:r>
        <w:rPr>
          <w:sz w:val="24"/>
        </w:rPr>
        <w:t>Giải thích chƣơng</w:t>
      </w:r>
      <w:r>
        <w:rPr>
          <w:spacing w:val="-6"/>
          <w:sz w:val="24"/>
        </w:rPr>
        <w:t> </w:t>
      </w:r>
      <w:r>
        <w:rPr>
          <w:sz w:val="24"/>
        </w:rPr>
        <w:t>trình:</w:t>
      </w:r>
    </w:p>
    <w:p>
      <w:pPr>
        <w:pStyle w:val="BodyText"/>
        <w:spacing w:line="237" w:lineRule="auto" w:before="3"/>
        <w:ind w:left="676" w:right="491" w:firstLine="566"/>
      </w:pPr>
      <w:r>
        <w:rPr/>
        <w:t>Trong vòng lặp while(true) thì lệnh while tiếp theo kiểm tra có nhấn nút ON hay không? Nếu có nhấn thì cho 4 led sáng, nếu không thì chờ nhấn.</w:t>
      </w:r>
    </w:p>
    <w:p>
      <w:pPr>
        <w:pStyle w:val="BodyText"/>
        <w:spacing w:line="242" w:lineRule="auto"/>
        <w:ind w:left="676" w:right="668" w:firstLine="566"/>
      </w:pPr>
      <w:r>
        <w:rPr/>
        <w:t>Lệnh do while tiến hành nếu có nhấn nút INV thì đảo giá trị 8 led, vòng lặp chỉ thoát khi nhấn phím OFF.</w:t>
      </w:r>
    </w:p>
    <w:p>
      <w:pPr>
        <w:spacing w:after="0" w:line="242" w:lineRule="auto"/>
        <w:sectPr>
          <w:pgSz w:w="11910" w:h="16840"/>
          <w:pgMar w:header="313" w:footer="491" w:top="600" w:bottom="680" w:left="740" w:right="0"/>
        </w:sectPr>
      </w:pPr>
    </w:p>
    <w:p>
      <w:pPr>
        <w:pStyle w:val="BodyText"/>
        <w:rPr>
          <w:sz w:val="20"/>
        </w:rPr>
      </w:pPr>
      <w:r>
        <w:rPr/>
        <w:pict>
          <v:group style="position:absolute;margin-left:65.064003pt;margin-top:14.159983pt;width:507.8pt;height:62.7pt;mso-position-horizontal-relative:page;mso-position-vertical-relative:page;z-index:15984128" coordorigin="1301,283" coordsize="10156,1254">
            <v:shape style="position:absolute;left:1301;top:283;width:10156;height:1254" coordorigin="1301,283" coordsize="10156,1254" path="m11447,283l1311,283,1301,283,1301,1536,1311,1536,11447,1536,11447,1527,1311,1527,1311,662,11447,662,11447,653,1311,653,1311,648,11447,648,11447,638,1311,638,1311,293,11447,293,11447,283xm11457,283l11448,283,11448,1536,11457,1536,11457,283xe" filled="true" fillcolor="#000000" stroked="false">
              <v:path arrowok="t"/>
              <v:fill type="solid"/>
            </v:shape>
            <v:shape style="position:absolute;left:1310;top:655;width:10137;height:872" type="#_x0000_t202" filled="true" fillcolor="#dbe4f0" stroked="false">
              <v:textbox inset="0,0,0,0">
                <w:txbxContent>
                  <w:p>
                    <w:pPr>
                      <w:spacing w:line="237" w:lineRule="auto" w:before="21"/>
                      <w:ind w:left="105" w:right="104" w:firstLine="566"/>
                      <w:jc w:val="both"/>
                      <w:rPr>
                        <w:sz w:val="24"/>
                      </w:rPr>
                    </w:pPr>
                    <w:r>
                      <w:rPr>
                        <w:b/>
                        <w:i/>
                        <w:sz w:val="24"/>
                      </w:rPr>
                      <w:t>Bài 5-10: </w:t>
                    </w:r>
                    <w:r>
                      <w:rPr>
                        <w:sz w:val="24"/>
                      </w:rPr>
                      <w:t>Dùng vi điều khiển 16F887 giao tiếp với 8 led đơn và 3 nút nhấn ON, OFF, INV. Khi cấp điện thì 8 led tắt, khi nhấn ON thì 4 led thấp (D&lt;3:0&gt;) sáng, khi nhấn INV thì đảo trạng thái của 8 led: 4 sáng thành tắt, 4 tắt thành sáng, khi nhấn OFF thì 8 led tắt. Có chống dội nút nhấn INV.</w:t>
                    </w:r>
                  </w:p>
                </w:txbxContent>
              </v:textbox>
              <v:fill type="solid"/>
              <w10:wrap type="none"/>
            </v:shape>
            <w10:wrap type="none"/>
          </v:group>
        </w:pict>
      </w:r>
      <w:r>
        <w:rPr/>
        <w:pict>
          <v:group style="position:absolute;margin-left:65.064003pt;margin-top:555.770020pt;width:507.8pt;height:272.25pt;mso-position-horizontal-relative:page;mso-position-vertical-relative:page;z-index:15985152" coordorigin="1301,11115" coordsize="10156,5445">
            <v:shape style="position:absolute;left:1301;top:11115;width:10156;height:5445" coordorigin="1301,11115" coordsize="10156,5445" path="m11390,16133l1368,16133,1368,11115,1359,11115,1359,16142,1368,16142,11390,16142,11390,16133xm11400,11115l11390,11115,11390,16142,11400,16142,11400,11115x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v:shape>
            <v:shape style="position:absolute;left:1363;top:11120;width:10032;height:5035" type="#_x0000_t202" filled="false" stroked="true" strokeweight=".47998pt" strokecolor="#000000">
              <v:textbox inset="0,0,0,0">
                <w:txbxContent>
                  <w:p>
                    <w:pPr>
                      <w:tabs>
                        <w:tab w:pos="2314" w:val="left" w:leader="none"/>
                      </w:tabs>
                      <w:spacing w:line="242" w:lineRule="auto" w:before="11"/>
                      <w:ind w:left="48" w:right="6928" w:firstLine="0"/>
                      <w:jc w:val="left"/>
                      <w:rPr>
                        <w:sz w:val="24"/>
                      </w:rPr>
                    </w:pPr>
                    <w:r>
                      <w:rPr>
                        <w:sz w:val="24"/>
                      </w:rPr>
                      <w:t>#INCLUDE&lt;TV_16F887.C&gt; #DEFINE </w:t>
                    </w:r>
                    <w:r>
                      <w:rPr>
                        <w:spacing w:val="3"/>
                        <w:sz w:val="24"/>
                      </w:rPr>
                      <w:t> </w:t>
                    </w:r>
                    <w:r>
                      <w:rPr>
                        <w:sz w:val="24"/>
                      </w:rPr>
                      <w:t>ON</w:t>
                      <w:tab/>
                    </w:r>
                    <w:r>
                      <w:rPr>
                        <w:spacing w:val="-3"/>
                        <w:sz w:val="24"/>
                      </w:rPr>
                      <w:t>PIN_E0</w:t>
                    </w:r>
                  </w:p>
                  <w:p>
                    <w:pPr>
                      <w:tabs>
                        <w:tab w:pos="2314" w:val="left" w:leader="none"/>
                      </w:tabs>
                      <w:spacing w:line="271" w:lineRule="exact" w:before="0"/>
                      <w:ind w:left="48" w:right="0" w:firstLine="0"/>
                      <w:jc w:val="left"/>
                      <w:rPr>
                        <w:sz w:val="24"/>
                      </w:rPr>
                    </w:pPr>
                    <w:r>
                      <w:rPr>
                        <w:sz w:val="24"/>
                      </w:rPr>
                      <w:t>#DEFINE </w:t>
                    </w:r>
                    <w:r>
                      <w:rPr>
                        <w:spacing w:val="1"/>
                        <w:sz w:val="24"/>
                      </w:rPr>
                      <w:t> </w:t>
                    </w:r>
                    <w:r>
                      <w:rPr>
                        <w:sz w:val="24"/>
                      </w:rPr>
                      <w:t>OFF</w:t>
                      <w:tab/>
                      <w:t>PIN_E1</w:t>
                    </w:r>
                  </w:p>
                  <w:p>
                    <w:pPr>
                      <w:tabs>
                        <w:tab w:pos="2314" w:val="left" w:leader="none"/>
                      </w:tabs>
                      <w:spacing w:before="2"/>
                      <w:ind w:left="48" w:right="6928" w:firstLine="0"/>
                      <w:jc w:val="left"/>
                      <w:rPr>
                        <w:sz w:val="24"/>
                      </w:rPr>
                    </w:pPr>
                    <w:r>
                      <w:rPr>
                        <w:sz w:val="24"/>
                      </w:rPr>
                      <w:t>#DEFINE  INV</w:t>
                      <w:tab/>
                    </w:r>
                    <w:r>
                      <w:rPr>
                        <w:spacing w:val="-3"/>
                        <w:sz w:val="24"/>
                      </w:rPr>
                      <w:t>PIN_E2 </w:t>
                    </w:r>
                    <w:r>
                      <w:rPr>
                        <w:sz w:val="24"/>
                      </w:rPr>
                      <w:t>UNSIGNED INT8</w:t>
                    </w:r>
                    <w:r>
                      <w:rPr>
                        <w:spacing w:val="2"/>
                        <w:sz w:val="24"/>
                      </w:rPr>
                      <w:t> </w:t>
                    </w:r>
                    <w:r>
                      <w:rPr>
                        <w:sz w:val="24"/>
                      </w:rPr>
                      <w:t>X=0;</w:t>
                    </w:r>
                  </w:p>
                  <w:p>
                    <w:pPr>
                      <w:spacing w:line="240" w:lineRule="auto" w:before="10"/>
                      <w:rPr>
                        <w:sz w:val="23"/>
                      </w:rPr>
                    </w:pPr>
                  </w:p>
                  <w:p>
                    <w:pPr>
                      <w:spacing w:before="0"/>
                      <w:ind w:left="48" w:right="0" w:firstLine="0"/>
                      <w:jc w:val="left"/>
                      <w:rPr>
                        <w:sz w:val="24"/>
                      </w:rPr>
                    </w:pPr>
                    <w:r>
                      <w:rPr>
                        <w:sz w:val="24"/>
                      </w:rPr>
                      <w:t>VOID CHONGDOI_INV ()</w:t>
                    </w:r>
                  </w:p>
                  <w:p>
                    <w:pPr>
                      <w:spacing w:line="275" w:lineRule="exact" w:before="2"/>
                      <w:ind w:left="48" w:right="0" w:firstLine="0"/>
                      <w:jc w:val="left"/>
                      <w:rPr>
                        <w:sz w:val="24"/>
                      </w:rPr>
                    </w:pPr>
                    <w:r>
                      <w:rPr>
                        <w:sz w:val="24"/>
                      </w:rPr>
                      <w:t>{</w:t>
                    </w:r>
                  </w:p>
                  <w:p>
                    <w:pPr>
                      <w:spacing w:line="275" w:lineRule="exact" w:before="0"/>
                      <w:ind w:left="230" w:right="0" w:firstLine="0"/>
                      <w:jc w:val="left"/>
                      <w:rPr>
                        <w:sz w:val="24"/>
                      </w:rPr>
                    </w:pPr>
                    <w:r>
                      <w:rPr>
                        <w:sz w:val="24"/>
                      </w:rPr>
                      <w:t>IF (!INPUT(INV))</w:t>
                    </w:r>
                  </w:p>
                  <w:p>
                    <w:pPr>
                      <w:spacing w:before="3"/>
                      <w:ind w:left="830" w:right="6928" w:hanging="241"/>
                      <w:jc w:val="left"/>
                      <w:rPr>
                        <w:sz w:val="24"/>
                      </w:rPr>
                    </w:pPr>
                    <w:r>
                      <w:rPr>
                        <w:sz w:val="24"/>
                      </w:rPr>
                      <w:t>{ DELAY_MS (20); IF(!INPUT(INV))</w:t>
                    </w:r>
                  </w:p>
                  <w:p>
                    <w:pPr>
                      <w:tabs>
                        <w:tab w:pos="1185" w:val="left" w:leader="none"/>
                        <w:tab w:pos="2518" w:val="left" w:leader="none"/>
                      </w:tabs>
                      <w:spacing w:line="237" w:lineRule="auto" w:before="3"/>
                      <w:ind w:left="1493" w:right="5750" w:hanging="663"/>
                      <w:jc w:val="left"/>
                      <w:rPr>
                        <w:sz w:val="24"/>
                      </w:rPr>
                    </w:pPr>
                    <w:r>
                      <w:rPr>
                        <w:sz w:val="24"/>
                      </w:rPr>
                      <w:t>{</w:t>
                      <w:tab/>
                      <w:t>{X =</w:t>
                    </w:r>
                    <w:r>
                      <w:rPr>
                        <w:spacing w:val="1"/>
                        <w:sz w:val="24"/>
                      </w:rPr>
                      <w:t> </w:t>
                    </w:r>
                    <w:r>
                      <w:rPr>
                        <w:sz w:val="24"/>
                      </w:rPr>
                      <w:t>~</w:t>
                    </w:r>
                    <w:r>
                      <w:rPr>
                        <w:spacing w:val="-3"/>
                        <w:sz w:val="24"/>
                      </w:rPr>
                      <w:t> </w:t>
                    </w:r>
                    <w:r>
                      <w:rPr>
                        <w:sz w:val="24"/>
                      </w:rPr>
                      <w:t>X;</w:t>
                      <w:tab/>
                    </w:r>
                    <w:r>
                      <w:rPr>
                        <w:spacing w:val="-1"/>
                        <w:sz w:val="24"/>
                      </w:rPr>
                      <w:t>OUTPUT_D(X);} </w:t>
                    </w:r>
                    <w:r>
                      <w:rPr>
                        <w:sz w:val="24"/>
                      </w:rPr>
                      <w:t>DO</w:t>
                    </w:r>
                    <w:r>
                      <w:rPr>
                        <w:spacing w:val="60"/>
                        <w:sz w:val="24"/>
                      </w:rPr>
                      <w:t> </w:t>
                    </w:r>
                    <w:r>
                      <w:rPr>
                        <w:sz w:val="24"/>
                      </w:rPr>
                      <w:t>{}</w:t>
                    </w:r>
                  </w:p>
                  <w:p>
                    <w:pPr>
                      <w:spacing w:line="275" w:lineRule="exact" w:before="3"/>
                      <w:ind w:left="1493" w:right="0" w:firstLine="0"/>
                      <w:jc w:val="left"/>
                      <w:rPr>
                        <w:sz w:val="24"/>
                      </w:rPr>
                    </w:pPr>
                    <w:r>
                      <w:rPr>
                        <w:sz w:val="24"/>
                      </w:rPr>
                      <w:t>WHILE (!INPUT(INV));</w:t>
                    </w:r>
                  </w:p>
                  <w:p>
                    <w:pPr>
                      <w:spacing w:line="275" w:lineRule="exact" w:before="0"/>
                      <w:ind w:left="830" w:right="0" w:firstLine="0"/>
                      <w:jc w:val="left"/>
                      <w:rPr>
                        <w:sz w:val="24"/>
                      </w:rPr>
                    </w:pPr>
                    <w:r>
                      <w:rPr>
                        <w:sz w:val="24"/>
                      </w:rPr>
                      <w:t>}</w:t>
                    </w:r>
                  </w:p>
                  <w:p>
                    <w:pPr>
                      <w:spacing w:line="275" w:lineRule="exact" w:before="2"/>
                      <w:ind w:left="590" w:right="0" w:firstLine="0"/>
                      <w:jc w:val="left"/>
                      <w:rPr>
                        <w:sz w:val="24"/>
                      </w:rPr>
                    </w:pPr>
                    <w:r>
                      <w:rPr>
                        <w:sz w:val="24"/>
                      </w:rPr>
                      <w:t>}</w:t>
                    </w:r>
                  </w:p>
                  <w:p>
                    <w:pPr>
                      <w:spacing w:line="275" w:lineRule="exact" w:before="0"/>
                      <w:ind w:left="48" w:right="0" w:firstLine="0"/>
                      <w:jc w:val="left"/>
                      <w:rPr>
                        <w:sz w:val="24"/>
                      </w:rPr>
                    </w:pPr>
                    <w:r>
                      <w:rPr>
                        <w:sz w:val="24"/>
                      </w:rPr>
                      <w:t>}</w:t>
                    </w:r>
                  </w:p>
                </w:txbxContent>
              </v:textbox>
              <v:stroke dashstyle="solid"/>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ind w:left="676" w:right="572" w:firstLine="566"/>
        <w:jc w:val="both"/>
      </w:pPr>
      <w:r>
        <w:rPr/>
        <w:t>Trong chƣơng trình này khi chạy thực </w:t>
      </w:r>
      <w:r>
        <w:rPr>
          <w:spacing w:val="2"/>
        </w:rPr>
        <w:t>tế </w:t>
      </w:r>
      <w:r>
        <w:rPr/>
        <w:t>thì do tốc độ của vi điều khiển quá nhanh, khi nhấn</w:t>
      </w:r>
      <w:r>
        <w:rPr>
          <w:spacing w:val="-22"/>
        </w:rPr>
        <w:t> </w:t>
      </w:r>
      <w:r>
        <w:rPr>
          <w:spacing w:val="-10"/>
        </w:rPr>
        <w:t>đảo </w:t>
      </w:r>
      <w:r>
        <w:rPr/>
        <w:t>chiều thì do thời gian nhấn phím dài nên vi điều khiển thực hiện đảo </w:t>
      </w:r>
      <w:r>
        <w:rPr>
          <w:spacing w:val="-4"/>
        </w:rPr>
        <w:t>led </w:t>
      </w:r>
      <w:r>
        <w:rPr/>
        <w:t>liên tục, </w:t>
      </w:r>
      <w:r>
        <w:rPr>
          <w:spacing w:val="2"/>
        </w:rPr>
        <w:t>ta </w:t>
      </w:r>
      <w:r>
        <w:rPr/>
        <w:t>sẽ nhìn thấy 8 led sáng luôn cho đến khi </w:t>
      </w:r>
      <w:r>
        <w:rPr>
          <w:spacing w:val="2"/>
        </w:rPr>
        <w:t>ta </w:t>
      </w:r>
      <w:r>
        <w:rPr/>
        <w:t>buông phím, hoặc </w:t>
      </w:r>
      <w:r>
        <w:rPr>
          <w:spacing w:val="2"/>
        </w:rPr>
        <w:t>ta </w:t>
      </w:r>
      <w:r>
        <w:rPr/>
        <w:t>nhấn nhanh thì trạng thái đảo của led không thể xác định rõ</w:t>
      </w:r>
      <w:r>
        <w:rPr>
          <w:spacing w:val="1"/>
        </w:rPr>
        <w:t> </w:t>
      </w:r>
      <w:r>
        <w:rPr/>
        <w:t>ràng.</w:t>
      </w:r>
    </w:p>
    <w:p>
      <w:pPr>
        <w:pStyle w:val="BodyText"/>
        <w:spacing w:line="237" w:lineRule="auto" w:before="3"/>
        <w:ind w:left="676" w:right="561" w:firstLine="566"/>
        <w:jc w:val="both"/>
      </w:pPr>
      <w:r>
        <w:rPr/>
        <w:t>Để xác định rõ ràng thì phải chống dội bằng cách kiểm tra phím nhấn, nếu có thì delay, rồi xử lý và kiểm tra buông phím.</w:t>
      </w:r>
    </w:p>
    <w:p>
      <w:pPr>
        <w:pStyle w:val="BodyText"/>
        <w:spacing w:line="237" w:lineRule="auto" w:before="64"/>
        <w:ind w:left="676" w:right="579" w:firstLine="566"/>
        <w:jc w:val="both"/>
      </w:pPr>
      <w:r>
        <w:rPr/>
        <w:t>Trong bài điều khiển chỉ có phím INV </w:t>
      </w:r>
      <w:r>
        <w:rPr>
          <w:spacing w:val="2"/>
        </w:rPr>
        <w:t>gây </w:t>
      </w:r>
      <w:r>
        <w:rPr/>
        <w:t>ra ảnh hƣởng nên </w:t>
      </w:r>
      <w:r>
        <w:rPr>
          <w:spacing w:val="-4"/>
        </w:rPr>
        <w:t>lƣu </w:t>
      </w:r>
      <w:r>
        <w:rPr/>
        <w:t>đồ </w:t>
      </w:r>
      <w:r>
        <w:rPr>
          <w:spacing w:val="-3"/>
        </w:rPr>
        <w:t>và </w:t>
      </w:r>
      <w:r>
        <w:rPr/>
        <w:t>chƣơng trình </w:t>
      </w:r>
      <w:r>
        <w:rPr>
          <w:spacing w:val="-3"/>
        </w:rPr>
        <w:t>xử </w:t>
      </w:r>
      <w:r>
        <w:rPr/>
        <w:t>lý</w:t>
      </w:r>
      <w:r>
        <w:rPr>
          <w:spacing w:val="-37"/>
        </w:rPr>
        <w:t> </w:t>
      </w:r>
      <w:r>
        <w:rPr>
          <w:spacing w:val="-27"/>
        </w:rPr>
        <w:t>phần </w:t>
      </w:r>
      <w:r>
        <w:rPr/>
        <w:t>chống </w:t>
      </w:r>
      <w:r>
        <w:rPr>
          <w:spacing w:val="3"/>
        </w:rPr>
        <w:t>dội </w:t>
      </w:r>
      <w:r>
        <w:rPr>
          <w:spacing w:val="-3"/>
        </w:rPr>
        <w:t>và </w:t>
      </w:r>
      <w:r>
        <w:rPr/>
        <w:t>chờ buông phím INV nhƣ</w:t>
      </w:r>
      <w:r>
        <w:rPr>
          <w:spacing w:val="-6"/>
        </w:rPr>
        <w:t> </w:t>
      </w:r>
      <w:r>
        <w:rPr/>
        <w:t>sau:</w:t>
      </w:r>
    </w:p>
    <w:p>
      <w:pPr>
        <w:pStyle w:val="ListParagraph"/>
        <w:numPr>
          <w:ilvl w:val="2"/>
          <w:numId w:val="31"/>
        </w:numPr>
        <w:tabs>
          <w:tab w:pos="1810" w:val="left" w:leader="none"/>
        </w:tabs>
        <w:spacing w:line="240" w:lineRule="auto" w:before="125" w:after="0"/>
        <w:ind w:left="1809" w:right="0" w:hanging="567"/>
        <w:jc w:val="both"/>
        <w:rPr>
          <w:sz w:val="24"/>
        </w:rPr>
      </w:pPr>
      <w:r>
        <w:rPr/>
        <w:pict>
          <v:group style="position:absolute;margin-left:211.781097pt;margin-top:23.119368pt;width:224.35pt;height:288.55pt;mso-position-horizontal-relative:page;mso-position-vertical-relative:paragraph;z-index:-29451264" coordorigin="4236,462" coordsize="4487,5771">
            <v:shape style="position:absolute;left:5889;top:499;width:1952;height:435" coordorigin="5890,500" coordsize="1952,435" path="m7630,500l6105,500,6101,506,6034,517,5976,547,5931,593,5901,651,5890,717,5901,784,5931,842,5976,888,6034,918,6101,929,6105,934,7630,934,7630,929,7697,918,7755,888,7801,842,7831,784,7841,717,7831,651,7801,593,7755,547,7697,517,7630,506,7630,500xe" filled="true" fillcolor="#cdcdcd" stroked="false">
              <v:path arrowok="t"/>
              <v:fill opacity="32639f" type="solid"/>
            </v:shape>
            <v:shape style="position:absolute;left:5900;top:499;width:1730;height:151" coordorigin="5901,500" coordsize="1730,151" path="m7630,500l6105,500,6101,506,6034,517,5976,547,5931,593,5901,651e" filled="false" stroked="true" strokeweight="1.496783pt" strokecolor="#cdcdcd">
              <v:path arrowok="t"/>
              <v:stroke dashstyle="solid"/>
            </v:shape>
            <v:line style="position:absolute" from="7615,931" to="7645,931" stroked="true" strokeweight=".249444pt" strokecolor="#cdcdcd">
              <v:stroke dashstyle="solid"/>
            </v:line>
            <v:shape style="position:absolute;left:7615;top:484;width:242;height:315" type="#_x0000_t75" stroked="false">
              <v:imagedata r:id="rId457" o:title=""/>
            </v:shape>
            <v:shape style="position:absolute;left:5861;top:477;width:1952;height:427" type="#_x0000_t75" stroked="false">
              <v:imagedata r:id="rId458" o:title=""/>
            </v:shape>
            <v:shape style="position:absolute;left:5861;top:477;width:1952;height:427" coordorigin="5861,477" coordsize="1952,427" path="m6075,904l7600,904,7601,900,7668,889,7726,859,7772,814,7802,756,7813,689,7802,622,7772,564,7726,518,7668,488,7601,477,7600,485,6075,485,6006,488,5948,518,5902,564,5872,622,5861,689,5872,756,5902,814,5948,859,6006,889,6072,900,6075,904xe" filled="false" stroked="true" strokeweight="1.496732pt" strokecolor="#000000">
              <v:path arrowok="t"/>
              <v:stroke dashstyle="solid"/>
            </v:shape>
            <v:shape style="position:absolute;left:6762;top:904;width:180;height:569" type="#_x0000_t75" stroked="false">
              <v:imagedata r:id="rId459" o:title=""/>
            </v:shape>
            <v:shape style="position:absolute;left:5028;top:1472;width:3679;height:539" coordorigin="5028,1473" coordsize="3679,539" path="m6868,1473l5028,1742,6868,2012,8707,1742,6868,1473xe" filled="true" fillcolor="#cdcdcd" stroked="false">
              <v:path arrowok="t"/>
              <v:fill opacity="32639f" type="solid"/>
            </v:shape>
            <v:shape style="position:absolute;left:5028;top:1472;width:3679;height:270" coordorigin="5028,1473" coordsize="3679,270" path="m5028,1742l6868,1473,6868,1473m5028,1742l5028,1742m6868,1473l8707,1742,8707,1742e" filled="false" stroked="true" strokeweight="1.496121pt" strokecolor="#cdcdcd">
              <v:path arrowok="t"/>
              <v:stroke dashstyle="solid"/>
            </v:shape>
            <v:shape style="position:absolute;left:4998;top:1442;width:3679;height:539" type="#_x0000_t75" stroked="false">
              <v:imagedata r:id="rId460" o:title=""/>
            </v:shape>
            <v:shape style="position:absolute;left:4998;top:1442;width:3679;height:539" coordorigin="4998,1443" coordsize="3679,539" path="m4998,1712l6838,1443,8677,1712,6838,1982,4998,1712xe" filled="false" stroked="true" strokeweight="1.496765pt" strokecolor="#000000">
              <v:path arrowok="t"/>
              <v:stroke dashstyle="solid"/>
            </v:shape>
            <v:shape style="position:absolute;left:5372;top:2340;width:2932;height:360" type="#_x0000_t75" stroked="false">
              <v:imagedata r:id="rId461" o:title=""/>
            </v:shape>
            <v:shape style="position:absolute;left:6762;top:1981;width:180;height:390" type="#_x0000_t75" stroked="false">
              <v:imagedata r:id="rId462" o:title=""/>
            </v:shape>
            <v:shape style="position:absolute;left:6762;top:2700;width:180;height:569" type="#_x0000_t75" stroked="false">
              <v:imagedata r:id="rId463" o:title=""/>
            </v:shape>
            <v:shape style="position:absolute;left:5028;top:3268;width:3679;height:539" coordorigin="5028,3269" coordsize="3679,539" path="m6868,3269l5028,3538,6868,3808,8707,3538,6868,3269xe" filled="true" fillcolor="#cdcdcd" stroked="false">
              <v:path arrowok="t"/>
              <v:fill opacity="32639f" type="solid"/>
            </v:shape>
            <v:shape style="position:absolute;left:5028;top:3268;width:3679;height:270" coordorigin="5028,3269" coordsize="3679,270" path="m5028,3538l6868,3269,6868,3269m5028,3538l5028,3538m6868,3269l8707,3538,8707,3538e" filled="false" stroked="true" strokeweight="1.496121pt" strokecolor="#cdcdcd">
              <v:path arrowok="t"/>
              <v:stroke dashstyle="solid"/>
            </v:shape>
            <v:shape style="position:absolute;left:4998;top:3239;width:3679;height:539" type="#_x0000_t75" stroked="false">
              <v:imagedata r:id="rId464" o:title=""/>
            </v:shape>
            <v:shape style="position:absolute;left:4998;top:3239;width:3679;height:539" coordorigin="4998,3239" coordsize="3679,539" path="m4998,3508l6838,3239,8677,3508,6838,3778,4998,3508xe" filled="false" stroked="true" strokeweight="1.496765pt" strokecolor="#000000">
              <v:path arrowok="t"/>
              <v:stroke dashstyle="solid"/>
            </v:shape>
            <v:shape style="position:absolute;left:4280;top:1757;width:2393;height:3599" coordorigin="4280,1757" coordsize="2393,3599" path="m4475,1757l4370,1757,4376,1763,4341,1770,4312,1790,4293,1818,4286,1853,4280,1847,4280,5260,4286,5266,4293,5301,4312,5329,4341,5349,4376,5356,4370,5349,6673,5349e" filled="false" stroked="true" strokeweight="1.495861pt" strokecolor="#cdcdcd">
              <v:path arrowok="t"/>
              <v:stroke dashstyle="solid"/>
            </v:shape>
            <v:shape style="position:absolute;left:6643;top:5274;width:240;height:165" coordorigin="6643,5275" coordsize="240,165" path="m6643,5275l6643,5439,6883,5349,6643,5275xe" filled="true" fillcolor="#cdcdcd" stroked="false">
              <v:path arrowok="t"/>
              <v:fill opacity="32639f" type="solid"/>
            </v:shape>
            <v:shape style="position:absolute;left:4250;top:1734;width:2393;height:3600" coordorigin="4251,1735" coordsize="2393,3600" path="m4445,1742l4340,1742,4347,1735,4312,1742,4284,1761,4264,1790,4257,1824,4251,1832,4251,5245,4257,5237,4264,5272,4284,5301,4312,5320,4347,5327,4340,5334,6643,5334e" filled="false" stroked="true" strokeweight="1.49586pt" strokecolor="#000000">
              <v:path arrowok="t"/>
              <v:stroke dashstyle="solid"/>
            </v:shape>
            <v:shape style="position:absolute;left:6613;top:5244;width:240;height:165" coordorigin="6613,5245" coordsize="240,165" path="m6613,5245l6613,5409,6853,5334,6613,5245xe" filled="true" fillcolor="#000000" stroked="false">
              <v:path arrowok="t"/>
              <v:fill type="solid"/>
            </v:shape>
            <v:line style="position:absolute" from="5028,1742" to="4624,1742" stroked="true" strokeweight="1.496793pt" strokecolor="#cdcdcd">
              <v:stroke dashstyle="solid"/>
            </v:line>
            <v:shape style="position:absolute;left:4400;top:1652;width:240;height:165" coordorigin="4400,1652" coordsize="240,165" path="m4639,1652l4400,1742,4639,1817,4639,1652xe" filled="true" fillcolor="#cdcdcd" stroked="false">
              <v:path arrowok="t"/>
              <v:fill opacity="32639f" type="solid"/>
            </v:shape>
            <v:line style="position:absolute" from="4998,1712" to="4595,1712" stroked="true" strokeweight="1.496793pt" strokecolor="#000000">
              <v:stroke dashstyle="solid"/>
            </v:line>
            <v:shape style="position:absolute;left:4370;top:1622;width:240;height:165" coordorigin="4370,1623" coordsize="240,165" path="m4609,1623l4370,1712,4609,1787,4609,1623xe" filled="true" fillcolor="#000000" stroked="false">
              <v:path arrowok="t"/>
              <v:fill type="solid"/>
            </v:shape>
            <v:rect style="position:absolute;left:5402;top:4346;width:2932;height:824" filled="true" fillcolor="#cdcdcd" stroked="false">
              <v:fill opacity="32639f" type="solid"/>
            </v:rect>
            <v:shape style="position:absolute;left:5402;top:4346;width:2932;height:824" coordorigin="5402,4347" coordsize="2932,824" path="m8333,4347l8333,4347,5402,4347,5402,4347m8333,5170l8333,5170,8333,4347m5567,4347l5567,4347m8169,4347l8169,4347e" filled="false" stroked="true" strokeweight="1.496121pt" strokecolor="#cdcdcd">
              <v:path arrowok="t"/>
              <v:stroke dashstyle="solid"/>
            </v:shape>
            <v:shape style="position:absolute;left:5372;top:4316;width:2932;height:839" type="#_x0000_t75" stroked="false">
              <v:imagedata r:id="rId465" o:title=""/>
            </v:shape>
            <v:shape style="position:absolute;left:5372;top:4316;width:2932;height:839" coordorigin="5372,4317" coordsize="2932,839" path="m5372,5155l8303,5155,8303,4317,5372,4317,5372,5155m5537,5155l5537,4317m8139,5155l8139,4317e" filled="false" stroked="true" strokeweight="1.496121pt" strokecolor="#000000">
              <v:path arrowok="t"/>
              <v:stroke dashstyle="solid"/>
            </v:shape>
            <v:shape style="position:absolute;left:6762;top:3777;width:180;height:569" type="#_x0000_t75" stroked="false">
              <v:imagedata r:id="rId466" o:title=""/>
            </v:shape>
            <v:line style="position:absolute" from="6868,5170" to="6868,5589" stroked="true" strokeweight="1.495448pt" strokecolor="#cdcdcd">
              <v:stroke dashstyle="solid"/>
            </v:line>
            <v:shape style="position:absolute;left:5889;top:5798;width:1952;height:435" coordorigin="5890,5798" coordsize="1952,435" path="m7630,5798l6105,5798,6101,5805,6034,5816,5976,5846,5931,5891,5901,5949,5890,6016,5901,6083,5931,6141,5976,6187,6034,6217,6101,6228,6105,6233,7630,6233,7630,6228,7697,6217,7755,6187,7801,6141,7831,6083,7841,6016,7831,5949,7801,5891,7755,5846,7697,5816,7630,5805,7630,5798xe" filled="true" fillcolor="#cdcdcd" stroked="false">
              <v:path arrowok="t"/>
              <v:fill opacity="32639f" type="solid"/>
            </v:shape>
            <v:shape style="position:absolute;left:5930;top:5798;width:1700;height:93" coordorigin="5931,5798" coordsize="1700,93" path="m7630,5798l7630,5798,6105,5798,6105,5798m6101,5805l6034,5816,5976,5846,5931,5891,5931,5891e" filled="false" stroked="true" strokeweight="1.496121pt" strokecolor="#cdcdcd">
              <v:path arrowok="t"/>
              <v:stroke dashstyle="solid"/>
            </v:shape>
            <v:line style="position:absolute" from="7615,6230" to="7645,6230" stroked="true" strokeweight=".249857pt" strokecolor="#cdcdcd">
              <v:stroke dashstyle="solid"/>
            </v:line>
            <v:shape style="position:absolute;left:7615;top:5783;width:242;height:373" type="#_x0000_t75" stroked="false">
              <v:imagedata r:id="rId467" o:title=""/>
            </v:shape>
            <v:shape style="position:absolute;left:5861;top:5776;width:1952;height:427" type="#_x0000_t75" stroked="false">
              <v:imagedata r:id="rId468" o:title=""/>
            </v:shape>
            <v:shape style="position:absolute;left:5861;top:5776;width:1952;height:427" coordorigin="5861,5776" coordsize="1952,427" path="m6075,6203l7600,6203,7601,6199,7668,6188,7726,6158,7772,6112,7802,6054,7813,5987,7802,5921,7772,5863,7726,5817,7668,5787,7601,5776,7600,5784,6075,5784,6006,5787,5948,5817,5902,5863,5872,5921,5861,5987,5872,6054,5902,6112,5948,6158,6006,6188,6072,6199,6075,6203xe" filled="false" stroked="true" strokeweight="1.496732pt" strokecolor="#000000">
              <v:path arrowok="t"/>
              <v:stroke dashstyle="solid"/>
            </v:shape>
            <v:shape style="position:absolute;left:6792;top:5559;width:150;height:240" coordorigin="6793,5559" coordsize="150,240" path="m6942,5559l6793,5559,6868,5798,6942,5559xe" filled="true" fillcolor="#cdcdcd" stroked="false">
              <v:path arrowok="t"/>
              <v:fill opacity="32639f" type="solid"/>
            </v:shape>
            <v:line style="position:absolute" from="6838,5155" to="6838,5559" stroked="true" strokeweight="1.495448pt" strokecolor="#000000">
              <v:stroke dashstyle="solid"/>
            </v:line>
            <v:shape style="position:absolute;left:6762;top:5529;width:150;height:255" coordorigin="6763,5529" coordsize="150,255" path="m6912,5529l6763,5529,6838,5784,6912,5529xe" filled="true" fillcolor="#000000" stroked="false">
              <v:path arrowok="t"/>
              <v:fill type="solid"/>
            </v:shape>
            <v:line style="position:absolute" from="5028,3538" to="4505,3538" stroked="true" strokeweight="1.496793pt" strokecolor="#cdcdcd">
              <v:stroke dashstyle="solid"/>
            </v:line>
            <v:shape style="position:absolute;left:4280;top:3448;width:240;height:165" coordorigin="4280,3449" coordsize="240,165" path="m4520,3449l4280,3538,4520,3613,4520,3449xe" filled="true" fillcolor="#cdcdcd" stroked="false">
              <v:path arrowok="t"/>
              <v:fill opacity="32639f" type="solid"/>
            </v:shape>
            <v:line style="position:absolute" from="4998,3508" to="4475,3508" stroked="true" strokeweight="1.496793pt" strokecolor="#000000">
              <v:stroke dashstyle="solid"/>
            </v:line>
            <v:shape style="position:absolute;left:4250;top:3418;width:255;height:165" coordorigin="4251,3419" coordsize="255,165" path="m4505,3419l4251,3508,4505,3583,4505,3419xe" filled="true" fillcolor="#000000" stroked="false">
              <v:path arrowok="t"/>
              <v:fill type="solid"/>
            </v:shape>
            <v:shape style="position:absolute;left:6246;top:580;width:1200;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CHỐNG DỘI</w:t>
                    </w:r>
                  </w:p>
                </w:txbxContent>
              </v:textbox>
              <w10:wrap type="none"/>
            </v:shape>
            <v:shape style="position:absolute;left:4901;top:1764;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362;top:1600;width:970;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 INV</w:t>
                    </w:r>
                  </w:p>
                  <w:p>
                    <w:pPr>
                      <w:spacing w:before="157"/>
                      <w:ind w:left="0" w:right="164" w:firstLine="0"/>
                      <w:jc w:val="right"/>
                      <w:rPr>
                        <w:rFonts w:ascii="Arial" w:hAnsi="Arial"/>
                        <w:b/>
                        <w:sz w:val="24"/>
                      </w:rPr>
                    </w:pPr>
                    <w:r>
                      <w:rPr>
                        <w:rFonts w:ascii="Arial" w:hAnsi="Arial"/>
                        <w:b/>
                        <w:w w:val="88"/>
                        <w:sz w:val="24"/>
                      </w:rPr>
                      <w:t>Đ</w:t>
                    </w:r>
                  </w:p>
                </w:txbxContent>
              </v:textbox>
              <w10:wrap type="none"/>
            </v:shape>
            <v:shape style="position:absolute;left:4901;top:3606;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362;top:3396;width:970;height:673"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 INV</w:t>
                    </w:r>
                  </w:p>
                  <w:p>
                    <w:pPr>
                      <w:spacing w:before="157"/>
                      <w:ind w:left="0" w:right="164" w:firstLine="0"/>
                      <w:jc w:val="right"/>
                      <w:rPr>
                        <w:rFonts w:ascii="Arial" w:hAnsi="Arial"/>
                        <w:b/>
                        <w:sz w:val="24"/>
                      </w:rPr>
                    </w:pPr>
                    <w:r>
                      <w:rPr>
                        <w:rFonts w:ascii="Arial" w:hAnsi="Arial"/>
                        <w:b/>
                        <w:w w:val="88"/>
                        <w:sz w:val="24"/>
                      </w:rPr>
                      <w:t>Đ</w:t>
                    </w:r>
                  </w:p>
                </w:txbxContent>
              </v:textbox>
              <w10:wrap type="none"/>
            </v:shape>
            <v:shape style="position:absolute;left:6624;top:5879;width:446;height:240" type="#_x0000_t202" filled="false" stroked="false">
              <v:textbox inset="0,0,0,0">
                <w:txbxContent>
                  <w:p>
                    <w:pPr>
                      <w:spacing w:line="230" w:lineRule="exact" w:before="0"/>
                      <w:ind w:left="0" w:right="0" w:firstLine="0"/>
                      <w:jc w:val="left"/>
                      <w:rPr>
                        <w:rFonts w:ascii="Arial"/>
                        <w:b/>
                        <w:sz w:val="24"/>
                      </w:rPr>
                    </w:pPr>
                    <w:r>
                      <w:rPr>
                        <w:rFonts w:ascii="Arial"/>
                        <w:b/>
                        <w:w w:val="85"/>
                        <w:sz w:val="24"/>
                      </w:rPr>
                      <w:t>END</w:t>
                    </w:r>
                  </w:p>
                </w:txbxContent>
              </v:textbox>
              <w10:wrap type="none"/>
            </v:shape>
            <v:shape style="position:absolute;left:5536;top:4316;width:2603;height:839" type="#_x0000_t202" filled="false" stroked="true" strokeweight="1.495448pt" strokecolor="#000000">
              <v:textbox inset="0,0,0,0">
                <w:txbxContent>
                  <w:p>
                    <w:pPr>
                      <w:spacing w:line="249" w:lineRule="auto" w:before="101"/>
                      <w:ind w:left="352" w:right="260" w:firstLine="404"/>
                      <w:jc w:val="left"/>
                      <w:rPr>
                        <w:rFonts w:ascii="Arial" w:hAnsi="Arial"/>
                        <w:b/>
                        <w:sz w:val="24"/>
                      </w:rPr>
                    </w:pPr>
                    <w:r>
                      <w:rPr>
                        <w:rFonts w:ascii="Arial" w:hAnsi="Arial"/>
                        <w:b/>
                        <w:w w:val="95"/>
                        <w:sz w:val="24"/>
                      </w:rPr>
                      <w:t>ĐẢO 8 LED </w:t>
                    </w:r>
                    <w:r>
                      <w:rPr>
                        <w:rFonts w:ascii="Arial" w:hAnsi="Arial"/>
                        <w:b/>
                        <w:w w:val="90"/>
                        <w:sz w:val="24"/>
                      </w:rPr>
                      <w:t>CHỜ BUÔNG </w:t>
                    </w:r>
                    <w:r>
                      <w:rPr>
                        <w:rFonts w:ascii="Arial" w:hAnsi="Arial"/>
                        <w:b/>
                        <w:spacing w:val="-5"/>
                        <w:w w:val="90"/>
                        <w:sz w:val="24"/>
                      </w:rPr>
                      <w:t>PHÍM</w:t>
                    </w:r>
                  </w:p>
                </w:txbxContent>
              </v:textbox>
              <v:stroke dashstyle="solid"/>
              <w10:wrap type="none"/>
            </v:shape>
            <w10:wrap type="none"/>
          </v:group>
        </w:pict>
      </w:r>
      <w:r>
        <w:rPr>
          <w:sz w:val="24"/>
        </w:rPr>
        <w:t>Lƣu đồ: </w:t>
      </w:r>
      <w:r>
        <w:rPr>
          <w:spacing w:val="-4"/>
          <w:sz w:val="24"/>
        </w:rPr>
        <w:t>nhƣ </w:t>
      </w:r>
      <w:r>
        <w:rPr>
          <w:sz w:val="24"/>
        </w:rPr>
        <w:t>hình</w:t>
      </w:r>
      <w:r>
        <w:rPr>
          <w:spacing w:val="1"/>
          <w:sz w:val="24"/>
        </w:rPr>
        <w:t> </w:t>
      </w:r>
      <w:r>
        <w:rPr>
          <w:sz w:val="24"/>
        </w:rPr>
        <w:t>5-50.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5"/>
        </w:rPr>
      </w:pPr>
    </w:p>
    <w:tbl>
      <w:tblPr>
        <w:tblW w:w="0" w:type="auto"/>
        <w:jc w:val="left"/>
        <w:tblInd w:w="464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2602"/>
        <w:gridCol w:w="164"/>
      </w:tblGrid>
      <w:tr>
        <w:trPr>
          <w:trHeight w:val="329" w:hRule="atLeast"/>
        </w:trPr>
        <w:tc>
          <w:tcPr>
            <w:tcW w:w="164" w:type="dxa"/>
          </w:tcPr>
          <w:p>
            <w:pPr>
              <w:pStyle w:val="TableParagraph"/>
              <w:rPr>
                <w:sz w:val="22"/>
              </w:rPr>
            </w:pPr>
          </w:p>
        </w:tc>
        <w:tc>
          <w:tcPr>
            <w:tcW w:w="2602" w:type="dxa"/>
          </w:tcPr>
          <w:p>
            <w:pPr>
              <w:pStyle w:val="TableParagraph"/>
              <w:spacing w:before="6"/>
              <w:ind w:left="672"/>
              <w:rPr>
                <w:rFonts w:ascii="Arial"/>
                <w:b/>
                <w:sz w:val="24"/>
              </w:rPr>
            </w:pPr>
            <w:r>
              <w:rPr>
                <w:rFonts w:ascii="Arial"/>
                <w:b/>
                <w:w w:val="95"/>
                <w:sz w:val="24"/>
              </w:rPr>
              <w:t>DELAY 20MS</w:t>
            </w:r>
          </w:p>
        </w:tc>
        <w:tc>
          <w:tcPr>
            <w:tcW w:w="164"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spacing w:before="90"/>
        <w:ind w:left="2856" w:right="0" w:firstLine="0"/>
        <w:jc w:val="left"/>
        <w:rPr>
          <w:i/>
          <w:sz w:val="24"/>
        </w:rPr>
      </w:pPr>
      <w:r>
        <w:rPr>
          <w:i/>
          <w:sz w:val="24"/>
        </w:rPr>
        <w:t>Hình 5-51: Lưu đồ điều khiển led có chống dội phím INV.</w:t>
      </w:r>
    </w:p>
    <w:p>
      <w:pPr>
        <w:pStyle w:val="ListParagraph"/>
        <w:numPr>
          <w:ilvl w:val="2"/>
          <w:numId w:val="31"/>
        </w:numPr>
        <w:tabs>
          <w:tab w:pos="1809" w:val="left" w:leader="none"/>
          <w:tab w:pos="1810" w:val="left" w:leader="none"/>
        </w:tabs>
        <w:spacing w:line="240" w:lineRule="auto" w:before="120" w:after="0"/>
        <w:ind w:left="1809" w:right="0" w:hanging="567"/>
        <w:jc w:val="left"/>
        <w:rPr>
          <w:sz w:val="24"/>
        </w:rPr>
      </w:pPr>
      <w:r>
        <w:rPr>
          <w:sz w:val="24"/>
        </w:rPr>
        <w:t>Chƣơng</w:t>
      </w:r>
      <w:r>
        <w:rPr>
          <w:spacing w:val="1"/>
          <w:sz w:val="24"/>
        </w:rPr>
        <w:t> </w:t>
      </w:r>
      <w:r>
        <w:rPr>
          <w:sz w:val="24"/>
        </w:rPr>
        <w:t>trình:</w:t>
      </w:r>
    </w:p>
    <w:p>
      <w:pPr>
        <w:spacing w:after="0" w:line="240" w:lineRule="auto"/>
        <w:jc w:val="left"/>
        <w:rPr>
          <w:sz w:val="24"/>
        </w:rPr>
        <w:sectPr>
          <w:pgSz w:w="11910" w:h="16840"/>
          <w:pgMar w:header="313" w:footer="472" w:top="600" w:bottom="600" w:left="740" w:right="0"/>
        </w:sectPr>
      </w:pPr>
    </w:p>
    <w:p>
      <w:pPr>
        <w:pStyle w:val="BodyText"/>
        <w:rPr>
          <w:sz w:val="20"/>
        </w:rPr>
      </w:pPr>
      <w:r>
        <w:rPr/>
        <w:pict>
          <v:group style="position:absolute;margin-left:65.064003pt;margin-top:14.159983pt;width:507.8pt;height:214.65pt;mso-position-horizontal-relative:page;mso-position-vertical-relative:page;z-index:15991296" coordorigin="1301,283" coordsize="10156,4293">
            <v:shape style="position:absolute;left:1301;top:283;width:10156;height:365" coordorigin="1301,283" coordsize="10156,365" path="m11447,283l1311,283,1301,283,1301,648,1311,648,1311,293,11447,293,11447,283xm11457,283l11448,283,11448,648,11457,648,11457,283xe" filled="true" fillcolor="#000000" stroked="false">
              <v:path arrowok="t"/>
              <v:fill type="solid"/>
            </v:shape>
            <v:shape style="position:absolute;left:1363;top:648;width:10032;height:3923" type="#_x0000_t202" filled="false" stroked="true" strokeweight=".47998pt" strokecolor="#000000">
              <v:textbox inset="0,0,0,0">
                <w:txbxContent>
                  <w:p>
                    <w:pPr>
                      <w:spacing w:before="16"/>
                      <w:ind w:left="48" w:right="0" w:firstLine="0"/>
                      <w:jc w:val="left"/>
                      <w:rPr>
                        <w:sz w:val="24"/>
                      </w:rPr>
                    </w:pPr>
                    <w:r>
                      <w:rPr>
                        <w:sz w:val="24"/>
                      </w:rPr>
                      <w:t>VOID MAIN()</w:t>
                    </w:r>
                  </w:p>
                  <w:p>
                    <w:pPr>
                      <w:tabs>
                        <w:tab w:pos="584" w:val="left" w:leader="none"/>
                      </w:tabs>
                      <w:spacing w:line="240" w:lineRule="auto" w:before="2"/>
                      <w:ind w:left="533" w:right="5664" w:hanging="486"/>
                      <w:jc w:val="left"/>
                      <w:rPr>
                        <w:sz w:val="24"/>
                      </w:rPr>
                    </w:pPr>
                    <w:r>
                      <w:rPr>
                        <w:sz w:val="24"/>
                      </w:rPr>
                      <w:t>{</w:t>
                      <w:tab/>
                      <w:tab/>
                      <w:t>SET_TRIS_E(0xFF); X=0; SET_TRIS_D(0x00); OUTPUT_D(X); WHILE(TRUE)</w:t>
                    </w:r>
                  </w:p>
                  <w:p>
                    <w:pPr>
                      <w:spacing w:line="274" w:lineRule="exact" w:before="0"/>
                      <w:ind w:left="533" w:right="0" w:firstLine="0"/>
                      <w:jc w:val="left"/>
                      <w:rPr>
                        <w:sz w:val="24"/>
                      </w:rPr>
                    </w:pPr>
                    <w:r>
                      <w:rPr>
                        <w:sz w:val="24"/>
                      </w:rPr>
                      <w:t>{</w:t>
                    </w:r>
                  </w:p>
                  <w:p>
                    <w:pPr>
                      <w:spacing w:line="275" w:lineRule="exact" w:before="3"/>
                      <w:ind w:left="950" w:right="0" w:firstLine="0"/>
                      <w:jc w:val="left"/>
                      <w:rPr>
                        <w:sz w:val="24"/>
                      </w:rPr>
                    </w:pPr>
                    <w:r>
                      <w:rPr>
                        <w:sz w:val="24"/>
                      </w:rPr>
                      <w:t>WHILE (INPUT(ON));</w:t>
                    </w:r>
                  </w:p>
                  <w:p>
                    <w:pPr>
                      <w:spacing w:line="242" w:lineRule="auto" w:before="0"/>
                      <w:ind w:left="950" w:right="6370" w:firstLine="0"/>
                      <w:jc w:val="left"/>
                      <w:rPr>
                        <w:sz w:val="24"/>
                      </w:rPr>
                    </w:pPr>
                    <w:r>
                      <w:rPr>
                        <w:sz w:val="24"/>
                      </w:rPr>
                      <w:t>X= 0X0F; OUTPUT_D(X); DO</w:t>
                    </w:r>
                  </w:p>
                  <w:p>
                    <w:pPr>
                      <w:spacing w:line="271" w:lineRule="exact" w:before="0"/>
                      <w:ind w:left="950" w:right="0" w:firstLine="0"/>
                      <w:jc w:val="left"/>
                      <w:rPr>
                        <w:sz w:val="24"/>
                      </w:rPr>
                    </w:pPr>
                    <w:r>
                      <w:rPr>
                        <w:sz w:val="24"/>
                      </w:rPr>
                      <w:t>{</w:t>
                    </w:r>
                  </w:p>
                  <w:p>
                    <w:pPr>
                      <w:spacing w:line="275" w:lineRule="exact" w:before="1"/>
                      <w:ind w:left="1133" w:right="0" w:firstLine="0"/>
                      <w:jc w:val="left"/>
                      <w:rPr>
                        <w:sz w:val="24"/>
                      </w:rPr>
                    </w:pPr>
                    <w:r>
                      <w:rPr>
                        <w:sz w:val="24"/>
                      </w:rPr>
                      <w:t>CHONGDOI_INV ();</w:t>
                    </w:r>
                  </w:p>
                  <w:p>
                    <w:pPr>
                      <w:spacing w:line="242" w:lineRule="auto" w:before="0"/>
                      <w:ind w:left="950" w:right="6630" w:firstLine="0"/>
                      <w:jc w:val="left"/>
                      <w:rPr>
                        <w:sz w:val="24"/>
                      </w:rPr>
                    </w:pPr>
                    <w:r>
                      <w:rPr>
                        <w:sz w:val="24"/>
                      </w:rPr>
                      <w:t>}WHILE(INPUT(OFF)); OUTPUT_D(0X00);</w:t>
                    </w:r>
                  </w:p>
                  <w:p>
                    <w:pPr>
                      <w:spacing w:line="271" w:lineRule="exact" w:before="0"/>
                      <w:ind w:left="533" w:right="0" w:firstLine="0"/>
                      <w:jc w:val="left"/>
                      <w:rPr>
                        <w:sz w:val="24"/>
                      </w:rPr>
                    </w:pPr>
                    <w:r>
                      <w:rPr>
                        <w:sz w:val="24"/>
                      </w:rPr>
                      <w:t>}</w:t>
                    </w:r>
                  </w:p>
                  <w:p>
                    <w:pPr>
                      <w:spacing w:before="2"/>
                      <w:ind w:left="230" w:right="0" w:firstLine="0"/>
                      <w:jc w:val="left"/>
                      <w:rPr>
                        <w:sz w:val="24"/>
                      </w:rPr>
                    </w:pPr>
                    <w:r>
                      <w:rPr>
                        <w:sz w:val="24"/>
                      </w:rPr>
                      <w:t>}</w:t>
                    </w:r>
                  </w:p>
                </w:txbxContent>
              </v:textbox>
              <v:stroke dashstyle="solid"/>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after="1"/>
        <w:rPr>
          <w:sz w:val="13"/>
        </w:rPr>
      </w:pPr>
    </w:p>
    <w:p>
      <w:pPr>
        <w:pStyle w:val="BodyText"/>
        <w:ind w:left="561"/>
        <w:rPr>
          <w:sz w:val="20"/>
        </w:rPr>
      </w:pPr>
      <w:r>
        <w:rPr>
          <w:sz w:val="20"/>
        </w:rPr>
        <w:pict>
          <v:shape style="width:507.35pt;height:57.65pt;mso-position-horizontal-relative:char;mso-position-vertical-relative:line" type="#_x0000_t202" filled="true" fillcolor="#f1dbdb" stroked="true" strokeweight=".48004pt" strokecolor="#000000">
            <w10:anchorlock/>
            <v:textbox inset="0,0,0,0">
              <w:txbxContent>
                <w:p>
                  <w:pPr>
                    <w:pStyle w:val="BodyText"/>
                    <w:spacing w:before="11"/>
                    <w:ind w:left="105" w:right="113" w:firstLine="566"/>
                    <w:jc w:val="both"/>
                  </w:pPr>
                  <w:r>
                    <w:rPr>
                      <w:b/>
                      <w:i/>
                    </w:rPr>
                    <w:t>Bài tập 5-7: </w:t>
                  </w:r>
                  <w:r>
                    <w:rPr/>
                    <w:t>Hãy viết chƣơng trình điều khiển 8 led đơn bằng 2 nút nhấn SANG, TAT. Khi</w:t>
                  </w:r>
                  <w:r>
                    <w:rPr>
                      <w:spacing w:val="-31"/>
                    </w:rPr>
                    <w:t> </w:t>
                  </w:r>
                  <w:r>
                    <w:rPr>
                      <w:spacing w:val="-7"/>
                    </w:rPr>
                    <w:t>nhấn </w:t>
                  </w:r>
                  <w:r>
                    <w:rPr/>
                    <w:t>nút SANG thì 8 </w:t>
                  </w:r>
                  <w:r>
                    <w:rPr>
                      <w:spacing w:val="-4"/>
                    </w:rPr>
                    <w:t>led </w:t>
                  </w:r>
                  <w:r>
                    <w:rPr/>
                    <w:t>sáng dần từ phải sang trái, mỗi lần nhấn thì 1 led sáng, khi nhấn nút TAT thì 8 led tắt</w:t>
                  </w:r>
                  <w:r>
                    <w:rPr>
                      <w:spacing w:val="-4"/>
                    </w:rPr>
                    <w:t> </w:t>
                  </w:r>
                  <w:r>
                    <w:rPr/>
                    <w:t>dần</w:t>
                  </w:r>
                  <w:r>
                    <w:rPr>
                      <w:spacing w:val="-13"/>
                    </w:rPr>
                    <w:t> </w:t>
                  </w:r>
                  <w:r>
                    <w:rPr/>
                    <w:t>từ</w:t>
                  </w:r>
                  <w:r>
                    <w:rPr>
                      <w:spacing w:val="-12"/>
                    </w:rPr>
                    <w:t> </w:t>
                  </w:r>
                  <w:r>
                    <w:rPr/>
                    <w:t>trái</w:t>
                  </w:r>
                  <w:r>
                    <w:rPr>
                      <w:spacing w:val="-16"/>
                    </w:rPr>
                    <w:t> </w:t>
                  </w:r>
                  <w:r>
                    <w:rPr/>
                    <w:t>sang</w:t>
                  </w:r>
                  <w:r>
                    <w:rPr>
                      <w:spacing w:val="-8"/>
                    </w:rPr>
                    <w:t> </w:t>
                  </w:r>
                  <w:r>
                    <w:rPr/>
                    <w:t>phải,</w:t>
                  </w:r>
                  <w:r>
                    <w:rPr>
                      <w:spacing w:val="-1"/>
                    </w:rPr>
                    <w:t> </w:t>
                  </w:r>
                  <w:r>
                    <w:rPr/>
                    <w:t>mỗi</w:t>
                  </w:r>
                  <w:r>
                    <w:rPr>
                      <w:spacing w:val="-12"/>
                    </w:rPr>
                    <w:t> </w:t>
                  </w:r>
                  <w:r>
                    <w:rPr/>
                    <w:t>lần</w:t>
                  </w:r>
                  <w:r>
                    <w:rPr>
                      <w:spacing w:val="-13"/>
                    </w:rPr>
                    <w:t> </w:t>
                  </w:r>
                  <w:r>
                    <w:rPr/>
                    <w:t>1</w:t>
                  </w:r>
                  <w:r>
                    <w:rPr>
                      <w:spacing w:val="-4"/>
                    </w:rPr>
                    <w:t> </w:t>
                  </w:r>
                  <w:r>
                    <w:rPr/>
                    <w:t>led.</w:t>
                  </w:r>
                  <w:r>
                    <w:rPr>
                      <w:spacing w:val="-7"/>
                    </w:rPr>
                    <w:t> </w:t>
                  </w:r>
                  <w:r>
                    <w:rPr/>
                    <w:t>Các</w:t>
                  </w:r>
                  <w:r>
                    <w:rPr>
                      <w:spacing w:val="-9"/>
                    </w:rPr>
                    <w:t> </w:t>
                  </w:r>
                  <w:r>
                    <w:rPr/>
                    <w:t>bƣớc</w:t>
                  </w:r>
                  <w:r>
                    <w:rPr>
                      <w:spacing w:val="-8"/>
                    </w:rPr>
                    <w:t> </w:t>
                  </w:r>
                  <w:r>
                    <w:rPr/>
                    <w:t>thực</w:t>
                  </w:r>
                  <w:r>
                    <w:rPr>
                      <w:spacing w:val="-5"/>
                    </w:rPr>
                    <w:t> </w:t>
                  </w:r>
                  <w:r>
                    <w:rPr/>
                    <w:t>hiện</w:t>
                  </w:r>
                  <w:r>
                    <w:rPr>
                      <w:spacing w:val="-9"/>
                    </w:rPr>
                    <w:t> </w:t>
                  </w:r>
                  <w:r>
                    <w:rPr/>
                    <w:t>bao</w:t>
                  </w:r>
                  <w:r>
                    <w:rPr>
                      <w:spacing w:val="-4"/>
                    </w:rPr>
                    <w:t> </w:t>
                  </w:r>
                  <w:r>
                    <w:rPr/>
                    <w:t>gồm:</w:t>
                  </w:r>
                  <w:r>
                    <w:rPr>
                      <w:spacing w:val="-4"/>
                    </w:rPr>
                    <w:t> </w:t>
                  </w:r>
                  <w:r>
                    <w:rPr>
                      <w:spacing w:val="-3"/>
                    </w:rPr>
                    <w:t>vẽ</w:t>
                  </w:r>
                  <w:r>
                    <w:rPr>
                      <w:spacing w:val="-4"/>
                    </w:rPr>
                    <w:t> </w:t>
                  </w:r>
                  <w:r>
                    <w:rPr/>
                    <w:t>mạch,</w:t>
                  </w:r>
                  <w:r>
                    <w:rPr>
                      <w:spacing w:val="-2"/>
                    </w:rPr>
                    <w:t> </w:t>
                  </w:r>
                  <w:r>
                    <w:rPr/>
                    <w:t>viết </w:t>
                  </w:r>
                  <w:r>
                    <w:rPr>
                      <w:spacing w:val="-4"/>
                    </w:rPr>
                    <w:t>lƣu</w:t>
                  </w:r>
                  <w:r>
                    <w:rPr>
                      <w:spacing w:val="-9"/>
                    </w:rPr>
                    <w:t> </w:t>
                  </w:r>
                  <w:r>
                    <w:rPr/>
                    <w:t>đồ,</w:t>
                  </w:r>
                  <w:r>
                    <w:rPr>
                      <w:spacing w:val="-6"/>
                    </w:rPr>
                    <w:t> </w:t>
                  </w:r>
                  <w:r>
                    <w:rPr>
                      <w:spacing w:val="-3"/>
                    </w:rPr>
                    <w:t>viết</w:t>
                  </w:r>
                  <w:r>
                    <w:rPr>
                      <w:spacing w:val="-4"/>
                    </w:rPr>
                    <w:t> </w:t>
                  </w:r>
                  <w:r>
                    <w:rPr>
                      <w:spacing w:val="-20"/>
                    </w:rPr>
                    <w:t>chƣơng </w:t>
                  </w:r>
                  <w:r>
                    <w:rPr/>
                    <w:t>trình </w:t>
                  </w:r>
                  <w:r>
                    <w:rPr>
                      <w:spacing w:val="-3"/>
                    </w:rPr>
                    <w:t>và </w:t>
                  </w:r>
                  <w:r>
                    <w:rPr>
                      <w:spacing w:val="-5"/>
                    </w:rPr>
                    <w:t>mô</w:t>
                  </w:r>
                  <w:r>
                    <w:rPr>
                      <w:spacing w:val="16"/>
                    </w:rPr>
                    <w:t> </w:t>
                  </w:r>
                  <w:r>
                    <w:rPr/>
                    <w:t>phỏng.</w:t>
                  </w:r>
                </w:p>
              </w:txbxContent>
            </v:textbox>
            <v:fill type="solid"/>
            <v:stroke dashstyle="solid"/>
          </v:shape>
        </w:pict>
      </w:r>
      <w:r>
        <w:rPr>
          <w:sz w:val="20"/>
        </w:rPr>
      </w:r>
    </w:p>
    <w:p>
      <w:pPr>
        <w:pStyle w:val="BodyText"/>
        <w:spacing w:before="4"/>
        <w:rPr>
          <w:sz w:val="23"/>
        </w:rPr>
      </w:pPr>
      <w:r>
        <w:rPr/>
        <w:pict>
          <v:shape style="position:absolute;margin-left:65.304001pt;margin-top:15.63004pt;width:507.35pt;height:57.65pt;mso-position-horizontal-relative:page;mso-position-vertical-relative:paragraph;z-index:-15467008;mso-wrap-distance-left:0;mso-wrap-distance-right:0" type="#_x0000_t202" filled="true" fillcolor="#dbe4f0" stroked="true" strokeweight=".48004pt" strokecolor="#000000">
            <v:textbox inset="0,0,0,0">
              <w:txbxContent>
                <w:p>
                  <w:pPr>
                    <w:pStyle w:val="BodyText"/>
                    <w:spacing w:before="11"/>
                    <w:ind w:left="105" w:right="106" w:firstLine="566"/>
                    <w:jc w:val="both"/>
                  </w:pPr>
                  <w:r>
                    <w:rPr>
                      <w:b/>
                      <w:i/>
                    </w:rPr>
                    <w:t>Bài 5-11: </w:t>
                  </w:r>
                  <w:r>
                    <w:rPr/>
                    <w:t>Mạch đếm thời gian </w:t>
                  </w:r>
                  <w:r>
                    <w:rPr>
                      <w:spacing w:val="2"/>
                    </w:rPr>
                    <w:t>từ </w:t>
                  </w:r>
                  <w:r>
                    <w:rPr/>
                    <w:t>00 đến 99, dùng vi điều khiển PIC 16F887 kết nối với 2 led 7 đoạn anode chung </w:t>
                  </w:r>
                  <w:r>
                    <w:rPr>
                      <w:spacing w:val="-3"/>
                    </w:rPr>
                    <w:t>và </w:t>
                  </w:r>
                  <w:r>
                    <w:rPr/>
                    <w:t>2 nút nhấn Start, Stop. </w:t>
                  </w:r>
                  <w:r>
                    <w:rPr>
                      <w:spacing w:val="-3"/>
                    </w:rPr>
                    <w:t>Viết </w:t>
                  </w:r>
                  <w:r>
                    <w:rPr/>
                    <w:t>chƣơng trình thực hiện chức năng: khi cấp điện </w:t>
                  </w:r>
                  <w:r>
                    <w:rPr>
                      <w:spacing w:val="-11"/>
                    </w:rPr>
                    <w:t>thì </w:t>
                  </w:r>
                  <w:r>
                    <w:rPr/>
                    <w:t>led hiển thị 00, khi nhấn Start thì mạch </w:t>
                  </w:r>
                  <w:r>
                    <w:rPr>
                      <w:spacing w:val="2"/>
                    </w:rPr>
                    <w:t>đếm từ </w:t>
                  </w:r>
                  <w:r>
                    <w:rPr/>
                    <w:t>00 đến 99, nếu nhấn </w:t>
                  </w:r>
                  <w:r>
                    <w:rPr>
                      <w:spacing w:val="2"/>
                    </w:rPr>
                    <w:t>Stop </w:t>
                  </w:r>
                  <w:r>
                    <w:rPr/>
                    <w:t>thì ngừng </w:t>
                  </w:r>
                  <w:r>
                    <w:rPr>
                      <w:spacing w:val="2"/>
                    </w:rPr>
                    <w:t>tại </w:t>
                  </w:r>
                  <w:r>
                    <w:rPr/>
                    <w:t>giá trị đang đếm, nhấn Start thì đếm</w:t>
                  </w:r>
                  <w:r>
                    <w:rPr>
                      <w:spacing w:val="-8"/>
                    </w:rPr>
                    <w:t> </w:t>
                  </w:r>
                  <w:r>
                    <w:rPr/>
                    <w:t>tiếp.</w:t>
                  </w:r>
                </w:p>
              </w:txbxContent>
            </v:textbox>
            <v:fill type="solid"/>
            <v:stroke dashstyle="solid"/>
            <w10:wrap type="topAndBottom"/>
          </v:shape>
        </w:pict>
      </w:r>
    </w:p>
    <w:p>
      <w:pPr>
        <w:pStyle w:val="ListParagraph"/>
        <w:numPr>
          <w:ilvl w:val="2"/>
          <w:numId w:val="31"/>
        </w:numPr>
        <w:tabs>
          <w:tab w:pos="1809" w:val="left" w:leader="none"/>
          <w:tab w:pos="1810" w:val="left" w:leader="none"/>
        </w:tabs>
        <w:spacing w:line="240" w:lineRule="auto" w:before="22" w:after="95"/>
        <w:ind w:left="1809" w:right="0" w:hanging="567"/>
        <w:jc w:val="left"/>
        <w:rPr>
          <w:sz w:val="24"/>
        </w:rPr>
      </w:pPr>
      <w:r>
        <w:rPr>
          <w:sz w:val="24"/>
        </w:rPr>
        <w:t>Sơ đồ</w:t>
      </w:r>
      <w:r>
        <w:rPr>
          <w:spacing w:val="2"/>
          <w:sz w:val="24"/>
        </w:rPr>
        <w:t> </w:t>
      </w:r>
      <w:r>
        <w:rPr>
          <w:spacing w:val="-3"/>
          <w:sz w:val="24"/>
        </w:rPr>
        <w:t>mạch:</w:t>
      </w:r>
    </w:p>
    <w:p>
      <w:pPr>
        <w:pStyle w:val="BodyText"/>
        <w:ind w:left="1071"/>
        <w:rPr>
          <w:sz w:val="20"/>
        </w:rPr>
      </w:pPr>
      <w:r>
        <w:rPr>
          <w:sz w:val="20"/>
        </w:rPr>
        <w:drawing>
          <wp:inline distT="0" distB="0" distL="0" distR="0">
            <wp:extent cx="5895396" cy="2798159"/>
            <wp:effectExtent l="0" t="0" r="0" b="0"/>
            <wp:docPr id="135" name="image367.png"/>
            <wp:cNvGraphicFramePr>
              <a:graphicFrameLocks noChangeAspect="1"/>
            </wp:cNvGraphicFramePr>
            <a:graphic>
              <a:graphicData uri="http://schemas.openxmlformats.org/drawingml/2006/picture">
                <pic:pic>
                  <pic:nvPicPr>
                    <pic:cNvPr id="136" name="image367.png"/>
                    <pic:cNvPicPr/>
                  </pic:nvPicPr>
                  <pic:blipFill>
                    <a:blip r:embed="rId469" cstate="print"/>
                    <a:stretch>
                      <a:fillRect/>
                    </a:stretch>
                  </pic:blipFill>
                  <pic:spPr>
                    <a:xfrm>
                      <a:off x="0" y="0"/>
                      <a:ext cx="5895396" cy="2798159"/>
                    </a:xfrm>
                    <a:prstGeom prst="rect">
                      <a:avLst/>
                    </a:prstGeom>
                  </pic:spPr>
                </pic:pic>
              </a:graphicData>
            </a:graphic>
          </wp:inline>
        </w:drawing>
      </w:r>
      <w:r>
        <w:rPr>
          <w:sz w:val="20"/>
        </w:rPr>
      </w:r>
    </w:p>
    <w:p>
      <w:pPr>
        <w:spacing w:before="148"/>
        <w:ind w:left="2376" w:right="0" w:firstLine="0"/>
        <w:jc w:val="left"/>
        <w:rPr>
          <w:i/>
          <w:sz w:val="24"/>
        </w:rPr>
      </w:pPr>
      <w:r>
        <w:rPr>
          <w:i/>
          <w:sz w:val="24"/>
        </w:rPr>
        <w:t>Hình 5-52: Sơ đồ kết nối 2 port điều khiển 2 led 7 đoạn, 2 nút nhấn.</w:t>
      </w:r>
    </w:p>
    <w:p>
      <w:pPr>
        <w:pStyle w:val="ListParagraph"/>
        <w:numPr>
          <w:ilvl w:val="2"/>
          <w:numId w:val="31"/>
        </w:numPr>
        <w:tabs>
          <w:tab w:pos="1809" w:val="left" w:leader="none"/>
          <w:tab w:pos="1810" w:val="left" w:leader="none"/>
        </w:tabs>
        <w:spacing w:line="240" w:lineRule="auto" w:before="124" w:after="0"/>
        <w:ind w:left="1809" w:right="0" w:hanging="567"/>
        <w:jc w:val="left"/>
        <w:rPr>
          <w:sz w:val="24"/>
        </w:rPr>
      </w:pPr>
      <w:r>
        <w:rPr>
          <w:sz w:val="24"/>
        </w:rPr>
        <w:t>Lƣu đồ:</w:t>
      </w:r>
    </w:p>
    <w:p>
      <w:pPr>
        <w:spacing w:after="0" w:line="240" w:lineRule="auto"/>
        <w:jc w:val="left"/>
        <w:rPr>
          <w:sz w:val="24"/>
        </w:rPr>
        <w:sectPr>
          <w:pgSz w:w="11910" w:h="16840"/>
          <w:pgMar w:header="313" w:footer="491" w:top="600" w:bottom="680" w:left="740" w:right="0"/>
        </w:sectPr>
      </w:pPr>
    </w:p>
    <w:p>
      <w:pPr>
        <w:pStyle w:val="BodyText"/>
        <w:spacing w:before="10"/>
        <w:rPr>
          <w:sz w:val="3"/>
        </w:rPr>
      </w:pPr>
    </w:p>
    <w:p>
      <w:pPr>
        <w:pStyle w:val="BodyText"/>
        <w:ind w:left="3678"/>
        <w:rPr>
          <w:sz w:val="20"/>
        </w:rPr>
      </w:pPr>
      <w:r>
        <w:rPr>
          <w:sz w:val="20"/>
        </w:rPr>
        <w:pict>
          <v:group style="width:205.6pt;height:227.05pt;mso-position-horizontal-relative:char;mso-position-vertical-relative:line" coordorigin="0,0" coordsize="4112,4541">
            <v:shape style="position:absolute;left:44;top:1646;width:2159;height:2879" coordorigin="45,1647" coordsize="2159,2879" path="m2198,4014l2198,4433,2204,4435,2197,4470,2177,4499,2149,4518,2114,4525,2108,4523,135,4523,77,4499,50,4435,45,4433,45,1742,50,1737,57,1702,77,1673,105,1654,140,1647,135,1652,1989,1652e" filled="false" stroked="true" strokeweight="1.495167pt" strokecolor="#cdcdcd">
              <v:path arrowok="t"/>
              <v:stroke dashstyle="solid"/>
            </v:shape>
            <v:shape style="position:absolute;left:1958;top:1562;width:240;height:165" coordorigin="1959,1562" coordsize="240,165" path="m1959,1562l1959,1727,2198,1652,1959,1562xe" filled="true" fillcolor="#cdcdcd" stroked="false">
              <v:path arrowok="t"/>
              <v:fill opacity="32639f" type="solid"/>
            </v:shape>
            <v:shape style="position:absolute;left:14;top:1618;width:2160;height:2879" coordorigin="15,1618" coordsize="2160,2879" path="m2168,3999l2168,4403,2175,4407,2168,4442,2149,4470,2120,4489,2085,4496,2078,4493,105,4493,48,4470,22,4407,15,4403,15,1712,22,1708,29,1673,48,1645,76,1625,111,1618,105,1622,1959,1622e" filled="false" stroked="true" strokeweight="1.495167pt" strokecolor="#000000">
              <v:path arrowok="t"/>
              <v:stroke dashstyle="solid"/>
            </v:shape>
            <v:shape style="position:absolute;left:1928;top:1532;width:240;height:165" coordorigin="1929,1533" coordsize="240,165" path="m1929,1533l1929,1697,2168,1622,1929,1533xe" filled="true" fillcolor="#000000" stroked="false">
              <v:path arrowok="t"/>
              <v:fill type="solid"/>
            </v:shape>
            <v:shape style="position:absolute;left:751;top:37;width:2905;height:539" coordorigin="751,37" coordsize="2905,539" path="m3394,37l1017,37,1017,44,946,53,883,80,829,121,788,175,761,238,751,309,761,380,788,443,829,497,883,538,946,565,1017,574,1017,576,3394,576,3390,574,3461,565,3524,538,3578,497,3619,443,3646,380,3656,309,3646,238,3619,175,3578,121,3524,80,3461,53,3390,44,3394,37xe" filled="true" fillcolor="#cdcdcd" stroked="false">
              <v:path arrowok="t"/>
              <v:fill opacity="32639f" type="solid"/>
            </v:shape>
            <v:shape style="position:absolute;left:1016;top:575;width:2378;height:2" coordorigin="1017,576" coordsize="2378,0" path="m1017,576l3394,576,3394,576e" filled="false" stroked="true" strokeweight="1.495061pt" strokecolor="#cdcdcd">
              <v:path arrowok="t"/>
              <v:stroke dashstyle="solid"/>
            </v:shape>
            <v:line style="position:absolute" from="1002,40" to="1032,40" stroked="true" strokeweight=".266171pt" strokecolor="#cdcdcd">
              <v:stroke dashstyle="solid"/>
            </v:line>
            <v:shape style="position:absolute;left:736;top:223;width:296;height:366" type="#_x0000_t75" stroked="false">
              <v:imagedata r:id="rId474" o:title=""/>
            </v:shape>
            <v:shape style="position:absolute;left:3390;top:37;width:230;height:537" coordorigin="3390,37" coordsize="230,537" path="m3390,574l3461,565,3524,538,3578,497,3619,443,3619,443m3390,44l3394,37,3394,37e" filled="false" stroked="true" strokeweight="1.495144pt" strokecolor="#cdcdcd">
              <v:path arrowok="t"/>
              <v:stroke dashstyle="solid"/>
            </v:shape>
            <v:shape style="position:absolute;left:722;top:14;width:2905;height:531" type="#_x0000_t75" stroked="false">
              <v:imagedata r:id="rId475" o:title=""/>
            </v:shape>
            <v:shape style="position:absolute;left:722;top:14;width:2905;height:531" coordorigin="723,15" coordsize="2905,531" path="m987,546l3364,546,3362,546,3432,536,3496,509,3549,468,3591,414,3618,351,3627,280,3618,210,3591,146,3549,93,3496,51,3432,24,3362,15,3364,23,987,23,917,24,854,51,800,93,759,146,732,210,723,280,732,351,759,414,800,468,854,509,917,536,988,546,987,546xe" filled="false" stroked="true" strokeweight="1.495066pt" strokecolor="#000000">
              <v:path arrowok="t"/>
              <v:stroke dashstyle="solid"/>
            </v:shape>
            <v:shape style="position:absolute;left:2093;top:545;width:195;height:464" type="#_x0000_t75" stroked="false">
              <v:imagedata r:id="rId418" o:title=""/>
            </v:shape>
            <v:shape style="position:absolute;left:239;top:979;width:3858;height:464" type="#_x0000_t75" stroked="false">
              <v:imagedata r:id="rId476" o:title=""/>
            </v:shape>
            <v:line style="position:absolute" from="2198,1473" to="2198,1876" stroked="true" strokeweight="1.495227pt" strokecolor="#cdcdcd">
              <v:stroke dashstyle="solid"/>
            </v:line>
            <v:shape style="position:absolute;left:2123;top:1861;width:165;height:240" coordorigin="2123,1861" coordsize="165,240" path="m2288,1861l2123,1861,2198,2101,2288,1861xe" filled="true" fillcolor="#cdcdcd" stroked="false">
              <v:path arrowok="t"/>
              <v:fill opacity="32639f" type="solid"/>
            </v:shape>
            <v:line style="position:absolute" from="2168,1443" to="2168,1846" stroked="true" strokeweight="1.495227pt" strokecolor="#000000">
              <v:stroke dashstyle="solid"/>
            </v:line>
            <v:shape style="position:absolute;left:2093;top:1831;width:165;height:240" coordorigin="2093,1832" coordsize="165,240" path="m2258,1832l2093,1832,2168,2071,2258,1832xe" filled="true" fillcolor="#000000" stroked="false">
              <v:path arrowok="t"/>
              <v:fill type="solid"/>
            </v:shape>
            <v:shape style="position:absolute;left:239;top:2070;width:3858;height:2064" type="#_x0000_t75" stroked="false">
              <v:imagedata r:id="rId477" o:title=""/>
            </v:shape>
            <v:shape style="position:absolute;left:1862;top:172;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239;top:979;width:3858;height:464" type="#_x0000_t202" filled="false" stroked="true" strokeweight="1.495063pt" strokecolor="#000000">
              <v:textbox inset="0,0,0,0">
                <w:txbxContent>
                  <w:p>
                    <w:pPr>
                      <w:spacing w:before="65"/>
                      <w:ind w:left="331" w:right="0" w:firstLine="0"/>
                      <w:jc w:val="left"/>
                      <w:rPr>
                        <w:rFonts w:ascii="Arial" w:hAnsi="Arial"/>
                        <w:b/>
                        <w:sz w:val="24"/>
                      </w:rPr>
                    </w:pPr>
                    <w:r>
                      <w:rPr>
                        <w:rFonts w:ascii="Arial" w:hAnsi="Arial"/>
                        <w:b/>
                        <w:sz w:val="24"/>
                      </w:rPr>
                      <w:t>LƯU</w:t>
                    </w:r>
                    <w:r>
                      <w:rPr>
                        <w:rFonts w:ascii="Arial" w:hAnsi="Arial"/>
                        <w:b/>
                        <w:spacing w:val="-40"/>
                        <w:sz w:val="24"/>
                      </w:rPr>
                      <w:t> </w:t>
                    </w:r>
                    <w:r>
                      <w:rPr>
                        <w:rFonts w:ascii="Arial" w:hAnsi="Arial"/>
                        <w:b/>
                        <w:sz w:val="24"/>
                      </w:rPr>
                      <w:t>10</w:t>
                    </w:r>
                    <w:r>
                      <w:rPr>
                        <w:rFonts w:ascii="Arial" w:hAnsi="Arial"/>
                        <w:b/>
                        <w:spacing w:val="-40"/>
                        <w:sz w:val="24"/>
                      </w:rPr>
                      <w:t> </w:t>
                    </w:r>
                    <w:r>
                      <w:rPr>
                        <w:rFonts w:ascii="Arial" w:hAnsi="Arial"/>
                        <w:b/>
                        <w:sz w:val="24"/>
                      </w:rPr>
                      <w:t>MÃ</w:t>
                    </w:r>
                    <w:r>
                      <w:rPr>
                        <w:rFonts w:ascii="Arial" w:hAnsi="Arial"/>
                        <w:b/>
                        <w:spacing w:val="-40"/>
                        <w:sz w:val="24"/>
                      </w:rPr>
                      <w:t> </w:t>
                    </w:r>
                    <w:r>
                      <w:rPr>
                        <w:rFonts w:ascii="Arial" w:hAnsi="Arial"/>
                        <w:b/>
                        <w:sz w:val="24"/>
                      </w:rPr>
                      <w:t>7</w:t>
                    </w:r>
                    <w:r>
                      <w:rPr>
                        <w:rFonts w:ascii="Arial" w:hAnsi="Arial"/>
                        <w:b/>
                        <w:spacing w:val="-39"/>
                        <w:sz w:val="24"/>
                      </w:rPr>
                      <w:t> </w:t>
                    </w:r>
                    <w:r>
                      <w:rPr>
                        <w:rFonts w:ascii="Arial" w:hAnsi="Arial"/>
                        <w:b/>
                        <w:sz w:val="24"/>
                      </w:rPr>
                      <w:t>ĐOẠN</w:t>
                    </w:r>
                    <w:r>
                      <w:rPr>
                        <w:rFonts w:ascii="Arial" w:hAnsi="Arial"/>
                        <w:b/>
                        <w:spacing w:val="-40"/>
                        <w:sz w:val="24"/>
                      </w:rPr>
                      <w:t> </w:t>
                    </w:r>
                    <w:r>
                      <w:rPr>
                        <w:rFonts w:ascii="Arial" w:hAnsi="Arial"/>
                        <w:b/>
                        <w:sz w:val="24"/>
                      </w:rPr>
                      <w:t>TỪ</w:t>
                    </w:r>
                    <w:r>
                      <w:rPr>
                        <w:rFonts w:ascii="Arial" w:hAnsi="Arial"/>
                        <w:b/>
                        <w:spacing w:val="-40"/>
                        <w:sz w:val="24"/>
                      </w:rPr>
                      <w:t> </w:t>
                    </w:r>
                    <w:r>
                      <w:rPr>
                        <w:rFonts w:ascii="Arial" w:hAnsi="Arial"/>
                        <w:b/>
                        <w:sz w:val="24"/>
                      </w:rPr>
                      <w:t>0</w:t>
                    </w:r>
                    <w:r>
                      <w:rPr>
                        <w:rFonts w:ascii="Arial" w:hAnsi="Arial"/>
                        <w:b/>
                        <w:spacing w:val="-39"/>
                        <w:sz w:val="24"/>
                      </w:rPr>
                      <w:t> </w:t>
                    </w:r>
                    <w:r>
                      <w:rPr>
                        <w:rFonts w:ascii="Arial" w:hAnsi="Arial"/>
                        <w:b/>
                        <w:sz w:val="24"/>
                      </w:rPr>
                      <w:t>ĐẾN</w:t>
                    </w:r>
                    <w:r>
                      <w:rPr>
                        <w:rFonts w:ascii="Arial" w:hAnsi="Arial"/>
                        <w:b/>
                        <w:spacing w:val="-40"/>
                        <w:sz w:val="24"/>
                      </w:rPr>
                      <w:t> </w:t>
                    </w:r>
                    <w:r>
                      <w:rPr>
                        <w:rFonts w:ascii="Arial" w:hAnsi="Arial"/>
                        <w:b/>
                        <w:sz w:val="24"/>
                      </w:rPr>
                      <w:t>9</w:t>
                    </w:r>
                  </w:p>
                </w:txbxContent>
              </v:textbox>
              <v:stroke dashstyle="solid"/>
              <w10:wrap type="none"/>
            </v:shape>
            <v:shape style="position:absolute;left:239;top:2070;width:3858;height:2064" type="#_x0000_t202" filled="false" stroked="true" strokeweight="1.495098pt" strokecolor="#000000">
              <v:textbox inset="0,0,0,0">
                <w:txbxContent>
                  <w:p>
                    <w:pPr>
                      <w:spacing w:before="145"/>
                      <w:ind w:left="31" w:right="0" w:firstLine="0"/>
                      <w:jc w:val="left"/>
                      <w:rPr>
                        <w:rFonts w:ascii="Arial" w:hAnsi="Arial"/>
                        <w:b/>
                        <w:sz w:val="24"/>
                      </w:rPr>
                    </w:pPr>
                    <w:r>
                      <w:rPr>
                        <w:rFonts w:ascii="Arial" w:hAnsi="Arial"/>
                        <w:b/>
                        <w:sz w:val="24"/>
                      </w:rPr>
                      <w:t>VÒNG LẶP 100 LẦN:</w:t>
                    </w:r>
                  </w:p>
                  <w:p>
                    <w:pPr>
                      <w:spacing w:line="249" w:lineRule="auto" w:before="11"/>
                      <w:ind w:left="31" w:right="311" w:firstLine="0"/>
                      <w:jc w:val="left"/>
                      <w:rPr>
                        <w:rFonts w:ascii="Arial" w:hAnsi="Arial"/>
                        <w:b/>
                        <w:sz w:val="24"/>
                      </w:rPr>
                    </w:pPr>
                    <w:r>
                      <w:rPr>
                        <w:rFonts w:ascii="Arial" w:hAnsi="Arial"/>
                        <w:b/>
                        <w:w w:val="90"/>
                        <w:sz w:val="24"/>
                      </w:rPr>
                      <w:t>-TÁCH</w:t>
                    </w:r>
                    <w:r>
                      <w:rPr>
                        <w:rFonts w:ascii="Arial" w:hAnsi="Arial"/>
                        <w:b/>
                        <w:spacing w:val="-9"/>
                        <w:w w:val="90"/>
                        <w:sz w:val="24"/>
                      </w:rPr>
                      <w:t> </w:t>
                    </w:r>
                    <w:r>
                      <w:rPr>
                        <w:rFonts w:ascii="Arial" w:hAnsi="Arial"/>
                        <w:b/>
                        <w:w w:val="90"/>
                        <w:sz w:val="24"/>
                      </w:rPr>
                      <w:t>HÀNG</w:t>
                    </w:r>
                    <w:r>
                      <w:rPr>
                        <w:rFonts w:ascii="Arial" w:hAnsi="Arial"/>
                        <w:b/>
                        <w:spacing w:val="-35"/>
                        <w:w w:val="90"/>
                        <w:sz w:val="24"/>
                      </w:rPr>
                      <w:t> </w:t>
                    </w:r>
                    <w:r>
                      <w:rPr>
                        <w:rFonts w:ascii="Arial" w:hAnsi="Arial"/>
                        <w:b/>
                        <w:w w:val="90"/>
                        <w:sz w:val="24"/>
                      </w:rPr>
                      <w:t>ĐƠN</w:t>
                    </w:r>
                    <w:r>
                      <w:rPr>
                        <w:rFonts w:ascii="Arial" w:hAnsi="Arial"/>
                        <w:b/>
                        <w:spacing w:val="-34"/>
                        <w:w w:val="90"/>
                        <w:sz w:val="24"/>
                      </w:rPr>
                      <w:t> </w:t>
                    </w:r>
                    <w:r>
                      <w:rPr>
                        <w:rFonts w:ascii="Arial" w:hAnsi="Arial"/>
                        <w:b/>
                        <w:w w:val="90"/>
                        <w:sz w:val="24"/>
                      </w:rPr>
                      <w:t>VỊ,</w:t>
                    </w:r>
                    <w:r>
                      <w:rPr>
                        <w:rFonts w:ascii="Arial" w:hAnsi="Arial"/>
                        <w:b/>
                        <w:spacing w:val="-35"/>
                        <w:w w:val="90"/>
                        <w:sz w:val="24"/>
                      </w:rPr>
                      <w:t> </w:t>
                    </w:r>
                    <w:r>
                      <w:rPr>
                        <w:rFonts w:ascii="Arial" w:hAnsi="Arial"/>
                        <w:b/>
                        <w:w w:val="90"/>
                        <w:sz w:val="24"/>
                      </w:rPr>
                      <w:t>HÀNG</w:t>
                    </w:r>
                    <w:r>
                      <w:rPr>
                        <w:rFonts w:ascii="Arial" w:hAnsi="Arial"/>
                        <w:b/>
                        <w:spacing w:val="-34"/>
                        <w:w w:val="90"/>
                        <w:sz w:val="24"/>
                      </w:rPr>
                      <w:t> </w:t>
                    </w:r>
                    <w:r>
                      <w:rPr>
                        <w:rFonts w:ascii="Arial" w:hAnsi="Arial"/>
                        <w:b/>
                        <w:spacing w:val="-4"/>
                        <w:w w:val="90"/>
                        <w:sz w:val="24"/>
                      </w:rPr>
                      <w:t>CHỤC </w:t>
                    </w:r>
                    <w:r>
                      <w:rPr>
                        <w:rFonts w:ascii="Arial" w:hAnsi="Arial"/>
                        <w:b/>
                        <w:sz w:val="24"/>
                      </w:rPr>
                      <w:t>CỦA</w:t>
                    </w:r>
                    <w:r>
                      <w:rPr>
                        <w:rFonts w:ascii="Arial" w:hAnsi="Arial"/>
                        <w:b/>
                        <w:spacing w:val="-36"/>
                        <w:sz w:val="24"/>
                      </w:rPr>
                      <w:t> </w:t>
                    </w:r>
                    <w:r>
                      <w:rPr>
                        <w:rFonts w:ascii="Arial" w:hAnsi="Arial"/>
                        <w:b/>
                        <w:sz w:val="24"/>
                      </w:rPr>
                      <w:t>BIẾN</w:t>
                    </w:r>
                    <w:r>
                      <w:rPr>
                        <w:rFonts w:ascii="Arial" w:hAnsi="Arial"/>
                        <w:b/>
                        <w:spacing w:val="-35"/>
                        <w:sz w:val="24"/>
                      </w:rPr>
                      <w:t> </w:t>
                    </w:r>
                    <w:r>
                      <w:rPr>
                        <w:rFonts w:ascii="Arial" w:hAnsi="Arial"/>
                        <w:b/>
                        <w:sz w:val="24"/>
                      </w:rPr>
                      <w:t>ĐẾM</w:t>
                    </w:r>
                    <w:r>
                      <w:rPr>
                        <w:rFonts w:ascii="Arial" w:hAnsi="Arial"/>
                        <w:b/>
                        <w:spacing w:val="-34"/>
                        <w:sz w:val="24"/>
                      </w:rPr>
                      <w:t> </w:t>
                    </w:r>
                    <w:r>
                      <w:rPr>
                        <w:rFonts w:ascii="Arial" w:hAnsi="Arial"/>
                        <w:b/>
                        <w:sz w:val="24"/>
                      </w:rPr>
                      <w:t>VÒNG</w:t>
                    </w:r>
                    <w:r>
                      <w:rPr>
                        <w:rFonts w:ascii="Arial" w:hAnsi="Arial"/>
                        <w:b/>
                        <w:spacing w:val="-35"/>
                        <w:sz w:val="24"/>
                      </w:rPr>
                      <w:t> </w:t>
                    </w:r>
                    <w:r>
                      <w:rPr>
                        <w:rFonts w:ascii="Arial" w:hAnsi="Arial"/>
                        <w:b/>
                        <w:sz w:val="24"/>
                      </w:rPr>
                      <w:t>LẶP</w:t>
                    </w:r>
                  </w:p>
                  <w:p>
                    <w:pPr>
                      <w:numPr>
                        <w:ilvl w:val="0"/>
                        <w:numId w:val="72"/>
                      </w:numPr>
                      <w:tabs>
                        <w:tab w:pos="159" w:val="left" w:leader="none"/>
                      </w:tabs>
                      <w:spacing w:before="0"/>
                      <w:ind w:left="158" w:right="0" w:hanging="128"/>
                      <w:jc w:val="left"/>
                      <w:rPr>
                        <w:rFonts w:ascii="Arial" w:hAnsi="Arial"/>
                        <w:b/>
                        <w:sz w:val="24"/>
                      </w:rPr>
                    </w:pPr>
                    <w:r>
                      <w:rPr>
                        <w:rFonts w:ascii="Arial" w:hAnsi="Arial"/>
                        <w:b/>
                        <w:sz w:val="24"/>
                      </w:rPr>
                      <w:t>GIẢI</w:t>
                    </w:r>
                    <w:r>
                      <w:rPr>
                        <w:rFonts w:ascii="Arial" w:hAnsi="Arial"/>
                        <w:b/>
                        <w:spacing w:val="-32"/>
                        <w:sz w:val="24"/>
                      </w:rPr>
                      <w:t> </w:t>
                    </w:r>
                    <w:r>
                      <w:rPr>
                        <w:rFonts w:ascii="Arial" w:hAnsi="Arial"/>
                        <w:b/>
                        <w:sz w:val="24"/>
                      </w:rPr>
                      <w:t>MÃ</w:t>
                    </w:r>
                    <w:r>
                      <w:rPr>
                        <w:rFonts w:ascii="Arial" w:hAnsi="Arial"/>
                        <w:b/>
                        <w:spacing w:val="-31"/>
                        <w:sz w:val="24"/>
                      </w:rPr>
                      <w:t> </w:t>
                    </w:r>
                    <w:r>
                      <w:rPr>
                        <w:rFonts w:ascii="Arial" w:hAnsi="Arial"/>
                        <w:b/>
                        <w:sz w:val="24"/>
                      </w:rPr>
                      <w:t>-</w:t>
                    </w:r>
                    <w:r>
                      <w:rPr>
                        <w:rFonts w:ascii="Arial" w:hAnsi="Arial"/>
                        <w:b/>
                        <w:spacing w:val="-31"/>
                        <w:sz w:val="24"/>
                      </w:rPr>
                      <w:t> </w:t>
                    </w:r>
                    <w:r>
                      <w:rPr>
                        <w:rFonts w:ascii="Arial" w:hAnsi="Arial"/>
                        <w:b/>
                        <w:sz w:val="24"/>
                      </w:rPr>
                      <w:t>HIỂN</w:t>
                    </w:r>
                    <w:r>
                      <w:rPr>
                        <w:rFonts w:ascii="Arial" w:hAnsi="Arial"/>
                        <w:b/>
                        <w:spacing w:val="-32"/>
                        <w:sz w:val="24"/>
                      </w:rPr>
                      <w:t> </w:t>
                    </w:r>
                    <w:r>
                      <w:rPr>
                        <w:rFonts w:ascii="Arial" w:hAnsi="Arial"/>
                        <w:b/>
                        <w:sz w:val="24"/>
                      </w:rPr>
                      <w:t>THỊ</w:t>
                    </w:r>
                    <w:r>
                      <w:rPr>
                        <w:rFonts w:ascii="Arial" w:hAnsi="Arial"/>
                        <w:b/>
                        <w:spacing w:val="-31"/>
                        <w:sz w:val="24"/>
                      </w:rPr>
                      <w:t> </w:t>
                    </w:r>
                    <w:r>
                      <w:rPr>
                        <w:rFonts w:ascii="Arial" w:hAnsi="Arial"/>
                        <w:b/>
                        <w:sz w:val="24"/>
                      </w:rPr>
                      <w:t>–</w:t>
                    </w:r>
                    <w:r>
                      <w:rPr>
                        <w:rFonts w:ascii="Arial" w:hAnsi="Arial"/>
                        <w:b/>
                        <w:spacing w:val="-31"/>
                        <w:sz w:val="24"/>
                      </w:rPr>
                      <w:t> </w:t>
                    </w:r>
                    <w:r>
                      <w:rPr>
                        <w:rFonts w:ascii="Arial" w:hAnsi="Arial"/>
                        <w:b/>
                        <w:sz w:val="24"/>
                      </w:rPr>
                      <w:t>DELAY</w:t>
                    </w:r>
                  </w:p>
                  <w:p>
                    <w:pPr>
                      <w:numPr>
                        <w:ilvl w:val="0"/>
                        <w:numId w:val="72"/>
                      </w:numPr>
                      <w:tabs>
                        <w:tab w:pos="159" w:val="left" w:leader="none"/>
                      </w:tabs>
                      <w:spacing w:line="249" w:lineRule="auto" w:before="11"/>
                      <w:ind w:left="31" w:right="285" w:firstLine="0"/>
                      <w:jc w:val="left"/>
                      <w:rPr>
                        <w:rFonts w:ascii="Arial" w:hAnsi="Arial"/>
                        <w:b/>
                        <w:sz w:val="24"/>
                      </w:rPr>
                    </w:pPr>
                    <w:r>
                      <w:rPr>
                        <w:rFonts w:ascii="Arial" w:hAnsi="Arial"/>
                        <w:b/>
                        <w:w w:val="95"/>
                        <w:sz w:val="24"/>
                      </w:rPr>
                      <w:t>KIỂM</w:t>
                    </w:r>
                    <w:r>
                      <w:rPr>
                        <w:rFonts w:ascii="Arial" w:hAnsi="Arial"/>
                        <w:b/>
                        <w:spacing w:val="-50"/>
                        <w:w w:val="95"/>
                        <w:sz w:val="24"/>
                      </w:rPr>
                      <w:t> </w:t>
                    </w:r>
                    <w:r>
                      <w:rPr>
                        <w:rFonts w:ascii="Arial" w:hAnsi="Arial"/>
                        <w:b/>
                        <w:w w:val="95"/>
                        <w:sz w:val="24"/>
                      </w:rPr>
                      <w:t>TRA</w:t>
                    </w:r>
                    <w:r>
                      <w:rPr>
                        <w:rFonts w:ascii="Arial" w:hAnsi="Arial"/>
                        <w:b/>
                        <w:spacing w:val="-50"/>
                        <w:w w:val="95"/>
                        <w:sz w:val="24"/>
                      </w:rPr>
                      <w:t> </w:t>
                    </w:r>
                    <w:r>
                      <w:rPr>
                        <w:rFonts w:ascii="Arial" w:hAnsi="Arial"/>
                        <w:b/>
                        <w:w w:val="95"/>
                        <w:sz w:val="24"/>
                      </w:rPr>
                      <w:t>NHẤN</w:t>
                    </w:r>
                    <w:r>
                      <w:rPr>
                        <w:rFonts w:ascii="Arial" w:hAnsi="Arial"/>
                        <w:b/>
                        <w:spacing w:val="-50"/>
                        <w:w w:val="95"/>
                        <w:sz w:val="24"/>
                      </w:rPr>
                      <w:t> </w:t>
                    </w:r>
                    <w:r>
                      <w:rPr>
                        <w:rFonts w:ascii="Arial" w:hAnsi="Arial"/>
                        <w:b/>
                        <w:w w:val="95"/>
                        <w:sz w:val="24"/>
                      </w:rPr>
                      <w:t>ON,</w:t>
                    </w:r>
                    <w:r>
                      <w:rPr>
                        <w:rFonts w:ascii="Arial" w:hAnsi="Arial"/>
                        <w:b/>
                        <w:spacing w:val="-50"/>
                        <w:w w:val="95"/>
                        <w:sz w:val="24"/>
                      </w:rPr>
                      <w:t> </w:t>
                    </w:r>
                    <w:r>
                      <w:rPr>
                        <w:rFonts w:ascii="Arial" w:hAnsi="Arial"/>
                        <w:b/>
                        <w:w w:val="95"/>
                        <w:sz w:val="24"/>
                      </w:rPr>
                      <w:t>OFF</w:t>
                    </w:r>
                    <w:r>
                      <w:rPr>
                        <w:rFonts w:ascii="Arial" w:hAnsi="Arial"/>
                        <w:b/>
                        <w:spacing w:val="-50"/>
                        <w:w w:val="95"/>
                        <w:sz w:val="24"/>
                      </w:rPr>
                      <w:t> </w:t>
                    </w:r>
                    <w:r>
                      <w:rPr>
                        <w:rFonts w:ascii="Arial" w:hAnsi="Arial"/>
                        <w:b/>
                        <w:w w:val="95"/>
                        <w:sz w:val="24"/>
                      </w:rPr>
                      <w:t>VÀ</w:t>
                    </w:r>
                    <w:r>
                      <w:rPr>
                        <w:rFonts w:ascii="Arial" w:hAnsi="Arial"/>
                        <w:b/>
                        <w:spacing w:val="-49"/>
                        <w:w w:val="95"/>
                        <w:sz w:val="24"/>
                      </w:rPr>
                      <w:t> </w:t>
                    </w:r>
                    <w:r>
                      <w:rPr>
                        <w:rFonts w:ascii="Arial" w:hAnsi="Arial"/>
                        <w:b/>
                        <w:w w:val="95"/>
                        <w:sz w:val="24"/>
                      </w:rPr>
                      <w:t>CHỈ </w:t>
                    </w:r>
                    <w:r>
                      <w:rPr>
                        <w:rFonts w:ascii="Arial" w:hAnsi="Arial"/>
                        <w:b/>
                        <w:w w:val="85"/>
                        <w:sz w:val="24"/>
                      </w:rPr>
                      <w:t>THOÁT</w:t>
                    </w:r>
                    <w:r>
                      <w:rPr>
                        <w:rFonts w:ascii="Arial" w:hAnsi="Arial"/>
                        <w:b/>
                        <w:spacing w:val="-16"/>
                        <w:w w:val="85"/>
                        <w:sz w:val="24"/>
                      </w:rPr>
                      <w:t> </w:t>
                    </w:r>
                    <w:r>
                      <w:rPr>
                        <w:rFonts w:ascii="Arial" w:hAnsi="Arial"/>
                        <w:b/>
                        <w:w w:val="85"/>
                        <w:sz w:val="24"/>
                      </w:rPr>
                      <w:t>KHI</w:t>
                    </w:r>
                    <w:r>
                      <w:rPr>
                        <w:rFonts w:ascii="Arial" w:hAnsi="Arial"/>
                        <w:b/>
                        <w:spacing w:val="-15"/>
                        <w:w w:val="85"/>
                        <w:sz w:val="24"/>
                      </w:rPr>
                      <w:t> </w:t>
                    </w:r>
                    <w:r>
                      <w:rPr>
                        <w:rFonts w:ascii="Arial" w:hAnsi="Arial"/>
                        <w:b/>
                        <w:w w:val="85"/>
                        <w:sz w:val="24"/>
                      </w:rPr>
                      <w:t>BIẾN</w:t>
                    </w:r>
                    <w:r>
                      <w:rPr>
                        <w:rFonts w:ascii="Arial" w:hAnsi="Arial"/>
                        <w:b/>
                        <w:spacing w:val="-16"/>
                        <w:w w:val="85"/>
                        <w:sz w:val="24"/>
                      </w:rPr>
                      <w:t> </w:t>
                    </w:r>
                    <w:r>
                      <w:rPr>
                        <w:rFonts w:ascii="Arial" w:hAnsi="Arial"/>
                        <w:b/>
                        <w:w w:val="85"/>
                        <w:sz w:val="24"/>
                      </w:rPr>
                      <w:t>CHO</w:t>
                    </w:r>
                    <w:r>
                      <w:rPr>
                        <w:rFonts w:ascii="Arial" w:hAnsi="Arial"/>
                        <w:b/>
                        <w:spacing w:val="-15"/>
                        <w:w w:val="85"/>
                        <w:sz w:val="24"/>
                      </w:rPr>
                      <w:t> </w:t>
                    </w:r>
                    <w:r>
                      <w:rPr>
                        <w:rFonts w:ascii="Arial" w:hAnsi="Arial"/>
                        <w:b/>
                        <w:w w:val="85"/>
                        <w:sz w:val="24"/>
                      </w:rPr>
                      <w:t>PHÉP</w:t>
                    </w:r>
                    <w:r>
                      <w:rPr>
                        <w:rFonts w:ascii="Arial" w:hAnsi="Arial"/>
                        <w:b/>
                        <w:spacing w:val="-16"/>
                        <w:w w:val="85"/>
                        <w:sz w:val="24"/>
                      </w:rPr>
                      <w:t> </w:t>
                    </w:r>
                    <w:r>
                      <w:rPr>
                        <w:rFonts w:ascii="Arial" w:hAnsi="Arial"/>
                        <w:b/>
                        <w:w w:val="85"/>
                        <w:sz w:val="24"/>
                      </w:rPr>
                      <w:t>BẰNG</w:t>
                    </w:r>
                    <w:r>
                      <w:rPr>
                        <w:rFonts w:ascii="Arial" w:hAnsi="Arial"/>
                        <w:b/>
                        <w:spacing w:val="-15"/>
                        <w:w w:val="85"/>
                        <w:sz w:val="24"/>
                      </w:rPr>
                      <w:t> 1</w:t>
                    </w:r>
                  </w:p>
                </w:txbxContent>
              </v:textbox>
              <v:stroke dashstyle="solid"/>
              <w10:wrap type="none"/>
            </v:shape>
          </v:group>
        </w:pict>
      </w:r>
      <w:r>
        <w:rPr>
          <w:sz w:val="20"/>
        </w:rPr>
      </w:r>
    </w:p>
    <w:p>
      <w:pPr>
        <w:pStyle w:val="BodyText"/>
        <w:spacing w:before="2"/>
        <w:rPr>
          <w:sz w:val="19"/>
        </w:rPr>
      </w:pPr>
    </w:p>
    <w:p>
      <w:pPr>
        <w:spacing w:before="90"/>
        <w:ind w:left="2563" w:right="0" w:firstLine="0"/>
        <w:jc w:val="both"/>
        <w:rPr>
          <w:i/>
          <w:sz w:val="24"/>
        </w:rPr>
      </w:pPr>
      <w:r>
        <w:rPr>
          <w:i/>
          <w:sz w:val="24"/>
        </w:rPr>
        <w:t>Hình 5-53: Lưu đồ đếm có điều khiển bằng nút nhấn Start-Stop.</w:t>
      </w:r>
    </w:p>
    <w:p>
      <w:pPr>
        <w:pStyle w:val="ListParagraph"/>
        <w:numPr>
          <w:ilvl w:val="2"/>
          <w:numId w:val="31"/>
        </w:numPr>
        <w:tabs>
          <w:tab w:pos="1810" w:val="left" w:leader="none"/>
        </w:tabs>
        <w:spacing w:line="240" w:lineRule="auto" w:before="119" w:after="0"/>
        <w:ind w:left="1809" w:right="0" w:hanging="567"/>
        <w:jc w:val="both"/>
        <w:rPr>
          <w:sz w:val="24"/>
        </w:rPr>
      </w:pPr>
      <w:r>
        <w:rPr>
          <w:sz w:val="24"/>
        </w:rPr>
        <w:t>Giải thích </w:t>
      </w:r>
      <w:r>
        <w:rPr>
          <w:spacing w:val="-4"/>
          <w:sz w:val="24"/>
        </w:rPr>
        <w:t>lƣu</w:t>
      </w:r>
      <w:r>
        <w:rPr>
          <w:spacing w:val="-2"/>
          <w:sz w:val="24"/>
        </w:rPr>
        <w:t> </w:t>
      </w:r>
      <w:r>
        <w:rPr>
          <w:sz w:val="24"/>
        </w:rPr>
        <w:t>đồ:</w:t>
      </w:r>
    </w:p>
    <w:p>
      <w:pPr>
        <w:pStyle w:val="BodyText"/>
        <w:spacing w:before="59"/>
        <w:ind w:left="676" w:right="566" w:firstLine="566"/>
        <w:jc w:val="both"/>
      </w:pPr>
      <w:r>
        <w:rPr/>
        <w:t>Bài này giống bài đếm đã khảo sát, chỉ thêm phần kiểm tra nút </w:t>
      </w:r>
      <w:r>
        <w:rPr>
          <w:spacing w:val="-3"/>
        </w:rPr>
        <w:t>nhấn, </w:t>
      </w:r>
      <w:r>
        <w:rPr/>
        <w:t>biến cho phép ban đầu gán bằng 0 không cho phép đếm, chƣơng trình kiểm tra có nhấn nút Start </w:t>
      </w:r>
      <w:r>
        <w:rPr>
          <w:spacing w:val="-3"/>
        </w:rPr>
        <w:t>làm </w:t>
      </w:r>
      <w:r>
        <w:rPr/>
        <w:t>biến cho phép bằng 1 để </w:t>
      </w:r>
      <w:r>
        <w:rPr>
          <w:spacing w:val="-8"/>
        </w:rPr>
        <w:t>cho </w:t>
      </w:r>
      <w:r>
        <w:rPr/>
        <w:t>phép mạch đếm. Nếu nhấn nút Stop sẽ </w:t>
      </w:r>
      <w:r>
        <w:rPr>
          <w:spacing w:val="-3"/>
        </w:rPr>
        <w:t>làm </w:t>
      </w:r>
      <w:r>
        <w:rPr/>
        <w:t>biến cho phép bằng 0, mạch ngừng tại giá trị đang đếm.</w:t>
      </w:r>
    </w:p>
    <w:p>
      <w:pPr>
        <w:pStyle w:val="ListParagraph"/>
        <w:numPr>
          <w:ilvl w:val="2"/>
          <w:numId w:val="31"/>
        </w:numPr>
        <w:tabs>
          <w:tab w:pos="1810" w:val="left" w:leader="none"/>
        </w:tabs>
        <w:spacing w:line="240" w:lineRule="auto" w:before="62" w:after="0"/>
        <w:ind w:left="1809" w:right="0" w:hanging="567"/>
        <w:jc w:val="both"/>
        <w:rPr>
          <w:sz w:val="24"/>
        </w:rPr>
      </w:pPr>
      <w:r>
        <w:rPr>
          <w:sz w:val="24"/>
        </w:rPr>
        <w:t>Chƣơng</w:t>
      </w:r>
      <w:r>
        <w:rPr>
          <w:spacing w:val="1"/>
          <w:sz w:val="24"/>
        </w:rPr>
        <w:t> </w:t>
      </w:r>
      <w:r>
        <w:rPr>
          <w:sz w:val="24"/>
        </w:rPr>
        <w:t>trình:</w:t>
      </w:r>
    </w:p>
    <w:p>
      <w:pPr>
        <w:pStyle w:val="BodyText"/>
        <w:ind w:left="618"/>
        <w:rPr>
          <w:sz w:val="20"/>
        </w:rPr>
      </w:pPr>
      <w:r>
        <w:rPr>
          <w:sz w:val="20"/>
        </w:rPr>
        <w:pict>
          <v:group style="width:502.05pt;height:320.5pt;mso-position-horizontal-relative:char;mso-position-vertical-relative:line" coordorigin="0,0" coordsize="10041,6410">
            <v:rect style="position:absolute;left:9;top:0;width:10022;height:10" filled="true" fillcolor="#000000" stroked="false">
              <v:fill type="solid"/>
            </v:rect>
            <v:line style="position:absolute" from="10036,0" to="10036,6102" stroked="true" strokeweight=".47998pt" strokecolor="#000000">
              <v:stroke dashstyle="solid"/>
            </v:line>
            <v:shape style="position:absolute;left:-1;top:0;width:10041;height:6410" coordorigin="0,0" coordsize="10041,6410" path="m10031,6400l10,6400,10,0,0,0,0,6409,10,6409,10031,6409,10031,6400xm10041,6102l10031,6102,10031,6409,10041,6409,10041,6102xe" filled="true" fillcolor="#000000" stroked="false">
              <v:path arrowok="t"/>
              <v:fill type="solid"/>
            </v:shape>
            <v:shape style="position:absolute;left:57;top:30;width:1189;height:823" type="#_x0000_t202" filled="false" stroked="false">
              <v:textbox inset="0,0,0,0">
                <w:txbxContent>
                  <w:p>
                    <w:pPr>
                      <w:spacing w:line="242" w:lineRule="auto" w:before="0"/>
                      <w:ind w:left="0" w:right="-5" w:firstLine="0"/>
                      <w:jc w:val="left"/>
                      <w:rPr>
                        <w:sz w:val="24"/>
                      </w:rPr>
                    </w:pPr>
                    <w:r>
                      <w:rPr>
                        <w:sz w:val="24"/>
                      </w:rPr>
                      <w:t>#INCLUDE #DEFINE #DEFINE</w:t>
                    </w:r>
                  </w:p>
                </w:txbxContent>
              </v:textbox>
              <w10:wrap type="none"/>
            </v:shape>
            <v:shape style="position:absolute;left:1757;top:30;width:1682;height:266" type="#_x0000_t202" filled="false" stroked="false">
              <v:textbox inset="0,0,0,0">
                <w:txbxContent>
                  <w:p>
                    <w:pPr>
                      <w:spacing w:line="266" w:lineRule="exact" w:before="0"/>
                      <w:ind w:left="0" w:right="0" w:firstLine="0"/>
                      <w:jc w:val="left"/>
                      <w:rPr>
                        <w:sz w:val="24"/>
                      </w:rPr>
                    </w:pPr>
                    <w:r>
                      <w:rPr>
                        <w:sz w:val="24"/>
                      </w:rPr>
                      <w:t>&lt;TV_16F887.C&gt;</w:t>
                    </w:r>
                  </w:p>
                </w:txbxContent>
              </v:textbox>
              <w10:wrap type="none"/>
            </v:shape>
            <v:shape style="position:absolute;left:1275;top:309;width:772;height:545" type="#_x0000_t202" filled="false" stroked="false">
              <v:textbox inset="0,0,0,0">
                <w:txbxContent>
                  <w:p>
                    <w:pPr>
                      <w:spacing w:line="242" w:lineRule="auto" w:before="0"/>
                      <w:ind w:left="0" w:right="-9" w:firstLine="0"/>
                      <w:jc w:val="left"/>
                      <w:rPr>
                        <w:sz w:val="24"/>
                      </w:rPr>
                    </w:pPr>
                    <w:r>
                      <w:rPr>
                        <w:sz w:val="24"/>
                      </w:rPr>
                      <w:t>START STOP</w:t>
                    </w:r>
                  </w:p>
                </w:txbxContent>
              </v:textbox>
              <w10:wrap type="none"/>
            </v:shape>
            <v:shape style="position:absolute;left:2330;top:309;width:806;height:545" type="#_x0000_t202" filled="false" stroked="false">
              <v:textbox inset="0,0,0,0">
                <w:txbxContent>
                  <w:p>
                    <w:pPr>
                      <w:spacing w:line="242" w:lineRule="auto" w:before="0"/>
                      <w:ind w:left="9" w:right="3" w:hanging="10"/>
                      <w:jc w:val="left"/>
                      <w:rPr>
                        <w:sz w:val="24"/>
                      </w:rPr>
                    </w:pPr>
                    <w:r>
                      <w:rPr>
                        <w:sz w:val="24"/>
                      </w:rPr>
                      <w:t>PIN_E0 PIN_E1</w:t>
                    </w:r>
                  </w:p>
                </w:txbxContent>
              </v:textbox>
              <w10:wrap type="none"/>
            </v:shape>
            <v:shape style="position:absolute;left:57;top:861;width:2260;height:819" type="#_x0000_t202" filled="false" stroked="false">
              <v:textbox inset="0,0,0,0">
                <w:txbxContent>
                  <w:p>
                    <w:pPr>
                      <w:spacing w:line="240" w:lineRule="auto" w:before="0"/>
                      <w:ind w:left="0" w:right="0" w:firstLine="0"/>
                      <w:jc w:val="left"/>
                      <w:rPr>
                        <w:sz w:val="24"/>
                      </w:rPr>
                    </w:pPr>
                    <w:r>
                      <w:rPr>
                        <w:sz w:val="24"/>
                      </w:rPr>
                      <w:t>SIGNED INT8 DEM; INT1 CHOPHEP = 0; VOID MAIN()</w:t>
                    </w:r>
                  </w:p>
                </w:txbxContent>
              </v:textbox>
              <w10:wrap type="none"/>
            </v:shape>
            <v:shape style="position:absolute;left:57;top:1692;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624;top:1692;width:2087;height:1092" type="#_x0000_t202" filled="false" stroked="false">
              <v:textbox inset="0,0,0,0">
                <w:txbxContent>
                  <w:p>
                    <w:pPr>
                      <w:spacing w:line="240" w:lineRule="auto" w:before="0"/>
                      <w:ind w:left="0" w:right="0" w:firstLine="0"/>
                      <w:jc w:val="left"/>
                      <w:rPr>
                        <w:sz w:val="24"/>
                      </w:rPr>
                    </w:pPr>
                    <w:r>
                      <w:rPr>
                        <w:sz w:val="24"/>
                      </w:rPr>
                      <w:t>SET_TRIS_E(0xFF); CHOPHEP=0; WHILE(TRUE)</w:t>
                    </w:r>
                  </w:p>
                  <w:p>
                    <w:pPr>
                      <w:spacing w:line="274" w:lineRule="exact" w:before="0"/>
                      <w:ind w:left="0" w:right="0" w:firstLine="0"/>
                      <w:jc w:val="left"/>
                      <w:rPr>
                        <w:sz w:val="24"/>
                      </w:rPr>
                    </w:pPr>
                    <w:r>
                      <w:rPr>
                        <w:sz w:val="24"/>
                      </w:rPr>
                      <w:t>{</w:t>
                    </w:r>
                  </w:p>
                </w:txbxContent>
              </v:textbox>
              <w10:wrap type="none"/>
            </v:shape>
            <v:shape style="position:absolute;left:3471;top:1692;width:2068;height:266" type="#_x0000_t202" filled="false" stroked="false">
              <v:textbox inset="0,0,0,0">
                <w:txbxContent>
                  <w:p>
                    <w:pPr>
                      <w:spacing w:line="266" w:lineRule="exact" w:before="0"/>
                      <w:ind w:left="0" w:right="0" w:firstLine="0"/>
                      <w:jc w:val="left"/>
                      <w:rPr>
                        <w:sz w:val="24"/>
                      </w:rPr>
                    </w:pPr>
                    <w:r>
                      <w:rPr>
                        <w:sz w:val="24"/>
                      </w:rPr>
                      <w:t>SET_TRIS_C(0x00);</w:t>
                    </w:r>
                  </w:p>
                </w:txbxContent>
              </v:textbox>
              <w10:wrap type="none"/>
            </v:shape>
            <v:shape style="position:absolute;left:5940;top:1692;width:2082;height:266" type="#_x0000_t202" filled="false" stroked="false">
              <v:textbox inset="0,0,0,0">
                <w:txbxContent>
                  <w:p>
                    <w:pPr>
                      <w:spacing w:line="266" w:lineRule="exact" w:before="0"/>
                      <w:ind w:left="0" w:right="0" w:firstLine="0"/>
                      <w:jc w:val="left"/>
                      <w:rPr>
                        <w:sz w:val="24"/>
                      </w:rPr>
                    </w:pPr>
                    <w:r>
                      <w:rPr>
                        <w:sz w:val="24"/>
                      </w:rPr>
                      <w:t>SET_TRIS_D(0x00);</w:t>
                    </w:r>
                  </w:p>
                </w:txbxContent>
              </v:textbox>
              <w10:wrap type="none"/>
            </v:shape>
            <v:shape style="position:absolute;left:1190;top:2796;width:6199;height:3022" type="#_x0000_t202" filled="false" stroked="false">
              <v:textbox inset="0,0,0,0">
                <w:txbxContent>
                  <w:p>
                    <w:pPr>
                      <w:spacing w:line="265" w:lineRule="exact" w:before="0"/>
                      <w:ind w:left="0" w:right="0" w:firstLine="0"/>
                      <w:jc w:val="left"/>
                      <w:rPr>
                        <w:sz w:val="24"/>
                      </w:rPr>
                    </w:pPr>
                    <w:r>
                      <w:rPr>
                        <w:sz w:val="24"/>
                      </w:rPr>
                      <w:t>FOR (DEM=0;DEM&lt;100;DEM++)</w:t>
                    </w:r>
                  </w:p>
                  <w:p>
                    <w:pPr>
                      <w:spacing w:line="275" w:lineRule="exact" w:before="0"/>
                      <w:ind w:left="0" w:right="0" w:firstLine="0"/>
                      <w:jc w:val="left"/>
                      <w:rPr>
                        <w:sz w:val="24"/>
                      </w:rPr>
                    </w:pPr>
                    <w:r>
                      <w:rPr>
                        <w:sz w:val="24"/>
                      </w:rPr>
                      <w:t>{</w:t>
                    </w:r>
                  </w:p>
                  <w:p>
                    <w:pPr>
                      <w:spacing w:line="240" w:lineRule="auto" w:before="2"/>
                      <w:ind w:left="566" w:right="1766" w:firstLine="0"/>
                      <w:jc w:val="left"/>
                      <w:rPr>
                        <w:sz w:val="24"/>
                      </w:rPr>
                    </w:pPr>
                    <w:r>
                      <w:rPr>
                        <w:sz w:val="24"/>
                      </w:rPr>
                      <w:t>OUTPUT_C(MA7DOAN[DEM %10]); OUTPUT_D(MA7DOAN[DEM /10]); DELAY_MS(500);</w:t>
                    </w:r>
                  </w:p>
                  <w:p>
                    <w:pPr>
                      <w:spacing w:line="274" w:lineRule="exact" w:before="0"/>
                      <w:ind w:left="566" w:right="0" w:firstLine="0"/>
                      <w:jc w:val="left"/>
                      <w:rPr>
                        <w:sz w:val="24"/>
                      </w:rPr>
                    </w:pPr>
                    <w:r>
                      <w:rPr>
                        <w:sz w:val="24"/>
                      </w:rPr>
                      <w:t>DO</w:t>
                    </w:r>
                  </w:p>
                  <w:p>
                    <w:pPr>
                      <w:spacing w:line="275" w:lineRule="exact" w:before="3"/>
                      <w:ind w:left="566" w:right="0" w:firstLine="0"/>
                      <w:jc w:val="left"/>
                      <w:rPr>
                        <w:sz w:val="24"/>
                      </w:rPr>
                    </w:pPr>
                    <w:r>
                      <w:rPr>
                        <w:sz w:val="24"/>
                      </w:rPr>
                      <w:t>{</w:t>
                    </w:r>
                  </w:p>
                  <w:p>
                    <w:pPr>
                      <w:tabs>
                        <w:tab w:pos="4537" w:val="left" w:leader="none"/>
                      </w:tabs>
                      <w:spacing w:line="242" w:lineRule="auto" w:before="0"/>
                      <w:ind w:left="1133" w:right="18" w:firstLine="0"/>
                      <w:jc w:val="left"/>
                      <w:rPr>
                        <w:sz w:val="24"/>
                      </w:rPr>
                    </w:pPr>
                    <w:r>
                      <w:rPr>
                        <w:sz w:val="24"/>
                      </w:rPr>
                      <w:t>IF</w:t>
                    </w:r>
                    <w:r>
                      <w:rPr>
                        <w:spacing w:val="-5"/>
                        <w:sz w:val="24"/>
                      </w:rPr>
                      <w:t> </w:t>
                    </w:r>
                    <w:r>
                      <w:rPr>
                        <w:sz w:val="24"/>
                      </w:rPr>
                      <w:t>(!INPUT(START))</w:t>
                      <w:tab/>
                    </w:r>
                    <w:r>
                      <w:rPr>
                        <w:spacing w:val="-3"/>
                        <w:sz w:val="24"/>
                      </w:rPr>
                      <w:t>{CHOPHEP=1;} </w:t>
                    </w:r>
                    <w:r>
                      <w:rPr>
                        <w:sz w:val="24"/>
                      </w:rPr>
                      <w:t>ELSE IF</w:t>
                    </w:r>
                    <w:r>
                      <w:rPr>
                        <w:spacing w:val="-2"/>
                        <w:sz w:val="24"/>
                      </w:rPr>
                      <w:t> </w:t>
                    </w:r>
                    <w:r>
                      <w:rPr>
                        <w:sz w:val="24"/>
                      </w:rPr>
                      <w:t>(!INPUT(STOP)</w:t>
                    </w:r>
                    <w:r>
                      <w:rPr>
                        <w:spacing w:val="-3"/>
                        <w:sz w:val="24"/>
                      </w:rPr>
                      <w:t> </w:t>
                    </w:r>
                    <w:r>
                      <w:rPr>
                        <w:sz w:val="24"/>
                      </w:rPr>
                      <w:t>)</w:t>
                      <w:tab/>
                    </w:r>
                    <w:r>
                      <w:rPr>
                        <w:spacing w:val="-1"/>
                        <w:sz w:val="24"/>
                      </w:rPr>
                      <w:t>{CHOPHEP=0;}</w:t>
                    </w:r>
                  </w:p>
                  <w:p>
                    <w:pPr>
                      <w:spacing w:line="270" w:lineRule="exact" w:before="0"/>
                      <w:ind w:left="566" w:right="0" w:firstLine="0"/>
                      <w:jc w:val="left"/>
                      <w:rPr>
                        <w:sz w:val="24"/>
                      </w:rPr>
                    </w:pPr>
                    <w:r>
                      <w:rPr>
                        <w:sz w:val="24"/>
                      </w:rPr>
                      <w:t>}WHILE(CHOPHEP==0);</w:t>
                    </w:r>
                  </w:p>
                  <w:p>
                    <w:pPr>
                      <w:spacing w:line="275" w:lineRule="exact" w:before="0"/>
                      <w:ind w:left="0" w:right="0" w:firstLine="0"/>
                      <w:jc w:val="left"/>
                      <w:rPr>
                        <w:sz w:val="24"/>
                      </w:rPr>
                    </w:pPr>
                    <w:r>
                      <w:rPr>
                        <w:sz w:val="24"/>
                      </w:rPr>
                      <w:t>}</w:t>
                    </w:r>
                  </w:p>
                </w:txbxContent>
              </v:textbox>
              <w10:wrap type="none"/>
            </v:shape>
            <v:shape style="position:absolute;left:624;top:5830;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20;top:6104;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group>
        </w:pict>
      </w:r>
      <w:r>
        <w:rPr>
          <w:sz w:val="20"/>
        </w:rPr>
      </w:r>
    </w:p>
    <w:p>
      <w:pPr>
        <w:pStyle w:val="BodyText"/>
        <w:rPr>
          <w:sz w:val="20"/>
        </w:rPr>
      </w:pPr>
    </w:p>
    <w:p>
      <w:pPr>
        <w:pStyle w:val="BodyText"/>
        <w:rPr>
          <w:sz w:val="14"/>
        </w:rPr>
      </w:pPr>
      <w:r>
        <w:rPr/>
        <w:pict>
          <v:shape style="position:absolute;margin-left:65.304001pt;margin-top:10.260946pt;width:507.35pt;height:57.6pt;mso-position-horizontal-relative:page;mso-position-vertical-relative:paragraph;z-index:-15456768;mso-wrap-distance-left:0;mso-wrap-distance-right:0" type="#_x0000_t202" filled="true" fillcolor="#f1dbdb" stroked="true" strokeweight=".48004pt" strokecolor="#000000">
            <v:textbox inset="0,0,0,0">
              <w:txbxContent>
                <w:p>
                  <w:pPr>
                    <w:pStyle w:val="BodyText"/>
                    <w:spacing w:before="11"/>
                    <w:ind w:left="105" w:right="113" w:firstLine="566"/>
                    <w:jc w:val="both"/>
                  </w:pPr>
                  <w:r>
                    <w:rPr>
                      <w:b/>
                      <w:i/>
                    </w:rPr>
                    <w:t>Bài tập 5-8: </w:t>
                  </w:r>
                  <w:r>
                    <w:rPr/>
                    <w:t>Hãy thêm vào bài 5-11 một nút nhấn có tên </w:t>
                  </w:r>
                  <w:r>
                    <w:rPr>
                      <w:spacing w:val="-3"/>
                    </w:rPr>
                    <w:t>là </w:t>
                  </w:r>
                  <w:r>
                    <w:rPr/>
                    <w:t>INV có chức năng đảo chiều </w:t>
                  </w:r>
                  <w:r>
                    <w:rPr>
                      <w:spacing w:val="2"/>
                    </w:rPr>
                    <w:t>đếm  </w:t>
                  </w:r>
                  <w:r>
                    <w:rPr/>
                    <w:t>lên, đếm xuống. Đang đếm lên nếu nhấn INV thì sẽ đếm xuống </w:t>
                  </w:r>
                  <w:r>
                    <w:rPr>
                      <w:spacing w:val="2"/>
                    </w:rPr>
                    <w:t>từ </w:t>
                  </w:r>
                  <w:r>
                    <w:rPr>
                      <w:spacing w:val="-4"/>
                    </w:rPr>
                    <w:t>giá </w:t>
                  </w:r>
                  <w:r>
                    <w:rPr/>
                    <w:t>trị đang đếm, tƣơng </w:t>
                  </w:r>
                  <w:r>
                    <w:rPr>
                      <w:spacing w:val="2"/>
                    </w:rPr>
                    <w:t>tự </w:t>
                  </w:r>
                  <w:r>
                    <w:rPr/>
                    <w:t>khi </w:t>
                  </w:r>
                  <w:r>
                    <w:rPr>
                      <w:spacing w:val="-8"/>
                    </w:rPr>
                    <w:t>đang </w:t>
                  </w:r>
                  <w:r>
                    <w:rPr/>
                    <w:t>đếm xuống </w:t>
                  </w:r>
                  <w:r>
                    <w:rPr>
                      <w:spacing w:val="-3"/>
                    </w:rPr>
                    <w:t>mà </w:t>
                  </w:r>
                  <w:r>
                    <w:rPr/>
                    <w:t>nhấn INV thì sẽ đếm lên. Các bƣớc thực hiện bao gồm: </w:t>
                  </w:r>
                  <w:r>
                    <w:rPr>
                      <w:spacing w:val="-3"/>
                    </w:rPr>
                    <w:t>vẽ </w:t>
                  </w:r>
                  <w:r>
                    <w:rPr/>
                    <w:t>mạch, viết </w:t>
                  </w:r>
                  <w:r>
                    <w:rPr>
                      <w:spacing w:val="-4"/>
                    </w:rPr>
                    <w:t>lƣu </w:t>
                  </w:r>
                  <w:r>
                    <w:rPr/>
                    <w:t>đồ, </w:t>
                  </w:r>
                  <w:r>
                    <w:rPr>
                      <w:spacing w:val="-22"/>
                    </w:rPr>
                    <w:t>viết </w:t>
                  </w:r>
                  <w:r>
                    <w:rPr/>
                    <w:t>chƣơng trình </w:t>
                  </w:r>
                  <w:r>
                    <w:rPr>
                      <w:spacing w:val="-3"/>
                    </w:rPr>
                    <w:t>và </w:t>
                  </w:r>
                  <w:r>
                    <w:rPr>
                      <w:spacing w:val="-5"/>
                    </w:rPr>
                    <w:t>mô</w:t>
                  </w:r>
                  <w:r>
                    <w:rPr>
                      <w:spacing w:val="11"/>
                    </w:rPr>
                    <w:t> </w:t>
                  </w:r>
                  <w:r>
                    <w:rPr/>
                    <w:t>phỏng.</w:t>
                  </w:r>
                </w:p>
              </w:txbxContent>
            </v:textbox>
            <v:fill type="solid"/>
            <v:stroke dashstyle="solid"/>
            <w10:wrap type="topAndBottom"/>
          </v:shape>
        </w:pict>
      </w:r>
    </w:p>
    <w:p>
      <w:pPr>
        <w:spacing w:after="0"/>
        <w:rPr>
          <w:sz w:val="14"/>
        </w:rPr>
        <w:sectPr>
          <w:headerReference w:type="default" r:id="rId470"/>
          <w:headerReference w:type="even" r:id="rId471"/>
          <w:footerReference w:type="default" r:id="rId472"/>
          <w:footerReference w:type="even" r:id="rId473"/>
          <w:pgSz w:w="11910" w:h="16840"/>
          <w:pgMar w:header="283" w:footer="472" w:top="640" w:bottom="660" w:left="740" w:right="0"/>
          <w:pgNumType w:start="85"/>
        </w:sectPr>
      </w:pPr>
    </w:p>
    <w:p>
      <w:pPr>
        <w:pStyle w:val="Heading4"/>
        <w:numPr>
          <w:ilvl w:val="1"/>
          <w:numId w:val="31"/>
        </w:numPr>
        <w:tabs>
          <w:tab w:pos="1526" w:val="left" w:leader="none"/>
          <w:tab w:pos="1527" w:val="left" w:leader="none"/>
          <w:tab w:pos="10630" w:val="left" w:leader="none"/>
        </w:tabs>
        <w:spacing w:line="273" w:lineRule="exact" w:before="0" w:after="0"/>
        <w:ind w:left="1526" w:right="0" w:hanging="597"/>
        <w:jc w:val="left"/>
      </w:pPr>
      <w:r>
        <w:rPr>
          <w:shd w:fill="FFFF99" w:color="auto" w:val="clear"/>
        </w:rPr>
        <w:t>HỆ THỐNG NHIỀU</w:t>
      </w:r>
      <w:r>
        <w:rPr>
          <w:spacing w:val="-11"/>
          <w:shd w:fill="FFFF99" w:color="auto" w:val="clear"/>
        </w:rPr>
        <w:t> </w:t>
      </w:r>
      <w:r>
        <w:rPr>
          <w:shd w:fill="FFFF99" w:color="auto" w:val="clear"/>
        </w:rPr>
        <w:t>PHÍM</w:t>
        <w:tab/>
      </w:r>
    </w:p>
    <w:p>
      <w:pPr>
        <w:pStyle w:val="BodyText"/>
        <w:spacing w:line="237" w:lineRule="auto" w:before="177"/>
        <w:ind w:left="676" w:right="491" w:firstLine="566"/>
      </w:pPr>
      <w:r>
        <w:rPr/>
        <w:t>Với cách 1 thì mỗi phím sử dụng 1 ngõ vào để kết nối, 16 phím sẽ dùng 16 ngõ vào nhƣ vậy sẽ dùng rất nhiều đƣờng tín hiệu để giao tiếp, cách kết nối dùng ít tín hiệu hơn là kiểu ma trận phím.</w:t>
      </w:r>
    </w:p>
    <w:p>
      <w:pPr>
        <w:pStyle w:val="BodyText"/>
        <w:spacing w:line="237" w:lineRule="auto" w:before="126"/>
        <w:ind w:left="676" w:right="668" w:firstLine="566"/>
      </w:pPr>
      <w:r>
        <w:rPr/>
        <w:t>Cách kết nối dạng ma trận thì 16 phím chỉ dùng 8 tín hiệu: 4 cho hàng và 4 cho cột – gọi là ma trận 4×4 sẽ đƣợc 16 phím, ma trận 8×8 sẽ đƣợc 64 phím.</w:t>
      </w:r>
    </w:p>
    <w:p>
      <w:pPr>
        <w:pStyle w:val="BodyText"/>
        <w:spacing w:before="124"/>
        <w:ind w:left="1243"/>
      </w:pPr>
      <w:r>
        <w:rPr/>
        <w:t>Tổng quát ma trận bàn phím m×n thì số đƣờng tín hiệu bằng “m+n”, số phím bằng “m×n”</w:t>
      </w:r>
    </w:p>
    <w:p>
      <w:pPr>
        <w:pStyle w:val="ListParagraph"/>
        <w:numPr>
          <w:ilvl w:val="2"/>
          <w:numId w:val="31"/>
        </w:numPr>
        <w:tabs>
          <w:tab w:pos="1963" w:val="left" w:leader="none"/>
          <w:tab w:pos="1964" w:val="left" w:leader="none"/>
        </w:tabs>
        <w:spacing w:line="240" w:lineRule="auto" w:before="119" w:after="0"/>
        <w:ind w:left="1963" w:right="0" w:hanging="361"/>
        <w:jc w:val="left"/>
        <w:rPr>
          <w:sz w:val="24"/>
        </w:rPr>
      </w:pPr>
      <w:r>
        <w:rPr>
          <w:sz w:val="24"/>
        </w:rPr>
        <w:t>Ƣu điểm của cách kết nối theo dạng </w:t>
      </w:r>
      <w:r>
        <w:rPr>
          <w:spacing w:val="-5"/>
          <w:sz w:val="24"/>
        </w:rPr>
        <w:t>ma </w:t>
      </w:r>
      <w:r>
        <w:rPr>
          <w:sz w:val="24"/>
        </w:rPr>
        <w:t>trận </w:t>
      </w:r>
      <w:r>
        <w:rPr>
          <w:spacing w:val="-5"/>
          <w:sz w:val="24"/>
        </w:rPr>
        <w:t>là </w:t>
      </w:r>
      <w:r>
        <w:rPr>
          <w:sz w:val="24"/>
        </w:rPr>
        <w:t>tiết kiệm đƣờng điều</w:t>
      </w:r>
      <w:r>
        <w:rPr>
          <w:spacing w:val="-4"/>
          <w:sz w:val="24"/>
        </w:rPr>
        <w:t> </w:t>
      </w:r>
      <w:r>
        <w:rPr>
          <w:sz w:val="24"/>
        </w:rPr>
        <w:t>khiển.</w:t>
      </w:r>
    </w:p>
    <w:p>
      <w:pPr>
        <w:pStyle w:val="ListParagraph"/>
        <w:numPr>
          <w:ilvl w:val="2"/>
          <w:numId w:val="31"/>
        </w:numPr>
        <w:tabs>
          <w:tab w:pos="1964" w:val="left" w:leader="none"/>
        </w:tabs>
        <w:spacing w:line="340" w:lineRule="auto" w:before="119" w:after="0"/>
        <w:ind w:left="1243" w:right="5627" w:firstLine="360"/>
        <w:jc w:val="both"/>
        <w:rPr>
          <w:sz w:val="24"/>
        </w:rPr>
      </w:pPr>
      <w:r>
        <w:rPr/>
        <w:pict>
          <v:group style="position:absolute;margin-left:202.854858pt;margin-top:69.455811pt;width:220.5pt;height:137.950pt;mso-position-horizontal-relative:page;mso-position-vertical-relative:paragraph;z-index:-15452672;mso-wrap-distance-left:0;mso-wrap-distance-right:0" coordorigin="4057,1389" coordsize="4410,2759">
            <v:shape style="position:absolute;left:4164;top:1453;width:4302;height:2694" type="#_x0000_t75" stroked="false">
              <v:imagedata r:id="rId478" o:title=""/>
            </v:shape>
            <v:shape style="position:absolute;left:4057;top:1389;width:436;height:187" type="#_x0000_t202" filled="false" stroked="false">
              <v:textbox inset="0,0,0,0">
                <w:txbxContent>
                  <w:p>
                    <w:pPr>
                      <w:spacing w:line="176" w:lineRule="exact" w:before="0"/>
                      <w:ind w:left="0" w:right="0" w:firstLine="0"/>
                      <w:jc w:val="left"/>
                      <w:rPr>
                        <w:b/>
                        <w:i/>
                        <w:sz w:val="16"/>
                      </w:rPr>
                    </w:pPr>
                    <w:r>
                      <w:rPr>
                        <w:b/>
                        <w:i/>
                        <w:color w:val="C00000"/>
                        <w:sz w:val="16"/>
                      </w:rPr>
                      <w:t>V</w:t>
                    </w:r>
                    <w:r>
                      <w:rPr>
                        <w:b/>
                        <w:i/>
                        <w:color w:val="C00000"/>
                        <w:sz w:val="16"/>
                        <w:vertAlign w:val="subscript"/>
                      </w:rPr>
                      <w:t>CC</w:t>
                    </w:r>
                    <w:r>
                      <w:rPr>
                        <w:b/>
                        <w:i/>
                        <w:color w:val="C00000"/>
                        <w:sz w:val="16"/>
                        <w:vertAlign w:val="baseline"/>
                      </w:rPr>
                      <w:t>=1</w:t>
                    </w:r>
                  </w:p>
                </w:txbxContent>
              </v:textbox>
              <w10:wrap type="none"/>
            </v:shape>
            <v:shape style="position:absolute;left:4919;top:1682;width:100;height:1036" type="#_x0000_t202" filled="false" stroked="false">
              <v:textbox inset="0,0,0,0">
                <w:txbxContent>
                  <w:p>
                    <w:pPr>
                      <w:spacing w:line="176" w:lineRule="exact" w:before="0"/>
                      <w:ind w:left="0" w:right="0" w:firstLine="0"/>
                      <w:jc w:val="left"/>
                      <w:rPr>
                        <w:b/>
                        <w:i/>
                        <w:sz w:val="16"/>
                      </w:rPr>
                    </w:pPr>
                    <w:r>
                      <w:rPr>
                        <w:b/>
                        <w:i/>
                        <w:color w:val="C00000"/>
                        <w:w w:val="99"/>
                        <w:sz w:val="16"/>
                      </w:rPr>
                      <w:t>0</w:t>
                    </w:r>
                  </w:p>
                  <w:p>
                    <w:pPr>
                      <w:spacing w:before="102"/>
                      <w:ind w:left="0" w:right="0" w:firstLine="0"/>
                      <w:jc w:val="left"/>
                      <w:rPr>
                        <w:b/>
                        <w:i/>
                        <w:sz w:val="16"/>
                      </w:rPr>
                    </w:pPr>
                    <w:r>
                      <w:rPr>
                        <w:b/>
                        <w:i/>
                        <w:color w:val="C00000"/>
                        <w:w w:val="99"/>
                        <w:sz w:val="16"/>
                      </w:rPr>
                      <w:t>1</w:t>
                    </w:r>
                  </w:p>
                  <w:p>
                    <w:pPr>
                      <w:spacing w:before="103"/>
                      <w:ind w:left="0" w:right="0" w:firstLine="0"/>
                      <w:jc w:val="left"/>
                      <w:rPr>
                        <w:b/>
                        <w:i/>
                        <w:sz w:val="16"/>
                      </w:rPr>
                    </w:pPr>
                    <w:r>
                      <w:rPr>
                        <w:b/>
                        <w:i/>
                        <w:color w:val="C00000"/>
                        <w:w w:val="99"/>
                        <w:sz w:val="16"/>
                      </w:rPr>
                      <w:t>2</w:t>
                    </w:r>
                  </w:p>
                  <w:p>
                    <w:pPr>
                      <w:spacing w:before="102"/>
                      <w:ind w:left="0" w:right="0" w:firstLine="0"/>
                      <w:jc w:val="left"/>
                      <w:rPr>
                        <w:b/>
                        <w:i/>
                        <w:sz w:val="16"/>
                      </w:rPr>
                    </w:pPr>
                    <w:r>
                      <w:rPr>
                        <w:b/>
                        <w:i/>
                        <w:color w:val="C00000"/>
                        <w:w w:val="99"/>
                        <w:sz w:val="16"/>
                      </w:rPr>
                      <w:t>3</w:t>
                    </w:r>
                  </w:p>
                </w:txbxContent>
              </v:textbox>
              <w10:wrap type="none"/>
            </v:shape>
            <v:shape style="position:absolute;left:5493;top:1674;width:120;height:1044" type="#_x0000_t202" filled="false" stroked="false">
              <v:textbox inset="0,0,0,0">
                <w:txbxContent>
                  <w:p>
                    <w:pPr>
                      <w:spacing w:line="176" w:lineRule="exact" w:before="0"/>
                      <w:ind w:left="0" w:right="0" w:firstLine="0"/>
                      <w:jc w:val="left"/>
                      <w:rPr>
                        <w:b/>
                        <w:i/>
                        <w:sz w:val="16"/>
                      </w:rPr>
                    </w:pPr>
                    <w:r>
                      <w:rPr>
                        <w:b/>
                        <w:i/>
                        <w:color w:val="C00000"/>
                        <w:w w:val="99"/>
                        <w:sz w:val="16"/>
                      </w:rPr>
                      <w:t>4</w:t>
                    </w:r>
                  </w:p>
                  <w:p>
                    <w:pPr>
                      <w:spacing w:before="103"/>
                      <w:ind w:left="19" w:right="0" w:firstLine="0"/>
                      <w:jc w:val="left"/>
                      <w:rPr>
                        <w:b/>
                        <w:i/>
                        <w:sz w:val="16"/>
                      </w:rPr>
                    </w:pPr>
                    <w:r>
                      <w:rPr>
                        <w:b/>
                        <w:i/>
                        <w:color w:val="C00000"/>
                        <w:w w:val="99"/>
                        <w:sz w:val="16"/>
                      </w:rPr>
                      <w:t>5</w:t>
                    </w:r>
                  </w:p>
                  <w:p>
                    <w:pPr>
                      <w:spacing w:before="110"/>
                      <w:ind w:left="19" w:right="0" w:firstLine="0"/>
                      <w:jc w:val="left"/>
                      <w:rPr>
                        <w:b/>
                        <w:i/>
                        <w:sz w:val="16"/>
                      </w:rPr>
                    </w:pPr>
                    <w:r>
                      <w:rPr>
                        <w:b/>
                        <w:i/>
                        <w:color w:val="C00000"/>
                        <w:w w:val="99"/>
                        <w:sz w:val="16"/>
                      </w:rPr>
                      <w:t>6</w:t>
                    </w:r>
                  </w:p>
                  <w:p>
                    <w:pPr>
                      <w:spacing w:before="102"/>
                      <w:ind w:left="19" w:right="0" w:firstLine="0"/>
                      <w:jc w:val="left"/>
                      <w:rPr>
                        <w:b/>
                        <w:i/>
                        <w:sz w:val="16"/>
                      </w:rPr>
                    </w:pPr>
                    <w:r>
                      <w:rPr>
                        <w:b/>
                        <w:i/>
                        <w:color w:val="C00000"/>
                        <w:w w:val="99"/>
                        <w:sz w:val="16"/>
                      </w:rPr>
                      <w:t>7</w:t>
                    </w:r>
                  </w:p>
                </w:txbxContent>
              </v:textbox>
              <w10:wrap type="none"/>
            </v:shape>
            <v:shape style="position:absolute;left:6066;top:1674;width:128;height:1036" type="#_x0000_t202" filled="false" stroked="false">
              <v:textbox inset="0,0,0,0">
                <w:txbxContent>
                  <w:p>
                    <w:pPr>
                      <w:spacing w:line="176" w:lineRule="exact" w:before="0"/>
                      <w:ind w:left="1" w:right="0" w:firstLine="0"/>
                      <w:jc w:val="left"/>
                      <w:rPr>
                        <w:b/>
                        <w:i/>
                        <w:sz w:val="16"/>
                      </w:rPr>
                    </w:pPr>
                    <w:r>
                      <w:rPr>
                        <w:b/>
                        <w:i/>
                        <w:color w:val="C00000"/>
                        <w:w w:val="99"/>
                        <w:sz w:val="16"/>
                      </w:rPr>
                      <w:t>8</w:t>
                    </w:r>
                  </w:p>
                  <w:p>
                    <w:pPr>
                      <w:spacing w:before="118"/>
                      <w:ind w:left="0" w:right="0" w:firstLine="0"/>
                      <w:jc w:val="left"/>
                      <w:rPr>
                        <w:b/>
                        <w:i/>
                        <w:sz w:val="16"/>
                      </w:rPr>
                    </w:pPr>
                    <w:r>
                      <w:rPr>
                        <w:b/>
                        <w:i/>
                        <w:color w:val="C00000"/>
                        <w:w w:val="99"/>
                        <w:sz w:val="16"/>
                      </w:rPr>
                      <w:t>9</w:t>
                    </w:r>
                  </w:p>
                  <w:p>
                    <w:pPr>
                      <w:spacing w:line="286" w:lineRule="exact" w:before="8"/>
                      <w:ind w:left="1" w:right="0" w:firstLine="0"/>
                      <w:jc w:val="left"/>
                      <w:rPr>
                        <w:b/>
                        <w:i/>
                        <w:sz w:val="16"/>
                      </w:rPr>
                    </w:pPr>
                    <w:r>
                      <w:rPr>
                        <w:b/>
                        <w:i/>
                        <w:color w:val="C00000"/>
                        <w:sz w:val="16"/>
                      </w:rPr>
                      <w:t>A </w:t>
                    </w:r>
                    <w:r>
                      <w:rPr>
                        <w:b/>
                        <w:i/>
                        <w:color w:val="C00000"/>
                        <w:sz w:val="16"/>
                      </w:rPr>
                      <w:t>B</w:t>
                    </w:r>
                  </w:p>
                </w:txbxContent>
              </v:textbox>
              <w10:wrap type="none"/>
            </v:shape>
            <v:shape style="position:absolute;left:6641;top:1674;width:136;height:1037" type="#_x0000_t202" filled="false" stroked="false">
              <v:textbox inset="0,0,0,0">
                <w:txbxContent>
                  <w:p>
                    <w:pPr>
                      <w:spacing w:line="379" w:lineRule="auto" w:before="0"/>
                      <w:ind w:left="0" w:right="18" w:firstLine="0"/>
                      <w:jc w:val="both"/>
                      <w:rPr>
                        <w:b/>
                        <w:i/>
                        <w:sz w:val="16"/>
                      </w:rPr>
                    </w:pPr>
                    <w:r>
                      <w:rPr>
                        <w:b/>
                        <w:i/>
                        <w:color w:val="C00000"/>
                        <w:sz w:val="16"/>
                      </w:rPr>
                      <w:t>C </w:t>
                    </w:r>
                    <w:r>
                      <w:rPr>
                        <w:b/>
                        <w:i/>
                        <w:color w:val="C00000"/>
                        <w:sz w:val="16"/>
                      </w:rPr>
                      <w:t>D E</w:t>
                    </w:r>
                  </w:p>
                  <w:p>
                    <w:pPr>
                      <w:spacing w:line="172" w:lineRule="exact" w:before="0"/>
                      <w:ind w:left="0" w:right="0" w:firstLine="0"/>
                      <w:jc w:val="left"/>
                      <w:rPr>
                        <w:b/>
                        <w:i/>
                        <w:sz w:val="16"/>
                      </w:rPr>
                    </w:pPr>
                    <w:r>
                      <w:rPr>
                        <w:b/>
                        <w:i/>
                        <w:color w:val="C00000"/>
                        <w:w w:val="99"/>
                        <w:sz w:val="16"/>
                      </w:rPr>
                      <w:t>F</w:t>
                    </w:r>
                  </w:p>
                </w:txbxContent>
              </v:textbox>
              <w10:wrap type="none"/>
            </v:shape>
            <v:shape style="position:absolute;left:5256;top:2855;width:1842;height:185" type="#_x0000_t202" filled="false" stroked="false">
              <v:textbox inset="0,0,0,0">
                <w:txbxContent>
                  <w:p>
                    <w:pPr>
                      <w:tabs>
                        <w:tab w:pos="593" w:val="left" w:leader="none"/>
                        <w:tab w:pos="1147" w:val="left" w:leader="none"/>
                        <w:tab w:pos="1741" w:val="left" w:leader="none"/>
                      </w:tabs>
                      <w:spacing w:line="184" w:lineRule="exact" w:before="0"/>
                      <w:ind w:left="0" w:right="0" w:firstLine="0"/>
                      <w:jc w:val="left"/>
                      <w:rPr>
                        <w:b/>
                        <w:i/>
                        <w:sz w:val="16"/>
                      </w:rPr>
                    </w:pPr>
                    <w:r>
                      <w:rPr>
                        <w:b/>
                        <w:i/>
                        <w:color w:val="C00000"/>
                        <w:position w:val="1"/>
                        <w:sz w:val="16"/>
                      </w:rPr>
                      <w:t>0</w:t>
                      <w:tab/>
                    </w:r>
                    <w:r>
                      <w:rPr>
                        <w:b/>
                        <w:i/>
                        <w:color w:val="C00000"/>
                        <w:sz w:val="16"/>
                      </w:rPr>
                      <w:t>1</w:t>
                      <w:tab/>
                    </w:r>
                    <w:r>
                      <w:rPr>
                        <w:b/>
                        <w:i/>
                        <w:color w:val="C00000"/>
                        <w:position w:val="1"/>
                        <w:sz w:val="16"/>
                      </w:rPr>
                      <w:t>1</w:t>
                      <w:tab/>
                      <w:t>1</w:t>
                    </w:r>
                  </w:p>
                </w:txbxContent>
              </v:textbox>
              <w10:wrap type="none"/>
            </v:shape>
            <v:shape style="position:absolute;left:7470;top:1731;width:377;height:2242" type="#_x0000_t202" filled="false" stroked="false">
              <v:textbox inset="0,0,0,0">
                <w:txbxContent>
                  <w:p>
                    <w:pPr>
                      <w:spacing w:line="206" w:lineRule="auto" w:before="23"/>
                      <w:ind w:left="0" w:right="18" w:firstLine="0"/>
                      <w:jc w:val="both"/>
                      <w:rPr>
                        <w:b/>
                        <w:i/>
                        <w:sz w:val="28"/>
                      </w:rPr>
                    </w:pPr>
                    <w:r>
                      <w:rPr>
                        <w:b/>
                        <w:i/>
                        <w:color w:val="285EA6"/>
                        <w:sz w:val="28"/>
                      </w:rPr>
                      <w:t>H0</w:t>
                    </w:r>
                    <w:r>
                      <w:rPr>
                        <w:b/>
                        <w:i/>
                        <w:color w:val="285EA6"/>
                        <w:w w:val="99"/>
                        <w:sz w:val="28"/>
                      </w:rPr>
                      <w:t> </w:t>
                    </w:r>
                    <w:r>
                      <w:rPr>
                        <w:b/>
                        <w:i/>
                        <w:color w:val="285EA6"/>
                        <w:sz w:val="28"/>
                      </w:rPr>
                      <w:t>H1</w:t>
                    </w:r>
                    <w:r>
                      <w:rPr>
                        <w:b/>
                        <w:i/>
                        <w:color w:val="285EA6"/>
                        <w:w w:val="99"/>
                        <w:sz w:val="28"/>
                      </w:rPr>
                      <w:t> </w:t>
                    </w:r>
                    <w:r>
                      <w:rPr>
                        <w:b/>
                        <w:i/>
                        <w:color w:val="285EA6"/>
                        <w:sz w:val="28"/>
                      </w:rPr>
                      <w:t>H2</w:t>
                    </w:r>
                    <w:r>
                      <w:rPr>
                        <w:b/>
                        <w:i/>
                        <w:color w:val="285EA6"/>
                        <w:w w:val="99"/>
                        <w:sz w:val="28"/>
                      </w:rPr>
                      <w:t> </w:t>
                    </w:r>
                    <w:r>
                      <w:rPr>
                        <w:b/>
                        <w:i/>
                        <w:color w:val="285EA6"/>
                        <w:sz w:val="28"/>
                      </w:rPr>
                      <w:t>H3</w:t>
                    </w:r>
                    <w:r>
                      <w:rPr>
                        <w:b/>
                        <w:i/>
                        <w:color w:val="285EA6"/>
                        <w:w w:val="99"/>
                        <w:sz w:val="28"/>
                      </w:rPr>
                      <w:t> </w:t>
                    </w:r>
                    <w:r>
                      <w:rPr>
                        <w:b/>
                        <w:i/>
                        <w:color w:val="FF0000"/>
                        <w:sz w:val="28"/>
                      </w:rPr>
                      <w:t>C3 C2 C1 C0</w:t>
                    </w:r>
                  </w:p>
                </w:txbxContent>
              </v:textbox>
              <w10:wrap type="none"/>
            </v:shape>
            <w10:wrap type="topAndBottom"/>
          </v:group>
        </w:pict>
      </w:r>
      <w:r>
        <w:rPr>
          <w:sz w:val="24"/>
        </w:rPr>
        <w:t>Khuyết</w:t>
      </w:r>
      <w:r>
        <w:rPr>
          <w:spacing w:val="-14"/>
          <w:sz w:val="24"/>
        </w:rPr>
        <w:t> </w:t>
      </w:r>
      <w:r>
        <w:rPr>
          <w:sz w:val="24"/>
        </w:rPr>
        <w:t>điểm:</w:t>
      </w:r>
      <w:r>
        <w:rPr>
          <w:spacing w:val="-16"/>
          <w:sz w:val="24"/>
        </w:rPr>
        <w:t> </w:t>
      </w:r>
      <w:r>
        <w:rPr>
          <w:sz w:val="24"/>
        </w:rPr>
        <w:t>chƣơng</w:t>
      </w:r>
      <w:r>
        <w:rPr>
          <w:spacing w:val="-17"/>
          <w:sz w:val="24"/>
        </w:rPr>
        <w:t> </w:t>
      </w:r>
      <w:r>
        <w:rPr>
          <w:sz w:val="24"/>
        </w:rPr>
        <w:t>trình</w:t>
      </w:r>
      <w:r>
        <w:rPr>
          <w:spacing w:val="-20"/>
          <w:sz w:val="24"/>
        </w:rPr>
        <w:t> </w:t>
      </w:r>
      <w:r>
        <w:rPr>
          <w:sz w:val="24"/>
        </w:rPr>
        <w:t>phức</w:t>
      </w:r>
      <w:r>
        <w:rPr>
          <w:spacing w:val="-18"/>
          <w:sz w:val="24"/>
        </w:rPr>
        <w:t> </w:t>
      </w:r>
      <w:r>
        <w:rPr>
          <w:spacing w:val="-5"/>
          <w:sz w:val="24"/>
        </w:rPr>
        <w:t>tạp. </w:t>
      </w:r>
      <w:r>
        <w:rPr>
          <w:b/>
          <w:i/>
          <w:sz w:val="24"/>
        </w:rPr>
        <w:t>Khảo sát bàn </w:t>
      </w:r>
      <w:r>
        <w:rPr>
          <w:b/>
          <w:i/>
          <w:spacing w:val="-3"/>
          <w:sz w:val="24"/>
        </w:rPr>
        <w:t>phím </w:t>
      </w:r>
      <w:r>
        <w:rPr>
          <w:b/>
          <w:i/>
          <w:spacing w:val="2"/>
          <w:sz w:val="24"/>
        </w:rPr>
        <w:t>ma </w:t>
      </w:r>
      <w:r>
        <w:rPr>
          <w:b/>
          <w:i/>
          <w:sz w:val="24"/>
        </w:rPr>
        <w:t>trận 4×4 = 16 phím: </w:t>
      </w:r>
      <w:r>
        <w:rPr>
          <w:sz w:val="24"/>
        </w:rPr>
        <w:t>Sơ đồ mạch bàn phím nhƣ hình</w:t>
      </w:r>
      <w:r>
        <w:rPr>
          <w:spacing w:val="-27"/>
          <w:sz w:val="24"/>
        </w:rPr>
        <w:t> </w:t>
      </w:r>
      <w:r>
        <w:rPr>
          <w:sz w:val="24"/>
        </w:rPr>
        <w:t>5-54:</w:t>
      </w:r>
    </w:p>
    <w:p>
      <w:pPr>
        <w:spacing w:before="128"/>
        <w:ind w:left="3946" w:right="0" w:firstLine="0"/>
        <w:jc w:val="left"/>
        <w:rPr>
          <w:i/>
          <w:sz w:val="24"/>
        </w:rPr>
      </w:pPr>
      <w:r>
        <w:rPr>
          <w:i/>
          <w:sz w:val="24"/>
        </w:rPr>
        <w:t>Hình 5-54: Bàn phím ma trận 4×4.</w:t>
      </w:r>
    </w:p>
    <w:p>
      <w:pPr>
        <w:pStyle w:val="BodyText"/>
        <w:spacing w:line="237" w:lineRule="auto" w:before="124"/>
        <w:ind w:left="676" w:right="491" w:firstLine="566"/>
      </w:pPr>
      <w:r>
        <w:rPr/>
        <w:t>Trong ma trận 4×4 thì có 4 hàng và 4 cột, hàng đƣợc chọn là tín hiệu vào – cột đƣợc chọn là tín hiệu ra, hàng thì treo lên nguồn Vcc qua điện trở – nên mức logic của hàng luôn là mức 1.</w:t>
      </w:r>
    </w:p>
    <w:p>
      <w:pPr>
        <w:pStyle w:val="BodyText"/>
        <w:spacing w:line="348" w:lineRule="auto" w:before="123"/>
        <w:ind w:left="1243" w:right="2580"/>
      </w:pPr>
      <w:r>
        <w:rPr/>
        <w:t>Các phím nhấn thƣờng hở nên 4 hàng luôn ở </w:t>
      </w:r>
      <w:r>
        <w:rPr>
          <w:spacing w:val="-4"/>
        </w:rPr>
        <w:t>mức </w:t>
      </w:r>
      <w:r>
        <w:rPr/>
        <w:t>1 hay H</w:t>
      </w:r>
      <w:r>
        <w:rPr>
          <w:vertAlign w:val="subscript"/>
        </w:rPr>
        <w:t>3</w:t>
      </w:r>
      <w:r>
        <w:rPr>
          <w:vertAlign w:val="baseline"/>
        </w:rPr>
        <w:t>H</w:t>
      </w:r>
      <w:r>
        <w:rPr>
          <w:vertAlign w:val="subscript"/>
        </w:rPr>
        <w:t>2</w:t>
      </w:r>
      <w:r>
        <w:rPr>
          <w:vertAlign w:val="baseline"/>
        </w:rPr>
        <w:t>H</w:t>
      </w:r>
      <w:r>
        <w:rPr>
          <w:vertAlign w:val="subscript"/>
        </w:rPr>
        <w:t>1</w:t>
      </w:r>
      <w:r>
        <w:rPr>
          <w:vertAlign w:val="baseline"/>
        </w:rPr>
        <w:t>H</w:t>
      </w:r>
      <w:r>
        <w:rPr>
          <w:vertAlign w:val="subscript"/>
        </w:rPr>
        <w:t>0</w:t>
      </w:r>
      <w:r>
        <w:rPr>
          <w:vertAlign w:val="baseline"/>
        </w:rPr>
        <w:t> </w:t>
      </w:r>
      <w:r>
        <w:rPr>
          <w:spacing w:val="-7"/>
          <w:vertAlign w:val="baseline"/>
        </w:rPr>
        <w:t>=1111. </w:t>
      </w:r>
      <w:r>
        <w:rPr>
          <w:vertAlign w:val="baseline"/>
        </w:rPr>
        <w:t>Cột </w:t>
      </w:r>
      <w:r>
        <w:rPr>
          <w:spacing w:val="-5"/>
          <w:vertAlign w:val="baseline"/>
        </w:rPr>
        <w:t>là </w:t>
      </w:r>
      <w:r>
        <w:rPr>
          <w:vertAlign w:val="baseline"/>
        </w:rPr>
        <w:t>tín hiệu ra nên chúng </w:t>
      </w:r>
      <w:r>
        <w:rPr>
          <w:spacing w:val="2"/>
          <w:vertAlign w:val="baseline"/>
        </w:rPr>
        <w:t>ta </w:t>
      </w:r>
      <w:r>
        <w:rPr>
          <w:spacing w:val="-3"/>
          <w:vertAlign w:val="baseline"/>
        </w:rPr>
        <w:t>điều </w:t>
      </w:r>
      <w:r>
        <w:rPr>
          <w:vertAlign w:val="baseline"/>
        </w:rPr>
        <w:t>khiển xuất dữ </w:t>
      </w:r>
      <w:r>
        <w:rPr>
          <w:spacing w:val="-3"/>
          <w:vertAlign w:val="baseline"/>
        </w:rPr>
        <w:t>liệu </w:t>
      </w:r>
      <w:r>
        <w:rPr>
          <w:vertAlign w:val="baseline"/>
        </w:rPr>
        <w:t>ra cột tùy </w:t>
      </w:r>
      <w:r>
        <w:rPr>
          <w:spacing w:val="-5"/>
          <w:vertAlign w:val="baseline"/>
        </w:rPr>
        <w:t>ý.</w:t>
      </w:r>
    </w:p>
    <w:p>
      <w:pPr>
        <w:pStyle w:val="BodyText"/>
        <w:spacing w:line="268" w:lineRule="exact"/>
        <w:ind w:left="1243"/>
      </w:pPr>
      <w:r>
        <w:rPr>
          <w:spacing w:val="-1"/>
        </w:rPr>
        <w:t>Đ</w:t>
      </w:r>
      <w:r>
        <w:rPr/>
        <w:t>ể p</w:t>
      </w:r>
      <w:r>
        <w:rPr>
          <w:spacing w:val="-5"/>
        </w:rPr>
        <w:t>h</w:t>
      </w:r>
      <w:r>
        <w:rPr>
          <w:spacing w:val="3"/>
        </w:rPr>
        <w:t>â</w:t>
      </w:r>
      <w:r>
        <w:rPr/>
        <w:t>n</w:t>
      </w:r>
      <w:r>
        <w:rPr>
          <w:spacing w:val="-3"/>
        </w:rPr>
        <w:t> </w:t>
      </w:r>
      <w:r>
        <w:rPr/>
        <w:t>b</w:t>
      </w:r>
      <w:r>
        <w:rPr>
          <w:spacing w:val="-5"/>
        </w:rPr>
        <w:t>i</w:t>
      </w:r>
      <w:r>
        <w:rPr>
          <w:spacing w:val="-1"/>
        </w:rPr>
        <w:t>ệ</w:t>
      </w:r>
      <w:r>
        <w:rPr/>
        <w:t>t</w:t>
      </w:r>
      <w:r>
        <w:rPr>
          <w:spacing w:val="7"/>
        </w:rPr>
        <w:t> </w:t>
      </w:r>
      <w:r>
        <w:rPr>
          <w:spacing w:val="-1"/>
        </w:rPr>
        <w:t>cá</w:t>
      </w:r>
      <w:r>
        <w:rPr/>
        <w:t>c</w:t>
      </w:r>
      <w:r>
        <w:rPr>
          <w:spacing w:val="1"/>
        </w:rPr>
        <w:t> </w:t>
      </w:r>
      <w:r>
        <w:rPr/>
        <w:t>phím</w:t>
      </w:r>
      <w:r>
        <w:rPr>
          <w:spacing w:val="-7"/>
        </w:rPr>
        <w:t> </w:t>
      </w:r>
      <w:r>
        <w:rPr>
          <w:spacing w:val="5"/>
        </w:rPr>
        <w:t>t</w:t>
      </w:r>
      <w:r>
        <w:rPr/>
        <w:t>hì</w:t>
      </w:r>
      <w:r>
        <w:rPr>
          <w:spacing w:val="2"/>
        </w:rPr>
        <w:t> </w:t>
      </w:r>
      <w:r>
        <w:rPr>
          <w:spacing w:val="-10"/>
        </w:rPr>
        <w:t>m</w:t>
      </w:r>
      <w:r>
        <w:rPr>
          <w:spacing w:val="9"/>
        </w:rPr>
        <w:t>ỗ</w:t>
      </w:r>
      <w:r>
        <w:rPr/>
        <w:t>i</w:t>
      </w:r>
      <w:r>
        <w:rPr>
          <w:spacing w:val="-7"/>
        </w:rPr>
        <w:t> </w:t>
      </w:r>
      <w:r>
        <w:rPr>
          <w:spacing w:val="4"/>
        </w:rPr>
        <w:t>p</w:t>
      </w:r>
      <w:r>
        <w:rPr/>
        <w:t>hím</w:t>
      </w:r>
      <w:r>
        <w:rPr>
          <w:spacing w:val="-7"/>
        </w:rPr>
        <w:t> </w:t>
      </w:r>
      <w:r>
        <w:rPr>
          <w:spacing w:val="-1"/>
        </w:rPr>
        <w:t>c</w:t>
      </w:r>
      <w:r>
        <w:rPr/>
        <w:t>ó</w:t>
      </w:r>
      <w:r>
        <w:rPr>
          <w:spacing w:val="6"/>
        </w:rPr>
        <w:t> </w:t>
      </w:r>
      <w:r>
        <w:rPr/>
        <w:t>1</w:t>
      </w:r>
      <w:r>
        <w:rPr>
          <w:spacing w:val="-3"/>
        </w:rPr>
        <w:t> </w:t>
      </w:r>
      <w:r>
        <w:rPr>
          <w:spacing w:val="5"/>
        </w:rPr>
        <w:t>t</w:t>
      </w:r>
      <w:r>
        <w:rPr>
          <w:spacing w:val="-1"/>
        </w:rPr>
        <w:t>ê</w:t>
      </w:r>
      <w:r>
        <w:rPr/>
        <w:t>n</w:t>
      </w:r>
      <w:r>
        <w:rPr>
          <w:spacing w:val="-3"/>
        </w:rPr>
        <w:t> </w:t>
      </w:r>
      <w:r>
        <w:rPr>
          <w:w w:val="86"/>
        </w:rPr>
        <w:t>đƣ</w:t>
      </w:r>
      <w:r>
        <w:rPr>
          <w:spacing w:val="-3"/>
          <w:w w:val="86"/>
        </w:rPr>
        <w:t>ợ</w:t>
      </w:r>
      <w:r>
        <w:rPr/>
        <w:t>c</w:t>
      </w:r>
      <w:r>
        <w:rPr>
          <w:spacing w:val="1"/>
        </w:rPr>
        <w:t> </w:t>
      </w:r>
      <w:r>
        <w:rPr/>
        <w:t>đ</w:t>
      </w:r>
      <w:r>
        <w:rPr>
          <w:spacing w:val="-1"/>
        </w:rPr>
        <w:t>á</w:t>
      </w:r>
      <w:r>
        <w:rPr/>
        <w:t>nh</w:t>
      </w:r>
      <w:r>
        <w:rPr>
          <w:spacing w:val="-3"/>
        </w:rPr>
        <w:t> </w:t>
      </w:r>
      <w:r>
        <w:rPr>
          <w:spacing w:val="5"/>
        </w:rPr>
        <w:t>t</w:t>
      </w:r>
      <w:r>
        <w:rPr>
          <w:spacing w:val="-5"/>
        </w:rPr>
        <w:t>h</w:t>
      </w:r>
      <w:r>
        <w:rPr>
          <w:spacing w:val="-1"/>
        </w:rPr>
        <w:t>e</w:t>
      </w:r>
      <w:r>
        <w:rPr/>
        <w:t>o</w:t>
      </w:r>
      <w:r>
        <w:rPr>
          <w:spacing w:val="6"/>
        </w:rPr>
        <w:t> </w:t>
      </w:r>
      <w:r>
        <w:rPr>
          <w:spacing w:val="-3"/>
        </w:rPr>
        <w:t>s</w:t>
      </w:r>
      <w:r>
        <w:rPr/>
        <w:t>ố</w:t>
      </w:r>
      <w:r>
        <w:rPr>
          <w:spacing w:val="-3"/>
        </w:rPr>
        <w:t> </w:t>
      </w:r>
      <w:r>
        <w:rPr>
          <w:spacing w:val="5"/>
        </w:rPr>
        <w:t>t</w:t>
      </w:r>
      <w:r>
        <w:rPr>
          <w:spacing w:val="-5"/>
        </w:rPr>
        <w:t>h</w:t>
      </w:r>
      <w:r>
        <w:rPr>
          <w:spacing w:val="-1"/>
        </w:rPr>
        <w:t>ậ</w:t>
      </w:r>
      <w:r>
        <w:rPr/>
        <w:t>p</w:t>
      </w:r>
      <w:r>
        <w:rPr>
          <w:spacing w:val="6"/>
        </w:rPr>
        <w:t> </w:t>
      </w:r>
      <w:r>
        <w:rPr>
          <w:spacing w:val="-10"/>
        </w:rPr>
        <w:t>l</w:t>
      </w:r>
      <w:r>
        <w:rPr/>
        <w:t>ục</w:t>
      </w:r>
      <w:r>
        <w:rPr>
          <w:spacing w:val="1"/>
        </w:rPr>
        <w:t> </w:t>
      </w:r>
      <w:r>
        <w:rPr/>
        <w:t>ph</w:t>
      </w:r>
      <w:r>
        <w:rPr>
          <w:spacing w:val="3"/>
        </w:rPr>
        <w:t>â</w:t>
      </w:r>
      <w:r>
        <w:rPr/>
        <w:t>n</w:t>
      </w:r>
      <w:r>
        <w:rPr>
          <w:spacing w:val="-3"/>
        </w:rPr>
        <w:t> </w:t>
      </w:r>
      <w:r>
        <w:rPr>
          <w:spacing w:val="5"/>
        </w:rPr>
        <w:t>t</w:t>
      </w:r>
      <w:r>
        <w:rPr/>
        <w:t>ừ</w:t>
      </w:r>
      <w:r>
        <w:rPr>
          <w:spacing w:val="-4"/>
        </w:rPr>
        <w:t> </w:t>
      </w:r>
      <w:r>
        <w:rPr>
          <w:spacing w:val="-4"/>
          <w:w w:val="75"/>
        </w:rPr>
        <w:t>„</w:t>
      </w:r>
      <w:r>
        <w:rPr>
          <w:w w:val="65"/>
        </w:rPr>
        <w:t>0‟</w:t>
      </w:r>
      <w:r>
        <w:rPr>
          <w:spacing w:val="-1"/>
        </w:rPr>
        <w:t> </w:t>
      </w:r>
      <w:r>
        <w:rPr/>
        <w:t>đ</w:t>
      </w:r>
      <w:r>
        <w:rPr>
          <w:spacing w:val="-1"/>
        </w:rPr>
        <w:t>ế</w:t>
      </w:r>
      <w:r>
        <w:rPr/>
        <w:t>n</w:t>
      </w:r>
      <w:r>
        <w:rPr>
          <w:spacing w:val="2"/>
        </w:rPr>
        <w:t> </w:t>
      </w:r>
      <w:r>
        <w:rPr>
          <w:spacing w:val="-4"/>
          <w:w w:val="75"/>
        </w:rPr>
        <w:t>„</w:t>
      </w:r>
      <w:r>
        <w:rPr/>
        <w:t>F</w:t>
      </w:r>
      <w:r>
        <w:rPr>
          <w:spacing w:val="-4"/>
          <w:w w:val="42"/>
        </w:rPr>
        <w:t>‟</w:t>
      </w:r>
      <w:r>
        <w:rPr/>
        <w:t>.</w:t>
      </w:r>
    </w:p>
    <w:p>
      <w:pPr>
        <w:pStyle w:val="BodyText"/>
        <w:spacing w:line="237" w:lineRule="auto" w:before="125"/>
        <w:ind w:left="676" w:right="571" w:firstLine="566"/>
        <w:jc w:val="both"/>
      </w:pPr>
      <w:r>
        <w:rPr/>
        <w:t>Để xem có phím nào nhấn hay không ta tiến hành quét từng cột bằng cách cho 1 cột ở mức 0, 3 cột còn lại ở mức 1 và kiểm tra tất cả các hàng, nếu tất cả các hàng vẫn ở mức logic 1 tức là không có nhấn phím, nếu có 1 hàng xuống mức 0 thì đã có nhấn phím. Cụ thể nhƣ sau:</w:t>
      </w:r>
    </w:p>
    <w:p>
      <w:pPr>
        <w:pStyle w:val="Heading5"/>
        <w:spacing w:before="129"/>
        <w:ind w:left="1243"/>
        <w:jc w:val="both"/>
        <w:rPr>
          <w:i/>
        </w:rPr>
      </w:pPr>
      <w:r>
        <w:rPr>
          <w:i/>
        </w:rPr>
        <w:t>Quét cột thứ 0:</w:t>
      </w:r>
    </w:p>
    <w:p>
      <w:pPr>
        <w:pStyle w:val="BodyText"/>
        <w:spacing w:before="118"/>
        <w:ind w:left="1243"/>
        <w:jc w:val="both"/>
      </w:pPr>
      <w:r>
        <w:rPr/>
        <w:t>Xuất dữ liệu ra cột là: C</w:t>
      </w:r>
      <w:r>
        <w:rPr>
          <w:vertAlign w:val="subscript"/>
        </w:rPr>
        <w:t>3</w:t>
      </w:r>
      <w:r>
        <w:rPr>
          <w:vertAlign w:val="baseline"/>
        </w:rPr>
        <w:t>C</w:t>
      </w:r>
      <w:r>
        <w:rPr>
          <w:vertAlign w:val="subscript"/>
        </w:rPr>
        <w:t>2</w:t>
      </w:r>
      <w:r>
        <w:rPr>
          <w:vertAlign w:val="baseline"/>
        </w:rPr>
        <w:t>C</w:t>
      </w:r>
      <w:r>
        <w:rPr>
          <w:vertAlign w:val="subscript"/>
        </w:rPr>
        <w:t>1</w:t>
      </w:r>
      <w:r>
        <w:rPr>
          <w:vertAlign w:val="baseline"/>
        </w:rPr>
        <w:t>C</w:t>
      </w:r>
      <w:r>
        <w:rPr>
          <w:vertAlign w:val="subscript"/>
        </w:rPr>
        <w:t>0</w:t>
      </w:r>
      <w:r>
        <w:rPr>
          <w:vertAlign w:val="baseline"/>
        </w:rPr>
        <w:t> =1110 nhƣ hình 5-54, kiểm tra hàng nào bằng không?</w:t>
      </w:r>
    </w:p>
    <w:p>
      <w:pPr>
        <w:pStyle w:val="ListParagraph"/>
        <w:numPr>
          <w:ilvl w:val="2"/>
          <w:numId w:val="31"/>
        </w:numPr>
        <w:tabs>
          <w:tab w:pos="1958" w:val="left" w:leader="none"/>
          <w:tab w:pos="1959" w:val="left" w:leader="none"/>
        </w:tabs>
        <w:spacing w:line="240" w:lineRule="auto" w:before="119"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H0</w:t>
      </w:r>
      <w:r>
        <w:rPr>
          <w:spacing w:val="-16"/>
          <w:sz w:val="24"/>
        </w:rPr>
        <w:t> </w:t>
      </w:r>
      <w:r>
        <w:rPr>
          <w:sz w:val="24"/>
        </w:rPr>
        <w:t>=</w:t>
      </w:r>
      <w:r>
        <w:rPr>
          <w:spacing w:val="-15"/>
          <w:sz w:val="24"/>
        </w:rPr>
        <w:t> </w:t>
      </w:r>
      <w:r>
        <w:rPr>
          <w:sz w:val="24"/>
        </w:rPr>
        <w:t>0</w:t>
      </w:r>
      <w:r>
        <w:rPr>
          <w:spacing w:val="-19"/>
          <w:sz w:val="24"/>
        </w:rPr>
        <w:t> </w:t>
      </w:r>
      <w:r>
        <w:rPr>
          <w:sz w:val="24"/>
        </w:rPr>
        <w:t>thì</w:t>
      </w:r>
      <w:r>
        <w:rPr>
          <w:spacing w:val="-22"/>
          <w:sz w:val="24"/>
        </w:rPr>
        <w:t> </w:t>
      </w:r>
      <w:r>
        <w:rPr>
          <w:sz w:val="24"/>
        </w:rPr>
        <w:t>đã</w:t>
      </w:r>
      <w:r>
        <w:rPr>
          <w:spacing w:val="-15"/>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„0‟.</w:t>
      </w:r>
    </w:p>
    <w:p>
      <w:pPr>
        <w:pStyle w:val="ListParagraph"/>
        <w:numPr>
          <w:ilvl w:val="2"/>
          <w:numId w:val="31"/>
        </w:numPr>
        <w:tabs>
          <w:tab w:pos="1958" w:val="left" w:leader="none"/>
          <w:tab w:pos="1959" w:val="left" w:leader="none"/>
        </w:tabs>
        <w:spacing w:line="240" w:lineRule="auto" w:before="62"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H1</w:t>
      </w:r>
      <w:r>
        <w:rPr>
          <w:spacing w:val="-16"/>
          <w:sz w:val="24"/>
        </w:rPr>
        <w:t> </w:t>
      </w:r>
      <w:r>
        <w:rPr>
          <w:sz w:val="24"/>
        </w:rPr>
        <w:t>=</w:t>
      </w:r>
      <w:r>
        <w:rPr>
          <w:spacing w:val="-16"/>
          <w:sz w:val="24"/>
        </w:rPr>
        <w:t> </w:t>
      </w:r>
      <w:r>
        <w:rPr>
          <w:sz w:val="24"/>
        </w:rPr>
        <w:t>0</w:t>
      </w:r>
      <w:r>
        <w:rPr>
          <w:spacing w:val="-18"/>
          <w:sz w:val="24"/>
        </w:rPr>
        <w:t> </w:t>
      </w:r>
      <w:r>
        <w:rPr>
          <w:sz w:val="24"/>
        </w:rPr>
        <w:t>thì</w:t>
      </w:r>
      <w:r>
        <w:rPr>
          <w:spacing w:val="-22"/>
          <w:sz w:val="24"/>
        </w:rPr>
        <w:t> </w:t>
      </w:r>
      <w:r>
        <w:rPr>
          <w:sz w:val="24"/>
        </w:rPr>
        <w:t>đã</w:t>
      </w:r>
      <w:r>
        <w:rPr>
          <w:spacing w:val="-15"/>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„1‟.</w:t>
      </w:r>
    </w:p>
    <w:p>
      <w:pPr>
        <w:pStyle w:val="ListParagraph"/>
        <w:numPr>
          <w:ilvl w:val="2"/>
          <w:numId w:val="31"/>
        </w:numPr>
        <w:tabs>
          <w:tab w:pos="1958" w:val="left" w:leader="none"/>
          <w:tab w:pos="1959" w:val="left" w:leader="none"/>
        </w:tabs>
        <w:spacing w:line="240" w:lineRule="auto" w:before="56"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H2</w:t>
      </w:r>
      <w:r>
        <w:rPr>
          <w:spacing w:val="-16"/>
          <w:sz w:val="24"/>
        </w:rPr>
        <w:t> </w:t>
      </w:r>
      <w:r>
        <w:rPr>
          <w:sz w:val="24"/>
        </w:rPr>
        <w:t>=</w:t>
      </w:r>
      <w:r>
        <w:rPr>
          <w:spacing w:val="-16"/>
          <w:sz w:val="24"/>
        </w:rPr>
        <w:t> </w:t>
      </w:r>
      <w:r>
        <w:rPr>
          <w:sz w:val="24"/>
        </w:rPr>
        <w:t>0</w:t>
      </w:r>
      <w:r>
        <w:rPr>
          <w:spacing w:val="-18"/>
          <w:sz w:val="24"/>
        </w:rPr>
        <w:t> </w:t>
      </w:r>
      <w:r>
        <w:rPr>
          <w:sz w:val="24"/>
        </w:rPr>
        <w:t>thì</w:t>
      </w:r>
      <w:r>
        <w:rPr>
          <w:spacing w:val="-22"/>
          <w:sz w:val="24"/>
        </w:rPr>
        <w:t> </w:t>
      </w:r>
      <w:r>
        <w:rPr>
          <w:sz w:val="24"/>
        </w:rPr>
        <w:t>đã</w:t>
      </w:r>
      <w:r>
        <w:rPr>
          <w:spacing w:val="-15"/>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„2‟.</w:t>
      </w:r>
    </w:p>
    <w:p>
      <w:pPr>
        <w:pStyle w:val="ListParagraph"/>
        <w:numPr>
          <w:ilvl w:val="2"/>
          <w:numId w:val="31"/>
        </w:numPr>
        <w:tabs>
          <w:tab w:pos="1958" w:val="left" w:leader="none"/>
          <w:tab w:pos="1959" w:val="left" w:leader="none"/>
        </w:tabs>
        <w:spacing w:line="240" w:lineRule="auto" w:before="62"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H3</w:t>
      </w:r>
      <w:r>
        <w:rPr>
          <w:spacing w:val="-16"/>
          <w:sz w:val="24"/>
        </w:rPr>
        <w:t> </w:t>
      </w:r>
      <w:r>
        <w:rPr>
          <w:sz w:val="24"/>
        </w:rPr>
        <w:t>=</w:t>
      </w:r>
      <w:r>
        <w:rPr>
          <w:spacing w:val="-16"/>
          <w:sz w:val="24"/>
        </w:rPr>
        <w:t> </w:t>
      </w:r>
      <w:r>
        <w:rPr>
          <w:sz w:val="24"/>
        </w:rPr>
        <w:t>0</w:t>
      </w:r>
      <w:r>
        <w:rPr>
          <w:spacing w:val="-18"/>
          <w:sz w:val="24"/>
        </w:rPr>
        <w:t> </w:t>
      </w:r>
      <w:r>
        <w:rPr>
          <w:sz w:val="24"/>
        </w:rPr>
        <w:t>thì</w:t>
      </w:r>
      <w:r>
        <w:rPr>
          <w:spacing w:val="-22"/>
          <w:sz w:val="24"/>
        </w:rPr>
        <w:t> </w:t>
      </w:r>
      <w:r>
        <w:rPr>
          <w:sz w:val="24"/>
        </w:rPr>
        <w:t>đã</w:t>
      </w:r>
      <w:r>
        <w:rPr>
          <w:spacing w:val="-15"/>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„3‟.</w:t>
      </w:r>
    </w:p>
    <w:p>
      <w:pPr>
        <w:pStyle w:val="ListParagraph"/>
        <w:numPr>
          <w:ilvl w:val="2"/>
          <w:numId w:val="31"/>
        </w:numPr>
        <w:tabs>
          <w:tab w:pos="1958" w:val="left" w:leader="none"/>
          <w:tab w:pos="1959" w:val="left" w:leader="none"/>
        </w:tabs>
        <w:spacing w:line="240" w:lineRule="auto" w:before="56" w:after="0"/>
        <w:ind w:left="1958" w:right="0" w:hanging="361"/>
        <w:jc w:val="left"/>
        <w:rPr>
          <w:sz w:val="24"/>
        </w:rPr>
      </w:pPr>
      <w:r>
        <w:rPr>
          <w:sz w:val="24"/>
        </w:rPr>
        <w:t>Nếu không có phím nhấn nào ở cột C</w:t>
      </w:r>
      <w:r>
        <w:rPr>
          <w:sz w:val="24"/>
          <w:vertAlign w:val="subscript"/>
        </w:rPr>
        <w:t>0</w:t>
      </w:r>
      <w:r>
        <w:rPr>
          <w:sz w:val="24"/>
          <w:vertAlign w:val="baseline"/>
        </w:rPr>
        <w:t> đƣợc nhấn thì phải quét cột tiếp</w:t>
      </w:r>
      <w:r>
        <w:rPr>
          <w:spacing w:val="-19"/>
          <w:sz w:val="24"/>
          <w:vertAlign w:val="baseline"/>
        </w:rPr>
        <w:t> </w:t>
      </w:r>
      <w:r>
        <w:rPr>
          <w:sz w:val="24"/>
          <w:vertAlign w:val="baseline"/>
        </w:rPr>
        <w:t>theo.</w:t>
      </w:r>
    </w:p>
    <w:p>
      <w:pPr>
        <w:pStyle w:val="Heading5"/>
        <w:spacing w:before="64"/>
        <w:ind w:left="1243"/>
        <w:rPr>
          <w:i/>
        </w:rPr>
      </w:pPr>
      <w:r>
        <w:rPr>
          <w:i/>
        </w:rPr>
        <w:t>Quét cột thứ 1:</w:t>
      </w:r>
    </w:p>
    <w:p>
      <w:pPr>
        <w:pStyle w:val="BodyText"/>
        <w:spacing w:before="113"/>
        <w:ind w:left="1243"/>
      </w:pPr>
      <w:r>
        <w:rPr/>
        <w:t>Xuất dữ liệu ra cột là: C</w:t>
      </w:r>
      <w:r>
        <w:rPr>
          <w:vertAlign w:val="subscript"/>
        </w:rPr>
        <w:t>3</w:t>
      </w:r>
      <w:r>
        <w:rPr>
          <w:vertAlign w:val="baseline"/>
        </w:rPr>
        <w:t>C</w:t>
      </w:r>
      <w:r>
        <w:rPr>
          <w:vertAlign w:val="subscript"/>
        </w:rPr>
        <w:t>2</w:t>
      </w:r>
      <w:r>
        <w:rPr>
          <w:vertAlign w:val="baseline"/>
        </w:rPr>
        <w:t>C</w:t>
      </w:r>
      <w:r>
        <w:rPr>
          <w:vertAlign w:val="subscript"/>
        </w:rPr>
        <w:t>1</w:t>
      </w:r>
      <w:r>
        <w:rPr>
          <w:vertAlign w:val="baseline"/>
        </w:rPr>
        <w:t>C</w:t>
      </w:r>
      <w:r>
        <w:rPr>
          <w:vertAlign w:val="subscript"/>
        </w:rPr>
        <w:t>0</w:t>
      </w:r>
      <w:r>
        <w:rPr>
          <w:vertAlign w:val="baseline"/>
        </w:rPr>
        <w:t> =1101 nhƣ hình 5-55, kiểm tra hàng nào bằng không?</w:t>
      </w:r>
    </w:p>
    <w:p>
      <w:pPr>
        <w:pStyle w:val="ListParagraph"/>
        <w:numPr>
          <w:ilvl w:val="2"/>
          <w:numId w:val="31"/>
        </w:numPr>
        <w:tabs>
          <w:tab w:pos="1958" w:val="left" w:leader="none"/>
          <w:tab w:pos="1959" w:val="left" w:leader="none"/>
        </w:tabs>
        <w:spacing w:line="240" w:lineRule="auto" w:before="125"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H0</w:t>
      </w:r>
      <w:r>
        <w:rPr>
          <w:spacing w:val="-16"/>
          <w:sz w:val="24"/>
        </w:rPr>
        <w:t> </w:t>
      </w:r>
      <w:r>
        <w:rPr>
          <w:sz w:val="24"/>
        </w:rPr>
        <w:t>=</w:t>
      </w:r>
      <w:r>
        <w:rPr>
          <w:spacing w:val="-16"/>
          <w:sz w:val="24"/>
        </w:rPr>
        <w:t> </w:t>
      </w:r>
      <w:r>
        <w:rPr>
          <w:sz w:val="24"/>
        </w:rPr>
        <w:t>0</w:t>
      </w:r>
      <w:r>
        <w:rPr>
          <w:spacing w:val="-19"/>
          <w:sz w:val="24"/>
        </w:rPr>
        <w:t> </w:t>
      </w:r>
      <w:r>
        <w:rPr>
          <w:sz w:val="24"/>
        </w:rPr>
        <w:t>thì</w:t>
      </w:r>
      <w:r>
        <w:rPr>
          <w:spacing w:val="-22"/>
          <w:sz w:val="24"/>
        </w:rPr>
        <w:t> </w:t>
      </w:r>
      <w:r>
        <w:rPr>
          <w:sz w:val="24"/>
        </w:rPr>
        <w:t>đã</w:t>
      </w:r>
      <w:r>
        <w:rPr>
          <w:spacing w:val="-16"/>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„4‟.</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H1</w:t>
      </w:r>
      <w:r>
        <w:rPr>
          <w:spacing w:val="-16"/>
          <w:sz w:val="24"/>
        </w:rPr>
        <w:t> </w:t>
      </w:r>
      <w:r>
        <w:rPr>
          <w:sz w:val="24"/>
        </w:rPr>
        <w:t>=</w:t>
      </w:r>
      <w:r>
        <w:rPr>
          <w:spacing w:val="-16"/>
          <w:sz w:val="24"/>
        </w:rPr>
        <w:t> </w:t>
      </w:r>
      <w:r>
        <w:rPr>
          <w:sz w:val="24"/>
        </w:rPr>
        <w:t>0</w:t>
      </w:r>
      <w:r>
        <w:rPr>
          <w:spacing w:val="-19"/>
          <w:sz w:val="24"/>
        </w:rPr>
        <w:t> </w:t>
      </w:r>
      <w:r>
        <w:rPr>
          <w:sz w:val="24"/>
        </w:rPr>
        <w:t>thì</w:t>
      </w:r>
      <w:r>
        <w:rPr>
          <w:spacing w:val="-22"/>
          <w:sz w:val="24"/>
        </w:rPr>
        <w:t> </w:t>
      </w:r>
      <w:r>
        <w:rPr>
          <w:sz w:val="24"/>
        </w:rPr>
        <w:t>đã</w:t>
      </w:r>
      <w:r>
        <w:rPr>
          <w:spacing w:val="-16"/>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„5‟.</w:t>
      </w:r>
    </w:p>
    <w:p>
      <w:pPr>
        <w:pStyle w:val="ListParagraph"/>
        <w:numPr>
          <w:ilvl w:val="2"/>
          <w:numId w:val="31"/>
        </w:numPr>
        <w:tabs>
          <w:tab w:pos="1958" w:val="left" w:leader="none"/>
          <w:tab w:pos="1959" w:val="left" w:leader="none"/>
        </w:tabs>
        <w:spacing w:line="240" w:lineRule="auto" w:before="56"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H2</w:t>
      </w:r>
      <w:r>
        <w:rPr>
          <w:spacing w:val="-16"/>
          <w:sz w:val="24"/>
        </w:rPr>
        <w:t> </w:t>
      </w:r>
      <w:r>
        <w:rPr>
          <w:sz w:val="24"/>
        </w:rPr>
        <w:t>=</w:t>
      </w:r>
      <w:r>
        <w:rPr>
          <w:spacing w:val="-16"/>
          <w:sz w:val="24"/>
        </w:rPr>
        <w:t> </w:t>
      </w:r>
      <w:r>
        <w:rPr>
          <w:sz w:val="24"/>
        </w:rPr>
        <w:t>0</w:t>
      </w:r>
      <w:r>
        <w:rPr>
          <w:spacing w:val="-19"/>
          <w:sz w:val="24"/>
        </w:rPr>
        <w:t> </w:t>
      </w:r>
      <w:r>
        <w:rPr>
          <w:sz w:val="24"/>
        </w:rPr>
        <w:t>thì</w:t>
      </w:r>
      <w:r>
        <w:rPr>
          <w:spacing w:val="-21"/>
          <w:sz w:val="24"/>
        </w:rPr>
        <w:t> </w:t>
      </w:r>
      <w:r>
        <w:rPr>
          <w:sz w:val="24"/>
        </w:rPr>
        <w:t>đã</w:t>
      </w:r>
      <w:r>
        <w:rPr>
          <w:spacing w:val="-15"/>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„6‟.</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H3</w:t>
      </w:r>
      <w:r>
        <w:rPr>
          <w:spacing w:val="-16"/>
          <w:sz w:val="24"/>
        </w:rPr>
        <w:t> </w:t>
      </w:r>
      <w:r>
        <w:rPr>
          <w:sz w:val="24"/>
        </w:rPr>
        <w:t>=</w:t>
      </w:r>
      <w:r>
        <w:rPr>
          <w:spacing w:val="-16"/>
          <w:sz w:val="24"/>
        </w:rPr>
        <w:t> </w:t>
      </w:r>
      <w:r>
        <w:rPr>
          <w:sz w:val="24"/>
        </w:rPr>
        <w:t>0</w:t>
      </w:r>
      <w:r>
        <w:rPr>
          <w:spacing w:val="-19"/>
          <w:sz w:val="24"/>
        </w:rPr>
        <w:t> </w:t>
      </w:r>
      <w:r>
        <w:rPr>
          <w:sz w:val="24"/>
        </w:rPr>
        <w:t>thì</w:t>
      </w:r>
      <w:r>
        <w:rPr>
          <w:spacing w:val="-22"/>
          <w:sz w:val="24"/>
        </w:rPr>
        <w:t> </w:t>
      </w:r>
      <w:r>
        <w:rPr>
          <w:sz w:val="24"/>
        </w:rPr>
        <w:t>đã</w:t>
      </w:r>
      <w:r>
        <w:rPr>
          <w:spacing w:val="-16"/>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„7‟.</w:t>
      </w:r>
    </w:p>
    <w:p>
      <w:pPr>
        <w:pStyle w:val="ListParagraph"/>
        <w:numPr>
          <w:ilvl w:val="2"/>
          <w:numId w:val="31"/>
        </w:numPr>
        <w:tabs>
          <w:tab w:pos="1958" w:val="left" w:leader="none"/>
          <w:tab w:pos="1959" w:val="left" w:leader="none"/>
        </w:tabs>
        <w:spacing w:line="240" w:lineRule="auto" w:before="57" w:after="0"/>
        <w:ind w:left="1958" w:right="0" w:hanging="361"/>
        <w:jc w:val="left"/>
        <w:rPr>
          <w:sz w:val="24"/>
        </w:rPr>
      </w:pPr>
      <w:r>
        <w:rPr>
          <w:sz w:val="24"/>
        </w:rPr>
        <w:t>Nếu không có phím nhấn nào ở cột C</w:t>
      </w:r>
      <w:r>
        <w:rPr>
          <w:sz w:val="24"/>
          <w:vertAlign w:val="subscript"/>
        </w:rPr>
        <w:t>1</w:t>
      </w:r>
      <w:r>
        <w:rPr>
          <w:sz w:val="24"/>
          <w:vertAlign w:val="baseline"/>
        </w:rPr>
        <w:t> đƣợc nhấn thì phải quét cột tiếp</w:t>
      </w:r>
      <w:r>
        <w:rPr>
          <w:spacing w:val="-21"/>
          <w:sz w:val="24"/>
          <w:vertAlign w:val="baseline"/>
        </w:rPr>
        <w:t> </w:t>
      </w:r>
      <w:r>
        <w:rPr>
          <w:sz w:val="24"/>
          <w:vertAlign w:val="baseline"/>
        </w:rPr>
        <w:t>theo.</w:t>
      </w:r>
    </w:p>
    <w:p>
      <w:pPr>
        <w:spacing w:after="0" w:line="240" w:lineRule="auto"/>
        <w:jc w:val="left"/>
        <w:rPr>
          <w:sz w:val="24"/>
        </w:rPr>
        <w:sectPr>
          <w:pgSz w:w="11910" w:h="16840"/>
          <w:pgMar w:header="283" w:footer="491" w:top="640" w:bottom="680" w:left="740" w:right="0"/>
        </w:sectPr>
      </w:pPr>
    </w:p>
    <w:p>
      <w:pPr>
        <w:pStyle w:val="BodyText"/>
        <w:spacing w:before="2"/>
        <w:rPr>
          <w:sz w:val="5"/>
        </w:rPr>
      </w:pPr>
    </w:p>
    <w:p>
      <w:pPr>
        <w:pStyle w:val="BodyText"/>
        <w:ind w:left="3317"/>
        <w:rPr>
          <w:sz w:val="20"/>
        </w:rPr>
      </w:pPr>
      <w:r>
        <w:rPr>
          <w:sz w:val="20"/>
        </w:rPr>
        <w:pict>
          <v:group style="width:220.5pt;height:137.950pt;mso-position-horizontal-relative:char;mso-position-vertical-relative:line" coordorigin="0,0" coordsize="4410,2759">
            <v:shape style="position:absolute;left:107;top:64;width:4302;height:2694" type="#_x0000_t75" stroked="false">
              <v:imagedata r:id="rId479" o:title=""/>
            </v:shape>
            <v:shape style="position:absolute;left:0;top:0;width:436;height:187" type="#_x0000_t202" filled="false" stroked="false">
              <v:textbox inset="0,0,0,0">
                <w:txbxContent>
                  <w:p>
                    <w:pPr>
                      <w:spacing w:line="176" w:lineRule="exact" w:before="0"/>
                      <w:ind w:left="0" w:right="0" w:firstLine="0"/>
                      <w:jc w:val="left"/>
                      <w:rPr>
                        <w:b/>
                        <w:i/>
                        <w:sz w:val="16"/>
                      </w:rPr>
                    </w:pPr>
                    <w:r>
                      <w:rPr>
                        <w:b/>
                        <w:i/>
                        <w:color w:val="C00000"/>
                        <w:sz w:val="16"/>
                      </w:rPr>
                      <w:t>V</w:t>
                    </w:r>
                    <w:r>
                      <w:rPr>
                        <w:b/>
                        <w:i/>
                        <w:color w:val="C00000"/>
                        <w:sz w:val="16"/>
                        <w:vertAlign w:val="subscript"/>
                      </w:rPr>
                      <w:t>CC</w:t>
                    </w:r>
                    <w:r>
                      <w:rPr>
                        <w:b/>
                        <w:i/>
                        <w:color w:val="C00000"/>
                        <w:sz w:val="16"/>
                        <w:vertAlign w:val="baseline"/>
                      </w:rPr>
                      <w:t>=1</w:t>
                    </w:r>
                  </w:p>
                </w:txbxContent>
              </v:textbox>
              <w10:wrap type="none"/>
            </v:shape>
            <v:shape style="position:absolute;left:862;top:292;width:100;height:1036" type="#_x0000_t202" filled="false" stroked="false">
              <v:textbox inset="0,0,0,0">
                <w:txbxContent>
                  <w:p>
                    <w:pPr>
                      <w:spacing w:line="176" w:lineRule="exact" w:before="0"/>
                      <w:ind w:left="0" w:right="0" w:firstLine="0"/>
                      <w:jc w:val="left"/>
                      <w:rPr>
                        <w:b/>
                        <w:i/>
                        <w:sz w:val="16"/>
                      </w:rPr>
                    </w:pPr>
                    <w:r>
                      <w:rPr>
                        <w:b/>
                        <w:i/>
                        <w:color w:val="C00000"/>
                        <w:w w:val="99"/>
                        <w:sz w:val="16"/>
                      </w:rPr>
                      <w:t>0</w:t>
                    </w:r>
                  </w:p>
                  <w:p>
                    <w:pPr>
                      <w:spacing w:before="102"/>
                      <w:ind w:left="0" w:right="0" w:firstLine="0"/>
                      <w:jc w:val="left"/>
                      <w:rPr>
                        <w:b/>
                        <w:i/>
                        <w:sz w:val="16"/>
                      </w:rPr>
                    </w:pPr>
                    <w:r>
                      <w:rPr>
                        <w:b/>
                        <w:i/>
                        <w:color w:val="C00000"/>
                        <w:w w:val="99"/>
                        <w:sz w:val="16"/>
                      </w:rPr>
                      <w:t>1</w:t>
                    </w:r>
                  </w:p>
                  <w:p>
                    <w:pPr>
                      <w:spacing w:before="103"/>
                      <w:ind w:left="0" w:right="0" w:firstLine="0"/>
                      <w:jc w:val="left"/>
                      <w:rPr>
                        <w:b/>
                        <w:i/>
                        <w:sz w:val="16"/>
                      </w:rPr>
                    </w:pPr>
                    <w:r>
                      <w:rPr>
                        <w:b/>
                        <w:i/>
                        <w:color w:val="C00000"/>
                        <w:w w:val="99"/>
                        <w:sz w:val="16"/>
                      </w:rPr>
                      <w:t>2</w:t>
                    </w:r>
                  </w:p>
                  <w:p>
                    <w:pPr>
                      <w:spacing w:before="102"/>
                      <w:ind w:left="0" w:right="0" w:firstLine="0"/>
                      <w:jc w:val="left"/>
                      <w:rPr>
                        <w:b/>
                        <w:i/>
                        <w:sz w:val="16"/>
                      </w:rPr>
                    </w:pPr>
                    <w:r>
                      <w:rPr>
                        <w:b/>
                        <w:i/>
                        <w:color w:val="C00000"/>
                        <w:w w:val="99"/>
                        <w:sz w:val="16"/>
                      </w:rPr>
                      <w:t>3</w:t>
                    </w:r>
                  </w:p>
                </w:txbxContent>
              </v:textbox>
              <w10:wrap type="none"/>
            </v:shape>
            <v:shape style="position:absolute;left:1436;top:285;width:120;height:1044" type="#_x0000_t202" filled="false" stroked="false">
              <v:textbox inset="0,0,0,0">
                <w:txbxContent>
                  <w:p>
                    <w:pPr>
                      <w:spacing w:line="176" w:lineRule="exact" w:before="0"/>
                      <w:ind w:left="0" w:right="0" w:firstLine="0"/>
                      <w:jc w:val="left"/>
                      <w:rPr>
                        <w:b/>
                        <w:i/>
                        <w:sz w:val="16"/>
                      </w:rPr>
                    </w:pPr>
                    <w:r>
                      <w:rPr>
                        <w:b/>
                        <w:i/>
                        <w:color w:val="C00000"/>
                        <w:w w:val="99"/>
                        <w:sz w:val="16"/>
                      </w:rPr>
                      <w:t>4</w:t>
                    </w:r>
                  </w:p>
                  <w:p>
                    <w:pPr>
                      <w:spacing w:before="103"/>
                      <w:ind w:left="19" w:right="0" w:firstLine="0"/>
                      <w:jc w:val="left"/>
                      <w:rPr>
                        <w:b/>
                        <w:i/>
                        <w:sz w:val="16"/>
                      </w:rPr>
                    </w:pPr>
                    <w:r>
                      <w:rPr>
                        <w:b/>
                        <w:i/>
                        <w:color w:val="C00000"/>
                        <w:w w:val="99"/>
                        <w:sz w:val="16"/>
                      </w:rPr>
                      <w:t>5</w:t>
                    </w:r>
                  </w:p>
                  <w:p>
                    <w:pPr>
                      <w:spacing w:before="110"/>
                      <w:ind w:left="19" w:right="0" w:firstLine="0"/>
                      <w:jc w:val="left"/>
                      <w:rPr>
                        <w:b/>
                        <w:i/>
                        <w:sz w:val="16"/>
                      </w:rPr>
                    </w:pPr>
                    <w:r>
                      <w:rPr>
                        <w:b/>
                        <w:i/>
                        <w:color w:val="C00000"/>
                        <w:w w:val="99"/>
                        <w:sz w:val="16"/>
                      </w:rPr>
                      <w:t>6</w:t>
                    </w:r>
                  </w:p>
                  <w:p>
                    <w:pPr>
                      <w:spacing w:before="102"/>
                      <w:ind w:left="19" w:right="0" w:firstLine="0"/>
                      <w:jc w:val="left"/>
                      <w:rPr>
                        <w:b/>
                        <w:i/>
                        <w:sz w:val="16"/>
                      </w:rPr>
                    </w:pPr>
                    <w:r>
                      <w:rPr>
                        <w:b/>
                        <w:i/>
                        <w:color w:val="C00000"/>
                        <w:w w:val="99"/>
                        <w:sz w:val="16"/>
                      </w:rPr>
                      <w:t>7</w:t>
                    </w:r>
                  </w:p>
                </w:txbxContent>
              </v:textbox>
              <w10:wrap type="none"/>
            </v:shape>
            <v:shape style="position:absolute;left:2008;top:285;width:128;height:1036" type="#_x0000_t202" filled="false" stroked="false">
              <v:textbox inset="0,0,0,0">
                <w:txbxContent>
                  <w:p>
                    <w:pPr>
                      <w:spacing w:line="176" w:lineRule="exact" w:before="0"/>
                      <w:ind w:left="1" w:right="0" w:firstLine="0"/>
                      <w:jc w:val="left"/>
                      <w:rPr>
                        <w:b/>
                        <w:i/>
                        <w:sz w:val="16"/>
                      </w:rPr>
                    </w:pPr>
                    <w:r>
                      <w:rPr>
                        <w:b/>
                        <w:i/>
                        <w:color w:val="C00000"/>
                        <w:w w:val="99"/>
                        <w:sz w:val="16"/>
                      </w:rPr>
                      <w:t>8</w:t>
                    </w:r>
                  </w:p>
                  <w:p>
                    <w:pPr>
                      <w:spacing w:before="118"/>
                      <w:ind w:left="0" w:right="0" w:firstLine="0"/>
                      <w:jc w:val="left"/>
                      <w:rPr>
                        <w:b/>
                        <w:i/>
                        <w:sz w:val="16"/>
                      </w:rPr>
                    </w:pPr>
                    <w:r>
                      <w:rPr>
                        <w:b/>
                        <w:i/>
                        <w:color w:val="C00000"/>
                        <w:w w:val="99"/>
                        <w:sz w:val="16"/>
                      </w:rPr>
                      <w:t>9</w:t>
                    </w:r>
                  </w:p>
                  <w:p>
                    <w:pPr>
                      <w:spacing w:line="286" w:lineRule="exact" w:before="8"/>
                      <w:ind w:left="1" w:right="0" w:firstLine="0"/>
                      <w:jc w:val="left"/>
                      <w:rPr>
                        <w:b/>
                        <w:i/>
                        <w:sz w:val="16"/>
                      </w:rPr>
                    </w:pPr>
                    <w:r>
                      <w:rPr>
                        <w:b/>
                        <w:i/>
                        <w:color w:val="C00000"/>
                        <w:sz w:val="16"/>
                      </w:rPr>
                      <w:t>A </w:t>
                    </w:r>
                    <w:r>
                      <w:rPr>
                        <w:b/>
                        <w:i/>
                        <w:color w:val="C00000"/>
                        <w:sz w:val="16"/>
                      </w:rPr>
                      <w:t>B</w:t>
                    </w:r>
                  </w:p>
                </w:txbxContent>
              </v:textbox>
              <w10:wrap type="none"/>
            </v:shape>
            <v:shape style="position:absolute;left:2584;top:285;width:136;height:1037" type="#_x0000_t202" filled="false" stroked="false">
              <v:textbox inset="0,0,0,0">
                <w:txbxContent>
                  <w:p>
                    <w:pPr>
                      <w:spacing w:line="379" w:lineRule="auto" w:before="0"/>
                      <w:ind w:left="0" w:right="18" w:firstLine="0"/>
                      <w:jc w:val="both"/>
                      <w:rPr>
                        <w:b/>
                        <w:i/>
                        <w:sz w:val="16"/>
                      </w:rPr>
                    </w:pPr>
                    <w:r>
                      <w:rPr>
                        <w:b/>
                        <w:i/>
                        <w:color w:val="C00000"/>
                        <w:sz w:val="16"/>
                      </w:rPr>
                      <w:t>C </w:t>
                    </w:r>
                    <w:r>
                      <w:rPr>
                        <w:b/>
                        <w:i/>
                        <w:color w:val="C00000"/>
                        <w:sz w:val="16"/>
                      </w:rPr>
                      <w:t>D E</w:t>
                    </w:r>
                  </w:p>
                  <w:p>
                    <w:pPr>
                      <w:spacing w:line="172" w:lineRule="exact" w:before="0"/>
                      <w:ind w:left="0" w:right="0" w:firstLine="0"/>
                      <w:jc w:val="left"/>
                      <w:rPr>
                        <w:b/>
                        <w:i/>
                        <w:sz w:val="16"/>
                      </w:rPr>
                    </w:pPr>
                    <w:r>
                      <w:rPr>
                        <w:b/>
                        <w:i/>
                        <w:color w:val="C00000"/>
                        <w:w w:val="99"/>
                        <w:sz w:val="16"/>
                      </w:rPr>
                      <w:t>F</w:t>
                    </w:r>
                  </w:p>
                </w:txbxContent>
              </v:textbox>
              <w10:wrap type="none"/>
            </v:shape>
            <v:shape style="position:absolute;left:1199;top:1466;width:1842;height:185" type="#_x0000_t202" filled="false" stroked="false">
              <v:textbox inset="0,0,0,0">
                <w:txbxContent>
                  <w:p>
                    <w:pPr>
                      <w:tabs>
                        <w:tab w:pos="593" w:val="left" w:leader="none"/>
                        <w:tab w:pos="1147" w:val="left" w:leader="none"/>
                        <w:tab w:pos="1741" w:val="left" w:leader="none"/>
                      </w:tabs>
                      <w:spacing w:line="184" w:lineRule="exact" w:before="0"/>
                      <w:ind w:left="0" w:right="0" w:firstLine="0"/>
                      <w:jc w:val="left"/>
                      <w:rPr>
                        <w:b/>
                        <w:i/>
                        <w:sz w:val="16"/>
                      </w:rPr>
                    </w:pPr>
                    <w:r>
                      <w:rPr>
                        <w:b/>
                        <w:i/>
                        <w:color w:val="C00000"/>
                        <w:position w:val="1"/>
                        <w:sz w:val="16"/>
                      </w:rPr>
                      <w:t>1</w:t>
                      <w:tab/>
                    </w:r>
                    <w:r>
                      <w:rPr>
                        <w:b/>
                        <w:i/>
                        <w:color w:val="C00000"/>
                        <w:sz w:val="16"/>
                      </w:rPr>
                      <w:t>0</w:t>
                      <w:tab/>
                    </w:r>
                    <w:r>
                      <w:rPr>
                        <w:b/>
                        <w:i/>
                        <w:color w:val="C00000"/>
                        <w:position w:val="1"/>
                        <w:sz w:val="16"/>
                      </w:rPr>
                      <w:t>1</w:t>
                      <w:tab/>
                      <w:t>1</w:t>
                    </w:r>
                  </w:p>
                </w:txbxContent>
              </v:textbox>
              <w10:wrap type="none"/>
            </v:shape>
            <v:shape style="position:absolute;left:3413;top:342;width:377;height:2242" type="#_x0000_t202" filled="false" stroked="false">
              <v:textbox inset="0,0,0,0">
                <w:txbxContent>
                  <w:p>
                    <w:pPr>
                      <w:spacing w:line="206" w:lineRule="auto" w:before="23"/>
                      <w:ind w:left="0" w:right="18" w:firstLine="0"/>
                      <w:jc w:val="both"/>
                      <w:rPr>
                        <w:b/>
                        <w:i/>
                        <w:sz w:val="28"/>
                      </w:rPr>
                    </w:pPr>
                    <w:r>
                      <w:rPr>
                        <w:b/>
                        <w:i/>
                        <w:color w:val="285EA6"/>
                        <w:sz w:val="28"/>
                      </w:rPr>
                      <w:t>H0</w:t>
                    </w:r>
                    <w:r>
                      <w:rPr>
                        <w:b/>
                        <w:i/>
                        <w:color w:val="285EA6"/>
                        <w:w w:val="99"/>
                        <w:sz w:val="28"/>
                      </w:rPr>
                      <w:t> </w:t>
                    </w:r>
                    <w:r>
                      <w:rPr>
                        <w:b/>
                        <w:i/>
                        <w:color w:val="285EA6"/>
                        <w:sz w:val="28"/>
                      </w:rPr>
                      <w:t>H1</w:t>
                    </w:r>
                    <w:r>
                      <w:rPr>
                        <w:b/>
                        <w:i/>
                        <w:color w:val="285EA6"/>
                        <w:w w:val="99"/>
                        <w:sz w:val="28"/>
                      </w:rPr>
                      <w:t> </w:t>
                    </w:r>
                    <w:r>
                      <w:rPr>
                        <w:b/>
                        <w:i/>
                        <w:color w:val="285EA6"/>
                        <w:sz w:val="28"/>
                      </w:rPr>
                      <w:t>H2</w:t>
                    </w:r>
                    <w:r>
                      <w:rPr>
                        <w:b/>
                        <w:i/>
                        <w:color w:val="285EA6"/>
                        <w:w w:val="99"/>
                        <w:sz w:val="28"/>
                      </w:rPr>
                      <w:t> </w:t>
                    </w:r>
                    <w:r>
                      <w:rPr>
                        <w:b/>
                        <w:i/>
                        <w:color w:val="285EA6"/>
                        <w:sz w:val="28"/>
                      </w:rPr>
                      <w:t>H3</w:t>
                    </w:r>
                    <w:r>
                      <w:rPr>
                        <w:b/>
                        <w:i/>
                        <w:color w:val="285EA6"/>
                        <w:w w:val="99"/>
                        <w:sz w:val="28"/>
                      </w:rPr>
                      <w:t> </w:t>
                    </w:r>
                    <w:r>
                      <w:rPr>
                        <w:b/>
                        <w:i/>
                        <w:color w:val="FF0000"/>
                        <w:sz w:val="28"/>
                      </w:rPr>
                      <w:t>C3 C2 C1 C0</w:t>
                    </w:r>
                  </w:p>
                </w:txbxContent>
              </v:textbox>
              <w10:wrap type="none"/>
            </v:shape>
          </v:group>
        </w:pict>
      </w:r>
      <w:r>
        <w:rPr>
          <w:sz w:val="20"/>
        </w:rPr>
      </w:r>
    </w:p>
    <w:p>
      <w:pPr>
        <w:spacing w:before="140"/>
        <w:ind w:left="1652" w:right="1546" w:firstLine="0"/>
        <w:jc w:val="center"/>
        <w:rPr>
          <w:i/>
          <w:sz w:val="24"/>
        </w:rPr>
      </w:pPr>
      <w:r>
        <w:rPr>
          <w:i/>
          <w:sz w:val="24"/>
        </w:rPr>
        <w:t>Hình 5-55: Bàn phím ma trận 4×4 với cột C</w:t>
      </w:r>
      <w:r>
        <w:rPr>
          <w:i/>
          <w:sz w:val="24"/>
          <w:vertAlign w:val="subscript"/>
        </w:rPr>
        <w:t>1</w:t>
      </w:r>
      <w:r>
        <w:rPr>
          <w:i/>
          <w:sz w:val="24"/>
          <w:vertAlign w:val="baseline"/>
        </w:rPr>
        <w:t> bằng 0.</w:t>
      </w:r>
    </w:p>
    <w:p>
      <w:pPr>
        <w:pStyle w:val="Heading5"/>
        <w:spacing w:before="128"/>
        <w:ind w:left="0" w:right="7180"/>
        <w:jc w:val="center"/>
        <w:rPr>
          <w:i/>
        </w:rPr>
      </w:pPr>
      <w:r>
        <w:rPr>
          <w:i/>
        </w:rPr>
        <w:t>Quét cột thứ 2:</w:t>
      </w:r>
    </w:p>
    <w:p>
      <w:pPr>
        <w:pStyle w:val="ListParagraph"/>
        <w:numPr>
          <w:ilvl w:val="2"/>
          <w:numId w:val="31"/>
        </w:numPr>
        <w:tabs>
          <w:tab w:pos="1958" w:val="left" w:leader="none"/>
          <w:tab w:pos="1959" w:val="left" w:leader="none"/>
        </w:tabs>
        <w:spacing w:line="240" w:lineRule="auto" w:before="119" w:after="0"/>
        <w:ind w:left="1958" w:right="0" w:hanging="361"/>
        <w:jc w:val="left"/>
        <w:rPr>
          <w:sz w:val="24"/>
        </w:rPr>
      </w:pPr>
      <w:r>
        <w:rPr>
          <w:sz w:val="24"/>
        </w:rPr>
        <w:t>Xuất dữ </w:t>
      </w:r>
      <w:r>
        <w:rPr>
          <w:spacing w:val="-3"/>
          <w:sz w:val="24"/>
        </w:rPr>
        <w:t>liệu </w:t>
      </w:r>
      <w:r>
        <w:rPr>
          <w:sz w:val="24"/>
        </w:rPr>
        <w:t>ra cột </w:t>
      </w:r>
      <w:r>
        <w:rPr>
          <w:spacing w:val="-4"/>
          <w:sz w:val="24"/>
        </w:rPr>
        <w:t>là: </w:t>
      </w:r>
      <w:r>
        <w:rPr>
          <w:sz w:val="24"/>
        </w:rPr>
        <w:t>C</w:t>
      </w:r>
      <w:r>
        <w:rPr>
          <w:sz w:val="24"/>
          <w:vertAlign w:val="subscript"/>
        </w:rPr>
        <w:t>3</w:t>
      </w:r>
      <w:r>
        <w:rPr>
          <w:sz w:val="24"/>
          <w:vertAlign w:val="baseline"/>
        </w:rPr>
        <w:t>C</w:t>
      </w:r>
      <w:r>
        <w:rPr>
          <w:sz w:val="24"/>
          <w:vertAlign w:val="subscript"/>
        </w:rPr>
        <w:t>2</w:t>
      </w:r>
      <w:r>
        <w:rPr>
          <w:sz w:val="24"/>
          <w:vertAlign w:val="baseline"/>
        </w:rPr>
        <w:t>C</w:t>
      </w:r>
      <w:r>
        <w:rPr>
          <w:sz w:val="24"/>
          <w:vertAlign w:val="subscript"/>
        </w:rPr>
        <w:t>1</w:t>
      </w:r>
      <w:r>
        <w:rPr>
          <w:sz w:val="24"/>
          <w:vertAlign w:val="baseline"/>
        </w:rPr>
        <w:t>C</w:t>
      </w:r>
      <w:r>
        <w:rPr>
          <w:sz w:val="24"/>
          <w:vertAlign w:val="subscript"/>
        </w:rPr>
        <w:t>0</w:t>
      </w:r>
      <w:r>
        <w:rPr>
          <w:sz w:val="24"/>
          <w:vertAlign w:val="baseline"/>
        </w:rPr>
        <w:t> =1011 </w:t>
      </w:r>
      <w:r>
        <w:rPr>
          <w:spacing w:val="-4"/>
          <w:sz w:val="24"/>
          <w:vertAlign w:val="baseline"/>
        </w:rPr>
        <w:t>nhƣ </w:t>
      </w:r>
      <w:r>
        <w:rPr>
          <w:sz w:val="24"/>
          <w:vertAlign w:val="baseline"/>
        </w:rPr>
        <w:t>hình 5-56, kiểm tra </w:t>
      </w:r>
      <w:r>
        <w:rPr>
          <w:spacing w:val="-3"/>
          <w:sz w:val="24"/>
          <w:vertAlign w:val="baseline"/>
        </w:rPr>
        <w:t>hàng </w:t>
      </w:r>
      <w:r>
        <w:rPr>
          <w:sz w:val="24"/>
          <w:vertAlign w:val="baseline"/>
        </w:rPr>
        <w:t>nào bằng</w:t>
      </w:r>
      <w:r>
        <w:rPr>
          <w:spacing w:val="1"/>
          <w:sz w:val="24"/>
          <w:vertAlign w:val="baseline"/>
        </w:rPr>
        <w:t> </w:t>
      </w:r>
      <w:r>
        <w:rPr>
          <w:sz w:val="24"/>
          <w:vertAlign w:val="baseline"/>
        </w:rPr>
        <w:t>không?</w:t>
      </w:r>
    </w:p>
    <w:p>
      <w:pPr>
        <w:pStyle w:val="ListParagraph"/>
        <w:numPr>
          <w:ilvl w:val="2"/>
          <w:numId w:val="31"/>
        </w:numPr>
        <w:tabs>
          <w:tab w:pos="1958" w:val="left" w:leader="none"/>
          <w:tab w:pos="1959" w:val="left" w:leader="none"/>
        </w:tabs>
        <w:spacing w:line="240" w:lineRule="auto" w:before="62"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H0</w:t>
      </w:r>
      <w:r>
        <w:rPr>
          <w:spacing w:val="-16"/>
          <w:sz w:val="24"/>
        </w:rPr>
        <w:t> </w:t>
      </w:r>
      <w:r>
        <w:rPr>
          <w:sz w:val="24"/>
        </w:rPr>
        <w:t>=</w:t>
      </w:r>
      <w:r>
        <w:rPr>
          <w:spacing w:val="-16"/>
          <w:sz w:val="24"/>
        </w:rPr>
        <w:t> </w:t>
      </w:r>
      <w:r>
        <w:rPr>
          <w:sz w:val="24"/>
        </w:rPr>
        <w:t>0</w:t>
      </w:r>
      <w:r>
        <w:rPr>
          <w:spacing w:val="-19"/>
          <w:sz w:val="24"/>
        </w:rPr>
        <w:t> </w:t>
      </w:r>
      <w:r>
        <w:rPr>
          <w:sz w:val="24"/>
        </w:rPr>
        <w:t>thì</w:t>
      </w:r>
      <w:r>
        <w:rPr>
          <w:spacing w:val="-22"/>
          <w:sz w:val="24"/>
        </w:rPr>
        <w:t> </w:t>
      </w:r>
      <w:r>
        <w:rPr>
          <w:sz w:val="24"/>
        </w:rPr>
        <w:t>đã</w:t>
      </w:r>
      <w:r>
        <w:rPr>
          <w:spacing w:val="-16"/>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„8‟.</w:t>
      </w:r>
    </w:p>
    <w:p>
      <w:pPr>
        <w:pStyle w:val="ListParagraph"/>
        <w:numPr>
          <w:ilvl w:val="2"/>
          <w:numId w:val="31"/>
        </w:numPr>
        <w:tabs>
          <w:tab w:pos="1958" w:val="left" w:leader="none"/>
          <w:tab w:pos="1959" w:val="left" w:leader="none"/>
        </w:tabs>
        <w:spacing w:line="240" w:lineRule="auto" w:before="56" w:after="0"/>
        <w:ind w:left="1958" w:right="0" w:hanging="361"/>
        <w:jc w:val="left"/>
        <w:rPr>
          <w:sz w:val="24"/>
        </w:rPr>
      </w:pPr>
      <w:r>
        <w:rPr>
          <w:sz w:val="24"/>
        </w:rPr>
        <w:t>Nếu</w:t>
      </w:r>
      <w:r>
        <w:rPr>
          <w:spacing w:val="-16"/>
          <w:sz w:val="24"/>
        </w:rPr>
        <w:t> </w:t>
      </w:r>
      <w:r>
        <w:rPr>
          <w:sz w:val="24"/>
        </w:rPr>
        <w:t>bằng</w:t>
      </w:r>
      <w:r>
        <w:rPr>
          <w:spacing w:val="-14"/>
          <w:sz w:val="24"/>
        </w:rPr>
        <w:t> </w:t>
      </w:r>
      <w:r>
        <w:rPr>
          <w:sz w:val="24"/>
        </w:rPr>
        <w:t>H1</w:t>
      </w:r>
      <w:r>
        <w:rPr>
          <w:spacing w:val="-16"/>
          <w:sz w:val="24"/>
        </w:rPr>
        <w:t> </w:t>
      </w:r>
      <w:r>
        <w:rPr>
          <w:sz w:val="24"/>
        </w:rPr>
        <w:t>=</w:t>
      </w:r>
      <w:r>
        <w:rPr>
          <w:spacing w:val="-16"/>
          <w:sz w:val="24"/>
        </w:rPr>
        <w:t> </w:t>
      </w:r>
      <w:r>
        <w:rPr>
          <w:sz w:val="24"/>
        </w:rPr>
        <w:t>0</w:t>
      </w:r>
      <w:r>
        <w:rPr>
          <w:spacing w:val="-19"/>
          <w:sz w:val="24"/>
        </w:rPr>
        <w:t> </w:t>
      </w:r>
      <w:r>
        <w:rPr>
          <w:sz w:val="24"/>
        </w:rPr>
        <w:t>thì</w:t>
      </w:r>
      <w:r>
        <w:rPr>
          <w:spacing w:val="-22"/>
          <w:sz w:val="24"/>
        </w:rPr>
        <w:t> </w:t>
      </w:r>
      <w:r>
        <w:rPr>
          <w:sz w:val="24"/>
        </w:rPr>
        <w:t>đã</w:t>
      </w:r>
      <w:r>
        <w:rPr>
          <w:spacing w:val="-16"/>
          <w:sz w:val="24"/>
        </w:rPr>
        <w:t> </w:t>
      </w:r>
      <w:r>
        <w:rPr>
          <w:sz w:val="24"/>
        </w:rPr>
        <w:t>nhấn</w:t>
      </w:r>
      <w:r>
        <w:rPr>
          <w:spacing w:val="-19"/>
          <w:sz w:val="24"/>
        </w:rPr>
        <w:t> </w:t>
      </w:r>
      <w:r>
        <w:rPr>
          <w:sz w:val="24"/>
        </w:rPr>
        <w:t>phím</w:t>
      </w:r>
      <w:r>
        <w:rPr>
          <w:spacing w:val="-18"/>
          <w:sz w:val="24"/>
        </w:rPr>
        <w:t> </w:t>
      </w:r>
      <w:r>
        <w:rPr>
          <w:sz w:val="24"/>
        </w:rPr>
        <w:t>số</w:t>
      </w:r>
      <w:r>
        <w:rPr>
          <w:spacing w:val="-12"/>
          <w:sz w:val="24"/>
        </w:rPr>
        <w:t> </w:t>
      </w:r>
      <w:r>
        <w:rPr>
          <w:sz w:val="24"/>
        </w:rPr>
        <w:t>„9‟.</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pacing w:val="-1"/>
          <w:sz w:val="24"/>
        </w:rPr>
        <w:t>N</w:t>
      </w:r>
      <w:r>
        <w:rPr>
          <w:spacing w:val="-2"/>
          <w:sz w:val="24"/>
        </w:rPr>
        <w:t>ế</w:t>
      </w:r>
      <w:r>
        <w:rPr>
          <w:sz w:val="24"/>
        </w:rPr>
        <w:t>u</w:t>
      </w:r>
      <w:r>
        <w:rPr>
          <w:spacing w:val="2"/>
          <w:sz w:val="24"/>
        </w:rPr>
        <w:t> </w:t>
      </w:r>
      <w:r>
        <w:rPr>
          <w:spacing w:val="-5"/>
          <w:sz w:val="24"/>
        </w:rPr>
        <w:t>b</w:t>
      </w:r>
      <w:r>
        <w:rPr>
          <w:spacing w:val="3"/>
          <w:sz w:val="24"/>
        </w:rPr>
        <w:t>ằ</w:t>
      </w:r>
      <w:r>
        <w:rPr>
          <w:spacing w:val="-5"/>
          <w:sz w:val="24"/>
        </w:rPr>
        <w:t>n</w:t>
      </w:r>
      <w:r>
        <w:rPr>
          <w:sz w:val="24"/>
        </w:rPr>
        <w:t>g</w:t>
      </w:r>
      <w:r>
        <w:rPr>
          <w:spacing w:val="3"/>
          <w:sz w:val="24"/>
        </w:rPr>
        <w:t> </w:t>
      </w:r>
      <w:r>
        <w:rPr>
          <w:spacing w:val="-1"/>
          <w:sz w:val="24"/>
        </w:rPr>
        <w:t>H</w:t>
      </w:r>
      <w:r>
        <w:rPr>
          <w:sz w:val="24"/>
        </w:rPr>
        <w:t>2</w:t>
      </w:r>
      <w:r>
        <w:rPr>
          <w:spacing w:val="1"/>
          <w:sz w:val="24"/>
        </w:rPr>
        <w:t> </w:t>
      </w:r>
      <w:r>
        <w:rPr>
          <w:sz w:val="24"/>
        </w:rPr>
        <w:t>=</w:t>
      </w:r>
      <w:r>
        <w:rPr>
          <w:spacing w:val="1"/>
          <w:sz w:val="24"/>
        </w:rPr>
        <w:t> </w:t>
      </w:r>
      <w:r>
        <w:rPr>
          <w:sz w:val="24"/>
        </w:rPr>
        <w:t>0</w:t>
      </w:r>
      <w:r>
        <w:rPr>
          <w:spacing w:val="-3"/>
          <w:sz w:val="24"/>
        </w:rPr>
        <w:t> </w:t>
      </w:r>
      <w:r>
        <w:rPr>
          <w:spacing w:val="5"/>
          <w:sz w:val="24"/>
        </w:rPr>
        <w:t>t</w:t>
      </w:r>
      <w:r>
        <w:rPr>
          <w:sz w:val="24"/>
        </w:rPr>
        <w:t>hì</w:t>
      </w:r>
      <w:r>
        <w:rPr>
          <w:spacing w:val="-7"/>
          <w:sz w:val="24"/>
        </w:rPr>
        <w:t> </w:t>
      </w:r>
      <w:r>
        <w:rPr>
          <w:sz w:val="24"/>
        </w:rPr>
        <w:t>đã</w:t>
      </w:r>
      <w:r>
        <w:rPr>
          <w:spacing w:val="1"/>
          <w:sz w:val="24"/>
        </w:rPr>
        <w:t> </w:t>
      </w:r>
      <w:r>
        <w:rPr>
          <w:sz w:val="24"/>
        </w:rPr>
        <w:t>n</w:t>
      </w:r>
      <w:r>
        <w:rPr>
          <w:spacing w:val="-5"/>
          <w:sz w:val="24"/>
        </w:rPr>
        <w:t>h</w:t>
      </w:r>
      <w:r>
        <w:rPr>
          <w:spacing w:val="3"/>
          <w:sz w:val="24"/>
        </w:rPr>
        <w:t>ấ</w:t>
      </w:r>
      <w:r>
        <w:rPr>
          <w:sz w:val="24"/>
        </w:rPr>
        <w:t>n</w:t>
      </w:r>
      <w:r>
        <w:rPr>
          <w:spacing w:val="-3"/>
          <w:sz w:val="24"/>
        </w:rPr>
        <w:t> </w:t>
      </w:r>
      <w:r>
        <w:rPr>
          <w:spacing w:val="4"/>
          <w:sz w:val="24"/>
        </w:rPr>
        <w:t>p</w:t>
      </w:r>
      <w:r>
        <w:rPr>
          <w:sz w:val="24"/>
        </w:rPr>
        <w:t>hím</w:t>
      </w:r>
      <w:r>
        <w:rPr>
          <w:spacing w:val="-2"/>
          <w:sz w:val="24"/>
        </w:rPr>
        <w:t> </w:t>
      </w:r>
      <w:r>
        <w:rPr>
          <w:spacing w:val="-3"/>
          <w:sz w:val="24"/>
        </w:rPr>
        <w:t>s</w:t>
      </w:r>
      <w:r>
        <w:rPr>
          <w:sz w:val="24"/>
        </w:rPr>
        <w:t>ố</w:t>
      </w:r>
      <w:r>
        <w:rPr>
          <w:spacing w:val="6"/>
          <w:sz w:val="24"/>
        </w:rPr>
        <w:t> </w:t>
      </w:r>
      <w:r>
        <w:rPr>
          <w:spacing w:val="-4"/>
          <w:w w:val="75"/>
          <w:sz w:val="24"/>
        </w:rPr>
        <w:t>„</w:t>
      </w:r>
      <w:r>
        <w:rPr>
          <w:spacing w:val="-6"/>
          <w:sz w:val="24"/>
        </w:rPr>
        <w:t>A</w:t>
      </w:r>
      <w:r>
        <w:rPr>
          <w:spacing w:val="-4"/>
          <w:w w:val="42"/>
          <w:sz w:val="24"/>
        </w:rPr>
        <w:t>‟</w:t>
      </w:r>
      <w:r>
        <w:rPr>
          <w:sz w:val="24"/>
        </w:rPr>
        <w:t>.</w:t>
      </w:r>
    </w:p>
    <w:p>
      <w:pPr>
        <w:pStyle w:val="ListParagraph"/>
        <w:numPr>
          <w:ilvl w:val="2"/>
          <w:numId w:val="31"/>
        </w:numPr>
        <w:tabs>
          <w:tab w:pos="1958" w:val="left" w:leader="none"/>
          <w:tab w:pos="1959" w:val="left" w:leader="none"/>
        </w:tabs>
        <w:spacing w:line="240" w:lineRule="auto" w:before="57" w:after="0"/>
        <w:ind w:left="1958" w:right="0" w:hanging="361"/>
        <w:jc w:val="left"/>
        <w:rPr>
          <w:sz w:val="24"/>
        </w:rPr>
      </w:pPr>
      <w:r>
        <w:rPr>
          <w:spacing w:val="-1"/>
          <w:sz w:val="24"/>
        </w:rPr>
        <w:t>N</w:t>
      </w:r>
      <w:r>
        <w:rPr>
          <w:spacing w:val="-2"/>
          <w:sz w:val="24"/>
        </w:rPr>
        <w:t>ế</w:t>
      </w:r>
      <w:r>
        <w:rPr>
          <w:sz w:val="24"/>
        </w:rPr>
        <w:t>u</w:t>
      </w:r>
      <w:r>
        <w:rPr>
          <w:spacing w:val="2"/>
          <w:sz w:val="24"/>
        </w:rPr>
        <w:t> </w:t>
      </w:r>
      <w:r>
        <w:rPr>
          <w:spacing w:val="-5"/>
          <w:sz w:val="24"/>
        </w:rPr>
        <w:t>b</w:t>
      </w:r>
      <w:r>
        <w:rPr>
          <w:spacing w:val="3"/>
          <w:sz w:val="24"/>
        </w:rPr>
        <w:t>ằ</w:t>
      </w:r>
      <w:r>
        <w:rPr>
          <w:spacing w:val="-5"/>
          <w:sz w:val="24"/>
        </w:rPr>
        <w:t>n</w:t>
      </w:r>
      <w:r>
        <w:rPr>
          <w:sz w:val="24"/>
        </w:rPr>
        <w:t>g</w:t>
      </w:r>
      <w:r>
        <w:rPr>
          <w:spacing w:val="3"/>
          <w:sz w:val="24"/>
        </w:rPr>
        <w:t> </w:t>
      </w:r>
      <w:r>
        <w:rPr>
          <w:spacing w:val="-1"/>
          <w:sz w:val="24"/>
        </w:rPr>
        <w:t>H</w:t>
      </w:r>
      <w:r>
        <w:rPr>
          <w:sz w:val="24"/>
        </w:rPr>
        <w:t>3</w:t>
      </w:r>
      <w:r>
        <w:rPr>
          <w:spacing w:val="1"/>
          <w:sz w:val="24"/>
        </w:rPr>
        <w:t> </w:t>
      </w:r>
      <w:r>
        <w:rPr>
          <w:sz w:val="24"/>
        </w:rPr>
        <w:t>=</w:t>
      </w:r>
      <w:r>
        <w:rPr>
          <w:spacing w:val="1"/>
          <w:sz w:val="24"/>
        </w:rPr>
        <w:t> </w:t>
      </w:r>
      <w:r>
        <w:rPr>
          <w:sz w:val="24"/>
        </w:rPr>
        <w:t>0</w:t>
      </w:r>
      <w:r>
        <w:rPr>
          <w:spacing w:val="-3"/>
          <w:sz w:val="24"/>
        </w:rPr>
        <w:t> </w:t>
      </w:r>
      <w:r>
        <w:rPr>
          <w:spacing w:val="5"/>
          <w:sz w:val="24"/>
        </w:rPr>
        <w:t>t</w:t>
      </w:r>
      <w:r>
        <w:rPr>
          <w:sz w:val="24"/>
        </w:rPr>
        <w:t>hì</w:t>
      </w:r>
      <w:r>
        <w:rPr>
          <w:spacing w:val="-7"/>
          <w:sz w:val="24"/>
        </w:rPr>
        <w:t> </w:t>
      </w:r>
      <w:r>
        <w:rPr>
          <w:sz w:val="24"/>
        </w:rPr>
        <w:t>đã</w:t>
      </w:r>
      <w:r>
        <w:rPr>
          <w:spacing w:val="1"/>
          <w:sz w:val="24"/>
        </w:rPr>
        <w:t> </w:t>
      </w:r>
      <w:r>
        <w:rPr>
          <w:sz w:val="24"/>
        </w:rPr>
        <w:t>n</w:t>
      </w:r>
      <w:r>
        <w:rPr>
          <w:spacing w:val="-5"/>
          <w:sz w:val="24"/>
        </w:rPr>
        <w:t>h</w:t>
      </w:r>
      <w:r>
        <w:rPr>
          <w:spacing w:val="3"/>
          <w:sz w:val="24"/>
        </w:rPr>
        <w:t>ấ</w:t>
      </w:r>
      <w:r>
        <w:rPr>
          <w:sz w:val="24"/>
        </w:rPr>
        <w:t>n</w:t>
      </w:r>
      <w:r>
        <w:rPr>
          <w:spacing w:val="-3"/>
          <w:sz w:val="24"/>
        </w:rPr>
        <w:t> </w:t>
      </w:r>
      <w:r>
        <w:rPr>
          <w:spacing w:val="4"/>
          <w:sz w:val="24"/>
        </w:rPr>
        <w:t>p</w:t>
      </w:r>
      <w:r>
        <w:rPr>
          <w:sz w:val="24"/>
        </w:rPr>
        <w:t>hím</w:t>
      </w:r>
      <w:r>
        <w:rPr>
          <w:spacing w:val="-2"/>
          <w:sz w:val="24"/>
        </w:rPr>
        <w:t> </w:t>
      </w:r>
      <w:r>
        <w:rPr>
          <w:spacing w:val="-3"/>
          <w:sz w:val="24"/>
        </w:rPr>
        <w:t>s</w:t>
      </w:r>
      <w:r>
        <w:rPr>
          <w:sz w:val="24"/>
        </w:rPr>
        <w:t>ố</w:t>
      </w:r>
      <w:r>
        <w:rPr>
          <w:spacing w:val="6"/>
          <w:sz w:val="24"/>
        </w:rPr>
        <w:t> </w:t>
      </w:r>
      <w:r>
        <w:rPr>
          <w:spacing w:val="-4"/>
          <w:w w:val="75"/>
          <w:sz w:val="24"/>
        </w:rPr>
        <w:t>„</w:t>
      </w:r>
      <w:r>
        <w:rPr>
          <w:spacing w:val="-2"/>
          <w:sz w:val="24"/>
        </w:rPr>
        <w:t>B</w:t>
      </w:r>
      <w:r>
        <w:rPr>
          <w:spacing w:val="-4"/>
          <w:w w:val="42"/>
          <w:sz w:val="24"/>
        </w:rPr>
        <w:t>‟</w:t>
      </w:r>
      <w:r>
        <w:rPr>
          <w:sz w:val="24"/>
        </w:rPr>
        <w:t>.</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z w:val="24"/>
        </w:rPr>
        <w:t>Nếu không có phím nhấn nào ở cột C</w:t>
      </w:r>
      <w:r>
        <w:rPr>
          <w:sz w:val="24"/>
          <w:vertAlign w:val="subscript"/>
        </w:rPr>
        <w:t>2</w:t>
      </w:r>
      <w:r>
        <w:rPr>
          <w:sz w:val="24"/>
          <w:vertAlign w:val="baseline"/>
        </w:rPr>
        <w:t> đƣợc nhấn thì phải quét cột tiếp</w:t>
      </w:r>
      <w:r>
        <w:rPr>
          <w:spacing w:val="-19"/>
          <w:sz w:val="24"/>
          <w:vertAlign w:val="baseline"/>
        </w:rPr>
        <w:t> </w:t>
      </w:r>
      <w:r>
        <w:rPr>
          <w:sz w:val="24"/>
          <w:vertAlign w:val="baseline"/>
        </w:rPr>
        <w:t>theo.</w:t>
      </w:r>
    </w:p>
    <w:p>
      <w:pPr>
        <w:pStyle w:val="BodyText"/>
        <w:spacing w:before="2"/>
        <w:rPr>
          <w:sz w:val="10"/>
        </w:rPr>
      </w:pPr>
      <w:r>
        <w:rPr/>
        <w:pict>
          <v:group style="position:absolute;margin-left:207.745056pt;margin-top:7.811547pt;width:215.15pt;height:134.75pt;mso-position-horizontal-relative:page;mso-position-vertical-relative:paragraph;z-index:-15444992;mso-wrap-distance-left:0;mso-wrap-distance-right:0" coordorigin="4155,156" coordsize="4303,2695">
            <v:shape style="position:absolute;left:4154;top:156;width:4303;height:2695" type="#_x0000_t75" stroked="false">
              <v:imagedata r:id="rId480" o:title=""/>
            </v:shape>
            <v:shape style="position:absolute;left:4914;top:384;width:100;height:1036" type="#_x0000_t202" filled="false" stroked="false">
              <v:textbox inset="0,0,0,0">
                <w:txbxContent>
                  <w:p>
                    <w:pPr>
                      <w:spacing w:line="176" w:lineRule="exact" w:before="0"/>
                      <w:ind w:left="0" w:right="0" w:firstLine="0"/>
                      <w:jc w:val="left"/>
                      <w:rPr>
                        <w:b/>
                        <w:i/>
                        <w:sz w:val="16"/>
                      </w:rPr>
                    </w:pPr>
                    <w:r>
                      <w:rPr>
                        <w:b/>
                        <w:i/>
                        <w:color w:val="C00000"/>
                        <w:w w:val="99"/>
                        <w:sz w:val="16"/>
                      </w:rPr>
                      <w:t>0</w:t>
                    </w:r>
                  </w:p>
                  <w:p>
                    <w:pPr>
                      <w:spacing w:before="102"/>
                      <w:ind w:left="0" w:right="0" w:firstLine="0"/>
                      <w:jc w:val="left"/>
                      <w:rPr>
                        <w:b/>
                        <w:i/>
                        <w:sz w:val="16"/>
                      </w:rPr>
                    </w:pPr>
                    <w:r>
                      <w:rPr>
                        <w:b/>
                        <w:i/>
                        <w:color w:val="C00000"/>
                        <w:w w:val="99"/>
                        <w:sz w:val="16"/>
                      </w:rPr>
                      <w:t>1</w:t>
                    </w:r>
                  </w:p>
                  <w:p>
                    <w:pPr>
                      <w:spacing w:before="103"/>
                      <w:ind w:left="0" w:right="0" w:firstLine="0"/>
                      <w:jc w:val="left"/>
                      <w:rPr>
                        <w:b/>
                        <w:i/>
                        <w:sz w:val="16"/>
                      </w:rPr>
                    </w:pPr>
                    <w:r>
                      <w:rPr>
                        <w:b/>
                        <w:i/>
                        <w:color w:val="C00000"/>
                        <w:w w:val="99"/>
                        <w:sz w:val="16"/>
                      </w:rPr>
                      <w:t>2</w:t>
                    </w:r>
                  </w:p>
                  <w:p>
                    <w:pPr>
                      <w:spacing w:before="102"/>
                      <w:ind w:left="0" w:right="0" w:firstLine="0"/>
                      <w:jc w:val="left"/>
                      <w:rPr>
                        <w:b/>
                        <w:i/>
                        <w:sz w:val="16"/>
                      </w:rPr>
                    </w:pPr>
                    <w:r>
                      <w:rPr>
                        <w:b/>
                        <w:i/>
                        <w:color w:val="C00000"/>
                        <w:w w:val="99"/>
                        <w:sz w:val="16"/>
                      </w:rPr>
                      <w:t>3</w:t>
                    </w:r>
                  </w:p>
                </w:txbxContent>
              </v:textbox>
              <w10:wrap type="none"/>
            </v:shape>
            <v:shape style="position:absolute;left:5488;top:376;width:120;height:1044" type="#_x0000_t202" filled="false" stroked="false">
              <v:textbox inset="0,0,0,0">
                <w:txbxContent>
                  <w:p>
                    <w:pPr>
                      <w:spacing w:line="176" w:lineRule="exact" w:before="0"/>
                      <w:ind w:left="0" w:right="0" w:firstLine="0"/>
                      <w:jc w:val="left"/>
                      <w:rPr>
                        <w:b/>
                        <w:i/>
                        <w:sz w:val="16"/>
                      </w:rPr>
                    </w:pPr>
                    <w:r>
                      <w:rPr>
                        <w:b/>
                        <w:i/>
                        <w:color w:val="C00000"/>
                        <w:w w:val="99"/>
                        <w:sz w:val="16"/>
                      </w:rPr>
                      <w:t>4</w:t>
                    </w:r>
                  </w:p>
                  <w:p>
                    <w:pPr>
                      <w:spacing w:before="103"/>
                      <w:ind w:left="19" w:right="0" w:firstLine="0"/>
                      <w:jc w:val="left"/>
                      <w:rPr>
                        <w:b/>
                        <w:i/>
                        <w:sz w:val="16"/>
                      </w:rPr>
                    </w:pPr>
                    <w:r>
                      <w:rPr>
                        <w:b/>
                        <w:i/>
                        <w:color w:val="C00000"/>
                        <w:w w:val="99"/>
                        <w:sz w:val="16"/>
                      </w:rPr>
                      <w:t>5</w:t>
                    </w:r>
                  </w:p>
                  <w:p>
                    <w:pPr>
                      <w:spacing w:before="110"/>
                      <w:ind w:left="19" w:right="0" w:firstLine="0"/>
                      <w:jc w:val="left"/>
                      <w:rPr>
                        <w:b/>
                        <w:i/>
                        <w:sz w:val="16"/>
                      </w:rPr>
                    </w:pPr>
                    <w:r>
                      <w:rPr>
                        <w:b/>
                        <w:i/>
                        <w:color w:val="C00000"/>
                        <w:w w:val="99"/>
                        <w:sz w:val="16"/>
                      </w:rPr>
                      <w:t>6</w:t>
                    </w:r>
                  </w:p>
                  <w:p>
                    <w:pPr>
                      <w:spacing w:before="102"/>
                      <w:ind w:left="19" w:right="0" w:firstLine="0"/>
                      <w:jc w:val="left"/>
                      <w:rPr>
                        <w:b/>
                        <w:i/>
                        <w:sz w:val="16"/>
                      </w:rPr>
                    </w:pPr>
                    <w:r>
                      <w:rPr>
                        <w:b/>
                        <w:i/>
                        <w:color w:val="C00000"/>
                        <w:w w:val="99"/>
                        <w:sz w:val="16"/>
                      </w:rPr>
                      <w:t>7</w:t>
                    </w:r>
                  </w:p>
                </w:txbxContent>
              </v:textbox>
              <w10:wrap type="none"/>
            </v:shape>
            <v:shape style="position:absolute;left:6061;top:376;width:128;height:1037" type="#_x0000_t202" filled="false" stroked="false">
              <v:textbox inset="0,0,0,0">
                <w:txbxContent>
                  <w:p>
                    <w:pPr>
                      <w:spacing w:line="176" w:lineRule="exact" w:before="0"/>
                      <w:ind w:left="1" w:right="0" w:firstLine="0"/>
                      <w:jc w:val="left"/>
                      <w:rPr>
                        <w:b/>
                        <w:i/>
                        <w:sz w:val="16"/>
                      </w:rPr>
                    </w:pPr>
                    <w:r>
                      <w:rPr>
                        <w:b/>
                        <w:i/>
                        <w:color w:val="C00000"/>
                        <w:w w:val="99"/>
                        <w:sz w:val="16"/>
                      </w:rPr>
                      <w:t>8</w:t>
                    </w:r>
                  </w:p>
                  <w:p>
                    <w:pPr>
                      <w:spacing w:before="118"/>
                      <w:ind w:left="0" w:right="0" w:firstLine="0"/>
                      <w:jc w:val="left"/>
                      <w:rPr>
                        <w:b/>
                        <w:i/>
                        <w:sz w:val="16"/>
                      </w:rPr>
                    </w:pPr>
                    <w:r>
                      <w:rPr>
                        <w:b/>
                        <w:i/>
                        <w:color w:val="C00000"/>
                        <w:w w:val="99"/>
                        <w:sz w:val="16"/>
                      </w:rPr>
                      <w:t>9</w:t>
                    </w:r>
                  </w:p>
                  <w:p>
                    <w:pPr>
                      <w:spacing w:line="286" w:lineRule="exact" w:before="8"/>
                      <w:ind w:left="1" w:right="0" w:firstLine="0"/>
                      <w:jc w:val="left"/>
                      <w:rPr>
                        <w:b/>
                        <w:i/>
                        <w:sz w:val="16"/>
                      </w:rPr>
                    </w:pPr>
                    <w:r>
                      <w:rPr>
                        <w:b/>
                        <w:i/>
                        <w:color w:val="C00000"/>
                        <w:sz w:val="16"/>
                      </w:rPr>
                      <w:t>A </w:t>
                    </w:r>
                    <w:r>
                      <w:rPr>
                        <w:b/>
                        <w:i/>
                        <w:color w:val="C00000"/>
                        <w:sz w:val="16"/>
                      </w:rPr>
                      <w:t>B</w:t>
                    </w:r>
                  </w:p>
                </w:txbxContent>
              </v:textbox>
              <w10:wrap type="none"/>
            </v:shape>
            <v:shape style="position:absolute;left:6636;top:376;width:136;height:1037" type="#_x0000_t202" filled="false" stroked="false">
              <v:textbox inset="0,0,0,0">
                <w:txbxContent>
                  <w:p>
                    <w:pPr>
                      <w:spacing w:line="379" w:lineRule="auto" w:before="0"/>
                      <w:ind w:left="0" w:right="18" w:firstLine="0"/>
                      <w:jc w:val="both"/>
                      <w:rPr>
                        <w:b/>
                        <w:i/>
                        <w:sz w:val="16"/>
                      </w:rPr>
                    </w:pPr>
                    <w:r>
                      <w:rPr>
                        <w:b/>
                        <w:i/>
                        <w:color w:val="C00000"/>
                        <w:sz w:val="16"/>
                      </w:rPr>
                      <w:t>C </w:t>
                    </w:r>
                    <w:r>
                      <w:rPr>
                        <w:b/>
                        <w:i/>
                        <w:color w:val="C00000"/>
                        <w:sz w:val="16"/>
                      </w:rPr>
                      <w:t>D E</w:t>
                    </w:r>
                  </w:p>
                  <w:p>
                    <w:pPr>
                      <w:spacing w:line="172" w:lineRule="exact" w:before="0"/>
                      <w:ind w:left="0" w:right="0" w:firstLine="0"/>
                      <w:jc w:val="left"/>
                      <w:rPr>
                        <w:b/>
                        <w:i/>
                        <w:sz w:val="16"/>
                      </w:rPr>
                    </w:pPr>
                    <w:r>
                      <w:rPr>
                        <w:b/>
                        <w:i/>
                        <w:color w:val="C00000"/>
                        <w:w w:val="99"/>
                        <w:sz w:val="16"/>
                      </w:rPr>
                      <w:t>F</w:t>
                    </w:r>
                  </w:p>
                </w:txbxContent>
              </v:textbox>
              <w10:wrap type="none"/>
            </v:shape>
            <v:shape style="position:absolute;left:5251;top:1558;width:1842;height:185" type="#_x0000_t202" filled="false" stroked="false">
              <v:textbox inset="0,0,0,0">
                <w:txbxContent>
                  <w:p>
                    <w:pPr>
                      <w:tabs>
                        <w:tab w:pos="593" w:val="left" w:leader="none"/>
                        <w:tab w:pos="1148" w:val="left" w:leader="none"/>
                        <w:tab w:pos="1742" w:val="left" w:leader="none"/>
                      </w:tabs>
                      <w:spacing w:line="184" w:lineRule="exact" w:before="0"/>
                      <w:ind w:left="0" w:right="0" w:firstLine="0"/>
                      <w:jc w:val="left"/>
                      <w:rPr>
                        <w:b/>
                        <w:i/>
                        <w:sz w:val="16"/>
                      </w:rPr>
                    </w:pPr>
                    <w:r>
                      <w:rPr>
                        <w:b/>
                        <w:i/>
                        <w:color w:val="C00000"/>
                        <w:position w:val="1"/>
                        <w:sz w:val="16"/>
                      </w:rPr>
                      <w:t>1</w:t>
                      <w:tab/>
                    </w:r>
                    <w:r>
                      <w:rPr>
                        <w:b/>
                        <w:i/>
                        <w:color w:val="C00000"/>
                        <w:sz w:val="16"/>
                      </w:rPr>
                      <w:t>1</w:t>
                      <w:tab/>
                    </w:r>
                    <w:r>
                      <w:rPr>
                        <w:b/>
                        <w:i/>
                        <w:color w:val="C00000"/>
                        <w:position w:val="1"/>
                        <w:sz w:val="16"/>
                      </w:rPr>
                      <w:t>0</w:t>
                      <w:tab/>
                      <w:t>1</w:t>
                    </w:r>
                  </w:p>
                </w:txbxContent>
              </v:textbox>
              <w10:wrap type="none"/>
            </v:shape>
            <v:shape style="position:absolute;left:7466;top:434;width:377;height:2243" type="#_x0000_t202" filled="false" stroked="false">
              <v:textbox inset="0,0,0,0">
                <w:txbxContent>
                  <w:p>
                    <w:pPr>
                      <w:spacing w:line="206" w:lineRule="auto" w:before="23"/>
                      <w:ind w:left="0" w:right="18" w:firstLine="0"/>
                      <w:jc w:val="both"/>
                      <w:rPr>
                        <w:b/>
                        <w:i/>
                        <w:sz w:val="28"/>
                      </w:rPr>
                    </w:pPr>
                    <w:r>
                      <w:rPr>
                        <w:b/>
                        <w:i/>
                        <w:color w:val="285EA6"/>
                        <w:sz w:val="28"/>
                      </w:rPr>
                      <w:t>H0</w:t>
                    </w:r>
                    <w:r>
                      <w:rPr>
                        <w:b/>
                        <w:i/>
                        <w:color w:val="285EA6"/>
                        <w:w w:val="99"/>
                        <w:sz w:val="28"/>
                      </w:rPr>
                      <w:t> </w:t>
                    </w:r>
                    <w:r>
                      <w:rPr>
                        <w:b/>
                        <w:i/>
                        <w:color w:val="285EA6"/>
                        <w:sz w:val="28"/>
                      </w:rPr>
                      <w:t>H1</w:t>
                    </w:r>
                    <w:r>
                      <w:rPr>
                        <w:b/>
                        <w:i/>
                        <w:color w:val="285EA6"/>
                        <w:w w:val="99"/>
                        <w:sz w:val="28"/>
                      </w:rPr>
                      <w:t> </w:t>
                    </w:r>
                    <w:r>
                      <w:rPr>
                        <w:b/>
                        <w:i/>
                        <w:color w:val="285EA6"/>
                        <w:sz w:val="28"/>
                      </w:rPr>
                      <w:t>H2</w:t>
                    </w:r>
                    <w:r>
                      <w:rPr>
                        <w:b/>
                        <w:i/>
                        <w:color w:val="285EA6"/>
                        <w:w w:val="99"/>
                        <w:sz w:val="28"/>
                      </w:rPr>
                      <w:t> </w:t>
                    </w:r>
                    <w:r>
                      <w:rPr>
                        <w:b/>
                        <w:i/>
                        <w:color w:val="285EA6"/>
                        <w:sz w:val="28"/>
                      </w:rPr>
                      <w:t>H3</w:t>
                    </w:r>
                    <w:r>
                      <w:rPr>
                        <w:b/>
                        <w:i/>
                        <w:color w:val="285EA6"/>
                        <w:w w:val="99"/>
                        <w:sz w:val="28"/>
                      </w:rPr>
                      <w:t> </w:t>
                    </w:r>
                    <w:r>
                      <w:rPr>
                        <w:b/>
                        <w:i/>
                        <w:color w:val="FF0000"/>
                        <w:sz w:val="28"/>
                      </w:rPr>
                      <w:t>C3 C2 C1 C0</w:t>
                    </w:r>
                  </w:p>
                </w:txbxContent>
              </v:textbox>
              <w10:wrap type="none"/>
            </v:shape>
            <w10:wrap type="topAndBottom"/>
          </v:group>
        </w:pict>
      </w:r>
    </w:p>
    <w:p>
      <w:pPr>
        <w:spacing w:before="127"/>
        <w:ind w:left="1652" w:right="1546" w:firstLine="0"/>
        <w:jc w:val="center"/>
        <w:rPr>
          <w:i/>
          <w:sz w:val="24"/>
        </w:rPr>
      </w:pPr>
      <w:r>
        <w:rPr>
          <w:i/>
          <w:sz w:val="24"/>
        </w:rPr>
        <w:t>Hình 5-56: Bàn phím ma trận 4×4 với cột C</w:t>
      </w:r>
      <w:r>
        <w:rPr>
          <w:i/>
          <w:sz w:val="24"/>
          <w:vertAlign w:val="subscript"/>
        </w:rPr>
        <w:t>2</w:t>
      </w:r>
      <w:r>
        <w:rPr>
          <w:i/>
          <w:sz w:val="24"/>
          <w:vertAlign w:val="baseline"/>
        </w:rPr>
        <w:t> bằng 0.</w:t>
      </w:r>
    </w:p>
    <w:p>
      <w:pPr>
        <w:pStyle w:val="Heading5"/>
        <w:spacing w:before="128"/>
        <w:ind w:left="0" w:right="7180"/>
        <w:jc w:val="center"/>
        <w:rPr>
          <w:i/>
        </w:rPr>
      </w:pPr>
      <w:r>
        <w:rPr>
          <w:i/>
        </w:rPr>
        <w:t>Quét cột thứ 3:</w:t>
      </w:r>
    </w:p>
    <w:p>
      <w:pPr>
        <w:pStyle w:val="ListParagraph"/>
        <w:numPr>
          <w:ilvl w:val="2"/>
          <w:numId w:val="31"/>
        </w:numPr>
        <w:tabs>
          <w:tab w:pos="1958" w:val="left" w:leader="none"/>
          <w:tab w:pos="1959" w:val="left" w:leader="none"/>
        </w:tabs>
        <w:spacing w:line="240" w:lineRule="auto" w:before="114" w:after="0"/>
        <w:ind w:left="1958" w:right="0" w:hanging="361"/>
        <w:jc w:val="left"/>
        <w:rPr>
          <w:sz w:val="24"/>
        </w:rPr>
      </w:pPr>
      <w:r>
        <w:rPr>
          <w:sz w:val="24"/>
        </w:rPr>
        <w:t>Xuất dữ </w:t>
      </w:r>
      <w:r>
        <w:rPr>
          <w:spacing w:val="-3"/>
          <w:sz w:val="24"/>
        </w:rPr>
        <w:t>liệu </w:t>
      </w:r>
      <w:r>
        <w:rPr>
          <w:sz w:val="24"/>
        </w:rPr>
        <w:t>ra cột </w:t>
      </w:r>
      <w:r>
        <w:rPr>
          <w:spacing w:val="-4"/>
          <w:sz w:val="24"/>
        </w:rPr>
        <w:t>là: </w:t>
      </w:r>
      <w:r>
        <w:rPr>
          <w:sz w:val="24"/>
        </w:rPr>
        <w:t>C</w:t>
      </w:r>
      <w:r>
        <w:rPr>
          <w:sz w:val="24"/>
          <w:vertAlign w:val="subscript"/>
        </w:rPr>
        <w:t>3</w:t>
      </w:r>
      <w:r>
        <w:rPr>
          <w:sz w:val="24"/>
          <w:vertAlign w:val="baseline"/>
        </w:rPr>
        <w:t>C</w:t>
      </w:r>
      <w:r>
        <w:rPr>
          <w:sz w:val="24"/>
          <w:vertAlign w:val="subscript"/>
        </w:rPr>
        <w:t>2</w:t>
      </w:r>
      <w:r>
        <w:rPr>
          <w:sz w:val="24"/>
          <w:vertAlign w:val="baseline"/>
        </w:rPr>
        <w:t>C</w:t>
      </w:r>
      <w:r>
        <w:rPr>
          <w:sz w:val="24"/>
          <w:vertAlign w:val="subscript"/>
        </w:rPr>
        <w:t>1</w:t>
      </w:r>
      <w:r>
        <w:rPr>
          <w:sz w:val="24"/>
          <w:vertAlign w:val="baseline"/>
        </w:rPr>
        <w:t>C</w:t>
      </w:r>
      <w:r>
        <w:rPr>
          <w:sz w:val="24"/>
          <w:vertAlign w:val="subscript"/>
        </w:rPr>
        <w:t>0</w:t>
      </w:r>
      <w:r>
        <w:rPr>
          <w:sz w:val="24"/>
          <w:vertAlign w:val="baseline"/>
        </w:rPr>
        <w:t> = 0111 </w:t>
      </w:r>
      <w:r>
        <w:rPr>
          <w:spacing w:val="-4"/>
          <w:sz w:val="24"/>
          <w:vertAlign w:val="baseline"/>
        </w:rPr>
        <w:t>nhƣ </w:t>
      </w:r>
      <w:r>
        <w:rPr>
          <w:sz w:val="24"/>
          <w:vertAlign w:val="baseline"/>
        </w:rPr>
        <w:t>hình 5-57, kiểm tra </w:t>
      </w:r>
      <w:r>
        <w:rPr>
          <w:spacing w:val="-3"/>
          <w:sz w:val="24"/>
          <w:vertAlign w:val="baseline"/>
        </w:rPr>
        <w:t>hàng </w:t>
      </w:r>
      <w:r>
        <w:rPr>
          <w:sz w:val="24"/>
          <w:vertAlign w:val="baseline"/>
        </w:rPr>
        <w:t>nào bằng không?</w:t>
      </w:r>
    </w:p>
    <w:p>
      <w:pPr>
        <w:pStyle w:val="ListParagraph"/>
        <w:numPr>
          <w:ilvl w:val="2"/>
          <w:numId w:val="31"/>
        </w:numPr>
        <w:tabs>
          <w:tab w:pos="1958" w:val="left" w:leader="none"/>
          <w:tab w:pos="1959" w:val="left" w:leader="none"/>
        </w:tabs>
        <w:spacing w:line="240" w:lineRule="auto" w:before="62" w:after="0"/>
        <w:ind w:left="1958" w:right="0" w:hanging="361"/>
        <w:jc w:val="left"/>
        <w:rPr>
          <w:sz w:val="24"/>
        </w:rPr>
      </w:pPr>
      <w:r>
        <w:rPr>
          <w:spacing w:val="-1"/>
          <w:sz w:val="24"/>
        </w:rPr>
        <w:t>N</w:t>
      </w:r>
      <w:r>
        <w:rPr>
          <w:spacing w:val="-2"/>
          <w:sz w:val="24"/>
        </w:rPr>
        <w:t>ế</w:t>
      </w:r>
      <w:r>
        <w:rPr>
          <w:sz w:val="24"/>
        </w:rPr>
        <w:t>u</w:t>
      </w:r>
      <w:r>
        <w:rPr>
          <w:spacing w:val="2"/>
          <w:sz w:val="24"/>
        </w:rPr>
        <w:t> </w:t>
      </w:r>
      <w:r>
        <w:rPr>
          <w:spacing w:val="-5"/>
          <w:sz w:val="24"/>
        </w:rPr>
        <w:t>b</w:t>
      </w:r>
      <w:r>
        <w:rPr>
          <w:spacing w:val="3"/>
          <w:sz w:val="24"/>
        </w:rPr>
        <w:t>ằ</w:t>
      </w:r>
      <w:r>
        <w:rPr>
          <w:spacing w:val="-5"/>
          <w:sz w:val="24"/>
        </w:rPr>
        <w:t>n</w:t>
      </w:r>
      <w:r>
        <w:rPr>
          <w:sz w:val="24"/>
        </w:rPr>
        <w:t>g</w:t>
      </w:r>
      <w:r>
        <w:rPr>
          <w:spacing w:val="3"/>
          <w:sz w:val="24"/>
        </w:rPr>
        <w:t> </w:t>
      </w:r>
      <w:r>
        <w:rPr>
          <w:spacing w:val="-1"/>
          <w:sz w:val="24"/>
        </w:rPr>
        <w:t>H</w:t>
      </w:r>
      <w:r>
        <w:rPr>
          <w:sz w:val="24"/>
        </w:rPr>
        <w:t>0</w:t>
      </w:r>
      <w:r>
        <w:rPr>
          <w:spacing w:val="1"/>
          <w:sz w:val="24"/>
        </w:rPr>
        <w:t> </w:t>
      </w:r>
      <w:r>
        <w:rPr>
          <w:sz w:val="24"/>
        </w:rPr>
        <w:t>=</w:t>
      </w:r>
      <w:r>
        <w:rPr>
          <w:spacing w:val="1"/>
          <w:sz w:val="24"/>
        </w:rPr>
        <w:t> </w:t>
      </w:r>
      <w:r>
        <w:rPr>
          <w:sz w:val="24"/>
        </w:rPr>
        <w:t>0</w:t>
      </w:r>
      <w:r>
        <w:rPr>
          <w:spacing w:val="-3"/>
          <w:sz w:val="24"/>
        </w:rPr>
        <w:t> </w:t>
      </w:r>
      <w:r>
        <w:rPr>
          <w:spacing w:val="5"/>
          <w:sz w:val="24"/>
        </w:rPr>
        <w:t>t</w:t>
      </w:r>
      <w:r>
        <w:rPr>
          <w:sz w:val="24"/>
        </w:rPr>
        <w:t>hì</w:t>
      </w:r>
      <w:r>
        <w:rPr>
          <w:spacing w:val="-7"/>
          <w:sz w:val="24"/>
        </w:rPr>
        <w:t> </w:t>
      </w:r>
      <w:r>
        <w:rPr>
          <w:sz w:val="24"/>
        </w:rPr>
        <w:t>đã</w:t>
      </w:r>
      <w:r>
        <w:rPr>
          <w:spacing w:val="3"/>
          <w:sz w:val="24"/>
        </w:rPr>
        <w:t> </w:t>
      </w:r>
      <w:r>
        <w:rPr>
          <w:sz w:val="24"/>
        </w:rPr>
        <w:t>n</w:t>
      </w:r>
      <w:r>
        <w:rPr>
          <w:spacing w:val="-5"/>
          <w:sz w:val="24"/>
        </w:rPr>
        <w:t>h</w:t>
      </w:r>
      <w:r>
        <w:rPr>
          <w:spacing w:val="3"/>
          <w:sz w:val="24"/>
        </w:rPr>
        <w:t>ấ</w:t>
      </w:r>
      <w:r>
        <w:rPr>
          <w:sz w:val="24"/>
        </w:rPr>
        <w:t>n</w:t>
      </w:r>
      <w:r>
        <w:rPr>
          <w:spacing w:val="-3"/>
          <w:sz w:val="24"/>
        </w:rPr>
        <w:t> </w:t>
      </w:r>
      <w:r>
        <w:rPr>
          <w:spacing w:val="4"/>
          <w:sz w:val="24"/>
        </w:rPr>
        <w:t>p</w:t>
      </w:r>
      <w:r>
        <w:rPr>
          <w:sz w:val="24"/>
        </w:rPr>
        <w:t>hím</w:t>
      </w:r>
      <w:r>
        <w:rPr>
          <w:spacing w:val="-2"/>
          <w:sz w:val="24"/>
        </w:rPr>
        <w:t> </w:t>
      </w:r>
      <w:r>
        <w:rPr>
          <w:spacing w:val="-3"/>
          <w:sz w:val="24"/>
        </w:rPr>
        <w:t>s</w:t>
      </w:r>
      <w:r>
        <w:rPr>
          <w:sz w:val="24"/>
        </w:rPr>
        <w:t>ố</w:t>
      </w:r>
      <w:r>
        <w:rPr>
          <w:spacing w:val="6"/>
          <w:sz w:val="24"/>
        </w:rPr>
        <w:t> </w:t>
      </w:r>
      <w:r>
        <w:rPr>
          <w:spacing w:val="-4"/>
          <w:w w:val="75"/>
          <w:sz w:val="24"/>
        </w:rPr>
        <w:t>„</w:t>
      </w:r>
      <w:r>
        <w:rPr>
          <w:spacing w:val="-2"/>
          <w:sz w:val="24"/>
        </w:rPr>
        <w:t>C</w:t>
      </w:r>
      <w:r>
        <w:rPr>
          <w:spacing w:val="-4"/>
          <w:w w:val="42"/>
          <w:sz w:val="24"/>
        </w:rPr>
        <w:t>‟</w:t>
      </w:r>
      <w:r>
        <w:rPr>
          <w:sz w:val="24"/>
        </w:rPr>
        <w:t>.</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z w:val="24"/>
        </w:rPr>
        <w:t>Nếu</w:t>
      </w:r>
      <w:r>
        <w:rPr>
          <w:spacing w:val="-14"/>
          <w:sz w:val="24"/>
        </w:rPr>
        <w:t> </w:t>
      </w:r>
      <w:r>
        <w:rPr>
          <w:sz w:val="24"/>
        </w:rPr>
        <w:t>bằng</w:t>
      </w:r>
      <w:r>
        <w:rPr>
          <w:spacing w:val="-13"/>
          <w:sz w:val="24"/>
        </w:rPr>
        <w:t> </w:t>
      </w:r>
      <w:r>
        <w:rPr>
          <w:sz w:val="24"/>
        </w:rPr>
        <w:t>H1</w:t>
      </w:r>
      <w:r>
        <w:rPr>
          <w:spacing w:val="-15"/>
          <w:sz w:val="24"/>
        </w:rPr>
        <w:t> </w:t>
      </w:r>
      <w:r>
        <w:rPr>
          <w:sz w:val="24"/>
        </w:rPr>
        <w:t>=</w:t>
      </w:r>
      <w:r>
        <w:rPr>
          <w:spacing w:val="-15"/>
          <w:sz w:val="24"/>
        </w:rPr>
        <w:t> </w:t>
      </w:r>
      <w:r>
        <w:rPr>
          <w:sz w:val="24"/>
        </w:rPr>
        <w:t>0</w:t>
      </w:r>
      <w:r>
        <w:rPr>
          <w:spacing w:val="-17"/>
          <w:sz w:val="24"/>
        </w:rPr>
        <w:t> </w:t>
      </w:r>
      <w:r>
        <w:rPr>
          <w:sz w:val="24"/>
        </w:rPr>
        <w:t>thì</w:t>
      </w:r>
      <w:r>
        <w:rPr>
          <w:spacing w:val="-21"/>
          <w:sz w:val="24"/>
        </w:rPr>
        <w:t> </w:t>
      </w:r>
      <w:r>
        <w:rPr>
          <w:sz w:val="24"/>
        </w:rPr>
        <w:t>đã</w:t>
      </w:r>
      <w:r>
        <w:rPr>
          <w:spacing w:val="-14"/>
          <w:sz w:val="24"/>
        </w:rPr>
        <w:t> </w:t>
      </w:r>
      <w:r>
        <w:rPr>
          <w:sz w:val="24"/>
        </w:rPr>
        <w:t>nhấn</w:t>
      </w:r>
      <w:r>
        <w:rPr>
          <w:spacing w:val="-18"/>
          <w:sz w:val="24"/>
        </w:rPr>
        <w:t> </w:t>
      </w:r>
      <w:r>
        <w:rPr>
          <w:sz w:val="24"/>
        </w:rPr>
        <w:t>phím</w:t>
      </w:r>
      <w:r>
        <w:rPr>
          <w:spacing w:val="-17"/>
          <w:sz w:val="24"/>
        </w:rPr>
        <w:t> </w:t>
      </w:r>
      <w:r>
        <w:rPr>
          <w:sz w:val="24"/>
        </w:rPr>
        <w:t>số</w:t>
      </w:r>
      <w:r>
        <w:rPr>
          <w:spacing w:val="-11"/>
          <w:sz w:val="24"/>
        </w:rPr>
        <w:t> </w:t>
      </w:r>
      <w:r>
        <w:rPr>
          <w:spacing w:val="-3"/>
          <w:sz w:val="24"/>
        </w:rPr>
        <w:t>„D‟.</w:t>
      </w:r>
    </w:p>
    <w:p>
      <w:pPr>
        <w:pStyle w:val="ListParagraph"/>
        <w:numPr>
          <w:ilvl w:val="2"/>
          <w:numId w:val="31"/>
        </w:numPr>
        <w:tabs>
          <w:tab w:pos="1958" w:val="left" w:leader="none"/>
          <w:tab w:pos="1959" w:val="left" w:leader="none"/>
        </w:tabs>
        <w:spacing w:line="240" w:lineRule="auto" w:before="57" w:after="0"/>
        <w:ind w:left="1958" w:right="0" w:hanging="361"/>
        <w:jc w:val="left"/>
        <w:rPr>
          <w:sz w:val="24"/>
        </w:rPr>
      </w:pPr>
      <w:r>
        <w:rPr>
          <w:spacing w:val="-1"/>
          <w:sz w:val="24"/>
        </w:rPr>
        <w:t>N</w:t>
      </w:r>
      <w:r>
        <w:rPr>
          <w:spacing w:val="-2"/>
          <w:sz w:val="24"/>
        </w:rPr>
        <w:t>ế</w:t>
      </w:r>
      <w:r>
        <w:rPr>
          <w:sz w:val="24"/>
        </w:rPr>
        <w:t>u</w:t>
      </w:r>
      <w:r>
        <w:rPr>
          <w:spacing w:val="2"/>
          <w:sz w:val="24"/>
        </w:rPr>
        <w:t> </w:t>
      </w:r>
      <w:r>
        <w:rPr>
          <w:spacing w:val="-5"/>
          <w:sz w:val="24"/>
        </w:rPr>
        <w:t>b</w:t>
      </w:r>
      <w:r>
        <w:rPr>
          <w:spacing w:val="3"/>
          <w:sz w:val="24"/>
        </w:rPr>
        <w:t>ằ</w:t>
      </w:r>
      <w:r>
        <w:rPr>
          <w:spacing w:val="-5"/>
          <w:sz w:val="24"/>
        </w:rPr>
        <w:t>n</w:t>
      </w:r>
      <w:r>
        <w:rPr>
          <w:sz w:val="24"/>
        </w:rPr>
        <w:t>g</w:t>
      </w:r>
      <w:r>
        <w:rPr>
          <w:spacing w:val="3"/>
          <w:sz w:val="24"/>
        </w:rPr>
        <w:t> </w:t>
      </w:r>
      <w:r>
        <w:rPr>
          <w:spacing w:val="-1"/>
          <w:sz w:val="24"/>
        </w:rPr>
        <w:t>H</w:t>
      </w:r>
      <w:r>
        <w:rPr>
          <w:sz w:val="24"/>
        </w:rPr>
        <w:t>2</w:t>
      </w:r>
      <w:r>
        <w:rPr>
          <w:spacing w:val="1"/>
          <w:sz w:val="24"/>
        </w:rPr>
        <w:t> </w:t>
      </w:r>
      <w:r>
        <w:rPr>
          <w:sz w:val="24"/>
        </w:rPr>
        <w:t>=</w:t>
      </w:r>
      <w:r>
        <w:rPr>
          <w:spacing w:val="1"/>
          <w:sz w:val="24"/>
        </w:rPr>
        <w:t> </w:t>
      </w:r>
      <w:r>
        <w:rPr>
          <w:sz w:val="24"/>
        </w:rPr>
        <w:t>0</w:t>
      </w:r>
      <w:r>
        <w:rPr>
          <w:spacing w:val="-3"/>
          <w:sz w:val="24"/>
        </w:rPr>
        <w:t> </w:t>
      </w:r>
      <w:r>
        <w:rPr>
          <w:spacing w:val="5"/>
          <w:sz w:val="24"/>
        </w:rPr>
        <w:t>t</w:t>
      </w:r>
      <w:r>
        <w:rPr>
          <w:sz w:val="24"/>
        </w:rPr>
        <w:t>hì</w:t>
      </w:r>
      <w:r>
        <w:rPr>
          <w:spacing w:val="-7"/>
          <w:sz w:val="24"/>
        </w:rPr>
        <w:t> </w:t>
      </w:r>
      <w:r>
        <w:rPr>
          <w:sz w:val="24"/>
        </w:rPr>
        <w:t>đã</w:t>
      </w:r>
      <w:r>
        <w:rPr>
          <w:spacing w:val="1"/>
          <w:sz w:val="24"/>
        </w:rPr>
        <w:t> </w:t>
      </w:r>
      <w:r>
        <w:rPr>
          <w:sz w:val="24"/>
        </w:rPr>
        <w:t>n</w:t>
      </w:r>
      <w:r>
        <w:rPr>
          <w:spacing w:val="-5"/>
          <w:sz w:val="24"/>
        </w:rPr>
        <w:t>h</w:t>
      </w:r>
      <w:r>
        <w:rPr>
          <w:spacing w:val="3"/>
          <w:sz w:val="24"/>
        </w:rPr>
        <w:t>ấ</w:t>
      </w:r>
      <w:r>
        <w:rPr>
          <w:sz w:val="24"/>
        </w:rPr>
        <w:t>n</w:t>
      </w:r>
      <w:r>
        <w:rPr>
          <w:spacing w:val="-3"/>
          <w:sz w:val="24"/>
        </w:rPr>
        <w:t> </w:t>
      </w:r>
      <w:r>
        <w:rPr>
          <w:spacing w:val="4"/>
          <w:sz w:val="24"/>
        </w:rPr>
        <w:t>p</w:t>
      </w:r>
      <w:r>
        <w:rPr>
          <w:sz w:val="24"/>
        </w:rPr>
        <w:t>hím</w:t>
      </w:r>
      <w:r>
        <w:rPr>
          <w:spacing w:val="-2"/>
          <w:sz w:val="24"/>
        </w:rPr>
        <w:t> </w:t>
      </w:r>
      <w:r>
        <w:rPr>
          <w:spacing w:val="-3"/>
          <w:sz w:val="24"/>
        </w:rPr>
        <w:t>s</w:t>
      </w:r>
      <w:r>
        <w:rPr>
          <w:sz w:val="24"/>
        </w:rPr>
        <w:t>ố</w:t>
      </w:r>
      <w:r>
        <w:rPr>
          <w:spacing w:val="6"/>
          <w:sz w:val="24"/>
        </w:rPr>
        <w:t> </w:t>
      </w:r>
      <w:r>
        <w:rPr>
          <w:spacing w:val="-4"/>
          <w:w w:val="75"/>
          <w:sz w:val="24"/>
        </w:rPr>
        <w:t>„</w:t>
      </w:r>
      <w:r>
        <w:rPr>
          <w:spacing w:val="1"/>
          <w:sz w:val="24"/>
        </w:rPr>
        <w:t>E</w:t>
      </w:r>
      <w:r>
        <w:rPr>
          <w:spacing w:val="-4"/>
          <w:w w:val="42"/>
          <w:sz w:val="24"/>
        </w:rPr>
        <w:t>‟</w:t>
      </w:r>
      <w:r>
        <w:rPr>
          <w:sz w:val="24"/>
        </w:rPr>
        <w:t>.</w:t>
      </w:r>
    </w:p>
    <w:p>
      <w:pPr>
        <w:pStyle w:val="ListParagraph"/>
        <w:numPr>
          <w:ilvl w:val="2"/>
          <w:numId w:val="31"/>
        </w:numPr>
        <w:tabs>
          <w:tab w:pos="1958" w:val="left" w:leader="none"/>
          <w:tab w:pos="1959" w:val="left" w:leader="none"/>
        </w:tabs>
        <w:spacing w:line="240" w:lineRule="auto" w:before="61" w:after="0"/>
        <w:ind w:left="1958" w:right="0" w:hanging="361"/>
        <w:jc w:val="left"/>
        <w:rPr>
          <w:sz w:val="24"/>
        </w:rPr>
      </w:pPr>
      <w:r>
        <w:rPr>
          <w:spacing w:val="-1"/>
          <w:sz w:val="24"/>
        </w:rPr>
        <w:t>N</w:t>
      </w:r>
      <w:r>
        <w:rPr>
          <w:spacing w:val="-2"/>
          <w:sz w:val="24"/>
        </w:rPr>
        <w:t>ế</w:t>
      </w:r>
      <w:r>
        <w:rPr>
          <w:sz w:val="24"/>
        </w:rPr>
        <w:t>u</w:t>
      </w:r>
      <w:r>
        <w:rPr>
          <w:spacing w:val="2"/>
          <w:sz w:val="24"/>
        </w:rPr>
        <w:t> </w:t>
      </w:r>
      <w:r>
        <w:rPr>
          <w:spacing w:val="-5"/>
          <w:sz w:val="24"/>
        </w:rPr>
        <w:t>b</w:t>
      </w:r>
      <w:r>
        <w:rPr>
          <w:spacing w:val="3"/>
          <w:sz w:val="24"/>
        </w:rPr>
        <w:t>ằ</w:t>
      </w:r>
      <w:r>
        <w:rPr>
          <w:spacing w:val="-5"/>
          <w:sz w:val="24"/>
        </w:rPr>
        <w:t>n</w:t>
      </w:r>
      <w:r>
        <w:rPr>
          <w:sz w:val="24"/>
        </w:rPr>
        <w:t>g</w:t>
      </w:r>
      <w:r>
        <w:rPr>
          <w:spacing w:val="3"/>
          <w:sz w:val="24"/>
        </w:rPr>
        <w:t> </w:t>
      </w:r>
      <w:r>
        <w:rPr>
          <w:spacing w:val="-1"/>
          <w:sz w:val="24"/>
        </w:rPr>
        <w:t>H</w:t>
      </w:r>
      <w:r>
        <w:rPr>
          <w:sz w:val="24"/>
        </w:rPr>
        <w:t>3</w:t>
      </w:r>
      <w:r>
        <w:rPr>
          <w:spacing w:val="1"/>
          <w:sz w:val="24"/>
        </w:rPr>
        <w:t> </w:t>
      </w:r>
      <w:r>
        <w:rPr>
          <w:sz w:val="24"/>
        </w:rPr>
        <w:t>=</w:t>
      </w:r>
      <w:r>
        <w:rPr>
          <w:spacing w:val="1"/>
          <w:sz w:val="24"/>
        </w:rPr>
        <w:t> </w:t>
      </w:r>
      <w:r>
        <w:rPr>
          <w:sz w:val="24"/>
        </w:rPr>
        <w:t>0</w:t>
      </w:r>
      <w:r>
        <w:rPr>
          <w:spacing w:val="-3"/>
          <w:sz w:val="24"/>
        </w:rPr>
        <w:t> </w:t>
      </w:r>
      <w:r>
        <w:rPr>
          <w:spacing w:val="5"/>
          <w:sz w:val="24"/>
        </w:rPr>
        <w:t>t</w:t>
      </w:r>
      <w:r>
        <w:rPr>
          <w:sz w:val="24"/>
        </w:rPr>
        <w:t>hì</w:t>
      </w:r>
      <w:r>
        <w:rPr>
          <w:spacing w:val="-7"/>
          <w:sz w:val="24"/>
        </w:rPr>
        <w:t> </w:t>
      </w:r>
      <w:r>
        <w:rPr>
          <w:sz w:val="24"/>
        </w:rPr>
        <w:t>đã</w:t>
      </w:r>
      <w:r>
        <w:rPr>
          <w:spacing w:val="1"/>
          <w:sz w:val="24"/>
        </w:rPr>
        <w:t> </w:t>
      </w:r>
      <w:r>
        <w:rPr>
          <w:sz w:val="24"/>
        </w:rPr>
        <w:t>n</w:t>
      </w:r>
      <w:r>
        <w:rPr>
          <w:spacing w:val="-5"/>
          <w:sz w:val="24"/>
        </w:rPr>
        <w:t>h</w:t>
      </w:r>
      <w:r>
        <w:rPr>
          <w:spacing w:val="3"/>
          <w:sz w:val="24"/>
        </w:rPr>
        <w:t>ấ</w:t>
      </w:r>
      <w:r>
        <w:rPr>
          <w:sz w:val="24"/>
        </w:rPr>
        <w:t>n</w:t>
      </w:r>
      <w:r>
        <w:rPr>
          <w:spacing w:val="-3"/>
          <w:sz w:val="24"/>
        </w:rPr>
        <w:t> </w:t>
      </w:r>
      <w:r>
        <w:rPr>
          <w:spacing w:val="4"/>
          <w:sz w:val="24"/>
        </w:rPr>
        <w:t>p</w:t>
      </w:r>
      <w:r>
        <w:rPr>
          <w:sz w:val="24"/>
        </w:rPr>
        <w:t>hím</w:t>
      </w:r>
      <w:r>
        <w:rPr>
          <w:spacing w:val="-2"/>
          <w:sz w:val="24"/>
        </w:rPr>
        <w:t> </w:t>
      </w:r>
      <w:r>
        <w:rPr>
          <w:spacing w:val="-3"/>
          <w:sz w:val="24"/>
        </w:rPr>
        <w:t>s</w:t>
      </w:r>
      <w:r>
        <w:rPr>
          <w:sz w:val="24"/>
        </w:rPr>
        <w:t>ố</w:t>
      </w:r>
      <w:r>
        <w:rPr>
          <w:spacing w:val="6"/>
          <w:sz w:val="24"/>
        </w:rPr>
        <w:t> </w:t>
      </w:r>
      <w:r>
        <w:rPr>
          <w:spacing w:val="-4"/>
          <w:w w:val="75"/>
          <w:sz w:val="24"/>
        </w:rPr>
        <w:t>„</w:t>
      </w:r>
      <w:r>
        <w:rPr>
          <w:spacing w:val="-4"/>
          <w:sz w:val="24"/>
        </w:rPr>
        <w:t>F</w:t>
      </w:r>
      <w:r>
        <w:rPr>
          <w:spacing w:val="-4"/>
          <w:w w:val="42"/>
          <w:sz w:val="24"/>
        </w:rPr>
        <w:t>‟</w:t>
      </w:r>
      <w:r>
        <w:rPr>
          <w:sz w:val="24"/>
        </w:rPr>
        <w:t>.</w:t>
      </w:r>
    </w:p>
    <w:p>
      <w:pPr>
        <w:pStyle w:val="ListParagraph"/>
        <w:numPr>
          <w:ilvl w:val="2"/>
          <w:numId w:val="31"/>
        </w:numPr>
        <w:tabs>
          <w:tab w:pos="1963" w:val="left" w:leader="none"/>
          <w:tab w:pos="1964" w:val="left" w:leader="none"/>
        </w:tabs>
        <w:spacing w:line="240" w:lineRule="auto" w:before="56" w:after="0"/>
        <w:ind w:left="1963" w:right="0" w:hanging="361"/>
        <w:jc w:val="left"/>
        <w:rPr>
          <w:sz w:val="24"/>
        </w:rPr>
      </w:pPr>
      <w:r>
        <w:rPr>
          <w:sz w:val="24"/>
        </w:rPr>
        <w:t>Nếu không có phím nhấn nào ở cột C</w:t>
      </w:r>
      <w:r>
        <w:rPr>
          <w:sz w:val="24"/>
          <w:vertAlign w:val="subscript"/>
        </w:rPr>
        <w:t>3</w:t>
      </w:r>
      <w:r>
        <w:rPr>
          <w:sz w:val="24"/>
          <w:vertAlign w:val="baseline"/>
        </w:rPr>
        <w:t> đến đây xem nhƣ kết</w:t>
      </w:r>
      <w:r>
        <w:rPr>
          <w:spacing w:val="-10"/>
          <w:sz w:val="24"/>
          <w:vertAlign w:val="baseline"/>
        </w:rPr>
        <w:t> </w:t>
      </w:r>
      <w:r>
        <w:rPr>
          <w:sz w:val="24"/>
          <w:vertAlign w:val="baseline"/>
        </w:rPr>
        <w:t>thúc.</w:t>
      </w:r>
    </w:p>
    <w:p>
      <w:pPr>
        <w:pStyle w:val="BodyText"/>
        <w:spacing w:before="5"/>
        <w:rPr>
          <w:sz w:val="12"/>
        </w:rPr>
      </w:pPr>
      <w:r>
        <w:rPr/>
        <w:pict>
          <v:group style="position:absolute;margin-left:202.854858pt;margin-top:9.132078pt;width:220.5pt;height:137.950pt;mso-position-horizontal-relative:page;mso-position-vertical-relative:paragraph;z-index:-15440896;mso-wrap-distance-left:0;mso-wrap-distance-right:0" coordorigin="4057,183" coordsize="4410,2759">
            <v:shape style="position:absolute;left:4164;top:246;width:4302;height:2694" type="#_x0000_t75" stroked="false">
              <v:imagedata r:id="rId481" o:title=""/>
            </v:shape>
            <v:shape style="position:absolute;left:4057;top:182;width:436;height:187" type="#_x0000_t202" filled="false" stroked="false">
              <v:textbox inset="0,0,0,0">
                <w:txbxContent>
                  <w:p>
                    <w:pPr>
                      <w:spacing w:line="176" w:lineRule="exact" w:before="0"/>
                      <w:ind w:left="0" w:right="0" w:firstLine="0"/>
                      <w:jc w:val="left"/>
                      <w:rPr>
                        <w:b/>
                        <w:i/>
                        <w:sz w:val="16"/>
                      </w:rPr>
                    </w:pPr>
                    <w:r>
                      <w:rPr>
                        <w:b/>
                        <w:i/>
                        <w:color w:val="C00000"/>
                        <w:sz w:val="16"/>
                      </w:rPr>
                      <w:t>V</w:t>
                    </w:r>
                    <w:r>
                      <w:rPr>
                        <w:b/>
                        <w:i/>
                        <w:color w:val="C00000"/>
                        <w:sz w:val="16"/>
                        <w:vertAlign w:val="subscript"/>
                      </w:rPr>
                      <w:t>CC</w:t>
                    </w:r>
                    <w:r>
                      <w:rPr>
                        <w:b/>
                        <w:i/>
                        <w:color w:val="C00000"/>
                        <w:sz w:val="16"/>
                        <w:vertAlign w:val="baseline"/>
                      </w:rPr>
                      <w:t>=1</w:t>
                    </w:r>
                  </w:p>
                </w:txbxContent>
              </v:textbox>
              <w10:wrap type="none"/>
            </v:shape>
            <v:shape style="position:absolute;left:4919;top:475;width:100;height:1036" type="#_x0000_t202" filled="false" stroked="false">
              <v:textbox inset="0,0,0,0">
                <w:txbxContent>
                  <w:p>
                    <w:pPr>
                      <w:spacing w:line="176" w:lineRule="exact" w:before="0"/>
                      <w:ind w:left="0" w:right="0" w:firstLine="0"/>
                      <w:jc w:val="left"/>
                      <w:rPr>
                        <w:b/>
                        <w:i/>
                        <w:sz w:val="16"/>
                      </w:rPr>
                    </w:pPr>
                    <w:r>
                      <w:rPr>
                        <w:b/>
                        <w:i/>
                        <w:color w:val="C00000"/>
                        <w:w w:val="99"/>
                        <w:sz w:val="16"/>
                      </w:rPr>
                      <w:t>0</w:t>
                    </w:r>
                  </w:p>
                  <w:p>
                    <w:pPr>
                      <w:spacing w:before="102"/>
                      <w:ind w:left="0" w:right="0" w:firstLine="0"/>
                      <w:jc w:val="left"/>
                      <w:rPr>
                        <w:b/>
                        <w:i/>
                        <w:sz w:val="16"/>
                      </w:rPr>
                    </w:pPr>
                    <w:r>
                      <w:rPr>
                        <w:b/>
                        <w:i/>
                        <w:color w:val="C00000"/>
                        <w:w w:val="99"/>
                        <w:sz w:val="16"/>
                      </w:rPr>
                      <w:t>1</w:t>
                    </w:r>
                  </w:p>
                  <w:p>
                    <w:pPr>
                      <w:spacing w:before="103"/>
                      <w:ind w:left="0" w:right="0" w:firstLine="0"/>
                      <w:jc w:val="left"/>
                      <w:rPr>
                        <w:b/>
                        <w:i/>
                        <w:sz w:val="16"/>
                      </w:rPr>
                    </w:pPr>
                    <w:r>
                      <w:rPr>
                        <w:b/>
                        <w:i/>
                        <w:color w:val="C00000"/>
                        <w:w w:val="99"/>
                        <w:sz w:val="16"/>
                      </w:rPr>
                      <w:t>2</w:t>
                    </w:r>
                  </w:p>
                  <w:p>
                    <w:pPr>
                      <w:spacing w:before="102"/>
                      <w:ind w:left="0" w:right="0" w:firstLine="0"/>
                      <w:jc w:val="left"/>
                      <w:rPr>
                        <w:b/>
                        <w:i/>
                        <w:sz w:val="16"/>
                      </w:rPr>
                    </w:pPr>
                    <w:r>
                      <w:rPr>
                        <w:b/>
                        <w:i/>
                        <w:color w:val="C00000"/>
                        <w:w w:val="99"/>
                        <w:sz w:val="16"/>
                      </w:rPr>
                      <w:t>3</w:t>
                    </w:r>
                  </w:p>
                </w:txbxContent>
              </v:textbox>
              <w10:wrap type="none"/>
            </v:shape>
            <v:shape style="position:absolute;left:5493;top:467;width:120;height:1044" type="#_x0000_t202" filled="false" stroked="false">
              <v:textbox inset="0,0,0,0">
                <w:txbxContent>
                  <w:p>
                    <w:pPr>
                      <w:spacing w:line="176" w:lineRule="exact" w:before="0"/>
                      <w:ind w:left="0" w:right="0" w:firstLine="0"/>
                      <w:jc w:val="left"/>
                      <w:rPr>
                        <w:b/>
                        <w:i/>
                        <w:sz w:val="16"/>
                      </w:rPr>
                    </w:pPr>
                    <w:r>
                      <w:rPr>
                        <w:b/>
                        <w:i/>
                        <w:color w:val="C00000"/>
                        <w:w w:val="99"/>
                        <w:sz w:val="16"/>
                      </w:rPr>
                      <w:t>4</w:t>
                    </w:r>
                  </w:p>
                  <w:p>
                    <w:pPr>
                      <w:spacing w:before="103"/>
                      <w:ind w:left="19" w:right="0" w:firstLine="0"/>
                      <w:jc w:val="left"/>
                      <w:rPr>
                        <w:b/>
                        <w:i/>
                        <w:sz w:val="16"/>
                      </w:rPr>
                    </w:pPr>
                    <w:r>
                      <w:rPr>
                        <w:b/>
                        <w:i/>
                        <w:color w:val="C00000"/>
                        <w:w w:val="99"/>
                        <w:sz w:val="16"/>
                      </w:rPr>
                      <w:t>5</w:t>
                    </w:r>
                  </w:p>
                  <w:p>
                    <w:pPr>
                      <w:spacing w:before="110"/>
                      <w:ind w:left="19" w:right="0" w:firstLine="0"/>
                      <w:jc w:val="left"/>
                      <w:rPr>
                        <w:b/>
                        <w:i/>
                        <w:sz w:val="16"/>
                      </w:rPr>
                    </w:pPr>
                    <w:r>
                      <w:rPr>
                        <w:b/>
                        <w:i/>
                        <w:color w:val="C00000"/>
                        <w:w w:val="99"/>
                        <w:sz w:val="16"/>
                      </w:rPr>
                      <w:t>6</w:t>
                    </w:r>
                  </w:p>
                  <w:p>
                    <w:pPr>
                      <w:spacing w:before="102"/>
                      <w:ind w:left="19" w:right="0" w:firstLine="0"/>
                      <w:jc w:val="left"/>
                      <w:rPr>
                        <w:b/>
                        <w:i/>
                        <w:sz w:val="16"/>
                      </w:rPr>
                    </w:pPr>
                    <w:r>
                      <w:rPr>
                        <w:b/>
                        <w:i/>
                        <w:color w:val="C00000"/>
                        <w:w w:val="99"/>
                        <w:sz w:val="16"/>
                      </w:rPr>
                      <w:t>7</w:t>
                    </w:r>
                  </w:p>
                </w:txbxContent>
              </v:textbox>
              <w10:wrap type="none"/>
            </v:shape>
            <v:shape style="position:absolute;left:6066;top:467;width:128;height:1036" type="#_x0000_t202" filled="false" stroked="false">
              <v:textbox inset="0,0,0,0">
                <w:txbxContent>
                  <w:p>
                    <w:pPr>
                      <w:spacing w:line="176" w:lineRule="exact" w:before="0"/>
                      <w:ind w:left="1" w:right="0" w:firstLine="0"/>
                      <w:jc w:val="left"/>
                      <w:rPr>
                        <w:b/>
                        <w:i/>
                        <w:sz w:val="16"/>
                      </w:rPr>
                    </w:pPr>
                    <w:r>
                      <w:rPr>
                        <w:b/>
                        <w:i/>
                        <w:color w:val="C00000"/>
                        <w:w w:val="99"/>
                        <w:sz w:val="16"/>
                      </w:rPr>
                      <w:t>8</w:t>
                    </w:r>
                  </w:p>
                  <w:p>
                    <w:pPr>
                      <w:spacing w:before="118"/>
                      <w:ind w:left="0" w:right="0" w:firstLine="0"/>
                      <w:jc w:val="left"/>
                      <w:rPr>
                        <w:b/>
                        <w:i/>
                        <w:sz w:val="16"/>
                      </w:rPr>
                    </w:pPr>
                    <w:r>
                      <w:rPr>
                        <w:b/>
                        <w:i/>
                        <w:color w:val="C00000"/>
                        <w:w w:val="99"/>
                        <w:sz w:val="16"/>
                      </w:rPr>
                      <w:t>9</w:t>
                    </w:r>
                  </w:p>
                  <w:p>
                    <w:pPr>
                      <w:spacing w:line="286" w:lineRule="exact" w:before="8"/>
                      <w:ind w:left="1" w:right="0" w:firstLine="0"/>
                      <w:jc w:val="left"/>
                      <w:rPr>
                        <w:b/>
                        <w:i/>
                        <w:sz w:val="16"/>
                      </w:rPr>
                    </w:pPr>
                    <w:r>
                      <w:rPr>
                        <w:b/>
                        <w:i/>
                        <w:color w:val="C00000"/>
                        <w:sz w:val="16"/>
                      </w:rPr>
                      <w:t>A </w:t>
                    </w:r>
                    <w:r>
                      <w:rPr>
                        <w:b/>
                        <w:i/>
                        <w:color w:val="C00000"/>
                        <w:sz w:val="16"/>
                      </w:rPr>
                      <w:t>B</w:t>
                    </w:r>
                  </w:p>
                </w:txbxContent>
              </v:textbox>
              <w10:wrap type="none"/>
            </v:shape>
            <v:shape style="position:absolute;left:6641;top:467;width:136;height:1037" type="#_x0000_t202" filled="false" stroked="false">
              <v:textbox inset="0,0,0,0">
                <w:txbxContent>
                  <w:p>
                    <w:pPr>
                      <w:spacing w:line="379" w:lineRule="auto" w:before="0"/>
                      <w:ind w:left="0" w:right="18" w:firstLine="0"/>
                      <w:jc w:val="both"/>
                      <w:rPr>
                        <w:b/>
                        <w:i/>
                        <w:sz w:val="16"/>
                      </w:rPr>
                    </w:pPr>
                    <w:r>
                      <w:rPr>
                        <w:b/>
                        <w:i/>
                        <w:color w:val="C00000"/>
                        <w:sz w:val="16"/>
                      </w:rPr>
                      <w:t>C </w:t>
                    </w:r>
                    <w:r>
                      <w:rPr>
                        <w:b/>
                        <w:i/>
                        <w:color w:val="C00000"/>
                        <w:sz w:val="16"/>
                      </w:rPr>
                      <w:t>D E</w:t>
                    </w:r>
                  </w:p>
                  <w:p>
                    <w:pPr>
                      <w:spacing w:line="172" w:lineRule="exact" w:before="0"/>
                      <w:ind w:left="0" w:right="0" w:firstLine="0"/>
                      <w:jc w:val="left"/>
                      <w:rPr>
                        <w:b/>
                        <w:i/>
                        <w:sz w:val="16"/>
                      </w:rPr>
                    </w:pPr>
                    <w:r>
                      <w:rPr>
                        <w:b/>
                        <w:i/>
                        <w:color w:val="C00000"/>
                        <w:w w:val="99"/>
                        <w:sz w:val="16"/>
                      </w:rPr>
                      <w:t>F</w:t>
                    </w:r>
                  </w:p>
                </w:txbxContent>
              </v:textbox>
              <w10:wrap type="none"/>
            </v:shape>
            <v:shape style="position:absolute;left:5256;top:1649;width:1842;height:185" type="#_x0000_t202" filled="false" stroked="false">
              <v:textbox inset="0,0,0,0">
                <w:txbxContent>
                  <w:p>
                    <w:pPr>
                      <w:tabs>
                        <w:tab w:pos="593" w:val="left" w:leader="none"/>
                        <w:tab w:pos="1147" w:val="left" w:leader="none"/>
                        <w:tab w:pos="1741" w:val="left" w:leader="none"/>
                      </w:tabs>
                      <w:spacing w:line="184" w:lineRule="exact" w:before="0"/>
                      <w:ind w:left="0" w:right="0" w:firstLine="0"/>
                      <w:jc w:val="left"/>
                      <w:rPr>
                        <w:b/>
                        <w:i/>
                        <w:sz w:val="16"/>
                      </w:rPr>
                    </w:pPr>
                    <w:r>
                      <w:rPr>
                        <w:b/>
                        <w:i/>
                        <w:color w:val="C00000"/>
                        <w:position w:val="1"/>
                        <w:sz w:val="16"/>
                      </w:rPr>
                      <w:t>1</w:t>
                      <w:tab/>
                    </w:r>
                    <w:r>
                      <w:rPr>
                        <w:b/>
                        <w:i/>
                        <w:color w:val="C00000"/>
                        <w:sz w:val="16"/>
                      </w:rPr>
                      <w:t>1</w:t>
                      <w:tab/>
                    </w:r>
                    <w:r>
                      <w:rPr>
                        <w:b/>
                        <w:i/>
                        <w:color w:val="C00000"/>
                        <w:position w:val="1"/>
                        <w:sz w:val="16"/>
                      </w:rPr>
                      <w:t>1</w:t>
                      <w:tab/>
                      <w:t>0</w:t>
                    </w:r>
                  </w:p>
                </w:txbxContent>
              </v:textbox>
              <w10:wrap type="none"/>
            </v:shape>
            <v:shape style="position:absolute;left:7470;top:525;width:377;height:2242" type="#_x0000_t202" filled="false" stroked="false">
              <v:textbox inset="0,0,0,0">
                <w:txbxContent>
                  <w:p>
                    <w:pPr>
                      <w:spacing w:line="206" w:lineRule="auto" w:before="23"/>
                      <w:ind w:left="0" w:right="18" w:firstLine="0"/>
                      <w:jc w:val="both"/>
                      <w:rPr>
                        <w:b/>
                        <w:i/>
                        <w:sz w:val="28"/>
                      </w:rPr>
                    </w:pPr>
                    <w:r>
                      <w:rPr>
                        <w:b/>
                        <w:i/>
                        <w:color w:val="285EA6"/>
                        <w:sz w:val="28"/>
                      </w:rPr>
                      <w:t>H0</w:t>
                    </w:r>
                    <w:r>
                      <w:rPr>
                        <w:b/>
                        <w:i/>
                        <w:color w:val="285EA6"/>
                        <w:w w:val="99"/>
                        <w:sz w:val="28"/>
                      </w:rPr>
                      <w:t> </w:t>
                    </w:r>
                    <w:r>
                      <w:rPr>
                        <w:b/>
                        <w:i/>
                        <w:color w:val="285EA6"/>
                        <w:sz w:val="28"/>
                      </w:rPr>
                      <w:t>H1</w:t>
                    </w:r>
                    <w:r>
                      <w:rPr>
                        <w:b/>
                        <w:i/>
                        <w:color w:val="285EA6"/>
                        <w:w w:val="99"/>
                        <w:sz w:val="28"/>
                      </w:rPr>
                      <w:t> </w:t>
                    </w:r>
                    <w:r>
                      <w:rPr>
                        <w:b/>
                        <w:i/>
                        <w:color w:val="285EA6"/>
                        <w:sz w:val="28"/>
                      </w:rPr>
                      <w:t>H2</w:t>
                    </w:r>
                    <w:r>
                      <w:rPr>
                        <w:b/>
                        <w:i/>
                        <w:color w:val="285EA6"/>
                        <w:w w:val="99"/>
                        <w:sz w:val="28"/>
                      </w:rPr>
                      <w:t> </w:t>
                    </w:r>
                    <w:r>
                      <w:rPr>
                        <w:b/>
                        <w:i/>
                        <w:color w:val="285EA6"/>
                        <w:sz w:val="28"/>
                      </w:rPr>
                      <w:t>H3</w:t>
                    </w:r>
                    <w:r>
                      <w:rPr>
                        <w:b/>
                        <w:i/>
                        <w:color w:val="285EA6"/>
                        <w:w w:val="99"/>
                        <w:sz w:val="28"/>
                      </w:rPr>
                      <w:t> </w:t>
                    </w:r>
                    <w:r>
                      <w:rPr>
                        <w:b/>
                        <w:i/>
                        <w:color w:val="FF0000"/>
                        <w:sz w:val="28"/>
                      </w:rPr>
                      <w:t>C3 C2 C1 C0</w:t>
                    </w:r>
                  </w:p>
                </w:txbxContent>
              </v:textbox>
              <w10:wrap type="none"/>
            </v:shape>
            <w10:wrap type="topAndBottom"/>
          </v:group>
        </w:pict>
      </w:r>
    </w:p>
    <w:p>
      <w:pPr>
        <w:spacing w:before="129"/>
        <w:ind w:left="1652" w:right="1546" w:firstLine="0"/>
        <w:jc w:val="center"/>
        <w:rPr>
          <w:i/>
          <w:sz w:val="24"/>
        </w:rPr>
      </w:pPr>
      <w:r>
        <w:rPr>
          <w:i/>
          <w:sz w:val="24"/>
        </w:rPr>
        <w:t>Hình 5-57: Bàn phím ma trận 4×4 với cột C</w:t>
      </w:r>
      <w:r>
        <w:rPr>
          <w:i/>
          <w:sz w:val="24"/>
          <w:vertAlign w:val="subscript"/>
        </w:rPr>
        <w:t>3</w:t>
      </w:r>
      <w:r>
        <w:rPr>
          <w:i/>
          <w:sz w:val="24"/>
          <w:vertAlign w:val="baseline"/>
        </w:rPr>
        <w:t> bằng 0.</w:t>
      </w:r>
    </w:p>
    <w:p>
      <w:pPr>
        <w:spacing w:after="0"/>
        <w:jc w:val="center"/>
        <w:rPr>
          <w:sz w:val="24"/>
        </w:rPr>
        <w:sectPr>
          <w:pgSz w:w="11910" w:h="16840"/>
          <w:pgMar w:header="283" w:footer="472" w:top="640" w:bottom="660" w:left="740" w:right="0"/>
        </w:sectPr>
      </w:pPr>
    </w:p>
    <w:p>
      <w:pPr>
        <w:pStyle w:val="BodyText"/>
        <w:spacing w:line="237" w:lineRule="auto"/>
        <w:ind w:left="676" w:right="491" w:firstLine="566"/>
      </w:pPr>
      <w:r>
        <w:rPr/>
        <w:t>Tên các phím để chúng ta phân biệt, còn chƣơng trình phân biệt các phím bằng mã, mỗi phím có 1 mã phím do phần mềm lập trình xây dựng, để đơn giản mỗi phím đƣợc đặt mã nhƣ sau :</w:t>
      </w:r>
    </w:p>
    <w:p>
      <w:pPr>
        <w:pStyle w:val="BodyText"/>
        <w:spacing w:line="343" w:lineRule="auto" w:before="118"/>
        <w:ind w:left="1243" w:right="2039"/>
      </w:pPr>
      <w:r>
        <w:rPr/>
        <w:pict>
          <v:group style="position:absolute;margin-left:107.015594pt;margin-top:47.865017pt;width:411.8pt;height:554.75pt;mso-position-horizontal-relative:page;mso-position-vertical-relative:paragraph;z-index:-15430656;mso-wrap-distance-left:0;mso-wrap-distance-right:0" coordorigin="2140,957" coordsize="8236,11095">
            <v:shape style="position:absolute;left:3794;top:994;width:1954;height:435" coordorigin="3795,995" coordsize="1954,435" path="m5539,995l4012,995,4006,1001,3939,1012,3881,1042,3835,1088,3805,1146,3795,1213,3805,1280,3835,1338,3881,1384,3939,1414,4006,1424,4012,1429,5539,1429,5537,1424,5604,1414,5662,1384,5708,1338,5738,1280,5749,1213,5738,1146,5708,1088,5662,1042,5604,1012,5537,1001,5539,995xe" filled="true" fillcolor="#cdcdcd" stroked="false">
              <v:path arrowok="t"/>
              <v:fill opacity="32639f" type="solid"/>
            </v:shape>
            <v:shape style="position:absolute;left:4012;top:1429;width:1528;height:2" coordorigin="4012,1429" coordsize="1528,0" path="m4012,1429l5539,1429,5539,1429e" filled="false" stroked="true" strokeweight="1.49822pt" strokecolor="#cdcdcd">
              <v:path arrowok="t"/>
              <v:stroke dashstyle="solid"/>
            </v:shape>
            <v:shape style="position:absolute;left:3779;top:1072;width:242;height:367" type="#_x0000_t75" stroked="false">
              <v:imagedata r:id="rId482" o:title=""/>
            </v:shape>
            <v:shape style="position:absolute;left:5536;top:1337;width:171;height:87" coordorigin="5537,1338" coordsize="171,87" path="m5537,1424l5604,1414,5662,1384,5708,1338e" filled="false" stroked="true" strokeweight="1.498041pt" strokecolor="#cdcdcd">
              <v:path arrowok="t"/>
              <v:stroke dashstyle="solid"/>
            </v:shape>
            <v:shape style="position:absolute;left:3765;top:972;width:1954;height:428" type="#_x0000_t75" stroked="false">
              <v:imagedata r:id="rId483" o:title=""/>
            </v:shape>
            <v:shape style="position:absolute;left:3765;top:972;width:1954;height:428" coordorigin="3766,972" coordsize="1954,428" path="m3982,1399l5509,1399,5508,1396,5575,1385,5633,1355,5679,1309,5709,1251,5720,1184,5709,1117,5679,1059,5633,1013,5575,983,5508,972,5509,980,3982,980,3910,983,3852,1013,3807,1059,3777,1117,3766,1184,3777,1251,3807,1309,3852,1355,3910,1385,3977,1396,3982,1399xe" filled="false" stroked="true" strokeweight="1.49818pt" strokecolor="#000000">
              <v:path arrowok="t"/>
              <v:stroke dashstyle="solid"/>
            </v:shape>
            <v:shape style="position:absolute;left:4655;top:1399;width:195;height:540" type="#_x0000_t75" stroked="false">
              <v:imagedata r:id="rId484" o:title=""/>
            </v:shape>
            <v:line style="position:absolute" from="4776,2898" to="4776,3302" stroked="true" strokeweight="1.497347pt" strokecolor="#cdcdcd">
              <v:stroke dashstyle="solid"/>
            </v:line>
            <v:shape style="position:absolute;left:4700;top:3272;width:165;height:240" coordorigin="4701,3272" coordsize="165,240" path="m4865,3272l4701,3272,4776,3512,4865,3272xe" filled="true" fillcolor="#cdcdcd" stroked="false">
              <v:path arrowok="t"/>
              <v:fill opacity="32639f" type="solid"/>
            </v:shape>
            <v:line style="position:absolute" from="4746,2868" to="4746,3272" stroked="true" strokeweight="1.497347pt" strokecolor="#000000">
              <v:stroke dashstyle="solid"/>
            </v:line>
            <v:shape style="position:absolute;left:4670;top:3242;width:165;height:255" coordorigin="4671,3242" coordsize="165,255" path="m4836,3242l4671,3257,4761,3497,4836,3242xe" filled="true" fillcolor="#000000" stroked="false">
              <v:path arrowok="t"/>
              <v:fill type="solid"/>
            </v:shape>
            <v:shape style="position:absolute;left:2290;top:1938;width:4972;height:959" coordorigin="2290,1939" coordsize="4972,959" path="m7261,1939l2769,1939,2290,2898,6782,2898,7261,1939xe" filled="true" fillcolor="#cdcdcd" stroked="false">
              <v:path arrowok="t"/>
              <v:fill opacity="32639f" type="solid"/>
            </v:shape>
            <v:shape style="position:absolute;left:2290;top:1938;width:4493;height:959" coordorigin="2290,1939" coordsize="4493,959" path="m2290,2898l6782,2898,6782,2898m2769,1939l2769,1939,2290,2898e" filled="false" stroked="true" strokeweight="1.497784pt" strokecolor="#cdcdcd">
              <v:path arrowok="t"/>
              <v:stroke dashstyle="solid"/>
            </v:shape>
            <v:shape style="position:absolute;left:2260;top:1908;width:4972;height:959" type="#_x0000_t75" stroked="false">
              <v:imagedata r:id="rId485" o:title=""/>
            </v:shape>
            <v:shape style="position:absolute;left:2260;top:1908;width:4972;height:959" coordorigin="2260,1909" coordsize="4972,959" path="m2260,2868l6752,2868,7231,1909,2739,1909,2260,2868xe" filled="false" stroked="true" strokeweight="1.498189pt" strokecolor="#404040">
              <v:path arrowok="t"/>
              <v:stroke dashstyle="solid"/>
            </v:shape>
            <v:line style="position:absolute" from="4776,4231" to="4776,4651" stroked="true" strokeweight="1.497347pt" strokecolor="#cdcdcd">
              <v:stroke dashstyle="solid"/>
            </v:line>
            <v:shape style="position:absolute;left:4700;top:4635;width:165;height:240" coordorigin="4701,4636" coordsize="165,240" path="m4865,4636l4701,4636,4776,4875,4865,4636xe" filled="true" fillcolor="#cdcdcd" stroked="false">
              <v:path arrowok="t"/>
              <v:fill opacity="32639f" type="solid"/>
            </v:shape>
            <v:line style="position:absolute" from="4761,4216" to="4746,4636" stroked="true" strokeweight="1.497348pt" strokecolor="#000000">
              <v:stroke dashstyle="solid"/>
            </v:line>
            <v:shape style="position:absolute;left:4670;top:4605;width:165;height:240" coordorigin="4671,4606" coordsize="165,240" path="m4836,4606l4671,4606,4746,4845,4836,4606xe" filled="true" fillcolor="#000000" stroked="false">
              <v:path arrowok="t"/>
              <v:fill type="solid"/>
            </v:shape>
            <v:shape style="position:absolute;left:2993;top:4875;width:3579;height:555" coordorigin="2994,4875" coordsize="3579,555" path="m4776,4875l2994,5145,4776,5430,6572,5145,4776,4875xe" filled="true" fillcolor="#cdcdcd" stroked="false">
              <v:path arrowok="t"/>
              <v:fill opacity="32639f" type="solid"/>
            </v:shape>
            <v:shape style="position:absolute;left:2993;top:5144;width:3579;height:285" coordorigin="2994,5145" coordsize="3579,285" path="m2994,5145l2994,5145m4776,5430l4776,5430,2994,5145m6572,5145l6572,5145,4776,5430e" filled="false" stroked="true" strokeweight="1.497784pt" strokecolor="#cdcdcd">
              <v:path arrowok="t"/>
              <v:stroke dashstyle="solid"/>
            </v:shape>
            <v:shape style="position:absolute;left:2963;top:4845;width:3579;height:555" type="#_x0000_t75" stroked="false">
              <v:imagedata r:id="rId486" o:title=""/>
            </v:shape>
            <v:shape style="position:absolute;left:2963;top:4845;width:3579;height:555" coordorigin="2964,4845" coordsize="3579,555" path="m2964,5115l4746,4845,6543,5115,4746,5400,2964,5115xe" filled="false" stroked="true" strokeweight="1.498199pt" strokecolor="#000000">
              <v:path arrowok="t"/>
              <v:stroke dashstyle="solid"/>
            </v:shape>
            <v:shape style="position:absolute;left:4670;top:5399;width:195;height:555" type="#_x0000_t75" stroked="false">
              <v:imagedata r:id="rId487" o:title=""/>
            </v:shape>
            <v:shape style="position:absolute;left:6542;top:5040;width:450;height:195" type="#_x0000_t75" stroked="false">
              <v:imagedata r:id="rId488" o:title=""/>
            </v:shape>
            <v:shape style="position:absolute;left:2993;top:5909;width:3579;height:555" coordorigin="2994,5909" coordsize="3579,555" path="m4776,5909l2994,6194,4776,6463,6572,6194,4776,5909xe" filled="true" fillcolor="#cdcdcd" stroked="false">
              <v:path arrowok="t"/>
              <v:fill opacity="32639f" type="solid"/>
            </v:shape>
            <v:shape style="position:absolute;left:2993;top:6193;width:3579;height:270" coordorigin="2994,6194" coordsize="3579,270" path="m2994,6194l2994,6194m4776,6463l4776,6463,2994,6194m6572,6194l6572,6194,4776,6463e" filled="false" stroked="true" strokeweight="1.497784pt" strokecolor="#cdcdcd">
              <v:path arrowok="t"/>
              <v:stroke dashstyle="solid"/>
            </v:shape>
            <v:shape style="position:absolute;left:2963;top:5879;width:3579;height:555" type="#_x0000_t75" stroked="false">
              <v:imagedata r:id="rId489" o:title=""/>
            </v:shape>
            <v:shape style="position:absolute;left:2963;top:5879;width:3579;height:555" coordorigin="2964,5879" coordsize="3579,555" path="m2964,6164l4746,5879,6543,6164,4746,6433,2964,6164xe" filled="false" stroked="true" strokeweight="1.498199pt" strokecolor="#000000">
              <v:path arrowok="t"/>
              <v:stroke dashstyle="solid"/>
            </v:shape>
            <v:shape style="position:absolute;left:4670;top:6433;width:195;height:570" type="#_x0000_t75" stroked="false">
              <v:imagedata r:id="rId490" o:title=""/>
            </v:shape>
            <v:shape style="position:absolute;left:6542;top:6073;width:450;height:195" type="#_x0000_t75" stroked="false">
              <v:imagedata r:id="rId491" o:title=""/>
            </v:shape>
            <v:shape style="position:absolute;left:2993;top:6942;width:3579;height:555" coordorigin="2994,6943" coordsize="3579,555" path="m4776,6943l2994,7227,4776,7497,6572,7227,4776,6943xe" filled="true" fillcolor="#cdcdcd" stroked="false">
              <v:path arrowok="t"/>
              <v:fill opacity="32639f" type="solid"/>
            </v:shape>
            <v:shape style="position:absolute;left:2993;top:7227;width:3579;height:270" coordorigin="2994,7227" coordsize="3579,270" path="m2994,7227l2994,7227m4776,7497l4776,7497,2994,7227m6572,7227l6572,7227,4776,7497e" filled="false" stroked="true" strokeweight="1.497784pt" strokecolor="#cdcdcd">
              <v:path arrowok="t"/>
              <v:stroke dashstyle="solid"/>
            </v:shape>
            <v:shape style="position:absolute;left:2963;top:6912;width:3579;height:555" type="#_x0000_t75" stroked="false">
              <v:imagedata r:id="rId492" o:title=""/>
            </v:shape>
            <v:shape style="position:absolute;left:2963;top:6912;width:3579;height:555" coordorigin="2964,6913" coordsize="3579,555" path="m2964,7197l4746,6913,6543,7197,4746,7467,2964,7197xe" filled="false" stroked="true" strokeweight="1.498199pt" strokecolor="#000000">
              <v:path arrowok="t"/>
              <v:stroke dashstyle="solid"/>
            </v:shape>
            <v:shape style="position:absolute;left:6542;top:7107;width:450;height:195" type="#_x0000_t75" stroked="false">
              <v:imagedata r:id="rId491" o:title=""/>
            </v:shape>
            <v:shape style="position:absolute;left:9911;top:5040;width:465;height:195" type="#_x0000_t75" stroked="false">
              <v:imagedata r:id="rId493" o:title=""/>
            </v:shape>
            <v:shape style="position:absolute;left:9881;top:6073;width:495;height:195" type="#_x0000_t75" stroked="false">
              <v:imagedata r:id="rId494" o:title=""/>
            </v:shape>
            <v:shape style="position:absolute;left:9881;top:7107;width:495;height:195" type="#_x0000_t75" stroked="false">
              <v:imagedata r:id="rId494" o:title=""/>
            </v:shape>
            <v:shape style="position:absolute;left:5000;top:5159;width:5336;height:3752" coordorigin="5000,5160" coordsize="5336,3752" path="m10331,5160l10331,8726,10336,8732,10322,8802,10284,8859,10226,8898,10157,8912,10151,8905,5000,8905e" filled="false" stroked="true" strokeweight="1.497931pt" strokecolor="#cdcdcd">
              <v:path arrowok="t"/>
              <v:stroke dashstyle="solid"/>
            </v:shape>
            <v:shape style="position:absolute;left:4775;top:8830;width:255;height:165" coordorigin="4776,8831" coordsize="255,165" path="m5030,8831l4776,8905,5030,8995,5030,8831xe" filled="true" fillcolor="#cdcdcd" stroked="false">
              <v:path arrowok="t"/>
              <v:fill opacity="32639f" type="solid"/>
            </v:shape>
            <v:shape style="position:absolute;left:4970;top:5129;width:5338;height:3761" coordorigin="4970,5130" coordsize="5338,3761" path="m10301,5130l10301,8711,10307,8703,10293,8773,10255,8830,10198,8869,10128,8883,10121,8890,4970,8890e" filled="false" stroked="true" strokeweight="1.49793pt" strokecolor="#000000">
              <v:path arrowok="t"/>
              <v:stroke dashstyle="solid"/>
            </v:shape>
            <v:shape style="position:absolute;left:4760;top:8800;width:240;height:165" coordorigin="4761,8801" coordsize="240,165" path="m5000,8801l4761,8890,5000,8965,5000,8801xe" filled="true" fillcolor="#000000" stroked="false">
              <v:path arrowok="t"/>
              <v:fill type="solid"/>
            </v:shape>
            <v:line style="position:absolute" from="4776,8561" to="4776,9235" stroked="true" strokeweight="1.497347pt" strokecolor="#cdcdcd">
              <v:stroke dashstyle="solid"/>
            </v:line>
            <v:shape style="position:absolute;left:2844;top:9444;width:3864;height:540" coordorigin="2844,9445" coordsize="3864,540" path="m4776,9445l2844,9714,4776,9984,6707,9714,4776,9445xe" filled="true" fillcolor="#cdcdcd" stroked="false">
              <v:path arrowok="t"/>
              <v:fill opacity="32639f" type="solid"/>
            </v:shape>
            <v:shape style="position:absolute;left:2844;top:9714;width:3864;height:270" coordorigin="2844,9714" coordsize="3864,270" path="m2844,9714l2844,9714m4776,9984l4776,9984,2844,9714m6707,9714l6707,9714,4776,9984e" filled="false" stroked="true" strokeweight="1.497784pt" strokecolor="#cdcdcd">
              <v:path arrowok="t"/>
              <v:stroke dashstyle="solid"/>
            </v:shape>
            <v:shape style="position:absolute;left:2814;top:9429;width:3864;height:540" type="#_x0000_t75" stroked="false">
              <v:imagedata r:id="rId495" o:title=""/>
            </v:shape>
            <v:shape style="position:absolute;left:2814;top:9429;width:3864;height:540" coordorigin="2814,9430" coordsize="3864,540" path="m2814,9700l4746,9430,6677,9700,4746,9969,2814,9700xe" filled="false" stroked="true" strokeweight="1.498203pt" strokecolor="#000000">
              <v:path arrowok="t"/>
              <v:stroke dashstyle="solid"/>
            </v:shape>
            <v:shape style="position:absolute;left:4700;top:9205;width:165;height:240" coordorigin="4701,9205" coordsize="165,240" path="m4865,9205l4701,9205,4776,9445,4865,9205xe" filled="true" fillcolor="#cdcdcd" stroked="false">
              <v:path arrowok="t"/>
              <v:fill opacity="32639f" type="solid"/>
            </v:shape>
            <v:line style="position:absolute" from="4746,8531" to="4746,9205" stroked="true" strokeweight="1.497347pt" strokecolor="#000000">
              <v:stroke dashstyle="solid"/>
            </v:line>
            <v:shape style="position:absolute;left:4670;top:9175;width:165;height:255" coordorigin="4671,9175" coordsize="165,255" path="m4836,9175l4671,9175,4746,9430,4836,9175xe" filled="true" fillcolor="#000000" stroked="false">
              <v:path arrowok="t"/>
              <v:fill type="solid"/>
            </v:shape>
            <v:rect style="position:absolute;left:2170;top:3511;width:5211;height:720" filled="true" fillcolor="#cdcdcd" stroked="false">
              <v:fill opacity="32639f" type="solid"/>
            </v:rect>
            <v:shape style="position:absolute;left:2155;top:3496;width:5211;height:720" type="#_x0000_t75" stroked="false">
              <v:imagedata r:id="rId496" o:title=""/>
            </v:shape>
            <v:shape style="position:absolute;left:2993;top:8006;width:3579;height:555" coordorigin="2994,8007" coordsize="3579,555" path="m4776,8007l2994,8291,4776,8561,6572,8291,4776,8007xe" filled="true" fillcolor="#cdcdcd" stroked="false">
              <v:path arrowok="t"/>
              <v:fill opacity="32639f" type="solid"/>
            </v:shape>
            <v:shape style="position:absolute;left:2993;top:8291;width:3579;height:270" coordorigin="2994,8291" coordsize="3579,270" path="m2994,8291l2994,8291m4776,8561l4776,8561,2994,8291m6572,8291l6572,8291,4776,8561e" filled="false" stroked="true" strokeweight="1.497784pt" strokecolor="#cdcdcd">
              <v:path arrowok="t"/>
              <v:stroke dashstyle="solid"/>
            </v:shape>
            <v:shape style="position:absolute;left:2963;top:7991;width:3579;height:540" type="#_x0000_t75" stroked="false">
              <v:imagedata r:id="rId497" o:title=""/>
            </v:shape>
            <v:shape style="position:absolute;left:2963;top:7991;width:3579;height:540" coordorigin="2964,7992" coordsize="3579,540" path="m2964,8261l4746,7992,6543,8261,4746,8531,2964,8261xe" filled="false" stroked="true" strokeweight="1.498201pt" strokecolor="#000000">
              <v:path arrowok="t"/>
              <v:stroke dashstyle="solid"/>
            </v:shape>
            <v:shape style="position:absolute;left:6542;top:8171;width:495;height:195" type="#_x0000_t75" stroked="false">
              <v:imagedata r:id="rId498" o:title=""/>
            </v:shape>
            <v:shape style="position:absolute;left:9911;top:8171;width:465;height:195" type="#_x0000_t75" stroked="false">
              <v:imagedata r:id="rId499" o:title=""/>
            </v:shape>
            <v:shape style="position:absolute;left:4670;top:7467;width:195;height:540" type="#_x0000_t75" stroked="false">
              <v:imagedata r:id="rId500" o:title=""/>
            </v:shape>
            <v:line style="position:absolute" from="6707,9714" to="7171,9714" stroked="true" strokeweight="1.49822pt" strokecolor="#cdcdcd">
              <v:stroke dashstyle="solid"/>
            </v:line>
            <v:shape style="position:absolute;left:7141;top:9639;width:240;height:165" coordorigin="7141,9640" coordsize="240,165" path="m7141,9640l7141,9804,7381,9714,7141,9640xe" filled="true" fillcolor="#cdcdcd" stroked="false">
              <v:path arrowok="t"/>
              <v:fill opacity="32639f" type="solid"/>
            </v:shape>
            <v:line style="position:absolute" from="6677,9700" to="7141,9700" stroked="true" strokeweight="1.49822pt" strokecolor="#000000">
              <v:stroke dashstyle="solid"/>
            </v:line>
            <v:shape style="position:absolute;left:7111;top:9609;width:255;height:165" coordorigin="7112,9610" coordsize="255,165" path="m7112,9610l7112,9774,7366,9700,7112,9610xe" filled="true" fillcolor="#000000" stroked="false">
              <v:path arrowok="t"/>
              <v:fill type="solid"/>
            </v:shape>
            <v:rect style="position:absolute;left:2619;top:10523;width:4313;height:540" filled="true" fillcolor="#cdcdcd" stroked="false">
              <v:fill opacity="32639f" type="solid"/>
            </v:rect>
            <v:shape style="position:absolute;left:2619;top:10523;width:4313;height:540" coordorigin="2619,10523" coordsize="4313,540" path="m2619,11063l6932,11063,6932,11063m2619,10523l2619,10523,2619,11063e" filled="false" stroked="true" strokeweight="1.497784pt" strokecolor="#cdcdcd">
              <v:path arrowok="t"/>
              <v:stroke dashstyle="solid"/>
            </v:shape>
            <v:shape style="position:absolute;left:2589;top:10508;width:4313;height:540" type="#_x0000_t75" stroked="false">
              <v:imagedata r:id="rId501" o:title=""/>
            </v:shape>
            <v:rect style="position:absolute;left:2589;top:10508;width:4313;height:540" filled="false" stroked="true" strokeweight="1.498206pt" strokecolor="#404040">
              <v:stroke dashstyle="solid"/>
            </v:rect>
            <v:shape style="position:absolute;left:4670;top:9969;width:195;height:555" type="#_x0000_t75" stroked="false">
              <v:imagedata r:id="rId502" o:title=""/>
            </v:shape>
            <v:shape style="position:absolute;left:3601;top:11602;width:2359;height:435" coordorigin="3601,11602" coordsize="2359,435" path="m5749,11602l3817,11602,3813,11609,3746,11619,3688,11649,3642,11695,3612,11753,3601,11820,3612,11887,3642,11945,3688,11991,3746,12021,3813,12032,3817,12037,5749,12037,5748,12032,5815,12021,5873,11991,5919,11945,5949,11887,5960,11820,5949,11753,5919,11695,5873,11649,5815,11619,5748,11609,5749,11602xe" filled="true" fillcolor="#cdcdcd" stroked="false">
              <v:path arrowok="t"/>
              <v:fill opacity="32639f" type="solid"/>
            </v:shape>
            <v:shape style="position:absolute;left:3601;top:11602;width:2214;height:435" coordorigin="3601,11602" coordsize="2214,435" path="m3817,12037l5749,12037,5749,12037m3817,11602l3817,11602,3813,11609m3688,11649l3688,11649,3642,11695,3612,11753,3601,11820,3612,11887,3642,11945,3688,11991,3746,12021,3813,12032m5748,12032l5815,12021,5815,12021e" filled="false" stroked="true" strokeweight="1.497784pt" strokecolor="#cdcdcd">
              <v:path arrowok="t"/>
              <v:stroke dashstyle="solid"/>
            </v:shape>
            <v:shape style="position:absolute;left:3572;top:11579;width:2359;height:427" type="#_x0000_t75" stroked="false">
              <v:imagedata r:id="rId503" o:title=""/>
            </v:shape>
            <v:shape style="position:absolute;left:3572;top:11579;width:2359;height:427" coordorigin="3573,11580" coordsize="2359,427" path="m3787,12007l5719,12007,5719,12003,5786,11992,5844,11962,5890,11916,5920,11858,5931,11791,5920,11724,5890,11666,5844,11621,5786,11591,5719,11580,5719,11587,3787,11587,3717,11591,3659,11621,3613,11666,3583,11724,3573,11791,3583,11858,3613,11916,3659,11962,3717,11992,3784,12003,3787,12007xe" filled="false" stroked="true" strokeweight="1.498192pt" strokecolor="#000000">
              <v:path arrowok="t"/>
              <v:stroke dashstyle="solid"/>
            </v:shape>
            <v:shape style="position:absolute;left:4670;top:11047;width:195;height:555" type="#_x0000_t75" stroked="false">
              <v:imagedata r:id="rId504" o:title=""/>
            </v:shape>
            <v:shape style="position:absolute;left:5000;top:9714;width:2388;height:1535" coordorigin="5000,9714" coordsize="2388,1535" path="m7381,9714l7381,11063,7387,11069,7373,11139,7335,11196,7278,11235,7208,11249,7201,11243,5000,11243e" filled="false" stroked="true" strokeweight="1.497965pt" strokecolor="#cdcdcd">
              <v:path arrowok="t"/>
              <v:stroke dashstyle="solid"/>
            </v:shape>
            <v:shape style="position:absolute;left:4775;top:11167;width:255;height:165" coordorigin="4776,11168" coordsize="255,165" path="m5030,11168l4776,11243,5030,11333,5030,11168xe" filled="true" fillcolor="#cdcdcd" stroked="false">
              <v:path arrowok="t"/>
              <v:fill opacity="32639f" type="solid"/>
            </v:shape>
            <v:shape style="position:absolute;left:4970;top:9699;width:2396;height:1529" coordorigin="4970,9700" coordsize="2396,1529" path="m7366,9700l7366,11048,7359,11040,7345,11110,7306,11168,7249,11206,7179,11220,7186,11228,4970,11228e" filled="false" stroked="true" strokeweight="1.497968pt" strokecolor="#000000">
              <v:path arrowok="t"/>
              <v:stroke dashstyle="solid"/>
            </v:shape>
            <v:shape style="position:absolute;left:4760;top:11137;width:240;height:165" coordorigin="4761,11138" coordsize="240,165" path="m5000,11138l4761,11228,5000,11303,5000,11138xe" filled="true" fillcolor="#000000" stroked="false">
              <v:path arrowok="t"/>
              <v:fill type="solid"/>
            </v:shape>
            <v:rect style="position:absolute;left:6991;top:4875;width:2905;height:540" filled="true" fillcolor="#cdcdcd" stroked="false">
              <v:fill opacity="32639f" type="solid"/>
            </v:rect>
            <v:shape style="position:absolute;left:6976;top:4860;width:2905;height:540" type="#_x0000_t75" stroked="false">
              <v:imagedata r:id="rId505" o:title=""/>
            </v:shape>
            <v:rect style="position:absolute;left:6991;top:5924;width:2905;height:540" filled="true" fillcolor="#cdcdcd" stroked="false">
              <v:fill opacity="32639f" type="solid"/>
            </v:rect>
            <v:shape style="position:absolute;left:6976;top:5894;width:2905;height:540" type="#_x0000_t75" stroked="false">
              <v:imagedata r:id="rId506" o:title=""/>
            </v:shape>
            <v:rect style="position:absolute;left:6991;top:6957;width:2905;height:540" filled="true" fillcolor="#cdcdcd" stroked="false">
              <v:fill opacity="32639f" type="solid"/>
            </v:rect>
            <v:shape style="position:absolute;left:6976;top:6927;width:2905;height:540" type="#_x0000_t75" stroked="false">
              <v:imagedata r:id="rId506" o:title=""/>
            </v:shape>
            <v:rect style="position:absolute;left:7036;top:8021;width:2905;height:540" filled="true" fillcolor="#cdcdcd" stroked="false">
              <v:fill opacity="32639f" type="solid"/>
            </v:rect>
            <v:shape style="position:absolute;left:7006;top:7991;width:2905;height:540" type="#_x0000_t75" stroked="false">
              <v:imagedata r:id="rId507" o:title=""/>
            </v:shape>
            <v:shape style="position:absolute;left:3905;top:1076;width:1695;height:240" type="#_x0000_t202" filled="false" stroked="false">
              <v:textbox inset="0,0,0,0">
                <w:txbxContent>
                  <w:p>
                    <w:pPr>
                      <w:spacing w:line="231" w:lineRule="exact" w:before="0"/>
                      <w:ind w:left="0" w:right="0" w:firstLine="0"/>
                      <w:jc w:val="left"/>
                      <w:rPr>
                        <w:rFonts w:ascii="Arial"/>
                        <w:b/>
                        <w:sz w:val="24"/>
                      </w:rPr>
                    </w:pPr>
                    <w:r>
                      <w:rPr>
                        <w:rFonts w:ascii="Arial"/>
                        <w:b/>
                        <w:w w:val="85"/>
                        <w:sz w:val="24"/>
                      </w:rPr>
                      <w:t>QUET_MT_PHIM</w:t>
                    </w:r>
                  </w:p>
                </w:txbxContent>
              </v:textbox>
              <w10:wrap type="none"/>
            </v:shape>
            <v:shape style="position:absolute;left:3367;top:1990;width:2772;height:816" type="#_x0000_t202" filled="false" stroked="false">
              <v:textbox inset="0,0,0,0">
                <w:txbxContent>
                  <w:p>
                    <w:pPr>
                      <w:spacing w:line="231" w:lineRule="exact" w:before="0"/>
                      <w:ind w:left="36" w:right="54" w:firstLine="0"/>
                      <w:jc w:val="center"/>
                      <w:rPr>
                        <w:rFonts w:ascii="Arial"/>
                        <w:b/>
                        <w:sz w:val="24"/>
                      </w:rPr>
                    </w:pPr>
                    <w:r>
                      <w:rPr>
                        <w:rFonts w:ascii="Arial"/>
                        <w:b/>
                        <w:w w:val="80"/>
                        <w:sz w:val="24"/>
                      </w:rPr>
                      <w:t>MAQUETCOT={FE,FD,FB,F7}</w:t>
                    </w:r>
                  </w:p>
                  <w:p>
                    <w:pPr>
                      <w:spacing w:line="249" w:lineRule="auto" w:before="11"/>
                      <w:ind w:left="36" w:right="54" w:firstLine="0"/>
                      <w:jc w:val="center"/>
                      <w:rPr>
                        <w:rFonts w:ascii="Arial" w:hAnsi="Arial"/>
                        <w:b/>
                        <w:sz w:val="24"/>
                      </w:rPr>
                    </w:pPr>
                    <w:r>
                      <w:rPr>
                        <w:rFonts w:ascii="Arial" w:hAnsi="Arial"/>
                        <w:b/>
                        <w:w w:val="85"/>
                        <w:sz w:val="24"/>
                      </w:rPr>
                      <w:t>CỘT=0, HÀNG=FF, </w:t>
                    </w:r>
                    <w:r>
                      <w:rPr>
                        <w:rFonts w:ascii="Arial" w:hAnsi="Arial"/>
                        <w:b/>
                        <w:w w:val="95"/>
                        <w:sz w:val="24"/>
                      </w:rPr>
                      <w:t>MAPHIM=FF</w:t>
                    </w:r>
                  </w:p>
                </w:txbxContent>
              </v:textbox>
              <w10:wrap type="none"/>
            </v:shape>
            <v:shape style="position:absolute;left:4495;top:5013;width:614;height:674" type="#_x0000_t202" filled="false" stroked="false">
              <v:textbox inset="0,0,0,0">
                <w:txbxContent>
                  <w:p>
                    <w:pPr>
                      <w:spacing w:line="231" w:lineRule="exact" w:before="0"/>
                      <w:ind w:left="0" w:right="0" w:firstLine="0"/>
                      <w:jc w:val="left"/>
                      <w:rPr>
                        <w:rFonts w:ascii="Arial"/>
                        <w:b/>
                        <w:sz w:val="24"/>
                      </w:rPr>
                    </w:pPr>
                    <w:r>
                      <w:rPr>
                        <w:rFonts w:ascii="Arial"/>
                        <w:b/>
                        <w:w w:val="95"/>
                        <w:sz w:val="24"/>
                      </w:rPr>
                      <w:t>H0=0</w:t>
                    </w:r>
                  </w:p>
                  <w:p>
                    <w:pPr>
                      <w:spacing w:before="157"/>
                      <w:ind w:left="0" w:right="18" w:firstLine="0"/>
                      <w:jc w:val="right"/>
                      <w:rPr>
                        <w:rFonts w:ascii="Arial"/>
                        <w:b/>
                        <w:sz w:val="24"/>
                      </w:rPr>
                    </w:pPr>
                    <w:r>
                      <w:rPr>
                        <w:rFonts w:ascii="Arial"/>
                        <w:b/>
                        <w:w w:val="70"/>
                        <w:sz w:val="24"/>
                      </w:rPr>
                      <w:t>S</w:t>
                    </w:r>
                  </w:p>
                </w:txbxContent>
              </v:textbox>
              <w10:wrap type="none"/>
            </v:shape>
            <v:shape style="position:absolute;left:6500;top:5357;width:174;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495;top:6050;width:614;height:674" type="#_x0000_t202" filled="false" stroked="false">
              <v:textbox inset="0,0,0,0">
                <w:txbxContent>
                  <w:p>
                    <w:pPr>
                      <w:spacing w:line="231" w:lineRule="exact" w:before="0"/>
                      <w:ind w:left="0" w:right="0" w:firstLine="0"/>
                      <w:jc w:val="left"/>
                      <w:rPr>
                        <w:rFonts w:ascii="Arial"/>
                        <w:b/>
                        <w:sz w:val="24"/>
                      </w:rPr>
                    </w:pPr>
                    <w:r>
                      <w:rPr>
                        <w:rFonts w:ascii="Arial"/>
                        <w:b/>
                        <w:w w:val="95"/>
                        <w:sz w:val="24"/>
                      </w:rPr>
                      <w:t>H1=0</w:t>
                    </w:r>
                  </w:p>
                  <w:p>
                    <w:pPr>
                      <w:spacing w:before="157"/>
                      <w:ind w:left="0" w:right="18" w:firstLine="0"/>
                      <w:jc w:val="right"/>
                      <w:rPr>
                        <w:rFonts w:ascii="Arial"/>
                        <w:b/>
                        <w:sz w:val="24"/>
                      </w:rPr>
                    </w:pPr>
                    <w:r>
                      <w:rPr>
                        <w:rFonts w:ascii="Arial"/>
                        <w:b/>
                        <w:w w:val="70"/>
                        <w:sz w:val="24"/>
                      </w:rPr>
                      <w:t>S</w:t>
                    </w:r>
                  </w:p>
                </w:txbxContent>
              </v:textbox>
              <w10:wrap type="none"/>
            </v:shape>
            <v:shape style="position:absolute;left:6500;top:6393;width:174;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495;top:7083;width:614;height:674" type="#_x0000_t202" filled="false" stroked="false">
              <v:textbox inset="0,0,0,0">
                <w:txbxContent>
                  <w:p>
                    <w:pPr>
                      <w:spacing w:line="231" w:lineRule="exact" w:before="0"/>
                      <w:ind w:left="0" w:right="0" w:firstLine="0"/>
                      <w:jc w:val="left"/>
                      <w:rPr>
                        <w:rFonts w:ascii="Arial"/>
                        <w:b/>
                        <w:sz w:val="24"/>
                      </w:rPr>
                    </w:pPr>
                    <w:r>
                      <w:rPr>
                        <w:rFonts w:ascii="Arial"/>
                        <w:b/>
                        <w:w w:val="95"/>
                        <w:sz w:val="24"/>
                      </w:rPr>
                      <w:t>H2=0</w:t>
                    </w:r>
                  </w:p>
                  <w:p>
                    <w:pPr>
                      <w:spacing w:before="157"/>
                      <w:ind w:left="0" w:right="18" w:firstLine="0"/>
                      <w:jc w:val="right"/>
                      <w:rPr>
                        <w:rFonts w:ascii="Arial"/>
                        <w:b/>
                        <w:sz w:val="24"/>
                      </w:rPr>
                    </w:pPr>
                    <w:r>
                      <w:rPr>
                        <w:rFonts w:ascii="Arial"/>
                        <w:b/>
                        <w:w w:val="70"/>
                        <w:sz w:val="24"/>
                      </w:rPr>
                      <w:t>S</w:t>
                    </w:r>
                  </w:p>
                </w:txbxContent>
              </v:textbox>
              <w10:wrap type="none"/>
            </v:shape>
            <v:shape style="position:absolute;left:6500;top:7427;width:174;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495;top:8148;width:614;height:674" type="#_x0000_t202" filled="false" stroked="false">
              <v:textbox inset="0,0,0,0">
                <w:txbxContent>
                  <w:p>
                    <w:pPr>
                      <w:spacing w:line="231" w:lineRule="exact" w:before="0"/>
                      <w:ind w:left="0" w:right="0" w:firstLine="0"/>
                      <w:jc w:val="left"/>
                      <w:rPr>
                        <w:rFonts w:ascii="Arial"/>
                        <w:b/>
                        <w:sz w:val="24"/>
                      </w:rPr>
                    </w:pPr>
                    <w:r>
                      <w:rPr>
                        <w:rFonts w:ascii="Arial"/>
                        <w:b/>
                        <w:w w:val="95"/>
                        <w:sz w:val="24"/>
                      </w:rPr>
                      <w:t>H3=0</w:t>
                    </w:r>
                  </w:p>
                  <w:p>
                    <w:pPr>
                      <w:spacing w:before="157"/>
                      <w:ind w:left="0" w:right="18" w:firstLine="0"/>
                      <w:jc w:val="right"/>
                      <w:rPr>
                        <w:rFonts w:ascii="Arial"/>
                        <w:b/>
                        <w:sz w:val="24"/>
                      </w:rPr>
                    </w:pPr>
                    <w:r>
                      <w:rPr>
                        <w:rFonts w:ascii="Arial"/>
                        <w:b/>
                        <w:w w:val="70"/>
                        <w:sz w:val="24"/>
                      </w:rPr>
                      <w:t>S</w:t>
                    </w:r>
                  </w:p>
                </w:txbxContent>
              </v:textbox>
              <w10:wrap type="none"/>
            </v:shape>
            <v:shape style="position:absolute;left:6500;top:8492;width:174;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251;top:9584;width:1021;height:674"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5"/>
                        <w:sz w:val="24"/>
                      </w:rPr>
                      <w:t>HÀNG</w:t>
                    </w:r>
                    <w:r>
                      <w:rPr>
                        <w:rFonts w:ascii="Arial" w:hAnsi="Arial"/>
                        <w:b/>
                        <w:spacing w:val="-20"/>
                        <w:w w:val="85"/>
                        <w:sz w:val="24"/>
                      </w:rPr>
                      <w:t> </w:t>
                    </w:r>
                    <w:r>
                      <w:rPr>
                        <w:rFonts w:ascii="Arial" w:hAnsi="Arial"/>
                        <w:b/>
                        <w:w w:val="85"/>
                        <w:sz w:val="24"/>
                      </w:rPr>
                      <w:t>=FF</w:t>
                    </w:r>
                  </w:p>
                  <w:p>
                    <w:pPr>
                      <w:spacing w:before="157"/>
                      <w:ind w:left="641" w:right="0" w:firstLine="0"/>
                      <w:jc w:val="left"/>
                      <w:rPr>
                        <w:rFonts w:ascii="Arial"/>
                        <w:b/>
                        <w:sz w:val="24"/>
                      </w:rPr>
                    </w:pPr>
                    <w:r>
                      <w:rPr>
                        <w:rFonts w:ascii="Arial"/>
                        <w:b/>
                        <w:w w:val="70"/>
                        <w:sz w:val="24"/>
                      </w:rPr>
                      <w:t>S</w:t>
                    </w:r>
                  </w:p>
                </w:txbxContent>
              </v:textbox>
              <w10:wrap type="none"/>
            </v:shape>
            <v:shape style="position:absolute;left:6580;top:9857;width:174;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3497;top:10662;width:2529;height:240" type="#_x0000_t202" filled="false" stroked="false">
              <v:textbox inset="0,0,0,0">
                <w:txbxContent>
                  <w:p>
                    <w:pPr>
                      <w:spacing w:line="231" w:lineRule="exact" w:before="0"/>
                      <w:ind w:left="0" w:right="0" w:firstLine="0"/>
                      <w:jc w:val="left"/>
                      <w:rPr>
                        <w:rFonts w:ascii="Arial" w:hAnsi="Arial"/>
                        <w:b/>
                        <w:sz w:val="24"/>
                      </w:rPr>
                    </w:pPr>
                    <w:r>
                      <w:rPr>
                        <w:rFonts w:ascii="Arial" w:hAnsi="Arial"/>
                        <w:b/>
                        <w:w w:val="90"/>
                        <w:sz w:val="24"/>
                      </w:rPr>
                      <w:t>MAPHIM=CỘT*4 +</w:t>
                    </w:r>
                    <w:r>
                      <w:rPr>
                        <w:rFonts w:ascii="Arial" w:hAnsi="Arial"/>
                        <w:b/>
                        <w:spacing w:val="-34"/>
                        <w:w w:val="90"/>
                        <w:sz w:val="24"/>
                      </w:rPr>
                      <w:t> </w:t>
                    </w:r>
                    <w:r>
                      <w:rPr>
                        <w:rFonts w:ascii="Arial" w:hAnsi="Arial"/>
                        <w:b/>
                        <w:w w:val="90"/>
                        <w:sz w:val="24"/>
                      </w:rPr>
                      <w:t>HÀNG</w:t>
                    </w:r>
                  </w:p>
                </w:txbxContent>
              </v:textbox>
              <w10:wrap type="none"/>
            </v:shape>
            <v:shape style="position:absolute;left:3814;top:11683;width:1896;height:240" type="#_x0000_t202" filled="false" stroked="false">
              <v:textbox inset="0,0,0,0">
                <w:txbxContent>
                  <w:p>
                    <w:pPr>
                      <w:spacing w:line="231" w:lineRule="exact" w:before="0"/>
                      <w:ind w:left="0" w:right="0" w:firstLine="0"/>
                      <w:jc w:val="left"/>
                      <w:rPr>
                        <w:rFonts w:ascii="Arial"/>
                        <w:b/>
                        <w:sz w:val="24"/>
                      </w:rPr>
                    </w:pPr>
                    <w:r>
                      <w:rPr>
                        <w:rFonts w:ascii="Arial"/>
                        <w:b/>
                        <w:w w:val="85"/>
                        <w:sz w:val="24"/>
                      </w:rPr>
                      <w:t>RETURN(MAPHIM)</w:t>
                    </w:r>
                  </w:p>
                </w:txbxContent>
              </v:textbox>
              <w10:wrap type="none"/>
            </v:shape>
            <v:shape style="position:absolute;left:2155;top:3496;width:5211;height:720" type="#_x0000_t202" filled="false" stroked="true" strokeweight="1.498204pt" strokecolor="#404040">
              <v:textbox inset="0,0,0,0">
                <w:txbxContent>
                  <w:p>
                    <w:pPr>
                      <w:spacing w:line="249" w:lineRule="auto" w:before="40"/>
                      <w:ind w:left="593" w:right="507" w:firstLine="308"/>
                      <w:jc w:val="left"/>
                      <w:rPr>
                        <w:rFonts w:ascii="Arial" w:hAnsi="Arial"/>
                        <w:b/>
                        <w:sz w:val="24"/>
                      </w:rPr>
                    </w:pPr>
                    <w:r>
                      <w:rPr>
                        <w:rFonts w:ascii="Arial" w:hAnsi="Arial"/>
                        <w:b/>
                        <w:w w:val="90"/>
                        <w:sz w:val="24"/>
                      </w:rPr>
                      <w:t>VÒNG LẶP VỚI BIẾN CHẠY LÀ CỘT </w:t>
                    </w:r>
                    <w:r>
                      <w:rPr>
                        <w:rFonts w:ascii="Arial" w:hAnsi="Arial"/>
                        <w:b/>
                        <w:w w:val="85"/>
                        <w:sz w:val="24"/>
                      </w:rPr>
                      <w:t>XUẤT LẦN LƯỢT 4 MAQUETCOT RA CỘT</w:t>
                    </w:r>
                  </w:p>
                </w:txbxContent>
              </v:textbox>
              <v:stroke dashstyle="solid"/>
              <w10:wrap type="none"/>
            </v:shape>
            <v:shape style="position:absolute;left:7006;top:7991;width:2905;height:540" type="#_x0000_t202" filled="false" stroked="true" strokeweight="1.498191pt" strokecolor="#404040">
              <v:textbox inset="0,0,0,0">
                <w:txbxContent>
                  <w:p>
                    <w:pPr>
                      <w:spacing w:before="98"/>
                      <w:ind w:left="945" w:right="945" w:firstLine="0"/>
                      <w:jc w:val="center"/>
                      <w:rPr>
                        <w:rFonts w:ascii="Arial" w:hAnsi="Arial"/>
                        <w:b/>
                        <w:sz w:val="24"/>
                      </w:rPr>
                    </w:pPr>
                    <w:r>
                      <w:rPr>
                        <w:rFonts w:ascii="Arial" w:hAnsi="Arial"/>
                        <w:b/>
                        <w:w w:val="95"/>
                        <w:sz w:val="24"/>
                      </w:rPr>
                      <w:t>HÀNG=3</w:t>
                    </w:r>
                  </w:p>
                </w:txbxContent>
              </v:textbox>
              <v:stroke dashstyle="solid"/>
              <w10:wrap type="none"/>
            </v:shape>
            <v:shape style="position:absolute;left:6976;top:6927;width:2905;height:540" type="#_x0000_t202" filled="false" stroked="true" strokeweight="1.498191pt" strokecolor="#404040">
              <v:textbox inset="0,0,0,0">
                <w:txbxContent>
                  <w:p>
                    <w:pPr>
                      <w:spacing w:before="97"/>
                      <w:ind w:left="939" w:right="951" w:firstLine="0"/>
                      <w:jc w:val="center"/>
                      <w:rPr>
                        <w:rFonts w:ascii="Arial" w:hAnsi="Arial"/>
                        <w:b/>
                        <w:sz w:val="24"/>
                      </w:rPr>
                    </w:pPr>
                    <w:r>
                      <w:rPr>
                        <w:rFonts w:ascii="Arial" w:hAnsi="Arial"/>
                        <w:b/>
                        <w:w w:val="95"/>
                        <w:sz w:val="24"/>
                      </w:rPr>
                      <w:t>HÀNG=2</w:t>
                    </w:r>
                  </w:p>
                </w:txbxContent>
              </v:textbox>
              <v:stroke dashstyle="solid"/>
              <w10:wrap type="none"/>
            </v:shape>
            <v:shape style="position:absolute;left:6976;top:5894;width:2905;height:540" type="#_x0000_t202" filled="false" stroked="true" strokeweight="1.498191pt" strokecolor="#404040">
              <v:textbox inset="0,0,0,0">
                <w:txbxContent>
                  <w:p>
                    <w:pPr>
                      <w:spacing w:before="97"/>
                      <w:ind w:left="939" w:right="951" w:firstLine="0"/>
                      <w:jc w:val="center"/>
                      <w:rPr>
                        <w:rFonts w:ascii="Arial" w:hAnsi="Arial"/>
                        <w:b/>
                        <w:sz w:val="24"/>
                      </w:rPr>
                    </w:pPr>
                    <w:r>
                      <w:rPr>
                        <w:rFonts w:ascii="Arial" w:hAnsi="Arial"/>
                        <w:b/>
                        <w:w w:val="95"/>
                        <w:sz w:val="24"/>
                      </w:rPr>
                      <w:t>HÀNG=1</w:t>
                    </w:r>
                  </w:p>
                </w:txbxContent>
              </v:textbox>
              <v:stroke dashstyle="solid"/>
              <w10:wrap type="none"/>
            </v:shape>
            <v:shape style="position:absolute;left:6976;top:4860;width:2905;height:540" type="#_x0000_t202" filled="false" stroked="true" strokeweight="1.498191pt" strokecolor="#404040">
              <v:textbox inset="0,0,0,0">
                <w:txbxContent>
                  <w:p>
                    <w:pPr>
                      <w:spacing w:before="94"/>
                      <w:ind w:left="939" w:right="951" w:firstLine="0"/>
                      <w:jc w:val="center"/>
                      <w:rPr>
                        <w:rFonts w:ascii="Arial" w:hAnsi="Arial"/>
                        <w:b/>
                        <w:sz w:val="24"/>
                      </w:rPr>
                    </w:pPr>
                    <w:r>
                      <w:rPr>
                        <w:rFonts w:ascii="Arial" w:hAnsi="Arial"/>
                        <w:b/>
                        <w:w w:val="95"/>
                        <w:sz w:val="24"/>
                      </w:rPr>
                      <w:t>HÀNG=0</w:t>
                    </w:r>
                  </w:p>
                </w:txbxContent>
              </v:textbox>
              <v:stroke dashstyle="solid"/>
              <w10:wrap type="none"/>
            </v:shape>
            <w10:wrap type="topAndBottom"/>
          </v:group>
        </w:pict>
      </w:r>
      <w:r>
        <w:rPr/>
        <w:t>Phím</w:t>
      </w:r>
      <w:r>
        <w:rPr>
          <w:spacing w:val="-2"/>
        </w:rPr>
        <w:t> </w:t>
      </w:r>
      <w:r>
        <w:rPr>
          <w:spacing w:val="-3"/>
        </w:rPr>
        <w:t>s</w:t>
      </w:r>
      <w:r>
        <w:rPr/>
        <w:t>ố</w:t>
      </w:r>
      <w:r>
        <w:rPr>
          <w:spacing w:val="6"/>
        </w:rPr>
        <w:t> </w:t>
      </w:r>
      <w:r>
        <w:rPr>
          <w:spacing w:val="-4"/>
          <w:w w:val="75"/>
        </w:rPr>
        <w:t>„</w:t>
      </w:r>
      <w:r>
        <w:rPr>
          <w:w w:val="65"/>
        </w:rPr>
        <w:t>0‟</w:t>
      </w:r>
      <w:r>
        <w:rPr>
          <w:spacing w:val="-1"/>
        </w:rPr>
        <w:t> c</w:t>
      </w:r>
      <w:r>
        <w:rPr/>
        <w:t>ó</w:t>
      </w:r>
      <w:r>
        <w:rPr>
          <w:spacing w:val="2"/>
        </w:rPr>
        <w:t> </w:t>
      </w:r>
      <w:r>
        <w:rPr>
          <w:spacing w:val="-5"/>
        </w:rPr>
        <w:t>m</w:t>
      </w:r>
      <w:r>
        <w:rPr/>
        <w:t>ã</w:t>
      </w:r>
      <w:r>
        <w:rPr>
          <w:spacing w:val="6"/>
        </w:rPr>
        <w:t> </w:t>
      </w:r>
      <w:r>
        <w:rPr>
          <w:spacing w:val="-10"/>
        </w:rPr>
        <w:t>l</w:t>
      </w:r>
      <w:r>
        <w:rPr/>
        <w:t>à</w:t>
      </w:r>
      <w:r>
        <w:rPr>
          <w:spacing w:val="1"/>
        </w:rPr>
        <w:t> </w:t>
      </w:r>
      <w:r>
        <w:rPr/>
        <w:t>00H,</w:t>
      </w:r>
      <w:r>
        <w:rPr>
          <w:spacing w:val="3"/>
        </w:rPr>
        <w:t> </w:t>
      </w:r>
      <w:r>
        <w:rPr/>
        <w:t>phím</w:t>
      </w:r>
      <w:r>
        <w:rPr>
          <w:spacing w:val="-7"/>
        </w:rPr>
        <w:t> </w:t>
      </w:r>
      <w:r>
        <w:rPr>
          <w:spacing w:val="-3"/>
        </w:rPr>
        <w:t>s</w:t>
      </w:r>
      <w:r>
        <w:rPr/>
        <w:t>ố</w:t>
      </w:r>
      <w:r>
        <w:rPr>
          <w:spacing w:val="6"/>
        </w:rPr>
        <w:t> </w:t>
      </w:r>
      <w:r>
        <w:rPr>
          <w:spacing w:val="-4"/>
          <w:w w:val="75"/>
        </w:rPr>
        <w:t>„</w:t>
      </w:r>
      <w:r>
        <w:rPr>
          <w:w w:val="65"/>
        </w:rPr>
        <w:t>1‟</w:t>
      </w:r>
      <w:r>
        <w:rPr>
          <w:spacing w:val="-1"/>
        </w:rPr>
        <w:t> c</w:t>
      </w:r>
      <w:r>
        <w:rPr/>
        <w:t>ó</w:t>
      </w:r>
      <w:r>
        <w:rPr>
          <w:spacing w:val="6"/>
        </w:rPr>
        <w:t> </w:t>
      </w:r>
      <w:r>
        <w:rPr>
          <w:spacing w:val="-10"/>
        </w:rPr>
        <w:t>m</w:t>
      </w:r>
      <w:r>
        <w:rPr/>
        <w:t>ã</w:t>
      </w:r>
      <w:r>
        <w:rPr>
          <w:spacing w:val="6"/>
        </w:rPr>
        <w:t> </w:t>
      </w:r>
      <w:r>
        <w:rPr>
          <w:spacing w:val="-5"/>
        </w:rPr>
        <w:t>l</w:t>
      </w:r>
      <w:r>
        <w:rPr/>
        <w:t>à</w:t>
      </w:r>
      <w:r>
        <w:rPr>
          <w:spacing w:val="1"/>
        </w:rPr>
        <w:t> </w:t>
      </w:r>
      <w:r>
        <w:rPr/>
        <w:t>0</w:t>
      </w:r>
      <w:r>
        <w:rPr>
          <w:spacing w:val="11"/>
        </w:rPr>
        <w:t>1</w:t>
      </w:r>
      <w:r>
        <w:rPr>
          <w:spacing w:val="-1"/>
        </w:rPr>
        <w:t>H</w:t>
      </w:r>
      <w:r>
        <w:rPr/>
        <w:t>,</w:t>
      </w:r>
      <w:r>
        <w:rPr>
          <w:spacing w:val="3"/>
        </w:rPr>
        <w:t> </w:t>
      </w:r>
      <w:r>
        <w:rPr/>
        <w:t>…</w:t>
      </w:r>
      <w:r>
        <w:rPr>
          <w:spacing w:val="2"/>
        </w:rPr>
        <w:t> </w:t>
      </w:r>
      <w:r>
        <w:rPr/>
        <w:t>p</w:t>
      </w:r>
      <w:r>
        <w:rPr>
          <w:spacing w:val="-5"/>
        </w:rPr>
        <w:t>hí</w:t>
      </w:r>
      <w:r>
        <w:rPr/>
        <w:t>m</w:t>
      </w:r>
      <w:r>
        <w:rPr>
          <w:spacing w:val="2"/>
        </w:rPr>
        <w:t> </w:t>
      </w:r>
      <w:r>
        <w:rPr>
          <w:spacing w:val="-4"/>
          <w:w w:val="75"/>
        </w:rPr>
        <w:t>„</w:t>
      </w:r>
      <w:r>
        <w:rPr/>
        <w:t>F</w:t>
      </w:r>
      <w:r>
        <w:rPr>
          <w:w w:val="42"/>
        </w:rPr>
        <w:t>‟</w:t>
      </w:r>
      <w:r>
        <w:rPr>
          <w:spacing w:val="-1"/>
        </w:rPr>
        <w:t> c</w:t>
      </w:r>
      <w:r>
        <w:rPr/>
        <w:t>ó</w:t>
      </w:r>
      <w:r>
        <w:rPr>
          <w:spacing w:val="6"/>
        </w:rPr>
        <w:t> </w:t>
      </w:r>
      <w:r>
        <w:rPr>
          <w:spacing w:val="-10"/>
        </w:rPr>
        <w:t>m</w:t>
      </w:r>
      <w:r>
        <w:rPr/>
        <w:t>ã</w:t>
      </w:r>
      <w:r>
        <w:rPr>
          <w:spacing w:val="6"/>
        </w:rPr>
        <w:t> </w:t>
      </w:r>
      <w:r>
        <w:rPr>
          <w:spacing w:val="-5"/>
        </w:rPr>
        <w:t>l</w:t>
      </w:r>
      <w:r>
        <w:rPr/>
        <w:t>à</w:t>
      </w:r>
      <w:r>
        <w:rPr>
          <w:spacing w:val="1"/>
        </w:rPr>
        <w:t> </w:t>
      </w:r>
      <w:r>
        <w:rPr>
          <w:spacing w:val="-22"/>
        </w:rPr>
        <w:t>0</w:t>
      </w:r>
      <w:r>
        <w:rPr>
          <w:spacing w:val="-26"/>
        </w:rPr>
        <w:t>F</w:t>
      </w:r>
      <w:r>
        <w:rPr>
          <w:spacing w:val="-23"/>
        </w:rPr>
        <w:t>H.</w:t>
      </w:r>
      <w:r>
        <w:rPr>
          <w:spacing w:val="-1"/>
        </w:rPr>
        <w:t> </w:t>
      </w:r>
      <w:r>
        <w:rPr/>
        <w:t>Hoạt</w:t>
      </w:r>
      <w:r>
        <w:rPr>
          <w:spacing w:val="-2"/>
        </w:rPr>
        <w:t> </w:t>
      </w:r>
      <w:r>
        <w:rPr/>
        <w:t>động</w:t>
      </w:r>
      <w:r>
        <w:rPr>
          <w:spacing w:val="-6"/>
        </w:rPr>
        <w:t> </w:t>
      </w:r>
      <w:r>
        <w:rPr/>
        <w:t>quét</w:t>
      </w:r>
      <w:r>
        <w:rPr>
          <w:spacing w:val="-1"/>
        </w:rPr>
        <w:t> </w:t>
      </w:r>
      <w:r>
        <w:rPr/>
        <w:t>bàn</w:t>
      </w:r>
      <w:r>
        <w:rPr>
          <w:spacing w:val="-10"/>
        </w:rPr>
        <w:t> </w:t>
      </w:r>
      <w:r>
        <w:rPr/>
        <w:t>phím</w:t>
      </w:r>
      <w:r>
        <w:rPr>
          <w:spacing w:val="-9"/>
        </w:rPr>
        <w:t> </w:t>
      </w:r>
      <w:r>
        <w:rPr/>
        <w:t>đƣợc</w:t>
      </w:r>
      <w:r>
        <w:rPr>
          <w:spacing w:val="-7"/>
        </w:rPr>
        <w:t> </w:t>
      </w:r>
      <w:r>
        <w:rPr/>
        <w:t>thực</w:t>
      </w:r>
      <w:r>
        <w:rPr>
          <w:spacing w:val="-3"/>
        </w:rPr>
        <w:t> </w:t>
      </w:r>
      <w:r>
        <w:rPr/>
        <w:t>hiện</w:t>
      </w:r>
      <w:r>
        <w:rPr>
          <w:spacing w:val="-10"/>
        </w:rPr>
        <w:t> </w:t>
      </w:r>
      <w:r>
        <w:rPr/>
        <w:t>theo</w:t>
      </w:r>
      <w:r>
        <w:rPr>
          <w:spacing w:val="-2"/>
        </w:rPr>
        <w:t> </w:t>
      </w:r>
      <w:r>
        <w:rPr>
          <w:spacing w:val="-4"/>
        </w:rPr>
        <w:t>lƣu</w:t>
      </w:r>
      <w:r>
        <w:rPr>
          <w:spacing w:val="-7"/>
        </w:rPr>
        <w:t> </w:t>
      </w:r>
      <w:r>
        <w:rPr/>
        <w:t>đồ</w:t>
      </w:r>
      <w:r>
        <w:rPr>
          <w:spacing w:val="-6"/>
        </w:rPr>
        <w:t> </w:t>
      </w:r>
      <w:r>
        <w:rPr/>
        <w:t>nhƣ</w:t>
      </w:r>
      <w:r>
        <w:rPr>
          <w:spacing w:val="-6"/>
        </w:rPr>
        <w:t> </w:t>
      </w:r>
      <w:r>
        <w:rPr/>
        <w:t>hình</w:t>
      </w:r>
      <w:r>
        <w:rPr>
          <w:spacing w:val="-3"/>
        </w:rPr>
        <w:t> </w:t>
      </w:r>
      <w:r>
        <w:rPr/>
        <w:t>5-58.</w:t>
      </w:r>
    </w:p>
    <w:p>
      <w:pPr>
        <w:spacing w:before="127"/>
        <w:ind w:left="1652" w:right="1543" w:firstLine="0"/>
        <w:jc w:val="center"/>
        <w:rPr>
          <w:i/>
          <w:sz w:val="24"/>
        </w:rPr>
      </w:pPr>
      <w:r>
        <w:rPr>
          <w:i/>
          <w:sz w:val="24"/>
        </w:rPr>
        <w:t>Hình 5-58: Lưu đồ quét bàn phím ma trận</w:t>
      </w:r>
      <w:r>
        <w:rPr>
          <w:i/>
          <w:spacing w:val="-4"/>
          <w:sz w:val="24"/>
        </w:rPr>
        <w:t> </w:t>
      </w:r>
      <w:r>
        <w:rPr>
          <w:i/>
          <w:sz w:val="24"/>
        </w:rPr>
        <w:t>4×4.</w:t>
      </w:r>
    </w:p>
    <w:p>
      <w:pPr>
        <w:pStyle w:val="Heading5"/>
        <w:spacing w:before="127"/>
        <w:ind w:left="0" w:right="6902"/>
        <w:jc w:val="center"/>
        <w:rPr>
          <w:i/>
        </w:rPr>
      </w:pPr>
      <w:r>
        <w:rPr>
          <w:i/>
        </w:rPr>
        <w:t>Giải thích lưu đồ:</w:t>
      </w:r>
    </w:p>
    <w:p>
      <w:pPr>
        <w:pStyle w:val="BodyText"/>
        <w:spacing w:before="113"/>
        <w:ind w:left="676" w:right="567" w:firstLine="566"/>
        <w:jc w:val="both"/>
      </w:pPr>
      <w:r>
        <w:rPr/>
        <w:t>Mã quét cột là 4 bit thấp bao gồm các trạng thái: “1110B”, “1101B”, “1011B”, “0111B” kết hợp với 4 bit cao của hàng luôn là “1111B” nên dữ liệu kết hợp theo byte viết dạng số hex là “FEH”, “FDH”, “FBH”, “F7H”.</w:t>
      </w:r>
    </w:p>
    <w:p>
      <w:pPr>
        <w:pStyle w:val="BodyText"/>
        <w:spacing w:before="123"/>
        <w:ind w:left="1243"/>
      </w:pPr>
      <w:r>
        <w:rPr/>
        <w:t>Gán cột bắt đầu từ 0, hàng gán bằng FFH, mã phím ban đầu gán bằng FFH.</w:t>
      </w:r>
    </w:p>
    <w:p>
      <w:pPr>
        <w:pStyle w:val="BodyText"/>
        <w:spacing w:before="117"/>
        <w:ind w:left="676" w:right="576" w:firstLine="566"/>
        <w:jc w:val="both"/>
      </w:pPr>
      <w:r>
        <w:rPr/>
        <w:t>Xuất lần lƣợt từng mã quét cột ra port quét phím, tiến hành kiểm tra từng hàng xem hàng nào bằng 0 thì phím tƣơng ứng đƣợc nhấn. Khi đó ta gán giá trị tƣơng ứng cho từng hàng.</w:t>
      </w:r>
    </w:p>
    <w:p>
      <w:pPr>
        <w:spacing w:after="0"/>
        <w:jc w:val="both"/>
        <w:sectPr>
          <w:pgSz w:w="11910" w:h="16840"/>
          <w:pgMar w:header="283" w:footer="491" w:top="640" w:bottom="660" w:left="740" w:right="0"/>
        </w:sectPr>
      </w:pPr>
    </w:p>
    <w:p>
      <w:pPr>
        <w:pStyle w:val="BodyText"/>
        <w:spacing w:line="237" w:lineRule="auto"/>
        <w:ind w:left="676" w:right="567" w:firstLine="566"/>
        <w:jc w:val="both"/>
      </w:pPr>
      <w:r>
        <w:rPr/>
        <w:t>Cuối cùng kiểm tra hàng xem có bằng FFH hay không, nếu bằng thì không phím nào đƣợc nhấn trong lúc thực hiện chƣơng trình quét, thoát với mã phím bằng FFH, nếu khác FFH thì đã có nhấn phím, tiến hành tính toán mã phím và thoát với mã phím là của phím đã nhấn.</w:t>
      </w:r>
    </w:p>
    <w:p>
      <w:pPr>
        <w:pStyle w:val="BodyText"/>
        <w:spacing w:line="345" w:lineRule="auto" w:before="118"/>
        <w:ind w:left="1243" w:right="1294"/>
      </w:pPr>
      <w:r>
        <w:rPr/>
        <w:t>Nếu quét cột thứ 0 thì cột </w:t>
      </w:r>
      <w:r>
        <w:rPr>
          <w:spacing w:val="-3"/>
        </w:rPr>
        <w:t>bằng </w:t>
      </w:r>
      <w:r>
        <w:rPr/>
        <w:t>0, theo công thức </w:t>
      </w:r>
      <w:r>
        <w:rPr>
          <w:spacing w:val="-3"/>
        </w:rPr>
        <w:t>mã </w:t>
      </w:r>
      <w:r>
        <w:rPr/>
        <w:t>phím sẽ có giá trị </w:t>
      </w:r>
      <w:r>
        <w:rPr>
          <w:spacing w:val="2"/>
        </w:rPr>
        <w:t>từ </w:t>
      </w:r>
      <w:r>
        <w:rPr>
          <w:spacing w:val="5"/>
        </w:rPr>
        <w:t>0H </w:t>
      </w:r>
      <w:r>
        <w:rPr/>
        <w:t>đến 3H. Nếu quét cột thứ 1 thì cột </w:t>
      </w:r>
      <w:r>
        <w:rPr>
          <w:spacing w:val="-3"/>
        </w:rPr>
        <w:t>bằng </w:t>
      </w:r>
      <w:r>
        <w:rPr/>
        <w:t>1, theo công thức </w:t>
      </w:r>
      <w:r>
        <w:rPr>
          <w:spacing w:val="-3"/>
        </w:rPr>
        <w:t>mã </w:t>
      </w:r>
      <w:r>
        <w:rPr/>
        <w:t>phím sẽ có giá trị </w:t>
      </w:r>
      <w:r>
        <w:rPr>
          <w:spacing w:val="2"/>
        </w:rPr>
        <w:t>từ </w:t>
      </w:r>
      <w:r>
        <w:rPr>
          <w:spacing w:val="3"/>
        </w:rPr>
        <w:t>4H </w:t>
      </w:r>
      <w:r>
        <w:rPr/>
        <w:t>đến 7H. Nếu quét cột thứ 2 thì cột </w:t>
      </w:r>
      <w:r>
        <w:rPr>
          <w:spacing w:val="-3"/>
        </w:rPr>
        <w:t>bằng </w:t>
      </w:r>
      <w:r>
        <w:rPr/>
        <w:t>2, theo công thức </w:t>
      </w:r>
      <w:r>
        <w:rPr>
          <w:spacing w:val="-3"/>
        </w:rPr>
        <w:t>mã </w:t>
      </w:r>
      <w:r>
        <w:rPr/>
        <w:t>phím sẽ có giá trị </w:t>
      </w:r>
      <w:r>
        <w:rPr>
          <w:spacing w:val="2"/>
        </w:rPr>
        <w:t>từ </w:t>
      </w:r>
      <w:r>
        <w:rPr/>
        <w:t>8H đến BH. Nếu quét cột thứ 3 thì cột </w:t>
      </w:r>
      <w:r>
        <w:rPr>
          <w:spacing w:val="-3"/>
        </w:rPr>
        <w:t>bằng </w:t>
      </w:r>
      <w:r>
        <w:rPr/>
        <w:t>3, theo công thức </w:t>
      </w:r>
      <w:r>
        <w:rPr>
          <w:spacing w:val="-3"/>
        </w:rPr>
        <w:t>mã </w:t>
      </w:r>
      <w:r>
        <w:rPr/>
        <w:t>phím sẽ có giá trị </w:t>
      </w:r>
      <w:r>
        <w:rPr>
          <w:spacing w:val="2"/>
        </w:rPr>
        <w:t>từ </w:t>
      </w:r>
      <w:r>
        <w:rPr/>
        <w:t>CH đến </w:t>
      </w:r>
      <w:r>
        <w:rPr>
          <w:spacing w:val="-2"/>
        </w:rPr>
        <w:t>FH. </w:t>
      </w:r>
      <w:r>
        <w:rPr/>
        <w:t>Khi</w:t>
      </w:r>
      <w:r>
        <w:rPr>
          <w:spacing w:val="-12"/>
        </w:rPr>
        <w:t> </w:t>
      </w:r>
      <w:r>
        <w:rPr/>
        <w:t>quét</w:t>
      </w:r>
      <w:r>
        <w:rPr>
          <w:spacing w:val="3"/>
        </w:rPr>
        <w:t> </w:t>
      </w:r>
      <w:r>
        <w:rPr/>
        <w:t>phím</w:t>
      </w:r>
      <w:r>
        <w:rPr>
          <w:spacing w:val="-10"/>
        </w:rPr>
        <w:t> </w:t>
      </w:r>
      <w:r>
        <w:rPr/>
        <w:t>thì</w:t>
      </w:r>
      <w:r>
        <w:rPr>
          <w:spacing w:val="-7"/>
        </w:rPr>
        <w:t> </w:t>
      </w:r>
      <w:r>
        <w:rPr/>
        <w:t>sinh</w:t>
      </w:r>
      <w:r>
        <w:rPr>
          <w:spacing w:val="-6"/>
        </w:rPr>
        <w:t> </w:t>
      </w:r>
      <w:r>
        <w:rPr/>
        <w:t>ra</w:t>
      </w:r>
      <w:r>
        <w:rPr>
          <w:spacing w:val="2"/>
        </w:rPr>
        <w:t> </w:t>
      </w:r>
      <w:r>
        <w:rPr/>
        <w:t>hiện</w:t>
      </w:r>
      <w:r>
        <w:rPr>
          <w:spacing w:val="-3"/>
        </w:rPr>
        <w:t> </w:t>
      </w:r>
      <w:r>
        <w:rPr/>
        <w:t>tƣợng</w:t>
      </w:r>
      <w:r>
        <w:rPr>
          <w:spacing w:val="-2"/>
        </w:rPr>
        <w:t> </w:t>
      </w:r>
      <w:r>
        <w:rPr/>
        <w:t>dội</w:t>
      </w:r>
      <w:r>
        <w:rPr>
          <w:spacing w:val="-10"/>
        </w:rPr>
        <w:t> </w:t>
      </w:r>
      <w:r>
        <w:rPr/>
        <w:t>phím</w:t>
      </w:r>
      <w:r>
        <w:rPr>
          <w:spacing w:val="-2"/>
        </w:rPr>
        <w:t> </w:t>
      </w:r>
      <w:r>
        <w:rPr/>
        <w:t>nên</w:t>
      </w:r>
      <w:r>
        <w:rPr>
          <w:spacing w:val="-2"/>
        </w:rPr>
        <w:t> </w:t>
      </w:r>
      <w:r>
        <w:rPr>
          <w:spacing w:val="2"/>
        </w:rPr>
        <w:t>ta</w:t>
      </w:r>
      <w:r>
        <w:rPr>
          <w:spacing w:val="-3"/>
        </w:rPr>
        <w:t> </w:t>
      </w:r>
      <w:r>
        <w:rPr/>
        <w:t>phải</w:t>
      </w:r>
      <w:r>
        <w:rPr>
          <w:spacing w:val="-10"/>
        </w:rPr>
        <w:t> </w:t>
      </w:r>
      <w:r>
        <w:rPr/>
        <w:t>thực</w:t>
      </w:r>
      <w:r>
        <w:rPr>
          <w:spacing w:val="-4"/>
        </w:rPr>
        <w:t> </w:t>
      </w:r>
      <w:r>
        <w:rPr/>
        <w:t>hiện</w:t>
      </w:r>
      <w:r>
        <w:rPr>
          <w:spacing w:val="-7"/>
        </w:rPr>
        <w:t> </w:t>
      </w:r>
      <w:r>
        <w:rPr/>
        <w:t>thêm</w:t>
      </w:r>
      <w:r>
        <w:rPr>
          <w:spacing w:val="-4"/>
        </w:rPr>
        <w:t> </w:t>
      </w:r>
      <w:r>
        <w:rPr/>
        <w:t>phần</w:t>
      </w:r>
      <w:r>
        <w:rPr>
          <w:spacing w:val="-7"/>
        </w:rPr>
        <w:t> </w:t>
      </w:r>
      <w:r>
        <w:rPr/>
        <w:t>chống</w:t>
      </w:r>
      <w:r>
        <w:rPr>
          <w:spacing w:val="-2"/>
        </w:rPr>
        <w:t> </w:t>
      </w:r>
      <w:r>
        <w:rPr>
          <w:spacing w:val="-12"/>
        </w:rPr>
        <w:t>dội.</w:t>
      </w:r>
    </w:p>
    <w:p>
      <w:pPr>
        <w:pStyle w:val="BodyText"/>
        <w:ind w:left="2221"/>
        <w:rPr>
          <w:sz w:val="20"/>
        </w:rPr>
      </w:pPr>
      <w:r>
        <w:rPr>
          <w:sz w:val="20"/>
        </w:rPr>
        <w:pict>
          <v:group style="width:330.3pt;height:328.95pt;mso-position-horizontal-relative:char;mso-position-vertical-relative:line" coordorigin="0,0" coordsize="6606,6579">
            <v:shape style="position:absolute;left:1753;top:37;width:1953;height:435" coordorigin="1753,38" coordsize="1953,435" path="m3501,38l1960,38,1965,44,1898,54,1840,84,1794,130,1764,188,1753,255,1764,322,1794,380,1840,426,1898,456,1965,467,1960,472,3501,472,3495,467,3561,456,3619,426,3665,380,3695,322,3706,255,3695,188,3665,130,3619,84,3561,54,3495,44,3501,38xe" filled="true" fillcolor="#cdcdcd" stroked="false">
              <v:path arrowok="t"/>
              <v:fill opacity="32639f" type="solid"/>
            </v:shape>
            <v:shape style="position:absolute;left:1960;top:37;width:1746;height:435" coordorigin="1960,38" coordsize="1746,435" path="m3501,38l3501,38,1960,38,1960,38m3501,472l3501,472,3495,467,3561,456,3619,426,3665,380,3695,322,3706,255,3695,188,3665,130,3619,84,3561,54,3495,44,3501,38e" filled="false" stroked="true" strokeweight="1.496585pt" strokecolor="#cdcdcd">
              <v:path arrowok="t"/>
              <v:stroke dashstyle="solid"/>
            </v:shape>
            <v:shape style="position:absolute;left:1724;top:14;width:1953;height:427" type="#_x0000_t75" stroked="false">
              <v:imagedata r:id="rId508" o:title=""/>
            </v:shape>
            <v:shape style="position:absolute;left:1724;top:14;width:1953;height:427" coordorigin="1725,15" coordsize="1953,427" path="m1930,442l3471,442,3466,438,3533,427,3591,397,3636,351,3666,293,3677,226,3666,160,3636,101,3591,56,3533,26,3466,15,3471,23,1930,23,1869,26,1811,56,1765,101,1735,160,1725,226,1735,293,1765,351,1811,397,1869,427,1936,438,1930,442xe" filled="false" stroked="true" strokeweight="1.496846pt" strokecolor="#000000">
              <v:path arrowok="t"/>
              <v:stroke dashstyle="solid"/>
            </v:shape>
            <v:shape style="position:absolute;left:2618;top:441;width:195;height:539" type="#_x0000_t75" stroked="false">
              <v:imagedata r:id="rId509" o:title=""/>
            </v:shape>
            <v:line style="position:absolute" from="2723,1564" to="2723,1983" stroked="true" strokeweight="1.496298pt" strokecolor="#cdcdcd">
              <v:stroke dashstyle="solid"/>
            </v:line>
            <v:shape style="position:absolute;left:2648;top:1953;width:165;height:240" coordorigin="2648,1954" coordsize="165,240" path="m2813,1954l2648,1954,2723,2193,2813,1954xe" filled="true" fillcolor="#cdcdcd" stroked="false">
              <v:path arrowok="t"/>
              <v:fill opacity="32639f" type="solid"/>
            </v:shape>
            <v:line style="position:absolute" from="2708,1549" to="2708,1954" stroked="true" strokeweight="1.496298pt" strokecolor="#000000">
              <v:stroke dashstyle="solid"/>
            </v:line>
            <v:shape style="position:absolute;left:2618;top:1923;width:165;height:255" coordorigin="2619,1924" coordsize="165,255" path="m2783,1924l2619,1924,2708,2178,2783,1924xe" filled="true" fillcolor="#000000" stroked="false">
              <v:path arrowok="t"/>
              <v:fill type="solid"/>
            </v:shape>
            <v:rect style="position:absolute;left:119;top:980;width:5208;height:584" filled="true" fillcolor="#cdcdcd" stroked="false">
              <v:fill opacity="32639f" type="solid"/>
            </v:rect>
            <v:shape style="position:absolute;left:1636;top:980;width:3691;height:584" coordorigin="1636,981" coordsize="3691,584" path="m4379,1564l5327,1564,5327,1564m5327,1564l5327,1564,5327,981,1636,981e" filled="false" stroked="true" strokeweight="1.496585pt" strokecolor="#cdcdcd">
              <v:path arrowok="t"/>
              <v:stroke dashstyle="solid"/>
            </v:shape>
            <v:shape style="position:absolute;left:104;top:950;width:5208;height:599" type="#_x0000_t75" stroked="false">
              <v:imagedata r:id="rId510" o:title=""/>
            </v:shape>
            <v:line style="position:absolute" from="2723,2762" to="2723,3241" stroked="true" strokeweight="1.496298pt" strokecolor="#cdcdcd">
              <v:stroke dashstyle="solid"/>
            </v:line>
            <v:shape style="position:absolute;left:2648;top:3210;width:165;height:240" coordorigin="2648,3211" coordsize="165,240" path="m2813,3211l2648,3211,2723,3450,2813,3211xe" filled="true" fillcolor="#cdcdcd" stroked="false">
              <v:path arrowok="t"/>
              <v:fill opacity="32639f" type="solid"/>
            </v:shape>
            <v:line style="position:absolute" from="2708,2732" to="2708,3211" stroked="true" strokeweight="1.496298pt" strokecolor="#000000">
              <v:stroke dashstyle="solid"/>
            </v:line>
            <v:shape style="position:absolute;left:2618;top:3180;width:165;height:255" coordorigin="2619,3181" coordsize="165,255" path="m2783,3181l2619,3181,2708,3435,2783,3181xe" filled="true" fillcolor="#000000" stroked="false">
              <v:path arrowok="t"/>
              <v:fill type="solid"/>
            </v:shape>
            <v:shape style="position:absolute;left:119;top:2193;width:5208;height:569" coordorigin="120,2193" coordsize="5208,569" path="m2723,2193l120,2477,2723,2762,5327,2477,2723,2193xe" filled="true" fillcolor="#cdcdcd" stroked="false">
              <v:path arrowok="t"/>
              <v:fill opacity="32639f" type="solid"/>
            </v:shape>
            <v:shape style="position:absolute;left:2723;top:2193;width:2;height:569" coordorigin="2723,2193" coordsize="0,569" path="m2723,2193l2723,2193,2723,2193m2723,2762l2723,2762,2723,2762e" filled="false" stroked="true" strokeweight="1.496585pt" strokecolor="#cdcdcd">
              <v:path arrowok="t"/>
              <v:stroke dashstyle="solid"/>
            </v:shape>
            <v:shape style="position:absolute;left:2723;top:2178;width:2;height:30" coordorigin="2723,2178" coordsize="0,30" path="m2723,2208l2723,2178,2723,2208xe" filled="true" fillcolor="#cdcdcd" stroked="false">
              <v:path arrowok="t"/>
              <v:fill opacity="32639f" type="solid"/>
            </v:shape>
            <v:shape style="position:absolute;left:2723;top:2193;width:2604;height:569" coordorigin="2723,2193" coordsize="2604,569" path="m2723,2193l5327,2477,2723,2762e" filled="false" stroked="true" strokeweight="1.496846pt" strokecolor="#cdcdcd">
              <v:path arrowok="t"/>
              <v:stroke dashstyle="solid"/>
            </v:shape>
            <v:shape style="position:absolute;left:2723;top:2746;width:2;height:30" coordorigin="2723,2747" coordsize="0,30" path="m2723,2777l2723,2747,2723,2777xe" filled="true" fillcolor="#cdcdcd" stroked="false">
              <v:path arrowok="t"/>
              <v:fill opacity="32639f" type="solid"/>
            </v:shape>
            <v:shape style="position:absolute;left:104;top:2178;width:5208;height:554" type="#_x0000_t75" stroked="false">
              <v:imagedata r:id="rId511" o:title=""/>
            </v:shape>
            <v:shape style="position:absolute;left:104;top:2178;width:5208;height:554" coordorigin="105,2178" coordsize="5208,554" path="m105,2447l2708,2178,5312,2447,2708,2732,105,2447xe" filled="false" stroked="true" strokeweight="1.496865pt" strokecolor="#000000">
              <v:path arrowok="t"/>
              <v:stroke dashstyle="solid"/>
            </v:shape>
            <v:rect style="position:absolute;left:119;top:3450;width:5208;height:599" filled="true" fillcolor="#cdcdcd" stroked="false">
              <v:fill opacity="32639f" type="solid"/>
            </v:rect>
            <v:shape style="position:absolute;left:119;top:3450;width:5208;height:599" coordorigin="120,3450" coordsize="5208,599" path="m120,4049l5327,4049,5327,4049m120,4049l120,4049m5327,4049l5327,3450,5327,3450e" filled="false" stroked="true" strokeweight="1.496585pt" strokecolor="#cdcdcd">
              <v:path arrowok="t"/>
              <v:stroke dashstyle="solid"/>
            </v:shape>
            <v:shape style="position:absolute;left:104;top:3435;width:5208;height:584" type="#_x0000_t75" stroked="false">
              <v:imagedata r:id="rId512" o:title=""/>
            </v:shape>
            <v:rect style="position:absolute;left:104;top:3435;width:5208;height:584" filled="false" stroked="true" strokeweight="1.496865pt" strokecolor="#404040">
              <v:stroke dashstyle="solid"/>
            </v:rect>
            <v:line style="position:absolute" from="2723,4049" to="2723,4528" stroked="true" strokeweight="1.496298pt" strokecolor="#cdcdcd">
              <v:stroke dashstyle="solid"/>
            </v:line>
            <v:shape style="position:absolute;left:2648;top:4513;width:165;height:240" coordorigin="2648,4513" coordsize="165,240" path="m2813,4513l2648,4513,2723,4753,2813,4513xe" filled="true" fillcolor="#cdcdcd" stroked="false">
              <v:path arrowok="t"/>
              <v:fill opacity="32639f" type="solid"/>
            </v:shape>
            <v:line style="position:absolute" from="2708,4019" to="2708,4498" stroked="true" strokeweight="1.496298pt" strokecolor="#000000">
              <v:stroke dashstyle="solid"/>
            </v:line>
            <v:shape style="position:absolute;left:2618;top:4483;width:165;height:240" coordorigin="2619,4483" coordsize="165,240" path="m2783,4483l2619,4483,2708,4723,2783,4483xe" filled="true" fillcolor="#000000" stroked="false">
              <v:path arrowok="t"/>
              <v:fill type="solid"/>
            </v:shape>
            <v:shape style="position:absolute;left:29;top:4752;width:5387;height:674" coordorigin="30,4753" coordsize="5387,674" path="m2723,4753l30,5097,2723,5426,5417,5097,2723,4753xe" filled="true" fillcolor="#cdcdcd" stroked="false">
              <v:path arrowok="t"/>
              <v:fill opacity="32639f" type="solid"/>
            </v:shape>
            <v:shape style="position:absolute;left:2723;top:4752;width:2694;height:674" coordorigin="2723,4753" coordsize="2694,674" path="m2723,5426l2723,5426,2723,5426m2723,4753l2723,4753,5417,5097,2723,5426e" filled="false" stroked="true" strokeweight="1.496585pt" strokecolor="#cdcdcd">
              <v:path arrowok="t"/>
              <v:stroke dashstyle="solid"/>
            </v:shape>
            <v:shape style="position:absolute;left:2723;top:5411;width:2;height:30" coordorigin="2723,5411" coordsize="0,30" path="m2723,5441l2723,5411,2723,5441xe" filled="true" fillcolor="#cdcdcd" stroked="false">
              <v:path arrowok="t"/>
              <v:fill opacity="32639f" type="solid"/>
            </v:shape>
            <v:shape style="position:absolute;left:14;top:4722;width:5387;height:689" type="#_x0000_t75" stroked="false">
              <v:imagedata r:id="rId513" o:title=""/>
            </v:shape>
            <v:shape style="position:absolute;left:14;top:4722;width:5387;height:689" coordorigin="15,4723" coordsize="5387,689" path="m15,5067l2708,4723,5402,5067,2708,5411,15,5067xe" filled="false" stroked="true" strokeweight="1.496863pt" strokecolor="#000000">
              <v:path arrowok="t"/>
              <v:stroke dashstyle="solid"/>
            </v:shape>
            <v:shape style="position:absolute;left:2947;top:3001;width:3194;height:2096" coordorigin="2948,3001" coordsize="3194,2096" path="m5895,5097l6045,5097,6051,5094,6086,5087,6115,5068,6134,5039,6141,5004,6135,5007,6135,3091,6115,3034,6051,3008,6045,3001,2948,3001e" filled="false" stroked="true" strokeweight="1.496699pt" strokecolor="#cdcdcd">
              <v:path arrowok="t"/>
              <v:stroke dashstyle="solid"/>
            </v:shape>
            <v:shape style="position:absolute;left:2723;top:2926;width:255;height:165" coordorigin="2723,2926" coordsize="255,165" path="m2978,2926l2723,3001,2978,3091,2978,2926xe" filled="true" fillcolor="#cdcdcd" stroked="false">
              <v:path arrowok="t"/>
              <v:fill opacity="32639f" type="solid"/>
            </v:shape>
            <v:shape style="position:absolute;left:2917;top:2978;width:3203;height:2089" coordorigin="2918,2979" coordsize="3203,2089" path="m5865,5067l6030,5067,6023,5065,6058,5058,6086,5039,6105,5010,6112,4975,6120,4977,6120,3076,6112,3069,6105,3034,6086,3005,6058,2986,6023,2979,6030,2986,2918,2986e" filled="false" stroked="true" strokeweight="1.4967pt" strokecolor="#000000">
              <v:path arrowok="t"/>
              <v:stroke dashstyle="solid"/>
            </v:shape>
            <v:shape style="position:absolute;left:2708;top:2896;width:240;height:165" coordorigin="2708,2897" coordsize="240,165" path="m2948,2897l2708,2986,2948,3061,2948,2897xe" filled="true" fillcolor="#000000" stroked="false">
              <v:path arrowok="t"/>
              <v:fill type="solid"/>
            </v:shape>
            <v:shape style="position:absolute;left:5401;top:4977;width:614;height:195" type="#_x0000_t75" stroked="false">
              <v:imagedata r:id="rId514" o:title=""/>
            </v:shape>
            <v:line style="position:absolute" from="2723,5426" to="2723,5920" stroked="true" strokeweight="1.496298pt" strokecolor="#cdcdcd">
              <v:stroke dashstyle="solid"/>
            </v:line>
            <v:shape style="position:absolute;left:1551;top:6129;width:2357;height:435" coordorigin="1551,6130" coordsize="2357,435" path="m3696,6130l1766,6130,1763,6134,1696,6145,1638,6175,1592,6221,1562,6279,1551,6346,1562,6413,1592,6471,1638,6516,1696,6546,1763,6557,1766,6564,3696,6564,3697,6557,3763,6546,3821,6516,3867,6471,3897,6413,3908,6346,3897,6279,3867,6221,3821,6175,3763,6145,3697,6134,3696,6130xe" filled="true" fillcolor="#cdcdcd" stroked="false">
              <v:path arrowok="t"/>
              <v:fill opacity="32639f" type="solid"/>
            </v:shape>
            <v:shape style="position:absolute;left:1765;top:6129;width:2143;height:435" coordorigin="1766,6130" coordsize="2143,435" path="m1766,6564l3696,6564,3696,6564m3696,6564l3697,6557,3763,6546,3821,6516,3867,6471,3897,6413,3908,6346,3897,6279,3867,6221,3821,6175,3763,6145,3697,6134,3696,6130,3696,6130e" filled="false" stroked="true" strokeweight="1.496585pt" strokecolor="#cdcdcd">
              <v:path arrowok="t"/>
              <v:stroke dashstyle="solid"/>
            </v:shape>
            <v:shape style="position:absolute;left:1522;top:6099;width:2357;height:435" type="#_x0000_t75" stroked="false">
              <v:imagedata r:id="rId515" o:title=""/>
            </v:shape>
            <v:shape style="position:absolute;left:1522;top:6099;width:2357;height:435" coordorigin="1522,6100" coordsize="2357,435" path="m1736,6534l3666,6534,3668,6528,3735,6518,3793,6488,3838,6442,3868,6384,3879,6317,3868,6250,3838,6192,3793,6146,3735,6116,3668,6106,3666,6100,1736,6100,1734,6106,1667,6116,1609,6146,1563,6192,1533,6250,1522,6317,1533,6384,1563,6442,1609,6488,1667,6518,1734,6528,1736,6534xe" filled="false" stroked="true" strokeweight="1.496853pt" strokecolor="#000000">
              <v:path arrowok="t"/>
              <v:stroke dashstyle="solid"/>
            </v:shape>
            <v:shape style="position:absolute;left:2648;top:5890;width:165;height:240" coordorigin="2648,5890" coordsize="165,240" path="m2813,5890l2648,5890,2723,6130,2813,5890xe" filled="true" fillcolor="#cdcdcd" stroked="false">
              <v:path arrowok="t"/>
              <v:fill opacity="32639f" type="solid"/>
            </v:shape>
            <v:line style="position:absolute" from="2708,5411" to="2708,5890" stroked="true" strokeweight="1.496298pt" strokecolor="#000000">
              <v:stroke dashstyle="solid"/>
            </v:line>
            <v:shape style="position:absolute;left:2618;top:5860;width:165;height:240" coordorigin="2619,5860" coordsize="165,240" path="m2783,5860l2619,5860,2708,6100,2783,5860xe" filled="true" fillcolor="#000000" stroked="false">
              <v:path arrowok="t"/>
              <v:fill type="solid"/>
            </v:shape>
            <v:shape style="position:absolute;left:2947;top:2462;width:3643;height:3330" coordorigin="2948,2462" coordsize="3643,3330" path="m6584,2462l6584,5606,6590,5612,6576,5682,6538,5739,6480,5778,6411,5792,6404,5785,2948,5785e" filled="false" stroked="true" strokeweight="1.49661pt" strokecolor="#cdcdcd">
              <v:path arrowok="t"/>
              <v:stroke dashstyle="solid"/>
            </v:shape>
            <v:shape style="position:absolute;left:2723;top:5710;width:255;height:165" coordorigin="2723,5711" coordsize="255,165" path="m2978,5711l2723,5785,2978,5875,2978,5711xe" filled="true" fillcolor="#cdcdcd" stroked="false">
              <v:path arrowok="t"/>
              <v:fill opacity="32639f" type="solid"/>
            </v:shape>
            <v:shape style="position:absolute;left:2917;top:2447;width:3651;height:3324" coordorigin="2918,2447" coordsize="3651,3324" path="m6569,2447l6569,5591,6561,5583,6547,5653,6509,5710,6452,5749,6382,5763,6389,5771,2918,5771e" filled="false" stroked="true" strokeweight="1.496612pt" strokecolor="#000000">
              <v:path arrowok="t"/>
              <v:stroke dashstyle="solid"/>
            </v:shape>
            <v:shape style="position:absolute;left:2708;top:5680;width:240;height:165" coordorigin="2708,5681" coordsize="240,165" path="m2948,5681l2708,5771,2948,5845,2948,5681xe" filled="true" fillcolor="#000000" stroked="false">
              <v:path arrowok="t"/>
              <v:fill type="solid"/>
            </v:shape>
            <v:line style="position:absolute" from="5327,2477" to="6374,2477" stroked="true" strokeweight="1.496872pt" strokecolor="#cdcdcd">
              <v:stroke dashstyle="solid"/>
            </v:line>
            <v:shape style="position:absolute;left:6344;top:2402;width:240;height:150" coordorigin="6344,2403" coordsize="240,150" path="m6344,2403l6344,2552,6584,2477,6344,2403xe" filled="true" fillcolor="#cdcdcd" stroked="false">
              <v:path arrowok="t"/>
              <v:fill opacity="32639f" type="solid"/>
            </v:shape>
            <v:line style="position:absolute" from="5312,2447" to="6344,2447" stroked="true" strokeweight="1.496872pt" strokecolor="#000000">
              <v:stroke dashstyle="solid"/>
            </v:line>
            <v:shape style="position:absolute;left:6314;top:2372;width:255;height:150" coordorigin="6314,2373" coordsize="255,150" path="m6314,2373l6314,2522,6569,2447,6314,2373xe" filled="true" fillcolor="#000000" stroked="false">
              <v:path arrowok="t"/>
              <v:fill type="solid"/>
            </v:shape>
            <v:shape style="position:absolute;left:2300;top:118;width:821;height:240" type="#_x0000_t202" filled="false" stroked="false">
              <v:textbox inset="0,0,0,0">
                <w:txbxContent>
                  <w:p>
                    <w:pPr>
                      <w:spacing w:line="230" w:lineRule="exact" w:before="0"/>
                      <w:ind w:left="0" w:right="0" w:firstLine="0"/>
                      <w:jc w:val="left"/>
                      <w:rPr>
                        <w:rFonts w:ascii="Arial"/>
                        <w:b/>
                        <w:sz w:val="24"/>
                      </w:rPr>
                    </w:pPr>
                    <w:r>
                      <w:rPr>
                        <w:rFonts w:ascii="Arial"/>
                        <w:b/>
                        <w:w w:val="85"/>
                        <w:sz w:val="24"/>
                      </w:rPr>
                      <w:t>KEY</w:t>
                    </w:r>
                    <w:r>
                      <w:rPr>
                        <w:rFonts w:ascii="Arial"/>
                        <w:b/>
                        <w:spacing w:val="-30"/>
                        <w:w w:val="85"/>
                        <w:sz w:val="24"/>
                      </w:rPr>
                      <w:t> </w:t>
                    </w:r>
                    <w:r>
                      <w:rPr>
                        <w:rFonts w:ascii="Arial"/>
                        <w:b/>
                        <w:w w:val="85"/>
                        <w:sz w:val="24"/>
                      </w:rPr>
                      <w:t>4X4</w:t>
                    </w:r>
                  </w:p>
                </w:txbxContent>
              </v:textbox>
              <w10:wrap type="none"/>
            </v:shape>
            <v:shape style="position:absolute;left:2302;top:2340;width:817;height:240" type="#_x0000_t202" filled="false" stroked="false">
              <v:textbox inset="0,0,0,0">
                <w:txbxContent>
                  <w:p>
                    <w:pPr>
                      <w:spacing w:line="230" w:lineRule="exact" w:before="0"/>
                      <w:ind w:left="0" w:right="0" w:firstLine="0"/>
                      <w:jc w:val="left"/>
                      <w:rPr>
                        <w:rFonts w:ascii="Arial"/>
                        <w:b/>
                        <w:sz w:val="24"/>
                      </w:rPr>
                    </w:pPr>
                    <w:r>
                      <w:rPr>
                        <w:rFonts w:ascii="Arial"/>
                        <w:b/>
                        <w:w w:val="85"/>
                        <w:sz w:val="24"/>
                      </w:rPr>
                      <w:t>MP1=FF</w:t>
                    </w:r>
                  </w:p>
                </w:txbxContent>
              </v:textbox>
              <w10:wrap type="none"/>
            </v:shape>
            <v:shape style="position:absolute;left:5300;top:2595;width:174;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2311;top:2954;width:116;height:240" type="#_x0000_t202" filled="false" stroked="false">
              <v:textbox inset="0,0,0,0">
                <w:txbxContent>
                  <w:p>
                    <w:pPr>
                      <w:spacing w:line="230" w:lineRule="exact" w:before="0"/>
                      <w:ind w:left="0" w:right="0" w:firstLine="0"/>
                      <w:jc w:val="left"/>
                      <w:rPr>
                        <w:rFonts w:ascii="Arial"/>
                        <w:b/>
                        <w:sz w:val="24"/>
                      </w:rPr>
                    </w:pPr>
                    <w:r>
                      <w:rPr>
                        <w:rFonts w:ascii="Arial"/>
                        <w:b/>
                        <w:w w:val="71"/>
                        <w:sz w:val="24"/>
                      </w:rPr>
                      <w:t>s</w:t>
                    </w:r>
                  </w:p>
                </w:txbxContent>
              </v:textbox>
              <w10:wrap type="none"/>
            </v:shape>
            <v:shape style="position:absolute;left:2156;top:4956;width:1143;height:743" type="#_x0000_t202" filled="false" stroked="false">
              <v:textbox inset="0,0,0,0">
                <w:txbxContent>
                  <w:p>
                    <w:pPr>
                      <w:spacing w:line="230" w:lineRule="exact" w:before="0"/>
                      <w:ind w:left="0" w:right="0" w:firstLine="0"/>
                      <w:jc w:val="left"/>
                      <w:rPr>
                        <w:rFonts w:ascii="Arial"/>
                        <w:b/>
                        <w:sz w:val="24"/>
                      </w:rPr>
                    </w:pPr>
                    <w:r>
                      <w:rPr>
                        <w:rFonts w:ascii="Arial"/>
                        <w:b/>
                        <w:w w:val="95"/>
                        <w:sz w:val="24"/>
                      </w:rPr>
                      <w:t>MP1 =MP2</w:t>
                    </w:r>
                  </w:p>
                  <w:p>
                    <w:pPr>
                      <w:spacing w:line="240" w:lineRule="auto" w:before="8"/>
                      <w:rPr>
                        <w:rFonts w:ascii="Arial"/>
                        <w:b/>
                        <w:sz w:val="19"/>
                      </w:rPr>
                    </w:pPr>
                  </w:p>
                  <w:p>
                    <w:pPr>
                      <w:spacing w:before="0"/>
                      <w:ind w:left="0" w:right="18" w:firstLine="0"/>
                      <w:jc w:val="right"/>
                      <w:rPr>
                        <w:rFonts w:ascii="Arial"/>
                        <w:b/>
                        <w:sz w:val="24"/>
                      </w:rPr>
                    </w:pPr>
                    <w:r>
                      <w:rPr>
                        <w:rFonts w:ascii="Arial"/>
                        <w:b/>
                        <w:w w:val="70"/>
                        <w:sz w:val="24"/>
                      </w:rPr>
                      <w:t>S</w:t>
                    </w:r>
                  </w:p>
                </w:txbxContent>
              </v:textbox>
              <w10:wrap type="none"/>
            </v:shape>
            <v:shape style="position:absolute;left:5693;top:5280;width:174;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1987;top:6209;width:1447;height:240" type="#_x0000_t202" filled="false" stroked="false">
              <v:textbox inset="0,0,0,0">
                <w:txbxContent>
                  <w:p>
                    <w:pPr>
                      <w:spacing w:line="230" w:lineRule="exact" w:before="0"/>
                      <w:ind w:left="0" w:right="0" w:firstLine="0"/>
                      <w:jc w:val="left"/>
                      <w:rPr>
                        <w:rFonts w:ascii="Arial"/>
                        <w:b/>
                        <w:sz w:val="24"/>
                      </w:rPr>
                    </w:pPr>
                    <w:r>
                      <w:rPr>
                        <w:rFonts w:ascii="Arial"/>
                        <w:b/>
                        <w:w w:val="85"/>
                        <w:sz w:val="24"/>
                      </w:rPr>
                      <w:t>RETURN(MP1)</w:t>
                    </w:r>
                  </w:p>
                </w:txbxContent>
              </v:textbox>
              <w10:wrap type="none"/>
            </v:shape>
            <v:shape style="position:absolute;left:104;top:3435;width:5208;height:584" type="#_x0000_t202" filled="false" stroked="true" strokeweight="1.496865pt" strokecolor="#404040">
              <v:textbox inset="0,0,0,0">
                <w:txbxContent>
                  <w:p>
                    <w:pPr>
                      <w:spacing w:before="122"/>
                      <w:ind w:left="1148" w:right="0" w:firstLine="0"/>
                      <w:jc w:val="left"/>
                      <w:rPr>
                        <w:rFonts w:ascii="Arial" w:hAnsi="Arial"/>
                        <w:b/>
                        <w:sz w:val="24"/>
                      </w:rPr>
                    </w:pPr>
                    <w:r>
                      <w:rPr>
                        <w:rFonts w:ascii="Arial" w:hAnsi="Arial"/>
                        <w:b/>
                        <w:sz w:val="24"/>
                      </w:rPr>
                      <w:t>MP2= HÀM</w:t>
                    </w:r>
                    <w:r>
                      <w:rPr>
                        <w:rFonts w:ascii="Arial" w:hAnsi="Arial"/>
                        <w:b/>
                        <w:spacing w:val="-52"/>
                        <w:sz w:val="24"/>
                      </w:rPr>
                      <w:t> </w:t>
                    </w:r>
                    <w:r>
                      <w:rPr>
                        <w:rFonts w:ascii="Arial" w:hAnsi="Arial"/>
                        <w:b/>
                        <w:sz w:val="24"/>
                      </w:rPr>
                      <w:t>QUET_MT_PHIM</w:t>
                    </w:r>
                  </w:p>
                </w:txbxContent>
              </v:textbox>
              <v:stroke dashstyle="solid"/>
              <w10:wrap type="none"/>
            </v:shape>
            <v:shape style="position:absolute;left:104;top:950;width:5208;height:599" type="#_x0000_t202" filled="false" stroked="true" strokeweight="1.496864pt" strokecolor="#404040">
              <v:textbox inset="0,0,0,0">
                <w:txbxContent>
                  <w:p>
                    <w:pPr>
                      <w:spacing w:before="125"/>
                      <w:ind w:left="1148" w:right="0" w:firstLine="0"/>
                      <w:jc w:val="left"/>
                      <w:rPr>
                        <w:rFonts w:ascii="Arial" w:hAnsi="Arial"/>
                        <w:b/>
                        <w:sz w:val="24"/>
                      </w:rPr>
                    </w:pPr>
                    <w:r>
                      <w:rPr>
                        <w:rFonts w:ascii="Arial" w:hAnsi="Arial"/>
                        <w:b/>
                        <w:sz w:val="24"/>
                      </w:rPr>
                      <w:t>MP1= HÀM</w:t>
                    </w:r>
                    <w:r>
                      <w:rPr>
                        <w:rFonts w:ascii="Arial" w:hAnsi="Arial"/>
                        <w:b/>
                        <w:spacing w:val="-52"/>
                        <w:sz w:val="24"/>
                      </w:rPr>
                      <w:t> </w:t>
                    </w:r>
                    <w:r>
                      <w:rPr>
                        <w:rFonts w:ascii="Arial" w:hAnsi="Arial"/>
                        <w:b/>
                        <w:sz w:val="24"/>
                      </w:rPr>
                      <w:t>QUET_MT_PHIM</w:t>
                    </w:r>
                  </w:p>
                </w:txbxContent>
              </v:textbox>
              <v:stroke dashstyle="solid"/>
              <w10:wrap type="none"/>
            </v:shape>
          </v:group>
        </w:pict>
      </w:r>
      <w:r>
        <w:rPr>
          <w:sz w:val="20"/>
        </w:rPr>
      </w:r>
    </w:p>
    <w:p>
      <w:pPr>
        <w:spacing w:before="113"/>
        <w:ind w:left="2703" w:right="0" w:firstLine="0"/>
        <w:jc w:val="both"/>
        <w:rPr>
          <w:i/>
          <w:sz w:val="24"/>
        </w:rPr>
      </w:pPr>
      <w:r>
        <w:rPr>
          <w:i/>
          <w:sz w:val="24"/>
        </w:rPr>
        <w:t>Hình 5-59: Lưu đồ quét bàn phím ma trận 4×4 có chống dội.</w:t>
      </w:r>
    </w:p>
    <w:p>
      <w:pPr>
        <w:pStyle w:val="BodyText"/>
        <w:spacing w:line="237" w:lineRule="auto" w:before="125"/>
        <w:ind w:left="676" w:right="577" w:firstLine="566"/>
        <w:jc w:val="both"/>
      </w:pPr>
      <w:r>
        <w:rPr/>
        <w:t>Trong lƣu đồ này gọi hàm quét phím ma trận 4x4, sau đó gán mã phím cho biến MP1, kiểm tra nếu MP1 bằng FFH thì không có nhấn phím nên không cần chống dội và thoát.</w:t>
      </w:r>
    </w:p>
    <w:p>
      <w:pPr>
        <w:pStyle w:val="BodyText"/>
        <w:spacing w:before="124"/>
        <w:ind w:left="676" w:right="573" w:firstLine="566"/>
        <w:jc w:val="both"/>
      </w:pPr>
      <w:r>
        <w:rPr/>
        <w:t>Nếu có nhấn thì gọi hàm quét phím và gán mã phím cho biến MP2, so sánh 2 mã phím: nếu 2 mã phím bằng nhau thì có nghĩa là ta chƣa buông phím đã nhấn nên quay lại kiểm tra chờ cho đến khi ta buông phím. Khi ta buông phím thì 2 mã phím sẽ khác nhau và chƣơng trình sẽ thoát và trả về mã phím nhấn lần đầu là MT1.</w:t>
      </w:r>
    </w:p>
    <w:p>
      <w:pPr>
        <w:pStyle w:val="BodyText"/>
        <w:spacing w:before="120"/>
        <w:ind w:left="1243"/>
        <w:jc w:val="both"/>
      </w:pPr>
      <w:r>
        <w:rPr/>
        <w:pict>
          <v:shape style="position:absolute;margin-left:65.304001pt;margin-top:26.803129pt;width:507.35pt;height:30pt;mso-position-horizontal-relative:page;mso-position-vertical-relative:paragraph;z-index:-15425024;mso-wrap-distance-left:0;mso-wrap-distance-right:0" type="#_x0000_t202" filled="true" fillcolor="#dbe4f0" stroked="true" strokeweight=".48004pt" strokecolor="#000000">
            <v:textbox inset="0,0,0,0">
              <w:txbxContent>
                <w:p>
                  <w:pPr>
                    <w:pStyle w:val="BodyText"/>
                    <w:spacing w:line="237" w:lineRule="auto" w:before="13"/>
                    <w:ind w:left="105" w:firstLine="566"/>
                  </w:pPr>
                  <w:r>
                    <w:rPr>
                      <w:b/>
                      <w:i/>
                    </w:rPr>
                    <w:t>Bài 5-12: </w:t>
                  </w:r>
                  <w:r>
                    <w:rPr/>
                    <w:t>Dùng vi điều khiển PIC 16F887 giao tiếp với 1 led 7 đoạn và ma trận phím 4×4. Viết chƣơng trình quét bàn phím ma trận, hiển thị tên của phím trên led 7 đoạn.</w:t>
                  </w:r>
                </w:p>
              </w:txbxContent>
            </v:textbox>
            <v:fill type="solid"/>
            <v:stroke dashstyle="solid"/>
            <w10:wrap type="topAndBottom"/>
          </v:shape>
        </w:pict>
      </w:r>
      <w:r>
        <w:rPr/>
        <w:t>Để hiểu chƣơng trình quét bàn phím ma trận ta khảo sát bài ứng dụng theo sau.</w:t>
      </w:r>
    </w:p>
    <w:p>
      <w:pPr>
        <w:pStyle w:val="ListParagraph"/>
        <w:numPr>
          <w:ilvl w:val="0"/>
          <w:numId w:val="73"/>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spacing w:after="0" w:line="240" w:lineRule="auto"/>
        <w:jc w:val="left"/>
        <w:rPr>
          <w:sz w:val="24"/>
        </w:rPr>
        <w:sectPr>
          <w:pgSz w:w="11910" w:h="16840"/>
          <w:pgMar w:header="283" w:footer="472" w:top="640" w:bottom="660" w:left="740" w:right="0"/>
        </w:sectPr>
      </w:pPr>
    </w:p>
    <w:p>
      <w:pPr>
        <w:pStyle w:val="BodyText"/>
        <w:rPr>
          <w:sz w:val="20"/>
        </w:rPr>
      </w:pPr>
      <w:r>
        <w:rPr/>
        <w:pict>
          <v:group style="position:absolute;margin-left:65.064003pt;margin-top:14.159983pt;width:507.8pt;height:187.9pt;mso-position-horizontal-relative:page;mso-position-vertical-relative:page;z-index:-29403136" coordorigin="1301,283" coordsize="10156,3758">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842;top:651;width:9175;height:3389" type="#_x0000_t75" stroked="false">
              <v:imagedata r:id="rId52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2"/>
        </w:rPr>
      </w:pPr>
    </w:p>
    <w:p>
      <w:pPr>
        <w:spacing w:before="90"/>
        <w:ind w:left="3077" w:right="0" w:firstLine="0"/>
        <w:jc w:val="left"/>
        <w:rPr>
          <w:i/>
          <w:sz w:val="24"/>
        </w:rPr>
      </w:pPr>
      <w:r>
        <w:rPr>
          <w:i/>
          <w:sz w:val="24"/>
        </w:rPr>
        <w:t>Hình 5-60: Vi điều khiển giao tiếp bàn phím ma trận.</w:t>
      </w:r>
    </w:p>
    <w:p>
      <w:pPr>
        <w:pStyle w:val="BodyText"/>
        <w:spacing w:before="122"/>
        <w:ind w:left="1243"/>
      </w:pPr>
      <w:r>
        <w:rPr/>
        <w:t>Trong sơ đồ dùng portB giao tiếp với bàn phím ma trận 4×4 và portD điều khiển 1 led 7 đoạn.</w:t>
      </w:r>
    </w:p>
    <w:p>
      <w:pPr>
        <w:pStyle w:val="ListParagraph"/>
        <w:numPr>
          <w:ilvl w:val="0"/>
          <w:numId w:val="73"/>
        </w:numPr>
        <w:tabs>
          <w:tab w:pos="1809" w:val="left" w:leader="none"/>
          <w:tab w:pos="1810" w:val="left" w:leader="none"/>
        </w:tabs>
        <w:spacing w:line="240" w:lineRule="auto" w:before="62" w:after="0"/>
        <w:ind w:left="1809" w:right="0" w:hanging="567"/>
        <w:jc w:val="left"/>
        <w:rPr>
          <w:sz w:val="24"/>
        </w:rPr>
      </w:pPr>
      <w:r>
        <w:rPr/>
        <w:pict>
          <v:group style="position:absolute;margin-left:213.974091pt;margin-top:22.852772pt;width:220.5pt;height:274.150pt;mso-position-horizontal-relative:page;mso-position-vertical-relative:paragraph;z-index:-15420928;mso-wrap-distance-left:0;mso-wrap-distance-right:0" coordorigin="4279,457" coordsize="4410,5483">
            <v:shape style="position:absolute;left:4337;top:2453;width:2469;height:3471" coordorigin="4337,2454" coordsize="2469,3471" path="m6806,5311l6806,5835,6804,5828,6797,5863,6778,5891,6749,5911,6714,5918,6716,5924,4429,5924,4427,5918,4392,5911,4364,5891,4344,5863,4337,5828,4339,5835,4339,2544,4364,2485,4427,2458,4429,2454,6582,2454e" filled="false" stroked="true" strokeweight="1.495235pt" strokecolor="#cdcdcd">
              <v:path arrowok="t"/>
              <v:stroke dashstyle="solid"/>
            </v:shape>
            <v:shape style="position:absolute;left:6566;top:2379;width:240;height:165" coordorigin="6567,2379" coordsize="240,165" path="m6567,2379l6567,2544,6806,2454,6567,2379xe" filled="true" fillcolor="#cdcdcd" stroked="false">
              <v:path arrowok="t"/>
              <v:fill opacity="32639f" type="solid"/>
            </v:shape>
            <v:shape style="position:absolute;left:4308;top:2424;width:2468;height:3471" coordorigin="4309,2424" coordsize="2468,3471" path="m6776,5281l6776,5805,6775,5799,6768,5834,6749,5863,6720,5882,6685,5889,6686,5895,4399,5895,4398,5889,4363,5882,4335,5863,4316,5834,4309,5799,4309,5805,4309,2514,4309,2519,4316,2484,4335,2456,4363,2437,4398,2430,4399,2424,6552,2424e" filled="false" stroked="true" strokeweight="1.495234pt" strokecolor="#000000">
              <v:path arrowok="t"/>
              <v:stroke dashstyle="solid"/>
            </v:shape>
            <v:shape style="position:absolute;left:6536;top:2349;width:240;height:165" coordorigin="6537,2349" coordsize="240,165" path="m6537,2349l6537,2514,6776,2424,6537,2349xe" filled="true" fillcolor="#000000" stroked="false">
              <v:path arrowok="t"/>
              <v:fill type="solid"/>
            </v:shape>
            <v:shape style="position:absolute;left:6671;top:3381;width:195;height:569" type="#_x0000_t75" stroked="false">
              <v:imagedata r:id="rId521" o:title=""/>
            </v:shape>
            <v:shape style="position:absolute;left:4937;top:3949;width:3678;height:539" coordorigin="4937,3950" coordsize="3678,539" path="m6776,3950l4937,4219,6776,4488,8615,4219,6776,3950xe" filled="true" fillcolor="#cdcdcd" stroked="false">
              <v:path arrowok="t"/>
              <v:fill opacity="32639f" type="solid"/>
            </v:shape>
            <v:shape style="position:absolute;left:4937;top:3949;width:3678;height:270" coordorigin="4937,3950" coordsize="3678,270" path="m4937,4219l6776,3950,6776,3950m4937,4219l4937,4219m6776,3950l8615,4219,8615,4219e" filled="false" stroked="true" strokeweight="1.495399pt" strokecolor="#cdcdcd">
              <v:path arrowok="t"/>
              <v:stroke dashstyle="solid"/>
            </v:shape>
            <v:shape style="position:absolute;left:4907;top:3919;width:3678;height:539" type="#_x0000_t75" stroked="false">
              <v:imagedata r:id="rId522" o:title=""/>
            </v:shape>
            <v:shape style="position:absolute;left:4907;top:3919;width:3678;height:539" coordorigin="4907,3920" coordsize="3678,539" path="m4907,4189l6746,3920,8585,4189,6746,4459,4907,4189xe" filled="false" stroked="true" strokeweight="1.495878pt" strokecolor="#000000">
              <v:path arrowok="t"/>
              <v:stroke dashstyle="solid"/>
            </v:shape>
            <v:shape style="position:absolute;left:5806;top:494;width:1951;height:434" coordorigin="5806,494" coordsize="1951,434" path="m7538,494l6014,494,6017,501,5951,512,5893,541,5847,587,5817,645,5806,712,5817,779,5847,837,5893,882,5951,912,6017,923,6014,928,7538,928,7546,923,7612,912,7670,882,7716,837,7746,779,7757,712,7746,645,7716,587,7670,541,7612,512,7546,501,7538,494xe" filled="true" fillcolor="#cdcdcd" stroked="false">
              <v:path arrowok="t"/>
              <v:fill opacity="32639f" type="solid"/>
            </v:shape>
            <v:shape style="position:absolute;left:5816;top:494;width:1722;height:434" coordorigin="5817,494" coordsize="1722,434" path="m6014,928l6014,928m7538,494l7538,494,6014,494,6014,494m6017,501l5951,512,5893,541,5847,587,5817,645,5817,645e" filled="false" stroked="true" strokeweight="1.495399pt" strokecolor="#cdcdcd">
              <v:path arrowok="t"/>
              <v:stroke dashstyle="solid"/>
            </v:shape>
            <v:shape style="position:absolute;left:7523;top:479;width:249;height:373" type="#_x0000_t75" stroked="false">
              <v:imagedata r:id="rId523" o:title=""/>
            </v:shape>
            <v:shape style="position:absolute;left:5777;top:472;width:1951;height:427" type="#_x0000_t75" stroked="false">
              <v:imagedata r:id="rId524" o:title=""/>
            </v:shape>
            <v:shape style="position:absolute;left:5777;top:472;width:1951;height:427" coordorigin="5777,472" coordsize="1951,427" path="m5984,898l7523,898,7517,894,7584,884,7642,854,7687,808,7717,750,7728,683,7717,616,7687,558,7642,513,7584,483,7517,472,7523,479,5984,479,5922,483,5864,513,5818,558,5788,616,5777,683,5788,750,5818,808,5864,854,5922,884,5989,894,5984,898xe" filled="false" stroked="true" strokeweight="1.495854pt" strokecolor="#000000">
              <v:path arrowok="t"/>
              <v:stroke dashstyle="solid"/>
            </v:shape>
            <v:shape style="position:absolute;left:6671;top:898;width:195;height:449" type="#_x0000_t75" stroked="false">
              <v:imagedata r:id="rId525" o:title=""/>
            </v:shape>
            <v:shape style="position:absolute;left:4817;top:1317;width:3857;height:808" type="#_x0000_t75" stroked="false">
              <v:imagedata r:id="rId526" o:title=""/>
            </v:shape>
            <v:line style="position:absolute" from="6776,2155" to="6776,2604" stroked="true" strokeweight="1.494898pt" strokecolor="#cdcdcd">
              <v:stroke dashstyle="solid"/>
            </v:line>
            <v:shape style="position:absolute;left:6701;top:2573;width:165;height:255" coordorigin="6701,2574" coordsize="165,255" path="m6866,2574l6701,2574,6776,2828,6866,2574xe" filled="true" fillcolor="#cdcdcd" stroked="false">
              <v:path arrowok="t"/>
              <v:fill opacity="32639f" type="solid"/>
            </v:shape>
            <v:line style="position:absolute" from="6746,2125" to="6746,2574" stroked="true" strokeweight="1.494898pt" strokecolor="#000000">
              <v:stroke dashstyle="solid"/>
            </v:line>
            <v:shape style="position:absolute;left:6671;top:2558;width:165;height:240" coordorigin="6671,2559" coordsize="165,240" path="m6836,2559l6671,2559,6746,2798,6836,2559xe" filled="true" fillcolor="#000000" stroked="false">
              <v:path arrowok="t"/>
              <v:fill type="solid"/>
            </v:shape>
            <v:shape style="position:absolute;left:4817;top:2798;width:3857;height:584" type="#_x0000_t75" stroked="false">
              <v:imagedata r:id="rId527" o:title=""/>
            </v:shape>
            <v:shape style="position:absolute;left:4817;top:4952;width:3857;height:584" type="#_x0000_t75" stroked="false">
              <v:imagedata r:id="rId528" o:title=""/>
            </v:shape>
            <v:shape style="position:absolute;left:6671;top:4458;width:195;height:524" type="#_x0000_t75" stroked="false">
              <v:imagedata r:id="rId529" o:title=""/>
            </v:shape>
            <v:line style="position:absolute" from="4937,4219" to="4534,4219" stroked="true" strokeweight="1.495899pt" strokecolor="#cdcdcd">
              <v:stroke dashstyle="solid"/>
            </v:line>
            <v:shape style="position:absolute;left:4309;top:4129;width:240;height:165" coordorigin="4309,4129" coordsize="240,165" path="m4549,4129l4309,4219,4549,4294,4549,4129xe" filled="true" fillcolor="#cdcdcd" stroked="false">
              <v:path arrowok="t"/>
              <v:fill opacity="32639f" type="solid"/>
            </v:shape>
            <v:line style="position:absolute" from="4907,4189" to="4504,4189" stroked="true" strokeweight="1.495899pt" strokecolor="#000000">
              <v:stroke dashstyle="solid"/>
            </v:line>
            <v:shape style="position:absolute;left:4279;top:4099;width:255;height:165" coordorigin="4279,4099" coordsize="255,165" path="m4534,4099l4279,4189,4534,4264,4534,4099xe" filled="true" fillcolor="#000000" stroked="false">
              <v:path arrowok="t"/>
              <v:fill type="solid"/>
            </v:shape>
            <v:shape style="position:absolute;left:6440;top:575;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6276;top:4075;width:974;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CÓ</w:t>
                    </w:r>
                    <w:r>
                      <w:rPr>
                        <w:rFonts w:ascii="Arial" w:hAnsi="Arial"/>
                        <w:b/>
                        <w:spacing w:val="-42"/>
                        <w:w w:val="90"/>
                        <w:sz w:val="24"/>
                      </w:rPr>
                      <w:t> </w:t>
                    </w:r>
                    <w:r>
                      <w:rPr>
                        <w:rFonts w:ascii="Arial" w:hAnsi="Arial"/>
                        <w:b/>
                        <w:w w:val="90"/>
                        <w:sz w:val="24"/>
                      </w:rPr>
                      <w:t>NHẤN</w:t>
                    </w:r>
                  </w:p>
                </w:txbxContent>
              </v:textbox>
              <w10:wrap type="none"/>
            </v:shape>
            <v:shape style="position:absolute;left:4543;top:4329;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962;top:4573;width:173;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817;top:1317;width:3857;height:808" type="#_x0000_t202" filled="false" stroked="true" strokeweight="1.495858pt" strokecolor="#000000">
              <v:textbox inset="0,0,0,0">
                <w:txbxContent>
                  <w:p>
                    <w:pPr>
                      <w:spacing w:line="249" w:lineRule="auto" w:before="86"/>
                      <w:ind w:left="1126" w:right="276" w:hanging="826"/>
                      <w:jc w:val="left"/>
                      <w:rPr>
                        <w:rFonts w:ascii="Arial" w:hAnsi="Arial"/>
                        <w:b/>
                        <w:sz w:val="24"/>
                      </w:rPr>
                    </w:pPr>
                    <w:r>
                      <w:rPr>
                        <w:rFonts w:ascii="Arial" w:hAnsi="Arial"/>
                        <w:b/>
                        <w:w w:val="95"/>
                        <w:sz w:val="24"/>
                      </w:rPr>
                      <w:t>LƯU</w:t>
                    </w:r>
                    <w:r>
                      <w:rPr>
                        <w:rFonts w:ascii="Arial" w:hAnsi="Arial"/>
                        <w:b/>
                        <w:spacing w:val="-36"/>
                        <w:w w:val="95"/>
                        <w:sz w:val="24"/>
                      </w:rPr>
                      <w:t> </w:t>
                    </w:r>
                    <w:r>
                      <w:rPr>
                        <w:rFonts w:ascii="Arial" w:hAnsi="Arial"/>
                        <w:b/>
                        <w:w w:val="95"/>
                        <w:sz w:val="24"/>
                      </w:rPr>
                      <w:t>10</w:t>
                    </w:r>
                    <w:r>
                      <w:rPr>
                        <w:rFonts w:ascii="Arial" w:hAnsi="Arial"/>
                        <w:b/>
                        <w:spacing w:val="-36"/>
                        <w:w w:val="95"/>
                        <w:sz w:val="24"/>
                      </w:rPr>
                      <w:t> </w:t>
                    </w:r>
                    <w:r>
                      <w:rPr>
                        <w:rFonts w:ascii="Arial" w:hAnsi="Arial"/>
                        <w:b/>
                        <w:w w:val="95"/>
                        <w:sz w:val="24"/>
                      </w:rPr>
                      <w:t>MÃ</w:t>
                    </w:r>
                    <w:r>
                      <w:rPr>
                        <w:rFonts w:ascii="Arial" w:hAnsi="Arial"/>
                        <w:b/>
                        <w:spacing w:val="-35"/>
                        <w:w w:val="95"/>
                        <w:sz w:val="24"/>
                      </w:rPr>
                      <w:t> </w:t>
                    </w:r>
                    <w:r>
                      <w:rPr>
                        <w:rFonts w:ascii="Arial" w:hAnsi="Arial"/>
                        <w:b/>
                        <w:w w:val="95"/>
                        <w:sz w:val="24"/>
                      </w:rPr>
                      <w:t>7</w:t>
                    </w:r>
                    <w:r>
                      <w:rPr>
                        <w:rFonts w:ascii="Arial" w:hAnsi="Arial"/>
                        <w:b/>
                        <w:spacing w:val="-36"/>
                        <w:w w:val="95"/>
                        <w:sz w:val="24"/>
                      </w:rPr>
                      <w:t> </w:t>
                    </w:r>
                    <w:r>
                      <w:rPr>
                        <w:rFonts w:ascii="Arial" w:hAnsi="Arial"/>
                        <w:b/>
                        <w:w w:val="95"/>
                        <w:sz w:val="24"/>
                      </w:rPr>
                      <w:t>ĐOẠN</w:t>
                    </w:r>
                    <w:r>
                      <w:rPr>
                        <w:rFonts w:ascii="Arial" w:hAnsi="Arial"/>
                        <w:b/>
                        <w:spacing w:val="-36"/>
                        <w:w w:val="95"/>
                        <w:sz w:val="24"/>
                      </w:rPr>
                      <w:t> </w:t>
                    </w:r>
                    <w:r>
                      <w:rPr>
                        <w:rFonts w:ascii="Arial" w:hAnsi="Arial"/>
                        <w:b/>
                        <w:w w:val="95"/>
                        <w:sz w:val="24"/>
                      </w:rPr>
                      <w:t>TỪ</w:t>
                    </w:r>
                    <w:r>
                      <w:rPr>
                        <w:rFonts w:ascii="Arial" w:hAnsi="Arial"/>
                        <w:b/>
                        <w:spacing w:val="-35"/>
                        <w:w w:val="95"/>
                        <w:sz w:val="24"/>
                      </w:rPr>
                      <w:t> </w:t>
                    </w:r>
                    <w:r>
                      <w:rPr>
                        <w:rFonts w:ascii="Arial" w:hAnsi="Arial"/>
                        <w:b/>
                        <w:w w:val="95"/>
                        <w:sz w:val="24"/>
                      </w:rPr>
                      <w:t>0</w:t>
                    </w:r>
                    <w:r>
                      <w:rPr>
                        <w:rFonts w:ascii="Arial" w:hAnsi="Arial"/>
                        <w:b/>
                        <w:spacing w:val="-36"/>
                        <w:w w:val="95"/>
                        <w:sz w:val="24"/>
                      </w:rPr>
                      <w:t> </w:t>
                    </w:r>
                    <w:r>
                      <w:rPr>
                        <w:rFonts w:ascii="Arial" w:hAnsi="Arial"/>
                        <w:b/>
                        <w:w w:val="95"/>
                        <w:sz w:val="24"/>
                      </w:rPr>
                      <w:t>ĐẾN</w:t>
                    </w:r>
                    <w:r>
                      <w:rPr>
                        <w:rFonts w:ascii="Arial" w:hAnsi="Arial"/>
                        <w:b/>
                        <w:spacing w:val="-36"/>
                        <w:w w:val="95"/>
                        <w:sz w:val="24"/>
                      </w:rPr>
                      <w:t> </w:t>
                    </w:r>
                    <w:r>
                      <w:rPr>
                        <w:rFonts w:ascii="Arial" w:hAnsi="Arial"/>
                        <w:b/>
                        <w:spacing w:val="-8"/>
                        <w:w w:val="95"/>
                        <w:sz w:val="24"/>
                      </w:rPr>
                      <w:t>9, </w:t>
                    </w:r>
                    <w:r>
                      <w:rPr>
                        <w:rFonts w:ascii="Arial" w:hAnsi="Arial"/>
                        <w:b/>
                        <w:w w:val="95"/>
                        <w:sz w:val="24"/>
                      </w:rPr>
                      <w:t>KHỞI TẠO</w:t>
                    </w:r>
                    <w:r>
                      <w:rPr>
                        <w:rFonts w:ascii="Arial" w:hAnsi="Arial"/>
                        <w:b/>
                        <w:spacing w:val="-45"/>
                        <w:w w:val="95"/>
                        <w:sz w:val="24"/>
                      </w:rPr>
                      <w:t> </w:t>
                    </w:r>
                    <w:r>
                      <w:rPr>
                        <w:rFonts w:ascii="Arial" w:hAnsi="Arial"/>
                        <w:b/>
                        <w:w w:val="95"/>
                        <w:sz w:val="24"/>
                      </w:rPr>
                      <w:t>PORT</w:t>
                    </w:r>
                  </w:p>
                </w:txbxContent>
              </v:textbox>
              <v:stroke dashstyle="solid"/>
              <w10:wrap type="none"/>
            </v:shape>
            <v:shape style="position:absolute;left:4817;top:4952;width:3857;height:584" type="#_x0000_t202" filled="false" stroked="true" strokeweight="1.495877pt" strokecolor="#000000">
              <v:textbox inset="0,0,0,0">
                <w:txbxContent>
                  <w:p>
                    <w:pPr>
                      <w:spacing w:before="117"/>
                      <w:ind w:left="1038" w:right="0" w:firstLine="0"/>
                      <w:jc w:val="left"/>
                      <w:rPr>
                        <w:rFonts w:ascii="Arial" w:hAnsi="Arial"/>
                        <w:b/>
                        <w:sz w:val="24"/>
                      </w:rPr>
                    </w:pPr>
                    <w:r>
                      <w:rPr>
                        <w:rFonts w:ascii="Arial" w:hAnsi="Arial"/>
                        <w:b/>
                        <w:sz w:val="24"/>
                      </w:rPr>
                      <w:t>GIẢI MÃ HIỂN THỊ</w:t>
                    </w:r>
                  </w:p>
                </w:txbxContent>
              </v:textbox>
              <v:stroke dashstyle="solid"/>
              <w10:wrap type="none"/>
            </v:shape>
            <v:shape style="position:absolute;left:4817;top:2798;width:3857;height:584" type="#_x0000_t202" filled="false" stroked="true" strokeweight="1.495877pt" strokecolor="#000000">
              <v:textbox inset="0,0,0,0">
                <w:txbxContent>
                  <w:p>
                    <w:pPr>
                      <w:spacing w:before="117"/>
                      <w:ind w:left="183" w:right="0" w:firstLine="0"/>
                      <w:jc w:val="left"/>
                      <w:rPr>
                        <w:rFonts w:ascii="Arial" w:hAnsi="Arial"/>
                        <w:b/>
                        <w:sz w:val="24"/>
                      </w:rPr>
                    </w:pPr>
                    <w:r>
                      <w:rPr>
                        <w:rFonts w:ascii="Arial" w:hAnsi="Arial"/>
                        <w:b/>
                        <w:w w:val="90"/>
                        <w:sz w:val="24"/>
                      </w:rPr>
                      <w:t>QUÉT PHÍM MA TRẬN, CHỐNG DỘI</w:t>
                    </w:r>
                  </w:p>
                </w:txbxContent>
              </v:textbox>
              <v:stroke dashstyle="solid"/>
              <w10:wrap type="none"/>
            </v:shape>
            <w10:wrap type="topAndBottom"/>
          </v:group>
        </w:pict>
      </w:r>
      <w:r>
        <w:rPr>
          <w:sz w:val="24"/>
        </w:rPr>
        <w:t>Lƣu đồ:</w:t>
      </w:r>
    </w:p>
    <w:p>
      <w:pPr>
        <w:pStyle w:val="BodyText"/>
        <w:spacing w:before="9"/>
        <w:rPr>
          <w:sz w:val="17"/>
        </w:rPr>
      </w:pPr>
    </w:p>
    <w:p>
      <w:pPr>
        <w:spacing w:before="90"/>
        <w:ind w:left="3399" w:right="0" w:firstLine="0"/>
        <w:jc w:val="left"/>
        <w:rPr>
          <w:i/>
          <w:sz w:val="24"/>
        </w:rPr>
      </w:pPr>
      <w:r>
        <w:rPr>
          <w:i/>
          <w:sz w:val="24"/>
        </w:rPr>
        <w:t>Hình 5-61: Lưu đồ quét hiển thị ma trận phím.</w:t>
      </w:r>
    </w:p>
    <w:p>
      <w:pPr>
        <w:pStyle w:val="ListParagraph"/>
        <w:numPr>
          <w:ilvl w:val="0"/>
          <w:numId w:val="73"/>
        </w:numPr>
        <w:tabs>
          <w:tab w:pos="1809" w:val="left" w:leader="none"/>
          <w:tab w:pos="1810" w:val="left" w:leader="none"/>
        </w:tabs>
        <w:spacing w:line="240" w:lineRule="auto" w:before="125" w:after="5"/>
        <w:ind w:left="1809" w:right="0" w:hanging="567"/>
        <w:jc w:val="left"/>
        <w:rPr>
          <w:sz w:val="24"/>
        </w:rPr>
      </w:pPr>
      <w:r>
        <w:rPr>
          <w:sz w:val="24"/>
        </w:rPr>
        <w:t>Chƣơng trình</w:t>
      </w:r>
      <w:r>
        <w:rPr>
          <w:spacing w:val="-1"/>
          <w:sz w:val="24"/>
        </w:rPr>
        <w:t> </w:t>
      </w:r>
      <w:r>
        <w:rPr>
          <w:sz w:val="24"/>
        </w:rPr>
        <w:t>chính:</w:t>
      </w:r>
    </w:p>
    <w:p>
      <w:pPr>
        <w:pStyle w:val="BodyText"/>
        <w:ind w:left="618"/>
        <w:rPr>
          <w:sz w:val="20"/>
        </w:rPr>
      </w:pPr>
      <w:r>
        <w:rPr>
          <w:sz w:val="20"/>
        </w:rPr>
        <w:pict>
          <v:shape style="width:501.6pt;height:209.6pt;mso-position-horizontal-relative:char;mso-position-vertical-relative:line" type="#_x0000_t202" filled="false" stroked="true" strokeweight=".47998pt" strokecolor="#000000">
            <w10:anchorlock/>
            <v:textbox inset="0,0,0,0">
              <w:txbxContent>
                <w:p>
                  <w:pPr>
                    <w:pStyle w:val="BodyText"/>
                    <w:spacing w:before="11"/>
                    <w:ind w:left="48" w:right="6964"/>
                  </w:pPr>
                  <w:r>
                    <w:rPr/>
                    <w:t>#INCLUDE&lt;TV_16F887.C&gt; </w:t>
                  </w:r>
                  <w:r>
                    <w:rPr>
                      <w:spacing w:val="-1"/>
                    </w:rPr>
                    <w:t>#INCLUDE&lt;TV_KEY4X4.C&gt; </w:t>
                  </w:r>
                  <w:r>
                    <w:rPr/>
                    <w:t>SIGNED INT8</w:t>
                  </w:r>
                  <w:r>
                    <w:rPr>
                      <w:spacing w:val="55"/>
                    </w:rPr>
                    <w:t> </w:t>
                  </w:r>
                  <w:r>
                    <w:rPr/>
                    <w:t>MP;</w:t>
                  </w:r>
                </w:p>
                <w:p>
                  <w:pPr>
                    <w:pStyle w:val="BodyText"/>
                    <w:spacing w:line="275" w:lineRule="exact" w:before="3"/>
                    <w:ind w:left="48"/>
                  </w:pPr>
                  <w:r>
                    <w:rPr/>
                    <w:t>VOID MAIN()</w:t>
                  </w:r>
                </w:p>
                <w:p>
                  <w:pPr>
                    <w:pStyle w:val="BodyText"/>
                    <w:tabs>
                      <w:tab w:pos="646" w:val="left" w:leader="none"/>
                      <w:tab w:pos="2900" w:val="left" w:leader="none"/>
                      <w:tab w:pos="2948" w:val="left" w:leader="none"/>
                    </w:tabs>
                    <w:ind w:left="590" w:right="4269" w:hanging="543"/>
                  </w:pPr>
                  <w:r>
                    <w:rPr/>
                    <w:t>{</w:t>
                    <w:tab/>
                    <w:tab/>
                    <w:t>SET_TRIS_D(0x00);</w:t>
                    <w:tab/>
                    <w:tab/>
                    <w:t>OUTPUT_D(0x7F); SET_TRIS_B(0xF0);</w:t>
                    <w:tab/>
                    <w:t>PORT_B_PULLUPS(0XF0); WHILE(TRUE)</w:t>
                  </w:r>
                </w:p>
                <w:p>
                  <w:pPr>
                    <w:pStyle w:val="BodyText"/>
                    <w:spacing w:line="275" w:lineRule="exact" w:before="1"/>
                    <w:ind w:left="590"/>
                  </w:pPr>
                  <w:r>
                    <w:rPr/>
                    <w:t>{</w:t>
                  </w:r>
                </w:p>
                <w:p>
                  <w:pPr>
                    <w:pStyle w:val="BodyText"/>
                    <w:spacing w:line="242" w:lineRule="auto"/>
                    <w:ind w:left="1133" w:right="7194" w:hanging="120"/>
                  </w:pPr>
                  <w:r>
                    <w:rPr/>
                    <w:t>MP= KEY_4X4(); IF (MP!=0XFF)</w:t>
                  </w:r>
                </w:p>
                <w:p>
                  <w:pPr>
                    <w:pStyle w:val="BodyText"/>
                    <w:spacing w:line="271" w:lineRule="exact"/>
                    <w:ind w:left="1133"/>
                  </w:pPr>
                  <w:r>
                    <w:rPr/>
                    <w:t>{</w:t>
                  </w:r>
                </w:p>
                <w:p>
                  <w:pPr>
                    <w:pStyle w:val="BodyText"/>
                    <w:spacing w:line="275" w:lineRule="exact" w:before="1"/>
                    <w:ind w:left="1493"/>
                  </w:pPr>
                  <w:r>
                    <w:rPr/>
                    <w:t>OUTPUT_D(MA7DOAN[MP]);</w:t>
                  </w:r>
                </w:p>
                <w:p>
                  <w:pPr>
                    <w:pStyle w:val="BodyText"/>
                    <w:spacing w:line="275" w:lineRule="exact"/>
                    <w:ind w:left="1133"/>
                  </w:pPr>
                  <w:r>
                    <w:rPr/>
                    <w:t>}</w:t>
                  </w:r>
                </w:p>
                <w:p>
                  <w:pPr>
                    <w:pStyle w:val="BodyText"/>
                    <w:spacing w:line="275" w:lineRule="exact" w:before="3"/>
                    <w:ind w:left="590"/>
                  </w:pPr>
                  <w:r>
                    <w:rPr/>
                    <w:t>}</w:t>
                  </w:r>
                </w:p>
                <w:p>
                  <w:pPr>
                    <w:pStyle w:val="BodyText"/>
                    <w:spacing w:line="275" w:lineRule="exact"/>
                    <w:ind w:left="48"/>
                  </w:pPr>
                  <w:r>
                    <w:rPr/>
                    <w:t>}</w:t>
                  </w:r>
                </w:p>
              </w:txbxContent>
            </v:textbox>
            <v:stroke dashstyle="solid"/>
          </v:shape>
        </w:pict>
      </w:r>
      <w:r>
        <w:rPr>
          <w:sz w:val="20"/>
        </w:rPr>
      </w:r>
    </w:p>
    <w:p>
      <w:pPr>
        <w:spacing w:after="0"/>
        <w:rPr>
          <w:sz w:val="20"/>
        </w:rPr>
        <w:sectPr>
          <w:headerReference w:type="even" r:id="rId516"/>
          <w:headerReference w:type="default" r:id="rId517"/>
          <w:footerReference w:type="even" r:id="rId518"/>
          <w:footerReference w:type="default" r:id="rId519"/>
          <w:pgSz w:w="11910" w:h="16840"/>
          <w:pgMar w:header="313" w:footer="491" w:top="600" w:bottom="680" w:left="740" w:right="0"/>
          <w:pgNumType w:start="90"/>
        </w:sectPr>
      </w:pPr>
    </w:p>
    <w:p>
      <w:pPr>
        <w:pStyle w:val="ListParagraph"/>
        <w:numPr>
          <w:ilvl w:val="0"/>
          <w:numId w:val="73"/>
        </w:numPr>
        <w:tabs>
          <w:tab w:pos="1809" w:val="left" w:leader="none"/>
          <w:tab w:pos="1810" w:val="left" w:leader="none"/>
        </w:tabs>
        <w:spacing w:line="240" w:lineRule="auto" w:before="0" w:after="5"/>
        <w:ind w:left="1809" w:right="0" w:hanging="567"/>
        <w:jc w:val="left"/>
        <w:rPr>
          <w:sz w:val="24"/>
        </w:rPr>
      </w:pPr>
      <w:r>
        <w:rPr>
          <w:sz w:val="24"/>
        </w:rPr>
        <w:t>Chƣơng trình con quét </w:t>
      </w:r>
      <w:r>
        <w:rPr>
          <w:spacing w:val="-3"/>
          <w:sz w:val="24"/>
        </w:rPr>
        <w:t>phím:</w:t>
      </w:r>
      <w:r>
        <w:rPr>
          <w:spacing w:val="5"/>
          <w:sz w:val="24"/>
        </w:rPr>
        <w:t> </w:t>
      </w:r>
      <w:r>
        <w:rPr>
          <w:sz w:val="24"/>
        </w:rPr>
        <w:t>“TV_KEY4X4.C”</w:t>
      </w:r>
    </w:p>
    <w:p>
      <w:pPr>
        <w:pStyle w:val="BodyText"/>
        <w:ind w:left="618"/>
        <w:rPr>
          <w:sz w:val="20"/>
        </w:rPr>
      </w:pPr>
      <w:r>
        <w:rPr>
          <w:sz w:val="20"/>
        </w:rPr>
        <w:pict>
          <v:shape style="width:501.6pt;height:376.2pt;mso-position-horizontal-relative:char;mso-position-vertical-relative:line" type="#_x0000_t202" filled="false" stroked="true" strokeweight=".47998pt" strokecolor="#000000">
            <w10:anchorlock/>
            <v:textbox inset="0,0,0,0">
              <w:txbxContent>
                <w:p>
                  <w:pPr>
                    <w:pStyle w:val="BodyText"/>
                    <w:spacing w:line="242" w:lineRule="auto" w:before="30"/>
                    <w:ind w:left="48" w:right="2541"/>
                  </w:pPr>
                  <w:r>
                    <w:rPr/>
                    <w:t>CONST UNSIGNED CHAR MAQUETCOT[4]= {0xFE,0xFD,0xFB,0xF7}; UNSIGNED INT QUET_MT_PHIM()</w:t>
                  </w:r>
                </w:p>
                <w:p>
                  <w:pPr>
                    <w:pStyle w:val="BodyText"/>
                    <w:tabs>
                      <w:tab w:pos="464" w:val="left" w:leader="none"/>
                      <w:tab w:pos="1581" w:val="left" w:leader="none"/>
                      <w:tab w:pos="2344" w:val="left" w:leader="none"/>
                    </w:tabs>
                    <w:ind w:left="590" w:right="5334" w:hanging="543"/>
                  </w:pPr>
                  <w:r>
                    <w:rPr/>
                    <w:t>{</w:t>
                    <w:tab/>
                    <w:t>SIGNED</w:t>
                    <w:tab/>
                    <w:t>INT8</w:t>
                    <w:tab/>
                  </w:r>
                  <w:r>
                    <w:rPr>
                      <w:spacing w:val="-1"/>
                    </w:rPr>
                    <w:t>MAPHIM,HANG,COT; </w:t>
                  </w:r>
                  <w:r>
                    <w:rPr/>
                    <w:t>MAPHIM=HANG=0XFF; FOR(COT=0;COT&lt;4;COT++)</w:t>
                  </w:r>
                </w:p>
                <w:p>
                  <w:pPr>
                    <w:pStyle w:val="BodyText"/>
                    <w:spacing w:line="274" w:lineRule="exact"/>
                    <w:ind w:left="773"/>
                  </w:pPr>
                  <w:r>
                    <w:rPr/>
                    <w:t>{</w:t>
                  </w:r>
                </w:p>
                <w:p>
                  <w:pPr>
                    <w:pStyle w:val="BodyText"/>
                    <w:spacing w:line="275" w:lineRule="exact" w:before="2"/>
                    <w:ind w:left="1133"/>
                  </w:pPr>
                  <w:r>
                    <w:rPr/>
                    <w:t>OUTPUT_B(MAQUETCOT[COT]);</w:t>
                  </w:r>
                </w:p>
                <w:p>
                  <w:pPr>
                    <w:pStyle w:val="BodyText"/>
                    <w:tabs>
                      <w:tab w:pos="1943" w:val="left" w:leader="none"/>
                      <w:tab w:pos="2062" w:val="left" w:leader="none"/>
                      <w:tab w:pos="2393" w:val="left" w:leader="none"/>
                      <w:tab w:pos="4316" w:val="left" w:leader="none"/>
                      <w:tab w:pos="4647" w:val="left" w:leader="none"/>
                    </w:tabs>
                    <w:ind w:left="1133" w:right="3077"/>
                  </w:pPr>
                  <w:r>
                    <w:rPr/>
                    <w:t>IF</w:t>
                    <w:tab/>
                    <w:tab/>
                    <w:t>(!INPUT(PIN_B4))</w:t>
                    <w:tab/>
                    <w:t>{HANG=0; BREAK;} ELSE</w:t>
                    <w:tab/>
                    <w:t>IF</w:t>
                    <w:tab/>
                    <w:t>(!INPUT(PIN_B5))</w:t>
                    <w:tab/>
                    <w:tab/>
                    <w:t>{HANG=1; </w:t>
                  </w:r>
                  <w:r>
                    <w:rPr>
                      <w:spacing w:val="-4"/>
                    </w:rPr>
                    <w:t>BREAK;} </w:t>
                  </w:r>
                  <w:r>
                    <w:rPr/>
                    <w:t>ELSE</w:t>
                    <w:tab/>
                    <w:t>IF</w:t>
                    <w:tab/>
                    <w:t>(!INPUT(PIN_B6))</w:t>
                    <w:tab/>
                    <w:tab/>
                    <w:t>{HANG=2; </w:t>
                  </w:r>
                  <w:r>
                    <w:rPr>
                      <w:spacing w:val="-4"/>
                    </w:rPr>
                    <w:t>BREAK;} </w:t>
                  </w:r>
                  <w:r>
                    <w:rPr/>
                    <w:t>ELSE</w:t>
                    <w:tab/>
                    <w:t>IF</w:t>
                    <w:tab/>
                    <w:t>(!INPUT(PIN_B7))</w:t>
                    <w:tab/>
                    <w:tab/>
                    <w:t>{HANG=3;</w:t>
                  </w:r>
                  <w:r>
                    <w:rPr>
                      <w:spacing w:val="59"/>
                    </w:rPr>
                    <w:t> </w:t>
                  </w:r>
                  <w:r>
                    <w:rPr>
                      <w:spacing w:val="-4"/>
                    </w:rPr>
                    <w:t>BREAK;}</w:t>
                  </w:r>
                </w:p>
                <w:p>
                  <w:pPr>
                    <w:pStyle w:val="BodyText"/>
                    <w:ind w:left="773"/>
                  </w:pPr>
                  <w:r>
                    <w:rPr/>
                    <w:t>}</w:t>
                  </w:r>
                </w:p>
                <w:p>
                  <w:pPr>
                    <w:pStyle w:val="BodyText"/>
                    <w:spacing w:line="237" w:lineRule="auto" w:before="4"/>
                    <w:ind w:left="590" w:right="4269"/>
                  </w:pPr>
                  <w:r>
                    <w:rPr/>
                    <w:t>IF (HANG!=0XFF) MAPHIM = COT*4 + HANG; RETURN(MAPHIM);</w:t>
                  </w:r>
                </w:p>
                <w:p>
                  <w:pPr>
                    <w:pStyle w:val="BodyText"/>
                    <w:spacing w:line="275" w:lineRule="exact" w:before="3"/>
                    <w:ind w:left="48"/>
                  </w:pPr>
                  <w:r>
                    <w:rPr/>
                    <w:t>}</w:t>
                  </w:r>
                </w:p>
                <w:p>
                  <w:pPr>
                    <w:pStyle w:val="BodyText"/>
                    <w:spacing w:line="275" w:lineRule="exact"/>
                    <w:ind w:left="48"/>
                  </w:pPr>
                  <w:r>
                    <w:rPr/>
                    <w:t>UNSIGNED INT KEY_4X4()</w:t>
                  </w:r>
                </w:p>
                <w:p>
                  <w:pPr>
                    <w:pStyle w:val="BodyText"/>
                    <w:tabs>
                      <w:tab w:pos="464" w:val="left" w:leader="none"/>
                    </w:tabs>
                    <w:spacing w:before="3"/>
                    <w:ind w:left="590" w:right="6275" w:hanging="543"/>
                  </w:pPr>
                  <w:r>
                    <w:rPr/>
                    <w:t>{</w:t>
                    <w:tab/>
                    <w:t>UNSIGNED INT8 MPT1,MPT2; MPT1=QUET_MT_PHIM();</w:t>
                  </w:r>
                </w:p>
                <w:p>
                  <w:pPr>
                    <w:pStyle w:val="BodyText"/>
                    <w:spacing w:line="275" w:lineRule="exact"/>
                    <w:ind w:left="590"/>
                  </w:pPr>
                  <w:r>
                    <w:rPr/>
                    <w:t>IF (MPT1!=0XFF)</w:t>
                  </w:r>
                </w:p>
                <w:p>
                  <w:pPr>
                    <w:pStyle w:val="BodyText"/>
                    <w:spacing w:line="275" w:lineRule="exact"/>
                    <w:ind w:left="590"/>
                  </w:pPr>
                  <w:r>
                    <w:rPr/>
                    <w:t>{</w:t>
                  </w:r>
                </w:p>
                <w:p>
                  <w:pPr>
                    <w:pStyle w:val="BodyText"/>
                    <w:spacing w:before="3"/>
                    <w:ind w:left="950" w:right="5578"/>
                  </w:pPr>
                  <w:r>
                    <w:rPr/>
                    <w:t>DELAY_MS(10); MPT1=QUET_MT_PHIM(); DO{MPT2=QUET_MT_PHIM();} WHILE (MPT2==MPT1);</w:t>
                  </w:r>
                </w:p>
                <w:p>
                  <w:pPr>
                    <w:pStyle w:val="BodyText"/>
                    <w:spacing w:line="237" w:lineRule="auto" w:before="2"/>
                    <w:ind w:left="412" w:right="7790" w:firstLine="178"/>
                  </w:pPr>
                  <w:r>
                    <w:rPr/>
                    <w:t>} RETURN(MPT1);</w:t>
                  </w:r>
                </w:p>
                <w:p>
                  <w:pPr>
                    <w:pStyle w:val="BodyText"/>
                    <w:spacing w:before="4"/>
                    <w:ind w:left="48"/>
                  </w:pPr>
                  <w:r>
                    <w:rPr/>
                    <w:t>}</w:t>
                  </w:r>
                </w:p>
              </w:txbxContent>
            </v:textbox>
            <v:stroke dashstyle="solid"/>
          </v:shape>
        </w:pict>
      </w:r>
      <w:r>
        <w:rPr>
          <w:sz w:val="20"/>
        </w:rPr>
      </w:r>
    </w:p>
    <w:p>
      <w:pPr>
        <w:pStyle w:val="ListParagraph"/>
        <w:numPr>
          <w:ilvl w:val="0"/>
          <w:numId w:val="73"/>
        </w:numPr>
        <w:tabs>
          <w:tab w:pos="1810" w:val="left" w:leader="none"/>
        </w:tabs>
        <w:spacing w:line="240" w:lineRule="auto" w:before="14" w:after="0"/>
        <w:ind w:left="1809" w:right="0" w:hanging="567"/>
        <w:jc w:val="both"/>
        <w:rPr>
          <w:sz w:val="24"/>
        </w:rPr>
      </w:pPr>
      <w:r>
        <w:rPr>
          <w:sz w:val="24"/>
        </w:rPr>
        <w:t>Giải thích chƣơng trình</w:t>
      </w:r>
      <w:r>
        <w:rPr>
          <w:spacing w:val="-6"/>
          <w:sz w:val="24"/>
        </w:rPr>
        <w:t> </w:t>
      </w:r>
      <w:r>
        <w:rPr>
          <w:sz w:val="24"/>
        </w:rPr>
        <w:t>chính:</w:t>
      </w:r>
    </w:p>
    <w:p>
      <w:pPr>
        <w:pStyle w:val="BodyText"/>
        <w:spacing w:line="237" w:lineRule="auto" w:before="62"/>
        <w:ind w:left="676" w:right="568" w:firstLine="566"/>
        <w:jc w:val="both"/>
      </w:pPr>
      <w:r>
        <w:rPr/>
        <w:t>Các lệnh khởi tạo portB, D </w:t>
      </w:r>
      <w:r>
        <w:rPr>
          <w:spacing w:val="-3"/>
        </w:rPr>
        <w:t>và </w:t>
      </w:r>
      <w:r>
        <w:rPr/>
        <w:t>điện trở kéo lên, theo sơ đồ thì dùng 4 điện trở bên ngoài </w:t>
      </w:r>
      <w:r>
        <w:rPr>
          <w:spacing w:val="3"/>
        </w:rPr>
        <w:t>thì </w:t>
      </w:r>
      <w:r>
        <w:rPr/>
        <w:t>không cần nhƣng nếu </w:t>
      </w:r>
      <w:r>
        <w:rPr>
          <w:spacing w:val="2"/>
        </w:rPr>
        <w:t>ta </w:t>
      </w:r>
      <w:r>
        <w:rPr/>
        <w:t>dùng bàn phím 4x4 có sẵn chƣa có điện trở thì </w:t>
      </w:r>
      <w:r>
        <w:rPr>
          <w:spacing w:val="2"/>
        </w:rPr>
        <w:t>ta </w:t>
      </w:r>
      <w:r>
        <w:rPr/>
        <w:t>phải dùng điện trở kéo </w:t>
      </w:r>
      <w:r>
        <w:rPr>
          <w:spacing w:val="-23"/>
        </w:rPr>
        <w:t>lên </w:t>
      </w:r>
      <w:r>
        <w:rPr/>
        <w:t>bên</w:t>
      </w:r>
      <w:r>
        <w:rPr>
          <w:spacing w:val="-4"/>
        </w:rPr>
        <w:t> </w:t>
      </w:r>
      <w:r>
        <w:rPr/>
        <w:t>trong.</w:t>
      </w:r>
    </w:p>
    <w:p>
      <w:pPr>
        <w:pStyle w:val="BodyText"/>
        <w:spacing w:line="237" w:lineRule="auto" w:before="136"/>
        <w:ind w:left="676" w:right="570" w:firstLine="566"/>
        <w:jc w:val="both"/>
      </w:pPr>
      <w:r>
        <w:rPr/>
        <w:t>Lệnh</w:t>
      </w:r>
      <w:r>
        <w:rPr>
          <w:spacing w:val="-17"/>
        </w:rPr>
        <w:t> </w:t>
      </w:r>
      <w:r>
        <w:rPr/>
        <w:t>“</w:t>
      </w:r>
      <w:r>
        <w:rPr>
          <w:rFonts w:ascii="Georgia" w:hAnsi="Georgia"/>
        </w:rPr>
        <w:t>OUTPUT_D(0x7F);</w:t>
      </w:r>
      <w:r>
        <w:rPr/>
        <w:t>”</w:t>
      </w:r>
      <w:r>
        <w:rPr>
          <w:spacing w:val="-17"/>
        </w:rPr>
        <w:t> </w:t>
      </w:r>
      <w:r>
        <w:rPr/>
        <w:t>có</w:t>
      </w:r>
      <w:r>
        <w:rPr>
          <w:spacing w:val="-14"/>
        </w:rPr>
        <w:t> </w:t>
      </w:r>
      <w:r>
        <w:rPr/>
        <w:t>chức</w:t>
      </w:r>
      <w:r>
        <w:rPr>
          <w:spacing w:val="-14"/>
        </w:rPr>
        <w:t> </w:t>
      </w:r>
      <w:r>
        <w:rPr/>
        <w:t>năng</w:t>
      </w:r>
      <w:r>
        <w:rPr>
          <w:spacing w:val="-14"/>
        </w:rPr>
        <w:t> </w:t>
      </w:r>
      <w:r>
        <w:rPr/>
        <w:t>làm</w:t>
      </w:r>
      <w:r>
        <w:rPr>
          <w:spacing w:val="-20"/>
        </w:rPr>
        <w:t> </w:t>
      </w:r>
      <w:r>
        <w:rPr/>
        <w:t>dấu</w:t>
      </w:r>
      <w:r>
        <w:rPr>
          <w:spacing w:val="-10"/>
        </w:rPr>
        <w:t> </w:t>
      </w:r>
      <w:r>
        <w:rPr/>
        <w:t>chấm</w:t>
      </w:r>
      <w:r>
        <w:rPr>
          <w:spacing w:val="-17"/>
        </w:rPr>
        <w:t> </w:t>
      </w:r>
      <w:r>
        <w:rPr/>
        <w:t>của</w:t>
      </w:r>
      <w:r>
        <w:rPr>
          <w:spacing w:val="-13"/>
        </w:rPr>
        <w:t> </w:t>
      </w:r>
      <w:r>
        <w:rPr/>
        <w:t>led</w:t>
      </w:r>
      <w:r>
        <w:rPr>
          <w:spacing w:val="-17"/>
        </w:rPr>
        <w:t> </w:t>
      </w:r>
      <w:r>
        <w:rPr/>
        <w:t>7</w:t>
      </w:r>
      <w:r>
        <w:rPr>
          <w:spacing w:val="-16"/>
        </w:rPr>
        <w:t> </w:t>
      </w:r>
      <w:r>
        <w:rPr/>
        <w:t>đoạn</w:t>
      </w:r>
      <w:r>
        <w:rPr>
          <w:spacing w:val="-20"/>
        </w:rPr>
        <w:t> </w:t>
      </w:r>
      <w:r>
        <w:rPr/>
        <w:t>sáng</w:t>
      </w:r>
      <w:r>
        <w:rPr>
          <w:spacing w:val="-17"/>
        </w:rPr>
        <w:t> </w:t>
      </w:r>
      <w:r>
        <w:rPr/>
        <w:t>để</w:t>
      </w:r>
      <w:r>
        <w:rPr>
          <w:spacing w:val="-13"/>
        </w:rPr>
        <w:t> </w:t>
      </w:r>
      <w:r>
        <w:rPr/>
        <w:t>báo</w:t>
      </w:r>
      <w:r>
        <w:rPr>
          <w:spacing w:val="-14"/>
        </w:rPr>
        <w:t> </w:t>
      </w:r>
      <w:r>
        <w:rPr/>
        <w:t>hiệu</w:t>
      </w:r>
      <w:r>
        <w:rPr>
          <w:spacing w:val="-10"/>
        </w:rPr>
        <w:t> </w:t>
      </w:r>
      <w:r>
        <w:rPr>
          <w:spacing w:val="-7"/>
        </w:rPr>
        <w:t>chƣơng </w:t>
      </w:r>
      <w:r>
        <w:rPr/>
        <w:t>trình đã hoạt</w:t>
      </w:r>
      <w:r>
        <w:rPr>
          <w:spacing w:val="4"/>
        </w:rPr>
        <w:t> </w:t>
      </w:r>
      <w:r>
        <w:rPr/>
        <w:t>động.</w:t>
      </w:r>
    </w:p>
    <w:p>
      <w:pPr>
        <w:pStyle w:val="BodyText"/>
        <w:spacing w:line="237" w:lineRule="auto" w:before="124"/>
        <w:ind w:left="676" w:right="572" w:firstLine="566"/>
        <w:jc w:val="both"/>
      </w:pPr>
      <w:r>
        <w:rPr/>
        <w:t>Lệnh “MP=KEY_4X4();” có chức năng gọi chƣơng trình con quét phím ma trận có chống dội. Nếu có nhấn thì tiến hành giải mã 7 đoạn và gởi ra portD để nhìn thấy mã phím dạng số hex. Các mã 7 đoạn của 16 số hex lƣu trong file thƣ viện.</w:t>
      </w:r>
    </w:p>
    <w:p>
      <w:pPr>
        <w:pStyle w:val="BodyText"/>
        <w:spacing w:before="125"/>
        <w:ind w:left="1243"/>
        <w:jc w:val="both"/>
      </w:pPr>
      <w:r>
        <w:rPr/>
        <w:t>Nếu không nhấn phím nào thì quay trở lại chờ nhấn phím.</w:t>
      </w:r>
    </w:p>
    <w:p>
      <w:pPr>
        <w:pStyle w:val="ListParagraph"/>
        <w:numPr>
          <w:ilvl w:val="0"/>
          <w:numId w:val="73"/>
        </w:numPr>
        <w:tabs>
          <w:tab w:pos="1810" w:val="left" w:leader="none"/>
        </w:tabs>
        <w:spacing w:line="240" w:lineRule="auto" w:before="124" w:after="0"/>
        <w:ind w:left="1809" w:right="0" w:hanging="567"/>
        <w:jc w:val="both"/>
        <w:rPr>
          <w:sz w:val="24"/>
        </w:rPr>
      </w:pPr>
      <w:r>
        <w:rPr>
          <w:sz w:val="24"/>
        </w:rPr>
        <w:t>Giải thích chƣơng trình</w:t>
      </w:r>
      <w:r>
        <w:rPr>
          <w:spacing w:val="-10"/>
          <w:sz w:val="24"/>
        </w:rPr>
        <w:t> </w:t>
      </w:r>
      <w:r>
        <w:rPr>
          <w:sz w:val="24"/>
        </w:rPr>
        <w:t>con:</w:t>
      </w:r>
    </w:p>
    <w:p>
      <w:pPr>
        <w:pStyle w:val="BodyText"/>
        <w:spacing w:line="348" w:lineRule="auto" w:before="55" w:after="5"/>
        <w:ind w:left="1243" w:right="1402"/>
        <w:jc w:val="both"/>
      </w:pPr>
      <w:r>
        <w:rPr/>
        <w:t>Chƣơng</w:t>
      </w:r>
      <w:r>
        <w:rPr>
          <w:spacing w:val="-10"/>
        </w:rPr>
        <w:t> </w:t>
      </w:r>
      <w:r>
        <w:rPr/>
        <w:t>trình</w:t>
      </w:r>
      <w:r>
        <w:rPr>
          <w:spacing w:val="-14"/>
        </w:rPr>
        <w:t> </w:t>
      </w:r>
      <w:r>
        <w:rPr/>
        <w:t>con</w:t>
      </w:r>
      <w:r>
        <w:rPr>
          <w:spacing w:val="-14"/>
        </w:rPr>
        <w:t> </w:t>
      </w:r>
      <w:r>
        <w:rPr/>
        <w:t>KEY_4x4</w:t>
      </w:r>
      <w:r>
        <w:rPr>
          <w:spacing w:val="-10"/>
        </w:rPr>
        <w:t> </w:t>
      </w:r>
      <w:r>
        <w:rPr/>
        <w:t>có</w:t>
      </w:r>
      <w:r>
        <w:rPr>
          <w:spacing w:val="-7"/>
        </w:rPr>
        <w:t> </w:t>
      </w:r>
      <w:r>
        <w:rPr/>
        <w:t>chức</w:t>
      </w:r>
      <w:r>
        <w:rPr>
          <w:spacing w:val="-11"/>
        </w:rPr>
        <w:t> </w:t>
      </w:r>
      <w:r>
        <w:rPr/>
        <w:t>năng</w:t>
      </w:r>
      <w:r>
        <w:rPr>
          <w:spacing w:val="-10"/>
        </w:rPr>
        <w:t> </w:t>
      </w:r>
      <w:r>
        <w:rPr/>
        <w:t>gọi</w:t>
      </w:r>
      <w:r>
        <w:rPr>
          <w:spacing w:val="-17"/>
        </w:rPr>
        <w:t> </w:t>
      </w:r>
      <w:r>
        <w:rPr/>
        <w:t>chƣơng</w:t>
      </w:r>
      <w:r>
        <w:rPr>
          <w:spacing w:val="-10"/>
        </w:rPr>
        <w:t> </w:t>
      </w:r>
      <w:r>
        <w:rPr/>
        <w:t>trình</w:t>
      </w:r>
      <w:r>
        <w:rPr>
          <w:spacing w:val="-14"/>
        </w:rPr>
        <w:t> </w:t>
      </w:r>
      <w:r>
        <w:rPr/>
        <w:t>con</w:t>
      </w:r>
      <w:r>
        <w:rPr>
          <w:spacing w:val="-14"/>
        </w:rPr>
        <w:t> </w:t>
      </w:r>
      <w:r>
        <w:rPr/>
        <w:t>quét</w:t>
      </w:r>
      <w:r>
        <w:rPr>
          <w:spacing w:val="-6"/>
        </w:rPr>
        <w:t> </w:t>
      </w:r>
      <w:r>
        <w:rPr/>
        <w:t>phím</w:t>
      </w:r>
      <w:r>
        <w:rPr>
          <w:spacing w:val="-14"/>
        </w:rPr>
        <w:t> </w:t>
      </w:r>
      <w:r>
        <w:rPr/>
        <w:t>và</w:t>
      </w:r>
      <w:r>
        <w:rPr>
          <w:spacing w:val="-10"/>
        </w:rPr>
        <w:t> </w:t>
      </w:r>
      <w:r>
        <w:rPr/>
        <w:t>chống</w:t>
      </w:r>
      <w:r>
        <w:rPr>
          <w:spacing w:val="-10"/>
        </w:rPr>
        <w:t> </w:t>
      </w:r>
      <w:r>
        <w:rPr>
          <w:spacing w:val="-16"/>
        </w:rPr>
        <w:t>dội. </w:t>
      </w:r>
      <w:r>
        <w:rPr/>
        <w:t>Hai chƣơng trình con này giống nhƣ </w:t>
      </w:r>
      <w:r>
        <w:rPr>
          <w:spacing w:val="-4"/>
        </w:rPr>
        <w:t>lƣu </w:t>
      </w:r>
      <w:r>
        <w:rPr/>
        <w:t>đồ đã </w:t>
      </w:r>
      <w:r>
        <w:rPr>
          <w:spacing w:val="-3"/>
        </w:rPr>
        <w:t>viết và </w:t>
      </w:r>
      <w:r>
        <w:rPr/>
        <w:t>đã giải</w:t>
      </w:r>
      <w:r>
        <w:rPr>
          <w:spacing w:val="-43"/>
        </w:rPr>
        <w:t> </w:t>
      </w:r>
      <w:r>
        <w:rPr/>
        <w:t>thích.</w:t>
      </w:r>
    </w:p>
    <w:p>
      <w:pPr>
        <w:pStyle w:val="BodyText"/>
        <w:ind w:left="561"/>
        <w:rPr>
          <w:sz w:val="20"/>
        </w:rPr>
      </w:pPr>
      <w:r>
        <w:rPr>
          <w:sz w:val="20"/>
        </w:rPr>
        <w:pict>
          <v:shape style="width:507.35pt;height:71.55pt;mso-position-horizontal-relative:char;mso-position-vertical-relative:line" type="#_x0000_t202" filled="true" fillcolor="#dbe4f0" stroked="true" strokeweight=".48004pt" strokecolor="#000000">
            <w10:anchorlock/>
            <v:textbox inset="0,0,0,0">
              <w:txbxContent>
                <w:p>
                  <w:pPr>
                    <w:pStyle w:val="BodyText"/>
                    <w:spacing w:before="11"/>
                    <w:ind w:left="105" w:right="109" w:firstLine="566"/>
                    <w:jc w:val="both"/>
                  </w:pPr>
                  <w:r>
                    <w:rPr>
                      <w:b/>
                      <w:i/>
                    </w:rPr>
                    <w:t>Bài 5-13: </w:t>
                  </w:r>
                  <w:r>
                    <w:rPr/>
                    <w:t>Dùng vi điều khiển PIC 16F887 giao tiếp với 2 led 7 đoạn và ma trận phím 4×4. Viết chƣơng trình quét bàn phím ma trận, hiển thị mã phím nhấn và dịch. Bắt đầu thì hiển thị dấu chấm ở led 7 đoạn thứ 0, khi nhấn phím bất kỳ ví dụ là 3 thì dấu chấm sẽ dịch sang led 7 đoạn thứ 1, số 3 sẽ hiển thị ở led thứ 0, nếu nhấn tiếp phím số 5 thì số 3 của led thứ 0 sẽ chuyển sang led thứ 1, số 5 sẽ hiển thị ở led thứ 0.</w:t>
                  </w:r>
                </w:p>
              </w:txbxContent>
            </v:textbox>
            <v:fill type="solid"/>
            <v:stroke dashstyle="solid"/>
          </v:shape>
        </w:pict>
      </w:r>
      <w:r>
        <w:rPr>
          <w:sz w:val="20"/>
        </w:rPr>
      </w:r>
    </w:p>
    <w:p>
      <w:pPr>
        <w:pStyle w:val="ListParagraph"/>
        <w:numPr>
          <w:ilvl w:val="0"/>
          <w:numId w:val="73"/>
        </w:numPr>
        <w:tabs>
          <w:tab w:pos="1809" w:val="left" w:leader="none"/>
          <w:tab w:pos="1810" w:val="left" w:leader="none"/>
        </w:tabs>
        <w:spacing w:line="240" w:lineRule="auto" w:before="12" w:after="0"/>
        <w:ind w:left="1809" w:right="0" w:hanging="567"/>
        <w:jc w:val="left"/>
        <w:rPr>
          <w:sz w:val="24"/>
        </w:rPr>
      </w:pPr>
      <w:r>
        <w:rPr>
          <w:sz w:val="24"/>
        </w:rPr>
        <w:t>Sơ đồ</w:t>
      </w:r>
      <w:r>
        <w:rPr>
          <w:spacing w:val="2"/>
          <w:sz w:val="24"/>
        </w:rPr>
        <w:t> </w:t>
      </w:r>
      <w:r>
        <w:rPr>
          <w:spacing w:val="-3"/>
          <w:sz w:val="24"/>
        </w:rPr>
        <w:t>mạch:</w:t>
      </w:r>
    </w:p>
    <w:p>
      <w:pPr>
        <w:spacing w:after="0" w:line="240" w:lineRule="auto"/>
        <w:jc w:val="left"/>
        <w:rPr>
          <w:sz w:val="24"/>
        </w:rPr>
        <w:sectPr>
          <w:pgSz w:w="11910" w:h="16840"/>
          <w:pgMar w:header="283" w:footer="472" w:top="640" w:bottom="660" w:left="740" w:right="0"/>
        </w:sectPr>
      </w:pPr>
    </w:p>
    <w:p>
      <w:pPr>
        <w:pStyle w:val="BodyText"/>
        <w:rPr>
          <w:sz w:val="20"/>
        </w:rPr>
      </w:pPr>
      <w:r>
        <w:rPr/>
        <w:pict>
          <v:group style="position:absolute;margin-left:65.064003pt;margin-top:14.159983pt;width:507.8pt;height:177.55pt;mso-position-horizontal-relative:page;mso-position-vertical-relative:page;z-index:16046080" coordorigin="1301,283" coordsize="10156,3551">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833;top:648;width:9187;height:3186" type="#_x0000_t75" stroked="false">
              <v:imagedata r:id="rId530"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p>
      <w:pPr>
        <w:spacing w:before="90"/>
        <w:ind w:left="2304" w:right="0" w:firstLine="0"/>
        <w:jc w:val="left"/>
        <w:rPr>
          <w:i/>
          <w:sz w:val="24"/>
        </w:rPr>
      </w:pPr>
      <w:r>
        <w:rPr>
          <w:i/>
          <w:sz w:val="24"/>
        </w:rPr>
        <w:t>Hình 5-62: Vi điều khiển giao tiếp bàn phím ma trận và 2 led 7 đoạn.</w:t>
      </w:r>
    </w:p>
    <w:p>
      <w:pPr>
        <w:pStyle w:val="BodyText"/>
        <w:spacing w:before="122"/>
        <w:ind w:left="1243"/>
      </w:pPr>
      <w:r>
        <w:rPr/>
        <w:t>Trong sơ đồ dùng portB giao tiếp với bàn phím ma trận 4×4, portC và D điều khiển 2 led 7 đoạn.</w:t>
      </w:r>
    </w:p>
    <w:p>
      <w:pPr>
        <w:pStyle w:val="ListParagraph"/>
        <w:numPr>
          <w:ilvl w:val="0"/>
          <w:numId w:val="73"/>
        </w:numPr>
        <w:tabs>
          <w:tab w:pos="1809" w:val="left" w:leader="none"/>
          <w:tab w:pos="1810" w:val="left" w:leader="none"/>
        </w:tabs>
        <w:spacing w:line="240" w:lineRule="auto" w:before="62" w:after="0"/>
        <w:ind w:left="1809" w:right="0" w:hanging="567"/>
        <w:jc w:val="left"/>
        <w:rPr>
          <w:sz w:val="24"/>
        </w:rPr>
      </w:pPr>
      <w:r>
        <w:rPr/>
        <w:pict>
          <v:group style="position:absolute;margin-left:213.974091pt;margin-top:23.112846pt;width:220.5pt;height:274.1pt;mso-position-horizontal-relative:page;mso-position-vertical-relative:paragraph;z-index:-15414784;mso-wrap-distance-left:0;mso-wrap-distance-right:0" coordorigin="4279,462" coordsize="4410,5482">
            <v:shape style="position:absolute;left:4337;top:2458;width:2469;height:3470" coordorigin="4337,2459" coordsize="2469,3470" path="m6806,5316l6806,5839,6804,5832,6797,5867,6778,5896,6749,5915,6714,5922,6716,5929,4429,5929,4427,5922,4392,5915,4364,5896,4344,5867,4337,5832,4339,5839,4339,2549,4364,2489,4427,2463,4429,2459,6582,2459e" filled="false" stroked="true" strokeweight="1.495147pt" strokecolor="#cdcdcd">
              <v:path arrowok="t"/>
              <v:stroke dashstyle="solid"/>
            </v:shape>
            <v:shape style="position:absolute;left:6566;top:2384;width:240;height:165" coordorigin="6567,2384" coordsize="240,165" path="m6567,2384l6567,2549,6806,2459,6567,2384xe" filled="true" fillcolor="#cdcdcd" stroked="false">
              <v:path arrowok="t"/>
              <v:fill opacity="32639f" type="solid"/>
            </v:shape>
            <v:shape style="position:absolute;left:4308;top:2428;width:2468;height:3470" coordorigin="4309,2429" coordsize="2468,3470" path="m6776,5286l6776,5809,6775,5803,6768,5838,6749,5867,6720,5886,6685,5893,6686,5899,4399,5899,4398,5893,4363,5886,4335,5867,4316,5838,4309,5803,4309,5809,4309,2519,4309,2524,4316,2489,4335,2461,4363,2442,4398,2435,4399,2429,6552,2429e" filled="false" stroked="true" strokeweight="1.495147pt" strokecolor="#000000">
              <v:path arrowok="t"/>
              <v:stroke dashstyle="solid"/>
            </v:shape>
            <v:shape style="position:absolute;left:6536;top:2354;width:240;height:165" coordorigin="6537,2354" coordsize="240,165" path="m6537,2354l6537,2519,6776,2429,6537,2354xe" filled="true" fillcolor="#000000" stroked="false">
              <v:path arrowok="t"/>
              <v:fill type="solid"/>
            </v:shape>
            <v:shape style="position:absolute;left:6671;top:3386;width:195;height:569" type="#_x0000_t75" stroked="false">
              <v:imagedata r:id="rId531" o:title=""/>
            </v:shape>
            <v:shape style="position:absolute;left:4937;top:3954;width:3678;height:539" coordorigin="4937,3954" coordsize="3678,539" path="m6776,3954l4937,4224,6776,4493,8615,4224,6776,3954xe" filled="true" fillcolor="#cdcdcd" stroked="false">
              <v:path arrowok="t"/>
              <v:fill opacity="32639f" type="solid"/>
            </v:shape>
            <v:shape style="position:absolute;left:4937;top:4223;width:3678;height:270" coordorigin="4937,4224" coordsize="3678,270" path="m4937,4224l4937,4224m6776,4493l6776,4493,4937,4224m8615,4224l8615,4224,6776,4493e" filled="false" stroked="true" strokeweight="1.495269pt" strokecolor="#cdcdcd">
              <v:path arrowok="t"/>
              <v:stroke dashstyle="solid"/>
            </v:shape>
            <v:shape style="position:absolute;left:4907;top:3924;width:3678;height:539" type="#_x0000_t75" stroked="false">
              <v:imagedata r:id="rId532" o:title=""/>
            </v:shape>
            <v:shape style="position:absolute;left:4907;top:3924;width:3678;height:539" coordorigin="4907,3925" coordsize="3678,539" path="m4907,4194l6746,3925,8585,4194,6746,4463,4907,4194xe" filled="false" stroked="true" strokeweight="1.495623pt" strokecolor="#000000">
              <v:path arrowok="t"/>
              <v:stroke dashstyle="solid"/>
            </v:shape>
            <v:shape style="position:absolute;left:5806;top:499;width:1951;height:434" coordorigin="5806,500" coordsize="1951,434" path="m7538,500l6014,500,6017,506,5951,517,5893,547,5847,592,5817,650,5806,717,5817,784,5847,842,5893,888,5951,918,6017,928,6014,933,7538,933,7546,928,7612,918,7670,888,7716,842,7746,784,7757,717,7746,650,7716,592,7670,547,7612,517,7546,506,7538,500xe" filled="true" fillcolor="#cdcdcd" stroked="false">
              <v:path arrowok="t"/>
              <v:fill opacity="32639f" type="solid"/>
            </v:shape>
            <v:shape style="position:absolute;left:5816;top:499;width:1722;height:434" coordorigin="5817,500" coordsize="1722,434" path="m6014,933l7538,933,7538,933m6014,500l6014,500,6017,506m5817,784l5817,784,5847,842,5893,888,5951,918,6017,928e" filled="false" stroked="true" strokeweight="1.495269pt" strokecolor="#cdcdcd">
              <v:path arrowok="t"/>
              <v:stroke dashstyle="solid"/>
            </v:shape>
            <v:shape style="position:absolute;left:7523;top:577;width:249;height:371" type="#_x0000_t75" stroked="false">
              <v:imagedata r:id="rId533" o:title=""/>
            </v:shape>
            <v:shape style="position:absolute;left:5777;top:477;width:1951;height:427" type="#_x0000_t75" stroked="false">
              <v:imagedata r:id="rId534" o:title=""/>
            </v:shape>
            <v:shape style="position:absolute;left:5777;top:477;width:1951;height:427" coordorigin="5777,477" coordsize="1951,427" path="m5984,903l7523,903,7517,900,7584,889,7642,859,7687,813,7717,755,7728,688,7717,622,7687,564,7642,518,7584,488,7517,477,7523,485,5984,485,5922,488,5864,518,5818,564,5788,622,5777,688,5788,755,5818,813,5864,859,5922,889,5989,900,5984,903xe" filled="false" stroked="true" strokeweight="1.495605pt" strokecolor="#000000">
              <v:path arrowok="t"/>
              <v:stroke dashstyle="solid"/>
            </v:shape>
            <v:shape style="position:absolute;left:6671;top:903;width:195;height:449" type="#_x0000_t75" stroked="false">
              <v:imagedata r:id="rId535" o:title=""/>
            </v:shape>
            <v:shape style="position:absolute;left:4817;top:1322;width:3857;height:808" type="#_x0000_t75" stroked="false">
              <v:imagedata r:id="rId536" o:title=""/>
            </v:shape>
            <v:line style="position:absolute" from="6776,2160" to="6776,2608" stroked="true" strokeweight="1.494898pt" strokecolor="#cdcdcd">
              <v:stroke dashstyle="solid"/>
            </v:line>
            <v:shape style="position:absolute;left:6701;top:2578;width:165;height:255" coordorigin="6701,2578" coordsize="165,255" path="m6866,2578l6701,2578,6776,2833,6866,2578xe" filled="true" fillcolor="#cdcdcd" stroked="false">
              <v:path arrowok="t"/>
              <v:fill opacity="32639f" type="solid"/>
            </v:shape>
            <v:line style="position:absolute" from="6746,2130" to="6746,2578" stroked="true" strokeweight="1.494898pt" strokecolor="#000000">
              <v:stroke dashstyle="solid"/>
            </v:line>
            <v:shape style="position:absolute;left:6671;top:2563;width:165;height:240" coordorigin="6671,2564" coordsize="165,240" path="m6836,2564l6671,2564,6746,2803,6836,2564xe" filled="true" fillcolor="#000000" stroked="false">
              <v:path arrowok="t"/>
              <v:fill type="solid"/>
            </v:shape>
            <v:shape style="position:absolute;left:4817;top:2802;width:3857;height:584" type="#_x0000_t75" stroked="false">
              <v:imagedata r:id="rId537" o:title=""/>
            </v:shape>
            <v:shape style="position:absolute;left:4817;top:4956;width:3857;height:584" type="#_x0000_t75" stroked="false">
              <v:imagedata r:id="rId537" o:title=""/>
            </v:shape>
            <v:shape style="position:absolute;left:6671;top:4463;width:195;height:524" type="#_x0000_t75" stroked="false">
              <v:imagedata r:id="rId529" o:title=""/>
            </v:shape>
            <v:line style="position:absolute" from="4937,4224" to="4534,4224" stroked="true" strokeweight="1.495639pt" strokecolor="#cdcdcd">
              <v:stroke dashstyle="solid"/>
            </v:line>
            <v:shape style="position:absolute;left:4309;top:4133;width:240;height:165" coordorigin="4309,4134" coordsize="240,165" path="m4549,4134l4309,4224,4549,4298,4549,4134xe" filled="true" fillcolor="#cdcdcd" stroked="false">
              <v:path arrowok="t"/>
              <v:fill opacity="32639f" type="solid"/>
            </v:shape>
            <v:line style="position:absolute" from="4907,4194" to="4504,4194" stroked="true" strokeweight="1.495639pt" strokecolor="#000000">
              <v:stroke dashstyle="solid"/>
            </v:line>
            <v:shape style="position:absolute;left:4279;top:4104;width:255;height:165" coordorigin="4279,4104" coordsize="255,165" path="m4534,4104l4279,4194,4534,4269,4534,4104xe" filled="true" fillcolor="#000000" stroked="false">
              <v:path arrowok="t"/>
              <v:fill type="solid"/>
            </v:shape>
            <v:shape style="position:absolute;left:6440;top:580;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6276;top:4080;width:974;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CÓ</w:t>
                    </w:r>
                    <w:r>
                      <w:rPr>
                        <w:rFonts w:ascii="Arial" w:hAnsi="Arial"/>
                        <w:b/>
                        <w:spacing w:val="-42"/>
                        <w:w w:val="90"/>
                        <w:sz w:val="24"/>
                      </w:rPr>
                      <w:t> </w:t>
                    </w:r>
                    <w:r>
                      <w:rPr>
                        <w:rFonts w:ascii="Arial" w:hAnsi="Arial"/>
                        <w:b/>
                        <w:w w:val="90"/>
                        <w:sz w:val="24"/>
                      </w:rPr>
                      <w:t>NHẤN</w:t>
                    </w:r>
                  </w:p>
                </w:txbxContent>
              </v:textbox>
              <w10:wrap type="none"/>
            </v:shape>
            <v:shape style="position:absolute;left:4543;top:4333;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962;top:4577;width:173;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4817;top:1322;width:3857;height:808" type="#_x0000_t202" filled="false" stroked="true" strokeweight="1.495608pt" strokecolor="#000000">
              <v:textbox inset="0,0,0,0">
                <w:txbxContent>
                  <w:p>
                    <w:pPr>
                      <w:spacing w:line="249" w:lineRule="auto" w:before="86"/>
                      <w:ind w:left="1126" w:right="276" w:hanging="826"/>
                      <w:jc w:val="left"/>
                      <w:rPr>
                        <w:rFonts w:ascii="Arial" w:hAnsi="Arial"/>
                        <w:b/>
                        <w:sz w:val="24"/>
                      </w:rPr>
                    </w:pPr>
                    <w:r>
                      <w:rPr>
                        <w:rFonts w:ascii="Arial" w:hAnsi="Arial"/>
                        <w:b/>
                        <w:w w:val="95"/>
                        <w:sz w:val="24"/>
                      </w:rPr>
                      <w:t>LƯU</w:t>
                    </w:r>
                    <w:r>
                      <w:rPr>
                        <w:rFonts w:ascii="Arial" w:hAnsi="Arial"/>
                        <w:b/>
                        <w:spacing w:val="-36"/>
                        <w:w w:val="95"/>
                        <w:sz w:val="24"/>
                      </w:rPr>
                      <w:t> </w:t>
                    </w:r>
                    <w:r>
                      <w:rPr>
                        <w:rFonts w:ascii="Arial" w:hAnsi="Arial"/>
                        <w:b/>
                        <w:w w:val="95"/>
                        <w:sz w:val="24"/>
                      </w:rPr>
                      <w:t>10</w:t>
                    </w:r>
                    <w:r>
                      <w:rPr>
                        <w:rFonts w:ascii="Arial" w:hAnsi="Arial"/>
                        <w:b/>
                        <w:spacing w:val="-36"/>
                        <w:w w:val="95"/>
                        <w:sz w:val="24"/>
                      </w:rPr>
                      <w:t> </w:t>
                    </w:r>
                    <w:r>
                      <w:rPr>
                        <w:rFonts w:ascii="Arial" w:hAnsi="Arial"/>
                        <w:b/>
                        <w:w w:val="95"/>
                        <w:sz w:val="24"/>
                      </w:rPr>
                      <w:t>MÃ</w:t>
                    </w:r>
                    <w:r>
                      <w:rPr>
                        <w:rFonts w:ascii="Arial" w:hAnsi="Arial"/>
                        <w:b/>
                        <w:spacing w:val="-35"/>
                        <w:w w:val="95"/>
                        <w:sz w:val="24"/>
                      </w:rPr>
                      <w:t> </w:t>
                    </w:r>
                    <w:r>
                      <w:rPr>
                        <w:rFonts w:ascii="Arial" w:hAnsi="Arial"/>
                        <w:b/>
                        <w:w w:val="95"/>
                        <w:sz w:val="24"/>
                      </w:rPr>
                      <w:t>7</w:t>
                    </w:r>
                    <w:r>
                      <w:rPr>
                        <w:rFonts w:ascii="Arial" w:hAnsi="Arial"/>
                        <w:b/>
                        <w:spacing w:val="-36"/>
                        <w:w w:val="95"/>
                        <w:sz w:val="24"/>
                      </w:rPr>
                      <w:t> </w:t>
                    </w:r>
                    <w:r>
                      <w:rPr>
                        <w:rFonts w:ascii="Arial" w:hAnsi="Arial"/>
                        <w:b/>
                        <w:w w:val="95"/>
                        <w:sz w:val="24"/>
                      </w:rPr>
                      <w:t>ĐOẠN</w:t>
                    </w:r>
                    <w:r>
                      <w:rPr>
                        <w:rFonts w:ascii="Arial" w:hAnsi="Arial"/>
                        <w:b/>
                        <w:spacing w:val="-36"/>
                        <w:w w:val="95"/>
                        <w:sz w:val="24"/>
                      </w:rPr>
                      <w:t> </w:t>
                    </w:r>
                    <w:r>
                      <w:rPr>
                        <w:rFonts w:ascii="Arial" w:hAnsi="Arial"/>
                        <w:b/>
                        <w:w w:val="95"/>
                        <w:sz w:val="24"/>
                      </w:rPr>
                      <w:t>TỪ</w:t>
                    </w:r>
                    <w:r>
                      <w:rPr>
                        <w:rFonts w:ascii="Arial" w:hAnsi="Arial"/>
                        <w:b/>
                        <w:spacing w:val="-35"/>
                        <w:w w:val="95"/>
                        <w:sz w:val="24"/>
                      </w:rPr>
                      <w:t> </w:t>
                    </w:r>
                    <w:r>
                      <w:rPr>
                        <w:rFonts w:ascii="Arial" w:hAnsi="Arial"/>
                        <w:b/>
                        <w:w w:val="95"/>
                        <w:sz w:val="24"/>
                      </w:rPr>
                      <w:t>0</w:t>
                    </w:r>
                    <w:r>
                      <w:rPr>
                        <w:rFonts w:ascii="Arial" w:hAnsi="Arial"/>
                        <w:b/>
                        <w:spacing w:val="-36"/>
                        <w:w w:val="95"/>
                        <w:sz w:val="24"/>
                      </w:rPr>
                      <w:t> </w:t>
                    </w:r>
                    <w:r>
                      <w:rPr>
                        <w:rFonts w:ascii="Arial" w:hAnsi="Arial"/>
                        <w:b/>
                        <w:w w:val="95"/>
                        <w:sz w:val="24"/>
                      </w:rPr>
                      <w:t>ĐẾN</w:t>
                    </w:r>
                    <w:r>
                      <w:rPr>
                        <w:rFonts w:ascii="Arial" w:hAnsi="Arial"/>
                        <w:b/>
                        <w:spacing w:val="-36"/>
                        <w:w w:val="95"/>
                        <w:sz w:val="24"/>
                      </w:rPr>
                      <w:t> </w:t>
                    </w:r>
                    <w:r>
                      <w:rPr>
                        <w:rFonts w:ascii="Arial" w:hAnsi="Arial"/>
                        <w:b/>
                        <w:spacing w:val="-8"/>
                        <w:w w:val="95"/>
                        <w:sz w:val="24"/>
                      </w:rPr>
                      <w:t>9, </w:t>
                    </w:r>
                    <w:r>
                      <w:rPr>
                        <w:rFonts w:ascii="Arial" w:hAnsi="Arial"/>
                        <w:b/>
                        <w:w w:val="95"/>
                        <w:sz w:val="24"/>
                      </w:rPr>
                      <w:t>KHỞI TẠO</w:t>
                    </w:r>
                    <w:r>
                      <w:rPr>
                        <w:rFonts w:ascii="Arial" w:hAnsi="Arial"/>
                        <w:b/>
                        <w:spacing w:val="-45"/>
                        <w:w w:val="95"/>
                        <w:sz w:val="24"/>
                      </w:rPr>
                      <w:t> </w:t>
                    </w:r>
                    <w:r>
                      <w:rPr>
                        <w:rFonts w:ascii="Arial" w:hAnsi="Arial"/>
                        <w:b/>
                        <w:w w:val="95"/>
                        <w:sz w:val="24"/>
                      </w:rPr>
                      <w:t>PORT</w:t>
                    </w:r>
                  </w:p>
                </w:txbxContent>
              </v:textbox>
              <v:stroke dashstyle="solid"/>
              <w10:wrap type="none"/>
            </v:shape>
            <v:shape style="position:absolute;left:4817;top:4956;width:3857;height:584" type="#_x0000_t202" filled="false" stroked="true" strokeweight="1.495622pt" strokecolor="#000000">
              <v:textbox inset="0,0,0,0">
                <w:txbxContent>
                  <w:p>
                    <w:pPr>
                      <w:spacing w:before="117"/>
                      <w:ind w:left="1038" w:right="0" w:firstLine="0"/>
                      <w:jc w:val="left"/>
                      <w:rPr>
                        <w:rFonts w:ascii="Arial" w:hAnsi="Arial"/>
                        <w:b/>
                        <w:sz w:val="24"/>
                      </w:rPr>
                    </w:pPr>
                    <w:r>
                      <w:rPr>
                        <w:rFonts w:ascii="Arial" w:hAnsi="Arial"/>
                        <w:b/>
                        <w:sz w:val="24"/>
                      </w:rPr>
                      <w:t>GIẢI MÃ HIỂN THỊ</w:t>
                    </w:r>
                  </w:p>
                </w:txbxContent>
              </v:textbox>
              <v:stroke dashstyle="solid"/>
              <w10:wrap type="none"/>
            </v:shape>
            <v:shape style="position:absolute;left:4817;top:2802;width:3857;height:584" type="#_x0000_t202" filled="false" stroked="true" strokeweight="1.495622pt" strokecolor="#000000">
              <v:textbox inset="0,0,0,0">
                <w:txbxContent>
                  <w:p>
                    <w:pPr>
                      <w:spacing w:before="117"/>
                      <w:ind w:left="183" w:right="0" w:firstLine="0"/>
                      <w:jc w:val="left"/>
                      <w:rPr>
                        <w:rFonts w:ascii="Arial" w:hAnsi="Arial"/>
                        <w:b/>
                        <w:sz w:val="24"/>
                      </w:rPr>
                    </w:pPr>
                    <w:r>
                      <w:rPr>
                        <w:rFonts w:ascii="Arial" w:hAnsi="Arial"/>
                        <w:b/>
                        <w:w w:val="90"/>
                        <w:sz w:val="24"/>
                      </w:rPr>
                      <w:t>QUÉT PHÍM MA TRẬN, CHỐNG DỘI</w:t>
                    </w:r>
                  </w:p>
                </w:txbxContent>
              </v:textbox>
              <v:stroke dashstyle="solid"/>
              <w10:wrap type="none"/>
            </v:shape>
            <w10:wrap type="topAndBottom"/>
          </v:group>
        </w:pict>
      </w:r>
      <w:r>
        <w:rPr>
          <w:sz w:val="24"/>
        </w:rPr>
        <w:t>Lƣu đồ:</w:t>
      </w:r>
    </w:p>
    <w:p>
      <w:pPr>
        <w:pStyle w:val="BodyText"/>
        <w:spacing w:before="10"/>
        <w:rPr>
          <w:sz w:val="17"/>
        </w:rPr>
      </w:pPr>
    </w:p>
    <w:p>
      <w:pPr>
        <w:spacing w:before="90"/>
        <w:ind w:left="2808" w:right="0" w:firstLine="0"/>
        <w:jc w:val="left"/>
        <w:rPr>
          <w:i/>
          <w:sz w:val="24"/>
        </w:rPr>
      </w:pPr>
      <w:r>
        <w:rPr>
          <w:i/>
          <w:sz w:val="24"/>
        </w:rPr>
        <w:t>Hình 5-63: Lưu đồ quét ma trận phím và hiển thị mã phím.</w:t>
      </w:r>
    </w:p>
    <w:p>
      <w:pPr>
        <w:pStyle w:val="ListParagraph"/>
        <w:numPr>
          <w:ilvl w:val="0"/>
          <w:numId w:val="73"/>
        </w:numPr>
        <w:tabs>
          <w:tab w:pos="1809" w:val="left" w:leader="none"/>
          <w:tab w:pos="1810" w:val="left" w:leader="none"/>
        </w:tabs>
        <w:spacing w:line="240" w:lineRule="auto" w:before="120" w:after="9"/>
        <w:ind w:left="1809" w:right="0" w:hanging="567"/>
        <w:jc w:val="left"/>
        <w:rPr>
          <w:sz w:val="24"/>
        </w:rPr>
      </w:pPr>
      <w:r>
        <w:rPr>
          <w:sz w:val="24"/>
        </w:rPr>
        <w:t>Chƣơng trình</w:t>
      </w:r>
      <w:r>
        <w:rPr>
          <w:spacing w:val="-3"/>
          <w:sz w:val="24"/>
        </w:rPr>
        <w:t> </w:t>
      </w:r>
      <w:r>
        <w:rPr>
          <w:sz w:val="24"/>
        </w:rPr>
        <w:t>chính:</w:t>
      </w:r>
    </w:p>
    <w:p>
      <w:pPr>
        <w:pStyle w:val="BodyText"/>
        <w:ind w:left="618"/>
        <w:rPr>
          <w:sz w:val="20"/>
        </w:rPr>
      </w:pPr>
      <w:r>
        <w:rPr>
          <w:sz w:val="20"/>
        </w:rPr>
        <w:pict>
          <v:group style="width:502.05pt;height:223.75pt;mso-position-horizontal-relative:char;mso-position-vertical-relative:line" coordorigin="0,0" coordsize="10041,4475">
            <v:shape style="position:absolute;left:-1;top:0;width:10041;height:4475" coordorigin="0,0" coordsize="10041,4475" path="m10031,0l10,0,0,0,0,4475,10,4475,10031,4475,10031,4465,10,4465,10,10,10031,10,10031,0xm10041,0l10031,0,10031,4475,10041,4475,10041,0xe" filled="true" fillcolor="#000000" stroked="false">
              <v:path arrowok="t"/>
              <v:fill type="solid"/>
            </v:shape>
            <v:shape style="position:absolute;left:57;top:30;width:4096;height:1092" type="#_x0000_t202" filled="false" stroked="false">
              <v:textbox inset="0,0,0,0">
                <w:txbxContent>
                  <w:p>
                    <w:pPr>
                      <w:spacing w:line="237" w:lineRule="auto" w:before="0"/>
                      <w:ind w:left="0" w:right="0" w:firstLine="0"/>
                      <w:jc w:val="left"/>
                      <w:rPr>
                        <w:sz w:val="24"/>
                      </w:rPr>
                    </w:pPr>
                    <w:r>
                      <w:rPr>
                        <w:sz w:val="24"/>
                      </w:rPr>
                      <w:t>#INCLUDE&lt;TV_16F887.C&gt; #INCLUDE&lt;TV_KEY4X4.C&gt;</w:t>
                    </w:r>
                  </w:p>
                  <w:p>
                    <w:pPr>
                      <w:spacing w:before="0"/>
                      <w:ind w:left="0" w:right="0" w:firstLine="0"/>
                      <w:jc w:val="left"/>
                      <w:rPr>
                        <w:sz w:val="24"/>
                      </w:rPr>
                    </w:pPr>
                    <w:r>
                      <w:rPr>
                        <w:sz w:val="24"/>
                      </w:rPr>
                      <w:t>SIGNED INT8 MP, SOTHU1, SOTHU0; VOID MAIN()</w:t>
                    </w:r>
                  </w:p>
                </w:txbxContent>
              </v:textbox>
              <w10:wrap type="none"/>
            </v:shape>
            <v:shape style="position:absolute;left:57;top:1135;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600;top:1135;width:2433;height:2475" type="#_x0000_t202" filled="false" stroked="false">
              <v:textbox inset="0,0,0,0">
                <w:txbxContent>
                  <w:p>
                    <w:pPr>
                      <w:spacing w:line="240" w:lineRule="auto" w:before="0"/>
                      <w:ind w:left="24" w:right="2" w:firstLine="0"/>
                      <w:jc w:val="left"/>
                      <w:rPr>
                        <w:sz w:val="24"/>
                      </w:rPr>
                    </w:pPr>
                    <w:r>
                      <w:rPr>
                        <w:sz w:val="24"/>
                      </w:rPr>
                      <w:t>SET_TRIS_D(0x00); SET_TRIS_B(0xF0); SOTHU0=0X7F; OUTPUT_D(SOTHU0); WHILE(TRUE)</w:t>
                    </w:r>
                  </w:p>
                  <w:p>
                    <w:pPr>
                      <w:spacing w:line="274" w:lineRule="exact" w:before="0"/>
                      <w:ind w:left="0" w:right="0" w:firstLine="0"/>
                      <w:jc w:val="left"/>
                      <w:rPr>
                        <w:sz w:val="24"/>
                      </w:rPr>
                    </w:pPr>
                    <w:r>
                      <w:rPr>
                        <w:sz w:val="24"/>
                      </w:rPr>
                      <w:t>{</w:t>
                    </w:r>
                  </w:p>
                  <w:p>
                    <w:pPr>
                      <w:spacing w:line="237" w:lineRule="auto" w:before="0"/>
                      <w:ind w:left="590" w:right="27" w:firstLine="0"/>
                      <w:jc w:val="left"/>
                      <w:rPr>
                        <w:sz w:val="24"/>
                      </w:rPr>
                    </w:pPr>
                    <w:r>
                      <w:rPr>
                        <w:sz w:val="24"/>
                      </w:rPr>
                      <w:t>MP= KEY_4X4(); IF (MP!=0XFF)</w:t>
                    </w:r>
                  </w:p>
                  <w:p>
                    <w:pPr>
                      <w:spacing w:before="0"/>
                      <w:ind w:left="590" w:right="0" w:firstLine="0"/>
                      <w:jc w:val="left"/>
                      <w:rPr>
                        <w:sz w:val="24"/>
                      </w:rPr>
                    </w:pPr>
                    <w:r>
                      <w:rPr>
                        <w:sz w:val="24"/>
                      </w:rPr>
                      <w:t>{</w:t>
                    </w:r>
                  </w:p>
                </w:txbxContent>
              </v:textbox>
              <w10:wrap type="none"/>
            </v:shape>
            <v:shape style="position:absolute;left:3462;top:1135;width:2846;height:1092" type="#_x0000_t202" filled="false" stroked="false">
              <v:textbox inset="0,0,0,0">
                <w:txbxContent>
                  <w:p>
                    <w:pPr>
                      <w:spacing w:line="240" w:lineRule="auto" w:before="0"/>
                      <w:ind w:left="0" w:right="-2" w:firstLine="0"/>
                      <w:jc w:val="left"/>
                      <w:rPr>
                        <w:sz w:val="24"/>
                      </w:rPr>
                    </w:pPr>
                    <w:r>
                      <w:rPr>
                        <w:sz w:val="24"/>
                      </w:rPr>
                      <w:t>SET_TRIS_C(0x00); PORT_B_PULLUPS(0XF0); SOTHU1=0XFF; OUTPUT_C(SOTHU1);</w:t>
                    </w:r>
                  </w:p>
                </w:txbxContent>
              </v:textbox>
              <w10:wrap type="none"/>
            </v:shape>
            <v:shape style="position:absolute;left:1757;top:3617;width:5022;height:819" type="#_x0000_t202" filled="false" stroked="false">
              <v:textbox inset="0,0,0,0">
                <w:txbxContent>
                  <w:p>
                    <w:pPr>
                      <w:spacing w:line="242" w:lineRule="auto" w:before="0"/>
                      <w:ind w:left="0" w:right="171" w:firstLine="0"/>
                      <w:jc w:val="left"/>
                      <w:rPr>
                        <w:sz w:val="24"/>
                      </w:rPr>
                    </w:pPr>
                    <w:r>
                      <w:rPr>
                        <w:sz w:val="24"/>
                      </w:rPr>
                      <w:t>SOTHU1=SOTHU0; SOTHU0=MA7DOAN[MP];</w:t>
                    </w:r>
                  </w:p>
                  <w:p>
                    <w:pPr>
                      <w:tabs>
                        <w:tab w:pos="2627" w:val="left" w:leader="none"/>
                      </w:tabs>
                      <w:spacing w:line="271" w:lineRule="exact" w:before="0"/>
                      <w:ind w:left="0" w:right="0" w:firstLine="0"/>
                      <w:jc w:val="left"/>
                      <w:rPr>
                        <w:sz w:val="24"/>
                      </w:rPr>
                    </w:pPr>
                    <w:r>
                      <w:rPr>
                        <w:sz w:val="24"/>
                      </w:rPr>
                      <w:t>OUTPUT_D(SOTHU0);</w:t>
                      <w:tab/>
                      <w:t>OUTPUT_C(SOTHU1);</w:t>
                    </w:r>
                  </w:p>
                </w:txbxContent>
              </v:textbox>
              <w10:wrap type="none"/>
            </v:shape>
          </v:group>
        </w:pict>
      </w:r>
      <w:r>
        <w:rPr>
          <w:sz w:val="20"/>
        </w:rPr>
      </w:r>
    </w:p>
    <w:p>
      <w:pPr>
        <w:spacing w:after="0"/>
        <w:rPr>
          <w:sz w:val="20"/>
        </w:rPr>
        <w:sectPr>
          <w:pgSz w:w="11910" w:h="16840"/>
          <w:pgMar w:header="313" w:footer="491" w:top="600" w:bottom="660" w:left="740" w:right="0"/>
        </w:sectPr>
      </w:pPr>
    </w:p>
    <w:p>
      <w:pPr>
        <w:pStyle w:val="BodyText"/>
        <w:rPr>
          <w:sz w:val="20"/>
        </w:rPr>
      </w:pPr>
      <w:r>
        <w:rPr/>
        <w:pict>
          <v:group style="position:absolute;margin-left:65.064003pt;margin-top:14.159983pt;width:507.8pt;height:62.7pt;mso-position-horizontal-relative:page;mso-position-vertical-relative:page;z-index:-29389824" coordorigin="1301,283" coordsize="10156,1254">
            <v:shape style="position:absolute;left:1301;top:283;width:10156;height:1254" coordorigin="1301,283" coordsize="10156,1254" path="m11447,283l1311,283,1301,283,1301,648,1311,648,1359,648,1359,1536,1368,1536,11390,1536,11390,1527,1368,1527,1368,658,11390,658,11390,648,11390,648,11390,1536,11400,1536,11400,648,11447,648,11447,638,1311,638,1311,293,11447,293,11447,283xm11457,283l11448,283,11448,648,11457,648,11457,283xe" filled="true" fillcolor="#000000" stroked="false">
              <v:path arrowok="t"/>
              <v:fill type="solid"/>
            </v:shape>
            <v:shape style="position:absolute;left:1416;top:1231;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959;top:957;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2501;top:679;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w10:wrap type="none"/>
          </v:group>
        </w:pict>
      </w:r>
    </w:p>
    <w:p>
      <w:pPr>
        <w:pStyle w:val="BodyText"/>
        <w:rPr>
          <w:sz w:val="20"/>
        </w:rPr>
      </w:pPr>
    </w:p>
    <w:p>
      <w:pPr>
        <w:pStyle w:val="BodyText"/>
        <w:rPr>
          <w:sz w:val="20"/>
        </w:rPr>
      </w:pPr>
    </w:p>
    <w:p>
      <w:pPr>
        <w:pStyle w:val="BodyText"/>
        <w:spacing w:before="3"/>
      </w:pPr>
    </w:p>
    <w:p>
      <w:pPr>
        <w:pStyle w:val="ListParagraph"/>
        <w:numPr>
          <w:ilvl w:val="0"/>
          <w:numId w:val="73"/>
        </w:numPr>
        <w:tabs>
          <w:tab w:pos="1810" w:val="left" w:leader="none"/>
        </w:tabs>
        <w:spacing w:line="240" w:lineRule="auto" w:before="0" w:after="0"/>
        <w:ind w:left="1809" w:right="0" w:hanging="567"/>
        <w:jc w:val="both"/>
        <w:rPr>
          <w:sz w:val="24"/>
        </w:rPr>
      </w:pPr>
      <w:r>
        <w:rPr>
          <w:sz w:val="24"/>
        </w:rPr>
        <w:t>Giải thích chƣơng trình</w:t>
      </w:r>
      <w:r>
        <w:rPr>
          <w:spacing w:val="-10"/>
          <w:sz w:val="24"/>
        </w:rPr>
        <w:t> </w:t>
      </w:r>
      <w:r>
        <w:rPr>
          <w:sz w:val="24"/>
        </w:rPr>
        <w:t>chính:</w:t>
      </w:r>
    </w:p>
    <w:p>
      <w:pPr>
        <w:pStyle w:val="BodyText"/>
        <w:spacing w:line="237" w:lineRule="auto" w:before="62"/>
        <w:ind w:left="676" w:right="571" w:firstLine="566"/>
        <w:jc w:val="both"/>
      </w:pPr>
      <w:r>
        <w:rPr/>
        <w:t>Các lệnh khởi tạo portB, C, D </w:t>
      </w:r>
      <w:r>
        <w:rPr>
          <w:spacing w:val="-3"/>
        </w:rPr>
        <w:t>và </w:t>
      </w:r>
      <w:r>
        <w:rPr/>
        <w:t>điện trở kéo lên. Gán 2 biến số thứ 1 bằng FFH, số thứ 0 bằng 7FH khi gởi ra portC </w:t>
      </w:r>
      <w:r>
        <w:rPr>
          <w:spacing w:val="-3"/>
        </w:rPr>
        <w:t>và </w:t>
      </w:r>
      <w:r>
        <w:rPr/>
        <w:t>D thì led thứ 1 </w:t>
      </w:r>
      <w:r>
        <w:rPr>
          <w:spacing w:val="2"/>
        </w:rPr>
        <w:t>tắt, </w:t>
      </w:r>
      <w:r>
        <w:rPr>
          <w:spacing w:val="-4"/>
        </w:rPr>
        <w:t>led </w:t>
      </w:r>
      <w:r>
        <w:rPr/>
        <w:t>thứ 0 sáng dấu chấm thập phân để cho biết </w:t>
      </w:r>
      <w:r>
        <w:rPr>
          <w:spacing w:val="-8"/>
        </w:rPr>
        <w:t>chƣơng </w:t>
      </w:r>
      <w:r>
        <w:rPr/>
        <w:t>trình đã</w:t>
      </w:r>
      <w:r>
        <w:rPr>
          <w:spacing w:val="-3"/>
        </w:rPr>
        <w:t> </w:t>
      </w:r>
      <w:r>
        <w:rPr/>
        <w:t>chạy.</w:t>
      </w:r>
    </w:p>
    <w:p>
      <w:pPr>
        <w:pStyle w:val="BodyText"/>
        <w:spacing w:before="124"/>
        <w:ind w:left="676" w:right="578" w:firstLine="566"/>
        <w:jc w:val="both"/>
      </w:pPr>
      <w:r>
        <w:rPr/>
        <w:t>Gọi chƣơng trình quét phím có chống dội và kiểm tra </w:t>
      </w:r>
      <w:r>
        <w:rPr>
          <w:spacing w:val="-5"/>
        </w:rPr>
        <w:t>mã </w:t>
      </w:r>
      <w:r>
        <w:rPr/>
        <w:t>phím nếu có nhấn thì tiến hành </w:t>
      </w:r>
      <w:r>
        <w:rPr>
          <w:spacing w:val="-6"/>
        </w:rPr>
        <w:t>chuyển </w:t>
      </w:r>
      <w:r>
        <w:rPr>
          <w:spacing w:val="-3"/>
        </w:rPr>
        <w:t>mã </w:t>
      </w:r>
      <w:r>
        <w:rPr/>
        <w:t>hiển thị của led thứ 0 sang cho </w:t>
      </w:r>
      <w:r>
        <w:rPr>
          <w:spacing w:val="-4"/>
        </w:rPr>
        <w:t>led </w:t>
      </w:r>
      <w:r>
        <w:rPr/>
        <w:t>thứ 1, giải </w:t>
      </w:r>
      <w:r>
        <w:rPr>
          <w:spacing w:val="-3"/>
        </w:rPr>
        <w:t>mã </w:t>
      </w:r>
      <w:r>
        <w:rPr/>
        <w:t>7 đoạn của phím mới nhấn, tiến hành </w:t>
      </w:r>
      <w:r>
        <w:rPr>
          <w:spacing w:val="2"/>
        </w:rPr>
        <w:t>gởi </w:t>
      </w:r>
      <w:r>
        <w:rPr/>
        <w:t>2 </w:t>
      </w:r>
      <w:r>
        <w:rPr>
          <w:spacing w:val="-3"/>
        </w:rPr>
        <w:t>mã </w:t>
      </w:r>
      <w:r>
        <w:rPr/>
        <w:t>ra 2</w:t>
      </w:r>
      <w:r>
        <w:rPr>
          <w:spacing w:val="1"/>
        </w:rPr>
        <w:t> </w:t>
      </w:r>
      <w:r>
        <w:rPr/>
        <w:t>led.</w:t>
      </w:r>
    </w:p>
    <w:p>
      <w:pPr>
        <w:pStyle w:val="BodyText"/>
        <w:spacing w:before="122"/>
        <w:ind w:left="1243"/>
      </w:pPr>
      <w:r>
        <w:rPr/>
        <w:pict>
          <v:shape style="position:absolute;margin-left:65.304001pt;margin-top:26.683138pt;width:507.35pt;height:30pt;mso-position-horizontal-relative:page;mso-position-vertical-relative:paragraph;z-index:-15410688;mso-wrap-distance-left:0;mso-wrap-distance-right:0" type="#_x0000_t202" filled="true" fillcolor="#f1dbdb" stroked="true" strokeweight=".48004pt" strokecolor="#000000">
            <v:textbox inset="0,0,0,0">
              <w:txbxContent>
                <w:p>
                  <w:pPr>
                    <w:pStyle w:val="BodyText"/>
                    <w:spacing w:line="242" w:lineRule="auto" w:before="11"/>
                    <w:ind w:left="105" w:firstLine="566"/>
                  </w:pPr>
                  <w:r>
                    <w:rPr>
                      <w:b/>
                      <w:i/>
                    </w:rPr>
                    <w:t>Bài tập 5-9: </w:t>
                  </w:r>
                  <w:r>
                    <w:rPr/>
                    <w:t>Hãy hiệu chỉnh bài 5-13 sau cho chƣơng trình chỉ cho phép nhấn các phím số thập phân từ 0 đến 9. Các bƣớc thực hiện bao gồm: viết lƣu đồ, viết chƣơng trình và mô phỏng.</w:t>
                  </w:r>
                </w:p>
              </w:txbxContent>
            </v:textbox>
            <v:fill type="solid"/>
            <v:stroke dashstyle="solid"/>
            <w10:wrap type="topAndBottom"/>
          </v:shape>
        </w:pict>
      </w:r>
      <w:r>
        <w:rPr/>
        <w:t>Quay lại làm tƣơng tự khi ta nhấn các phím khác.</w:t>
      </w:r>
    </w:p>
    <w:p>
      <w:pPr>
        <w:pStyle w:val="BodyText"/>
        <w:rPr>
          <w:sz w:val="20"/>
        </w:rPr>
      </w:pPr>
    </w:p>
    <w:p>
      <w:pPr>
        <w:pStyle w:val="BodyText"/>
        <w:spacing w:before="1"/>
        <w:rPr>
          <w:sz w:val="14"/>
        </w:rPr>
      </w:pPr>
      <w:r>
        <w:rPr/>
        <w:pict>
          <v:shape style="position:absolute;margin-left:65.304001pt;margin-top:10.320992pt;width:507.35pt;height:43.75pt;mso-position-horizontal-relative:page;mso-position-vertical-relative:paragraph;z-index:-15410176;mso-wrap-distance-left:0;mso-wrap-distance-right:0" type="#_x0000_t202" filled="true" fillcolor="#f1dbdb" stroked="true" strokeweight=".48004pt" strokecolor="#000000">
            <v:textbox inset="0,0,0,0">
              <w:txbxContent>
                <w:p>
                  <w:pPr>
                    <w:pStyle w:val="BodyText"/>
                    <w:spacing w:line="237" w:lineRule="auto" w:before="13"/>
                    <w:ind w:left="105" w:right="113" w:firstLine="566"/>
                    <w:jc w:val="both"/>
                  </w:pPr>
                  <w:r>
                    <w:rPr>
                      <w:b/>
                      <w:i/>
                    </w:rPr>
                    <w:t>Bài tập 5-10: </w:t>
                  </w:r>
                  <w:r>
                    <w:rPr/>
                    <w:t>Từ bài tập 5-9 thêm yêu cầu khi nhấn phím C thì có chức năng xoá các số đang hiển</w:t>
                  </w:r>
                  <w:r>
                    <w:rPr>
                      <w:spacing w:val="-13"/>
                    </w:rPr>
                    <w:t> </w:t>
                  </w:r>
                  <w:r>
                    <w:rPr/>
                    <w:t>thị</w:t>
                  </w:r>
                  <w:r>
                    <w:rPr>
                      <w:spacing w:val="-12"/>
                    </w:rPr>
                    <w:t> </w:t>
                  </w:r>
                  <w:r>
                    <w:rPr>
                      <w:spacing w:val="-3"/>
                    </w:rPr>
                    <w:t>và</w:t>
                  </w:r>
                  <w:r>
                    <w:rPr>
                      <w:spacing w:val="-5"/>
                    </w:rPr>
                    <w:t> </w:t>
                  </w:r>
                  <w:r>
                    <w:rPr/>
                    <w:t>hiển</w:t>
                  </w:r>
                  <w:r>
                    <w:rPr>
                      <w:spacing w:val="-12"/>
                    </w:rPr>
                    <w:t> </w:t>
                  </w:r>
                  <w:r>
                    <w:rPr/>
                    <w:t>thị</w:t>
                  </w:r>
                  <w:r>
                    <w:rPr>
                      <w:spacing w:val="-12"/>
                    </w:rPr>
                    <w:t> </w:t>
                  </w:r>
                  <w:r>
                    <w:rPr/>
                    <w:t>lại</w:t>
                  </w:r>
                  <w:r>
                    <w:rPr>
                      <w:spacing w:val="-16"/>
                    </w:rPr>
                    <w:t> </w:t>
                  </w:r>
                  <w:r>
                    <w:rPr/>
                    <w:t>dấu</w:t>
                  </w:r>
                  <w:r>
                    <w:rPr>
                      <w:spacing w:val="-8"/>
                    </w:rPr>
                    <w:t> </w:t>
                  </w:r>
                  <w:r>
                    <w:rPr/>
                    <w:t>chấm</w:t>
                  </w:r>
                  <w:r>
                    <w:rPr>
                      <w:spacing w:val="-15"/>
                    </w:rPr>
                    <w:t> </w:t>
                  </w:r>
                  <w:r>
                    <w:rPr/>
                    <w:t>thập</w:t>
                  </w:r>
                  <w:r>
                    <w:rPr>
                      <w:spacing w:val="-8"/>
                    </w:rPr>
                    <w:t> </w:t>
                  </w:r>
                  <w:r>
                    <w:rPr/>
                    <w:t>phân.</w:t>
                  </w:r>
                  <w:r>
                    <w:rPr>
                      <w:spacing w:val="-7"/>
                    </w:rPr>
                    <w:t> </w:t>
                  </w:r>
                  <w:r>
                    <w:rPr/>
                    <w:t>Các</w:t>
                  </w:r>
                  <w:r>
                    <w:rPr>
                      <w:spacing w:val="-9"/>
                    </w:rPr>
                    <w:t> </w:t>
                  </w:r>
                  <w:r>
                    <w:rPr/>
                    <w:t>bƣớc</w:t>
                  </w:r>
                  <w:r>
                    <w:rPr>
                      <w:spacing w:val="-9"/>
                    </w:rPr>
                    <w:t> </w:t>
                  </w:r>
                  <w:r>
                    <w:rPr/>
                    <w:t>thực</w:t>
                  </w:r>
                  <w:r>
                    <w:rPr>
                      <w:spacing w:val="-9"/>
                    </w:rPr>
                    <w:t> </w:t>
                  </w:r>
                  <w:r>
                    <w:rPr/>
                    <w:t>hiện</w:t>
                  </w:r>
                  <w:r>
                    <w:rPr>
                      <w:spacing w:val="-8"/>
                    </w:rPr>
                    <w:t> </w:t>
                  </w:r>
                  <w:r>
                    <w:rPr/>
                    <w:t>bao</w:t>
                  </w:r>
                  <w:r>
                    <w:rPr>
                      <w:spacing w:val="-5"/>
                    </w:rPr>
                    <w:t> </w:t>
                  </w:r>
                  <w:r>
                    <w:rPr>
                      <w:spacing w:val="-3"/>
                    </w:rPr>
                    <w:t>gồm:</w:t>
                  </w:r>
                  <w:r>
                    <w:rPr>
                      <w:spacing w:val="-4"/>
                    </w:rPr>
                    <w:t> </w:t>
                  </w:r>
                  <w:r>
                    <w:rPr/>
                    <w:t>viết</w:t>
                  </w:r>
                  <w:r>
                    <w:rPr>
                      <w:spacing w:val="-4"/>
                    </w:rPr>
                    <w:t> lƣu</w:t>
                  </w:r>
                  <w:r>
                    <w:rPr>
                      <w:spacing w:val="-9"/>
                    </w:rPr>
                    <w:t> </w:t>
                  </w:r>
                  <w:r>
                    <w:rPr/>
                    <w:t>đồ,</w:t>
                  </w:r>
                  <w:r>
                    <w:rPr>
                      <w:spacing w:val="-6"/>
                    </w:rPr>
                    <w:t> </w:t>
                  </w:r>
                  <w:r>
                    <w:rPr>
                      <w:spacing w:val="-3"/>
                    </w:rPr>
                    <w:t>viết</w:t>
                  </w:r>
                  <w:r>
                    <w:rPr>
                      <w:spacing w:val="-4"/>
                    </w:rPr>
                    <w:t> </w:t>
                  </w:r>
                  <w:r>
                    <w:rPr/>
                    <w:t>chƣơng</w:t>
                  </w:r>
                  <w:r>
                    <w:rPr>
                      <w:spacing w:val="-8"/>
                    </w:rPr>
                    <w:t> </w:t>
                  </w:r>
                  <w:r>
                    <w:rPr>
                      <w:spacing w:val="-23"/>
                    </w:rPr>
                    <w:t>trình </w:t>
                  </w:r>
                  <w:r>
                    <w:rPr>
                      <w:spacing w:val="-3"/>
                    </w:rPr>
                    <w:t>và </w:t>
                  </w:r>
                  <w:r>
                    <w:rPr>
                      <w:spacing w:val="-5"/>
                    </w:rPr>
                    <w:t>mô</w:t>
                  </w:r>
                  <w:r>
                    <w:rPr>
                      <w:spacing w:val="14"/>
                    </w:rPr>
                    <w:t> </w:t>
                  </w:r>
                  <w:r>
                    <w:rPr/>
                    <w:t>phỏng.</w:t>
                  </w:r>
                </w:p>
              </w:txbxContent>
            </v:textbox>
            <v:fill type="solid"/>
            <v:stroke dashstyle="solid"/>
            <w10:wrap type="topAndBottom"/>
          </v:shape>
        </w:pict>
      </w:r>
    </w:p>
    <w:p>
      <w:pPr>
        <w:pStyle w:val="BodyText"/>
        <w:rPr>
          <w:sz w:val="20"/>
        </w:rPr>
      </w:pPr>
    </w:p>
    <w:p>
      <w:pPr>
        <w:pStyle w:val="BodyText"/>
        <w:spacing w:before="1"/>
        <w:rPr>
          <w:sz w:val="14"/>
        </w:rPr>
      </w:pPr>
      <w:r>
        <w:rPr/>
        <w:pict>
          <v:shape style="position:absolute;margin-left:65.304001pt;margin-top:10.320992pt;width:507.35pt;height:60.5pt;mso-position-horizontal-relative:page;mso-position-vertical-relative:paragraph;z-index:-15409664;mso-wrap-distance-left:0;mso-wrap-distance-right:0" type="#_x0000_t202" filled="true" fillcolor="#f1dbdb" stroked="true" strokeweight=".48004pt" strokecolor="#000000">
            <v:textbox inset="0,0,0,0">
              <w:txbxContent>
                <w:p>
                  <w:pPr>
                    <w:pStyle w:val="BodyText"/>
                    <w:spacing w:line="237" w:lineRule="auto" w:before="13"/>
                    <w:ind w:left="105" w:right="105" w:firstLine="566"/>
                    <w:jc w:val="both"/>
                  </w:pPr>
                  <w:r>
                    <w:rPr>
                      <w:b/>
                      <w:i/>
                    </w:rPr>
                    <w:t>Bài tập 5-11: </w:t>
                  </w:r>
                  <w:r>
                    <w:rPr/>
                    <w:t>Từ bài tập 5-10 thêm yêu cầu khi nhấn phím D thì có chức năng xoá bỏ phím nhấn sau cùng và hiển thị trở lại 2 giá trị của 2 led đã hiển thị trƣớc đó. Các bƣớc thực hiện bao gồm: viết lƣu đồ, viết chƣơng trình và mô phỏng.</w:t>
                  </w:r>
                </w:p>
                <w:p>
                  <w:pPr>
                    <w:pStyle w:val="BodyText"/>
                    <w:spacing w:before="67"/>
                    <w:ind w:left="672"/>
                    <w:jc w:val="both"/>
                  </w:pPr>
                  <w:r>
                    <w:rPr/>
                    <w:t>Chú ý: lần đầu khi mới cấp điện thì không có hiệu lực cho phím D.</w:t>
                  </w:r>
                </w:p>
              </w:txbxContent>
            </v:textbox>
            <v:fill type="solid"/>
            <v:stroke dashstyle="solid"/>
            <w10:wrap type="topAndBottom"/>
          </v:shape>
        </w:pict>
      </w:r>
    </w:p>
    <w:p>
      <w:pPr>
        <w:pStyle w:val="BodyText"/>
        <w:rPr>
          <w:sz w:val="20"/>
        </w:rPr>
      </w:pPr>
    </w:p>
    <w:p>
      <w:pPr>
        <w:pStyle w:val="BodyText"/>
        <w:spacing w:before="1"/>
        <w:rPr>
          <w:sz w:val="14"/>
        </w:rPr>
      </w:pPr>
      <w:r>
        <w:rPr/>
        <w:pict>
          <v:shape style="position:absolute;margin-left:65.304001pt;margin-top:10.320962pt;width:507.35pt;height:57.65pt;mso-position-horizontal-relative:page;mso-position-vertical-relative:paragraph;z-index:-15409152;mso-wrap-distance-left:0;mso-wrap-distance-right:0" type="#_x0000_t202" filled="true" fillcolor="#f1dbdb" stroked="true" strokeweight=".48004pt" strokecolor="#000000">
            <v:textbox inset="0,0,0,0">
              <w:txbxContent>
                <w:p>
                  <w:pPr>
                    <w:pStyle w:val="BodyText"/>
                    <w:spacing w:before="11"/>
                    <w:ind w:left="105" w:right="110" w:firstLine="566"/>
                    <w:jc w:val="both"/>
                  </w:pPr>
                  <w:r>
                    <w:rPr>
                      <w:b/>
                      <w:i/>
                    </w:rPr>
                    <w:t>Bài</w:t>
                  </w:r>
                  <w:r>
                    <w:rPr>
                      <w:b/>
                      <w:i/>
                      <w:spacing w:val="-3"/>
                    </w:rPr>
                    <w:t> </w:t>
                  </w:r>
                  <w:r>
                    <w:rPr>
                      <w:b/>
                      <w:i/>
                    </w:rPr>
                    <w:t>tập</w:t>
                  </w:r>
                  <w:r>
                    <w:rPr>
                      <w:b/>
                      <w:i/>
                      <w:spacing w:val="-2"/>
                    </w:rPr>
                    <w:t> </w:t>
                  </w:r>
                  <w:r>
                    <w:rPr>
                      <w:b/>
                      <w:i/>
                    </w:rPr>
                    <w:t>5-12:</w:t>
                  </w:r>
                  <w:r>
                    <w:rPr>
                      <w:b/>
                      <w:i/>
                      <w:spacing w:val="-1"/>
                    </w:rPr>
                    <w:t> </w:t>
                  </w:r>
                  <w:r>
                    <w:rPr/>
                    <w:t>Hãy</w:t>
                  </w:r>
                  <w:r>
                    <w:rPr>
                      <w:spacing w:val="-7"/>
                    </w:rPr>
                    <w:t> </w:t>
                  </w:r>
                  <w:r>
                    <w:rPr/>
                    <w:t>hiệu</w:t>
                  </w:r>
                  <w:r>
                    <w:rPr>
                      <w:spacing w:val="1"/>
                    </w:rPr>
                    <w:t> </w:t>
                  </w:r>
                  <w:r>
                    <w:rPr/>
                    <w:t>chỉnh</w:t>
                  </w:r>
                  <w:r>
                    <w:rPr>
                      <w:spacing w:val="1"/>
                    </w:rPr>
                    <w:t> </w:t>
                  </w:r>
                  <w:r>
                    <w:rPr/>
                    <w:t>bài</w:t>
                  </w:r>
                  <w:r>
                    <w:rPr>
                      <w:spacing w:val="-7"/>
                    </w:rPr>
                    <w:t> </w:t>
                  </w:r>
                  <w:r>
                    <w:rPr/>
                    <w:t>5-13</w:t>
                  </w:r>
                  <w:r>
                    <w:rPr>
                      <w:spacing w:val="-2"/>
                    </w:rPr>
                    <w:t> </w:t>
                  </w:r>
                  <w:r>
                    <w:rPr/>
                    <w:t>sau</w:t>
                  </w:r>
                  <w:r>
                    <w:rPr>
                      <w:spacing w:val="1"/>
                    </w:rPr>
                    <w:t> </w:t>
                  </w:r>
                  <w:r>
                    <w:rPr/>
                    <w:t>cho</w:t>
                  </w:r>
                  <w:r>
                    <w:rPr>
                      <w:spacing w:val="1"/>
                    </w:rPr>
                    <w:t> </w:t>
                  </w:r>
                  <w:r>
                    <w:rPr/>
                    <w:t>chƣơng</w:t>
                  </w:r>
                  <w:r>
                    <w:rPr>
                      <w:spacing w:val="2"/>
                    </w:rPr>
                    <w:t> </w:t>
                  </w:r>
                  <w:r>
                    <w:rPr/>
                    <w:t>trình</w:t>
                  </w:r>
                  <w:r>
                    <w:rPr>
                      <w:spacing w:val="-8"/>
                    </w:rPr>
                    <w:t> </w:t>
                  </w:r>
                  <w:r>
                    <w:rPr/>
                    <w:t>khi</w:t>
                  </w:r>
                  <w:r>
                    <w:rPr>
                      <w:spacing w:val="-2"/>
                    </w:rPr>
                    <w:t> </w:t>
                  </w:r>
                  <w:r>
                    <w:rPr/>
                    <w:t>nhấn</w:t>
                  </w:r>
                  <w:r>
                    <w:rPr>
                      <w:spacing w:val="-2"/>
                    </w:rPr>
                    <w:t> </w:t>
                  </w:r>
                  <w:r>
                    <w:rPr/>
                    <w:t>các</w:t>
                  </w:r>
                  <w:r>
                    <w:rPr>
                      <w:spacing w:val="-4"/>
                    </w:rPr>
                    <w:t> </w:t>
                  </w:r>
                  <w:r>
                    <w:rPr/>
                    <w:t>phím</w:t>
                  </w:r>
                  <w:r>
                    <w:rPr>
                      <w:spacing w:val="-1"/>
                    </w:rPr>
                    <w:t> </w:t>
                  </w:r>
                  <w:r>
                    <w:rPr/>
                    <w:t>số</w:t>
                  </w:r>
                  <w:r>
                    <w:rPr>
                      <w:spacing w:val="1"/>
                    </w:rPr>
                    <w:t> </w:t>
                  </w:r>
                  <w:r>
                    <w:rPr/>
                    <w:t>thập</w:t>
                  </w:r>
                  <w:r>
                    <w:rPr>
                      <w:spacing w:val="-3"/>
                    </w:rPr>
                    <w:t> </w:t>
                  </w:r>
                  <w:r>
                    <w:rPr/>
                    <w:t>phân</w:t>
                  </w:r>
                  <w:r>
                    <w:rPr>
                      <w:spacing w:val="-7"/>
                    </w:rPr>
                    <w:t> </w:t>
                  </w:r>
                  <w:r>
                    <w:rPr>
                      <w:spacing w:val="2"/>
                    </w:rPr>
                    <w:t>từ</w:t>
                  </w:r>
                  <w:r>
                    <w:rPr>
                      <w:spacing w:val="-3"/>
                    </w:rPr>
                    <w:t> </w:t>
                  </w:r>
                  <w:r>
                    <w:rPr>
                      <w:spacing w:val="-24"/>
                    </w:rPr>
                    <w:t>0 </w:t>
                  </w:r>
                  <w:r>
                    <w:rPr/>
                    <w:t>đến 9 thì hiển thị trên ở </w:t>
                  </w:r>
                  <w:r>
                    <w:rPr>
                      <w:spacing w:val="-4"/>
                    </w:rPr>
                    <w:t>led </w:t>
                  </w:r>
                  <w:r>
                    <w:rPr/>
                    <w:t>thứ 0, khi nhấn các phím </w:t>
                  </w:r>
                  <w:r>
                    <w:rPr>
                      <w:spacing w:val="2"/>
                    </w:rPr>
                    <w:t>từ </w:t>
                  </w:r>
                  <w:r>
                    <w:rPr/>
                    <w:t>A đến F thì hiển thị giá trị thập phân ở 2 led, ví dụ </w:t>
                  </w:r>
                  <w:r>
                    <w:rPr>
                      <w:spacing w:val="2"/>
                    </w:rPr>
                    <w:t>ta </w:t>
                  </w:r>
                  <w:r>
                    <w:rPr/>
                    <w:t>nhấn phím F thì không hiển thị F </w:t>
                  </w:r>
                  <w:r>
                    <w:rPr>
                      <w:spacing w:val="-3"/>
                    </w:rPr>
                    <w:t>mà </w:t>
                  </w:r>
                  <w:r>
                    <w:rPr/>
                    <w:t>hiển thị </w:t>
                  </w:r>
                  <w:r>
                    <w:rPr>
                      <w:spacing w:val="2"/>
                    </w:rPr>
                    <w:t>15. </w:t>
                  </w:r>
                  <w:r>
                    <w:rPr/>
                    <w:t>Các bƣớc thực hiện bao gồm: viết </w:t>
                  </w:r>
                  <w:r>
                    <w:rPr>
                      <w:spacing w:val="-4"/>
                    </w:rPr>
                    <w:t>lƣu </w:t>
                  </w:r>
                  <w:r>
                    <w:rPr/>
                    <w:t>đồ, </w:t>
                  </w:r>
                  <w:r>
                    <w:rPr>
                      <w:spacing w:val="-22"/>
                    </w:rPr>
                    <w:t>viết </w:t>
                  </w:r>
                  <w:r>
                    <w:rPr/>
                    <w:t>chƣơng trình </w:t>
                  </w:r>
                  <w:r>
                    <w:rPr>
                      <w:spacing w:val="-3"/>
                    </w:rPr>
                    <w:t>và </w:t>
                  </w:r>
                  <w:r>
                    <w:rPr>
                      <w:spacing w:val="-5"/>
                    </w:rPr>
                    <w:t>mô</w:t>
                  </w:r>
                  <w:r>
                    <w:rPr>
                      <w:spacing w:val="11"/>
                    </w:rPr>
                    <w:t> </w:t>
                  </w:r>
                  <w:r>
                    <w:rPr/>
                    <w:t>phỏng.</w:t>
                  </w:r>
                </w:p>
              </w:txbxContent>
            </v:textbox>
            <v:fill type="solid"/>
            <v:stroke dashstyle="solid"/>
            <w10:wrap type="topAndBottom"/>
          </v:shape>
        </w:pict>
      </w:r>
    </w:p>
    <w:p>
      <w:pPr>
        <w:pStyle w:val="BodyText"/>
        <w:rPr>
          <w:sz w:val="20"/>
        </w:rPr>
      </w:pPr>
    </w:p>
    <w:p>
      <w:pPr>
        <w:pStyle w:val="Heading3"/>
        <w:numPr>
          <w:ilvl w:val="0"/>
          <w:numId w:val="31"/>
        </w:numPr>
        <w:tabs>
          <w:tab w:pos="567" w:val="left" w:leader="none"/>
          <w:tab w:pos="9954" w:val="left" w:leader="none"/>
        </w:tabs>
        <w:spacing w:line="240" w:lineRule="auto" w:before="252" w:after="0"/>
        <w:ind w:left="1243" w:right="536" w:hanging="1244"/>
        <w:jc w:val="right"/>
      </w:pPr>
      <w:r>
        <w:rPr>
          <w:shd w:fill="FFCC99" w:color="auto" w:val="clear"/>
        </w:rPr>
        <w:t>CÁC ỨNG DỤNG ĐIỀU KHIỂN</w:t>
      </w:r>
      <w:r>
        <w:rPr>
          <w:spacing w:val="-12"/>
          <w:shd w:fill="FFCC99" w:color="auto" w:val="clear"/>
        </w:rPr>
        <w:t> </w:t>
      </w:r>
      <w:r>
        <w:rPr>
          <w:shd w:fill="FFCC99" w:color="auto" w:val="clear"/>
        </w:rPr>
        <w:t>LCD</w:t>
        <w:tab/>
      </w:r>
    </w:p>
    <w:p>
      <w:pPr>
        <w:pStyle w:val="Heading4"/>
        <w:numPr>
          <w:ilvl w:val="1"/>
          <w:numId w:val="31"/>
        </w:numPr>
        <w:tabs>
          <w:tab w:pos="390" w:val="left" w:leader="none"/>
          <w:tab w:pos="9699" w:val="left" w:leader="none"/>
        </w:tabs>
        <w:spacing w:line="240" w:lineRule="auto" w:before="176" w:after="0"/>
        <w:ind w:left="1320" w:right="536" w:hanging="1321"/>
        <w:jc w:val="right"/>
      </w:pPr>
      <w:r>
        <w:rPr>
          <w:shd w:fill="FFFF99" w:color="auto" w:val="clear"/>
        </w:rPr>
        <w:t>GIỚI THIỆU</w:t>
      </w:r>
      <w:r>
        <w:rPr>
          <w:spacing w:val="-10"/>
          <w:shd w:fill="FFFF99" w:color="auto" w:val="clear"/>
        </w:rPr>
        <w:t> </w:t>
      </w:r>
      <w:r>
        <w:rPr>
          <w:shd w:fill="FFFF99" w:color="auto" w:val="clear"/>
        </w:rPr>
        <w:t>LCD</w:t>
        <w:tab/>
      </w:r>
    </w:p>
    <w:p>
      <w:pPr>
        <w:pStyle w:val="BodyText"/>
        <w:spacing w:line="275" w:lineRule="exact" w:before="118"/>
        <w:ind w:right="580"/>
        <w:jc w:val="right"/>
      </w:pPr>
      <w:r>
        <w:rPr/>
        <w:t>Giao tiếp với led 7 đoạn có hạn chế vì chỉ hiển thị đƣợc các số </w:t>
      </w:r>
      <w:r>
        <w:rPr>
          <w:spacing w:val="2"/>
        </w:rPr>
        <w:t>từ </w:t>
      </w:r>
      <w:r>
        <w:rPr/>
        <w:t>0 đến 9 hoặc số hex </w:t>
      </w:r>
      <w:r>
        <w:rPr>
          <w:spacing w:val="2"/>
        </w:rPr>
        <w:t>từ </w:t>
      </w:r>
      <w:r>
        <w:rPr/>
        <w:t>0 đến</w:t>
      </w:r>
      <w:r>
        <w:rPr>
          <w:spacing w:val="1"/>
        </w:rPr>
        <w:t> </w:t>
      </w:r>
      <w:r>
        <w:rPr/>
        <w:t>F</w:t>
      </w:r>
    </w:p>
    <w:p>
      <w:pPr>
        <w:pStyle w:val="BodyText"/>
        <w:spacing w:line="275" w:lineRule="exact"/>
        <w:ind w:right="597"/>
        <w:jc w:val="right"/>
      </w:pPr>
      <w:r>
        <w:rPr/>
        <w:t>–</w:t>
      </w:r>
      <w:r>
        <w:rPr>
          <w:spacing w:val="-9"/>
        </w:rPr>
        <w:t> </w:t>
      </w:r>
      <w:r>
        <w:rPr/>
        <w:t>không</w:t>
      </w:r>
      <w:r>
        <w:rPr>
          <w:spacing w:val="-9"/>
        </w:rPr>
        <w:t> </w:t>
      </w:r>
      <w:r>
        <w:rPr/>
        <w:t>thể</w:t>
      </w:r>
      <w:r>
        <w:rPr>
          <w:spacing w:val="-10"/>
        </w:rPr>
        <w:t> </w:t>
      </w:r>
      <w:r>
        <w:rPr/>
        <w:t>nào</w:t>
      </w:r>
      <w:r>
        <w:rPr>
          <w:spacing w:val="-6"/>
        </w:rPr>
        <w:t> </w:t>
      </w:r>
      <w:r>
        <w:rPr/>
        <w:t>hiển</w:t>
      </w:r>
      <w:r>
        <w:rPr>
          <w:spacing w:val="-13"/>
        </w:rPr>
        <w:t> </w:t>
      </w:r>
      <w:r>
        <w:rPr/>
        <w:t>thị</w:t>
      </w:r>
      <w:r>
        <w:rPr>
          <w:spacing w:val="-16"/>
        </w:rPr>
        <w:t> </w:t>
      </w:r>
      <w:r>
        <w:rPr/>
        <w:t>đƣợc</w:t>
      </w:r>
      <w:r>
        <w:rPr>
          <w:spacing w:val="-10"/>
        </w:rPr>
        <w:t> </w:t>
      </w:r>
      <w:r>
        <w:rPr/>
        <w:t>các</w:t>
      </w:r>
      <w:r>
        <w:rPr>
          <w:spacing w:val="-9"/>
        </w:rPr>
        <w:t> </w:t>
      </w:r>
      <w:r>
        <w:rPr/>
        <w:t>thông</w:t>
      </w:r>
      <w:r>
        <w:rPr>
          <w:spacing w:val="-9"/>
        </w:rPr>
        <w:t> </w:t>
      </w:r>
      <w:r>
        <w:rPr/>
        <w:t>tin</w:t>
      </w:r>
      <w:r>
        <w:rPr>
          <w:spacing w:val="-13"/>
        </w:rPr>
        <w:t> </w:t>
      </w:r>
      <w:r>
        <w:rPr/>
        <w:t>kí</w:t>
      </w:r>
      <w:r>
        <w:rPr>
          <w:spacing w:val="-17"/>
        </w:rPr>
        <w:t> </w:t>
      </w:r>
      <w:r>
        <w:rPr>
          <w:spacing w:val="2"/>
        </w:rPr>
        <w:t>tự</w:t>
      </w:r>
      <w:r>
        <w:rPr>
          <w:spacing w:val="-9"/>
        </w:rPr>
        <w:t> </w:t>
      </w:r>
      <w:r>
        <w:rPr/>
        <w:t>khác,</w:t>
      </w:r>
      <w:r>
        <w:rPr>
          <w:spacing w:val="-8"/>
        </w:rPr>
        <w:t> </w:t>
      </w:r>
      <w:r>
        <w:rPr/>
        <w:t>nhƣng</w:t>
      </w:r>
      <w:r>
        <w:rPr>
          <w:spacing w:val="-8"/>
        </w:rPr>
        <w:t> </w:t>
      </w:r>
      <w:r>
        <w:rPr/>
        <w:t>chúng</w:t>
      </w:r>
      <w:r>
        <w:rPr>
          <w:spacing w:val="-9"/>
        </w:rPr>
        <w:t> </w:t>
      </w:r>
      <w:r>
        <w:rPr/>
        <w:t>sẽ</w:t>
      </w:r>
      <w:r>
        <w:rPr>
          <w:spacing w:val="-10"/>
        </w:rPr>
        <w:t> </w:t>
      </w:r>
      <w:r>
        <w:rPr/>
        <w:t>đƣợc</w:t>
      </w:r>
      <w:r>
        <w:rPr>
          <w:spacing w:val="-6"/>
        </w:rPr>
        <w:t> </w:t>
      </w:r>
      <w:r>
        <w:rPr/>
        <w:t>hiển</w:t>
      </w:r>
      <w:r>
        <w:rPr>
          <w:spacing w:val="-13"/>
        </w:rPr>
        <w:t> </w:t>
      </w:r>
      <w:r>
        <w:rPr/>
        <w:t>thị</w:t>
      </w:r>
      <w:r>
        <w:rPr>
          <w:spacing w:val="-16"/>
        </w:rPr>
        <w:t> </w:t>
      </w:r>
      <w:r>
        <w:rPr/>
        <w:t>đầy</w:t>
      </w:r>
      <w:r>
        <w:rPr>
          <w:spacing w:val="-6"/>
        </w:rPr>
        <w:t> </w:t>
      </w:r>
      <w:r>
        <w:rPr/>
        <w:t>đủ</w:t>
      </w:r>
      <w:r>
        <w:rPr>
          <w:spacing w:val="-9"/>
        </w:rPr>
        <w:t> </w:t>
      </w:r>
      <w:r>
        <w:rPr/>
        <w:t>trên</w:t>
      </w:r>
      <w:r>
        <w:rPr>
          <w:spacing w:val="-13"/>
        </w:rPr>
        <w:t> </w:t>
      </w:r>
      <w:r>
        <w:rPr/>
        <w:t>LCD.</w:t>
      </w:r>
    </w:p>
    <w:p>
      <w:pPr>
        <w:pStyle w:val="BodyText"/>
        <w:spacing w:line="237" w:lineRule="auto" w:before="125"/>
        <w:ind w:left="676" w:right="567" w:firstLine="566"/>
        <w:jc w:val="both"/>
      </w:pPr>
      <w:r>
        <w:rPr/>
        <w:t>LCD có rất nhiều dạng phân biệt theo kích thƣớc từ vài kí tự đến hàng chục kí tự, từ 1 hàng đến vài chục hàng. LCD 16×2 có nghĩa là có 2 hàng, mỗi hàng có 16 kí tự. LCD 20×4 có nghĩa là có 4 hàng, mỗi hàng có 20 kí tự.</w:t>
      </w:r>
    </w:p>
    <w:p>
      <w:pPr>
        <w:pStyle w:val="BodyText"/>
        <w:spacing w:before="124"/>
        <w:ind w:left="1243"/>
        <w:jc w:val="both"/>
      </w:pPr>
      <w:r>
        <w:rPr/>
        <w:drawing>
          <wp:anchor distT="0" distB="0" distL="0" distR="0" allowOverlap="1" layoutInCell="1" locked="0" behindDoc="0" simplePos="0" relativeHeight="625">
            <wp:simplePos x="0" y="0"/>
            <wp:positionH relativeFrom="page">
              <wp:posOffset>3081654</wp:posOffset>
            </wp:positionH>
            <wp:positionV relativeFrom="paragraph">
              <wp:posOffset>334176</wp:posOffset>
            </wp:positionV>
            <wp:extent cx="1934024" cy="714375"/>
            <wp:effectExtent l="0" t="0" r="0" b="0"/>
            <wp:wrapTopAndBottom/>
            <wp:docPr id="137" name="image428.jpeg"/>
            <wp:cNvGraphicFramePr>
              <a:graphicFrameLocks noChangeAspect="1"/>
            </wp:cNvGraphicFramePr>
            <a:graphic>
              <a:graphicData uri="http://schemas.openxmlformats.org/drawingml/2006/picture">
                <pic:pic>
                  <pic:nvPicPr>
                    <pic:cNvPr id="138" name="image428.jpeg"/>
                    <pic:cNvPicPr/>
                  </pic:nvPicPr>
                  <pic:blipFill>
                    <a:blip r:embed="rId542" cstate="print"/>
                    <a:stretch>
                      <a:fillRect/>
                    </a:stretch>
                  </pic:blipFill>
                  <pic:spPr>
                    <a:xfrm>
                      <a:off x="0" y="0"/>
                      <a:ext cx="1934024" cy="714375"/>
                    </a:xfrm>
                    <a:prstGeom prst="rect">
                      <a:avLst/>
                    </a:prstGeom>
                  </pic:spPr>
                </pic:pic>
              </a:graphicData>
            </a:graphic>
          </wp:anchor>
        </w:drawing>
      </w:r>
      <w:r>
        <w:rPr/>
        <w:t>LCD 16×2 có hình dáng nhƣ hình 5-64:</w:t>
      </w:r>
    </w:p>
    <w:p>
      <w:pPr>
        <w:spacing w:before="86"/>
        <w:ind w:left="1652" w:right="1546" w:firstLine="0"/>
        <w:jc w:val="center"/>
        <w:rPr>
          <w:i/>
          <w:sz w:val="24"/>
        </w:rPr>
      </w:pPr>
      <w:r>
        <w:rPr>
          <w:i/>
          <w:sz w:val="24"/>
        </w:rPr>
        <w:t>Hình 5-64. Hình ảnh của LCD.</w:t>
      </w:r>
    </w:p>
    <w:p>
      <w:pPr>
        <w:pStyle w:val="Heading4"/>
        <w:numPr>
          <w:ilvl w:val="1"/>
          <w:numId w:val="31"/>
        </w:numPr>
        <w:tabs>
          <w:tab w:pos="390" w:val="left" w:leader="none"/>
          <w:tab w:pos="9699" w:val="left" w:leader="none"/>
        </w:tabs>
        <w:spacing w:line="240" w:lineRule="auto" w:before="127" w:after="0"/>
        <w:ind w:left="1320" w:right="536" w:hanging="1321"/>
        <w:jc w:val="right"/>
      </w:pPr>
      <w:r>
        <w:rPr>
          <w:shd w:fill="FFFF99" w:color="auto" w:val="clear"/>
        </w:rPr>
        <w:t>SƠ ĐỒ CHÂN CỦA</w:t>
      </w:r>
      <w:r>
        <w:rPr>
          <w:spacing w:val="-8"/>
          <w:shd w:fill="FFFF99" w:color="auto" w:val="clear"/>
        </w:rPr>
        <w:t> </w:t>
      </w:r>
      <w:r>
        <w:rPr>
          <w:shd w:fill="FFFF99" w:color="auto" w:val="clear"/>
        </w:rPr>
        <w:t>LCD</w:t>
        <w:tab/>
      </w:r>
    </w:p>
    <w:p>
      <w:pPr>
        <w:pStyle w:val="BodyText"/>
        <w:spacing w:before="113"/>
        <w:ind w:left="676" w:right="582" w:firstLine="566"/>
        <w:jc w:val="both"/>
      </w:pPr>
      <w:r>
        <w:rPr/>
        <w:t>LCD có nhiều loại </w:t>
      </w:r>
      <w:r>
        <w:rPr>
          <w:spacing w:val="-3"/>
        </w:rPr>
        <w:t>và </w:t>
      </w:r>
      <w:r>
        <w:rPr/>
        <w:t>số chân của chúng cũng khác nhau nhƣng có 2 loại phổ biến </w:t>
      </w:r>
      <w:r>
        <w:rPr>
          <w:spacing w:val="-3"/>
        </w:rPr>
        <w:t>là </w:t>
      </w:r>
      <w:r>
        <w:rPr/>
        <w:t>loại </w:t>
      </w:r>
      <w:r>
        <w:rPr>
          <w:spacing w:val="-12"/>
        </w:rPr>
        <w:t>14 </w:t>
      </w:r>
      <w:r>
        <w:rPr/>
        <w:t>chân </w:t>
      </w:r>
      <w:r>
        <w:rPr>
          <w:spacing w:val="-3"/>
        </w:rPr>
        <w:t>và </w:t>
      </w:r>
      <w:r>
        <w:rPr/>
        <w:t>loại 16 chân, sự khác nhau </w:t>
      </w:r>
      <w:r>
        <w:rPr>
          <w:spacing w:val="-3"/>
        </w:rPr>
        <w:t>là </w:t>
      </w:r>
      <w:r>
        <w:rPr/>
        <w:t>các chân nguồn cung cấp, còn các chân điều khiển thì không thay đổi, khi sử dụng loại LCD nào thì phải tra datasheet của </w:t>
      </w:r>
      <w:r>
        <w:rPr>
          <w:spacing w:val="-3"/>
        </w:rPr>
        <w:t>chúng </w:t>
      </w:r>
      <w:r>
        <w:rPr/>
        <w:t>để biết rõ các</w:t>
      </w:r>
      <w:r>
        <w:rPr>
          <w:spacing w:val="5"/>
        </w:rPr>
        <w:t> </w:t>
      </w:r>
      <w:r>
        <w:rPr/>
        <w:t>chân.</w:t>
      </w:r>
    </w:p>
    <w:p>
      <w:pPr>
        <w:spacing w:after="0"/>
        <w:jc w:val="both"/>
        <w:sectPr>
          <w:headerReference w:type="default" r:id="rId538"/>
          <w:headerReference w:type="even" r:id="rId539"/>
          <w:footerReference w:type="default" r:id="rId540"/>
          <w:footerReference w:type="even" r:id="rId541"/>
          <w:pgSz w:w="11910" w:h="16840"/>
          <w:pgMar w:header="313" w:footer="472" w:top="600" w:bottom="660" w:left="740" w:right="0"/>
          <w:pgNumType w:start="93"/>
        </w:sectPr>
      </w:pPr>
    </w:p>
    <w:p>
      <w:pPr>
        <w:spacing w:line="268" w:lineRule="exact" w:before="0"/>
        <w:ind w:left="1243" w:right="0" w:firstLine="0"/>
        <w:jc w:val="left"/>
        <w:rPr>
          <w:sz w:val="24"/>
        </w:rPr>
      </w:pPr>
      <w:r>
        <w:rPr>
          <w:i/>
          <w:sz w:val="24"/>
        </w:rPr>
        <w:t>Bảng 5-2: </w:t>
      </w:r>
      <w:r>
        <w:rPr>
          <w:sz w:val="24"/>
        </w:rPr>
        <w:t>Các chân của LCD:</w:t>
      </w:r>
    </w:p>
    <w:p>
      <w:pPr>
        <w:pStyle w:val="BodyText"/>
        <w:spacing w:before="4"/>
        <w:rPr>
          <w:sz w:val="8"/>
        </w:rPr>
      </w:pPr>
    </w:p>
    <w:tbl>
      <w:tblPr>
        <w:tblW w:w="0" w:type="auto"/>
        <w:jc w:val="left"/>
        <w:tblInd w:w="2454"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189"/>
        <w:gridCol w:w="1527"/>
        <w:gridCol w:w="1042"/>
        <w:gridCol w:w="2658"/>
      </w:tblGrid>
      <w:tr>
        <w:trPr>
          <w:trHeight w:val="423" w:hRule="atLeast"/>
        </w:trPr>
        <w:tc>
          <w:tcPr>
            <w:tcW w:w="1189" w:type="dxa"/>
            <w:tcBorders>
              <w:left w:val="double" w:sz="2" w:space="0" w:color="9F9F9F"/>
              <w:right w:val="double" w:sz="2" w:space="0" w:color="9F9F9F"/>
            </w:tcBorders>
            <w:shd w:val="clear" w:color="auto" w:fill="FF99CC"/>
          </w:tcPr>
          <w:p>
            <w:pPr>
              <w:pStyle w:val="TableParagraph"/>
              <w:spacing w:before="68"/>
              <w:ind w:left="126"/>
              <w:rPr>
                <w:b/>
                <w:sz w:val="24"/>
              </w:rPr>
            </w:pPr>
            <w:r>
              <w:rPr>
                <w:b/>
                <w:sz w:val="24"/>
              </w:rPr>
              <w:t>Thứ tự</w:t>
            </w:r>
          </w:p>
        </w:tc>
        <w:tc>
          <w:tcPr>
            <w:tcW w:w="1527" w:type="dxa"/>
            <w:tcBorders>
              <w:left w:val="double" w:sz="2" w:space="0" w:color="9F9F9F"/>
              <w:right w:val="double" w:sz="2" w:space="0" w:color="9F9F9F"/>
            </w:tcBorders>
            <w:shd w:val="clear" w:color="auto" w:fill="FF99CC"/>
          </w:tcPr>
          <w:p>
            <w:pPr>
              <w:pStyle w:val="TableParagraph"/>
              <w:spacing w:before="68"/>
              <w:ind w:left="128"/>
              <w:rPr>
                <w:b/>
                <w:sz w:val="24"/>
              </w:rPr>
            </w:pPr>
            <w:r>
              <w:rPr>
                <w:b/>
                <w:sz w:val="24"/>
              </w:rPr>
              <w:t>Tên tín hiệu</w:t>
            </w:r>
          </w:p>
        </w:tc>
        <w:tc>
          <w:tcPr>
            <w:tcW w:w="1042" w:type="dxa"/>
            <w:tcBorders>
              <w:left w:val="double" w:sz="2" w:space="0" w:color="9F9F9F"/>
              <w:right w:val="double" w:sz="2" w:space="0" w:color="9F9F9F"/>
            </w:tcBorders>
            <w:shd w:val="clear" w:color="auto" w:fill="FF99CC"/>
          </w:tcPr>
          <w:p>
            <w:pPr>
              <w:pStyle w:val="TableParagraph"/>
              <w:spacing w:before="68"/>
              <w:ind w:left="128"/>
              <w:rPr>
                <w:b/>
                <w:sz w:val="24"/>
              </w:rPr>
            </w:pPr>
            <w:r>
              <w:rPr>
                <w:b/>
                <w:sz w:val="24"/>
              </w:rPr>
              <w:t>I/O</w:t>
            </w:r>
          </w:p>
        </w:tc>
        <w:tc>
          <w:tcPr>
            <w:tcW w:w="2658" w:type="dxa"/>
            <w:tcBorders>
              <w:left w:val="double" w:sz="2" w:space="0" w:color="9F9F9F"/>
              <w:right w:val="double" w:sz="2" w:space="0" w:color="9F9F9F"/>
            </w:tcBorders>
            <w:shd w:val="clear" w:color="auto" w:fill="FF99CC"/>
          </w:tcPr>
          <w:p>
            <w:pPr>
              <w:pStyle w:val="TableParagraph"/>
              <w:spacing w:before="68"/>
              <w:ind w:left="128"/>
              <w:rPr>
                <w:b/>
                <w:sz w:val="24"/>
              </w:rPr>
            </w:pPr>
            <w:r>
              <w:rPr>
                <w:b/>
                <w:sz w:val="24"/>
              </w:rPr>
              <w:t>Mô tả</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1</w:t>
            </w:r>
          </w:p>
        </w:tc>
        <w:tc>
          <w:tcPr>
            <w:tcW w:w="1527" w:type="dxa"/>
            <w:tcBorders>
              <w:left w:val="double" w:sz="2" w:space="0" w:color="9F9F9F"/>
              <w:right w:val="double" w:sz="2" w:space="0" w:color="9F9F9F"/>
            </w:tcBorders>
          </w:tcPr>
          <w:p>
            <w:pPr>
              <w:pStyle w:val="TableParagraph"/>
              <w:spacing w:before="59"/>
              <w:ind w:left="128"/>
              <w:rPr>
                <w:sz w:val="16"/>
              </w:rPr>
            </w:pPr>
            <w:r>
              <w:rPr>
                <w:position w:val="3"/>
                <w:sz w:val="24"/>
              </w:rPr>
              <w:t>V</w:t>
            </w:r>
            <w:r>
              <w:rPr>
                <w:sz w:val="16"/>
              </w:rPr>
              <w:t>SS</w:t>
            </w:r>
          </w:p>
        </w:tc>
        <w:tc>
          <w:tcPr>
            <w:tcW w:w="1042" w:type="dxa"/>
            <w:tcBorders>
              <w:left w:val="double" w:sz="2" w:space="0" w:color="9F9F9F"/>
              <w:right w:val="double" w:sz="2" w:space="0" w:color="9F9F9F"/>
            </w:tcBorders>
          </w:tcPr>
          <w:p>
            <w:pPr>
              <w:pStyle w:val="TableParagraph"/>
              <w:spacing w:before="60"/>
              <w:ind w:left="128"/>
              <w:rPr>
                <w:sz w:val="24"/>
              </w:rPr>
            </w:pPr>
            <w:r>
              <w:rPr>
                <w:sz w:val="24"/>
              </w:rPr>
              <w:t>Nguồn</w:t>
            </w:r>
          </w:p>
        </w:tc>
        <w:tc>
          <w:tcPr>
            <w:tcW w:w="2658" w:type="dxa"/>
            <w:tcBorders>
              <w:left w:val="double" w:sz="2" w:space="0" w:color="9F9F9F"/>
              <w:right w:val="double" w:sz="2" w:space="0" w:color="9F9F9F"/>
            </w:tcBorders>
          </w:tcPr>
          <w:p>
            <w:pPr>
              <w:pStyle w:val="TableParagraph"/>
              <w:spacing w:before="60"/>
              <w:ind w:left="128"/>
              <w:rPr>
                <w:sz w:val="24"/>
              </w:rPr>
            </w:pPr>
            <w:r>
              <w:rPr>
                <w:sz w:val="24"/>
              </w:rPr>
              <w:t>GND</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2</w:t>
            </w:r>
          </w:p>
        </w:tc>
        <w:tc>
          <w:tcPr>
            <w:tcW w:w="1527" w:type="dxa"/>
            <w:tcBorders>
              <w:left w:val="double" w:sz="2" w:space="0" w:color="9F9F9F"/>
              <w:right w:val="double" w:sz="2" w:space="0" w:color="9F9F9F"/>
            </w:tcBorders>
          </w:tcPr>
          <w:p>
            <w:pPr>
              <w:pStyle w:val="TableParagraph"/>
              <w:spacing w:before="59"/>
              <w:ind w:left="128"/>
              <w:rPr>
                <w:sz w:val="16"/>
              </w:rPr>
            </w:pPr>
            <w:r>
              <w:rPr>
                <w:position w:val="3"/>
                <w:sz w:val="24"/>
              </w:rPr>
              <w:t>V</w:t>
            </w:r>
            <w:r>
              <w:rPr>
                <w:sz w:val="16"/>
              </w:rPr>
              <w:t>DD</w:t>
            </w:r>
          </w:p>
        </w:tc>
        <w:tc>
          <w:tcPr>
            <w:tcW w:w="1042" w:type="dxa"/>
            <w:tcBorders>
              <w:left w:val="double" w:sz="2" w:space="0" w:color="9F9F9F"/>
              <w:right w:val="double" w:sz="2" w:space="0" w:color="9F9F9F"/>
            </w:tcBorders>
          </w:tcPr>
          <w:p>
            <w:pPr>
              <w:pStyle w:val="TableParagraph"/>
              <w:spacing w:before="60"/>
              <w:ind w:left="128"/>
              <w:rPr>
                <w:sz w:val="24"/>
              </w:rPr>
            </w:pPr>
            <w:r>
              <w:rPr>
                <w:sz w:val="24"/>
              </w:rPr>
              <w:t>Nguồn</w:t>
            </w:r>
          </w:p>
        </w:tc>
        <w:tc>
          <w:tcPr>
            <w:tcW w:w="2658" w:type="dxa"/>
            <w:tcBorders>
              <w:left w:val="double" w:sz="2" w:space="0" w:color="9F9F9F"/>
              <w:right w:val="double" w:sz="2" w:space="0" w:color="9F9F9F"/>
            </w:tcBorders>
          </w:tcPr>
          <w:p>
            <w:pPr>
              <w:pStyle w:val="TableParagraph"/>
              <w:spacing w:before="60"/>
              <w:ind w:left="128"/>
              <w:rPr>
                <w:sz w:val="24"/>
              </w:rPr>
            </w:pPr>
            <w:r>
              <w:rPr>
                <w:sz w:val="24"/>
              </w:rPr>
              <w:t>+5V</w:t>
            </w:r>
          </w:p>
        </w:tc>
      </w:tr>
      <w:tr>
        <w:trPr>
          <w:trHeight w:val="420" w:hRule="atLeast"/>
        </w:trPr>
        <w:tc>
          <w:tcPr>
            <w:tcW w:w="1189" w:type="dxa"/>
            <w:tcBorders>
              <w:left w:val="double" w:sz="2" w:space="0" w:color="9F9F9F"/>
              <w:right w:val="double" w:sz="2" w:space="0" w:color="9F9F9F"/>
            </w:tcBorders>
          </w:tcPr>
          <w:p>
            <w:pPr>
              <w:pStyle w:val="TableParagraph"/>
              <w:spacing w:before="61"/>
              <w:ind w:left="126"/>
              <w:rPr>
                <w:sz w:val="24"/>
              </w:rPr>
            </w:pPr>
            <w:r>
              <w:rPr>
                <w:sz w:val="24"/>
              </w:rPr>
              <w:t>3</w:t>
            </w:r>
          </w:p>
        </w:tc>
        <w:tc>
          <w:tcPr>
            <w:tcW w:w="1527" w:type="dxa"/>
            <w:tcBorders>
              <w:left w:val="double" w:sz="2" w:space="0" w:color="9F9F9F"/>
              <w:right w:val="double" w:sz="2" w:space="0" w:color="9F9F9F"/>
            </w:tcBorders>
          </w:tcPr>
          <w:p>
            <w:pPr>
              <w:pStyle w:val="TableParagraph"/>
              <w:spacing w:before="61"/>
              <w:ind w:left="128"/>
              <w:rPr>
                <w:sz w:val="24"/>
              </w:rPr>
            </w:pPr>
            <w:r>
              <w:rPr>
                <w:sz w:val="24"/>
              </w:rPr>
              <w:t>Vo</w:t>
            </w:r>
          </w:p>
        </w:tc>
        <w:tc>
          <w:tcPr>
            <w:tcW w:w="1042" w:type="dxa"/>
            <w:tcBorders>
              <w:left w:val="double" w:sz="2" w:space="0" w:color="9F9F9F"/>
              <w:right w:val="double" w:sz="2" w:space="0" w:color="9F9F9F"/>
            </w:tcBorders>
          </w:tcPr>
          <w:p>
            <w:pPr>
              <w:pStyle w:val="TableParagraph"/>
              <w:spacing w:before="61"/>
              <w:ind w:left="128"/>
              <w:rPr>
                <w:sz w:val="24"/>
              </w:rPr>
            </w:pPr>
            <w:r>
              <w:rPr>
                <w:sz w:val="24"/>
              </w:rPr>
              <w:t>Điện áp</w:t>
            </w:r>
          </w:p>
        </w:tc>
        <w:tc>
          <w:tcPr>
            <w:tcW w:w="2658" w:type="dxa"/>
            <w:tcBorders>
              <w:left w:val="double" w:sz="2" w:space="0" w:color="9F9F9F"/>
              <w:right w:val="double" w:sz="2" w:space="0" w:color="9F9F9F"/>
            </w:tcBorders>
          </w:tcPr>
          <w:p>
            <w:pPr>
              <w:pStyle w:val="TableParagraph"/>
              <w:spacing w:before="61"/>
              <w:ind w:left="128"/>
              <w:rPr>
                <w:sz w:val="24"/>
              </w:rPr>
            </w:pPr>
            <w:r>
              <w:rPr>
                <w:sz w:val="24"/>
              </w:rPr>
              <w:t>Điều khiển ánh sáng nền</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4</w:t>
            </w:r>
          </w:p>
        </w:tc>
        <w:tc>
          <w:tcPr>
            <w:tcW w:w="1527" w:type="dxa"/>
            <w:tcBorders>
              <w:left w:val="double" w:sz="2" w:space="0" w:color="9F9F9F"/>
              <w:right w:val="double" w:sz="2" w:space="0" w:color="9F9F9F"/>
            </w:tcBorders>
          </w:tcPr>
          <w:p>
            <w:pPr>
              <w:pStyle w:val="TableParagraph"/>
              <w:spacing w:before="60"/>
              <w:ind w:left="128"/>
              <w:rPr>
                <w:sz w:val="24"/>
              </w:rPr>
            </w:pPr>
            <w:r>
              <w:rPr>
                <w:sz w:val="24"/>
              </w:rPr>
              <w:t>RS</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INPUT</w:t>
            </w:r>
          </w:p>
        </w:tc>
        <w:tc>
          <w:tcPr>
            <w:tcW w:w="2658" w:type="dxa"/>
            <w:tcBorders>
              <w:left w:val="double" w:sz="2" w:space="0" w:color="9F9F9F"/>
              <w:right w:val="double" w:sz="2" w:space="0" w:color="9F9F9F"/>
            </w:tcBorders>
          </w:tcPr>
          <w:p>
            <w:pPr>
              <w:pStyle w:val="TableParagraph"/>
              <w:spacing w:before="60"/>
              <w:ind w:left="128"/>
              <w:rPr>
                <w:sz w:val="24"/>
              </w:rPr>
            </w:pPr>
            <w:r>
              <w:rPr>
                <w:sz w:val="24"/>
              </w:rPr>
              <w:t>Register Select</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5</w:t>
            </w:r>
          </w:p>
        </w:tc>
        <w:tc>
          <w:tcPr>
            <w:tcW w:w="1527" w:type="dxa"/>
            <w:tcBorders>
              <w:left w:val="double" w:sz="2" w:space="0" w:color="9F9F9F"/>
              <w:right w:val="double" w:sz="2" w:space="0" w:color="9F9F9F"/>
            </w:tcBorders>
          </w:tcPr>
          <w:p>
            <w:pPr>
              <w:pStyle w:val="TableParagraph"/>
              <w:spacing w:before="60"/>
              <w:ind w:left="128"/>
              <w:rPr>
                <w:sz w:val="24"/>
              </w:rPr>
            </w:pPr>
            <w:r>
              <w:rPr>
                <w:sz w:val="24"/>
              </w:rPr>
              <w:t>R/W</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INPUT</w:t>
            </w:r>
          </w:p>
        </w:tc>
        <w:tc>
          <w:tcPr>
            <w:tcW w:w="2658" w:type="dxa"/>
            <w:tcBorders>
              <w:left w:val="double" w:sz="2" w:space="0" w:color="9F9F9F"/>
              <w:right w:val="double" w:sz="2" w:space="0" w:color="9F9F9F"/>
            </w:tcBorders>
          </w:tcPr>
          <w:p>
            <w:pPr>
              <w:pStyle w:val="TableParagraph"/>
              <w:spacing w:before="60"/>
              <w:ind w:left="128"/>
              <w:rPr>
                <w:sz w:val="24"/>
              </w:rPr>
            </w:pPr>
            <w:r>
              <w:rPr>
                <w:sz w:val="24"/>
              </w:rPr>
              <w:t>Read/Write</w:t>
            </w:r>
          </w:p>
        </w:tc>
      </w:tr>
      <w:tr>
        <w:trPr>
          <w:trHeight w:val="420" w:hRule="atLeast"/>
        </w:trPr>
        <w:tc>
          <w:tcPr>
            <w:tcW w:w="1189" w:type="dxa"/>
            <w:tcBorders>
              <w:left w:val="double" w:sz="2" w:space="0" w:color="9F9F9F"/>
              <w:right w:val="double" w:sz="2" w:space="0" w:color="9F9F9F"/>
            </w:tcBorders>
          </w:tcPr>
          <w:p>
            <w:pPr>
              <w:pStyle w:val="TableParagraph"/>
              <w:spacing w:before="61"/>
              <w:ind w:left="126"/>
              <w:rPr>
                <w:sz w:val="24"/>
              </w:rPr>
            </w:pPr>
            <w:r>
              <w:rPr>
                <w:sz w:val="24"/>
              </w:rPr>
              <w:t>6</w:t>
            </w:r>
          </w:p>
        </w:tc>
        <w:tc>
          <w:tcPr>
            <w:tcW w:w="1527" w:type="dxa"/>
            <w:tcBorders>
              <w:left w:val="double" w:sz="2" w:space="0" w:color="9F9F9F"/>
              <w:right w:val="double" w:sz="2" w:space="0" w:color="9F9F9F"/>
            </w:tcBorders>
          </w:tcPr>
          <w:p>
            <w:pPr>
              <w:pStyle w:val="TableParagraph"/>
              <w:spacing w:before="61"/>
              <w:ind w:left="128"/>
              <w:rPr>
                <w:sz w:val="24"/>
              </w:rPr>
            </w:pPr>
            <w:r>
              <w:rPr>
                <w:sz w:val="24"/>
              </w:rPr>
              <w:t>E</w:t>
            </w:r>
          </w:p>
        </w:tc>
        <w:tc>
          <w:tcPr>
            <w:tcW w:w="1042" w:type="dxa"/>
            <w:tcBorders>
              <w:left w:val="double" w:sz="2" w:space="0" w:color="9F9F9F"/>
              <w:right w:val="double" w:sz="2" w:space="0" w:color="9F9F9F"/>
            </w:tcBorders>
          </w:tcPr>
          <w:p>
            <w:pPr>
              <w:pStyle w:val="TableParagraph"/>
              <w:spacing w:before="61"/>
              <w:ind w:left="128"/>
              <w:rPr>
                <w:sz w:val="24"/>
              </w:rPr>
            </w:pPr>
            <w:r>
              <w:rPr>
                <w:sz w:val="24"/>
              </w:rPr>
              <w:t>INPUT</w:t>
            </w:r>
          </w:p>
        </w:tc>
        <w:tc>
          <w:tcPr>
            <w:tcW w:w="2658" w:type="dxa"/>
            <w:tcBorders>
              <w:left w:val="double" w:sz="2" w:space="0" w:color="9F9F9F"/>
              <w:right w:val="double" w:sz="2" w:space="0" w:color="9F9F9F"/>
            </w:tcBorders>
          </w:tcPr>
          <w:p>
            <w:pPr>
              <w:pStyle w:val="TableParagraph"/>
              <w:spacing w:before="61"/>
              <w:ind w:left="128"/>
              <w:rPr>
                <w:sz w:val="24"/>
              </w:rPr>
            </w:pPr>
            <w:r>
              <w:rPr>
                <w:sz w:val="24"/>
              </w:rPr>
              <w:t>Enable (strobe)</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7</w:t>
            </w:r>
          </w:p>
        </w:tc>
        <w:tc>
          <w:tcPr>
            <w:tcW w:w="1527" w:type="dxa"/>
            <w:tcBorders>
              <w:left w:val="double" w:sz="2" w:space="0" w:color="9F9F9F"/>
              <w:right w:val="double" w:sz="2" w:space="0" w:color="9F9F9F"/>
            </w:tcBorders>
          </w:tcPr>
          <w:p>
            <w:pPr>
              <w:pStyle w:val="TableParagraph"/>
              <w:spacing w:before="60"/>
              <w:ind w:left="128"/>
              <w:rPr>
                <w:sz w:val="24"/>
              </w:rPr>
            </w:pPr>
            <w:r>
              <w:rPr>
                <w:sz w:val="24"/>
              </w:rPr>
              <w:t>D0</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I/O</w:t>
            </w:r>
          </w:p>
        </w:tc>
        <w:tc>
          <w:tcPr>
            <w:tcW w:w="2658" w:type="dxa"/>
            <w:tcBorders>
              <w:left w:val="double" w:sz="2" w:space="0" w:color="9F9F9F"/>
              <w:right w:val="double" w:sz="2" w:space="0" w:color="9F9F9F"/>
            </w:tcBorders>
          </w:tcPr>
          <w:p>
            <w:pPr>
              <w:pStyle w:val="TableParagraph"/>
              <w:spacing w:before="60"/>
              <w:ind w:left="128"/>
              <w:rPr>
                <w:sz w:val="24"/>
              </w:rPr>
            </w:pPr>
            <w:r>
              <w:rPr>
                <w:sz w:val="24"/>
              </w:rPr>
              <w:t>DATA LSB</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8</w:t>
            </w:r>
          </w:p>
        </w:tc>
        <w:tc>
          <w:tcPr>
            <w:tcW w:w="1527" w:type="dxa"/>
            <w:tcBorders>
              <w:left w:val="double" w:sz="2" w:space="0" w:color="9F9F9F"/>
              <w:right w:val="double" w:sz="2" w:space="0" w:color="9F9F9F"/>
            </w:tcBorders>
          </w:tcPr>
          <w:p>
            <w:pPr>
              <w:pStyle w:val="TableParagraph"/>
              <w:spacing w:before="60"/>
              <w:ind w:left="128"/>
              <w:rPr>
                <w:sz w:val="24"/>
              </w:rPr>
            </w:pPr>
            <w:r>
              <w:rPr>
                <w:sz w:val="24"/>
              </w:rPr>
              <w:t>D1</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I/O</w:t>
            </w:r>
          </w:p>
        </w:tc>
        <w:tc>
          <w:tcPr>
            <w:tcW w:w="2658" w:type="dxa"/>
            <w:tcBorders>
              <w:left w:val="double" w:sz="2" w:space="0" w:color="9F9F9F"/>
              <w:right w:val="double" w:sz="2" w:space="0" w:color="9F9F9F"/>
            </w:tcBorders>
          </w:tcPr>
          <w:p>
            <w:pPr>
              <w:pStyle w:val="TableParagraph"/>
              <w:spacing w:before="60"/>
              <w:ind w:left="128"/>
              <w:rPr>
                <w:sz w:val="24"/>
              </w:rPr>
            </w:pPr>
            <w:r>
              <w:rPr>
                <w:sz w:val="24"/>
              </w:rPr>
              <w:t>DATA</w:t>
            </w:r>
          </w:p>
        </w:tc>
      </w:tr>
      <w:tr>
        <w:trPr>
          <w:trHeight w:val="420" w:hRule="atLeast"/>
        </w:trPr>
        <w:tc>
          <w:tcPr>
            <w:tcW w:w="1189" w:type="dxa"/>
            <w:tcBorders>
              <w:left w:val="double" w:sz="2" w:space="0" w:color="9F9F9F"/>
              <w:right w:val="double" w:sz="2" w:space="0" w:color="9F9F9F"/>
            </w:tcBorders>
          </w:tcPr>
          <w:p>
            <w:pPr>
              <w:pStyle w:val="TableParagraph"/>
              <w:spacing w:before="65"/>
              <w:ind w:left="126"/>
              <w:rPr>
                <w:sz w:val="24"/>
              </w:rPr>
            </w:pPr>
            <w:r>
              <w:rPr>
                <w:sz w:val="24"/>
              </w:rPr>
              <w:t>9</w:t>
            </w:r>
          </w:p>
        </w:tc>
        <w:tc>
          <w:tcPr>
            <w:tcW w:w="1527" w:type="dxa"/>
            <w:tcBorders>
              <w:left w:val="double" w:sz="2" w:space="0" w:color="9F9F9F"/>
              <w:right w:val="double" w:sz="2" w:space="0" w:color="9F9F9F"/>
            </w:tcBorders>
          </w:tcPr>
          <w:p>
            <w:pPr>
              <w:pStyle w:val="TableParagraph"/>
              <w:spacing w:before="65"/>
              <w:ind w:left="128"/>
              <w:rPr>
                <w:sz w:val="24"/>
              </w:rPr>
            </w:pPr>
            <w:r>
              <w:rPr>
                <w:sz w:val="24"/>
              </w:rPr>
              <w:t>D2</w:t>
            </w:r>
          </w:p>
        </w:tc>
        <w:tc>
          <w:tcPr>
            <w:tcW w:w="1042" w:type="dxa"/>
            <w:tcBorders>
              <w:left w:val="double" w:sz="2" w:space="0" w:color="9F9F9F"/>
              <w:right w:val="double" w:sz="2" w:space="0" w:color="9F9F9F"/>
            </w:tcBorders>
          </w:tcPr>
          <w:p>
            <w:pPr>
              <w:pStyle w:val="TableParagraph"/>
              <w:spacing w:before="65"/>
              <w:ind w:left="128"/>
              <w:rPr>
                <w:sz w:val="24"/>
              </w:rPr>
            </w:pPr>
            <w:r>
              <w:rPr>
                <w:sz w:val="24"/>
              </w:rPr>
              <w:t>I/O</w:t>
            </w:r>
          </w:p>
        </w:tc>
        <w:tc>
          <w:tcPr>
            <w:tcW w:w="2658" w:type="dxa"/>
            <w:tcBorders>
              <w:left w:val="double" w:sz="2" w:space="0" w:color="9F9F9F"/>
              <w:right w:val="double" w:sz="2" w:space="0" w:color="9F9F9F"/>
            </w:tcBorders>
          </w:tcPr>
          <w:p>
            <w:pPr>
              <w:pStyle w:val="TableParagraph"/>
              <w:spacing w:before="65"/>
              <w:ind w:left="128"/>
              <w:rPr>
                <w:sz w:val="24"/>
              </w:rPr>
            </w:pPr>
            <w:r>
              <w:rPr>
                <w:sz w:val="24"/>
              </w:rPr>
              <w:t>DATA</w:t>
            </w:r>
          </w:p>
        </w:tc>
      </w:tr>
      <w:tr>
        <w:trPr>
          <w:trHeight w:val="421" w:hRule="atLeast"/>
        </w:trPr>
        <w:tc>
          <w:tcPr>
            <w:tcW w:w="1189" w:type="dxa"/>
            <w:tcBorders>
              <w:left w:val="double" w:sz="2" w:space="0" w:color="9F9F9F"/>
              <w:right w:val="double" w:sz="2" w:space="0" w:color="9F9F9F"/>
            </w:tcBorders>
          </w:tcPr>
          <w:p>
            <w:pPr>
              <w:pStyle w:val="TableParagraph"/>
              <w:spacing w:before="66"/>
              <w:ind w:left="126"/>
              <w:rPr>
                <w:sz w:val="24"/>
              </w:rPr>
            </w:pPr>
            <w:r>
              <w:rPr>
                <w:sz w:val="24"/>
              </w:rPr>
              <w:t>10</w:t>
            </w:r>
          </w:p>
        </w:tc>
        <w:tc>
          <w:tcPr>
            <w:tcW w:w="1527" w:type="dxa"/>
            <w:tcBorders>
              <w:left w:val="double" w:sz="2" w:space="0" w:color="9F9F9F"/>
              <w:right w:val="double" w:sz="2" w:space="0" w:color="9F9F9F"/>
            </w:tcBorders>
          </w:tcPr>
          <w:p>
            <w:pPr>
              <w:pStyle w:val="TableParagraph"/>
              <w:spacing w:before="66"/>
              <w:ind w:left="128"/>
              <w:rPr>
                <w:sz w:val="24"/>
              </w:rPr>
            </w:pPr>
            <w:r>
              <w:rPr>
                <w:sz w:val="24"/>
              </w:rPr>
              <w:t>D3</w:t>
            </w:r>
          </w:p>
        </w:tc>
        <w:tc>
          <w:tcPr>
            <w:tcW w:w="1042" w:type="dxa"/>
            <w:tcBorders>
              <w:left w:val="double" w:sz="2" w:space="0" w:color="9F9F9F"/>
              <w:right w:val="double" w:sz="2" w:space="0" w:color="9F9F9F"/>
            </w:tcBorders>
          </w:tcPr>
          <w:p>
            <w:pPr>
              <w:pStyle w:val="TableParagraph"/>
              <w:spacing w:before="66"/>
              <w:ind w:left="128"/>
              <w:rPr>
                <w:sz w:val="24"/>
              </w:rPr>
            </w:pPr>
            <w:r>
              <w:rPr>
                <w:sz w:val="24"/>
              </w:rPr>
              <w:t>I/O</w:t>
            </w:r>
          </w:p>
        </w:tc>
        <w:tc>
          <w:tcPr>
            <w:tcW w:w="2658" w:type="dxa"/>
            <w:tcBorders>
              <w:left w:val="double" w:sz="2" w:space="0" w:color="9F9F9F"/>
            </w:tcBorders>
          </w:tcPr>
          <w:p>
            <w:pPr>
              <w:pStyle w:val="TableParagraph"/>
              <w:spacing w:before="66"/>
              <w:ind w:left="128"/>
              <w:rPr>
                <w:sz w:val="24"/>
              </w:rPr>
            </w:pPr>
            <w:r>
              <w:rPr>
                <w:sz w:val="24"/>
              </w:rPr>
              <w:t>DATA</w:t>
            </w:r>
          </w:p>
        </w:tc>
      </w:tr>
      <w:tr>
        <w:trPr>
          <w:trHeight w:val="420" w:hRule="atLeast"/>
        </w:trPr>
        <w:tc>
          <w:tcPr>
            <w:tcW w:w="1189" w:type="dxa"/>
            <w:tcBorders>
              <w:left w:val="double" w:sz="2" w:space="0" w:color="9F9F9F"/>
              <w:right w:val="double" w:sz="2" w:space="0" w:color="9F9F9F"/>
            </w:tcBorders>
          </w:tcPr>
          <w:p>
            <w:pPr>
              <w:pStyle w:val="TableParagraph"/>
              <w:spacing w:before="65"/>
              <w:ind w:left="126"/>
              <w:rPr>
                <w:sz w:val="24"/>
              </w:rPr>
            </w:pPr>
            <w:r>
              <w:rPr>
                <w:sz w:val="24"/>
              </w:rPr>
              <w:t>11</w:t>
            </w:r>
          </w:p>
        </w:tc>
        <w:tc>
          <w:tcPr>
            <w:tcW w:w="1527" w:type="dxa"/>
            <w:tcBorders>
              <w:left w:val="double" w:sz="2" w:space="0" w:color="9F9F9F"/>
              <w:right w:val="double" w:sz="2" w:space="0" w:color="9F9F9F"/>
            </w:tcBorders>
          </w:tcPr>
          <w:p>
            <w:pPr>
              <w:pStyle w:val="TableParagraph"/>
              <w:spacing w:before="65"/>
              <w:ind w:left="128"/>
              <w:rPr>
                <w:sz w:val="24"/>
              </w:rPr>
            </w:pPr>
            <w:r>
              <w:rPr>
                <w:sz w:val="24"/>
              </w:rPr>
              <w:t>D4</w:t>
            </w:r>
          </w:p>
        </w:tc>
        <w:tc>
          <w:tcPr>
            <w:tcW w:w="1042" w:type="dxa"/>
            <w:tcBorders>
              <w:left w:val="double" w:sz="2" w:space="0" w:color="9F9F9F"/>
              <w:right w:val="double" w:sz="2" w:space="0" w:color="9F9F9F"/>
            </w:tcBorders>
          </w:tcPr>
          <w:p>
            <w:pPr>
              <w:pStyle w:val="TableParagraph"/>
              <w:spacing w:before="65"/>
              <w:ind w:left="128"/>
              <w:rPr>
                <w:sz w:val="24"/>
              </w:rPr>
            </w:pPr>
            <w:r>
              <w:rPr>
                <w:sz w:val="24"/>
              </w:rPr>
              <w:t>I/O</w:t>
            </w:r>
          </w:p>
        </w:tc>
        <w:tc>
          <w:tcPr>
            <w:tcW w:w="2658" w:type="dxa"/>
            <w:tcBorders>
              <w:left w:val="double" w:sz="2" w:space="0" w:color="9F9F9F"/>
            </w:tcBorders>
          </w:tcPr>
          <w:p>
            <w:pPr>
              <w:pStyle w:val="TableParagraph"/>
              <w:spacing w:before="65"/>
              <w:ind w:left="128"/>
              <w:rPr>
                <w:sz w:val="24"/>
              </w:rPr>
            </w:pPr>
            <w:r>
              <w:rPr>
                <w:sz w:val="24"/>
              </w:rPr>
              <w:t>DATA</w:t>
            </w:r>
          </w:p>
        </w:tc>
      </w:tr>
      <w:tr>
        <w:trPr>
          <w:trHeight w:val="425" w:hRule="atLeast"/>
        </w:trPr>
        <w:tc>
          <w:tcPr>
            <w:tcW w:w="1189" w:type="dxa"/>
            <w:tcBorders>
              <w:left w:val="double" w:sz="2" w:space="0" w:color="9F9F9F"/>
              <w:right w:val="double" w:sz="2" w:space="0" w:color="9F9F9F"/>
            </w:tcBorders>
          </w:tcPr>
          <w:p>
            <w:pPr>
              <w:pStyle w:val="TableParagraph"/>
              <w:spacing w:before="65"/>
              <w:ind w:left="126"/>
              <w:rPr>
                <w:sz w:val="24"/>
              </w:rPr>
            </w:pPr>
            <w:r>
              <w:rPr>
                <w:sz w:val="24"/>
              </w:rPr>
              <w:t>12</w:t>
            </w:r>
          </w:p>
        </w:tc>
        <w:tc>
          <w:tcPr>
            <w:tcW w:w="1527" w:type="dxa"/>
            <w:tcBorders>
              <w:left w:val="double" w:sz="2" w:space="0" w:color="9F9F9F"/>
              <w:right w:val="double" w:sz="2" w:space="0" w:color="9F9F9F"/>
            </w:tcBorders>
          </w:tcPr>
          <w:p>
            <w:pPr>
              <w:pStyle w:val="TableParagraph"/>
              <w:spacing w:before="65"/>
              <w:ind w:left="128"/>
              <w:rPr>
                <w:sz w:val="24"/>
              </w:rPr>
            </w:pPr>
            <w:r>
              <w:rPr>
                <w:sz w:val="24"/>
              </w:rPr>
              <w:t>D5</w:t>
            </w:r>
          </w:p>
        </w:tc>
        <w:tc>
          <w:tcPr>
            <w:tcW w:w="1042" w:type="dxa"/>
            <w:tcBorders>
              <w:left w:val="double" w:sz="2" w:space="0" w:color="9F9F9F"/>
              <w:right w:val="double" w:sz="2" w:space="0" w:color="9F9F9F"/>
            </w:tcBorders>
          </w:tcPr>
          <w:p>
            <w:pPr>
              <w:pStyle w:val="TableParagraph"/>
              <w:spacing w:before="65"/>
              <w:ind w:left="128"/>
              <w:rPr>
                <w:sz w:val="24"/>
              </w:rPr>
            </w:pPr>
            <w:r>
              <w:rPr>
                <w:sz w:val="24"/>
              </w:rPr>
              <w:t>I/O</w:t>
            </w:r>
          </w:p>
        </w:tc>
        <w:tc>
          <w:tcPr>
            <w:tcW w:w="2658" w:type="dxa"/>
            <w:tcBorders>
              <w:left w:val="double" w:sz="2" w:space="0" w:color="9F9F9F"/>
            </w:tcBorders>
          </w:tcPr>
          <w:p>
            <w:pPr>
              <w:pStyle w:val="TableParagraph"/>
              <w:spacing w:before="65"/>
              <w:ind w:left="128"/>
              <w:rPr>
                <w:sz w:val="24"/>
              </w:rPr>
            </w:pPr>
            <w:r>
              <w:rPr>
                <w:sz w:val="24"/>
              </w:rPr>
              <w:t>DATA</w:t>
            </w:r>
          </w:p>
        </w:tc>
      </w:tr>
      <w:tr>
        <w:trPr>
          <w:trHeight w:val="421"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13</w:t>
            </w:r>
          </w:p>
        </w:tc>
        <w:tc>
          <w:tcPr>
            <w:tcW w:w="1527" w:type="dxa"/>
            <w:tcBorders>
              <w:left w:val="double" w:sz="2" w:space="0" w:color="9F9F9F"/>
              <w:right w:val="double" w:sz="2" w:space="0" w:color="9F9F9F"/>
            </w:tcBorders>
          </w:tcPr>
          <w:p>
            <w:pPr>
              <w:pStyle w:val="TableParagraph"/>
              <w:spacing w:before="60"/>
              <w:ind w:left="128"/>
              <w:rPr>
                <w:sz w:val="24"/>
              </w:rPr>
            </w:pPr>
            <w:r>
              <w:rPr>
                <w:sz w:val="24"/>
              </w:rPr>
              <w:t>D6</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I/O</w:t>
            </w:r>
          </w:p>
        </w:tc>
        <w:tc>
          <w:tcPr>
            <w:tcW w:w="2658" w:type="dxa"/>
            <w:tcBorders>
              <w:left w:val="double" w:sz="2" w:space="0" w:color="9F9F9F"/>
            </w:tcBorders>
          </w:tcPr>
          <w:p>
            <w:pPr>
              <w:pStyle w:val="TableParagraph"/>
              <w:spacing w:before="60"/>
              <w:ind w:left="128"/>
              <w:rPr>
                <w:sz w:val="24"/>
              </w:rPr>
            </w:pPr>
            <w:r>
              <w:rPr>
                <w:sz w:val="24"/>
              </w:rPr>
              <w:t>DATA</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14</w:t>
            </w:r>
          </w:p>
        </w:tc>
        <w:tc>
          <w:tcPr>
            <w:tcW w:w="1527" w:type="dxa"/>
            <w:tcBorders>
              <w:left w:val="double" w:sz="2" w:space="0" w:color="9F9F9F"/>
              <w:right w:val="double" w:sz="2" w:space="0" w:color="9F9F9F"/>
            </w:tcBorders>
          </w:tcPr>
          <w:p>
            <w:pPr>
              <w:pStyle w:val="TableParagraph"/>
              <w:spacing w:before="60"/>
              <w:ind w:left="128"/>
              <w:rPr>
                <w:sz w:val="24"/>
              </w:rPr>
            </w:pPr>
            <w:r>
              <w:rPr>
                <w:sz w:val="24"/>
              </w:rPr>
              <w:t>D7</w:t>
            </w:r>
          </w:p>
        </w:tc>
        <w:tc>
          <w:tcPr>
            <w:tcW w:w="1042" w:type="dxa"/>
            <w:tcBorders>
              <w:left w:val="double" w:sz="2" w:space="0" w:color="9F9F9F"/>
              <w:right w:val="double" w:sz="2" w:space="0" w:color="9F9F9F"/>
            </w:tcBorders>
          </w:tcPr>
          <w:p>
            <w:pPr>
              <w:pStyle w:val="TableParagraph"/>
              <w:spacing w:before="60"/>
              <w:ind w:left="128"/>
              <w:rPr>
                <w:sz w:val="24"/>
              </w:rPr>
            </w:pPr>
            <w:r>
              <w:rPr>
                <w:sz w:val="24"/>
              </w:rPr>
              <w:t>I/O</w:t>
            </w:r>
          </w:p>
        </w:tc>
        <w:tc>
          <w:tcPr>
            <w:tcW w:w="2658" w:type="dxa"/>
            <w:tcBorders>
              <w:left w:val="double" w:sz="2" w:space="0" w:color="9F9F9F"/>
            </w:tcBorders>
          </w:tcPr>
          <w:p>
            <w:pPr>
              <w:pStyle w:val="TableParagraph"/>
              <w:spacing w:before="60"/>
              <w:ind w:left="128"/>
              <w:rPr>
                <w:sz w:val="24"/>
              </w:rPr>
            </w:pPr>
            <w:r>
              <w:rPr>
                <w:sz w:val="24"/>
              </w:rPr>
              <w:t>DATA MSB</w:t>
            </w:r>
          </w:p>
        </w:tc>
      </w:tr>
      <w:tr>
        <w:trPr>
          <w:trHeight w:val="420" w:hRule="atLeast"/>
        </w:trPr>
        <w:tc>
          <w:tcPr>
            <w:tcW w:w="1189" w:type="dxa"/>
            <w:tcBorders>
              <w:left w:val="double" w:sz="2" w:space="0" w:color="9F9F9F"/>
              <w:right w:val="double" w:sz="2" w:space="0" w:color="9F9F9F"/>
            </w:tcBorders>
          </w:tcPr>
          <w:p>
            <w:pPr>
              <w:pStyle w:val="TableParagraph"/>
              <w:spacing w:before="60"/>
              <w:ind w:left="126"/>
              <w:rPr>
                <w:sz w:val="24"/>
              </w:rPr>
            </w:pPr>
            <w:r>
              <w:rPr>
                <w:sz w:val="24"/>
              </w:rPr>
              <w:t>15</w:t>
            </w:r>
          </w:p>
        </w:tc>
        <w:tc>
          <w:tcPr>
            <w:tcW w:w="1527" w:type="dxa"/>
            <w:tcBorders>
              <w:left w:val="double" w:sz="2" w:space="0" w:color="9F9F9F"/>
              <w:right w:val="double" w:sz="2" w:space="0" w:color="9F9F9F"/>
            </w:tcBorders>
          </w:tcPr>
          <w:p>
            <w:pPr>
              <w:pStyle w:val="TableParagraph"/>
              <w:spacing w:before="60"/>
              <w:ind w:left="128"/>
              <w:rPr>
                <w:sz w:val="24"/>
              </w:rPr>
            </w:pPr>
            <w:r>
              <w:rPr>
                <w:w w:val="99"/>
                <w:sz w:val="24"/>
              </w:rPr>
              <w:t>A</w:t>
            </w:r>
          </w:p>
        </w:tc>
        <w:tc>
          <w:tcPr>
            <w:tcW w:w="1042" w:type="dxa"/>
            <w:tcBorders>
              <w:left w:val="double" w:sz="2" w:space="0" w:color="9F9F9F"/>
              <w:right w:val="double" w:sz="2" w:space="0" w:color="9F9F9F"/>
            </w:tcBorders>
          </w:tcPr>
          <w:p>
            <w:pPr>
              <w:pStyle w:val="TableParagraph"/>
              <w:spacing w:before="60"/>
              <w:ind w:left="128"/>
              <w:rPr>
                <w:sz w:val="24"/>
              </w:rPr>
            </w:pPr>
            <w:r>
              <w:rPr>
                <w:w w:val="99"/>
                <w:sz w:val="24"/>
              </w:rPr>
              <w:t>I</w:t>
            </w:r>
          </w:p>
        </w:tc>
        <w:tc>
          <w:tcPr>
            <w:tcW w:w="2658" w:type="dxa"/>
            <w:tcBorders>
              <w:left w:val="double" w:sz="2" w:space="0" w:color="9F9F9F"/>
            </w:tcBorders>
          </w:tcPr>
          <w:p>
            <w:pPr>
              <w:pStyle w:val="TableParagraph"/>
              <w:spacing w:before="60"/>
              <w:ind w:left="128"/>
              <w:rPr>
                <w:sz w:val="24"/>
              </w:rPr>
            </w:pPr>
            <w:r>
              <w:rPr>
                <w:sz w:val="24"/>
              </w:rPr>
              <w:t>Nguồn dƣơng +5V</w:t>
            </w:r>
          </w:p>
        </w:tc>
      </w:tr>
      <w:tr>
        <w:trPr>
          <w:trHeight w:val="418" w:hRule="atLeast"/>
        </w:trPr>
        <w:tc>
          <w:tcPr>
            <w:tcW w:w="1189" w:type="dxa"/>
            <w:tcBorders>
              <w:left w:val="double" w:sz="2" w:space="0" w:color="9F9F9F"/>
            </w:tcBorders>
          </w:tcPr>
          <w:p>
            <w:pPr>
              <w:pStyle w:val="TableParagraph"/>
              <w:spacing w:before="60"/>
              <w:ind w:left="126"/>
              <w:rPr>
                <w:sz w:val="24"/>
              </w:rPr>
            </w:pPr>
            <w:r>
              <w:rPr>
                <w:sz w:val="24"/>
              </w:rPr>
              <w:t>16</w:t>
            </w:r>
          </w:p>
        </w:tc>
        <w:tc>
          <w:tcPr>
            <w:tcW w:w="1527" w:type="dxa"/>
          </w:tcPr>
          <w:p>
            <w:pPr>
              <w:pStyle w:val="TableParagraph"/>
              <w:spacing w:before="60"/>
              <w:ind w:left="128"/>
              <w:rPr>
                <w:sz w:val="24"/>
              </w:rPr>
            </w:pPr>
            <w:r>
              <w:rPr>
                <w:w w:val="99"/>
                <w:sz w:val="24"/>
              </w:rPr>
              <w:t>K</w:t>
            </w:r>
          </w:p>
        </w:tc>
        <w:tc>
          <w:tcPr>
            <w:tcW w:w="1042" w:type="dxa"/>
          </w:tcPr>
          <w:p>
            <w:pPr>
              <w:pStyle w:val="TableParagraph"/>
              <w:spacing w:before="60"/>
              <w:ind w:left="128"/>
              <w:rPr>
                <w:sz w:val="24"/>
              </w:rPr>
            </w:pPr>
            <w:r>
              <w:rPr>
                <w:w w:val="99"/>
                <w:sz w:val="24"/>
              </w:rPr>
              <w:t>I</w:t>
            </w:r>
          </w:p>
        </w:tc>
        <w:tc>
          <w:tcPr>
            <w:tcW w:w="2658" w:type="dxa"/>
          </w:tcPr>
          <w:p>
            <w:pPr>
              <w:pStyle w:val="TableParagraph"/>
              <w:spacing w:before="60"/>
              <w:ind w:left="128"/>
              <w:rPr>
                <w:sz w:val="24"/>
              </w:rPr>
            </w:pPr>
            <w:r>
              <w:rPr>
                <w:sz w:val="24"/>
              </w:rPr>
              <w:t>GND</w:t>
            </w:r>
          </w:p>
        </w:tc>
      </w:tr>
    </w:tbl>
    <w:p>
      <w:pPr>
        <w:pStyle w:val="BodyText"/>
        <w:spacing w:before="79"/>
        <w:ind w:left="1243"/>
      </w:pPr>
      <w:r>
        <w:rPr/>
        <w:t>Trong 16 chân của LCD đƣợc chia ra làm 3 dạng tín hiệu nhƣ sau:</w:t>
      </w:r>
    </w:p>
    <w:p>
      <w:pPr>
        <w:pStyle w:val="BodyText"/>
        <w:spacing w:line="237" w:lineRule="auto" w:before="125"/>
        <w:ind w:left="676" w:right="668" w:firstLine="566"/>
      </w:pPr>
      <w:r>
        <w:rPr>
          <w:b/>
          <w:i/>
        </w:rPr>
        <w:t>Các chân cấp nguồn: </w:t>
      </w:r>
      <w:r>
        <w:rPr/>
        <w:t>Chân số 1 là chân nối mass (0V), chân thứ 2 là Vdd nối với nguồn +5V. Chân thứ 3 dùng để chỉnh contrast thƣờng nối với biến trở.</w:t>
      </w:r>
    </w:p>
    <w:p>
      <w:pPr>
        <w:pStyle w:val="BodyText"/>
        <w:spacing w:line="237" w:lineRule="auto" w:before="126"/>
        <w:ind w:left="676" w:right="668" w:firstLine="566"/>
      </w:pPr>
      <w:r>
        <w:rPr>
          <w:b/>
          <w:i/>
        </w:rPr>
        <w:t>Các chân điều khiển: </w:t>
      </w:r>
      <w:r>
        <w:rPr/>
        <w:t>Chân số 4 là chân RS dùng để điều khiển lựa chọn thanh ghi. Chân R/W dùng để điều khiển quá trình đọc và ghi. Chân E là chân cho phép dạng xung chốt.</w:t>
      </w:r>
    </w:p>
    <w:p>
      <w:pPr>
        <w:spacing w:line="237" w:lineRule="auto" w:before="126"/>
        <w:ind w:left="676" w:right="491" w:firstLine="566"/>
        <w:jc w:val="left"/>
        <w:rPr>
          <w:sz w:val="24"/>
        </w:rPr>
      </w:pPr>
      <w:r>
        <w:rPr>
          <w:b/>
          <w:i/>
          <w:sz w:val="24"/>
        </w:rPr>
        <w:t>Các chân dữ liệu D7÷D0: </w:t>
      </w:r>
      <w:r>
        <w:rPr>
          <w:sz w:val="24"/>
        </w:rPr>
        <w:t>Chân số 7 đến chân số 14 là 8 chân dùng để trao đổi dữ liệu giữa thiết bị điều khiển và LCD.</w:t>
      </w:r>
    </w:p>
    <w:p>
      <w:pPr>
        <w:pStyle w:val="Heading4"/>
        <w:numPr>
          <w:ilvl w:val="1"/>
          <w:numId w:val="31"/>
        </w:numPr>
        <w:tabs>
          <w:tab w:pos="1321" w:val="left" w:leader="none"/>
          <w:tab w:pos="10630" w:val="left" w:leader="none"/>
        </w:tabs>
        <w:spacing w:line="240" w:lineRule="auto" w:before="128" w:after="0"/>
        <w:ind w:left="1320" w:right="0" w:hanging="391"/>
        <w:jc w:val="left"/>
      </w:pPr>
      <w:r>
        <w:rPr>
          <w:shd w:fill="FFFF99" w:color="auto" w:val="clear"/>
        </w:rPr>
        <w:t>SƠ ĐỒ MẠCH GIAO TIẾP VI ĐIỀU KHIỂN VỚI</w:t>
      </w:r>
      <w:r>
        <w:rPr>
          <w:spacing w:val="-22"/>
          <w:shd w:fill="FFFF99" w:color="auto" w:val="clear"/>
        </w:rPr>
        <w:t> </w:t>
      </w:r>
      <w:r>
        <w:rPr>
          <w:shd w:fill="FFFF99" w:color="auto" w:val="clear"/>
        </w:rPr>
        <w:t>LCD</w:t>
        <w:tab/>
      </w:r>
    </w:p>
    <w:p>
      <w:pPr>
        <w:pStyle w:val="BodyText"/>
        <w:spacing w:before="113"/>
        <w:ind w:left="1243"/>
      </w:pPr>
      <w:r>
        <w:rPr/>
        <w:drawing>
          <wp:anchor distT="0" distB="0" distL="0" distR="0" allowOverlap="1" layoutInCell="1" locked="0" behindDoc="0" simplePos="0" relativeHeight="630">
            <wp:simplePos x="0" y="0"/>
            <wp:positionH relativeFrom="page">
              <wp:posOffset>1177987</wp:posOffset>
            </wp:positionH>
            <wp:positionV relativeFrom="paragraph">
              <wp:posOffset>327699</wp:posOffset>
            </wp:positionV>
            <wp:extent cx="5794572" cy="2242566"/>
            <wp:effectExtent l="0" t="0" r="0" b="0"/>
            <wp:wrapTopAndBottom/>
            <wp:docPr id="139" name="image429.png"/>
            <wp:cNvGraphicFramePr>
              <a:graphicFrameLocks noChangeAspect="1"/>
            </wp:cNvGraphicFramePr>
            <a:graphic>
              <a:graphicData uri="http://schemas.openxmlformats.org/drawingml/2006/picture">
                <pic:pic>
                  <pic:nvPicPr>
                    <pic:cNvPr id="140" name="image429.png"/>
                    <pic:cNvPicPr/>
                  </pic:nvPicPr>
                  <pic:blipFill>
                    <a:blip r:embed="rId543" cstate="print"/>
                    <a:stretch>
                      <a:fillRect/>
                    </a:stretch>
                  </pic:blipFill>
                  <pic:spPr>
                    <a:xfrm>
                      <a:off x="0" y="0"/>
                      <a:ext cx="5794572" cy="2242566"/>
                    </a:xfrm>
                    <a:prstGeom prst="rect">
                      <a:avLst/>
                    </a:prstGeom>
                  </pic:spPr>
                </pic:pic>
              </a:graphicData>
            </a:graphic>
          </wp:anchor>
        </w:drawing>
      </w:r>
      <w:r>
        <w:rPr/>
        <w:t>Trong phần này sẽ trình bày phần giao tiếp vi điều khiển PIC 16F887 với LCD nhƣ hình 5-65:</w:t>
      </w:r>
    </w:p>
    <w:p>
      <w:pPr>
        <w:spacing w:after="0"/>
        <w:sectPr>
          <w:pgSz w:w="11910" w:h="16840"/>
          <w:pgMar w:header="283" w:footer="491" w:top="640" w:bottom="680" w:left="740" w:right="0"/>
        </w:sectPr>
      </w:pPr>
    </w:p>
    <w:p>
      <w:pPr>
        <w:spacing w:line="268" w:lineRule="exact" w:before="0"/>
        <w:ind w:left="1652" w:right="1545" w:firstLine="0"/>
        <w:jc w:val="center"/>
        <w:rPr>
          <w:i/>
          <w:sz w:val="24"/>
        </w:rPr>
      </w:pPr>
      <w:r>
        <w:rPr>
          <w:i/>
          <w:sz w:val="24"/>
        </w:rPr>
        <w:t>Hình 5-65. Giao tiếp vi điều khiển PIC16F887 với LCD.</w:t>
      </w:r>
    </w:p>
    <w:p>
      <w:pPr>
        <w:pStyle w:val="BodyText"/>
        <w:spacing w:before="117"/>
        <w:ind w:left="1243"/>
        <w:jc w:val="both"/>
      </w:pPr>
      <w:r>
        <w:rPr>
          <w:b/>
          <w:i/>
          <w:color w:val="FF6600"/>
        </w:rPr>
        <w:t>Chú ý: </w:t>
      </w:r>
      <w:r>
        <w:rPr/>
        <w:t>chỉnh biến trở sao cho các kí tự hiển thị trên LCD thì dừng lại.</w:t>
      </w:r>
    </w:p>
    <w:p>
      <w:pPr>
        <w:pStyle w:val="Heading4"/>
        <w:numPr>
          <w:ilvl w:val="1"/>
          <w:numId w:val="31"/>
        </w:numPr>
        <w:tabs>
          <w:tab w:pos="1321" w:val="left" w:leader="none"/>
          <w:tab w:pos="10630" w:val="left" w:leader="none"/>
        </w:tabs>
        <w:spacing w:line="240" w:lineRule="auto" w:before="128" w:after="0"/>
        <w:ind w:left="1320" w:right="0" w:hanging="391"/>
        <w:jc w:val="left"/>
      </w:pPr>
      <w:r>
        <w:rPr>
          <w:shd w:fill="FFFF99" w:color="auto" w:val="clear"/>
        </w:rPr>
        <w:t>CÁC LỆNH ĐIỀU KHIỂN</w:t>
      </w:r>
      <w:r>
        <w:rPr>
          <w:spacing w:val="-11"/>
          <w:shd w:fill="FFFF99" w:color="auto" w:val="clear"/>
        </w:rPr>
        <w:t> </w:t>
      </w:r>
      <w:r>
        <w:rPr>
          <w:shd w:fill="FFFF99" w:color="auto" w:val="clear"/>
        </w:rPr>
        <w:t>LCD:</w:t>
        <w:tab/>
      </w:r>
    </w:p>
    <w:p>
      <w:pPr>
        <w:pStyle w:val="BodyText"/>
        <w:spacing w:before="112"/>
        <w:ind w:left="676" w:right="578" w:firstLine="566"/>
        <w:jc w:val="both"/>
      </w:pPr>
      <w:r>
        <w:rPr/>
        <w:t>Để điều khiển LCD thì có các IC chuyên dùng đƣợc tích hợp bên dƣới LCD có mã số 447801 đến các IC 447809. Trong IC này có bộ nhớ RAM dùng để lƣu trữ dữ liệu cần hiển thị và thực hiện việc điều khiển LCD hiển thị.</w:t>
      </w:r>
    </w:p>
    <w:p>
      <w:pPr>
        <w:spacing w:before="123"/>
        <w:ind w:left="1243" w:right="0" w:firstLine="0"/>
        <w:jc w:val="both"/>
        <w:rPr>
          <w:sz w:val="24"/>
        </w:rPr>
      </w:pPr>
      <w:r>
        <w:rPr/>
        <w:pict>
          <v:rect style="position:absolute;margin-left:544.299988pt;margin-top:67.993118pt;width:.71997pt;height:30.74pt;mso-position-horizontal-relative:page;mso-position-vertical-relative:paragraph;z-index:-29388800" filled="true" fillcolor="#efefef" stroked="false">
            <v:fill type="solid"/>
            <w10:wrap type="none"/>
          </v:rect>
        </w:pict>
      </w:r>
      <w:r>
        <w:rPr/>
        <w:pict>
          <v:rect style="position:absolute;margin-left:577.679993pt;margin-top:67.993118pt;width:.72003pt;height:30.74pt;mso-position-horizontal-relative:page;mso-position-vertical-relative:paragraph;z-index:-29388288" filled="true" fillcolor="#9f9f9f" stroked="false">
            <v:fill type="solid"/>
            <w10:wrap type="none"/>
          </v:rect>
        </w:pict>
      </w:r>
      <w:r>
        <w:rPr>
          <w:i/>
          <w:sz w:val="24"/>
        </w:rPr>
        <w:t>Bảng 5-3: </w:t>
      </w:r>
      <w:r>
        <w:rPr>
          <w:sz w:val="24"/>
        </w:rPr>
        <w:t>Các lệnh điều khiển LCD:</w:t>
      </w:r>
    </w:p>
    <w:p>
      <w:pPr>
        <w:pStyle w:val="BodyText"/>
        <w:spacing w:before="5"/>
        <w:rPr>
          <w:sz w:val="8"/>
        </w:rPr>
      </w:pPr>
    </w:p>
    <w:tbl>
      <w:tblPr>
        <w:tblW w:w="0" w:type="auto"/>
        <w:jc w:val="left"/>
        <w:tblInd w:w="456"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534"/>
        <w:gridCol w:w="531"/>
        <w:gridCol w:w="607"/>
        <w:gridCol w:w="533"/>
        <w:gridCol w:w="530"/>
        <w:gridCol w:w="530"/>
        <w:gridCol w:w="554"/>
        <w:gridCol w:w="585"/>
        <w:gridCol w:w="597"/>
        <w:gridCol w:w="553"/>
        <w:gridCol w:w="530"/>
        <w:gridCol w:w="2575"/>
        <w:gridCol w:w="767"/>
      </w:tblGrid>
      <w:tr>
        <w:trPr>
          <w:trHeight w:val="375" w:hRule="atLeast"/>
        </w:trPr>
        <w:tc>
          <w:tcPr>
            <w:tcW w:w="1534" w:type="dxa"/>
            <w:tcBorders>
              <w:left w:val="double" w:sz="2" w:space="0" w:color="9F9F9F"/>
            </w:tcBorders>
            <w:shd w:val="clear" w:color="auto" w:fill="FF99CC"/>
          </w:tcPr>
          <w:p>
            <w:pPr>
              <w:pStyle w:val="TableParagraph"/>
              <w:spacing w:before="62"/>
              <w:ind w:left="126"/>
              <w:rPr>
                <w:sz w:val="20"/>
              </w:rPr>
            </w:pPr>
            <w:r>
              <w:rPr>
                <w:sz w:val="20"/>
              </w:rPr>
              <w:t>LỆNH</w:t>
            </w:r>
          </w:p>
        </w:tc>
        <w:tc>
          <w:tcPr>
            <w:tcW w:w="531" w:type="dxa"/>
            <w:shd w:val="clear" w:color="auto" w:fill="FF99CC"/>
          </w:tcPr>
          <w:p>
            <w:pPr>
              <w:pStyle w:val="TableParagraph"/>
              <w:spacing w:before="62"/>
              <w:ind w:left="128"/>
              <w:rPr>
                <w:sz w:val="20"/>
              </w:rPr>
            </w:pPr>
            <w:r>
              <w:rPr>
                <w:sz w:val="20"/>
              </w:rPr>
              <w:t>RS</w:t>
            </w:r>
          </w:p>
        </w:tc>
        <w:tc>
          <w:tcPr>
            <w:tcW w:w="607" w:type="dxa"/>
            <w:shd w:val="clear" w:color="auto" w:fill="FF99CC"/>
          </w:tcPr>
          <w:p>
            <w:pPr>
              <w:pStyle w:val="TableParagraph"/>
              <w:spacing w:before="62"/>
              <w:ind w:left="131"/>
              <w:rPr>
                <w:sz w:val="20"/>
              </w:rPr>
            </w:pPr>
            <w:r>
              <w:rPr>
                <w:sz w:val="20"/>
              </w:rPr>
              <w:t>RW</w:t>
            </w:r>
          </w:p>
        </w:tc>
        <w:tc>
          <w:tcPr>
            <w:tcW w:w="533" w:type="dxa"/>
            <w:shd w:val="clear" w:color="auto" w:fill="DBE4F0"/>
          </w:tcPr>
          <w:p>
            <w:pPr>
              <w:pStyle w:val="TableParagraph"/>
              <w:spacing w:before="62"/>
              <w:ind w:left="104" w:right="92"/>
              <w:jc w:val="center"/>
              <w:rPr>
                <w:sz w:val="20"/>
              </w:rPr>
            </w:pPr>
            <w:r>
              <w:rPr>
                <w:sz w:val="20"/>
              </w:rPr>
              <w:t>D7</w:t>
            </w:r>
          </w:p>
        </w:tc>
        <w:tc>
          <w:tcPr>
            <w:tcW w:w="530" w:type="dxa"/>
            <w:shd w:val="clear" w:color="auto" w:fill="DBE4F0"/>
          </w:tcPr>
          <w:p>
            <w:pPr>
              <w:pStyle w:val="TableParagraph"/>
              <w:spacing w:before="62"/>
              <w:ind w:left="129"/>
              <w:rPr>
                <w:sz w:val="20"/>
              </w:rPr>
            </w:pPr>
            <w:r>
              <w:rPr>
                <w:sz w:val="20"/>
              </w:rPr>
              <w:t>D6</w:t>
            </w:r>
          </w:p>
        </w:tc>
        <w:tc>
          <w:tcPr>
            <w:tcW w:w="530" w:type="dxa"/>
            <w:shd w:val="clear" w:color="auto" w:fill="DBE4F0"/>
          </w:tcPr>
          <w:p>
            <w:pPr>
              <w:pStyle w:val="TableParagraph"/>
              <w:spacing w:before="62"/>
              <w:ind w:left="132"/>
              <w:rPr>
                <w:sz w:val="20"/>
              </w:rPr>
            </w:pPr>
            <w:r>
              <w:rPr>
                <w:sz w:val="20"/>
              </w:rPr>
              <w:t>D5</w:t>
            </w:r>
          </w:p>
        </w:tc>
        <w:tc>
          <w:tcPr>
            <w:tcW w:w="554" w:type="dxa"/>
            <w:shd w:val="clear" w:color="auto" w:fill="DBE4F0"/>
          </w:tcPr>
          <w:p>
            <w:pPr>
              <w:pStyle w:val="TableParagraph"/>
              <w:spacing w:before="62"/>
              <w:ind w:left="130"/>
              <w:rPr>
                <w:sz w:val="20"/>
              </w:rPr>
            </w:pPr>
            <w:r>
              <w:rPr>
                <w:sz w:val="20"/>
              </w:rPr>
              <w:t>D4</w:t>
            </w:r>
          </w:p>
        </w:tc>
        <w:tc>
          <w:tcPr>
            <w:tcW w:w="585" w:type="dxa"/>
            <w:shd w:val="clear" w:color="auto" w:fill="DBE4F0"/>
          </w:tcPr>
          <w:p>
            <w:pPr>
              <w:pStyle w:val="TableParagraph"/>
              <w:spacing w:before="62"/>
              <w:ind w:left="133"/>
              <w:rPr>
                <w:sz w:val="20"/>
              </w:rPr>
            </w:pPr>
            <w:r>
              <w:rPr>
                <w:sz w:val="20"/>
              </w:rPr>
              <w:t>D3</w:t>
            </w:r>
          </w:p>
        </w:tc>
        <w:tc>
          <w:tcPr>
            <w:tcW w:w="597" w:type="dxa"/>
            <w:shd w:val="clear" w:color="auto" w:fill="DBE4F0"/>
          </w:tcPr>
          <w:p>
            <w:pPr>
              <w:pStyle w:val="TableParagraph"/>
              <w:spacing w:before="62"/>
              <w:ind w:left="134"/>
              <w:rPr>
                <w:sz w:val="20"/>
              </w:rPr>
            </w:pPr>
            <w:r>
              <w:rPr>
                <w:sz w:val="20"/>
              </w:rPr>
              <w:t>D2</w:t>
            </w:r>
          </w:p>
        </w:tc>
        <w:tc>
          <w:tcPr>
            <w:tcW w:w="553" w:type="dxa"/>
            <w:shd w:val="clear" w:color="auto" w:fill="DBE4F0"/>
          </w:tcPr>
          <w:p>
            <w:pPr>
              <w:pStyle w:val="TableParagraph"/>
              <w:spacing w:before="62"/>
              <w:ind w:left="132"/>
              <w:rPr>
                <w:sz w:val="20"/>
              </w:rPr>
            </w:pPr>
            <w:r>
              <w:rPr>
                <w:sz w:val="20"/>
              </w:rPr>
              <w:t>D1</w:t>
            </w:r>
          </w:p>
        </w:tc>
        <w:tc>
          <w:tcPr>
            <w:tcW w:w="530" w:type="dxa"/>
            <w:shd w:val="clear" w:color="auto" w:fill="DBE4F0"/>
          </w:tcPr>
          <w:p>
            <w:pPr>
              <w:pStyle w:val="TableParagraph"/>
              <w:spacing w:before="62"/>
              <w:ind w:left="136"/>
              <w:rPr>
                <w:sz w:val="20"/>
              </w:rPr>
            </w:pPr>
            <w:r>
              <w:rPr>
                <w:sz w:val="20"/>
              </w:rPr>
              <w:t>D0</w:t>
            </w:r>
          </w:p>
        </w:tc>
        <w:tc>
          <w:tcPr>
            <w:tcW w:w="2575" w:type="dxa"/>
            <w:tcBorders>
              <w:right w:val="single" w:sz="6" w:space="0" w:color="EFEFEF"/>
            </w:tcBorders>
            <w:shd w:val="clear" w:color="auto" w:fill="FF99CC"/>
          </w:tcPr>
          <w:p>
            <w:pPr>
              <w:pStyle w:val="TableParagraph"/>
              <w:spacing w:before="62"/>
              <w:ind w:left="134"/>
              <w:rPr>
                <w:sz w:val="20"/>
              </w:rPr>
            </w:pPr>
            <w:r>
              <w:rPr>
                <w:sz w:val="20"/>
              </w:rPr>
              <w:t>Mô tả</w:t>
            </w:r>
          </w:p>
        </w:tc>
        <w:tc>
          <w:tcPr>
            <w:tcW w:w="767" w:type="dxa"/>
            <w:tcBorders>
              <w:left w:val="single" w:sz="6" w:space="0" w:color="EFEFEF"/>
            </w:tcBorders>
            <w:shd w:val="clear" w:color="auto" w:fill="FF99CC"/>
          </w:tcPr>
          <w:p>
            <w:pPr>
              <w:pStyle w:val="TableParagraph"/>
              <w:spacing w:before="62"/>
              <w:ind w:left="177"/>
              <w:rPr>
                <w:sz w:val="20"/>
              </w:rPr>
            </w:pPr>
            <w:r>
              <w:rPr>
                <w:sz w:val="20"/>
              </w:rPr>
              <w:t>clock</w:t>
            </w:r>
          </w:p>
        </w:tc>
      </w:tr>
      <w:tr>
        <w:trPr>
          <w:trHeight w:val="372" w:hRule="atLeast"/>
        </w:trPr>
        <w:tc>
          <w:tcPr>
            <w:tcW w:w="1534" w:type="dxa"/>
            <w:tcBorders>
              <w:left w:val="double" w:sz="2" w:space="0" w:color="9F9F9F"/>
            </w:tcBorders>
          </w:tcPr>
          <w:p>
            <w:pPr>
              <w:pStyle w:val="TableParagraph"/>
              <w:spacing w:before="59"/>
              <w:ind w:left="126"/>
              <w:rPr>
                <w:sz w:val="20"/>
              </w:rPr>
            </w:pPr>
            <w:r>
              <w:rPr>
                <w:sz w:val="20"/>
              </w:rPr>
              <w:t>NOP</w:t>
            </w:r>
          </w:p>
        </w:tc>
        <w:tc>
          <w:tcPr>
            <w:tcW w:w="531" w:type="dxa"/>
          </w:tcPr>
          <w:p>
            <w:pPr>
              <w:pStyle w:val="TableParagraph"/>
              <w:spacing w:before="59"/>
              <w:ind w:left="128"/>
              <w:rPr>
                <w:sz w:val="20"/>
              </w:rPr>
            </w:pPr>
            <w:r>
              <w:rPr>
                <w:w w:val="100"/>
                <w:sz w:val="20"/>
              </w:rPr>
              <w:t>0</w:t>
            </w:r>
          </w:p>
        </w:tc>
        <w:tc>
          <w:tcPr>
            <w:tcW w:w="607" w:type="dxa"/>
          </w:tcPr>
          <w:p>
            <w:pPr>
              <w:pStyle w:val="TableParagraph"/>
              <w:spacing w:before="59"/>
              <w:ind w:left="131"/>
              <w:rPr>
                <w:sz w:val="20"/>
              </w:rPr>
            </w:pPr>
            <w:r>
              <w:rPr>
                <w:w w:val="100"/>
                <w:sz w:val="20"/>
              </w:rPr>
              <w:t>0</w:t>
            </w:r>
          </w:p>
        </w:tc>
        <w:tc>
          <w:tcPr>
            <w:tcW w:w="533" w:type="dxa"/>
            <w:shd w:val="clear" w:color="auto" w:fill="DBE4F0"/>
          </w:tcPr>
          <w:p>
            <w:pPr>
              <w:pStyle w:val="TableParagraph"/>
              <w:spacing w:before="59"/>
              <w:ind w:right="127"/>
              <w:jc w:val="center"/>
              <w:rPr>
                <w:sz w:val="20"/>
              </w:rPr>
            </w:pPr>
            <w:r>
              <w:rPr>
                <w:w w:val="100"/>
                <w:sz w:val="20"/>
              </w:rPr>
              <w:t>0</w:t>
            </w:r>
          </w:p>
        </w:tc>
        <w:tc>
          <w:tcPr>
            <w:tcW w:w="530" w:type="dxa"/>
            <w:shd w:val="clear" w:color="auto" w:fill="DBE4F0"/>
          </w:tcPr>
          <w:p>
            <w:pPr>
              <w:pStyle w:val="TableParagraph"/>
              <w:spacing w:before="59"/>
              <w:ind w:left="129"/>
              <w:rPr>
                <w:sz w:val="20"/>
              </w:rPr>
            </w:pPr>
            <w:r>
              <w:rPr>
                <w:w w:val="100"/>
                <w:sz w:val="20"/>
              </w:rPr>
              <w:t>0</w:t>
            </w:r>
          </w:p>
        </w:tc>
        <w:tc>
          <w:tcPr>
            <w:tcW w:w="530" w:type="dxa"/>
            <w:shd w:val="clear" w:color="auto" w:fill="DBE4F0"/>
          </w:tcPr>
          <w:p>
            <w:pPr>
              <w:pStyle w:val="TableParagraph"/>
              <w:spacing w:before="59"/>
              <w:ind w:left="132"/>
              <w:rPr>
                <w:sz w:val="20"/>
              </w:rPr>
            </w:pPr>
            <w:r>
              <w:rPr>
                <w:w w:val="100"/>
                <w:sz w:val="20"/>
              </w:rPr>
              <w:t>0</w:t>
            </w:r>
          </w:p>
        </w:tc>
        <w:tc>
          <w:tcPr>
            <w:tcW w:w="554" w:type="dxa"/>
            <w:shd w:val="clear" w:color="auto" w:fill="DBE4F0"/>
          </w:tcPr>
          <w:p>
            <w:pPr>
              <w:pStyle w:val="TableParagraph"/>
              <w:spacing w:before="59"/>
              <w:ind w:left="130"/>
              <w:rPr>
                <w:sz w:val="20"/>
              </w:rPr>
            </w:pPr>
            <w:r>
              <w:rPr>
                <w:w w:val="100"/>
                <w:sz w:val="20"/>
              </w:rPr>
              <w:t>0</w:t>
            </w:r>
          </w:p>
        </w:tc>
        <w:tc>
          <w:tcPr>
            <w:tcW w:w="585" w:type="dxa"/>
            <w:shd w:val="clear" w:color="auto" w:fill="DBE4F0"/>
          </w:tcPr>
          <w:p>
            <w:pPr>
              <w:pStyle w:val="TableParagraph"/>
              <w:spacing w:before="59"/>
              <w:ind w:left="133"/>
              <w:rPr>
                <w:sz w:val="20"/>
              </w:rPr>
            </w:pPr>
            <w:r>
              <w:rPr>
                <w:w w:val="100"/>
                <w:sz w:val="20"/>
              </w:rPr>
              <w:t>0</w:t>
            </w:r>
          </w:p>
        </w:tc>
        <w:tc>
          <w:tcPr>
            <w:tcW w:w="597" w:type="dxa"/>
            <w:shd w:val="clear" w:color="auto" w:fill="DBE4F0"/>
          </w:tcPr>
          <w:p>
            <w:pPr>
              <w:pStyle w:val="TableParagraph"/>
              <w:spacing w:before="59"/>
              <w:ind w:left="134"/>
              <w:rPr>
                <w:sz w:val="20"/>
              </w:rPr>
            </w:pPr>
            <w:r>
              <w:rPr>
                <w:w w:val="100"/>
                <w:sz w:val="20"/>
              </w:rPr>
              <w:t>0</w:t>
            </w:r>
          </w:p>
        </w:tc>
        <w:tc>
          <w:tcPr>
            <w:tcW w:w="553" w:type="dxa"/>
            <w:shd w:val="clear" w:color="auto" w:fill="DBE4F0"/>
          </w:tcPr>
          <w:p>
            <w:pPr>
              <w:pStyle w:val="TableParagraph"/>
              <w:spacing w:before="59"/>
              <w:ind w:left="132"/>
              <w:rPr>
                <w:sz w:val="20"/>
              </w:rPr>
            </w:pPr>
            <w:r>
              <w:rPr>
                <w:w w:val="100"/>
                <w:sz w:val="20"/>
              </w:rPr>
              <w:t>0</w:t>
            </w:r>
          </w:p>
        </w:tc>
        <w:tc>
          <w:tcPr>
            <w:tcW w:w="530" w:type="dxa"/>
            <w:shd w:val="clear" w:color="auto" w:fill="DBE4F0"/>
          </w:tcPr>
          <w:p>
            <w:pPr>
              <w:pStyle w:val="TableParagraph"/>
              <w:spacing w:before="59"/>
              <w:ind w:left="136"/>
              <w:rPr>
                <w:sz w:val="20"/>
              </w:rPr>
            </w:pPr>
            <w:r>
              <w:rPr>
                <w:w w:val="100"/>
                <w:sz w:val="20"/>
              </w:rPr>
              <w:t>0</w:t>
            </w:r>
          </w:p>
        </w:tc>
        <w:tc>
          <w:tcPr>
            <w:tcW w:w="2575" w:type="dxa"/>
            <w:tcBorders>
              <w:right w:val="single" w:sz="6" w:space="0" w:color="EFEFEF"/>
            </w:tcBorders>
          </w:tcPr>
          <w:p>
            <w:pPr>
              <w:pStyle w:val="TableParagraph"/>
              <w:spacing w:before="59"/>
              <w:ind w:left="134"/>
              <w:rPr>
                <w:sz w:val="20"/>
              </w:rPr>
            </w:pPr>
            <w:r>
              <w:rPr>
                <w:sz w:val="20"/>
              </w:rPr>
              <w:t>No operation</w:t>
            </w:r>
          </w:p>
        </w:tc>
        <w:tc>
          <w:tcPr>
            <w:tcW w:w="767" w:type="dxa"/>
            <w:tcBorders>
              <w:left w:val="single" w:sz="6" w:space="0" w:color="EFEFEF"/>
              <w:bottom w:val="single" w:sz="6" w:space="0" w:color="9F9F9F"/>
            </w:tcBorders>
          </w:tcPr>
          <w:p>
            <w:pPr>
              <w:pStyle w:val="TableParagraph"/>
              <w:spacing w:before="59"/>
              <w:ind w:left="177"/>
              <w:rPr>
                <w:sz w:val="20"/>
              </w:rPr>
            </w:pPr>
            <w:r>
              <w:rPr>
                <w:w w:val="100"/>
                <w:sz w:val="20"/>
              </w:rPr>
              <w:t>0</w:t>
            </w:r>
          </w:p>
        </w:tc>
      </w:tr>
      <w:tr>
        <w:trPr>
          <w:trHeight w:val="608" w:hRule="atLeast"/>
        </w:trPr>
        <w:tc>
          <w:tcPr>
            <w:tcW w:w="1534" w:type="dxa"/>
            <w:tcBorders>
              <w:left w:val="double" w:sz="2" w:space="0" w:color="9F9F9F"/>
            </w:tcBorders>
          </w:tcPr>
          <w:p>
            <w:pPr>
              <w:pStyle w:val="TableParagraph"/>
              <w:spacing w:before="64"/>
              <w:ind w:left="126"/>
              <w:rPr>
                <w:sz w:val="20"/>
              </w:rPr>
            </w:pPr>
            <w:r>
              <w:rPr>
                <w:sz w:val="20"/>
              </w:rPr>
              <w:t>Clear display</w:t>
            </w:r>
          </w:p>
        </w:tc>
        <w:tc>
          <w:tcPr>
            <w:tcW w:w="531" w:type="dxa"/>
          </w:tcPr>
          <w:p>
            <w:pPr>
              <w:pStyle w:val="TableParagraph"/>
              <w:spacing w:before="64"/>
              <w:ind w:left="128"/>
              <w:rPr>
                <w:sz w:val="20"/>
              </w:rPr>
            </w:pPr>
            <w:r>
              <w:rPr>
                <w:w w:val="100"/>
                <w:sz w:val="20"/>
              </w:rPr>
              <w:t>0</w:t>
            </w:r>
          </w:p>
        </w:tc>
        <w:tc>
          <w:tcPr>
            <w:tcW w:w="607" w:type="dxa"/>
          </w:tcPr>
          <w:p>
            <w:pPr>
              <w:pStyle w:val="TableParagraph"/>
              <w:spacing w:before="64"/>
              <w:ind w:left="131"/>
              <w:rPr>
                <w:sz w:val="20"/>
              </w:rPr>
            </w:pPr>
            <w:r>
              <w:rPr>
                <w:w w:val="100"/>
                <w:sz w:val="20"/>
              </w:rPr>
              <w:t>0</w:t>
            </w:r>
          </w:p>
        </w:tc>
        <w:tc>
          <w:tcPr>
            <w:tcW w:w="533" w:type="dxa"/>
            <w:shd w:val="clear" w:color="auto" w:fill="DBE4F0"/>
          </w:tcPr>
          <w:p>
            <w:pPr>
              <w:pStyle w:val="TableParagraph"/>
              <w:spacing w:before="64"/>
              <w:ind w:right="127"/>
              <w:jc w:val="center"/>
              <w:rPr>
                <w:sz w:val="20"/>
              </w:rPr>
            </w:pPr>
            <w:r>
              <w:rPr>
                <w:w w:val="100"/>
                <w:sz w:val="20"/>
              </w:rPr>
              <w:t>0</w:t>
            </w:r>
          </w:p>
        </w:tc>
        <w:tc>
          <w:tcPr>
            <w:tcW w:w="530" w:type="dxa"/>
            <w:shd w:val="clear" w:color="auto" w:fill="DBE4F0"/>
          </w:tcPr>
          <w:p>
            <w:pPr>
              <w:pStyle w:val="TableParagraph"/>
              <w:spacing w:before="64"/>
              <w:ind w:left="129"/>
              <w:rPr>
                <w:sz w:val="20"/>
              </w:rPr>
            </w:pPr>
            <w:r>
              <w:rPr>
                <w:w w:val="100"/>
                <w:sz w:val="20"/>
              </w:rPr>
              <w:t>0</w:t>
            </w:r>
          </w:p>
        </w:tc>
        <w:tc>
          <w:tcPr>
            <w:tcW w:w="530" w:type="dxa"/>
            <w:shd w:val="clear" w:color="auto" w:fill="DBE4F0"/>
          </w:tcPr>
          <w:p>
            <w:pPr>
              <w:pStyle w:val="TableParagraph"/>
              <w:spacing w:before="64"/>
              <w:ind w:left="132"/>
              <w:rPr>
                <w:sz w:val="20"/>
              </w:rPr>
            </w:pPr>
            <w:r>
              <w:rPr>
                <w:w w:val="100"/>
                <w:sz w:val="20"/>
              </w:rPr>
              <w:t>0</w:t>
            </w:r>
          </w:p>
        </w:tc>
        <w:tc>
          <w:tcPr>
            <w:tcW w:w="554" w:type="dxa"/>
            <w:shd w:val="clear" w:color="auto" w:fill="DBE4F0"/>
          </w:tcPr>
          <w:p>
            <w:pPr>
              <w:pStyle w:val="TableParagraph"/>
              <w:spacing w:before="64"/>
              <w:ind w:left="130"/>
              <w:rPr>
                <w:sz w:val="20"/>
              </w:rPr>
            </w:pPr>
            <w:r>
              <w:rPr>
                <w:w w:val="100"/>
                <w:sz w:val="20"/>
              </w:rPr>
              <w:t>0</w:t>
            </w:r>
          </w:p>
        </w:tc>
        <w:tc>
          <w:tcPr>
            <w:tcW w:w="585" w:type="dxa"/>
            <w:shd w:val="clear" w:color="auto" w:fill="DBE4F0"/>
          </w:tcPr>
          <w:p>
            <w:pPr>
              <w:pStyle w:val="TableParagraph"/>
              <w:spacing w:before="64"/>
              <w:ind w:left="133"/>
              <w:rPr>
                <w:sz w:val="20"/>
              </w:rPr>
            </w:pPr>
            <w:r>
              <w:rPr>
                <w:w w:val="100"/>
                <w:sz w:val="20"/>
              </w:rPr>
              <w:t>0</w:t>
            </w:r>
          </w:p>
        </w:tc>
        <w:tc>
          <w:tcPr>
            <w:tcW w:w="597" w:type="dxa"/>
            <w:shd w:val="clear" w:color="auto" w:fill="DBE4F0"/>
          </w:tcPr>
          <w:p>
            <w:pPr>
              <w:pStyle w:val="TableParagraph"/>
              <w:spacing w:before="64"/>
              <w:ind w:left="134"/>
              <w:rPr>
                <w:sz w:val="20"/>
              </w:rPr>
            </w:pPr>
            <w:r>
              <w:rPr>
                <w:w w:val="100"/>
                <w:sz w:val="20"/>
              </w:rPr>
              <w:t>0</w:t>
            </w:r>
          </w:p>
        </w:tc>
        <w:tc>
          <w:tcPr>
            <w:tcW w:w="553" w:type="dxa"/>
            <w:shd w:val="clear" w:color="auto" w:fill="DBE4F0"/>
          </w:tcPr>
          <w:p>
            <w:pPr>
              <w:pStyle w:val="TableParagraph"/>
              <w:spacing w:before="64"/>
              <w:ind w:left="132"/>
              <w:rPr>
                <w:sz w:val="20"/>
              </w:rPr>
            </w:pPr>
            <w:r>
              <w:rPr>
                <w:w w:val="100"/>
                <w:sz w:val="20"/>
              </w:rPr>
              <w:t>0</w:t>
            </w:r>
          </w:p>
        </w:tc>
        <w:tc>
          <w:tcPr>
            <w:tcW w:w="530" w:type="dxa"/>
            <w:shd w:val="clear" w:color="auto" w:fill="DBE4F0"/>
          </w:tcPr>
          <w:p>
            <w:pPr>
              <w:pStyle w:val="TableParagraph"/>
              <w:spacing w:before="64"/>
              <w:ind w:left="136"/>
              <w:rPr>
                <w:sz w:val="20"/>
              </w:rPr>
            </w:pPr>
            <w:r>
              <w:rPr>
                <w:w w:val="100"/>
                <w:sz w:val="20"/>
              </w:rPr>
              <w:t>1</w:t>
            </w:r>
          </w:p>
        </w:tc>
        <w:tc>
          <w:tcPr>
            <w:tcW w:w="2575" w:type="dxa"/>
            <w:tcBorders>
              <w:right w:val="single" w:sz="6" w:space="0" w:color="9F9F9F"/>
            </w:tcBorders>
          </w:tcPr>
          <w:p>
            <w:pPr>
              <w:pStyle w:val="TableParagraph"/>
              <w:spacing w:line="235" w:lineRule="auto" w:before="73"/>
              <w:ind w:left="134"/>
              <w:rPr>
                <w:sz w:val="20"/>
              </w:rPr>
            </w:pPr>
            <w:r>
              <w:rPr>
                <w:sz w:val="20"/>
              </w:rPr>
              <w:t>Clear display &amp; sets address counter to zero</w:t>
            </w:r>
          </w:p>
        </w:tc>
        <w:tc>
          <w:tcPr>
            <w:tcW w:w="767" w:type="dxa"/>
            <w:tcBorders>
              <w:top w:val="single" w:sz="6" w:space="0" w:color="9F9F9F"/>
              <w:left w:val="single" w:sz="6" w:space="0" w:color="9F9F9F"/>
              <w:bottom w:val="single" w:sz="6" w:space="0" w:color="EFEFEF"/>
              <w:right w:val="single" w:sz="6" w:space="0" w:color="EFEFEF"/>
            </w:tcBorders>
          </w:tcPr>
          <w:p>
            <w:pPr>
              <w:pStyle w:val="TableParagraph"/>
              <w:spacing w:before="64"/>
              <w:ind w:left="177"/>
              <w:rPr>
                <w:sz w:val="20"/>
              </w:rPr>
            </w:pPr>
            <w:r>
              <w:rPr>
                <w:sz w:val="20"/>
              </w:rPr>
              <w:t>165</w:t>
            </w:r>
          </w:p>
        </w:tc>
      </w:tr>
      <w:tr>
        <w:trPr>
          <w:trHeight w:val="1064" w:hRule="atLeast"/>
        </w:trPr>
        <w:tc>
          <w:tcPr>
            <w:tcW w:w="1534" w:type="dxa"/>
            <w:tcBorders>
              <w:left w:val="double" w:sz="2" w:space="0" w:color="9F9F9F"/>
            </w:tcBorders>
          </w:tcPr>
          <w:p>
            <w:pPr>
              <w:pStyle w:val="TableParagraph"/>
              <w:spacing w:before="59"/>
              <w:ind w:left="126"/>
              <w:rPr>
                <w:sz w:val="20"/>
              </w:rPr>
            </w:pPr>
            <w:r>
              <w:rPr>
                <w:sz w:val="20"/>
              </w:rPr>
              <w:t>Cursor home</w:t>
            </w:r>
          </w:p>
        </w:tc>
        <w:tc>
          <w:tcPr>
            <w:tcW w:w="531" w:type="dxa"/>
          </w:tcPr>
          <w:p>
            <w:pPr>
              <w:pStyle w:val="TableParagraph"/>
              <w:spacing w:before="59"/>
              <w:ind w:left="128"/>
              <w:rPr>
                <w:sz w:val="20"/>
              </w:rPr>
            </w:pPr>
            <w:r>
              <w:rPr>
                <w:w w:val="100"/>
                <w:sz w:val="20"/>
              </w:rPr>
              <w:t>0</w:t>
            </w:r>
          </w:p>
        </w:tc>
        <w:tc>
          <w:tcPr>
            <w:tcW w:w="607" w:type="dxa"/>
          </w:tcPr>
          <w:p>
            <w:pPr>
              <w:pStyle w:val="TableParagraph"/>
              <w:spacing w:before="59"/>
              <w:ind w:left="131"/>
              <w:rPr>
                <w:sz w:val="20"/>
              </w:rPr>
            </w:pPr>
            <w:r>
              <w:rPr>
                <w:w w:val="100"/>
                <w:sz w:val="20"/>
              </w:rPr>
              <w:t>0</w:t>
            </w:r>
          </w:p>
        </w:tc>
        <w:tc>
          <w:tcPr>
            <w:tcW w:w="533" w:type="dxa"/>
            <w:shd w:val="clear" w:color="auto" w:fill="DBE4F0"/>
          </w:tcPr>
          <w:p>
            <w:pPr>
              <w:pStyle w:val="TableParagraph"/>
              <w:spacing w:before="59"/>
              <w:ind w:right="127"/>
              <w:jc w:val="center"/>
              <w:rPr>
                <w:sz w:val="20"/>
              </w:rPr>
            </w:pPr>
            <w:r>
              <w:rPr>
                <w:w w:val="100"/>
                <w:sz w:val="20"/>
              </w:rPr>
              <w:t>0</w:t>
            </w:r>
          </w:p>
        </w:tc>
        <w:tc>
          <w:tcPr>
            <w:tcW w:w="530" w:type="dxa"/>
            <w:shd w:val="clear" w:color="auto" w:fill="DBE4F0"/>
          </w:tcPr>
          <w:p>
            <w:pPr>
              <w:pStyle w:val="TableParagraph"/>
              <w:spacing w:before="59"/>
              <w:ind w:left="129"/>
              <w:rPr>
                <w:sz w:val="20"/>
              </w:rPr>
            </w:pPr>
            <w:r>
              <w:rPr>
                <w:w w:val="100"/>
                <w:sz w:val="20"/>
              </w:rPr>
              <w:t>0</w:t>
            </w:r>
          </w:p>
        </w:tc>
        <w:tc>
          <w:tcPr>
            <w:tcW w:w="530" w:type="dxa"/>
            <w:shd w:val="clear" w:color="auto" w:fill="DBE4F0"/>
          </w:tcPr>
          <w:p>
            <w:pPr>
              <w:pStyle w:val="TableParagraph"/>
              <w:spacing w:before="59"/>
              <w:ind w:left="132"/>
              <w:rPr>
                <w:sz w:val="20"/>
              </w:rPr>
            </w:pPr>
            <w:r>
              <w:rPr>
                <w:w w:val="100"/>
                <w:sz w:val="20"/>
              </w:rPr>
              <w:t>0</w:t>
            </w:r>
          </w:p>
        </w:tc>
        <w:tc>
          <w:tcPr>
            <w:tcW w:w="554" w:type="dxa"/>
            <w:shd w:val="clear" w:color="auto" w:fill="DBE4F0"/>
          </w:tcPr>
          <w:p>
            <w:pPr>
              <w:pStyle w:val="TableParagraph"/>
              <w:spacing w:before="59"/>
              <w:ind w:left="130"/>
              <w:rPr>
                <w:sz w:val="20"/>
              </w:rPr>
            </w:pPr>
            <w:r>
              <w:rPr>
                <w:w w:val="100"/>
                <w:sz w:val="20"/>
              </w:rPr>
              <w:t>0</w:t>
            </w:r>
          </w:p>
        </w:tc>
        <w:tc>
          <w:tcPr>
            <w:tcW w:w="585" w:type="dxa"/>
            <w:shd w:val="clear" w:color="auto" w:fill="DBE4F0"/>
          </w:tcPr>
          <w:p>
            <w:pPr>
              <w:pStyle w:val="TableParagraph"/>
              <w:spacing w:before="59"/>
              <w:ind w:left="133"/>
              <w:rPr>
                <w:sz w:val="20"/>
              </w:rPr>
            </w:pPr>
            <w:r>
              <w:rPr>
                <w:w w:val="100"/>
                <w:sz w:val="20"/>
              </w:rPr>
              <w:t>0</w:t>
            </w:r>
          </w:p>
        </w:tc>
        <w:tc>
          <w:tcPr>
            <w:tcW w:w="597" w:type="dxa"/>
            <w:shd w:val="clear" w:color="auto" w:fill="DBE4F0"/>
          </w:tcPr>
          <w:p>
            <w:pPr>
              <w:pStyle w:val="TableParagraph"/>
              <w:spacing w:before="59"/>
              <w:ind w:left="134"/>
              <w:rPr>
                <w:sz w:val="20"/>
              </w:rPr>
            </w:pPr>
            <w:r>
              <w:rPr>
                <w:w w:val="100"/>
                <w:sz w:val="20"/>
              </w:rPr>
              <w:t>0</w:t>
            </w:r>
          </w:p>
        </w:tc>
        <w:tc>
          <w:tcPr>
            <w:tcW w:w="553" w:type="dxa"/>
            <w:shd w:val="clear" w:color="auto" w:fill="DBE4F0"/>
          </w:tcPr>
          <w:p>
            <w:pPr>
              <w:pStyle w:val="TableParagraph"/>
              <w:spacing w:before="59"/>
              <w:ind w:left="132"/>
              <w:rPr>
                <w:sz w:val="20"/>
              </w:rPr>
            </w:pPr>
            <w:r>
              <w:rPr>
                <w:w w:val="100"/>
                <w:sz w:val="20"/>
              </w:rPr>
              <w:t>1</w:t>
            </w:r>
          </w:p>
        </w:tc>
        <w:tc>
          <w:tcPr>
            <w:tcW w:w="530" w:type="dxa"/>
            <w:shd w:val="clear" w:color="auto" w:fill="DBE4F0"/>
          </w:tcPr>
          <w:p>
            <w:pPr>
              <w:pStyle w:val="TableParagraph"/>
              <w:spacing w:before="59"/>
              <w:ind w:left="136"/>
              <w:rPr>
                <w:sz w:val="20"/>
              </w:rPr>
            </w:pPr>
            <w:r>
              <w:rPr>
                <w:w w:val="100"/>
                <w:sz w:val="20"/>
              </w:rPr>
              <w:t>0</w:t>
            </w:r>
          </w:p>
        </w:tc>
        <w:tc>
          <w:tcPr>
            <w:tcW w:w="2575" w:type="dxa"/>
            <w:tcBorders>
              <w:right w:val="single" w:sz="6" w:space="0" w:color="EFEFEF"/>
            </w:tcBorders>
          </w:tcPr>
          <w:p>
            <w:pPr>
              <w:pStyle w:val="TableParagraph"/>
              <w:spacing w:line="237" w:lineRule="auto" w:before="66"/>
              <w:ind w:left="134" w:right="91"/>
              <w:jc w:val="both"/>
              <w:rPr>
                <w:sz w:val="20"/>
              </w:rPr>
            </w:pPr>
            <w:r>
              <w:rPr>
                <w:sz w:val="20"/>
              </w:rPr>
              <w:t>Sets address counter to zero, returns shifted display to original position. DDRAM contens remain unchanged.</w:t>
            </w:r>
          </w:p>
        </w:tc>
        <w:tc>
          <w:tcPr>
            <w:tcW w:w="767" w:type="dxa"/>
            <w:tcBorders>
              <w:top w:val="single" w:sz="6" w:space="0" w:color="EFEFEF"/>
              <w:left w:val="single" w:sz="6" w:space="0" w:color="EFEFEF"/>
            </w:tcBorders>
          </w:tcPr>
          <w:p>
            <w:pPr>
              <w:pStyle w:val="TableParagraph"/>
              <w:spacing w:before="59"/>
              <w:ind w:left="177"/>
              <w:rPr>
                <w:sz w:val="20"/>
              </w:rPr>
            </w:pPr>
            <w:r>
              <w:rPr>
                <w:w w:val="100"/>
                <w:sz w:val="20"/>
              </w:rPr>
              <w:t>3</w:t>
            </w:r>
          </w:p>
        </w:tc>
      </w:tr>
      <w:tr>
        <w:trPr>
          <w:trHeight w:val="833" w:hRule="atLeast"/>
        </w:trPr>
        <w:tc>
          <w:tcPr>
            <w:tcW w:w="1534" w:type="dxa"/>
            <w:tcBorders>
              <w:left w:val="double" w:sz="2" w:space="0" w:color="9F9F9F"/>
            </w:tcBorders>
          </w:tcPr>
          <w:p>
            <w:pPr>
              <w:pStyle w:val="TableParagraph"/>
              <w:spacing w:before="60"/>
              <w:ind w:left="126"/>
              <w:rPr>
                <w:sz w:val="20"/>
              </w:rPr>
            </w:pPr>
            <w:r>
              <w:rPr>
                <w:sz w:val="20"/>
              </w:rPr>
              <w:t>Entry mode set</w:t>
            </w:r>
          </w:p>
        </w:tc>
        <w:tc>
          <w:tcPr>
            <w:tcW w:w="531" w:type="dxa"/>
          </w:tcPr>
          <w:p>
            <w:pPr>
              <w:pStyle w:val="TableParagraph"/>
              <w:spacing w:before="60"/>
              <w:ind w:left="128"/>
              <w:rPr>
                <w:sz w:val="20"/>
              </w:rPr>
            </w:pPr>
            <w:r>
              <w:rPr>
                <w:w w:val="100"/>
                <w:sz w:val="20"/>
              </w:rPr>
              <w:t>0</w:t>
            </w:r>
          </w:p>
        </w:tc>
        <w:tc>
          <w:tcPr>
            <w:tcW w:w="607" w:type="dxa"/>
          </w:tcPr>
          <w:p>
            <w:pPr>
              <w:pStyle w:val="TableParagraph"/>
              <w:spacing w:before="60"/>
              <w:ind w:left="131"/>
              <w:rPr>
                <w:sz w:val="20"/>
              </w:rPr>
            </w:pPr>
            <w:r>
              <w:rPr>
                <w:w w:val="100"/>
                <w:sz w:val="20"/>
              </w:rPr>
              <w:t>0</w:t>
            </w:r>
          </w:p>
        </w:tc>
        <w:tc>
          <w:tcPr>
            <w:tcW w:w="533" w:type="dxa"/>
            <w:shd w:val="clear" w:color="auto" w:fill="DBE4F0"/>
          </w:tcPr>
          <w:p>
            <w:pPr>
              <w:pStyle w:val="TableParagraph"/>
              <w:spacing w:before="60"/>
              <w:ind w:right="127"/>
              <w:jc w:val="center"/>
              <w:rPr>
                <w:sz w:val="20"/>
              </w:rPr>
            </w:pPr>
            <w:r>
              <w:rPr>
                <w:w w:val="100"/>
                <w:sz w:val="20"/>
              </w:rPr>
              <w:t>0</w:t>
            </w:r>
          </w:p>
        </w:tc>
        <w:tc>
          <w:tcPr>
            <w:tcW w:w="530" w:type="dxa"/>
            <w:shd w:val="clear" w:color="auto" w:fill="DBE4F0"/>
          </w:tcPr>
          <w:p>
            <w:pPr>
              <w:pStyle w:val="TableParagraph"/>
              <w:spacing w:before="60"/>
              <w:ind w:left="129"/>
              <w:rPr>
                <w:sz w:val="20"/>
              </w:rPr>
            </w:pPr>
            <w:r>
              <w:rPr>
                <w:w w:val="100"/>
                <w:sz w:val="20"/>
              </w:rPr>
              <w:t>0</w:t>
            </w:r>
          </w:p>
        </w:tc>
        <w:tc>
          <w:tcPr>
            <w:tcW w:w="530" w:type="dxa"/>
            <w:shd w:val="clear" w:color="auto" w:fill="DBE4F0"/>
          </w:tcPr>
          <w:p>
            <w:pPr>
              <w:pStyle w:val="TableParagraph"/>
              <w:spacing w:before="60"/>
              <w:ind w:left="132"/>
              <w:rPr>
                <w:sz w:val="20"/>
              </w:rPr>
            </w:pPr>
            <w:r>
              <w:rPr>
                <w:w w:val="100"/>
                <w:sz w:val="20"/>
              </w:rPr>
              <w:t>0</w:t>
            </w:r>
          </w:p>
        </w:tc>
        <w:tc>
          <w:tcPr>
            <w:tcW w:w="554" w:type="dxa"/>
            <w:shd w:val="clear" w:color="auto" w:fill="DBE4F0"/>
          </w:tcPr>
          <w:p>
            <w:pPr>
              <w:pStyle w:val="TableParagraph"/>
              <w:spacing w:before="60"/>
              <w:ind w:left="130"/>
              <w:rPr>
                <w:sz w:val="20"/>
              </w:rPr>
            </w:pPr>
            <w:r>
              <w:rPr>
                <w:w w:val="100"/>
                <w:sz w:val="20"/>
              </w:rPr>
              <w:t>0</w:t>
            </w:r>
          </w:p>
        </w:tc>
        <w:tc>
          <w:tcPr>
            <w:tcW w:w="585" w:type="dxa"/>
            <w:shd w:val="clear" w:color="auto" w:fill="DBE4F0"/>
          </w:tcPr>
          <w:p>
            <w:pPr>
              <w:pStyle w:val="TableParagraph"/>
              <w:spacing w:before="60"/>
              <w:ind w:left="133"/>
              <w:rPr>
                <w:sz w:val="20"/>
              </w:rPr>
            </w:pPr>
            <w:r>
              <w:rPr>
                <w:w w:val="100"/>
                <w:sz w:val="20"/>
              </w:rPr>
              <w:t>0</w:t>
            </w:r>
          </w:p>
        </w:tc>
        <w:tc>
          <w:tcPr>
            <w:tcW w:w="597" w:type="dxa"/>
            <w:shd w:val="clear" w:color="auto" w:fill="DBE4F0"/>
          </w:tcPr>
          <w:p>
            <w:pPr>
              <w:pStyle w:val="TableParagraph"/>
              <w:spacing w:before="60"/>
              <w:ind w:left="134"/>
              <w:rPr>
                <w:sz w:val="20"/>
              </w:rPr>
            </w:pPr>
            <w:r>
              <w:rPr>
                <w:w w:val="100"/>
                <w:sz w:val="20"/>
              </w:rPr>
              <w:t>1</w:t>
            </w:r>
          </w:p>
        </w:tc>
        <w:tc>
          <w:tcPr>
            <w:tcW w:w="553" w:type="dxa"/>
            <w:shd w:val="clear" w:color="auto" w:fill="DBE4F0"/>
          </w:tcPr>
          <w:p>
            <w:pPr>
              <w:pStyle w:val="TableParagraph"/>
              <w:spacing w:before="60"/>
              <w:ind w:left="132"/>
              <w:rPr>
                <w:sz w:val="20"/>
              </w:rPr>
            </w:pPr>
            <w:r>
              <w:rPr>
                <w:sz w:val="20"/>
              </w:rPr>
              <w:t>I/D</w:t>
            </w:r>
          </w:p>
        </w:tc>
        <w:tc>
          <w:tcPr>
            <w:tcW w:w="530" w:type="dxa"/>
            <w:shd w:val="clear" w:color="auto" w:fill="DBE4F0"/>
          </w:tcPr>
          <w:p>
            <w:pPr>
              <w:pStyle w:val="TableParagraph"/>
              <w:spacing w:before="60"/>
              <w:ind w:left="136"/>
              <w:rPr>
                <w:sz w:val="20"/>
              </w:rPr>
            </w:pPr>
            <w:r>
              <w:rPr>
                <w:w w:val="100"/>
                <w:sz w:val="20"/>
              </w:rPr>
              <w:t>S</w:t>
            </w:r>
          </w:p>
        </w:tc>
        <w:tc>
          <w:tcPr>
            <w:tcW w:w="2575" w:type="dxa"/>
            <w:tcBorders>
              <w:right w:val="single" w:sz="6" w:space="0" w:color="EFEFEF"/>
            </w:tcBorders>
          </w:tcPr>
          <w:p>
            <w:pPr>
              <w:pStyle w:val="TableParagraph"/>
              <w:spacing w:before="64"/>
              <w:ind w:left="134" w:right="88"/>
              <w:jc w:val="both"/>
              <w:rPr>
                <w:sz w:val="20"/>
              </w:rPr>
            </w:pPr>
            <w:r>
              <w:rPr>
                <w:sz w:val="20"/>
              </w:rPr>
              <w:t>Sets cursor move direction, and specifies automatic shift.</w:t>
            </w:r>
          </w:p>
        </w:tc>
        <w:tc>
          <w:tcPr>
            <w:tcW w:w="767" w:type="dxa"/>
            <w:tcBorders>
              <w:left w:val="single" w:sz="6" w:space="0" w:color="EFEFEF"/>
            </w:tcBorders>
          </w:tcPr>
          <w:p>
            <w:pPr>
              <w:pStyle w:val="TableParagraph"/>
              <w:spacing w:before="60"/>
              <w:ind w:left="177"/>
              <w:rPr>
                <w:sz w:val="20"/>
              </w:rPr>
            </w:pPr>
            <w:r>
              <w:rPr>
                <w:w w:val="100"/>
                <w:sz w:val="20"/>
              </w:rPr>
              <w:t>3</w:t>
            </w:r>
          </w:p>
        </w:tc>
      </w:tr>
      <w:tr>
        <w:trPr>
          <w:trHeight w:val="838" w:hRule="atLeast"/>
        </w:trPr>
        <w:tc>
          <w:tcPr>
            <w:tcW w:w="1534" w:type="dxa"/>
            <w:tcBorders>
              <w:left w:val="double" w:sz="2" w:space="0" w:color="9F9F9F"/>
            </w:tcBorders>
          </w:tcPr>
          <w:p>
            <w:pPr>
              <w:pStyle w:val="TableParagraph"/>
              <w:spacing w:before="64"/>
              <w:ind w:left="126"/>
              <w:rPr>
                <w:sz w:val="20"/>
              </w:rPr>
            </w:pPr>
            <w:r>
              <w:rPr>
                <w:sz w:val="20"/>
              </w:rPr>
              <w:t>Display control</w:t>
            </w:r>
          </w:p>
        </w:tc>
        <w:tc>
          <w:tcPr>
            <w:tcW w:w="531" w:type="dxa"/>
          </w:tcPr>
          <w:p>
            <w:pPr>
              <w:pStyle w:val="TableParagraph"/>
              <w:spacing w:before="64"/>
              <w:ind w:left="128"/>
              <w:rPr>
                <w:sz w:val="20"/>
              </w:rPr>
            </w:pPr>
            <w:r>
              <w:rPr>
                <w:w w:val="100"/>
                <w:sz w:val="20"/>
              </w:rPr>
              <w:t>0</w:t>
            </w:r>
          </w:p>
        </w:tc>
        <w:tc>
          <w:tcPr>
            <w:tcW w:w="607" w:type="dxa"/>
          </w:tcPr>
          <w:p>
            <w:pPr>
              <w:pStyle w:val="TableParagraph"/>
              <w:spacing w:before="64"/>
              <w:ind w:left="131"/>
              <w:rPr>
                <w:sz w:val="20"/>
              </w:rPr>
            </w:pPr>
            <w:r>
              <w:rPr>
                <w:w w:val="100"/>
                <w:sz w:val="20"/>
              </w:rPr>
              <w:t>0</w:t>
            </w:r>
          </w:p>
        </w:tc>
        <w:tc>
          <w:tcPr>
            <w:tcW w:w="533" w:type="dxa"/>
            <w:shd w:val="clear" w:color="auto" w:fill="DBE4F0"/>
          </w:tcPr>
          <w:p>
            <w:pPr>
              <w:pStyle w:val="TableParagraph"/>
              <w:spacing w:before="64"/>
              <w:ind w:right="127"/>
              <w:jc w:val="center"/>
              <w:rPr>
                <w:sz w:val="20"/>
              </w:rPr>
            </w:pPr>
            <w:r>
              <w:rPr>
                <w:w w:val="100"/>
                <w:sz w:val="20"/>
              </w:rPr>
              <w:t>0</w:t>
            </w:r>
          </w:p>
        </w:tc>
        <w:tc>
          <w:tcPr>
            <w:tcW w:w="530" w:type="dxa"/>
            <w:shd w:val="clear" w:color="auto" w:fill="DBE4F0"/>
          </w:tcPr>
          <w:p>
            <w:pPr>
              <w:pStyle w:val="TableParagraph"/>
              <w:spacing w:before="64"/>
              <w:ind w:left="129"/>
              <w:rPr>
                <w:sz w:val="20"/>
              </w:rPr>
            </w:pPr>
            <w:r>
              <w:rPr>
                <w:w w:val="100"/>
                <w:sz w:val="20"/>
              </w:rPr>
              <w:t>0</w:t>
            </w:r>
          </w:p>
        </w:tc>
        <w:tc>
          <w:tcPr>
            <w:tcW w:w="530" w:type="dxa"/>
            <w:shd w:val="clear" w:color="auto" w:fill="DBE4F0"/>
          </w:tcPr>
          <w:p>
            <w:pPr>
              <w:pStyle w:val="TableParagraph"/>
              <w:spacing w:before="64"/>
              <w:ind w:left="132"/>
              <w:rPr>
                <w:sz w:val="20"/>
              </w:rPr>
            </w:pPr>
            <w:r>
              <w:rPr>
                <w:w w:val="100"/>
                <w:sz w:val="20"/>
              </w:rPr>
              <w:t>0</w:t>
            </w:r>
          </w:p>
        </w:tc>
        <w:tc>
          <w:tcPr>
            <w:tcW w:w="554" w:type="dxa"/>
            <w:shd w:val="clear" w:color="auto" w:fill="DBE4F0"/>
          </w:tcPr>
          <w:p>
            <w:pPr>
              <w:pStyle w:val="TableParagraph"/>
              <w:spacing w:before="64"/>
              <w:ind w:left="130"/>
              <w:rPr>
                <w:sz w:val="20"/>
              </w:rPr>
            </w:pPr>
            <w:r>
              <w:rPr>
                <w:w w:val="100"/>
                <w:sz w:val="20"/>
              </w:rPr>
              <w:t>0</w:t>
            </w:r>
          </w:p>
        </w:tc>
        <w:tc>
          <w:tcPr>
            <w:tcW w:w="585" w:type="dxa"/>
            <w:shd w:val="clear" w:color="auto" w:fill="DBE4F0"/>
          </w:tcPr>
          <w:p>
            <w:pPr>
              <w:pStyle w:val="TableParagraph"/>
              <w:spacing w:before="64"/>
              <w:ind w:left="133"/>
              <w:rPr>
                <w:sz w:val="20"/>
              </w:rPr>
            </w:pPr>
            <w:r>
              <w:rPr>
                <w:w w:val="100"/>
                <w:sz w:val="20"/>
              </w:rPr>
              <w:t>1</w:t>
            </w:r>
          </w:p>
        </w:tc>
        <w:tc>
          <w:tcPr>
            <w:tcW w:w="597" w:type="dxa"/>
            <w:shd w:val="clear" w:color="auto" w:fill="DBE4F0"/>
          </w:tcPr>
          <w:p>
            <w:pPr>
              <w:pStyle w:val="TableParagraph"/>
              <w:spacing w:before="64"/>
              <w:ind w:left="134"/>
              <w:rPr>
                <w:sz w:val="20"/>
              </w:rPr>
            </w:pPr>
            <w:r>
              <w:rPr>
                <w:w w:val="100"/>
                <w:sz w:val="20"/>
              </w:rPr>
              <w:t>D</w:t>
            </w:r>
          </w:p>
        </w:tc>
        <w:tc>
          <w:tcPr>
            <w:tcW w:w="553" w:type="dxa"/>
            <w:shd w:val="clear" w:color="auto" w:fill="DBE4F0"/>
          </w:tcPr>
          <w:p>
            <w:pPr>
              <w:pStyle w:val="TableParagraph"/>
              <w:spacing w:before="64"/>
              <w:ind w:left="132"/>
              <w:rPr>
                <w:sz w:val="20"/>
              </w:rPr>
            </w:pPr>
            <w:r>
              <w:rPr>
                <w:w w:val="100"/>
                <w:sz w:val="20"/>
              </w:rPr>
              <w:t>C</w:t>
            </w:r>
          </w:p>
        </w:tc>
        <w:tc>
          <w:tcPr>
            <w:tcW w:w="530" w:type="dxa"/>
            <w:shd w:val="clear" w:color="auto" w:fill="DBE4F0"/>
          </w:tcPr>
          <w:p>
            <w:pPr>
              <w:pStyle w:val="TableParagraph"/>
              <w:spacing w:before="64"/>
              <w:ind w:left="136"/>
              <w:rPr>
                <w:sz w:val="20"/>
              </w:rPr>
            </w:pPr>
            <w:r>
              <w:rPr>
                <w:w w:val="100"/>
                <w:sz w:val="20"/>
              </w:rPr>
              <w:t>B</w:t>
            </w:r>
          </w:p>
        </w:tc>
        <w:tc>
          <w:tcPr>
            <w:tcW w:w="2575" w:type="dxa"/>
            <w:tcBorders>
              <w:right w:val="single" w:sz="6" w:space="0" w:color="EFEFEF"/>
            </w:tcBorders>
          </w:tcPr>
          <w:p>
            <w:pPr>
              <w:pStyle w:val="TableParagraph"/>
              <w:spacing w:line="237" w:lineRule="auto" w:before="71"/>
              <w:ind w:left="134" w:right="91"/>
              <w:jc w:val="both"/>
              <w:rPr>
                <w:sz w:val="20"/>
              </w:rPr>
            </w:pPr>
            <w:r>
              <w:rPr>
                <w:sz w:val="20"/>
              </w:rPr>
              <w:t>Turns display (D), cursor on/off (C) or cursor blinking (B).</w:t>
            </w:r>
          </w:p>
        </w:tc>
        <w:tc>
          <w:tcPr>
            <w:tcW w:w="767" w:type="dxa"/>
            <w:tcBorders>
              <w:left w:val="single" w:sz="6" w:space="0" w:color="EFEFEF"/>
            </w:tcBorders>
          </w:tcPr>
          <w:p>
            <w:pPr>
              <w:pStyle w:val="TableParagraph"/>
              <w:spacing w:before="64"/>
              <w:ind w:left="177"/>
              <w:rPr>
                <w:sz w:val="20"/>
              </w:rPr>
            </w:pPr>
            <w:r>
              <w:rPr>
                <w:w w:val="100"/>
                <w:sz w:val="20"/>
              </w:rPr>
              <w:t>3</w:t>
            </w:r>
          </w:p>
        </w:tc>
      </w:tr>
      <w:tr>
        <w:trPr>
          <w:trHeight w:val="833" w:hRule="atLeast"/>
        </w:trPr>
        <w:tc>
          <w:tcPr>
            <w:tcW w:w="1534" w:type="dxa"/>
            <w:tcBorders>
              <w:left w:val="double" w:sz="2" w:space="0" w:color="9F9F9F"/>
            </w:tcBorders>
          </w:tcPr>
          <w:p>
            <w:pPr>
              <w:pStyle w:val="TableParagraph"/>
              <w:spacing w:line="235" w:lineRule="auto" w:before="68"/>
              <w:ind w:left="126" w:right="165"/>
              <w:rPr>
                <w:sz w:val="20"/>
              </w:rPr>
            </w:pPr>
            <w:r>
              <w:rPr>
                <w:sz w:val="20"/>
              </w:rPr>
              <w:t>Cursor/display shift</w:t>
            </w:r>
          </w:p>
        </w:tc>
        <w:tc>
          <w:tcPr>
            <w:tcW w:w="531" w:type="dxa"/>
          </w:tcPr>
          <w:p>
            <w:pPr>
              <w:pStyle w:val="TableParagraph"/>
              <w:spacing w:before="59"/>
              <w:ind w:left="128"/>
              <w:rPr>
                <w:sz w:val="20"/>
              </w:rPr>
            </w:pPr>
            <w:r>
              <w:rPr>
                <w:w w:val="100"/>
                <w:sz w:val="20"/>
              </w:rPr>
              <w:t>0</w:t>
            </w:r>
          </w:p>
        </w:tc>
        <w:tc>
          <w:tcPr>
            <w:tcW w:w="607" w:type="dxa"/>
          </w:tcPr>
          <w:p>
            <w:pPr>
              <w:pStyle w:val="TableParagraph"/>
              <w:spacing w:before="59"/>
              <w:ind w:left="131"/>
              <w:rPr>
                <w:sz w:val="20"/>
              </w:rPr>
            </w:pPr>
            <w:r>
              <w:rPr>
                <w:w w:val="100"/>
                <w:sz w:val="20"/>
              </w:rPr>
              <w:t>0</w:t>
            </w:r>
          </w:p>
        </w:tc>
        <w:tc>
          <w:tcPr>
            <w:tcW w:w="533" w:type="dxa"/>
            <w:shd w:val="clear" w:color="auto" w:fill="DBE4F0"/>
          </w:tcPr>
          <w:p>
            <w:pPr>
              <w:pStyle w:val="TableParagraph"/>
              <w:spacing w:before="59"/>
              <w:ind w:right="127"/>
              <w:jc w:val="center"/>
              <w:rPr>
                <w:sz w:val="20"/>
              </w:rPr>
            </w:pPr>
            <w:r>
              <w:rPr>
                <w:w w:val="100"/>
                <w:sz w:val="20"/>
              </w:rPr>
              <w:t>0</w:t>
            </w:r>
          </w:p>
        </w:tc>
        <w:tc>
          <w:tcPr>
            <w:tcW w:w="530" w:type="dxa"/>
            <w:shd w:val="clear" w:color="auto" w:fill="DBE4F0"/>
          </w:tcPr>
          <w:p>
            <w:pPr>
              <w:pStyle w:val="TableParagraph"/>
              <w:spacing w:before="59"/>
              <w:ind w:left="129"/>
              <w:rPr>
                <w:sz w:val="20"/>
              </w:rPr>
            </w:pPr>
            <w:r>
              <w:rPr>
                <w:w w:val="100"/>
                <w:sz w:val="20"/>
              </w:rPr>
              <w:t>0</w:t>
            </w:r>
          </w:p>
        </w:tc>
        <w:tc>
          <w:tcPr>
            <w:tcW w:w="530" w:type="dxa"/>
            <w:shd w:val="clear" w:color="auto" w:fill="DBE4F0"/>
          </w:tcPr>
          <w:p>
            <w:pPr>
              <w:pStyle w:val="TableParagraph"/>
              <w:spacing w:before="59"/>
              <w:ind w:left="132"/>
              <w:rPr>
                <w:sz w:val="20"/>
              </w:rPr>
            </w:pPr>
            <w:r>
              <w:rPr>
                <w:w w:val="100"/>
                <w:sz w:val="20"/>
              </w:rPr>
              <w:t>0</w:t>
            </w:r>
          </w:p>
        </w:tc>
        <w:tc>
          <w:tcPr>
            <w:tcW w:w="554" w:type="dxa"/>
            <w:shd w:val="clear" w:color="auto" w:fill="DBE4F0"/>
          </w:tcPr>
          <w:p>
            <w:pPr>
              <w:pStyle w:val="TableParagraph"/>
              <w:spacing w:before="59"/>
              <w:ind w:left="130"/>
              <w:rPr>
                <w:sz w:val="20"/>
              </w:rPr>
            </w:pPr>
            <w:r>
              <w:rPr>
                <w:w w:val="100"/>
                <w:sz w:val="20"/>
              </w:rPr>
              <w:t>1</w:t>
            </w:r>
          </w:p>
        </w:tc>
        <w:tc>
          <w:tcPr>
            <w:tcW w:w="585" w:type="dxa"/>
            <w:shd w:val="clear" w:color="auto" w:fill="DBE4F0"/>
          </w:tcPr>
          <w:p>
            <w:pPr>
              <w:pStyle w:val="TableParagraph"/>
              <w:spacing w:before="59"/>
              <w:ind w:left="133"/>
              <w:rPr>
                <w:sz w:val="20"/>
              </w:rPr>
            </w:pPr>
            <w:r>
              <w:rPr>
                <w:sz w:val="20"/>
              </w:rPr>
              <w:t>S/C</w:t>
            </w:r>
          </w:p>
        </w:tc>
        <w:tc>
          <w:tcPr>
            <w:tcW w:w="597" w:type="dxa"/>
            <w:shd w:val="clear" w:color="auto" w:fill="DBE4F0"/>
          </w:tcPr>
          <w:p>
            <w:pPr>
              <w:pStyle w:val="TableParagraph"/>
              <w:spacing w:before="59"/>
              <w:ind w:left="134"/>
              <w:rPr>
                <w:sz w:val="20"/>
              </w:rPr>
            </w:pPr>
            <w:r>
              <w:rPr>
                <w:sz w:val="20"/>
              </w:rPr>
              <w:t>R/L</w:t>
            </w:r>
          </w:p>
        </w:tc>
        <w:tc>
          <w:tcPr>
            <w:tcW w:w="553" w:type="dxa"/>
            <w:shd w:val="clear" w:color="auto" w:fill="DBE4F0"/>
          </w:tcPr>
          <w:p>
            <w:pPr>
              <w:pStyle w:val="TableParagraph"/>
              <w:spacing w:before="59"/>
              <w:ind w:left="132"/>
              <w:rPr>
                <w:sz w:val="20"/>
              </w:rPr>
            </w:pPr>
            <w:r>
              <w:rPr>
                <w:w w:val="100"/>
                <w:sz w:val="20"/>
              </w:rPr>
              <w:t>0</w:t>
            </w:r>
          </w:p>
        </w:tc>
        <w:tc>
          <w:tcPr>
            <w:tcW w:w="530" w:type="dxa"/>
            <w:shd w:val="clear" w:color="auto" w:fill="DBE4F0"/>
          </w:tcPr>
          <w:p>
            <w:pPr>
              <w:pStyle w:val="TableParagraph"/>
              <w:spacing w:before="59"/>
              <w:ind w:left="136"/>
              <w:rPr>
                <w:sz w:val="20"/>
              </w:rPr>
            </w:pPr>
            <w:r>
              <w:rPr>
                <w:w w:val="100"/>
                <w:sz w:val="20"/>
              </w:rPr>
              <w:t>0</w:t>
            </w:r>
          </w:p>
        </w:tc>
        <w:tc>
          <w:tcPr>
            <w:tcW w:w="2575" w:type="dxa"/>
            <w:tcBorders>
              <w:right w:val="single" w:sz="6" w:space="0" w:color="EFEFEF"/>
            </w:tcBorders>
          </w:tcPr>
          <w:p>
            <w:pPr>
              <w:pStyle w:val="TableParagraph"/>
              <w:spacing w:line="237" w:lineRule="auto" w:before="66"/>
              <w:ind w:left="134" w:right="90"/>
              <w:jc w:val="both"/>
              <w:rPr>
                <w:sz w:val="20"/>
              </w:rPr>
            </w:pPr>
            <w:r>
              <w:rPr>
                <w:sz w:val="20"/>
              </w:rPr>
              <w:t>Move cursor and shift display. DDRAM contents remain unchanged.</w:t>
            </w:r>
          </w:p>
        </w:tc>
        <w:tc>
          <w:tcPr>
            <w:tcW w:w="767" w:type="dxa"/>
            <w:tcBorders>
              <w:left w:val="single" w:sz="6" w:space="0" w:color="EFEFEF"/>
            </w:tcBorders>
          </w:tcPr>
          <w:p>
            <w:pPr>
              <w:pStyle w:val="TableParagraph"/>
              <w:spacing w:before="59"/>
              <w:ind w:left="177"/>
              <w:rPr>
                <w:sz w:val="20"/>
              </w:rPr>
            </w:pPr>
            <w:r>
              <w:rPr>
                <w:w w:val="100"/>
                <w:sz w:val="20"/>
              </w:rPr>
              <w:t>3</w:t>
            </w:r>
          </w:p>
        </w:tc>
      </w:tr>
      <w:tr>
        <w:trPr>
          <w:trHeight w:val="1064" w:hRule="atLeast"/>
        </w:trPr>
        <w:tc>
          <w:tcPr>
            <w:tcW w:w="1534" w:type="dxa"/>
            <w:tcBorders>
              <w:left w:val="double" w:sz="2" w:space="0" w:color="9F9F9F"/>
            </w:tcBorders>
          </w:tcPr>
          <w:p>
            <w:pPr>
              <w:pStyle w:val="TableParagraph"/>
              <w:spacing w:before="59"/>
              <w:ind w:left="126"/>
              <w:rPr>
                <w:sz w:val="20"/>
              </w:rPr>
            </w:pPr>
            <w:r>
              <w:rPr>
                <w:sz w:val="20"/>
              </w:rPr>
              <w:t>Function set</w:t>
            </w:r>
          </w:p>
        </w:tc>
        <w:tc>
          <w:tcPr>
            <w:tcW w:w="531" w:type="dxa"/>
          </w:tcPr>
          <w:p>
            <w:pPr>
              <w:pStyle w:val="TableParagraph"/>
              <w:spacing w:before="59"/>
              <w:ind w:left="128"/>
              <w:rPr>
                <w:sz w:val="20"/>
              </w:rPr>
            </w:pPr>
            <w:r>
              <w:rPr>
                <w:w w:val="100"/>
                <w:sz w:val="20"/>
              </w:rPr>
              <w:t>0</w:t>
            </w:r>
          </w:p>
        </w:tc>
        <w:tc>
          <w:tcPr>
            <w:tcW w:w="607" w:type="dxa"/>
          </w:tcPr>
          <w:p>
            <w:pPr>
              <w:pStyle w:val="TableParagraph"/>
              <w:spacing w:before="59"/>
              <w:ind w:left="131"/>
              <w:rPr>
                <w:sz w:val="20"/>
              </w:rPr>
            </w:pPr>
            <w:r>
              <w:rPr>
                <w:w w:val="100"/>
                <w:sz w:val="20"/>
              </w:rPr>
              <w:t>0</w:t>
            </w:r>
          </w:p>
        </w:tc>
        <w:tc>
          <w:tcPr>
            <w:tcW w:w="533" w:type="dxa"/>
            <w:shd w:val="clear" w:color="auto" w:fill="DBE4F0"/>
          </w:tcPr>
          <w:p>
            <w:pPr>
              <w:pStyle w:val="TableParagraph"/>
              <w:spacing w:before="59"/>
              <w:ind w:right="127"/>
              <w:jc w:val="center"/>
              <w:rPr>
                <w:sz w:val="20"/>
              </w:rPr>
            </w:pPr>
            <w:r>
              <w:rPr>
                <w:w w:val="100"/>
                <w:sz w:val="20"/>
              </w:rPr>
              <w:t>0</w:t>
            </w:r>
          </w:p>
        </w:tc>
        <w:tc>
          <w:tcPr>
            <w:tcW w:w="530" w:type="dxa"/>
            <w:shd w:val="clear" w:color="auto" w:fill="DBE4F0"/>
          </w:tcPr>
          <w:p>
            <w:pPr>
              <w:pStyle w:val="TableParagraph"/>
              <w:spacing w:before="59"/>
              <w:ind w:left="129"/>
              <w:rPr>
                <w:sz w:val="20"/>
              </w:rPr>
            </w:pPr>
            <w:r>
              <w:rPr>
                <w:w w:val="100"/>
                <w:sz w:val="20"/>
              </w:rPr>
              <w:t>0</w:t>
            </w:r>
          </w:p>
        </w:tc>
        <w:tc>
          <w:tcPr>
            <w:tcW w:w="530" w:type="dxa"/>
            <w:shd w:val="clear" w:color="auto" w:fill="DBE4F0"/>
          </w:tcPr>
          <w:p>
            <w:pPr>
              <w:pStyle w:val="TableParagraph"/>
              <w:spacing w:before="59"/>
              <w:ind w:left="132"/>
              <w:rPr>
                <w:sz w:val="20"/>
              </w:rPr>
            </w:pPr>
            <w:r>
              <w:rPr>
                <w:w w:val="100"/>
                <w:sz w:val="20"/>
              </w:rPr>
              <w:t>1</w:t>
            </w:r>
          </w:p>
        </w:tc>
        <w:tc>
          <w:tcPr>
            <w:tcW w:w="554" w:type="dxa"/>
            <w:shd w:val="clear" w:color="auto" w:fill="DBE4F0"/>
          </w:tcPr>
          <w:p>
            <w:pPr>
              <w:pStyle w:val="TableParagraph"/>
              <w:spacing w:before="59"/>
              <w:ind w:left="130"/>
              <w:rPr>
                <w:sz w:val="20"/>
              </w:rPr>
            </w:pPr>
            <w:r>
              <w:rPr>
                <w:sz w:val="20"/>
              </w:rPr>
              <w:t>DL</w:t>
            </w:r>
          </w:p>
        </w:tc>
        <w:tc>
          <w:tcPr>
            <w:tcW w:w="585" w:type="dxa"/>
            <w:shd w:val="clear" w:color="auto" w:fill="DBE4F0"/>
          </w:tcPr>
          <w:p>
            <w:pPr>
              <w:pStyle w:val="TableParagraph"/>
              <w:spacing w:before="59"/>
              <w:ind w:left="133"/>
              <w:rPr>
                <w:sz w:val="20"/>
              </w:rPr>
            </w:pPr>
            <w:r>
              <w:rPr>
                <w:w w:val="100"/>
                <w:sz w:val="20"/>
              </w:rPr>
              <w:t>N</w:t>
            </w:r>
          </w:p>
        </w:tc>
        <w:tc>
          <w:tcPr>
            <w:tcW w:w="597" w:type="dxa"/>
            <w:shd w:val="clear" w:color="auto" w:fill="DBE4F0"/>
          </w:tcPr>
          <w:p>
            <w:pPr>
              <w:pStyle w:val="TableParagraph"/>
              <w:spacing w:before="59"/>
              <w:ind w:left="134"/>
              <w:rPr>
                <w:sz w:val="20"/>
              </w:rPr>
            </w:pPr>
            <w:r>
              <w:rPr>
                <w:w w:val="100"/>
                <w:sz w:val="20"/>
              </w:rPr>
              <w:t>M</w:t>
            </w:r>
          </w:p>
        </w:tc>
        <w:tc>
          <w:tcPr>
            <w:tcW w:w="553" w:type="dxa"/>
            <w:shd w:val="clear" w:color="auto" w:fill="DBE4F0"/>
          </w:tcPr>
          <w:p>
            <w:pPr>
              <w:pStyle w:val="TableParagraph"/>
              <w:spacing w:before="59"/>
              <w:ind w:left="132"/>
              <w:rPr>
                <w:sz w:val="20"/>
              </w:rPr>
            </w:pPr>
            <w:r>
              <w:rPr>
                <w:w w:val="100"/>
                <w:sz w:val="20"/>
              </w:rPr>
              <w:t>G</w:t>
            </w:r>
          </w:p>
        </w:tc>
        <w:tc>
          <w:tcPr>
            <w:tcW w:w="530" w:type="dxa"/>
            <w:shd w:val="clear" w:color="auto" w:fill="DBE4F0"/>
          </w:tcPr>
          <w:p>
            <w:pPr>
              <w:pStyle w:val="TableParagraph"/>
              <w:spacing w:before="59"/>
              <w:ind w:left="136"/>
              <w:rPr>
                <w:sz w:val="20"/>
              </w:rPr>
            </w:pPr>
            <w:r>
              <w:rPr>
                <w:w w:val="100"/>
                <w:sz w:val="20"/>
              </w:rPr>
              <w:t>0</w:t>
            </w:r>
          </w:p>
        </w:tc>
        <w:tc>
          <w:tcPr>
            <w:tcW w:w="2575" w:type="dxa"/>
            <w:tcBorders>
              <w:right w:val="single" w:sz="6" w:space="0" w:color="EFEFEF"/>
            </w:tcBorders>
          </w:tcPr>
          <w:p>
            <w:pPr>
              <w:pStyle w:val="TableParagraph"/>
              <w:spacing w:before="64"/>
              <w:ind w:left="134" w:right="87"/>
              <w:jc w:val="both"/>
              <w:rPr>
                <w:sz w:val="20"/>
              </w:rPr>
            </w:pPr>
            <w:r>
              <w:rPr>
                <w:sz w:val="20"/>
              </w:rPr>
              <w:t>Sets interface data width (DL), number of display lines (N,M) and voltage generator control (G).</w:t>
            </w:r>
          </w:p>
        </w:tc>
        <w:tc>
          <w:tcPr>
            <w:tcW w:w="767" w:type="dxa"/>
            <w:tcBorders>
              <w:left w:val="single" w:sz="6" w:space="0" w:color="EFEFEF"/>
              <w:bottom w:val="single" w:sz="6" w:space="0" w:color="9F9F9F"/>
            </w:tcBorders>
          </w:tcPr>
          <w:p>
            <w:pPr>
              <w:pStyle w:val="TableParagraph"/>
              <w:spacing w:before="59"/>
              <w:ind w:left="177"/>
              <w:rPr>
                <w:sz w:val="20"/>
              </w:rPr>
            </w:pPr>
            <w:r>
              <w:rPr>
                <w:w w:val="100"/>
                <w:sz w:val="20"/>
              </w:rPr>
              <w:t>3</w:t>
            </w:r>
          </w:p>
        </w:tc>
      </w:tr>
      <w:tr>
        <w:trPr>
          <w:trHeight w:val="607" w:hRule="atLeast"/>
        </w:trPr>
        <w:tc>
          <w:tcPr>
            <w:tcW w:w="1534" w:type="dxa"/>
            <w:tcBorders>
              <w:left w:val="double" w:sz="2" w:space="0" w:color="9F9F9F"/>
            </w:tcBorders>
          </w:tcPr>
          <w:p>
            <w:pPr>
              <w:pStyle w:val="TableParagraph"/>
              <w:tabs>
                <w:tab w:pos="639" w:val="left" w:leader="none"/>
              </w:tabs>
              <w:spacing w:line="228" w:lineRule="exact" w:before="69"/>
              <w:ind w:left="126"/>
              <w:rPr>
                <w:sz w:val="20"/>
              </w:rPr>
            </w:pPr>
            <w:r>
              <w:rPr>
                <w:sz w:val="20"/>
              </w:rPr>
              <w:t>Set</w:t>
              <w:tab/>
              <w:t>CGRAM</w:t>
            </w:r>
          </w:p>
          <w:p>
            <w:pPr>
              <w:pStyle w:val="TableParagraph"/>
              <w:spacing w:line="228" w:lineRule="exact"/>
              <w:ind w:left="126"/>
              <w:rPr>
                <w:sz w:val="20"/>
              </w:rPr>
            </w:pPr>
            <w:r>
              <w:rPr>
                <w:sz w:val="20"/>
              </w:rPr>
              <w:t>addr</w:t>
            </w:r>
          </w:p>
        </w:tc>
        <w:tc>
          <w:tcPr>
            <w:tcW w:w="531" w:type="dxa"/>
          </w:tcPr>
          <w:p>
            <w:pPr>
              <w:pStyle w:val="TableParagraph"/>
              <w:spacing w:before="64"/>
              <w:ind w:left="128"/>
              <w:rPr>
                <w:sz w:val="20"/>
              </w:rPr>
            </w:pPr>
            <w:r>
              <w:rPr>
                <w:w w:val="100"/>
                <w:sz w:val="20"/>
              </w:rPr>
              <w:t>0</w:t>
            </w:r>
          </w:p>
        </w:tc>
        <w:tc>
          <w:tcPr>
            <w:tcW w:w="607" w:type="dxa"/>
          </w:tcPr>
          <w:p>
            <w:pPr>
              <w:pStyle w:val="TableParagraph"/>
              <w:spacing w:before="64"/>
              <w:ind w:left="131"/>
              <w:rPr>
                <w:sz w:val="20"/>
              </w:rPr>
            </w:pPr>
            <w:r>
              <w:rPr>
                <w:w w:val="100"/>
                <w:sz w:val="20"/>
              </w:rPr>
              <w:t>0</w:t>
            </w:r>
          </w:p>
        </w:tc>
        <w:tc>
          <w:tcPr>
            <w:tcW w:w="533" w:type="dxa"/>
            <w:shd w:val="clear" w:color="auto" w:fill="DBE4F0"/>
          </w:tcPr>
          <w:p>
            <w:pPr>
              <w:pStyle w:val="TableParagraph"/>
              <w:spacing w:before="64"/>
              <w:ind w:right="127"/>
              <w:jc w:val="center"/>
              <w:rPr>
                <w:sz w:val="20"/>
              </w:rPr>
            </w:pPr>
            <w:r>
              <w:rPr>
                <w:w w:val="100"/>
                <w:sz w:val="20"/>
              </w:rPr>
              <w:t>0</w:t>
            </w:r>
          </w:p>
        </w:tc>
        <w:tc>
          <w:tcPr>
            <w:tcW w:w="530" w:type="dxa"/>
            <w:shd w:val="clear" w:color="auto" w:fill="DBE4F0"/>
          </w:tcPr>
          <w:p>
            <w:pPr>
              <w:pStyle w:val="TableParagraph"/>
              <w:spacing w:before="64"/>
              <w:ind w:left="129"/>
              <w:rPr>
                <w:sz w:val="20"/>
              </w:rPr>
            </w:pPr>
            <w:r>
              <w:rPr>
                <w:w w:val="100"/>
                <w:sz w:val="20"/>
              </w:rPr>
              <w:t>1</w:t>
            </w:r>
          </w:p>
        </w:tc>
        <w:tc>
          <w:tcPr>
            <w:tcW w:w="3349" w:type="dxa"/>
            <w:gridSpan w:val="6"/>
            <w:shd w:val="clear" w:color="auto" w:fill="DBE4F0"/>
          </w:tcPr>
          <w:p>
            <w:pPr>
              <w:pStyle w:val="TableParagraph"/>
              <w:spacing w:before="64"/>
              <w:ind w:left="598"/>
              <w:rPr>
                <w:sz w:val="20"/>
              </w:rPr>
            </w:pPr>
            <w:r>
              <w:rPr>
                <w:sz w:val="20"/>
              </w:rPr>
              <w:t>Character Generator RAM</w:t>
            </w:r>
          </w:p>
        </w:tc>
        <w:tc>
          <w:tcPr>
            <w:tcW w:w="2575" w:type="dxa"/>
            <w:tcBorders>
              <w:right w:val="single" w:sz="6" w:space="0" w:color="9F9F9F"/>
            </w:tcBorders>
          </w:tcPr>
          <w:p>
            <w:pPr>
              <w:pStyle w:val="TableParagraph"/>
              <w:spacing w:before="64"/>
              <w:ind w:left="134"/>
              <w:rPr>
                <w:sz w:val="20"/>
              </w:rPr>
            </w:pPr>
            <w:r>
              <w:rPr>
                <w:sz w:val="20"/>
              </w:rPr>
              <w:t>Sets CGRAM addres</w:t>
            </w:r>
          </w:p>
        </w:tc>
        <w:tc>
          <w:tcPr>
            <w:tcW w:w="767" w:type="dxa"/>
            <w:tcBorders>
              <w:top w:val="single" w:sz="6" w:space="0" w:color="9F9F9F"/>
              <w:left w:val="single" w:sz="6" w:space="0" w:color="9F9F9F"/>
              <w:bottom w:val="single" w:sz="6" w:space="0" w:color="EFEFEF"/>
              <w:right w:val="single" w:sz="6" w:space="0" w:color="EFEFEF"/>
            </w:tcBorders>
          </w:tcPr>
          <w:p>
            <w:pPr>
              <w:pStyle w:val="TableParagraph"/>
              <w:spacing w:before="64"/>
              <w:ind w:left="177"/>
              <w:rPr>
                <w:sz w:val="20"/>
              </w:rPr>
            </w:pPr>
            <w:r>
              <w:rPr>
                <w:w w:val="100"/>
                <w:sz w:val="20"/>
              </w:rPr>
              <w:t>3</w:t>
            </w:r>
          </w:p>
        </w:tc>
      </w:tr>
      <w:tr>
        <w:trPr>
          <w:trHeight w:val="603" w:hRule="atLeast"/>
        </w:trPr>
        <w:tc>
          <w:tcPr>
            <w:tcW w:w="1534" w:type="dxa"/>
            <w:tcBorders>
              <w:left w:val="double" w:sz="2" w:space="0" w:color="9F9F9F"/>
            </w:tcBorders>
          </w:tcPr>
          <w:p>
            <w:pPr>
              <w:pStyle w:val="TableParagraph"/>
              <w:tabs>
                <w:tab w:pos="629" w:val="left" w:leader="none"/>
              </w:tabs>
              <w:spacing w:line="228" w:lineRule="exact" w:before="64"/>
              <w:ind w:left="126"/>
              <w:rPr>
                <w:sz w:val="20"/>
              </w:rPr>
            </w:pPr>
            <w:r>
              <w:rPr>
                <w:sz w:val="20"/>
              </w:rPr>
              <w:t>Set</w:t>
              <w:tab/>
            </w:r>
            <w:r>
              <w:rPr>
                <w:spacing w:val="-3"/>
                <w:sz w:val="20"/>
              </w:rPr>
              <w:t>DDRAM</w:t>
            </w:r>
          </w:p>
          <w:p>
            <w:pPr>
              <w:pStyle w:val="TableParagraph"/>
              <w:spacing w:line="228" w:lineRule="exact"/>
              <w:ind w:left="126"/>
              <w:rPr>
                <w:sz w:val="20"/>
              </w:rPr>
            </w:pPr>
            <w:r>
              <w:rPr>
                <w:sz w:val="20"/>
              </w:rPr>
              <w:t>addr</w:t>
            </w:r>
          </w:p>
        </w:tc>
        <w:tc>
          <w:tcPr>
            <w:tcW w:w="531" w:type="dxa"/>
          </w:tcPr>
          <w:p>
            <w:pPr>
              <w:pStyle w:val="TableParagraph"/>
              <w:spacing w:before="59"/>
              <w:ind w:left="128"/>
              <w:rPr>
                <w:sz w:val="20"/>
              </w:rPr>
            </w:pPr>
            <w:r>
              <w:rPr>
                <w:w w:val="100"/>
                <w:sz w:val="20"/>
              </w:rPr>
              <w:t>0</w:t>
            </w:r>
          </w:p>
        </w:tc>
        <w:tc>
          <w:tcPr>
            <w:tcW w:w="607" w:type="dxa"/>
          </w:tcPr>
          <w:p>
            <w:pPr>
              <w:pStyle w:val="TableParagraph"/>
              <w:spacing w:before="59"/>
              <w:ind w:left="131"/>
              <w:rPr>
                <w:sz w:val="20"/>
              </w:rPr>
            </w:pPr>
            <w:r>
              <w:rPr>
                <w:w w:val="100"/>
                <w:sz w:val="20"/>
              </w:rPr>
              <w:t>0</w:t>
            </w:r>
          </w:p>
        </w:tc>
        <w:tc>
          <w:tcPr>
            <w:tcW w:w="533" w:type="dxa"/>
            <w:shd w:val="clear" w:color="auto" w:fill="DBE4F0"/>
          </w:tcPr>
          <w:p>
            <w:pPr>
              <w:pStyle w:val="TableParagraph"/>
              <w:spacing w:before="59"/>
              <w:ind w:right="127"/>
              <w:jc w:val="center"/>
              <w:rPr>
                <w:sz w:val="20"/>
              </w:rPr>
            </w:pPr>
            <w:r>
              <w:rPr>
                <w:w w:val="100"/>
                <w:sz w:val="20"/>
              </w:rPr>
              <w:t>1</w:t>
            </w:r>
          </w:p>
        </w:tc>
        <w:tc>
          <w:tcPr>
            <w:tcW w:w="3879" w:type="dxa"/>
            <w:gridSpan w:val="7"/>
            <w:shd w:val="clear" w:color="auto" w:fill="DBE4F0"/>
          </w:tcPr>
          <w:p>
            <w:pPr>
              <w:pStyle w:val="TableParagraph"/>
              <w:spacing w:before="59"/>
              <w:ind w:left="921"/>
              <w:rPr>
                <w:sz w:val="20"/>
              </w:rPr>
            </w:pPr>
            <w:r>
              <w:rPr>
                <w:sz w:val="20"/>
              </w:rPr>
              <w:t>Display data ram address</w:t>
            </w:r>
          </w:p>
        </w:tc>
        <w:tc>
          <w:tcPr>
            <w:tcW w:w="2575" w:type="dxa"/>
            <w:tcBorders>
              <w:right w:val="single" w:sz="6" w:space="0" w:color="EFEFEF"/>
            </w:tcBorders>
          </w:tcPr>
          <w:p>
            <w:pPr>
              <w:pStyle w:val="TableParagraph"/>
              <w:spacing w:before="59"/>
              <w:ind w:left="134"/>
              <w:rPr>
                <w:sz w:val="20"/>
              </w:rPr>
            </w:pPr>
            <w:r>
              <w:rPr>
                <w:sz w:val="20"/>
              </w:rPr>
              <w:t>Sets DDRAM addres</w:t>
            </w:r>
          </w:p>
        </w:tc>
        <w:tc>
          <w:tcPr>
            <w:tcW w:w="767" w:type="dxa"/>
            <w:tcBorders>
              <w:top w:val="single" w:sz="6" w:space="0" w:color="EFEFEF"/>
              <w:left w:val="single" w:sz="6" w:space="0" w:color="EFEFEF"/>
              <w:bottom w:val="single" w:sz="6" w:space="0" w:color="9F9F9F"/>
            </w:tcBorders>
          </w:tcPr>
          <w:p>
            <w:pPr>
              <w:pStyle w:val="TableParagraph"/>
              <w:spacing w:before="59"/>
              <w:ind w:left="177"/>
              <w:rPr>
                <w:sz w:val="20"/>
              </w:rPr>
            </w:pPr>
            <w:r>
              <w:rPr>
                <w:w w:val="100"/>
                <w:sz w:val="20"/>
              </w:rPr>
              <w:t>3</w:t>
            </w:r>
          </w:p>
        </w:tc>
      </w:tr>
      <w:tr>
        <w:trPr>
          <w:trHeight w:val="608" w:hRule="atLeast"/>
        </w:trPr>
        <w:tc>
          <w:tcPr>
            <w:tcW w:w="1534" w:type="dxa"/>
            <w:tcBorders>
              <w:left w:val="double" w:sz="2" w:space="0" w:color="9F9F9F"/>
            </w:tcBorders>
          </w:tcPr>
          <w:p>
            <w:pPr>
              <w:pStyle w:val="TableParagraph"/>
              <w:spacing w:before="64"/>
              <w:ind w:left="126"/>
              <w:rPr>
                <w:sz w:val="20"/>
              </w:rPr>
            </w:pPr>
            <w:r>
              <w:rPr>
                <w:sz w:val="20"/>
              </w:rPr>
              <w:t>Buzy flag &amp; Addr</w:t>
            </w:r>
          </w:p>
        </w:tc>
        <w:tc>
          <w:tcPr>
            <w:tcW w:w="531" w:type="dxa"/>
          </w:tcPr>
          <w:p>
            <w:pPr>
              <w:pStyle w:val="TableParagraph"/>
              <w:spacing w:before="60"/>
              <w:ind w:left="128"/>
              <w:rPr>
                <w:sz w:val="20"/>
              </w:rPr>
            </w:pPr>
            <w:r>
              <w:rPr>
                <w:w w:val="100"/>
                <w:sz w:val="20"/>
              </w:rPr>
              <w:t>0</w:t>
            </w:r>
          </w:p>
        </w:tc>
        <w:tc>
          <w:tcPr>
            <w:tcW w:w="607" w:type="dxa"/>
          </w:tcPr>
          <w:p>
            <w:pPr>
              <w:pStyle w:val="TableParagraph"/>
              <w:spacing w:before="60"/>
              <w:ind w:left="131"/>
              <w:rPr>
                <w:sz w:val="20"/>
              </w:rPr>
            </w:pPr>
            <w:r>
              <w:rPr>
                <w:w w:val="100"/>
                <w:sz w:val="20"/>
              </w:rPr>
              <w:t>0</w:t>
            </w:r>
          </w:p>
        </w:tc>
        <w:tc>
          <w:tcPr>
            <w:tcW w:w="533" w:type="dxa"/>
            <w:shd w:val="clear" w:color="auto" w:fill="DBE4F0"/>
          </w:tcPr>
          <w:p>
            <w:pPr>
              <w:pStyle w:val="TableParagraph"/>
              <w:spacing w:before="60"/>
              <w:ind w:left="101" w:right="95"/>
              <w:jc w:val="center"/>
              <w:rPr>
                <w:sz w:val="20"/>
              </w:rPr>
            </w:pPr>
            <w:r>
              <w:rPr>
                <w:sz w:val="20"/>
              </w:rPr>
              <w:t>BF</w:t>
            </w:r>
          </w:p>
        </w:tc>
        <w:tc>
          <w:tcPr>
            <w:tcW w:w="3879" w:type="dxa"/>
            <w:gridSpan w:val="7"/>
            <w:shd w:val="clear" w:color="auto" w:fill="DBE4F0"/>
          </w:tcPr>
          <w:p>
            <w:pPr>
              <w:pStyle w:val="TableParagraph"/>
              <w:spacing w:before="60"/>
              <w:ind w:left="1276"/>
              <w:rPr>
                <w:sz w:val="20"/>
              </w:rPr>
            </w:pPr>
            <w:r>
              <w:rPr>
                <w:sz w:val="20"/>
              </w:rPr>
              <w:t>Address counter</w:t>
            </w:r>
          </w:p>
        </w:tc>
        <w:tc>
          <w:tcPr>
            <w:tcW w:w="2575" w:type="dxa"/>
            <w:tcBorders>
              <w:right w:val="single" w:sz="6" w:space="0" w:color="9F9F9F"/>
            </w:tcBorders>
          </w:tcPr>
          <w:p>
            <w:pPr>
              <w:pStyle w:val="TableParagraph"/>
              <w:spacing w:before="64"/>
              <w:ind w:left="134"/>
              <w:rPr>
                <w:sz w:val="20"/>
              </w:rPr>
            </w:pPr>
            <w:r>
              <w:rPr>
                <w:sz w:val="20"/>
              </w:rPr>
              <w:t>Reads buzy flag &amp; address counter</w:t>
            </w:r>
          </w:p>
        </w:tc>
        <w:tc>
          <w:tcPr>
            <w:tcW w:w="767" w:type="dxa"/>
            <w:vMerge w:val="restart"/>
            <w:tcBorders>
              <w:top w:val="single" w:sz="6" w:space="0" w:color="9F9F9F"/>
              <w:left w:val="single" w:sz="6" w:space="0" w:color="9F9F9F"/>
              <w:bottom w:val="single" w:sz="6" w:space="0" w:color="EFEFEF"/>
              <w:right w:val="single" w:sz="6" w:space="0" w:color="EFEFEF"/>
            </w:tcBorders>
          </w:tcPr>
          <w:p>
            <w:pPr>
              <w:pStyle w:val="TableParagraph"/>
              <w:spacing w:before="60"/>
              <w:ind w:left="177"/>
              <w:rPr>
                <w:sz w:val="20"/>
              </w:rPr>
            </w:pPr>
            <w:r>
              <w:rPr>
                <w:w w:val="100"/>
                <w:sz w:val="20"/>
              </w:rPr>
              <w:t>0</w:t>
            </w:r>
          </w:p>
          <w:p>
            <w:pPr>
              <w:pStyle w:val="TableParagraph"/>
              <w:rPr>
                <w:sz w:val="22"/>
              </w:rPr>
            </w:pPr>
          </w:p>
          <w:p>
            <w:pPr>
              <w:pStyle w:val="TableParagraph"/>
              <w:spacing w:before="169"/>
              <w:ind w:left="177"/>
              <w:rPr>
                <w:sz w:val="20"/>
              </w:rPr>
            </w:pPr>
            <w:r>
              <w:rPr>
                <w:w w:val="100"/>
                <w:sz w:val="20"/>
              </w:rPr>
              <w:t>3</w:t>
            </w:r>
          </w:p>
          <w:p>
            <w:pPr>
              <w:pStyle w:val="TableParagraph"/>
              <w:rPr>
                <w:sz w:val="22"/>
              </w:rPr>
            </w:pPr>
          </w:p>
          <w:p>
            <w:pPr>
              <w:pStyle w:val="TableParagraph"/>
              <w:spacing w:before="165"/>
              <w:ind w:left="177"/>
              <w:rPr>
                <w:sz w:val="20"/>
              </w:rPr>
            </w:pPr>
            <w:r>
              <w:rPr>
                <w:w w:val="100"/>
                <w:sz w:val="20"/>
              </w:rPr>
              <w:t>3</w:t>
            </w:r>
          </w:p>
        </w:tc>
      </w:tr>
      <w:tr>
        <w:trPr>
          <w:trHeight w:val="603" w:hRule="atLeast"/>
        </w:trPr>
        <w:tc>
          <w:tcPr>
            <w:tcW w:w="1534" w:type="dxa"/>
            <w:tcBorders>
              <w:left w:val="double" w:sz="2" w:space="0" w:color="9F9F9F"/>
            </w:tcBorders>
          </w:tcPr>
          <w:p>
            <w:pPr>
              <w:pStyle w:val="TableParagraph"/>
              <w:spacing w:before="59"/>
              <w:ind w:left="126"/>
              <w:rPr>
                <w:sz w:val="20"/>
              </w:rPr>
            </w:pPr>
            <w:r>
              <w:rPr>
                <w:sz w:val="20"/>
              </w:rPr>
              <w:t>Read data</w:t>
            </w:r>
          </w:p>
        </w:tc>
        <w:tc>
          <w:tcPr>
            <w:tcW w:w="531" w:type="dxa"/>
          </w:tcPr>
          <w:p>
            <w:pPr>
              <w:pStyle w:val="TableParagraph"/>
              <w:spacing w:before="59"/>
              <w:ind w:left="128"/>
              <w:rPr>
                <w:sz w:val="20"/>
              </w:rPr>
            </w:pPr>
            <w:r>
              <w:rPr>
                <w:w w:val="100"/>
                <w:sz w:val="20"/>
              </w:rPr>
              <w:t>1</w:t>
            </w:r>
          </w:p>
        </w:tc>
        <w:tc>
          <w:tcPr>
            <w:tcW w:w="607" w:type="dxa"/>
          </w:tcPr>
          <w:p>
            <w:pPr>
              <w:pStyle w:val="TableParagraph"/>
              <w:spacing w:before="59"/>
              <w:ind w:left="131"/>
              <w:rPr>
                <w:sz w:val="20"/>
              </w:rPr>
            </w:pPr>
            <w:r>
              <w:rPr>
                <w:w w:val="100"/>
                <w:sz w:val="20"/>
              </w:rPr>
              <w:t>0</w:t>
            </w:r>
          </w:p>
        </w:tc>
        <w:tc>
          <w:tcPr>
            <w:tcW w:w="4412" w:type="dxa"/>
            <w:gridSpan w:val="8"/>
            <w:shd w:val="clear" w:color="auto" w:fill="DBE4F0"/>
          </w:tcPr>
          <w:p>
            <w:pPr>
              <w:pStyle w:val="TableParagraph"/>
              <w:spacing w:before="59"/>
              <w:ind w:left="1753" w:right="1735"/>
              <w:jc w:val="center"/>
              <w:rPr>
                <w:sz w:val="20"/>
              </w:rPr>
            </w:pPr>
            <w:r>
              <w:rPr>
                <w:sz w:val="20"/>
              </w:rPr>
              <w:t>Read data</w:t>
            </w:r>
          </w:p>
        </w:tc>
        <w:tc>
          <w:tcPr>
            <w:tcW w:w="2575" w:type="dxa"/>
            <w:tcBorders>
              <w:right w:val="single" w:sz="6" w:space="0" w:color="9F9F9F"/>
            </w:tcBorders>
          </w:tcPr>
          <w:p>
            <w:pPr>
              <w:pStyle w:val="TableParagraph"/>
              <w:spacing w:line="235" w:lineRule="auto" w:before="68"/>
              <w:ind w:left="134" w:right="36"/>
              <w:rPr>
                <w:sz w:val="20"/>
              </w:rPr>
            </w:pPr>
            <w:r>
              <w:rPr>
                <w:sz w:val="20"/>
              </w:rPr>
              <w:t>Reads data from CCGRAM or DDRAM</w:t>
            </w:r>
          </w:p>
        </w:tc>
        <w:tc>
          <w:tcPr>
            <w:tcW w:w="767" w:type="dxa"/>
            <w:vMerge/>
            <w:tcBorders>
              <w:top w:val="nil"/>
              <w:left w:val="single" w:sz="6" w:space="0" w:color="9F9F9F"/>
              <w:bottom w:val="single" w:sz="6" w:space="0" w:color="EFEFEF"/>
              <w:right w:val="single" w:sz="6" w:space="0" w:color="EFEFEF"/>
            </w:tcBorders>
          </w:tcPr>
          <w:p>
            <w:pPr>
              <w:rPr>
                <w:sz w:val="2"/>
                <w:szCs w:val="2"/>
              </w:rPr>
            </w:pPr>
          </w:p>
        </w:tc>
      </w:tr>
      <w:tr>
        <w:trPr>
          <w:trHeight w:val="605" w:hRule="atLeast"/>
        </w:trPr>
        <w:tc>
          <w:tcPr>
            <w:tcW w:w="1534" w:type="dxa"/>
            <w:tcBorders>
              <w:left w:val="double" w:sz="2" w:space="0" w:color="9F9F9F"/>
            </w:tcBorders>
          </w:tcPr>
          <w:p>
            <w:pPr>
              <w:pStyle w:val="TableParagraph"/>
              <w:spacing w:before="59"/>
              <w:ind w:left="126"/>
              <w:rPr>
                <w:sz w:val="20"/>
              </w:rPr>
            </w:pPr>
            <w:r>
              <w:rPr>
                <w:sz w:val="20"/>
              </w:rPr>
              <w:t>Read data</w:t>
            </w:r>
          </w:p>
        </w:tc>
        <w:tc>
          <w:tcPr>
            <w:tcW w:w="531" w:type="dxa"/>
          </w:tcPr>
          <w:p>
            <w:pPr>
              <w:pStyle w:val="TableParagraph"/>
              <w:spacing w:before="59"/>
              <w:ind w:left="128"/>
              <w:rPr>
                <w:sz w:val="20"/>
              </w:rPr>
            </w:pPr>
            <w:r>
              <w:rPr>
                <w:w w:val="100"/>
                <w:sz w:val="20"/>
              </w:rPr>
              <w:t>1</w:t>
            </w:r>
          </w:p>
        </w:tc>
        <w:tc>
          <w:tcPr>
            <w:tcW w:w="607" w:type="dxa"/>
          </w:tcPr>
          <w:p>
            <w:pPr>
              <w:pStyle w:val="TableParagraph"/>
              <w:spacing w:before="59"/>
              <w:ind w:left="131"/>
              <w:rPr>
                <w:sz w:val="20"/>
              </w:rPr>
            </w:pPr>
            <w:r>
              <w:rPr>
                <w:w w:val="100"/>
                <w:sz w:val="20"/>
              </w:rPr>
              <w:t>1</w:t>
            </w:r>
          </w:p>
        </w:tc>
        <w:tc>
          <w:tcPr>
            <w:tcW w:w="4412" w:type="dxa"/>
            <w:gridSpan w:val="8"/>
            <w:shd w:val="clear" w:color="auto" w:fill="DBE4F0"/>
          </w:tcPr>
          <w:p>
            <w:pPr>
              <w:pStyle w:val="TableParagraph"/>
              <w:spacing w:before="59"/>
              <w:ind w:left="1753" w:right="1735"/>
              <w:jc w:val="center"/>
              <w:rPr>
                <w:sz w:val="20"/>
              </w:rPr>
            </w:pPr>
            <w:r>
              <w:rPr>
                <w:sz w:val="20"/>
              </w:rPr>
              <w:t>Write data</w:t>
            </w:r>
          </w:p>
        </w:tc>
        <w:tc>
          <w:tcPr>
            <w:tcW w:w="2575" w:type="dxa"/>
            <w:tcBorders>
              <w:right w:val="single" w:sz="6" w:space="0" w:color="9F9F9F"/>
            </w:tcBorders>
          </w:tcPr>
          <w:p>
            <w:pPr>
              <w:pStyle w:val="TableParagraph"/>
              <w:spacing w:before="64"/>
              <w:ind w:left="134"/>
              <w:rPr>
                <w:sz w:val="20"/>
              </w:rPr>
            </w:pPr>
            <w:r>
              <w:rPr>
                <w:sz w:val="20"/>
              </w:rPr>
              <w:t>Write data to CCGRAM or DDRAM</w:t>
            </w:r>
          </w:p>
        </w:tc>
        <w:tc>
          <w:tcPr>
            <w:tcW w:w="767" w:type="dxa"/>
            <w:vMerge/>
            <w:tcBorders>
              <w:top w:val="nil"/>
              <w:left w:val="single" w:sz="6" w:space="0" w:color="9F9F9F"/>
              <w:bottom w:val="single" w:sz="6" w:space="0" w:color="EFEFEF"/>
              <w:right w:val="single" w:sz="6" w:space="0" w:color="EFEFEF"/>
            </w:tcBorders>
          </w:tcPr>
          <w:p>
            <w:pPr>
              <w:rPr>
                <w:sz w:val="2"/>
                <w:szCs w:val="2"/>
              </w:rPr>
            </w:pPr>
          </w:p>
        </w:tc>
      </w:tr>
    </w:tbl>
    <w:p>
      <w:pPr>
        <w:spacing w:line="237" w:lineRule="auto" w:before="81"/>
        <w:ind w:left="676" w:right="576" w:firstLine="566"/>
        <w:jc w:val="both"/>
        <w:rPr>
          <w:sz w:val="24"/>
        </w:rPr>
      </w:pPr>
      <w:r>
        <w:rPr/>
        <w:pict>
          <v:rect style="position:absolute;margin-left:544.299988pt;margin-top:-162.028915pt;width:.71997pt;height:30.72pt;mso-position-horizontal-relative:page;mso-position-vertical-relative:paragraph;z-index:-29387776" filled="true" fillcolor="#efefef" stroked="false">
            <v:fill type="solid"/>
            <w10:wrap type="none"/>
          </v:rect>
        </w:pict>
      </w:r>
      <w:r>
        <w:rPr/>
        <w:pict>
          <v:rect style="position:absolute;margin-left:577.679993pt;margin-top:-162.028915pt;width:.72003pt;height:30.72pt;mso-position-horizontal-relative:page;mso-position-vertical-relative:paragraph;z-index:-29387264" filled="true" fillcolor="#9f9f9f" stroked="false">
            <v:fill type="solid"/>
            <w10:wrap type="none"/>
          </v:rect>
        </w:pict>
      </w:r>
      <w:r>
        <w:rPr/>
        <w:pict>
          <v:group style="position:absolute;margin-left:544.299988pt;margin-top:-96.958939pt;width:34.1pt;height:95.55pt;mso-position-horizontal-relative:page;mso-position-vertical-relative:paragraph;z-index:-29386752" coordorigin="10886,-1939" coordsize="682,1911">
            <v:shape style="position:absolute;left:10886;top:-1340;width:668;height:15" coordorigin="10886,-1339" coordsize="668,15" path="m10900,-1339l10886,-1339,10886,-1325,10900,-1325,10900,-1339xm11554,-1339l10900,-1339,10900,-1325,11554,-1325,11554,-1339xe" filled="true" fillcolor="#9f9f9f" stroked="false">
              <v:path arrowok="t"/>
              <v:fill type="solid"/>
            </v:shape>
            <v:rect style="position:absolute;left:10886;top:-1940;width:15;height:615" filled="true" fillcolor="#efefef" stroked="false">
              <v:fill type="solid"/>
            </v:rect>
            <v:rect style="position:absolute;left:11553;top:-1940;width:15;height:615" filled="true" fillcolor="#9f9f9f" stroked="false">
              <v:fill type="solid"/>
            </v:rect>
            <v:shape style="position:absolute;left:10900;top:-1287;width:668;height:15" coordorigin="10900,-1286" coordsize="668,15" path="m11568,-1286l11554,-1286,10900,-1286,10900,-1272,11554,-1272,11568,-1272,11568,-1286xe" filled="true" fillcolor="#efefef" stroked="false">
              <v:path arrowok="t"/>
              <v:fill type="solid"/>
            </v:shape>
            <v:shape style="position:absolute;left:10886;top:-692;width:668;height:15" coordorigin="10886,-691" coordsize="668,15" path="m10900,-691l10886,-691,10886,-677,10900,-677,10900,-691xm11554,-691l10900,-691,10900,-677,11554,-677,11554,-691xe" filled="true" fillcolor="#9f9f9f" stroked="false">
              <v:path arrowok="t"/>
              <v:fill type="solid"/>
            </v:shape>
            <v:rect style="position:absolute;left:10886;top:-1287;width:15;height:610" filled="true" fillcolor="#efefef" stroked="false">
              <v:fill type="solid"/>
            </v:rect>
            <v:rect style="position:absolute;left:11553;top:-1287;width:15;height:610" filled="true" fillcolor="#9f9f9f" stroked="false">
              <v:fill type="solid"/>
            </v:rect>
            <v:shape style="position:absolute;left:10886;top:-639;width:682;height:610" coordorigin="10886,-638" coordsize="682,610" path="m10900,-638l10886,-638,10886,-28,10900,-28,10900,-638xm11568,-638l11554,-638,11554,-638,10900,-638,10900,-624,11554,-624,11554,-624,11568,-624,11568,-638xe" filled="true" fillcolor="#efefef" stroked="false">
              <v:path arrowok="t"/>
              <v:fill type="solid"/>
            </v:shape>
            <v:rect style="position:absolute;left:11553;top:-639;width:15;height:610" filled="true" fillcolor="#9f9f9f" stroked="false">
              <v:fill type="solid"/>
            </v:rect>
            <w10:wrap type="none"/>
          </v:group>
        </w:pict>
      </w:r>
      <w:r>
        <w:rPr>
          <w:b/>
          <w:i/>
          <w:sz w:val="24"/>
        </w:rPr>
        <w:t>Lệnh xoá màn hình “Clear Display”</w:t>
      </w:r>
      <w:r>
        <w:rPr>
          <w:sz w:val="24"/>
        </w:rPr>
        <w:t>: khi thực hiện lệnh này thì LCD sẽ bị xoá </w:t>
      </w:r>
      <w:r>
        <w:rPr>
          <w:spacing w:val="-3"/>
          <w:sz w:val="24"/>
        </w:rPr>
        <w:t>và bộ </w:t>
      </w:r>
      <w:r>
        <w:rPr>
          <w:sz w:val="24"/>
        </w:rPr>
        <w:t>đếm địa chỉ đƣợc xoá </w:t>
      </w:r>
      <w:r>
        <w:rPr>
          <w:spacing w:val="-3"/>
          <w:sz w:val="24"/>
        </w:rPr>
        <w:t>về</w:t>
      </w:r>
      <w:r>
        <w:rPr>
          <w:spacing w:val="3"/>
          <w:sz w:val="24"/>
        </w:rPr>
        <w:t> </w:t>
      </w:r>
      <w:r>
        <w:rPr>
          <w:sz w:val="24"/>
        </w:rPr>
        <w:t>0.</w:t>
      </w:r>
    </w:p>
    <w:p>
      <w:pPr>
        <w:spacing w:line="237" w:lineRule="auto" w:before="125"/>
        <w:ind w:left="676" w:right="565" w:firstLine="566"/>
        <w:jc w:val="both"/>
        <w:rPr>
          <w:sz w:val="24"/>
        </w:rPr>
      </w:pPr>
      <w:r>
        <w:rPr>
          <w:b/>
          <w:i/>
          <w:sz w:val="24"/>
        </w:rPr>
        <w:t>Lệnh di chuyển con trỏ về đầu màn hình “Cursor Home”</w:t>
      </w:r>
      <w:r>
        <w:rPr>
          <w:sz w:val="24"/>
        </w:rPr>
        <w:t>: khi thực hiện lệnh này thì </w:t>
      </w:r>
      <w:r>
        <w:rPr>
          <w:spacing w:val="-3"/>
          <w:sz w:val="24"/>
        </w:rPr>
        <w:t>bộ </w:t>
      </w:r>
      <w:r>
        <w:rPr>
          <w:sz w:val="24"/>
        </w:rPr>
        <w:t>đếm địa chỉ đƣợc xoá </w:t>
      </w:r>
      <w:r>
        <w:rPr>
          <w:spacing w:val="-3"/>
          <w:sz w:val="24"/>
        </w:rPr>
        <w:t>về </w:t>
      </w:r>
      <w:r>
        <w:rPr>
          <w:sz w:val="24"/>
        </w:rPr>
        <w:t>0, phần hiển thị trở </w:t>
      </w:r>
      <w:r>
        <w:rPr>
          <w:spacing w:val="-3"/>
          <w:sz w:val="24"/>
        </w:rPr>
        <w:t>về </w:t>
      </w:r>
      <w:r>
        <w:rPr>
          <w:sz w:val="24"/>
        </w:rPr>
        <w:t>vị </w:t>
      </w:r>
      <w:r>
        <w:rPr>
          <w:spacing w:val="3"/>
          <w:sz w:val="24"/>
        </w:rPr>
        <w:t>trí </w:t>
      </w:r>
      <w:r>
        <w:rPr>
          <w:sz w:val="24"/>
        </w:rPr>
        <w:t>gốc đã bị dịch trƣớc đó. Nội dung </w:t>
      </w:r>
      <w:r>
        <w:rPr>
          <w:spacing w:val="-3"/>
          <w:sz w:val="24"/>
        </w:rPr>
        <w:t>bộ </w:t>
      </w:r>
      <w:r>
        <w:rPr>
          <w:sz w:val="24"/>
        </w:rPr>
        <w:t>nhớ RAM </w:t>
      </w:r>
      <w:r>
        <w:rPr>
          <w:spacing w:val="-15"/>
          <w:sz w:val="24"/>
        </w:rPr>
        <w:t>hiển </w:t>
      </w:r>
      <w:r>
        <w:rPr>
          <w:sz w:val="24"/>
        </w:rPr>
        <w:t>thị DDRAM không bị thay</w:t>
      </w:r>
      <w:r>
        <w:rPr>
          <w:spacing w:val="-18"/>
          <w:sz w:val="24"/>
        </w:rPr>
        <w:t> </w:t>
      </w:r>
      <w:r>
        <w:rPr>
          <w:sz w:val="24"/>
        </w:rPr>
        <w:t>đổi.</w:t>
      </w:r>
    </w:p>
    <w:p>
      <w:pPr>
        <w:pStyle w:val="BodyText"/>
        <w:spacing w:before="125"/>
        <w:ind w:left="676" w:right="572" w:firstLine="566"/>
        <w:jc w:val="both"/>
      </w:pPr>
      <w:r>
        <w:rPr>
          <w:b/>
          <w:i/>
        </w:rPr>
        <w:t>Lệnh thiết lập lối vào “Entry mode set”</w:t>
      </w:r>
      <w:r>
        <w:rPr/>
        <w:t>: lệnh này dùng để thiết lập lối vào cho các kí </w:t>
      </w:r>
      <w:r>
        <w:rPr>
          <w:spacing w:val="2"/>
        </w:rPr>
        <w:t>tự </w:t>
      </w:r>
      <w:r>
        <w:rPr/>
        <w:t>hiển thị, </w:t>
      </w:r>
      <w:r>
        <w:rPr>
          <w:spacing w:val="-4"/>
        </w:rPr>
        <w:t>bit </w:t>
      </w:r>
      <w:r>
        <w:rPr/>
        <w:t>ID = 1 thì con trỏ </w:t>
      </w:r>
      <w:r>
        <w:rPr>
          <w:spacing w:val="2"/>
        </w:rPr>
        <w:t>tự </w:t>
      </w:r>
      <w:r>
        <w:rPr/>
        <w:t>động tăng lên 1 mỗi khi </w:t>
      </w:r>
      <w:r>
        <w:rPr>
          <w:spacing w:val="4"/>
        </w:rPr>
        <w:t>có </w:t>
      </w:r>
      <w:r>
        <w:rPr/>
        <w:t>1 byte dữ </w:t>
      </w:r>
      <w:r>
        <w:rPr>
          <w:spacing w:val="-3"/>
        </w:rPr>
        <w:t>liệu </w:t>
      </w:r>
      <w:r>
        <w:rPr/>
        <w:t>ghi vào </w:t>
      </w:r>
      <w:r>
        <w:rPr>
          <w:spacing w:val="-3"/>
        </w:rPr>
        <w:t>bộ </w:t>
      </w:r>
      <w:r>
        <w:rPr/>
        <w:t>hiển thị, khi ID = 0  thì con trỏ sẽ không tăng: dữ </w:t>
      </w:r>
      <w:r>
        <w:rPr>
          <w:spacing w:val="-3"/>
        </w:rPr>
        <w:t>liệu </w:t>
      </w:r>
      <w:r>
        <w:rPr/>
        <w:t>mới sẽ ghi đè lên dữ </w:t>
      </w:r>
      <w:r>
        <w:rPr>
          <w:spacing w:val="-3"/>
        </w:rPr>
        <w:t>liệu </w:t>
      </w:r>
      <w:r>
        <w:rPr/>
        <w:t>cũ. </w:t>
      </w:r>
      <w:r>
        <w:rPr>
          <w:spacing w:val="-3"/>
        </w:rPr>
        <w:t>Bit </w:t>
      </w:r>
      <w:r>
        <w:rPr/>
        <w:t>S = 1 thì cho phép dịch chuyển dữ liệu mỗi khi nhận 1 byte hiển</w:t>
      </w:r>
      <w:r>
        <w:rPr>
          <w:spacing w:val="-3"/>
        </w:rPr>
        <w:t> </w:t>
      </w:r>
      <w:r>
        <w:rPr/>
        <w:t>thị.</w:t>
      </w:r>
    </w:p>
    <w:p>
      <w:pPr>
        <w:spacing w:after="0"/>
        <w:jc w:val="both"/>
        <w:sectPr>
          <w:headerReference w:type="default" r:id="rId544"/>
          <w:headerReference w:type="even" r:id="rId545"/>
          <w:footerReference w:type="default" r:id="rId546"/>
          <w:footerReference w:type="even" r:id="rId547"/>
          <w:pgSz w:w="11910" w:h="16840"/>
          <w:pgMar w:header="283" w:footer="472" w:top="640" w:bottom="660" w:left="740" w:right="0"/>
          <w:pgNumType w:start="95"/>
        </w:sectPr>
      </w:pPr>
    </w:p>
    <w:p>
      <w:pPr>
        <w:pStyle w:val="BodyText"/>
        <w:spacing w:line="237" w:lineRule="auto"/>
        <w:ind w:left="676" w:right="568" w:firstLine="566"/>
        <w:jc w:val="both"/>
      </w:pPr>
      <w:r>
        <w:rPr>
          <w:b/>
          <w:i/>
        </w:rPr>
        <w:t>Lệnh điều khiển con trỏ hiển thị “Display Control”</w:t>
      </w:r>
      <w:r>
        <w:rPr/>
        <w:t>: lệnh này dùng để điều khiển con trỏ (cho hiển thị thì </w:t>
      </w:r>
      <w:r>
        <w:rPr>
          <w:spacing w:val="-4"/>
        </w:rPr>
        <w:t>bit </w:t>
      </w:r>
      <w:r>
        <w:rPr/>
        <w:t>D = 1, tắt hiển thị thì </w:t>
      </w:r>
      <w:r>
        <w:rPr>
          <w:spacing w:val="-4"/>
        </w:rPr>
        <w:t>bit </w:t>
      </w:r>
      <w:r>
        <w:rPr/>
        <w:t>D = 0), tắt </w:t>
      </w:r>
      <w:r>
        <w:rPr>
          <w:spacing w:val="-5"/>
        </w:rPr>
        <w:t>mở </w:t>
      </w:r>
      <w:r>
        <w:rPr/>
        <w:t>con trỏ </w:t>
      </w:r>
      <w:r>
        <w:rPr>
          <w:spacing w:val="-3"/>
        </w:rPr>
        <w:t>(mở </w:t>
      </w:r>
      <w:r>
        <w:rPr/>
        <w:t>con trỏ thì </w:t>
      </w:r>
      <w:r>
        <w:rPr>
          <w:spacing w:val="-4"/>
        </w:rPr>
        <w:t>bit </w:t>
      </w:r>
      <w:r>
        <w:rPr/>
        <w:t>C = 1, tắt con trỏ thì </w:t>
      </w:r>
      <w:r>
        <w:rPr>
          <w:spacing w:val="-4"/>
        </w:rPr>
        <w:t>bit </w:t>
      </w:r>
      <w:r>
        <w:rPr/>
        <w:t>C = 0), </w:t>
      </w:r>
      <w:r>
        <w:rPr>
          <w:spacing w:val="-3"/>
        </w:rPr>
        <w:t>và </w:t>
      </w:r>
      <w:r>
        <w:rPr/>
        <w:t>nhấp nháy con trỏ (cho </w:t>
      </w:r>
      <w:r>
        <w:rPr>
          <w:spacing w:val="-3"/>
        </w:rPr>
        <w:t>nhấp </w:t>
      </w:r>
      <w:r>
        <w:rPr/>
        <w:t>nháy thì </w:t>
      </w:r>
      <w:r>
        <w:rPr>
          <w:spacing w:val="-4"/>
        </w:rPr>
        <w:t>bit </w:t>
      </w:r>
      <w:r>
        <w:rPr/>
        <w:t>B = 1, tắt thì </w:t>
      </w:r>
      <w:r>
        <w:rPr>
          <w:spacing w:val="-4"/>
        </w:rPr>
        <w:t>bit </w:t>
      </w:r>
      <w:r>
        <w:rPr/>
        <w:t>B =</w:t>
      </w:r>
      <w:r>
        <w:rPr>
          <w:spacing w:val="45"/>
        </w:rPr>
        <w:t> </w:t>
      </w:r>
      <w:r>
        <w:rPr/>
        <w:t>0).</w:t>
      </w:r>
    </w:p>
    <w:p>
      <w:pPr>
        <w:pStyle w:val="BodyText"/>
        <w:spacing w:before="118"/>
        <w:ind w:left="676" w:right="572" w:firstLine="566"/>
        <w:jc w:val="both"/>
      </w:pPr>
      <w:r>
        <w:rPr>
          <w:b/>
          <w:i/>
        </w:rPr>
        <w:t>Lệnh di chuyển con trỏ “Cursor /Display Shift”</w:t>
      </w:r>
      <w:r>
        <w:rPr/>
        <w:t>: lệnh này dùng để điều khiển di chuyển con trỏ hiển thị dịch chuyển (SC = 1 cho phép dịch chuyển, SC = 0 thì không cho phép), hƣớng dịch chuyển (RL = 1 thì dịch phải, RL = 0 thì dịch trái). Nội dung bộ nhớ DDRAM vẫn không đổi.</w:t>
      </w:r>
    </w:p>
    <w:p>
      <w:pPr>
        <w:spacing w:line="237" w:lineRule="auto" w:before="125"/>
        <w:ind w:left="676" w:right="578" w:firstLine="566"/>
        <w:jc w:val="both"/>
        <w:rPr>
          <w:sz w:val="24"/>
        </w:rPr>
      </w:pPr>
      <w:r>
        <w:rPr>
          <w:b/>
          <w:i/>
          <w:sz w:val="24"/>
        </w:rPr>
        <w:t>Lệnh thiết lập địa chỉ cho bộ nhớ RAM phát kí tự “Set CGRAM Addr”</w:t>
      </w:r>
      <w:r>
        <w:rPr>
          <w:sz w:val="24"/>
        </w:rPr>
        <w:t>: lệnh này dùng để thiết lập địa chỉ cho bộ nhớ RAM phát kí tự.</w:t>
      </w:r>
    </w:p>
    <w:p>
      <w:pPr>
        <w:spacing w:line="237" w:lineRule="auto" w:before="126"/>
        <w:ind w:left="676" w:right="573" w:firstLine="566"/>
        <w:jc w:val="both"/>
        <w:rPr>
          <w:sz w:val="24"/>
        </w:rPr>
      </w:pPr>
      <w:r>
        <w:rPr>
          <w:b/>
          <w:i/>
          <w:sz w:val="24"/>
        </w:rPr>
        <w:t>Lệnh thiết lập địa chỉ cho bộ nhớ RAM hiển thị “Set DDRAM Addr”</w:t>
      </w:r>
      <w:r>
        <w:rPr>
          <w:sz w:val="24"/>
        </w:rPr>
        <w:t>: lệnh này dùng để thiết lập địa chỉ cho bộ nhớ RAM lƣu trữ các dữ liệu hiển thị.</w:t>
      </w:r>
    </w:p>
    <w:p>
      <w:pPr>
        <w:pStyle w:val="BodyText"/>
        <w:spacing w:before="123"/>
        <w:ind w:left="1243"/>
        <w:jc w:val="both"/>
      </w:pPr>
      <w:r>
        <w:rPr/>
        <w:t>Hai lệnh cuối cùng là lệnh đọc và lệnh ghi dữ liệu LCD.</w:t>
      </w:r>
    </w:p>
    <w:p>
      <w:pPr>
        <w:pStyle w:val="BodyText"/>
        <w:spacing w:before="118"/>
        <w:ind w:left="1243"/>
        <w:jc w:val="both"/>
      </w:pPr>
      <w:r>
        <w:rPr/>
        <w:t>Dạng sóng các tín hiệu khi thực hiện ghi dữ liệu vào LCD nhƣ hình 5-66:</w:t>
      </w:r>
    </w:p>
    <w:p>
      <w:pPr>
        <w:pStyle w:val="BodyText"/>
        <w:rPr>
          <w:sz w:val="14"/>
        </w:rPr>
      </w:pPr>
      <w:r>
        <w:rPr/>
        <w:drawing>
          <wp:anchor distT="0" distB="0" distL="0" distR="0" allowOverlap="1" layoutInCell="1" locked="0" behindDoc="0" simplePos="0" relativeHeight="636">
            <wp:simplePos x="0" y="0"/>
            <wp:positionH relativeFrom="page">
              <wp:posOffset>2140403</wp:posOffset>
            </wp:positionH>
            <wp:positionV relativeFrom="paragraph">
              <wp:posOffset>127283</wp:posOffset>
            </wp:positionV>
            <wp:extent cx="3813022" cy="1585340"/>
            <wp:effectExtent l="0" t="0" r="0" b="0"/>
            <wp:wrapTopAndBottom/>
            <wp:docPr id="141" name="image430.png"/>
            <wp:cNvGraphicFramePr>
              <a:graphicFrameLocks noChangeAspect="1"/>
            </wp:cNvGraphicFramePr>
            <a:graphic>
              <a:graphicData uri="http://schemas.openxmlformats.org/drawingml/2006/picture">
                <pic:pic>
                  <pic:nvPicPr>
                    <pic:cNvPr id="142" name="image430.png"/>
                    <pic:cNvPicPr/>
                  </pic:nvPicPr>
                  <pic:blipFill>
                    <a:blip r:embed="rId548" cstate="print"/>
                    <a:stretch>
                      <a:fillRect/>
                    </a:stretch>
                  </pic:blipFill>
                  <pic:spPr>
                    <a:xfrm>
                      <a:off x="0" y="0"/>
                      <a:ext cx="3813022" cy="1585340"/>
                    </a:xfrm>
                    <a:prstGeom prst="rect">
                      <a:avLst/>
                    </a:prstGeom>
                  </pic:spPr>
                </pic:pic>
              </a:graphicData>
            </a:graphic>
          </wp:anchor>
        </w:drawing>
      </w:r>
    </w:p>
    <w:p>
      <w:pPr>
        <w:spacing w:before="129"/>
        <w:ind w:left="0" w:right="3436" w:firstLine="0"/>
        <w:jc w:val="right"/>
        <w:rPr>
          <w:i/>
          <w:sz w:val="24"/>
        </w:rPr>
      </w:pPr>
      <w:r>
        <w:rPr>
          <w:i/>
          <w:sz w:val="24"/>
        </w:rPr>
        <w:t>Hình 5-66. Dạng sóng điều khiển của</w:t>
      </w:r>
      <w:r>
        <w:rPr>
          <w:i/>
          <w:spacing w:val="-14"/>
          <w:sz w:val="24"/>
        </w:rPr>
        <w:t> </w:t>
      </w:r>
      <w:r>
        <w:rPr>
          <w:i/>
          <w:sz w:val="24"/>
        </w:rPr>
        <w:t>LCD.</w:t>
      </w:r>
    </w:p>
    <w:p>
      <w:pPr>
        <w:pStyle w:val="BodyText"/>
        <w:spacing w:before="117"/>
        <w:ind w:right="3406"/>
        <w:jc w:val="right"/>
      </w:pPr>
      <w:r>
        <w:rPr/>
        <w:t>Nhìn</w:t>
      </w:r>
      <w:r>
        <w:rPr>
          <w:spacing w:val="-11"/>
        </w:rPr>
        <w:t> </w:t>
      </w:r>
      <w:r>
        <w:rPr/>
        <w:t>vào</w:t>
      </w:r>
      <w:r>
        <w:rPr>
          <w:spacing w:val="-7"/>
        </w:rPr>
        <w:t> </w:t>
      </w:r>
      <w:r>
        <w:rPr/>
        <w:t>dạng</w:t>
      </w:r>
      <w:r>
        <w:rPr>
          <w:spacing w:val="-11"/>
        </w:rPr>
        <w:t> </w:t>
      </w:r>
      <w:r>
        <w:rPr/>
        <w:t>sóng</w:t>
      </w:r>
      <w:r>
        <w:rPr>
          <w:spacing w:val="-10"/>
        </w:rPr>
        <w:t> </w:t>
      </w:r>
      <w:r>
        <w:rPr>
          <w:spacing w:val="2"/>
        </w:rPr>
        <w:t>ta</w:t>
      </w:r>
      <w:r>
        <w:rPr>
          <w:spacing w:val="-16"/>
        </w:rPr>
        <w:t> </w:t>
      </w:r>
      <w:r>
        <w:rPr/>
        <w:t>có</w:t>
      </w:r>
      <w:r>
        <w:rPr>
          <w:spacing w:val="-14"/>
        </w:rPr>
        <w:t> </w:t>
      </w:r>
      <w:r>
        <w:rPr/>
        <w:t>thể</w:t>
      </w:r>
      <w:r>
        <w:rPr>
          <w:spacing w:val="-16"/>
        </w:rPr>
        <w:t> </w:t>
      </w:r>
      <w:r>
        <w:rPr/>
        <w:t>thấy</w:t>
      </w:r>
      <w:r>
        <w:rPr>
          <w:spacing w:val="-18"/>
        </w:rPr>
        <w:t> </w:t>
      </w:r>
      <w:r>
        <w:rPr/>
        <w:t>đƣợc</w:t>
      </w:r>
      <w:r>
        <w:rPr>
          <w:spacing w:val="-11"/>
        </w:rPr>
        <w:t> </w:t>
      </w:r>
      <w:r>
        <w:rPr/>
        <w:t>trình</w:t>
      </w:r>
      <w:r>
        <w:rPr>
          <w:spacing w:val="-15"/>
        </w:rPr>
        <w:t> </w:t>
      </w:r>
      <w:r>
        <w:rPr>
          <w:spacing w:val="2"/>
        </w:rPr>
        <w:t>tự</w:t>
      </w:r>
      <w:r>
        <w:rPr>
          <w:spacing w:val="-11"/>
        </w:rPr>
        <w:t> </w:t>
      </w:r>
      <w:r>
        <w:rPr/>
        <w:t>điều</w:t>
      </w:r>
      <w:r>
        <w:rPr>
          <w:spacing w:val="-11"/>
        </w:rPr>
        <w:t> </w:t>
      </w:r>
      <w:r>
        <w:rPr/>
        <w:t>khiển</w:t>
      </w:r>
      <w:r>
        <w:rPr>
          <w:spacing w:val="-14"/>
        </w:rPr>
        <w:t> </w:t>
      </w:r>
      <w:r>
        <w:rPr/>
        <w:t>nhƣ</w:t>
      </w:r>
      <w:r>
        <w:rPr>
          <w:spacing w:val="-12"/>
        </w:rPr>
        <w:t> </w:t>
      </w:r>
      <w:r>
        <w:rPr/>
        <w:t>sau:</w:t>
      </w:r>
    </w:p>
    <w:p>
      <w:pPr>
        <w:pStyle w:val="ListParagraph"/>
        <w:numPr>
          <w:ilvl w:val="0"/>
          <w:numId w:val="74"/>
        </w:numPr>
        <w:tabs>
          <w:tab w:pos="1809" w:val="left" w:leader="none"/>
          <w:tab w:pos="1810" w:val="left" w:leader="none"/>
        </w:tabs>
        <w:spacing w:line="240" w:lineRule="auto" w:before="156" w:after="0"/>
        <w:ind w:left="1809" w:right="0" w:hanging="567"/>
        <w:jc w:val="left"/>
        <w:rPr>
          <w:sz w:val="24"/>
        </w:rPr>
      </w:pPr>
      <w:r>
        <w:rPr>
          <w:sz w:val="24"/>
        </w:rPr>
        <w:t>Điều khiển tín hiệu</w:t>
      </w:r>
      <w:r>
        <w:rPr>
          <w:spacing w:val="2"/>
          <w:sz w:val="24"/>
        </w:rPr>
        <w:t> </w:t>
      </w:r>
      <w:r>
        <w:rPr>
          <w:sz w:val="24"/>
        </w:rPr>
        <w:t>RS.</w:t>
      </w:r>
    </w:p>
    <w:p>
      <w:pPr>
        <w:pStyle w:val="ListParagraph"/>
        <w:numPr>
          <w:ilvl w:val="0"/>
          <w:numId w:val="74"/>
        </w:numPr>
        <w:tabs>
          <w:tab w:pos="1809" w:val="left" w:leader="none"/>
          <w:tab w:pos="1810" w:val="left" w:leader="none"/>
        </w:tabs>
        <w:spacing w:line="240" w:lineRule="auto" w:before="94" w:after="0"/>
        <w:ind w:left="1809" w:right="0" w:hanging="567"/>
        <w:jc w:val="left"/>
        <w:rPr>
          <w:sz w:val="24"/>
        </w:rPr>
      </w:pPr>
      <w:r>
        <w:rPr>
          <w:sz w:val="24"/>
        </w:rPr>
        <w:t>Điều khiển tín hiệu R/W xuống mức</w:t>
      </w:r>
      <w:r>
        <w:rPr>
          <w:spacing w:val="4"/>
          <w:sz w:val="24"/>
        </w:rPr>
        <w:t> </w:t>
      </w:r>
      <w:r>
        <w:rPr>
          <w:sz w:val="24"/>
        </w:rPr>
        <w:t>thấp.</w:t>
      </w:r>
    </w:p>
    <w:p>
      <w:pPr>
        <w:pStyle w:val="ListParagraph"/>
        <w:numPr>
          <w:ilvl w:val="0"/>
          <w:numId w:val="74"/>
        </w:numPr>
        <w:tabs>
          <w:tab w:pos="1809" w:val="left" w:leader="none"/>
          <w:tab w:pos="1810" w:val="left" w:leader="none"/>
        </w:tabs>
        <w:spacing w:line="240" w:lineRule="auto" w:before="94" w:after="0"/>
        <w:ind w:left="1809" w:right="0" w:hanging="567"/>
        <w:jc w:val="left"/>
        <w:rPr>
          <w:sz w:val="24"/>
        </w:rPr>
      </w:pPr>
      <w:r>
        <w:rPr>
          <w:sz w:val="24"/>
        </w:rPr>
        <w:t>Điều khiển tín hiệu E </w:t>
      </w:r>
      <w:r>
        <w:rPr>
          <w:spacing w:val="-3"/>
          <w:sz w:val="24"/>
        </w:rPr>
        <w:t>lên </w:t>
      </w:r>
      <w:r>
        <w:rPr>
          <w:sz w:val="24"/>
        </w:rPr>
        <w:t>mức cao để cho</w:t>
      </w:r>
      <w:r>
        <w:rPr>
          <w:spacing w:val="21"/>
          <w:sz w:val="24"/>
        </w:rPr>
        <w:t> </w:t>
      </w:r>
      <w:r>
        <w:rPr>
          <w:sz w:val="24"/>
        </w:rPr>
        <w:t>phép.</w:t>
      </w:r>
    </w:p>
    <w:p>
      <w:pPr>
        <w:pStyle w:val="ListParagraph"/>
        <w:numPr>
          <w:ilvl w:val="0"/>
          <w:numId w:val="74"/>
        </w:numPr>
        <w:tabs>
          <w:tab w:pos="1809" w:val="left" w:leader="none"/>
          <w:tab w:pos="1810" w:val="left" w:leader="none"/>
        </w:tabs>
        <w:spacing w:line="240" w:lineRule="auto" w:before="94" w:after="0"/>
        <w:ind w:left="1809" w:right="0" w:hanging="567"/>
        <w:jc w:val="left"/>
        <w:rPr>
          <w:sz w:val="24"/>
        </w:rPr>
      </w:pPr>
      <w:r>
        <w:rPr>
          <w:sz w:val="24"/>
        </w:rPr>
        <w:t>Xuất dữ </w:t>
      </w:r>
      <w:r>
        <w:rPr>
          <w:spacing w:val="-3"/>
          <w:sz w:val="24"/>
        </w:rPr>
        <w:t>liệu</w:t>
      </w:r>
      <w:r>
        <w:rPr>
          <w:spacing w:val="5"/>
          <w:sz w:val="24"/>
        </w:rPr>
        <w:t> </w:t>
      </w:r>
      <w:r>
        <w:rPr>
          <w:sz w:val="24"/>
        </w:rPr>
        <w:t>D7†D0.</w:t>
      </w:r>
    </w:p>
    <w:p>
      <w:pPr>
        <w:pStyle w:val="ListParagraph"/>
        <w:numPr>
          <w:ilvl w:val="0"/>
          <w:numId w:val="74"/>
        </w:numPr>
        <w:tabs>
          <w:tab w:pos="1809" w:val="left" w:leader="none"/>
          <w:tab w:pos="1810" w:val="left" w:leader="none"/>
        </w:tabs>
        <w:spacing w:line="240" w:lineRule="auto" w:before="93" w:after="0"/>
        <w:ind w:left="1809" w:right="0" w:hanging="567"/>
        <w:jc w:val="left"/>
        <w:rPr>
          <w:sz w:val="24"/>
        </w:rPr>
      </w:pPr>
      <w:r>
        <w:rPr>
          <w:sz w:val="24"/>
        </w:rPr>
        <w:t>Điều khiển tín hiệu E </w:t>
      </w:r>
      <w:r>
        <w:rPr>
          <w:spacing w:val="-3"/>
          <w:sz w:val="24"/>
        </w:rPr>
        <w:t>về </w:t>
      </w:r>
      <w:r>
        <w:rPr>
          <w:spacing w:val="-4"/>
          <w:sz w:val="24"/>
        </w:rPr>
        <w:t>mức</w:t>
      </w:r>
      <w:r>
        <w:rPr>
          <w:spacing w:val="15"/>
          <w:sz w:val="24"/>
        </w:rPr>
        <w:t> </w:t>
      </w:r>
      <w:r>
        <w:rPr>
          <w:sz w:val="24"/>
        </w:rPr>
        <w:t>thấp.</w:t>
      </w:r>
    </w:p>
    <w:p>
      <w:pPr>
        <w:pStyle w:val="ListParagraph"/>
        <w:numPr>
          <w:ilvl w:val="0"/>
          <w:numId w:val="74"/>
        </w:numPr>
        <w:tabs>
          <w:tab w:pos="1809" w:val="left" w:leader="none"/>
          <w:tab w:pos="1810" w:val="left" w:leader="none"/>
        </w:tabs>
        <w:spacing w:line="240" w:lineRule="auto" w:before="94" w:after="0"/>
        <w:ind w:left="1809" w:right="0" w:hanging="567"/>
        <w:jc w:val="left"/>
        <w:rPr>
          <w:sz w:val="24"/>
        </w:rPr>
      </w:pPr>
      <w:r>
        <w:rPr>
          <w:sz w:val="24"/>
        </w:rPr>
        <w:t>Điều khiển tín hiệu R/W </w:t>
      </w:r>
      <w:r>
        <w:rPr>
          <w:spacing w:val="-3"/>
          <w:sz w:val="24"/>
        </w:rPr>
        <w:t>lên </w:t>
      </w:r>
      <w:r>
        <w:rPr>
          <w:sz w:val="24"/>
        </w:rPr>
        <w:t>mức cao trở</w:t>
      </w:r>
      <w:r>
        <w:rPr>
          <w:spacing w:val="10"/>
          <w:sz w:val="24"/>
        </w:rPr>
        <w:t> </w:t>
      </w:r>
      <w:r>
        <w:rPr>
          <w:spacing w:val="-5"/>
          <w:sz w:val="24"/>
        </w:rPr>
        <w:t>lại.</w:t>
      </w:r>
    </w:p>
    <w:p>
      <w:pPr>
        <w:pStyle w:val="Heading4"/>
        <w:numPr>
          <w:ilvl w:val="1"/>
          <w:numId w:val="31"/>
        </w:numPr>
        <w:tabs>
          <w:tab w:pos="1321" w:val="left" w:leader="none"/>
          <w:tab w:pos="10630" w:val="left" w:leader="none"/>
        </w:tabs>
        <w:spacing w:line="240" w:lineRule="auto" w:before="65" w:after="0"/>
        <w:ind w:left="1320" w:right="0" w:hanging="391"/>
        <w:jc w:val="left"/>
      </w:pPr>
      <w:r>
        <w:rPr>
          <w:shd w:fill="FFFF99" w:color="auto" w:val="clear"/>
        </w:rPr>
        <w:t>ĐỊA CHỈ CỦA TỪNG </w:t>
      </w:r>
      <w:r>
        <w:rPr>
          <w:spacing w:val="2"/>
          <w:shd w:fill="FFFF99" w:color="auto" w:val="clear"/>
        </w:rPr>
        <w:t>KÍ </w:t>
      </w:r>
      <w:r>
        <w:rPr>
          <w:shd w:fill="FFFF99" w:color="auto" w:val="clear"/>
        </w:rPr>
        <w:t>TỰ TRÊN</w:t>
      </w:r>
      <w:r>
        <w:rPr>
          <w:spacing w:val="-23"/>
          <w:shd w:fill="FFFF99" w:color="auto" w:val="clear"/>
        </w:rPr>
        <w:t> </w:t>
      </w:r>
      <w:r>
        <w:rPr>
          <w:shd w:fill="FFFF99" w:color="auto" w:val="clear"/>
        </w:rPr>
        <w:t>LCD</w:t>
        <w:tab/>
      </w:r>
    </w:p>
    <w:p>
      <w:pPr>
        <w:pStyle w:val="BodyText"/>
        <w:spacing w:before="113"/>
        <w:ind w:left="1243"/>
      </w:pPr>
      <w:r>
        <w:rPr/>
        <w:t>LCD16x2 có 2 hàng mỗi hàng 16 kí tự.</w:t>
      </w:r>
    </w:p>
    <w:p>
      <w:pPr>
        <w:pStyle w:val="BodyText"/>
        <w:spacing w:line="343" w:lineRule="auto" w:before="123"/>
        <w:ind w:left="1243" w:right="813"/>
      </w:pPr>
      <w:r>
        <w:rPr/>
        <w:pict>
          <v:shape style="position:absolute;margin-left:78.744003pt;margin-top:62.953144pt;width:480.7pt;height:57.9pt;mso-position-horizontal-relative:page;mso-position-vertical-relative:paragraph;z-index:16055296"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21"/>
                    <w:gridCol w:w="494"/>
                    <w:gridCol w:w="498"/>
                    <w:gridCol w:w="494"/>
                    <w:gridCol w:w="498"/>
                    <w:gridCol w:w="494"/>
                    <w:gridCol w:w="498"/>
                    <w:gridCol w:w="493"/>
                    <w:gridCol w:w="498"/>
                    <w:gridCol w:w="493"/>
                    <w:gridCol w:w="498"/>
                    <w:gridCol w:w="550"/>
                    <w:gridCol w:w="531"/>
                    <w:gridCol w:w="536"/>
                    <w:gridCol w:w="550"/>
                    <w:gridCol w:w="522"/>
                    <w:gridCol w:w="507"/>
                  </w:tblGrid>
                  <w:tr>
                    <w:trPr>
                      <w:trHeight w:val="278" w:hRule="atLeast"/>
                    </w:trPr>
                    <w:tc>
                      <w:tcPr>
                        <w:tcW w:w="1421" w:type="dxa"/>
                      </w:tcPr>
                      <w:p>
                        <w:pPr>
                          <w:pStyle w:val="TableParagraph"/>
                          <w:spacing w:line="258" w:lineRule="exact"/>
                          <w:ind w:left="110"/>
                          <w:rPr>
                            <w:sz w:val="24"/>
                          </w:rPr>
                        </w:pPr>
                        <w:r>
                          <w:rPr>
                            <w:sz w:val="24"/>
                          </w:rPr>
                          <w:t>Địa chỉ</w:t>
                        </w:r>
                      </w:p>
                    </w:tc>
                    <w:tc>
                      <w:tcPr>
                        <w:tcW w:w="494" w:type="dxa"/>
                      </w:tcPr>
                      <w:p>
                        <w:pPr>
                          <w:pStyle w:val="TableParagraph"/>
                          <w:spacing w:line="258" w:lineRule="exact"/>
                          <w:ind w:left="106"/>
                          <w:rPr>
                            <w:sz w:val="24"/>
                          </w:rPr>
                        </w:pPr>
                        <w:r>
                          <w:rPr>
                            <w:sz w:val="24"/>
                          </w:rPr>
                          <w:t>80</w:t>
                        </w:r>
                      </w:p>
                    </w:tc>
                    <w:tc>
                      <w:tcPr>
                        <w:tcW w:w="498" w:type="dxa"/>
                      </w:tcPr>
                      <w:p>
                        <w:pPr>
                          <w:pStyle w:val="TableParagraph"/>
                          <w:spacing w:line="258" w:lineRule="exact"/>
                          <w:ind w:left="111"/>
                          <w:rPr>
                            <w:sz w:val="24"/>
                          </w:rPr>
                        </w:pPr>
                        <w:r>
                          <w:rPr>
                            <w:sz w:val="24"/>
                          </w:rPr>
                          <w:t>81</w:t>
                        </w:r>
                      </w:p>
                    </w:tc>
                    <w:tc>
                      <w:tcPr>
                        <w:tcW w:w="494" w:type="dxa"/>
                      </w:tcPr>
                      <w:p>
                        <w:pPr>
                          <w:pStyle w:val="TableParagraph"/>
                          <w:spacing w:line="258" w:lineRule="exact"/>
                          <w:ind w:left="112"/>
                          <w:rPr>
                            <w:sz w:val="24"/>
                          </w:rPr>
                        </w:pPr>
                        <w:r>
                          <w:rPr>
                            <w:sz w:val="24"/>
                          </w:rPr>
                          <w:t>82</w:t>
                        </w:r>
                      </w:p>
                    </w:tc>
                    <w:tc>
                      <w:tcPr>
                        <w:tcW w:w="498" w:type="dxa"/>
                      </w:tcPr>
                      <w:p>
                        <w:pPr>
                          <w:pStyle w:val="TableParagraph"/>
                          <w:spacing w:line="258" w:lineRule="exact"/>
                          <w:ind w:right="132"/>
                          <w:jc w:val="right"/>
                          <w:rPr>
                            <w:sz w:val="24"/>
                          </w:rPr>
                        </w:pPr>
                        <w:r>
                          <w:rPr>
                            <w:sz w:val="24"/>
                          </w:rPr>
                          <w:t>83</w:t>
                        </w:r>
                      </w:p>
                    </w:tc>
                    <w:tc>
                      <w:tcPr>
                        <w:tcW w:w="494" w:type="dxa"/>
                      </w:tcPr>
                      <w:p>
                        <w:pPr>
                          <w:pStyle w:val="TableParagraph"/>
                          <w:spacing w:line="258" w:lineRule="exact"/>
                          <w:ind w:left="58" w:right="70"/>
                          <w:jc w:val="center"/>
                          <w:rPr>
                            <w:sz w:val="24"/>
                          </w:rPr>
                        </w:pPr>
                        <w:r>
                          <w:rPr>
                            <w:sz w:val="24"/>
                          </w:rPr>
                          <w:t>84</w:t>
                        </w:r>
                      </w:p>
                    </w:tc>
                    <w:tc>
                      <w:tcPr>
                        <w:tcW w:w="498" w:type="dxa"/>
                      </w:tcPr>
                      <w:p>
                        <w:pPr>
                          <w:pStyle w:val="TableParagraph"/>
                          <w:spacing w:line="258" w:lineRule="exact"/>
                          <w:ind w:left="115"/>
                          <w:rPr>
                            <w:sz w:val="24"/>
                          </w:rPr>
                        </w:pPr>
                        <w:r>
                          <w:rPr>
                            <w:sz w:val="24"/>
                          </w:rPr>
                          <w:t>85</w:t>
                        </w:r>
                      </w:p>
                    </w:tc>
                    <w:tc>
                      <w:tcPr>
                        <w:tcW w:w="493" w:type="dxa"/>
                      </w:tcPr>
                      <w:p>
                        <w:pPr>
                          <w:pStyle w:val="TableParagraph"/>
                          <w:spacing w:line="258" w:lineRule="exact"/>
                          <w:ind w:left="116"/>
                          <w:rPr>
                            <w:sz w:val="24"/>
                          </w:rPr>
                        </w:pPr>
                        <w:r>
                          <w:rPr>
                            <w:sz w:val="24"/>
                          </w:rPr>
                          <w:t>86</w:t>
                        </w:r>
                      </w:p>
                    </w:tc>
                    <w:tc>
                      <w:tcPr>
                        <w:tcW w:w="498" w:type="dxa"/>
                      </w:tcPr>
                      <w:p>
                        <w:pPr>
                          <w:pStyle w:val="TableParagraph"/>
                          <w:spacing w:line="258" w:lineRule="exact"/>
                          <w:ind w:left="118"/>
                          <w:rPr>
                            <w:sz w:val="24"/>
                          </w:rPr>
                        </w:pPr>
                        <w:r>
                          <w:rPr>
                            <w:sz w:val="24"/>
                          </w:rPr>
                          <w:t>87</w:t>
                        </w:r>
                      </w:p>
                    </w:tc>
                    <w:tc>
                      <w:tcPr>
                        <w:tcW w:w="493" w:type="dxa"/>
                      </w:tcPr>
                      <w:p>
                        <w:pPr>
                          <w:pStyle w:val="TableParagraph"/>
                          <w:spacing w:line="258" w:lineRule="exact"/>
                          <w:ind w:left="119"/>
                          <w:rPr>
                            <w:sz w:val="24"/>
                          </w:rPr>
                        </w:pPr>
                        <w:r>
                          <w:rPr>
                            <w:sz w:val="24"/>
                          </w:rPr>
                          <w:t>88</w:t>
                        </w:r>
                      </w:p>
                    </w:tc>
                    <w:tc>
                      <w:tcPr>
                        <w:tcW w:w="498" w:type="dxa"/>
                      </w:tcPr>
                      <w:p>
                        <w:pPr>
                          <w:pStyle w:val="TableParagraph"/>
                          <w:spacing w:line="258" w:lineRule="exact"/>
                          <w:ind w:left="121"/>
                          <w:rPr>
                            <w:sz w:val="24"/>
                          </w:rPr>
                        </w:pPr>
                        <w:r>
                          <w:rPr>
                            <w:sz w:val="24"/>
                          </w:rPr>
                          <w:t>89</w:t>
                        </w:r>
                      </w:p>
                    </w:tc>
                    <w:tc>
                      <w:tcPr>
                        <w:tcW w:w="550" w:type="dxa"/>
                      </w:tcPr>
                      <w:p>
                        <w:pPr>
                          <w:pStyle w:val="TableParagraph"/>
                          <w:spacing w:line="258" w:lineRule="exact"/>
                          <w:ind w:left="122"/>
                          <w:rPr>
                            <w:sz w:val="24"/>
                          </w:rPr>
                        </w:pPr>
                        <w:r>
                          <w:rPr>
                            <w:sz w:val="24"/>
                          </w:rPr>
                          <w:t>8A</w:t>
                        </w:r>
                      </w:p>
                    </w:tc>
                    <w:tc>
                      <w:tcPr>
                        <w:tcW w:w="531" w:type="dxa"/>
                      </w:tcPr>
                      <w:p>
                        <w:pPr>
                          <w:pStyle w:val="TableParagraph"/>
                          <w:spacing w:line="258" w:lineRule="exact"/>
                          <w:ind w:left="120"/>
                          <w:rPr>
                            <w:sz w:val="24"/>
                          </w:rPr>
                        </w:pPr>
                        <w:r>
                          <w:rPr>
                            <w:sz w:val="24"/>
                          </w:rPr>
                          <w:t>8B</w:t>
                        </w:r>
                      </w:p>
                    </w:tc>
                    <w:tc>
                      <w:tcPr>
                        <w:tcW w:w="536" w:type="dxa"/>
                      </w:tcPr>
                      <w:p>
                        <w:pPr>
                          <w:pStyle w:val="TableParagraph"/>
                          <w:spacing w:line="258" w:lineRule="exact"/>
                          <w:ind w:left="127"/>
                          <w:rPr>
                            <w:sz w:val="24"/>
                          </w:rPr>
                        </w:pPr>
                        <w:r>
                          <w:rPr>
                            <w:sz w:val="24"/>
                          </w:rPr>
                          <w:t>8C</w:t>
                        </w:r>
                      </w:p>
                    </w:tc>
                    <w:tc>
                      <w:tcPr>
                        <w:tcW w:w="550" w:type="dxa"/>
                      </w:tcPr>
                      <w:p>
                        <w:pPr>
                          <w:pStyle w:val="TableParagraph"/>
                          <w:spacing w:line="258" w:lineRule="exact"/>
                          <w:ind w:left="128"/>
                          <w:rPr>
                            <w:sz w:val="24"/>
                          </w:rPr>
                        </w:pPr>
                        <w:r>
                          <w:rPr>
                            <w:sz w:val="24"/>
                          </w:rPr>
                          <w:t>8D</w:t>
                        </w:r>
                      </w:p>
                    </w:tc>
                    <w:tc>
                      <w:tcPr>
                        <w:tcW w:w="522" w:type="dxa"/>
                      </w:tcPr>
                      <w:p>
                        <w:pPr>
                          <w:pStyle w:val="TableParagraph"/>
                          <w:spacing w:line="258" w:lineRule="exact"/>
                          <w:ind w:left="130"/>
                          <w:rPr>
                            <w:sz w:val="24"/>
                          </w:rPr>
                        </w:pPr>
                        <w:r>
                          <w:rPr>
                            <w:sz w:val="24"/>
                          </w:rPr>
                          <w:t>8E</w:t>
                        </w:r>
                      </w:p>
                    </w:tc>
                    <w:tc>
                      <w:tcPr>
                        <w:tcW w:w="507" w:type="dxa"/>
                      </w:tcPr>
                      <w:p>
                        <w:pPr>
                          <w:pStyle w:val="TableParagraph"/>
                          <w:spacing w:line="258" w:lineRule="exact"/>
                          <w:ind w:left="73" w:right="52"/>
                          <w:jc w:val="center"/>
                          <w:rPr>
                            <w:sz w:val="24"/>
                          </w:rPr>
                        </w:pPr>
                        <w:r>
                          <w:rPr>
                            <w:sz w:val="24"/>
                          </w:rPr>
                          <w:t>8F</w:t>
                        </w:r>
                      </w:p>
                    </w:tc>
                  </w:tr>
                  <w:tr>
                    <w:trPr>
                      <w:trHeight w:val="273" w:hRule="atLeast"/>
                    </w:trPr>
                    <w:tc>
                      <w:tcPr>
                        <w:tcW w:w="1421" w:type="dxa"/>
                      </w:tcPr>
                      <w:p>
                        <w:pPr>
                          <w:pStyle w:val="TableParagraph"/>
                          <w:spacing w:line="253" w:lineRule="exact"/>
                          <w:ind w:left="110"/>
                          <w:rPr>
                            <w:sz w:val="24"/>
                          </w:rPr>
                        </w:pPr>
                        <w:r>
                          <w:rPr>
                            <w:sz w:val="24"/>
                          </w:rPr>
                          <w:t>Kí tự hàng 1</w:t>
                        </w:r>
                      </w:p>
                    </w:tc>
                    <w:tc>
                      <w:tcPr>
                        <w:tcW w:w="494" w:type="dxa"/>
                        <w:shd w:val="clear" w:color="auto" w:fill="E4B8B7"/>
                      </w:tcPr>
                      <w:p>
                        <w:pPr>
                          <w:pStyle w:val="TableParagraph"/>
                          <w:rPr>
                            <w:sz w:val="20"/>
                          </w:rPr>
                        </w:pPr>
                      </w:p>
                    </w:tc>
                    <w:tc>
                      <w:tcPr>
                        <w:tcW w:w="498" w:type="dxa"/>
                        <w:shd w:val="clear" w:color="auto" w:fill="E4B8B7"/>
                      </w:tcPr>
                      <w:p>
                        <w:pPr>
                          <w:pStyle w:val="TableParagraph"/>
                          <w:spacing w:line="253" w:lineRule="exact"/>
                          <w:ind w:left="111"/>
                          <w:rPr>
                            <w:sz w:val="24"/>
                          </w:rPr>
                        </w:pPr>
                        <w:r>
                          <w:rPr>
                            <w:w w:val="99"/>
                            <w:sz w:val="24"/>
                          </w:rPr>
                          <w:t>D</w:t>
                        </w:r>
                      </w:p>
                    </w:tc>
                    <w:tc>
                      <w:tcPr>
                        <w:tcW w:w="494" w:type="dxa"/>
                        <w:shd w:val="clear" w:color="auto" w:fill="E4B8B7"/>
                      </w:tcPr>
                      <w:p>
                        <w:pPr>
                          <w:pStyle w:val="TableParagraph"/>
                          <w:spacing w:line="253" w:lineRule="exact"/>
                          <w:ind w:left="112"/>
                          <w:rPr>
                            <w:sz w:val="24"/>
                          </w:rPr>
                        </w:pPr>
                        <w:r>
                          <w:rPr>
                            <w:w w:val="99"/>
                            <w:sz w:val="24"/>
                          </w:rPr>
                          <w:t>H</w:t>
                        </w:r>
                      </w:p>
                    </w:tc>
                    <w:tc>
                      <w:tcPr>
                        <w:tcW w:w="498" w:type="dxa"/>
                        <w:shd w:val="clear" w:color="auto" w:fill="E4B8B7"/>
                      </w:tcPr>
                      <w:p>
                        <w:pPr>
                          <w:pStyle w:val="TableParagraph"/>
                          <w:rPr>
                            <w:sz w:val="20"/>
                          </w:rPr>
                        </w:pPr>
                      </w:p>
                    </w:tc>
                    <w:tc>
                      <w:tcPr>
                        <w:tcW w:w="494" w:type="dxa"/>
                        <w:shd w:val="clear" w:color="auto" w:fill="E4B8B7"/>
                      </w:tcPr>
                      <w:p>
                        <w:pPr>
                          <w:pStyle w:val="TableParagraph"/>
                          <w:spacing w:line="253" w:lineRule="exact"/>
                          <w:ind w:right="119"/>
                          <w:jc w:val="center"/>
                          <w:rPr>
                            <w:sz w:val="24"/>
                          </w:rPr>
                        </w:pPr>
                        <w:r>
                          <w:rPr>
                            <w:w w:val="99"/>
                            <w:sz w:val="24"/>
                          </w:rPr>
                          <w:t>S</w:t>
                        </w:r>
                      </w:p>
                    </w:tc>
                    <w:tc>
                      <w:tcPr>
                        <w:tcW w:w="498" w:type="dxa"/>
                        <w:shd w:val="clear" w:color="auto" w:fill="E4B8B7"/>
                      </w:tcPr>
                      <w:p>
                        <w:pPr>
                          <w:pStyle w:val="TableParagraph"/>
                          <w:spacing w:line="253" w:lineRule="exact"/>
                          <w:ind w:left="115"/>
                          <w:rPr>
                            <w:sz w:val="24"/>
                          </w:rPr>
                        </w:pPr>
                        <w:r>
                          <w:rPr>
                            <w:w w:val="99"/>
                            <w:sz w:val="24"/>
                          </w:rPr>
                          <w:t>P</w:t>
                        </w:r>
                      </w:p>
                    </w:tc>
                    <w:tc>
                      <w:tcPr>
                        <w:tcW w:w="493" w:type="dxa"/>
                        <w:shd w:val="clear" w:color="auto" w:fill="E4B8B7"/>
                      </w:tcPr>
                      <w:p>
                        <w:pPr>
                          <w:pStyle w:val="TableParagraph"/>
                          <w:rPr>
                            <w:sz w:val="20"/>
                          </w:rPr>
                        </w:pPr>
                      </w:p>
                    </w:tc>
                    <w:tc>
                      <w:tcPr>
                        <w:tcW w:w="498" w:type="dxa"/>
                        <w:shd w:val="clear" w:color="auto" w:fill="E4B8B7"/>
                      </w:tcPr>
                      <w:p>
                        <w:pPr>
                          <w:pStyle w:val="TableParagraph"/>
                          <w:spacing w:line="253" w:lineRule="exact"/>
                          <w:ind w:left="118"/>
                          <w:rPr>
                            <w:sz w:val="24"/>
                          </w:rPr>
                        </w:pPr>
                        <w:r>
                          <w:rPr>
                            <w:w w:val="99"/>
                            <w:sz w:val="24"/>
                          </w:rPr>
                          <w:t>K</w:t>
                        </w:r>
                      </w:p>
                    </w:tc>
                    <w:tc>
                      <w:tcPr>
                        <w:tcW w:w="493" w:type="dxa"/>
                        <w:shd w:val="clear" w:color="auto" w:fill="E4B8B7"/>
                      </w:tcPr>
                      <w:p>
                        <w:pPr>
                          <w:pStyle w:val="TableParagraph"/>
                          <w:spacing w:line="253" w:lineRule="exact"/>
                          <w:ind w:left="119"/>
                          <w:rPr>
                            <w:sz w:val="24"/>
                          </w:rPr>
                        </w:pPr>
                        <w:r>
                          <w:rPr>
                            <w:w w:val="99"/>
                            <w:sz w:val="24"/>
                          </w:rPr>
                          <w:t>Y</w:t>
                        </w:r>
                      </w:p>
                    </w:tc>
                    <w:tc>
                      <w:tcPr>
                        <w:tcW w:w="498" w:type="dxa"/>
                        <w:shd w:val="clear" w:color="auto" w:fill="E4B8B7"/>
                      </w:tcPr>
                      <w:p>
                        <w:pPr>
                          <w:pStyle w:val="TableParagraph"/>
                          <w:rPr>
                            <w:sz w:val="20"/>
                          </w:rPr>
                        </w:pPr>
                      </w:p>
                    </w:tc>
                    <w:tc>
                      <w:tcPr>
                        <w:tcW w:w="550" w:type="dxa"/>
                        <w:shd w:val="clear" w:color="auto" w:fill="E4B8B7"/>
                      </w:tcPr>
                      <w:p>
                        <w:pPr>
                          <w:pStyle w:val="TableParagraph"/>
                          <w:spacing w:line="253" w:lineRule="exact"/>
                          <w:ind w:left="122"/>
                          <w:rPr>
                            <w:sz w:val="24"/>
                          </w:rPr>
                        </w:pPr>
                        <w:r>
                          <w:rPr>
                            <w:sz w:val="24"/>
                          </w:rPr>
                          <w:t>T</w:t>
                        </w:r>
                      </w:p>
                    </w:tc>
                    <w:tc>
                      <w:tcPr>
                        <w:tcW w:w="531" w:type="dxa"/>
                        <w:shd w:val="clear" w:color="auto" w:fill="E4B8B7"/>
                      </w:tcPr>
                      <w:p>
                        <w:pPr>
                          <w:pStyle w:val="TableParagraph"/>
                          <w:spacing w:line="253" w:lineRule="exact"/>
                          <w:ind w:left="120"/>
                          <w:rPr>
                            <w:sz w:val="24"/>
                          </w:rPr>
                        </w:pPr>
                        <w:r>
                          <w:rPr>
                            <w:w w:val="99"/>
                            <w:sz w:val="24"/>
                          </w:rPr>
                          <w:t>H</w:t>
                        </w:r>
                      </w:p>
                    </w:tc>
                    <w:tc>
                      <w:tcPr>
                        <w:tcW w:w="536" w:type="dxa"/>
                        <w:shd w:val="clear" w:color="auto" w:fill="E4B8B7"/>
                      </w:tcPr>
                      <w:p>
                        <w:pPr>
                          <w:pStyle w:val="TableParagraph"/>
                          <w:spacing w:line="253" w:lineRule="exact"/>
                          <w:ind w:left="127"/>
                          <w:rPr>
                            <w:sz w:val="24"/>
                          </w:rPr>
                        </w:pPr>
                        <w:r>
                          <w:rPr>
                            <w:w w:val="99"/>
                            <w:sz w:val="24"/>
                          </w:rPr>
                          <w:t>U</w:t>
                        </w:r>
                      </w:p>
                    </w:tc>
                    <w:tc>
                      <w:tcPr>
                        <w:tcW w:w="550" w:type="dxa"/>
                        <w:shd w:val="clear" w:color="auto" w:fill="E4B8B7"/>
                      </w:tcPr>
                      <w:p>
                        <w:pPr>
                          <w:pStyle w:val="TableParagraph"/>
                          <w:spacing w:line="253" w:lineRule="exact"/>
                          <w:ind w:left="128"/>
                          <w:rPr>
                            <w:sz w:val="24"/>
                          </w:rPr>
                        </w:pPr>
                        <w:r>
                          <w:rPr>
                            <w:w w:val="99"/>
                            <w:sz w:val="24"/>
                          </w:rPr>
                          <w:t>A</w:t>
                        </w:r>
                      </w:p>
                    </w:tc>
                    <w:tc>
                      <w:tcPr>
                        <w:tcW w:w="522" w:type="dxa"/>
                        <w:shd w:val="clear" w:color="auto" w:fill="E4B8B7"/>
                      </w:tcPr>
                      <w:p>
                        <w:pPr>
                          <w:pStyle w:val="TableParagraph"/>
                          <w:spacing w:line="253" w:lineRule="exact"/>
                          <w:ind w:left="130"/>
                          <w:rPr>
                            <w:sz w:val="24"/>
                          </w:rPr>
                        </w:pPr>
                        <w:r>
                          <w:rPr>
                            <w:sz w:val="24"/>
                          </w:rPr>
                          <w:t>T</w:t>
                        </w:r>
                      </w:p>
                    </w:tc>
                    <w:tc>
                      <w:tcPr>
                        <w:tcW w:w="507" w:type="dxa"/>
                        <w:shd w:val="clear" w:color="auto" w:fill="E4B8B7"/>
                      </w:tcPr>
                      <w:p>
                        <w:pPr>
                          <w:pStyle w:val="TableParagraph"/>
                          <w:rPr>
                            <w:sz w:val="20"/>
                          </w:rPr>
                        </w:pPr>
                      </w:p>
                    </w:tc>
                  </w:tr>
                  <w:tr>
                    <w:trPr>
                      <w:trHeight w:val="278" w:hRule="atLeast"/>
                    </w:trPr>
                    <w:tc>
                      <w:tcPr>
                        <w:tcW w:w="1421" w:type="dxa"/>
                      </w:tcPr>
                      <w:p>
                        <w:pPr>
                          <w:pStyle w:val="TableParagraph"/>
                          <w:spacing w:line="258" w:lineRule="exact"/>
                          <w:ind w:left="110"/>
                          <w:rPr>
                            <w:sz w:val="24"/>
                          </w:rPr>
                        </w:pPr>
                        <w:r>
                          <w:rPr>
                            <w:sz w:val="24"/>
                          </w:rPr>
                          <w:t>Kí tự hàng 2</w:t>
                        </w:r>
                      </w:p>
                    </w:tc>
                    <w:tc>
                      <w:tcPr>
                        <w:tcW w:w="494" w:type="dxa"/>
                        <w:shd w:val="clear" w:color="auto" w:fill="E4B8B7"/>
                      </w:tcPr>
                      <w:p>
                        <w:pPr>
                          <w:pStyle w:val="TableParagraph"/>
                          <w:rPr>
                            <w:sz w:val="20"/>
                          </w:rPr>
                        </w:pPr>
                      </w:p>
                    </w:tc>
                    <w:tc>
                      <w:tcPr>
                        <w:tcW w:w="498" w:type="dxa"/>
                        <w:shd w:val="clear" w:color="auto" w:fill="E4B8B7"/>
                      </w:tcPr>
                      <w:p>
                        <w:pPr>
                          <w:pStyle w:val="TableParagraph"/>
                          <w:spacing w:line="258" w:lineRule="exact"/>
                          <w:ind w:left="111"/>
                          <w:rPr>
                            <w:sz w:val="24"/>
                          </w:rPr>
                        </w:pPr>
                        <w:r>
                          <w:rPr>
                            <w:sz w:val="24"/>
                          </w:rPr>
                          <w:t>T</w:t>
                        </w:r>
                      </w:p>
                    </w:tc>
                    <w:tc>
                      <w:tcPr>
                        <w:tcW w:w="494" w:type="dxa"/>
                        <w:shd w:val="clear" w:color="auto" w:fill="E4B8B7"/>
                      </w:tcPr>
                      <w:p>
                        <w:pPr>
                          <w:pStyle w:val="TableParagraph"/>
                          <w:spacing w:line="258" w:lineRule="exact"/>
                          <w:ind w:left="112"/>
                          <w:rPr>
                            <w:sz w:val="24"/>
                          </w:rPr>
                        </w:pPr>
                        <w:r>
                          <w:rPr>
                            <w:w w:val="99"/>
                            <w:sz w:val="24"/>
                          </w:rPr>
                          <w:t>P</w:t>
                        </w:r>
                      </w:p>
                    </w:tc>
                    <w:tc>
                      <w:tcPr>
                        <w:tcW w:w="498" w:type="dxa"/>
                        <w:shd w:val="clear" w:color="auto" w:fill="E4B8B7"/>
                      </w:tcPr>
                      <w:p>
                        <w:pPr>
                          <w:pStyle w:val="TableParagraph"/>
                          <w:rPr>
                            <w:sz w:val="20"/>
                          </w:rPr>
                        </w:pPr>
                      </w:p>
                    </w:tc>
                    <w:tc>
                      <w:tcPr>
                        <w:tcW w:w="494" w:type="dxa"/>
                        <w:shd w:val="clear" w:color="auto" w:fill="E4B8B7"/>
                      </w:tcPr>
                      <w:p>
                        <w:pPr>
                          <w:pStyle w:val="TableParagraph"/>
                          <w:spacing w:line="258" w:lineRule="exact"/>
                          <w:ind w:right="79"/>
                          <w:jc w:val="center"/>
                          <w:rPr>
                            <w:sz w:val="24"/>
                          </w:rPr>
                        </w:pPr>
                        <w:r>
                          <w:rPr>
                            <w:w w:val="99"/>
                            <w:sz w:val="24"/>
                          </w:rPr>
                          <w:t>H</w:t>
                        </w:r>
                      </w:p>
                    </w:tc>
                    <w:tc>
                      <w:tcPr>
                        <w:tcW w:w="498" w:type="dxa"/>
                        <w:shd w:val="clear" w:color="auto" w:fill="E4B8B7"/>
                      </w:tcPr>
                      <w:p>
                        <w:pPr>
                          <w:pStyle w:val="TableParagraph"/>
                          <w:spacing w:line="258" w:lineRule="exact"/>
                          <w:ind w:left="115"/>
                          <w:rPr>
                            <w:sz w:val="24"/>
                          </w:rPr>
                        </w:pPr>
                        <w:r>
                          <w:rPr>
                            <w:w w:val="99"/>
                            <w:sz w:val="24"/>
                          </w:rPr>
                          <w:t>O</w:t>
                        </w:r>
                      </w:p>
                    </w:tc>
                    <w:tc>
                      <w:tcPr>
                        <w:tcW w:w="493" w:type="dxa"/>
                        <w:shd w:val="clear" w:color="auto" w:fill="E4B8B7"/>
                      </w:tcPr>
                      <w:p>
                        <w:pPr>
                          <w:pStyle w:val="TableParagraph"/>
                          <w:rPr>
                            <w:sz w:val="20"/>
                          </w:rPr>
                        </w:pPr>
                      </w:p>
                    </w:tc>
                    <w:tc>
                      <w:tcPr>
                        <w:tcW w:w="498" w:type="dxa"/>
                        <w:shd w:val="clear" w:color="auto" w:fill="E4B8B7"/>
                      </w:tcPr>
                      <w:p>
                        <w:pPr>
                          <w:pStyle w:val="TableParagraph"/>
                          <w:spacing w:line="258" w:lineRule="exact"/>
                          <w:ind w:left="118"/>
                          <w:rPr>
                            <w:sz w:val="24"/>
                          </w:rPr>
                        </w:pPr>
                        <w:r>
                          <w:rPr>
                            <w:sz w:val="24"/>
                          </w:rPr>
                          <w:t>C</w:t>
                        </w:r>
                      </w:p>
                    </w:tc>
                    <w:tc>
                      <w:tcPr>
                        <w:tcW w:w="493" w:type="dxa"/>
                        <w:shd w:val="clear" w:color="auto" w:fill="E4B8B7"/>
                      </w:tcPr>
                      <w:p>
                        <w:pPr>
                          <w:pStyle w:val="TableParagraph"/>
                          <w:spacing w:line="258" w:lineRule="exact"/>
                          <w:ind w:left="119"/>
                          <w:rPr>
                            <w:sz w:val="24"/>
                          </w:rPr>
                        </w:pPr>
                        <w:r>
                          <w:rPr>
                            <w:w w:val="99"/>
                            <w:sz w:val="24"/>
                          </w:rPr>
                          <w:t>H</w:t>
                        </w:r>
                      </w:p>
                    </w:tc>
                    <w:tc>
                      <w:tcPr>
                        <w:tcW w:w="498" w:type="dxa"/>
                        <w:shd w:val="clear" w:color="auto" w:fill="E4B8B7"/>
                      </w:tcPr>
                      <w:p>
                        <w:pPr>
                          <w:pStyle w:val="TableParagraph"/>
                          <w:spacing w:line="258" w:lineRule="exact"/>
                          <w:ind w:left="121"/>
                          <w:rPr>
                            <w:sz w:val="24"/>
                          </w:rPr>
                        </w:pPr>
                        <w:r>
                          <w:rPr>
                            <w:w w:val="99"/>
                            <w:sz w:val="24"/>
                          </w:rPr>
                          <w:t>I</w:t>
                        </w:r>
                      </w:p>
                    </w:tc>
                    <w:tc>
                      <w:tcPr>
                        <w:tcW w:w="550" w:type="dxa"/>
                        <w:shd w:val="clear" w:color="auto" w:fill="E4B8B7"/>
                      </w:tcPr>
                      <w:p>
                        <w:pPr>
                          <w:pStyle w:val="TableParagraph"/>
                          <w:rPr>
                            <w:sz w:val="20"/>
                          </w:rPr>
                        </w:pPr>
                      </w:p>
                    </w:tc>
                    <w:tc>
                      <w:tcPr>
                        <w:tcW w:w="531" w:type="dxa"/>
                        <w:shd w:val="clear" w:color="auto" w:fill="E4B8B7"/>
                      </w:tcPr>
                      <w:p>
                        <w:pPr>
                          <w:pStyle w:val="TableParagraph"/>
                          <w:spacing w:line="258" w:lineRule="exact"/>
                          <w:ind w:left="120"/>
                          <w:rPr>
                            <w:sz w:val="24"/>
                          </w:rPr>
                        </w:pPr>
                        <w:r>
                          <w:rPr>
                            <w:w w:val="99"/>
                            <w:sz w:val="24"/>
                          </w:rPr>
                          <w:t>M</w:t>
                        </w:r>
                      </w:p>
                    </w:tc>
                    <w:tc>
                      <w:tcPr>
                        <w:tcW w:w="536" w:type="dxa"/>
                        <w:shd w:val="clear" w:color="auto" w:fill="E4B8B7"/>
                      </w:tcPr>
                      <w:p>
                        <w:pPr>
                          <w:pStyle w:val="TableParagraph"/>
                          <w:spacing w:line="258" w:lineRule="exact"/>
                          <w:ind w:left="127"/>
                          <w:rPr>
                            <w:sz w:val="24"/>
                          </w:rPr>
                        </w:pPr>
                        <w:r>
                          <w:rPr>
                            <w:w w:val="99"/>
                            <w:sz w:val="24"/>
                          </w:rPr>
                          <w:t>I</w:t>
                        </w:r>
                      </w:p>
                    </w:tc>
                    <w:tc>
                      <w:tcPr>
                        <w:tcW w:w="550" w:type="dxa"/>
                        <w:shd w:val="clear" w:color="auto" w:fill="E4B8B7"/>
                      </w:tcPr>
                      <w:p>
                        <w:pPr>
                          <w:pStyle w:val="TableParagraph"/>
                          <w:spacing w:line="258" w:lineRule="exact"/>
                          <w:ind w:left="128"/>
                          <w:rPr>
                            <w:sz w:val="24"/>
                          </w:rPr>
                        </w:pPr>
                        <w:r>
                          <w:rPr>
                            <w:w w:val="99"/>
                            <w:sz w:val="24"/>
                          </w:rPr>
                          <w:t>N</w:t>
                        </w:r>
                      </w:p>
                    </w:tc>
                    <w:tc>
                      <w:tcPr>
                        <w:tcW w:w="522" w:type="dxa"/>
                        <w:shd w:val="clear" w:color="auto" w:fill="E4B8B7"/>
                      </w:tcPr>
                      <w:p>
                        <w:pPr>
                          <w:pStyle w:val="TableParagraph"/>
                          <w:spacing w:line="258" w:lineRule="exact"/>
                          <w:ind w:left="130"/>
                          <w:rPr>
                            <w:sz w:val="24"/>
                          </w:rPr>
                        </w:pPr>
                        <w:r>
                          <w:rPr>
                            <w:w w:val="99"/>
                            <w:sz w:val="24"/>
                          </w:rPr>
                          <w:t>H</w:t>
                        </w:r>
                      </w:p>
                    </w:tc>
                    <w:tc>
                      <w:tcPr>
                        <w:tcW w:w="507" w:type="dxa"/>
                        <w:shd w:val="clear" w:color="auto" w:fill="E4B8B7"/>
                      </w:tcPr>
                      <w:p>
                        <w:pPr>
                          <w:pStyle w:val="TableParagraph"/>
                          <w:rPr>
                            <w:sz w:val="20"/>
                          </w:rPr>
                        </w:pPr>
                      </w:p>
                    </w:tc>
                  </w:tr>
                  <w:tr>
                    <w:trPr>
                      <w:trHeight w:val="277" w:hRule="atLeast"/>
                    </w:trPr>
                    <w:tc>
                      <w:tcPr>
                        <w:tcW w:w="1421" w:type="dxa"/>
                      </w:tcPr>
                      <w:p>
                        <w:pPr>
                          <w:pStyle w:val="TableParagraph"/>
                          <w:spacing w:line="258" w:lineRule="exact"/>
                          <w:ind w:left="110"/>
                          <w:rPr>
                            <w:sz w:val="24"/>
                          </w:rPr>
                        </w:pPr>
                        <w:r>
                          <w:rPr>
                            <w:sz w:val="24"/>
                          </w:rPr>
                          <w:t>Địa chỉ</w:t>
                        </w:r>
                      </w:p>
                    </w:tc>
                    <w:tc>
                      <w:tcPr>
                        <w:tcW w:w="494" w:type="dxa"/>
                      </w:tcPr>
                      <w:p>
                        <w:pPr>
                          <w:pStyle w:val="TableParagraph"/>
                          <w:spacing w:line="258" w:lineRule="exact"/>
                          <w:ind w:left="106"/>
                          <w:rPr>
                            <w:sz w:val="24"/>
                          </w:rPr>
                        </w:pPr>
                        <w:r>
                          <w:rPr>
                            <w:sz w:val="24"/>
                          </w:rPr>
                          <w:t>C0</w:t>
                        </w:r>
                      </w:p>
                    </w:tc>
                    <w:tc>
                      <w:tcPr>
                        <w:tcW w:w="498" w:type="dxa"/>
                      </w:tcPr>
                      <w:p>
                        <w:pPr>
                          <w:pStyle w:val="TableParagraph"/>
                          <w:spacing w:line="258" w:lineRule="exact"/>
                          <w:ind w:left="111"/>
                          <w:rPr>
                            <w:sz w:val="24"/>
                          </w:rPr>
                        </w:pPr>
                        <w:r>
                          <w:rPr>
                            <w:sz w:val="24"/>
                          </w:rPr>
                          <w:t>C1</w:t>
                        </w:r>
                      </w:p>
                    </w:tc>
                    <w:tc>
                      <w:tcPr>
                        <w:tcW w:w="494" w:type="dxa"/>
                      </w:tcPr>
                      <w:p>
                        <w:pPr>
                          <w:pStyle w:val="TableParagraph"/>
                          <w:spacing w:line="258" w:lineRule="exact"/>
                          <w:ind w:left="112"/>
                          <w:rPr>
                            <w:sz w:val="24"/>
                          </w:rPr>
                        </w:pPr>
                        <w:r>
                          <w:rPr>
                            <w:sz w:val="24"/>
                          </w:rPr>
                          <w:t>C2</w:t>
                        </w:r>
                      </w:p>
                    </w:tc>
                    <w:tc>
                      <w:tcPr>
                        <w:tcW w:w="498" w:type="dxa"/>
                      </w:tcPr>
                      <w:p>
                        <w:pPr>
                          <w:pStyle w:val="TableParagraph"/>
                          <w:spacing w:line="258" w:lineRule="exact"/>
                          <w:ind w:right="95"/>
                          <w:jc w:val="right"/>
                          <w:rPr>
                            <w:sz w:val="24"/>
                          </w:rPr>
                        </w:pPr>
                        <w:r>
                          <w:rPr>
                            <w:sz w:val="24"/>
                          </w:rPr>
                          <w:t>C3</w:t>
                        </w:r>
                      </w:p>
                    </w:tc>
                    <w:tc>
                      <w:tcPr>
                        <w:tcW w:w="494" w:type="dxa"/>
                      </w:tcPr>
                      <w:p>
                        <w:pPr>
                          <w:pStyle w:val="TableParagraph"/>
                          <w:spacing w:line="258" w:lineRule="exact"/>
                          <w:ind w:left="92" w:right="70"/>
                          <w:jc w:val="center"/>
                          <w:rPr>
                            <w:sz w:val="24"/>
                          </w:rPr>
                        </w:pPr>
                        <w:r>
                          <w:rPr>
                            <w:sz w:val="24"/>
                          </w:rPr>
                          <w:t>C4</w:t>
                        </w:r>
                      </w:p>
                    </w:tc>
                    <w:tc>
                      <w:tcPr>
                        <w:tcW w:w="498" w:type="dxa"/>
                      </w:tcPr>
                      <w:p>
                        <w:pPr>
                          <w:pStyle w:val="TableParagraph"/>
                          <w:spacing w:line="258" w:lineRule="exact"/>
                          <w:ind w:left="115"/>
                          <w:rPr>
                            <w:sz w:val="24"/>
                          </w:rPr>
                        </w:pPr>
                        <w:r>
                          <w:rPr>
                            <w:sz w:val="24"/>
                          </w:rPr>
                          <w:t>C5</w:t>
                        </w:r>
                      </w:p>
                    </w:tc>
                    <w:tc>
                      <w:tcPr>
                        <w:tcW w:w="493" w:type="dxa"/>
                      </w:tcPr>
                      <w:p>
                        <w:pPr>
                          <w:pStyle w:val="TableParagraph"/>
                          <w:spacing w:line="258" w:lineRule="exact"/>
                          <w:ind w:left="116"/>
                          <w:rPr>
                            <w:sz w:val="24"/>
                          </w:rPr>
                        </w:pPr>
                        <w:r>
                          <w:rPr>
                            <w:sz w:val="24"/>
                          </w:rPr>
                          <w:t>C6</w:t>
                        </w:r>
                      </w:p>
                    </w:tc>
                    <w:tc>
                      <w:tcPr>
                        <w:tcW w:w="498" w:type="dxa"/>
                      </w:tcPr>
                      <w:p>
                        <w:pPr>
                          <w:pStyle w:val="TableParagraph"/>
                          <w:spacing w:line="258" w:lineRule="exact"/>
                          <w:ind w:left="118"/>
                          <w:rPr>
                            <w:sz w:val="24"/>
                          </w:rPr>
                        </w:pPr>
                        <w:r>
                          <w:rPr>
                            <w:sz w:val="24"/>
                          </w:rPr>
                          <w:t>C7</w:t>
                        </w:r>
                      </w:p>
                    </w:tc>
                    <w:tc>
                      <w:tcPr>
                        <w:tcW w:w="493" w:type="dxa"/>
                      </w:tcPr>
                      <w:p>
                        <w:pPr>
                          <w:pStyle w:val="TableParagraph"/>
                          <w:spacing w:line="258" w:lineRule="exact"/>
                          <w:ind w:left="119"/>
                          <w:rPr>
                            <w:sz w:val="24"/>
                          </w:rPr>
                        </w:pPr>
                        <w:r>
                          <w:rPr>
                            <w:sz w:val="24"/>
                          </w:rPr>
                          <w:t>C8</w:t>
                        </w:r>
                      </w:p>
                    </w:tc>
                    <w:tc>
                      <w:tcPr>
                        <w:tcW w:w="498" w:type="dxa"/>
                      </w:tcPr>
                      <w:p>
                        <w:pPr>
                          <w:pStyle w:val="TableParagraph"/>
                          <w:spacing w:line="258" w:lineRule="exact"/>
                          <w:ind w:left="121"/>
                          <w:rPr>
                            <w:sz w:val="24"/>
                          </w:rPr>
                        </w:pPr>
                        <w:r>
                          <w:rPr>
                            <w:sz w:val="24"/>
                          </w:rPr>
                          <w:t>C9</w:t>
                        </w:r>
                      </w:p>
                    </w:tc>
                    <w:tc>
                      <w:tcPr>
                        <w:tcW w:w="550" w:type="dxa"/>
                      </w:tcPr>
                      <w:p>
                        <w:pPr>
                          <w:pStyle w:val="TableParagraph"/>
                          <w:spacing w:line="258" w:lineRule="exact"/>
                          <w:ind w:left="122"/>
                          <w:rPr>
                            <w:sz w:val="24"/>
                          </w:rPr>
                        </w:pPr>
                        <w:r>
                          <w:rPr>
                            <w:sz w:val="24"/>
                          </w:rPr>
                          <w:t>CA</w:t>
                        </w:r>
                      </w:p>
                    </w:tc>
                    <w:tc>
                      <w:tcPr>
                        <w:tcW w:w="531" w:type="dxa"/>
                      </w:tcPr>
                      <w:p>
                        <w:pPr>
                          <w:pStyle w:val="TableParagraph"/>
                          <w:spacing w:line="258" w:lineRule="exact"/>
                          <w:ind w:left="120"/>
                          <w:rPr>
                            <w:sz w:val="24"/>
                          </w:rPr>
                        </w:pPr>
                        <w:r>
                          <w:rPr>
                            <w:sz w:val="24"/>
                          </w:rPr>
                          <w:t>CB</w:t>
                        </w:r>
                      </w:p>
                    </w:tc>
                    <w:tc>
                      <w:tcPr>
                        <w:tcW w:w="536" w:type="dxa"/>
                      </w:tcPr>
                      <w:p>
                        <w:pPr>
                          <w:pStyle w:val="TableParagraph"/>
                          <w:spacing w:line="258" w:lineRule="exact"/>
                          <w:ind w:left="127"/>
                          <w:rPr>
                            <w:sz w:val="24"/>
                          </w:rPr>
                        </w:pPr>
                        <w:r>
                          <w:rPr>
                            <w:sz w:val="24"/>
                          </w:rPr>
                          <w:t>CC</w:t>
                        </w:r>
                      </w:p>
                    </w:tc>
                    <w:tc>
                      <w:tcPr>
                        <w:tcW w:w="550" w:type="dxa"/>
                      </w:tcPr>
                      <w:p>
                        <w:pPr>
                          <w:pStyle w:val="TableParagraph"/>
                          <w:spacing w:line="258" w:lineRule="exact"/>
                          <w:ind w:left="128"/>
                          <w:rPr>
                            <w:sz w:val="24"/>
                          </w:rPr>
                        </w:pPr>
                        <w:r>
                          <w:rPr>
                            <w:sz w:val="24"/>
                          </w:rPr>
                          <w:t>CD</w:t>
                        </w:r>
                      </w:p>
                    </w:tc>
                    <w:tc>
                      <w:tcPr>
                        <w:tcW w:w="522" w:type="dxa"/>
                      </w:tcPr>
                      <w:p>
                        <w:pPr>
                          <w:pStyle w:val="TableParagraph"/>
                          <w:spacing w:line="258" w:lineRule="exact"/>
                          <w:ind w:left="130"/>
                          <w:rPr>
                            <w:sz w:val="24"/>
                          </w:rPr>
                        </w:pPr>
                        <w:r>
                          <w:rPr>
                            <w:sz w:val="24"/>
                          </w:rPr>
                          <w:t>CE</w:t>
                        </w:r>
                      </w:p>
                    </w:tc>
                    <w:tc>
                      <w:tcPr>
                        <w:tcW w:w="507" w:type="dxa"/>
                      </w:tcPr>
                      <w:p>
                        <w:pPr>
                          <w:pStyle w:val="TableParagraph"/>
                          <w:spacing w:line="258" w:lineRule="exact"/>
                          <w:ind w:left="110" w:right="52"/>
                          <w:jc w:val="center"/>
                          <w:rPr>
                            <w:sz w:val="24"/>
                          </w:rPr>
                        </w:pPr>
                        <w:r>
                          <w:rPr>
                            <w:sz w:val="24"/>
                          </w:rPr>
                          <w:t>CF</w:t>
                        </w:r>
                      </w:p>
                    </w:tc>
                  </w:tr>
                </w:tbl>
                <w:p>
                  <w:pPr>
                    <w:pStyle w:val="BodyText"/>
                  </w:pPr>
                </w:p>
              </w:txbxContent>
            </v:textbox>
            <w10:wrap type="none"/>
          </v:shape>
        </w:pict>
      </w:r>
      <w:r>
        <w:rPr/>
        <w:t>Hàng 1: kí tự tận cùng bên trái có địa chỉ là 0x80, kí tự kế là 0x81, kí tự cuối cùng là 0x8F. Hàng 2: kí tự tận cùng bên trái có địa chỉ là 0xC0, kí tự kế là 0xC1, kí tự cuối cùng là 0xCF. </w:t>
      </w:r>
      <w:r>
        <w:rPr>
          <w:i/>
        </w:rPr>
        <w:t>Bảng 5-4: </w:t>
      </w:r>
      <w:r>
        <w:rPr/>
        <w:t>Địa chỉ của từng kí tự:</w:t>
      </w:r>
    </w:p>
    <w:p>
      <w:pPr>
        <w:pStyle w:val="BodyText"/>
        <w:rPr>
          <w:sz w:val="26"/>
        </w:rPr>
      </w:pPr>
    </w:p>
    <w:p>
      <w:pPr>
        <w:pStyle w:val="BodyText"/>
        <w:rPr>
          <w:sz w:val="26"/>
        </w:rPr>
      </w:pPr>
    </w:p>
    <w:p>
      <w:pPr>
        <w:pStyle w:val="BodyText"/>
        <w:rPr>
          <w:sz w:val="26"/>
        </w:rPr>
      </w:pPr>
    </w:p>
    <w:p>
      <w:pPr>
        <w:pStyle w:val="BodyText"/>
        <w:spacing w:before="2"/>
        <w:rPr>
          <w:sz w:val="23"/>
        </w:rPr>
      </w:pPr>
    </w:p>
    <w:p>
      <w:pPr>
        <w:pStyle w:val="Heading4"/>
        <w:numPr>
          <w:ilvl w:val="1"/>
          <w:numId w:val="31"/>
        </w:numPr>
        <w:tabs>
          <w:tab w:pos="1321" w:val="left" w:leader="none"/>
          <w:tab w:pos="10630" w:val="left" w:leader="none"/>
        </w:tabs>
        <w:spacing w:line="240" w:lineRule="auto" w:before="0" w:after="0"/>
        <w:ind w:left="1320" w:right="0" w:hanging="391"/>
        <w:jc w:val="left"/>
      </w:pPr>
      <w:r>
        <w:rPr/>
        <w:pict>
          <v:shape style="position:absolute;margin-left:65.304001pt;margin-top:20.323128pt;width:507.35pt;height:30.05pt;mso-position-horizontal-relative:page;mso-position-vertical-relative:paragraph;z-index:-15402496;mso-wrap-distance-left:0;mso-wrap-distance-right:0" type="#_x0000_t202" filled="true" fillcolor="#dbe4f0" stroked="true" strokeweight=".48004pt" strokecolor="#000000">
            <v:textbox inset="0,0,0,0">
              <w:txbxContent>
                <w:p>
                  <w:pPr>
                    <w:pStyle w:val="BodyText"/>
                    <w:spacing w:line="237" w:lineRule="auto" w:before="14"/>
                    <w:ind w:left="105" w:firstLine="566"/>
                  </w:pPr>
                  <w:r>
                    <w:rPr>
                      <w:b/>
                      <w:i/>
                    </w:rPr>
                    <w:t>Bài 5-14: </w:t>
                  </w:r>
                  <w:r>
                    <w:rPr/>
                    <w:t>Sử dụng mạch giao tiếp vi điều khiển PIC16F887 với LCD 16×2 ở hình 5-65, hãy viết chƣơng trình hiển thị 2 hàng thông tin nhƣ trong bảng 5-4.</w:t>
                  </w:r>
                </w:p>
              </w:txbxContent>
            </v:textbox>
            <v:fill type="solid"/>
            <v:stroke dashstyle="solid"/>
            <w10:wrap type="topAndBottom"/>
          </v:shape>
        </w:pict>
      </w:r>
      <w:r>
        <w:rPr>
          <w:shd w:fill="FFFF99" w:color="auto" w:val="clear"/>
        </w:rPr>
        <w:t>CÁC CHƯƠNG TRÌNH HIỂN THỊ TRÊN</w:t>
      </w:r>
      <w:r>
        <w:rPr>
          <w:spacing w:val="-14"/>
          <w:shd w:fill="FFFF99" w:color="auto" w:val="clear"/>
        </w:rPr>
        <w:t> </w:t>
      </w:r>
      <w:r>
        <w:rPr>
          <w:shd w:fill="FFFF99" w:color="auto" w:val="clear"/>
        </w:rPr>
        <w:t>LCD</w:t>
        <w:tab/>
      </w:r>
    </w:p>
    <w:p>
      <w:pPr>
        <w:pStyle w:val="ListParagraph"/>
        <w:numPr>
          <w:ilvl w:val="2"/>
          <w:numId w:val="31"/>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nhƣ hình</w:t>
      </w:r>
      <w:r>
        <w:rPr>
          <w:spacing w:val="10"/>
          <w:sz w:val="24"/>
        </w:rPr>
        <w:t> </w:t>
      </w:r>
      <w:r>
        <w:rPr>
          <w:sz w:val="24"/>
        </w:rPr>
        <w:t>5-65.</w:t>
      </w:r>
    </w:p>
    <w:p>
      <w:pPr>
        <w:pStyle w:val="ListParagraph"/>
        <w:numPr>
          <w:ilvl w:val="2"/>
          <w:numId w:val="31"/>
        </w:numPr>
        <w:tabs>
          <w:tab w:pos="1809" w:val="left" w:leader="none"/>
          <w:tab w:pos="1810" w:val="left" w:leader="none"/>
        </w:tabs>
        <w:spacing w:line="240" w:lineRule="auto" w:before="61" w:after="0"/>
        <w:ind w:left="1809" w:right="0" w:hanging="567"/>
        <w:jc w:val="left"/>
        <w:rPr>
          <w:sz w:val="24"/>
        </w:rPr>
      </w:pPr>
      <w:r>
        <w:rPr>
          <w:sz w:val="24"/>
        </w:rPr>
        <w:t>Lƣu đồ:</w:t>
      </w:r>
    </w:p>
    <w:p>
      <w:pPr>
        <w:spacing w:after="0" w:line="240" w:lineRule="auto"/>
        <w:jc w:val="left"/>
        <w:rPr>
          <w:sz w:val="24"/>
        </w:rPr>
        <w:sectPr>
          <w:pgSz w:w="11910" w:h="16840"/>
          <w:pgMar w:header="283" w:footer="491" w:top="640" w:bottom="680" w:left="740" w:right="0"/>
        </w:sectPr>
      </w:pPr>
    </w:p>
    <w:p>
      <w:pPr>
        <w:pStyle w:val="BodyText"/>
        <w:spacing w:before="5"/>
        <w:rPr>
          <w:sz w:val="3"/>
        </w:rPr>
      </w:pPr>
    </w:p>
    <w:p>
      <w:pPr>
        <w:pStyle w:val="BodyText"/>
        <w:ind w:left="2931"/>
        <w:rPr>
          <w:sz w:val="20"/>
        </w:rPr>
      </w:pPr>
      <w:r>
        <w:rPr>
          <w:sz w:val="20"/>
        </w:rPr>
        <w:pict>
          <v:group style="width:270.850pt;height:202pt;mso-position-horizontal-relative:char;mso-position-vertical-relative:line" coordorigin="0,0" coordsize="5417,4040">
            <v:shape style="position:absolute;left:1753;top:37;width:1953;height:434" coordorigin="1753,37" coordsize="1953,434" path="m3501,37l1960,37,1964,44,1898,54,1840,84,1794,130,1764,188,1753,255,1764,322,1794,380,1840,425,1898,455,1964,466,1960,471,3501,471,3494,466,3561,455,3619,425,3665,380,3695,322,3706,255,3695,188,3665,130,3619,84,3561,54,3494,44,3501,37xe" filled="true" fillcolor="#cdcdcd" stroked="false">
              <v:path arrowok="t"/>
              <v:fill opacity="32639f" type="solid"/>
            </v:shape>
            <v:shape style="position:absolute;left:1960;top:37;width:1542;height:434" coordorigin="1960,37" coordsize="1542,434" path="m1960,471l1960,471m3501,37l3501,37,1960,37,1960,37e" filled="false" stroked="true" strokeweight="1.495787pt" strokecolor="#cdcdcd">
              <v:path arrowok="t"/>
              <v:stroke dashstyle="solid"/>
            </v:shape>
            <v:shape style="position:absolute;left:1738;top:28;width:242;height:242" type="#_x0000_t75" stroked="false">
              <v:imagedata r:id="rId549" o:title=""/>
            </v:shape>
            <v:shape style="position:absolute;left:3494;top:37;width:212;height:434" coordorigin="3494,37" coordsize="212,434" path="m3501,471l3501,471,3494,466m3706,255l3706,255,3695,188,3665,130,3619,84,3561,54,3494,44m3501,37l3501,37e" filled="false" stroked="true" strokeweight="1.495787pt" strokecolor="#cdcdcd">
              <v:path arrowok="t"/>
              <v:stroke dashstyle="solid"/>
            </v:shape>
            <v:shape style="position:absolute;left:1724;top:14;width:1953;height:427" type="#_x0000_t75" stroked="false">
              <v:imagedata r:id="rId550" o:title=""/>
            </v:shape>
            <v:shape style="position:absolute;left:1724;top:14;width:1953;height:427" coordorigin="1724,15" coordsize="1953,427" path="m1930,441l3471,441,3466,437,3532,426,3590,397,3636,351,3666,293,3677,226,3666,159,3636,101,3590,56,3532,26,3466,15,3471,22,1930,22,1936,15,1869,26,1811,56,1765,101,1735,159,1724,226,1735,293,1765,351,1811,397,1869,426,1936,437,1930,441xe" filled="false" stroked="true" strokeweight="1.495417pt" strokecolor="#000000">
              <v:path arrowok="t"/>
              <v:stroke dashstyle="solid"/>
            </v:shape>
            <v:shape style="position:absolute;left:2618;top:441;width:195;height:494" type="#_x0000_t75" stroked="false">
              <v:imagedata r:id="rId551" o:title=""/>
            </v:shape>
            <v:shape style="position:absolute;left:2618;top:1368;width:195;height:449" type="#_x0000_t75" stroked="false">
              <v:imagedata r:id="rId552" o:title=""/>
            </v:shape>
            <v:shape style="position:absolute;left:14;top:904;width:5387;height:464" type="#_x0000_t75" stroked="false">
              <v:imagedata r:id="rId553" o:title=""/>
            </v:shape>
            <v:shape style="position:absolute;left:2618;top:2280;width:195;height:404" type="#_x0000_t75" stroked="false">
              <v:imagedata r:id="rId554" o:title=""/>
            </v:shape>
            <v:shape style="position:absolute;left:14;top:1786;width:5387;height:494" type="#_x0000_t75" stroked="false">
              <v:imagedata r:id="rId555" o:title=""/>
            </v:shape>
            <v:shape style="position:absolute;left:2618;top:3207;width:195;height:389" type="#_x0000_t75" stroked="false">
              <v:imagedata r:id="rId556" o:title=""/>
            </v:shape>
            <v:shape style="position:absolute;left:14;top:2669;width:5387;height:539" type="#_x0000_t75" stroked="false">
              <v:imagedata r:id="rId557" o:title=""/>
            </v:shape>
            <v:shape style="position:absolute;left:1753;top:3596;width:1953;height:434" coordorigin="1753,3596" coordsize="1953,434" path="m3501,3596l1960,3596,1964,3601,1898,3612,1840,3642,1794,3687,1764,3745,1753,3812,1764,3879,1794,3937,1840,3982,1898,4012,1964,4023,1960,4030,3501,4030,3494,4023,3561,4012,3619,3982,3665,3937,3695,3879,3706,3812,3695,3745,3665,3687,3619,3642,3561,3612,3494,3601,3501,3596xe" filled="true" fillcolor="#cdcdcd" stroked="false">
              <v:path arrowok="t"/>
              <v:fill opacity="32639f" type="solid"/>
            </v:shape>
            <v:shape style="position:absolute;left:1960;top:3596;width:1542;height:434" coordorigin="1960,3596" coordsize="1542,434" path="m1960,4030l1960,4030m3501,3596l3501,3596,1960,3596,1960,3596e" filled="false" stroked="true" strokeweight=".997191pt" strokecolor="#cdcdcd">
              <v:path arrowok="t"/>
              <v:stroke dashstyle="solid"/>
            </v:shape>
            <v:shape style="position:absolute;left:1743;top:3590;width:232;height:232" type="#_x0000_t75" stroked="false">
              <v:imagedata r:id="rId558" o:title=""/>
            </v:shape>
            <v:shape style="position:absolute;left:3494;top:3596;width:212;height:434" coordorigin="3494,3596" coordsize="212,434" path="m3501,4030l3501,4030,3494,4023m3706,3812l3706,3812,3695,3745,3665,3687,3619,3642,3561,3612,3494,3601m3501,3596l3501,3596e" filled="false" stroked="true" strokeweight=".997191pt" strokecolor="#cdcdcd">
              <v:path arrowok="t"/>
              <v:stroke dashstyle="solid"/>
            </v:shape>
            <v:shape style="position:absolute;left:1724;top:3566;width:1953;height:434" type="#_x0000_t75" stroked="false">
              <v:imagedata r:id="rId559" o:title=""/>
            </v:shape>
            <v:shape style="position:absolute;left:1724;top:3566;width:1953;height:434" coordorigin="1724,3566" coordsize="1953,434" path="m1930,4000l3471,4000,3466,3994,3532,3984,3590,3954,3636,3908,3666,3850,3677,3783,3666,3717,3636,3659,3590,3613,3532,3583,3466,3572,3471,3566,1930,3566,1936,3572,1869,3583,1811,3613,1765,3659,1735,3717,1724,3783,1735,3850,1765,3908,1811,3954,1869,3984,1936,3994,1930,4000xe" filled="false" stroked="true" strokeweight=".996946pt" strokecolor="#000000">
              <v:path arrowok="t"/>
              <v:stroke dashstyle="solid"/>
            </v:shape>
            <v:shape style="position:absolute;left:2388;top:118;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2487;top:3675;width:446;height:240" type="#_x0000_t202" filled="false" stroked="false">
              <v:textbox inset="0,0,0,0">
                <w:txbxContent>
                  <w:p>
                    <w:pPr>
                      <w:spacing w:line="230" w:lineRule="exact" w:before="0"/>
                      <w:ind w:left="0" w:right="0" w:firstLine="0"/>
                      <w:jc w:val="left"/>
                      <w:rPr>
                        <w:rFonts w:ascii="Arial"/>
                        <w:b/>
                        <w:sz w:val="24"/>
                      </w:rPr>
                    </w:pPr>
                    <w:r>
                      <w:rPr>
                        <w:rFonts w:ascii="Arial"/>
                        <w:b/>
                        <w:w w:val="85"/>
                        <w:sz w:val="24"/>
                      </w:rPr>
                      <w:t>END</w:t>
                    </w:r>
                  </w:p>
                </w:txbxContent>
              </v:textbox>
              <w10:wrap type="none"/>
            </v:shape>
            <v:shape style="position:absolute;left:14;top:2669;width:5387;height:539" type="#_x0000_t202" filled="false" stroked="true" strokeweight="1.495388pt" strokecolor="#000000">
              <v:textbox inset="0,0,0,0">
                <w:txbxContent>
                  <w:p>
                    <w:pPr>
                      <w:spacing w:before="93"/>
                      <w:ind w:left="1442" w:right="0" w:firstLine="0"/>
                      <w:jc w:val="left"/>
                      <w:rPr>
                        <w:rFonts w:ascii="Arial" w:hAnsi="Arial"/>
                        <w:b/>
                        <w:sz w:val="24"/>
                      </w:rPr>
                    </w:pPr>
                    <w:r>
                      <w:rPr>
                        <w:rFonts w:ascii="Arial" w:hAnsi="Arial"/>
                        <w:b/>
                        <w:sz w:val="24"/>
                      </w:rPr>
                      <w:t>HIỂN THỊ HÀNG THỨ HAI</w:t>
                    </w:r>
                  </w:p>
                </w:txbxContent>
              </v:textbox>
              <v:stroke dashstyle="solid"/>
              <w10:wrap type="none"/>
            </v:shape>
            <v:shape style="position:absolute;left:14;top:1786;width:5387;height:494" type="#_x0000_t202" filled="false" stroked="true" strokeweight="1.495387pt" strokecolor="#000000">
              <v:textbox inset="0,0,0,0">
                <w:txbxContent>
                  <w:p>
                    <w:pPr>
                      <w:spacing w:before="78"/>
                      <w:ind w:left="1335" w:right="0" w:firstLine="0"/>
                      <w:jc w:val="left"/>
                      <w:rPr>
                        <w:rFonts w:ascii="Arial" w:hAnsi="Arial"/>
                        <w:b/>
                        <w:sz w:val="24"/>
                      </w:rPr>
                    </w:pPr>
                    <w:r>
                      <w:rPr>
                        <w:rFonts w:ascii="Arial" w:hAnsi="Arial"/>
                        <w:b/>
                        <w:sz w:val="24"/>
                      </w:rPr>
                      <w:t>HIỂN THỊ HÀNG THỨ NHẤT</w:t>
                    </w:r>
                  </w:p>
                </w:txbxContent>
              </v:textbox>
              <v:stroke dashstyle="solid"/>
              <w10:wrap type="none"/>
            </v:shape>
            <v:shape style="position:absolute;left:14;top:904;width:5387;height:464" type="#_x0000_t202" filled="false" stroked="true" strokeweight="1.495386pt" strokecolor="#000000">
              <v:textbox inset="0,0,0,0">
                <w:txbxContent>
                  <w:p>
                    <w:pPr>
                      <w:spacing w:before="57"/>
                      <w:ind w:left="1776" w:right="1789" w:firstLine="0"/>
                      <w:jc w:val="center"/>
                      <w:rPr>
                        <w:rFonts w:ascii="Arial" w:hAnsi="Arial"/>
                        <w:b/>
                        <w:sz w:val="24"/>
                      </w:rPr>
                    </w:pPr>
                    <w:r>
                      <w:rPr>
                        <w:rFonts w:ascii="Arial" w:hAnsi="Arial"/>
                        <w:b/>
                        <w:sz w:val="24"/>
                      </w:rPr>
                      <w:t>KHỞI TẠO LCD</w:t>
                    </w:r>
                  </w:p>
                </w:txbxContent>
              </v:textbox>
              <v:stroke dashstyle="solid"/>
              <w10:wrap type="none"/>
            </v:shape>
          </v:group>
        </w:pict>
      </w:r>
      <w:r>
        <w:rPr>
          <w:sz w:val="20"/>
        </w:rPr>
      </w:r>
    </w:p>
    <w:p>
      <w:pPr>
        <w:spacing w:before="65"/>
        <w:ind w:left="3269" w:right="0" w:firstLine="0"/>
        <w:jc w:val="left"/>
        <w:rPr>
          <w:i/>
          <w:sz w:val="24"/>
        </w:rPr>
      </w:pPr>
      <w:r>
        <w:rPr>
          <w:i/>
          <w:sz w:val="24"/>
        </w:rPr>
        <w:t>Hình 5-67: Lưu đồ hiển thị thông tin trên 2 hàng.</w:t>
      </w:r>
    </w:p>
    <w:p>
      <w:pPr>
        <w:pStyle w:val="ListParagraph"/>
        <w:numPr>
          <w:ilvl w:val="2"/>
          <w:numId w:val="31"/>
        </w:numPr>
        <w:tabs>
          <w:tab w:pos="1809" w:val="left" w:leader="none"/>
          <w:tab w:pos="1810" w:val="left" w:leader="none"/>
        </w:tabs>
        <w:spacing w:line="240" w:lineRule="auto" w:before="119" w:after="10"/>
        <w:ind w:left="1809" w:right="0" w:hanging="567"/>
        <w:jc w:val="left"/>
        <w:rPr>
          <w:sz w:val="24"/>
        </w:rPr>
      </w:pPr>
      <w:r>
        <w:rPr>
          <w:sz w:val="24"/>
        </w:rPr>
        <w:t>Chƣơng trình</w:t>
      </w:r>
      <w:r>
        <w:rPr>
          <w:spacing w:val="-1"/>
          <w:sz w:val="24"/>
        </w:rPr>
        <w:t> </w:t>
      </w:r>
      <w:r>
        <w:rPr>
          <w:sz w:val="24"/>
        </w:rPr>
        <w:t>chính:</w:t>
      </w:r>
    </w:p>
    <w:p>
      <w:pPr>
        <w:pStyle w:val="BodyText"/>
        <w:ind w:left="618"/>
        <w:rPr>
          <w:sz w:val="20"/>
        </w:rPr>
      </w:pPr>
      <w:r>
        <w:rPr>
          <w:sz w:val="20"/>
        </w:rPr>
        <w:pict>
          <v:group style="width:502.05pt;height:251.35pt;mso-position-horizontal-relative:char;mso-position-vertical-relative:line" coordorigin="0,0" coordsize="10041,5027">
            <v:shape style="position:absolute;left:-1;top:0;width:10041;height:5027" coordorigin="0,0" coordsize="10041,5027" path="m10031,0l10,0,0,0,0,5027,10,5027,10031,5027,10031,5017,10,5017,10,10,10031,10,10031,0xm10041,0l10031,0,10031,5027,10041,5027,10041,0xe" filled="true" fillcolor="#000000" stroked="false">
              <v:path arrowok="t"/>
              <v:fill type="solid"/>
            </v:shape>
            <v:shape style="position:absolute;left:57;top:30;width:5895;height:1371" type="#_x0000_t202" filled="false" stroked="false">
              <v:textbox inset="0,0,0,0">
                <w:txbxContent>
                  <w:p>
                    <w:pPr>
                      <w:spacing w:line="240" w:lineRule="auto" w:before="0"/>
                      <w:ind w:left="0" w:right="2104" w:firstLine="0"/>
                      <w:jc w:val="left"/>
                      <w:rPr>
                        <w:sz w:val="24"/>
                      </w:rPr>
                    </w:pPr>
                    <w:r>
                      <w:rPr>
                        <w:sz w:val="24"/>
                      </w:rPr>
                      <w:t>#INCLUDE&lt;TV_16F887.C&gt; #INCLUDE&lt;TV_LCD.C&gt; UNSIGNED INT I;</w:t>
                    </w:r>
                  </w:p>
                  <w:p>
                    <w:pPr>
                      <w:spacing w:line="237" w:lineRule="auto" w:before="0"/>
                      <w:ind w:left="0" w:right="-7" w:firstLine="0"/>
                      <w:jc w:val="left"/>
                      <w:rPr>
                        <w:sz w:val="24"/>
                      </w:rPr>
                    </w:pPr>
                    <w:r>
                      <w:rPr>
                        <w:sz w:val="24"/>
                      </w:rPr>
                      <w:t>const unsigned char HANG1[16]={" DH SP KY THUAT "}; const unsigned char HANG2[16]={" TP HO CHI MINH "};</w:t>
                    </w:r>
                  </w:p>
                </w:txbxContent>
              </v:textbox>
              <w10:wrap type="none"/>
            </v:shape>
            <v:shape style="position:absolute;left:57;top:1687;width:2625;height:1097" type="#_x0000_t202" filled="false" stroked="false">
              <v:textbox inset="0,0,0,0">
                <w:txbxContent>
                  <w:p>
                    <w:pPr>
                      <w:spacing w:line="266" w:lineRule="exact" w:before="0"/>
                      <w:ind w:left="0" w:right="0" w:firstLine="0"/>
                      <w:jc w:val="left"/>
                      <w:rPr>
                        <w:sz w:val="24"/>
                      </w:rPr>
                    </w:pPr>
                    <w:r>
                      <w:rPr>
                        <w:sz w:val="24"/>
                      </w:rPr>
                      <w:t>VOID MAIN()</w:t>
                    </w:r>
                  </w:p>
                  <w:p>
                    <w:pPr>
                      <w:spacing w:line="275" w:lineRule="exact" w:before="3"/>
                      <w:ind w:left="124" w:right="0" w:firstLine="0"/>
                      <w:jc w:val="left"/>
                      <w:rPr>
                        <w:sz w:val="24"/>
                      </w:rPr>
                    </w:pPr>
                    <w:r>
                      <w:rPr>
                        <w:sz w:val="24"/>
                      </w:rPr>
                      <w:t>{</w:t>
                    </w:r>
                  </w:p>
                  <w:p>
                    <w:pPr>
                      <w:spacing w:line="242" w:lineRule="auto" w:before="0"/>
                      <w:ind w:left="566" w:right="-1" w:firstLine="0"/>
                      <w:jc w:val="left"/>
                      <w:rPr>
                        <w:sz w:val="24"/>
                      </w:rPr>
                    </w:pPr>
                    <w:r>
                      <w:rPr>
                        <w:sz w:val="24"/>
                      </w:rPr>
                      <w:t>SET_TRIS_E(0x00); LCD_SETUP();</w:t>
                    </w:r>
                  </w:p>
                </w:txbxContent>
              </v:textbox>
              <w10:wrap type="none"/>
            </v:shape>
            <v:shape style="position:absolute;left:3145;top:2239;width:2082;height:266" type="#_x0000_t202" filled="false" stroked="false">
              <v:textbox inset="0,0,0,0">
                <w:txbxContent>
                  <w:p>
                    <w:pPr>
                      <w:spacing w:line="266" w:lineRule="exact" w:before="0"/>
                      <w:ind w:left="0" w:right="0" w:firstLine="0"/>
                      <w:jc w:val="left"/>
                      <w:rPr>
                        <w:sz w:val="24"/>
                      </w:rPr>
                    </w:pPr>
                    <w:r>
                      <w:rPr>
                        <w:sz w:val="24"/>
                      </w:rPr>
                      <w:t>SET_TRIS_D(0x00);</w:t>
                    </w:r>
                  </w:p>
                </w:txbxContent>
              </v:textbox>
              <w10:wrap type="none"/>
            </v:shape>
            <v:shape style="position:absolute;left:624;top:3070;width:5481;height:1644" type="#_x0000_t202" filled="false" stroked="false">
              <v:textbox inset="0,0,0,0">
                <w:txbxContent>
                  <w:p>
                    <w:pPr>
                      <w:tabs>
                        <w:tab w:pos="2502" w:val="left" w:leader="none"/>
                      </w:tabs>
                      <w:spacing w:line="237" w:lineRule="auto" w:before="0"/>
                      <w:ind w:left="0" w:right="18" w:firstLine="0"/>
                      <w:jc w:val="left"/>
                      <w:rPr>
                        <w:sz w:val="24"/>
                      </w:rPr>
                    </w:pPr>
                    <w:r>
                      <w:rPr>
                        <w:sz w:val="24"/>
                      </w:rPr>
                      <w:t>LCD_COMMAND(ADDR_LINE1); DELAY_US(10); FOR</w:t>
                    </w:r>
                    <w:r>
                      <w:rPr>
                        <w:spacing w:val="-4"/>
                        <w:sz w:val="24"/>
                      </w:rPr>
                      <w:t> </w:t>
                    </w:r>
                    <w:r>
                      <w:rPr>
                        <w:sz w:val="24"/>
                      </w:rPr>
                      <w:t>(I=0;I&lt;16;I++)</w:t>
                      <w:tab/>
                      <w:t>{</w:t>
                    </w:r>
                    <w:r>
                      <w:rPr>
                        <w:spacing w:val="-3"/>
                        <w:sz w:val="24"/>
                      </w:rPr>
                      <w:t> </w:t>
                    </w:r>
                    <w:r>
                      <w:rPr>
                        <w:sz w:val="24"/>
                      </w:rPr>
                      <w:t>LCD_DATA(HANG1[I]);}</w:t>
                    </w:r>
                  </w:p>
                  <w:p>
                    <w:pPr>
                      <w:spacing w:line="240" w:lineRule="auto" w:before="7"/>
                      <w:rPr>
                        <w:sz w:val="23"/>
                      </w:rPr>
                    </w:pPr>
                  </w:p>
                  <w:p>
                    <w:pPr>
                      <w:tabs>
                        <w:tab w:pos="2502" w:val="left" w:leader="none"/>
                      </w:tabs>
                      <w:spacing w:line="237" w:lineRule="auto" w:before="0"/>
                      <w:ind w:left="0" w:right="18" w:firstLine="0"/>
                      <w:jc w:val="left"/>
                      <w:rPr>
                        <w:sz w:val="24"/>
                      </w:rPr>
                    </w:pPr>
                    <w:r>
                      <w:rPr>
                        <w:sz w:val="24"/>
                      </w:rPr>
                      <w:t>LCD_COMMAND(ADDR_LINE2); DELAY_US(10); FOR</w:t>
                    </w:r>
                    <w:r>
                      <w:rPr>
                        <w:spacing w:val="-4"/>
                        <w:sz w:val="24"/>
                      </w:rPr>
                      <w:t> </w:t>
                    </w:r>
                    <w:r>
                      <w:rPr>
                        <w:sz w:val="24"/>
                      </w:rPr>
                      <w:t>(I=0;I&lt;16;I++)</w:t>
                      <w:tab/>
                      <w:t>{</w:t>
                    </w:r>
                    <w:r>
                      <w:rPr>
                        <w:spacing w:val="-3"/>
                        <w:sz w:val="24"/>
                      </w:rPr>
                      <w:t> </w:t>
                    </w:r>
                    <w:r>
                      <w:rPr>
                        <w:sz w:val="24"/>
                      </w:rPr>
                      <w:t>LCD_DATA(HANG2[I]);}</w:t>
                    </w:r>
                  </w:p>
                  <w:p>
                    <w:pPr>
                      <w:spacing w:before="3"/>
                      <w:ind w:left="0" w:right="0" w:firstLine="0"/>
                      <w:jc w:val="left"/>
                      <w:rPr>
                        <w:sz w:val="24"/>
                      </w:rPr>
                    </w:pPr>
                    <w:r>
                      <w:rPr>
                        <w:sz w:val="24"/>
                      </w:rPr>
                      <w:t>while(TRUE) {}</w:t>
                    </w:r>
                  </w:p>
                </w:txbxContent>
              </v:textbox>
              <w10:wrap type="none"/>
            </v:shape>
            <v:shape style="position:absolute;left:240;top:4721;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group>
        </w:pict>
      </w:r>
      <w:r>
        <w:rPr>
          <w:sz w:val="20"/>
        </w:rPr>
      </w:r>
    </w:p>
    <w:p>
      <w:pPr>
        <w:pStyle w:val="ListParagraph"/>
        <w:numPr>
          <w:ilvl w:val="2"/>
          <w:numId w:val="31"/>
        </w:numPr>
        <w:tabs>
          <w:tab w:pos="1810" w:val="left" w:leader="none"/>
        </w:tabs>
        <w:spacing w:line="240" w:lineRule="auto" w:before="14" w:after="0"/>
        <w:ind w:left="1809" w:right="0" w:hanging="567"/>
        <w:jc w:val="both"/>
        <w:rPr>
          <w:sz w:val="24"/>
        </w:rPr>
      </w:pPr>
      <w:r>
        <w:rPr>
          <w:sz w:val="24"/>
        </w:rPr>
        <w:t>Giải thích chƣơng trình</w:t>
      </w:r>
      <w:r>
        <w:rPr>
          <w:spacing w:val="-10"/>
          <w:sz w:val="24"/>
        </w:rPr>
        <w:t> </w:t>
      </w:r>
      <w:r>
        <w:rPr>
          <w:sz w:val="24"/>
        </w:rPr>
        <w:t>chính:</w:t>
      </w:r>
    </w:p>
    <w:p>
      <w:pPr>
        <w:pStyle w:val="BodyText"/>
        <w:spacing w:line="292" w:lineRule="auto" w:before="59"/>
        <w:ind w:left="1243" w:right="2731"/>
        <w:jc w:val="both"/>
      </w:pPr>
      <w:r>
        <w:rPr/>
        <w:t>Khai</w:t>
      </w:r>
      <w:r>
        <w:rPr>
          <w:spacing w:val="-15"/>
        </w:rPr>
        <w:t> </w:t>
      </w:r>
      <w:r>
        <w:rPr/>
        <w:t>báo</w:t>
      </w:r>
      <w:r>
        <w:rPr>
          <w:spacing w:val="-11"/>
        </w:rPr>
        <w:t> </w:t>
      </w:r>
      <w:r>
        <w:rPr/>
        <w:t>2</w:t>
      </w:r>
      <w:r>
        <w:rPr>
          <w:spacing w:val="-17"/>
        </w:rPr>
        <w:t> </w:t>
      </w:r>
      <w:r>
        <w:rPr/>
        <w:t>thƣ</w:t>
      </w:r>
      <w:r>
        <w:rPr>
          <w:spacing w:val="-15"/>
        </w:rPr>
        <w:t> </w:t>
      </w:r>
      <w:r>
        <w:rPr>
          <w:spacing w:val="-3"/>
        </w:rPr>
        <w:t>viện:</w:t>
      </w:r>
      <w:r>
        <w:rPr>
          <w:spacing w:val="-10"/>
        </w:rPr>
        <w:t> </w:t>
      </w:r>
      <w:r>
        <w:rPr/>
        <w:t>“TV_16F887.C”</w:t>
      </w:r>
      <w:r>
        <w:rPr>
          <w:spacing w:val="-15"/>
        </w:rPr>
        <w:t> </w:t>
      </w:r>
      <w:r>
        <w:rPr/>
        <w:t>đã</w:t>
      </w:r>
      <w:r>
        <w:rPr>
          <w:spacing w:val="-11"/>
        </w:rPr>
        <w:t> </w:t>
      </w:r>
      <w:r>
        <w:rPr/>
        <w:t>viết,</w:t>
      </w:r>
      <w:r>
        <w:rPr>
          <w:spacing w:val="-13"/>
        </w:rPr>
        <w:t> </w:t>
      </w:r>
      <w:r>
        <w:rPr/>
        <w:t>“TV_LCD.C”</w:t>
      </w:r>
      <w:r>
        <w:rPr>
          <w:spacing w:val="-11"/>
        </w:rPr>
        <w:t> </w:t>
      </w:r>
      <w:r>
        <w:rPr/>
        <w:t>viết</w:t>
      </w:r>
      <w:r>
        <w:rPr>
          <w:spacing w:val="-10"/>
        </w:rPr>
        <w:t> </w:t>
      </w:r>
      <w:r>
        <w:rPr/>
        <w:t>bên</w:t>
      </w:r>
      <w:r>
        <w:rPr>
          <w:spacing w:val="-18"/>
        </w:rPr>
        <w:t> </w:t>
      </w:r>
      <w:r>
        <w:rPr>
          <w:spacing w:val="-17"/>
        </w:rPr>
        <w:t>dƣới. </w:t>
      </w:r>
      <w:r>
        <w:rPr/>
        <w:t>Khởi tạo các port, khởi tạo</w:t>
      </w:r>
      <w:r>
        <w:rPr>
          <w:spacing w:val="-11"/>
        </w:rPr>
        <w:t> </w:t>
      </w:r>
      <w:r>
        <w:rPr/>
        <w:t>LCD.</w:t>
      </w:r>
    </w:p>
    <w:p>
      <w:pPr>
        <w:pStyle w:val="BodyText"/>
        <w:spacing w:line="292" w:lineRule="auto"/>
        <w:ind w:left="1243" w:right="1193"/>
        <w:jc w:val="both"/>
      </w:pPr>
      <w:r>
        <w:rPr/>
        <w:t>Khởi tạo địa chỉ hàng 1 </w:t>
      </w:r>
      <w:r>
        <w:rPr>
          <w:spacing w:val="-3"/>
        </w:rPr>
        <w:t>và </w:t>
      </w:r>
      <w:r>
        <w:rPr/>
        <w:t>tiến hành vòng </w:t>
      </w:r>
      <w:r>
        <w:rPr>
          <w:spacing w:val="-4"/>
        </w:rPr>
        <w:t>lặp </w:t>
      </w:r>
      <w:r>
        <w:rPr/>
        <w:t>for cho hiển thị </w:t>
      </w:r>
      <w:r>
        <w:rPr>
          <w:spacing w:val="-3"/>
        </w:rPr>
        <w:t>lần </w:t>
      </w:r>
      <w:r>
        <w:rPr/>
        <w:t>lƣợt 16 ký </w:t>
      </w:r>
      <w:r>
        <w:rPr>
          <w:spacing w:val="2"/>
        </w:rPr>
        <w:t>tự</w:t>
      </w:r>
      <w:r>
        <w:rPr>
          <w:spacing w:val="-42"/>
        </w:rPr>
        <w:t> </w:t>
      </w:r>
      <w:r>
        <w:rPr/>
        <w:t>của </w:t>
      </w:r>
      <w:r>
        <w:rPr>
          <w:spacing w:val="-3"/>
        </w:rPr>
        <w:t>hàng </w:t>
      </w:r>
      <w:r>
        <w:rPr>
          <w:spacing w:val="-19"/>
        </w:rPr>
        <w:t>1. </w:t>
      </w:r>
      <w:r>
        <w:rPr/>
        <w:t>Khởi</w:t>
      </w:r>
      <w:r>
        <w:rPr>
          <w:spacing w:val="-11"/>
        </w:rPr>
        <w:t> </w:t>
      </w:r>
      <w:r>
        <w:rPr/>
        <w:t>tạo</w:t>
      </w:r>
      <w:r>
        <w:rPr>
          <w:spacing w:val="-3"/>
        </w:rPr>
        <w:t> </w:t>
      </w:r>
      <w:r>
        <w:rPr/>
        <w:t>địa</w:t>
      </w:r>
      <w:r>
        <w:rPr>
          <w:spacing w:val="-3"/>
        </w:rPr>
        <w:t> </w:t>
      </w:r>
      <w:r>
        <w:rPr/>
        <w:t>chỉ</w:t>
      </w:r>
      <w:r>
        <w:rPr>
          <w:spacing w:val="-3"/>
        </w:rPr>
        <w:t> </w:t>
      </w:r>
      <w:r>
        <w:rPr/>
        <w:t>hàng</w:t>
      </w:r>
      <w:r>
        <w:rPr>
          <w:spacing w:val="-3"/>
        </w:rPr>
        <w:t> </w:t>
      </w:r>
      <w:r>
        <w:rPr/>
        <w:t>2</w:t>
      </w:r>
      <w:r>
        <w:rPr>
          <w:spacing w:val="-2"/>
        </w:rPr>
        <w:t> </w:t>
      </w:r>
      <w:r>
        <w:rPr>
          <w:spacing w:val="-3"/>
        </w:rPr>
        <w:t>và</w:t>
      </w:r>
      <w:r>
        <w:rPr>
          <w:spacing w:val="-4"/>
        </w:rPr>
        <w:t> </w:t>
      </w:r>
      <w:r>
        <w:rPr/>
        <w:t>tiến</w:t>
      </w:r>
      <w:r>
        <w:rPr>
          <w:spacing w:val="-2"/>
        </w:rPr>
        <w:t> </w:t>
      </w:r>
      <w:r>
        <w:rPr/>
        <w:t>hành</w:t>
      </w:r>
      <w:r>
        <w:rPr>
          <w:spacing w:val="-3"/>
        </w:rPr>
        <w:t> </w:t>
      </w:r>
      <w:r>
        <w:rPr/>
        <w:t>vòng</w:t>
      </w:r>
      <w:r>
        <w:rPr>
          <w:spacing w:val="1"/>
        </w:rPr>
        <w:t> </w:t>
      </w:r>
      <w:r>
        <w:rPr/>
        <w:t>lặp</w:t>
      </w:r>
      <w:r>
        <w:rPr>
          <w:spacing w:val="1"/>
        </w:rPr>
        <w:t> </w:t>
      </w:r>
      <w:r>
        <w:rPr/>
        <w:t>for</w:t>
      </w:r>
      <w:r>
        <w:rPr>
          <w:spacing w:val="-1"/>
        </w:rPr>
        <w:t> </w:t>
      </w:r>
      <w:r>
        <w:rPr/>
        <w:t>cho</w:t>
      </w:r>
      <w:r>
        <w:rPr>
          <w:spacing w:val="1"/>
        </w:rPr>
        <w:t> </w:t>
      </w:r>
      <w:r>
        <w:rPr/>
        <w:t>hiển</w:t>
      </w:r>
      <w:r>
        <w:rPr>
          <w:spacing w:val="-7"/>
        </w:rPr>
        <w:t> </w:t>
      </w:r>
      <w:r>
        <w:rPr/>
        <w:t>thị</w:t>
      </w:r>
      <w:r>
        <w:rPr>
          <w:spacing w:val="-8"/>
        </w:rPr>
        <w:t> </w:t>
      </w:r>
      <w:r>
        <w:rPr>
          <w:spacing w:val="-3"/>
        </w:rPr>
        <w:t>lần</w:t>
      </w:r>
      <w:r>
        <w:rPr>
          <w:spacing w:val="-2"/>
        </w:rPr>
        <w:t> </w:t>
      </w:r>
      <w:r>
        <w:rPr/>
        <w:t>lƣợt</w:t>
      </w:r>
      <w:r>
        <w:rPr>
          <w:spacing w:val="2"/>
        </w:rPr>
        <w:t> </w:t>
      </w:r>
      <w:r>
        <w:rPr/>
        <w:t>16</w:t>
      </w:r>
      <w:r>
        <w:rPr>
          <w:spacing w:val="-3"/>
        </w:rPr>
        <w:t> </w:t>
      </w:r>
      <w:r>
        <w:rPr/>
        <w:t>ký</w:t>
      </w:r>
      <w:r>
        <w:rPr>
          <w:spacing w:val="-11"/>
        </w:rPr>
        <w:t> </w:t>
      </w:r>
      <w:r>
        <w:rPr>
          <w:spacing w:val="2"/>
        </w:rPr>
        <w:t>tự</w:t>
      </w:r>
      <w:r>
        <w:rPr>
          <w:spacing w:val="-4"/>
        </w:rPr>
        <w:t> </w:t>
      </w:r>
      <w:r>
        <w:rPr/>
        <w:t>của</w:t>
      </w:r>
      <w:r>
        <w:rPr>
          <w:spacing w:val="-3"/>
        </w:rPr>
        <w:t> hàng </w:t>
      </w:r>
      <w:r>
        <w:rPr>
          <w:spacing w:val="-17"/>
        </w:rPr>
        <w:t>2. </w:t>
      </w:r>
      <w:r>
        <w:rPr/>
        <w:t>Thực hiện vòng </w:t>
      </w:r>
      <w:r>
        <w:rPr>
          <w:spacing w:val="-4"/>
        </w:rPr>
        <w:t>lặp</w:t>
      </w:r>
      <w:r>
        <w:rPr>
          <w:spacing w:val="9"/>
        </w:rPr>
        <w:t> </w:t>
      </w:r>
      <w:r>
        <w:rPr/>
        <w:t>while.</w:t>
      </w:r>
    </w:p>
    <w:p>
      <w:pPr>
        <w:pStyle w:val="ListParagraph"/>
        <w:numPr>
          <w:ilvl w:val="2"/>
          <w:numId w:val="31"/>
        </w:numPr>
        <w:tabs>
          <w:tab w:pos="1810" w:val="left" w:leader="none"/>
        </w:tabs>
        <w:spacing w:line="240" w:lineRule="auto" w:before="0" w:after="4"/>
        <w:ind w:left="1809" w:right="0" w:hanging="567"/>
        <w:jc w:val="both"/>
        <w:rPr>
          <w:sz w:val="24"/>
        </w:rPr>
      </w:pPr>
      <w:r>
        <w:rPr>
          <w:sz w:val="24"/>
        </w:rPr>
        <w:t>Chƣơng trình thƣ viện</w:t>
      </w:r>
      <w:r>
        <w:rPr>
          <w:spacing w:val="-5"/>
          <w:sz w:val="24"/>
        </w:rPr>
        <w:t> </w:t>
      </w:r>
      <w:r>
        <w:rPr>
          <w:sz w:val="24"/>
        </w:rPr>
        <w:t>“TV_LCD.C”:</w:t>
      </w:r>
    </w:p>
    <w:p>
      <w:pPr>
        <w:pStyle w:val="BodyText"/>
        <w:ind w:left="618"/>
        <w:rPr>
          <w:sz w:val="20"/>
        </w:rPr>
      </w:pPr>
      <w:r>
        <w:rPr>
          <w:sz w:val="20"/>
        </w:rPr>
        <w:pict>
          <v:group style="width:502.05pt;height:154.85pt;mso-position-horizontal-relative:char;mso-position-vertical-relative:line" coordorigin="0,0" coordsize="10041,3097">
            <v:shape style="position:absolute;left:-1;top:0;width:10041;height:3097" coordorigin="0,0" coordsize="10041,3097" path="m10031,0l10,0,0,0,0,3097,10,3097,10031,3097,10031,3087,10,3087,10,10,10031,10,10031,0xm10041,0l10031,0,10031,3097,10041,3097,10041,0xe" filled="true" fillcolor="#000000" stroked="false">
              <v:path arrowok="t"/>
              <v:fill type="solid"/>
            </v:shape>
            <v:shape style="position:absolute;left:57;top:30;width:2005;height:823" type="#_x0000_t202" filled="false" stroked="false">
              <v:textbox inset="0,0,0,0">
                <w:txbxContent>
                  <w:p>
                    <w:pPr>
                      <w:spacing w:line="242" w:lineRule="auto" w:before="0"/>
                      <w:ind w:left="0" w:right="18" w:firstLine="0"/>
                      <w:jc w:val="both"/>
                      <w:rPr>
                        <w:sz w:val="24"/>
                      </w:rPr>
                    </w:pPr>
                    <w:r>
                      <w:rPr>
                        <w:sz w:val="24"/>
                      </w:rPr>
                      <w:t>#IFNDEF LCD_RS #DEFINE LCD_RS #ENDIF</w:t>
                    </w:r>
                  </w:p>
                </w:txbxContent>
              </v:textbox>
              <w10:wrap type="none"/>
            </v:shape>
            <v:shape style="position:absolute;left:2895;top:309;width:798;height:266" type="#_x0000_t202" filled="false" stroked="false">
              <v:textbox inset="0,0,0,0">
                <w:txbxContent>
                  <w:p>
                    <w:pPr>
                      <w:spacing w:line="266" w:lineRule="exact" w:before="0"/>
                      <w:ind w:left="0" w:right="0" w:firstLine="0"/>
                      <w:jc w:val="left"/>
                      <w:rPr>
                        <w:sz w:val="24"/>
                      </w:rPr>
                    </w:pPr>
                    <w:r>
                      <w:rPr>
                        <w:sz w:val="24"/>
                      </w:rPr>
                      <w:t>PIN_E0</w:t>
                    </w:r>
                  </w:p>
                </w:txbxContent>
              </v:textbox>
              <w10:wrap type="none"/>
            </v:shape>
            <v:shape style="position:absolute;left:57;top:1140;width:2099;height:818" type="#_x0000_t202" filled="false" stroked="false">
              <v:textbox inset="0,0,0,0">
                <w:txbxContent>
                  <w:p>
                    <w:pPr>
                      <w:spacing w:line="240" w:lineRule="auto" w:before="0"/>
                      <w:ind w:left="0" w:right="18" w:firstLine="0"/>
                      <w:jc w:val="both"/>
                      <w:rPr>
                        <w:sz w:val="24"/>
                      </w:rPr>
                    </w:pPr>
                    <w:r>
                      <w:rPr>
                        <w:sz w:val="24"/>
                      </w:rPr>
                      <w:t>#IFNDEF LCD_RW #DEFINE LCD_RW #ENDIF</w:t>
                    </w:r>
                  </w:p>
                </w:txbxContent>
              </v:textbox>
              <w10:wrap type="none"/>
            </v:shape>
            <v:shape style="position:absolute;left:2895;top:1413;width:797;height:266" type="#_x0000_t202" filled="false" stroked="false">
              <v:textbox inset="0,0,0,0">
                <w:txbxContent>
                  <w:p>
                    <w:pPr>
                      <w:spacing w:line="266" w:lineRule="exact" w:before="0"/>
                      <w:ind w:left="0" w:right="0" w:firstLine="0"/>
                      <w:jc w:val="left"/>
                      <w:rPr>
                        <w:sz w:val="24"/>
                      </w:rPr>
                    </w:pPr>
                    <w:r>
                      <w:rPr>
                        <w:sz w:val="24"/>
                      </w:rPr>
                      <w:t>PIN_E1</w:t>
                    </w:r>
                  </w:p>
                </w:txbxContent>
              </v:textbox>
              <w10:wrap type="none"/>
            </v:shape>
            <v:shape style="position:absolute;left:57;top:2244;width:1861;height:819" type="#_x0000_t202" filled="false" stroked="false">
              <v:textbox inset="0,0,0,0">
                <w:txbxContent>
                  <w:p>
                    <w:pPr>
                      <w:spacing w:line="240" w:lineRule="auto" w:before="0"/>
                      <w:ind w:left="0" w:right="18" w:firstLine="0"/>
                      <w:jc w:val="both"/>
                      <w:rPr>
                        <w:sz w:val="24"/>
                      </w:rPr>
                    </w:pPr>
                    <w:r>
                      <w:rPr>
                        <w:sz w:val="24"/>
                      </w:rPr>
                      <w:t>#IFNDEF LCD_E #DEFINE LCD_E #ENDIF</w:t>
                    </w:r>
                  </w:p>
                </w:txbxContent>
              </v:textbox>
              <w10:wrap type="none"/>
            </v:shape>
            <v:shape style="position:absolute;left:2895;top:2517;width:798;height:266" type="#_x0000_t202" filled="false" stroked="false">
              <v:textbox inset="0,0,0,0">
                <w:txbxContent>
                  <w:p>
                    <w:pPr>
                      <w:spacing w:line="266" w:lineRule="exact" w:before="0"/>
                      <w:ind w:left="0" w:right="0" w:firstLine="0"/>
                      <w:jc w:val="left"/>
                      <w:rPr>
                        <w:sz w:val="24"/>
                      </w:rPr>
                    </w:pPr>
                    <w:r>
                      <w:rPr>
                        <w:sz w:val="24"/>
                      </w:rPr>
                      <w:t>PIN_E2</w:t>
                    </w:r>
                  </w:p>
                </w:txbxContent>
              </v:textbox>
              <w10:wrap type="none"/>
            </v:shape>
          </v:group>
        </w:pict>
      </w:r>
      <w:r>
        <w:rPr>
          <w:sz w:val="20"/>
        </w:rPr>
      </w:r>
    </w:p>
    <w:p>
      <w:pPr>
        <w:spacing w:after="0"/>
        <w:rPr>
          <w:sz w:val="20"/>
        </w:rPr>
        <w:sectPr>
          <w:pgSz w:w="11910" w:h="16840"/>
          <w:pgMar w:header="283" w:footer="472" w:top="640" w:bottom="660" w:left="740" w:right="0"/>
        </w:sectPr>
      </w:pPr>
    </w:p>
    <w:p>
      <w:pPr>
        <w:pStyle w:val="BodyText"/>
        <w:rPr>
          <w:sz w:val="20"/>
        </w:rPr>
      </w:pPr>
      <w:r>
        <w:rPr/>
        <w:pict>
          <v:group style="position:absolute;margin-left:65.064003pt;margin-top:14.159983pt;width:507.8pt;height:490.7pt;mso-position-horizontal-relative:page;mso-position-vertical-relative:page;z-index:-29372928" coordorigin="1301,283" coordsize="10156,9814">
            <v:shape style="position:absolute;left:1301;top:283;width:10156;height:375" coordorigin="1301,283" coordsize="10156,375" path="m11447,283l1311,283,1301,283,1301,648,1311,648,1368,648,1368,658,11390,658,11390,648,11447,648,11447,638,1311,638,1311,293,11447,293,11447,283xm11457,283l11448,283,11448,648,11457,648,11457,283xe" filled="true" fillcolor="#000000" stroked="false">
              <v:path arrowok="t"/>
              <v:fill type="solid"/>
            </v:shape>
            <v:line style="position:absolute" from="11395,648" to="11395,9790" stroked="true" strokeweight=".47998pt" strokecolor="#000000">
              <v:stroke dashstyle="solid"/>
            </v:line>
            <v:rect style="position:absolute;left:1358;top:648;width:10;height:9450" filled="true" fillcolor="#000000" stroked="false">
              <v:fill type="solid"/>
            </v:rect>
            <v:shape style="position:absolute;left:1416;top:957;width:4102;height:818" type="#_x0000_t202" filled="false" stroked="false">
              <v:textbox inset="0,0,0,0">
                <w:txbxContent>
                  <w:p>
                    <w:pPr>
                      <w:spacing w:line="265" w:lineRule="exact" w:before="0"/>
                      <w:ind w:left="0" w:right="0" w:firstLine="0"/>
                      <w:jc w:val="left"/>
                      <w:rPr>
                        <w:sz w:val="24"/>
                      </w:rPr>
                    </w:pPr>
                    <w:r>
                      <w:rPr>
                        <w:sz w:val="24"/>
                      </w:rPr>
                      <w:t>#IFNDEF</w:t>
                    </w:r>
                    <w:r>
                      <w:rPr>
                        <w:spacing w:val="59"/>
                        <w:sz w:val="24"/>
                      </w:rPr>
                      <w:t> </w:t>
                    </w:r>
                    <w:r>
                      <w:rPr>
                        <w:sz w:val="24"/>
                      </w:rPr>
                      <w:t>OUTPUT_LCD</w:t>
                    </w:r>
                  </w:p>
                  <w:p>
                    <w:pPr>
                      <w:tabs>
                        <w:tab w:pos="2838" w:val="left" w:leader="none"/>
                      </w:tabs>
                      <w:spacing w:line="242" w:lineRule="auto" w:before="0"/>
                      <w:ind w:left="0" w:right="18" w:firstLine="0"/>
                      <w:jc w:val="left"/>
                      <w:rPr>
                        <w:sz w:val="24"/>
                      </w:rPr>
                    </w:pPr>
                    <w:r>
                      <w:rPr>
                        <w:sz w:val="24"/>
                      </w:rPr>
                      <w:t>#define</w:t>
                    </w:r>
                    <w:r>
                      <w:rPr>
                        <w:spacing w:val="58"/>
                        <w:sz w:val="24"/>
                      </w:rPr>
                      <w:t> </w:t>
                    </w:r>
                    <w:r>
                      <w:rPr>
                        <w:sz w:val="24"/>
                      </w:rPr>
                      <w:t>OUTPUT_LCD</w:t>
                      <w:tab/>
                    </w:r>
                    <w:r>
                      <w:rPr>
                        <w:spacing w:val="-1"/>
                        <w:sz w:val="24"/>
                      </w:rPr>
                      <w:t>OUTPUT_D </w:t>
                    </w:r>
                    <w:r>
                      <w:rPr>
                        <w:sz w:val="24"/>
                      </w:rPr>
                      <w:t>#ENDIF</w:t>
                    </w:r>
                  </w:p>
                </w:txbxContent>
              </v:textbox>
              <w10:wrap type="none"/>
            </v:shape>
            <v:shape style="position:absolute;left:1416;top:4544;width:6324;height:1923" type="#_x0000_t202" filled="false" stroked="false">
              <v:textbox inset="0,0,0,0">
                <w:txbxContent>
                  <w:p>
                    <w:pPr>
                      <w:spacing w:line="266" w:lineRule="exact" w:before="0"/>
                      <w:ind w:left="0" w:right="0" w:firstLine="0"/>
                      <w:jc w:val="left"/>
                      <w:rPr>
                        <w:sz w:val="24"/>
                      </w:rPr>
                    </w:pPr>
                    <w:r>
                      <w:rPr>
                        <w:sz w:val="24"/>
                      </w:rPr>
                      <w:t>void LCD_COMMAND(UNSIGNED CHAR MDK)</w:t>
                    </w:r>
                  </w:p>
                  <w:p>
                    <w:pPr>
                      <w:spacing w:line="275" w:lineRule="exact" w:before="2"/>
                      <w:ind w:left="0" w:right="0" w:firstLine="0"/>
                      <w:jc w:val="left"/>
                      <w:rPr>
                        <w:sz w:val="24"/>
                      </w:rPr>
                    </w:pPr>
                    <w:r>
                      <w:rPr>
                        <w:sz w:val="24"/>
                      </w:rPr>
                      <w:t>{</w:t>
                    </w:r>
                  </w:p>
                  <w:p>
                    <w:pPr>
                      <w:tabs>
                        <w:tab w:pos="3971" w:val="left" w:leader="none"/>
                      </w:tabs>
                      <w:spacing w:line="240" w:lineRule="auto" w:before="0"/>
                      <w:ind w:left="566" w:right="18" w:firstLine="0"/>
                      <w:jc w:val="left"/>
                      <w:rPr>
                        <w:sz w:val="24"/>
                      </w:rPr>
                    </w:pPr>
                    <w:r>
                      <w:rPr>
                        <w:sz w:val="24"/>
                      </w:rPr>
                      <w:t>OUTPUT_LOW(LCD_RS);</w:t>
                      <w:tab/>
                    </w:r>
                    <w:r>
                      <w:rPr>
                        <w:spacing w:val="-1"/>
                        <w:sz w:val="24"/>
                      </w:rPr>
                      <w:t>OUTPUT_LCD(MDK); </w:t>
                    </w:r>
                    <w:r>
                      <w:rPr>
                        <w:sz w:val="24"/>
                      </w:rPr>
                      <w:t>OUTPUT_HIGH(LCD_E);</w:t>
                      <w:tab/>
                      <w:t>DELAY_US(20); OUTPUT_LOW(LCD_E);</w:t>
                      <w:tab/>
                      <w:t>DELAY_US(20);</w:t>
                    </w:r>
                  </w:p>
                  <w:p>
                    <w:pPr>
                      <w:spacing w:line="275" w:lineRule="exact" w:before="2"/>
                      <w:ind w:left="0" w:right="0" w:firstLine="0"/>
                      <w:jc w:val="left"/>
                      <w:rPr>
                        <w:sz w:val="24"/>
                      </w:rPr>
                    </w:pPr>
                    <w:r>
                      <w:rPr>
                        <w:sz w:val="24"/>
                      </w:rPr>
                      <w:t>}</w:t>
                    </w:r>
                  </w:p>
                  <w:p>
                    <w:pPr>
                      <w:spacing w:line="275" w:lineRule="exact" w:before="0"/>
                      <w:ind w:left="0" w:right="0" w:firstLine="0"/>
                      <w:jc w:val="left"/>
                      <w:rPr>
                        <w:sz w:val="24"/>
                      </w:rPr>
                    </w:pPr>
                    <w:r>
                      <w:rPr>
                        <w:sz w:val="24"/>
                      </w:rPr>
                      <w:t>void LCD_DATA(UNSIGNED CHAR MHT)</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5"/>
        </w:rPr>
      </w:pPr>
    </w:p>
    <w:tbl>
      <w:tblPr>
        <w:tblW w:w="0" w:type="auto"/>
        <w:jc w:val="left"/>
        <w:tblInd w:w="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3"/>
        <w:gridCol w:w="2631"/>
        <w:gridCol w:w="872"/>
      </w:tblGrid>
      <w:tr>
        <w:trPr>
          <w:trHeight w:val="269" w:hRule="atLeast"/>
        </w:trPr>
        <w:tc>
          <w:tcPr>
            <w:tcW w:w="1143" w:type="dxa"/>
          </w:tcPr>
          <w:p>
            <w:pPr>
              <w:pStyle w:val="TableParagraph"/>
              <w:spacing w:line="250" w:lineRule="exact"/>
              <w:ind w:left="30" w:right="98"/>
              <w:jc w:val="center"/>
              <w:rPr>
                <w:sz w:val="24"/>
              </w:rPr>
            </w:pPr>
            <w:r>
              <w:rPr>
                <w:sz w:val="24"/>
              </w:rPr>
              <w:t>#DEFINE</w:t>
            </w:r>
          </w:p>
        </w:tc>
        <w:tc>
          <w:tcPr>
            <w:tcW w:w="2631" w:type="dxa"/>
          </w:tcPr>
          <w:p>
            <w:pPr>
              <w:pStyle w:val="TableParagraph"/>
              <w:spacing w:line="250" w:lineRule="exact"/>
              <w:ind w:left="124"/>
              <w:rPr>
                <w:sz w:val="24"/>
              </w:rPr>
            </w:pPr>
            <w:r>
              <w:rPr>
                <w:sz w:val="24"/>
              </w:rPr>
              <w:t>FUNCTION_SET</w:t>
            </w:r>
          </w:p>
        </w:tc>
        <w:tc>
          <w:tcPr>
            <w:tcW w:w="872" w:type="dxa"/>
          </w:tcPr>
          <w:p>
            <w:pPr>
              <w:pStyle w:val="TableParagraph"/>
              <w:spacing w:line="250" w:lineRule="exact"/>
              <w:ind w:right="89"/>
              <w:jc w:val="right"/>
              <w:rPr>
                <w:sz w:val="24"/>
              </w:rPr>
            </w:pPr>
            <w:r>
              <w:rPr>
                <w:w w:val="95"/>
                <w:sz w:val="24"/>
              </w:rPr>
              <w:t>0X38</w:t>
            </w:r>
          </w:p>
        </w:tc>
      </w:tr>
      <w:tr>
        <w:trPr>
          <w:trHeight w:val="276"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4"/>
              <w:rPr>
                <w:sz w:val="24"/>
              </w:rPr>
            </w:pPr>
            <w:r>
              <w:rPr>
                <w:sz w:val="24"/>
              </w:rPr>
              <w:t>DISPLAY_CONTROL</w:t>
            </w:r>
          </w:p>
        </w:tc>
        <w:tc>
          <w:tcPr>
            <w:tcW w:w="872" w:type="dxa"/>
          </w:tcPr>
          <w:p>
            <w:pPr>
              <w:pStyle w:val="TableParagraph"/>
              <w:spacing w:line="256" w:lineRule="exact"/>
              <w:ind w:right="76"/>
              <w:jc w:val="right"/>
              <w:rPr>
                <w:sz w:val="24"/>
              </w:rPr>
            </w:pPr>
            <w:r>
              <w:rPr>
                <w:w w:val="95"/>
                <w:sz w:val="24"/>
              </w:rPr>
              <w:t>0X0F</w:t>
            </w:r>
          </w:p>
        </w:tc>
      </w:tr>
      <w:tr>
        <w:trPr>
          <w:trHeight w:val="275"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4"/>
              <w:rPr>
                <w:sz w:val="24"/>
              </w:rPr>
            </w:pPr>
            <w:r>
              <w:rPr>
                <w:sz w:val="24"/>
              </w:rPr>
              <w:t>CLEAR_DISPLAY</w:t>
            </w:r>
          </w:p>
        </w:tc>
        <w:tc>
          <w:tcPr>
            <w:tcW w:w="872" w:type="dxa"/>
          </w:tcPr>
          <w:p>
            <w:pPr>
              <w:pStyle w:val="TableParagraph"/>
              <w:spacing w:line="256" w:lineRule="exact"/>
              <w:ind w:right="89"/>
              <w:jc w:val="right"/>
              <w:rPr>
                <w:sz w:val="24"/>
              </w:rPr>
            </w:pPr>
            <w:r>
              <w:rPr>
                <w:w w:val="95"/>
                <w:sz w:val="24"/>
              </w:rPr>
              <w:t>0X01</w:t>
            </w:r>
          </w:p>
        </w:tc>
      </w:tr>
      <w:tr>
        <w:trPr>
          <w:trHeight w:val="276"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0"/>
              <w:rPr>
                <w:sz w:val="24"/>
              </w:rPr>
            </w:pPr>
            <w:r>
              <w:rPr>
                <w:sz w:val="24"/>
              </w:rPr>
              <w:t>ENTRY_MODE</w:t>
            </w:r>
          </w:p>
        </w:tc>
        <w:tc>
          <w:tcPr>
            <w:tcW w:w="872" w:type="dxa"/>
          </w:tcPr>
          <w:p>
            <w:pPr>
              <w:pStyle w:val="TableParagraph"/>
              <w:spacing w:line="256" w:lineRule="exact"/>
              <w:ind w:right="89"/>
              <w:jc w:val="right"/>
              <w:rPr>
                <w:sz w:val="24"/>
              </w:rPr>
            </w:pPr>
            <w:r>
              <w:rPr>
                <w:w w:val="95"/>
                <w:sz w:val="24"/>
              </w:rPr>
              <w:t>0X06</w:t>
            </w:r>
          </w:p>
        </w:tc>
      </w:tr>
      <w:tr>
        <w:trPr>
          <w:trHeight w:val="276"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4"/>
              <w:rPr>
                <w:sz w:val="24"/>
              </w:rPr>
            </w:pPr>
            <w:r>
              <w:rPr>
                <w:sz w:val="24"/>
              </w:rPr>
              <w:t>SHIFT_LEFT</w:t>
            </w:r>
          </w:p>
        </w:tc>
        <w:tc>
          <w:tcPr>
            <w:tcW w:w="872" w:type="dxa"/>
          </w:tcPr>
          <w:p>
            <w:pPr>
              <w:pStyle w:val="TableParagraph"/>
              <w:spacing w:line="256" w:lineRule="exact"/>
              <w:ind w:right="89"/>
              <w:jc w:val="right"/>
              <w:rPr>
                <w:sz w:val="24"/>
              </w:rPr>
            </w:pPr>
            <w:r>
              <w:rPr>
                <w:w w:val="95"/>
                <w:sz w:val="24"/>
              </w:rPr>
              <w:t>0X18</w:t>
            </w:r>
          </w:p>
        </w:tc>
      </w:tr>
      <w:tr>
        <w:trPr>
          <w:trHeight w:val="275"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4"/>
              <w:rPr>
                <w:sz w:val="24"/>
              </w:rPr>
            </w:pPr>
            <w:r>
              <w:rPr>
                <w:sz w:val="24"/>
              </w:rPr>
              <w:t>SHIFT_RIGHT</w:t>
            </w:r>
          </w:p>
        </w:tc>
        <w:tc>
          <w:tcPr>
            <w:tcW w:w="872" w:type="dxa"/>
          </w:tcPr>
          <w:p>
            <w:pPr>
              <w:pStyle w:val="TableParagraph"/>
              <w:spacing w:line="256" w:lineRule="exact"/>
              <w:ind w:right="49"/>
              <w:jc w:val="right"/>
              <w:rPr>
                <w:sz w:val="24"/>
              </w:rPr>
            </w:pPr>
            <w:r>
              <w:rPr>
                <w:w w:val="95"/>
                <w:sz w:val="24"/>
              </w:rPr>
              <w:t>0X1C</w:t>
            </w:r>
          </w:p>
        </w:tc>
      </w:tr>
      <w:tr>
        <w:trPr>
          <w:trHeight w:val="276" w:hRule="atLeast"/>
        </w:trPr>
        <w:tc>
          <w:tcPr>
            <w:tcW w:w="1143" w:type="dxa"/>
          </w:tcPr>
          <w:p>
            <w:pPr>
              <w:pStyle w:val="TableParagraph"/>
              <w:spacing w:line="256" w:lineRule="exact"/>
              <w:ind w:left="30" w:right="98"/>
              <w:jc w:val="center"/>
              <w:rPr>
                <w:sz w:val="24"/>
              </w:rPr>
            </w:pPr>
            <w:r>
              <w:rPr>
                <w:sz w:val="24"/>
              </w:rPr>
              <w:t>#DEFINE</w:t>
            </w:r>
          </w:p>
        </w:tc>
        <w:tc>
          <w:tcPr>
            <w:tcW w:w="2631" w:type="dxa"/>
          </w:tcPr>
          <w:p>
            <w:pPr>
              <w:pStyle w:val="TableParagraph"/>
              <w:spacing w:line="256" w:lineRule="exact"/>
              <w:ind w:left="124"/>
              <w:rPr>
                <w:sz w:val="24"/>
              </w:rPr>
            </w:pPr>
            <w:r>
              <w:rPr>
                <w:sz w:val="24"/>
              </w:rPr>
              <w:t>ADDR_LINE1</w:t>
            </w:r>
          </w:p>
        </w:tc>
        <w:tc>
          <w:tcPr>
            <w:tcW w:w="872" w:type="dxa"/>
          </w:tcPr>
          <w:p>
            <w:pPr>
              <w:pStyle w:val="TableParagraph"/>
              <w:spacing w:line="256" w:lineRule="exact"/>
              <w:ind w:right="89"/>
              <w:jc w:val="right"/>
              <w:rPr>
                <w:sz w:val="24"/>
              </w:rPr>
            </w:pPr>
            <w:r>
              <w:rPr>
                <w:w w:val="95"/>
                <w:sz w:val="24"/>
              </w:rPr>
              <w:t>0X80</w:t>
            </w:r>
          </w:p>
        </w:tc>
      </w:tr>
      <w:tr>
        <w:trPr>
          <w:trHeight w:val="269" w:hRule="atLeast"/>
        </w:trPr>
        <w:tc>
          <w:tcPr>
            <w:tcW w:w="1143" w:type="dxa"/>
          </w:tcPr>
          <w:p>
            <w:pPr>
              <w:pStyle w:val="TableParagraph"/>
              <w:spacing w:line="250" w:lineRule="exact"/>
              <w:ind w:left="30" w:right="98"/>
              <w:jc w:val="center"/>
              <w:rPr>
                <w:sz w:val="24"/>
              </w:rPr>
            </w:pPr>
            <w:r>
              <w:rPr>
                <w:sz w:val="24"/>
              </w:rPr>
              <w:t>#DEFINE</w:t>
            </w:r>
          </w:p>
        </w:tc>
        <w:tc>
          <w:tcPr>
            <w:tcW w:w="2631" w:type="dxa"/>
          </w:tcPr>
          <w:p>
            <w:pPr>
              <w:pStyle w:val="TableParagraph"/>
              <w:spacing w:line="250" w:lineRule="exact"/>
              <w:ind w:left="124"/>
              <w:rPr>
                <w:sz w:val="24"/>
              </w:rPr>
            </w:pPr>
            <w:r>
              <w:rPr>
                <w:sz w:val="24"/>
              </w:rPr>
              <w:t>ADDR_LINE2</w:t>
            </w:r>
          </w:p>
        </w:tc>
        <w:tc>
          <w:tcPr>
            <w:tcW w:w="872" w:type="dxa"/>
          </w:tcPr>
          <w:p>
            <w:pPr>
              <w:pStyle w:val="TableParagraph"/>
              <w:spacing w:line="250" w:lineRule="exact"/>
              <w:ind w:right="51"/>
              <w:jc w:val="right"/>
              <w:rPr>
                <w:sz w:val="24"/>
              </w:rPr>
            </w:pPr>
            <w:r>
              <w:rPr>
                <w:sz w:val="24"/>
              </w:rPr>
              <w:t>0XC0</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after="1"/>
        <w:rPr>
          <w:sz w:val="13"/>
        </w:rPr>
      </w:pPr>
    </w:p>
    <w:tbl>
      <w:tblPr>
        <w:tblW w:w="0" w:type="auto"/>
        <w:jc w:val="left"/>
        <w:tblInd w:w="6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9"/>
        <w:gridCol w:w="3337"/>
        <w:gridCol w:w="1359"/>
        <w:gridCol w:w="4958"/>
      </w:tblGrid>
      <w:tr>
        <w:trPr>
          <w:trHeight w:val="269" w:hRule="atLeast"/>
        </w:trPr>
        <w:tc>
          <w:tcPr>
            <w:tcW w:w="379" w:type="dxa"/>
          </w:tcPr>
          <w:p>
            <w:pPr>
              <w:pStyle w:val="TableParagraph"/>
              <w:spacing w:line="250" w:lineRule="exact"/>
              <w:ind w:left="52"/>
              <w:rPr>
                <w:sz w:val="24"/>
              </w:rPr>
            </w:pPr>
            <w:r>
              <w:rPr>
                <w:sz w:val="24"/>
              </w:rPr>
              <w:t>{</w:t>
            </w:r>
          </w:p>
        </w:tc>
        <w:tc>
          <w:tcPr>
            <w:tcW w:w="3337" w:type="dxa"/>
          </w:tcPr>
          <w:p>
            <w:pPr>
              <w:pStyle w:val="TableParagraph"/>
              <w:spacing w:line="250" w:lineRule="exact"/>
              <w:ind w:left="240"/>
              <w:rPr>
                <w:sz w:val="24"/>
              </w:rPr>
            </w:pPr>
            <w:r>
              <w:rPr>
                <w:sz w:val="24"/>
              </w:rPr>
              <w:t>OUTPUT_HIGH(LCD_RS);</w:t>
            </w:r>
          </w:p>
        </w:tc>
        <w:tc>
          <w:tcPr>
            <w:tcW w:w="6317" w:type="dxa"/>
            <w:gridSpan w:val="2"/>
          </w:tcPr>
          <w:p>
            <w:pPr>
              <w:pStyle w:val="TableParagraph"/>
              <w:spacing w:line="250" w:lineRule="exact"/>
              <w:ind w:left="307"/>
              <w:rPr>
                <w:sz w:val="24"/>
              </w:rPr>
            </w:pPr>
            <w:r>
              <w:rPr>
                <w:sz w:val="24"/>
              </w:rPr>
              <w:t>OUTPUT_LCD(MHT);</w:t>
            </w:r>
          </w:p>
        </w:tc>
      </w:tr>
      <w:tr>
        <w:trPr>
          <w:trHeight w:val="275" w:hRule="atLeast"/>
        </w:trPr>
        <w:tc>
          <w:tcPr>
            <w:tcW w:w="379" w:type="dxa"/>
          </w:tcPr>
          <w:p>
            <w:pPr>
              <w:pStyle w:val="TableParagraph"/>
              <w:rPr>
                <w:sz w:val="20"/>
              </w:rPr>
            </w:pPr>
          </w:p>
        </w:tc>
        <w:tc>
          <w:tcPr>
            <w:tcW w:w="3337" w:type="dxa"/>
          </w:tcPr>
          <w:p>
            <w:pPr>
              <w:pStyle w:val="TableParagraph"/>
              <w:spacing w:line="256" w:lineRule="exact"/>
              <w:ind w:left="240"/>
              <w:rPr>
                <w:sz w:val="24"/>
              </w:rPr>
            </w:pPr>
            <w:r>
              <w:rPr>
                <w:sz w:val="24"/>
              </w:rPr>
              <w:t>OUTPUT_HIGH(LCD_E);</w:t>
            </w:r>
          </w:p>
        </w:tc>
        <w:tc>
          <w:tcPr>
            <w:tcW w:w="6317" w:type="dxa"/>
            <w:gridSpan w:val="2"/>
          </w:tcPr>
          <w:p>
            <w:pPr>
              <w:pStyle w:val="TableParagraph"/>
              <w:spacing w:line="256" w:lineRule="exact"/>
              <w:ind w:left="307"/>
              <w:rPr>
                <w:sz w:val="24"/>
              </w:rPr>
            </w:pPr>
            <w:r>
              <w:rPr>
                <w:sz w:val="24"/>
              </w:rPr>
              <w:t>DELAY_US(20);</w:t>
            </w:r>
          </w:p>
        </w:tc>
      </w:tr>
      <w:tr>
        <w:trPr>
          <w:trHeight w:val="272" w:hRule="atLeast"/>
        </w:trPr>
        <w:tc>
          <w:tcPr>
            <w:tcW w:w="379" w:type="dxa"/>
          </w:tcPr>
          <w:p>
            <w:pPr>
              <w:pStyle w:val="TableParagraph"/>
              <w:rPr>
                <w:sz w:val="20"/>
              </w:rPr>
            </w:pPr>
          </w:p>
        </w:tc>
        <w:tc>
          <w:tcPr>
            <w:tcW w:w="3337" w:type="dxa"/>
          </w:tcPr>
          <w:p>
            <w:pPr>
              <w:pStyle w:val="TableParagraph"/>
              <w:spacing w:line="252" w:lineRule="exact"/>
              <w:ind w:left="240"/>
              <w:rPr>
                <w:sz w:val="24"/>
              </w:rPr>
            </w:pPr>
            <w:r>
              <w:rPr>
                <w:sz w:val="24"/>
              </w:rPr>
              <w:t>OUTPUT_LOW(LCD_E);</w:t>
            </w:r>
          </w:p>
        </w:tc>
        <w:tc>
          <w:tcPr>
            <w:tcW w:w="6317" w:type="dxa"/>
            <w:gridSpan w:val="2"/>
          </w:tcPr>
          <w:p>
            <w:pPr>
              <w:pStyle w:val="TableParagraph"/>
              <w:spacing w:line="252" w:lineRule="exact"/>
              <w:ind w:left="307"/>
              <w:rPr>
                <w:sz w:val="24"/>
              </w:rPr>
            </w:pPr>
            <w:r>
              <w:rPr>
                <w:sz w:val="24"/>
              </w:rPr>
              <w:t>DELAY_US(20);</w:t>
            </w:r>
          </w:p>
        </w:tc>
      </w:tr>
      <w:tr>
        <w:trPr>
          <w:trHeight w:val="552" w:hRule="atLeast"/>
        </w:trPr>
        <w:tc>
          <w:tcPr>
            <w:tcW w:w="10033" w:type="dxa"/>
            <w:gridSpan w:val="4"/>
          </w:tcPr>
          <w:p>
            <w:pPr>
              <w:pStyle w:val="TableParagraph"/>
              <w:spacing w:line="274" w:lineRule="exact"/>
              <w:ind w:left="52"/>
              <w:rPr>
                <w:sz w:val="24"/>
              </w:rPr>
            </w:pPr>
            <w:r>
              <w:rPr>
                <w:sz w:val="24"/>
              </w:rPr>
              <w:t>}</w:t>
            </w:r>
          </w:p>
          <w:p>
            <w:pPr>
              <w:pStyle w:val="TableParagraph"/>
              <w:spacing w:line="256" w:lineRule="exact" w:before="2"/>
              <w:ind w:left="52"/>
              <w:rPr>
                <w:sz w:val="24"/>
              </w:rPr>
            </w:pPr>
            <w:r>
              <w:rPr>
                <w:sz w:val="24"/>
              </w:rPr>
              <w:t>VOID LCD_SETUP()</w:t>
            </w:r>
          </w:p>
        </w:tc>
      </w:tr>
      <w:tr>
        <w:trPr>
          <w:trHeight w:val="279" w:hRule="atLeast"/>
        </w:trPr>
        <w:tc>
          <w:tcPr>
            <w:tcW w:w="379" w:type="dxa"/>
          </w:tcPr>
          <w:p>
            <w:pPr>
              <w:pStyle w:val="TableParagraph"/>
              <w:spacing w:line="252" w:lineRule="exact"/>
              <w:ind w:left="52"/>
              <w:rPr>
                <w:sz w:val="24"/>
              </w:rPr>
            </w:pPr>
            <w:r>
              <w:rPr>
                <w:sz w:val="24"/>
              </w:rPr>
              <w:t>{</w:t>
            </w:r>
          </w:p>
        </w:tc>
        <w:tc>
          <w:tcPr>
            <w:tcW w:w="4696" w:type="dxa"/>
            <w:gridSpan w:val="2"/>
          </w:tcPr>
          <w:p>
            <w:pPr>
              <w:pStyle w:val="TableParagraph"/>
              <w:spacing w:line="252" w:lineRule="exact"/>
              <w:ind w:left="210"/>
              <w:rPr>
                <w:sz w:val="24"/>
              </w:rPr>
            </w:pPr>
            <w:r>
              <w:rPr>
                <w:sz w:val="24"/>
              </w:rPr>
              <w:t>OUTPUT_LOW(LCD_E);</w:t>
            </w:r>
          </w:p>
        </w:tc>
        <w:tc>
          <w:tcPr>
            <w:tcW w:w="4958" w:type="dxa"/>
          </w:tcPr>
          <w:p>
            <w:pPr>
              <w:pStyle w:val="TableParagraph"/>
              <w:rPr>
                <w:sz w:val="20"/>
              </w:rPr>
            </w:pPr>
          </w:p>
        </w:tc>
      </w:tr>
      <w:tr>
        <w:trPr>
          <w:trHeight w:val="275"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OUTPUT_LOW(LCD_RS);</w:t>
            </w:r>
          </w:p>
        </w:tc>
        <w:tc>
          <w:tcPr>
            <w:tcW w:w="4958" w:type="dxa"/>
          </w:tcPr>
          <w:p>
            <w:pPr>
              <w:pStyle w:val="TableParagraph"/>
              <w:rPr>
                <w:sz w:val="20"/>
              </w:rPr>
            </w:pPr>
          </w:p>
        </w:tc>
      </w:tr>
      <w:tr>
        <w:trPr>
          <w:trHeight w:val="276"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OUTPUT_LOW(LCD_RW);</w:t>
            </w:r>
          </w:p>
        </w:tc>
        <w:tc>
          <w:tcPr>
            <w:tcW w:w="4958" w:type="dxa"/>
          </w:tcPr>
          <w:p>
            <w:pPr>
              <w:pStyle w:val="TableParagraph"/>
              <w:rPr>
                <w:sz w:val="20"/>
              </w:rPr>
            </w:pPr>
          </w:p>
        </w:tc>
      </w:tr>
      <w:tr>
        <w:trPr>
          <w:trHeight w:val="276"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LCD_COMMAND(FUNCTION_SET);</w:t>
            </w:r>
          </w:p>
        </w:tc>
        <w:tc>
          <w:tcPr>
            <w:tcW w:w="4958" w:type="dxa"/>
          </w:tcPr>
          <w:p>
            <w:pPr>
              <w:pStyle w:val="TableParagraph"/>
              <w:spacing w:line="256" w:lineRule="exact"/>
              <w:ind w:left="82"/>
              <w:rPr>
                <w:sz w:val="24"/>
              </w:rPr>
            </w:pPr>
            <w:r>
              <w:rPr>
                <w:sz w:val="24"/>
              </w:rPr>
              <w:t>DELAY_MS(1);</w:t>
            </w:r>
          </w:p>
        </w:tc>
      </w:tr>
      <w:tr>
        <w:trPr>
          <w:trHeight w:val="276"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LCD_COMMAND(DISPLAY_CONTROL);</w:t>
            </w:r>
          </w:p>
        </w:tc>
        <w:tc>
          <w:tcPr>
            <w:tcW w:w="4958" w:type="dxa"/>
          </w:tcPr>
          <w:p>
            <w:pPr>
              <w:pStyle w:val="TableParagraph"/>
              <w:rPr>
                <w:sz w:val="20"/>
              </w:rPr>
            </w:pPr>
          </w:p>
        </w:tc>
      </w:tr>
      <w:tr>
        <w:trPr>
          <w:trHeight w:val="276"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LCD_COMMAND(CLEAR_DISPLAY);</w:t>
            </w:r>
          </w:p>
        </w:tc>
        <w:tc>
          <w:tcPr>
            <w:tcW w:w="4958" w:type="dxa"/>
          </w:tcPr>
          <w:p>
            <w:pPr>
              <w:pStyle w:val="TableParagraph"/>
              <w:spacing w:line="256" w:lineRule="exact"/>
              <w:ind w:left="82"/>
              <w:rPr>
                <w:sz w:val="24"/>
              </w:rPr>
            </w:pPr>
            <w:r>
              <w:rPr>
                <w:sz w:val="24"/>
              </w:rPr>
              <w:t>DELAY_MS(2);</w:t>
            </w:r>
          </w:p>
        </w:tc>
      </w:tr>
      <w:tr>
        <w:trPr>
          <w:trHeight w:val="275" w:hRule="atLeast"/>
        </w:trPr>
        <w:tc>
          <w:tcPr>
            <w:tcW w:w="379" w:type="dxa"/>
          </w:tcPr>
          <w:p>
            <w:pPr>
              <w:pStyle w:val="TableParagraph"/>
              <w:rPr>
                <w:sz w:val="20"/>
              </w:rPr>
            </w:pPr>
          </w:p>
        </w:tc>
        <w:tc>
          <w:tcPr>
            <w:tcW w:w="4696" w:type="dxa"/>
            <w:gridSpan w:val="2"/>
          </w:tcPr>
          <w:p>
            <w:pPr>
              <w:pStyle w:val="TableParagraph"/>
              <w:spacing w:line="256" w:lineRule="exact"/>
              <w:ind w:left="240"/>
              <w:rPr>
                <w:sz w:val="24"/>
              </w:rPr>
            </w:pPr>
            <w:r>
              <w:rPr>
                <w:sz w:val="24"/>
              </w:rPr>
              <w:t>LCD_COMMAND(ENTRY_MODE);</w:t>
            </w:r>
          </w:p>
        </w:tc>
        <w:tc>
          <w:tcPr>
            <w:tcW w:w="4958" w:type="dxa"/>
          </w:tcPr>
          <w:p>
            <w:pPr>
              <w:pStyle w:val="TableParagraph"/>
              <w:rPr>
                <w:sz w:val="20"/>
              </w:rPr>
            </w:pPr>
          </w:p>
        </w:tc>
      </w:tr>
      <w:tr>
        <w:trPr>
          <w:trHeight w:val="301" w:hRule="atLeast"/>
        </w:trPr>
        <w:tc>
          <w:tcPr>
            <w:tcW w:w="379" w:type="dxa"/>
            <w:tcBorders>
              <w:bottom w:val="single" w:sz="4" w:space="0" w:color="000000"/>
            </w:tcBorders>
          </w:tcPr>
          <w:p>
            <w:pPr>
              <w:pStyle w:val="TableParagraph"/>
              <w:spacing w:line="272" w:lineRule="exact"/>
              <w:ind w:left="52"/>
              <w:rPr>
                <w:sz w:val="24"/>
              </w:rPr>
            </w:pPr>
            <w:r>
              <w:rPr>
                <w:sz w:val="24"/>
              </w:rPr>
              <w:t>}</w:t>
            </w:r>
          </w:p>
        </w:tc>
        <w:tc>
          <w:tcPr>
            <w:tcW w:w="4696" w:type="dxa"/>
            <w:gridSpan w:val="2"/>
            <w:tcBorders>
              <w:bottom w:val="single" w:sz="4" w:space="0" w:color="000000"/>
            </w:tcBorders>
          </w:tcPr>
          <w:p>
            <w:pPr>
              <w:pStyle w:val="TableParagraph"/>
              <w:rPr>
                <w:sz w:val="22"/>
              </w:rPr>
            </w:pPr>
          </w:p>
        </w:tc>
        <w:tc>
          <w:tcPr>
            <w:tcW w:w="4958" w:type="dxa"/>
            <w:tcBorders>
              <w:bottom w:val="single" w:sz="4" w:space="0" w:color="000000"/>
            </w:tcBorders>
          </w:tcPr>
          <w:p>
            <w:pPr>
              <w:pStyle w:val="TableParagraph"/>
              <w:ind w:left="4951" w:right="-72"/>
              <w:rPr>
                <w:sz w:val="20"/>
              </w:rPr>
            </w:pPr>
            <w:r>
              <w:rPr>
                <w:sz w:val="20"/>
              </w:rPr>
              <w:pict>
                <v:group style="width:.5pt;height:15.4pt;mso-position-horizontal-relative:char;mso-position-vertical-relative:line" coordorigin="0,0" coordsize="10,308">
                  <v:rect style="position:absolute;left:0;top:0;width:10;height:308" filled="true" fillcolor="#000000" stroked="false">
                    <v:fill type="solid"/>
                  </v:rect>
                </v:group>
              </w:pict>
            </w:r>
            <w:r>
              <w:rPr>
                <w:sz w:val="20"/>
              </w:rPr>
            </w:r>
          </w:p>
        </w:tc>
      </w:tr>
      <w:tr>
        <w:trPr>
          <w:trHeight w:val="307" w:hRule="atLeast"/>
        </w:trPr>
        <w:tc>
          <w:tcPr>
            <w:tcW w:w="379" w:type="dxa"/>
            <w:tcBorders>
              <w:top w:val="single" w:sz="4" w:space="0" w:color="000000"/>
            </w:tcBorders>
          </w:tcPr>
          <w:p>
            <w:pPr>
              <w:pStyle w:val="TableParagraph"/>
              <w:rPr>
                <w:sz w:val="22"/>
              </w:rPr>
            </w:pPr>
          </w:p>
        </w:tc>
        <w:tc>
          <w:tcPr>
            <w:tcW w:w="4696" w:type="dxa"/>
            <w:gridSpan w:val="2"/>
            <w:tcBorders>
              <w:top w:val="single" w:sz="4" w:space="0" w:color="000000"/>
            </w:tcBorders>
          </w:tcPr>
          <w:p>
            <w:pPr>
              <w:pStyle w:val="TableParagraph"/>
              <w:numPr>
                <w:ilvl w:val="0"/>
                <w:numId w:val="75"/>
              </w:numPr>
              <w:tabs>
                <w:tab w:pos="807" w:val="left" w:leader="none"/>
                <w:tab w:pos="808" w:val="left" w:leader="none"/>
              </w:tabs>
              <w:spacing w:line="274" w:lineRule="exact" w:before="13" w:after="0"/>
              <w:ind w:left="807" w:right="0" w:hanging="568"/>
              <w:jc w:val="left"/>
              <w:rPr>
                <w:sz w:val="24"/>
              </w:rPr>
            </w:pPr>
            <w:r>
              <w:rPr>
                <w:sz w:val="24"/>
              </w:rPr>
              <w:t>Giải</w:t>
            </w:r>
            <w:r>
              <w:rPr>
                <w:spacing w:val="-22"/>
                <w:sz w:val="24"/>
              </w:rPr>
              <w:t> </w:t>
            </w:r>
            <w:r>
              <w:rPr>
                <w:sz w:val="24"/>
              </w:rPr>
              <w:t>thích</w:t>
            </w:r>
            <w:r>
              <w:rPr>
                <w:spacing w:val="-22"/>
                <w:sz w:val="24"/>
              </w:rPr>
              <w:t> </w:t>
            </w:r>
            <w:r>
              <w:rPr>
                <w:sz w:val="24"/>
              </w:rPr>
              <w:t>chƣơng</w:t>
            </w:r>
            <w:r>
              <w:rPr>
                <w:spacing w:val="-18"/>
                <w:sz w:val="24"/>
              </w:rPr>
              <w:t> </w:t>
            </w:r>
            <w:r>
              <w:rPr>
                <w:sz w:val="24"/>
              </w:rPr>
              <w:t>trình</w:t>
            </w:r>
            <w:r>
              <w:rPr>
                <w:spacing w:val="-22"/>
                <w:sz w:val="24"/>
              </w:rPr>
              <w:t> </w:t>
            </w:r>
            <w:r>
              <w:rPr>
                <w:sz w:val="24"/>
              </w:rPr>
              <w:t>thƣ</w:t>
            </w:r>
            <w:r>
              <w:rPr>
                <w:spacing w:val="-19"/>
                <w:sz w:val="24"/>
              </w:rPr>
              <w:t> </w:t>
            </w:r>
            <w:r>
              <w:rPr>
                <w:sz w:val="24"/>
              </w:rPr>
              <w:t>viện</w:t>
            </w:r>
            <w:r>
              <w:rPr>
                <w:spacing w:val="-22"/>
                <w:sz w:val="24"/>
              </w:rPr>
              <w:t> </w:t>
            </w:r>
            <w:r>
              <w:rPr>
                <w:sz w:val="24"/>
              </w:rPr>
              <w:t>LCD:</w:t>
            </w:r>
          </w:p>
        </w:tc>
        <w:tc>
          <w:tcPr>
            <w:tcW w:w="4958" w:type="dxa"/>
            <w:tcBorders>
              <w:top w:val="single" w:sz="4" w:space="0" w:color="000000"/>
            </w:tcBorders>
          </w:tcPr>
          <w:p>
            <w:pPr>
              <w:pStyle w:val="TableParagraph"/>
              <w:rPr>
                <w:sz w:val="22"/>
              </w:rPr>
            </w:pPr>
          </w:p>
        </w:tc>
      </w:tr>
    </w:tbl>
    <w:p>
      <w:pPr>
        <w:pStyle w:val="BodyText"/>
        <w:spacing w:line="242" w:lineRule="auto" w:before="54"/>
        <w:ind w:left="676" w:right="567" w:firstLine="566"/>
        <w:jc w:val="both"/>
      </w:pPr>
      <w:r>
        <w:rPr/>
        <w:t>Ba lệnh đầu tiên có chức năng kiểm tra xem biến LCD_RS chƣa định nghĩa (IFNDEF đƣợc </w:t>
      </w:r>
      <w:r>
        <w:rPr>
          <w:spacing w:val="-16"/>
        </w:rPr>
        <w:t>viết </w:t>
      </w:r>
      <w:r>
        <w:rPr/>
        <w:t>tắt của các </w:t>
      </w:r>
      <w:r>
        <w:rPr>
          <w:spacing w:val="2"/>
        </w:rPr>
        <w:t>từ </w:t>
      </w:r>
      <w:r>
        <w:rPr>
          <w:spacing w:val="-3"/>
        </w:rPr>
        <w:t>if </w:t>
      </w:r>
      <w:r>
        <w:rPr/>
        <w:t>not define: nếu chƣa định nghĩa) thì </w:t>
      </w:r>
      <w:r>
        <w:rPr>
          <w:spacing w:val="2"/>
        </w:rPr>
        <w:t>tiến </w:t>
      </w:r>
      <w:r>
        <w:rPr/>
        <w:t>hành định nghĩa. Nếu đã định nghĩa </w:t>
      </w:r>
      <w:r>
        <w:rPr>
          <w:spacing w:val="3"/>
        </w:rPr>
        <w:t>rồi </w:t>
      </w:r>
      <w:r>
        <w:rPr>
          <w:spacing w:val="-7"/>
        </w:rPr>
        <w:t>thì </w:t>
      </w:r>
      <w:r>
        <w:rPr/>
        <w:t>không định nghĩa nữa.</w:t>
      </w:r>
    </w:p>
    <w:p>
      <w:pPr>
        <w:pStyle w:val="BodyText"/>
        <w:spacing w:before="52"/>
        <w:ind w:left="676" w:right="569" w:firstLine="566"/>
        <w:jc w:val="both"/>
      </w:pPr>
      <w:r>
        <w:rPr/>
        <w:t>Với cách thức này có chức năng: với các bài LCD này thì ta đã dùng portD và các bit của portE nhƣng sang các ứng dụng khác, ta dùng port khác với portD và E, ví dụ không dùng portD mà dùng portC thì ta chỉ cần định nghĩa portC trong chƣơng trình chính, không cần thay đổi các định nghĩa trong chƣơng trình con LCD đã viết.</w:t>
      </w:r>
    </w:p>
    <w:p>
      <w:pPr>
        <w:pStyle w:val="BodyText"/>
        <w:spacing w:before="63"/>
        <w:ind w:left="1243"/>
      </w:pPr>
      <w:r>
        <w:rPr/>
        <w:t>Tƣơng tự cho các định nghĩa khác.</w:t>
      </w:r>
    </w:p>
    <w:p>
      <w:pPr>
        <w:pStyle w:val="BodyText"/>
        <w:spacing w:line="292" w:lineRule="auto" w:before="60"/>
        <w:ind w:left="1243" w:right="1590"/>
      </w:pPr>
      <w:r>
        <w:rPr/>
        <w:t>Chƣơng trình con “LCD_COMMAND” thực hiện chức năng gởi lệnh ra LCD. Chƣơng trình con “LCD_DATA” thực hiện chức năng gởi dữ </w:t>
      </w:r>
      <w:r>
        <w:rPr>
          <w:spacing w:val="-3"/>
        </w:rPr>
        <w:t>liệu </w:t>
      </w:r>
      <w:r>
        <w:rPr/>
        <w:t>ra LCD để hiển </w:t>
      </w:r>
      <w:r>
        <w:rPr>
          <w:spacing w:val="-11"/>
        </w:rPr>
        <w:t>thị. </w:t>
      </w:r>
      <w:r>
        <w:rPr/>
        <w:t>Chƣơng trình con “LCD_SETUP” thực hiện chức năng khởi tạo LCD.</w:t>
      </w:r>
    </w:p>
    <w:p>
      <w:pPr>
        <w:pStyle w:val="BodyText"/>
        <w:spacing w:before="9"/>
        <w:rPr>
          <w:sz w:val="26"/>
        </w:rPr>
      </w:pPr>
      <w:r>
        <w:rPr/>
        <w:pict>
          <v:shape style="position:absolute;margin-left:65.304001pt;margin-top:17.644991pt;width:507.35pt;height:43.7pt;mso-position-horizontal-relative:page;mso-position-vertical-relative:paragraph;z-index:-15391232;mso-wrap-distance-left:0;mso-wrap-distance-right:0" type="#_x0000_t202" filled="true" fillcolor="#dbe4f0" stroked="true" strokeweight=".48004pt" strokecolor="#000000">
            <v:textbox inset="0,0,0,0">
              <w:txbxContent>
                <w:p>
                  <w:pPr>
                    <w:pStyle w:val="BodyText"/>
                    <w:spacing w:line="237" w:lineRule="auto" w:before="13"/>
                    <w:ind w:left="105" w:right="106" w:firstLine="566"/>
                    <w:jc w:val="both"/>
                  </w:pPr>
                  <w:r>
                    <w:rPr>
                      <w:b/>
                      <w:i/>
                    </w:rPr>
                    <w:t>Bài 5-15: </w:t>
                  </w:r>
                  <w:r>
                    <w:rPr/>
                    <w:t>Sử dụng mạch giao tiếp vi điều khiển PIC16F887 với LCD 16×2 ở hình 5-65, hãy viết chƣơng trình hiển thị 2 hàng thông tin nhƣ trong bảng 5-7. Trong đó 2 ô cuối của hàng 1 sẽ hiển thị thời gian đếm giây chƣa cần chính xác.</w:t>
                  </w:r>
                </w:p>
              </w:txbxContent>
            </v:textbox>
            <v:fill type="solid"/>
            <v:stroke dashstyle="solid"/>
            <w10:wrap type="topAndBottom"/>
          </v:shape>
        </w:pict>
      </w:r>
    </w:p>
    <w:p>
      <w:pPr>
        <w:spacing w:before="20"/>
        <w:ind w:left="1243" w:right="0" w:firstLine="0"/>
        <w:jc w:val="left"/>
        <w:rPr>
          <w:sz w:val="24"/>
        </w:rPr>
      </w:pPr>
      <w:r>
        <w:rPr>
          <w:i/>
          <w:sz w:val="24"/>
        </w:rPr>
        <w:t>Bảng 5-7: </w:t>
      </w:r>
      <w:r>
        <w:rPr>
          <w:sz w:val="24"/>
        </w:rPr>
        <w:t>Thông tin hiển thị 2 hàng kí tự:</w:t>
      </w:r>
    </w:p>
    <w:p>
      <w:pPr>
        <w:pStyle w:val="BodyText"/>
        <w:spacing w:before="4"/>
        <w:rPr>
          <w:sz w:val="6"/>
        </w:rPr>
      </w:pPr>
    </w:p>
    <w:tbl>
      <w:tblPr>
        <w:tblW w:w="0" w:type="auto"/>
        <w:jc w:val="left"/>
        <w:tblInd w:w="5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78"/>
        <w:gridCol w:w="1421"/>
        <w:gridCol w:w="494"/>
        <w:gridCol w:w="498"/>
        <w:gridCol w:w="494"/>
        <w:gridCol w:w="498"/>
        <w:gridCol w:w="494"/>
        <w:gridCol w:w="498"/>
        <w:gridCol w:w="493"/>
        <w:gridCol w:w="498"/>
        <w:gridCol w:w="493"/>
        <w:gridCol w:w="498"/>
        <w:gridCol w:w="550"/>
        <w:gridCol w:w="531"/>
        <w:gridCol w:w="536"/>
        <w:gridCol w:w="550"/>
        <w:gridCol w:w="522"/>
        <w:gridCol w:w="507"/>
        <w:gridCol w:w="277"/>
      </w:tblGrid>
      <w:tr>
        <w:trPr>
          <w:trHeight w:val="268" w:hRule="atLeast"/>
        </w:trPr>
        <w:tc>
          <w:tcPr>
            <w:tcW w:w="278" w:type="dxa"/>
            <w:vMerge w:val="restart"/>
            <w:tcBorders>
              <w:top w:val="nil"/>
              <w:left w:val="nil"/>
              <w:right w:val="single" w:sz="4" w:space="0" w:color="000000"/>
            </w:tcBorders>
          </w:tcPr>
          <w:p>
            <w:pPr>
              <w:pStyle w:val="TableParagraph"/>
              <w:rPr>
                <w:sz w:val="22"/>
              </w:rPr>
            </w:pPr>
          </w:p>
        </w:tc>
        <w:tc>
          <w:tcPr>
            <w:tcW w:w="1421"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5"/>
              <w:rPr>
                <w:sz w:val="24"/>
              </w:rPr>
            </w:pPr>
            <w:r>
              <w:rPr>
                <w:sz w:val="24"/>
              </w:rPr>
              <w:t>Địa chỉ</w:t>
            </w:r>
          </w:p>
        </w:tc>
        <w:tc>
          <w:tcPr>
            <w:tcW w:w="494"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1"/>
              <w:rPr>
                <w:sz w:val="24"/>
              </w:rPr>
            </w:pPr>
            <w:r>
              <w:rPr>
                <w:sz w:val="24"/>
              </w:rPr>
              <w:t>80</w:t>
            </w:r>
          </w:p>
        </w:tc>
        <w:tc>
          <w:tcPr>
            <w:tcW w:w="498"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6"/>
              <w:rPr>
                <w:sz w:val="24"/>
              </w:rPr>
            </w:pPr>
            <w:r>
              <w:rPr>
                <w:sz w:val="24"/>
              </w:rPr>
              <w:t>81</w:t>
            </w:r>
          </w:p>
        </w:tc>
        <w:tc>
          <w:tcPr>
            <w:tcW w:w="494"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7"/>
              <w:rPr>
                <w:sz w:val="24"/>
              </w:rPr>
            </w:pPr>
            <w:r>
              <w:rPr>
                <w:sz w:val="24"/>
              </w:rPr>
              <w:t>82</w:t>
            </w:r>
          </w:p>
        </w:tc>
        <w:tc>
          <w:tcPr>
            <w:tcW w:w="498"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8"/>
              <w:rPr>
                <w:sz w:val="24"/>
              </w:rPr>
            </w:pPr>
            <w:r>
              <w:rPr>
                <w:sz w:val="24"/>
              </w:rPr>
              <w:t>83</w:t>
            </w:r>
          </w:p>
        </w:tc>
        <w:tc>
          <w:tcPr>
            <w:tcW w:w="494"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9"/>
              <w:rPr>
                <w:sz w:val="24"/>
              </w:rPr>
            </w:pPr>
            <w:r>
              <w:rPr>
                <w:sz w:val="24"/>
              </w:rPr>
              <w:t>84</w:t>
            </w:r>
          </w:p>
        </w:tc>
        <w:tc>
          <w:tcPr>
            <w:tcW w:w="498"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0"/>
              <w:rPr>
                <w:sz w:val="24"/>
              </w:rPr>
            </w:pPr>
            <w:r>
              <w:rPr>
                <w:sz w:val="24"/>
              </w:rPr>
              <w:t>85</w:t>
            </w:r>
          </w:p>
        </w:tc>
        <w:tc>
          <w:tcPr>
            <w:tcW w:w="493"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1"/>
              <w:rPr>
                <w:sz w:val="24"/>
              </w:rPr>
            </w:pPr>
            <w:r>
              <w:rPr>
                <w:sz w:val="24"/>
              </w:rPr>
              <w:t>86</w:t>
            </w:r>
          </w:p>
        </w:tc>
        <w:tc>
          <w:tcPr>
            <w:tcW w:w="498"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3"/>
              <w:rPr>
                <w:sz w:val="24"/>
              </w:rPr>
            </w:pPr>
            <w:r>
              <w:rPr>
                <w:sz w:val="24"/>
              </w:rPr>
              <w:t>87</w:t>
            </w:r>
          </w:p>
        </w:tc>
        <w:tc>
          <w:tcPr>
            <w:tcW w:w="493"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4"/>
              <w:rPr>
                <w:sz w:val="24"/>
              </w:rPr>
            </w:pPr>
            <w:r>
              <w:rPr>
                <w:sz w:val="24"/>
              </w:rPr>
              <w:t>88</w:t>
            </w:r>
          </w:p>
        </w:tc>
        <w:tc>
          <w:tcPr>
            <w:tcW w:w="498"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6"/>
              <w:rPr>
                <w:sz w:val="24"/>
              </w:rPr>
            </w:pPr>
            <w:r>
              <w:rPr>
                <w:sz w:val="24"/>
              </w:rPr>
              <w:t>89</w:t>
            </w:r>
          </w:p>
        </w:tc>
        <w:tc>
          <w:tcPr>
            <w:tcW w:w="550"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8"/>
              <w:rPr>
                <w:sz w:val="24"/>
              </w:rPr>
            </w:pPr>
            <w:r>
              <w:rPr>
                <w:sz w:val="24"/>
              </w:rPr>
              <w:t>8A</w:t>
            </w:r>
          </w:p>
        </w:tc>
        <w:tc>
          <w:tcPr>
            <w:tcW w:w="531"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25"/>
              <w:rPr>
                <w:sz w:val="24"/>
              </w:rPr>
            </w:pPr>
            <w:r>
              <w:rPr>
                <w:sz w:val="24"/>
              </w:rPr>
              <w:t>8B</w:t>
            </w:r>
          </w:p>
        </w:tc>
        <w:tc>
          <w:tcPr>
            <w:tcW w:w="536"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32"/>
              <w:rPr>
                <w:sz w:val="24"/>
              </w:rPr>
            </w:pPr>
            <w:r>
              <w:rPr>
                <w:sz w:val="24"/>
              </w:rPr>
              <w:t>8C</w:t>
            </w:r>
          </w:p>
        </w:tc>
        <w:tc>
          <w:tcPr>
            <w:tcW w:w="550"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33"/>
              <w:rPr>
                <w:sz w:val="24"/>
              </w:rPr>
            </w:pPr>
            <w:r>
              <w:rPr>
                <w:sz w:val="24"/>
              </w:rPr>
              <w:t>8D</w:t>
            </w:r>
          </w:p>
        </w:tc>
        <w:tc>
          <w:tcPr>
            <w:tcW w:w="522"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115" w:right="89"/>
              <w:jc w:val="center"/>
              <w:rPr>
                <w:sz w:val="24"/>
              </w:rPr>
            </w:pPr>
            <w:r>
              <w:rPr>
                <w:sz w:val="24"/>
              </w:rPr>
              <w:t>8E</w:t>
            </w:r>
          </w:p>
        </w:tc>
        <w:tc>
          <w:tcPr>
            <w:tcW w:w="507" w:type="dxa"/>
            <w:tcBorders>
              <w:top w:val="single" w:sz="4" w:space="0" w:color="000000"/>
              <w:left w:val="single" w:sz="4" w:space="0" w:color="000000"/>
              <w:bottom w:val="single" w:sz="4" w:space="0" w:color="000000"/>
              <w:right w:val="single" w:sz="4" w:space="0" w:color="000000"/>
            </w:tcBorders>
          </w:tcPr>
          <w:p>
            <w:pPr>
              <w:pStyle w:val="TableParagraph"/>
              <w:spacing w:line="249" w:lineRule="exact"/>
              <w:ind w:left="83" w:right="52"/>
              <w:jc w:val="center"/>
              <w:rPr>
                <w:sz w:val="24"/>
              </w:rPr>
            </w:pPr>
            <w:r>
              <w:rPr>
                <w:sz w:val="24"/>
              </w:rPr>
              <w:t>8F</w:t>
            </w:r>
          </w:p>
        </w:tc>
        <w:tc>
          <w:tcPr>
            <w:tcW w:w="277" w:type="dxa"/>
            <w:vMerge w:val="restart"/>
            <w:tcBorders>
              <w:top w:val="nil"/>
              <w:left w:val="single" w:sz="4" w:space="0" w:color="000000"/>
              <w:right w:val="nil"/>
            </w:tcBorders>
          </w:tcPr>
          <w:p>
            <w:pPr>
              <w:pStyle w:val="TableParagraph"/>
              <w:rPr>
                <w:sz w:val="22"/>
              </w:rPr>
            </w:pPr>
          </w:p>
        </w:tc>
      </w:tr>
      <w:tr>
        <w:trPr>
          <w:trHeight w:val="291" w:hRule="atLeast"/>
        </w:trPr>
        <w:tc>
          <w:tcPr>
            <w:tcW w:w="278" w:type="dxa"/>
            <w:vMerge/>
            <w:tcBorders>
              <w:top w:val="nil"/>
              <w:left w:val="nil"/>
              <w:right w:val="single" w:sz="4" w:space="0" w:color="000000"/>
            </w:tcBorders>
          </w:tcPr>
          <w:p>
            <w:pPr>
              <w:rPr>
                <w:sz w:val="2"/>
                <w:szCs w:val="2"/>
              </w:rPr>
            </w:pPr>
          </w:p>
        </w:tc>
        <w:tc>
          <w:tcPr>
            <w:tcW w:w="1421" w:type="dxa"/>
            <w:tcBorders>
              <w:top w:val="single" w:sz="4" w:space="0" w:color="000000"/>
              <w:left w:val="single" w:sz="4" w:space="0" w:color="000000"/>
              <w:bottom w:val="thickThinMediumGap" w:sz="4" w:space="0" w:color="000000"/>
              <w:right w:val="single" w:sz="4" w:space="0" w:color="000000"/>
            </w:tcBorders>
          </w:tcPr>
          <w:p>
            <w:pPr>
              <w:pStyle w:val="TableParagraph"/>
              <w:spacing w:line="263" w:lineRule="exact"/>
              <w:ind w:left="115"/>
              <w:rPr>
                <w:sz w:val="24"/>
              </w:rPr>
            </w:pPr>
            <w:r>
              <w:rPr>
                <w:sz w:val="24"/>
              </w:rPr>
              <w:t>Kí tự hàng 1</w:t>
            </w:r>
          </w:p>
        </w:tc>
        <w:tc>
          <w:tcPr>
            <w:tcW w:w="494"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11"/>
              <w:rPr>
                <w:sz w:val="24"/>
              </w:rPr>
            </w:pPr>
            <w:r>
              <w:rPr>
                <w:w w:val="99"/>
                <w:sz w:val="24"/>
              </w:rPr>
              <w:t>D</w:t>
            </w:r>
          </w:p>
        </w:tc>
        <w:tc>
          <w:tcPr>
            <w:tcW w:w="498"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16"/>
              <w:rPr>
                <w:sz w:val="24"/>
              </w:rPr>
            </w:pPr>
            <w:r>
              <w:rPr>
                <w:w w:val="99"/>
                <w:sz w:val="24"/>
              </w:rPr>
              <w:t>O</w:t>
            </w:r>
          </w:p>
        </w:tc>
        <w:tc>
          <w:tcPr>
            <w:tcW w:w="494"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17"/>
              <w:rPr>
                <w:sz w:val="24"/>
              </w:rPr>
            </w:pPr>
            <w:r>
              <w:rPr>
                <w:w w:val="99"/>
                <w:sz w:val="24"/>
              </w:rPr>
              <w:t>N</w:t>
            </w:r>
          </w:p>
        </w:tc>
        <w:tc>
          <w:tcPr>
            <w:tcW w:w="498"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18"/>
              <w:rPr>
                <w:sz w:val="24"/>
              </w:rPr>
            </w:pPr>
            <w:r>
              <w:rPr>
                <w:w w:val="99"/>
                <w:sz w:val="24"/>
              </w:rPr>
              <w:t>G</w:t>
            </w:r>
          </w:p>
        </w:tc>
        <w:tc>
          <w:tcPr>
            <w:tcW w:w="494"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498"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20"/>
              <w:rPr>
                <w:sz w:val="24"/>
              </w:rPr>
            </w:pPr>
            <w:r>
              <w:rPr>
                <w:w w:val="99"/>
                <w:sz w:val="24"/>
              </w:rPr>
              <w:t>H</w:t>
            </w:r>
          </w:p>
        </w:tc>
        <w:tc>
          <w:tcPr>
            <w:tcW w:w="493"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21"/>
              <w:rPr>
                <w:sz w:val="24"/>
              </w:rPr>
            </w:pPr>
            <w:r>
              <w:rPr>
                <w:w w:val="99"/>
                <w:sz w:val="24"/>
              </w:rPr>
              <w:t>O</w:t>
            </w:r>
          </w:p>
        </w:tc>
        <w:tc>
          <w:tcPr>
            <w:tcW w:w="498"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left="123"/>
              <w:rPr>
                <w:sz w:val="24"/>
              </w:rPr>
            </w:pPr>
            <w:r>
              <w:rPr>
                <w:sz w:val="24"/>
              </w:rPr>
              <w:t>:</w:t>
            </w:r>
          </w:p>
        </w:tc>
        <w:tc>
          <w:tcPr>
            <w:tcW w:w="493"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498"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550"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531"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536"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550"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rPr>
                <w:sz w:val="20"/>
              </w:rPr>
            </w:pPr>
          </w:p>
        </w:tc>
        <w:tc>
          <w:tcPr>
            <w:tcW w:w="522"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right="104"/>
              <w:jc w:val="center"/>
              <w:rPr>
                <w:sz w:val="24"/>
              </w:rPr>
            </w:pPr>
            <w:r>
              <w:rPr>
                <w:w w:val="99"/>
                <w:sz w:val="24"/>
              </w:rPr>
              <w:t>S</w:t>
            </w:r>
          </w:p>
        </w:tc>
        <w:tc>
          <w:tcPr>
            <w:tcW w:w="507" w:type="dxa"/>
            <w:tcBorders>
              <w:top w:val="single" w:sz="4" w:space="0" w:color="000000"/>
              <w:left w:val="single" w:sz="4" w:space="0" w:color="000000"/>
              <w:bottom w:val="thickThinMediumGap" w:sz="4" w:space="0" w:color="000000"/>
              <w:right w:val="single" w:sz="4" w:space="0" w:color="000000"/>
            </w:tcBorders>
            <w:shd w:val="clear" w:color="auto" w:fill="E4B8B7"/>
          </w:tcPr>
          <w:p>
            <w:pPr>
              <w:pStyle w:val="TableParagraph"/>
              <w:spacing w:line="263" w:lineRule="exact"/>
              <w:ind w:right="86"/>
              <w:jc w:val="center"/>
              <w:rPr>
                <w:sz w:val="24"/>
              </w:rPr>
            </w:pPr>
            <w:r>
              <w:rPr>
                <w:w w:val="99"/>
                <w:sz w:val="24"/>
              </w:rPr>
              <w:t>S</w:t>
            </w:r>
          </w:p>
        </w:tc>
        <w:tc>
          <w:tcPr>
            <w:tcW w:w="277" w:type="dxa"/>
            <w:vMerge/>
            <w:tcBorders>
              <w:top w:val="nil"/>
              <w:left w:val="single" w:sz="4" w:space="0" w:color="000000"/>
              <w:right w:val="nil"/>
            </w:tcBorders>
          </w:tcPr>
          <w:p>
            <w:pPr>
              <w:rPr>
                <w:sz w:val="2"/>
                <w:szCs w:val="2"/>
              </w:rPr>
            </w:pPr>
          </w:p>
        </w:tc>
      </w:tr>
      <w:tr>
        <w:trPr>
          <w:trHeight w:val="392" w:hRule="atLeast"/>
        </w:trPr>
        <w:tc>
          <w:tcPr>
            <w:tcW w:w="10130" w:type="dxa"/>
            <w:gridSpan w:val="19"/>
          </w:tcPr>
          <w:p>
            <w:pPr>
              <w:pStyle w:val="TableParagraph"/>
              <w:tabs>
                <w:tab w:pos="4820" w:val="left" w:leader="none"/>
              </w:tabs>
              <w:spacing w:before="82"/>
              <w:ind w:left="114"/>
              <w:rPr>
                <w:i/>
                <w:sz w:val="22"/>
              </w:rPr>
            </w:pPr>
            <w:r>
              <w:rPr>
                <w:i/>
                <w:spacing w:val="2"/>
                <w:w w:val="106"/>
                <w:sz w:val="24"/>
              </w:rPr>
              <w:t>9</w:t>
            </w:r>
            <w:r>
              <w:rPr>
                <w:i/>
                <w:w w:val="106"/>
                <w:sz w:val="24"/>
              </w:rPr>
              <w:t>8</w:t>
            </w:r>
            <w:r>
              <w:rPr>
                <w:i/>
                <w:sz w:val="24"/>
              </w:rPr>
              <w:tab/>
            </w: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c>
      </w:tr>
    </w:tbl>
    <w:p>
      <w:pPr>
        <w:spacing w:after="0"/>
        <w:rPr>
          <w:sz w:val="22"/>
        </w:rPr>
        <w:sectPr>
          <w:headerReference w:type="even" r:id="rId560"/>
          <w:footerReference w:type="even" r:id="rId561"/>
          <w:pgSz w:w="11910" w:h="16840"/>
          <w:pgMar w:header="313" w:footer="0" w:top="600" w:bottom="0" w:left="740" w:right="0"/>
        </w:sectPr>
      </w:pPr>
    </w:p>
    <w:tbl>
      <w:tblPr>
        <w:tblW w:w="0" w:type="auto"/>
        <w:jc w:val="left"/>
        <w:tblInd w:w="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4"/>
        <w:gridCol w:w="1422"/>
        <w:gridCol w:w="495"/>
        <w:gridCol w:w="499"/>
        <w:gridCol w:w="495"/>
        <w:gridCol w:w="499"/>
        <w:gridCol w:w="495"/>
        <w:gridCol w:w="499"/>
        <w:gridCol w:w="494"/>
        <w:gridCol w:w="499"/>
        <w:gridCol w:w="494"/>
        <w:gridCol w:w="499"/>
        <w:gridCol w:w="551"/>
        <w:gridCol w:w="532"/>
        <w:gridCol w:w="537"/>
        <w:gridCol w:w="551"/>
        <w:gridCol w:w="523"/>
        <w:gridCol w:w="508"/>
        <w:gridCol w:w="273"/>
      </w:tblGrid>
      <w:tr>
        <w:trPr>
          <w:trHeight w:val="340" w:hRule="atLeast"/>
        </w:trPr>
        <w:tc>
          <w:tcPr>
            <w:tcW w:w="10139" w:type="dxa"/>
            <w:gridSpan w:val="19"/>
            <w:tcBorders>
              <w:bottom w:val="single" w:sz="8" w:space="0" w:color="000000"/>
            </w:tcBorders>
          </w:tcPr>
          <w:p>
            <w:pPr>
              <w:pStyle w:val="TableParagraph"/>
              <w:tabs>
                <w:tab w:pos="7889" w:val="left" w:leader="none"/>
              </w:tabs>
              <w:spacing w:before="58"/>
              <w:ind w:left="110"/>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r>
      <w:tr>
        <w:trPr>
          <w:trHeight w:val="282" w:hRule="atLeast"/>
        </w:trPr>
        <w:tc>
          <w:tcPr>
            <w:tcW w:w="274" w:type="dxa"/>
            <w:vMerge w:val="restart"/>
            <w:tcBorders>
              <w:left w:val="nil"/>
              <w:bottom w:val="nil"/>
            </w:tcBorders>
          </w:tcPr>
          <w:p>
            <w:pPr>
              <w:pStyle w:val="TableParagraph"/>
              <w:rPr>
                <w:sz w:val="22"/>
              </w:rPr>
            </w:pPr>
          </w:p>
        </w:tc>
        <w:tc>
          <w:tcPr>
            <w:tcW w:w="1422" w:type="dxa"/>
            <w:tcBorders>
              <w:top w:val="single" w:sz="8" w:space="0" w:color="000000"/>
            </w:tcBorders>
          </w:tcPr>
          <w:p>
            <w:pPr>
              <w:pStyle w:val="TableParagraph"/>
              <w:spacing w:line="263" w:lineRule="exact"/>
              <w:ind w:left="109"/>
              <w:rPr>
                <w:sz w:val="24"/>
              </w:rPr>
            </w:pPr>
            <w:r>
              <w:rPr>
                <w:sz w:val="24"/>
              </w:rPr>
              <w:t>Kí tự hàng 2</w:t>
            </w:r>
          </w:p>
        </w:tc>
        <w:tc>
          <w:tcPr>
            <w:tcW w:w="495" w:type="dxa"/>
            <w:tcBorders>
              <w:top w:val="single" w:sz="8" w:space="0" w:color="000000"/>
            </w:tcBorders>
            <w:shd w:val="clear" w:color="auto" w:fill="E4B8B7"/>
          </w:tcPr>
          <w:p>
            <w:pPr>
              <w:pStyle w:val="TableParagraph"/>
              <w:spacing w:line="263" w:lineRule="exact"/>
              <w:ind w:left="104"/>
              <w:rPr>
                <w:sz w:val="24"/>
              </w:rPr>
            </w:pPr>
            <w:r>
              <w:rPr>
                <w:sz w:val="24"/>
              </w:rPr>
              <w:t>*</w:t>
            </w:r>
          </w:p>
        </w:tc>
        <w:tc>
          <w:tcPr>
            <w:tcW w:w="499" w:type="dxa"/>
            <w:tcBorders>
              <w:top w:val="single" w:sz="8" w:space="0" w:color="000000"/>
            </w:tcBorders>
            <w:shd w:val="clear" w:color="auto" w:fill="E4B8B7"/>
          </w:tcPr>
          <w:p>
            <w:pPr>
              <w:pStyle w:val="TableParagraph"/>
              <w:spacing w:line="263" w:lineRule="exact"/>
              <w:ind w:left="108"/>
              <w:rPr>
                <w:sz w:val="24"/>
              </w:rPr>
            </w:pPr>
            <w:r>
              <w:rPr>
                <w:sz w:val="24"/>
              </w:rPr>
              <w:t>T</w:t>
            </w:r>
          </w:p>
        </w:tc>
        <w:tc>
          <w:tcPr>
            <w:tcW w:w="495" w:type="dxa"/>
            <w:tcBorders>
              <w:top w:val="single" w:sz="8" w:space="0" w:color="000000"/>
            </w:tcBorders>
            <w:shd w:val="clear" w:color="auto" w:fill="E4B8B7"/>
          </w:tcPr>
          <w:p>
            <w:pPr>
              <w:pStyle w:val="TableParagraph"/>
              <w:spacing w:line="263" w:lineRule="exact"/>
              <w:ind w:left="109"/>
              <w:rPr>
                <w:sz w:val="24"/>
              </w:rPr>
            </w:pPr>
            <w:r>
              <w:rPr>
                <w:w w:val="99"/>
                <w:sz w:val="24"/>
              </w:rPr>
              <w:t>P</w:t>
            </w:r>
          </w:p>
        </w:tc>
        <w:tc>
          <w:tcPr>
            <w:tcW w:w="499" w:type="dxa"/>
            <w:tcBorders>
              <w:top w:val="single" w:sz="8" w:space="0" w:color="000000"/>
            </w:tcBorders>
            <w:shd w:val="clear" w:color="auto" w:fill="E4B8B7"/>
          </w:tcPr>
          <w:p>
            <w:pPr>
              <w:pStyle w:val="TableParagraph"/>
              <w:rPr>
                <w:sz w:val="20"/>
              </w:rPr>
            </w:pPr>
          </w:p>
        </w:tc>
        <w:tc>
          <w:tcPr>
            <w:tcW w:w="495" w:type="dxa"/>
            <w:tcBorders>
              <w:top w:val="single" w:sz="8" w:space="0" w:color="000000"/>
            </w:tcBorders>
            <w:shd w:val="clear" w:color="auto" w:fill="E4B8B7"/>
          </w:tcPr>
          <w:p>
            <w:pPr>
              <w:pStyle w:val="TableParagraph"/>
              <w:spacing w:line="263" w:lineRule="exact"/>
              <w:ind w:right="91"/>
              <w:jc w:val="center"/>
              <w:rPr>
                <w:sz w:val="24"/>
              </w:rPr>
            </w:pPr>
            <w:r>
              <w:rPr>
                <w:w w:val="99"/>
                <w:sz w:val="24"/>
              </w:rPr>
              <w:t>H</w:t>
            </w:r>
          </w:p>
        </w:tc>
        <w:tc>
          <w:tcPr>
            <w:tcW w:w="499" w:type="dxa"/>
            <w:tcBorders>
              <w:top w:val="single" w:sz="8" w:space="0" w:color="000000"/>
            </w:tcBorders>
            <w:shd w:val="clear" w:color="auto" w:fill="E4B8B7"/>
          </w:tcPr>
          <w:p>
            <w:pPr>
              <w:pStyle w:val="TableParagraph"/>
              <w:spacing w:line="263" w:lineRule="exact"/>
              <w:ind w:left="109"/>
              <w:rPr>
                <w:sz w:val="24"/>
              </w:rPr>
            </w:pPr>
            <w:r>
              <w:rPr>
                <w:w w:val="99"/>
                <w:sz w:val="24"/>
              </w:rPr>
              <w:t>O</w:t>
            </w:r>
          </w:p>
        </w:tc>
        <w:tc>
          <w:tcPr>
            <w:tcW w:w="494" w:type="dxa"/>
            <w:tcBorders>
              <w:top w:val="single" w:sz="8" w:space="0" w:color="000000"/>
            </w:tcBorders>
            <w:shd w:val="clear" w:color="auto" w:fill="E4B8B7"/>
          </w:tcPr>
          <w:p>
            <w:pPr>
              <w:pStyle w:val="TableParagraph"/>
              <w:rPr>
                <w:sz w:val="20"/>
              </w:rPr>
            </w:pPr>
          </w:p>
        </w:tc>
        <w:tc>
          <w:tcPr>
            <w:tcW w:w="499" w:type="dxa"/>
            <w:tcBorders>
              <w:top w:val="single" w:sz="8" w:space="0" w:color="000000"/>
            </w:tcBorders>
            <w:shd w:val="clear" w:color="auto" w:fill="E4B8B7"/>
          </w:tcPr>
          <w:p>
            <w:pPr>
              <w:pStyle w:val="TableParagraph"/>
              <w:spacing w:line="263" w:lineRule="exact"/>
              <w:ind w:left="109"/>
              <w:rPr>
                <w:sz w:val="24"/>
              </w:rPr>
            </w:pPr>
            <w:r>
              <w:rPr>
                <w:sz w:val="24"/>
              </w:rPr>
              <w:t>C</w:t>
            </w:r>
          </w:p>
        </w:tc>
        <w:tc>
          <w:tcPr>
            <w:tcW w:w="494" w:type="dxa"/>
            <w:tcBorders>
              <w:top w:val="single" w:sz="8" w:space="0" w:color="000000"/>
            </w:tcBorders>
            <w:shd w:val="clear" w:color="auto" w:fill="E4B8B7"/>
          </w:tcPr>
          <w:p>
            <w:pPr>
              <w:pStyle w:val="TableParagraph"/>
              <w:spacing w:line="263" w:lineRule="exact"/>
              <w:ind w:left="110"/>
              <w:rPr>
                <w:sz w:val="24"/>
              </w:rPr>
            </w:pPr>
            <w:r>
              <w:rPr>
                <w:w w:val="99"/>
                <w:sz w:val="24"/>
              </w:rPr>
              <w:t>H</w:t>
            </w:r>
          </w:p>
        </w:tc>
        <w:tc>
          <w:tcPr>
            <w:tcW w:w="499" w:type="dxa"/>
            <w:tcBorders>
              <w:top w:val="single" w:sz="8" w:space="0" w:color="000000"/>
            </w:tcBorders>
            <w:shd w:val="clear" w:color="auto" w:fill="E4B8B7"/>
          </w:tcPr>
          <w:p>
            <w:pPr>
              <w:pStyle w:val="TableParagraph"/>
              <w:spacing w:line="263" w:lineRule="exact"/>
              <w:ind w:left="110"/>
              <w:rPr>
                <w:sz w:val="24"/>
              </w:rPr>
            </w:pPr>
            <w:r>
              <w:rPr>
                <w:w w:val="99"/>
                <w:sz w:val="24"/>
              </w:rPr>
              <w:t>I</w:t>
            </w:r>
          </w:p>
        </w:tc>
        <w:tc>
          <w:tcPr>
            <w:tcW w:w="551" w:type="dxa"/>
            <w:tcBorders>
              <w:top w:val="single" w:sz="8" w:space="0" w:color="000000"/>
            </w:tcBorders>
            <w:shd w:val="clear" w:color="auto" w:fill="E4B8B7"/>
          </w:tcPr>
          <w:p>
            <w:pPr>
              <w:pStyle w:val="TableParagraph"/>
              <w:rPr>
                <w:sz w:val="20"/>
              </w:rPr>
            </w:pPr>
          </w:p>
        </w:tc>
        <w:tc>
          <w:tcPr>
            <w:tcW w:w="532" w:type="dxa"/>
            <w:tcBorders>
              <w:top w:val="single" w:sz="8" w:space="0" w:color="000000"/>
            </w:tcBorders>
            <w:shd w:val="clear" w:color="auto" w:fill="E4B8B7"/>
          </w:tcPr>
          <w:p>
            <w:pPr>
              <w:pStyle w:val="TableParagraph"/>
              <w:spacing w:line="263" w:lineRule="exact"/>
              <w:ind w:right="91"/>
              <w:jc w:val="center"/>
              <w:rPr>
                <w:sz w:val="24"/>
              </w:rPr>
            </w:pPr>
            <w:r>
              <w:rPr>
                <w:w w:val="99"/>
                <w:sz w:val="24"/>
              </w:rPr>
              <w:t>M</w:t>
            </w:r>
          </w:p>
        </w:tc>
        <w:tc>
          <w:tcPr>
            <w:tcW w:w="537" w:type="dxa"/>
            <w:tcBorders>
              <w:top w:val="single" w:sz="8" w:space="0" w:color="000000"/>
            </w:tcBorders>
            <w:shd w:val="clear" w:color="auto" w:fill="E4B8B7"/>
          </w:tcPr>
          <w:p>
            <w:pPr>
              <w:pStyle w:val="TableParagraph"/>
              <w:spacing w:line="263" w:lineRule="exact"/>
              <w:ind w:left="113"/>
              <w:rPr>
                <w:sz w:val="24"/>
              </w:rPr>
            </w:pPr>
            <w:r>
              <w:rPr>
                <w:w w:val="99"/>
                <w:sz w:val="24"/>
              </w:rPr>
              <w:t>I</w:t>
            </w:r>
          </w:p>
        </w:tc>
        <w:tc>
          <w:tcPr>
            <w:tcW w:w="551" w:type="dxa"/>
            <w:tcBorders>
              <w:top w:val="single" w:sz="8" w:space="0" w:color="000000"/>
            </w:tcBorders>
            <w:shd w:val="clear" w:color="auto" w:fill="E4B8B7"/>
          </w:tcPr>
          <w:p>
            <w:pPr>
              <w:pStyle w:val="TableParagraph"/>
              <w:spacing w:line="263" w:lineRule="exact"/>
              <w:ind w:left="114"/>
              <w:rPr>
                <w:sz w:val="24"/>
              </w:rPr>
            </w:pPr>
            <w:r>
              <w:rPr>
                <w:w w:val="99"/>
                <w:sz w:val="24"/>
              </w:rPr>
              <w:t>N</w:t>
            </w:r>
          </w:p>
        </w:tc>
        <w:tc>
          <w:tcPr>
            <w:tcW w:w="523" w:type="dxa"/>
            <w:tcBorders>
              <w:top w:val="single" w:sz="8" w:space="0" w:color="000000"/>
            </w:tcBorders>
            <w:shd w:val="clear" w:color="auto" w:fill="E4B8B7"/>
          </w:tcPr>
          <w:p>
            <w:pPr>
              <w:pStyle w:val="TableParagraph"/>
              <w:spacing w:line="263" w:lineRule="exact"/>
              <w:ind w:left="115"/>
              <w:rPr>
                <w:sz w:val="24"/>
              </w:rPr>
            </w:pPr>
            <w:r>
              <w:rPr>
                <w:w w:val="99"/>
                <w:sz w:val="24"/>
              </w:rPr>
              <w:t>H</w:t>
            </w:r>
          </w:p>
        </w:tc>
        <w:tc>
          <w:tcPr>
            <w:tcW w:w="508" w:type="dxa"/>
            <w:tcBorders>
              <w:top w:val="single" w:sz="8" w:space="0" w:color="000000"/>
            </w:tcBorders>
            <w:shd w:val="clear" w:color="auto" w:fill="E4B8B7"/>
          </w:tcPr>
          <w:p>
            <w:pPr>
              <w:pStyle w:val="TableParagraph"/>
              <w:spacing w:line="263" w:lineRule="exact"/>
              <w:ind w:left="116"/>
              <w:rPr>
                <w:sz w:val="24"/>
              </w:rPr>
            </w:pPr>
            <w:r>
              <w:rPr>
                <w:sz w:val="24"/>
              </w:rPr>
              <w:t>*</w:t>
            </w:r>
          </w:p>
        </w:tc>
        <w:tc>
          <w:tcPr>
            <w:tcW w:w="273" w:type="dxa"/>
            <w:vMerge w:val="restart"/>
            <w:tcBorders>
              <w:bottom w:val="nil"/>
              <w:right w:val="nil"/>
            </w:tcBorders>
          </w:tcPr>
          <w:p>
            <w:pPr>
              <w:pStyle w:val="TableParagraph"/>
              <w:rPr>
                <w:sz w:val="22"/>
              </w:rPr>
            </w:pPr>
          </w:p>
        </w:tc>
      </w:tr>
      <w:tr>
        <w:trPr>
          <w:trHeight w:val="273" w:hRule="atLeast"/>
        </w:trPr>
        <w:tc>
          <w:tcPr>
            <w:tcW w:w="274" w:type="dxa"/>
            <w:vMerge/>
            <w:tcBorders>
              <w:top w:val="nil"/>
              <w:left w:val="nil"/>
              <w:bottom w:val="nil"/>
            </w:tcBorders>
          </w:tcPr>
          <w:p>
            <w:pPr>
              <w:rPr>
                <w:sz w:val="2"/>
                <w:szCs w:val="2"/>
              </w:rPr>
            </w:pPr>
          </w:p>
        </w:tc>
        <w:tc>
          <w:tcPr>
            <w:tcW w:w="1422" w:type="dxa"/>
          </w:tcPr>
          <w:p>
            <w:pPr>
              <w:pStyle w:val="TableParagraph"/>
              <w:spacing w:line="253" w:lineRule="exact"/>
              <w:ind w:left="109"/>
              <w:rPr>
                <w:sz w:val="24"/>
              </w:rPr>
            </w:pPr>
            <w:r>
              <w:rPr>
                <w:sz w:val="24"/>
              </w:rPr>
              <w:t>Địa chỉ</w:t>
            </w:r>
          </w:p>
        </w:tc>
        <w:tc>
          <w:tcPr>
            <w:tcW w:w="495" w:type="dxa"/>
          </w:tcPr>
          <w:p>
            <w:pPr>
              <w:pStyle w:val="TableParagraph"/>
              <w:spacing w:line="253" w:lineRule="exact"/>
              <w:ind w:left="104"/>
              <w:rPr>
                <w:sz w:val="24"/>
              </w:rPr>
            </w:pPr>
            <w:r>
              <w:rPr>
                <w:sz w:val="24"/>
              </w:rPr>
              <w:t>C0</w:t>
            </w:r>
          </w:p>
        </w:tc>
        <w:tc>
          <w:tcPr>
            <w:tcW w:w="499" w:type="dxa"/>
          </w:tcPr>
          <w:p>
            <w:pPr>
              <w:pStyle w:val="TableParagraph"/>
              <w:spacing w:line="253" w:lineRule="exact"/>
              <w:ind w:left="108"/>
              <w:rPr>
                <w:sz w:val="24"/>
              </w:rPr>
            </w:pPr>
            <w:r>
              <w:rPr>
                <w:sz w:val="24"/>
              </w:rPr>
              <w:t>C1</w:t>
            </w:r>
          </w:p>
        </w:tc>
        <w:tc>
          <w:tcPr>
            <w:tcW w:w="495" w:type="dxa"/>
          </w:tcPr>
          <w:p>
            <w:pPr>
              <w:pStyle w:val="TableParagraph"/>
              <w:spacing w:line="253" w:lineRule="exact"/>
              <w:ind w:left="109"/>
              <w:rPr>
                <w:sz w:val="24"/>
              </w:rPr>
            </w:pPr>
            <w:r>
              <w:rPr>
                <w:sz w:val="24"/>
              </w:rPr>
              <w:t>C2</w:t>
            </w:r>
          </w:p>
        </w:tc>
        <w:tc>
          <w:tcPr>
            <w:tcW w:w="499" w:type="dxa"/>
          </w:tcPr>
          <w:p>
            <w:pPr>
              <w:pStyle w:val="TableParagraph"/>
              <w:spacing w:line="253" w:lineRule="exact"/>
              <w:ind w:left="109"/>
              <w:rPr>
                <w:sz w:val="24"/>
              </w:rPr>
            </w:pPr>
            <w:r>
              <w:rPr>
                <w:sz w:val="24"/>
              </w:rPr>
              <w:t>C3</w:t>
            </w:r>
          </w:p>
        </w:tc>
        <w:tc>
          <w:tcPr>
            <w:tcW w:w="495" w:type="dxa"/>
          </w:tcPr>
          <w:p>
            <w:pPr>
              <w:pStyle w:val="TableParagraph"/>
              <w:spacing w:line="253" w:lineRule="exact"/>
              <w:ind w:left="87" w:right="77"/>
              <w:jc w:val="center"/>
              <w:rPr>
                <w:sz w:val="24"/>
              </w:rPr>
            </w:pPr>
            <w:r>
              <w:rPr>
                <w:sz w:val="24"/>
              </w:rPr>
              <w:t>C4</w:t>
            </w:r>
          </w:p>
        </w:tc>
        <w:tc>
          <w:tcPr>
            <w:tcW w:w="499" w:type="dxa"/>
          </w:tcPr>
          <w:p>
            <w:pPr>
              <w:pStyle w:val="TableParagraph"/>
              <w:spacing w:line="253" w:lineRule="exact"/>
              <w:ind w:left="109"/>
              <w:rPr>
                <w:sz w:val="24"/>
              </w:rPr>
            </w:pPr>
            <w:r>
              <w:rPr>
                <w:sz w:val="24"/>
              </w:rPr>
              <w:t>C5</w:t>
            </w:r>
          </w:p>
        </w:tc>
        <w:tc>
          <w:tcPr>
            <w:tcW w:w="494" w:type="dxa"/>
          </w:tcPr>
          <w:p>
            <w:pPr>
              <w:pStyle w:val="TableParagraph"/>
              <w:spacing w:line="253" w:lineRule="exact"/>
              <w:ind w:left="109"/>
              <w:rPr>
                <w:sz w:val="24"/>
              </w:rPr>
            </w:pPr>
            <w:r>
              <w:rPr>
                <w:sz w:val="24"/>
              </w:rPr>
              <w:t>C6</w:t>
            </w:r>
          </w:p>
        </w:tc>
        <w:tc>
          <w:tcPr>
            <w:tcW w:w="499" w:type="dxa"/>
          </w:tcPr>
          <w:p>
            <w:pPr>
              <w:pStyle w:val="TableParagraph"/>
              <w:spacing w:line="253" w:lineRule="exact"/>
              <w:ind w:left="109"/>
              <w:rPr>
                <w:sz w:val="24"/>
              </w:rPr>
            </w:pPr>
            <w:r>
              <w:rPr>
                <w:sz w:val="24"/>
              </w:rPr>
              <w:t>C7</w:t>
            </w:r>
          </w:p>
        </w:tc>
        <w:tc>
          <w:tcPr>
            <w:tcW w:w="494" w:type="dxa"/>
          </w:tcPr>
          <w:p>
            <w:pPr>
              <w:pStyle w:val="TableParagraph"/>
              <w:spacing w:line="253" w:lineRule="exact"/>
              <w:ind w:left="110"/>
              <w:rPr>
                <w:sz w:val="24"/>
              </w:rPr>
            </w:pPr>
            <w:r>
              <w:rPr>
                <w:sz w:val="24"/>
              </w:rPr>
              <w:t>C8</w:t>
            </w:r>
          </w:p>
        </w:tc>
        <w:tc>
          <w:tcPr>
            <w:tcW w:w="499" w:type="dxa"/>
          </w:tcPr>
          <w:p>
            <w:pPr>
              <w:pStyle w:val="TableParagraph"/>
              <w:spacing w:line="253" w:lineRule="exact"/>
              <w:ind w:left="110"/>
              <w:rPr>
                <w:sz w:val="24"/>
              </w:rPr>
            </w:pPr>
            <w:r>
              <w:rPr>
                <w:sz w:val="24"/>
              </w:rPr>
              <w:t>C9</w:t>
            </w:r>
          </w:p>
        </w:tc>
        <w:tc>
          <w:tcPr>
            <w:tcW w:w="551" w:type="dxa"/>
          </w:tcPr>
          <w:p>
            <w:pPr>
              <w:pStyle w:val="TableParagraph"/>
              <w:spacing w:line="253" w:lineRule="exact"/>
              <w:ind w:left="111"/>
              <w:rPr>
                <w:sz w:val="24"/>
              </w:rPr>
            </w:pPr>
            <w:r>
              <w:rPr>
                <w:sz w:val="24"/>
              </w:rPr>
              <w:t>CA</w:t>
            </w:r>
          </w:p>
        </w:tc>
        <w:tc>
          <w:tcPr>
            <w:tcW w:w="532" w:type="dxa"/>
          </w:tcPr>
          <w:p>
            <w:pPr>
              <w:pStyle w:val="TableParagraph"/>
              <w:spacing w:line="253" w:lineRule="exact"/>
              <w:ind w:left="85" w:right="75"/>
              <w:jc w:val="center"/>
              <w:rPr>
                <w:sz w:val="24"/>
              </w:rPr>
            </w:pPr>
            <w:r>
              <w:rPr>
                <w:sz w:val="24"/>
              </w:rPr>
              <w:t>CB</w:t>
            </w:r>
          </w:p>
        </w:tc>
        <w:tc>
          <w:tcPr>
            <w:tcW w:w="537" w:type="dxa"/>
          </w:tcPr>
          <w:p>
            <w:pPr>
              <w:pStyle w:val="TableParagraph"/>
              <w:spacing w:line="253" w:lineRule="exact"/>
              <w:ind w:left="113"/>
              <w:rPr>
                <w:sz w:val="24"/>
              </w:rPr>
            </w:pPr>
            <w:r>
              <w:rPr>
                <w:sz w:val="24"/>
              </w:rPr>
              <w:t>CC</w:t>
            </w:r>
          </w:p>
        </w:tc>
        <w:tc>
          <w:tcPr>
            <w:tcW w:w="551" w:type="dxa"/>
          </w:tcPr>
          <w:p>
            <w:pPr>
              <w:pStyle w:val="TableParagraph"/>
              <w:spacing w:line="253" w:lineRule="exact"/>
              <w:ind w:left="114"/>
              <w:rPr>
                <w:sz w:val="24"/>
              </w:rPr>
            </w:pPr>
            <w:r>
              <w:rPr>
                <w:sz w:val="24"/>
              </w:rPr>
              <w:t>CD</w:t>
            </w:r>
          </w:p>
        </w:tc>
        <w:tc>
          <w:tcPr>
            <w:tcW w:w="523" w:type="dxa"/>
          </w:tcPr>
          <w:p>
            <w:pPr>
              <w:pStyle w:val="TableParagraph"/>
              <w:spacing w:line="253" w:lineRule="exact"/>
              <w:ind w:left="115"/>
              <w:rPr>
                <w:sz w:val="24"/>
              </w:rPr>
            </w:pPr>
            <w:r>
              <w:rPr>
                <w:sz w:val="24"/>
              </w:rPr>
              <w:t>CE</w:t>
            </w:r>
          </w:p>
        </w:tc>
        <w:tc>
          <w:tcPr>
            <w:tcW w:w="508" w:type="dxa"/>
          </w:tcPr>
          <w:p>
            <w:pPr>
              <w:pStyle w:val="TableParagraph"/>
              <w:spacing w:line="253" w:lineRule="exact"/>
              <w:ind w:left="116"/>
              <w:rPr>
                <w:sz w:val="24"/>
              </w:rPr>
            </w:pPr>
            <w:r>
              <w:rPr>
                <w:sz w:val="24"/>
              </w:rPr>
              <w:t>CF</w:t>
            </w:r>
          </w:p>
        </w:tc>
        <w:tc>
          <w:tcPr>
            <w:tcW w:w="273" w:type="dxa"/>
            <w:vMerge/>
            <w:tcBorders>
              <w:top w:val="nil"/>
              <w:bottom w:val="nil"/>
              <w:right w:val="nil"/>
            </w:tcBorders>
          </w:tcPr>
          <w:p>
            <w:pPr>
              <w:rPr>
                <w:sz w:val="2"/>
                <w:szCs w:val="2"/>
              </w:rPr>
            </w:pPr>
          </w:p>
        </w:tc>
      </w:tr>
    </w:tbl>
    <w:p>
      <w:pPr>
        <w:pStyle w:val="ListParagraph"/>
        <w:numPr>
          <w:ilvl w:val="2"/>
          <w:numId w:val="31"/>
        </w:numPr>
        <w:tabs>
          <w:tab w:pos="1809" w:val="left" w:leader="none"/>
          <w:tab w:pos="1810" w:val="left" w:leader="none"/>
        </w:tabs>
        <w:spacing w:line="240" w:lineRule="auto" w:before="56" w:after="0"/>
        <w:ind w:left="1809" w:right="0" w:hanging="567"/>
        <w:jc w:val="left"/>
        <w:rPr>
          <w:sz w:val="24"/>
        </w:rPr>
      </w:pPr>
      <w:r>
        <w:rPr>
          <w:sz w:val="24"/>
        </w:rPr>
        <w:t>Sơ đồ </w:t>
      </w:r>
      <w:r>
        <w:rPr>
          <w:spacing w:val="-3"/>
          <w:sz w:val="24"/>
        </w:rPr>
        <w:t>mạch: </w:t>
      </w:r>
      <w:r>
        <w:rPr>
          <w:sz w:val="24"/>
        </w:rPr>
        <w:t>giống nhƣ hình</w:t>
      </w:r>
      <w:r>
        <w:rPr>
          <w:spacing w:val="10"/>
          <w:sz w:val="24"/>
        </w:rPr>
        <w:t> </w:t>
      </w:r>
      <w:r>
        <w:rPr>
          <w:sz w:val="24"/>
        </w:rPr>
        <w:t>5-65.</w:t>
      </w:r>
    </w:p>
    <w:p>
      <w:pPr>
        <w:pStyle w:val="ListParagraph"/>
        <w:numPr>
          <w:ilvl w:val="2"/>
          <w:numId w:val="31"/>
        </w:numPr>
        <w:tabs>
          <w:tab w:pos="1809" w:val="left" w:leader="none"/>
          <w:tab w:pos="1810" w:val="left" w:leader="none"/>
        </w:tabs>
        <w:spacing w:line="240" w:lineRule="auto" w:before="61" w:after="0"/>
        <w:ind w:left="1809" w:right="0" w:hanging="567"/>
        <w:jc w:val="left"/>
        <w:rPr>
          <w:sz w:val="24"/>
        </w:rPr>
      </w:pPr>
      <w:r>
        <w:rPr/>
        <w:pict>
          <v:group style="position:absolute;margin-left:163.664627pt;margin-top:23.090931pt;width:298.850pt;height:200.35pt;mso-position-horizontal-relative:page;mso-position-vertical-relative:paragraph;z-index:-15387136;mso-wrap-distance-left:0;mso-wrap-distance-right:0" coordorigin="3273,462" coordsize="5977,4007">
            <v:shape style="position:absolute;left:5026;top:499;width:1953;height:434" coordorigin="5026,499" coordsize="1953,434" path="m6774,499l5233,499,5238,505,5171,516,5113,546,5067,592,5037,650,5026,717,5037,783,5067,841,5113,887,5171,917,5238,928,5233,933,6774,933,6768,928,6834,917,6892,887,6938,841,6968,783,6979,717,6968,650,6938,592,6892,546,6834,516,6768,505,6774,499xe" filled="true" fillcolor="#cdcdcd" stroked="false">
              <v:path arrowok="t"/>
              <v:fill opacity="32639f" type="solid"/>
            </v:shape>
            <v:shape style="position:absolute;left:5233;top:499;width:1542;height:434" coordorigin="5233,499" coordsize="1542,434" path="m5233,933l5233,933m6774,499l6774,499,5233,499,5233,499e" filled="false" stroked="true" strokeweight="1.495836pt" strokecolor="#cdcdcd">
              <v:path arrowok="t"/>
              <v:stroke dashstyle="solid"/>
            </v:shape>
            <v:shape style="position:absolute;left:5011;top:490;width:242;height:308" type="#_x0000_t75" stroked="false">
              <v:imagedata r:id="rId565" o:title=""/>
            </v:shape>
            <v:shape style="position:absolute;left:6767;top:499;width:201;height:434" coordorigin="6768,499" coordsize="201,434" path="m6774,933l6774,933,6768,928m6968,650l6968,650,6938,592,6892,546,6834,516,6768,505m6774,499l6774,499e" filled="false" stroked="true" strokeweight="1.495836pt" strokecolor="#cdcdcd">
              <v:path arrowok="t"/>
              <v:stroke dashstyle="solid"/>
            </v:shape>
            <v:shape style="position:absolute;left:4997;top:476;width:1953;height:427" type="#_x0000_t75" stroked="false">
              <v:imagedata r:id="rId566" o:title=""/>
            </v:shape>
            <v:shape style="position:absolute;left:4997;top:476;width:1953;height:427" coordorigin="4998,477" coordsize="1953,427" path="m5203,903l6744,903,6739,899,6806,889,6864,858,6909,813,6939,755,6950,688,6939,621,6909,563,6864,518,6806,488,6739,477,6744,484,5203,484,5142,488,5084,518,5038,563,5009,621,4998,688,5009,755,5038,813,5084,858,5142,889,5209,899,5203,903xe" filled="false" stroked="true" strokeweight="1.495517pt" strokecolor="#000000">
              <v:path arrowok="t"/>
              <v:stroke dashstyle="solid"/>
            </v:shape>
            <v:shape style="position:absolute;left:5891;top:903;width:195;height:494" type="#_x0000_t75" stroked="false">
              <v:imagedata r:id="rId567" o:title=""/>
            </v:shape>
            <v:shape style="position:absolute;left:5891;top:1830;width:195;height:449" type="#_x0000_t75" stroked="false">
              <v:imagedata r:id="rId568" o:title=""/>
            </v:shape>
            <v:shape style="position:absolute;left:3288;top:1366;width:5387;height:464" type="#_x0000_t75" stroked="false">
              <v:imagedata r:id="rId569" o:title=""/>
            </v:shape>
            <v:line style="position:absolute" from="5996,2772" to="5996,3341" stroked="true" strokeweight="1.496188pt" strokecolor="#cdcdcd">
              <v:stroke dashstyle="solid"/>
            </v:line>
            <v:shape style="position:absolute;left:5921;top:3310;width:165;height:240" coordorigin="5922,3311" coordsize="165,240" path="m6086,3311l5922,3311,5996,3550,6086,3311xe" filled="true" fillcolor="#cdcdcd" stroked="false">
              <v:path arrowok="t"/>
              <v:fill opacity="32639f" type="solid"/>
            </v:shape>
            <v:line style="position:absolute" from="5981,2743" to="5981,3311" stroked="true" strokeweight="1.496188pt" strokecolor="#000000">
              <v:stroke dashstyle="solid"/>
            </v:line>
            <v:shape style="position:absolute;left:5891;top:3280;width:165;height:255" coordorigin="5892,3281" coordsize="165,255" path="m6056,3281l5892,3281,5981,3535,6056,3281xe" filled="true" fillcolor="#000000" stroked="false">
              <v:path arrowok="t"/>
              <v:fill type="solid"/>
            </v:shape>
            <v:shape style="position:absolute;left:3288;top:2249;width:5387;height:494" type="#_x0000_t75" stroked="false">
              <v:imagedata r:id="rId555" o:title=""/>
            </v:shape>
            <v:shape style="position:absolute;left:3288;top:3535;width:5387;height:539" type="#_x0000_t75" stroked="false">
              <v:imagedata r:id="rId570" o:title=""/>
            </v:shape>
            <v:rect style="position:absolute;left:3288;top:3535;width:5387;height:539" filled="false" stroked="true" strokeweight="1.495492pt" strokecolor="#000000">
              <v:stroke dashstyle="solid"/>
            </v:rect>
            <v:shape style="position:absolute;left:5996;top:3011;width:3239;height:1442" coordorigin="5996,3012" coordsize="3239,1442" path="m5996,4088l5996,4358,6003,4364,6010,4399,6029,4427,6058,4447,6093,4454,6086,4447,9138,4447,9208,4427,9234,4364,9228,4358,9228,3101,9208,3044,9145,3018,9138,3012,6221,3012e" filled="false" stroked="true" strokeweight="1.495601pt" strokecolor="#cdcdcd">
              <v:path arrowok="t"/>
              <v:stroke dashstyle="solid"/>
            </v:shape>
            <v:shape style="position:absolute;left:5996;top:2936;width:255;height:165" coordorigin="5996,2937" coordsize="255,165" path="m6251,2937l5996,3012,6251,3101,6251,2937xe" filled="true" fillcolor="#cdcdcd" stroked="false">
              <v:path arrowok="t"/>
              <v:fill opacity="32639f" type="solid"/>
            </v:shape>
            <v:shape style="position:absolute;left:5974;top:2989;width:3240;height:1444" coordorigin="5974,2989" coordsize="3240,1444" path="m5981,4073l5981,4343,5974,4335,5981,4370,6000,4399,6029,4418,6064,4425,6071,4432,9123,4432,9116,4425,9151,4418,9179,4399,9199,4370,9206,4335,9213,4343,9213,3086,9206,3079,9199,3044,9179,3015,9151,2996,9116,2989,9123,2997,6191,2997e" filled="false" stroked="true" strokeweight="1.495601pt" strokecolor="#000000">
              <v:path arrowok="t"/>
              <v:stroke dashstyle="solid"/>
            </v:shape>
            <v:shape style="position:absolute;left:5981;top:2906;width:240;height:165" coordorigin="5981,2907" coordsize="240,165" path="m6221,2907l5981,2997,6221,3071,6221,2907xe" filled="true" fillcolor="#000000" stroked="false">
              <v:path arrowok="t"/>
              <v:fill type="solid"/>
            </v:shape>
            <v:shape style="position:absolute;left:5661;top:580;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3639;top:3689;width:4689;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ĐẾM</w:t>
                    </w:r>
                    <w:r>
                      <w:rPr>
                        <w:rFonts w:ascii="Arial" w:hAnsi="Arial"/>
                        <w:b/>
                        <w:spacing w:val="-42"/>
                        <w:w w:val="90"/>
                        <w:sz w:val="24"/>
                      </w:rPr>
                      <w:t> </w:t>
                    </w:r>
                    <w:r>
                      <w:rPr>
                        <w:rFonts w:ascii="Arial" w:hAnsi="Arial"/>
                        <w:b/>
                        <w:w w:val="90"/>
                        <w:sz w:val="24"/>
                      </w:rPr>
                      <w:t>GIÂY,</w:t>
                    </w:r>
                    <w:r>
                      <w:rPr>
                        <w:rFonts w:ascii="Arial" w:hAnsi="Arial"/>
                        <w:b/>
                        <w:spacing w:val="-42"/>
                        <w:w w:val="90"/>
                        <w:sz w:val="24"/>
                      </w:rPr>
                      <w:t> </w:t>
                    </w:r>
                    <w:r>
                      <w:rPr>
                        <w:rFonts w:ascii="Arial" w:hAnsi="Arial"/>
                        <w:b/>
                        <w:w w:val="90"/>
                        <w:sz w:val="24"/>
                      </w:rPr>
                      <w:t>GIẢI</w:t>
                    </w:r>
                    <w:r>
                      <w:rPr>
                        <w:rFonts w:ascii="Arial" w:hAnsi="Arial"/>
                        <w:b/>
                        <w:spacing w:val="-42"/>
                        <w:w w:val="90"/>
                        <w:sz w:val="24"/>
                      </w:rPr>
                      <w:t> </w:t>
                    </w:r>
                    <w:r>
                      <w:rPr>
                        <w:rFonts w:ascii="Arial" w:hAnsi="Arial"/>
                        <w:b/>
                        <w:w w:val="90"/>
                        <w:sz w:val="24"/>
                      </w:rPr>
                      <w:t>MÃ</w:t>
                    </w:r>
                    <w:r>
                      <w:rPr>
                        <w:rFonts w:ascii="Arial" w:hAnsi="Arial"/>
                        <w:b/>
                        <w:spacing w:val="-42"/>
                        <w:w w:val="90"/>
                        <w:sz w:val="24"/>
                      </w:rPr>
                      <w:t> </w:t>
                    </w:r>
                    <w:r>
                      <w:rPr>
                        <w:rFonts w:ascii="Arial" w:hAnsi="Arial"/>
                        <w:b/>
                        <w:w w:val="90"/>
                        <w:sz w:val="24"/>
                      </w:rPr>
                      <w:t>HIỂN</w:t>
                    </w:r>
                    <w:r>
                      <w:rPr>
                        <w:rFonts w:ascii="Arial" w:hAnsi="Arial"/>
                        <w:b/>
                        <w:spacing w:val="-42"/>
                        <w:w w:val="90"/>
                        <w:sz w:val="24"/>
                      </w:rPr>
                      <w:t> </w:t>
                    </w:r>
                    <w:r>
                      <w:rPr>
                        <w:rFonts w:ascii="Arial" w:hAnsi="Arial"/>
                        <w:b/>
                        <w:w w:val="90"/>
                        <w:sz w:val="24"/>
                      </w:rPr>
                      <w:t>THỊ</w:t>
                    </w:r>
                    <w:r>
                      <w:rPr>
                        <w:rFonts w:ascii="Arial" w:hAnsi="Arial"/>
                        <w:b/>
                        <w:spacing w:val="-42"/>
                        <w:w w:val="90"/>
                        <w:sz w:val="24"/>
                      </w:rPr>
                      <w:t> </w:t>
                    </w:r>
                    <w:r>
                      <w:rPr>
                        <w:rFonts w:ascii="Arial" w:hAnsi="Arial"/>
                        <w:b/>
                        <w:w w:val="90"/>
                        <w:sz w:val="24"/>
                      </w:rPr>
                      <w:t>TRÊN</w:t>
                    </w:r>
                    <w:r>
                      <w:rPr>
                        <w:rFonts w:ascii="Arial" w:hAnsi="Arial"/>
                        <w:b/>
                        <w:spacing w:val="-42"/>
                        <w:w w:val="90"/>
                        <w:sz w:val="24"/>
                      </w:rPr>
                      <w:t> </w:t>
                    </w:r>
                    <w:r>
                      <w:rPr>
                        <w:rFonts w:ascii="Arial" w:hAnsi="Arial"/>
                        <w:b/>
                        <w:w w:val="90"/>
                        <w:sz w:val="24"/>
                      </w:rPr>
                      <w:t>LCD,</w:t>
                    </w:r>
                    <w:r>
                      <w:rPr>
                        <w:rFonts w:ascii="Arial" w:hAnsi="Arial"/>
                        <w:b/>
                        <w:spacing w:val="-42"/>
                        <w:w w:val="90"/>
                        <w:sz w:val="24"/>
                      </w:rPr>
                      <w:t> </w:t>
                    </w:r>
                    <w:r>
                      <w:rPr>
                        <w:rFonts w:ascii="Arial" w:hAnsi="Arial"/>
                        <w:b/>
                        <w:w w:val="90"/>
                        <w:sz w:val="24"/>
                      </w:rPr>
                      <w:t>DELAY</w:t>
                    </w:r>
                  </w:p>
                </w:txbxContent>
              </v:textbox>
              <w10:wrap type="none"/>
            </v:shape>
            <v:shape style="position:absolute;left:3288;top:2249;width:5387;height:494" type="#_x0000_t202" filled="false" stroked="true" strokeweight="1.495491pt" strokecolor="#000000">
              <v:textbox inset="0,0,0,0">
                <w:txbxContent>
                  <w:p>
                    <w:pPr>
                      <w:spacing w:before="78"/>
                      <w:ind w:left="1365" w:right="0" w:firstLine="0"/>
                      <w:jc w:val="left"/>
                      <w:rPr>
                        <w:rFonts w:ascii="Arial" w:hAnsi="Arial"/>
                        <w:b/>
                        <w:sz w:val="24"/>
                      </w:rPr>
                    </w:pPr>
                    <w:r>
                      <w:rPr>
                        <w:rFonts w:ascii="Arial" w:hAnsi="Arial"/>
                        <w:b/>
                        <w:sz w:val="24"/>
                      </w:rPr>
                      <w:t>HIỂN THỊ HÀNG 1, HÀNG 2</w:t>
                    </w:r>
                  </w:p>
                </w:txbxContent>
              </v:textbox>
              <v:stroke dashstyle="solid"/>
              <w10:wrap type="none"/>
            </v:shape>
            <v:shape style="position:absolute;left:3288;top:1366;width:5387;height:464" type="#_x0000_t202" filled="false" stroked="true" strokeweight="1.49549pt" strokecolor="#000000">
              <v:textbox inset="0,0,0,0">
                <w:txbxContent>
                  <w:p>
                    <w:pPr>
                      <w:spacing w:before="57"/>
                      <w:ind w:left="1776" w:right="1789" w:firstLine="0"/>
                      <w:jc w:val="center"/>
                      <w:rPr>
                        <w:rFonts w:ascii="Arial" w:hAnsi="Arial"/>
                        <w:b/>
                        <w:sz w:val="24"/>
                      </w:rPr>
                    </w:pPr>
                    <w:r>
                      <w:rPr>
                        <w:rFonts w:ascii="Arial" w:hAnsi="Arial"/>
                        <w:b/>
                        <w:w w:val="95"/>
                        <w:sz w:val="24"/>
                      </w:rPr>
                      <w:t>KHỞI TẠO LCD</w:t>
                    </w:r>
                  </w:p>
                </w:txbxContent>
              </v:textbox>
              <v:stroke dashstyle="solid"/>
              <w10:wrap type="none"/>
            </v:shape>
            <w10:wrap type="topAndBottom"/>
          </v:group>
        </w:pict>
      </w:r>
      <w:r>
        <w:rPr>
          <w:sz w:val="24"/>
        </w:rPr>
        <w:t>Lƣu đồ:</w:t>
      </w:r>
    </w:p>
    <w:p>
      <w:pPr>
        <w:pStyle w:val="BodyText"/>
        <w:spacing w:before="10"/>
        <w:rPr>
          <w:sz w:val="17"/>
        </w:rPr>
      </w:pPr>
    </w:p>
    <w:p>
      <w:pPr>
        <w:spacing w:after="0"/>
        <w:rPr>
          <w:sz w:val="17"/>
        </w:rPr>
        <w:sectPr>
          <w:headerReference w:type="default" r:id="rId562"/>
          <w:footerReference w:type="default" r:id="rId563"/>
          <w:footerReference w:type="even" r:id="rId564"/>
          <w:pgSz w:w="11910" w:h="16840"/>
          <w:pgMar w:header="0" w:footer="472" w:top="260" w:bottom="660" w:left="740" w:right="0"/>
          <w:pgNumType w:start="99"/>
        </w:sectPr>
      </w:pPr>
    </w:p>
    <w:p>
      <w:pPr>
        <w:pStyle w:val="BodyText"/>
        <w:rPr>
          <w:sz w:val="28"/>
        </w:rPr>
      </w:pPr>
    </w:p>
    <w:p>
      <w:pPr>
        <w:pStyle w:val="ListParagraph"/>
        <w:numPr>
          <w:ilvl w:val="2"/>
          <w:numId w:val="31"/>
        </w:numPr>
        <w:tabs>
          <w:tab w:pos="1809" w:val="left" w:leader="none"/>
          <w:tab w:pos="1810" w:val="left" w:leader="none"/>
        </w:tabs>
        <w:spacing w:line="240" w:lineRule="auto" w:before="164" w:after="0"/>
        <w:ind w:left="1809" w:right="0" w:hanging="567"/>
        <w:jc w:val="left"/>
        <w:rPr>
          <w:sz w:val="24"/>
        </w:rPr>
      </w:pPr>
      <w:r>
        <w:rPr>
          <w:w w:val="95"/>
          <w:sz w:val="24"/>
        </w:rPr>
        <w:t>Chƣơng </w:t>
      </w:r>
      <w:r>
        <w:rPr>
          <w:spacing w:val="-10"/>
          <w:w w:val="95"/>
          <w:sz w:val="24"/>
        </w:rPr>
        <w:t>trình:</w:t>
      </w:r>
    </w:p>
    <w:p>
      <w:pPr>
        <w:spacing w:before="90"/>
        <w:ind w:left="38" w:right="0" w:firstLine="0"/>
        <w:jc w:val="left"/>
        <w:rPr>
          <w:i/>
          <w:sz w:val="24"/>
        </w:rPr>
      </w:pPr>
      <w:r>
        <w:rPr/>
        <w:br w:type="column"/>
      </w:r>
      <w:r>
        <w:rPr>
          <w:i/>
          <w:sz w:val="24"/>
        </w:rPr>
        <w:t>Hình 5-68: Lưu đồ hiển thị thông tin và đếm giây.</w:t>
      </w:r>
    </w:p>
    <w:p>
      <w:pPr>
        <w:spacing w:after="0"/>
        <w:jc w:val="left"/>
        <w:rPr>
          <w:sz w:val="24"/>
        </w:rPr>
        <w:sectPr>
          <w:type w:val="continuous"/>
          <w:pgSz w:w="11910" w:h="16840"/>
          <w:pgMar w:top="520" w:bottom="280" w:left="740" w:right="0"/>
          <w:cols w:num="2" w:equalWidth="0">
            <w:col w:w="3162" w:space="40"/>
            <w:col w:w="7968"/>
          </w:cols>
        </w:sectPr>
      </w:pPr>
    </w:p>
    <w:p>
      <w:pPr>
        <w:pStyle w:val="BodyText"/>
        <w:ind w:left="561"/>
        <w:rPr>
          <w:sz w:val="20"/>
        </w:rPr>
      </w:pPr>
      <w:r>
        <w:rPr>
          <w:sz w:val="20"/>
        </w:rPr>
        <w:pict>
          <v:group style="width:507.8pt;height:389.4pt;mso-position-horizontal-relative:char;mso-position-vertical-relative:line" coordorigin="0,0" coordsize="10156,7788">
            <v:rect style="position:absolute;left:9;top:0;width:10137;height:10" filled="true" fillcolor="#000000" stroked="false">
              <v:fill type="solid"/>
            </v:rect>
            <v:line style="position:absolute" from="10151,0" to="10151,7481" stroked="true" strokeweight=".48004pt" strokecolor="#000000">
              <v:stroke dashstyle="solid"/>
            </v:line>
            <v:shape style="position:absolute;left:-1;top:0;width:10156;height:7788" coordorigin="0,0" coordsize="10156,7788" path="m10146,7778l10,7778,10,0,0,0,0,7788,10,7788,10146,7788,10146,7778xm10156,7481l10146,7481,10146,7788,10156,7788,10156,7481xe" filled="true" fillcolor="#000000" stroked="false">
              <v:path arrowok="t"/>
              <v:fill type="solid"/>
            </v:shape>
            <v:shape style="position:absolute;left:115;top:30;width:4707;height:1097" type="#_x0000_t202" filled="false" stroked="false">
              <v:textbox inset="0,0,0,0">
                <w:txbxContent>
                  <w:p>
                    <w:pPr>
                      <w:spacing w:line="240" w:lineRule="auto" w:before="0"/>
                      <w:ind w:left="0" w:right="1807" w:firstLine="0"/>
                      <w:jc w:val="left"/>
                      <w:rPr>
                        <w:sz w:val="24"/>
                      </w:rPr>
                    </w:pPr>
                    <w:r>
                      <w:rPr>
                        <w:sz w:val="24"/>
                      </w:rPr>
                      <w:t>#INCLUDE&lt;TV_16F887.C&gt; #INCLUDE&lt;TV_LCD.C&gt; UNSIGNED CHAR I, GIAY;</w:t>
                    </w:r>
                  </w:p>
                  <w:p>
                    <w:pPr>
                      <w:spacing w:before="0"/>
                      <w:ind w:left="0" w:right="0" w:firstLine="0"/>
                      <w:jc w:val="left"/>
                      <w:rPr>
                        <w:sz w:val="24"/>
                      </w:rPr>
                    </w:pPr>
                    <w:r>
                      <w:rPr>
                        <w:sz w:val="24"/>
                      </w:rPr>
                      <w:t>const unsigned char HANG1[16]={"DONG HO:</w:t>
                    </w:r>
                  </w:p>
                </w:txbxContent>
              </v:textbox>
              <w10:wrap type="none"/>
            </v:shape>
            <v:shape style="position:absolute;left:5285;top:861;width:298;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115;top:1135;width:5924;height:2475" type="#_x0000_t202" filled="false" stroked="false">
              <v:textbox inset="0,0,0,0">
                <w:txbxContent>
                  <w:p>
                    <w:pPr>
                      <w:spacing w:line="266" w:lineRule="exact" w:before="0"/>
                      <w:ind w:left="0" w:right="0" w:firstLine="0"/>
                      <w:jc w:val="left"/>
                      <w:rPr>
                        <w:sz w:val="24"/>
                      </w:rPr>
                    </w:pPr>
                    <w:r>
                      <w:rPr>
                        <w:sz w:val="24"/>
                      </w:rPr>
                      <w:t>const unsigned char HANG2[16]={"*TP HO CHI MINH*"};</w:t>
                    </w:r>
                  </w:p>
                  <w:p>
                    <w:pPr>
                      <w:spacing w:line="240" w:lineRule="auto" w:before="0"/>
                      <w:rPr>
                        <w:sz w:val="24"/>
                      </w:rPr>
                    </w:pPr>
                  </w:p>
                  <w:p>
                    <w:pPr>
                      <w:spacing w:before="0"/>
                      <w:ind w:left="0" w:right="0" w:firstLine="0"/>
                      <w:jc w:val="left"/>
                      <w:rPr>
                        <w:sz w:val="24"/>
                      </w:rPr>
                    </w:pPr>
                    <w:r>
                      <w:rPr>
                        <w:sz w:val="24"/>
                      </w:rPr>
                      <w:t>VOID LCD_HIENTHI()</w:t>
                    </w:r>
                  </w:p>
                  <w:p>
                    <w:pPr>
                      <w:tabs>
                        <w:tab w:pos="416" w:val="left" w:leader="none"/>
                        <w:tab w:pos="3327" w:val="left" w:leader="none"/>
                      </w:tabs>
                      <w:spacing w:line="240" w:lineRule="auto" w:before="3"/>
                      <w:ind w:left="364" w:right="891" w:hanging="365"/>
                      <w:jc w:val="left"/>
                      <w:rPr>
                        <w:sz w:val="24"/>
                      </w:rPr>
                    </w:pPr>
                    <w:r>
                      <w:rPr>
                        <w:sz w:val="24"/>
                      </w:rPr>
                      <w:t>{</w:t>
                      <w:tab/>
                      <w:tab/>
                      <w:t>LCD_COMMAND(0x8E);</w:t>
                      <w:tab/>
                    </w:r>
                    <w:r>
                      <w:rPr>
                        <w:spacing w:val="-3"/>
                        <w:sz w:val="24"/>
                      </w:rPr>
                      <w:t>DELAY_US(10); </w:t>
                    </w:r>
                    <w:r>
                      <w:rPr>
                        <w:sz w:val="24"/>
                      </w:rPr>
                      <w:t>LCD_DATA((GIAY/10)+0X30); LCD_DATA((GIAY%10)+0X30);</w:t>
                    </w:r>
                  </w:p>
                  <w:p>
                    <w:pPr>
                      <w:spacing w:line="274" w:lineRule="exact" w:before="0"/>
                      <w:ind w:left="0" w:right="0" w:firstLine="0"/>
                      <w:jc w:val="left"/>
                      <w:rPr>
                        <w:sz w:val="24"/>
                      </w:rPr>
                    </w:pPr>
                    <w:r>
                      <w:rPr>
                        <w:sz w:val="24"/>
                      </w:rPr>
                      <w:t>}</w:t>
                    </w:r>
                  </w:p>
                  <w:p>
                    <w:pPr>
                      <w:spacing w:line="240" w:lineRule="auto" w:before="11"/>
                      <w:rPr>
                        <w:sz w:val="23"/>
                      </w:rPr>
                    </w:pPr>
                  </w:p>
                  <w:p>
                    <w:pPr>
                      <w:spacing w:before="0"/>
                      <w:ind w:left="0" w:right="0" w:firstLine="0"/>
                      <w:jc w:val="left"/>
                      <w:rPr>
                        <w:sz w:val="24"/>
                      </w:rPr>
                    </w:pPr>
                    <w:r>
                      <w:rPr>
                        <w:sz w:val="24"/>
                      </w:rPr>
                      <w:t>VOID MAIN()</w:t>
                    </w:r>
                  </w:p>
                </w:txbxContent>
              </v:textbox>
              <w10:wrap type="none"/>
            </v:shape>
            <v:shape style="position:absolute;left:240;top:3617;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shape style="position:absolute;left:682;top:3617;width:2058;height:545" type="#_x0000_t202" filled="false" stroked="false">
              <v:textbox inset="0,0,0,0">
                <w:txbxContent>
                  <w:p>
                    <w:pPr>
                      <w:spacing w:line="242" w:lineRule="auto" w:before="0"/>
                      <w:ind w:left="0" w:right="-2" w:firstLine="0"/>
                      <w:jc w:val="left"/>
                      <w:rPr>
                        <w:sz w:val="24"/>
                      </w:rPr>
                    </w:pPr>
                    <w:r>
                      <w:rPr>
                        <w:sz w:val="24"/>
                      </w:rPr>
                      <w:t>SET_TRIS_E(0x00); LCD_SETUP();</w:t>
                    </w:r>
                  </w:p>
                </w:txbxContent>
              </v:textbox>
              <w10:wrap type="none"/>
            </v:shape>
            <v:shape style="position:absolute;left:3203;top:3617;width:2082;height:266" type="#_x0000_t202" filled="false" stroked="false">
              <v:textbox inset="0,0,0,0">
                <w:txbxContent>
                  <w:p>
                    <w:pPr>
                      <w:spacing w:line="266" w:lineRule="exact" w:before="0"/>
                      <w:ind w:left="0" w:right="0" w:firstLine="0"/>
                      <w:jc w:val="left"/>
                      <w:rPr>
                        <w:sz w:val="24"/>
                      </w:rPr>
                    </w:pPr>
                    <w:r>
                      <w:rPr>
                        <w:sz w:val="24"/>
                      </w:rPr>
                      <w:t>SET_TRIS_D(0x00);</w:t>
                    </w:r>
                  </w:p>
                </w:txbxContent>
              </v:textbox>
              <w10:wrap type="none"/>
            </v:shape>
            <v:shape style="position:absolute;left:682;top:4169;width:6821;height:3306" type="#_x0000_t202" filled="false" stroked="false">
              <v:textbox inset="0,0,0,0">
                <w:txbxContent>
                  <w:p>
                    <w:pPr>
                      <w:tabs>
                        <w:tab w:pos="3970" w:val="left" w:leader="none"/>
                      </w:tabs>
                      <w:spacing w:line="266" w:lineRule="exact" w:before="0"/>
                      <w:ind w:left="0" w:right="0" w:firstLine="0"/>
                      <w:jc w:val="left"/>
                      <w:rPr>
                        <w:sz w:val="24"/>
                      </w:rPr>
                    </w:pPr>
                    <w:r>
                      <w:rPr>
                        <w:sz w:val="24"/>
                      </w:rPr>
                      <w:t>LCD_COMMAND(ADDR_LINE1);</w:t>
                      <w:tab/>
                      <w:t>DELAY_US(10);</w:t>
                    </w:r>
                  </w:p>
                  <w:p>
                    <w:pPr>
                      <w:tabs>
                        <w:tab w:pos="3970" w:val="left" w:leader="none"/>
                      </w:tabs>
                      <w:spacing w:line="237" w:lineRule="auto" w:before="4"/>
                      <w:ind w:left="0" w:right="18" w:firstLine="0"/>
                      <w:jc w:val="left"/>
                      <w:rPr>
                        <w:sz w:val="24"/>
                      </w:rPr>
                    </w:pPr>
                    <w:r>
                      <w:rPr>
                        <w:sz w:val="24"/>
                      </w:rPr>
                      <w:t>FOR</w:t>
                    </w:r>
                    <w:r>
                      <w:rPr>
                        <w:spacing w:val="-4"/>
                        <w:sz w:val="24"/>
                      </w:rPr>
                      <w:t> </w:t>
                    </w:r>
                    <w:r>
                      <w:rPr>
                        <w:sz w:val="24"/>
                      </w:rPr>
                      <w:t>(I=0;I&lt;16;I++)</w:t>
                      <w:tab/>
                      <w:t>{</w:t>
                    </w:r>
                    <w:r>
                      <w:rPr>
                        <w:spacing w:val="-11"/>
                        <w:sz w:val="24"/>
                      </w:rPr>
                      <w:t> </w:t>
                    </w:r>
                    <w:r>
                      <w:rPr>
                        <w:sz w:val="24"/>
                      </w:rPr>
                      <w:t>LCD_DATA(HANG1[I]);} LCD_COMMAND(ADDR_LINE2);</w:t>
                      <w:tab/>
                      <w:t>DELAY_US(10);</w:t>
                    </w:r>
                  </w:p>
                  <w:p>
                    <w:pPr>
                      <w:tabs>
                        <w:tab w:pos="3970" w:val="left" w:leader="none"/>
                      </w:tabs>
                      <w:spacing w:line="275" w:lineRule="exact" w:before="4"/>
                      <w:ind w:left="0" w:right="0" w:firstLine="0"/>
                      <w:jc w:val="left"/>
                      <w:rPr>
                        <w:sz w:val="24"/>
                      </w:rPr>
                    </w:pPr>
                    <w:r>
                      <w:rPr>
                        <w:sz w:val="24"/>
                      </w:rPr>
                      <w:t>FOR</w:t>
                    </w:r>
                    <w:r>
                      <w:rPr>
                        <w:spacing w:val="-4"/>
                        <w:sz w:val="24"/>
                      </w:rPr>
                      <w:t> </w:t>
                    </w:r>
                    <w:r>
                      <w:rPr>
                        <w:sz w:val="24"/>
                      </w:rPr>
                      <w:t>(I=0;I&lt;16;I++)</w:t>
                      <w:tab/>
                      <w:t>{</w:t>
                    </w:r>
                    <w:r>
                      <w:rPr>
                        <w:spacing w:val="-9"/>
                        <w:sz w:val="24"/>
                      </w:rPr>
                      <w:t> </w:t>
                    </w:r>
                    <w:r>
                      <w:rPr>
                        <w:sz w:val="24"/>
                      </w:rPr>
                      <w:t>LCD_DATA(HANG2[I]);}</w:t>
                    </w:r>
                  </w:p>
                  <w:p>
                    <w:pPr>
                      <w:spacing w:line="275" w:lineRule="exact" w:before="0"/>
                      <w:ind w:left="0" w:right="0" w:firstLine="0"/>
                      <w:jc w:val="left"/>
                      <w:rPr>
                        <w:sz w:val="24"/>
                      </w:rPr>
                    </w:pPr>
                    <w:r>
                      <w:rPr>
                        <w:sz w:val="24"/>
                      </w:rPr>
                      <w:t>while(TRUE)</w:t>
                    </w:r>
                  </w:p>
                  <w:p>
                    <w:pPr>
                      <w:spacing w:line="275" w:lineRule="exact" w:before="2"/>
                      <w:ind w:left="0" w:right="0" w:firstLine="0"/>
                      <w:jc w:val="left"/>
                      <w:rPr>
                        <w:sz w:val="24"/>
                      </w:rPr>
                    </w:pPr>
                    <w:r>
                      <w:rPr>
                        <w:sz w:val="24"/>
                      </w:rPr>
                      <w:t>{</w:t>
                    </w:r>
                  </w:p>
                  <w:p>
                    <w:pPr>
                      <w:spacing w:line="275" w:lineRule="exact" w:before="0"/>
                      <w:ind w:left="566" w:right="0" w:firstLine="0"/>
                      <w:jc w:val="left"/>
                      <w:rPr>
                        <w:sz w:val="24"/>
                      </w:rPr>
                    </w:pPr>
                    <w:r>
                      <w:rPr>
                        <w:sz w:val="24"/>
                      </w:rPr>
                      <w:t>FOR(GIAY=0;GIAY&lt;60;GIAY++)</w:t>
                    </w:r>
                  </w:p>
                  <w:p>
                    <w:pPr>
                      <w:spacing w:line="275" w:lineRule="exact" w:before="3"/>
                      <w:ind w:left="566" w:right="0" w:firstLine="0"/>
                      <w:jc w:val="left"/>
                      <w:rPr>
                        <w:sz w:val="24"/>
                      </w:rPr>
                    </w:pPr>
                    <w:r>
                      <w:rPr>
                        <w:sz w:val="24"/>
                      </w:rPr>
                      <w:t>{</w:t>
                    </w:r>
                  </w:p>
                  <w:p>
                    <w:pPr>
                      <w:spacing w:line="242" w:lineRule="auto" w:before="0"/>
                      <w:ind w:left="1133" w:right="3681" w:firstLine="0"/>
                      <w:jc w:val="left"/>
                      <w:rPr>
                        <w:sz w:val="24"/>
                      </w:rPr>
                    </w:pPr>
                    <w:r>
                      <w:rPr>
                        <w:sz w:val="24"/>
                      </w:rPr>
                      <w:t>LCD_HIENTHI(); DELAY_MS(1000);</w:t>
                    </w:r>
                  </w:p>
                  <w:p>
                    <w:pPr>
                      <w:spacing w:line="271" w:lineRule="exact" w:before="0"/>
                      <w:ind w:left="566" w:right="0" w:firstLine="0"/>
                      <w:jc w:val="left"/>
                      <w:rPr>
                        <w:sz w:val="24"/>
                      </w:rPr>
                    </w:pPr>
                    <w:r>
                      <w:rPr>
                        <w:sz w:val="24"/>
                      </w:rPr>
                      <w:t>}</w:t>
                    </w:r>
                  </w:p>
                  <w:p>
                    <w:pPr>
                      <w:spacing w:before="1"/>
                      <w:ind w:left="0" w:right="0" w:firstLine="0"/>
                      <w:jc w:val="left"/>
                      <w:rPr>
                        <w:sz w:val="24"/>
                      </w:rPr>
                    </w:pPr>
                    <w:r>
                      <w:rPr>
                        <w:sz w:val="24"/>
                      </w:rPr>
                      <w:t>}</w:t>
                    </w:r>
                  </w:p>
                </w:txbxContent>
              </v:textbox>
              <w10:wrap type="none"/>
            </v:shape>
            <v:shape style="position:absolute;left:297;top:7482;width:136;height:266" type="#_x0000_t202" filled="false" stroked="false">
              <v:textbox inset="0,0,0,0">
                <w:txbxContent>
                  <w:p>
                    <w:pPr>
                      <w:spacing w:line="266" w:lineRule="exact" w:before="0"/>
                      <w:ind w:left="0" w:right="0" w:firstLine="0"/>
                      <w:jc w:val="left"/>
                      <w:rPr>
                        <w:sz w:val="24"/>
                      </w:rPr>
                    </w:pPr>
                    <w:r>
                      <w:rPr>
                        <w:sz w:val="24"/>
                      </w:rPr>
                      <w:t>}</w:t>
                    </w:r>
                  </w:p>
                </w:txbxContent>
              </v:textbox>
              <w10:wrap type="none"/>
            </v:shape>
          </v:group>
        </w:pict>
      </w:r>
      <w:r>
        <w:rPr>
          <w:sz w:val="20"/>
        </w:rPr>
      </w:r>
    </w:p>
    <w:p>
      <w:pPr>
        <w:pStyle w:val="BodyText"/>
        <w:spacing w:line="237" w:lineRule="auto" w:before="24"/>
        <w:ind w:left="676" w:right="668" w:firstLine="566"/>
      </w:pPr>
      <w:r>
        <w:rPr/>
        <w:t>Các thông tin hiển thị trên LCD là mã ASCII, giá trị của giây đƣợc tách ra thành số BCD và cộng thêm với 0x30 sẽ thành mã ASCII, khi đó mới hiển thị trên LCD.</w:t>
      </w:r>
    </w:p>
    <w:p>
      <w:pPr>
        <w:spacing w:after="0" w:line="237" w:lineRule="auto"/>
        <w:sectPr>
          <w:type w:val="continuous"/>
          <w:pgSz w:w="11910" w:h="16840"/>
          <w:pgMar w:top="520" w:bottom="280" w:left="74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BodyText"/>
        <w:ind w:left="561"/>
        <w:rPr>
          <w:sz w:val="20"/>
        </w:rPr>
      </w:pPr>
      <w:r>
        <w:rPr>
          <w:sz w:val="20"/>
        </w:rPr>
        <w:pict>
          <v:shape style="width:507.35pt;height:16.3500pt;mso-position-horizontal-relative:char;mso-position-vertical-relative:line" type="#_x0000_t202" filled="true" fillcolor="#f1dbdb" stroked="true" strokeweight=".48004pt" strokecolor="#000000">
            <w10:anchorlock/>
            <v:textbox inset="0,0,0,0">
              <w:txbxContent>
                <w:p>
                  <w:pPr>
                    <w:pStyle w:val="BodyText"/>
                    <w:spacing w:before="11"/>
                    <w:ind w:left="672"/>
                  </w:pPr>
                  <w:r>
                    <w:rPr>
                      <w:b/>
                      <w:i/>
                    </w:rPr>
                    <w:t>Bài tập 5-14: </w:t>
                  </w:r>
                  <w:r>
                    <w:rPr/>
                    <w:t>Hãy viết chƣơng trình đếm giờ phút giây hiển thị trên LCD.</w:t>
                  </w:r>
                </w:p>
              </w:txbxContent>
            </v:textbox>
            <v:fill type="solid"/>
            <v:stroke dashstyle="solid"/>
          </v:shape>
        </w:pict>
      </w:r>
      <w:r>
        <w:rPr>
          <w:sz w:val="20"/>
        </w:rPr>
      </w:r>
    </w:p>
    <w:p>
      <w:pPr>
        <w:pStyle w:val="BodyText"/>
        <w:rPr>
          <w:sz w:val="20"/>
        </w:rPr>
      </w:pPr>
    </w:p>
    <w:p>
      <w:pPr>
        <w:pStyle w:val="Heading3"/>
        <w:numPr>
          <w:ilvl w:val="0"/>
          <w:numId w:val="31"/>
        </w:numPr>
        <w:tabs>
          <w:tab w:pos="566" w:val="left" w:leader="none"/>
          <w:tab w:pos="567" w:val="left" w:leader="none"/>
          <w:tab w:pos="9954" w:val="left" w:leader="none"/>
        </w:tabs>
        <w:spacing w:line="240" w:lineRule="auto" w:before="248" w:after="0"/>
        <w:ind w:left="1243" w:right="536" w:hanging="1244"/>
        <w:jc w:val="right"/>
      </w:pPr>
      <w:r>
        <w:rPr>
          <w:shd w:fill="FFCC99" w:color="auto" w:val="clear"/>
        </w:rPr>
        <w:t>CÂU HỎI ÔN TẬP – TRẮC NGHIỆM - BÀI</w:t>
      </w:r>
      <w:r>
        <w:rPr>
          <w:spacing w:val="-14"/>
          <w:shd w:fill="FFCC99" w:color="auto" w:val="clear"/>
        </w:rPr>
        <w:t> </w:t>
      </w:r>
      <w:r>
        <w:rPr>
          <w:shd w:fill="FFCC99" w:color="auto" w:val="clear"/>
        </w:rPr>
        <w:t>TẬP</w:t>
        <w:tab/>
      </w:r>
    </w:p>
    <w:p>
      <w:pPr>
        <w:pStyle w:val="Heading4"/>
        <w:numPr>
          <w:ilvl w:val="1"/>
          <w:numId w:val="31"/>
        </w:numPr>
        <w:tabs>
          <w:tab w:pos="595" w:val="left" w:leader="none"/>
          <w:tab w:pos="596" w:val="left" w:leader="none"/>
          <w:tab w:pos="9699" w:val="left" w:leader="none"/>
        </w:tabs>
        <w:spacing w:line="240" w:lineRule="auto" w:before="238" w:after="0"/>
        <w:ind w:left="1526" w:right="536" w:hanging="1527"/>
        <w:jc w:val="right"/>
      </w:pPr>
      <w:bookmarkStart w:name="_TOC_250004" w:id="25"/>
      <w:r>
        <w:rPr>
          <w:shd w:fill="FFFF99" w:color="auto" w:val="clear"/>
        </w:rPr>
        <w:t>CÂU HỎI ÔN</w:t>
      </w:r>
      <w:r>
        <w:rPr>
          <w:spacing w:val="-3"/>
          <w:shd w:fill="FFFF99" w:color="auto" w:val="clear"/>
        </w:rPr>
        <w:t> </w:t>
      </w:r>
      <w:bookmarkEnd w:id="25"/>
      <w:r>
        <w:rPr>
          <w:shd w:fill="FFFF99" w:color="auto" w:val="clear"/>
        </w:rPr>
        <w:t>TẬP</w:t>
        <w:tab/>
      </w:r>
    </w:p>
    <w:p>
      <w:pPr>
        <w:pStyle w:val="BodyText"/>
        <w:tabs>
          <w:tab w:pos="2116" w:val="left" w:leader="none"/>
        </w:tabs>
        <w:spacing w:line="345" w:lineRule="auto" w:before="175"/>
        <w:ind w:left="676" w:right="1925"/>
      </w:pPr>
      <w:r>
        <w:rPr>
          <w:b/>
          <w:i/>
        </w:rPr>
        <w:t>Câu</w:t>
      </w:r>
      <w:r>
        <w:rPr>
          <w:b/>
          <w:i/>
          <w:spacing w:val="2"/>
        </w:rPr>
        <w:t> </w:t>
      </w:r>
      <w:r>
        <w:rPr>
          <w:b/>
          <w:i/>
        </w:rPr>
        <w:t>số</w:t>
      </w:r>
      <w:r>
        <w:rPr>
          <w:b/>
          <w:i/>
          <w:spacing w:val="1"/>
        </w:rPr>
        <w:t> </w:t>
      </w:r>
      <w:r>
        <w:rPr>
          <w:b/>
          <w:i/>
        </w:rPr>
        <w:t>5-1:</w:t>
        <w:tab/>
      </w:r>
      <w:r>
        <w:rPr/>
        <w:t>Hãy nêu các chức năng portA, B, C, D </w:t>
      </w:r>
      <w:r>
        <w:rPr>
          <w:spacing w:val="-3"/>
        </w:rPr>
        <w:t>và </w:t>
      </w:r>
      <w:r>
        <w:rPr/>
        <w:t>E của vi điều khiển PIC16F887. </w:t>
      </w:r>
      <w:r>
        <w:rPr>
          <w:b/>
          <w:i/>
        </w:rPr>
        <w:t>Câu</w:t>
      </w:r>
      <w:r>
        <w:rPr>
          <w:b/>
          <w:i/>
          <w:spacing w:val="2"/>
        </w:rPr>
        <w:t> </w:t>
      </w:r>
      <w:r>
        <w:rPr>
          <w:b/>
          <w:i/>
        </w:rPr>
        <w:t>số</w:t>
      </w:r>
      <w:r>
        <w:rPr>
          <w:b/>
          <w:i/>
          <w:spacing w:val="1"/>
        </w:rPr>
        <w:t> </w:t>
      </w:r>
      <w:r>
        <w:rPr>
          <w:b/>
          <w:i/>
        </w:rPr>
        <w:t>5-2:</w:t>
        <w:tab/>
      </w:r>
      <w:r>
        <w:rPr/>
        <w:t>Hãy so sánh port0 của vi điều khiển AT89S52 </w:t>
      </w:r>
      <w:r>
        <w:rPr>
          <w:spacing w:val="-3"/>
        </w:rPr>
        <w:t>và </w:t>
      </w:r>
      <w:r>
        <w:rPr/>
        <w:t>portA của PIC16F887. </w:t>
      </w:r>
      <w:r>
        <w:rPr>
          <w:b/>
          <w:i/>
        </w:rPr>
        <w:t>Câu</w:t>
      </w:r>
      <w:r>
        <w:rPr>
          <w:b/>
          <w:i/>
          <w:spacing w:val="2"/>
        </w:rPr>
        <w:t> </w:t>
      </w:r>
      <w:r>
        <w:rPr>
          <w:b/>
          <w:i/>
        </w:rPr>
        <w:t>số</w:t>
      </w:r>
      <w:r>
        <w:rPr>
          <w:b/>
          <w:i/>
          <w:spacing w:val="1"/>
        </w:rPr>
        <w:t> </w:t>
      </w:r>
      <w:r>
        <w:rPr>
          <w:b/>
          <w:i/>
        </w:rPr>
        <w:t>5-3:</w:t>
        <w:tab/>
      </w:r>
      <w:r>
        <w:rPr/>
        <w:t>Hãy so sánh port1 của vi điều khiển AT89S52 </w:t>
      </w:r>
      <w:r>
        <w:rPr>
          <w:spacing w:val="-3"/>
        </w:rPr>
        <w:t>và </w:t>
      </w:r>
      <w:r>
        <w:rPr/>
        <w:t>portB của</w:t>
      </w:r>
      <w:r>
        <w:rPr>
          <w:spacing w:val="-6"/>
        </w:rPr>
        <w:t> </w:t>
      </w:r>
      <w:r>
        <w:rPr/>
        <w:t>PIC16F887.</w:t>
      </w:r>
    </w:p>
    <w:p>
      <w:pPr>
        <w:pStyle w:val="Heading4"/>
        <w:numPr>
          <w:ilvl w:val="1"/>
          <w:numId w:val="31"/>
        </w:numPr>
        <w:tabs>
          <w:tab w:pos="595" w:val="left" w:leader="none"/>
          <w:tab w:pos="596" w:val="left" w:leader="none"/>
          <w:tab w:pos="9699" w:val="left" w:leader="none"/>
        </w:tabs>
        <w:spacing w:line="240" w:lineRule="auto" w:before="61" w:after="0"/>
        <w:ind w:left="1526" w:right="536" w:hanging="1527"/>
        <w:jc w:val="right"/>
      </w:pPr>
      <w:bookmarkStart w:name="_TOC_250003" w:id="26"/>
      <w:r>
        <w:rPr>
          <w:shd w:fill="FFFF99" w:color="auto" w:val="clear"/>
        </w:rPr>
        <w:t>CÂU HỎI MỞ</w:t>
      </w:r>
      <w:r>
        <w:rPr>
          <w:spacing w:val="-5"/>
          <w:shd w:fill="FFFF99" w:color="auto" w:val="clear"/>
        </w:rPr>
        <w:t> </w:t>
      </w:r>
      <w:bookmarkEnd w:id="26"/>
      <w:r>
        <w:rPr>
          <w:shd w:fill="FFFF99" w:color="auto" w:val="clear"/>
        </w:rPr>
        <w:t>RỘNG</w:t>
        <w:tab/>
      </w:r>
    </w:p>
    <w:p>
      <w:pPr>
        <w:pStyle w:val="BodyText"/>
        <w:tabs>
          <w:tab w:pos="2116" w:val="left" w:leader="none"/>
        </w:tabs>
        <w:spacing w:before="176"/>
        <w:ind w:left="676"/>
      </w:pPr>
      <w:r>
        <w:rPr>
          <w:b/>
          <w:i/>
        </w:rPr>
        <w:t>Câu</w:t>
      </w:r>
      <w:r>
        <w:rPr>
          <w:b/>
          <w:i/>
          <w:spacing w:val="2"/>
        </w:rPr>
        <w:t> </w:t>
      </w:r>
      <w:r>
        <w:rPr>
          <w:b/>
          <w:i/>
        </w:rPr>
        <w:t>số</w:t>
      </w:r>
      <w:r>
        <w:rPr>
          <w:b/>
          <w:i/>
          <w:spacing w:val="1"/>
        </w:rPr>
        <w:t> </w:t>
      </w:r>
      <w:r>
        <w:rPr>
          <w:b/>
          <w:i/>
        </w:rPr>
        <w:t>5-4:</w:t>
        <w:tab/>
      </w:r>
      <w:r>
        <w:rPr/>
        <w:t>Hãy tìm hiểu các port của vi điều khiển PIC18F4550 </w:t>
      </w:r>
      <w:r>
        <w:rPr>
          <w:spacing w:val="-3"/>
        </w:rPr>
        <w:t>và </w:t>
      </w:r>
      <w:r>
        <w:rPr/>
        <w:t>so sánh với</w:t>
      </w:r>
      <w:r>
        <w:rPr>
          <w:spacing w:val="-6"/>
        </w:rPr>
        <w:t> </w:t>
      </w:r>
      <w:r>
        <w:rPr/>
        <w:t>PIC16F887.</w:t>
      </w:r>
    </w:p>
    <w:p>
      <w:pPr>
        <w:pStyle w:val="Heading4"/>
        <w:numPr>
          <w:ilvl w:val="1"/>
          <w:numId w:val="31"/>
        </w:numPr>
        <w:tabs>
          <w:tab w:pos="595" w:val="left" w:leader="none"/>
          <w:tab w:pos="596" w:val="left" w:leader="none"/>
          <w:tab w:pos="9699" w:val="left" w:leader="none"/>
        </w:tabs>
        <w:spacing w:line="240" w:lineRule="auto" w:before="185" w:after="0"/>
        <w:ind w:left="1526" w:right="536" w:hanging="1527"/>
        <w:jc w:val="right"/>
      </w:pPr>
      <w:bookmarkStart w:name="_TOC_250002" w:id="27"/>
      <w:r>
        <w:rPr>
          <w:shd w:fill="FFFF99" w:color="auto" w:val="clear"/>
        </w:rPr>
        <w:t>CÂU HỎI TRẮC</w:t>
      </w:r>
      <w:r>
        <w:rPr>
          <w:spacing w:val="-13"/>
          <w:shd w:fill="FFFF99" w:color="auto" w:val="clear"/>
        </w:rPr>
        <w:t> </w:t>
      </w:r>
      <w:bookmarkEnd w:id="27"/>
      <w:r>
        <w:rPr>
          <w:shd w:fill="FFFF99" w:color="auto" w:val="clear"/>
        </w:rPr>
        <w:t>NGHIỆM</w:t>
        <w:tab/>
      </w:r>
    </w:p>
    <w:p>
      <w:pPr>
        <w:pStyle w:val="BodyText"/>
        <w:spacing w:before="7"/>
        <w:rPr>
          <w:b/>
          <w:sz w:val="20"/>
        </w:rPr>
      </w:pPr>
    </w:p>
    <w:p>
      <w:pPr>
        <w:pStyle w:val="BodyText"/>
        <w:tabs>
          <w:tab w:pos="1809" w:val="left" w:leader="none"/>
        </w:tabs>
        <w:spacing w:before="1"/>
        <w:ind w:left="676"/>
      </w:pPr>
      <w:r>
        <w:rPr>
          <w:b/>
          <w:i/>
        </w:rPr>
        <w:t>Câu</w:t>
      </w:r>
      <w:r>
        <w:rPr>
          <w:b/>
          <w:i/>
          <w:spacing w:val="2"/>
        </w:rPr>
        <w:t> </w:t>
      </w:r>
      <w:r>
        <w:rPr>
          <w:b/>
          <w:i/>
        </w:rPr>
        <w:t>5-1</w:t>
      </w:r>
      <w:r>
        <w:rPr/>
        <w:t>:</w:t>
        <w:tab/>
        <w:t>Vi điều khiển PIC 16F887 có </w:t>
      </w:r>
      <w:r>
        <w:rPr>
          <w:spacing w:val="-3"/>
        </w:rPr>
        <w:t>mấy</w:t>
      </w:r>
      <w:r>
        <w:rPr>
          <w:spacing w:val="-5"/>
        </w:rPr>
        <w:t> </w:t>
      </w:r>
      <w:r>
        <w:rPr/>
        <w:t>port:</w:t>
      </w:r>
    </w:p>
    <w:p>
      <w:pPr>
        <w:pStyle w:val="BodyText"/>
        <w:tabs>
          <w:tab w:pos="4532" w:val="left" w:leader="none"/>
        </w:tabs>
        <w:spacing w:before="117"/>
        <w:ind w:right="4924"/>
        <w:jc w:val="right"/>
      </w:pPr>
      <w:r>
        <w:rPr/>
        <w:t>(a) </w:t>
      </w:r>
      <w:r>
        <w:rPr>
          <w:spacing w:val="35"/>
        </w:rPr>
        <w:t> </w:t>
      </w:r>
      <w:r>
        <w:rPr/>
        <w:t>3</w:t>
        <w:tab/>
        <w:t>(b)</w:t>
      </w:r>
      <w:r>
        <w:rPr>
          <w:spacing w:val="-1"/>
        </w:rPr>
        <w:t> </w:t>
      </w:r>
      <w:r>
        <w:rPr/>
        <w:t>4</w:t>
      </w:r>
    </w:p>
    <w:p>
      <w:pPr>
        <w:pStyle w:val="ListParagraph"/>
        <w:numPr>
          <w:ilvl w:val="0"/>
          <w:numId w:val="30"/>
        </w:numPr>
        <w:tabs>
          <w:tab w:pos="346" w:val="left" w:leader="none"/>
        </w:tabs>
        <w:spacing w:line="240" w:lineRule="auto" w:before="41" w:after="0"/>
        <w:ind w:left="6126" w:right="4920" w:hanging="6127"/>
        <w:jc w:val="right"/>
        <w:rPr>
          <w:sz w:val="24"/>
        </w:rPr>
      </w:pPr>
      <w:r>
        <w:rPr/>
        <w:pict>
          <v:shape style="position:absolute;margin-left:99.407997pt;margin-top:2.561113pt;width:25.35pt;height:13.3pt;mso-position-horizontal-relative:page;mso-position-vertical-relative:paragraph;z-index:16082432" type="#_x0000_t202" filled="true" fillcolor="#fdcaca" stroked="false">
            <v:textbox inset="0,0,0,0">
              <w:txbxContent>
                <w:p>
                  <w:pPr>
                    <w:pStyle w:val="BodyText"/>
                    <w:spacing w:line="266" w:lineRule="exact"/>
                  </w:pPr>
                  <w:r>
                    <w:rPr/>
                    <w:t>(c) 5</w:t>
                  </w:r>
                </w:p>
              </w:txbxContent>
            </v:textbox>
            <v:fill opacity="52428f" type="solid"/>
            <w10:wrap type="none"/>
          </v:shape>
        </w:pict>
      </w:r>
      <w:r>
        <w:rPr>
          <w:w w:val="99"/>
          <w:sz w:val="24"/>
        </w:rPr>
        <w:t>6</w:t>
      </w:r>
      <w:r>
        <w:rPr>
          <w:sz w:val="24"/>
        </w:rPr>
      </w:r>
    </w:p>
    <w:p>
      <w:pPr>
        <w:pStyle w:val="BodyText"/>
        <w:tabs>
          <w:tab w:pos="1809" w:val="left" w:leader="none"/>
        </w:tabs>
        <w:spacing w:before="161"/>
        <w:ind w:left="676"/>
      </w:pPr>
      <w:r>
        <w:rPr>
          <w:b/>
          <w:i/>
        </w:rPr>
        <w:t>Câu</w:t>
      </w:r>
      <w:r>
        <w:rPr>
          <w:b/>
          <w:i/>
          <w:spacing w:val="2"/>
        </w:rPr>
        <w:t> </w:t>
      </w:r>
      <w:r>
        <w:rPr>
          <w:b/>
          <w:i/>
        </w:rPr>
        <w:t>5-2</w:t>
      </w:r>
      <w:r>
        <w:rPr/>
        <w:t>:</w:t>
        <w:tab/>
        <w:t>Port nào của PIC 16F887 </w:t>
      </w:r>
      <w:r>
        <w:rPr>
          <w:spacing w:val="-3"/>
        </w:rPr>
        <w:t>có </w:t>
      </w:r>
      <w:r>
        <w:rPr/>
        <w:t>điện trở kéo </w:t>
      </w:r>
      <w:r>
        <w:rPr>
          <w:spacing w:val="-3"/>
        </w:rPr>
        <w:t>lên </w:t>
      </w:r>
      <w:r>
        <w:rPr/>
        <w:t>bên</w:t>
      </w:r>
      <w:r>
        <w:rPr>
          <w:spacing w:val="19"/>
        </w:rPr>
        <w:t> </w:t>
      </w:r>
      <w:r>
        <w:rPr/>
        <w:t>trong:</w:t>
      </w:r>
    </w:p>
    <w:p>
      <w:pPr>
        <w:pStyle w:val="BodyText"/>
        <w:spacing w:before="123"/>
        <w:ind w:left="1248"/>
      </w:pPr>
      <w:r>
        <w:rPr/>
        <w:pict>
          <v:shape style="position:absolute;margin-left:326.040009pt;margin-top:6.661114pt;width:45.15pt;height:13.3pt;mso-position-horizontal-relative:page;mso-position-vertical-relative:paragraph;z-index:16081920" type="#_x0000_t202" filled="true" fillcolor="#fdcaca" stroked="false">
            <v:textbox inset="0,0,0,0">
              <w:txbxContent>
                <w:p>
                  <w:pPr>
                    <w:pStyle w:val="BodyText"/>
                    <w:spacing w:line="266" w:lineRule="exact"/>
                  </w:pPr>
                  <w:r>
                    <w:rPr/>
                    <w:t>(b) PortB</w:t>
                  </w:r>
                </w:p>
              </w:txbxContent>
            </v:textbox>
            <v:fill opacity="52428f" type="solid"/>
            <w10:wrap type="none"/>
          </v:shape>
        </w:pict>
      </w:r>
      <w:r>
        <w:rPr/>
        <w:t>(a) PortA</w:t>
      </w:r>
    </w:p>
    <w:p>
      <w:pPr>
        <w:pStyle w:val="BodyText"/>
        <w:tabs>
          <w:tab w:pos="5780" w:val="left" w:leader="none"/>
        </w:tabs>
        <w:spacing w:before="40"/>
        <w:ind w:left="1248"/>
      </w:pPr>
      <w:r>
        <w:rPr/>
        <w:t>(c)</w:t>
      </w:r>
      <w:r>
        <w:rPr>
          <w:spacing w:val="2"/>
        </w:rPr>
        <w:t> </w:t>
      </w:r>
      <w:r>
        <w:rPr/>
        <w:t>PortC</w:t>
        <w:tab/>
        <w:t>(d)</w:t>
      </w:r>
      <w:r>
        <w:rPr>
          <w:spacing w:val="3"/>
        </w:rPr>
        <w:t> </w:t>
      </w:r>
      <w:r>
        <w:rPr/>
        <w:t>PortD</w:t>
      </w:r>
    </w:p>
    <w:p>
      <w:pPr>
        <w:pStyle w:val="BodyText"/>
        <w:tabs>
          <w:tab w:pos="1809" w:val="left" w:leader="none"/>
        </w:tabs>
        <w:spacing w:before="161"/>
        <w:ind w:left="676"/>
      </w:pPr>
      <w:r>
        <w:rPr>
          <w:b/>
          <w:i/>
        </w:rPr>
        <w:t>Câu</w:t>
      </w:r>
      <w:r>
        <w:rPr>
          <w:b/>
          <w:i/>
          <w:spacing w:val="2"/>
        </w:rPr>
        <w:t> </w:t>
      </w:r>
      <w:r>
        <w:rPr>
          <w:b/>
          <w:i/>
        </w:rPr>
        <w:t>5-3</w:t>
      </w:r>
      <w:r>
        <w:rPr/>
        <w:t>:</w:t>
        <w:tab/>
        <w:t>Port nào của PIC 16F887 </w:t>
      </w:r>
      <w:r>
        <w:rPr>
          <w:spacing w:val="-3"/>
        </w:rPr>
        <w:t>có </w:t>
      </w:r>
      <w:r>
        <w:rPr/>
        <w:t>ngõ vào ngắt ngoài</w:t>
      </w:r>
      <w:r>
        <w:rPr>
          <w:spacing w:val="20"/>
        </w:rPr>
        <w:t> </w:t>
      </w:r>
      <w:r>
        <w:rPr/>
        <w:t>INT:</w:t>
      </w:r>
    </w:p>
    <w:p>
      <w:pPr>
        <w:pStyle w:val="BodyText"/>
        <w:spacing w:before="123"/>
        <w:ind w:left="1248"/>
      </w:pPr>
      <w:r>
        <w:rPr/>
        <w:pict>
          <v:shape style="position:absolute;margin-left:326.040009pt;margin-top:6.661119pt;width:47.9pt;height:13.3pt;mso-position-horizontal-relative:page;mso-position-vertical-relative:paragraph;z-index:16081408" type="#_x0000_t202" filled="true" fillcolor="#fdcaca" stroked="false">
            <v:textbox inset="0,0,0,0">
              <w:txbxContent>
                <w:p>
                  <w:pPr>
                    <w:pStyle w:val="BodyText"/>
                    <w:spacing w:line="266" w:lineRule="exact"/>
                  </w:pPr>
                  <w:r>
                    <w:rPr/>
                    <w:t>(b) PortB</w:t>
                  </w:r>
                </w:p>
              </w:txbxContent>
            </v:textbox>
            <v:fill opacity="52428f" type="solid"/>
            <w10:wrap type="none"/>
          </v:shape>
        </w:pict>
      </w:r>
      <w:r>
        <w:rPr/>
        <w:t>(a) PortA</w:t>
      </w:r>
    </w:p>
    <w:p>
      <w:pPr>
        <w:pStyle w:val="BodyText"/>
        <w:tabs>
          <w:tab w:pos="5780" w:val="left" w:leader="none"/>
        </w:tabs>
        <w:spacing w:before="41"/>
        <w:ind w:left="1248"/>
      </w:pPr>
      <w:r>
        <w:rPr/>
        <w:t>(c)</w:t>
      </w:r>
      <w:r>
        <w:rPr>
          <w:spacing w:val="2"/>
        </w:rPr>
        <w:t> </w:t>
      </w:r>
      <w:r>
        <w:rPr/>
        <w:t>PortC</w:t>
        <w:tab/>
        <w:t>(d)</w:t>
      </w:r>
      <w:r>
        <w:rPr>
          <w:spacing w:val="3"/>
        </w:rPr>
        <w:t> </w:t>
      </w:r>
      <w:r>
        <w:rPr/>
        <w:t>PortD</w:t>
      </w:r>
    </w:p>
    <w:p>
      <w:pPr>
        <w:pStyle w:val="BodyText"/>
        <w:tabs>
          <w:tab w:pos="1809" w:val="left" w:leader="none"/>
        </w:tabs>
        <w:spacing w:before="161"/>
        <w:ind w:left="676"/>
      </w:pPr>
      <w:r>
        <w:rPr>
          <w:b/>
          <w:i/>
        </w:rPr>
        <w:t>Câu</w:t>
      </w:r>
      <w:r>
        <w:rPr>
          <w:b/>
          <w:i/>
          <w:spacing w:val="2"/>
        </w:rPr>
        <w:t> </w:t>
      </w:r>
      <w:r>
        <w:rPr>
          <w:b/>
          <w:i/>
        </w:rPr>
        <w:t>5-4</w:t>
      </w:r>
      <w:r>
        <w:rPr/>
        <w:t>:</w:t>
        <w:tab/>
        <w:t>Thanh ghi TRISX của PIC 16F887 </w:t>
      </w:r>
      <w:r>
        <w:rPr>
          <w:spacing w:val="-3"/>
        </w:rPr>
        <w:t>có </w:t>
      </w:r>
      <w:r>
        <w:rPr/>
        <w:t>chức</w:t>
      </w:r>
      <w:r>
        <w:rPr>
          <w:spacing w:val="6"/>
        </w:rPr>
        <w:t> </w:t>
      </w:r>
      <w:r>
        <w:rPr/>
        <w:t>năng:</w:t>
      </w:r>
    </w:p>
    <w:p>
      <w:pPr>
        <w:pStyle w:val="BodyText"/>
        <w:tabs>
          <w:tab w:pos="4537" w:val="left" w:leader="none"/>
        </w:tabs>
        <w:spacing w:before="117"/>
        <w:ind w:right="2691"/>
        <w:jc w:val="right"/>
      </w:pPr>
      <w:r>
        <w:rPr/>
        <w:t>(a) Định hƣớng</w:t>
      </w:r>
      <w:r>
        <w:rPr>
          <w:spacing w:val="-33"/>
        </w:rPr>
        <w:t> </w:t>
      </w:r>
      <w:r>
        <w:rPr/>
        <w:t>cho</w:t>
      </w:r>
      <w:r>
        <w:rPr>
          <w:spacing w:val="-7"/>
        </w:rPr>
        <w:t> </w:t>
      </w:r>
      <w:r>
        <w:rPr>
          <w:spacing w:val="-3"/>
        </w:rPr>
        <w:t>ADC</w:t>
        <w:tab/>
      </w:r>
      <w:r>
        <w:rPr/>
        <w:t>(b)</w:t>
      </w:r>
      <w:r>
        <w:rPr>
          <w:spacing w:val="-10"/>
        </w:rPr>
        <w:t> </w:t>
      </w:r>
      <w:r>
        <w:rPr/>
        <w:t>Lƣu</w:t>
      </w:r>
      <w:r>
        <w:rPr>
          <w:spacing w:val="-12"/>
        </w:rPr>
        <w:t> </w:t>
      </w:r>
      <w:r>
        <w:rPr/>
        <w:t>dữ</w:t>
      </w:r>
      <w:r>
        <w:rPr>
          <w:spacing w:val="-13"/>
        </w:rPr>
        <w:t> </w:t>
      </w:r>
      <w:r>
        <w:rPr>
          <w:spacing w:val="-3"/>
        </w:rPr>
        <w:t>liệu</w:t>
      </w:r>
      <w:r>
        <w:rPr>
          <w:spacing w:val="-11"/>
        </w:rPr>
        <w:t> </w:t>
      </w:r>
      <w:r>
        <w:rPr/>
        <w:t>cho</w:t>
      </w:r>
      <w:r>
        <w:rPr>
          <w:spacing w:val="-8"/>
        </w:rPr>
        <w:t> </w:t>
      </w:r>
      <w:r>
        <w:rPr/>
        <w:t>các</w:t>
      </w:r>
      <w:r>
        <w:rPr>
          <w:spacing w:val="-12"/>
        </w:rPr>
        <w:t> </w:t>
      </w:r>
      <w:r>
        <w:rPr/>
        <w:t>port</w:t>
      </w:r>
    </w:p>
    <w:p>
      <w:pPr>
        <w:pStyle w:val="BodyText"/>
        <w:spacing w:before="3"/>
        <w:ind w:right="2725"/>
        <w:jc w:val="right"/>
      </w:pPr>
      <w:r>
        <w:rPr/>
        <w:pict>
          <v:shape style="position:absolute;margin-left:99.167999pt;margin-top:.66112pt;width:138.9pt;height:13.3pt;mso-position-horizontal-relative:page;mso-position-vertical-relative:paragraph;z-index:16080896" type="#_x0000_t202" filled="true" fillcolor="#fdcaca" stroked="false">
            <v:textbox inset="0,0,0,0">
              <w:txbxContent>
                <w:p>
                  <w:pPr>
                    <w:pStyle w:val="BodyText"/>
                    <w:spacing w:line="266" w:lineRule="exact"/>
                  </w:pPr>
                  <w:r>
                    <w:rPr/>
                    <w:t>(c)</w:t>
                  </w:r>
                  <w:r>
                    <w:rPr>
                      <w:spacing w:val="-13"/>
                    </w:rPr>
                    <w:t> </w:t>
                  </w:r>
                  <w:r>
                    <w:rPr/>
                    <w:t>Định</w:t>
                  </w:r>
                  <w:r>
                    <w:rPr>
                      <w:spacing w:val="-17"/>
                    </w:rPr>
                    <w:t> </w:t>
                  </w:r>
                  <w:r>
                    <w:rPr/>
                    <w:t>hƣớng</w:t>
                  </w:r>
                  <w:r>
                    <w:rPr>
                      <w:spacing w:val="-13"/>
                    </w:rPr>
                    <w:t> </w:t>
                  </w:r>
                  <w:r>
                    <w:rPr/>
                    <w:t>cho</w:t>
                  </w:r>
                  <w:r>
                    <w:rPr>
                      <w:spacing w:val="-11"/>
                    </w:rPr>
                    <w:t> </w:t>
                  </w:r>
                  <w:r>
                    <w:rPr/>
                    <w:t>các</w:t>
                  </w:r>
                  <w:r>
                    <w:rPr>
                      <w:spacing w:val="-14"/>
                    </w:rPr>
                    <w:t> </w:t>
                  </w:r>
                  <w:r>
                    <w:rPr/>
                    <w:t>port</w:t>
                  </w:r>
                </w:p>
              </w:txbxContent>
            </v:textbox>
            <v:fill opacity="52428f" type="solid"/>
            <w10:wrap type="none"/>
          </v:shape>
        </w:pict>
      </w:r>
      <w:r>
        <w:rPr/>
        <w:t>(d)</w:t>
      </w:r>
      <w:r>
        <w:rPr>
          <w:spacing w:val="-8"/>
        </w:rPr>
        <w:t> </w:t>
      </w:r>
      <w:r>
        <w:rPr/>
        <w:t>Lƣu</w:t>
      </w:r>
      <w:r>
        <w:rPr>
          <w:spacing w:val="-10"/>
        </w:rPr>
        <w:t> </w:t>
      </w:r>
      <w:r>
        <w:rPr>
          <w:spacing w:val="-4"/>
        </w:rPr>
        <w:t>địa</w:t>
      </w:r>
      <w:r>
        <w:rPr>
          <w:spacing w:val="-10"/>
        </w:rPr>
        <w:t> </w:t>
      </w:r>
      <w:r>
        <w:rPr/>
        <w:t>chỉ</w:t>
      </w:r>
      <w:r>
        <w:rPr>
          <w:spacing w:val="-16"/>
        </w:rPr>
        <w:t> </w:t>
      </w:r>
      <w:r>
        <w:rPr/>
        <w:t>của</w:t>
      </w:r>
      <w:r>
        <w:rPr>
          <w:spacing w:val="-9"/>
        </w:rPr>
        <w:t> </w:t>
      </w:r>
      <w:r>
        <w:rPr/>
        <w:t>các</w:t>
      </w:r>
      <w:r>
        <w:rPr>
          <w:spacing w:val="-10"/>
        </w:rPr>
        <w:t> </w:t>
      </w:r>
      <w:r>
        <w:rPr/>
        <w:t>port</w:t>
      </w:r>
    </w:p>
    <w:p>
      <w:pPr>
        <w:pStyle w:val="BodyText"/>
        <w:tabs>
          <w:tab w:pos="1809" w:val="left" w:leader="none"/>
        </w:tabs>
        <w:spacing w:before="118"/>
        <w:ind w:left="676"/>
      </w:pPr>
      <w:r>
        <w:rPr>
          <w:b/>
          <w:i/>
        </w:rPr>
        <w:t>Câu</w:t>
      </w:r>
      <w:r>
        <w:rPr>
          <w:b/>
          <w:i/>
          <w:spacing w:val="2"/>
        </w:rPr>
        <w:t> </w:t>
      </w:r>
      <w:r>
        <w:rPr>
          <w:b/>
          <w:i/>
        </w:rPr>
        <w:t>5-5</w:t>
      </w:r>
      <w:r>
        <w:rPr/>
        <w:t>:</w:t>
        <w:tab/>
        <w:t>Khai báo biến “INT </w:t>
      </w:r>
      <w:r>
        <w:rPr>
          <w:spacing w:val="-3"/>
        </w:rPr>
        <w:t>x” </w:t>
      </w:r>
      <w:r>
        <w:rPr/>
        <w:t>thì biến x</w:t>
      </w:r>
      <w:r>
        <w:rPr>
          <w:spacing w:val="11"/>
        </w:rPr>
        <w:t> </w:t>
      </w:r>
      <w:r>
        <w:rPr/>
        <w:t>là:</w:t>
      </w:r>
    </w:p>
    <w:p>
      <w:pPr>
        <w:pStyle w:val="BodyText"/>
        <w:spacing w:before="122"/>
        <w:ind w:left="1248"/>
      </w:pPr>
      <w:r>
        <w:rPr/>
        <w:pict>
          <v:shape style="position:absolute;margin-left:326.040009pt;margin-top:6.611115pt;width:41.7pt;height:13.3pt;mso-position-horizontal-relative:page;mso-position-vertical-relative:paragraph;z-index:16080384" type="#_x0000_t202" filled="true" fillcolor="#fdcaca" stroked="false">
            <v:textbox inset="0,0,0,0">
              <w:txbxContent>
                <w:p>
                  <w:pPr>
                    <w:pStyle w:val="BodyText"/>
                    <w:spacing w:line="266" w:lineRule="exact"/>
                  </w:pPr>
                  <w:r>
                    <w:rPr/>
                    <w:t>(b) 8 bit</w:t>
                  </w:r>
                </w:p>
              </w:txbxContent>
            </v:textbox>
            <v:fill opacity="52428f" type="solid"/>
            <w10:wrap type="none"/>
          </v:shape>
        </w:pict>
      </w:r>
      <w:r>
        <w:rPr/>
        <w:t>(a) 1 bit</w:t>
      </w:r>
    </w:p>
    <w:p>
      <w:pPr>
        <w:pStyle w:val="BodyText"/>
        <w:tabs>
          <w:tab w:pos="5780" w:val="left" w:leader="none"/>
        </w:tabs>
        <w:spacing w:before="41"/>
        <w:ind w:left="1248"/>
      </w:pPr>
      <w:r>
        <w:rPr/>
        <w:t>(c)</w:t>
      </w:r>
      <w:r>
        <w:rPr>
          <w:spacing w:val="4"/>
        </w:rPr>
        <w:t> </w:t>
      </w:r>
      <w:r>
        <w:rPr/>
        <w:t>16</w:t>
      </w:r>
      <w:r>
        <w:rPr>
          <w:spacing w:val="-3"/>
        </w:rPr>
        <w:t> </w:t>
      </w:r>
      <w:r>
        <w:rPr>
          <w:spacing w:val="-4"/>
        </w:rPr>
        <w:t>bit</w:t>
        <w:tab/>
      </w:r>
      <w:r>
        <w:rPr/>
        <w:t>(d) 32</w:t>
      </w:r>
      <w:r>
        <w:rPr>
          <w:spacing w:val="2"/>
        </w:rPr>
        <w:t> </w:t>
      </w:r>
      <w:r>
        <w:rPr>
          <w:spacing w:val="-4"/>
        </w:rPr>
        <w:t>bit</w:t>
      </w:r>
    </w:p>
    <w:p>
      <w:pPr>
        <w:pStyle w:val="BodyText"/>
        <w:tabs>
          <w:tab w:pos="1809" w:val="left" w:leader="none"/>
        </w:tabs>
        <w:spacing w:before="161"/>
        <w:ind w:left="676"/>
      </w:pPr>
      <w:r>
        <w:rPr>
          <w:b/>
          <w:i/>
        </w:rPr>
        <w:t>Câu</w:t>
      </w:r>
      <w:r>
        <w:rPr>
          <w:b/>
          <w:i/>
          <w:spacing w:val="2"/>
        </w:rPr>
        <w:t> </w:t>
      </w:r>
      <w:r>
        <w:rPr>
          <w:b/>
          <w:i/>
        </w:rPr>
        <w:t>5-6</w:t>
      </w:r>
      <w:r>
        <w:rPr/>
        <w:t>:</w:t>
        <w:tab/>
        <w:t>Khai báo biến “INT16 </w:t>
      </w:r>
      <w:r>
        <w:rPr>
          <w:spacing w:val="-5"/>
        </w:rPr>
        <w:t>y” </w:t>
      </w:r>
      <w:r>
        <w:rPr/>
        <w:t>thì biến y</w:t>
      </w:r>
      <w:r>
        <w:rPr>
          <w:spacing w:val="16"/>
        </w:rPr>
        <w:t> </w:t>
      </w:r>
      <w:r>
        <w:rPr/>
        <w:t>là:</w:t>
      </w:r>
    </w:p>
    <w:p>
      <w:pPr>
        <w:pStyle w:val="BodyText"/>
        <w:tabs>
          <w:tab w:pos="5780" w:val="left" w:leader="none"/>
        </w:tabs>
        <w:spacing w:before="118"/>
        <w:ind w:left="1248"/>
      </w:pPr>
      <w:r>
        <w:rPr/>
        <w:t>(a) </w:t>
      </w:r>
      <w:r>
        <w:rPr>
          <w:spacing w:val="35"/>
        </w:rPr>
        <w:t> </w:t>
      </w:r>
      <w:r>
        <w:rPr/>
        <w:t>1</w:t>
      </w:r>
      <w:r>
        <w:rPr>
          <w:spacing w:val="3"/>
        </w:rPr>
        <w:t> </w:t>
      </w:r>
      <w:r>
        <w:rPr>
          <w:spacing w:val="-4"/>
        </w:rPr>
        <w:t>bit</w:t>
        <w:tab/>
      </w:r>
      <w:r>
        <w:rPr/>
        <w:t>(b) 8</w:t>
      </w:r>
      <w:r>
        <w:rPr>
          <w:spacing w:val="6"/>
        </w:rPr>
        <w:t> </w:t>
      </w:r>
      <w:r>
        <w:rPr>
          <w:spacing w:val="-4"/>
        </w:rPr>
        <w:t>bit</w:t>
      </w:r>
    </w:p>
    <w:p>
      <w:pPr>
        <w:pStyle w:val="BodyText"/>
        <w:spacing w:before="41"/>
        <w:ind w:left="5780"/>
      </w:pPr>
      <w:r>
        <w:rPr/>
        <w:pict>
          <v:shape style="position:absolute;margin-left:99.407997pt;margin-top:2.561129pt;width:46.95pt;height:13.3pt;mso-position-horizontal-relative:page;mso-position-vertical-relative:paragraph;z-index:16079872" type="#_x0000_t202" filled="true" fillcolor="#fdcaca" stroked="false">
            <v:textbox inset="0,0,0,0">
              <w:txbxContent>
                <w:p>
                  <w:pPr>
                    <w:pStyle w:val="BodyText"/>
                    <w:spacing w:line="266" w:lineRule="exact"/>
                  </w:pPr>
                  <w:r>
                    <w:rPr/>
                    <w:t>(c) 16 bit</w:t>
                  </w:r>
                </w:p>
              </w:txbxContent>
            </v:textbox>
            <v:fill opacity="52428f" type="solid"/>
            <w10:wrap type="none"/>
          </v:shape>
        </w:pict>
      </w:r>
      <w:r>
        <w:rPr/>
        <w:t>(d) 32 bit</w:t>
      </w:r>
    </w:p>
    <w:p>
      <w:pPr>
        <w:pStyle w:val="BodyText"/>
        <w:tabs>
          <w:tab w:pos="1809" w:val="left" w:leader="none"/>
        </w:tabs>
        <w:spacing w:before="161"/>
        <w:ind w:left="676"/>
      </w:pPr>
      <w:r>
        <w:rPr>
          <w:b/>
          <w:i/>
        </w:rPr>
        <w:t>Câu</w:t>
      </w:r>
      <w:r>
        <w:rPr>
          <w:b/>
          <w:i/>
          <w:spacing w:val="2"/>
        </w:rPr>
        <w:t> </w:t>
      </w:r>
      <w:r>
        <w:rPr>
          <w:b/>
          <w:i/>
        </w:rPr>
        <w:t>5-7</w:t>
      </w:r>
      <w:r>
        <w:rPr/>
        <w:t>:</w:t>
        <w:tab/>
        <w:t>Khai báo biến “unsigned </w:t>
      </w:r>
      <w:r>
        <w:rPr>
          <w:spacing w:val="-4"/>
        </w:rPr>
        <w:t>int </w:t>
      </w:r>
      <w:r>
        <w:rPr>
          <w:spacing w:val="-3"/>
        </w:rPr>
        <w:t>y” </w:t>
      </w:r>
      <w:r>
        <w:rPr/>
        <w:t>thì biến y </w:t>
      </w:r>
      <w:r>
        <w:rPr>
          <w:spacing w:val="-3"/>
        </w:rPr>
        <w:t>là </w:t>
      </w:r>
      <w:r>
        <w:rPr/>
        <w:t>số nguyên</w:t>
      </w:r>
      <w:r>
        <w:rPr>
          <w:spacing w:val="20"/>
        </w:rPr>
        <w:t> </w:t>
      </w:r>
      <w:r>
        <w:rPr/>
        <w:t>dƣơng:</w:t>
      </w:r>
    </w:p>
    <w:p>
      <w:pPr>
        <w:pStyle w:val="ListParagraph"/>
        <w:numPr>
          <w:ilvl w:val="0"/>
          <w:numId w:val="76"/>
        </w:numPr>
        <w:tabs>
          <w:tab w:pos="1671" w:val="left" w:leader="none"/>
          <w:tab w:pos="5780" w:val="left" w:leader="none"/>
        </w:tabs>
        <w:spacing w:line="240" w:lineRule="auto" w:before="122" w:after="0"/>
        <w:ind w:left="1670" w:right="0" w:hanging="423"/>
        <w:jc w:val="left"/>
        <w:rPr>
          <w:sz w:val="24"/>
        </w:rPr>
      </w:pPr>
      <w:r>
        <w:rPr>
          <w:sz w:val="24"/>
        </w:rPr>
        <w:t>Có </w:t>
      </w:r>
      <w:r>
        <w:rPr>
          <w:spacing w:val="-4"/>
          <w:sz w:val="24"/>
        </w:rPr>
        <w:t>giá </w:t>
      </w:r>
      <w:r>
        <w:rPr>
          <w:spacing w:val="2"/>
          <w:sz w:val="24"/>
        </w:rPr>
        <w:t>trị từ </w:t>
      </w:r>
      <w:r>
        <w:rPr>
          <w:sz w:val="24"/>
        </w:rPr>
        <w:t>0</w:t>
      </w:r>
      <w:r>
        <w:rPr>
          <w:spacing w:val="-1"/>
          <w:sz w:val="24"/>
        </w:rPr>
        <w:t> </w:t>
      </w:r>
      <w:r>
        <w:rPr>
          <w:sz w:val="24"/>
        </w:rPr>
        <w:t>đến</w:t>
      </w:r>
      <w:r>
        <w:rPr>
          <w:spacing w:val="-3"/>
          <w:sz w:val="24"/>
        </w:rPr>
        <w:t> </w:t>
      </w:r>
      <w:r>
        <w:rPr>
          <w:sz w:val="24"/>
        </w:rPr>
        <w:t>255</w:t>
        <w:tab/>
        <w:t>(b) Có </w:t>
      </w:r>
      <w:r>
        <w:rPr>
          <w:spacing w:val="-4"/>
          <w:sz w:val="24"/>
        </w:rPr>
        <w:t>giá </w:t>
      </w:r>
      <w:r>
        <w:rPr>
          <w:spacing w:val="2"/>
          <w:sz w:val="24"/>
        </w:rPr>
        <w:t>trị từ </w:t>
      </w:r>
      <w:r>
        <w:rPr>
          <w:sz w:val="24"/>
        </w:rPr>
        <w:t>0 đến</w:t>
      </w:r>
      <w:r>
        <w:rPr>
          <w:spacing w:val="-1"/>
          <w:sz w:val="24"/>
        </w:rPr>
        <w:t> </w:t>
      </w:r>
      <w:r>
        <w:rPr>
          <w:sz w:val="24"/>
        </w:rPr>
        <w:t>25</w:t>
      </w:r>
    </w:p>
    <w:p>
      <w:pPr>
        <w:pStyle w:val="BodyText"/>
        <w:spacing w:before="41"/>
        <w:ind w:left="5780"/>
      </w:pPr>
      <w:r>
        <w:rPr/>
        <w:pict>
          <v:shape style="position:absolute;margin-left:120.529999pt;margin-top:2.561123pt;width:127.65pt;height:13.3pt;mso-position-horizontal-relative:page;mso-position-vertical-relative:paragraph;z-index:16078336" type="#_x0000_t202" filled="true" fillcolor="#fdcaca" stroked="false">
            <v:textbox inset="0,0,0,0">
              <w:txbxContent>
                <w:p>
                  <w:pPr>
                    <w:pStyle w:val="BodyText"/>
                    <w:spacing w:line="266" w:lineRule="exact"/>
                  </w:pPr>
                  <w:r>
                    <w:rPr/>
                    <w:t>Có giá trị từ -128 đến 127</w:t>
                  </w:r>
                </w:p>
              </w:txbxContent>
            </v:textbox>
            <v:fill opacity="52428f" type="solid"/>
            <w10:wrap type="none"/>
          </v:shape>
        </w:pict>
      </w:r>
      <w:r>
        <w:rPr/>
        <w:pict>
          <v:shape style="position:absolute;margin-left:99.407997pt;margin-top:2.561123pt;width:19.350pt;height:13.3pt;mso-position-horizontal-relative:page;mso-position-vertical-relative:paragraph;z-index:16078848" type="#_x0000_t202" filled="true" fillcolor="#fdcaca" stroked="false">
            <v:textbox inset="0,0,0,0">
              <w:txbxContent>
                <w:p>
                  <w:pPr>
                    <w:pStyle w:val="BodyText"/>
                    <w:spacing w:line="266" w:lineRule="exact"/>
                  </w:pPr>
                  <w:r>
                    <w:rPr/>
                    <w:t>(c)</w:t>
                  </w:r>
                </w:p>
              </w:txbxContent>
            </v:textbox>
            <v:fill opacity="52428f" type="solid"/>
            <w10:wrap type="none"/>
          </v:shape>
        </w:pict>
      </w:r>
      <w:r>
        <w:rPr/>
        <w:t>(d) Có giá trị từ -128 đến 255</w:t>
      </w:r>
    </w:p>
    <w:p>
      <w:pPr>
        <w:pStyle w:val="BodyText"/>
        <w:tabs>
          <w:tab w:pos="1809" w:val="left" w:leader="none"/>
        </w:tabs>
        <w:spacing w:before="161"/>
        <w:ind w:left="676"/>
      </w:pPr>
      <w:r>
        <w:rPr>
          <w:b/>
          <w:i/>
        </w:rPr>
        <w:t>Câu</w:t>
      </w:r>
      <w:r>
        <w:rPr>
          <w:b/>
          <w:i/>
          <w:spacing w:val="2"/>
        </w:rPr>
        <w:t> </w:t>
      </w:r>
      <w:r>
        <w:rPr>
          <w:b/>
          <w:i/>
        </w:rPr>
        <w:t>5-8</w:t>
      </w:r>
      <w:r>
        <w:rPr/>
        <w:t>:</w:t>
        <w:tab/>
        <w:t>Khai báo biến “signed </w:t>
      </w:r>
      <w:r>
        <w:rPr>
          <w:spacing w:val="-4"/>
        </w:rPr>
        <w:t>int </w:t>
      </w:r>
      <w:r>
        <w:rPr>
          <w:spacing w:val="-3"/>
        </w:rPr>
        <w:t>y” </w:t>
      </w:r>
      <w:r>
        <w:rPr/>
        <w:t>thì biến y </w:t>
      </w:r>
      <w:r>
        <w:rPr>
          <w:spacing w:val="-3"/>
        </w:rPr>
        <w:t>là </w:t>
      </w:r>
      <w:r>
        <w:rPr/>
        <w:t>số nguyên</w:t>
      </w:r>
      <w:r>
        <w:rPr>
          <w:spacing w:val="21"/>
        </w:rPr>
        <w:t> </w:t>
      </w:r>
      <w:r>
        <w:rPr/>
        <w:t>dƣơng:</w:t>
      </w:r>
    </w:p>
    <w:p>
      <w:pPr>
        <w:spacing w:after="0"/>
        <w:sectPr>
          <w:headerReference w:type="even" r:id="rId571"/>
          <w:pgSz w:w="11910" w:h="16840"/>
          <w:pgMar w:header="313" w:footer="491" w:top="600" w:bottom="680" w:left="740" w:right="0"/>
        </w:sectPr>
      </w:pPr>
    </w:p>
    <w:p>
      <w:pPr>
        <w:pStyle w:val="BodyText"/>
        <w:spacing w:before="123"/>
        <w:ind w:right="23"/>
        <w:jc w:val="right"/>
      </w:pPr>
      <w:r>
        <w:rPr/>
        <w:pict>
          <v:shape style="position:absolute;margin-left:99.408005pt;margin-top:6.493123pt;width:16.55pt;height:13.5pt;mso-position-horizontal-relative:page;mso-position-vertical-relative:paragraph;z-index:16076800" coordorigin="1988,130" coordsize="331,270" path="m2319,130l2252,130,2252,133,1988,133,1988,399,2255,399,2255,397,2319,397,2319,130xe" filled="true" fillcolor="#fdcaca" stroked="false">
            <v:path arrowok="t"/>
            <v:fill opacity="52428f" type="solid"/>
            <w10:wrap type="none"/>
          </v:shape>
        </w:pict>
      </w:r>
      <w:r>
        <w:rPr/>
        <w:pict>
          <v:group style="position:absolute;margin-left:65.064003pt;margin-top:14.159983pt;width:507.8pt;height:49pt;mso-position-horizontal-relative:page;mso-position-vertical-relative:page;z-index:-29362688" coordorigin="1301,283" coordsize="10156,980">
            <v:shape style="position:absolute;left:1301;top:283;width:10156;height:980" coordorigin="1301,283" coordsize="10156,980" path="m11447,283l1311,283,1301,283,1301,1263,1311,1263,11447,1263,11447,1253,1311,1253,1311,662,11447,662,11447,653,1311,653,1311,648,11447,648,11447,638,1311,638,1311,293,11447,293,11447,283xm11457,283l11448,283,11448,1263,11457,1263,11457,283xe" filled="true" fillcolor="#000000" stroked="false">
              <v:path arrowok="t"/>
              <v:fill type="solid"/>
            </v:shape>
            <v:shape style="position:absolute;left:1310;top:655;width:10137;height:598" type="#_x0000_t202" filled="true" fillcolor="#f1dbdb" stroked="false">
              <v:textbox inset="0,0,0,0">
                <w:txbxContent>
                  <w:p>
                    <w:pPr>
                      <w:spacing w:line="237" w:lineRule="auto" w:before="21"/>
                      <w:ind w:left="105" w:right="109" w:firstLine="566"/>
                      <w:jc w:val="left"/>
                      <w:rPr>
                        <w:sz w:val="24"/>
                      </w:rPr>
                    </w:pPr>
                    <w:r>
                      <w:rPr>
                        <w:b/>
                        <w:i/>
                        <w:sz w:val="24"/>
                      </w:rPr>
                      <w:t>Bài tập 5-13: </w:t>
                    </w:r>
                    <w:r>
                      <w:rPr>
                        <w:sz w:val="24"/>
                      </w:rPr>
                      <w:t>Hãy viết chƣơng trình đếm phút giây hiển thị trên LCD. Phút hiển thị cùng hàng với giay, cách 1 ô.</w:t>
                    </w:r>
                  </w:p>
                </w:txbxContent>
              </v:textbox>
              <v:fill type="solid"/>
              <w10:wrap type="none"/>
            </v:shape>
            <w10:wrap type="none"/>
          </v:group>
        </w:pict>
      </w:r>
      <w:r>
        <w:rPr>
          <w:spacing w:val="-1"/>
        </w:rPr>
        <w:t>(a)</w:t>
      </w:r>
    </w:p>
    <w:p>
      <w:pPr>
        <w:pStyle w:val="BodyText"/>
        <w:spacing w:before="41"/>
        <w:ind w:right="28"/>
        <w:jc w:val="right"/>
      </w:pPr>
      <w:r>
        <w:rPr>
          <w:spacing w:val="-1"/>
        </w:rPr>
        <w:t>(c)</w:t>
      </w:r>
    </w:p>
    <w:p>
      <w:pPr>
        <w:pStyle w:val="Heading5"/>
        <w:spacing w:before="117"/>
        <w:ind w:left="0"/>
        <w:jc w:val="right"/>
        <w:rPr>
          <w:b w:val="0"/>
          <w:i w:val="0"/>
        </w:rPr>
      </w:pPr>
      <w:r>
        <w:rPr>
          <w:i/>
        </w:rPr>
        <w:t>Câu</w:t>
      </w:r>
      <w:r>
        <w:rPr>
          <w:i/>
          <w:spacing w:val="1"/>
        </w:rPr>
        <w:t> </w:t>
      </w:r>
      <w:r>
        <w:rPr>
          <w:i/>
        </w:rPr>
        <w:t>5-9</w:t>
      </w:r>
      <w:r>
        <w:rPr>
          <w:b w:val="0"/>
          <w:i w:val="0"/>
        </w:rPr>
        <w:t>:</w:t>
      </w:r>
    </w:p>
    <w:p>
      <w:pPr>
        <w:pStyle w:val="BodyText"/>
        <w:spacing w:before="123"/>
        <w:ind w:right="23"/>
        <w:jc w:val="right"/>
      </w:pPr>
      <w:r>
        <w:rPr>
          <w:spacing w:val="-1"/>
        </w:rPr>
        <w:t>(a)</w:t>
      </w:r>
    </w:p>
    <w:p>
      <w:pPr>
        <w:pStyle w:val="ListParagraph"/>
        <w:numPr>
          <w:ilvl w:val="0"/>
          <w:numId w:val="76"/>
        </w:numPr>
        <w:tabs>
          <w:tab w:pos="4542" w:val="left" w:leader="none"/>
        </w:tabs>
        <w:spacing w:line="240" w:lineRule="auto" w:before="123" w:after="0"/>
        <w:ind w:left="4541" w:right="0" w:hanging="342"/>
        <w:jc w:val="left"/>
        <w:rPr>
          <w:sz w:val="24"/>
        </w:rPr>
      </w:pPr>
      <w:r>
        <w:rPr>
          <w:spacing w:val="-2"/>
          <w:w w:val="99"/>
          <w:sz w:val="24"/>
        </w:rPr>
        <w:br w:type="column"/>
      </w:r>
      <w:r>
        <w:rPr>
          <w:sz w:val="24"/>
        </w:rPr>
        <w:t>Có </w:t>
      </w:r>
      <w:r>
        <w:rPr>
          <w:spacing w:val="-4"/>
          <w:sz w:val="24"/>
        </w:rPr>
        <w:t>giá </w:t>
      </w:r>
      <w:r>
        <w:rPr>
          <w:spacing w:val="2"/>
          <w:sz w:val="24"/>
        </w:rPr>
        <w:t>trị từ </w:t>
      </w:r>
      <w:r>
        <w:rPr>
          <w:sz w:val="24"/>
        </w:rPr>
        <w:t>0 đến</w:t>
      </w:r>
      <w:r>
        <w:rPr>
          <w:spacing w:val="-5"/>
          <w:sz w:val="24"/>
        </w:rPr>
        <w:t> </w:t>
      </w:r>
      <w:r>
        <w:rPr>
          <w:sz w:val="24"/>
        </w:rPr>
        <w:t>256</w:t>
      </w:r>
    </w:p>
    <w:p>
      <w:pPr>
        <w:pStyle w:val="BodyText"/>
        <w:tabs>
          <w:tab w:pos="4200" w:val="left" w:leader="none"/>
        </w:tabs>
        <w:spacing w:line="343" w:lineRule="auto" w:before="41"/>
        <w:ind w:left="229" w:right="2553" w:hanging="140"/>
      </w:pPr>
      <w:r>
        <w:rPr/>
        <w:pict>
          <v:group style="position:absolute;margin-left:120.529999pt;margin-top:-13.278876pt;width:111.55pt;height:13.3pt;mso-position-horizontal-relative:page;mso-position-vertical-relative:paragraph;z-index:16076288" coordorigin="2411,-266" coordsize="2231,266">
            <v:shape style="position:absolute;left:2410;top:-266;width:2231;height:266" type="#_x0000_t202" filled="false" stroked="false">
              <v:textbox inset="0,0,0,0">
                <w:txbxContent>
                  <w:p>
                    <w:pPr>
                      <w:spacing w:line="266" w:lineRule="exact" w:before="0"/>
                      <w:ind w:left="0" w:right="0" w:firstLine="0"/>
                      <w:jc w:val="left"/>
                      <w:rPr>
                        <w:sz w:val="24"/>
                      </w:rPr>
                    </w:pPr>
                    <w:r>
                      <w:rPr>
                        <w:sz w:val="24"/>
                      </w:rPr>
                      <w:t>Có giá trị từ 0 đến 255</w:t>
                    </w:r>
                  </w:p>
                </w:txbxContent>
              </v:textbox>
              <w10:wrap type="none"/>
            </v:shape>
            <v:shape style="position:absolute;left:2410;top:-266;width:2231;height:266" coordorigin="2411,-266" coordsize="2231,266" path="m3253,-266l2571,-266,2569,-266,2411,-266,2411,0,2569,0,2571,0,3253,0,3253,-266xm3373,-266l3323,-266,3313,-266,3256,-266,3256,0,3313,0,3323,0,3373,0,3373,-266xm3443,-266l3376,-266,3376,0,3443,0,3443,-266xm3637,-266l3578,-266,3577,-266,3448,-266,3448,0,3577,0,3578,0,3637,0,3637,-266xm3937,-266l3640,-266,3640,0,3937,0,3937,-266xm4580,-266l4044,-266,4043,-266,3937,-266,3937,0,4043,0,4044,0,4580,0,4580,-266xm4641,-266l4581,-266,4581,0,4641,0,4641,-266xe" filled="true" fillcolor="#fdcaca" stroked="false">
              <v:path arrowok="t"/>
              <v:fill opacity="52428f" type="solid"/>
            </v:shape>
            <w10:wrap type="none"/>
          </v:group>
        </w:pict>
      </w:r>
      <w:r>
        <w:rPr/>
        <w:t>Có </w:t>
      </w:r>
      <w:r>
        <w:rPr>
          <w:spacing w:val="-4"/>
        </w:rPr>
        <w:t>giá </w:t>
      </w:r>
      <w:r>
        <w:rPr/>
        <w:t>trị </w:t>
      </w:r>
      <w:r>
        <w:rPr>
          <w:spacing w:val="2"/>
        </w:rPr>
        <w:t>từ </w:t>
      </w:r>
      <w:r>
        <w:rPr/>
        <w:t>-128</w:t>
      </w:r>
      <w:r>
        <w:rPr>
          <w:spacing w:val="7"/>
        </w:rPr>
        <w:t> </w:t>
      </w:r>
      <w:r>
        <w:rPr/>
        <w:t>đến</w:t>
      </w:r>
      <w:r>
        <w:rPr>
          <w:spacing w:val="-2"/>
        </w:rPr>
        <w:t> </w:t>
      </w:r>
      <w:r>
        <w:rPr/>
        <w:t>127</w:t>
        <w:tab/>
        <w:t>(d) </w:t>
      </w:r>
      <w:r>
        <w:rPr>
          <w:spacing w:val="-4"/>
        </w:rPr>
        <w:t>Có giá </w:t>
      </w:r>
      <w:r>
        <w:rPr/>
        <w:t>trị </w:t>
      </w:r>
      <w:r>
        <w:rPr>
          <w:spacing w:val="2"/>
        </w:rPr>
        <w:t>từ </w:t>
      </w:r>
      <w:r>
        <w:rPr/>
        <w:t>-128 đến </w:t>
      </w:r>
      <w:r>
        <w:rPr>
          <w:spacing w:val="-4"/>
        </w:rPr>
        <w:t>255 </w:t>
      </w:r>
      <w:r>
        <w:rPr/>
        <w:t>Kí hiệu “x = y/z” </w:t>
      </w:r>
      <w:r>
        <w:rPr>
          <w:spacing w:val="-5"/>
        </w:rPr>
        <w:t>là </w:t>
      </w:r>
      <w:r>
        <w:rPr/>
        <w:t>lệnh có chức</w:t>
      </w:r>
      <w:r>
        <w:rPr>
          <w:spacing w:val="19"/>
        </w:rPr>
        <w:t> </w:t>
      </w:r>
      <w:r>
        <w:rPr/>
        <w:t>năng:</w:t>
      </w:r>
    </w:p>
    <w:p>
      <w:pPr>
        <w:pStyle w:val="BodyText"/>
        <w:spacing w:before="3"/>
        <w:ind w:left="90"/>
      </w:pPr>
      <w:r>
        <w:rPr/>
        <w:pict>
          <v:shape style="position:absolute;margin-left:326.040009pt;margin-top:.661123pt;width:148.2pt;height:13.3pt;mso-position-horizontal-relative:page;mso-position-vertical-relative:paragraph;z-index:16079360" type="#_x0000_t202" filled="true" fillcolor="#fdcaca" stroked="false">
            <v:textbox inset="0,0,0,0">
              <w:txbxContent>
                <w:p>
                  <w:pPr>
                    <w:pStyle w:val="BodyText"/>
                    <w:spacing w:line="266" w:lineRule="exact"/>
                  </w:pPr>
                  <w:r>
                    <w:rPr/>
                    <w:t>(b) X bằng y chia z lấy kết quả</w:t>
                  </w:r>
                </w:p>
              </w:txbxContent>
            </v:textbox>
            <v:fill opacity="52428f" type="solid"/>
            <w10:wrap type="none"/>
          </v:shape>
        </w:pict>
      </w:r>
      <w:r>
        <w:rPr/>
        <w:t>X bằng y chia z lấy số dƣ</w:t>
      </w:r>
    </w:p>
    <w:p>
      <w:pPr>
        <w:spacing w:after="0"/>
        <w:sectPr>
          <w:type w:val="continuous"/>
          <w:pgSz w:w="11910" w:h="16840"/>
          <w:pgMar w:top="520" w:bottom="280" w:left="740" w:right="0"/>
          <w:cols w:num="2" w:equalWidth="0">
            <w:col w:w="1541" w:space="40"/>
            <w:col w:w="9589"/>
          </w:cols>
        </w:sectPr>
      </w:pPr>
    </w:p>
    <w:p>
      <w:pPr>
        <w:pStyle w:val="BodyText"/>
        <w:ind w:left="561"/>
        <w:rPr>
          <w:sz w:val="20"/>
        </w:rPr>
      </w:pPr>
      <w:r>
        <w:rPr>
          <w:sz w:val="20"/>
        </w:rPr>
        <w:pict>
          <v:shape style="width:507.35pt;height:17.8pt;mso-position-horizontal-relative:char;mso-position-vertical-relative:line" type="#_x0000_t202" filled="false" stroked="true" strokeweight=".48004pt" strokecolor="#000000">
            <w10:anchorlock/>
            <v:textbox inset="0,0,0,0">
              <w:txbxContent>
                <w:p>
                  <w:pPr>
                    <w:tabs>
                      <w:tab w:pos="7884" w:val="left" w:leader="none"/>
                    </w:tabs>
                    <w:spacing w:before="58"/>
                    <w:ind w:left="105" w:right="0" w:firstLine="0"/>
                    <w:jc w:val="left"/>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v:stroke dashstyle="solid"/>
          </v:shape>
        </w:pict>
      </w:r>
      <w:r>
        <w:rPr>
          <w:sz w:val="20"/>
        </w:rPr>
      </w:r>
    </w:p>
    <w:p>
      <w:pPr>
        <w:pStyle w:val="ListParagraph"/>
        <w:numPr>
          <w:ilvl w:val="0"/>
          <w:numId w:val="76"/>
        </w:numPr>
        <w:tabs>
          <w:tab w:pos="1671" w:val="left" w:leader="none"/>
          <w:tab w:pos="5780" w:val="left" w:leader="none"/>
        </w:tabs>
        <w:spacing w:line="238" w:lineRule="exact" w:before="0" w:after="0"/>
        <w:ind w:left="1670" w:right="0" w:hanging="428"/>
        <w:jc w:val="left"/>
        <w:rPr>
          <w:sz w:val="24"/>
        </w:rPr>
      </w:pPr>
      <w:r>
        <w:rPr>
          <w:sz w:val="24"/>
        </w:rPr>
        <w:t>X</w:t>
      </w:r>
      <w:r>
        <w:rPr>
          <w:spacing w:val="-9"/>
          <w:sz w:val="24"/>
        </w:rPr>
        <w:t> </w:t>
      </w:r>
      <w:r>
        <w:rPr>
          <w:sz w:val="24"/>
        </w:rPr>
        <w:t>bằng</w:t>
      </w:r>
      <w:r>
        <w:rPr>
          <w:spacing w:val="-7"/>
          <w:sz w:val="24"/>
        </w:rPr>
        <w:t> </w:t>
      </w:r>
      <w:r>
        <w:rPr>
          <w:sz w:val="24"/>
        </w:rPr>
        <w:t>z</w:t>
      </w:r>
      <w:r>
        <w:rPr>
          <w:spacing w:val="-8"/>
          <w:sz w:val="24"/>
        </w:rPr>
        <w:t> </w:t>
      </w:r>
      <w:r>
        <w:rPr>
          <w:sz w:val="24"/>
        </w:rPr>
        <w:t>chia</w:t>
      </w:r>
      <w:r>
        <w:rPr>
          <w:spacing w:val="-4"/>
          <w:sz w:val="24"/>
        </w:rPr>
        <w:t> </w:t>
      </w:r>
      <w:r>
        <w:rPr>
          <w:sz w:val="24"/>
        </w:rPr>
        <w:t>y</w:t>
      </w:r>
      <w:r>
        <w:rPr>
          <w:spacing w:val="-11"/>
          <w:sz w:val="24"/>
        </w:rPr>
        <w:t> </w:t>
      </w:r>
      <w:r>
        <w:rPr>
          <w:sz w:val="24"/>
        </w:rPr>
        <w:t>lấy</w:t>
      </w:r>
      <w:r>
        <w:rPr>
          <w:spacing w:val="-12"/>
          <w:sz w:val="24"/>
        </w:rPr>
        <w:t> </w:t>
      </w:r>
      <w:r>
        <w:rPr>
          <w:sz w:val="24"/>
        </w:rPr>
        <w:t>số</w:t>
      </w:r>
      <w:r>
        <w:rPr>
          <w:spacing w:val="-3"/>
          <w:sz w:val="24"/>
        </w:rPr>
        <w:t> </w:t>
      </w:r>
      <w:r>
        <w:rPr>
          <w:sz w:val="24"/>
        </w:rPr>
        <w:t>dƣ</w:t>
        <w:tab/>
        <w:t>(d) X bằng z chia y lấy kết</w:t>
      </w:r>
      <w:r>
        <w:rPr>
          <w:spacing w:val="6"/>
          <w:sz w:val="24"/>
        </w:rPr>
        <w:t> </w:t>
      </w:r>
      <w:r>
        <w:rPr>
          <w:sz w:val="24"/>
        </w:rPr>
        <w:t>quả</w:t>
      </w:r>
    </w:p>
    <w:p>
      <w:pPr>
        <w:pStyle w:val="BodyText"/>
        <w:spacing w:before="122"/>
        <w:ind w:left="676"/>
      </w:pPr>
      <w:r>
        <w:rPr/>
        <w:pict>
          <v:group style="position:absolute;margin-left:120.529999pt;margin-top:26.289795pt;width:125.25pt;height:13.3pt;mso-position-horizontal-relative:page;mso-position-vertical-relative:paragraph;z-index:16088064" coordorigin="2411,526" coordsize="2505,266">
            <v:shape style="position:absolute;left:2410;top:525;width:2505;height:266" type="#_x0000_t202" filled="false" stroked="false">
              <v:textbox inset="0,0,0,0">
                <w:txbxContent>
                  <w:p>
                    <w:pPr>
                      <w:spacing w:line="266" w:lineRule="exact" w:before="0"/>
                      <w:ind w:left="0" w:right="0" w:firstLine="0"/>
                      <w:jc w:val="left"/>
                      <w:rPr>
                        <w:sz w:val="24"/>
                      </w:rPr>
                    </w:pPr>
                    <w:r>
                      <w:rPr>
                        <w:sz w:val="24"/>
                      </w:rPr>
                      <w:t>X</w:t>
                    </w:r>
                    <w:r>
                      <w:rPr>
                        <w:spacing w:val="-11"/>
                        <w:sz w:val="24"/>
                      </w:rPr>
                      <w:t> </w:t>
                    </w:r>
                    <w:r>
                      <w:rPr>
                        <w:sz w:val="24"/>
                      </w:rPr>
                      <w:t>bằng</w:t>
                    </w:r>
                    <w:r>
                      <w:rPr>
                        <w:spacing w:val="-6"/>
                        <w:sz w:val="24"/>
                      </w:rPr>
                      <w:t> </w:t>
                    </w:r>
                    <w:r>
                      <w:rPr>
                        <w:sz w:val="24"/>
                      </w:rPr>
                      <w:t>y</w:t>
                    </w:r>
                    <w:r>
                      <w:rPr>
                        <w:spacing w:val="-17"/>
                        <w:sz w:val="24"/>
                      </w:rPr>
                      <w:t> </w:t>
                    </w:r>
                    <w:r>
                      <w:rPr>
                        <w:sz w:val="24"/>
                      </w:rPr>
                      <w:t>chia</w:t>
                    </w:r>
                    <w:r>
                      <w:rPr>
                        <w:spacing w:val="-10"/>
                        <w:sz w:val="24"/>
                      </w:rPr>
                      <w:t> </w:t>
                    </w:r>
                    <w:r>
                      <w:rPr>
                        <w:sz w:val="24"/>
                      </w:rPr>
                      <w:t>z</w:t>
                    </w:r>
                    <w:r>
                      <w:rPr>
                        <w:spacing w:val="-6"/>
                        <w:sz w:val="24"/>
                      </w:rPr>
                      <w:t> </w:t>
                    </w:r>
                    <w:r>
                      <w:rPr>
                        <w:sz w:val="24"/>
                      </w:rPr>
                      <w:t>lấy</w:t>
                    </w:r>
                    <w:r>
                      <w:rPr>
                        <w:spacing w:val="-13"/>
                        <w:sz w:val="24"/>
                      </w:rPr>
                      <w:t> </w:t>
                    </w:r>
                    <w:r>
                      <w:rPr>
                        <w:sz w:val="24"/>
                      </w:rPr>
                      <w:t>số</w:t>
                    </w:r>
                    <w:r>
                      <w:rPr>
                        <w:spacing w:val="-6"/>
                        <w:sz w:val="24"/>
                      </w:rPr>
                      <w:t> </w:t>
                    </w:r>
                    <w:r>
                      <w:rPr>
                        <w:sz w:val="24"/>
                      </w:rPr>
                      <w:t>dƣ</w:t>
                    </w:r>
                  </w:p>
                </w:txbxContent>
              </v:textbox>
              <w10:wrap type="none"/>
            </v:shape>
            <v:shape style="position:absolute;left:2410;top:525;width:2505;height:266" coordorigin="2411,526" coordsize="2505,266" path="m2868,526l2766,526,2761,526,2411,526,2411,792,2761,792,2766,792,2868,792,2868,526xm4145,526l4046,526,4038,526,2871,526,2871,792,4038,792,4046,792,4145,792,4145,526xm4538,526l4419,526,4418,526,4149,526,4149,792,4418,792,4419,792,4538,792,4538,526xm4603,526l4543,526,4543,792,4603,792,4603,526xm4915,526l4855,526,4855,526,4605,526,4605,792,4855,792,4855,792,4915,792,4915,526xe" filled="true" fillcolor="#fdcaca" stroked="false">
              <v:path arrowok="t"/>
              <v:fill opacity="52428f" type="solid"/>
            </v:shape>
            <w10:wrap type="none"/>
          </v:group>
        </w:pict>
      </w:r>
      <w:r>
        <w:rPr>
          <w:b/>
          <w:i/>
        </w:rPr>
        <w:t>Câu 5-10</w:t>
      </w:r>
      <w:r>
        <w:rPr/>
        <w:t>: Kí hiệu “x = y%z” là lệnh có chức năng:</w:t>
      </w:r>
    </w:p>
    <w:p>
      <w:pPr>
        <w:spacing w:after="0"/>
        <w:sectPr>
          <w:headerReference w:type="default" r:id="rId572"/>
          <w:pgSz w:w="11910" w:h="16840"/>
          <w:pgMar w:header="0" w:footer="472" w:top="260" w:bottom="660" w:left="740" w:right="0"/>
        </w:sectPr>
      </w:pPr>
    </w:p>
    <w:p>
      <w:pPr>
        <w:pStyle w:val="BodyText"/>
        <w:spacing w:before="118"/>
        <w:ind w:left="1248"/>
      </w:pPr>
      <w:r>
        <w:rPr/>
        <w:pict>
          <v:shape style="position:absolute;margin-left:99.408005pt;margin-top:6.243064pt;width:16.55pt;height:13.5pt;mso-position-horizontal-relative:page;mso-position-vertical-relative:paragraph;z-index:16088576" coordorigin="1988,125" coordsize="331,270" path="m2319,125l2252,125,2252,128,1988,128,1988,394,2255,394,2255,392,2319,392,2319,125xe" filled="true" fillcolor="#fdcaca" stroked="false">
            <v:path arrowok="t"/>
            <v:fill opacity="52428f" type="solid"/>
            <w10:wrap type="none"/>
          </v:shape>
        </w:pict>
      </w:r>
      <w:r>
        <w:rPr/>
        <w:t>(a)</w:t>
      </w:r>
    </w:p>
    <w:p>
      <w:pPr>
        <w:pStyle w:val="BodyText"/>
        <w:spacing w:before="41"/>
        <w:ind w:left="1243"/>
      </w:pPr>
      <w:r>
        <w:rPr/>
        <w:t>(c)</w:t>
      </w:r>
    </w:p>
    <w:p>
      <w:pPr>
        <w:pStyle w:val="Heading5"/>
        <w:spacing w:before="122"/>
        <w:ind w:left="676"/>
        <w:rPr>
          <w:b w:val="0"/>
          <w:i w:val="0"/>
        </w:rPr>
      </w:pPr>
      <w:r>
        <w:rPr>
          <w:i/>
        </w:rPr>
        <w:t>Câu 5-11</w:t>
      </w:r>
      <w:r>
        <w:rPr>
          <w:b w:val="0"/>
          <w:i w:val="0"/>
        </w:rPr>
        <w:t>:</w:t>
      </w:r>
    </w:p>
    <w:p>
      <w:pPr>
        <w:pStyle w:val="BodyText"/>
        <w:spacing w:before="118"/>
        <w:ind w:left="1248"/>
      </w:pPr>
      <w:r>
        <w:rPr/>
        <w:t>(a)</w:t>
      </w:r>
    </w:p>
    <w:p>
      <w:pPr>
        <w:pStyle w:val="BodyText"/>
        <w:spacing w:before="9"/>
        <w:rPr>
          <w:sz w:val="37"/>
        </w:rPr>
      </w:pPr>
      <w:r>
        <w:rPr/>
        <w:br w:type="column"/>
      </w:r>
      <w:r>
        <w:rPr>
          <w:sz w:val="37"/>
        </w:rPr>
      </w:r>
    </w:p>
    <w:p>
      <w:pPr>
        <w:pStyle w:val="BodyText"/>
        <w:ind w:left="-30"/>
      </w:pPr>
      <w:r>
        <w:rPr/>
        <w:t>X bằng z chia y lấy số dƣ</w:t>
      </w:r>
    </w:p>
    <w:p>
      <w:pPr>
        <w:pStyle w:val="BodyText"/>
        <w:spacing w:line="390" w:lineRule="atLeast" w:before="8"/>
        <w:ind w:left="-30" w:right="21" w:firstLine="139"/>
      </w:pPr>
      <w:r>
        <w:rPr/>
        <w:t>Khai báo nào là khải báo kí tự: INT</w:t>
      </w:r>
    </w:p>
    <w:p>
      <w:pPr>
        <w:pStyle w:val="BodyText"/>
        <w:spacing w:before="118"/>
        <w:ind w:left="676"/>
      </w:pPr>
      <w:r>
        <w:rPr/>
        <w:br w:type="column"/>
      </w:r>
      <w:r>
        <w:rPr/>
        <w:t>(b) X bằng y chia z lấy kết</w:t>
      </w:r>
      <w:r>
        <w:rPr>
          <w:spacing w:val="-6"/>
        </w:rPr>
        <w:t> </w:t>
      </w:r>
      <w:r>
        <w:rPr/>
        <w:t>quả</w:t>
      </w:r>
    </w:p>
    <w:p>
      <w:pPr>
        <w:pStyle w:val="BodyText"/>
        <w:spacing w:before="41"/>
        <w:ind w:left="676"/>
      </w:pPr>
      <w:r>
        <w:rPr/>
        <w:t>(d) X bằng z chia y lấy kết</w:t>
      </w:r>
      <w:r>
        <w:rPr>
          <w:spacing w:val="-6"/>
        </w:rPr>
        <w:t> </w:t>
      </w:r>
      <w:r>
        <w:rPr/>
        <w:t>quả</w:t>
      </w:r>
    </w:p>
    <w:p>
      <w:pPr>
        <w:pStyle w:val="BodyText"/>
        <w:rPr>
          <w:sz w:val="26"/>
        </w:rPr>
      </w:pPr>
    </w:p>
    <w:p>
      <w:pPr>
        <w:pStyle w:val="ListParagraph"/>
        <w:numPr>
          <w:ilvl w:val="0"/>
          <w:numId w:val="77"/>
        </w:numPr>
        <w:tabs>
          <w:tab w:pos="1018" w:val="left" w:leader="none"/>
        </w:tabs>
        <w:spacing w:line="240" w:lineRule="auto" w:before="217" w:after="0"/>
        <w:ind w:left="1017" w:right="0" w:hanging="342"/>
        <w:jc w:val="left"/>
        <w:rPr>
          <w:sz w:val="24"/>
        </w:rPr>
      </w:pPr>
      <w:r>
        <w:rPr>
          <w:sz w:val="24"/>
        </w:rPr>
        <w:t>Char</w:t>
      </w:r>
    </w:p>
    <w:p>
      <w:pPr>
        <w:spacing w:after="0" w:line="240" w:lineRule="auto"/>
        <w:jc w:val="left"/>
        <w:rPr>
          <w:sz w:val="24"/>
        </w:rPr>
        <w:sectPr>
          <w:type w:val="continuous"/>
          <w:pgSz w:w="11910" w:h="16840"/>
          <w:pgMar w:top="520" w:bottom="280" w:left="740" w:right="0"/>
          <w:cols w:num="3" w:equalWidth="0">
            <w:col w:w="1661" w:space="40"/>
            <w:col w:w="3113" w:space="291"/>
            <w:col w:w="6065"/>
          </w:cols>
        </w:sectPr>
      </w:pPr>
    </w:p>
    <w:p>
      <w:pPr>
        <w:pStyle w:val="ListParagraph"/>
        <w:numPr>
          <w:ilvl w:val="0"/>
          <w:numId w:val="77"/>
        </w:numPr>
        <w:tabs>
          <w:tab w:pos="1580" w:val="left" w:leader="none"/>
          <w:tab w:pos="5780" w:val="left" w:leader="none"/>
        </w:tabs>
        <w:spacing w:line="240" w:lineRule="auto" w:before="41" w:after="0"/>
        <w:ind w:left="1579" w:right="0" w:hanging="332"/>
        <w:jc w:val="left"/>
        <w:rPr>
          <w:sz w:val="24"/>
        </w:rPr>
      </w:pPr>
      <w:r>
        <w:rPr>
          <w:sz w:val="24"/>
        </w:rPr>
        <w:t>FLoat</w:t>
        <w:tab/>
        <w:t>(d)</w:t>
      </w:r>
      <w:r>
        <w:rPr>
          <w:spacing w:val="4"/>
          <w:sz w:val="24"/>
        </w:rPr>
        <w:t> </w:t>
      </w:r>
      <w:r>
        <w:rPr>
          <w:spacing w:val="-3"/>
          <w:sz w:val="24"/>
        </w:rPr>
        <w:t>Long</w:t>
      </w:r>
    </w:p>
    <w:p>
      <w:pPr>
        <w:pStyle w:val="BodyText"/>
        <w:spacing w:before="161"/>
        <w:ind w:left="676"/>
      </w:pPr>
      <w:r>
        <w:rPr>
          <w:b/>
          <w:i/>
        </w:rPr>
        <w:t>Câu 5-12</w:t>
      </w:r>
      <w:r>
        <w:rPr/>
        <w:t>: Lệnh nào định cấu hình cho portB:</w:t>
      </w:r>
    </w:p>
    <w:p>
      <w:pPr>
        <w:pStyle w:val="BodyText"/>
        <w:tabs>
          <w:tab w:pos="5780" w:val="left" w:leader="none"/>
        </w:tabs>
        <w:spacing w:before="122"/>
        <w:ind w:left="1248"/>
      </w:pPr>
      <w:r>
        <w:rPr/>
        <w:t>(a) </w:t>
      </w:r>
      <w:r>
        <w:rPr>
          <w:spacing w:val="30"/>
        </w:rPr>
        <w:t> </w:t>
      </w:r>
      <w:r>
        <w:rPr/>
        <w:t>Output_b(value)</w:t>
        <w:tab/>
        <w:t>(b)</w:t>
      </w:r>
      <w:r>
        <w:rPr>
          <w:spacing w:val="4"/>
        </w:rPr>
        <w:t> </w:t>
      </w:r>
      <w:r>
        <w:rPr/>
        <w:t>Output_X(value)</w:t>
      </w:r>
    </w:p>
    <w:p>
      <w:pPr>
        <w:pStyle w:val="BodyText"/>
        <w:spacing w:before="42"/>
        <w:ind w:left="5780"/>
      </w:pPr>
      <w:r>
        <w:rPr/>
        <w:pict>
          <v:shape style="position:absolute;margin-left:99.407997pt;margin-top:2.611108pt;width:101.95pt;height:13.3pt;mso-position-horizontal-relative:page;mso-position-vertical-relative:paragraph;z-index:16091136" type="#_x0000_t202" filled="true" fillcolor="#fdcaca" stroked="false">
            <v:textbox inset="0,0,0,0">
              <w:txbxContent>
                <w:p>
                  <w:pPr>
                    <w:pStyle w:val="BodyText"/>
                    <w:spacing w:line="266" w:lineRule="exact"/>
                  </w:pPr>
                  <w:r>
                    <w:rPr/>
                    <w:t>(c) Set_tris_b(value)</w:t>
                  </w:r>
                </w:p>
              </w:txbxContent>
            </v:textbox>
            <v:fill opacity="52428f" type="solid"/>
            <w10:wrap type="none"/>
          </v:shape>
        </w:pict>
      </w:r>
      <w:r>
        <w:rPr/>
        <w:t>(d) Input_X(value)</w:t>
      </w:r>
    </w:p>
    <w:p>
      <w:pPr>
        <w:pStyle w:val="BodyText"/>
        <w:spacing w:before="160"/>
        <w:ind w:left="676"/>
      </w:pPr>
      <w:r>
        <w:rPr>
          <w:b/>
          <w:i/>
        </w:rPr>
        <w:t>Câu 5-13</w:t>
      </w:r>
      <w:r>
        <w:rPr/>
        <w:t>: Lệnh nào xuất giá trị 8 bit ra portB:</w:t>
      </w:r>
    </w:p>
    <w:p>
      <w:pPr>
        <w:pStyle w:val="BodyText"/>
        <w:tabs>
          <w:tab w:pos="5780" w:val="left" w:leader="none"/>
        </w:tabs>
        <w:spacing w:before="123"/>
        <w:ind w:left="1248"/>
      </w:pPr>
      <w:r>
        <w:rPr/>
        <w:pict>
          <v:shape style="position:absolute;margin-left:120.530006pt;margin-top:6.66107pt;width:82.25pt;height:13.3pt;mso-position-horizontal-relative:page;mso-position-vertical-relative:paragraph;z-index:16086528" coordorigin="2411,133" coordsize="1645,266" path="m3992,133l2411,133,2411,399,3992,399,3992,133xm4055,133l3995,133,3995,399,4055,399,4055,133xe" filled="true" fillcolor="#fdcaca" stroked="false">
            <v:path arrowok="t"/>
            <v:fill opacity="52428f" type="solid"/>
            <w10:wrap type="none"/>
          </v:shape>
        </w:pict>
      </w:r>
      <w:r>
        <w:rPr/>
        <w:pict>
          <v:shape style="position:absolute;margin-left:99.408005pt;margin-top:6.49307pt;width:16.55pt;height:13.5pt;mso-position-horizontal-relative:page;mso-position-vertical-relative:paragraph;z-index:16087040" coordorigin="1988,130" coordsize="331,270" path="m2319,130l2252,130,2252,133,1988,133,1988,399,2255,399,2255,397,2319,397,2319,130xe" filled="true" fillcolor="#fdcaca" stroked="false">
            <v:path arrowok="t"/>
            <v:fill opacity="52428f" type="solid"/>
            <w10:wrap type="none"/>
          </v:shape>
        </w:pict>
      </w:r>
      <w:r>
        <w:rPr/>
        <w:t>(a) </w:t>
      </w:r>
      <w:r>
        <w:rPr>
          <w:spacing w:val="30"/>
        </w:rPr>
        <w:t> </w:t>
      </w:r>
      <w:r>
        <w:rPr/>
        <w:t>Output_b(value)</w:t>
        <w:tab/>
        <w:t>(b)</w:t>
      </w:r>
      <w:r>
        <w:rPr>
          <w:spacing w:val="4"/>
        </w:rPr>
        <w:t> </w:t>
      </w:r>
      <w:r>
        <w:rPr/>
        <w:t>Output_high(value)</w:t>
      </w:r>
    </w:p>
    <w:p>
      <w:pPr>
        <w:pStyle w:val="BodyText"/>
        <w:tabs>
          <w:tab w:pos="5780" w:val="left" w:leader="none"/>
        </w:tabs>
        <w:spacing w:before="41"/>
        <w:ind w:left="1248"/>
      </w:pPr>
      <w:r>
        <w:rPr/>
        <w:t>(c)</w:t>
      </w:r>
      <w:r>
        <w:rPr>
          <w:spacing w:val="-2"/>
        </w:rPr>
        <w:t> </w:t>
      </w:r>
      <w:r>
        <w:rPr/>
        <w:t>Set_tris_b(value)</w:t>
        <w:tab/>
        <w:t>(d)</w:t>
      </w:r>
      <w:r>
        <w:rPr>
          <w:spacing w:val="-1"/>
        </w:rPr>
        <w:t> </w:t>
      </w:r>
      <w:r>
        <w:rPr/>
        <w:t>Input_b(value)</w:t>
      </w:r>
    </w:p>
    <w:p>
      <w:pPr>
        <w:pStyle w:val="BodyText"/>
        <w:spacing w:before="161"/>
        <w:ind w:left="676"/>
      </w:pPr>
      <w:r>
        <w:rPr>
          <w:b/>
          <w:i/>
        </w:rPr>
        <w:t>Câu 5-14</w:t>
      </w:r>
      <w:r>
        <w:rPr/>
        <w:t>: Lệnh nào làm 1 tín hiệu của port xuống mức thấp:</w:t>
      </w:r>
    </w:p>
    <w:p>
      <w:pPr>
        <w:pStyle w:val="BodyText"/>
        <w:tabs>
          <w:tab w:pos="5780" w:val="left" w:leader="none"/>
        </w:tabs>
        <w:spacing w:before="118"/>
        <w:ind w:left="1248"/>
      </w:pPr>
      <w:r>
        <w:rPr/>
        <w:pict>
          <v:shape style="position:absolute;margin-left:120.530006pt;margin-top:6.411119pt;width:83.7pt;height:13.3pt;mso-position-horizontal-relative:page;mso-position-vertical-relative:paragraph;z-index:16085504" coordorigin="2411,128" coordsize="1674,266" path="m4016,128l2411,128,2411,394,4016,394,4016,128xm4084,128l4024,128,4024,394,4084,394,4084,128xe" filled="true" fillcolor="#fdcaca" stroked="false">
            <v:path arrowok="t"/>
            <v:fill opacity="52428f" type="solid"/>
            <w10:wrap type="none"/>
          </v:shape>
        </w:pict>
      </w:r>
      <w:r>
        <w:rPr/>
        <w:pict>
          <v:shape style="position:absolute;margin-left:99.408005pt;margin-top:6.243119pt;width:16.55pt;height:13.5pt;mso-position-horizontal-relative:page;mso-position-vertical-relative:paragraph;z-index:16086016" coordorigin="1988,125" coordsize="331,270" path="m2319,125l2252,125,2252,128,1988,128,1988,394,2255,394,2255,392,2319,392,2319,125xe" filled="true" fillcolor="#fdcaca" stroked="false">
            <v:path arrowok="t"/>
            <v:fill opacity="52428f" type="solid"/>
            <w10:wrap type="none"/>
          </v:shape>
        </w:pict>
      </w:r>
      <w:r>
        <w:rPr/>
        <w:t>(a) </w:t>
      </w:r>
      <w:r>
        <w:rPr>
          <w:spacing w:val="28"/>
        </w:rPr>
        <w:t> </w:t>
      </w:r>
      <w:r>
        <w:rPr/>
        <w:t>Output_low(pin)</w:t>
        <w:tab/>
        <w:t>(b)</w:t>
      </w:r>
      <w:r>
        <w:rPr>
          <w:spacing w:val="3"/>
        </w:rPr>
        <w:t> </w:t>
      </w:r>
      <w:r>
        <w:rPr/>
        <w:t>Output_high(pin)</w:t>
      </w:r>
    </w:p>
    <w:p>
      <w:pPr>
        <w:pStyle w:val="BodyText"/>
        <w:tabs>
          <w:tab w:pos="5780" w:val="left" w:leader="none"/>
        </w:tabs>
        <w:spacing w:before="40"/>
        <w:ind w:left="1248"/>
      </w:pPr>
      <w:r>
        <w:rPr/>
        <w:t>(c)</w:t>
      </w:r>
      <w:r>
        <w:rPr>
          <w:spacing w:val="-3"/>
        </w:rPr>
        <w:t> </w:t>
      </w:r>
      <w:r>
        <w:rPr/>
        <w:t>Output_toggle(pin)</w:t>
        <w:tab/>
        <w:t>(d)</w:t>
      </w:r>
      <w:r>
        <w:rPr>
          <w:spacing w:val="3"/>
        </w:rPr>
        <w:t> </w:t>
      </w:r>
      <w:r>
        <w:rPr/>
        <w:t>Output_pull(pin)</w:t>
      </w:r>
    </w:p>
    <w:p>
      <w:pPr>
        <w:pStyle w:val="BodyText"/>
        <w:spacing w:before="161"/>
        <w:ind w:left="676"/>
      </w:pPr>
      <w:r>
        <w:rPr>
          <w:b/>
          <w:i/>
        </w:rPr>
        <w:t>Câu 5-15</w:t>
      </w:r>
      <w:r>
        <w:rPr/>
        <w:t>: Vi điều khiển PIC thì các port:</w:t>
      </w:r>
    </w:p>
    <w:p>
      <w:pPr>
        <w:pStyle w:val="BodyText"/>
        <w:tabs>
          <w:tab w:pos="5780" w:val="left" w:leader="none"/>
        </w:tabs>
        <w:spacing w:before="123"/>
        <w:ind w:left="1248"/>
      </w:pPr>
      <w:r>
        <w:rPr/>
        <w:pict>
          <v:shape style="position:absolute;margin-left:120.530006pt;margin-top:6.661116pt;width:78.7pt;height:13.3pt;mso-position-horizontal-relative:page;mso-position-vertical-relative:paragraph;z-index:16084480" coordorigin="2411,133" coordsize="1574,266" path="m2811,133l2756,133,2751,133,2689,133,2411,133,2411,399,2689,399,2751,399,2756,399,2811,399,2811,133xm3499,133l2814,133,2814,399,3499,399,3499,133xm3984,133l3607,133,3606,133,3501,133,3501,399,3606,399,3607,399,3984,399,3984,133xe" filled="true" fillcolor="#fdcaca" stroked="false">
            <v:path arrowok="t"/>
            <v:fill opacity="52428f" type="solid"/>
            <w10:wrap type="none"/>
          </v:shape>
        </w:pict>
      </w:r>
      <w:r>
        <w:rPr/>
        <w:pict>
          <v:shape style="position:absolute;margin-left:99.408005pt;margin-top:6.493115pt;width:16.55pt;height:13.5pt;mso-position-horizontal-relative:page;mso-position-vertical-relative:paragraph;z-index:16084992" coordorigin="1988,130" coordsize="331,270" path="m2319,130l2252,130,2252,133,1988,133,1988,399,2255,399,2255,397,2319,397,2319,130xe" filled="true" fillcolor="#fdcaca" stroked="false">
            <v:path arrowok="t"/>
            <v:fill opacity="52428f" type="solid"/>
            <w10:wrap type="none"/>
          </v:shape>
        </w:pict>
      </w:r>
      <w:r>
        <w:rPr/>
        <w:t>(a)   Chỉ truy</w:t>
      </w:r>
      <w:r>
        <w:rPr>
          <w:spacing w:val="-30"/>
        </w:rPr>
        <w:t> </w:t>
      </w:r>
      <w:r>
        <w:rPr/>
        <w:t>xuất</w:t>
      </w:r>
      <w:r>
        <w:rPr>
          <w:spacing w:val="7"/>
        </w:rPr>
        <w:t> </w:t>
      </w:r>
      <w:r>
        <w:rPr>
          <w:spacing w:val="-4"/>
        </w:rPr>
        <w:t>bit</w:t>
        <w:tab/>
      </w:r>
      <w:r>
        <w:rPr/>
        <w:t>(b) Truy xuất </w:t>
      </w:r>
      <w:r>
        <w:rPr>
          <w:spacing w:val="-4"/>
        </w:rPr>
        <w:t>bit </w:t>
      </w:r>
      <w:r>
        <w:rPr>
          <w:spacing w:val="-3"/>
        </w:rPr>
        <w:t>và</w:t>
      </w:r>
      <w:r>
        <w:rPr>
          <w:spacing w:val="15"/>
        </w:rPr>
        <w:t> </w:t>
      </w:r>
      <w:r>
        <w:rPr/>
        <w:t>byte</w:t>
      </w:r>
    </w:p>
    <w:p>
      <w:pPr>
        <w:pStyle w:val="BodyText"/>
        <w:tabs>
          <w:tab w:pos="5780" w:val="left" w:leader="none"/>
        </w:tabs>
        <w:spacing w:before="41"/>
        <w:ind w:left="1248"/>
      </w:pPr>
      <w:r>
        <w:rPr/>
        <w:t>(c) Truy</w:t>
      </w:r>
      <w:r>
        <w:rPr>
          <w:spacing w:val="-4"/>
        </w:rPr>
        <w:t> </w:t>
      </w:r>
      <w:r>
        <w:rPr/>
        <w:t>xuất</w:t>
      </w:r>
      <w:r>
        <w:rPr>
          <w:spacing w:val="4"/>
        </w:rPr>
        <w:t> </w:t>
      </w:r>
      <w:r>
        <w:rPr/>
        <w:t>byte</w:t>
        <w:tab/>
        <w:t>(d) Truy xuất 16 </w:t>
      </w:r>
      <w:r>
        <w:rPr>
          <w:spacing w:val="-5"/>
        </w:rPr>
        <w:t>bit</w:t>
      </w:r>
    </w:p>
    <w:p>
      <w:pPr>
        <w:pStyle w:val="BodyText"/>
        <w:spacing w:before="161"/>
        <w:ind w:left="676"/>
      </w:pPr>
      <w:r>
        <w:rPr>
          <w:b/>
          <w:i/>
        </w:rPr>
        <w:t>Câu 5-16</w:t>
      </w:r>
      <w:r>
        <w:rPr/>
        <w:t>: Trong mạch quét 8 led thì transistor có chức năng:</w:t>
      </w:r>
    </w:p>
    <w:p>
      <w:pPr>
        <w:pStyle w:val="BodyText"/>
        <w:tabs>
          <w:tab w:pos="5780" w:val="left" w:leader="none"/>
        </w:tabs>
        <w:spacing w:before="117"/>
        <w:ind w:left="1248"/>
      </w:pPr>
      <w:r>
        <w:rPr/>
        <w:t>(a)   Khuếch</w:t>
      </w:r>
      <w:r>
        <w:rPr>
          <w:spacing w:val="-30"/>
        </w:rPr>
        <w:t> </w:t>
      </w:r>
      <w:r>
        <w:rPr/>
        <w:t>đại</w:t>
      </w:r>
      <w:r>
        <w:rPr>
          <w:spacing w:val="-3"/>
        </w:rPr>
        <w:t> </w:t>
      </w:r>
      <w:r>
        <w:rPr/>
        <w:t>dòng</w:t>
        <w:tab/>
        <w:t>(b) Khuếch đại</w:t>
      </w:r>
      <w:r>
        <w:rPr>
          <w:spacing w:val="-1"/>
        </w:rPr>
        <w:t> </w:t>
      </w:r>
      <w:r>
        <w:rPr/>
        <w:t>áp</w:t>
      </w:r>
    </w:p>
    <w:p>
      <w:pPr>
        <w:pStyle w:val="BodyText"/>
        <w:spacing w:before="46"/>
        <w:ind w:left="1248"/>
      </w:pPr>
      <w:r>
        <w:rPr/>
        <w:pict>
          <v:shape style="position:absolute;margin-left:326.040009pt;margin-top:2.811116pt;width:90.65pt;height:13.3pt;mso-position-horizontal-relative:page;mso-position-vertical-relative:paragraph;z-index:16090624" type="#_x0000_t202" filled="true" fillcolor="#fdcaca" stroked="false">
            <v:textbox inset="0,0,0,0">
              <w:txbxContent>
                <w:p>
                  <w:pPr>
                    <w:pStyle w:val="BodyText"/>
                    <w:spacing w:line="266" w:lineRule="exact"/>
                  </w:pPr>
                  <w:r>
                    <w:rPr/>
                    <w:t>(d) Điều khiển led</w:t>
                  </w:r>
                </w:p>
              </w:txbxContent>
            </v:textbox>
            <v:fill opacity="52428f" type="solid"/>
            <w10:wrap type="none"/>
          </v:shape>
        </w:pict>
      </w:r>
      <w:r>
        <w:rPr/>
        <w:t>(c) Khuếch đại dòng, áp</w:t>
      </w:r>
    </w:p>
    <w:p>
      <w:pPr>
        <w:pStyle w:val="BodyText"/>
        <w:spacing w:before="161"/>
        <w:ind w:left="676"/>
      </w:pPr>
      <w:r>
        <w:rPr>
          <w:b/>
          <w:i/>
        </w:rPr>
        <w:t>Câu 5-17</w:t>
      </w:r>
      <w:r>
        <w:rPr/>
        <w:t>: Trong mạch quét 8 led thì mỗi thời điểm có:</w:t>
      </w:r>
    </w:p>
    <w:p>
      <w:pPr>
        <w:pStyle w:val="BodyText"/>
        <w:spacing w:before="118"/>
        <w:ind w:left="1248"/>
      </w:pPr>
      <w:r>
        <w:rPr/>
        <w:pict>
          <v:shape style="position:absolute;margin-left:326.040009pt;margin-top:6.411139pt;width:65.5pt;height:13.3pt;mso-position-horizontal-relative:page;mso-position-vertical-relative:paragraph;z-index:16090112" type="#_x0000_t202" filled="true" fillcolor="#fdcaca" stroked="false">
            <v:textbox inset="0,0,0,0">
              <w:txbxContent>
                <w:p>
                  <w:pPr>
                    <w:pStyle w:val="BodyText"/>
                    <w:spacing w:line="266" w:lineRule="exact"/>
                  </w:pPr>
                  <w:r>
                    <w:rPr/>
                    <w:t>(b) 1 </w:t>
                  </w:r>
                  <w:r>
                    <w:rPr>
                      <w:spacing w:val="-4"/>
                    </w:rPr>
                    <w:t>led </w:t>
                  </w:r>
                  <w:r>
                    <w:rPr>
                      <w:spacing w:val="-5"/>
                    </w:rPr>
                    <w:t>sáng</w:t>
                  </w:r>
                </w:p>
              </w:txbxContent>
            </v:textbox>
            <v:fill opacity="52428f" type="solid"/>
            <w10:wrap type="none"/>
          </v:shape>
        </w:pict>
      </w:r>
      <w:r>
        <w:rPr/>
        <w:t>(a) 2 led sáng</w:t>
      </w:r>
    </w:p>
    <w:p>
      <w:pPr>
        <w:pStyle w:val="BodyText"/>
        <w:tabs>
          <w:tab w:pos="5780" w:val="left" w:leader="none"/>
        </w:tabs>
        <w:spacing w:before="41"/>
        <w:ind w:left="1248"/>
      </w:pPr>
      <w:r>
        <w:rPr/>
        <w:t>(c) 3</w:t>
      </w:r>
      <w:r>
        <w:rPr>
          <w:spacing w:val="-4"/>
        </w:rPr>
        <w:t> </w:t>
      </w:r>
      <w:r>
        <w:rPr/>
        <w:t>led sáng</w:t>
        <w:tab/>
        <w:t>(d) 8 </w:t>
      </w:r>
      <w:r>
        <w:rPr>
          <w:spacing w:val="-4"/>
        </w:rPr>
        <w:t>led</w:t>
      </w:r>
      <w:r>
        <w:rPr>
          <w:spacing w:val="3"/>
        </w:rPr>
        <w:t> </w:t>
      </w:r>
      <w:r>
        <w:rPr/>
        <w:t>sáng</w:t>
      </w:r>
    </w:p>
    <w:p>
      <w:pPr>
        <w:pStyle w:val="BodyText"/>
        <w:spacing w:before="160"/>
        <w:ind w:left="676"/>
      </w:pPr>
      <w:r>
        <w:rPr>
          <w:b/>
          <w:i/>
        </w:rPr>
        <w:t>Câu 5-18</w:t>
      </w:r>
      <w:r>
        <w:rPr/>
        <w:t>: Trong mạch quét 8 led nếu chƣơng trình không quét thì:</w:t>
      </w:r>
    </w:p>
    <w:p>
      <w:pPr>
        <w:pStyle w:val="BodyText"/>
        <w:tabs>
          <w:tab w:pos="5780" w:val="left" w:leader="none"/>
        </w:tabs>
        <w:spacing w:before="124"/>
        <w:ind w:left="1248"/>
      </w:pPr>
      <w:r>
        <w:rPr/>
        <w:t>(a)   8 led</w:t>
      </w:r>
      <w:r>
        <w:rPr>
          <w:spacing w:val="-29"/>
        </w:rPr>
        <w:t> </w:t>
      </w:r>
      <w:r>
        <w:rPr/>
        <w:t>vẫn</w:t>
      </w:r>
      <w:r>
        <w:rPr>
          <w:spacing w:val="-4"/>
        </w:rPr>
        <w:t> </w:t>
      </w:r>
      <w:r>
        <w:rPr/>
        <w:t>sáng</w:t>
        <w:tab/>
        <w:t>(b) 8 </w:t>
      </w:r>
      <w:r>
        <w:rPr>
          <w:spacing w:val="-4"/>
        </w:rPr>
        <w:t>led </w:t>
      </w:r>
      <w:r>
        <w:rPr/>
        <w:t>sáng</w:t>
      </w:r>
      <w:r>
        <w:rPr>
          <w:spacing w:val="20"/>
        </w:rPr>
        <w:t> </w:t>
      </w:r>
      <w:r>
        <w:rPr>
          <w:spacing w:val="-5"/>
        </w:rPr>
        <w:t>mờ</w:t>
      </w:r>
    </w:p>
    <w:p>
      <w:pPr>
        <w:pStyle w:val="BodyText"/>
        <w:spacing w:before="40"/>
        <w:ind w:left="5780"/>
      </w:pPr>
      <w:r>
        <w:rPr/>
        <w:pict>
          <v:shape style="position:absolute;margin-left:99.407997pt;margin-top:2.511137pt;width:58pt;height:13.3pt;mso-position-horizontal-relative:page;mso-position-vertical-relative:paragraph;z-index:16089600" type="#_x0000_t202" filled="true" fillcolor="#fdcaca" stroked="false">
            <v:textbox inset="0,0,0,0">
              <w:txbxContent>
                <w:p>
                  <w:pPr>
                    <w:pStyle w:val="BodyText"/>
                    <w:spacing w:line="266" w:lineRule="exact"/>
                  </w:pPr>
                  <w:r>
                    <w:rPr/>
                    <w:t>(c) 8 led tắt</w:t>
                  </w:r>
                </w:p>
              </w:txbxContent>
            </v:textbox>
            <v:fill opacity="52428f" type="solid"/>
            <w10:wrap type="none"/>
          </v:shape>
        </w:pict>
      </w:r>
      <w:r>
        <w:rPr/>
        <w:t>(d) 1 led sáng</w:t>
      </w:r>
    </w:p>
    <w:p>
      <w:pPr>
        <w:pStyle w:val="BodyText"/>
        <w:spacing w:before="161"/>
        <w:ind w:left="676"/>
      </w:pPr>
      <w:r>
        <w:rPr>
          <w:b/>
          <w:i/>
        </w:rPr>
        <w:t>Câu 5-19</w:t>
      </w:r>
      <w:r>
        <w:rPr/>
        <w:t>: Nếu mở rộng mạch quét 8 led thành 16 led thì dùng tổng cộng:</w:t>
      </w:r>
    </w:p>
    <w:p>
      <w:pPr>
        <w:pStyle w:val="BodyText"/>
        <w:tabs>
          <w:tab w:pos="5780" w:val="left" w:leader="none"/>
        </w:tabs>
        <w:spacing w:before="118"/>
        <w:ind w:left="1248"/>
      </w:pPr>
      <w:r>
        <w:rPr/>
        <w:pict>
          <v:shape style="position:absolute;margin-left:120.530006pt;margin-top:6.411106pt;width:67.850pt;height:13.3pt;mso-position-horizontal-relative:page;mso-position-vertical-relative:paragraph;z-index:16083456" coordorigin="2411,128" coordsize="1357,266" path="m3707,128l3090,128,3088,128,2963,128,2963,128,2411,128,2411,394,2963,394,2963,394,3088,394,3090,394,3707,394,3707,128xm3767,128l3707,128,3707,394,3767,394,3767,128xe" filled="true" fillcolor="#fdcaca" stroked="false">
            <v:path arrowok="t"/>
            <v:fill opacity="52428f" type="solid"/>
            <w10:wrap type="none"/>
          </v:shape>
        </w:pict>
      </w:r>
      <w:r>
        <w:rPr/>
        <w:pict>
          <v:shape style="position:absolute;margin-left:99.408005pt;margin-top:6.243105pt;width:16.55pt;height:13.5pt;mso-position-horizontal-relative:page;mso-position-vertical-relative:paragraph;z-index:16083968" coordorigin="1988,125" coordsize="331,270" path="m2319,125l2252,125,2252,128,1988,128,1988,394,2255,394,2255,392,2319,392,2319,125xe" filled="true" fillcolor="#fdcaca" stroked="false">
            <v:path arrowok="t"/>
            <v:fill opacity="52428f" type="solid"/>
            <w10:wrap type="none"/>
          </v:shape>
        </w:pict>
      </w:r>
      <w:r>
        <w:rPr/>
        <w:t>(a)  16</w:t>
      </w:r>
      <w:r>
        <w:rPr>
          <w:spacing w:val="-2"/>
        </w:rPr>
        <w:t> </w:t>
      </w:r>
      <w:r>
        <w:rPr/>
        <w:t>đƣờng</w:t>
      </w:r>
      <w:r>
        <w:rPr>
          <w:spacing w:val="-9"/>
        </w:rPr>
        <w:t> </w:t>
      </w:r>
      <w:r>
        <w:rPr/>
        <w:t>I/O</w:t>
        <w:tab/>
        <w:t>(b)</w:t>
      </w:r>
      <w:r>
        <w:rPr>
          <w:spacing w:val="-22"/>
        </w:rPr>
        <w:t> </w:t>
      </w:r>
      <w:r>
        <w:rPr/>
        <w:t>32</w:t>
      </w:r>
      <w:r>
        <w:rPr>
          <w:spacing w:val="-24"/>
        </w:rPr>
        <w:t> </w:t>
      </w:r>
      <w:r>
        <w:rPr/>
        <w:t>đƣờng</w:t>
      </w:r>
      <w:r>
        <w:rPr>
          <w:spacing w:val="-24"/>
        </w:rPr>
        <w:t> </w:t>
      </w:r>
      <w:r>
        <w:rPr/>
        <w:t>I/O</w:t>
      </w:r>
    </w:p>
    <w:p>
      <w:pPr>
        <w:pStyle w:val="BodyText"/>
        <w:tabs>
          <w:tab w:pos="5780" w:val="left" w:leader="none"/>
        </w:tabs>
        <w:spacing w:before="41"/>
        <w:ind w:left="1248"/>
      </w:pPr>
      <w:r>
        <w:rPr/>
        <w:t>(c) 8</w:t>
      </w:r>
      <w:r>
        <w:rPr>
          <w:spacing w:val="-28"/>
        </w:rPr>
        <w:t> </w:t>
      </w:r>
      <w:r>
        <w:rPr/>
        <w:t>đƣờng</w:t>
      </w:r>
      <w:r>
        <w:rPr>
          <w:spacing w:val="-12"/>
        </w:rPr>
        <w:t> </w:t>
      </w:r>
      <w:r>
        <w:rPr/>
        <w:t>I/O</w:t>
        <w:tab/>
        <w:t>(d)</w:t>
      </w:r>
      <w:r>
        <w:rPr>
          <w:spacing w:val="-22"/>
        </w:rPr>
        <w:t> </w:t>
      </w:r>
      <w:r>
        <w:rPr/>
        <w:t>24</w:t>
      </w:r>
      <w:r>
        <w:rPr>
          <w:spacing w:val="-26"/>
        </w:rPr>
        <w:t> </w:t>
      </w:r>
      <w:r>
        <w:rPr/>
        <w:t>đƣờng</w:t>
      </w:r>
      <w:r>
        <w:rPr>
          <w:spacing w:val="-22"/>
        </w:rPr>
        <w:t> </w:t>
      </w:r>
      <w:r>
        <w:rPr/>
        <w:t>I/O</w:t>
      </w:r>
    </w:p>
    <w:p>
      <w:pPr>
        <w:pStyle w:val="BodyText"/>
        <w:spacing w:before="161"/>
        <w:ind w:right="4022"/>
        <w:jc w:val="right"/>
      </w:pPr>
      <w:r>
        <w:rPr>
          <w:b/>
          <w:i/>
        </w:rPr>
        <w:t>Câu 5-20</w:t>
      </w:r>
      <w:r>
        <w:rPr/>
        <w:t>:  Trong mạch quét 8 led thì thời gian led sáng mỗi led</w:t>
      </w:r>
      <w:r>
        <w:rPr>
          <w:spacing w:val="17"/>
        </w:rPr>
        <w:t> </w:t>
      </w:r>
      <w:r>
        <w:rPr>
          <w:spacing w:val="-4"/>
        </w:rPr>
        <w:t>là:</w:t>
      </w:r>
    </w:p>
    <w:p>
      <w:pPr>
        <w:pStyle w:val="BodyText"/>
        <w:tabs>
          <w:tab w:pos="4532" w:val="left" w:leader="none"/>
        </w:tabs>
        <w:spacing w:before="122"/>
        <w:ind w:right="4027"/>
        <w:jc w:val="right"/>
      </w:pPr>
      <w:r>
        <w:rPr/>
        <w:t>(a)   1/8</w:t>
      </w:r>
      <w:r>
        <w:rPr>
          <w:spacing w:val="-26"/>
        </w:rPr>
        <w:t> </w:t>
      </w:r>
      <w:r>
        <w:rPr/>
        <w:t>chu</w:t>
      </w:r>
      <w:r>
        <w:rPr>
          <w:spacing w:val="1"/>
        </w:rPr>
        <w:t> </w:t>
      </w:r>
      <w:r>
        <w:rPr>
          <w:spacing w:val="2"/>
        </w:rPr>
        <w:t>kỳ</w:t>
        <w:tab/>
      </w:r>
      <w:r>
        <w:rPr/>
        <w:t>(b) 7/8 chu</w:t>
      </w:r>
      <w:r>
        <w:rPr>
          <w:spacing w:val="-1"/>
        </w:rPr>
        <w:t> </w:t>
      </w:r>
      <w:r>
        <w:rPr>
          <w:spacing w:val="2"/>
        </w:rPr>
        <w:t>kỳ</w:t>
      </w:r>
    </w:p>
    <w:p>
      <w:pPr>
        <w:pStyle w:val="BodyText"/>
        <w:tabs>
          <w:tab w:pos="4532" w:val="left" w:leader="none"/>
        </w:tabs>
        <w:spacing w:before="41"/>
        <w:ind w:right="4027"/>
        <w:jc w:val="right"/>
      </w:pPr>
      <w:r>
        <w:rPr/>
        <w:t>(c) 1/4</w:t>
      </w:r>
      <w:r>
        <w:rPr>
          <w:spacing w:val="-1"/>
        </w:rPr>
        <w:t> </w:t>
      </w:r>
      <w:r>
        <w:rPr/>
        <w:t>chu</w:t>
      </w:r>
      <w:r>
        <w:rPr>
          <w:spacing w:val="1"/>
        </w:rPr>
        <w:t> </w:t>
      </w:r>
      <w:r>
        <w:rPr>
          <w:spacing w:val="2"/>
        </w:rPr>
        <w:t>kỳ</w:t>
        <w:tab/>
      </w:r>
      <w:r>
        <w:rPr/>
        <w:t>(d) 8/7 chu</w:t>
      </w:r>
      <w:r>
        <w:rPr>
          <w:spacing w:val="-1"/>
        </w:rPr>
        <w:t> </w:t>
      </w:r>
      <w:r>
        <w:rPr>
          <w:spacing w:val="2"/>
        </w:rPr>
        <w:t>kỳ</w:t>
      </w:r>
    </w:p>
    <w:p>
      <w:pPr>
        <w:pStyle w:val="BodyText"/>
        <w:spacing w:before="161"/>
        <w:ind w:left="676"/>
      </w:pPr>
      <w:r>
        <w:rPr>
          <w:b/>
          <w:i/>
        </w:rPr>
        <w:t>Câu 5-21</w:t>
      </w:r>
      <w:r>
        <w:rPr/>
        <w:t>: Trong mạch quét 8 led thì thời gian led tắt mỗi led là:</w:t>
      </w:r>
    </w:p>
    <w:p>
      <w:pPr>
        <w:pStyle w:val="BodyText"/>
        <w:tabs>
          <w:tab w:pos="5780" w:val="left" w:leader="none"/>
        </w:tabs>
        <w:spacing w:before="123"/>
        <w:ind w:left="1248"/>
      </w:pPr>
      <w:r>
        <w:rPr/>
        <w:t>(a)   1/8</w:t>
      </w:r>
      <w:r>
        <w:rPr>
          <w:spacing w:val="-26"/>
        </w:rPr>
        <w:t> </w:t>
      </w:r>
      <w:r>
        <w:rPr/>
        <w:t>chu</w:t>
      </w:r>
      <w:r>
        <w:rPr>
          <w:spacing w:val="1"/>
        </w:rPr>
        <w:t> </w:t>
      </w:r>
      <w:r>
        <w:rPr>
          <w:spacing w:val="2"/>
        </w:rPr>
        <w:t>kỳ</w:t>
        <w:tab/>
      </w:r>
      <w:r>
        <w:rPr/>
        <w:t>(b) 7/8 chu</w:t>
      </w:r>
      <w:r>
        <w:rPr>
          <w:spacing w:val="-1"/>
        </w:rPr>
        <w:t> </w:t>
      </w:r>
      <w:r>
        <w:rPr>
          <w:spacing w:val="2"/>
        </w:rPr>
        <w:t>kỳ</w:t>
      </w:r>
    </w:p>
    <w:p>
      <w:pPr>
        <w:pStyle w:val="BodyText"/>
        <w:tabs>
          <w:tab w:pos="5780" w:val="left" w:leader="none"/>
        </w:tabs>
        <w:spacing w:before="41"/>
        <w:ind w:left="1248"/>
      </w:pPr>
      <w:r>
        <w:rPr/>
        <w:t>(c) 1/4</w:t>
      </w:r>
      <w:r>
        <w:rPr>
          <w:spacing w:val="-1"/>
        </w:rPr>
        <w:t> </w:t>
      </w:r>
      <w:r>
        <w:rPr/>
        <w:t>chu</w:t>
      </w:r>
      <w:r>
        <w:rPr>
          <w:spacing w:val="1"/>
        </w:rPr>
        <w:t> </w:t>
      </w:r>
      <w:r>
        <w:rPr>
          <w:spacing w:val="2"/>
        </w:rPr>
        <w:t>kỳ</w:t>
        <w:tab/>
      </w:r>
      <w:r>
        <w:rPr/>
        <w:t>(d) 8/7 chu</w:t>
      </w:r>
      <w:r>
        <w:rPr>
          <w:spacing w:val="-1"/>
        </w:rPr>
        <w:t> </w:t>
      </w:r>
      <w:r>
        <w:rPr>
          <w:spacing w:val="2"/>
        </w:rPr>
        <w:t>kỳ</w:t>
      </w:r>
    </w:p>
    <w:p>
      <w:pPr>
        <w:pStyle w:val="BodyText"/>
        <w:spacing w:before="160"/>
        <w:ind w:left="676"/>
      </w:pPr>
      <w:r>
        <w:rPr>
          <w:b/>
          <w:i/>
        </w:rPr>
        <w:t>Câu 5-22</w:t>
      </w:r>
      <w:r>
        <w:rPr/>
        <w:t>: Mã 7 đoạn số 9 của led anode chung là:</w:t>
      </w:r>
    </w:p>
    <w:p>
      <w:pPr>
        <w:pStyle w:val="BodyText"/>
        <w:spacing w:before="118"/>
        <w:ind w:left="1248"/>
      </w:pPr>
      <w:r>
        <w:rPr/>
        <w:pict>
          <v:shape style="position:absolute;margin-left:326.040009pt;margin-top:6.411122pt;width:44.1pt;height:13.3pt;mso-position-horizontal-relative:page;mso-position-vertical-relative:paragraph;z-index:16089088" type="#_x0000_t202" filled="true" fillcolor="#fdcaca" stroked="false">
            <v:textbox inset="0,0,0,0">
              <w:txbxContent>
                <w:p>
                  <w:pPr>
                    <w:pStyle w:val="BodyText"/>
                    <w:spacing w:line="266" w:lineRule="exact"/>
                  </w:pPr>
                  <w:r>
                    <w:rPr/>
                    <w:t>(b) 0x90</w:t>
                  </w:r>
                </w:p>
              </w:txbxContent>
            </v:textbox>
            <v:fill opacity="52428f" type="solid"/>
            <w10:wrap type="none"/>
          </v:shape>
        </w:pict>
      </w:r>
      <w:r>
        <w:rPr/>
        <w:t>(a) 0xF9</w:t>
      </w:r>
    </w:p>
    <w:p>
      <w:pPr>
        <w:pStyle w:val="BodyText"/>
        <w:tabs>
          <w:tab w:pos="5780" w:val="left" w:leader="none"/>
        </w:tabs>
        <w:spacing w:before="41"/>
        <w:ind w:left="1248"/>
      </w:pPr>
      <w:r>
        <w:rPr/>
        <w:t>(c)</w:t>
      </w:r>
      <w:r>
        <w:rPr>
          <w:spacing w:val="2"/>
        </w:rPr>
        <w:t> </w:t>
      </w:r>
      <w:r>
        <w:rPr/>
        <w:t>0x80</w:t>
        <w:tab/>
        <w:t>(d)</w:t>
      </w:r>
      <w:r>
        <w:rPr>
          <w:spacing w:val="4"/>
        </w:rPr>
        <w:t> </w:t>
      </w:r>
      <w:r>
        <w:rPr>
          <w:spacing w:val="-3"/>
        </w:rPr>
        <w:t>0xF0</w:t>
      </w:r>
    </w:p>
    <w:p>
      <w:pPr>
        <w:spacing w:after="0"/>
        <w:sectPr>
          <w:type w:val="continuous"/>
          <w:pgSz w:w="11910" w:h="16840"/>
          <w:pgMar w:top="520" w:bottom="280" w:left="740" w:right="0"/>
        </w:sectPr>
      </w:pPr>
    </w:p>
    <w:p>
      <w:pPr>
        <w:pStyle w:val="BodyText"/>
        <w:spacing w:line="268" w:lineRule="exact"/>
        <w:ind w:left="676"/>
      </w:pPr>
      <w:r>
        <w:rPr>
          <w:b/>
          <w:i/>
        </w:rPr>
        <w:t>Câu 5-23</w:t>
      </w:r>
      <w:r>
        <w:rPr/>
        <w:t>: Mã 7 đoạn số hex F của led anode chung là:</w:t>
      </w:r>
    </w:p>
    <w:p>
      <w:pPr>
        <w:spacing w:after="0" w:line="268" w:lineRule="exact"/>
        <w:sectPr>
          <w:headerReference w:type="even" r:id="rId573"/>
          <w:footerReference w:type="even" r:id="rId574"/>
          <w:pgSz w:w="11910" w:h="16840"/>
          <w:pgMar w:header="283" w:footer="491" w:top="640" w:bottom="680" w:left="740" w:right="0"/>
          <w:pgNumType w:start="102"/>
        </w:sectPr>
      </w:pPr>
    </w:p>
    <w:p>
      <w:pPr>
        <w:pStyle w:val="BodyText"/>
        <w:spacing w:before="122"/>
        <w:ind w:left="1248"/>
      </w:pPr>
      <w:r>
        <w:rPr/>
        <w:pict>
          <v:shape style="position:absolute;margin-left:99.408005pt;margin-top:6.443117pt;width:16.55pt;height:13.5pt;mso-position-horizontal-relative:page;mso-position-vertical-relative:paragraph;z-index:16092160" coordorigin="1988,129" coordsize="331,270" path="m2319,129l2252,129,2252,132,1988,132,1988,398,2255,398,2255,396,2319,396,2319,129xe" filled="true" fillcolor="#fdcaca" stroked="false">
            <v:path arrowok="t"/>
            <v:fill opacity="52428f" type="solid"/>
            <w10:wrap type="none"/>
          </v:shape>
        </w:pict>
      </w:r>
      <w:r>
        <w:rPr/>
        <w:pict>
          <v:shape style="position:absolute;margin-left:120.529999pt;margin-top:6.611154pt;width:28.45pt;height:13.3pt;mso-position-horizontal-relative:page;mso-position-vertical-relative:paragraph;z-index:16092672" type="#_x0000_t202" filled="true" fillcolor="#fdcaca" stroked="false">
            <v:textbox inset="0,0,0,0">
              <w:txbxContent>
                <w:p>
                  <w:pPr>
                    <w:pStyle w:val="BodyText"/>
                    <w:spacing w:line="266" w:lineRule="exact"/>
                  </w:pPr>
                  <w:r>
                    <w:rPr/>
                    <w:t>0x8E</w:t>
                  </w:r>
                </w:p>
              </w:txbxContent>
            </v:textbox>
            <v:fill opacity="52428f" type="solid"/>
            <w10:wrap type="none"/>
          </v:shape>
        </w:pict>
      </w:r>
      <w:r>
        <w:rPr/>
        <w:t>(a)</w:t>
      </w:r>
    </w:p>
    <w:p>
      <w:pPr>
        <w:pStyle w:val="BodyText"/>
        <w:spacing w:before="41"/>
        <w:ind w:left="1248"/>
      </w:pPr>
      <w:r>
        <w:rPr/>
        <w:t>(c) 0xF8</w:t>
      </w:r>
    </w:p>
    <w:p>
      <w:pPr>
        <w:pStyle w:val="ListParagraph"/>
        <w:numPr>
          <w:ilvl w:val="0"/>
          <w:numId w:val="78"/>
        </w:numPr>
        <w:tabs>
          <w:tab w:pos="1589" w:val="left" w:leader="none"/>
        </w:tabs>
        <w:spacing w:line="240" w:lineRule="auto" w:before="122" w:after="0"/>
        <w:ind w:left="1588" w:right="0" w:hanging="341"/>
        <w:jc w:val="left"/>
        <w:rPr>
          <w:sz w:val="24"/>
        </w:rPr>
      </w:pPr>
      <w:r>
        <w:rPr>
          <w:w w:val="99"/>
          <w:sz w:val="24"/>
        </w:rPr>
        <w:br w:type="column"/>
      </w:r>
      <w:r>
        <w:rPr>
          <w:sz w:val="24"/>
        </w:rPr>
        <w:t>0xE8</w:t>
      </w:r>
    </w:p>
    <w:p>
      <w:pPr>
        <w:pStyle w:val="BodyText"/>
        <w:spacing w:before="41"/>
        <w:ind w:left="1248"/>
      </w:pPr>
      <w:r>
        <w:rPr/>
        <w:t>(d) 0xFE</w:t>
      </w:r>
    </w:p>
    <w:p>
      <w:pPr>
        <w:spacing w:after="0"/>
        <w:sectPr>
          <w:type w:val="continuous"/>
          <w:pgSz w:w="11910" w:h="16840"/>
          <w:pgMar w:top="520" w:bottom="280" w:left="740" w:right="0"/>
          <w:cols w:num="2" w:equalWidth="0">
            <w:col w:w="2101" w:space="2432"/>
            <w:col w:w="6637"/>
          </w:cols>
        </w:sectPr>
      </w:pPr>
    </w:p>
    <w:p>
      <w:pPr>
        <w:pStyle w:val="BodyText"/>
        <w:spacing w:before="3"/>
        <w:rPr>
          <w:sz w:val="29"/>
        </w:r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0000ff" stroked="false">
              <v:fill type="solid"/>
            </v:rect>
          </v:group>
        </w:pict>
      </w:r>
      <w:r>
        <w:rPr>
          <w:sz w:val="20"/>
        </w:rPr>
      </w:r>
    </w:p>
    <w:p>
      <w:pPr>
        <w:spacing w:after="0"/>
        <w:rPr>
          <w:sz w:val="20"/>
        </w:rPr>
        <w:sectPr>
          <w:type w:val="continuous"/>
          <w:pgSz w:w="11910" w:h="16840"/>
          <w:pgMar w:top="520" w:bottom="28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pStyle w:val="Heading1"/>
        <w:rPr>
          <w:i/>
        </w:rPr>
      </w:pPr>
      <w:r>
        <w:rPr/>
        <w:drawing>
          <wp:anchor distT="0" distB="0" distL="0" distR="0" allowOverlap="1" layoutInCell="1" locked="0" behindDoc="0" simplePos="0" relativeHeight="713">
            <wp:simplePos x="0" y="0"/>
            <wp:positionH relativeFrom="page">
              <wp:posOffset>2413635</wp:posOffset>
            </wp:positionH>
            <wp:positionV relativeFrom="paragraph">
              <wp:posOffset>399946</wp:posOffset>
            </wp:positionV>
            <wp:extent cx="1427900" cy="404812"/>
            <wp:effectExtent l="0" t="0" r="0" b="0"/>
            <wp:wrapTopAndBottom/>
            <wp:docPr id="143" name="image91.png"/>
            <wp:cNvGraphicFramePr>
              <a:graphicFrameLocks noChangeAspect="1"/>
            </wp:cNvGraphicFramePr>
            <a:graphic>
              <a:graphicData uri="http://schemas.openxmlformats.org/drawingml/2006/picture">
                <pic:pic>
                  <pic:nvPicPr>
                    <pic:cNvPr id="144" name="image91.png"/>
                    <pic:cNvPicPr/>
                  </pic:nvPicPr>
                  <pic:blipFill>
                    <a:blip r:embed="rId144" cstate="print"/>
                    <a:stretch>
                      <a:fillRect/>
                    </a:stretch>
                  </pic:blipFill>
                  <pic:spPr>
                    <a:xfrm>
                      <a:off x="0" y="0"/>
                      <a:ext cx="1427900" cy="404812"/>
                    </a:xfrm>
                    <a:prstGeom prst="rect">
                      <a:avLst/>
                    </a:prstGeom>
                  </pic:spPr>
                </pic:pic>
              </a:graphicData>
            </a:graphic>
          </wp:anchor>
        </w:drawing>
      </w:r>
      <w:r>
        <w:rPr/>
        <w:drawing>
          <wp:anchor distT="0" distB="0" distL="0" distR="0" allowOverlap="1" layoutInCell="1" locked="0" behindDoc="0" simplePos="0" relativeHeight="714">
            <wp:simplePos x="0" y="0"/>
            <wp:positionH relativeFrom="page">
              <wp:posOffset>3887596</wp:posOffset>
            </wp:positionH>
            <wp:positionV relativeFrom="paragraph">
              <wp:posOffset>381404</wp:posOffset>
            </wp:positionV>
            <wp:extent cx="3174154" cy="461962"/>
            <wp:effectExtent l="0" t="0" r="0" b="0"/>
            <wp:wrapTopAndBottom/>
            <wp:docPr id="145" name="image92.png"/>
            <wp:cNvGraphicFramePr>
              <a:graphicFrameLocks noChangeAspect="1"/>
            </wp:cNvGraphicFramePr>
            <a:graphic>
              <a:graphicData uri="http://schemas.openxmlformats.org/drawingml/2006/picture">
                <pic:pic>
                  <pic:nvPicPr>
                    <pic:cNvPr id="146" name="image92.png"/>
                    <pic:cNvPicPr/>
                  </pic:nvPicPr>
                  <pic:blipFill>
                    <a:blip r:embed="rId145" cstate="print"/>
                    <a:stretch>
                      <a:fillRect/>
                    </a:stretch>
                  </pic:blipFill>
                  <pic:spPr>
                    <a:xfrm>
                      <a:off x="0" y="0"/>
                      <a:ext cx="3174154" cy="461962"/>
                    </a:xfrm>
                    <a:prstGeom prst="rect">
                      <a:avLst/>
                    </a:prstGeom>
                  </pic:spPr>
                </pic:pic>
              </a:graphicData>
            </a:graphic>
          </wp:anchor>
        </w:drawing>
      </w:r>
      <w:r>
        <w:rPr/>
        <w:drawing>
          <wp:anchor distT="0" distB="0" distL="0" distR="0" allowOverlap="1" layoutInCell="1" locked="0" behindDoc="0" simplePos="0" relativeHeight="715">
            <wp:simplePos x="0" y="0"/>
            <wp:positionH relativeFrom="page">
              <wp:posOffset>3016885</wp:posOffset>
            </wp:positionH>
            <wp:positionV relativeFrom="paragraph">
              <wp:posOffset>1021484</wp:posOffset>
            </wp:positionV>
            <wp:extent cx="1532760" cy="461962"/>
            <wp:effectExtent l="0" t="0" r="0" b="0"/>
            <wp:wrapTopAndBottom/>
            <wp:docPr id="147" name="image448.png"/>
            <wp:cNvGraphicFramePr>
              <a:graphicFrameLocks noChangeAspect="1"/>
            </wp:cNvGraphicFramePr>
            <a:graphic>
              <a:graphicData uri="http://schemas.openxmlformats.org/drawingml/2006/picture">
                <pic:pic>
                  <pic:nvPicPr>
                    <pic:cNvPr id="148" name="image448.png"/>
                    <pic:cNvPicPr/>
                  </pic:nvPicPr>
                  <pic:blipFill>
                    <a:blip r:embed="rId577" cstate="print"/>
                    <a:stretch>
                      <a:fillRect/>
                    </a:stretch>
                  </pic:blipFill>
                  <pic:spPr>
                    <a:xfrm>
                      <a:off x="0" y="0"/>
                      <a:ext cx="1532760" cy="461962"/>
                    </a:xfrm>
                    <a:prstGeom prst="rect">
                      <a:avLst/>
                    </a:prstGeom>
                  </pic:spPr>
                </pic:pic>
              </a:graphicData>
            </a:graphic>
          </wp:anchor>
        </w:drawing>
      </w:r>
      <w:r>
        <w:rPr/>
        <w:pict>
          <v:group style="position:absolute;margin-left:365.309998pt;margin-top:96.371857pt;width:12.95pt;height:12.1pt;mso-position-horizontal-relative:page;mso-position-vertical-relative:paragraph;z-index:-15362048;mso-wrap-distance-left:0;mso-wrap-distance-right:0" coordorigin="7306,1927" coordsize="259,242">
            <v:shape style="position:absolute;left:7361;top:1982;width:189;height:172" type="#_x0000_t75" stroked="false">
              <v:imagedata r:id="rId578" o:title=""/>
            </v:shape>
            <v:shape style="position:absolute;left:7346;top:1967;width:219;height:202" type="#_x0000_t75" stroked="false">
              <v:imagedata r:id="rId579" o:title=""/>
            </v:shape>
            <v:shape style="position:absolute;left:7321;top:1942;width:189;height:172" type="#_x0000_t75" stroked="false">
              <v:imagedata r:id="rId580" o:title=""/>
            </v:shape>
            <v:shape style="position:absolute;left:7306;top:1927;width:219;height:202" type="#_x0000_t75" stroked="false">
              <v:imagedata r:id="rId581" o:title=""/>
            </v:shape>
            <w10:wrap type="topAndBottom"/>
          </v:group>
        </w:pict>
      </w:r>
      <w:r>
        <w:rPr/>
        <w:drawing>
          <wp:anchor distT="0" distB="0" distL="0" distR="0" allowOverlap="1" layoutInCell="1" locked="0" behindDoc="0" simplePos="0" relativeHeight="717">
            <wp:simplePos x="0" y="0"/>
            <wp:positionH relativeFrom="page">
              <wp:posOffset>4890134</wp:posOffset>
            </wp:positionH>
            <wp:positionV relativeFrom="paragraph">
              <wp:posOffset>1021484</wp:posOffset>
            </wp:positionV>
            <wp:extent cx="2304984" cy="461962"/>
            <wp:effectExtent l="0" t="0" r="0" b="0"/>
            <wp:wrapTopAndBottom/>
            <wp:docPr id="149" name="image453.png"/>
            <wp:cNvGraphicFramePr>
              <a:graphicFrameLocks noChangeAspect="1"/>
            </wp:cNvGraphicFramePr>
            <a:graphic>
              <a:graphicData uri="http://schemas.openxmlformats.org/drawingml/2006/picture">
                <pic:pic>
                  <pic:nvPicPr>
                    <pic:cNvPr id="150" name="image453.png"/>
                    <pic:cNvPicPr/>
                  </pic:nvPicPr>
                  <pic:blipFill>
                    <a:blip r:embed="rId582" cstate="print"/>
                    <a:stretch>
                      <a:fillRect/>
                    </a:stretch>
                  </pic:blipFill>
                  <pic:spPr>
                    <a:xfrm>
                      <a:off x="0" y="0"/>
                      <a:ext cx="2304984" cy="461962"/>
                    </a:xfrm>
                    <a:prstGeom prst="rect">
                      <a:avLst/>
                    </a:prstGeom>
                  </pic:spPr>
                </pic:pic>
              </a:graphicData>
            </a:graphic>
          </wp:anchor>
        </w:drawing>
      </w:r>
      <w:r>
        <w:rPr/>
        <w:pict>
          <v:rect style="position:absolute;margin-left:69.384003pt;margin-top:131.641861pt;width:499.15pt;height:14.4pt;mso-position-horizontal-relative:page;mso-position-vertical-relative:paragraph;z-index:-15361024;mso-wrap-distance-left:0;mso-wrap-distance-right:0" filled="true" fillcolor="#cc99ff" stroked="false">
            <v:fill type="solid"/>
            <w10:wrap type="topAndBottom"/>
          </v:rect>
        </w:pict>
      </w:r>
      <w:bookmarkStart w:name="PIC16F887_VXL_CHAPTER_06_VDK_TIMER_COUNT" w:id="28"/>
      <w:bookmarkEnd w:id="28"/>
      <w:r>
        <w:rPr>
          <w:b w:val="0"/>
          <w:i w:val="0"/>
        </w:rPr>
      </w:r>
      <w:r>
        <w:rPr>
          <w:i/>
          <w:color w:val="FF0000"/>
        </w:rPr>
        <w:t>Chöông 6</w:t>
      </w:r>
    </w:p>
    <w:p>
      <w:pPr>
        <w:pStyle w:val="BodyText"/>
        <w:spacing w:before="5"/>
        <w:rPr>
          <w:b/>
          <w:i/>
          <w:sz w:val="18"/>
        </w:rPr>
      </w:pPr>
    </w:p>
    <w:p>
      <w:pPr>
        <w:pStyle w:val="BodyText"/>
        <w:spacing w:before="10"/>
        <w:rPr>
          <w:b/>
          <w:i/>
          <w:sz w:val="19"/>
        </w:rPr>
      </w:pPr>
    </w:p>
    <w:p>
      <w:pPr>
        <w:pStyle w:val="Heading3"/>
        <w:numPr>
          <w:ilvl w:val="0"/>
          <w:numId w:val="79"/>
        </w:numPr>
        <w:tabs>
          <w:tab w:pos="1036" w:val="left" w:leader="none"/>
          <w:tab w:pos="1037" w:val="left" w:leader="none"/>
        </w:tabs>
        <w:spacing w:line="240" w:lineRule="auto" w:before="0" w:after="0"/>
        <w:ind w:left="1036" w:right="0" w:hanging="361"/>
        <w:jc w:val="left"/>
      </w:pPr>
      <w:r>
        <w:rPr/>
        <w:t>GIỚI</w:t>
      </w:r>
      <w:r>
        <w:rPr>
          <w:spacing w:val="1"/>
        </w:rPr>
        <w:t> </w:t>
      </w:r>
      <w:r>
        <w:rPr/>
        <w:t>THIỆU</w:t>
      </w:r>
    </w:p>
    <w:p>
      <w:pPr>
        <w:pStyle w:val="ListParagraph"/>
        <w:numPr>
          <w:ilvl w:val="0"/>
          <w:numId w:val="79"/>
        </w:numPr>
        <w:tabs>
          <w:tab w:pos="1036" w:val="left" w:leader="none"/>
          <w:tab w:pos="1037" w:val="left" w:leader="none"/>
        </w:tabs>
        <w:spacing w:line="319" w:lineRule="exact" w:before="0" w:after="0"/>
        <w:ind w:left="1036" w:right="0" w:hanging="361"/>
        <w:jc w:val="left"/>
        <w:rPr>
          <w:b/>
          <w:sz w:val="28"/>
        </w:rPr>
      </w:pPr>
      <w:r>
        <w:rPr>
          <w:b/>
          <w:sz w:val="28"/>
        </w:rPr>
        <w:t>KHẢO SÁT TIMER0 CỦA PIC</w:t>
      </w:r>
      <w:r>
        <w:rPr>
          <w:b/>
          <w:spacing w:val="6"/>
          <w:sz w:val="28"/>
        </w:rPr>
        <w:t> </w:t>
      </w:r>
      <w:r>
        <w:rPr>
          <w:b/>
          <w:sz w:val="28"/>
        </w:rPr>
        <w:t>16F887</w:t>
      </w:r>
    </w:p>
    <w:p>
      <w:pPr>
        <w:pStyle w:val="ListParagraph"/>
        <w:numPr>
          <w:ilvl w:val="1"/>
          <w:numId w:val="79"/>
        </w:numPr>
        <w:tabs>
          <w:tab w:pos="1809" w:val="left" w:leader="none"/>
          <w:tab w:pos="1810" w:val="left" w:leader="none"/>
        </w:tabs>
        <w:spacing w:line="273" w:lineRule="exact" w:before="0" w:after="0"/>
        <w:ind w:left="1809" w:right="0" w:hanging="567"/>
        <w:jc w:val="left"/>
        <w:rPr>
          <w:sz w:val="24"/>
        </w:rPr>
      </w:pPr>
      <w:r>
        <w:rPr>
          <w:sz w:val="24"/>
        </w:rPr>
        <w:t>NGẮT CỦA</w:t>
      </w:r>
      <w:r>
        <w:rPr>
          <w:spacing w:val="-1"/>
          <w:sz w:val="24"/>
        </w:rPr>
        <w:t> </w:t>
      </w:r>
      <w:r>
        <w:rPr>
          <w:sz w:val="24"/>
        </w:rPr>
        <w:t>TIMER0</w:t>
      </w:r>
    </w:p>
    <w:p>
      <w:pPr>
        <w:pStyle w:val="ListParagraph"/>
        <w:numPr>
          <w:ilvl w:val="1"/>
          <w:numId w:val="79"/>
        </w:numPr>
        <w:tabs>
          <w:tab w:pos="1809" w:val="left" w:leader="none"/>
          <w:tab w:pos="1810" w:val="left" w:leader="none"/>
        </w:tabs>
        <w:spacing w:line="275" w:lineRule="exact" w:before="2" w:after="0"/>
        <w:ind w:left="1809" w:right="0" w:hanging="567"/>
        <w:jc w:val="left"/>
        <w:rPr>
          <w:sz w:val="24"/>
        </w:rPr>
      </w:pPr>
      <w:r>
        <w:rPr>
          <w:sz w:val="24"/>
        </w:rPr>
        <w:t>TIMER0 ĐẾM XUNG</w:t>
      </w:r>
      <w:r>
        <w:rPr>
          <w:spacing w:val="-3"/>
          <w:sz w:val="24"/>
        </w:rPr>
        <w:t> </w:t>
      </w:r>
      <w:r>
        <w:rPr>
          <w:sz w:val="24"/>
        </w:rPr>
        <w:t>NGOẠI</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BỘ CHIA</w:t>
      </w:r>
      <w:r>
        <w:rPr>
          <w:spacing w:val="-4"/>
          <w:sz w:val="24"/>
        </w:rPr>
        <w:t> </w:t>
      </w:r>
      <w:r>
        <w:rPr>
          <w:sz w:val="24"/>
        </w:rPr>
        <w:t>TRƯỚC</w:t>
      </w:r>
    </w:p>
    <w:p>
      <w:pPr>
        <w:pStyle w:val="Heading3"/>
        <w:numPr>
          <w:ilvl w:val="0"/>
          <w:numId w:val="79"/>
        </w:numPr>
        <w:tabs>
          <w:tab w:pos="1036" w:val="left" w:leader="none"/>
          <w:tab w:pos="1037" w:val="left" w:leader="none"/>
        </w:tabs>
        <w:spacing w:line="319" w:lineRule="exact" w:before="8" w:after="0"/>
        <w:ind w:left="1036" w:right="0" w:hanging="361"/>
        <w:jc w:val="left"/>
      </w:pPr>
      <w:r>
        <w:rPr/>
        <w:t>KHẢO SÁT TIMER1 CỦA PIC</w:t>
      </w:r>
      <w:r>
        <w:rPr>
          <w:spacing w:val="6"/>
        </w:rPr>
        <w:t> </w:t>
      </w:r>
      <w:r>
        <w:rPr/>
        <w:t>16F887</w:t>
      </w:r>
    </w:p>
    <w:p>
      <w:pPr>
        <w:pStyle w:val="ListParagraph"/>
        <w:numPr>
          <w:ilvl w:val="1"/>
          <w:numId w:val="79"/>
        </w:numPr>
        <w:tabs>
          <w:tab w:pos="1809" w:val="left" w:leader="none"/>
          <w:tab w:pos="1810" w:val="left" w:leader="none"/>
        </w:tabs>
        <w:spacing w:line="272" w:lineRule="exact" w:before="0" w:after="0"/>
        <w:ind w:left="1809" w:right="0" w:hanging="567"/>
        <w:jc w:val="left"/>
        <w:rPr>
          <w:sz w:val="24"/>
        </w:rPr>
      </w:pPr>
      <w:r>
        <w:rPr>
          <w:sz w:val="24"/>
        </w:rPr>
        <w:t>TIMER1 Ở CHẾ ĐỘ ĐỊNH THỜI</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TIMER1 Ở CHẾ ĐỘ ĐẾM XUNG</w:t>
      </w:r>
      <w:r>
        <w:rPr>
          <w:spacing w:val="4"/>
          <w:sz w:val="24"/>
        </w:rPr>
        <w:t> </w:t>
      </w:r>
      <w:r>
        <w:rPr>
          <w:sz w:val="24"/>
        </w:rPr>
        <w:t>NGOẠI</w:t>
      </w:r>
    </w:p>
    <w:p>
      <w:pPr>
        <w:pStyle w:val="ListParagraph"/>
        <w:numPr>
          <w:ilvl w:val="1"/>
          <w:numId w:val="79"/>
        </w:numPr>
        <w:tabs>
          <w:tab w:pos="1809" w:val="left" w:leader="none"/>
          <w:tab w:pos="1810" w:val="left" w:leader="none"/>
        </w:tabs>
        <w:spacing w:line="275" w:lineRule="exact" w:before="3" w:after="0"/>
        <w:ind w:left="1809" w:right="0" w:hanging="567"/>
        <w:jc w:val="left"/>
        <w:rPr>
          <w:sz w:val="24"/>
        </w:rPr>
      </w:pPr>
      <w:r>
        <w:rPr>
          <w:sz w:val="24"/>
        </w:rPr>
        <w:t>HOẠT ĐỘNG CỦA TIMER1 Ở CHẾ ĐỘ COUNTER ĐỒNG</w:t>
      </w:r>
      <w:r>
        <w:rPr>
          <w:spacing w:val="3"/>
          <w:sz w:val="24"/>
        </w:rPr>
        <w:t> </w:t>
      </w:r>
      <w:r>
        <w:rPr>
          <w:sz w:val="24"/>
        </w:rPr>
        <w:t>BỘ</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HOẠT ĐỘNG CỦA TIMER1 Ở CHẾ ĐỘ COUNTER </w:t>
      </w:r>
      <w:r>
        <w:rPr>
          <w:spacing w:val="-3"/>
          <w:sz w:val="24"/>
        </w:rPr>
        <w:t>BẤT </w:t>
      </w:r>
      <w:r>
        <w:rPr>
          <w:sz w:val="24"/>
        </w:rPr>
        <w:t>ĐỒNG</w:t>
      </w:r>
      <w:r>
        <w:rPr>
          <w:spacing w:val="10"/>
          <w:sz w:val="24"/>
        </w:rPr>
        <w:t> </w:t>
      </w:r>
      <w:r>
        <w:rPr>
          <w:sz w:val="24"/>
        </w:rPr>
        <w:t>BỘ</w:t>
      </w:r>
    </w:p>
    <w:p>
      <w:pPr>
        <w:pStyle w:val="ListParagraph"/>
        <w:numPr>
          <w:ilvl w:val="1"/>
          <w:numId w:val="79"/>
        </w:numPr>
        <w:tabs>
          <w:tab w:pos="1809" w:val="left" w:leader="none"/>
          <w:tab w:pos="1810" w:val="left" w:leader="none"/>
        </w:tabs>
        <w:spacing w:line="275" w:lineRule="exact" w:before="2" w:after="0"/>
        <w:ind w:left="1809" w:right="0" w:hanging="567"/>
        <w:jc w:val="left"/>
        <w:rPr>
          <w:sz w:val="24"/>
        </w:rPr>
      </w:pPr>
      <w:r>
        <w:rPr>
          <w:sz w:val="24"/>
        </w:rPr>
        <w:t>ĐỌC VÀ GHI TIMER1 TRONG CHẾ ĐỘ ĐẾM KHÔNG ĐỒNG</w:t>
      </w:r>
      <w:r>
        <w:rPr>
          <w:spacing w:val="-9"/>
          <w:sz w:val="24"/>
        </w:rPr>
        <w:t> </w:t>
      </w:r>
      <w:r>
        <w:rPr>
          <w:sz w:val="24"/>
        </w:rPr>
        <w:t>BỘ</w:t>
      </w:r>
    </w:p>
    <w:p>
      <w:pPr>
        <w:pStyle w:val="ListParagraph"/>
        <w:numPr>
          <w:ilvl w:val="1"/>
          <w:numId w:val="79"/>
        </w:numPr>
        <w:tabs>
          <w:tab w:pos="1809" w:val="left" w:leader="none"/>
          <w:tab w:pos="1810" w:val="left" w:leader="none"/>
        </w:tabs>
        <w:spacing w:line="274" w:lineRule="exact" w:before="0" w:after="0"/>
        <w:ind w:left="1809" w:right="0" w:hanging="567"/>
        <w:jc w:val="left"/>
        <w:rPr>
          <w:sz w:val="24"/>
        </w:rPr>
      </w:pPr>
      <w:r>
        <w:rPr>
          <w:sz w:val="24"/>
        </w:rPr>
        <w:t>BỘ </w:t>
      </w:r>
      <w:r>
        <w:rPr>
          <w:spacing w:val="-3"/>
          <w:sz w:val="24"/>
        </w:rPr>
        <w:t>DAO </w:t>
      </w:r>
      <w:r>
        <w:rPr>
          <w:sz w:val="24"/>
        </w:rPr>
        <w:t>ĐỘNG CỦA</w:t>
      </w:r>
      <w:r>
        <w:rPr>
          <w:spacing w:val="2"/>
          <w:sz w:val="24"/>
        </w:rPr>
        <w:t> </w:t>
      </w:r>
      <w:r>
        <w:rPr>
          <w:sz w:val="24"/>
        </w:rPr>
        <w:t>TIMER1</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RESET TIMER1 SỬ DỤNG NGÕ RA CCP</w:t>
      </w:r>
      <w:r>
        <w:rPr>
          <w:spacing w:val="-3"/>
          <w:sz w:val="24"/>
        </w:rPr>
        <w:t> </w:t>
      </w:r>
      <w:r>
        <w:rPr>
          <w:sz w:val="24"/>
        </w:rPr>
        <w:t>TRIGGER</w:t>
      </w:r>
    </w:p>
    <w:p>
      <w:pPr>
        <w:pStyle w:val="ListParagraph"/>
        <w:numPr>
          <w:ilvl w:val="1"/>
          <w:numId w:val="79"/>
        </w:numPr>
        <w:tabs>
          <w:tab w:pos="1809" w:val="left" w:leader="none"/>
          <w:tab w:pos="1810" w:val="left" w:leader="none"/>
        </w:tabs>
        <w:spacing w:line="240" w:lineRule="auto" w:before="3" w:after="0"/>
        <w:ind w:left="1809" w:right="0" w:hanging="567"/>
        <w:jc w:val="left"/>
        <w:rPr>
          <w:sz w:val="24"/>
        </w:rPr>
      </w:pPr>
      <w:r>
        <w:rPr>
          <w:sz w:val="24"/>
        </w:rPr>
        <w:t>RESET </w:t>
      </w:r>
      <w:r>
        <w:rPr>
          <w:spacing w:val="-3"/>
          <w:sz w:val="24"/>
        </w:rPr>
        <w:t>CẶP </w:t>
      </w:r>
      <w:r>
        <w:rPr>
          <w:sz w:val="24"/>
        </w:rPr>
        <w:t>THANH GHI TMR1H, TMR1L CỦA</w:t>
      </w:r>
      <w:r>
        <w:rPr>
          <w:spacing w:val="4"/>
          <w:sz w:val="24"/>
        </w:rPr>
        <w:t> </w:t>
      </w:r>
      <w:r>
        <w:rPr>
          <w:sz w:val="24"/>
        </w:rPr>
        <w:t>TIMER1</w:t>
      </w:r>
    </w:p>
    <w:p>
      <w:pPr>
        <w:pStyle w:val="Heading3"/>
        <w:numPr>
          <w:ilvl w:val="0"/>
          <w:numId w:val="79"/>
        </w:numPr>
        <w:tabs>
          <w:tab w:pos="1036" w:val="left" w:leader="none"/>
          <w:tab w:pos="1037" w:val="left" w:leader="none"/>
        </w:tabs>
        <w:spacing w:line="319" w:lineRule="exact" w:before="4" w:after="0"/>
        <w:ind w:left="1036" w:right="0" w:hanging="361"/>
        <w:jc w:val="left"/>
      </w:pPr>
      <w:r>
        <w:rPr/>
        <w:t>KHẢO SÁT TIMER2 CỦA PIC</w:t>
      </w:r>
      <w:r>
        <w:rPr>
          <w:spacing w:val="4"/>
        </w:rPr>
        <w:t> </w:t>
      </w:r>
      <w:r>
        <w:rPr/>
        <w:t>16F887</w:t>
      </w:r>
    </w:p>
    <w:p>
      <w:pPr>
        <w:pStyle w:val="ListParagraph"/>
        <w:numPr>
          <w:ilvl w:val="1"/>
          <w:numId w:val="79"/>
        </w:numPr>
        <w:tabs>
          <w:tab w:pos="1809" w:val="left" w:leader="none"/>
          <w:tab w:pos="1810" w:val="left" w:leader="none"/>
        </w:tabs>
        <w:spacing w:line="273" w:lineRule="exact" w:before="0" w:after="0"/>
        <w:ind w:left="1809" w:right="0" w:hanging="567"/>
        <w:jc w:val="left"/>
        <w:rPr>
          <w:sz w:val="24"/>
        </w:rPr>
      </w:pPr>
      <w:r>
        <w:rPr>
          <w:sz w:val="24"/>
        </w:rPr>
        <w:t>BỘ CHIA TRƯỚC VÀ CHIA SAU CỦA</w:t>
      </w:r>
      <w:r>
        <w:rPr>
          <w:spacing w:val="-14"/>
          <w:sz w:val="24"/>
        </w:rPr>
        <w:t> </w:t>
      </w:r>
      <w:r>
        <w:rPr>
          <w:sz w:val="24"/>
        </w:rPr>
        <w:t>TIMER2</w:t>
      </w:r>
    </w:p>
    <w:p>
      <w:pPr>
        <w:pStyle w:val="ListParagraph"/>
        <w:numPr>
          <w:ilvl w:val="1"/>
          <w:numId w:val="79"/>
        </w:numPr>
        <w:tabs>
          <w:tab w:pos="1809" w:val="left" w:leader="none"/>
          <w:tab w:pos="1810" w:val="left" w:leader="none"/>
        </w:tabs>
        <w:spacing w:line="240" w:lineRule="auto" w:before="2" w:after="0"/>
        <w:ind w:left="1809" w:right="0" w:hanging="567"/>
        <w:jc w:val="left"/>
        <w:rPr>
          <w:sz w:val="24"/>
        </w:rPr>
      </w:pPr>
      <w:r>
        <w:rPr>
          <w:sz w:val="24"/>
        </w:rPr>
        <w:t>NGÕ RA CỦA</w:t>
      </w:r>
      <w:r>
        <w:rPr>
          <w:spacing w:val="-8"/>
          <w:sz w:val="24"/>
        </w:rPr>
        <w:t> </w:t>
      </w:r>
      <w:r>
        <w:rPr>
          <w:sz w:val="24"/>
        </w:rPr>
        <w:t>TMR2</w:t>
      </w:r>
    </w:p>
    <w:p>
      <w:pPr>
        <w:pStyle w:val="Heading3"/>
        <w:numPr>
          <w:ilvl w:val="0"/>
          <w:numId w:val="79"/>
        </w:numPr>
        <w:tabs>
          <w:tab w:pos="1036" w:val="left" w:leader="none"/>
          <w:tab w:pos="1037" w:val="left" w:leader="none"/>
        </w:tabs>
        <w:spacing w:line="319" w:lineRule="exact" w:before="3" w:after="0"/>
        <w:ind w:left="1036" w:right="0" w:hanging="361"/>
        <w:jc w:val="left"/>
      </w:pPr>
      <w:r>
        <w:rPr/>
        <w:t>CÁC LỆNH CỦA TIMER – COUNTER TRONG NGÔN NGỮ</w:t>
      </w:r>
      <w:r>
        <w:rPr>
          <w:spacing w:val="5"/>
        </w:rPr>
        <w:t> </w:t>
      </w:r>
      <w:r>
        <w:rPr/>
        <w:t>CCS-C</w:t>
      </w:r>
    </w:p>
    <w:p>
      <w:pPr>
        <w:pStyle w:val="ListParagraph"/>
        <w:numPr>
          <w:ilvl w:val="1"/>
          <w:numId w:val="79"/>
        </w:numPr>
        <w:tabs>
          <w:tab w:pos="1809" w:val="left" w:leader="none"/>
          <w:tab w:pos="1810" w:val="left" w:leader="none"/>
        </w:tabs>
        <w:spacing w:line="273" w:lineRule="exact" w:before="0" w:after="0"/>
        <w:ind w:left="1809" w:right="0" w:hanging="567"/>
        <w:jc w:val="left"/>
        <w:rPr>
          <w:sz w:val="24"/>
        </w:rPr>
      </w:pPr>
      <w:r>
        <w:rPr>
          <w:sz w:val="24"/>
        </w:rPr>
        <w:t>LỆNH</w:t>
      </w:r>
      <w:r>
        <w:rPr>
          <w:spacing w:val="-8"/>
          <w:sz w:val="24"/>
        </w:rPr>
        <w:t> </w:t>
      </w:r>
      <w:r>
        <w:rPr>
          <w:sz w:val="24"/>
        </w:rPr>
        <w:t>SETUP_TIMER_0(MODE)</w:t>
      </w:r>
    </w:p>
    <w:p>
      <w:pPr>
        <w:pStyle w:val="ListParagraph"/>
        <w:numPr>
          <w:ilvl w:val="1"/>
          <w:numId w:val="79"/>
        </w:numPr>
        <w:tabs>
          <w:tab w:pos="1809" w:val="left" w:leader="none"/>
          <w:tab w:pos="1810" w:val="left" w:leader="none"/>
        </w:tabs>
        <w:spacing w:line="275" w:lineRule="exact" w:before="3" w:after="0"/>
        <w:ind w:left="1809" w:right="0" w:hanging="567"/>
        <w:jc w:val="left"/>
        <w:rPr>
          <w:sz w:val="24"/>
        </w:rPr>
      </w:pPr>
      <w:r>
        <w:rPr>
          <w:sz w:val="24"/>
        </w:rPr>
        <w:t>LỆNH</w:t>
      </w:r>
      <w:r>
        <w:rPr>
          <w:spacing w:val="-8"/>
          <w:sz w:val="24"/>
        </w:rPr>
        <w:t> </w:t>
      </w:r>
      <w:r>
        <w:rPr>
          <w:sz w:val="24"/>
        </w:rPr>
        <w:t>SETUP_TIMER_1(MODE)</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LỆNH</w:t>
      </w:r>
      <w:r>
        <w:rPr>
          <w:spacing w:val="-8"/>
          <w:sz w:val="24"/>
        </w:rPr>
        <w:t> </w:t>
      </w:r>
      <w:r>
        <w:rPr>
          <w:sz w:val="24"/>
        </w:rPr>
        <w:t>SETUP_TIMER_2(MODE)</w:t>
      </w:r>
    </w:p>
    <w:p>
      <w:pPr>
        <w:pStyle w:val="ListParagraph"/>
        <w:numPr>
          <w:ilvl w:val="1"/>
          <w:numId w:val="79"/>
        </w:numPr>
        <w:tabs>
          <w:tab w:pos="1809" w:val="left" w:leader="none"/>
          <w:tab w:pos="1810" w:val="left" w:leader="none"/>
        </w:tabs>
        <w:spacing w:line="275" w:lineRule="exact" w:before="3" w:after="0"/>
        <w:ind w:left="1809" w:right="0" w:hanging="567"/>
        <w:jc w:val="left"/>
        <w:rPr>
          <w:sz w:val="24"/>
        </w:rPr>
      </w:pPr>
      <w:r>
        <w:rPr>
          <w:sz w:val="24"/>
        </w:rPr>
        <w:t>LỆNH SET_TIMERX(VALUE)</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LỆNH GET_TIMERX()</w:t>
      </w:r>
    </w:p>
    <w:p>
      <w:pPr>
        <w:pStyle w:val="ListParagraph"/>
        <w:numPr>
          <w:ilvl w:val="1"/>
          <w:numId w:val="79"/>
        </w:numPr>
        <w:tabs>
          <w:tab w:pos="1809" w:val="left" w:leader="none"/>
          <w:tab w:pos="1810" w:val="left" w:leader="none"/>
        </w:tabs>
        <w:spacing w:line="275" w:lineRule="exact" w:before="2" w:after="0"/>
        <w:ind w:left="1809" w:right="0" w:hanging="567"/>
        <w:jc w:val="left"/>
        <w:rPr>
          <w:sz w:val="24"/>
        </w:rPr>
      </w:pPr>
      <w:r>
        <w:rPr>
          <w:sz w:val="24"/>
        </w:rPr>
        <w:t>LỆNH SETUP_WDT(MODE)</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LỆNH RESTART_WDT()</w:t>
      </w:r>
    </w:p>
    <w:p>
      <w:pPr>
        <w:pStyle w:val="Heading3"/>
        <w:numPr>
          <w:ilvl w:val="0"/>
          <w:numId w:val="79"/>
        </w:numPr>
        <w:tabs>
          <w:tab w:pos="1036" w:val="left" w:leader="none"/>
          <w:tab w:pos="1037" w:val="left" w:leader="none"/>
        </w:tabs>
        <w:spacing w:line="322" w:lineRule="exact" w:before="9" w:after="0"/>
        <w:ind w:left="1036" w:right="0" w:hanging="361"/>
        <w:jc w:val="left"/>
      </w:pPr>
      <w:r>
        <w:rPr/>
        <w:t>CÁC ỨNG DỤNG ĐỊNH THỜI DÙNG</w:t>
      </w:r>
      <w:r>
        <w:rPr>
          <w:spacing w:val="12"/>
        </w:rPr>
        <w:t> </w:t>
      </w:r>
      <w:r>
        <w:rPr/>
        <w:t>TIMER</w:t>
      </w:r>
    </w:p>
    <w:p>
      <w:pPr>
        <w:pStyle w:val="ListParagraph"/>
        <w:numPr>
          <w:ilvl w:val="0"/>
          <w:numId w:val="79"/>
        </w:numPr>
        <w:tabs>
          <w:tab w:pos="1036" w:val="left" w:leader="none"/>
          <w:tab w:pos="1037" w:val="left" w:leader="none"/>
        </w:tabs>
        <w:spacing w:line="322" w:lineRule="exact" w:before="0" w:after="0"/>
        <w:ind w:left="1036" w:right="0" w:hanging="361"/>
        <w:jc w:val="left"/>
        <w:rPr>
          <w:b/>
          <w:sz w:val="28"/>
        </w:rPr>
      </w:pPr>
      <w:r>
        <w:rPr>
          <w:b/>
          <w:sz w:val="28"/>
        </w:rPr>
        <w:t>CÁC ỨNG DỤN ĐẾM XUNG NGOẠI DÙNG</w:t>
      </w:r>
      <w:r>
        <w:rPr>
          <w:b/>
          <w:spacing w:val="10"/>
          <w:sz w:val="28"/>
        </w:rPr>
        <w:t> </w:t>
      </w:r>
      <w:r>
        <w:rPr>
          <w:b/>
          <w:sz w:val="28"/>
        </w:rPr>
        <w:t>COUNTER</w:t>
      </w:r>
    </w:p>
    <w:p>
      <w:pPr>
        <w:pStyle w:val="ListParagraph"/>
        <w:numPr>
          <w:ilvl w:val="0"/>
          <w:numId w:val="79"/>
        </w:numPr>
        <w:tabs>
          <w:tab w:pos="1036" w:val="left" w:leader="none"/>
          <w:tab w:pos="1037" w:val="left" w:leader="none"/>
        </w:tabs>
        <w:spacing w:line="319" w:lineRule="exact" w:before="0" w:after="0"/>
        <w:ind w:left="1036" w:right="0" w:hanging="361"/>
        <w:jc w:val="left"/>
        <w:rPr>
          <w:b/>
          <w:sz w:val="28"/>
        </w:rPr>
      </w:pPr>
      <w:r>
        <w:rPr>
          <w:b/>
          <w:sz w:val="28"/>
        </w:rPr>
        <w:t>CÂU HỎI ÔN TẬP – TRẮC NGHIỆM - BÀI</w:t>
      </w:r>
      <w:r>
        <w:rPr>
          <w:b/>
          <w:spacing w:val="21"/>
          <w:sz w:val="28"/>
        </w:rPr>
        <w:t> </w:t>
      </w:r>
      <w:r>
        <w:rPr>
          <w:b/>
          <w:sz w:val="28"/>
        </w:rPr>
        <w:t>TẬP</w:t>
      </w:r>
    </w:p>
    <w:p>
      <w:pPr>
        <w:pStyle w:val="ListParagraph"/>
        <w:numPr>
          <w:ilvl w:val="1"/>
          <w:numId w:val="79"/>
        </w:numPr>
        <w:tabs>
          <w:tab w:pos="1809" w:val="left" w:leader="none"/>
          <w:tab w:pos="1810" w:val="left" w:leader="none"/>
        </w:tabs>
        <w:spacing w:line="272" w:lineRule="exact" w:before="0" w:after="0"/>
        <w:ind w:left="1809" w:right="0" w:hanging="567"/>
        <w:jc w:val="left"/>
        <w:rPr>
          <w:sz w:val="24"/>
        </w:rPr>
      </w:pPr>
      <w:r>
        <w:rPr>
          <w:sz w:val="24"/>
        </w:rPr>
        <w:t>CÂU HỎI ÔN</w:t>
      </w:r>
      <w:r>
        <w:rPr>
          <w:spacing w:val="4"/>
          <w:sz w:val="24"/>
        </w:rPr>
        <w:t> </w:t>
      </w:r>
      <w:r>
        <w:rPr>
          <w:sz w:val="24"/>
        </w:rPr>
        <w:t>TẬP</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CÂU HỎI MỞ</w:t>
      </w:r>
      <w:r>
        <w:rPr>
          <w:spacing w:val="5"/>
          <w:sz w:val="24"/>
        </w:rPr>
        <w:t> </w:t>
      </w:r>
      <w:r>
        <w:rPr>
          <w:sz w:val="24"/>
        </w:rPr>
        <w:t>RỘNG</w:t>
      </w:r>
    </w:p>
    <w:p>
      <w:pPr>
        <w:pStyle w:val="ListParagraph"/>
        <w:numPr>
          <w:ilvl w:val="1"/>
          <w:numId w:val="79"/>
        </w:numPr>
        <w:tabs>
          <w:tab w:pos="1809" w:val="left" w:leader="none"/>
          <w:tab w:pos="1810" w:val="left" w:leader="none"/>
        </w:tabs>
        <w:spacing w:line="275" w:lineRule="exact" w:before="3" w:after="0"/>
        <w:ind w:left="1809" w:right="0" w:hanging="567"/>
        <w:jc w:val="left"/>
        <w:rPr>
          <w:sz w:val="24"/>
        </w:rPr>
      </w:pPr>
      <w:r>
        <w:rPr>
          <w:sz w:val="24"/>
        </w:rPr>
        <w:t>CÂU HỎI TRẮC</w:t>
      </w:r>
      <w:r>
        <w:rPr>
          <w:spacing w:val="3"/>
          <w:sz w:val="24"/>
        </w:rPr>
        <w:t> </w:t>
      </w:r>
      <w:r>
        <w:rPr>
          <w:sz w:val="24"/>
        </w:rPr>
        <w:t>NGHIỆM</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pacing w:val="-3"/>
          <w:sz w:val="24"/>
        </w:rPr>
        <w:t>BÀI</w:t>
      </w:r>
      <w:r>
        <w:rPr>
          <w:spacing w:val="2"/>
          <w:sz w:val="24"/>
        </w:rPr>
        <w:t> </w:t>
      </w:r>
      <w:r>
        <w:rPr>
          <w:sz w:val="24"/>
        </w:rPr>
        <w:t>TẬP</w:t>
      </w:r>
    </w:p>
    <w:p>
      <w:pPr>
        <w:pStyle w:val="BodyText"/>
        <w:rPr>
          <w:sz w:val="20"/>
        </w:rPr>
      </w:pPr>
    </w:p>
    <w:p>
      <w:pPr>
        <w:pStyle w:val="BodyText"/>
        <w:rPr>
          <w:sz w:val="20"/>
        </w:rPr>
      </w:pPr>
    </w:p>
    <w:p>
      <w:pPr>
        <w:pStyle w:val="BodyText"/>
        <w:spacing w:before="3"/>
        <w:rPr>
          <w:sz w:val="19"/>
        </w:rPr>
      </w:pPr>
      <w:r>
        <w:rPr/>
        <w:pict>
          <v:rect style="position:absolute;margin-left:69.384003pt;margin-top:13.054105pt;width:499.15pt;height:14.4pt;mso-position-horizontal-relative:page;mso-position-vertical-relative:paragraph;z-index:-15360512;mso-wrap-distance-left:0;mso-wrap-distance-right:0" filled="true" fillcolor="#ffcc99" stroked="false">
            <v:fill type="solid"/>
            <w10:wrap type="topAndBottom"/>
          </v:rect>
        </w:pict>
      </w:r>
    </w:p>
    <w:p>
      <w:pPr>
        <w:spacing w:after="0"/>
        <w:rPr>
          <w:sz w:val="19"/>
        </w:rPr>
        <w:sectPr>
          <w:headerReference w:type="default" r:id="rId575"/>
          <w:footerReference w:type="default" r:id="rId576"/>
          <w:pgSz w:w="11910" w:h="16840"/>
          <w:pgMar w:header="0" w:footer="0" w:top="380" w:bottom="280" w:left="740" w:right="0"/>
        </w:sectPr>
      </w:pPr>
    </w:p>
    <w:p>
      <w:pPr>
        <w:pStyle w:val="Heading3"/>
        <w:numPr>
          <w:ilvl w:val="0"/>
          <w:numId w:val="80"/>
        </w:numPr>
        <w:tabs>
          <w:tab w:pos="1104" w:val="left" w:leader="none"/>
          <w:tab w:pos="1105" w:val="left" w:leader="none"/>
          <w:tab w:pos="10630" w:val="left" w:leader="none"/>
        </w:tabs>
        <w:spacing w:line="320" w:lineRule="exact" w:before="0" w:after="0"/>
        <w:ind w:left="1104" w:right="0" w:hanging="429"/>
        <w:jc w:val="left"/>
      </w:pPr>
      <w:r>
        <w:rPr>
          <w:shd w:fill="FFCC99" w:color="auto" w:val="clear"/>
        </w:rPr>
        <w:t>GIỚI</w:t>
      </w:r>
      <w:r>
        <w:rPr>
          <w:spacing w:val="-3"/>
          <w:shd w:fill="FFCC99" w:color="auto" w:val="clear"/>
        </w:rPr>
        <w:t> </w:t>
      </w:r>
      <w:r>
        <w:rPr>
          <w:shd w:fill="FFCC99" w:color="auto" w:val="clear"/>
        </w:rPr>
        <w:t>THIỆU</w:t>
        <w:tab/>
      </w:r>
    </w:p>
    <w:p>
      <w:pPr>
        <w:pStyle w:val="BodyText"/>
        <w:spacing w:line="242" w:lineRule="auto" w:before="171"/>
        <w:ind w:left="676" w:right="563" w:firstLine="566"/>
        <w:jc w:val="both"/>
      </w:pPr>
      <w:r>
        <w:rPr/>
        <w:t>Ở chương này khảo sát các timer/counter của các vi điều khiển, các timer/counter có chức năng đếm xung nội có chu kỳ đã biết để định thời điều khiển thiết bị theo thời gian, có thể đếm xung ngoại để đếm sự kiện như đếm số vòng dây quấn, đếm sản phẩm, đếm tiền, …</w:t>
      </w:r>
    </w:p>
    <w:p>
      <w:pPr>
        <w:pStyle w:val="BodyText"/>
        <w:spacing w:line="242" w:lineRule="auto" w:before="52"/>
        <w:ind w:left="676" w:right="570" w:firstLine="566"/>
        <w:jc w:val="both"/>
      </w:pPr>
      <w:r>
        <w:rPr/>
        <w:t>Timer có nhiều tiện ích trong điều khiển nên hầu hết các vi điều khiển đều tích hợp, ở chương này chúng ta sẽ khảo sát timer/counter và các ứng dụng.</w:t>
      </w:r>
    </w:p>
    <w:p>
      <w:pPr>
        <w:pStyle w:val="BodyText"/>
        <w:spacing w:before="120"/>
        <w:ind w:left="676" w:right="578" w:firstLine="600"/>
        <w:jc w:val="both"/>
      </w:pPr>
      <w:r>
        <w:rPr/>
        <w:t>Vi điều khiển PIC họ 16F887 có 3 timer T0, T1 và T2. T0 là timer/counter 8 bit, T1 là timer/counter 16 bit, cả 2 đều có bộ chia trước. T2 là timer 8 bit có bộ chia trước và chia sau phục vụ cho các ứng dụng đặc biệt.</w:t>
      </w:r>
    </w:p>
    <w:p>
      <w:pPr>
        <w:pStyle w:val="BodyText"/>
        <w:spacing w:before="175"/>
        <w:ind w:left="1243"/>
      </w:pPr>
      <w:r>
        <w:rPr/>
        <w:t>Sau khi kết thúc chương này bạn có thể sử dụng được timer/counter của các vi điều khiển.</w:t>
      </w:r>
    </w:p>
    <w:p>
      <w:pPr>
        <w:pStyle w:val="Heading3"/>
        <w:numPr>
          <w:ilvl w:val="0"/>
          <w:numId w:val="80"/>
        </w:numPr>
        <w:tabs>
          <w:tab w:pos="1243" w:val="left" w:leader="none"/>
          <w:tab w:pos="1244" w:val="left" w:leader="none"/>
          <w:tab w:pos="10630" w:val="left" w:leader="none"/>
        </w:tabs>
        <w:spacing w:line="240" w:lineRule="auto" w:before="129" w:after="0"/>
        <w:ind w:left="1243" w:right="0" w:hanging="568"/>
        <w:jc w:val="left"/>
      </w:pPr>
      <w:r>
        <w:rPr>
          <w:shd w:fill="FFCC99" w:color="auto" w:val="clear"/>
        </w:rPr>
        <w:t>KHẢO SÁT TIMER0 CỦA PIC</w:t>
      </w:r>
      <w:r>
        <w:rPr>
          <w:spacing w:val="-12"/>
          <w:shd w:fill="FFCC99" w:color="auto" w:val="clear"/>
        </w:rPr>
        <w:t> </w:t>
      </w:r>
      <w:r>
        <w:rPr>
          <w:shd w:fill="FFCC99" w:color="auto" w:val="clear"/>
        </w:rPr>
        <w:t>16F887</w:t>
        <w:tab/>
      </w:r>
    </w:p>
    <w:p>
      <w:pPr>
        <w:pStyle w:val="BodyText"/>
        <w:spacing w:before="171"/>
        <w:ind w:left="1276"/>
      </w:pPr>
      <w:r>
        <w:rPr/>
        <w:t>Bộ timer0/counter0 có những đặc điểm sau:</w:t>
      </w:r>
    </w:p>
    <w:p>
      <w:pPr>
        <w:pStyle w:val="ListParagraph"/>
        <w:numPr>
          <w:ilvl w:val="1"/>
          <w:numId w:val="80"/>
        </w:numPr>
        <w:tabs>
          <w:tab w:pos="2116" w:val="left" w:leader="none"/>
          <w:tab w:pos="2117" w:val="left" w:leader="none"/>
        </w:tabs>
        <w:spacing w:line="240" w:lineRule="auto" w:before="123" w:after="0"/>
        <w:ind w:left="2117" w:right="0" w:hanging="600"/>
        <w:jc w:val="left"/>
        <w:rPr>
          <w:sz w:val="24"/>
        </w:rPr>
      </w:pPr>
      <w:r>
        <w:rPr>
          <w:sz w:val="24"/>
        </w:rPr>
        <w:t>Là timer/counter 8</w:t>
      </w:r>
      <w:r>
        <w:rPr>
          <w:spacing w:val="5"/>
          <w:sz w:val="24"/>
        </w:rPr>
        <w:t> </w:t>
      </w:r>
      <w:r>
        <w:rPr>
          <w:spacing w:val="-3"/>
          <w:sz w:val="24"/>
        </w:rPr>
        <w:t>bit.</w:t>
      </w:r>
    </w:p>
    <w:p>
      <w:pPr>
        <w:pStyle w:val="ListParagraph"/>
        <w:numPr>
          <w:ilvl w:val="1"/>
          <w:numId w:val="80"/>
        </w:numPr>
        <w:tabs>
          <w:tab w:pos="2116" w:val="left" w:leader="none"/>
          <w:tab w:pos="2117" w:val="left" w:leader="none"/>
        </w:tabs>
        <w:spacing w:line="240" w:lineRule="auto" w:before="97" w:after="0"/>
        <w:ind w:left="2117" w:right="0" w:hanging="600"/>
        <w:jc w:val="left"/>
        <w:rPr>
          <w:sz w:val="24"/>
        </w:rPr>
      </w:pPr>
      <w:r>
        <w:rPr>
          <w:sz w:val="24"/>
        </w:rPr>
        <w:t>Có thể đọc </w:t>
      </w:r>
      <w:r>
        <w:rPr>
          <w:spacing w:val="-3"/>
          <w:sz w:val="24"/>
        </w:rPr>
        <w:t>và </w:t>
      </w:r>
      <w:r>
        <w:rPr>
          <w:sz w:val="24"/>
        </w:rPr>
        <w:t>ghi giá trị đếm của</w:t>
      </w:r>
      <w:r>
        <w:rPr>
          <w:spacing w:val="-8"/>
          <w:sz w:val="24"/>
        </w:rPr>
        <w:t> </w:t>
      </w:r>
      <w:r>
        <w:rPr>
          <w:sz w:val="24"/>
        </w:rPr>
        <w:t>timer/counter.</w:t>
      </w:r>
    </w:p>
    <w:p>
      <w:pPr>
        <w:pStyle w:val="ListParagraph"/>
        <w:numPr>
          <w:ilvl w:val="1"/>
          <w:numId w:val="80"/>
        </w:numPr>
        <w:tabs>
          <w:tab w:pos="2116" w:val="left" w:leader="none"/>
          <w:tab w:pos="2117" w:val="left" w:leader="none"/>
        </w:tabs>
        <w:spacing w:line="240" w:lineRule="auto" w:before="103" w:after="0"/>
        <w:ind w:left="2117" w:right="0" w:hanging="600"/>
        <w:jc w:val="left"/>
        <w:rPr>
          <w:sz w:val="24"/>
        </w:rPr>
      </w:pPr>
      <w:r>
        <w:rPr>
          <w:sz w:val="24"/>
        </w:rPr>
        <w:t>Có </w:t>
      </w:r>
      <w:r>
        <w:rPr>
          <w:spacing w:val="-3"/>
          <w:sz w:val="24"/>
        </w:rPr>
        <w:t>bộ </w:t>
      </w:r>
      <w:r>
        <w:rPr>
          <w:sz w:val="24"/>
        </w:rPr>
        <w:t>chia trước 8 </w:t>
      </w:r>
      <w:r>
        <w:rPr>
          <w:spacing w:val="-4"/>
          <w:sz w:val="24"/>
        </w:rPr>
        <w:t>bit </w:t>
      </w:r>
      <w:r>
        <w:rPr>
          <w:sz w:val="24"/>
        </w:rPr>
        <w:t>cho phép </w:t>
      </w:r>
      <w:r>
        <w:rPr>
          <w:spacing w:val="-4"/>
          <w:sz w:val="24"/>
        </w:rPr>
        <w:t>lập </w:t>
      </w:r>
      <w:r>
        <w:rPr>
          <w:sz w:val="24"/>
        </w:rPr>
        <w:t>trình lựa chọn </w:t>
      </w:r>
      <w:r>
        <w:rPr>
          <w:spacing w:val="-3"/>
          <w:sz w:val="24"/>
        </w:rPr>
        <w:t>hệ </w:t>
      </w:r>
      <w:r>
        <w:rPr>
          <w:sz w:val="24"/>
        </w:rPr>
        <w:t>số chia bằng phần</w:t>
      </w:r>
      <w:r>
        <w:rPr>
          <w:spacing w:val="54"/>
          <w:sz w:val="24"/>
        </w:rPr>
        <w:t> </w:t>
      </w:r>
      <w:r>
        <w:rPr>
          <w:spacing w:val="-3"/>
          <w:sz w:val="24"/>
        </w:rPr>
        <w:t>mềm.</w:t>
      </w:r>
    </w:p>
    <w:p>
      <w:pPr>
        <w:pStyle w:val="ListParagraph"/>
        <w:numPr>
          <w:ilvl w:val="1"/>
          <w:numId w:val="80"/>
        </w:numPr>
        <w:tabs>
          <w:tab w:pos="2116" w:val="left" w:leader="none"/>
          <w:tab w:pos="2117" w:val="left" w:leader="none"/>
        </w:tabs>
        <w:spacing w:line="240" w:lineRule="auto" w:before="97" w:after="0"/>
        <w:ind w:left="2117" w:right="0" w:hanging="600"/>
        <w:jc w:val="left"/>
        <w:rPr>
          <w:sz w:val="24"/>
        </w:rPr>
      </w:pPr>
      <w:r>
        <w:rPr>
          <w:spacing w:val="-3"/>
          <w:sz w:val="24"/>
        </w:rPr>
        <w:t>Cho </w:t>
      </w:r>
      <w:r>
        <w:rPr>
          <w:sz w:val="24"/>
        </w:rPr>
        <w:t>phép lựa chọn nguồn xung clock bên trong hoặc bên</w:t>
      </w:r>
      <w:r>
        <w:rPr>
          <w:spacing w:val="17"/>
          <w:sz w:val="24"/>
        </w:rPr>
        <w:t> </w:t>
      </w:r>
      <w:r>
        <w:rPr>
          <w:sz w:val="24"/>
        </w:rPr>
        <w:t>ngoài.</w:t>
      </w:r>
    </w:p>
    <w:p>
      <w:pPr>
        <w:pStyle w:val="ListParagraph"/>
        <w:numPr>
          <w:ilvl w:val="1"/>
          <w:numId w:val="80"/>
        </w:numPr>
        <w:tabs>
          <w:tab w:pos="2116" w:val="left" w:leader="none"/>
          <w:tab w:pos="2117" w:val="left" w:leader="none"/>
        </w:tabs>
        <w:spacing w:line="240" w:lineRule="auto" w:before="103" w:after="0"/>
        <w:ind w:left="2117" w:right="0" w:hanging="600"/>
        <w:jc w:val="left"/>
        <w:rPr>
          <w:sz w:val="24"/>
        </w:rPr>
      </w:pPr>
      <w:r>
        <w:rPr>
          <w:sz w:val="24"/>
        </w:rPr>
        <w:t>Phát sinh ngắt khi bị tràn </w:t>
      </w:r>
      <w:r>
        <w:rPr>
          <w:spacing w:val="2"/>
          <w:sz w:val="24"/>
        </w:rPr>
        <w:t>từ </w:t>
      </w:r>
      <w:r>
        <w:rPr>
          <w:spacing w:val="-3"/>
          <w:sz w:val="24"/>
        </w:rPr>
        <w:t>FFH </w:t>
      </w:r>
      <w:r>
        <w:rPr>
          <w:sz w:val="24"/>
        </w:rPr>
        <w:t>về</w:t>
      </w:r>
      <w:r>
        <w:rPr>
          <w:spacing w:val="5"/>
          <w:sz w:val="24"/>
        </w:rPr>
        <w:t> </w:t>
      </w:r>
      <w:r>
        <w:rPr>
          <w:sz w:val="24"/>
        </w:rPr>
        <w:t>00H.</w:t>
      </w:r>
    </w:p>
    <w:p>
      <w:pPr>
        <w:pStyle w:val="ListParagraph"/>
        <w:numPr>
          <w:ilvl w:val="1"/>
          <w:numId w:val="80"/>
        </w:numPr>
        <w:tabs>
          <w:tab w:pos="2116" w:val="left" w:leader="none"/>
          <w:tab w:pos="2117" w:val="left" w:leader="none"/>
        </w:tabs>
        <w:spacing w:line="324" w:lineRule="auto" w:before="97" w:after="0"/>
        <w:ind w:left="1276" w:right="2812" w:firstLine="240"/>
        <w:jc w:val="left"/>
        <w:rPr>
          <w:sz w:val="24"/>
        </w:rPr>
      </w:pPr>
      <w:r>
        <w:rPr/>
        <w:drawing>
          <wp:anchor distT="0" distB="0" distL="0" distR="0" allowOverlap="1" layoutInCell="1" locked="0" behindDoc="0" simplePos="0" relativeHeight="16097280">
            <wp:simplePos x="0" y="0"/>
            <wp:positionH relativeFrom="page">
              <wp:posOffset>899160</wp:posOffset>
            </wp:positionH>
            <wp:positionV relativeFrom="paragraph">
              <wp:posOffset>531661</wp:posOffset>
            </wp:positionV>
            <wp:extent cx="6287770" cy="4358640"/>
            <wp:effectExtent l="0" t="0" r="0" b="0"/>
            <wp:wrapNone/>
            <wp:docPr id="151" name="image454.png"/>
            <wp:cNvGraphicFramePr>
              <a:graphicFrameLocks noChangeAspect="1"/>
            </wp:cNvGraphicFramePr>
            <a:graphic>
              <a:graphicData uri="http://schemas.openxmlformats.org/drawingml/2006/picture">
                <pic:pic>
                  <pic:nvPicPr>
                    <pic:cNvPr id="152" name="image454.png"/>
                    <pic:cNvPicPr/>
                  </pic:nvPicPr>
                  <pic:blipFill>
                    <a:blip r:embed="rId587" cstate="print"/>
                    <a:stretch>
                      <a:fillRect/>
                    </a:stretch>
                  </pic:blipFill>
                  <pic:spPr>
                    <a:xfrm>
                      <a:off x="0" y="0"/>
                      <a:ext cx="6287770" cy="4358640"/>
                    </a:xfrm>
                    <a:prstGeom prst="rect">
                      <a:avLst/>
                    </a:prstGeom>
                  </pic:spPr>
                </pic:pic>
              </a:graphicData>
            </a:graphic>
          </wp:anchor>
        </w:drawing>
      </w:r>
      <w:r>
        <w:rPr>
          <w:spacing w:val="-3"/>
          <w:sz w:val="24"/>
        </w:rPr>
        <w:t>Cho </w:t>
      </w:r>
      <w:r>
        <w:rPr>
          <w:sz w:val="24"/>
        </w:rPr>
        <w:t>phép lựa chọn tác động </w:t>
      </w:r>
      <w:r>
        <w:rPr>
          <w:spacing w:val="-3"/>
          <w:sz w:val="24"/>
        </w:rPr>
        <w:t>xung </w:t>
      </w:r>
      <w:r>
        <w:rPr>
          <w:sz w:val="24"/>
        </w:rPr>
        <w:t>CK cạnh </w:t>
      </w:r>
      <w:r>
        <w:rPr>
          <w:spacing w:val="-3"/>
          <w:sz w:val="24"/>
        </w:rPr>
        <w:t>lên </w:t>
      </w:r>
      <w:r>
        <w:rPr>
          <w:sz w:val="24"/>
        </w:rPr>
        <w:t>hoặc cạnh xuống. Sơ đồ khối của timer0 và </w:t>
      </w:r>
      <w:r>
        <w:rPr>
          <w:spacing w:val="-3"/>
          <w:sz w:val="24"/>
        </w:rPr>
        <w:t>bộ </w:t>
      </w:r>
      <w:r>
        <w:rPr>
          <w:sz w:val="24"/>
        </w:rPr>
        <w:t>chia trước với </w:t>
      </w:r>
      <w:r>
        <w:rPr>
          <w:spacing w:val="-3"/>
          <w:sz w:val="24"/>
        </w:rPr>
        <w:t>WDT </w:t>
      </w:r>
      <w:r>
        <w:rPr>
          <w:sz w:val="24"/>
        </w:rPr>
        <w:t>như hình</w:t>
      </w:r>
      <w:r>
        <w:rPr>
          <w:spacing w:val="14"/>
          <w:sz w:val="24"/>
        </w:rPr>
        <w:t> </w:t>
      </w:r>
      <w:r>
        <w:rPr>
          <w:sz w:val="24"/>
        </w:rPr>
        <w:t>6-1:</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5"/>
        </w:rPr>
      </w:pPr>
    </w:p>
    <w:p>
      <w:pPr>
        <w:spacing w:before="1"/>
        <w:ind w:left="3250" w:right="0" w:firstLine="0"/>
        <w:jc w:val="left"/>
        <w:rPr>
          <w:i/>
          <w:sz w:val="24"/>
        </w:rPr>
      </w:pPr>
      <w:r>
        <w:rPr>
          <w:i/>
          <w:sz w:val="24"/>
        </w:rPr>
        <w:t>Hình 6-1: Sơ đồ khối của timer0 của PIC16F887.</w:t>
      </w:r>
    </w:p>
    <w:p>
      <w:pPr>
        <w:pStyle w:val="BodyText"/>
        <w:spacing w:line="242" w:lineRule="auto" w:before="60"/>
        <w:ind w:left="1243" w:right="491"/>
      </w:pPr>
      <w:r>
        <w:rPr/>
        <w:t>Để sử dụng timer0 thì phải khảo sát chức năng của thanh ghi điều khiển timer là OPTION_REG. Cấu hình thanh ghi và chức năng các bit như sau:</w:t>
      </w:r>
    </w:p>
    <w:p>
      <w:pPr>
        <w:spacing w:after="0" w:line="242" w:lineRule="auto"/>
        <w:sectPr>
          <w:headerReference w:type="even" r:id="rId583"/>
          <w:headerReference w:type="default" r:id="rId584"/>
          <w:footerReference w:type="even" r:id="rId585"/>
          <w:footerReference w:type="default" r:id="rId586"/>
          <w:pgSz w:w="11910" w:h="16840"/>
          <w:pgMar w:header="283" w:footer="491" w:top="640" w:bottom="680" w:left="740" w:right="0"/>
          <w:pgNumType w:start="104"/>
        </w:sectPr>
      </w:pPr>
    </w:p>
    <w:p>
      <w:pPr>
        <w:pStyle w:val="Heading4"/>
        <w:tabs>
          <w:tab w:pos="3532" w:val="left" w:leader="none"/>
          <w:tab w:pos="4583" w:val="left" w:leader="none"/>
          <w:tab w:pos="5549" w:val="left" w:leader="none"/>
          <w:tab w:pos="6514" w:val="left" w:leader="none"/>
          <w:tab w:pos="7565" w:val="left" w:leader="none"/>
          <w:tab w:pos="8531" w:val="left" w:leader="none"/>
          <w:tab w:pos="9582" w:val="left" w:leader="none"/>
        </w:tabs>
        <w:spacing w:before="44"/>
        <w:ind w:left="2479"/>
        <w:rPr>
          <w:rFonts w:ascii="Arial"/>
        </w:rPr>
      </w:pPr>
      <w:r>
        <w:rPr/>
        <w:pict>
          <v:group style="position:absolute;margin-left:150.941437pt;margin-top:19.361109pt;width:412.25pt;height:31.3pt;mso-position-horizontal-relative:page;mso-position-vertical-relative:paragraph;z-index:16104960" coordorigin="3019,387" coordsize="8245,626">
            <v:shape style="position:absolute;left:3026;top:409;width:1184;height:596" coordorigin="3026,410" coordsize="1184,596" path="m4210,410l4035,573,4035,1005,4210,841,4210,410xm4210,410l3187,410,3026,573,4035,573,4210,410xe" filled="true" fillcolor="#737a5d" stroked="false">
              <v:path arrowok="t"/>
              <v:fill type="solid"/>
            </v:shape>
            <v:shape style="position:absolute;left:3026;top:409;width:1184;height:596" coordorigin="3026,410" coordsize="1184,596" path="m3026,573l4035,573,4035,1005,4210,841,4210,410,4035,573,4210,410,3187,410,3026,573xe" filled="false" stroked="true" strokeweight=".741494pt" strokecolor="#000000">
              <v:path arrowok="t"/>
              <v:stroke dashstyle="solid"/>
            </v:shape>
            <v:shape style="position:absolute;left:3026;top:573;width:1009;height:432" type="#_x0000_t75" stroked="false">
              <v:imagedata r:id="rId588" o:title=""/>
            </v:shape>
            <v:shape style="position:absolute;left:3026;top:573;width:1009;height:432" coordorigin="3026,573" coordsize="1009,432" path="m3026,1005l4035,1005,4035,573,3026,573,3026,1005xm3026,573l3026,1005,4035,1005m3026,573l4035,573,4035,1005e" filled="false" stroked="true" strokeweight=".737514pt" strokecolor="#000000">
              <v:path arrowok="t"/>
              <v:stroke dashstyle="solid"/>
            </v:shape>
            <v:shape style="position:absolute;left:4020;top:409;width:1184;height:596" coordorigin="4020,410" coordsize="1184,596" path="m5204,410l5043,573,5043,1005,5204,841,5204,410xm5204,410l4181,410,4020,573,5043,573,5204,410xe" filled="true" fillcolor="#737a5d" stroked="false">
              <v:path arrowok="t"/>
              <v:fill type="solid"/>
            </v:shape>
            <v:shape style="position:absolute;left:4020;top:409;width:1184;height:596" coordorigin="4020,410" coordsize="1184,596" path="m4020,573l5043,573,5043,1005,5204,841,5204,410,5043,573,5204,410,4181,410,4020,573xe" filled="false" stroked="true" strokeweight=".741494pt" strokecolor="#000000">
              <v:path arrowok="t"/>
              <v:stroke dashstyle="solid"/>
            </v:shape>
            <v:shape style="position:absolute;left:4020;top:573;width:1024;height:432" type="#_x0000_t75" stroked="false">
              <v:imagedata r:id="rId589" o:title=""/>
            </v:shape>
            <v:shape style="position:absolute;left:4020;top:573;width:1024;height:432" coordorigin="4020,573" coordsize="1024,432" path="m4020,1005l5043,1005,5043,573,4020,573,4020,1005xm4020,573l4020,1005,5043,1005m4020,573l5043,573,5043,1005e" filled="false" stroked="true" strokeweight=".737514pt" strokecolor="#000000">
              <v:path arrowok="t"/>
              <v:stroke dashstyle="solid"/>
            </v:shape>
            <v:shape style="position:absolute;left:5028;top:409;width:1184;height:596" coordorigin="5029,410" coordsize="1184,596" path="m6213,410l6052,573,6052,1005,6213,841,6213,410xm6213,410l5190,410,5029,573,6052,573,6213,410xe" filled="true" fillcolor="#737a5d" stroked="false">
              <v:path arrowok="t"/>
              <v:fill type="solid"/>
            </v:shape>
            <v:shape style="position:absolute;left:5028;top:409;width:1184;height:596" coordorigin="5029,410" coordsize="1184,596" path="m5029,573l6052,573,6052,1005,6213,841,6213,410,6052,573,6213,410,5190,410,5029,573xe" filled="false" stroked="true" strokeweight=".741494pt" strokecolor="#000000">
              <v:path arrowok="t"/>
              <v:stroke dashstyle="solid"/>
            </v:shape>
            <v:shape style="position:absolute;left:5028;top:573;width:1024;height:432" type="#_x0000_t75" stroked="false">
              <v:imagedata r:id="rId589" o:title=""/>
            </v:shape>
            <v:shape style="position:absolute;left:5028;top:573;width:1024;height:432" coordorigin="5029,573" coordsize="1024,432" path="m5029,1005l6052,1005,6052,573,5029,573,5029,1005xm5029,573l5029,1005,6052,1005m5029,573l6052,573,6052,1005e" filled="false" stroked="true" strokeweight=".737514pt" strokecolor="#000000">
              <v:path arrowok="t"/>
              <v:stroke dashstyle="solid"/>
            </v:shape>
            <v:shape style="position:absolute;left:6051;top:394;width:1184;height:611" coordorigin="6052,395" coordsize="1184,611" path="m7236,395l7060,573,7060,1005,7236,841,7236,395xm7236,395l6213,395,6052,573,7060,573,7236,395xe" filled="true" fillcolor="#737a5d" stroked="false">
              <v:path arrowok="t"/>
              <v:fill type="solid"/>
            </v:shape>
            <v:shape style="position:absolute;left:6051;top:394;width:1184;height:611" coordorigin="6052,395" coordsize="1184,611" path="m6052,573l7060,573,7060,1005,7236,841,7236,395,7060,573,7236,395,6213,395,6052,573xe" filled="false" stroked="true" strokeweight=".741386pt" strokecolor="#000000">
              <v:path arrowok="t"/>
              <v:stroke dashstyle="solid"/>
            </v:shape>
            <v:shape style="position:absolute;left:6051;top:573;width:1009;height:432" type="#_x0000_t75" stroked="false">
              <v:imagedata r:id="rId590" o:title=""/>
            </v:shape>
            <v:shape style="position:absolute;left:6051;top:573;width:1009;height:432" coordorigin="6052,573" coordsize="1009,432" path="m6052,1005l7060,1005,7060,573,6052,573,6052,1005xm6052,573l6052,1005,7060,1005m6052,573l7060,573,7060,1005e" filled="false" stroked="true" strokeweight=".737514pt" strokecolor="#000000">
              <v:path arrowok="t"/>
              <v:stroke dashstyle="solid"/>
            </v:shape>
            <v:shape style="position:absolute;left:7045;top:394;width:1184;height:611" coordorigin="7046,395" coordsize="1184,611" path="m8230,395l8069,573,8069,1005,8230,841,8230,395xm8230,395l7207,395,7046,573,8069,573,8230,395xe" filled="true" fillcolor="#737a5d" stroked="false">
              <v:path arrowok="t"/>
              <v:fill type="solid"/>
            </v:shape>
            <v:shape style="position:absolute;left:7045;top:394;width:1184;height:611" coordorigin="7046,395" coordsize="1184,611" path="m7046,573l8069,573,8069,1005,8230,841,8230,395,8069,573,8230,395,7207,395,7046,573xe" filled="false" stroked="true" strokeweight=".741386pt" strokecolor="#000000">
              <v:path arrowok="t"/>
              <v:stroke dashstyle="solid"/>
            </v:shape>
            <v:shape style="position:absolute;left:7045;top:573;width:1024;height:432" type="#_x0000_t75" stroked="false">
              <v:imagedata r:id="rId591" o:title=""/>
            </v:shape>
            <v:shape style="position:absolute;left:7045;top:573;width:1024;height:432" coordorigin="7046,573" coordsize="1024,432" path="m7046,1005l8069,1005,8069,573,7046,573,7046,1005xm7046,573l7046,1005,8069,1005m7046,573l8069,573,8069,1005e" filled="false" stroked="true" strokeweight=".737514pt" strokecolor="#000000">
              <v:path arrowok="t"/>
              <v:stroke dashstyle="solid"/>
            </v:shape>
            <v:shape style="position:absolute;left:8054;top:394;width:1184;height:611" coordorigin="8054,395" coordsize="1184,611" path="m9238,395l9078,573,9078,1005,9238,841,9238,395xm9238,395l8215,395,8054,573,9078,573,9238,395xe" filled="true" fillcolor="#677885" stroked="false">
              <v:path arrowok="t"/>
              <v:fill type="solid"/>
            </v:shape>
            <v:shape style="position:absolute;left:8054;top:394;width:1184;height:611" coordorigin="8054,395" coordsize="1184,611" path="m8054,573l9078,573,9078,1005,9238,841,9238,395,9078,573,9238,395,8215,395,8054,573xe" filled="false" stroked="true" strokeweight=".741386pt" strokecolor="#000000">
              <v:path arrowok="t"/>
              <v:stroke dashstyle="solid"/>
            </v:shape>
            <v:shape style="position:absolute;left:8054;top:573;width:1024;height:432" type="#_x0000_t75" stroked="false">
              <v:imagedata r:id="rId592" o:title=""/>
            </v:shape>
            <v:shape style="position:absolute;left:8054;top:573;width:1024;height:432" coordorigin="8054,573" coordsize="1024,432" path="m8054,1005l9078,1005,9078,573,8054,573,8054,1005xm8054,573l8054,1005,9078,1005m8054,573l9078,573,9078,1005e" filled="false" stroked="true" strokeweight=".737514pt" strokecolor="#000000">
              <v:path arrowok="t"/>
              <v:stroke dashstyle="solid"/>
            </v:shape>
            <v:shape style="position:absolute;left:9063;top:394;width:1184;height:611" coordorigin="9063,395" coordsize="1184,611" path="m10247,395l10086,573,10086,1005,10247,841,10247,395xm10247,395l9238,395,9063,573,10086,573,10247,395xe" filled="true" fillcolor="#677885" stroked="false">
              <v:path arrowok="t"/>
              <v:fill type="solid"/>
            </v:shape>
            <v:shape style="position:absolute;left:9063;top:394;width:1184;height:611" coordorigin="9063,395" coordsize="1184,611" path="m9063,573l10086,573,10086,1005,10247,841,10247,395,10086,573,10247,395,9238,395,9063,573xe" filled="false" stroked="true" strokeweight=".741386pt" strokecolor="#000000">
              <v:path arrowok="t"/>
              <v:stroke dashstyle="solid"/>
            </v:shape>
            <v:shape style="position:absolute;left:9063;top:573;width:1024;height:432" type="#_x0000_t75" stroked="false">
              <v:imagedata r:id="rId593" o:title=""/>
            </v:shape>
            <v:shape style="position:absolute;left:9063;top:573;width:1024;height:432" coordorigin="9063,573" coordsize="1024,432" path="m9063,1005l10086,1005,10086,573,9063,573,9063,1005xm9063,573l9063,1005,10086,1005m9063,573l10086,573,10086,1005e" filled="false" stroked="true" strokeweight=".737514pt" strokecolor="#000000">
              <v:path arrowok="t"/>
              <v:stroke dashstyle="solid"/>
            </v:shape>
            <v:shape style="position:absolute;left:10071;top:394;width:1184;height:611" coordorigin="10072,395" coordsize="1184,611" path="m11256,395l11095,573,11095,1005,11256,841,11256,395xm11256,395l10247,395,10072,573,11095,573,11256,395xe" filled="true" fillcolor="#677885" stroked="false">
              <v:path arrowok="t"/>
              <v:fill type="solid"/>
            </v:shape>
            <v:shape style="position:absolute;left:10071;top:394;width:1184;height:611" coordorigin="10072,395" coordsize="1184,611" path="m10072,573l11095,573,11095,1005,11256,841,11256,395,11095,573,11256,395,10247,395,10072,573xe" filled="false" stroked="true" strokeweight=".741386pt" strokecolor="#000000">
              <v:path arrowok="t"/>
              <v:stroke dashstyle="solid"/>
            </v:shape>
            <v:shape style="position:absolute;left:10071;top:573;width:1024;height:432" type="#_x0000_t75" stroked="false">
              <v:imagedata r:id="rId594" o:title=""/>
            </v:shape>
            <v:shape style="position:absolute;left:10071;top:573;width:1024;height:432" coordorigin="10072,573" coordsize="1024,432" path="m10072,1005l11095,1005,11095,573,10072,573,10072,1005xm10072,573l10072,1005,11095,1005m10072,573l11095,573,11095,1005e" filled="false" stroked="true" strokeweight=".737514pt" strokecolor="#000000">
              <v:path arrowok="t"/>
              <v:stroke dashstyle="solid"/>
            </v:shape>
            <v:shape style="position:absolute;left:10093;top:580;width:994;height:417" type="#_x0000_t202" filled="false" stroked="false">
              <v:textbox inset="0,0,0,0">
                <w:txbxContent>
                  <w:p>
                    <w:pPr>
                      <w:spacing w:before="55"/>
                      <w:ind w:left="315" w:right="0" w:firstLine="0"/>
                      <w:jc w:val="left"/>
                      <w:rPr>
                        <w:rFonts w:ascii="Arial"/>
                        <w:b/>
                        <w:sz w:val="24"/>
                      </w:rPr>
                    </w:pPr>
                    <w:r>
                      <w:rPr>
                        <w:rFonts w:ascii="Arial"/>
                        <w:b/>
                        <w:w w:val="90"/>
                        <w:sz w:val="24"/>
                      </w:rPr>
                      <w:t>PS0</w:t>
                    </w:r>
                  </w:p>
                </w:txbxContent>
              </v:textbox>
              <w10:wrap type="none"/>
            </v:shape>
            <v:shape style="position:absolute;left:9085;top:580;width:980;height:417" type="#_x0000_t202" filled="false" stroked="false">
              <v:textbox inset="0,0,0,0">
                <w:txbxContent>
                  <w:p>
                    <w:pPr>
                      <w:spacing w:before="55"/>
                      <w:ind w:left="315" w:right="0" w:firstLine="0"/>
                      <w:jc w:val="left"/>
                      <w:rPr>
                        <w:rFonts w:ascii="Arial"/>
                        <w:b/>
                        <w:sz w:val="24"/>
                      </w:rPr>
                    </w:pPr>
                    <w:r>
                      <w:rPr>
                        <w:rFonts w:ascii="Arial"/>
                        <w:b/>
                        <w:w w:val="90"/>
                        <w:sz w:val="24"/>
                      </w:rPr>
                      <w:t>PS1</w:t>
                    </w:r>
                  </w:p>
                </w:txbxContent>
              </v:textbox>
              <w10:wrap type="none"/>
            </v:shape>
            <v:shape style="position:absolute;left:8076;top:580;width:980;height:417" type="#_x0000_t202" filled="false" stroked="false">
              <v:textbox inset="0,0,0,0">
                <w:txbxContent>
                  <w:p>
                    <w:pPr>
                      <w:spacing w:before="55"/>
                      <w:ind w:left="311" w:right="0" w:firstLine="0"/>
                      <w:jc w:val="left"/>
                      <w:rPr>
                        <w:rFonts w:ascii="Arial"/>
                        <w:b/>
                        <w:sz w:val="24"/>
                      </w:rPr>
                    </w:pPr>
                    <w:r>
                      <w:rPr>
                        <w:rFonts w:ascii="Arial"/>
                        <w:b/>
                        <w:w w:val="90"/>
                        <w:sz w:val="24"/>
                      </w:rPr>
                      <w:t>PS2</w:t>
                    </w:r>
                  </w:p>
                </w:txbxContent>
              </v:textbox>
              <w10:wrap type="none"/>
            </v:shape>
            <v:shape style="position:absolute;left:7067;top:580;width:980;height:417" type="#_x0000_t202" filled="false" stroked="false">
              <v:textbox inset="0,0,0,0">
                <w:txbxContent>
                  <w:p>
                    <w:pPr>
                      <w:spacing w:before="55"/>
                      <w:ind w:left="300" w:right="0" w:firstLine="0"/>
                      <w:jc w:val="left"/>
                      <w:rPr>
                        <w:rFonts w:ascii="Arial"/>
                        <w:b/>
                        <w:sz w:val="24"/>
                      </w:rPr>
                    </w:pPr>
                    <w:r>
                      <w:rPr>
                        <w:rFonts w:ascii="Arial"/>
                        <w:b/>
                        <w:w w:val="85"/>
                        <w:sz w:val="24"/>
                      </w:rPr>
                      <w:t>PSA</w:t>
                    </w:r>
                  </w:p>
                </w:txbxContent>
              </v:textbox>
              <w10:wrap type="none"/>
            </v:shape>
            <v:shape style="position:absolute;left:6059;top:580;width:980;height:417" type="#_x0000_t202" filled="false" stroked="false">
              <v:textbox inset="0,0,0,0">
                <w:txbxContent>
                  <w:p>
                    <w:pPr>
                      <w:spacing w:before="55"/>
                      <w:ind w:left="266" w:right="0" w:firstLine="0"/>
                      <w:jc w:val="left"/>
                      <w:rPr>
                        <w:rFonts w:ascii="Arial"/>
                        <w:b/>
                        <w:sz w:val="24"/>
                      </w:rPr>
                    </w:pPr>
                    <w:r>
                      <w:rPr>
                        <w:rFonts w:ascii="Arial"/>
                        <w:b/>
                        <w:w w:val="85"/>
                        <w:sz w:val="24"/>
                      </w:rPr>
                      <w:t>T0SE</w:t>
                    </w:r>
                  </w:p>
                </w:txbxContent>
              </v:textbox>
              <w10:wrap type="none"/>
            </v:shape>
            <v:shape style="position:absolute;left:5050;top:580;width:994;height:417" type="#_x0000_t202" filled="false" stroked="false">
              <v:textbox inset="0,0,0,0">
                <w:txbxContent>
                  <w:p>
                    <w:pPr>
                      <w:spacing w:before="55"/>
                      <w:ind w:left="254" w:right="0" w:firstLine="0"/>
                      <w:jc w:val="left"/>
                      <w:rPr>
                        <w:rFonts w:ascii="Arial"/>
                        <w:b/>
                        <w:sz w:val="24"/>
                      </w:rPr>
                    </w:pPr>
                    <w:r>
                      <w:rPr>
                        <w:rFonts w:ascii="Arial"/>
                        <w:b/>
                        <w:w w:val="85"/>
                        <w:sz w:val="24"/>
                      </w:rPr>
                      <w:t>T0CS</w:t>
                    </w:r>
                  </w:p>
                </w:txbxContent>
              </v:textbox>
              <w10:wrap type="none"/>
            </v:shape>
            <v:shape style="position:absolute;left:4042;top:580;width:980;height:417" type="#_x0000_t202" filled="false" stroked="false">
              <v:textbox inset="0,0,0,0">
                <w:txbxContent>
                  <w:p>
                    <w:pPr>
                      <w:spacing w:before="55"/>
                      <w:ind w:left="143" w:right="0" w:firstLine="0"/>
                      <w:jc w:val="left"/>
                      <w:rPr>
                        <w:rFonts w:ascii="Arial"/>
                        <w:b/>
                        <w:sz w:val="24"/>
                      </w:rPr>
                    </w:pPr>
                    <w:r>
                      <w:rPr>
                        <w:rFonts w:ascii="Arial"/>
                        <w:b/>
                        <w:w w:val="85"/>
                        <w:sz w:val="24"/>
                      </w:rPr>
                      <w:t>INTEDG</w:t>
                    </w:r>
                  </w:p>
                </w:txbxContent>
              </v:textbox>
              <w10:wrap type="none"/>
            </v:shape>
            <v:shape style="position:absolute;left:3033;top:580;width:980;height:417" type="#_x0000_t202" filled="false" stroked="false">
              <v:textbox inset="0,0,0,0">
                <w:txbxContent>
                  <w:p>
                    <w:pPr>
                      <w:spacing w:before="55"/>
                      <w:ind w:left="252" w:right="0" w:firstLine="0"/>
                      <w:jc w:val="left"/>
                      <w:rPr>
                        <w:rFonts w:ascii="Arial"/>
                        <w:b/>
                        <w:sz w:val="24"/>
                      </w:rPr>
                    </w:pPr>
                    <w:r>
                      <w:rPr>
                        <w:rFonts w:ascii="Arial"/>
                        <w:b/>
                        <w:w w:val="90"/>
                        <w:sz w:val="24"/>
                      </w:rPr>
                      <w:t>RBPU</w:t>
                    </w:r>
                  </w:p>
                </w:txbxContent>
              </v:textbox>
              <w10:wrap type="none"/>
            </v:shape>
            <w10:wrap type="none"/>
          </v:group>
        </w:pict>
      </w:r>
      <w:r>
        <w:rPr>
          <w:rFonts w:ascii="Arial"/>
        </w:rPr>
        <w:t>R/W(1)</w:t>
        <w:tab/>
        <w:t>R/W(1)</w:t>
        <w:tab/>
        <w:t>R/W(1)</w:t>
        <w:tab/>
        <w:t>R/W(1)</w:t>
        <w:tab/>
        <w:t>R/W(1)</w:t>
        <w:tab/>
        <w:t>R/W(1)</w:t>
        <w:tab/>
        <w:t>R/W(1)</w:t>
        <w:tab/>
        <w:t>R/W(1)</w:t>
      </w:r>
    </w:p>
    <w:p>
      <w:pPr>
        <w:pStyle w:val="BodyText"/>
        <w:rPr>
          <w:rFonts w:ascii="Arial"/>
          <w:b/>
          <w:sz w:val="18"/>
        </w:rPr>
      </w:pPr>
    </w:p>
    <w:p>
      <w:pPr>
        <w:spacing w:after="0"/>
        <w:rPr>
          <w:rFonts w:ascii="Arial"/>
          <w:sz w:val="18"/>
        </w:rPr>
        <w:sectPr>
          <w:pgSz w:w="11910" w:h="16840"/>
          <w:pgMar w:header="283" w:footer="472" w:top="640" w:bottom="660" w:left="740" w:right="0"/>
        </w:sectPr>
      </w:pPr>
    </w:p>
    <w:p>
      <w:pPr>
        <w:spacing w:before="53"/>
        <w:ind w:left="724" w:right="0" w:firstLine="0"/>
        <w:jc w:val="left"/>
        <w:rPr>
          <w:rFonts w:ascii="Arial"/>
          <w:b/>
          <w:sz w:val="24"/>
        </w:rPr>
      </w:pPr>
      <w:r>
        <w:rPr>
          <w:rFonts w:ascii="Arial"/>
          <w:b/>
          <w:w w:val="80"/>
          <w:sz w:val="24"/>
        </w:rPr>
        <w:t>OPTION_REG</w:t>
      </w:r>
    </w:p>
    <w:p>
      <w:pPr>
        <w:pStyle w:val="BodyText"/>
        <w:rPr>
          <w:rFonts w:ascii="Arial"/>
          <w:b/>
        </w:rPr>
      </w:pPr>
      <w:r>
        <w:rPr/>
        <w:br w:type="column"/>
      </w:r>
      <w:r>
        <w:rPr>
          <w:rFonts w:ascii="Arial"/>
          <w:b/>
        </w:rPr>
      </w:r>
    </w:p>
    <w:p>
      <w:pPr>
        <w:pStyle w:val="BodyText"/>
        <w:spacing w:before="9"/>
        <w:rPr>
          <w:rFonts w:ascii="Arial"/>
          <w:b/>
          <w:sz w:val="26"/>
        </w:rPr>
      </w:pPr>
    </w:p>
    <w:p>
      <w:pPr>
        <w:spacing w:before="0"/>
        <w:ind w:left="338" w:right="0" w:firstLine="0"/>
        <w:jc w:val="left"/>
        <w:rPr>
          <w:rFonts w:ascii="Arial"/>
          <w:b/>
          <w:sz w:val="24"/>
        </w:rPr>
      </w:pPr>
      <w:r>
        <w:rPr>
          <w:rFonts w:ascii="Arial"/>
          <w:b/>
          <w:w w:val="95"/>
          <w:sz w:val="24"/>
        </w:rPr>
        <w:t>Bit</w:t>
      </w:r>
      <w:r>
        <w:rPr>
          <w:rFonts w:ascii="Arial"/>
          <w:b/>
          <w:spacing w:val="-35"/>
          <w:w w:val="95"/>
          <w:sz w:val="24"/>
        </w:rPr>
        <w:t> </w:t>
      </w:r>
      <w:r>
        <w:rPr>
          <w:rFonts w:ascii="Arial"/>
          <w:b/>
          <w:w w:val="95"/>
          <w:sz w:val="24"/>
        </w:rPr>
        <w:t>7</w:t>
      </w:r>
    </w:p>
    <w:p>
      <w:pPr>
        <w:pStyle w:val="BodyText"/>
        <w:rPr>
          <w:rFonts w:ascii="Arial"/>
          <w:b/>
        </w:rPr>
      </w:pPr>
      <w:r>
        <w:rPr/>
        <w:br w:type="column"/>
      </w:r>
      <w:r>
        <w:rPr>
          <w:rFonts w:ascii="Arial"/>
          <w:b/>
        </w:rPr>
      </w:r>
    </w:p>
    <w:p>
      <w:pPr>
        <w:pStyle w:val="BodyText"/>
        <w:spacing w:before="9"/>
        <w:rPr>
          <w:rFonts w:ascii="Arial"/>
          <w:b/>
          <w:sz w:val="35"/>
        </w:rPr>
      </w:pPr>
    </w:p>
    <w:p>
      <w:pPr>
        <w:spacing w:before="1"/>
        <w:ind w:left="746" w:right="0" w:firstLine="0"/>
        <w:jc w:val="left"/>
        <w:rPr>
          <w:rFonts w:ascii="Arial" w:hAnsi="Arial"/>
          <w:b/>
          <w:sz w:val="24"/>
        </w:rPr>
      </w:pPr>
      <w:r>
        <w:rPr>
          <w:rFonts w:ascii="Arial" w:hAnsi="Arial"/>
          <w:b/>
          <w:spacing w:val="-1"/>
          <w:w w:val="75"/>
          <w:sz w:val="24"/>
        </w:rPr>
        <w:t>R</w:t>
      </w:r>
      <w:r>
        <w:rPr>
          <w:rFonts w:ascii="Arial" w:hAnsi="Arial"/>
          <w:b/>
          <w:w w:val="150"/>
          <w:sz w:val="24"/>
        </w:rPr>
        <w:t>/</w:t>
      </w:r>
      <w:r>
        <w:rPr>
          <w:rFonts w:ascii="Arial" w:hAnsi="Arial"/>
          <w:b/>
          <w:spacing w:val="-1"/>
          <w:w w:val="93"/>
          <w:sz w:val="24"/>
        </w:rPr>
        <w:t>W</w:t>
      </w:r>
      <w:r>
        <w:rPr>
          <w:rFonts w:ascii="Arial" w:hAnsi="Arial"/>
          <w:b/>
          <w:w w:val="91"/>
          <w:sz w:val="24"/>
        </w:rPr>
        <w:t>(</w:t>
      </w:r>
      <w:r>
        <w:rPr>
          <w:rFonts w:ascii="Arial" w:hAnsi="Arial"/>
          <w:b/>
          <w:spacing w:val="-1"/>
          <w:w w:val="88"/>
          <w:sz w:val="24"/>
        </w:rPr>
        <w:t>1</w:t>
      </w:r>
      <w:r>
        <w:rPr>
          <w:rFonts w:ascii="Arial" w:hAnsi="Arial"/>
          <w:b/>
          <w:w w:val="91"/>
          <w:sz w:val="24"/>
        </w:rPr>
        <w:t>)</w:t>
      </w:r>
      <w:r>
        <w:rPr>
          <w:rFonts w:ascii="Arial" w:hAnsi="Arial"/>
          <w:b/>
          <w:w w:val="80"/>
          <w:sz w:val="24"/>
        </w:rPr>
        <w:t>:</w:t>
      </w:r>
      <w:r>
        <w:rPr>
          <w:rFonts w:ascii="Arial" w:hAnsi="Arial"/>
          <w:b/>
          <w:spacing w:val="-14"/>
          <w:sz w:val="24"/>
        </w:rPr>
        <w:t> </w:t>
      </w:r>
      <w:r>
        <w:rPr>
          <w:rFonts w:ascii="Arial" w:hAnsi="Arial"/>
          <w:b/>
          <w:w w:val="86"/>
          <w:sz w:val="24"/>
        </w:rPr>
        <w:t>l</w:t>
      </w:r>
      <w:r>
        <w:rPr>
          <w:rFonts w:ascii="Arial" w:hAnsi="Arial"/>
          <w:b/>
          <w:w w:val="86"/>
          <w:sz w:val="24"/>
        </w:rPr>
        <w:t>à</w:t>
      </w:r>
      <w:r>
        <w:rPr>
          <w:rFonts w:ascii="Arial" w:hAnsi="Arial"/>
          <w:b/>
          <w:spacing w:val="-14"/>
          <w:sz w:val="24"/>
        </w:rPr>
        <w:t> </w:t>
      </w:r>
      <w:r>
        <w:rPr>
          <w:rFonts w:ascii="Arial" w:hAnsi="Arial"/>
          <w:b/>
          <w:w w:val="73"/>
          <w:sz w:val="24"/>
        </w:rPr>
        <w:t>c</w:t>
      </w:r>
      <w:r>
        <w:rPr>
          <w:rFonts w:ascii="Arial" w:hAnsi="Arial"/>
          <w:b/>
          <w:w w:val="85"/>
          <w:sz w:val="24"/>
        </w:rPr>
        <w:t>h</w:t>
      </w:r>
      <w:r>
        <w:rPr>
          <w:rFonts w:ascii="Arial" w:hAnsi="Arial"/>
          <w:b/>
          <w:w w:val="85"/>
          <w:sz w:val="24"/>
        </w:rPr>
        <w:t>o</w:t>
      </w:r>
      <w:r>
        <w:rPr>
          <w:rFonts w:ascii="Arial" w:hAnsi="Arial"/>
          <w:b/>
          <w:spacing w:val="-14"/>
          <w:sz w:val="24"/>
        </w:rPr>
        <w:t> </w:t>
      </w:r>
      <w:r>
        <w:rPr>
          <w:rFonts w:ascii="Arial" w:hAnsi="Arial"/>
          <w:b/>
          <w:w w:val="85"/>
          <w:sz w:val="24"/>
        </w:rPr>
        <w:t>ph</w:t>
      </w:r>
      <w:r>
        <w:rPr>
          <w:rFonts w:ascii="Arial" w:hAnsi="Arial"/>
          <w:b/>
          <w:w w:val="88"/>
          <w:sz w:val="24"/>
        </w:rPr>
        <w:t>é</w:t>
      </w:r>
      <w:r>
        <w:rPr>
          <w:rFonts w:ascii="Arial" w:hAnsi="Arial"/>
          <w:b/>
          <w:w w:val="85"/>
          <w:sz w:val="24"/>
        </w:rPr>
        <w:t>p</w:t>
      </w:r>
      <w:r>
        <w:rPr>
          <w:rFonts w:ascii="Arial" w:hAnsi="Arial"/>
          <w:b/>
          <w:spacing w:val="-14"/>
          <w:sz w:val="24"/>
        </w:rPr>
        <w:t> </w:t>
      </w:r>
      <w:r>
        <w:rPr>
          <w:rFonts w:ascii="Arial" w:hAnsi="Arial"/>
          <w:b/>
          <w:w w:val="90"/>
          <w:sz w:val="24"/>
        </w:rPr>
        <w:t>đ</w:t>
      </w:r>
      <w:r>
        <w:rPr>
          <w:rFonts w:ascii="Arial" w:hAnsi="Arial"/>
          <w:b/>
          <w:w w:val="85"/>
          <w:sz w:val="24"/>
        </w:rPr>
        <w:t>ọ</w:t>
      </w:r>
      <w:r>
        <w:rPr>
          <w:rFonts w:ascii="Arial" w:hAnsi="Arial"/>
          <w:b/>
          <w:w w:val="73"/>
          <w:sz w:val="24"/>
        </w:rPr>
        <w:t>c</w:t>
      </w:r>
      <w:r>
        <w:rPr>
          <w:rFonts w:ascii="Arial" w:hAnsi="Arial"/>
          <w:b/>
          <w:spacing w:val="-1"/>
          <w:w w:val="150"/>
          <w:sz w:val="24"/>
        </w:rPr>
        <w:t>/</w:t>
      </w:r>
      <w:r>
        <w:rPr>
          <w:rFonts w:ascii="Arial" w:hAnsi="Arial"/>
          <w:b/>
          <w:w w:val="75"/>
          <w:sz w:val="24"/>
        </w:rPr>
        <w:t>g</w:t>
      </w:r>
      <w:r>
        <w:rPr>
          <w:rFonts w:ascii="Arial" w:hAnsi="Arial"/>
          <w:b/>
          <w:w w:val="85"/>
          <w:sz w:val="24"/>
        </w:rPr>
        <w:t>h</w:t>
      </w:r>
      <w:r>
        <w:rPr>
          <w:rFonts w:ascii="Arial" w:hAnsi="Arial"/>
          <w:b/>
          <w:w w:val="86"/>
          <w:sz w:val="24"/>
        </w:rPr>
        <w:t>i</w:t>
      </w:r>
      <w:r>
        <w:rPr>
          <w:rFonts w:ascii="Arial" w:hAnsi="Arial"/>
          <w:b/>
          <w:spacing w:val="-14"/>
          <w:sz w:val="24"/>
        </w:rPr>
        <w:t> </w:t>
      </w:r>
      <w:r>
        <w:rPr>
          <w:rFonts w:ascii="Arial" w:hAnsi="Arial"/>
          <w:b/>
          <w:w w:val="82"/>
          <w:sz w:val="24"/>
        </w:rPr>
        <w:t>v</w:t>
      </w:r>
      <w:r>
        <w:rPr>
          <w:rFonts w:ascii="Arial" w:hAnsi="Arial"/>
          <w:b/>
          <w:w w:val="86"/>
          <w:sz w:val="24"/>
        </w:rPr>
        <w:t>à</w:t>
      </w:r>
      <w:r>
        <w:rPr>
          <w:rFonts w:ascii="Arial" w:hAnsi="Arial"/>
          <w:b/>
          <w:spacing w:val="-14"/>
          <w:sz w:val="24"/>
        </w:rPr>
        <w:t> </w:t>
      </w:r>
      <w:r>
        <w:rPr>
          <w:rFonts w:ascii="Arial" w:hAnsi="Arial"/>
          <w:b/>
          <w:w w:val="84"/>
          <w:sz w:val="24"/>
        </w:rPr>
        <w:t>k</w:t>
      </w:r>
      <w:r>
        <w:rPr>
          <w:rFonts w:ascii="Arial" w:hAnsi="Arial"/>
          <w:b/>
          <w:w w:val="85"/>
          <w:sz w:val="24"/>
        </w:rPr>
        <w:t>h</w:t>
      </w:r>
      <w:r>
        <w:rPr>
          <w:rFonts w:ascii="Arial" w:hAnsi="Arial"/>
          <w:b/>
          <w:w w:val="86"/>
          <w:sz w:val="24"/>
        </w:rPr>
        <w:t>i</w:t>
      </w:r>
      <w:r>
        <w:rPr>
          <w:rFonts w:ascii="Arial" w:hAnsi="Arial"/>
          <w:b/>
          <w:spacing w:val="-14"/>
          <w:sz w:val="24"/>
        </w:rPr>
        <w:t> </w:t>
      </w:r>
      <w:r>
        <w:rPr>
          <w:rFonts w:ascii="Arial" w:hAnsi="Arial"/>
          <w:b/>
          <w:w w:val="89"/>
          <w:sz w:val="24"/>
        </w:rPr>
        <w:t>r</w:t>
      </w:r>
      <w:r>
        <w:rPr>
          <w:rFonts w:ascii="Arial" w:hAnsi="Arial"/>
          <w:b/>
          <w:w w:val="88"/>
          <w:sz w:val="24"/>
        </w:rPr>
        <w:t>e</w:t>
      </w:r>
      <w:r>
        <w:rPr>
          <w:rFonts w:ascii="Arial" w:hAnsi="Arial"/>
          <w:b/>
          <w:w w:val="69"/>
          <w:sz w:val="24"/>
        </w:rPr>
        <w:t>s</w:t>
      </w:r>
      <w:r>
        <w:rPr>
          <w:rFonts w:ascii="Arial" w:hAnsi="Arial"/>
          <w:b/>
          <w:w w:val="88"/>
          <w:sz w:val="24"/>
        </w:rPr>
        <w:t>e</w:t>
      </w:r>
      <w:r>
        <w:rPr>
          <w:rFonts w:ascii="Arial" w:hAnsi="Arial"/>
          <w:b/>
          <w:w w:val="101"/>
          <w:sz w:val="24"/>
        </w:rPr>
        <w:t>t</w:t>
      </w:r>
      <w:r>
        <w:rPr>
          <w:rFonts w:ascii="Arial" w:hAnsi="Arial"/>
          <w:b/>
          <w:spacing w:val="-14"/>
          <w:sz w:val="24"/>
        </w:rPr>
        <w:t> </w:t>
      </w:r>
      <w:r>
        <w:rPr>
          <w:rFonts w:ascii="Arial" w:hAnsi="Arial"/>
          <w:b/>
          <w:w w:val="101"/>
          <w:sz w:val="24"/>
        </w:rPr>
        <w:t>t</w:t>
      </w:r>
      <w:r>
        <w:rPr>
          <w:rFonts w:ascii="Arial" w:hAnsi="Arial"/>
          <w:b/>
          <w:w w:val="85"/>
          <w:sz w:val="24"/>
        </w:rPr>
        <w:t>h</w:t>
      </w:r>
      <w:r>
        <w:rPr>
          <w:rFonts w:ascii="Arial" w:hAnsi="Arial"/>
          <w:b/>
          <w:w w:val="86"/>
          <w:sz w:val="24"/>
        </w:rPr>
        <w:t>ì</w:t>
      </w:r>
      <w:r>
        <w:rPr>
          <w:rFonts w:ascii="Arial" w:hAnsi="Arial"/>
          <w:b/>
          <w:spacing w:val="-14"/>
          <w:sz w:val="24"/>
        </w:rPr>
        <w:t> </w:t>
      </w:r>
      <w:r>
        <w:rPr>
          <w:rFonts w:ascii="Arial" w:hAnsi="Arial"/>
          <w:b/>
          <w:w w:val="85"/>
          <w:sz w:val="24"/>
        </w:rPr>
        <w:t>b</w:t>
      </w:r>
      <w:r>
        <w:rPr>
          <w:rFonts w:ascii="Arial" w:hAnsi="Arial"/>
          <w:b/>
          <w:w w:val="86"/>
          <w:sz w:val="24"/>
        </w:rPr>
        <w:t>ằ</w:t>
      </w:r>
      <w:r>
        <w:rPr>
          <w:rFonts w:ascii="Arial" w:hAnsi="Arial"/>
          <w:b/>
          <w:w w:val="85"/>
          <w:sz w:val="24"/>
        </w:rPr>
        <w:t>n</w:t>
      </w:r>
      <w:r>
        <w:rPr>
          <w:rFonts w:ascii="Arial" w:hAnsi="Arial"/>
          <w:b/>
          <w:w w:val="75"/>
          <w:sz w:val="24"/>
        </w:rPr>
        <w:t>g</w:t>
      </w:r>
      <w:r>
        <w:rPr>
          <w:rFonts w:ascii="Arial" w:hAnsi="Arial"/>
          <w:b/>
          <w:spacing w:val="-14"/>
          <w:sz w:val="24"/>
        </w:rPr>
        <w:t> </w:t>
      </w:r>
      <w:r>
        <w:rPr>
          <w:rFonts w:ascii="Arial" w:hAnsi="Arial"/>
          <w:b/>
          <w:spacing w:val="-14"/>
          <w:w w:val="88"/>
          <w:sz w:val="24"/>
        </w:rPr>
        <w:t>1</w:t>
      </w:r>
    </w:p>
    <w:p>
      <w:pPr>
        <w:spacing w:before="110"/>
        <w:ind w:left="724" w:right="0" w:firstLine="0"/>
        <w:jc w:val="left"/>
        <w:rPr>
          <w:i/>
          <w:sz w:val="24"/>
        </w:rPr>
      </w:pPr>
      <w:r>
        <w:rPr>
          <w:i/>
          <w:sz w:val="24"/>
        </w:rPr>
        <w:t>Hình 6-2: Thanh ghi OPTION_REG.</w:t>
      </w:r>
    </w:p>
    <w:p>
      <w:pPr>
        <w:pStyle w:val="BodyText"/>
        <w:rPr>
          <w:i/>
        </w:rPr>
      </w:pPr>
      <w:r>
        <w:rPr/>
        <w:br w:type="column"/>
      </w:r>
      <w:r>
        <w:rPr>
          <w:i/>
        </w:rPr>
      </w:r>
    </w:p>
    <w:p>
      <w:pPr>
        <w:pStyle w:val="BodyText"/>
        <w:spacing w:before="9"/>
        <w:rPr>
          <w:i/>
          <w:sz w:val="26"/>
        </w:rPr>
      </w:pPr>
    </w:p>
    <w:p>
      <w:pPr>
        <w:pStyle w:val="Heading4"/>
        <w:ind w:left="668"/>
        <w:rPr>
          <w:rFonts w:ascii="Arial"/>
        </w:rPr>
      </w:pPr>
      <w:r>
        <w:rPr>
          <w:rFonts w:ascii="Arial"/>
        </w:rPr>
        <w:t>Bit 0</w:t>
      </w:r>
    </w:p>
    <w:p>
      <w:pPr>
        <w:spacing w:after="0"/>
        <w:rPr>
          <w:rFonts w:ascii="Arial"/>
        </w:rPr>
        <w:sectPr>
          <w:type w:val="continuous"/>
          <w:pgSz w:w="11910" w:h="16840"/>
          <w:pgMar w:top="520" w:bottom="280" w:left="740" w:right="0"/>
          <w:cols w:num="4" w:equalWidth="0">
            <w:col w:w="2009" w:space="40"/>
            <w:col w:w="820" w:space="267"/>
            <w:col w:w="5690" w:space="39"/>
            <w:col w:w="2305"/>
          </w:cols>
        </w:sectPr>
      </w:pPr>
    </w:p>
    <w:p>
      <w:pPr>
        <w:pStyle w:val="BodyText"/>
        <w:spacing w:before="4"/>
        <w:rPr>
          <w:rFonts w:ascii="Arial"/>
          <w:b/>
          <w:sz w:val="11"/>
        </w:rPr>
      </w:pPr>
    </w:p>
    <w:p>
      <w:pPr>
        <w:pStyle w:val="BodyText"/>
        <w:ind w:left="1002"/>
        <w:rPr>
          <w:rFonts w:ascii="Arial"/>
          <w:sz w:val="20"/>
        </w:rPr>
      </w:pPr>
      <w:r>
        <w:rPr>
          <w:rFonts w:ascii="Arial"/>
          <w:sz w:val="20"/>
        </w:rPr>
        <w:pict>
          <v:group style="width:481.4pt;height:56.4pt;mso-position-horizontal-relative:char;mso-position-vertical-relative:line" coordorigin="0,0" coordsize="9628,1128">
            <v:rect style="position:absolute;left:0;top:0;width:9628;height:399" filled="true" fillcolor="#ccffff" stroked="false">
              <v:fill type="solid"/>
            </v:rect>
            <v:line style="position:absolute" from="1156,48" to="1798,48" stroked="true" strokeweight=".485159pt" strokecolor="#000000">
              <v:stroke dashstyle="solid"/>
            </v:line>
            <v:shape style="position:absolute;left:0;top:398;width:9628;height:730" coordorigin="0,398" coordsize="9628,730" path="m9628,398l0,398,0,792,0,1128,9628,1128,9628,792,9628,398xe" filled="true" fillcolor="#ccffff" stroked="false">
              <v:path arrowok="t"/>
              <v:fill type="solid"/>
            </v:shape>
            <v:shape style="position:absolute;left:28;top:54;width:495;height:1063" type="#_x0000_t202" filled="false" stroked="false">
              <v:textbox inset="0,0,0,0">
                <w:txbxContent>
                  <w:p>
                    <w:pPr>
                      <w:spacing w:line="266" w:lineRule="exact" w:before="0"/>
                      <w:ind w:left="0" w:right="0" w:firstLine="0"/>
                      <w:jc w:val="left"/>
                      <w:rPr>
                        <w:sz w:val="24"/>
                      </w:rPr>
                    </w:pPr>
                    <w:r>
                      <w:rPr>
                        <w:spacing w:val="-3"/>
                        <w:sz w:val="24"/>
                      </w:rPr>
                      <w:t>Bit</w:t>
                    </w:r>
                    <w:r>
                      <w:rPr>
                        <w:spacing w:val="8"/>
                        <w:sz w:val="24"/>
                      </w:rPr>
                      <w:t> </w:t>
                    </w:r>
                    <w:r>
                      <w:rPr>
                        <w:sz w:val="24"/>
                      </w:rPr>
                      <w:t>7</w:t>
                    </w:r>
                  </w:p>
                  <w:p>
                    <w:pPr>
                      <w:spacing w:before="127"/>
                      <w:ind w:left="0" w:right="0" w:firstLine="0"/>
                      <w:jc w:val="left"/>
                      <w:rPr>
                        <w:sz w:val="24"/>
                      </w:rPr>
                    </w:pPr>
                    <w:r>
                      <w:rPr>
                        <w:spacing w:val="-3"/>
                        <w:sz w:val="24"/>
                      </w:rPr>
                      <w:t>Bit</w:t>
                    </w:r>
                    <w:r>
                      <w:rPr>
                        <w:spacing w:val="8"/>
                        <w:sz w:val="24"/>
                      </w:rPr>
                      <w:t> </w:t>
                    </w:r>
                    <w:r>
                      <w:rPr>
                        <w:sz w:val="24"/>
                      </w:rPr>
                      <w:t>6</w:t>
                    </w:r>
                  </w:p>
                  <w:p>
                    <w:pPr>
                      <w:spacing w:before="118"/>
                      <w:ind w:left="0" w:right="0" w:firstLine="0"/>
                      <w:jc w:val="left"/>
                      <w:rPr>
                        <w:sz w:val="24"/>
                      </w:rPr>
                    </w:pPr>
                    <w:r>
                      <w:rPr>
                        <w:spacing w:val="-3"/>
                        <w:sz w:val="24"/>
                      </w:rPr>
                      <w:t>Bit</w:t>
                    </w:r>
                    <w:r>
                      <w:rPr>
                        <w:spacing w:val="8"/>
                        <w:sz w:val="24"/>
                      </w:rPr>
                      <w:t> </w:t>
                    </w:r>
                    <w:r>
                      <w:rPr>
                        <w:sz w:val="24"/>
                      </w:rPr>
                      <w:t>5</w:t>
                    </w:r>
                  </w:p>
                </w:txbxContent>
              </v:textbox>
              <w10:wrap type="none"/>
            </v:shape>
            <v:shape style="position:absolute;left:1114;top:54;width:7399;height:1063" type="#_x0000_t202" filled="false" stroked="false">
              <v:textbox inset="0,0,0,0">
                <w:txbxContent>
                  <w:p>
                    <w:pPr>
                      <w:spacing w:line="270" w:lineRule="exact" w:before="0"/>
                      <w:ind w:left="45" w:right="0" w:firstLine="0"/>
                      <w:jc w:val="left"/>
                      <w:rPr>
                        <w:sz w:val="24"/>
                      </w:rPr>
                    </w:pPr>
                    <w:r>
                      <w:rPr>
                        <w:i/>
                        <w:sz w:val="24"/>
                      </w:rPr>
                      <w:t>RBPU </w:t>
                    </w:r>
                    <w:r>
                      <w:rPr>
                        <w:sz w:val="24"/>
                      </w:rPr>
                      <w:t>: bit điều khiển điện trở treo của portb.</w:t>
                    </w:r>
                  </w:p>
                  <w:p>
                    <w:pPr>
                      <w:spacing w:before="123"/>
                      <w:ind w:left="0" w:right="0" w:firstLine="0"/>
                      <w:jc w:val="left"/>
                      <w:rPr>
                        <w:b/>
                        <w:sz w:val="24"/>
                      </w:rPr>
                    </w:pPr>
                    <w:r>
                      <w:rPr>
                        <w:b/>
                        <w:sz w:val="24"/>
                      </w:rPr>
                      <w:t>INTEDG</w:t>
                    </w:r>
                  </w:p>
                  <w:p>
                    <w:pPr>
                      <w:spacing w:before="117"/>
                      <w:ind w:left="0" w:right="0" w:firstLine="0"/>
                      <w:jc w:val="left"/>
                      <w:rPr>
                        <w:sz w:val="24"/>
                      </w:rPr>
                    </w:pPr>
                    <w:r>
                      <w:rPr>
                        <w:b/>
                        <w:sz w:val="24"/>
                      </w:rPr>
                      <w:t>T0CS</w:t>
                    </w:r>
                    <w:r>
                      <w:rPr>
                        <w:sz w:val="24"/>
                      </w:rPr>
                      <w:t>: bit lựa chọn nguồn xung cho TMR0 - TMR0 Clock Source Select bit.</w:t>
                    </w:r>
                  </w:p>
                </w:txbxContent>
              </v:textbox>
              <w10:wrap type="none"/>
            </v:shape>
          </v:group>
        </w:pict>
      </w:r>
      <w:r>
        <w:rPr>
          <w:rFonts w:ascii="Arial"/>
          <w:sz w:val="20"/>
        </w:rPr>
      </w:r>
    </w:p>
    <w:p>
      <w:pPr>
        <w:pStyle w:val="BodyText"/>
        <w:spacing w:line="343" w:lineRule="auto" w:before="75"/>
        <w:ind w:left="2117" w:right="4775"/>
      </w:pPr>
      <w:r>
        <w:rPr/>
        <w:pict>
          <v:shape style="position:absolute;margin-left:87.143997pt;margin-top:43.993107pt;width:481.4pt;height:13.45pt;mso-position-horizontal-relative:page;mso-position-vertical-relative:paragraph;z-index:-15357952;mso-wrap-distance-left:0;mso-wrap-distance-right:0" type="#_x0000_t202" filled="true" fillcolor="#ccffff" stroked="false">
            <v:textbox inset="0,0,0,0">
              <w:txbxContent>
                <w:p>
                  <w:pPr>
                    <w:pStyle w:val="BodyText"/>
                    <w:tabs>
                      <w:tab w:pos="1114" w:val="left" w:leader="none"/>
                    </w:tabs>
                    <w:spacing w:line="263" w:lineRule="exact"/>
                    <w:ind w:left="28"/>
                  </w:pPr>
                  <w:r>
                    <w:rPr>
                      <w:spacing w:val="-3"/>
                    </w:rPr>
                    <w:t>Bit</w:t>
                  </w:r>
                  <w:r>
                    <w:rPr>
                      <w:spacing w:val="7"/>
                    </w:rPr>
                    <w:t> </w:t>
                  </w:r>
                  <w:r>
                    <w:rPr/>
                    <w:t>4</w:t>
                    <w:tab/>
                  </w:r>
                  <w:r>
                    <w:rPr>
                      <w:b/>
                    </w:rPr>
                    <w:t>T0SE</w:t>
                  </w:r>
                  <w:r>
                    <w:rPr/>
                    <w:t>: </w:t>
                  </w:r>
                  <w:r>
                    <w:rPr>
                      <w:spacing w:val="-4"/>
                    </w:rPr>
                    <w:t>bit lựa </w:t>
                  </w:r>
                  <w:r>
                    <w:rPr/>
                    <w:t>chọn cạnh tích cực T0SE - TMR0 Source Edge </w:t>
                  </w:r>
                  <w:r>
                    <w:rPr>
                      <w:spacing w:val="-3"/>
                    </w:rPr>
                    <w:t>Select</w:t>
                  </w:r>
                  <w:r>
                    <w:rPr>
                      <w:spacing w:val="26"/>
                    </w:rPr>
                    <w:t> </w:t>
                  </w:r>
                  <w:r>
                    <w:rPr/>
                    <w:t>bit.</w:t>
                  </w:r>
                </w:p>
              </w:txbxContent>
            </v:textbox>
            <v:fill type="solid"/>
            <w10:wrap type="topAndBottom"/>
          </v:shape>
        </w:pict>
      </w:r>
      <w:r>
        <w:rPr/>
        <w:t>1= sẽ đếm xung ngoại đưa đến chân T0CKI. 0= sẽ đếm xung clock nội bên trong.</w:t>
      </w:r>
    </w:p>
    <w:p>
      <w:pPr>
        <w:pStyle w:val="BodyText"/>
        <w:spacing w:line="345" w:lineRule="auto" w:before="97" w:after="11"/>
        <w:ind w:left="2117" w:right="5306"/>
      </w:pPr>
      <w:r>
        <w:rPr/>
        <w:t>0= tích cực cạnh lên ở chân T0CKI. 1= tích cực cạnh xuống ở chân</w:t>
      </w:r>
      <w:r>
        <w:rPr>
          <w:spacing w:val="-17"/>
        </w:rPr>
        <w:t> </w:t>
      </w:r>
      <w:r>
        <w:rPr/>
        <w:t>T0CKI.</w:t>
      </w:r>
    </w:p>
    <w:p>
      <w:pPr>
        <w:pStyle w:val="BodyText"/>
        <w:ind w:left="1002"/>
        <w:rPr>
          <w:sz w:val="20"/>
        </w:rPr>
      </w:pPr>
      <w:r>
        <w:rPr>
          <w:sz w:val="20"/>
        </w:rPr>
        <w:pict>
          <v:shape style="width:481.4pt;height:13.7pt;mso-position-horizontal-relative:char;mso-position-vertical-relative:line" type="#_x0000_t202" filled="true" fillcolor="#ccffff" stroked="false">
            <w10:anchorlock/>
            <v:textbox inset="0,0,0,0">
              <w:txbxContent>
                <w:p>
                  <w:pPr>
                    <w:pStyle w:val="BodyText"/>
                    <w:tabs>
                      <w:tab w:pos="1114" w:val="left" w:leader="none"/>
                    </w:tabs>
                    <w:spacing w:line="263" w:lineRule="exact"/>
                    <w:ind w:left="28"/>
                  </w:pPr>
                  <w:r>
                    <w:rPr>
                      <w:spacing w:val="-3"/>
                    </w:rPr>
                    <w:t>Bit</w:t>
                  </w:r>
                  <w:r>
                    <w:rPr>
                      <w:spacing w:val="7"/>
                    </w:rPr>
                    <w:t> </w:t>
                  </w:r>
                  <w:r>
                    <w:rPr/>
                    <w:t>3</w:t>
                    <w:tab/>
                  </w:r>
                  <w:r>
                    <w:rPr>
                      <w:b/>
                    </w:rPr>
                    <w:t>PSA</w:t>
                  </w:r>
                  <w:r>
                    <w:rPr/>
                    <w:t>: </w:t>
                  </w:r>
                  <w:r>
                    <w:rPr>
                      <w:spacing w:val="-4"/>
                    </w:rPr>
                    <w:t>bit </w:t>
                  </w:r>
                  <w:r>
                    <w:rPr/>
                    <w:t>gán </w:t>
                  </w:r>
                  <w:r>
                    <w:rPr>
                      <w:spacing w:val="-3"/>
                    </w:rPr>
                    <w:t>bộ </w:t>
                  </w:r>
                  <w:r>
                    <w:rPr/>
                    <w:t>chia trước - prescaler</w:t>
                  </w:r>
                  <w:r>
                    <w:rPr>
                      <w:spacing w:val="28"/>
                    </w:rPr>
                    <w:t> </w:t>
                  </w:r>
                  <w:r>
                    <w:rPr/>
                    <w:t>assigment.</w:t>
                  </w:r>
                </w:p>
              </w:txbxContent>
            </v:textbox>
            <v:fill type="solid"/>
          </v:shape>
        </w:pict>
      </w:r>
      <w:r>
        <w:rPr>
          <w:sz w:val="20"/>
        </w:rPr>
      </w:r>
    </w:p>
    <w:p>
      <w:pPr>
        <w:pStyle w:val="BodyText"/>
        <w:spacing w:line="343" w:lineRule="auto" w:before="85"/>
        <w:ind w:left="2117" w:right="6538"/>
      </w:pPr>
      <w:r>
        <w:rPr/>
        <w:pict>
          <v:shape style="position:absolute;margin-left:87.143997pt;margin-top:44.493153pt;width:481.4pt;height:13.45pt;mso-position-horizontal-relative:page;mso-position-vertical-relative:paragraph;z-index:-15356928;mso-wrap-distance-left:0;mso-wrap-distance-right:0" type="#_x0000_t202" filled="true" fillcolor="#ccffff" stroked="false">
            <v:textbox inset="0,0,0,0">
              <w:txbxContent>
                <w:p>
                  <w:pPr>
                    <w:pStyle w:val="BodyText"/>
                    <w:tabs>
                      <w:tab w:pos="1114" w:val="left" w:leader="none"/>
                    </w:tabs>
                    <w:spacing w:line="263" w:lineRule="exact"/>
                    <w:ind w:left="28"/>
                  </w:pPr>
                  <w:r>
                    <w:rPr>
                      <w:spacing w:val="-3"/>
                    </w:rPr>
                    <w:t>Bit</w:t>
                  </w:r>
                  <w:r>
                    <w:rPr>
                      <w:spacing w:val="7"/>
                    </w:rPr>
                    <w:t> </w:t>
                  </w:r>
                  <w:r>
                    <w:rPr/>
                    <w:t>2-0</w:t>
                    <w:tab/>
                  </w:r>
                  <w:r>
                    <w:rPr>
                      <w:b/>
                    </w:rPr>
                    <w:t>PS2:PS0</w:t>
                  </w:r>
                  <w:r>
                    <w:rPr/>
                    <w:t>: các </w:t>
                  </w:r>
                  <w:r>
                    <w:rPr>
                      <w:spacing w:val="-4"/>
                    </w:rPr>
                    <w:t>bit lựa </w:t>
                  </w:r>
                  <w:r>
                    <w:rPr/>
                    <w:t>chọn </w:t>
                  </w:r>
                  <w:r>
                    <w:rPr>
                      <w:spacing w:val="2"/>
                    </w:rPr>
                    <w:t>tỉ </w:t>
                  </w:r>
                  <w:r>
                    <w:rPr>
                      <w:spacing w:val="-3"/>
                    </w:rPr>
                    <w:t>lệ bộ </w:t>
                  </w:r>
                  <w:r>
                    <w:rPr/>
                    <w:t>chia trước - prescaler rate select</w:t>
                  </w:r>
                  <w:r>
                    <w:rPr>
                      <w:spacing w:val="36"/>
                    </w:rPr>
                    <w:t> </w:t>
                  </w:r>
                  <w:r>
                    <w:rPr/>
                    <w:t>bits:</w:t>
                  </w:r>
                </w:p>
              </w:txbxContent>
            </v:textbox>
            <v:fill type="solid"/>
            <w10:wrap type="topAndBottom"/>
          </v:shape>
        </w:pict>
      </w:r>
      <w:r>
        <w:rPr/>
        <w:t>1= gán bộ chia cho WDT. 0= gán bộ chia Timer0.</w:t>
      </w:r>
    </w:p>
    <w:p>
      <w:pPr>
        <w:spacing w:before="39" w:after="40"/>
        <w:ind w:left="1397" w:right="0" w:firstLine="0"/>
        <w:jc w:val="both"/>
        <w:rPr>
          <w:i/>
          <w:sz w:val="24"/>
        </w:rPr>
      </w:pPr>
      <w:r>
        <w:rPr>
          <w:i/>
          <w:sz w:val="24"/>
        </w:rPr>
        <w:t>Bảng 6-1. Lựa chọn hệ số chia của Timer0.</w:t>
      </w:r>
    </w:p>
    <w:tbl>
      <w:tblPr>
        <w:tblW w:w="0" w:type="auto"/>
        <w:jc w:val="left"/>
        <w:tblInd w:w="3083"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659"/>
        <w:gridCol w:w="1661"/>
        <w:gridCol w:w="1836"/>
      </w:tblGrid>
      <w:tr>
        <w:trPr>
          <w:trHeight w:val="298" w:hRule="atLeast"/>
        </w:trPr>
        <w:tc>
          <w:tcPr>
            <w:tcW w:w="1659" w:type="dxa"/>
            <w:tcBorders>
              <w:left w:val="double" w:sz="2" w:space="0" w:color="9F9F9F"/>
              <w:right w:val="double" w:sz="2" w:space="0" w:color="9F9F9F"/>
            </w:tcBorders>
            <w:shd w:val="clear" w:color="auto" w:fill="FFCC99"/>
          </w:tcPr>
          <w:p>
            <w:pPr>
              <w:pStyle w:val="TableParagraph"/>
              <w:ind w:left="136" w:right="253"/>
              <w:jc w:val="center"/>
              <w:rPr>
                <w:sz w:val="24"/>
              </w:rPr>
            </w:pPr>
            <w:r>
              <w:rPr>
                <w:sz w:val="24"/>
              </w:rPr>
              <w:t>Bit lựa chọn</w:t>
            </w:r>
          </w:p>
        </w:tc>
        <w:tc>
          <w:tcPr>
            <w:tcW w:w="1661" w:type="dxa"/>
            <w:tcBorders>
              <w:left w:val="double" w:sz="2" w:space="0" w:color="9F9F9F"/>
              <w:right w:val="double" w:sz="2" w:space="0" w:color="9F9F9F"/>
            </w:tcBorders>
            <w:shd w:val="clear" w:color="auto" w:fill="FFCC99"/>
          </w:tcPr>
          <w:p>
            <w:pPr>
              <w:pStyle w:val="TableParagraph"/>
              <w:ind w:left="129"/>
              <w:rPr>
                <w:sz w:val="24"/>
              </w:rPr>
            </w:pPr>
            <w:r>
              <w:rPr>
                <w:sz w:val="24"/>
              </w:rPr>
              <w:t>Tỉ lệ TMR0</w:t>
            </w:r>
          </w:p>
        </w:tc>
        <w:tc>
          <w:tcPr>
            <w:tcW w:w="1836" w:type="dxa"/>
            <w:tcBorders>
              <w:left w:val="double" w:sz="2" w:space="0" w:color="9F9F9F"/>
              <w:right w:val="double" w:sz="2" w:space="0" w:color="9F9F9F"/>
            </w:tcBorders>
            <w:shd w:val="clear" w:color="auto" w:fill="FFCC99"/>
          </w:tcPr>
          <w:p>
            <w:pPr>
              <w:pStyle w:val="TableParagraph"/>
              <w:ind w:right="610"/>
              <w:jc w:val="right"/>
              <w:rPr>
                <w:sz w:val="24"/>
              </w:rPr>
            </w:pPr>
            <w:r>
              <w:rPr>
                <w:sz w:val="24"/>
              </w:rPr>
              <w:t>Tỉ lệ WDT</w:t>
            </w:r>
          </w:p>
        </w:tc>
      </w:tr>
      <w:tr>
        <w:trPr>
          <w:trHeight w:val="300" w:hRule="atLeast"/>
        </w:trPr>
        <w:tc>
          <w:tcPr>
            <w:tcW w:w="1659" w:type="dxa"/>
            <w:tcBorders>
              <w:left w:val="double" w:sz="2" w:space="0" w:color="9F9F9F"/>
              <w:right w:val="double" w:sz="2" w:space="0" w:color="9F9F9F"/>
            </w:tcBorders>
          </w:tcPr>
          <w:p>
            <w:pPr>
              <w:pStyle w:val="TableParagraph"/>
              <w:spacing w:before="3"/>
              <w:ind w:left="119" w:right="253"/>
              <w:jc w:val="center"/>
              <w:rPr>
                <w:sz w:val="24"/>
              </w:rPr>
            </w:pPr>
            <w:r>
              <w:rPr>
                <w:sz w:val="24"/>
              </w:rPr>
              <w:t>000</w:t>
            </w:r>
          </w:p>
        </w:tc>
        <w:tc>
          <w:tcPr>
            <w:tcW w:w="1661" w:type="dxa"/>
            <w:tcBorders>
              <w:left w:val="double" w:sz="2" w:space="0" w:color="9F9F9F"/>
              <w:right w:val="double" w:sz="2" w:space="0" w:color="9F9F9F"/>
            </w:tcBorders>
          </w:tcPr>
          <w:p>
            <w:pPr>
              <w:pStyle w:val="TableParagraph"/>
              <w:spacing w:before="3"/>
              <w:ind w:left="422" w:right="607"/>
              <w:jc w:val="center"/>
              <w:rPr>
                <w:sz w:val="24"/>
              </w:rPr>
            </w:pPr>
            <w:r>
              <w:rPr>
                <w:sz w:val="24"/>
              </w:rPr>
              <w:t>1:2</w:t>
            </w:r>
          </w:p>
        </w:tc>
        <w:tc>
          <w:tcPr>
            <w:tcW w:w="1836" w:type="dxa"/>
            <w:tcBorders>
              <w:left w:val="double" w:sz="2" w:space="0" w:color="9F9F9F"/>
              <w:right w:val="double" w:sz="2" w:space="0" w:color="9F9F9F"/>
            </w:tcBorders>
          </w:tcPr>
          <w:p>
            <w:pPr>
              <w:pStyle w:val="TableParagraph"/>
              <w:spacing w:before="3"/>
              <w:ind w:left="561"/>
              <w:rPr>
                <w:sz w:val="24"/>
              </w:rPr>
            </w:pPr>
            <w:r>
              <w:rPr>
                <w:sz w:val="24"/>
              </w:rPr>
              <w:t>1:1</w:t>
            </w:r>
          </w:p>
        </w:tc>
      </w:tr>
      <w:tr>
        <w:trPr>
          <w:trHeight w:val="300" w:hRule="atLeast"/>
        </w:trPr>
        <w:tc>
          <w:tcPr>
            <w:tcW w:w="1659" w:type="dxa"/>
            <w:tcBorders>
              <w:left w:val="double" w:sz="2" w:space="0" w:color="9F9F9F"/>
              <w:right w:val="double" w:sz="2" w:space="0" w:color="9F9F9F"/>
            </w:tcBorders>
          </w:tcPr>
          <w:p>
            <w:pPr>
              <w:pStyle w:val="TableParagraph"/>
              <w:spacing w:before="3"/>
              <w:ind w:left="119" w:right="253"/>
              <w:jc w:val="center"/>
              <w:rPr>
                <w:sz w:val="24"/>
              </w:rPr>
            </w:pPr>
            <w:r>
              <w:rPr>
                <w:sz w:val="24"/>
              </w:rPr>
              <w:t>001</w:t>
            </w:r>
          </w:p>
        </w:tc>
        <w:tc>
          <w:tcPr>
            <w:tcW w:w="1661" w:type="dxa"/>
            <w:tcBorders>
              <w:left w:val="double" w:sz="2" w:space="0" w:color="9F9F9F"/>
              <w:right w:val="double" w:sz="2" w:space="0" w:color="9F9F9F"/>
            </w:tcBorders>
          </w:tcPr>
          <w:p>
            <w:pPr>
              <w:pStyle w:val="TableParagraph"/>
              <w:spacing w:before="3"/>
              <w:ind w:left="422" w:right="607"/>
              <w:jc w:val="center"/>
              <w:rPr>
                <w:sz w:val="24"/>
              </w:rPr>
            </w:pPr>
            <w:r>
              <w:rPr>
                <w:sz w:val="24"/>
              </w:rPr>
              <w:t>1:4</w:t>
            </w:r>
          </w:p>
        </w:tc>
        <w:tc>
          <w:tcPr>
            <w:tcW w:w="1836" w:type="dxa"/>
            <w:tcBorders>
              <w:left w:val="double" w:sz="2" w:space="0" w:color="9F9F9F"/>
              <w:right w:val="double" w:sz="2" w:space="0" w:color="9F9F9F"/>
            </w:tcBorders>
          </w:tcPr>
          <w:p>
            <w:pPr>
              <w:pStyle w:val="TableParagraph"/>
              <w:spacing w:before="3"/>
              <w:ind w:left="561"/>
              <w:rPr>
                <w:sz w:val="24"/>
              </w:rPr>
            </w:pPr>
            <w:r>
              <w:rPr>
                <w:sz w:val="24"/>
              </w:rPr>
              <w:t>1:2</w:t>
            </w:r>
          </w:p>
        </w:tc>
      </w:tr>
      <w:tr>
        <w:trPr>
          <w:trHeight w:val="300" w:hRule="atLeast"/>
        </w:trPr>
        <w:tc>
          <w:tcPr>
            <w:tcW w:w="1659" w:type="dxa"/>
            <w:tcBorders>
              <w:left w:val="double" w:sz="2" w:space="0" w:color="9F9F9F"/>
              <w:right w:val="double" w:sz="2" w:space="0" w:color="9F9F9F"/>
            </w:tcBorders>
          </w:tcPr>
          <w:p>
            <w:pPr>
              <w:pStyle w:val="TableParagraph"/>
              <w:spacing w:before="3"/>
              <w:ind w:left="119" w:right="253"/>
              <w:jc w:val="center"/>
              <w:rPr>
                <w:sz w:val="24"/>
              </w:rPr>
            </w:pPr>
            <w:r>
              <w:rPr>
                <w:sz w:val="24"/>
              </w:rPr>
              <w:t>010</w:t>
            </w:r>
          </w:p>
        </w:tc>
        <w:tc>
          <w:tcPr>
            <w:tcW w:w="1661" w:type="dxa"/>
            <w:tcBorders>
              <w:left w:val="double" w:sz="2" w:space="0" w:color="9F9F9F"/>
              <w:right w:val="double" w:sz="2" w:space="0" w:color="9F9F9F"/>
            </w:tcBorders>
          </w:tcPr>
          <w:p>
            <w:pPr>
              <w:pStyle w:val="TableParagraph"/>
              <w:spacing w:before="3"/>
              <w:ind w:left="422" w:right="607"/>
              <w:jc w:val="center"/>
              <w:rPr>
                <w:sz w:val="24"/>
              </w:rPr>
            </w:pPr>
            <w:r>
              <w:rPr>
                <w:sz w:val="24"/>
              </w:rPr>
              <w:t>1:8</w:t>
            </w:r>
          </w:p>
        </w:tc>
        <w:tc>
          <w:tcPr>
            <w:tcW w:w="1836" w:type="dxa"/>
            <w:tcBorders>
              <w:left w:val="double" w:sz="2" w:space="0" w:color="9F9F9F"/>
              <w:right w:val="double" w:sz="2" w:space="0" w:color="9F9F9F"/>
            </w:tcBorders>
          </w:tcPr>
          <w:p>
            <w:pPr>
              <w:pStyle w:val="TableParagraph"/>
              <w:spacing w:before="3"/>
              <w:ind w:left="561"/>
              <w:rPr>
                <w:sz w:val="24"/>
              </w:rPr>
            </w:pPr>
            <w:r>
              <w:rPr>
                <w:sz w:val="24"/>
              </w:rPr>
              <w:t>1:4</w:t>
            </w:r>
          </w:p>
        </w:tc>
      </w:tr>
      <w:tr>
        <w:trPr>
          <w:trHeight w:val="300" w:hRule="atLeast"/>
        </w:trPr>
        <w:tc>
          <w:tcPr>
            <w:tcW w:w="1659" w:type="dxa"/>
            <w:tcBorders>
              <w:left w:val="double" w:sz="2" w:space="0" w:color="9F9F9F"/>
              <w:right w:val="double" w:sz="2" w:space="0" w:color="9F9F9F"/>
            </w:tcBorders>
          </w:tcPr>
          <w:p>
            <w:pPr>
              <w:pStyle w:val="TableParagraph"/>
              <w:spacing w:line="273" w:lineRule="exact" w:before="8"/>
              <w:ind w:left="119" w:right="253"/>
              <w:jc w:val="center"/>
              <w:rPr>
                <w:sz w:val="24"/>
              </w:rPr>
            </w:pPr>
            <w:r>
              <w:rPr>
                <w:sz w:val="24"/>
              </w:rPr>
              <w:t>011</w:t>
            </w:r>
          </w:p>
        </w:tc>
        <w:tc>
          <w:tcPr>
            <w:tcW w:w="1661" w:type="dxa"/>
            <w:tcBorders>
              <w:left w:val="double" w:sz="2" w:space="0" w:color="9F9F9F"/>
              <w:right w:val="double" w:sz="2" w:space="0" w:color="9F9F9F"/>
            </w:tcBorders>
          </w:tcPr>
          <w:p>
            <w:pPr>
              <w:pStyle w:val="TableParagraph"/>
              <w:spacing w:line="273" w:lineRule="exact" w:before="8"/>
              <w:ind w:left="542" w:right="607"/>
              <w:jc w:val="center"/>
              <w:rPr>
                <w:sz w:val="24"/>
              </w:rPr>
            </w:pPr>
            <w:r>
              <w:rPr>
                <w:sz w:val="24"/>
              </w:rPr>
              <w:t>1:16</w:t>
            </w:r>
          </w:p>
        </w:tc>
        <w:tc>
          <w:tcPr>
            <w:tcW w:w="1836" w:type="dxa"/>
            <w:tcBorders>
              <w:left w:val="double" w:sz="2" w:space="0" w:color="9F9F9F"/>
              <w:right w:val="double" w:sz="2" w:space="0" w:color="9F9F9F"/>
            </w:tcBorders>
          </w:tcPr>
          <w:p>
            <w:pPr>
              <w:pStyle w:val="TableParagraph"/>
              <w:spacing w:line="273" w:lineRule="exact" w:before="8"/>
              <w:ind w:left="561"/>
              <w:rPr>
                <w:sz w:val="24"/>
              </w:rPr>
            </w:pPr>
            <w:r>
              <w:rPr>
                <w:sz w:val="24"/>
              </w:rPr>
              <w:t>1:8</w:t>
            </w:r>
          </w:p>
        </w:tc>
      </w:tr>
      <w:tr>
        <w:trPr>
          <w:trHeight w:val="300" w:hRule="atLeast"/>
        </w:trPr>
        <w:tc>
          <w:tcPr>
            <w:tcW w:w="1659" w:type="dxa"/>
            <w:tcBorders>
              <w:left w:val="double" w:sz="2" w:space="0" w:color="9F9F9F"/>
              <w:right w:val="double" w:sz="2" w:space="0" w:color="9F9F9F"/>
            </w:tcBorders>
          </w:tcPr>
          <w:p>
            <w:pPr>
              <w:pStyle w:val="TableParagraph"/>
              <w:spacing w:line="273" w:lineRule="exact" w:before="8"/>
              <w:ind w:left="119" w:right="253"/>
              <w:jc w:val="center"/>
              <w:rPr>
                <w:sz w:val="24"/>
              </w:rPr>
            </w:pPr>
            <w:r>
              <w:rPr>
                <w:sz w:val="24"/>
              </w:rPr>
              <w:t>100</w:t>
            </w:r>
          </w:p>
        </w:tc>
        <w:tc>
          <w:tcPr>
            <w:tcW w:w="1661" w:type="dxa"/>
            <w:tcBorders>
              <w:left w:val="double" w:sz="2" w:space="0" w:color="9F9F9F"/>
              <w:right w:val="double" w:sz="2" w:space="0" w:color="9F9F9F"/>
            </w:tcBorders>
          </w:tcPr>
          <w:p>
            <w:pPr>
              <w:pStyle w:val="TableParagraph"/>
              <w:spacing w:line="273" w:lineRule="exact" w:before="8"/>
              <w:ind w:left="542" w:right="607"/>
              <w:jc w:val="center"/>
              <w:rPr>
                <w:sz w:val="24"/>
              </w:rPr>
            </w:pPr>
            <w:r>
              <w:rPr>
                <w:sz w:val="24"/>
              </w:rPr>
              <w:t>1:32</w:t>
            </w:r>
          </w:p>
        </w:tc>
        <w:tc>
          <w:tcPr>
            <w:tcW w:w="1836" w:type="dxa"/>
            <w:tcBorders>
              <w:left w:val="double" w:sz="2" w:space="0" w:color="9F9F9F"/>
              <w:right w:val="double" w:sz="2" w:space="0" w:color="9F9F9F"/>
            </w:tcBorders>
          </w:tcPr>
          <w:p>
            <w:pPr>
              <w:pStyle w:val="TableParagraph"/>
              <w:spacing w:line="273" w:lineRule="exact" w:before="8"/>
              <w:ind w:left="561"/>
              <w:rPr>
                <w:sz w:val="24"/>
              </w:rPr>
            </w:pPr>
            <w:r>
              <w:rPr>
                <w:sz w:val="24"/>
              </w:rPr>
              <w:t>1:16</w:t>
            </w:r>
          </w:p>
        </w:tc>
      </w:tr>
      <w:tr>
        <w:trPr>
          <w:trHeight w:val="305" w:hRule="atLeast"/>
        </w:trPr>
        <w:tc>
          <w:tcPr>
            <w:tcW w:w="1659" w:type="dxa"/>
            <w:tcBorders>
              <w:left w:val="double" w:sz="2" w:space="0" w:color="9F9F9F"/>
              <w:right w:val="double" w:sz="2" w:space="0" w:color="9F9F9F"/>
            </w:tcBorders>
          </w:tcPr>
          <w:p>
            <w:pPr>
              <w:pStyle w:val="TableParagraph"/>
              <w:spacing w:before="8"/>
              <w:ind w:left="119" w:right="253"/>
              <w:jc w:val="center"/>
              <w:rPr>
                <w:sz w:val="24"/>
              </w:rPr>
            </w:pPr>
            <w:r>
              <w:rPr>
                <w:sz w:val="24"/>
              </w:rPr>
              <w:t>101</w:t>
            </w:r>
          </w:p>
        </w:tc>
        <w:tc>
          <w:tcPr>
            <w:tcW w:w="1661" w:type="dxa"/>
            <w:tcBorders>
              <w:left w:val="double" w:sz="2" w:space="0" w:color="9F9F9F"/>
              <w:right w:val="double" w:sz="2" w:space="0" w:color="9F9F9F"/>
            </w:tcBorders>
          </w:tcPr>
          <w:p>
            <w:pPr>
              <w:pStyle w:val="TableParagraph"/>
              <w:spacing w:before="8"/>
              <w:ind w:left="542" w:right="607"/>
              <w:jc w:val="center"/>
              <w:rPr>
                <w:sz w:val="24"/>
              </w:rPr>
            </w:pPr>
            <w:r>
              <w:rPr>
                <w:sz w:val="24"/>
              </w:rPr>
              <w:t>1:64</w:t>
            </w:r>
          </w:p>
        </w:tc>
        <w:tc>
          <w:tcPr>
            <w:tcW w:w="1836" w:type="dxa"/>
            <w:tcBorders>
              <w:left w:val="double" w:sz="2" w:space="0" w:color="9F9F9F"/>
              <w:right w:val="double" w:sz="2" w:space="0" w:color="9F9F9F"/>
            </w:tcBorders>
          </w:tcPr>
          <w:p>
            <w:pPr>
              <w:pStyle w:val="TableParagraph"/>
              <w:spacing w:before="8"/>
              <w:ind w:left="561"/>
              <w:rPr>
                <w:sz w:val="24"/>
              </w:rPr>
            </w:pPr>
            <w:r>
              <w:rPr>
                <w:sz w:val="24"/>
              </w:rPr>
              <w:t>1:32</w:t>
            </w:r>
          </w:p>
        </w:tc>
      </w:tr>
      <w:tr>
        <w:trPr>
          <w:trHeight w:val="300" w:hRule="atLeast"/>
        </w:trPr>
        <w:tc>
          <w:tcPr>
            <w:tcW w:w="1659" w:type="dxa"/>
            <w:tcBorders>
              <w:left w:val="double" w:sz="2" w:space="0" w:color="9F9F9F"/>
              <w:right w:val="double" w:sz="2" w:space="0" w:color="9F9F9F"/>
            </w:tcBorders>
          </w:tcPr>
          <w:p>
            <w:pPr>
              <w:pStyle w:val="TableParagraph"/>
              <w:spacing w:before="3"/>
              <w:ind w:left="119" w:right="253"/>
              <w:jc w:val="center"/>
              <w:rPr>
                <w:sz w:val="24"/>
              </w:rPr>
            </w:pPr>
            <w:r>
              <w:rPr>
                <w:sz w:val="24"/>
              </w:rPr>
              <w:t>110</w:t>
            </w:r>
          </w:p>
        </w:tc>
        <w:tc>
          <w:tcPr>
            <w:tcW w:w="1661" w:type="dxa"/>
            <w:tcBorders>
              <w:left w:val="double" w:sz="2" w:space="0" w:color="9F9F9F"/>
              <w:right w:val="double" w:sz="2" w:space="0" w:color="9F9F9F"/>
            </w:tcBorders>
          </w:tcPr>
          <w:p>
            <w:pPr>
              <w:pStyle w:val="TableParagraph"/>
              <w:spacing w:before="3"/>
              <w:ind w:left="561"/>
              <w:rPr>
                <w:sz w:val="24"/>
              </w:rPr>
            </w:pPr>
            <w:r>
              <w:rPr>
                <w:sz w:val="24"/>
              </w:rPr>
              <w:t>1:128</w:t>
            </w:r>
          </w:p>
        </w:tc>
        <w:tc>
          <w:tcPr>
            <w:tcW w:w="1836" w:type="dxa"/>
            <w:tcBorders>
              <w:left w:val="double" w:sz="2" w:space="0" w:color="9F9F9F"/>
              <w:right w:val="double" w:sz="2" w:space="0" w:color="9F9F9F"/>
            </w:tcBorders>
          </w:tcPr>
          <w:p>
            <w:pPr>
              <w:pStyle w:val="TableParagraph"/>
              <w:spacing w:before="3"/>
              <w:ind w:left="561"/>
              <w:rPr>
                <w:sz w:val="24"/>
              </w:rPr>
            </w:pPr>
            <w:r>
              <w:rPr>
                <w:sz w:val="24"/>
              </w:rPr>
              <w:t>1:64</w:t>
            </w:r>
          </w:p>
        </w:tc>
      </w:tr>
      <w:tr>
        <w:trPr>
          <w:trHeight w:val="298" w:hRule="atLeast"/>
        </w:trPr>
        <w:tc>
          <w:tcPr>
            <w:tcW w:w="1659" w:type="dxa"/>
            <w:tcBorders>
              <w:left w:val="double" w:sz="2" w:space="0" w:color="9F9F9F"/>
            </w:tcBorders>
          </w:tcPr>
          <w:p>
            <w:pPr>
              <w:pStyle w:val="TableParagraph"/>
              <w:spacing w:line="276" w:lineRule="exact" w:before="3"/>
              <w:ind w:left="119" w:right="253"/>
              <w:jc w:val="center"/>
              <w:rPr>
                <w:sz w:val="24"/>
              </w:rPr>
            </w:pPr>
            <w:r>
              <w:rPr>
                <w:sz w:val="24"/>
              </w:rPr>
              <w:t>111</w:t>
            </w:r>
          </w:p>
        </w:tc>
        <w:tc>
          <w:tcPr>
            <w:tcW w:w="1661" w:type="dxa"/>
          </w:tcPr>
          <w:p>
            <w:pPr>
              <w:pStyle w:val="TableParagraph"/>
              <w:spacing w:line="276" w:lineRule="exact" w:before="3"/>
              <w:ind w:left="561"/>
              <w:rPr>
                <w:sz w:val="24"/>
              </w:rPr>
            </w:pPr>
            <w:r>
              <w:rPr>
                <w:sz w:val="24"/>
              </w:rPr>
              <w:t>1:256</w:t>
            </w:r>
          </w:p>
        </w:tc>
        <w:tc>
          <w:tcPr>
            <w:tcW w:w="1836" w:type="dxa"/>
          </w:tcPr>
          <w:p>
            <w:pPr>
              <w:pStyle w:val="TableParagraph"/>
              <w:spacing w:line="276" w:lineRule="exact" w:before="3"/>
              <w:ind w:right="681"/>
              <w:jc w:val="right"/>
              <w:rPr>
                <w:sz w:val="24"/>
              </w:rPr>
            </w:pPr>
            <w:r>
              <w:rPr>
                <w:sz w:val="24"/>
              </w:rPr>
              <w:t>1:128</w:t>
            </w:r>
          </w:p>
        </w:tc>
      </w:tr>
    </w:tbl>
    <w:p>
      <w:pPr>
        <w:pStyle w:val="BodyText"/>
        <w:spacing w:line="237" w:lineRule="auto" w:before="80"/>
        <w:ind w:left="676" w:right="560" w:firstLine="600"/>
        <w:jc w:val="both"/>
      </w:pPr>
      <w:r>
        <w:rPr/>
        <w:t>Nếu </w:t>
      </w:r>
      <w:r>
        <w:rPr>
          <w:spacing w:val="-4"/>
        </w:rPr>
        <w:t>bit </w:t>
      </w:r>
      <w:r>
        <w:rPr/>
        <w:t>T0CS bằng 1 thì chọn chế độ đếm xung ngoài Counter. Trong chế độ đếm xung ngoài  thì xung đếm đưa đến chân RA4/T0CKI. </w:t>
      </w:r>
      <w:r>
        <w:rPr>
          <w:spacing w:val="-3"/>
        </w:rPr>
        <w:t>Bit </w:t>
      </w:r>
      <w:r>
        <w:rPr/>
        <w:t>T0SE = 0 thì chọn cạnh lên, ngược lại thì chọn cạnh xuống.</w:t>
      </w:r>
    </w:p>
    <w:p>
      <w:pPr>
        <w:pStyle w:val="BodyText"/>
        <w:spacing w:before="124"/>
        <w:ind w:left="1276"/>
        <w:jc w:val="both"/>
      </w:pPr>
      <w:r>
        <w:rPr/>
        <w:t>Bộ chia trước không thể đọc/ghi có mối quan hệ với Timer0 và Watchdog Timer.</w:t>
      </w:r>
    </w:p>
    <w:p>
      <w:pPr>
        <w:pStyle w:val="Heading4"/>
        <w:numPr>
          <w:ilvl w:val="0"/>
          <w:numId w:val="81"/>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NGẮT CỦA</w:t>
      </w:r>
      <w:r>
        <w:rPr>
          <w:spacing w:val="-10"/>
          <w:shd w:fill="FFFF99" w:color="auto" w:val="clear"/>
        </w:rPr>
        <w:t> </w:t>
      </w:r>
      <w:r>
        <w:rPr>
          <w:shd w:fill="FFFF99" w:color="auto" w:val="clear"/>
        </w:rPr>
        <w:t>TIMER0</w:t>
        <w:tab/>
      </w:r>
    </w:p>
    <w:p>
      <w:pPr>
        <w:pStyle w:val="BodyText"/>
        <w:spacing w:line="237" w:lineRule="auto" w:before="173"/>
        <w:ind w:left="676" w:right="668" w:firstLine="600"/>
      </w:pPr>
      <w:r>
        <w:rPr/>
        <w:t>Khi giá trị đếm trong thanh ghi TMR0 tràn từ FFh về 00h thì phát sinh ngắt, cờ báo ngắt TMR0IF lên 1. Ngắt có thể ngăn bằng bit cho phép ngắt TMR0IE.</w:t>
      </w:r>
    </w:p>
    <w:p>
      <w:pPr>
        <w:pStyle w:val="BodyText"/>
        <w:spacing w:line="237" w:lineRule="auto" w:before="125"/>
        <w:ind w:left="676" w:right="668" w:firstLine="600"/>
      </w:pPr>
      <w:r>
        <w:rPr/>
        <w:t>Trong chương trình con phục vụ ngắt Timer0 phải xóa cờ báo ngắt TMR0IF. Ngắt của TMR0 không thể kích CPU thoát khỏi chế độ ngủ vì bộ định thời sẽ ngừng khi CPU ở chế độ ngủ.</w:t>
      </w:r>
    </w:p>
    <w:p>
      <w:pPr>
        <w:pStyle w:val="BodyText"/>
        <w:spacing w:line="237" w:lineRule="auto" w:before="126"/>
        <w:ind w:left="676" w:right="668" w:firstLine="600"/>
      </w:pPr>
      <w:r>
        <w:rPr/>
        <w:t>Trong datasheet thì bit cho phép ngắt có tên là T0IE và cờ báo ngắt là T0IF. Hai bit này nằm trong thanh ghi INTCON ở vị trí thứ 5 và thứ 2.</w:t>
      </w:r>
    </w:p>
    <w:p>
      <w:pPr>
        <w:pStyle w:val="BodyText"/>
        <w:spacing w:before="124"/>
        <w:ind w:left="1276"/>
      </w:pPr>
      <w:r>
        <w:rPr/>
        <w:t>Thanh ghi INTCON nằm trong vùng nhớ RAM có địa chỉ là 0xB0.</w:t>
      </w:r>
    </w:p>
    <w:p>
      <w:pPr>
        <w:spacing w:after="0"/>
        <w:sectPr>
          <w:type w:val="continuous"/>
          <w:pgSz w:w="11910" w:h="16840"/>
          <w:pgMar w:top="520" w:bottom="280" w:left="740" w:right="0"/>
        </w:sectPr>
      </w:pPr>
    </w:p>
    <w:p>
      <w:pPr>
        <w:tabs>
          <w:tab w:pos="1318" w:val="left" w:leader="none"/>
          <w:tab w:pos="2331" w:val="left" w:leader="none"/>
          <w:tab w:pos="3390" w:val="left" w:leader="none"/>
          <w:tab w:pos="4448" w:val="left" w:leader="none"/>
          <w:tab w:pos="5600" w:val="left" w:leader="none"/>
          <w:tab w:pos="6660" w:val="left" w:leader="none"/>
          <w:tab w:pos="7812" w:val="left" w:leader="none"/>
        </w:tabs>
        <w:spacing w:before="46"/>
        <w:ind w:left="259" w:right="0" w:firstLine="0"/>
        <w:jc w:val="center"/>
        <w:rPr>
          <w:rFonts w:ascii="Arial"/>
          <w:b/>
          <w:sz w:val="23"/>
        </w:rPr>
      </w:pPr>
      <w:r>
        <w:rPr/>
        <w:pict>
          <v:group style="position:absolute;margin-left:92.946175pt;margin-top:18.949928pt;width:451.6pt;height:31.1pt;mso-position-horizontal-relative:page;mso-position-vertical-relative:paragraph;z-index:-15347712;mso-wrap-distance-left:0;mso-wrap-distance-right:0" coordorigin="1859,379" coordsize="9032,622">
            <v:shape style="position:absolute;left:1866;top:386;width:1274;height:607" coordorigin="1866,386" coordsize="1274,607" path="m3139,386l2975,564,2975,993,3139,830,3139,386xm3139,386l2031,386,1866,564,2975,564,3139,386xe" filled="true" fillcolor="#787878" stroked="false">
              <v:path arrowok="t"/>
              <v:fill type="solid"/>
            </v:shape>
            <v:shape style="position:absolute;left:1866;top:386;width:1274;height:607" coordorigin="1866,386" coordsize="1274,607" path="m1866,564l2975,564,2975,993,3139,830,3139,386,2975,564,3139,386,2031,386,1866,564xe" filled="false" stroked="true" strokeweight=".741062pt" strokecolor="#000000">
              <v:path arrowok="t"/>
              <v:stroke dashstyle="solid"/>
            </v:shape>
            <v:shape style="position:absolute;left:1866;top:563;width:1109;height:429" type="#_x0000_t75" stroked="false">
              <v:imagedata r:id="rId595" o:title=""/>
            </v:shape>
            <v:shape style="position:absolute;left:1866;top:563;width:1109;height:429" coordorigin="1866,564" coordsize="1109,429" path="m1866,993l2975,993,2975,564,1866,564,1866,993xm1866,564l1866,993,2975,993m1866,564l2975,564,2975,993e" filled="false" stroked="true" strokeweight=".744095pt" strokecolor="#000000">
              <v:path arrowok="t"/>
              <v:stroke dashstyle="solid"/>
            </v:shape>
            <v:shape style="position:absolute;left:2959;top:386;width:1289;height:607" coordorigin="2960,386" coordsize="1289,607" path="m4248,386l4068,564,4068,993,4248,830,4248,386xm4248,386l3124,386,2960,564,4068,564,4248,386xe" filled="true" fillcolor="#91765f" stroked="false">
              <v:path arrowok="t"/>
              <v:fill type="solid"/>
            </v:shape>
            <v:shape style="position:absolute;left:2959;top:386;width:1289;height:607" coordorigin="2960,386" coordsize="1289,607" path="m2960,564l4068,564,4068,993,4248,830,4248,386,4068,564,4248,386,3124,386,2960,564xe" filled="false" stroked="true" strokeweight=".741028pt" strokecolor="#000000">
              <v:path arrowok="t"/>
              <v:stroke dashstyle="solid"/>
            </v:shape>
            <v:shape style="position:absolute;left:2959;top:563;width:1109;height:429" type="#_x0000_t75" stroked="false">
              <v:imagedata r:id="rId596" o:title=""/>
            </v:shape>
            <v:shape style="position:absolute;left:2959;top:563;width:1109;height:429" coordorigin="2960,564" coordsize="1109,429" path="m2960,993l4068,993,4068,564,2960,564,2960,993xm2960,564l2960,993,4068,993m2960,564l4068,564,4068,993e" filled="false" stroked="true" strokeweight=".744095pt" strokecolor="#000000">
              <v:path arrowok="t"/>
              <v:stroke dashstyle="solid"/>
            </v:shape>
            <v:shape style="position:absolute;left:4068;top:386;width:1274;height:607" coordorigin="4068,386" coordsize="1274,607" path="m5341,386l5177,564,5177,993,5341,830,5341,386xm5341,386l4233,386,4068,564,5177,564,5341,386xe" filled="true" fillcolor="#79848d" stroked="false">
              <v:path arrowok="t"/>
              <v:fill type="solid"/>
            </v:shape>
            <v:shape style="position:absolute;left:4068;top:386;width:1274;height:607" coordorigin="4068,386" coordsize="1274,607" path="m4068,564l5177,564,5177,993,5341,830,5341,386,5177,564,5341,386,4233,386,4068,564xe" filled="false" stroked="true" strokeweight=".741062pt" strokecolor="#000000">
              <v:path arrowok="t"/>
              <v:stroke dashstyle="solid"/>
            </v:shape>
            <v:shape style="position:absolute;left:4068;top:563;width:1109;height:429" type="#_x0000_t75" stroked="false">
              <v:imagedata r:id="rId597" o:title=""/>
            </v:shape>
            <v:shape style="position:absolute;left:4068;top:563;width:1109;height:429" coordorigin="4068,564" coordsize="1109,429" path="m4068,993l5177,993,5177,564,4068,564,4068,993xm4068,564l4068,993,5177,993m4068,564l5177,564,5177,993e" filled="false" stroked="true" strokeweight=".744095pt" strokecolor="#000000">
              <v:path arrowok="t"/>
              <v:stroke dashstyle="solid"/>
            </v:shape>
            <v:shape style="position:absolute;left:5176;top:386;width:1289;height:607" coordorigin="5177,386" coordsize="1289,607" path="m6465,386l6285,564,6285,993,6465,830,6465,386xm6465,386l5341,386,5177,564,6285,564,6465,386xe" filled="true" fillcolor="#868a7d" stroked="false">
              <v:path arrowok="t"/>
              <v:fill type="solid"/>
            </v:shape>
            <v:shape style="position:absolute;left:5176;top:386;width:1289;height:607" coordorigin="5177,386" coordsize="1289,607" path="m5177,564l6285,564,6285,993,6465,830,6465,386,6285,564,6465,386,5341,386,5177,564xe" filled="false" stroked="true" strokeweight=".741028pt" strokecolor="#000000">
              <v:path arrowok="t"/>
              <v:stroke dashstyle="solid"/>
            </v:shape>
            <v:shape style="position:absolute;left:5176;top:563;width:1109;height:429" type="#_x0000_t75" stroked="false">
              <v:imagedata r:id="rId598" o:title=""/>
            </v:shape>
            <v:shape style="position:absolute;left:5176;top:563;width:1109;height:429" coordorigin="5177,564" coordsize="1109,429" path="m5177,993l6285,993,6285,564,5177,564,5177,993xm5177,564l5177,993,6285,993m5177,564l6285,564,6285,993e" filled="false" stroked="true" strokeweight=".744095pt" strokecolor="#000000">
              <v:path arrowok="t"/>
              <v:stroke dashstyle="solid"/>
            </v:shape>
            <v:shape style="position:absolute;left:6269;top:386;width:1289;height:607" coordorigin="6270,386" coordsize="1289,607" path="m7558,386l7393,564,7393,993,7558,830,7558,386xm7558,386l6450,386,6270,564,7393,564,7558,386xe" filled="true" fillcolor="#817b87" stroked="false">
              <v:path arrowok="t"/>
              <v:fill type="solid"/>
            </v:shape>
            <v:shape style="position:absolute;left:6269;top:386;width:1289;height:607" coordorigin="6270,386" coordsize="1289,607" path="m6270,564l7393,564,7393,993,7558,830,7558,386,7393,564,7558,386,6450,386,6270,564xe" filled="false" stroked="true" strokeweight=".741028pt" strokecolor="#000000">
              <v:path arrowok="t"/>
              <v:stroke dashstyle="solid"/>
            </v:shape>
            <v:shape style="position:absolute;left:6269;top:563;width:1124;height:429" type="#_x0000_t75" stroked="false">
              <v:imagedata r:id="rId599" o:title=""/>
            </v:shape>
            <v:shape style="position:absolute;left:6269;top:563;width:1124;height:429" coordorigin="6270,564" coordsize="1124,429" path="m6270,993l7393,993,7393,564,6270,564,6270,993xm6270,564l6270,993,7393,993m6270,564l7393,564,7393,993e" filled="false" stroked="true" strokeweight=".744095pt" strokecolor="#000000">
              <v:path arrowok="t"/>
              <v:stroke dashstyle="solid"/>
            </v:shape>
            <v:shape style="position:absolute;left:7378;top:386;width:1289;height:607" coordorigin="7378,386" coordsize="1289,607" path="m8666,386l8487,564,8487,993,8666,830,8666,386xm8666,386l7543,386,7378,564,8487,564,8666,386xe" filled="true" fillcolor="#79848d" stroked="false">
              <v:path arrowok="t"/>
              <v:fill type="solid"/>
            </v:shape>
            <v:shape style="position:absolute;left:7378;top:386;width:1289;height:607" coordorigin="7378,386" coordsize="1289,607" path="m7378,564l8487,564,8487,993,8666,830,8666,386,8487,564,8666,386,7543,386,7378,564xe" filled="false" stroked="true" strokeweight=".741028pt" strokecolor="#000000">
              <v:path arrowok="t"/>
              <v:stroke dashstyle="solid"/>
            </v:shape>
            <v:shape style="position:absolute;left:7378;top:563;width:1109;height:429" type="#_x0000_t75" stroked="false">
              <v:imagedata r:id="rId597" o:title=""/>
            </v:shape>
            <v:shape style="position:absolute;left:7378;top:563;width:1109;height:429" coordorigin="7378,564" coordsize="1109,429" path="m7378,993l8487,993,8487,564,7378,564,7378,993xm7378,564l7378,993,8487,993m7378,564l8487,564,8487,993e" filled="false" stroked="true" strokeweight=".744095pt" strokecolor="#000000">
              <v:path arrowok="t"/>
              <v:stroke dashstyle="solid"/>
            </v:shape>
            <v:shape style="position:absolute;left:8486;top:386;width:1289;height:607" coordorigin="8487,386" coordsize="1289,607" path="m9775,386l9610,564,9610,993,9775,830,9775,386xm9775,386l8666,386,8487,564,9610,564,9775,386xe" filled="true" fillcolor="#868a7d" stroked="false">
              <v:path arrowok="t"/>
              <v:fill type="solid"/>
            </v:shape>
            <v:shape style="position:absolute;left:8486;top:386;width:1289;height:607" coordorigin="8487,386" coordsize="1289,607" path="m8487,564l9610,564,9610,993,9775,830,9775,386,9610,564,9775,386,8666,386,8487,564xe" filled="false" stroked="true" strokeweight=".741028pt" strokecolor="#000000">
              <v:path arrowok="t"/>
              <v:stroke dashstyle="solid"/>
            </v:shape>
            <v:shape style="position:absolute;left:8486;top:563;width:1124;height:429" type="#_x0000_t75" stroked="false">
              <v:imagedata r:id="rId600" o:title=""/>
            </v:shape>
            <v:shape style="position:absolute;left:8486;top:563;width:1124;height:429" coordorigin="8487,564" coordsize="1124,429" path="m8487,993l9610,993,9610,564,8487,564,8487,993xm8487,564l8487,993,9610,993m8487,564l9610,564,9610,993e" filled="false" stroked="true" strokeweight=".744095pt" strokecolor="#000000">
              <v:path arrowok="t"/>
              <v:stroke dashstyle="solid"/>
            </v:shape>
            <v:shape style="position:absolute;left:9595;top:386;width:1289;height:607" coordorigin="9595,386" coordsize="1289,607" path="m10883,386l10703,564,10703,993,10883,830,10883,386xm10883,386l9760,386,9595,564,10703,564,10883,386xe" filled="true" fillcolor="#817b87" stroked="false">
              <v:path arrowok="t"/>
              <v:fill type="solid"/>
            </v:shape>
            <v:shape style="position:absolute;left:9595;top:386;width:1289;height:607" coordorigin="9595,386" coordsize="1289,607" path="m9595,564l10703,564,10703,993,10883,830,10883,386,10703,564,10883,386,9760,386,9595,564xe" filled="false" stroked="true" strokeweight=".741028pt" strokecolor="#000000">
              <v:path arrowok="t"/>
              <v:stroke dashstyle="solid"/>
            </v:shape>
            <v:shape style="position:absolute;left:9595;top:563;width:1109;height:429" type="#_x0000_t75" stroked="false">
              <v:imagedata r:id="rId601" o:title=""/>
            </v:shape>
            <v:shape style="position:absolute;left:9595;top:563;width:1109;height:429" coordorigin="9595,564" coordsize="1109,429" path="m9595,993l10703,993,10703,564,9595,564,9595,993xm9595,564l9595,993,10703,993m9595,564l10703,564,10703,993e" filled="false" stroked="true" strokeweight=".744095pt" strokecolor="#000000">
              <v:path arrowok="t"/>
              <v:stroke dashstyle="solid"/>
            </v:shape>
            <v:shape style="position:absolute;left:9617;top:571;width:1079;height:414" type="#_x0000_t202" filled="false" stroked="false">
              <v:textbox inset="0,0,0,0">
                <w:txbxContent>
                  <w:p>
                    <w:pPr>
                      <w:spacing w:before="62"/>
                      <w:ind w:left="313" w:right="0" w:firstLine="0"/>
                      <w:jc w:val="left"/>
                      <w:rPr>
                        <w:rFonts w:ascii="Arial"/>
                        <w:b/>
                        <w:sz w:val="23"/>
                      </w:rPr>
                    </w:pPr>
                    <w:r>
                      <w:rPr>
                        <w:rFonts w:ascii="Arial"/>
                        <w:b/>
                        <w:w w:val="95"/>
                        <w:sz w:val="23"/>
                      </w:rPr>
                      <w:t>RBIF</w:t>
                    </w:r>
                  </w:p>
                </w:txbxContent>
              </v:textbox>
              <w10:wrap type="none"/>
            </v:shape>
            <v:shape style="position:absolute;left:8494;top:571;width:1094;height:414" type="#_x0000_t202" filled="false" stroked="false">
              <v:textbox inset="0,0,0,0">
                <w:txbxContent>
                  <w:p>
                    <w:pPr>
                      <w:spacing w:before="62"/>
                      <w:ind w:left="327" w:right="0" w:firstLine="0"/>
                      <w:jc w:val="left"/>
                      <w:rPr>
                        <w:rFonts w:ascii="Arial"/>
                        <w:b/>
                        <w:sz w:val="23"/>
                      </w:rPr>
                    </w:pPr>
                    <w:r>
                      <w:rPr>
                        <w:rFonts w:ascii="Arial"/>
                        <w:b/>
                        <w:sz w:val="23"/>
                      </w:rPr>
                      <w:t>INTF</w:t>
                    </w:r>
                  </w:p>
                </w:txbxContent>
              </v:textbox>
              <w10:wrap type="none"/>
            </v:shape>
            <v:shape style="position:absolute;left:7400;top:571;width:1079;height:414" type="#_x0000_t202" filled="false" stroked="false">
              <v:textbox inset="0,0,0,0">
                <w:txbxContent>
                  <w:p>
                    <w:pPr>
                      <w:spacing w:before="62"/>
                      <w:ind w:left="329" w:right="0" w:firstLine="0"/>
                      <w:jc w:val="left"/>
                      <w:rPr>
                        <w:rFonts w:ascii="Arial"/>
                        <w:b/>
                        <w:sz w:val="23"/>
                      </w:rPr>
                    </w:pPr>
                    <w:r>
                      <w:rPr>
                        <w:rFonts w:ascii="Arial"/>
                        <w:b/>
                        <w:sz w:val="23"/>
                      </w:rPr>
                      <w:t>T0IF</w:t>
                    </w:r>
                  </w:p>
                </w:txbxContent>
              </v:textbox>
              <w10:wrap type="none"/>
            </v:shape>
            <v:shape style="position:absolute;left:6292;top:571;width:1079;height:414" type="#_x0000_t202" filled="false" stroked="false">
              <v:textbox inset="0,0,0,0">
                <w:txbxContent>
                  <w:p>
                    <w:pPr>
                      <w:spacing w:before="62"/>
                      <w:ind w:left="313" w:right="0" w:firstLine="0"/>
                      <w:jc w:val="left"/>
                      <w:rPr>
                        <w:rFonts w:ascii="Arial"/>
                        <w:b/>
                        <w:sz w:val="23"/>
                      </w:rPr>
                    </w:pPr>
                    <w:r>
                      <w:rPr>
                        <w:rFonts w:ascii="Arial"/>
                        <w:b/>
                        <w:w w:val="95"/>
                        <w:sz w:val="23"/>
                      </w:rPr>
                      <w:t>RBIE</w:t>
                    </w:r>
                  </w:p>
                </w:txbxContent>
              </v:textbox>
              <w10:wrap type="none"/>
            </v:shape>
            <v:shape style="position:absolute;left:5183;top:571;width:1079;height:414" type="#_x0000_t202" filled="false" stroked="false">
              <v:textbox inset="0,0,0,0">
                <w:txbxContent>
                  <w:p>
                    <w:pPr>
                      <w:spacing w:before="62"/>
                      <w:ind w:left="321" w:right="0" w:firstLine="0"/>
                      <w:jc w:val="left"/>
                      <w:rPr>
                        <w:rFonts w:ascii="Arial"/>
                        <w:b/>
                        <w:sz w:val="23"/>
                      </w:rPr>
                    </w:pPr>
                    <w:r>
                      <w:rPr>
                        <w:rFonts w:ascii="Arial"/>
                        <w:b/>
                        <w:sz w:val="23"/>
                      </w:rPr>
                      <w:t>INTE</w:t>
                    </w:r>
                  </w:p>
                </w:txbxContent>
              </v:textbox>
              <w10:wrap type="none"/>
            </v:shape>
            <v:shape style="position:absolute;left:4068;top:563;width:1109;height:429" type="#_x0000_t202" filled="false" stroked="true" strokeweight=".740565pt" strokecolor="#000000">
              <v:textbox inset="0,0,0,0">
                <w:txbxContent>
                  <w:p>
                    <w:pPr>
                      <w:spacing w:before="63"/>
                      <w:ind w:left="333" w:right="0" w:firstLine="0"/>
                      <w:jc w:val="left"/>
                      <w:rPr>
                        <w:rFonts w:ascii="Arial"/>
                        <w:b/>
                        <w:sz w:val="23"/>
                      </w:rPr>
                    </w:pPr>
                    <w:r>
                      <w:rPr>
                        <w:rFonts w:ascii="Arial"/>
                        <w:b/>
                        <w:sz w:val="23"/>
                      </w:rPr>
                      <w:t>T0IE</w:t>
                    </w:r>
                  </w:p>
                </w:txbxContent>
              </v:textbox>
              <v:stroke dashstyle="solid"/>
              <w10:wrap type="none"/>
            </v:shape>
            <v:shape style="position:absolute;left:2982;top:571;width:1079;height:414" type="#_x0000_t202" filled="false" stroked="false">
              <v:textbox inset="0,0,0,0">
                <w:txbxContent>
                  <w:p>
                    <w:pPr>
                      <w:spacing w:before="63"/>
                      <w:ind w:left="318" w:right="0" w:firstLine="0"/>
                      <w:jc w:val="left"/>
                      <w:rPr>
                        <w:rFonts w:ascii="Arial"/>
                        <w:b/>
                        <w:sz w:val="23"/>
                      </w:rPr>
                    </w:pPr>
                    <w:r>
                      <w:rPr>
                        <w:rFonts w:ascii="Arial"/>
                        <w:b/>
                        <w:w w:val="95"/>
                        <w:sz w:val="23"/>
                      </w:rPr>
                      <w:t>PEIE</w:t>
                    </w:r>
                  </w:p>
                </w:txbxContent>
              </v:textbox>
              <w10:wrap type="none"/>
            </v:shape>
            <v:shape style="position:absolute;left:1873;top:571;width:1079;height:414" type="#_x0000_t202" filled="false" stroked="false">
              <v:textbox inset="0,0,0,0">
                <w:txbxContent>
                  <w:p>
                    <w:pPr>
                      <w:spacing w:before="63"/>
                      <w:ind w:left="402" w:right="0" w:firstLine="0"/>
                      <w:jc w:val="left"/>
                      <w:rPr>
                        <w:rFonts w:ascii="Arial"/>
                        <w:b/>
                        <w:sz w:val="23"/>
                      </w:rPr>
                    </w:pPr>
                    <w:r>
                      <w:rPr>
                        <w:rFonts w:ascii="Arial"/>
                        <w:b/>
                        <w:w w:val="95"/>
                        <w:sz w:val="23"/>
                      </w:rPr>
                      <w:t>GIE</w:t>
                    </w:r>
                  </w:p>
                </w:txbxContent>
              </v:textbox>
              <w10:wrap type="none"/>
            </v:shape>
            <w10:wrap type="topAndBottom"/>
          </v:group>
        </w:pict>
      </w:r>
      <w:r>
        <w:rPr>
          <w:rFonts w:ascii="Arial"/>
          <w:b/>
          <w:w w:val="105"/>
          <w:sz w:val="23"/>
        </w:rPr>
        <w:t>R/W(0)</w:t>
        <w:tab/>
        <w:t>R/W(0)</w:t>
        <w:tab/>
        <w:t>R/W(0)</w:t>
        <w:tab/>
        <w:t>R/W(0)</w:t>
        <w:tab/>
        <w:t>R/W(0)</w:t>
        <w:tab/>
        <w:t>R/W(0)</w:t>
        <w:tab/>
        <w:t>R/W(0)</w:t>
        <w:tab/>
        <w:t>R/W(X)</w:t>
      </w:r>
    </w:p>
    <w:p>
      <w:pPr>
        <w:pStyle w:val="BodyText"/>
        <w:spacing w:before="9"/>
        <w:rPr>
          <w:rFonts w:ascii="Arial"/>
          <w:b/>
          <w:sz w:val="13"/>
        </w:rPr>
      </w:pPr>
    </w:p>
    <w:p>
      <w:pPr>
        <w:spacing w:before="90"/>
        <w:ind w:left="1652" w:right="1545" w:firstLine="0"/>
        <w:jc w:val="center"/>
        <w:rPr>
          <w:i/>
          <w:sz w:val="24"/>
        </w:rPr>
      </w:pPr>
      <w:r>
        <w:rPr>
          <w:i/>
          <w:sz w:val="24"/>
        </w:rPr>
        <w:t>Hình 6-3: Thanh ghi INTCON.</w:t>
      </w:r>
    </w:p>
    <w:p>
      <w:pPr>
        <w:pStyle w:val="BodyText"/>
        <w:spacing w:before="6"/>
        <w:rPr>
          <w:i/>
          <w:sz w:val="21"/>
        </w:rPr>
      </w:pPr>
    </w:p>
    <w:p>
      <w:pPr>
        <w:pStyle w:val="Heading4"/>
        <w:numPr>
          <w:ilvl w:val="0"/>
          <w:numId w:val="81"/>
        </w:numPr>
        <w:tabs>
          <w:tab w:pos="595" w:val="left" w:leader="none"/>
          <w:tab w:pos="1527" w:val="left" w:leader="none"/>
          <w:tab w:pos="9699" w:val="left" w:leader="none"/>
        </w:tabs>
        <w:spacing w:line="240" w:lineRule="auto" w:before="0" w:after="0"/>
        <w:ind w:left="1526" w:right="536" w:hanging="1527"/>
        <w:jc w:val="right"/>
      </w:pPr>
      <w:r>
        <w:rPr>
          <w:shd w:fill="FFFF99" w:color="auto" w:val="clear"/>
        </w:rPr>
        <w:t>TIMER0 ĐẾM XUNG</w:t>
      </w:r>
      <w:r>
        <w:rPr>
          <w:spacing w:val="-8"/>
          <w:shd w:fill="FFFF99" w:color="auto" w:val="clear"/>
        </w:rPr>
        <w:t> </w:t>
      </w:r>
      <w:r>
        <w:rPr>
          <w:shd w:fill="FFFF99" w:color="auto" w:val="clear"/>
        </w:rPr>
        <w:t>NGOẠI</w:t>
        <w:tab/>
      </w:r>
    </w:p>
    <w:p>
      <w:pPr>
        <w:pStyle w:val="BodyText"/>
        <w:spacing w:before="113"/>
        <w:ind w:left="676" w:right="571" w:firstLine="600"/>
        <w:jc w:val="both"/>
      </w:pPr>
      <w:r>
        <w:rPr/>
        <w:t>Muốn đếm xung ngoại thì xung được đưa đến ngõ vào T0CKI, việc đồng bộ tín hiệu xung ngõ vào T0CKI với xung clock bên trong được thực hiện bằng cách lấy mẫu ngõ ra bộ chia ở những chu kì Q2 và Q4 của xung clock bên trong. Điều này rất cần thiết cho T0CKI ở trạng thái mức cao ít nhất 2 T</w:t>
      </w:r>
      <w:r>
        <w:rPr>
          <w:vertAlign w:val="subscript"/>
        </w:rPr>
        <w:t>OSC</w:t>
      </w:r>
      <w:r>
        <w:rPr>
          <w:vertAlign w:val="baseline"/>
        </w:rPr>
        <w:t> và ở trạng thái mức thấp ít nhất 2 T</w:t>
      </w:r>
      <w:r>
        <w:rPr>
          <w:vertAlign w:val="subscript"/>
        </w:rPr>
        <w:t>OSC</w:t>
      </w:r>
      <w:r>
        <w:rPr>
          <w:vertAlign w:val="baseline"/>
        </w:rPr>
        <w:t>.</w:t>
      </w:r>
    </w:p>
    <w:p>
      <w:pPr>
        <w:pStyle w:val="Heading4"/>
        <w:numPr>
          <w:ilvl w:val="0"/>
          <w:numId w:val="81"/>
        </w:numPr>
        <w:tabs>
          <w:tab w:pos="595" w:val="left" w:leader="none"/>
          <w:tab w:pos="1527" w:val="left" w:leader="none"/>
          <w:tab w:pos="9699" w:val="left" w:leader="none"/>
        </w:tabs>
        <w:spacing w:line="240" w:lineRule="auto" w:before="125" w:after="0"/>
        <w:ind w:left="1526" w:right="536" w:hanging="1527"/>
        <w:jc w:val="right"/>
      </w:pPr>
      <w:r>
        <w:rPr>
          <w:shd w:fill="FFFF99" w:color="auto" w:val="clear"/>
        </w:rPr>
        <w:t>BỘ CHIA</w:t>
      </w:r>
      <w:r>
        <w:rPr>
          <w:spacing w:val="-4"/>
          <w:shd w:fill="FFFF99" w:color="auto" w:val="clear"/>
        </w:rPr>
        <w:t> </w:t>
      </w:r>
      <w:r>
        <w:rPr>
          <w:shd w:fill="FFFF99" w:color="auto" w:val="clear"/>
        </w:rPr>
        <w:t>TRƯỚC</w:t>
        <w:tab/>
      </w:r>
    </w:p>
    <w:p>
      <w:pPr>
        <w:pStyle w:val="BodyText"/>
        <w:spacing w:line="237" w:lineRule="auto" w:before="178"/>
        <w:ind w:left="676" w:right="668" w:firstLine="600"/>
      </w:pPr>
      <w:r>
        <w:rPr/>
        <w:t>Bộ chia trước có thể gán cho Timer0 hoặc gán cho Watchdog Timer. Các bit PSA và PS2:PS0 chọn đối tượng gán và tỉ lệ chia.</w:t>
      </w:r>
    </w:p>
    <w:p>
      <w:pPr>
        <w:pStyle w:val="BodyText"/>
        <w:spacing w:line="237" w:lineRule="auto" w:before="125"/>
        <w:ind w:left="676" w:right="668" w:firstLine="600"/>
      </w:pPr>
      <w:r>
        <w:rPr/>
        <w:t>Khi được gán cho Timer0 thì tất cả các lệnh ghi cho thanh ghi TMR0 (ví dụ CLRF 1, MOVWF 1, BSF 1, …) sẽ xoá bộ chia trước.</w:t>
      </w:r>
    </w:p>
    <w:p>
      <w:pPr>
        <w:pStyle w:val="BodyText"/>
        <w:spacing w:before="124"/>
        <w:ind w:left="1276"/>
      </w:pPr>
      <w:r>
        <w:rPr/>
        <w:t>Khi được gán cho WDT thì lệnh CLRWDT sẽ xoá bộ chia trước cùng với Watchdog Timer.</w:t>
      </w:r>
    </w:p>
    <w:p>
      <w:pPr>
        <w:pStyle w:val="BodyText"/>
        <w:spacing w:before="5"/>
        <w:rPr>
          <w:sz w:val="16"/>
        </w:rPr>
      </w:pPr>
      <w:r>
        <w:rPr/>
        <w:drawing>
          <wp:anchor distT="0" distB="0" distL="0" distR="0" allowOverlap="1" layoutInCell="1" locked="0" behindDoc="0" simplePos="0" relativeHeight="745">
            <wp:simplePos x="0" y="0"/>
            <wp:positionH relativeFrom="page">
              <wp:posOffset>1666550</wp:posOffset>
            </wp:positionH>
            <wp:positionV relativeFrom="paragraph">
              <wp:posOffset>145265</wp:posOffset>
            </wp:positionV>
            <wp:extent cx="4738435" cy="2530602"/>
            <wp:effectExtent l="0" t="0" r="0" b="0"/>
            <wp:wrapTopAndBottom/>
            <wp:docPr id="153" name="image469.png"/>
            <wp:cNvGraphicFramePr>
              <a:graphicFrameLocks noChangeAspect="1"/>
            </wp:cNvGraphicFramePr>
            <a:graphic>
              <a:graphicData uri="http://schemas.openxmlformats.org/drawingml/2006/picture">
                <pic:pic>
                  <pic:nvPicPr>
                    <pic:cNvPr id="154" name="image469.png"/>
                    <pic:cNvPicPr/>
                  </pic:nvPicPr>
                  <pic:blipFill>
                    <a:blip r:embed="rId602" cstate="print"/>
                    <a:stretch>
                      <a:fillRect/>
                    </a:stretch>
                  </pic:blipFill>
                  <pic:spPr>
                    <a:xfrm>
                      <a:off x="0" y="0"/>
                      <a:ext cx="4738435" cy="2530602"/>
                    </a:xfrm>
                    <a:prstGeom prst="rect">
                      <a:avLst/>
                    </a:prstGeom>
                  </pic:spPr>
                </pic:pic>
              </a:graphicData>
            </a:graphic>
          </wp:anchor>
        </w:drawing>
      </w:r>
    </w:p>
    <w:p>
      <w:pPr>
        <w:spacing w:before="100"/>
        <w:ind w:left="1652" w:right="1545" w:firstLine="0"/>
        <w:jc w:val="center"/>
        <w:rPr>
          <w:i/>
          <w:sz w:val="24"/>
        </w:rPr>
      </w:pPr>
      <w:r>
        <w:rPr>
          <w:i/>
          <w:sz w:val="24"/>
        </w:rPr>
        <w:t>Hình 6-4: Bộ chia trước được gán cho</w:t>
      </w:r>
      <w:r>
        <w:rPr>
          <w:i/>
          <w:spacing w:val="-8"/>
          <w:sz w:val="24"/>
        </w:rPr>
        <w:t> </w:t>
      </w:r>
      <w:r>
        <w:rPr>
          <w:i/>
          <w:sz w:val="24"/>
        </w:rPr>
        <w:t>timer.</w:t>
      </w:r>
    </w:p>
    <w:p>
      <w:pPr>
        <w:pStyle w:val="BodyText"/>
        <w:spacing w:before="1"/>
        <w:rPr>
          <w:i/>
          <w:sz w:val="13"/>
        </w:rPr>
      </w:pPr>
      <w:r>
        <w:rPr/>
        <w:drawing>
          <wp:anchor distT="0" distB="0" distL="0" distR="0" allowOverlap="1" layoutInCell="1" locked="0" behindDoc="0" simplePos="0" relativeHeight="746">
            <wp:simplePos x="0" y="0"/>
            <wp:positionH relativeFrom="page">
              <wp:posOffset>1666550</wp:posOffset>
            </wp:positionH>
            <wp:positionV relativeFrom="paragraph">
              <wp:posOffset>120338</wp:posOffset>
            </wp:positionV>
            <wp:extent cx="4738068" cy="2530602"/>
            <wp:effectExtent l="0" t="0" r="0" b="0"/>
            <wp:wrapTopAndBottom/>
            <wp:docPr id="155" name="image470.png"/>
            <wp:cNvGraphicFramePr>
              <a:graphicFrameLocks noChangeAspect="1"/>
            </wp:cNvGraphicFramePr>
            <a:graphic>
              <a:graphicData uri="http://schemas.openxmlformats.org/drawingml/2006/picture">
                <pic:pic>
                  <pic:nvPicPr>
                    <pic:cNvPr id="156" name="image470.png"/>
                    <pic:cNvPicPr/>
                  </pic:nvPicPr>
                  <pic:blipFill>
                    <a:blip r:embed="rId603" cstate="print"/>
                    <a:stretch>
                      <a:fillRect/>
                    </a:stretch>
                  </pic:blipFill>
                  <pic:spPr>
                    <a:xfrm>
                      <a:off x="0" y="0"/>
                      <a:ext cx="4738068" cy="2530602"/>
                    </a:xfrm>
                    <a:prstGeom prst="rect">
                      <a:avLst/>
                    </a:prstGeom>
                  </pic:spPr>
                </pic:pic>
              </a:graphicData>
            </a:graphic>
          </wp:anchor>
        </w:drawing>
      </w:r>
    </w:p>
    <w:p>
      <w:pPr>
        <w:spacing w:before="101"/>
        <w:ind w:left="1652" w:right="1541" w:firstLine="0"/>
        <w:jc w:val="center"/>
        <w:rPr>
          <w:i/>
          <w:sz w:val="24"/>
        </w:rPr>
      </w:pPr>
      <w:r>
        <w:rPr>
          <w:i/>
          <w:sz w:val="24"/>
        </w:rPr>
        <w:t>Hình 6-5: Bộ chia trước được gán cho</w:t>
      </w:r>
      <w:r>
        <w:rPr>
          <w:i/>
          <w:spacing w:val="-5"/>
          <w:sz w:val="24"/>
        </w:rPr>
        <w:t> </w:t>
      </w:r>
      <w:r>
        <w:rPr>
          <w:i/>
          <w:sz w:val="24"/>
        </w:rPr>
        <w:t>WDT.</w:t>
      </w:r>
    </w:p>
    <w:p>
      <w:pPr>
        <w:pStyle w:val="Heading3"/>
        <w:numPr>
          <w:ilvl w:val="0"/>
          <w:numId w:val="80"/>
        </w:numPr>
        <w:tabs>
          <w:tab w:pos="567" w:val="left" w:leader="none"/>
          <w:tab w:pos="9954" w:val="left" w:leader="none"/>
        </w:tabs>
        <w:spacing w:line="240" w:lineRule="auto" w:before="186" w:after="0"/>
        <w:ind w:left="1243" w:right="536" w:hanging="1244"/>
        <w:jc w:val="right"/>
      </w:pPr>
      <w:r>
        <w:rPr>
          <w:shd w:fill="FFCC99" w:color="auto" w:val="clear"/>
        </w:rPr>
        <w:t>KHẢO SÁT TIMER1 CỦA PIC</w:t>
      </w:r>
      <w:r>
        <w:rPr>
          <w:spacing w:val="-11"/>
          <w:shd w:fill="FFCC99" w:color="auto" w:val="clear"/>
        </w:rPr>
        <w:t> </w:t>
      </w:r>
      <w:r>
        <w:rPr>
          <w:shd w:fill="FFCC99" w:color="auto" w:val="clear"/>
        </w:rPr>
        <w:t>16F887</w:t>
        <w:tab/>
      </w:r>
    </w:p>
    <w:p>
      <w:pPr>
        <w:spacing w:after="0" w:line="240" w:lineRule="auto"/>
        <w:jc w:val="right"/>
        <w:sectPr>
          <w:pgSz w:w="11910" w:h="16840"/>
          <w:pgMar w:header="283" w:footer="491" w:top="640" w:bottom="680" w:left="740" w:right="0"/>
        </w:sectPr>
      </w:pPr>
    </w:p>
    <w:p>
      <w:pPr>
        <w:pStyle w:val="BodyText"/>
        <w:spacing w:line="237" w:lineRule="auto"/>
        <w:ind w:left="676" w:right="668" w:firstLine="600"/>
      </w:pPr>
      <w:r>
        <w:rPr/>
        <w:t>Timer1 là bộ định thời/đếm 16 bit gồm 2 thanh ghi 8 bit (TMR1H và TMR1L) – có thể đọc và ghi. Hai thanh ghi này tăng từ 0000h đến FFFFh và quay trở lại 0000h.</w:t>
      </w:r>
    </w:p>
    <w:p>
      <w:pPr>
        <w:pStyle w:val="BodyText"/>
        <w:spacing w:line="237" w:lineRule="auto" w:before="120"/>
        <w:ind w:left="676" w:right="668" w:firstLine="600"/>
      </w:pPr>
      <w:r>
        <w:rPr/>
        <w:t>Khi bị tràn thì Timer1 sẽ phát sinh ngắt, cờ báo ngắt TMR1IF (PIR1&lt;0&gt;) lên mức 1. Timer1 có bit cho phép/cấm ngắt là TMR1IE (PIE1&lt;0&gt;).</w:t>
      </w:r>
    </w:p>
    <w:p>
      <w:pPr>
        <w:tabs>
          <w:tab w:pos="4675" w:val="left" w:leader="none"/>
        </w:tabs>
        <w:spacing w:before="103"/>
        <w:ind w:left="0" w:right="165" w:firstLine="0"/>
        <w:jc w:val="center"/>
        <w:rPr>
          <w:rFonts w:ascii="Arial"/>
          <w:b/>
          <w:sz w:val="31"/>
        </w:rPr>
      </w:pPr>
      <w:r>
        <w:rPr>
          <w:rFonts w:ascii="Arial"/>
          <w:b/>
          <w:w w:val="90"/>
          <w:sz w:val="31"/>
        </w:rPr>
        <w:t>Thanh</w:t>
      </w:r>
      <w:r>
        <w:rPr>
          <w:rFonts w:ascii="Arial"/>
          <w:b/>
          <w:spacing w:val="-48"/>
          <w:w w:val="90"/>
          <w:sz w:val="31"/>
        </w:rPr>
        <w:t> </w:t>
      </w:r>
      <w:r>
        <w:rPr>
          <w:rFonts w:ascii="Arial"/>
          <w:b/>
          <w:w w:val="90"/>
          <w:sz w:val="31"/>
        </w:rPr>
        <w:t>ghi</w:t>
      </w:r>
      <w:r>
        <w:rPr>
          <w:rFonts w:ascii="Arial"/>
          <w:b/>
          <w:spacing w:val="-47"/>
          <w:w w:val="90"/>
          <w:sz w:val="31"/>
        </w:rPr>
        <w:t> </w:t>
      </w:r>
      <w:r>
        <w:rPr>
          <w:rFonts w:ascii="Arial"/>
          <w:b/>
          <w:w w:val="90"/>
          <w:sz w:val="31"/>
        </w:rPr>
        <w:t>TMR1H</w:t>
        <w:tab/>
        <w:t>Thanh ghi</w:t>
      </w:r>
      <w:r>
        <w:rPr>
          <w:rFonts w:ascii="Arial"/>
          <w:b/>
          <w:spacing w:val="-35"/>
          <w:w w:val="90"/>
          <w:sz w:val="31"/>
        </w:rPr>
        <w:t> </w:t>
      </w:r>
      <w:r>
        <w:rPr>
          <w:rFonts w:ascii="Arial"/>
          <w:b/>
          <w:w w:val="90"/>
          <w:sz w:val="31"/>
        </w:rPr>
        <w:t>TMR1L</w:t>
      </w:r>
    </w:p>
    <w:p>
      <w:pPr>
        <w:pStyle w:val="BodyText"/>
        <w:spacing w:before="1"/>
        <w:rPr>
          <w:rFonts w:ascii="Arial"/>
          <w:b/>
          <w:sz w:val="14"/>
        </w:rPr>
      </w:pPr>
      <w:r>
        <w:rPr/>
        <w:pict>
          <v:group style="position:absolute;margin-left:76.051521pt;margin-top:10.091799pt;width:485.3pt;height:27.05pt;mso-position-horizontal-relative:page;mso-position-vertical-relative:paragraph;z-index:-15346176;mso-wrap-distance-left:0;mso-wrap-distance-right:0" coordorigin="1521,202" coordsize="9706,541">
            <v:shape style="position:absolute;left:1527;top:208;width:728;height:528" coordorigin="1527,208" coordsize="728,528" path="m2255,208l2119,363,2119,736,2255,594,2255,208xm2255,208l1663,208,1527,363,2119,363,2255,208xe" filled="true" fillcolor="#737a5d" stroked="false">
              <v:path arrowok="t"/>
              <v:fill type="solid"/>
            </v:shape>
            <v:shape style="position:absolute;left:1527;top:208;width:728;height:528" coordorigin="1527,208" coordsize="728,528" path="m1527,363l2119,363,2119,736,2255,594,2255,208,2119,363,2255,208,1663,208,1527,363xe" filled="false" stroked="true" strokeweight=".634313pt" strokecolor="#000000">
              <v:path arrowok="t"/>
              <v:stroke dashstyle="solid"/>
            </v:shape>
            <v:shape style="position:absolute;left:1527;top:362;width:592;height:374" type="#_x0000_t75" stroked="false">
              <v:imagedata r:id="rId604" o:title=""/>
            </v:shape>
            <v:shape style="position:absolute;left:1527;top:362;width:592;height:374" coordorigin="1527,363" coordsize="592,374" path="m1527,736l2119,736,2119,363,1527,363,1527,736xm1527,363l1527,736,2119,736m1527,363l2119,363,2119,736e" filled="false" stroked="true" strokeweight=".630111pt" strokecolor="#000000">
              <v:path arrowok="t"/>
              <v:stroke dashstyle="solid"/>
            </v:shape>
            <v:shape style="position:absolute;left:2106;top:208;width:740;height:528" coordorigin="2107,208" coordsize="740,528" path="m2847,208l2699,363,2699,736,2847,594,2847,208xm2847,208l2243,208,2107,363,2699,363,2847,208xe" filled="true" fillcolor="#737a5d" stroked="false">
              <v:path arrowok="t"/>
              <v:fill type="solid"/>
            </v:shape>
            <v:shape style="position:absolute;left:2106;top:208;width:740;height:528" coordorigin="2107,208" coordsize="740,528" path="m2107,363l2699,363,2699,736,2847,594,2847,208,2699,363,2847,208,2243,208,2107,363xe" filled="false" stroked="true" strokeweight=".634517pt" strokecolor="#000000">
              <v:path arrowok="t"/>
              <v:stroke dashstyle="solid"/>
            </v:shape>
            <v:shape style="position:absolute;left:2106;top:362;width:592;height:374" type="#_x0000_t75" stroked="false">
              <v:imagedata r:id="rId605" o:title=""/>
            </v:shape>
            <v:shape style="position:absolute;left:2106;top:362;width:592;height:374" coordorigin="2107,363" coordsize="592,374" path="m2107,736l2699,736,2699,363,2107,363,2107,736xm2107,363l2107,736,2699,736m2107,363l2699,363,2699,736e" filled="false" stroked="true" strokeweight=".630111pt" strokecolor="#000000">
              <v:path arrowok="t"/>
              <v:stroke dashstyle="solid"/>
            </v:shape>
            <v:shape style="position:absolute;left:2698;top:208;width:740;height:528" coordorigin="2699,208" coordsize="740,528" path="m3439,208l3291,363,3291,736,3439,594,3439,208xm3439,208l2835,208,2699,363,3291,363,3439,208xe" filled="true" fillcolor="#737a5d" stroked="false">
              <v:path arrowok="t"/>
              <v:fill type="solid"/>
            </v:shape>
            <v:shape style="position:absolute;left:2698;top:208;width:740;height:528" coordorigin="2699,208" coordsize="740,528" path="m2699,363l3291,363,3291,736,3439,594,3439,208,3291,363,3439,208,2835,208,2699,363xe" filled="false" stroked="true" strokeweight=".634517pt" strokecolor="#000000">
              <v:path arrowok="t"/>
              <v:stroke dashstyle="solid"/>
            </v:shape>
            <v:shape style="position:absolute;left:2698;top:362;width:592;height:374" type="#_x0000_t75" stroked="false">
              <v:imagedata r:id="rId605" o:title=""/>
            </v:shape>
            <v:shape style="position:absolute;left:2698;top:362;width:592;height:374" coordorigin="2699,363" coordsize="592,374" path="m2699,736l3291,736,3291,363,2699,363,2699,736xm2699,363l2699,736,3291,736m2699,363l3291,363,3291,736e" filled="false" stroked="true" strokeweight=".630111pt" strokecolor="#000000">
              <v:path arrowok="t"/>
              <v:stroke dashstyle="solid"/>
            </v:shape>
            <v:shape style="position:absolute;left:3290;top:208;width:740;height:528" coordorigin="3291,208" coordsize="740,528" path="m4031,208l3895,363,3895,736,4031,594,4031,208xm4031,208l3439,208,3291,363,3895,363,4031,208xe" filled="true" fillcolor="#737a5d" stroked="false">
              <v:path arrowok="t"/>
              <v:fill type="solid"/>
            </v:shape>
            <v:shape style="position:absolute;left:3290;top:208;width:740;height:528" coordorigin="3291,208" coordsize="740,528" path="m3291,363l3895,363,3895,736,4031,594,4031,208,3895,363,4031,208,3439,208,3291,363xe" filled="false" stroked="true" strokeweight=".634517pt" strokecolor="#000000">
              <v:path arrowok="t"/>
              <v:stroke dashstyle="solid"/>
            </v:shape>
            <v:shape style="position:absolute;left:3290;top:362;width:605;height:374" type="#_x0000_t75" stroked="false">
              <v:imagedata r:id="rId606" o:title=""/>
            </v:shape>
            <v:shape style="position:absolute;left:3290;top:362;width:605;height:374" coordorigin="3291,363" coordsize="605,374" path="m3291,736l3895,736,3895,363,3291,363,3291,736xm3291,363l3291,736,3895,736m3291,363l3895,363,3895,736e" filled="false" stroked="true" strokeweight=".630111pt" strokecolor="#000000">
              <v:path arrowok="t"/>
              <v:stroke dashstyle="solid"/>
            </v:shape>
            <v:shape style="position:absolute;left:3882;top:208;width:740;height:528" coordorigin="3883,208" coordsize="740,528" path="m4623,208l4475,363,4475,736,4623,594,4623,208xm4623,208l4018,208,3883,363,4475,363,4623,208xe" filled="true" fillcolor="#737a5d" stroked="false">
              <v:path arrowok="t"/>
              <v:fill type="solid"/>
            </v:shape>
            <v:shape style="position:absolute;left:3882;top:208;width:740;height:528" coordorigin="3883,208" coordsize="740,528" path="m3883,363l4475,363,4475,736,4623,594,4623,208,4475,363,4623,208,4018,208,3883,363xe" filled="false" stroked="true" strokeweight=".634517pt" strokecolor="#000000">
              <v:path arrowok="t"/>
              <v:stroke dashstyle="solid"/>
            </v:shape>
            <v:shape style="position:absolute;left:3882;top:362;width:592;height:374" type="#_x0000_t75" stroked="false">
              <v:imagedata r:id="rId605" o:title=""/>
            </v:shape>
            <v:shape style="position:absolute;left:3882;top:362;width:592;height:374" coordorigin="3883,363" coordsize="592,374" path="m3883,736l4475,736,4475,363,3883,363,3883,736xm3883,363l3883,736,4475,736m3883,363l4475,363,4475,736e" filled="false" stroked="true" strokeweight=".630111pt" strokecolor="#000000">
              <v:path arrowok="t"/>
              <v:stroke dashstyle="solid"/>
            </v:shape>
            <v:shape style="position:absolute;left:4474;top:208;width:740;height:528" coordorigin="4475,208" coordsize="740,528" path="m5215,208l5067,363,5067,736,5215,594,5215,208xm5215,208l4610,208,4475,363,5067,363,5215,208xe" filled="true" fillcolor="#737a5d" stroked="false">
              <v:path arrowok="t"/>
              <v:fill type="solid"/>
            </v:shape>
            <v:shape style="position:absolute;left:4474;top:208;width:740;height:528" coordorigin="4475,208" coordsize="740,528" path="m4475,363l5067,363,5067,736,5215,594,5215,208,5067,363,5215,208,4610,208,4475,363xe" filled="false" stroked="true" strokeweight=".634517pt" strokecolor="#000000">
              <v:path arrowok="t"/>
              <v:stroke dashstyle="solid"/>
            </v:shape>
            <v:shape style="position:absolute;left:4474;top:362;width:592;height:374" type="#_x0000_t75" stroked="false">
              <v:imagedata r:id="rId607" o:title=""/>
            </v:shape>
            <v:shape style="position:absolute;left:4474;top:362;width:592;height:374" coordorigin="4475,363" coordsize="592,374" path="m4475,736l5067,736,5067,363,4475,363,4475,736xm4475,363l4475,736,5067,736m4475,363l5067,363,5067,736e" filled="false" stroked="true" strokeweight=".630111pt" strokecolor="#000000">
              <v:path arrowok="t"/>
              <v:stroke dashstyle="solid"/>
            </v:shape>
            <v:shape style="position:absolute;left:5066;top:208;width:740;height:528" coordorigin="5067,208" coordsize="740,528" path="m5806,208l5671,363,5671,736,5806,594,5806,208xm5806,208l5215,208,5067,363,5671,363,5806,208xe" filled="true" fillcolor="#737a5d" stroked="false">
              <v:path arrowok="t"/>
              <v:fill type="solid"/>
            </v:shape>
            <v:shape style="position:absolute;left:5066;top:208;width:740;height:528" coordorigin="5067,208" coordsize="740,528" path="m5067,363l5671,363,5671,736,5806,594,5806,208,5671,363,5806,208,5215,208,5067,363xe" filled="false" stroked="true" strokeweight=".634517pt" strokecolor="#000000">
              <v:path arrowok="t"/>
              <v:stroke dashstyle="solid"/>
            </v:shape>
            <v:shape style="position:absolute;left:5066;top:362;width:605;height:374" type="#_x0000_t75" stroked="false">
              <v:imagedata r:id="rId608" o:title=""/>
            </v:shape>
            <v:shape style="position:absolute;left:5066;top:362;width:605;height:374" coordorigin="5067,363" coordsize="605,374" path="m5067,736l5671,736,5671,363,5067,363,5067,736xm5067,363l5067,736,5671,736m5067,363l5671,363,5671,736e" filled="false" stroked="true" strokeweight=".630111pt" strokecolor="#000000">
              <v:path arrowok="t"/>
              <v:stroke dashstyle="solid"/>
            </v:shape>
            <v:shape style="position:absolute;left:5658;top:208;width:740;height:528" coordorigin="5658,208" coordsize="740,528" path="m6398,208l6263,363,6263,736,6398,594,6398,208xm6398,208l5806,208,5658,363,6263,363,6398,208xe" filled="true" fillcolor="#737a5d" stroked="false">
              <v:path arrowok="t"/>
              <v:fill type="solid"/>
            </v:shape>
            <v:shape style="position:absolute;left:5658;top:208;width:740;height:528" coordorigin="5658,208" coordsize="740,528" path="m5658,363l6263,363,6263,736,6398,594,6398,208,6263,363,6398,208,5806,208,5658,363xe" filled="false" stroked="true" strokeweight=".634517pt" strokecolor="#000000">
              <v:path arrowok="t"/>
              <v:stroke dashstyle="solid"/>
            </v:shape>
            <v:shape style="position:absolute;left:5658;top:362;width:605;height:374" type="#_x0000_t75" stroked="false">
              <v:imagedata r:id="rId609" o:title=""/>
            </v:shape>
            <v:shape style="position:absolute;left:5658;top:362;width:605;height:374" coordorigin="5658,363" coordsize="605,374" path="m5658,736l6263,736,6263,363,5658,363,5658,736xm5658,363l5658,736,6263,736m5658,363l6263,363,6263,736e" filled="false" stroked="true" strokeweight=".630111pt" strokecolor="#000000">
              <v:path arrowok="t"/>
              <v:stroke dashstyle="solid"/>
            </v:shape>
            <v:shape style="position:absolute;left:6349;top:208;width:740;height:528" coordorigin="6349,208" coordsize="740,528" path="m7089,208l6941,363,6941,736,7089,594,7089,208xm7089,208l6485,208,6349,363,6941,363,7089,208xe" filled="true" fillcolor="#737a5d" stroked="false">
              <v:path arrowok="t"/>
              <v:fill type="solid"/>
            </v:shape>
            <v:shape style="position:absolute;left:6349;top:208;width:740;height:528" coordorigin="6349,208" coordsize="740,528" path="m6349,363l6941,363,6941,736,7089,594,7089,208,6941,363,7089,208,6485,208,6349,363xe" filled="false" stroked="true" strokeweight=".634517pt" strokecolor="#000000">
              <v:path arrowok="t"/>
              <v:stroke dashstyle="solid"/>
            </v:shape>
            <v:shape style="position:absolute;left:6349;top:362;width:592;height:374" type="#_x0000_t75" stroked="false">
              <v:imagedata r:id="rId610" o:title=""/>
            </v:shape>
            <v:shape style="position:absolute;left:6349;top:362;width:592;height:374" coordorigin="6349,363" coordsize="592,374" path="m6349,736l6941,736,6941,363,6349,363,6349,736xm6349,363l6349,736,6941,736m6349,363l6941,363,6941,736e" filled="false" stroked="true" strokeweight=".630111pt" strokecolor="#000000">
              <v:path arrowok="t"/>
              <v:stroke dashstyle="solid"/>
            </v:shape>
            <v:shape style="position:absolute;left:6940;top:208;width:728;height:528" coordorigin="6941,208" coordsize="728,528" path="m7668,208l7533,363,7533,736,7668,594,7668,208xm7668,208l7077,208,6941,363,7533,363,7668,208xe" filled="true" fillcolor="#737a5d" stroked="false">
              <v:path arrowok="t"/>
              <v:fill type="solid"/>
            </v:shape>
            <v:shape style="position:absolute;left:6940;top:208;width:728;height:528" coordorigin="6941,208" coordsize="728,528" path="m6941,363l7533,363,7533,736,7668,594,7668,208,7533,363,7668,208,7077,208,6941,363xe" filled="false" stroked="true" strokeweight=".634313pt" strokecolor="#000000">
              <v:path arrowok="t"/>
              <v:stroke dashstyle="solid"/>
            </v:shape>
            <v:shape style="position:absolute;left:6940;top:362;width:592;height:374" type="#_x0000_t75" stroked="false">
              <v:imagedata r:id="rId611" o:title=""/>
            </v:shape>
            <v:shape style="position:absolute;left:6940;top:362;width:592;height:374" coordorigin="6941,363" coordsize="592,374" path="m6941,736l7533,736,7533,363,6941,363,6941,736xm6941,363l6941,736,7533,736m6941,363l7533,363,7533,736e" filled="false" stroked="true" strokeweight=".630111pt" strokecolor="#000000">
              <v:path arrowok="t"/>
              <v:stroke dashstyle="solid"/>
            </v:shape>
            <v:shape style="position:absolute;left:7532;top:208;width:728;height:528" coordorigin="7533,208" coordsize="728,528" path="m8260,208l8125,363,8125,736,8260,594,8260,208xm8260,208l7668,208,7533,363,8125,363,8260,208xe" filled="true" fillcolor="#737a5d" stroked="false">
              <v:path arrowok="t"/>
              <v:fill type="solid"/>
            </v:shape>
            <v:shape style="position:absolute;left:7532;top:208;width:728;height:528" coordorigin="7533,208" coordsize="728,528" path="m7533,363l8125,363,8125,736,8260,594,8260,208,8125,363,8260,208,7668,208,7533,363xe" filled="false" stroked="true" strokeweight=".634313pt" strokecolor="#000000">
              <v:path arrowok="t"/>
              <v:stroke dashstyle="solid"/>
            </v:shape>
            <v:shape style="position:absolute;left:7532;top:362;width:592;height:374" type="#_x0000_t75" stroked="false">
              <v:imagedata r:id="rId605" o:title=""/>
            </v:shape>
            <v:shape style="position:absolute;left:7532;top:362;width:592;height:374" coordorigin="7533,363" coordsize="592,374" path="m7533,736l8125,736,8125,363,7533,363,7533,736xm7533,363l7533,736,8125,736m7533,363l8125,363,8125,736e" filled="false" stroked="true" strokeweight=".630111pt" strokecolor="#000000">
              <v:path arrowok="t"/>
              <v:stroke dashstyle="solid"/>
            </v:shape>
            <v:shape style="position:absolute;left:8124;top:208;width:740;height:528" coordorigin="8125,208" coordsize="740,528" path="m8865,208l8717,363,8717,736,8865,594,8865,208xm8865,208l8260,208,8125,363,8717,363,8865,208xe" filled="true" fillcolor="#737a5d" stroked="false">
              <v:path arrowok="t"/>
              <v:fill type="solid"/>
            </v:shape>
            <v:shape style="position:absolute;left:8124;top:208;width:740;height:528" coordorigin="8125,208" coordsize="740,528" path="m8125,363l8717,363,8717,736,8865,594,8865,208,8717,363,8865,208,8260,208,8125,363xe" filled="false" stroked="true" strokeweight=".634517pt" strokecolor="#000000">
              <v:path arrowok="t"/>
              <v:stroke dashstyle="solid"/>
            </v:shape>
            <v:shape style="position:absolute;left:8124;top:362;width:592;height:374" type="#_x0000_t75" stroked="false">
              <v:imagedata r:id="rId607" o:title=""/>
            </v:shape>
            <v:shape style="position:absolute;left:8124;top:362;width:592;height:374" coordorigin="8125,363" coordsize="592,374" path="m8125,736l8717,736,8717,363,8125,363,8125,736xm8125,363l8125,736,8717,736m8125,363l8717,363,8717,736e" filled="false" stroked="true" strokeweight=".630111pt" strokecolor="#000000">
              <v:path arrowok="t"/>
              <v:stroke dashstyle="solid"/>
            </v:shape>
            <v:shape style="position:absolute;left:8716;top:208;width:728;height:528" coordorigin="8717,208" coordsize="728,528" path="m9444,208l9309,363,9309,736,9444,594,9444,208xm9444,208l8852,208,8717,363,9309,363,9444,208xe" filled="true" fillcolor="#737a5d" stroked="false">
              <v:path arrowok="t"/>
              <v:fill type="solid"/>
            </v:shape>
            <v:shape style="position:absolute;left:8716;top:208;width:728;height:528" coordorigin="8717,208" coordsize="728,528" path="m8717,363l9309,363,9309,736,9444,594,9444,208,9309,363,9444,208,8852,208,8717,363xe" filled="false" stroked="true" strokeweight=".634313pt" strokecolor="#000000">
              <v:path arrowok="t"/>
              <v:stroke dashstyle="solid"/>
            </v:shape>
            <v:shape style="position:absolute;left:8716;top:362;width:592;height:374" type="#_x0000_t75" stroked="false">
              <v:imagedata r:id="rId612" o:title=""/>
            </v:shape>
            <v:shape style="position:absolute;left:8716;top:362;width:592;height:374" coordorigin="8717,363" coordsize="592,374" path="m8717,736l9309,736,9309,363,8717,363,8717,736xm8717,363l8717,736,9309,736m8717,363l9309,363,9309,736e" filled="false" stroked="true" strokeweight=".630111pt" strokecolor="#000000">
              <v:path arrowok="t"/>
              <v:stroke dashstyle="solid"/>
            </v:shape>
            <v:shape style="position:absolute;left:9308;top:208;width:728;height:528" coordorigin="9309,208" coordsize="728,528" path="m10036,208l9900,363,9900,736,10036,594,10036,208xm10036,208l9444,208,9309,363,9900,363,10036,208xe" filled="true" fillcolor="#737a5d" stroked="false">
              <v:path arrowok="t"/>
              <v:fill type="solid"/>
            </v:shape>
            <v:shape style="position:absolute;left:9308;top:208;width:728;height:528" coordorigin="9309,208" coordsize="728,528" path="m9309,363l9900,363,9900,736,10036,594,10036,208,9900,363,10036,208,9444,208,9309,363xe" filled="false" stroked="true" strokeweight=".634313pt" strokecolor="#000000">
              <v:path arrowok="t"/>
              <v:stroke dashstyle="solid"/>
            </v:shape>
            <v:shape style="position:absolute;left:9308;top:362;width:592;height:374" type="#_x0000_t75" stroked="false">
              <v:imagedata r:id="rId613" o:title=""/>
            </v:shape>
            <v:shape style="position:absolute;left:9308;top:362;width:592;height:374" coordorigin="9309,363" coordsize="592,374" path="m9309,736l9900,736,9900,363,9309,363,9309,736xm9309,363l9309,736,9900,736m9309,363l9900,363,9900,736e" filled="false" stroked="true" strokeweight=".630111pt" strokecolor="#000000">
              <v:path arrowok="t"/>
              <v:stroke dashstyle="solid"/>
            </v:shape>
            <v:shape style="position:absolute;left:9900;top:208;width:728;height:528" coordorigin="9900,208" coordsize="728,528" path="m10628,208l10492,363,10492,736,10628,594,10628,208xm10628,208l10036,208,9900,363,10492,363,10628,208xe" filled="true" fillcolor="#737a5d" stroked="false">
              <v:path arrowok="t"/>
              <v:fill type="solid"/>
            </v:shape>
            <v:shape style="position:absolute;left:9900;top:208;width:728;height:528" coordorigin="9900,208" coordsize="728,528" path="m9900,363l10492,363,10492,736,10628,594,10628,208,10492,363,10628,208,10036,208,9900,363xe" filled="false" stroked="true" strokeweight=".634313pt" strokecolor="#000000">
              <v:path arrowok="t"/>
              <v:stroke dashstyle="solid"/>
            </v:shape>
            <v:shape style="position:absolute;left:9900;top:362;width:592;height:374" type="#_x0000_t75" stroked="false">
              <v:imagedata r:id="rId614" o:title=""/>
            </v:shape>
            <v:shape style="position:absolute;left:9900;top:362;width:592;height:374" coordorigin="9900,363" coordsize="592,374" path="m9900,736l10492,736,10492,363,9900,363,9900,736xm9900,363l9900,736,10492,736m9900,363l10492,363,10492,736e" filled="false" stroked="true" strokeweight=".630111pt" strokecolor="#000000">
              <v:path arrowok="t"/>
              <v:stroke dashstyle="solid"/>
            </v:shape>
            <v:shape style="position:absolute;left:10492;top:208;width:728;height:528" coordorigin="10492,208" coordsize="728,528" path="m11220,208l11084,363,11084,736,11220,594,11220,208xm11220,208l10628,208,10492,363,11084,363,11220,208xe" filled="true" fillcolor="#737a5d" stroked="false">
              <v:path arrowok="t"/>
              <v:fill type="solid"/>
            </v:shape>
            <v:shape style="position:absolute;left:10492;top:208;width:728;height:528" coordorigin="10492,208" coordsize="728,528" path="m10492,363l11084,363,11084,736,11220,594,11220,208,11084,363,11220,208,10628,208,10492,363xe" filled="false" stroked="true" strokeweight=".634313pt" strokecolor="#000000">
              <v:path arrowok="t"/>
              <v:stroke dashstyle="solid"/>
            </v:shape>
            <v:shape style="position:absolute;left:10492;top:362;width:592;height:374" type="#_x0000_t75" stroked="false">
              <v:imagedata r:id="rId615" o:title=""/>
            </v:shape>
            <v:shape style="position:absolute;left:10492;top:362;width:592;height:374" coordorigin="10492,363" coordsize="592,374" path="m10492,736l11084,736,11084,363,10492,363,10492,736xm10492,363l10492,736,11084,736m10492,363l11084,363,11084,736e" filled="false" stroked="true" strokeweight=".630111pt" strokecolor="#000000">
              <v:path arrowok="t"/>
              <v:stroke dashstyle="solid"/>
            </v:shape>
            <w10:wrap type="topAndBottom"/>
          </v:group>
        </w:pict>
      </w:r>
    </w:p>
    <w:p>
      <w:pPr>
        <w:tabs>
          <w:tab w:pos="5034" w:val="left" w:leader="none"/>
          <w:tab w:pos="5697" w:val="left" w:leader="none"/>
          <w:tab w:pos="9861" w:val="left" w:leader="none"/>
        </w:tabs>
        <w:spacing w:before="60"/>
        <w:ind w:left="870" w:right="0" w:firstLine="0"/>
        <w:jc w:val="left"/>
        <w:rPr>
          <w:rFonts w:ascii="Arial"/>
          <w:b/>
          <w:sz w:val="20"/>
        </w:rPr>
      </w:pPr>
      <w:r>
        <w:rPr>
          <w:rFonts w:ascii="Arial"/>
          <w:b/>
          <w:sz w:val="20"/>
        </w:rPr>
        <w:t>Bit</w:t>
      </w:r>
      <w:r>
        <w:rPr>
          <w:rFonts w:ascii="Arial"/>
          <w:b/>
          <w:spacing w:val="-29"/>
          <w:sz w:val="20"/>
        </w:rPr>
        <w:t> </w:t>
      </w:r>
      <w:r>
        <w:rPr>
          <w:rFonts w:ascii="Arial"/>
          <w:b/>
          <w:sz w:val="20"/>
        </w:rPr>
        <w:t>15</w:t>
        <w:tab/>
        <w:t>Bit</w:t>
      </w:r>
      <w:r>
        <w:rPr>
          <w:rFonts w:ascii="Arial"/>
          <w:b/>
          <w:spacing w:val="-25"/>
          <w:sz w:val="20"/>
        </w:rPr>
        <w:t> </w:t>
      </w:r>
      <w:r>
        <w:rPr>
          <w:rFonts w:ascii="Arial"/>
          <w:b/>
          <w:sz w:val="20"/>
        </w:rPr>
        <w:t>8</w:t>
        <w:tab/>
        <w:t>Bit</w:t>
      </w:r>
      <w:r>
        <w:rPr>
          <w:rFonts w:ascii="Arial"/>
          <w:b/>
          <w:spacing w:val="-26"/>
          <w:sz w:val="20"/>
        </w:rPr>
        <w:t> </w:t>
      </w:r>
      <w:r>
        <w:rPr>
          <w:rFonts w:ascii="Arial"/>
          <w:b/>
          <w:sz w:val="20"/>
        </w:rPr>
        <w:t>7</w:t>
        <w:tab/>
        <w:t>Bit</w:t>
      </w:r>
      <w:r>
        <w:rPr>
          <w:rFonts w:ascii="Arial"/>
          <w:b/>
          <w:spacing w:val="-13"/>
          <w:sz w:val="20"/>
        </w:rPr>
        <w:t> </w:t>
      </w:r>
      <w:r>
        <w:rPr>
          <w:rFonts w:ascii="Arial"/>
          <w:b/>
          <w:sz w:val="20"/>
        </w:rPr>
        <w:t>0</w:t>
      </w:r>
    </w:p>
    <w:p>
      <w:pPr>
        <w:spacing w:before="100"/>
        <w:ind w:left="1652" w:right="1545" w:firstLine="0"/>
        <w:jc w:val="center"/>
        <w:rPr>
          <w:i/>
          <w:sz w:val="24"/>
        </w:rPr>
      </w:pPr>
      <w:r>
        <w:rPr>
          <w:i/>
          <w:sz w:val="24"/>
        </w:rPr>
        <w:t>Hình 6-6: Thanh ghi lưu kết quả của T1.</w:t>
      </w:r>
    </w:p>
    <w:p>
      <w:pPr>
        <w:pStyle w:val="BodyText"/>
        <w:spacing w:before="118"/>
        <w:ind w:left="1243"/>
      </w:pPr>
      <w:r>
        <w:rPr/>
        <w:t>Cấu trúc của Timer1:</w:t>
      </w:r>
    </w:p>
    <w:p>
      <w:pPr>
        <w:pStyle w:val="BodyText"/>
        <w:spacing w:before="3"/>
        <w:rPr>
          <w:sz w:val="13"/>
        </w:rPr>
      </w:pPr>
      <w:r>
        <w:rPr/>
        <w:drawing>
          <wp:anchor distT="0" distB="0" distL="0" distR="0" allowOverlap="1" layoutInCell="1" locked="0" behindDoc="0" simplePos="0" relativeHeight="748">
            <wp:simplePos x="0" y="0"/>
            <wp:positionH relativeFrom="page">
              <wp:posOffset>941078</wp:posOffset>
            </wp:positionH>
            <wp:positionV relativeFrom="paragraph">
              <wp:posOffset>121846</wp:posOffset>
            </wp:positionV>
            <wp:extent cx="6204894" cy="3356991"/>
            <wp:effectExtent l="0" t="0" r="0" b="0"/>
            <wp:wrapTopAndBottom/>
            <wp:docPr id="157" name="image483.png"/>
            <wp:cNvGraphicFramePr>
              <a:graphicFrameLocks noChangeAspect="1"/>
            </wp:cNvGraphicFramePr>
            <a:graphic>
              <a:graphicData uri="http://schemas.openxmlformats.org/drawingml/2006/picture">
                <pic:pic>
                  <pic:nvPicPr>
                    <pic:cNvPr id="158" name="image483.png"/>
                    <pic:cNvPicPr/>
                  </pic:nvPicPr>
                  <pic:blipFill>
                    <a:blip r:embed="rId616" cstate="print"/>
                    <a:stretch>
                      <a:fillRect/>
                    </a:stretch>
                  </pic:blipFill>
                  <pic:spPr>
                    <a:xfrm>
                      <a:off x="0" y="0"/>
                      <a:ext cx="6204894" cy="3356991"/>
                    </a:xfrm>
                    <a:prstGeom prst="rect">
                      <a:avLst/>
                    </a:prstGeom>
                  </pic:spPr>
                </pic:pic>
              </a:graphicData>
            </a:graphic>
          </wp:anchor>
        </w:drawing>
      </w:r>
    </w:p>
    <w:p>
      <w:pPr>
        <w:spacing w:before="103"/>
        <w:ind w:left="1652" w:right="1547" w:firstLine="0"/>
        <w:jc w:val="center"/>
        <w:rPr>
          <w:i/>
          <w:sz w:val="24"/>
        </w:rPr>
      </w:pPr>
      <w:r>
        <w:rPr>
          <w:i/>
          <w:sz w:val="24"/>
        </w:rPr>
        <w:t>Hình 6-7: Cấu trúc timer T1.</w:t>
      </w:r>
    </w:p>
    <w:p>
      <w:pPr>
        <w:pStyle w:val="BodyText"/>
        <w:spacing w:before="117"/>
        <w:ind w:left="1276"/>
      </w:pPr>
      <w:r>
        <w:rPr/>
        <w:t>Khảo sát thanh ghi điều khiển Timer1:</w:t>
      </w:r>
    </w:p>
    <w:p>
      <w:pPr>
        <w:tabs>
          <w:tab w:pos="3111" w:val="left" w:leader="none"/>
          <w:tab w:pos="4220" w:val="left" w:leader="none"/>
          <w:tab w:pos="5239" w:val="left" w:leader="none"/>
          <w:tab w:pos="6256" w:val="left" w:leader="none"/>
          <w:tab w:pos="7365" w:val="left" w:leader="none"/>
          <w:tab w:pos="8384" w:val="left" w:leader="none"/>
          <w:tab w:pos="9493" w:val="left" w:leader="none"/>
        </w:tabs>
        <w:spacing w:before="170"/>
        <w:ind w:left="2001" w:right="0" w:firstLine="0"/>
        <w:jc w:val="left"/>
        <w:rPr>
          <w:rFonts w:ascii="Arial"/>
          <w:b/>
          <w:sz w:val="23"/>
        </w:rPr>
      </w:pPr>
      <w:r>
        <w:rPr/>
        <w:pict>
          <v:group style="position:absolute;margin-left:126.519844pt;margin-top:25.169018pt;width:434.5pt;height:31.15pt;mso-position-horizontal-relative:page;mso-position-vertical-relative:paragraph;z-index:16117248" coordorigin="2530,503" coordsize="8690,623">
            <v:shape style="position:absolute;left:2537;top:525;width:1225;height:593" coordorigin="2538,526" coordsize="1225,593" path="m3763,526l3604,689,3604,1119,3763,955,3763,526xm3763,526l2696,526,2538,689,3604,689,3763,526xe" filled="true" fillcolor="#737a5d" stroked="false">
              <v:path arrowok="t"/>
              <v:fill type="solid"/>
            </v:shape>
            <v:shape style="position:absolute;left:2537;top:525;width:1225;height:593" coordorigin="2538,526" coordsize="1225,593" path="m2538,689l3604,689,3604,1119,3763,955,3763,526,3604,689,3763,526,2696,526,2538,689xe" filled="false" stroked="true" strokeweight=".73728pt" strokecolor="#000000">
              <v:path arrowok="t"/>
              <v:stroke dashstyle="solid"/>
            </v:shape>
            <v:shape style="position:absolute;left:2537;top:688;width:1067;height:430" type="#_x0000_t75" stroked="false">
              <v:imagedata r:id="rId617" o:title=""/>
            </v:shape>
            <v:shape style="position:absolute;left:2537;top:688;width:1067;height:430" coordorigin="2538,689" coordsize="1067,430" path="m2538,1119l3604,1119,3604,689,2538,689,2538,1119xm2538,689l2538,1119,3604,1119m2538,689l3604,689,3604,1119e" filled="false" stroked="true" strokeweight=".730867pt" strokecolor="#000000">
              <v:path arrowok="t"/>
              <v:stroke dashstyle="solid"/>
            </v:shape>
            <v:shape style="position:absolute;left:3589;top:525;width:1240;height:593" coordorigin="3590,526" coordsize="1240,593" path="m4829,526l4656,689,4656,1119,4829,955,4829,526xm4829,526l3748,526,3590,689,4656,689,4829,526xe" filled="true" fillcolor="#737a5d" stroked="false">
              <v:path arrowok="t"/>
              <v:fill type="solid"/>
            </v:shape>
            <v:shape style="position:absolute;left:3589;top:525;width:1240;height:593" coordorigin="3590,526" coordsize="1240,593" path="m3590,689l4656,689,4656,1119,4829,955,4829,526,4656,689,4829,526,3748,526,3590,689xe" filled="false" stroked="true" strokeweight=".737354pt" strokecolor="#000000">
              <v:path arrowok="t"/>
              <v:stroke dashstyle="solid"/>
            </v:shape>
            <v:shape style="position:absolute;left:3589;top:688;width:1067;height:430" type="#_x0000_t75" stroked="false">
              <v:imagedata r:id="rId618" o:title=""/>
            </v:shape>
            <v:shape style="position:absolute;left:3589;top:688;width:1067;height:430" coordorigin="3590,689" coordsize="1067,430" path="m3590,1119l4656,1119,4656,689,3590,689,3590,1119xm3590,689l3590,1119,4656,1119m3590,689l4656,689,4656,1119e" filled="false" stroked="true" strokeweight=".730867pt" strokecolor="#000000">
              <v:path arrowok="t"/>
              <v:stroke dashstyle="solid"/>
            </v:shape>
            <v:shape style="position:absolute;left:4656;top:525;width:1240;height:593" coordorigin="4656,526" coordsize="1240,593" path="m5895,526l5723,689,5723,1119,5895,955,5895,526xm5895,526l4815,526,4656,689,5723,689,5895,526xe" filled="true" fillcolor="#79848d" stroked="false">
              <v:path arrowok="t"/>
              <v:fill type="solid"/>
            </v:shape>
            <v:shape style="position:absolute;left:4656;top:525;width:1240;height:593" coordorigin="4656,526" coordsize="1240,593" path="m4656,689l5723,689,5723,1119,5895,955,5895,526,5723,689,5895,526,4815,526,4656,689xe" filled="false" stroked="true" strokeweight=".737354pt" strokecolor="#000000">
              <v:path arrowok="t"/>
              <v:stroke dashstyle="solid"/>
            </v:shape>
            <v:shape style="position:absolute;left:4656;top:688;width:1067;height:430" type="#_x0000_t75" stroked="false">
              <v:imagedata r:id="rId619" o:title=""/>
            </v:shape>
            <v:shape style="position:absolute;left:5722;top:510;width:1240;height:608" coordorigin="5723,511" coordsize="1240,608" path="m6962,511l6803,689,6803,1119,6962,955,6962,511xm6962,511l5895,511,5723,689,6803,689,6962,511xe" filled="true" fillcolor="#79848d" stroked="false">
              <v:path arrowok="t"/>
              <v:fill type="solid"/>
            </v:shape>
            <v:shape style="position:absolute;left:5722;top:510;width:1240;height:608" coordorigin="5723,511" coordsize="1240,608" path="m5723,689l6803,689,6803,1119,6962,955,6962,511,6803,689,6962,511,5895,511,5723,689xe" filled="false" stroked="true" strokeweight=".737197pt" strokecolor="#000000">
              <v:path arrowok="t"/>
              <v:stroke dashstyle="solid"/>
            </v:shape>
            <v:shape style="position:absolute;left:5722;top:688;width:1081;height:430" type="#_x0000_t75" stroked="false">
              <v:imagedata r:id="rId620" o:title=""/>
            </v:shape>
            <v:shape style="position:absolute;left:6774;top:510;width:1240;height:608" coordorigin="6774,511" coordsize="1240,608" path="m8014,511l7855,689,7855,1119,8014,955,8014,511xm8014,511l6947,511,6774,689,7855,689,8014,511xe" filled="true" fillcolor="#737a5d" stroked="false">
              <v:path arrowok="t"/>
              <v:fill type="solid"/>
            </v:shape>
            <v:shape style="position:absolute;left:6774;top:510;width:1240;height:608" coordorigin="6774,511" coordsize="1240,608" path="m6774,689l7855,689,7855,1119,8014,955,8014,511,7855,689,8014,511,6947,511,6774,689xe" filled="false" stroked="true" strokeweight=".737197pt" strokecolor="#000000">
              <v:path arrowok="t"/>
              <v:stroke dashstyle="solid"/>
            </v:shape>
            <v:shape style="position:absolute;left:6774;top:688;width:1081;height:430" type="#_x0000_t75" stroked="false">
              <v:imagedata r:id="rId621" o:title=""/>
            </v:shape>
            <v:shape style="position:absolute;left:6774;top:688;width:1081;height:430" coordorigin="6774,689" coordsize="1081,430" path="m6774,1119l7855,1119,7855,689,6774,689,6774,1119xm6774,689l6774,1119,7855,1119m6774,689l7855,689,7855,1119e" filled="false" stroked="true" strokeweight=".730867pt" strokecolor="#000000">
              <v:path arrowok="t"/>
              <v:stroke dashstyle="solid"/>
            </v:shape>
            <v:shape style="position:absolute;left:7840;top:510;width:1240;height:608" coordorigin="7841,511" coordsize="1240,608" path="m9080,511l8922,689,8922,1119,9080,955,9080,511xm9080,511l8014,511,7841,689,8922,689,9080,511xe" filled="true" fillcolor="#878787" stroked="false">
              <v:path arrowok="t"/>
              <v:fill type="solid"/>
            </v:shape>
            <v:shape style="position:absolute;left:7840;top:510;width:1240;height:608" coordorigin="7841,511" coordsize="1240,608" path="m7841,689l8922,689,8922,1119,9080,955,9080,511,8922,689,9080,511,8014,511,7841,689xe" filled="false" stroked="true" strokeweight=".737197pt" strokecolor="#000000">
              <v:path arrowok="t"/>
              <v:stroke dashstyle="solid"/>
            </v:shape>
            <v:shape style="position:absolute;left:7840;top:688;width:1081;height:430" type="#_x0000_t75" stroked="false">
              <v:imagedata r:id="rId622" o:title=""/>
            </v:shape>
            <v:shape style="position:absolute;left:7840;top:688;width:1081;height:430" coordorigin="7841,689" coordsize="1081,430" path="m7841,1119l8922,1119,8922,689,7841,689,7841,1119xm7841,689l7841,1119,8922,1119m7841,689l8922,689,8922,1119e" filled="false" stroked="true" strokeweight=".730867pt" strokecolor="#000000">
              <v:path arrowok="t"/>
              <v:stroke dashstyle="solid"/>
            </v:shape>
            <v:shape style="position:absolute;left:8907;top:510;width:1240;height:608" coordorigin="8907,511" coordsize="1240,608" path="m10147,511l9988,689,9988,1119,10147,955,10147,511xm10147,511l9080,511,8907,689,9988,689,10147,511xe" filled="true" fillcolor="#878787" stroked="false">
              <v:path arrowok="t"/>
              <v:fill type="solid"/>
            </v:shape>
            <v:shape style="position:absolute;left:8907;top:510;width:1240;height:608" coordorigin="8907,511" coordsize="1240,608" path="m8907,689l9988,689,9988,1119,10147,955,10147,511,9988,689,10147,511,9080,511,8907,689xe" filled="false" stroked="true" strokeweight=".737197pt" strokecolor="#000000">
              <v:path arrowok="t"/>
              <v:stroke dashstyle="solid"/>
            </v:shape>
            <v:shape style="position:absolute;left:8907;top:688;width:1081;height:430" type="#_x0000_t75" stroked="false">
              <v:imagedata r:id="rId623" o:title=""/>
            </v:shape>
            <v:shape style="position:absolute;left:8907;top:688;width:1081;height:430" coordorigin="8907,689" coordsize="1081,430" path="m8907,1119l9988,1119,9988,689,8907,689,8907,1119xm8907,689l8907,1119,9988,1119m8907,689l9988,689,9988,1119e" filled="false" stroked="true" strokeweight=".730867pt" strokecolor="#000000">
              <v:path arrowok="t"/>
              <v:stroke dashstyle="solid"/>
            </v:shape>
            <v:shape style="position:absolute;left:9973;top:510;width:1240;height:608" coordorigin="9974,511" coordsize="1240,608" path="m11213,511l11054,689,11054,1119,11213,955,11213,511xm11213,511l10147,511,9974,689,11054,689,11213,511xe" filled="true" fillcolor="#677885" stroked="false">
              <v:path arrowok="t"/>
              <v:fill type="solid"/>
            </v:shape>
            <v:shape style="position:absolute;left:9973;top:510;width:1240;height:608" coordorigin="9974,511" coordsize="1240,608" path="m9974,689l11054,689,11054,1119,11213,955,11213,511,11054,689,11213,511,10147,511,9974,689xe" filled="false" stroked="true" strokeweight=".737197pt" strokecolor="#000000">
              <v:path arrowok="t"/>
              <v:stroke dashstyle="solid"/>
            </v:shape>
            <v:shape style="position:absolute;left:9973;top:688;width:1081;height:430" type="#_x0000_t75" stroked="false">
              <v:imagedata r:id="rId624" o:title=""/>
            </v:shape>
            <v:shape style="position:absolute;left:9973;top:688;width:1081;height:430" coordorigin="9974,689" coordsize="1081,430" path="m9974,1119l11054,1119,11054,689,9974,689,9974,1119xm9974,689l9974,1119,11054,1119m9974,689l11054,689,11054,1119e" filled="false" stroked="true" strokeweight=".730867pt" strokecolor="#000000">
              <v:path arrowok="t"/>
              <v:stroke dashstyle="solid"/>
            </v:shape>
            <v:shape style="position:absolute;left:9995;top:696;width:1052;height:416" type="#_x0000_t202" filled="false" stroked="false">
              <v:textbox inset="0,0,0,0">
                <w:txbxContent>
                  <w:p>
                    <w:pPr>
                      <w:spacing w:before="63"/>
                      <w:ind w:left="82" w:right="0" w:firstLine="0"/>
                      <w:jc w:val="left"/>
                      <w:rPr>
                        <w:rFonts w:ascii="Arial"/>
                        <w:b/>
                        <w:sz w:val="23"/>
                      </w:rPr>
                    </w:pPr>
                    <w:r>
                      <w:rPr>
                        <w:rFonts w:ascii="Arial"/>
                        <w:b/>
                        <w:w w:val="95"/>
                        <w:sz w:val="23"/>
                      </w:rPr>
                      <w:t>TMR1ON</w:t>
                    </w:r>
                  </w:p>
                </w:txbxContent>
              </v:textbox>
              <w10:wrap type="none"/>
            </v:shape>
            <v:shape style="position:absolute;left:8929;top:696;width:1038;height:416" type="#_x0000_t202" filled="false" stroked="false">
              <v:textbox inset="0,0,0,0">
                <w:txbxContent>
                  <w:p>
                    <w:pPr>
                      <w:spacing w:before="63"/>
                      <w:ind w:left="123" w:right="0" w:firstLine="0"/>
                      <w:jc w:val="left"/>
                      <w:rPr>
                        <w:rFonts w:ascii="Arial"/>
                        <w:b/>
                        <w:sz w:val="23"/>
                      </w:rPr>
                    </w:pPr>
                    <w:r>
                      <w:rPr>
                        <w:rFonts w:ascii="Arial"/>
                        <w:b/>
                        <w:w w:val="90"/>
                        <w:sz w:val="23"/>
                      </w:rPr>
                      <w:t>TMR1CS</w:t>
                    </w:r>
                  </w:p>
                </w:txbxContent>
              </v:textbox>
              <w10:wrap type="none"/>
            </v:shape>
            <v:shape style="position:absolute;left:7862;top:696;width:1038;height:416" type="#_x0000_t202" filled="false" stroked="false">
              <v:textbox inset="0,0,0,0">
                <w:txbxContent>
                  <w:p>
                    <w:pPr>
                      <w:spacing w:before="63"/>
                      <w:ind w:left="151" w:right="0" w:firstLine="0"/>
                      <w:jc w:val="left"/>
                      <w:rPr>
                        <w:rFonts w:ascii="Arial"/>
                        <w:b/>
                        <w:sz w:val="23"/>
                      </w:rPr>
                    </w:pPr>
                    <w:r>
                      <w:rPr>
                        <w:rFonts w:ascii="Arial"/>
                        <w:b/>
                        <w:w w:val="90"/>
                        <w:sz w:val="23"/>
                      </w:rPr>
                      <w:t>T1SYNC</w:t>
                    </w:r>
                  </w:p>
                </w:txbxContent>
              </v:textbox>
              <w10:wrap type="none"/>
            </v:shape>
            <v:shape style="position:absolute;left:6781;top:696;width:1052;height:416" type="#_x0000_t202" filled="false" stroked="false">
              <v:textbox inset="0,0,0,0">
                <w:txbxContent>
                  <w:p>
                    <w:pPr>
                      <w:spacing w:before="63"/>
                      <w:ind w:left="94" w:right="0" w:firstLine="0"/>
                      <w:jc w:val="left"/>
                      <w:rPr>
                        <w:rFonts w:ascii="Arial"/>
                        <w:b/>
                        <w:sz w:val="23"/>
                      </w:rPr>
                    </w:pPr>
                    <w:r>
                      <w:rPr>
                        <w:rFonts w:ascii="Arial"/>
                        <w:b/>
                        <w:w w:val="85"/>
                        <w:sz w:val="23"/>
                      </w:rPr>
                      <w:t>T1OSCEN</w:t>
                    </w:r>
                  </w:p>
                </w:txbxContent>
              </v:textbox>
              <w10:wrap type="none"/>
            </v:shape>
            <v:shape style="position:absolute;left:5722;top:688;width:1052;height:430" type="#_x0000_t202" filled="false" stroked="true" strokeweight=".738517pt" strokecolor="#000000">
              <v:textbox inset="0,0,0,0">
                <w:txbxContent>
                  <w:p>
                    <w:pPr>
                      <w:spacing w:before="63"/>
                      <w:ind w:left="117" w:right="0" w:firstLine="0"/>
                      <w:jc w:val="left"/>
                      <w:rPr>
                        <w:rFonts w:ascii="Arial"/>
                        <w:b/>
                        <w:sz w:val="23"/>
                      </w:rPr>
                    </w:pPr>
                    <w:r>
                      <w:rPr>
                        <w:rFonts w:ascii="Arial"/>
                        <w:b/>
                        <w:w w:val="85"/>
                        <w:sz w:val="23"/>
                      </w:rPr>
                      <w:t>T1CKPS0</w:t>
                    </w:r>
                  </w:p>
                </w:txbxContent>
              </v:textbox>
              <v:stroke dashstyle="solid"/>
              <w10:wrap type="none"/>
            </v:shape>
            <v:shape style="position:absolute;left:4656;top:688;width:1067;height:430" type="#_x0000_t202" filled="false" stroked="true" strokeweight=".738517pt" strokecolor="#000000">
              <v:textbox inset="0,0,0,0">
                <w:txbxContent>
                  <w:p>
                    <w:pPr>
                      <w:spacing w:before="63"/>
                      <w:ind w:left="111" w:right="0" w:firstLine="0"/>
                      <w:jc w:val="left"/>
                      <w:rPr>
                        <w:rFonts w:ascii="Arial"/>
                        <w:b/>
                        <w:sz w:val="23"/>
                      </w:rPr>
                    </w:pPr>
                    <w:r>
                      <w:rPr>
                        <w:rFonts w:ascii="Arial"/>
                        <w:b/>
                        <w:w w:val="85"/>
                        <w:sz w:val="23"/>
                      </w:rPr>
                      <w:t>T1CKPS1</w:t>
                    </w:r>
                  </w:p>
                </w:txbxContent>
              </v:textbox>
              <v:stroke dashstyle="solid"/>
              <w10:wrap type="none"/>
            </v:shape>
            <v:shape style="position:absolute;left:3611;top:696;width:1038;height:416" type="#_x0000_t202" filled="false" stroked="false">
              <v:textbox inset="0,0,0,0">
                <w:txbxContent>
                  <w:p>
                    <w:pPr>
                      <w:spacing w:before="63"/>
                      <w:ind w:left="128" w:right="0" w:firstLine="0"/>
                      <w:jc w:val="left"/>
                      <w:rPr>
                        <w:rFonts w:ascii="Arial"/>
                        <w:b/>
                        <w:sz w:val="23"/>
                      </w:rPr>
                    </w:pPr>
                    <w:r>
                      <w:rPr>
                        <w:rFonts w:ascii="Arial"/>
                        <w:b/>
                        <w:w w:val="90"/>
                        <w:sz w:val="23"/>
                      </w:rPr>
                      <w:t>TMR1GE</w:t>
                    </w:r>
                  </w:p>
                </w:txbxContent>
              </v:textbox>
              <w10:wrap type="none"/>
            </v:shape>
            <v:shape style="position:absolute;left:2545;top:696;width:1038;height:416" type="#_x0000_t202" filled="false" stroked="false">
              <v:textbox inset="0,0,0,0">
                <w:txbxContent>
                  <w:p>
                    <w:pPr>
                      <w:spacing w:before="63"/>
                      <w:ind w:left="186" w:right="0" w:firstLine="0"/>
                      <w:jc w:val="left"/>
                      <w:rPr>
                        <w:rFonts w:ascii="Arial"/>
                        <w:b/>
                        <w:sz w:val="23"/>
                      </w:rPr>
                    </w:pPr>
                    <w:r>
                      <w:rPr>
                        <w:rFonts w:ascii="Arial"/>
                        <w:b/>
                        <w:w w:val="95"/>
                        <w:sz w:val="23"/>
                      </w:rPr>
                      <w:t>T1GINV</w:t>
                    </w:r>
                  </w:p>
                </w:txbxContent>
              </v:textbox>
              <w10:wrap type="none"/>
            </v:shape>
            <w10:wrap type="none"/>
          </v:group>
        </w:pict>
      </w:r>
      <w:r>
        <w:rPr>
          <w:rFonts w:ascii="Arial"/>
          <w:b/>
          <w:sz w:val="23"/>
        </w:rPr>
        <w:t>R/W(0)</w:t>
        <w:tab/>
        <w:t>R/W(0)</w:t>
        <w:tab/>
        <w:t>R/W(0)</w:t>
        <w:tab/>
        <w:t>R/W(0)</w:t>
        <w:tab/>
        <w:t>R/W(0)</w:t>
        <w:tab/>
        <w:t>R/W(0)</w:t>
        <w:tab/>
        <w:t>R/W(0)</w:t>
        <w:tab/>
        <w:t>R/W(0)</w:t>
      </w:r>
    </w:p>
    <w:p>
      <w:pPr>
        <w:pStyle w:val="BodyText"/>
        <w:rPr>
          <w:rFonts w:ascii="Arial"/>
          <w:b/>
          <w:sz w:val="18"/>
        </w:rPr>
      </w:pPr>
    </w:p>
    <w:p>
      <w:pPr>
        <w:spacing w:after="0"/>
        <w:rPr>
          <w:rFonts w:ascii="Arial"/>
          <w:sz w:val="18"/>
        </w:rPr>
        <w:sectPr>
          <w:pgSz w:w="11910" w:h="16840"/>
          <w:pgMar w:header="283" w:footer="472" w:top="640" w:bottom="660" w:left="740" w:right="0"/>
        </w:sectPr>
      </w:pPr>
    </w:p>
    <w:p>
      <w:pPr>
        <w:spacing w:before="62"/>
        <w:ind w:left="855" w:right="0" w:firstLine="0"/>
        <w:jc w:val="left"/>
        <w:rPr>
          <w:rFonts w:ascii="Arial"/>
          <w:b/>
          <w:sz w:val="23"/>
        </w:rPr>
      </w:pPr>
      <w:r>
        <w:rPr>
          <w:rFonts w:ascii="Arial"/>
          <w:b/>
          <w:spacing w:val="-1"/>
          <w:w w:val="85"/>
          <w:sz w:val="23"/>
        </w:rPr>
        <w:t>T1CON</w:t>
      </w:r>
    </w:p>
    <w:p>
      <w:pPr>
        <w:pStyle w:val="BodyText"/>
        <w:rPr>
          <w:rFonts w:ascii="Arial"/>
          <w:b/>
        </w:rPr>
      </w:pPr>
      <w:r>
        <w:rPr/>
        <w:br w:type="column"/>
      </w:r>
      <w:r>
        <w:rPr>
          <w:rFonts w:ascii="Arial"/>
          <w:b/>
        </w:rPr>
      </w:r>
    </w:p>
    <w:p>
      <w:pPr>
        <w:pStyle w:val="BodyText"/>
        <w:spacing w:before="4"/>
        <w:rPr>
          <w:rFonts w:ascii="Arial"/>
          <w:b/>
          <w:sz w:val="27"/>
        </w:rPr>
      </w:pPr>
    </w:p>
    <w:p>
      <w:pPr>
        <w:spacing w:before="1"/>
        <w:ind w:left="340" w:right="0" w:firstLine="0"/>
        <w:jc w:val="left"/>
        <w:rPr>
          <w:rFonts w:ascii="Arial"/>
          <w:b/>
          <w:sz w:val="23"/>
        </w:rPr>
      </w:pPr>
      <w:r>
        <w:rPr>
          <w:rFonts w:ascii="Arial"/>
          <w:b/>
          <w:w w:val="95"/>
          <w:sz w:val="23"/>
        </w:rPr>
        <w:t>Bit</w:t>
      </w:r>
      <w:r>
        <w:rPr>
          <w:rFonts w:ascii="Arial"/>
          <w:b/>
          <w:spacing w:val="-30"/>
          <w:w w:val="95"/>
          <w:sz w:val="23"/>
        </w:rPr>
        <w:t> </w:t>
      </w:r>
      <w:r>
        <w:rPr>
          <w:rFonts w:ascii="Arial"/>
          <w:b/>
          <w:spacing w:val="-20"/>
          <w:w w:val="95"/>
          <w:sz w:val="23"/>
        </w:rPr>
        <w:t>7</w:t>
      </w:r>
    </w:p>
    <w:p>
      <w:pPr>
        <w:pStyle w:val="BodyText"/>
        <w:rPr>
          <w:rFonts w:ascii="Arial"/>
          <w:b/>
        </w:rPr>
      </w:pPr>
      <w:r>
        <w:rPr/>
        <w:br w:type="column"/>
      </w:r>
      <w:r>
        <w:rPr>
          <w:rFonts w:ascii="Arial"/>
          <w:b/>
        </w:rPr>
      </w:r>
    </w:p>
    <w:p>
      <w:pPr>
        <w:pStyle w:val="BodyText"/>
        <w:spacing w:before="3"/>
        <w:rPr>
          <w:rFonts w:ascii="Arial"/>
          <w:b/>
          <w:sz w:val="25"/>
        </w:rPr>
      </w:pPr>
    </w:p>
    <w:p>
      <w:pPr>
        <w:spacing w:before="0"/>
        <w:ind w:left="778" w:right="0" w:firstLine="0"/>
        <w:jc w:val="left"/>
        <w:rPr>
          <w:rFonts w:ascii="Arial" w:hAnsi="Arial"/>
          <w:b/>
          <w:sz w:val="23"/>
        </w:rPr>
      </w:pPr>
      <w:r>
        <w:rPr>
          <w:rFonts w:ascii="Arial" w:hAnsi="Arial"/>
          <w:b/>
          <w:w w:val="78"/>
          <w:sz w:val="23"/>
        </w:rPr>
        <w:t>R</w:t>
      </w:r>
      <w:r>
        <w:rPr>
          <w:rFonts w:ascii="Arial" w:hAnsi="Arial"/>
          <w:b/>
          <w:spacing w:val="-1"/>
          <w:w w:val="155"/>
          <w:sz w:val="23"/>
        </w:rPr>
        <w:t>/</w:t>
      </w:r>
      <w:r>
        <w:rPr>
          <w:rFonts w:ascii="Arial" w:hAnsi="Arial"/>
          <w:b/>
          <w:w w:val="96"/>
          <w:sz w:val="23"/>
        </w:rPr>
        <w:t>W</w:t>
      </w:r>
      <w:r>
        <w:rPr>
          <w:rFonts w:ascii="Arial" w:hAnsi="Arial"/>
          <w:b/>
          <w:w w:val="93"/>
          <w:sz w:val="23"/>
        </w:rPr>
        <w:t>(</w:t>
      </w:r>
      <w:r>
        <w:rPr>
          <w:rFonts w:ascii="Arial" w:hAnsi="Arial"/>
          <w:b/>
          <w:spacing w:val="-1"/>
          <w:w w:val="91"/>
          <w:sz w:val="23"/>
        </w:rPr>
        <w:t>0</w:t>
      </w:r>
      <w:r>
        <w:rPr>
          <w:rFonts w:ascii="Arial" w:hAnsi="Arial"/>
          <w:b/>
          <w:w w:val="93"/>
          <w:sz w:val="23"/>
        </w:rPr>
        <w:t>)</w:t>
      </w:r>
      <w:r>
        <w:rPr>
          <w:rFonts w:ascii="Arial" w:hAnsi="Arial"/>
          <w:b/>
          <w:w w:val="83"/>
          <w:sz w:val="23"/>
        </w:rPr>
        <w:t>:</w:t>
      </w:r>
      <w:r>
        <w:rPr>
          <w:rFonts w:ascii="Arial" w:hAnsi="Arial"/>
          <w:b/>
          <w:spacing w:val="-12"/>
          <w:sz w:val="23"/>
        </w:rPr>
        <w:t> </w:t>
      </w:r>
      <w:r>
        <w:rPr>
          <w:rFonts w:ascii="Arial" w:hAnsi="Arial"/>
          <w:b/>
          <w:w w:val="88"/>
          <w:sz w:val="23"/>
        </w:rPr>
        <w:t>l</w:t>
      </w:r>
      <w:r>
        <w:rPr>
          <w:rFonts w:ascii="Arial" w:hAnsi="Arial"/>
          <w:b/>
          <w:w w:val="88"/>
          <w:sz w:val="23"/>
        </w:rPr>
        <w:t>à</w:t>
      </w:r>
      <w:r>
        <w:rPr>
          <w:rFonts w:ascii="Arial" w:hAnsi="Arial"/>
          <w:b/>
          <w:spacing w:val="-12"/>
          <w:sz w:val="23"/>
        </w:rPr>
        <w:t> </w:t>
      </w:r>
      <w:r>
        <w:rPr>
          <w:rFonts w:ascii="Arial" w:hAnsi="Arial"/>
          <w:b/>
          <w:w w:val="75"/>
          <w:sz w:val="23"/>
        </w:rPr>
        <w:t>c</w:t>
      </w:r>
      <w:r>
        <w:rPr>
          <w:rFonts w:ascii="Arial" w:hAnsi="Arial"/>
          <w:b/>
          <w:w w:val="88"/>
          <w:sz w:val="23"/>
        </w:rPr>
        <w:t>h</w:t>
      </w:r>
      <w:r>
        <w:rPr>
          <w:rFonts w:ascii="Arial" w:hAnsi="Arial"/>
          <w:b/>
          <w:w w:val="88"/>
          <w:sz w:val="23"/>
        </w:rPr>
        <w:t>o</w:t>
      </w:r>
      <w:r>
        <w:rPr>
          <w:rFonts w:ascii="Arial" w:hAnsi="Arial"/>
          <w:b/>
          <w:spacing w:val="-12"/>
          <w:sz w:val="23"/>
        </w:rPr>
        <w:t> </w:t>
      </w:r>
      <w:r>
        <w:rPr>
          <w:rFonts w:ascii="Arial" w:hAnsi="Arial"/>
          <w:b/>
          <w:w w:val="88"/>
          <w:sz w:val="23"/>
        </w:rPr>
        <w:t>ph</w:t>
      </w:r>
      <w:r>
        <w:rPr>
          <w:rFonts w:ascii="Arial" w:hAnsi="Arial"/>
          <w:b/>
          <w:w w:val="90"/>
          <w:sz w:val="23"/>
        </w:rPr>
        <w:t>é</w:t>
      </w:r>
      <w:r>
        <w:rPr>
          <w:rFonts w:ascii="Arial" w:hAnsi="Arial"/>
          <w:b/>
          <w:w w:val="88"/>
          <w:sz w:val="23"/>
        </w:rPr>
        <w:t>p</w:t>
      </w:r>
      <w:r>
        <w:rPr>
          <w:rFonts w:ascii="Arial" w:hAnsi="Arial"/>
          <w:b/>
          <w:spacing w:val="-12"/>
          <w:sz w:val="23"/>
        </w:rPr>
        <w:t> </w:t>
      </w:r>
      <w:r>
        <w:rPr>
          <w:rFonts w:ascii="Arial" w:hAnsi="Arial"/>
          <w:b/>
          <w:w w:val="93"/>
          <w:sz w:val="23"/>
        </w:rPr>
        <w:t>đ</w:t>
      </w:r>
      <w:r>
        <w:rPr>
          <w:rFonts w:ascii="Arial" w:hAnsi="Arial"/>
          <w:b/>
          <w:w w:val="88"/>
          <w:sz w:val="23"/>
        </w:rPr>
        <w:t>ọ</w:t>
      </w:r>
      <w:r>
        <w:rPr>
          <w:rFonts w:ascii="Arial" w:hAnsi="Arial"/>
          <w:b/>
          <w:spacing w:val="-1"/>
          <w:w w:val="75"/>
          <w:sz w:val="23"/>
        </w:rPr>
        <w:t>c</w:t>
      </w:r>
      <w:r>
        <w:rPr>
          <w:rFonts w:ascii="Arial" w:hAnsi="Arial"/>
          <w:b/>
          <w:w w:val="155"/>
          <w:sz w:val="23"/>
        </w:rPr>
        <w:t>/</w:t>
      </w:r>
      <w:r>
        <w:rPr>
          <w:rFonts w:ascii="Arial" w:hAnsi="Arial"/>
          <w:b/>
          <w:w w:val="77"/>
          <w:sz w:val="23"/>
        </w:rPr>
        <w:t>g</w:t>
      </w:r>
      <w:r>
        <w:rPr>
          <w:rFonts w:ascii="Arial" w:hAnsi="Arial"/>
          <w:b/>
          <w:w w:val="88"/>
          <w:sz w:val="23"/>
        </w:rPr>
        <w:t>h</w:t>
      </w:r>
      <w:r>
        <w:rPr>
          <w:rFonts w:ascii="Arial" w:hAnsi="Arial"/>
          <w:b/>
          <w:w w:val="88"/>
          <w:sz w:val="23"/>
        </w:rPr>
        <w:t>i</w:t>
      </w:r>
      <w:r>
        <w:rPr>
          <w:rFonts w:ascii="Arial" w:hAnsi="Arial"/>
          <w:b/>
          <w:spacing w:val="-12"/>
          <w:sz w:val="23"/>
        </w:rPr>
        <w:t> </w:t>
      </w:r>
      <w:r>
        <w:rPr>
          <w:rFonts w:ascii="Arial" w:hAnsi="Arial"/>
          <w:b/>
          <w:w w:val="85"/>
          <w:sz w:val="23"/>
        </w:rPr>
        <w:t>v</w:t>
      </w:r>
      <w:r>
        <w:rPr>
          <w:rFonts w:ascii="Arial" w:hAnsi="Arial"/>
          <w:b/>
          <w:w w:val="88"/>
          <w:sz w:val="23"/>
        </w:rPr>
        <w:t>à</w:t>
      </w:r>
      <w:r>
        <w:rPr>
          <w:rFonts w:ascii="Arial" w:hAnsi="Arial"/>
          <w:b/>
          <w:spacing w:val="-12"/>
          <w:sz w:val="23"/>
        </w:rPr>
        <w:t> </w:t>
      </w:r>
      <w:r>
        <w:rPr>
          <w:rFonts w:ascii="Arial" w:hAnsi="Arial"/>
          <w:b/>
          <w:w w:val="86"/>
          <w:sz w:val="23"/>
        </w:rPr>
        <w:t>k</w:t>
      </w:r>
      <w:r>
        <w:rPr>
          <w:rFonts w:ascii="Arial" w:hAnsi="Arial"/>
          <w:b/>
          <w:w w:val="88"/>
          <w:sz w:val="23"/>
        </w:rPr>
        <w:t>h</w:t>
      </w:r>
      <w:r>
        <w:rPr>
          <w:rFonts w:ascii="Arial" w:hAnsi="Arial"/>
          <w:b/>
          <w:w w:val="88"/>
          <w:sz w:val="23"/>
        </w:rPr>
        <w:t>i</w:t>
      </w:r>
      <w:r>
        <w:rPr>
          <w:rFonts w:ascii="Arial" w:hAnsi="Arial"/>
          <w:b/>
          <w:spacing w:val="-12"/>
          <w:sz w:val="23"/>
        </w:rPr>
        <w:t> </w:t>
      </w:r>
      <w:r>
        <w:rPr>
          <w:rFonts w:ascii="Arial" w:hAnsi="Arial"/>
          <w:b/>
          <w:w w:val="91"/>
          <w:sz w:val="23"/>
        </w:rPr>
        <w:t>r</w:t>
      </w:r>
      <w:r>
        <w:rPr>
          <w:rFonts w:ascii="Arial" w:hAnsi="Arial"/>
          <w:b/>
          <w:w w:val="90"/>
          <w:sz w:val="23"/>
        </w:rPr>
        <w:t>e</w:t>
      </w:r>
      <w:r>
        <w:rPr>
          <w:rFonts w:ascii="Arial" w:hAnsi="Arial"/>
          <w:b/>
          <w:w w:val="71"/>
          <w:sz w:val="23"/>
        </w:rPr>
        <w:t>s</w:t>
      </w:r>
      <w:r>
        <w:rPr>
          <w:rFonts w:ascii="Arial" w:hAnsi="Arial"/>
          <w:b/>
          <w:w w:val="90"/>
          <w:sz w:val="23"/>
        </w:rPr>
        <w:t>e</w:t>
      </w:r>
      <w:r>
        <w:rPr>
          <w:rFonts w:ascii="Arial" w:hAnsi="Arial"/>
          <w:b/>
          <w:w w:val="104"/>
          <w:sz w:val="23"/>
        </w:rPr>
        <w:t>t</w:t>
      </w:r>
      <w:r>
        <w:rPr>
          <w:rFonts w:ascii="Arial" w:hAnsi="Arial"/>
          <w:b/>
          <w:spacing w:val="-12"/>
          <w:sz w:val="23"/>
        </w:rPr>
        <w:t> </w:t>
      </w:r>
      <w:r>
        <w:rPr>
          <w:rFonts w:ascii="Arial" w:hAnsi="Arial"/>
          <w:b/>
          <w:w w:val="104"/>
          <w:sz w:val="23"/>
        </w:rPr>
        <w:t>t</w:t>
      </w:r>
      <w:r>
        <w:rPr>
          <w:rFonts w:ascii="Arial" w:hAnsi="Arial"/>
          <w:b/>
          <w:w w:val="88"/>
          <w:sz w:val="23"/>
        </w:rPr>
        <w:t>h</w:t>
      </w:r>
      <w:r>
        <w:rPr>
          <w:rFonts w:ascii="Arial" w:hAnsi="Arial"/>
          <w:b/>
          <w:w w:val="88"/>
          <w:sz w:val="23"/>
        </w:rPr>
        <w:t>ì</w:t>
      </w:r>
      <w:r>
        <w:rPr>
          <w:rFonts w:ascii="Arial" w:hAnsi="Arial"/>
          <w:b/>
          <w:spacing w:val="-12"/>
          <w:sz w:val="23"/>
        </w:rPr>
        <w:t> </w:t>
      </w:r>
      <w:r>
        <w:rPr>
          <w:rFonts w:ascii="Arial" w:hAnsi="Arial"/>
          <w:b/>
          <w:w w:val="88"/>
          <w:sz w:val="23"/>
        </w:rPr>
        <w:t>b</w:t>
      </w:r>
      <w:r>
        <w:rPr>
          <w:rFonts w:ascii="Arial" w:hAnsi="Arial"/>
          <w:b/>
          <w:w w:val="88"/>
          <w:sz w:val="23"/>
        </w:rPr>
        <w:t>ằ</w:t>
      </w:r>
      <w:r>
        <w:rPr>
          <w:rFonts w:ascii="Arial" w:hAnsi="Arial"/>
          <w:b/>
          <w:w w:val="88"/>
          <w:sz w:val="23"/>
        </w:rPr>
        <w:t>n</w:t>
      </w:r>
      <w:r>
        <w:rPr>
          <w:rFonts w:ascii="Arial" w:hAnsi="Arial"/>
          <w:b/>
          <w:w w:val="77"/>
          <w:sz w:val="23"/>
        </w:rPr>
        <w:t>g</w:t>
      </w:r>
      <w:r>
        <w:rPr>
          <w:rFonts w:ascii="Arial" w:hAnsi="Arial"/>
          <w:b/>
          <w:spacing w:val="-12"/>
          <w:sz w:val="23"/>
        </w:rPr>
        <w:t> </w:t>
      </w:r>
      <w:r>
        <w:rPr>
          <w:rFonts w:ascii="Arial" w:hAnsi="Arial"/>
          <w:b/>
          <w:w w:val="91"/>
          <w:sz w:val="23"/>
        </w:rPr>
        <w:t>0</w:t>
      </w:r>
    </w:p>
    <w:p>
      <w:pPr>
        <w:spacing w:before="197"/>
        <w:ind w:left="1843" w:right="0" w:firstLine="0"/>
        <w:jc w:val="left"/>
        <w:rPr>
          <w:i/>
          <w:sz w:val="24"/>
        </w:rPr>
      </w:pPr>
      <w:r>
        <w:rPr>
          <w:i/>
          <w:sz w:val="24"/>
        </w:rPr>
        <w:t>Hình 6-8: Thanh ghi T1CON.</w:t>
      </w:r>
    </w:p>
    <w:p>
      <w:pPr>
        <w:pStyle w:val="BodyText"/>
        <w:rPr>
          <w:i/>
        </w:rPr>
      </w:pPr>
      <w:r>
        <w:rPr/>
        <w:br w:type="column"/>
      </w:r>
      <w:r>
        <w:rPr>
          <w:i/>
        </w:rPr>
      </w:r>
    </w:p>
    <w:p>
      <w:pPr>
        <w:pStyle w:val="BodyText"/>
        <w:spacing w:before="6"/>
        <w:rPr>
          <w:i/>
          <w:sz w:val="23"/>
        </w:rPr>
      </w:pPr>
    </w:p>
    <w:p>
      <w:pPr>
        <w:spacing w:before="0"/>
        <w:ind w:left="806" w:right="912" w:firstLine="0"/>
        <w:jc w:val="center"/>
        <w:rPr>
          <w:rFonts w:ascii="Arial"/>
          <w:b/>
          <w:sz w:val="23"/>
        </w:rPr>
      </w:pPr>
      <w:r>
        <w:rPr>
          <w:rFonts w:ascii="Arial"/>
          <w:b/>
          <w:sz w:val="23"/>
        </w:rPr>
        <w:t>Bit 0</w:t>
      </w:r>
    </w:p>
    <w:p>
      <w:pPr>
        <w:spacing w:after="0"/>
        <w:jc w:val="center"/>
        <w:rPr>
          <w:rFonts w:ascii="Arial"/>
          <w:sz w:val="23"/>
        </w:rPr>
        <w:sectPr>
          <w:type w:val="continuous"/>
          <w:pgSz w:w="11910" w:h="16840"/>
          <w:pgMar w:top="520" w:bottom="280" w:left="740" w:right="0"/>
          <w:cols w:num="4" w:equalWidth="0">
            <w:col w:w="1517" w:space="40"/>
            <w:col w:w="776" w:space="39"/>
            <w:col w:w="5692" w:space="849"/>
            <w:col w:w="2257"/>
          </w:cols>
        </w:sectPr>
      </w:pPr>
    </w:p>
    <w:p>
      <w:pPr>
        <w:pStyle w:val="BodyText"/>
        <w:spacing w:before="9"/>
        <w:rPr>
          <w:rFonts w:ascii="Arial"/>
          <w:b/>
          <w:sz w:val="11"/>
        </w:rPr>
      </w:pPr>
    </w:p>
    <w:p>
      <w:pPr>
        <w:pStyle w:val="BodyText"/>
        <w:ind w:left="1007"/>
        <w:rPr>
          <w:rFonts w:ascii="Arial"/>
          <w:sz w:val="20"/>
        </w:rPr>
      </w:pPr>
      <w:r>
        <w:rPr>
          <w:rFonts w:ascii="Arial"/>
          <w:sz w:val="20"/>
        </w:rPr>
        <w:pict>
          <v:shape style="width:481.15pt;height:13.45pt;mso-position-horizontal-relative:char;mso-position-vertical-relative:line" type="#_x0000_t202" filled="true" fillcolor="#ccffff" stroked="false">
            <w10:anchorlock/>
            <v:textbox inset="0,0,0,0">
              <w:txbxContent>
                <w:p>
                  <w:pPr>
                    <w:pStyle w:val="BodyText"/>
                    <w:tabs>
                      <w:tab w:pos="1109" w:val="left" w:leader="none"/>
                    </w:tabs>
                    <w:spacing w:line="263" w:lineRule="exact"/>
                    <w:ind w:left="28"/>
                  </w:pPr>
                  <w:r>
                    <w:rPr>
                      <w:spacing w:val="-3"/>
                    </w:rPr>
                    <w:t>Bit</w:t>
                  </w:r>
                  <w:r>
                    <w:rPr>
                      <w:spacing w:val="8"/>
                    </w:rPr>
                    <w:t> </w:t>
                  </w:r>
                  <w:r>
                    <w:rPr/>
                    <w:t>7</w:t>
                    <w:tab/>
                  </w:r>
                  <w:r>
                    <w:rPr>
                      <w:b/>
                    </w:rPr>
                    <w:t>T1GINV: </w:t>
                  </w:r>
                  <w:r>
                    <w:rPr>
                      <w:spacing w:val="-4"/>
                    </w:rPr>
                    <w:t>bit </w:t>
                  </w:r>
                  <w:r>
                    <w:rPr/>
                    <w:t>đảo cổng của Timer1 - Timer1 Gate Invert</w:t>
                  </w:r>
                  <w:r>
                    <w:rPr>
                      <w:spacing w:val="32"/>
                    </w:rPr>
                    <w:t> </w:t>
                  </w:r>
                  <w:r>
                    <w:rPr>
                      <w:spacing w:val="-4"/>
                    </w:rPr>
                    <w:t>bit</w:t>
                  </w:r>
                </w:p>
              </w:txbxContent>
            </v:textbox>
            <v:fill type="solid"/>
          </v:shape>
        </w:pict>
      </w:r>
      <w:r>
        <w:rPr>
          <w:rFonts w:ascii="Arial"/>
          <w:sz w:val="20"/>
        </w:rPr>
      </w:r>
    </w:p>
    <w:p>
      <w:pPr>
        <w:pStyle w:val="BodyText"/>
        <w:spacing w:line="345" w:lineRule="auto" w:before="95"/>
        <w:ind w:left="2117" w:right="2580"/>
      </w:pPr>
      <w:r>
        <w:rPr/>
        <w:pict>
          <v:shape style="position:absolute;margin-left:87.384003pt;margin-top:44.99313pt;width:481.15pt;height:13.7pt;mso-position-horizontal-relative:page;mso-position-vertical-relative:paragraph;z-index:-15344640;mso-wrap-distance-left:0;mso-wrap-distance-right:0" type="#_x0000_t202" filled="true" fillcolor="#ccffff" stroked="false">
            <v:textbox inset="0,0,0,0">
              <w:txbxContent>
                <w:p>
                  <w:pPr>
                    <w:pStyle w:val="BodyText"/>
                    <w:tabs>
                      <w:tab w:pos="1109" w:val="left" w:leader="none"/>
                    </w:tabs>
                    <w:spacing w:line="263" w:lineRule="exact"/>
                    <w:ind w:left="28"/>
                  </w:pPr>
                  <w:r>
                    <w:rPr>
                      <w:spacing w:val="-3"/>
                    </w:rPr>
                    <w:t>Bit</w:t>
                  </w:r>
                  <w:r>
                    <w:rPr>
                      <w:spacing w:val="7"/>
                    </w:rPr>
                    <w:t> </w:t>
                  </w:r>
                  <w:r>
                    <w:rPr/>
                    <w:t>6</w:t>
                    <w:tab/>
                  </w:r>
                  <w:r>
                    <w:rPr>
                      <w:b/>
                    </w:rPr>
                    <w:t>TMR1GE: </w:t>
                  </w:r>
                  <w:r>
                    <w:rPr>
                      <w:spacing w:val="-4"/>
                    </w:rPr>
                    <w:t>bit </w:t>
                  </w:r>
                  <w:r>
                    <w:rPr/>
                    <w:t>cho phép cổng của Timer1 - Timer1 Gate Enable</w:t>
                  </w:r>
                  <w:r>
                    <w:rPr>
                      <w:spacing w:val="31"/>
                    </w:rPr>
                    <w:t> </w:t>
                  </w:r>
                  <w:r>
                    <w:rPr>
                      <w:spacing w:val="-4"/>
                    </w:rPr>
                    <w:t>bit</w:t>
                  </w:r>
                </w:p>
              </w:txbxContent>
            </v:textbox>
            <v:fill type="solid"/>
            <w10:wrap type="topAndBottom"/>
          </v:shape>
        </w:pict>
      </w:r>
      <w:r>
        <w:rPr/>
        <w:t>1= cổng Timer1 tích cực mức 1 (Timer1 đếm khi cổng ở mức 1). 0= cổng Timer1 tích cực mức 0 (Timer1 đếm khi cổng ở mức 0).</w:t>
      </w:r>
    </w:p>
    <w:p>
      <w:pPr>
        <w:pStyle w:val="BodyText"/>
        <w:spacing w:line="343" w:lineRule="auto" w:before="97"/>
        <w:ind w:left="2117" w:right="4129"/>
      </w:pPr>
      <w:r>
        <w:rPr/>
        <w:t>Nếu TMR1ON = 0: bit này sẽ không có tác dụng. Nếu TMR1ON = 1:</w:t>
      </w:r>
    </w:p>
    <w:p>
      <w:pPr>
        <w:pStyle w:val="BodyText"/>
        <w:spacing w:line="343" w:lineRule="auto" w:before="3"/>
        <w:ind w:left="2117" w:right="3958"/>
      </w:pPr>
      <w:r>
        <w:rPr/>
        <w:t>1= Timer1 mở nếu cổng của Timer1 không tích cực. 0= Timer1 mở.</w:t>
      </w:r>
    </w:p>
    <w:p>
      <w:pPr>
        <w:spacing w:after="0" w:line="343" w:lineRule="auto"/>
        <w:sectPr>
          <w:type w:val="continuous"/>
          <w:pgSz w:w="11910" w:h="16840"/>
          <w:pgMar w:top="520" w:bottom="280" w:left="740" w:right="0"/>
        </w:sectPr>
      </w:pPr>
    </w:p>
    <w:p>
      <w:pPr>
        <w:pStyle w:val="BodyText"/>
        <w:rPr>
          <w:sz w:val="20"/>
        </w:rPr>
      </w:pPr>
      <w:r>
        <w:rPr/>
        <w:pict>
          <v:group style="position:absolute;margin-left:65.064003pt;margin-top:14.159983pt;width:507.8pt;height:45.9pt;mso-position-horizontal-relative:page;mso-position-vertical-relative:page;z-index:-29317632" coordorigin="1301,283" coordsize="10156,918">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747;top:652;width:9623;height:548" coordorigin="1748,653" coordsize="9623,548" path="m11371,927l1748,927,1748,1200,11371,1200,11371,927xm11371,653l1748,653,1748,927,11371,927,11371,653xe" filled="true" fillcolor="#ccffff" stroked="false">
              <v:path arrowok="t"/>
              <v:fill type="solid"/>
            </v:shape>
            <v:shape style="position:absolute;left:1776;top:650;width:698;height:540" type="#_x0000_t202" filled="false" stroked="false">
              <v:textbox inset="0,0,0,0">
                <w:txbxContent>
                  <w:p>
                    <w:pPr>
                      <w:spacing w:line="237" w:lineRule="auto" w:before="0"/>
                      <w:ind w:left="0" w:right="4" w:firstLine="0"/>
                      <w:jc w:val="left"/>
                      <w:rPr>
                        <w:sz w:val="24"/>
                      </w:rPr>
                    </w:pPr>
                    <w:r>
                      <w:rPr>
                        <w:sz w:val="24"/>
                      </w:rPr>
                      <w:t>Bit 5-4 bits</w:t>
                    </w:r>
                  </w:p>
                </w:txbxContent>
              </v:textbox>
              <w10:wrap type="none"/>
            </v:shape>
            <v:shape style="position:absolute;left:2857;top:650;width:8193;height:266" type="#_x0000_t202" filled="false" stroked="false">
              <v:textbox inset="0,0,0,0">
                <w:txbxContent>
                  <w:p>
                    <w:pPr>
                      <w:spacing w:line="266" w:lineRule="exact" w:before="0"/>
                      <w:ind w:left="0" w:right="0" w:firstLine="0"/>
                      <w:jc w:val="left"/>
                      <w:rPr>
                        <w:sz w:val="24"/>
                      </w:rPr>
                    </w:pPr>
                    <w:r>
                      <w:rPr>
                        <w:b/>
                        <w:sz w:val="24"/>
                      </w:rPr>
                      <w:t>T1CKPS1:T1CKPS0: </w:t>
                    </w:r>
                    <w:r>
                      <w:rPr>
                        <w:sz w:val="24"/>
                      </w:rPr>
                      <w:t>các bit lựa chọn bộ chia - Timer1 input Clock Prescale Select</w:t>
                    </w:r>
                  </w:p>
                </w:txbxContent>
              </v:textbox>
              <w10:wrap type="none"/>
            </v:shape>
            <w10:wrap type="none"/>
          </v:group>
        </w:pict>
      </w:r>
    </w:p>
    <w:p>
      <w:pPr>
        <w:pStyle w:val="BodyText"/>
        <w:rPr>
          <w:sz w:val="20"/>
        </w:rPr>
      </w:pPr>
    </w:p>
    <w:p>
      <w:pPr>
        <w:pStyle w:val="BodyText"/>
        <w:spacing w:line="343" w:lineRule="auto" w:before="233" w:after="17"/>
        <w:ind w:left="2117" w:right="7227"/>
        <w:jc w:val="both"/>
      </w:pPr>
      <w:r>
        <w:rPr/>
        <w:t>11=1:8 giá trị </w:t>
      </w:r>
      <w:r>
        <w:rPr>
          <w:spacing w:val="-5"/>
        </w:rPr>
        <w:t>chia. </w:t>
      </w:r>
      <w:r>
        <w:rPr/>
        <w:t>10=1:4 giá trị </w:t>
      </w:r>
      <w:r>
        <w:rPr>
          <w:spacing w:val="-5"/>
        </w:rPr>
        <w:t>chia. </w:t>
      </w:r>
      <w:r>
        <w:rPr/>
        <w:t>01=1:2 giá trị </w:t>
      </w:r>
      <w:r>
        <w:rPr>
          <w:spacing w:val="-5"/>
        </w:rPr>
        <w:t>chia. </w:t>
      </w:r>
      <w:r>
        <w:rPr/>
        <w:t>00=1:1 giá trị</w:t>
      </w:r>
      <w:r>
        <w:rPr>
          <w:spacing w:val="-4"/>
        </w:rPr>
        <w:t> chia.</w:t>
      </w:r>
    </w:p>
    <w:p>
      <w:pPr>
        <w:pStyle w:val="BodyText"/>
        <w:ind w:left="1007"/>
        <w:rPr>
          <w:sz w:val="20"/>
        </w:rPr>
      </w:pPr>
      <w:r>
        <w:rPr>
          <w:sz w:val="20"/>
        </w:rPr>
        <w:pict>
          <v:group style="width:481.15pt;height:27.5pt;mso-position-horizontal-relative:char;mso-position-vertical-relative:line" coordorigin="0,0" coordsize="9623,550">
            <v:shape style="position:absolute;left:0;top:2;width:9623;height:548" coordorigin="0,3" coordsize="9623,548" path="m9623,3l0,3,0,276,0,550,9623,550,9623,276,9623,3xe" filled="true" fillcolor="#ccffff" stroked="false">
              <v:path arrowok="t"/>
              <v:fill type="solid"/>
            </v:shape>
            <v:shape style="position:absolute;left:28;top:0;width:495;height:540" type="#_x0000_t202" filled="false" stroked="false">
              <v:textbox inset="0,0,0,0">
                <w:txbxContent>
                  <w:p>
                    <w:pPr>
                      <w:spacing w:line="237" w:lineRule="auto" w:before="0"/>
                      <w:ind w:left="0" w:right="1" w:firstLine="0"/>
                      <w:jc w:val="left"/>
                      <w:rPr>
                        <w:sz w:val="24"/>
                      </w:rPr>
                    </w:pPr>
                    <w:r>
                      <w:rPr>
                        <w:sz w:val="24"/>
                      </w:rPr>
                      <w:t>Bit 3 bit</w:t>
                    </w:r>
                  </w:p>
                </w:txbxContent>
              </v:textbox>
              <w10:wrap type="none"/>
            </v:shape>
            <v:shape style="position:absolute;left:1109;top:0;width:8299;height:266" type="#_x0000_t202" filled="false" stroked="false">
              <v:textbox inset="0,0,0,0">
                <w:txbxContent>
                  <w:p>
                    <w:pPr>
                      <w:spacing w:line="266" w:lineRule="exact" w:before="0"/>
                      <w:ind w:left="0" w:right="0" w:firstLine="0"/>
                      <w:jc w:val="left"/>
                      <w:rPr>
                        <w:sz w:val="24"/>
                      </w:rPr>
                    </w:pPr>
                    <w:r>
                      <w:rPr>
                        <w:b/>
                        <w:sz w:val="24"/>
                      </w:rPr>
                      <w:t>T1OSCEN</w:t>
                    </w:r>
                    <w:r>
                      <w:rPr>
                        <w:sz w:val="24"/>
                      </w:rPr>
                      <w:t>: bit ĐK cho phép bộ dao động Timer1 - Timer1 Oscillator Enable Control</w:t>
                    </w:r>
                  </w:p>
                </w:txbxContent>
              </v:textbox>
              <w10:wrap type="none"/>
            </v:shape>
          </v:group>
        </w:pict>
      </w:r>
      <w:r>
        <w:rPr>
          <w:sz w:val="20"/>
        </w:rPr>
      </w:r>
    </w:p>
    <w:p>
      <w:pPr>
        <w:pStyle w:val="BodyText"/>
        <w:spacing w:line="343" w:lineRule="auto" w:before="82"/>
        <w:ind w:left="2117" w:right="6185"/>
      </w:pPr>
      <w:r>
        <w:rPr/>
        <w:pict>
          <v:shape style="position:absolute;margin-left:87.384003pt;margin-top:44.363144pt;width:481.15pt;height:13.45pt;mso-position-horizontal-relative:page;mso-position-vertical-relative:paragraph;z-index:-15337984;mso-wrap-distance-left:0;mso-wrap-distance-right:0" type="#_x0000_t202" filled="true" fillcolor="#ccffff" stroked="false">
            <v:textbox inset="0,0,0,0">
              <w:txbxContent>
                <w:p>
                  <w:pPr>
                    <w:pStyle w:val="BodyText"/>
                    <w:tabs>
                      <w:tab w:pos="1109" w:val="left" w:leader="none"/>
                    </w:tabs>
                    <w:spacing w:line="263" w:lineRule="exact"/>
                    <w:ind w:left="28"/>
                  </w:pPr>
                  <w:r>
                    <w:rPr>
                      <w:spacing w:val="-3"/>
                    </w:rPr>
                    <w:t>Bit</w:t>
                  </w:r>
                  <w:r>
                    <w:rPr>
                      <w:spacing w:val="7"/>
                    </w:rPr>
                    <w:t> </w:t>
                  </w:r>
                  <w:r>
                    <w:rPr/>
                    <w:t>2</w:t>
                    <w:tab/>
                  </w:r>
                  <w:r>
                    <w:rPr>
                      <w:b/>
                    </w:rPr>
                    <w:t>T1SYNC</w:t>
                  </w:r>
                  <w:r>
                    <w:rPr/>
                    <w:t>: </w:t>
                  </w:r>
                  <w:r>
                    <w:rPr>
                      <w:spacing w:val="-4"/>
                    </w:rPr>
                    <w:t>bit </w:t>
                  </w:r>
                  <w:r>
                    <w:rPr/>
                    <w:t>ĐK đồng </w:t>
                  </w:r>
                  <w:r>
                    <w:rPr>
                      <w:spacing w:val="-3"/>
                    </w:rPr>
                    <w:t>bộ </w:t>
                  </w:r>
                  <w:r>
                    <w:rPr/>
                    <w:t>ngõ vào </w:t>
                  </w:r>
                  <w:r>
                    <w:rPr>
                      <w:spacing w:val="-3"/>
                    </w:rPr>
                    <w:t>xung </w:t>
                  </w:r>
                  <w:r>
                    <w:rPr/>
                    <w:t>clock bên ngoài của</w:t>
                  </w:r>
                  <w:r>
                    <w:rPr>
                      <w:spacing w:val="30"/>
                    </w:rPr>
                    <w:t> </w:t>
                  </w:r>
                  <w:r>
                    <w:rPr/>
                    <w:t>timer1</w:t>
                  </w:r>
                </w:p>
              </w:txbxContent>
            </v:textbox>
            <v:fill type="solid"/>
            <w10:wrap type="topAndBottom"/>
          </v:shape>
        </w:pict>
      </w:r>
      <w:r>
        <w:rPr/>
        <w:t>1= bộ dao động được phép. 0= Tắt bộ dao động.</w:t>
      </w:r>
    </w:p>
    <w:p>
      <w:pPr>
        <w:spacing w:before="97"/>
        <w:ind w:left="2117" w:right="0" w:firstLine="0"/>
        <w:jc w:val="left"/>
        <w:rPr>
          <w:b/>
          <w:i/>
          <w:sz w:val="24"/>
        </w:rPr>
      </w:pPr>
      <w:r>
        <w:rPr>
          <w:i/>
          <w:sz w:val="24"/>
        </w:rPr>
        <w:t>Khi </w:t>
      </w:r>
      <w:r>
        <w:rPr>
          <w:b/>
          <w:i/>
          <w:sz w:val="24"/>
        </w:rPr>
        <w:t>TMR1CS = 1:</w:t>
      </w:r>
    </w:p>
    <w:p>
      <w:pPr>
        <w:pStyle w:val="BodyText"/>
        <w:spacing w:line="343" w:lineRule="auto" w:before="122"/>
        <w:ind w:left="2117" w:right="3958"/>
      </w:pPr>
      <w:r>
        <w:rPr/>
        <w:t>1= không thể đồng bộ ngõ vào clock ở từ bên ngoài. 0= đồng bộ ngõ vào clock ở từ bên ngoài.</w:t>
      </w:r>
    </w:p>
    <w:p>
      <w:pPr>
        <w:spacing w:before="3"/>
        <w:ind w:left="2117" w:right="0" w:firstLine="0"/>
        <w:jc w:val="left"/>
        <w:rPr>
          <w:b/>
          <w:i/>
          <w:sz w:val="24"/>
        </w:rPr>
      </w:pPr>
      <w:r>
        <w:rPr>
          <w:i/>
          <w:sz w:val="24"/>
        </w:rPr>
        <w:t>Khi </w:t>
      </w:r>
      <w:r>
        <w:rPr>
          <w:b/>
          <w:i/>
          <w:sz w:val="24"/>
        </w:rPr>
        <w:t>TMR1CS = 0:</w:t>
      </w:r>
    </w:p>
    <w:p>
      <w:pPr>
        <w:pStyle w:val="BodyText"/>
        <w:spacing w:before="118"/>
        <w:ind w:left="2117"/>
        <w:rPr>
          <w:b/>
        </w:rPr>
      </w:pPr>
      <w:r>
        <w:rPr/>
        <w:t>Bit này bị bỏ qua. Timer1 dùng xung clock bên trong khi </w:t>
      </w:r>
      <w:r>
        <w:rPr>
          <w:b/>
        </w:rPr>
        <w:t>TMR1CS = 0.</w:t>
      </w:r>
    </w:p>
    <w:p>
      <w:pPr>
        <w:pStyle w:val="BodyText"/>
        <w:spacing w:before="8"/>
        <w:rPr>
          <w:b/>
          <w:sz w:val="9"/>
        </w:rPr>
      </w:pPr>
      <w:r>
        <w:rPr/>
        <w:pict>
          <v:shape style="position:absolute;margin-left:87.384003pt;margin-top:6.778867pt;width:481.15pt;height:13.45pt;mso-position-horizontal-relative:page;mso-position-vertical-relative:paragraph;z-index:-15337472;mso-wrap-distance-left:0;mso-wrap-distance-right:0" type="#_x0000_t202" filled="true" fillcolor="#ccffff" stroked="false">
            <v:textbox inset="0,0,0,0">
              <w:txbxContent>
                <w:p>
                  <w:pPr>
                    <w:pStyle w:val="BodyText"/>
                    <w:tabs>
                      <w:tab w:pos="1109" w:val="left" w:leader="none"/>
                    </w:tabs>
                    <w:spacing w:line="263" w:lineRule="exact"/>
                    <w:ind w:left="28"/>
                  </w:pPr>
                  <w:r>
                    <w:rPr>
                      <w:spacing w:val="-3"/>
                    </w:rPr>
                    <w:t>Bit</w:t>
                  </w:r>
                  <w:r>
                    <w:rPr>
                      <w:spacing w:val="7"/>
                    </w:rPr>
                    <w:t> </w:t>
                  </w:r>
                  <w:r>
                    <w:rPr/>
                    <w:t>1</w:t>
                    <w:tab/>
                  </w:r>
                  <w:r>
                    <w:rPr>
                      <w:b/>
                    </w:rPr>
                    <w:t>TMR1CS</w:t>
                  </w:r>
                  <w:r>
                    <w:rPr/>
                    <w:t>: </w:t>
                  </w:r>
                  <w:r>
                    <w:rPr>
                      <w:spacing w:val="-4"/>
                    </w:rPr>
                    <w:t>bit lựa </w:t>
                  </w:r>
                  <w:r>
                    <w:rPr/>
                    <w:t>chọn nguồn xung clock của</w:t>
                  </w:r>
                  <w:r>
                    <w:rPr>
                      <w:spacing w:val="20"/>
                    </w:rPr>
                    <w:t> </w:t>
                  </w:r>
                  <w:r>
                    <w:rPr/>
                    <w:t>timer1</w:t>
                  </w:r>
                </w:p>
              </w:txbxContent>
            </v:textbox>
            <v:fill type="solid"/>
            <w10:wrap type="topAndBottom"/>
          </v:shape>
        </w:pict>
      </w:r>
    </w:p>
    <w:p>
      <w:pPr>
        <w:pStyle w:val="BodyText"/>
        <w:spacing w:line="348" w:lineRule="auto" w:before="97" w:after="4"/>
        <w:ind w:left="2117" w:right="1099"/>
      </w:pPr>
      <w:r>
        <w:rPr/>
        <w:t>1= Chọn nguồn xung clock từ bên ngoài ở chân RC0/T1OSO/T1CKI (cạnh lên). 0= Chọn xung nội bên trong (F</w:t>
      </w:r>
      <w:r>
        <w:rPr>
          <w:vertAlign w:val="subscript"/>
        </w:rPr>
        <w:t>OSC</w:t>
      </w:r>
      <w:r>
        <w:rPr>
          <w:vertAlign w:val="baseline"/>
        </w:rPr>
        <w:t>/4).</w:t>
      </w:r>
    </w:p>
    <w:p>
      <w:pPr>
        <w:pStyle w:val="BodyText"/>
        <w:ind w:left="1007"/>
        <w:rPr>
          <w:sz w:val="20"/>
        </w:rPr>
      </w:pPr>
      <w:r>
        <w:rPr>
          <w:sz w:val="20"/>
        </w:rPr>
        <w:pict>
          <v:shape style="width:481.15pt;height:13.7pt;mso-position-horizontal-relative:char;mso-position-vertical-relative:line" type="#_x0000_t202" filled="true" fillcolor="#ccffff" stroked="false">
            <w10:anchorlock/>
            <v:textbox inset="0,0,0,0">
              <w:txbxContent>
                <w:p>
                  <w:pPr>
                    <w:pStyle w:val="BodyText"/>
                    <w:tabs>
                      <w:tab w:pos="1109" w:val="left" w:leader="none"/>
                    </w:tabs>
                    <w:spacing w:line="263" w:lineRule="exact"/>
                    <w:ind w:left="28"/>
                  </w:pPr>
                  <w:r>
                    <w:rPr>
                      <w:spacing w:val="-3"/>
                    </w:rPr>
                    <w:t>Bit</w:t>
                  </w:r>
                  <w:r>
                    <w:rPr>
                      <w:spacing w:val="7"/>
                    </w:rPr>
                    <w:t> </w:t>
                  </w:r>
                  <w:r>
                    <w:rPr/>
                    <w:t>0</w:t>
                    <w:tab/>
                  </w:r>
                  <w:r>
                    <w:rPr>
                      <w:b/>
                    </w:rPr>
                    <w:t>TMR1ON</w:t>
                  </w:r>
                  <w:r>
                    <w:rPr/>
                    <w:t>: </w:t>
                  </w:r>
                  <w:r>
                    <w:rPr>
                      <w:spacing w:val="-4"/>
                    </w:rPr>
                    <w:t>bit </w:t>
                  </w:r>
                  <w:r>
                    <w:rPr>
                      <w:spacing w:val="-3"/>
                    </w:rPr>
                    <w:t>điều </w:t>
                  </w:r>
                  <w:r>
                    <w:rPr/>
                    <w:t>khiển</w:t>
                  </w:r>
                  <w:r>
                    <w:rPr>
                      <w:spacing w:val="15"/>
                    </w:rPr>
                    <w:t> </w:t>
                  </w:r>
                  <w:r>
                    <w:rPr/>
                    <w:t>Timer14</w:t>
                  </w:r>
                </w:p>
              </w:txbxContent>
            </v:textbox>
            <v:fill type="solid"/>
          </v:shape>
        </w:pict>
      </w:r>
      <w:r>
        <w:rPr>
          <w:sz w:val="20"/>
        </w:rPr>
      </w:r>
    </w:p>
    <w:p>
      <w:pPr>
        <w:pStyle w:val="BodyText"/>
        <w:spacing w:line="343" w:lineRule="auto" w:before="85"/>
        <w:ind w:left="2117" w:right="6406"/>
      </w:pPr>
      <w:r>
        <w:rPr/>
        <w:t>1= Cho phép Timer1 đếm. 0= Timer1 ngừng đếm.</w:t>
      </w:r>
    </w:p>
    <w:p>
      <w:pPr>
        <w:pStyle w:val="Heading4"/>
        <w:numPr>
          <w:ilvl w:val="0"/>
          <w:numId w:val="82"/>
        </w:numPr>
        <w:tabs>
          <w:tab w:pos="1526" w:val="left" w:leader="none"/>
          <w:tab w:pos="1527" w:val="left" w:leader="none"/>
          <w:tab w:pos="10630" w:val="left" w:leader="none"/>
        </w:tabs>
        <w:spacing w:line="240" w:lineRule="auto" w:before="71" w:after="0"/>
        <w:ind w:left="1526" w:right="0" w:hanging="597"/>
        <w:jc w:val="left"/>
      </w:pPr>
      <w:r>
        <w:rPr>
          <w:shd w:fill="FFFF99" w:color="auto" w:val="clear"/>
        </w:rPr>
        <w:t>TIMER1 Ở CHẾ ĐỘ ĐỊNH</w:t>
      </w:r>
      <w:r>
        <w:rPr>
          <w:spacing w:val="-8"/>
          <w:shd w:fill="FFFF99" w:color="auto" w:val="clear"/>
        </w:rPr>
        <w:t> </w:t>
      </w:r>
      <w:r>
        <w:rPr>
          <w:shd w:fill="FFFF99" w:color="auto" w:val="clear"/>
        </w:rPr>
        <w:t>THỜI</w:t>
        <w:tab/>
      </w:r>
    </w:p>
    <w:p>
      <w:pPr>
        <w:pStyle w:val="BodyText"/>
        <w:spacing w:before="232"/>
        <w:ind w:left="1276"/>
      </w:pPr>
      <w:r>
        <w:rPr/>
        <w:pict>
          <v:shape style="position:absolute;margin-left:168.206421pt;margin-top:28.493622pt;width:39.950pt;height:.1pt;mso-position-horizontal-relative:page;mso-position-vertical-relative:paragraph;z-index:-15336448;mso-wrap-distance-left:0;mso-wrap-distance-right:0" coordorigin="3364,570" coordsize="799,0" path="m3364,570l4163,570e" filled="false" stroked="true" strokeweight=".483725pt" strokecolor="#000000">
            <v:path arrowok="t"/>
            <v:stroke dashstyle="solid"/>
            <w10:wrap type="topAndBottom"/>
          </v:shape>
        </w:pict>
      </w:r>
      <w:r>
        <w:rPr/>
        <w:t>Nếu bit TMR1CS bằng 0 thì T1 hoạt động định thời đếm xung nội có tần số bằng F</w:t>
      </w:r>
      <w:r>
        <w:rPr>
          <w:vertAlign w:val="subscript"/>
        </w:rPr>
        <w:t>OSC</w:t>
      </w:r>
      <w:r>
        <w:rPr>
          <w:vertAlign w:val="baseline"/>
        </w:rPr>
        <w:t>/4. Bit</w:t>
      </w:r>
    </w:p>
    <w:p>
      <w:pPr>
        <w:pStyle w:val="BodyText"/>
        <w:ind w:left="676"/>
      </w:pPr>
      <w:r>
        <w:rPr/>
        <w:t>điều khiển đồng bộ </w:t>
      </w:r>
      <w:r>
        <w:rPr>
          <w:i/>
        </w:rPr>
        <w:t>T</w:t>
      </w:r>
      <w:r>
        <w:rPr/>
        <w:t>1</w:t>
      </w:r>
      <w:r>
        <w:rPr>
          <w:i/>
        </w:rPr>
        <w:t>SYNC </w:t>
      </w:r>
      <w:r>
        <w:rPr/>
        <w:t>không bị ảnh hưởng do xung clock bên trong luôn đồng bộ.</w:t>
      </w:r>
    </w:p>
    <w:p>
      <w:pPr>
        <w:pStyle w:val="BodyText"/>
        <w:spacing w:before="10"/>
        <w:rPr>
          <w:sz w:val="21"/>
        </w:rPr>
      </w:pPr>
      <w:r>
        <w:rPr/>
        <w:drawing>
          <wp:anchor distT="0" distB="0" distL="0" distR="0" allowOverlap="1" layoutInCell="1" locked="0" behindDoc="0" simplePos="0" relativeHeight="767">
            <wp:simplePos x="0" y="0"/>
            <wp:positionH relativeFrom="page">
              <wp:posOffset>1088394</wp:posOffset>
            </wp:positionH>
            <wp:positionV relativeFrom="paragraph">
              <wp:posOffset>184977</wp:posOffset>
            </wp:positionV>
            <wp:extent cx="5952756" cy="2335720"/>
            <wp:effectExtent l="0" t="0" r="0" b="0"/>
            <wp:wrapTopAndBottom/>
            <wp:docPr id="159" name="image492.png"/>
            <wp:cNvGraphicFramePr>
              <a:graphicFrameLocks noChangeAspect="1"/>
            </wp:cNvGraphicFramePr>
            <a:graphic>
              <a:graphicData uri="http://schemas.openxmlformats.org/drawingml/2006/picture">
                <pic:pic>
                  <pic:nvPicPr>
                    <pic:cNvPr id="160" name="image492.png"/>
                    <pic:cNvPicPr/>
                  </pic:nvPicPr>
                  <pic:blipFill>
                    <a:blip r:embed="rId629" cstate="print"/>
                    <a:stretch>
                      <a:fillRect/>
                    </a:stretch>
                  </pic:blipFill>
                  <pic:spPr>
                    <a:xfrm>
                      <a:off x="0" y="0"/>
                      <a:ext cx="5952756" cy="2335720"/>
                    </a:xfrm>
                    <a:prstGeom prst="rect">
                      <a:avLst/>
                    </a:prstGeom>
                  </pic:spPr>
                </pic:pic>
              </a:graphicData>
            </a:graphic>
          </wp:anchor>
        </w:drawing>
      </w:r>
    </w:p>
    <w:p>
      <w:pPr>
        <w:pStyle w:val="BodyText"/>
        <w:spacing w:before="6"/>
        <w:rPr>
          <w:sz w:val="6"/>
        </w:rPr>
      </w:pPr>
    </w:p>
    <w:p>
      <w:pPr>
        <w:spacing w:before="90"/>
        <w:ind w:left="1652" w:right="1545" w:firstLine="0"/>
        <w:jc w:val="center"/>
        <w:rPr>
          <w:i/>
          <w:sz w:val="24"/>
        </w:rPr>
      </w:pPr>
      <w:r>
        <w:rPr>
          <w:i/>
          <w:sz w:val="24"/>
        </w:rPr>
        <w:t>Hình 6-9: Timer1 hoạt động định thời.</w:t>
      </w:r>
    </w:p>
    <w:p>
      <w:pPr>
        <w:pStyle w:val="Heading4"/>
        <w:numPr>
          <w:ilvl w:val="0"/>
          <w:numId w:val="82"/>
        </w:numPr>
        <w:tabs>
          <w:tab w:pos="1526" w:val="left" w:leader="none"/>
          <w:tab w:pos="1527" w:val="left" w:leader="none"/>
          <w:tab w:pos="10630" w:val="left" w:leader="none"/>
        </w:tabs>
        <w:spacing w:line="240" w:lineRule="auto" w:before="189" w:after="0"/>
        <w:ind w:left="1526" w:right="0" w:hanging="597"/>
        <w:jc w:val="left"/>
      </w:pPr>
      <w:r>
        <w:rPr>
          <w:shd w:fill="FFFF99" w:color="auto" w:val="clear"/>
        </w:rPr>
        <w:t>TIMER1 Ở CHẾ ĐỘ </w:t>
      </w:r>
      <w:r>
        <w:rPr>
          <w:spacing w:val="-3"/>
          <w:shd w:fill="FFFF99" w:color="auto" w:val="clear"/>
        </w:rPr>
        <w:t>ĐẾM </w:t>
      </w:r>
      <w:r>
        <w:rPr>
          <w:shd w:fill="FFFF99" w:color="auto" w:val="clear"/>
        </w:rPr>
        <w:t>XUNG</w:t>
      </w:r>
      <w:r>
        <w:rPr>
          <w:spacing w:val="-4"/>
          <w:shd w:fill="FFFF99" w:color="auto" w:val="clear"/>
        </w:rPr>
        <w:t> </w:t>
      </w:r>
      <w:r>
        <w:rPr>
          <w:shd w:fill="FFFF99" w:color="auto" w:val="clear"/>
        </w:rPr>
        <w:t>NGOẠI</w:t>
        <w:tab/>
      </w:r>
    </w:p>
    <w:p>
      <w:pPr>
        <w:pStyle w:val="BodyText"/>
        <w:spacing w:line="242" w:lineRule="auto" w:before="113"/>
        <w:ind w:left="676" w:right="668" w:firstLine="600"/>
      </w:pPr>
      <w:r>
        <w:rPr/>
        <w:t>Nếu bit TMR1CS bằng 1 thì T1 hoạt động đếm xung ngoại. Xung ngoại có 2 nguồn xung phụ thuộc vào bit T1OSCEN:</w:t>
      </w:r>
    </w:p>
    <w:p>
      <w:pPr>
        <w:spacing w:after="0" w:line="242" w:lineRule="auto"/>
        <w:sectPr>
          <w:headerReference w:type="even" r:id="rId625"/>
          <w:headerReference w:type="default" r:id="rId626"/>
          <w:footerReference w:type="even" r:id="rId627"/>
          <w:footerReference w:type="default" r:id="rId628"/>
          <w:pgSz w:w="11910" w:h="16840"/>
          <w:pgMar w:header="313" w:footer="491" w:top="600" w:bottom="680" w:left="740" w:right="0"/>
          <w:pgNumType w:start="108"/>
        </w:sectPr>
      </w:pPr>
    </w:p>
    <w:p>
      <w:pPr>
        <w:pStyle w:val="BodyText"/>
        <w:spacing w:line="242" w:lineRule="auto"/>
        <w:ind w:left="1276" w:right="932"/>
      </w:pPr>
      <w:r>
        <w:rPr/>
        <w:t>Nếu bit T1OSCEN bằng 1 thì T1 đếm xung ngoại từ mạch dao động của T1 - xem hình 6-10. Nếu bit T1OSCEN bằng 0 thì T1 đếm xung ngoại đưa đến ngõ vào T1CKI - xem hình 6-11.</w:t>
      </w:r>
    </w:p>
    <w:p>
      <w:pPr>
        <w:pStyle w:val="BodyText"/>
        <w:spacing w:before="1"/>
        <w:rPr>
          <w:sz w:val="12"/>
        </w:rPr>
      </w:pPr>
      <w:r>
        <w:rPr/>
        <w:drawing>
          <wp:anchor distT="0" distB="0" distL="0" distR="0" allowOverlap="1" layoutInCell="1" locked="0" behindDoc="0" simplePos="0" relativeHeight="771">
            <wp:simplePos x="0" y="0"/>
            <wp:positionH relativeFrom="page">
              <wp:posOffset>1057661</wp:posOffset>
            </wp:positionH>
            <wp:positionV relativeFrom="paragraph">
              <wp:posOffset>113247</wp:posOffset>
            </wp:positionV>
            <wp:extent cx="5993578" cy="2404586"/>
            <wp:effectExtent l="0" t="0" r="0" b="0"/>
            <wp:wrapTopAndBottom/>
            <wp:docPr id="161" name="image493.png"/>
            <wp:cNvGraphicFramePr>
              <a:graphicFrameLocks noChangeAspect="1"/>
            </wp:cNvGraphicFramePr>
            <a:graphic>
              <a:graphicData uri="http://schemas.openxmlformats.org/drawingml/2006/picture">
                <pic:pic>
                  <pic:nvPicPr>
                    <pic:cNvPr id="162" name="image493.png"/>
                    <pic:cNvPicPr/>
                  </pic:nvPicPr>
                  <pic:blipFill>
                    <a:blip r:embed="rId630" cstate="print"/>
                    <a:stretch>
                      <a:fillRect/>
                    </a:stretch>
                  </pic:blipFill>
                  <pic:spPr>
                    <a:xfrm>
                      <a:off x="0" y="0"/>
                      <a:ext cx="5993578" cy="2404586"/>
                    </a:xfrm>
                    <a:prstGeom prst="rect">
                      <a:avLst/>
                    </a:prstGeom>
                  </pic:spPr>
                </pic:pic>
              </a:graphicData>
            </a:graphic>
          </wp:anchor>
        </w:drawing>
      </w:r>
    </w:p>
    <w:p>
      <w:pPr>
        <w:spacing w:before="222"/>
        <w:ind w:left="1652" w:right="1545" w:firstLine="0"/>
        <w:jc w:val="center"/>
        <w:rPr>
          <w:i/>
          <w:sz w:val="24"/>
        </w:rPr>
      </w:pPr>
      <w:r>
        <w:rPr>
          <w:i/>
          <w:sz w:val="24"/>
        </w:rPr>
        <w:t>Hình 6-10: T1 hoạt động đếm xung ngoại từ mạch dao động T1.</w:t>
      </w:r>
    </w:p>
    <w:p>
      <w:pPr>
        <w:pStyle w:val="BodyText"/>
        <w:rPr>
          <w:i/>
          <w:sz w:val="22"/>
        </w:rPr>
      </w:pPr>
      <w:r>
        <w:rPr/>
        <w:drawing>
          <wp:anchor distT="0" distB="0" distL="0" distR="0" allowOverlap="1" layoutInCell="1" locked="0" behindDoc="0" simplePos="0" relativeHeight="772">
            <wp:simplePos x="0" y="0"/>
            <wp:positionH relativeFrom="page">
              <wp:posOffset>983136</wp:posOffset>
            </wp:positionH>
            <wp:positionV relativeFrom="paragraph">
              <wp:posOffset>185411</wp:posOffset>
            </wp:positionV>
            <wp:extent cx="6132662" cy="2262282"/>
            <wp:effectExtent l="0" t="0" r="0" b="0"/>
            <wp:wrapTopAndBottom/>
            <wp:docPr id="163" name="image494.png"/>
            <wp:cNvGraphicFramePr>
              <a:graphicFrameLocks noChangeAspect="1"/>
            </wp:cNvGraphicFramePr>
            <a:graphic>
              <a:graphicData uri="http://schemas.openxmlformats.org/drawingml/2006/picture">
                <pic:pic>
                  <pic:nvPicPr>
                    <pic:cNvPr id="164" name="image494.png"/>
                    <pic:cNvPicPr/>
                  </pic:nvPicPr>
                  <pic:blipFill>
                    <a:blip r:embed="rId631" cstate="print"/>
                    <a:stretch>
                      <a:fillRect/>
                    </a:stretch>
                  </pic:blipFill>
                  <pic:spPr>
                    <a:xfrm>
                      <a:off x="0" y="0"/>
                      <a:ext cx="6132662" cy="2262282"/>
                    </a:xfrm>
                    <a:prstGeom prst="rect">
                      <a:avLst/>
                    </a:prstGeom>
                  </pic:spPr>
                </pic:pic>
              </a:graphicData>
            </a:graphic>
          </wp:anchor>
        </w:drawing>
      </w:r>
    </w:p>
    <w:p>
      <w:pPr>
        <w:pStyle w:val="BodyText"/>
        <w:spacing w:before="2"/>
        <w:rPr>
          <w:i/>
          <w:sz w:val="21"/>
        </w:rPr>
      </w:pPr>
    </w:p>
    <w:p>
      <w:pPr>
        <w:spacing w:before="0"/>
        <w:ind w:left="1652" w:right="1545" w:firstLine="0"/>
        <w:jc w:val="center"/>
        <w:rPr>
          <w:i/>
          <w:sz w:val="24"/>
        </w:rPr>
      </w:pPr>
      <w:r>
        <w:rPr>
          <w:i/>
          <w:sz w:val="24"/>
        </w:rPr>
        <w:t>Hình 6-11: T1 hoạt động đếm xung ngoại đưa đến ngõ vào T1CKI.</w:t>
      </w:r>
    </w:p>
    <w:p>
      <w:pPr>
        <w:pStyle w:val="BodyText"/>
        <w:spacing w:line="242" w:lineRule="auto" w:before="180"/>
        <w:ind w:left="676" w:right="491" w:firstLine="600"/>
      </w:pPr>
      <w:r>
        <w:rPr/>
        <w:t>Timer1 tăng giá trị khi có xung cạnh lên. Counter chỉ tăng giá trị đếm sau khi nhận 1 xung cạnh xuống được minh hoạ hình 6-12.</w:t>
      </w:r>
    </w:p>
    <w:p>
      <w:pPr>
        <w:pStyle w:val="BodyText"/>
        <w:rPr>
          <w:sz w:val="20"/>
        </w:rPr>
      </w:pPr>
    </w:p>
    <w:p>
      <w:pPr>
        <w:pStyle w:val="BodyText"/>
        <w:spacing w:before="7"/>
        <w:rPr>
          <w:sz w:val="10"/>
        </w:rPr>
      </w:pPr>
      <w:r>
        <w:rPr/>
        <w:drawing>
          <wp:anchor distT="0" distB="0" distL="0" distR="0" allowOverlap="1" layoutInCell="1" locked="0" behindDoc="0" simplePos="0" relativeHeight="773">
            <wp:simplePos x="0" y="0"/>
            <wp:positionH relativeFrom="page">
              <wp:posOffset>1228927</wp:posOffset>
            </wp:positionH>
            <wp:positionV relativeFrom="paragraph">
              <wp:posOffset>102414</wp:posOffset>
            </wp:positionV>
            <wp:extent cx="5695965" cy="1359312"/>
            <wp:effectExtent l="0" t="0" r="0" b="0"/>
            <wp:wrapTopAndBottom/>
            <wp:docPr id="165" name="image495.png"/>
            <wp:cNvGraphicFramePr>
              <a:graphicFrameLocks noChangeAspect="1"/>
            </wp:cNvGraphicFramePr>
            <a:graphic>
              <a:graphicData uri="http://schemas.openxmlformats.org/drawingml/2006/picture">
                <pic:pic>
                  <pic:nvPicPr>
                    <pic:cNvPr id="166" name="image495.png"/>
                    <pic:cNvPicPr/>
                  </pic:nvPicPr>
                  <pic:blipFill>
                    <a:blip r:embed="rId632" cstate="print"/>
                    <a:stretch>
                      <a:fillRect/>
                    </a:stretch>
                  </pic:blipFill>
                  <pic:spPr>
                    <a:xfrm>
                      <a:off x="0" y="0"/>
                      <a:ext cx="5695965" cy="1359312"/>
                    </a:xfrm>
                    <a:prstGeom prst="rect">
                      <a:avLst/>
                    </a:prstGeom>
                  </pic:spPr>
                </pic:pic>
              </a:graphicData>
            </a:graphic>
          </wp:anchor>
        </w:drawing>
      </w:r>
    </w:p>
    <w:p>
      <w:pPr>
        <w:spacing w:before="161"/>
        <w:ind w:left="1652" w:right="1549" w:firstLine="0"/>
        <w:jc w:val="center"/>
        <w:rPr>
          <w:i/>
          <w:sz w:val="24"/>
        </w:rPr>
      </w:pPr>
      <w:r>
        <w:rPr>
          <w:i/>
          <w:sz w:val="24"/>
        </w:rPr>
        <w:t>Hình 6-12: Giản đồ thời gian xung đếm của Counter1.</w:t>
      </w:r>
    </w:p>
    <w:p>
      <w:pPr>
        <w:pStyle w:val="BodyText"/>
        <w:spacing w:before="186"/>
        <w:ind w:left="1276"/>
      </w:pPr>
      <w:r>
        <w:rPr/>
        <w:t>Hình trên thì ngõ vào đang ở mức 1, counter sẽ đếm khi có xung cạnh lên.</w:t>
      </w:r>
    </w:p>
    <w:p>
      <w:pPr>
        <w:pStyle w:val="BodyText"/>
        <w:spacing w:before="7"/>
        <w:rPr>
          <w:sz w:val="20"/>
        </w:rPr>
      </w:pPr>
    </w:p>
    <w:p>
      <w:pPr>
        <w:pStyle w:val="BodyText"/>
        <w:spacing w:line="242" w:lineRule="auto"/>
        <w:ind w:left="676" w:right="668" w:firstLine="600"/>
      </w:pPr>
      <w:r>
        <w:rPr/>
        <w:t>Hình dưới thì ngõ vào đang ở mức thấp, xung cạnh lên thứ nhất thì mạch vẫn chưa đếm, xung xuống mức thấp và khi có cạnh lên thứ 2 thì counter bắt đầu đếm.</w:t>
      </w:r>
    </w:p>
    <w:p>
      <w:pPr>
        <w:pStyle w:val="BodyText"/>
        <w:spacing w:before="9"/>
        <w:rPr>
          <w:sz w:val="20"/>
        </w:rPr>
      </w:pPr>
    </w:p>
    <w:p>
      <w:pPr>
        <w:pStyle w:val="Heading4"/>
        <w:numPr>
          <w:ilvl w:val="0"/>
          <w:numId w:val="82"/>
        </w:numPr>
        <w:tabs>
          <w:tab w:pos="1526" w:val="left" w:leader="none"/>
          <w:tab w:pos="1527" w:val="left" w:leader="none"/>
          <w:tab w:pos="10630" w:val="left" w:leader="none"/>
        </w:tabs>
        <w:spacing w:line="240" w:lineRule="auto" w:before="1" w:after="0"/>
        <w:ind w:left="1526" w:right="0" w:hanging="597"/>
        <w:jc w:val="left"/>
      </w:pPr>
      <w:r>
        <w:rPr>
          <w:shd w:fill="FFFF99" w:color="auto" w:val="clear"/>
        </w:rPr>
        <w:t>HOẠT ĐỘNG CỦA TIMER1 Ở CHẾ ĐỘ COUNTER ĐỒNG</w:t>
      </w:r>
      <w:r>
        <w:rPr>
          <w:spacing w:val="-24"/>
          <w:shd w:fill="FFFF99" w:color="auto" w:val="clear"/>
        </w:rPr>
        <w:t> </w:t>
      </w:r>
      <w:r>
        <w:rPr>
          <w:shd w:fill="FFFF99" w:color="auto" w:val="clear"/>
        </w:rPr>
        <w:t>BỘ</w:t>
        <w:tab/>
      </w:r>
    </w:p>
    <w:p>
      <w:pPr>
        <w:pStyle w:val="BodyText"/>
        <w:spacing w:before="175"/>
        <w:ind w:left="1156"/>
      </w:pPr>
      <w:r>
        <w:rPr/>
        <w:t>Khi bit TMR1CS bằng 1 thì T1 hoạt động ở chế độ Counter:</w:t>
      </w:r>
    </w:p>
    <w:p>
      <w:pPr>
        <w:spacing w:after="0"/>
        <w:sectPr>
          <w:pgSz w:w="11910" w:h="16840"/>
          <w:pgMar w:header="283" w:footer="472" w:top="640" w:bottom="660" w:left="740" w:right="0"/>
        </w:sectPr>
      </w:pPr>
    </w:p>
    <w:p>
      <w:pPr>
        <w:pStyle w:val="BodyText"/>
        <w:spacing w:before="3"/>
        <w:rPr>
          <w:sz w:val="28"/>
        </w:rPr>
      </w:pPr>
    </w:p>
    <w:p>
      <w:pPr>
        <w:pStyle w:val="BodyText"/>
        <w:spacing w:before="90"/>
        <w:ind w:left="1036"/>
      </w:pPr>
      <w:r>
        <w:rPr>
          <w:position w:val="-4"/>
        </w:rPr>
        <w:drawing>
          <wp:inline distT="0" distB="0" distL="0" distR="0">
            <wp:extent cx="237744" cy="167640"/>
            <wp:effectExtent l="0" t="0" r="0" b="0"/>
            <wp:docPr id="167" name="image496.png"/>
            <wp:cNvGraphicFramePr>
              <a:graphicFrameLocks noChangeAspect="1"/>
            </wp:cNvGraphicFramePr>
            <a:graphic>
              <a:graphicData uri="http://schemas.openxmlformats.org/drawingml/2006/picture">
                <pic:pic>
                  <pic:nvPicPr>
                    <pic:cNvPr id="168" name="image496.png"/>
                    <pic:cNvPicPr/>
                  </pic:nvPicPr>
                  <pic:blipFill>
                    <a:blip r:embed="rId633" cstate="print"/>
                    <a:stretch>
                      <a:fillRect/>
                    </a:stretch>
                  </pic:blipFill>
                  <pic:spPr>
                    <a:xfrm>
                      <a:off x="0" y="0"/>
                      <a:ext cx="237744" cy="167640"/>
                    </a:xfrm>
                    <a:prstGeom prst="rect">
                      <a:avLst/>
                    </a:prstGeom>
                  </pic:spPr>
                </pic:pic>
              </a:graphicData>
            </a:graphic>
          </wp:inline>
        </w:drawing>
      </w:r>
      <w:r>
        <w:rPr>
          <w:position w:val="-4"/>
        </w:rPr>
      </w:r>
      <w:r>
        <w:rPr>
          <w:sz w:val="20"/>
        </w:rPr>
        <w:t> </w:t>
      </w:r>
      <w:r>
        <w:rPr>
          <w:spacing w:val="6"/>
          <w:sz w:val="20"/>
        </w:rPr>
        <w:t> </w:t>
      </w:r>
      <w:r>
        <w:rPr/>
        <w:t>Nếu </w:t>
      </w:r>
      <w:r>
        <w:rPr>
          <w:spacing w:val="-4"/>
        </w:rPr>
        <w:t>bit </w:t>
      </w:r>
      <w:r>
        <w:rPr/>
        <w:t>T1OSCEN </w:t>
      </w:r>
      <w:r>
        <w:rPr>
          <w:spacing w:val="-3"/>
        </w:rPr>
        <w:t>bằng </w:t>
      </w:r>
      <w:r>
        <w:rPr/>
        <w:t>1 thì đếm xung cạnh </w:t>
      </w:r>
      <w:r>
        <w:rPr>
          <w:spacing w:val="-3"/>
        </w:rPr>
        <w:t>lên </w:t>
      </w:r>
      <w:r>
        <w:rPr/>
        <w:t>đưa đến ngõ vào</w:t>
      </w:r>
      <w:r>
        <w:rPr>
          <w:spacing w:val="25"/>
        </w:rPr>
        <w:t> </w:t>
      </w:r>
      <w:r>
        <w:rPr/>
        <w:t>RC0/T1OSO/T1CKI.</w:t>
      </w:r>
    </w:p>
    <w:p>
      <w:pPr>
        <w:spacing w:after="0"/>
        <w:sectPr>
          <w:pgSz w:w="11910" w:h="16840"/>
          <w:pgMar w:header="313" w:footer="491" w:top="600" w:bottom="680" w:left="740" w:right="0"/>
        </w:sectPr>
      </w:pPr>
    </w:p>
    <w:p>
      <w:pPr>
        <w:pStyle w:val="BodyText"/>
        <w:spacing w:before="185"/>
        <w:ind w:left="1156"/>
      </w:pPr>
      <w:r>
        <w:rPr/>
        <w:t>Nếu bit</w:t>
      </w:r>
    </w:p>
    <w:p>
      <w:pPr>
        <w:pStyle w:val="BodyText"/>
        <w:rPr>
          <w:sz w:val="16"/>
        </w:rPr>
      </w:pPr>
      <w:r>
        <w:rPr/>
        <w:br w:type="column"/>
      </w:r>
      <w:r>
        <w:rPr>
          <w:sz w:val="16"/>
        </w:rPr>
      </w:r>
    </w:p>
    <w:p>
      <w:pPr>
        <w:pStyle w:val="BodyText"/>
        <w:spacing w:line="20" w:lineRule="exact"/>
        <w:ind w:left="92" w:right="-72"/>
        <w:rPr>
          <w:sz w:val="2"/>
        </w:rPr>
      </w:pPr>
      <w:r>
        <w:rPr>
          <w:sz w:val="2"/>
        </w:rPr>
        <w:pict>
          <v:group style="width:40pt;height:.5pt;mso-position-horizontal-relative:char;mso-position-vertical-relative:line" coordorigin="0,0" coordsize="800,10">
            <v:line style="position:absolute" from="0,5" to="800,5" stroked="true" strokeweight=".485159pt" strokecolor="#000000">
              <v:stroke dashstyle="solid"/>
            </v:line>
          </v:group>
        </w:pict>
      </w:r>
      <w:r>
        <w:rPr>
          <w:sz w:val="2"/>
        </w:rPr>
      </w:r>
    </w:p>
    <w:p>
      <w:pPr>
        <w:spacing w:before="0"/>
        <w:ind w:left="79" w:right="0" w:firstLine="0"/>
        <w:jc w:val="left"/>
        <w:rPr>
          <w:i/>
          <w:sz w:val="24"/>
        </w:rPr>
      </w:pPr>
      <w:r>
        <w:rPr>
          <w:i/>
          <w:spacing w:val="-8"/>
          <w:sz w:val="24"/>
        </w:rPr>
        <w:t>T</w:t>
      </w:r>
      <w:r>
        <w:rPr>
          <w:spacing w:val="-8"/>
          <w:sz w:val="24"/>
        </w:rPr>
        <w:t>1</w:t>
      </w:r>
      <w:r>
        <w:rPr>
          <w:i/>
          <w:spacing w:val="-8"/>
          <w:sz w:val="24"/>
        </w:rPr>
        <w:t>SYNC</w:t>
      </w:r>
    </w:p>
    <w:p>
      <w:pPr>
        <w:pStyle w:val="BodyText"/>
        <w:spacing w:before="185"/>
        <w:ind w:left="106"/>
      </w:pPr>
      <w:r>
        <w:rPr/>
        <w:br w:type="column"/>
      </w:r>
      <w:r>
        <w:rPr/>
        <w:t>bằng 0 thì ngõ vào xung ngoại được đồng bộ với xung bên trong. Ở chế độ</w:t>
      </w:r>
    </w:p>
    <w:p>
      <w:pPr>
        <w:spacing w:after="0"/>
        <w:sectPr>
          <w:type w:val="continuous"/>
          <w:pgSz w:w="11910" w:h="16840"/>
          <w:pgMar w:top="520" w:bottom="280" w:left="740" w:right="0"/>
          <w:cols w:num="3" w:equalWidth="0">
            <w:col w:w="1891" w:space="40"/>
            <w:col w:w="890" w:space="39"/>
            <w:col w:w="8310"/>
          </w:cols>
        </w:sectPr>
      </w:pPr>
    </w:p>
    <w:p>
      <w:pPr>
        <w:pStyle w:val="BodyText"/>
        <w:spacing w:line="269" w:lineRule="exact"/>
        <w:ind w:left="676"/>
      </w:pPr>
      <w:r>
        <w:rPr/>
        <w:t>đồng bộ, nếu CPU ở chế độ ngủ thì Timer1 sẽ không đếm vì mạch đồng bộ ngừng hoạt động.</w:t>
      </w:r>
    </w:p>
    <w:p>
      <w:pPr>
        <w:pStyle w:val="Heading4"/>
        <w:numPr>
          <w:ilvl w:val="0"/>
          <w:numId w:val="82"/>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HOẠT ĐỘNG CỦA TIMER1 Ở CHẾ ĐỘ COUNTER BẤT ĐỒNG</w:t>
      </w:r>
      <w:r>
        <w:rPr>
          <w:spacing w:val="-28"/>
          <w:shd w:fill="FFFF99" w:color="auto" w:val="clear"/>
        </w:rPr>
        <w:t> </w:t>
      </w:r>
      <w:r>
        <w:rPr>
          <w:shd w:fill="FFFF99" w:color="auto" w:val="clear"/>
        </w:rPr>
        <w:t>BỘ</w:t>
        <w:tab/>
      </w:r>
    </w:p>
    <w:p>
      <w:pPr>
        <w:pStyle w:val="BodyText"/>
        <w:spacing w:before="1"/>
        <w:rPr>
          <w:b/>
          <w:sz w:val="20"/>
        </w:rPr>
      </w:pPr>
    </w:p>
    <w:p>
      <w:pPr>
        <w:pStyle w:val="BodyText"/>
        <w:spacing w:line="20" w:lineRule="exact"/>
        <w:ind w:left="2119"/>
        <w:rPr>
          <w:sz w:val="2"/>
        </w:rPr>
      </w:pPr>
      <w:r>
        <w:rPr>
          <w:sz w:val="2"/>
        </w:rPr>
        <w:pict>
          <v:group style="width:40pt;height:.5pt;mso-position-horizontal-relative:char;mso-position-vertical-relative:line" coordorigin="0,0" coordsize="800,10">
            <v:line style="position:absolute" from="0,5" to="800,5" stroked="true" strokeweight=".485159pt" strokecolor="#000000">
              <v:stroke dashstyle="solid"/>
            </v:line>
          </v:group>
        </w:pict>
      </w:r>
      <w:r>
        <w:rPr>
          <w:sz w:val="2"/>
        </w:rPr>
      </w:r>
    </w:p>
    <w:p>
      <w:pPr>
        <w:spacing w:after="0" w:line="20" w:lineRule="exact"/>
        <w:rPr>
          <w:sz w:val="2"/>
        </w:rPr>
        <w:sectPr>
          <w:type w:val="continuous"/>
          <w:pgSz w:w="11910" w:h="16840"/>
          <w:pgMar w:top="520" w:bottom="280" w:left="740" w:right="0"/>
        </w:sectPr>
      </w:pPr>
    </w:p>
    <w:p>
      <w:pPr>
        <w:pStyle w:val="BodyText"/>
        <w:spacing w:line="258" w:lineRule="exact"/>
        <w:ind w:left="1276"/>
      </w:pPr>
      <w:r>
        <w:rPr/>
        <w:t>Nếu bit</w:t>
      </w:r>
    </w:p>
    <w:p>
      <w:pPr>
        <w:spacing w:line="262" w:lineRule="exact" w:before="0"/>
        <w:ind w:left="69" w:right="0" w:firstLine="0"/>
        <w:jc w:val="left"/>
        <w:rPr>
          <w:i/>
          <w:sz w:val="24"/>
        </w:rPr>
      </w:pPr>
      <w:r>
        <w:rPr/>
        <w:br w:type="column"/>
      </w:r>
      <w:r>
        <w:rPr>
          <w:i/>
          <w:spacing w:val="-8"/>
          <w:sz w:val="24"/>
        </w:rPr>
        <w:t>T</w:t>
      </w:r>
      <w:r>
        <w:rPr>
          <w:spacing w:val="-8"/>
          <w:sz w:val="24"/>
        </w:rPr>
        <w:t>1</w:t>
      </w:r>
      <w:r>
        <w:rPr>
          <w:i/>
          <w:spacing w:val="-8"/>
          <w:sz w:val="24"/>
        </w:rPr>
        <w:t>SYNC</w:t>
      </w:r>
    </w:p>
    <w:p>
      <w:pPr>
        <w:pStyle w:val="BodyText"/>
        <w:spacing w:line="258" w:lineRule="exact"/>
        <w:ind w:left="97"/>
      </w:pPr>
      <w:r>
        <w:rPr/>
        <w:br w:type="column"/>
      </w:r>
      <w:r>
        <w:rPr/>
        <w:t>bằng 1 thì xung ngõ vào từ bên ngoài không được đồng bộ. Bộ đếm tiếp tục</w:t>
      </w:r>
    </w:p>
    <w:p>
      <w:pPr>
        <w:spacing w:after="0" w:line="258" w:lineRule="exact"/>
        <w:sectPr>
          <w:type w:val="continuous"/>
          <w:pgSz w:w="11910" w:h="16840"/>
          <w:pgMar w:top="520" w:bottom="280" w:left="740" w:right="0"/>
          <w:cols w:num="3" w:equalWidth="0">
            <w:col w:w="1997" w:space="40"/>
            <w:col w:w="880" w:space="39"/>
            <w:col w:w="8214"/>
          </w:cols>
        </w:sectPr>
      </w:pPr>
    </w:p>
    <w:p>
      <w:pPr>
        <w:pStyle w:val="BodyText"/>
        <w:spacing w:line="237" w:lineRule="auto"/>
        <w:ind w:left="676" w:right="491"/>
      </w:pPr>
      <w:r>
        <w:rPr/>
        <w:pict>
          <v:group style="position:absolute;margin-left:65.064003pt;margin-top:14.159983pt;width:507.8pt;height:31.7pt;mso-position-horizontal-relative:page;mso-position-vertical-relative:page;z-index:16126976" coordorigin="1301,283" coordsize="10156,634">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776;top:648;width:375;height:264" type="#_x0000_t75" stroked="false">
              <v:imagedata r:id="rId633" o:title=""/>
            </v:shape>
            <v:shape style="position:absolute;left:1301;top:283;width:10156;height:634" type="#_x0000_t202" filled="false" stroked="false">
              <v:textbox inset="0,0,0,0">
                <w:txbxContent>
                  <w:p>
                    <w:pPr>
                      <w:spacing w:line="240" w:lineRule="auto" w:before="0"/>
                      <w:rPr>
                        <w:sz w:val="31"/>
                      </w:rPr>
                    </w:pPr>
                  </w:p>
                  <w:p>
                    <w:pPr>
                      <w:spacing w:before="0"/>
                      <w:ind w:left="955" w:right="0" w:firstLine="0"/>
                      <w:jc w:val="left"/>
                      <w:rPr>
                        <w:sz w:val="24"/>
                      </w:rPr>
                    </w:pPr>
                    <w:r>
                      <w:rPr>
                        <w:sz w:val="24"/>
                      </w:rPr>
                      <w:t>Nếu bit T1OSCEN bằng 1 thì đếm xung từ mạch dao động của T1.</w:t>
                    </w:r>
                  </w:p>
                </w:txbxContent>
              </v:textbox>
              <w10:wrap type="none"/>
            </v:shape>
            <w10:wrap type="none"/>
          </v:group>
        </w:pict>
      </w:r>
      <w:r>
        <w:rPr/>
        <w:t>tăng bất đồng bộ với xung bên trong. Bộ đếm vẫn đếm khi CPU ở trong chế độ ngủ và khi tràn sẽ phát sinh ngắt và đánh thức CPU. Ngắt T1 có thể ngăn được.</w:t>
      </w:r>
    </w:p>
    <w:p>
      <w:pPr>
        <w:pStyle w:val="Heading4"/>
        <w:numPr>
          <w:ilvl w:val="0"/>
          <w:numId w:val="82"/>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ĐỌC VÀ GHI TIMER1 TRONG CHẾ ĐỘ ĐẾM KHÔNG ĐỒNG</w:t>
      </w:r>
      <w:r>
        <w:rPr>
          <w:spacing w:val="-20"/>
          <w:shd w:fill="FFFF99" w:color="auto" w:val="clear"/>
        </w:rPr>
        <w:t> </w:t>
      </w:r>
      <w:r>
        <w:rPr>
          <w:shd w:fill="FFFF99" w:color="auto" w:val="clear"/>
        </w:rPr>
        <w:t>BỘ</w:t>
        <w:tab/>
      </w:r>
    </w:p>
    <w:p>
      <w:pPr>
        <w:pStyle w:val="BodyText"/>
        <w:spacing w:line="237" w:lineRule="auto" w:before="174"/>
        <w:ind w:left="676" w:right="571" w:firstLine="600"/>
        <w:jc w:val="both"/>
      </w:pPr>
      <w:r>
        <w:rPr/>
        <w:t>Timer T1 cho phép đọc giá trị các thanh ghi TMR1H hoặc TMR1L khi timer đang đếm xung bất đồng bộ bên ngoài.</w:t>
      </w:r>
    </w:p>
    <w:p>
      <w:pPr>
        <w:pStyle w:val="BodyText"/>
        <w:spacing w:before="123"/>
        <w:ind w:left="676" w:right="567" w:firstLine="600"/>
        <w:jc w:val="both"/>
      </w:pPr>
      <w:r>
        <w:rPr/>
        <w:t>Khi ghi thì nên ngừng timer lại rồi mới ghi giá trị mong muốn vào các thanh ghi. Nếu ghi mà timer đang đếm vẫn được nhưng có thể tạo ra một giá trị đếm không dự đoán được hay không chính xác.</w:t>
      </w:r>
    </w:p>
    <w:p>
      <w:pPr>
        <w:pStyle w:val="Heading4"/>
        <w:numPr>
          <w:ilvl w:val="0"/>
          <w:numId w:val="82"/>
        </w:numPr>
        <w:tabs>
          <w:tab w:pos="1526" w:val="left" w:leader="none"/>
          <w:tab w:pos="1527" w:val="left" w:leader="none"/>
          <w:tab w:pos="10630" w:val="left" w:leader="none"/>
        </w:tabs>
        <w:spacing w:line="240" w:lineRule="auto" w:before="190" w:after="0"/>
        <w:ind w:left="1526" w:right="0" w:hanging="597"/>
        <w:jc w:val="left"/>
      </w:pPr>
      <w:r>
        <w:rPr>
          <w:shd w:fill="FFFF99" w:color="auto" w:val="clear"/>
        </w:rPr>
        <w:t>BỘ DAO ĐỘNG CỦA</w:t>
      </w:r>
      <w:r>
        <w:rPr>
          <w:spacing w:val="-8"/>
          <w:shd w:fill="FFFF99" w:color="auto" w:val="clear"/>
        </w:rPr>
        <w:t> </w:t>
      </w:r>
      <w:r>
        <w:rPr>
          <w:shd w:fill="FFFF99" w:color="auto" w:val="clear"/>
        </w:rPr>
        <w:t>TIMER1</w:t>
        <w:tab/>
      </w:r>
    </w:p>
    <w:p>
      <w:pPr>
        <w:pStyle w:val="BodyText"/>
        <w:spacing w:line="237" w:lineRule="auto" w:before="173"/>
        <w:ind w:left="676" w:right="568" w:firstLine="600"/>
        <w:jc w:val="both"/>
      </w:pPr>
      <w:r>
        <w:rPr/>
        <w:t>Mạch dao động được tích hợp bên trong </w:t>
      </w:r>
      <w:r>
        <w:rPr>
          <w:spacing w:val="-3"/>
        </w:rPr>
        <w:t>và </w:t>
      </w:r>
      <w:r>
        <w:rPr>
          <w:spacing w:val="2"/>
        </w:rPr>
        <w:t>tụ </w:t>
      </w:r>
      <w:r>
        <w:rPr/>
        <w:t>thạch anh nối giữa 2 chân T1OSI </w:t>
      </w:r>
      <w:r>
        <w:rPr>
          <w:spacing w:val="-3"/>
        </w:rPr>
        <w:t>và </w:t>
      </w:r>
      <w:r>
        <w:rPr/>
        <w:t>T1OSO để tạo dao động - xem hình 6-13. Bộ dao động được phép hoạt động khi </w:t>
      </w:r>
      <w:r>
        <w:rPr>
          <w:spacing w:val="-4"/>
        </w:rPr>
        <w:t>bit </w:t>
      </w:r>
      <w:r>
        <w:rPr/>
        <w:t>T1OSCEN </w:t>
      </w:r>
      <w:r>
        <w:rPr>
          <w:spacing w:val="-3"/>
        </w:rPr>
        <w:t>bằng</w:t>
      </w:r>
      <w:r>
        <w:rPr>
          <w:spacing w:val="30"/>
        </w:rPr>
        <w:t> </w:t>
      </w:r>
      <w:r>
        <w:rPr/>
        <w:t>1.</w:t>
      </w:r>
    </w:p>
    <w:p>
      <w:pPr>
        <w:pStyle w:val="BodyText"/>
        <w:spacing w:before="10"/>
        <w:rPr>
          <w:sz w:val="12"/>
        </w:rPr>
      </w:pPr>
      <w:r>
        <w:rPr/>
        <w:drawing>
          <wp:anchor distT="0" distB="0" distL="0" distR="0" allowOverlap="1" layoutInCell="1" locked="0" behindDoc="0" simplePos="0" relativeHeight="776">
            <wp:simplePos x="0" y="0"/>
            <wp:positionH relativeFrom="page">
              <wp:posOffset>3250993</wp:posOffset>
            </wp:positionH>
            <wp:positionV relativeFrom="paragraph">
              <wp:posOffset>118814</wp:posOffset>
            </wp:positionV>
            <wp:extent cx="1595956" cy="1488186"/>
            <wp:effectExtent l="0" t="0" r="0" b="0"/>
            <wp:wrapTopAndBottom/>
            <wp:docPr id="169" name="image497.png"/>
            <wp:cNvGraphicFramePr>
              <a:graphicFrameLocks noChangeAspect="1"/>
            </wp:cNvGraphicFramePr>
            <a:graphic>
              <a:graphicData uri="http://schemas.openxmlformats.org/drawingml/2006/picture">
                <pic:pic>
                  <pic:nvPicPr>
                    <pic:cNvPr id="170" name="image497.png"/>
                    <pic:cNvPicPr/>
                  </pic:nvPicPr>
                  <pic:blipFill>
                    <a:blip r:embed="rId634" cstate="print"/>
                    <a:stretch>
                      <a:fillRect/>
                    </a:stretch>
                  </pic:blipFill>
                  <pic:spPr>
                    <a:xfrm>
                      <a:off x="0" y="0"/>
                      <a:ext cx="1595956" cy="1488186"/>
                    </a:xfrm>
                    <a:prstGeom prst="rect">
                      <a:avLst/>
                    </a:prstGeom>
                  </pic:spPr>
                </pic:pic>
              </a:graphicData>
            </a:graphic>
          </wp:anchor>
        </w:drawing>
      </w:r>
    </w:p>
    <w:p>
      <w:pPr>
        <w:spacing w:before="156"/>
        <w:ind w:left="1652" w:right="1540" w:firstLine="0"/>
        <w:jc w:val="center"/>
        <w:rPr>
          <w:i/>
          <w:sz w:val="24"/>
        </w:rPr>
      </w:pPr>
      <w:r>
        <w:rPr>
          <w:i/>
          <w:sz w:val="24"/>
        </w:rPr>
        <w:t>Hình 6-13: Kết nối thạch anh tạo dao động.</w:t>
      </w:r>
    </w:p>
    <w:p>
      <w:pPr>
        <w:pStyle w:val="BodyText"/>
        <w:spacing w:before="185"/>
        <w:ind w:left="676" w:right="563" w:firstLine="600"/>
        <w:jc w:val="both"/>
      </w:pPr>
      <w:r>
        <w:rPr/>
        <w:t>Bộ dao động </w:t>
      </w:r>
      <w:r>
        <w:rPr>
          <w:spacing w:val="-3"/>
        </w:rPr>
        <w:t>là </w:t>
      </w:r>
      <w:r>
        <w:rPr/>
        <w:t>dao động công suất thấp, tốc độ 200 kHz. Bộ dao động vẫn tiếp tục chạy </w:t>
      </w:r>
      <w:r>
        <w:rPr>
          <w:spacing w:val="2"/>
        </w:rPr>
        <w:t>khi </w:t>
      </w:r>
      <w:r>
        <w:rPr/>
        <w:t>CPU ở chế độ ngủ. Bộ dao động chỉ dùng với </w:t>
      </w:r>
      <w:r>
        <w:rPr>
          <w:spacing w:val="2"/>
        </w:rPr>
        <w:t>tụ </w:t>
      </w:r>
      <w:r>
        <w:rPr/>
        <w:t>thạch anh 32 kHz. Bảng sau trình bày cách lựa chọn </w:t>
      </w:r>
      <w:r>
        <w:rPr>
          <w:spacing w:val="2"/>
        </w:rPr>
        <w:t>tụ </w:t>
      </w:r>
      <w:r>
        <w:rPr/>
        <w:t>cho </w:t>
      </w:r>
      <w:r>
        <w:rPr>
          <w:spacing w:val="-3"/>
        </w:rPr>
        <w:t>bộ </w:t>
      </w:r>
      <w:r>
        <w:rPr/>
        <w:t>dao động</w:t>
      </w:r>
      <w:r>
        <w:rPr>
          <w:spacing w:val="12"/>
        </w:rPr>
        <w:t> </w:t>
      </w:r>
      <w:r>
        <w:rPr/>
        <w:t>Timer1.</w:t>
      </w:r>
    </w:p>
    <w:p>
      <w:pPr>
        <w:spacing w:before="118" w:after="40"/>
        <w:ind w:left="1397" w:right="0" w:firstLine="0"/>
        <w:jc w:val="both"/>
        <w:rPr>
          <w:i/>
          <w:sz w:val="24"/>
        </w:rPr>
      </w:pPr>
      <w:r>
        <w:rPr>
          <w:i/>
          <w:sz w:val="24"/>
        </w:rPr>
        <w:t>Bảng 6-2. Lựa chọn tần số và tụ tương ứng của Timer1.</w:t>
      </w:r>
    </w:p>
    <w:tbl>
      <w:tblPr>
        <w:tblW w:w="0" w:type="auto"/>
        <w:jc w:val="left"/>
        <w:tblInd w:w="3328"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755"/>
        <w:gridCol w:w="1046"/>
        <w:gridCol w:w="930"/>
        <w:gridCol w:w="933"/>
      </w:tblGrid>
      <w:tr>
        <w:trPr>
          <w:trHeight w:val="538" w:hRule="atLeast"/>
        </w:trPr>
        <w:tc>
          <w:tcPr>
            <w:tcW w:w="1755" w:type="dxa"/>
            <w:tcBorders>
              <w:left w:val="double" w:sz="2" w:space="0" w:color="9F9F9F"/>
            </w:tcBorders>
            <w:shd w:val="clear" w:color="auto" w:fill="FFCC99"/>
          </w:tcPr>
          <w:p>
            <w:pPr>
              <w:pStyle w:val="TableParagraph"/>
              <w:spacing w:before="125"/>
              <w:ind w:left="131"/>
              <w:rPr>
                <w:b/>
                <w:sz w:val="24"/>
              </w:rPr>
            </w:pPr>
            <w:r>
              <w:rPr>
                <w:b/>
                <w:sz w:val="24"/>
              </w:rPr>
              <w:t>Loại dao động</w:t>
            </w:r>
          </w:p>
        </w:tc>
        <w:tc>
          <w:tcPr>
            <w:tcW w:w="1046" w:type="dxa"/>
            <w:shd w:val="clear" w:color="auto" w:fill="FFCC99"/>
          </w:tcPr>
          <w:p>
            <w:pPr>
              <w:pStyle w:val="TableParagraph"/>
              <w:spacing w:before="125"/>
              <w:ind w:left="129"/>
              <w:rPr>
                <w:b/>
                <w:sz w:val="24"/>
              </w:rPr>
            </w:pPr>
            <w:r>
              <w:rPr>
                <w:b/>
                <w:sz w:val="24"/>
              </w:rPr>
              <w:t>Tần số</w:t>
            </w:r>
          </w:p>
        </w:tc>
        <w:tc>
          <w:tcPr>
            <w:tcW w:w="930" w:type="dxa"/>
            <w:shd w:val="clear" w:color="auto" w:fill="FFCC99"/>
          </w:tcPr>
          <w:p>
            <w:pPr>
              <w:pStyle w:val="TableParagraph"/>
              <w:spacing w:before="125"/>
              <w:ind w:left="129"/>
              <w:rPr>
                <w:b/>
                <w:sz w:val="24"/>
              </w:rPr>
            </w:pPr>
            <w:r>
              <w:rPr>
                <w:b/>
                <w:sz w:val="24"/>
              </w:rPr>
              <w:t>Tụ C1</w:t>
            </w:r>
          </w:p>
        </w:tc>
        <w:tc>
          <w:tcPr>
            <w:tcW w:w="933" w:type="dxa"/>
            <w:shd w:val="clear" w:color="auto" w:fill="FFCC99"/>
          </w:tcPr>
          <w:p>
            <w:pPr>
              <w:pStyle w:val="TableParagraph"/>
              <w:spacing w:before="125"/>
              <w:ind w:left="131"/>
              <w:rPr>
                <w:b/>
                <w:sz w:val="24"/>
              </w:rPr>
            </w:pPr>
            <w:r>
              <w:rPr>
                <w:b/>
                <w:sz w:val="24"/>
              </w:rPr>
              <w:t>Tụ C2</w:t>
            </w:r>
          </w:p>
        </w:tc>
      </w:tr>
      <w:tr>
        <w:trPr>
          <w:trHeight w:val="540" w:hRule="atLeast"/>
        </w:trPr>
        <w:tc>
          <w:tcPr>
            <w:tcW w:w="1755" w:type="dxa"/>
            <w:vMerge w:val="restart"/>
            <w:tcBorders>
              <w:left w:val="double" w:sz="2" w:space="0" w:color="9F9F9F"/>
            </w:tcBorders>
            <w:shd w:val="clear" w:color="auto" w:fill="FFFF99"/>
          </w:tcPr>
          <w:p>
            <w:pPr>
              <w:pStyle w:val="TableParagraph"/>
              <w:spacing w:before="128"/>
              <w:ind w:left="703" w:right="685"/>
              <w:jc w:val="center"/>
              <w:rPr>
                <w:sz w:val="24"/>
              </w:rPr>
            </w:pPr>
            <w:r>
              <w:rPr>
                <w:sz w:val="24"/>
              </w:rPr>
              <w:t>LP</w:t>
            </w:r>
          </w:p>
        </w:tc>
        <w:tc>
          <w:tcPr>
            <w:tcW w:w="1046" w:type="dxa"/>
            <w:tcBorders>
              <w:left w:val="double" w:sz="2" w:space="0" w:color="9F9F9F"/>
            </w:tcBorders>
            <w:shd w:val="clear" w:color="auto" w:fill="FFFF99"/>
          </w:tcPr>
          <w:p>
            <w:pPr>
              <w:pStyle w:val="TableParagraph"/>
              <w:spacing w:before="128"/>
              <w:ind w:left="129"/>
              <w:rPr>
                <w:sz w:val="24"/>
              </w:rPr>
            </w:pPr>
            <w:r>
              <w:rPr>
                <w:sz w:val="24"/>
              </w:rPr>
              <w:t>32kHz</w:t>
            </w:r>
          </w:p>
        </w:tc>
        <w:tc>
          <w:tcPr>
            <w:tcW w:w="930" w:type="dxa"/>
            <w:shd w:val="clear" w:color="auto" w:fill="FFFF99"/>
          </w:tcPr>
          <w:p>
            <w:pPr>
              <w:pStyle w:val="TableParagraph"/>
              <w:spacing w:before="128"/>
              <w:ind w:left="129"/>
              <w:rPr>
                <w:sz w:val="24"/>
              </w:rPr>
            </w:pPr>
            <w:r>
              <w:rPr>
                <w:sz w:val="24"/>
              </w:rPr>
              <w:t>33pF</w:t>
            </w:r>
          </w:p>
        </w:tc>
        <w:tc>
          <w:tcPr>
            <w:tcW w:w="933" w:type="dxa"/>
            <w:shd w:val="clear" w:color="auto" w:fill="FFFF99"/>
          </w:tcPr>
          <w:p>
            <w:pPr>
              <w:pStyle w:val="TableParagraph"/>
              <w:spacing w:before="128"/>
              <w:ind w:left="131"/>
              <w:rPr>
                <w:sz w:val="24"/>
              </w:rPr>
            </w:pPr>
            <w:r>
              <w:rPr>
                <w:sz w:val="24"/>
              </w:rPr>
              <w:t>33pF</w:t>
            </w:r>
          </w:p>
        </w:tc>
      </w:tr>
      <w:tr>
        <w:trPr>
          <w:trHeight w:val="540" w:hRule="atLeast"/>
        </w:trPr>
        <w:tc>
          <w:tcPr>
            <w:tcW w:w="1755" w:type="dxa"/>
            <w:vMerge/>
            <w:tcBorders>
              <w:top w:val="nil"/>
              <w:left w:val="double" w:sz="2" w:space="0" w:color="9F9F9F"/>
            </w:tcBorders>
            <w:shd w:val="clear" w:color="auto" w:fill="FFFF99"/>
          </w:tcPr>
          <w:p>
            <w:pPr>
              <w:rPr>
                <w:sz w:val="2"/>
                <w:szCs w:val="2"/>
              </w:rPr>
            </w:pPr>
          </w:p>
        </w:tc>
        <w:tc>
          <w:tcPr>
            <w:tcW w:w="1046" w:type="dxa"/>
            <w:tcBorders>
              <w:left w:val="double" w:sz="2" w:space="0" w:color="9F9F9F"/>
            </w:tcBorders>
            <w:shd w:val="clear" w:color="auto" w:fill="FFFF99"/>
          </w:tcPr>
          <w:p>
            <w:pPr>
              <w:pStyle w:val="TableParagraph"/>
              <w:spacing w:before="128"/>
              <w:ind w:left="129"/>
              <w:rPr>
                <w:sz w:val="24"/>
              </w:rPr>
            </w:pPr>
            <w:r>
              <w:rPr>
                <w:sz w:val="24"/>
              </w:rPr>
              <w:t>100kHz</w:t>
            </w:r>
          </w:p>
        </w:tc>
        <w:tc>
          <w:tcPr>
            <w:tcW w:w="930" w:type="dxa"/>
            <w:shd w:val="clear" w:color="auto" w:fill="FFFF99"/>
          </w:tcPr>
          <w:p>
            <w:pPr>
              <w:pStyle w:val="TableParagraph"/>
              <w:spacing w:before="128"/>
              <w:ind w:left="129"/>
              <w:rPr>
                <w:sz w:val="24"/>
              </w:rPr>
            </w:pPr>
            <w:r>
              <w:rPr>
                <w:sz w:val="24"/>
              </w:rPr>
              <w:t>15pF</w:t>
            </w:r>
          </w:p>
        </w:tc>
        <w:tc>
          <w:tcPr>
            <w:tcW w:w="933" w:type="dxa"/>
            <w:shd w:val="clear" w:color="auto" w:fill="FFFF99"/>
          </w:tcPr>
          <w:p>
            <w:pPr>
              <w:pStyle w:val="TableParagraph"/>
              <w:spacing w:before="128"/>
              <w:ind w:left="131"/>
              <w:rPr>
                <w:sz w:val="24"/>
              </w:rPr>
            </w:pPr>
            <w:r>
              <w:rPr>
                <w:sz w:val="24"/>
              </w:rPr>
              <w:t>15pF</w:t>
            </w:r>
          </w:p>
        </w:tc>
      </w:tr>
      <w:tr>
        <w:trPr>
          <w:trHeight w:val="543" w:hRule="atLeast"/>
        </w:trPr>
        <w:tc>
          <w:tcPr>
            <w:tcW w:w="1755" w:type="dxa"/>
            <w:vMerge/>
            <w:tcBorders>
              <w:top w:val="nil"/>
              <w:left w:val="double" w:sz="2" w:space="0" w:color="9F9F9F"/>
            </w:tcBorders>
            <w:shd w:val="clear" w:color="auto" w:fill="FFFF99"/>
          </w:tcPr>
          <w:p>
            <w:pPr>
              <w:rPr>
                <w:sz w:val="2"/>
                <w:szCs w:val="2"/>
              </w:rPr>
            </w:pPr>
          </w:p>
        </w:tc>
        <w:tc>
          <w:tcPr>
            <w:tcW w:w="1046" w:type="dxa"/>
            <w:shd w:val="clear" w:color="auto" w:fill="CCFFCC"/>
          </w:tcPr>
          <w:p>
            <w:pPr>
              <w:pStyle w:val="TableParagraph"/>
              <w:spacing w:before="128"/>
              <w:ind w:left="129"/>
              <w:rPr>
                <w:sz w:val="24"/>
              </w:rPr>
            </w:pPr>
            <w:r>
              <w:rPr>
                <w:sz w:val="24"/>
              </w:rPr>
              <w:t>200kHz</w:t>
            </w:r>
          </w:p>
        </w:tc>
        <w:tc>
          <w:tcPr>
            <w:tcW w:w="930" w:type="dxa"/>
            <w:shd w:val="clear" w:color="auto" w:fill="CCFFCC"/>
          </w:tcPr>
          <w:p>
            <w:pPr>
              <w:pStyle w:val="TableParagraph"/>
              <w:spacing w:before="128"/>
              <w:ind w:left="129"/>
              <w:rPr>
                <w:sz w:val="24"/>
              </w:rPr>
            </w:pPr>
            <w:r>
              <w:rPr>
                <w:sz w:val="24"/>
              </w:rPr>
              <w:t>15pF</w:t>
            </w:r>
          </w:p>
        </w:tc>
        <w:tc>
          <w:tcPr>
            <w:tcW w:w="933" w:type="dxa"/>
            <w:shd w:val="clear" w:color="auto" w:fill="CCFFCC"/>
          </w:tcPr>
          <w:p>
            <w:pPr>
              <w:pStyle w:val="TableParagraph"/>
              <w:spacing w:before="128"/>
              <w:ind w:left="131"/>
              <w:rPr>
                <w:sz w:val="24"/>
              </w:rPr>
            </w:pPr>
            <w:r>
              <w:rPr>
                <w:sz w:val="24"/>
              </w:rPr>
              <w:t>15pF</w:t>
            </w:r>
          </w:p>
        </w:tc>
      </w:tr>
    </w:tbl>
    <w:p>
      <w:pPr>
        <w:pStyle w:val="Heading4"/>
        <w:numPr>
          <w:ilvl w:val="0"/>
          <w:numId w:val="82"/>
        </w:numPr>
        <w:tabs>
          <w:tab w:pos="1526" w:val="left" w:leader="none"/>
          <w:tab w:pos="1527" w:val="left" w:leader="none"/>
          <w:tab w:pos="10630" w:val="left" w:leader="none"/>
        </w:tabs>
        <w:spacing w:line="240" w:lineRule="auto" w:before="145" w:after="0"/>
        <w:ind w:left="1526" w:right="0" w:hanging="597"/>
        <w:jc w:val="left"/>
      </w:pPr>
      <w:r>
        <w:rPr>
          <w:shd w:fill="FFFF99" w:color="auto" w:val="clear"/>
        </w:rPr>
        <w:t>RESET TIMER1 SỬ DỤNG NGÕ RA CCP</w:t>
      </w:r>
      <w:r>
        <w:rPr>
          <w:spacing w:val="-25"/>
          <w:shd w:fill="FFFF99" w:color="auto" w:val="clear"/>
        </w:rPr>
        <w:t> </w:t>
      </w:r>
      <w:r>
        <w:rPr>
          <w:shd w:fill="FFFF99" w:color="auto" w:val="clear"/>
        </w:rPr>
        <w:t>TRIGGER</w:t>
        <w:tab/>
      </w:r>
    </w:p>
    <w:p>
      <w:pPr>
        <w:pStyle w:val="BodyText"/>
        <w:spacing w:line="242" w:lineRule="auto" w:before="114"/>
        <w:ind w:left="676" w:right="581" w:firstLine="600"/>
        <w:jc w:val="both"/>
      </w:pPr>
      <w:r>
        <w:rPr/>
        <w:t>Nếu khối CCP1 và CCP2 được định cấu hình ở chế độ so sánh để tạo ra “xung kích” (CCP1M3:CCP1M0 = 1011), tín hiệu này sẽ reset Timer1.</w:t>
      </w:r>
    </w:p>
    <w:p>
      <w:pPr>
        <w:pStyle w:val="BodyText"/>
        <w:spacing w:before="114"/>
        <w:ind w:left="1276"/>
        <w:jc w:val="both"/>
      </w:pPr>
      <w:r>
        <w:rPr>
          <w:b/>
          <w:i/>
        </w:rPr>
        <w:t>Chú ý: </w:t>
      </w:r>
      <w:r>
        <w:rPr/>
        <w:t>“xung kích” từ khối CCP1 và CCP2 sẽ không làm cờ ngắt TMR1IF (PIR1&lt;0&gt;) bằng 1.</w:t>
      </w:r>
    </w:p>
    <w:p>
      <w:pPr>
        <w:spacing w:after="0"/>
        <w:jc w:val="both"/>
        <w:sectPr>
          <w:type w:val="continuous"/>
          <w:pgSz w:w="11910" w:h="16840"/>
          <w:pgMar w:top="520" w:bottom="280" w:left="740" w:right="0"/>
        </w:sectPr>
      </w:pPr>
    </w:p>
    <w:p>
      <w:pPr>
        <w:pStyle w:val="BodyText"/>
        <w:ind w:left="676" w:right="578" w:firstLine="600"/>
        <w:jc w:val="both"/>
      </w:pPr>
      <w:r>
        <w:rPr/>
        <w:t>Timer1 phải định cấu hình ở chế độ định thời hoặc bộ đếm đồng bộ để tạo tiện ích cho cấu trúc này. Nếu Timer1 đang hoạt động ở chế độ đếm bất đồng bộ thì hoạt động Reset không thể thực hiện được.</w:t>
      </w:r>
    </w:p>
    <w:p>
      <w:pPr>
        <w:pStyle w:val="BodyText"/>
        <w:spacing w:before="9"/>
        <w:rPr>
          <w:sz w:val="20"/>
        </w:rPr>
      </w:pPr>
    </w:p>
    <w:p>
      <w:pPr>
        <w:pStyle w:val="Heading4"/>
        <w:numPr>
          <w:ilvl w:val="0"/>
          <w:numId w:val="82"/>
        </w:numPr>
        <w:tabs>
          <w:tab w:pos="595" w:val="left" w:leader="none"/>
          <w:tab w:pos="1527" w:val="left" w:leader="none"/>
          <w:tab w:pos="9699" w:val="left" w:leader="none"/>
        </w:tabs>
        <w:spacing w:line="240" w:lineRule="auto" w:before="0" w:after="0"/>
        <w:ind w:left="1526" w:right="536" w:hanging="1527"/>
        <w:jc w:val="right"/>
      </w:pPr>
      <w:r>
        <w:rPr>
          <w:shd w:fill="FFFF99" w:color="auto" w:val="clear"/>
        </w:rPr>
        <w:t>RESET CẶP THANH GHI TMR1H, TMR1L CỦA</w:t>
      </w:r>
      <w:r>
        <w:rPr>
          <w:spacing w:val="-25"/>
          <w:shd w:fill="FFFF99" w:color="auto" w:val="clear"/>
        </w:rPr>
        <w:t> </w:t>
      </w:r>
      <w:r>
        <w:rPr>
          <w:shd w:fill="FFFF99" w:color="auto" w:val="clear"/>
        </w:rPr>
        <w:t>TIMER1</w:t>
        <w:tab/>
      </w:r>
    </w:p>
    <w:p>
      <w:pPr>
        <w:pStyle w:val="BodyText"/>
        <w:spacing w:before="171"/>
        <w:ind w:left="676" w:right="561" w:firstLine="600"/>
        <w:jc w:val="both"/>
      </w:pPr>
      <w:r>
        <w:rPr/>
        <w:t>Hoạt động reset lúc cấp nguồn POR (Power On Reset) hoặc bất kì reset nào khác không ảnh hưởng đến hai thanh ghi TMR1H và TMR1L, ngoại trừ khi xảy ra “xung kích” của CCP1 và CCP2 thì xóa hai thanh ghi về 00H.</w:t>
      </w:r>
    </w:p>
    <w:p>
      <w:pPr>
        <w:pStyle w:val="BodyText"/>
        <w:spacing w:before="123"/>
        <w:ind w:left="1276"/>
        <w:jc w:val="both"/>
      </w:pPr>
      <w:r>
        <w:rPr/>
        <w:t>Thanh ghi T1CON được reset về 00h</w:t>
      </w:r>
    </w:p>
    <w:p>
      <w:pPr>
        <w:pStyle w:val="BodyText"/>
        <w:spacing w:line="237" w:lineRule="auto" w:before="120"/>
        <w:ind w:left="676" w:right="567" w:firstLine="600"/>
        <w:jc w:val="both"/>
      </w:pPr>
      <w:r>
        <w:rPr/>
        <w:t>Reset lúc cấp nguồn POR hoặc khi Brown-out Reset sẽ xóa thanh ghi T1CON và timer T1 ở trạng thái ngừng (OFF) và hệ số chia trước là 1:1. Các reset khác thì thanh ghi không bị ảnh hưởng.</w:t>
      </w:r>
    </w:p>
    <w:p>
      <w:pPr>
        <w:pStyle w:val="ListParagraph"/>
        <w:numPr>
          <w:ilvl w:val="0"/>
          <w:numId w:val="80"/>
        </w:numPr>
        <w:tabs>
          <w:tab w:pos="567" w:val="left" w:leader="none"/>
          <w:tab w:pos="9954" w:val="left" w:leader="none"/>
        </w:tabs>
        <w:spacing w:line="240" w:lineRule="auto" w:before="192" w:after="0"/>
        <w:ind w:left="1243" w:right="536" w:hanging="1244"/>
        <w:jc w:val="right"/>
        <w:rPr>
          <w:b/>
          <w:sz w:val="28"/>
        </w:rPr>
      </w:pPr>
      <w:r>
        <w:rPr>
          <w:b/>
          <w:sz w:val="28"/>
          <w:shd w:fill="FFCC99" w:color="auto" w:val="clear"/>
        </w:rPr>
        <w:t>KHẢO SÁT TIMER2 CỦA</w:t>
      </w:r>
      <w:r>
        <w:rPr>
          <w:b/>
          <w:spacing w:val="-8"/>
          <w:sz w:val="28"/>
          <w:shd w:fill="FFCC99" w:color="auto" w:val="clear"/>
        </w:rPr>
        <w:t> </w:t>
      </w:r>
      <w:r>
        <w:rPr>
          <w:b/>
          <w:sz w:val="28"/>
          <w:shd w:fill="FFCC99" w:color="auto" w:val="clear"/>
        </w:rPr>
        <w:t>PIC16F887</w:t>
        <w:tab/>
      </w:r>
    </w:p>
    <w:p>
      <w:pPr>
        <w:pStyle w:val="BodyText"/>
        <w:spacing w:before="171"/>
        <w:ind w:left="1276"/>
      </w:pPr>
      <w:r>
        <w:rPr/>
        <w:t>Timer2 là timer 8 bit có bộ chia trước (prescaler) và có bộ chia sau (postscaler).</w:t>
      </w:r>
    </w:p>
    <w:p>
      <w:pPr>
        <w:pStyle w:val="BodyText"/>
        <w:spacing w:line="237" w:lineRule="auto" w:before="125"/>
        <w:ind w:left="676" w:right="668" w:firstLine="600"/>
      </w:pPr>
      <w:r>
        <w:rPr/>
        <w:t>Timer2 được sử dụng điều chế xung khi khối CCP hoạt động ở chế độ PWM (pulse width modulation). Thanh ghi TMR2 có thể đọc/ghi và xoá khi bị reset.</w:t>
      </w:r>
    </w:p>
    <w:p>
      <w:pPr>
        <w:pStyle w:val="BodyText"/>
        <w:spacing w:line="237" w:lineRule="auto" w:before="126"/>
        <w:ind w:left="676" w:right="668" w:firstLine="600"/>
      </w:pPr>
      <w:r>
        <w:rPr/>
        <w:t>Xung nội (FOSC/4) qua bộ chia trước có hệ số chia: “1:1”, “1:4” hoặc “1:16” được lựa chọn bằng các bit điều khiển T2CKPS1:T2CKPS0 (T2CON&lt;1:0&gt;).</w:t>
      </w:r>
    </w:p>
    <w:p>
      <w:pPr>
        <w:pStyle w:val="BodyText"/>
        <w:spacing w:line="237" w:lineRule="auto" w:before="125"/>
        <w:ind w:left="676" w:right="668" w:firstLine="600"/>
      </w:pPr>
      <w:r>
        <w:rPr/>
        <w:t>PR2 </w:t>
      </w:r>
      <w:r>
        <w:rPr>
          <w:spacing w:val="-5"/>
        </w:rPr>
        <w:t>là </w:t>
      </w:r>
      <w:r>
        <w:rPr/>
        <w:t>thanh ghi chu kỳ 8 </w:t>
      </w:r>
      <w:r>
        <w:rPr>
          <w:spacing w:val="-4"/>
        </w:rPr>
        <w:t>bit </w:t>
      </w:r>
      <w:r>
        <w:rPr/>
        <w:t>dùng để so sánh. Timer2 tăng giá trị </w:t>
      </w:r>
      <w:r>
        <w:rPr>
          <w:spacing w:val="2"/>
        </w:rPr>
        <w:t>từ </w:t>
      </w:r>
      <w:r>
        <w:rPr/>
        <w:t>00h cho đến khi bằng giá  trị </w:t>
      </w:r>
      <w:r>
        <w:rPr>
          <w:spacing w:val="-4"/>
        </w:rPr>
        <w:t>lưu </w:t>
      </w:r>
      <w:r>
        <w:rPr/>
        <w:t>trong thanh ghi PR2 thì reset </w:t>
      </w:r>
      <w:r>
        <w:rPr>
          <w:spacing w:val="-3"/>
        </w:rPr>
        <w:t>về </w:t>
      </w:r>
      <w:r>
        <w:rPr/>
        <w:t>00h rồi </w:t>
      </w:r>
      <w:r>
        <w:rPr>
          <w:spacing w:val="-4"/>
        </w:rPr>
        <w:t>lặp</w:t>
      </w:r>
      <w:r>
        <w:rPr>
          <w:spacing w:val="3"/>
        </w:rPr>
        <w:t> </w:t>
      </w:r>
      <w:r>
        <w:rPr>
          <w:spacing w:val="-3"/>
        </w:rPr>
        <w:t>lại.</w:t>
      </w:r>
    </w:p>
    <w:p>
      <w:pPr>
        <w:pStyle w:val="BodyText"/>
        <w:spacing w:line="390" w:lineRule="atLeast" w:before="10"/>
        <w:ind w:left="1276" w:right="564"/>
      </w:pPr>
      <w:r>
        <w:rPr/>
        <w:t>PR2 là thanh ghi có thể đọc/ghi, khi hệ thống bị reset thì thanh ghi PR được khởi tạo giá trị FFH. Ngõ ra của TMR2 đi qua bộ chia sau (postscaler) 4 bit trước khi phát sinh yêu cầu ngắt làm cờ</w:t>
      </w:r>
    </w:p>
    <w:p>
      <w:pPr>
        <w:pStyle w:val="BodyText"/>
        <w:spacing w:before="1"/>
        <w:ind w:left="676"/>
      </w:pPr>
      <w:r>
        <w:rPr/>
        <w:t>TMR2IF (PIR1&lt;1&gt;) lên 1. Khi bit TMR2ON bằng 0 thì tắt Timer2 để giảm công suất tiêu thụ.</w:t>
      </w:r>
    </w:p>
    <w:p>
      <w:pPr>
        <w:pStyle w:val="BodyText"/>
        <w:spacing w:before="3"/>
        <w:rPr>
          <w:sz w:val="11"/>
        </w:rPr>
      </w:pPr>
      <w:r>
        <w:rPr/>
        <w:drawing>
          <wp:anchor distT="0" distB="0" distL="0" distR="0" allowOverlap="1" layoutInCell="1" locked="0" behindDoc="0" simplePos="0" relativeHeight="779">
            <wp:simplePos x="0" y="0"/>
            <wp:positionH relativeFrom="page">
              <wp:posOffset>988298</wp:posOffset>
            </wp:positionH>
            <wp:positionV relativeFrom="paragraph">
              <wp:posOffset>107336</wp:posOffset>
            </wp:positionV>
            <wp:extent cx="6140081" cy="3029521"/>
            <wp:effectExtent l="0" t="0" r="0" b="0"/>
            <wp:wrapTopAndBottom/>
            <wp:docPr id="171" name="image498.png"/>
            <wp:cNvGraphicFramePr>
              <a:graphicFrameLocks noChangeAspect="1"/>
            </wp:cNvGraphicFramePr>
            <a:graphic>
              <a:graphicData uri="http://schemas.openxmlformats.org/drawingml/2006/picture">
                <pic:pic>
                  <pic:nvPicPr>
                    <pic:cNvPr id="172" name="image498.png"/>
                    <pic:cNvPicPr/>
                  </pic:nvPicPr>
                  <pic:blipFill>
                    <a:blip r:embed="rId635" cstate="print"/>
                    <a:stretch>
                      <a:fillRect/>
                    </a:stretch>
                  </pic:blipFill>
                  <pic:spPr>
                    <a:xfrm>
                      <a:off x="0" y="0"/>
                      <a:ext cx="6140081" cy="3029521"/>
                    </a:xfrm>
                    <a:prstGeom prst="rect">
                      <a:avLst/>
                    </a:prstGeom>
                  </pic:spPr>
                </pic:pic>
              </a:graphicData>
            </a:graphic>
          </wp:anchor>
        </w:drawing>
      </w:r>
    </w:p>
    <w:p>
      <w:pPr>
        <w:spacing w:before="99"/>
        <w:ind w:left="1652" w:right="1547" w:firstLine="0"/>
        <w:jc w:val="center"/>
        <w:rPr>
          <w:i/>
          <w:sz w:val="24"/>
        </w:rPr>
      </w:pPr>
      <w:r>
        <w:rPr>
          <w:i/>
          <w:sz w:val="24"/>
        </w:rPr>
        <w:t>Hình 6-14: Sơ đồ khối của Timer2.</w:t>
      </w:r>
    </w:p>
    <w:p>
      <w:pPr>
        <w:pStyle w:val="BodyText"/>
        <w:spacing w:before="180"/>
        <w:ind w:left="1276"/>
      </w:pPr>
      <w:r>
        <w:rPr/>
        <w:t>Thanh ghi điều khiển timer2:</w:t>
      </w:r>
    </w:p>
    <w:p>
      <w:pPr>
        <w:spacing w:after="0"/>
        <w:sectPr>
          <w:pgSz w:w="11910" w:h="16840"/>
          <w:pgMar w:header="283" w:footer="472" w:top="640" w:bottom="660" w:left="740" w:right="0"/>
        </w:sectPr>
      </w:pPr>
    </w:p>
    <w:p>
      <w:pPr>
        <w:tabs>
          <w:tab w:pos="3122" w:val="left" w:leader="none"/>
          <w:tab w:pos="4230" w:val="left" w:leader="none"/>
          <w:tab w:pos="5248" w:val="left" w:leader="none"/>
          <w:tab w:pos="6265" w:val="left" w:leader="none"/>
          <w:tab w:pos="7373" w:val="left" w:leader="none"/>
          <w:tab w:pos="8391" w:val="left" w:leader="none"/>
          <w:tab w:pos="9499" w:val="left" w:leader="none"/>
        </w:tabs>
        <w:spacing w:before="47"/>
        <w:ind w:left="2013" w:right="0" w:firstLine="0"/>
        <w:jc w:val="left"/>
        <w:rPr>
          <w:rFonts w:ascii="Arial"/>
          <w:b/>
          <w:sz w:val="23"/>
        </w:rPr>
      </w:pPr>
      <w:r>
        <w:rPr/>
        <w:pict>
          <v:group style="position:absolute;margin-left:127.170715pt;margin-top:19.014914pt;width:434.1pt;height:31.15pt;mso-position-horizontal-relative:page;mso-position-vertical-relative:paragraph;z-index:16134656" coordorigin="2543,380" coordsize="8682,623">
            <v:shape style="position:absolute;left:2550;top:402;width:1224;height:593" coordorigin="2551,402" coordsize="1224,593" path="m3775,402l3616,565,3616,995,3775,832,3775,402xm3775,402l2709,402,2551,565,3616,565,3775,402xe" filled="true" fillcolor="#737a5d" stroked="false">
              <v:path arrowok="t"/>
              <v:fill type="solid"/>
            </v:shape>
            <v:shape style="position:absolute;left:2550;top:402;width:1224;height:593" coordorigin="2551,402" coordsize="1224,593" path="m2551,565l3616,565,3616,995,3775,832,3775,402,3616,565,3775,402,2709,402,2551,565xe" filled="false" stroked="true" strokeweight=".736729pt" strokecolor="#000000">
              <v:path arrowok="t"/>
              <v:stroke dashstyle="solid"/>
            </v:shape>
            <v:shape style="position:absolute;left:2550;top:565;width:1066;height:430" type="#_x0000_t75" stroked="false">
              <v:imagedata r:id="rId640" o:title=""/>
            </v:shape>
            <v:shape style="position:absolute;left:2550;top:565;width:1066;height:430" coordorigin="2551,565" coordsize="1066,430" path="m2551,995l3616,995,3616,565,2551,565,2551,995xm2551,565l2551,995,3616,995m2551,565l3616,565,3616,995e" filled="false" stroked="true" strokeweight=".730272pt" strokecolor="#000000">
              <v:path arrowok="t"/>
              <v:stroke dashstyle="solid"/>
            </v:shape>
            <v:shape style="position:absolute;left:3601;top:402;width:1239;height:593" coordorigin="3602,402" coordsize="1239,593" path="m4840,402l4667,565,4667,995,4840,832,4840,402xm4840,402l3760,402,3602,565,4667,565,4840,402xe" filled="true" fillcolor="#938173" stroked="false">
              <v:path arrowok="t"/>
              <v:fill type="solid"/>
            </v:shape>
            <v:shape style="position:absolute;left:3601;top:402;width:1239;height:593" coordorigin="3602,402" coordsize="1239,593" path="m3602,565l4667,565,4667,995,4840,832,4840,402,4667,565,4840,402,3760,402,3602,565xe" filled="false" stroked="true" strokeweight=".736803pt" strokecolor="#000000">
              <v:path arrowok="t"/>
              <v:stroke dashstyle="solid"/>
            </v:shape>
            <v:shape style="position:absolute;left:3601;top:565;width:1066;height:430" type="#_x0000_t75" stroked="false">
              <v:imagedata r:id="rId641" o:title=""/>
            </v:shape>
            <v:shape style="position:absolute;left:3601;top:565;width:1066;height:430" coordorigin="3602,565" coordsize="1066,430" path="m3602,995l4667,995,4667,565,3602,565,3602,995xm3602,565l3602,995,4667,995m3602,565l4667,565,4667,995e" filled="false" stroked="true" strokeweight=".730272pt" strokecolor="#000000">
              <v:path arrowok="t"/>
              <v:stroke dashstyle="solid"/>
            </v:shape>
            <v:shape style="position:absolute;left:4667;top:402;width:1239;height:593" coordorigin="4667,402" coordsize="1239,593" path="m5905,402l5733,565,5733,995,5905,832,5905,402xm5905,402l4826,402,4667,565,5733,565,5905,402xe" filled="true" fillcolor="#938173" stroked="false">
              <v:path arrowok="t"/>
              <v:fill type="solid"/>
            </v:shape>
            <v:shape style="position:absolute;left:4667;top:402;width:1239;height:593" coordorigin="4667,402" coordsize="1239,593" path="m4667,565l5733,565,5733,995,5905,832,5905,402,5733,565,5905,402,4826,402,4667,565xe" filled="false" stroked="true" strokeweight=".736803pt" strokecolor="#000000">
              <v:path arrowok="t"/>
              <v:stroke dashstyle="solid"/>
            </v:shape>
            <v:shape style="position:absolute;left:4667;top:565;width:1066;height:430" type="#_x0000_t75" stroked="false">
              <v:imagedata r:id="rId642" o:title=""/>
            </v:shape>
            <v:shape style="position:absolute;left:5732;top:387;width:1239;height:608" coordorigin="5733,388" coordsize="1239,608" path="m6971,388l6812,565,6812,995,6971,832,6971,388xm6971,388l5905,388,5733,565,6812,565,6971,388xe" filled="true" fillcolor="#938173" stroked="false">
              <v:path arrowok="t"/>
              <v:fill type="solid"/>
            </v:shape>
            <v:shape style="position:absolute;left:5732;top:387;width:1239;height:608" coordorigin="5733,388" coordsize="1239,608" path="m5733,565l6812,565,6812,995,6971,832,6971,388,6812,565,6971,388,5905,388,5733,565xe" filled="false" stroked="true" strokeweight=".736645pt" strokecolor="#000000">
              <v:path arrowok="t"/>
              <v:stroke dashstyle="solid"/>
            </v:shape>
            <v:shape style="position:absolute;left:5732;top:565;width:1080;height:430" type="#_x0000_t75" stroked="false">
              <v:imagedata r:id="rId643" o:title=""/>
            </v:shape>
            <v:shape style="position:absolute;left:6783;top:387;width:1239;height:608" coordorigin="6784,388" coordsize="1239,608" path="m8022,388l7863,565,7863,995,8022,832,8022,388xm8022,388l6956,388,6784,565,7863,565,8022,388xe" filled="true" fillcolor="#938173" stroked="false">
              <v:path arrowok="t"/>
              <v:fill type="solid"/>
            </v:shape>
            <v:shape style="position:absolute;left:6783;top:387;width:1239;height:608" coordorigin="6784,388" coordsize="1239,608" path="m6784,565l7863,565,7863,995,8022,832,8022,388,7863,565,8022,388,6956,388,6784,565xe" filled="false" stroked="true" strokeweight=".736645pt" strokecolor="#000000">
              <v:path arrowok="t"/>
              <v:stroke dashstyle="solid"/>
            </v:shape>
            <v:shape style="position:absolute;left:6783;top:565;width:1080;height:430" type="#_x0000_t75" stroked="false">
              <v:imagedata r:id="rId644" o:title=""/>
            </v:shape>
            <v:shape style="position:absolute;left:6783;top:565;width:1080;height:430" coordorigin="6784,565" coordsize="1080,430" path="m6784,995l7863,995,7863,565,6784,565,6784,995xm6784,565l6784,995,7863,995m6784,565l7863,565,7863,995e" filled="false" stroked="true" strokeweight=".730272pt" strokecolor="#000000">
              <v:path arrowok="t"/>
              <v:stroke dashstyle="solid"/>
            </v:shape>
            <v:shape style="position:absolute;left:7848;top:387;width:1239;height:608" coordorigin="7849,388" coordsize="1239,608" path="m9087,388l8929,565,8929,995,9087,832,9087,388xm9087,388l8022,388,7849,565,8929,565,9087,388xe" filled="true" fillcolor="#716c7c" stroked="false">
              <v:path arrowok="t"/>
              <v:fill type="solid"/>
            </v:shape>
            <v:shape style="position:absolute;left:7848;top:387;width:1239;height:608" coordorigin="7849,388" coordsize="1239,608" path="m7849,565l8929,565,8929,995,9087,832,9087,388,8929,565,9087,388,8022,388,7849,565xe" filled="false" stroked="true" strokeweight=".736645pt" strokecolor="#000000">
              <v:path arrowok="t"/>
              <v:stroke dashstyle="solid"/>
            </v:shape>
            <v:shape style="position:absolute;left:7848;top:565;width:1080;height:430" type="#_x0000_t75" stroked="false">
              <v:imagedata r:id="rId645" o:title=""/>
            </v:shape>
            <v:shape style="position:absolute;left:7848;top:565;width:1080;height:430" coordorigin="7849,565" coordsize="1080,430" path="m7849,995l8929,995,8929,565,7849,565,7849,995xm7849,565l7849,995,8929,995m7849,565l8929,565,8929,995e" filled="false" stroked="true" strokeweight=".730272pt" strokecolor="#000000">
              <v:path arrowok="t"/>
              <v:stroke dashstyle="solid"/>
            </v:shape>
            <v:shape style="position:absolute;left:8914;top:387;width:1239;height:608" coordorigin="8914,388" coordsize="1239,608" path="m10153,388l9994,565,9994,995,10153,832,10153,388xm10153,388l9087,388,8914,565,9994,565,10153,388xe" filled="true" fillcolor="#677885" stroked="false">
              <v:path arrowok="t"/>
              <v:fill type="solid"/>
            </v:shape>
            <v:shape style="position:absolute;left:8914;top:387;width:1239;height:608" coordorigin="8914,388" coordsize="1239,608" path="m8914,565l9994,565,9994,995,10153,832,10153,388,9994,565,10153,388,9087,388,8914,565xe" filled="false" stroked="true" strokeweight=".736645pt" strokecolor="#000000">
              <v:path arrowok="t"/>
              <v:stroke dashstyle="solid"/>
            </v:shape>
            <v:shape style="position:absolute;left:8914;top:565;width:1080;height:430" type="#_x0000_t75" stroked="false">
              <v:imagedata r:id="rId646" o:title=""/>
            </v:shape>
            <v:shape style="position:absolute;left:8914;top:565;width:1080;height:430" coordorigin="8914,565" coordsize="1080,430" path="m8914,995l9994,995,9994,565,8914,565,8914,995xm8914,565l8914,995,9994,995m8914,565l9994,565,9994,995e" filled="false" stroked="true" strokeweight=".730272pt" strokecolor="#000000">
              <v:path arrowok="t"/>
              <v:stroke dashstyle="solid"/>
            </v:shape>
            <v:shape style="position:absolute;left:9979;top:387;width:1239;height:608" coordorigin="9980,388" coordsize="1239,608" path="m11218,388l11060,565,11060,995,11218,832,11218,388xm11218,388l10153,388,9980,565,11060,565,11218,388xe" filled="true" fillcolor="#677885" stroked="false">
              <v:path arrowok="t"/>
              <v:fill type="solid"/>
            </v:shape>
            <v:shape style="position:absolute;left:9979;top:387;width:1239;height:608" coordorigin="9980,388" coordsize="1239,608" path="m9980,565l11060,565,11060,995,11218,832,11218,388,11060,565,11218,388,10153,388,9980,565xe" filled="false" stroked="true" strokeweight=".736645pt" strokecolor="#000000">
              <v:path arrowok="t"/>
              <v:stroke dashstyle="solid"/>
            </v:shape>
            <v:shape style="position:absolute;left:9979;top:565;width:1080;height:430" type="#_x0000_t75" stroked="false">
              <v:imagedata r:id="rId647" o:title=""/>
            </v:shape>
            <v:shape style="position:absolute;left:9979;top:565;width:1080;height:430" coordorigin="9980,565" coordsize="1080,430" path="m9980,995l11060,995,11060,565,9980,565,9980,995xm9980,565l9980,995,11060,995m9980,565l11060,565,11060,995e" filled="false" stroked="true" strokeweight=".730272pt" strokecolor="#000000">
              <v:path arrowok="t"/>
              <v:stroke dashstyle="solid"/>
            </v:shape>
            <v:shape style="position:absolute;left:10001;top:572;width:1051;height:415" type="#_x0000_t202" filled="false" stroked="false">
              <v:textbox inset="0,0,0,0">
                <w:txbxContent>
                  <w:p>
                    <w:pPr>
                      <w:spacing w:before="63"/>
                      <w:ind w:left="103" w:right="0" w:firstLine="0"/>
                      <w:jc w:val="left"/>
                      <w:rPr>
                        <w:rFonts w:ascii="Arial"/>
                        <w:b/>
                        <w:sz w:val="23"/>
                      </w:rPr>
                    </w:pPr>
                    <w:r>
                      <w:rPr>
                        <w:rFonts w:ascii="Arial"/>
                        <w:b/>
                        <w:w w:val="85"/>
                        <w:sz w:val="23"/>
                      </w:rPr>
                      <w:t>T2CKPS0</w:t>
                    </w:r>
                  </w:p>
                </w:txbxContent>
              </v:textbox>
              <w10:wrap type="none"/>
            </v:shape>
            <v:shape style="position:absolute;left:8936;top:572;width:1037;height:415" type="#_x0000_t202" filled="false" stroked="false">
              <v:textbox inset="0,0,0,0">
                <w:txbxContent>
                  <w:p>
                    <w:pPr>
                      <w:spacing w:before="63"/>
                      <w:ind w:left="106" w:right="0" w:firstLine="0"/>
                      <w:jc w:val="left"/>
                      <w:rPr>
                        <w:rFonts w:ascii="Arial"/>
                        <w:b/>
                        <w:sz w:val="23"/>
                      </w:rPr>
                    </w:pPr>
                    <w:r>
                      <w:rPr>
                        <w:rFonts w:ascii="Arial"/>
                        <w:b/>
                        <w:w w:val="85"/>
                        <w:sz w:val="23"/>
                      </w:rPr>
                      <w:t>T2CKPS1</w:t>
                    </w:r>
                  </w:p>
                </w:txbxContent>
              </v:textbox>
              <w10:wrap type="none"/>
            </v:shape>
            <v:shape style="position:absolute;left:7870;top:572;width:1037;height:415" type="#_x0000_t202" filled="false" stroked="false">
              <v:textbox inset="0,0,0,0">
                <w:txbxContent>
                  <w:p>
                    <w:pPr>
                      <w:spacing w:before="63"/>
                      <w:ind w:left="83" w:right="0" w:firstLine="0"/>
                      <w:jc w:val="left"/>
                      <w:rPr>
                        <w:rFonts w:ascii="Arial"/>
                        <w:b/>
                        <w:sz w:val="23"/>
                      </w:rPr>
                    </w:pPr>
                    <w:r>
                      <w:rPr>
                        <w:rFonts w:ascii="Arial"/>
                        <w:b/>
                        <w:w w:val="95"/>
                        <w:sz w:val="23"/>
                      </w:rPr>
                      <w:t>TMR2ON</w:t>
                    </w:r>
                  </w:p>
                </w:txbxContent>
              </v:textbox>
              <w10:wrap type="none"/>
            </v:shape>
            <v:shape style="position:absolute;left:6790;top:572;width:1051;height:415" type="#_x0000_t202" filled="false" stroked="false">
              <v:textbox inset="0,0,0,0">
                <w:txbxContent>
                  <w:p>
                    <w:pPr>
                      <w:spacing w:before="63"/>
                      <w:ind w:left="93" w:right="0" w:firstLine="0"/>
                      <w:jc w:val="left"/>
                      <w:rPr>
                        <w:rFonts w:ascii="Arial"/>
                        <w:b/>
                        <w:sz w:val="23"/>
                      </w:rPr>
                    </w:pPr>
                    <w:r>
                      <w:rPr>
                        <w:rFonts w:ascii="Arial"/>
                        <w:b/>
                        <w:w w:val="85"/>
                        <w:sz w:val="23"/>
                      </w:rPr>
                      <w:t>TOUTPS0</w:t>
                    </w:r>
                  </w:p>
                </w:txbxContent>
              </v:textbox>
              <w10:wrap type="none"/>
            </v:shape>
            <v:shape style="position:absolute;left:5732;top:565;width:1051;height:430" type="#_x0000_t202" filled="false" stroked="true" strokeweight=".737976pt" strokecolor="#000000">
              <v:textbox inset="0,0,0,0">
                <w:txbxContent>
                  <w:p>
                    <w:pPr>
                      <w:spacing w:before="63"/>
                      <w:ind w:left="89" w:right="0" w:firstLine="0"/>
                      <w:jc w:val="left"/>
                      <w:rPr>
                        <w:rFonts w:ascii="Arial"/>
                        <w:b/>
                        <w:sz w:val="23"/>
                      </w:rPr>
                    </w:pPr>
                    <w:r>
                      <w:rPr>
                        <w:rFonts w:ascii="Arial"/>
                        <w:b/>
                        <w:w w:val="85"/>
                        <w:sz w:val="23"/>
                      </w:rPr>
                      <w:t>TOUTPS1</w:t>
                    </w:r>
                  </w:p>
                </w:txbxContent>
              </v:textbox>
              <v:stroke dashstyle="solid"/>
              <w10:wrap type="none"/>
            </v:shape>
            <v:shape style="position:absolute;left:4667;top:565;width:1066;height:430" type="#_x0000_t202" filled="false" stroked="true" strokeweight=".737976pt" strokecolor="#000000">
              <v:textbox inset="0,0,0,0">
                <w:txbxContent>
                  <w:p>
                    <w:pPr>
                      <w:spacing w:before="63"/>
                      <w:ind w:left="83" w:right="0" w:firstLine="0"/>
                      <w:jc w:val="left"/>
                      <w:rPr>
                        <w:rFonts w:ascii="Arial"/>
                        <w:b/>
                        <w:sz w:val="23"/>
                      </w:rPr>
                    </w:pPr>
                    <w:r>
                      <w:rPr>
                        <w:rFonts w:ascii="Arial"/>
                        <w:b/>
                        <w:w w:val="85"/>
                        <w:sz w:val="23"/>
                      </w:rPr>
                      <w:t>TOUTPS2</w:t>
                    </w:r>
                  </w:p>
                </w:txbxContent>
              </v:textbox>
              <v:stroke dashstyle="solid"/>
              <w10:wrap type="none"/>
            </v:shape>
            <v:shape style="position:absolute;left:3623;top:572;width:1037;height:415" type="#_x0000_t202" filled="false" stroked="false">
              <v:textbox inset="0,0,0,0">
                <w:txbxContent>
                  <w:p>
                    <w:pPr>
                      <w:spacing w:before="63"/>
                      <w:ind w:left="71" w:right="0" w:firstLine="0"/>
                      <w:jc w:val="left"/>
                      <w:rPr>
                        <w:rFonts w:ascii="Arial"/>
                        <w:b/>
                        <w:sz w:val="23"/>
                      </w:rPr>
                    </w:pPr>
                    <w:r>
                      <w:rPr>
                        <w:rFonts w:ascii="Arial"/>
                        <w:b/>
                        <w:w w:val="85"/>
                        <w:sz w:val="23"/>
                      </w:rPr>
                      <w:t>TOUTPS3</w:t>
                    </w:r>
                  </w:p>
                </w:txbxContent>
              </v:textbox>
              <w10:wrap type="none"/>
            </v:shape>
            <v:shape style="position:absolute;left:2558;top:572;width:1037;height:415" type="#_x0000_t202" filled="false" stroked="false">
              <v:textbox inset="0,0,0,0">
                <w:txbxContent>
                  <w:p>
                    <w:pPr>
                      <w:spacing w:before="63"/>
                      <w:ind w:left="115" w:right="0" w:firstLine="0"/>
                      <w:jc w:val="center"/>
                      <w:rPr>
                        <w:rFonts w:ascii="Arial" w:hAnsi="Arial"/>
                        <w:b/>
                        <w:sz w:val="23"/>
                      </w:rPr>
                    </w:pPr>
                    <w:r>
                      <w:rPr>
                        <w:rFonts w:ascii="Arial" w:hAnsi="Arial"/>
                        <w:b/>
                        <w:w w:val="89"/>
                        <w:sz w:val="23"/>
                      </w:rPr>
                      <w:t>–</w:t>
                    </w:r>
                  </w:p>
                </w:txbxContent>
              </v:textbox>
              <w10:wrap type="none"/>
            </v:shape>
            <w10:wrap type="none"/>
          </v:group>
        </w:pict>
      </w:r>
      <w:r>
        <w:rPr>
          <w:rFonts w:ascii="Arial"/>
          <w:b/>
          <w:sz w:val="23"/>
        </w:rPr>
        <w:t>U(0)</w:t>
        <w:tab/>
        <w:t>R/W(0)</w:t>
        <w:tab/>
        <w:t>R/W(0)</w:t>
        <w:tab/>
        <w:t>R/W(0)</w:t>
        <w:tab/>
        <w:t>R/W(0)</w:t>
        <w:tab/>
        <w:t>R/W(0)</w:t>
        <w:tab/>
        <w:t>R/W(0)</w:t>
        <w:tab/>
        <w:t>R/W(0)</w:t>
      </w:r>
    </w:p>
    <w:p>
      <w:pPr>
        <w:pStyle w:val="BodyText"/>
        <w:spacing w:before="11"/>
        <w:rPr>
          <w:rFonts w:ascii="Arial"/>
          <w:b/>
          <w:sz w:val="17"/>
        </w:rPr>
      </w:pPr>
    </w:p>
    <w:p>
      <w:pPr>
        <w:spacing w:after="0"/>
        <w:rPr>
          <w:rFonts w:ascii="Arial"/>
          <w:sz w:val="17"/>
        </w:rPr>
        <w:sectPr>
          <w:headerReference w:type="even" r:id="rId636"/>
          <w:headerReference w:type="default" r:id="rId637"/>
          <w:footerReference w:type="even" r:id="rId638"/>
          <w:footerReference w:type="default" r:id="rId639"/>
          <w:pgSz w:w="11910" w:h="16840"/>
          <w:pgMar w:header="283" w:footer="491" w:top="640" w:bottom="680" w:left="740" w:right="0"/>
          <w:pgNumType w:start="112"/>
        </w:sectPr>
      </w:pPr>
    </w:p>
    <w:p>
      <w:pPr>
        <w:spacing w:before="62"/>
        <w:ind w:left="869" w:right="0" w:firstLine="0"/>
        <w:jc w:val="left"/>
        <w:rPr>
          <w:rFonts w:ascii="Arial"/>
          <w:b/>
          <w:sz w:val="23"/>
        </w:rPr>
      </w:pPr>
      <w:r>
        <w:rPr>
          <w:rFonts w:ascii="Arial"/>
          <w:b/>
          <w:spacing w:val="-1"/>
          <w:w w:val="85"/>
          <w:sz w:val="23"/>
        </w:rPr>
        <w:t>T2CON</w:t>
      </w:r>
    </w:p>
    <w:p>
      <w:pPr>
        <w:pStyle w:val="BodyText"/>
        <w:rPr>
          <w:rFonts w:ascii="Arial"/>
          <w:b/>
        </w:rPr>
      </w:pPr>
      <w:r>
        <w:rPr/>
        <w:br w:type="column"/>
      </w:r>
      <w:r>
        <w:rPr>
          <w:rFonts w:ascii="Arial"/>
          <w:b/>
        </w:rPr>
      </w:r>
    </w:p>
    <w:p>
      <w:pPr>
        <w:pStyle w:val="BodyText"/>
        <w:spacing w:before="4"/>
        <w:rPr>
          <w:rFonts w:ascii="Arial"/>
          <w:b/>
          <w:sz w:val="27"/>
        </w:rPr>
      </w:pPr>
    </w:p>
    <w:p>
      <w:pPr>
        <w:spacing w:before="0"/>
        <w:ind w:left="340" w:right="0" w:firstLine="0"/>
        <w:jc w:val="left"/>
        <w:rPr>
          <w:rFonts w:ascii="Arial"/>
          <w:b/>
          <w:sz w:val="23"/>
        </w:rPr>
      </w:pPr>
      <w:r>
        <w:rPr>
          <w:rFonts w:ascii="Arial"/>
          <w:b/>
          <w:w w:val="95"/>
          <w:sz w:val="23"/>
        </w:rPr>
        <w:t>Bit</w:t>
      </w:r>
      <w:r>
        <w:rPr>
          <w:rFonts w:ascii="Arial"/>
          <w:b/>
          <w:spacing w:val="-31"/>
          <w:w w:val="95"/>
          <w:sz w:val="23"/>
        </w:rPr>
        <w:t> </w:t>
      </w:r>
      <w:r>
        <w:rPr>
          <w:rFonts w:ascii="Arial"/>
          <w:b/>
          <w:spacing w:val="-20"/>
          <w:w w:val="95"/>
          <w:sz w:val="23"/>
        </w:rPr>
        <w:t>7</w:t>
      </w:r>
    </w:p>
    <w:p>
      <w:pPr>
        <w:pStyle w:val="BodyText"/>
        <w:rPr>
          <w:rFonts w:ascii="Arial"/>
          <w:b/>
        </w:rPr>
      </w:pPr>
      <w:r>
        <w:rPr/>
        <w:br w:type="column"/>
      </w:r>
      <w:r>
        <w:rPr>
          <w:rFonts w:ascii="Arial"/>
          <w:b/>
        </w:rPr>
      </w:r>
    </w:p>
    <w:p>
      <w:pPr>
        <w:pStyle w:val="BodyText"/>
        <w:spacing w:before="2"/>
        <w:rPr>
          <w:rFonts w:ascii="Arial"/>
          <w:b/>
          <w:sz w:val="25"/>
        </w:rPr>
      </w:pPr>
    </w:p>
    <w:p>
      <w:pPr>
        <w:spacing w:before="0"/>
        <w:ind w:left="777" w:right="0" w:firstLine="0"/>
        <w:jc w:val="left"/>
        <w:rPr>
          <w:rFonts w:ascii="Arial" w:hAnsi="Arial"/>
          <w:b/>
          <w:sz w:val="23"/>
        </w:rPr>
      </w:pPr>
      <w:r>
        <w:rPr>
          <w:rFonts w:ascii="Arial" w:hAnsi="Arial"/>
          <w:b/>
          <w:w w:val="95"/>
          <w:sz w:val="23"/>
        </w:rPr>
        <w:t>U(0): chưa dùng</w:t>
      </w:r>
    </w:p>
    <w:p>
      <w:pPr>
        <w:spacing w:before="70"/>
        <w:ind w:left="1768" w:right="0" w:firstLine="0"/>
        <w:jc w:val="left"/>
        <w:rPr>
          <w:i/>
          <w:sz w:val="24"/>
        </w:rPr>
      </w:pPr>
      <w:r>
        <w:rPr>
          <w:i/>
          <w:sz w:val="24"/>
        </w:rPr>
        <w:t>Hình 6-15: Thanh ghi T2CON.</w:t>
      </w:r>
    </w:p>
    <w:p>
      <w:pPr>
        <w:pStyle w:val="BodyText"/>
        <w:rPr>
          <w:i/>
        </w:rPr>
      </w:pPr>
      <w:r>
        <w:rPr/>
        <w:br w:type="column"/>
      </w:r>
      <w:r>
        <w:rPr>
          <w:i/>
        </w:rPr>
      </w:r>
    </w:p>
    <w:p>
      <w:pPr>
        <w:pStyle w:val="BodyText"/>
        <w:spacing w:before="5"/>
        <w:rPr>
          <w:i/>
          <w:sz w:val="23"/>
        </w:rPr>
      </w:pPr>
    </w:p>
    <w:p>
      <w:pPr>
        <w:spacing w:before="0"/>
        <w:ind w:left="819" w:right="906" w:firstLine="0"/>
        <w:jc w:val="center"/>
        <w:rPr>
          <w:rFonts w:ascii="Arial"/>
          <w:b/>
          <w:sz w:val="23"/>
        </w:rPr>
      </w:pPr>
      <w:r>
        <w:rPr>
          <w:rFonts w:ascii="Arial"/>
          <w:b/>
          <w:sz w:val="23"/>
        </w:rPr>
        <w:t>Bit 0</w:t>
      </w:r>
    </w:p>
    <w:p>
      <w:pPr>
        <w:spacing w:after="0"/>
        <w:jc w:val="center"/>
        <w:rPr>
          <w:rFonts w:ascii="Arial"/>
          <w:sz w:val="23"/>
        </w:rPr>
        <w:sectPr>
          <w:type w:val="continuous"/>
          <w:pgSz w:w="11910" w:h="16840"/>
          <w:pgMar w:top="520" w:bottom="280" w:left="740" w:right="0"/>
          <w:cols w:num="4" w:equalWidth="0">
            <w:col w:w="1531" w:space="40"/>
            <w:col w:w="775" w:space="39"/>
            <w:col w:w="4778" w:space="1742"/>
            <w:col w:w="2265"/>
          </w:cols>
        </w:sectPr>
      </w:pPr>
    </w:p>
    <w:p>
      <w:pPr>
        <w:pStyle w:val="BodyText"/>
        <w:spacing w:before="6"/>
        <w:rPr>
          <w:rFonts w:ascii="Arial"/>
          <w:b/>
          <w:sz w:val="11"/>
        </w:rPr>
      </w:pPr>
    </w:p>
    <w:p>
      <w:pPr>
        <w:pStyle w:val="BodyText"/>
        <w:ind w:left="1007"/>
        <w:rPr>
          <w:rFonts w:ascii="Arial"/>
          <w:sz w:val="20"/>
        </w:rPr>
      </w:pPr>
      <w:r>
        <w:rPr>
          <w:rFonts w:ascii="Arial"/>
          <w:sz w:val="20"/>
        </w:rPr>
        <w:pict>
          <v:group style="width:481.15pt;height:33.5pt;mso-position-horizontal-relative:char;mso-position-vertical-relative:line" coordorigin="0,0" coordsize="9623,670">
            <v:shape style="position:absolute;left:0;top:2;width:9623;height:668" coordorigin="0,3" coordsize="9623,668" path="m9623,334l0,334,0,670,9623,670,9623,334xm9623,3l0,3,0,334,9623,334,9623,3xe" filled="true" fillcolor="#ccffff" stroked="false">
              <v:path arrowok="t"/>
              <v:fill type="solid"/>
            </v:shape>
            <v:shape style="position:absolute;left:28;top:0;width:698;height:660" type="#_x0000_t202" filled="false" stroked="false">
              <v:textbox inset="0,0,0,0">
                <w:txbxContent>
                  <w:p>
                    <w:pPr>
                      <w:spacing w:line="266" w:lineRule="exact" w:before="0"/>
                      <w:ind w:left="0" w:right="0" w:firstLine="0"/>
                      <w:jc w:val="left"/>
                      <w:rPr>
                        <w:sz w:val="24"/>
                      </w:rPr>
                    </w:pPr>
                    <w:r>
                      <w:rPr>
                        <w:sz w:val="24"/>
                      </w:rPr>
                      <w:t>Bit 7</w:t>
                    </w:r>
                  </w:p>
                  <w:p>
                    <w:pPr>
                      <w:spacing w:before="117"/>
                      <w:ind w:left="0" w:right="0" w:firstLine="0"/>
                      <w:jc w:val="left"/>
                      <w:rPr>
                        <w:sz w:val="24"/>
                      </w:rPr>
                    </w:pPr>
                    <w:r>
                      <w:rPr>
                        <w:sz w:val="24"/>
                      </w:rPr>
                      <w:t>Bit 6-3</w:t>
                    </w:r>
                  </w:p>
                </w:txbxContent>
              </v:textbox>
              <w10:wrap type="none"/>
            </v:shape>
            <v:shape style="position:absolute;left:1109;top:0;width:8077;height:660" type="#_x0000_t202" filled="false" stroked="false">
              <v:textbox inset="0,0,0,0">
                <w:txbxContent>
                  <w:p>
                    <w:pPr>
                      <w:spacing w:line="266" w:lineRule="exact" w:before="0"/>
                      <w:ind w:left="0" w:right="0" w:firstLine="0"/>
                      <w:jc w:val="left"/>
                      <w:rPr>
                        <w:sz w:val="24"/>
                      </w:rPr>
                    </w:pPr>
                    <w:r>
                      <w:rPr>
                        <w:spacing w:val="-2"/>
                        <w:sz w:val="24"/>
                      </w:rPr>
                      <w:t>C</w:t>
                    </w:r>
                    <w:r>
                      <w:rPr>
                        <w:spacing w:val="-5"/>
                        <w:sz w:val="24"/>
                      </w:rPr>
                      <w:t>h</w:t>
                    </w:r>
                    <w:r>
                      <w:rPr>
                        <w:spacing w:val="4"/>
                        <w:sz w:val="24"/>
                      </w:rPr>
                      <w:t>ư</w:t>
                    </w:r>
                    <w:r>
                      <w:rPr>
                        <w:sz w:val="24"/>
                      </w:rPr>
                      <w:t>a</w:t>
                    </w:r>
                    <w:r>
                      <w:rPr>
                        <w:spacing w:val="1"/>
                        <w:sz w:val="24"/>
                      </w:rPr>
                      <w:t> </w:t>
                    </w:r>
                    <w:r>
                      <w:rPr>
                        <w:spacing w:val="-3"/>
                        <w:sz w:val="24"/>
                      </w:rPr>
                      <w:t>s</w:t>
                    </w:r>
                    <w:r>
                      <w:rPr>
                        <w:sz w:val="24"/>
                      </w:rPr>
                      <w:t>ử</w:t>
                    </w:r>
                    <w:r>
                      <w:rPr>
                        <w:spacing w:val="1"/>
                        <w:sz w:val="24"/>
                      </w:rPr>
                      <w:t> </w:t>
                    </w:r>
                    <w:r>
                      <w:rPr>
                        <w:sz w:val="24"/>
                      </w:rPr>
                      <w:t>dụ</w:t>
                    </w:r>
                    <w:r>
                      <w:rPr>
                        <w:spacing w:val="-5"/>
                        <w:sz w:val="24"/>
                      </w:rPr>
                      <w:t>n</w:t>
                    </w:r>
                    <w:r>
                      <w:rPr>
                        <w:sz w:val="24"/>
                      </w:rPr>
                      <w:t>g</w:t>
                    </w:r>
                    <w:r>
                      <w:rPr>
                        <w:spacing w:val="6"/>
                        <w:sz w:val="24"/>
                      </w:rPr>
                      <w:t> </w:t>
                    </w:r>
                    <w:r>
                      <w:rPr>
                        <w:spacing w:val="-5"/>
                        <w:sz w:val="24"/>
                      </w:rPr>
                      <w:t>n</w:t>
                    </w:r>
                    <w:r>
                      <w:rPr>
                        <w:spacing w:val="-1"/>
                        <w:sz w:val="24"/>
                      </w:rPr>
                      <w:t>ế</w:t>
                    </w:r>
                    <w:r>
                      <w:rPr>
                        <w:sz w:val="24"/>
                      </w:rPr>
                      <w:t>u</w:t>
                    </w:r>
                    <w:r>
                      <w:rPr>
                        <w:spacing w:val="2"/>
                        <w:sz w:val="24"/>
                      </w:rPr>
                      <w:t> </w:t>
                    </w:r>
                    <w:r>
                      <w:rPr>
                        <w:sz w:val="24"/>
                      </w:rPr>
                      <w:t>đ</w:t>
                    </w:r>
                    <w:r>
                      <w:rPr>
                        <w:spacing w:val="4"/>
                        <w:sz w:val="24"/>
                      </w:rPr>
                      <w:t>ọ</w:t>
                    </w:r>
                    <w:r>
                      <w:rPr>
                        <w:sz w:val="24"/>
                      </w:rPr>
                      <w:t>c</w:t>
                    </w:r>
                    <w:r>
                      <w:rPr>
                        <w:spacing w:val="1"/>
                        <w:sz w:val="24"/>
                      </w:rPr>
                      <w:t> </w:t>
                    </w:r>
                    <w:r>
                      <w:rPr>
                        <w:spacing w:val="-3"/>
                        <w:sz w:val="24"/>
                      </w:rPr>
                      <w:t>s</w:t>
                    </w:r>
                    <w:r>
                      <w:rPr>
                        <w:sz w:val="24"/>
                      </w:rPr>
                      <w:t>ẽ</w:t>
                    </w:r>
                    <w:r>
                      <w:rPr>
                        <w:spacing w:val="1"/>
                        <w:sz w:val="24"/>
                      </w:rPr>
                      <w:t> </w:t>
                    </w:r>
                    <w:r>
                      <w:rPr>
                        <w:spacing w:val="-6"/>
                        <w:sz w:val="24"/>
                      </w:rPr>
                      <w:t>c</w:t>
                    </w:r>
                    <w:r>
                      <w:rPr>
                        <w:sz w:val="24"/>
                      </w:rPr>
                      <w:t>ó</w:t>
                    </w:r>
                    <w:r>
                      <w:rPr>
                        <w:spacing w:val="6"/>
                        <w:sz w:val="24"/>
                      </w:rPr>
                      <w:t> </w:t>
                    </w:r>
                    <w:r>
                      <w:rPr>
                        <w:sz w:val="24"/>
                      </w:rPr>
                      <w:t>g</w:t>
                    </w:r>
                    <w:r>
                      <w:rPr>
                        <w:spacing w:val="-10"/>
                        <w:sz w:val="24"/>
                      </w:rPr>
                      <w:t>i</w:t>
                    </w:r>
                    <w:r>
                      <w:rPr>
                        <w:sz w:val="24"/>
                      </w:rPr>
                      <w:t>á</w:t>
                    </w:r>
                    <w:r>
                      <w:rPr>
                        <w:spacing w:val="1"/>
                        <w:sz w:val="24"/>
                      </w:rPr>
                      <w:t> </w:t>
                    </w:r>
                    <w:r>
                      <w:rPr>
                        <w:spacing w:val="5"/>
                        <w:sz w:val="24"/>
                      </w:rPr>
                      <w:t>t</w:t>
                    </w:r>
                    <w:r>
                      <w:rPr>
                        <w:spacing w:val="1"/>
                        <w:sz w:val="24"/>
                      </w:rPr>
                      <w:t>r</w:t>
                    </w:r>
                    <w:r>
                      <w:rPr>
                        <w:sz w:val="24"/>
                      </w:rPr>
                      <w:t>ị</w:t>
                    </w:r>
                    <w:r>
                      <w:rPr>
                        <w:spacing w:val="-7"/>
                        <w:sz w:val="24"/>
                      </w:rPr>
                      <w:t> </w:t>
                    </w:r>
                    <w:r>
                      <w:rPr>
                        <w:spacing w:val="-4"/>
                        <w:w w:val="75"/>
                        <w:sz w:val="24"/>
                      </w:rPr>
                      <w:t>„</w:t>
                    </w:r>
                    <w:r>
                      <w:rPr>
                        <w:spacing w:val="4"/>
                        <w:sz w:val="24"/>
                      </w:rPr>
                      <w:t>0</w:t>
                    </w:r>
                    <w:r>
                      <w:rPr>
                        <w:spacing w:val="-4"/>
                        <w:w w:val="42"/>
                        <w:sz w:val="24"/>
                      </w:rPr>
                      <w:t>‟</w:t>
                    </w:r>
                    <w:r>
                      <w:rPr>
                        <w:sz w:val="24"/>
                      </w:rPr>
                      <w:t>.</w:t>
                    </w:r>
                  </w:p>
                  <w:p>
                    <w:pPr>
                      <w:spacing w:before="117"/>
                      <w:ind w:left="0" w:right="0" w:firstLine="0"/>
                      <w:jc w:val="left"/>
                      <w:rPr>
                        <w:sz w:val="24"/>
                      </w:rPr>
                    </w:pPr>
                    <w:r>
                      <w:rPr>
                        <w:b/>
                        <w:sz w:val="24"/>
                      </w:rPr>
                      <w:t>TOUTPS3:TOUTPS0: </w:t>
                    </w:r>
                    <w:r>
                      <w:rPr>
                        <w:sz w:val="24"/>
                      </w:rPr>
                      <w:t>các bit lựa chọn ngõ ra bộ chia sau (Postscaler) của Timer2</w:t>
                    </w:r>
                  </w:p>
                </w:txbxContent>
              </v:textbox>
              <w10:wrap type="none"/>
            </v:shape>
          </v:group>
        </w:pict>
      </w:r>
      <w:r>
        <w:rPr>
          <w:rFonts w:ascii="Arial"/>
          <w:sz w:val="20"/>
        </w:rPr>
      </w:r>
    </w:p>
    <w:p>
      <w:pPr>
        <w:pStyle w:val="BodyText"/>
        <w:rPr>
          <w:rFonts w:ascii="Arial"/>
          <w:b/>
          <w:sz w:val="8"/>
        </w:rPr>
      </w:pPr>
    </w:p>
    <w:tbl>
      <w:tblPr>
        <w:tblW w:w="0" w:type="auto"/>
        <w:jc w:val="left"/>
        <w:tblInd w:w="17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4"/>
        <w:gridCol w:w="1703"/>
        <w:gridCol w:w="1701"/>
        <w:gridCol w:w="1422"/>
      </w:tblGrid>
      <w:tr>
        <w:trPr>
          <w:trHeight w:val="329" w:hRule="atLeast"/>
        </w:trPr>
        <w:tc>
          <w:tcPr>
            <w:tcW w:w="1424" w:type="dxa"/>
          </w:tcPr>
          <w:p>
            <w:pPr>
              <w:pStyle w:val="TableParagraph"/>
              <w:spacing w:line="266" w:lineRule="exact"/>
              <w:ind w:left="50"/>
              <w:rPr>
                <w:sz w:val="24"/>
              </w:rPr>
            </w:pPr>
            <w:r>
              <w:rPr>
                <w:sz w:val="24"/>
              </w:rPr>
              <w:t>0000=1:1</w:t>
            </w:r>
          </w:p>
        </w:tc>
        <w:tc>
          <w:tcPr>
            <w:tcW w:w="1703" w:type="dxa"/>
          </w:tcPr>
          <w:p>
            <w:pPr>
              <w:pStyle w:val="TableParagraph"/>
              <w:spacing w:line="266" w:lineRule="exact"/>
              <w:ind w:left="331"/>
              <w:rPr>
                <w:sz w:val="24"/>
              </w:rPr>
            </w:pPr>
            <w:r>
              <w:rPr>
                <w:sz w:val="24"/>
              </w:rPr>
              <w:t>0001=1:2</w:t>
            </w:r>
          </w:p>
        </w:tc>
        <w:tc>
          <w:tcPr>
            <w:tcW w:w="1701" w:type="dxa"/>
          </w:tcPr>
          <w:p>
            <w:pPr>
              <w:pStyle w:val="TableParagraph"/>
              <w:spacing w:line="266" w:lineRule="exact"/>
              <w:ind w:left="327"/>
              <w:rPr>
                <w:sz w:val="24"/>
              </w:rPr>
            </w:pPr>
            <w:r>
              <w:rPr>
                <w:sz w:val="24"/>
              </w:rPr>
              <w:t>0010=1:3</w:t>
            </w:r>
          </w:p>
        </w:tc>
        <w:tc>
          <w:tcPr>
            <w:tcW w:w="1422" w:type="dxa"/>
          </w:tcPr>
          <w:p>
            <w:pPr>
              <w:pStyle w:val="TableParagraph"/>
              <w:spacing w:line="266" w:lineRule="exact"/>
              <w:ind w:left="326"/>
              <w:rPr>
                <w:sz w:val="24"/>
              </w:rPr>
            </w:pPr>
            <w:r>
              <w:rPr>
                <w:sz w:val="24"/>
              </w:rPr>
              <w:t>0011=1:4</w:t>
            </w:r>
          </w:p>
        </w:tc>
      </w:tr>
      <w:tr>
        <w:trPr>
          <w:trHeight w:val="396" w:hRule="atLeast"/>
        </w:trPr>
        <w:tc>
          <w:tcPr>
            <w:tcW w:w="1424" w:type="dxa"/>
          </w:tcPr>
          <w:p>
            <w:pPr>
              <w:pStyle w:val="TableParagraph"/>
              <w:spacing w:before="53"/>
              <w:ind w:left="50"/>
              <w:rPr>
                <w:sz w:val="24"/>
              </w:rPr>
            </w:pPr>
            <w:r>
              <w:rPr>
                <w:sz w:val="24"/>
              </w:rPr>
              <w:t>0100=1:5</w:t>
            </w:r>
          </w:p>
        </w:tc>
        <w:tc>
          <w:tcPr>
            <w:tcW w:w="1703" w:type="dxa"/>
          </w:tcPr>
          <w:p>
            <w:pPr>
              <w:pStyle w:val="TableParagraph"/>
              <w:spacing w:before="53"/>
              <w:ind w:left="331"/>
              <w:rPr>
                <w:sz w:val="24"/>
              </w:rPr>
            </w:pPr>
            <w:r>
              <w:rPr>
                <w:sz w:val="24"/>
              </w:rPr>
              <w:t>0101=1:6</w:t>
            </w:r>
          </w:p>
        </w:tc>
        <w:tc>
          <w:tcPr>
            <w:tcW w:w="1701" w:type="dxa"/>
          </w:tcPr>
          <w:p>
            <w:pPr>
              <w:pStyle w:val="TableParagraph"/>
              <w:spacing w:before="53"/>
              <w:ind w:left="327"/>
              <w:rPr>
                <w:sz w:val="24"/>
              </w:rPr>
            </w:pPr>
            <w:r>
              <w:rPr>
                <w:sz w:val="24"/>
              </w:rPr>
              <w:t>0110=1:7</w:t>
            </w:r>
          </w:p>
        </w:tc>
        <w:tc>
          <w:tcPr>
            <w:tcW w:w="1422" w:type="dxa"/>
          </w:tcPr>
          <w:p>
            <w:pPr>
              <w:pStyle w:val="TableParagraph"/>
              <w:spacing w:before="53"/>
              <w:ind w:left="326"/>
              <w:rPr>
                <w:sz w:val="24"/>
              </w:rPr>
            </w:pPr>
            <w:r>
              <w:rPr>
                <w:sz w:val="24"/>
              </w:rPr>
              <w:t>0111=1:8</w:t>
            </w:r>
          </w:p>
        </w:tc>
      </w:tr>
      <w:tr>
        <w:trPr>
          <w:trHeight w:val="396" w:hRule="atLeast"/>
        </w:trPr>
        <w:tc>
          <w:tcPr>
            <w:tcW w:w="1424" w:type="dxa"/>
          </w:tcPr>
          <w:p>
            <w:pPr>
              <w:pStyle w:val="TableParagraph"/>
              <w:spacing w:before="56"/>
              <w:ind w:left="50"/>
              <w:rPr>
                <w:sz w:val="24"/>
              </w:rPr>
            </w:pPr>
            <w:r>
              <w:rPr>
                <w:sz w:val="24"/>
              </w:rPr>
              <w:t>1000=1:9</w:t>
            </w:r>
          </w:p>
        </w:tc>
        <w:tc>
          <w:tcPr>
            <w:tcW w:w="1703" w:type="dxa"/>
          </w:tcPr>
          <w:p>
            <w:pPr>
              <w:pStyle w:val="TableParagraph"/>
              <w:spacing w:before="56"/>
              <w:ind w:left="331"/>
              <w:rPr>
                <w:sz w:val="24"/>
              </w:rPr>
            </w:pPr>
            <w:r>
              <w:rPr>
                <w:sz w:val="24"/>
              </w:rPr>
              <w:t>1001=1:10</w:t>
            </w:r>
          </w:p>
        </w:tc>
        <w:tc>
          <w:tcPr>
            <w:tcW w:w="1701" w:type="dxa"/>
          </w:tcPr>
          <w:p>
            <w:pPr>
              <w:pStyle w:val="TableParagraph"/>
              <w:spacing w:before="56"/>
              <w:ind w:left="327"/>
              <w:rPr>
                <w:sz w:val="24"/>
              </w:rPr>
            </w:pPr>
            <w:r>
              <w:rPr>
                <w:sz w:val="24"/>
              </w:rPr>
              <w:t>1010=1:11</w:t>
            </w:r>
          </w:p>
        </w:tc>
        <w:tc>
          <w:tcPr>
            <w:tcW w:w="1422" w:type="dxa"/>
          </w:tcPr>
          <w:p>
            <w:pPr>
              <w:pStyle w:val="TableParagraph"/>
              <w:spacing w:before="56"/>
              <w:ind w:left="326"/>
              <w:rPr>
                <w:sz w:val="24"/>
              </w:rPr>
            </w:pPr>
            <w:r>
              <w:rPr>
                <w:sz w:val="24"/>
              </w:rPr>
              <w:t>1011=1:12</w:t>
            </w:r>
          </w:p>
        </w:tc>
      </w:tr>
      <w:tr>
        <w:trPr>
          <w:trHeight w:val="329" w:hRule="atLeast"/>
        </w:trPr>
        <w:tc>
          <w:tcPr>
            <w:tcW w:w="1424" w:type="dxa"/>
          </w:tcPr>
          <w:p>
            <w:pPr>
              <w:pStyle w:val="TableParagraph"/>
              <w:spacing w:line="256" w:lineRule="exact" w:before="53"/>
              <w:ind w:left="50"/>
              <w:rPr>
                <w:sz w:val="24"/>
              </w:rPr>
            </w:pPr>
            <w:r>
              <w:rPr>
                <w:sz w:val="24"/>
              </w:rPr>
              <w:t>1100=1:13</w:t>
            </w:r>
          </w:p>
        </w:tc>
        <w:tc>
          <w:tcPr>
            <w:tcW w:w="1703" w:type="dxa"/>
          </w:tcPr>
          <w:p>
            <w:pPr>
              <w:pStyle w:val="TableParagraph"/>
              <w:spacing w:line="256" w:lineRule="exact" w:before="53"/>
              <w:ind w:left="331"/>
              <w:rPr>
                <w:sz w:val="24"/>
              </w:rPr>
            </w:pPr>
            <w:r>
              <w:rPr>
                <w:sz w:val="24"/>
              </w:rPr>
              <w:t>1101=1:14</w:t>
            </w:r>
          </w:p>
        </w:tc>
        <w:tc>
          <w:tcPr>
            <w:tcW w:w="1701" w:type="dxa"/>
          </w:tcPr>
          <w:p>
            <w:pPr>
              <w:pStyle w:val="TableParagraph"/>
              <w:spacing w:line="256" w:lineRule="exact" w:before="53"/>
              <w:ind w:left="327"/>
              <w:rPr>
                <w:sz w:val="24"/>
              </w:rPr>
            </w:pPr>
            <w:r>
              <w:rPr>
                <w:sz w:val="24"/>
              </w:rPr>
              <w:t>1110=1:15</w:t>
            </w:r>
          </w:p>
        </w:tc>
        <w:tc>
          <w:tcPr>
            <w:tcW w:w="1422" w:type="dxa"/>
          </w:tcPr>
          <w:p>
            <w:pPr>
              <w:pStyle w:val="TableParagraph"/>
              <w:spacing w:line="256" w:lineRule="exact" w:before="53"/>
              <w:ind w:left="326"/>
              <w:rPr>
                <w:sz w:val="24"/>
              </w:rPr>
            </w:pPr>
            <w:r>
              <w:rPr>
                <w:sz w:val="24"/>
              </w:rPr>
              <w:t>1111=1:16</w:t>
            </w:r>
          </w:p>
        </w:tc>
      </w:tr>
    </w:tbl>
    <w:p>
      <w:pPr>
        <w:pStyle w:val="BodyText"/>
        <w:spacing w:before="7"/>
        <w:rPr>
          <w:rFonts w:ascii="Arial"/>
          <w:b/>
          <w:sz w:val="9"/>
        </w:rPr>
      </w:pPr>
      <w:r>
        <w:rPr/>
        <w:pict>
          <v:shape style="position:absolute;margin-left:87.384003pt;margin-top:6.764297pt;width:481.15pt;height:13.45pt;mso-position-horizontal-relative:page;mso-position-vertical-relative:paragraph;z-index:-15327744;mso-wrap-distance-left:0;mso-wrap-distance-right:0" type="#_x0000_t202" filled="true" fillcolor="#ccffff" stroked="false">
            <v:textbox inset="0,0,0,0">
              <w:txbxContent>
                <w:p>
                  <w:pPr>
                    <w:pStyle w:val="BodyText"/>
                    <w:tabs>
                      <w:tab w:pos="1109" w:val="left" w:leader="none"/>
                    </w:tabs>
                    <w:spacing w:line="263" w:lineRule="exact"/>
                    <w:ind w:left="28"/>
                  </w:pPr>
                  <w:r>
                    <w:rPr>
                      <w:spacing w:val="-3"/>
                    </w:rPr>
                    <w:t>Bit</w:t>
                  </w:r>
                  <w:r>
                    <w:rPr>
                      <w:spacing w:val="7"/>
                    </w:rPr>
                    <w:t> </w:t>
                  </w:r>
                  <w:r>
                    <w:rPr/>
                    <w:t>2</w:t>
                    <w:tab/>
                  </w:r>
                  <w:r>
                    <w:rPr>
                      <w:b/>
                    </w:rPr>
                    <w:t>TMR2ON</w:t>
                  </w:r>
                  <w:r>
                    <w:rPr/>
                    <w:t>: </w:t>
                  </w:r>
                  <w:r>
                    <w:rPr>
                      <w:spacing w:val="-4"/>
                    </w:rPr>
                    <w:t>Bit </w:t>
                  </w:r>
                  <w:r>
                    <w:rPr/>
                    <w:t>điều khiển cho phép/cấm</w:t>
                  </w:r>
                  <w:r>
                    <w:rPr>
                      <w:spacing w:val="10"/>
                    </w:rPr>
                    <w:t> </w:t>
                  </w:r>
                  <w:r>
                    <w:rPr/>
                    <w:t>Timer2</w:t>
                  </w:r>
                </w:p>
              </w:txbxContent>
            </v:textbox>
            <v:fill type="solid"/>
            <w10:wrap type="topAndBottom"/>
          </v:shape>
        </w:pict>
      </w:r>
    </w:p>
    <w:p>
      <w:pPr>
        <w:pStyle w:val="BodyText"/>
        <w:spacing w:line="348" w:lineRule="auto" w:before="97" w:after="4"/>
        <w:ind w:left="2117" w:right="6538"/>
      </w:pPr>
      <w:r>
        <w:rPr/>
        <w:t>1= cho phép timer2 đếm. 0= Timer2 ngừng đếm.</w:t>
      </w:r>
    </w:p>
    <w:p>
      <w:pPr>
        <w:pStyle w:val="BodyText"/>
        <w:ind w:left="1007"/>
        <w:rPr>
          <w:sz w:val="20"/>
        </w:rPr>
      </w:pPr>
      <w:r>
        <w:rPr>
          <w:sz w:val="20"/>
        </w:rPr>
        <w:pict>
          <v:shape style="width:481.15pt;height:13.7pt;mso-position-horizontal-relative:char;mso-position-vertical-relative:line" type="#_x0000_t202" filled="true" fillcolor="#ccffff" stroked="false">
            <w10:anchorlock/>
            <v:textbox inset="0,0,0,0">
              <w:txbxContent>
                <w:p>
                  <w:pPr>
                    <w:pStyle w:val="BodyText"/>
                    <w:tabs>
                      <w:tab w:pos="1109" w:val="left" w:leader="none"/>
                    </w:tabs>
                    <w:spacing w:line="263" w:lineRule="exact"/>
                    <w:ind w:left="28"/>
                  </w:pPr>
                  <w:r>
                    <w:rPr>
                      <w:spacing w:val="-3"/>
                    </w:rPr>
                    <w:t>Bit</w:t>
                  </w:r>
                  <w:r>
                    <w:rPr>
                      <w:spacing w:val="7"/>
                    </w:rPr>
                    <w:t> </w:t>
                  </w:r>
                  <w:r>
                    <w:rPr/>
                    <w:t>1-0</w:t>
                    <w:tab/>
                  </w:r>
                  <w:r>
                    <w:rPr>
                      <w:b/>
                    </w:rPr>
                    <w:t>T2CKPS1:T2CKPS0</w:t>
                  </w:r>
                  <w:r>
                    <w:rPr/>
                    <w:t>: </w:t>
                  </w:r>
                  <w:r>
                    <w:rPr>
                      <w:spacing w:val="-4"/>
                    </w:rPr>
                    <w:t>bit lựa </w:t>
                  </w:r>
                  <w:r>
                    <w:rPr/>
                    <w:t>chọn </w:t>
                  </w:r>
                  <w:r>
                    <w:rPr>
                      <w:spacing w:val="-3"/>
                    </w:rPr>
                    <w:t>hệ </w:t>
                  </w:r>
                  <w:r>
                    <w:rPr/>
                    <w:t>số chia trước cho nguồn xung clock của</w:t>
                  </w:r>
                  <w:r>
                    <w:rPr>
                      <w:spacing w:val="17"/>
                    </w:rPr>
                    <w:t> </w:t>
                  </w:r>
                  <w:r>
                    <w:rPr/>
                    <w:t>timer2</w:t>
                  </w:r>
                </w:p>
              </w:txbxContent>
            </v:textbox>
            <v:fill type="solid"/>
          </v:shape>
        </w:pict>
      </w:r>
      <w:r>
        <w:rPr>
          <w:sz w:val="20"/>
        </w:rPr>
      </w:r>
    </w:p>
    <w:p>
      <w:pPr>
        <w:pStyle w:val="BodyText"/>
        <w:spacing w:before="85"/>
        <w:ind w:left="2117"/>
      </w:pPr>
      <w:r>
        <w:rPr/>
        <w:t>00= hệ số chia là 1.</w:t>
      </w:r>
    </w:p>
    <w:p>
      <w:pPr>
        <w:pStyle w:val="BodyText"/>
        <w:spacing w:line="345" w:lineRule="auto" w:before="118"/>
        <w:ind w:left="2117" w:right="6829"/>
      </w:pPr>
      <w:r>
        <w:rPr/>
        <w:t>01= hệ số chia là 4. 1x= hệ số chia là 16.</w:t>
      </w:r>
    </w:p>
    <w:p>
      <w:pPr>
        <w:pStyle w:val="Heading4"/>
        <w:numPr>
          <w:ilvl w:val="0"/>
          <w:numId w:val="83"/>
        </w:numPr>
        <w:tabs>
          <w:tab w:pos="1526" w:val="left" w:leader="none"/>
          <w:tab w:pos="1527" w:val="left" w:leader="none"/>
          <w:tab w:pos="10630" w:val="left" w:leader="none"/>
        </w:tabs>
        <w:spacing w:line="240" w:lineRule="auto" w:before="65" w:after="0"/>
        <w:ind w:left="1526" w:right="0" w:hanging="597"/>
        <w:jc w:val="left"/>
      </w:pPr>
      <w:r>
        <w:rPr>
          <w:shd w:fill="FFFF99" w:color="auto" w:val="clear"/>
        </w:rPr>
        <w:t>BỘ CHIA TRƯỚC VÀ CHIA SAU CỦA</w:t>
      </w:r>
      <w:r>
        <w:rPr>
          <w:spacing w:val="-23"/>
          <w:shd w:fill="FFFF99" w:color="auto" w:val="clear"/>
        </w:rPr>
        <w:t> </w:t>
      </w:r>
      <w:r>
        <w:rPr>
          <w:shd w:fill="FFFF99" w:color="auto" w:val="clear"/>
        </w:rPr>
        <w:t>TIMER2</w:t>
        <w:tab/>
      </w:r>
    </w:p>
    <w:p>
      <w:pPr>
        <w:pStyle w:val="BodyText"/>
        <w:spacing w:line="343" w:lineRule="auto" w:before="175"/>
        <w:ind w:left="1939" w:right="2039" w:hanging="663"/>
      </w:pPr>
      <w:r>
        <w:rPr/>
        <w:t>Bộ đếm chia trước và </w:t>
      </w:r>
      <w:r>
        <w:rPr>
          <w:spacing w:val="-3"/>
        </w:rPr>
        <w:t>bộ chia </w:t>
      </w:r>
      <w:r>
        <w:rPr/>
        <w:t>sau sẽ bị xóa khi xảy ra một trong các sự</w:t>
      </w:r>
      <w:r>
        <w:rPr>
          <w:spacing w:val="2"/>
        </w:rPr>
        <w:t> </w:t>
      </w:r>
      <w:r>
        <w:rPr/>
        <w:t>kiện</w:t>
      </w:r>
      <w:r>
        <w:rPr>
          <w:spacing w:val="-5"/>
        </w:rPr>
        <w:t> </w:t>
      </w:r>
      <w:r>
        <w:rPr/>
        <w:t>sau</w:t>
      </w:r>
      <w:r>
        <w:rPr>
          <w:b/>
        </w:rPr>
        <w:t>: </w:t>
      </w:r>
      <w:r>
        <w:rPr>
          <w:b/>
          <w:position w:val="-4"/>
        </w:rPr>
        <w:drawing>
          <wp:inline distT="0" distB="0" distL="0" distR="0">
            <wp:extent cx="237744" cy="167639"/>
            <wp:effectExtent l="0" t="0" r="0" b="0"/>
            <wp:docPr id="173" name="image496.png"/>
            <wp:cNvGraphicFramePr>
              <a:graphicFrameLocks noChangeAspect="1"/>
            </wp:cNvGraphicFramePr>
            <a:graphic>
              <a:graphicData uri="http://schemas.openxmlformats.org/drawingml/2006/picture">
                <pic:pic>
                  <pic:nvPicPr>
                    <pic:cNvPr id="174" name="image496.png"/>
                    <pic:cNvPicPr/>
                  </pic:nvPicPr>
                  <pic:blipFill>
                    <a:blip r:embed="rId633" cstate="print"/>
                    <a:stretch>
                      <a:fillRect/>
                    </a:stretch>
                  </pic:blipFill>
                  <pic:spPr>
                    <a:xfrm>
                      <a:off x="0" y="0"/>
                      <a:ext cx="237744" cy="167639"/>
                    </a:xfrm>
                    <a:prstGeom prst="rect">
                      <a:avLst/>
                    </a:prstGeom>
                  </pic:spPr>
                </pic:pic>
              </a:graphicData>
            </a:graphic>
          </wp:inline>
        </w:drawing>
      </w:r>
      <w:r>
        <w:rPr>
          <w:b/>
          <w:position w:val="-4"/>
        </w:rPr>
      </w:r>
      <w:r>
        <w:rPr/>
        <w:t>        </w:t>
      </w:r>
      <w:r>
        <w:rPr>
          <w:spacing w:val="-17"/>
        </w:rPr>
        <w:t> </w:t>
      </w:r>
      <w:r>
        <w:rPr/>
        <w:t>Thực hiện ghi dữ liệu vào thanh ghi</w:t>
      </w:r>
      <w:r>
        <w:rPr>
          <w:spacing w:val="-12"/>
        </w:rPr>
        <w:t> </w:t>
      </w:r>
      <w:r>
        <w:rPr/>
        <w:t>TMR2.</w:t>
      </w:r>
    </w:p>
    <w:p>
      <w:pPr>
        <w:pStyle w:val="BodyText"/>
        <w:spacing w:line="343" w:lineRule="auto" w:before="3"/>
        <w:ind w:left="1939" w:right="3998"/>
      </w:pPr>
      <w:r>
        <w:rPr>
          <w:position w:val="-4"/>
        </w:rPr>
        <w:drawing>
          <wp:inline distT="0" distB="0" distL="0" distR="0">
            <wp:extent cx="237744" cy="167639"/>
            <wp:effectExtent l="0" t="0" r="0" b="0"/>
            <wp:docPr id="175" name="image496.png"/>
            <wp:cNvGraphicFramePr>
              <a:graphicFrameLocks noChangeAspect="1"/>
            </wp:cNvGraphicFramePr>
            <a:graphic>
              <a:graphicData uri="http://schemas.openxmlformats.org/drawingml/2006/picture">
                <pic:pic>
                  <pic:nvPicPr>
                    <pic:cNvPr id="176" name="image496.png"/>
                    <pic:cNvPicPr/>
                  </pic:nvPicPr>
                  <pic:blipFill>
                    <a:blip r:embed="rId633" cstate="print"/>
                    <a:stretch>
                      <a:fillRect/>
                    </a:stretch>
                  </pic:blipFill>
                  <pic:spPr>
                    <a:xfrm>
                      <a:off x="0" y="0"/>
                      <a:ext cx="237744" cy="167639"/>
                    </a:xfrm>
                    <a:prstGeom prst="rect">
                      <a:avLst/>
                    </a:prstGeom>
                  </pic:spPr>
                </pic:pic>
              </a:graphicData>
            </a:graphic>
          </wp:inline>
        </w:drawing>
      </w:r>
      <w:r>
        <w:rPr>
          <w:position w:val="-4"/>
        </w:rPr>
      </w:r>
      <w:r>
        <w:rPr>
          <w:sz w:val="20"/>
        </w:rPr>
        <w:t>         </w:t>
      </w:r>
      <w:r>
        <w:rPr>
          <w:spacing w:val="23"/>
          <w:sz w:val="20"/>
        </w:rPr>
        <w:t> </w:t>
      </w:r>
      <w:r>
        <w:rPr/>
        <w:t>Thực hiện ghi dữ liệu vào thanh</w:t>
      </w:r>
      <w:r>
        <w:rPr>
          <w:spacing w:val="-11"/>
        </w:rPr>
        <w:t> </w:t>
      </w:r>
      <w:r>
        <w:rPr/>
        <w:t>ghi</w:t>
      </w:r>
      <w:r>
        <w:rPr>
          <w:spacing w:val="-7"/>
        </w:rPr>
        <w:t> </w:t>
      </w:r>
      <w:r>
        <w:rPr/>
        <w:t>T2CON. </w:t>
      </w:r>
      <w:r>
        <w:rPr>
          <w:position w:val="-4"/>
        </w:rPr>
        <w:drawing>
          <wp:inline distT="0" distB="0" distL="0" distR="0">
            <wp:extent cx="237744" cy="167639"/>
            <wp:effectExtent l="0" t="0" r="0" b="0"/>
            <wp:docPr id="177" name="image496.png"/>
            <wp:cNvGraphicFramePr>
              <a:graphicFrameLocks noChangeAspect="1"/>
            </wp:cNvGraphicFramePr>
            <a:graphic>
              <a:graphicData uri="http://schemas.openxmlformats.org/drawingml/2006/picture">
                <pic:pic>
                  <pic:nvPicPr>
                    <pic:cNvPr id="178" name="image496.png"/>
                    <pic:cNvPicPr/>
                  </pic:nvPicPr>
                  <pic:blipFill>
                    <a:blip r:embed="rId633" cstate="print"/>
                    <a:stretch>
                      <a:fillRect/>
                    </a:stretch>
                  </pic:blipFill>
                  <pic:spPr>
                    <a:xfrm>
                      <a:off x="0" y="0"/>
                      <a:ext cx="237744" cy="167639"/>
                    </a:xfrm>
                    <a:prstGeom prst="rect">
                      <a:avLst/>
                    </a:prstGeom>
                  </pic:spPr>
                </pic:pic>
              </a:graphicData>
            </a:graphic>
          </wp:inline>
        </w:drawing>
      </w:r>
      <w:r>
        <w:rPr>
          <w:position w:val="-4"/>
        </w:rPr>
      </w:r>
      <w:r>
        <w:rPr/>
        <w:t>        </w:t>
      </w:r>
      <w:r>
        <w:rPr>
          <w:spacing w:val="-17"/>
        </w:rPr>
        <w:t> </w:t>
      </w:r>
      <w:r>
        <w:rPr/>
        <w:t>Bất kì Reset nào tác</w:t>
      </w:r>
      <w:r>
        <w:rPr>
          <w:spacing w:val="9"/>
        </w:rPr>
        <w:t> </w:t>
      </w:r>
      <w:r>
        <w:rPr/>
        <w:t>động.</w:t>
      </w:r>
    </w:p>
    <w:p>
      <w:pPr>
        <w:pStyle w:val="BodyText"/>
        <w:spacing w:before="3"/>
        <w:ind w:left="1276"/>
      </w:pPr>
      <w:r>
        <w:rPr/>
        <w:t>TMR2 không bị xóa khi ghi dữ liệu vào thanh ghi T2CON.</w:t>
      </w:r>
    </w:p>
    <w:p>
      <w:pPr>
        <w:pStyle w:val="Heading4"/>
        <w:numPr>
          <w:ilvl w:val="0"/>
          <w:numId w:val="83"/>
        </w:numPr>
        <w:tabs>
          <w:tab w:pos="1526" w:val="left" w:leader="none"/>
          <w:tab w:pos="1527" w:val="left" w:leader="none"/>
          <w:tab w:pos="10630" w:val="left" w:leader="none"/>
        </w:tabs>
        <w:spacing w:line="240" w:lineRule="auto" w:before="185" w:after="0"/>
        <w:ind w:left="1526" w:right="0" w:hanging="597"/>
        <w:jc w:val="left"/>
      </w:pPr>
      <w:r>
        <w:rPr>
          <w:shd w:fill="FFFF99" w:color="auto" w:val="clear"/>
        </w:rPr>
        <w:t>NGÕ RA CỦA</w:t>
      </w:r>
      <w:r>
        <w:rPr>
          <w:spacing w:val="-6"/>
          <w:shd w:fill="FFFF99" w:color="auto" w:val="clear"/>
        </w:rPr>
        <w:t> </w:t>
      </w:r>
      <w:r>
        <w:rPr>
          <w:shd w:fill="FFFF99" w:color="auto" w:val="clear"/>
        </w:rPr>
        <w:t>TMR2</w:t>
        <w:tab/>
      </w:r>
    </w:p>
    <w:p>
      <w:pPr>
        <w:pStyle w:val="BodyText"/>
        <w:spacing w:before="118"/>
        <w:ind w:left="1276"/>
      </w:pPr>
      <w:r>
        <w:rPr/>
        <w:t>Ngõ ra của TMR2 được nối tới khối SSP – khối này có thể tùy chọn để tạo ra xung nhịp.</w:t>
      </w:r>
    </w:p>
    <w:p>
      <w:pPr>
        <w:pStyle w:val="BodyText"/>
        <w:spacing w:before="4"/>
        <w:rPr>
          <w:sz w:val="27"/>
        </w:rPr>
      </w:pPr>
    </w:p>
    <w:p>
      <w:pPr>
        <w:pStyle w:val="Heading3"/>
        <w:numPr>
          <w:ilvl w:val="0"/>
          <w:numId w:val="80"/>
        </w:numPr>
        <w:tabs>
          <w:tab w:pos="1243" w:val="left" w:leader="none"/>
          <w:tab w:pos="1244" w:val="left" w:leader="none"/>
          <w:tab w:pos="10630" w:val="left" w:leader="none"/>
        </w:tabs>
        <w:spacing w:line="240" w:lineRule="auto" w:before="87" w:after="0"/>
        <w:ind w:left="1243" w:right="0" w:hanging="568"/>
        <w:jc w:val="left"/>
      </w:pPr>
      <w:r>
        <w:rPr>
          <w:shd w:fill="FFCC99" w:color="auto" w:val="clear"/>
        </w:rPr>
        <w:t>CÁC LỆNH CỦA TIMER – COUNTER TRONG NGÔN NGỮ</w:t>
      </w:r>
      <w:r>
        <w:rPr>
          <w:spacing w:val="-29"/>
          <w:shd w:fill="FFCC99" w:color="auto" w:val="clear"/>
        </w:rPr>
        <w:t> </w:t>
      </w:r>
      <w:r>
        <w:rPr>
          <w:shd w:fill="FFCC99" w:color="auto" w:val="clear"/>
        </w:rPr>
        <w:t>PIC-C</w:t>
        <w:tab/>
      </w:r>
    </w:p>
    <w:p>
      <w:pPr>
        <w:pStyle w:val="BodyText"/>
        <w:spacing w:line="275" w:lineRule="exact" w:before="114"/>
        <w:ind w:left="1243"/>
      </w:pPr>
      <w:r>
        <w:rPr/>
        <w:t>Các lệnh của ngôn ngữ lập trình C liên quan đến timer/counter bao gồm:</w:t>
      </w:r>
    </w:p>
    <w:p>
      <w:pPr>
        <w:pStyle w:val="ListParagraph"/>
        <w:numPr>
          <w:ilvl w:val="1"/>
          <w:numId w:val="80"/>
        </w:numPr>
        <w:tabs>
          <w:tab w:pos="2092" w:val="left" w:leader="none"/>
          <w:tab w:pos="2093" w:val="left" w:leader="none"/>
          <w:tab w:pos="2837" w:val="left" w:leader="none"/>
        </w:tabs>
        <w:spacing w:line="286" w:lineRule="exact" w:before="0" w:after="0"/>
        <w:ind w:left="2093" w:right="0" w:hanging="490"/>
        <w:jc w:val="left"/>
        <w:rPr>
          <w:sz w:val="24"/>
        </w:rPr>
      </w:pPr>
      <w:r>
        <w:rPr>
          <w:sz w:val="24"/>
        </w:rPr>
        <w:t>Lệnh</w:t>
        <w:tab/>
        <w:t>SETUP_TIMER_X()</w:t>
      </w:r>
    </w:p>
    <w:p>
      <w:pPr>
        <w:pStyle w:val="ListParagraph"/>
        <w:numPr>
          <w:ilvl w:val="1"/>
          <w:numId w:val="80"/>
        </w:numPr>
        <w:tabs>
          <w:tab w:pos="2092" w:val="left" w:leader="none"/>
          <w:tab w:pos="2093" w:val="left" w:leader="none"/>
          <w:tab w:pos="2837" w:val="left" w:leader="none"/>
        </w:tabs>
        <w:spacing w:line="276" w:lineRule="exact" w:before="0" w:after="0"/>
        <w:ind w:left="2093" w:right="0" w:hanging="490"/>
        <w:jc w:val="left"/>
        <w:rPr>
          <w:sz w:val="24"/>
        </w:rPr>
      </w:pPr>
      <w:r>
        <w:rPr>
          <w:sz w:val="24"/>
        </w:rPr>
        <w:t>Lệnh</w:t>
        <w:tab/>
        <w:t>SET_TIMER_X()</w:t>
      </w:r>
    </w:p>
    <w:p>
      <w:pPr>
        <w:pStyle w:val="ListParagraph"/>
        <w:numPr>
          <w:ilvl w:val="1"/>
          <w:numId w:val="80"/>
        </w:numPr>
        <w:tabs>
          <w:tab w:pos="2092" w:val="left" w:leader="none"/>
          <w:tab w:pos="2093" w:val="left" w:leader="none"/>
          <w:tab w:pos="2837" w:val="left" w:leader="none"/>
        </w:tabs>
        <w:spacing w:line="276" w:lineRule="exact" w:before="0" w:after="0"/>
        <w:ind w:left="2093" w:right="0" w:hanging="490"/>
        <w:jc w:val="left"/>
        <w:rPr>
          <w:sz w:val="24"/>
        </w:rPr>
      </w:pPr>
      <w:r>
        <w:rPr>
          <w:sz w:val="24"/>
        </w:rPr>
        <w:t>Lệnh</w:t>
        <w:tab/>
        <w:t>SETUP_COUNTERS()</w:t>
      </w:r>
    </w:p>
    <w:p>
      <w:pPr>
        <w:pStyle w:val="ListParagraph"/>
        <w:numPr>
          <w:ilvl w:val="1"/>
          <w:numId w:val="80"/>
        </w:numPr>
        <w:tabs>
          <w:tab w:pos="2092" w:val="left" w:leader="none"/>
          <w:tab w:pos="2093" w:val="left" w:leader="none"/>
          <w:tab w:pos="2837" w:val="left" w:leader="none"/>
        </w:tabs>
        <w:spacing w:line="276" w:lineRule="exact" w:before="0" w:after="0"/>
        <w:ind w:left="2093" w:right="0" w:hanging="490"/>
        <w:jc w:val="left"/>
        <w:rPr>
          <w:sz w:val="24"/>
        </w:rPr>
      </w:pPr>
      <w:r>
        <w:rPr>
          <w:sz w:val="24"/>
        </w:rPr>
        <w:t>Lệnh</w:t>
        <w:tab/>
        <w:t>SETUP_WDT()</w:t>
      </w:r>
    </w:p>
    <w:p>
      <w:pPr>
        <w:pStyle w:val="ListParagraph"/>
        <w:numPr>
          <w:ilvl w:val="1"/>
          <w:numId w:val="80"/>
        </w:numPr>
        <w:tabs>
          <w:tab w:pos="2092" w:val="left" w:leader="none"/>
          <w:tab w:pos="2093" w:val="left" w:leader="none"/>
          <w:tab w:pos="2837" w:val="left" w:leader="none"/>
        </w:tabs>
        <w:spacing w:line="276" w:lineRule="exact" w:before="0" w:after="0"/>
        <w:ind w:left="2093" w:right="0" w:hanging="490"/>
        <w:jc w:val="left"/>
        <w:rPr>
          <w:sz w:val="24"/>
        </w:rPr>
      </w:pPr>
      <w:r>
        <w:rPr>
          <w:sz w:val="24"/>
        </w:rPr>
        <w:t>Lệnh</w:t>
        <w:tab/>
        <w:t>RESTART_WDT()</w:t>
      </w:r>
    </w:p>
    <w:p>
      <w:pPr>
        <w:pStyle w:val="ListParagraph"/>
        <w:numPr>
          <w:ilvl w:val="1"/>
          <w:numId w:val="80"/>
        </w:numPr>
        <w:tabs>
          <w:tab w:pos="2092" w:val="left" w:leader="none"/>
          <w:tab w:pos="2093" w:val="left" w:leader="none"/>
          <w:tab w:pos="2837" w:val="left" w:leader="none"/>
        </w:tabs>
        <w:spacing w:line="287" w:lineRule="exact" w:before="0" w:after="0"/>
        <w:ind w:left="2093" w:right="0" w:hanging="490"/>
        <w:jc w:val="left"/>
        <w:rPr>
          <w:sz w:val="24"/>
        </w:rPr>
      </w:pPr>
      <w:r>
        <w:rPr>
          <w:sz w:val="24"/>
        </w:rPr>
        <w:t>Lệnh</w:t>
        <w:tab/>
        <w:t>GET_TIMER_X()</w:t>
      </w:r>
    </w:p>
    <w:p>
      <w:pPr>
        <w:pStyle w:val="Heading4"/>
        <w:numPr>
          <w:ilvl w:val="0"/>
          <w:numId w:val="84"/>
        </w:numPr>
        <w:tabs>
          <w:tab w:pos="1526" w:val="left" w:leader="none"/>
          <w:tab w:pos="1527" w:val="left" w:leader="none"/>
          <w:tab w:pos="10630" w:val="left" w:leader="none"/>
        </w:tabs>
        <w:spacing w:line="240" w:lineRule="auto" w:before="102" w:after="0"/>
        <w:ind w:left="1526" w:right="0" w:hanging="597"/>
        <w:jc w:val="left"/>
      </w:pPr>
      <w:r>
        <w:rPr>
          <w:shd w:fill="FFFF99" w:color="auto" w:val="clear"/>
        </w:rPr>
        <w:t>LỆNH</w:t>
      </w:r>
      <w:r>
        <w:rPr>
          <w:spacing w:val="-14"/>
          <w:shd w:fill="FFFF99" w:color="auto" w:val="clear"/>
        </w:rPr>
        <w:t> </w:t>
      </w:r>
      <w:r>
        <w:rPr>
          <w:shd w:fill="FFFF99" w:color="auto" w:val="clear"/>
        </w:rPr>
        <w:t>SETUP_TIMER_0(MODE)</w:t>
        <w:tab/>
      </w:r>
    </w:p>
    <w:p>
      <w:pPr>
        <w:pStyle w:val="BodyText"/>
        <w:spacing w:before="8"/>
        <w:rPr>
          <w:b/>
          <w:sz w:val="20"/>
        </w:rPr>
      </w:pPr>
    </w:p>
    <w:p>
      <w:pPr>
        <w:pStyle w:val="BodyText"/>
        <w:tabs>
          <w:tab w:pos="2116" w:val="left" w:leader="none"/>
        </w:tabs>
        <w:ind w:left="676"/>
      </w:pPr>
      <w:r>
        <w:rPr/>
        <w:t>Cú</w:t>
      </w:r>
      <w:r>
        <w:rPr>
          <w:spacing w:val="-1"/>
        </w:rPr>
        <w:t> </w:t>
      </w:r>
      <w:r>
        <w:rPr/>
        <w:t>pháp:</w:t>
        <w:tab/>
        <w:t>setup_timer_0(</w:t>
      </w:r>
      <w:r>
        <w:rPr>
          <w:b/>
          <w:i/>
        </w:rPr>
        <w:t>mode</w:t>
      </w:r>
      <w:r>
        <w:rPr/>
        <w:t>)</w:t>
      </w:r>
    </w:p>
    <w:p>
      <w:pPr>
        <w:pStyle w:val="BodyText"/>
        <w:tabs>
          <w:tab w:pos="2092" w:val="left" w:leader="none"/>
        </w:tabs>
        <w:spacing w:before="118"/>
        <w:ind w:left="676"/>
      </w:pPr>
      <w:r>
        <w:rPr/>
        <w:t>Thông số:</w:t>
        <w:tab/>
      </w:r>
      <w:r>
        <w:rPr>
          <w:b/>
          <w:i/>
        </w:rPr>
        <w:t>mode </w:t>
      </w:r>
      <w:r>
        <w:rPr>
          <w:spacing w:val="-3"/>
        </w:rPr>
        <w:t>có </w:t>
      </w:r>
      <w:r>
        <w:rPr/>
        <w:t>thể </w:t>
      </w:r>
      <w:r>
        <w:rPr>
          <w:spacing w:val="-5"/>
        </w:rPr>
        <w:t>là </w:t>
      </w:r>
      <w:r>
        <w:rPr/>
        <w:t>1 hoặc 2 </w:t>
      </w:r>
      <w:r>
        <w:rPr>
          <w:spacing w:val="-3"/>
        </w:rPr>
        <w:t>hằng </w:t>
      </w:r>
      <w:r>
        <w:rPr/>
        <w:t>số định nghĩa trong file device.h. Các thông số</w:t>
      </w:r>
      <w:r>
        <w:rPr>
          <w:spacing w:val="31"/>
        </w:rPr>
        <w:t> </w:t>
      </w:r>
      <w:r>
        <w:rPr/>
        <w:t>gồm</w:t>
      </w:r>
    </w:p>
    <w:p>
      <w:pPr>
        <w:pStyle w:val="BodyText"/>
        <w:spacing w:before="122"/>
        <w:ind w:left="2093"/>
      </w:pPr>
      <w:r>
        <w:rPr/>
        <w:t>RTCC_INTERNAL, RTCC_EXT_L_TO_H hoặc RTCC_EXT_H_TO_L</w:t>
      </w:r>
    </w:p>
    <w:p>
      <w:pPr>
        <w:pStyle w:val="BodyText"/>
        <w:tabs>
          <w:tab w:pos="3791" w:val="left" w:leader="none"/>
          <w:tab w:pos="5489" w:val="left" w:leader="none"/>
          <w:tab w:pos="7183" w:val="left" w:leader="none"/>
          <w:tab w:pos="9001" w:val="left" w:leader="none"/>
        </w:tabs>
        <w:spacing w:line="242" w:lineRule="auto" w:before="118"/>
        <w:ind w:left="2093" w:right="574"/>
      </w:pPr>
      <w:r>
        <w:rPr/>
        <w:t>RTCC_DIV_2,</w:t>
        <w:tab/>
        <w:t>RTCC_DIV_4,</w:t>
        <w:tab/>
        <w:t>RTCC_DIV_8,</w:t>
        <w:tab/>
        <w:t>RTCC_DIV_16,</w:t>
        <w:tab/>
      </w:r>
      <w:r>
        <w:rPr>
          <w:spacing w:val="-3"/>
        </w:rPr>
        <w:t>RTCC_DIV_32, </w:t>
      </w:r>
      <w:r>
        <w:rPr/>
        <w:t>RTCC_DIV_64, RTCC_DIV_128,</w:t>
      </w:r>
      <w:r>
        <w:rPr>
          <w:spacing w:val="5"/>
        </w:rPr>
        <w:t> </w:t>
      </w:r>
      <w:r>
        <w:rPr/>
        <w:t>RTCC_DIV_256.</w:t>
      </w:r>
    </w:p>
    <w:p>
      <w:pPr>
        <w:spacing w:after="0" w:line="242" w:lineRule="auto"/>
        <w:sectPr>
          <w:type w:val="continuous"/>
          <w:pgSz w:w="11910" w:h="16840"/>
          <w:pgMar w:top="520" w:bottom="280" w:left="740" w:right="0"/>
        </w:sectPr>
      </w:pPr>
    </w:p>
    <w:p>
      <w:pPr>
        <w:pStyle w:val="BodyText"/>
        <w:spacing w:line="268" w:lineRule="exact"/>
        <w:ind w:left="2093"/>
      </w:pPr>
      <w:r>
        <w:rPr/>
        <w:t>Các hằng số từ nhiều nhóm khác nhau thì có thể or với nhau.</w:t>
      </w:r>
    </w:p>
    <w:p>
      <w:pPr>
        <w:pStyle w:val="BodyText"/>
        <w:tabs>
          <w:tab w:pos="2092" w:val="left" w:leader="none"/>
        </w:tabs>
        <w:spacing w:before="122"/>
        <w:ind w:left="676"/>
      </w:pPr>
      <w:r>
        <w:rPr/>
        <w:t>Chức</w:t>
      </w:r>
      <w:r>
        <w:rPr>
          <w:spacing w:val="-3"/>
        </w:rPr>
        <w:t> </w:t>
      </w:r>
      <w:r>
        <w:rPr/>
        <w:t>năng:</w:t>
        <w:tab/>
        <w:t>Định cấu hình cho</w:t>
      </w:r>
      <w:r>
        <w:rPr>
          <w:spacing w:val="7"/>
        </w:rPr>
        <w:t> </w:t>
      </w:r>
      <w:r>
        <w:rPr/>
        <w:t>TIMER0.</w:t>
      </w:r>
    </w:p>
    <w:p>
      <w:pPr>
        <w:pStyle w:val="BodyText"/>
        <w:tabs>
          <w:tab w:pos="2092" w:val="left" w:leader="none"/>
        </w:tabs>
        <w:spacing w:before="118"/>
        <w:ind w:left="676"/>
      </w:pPr>
      <w:r>
        <w:rPr/>
        <w:t>Có</w:t>
      </w:r>
      <w:r>
        <w:rPr>
          <w:spacing w:val="4"/>
        </w:rPr>
        <w:t> </w:t>
      </w:r>
      <w:r>
        <w:rPr>
          <w:spacing w:val="-3"/>
        </w:rPr>
        <w:t>hiệu</w:t>
      </w:r>
      <w:r>
        <w:rPr>
          <w:spacing w:val="4"/>
        </w:rPr>
        <w:t> </w:t>
      </w:r>
      <w:r>
        <w:rPr/>
        <w:t>lực:</w:t>
        <w:tab/>
        <w:t>cho tất cả các vi điều khiển</w:t>
      </w:r>
      <w:r>
        <w:rPr>
          <w:spacing w:val="5"/>
        </w:rPr>
        <w:t> </w:t>
      </w:r>
      <w:r>
        <w:rPr/>
        <w:t>PIC.</w:t>
      </w:r>
    </w:p>
    <w:p>
      <w:pPr>
        <w:pStyle w:val="Heading4"/>
        <w:numPr>
          <w:ilvl w:val="0"/>
          <w:numId w:val="84"/>
        </w:numPr>
        <w:tabs>
          <w:tab w:pos="1526" w:val="left" w:leader="none"/>
          <w:tab w:pos="1527" w:val="left" w:leader="none"/>
          <w:tab w:pos="10630" w:val="left" w:leader="none"/>
        </w:tabs>
        <w:spacing w:line="240" w:lineRule="auto" w:before="127" w:after="0"/>
        <w:ind w:left="1526" w:right="0" w:hanging="597"/>
        <w:jc w:val="left"/>
      </w:pPr>
      <w:r>
        <w:rPr>
          <w:shd w:fill="FFFF99" w:color="auto" w:val="clear"/>
        </w:rPr>
        <w:t>LỆNH</w:t>
      </w:r>
      <w:r>
        <w:rPr>
          <w:spacing w:val="-14"/>
          <w:shd w:fill="FFFF99" w:color="auto" w:val="clear"/>
        </w:rPr>
        <w:t> </w:t>
      </w:r>
      <w:r>
        <w:rPr>
          <w:shd w:fill="FFFF99" w:color="auto" w:val="clear"/>
        </w:rPr>
        <w:t>SETUP_TIMER_1(MODE)</w:t>
        <w:tab/>
      </w:r>
    </w:p>
    <w:p>
      <w:pPr>
        <w:pStyle w:val="BodyText"/>
        <w:tabs>
          <w:tab w:pos="2116" w:val="left" w:leader="none"/>
        </w:tabs>
        <w:spacing w:before="233"/>
        <w:ind w:left="676"/>
      </w:pPr>
      <w:r>
        <w:rPr/>
        <w:t>Cú</w:t>
      </w:r>
      <w:r>
        <w:rPr>
          <w:spacing w:val="-1"/>
        </w:rPr>
        <w:t> </w:t>
      </w:r>
      <w:r>
        <w:rPr/>
        <w:t>pháp:</w:t>
        <w:tab/>
        <w:t>setup_timer_1(</w:t>
      </w:r>
      <w:r>
        <w:rPr>
          <w:b/>
          <w:i/>
        </w:rPr>
        <w:t>mode</w:t>
      </w:r>
      <w:r>
        <w:rPr/>
        <w:t>)</w:t>
      </w:r>
    </w:p>
    <w:p>
      <w:pPr>
        <w:pStyle w:val="BodyText"/>
        <w:tabs>
          <w:tab w:pos="2092" w:val="left" w:leader="none"/>
        </w:tabs>
        <w:spacing w:line="343" w:lineRule="auto" w:before="123"/>
        <w:ind w:left="2093" w:right="986" w:hanging="1417"/>
      </w:pPr>
      <w:r>
        <w:rPr/>
        <w:t>Thông số:</w:t>
        <w:tab/>
      </w:r>
      <w:r>
        <w:rPr>
          <w:b/>
          <w:i/>
        </w:rPr>
        <w:t>mode </w:t>
      </w:r>
      <w:r>
        <w:rPr>
          <w:spacing w:val="-3"/>
        </w:rPr>
        <w:t>có </w:t>
      </w:r>
      <w:r>
        <w:rPr/>
        <w:t>thể </w:t>
      </w:r>
      <w:r>
        <w:rPr>
          <w:spacing w:val="-5"/>
        </w:rPr>
        <w:t>là </w:t>
      </w:r>
      <w:r>
        <w:rPr/>
        <w:t>1 hoặc 2 </w:t>
      </w:r>
      <w:r>
        <w:rPr>
          <w:spacing w:val="-3"/>
        </w:rPr>
        <w:t>hằng </w:t>
      </w:r>
      <w:r>
        <w:rPr/>
        <w:t>số định nghĩa trong file device.h. Các thông số gồm T1_DISABLED, T1_INTERNAL, T1_EXTERNAL, T1_EXTERNAL_SYNC TC_CLK_OUT, T1_DIV_BY_1, T1_DIV_BY_2, T1_DIV_BY_4,</w:t>
      </w:r>
      <w:r>
        <w:rPr>
          <w:spacing w:val="-14"/>
        </w:rPr>
        <w:t> </w:t>
      </w:r>
      <w:r>
        <w:rPr/>
        <w:t>T1_DIV_BY_8.</w:t>
      </w:r>
    </w:p>
    <w:p>
      <w:pPr>
        <w:pStyle w:val="BodyText"/>
        <w:spacing w:before="2"/>
        <w:ind w:left="2093"/>
      </w:pPr>
      <w:r>
        <w:rPr/>
        <w:t>Các hằng số từ nhiều nhóm khác nhau thì có thể or với nhau.</w:t>
      </w:r>
    </w:p>
    <w:p>
      <w:pPr>
        <w:pStyle w:val="BodyText"/>
        <w:tabs>
          <w:tab w:pos="2092" w:val="left" w:leader="none"/>
        </w:tabs>
        <w:spacing w:before="122"/>
        <w:ind w:left="676"/>
      </w:pPr>
      <w:r>
        <w:rPr/>
        <w:t>Chức</w:t>
      </w:r>
      <w:r>
        <w:rPr>
          <w:spacing w:val="-3"/>
        </w:rPr>
        <w:t> </w:t>
      </w:r>
      <w:r>
        <w:rPr/>
        <w:t>năng:</w:t>
        <w:tab/>
        <w:t>Khởi tạo cho</w:t>
      </w:r>
      <w:r>
        <w:rPr>
          <w:spacing w:val="1"/>
        </w:rPr>
        <w:t> </w:t>
      </w:r>
      <w:r>
        <w:rPr/>
        <w:t>TIMER1.</w:t>
      </w:r>
    </w:p>
    <w:p>
      <w:pPr>
        <w:pStyle w:val="BodyText"/>
        <w:spacing w:line="242" w:lineRule="auto" w:before="118"/>
        <w:ind w:left="2093" w:right="668"/>
      </w:pPr>
      <w:r>
        <w:rPr/>
        <w:t>Với tần số thạch anh là 20MHz và khởi tạo T1_DIV_BY_8 thì timer sẽ tăng giá trị sau mỗi khoảng thời gian 1.6µs. Timer sẽ tràn sau 104.8576 ms.</w:t>
      </w:r>
    </w:p>
    <w:p>
      <w:pPr>
        <w:pStyle w:val="BodyText"/>
        <w:tabs>
          <w:tab w:pos="2092" w:val="left" w:leader="none"/>
        </w:tabs>
        <w:spacing w:before="114"/>
        <w:ind w:left="676"/>
      </w:pPr>
      <w:r>
        <w:rPr/>
        <w:t>Có</w:t>
      </w:r>
      <w:r>
        <w:rPr>
          <w:spacing w:val="4"/>
        </w:rPr>
        <w:t> </w:t>
      </w:r>
      <w:r>
        <w:rPr>
          <w:spacing w:val="-3"/>
        </w:rPr>
        <w:t>hiệu</w:t>
      </w:r>
      <w:r>
        <w:rPr>
          <w:spacing w:val="4"/>
        </w:rPr>
        <w:t> </w:t>
      </w:r>
      <w:r>
        <w:rPr/>
        <w:t>lực:</w:t>
        <w:tab/>
      </w:r>
      <w:r>
        <w:rPr>
          <w:spacing w:val="-3"/>
        </w:rPr>
        <w:t>Cho </w:t>
      </w:r>
      <w:r>
        <w:rPr/>
        <w:t>tất cả các vi điều khiển PIC có timer</w:t>
      </w:r>
      <w:r>
        <w:rPr>
          <w:spacing w:val="8"/>
        </w:rPr>
        <w:t> </w:t>
      </w:r>
      <w:r>
        <w:rPr/>
        <w:t>1.</w:t>
      </w:r>
    </w:p>
    <w:p>
      <w:pPr>
        <w:pStyle w:val="Heading4"/>
        <w:numPr>
          <w:ilvl w:val="0"/>
          <w:numId w:val="84"/>
        </w:numPr>
        <w:tabs>
          <w:tab w:pos="1526" w:val="left" w:leader="none"/>
          <w:tab w:pos="1527" w:val="left" w:leader="none"/>
          <w:tab w:pos="10630" w:val="left" w:leader="none"/>
        </w:tabs>
        <w:spacing w:line="240" w:lineRule="auto" w:before="128" w:after="0"/>
        <w:ind w:left="1526" w:right="0" w:hanging="597"/>
        <w:jc w:val="left"/>
      </w:pPr>
      <w:r>
        <w:rPr>
          <w:shd w:fill="FFFF99" w:color="auto" w:val="clear"/>
        </w:rPr>
        <w:t>LỆNH</w:t>
      </w:r>
      <w:r>
        <w:rPr>
          <w:spacing w:val="-14"/>
          <w:shd w:fill="FFFF99" w:color="auto" w:val="clear"/>
        </w:rPr>
        <w:t> </w:t>
      </w:r>
      <w:r>
        <w:rPr>
          <w:shd w:fill="FFFF99" w:color="auto" w:val="clear"/>
        </w:rPr>
        <w:t>SETUP_TIMER_2(MODE)</w:t>
        <w:tab/>
      </w:r>
    </w:p>
    <w:p>
      <w:pPr>
        <w:tabs>
          <w:tab w:pos="2116" w:val="left" w:leader="none"/>
        </w:tabs>
        <w:spacing w:before="233"/>
        <w:ind w:left="676" w:right="0" w:firstLine="0"/>
        <w:jc w:val="left"/>
        <w:rPr>
          <w:sz w:val="24"/>
        </w:rPr>
      </w:pPr>
      <w:r>
        <w:rPr>
          <w:sz w:val="24"/>
        </w:rPr>
        <w:t>Cú</w:t>
      </w:r>
      <w:r>
        <w:rPr>
          <w:spacing w:val="-1"/>
          <w:sz w:val="24"/>
        </w:rPr>
        <w:t> </w:t>
      </w:r>
      <w:r>
        <w:rPr>
          <w:sz w:val="24"/>
        </w:rPr>
        <w:t>pháp:</w:t>
        <w:tab/>
        <w:t>setup_timer_2(</w:t>
      </w:r>
      <w:r>
        <w:rPr>
          <w:b/>
          <w:i/>
          <w:sz w:val="24"/>
        </w:rPr>
        <w:t>mode, period,</w:t>
      </w:r>
      <w:r>
        <w:rPr>
          <w:b/>
          <w:i/>
          <w:spacing w:val="4"/>
          <w:sz w:val="24"/>
        </w:rPr>
        <w:t> </w:t>
      </w:r>
      <w:r>
        <w:rPr>
          <w:b/>
          <w:i/>
          <w:sz w:val="24"/>
        </w:rPr>
        <w:t>postscale</w:t>
      </w:r>
      <w:r>
        <w:rPr>
          <w:sz w:val="24"/>
        </w:rPr>
        <w:t>)</w:t>
      </w:r>
    </w:p>
    <w:p>
      <w:pPr>
        <w:pStyle w:val="BodyText"/>
        <w:tabs>
          <w:tab w:pos="2092" w:val="left" w:leader="none"/>
        </w:tabs>
        <w:spacing w:line="237" w:lineRule="auto" w:before="125"/>
        <w:ind w:left="2093" w:right="581" w:hanging="1417"/>
      </w:pPr>
      <w:r>
        <w:rPr/>
        <w:t>Thông số:</w:t>
        <w:tab/>
      </w:r>
      <w:r>
        <w:rPr>
          <w:b/>
          <w:i/>
        </w:rPr>
        <w:t>mode </w:t>
      </w:r>
      <w:r>
        <w:rPr>
          <w:spacing w:val="-3"/>
        </w:rPr>
        <w:t>có </w:t>
      </w:r>
      <w:r>
        <w:rPr/>
        <w:t>thể </w:t>
      </w:r>
      <w:r>
        <w:rPr>
          <w:spacing w:val="-5"/>
        </w:rPr>
        <w:t>là </w:t>
      </w:r>
      <w:r>
        <w:rPr/>
        <w:t>1 trong các thông số: T2_DISABLED, T2_DIV_BY_1, T2_DIV_BY_4, T2_DIV_BY_16</w:t>
      </w:r>
    </w:p>
    <w:p>
      <w:pPr>
        <w:pStyle w:val="BodyText"/>
        <w:spacing w:line="237" w:lineRule="auto" w:before="126"/>
        <w:ind w:left="2093" w:right="491"/>
      </w:pPr>
      <w:r>
        <w:rPr>
          <w:b/>
          <w:i/>
        </w:rPr>
        <w:t>Period </w:t>
      </w:r>
      <w:r>
        <w:rPr/>
        <w:t>là số nguyên có giá trị từ 0 đến 255 dùng để xác định khi nào timer2 bị reset hay giá này trị dùng để nạp cho thanh ghi PR2.</w:t>
      </w:r>
    </w:p>
    <w:p>
      <w:pPr>
        <w:pStyle w:val="BodyText"/>
        <w:spacing w:line="237" w:lineRule="auto" w:before="125"/>
        <w:ind w:left="2093" w:right="668"/>
      </w:pPr>
      <w:r>
        <w:rPr>
          <w:b/>
          <w:i/>
        </w:rPr>
        <w:t>postscale </w:t>
      </w:r>
      <w:r>
        <w:rPr/>
        <w:t>là số nguyên có giá trị từ 1 đến 16 dùng để xác định timer tràn bao nhiêu lần trước khi phát sinh tín hiệu ngắt – chọn tỉ lệ chia của bộ chia sau.</w:t>
      </w:r>
    </w:p>
    <w:p>
      <w:pPr>
        <w:pStyle w:val="BodyText"/>
        <w:tabs>
          <w:tab w:pos="2092" w:val="left" w:leader="none"/>
        </w:tabs>
        <w:spacing w:before="124"/>
        <w:ind w:left="676"/>
      </w:pPr>
      <w:r>
        <w:rPr/>
        <w:t>Chức</w:t>
      </w:r>
      <w:r>
        <w:rPr>
          <w:spacing w:val="-3"/>
        </w:rPr>
        <w:t> </w:t>
      </w:r>
      <w:r>
        <w:rPr/>
        <w:t>năng:</w:t>
        <w:tab/>
        <w:t>khởi tạo cho</w:t>
      </w:r>
      <w:r>
        <w:rPr>
          <w:spacing w:val="5"/>
        </w:rPr>
        <w:t> </w:t>
      </w:r>
      <w:r>
        <w:rPr/>
        <w:t>TIMER2.</w:t>
      </w:r>
    </w:p>
    <w:p>
      <w:pPr>
        <w:pStyle w:val="BodyText"/>
        <w:spacing w:before="118"/>
        <w:ind w:left="2093"/>
      </w:pPr>
      <w:r>
        <w:rPr/>
        <w:t>Mode chỉ định kiểu bộ chia của timer từ tần số của mạch dao động.</w:t>
      </w:r>
    </w:p>
    <w:p>
      <w:pPr>
        <w:pStyle w:val="BodyText"/>
        <w:spacing w:line="343" w:lineRule="auto" w:before="122"/>
        <w:ind w:left="2093" w:right="668"/>
      </w:pPr>
      <w:r>
        <w:rPr/>
        <w:t>Giá trị của timer có thể đọc hoặc ghi dùng lệnh GET_TIMER2() và SET_TIMER2(). TIMER2 là timer 8 bit.</w:t>
      </w:r>
    </w:p>
    <w:p>
      <w:pPr>
        <w:pStyle w:val="BodyText"/>
        <w:tabs>
          <w:tab w:pos="2092" w:val="left" w:leader="none"/>
        </w:tabs>
        <w:spacing w:before="3"/>
        <w:ind w:left="676"/>
      </w:pPr>
      <w:r>
        <w:rPr/>
        <w:t>Có</w:t>
      </w:r>
      <w:r>
        <w:rPr>
          <w:spacing w:val="4"/>
        </w:rPr>
        <w:t> </w:t>
      </w:r>
      <w:r>
        <w:rPr>
          <w:spacing w:val="-3"/>
        </w:rPr>
        <w:t>hiệu</w:t>
      </w:r>
      <w:r>
        <w:rPr>
          <w:spacing w:val="4"/>
        </w:rPr>
        <w:t> </w:t>
      </w:r>
      <w:r>
        <w:rPr/>
        <w:t>lực:</w:t>
        <w:tab/>
        <w:t>cho tất cả các vi điều khiển PIC có </w:t>
      </w:r>
      <w:r>
        <w:rPr>
          <w:spacing w:val="-3"/>
        </w:rPr>
        <w:t>timer</w:t>
      </w:r>
      <w:r>
        <w:rPr>
          <w:spacing w:val="6"/>
        </w:rPr>
        <w:t> </w:t>
      </w:r>
      <w:r>
        <w:rPr/>
        <w:t>2.</w:t>
      </w:r>
    </w:p>
    <w:p>
      <w:pPr>
        <w:pStyle w:val="Heading4"/>
        <w:numPr>
          <w:ilvl w:val="0"/>
          <w:numId w:val="84"/>
        </w:numPr>
        <w:tabs>
          <w:tab w:pos="1526" w:val="left" w:leader="none"/>
          <w:tab w:pos="1527" w:val="left" w:leader="none"/>
          <w:tab w:pos="10630" w:val="left" w:leader="none"/>
        </w:tabs>
        <w:spacing w:line="240" w:lineRule="auto" w:before="123" w:after="0"/>
        <w:ind w:left="1526" w:right="0" w:hanging="597"/>
        <w:jc w:val="left"/>
      </w:pPr>
      <w:r>
        <w:rPr>
          <w:shd w:fill="FFFF99" w:color="auto" w:val="clear"/>
        </w:rPr>
        <w:t>LỆNH</w:t>
      </w:r>
      <w:r>
        <w:rPr>
          <w:spacing w:val="-13"/>
          <w:shd w:fill="FFFF99" w:color="auto" w:val="clear"/>
        </w:rPr>
        <w:t> </w:t>
      </w:r>
      <w:r>
        <w:rPr>
          <w:shd w:fill="FFFF99" w:color="auto" w:val="clear"/>
        </w:rPr>
        <w:t>SET_TIMERx(value)</w:t>
        <w:tab/>
      </w:r>
    </w:p>
    <w:p>
      <w:pPr>
        <w:pStyle w:val="BodyText"/>
        <w:spacing w:before="7"/>
        <w:rPr>
          <w:b/>
          <w:sz w:val="20"/>
        </w:rPr>
      </w:pPr>
    </w:p>
    <w:p>
      <w:pPr>
        <w:pStyle w:val="BodyText"/>
        <w:tabs>
          <w:tab w:pos="2116" w:val="left" w:leader="none"/>
          <w:tab w:pos="4277" w:val="left" w:leader="none"/>
        </w:tabs>
        <w:ind w:left="676"/>
      </w:pPr>
      <w:r>
        <w:rPr/>
        <w:t>Cú</w:t>
      </w:r>
      <w:r>
        <w:rPr>
          <w:spacing w:val="-1"/>
        </w:rPr>
        <w:t> </w:t>
      </w:r>
      <w:r>
        <w:rPr/>
        <w:t>pháp:</w:t>
        <w:tab/>
        <w:t>set_timerX(</w:t>
      </w:r>
      <w:r>
        <w:rPr>
          <w:b/>
          <w:i/>
        </w:rPr>
        <w:t>value</w:t>
      </w:r>
      <w:r>
        <w:rPr/>
        <w:t>)</w:t>
        <w:tab/>
        <w:t>; x </w:t>
      </w:r>
      <w:r>
        <w:rPr>
          <w:spacing w:val="-3"/>
        </w:rPr>
        <w:t>là </w:t>
      </w:r>
      <w:r>
        <w:rPr/>
        <w:t>0, 1,</w:t>
      </w:r>
      <w:r>
        <w:rPr>
          <w:spacing w:val="6"/>
        </w:rPr>
        <w:t> </w:t>
      </w:r>
      <w:r>
        <w:rPr/>
        <w:t>2</w:t>
      </w:r>
    </w:p>
    <w:p>
      <w:pPr>
        <w:pStyle w:val="BodyText"/>
        <w:tabs>
          <w:tab w:pos="2092" w:val="left" w:leader="none"/>
        </w:tabs>
        <w:spacing w:line="345" w:lineRule="auto" w:before="118"/>
        <w:ind w:left="676" w:right="1615"/>
      </w:pPr>
      <w:r>
        <w:rPr/>
        <w:t>Thông số:</w:t>
        <w:tab/>
      </w:r>
      <w:r>
        <w:rPr>
          <w:b/>
          <w:i/>
        </w:rPr>
        <w:t>value </w:t>
      </w:r>
      <w:r>
        <w:rPr>
          <w:spacing w:val="-5"/>
        </w:rPr>
        <w:t>là </w:t>
      </w:r>
      <w:r>
        <w:rPr/>
        <w:t>hằng số nguyên 8 hoặc 16 </w:t>
      </w:r>
      <w:r>
        <w:rPr>
          <w:spacing w:val="-4"/>
        </w:rPr>
        <w:t>bit </w:t>
      </w:r>
      <w:r>
        <w:rPr/>
        <w:t>dùng để thiết </w:t>
      </w:r>
      <w:r>
        <w:rPr>
          <w:spacing w:val="-4"/>
        </w:rPr>
        <w:t>lập </w:t>
      </w:r>
      <w:r>
        <w:rPr/>
        <w:t>giá trị mới cho timer. Chức</w:t>
      </w:r>
      <w:r>
        <w:rPr>
          <w:spacing w:val="-3"/>
        </w:rPr>
        <w:t> </w:t>
      </w:r>
      <w:r>
        <w:rPr/>
        <w:t>năng:</w:t>
        <w:tab/>
        <w:t>thiết </w:t>
      </w:r>
      <w:r>
        <w:rPr>
          <w:spacing w:val="-4"/>
        </w:rPr>
        <w:t>lập </w:t>
      </w:r>
      <w:r>
        <w:rPr/>
        <w:t>giá trị bắt đầu cho</w:t>
      </w:r>
      <w:r>
        <w:rPr>
          <w:spacing w:val="17"/>
        </w:rPr>
        <w:t> </w:t>
      </w:r>
      <w:r>
        <w:rPr/>
        <w:t>TIMER.</w:t>
      </w:r>
    </w:p>
    <w:p>
      <w:pPr>
        <w:pStyle w:val="BodyText"/>
        <w:tabs>
          <w:tab w:pos="2092" w:val="left" w:leader="none"/>
        </w:tabs>
        <w:spacing w:line="274" w:lineRule="exact"/>
        <w:ind w:left="676"/>
      </w:pPr>
      <w:r>
        <w:rPr/>
        <w:t>Có</w:t>
      </w:r>
      <w:r>
        <w:rPr>
          <w:spacing w:val="4"/>
        </w:rPr>
        <w:t> </w:t>
      </w:r>
      <w:r>
        <w:rPr>
          <w:spacing w:val="-3"/>
        </w:rPr>
        <w:t>hiệu</w:t>
      </w:r>
      <w:r>
        <w:rPr>
          <w:spacing w:val="4"/>
        </w:rPr>
        <w:t> </w:t>
      </w:r>
      <w:r>
        <w:rPr/>
        <w:t>lực:</w:t>
        <w:tab/>
        <w:t>cho tất cả các vi điều khiển PIC có</w:t>
      </w:r>
      <w:r>
        <w:rPr>
          <w:spacing w:val="1"/>
        </w:rPr>
        <w:t> </w:t>
      </w:r>
      <w:r>
        <w:rPr/>
        <w:t>timer.</w:t>
      </w:r>
    </w:p>
    <w:p>
      <w:pPr>
        <w:pStyle w:val="Heading4"/>
        <w:numPr>
          <w:ilvl w:val="0"/>
          <w:numId w:val="84"/>
        </w:numPr>
        <w:tabs>
          <w:tab w:pos="1526" w:val="left" w:leader="none"/>
          <w:tab w:pos="1527" w:val="left" w:leader="none"/>
          <w:tab w:pos="10630" w:val="left" w:leader="none"/>
        </w:tabs>
        <w:spacing w:line="240" w:lineRule="auto" w:before="127" w:after="0"/>
        <w:ind w:left="1526" w:right="0" w:hanging="597"/>
        <w:jc w:val="left"/>
      </w:pPr>
      <w:r>
        <w:rPr>
          <w:shd w:fill="FFFF99" w:color="auto" w:val="clear"/>
        </w:rPr>
        <w:t>LỆNH</w:t>
      </w:r>
      <w:r>
        <w:rPr>
          <w:spacing w:val="-13"/>
          <w:shd w:fill="FFFF99" w:color="auto" w:val="clear"/>
        </w:rPr>
        <w:t> </w:t>
      </w:r>
      <w:r>
        <w:rPr>
          <w:shd w:fill="FFFF99" w:color="auto" w:val="clear"/>
        </w:rPr>
        <w:t>GET_TIMERx()</w:t>
        <w:tab/>
      </w:r>
    </w:p>
    <w:p>
      <w:pPr>
        <w:pStyle w:val="BodyText"/>
        <w:tabs>
          <w:tab w:pos="2092" w:val="left" w:leader="none"/>
        </w:tabs>
        <w:spacing w:line="345" w:lineRule="auto" w:before="233"/>
        <w:ind w:left="676" w:right="5786"/>
      </w:pPr>
      <w:r>
        <w:rPr/>
        <w:t>Cú</w:t>
      </w:r>
      <w:r>
        <w:rPr>
          <w:spacing w:val="-1"/>
        </w:rPr>
        <w:t> </w:t>
      </w:r>
      <w:r>
        <w:rPr/>
        <w:t>pháp:</w:t>
        <w:tab/>
        <w:t>value = get_timerX() ; x </w:t>
      </w:r>
      <w:r>
        <w:rPr>
          <w:spacing w:val="-3"/>
        </w:rPr>
        <w:t>là </w:t>
      </w:r>
      <w:r>
        <w:rPr/>
        <w:t>0, 1, 2 Thông số:</w:t>
        <w:tab/>
      </w:r>
      <w:r>
        <w:rPr>
          <w:b/>
          <w:i/>
        </w:rPr>
        <w:t>không</w:t>
      </w:r>
      <w:r>
        <w:rPr>
          <w:b/>
          <w:i/>
          <w:spacing w:val="2"/>
        </w:rPr>
        <w:t> </w:t>
      </w:r>
      <w:r>
        <w:rPr>
          <w:b/>
          <w:i/>
        </w:rPr>
        <w:t>có</w:t>
      </w:r>
      <w:r>
        <w:rPr/>
        <w:t>.</w:t>
      </w:r>
    </w:p>
    <w:p>
      <w:pPr>
        <w:pStyle w:val="BodyText"/>
        <w:tabs>
          <w:tab w:pos="2092" w:val="left" w:leader="none"/>
        </w:tabs>
        <w:spacing w:line="274" w:lineRule="exact"/>
        <w:ind w:left="676"/>
      </w:pPr>
      <w:r>
        <w:rPr/>
        <w:t>Chức</w:t>
      </w:r>
      <w:r>
        <w:rPr>
          <w:spacing w:val="-3"/>
        </w:rPr>
        <w:t> </w:t>
      </w:r>
      <w:r>
        <w:rPr/>
        <w:t>năng:</w:t>
        <w:tab/>
        <w:t>đọc </w:t>
      </w:r>
      <w:r>
        <w:rPr>
          <w:spacing w:val="-4"/>
        </w:rPr>
        <w:t>giá </w:t>
      </w:r>
      <w:r>
        <w:rPr/>
        <w:t>trị của</w:t>
      </w:r>
      <w:r>
        <w:rPr>
          <w:spacing w:val="1"/>
        </w:rPr>
        <w:t> </w:t>
      </w:r>
      <w:r>
        <w:rPr/>
        <w:t>TIMER/COUNTER.</w:t>
      </w:r>
    </w:p>
    <w:p>
      <w:pPr>
        <w:pStyle w:val="BodyText"/>
        <w:tabs>
          <w:tab w:pos="2092" w:val="left" w:leader="none"/>
        </w:tabs>
        <w:spacing w:before="123"/>
        <w:ind w:left="676"/>
      </w:pPr>
      <w:r>
        <w:rPr/>
        <w:t>Có</w:t>
      </w:r>
      <w:r>
        <w:rPr>
          <w:spacing w:val="4"/>
        </w:rPr>
        <w:t> </w:t>
      </w:r>
      <w:r>
        <w:rPr>
          <w:spacing w:val="-3"/>
        </w:rPr>
        <w:t>hiệu</w:t>
      </w:r>
      <w:r>
        <w:rPr>
          <w:spacing w:val="4"/>
        </w:rPr>
        <w:t> </w:t>
      </w:r>
      <w:r>
        <w:rPr/>
        <w:t>lực:</w:t>
        <w:tab/>
        <w:t>cho tất cả các vi điều khiển PIC có</w:t>
      </w:r>
      <w:r>
        <w:rPr>
          <w:spacing w:val="1"/>
        </w:rPr>
        <w:t> </w:t>
      </w:r>
      <w:r>
        <w:rPr/>
        <w:t>timer.</w:t>
      </w:r>
    </w:p>
    <w:p>
      <w:pPr>
        <w:pStyle w:val="Heading4"/>
        <w:numPr>
          <w:ilvl w:val="0"/>
          <w:numId w:val="84"/>
        </w:numPr>
        <w:tabs>
          <w:tab w:pos="1526" w:val="left" w:leader="none"/>
          <w:tab w:pos="1527" w:val="left" w:leader="none"/>
          <w:tab w:pos="10630" w:val="left" w:leader="none"/>
        </w:tabs>
        <w:spacing w:line="240" w:lineRule="auto" w:before="122" w:after="0"/>
        <w:ind w:left="1526" w:right="0" w:hanging="597"/>
        <w:jc w:val="left"/>
      </w:pPr>
      <w:r>
        <w:rPr>
          <w:shd w:fill="FFFF99" w:color="auto" w:val="clear"/>
        </w:rPr>
        <w:t>LỆNH</w:t>
      </w:r>
      <w:r>
        <w:rPr>
          <w:spacing w:val="-9"/>
          <w:shd w:fill="FFFF99" w:color="auto" w:val="clear"/>
        </w:rPr>
        <w:t> </w:t>
      </w:r>
      <w:r>
        <w:rPr>
          <w:shd w:fill="FFFF99" w:color="auto" w:val="clear"/>
        </w:rPr>
        <w:t>SETUP_WDT()</w:t>
        <w:tab/>
      </w:r>
    </w:p>
    <w:p>
      <w:pPr>
        <w:pStyle w:val="BodyText"/>
        <w:tabs>
          <w:tab w:pos="2174" w:val="left" w:leader="none"/>
        </w:tabs>
        <w:spacing w:before="132"/>
        <w:ind w:left="676"/>
      </w:pPr>
      <w:r>
        <w:rPr/>
        <w:t>Cú</w:t>
      </w:r>
      <w:r>
        <w:rPr>
          <w:spacing w:val="-1"/>
        </w:rPr>
        <w:t> </w:t>
      </w:r>
      <w:r>
        <w:rPr/>
        <w:t>pháp:</w:t>
        <w:tab/>
        <w:t>setup_wdt</w:t>
      </w:r>
      <w:r>
        <w:rPr>
          <w:spacing w:val="2"/>
        </w:rPr>
        <w:t> </w:t>
      </w:r>
      <w:r>
        <w:rPr/>
        <w:t>(</w:t>
      </w:r>
      <w:r>
        <w:rPr>
          <w:b/>
          <w:i/>
        </w:rPr>
        <w:t>mode</w:t>
      </w:r>
      <w:r>
        <w:rPr/>
        <w:t>)</w:t>
      </w:r>
    </w:p>
    <w:p>
      <w:pPr>
        <w:pStyle w:val="BodyText"/>
        <w:tabs>
          <w:tab w:pos="2174" w:val="left" w:leader="none"/>
        </w:tabs>
        <w:spacing w:before="27"/>
        <w:ind w:left="676"/>
      </w:pPr>
      <w:r>
        <w:rPr/>
        <w:t>Thông</w:t>
      </w:r>
      <w:r>
        <w:rPr>
          <w:spacing w:val="1"/>
        </w:rPr>
        <w:t> </w:t>
      </w:r>
      <w:r>
        <w:rPr/>
        <w:t>số:</w:t>
        <w:tab/>
        <w:t>For PCB/PCM parts: WDT_18MS, WDT_36MS,</w:t>
      </w:r>
      <w:r>
        <w:rPr>
          <w:spacing w:val="5"/>
        </w:rPr>
        <w:t> </w:t>
      </w:r>
      <w:r>
        <w:rPr/>
        <w:t>WDT_72MS,</w:t>
      </w:r>
    </w:p>
    <w:p>
      <w:pPr>
        <w:spacing w:after="0"/>
        <w:sectPr>
          <w:pgSz w:w="11910" w:h="16840"/>
          <w:pgMar w:header="283" w:footer="472" w:top="640" w:bottom="660" w:left="740" w:right="0"/>
        </w:sectPr>
      </w:pPr>
    </w:p>
    <w:p>
      <w:pPr>
        <w:pStyle w:val="BodyText"/>
        <w:spacing w:before="6"/>
        <w:ind w:left="2174"/>
      </w:pPr>
      <w:r>
        <w:rPr/>
        <w:t>WDT_144MS,WDT_288MS, WDT_576MS, WDT_1152MS, WDT_2304MS</w:t>
      </w:r>
    </w:p>
    <w:p>
      <w:pPr>
        <w:pStyle w:val="BodyText"/>
        <w:tabs>
          <w:tab w:pos="2174" w:val="left" w:leader="none"/>
        </w:tabs>
        <w:spacing w:line="292" w:lineRule="auto" w:before="3"/>
        <w:ind w:left="676" w:right="4850" w:firstLine="1498"/>
      </w:pPr>
      <w:r>
        <w:rPr/>
        <w:t>For PIC®18 parts: WDT_ON, </w:t>
      </w:r>
      <w:r>
        <w:rPr>
          <w:spacing w:val="-3"/>
        </w:rPr>
        <w:t>WDT_OFF </w:t>
      </w:r>
      <w:r>
        <w:rPr/>
        <w:t>Chức</w:t>
      </w:r>
      <w:r>
        <w:rPr>
          <w:spacing w:val="-2"/>
        </w:rPr>
        <w:t> </w:t>
      </w:r>
      <w:r>
        <w:rPr/>
        <w:t>năng:</w:t>
        <w:tab/>
        <w:t>Thiết </w:t>
      </w:r>
      <w:r>
        <w:rPr>
          <w:spacing w:val="-4"/>
        </w:rPr>
        <w:t>lập </w:t>
      </w:r>
      <w:r>
        <w:rPr/>
        <w:t>cho </w:t>
      </w:r>
      <w:r>
        <w:rPr>
          <w:spacing w:val="-3"/>
        </w:rPr>
        <w:t>bộ </w:t>
      </w:r>
      <w:r>
        <w:rPr/>
        <w:t>định thời</w:t>
      </w:r>
      <w:r>
        <w:rPr>
          <w:spacing w:val="19"/>
        </w:rPr>
        <w:t> </w:t>
      </w:r>
      <w:r>
        <w:rPr/>
        <w:t>watchdog.</w:t>
      </w:r>
    </w:p>
    <w:p>
      <w:pPr>
        <w:pStyle w:val="BodyText"/>
        <w:spacing w:line="212" w:lineRule="exact"/>
        <w:ind w:left="2174"/>
      </w:pPr>
      <w:r>
        <w:rPr/>
        <w:t>Bộ định thời watchdog được sử dụng để reset phần cứng nếu phần mềm lập trình bị sa</w:t>
      </w:r>
    </w:p>
    <w:p>
      <w:pPr>
        <w:pStyle w:val="BodyText"/>
        <w:spacing w:before="2"/>
        <w:ind w:left="2174" w:right="570"/>
        <w:jc w:val="both"/>
      </w:pPr>
      <w:r>
        <w:rPr/>
        <w:t>lầy ở những vòng lặp </w:t>
      </w:r>
      <w:r>
        <w:rPr>
          <w:spacing w:val="-3"/>
        </w:rPr>
        <w:t>vô </w:t>
      </w:r>
      <w:r>
        <w:rPr/>
        <w:t>tận hoặc một sự kiện nào </w:t>
      </w:r>
      <w:r>
        <w:rPr>
          <w:spacing w:val="-3"/>
        </w:rPr>
        <w:t>đó </w:t>
      </w:r>
      <w:r>
        <w:rPr/>
        <w:t>chờ chúng xảy ra nhưng chúng  lại không bao giờ xảy ra, để chấm dứt việc chờ </w:t>
      </w:r>
      <w:r>
        <w:rPr>
          <w:spacing w:val="2"/>
        </w:rPr>
        <w:t>đợi </w:t>
      </w:r>
      <w:r>
        <w:rPr/>
        <w:t>này thì </w:t>
      </w:r>
      <w:r>
        <w:rPr>
          <w:spacing w:val="2"/>
        </w:rPr>
        <w:t>ta </w:t>
      </w:r>
      <w:r>
        <w:rPr/>
        <w:t>phải sử dụng </w:t>
      </w:r>
      <w:r>
        <w:rPr>
          <w:spacing w:val="-3"/>
        </w:rPr>
        <w:t>bộ </w:t>
      </w:r>
      <w:r>
        <w:rPr/>
        <w:t>định </w:t>
      </w:r>
      <w:r>
        <w:rPr>
          <w:spacing w:val="3"/>
        </w:rPr>
        <w:t>thời </w:t>
      </w:r>
      <w:r>
        <w:rPr/>
        <w:t>watchdog.</w:t>
      </w:r>
    </w:p>
    <w:p>
      <w:pPr>
        <w:pStyle w:val="BodyText"/>
        <w:ind w:left="2174" w:right="561"/>
        <w:jc w:val="both"/>
      </w:pPr>
      <w:r>
        <w:rPr/>
        <w:t>Trước khi tiến hành vào vòng lặp thì ta phải cho phép bộ định thời watchdog đếm với khoảng thời gian lập trình trước và nếu sự kiện đó không xảy ra thì bộ định thời watchdog sẽ hết thời gian lập trình sẽ reset phần cứng thoát khỏi vòng lặp.</w:t>
      </w:r>
    </w:p>
    <w:p>
      <w:pPr>
        <w:pStyle w:val="BodyText"/>
        <w:tabs>
          <w:tab w:pos="2136" w:val="left" w:leader="none"/>
        </w:tabs>
        <w:spacing w:line="275" w:lineRule="exact" w:before="1"/>
        <w:ind w:left="196"/>
        <w:jc w:val="center"/>
      </w:pPr>
      <w:r>
        <w:rPr/>
        <w:t>PCB/PCM</w:t>
        <w:tab/>
        <w:t>PCH</w:t>
      </w:r>
    </w:p>
    <w:p>
      <w:pPr>
        <w:pStyle w:val="BodyText"/>
        <w:tabs>
          <w:tab w:pos="4479" w:val="left" w:leader="none"/>
          <w:tab w:pos="6419" w:val="left" w:leader="none"/>
        </w:tabs>
        <w:ind w:left="2174" w:right="3506"/>
      </w:pPr>
      <w:r>
        <w:rPr/>
        <w:t>Enable/Dis  </w:t>
      </w:r>
      <w:r>
        <w:rPr>
          <w:spacing w:val="3"/>
        </w:rPr>
        <w:t> </w:t>
      </w:r>
      <w:r>
        <w:rPr/>
        <w:t>ble</w:t>
        <w:tab/>
        <w:t>#fuses</w:t>
        <w:tab/>
        <w:t>setup_wdt() Ti   eo  </w:t>
      </w:r>
      <w:r>
        <w:rPr>
          <w:spacing w:val="7"/>
        </w:rPr>
        <w:t> </w:t>
      </w:r>
      <w:r>
        <w:rPr/>
        <w:t>t</w:t>
      </w:r>
      <w:r>
        <w:rPr>
          <w:spacing w:val="1"/>
        </w:rPr>
        <w:t> </w:t>
      </w:r>
      <w:r>
        <w:rPr/>
        <w:t>time</w:t>
        <w:tab/>
        <w:t>setup_wd  </w:t>
      </w:r>
      <w:r>
        <w:rPr>
          <w:spacing w:val="9"/>
        </w:rPr>
        <w:t> </w:t>
      </w:r>
      <w:r>
        <w:rPr/>
        <w:t>()</w:t>
        <w:tab/>
        <w:t>#f ses Restart</w:t>
        <w:tab/>
        <w:t>restart_wdt()</w:t>
        <w:tab/>
      </w:r>
      <w:r>
        <w:rPr>
          <w:spacing w:val="-1"/>
        </w:rPr>
        <w:t>restart_wdt()</w:t>
      </w:r>
    </w:p>
    <w:p>
      <w:pPr>
        <w:pStyle w:val="BodyText"/>
        <w:tabs>
          <w:tab w:pos="2174" w:val="left" w:leader="none"/>
        </w:tabs>
        <w:spacing w:before="31"/>
        <w:ind w:left="676"/>
      </w:pPr>
      <w:r>
        <w:rPr/>
        <w:t>Có</w:t>
      </w:r>
      <w:r>
        <w:rPr>
          <w:spacing w:val="4"/>
        </w:rPr>
        <w:t> </w:t>
      </w:r>
      <w:r>
        <w:rPr>
          <w:spacing w:val="-3"/>
        </w:rPr>
        <w:t>hiệu</w:t>
      </w:r>
      <w:r>
        <w:rPr>
          <w:spacing w:val="4"/>
        </w:rPr>
        <w:t> </w:t>
      </w:r>
      <w:r>
        <w:rPr/>
        <w:t>lực:</w:t>
        <w:tab/>
      </w:r>
      <w:r>
        <w:rPr>
          <w:spacing w:val="-3"/>
        </w:rPr>
        <w:t>Cho </w:t>
      </w:r>
      <w:r>
        <w:rPr/>
        <w:t>tất cả các thiết</w:t>
      </w:r>
      <w:r>
        <w:rPr>
          <w:spacing w:val="15"/>
        </w:rPr>
        <w:t> </w:t>
      </w:r>
      <w:r>
        <w:rPr/>
        <w:t>bị</w:t>
      </w:r>
    </w:p>
    <w:p>
      <w:pPr>
        <w:pStyle w:val="BodyText"/>
        <w:tabs>
          <w:tab w:pos="2174" w:val="left" w:leader="none"/>
        </w:tabs>
        <w:spacing w:before="31"/>
        <w:ind w:left="676"/>
      </w:pPr>
      <w:r>
        <w:rPr/>
        <w:t>Yêu cầu:</w:t>
        <w:tab/>
        <w:t>#fuses, hằng số được định nghĩa trong file</w:t>
      </w:r>
      <w:r>
        <w:rPr>
          <w:spacing w:val="19"/>
        </w:rPr>
        <w:t> </w:t>
      </w:r>
      <w:r>
        <w:rPr/>
        <w:t>devices.h</w:t>
      </w:r>
    </w:p>
    <w:p>
      <w:pPr>
        <w:pStyle w:val="BodyText"/>
        <w:rPr>
          <w:sz w:val="25"/>
        </w:rPr>
      </w:pPr>
      <w:r>
        <w:rPr/>
        <w:pict>
          <v:shape style="position:absolute;margin-left:66.504005pt;margin-top:16.365816pt;width:505.2pt;height:1.45pt;mso-position-horizontal-relative:page;mso-position-vertical-relative:paragraph;z-index:-15322112;mso-wrap-distance-left:0;mso-wrap-distance-right:0" coordorigin="1330,327" coordsize="10104,29" path="m11433,327l11433,327,1330,327,1330,342,1330,356,2823,356,2828,356,11428,356,11433,356,11433,327xe" filled="true" fillcolor="#d7ecff" stroked="false">
            <v:path arrowok="t"/>
            <v:fill type="solid"/>
            <w10:wrap type="topAndBottom"/>
          </v:shape>
        </w:pict>
      </w:r>
    </w:p>
    <w:p>
      <w:pPr>
        <w:pStyle w:val="Heading4"/>
        <w:numPr>
          <w:ilvl w:val="0"/>
          <w:numId w:val="84"/>
        </w:numPr>
        <w:tabs>
          <w:tab w:pos="1526" w:val="left" w:leader="none"/>
          <w:tab w:pos="1527" w:val="left" w:leader="none"/>
          <w:tab w:pos="10630" w:val="left" w:leader="none"/>
        </w:tabs>
        <w:spacing w:line="240" w:lineRule="auto" w:before="122" w:after="0"/>
        <w:ind w:left="1526" w:right="0" w:hanging="597"/>
        <w:jc w:val="left"/>
      </w:pPr>
      <w:r>
        <w:rPr>
          <w:shd w:fill="FFFF99" w:color="auto" w:val="clear"/>
        </w:rPr>
        <w:t>LỆNH</w:t>
      </w:r>
      <w:r>
        <w:rPr>
          <w:spacing w:val="-8"/>
          <w:shd w:fill="FFFF99" w:color="auto" w:val="clear"/>
        </w:rPr>
        <w:t> </w:t>
      </w:r>
      <w:r>
        <w:rPr>
          <w:shd w:fill="FFFF99" w:color="auto" w:val="clear"/>
        </w:rPr>
        <w:t>RESTART_WDT()</w:t>
        <w:tab/>
      </w:r>
    </w:p>
    <w:p>
      <w:pPr>
        <w:pStyle w:val="BodyText"/>
        <w:tabs>
          <w:tab w:pos="2193" w:val="left" w:leader="none"/>
        </w:tabs>
        <w:spacing w:before="127"/>
        <w:ind w:left="676"/>
        <w:jc w:val="both"/>
      </w:pPr>
      <w:r>
        <w:rPr/>
        <w:t>Cú</w:t>
      </w:r>
      <w:r>
        <w:rPr>
          <w:spacing w:val="-1"/>
        </w:rPr>
        <w:t> </w:t>
      </w:r>
      <w:r>
        <w:rPr/>
        <w:t>pháp:</w:t>
        <w:tab/>
        <w:t>restart_wdt()</w:t>
      </w:r>
    </w:p>
    <w:p>
      <w:pPr>
        <w:pStyle w:val="BodyText"/>
        <w:spacing w:before="31"/>
        <w:ind w:left="676"/>
        <w:jc w:val="both"/>
      </w:pPr>
      <w:r>
        <w:rPr/>
        <w:t>Thông số: Không có</w:t>
      </w:r>
    </w:p>
    <w:p>
      <w:pPr>
        <w:pStyle w:val="BodyText"/>
        <w:spacing w:before="60"/>
        <w:ind w:left="2193" w:right="1022" w:hanging="1518"/>
        <w:jc w:val="both"/>
      </w:pPr>
      <w:r>
        <w:rPr/>
        <w:t>Chức năng: Khởi tạo lại </w:t>
      </w:r>
      <w:r>
        <w:rPr>
          <w:spacing w:val="-3"/>
        </w:rPr>
        <w:t>bộ </w:t>
      </w:r>
      <w:r>
        <w:rPr/>
        <w:t>định thời watchdog. Nếu </w:t>
      </w:r>
      <w:r>
        <w:rPr>
          <w:spacing w:val="-3"/>
        </w:rPr>
        <w:t>bộ </w:t>
      </w:r>
      <w:r>
        <w:rPr/>
        <w:t>định thời watchdog được cho phép thì lệnh này sẽ khởi tạo </w:t>
      </w:r>
      <w:r>
        <w:rPr>
          <w:spacing w:val="-3"/>
        </w:rPr>
        <w:t>lại </w:t>
      </w:r>
      <w:r>
        <w:rPr/>
        <w:t>giá trị định thời để ngăn chặn không cho </w:t>
      </w:r>
      <w:r>
        <w:rPr>
          <w:spacing w:val="-3"/>
        </w:rPr>
        <w:t>bộ </w:t>
      </w:r>
      <w:r>
        <w:rPr/>
        <w:t>định thời reset CPU vì sự kiện chờ đợi đã xảy</w:t>
      </w:r>
      <w:r>
        <w:rPr>
          <w:spacing w:val="-15"/>
        </w:rPr>
        <w:t> </w:t>
      </w:r>
      <w:r>
        <w:rPr/>
        <w:t>ra.</w:t>
      </w:r>
    </w:p>
    <w:p>
      <w:pPr>
        <w:pStyle w:val="BodyText"/>
        <w:tabs>
          <w:tab w:pos="1593" w:val="left" w:leader="none"/>
        </w:tabs>
        <w:spacing w:line="275" w:lineRule="exact" w:before="3"/>
        <w:ind w:right="1424"/>
        <w:jc w:val="center"/>
      </w:pPr>
      <w:r>
        <w:rPr/>
        <w:t>PCB/PCM</w:t>
        <w:tab/>
        <w:t>PCH</w:t>
      </w:r>
    </w:p>
    <w:p>
      <w:pPr>
        <w:pStyle w:val="BodyText"/>
        <w:tabs>
          <w:tab w:pos="3841" w:val="left" w:leader="none"/>
          <w:tab w:pos="5435" w:val="left" w:leader="none"/>
          <w:tab w:pos="5627" w:val="left" w:leader="none"/>
        </w:tabs>
        <w:ind w:left="2193" w:right="4491"/>
      </w:pPr>
      <w:r>
        <w:rPr/>
        <w:t>Enable/Di </w:t>
      </w:r>
      <w:r>
        <w:rPr>
          <w:spacing w:val="58"/>
        </w:rPr>
        <w:t> </w:t>
      </w:r>
      <w:r>
        <w:rPr/>
        <w:t>able </w:t>
      </w:r>
      <w:r>
        <w:rPr>
          <w:spacing w:val="29"/>
        </w:rPr>
        <w:t> </w:t>
      </w:r>
      <w:r>
        <w:rPr/>
        <w:t>#fuses</w:t>
        <w:tab/>
        <w:t>setup_wdt() Tim  </w:t>
      </w:r>
      <w:r>
        <w:rPr>
          <w:spacing w:val="3"/>
        </w:rPr>
        <w:t> </w:t>
      </w:r>
      <w:r>
        <w:rPr/>
        <w:t>out</w:t>
      </w:r>
      <w:r>
        <w:rPr>
          <w:spacing w:val="3"/>
        </w:rPr>
        <w:t> </w:t>
      </w:r>
      <w:r>
        <w:rPr>
          <w:spacing w:val="-3"/>
        </w:rPr>
        <w:t>time</w:t>
        <w:tab/>
      </w:r>
      <w:r>
        <w:rPr/>
        <w:t>setup_  </w:t>
      </w:r>
      <w:r>
        <w:rPr>
          <w:spacing w:val="8"/>
        </w:rPr>
        <w:t> </w:t>
      </w:r>
      <w:r>
        <w:rPr/>
        <w:t>dt()</w:t>
        <w:tab/>
        <w:tab/>
        <w:t>fuses restart</w:t>
        <w:tab/>
        <w:t>restart_wdt()</w:t>
        <w:tab/>
      </w:r>
      <w:r>
        <w:rPr>
          <w:spacing w:val="-3"/>
        </w:rPr>
        <w:t>restart_wdt()</w:t>
      </w:r>
    </w:p>
    <w:p>
      <w:pPr>
        <w:pStyle w:val="BodyText"/>
        <w:tabs>
          <w:tab w:pos="2193" w:val="left" w:leader="none"/>
        </w:tabs>
        <w:spacing w:before="30"/>
        <w:ind w:left="676"/>
      </w:pPr>
      <w:r>
        <w:rPr/>
        <w:t>Có</w:t>
      </w:r>
      <w:r>
        <w:rPr>
          <w:spacing w:val="4"/>
        </w:rPr>
        <w:t> </w:t>
      </w:r>
      <w:r>
        <w:rPr>
          <w:spacing w:val="-3"/>
        </w:rPr>
        <w:t>hiệu</w:t>
      </w:r>
      <w:r>
        <w:rPr>
          <w:spacing w:val="4"/>
        </w:rPr>
        <w:t> </w:t>
      </w:r>
      <w:r>
        <w:rPr/>
        <w:t>lực:</w:t>
        <w:tab/>
      </w:r>
      <w:r>
        <w:rPr>
          <w:spacing w:val="-3"/>
        </w:rPr>
        <w:t>Cho </w:t>
      </w:r>
      <w:r>
        <w:rPr/>
        <w:t>tất cả các thiết</w:t>
      </w:r>
      <w:r>
        <w:rPr>
          <w:spacing w:val="15"/>
        </w:rPr>
        <w:t> </w:t>
      </w:r>
      <w:r>
        <w:rPr/>
        <w:t>bị</w:t>
      </w:r>
    </w:p>
    <w:p>
      <w:pPr>
        <w:pStyle w:val="BodyText"/>
        <w:tabs>
          <w:tab w:pos="2193" w:val="left" w:leader="none"/>
        </w:tabs>
        <w:spacing w:before="27"/>
        <w:ind w:left="676"/>
      </w:pPr>
      <w:r>
        <w:rPr/>
        <w:t>Yêu cầu:</w:t>
        <w:tab/>
        <w:t>#fuses, hằng số được định nghĩa trong file devices</w:t>
      </w:r>
      <w:r>
        <w:rPr>
          <w:spacing w:val="19"/>
        </w:rPr>
        <w:t> </w:t>
      </w:r>
      <w:r>
        <w:rPr/>
        <w:t>.h</w:t>
      </w:r>
    </w:p>
    <w:p>
      <w:pPr>
        <w:pStyle w:val="BodyText"/>
        <w:spacing w:before="1"/>
        <w:rPr>
          <w:sz w:val="29"/>
        </w:rPr>
      </w:pPr>
    </w:p>
    <w:p>
      <w:pPr>
        <w:pStyle w:val="Heading3"/>
        <w:numPr>
          <w:ilvl w:val="0"/>
          <w:numId w:val="80"/>
        </w:numPr>
        <w:tabs>
          <w:tab w:pos="1244" w:val="left" w:leader="none"/>
          <w:tab w:pos="10630" w:val="left" w:leader="none"/>
        </w:tabs>
        <w:spacing w:line="240" w:lineRule="auto" w:before="86" w:after="0"/>
        <w:ind w:left="1243" w:right="0" w:hanging="568"/>
        <w:jc w:val="left"/>
      </w:pPr>
      <w:r>
        <w:rPr>
          <w:shd w:fill="FFCC99" w:color="auto" w:val="clear"/>
        </w:rPr>
        <w:t>CÁC ỨNG DỤNG ĐỊNH THỜI DÙNG</w:t>
      </w:r>
      <w:r>
        <w:rPr>
          <w:spacing w:val="-12"/>
          <w:shd w:fill="FFCC99" w:color="auto" w:val="clear"/>
        </w:rPr>
        <w:t> </w:t>
      </w:r>
      <w:r>
        <w:rPr>
          <w:shd w:fill="FFCC99" w:color="auto" w:val="clear"/>
        </w:rPr>
        <w:t>TIMER</w:t>
        <w:tab/>
      </w:r>
    </w:p>
    <w:p>
      <w:pPr>
        <w:pStyle w:val="BodyText"/>
        <w:spacing w:before="7"/>
        <w:rPr>
          <w:b/>
          <w:sz w:val="12"/>
        </w:rPr>
      </w:pPr>
      <w:r>
        <w:rPr/>
        <w:pict>
          <v:shape style="position:absolute;margin-left:65.304001pt;margin-top:9.491274pt;width:507.35pt;height:30.05pt;mso-position-horizontal-relative:page;mso-position-vertical-relative:paragraph;z-index:-15321600;mso-wrap-distance-left:0;mso-wrap-distance-right:0" type="#_x0000_t202" filled="true" fillcolor="#dbe4f0" stroked="true" strokeweight=".48004pt" strokecolor="#000000">
            <v:textbox inset="0,0,0,0">
              <w:txbxContent>
                <w:p>
                  <w:pPr>
                    <w:pStyle w:val="BodyText"/>
                    <w:spacing w:line="237" w:lineRule="auto" w:before="13"/>
                    <w:ind w:left="105" w:firstLine="566"/>
                  </w:pPr>
                  <w:r>
                    <w:rPr>
                      <w:b/>
                      <w:i/>
                    </w:rPr>
                    <w:t>Bài 6-1: </w:t>
                  </w:r>
                  <w:r>
                    <w:rPr/>
                    <w:t>Dùng vi điều khiển PIC 16F887 điều khiển 8 led đơn sáng tắt dùng timer T1 với chu kỳ delay là 210ms.</w:t>
                  </w:r>
                </w:p>
              </w:txbxContent>
            </v:textbox>
            <v:fill type="solid"/>
            <v:stroke dashstyle="solid"/>
            <w10:wrap type="topAndBottom"/>
          </v:shape>
        </w:pict>
      </w:r>
    </w:p>
    <w:p>
      <w:pPr>
        <w:pStyle w:val="ListParagraph"/>
        <w:numPr>
          <w:ilvl w:val="0"/>
          <w:numId w:val="85"/>
        </w:numPr>
        <w:tabs>
          <w:tab w:pos="1809" w:val="left" w:leader="none"/>
          <w:tab w:pos="1810" w:val="left" w:leader="none"/>
        </w:tabs>
        <w:spacing w:line="240" w:lineRule="auto" w:before="22" w:after="64"/>
        <w:ind w:left="1809" w:right="0" w:hanging="567"/>
        <w:jc w:val="left"/>
        <w:rPr>
          <w:sz w:val="24"/>
        </w:rPr>
      </w:pPr>
      <w:r>
        <w:rPr>
          <w:sz w:val="24"/>
        </w:rPr>
        <w:t>Sơ đồ</w:t>
      </w:r>
      <w:r>
        <w:rPr>
          <w:spacing w:val="2"/>
          <w:sz w:val="24"/>
        </w:rPr>
        <w:t> </w:t>
      </w:r>
      <w:r>
        <w:rPr>
          <w:spacing w:val="-3"/>
          <w:sz w:val="24"/>
        </w:rPr>
        <w:t>mạch:</w:t>
      </w:r>
    </w:p>
    <w:p>
      <w:pPr>
        <w:pStyle w:val="BodyText"/>
        <w:ind w:left="875"/>
        <w:rPr>
          <w:sz w:val="20"/>
        </w:rPr>
      </w:pPr>
      <w:r>
        <w:rPr>
          <w:sz w:val="20"/>
        </w:rPr>
        <w:drawing>
          <wp:inline distT="0" distB="0" distL="0" distR="0">
            <wp:extent cx="5736021" cy="2803207"/>
            <wp:effectExtent l="0" t="0" r="0" b="0"/>
            <wp:docPr id="179" name="image223.png"/>
            <wp:cNvGraphicFramePr>
              <a:graphicFrameLocks noChangeAspect="1"/>
            </wp:cNvGraphicFramePr>
            <a:graphic>
              <a:graphicData uri="http://schemas.openxmlformats.org/drawingml/2006/picture">
                <pic:pic>
                  <pic:nvPicPr>
                    <pic:cNvPr id="180" name="image223.png"/>
                    <pic:cNvPicPr/>
                  </pic:nvPicPr>
                  <pic:blipFill>
                    <a:blip r:embed="rId313" cstate="print"/>
                    <a:stretch>
                      <a:fillRect/>
                    </a:stretch>
                  </pic:blipFill>
                  <pic:spPr>
                    <a:xfrm>
                      <a:off x="0" y="0"/>
                      <a:ext cx="5736021" cy="2803207"/>
                    </a:xfrm>
                    <a:prstGeom prst="rect">
                      <a:avLst/>
                    </a:prstGeom>
                  </pic:spPr>
                </pic:pic>
              </a:graphicData>
            </a:graphic>
          </wp:inline>
        </w:drawing>
      </w:r>
      <w:r>
        <w:rPr>
          <w:sz w:val="20"/>
        </w:rPr>
      </w:r>
    </w:p>
    <w:p>
      <w:pPr>
        <w:spacing w:before="195"/>
        <w:ind w:left="1652" w:right="1540" w:firstLine="0"/>
        <w:jc w:val="center"/>
        <w:rPr>
          <w:i/>
          <w:sz w:val="24"/>
        </w:rPr>
      </w:pPr>
      <w:r>
        <w:rPr>
          <w:i/>
          <w:sz w:val="24"/>
        </w:rPr>
        <w:t>Hình 6-15: PIC điều khiển 8 led sáng tắt.</w:t>
      </w:r>
    </w:p>
    <w:p>
      <w:pPr>
        <w:spacing w:after="0"/>
        <w:jc w:val="center"/>
        <w:rPr>
          <w:sz w:val="24"/>
        </w:rPr>
        <w:sectPr>
          <w:pgSz w:w="11910" w:h="16840"/>
          <w:pgMar w:header="283" w:footer="491" w:top="640" w:bottom="620" w:left="740" w:right="0"/>
        </w:sectPr>
      </w:pPr>
    </w:p>
    <w:p>
      <w:pPr>
        <w:pStyle w:val="BodyText"/>
        <w:spacing w:line="268" w:lineRule="exact"/>
        <w:ind w:left="1243"/>
      </w:pPr>
      <w:r>
        <w:rPr/>
        <w:t>Sử dụng portD để điều khiển 8 led đơn, thạch anh sử dụng là 20Mhz.</w:t>
      </w:r>
    </w:p>
    <w:p>
      <w:pPr>
        <w:pStyle w:val="ListParagraph"/>
        <w:numPr>
          <w:ilvl w:val="0"/>
          <w:numId w:val="85"/>
        </w:numPr>
        <w:tabs>
          <w:tab w:pos="1809" w:val="left" w:leader="none"/>
          <w:tab w:pos="1810" w:val="left" w:leader="none"/>
        </w:tabs>
        <w:spacing w:line="240" w:lineRule="auto" w:before="62" w:after="0"/>
        <w:ind w:left="1809" w:right="0" w:hanging="567"/>
        <w:jc w:val="left"/>
        <w:rPr>
          <w:sz w:val="24"/>
        </w:rPr>
      </w:pPr>
      <w:r>
        <w:rPr/>
        <w:pict>
          <v:group style="position:absolute;margin-left:206.669739pt;margin-top:19.693167pt;width:246.2pt;height:201.65pt;mso-position-horizontal-relative:page;mso-position-vertical-relative:paragraph;z-index:-15316992;mso-wrap-distance-left:0;mso-wrap-distance-right:0" coordorigin="4133,394" coordsize="4924,4033">
            <v:shape style="position:absolute;left:5577;top:424;width:1609;height:358" coordorigin="5578,425" coordsize="1609,358" path="m7018,425l5748,425,5752,430,5684,444,5629,481,5592,536,5578,604,5592,672,5629,727,5684,764,5752,778,5748,782,7018,782,7012,778,7080,764,7135,727,7173,672,7186,604,7173,536,7135,481,7080,444,7012,430,7018,425xe" filled="true" fillcolor="#cdcdcd" stroked="false">
              <v:path arrowok="t"/>
              <v:fill opacity="32639f" type="solid"/>
            </v:shape>
            <v:shape style="position:absolute;left:5591;top:424;width:1427;height:358" coordorigin="5592,425" coordsize="1427,358" path="m5748,782l7018,782,7018,782m5748,425l5748,425,5752,430m5592,672l5592,672,5629,727,5684,764,5752,778e" filled="false" stroked="true" strokeweight="1.232044pt" strokecolor="#cdcdcd">
              <v:path arrowok="t"/>
              <v:stroke dashstyle="solid"/>
            </v:shape>
            <v:shape style="position:absolute;left:7000;top:523;width:199;height:267" type="#_x0000_t75" stroked="false">
              <v:imagedata r:id="rId648" o:title=""/>
            </v:shape>
            <v:shape style="position:absolute;left:7012;top:424;width:6;height:6" coordorigin="7012,425" coordsize="6,6" path="m7012,430l7018,425,7018,425e" filled="false" stroked="true" strokeweight="1.231981pt" strokecolor="#cdcdcd">
              <v:path arrowok="t"/>
              <v:stroke dashstyle="solid"/>
            </v:shape>
            <v:shape style="position:absolute;left:5554;top:406;width:1609;height:352" type="#_x0000_t75" stroked="false">
              <v:imagedata r:id="rId649" o:title=""/>
            </v:shape>
            <v:shape style="position:absolute;left:5554;top:406;width:1609;height:352" coordorigin="5554,406" coordsize="1609,352" path="m5724,757l6993,757,6989,754,7056,740,7112,703,7149,648,7163,580,7149,512,7112,457,7056,420,6989,406,6993,412,5724,412,5660,420,5605,457,5568,512,5554,580,5568,648,5605,703,5660,740,5728,754,5724,757xe" filled="false" stroked="true" strokeweight="1.231431pt" strokecolor="#000000">
              <v:path arrowok="t"/>
              <v:stroke dashstyle="solid"/>
            </v:shape>
            <v:rect style="position:absolute;left:4158;top:1077;width:4438;height:555" filled="true" fillcolor="#cdcdcd" stroked="false">
              <v:fill opacity="32639f" type="solid"/>
            </v:rect>
            <v:shape style="position:absolute;left:4158;top:1077;width:4438;height:555" coordorigin="4158,1077" coordsize="4438,555" path="m4158,1631l8596,1631,8596,1631m4158,1631l4158,1631m8596,1631l8596,1077,8596,1077m4306,1631l4306,1631m8460,1631l8460,1631e" filled="false" stroked="true" strokeweight="1.232044pt" strokecolor="#cdcdcd">
              <v:path arrowok="t"/>
              <v:stroke dashstyle="solid"/>
            </v:shape>
            <v:shape style="position:absolute;left:4145;top:1052;width:4438;height:555" type="#_x0000_t75" stroked="false">
              <v:imagedata r:id="rId650" o:title=""/>
            </v:shape>
            <v:shape style="position:absolute;left:4145;top:1052;width:4438;height:555" coordorigin="4146,1053" coordsize="4438,555" path="m4146,1607l8583,1607,8583,1053,4146,1053,4146,1607m8436,1607l8436,1053e" filled="false" stroked="true" strokeweight="1.232044pt" strokecolor="#000000">
              <v:path arrowok="t"/>
              <v:stroke dashstyle="solid"/>
            </v:shape>
            <v:shape style="position:absolute;left:6290;top:757;width:161;height:321" type="#_x0000_t75" stroked="false">
              <v:imagedata r:id="rId651" o:title=""/>
            </v:shape>
            <v:line style="position:absolute" from="6377,1631" to="6377,2678" stroked="true" strokeweight="1.232717pt" strokecolor="#cdcdcd">
              <v:stroke dashstyle="solid"/>
            </v:line>
            <v:shape style="position:absolute;left:6290;top:3466;width:161;height:382" type="#_x0000_t75" stroked="false">
              <v:imagedata r:id="rId652" o:title=""/>
            </v:shape>
            <v:shape style="position:absolute;left:4195;top:2862;width:4377;height:628" coordorigin="4195,2863" coordsize="4377,628" path="m6377,2863l4195,3171,6377,3491,8571,3171,6377,2863xe" filled="true" fillcolor="#cdcdcd" stroked="false">
              <v:path arrowok="t"/>
              <v:fill opacity="32639f" type="solid"/>
            </v:shape>
            <v:shape style="position:absolute;left:4195;top:3170;width:4377;height:321" coordorigin="4195,3171" coordsize="4377,321" path="m4195,3171l4195,3171m6377,3491l6377,3491,4195,3171m8571,3171l8571,3171,6377,3491e" filled="false" stroked="true" strokeweight="1.232044pt" strokecolor="#cdcdcd">
              <v:path arrowok="t"/>
              <v:stroke dashstyle="solid"/>
            </v:shape>
            <v:shape style="position:absolute;left:4170;top:2838;width:4377;height:628" type="#_x0000_t75" stroked="false">
              <v:imagedata r:id="rId653" o:title=""/>
            </v:shape>
            <v:shape style="position:absolute;left:4170;top:2838;width:4377;height:628" coordorigin="4170,2838" coordsize="4377,628" path="m4170,3146l6365,2838,8547,3146,6365,3466,4170,3146xe" filled="false" stroked="true" strokeweight="1.231397pt" strokecolor="#000000">
              <v:path arrowok="t"/>
              <v:stroke dashstyle="solid"/>
            </v:shape>
            <v:shape style="position:absolute;left:6315;top:2665;width:136;height:198" coordorigin="6315,2666" coordsize="136,198" path="m6451,2666l6315,2666,6377,2863,6451,2666xe" filled="true" fillcolor="#cdcdcd" stroked="false">
              <v:path arrowok="t"/>
              <v:fill opacity="32639f" type="solid"/>
            </v:shape>
            <v:line style="position:absolute" from="6365,1607" to="6365,2654" stroked="true" strokeweight="1.232717pt" strokecolor="#000000">
              <v:stroke dashstyle="solid"/>
            </v:line>
            <v:shape style="position:absolute;left:6290;top:2641;width:136;height:198" coordorigin="6291,2641" coordsize="136,198" path="m6426,2641l6291,2641,6365,2838,6426,2641xe" filled="true" fillcolor="#000000" stroked="false">
              <v:path arrowok="t"/>
              <v:fill type="solid"/>
            </v:shape>
            <v:shape style="position:absolute;left:6561;top:2598;width:2336;height:573" coordorigin="6562,2599" coordsize="2336,573" path="m8571,3171l8744,3171,8749,3171,8807,3160,8854,3128,8885,3081,8897,3023,8892,3023,8892,2752,8885,2689,8807,2610,8749,2599,8744,2604,6562,2604e" filled="false" stroked="true" strokeweight="1.231446pt" strokecolor="#cdcdcd">
              <v:path arrowok="t"/>
              <v:stroke dashstyle="solid"/>
            </v:shape>
            <v:shape style="position:absolute;left:6376;top:2530;width:210;height:136" coordorigin="6377,2530" coordsize="210,136" path="m6586,2530l6377,2604,6586,2666,6586,2530xe" filled="true" fillcolor="#cdcdcd" stroked="false">
              <v:path arrowok="t"/>
              <v:fill opacity="32639f" type="solid"/>
            </v:shape>
            <v:shape style="position:absolute;left:6537;top:2575;width:2343;height:573" coordorigin="6537,2575" coordsize="2343,573" path="m8547,3146l8731,3146,8725,3148,8783,3136,8830,3104,8862,3057,8873,3000,8879,2998,8879,2727,8873,2723,8862,2665,8830,2618,8783,2587,8725,2575,8731,2580,6537,2580e" filled="false" stroked="true" strokeweight="1.231446pt" strokecolor="#000000">
              <v:path arrowok="t"/>
              <v:stroke dashstyle="solid"/>
            </v:shape>
            <v:shape style="position:absolute;left:6364;top:2505;width:198;height:136" coordorigin="6365,2506" coordsize="198,136" path="m6562,2506l6365,2580,6562,2641,6562,2506xe" filled="true" fillcolor="#000000" stroked="false">
              <v:path arrowok="t"/>
              <v:fill type="solid"/>
            </v:shape>
            <v:rect style="position:absolute;left:4158;top:3847;width:4438;height:382" filled="true" fillcolor="#cdcdcd" stroked="false">
              <v:fill opacity="32639f" type="solid"/>
            </v:rect>
            <v:shape style="position:absolute;left:4158;top:3847;width:4438;height:382" coordorigin="4158,3848" coordsize="4438,382" path="m4158,4230l8596,4230,8596,4230m4158,4230l4158,4230m8596,4230l8596,3848,8596,3848m4306,4230l4306,4230m8460,4230l8460,4230e" filled="false" stroked="true" strokeweight="1.232044pt" strokecolor="#cdcdcd">
              <v:path arrowok="t"/>
              <v:stroke dashstyle="solid"/>
            </v:shape>
            <v:shape style="position:absolute;left:4145;top:3823;width:4438;height:382" type="#_x0000_t75" stroked="false">
              <v:imagedata r:id="rId654" o:title=""/>
            </v:shape>
            <v:shape style="position:absolute;left:4145;top:3823;width:4438;height:382" coordorigin="4146,3823" coordsize="4438,382" path="m4146,4205l8583,4205,8583,3823,4146,3823,4146,4205m4281,4205l4281,3823m8436,4205l8436,3823e" filled="false" stroked="true" strokeweight="1.232044pt" strokecolor="#000000">
              <v:path arrowok="t"/>
              <v:stroke dashstyle="solid"/>
            </v:shape>
            <v:rect style="position:absolute;left:4158;top:2050;width:4438;height:382" filled="true" fillcolor="#cdcdcd" stroked="false">
              <v:fill opacity="32639f" type="solid"/>
            </v:rect>
            <v:shape style="position:absolute;left:4158;top:2050;width:4438;height:382" coordorigin="4158,2050" coordsize="4438,382" path="m4158,2432l8596,2432,8596,2432m4158,2432l4158,2432m8596,2432l8596,2050,8596,2050m4306,2432l4306,2432m8460,2432l8460,2432e" filled="false" stroked="true" strokeweight="1.232044pt" strokecolor="#cdcdcd">
              <v:path arrowok="t"/>
              <v:stroke dashstyle="solid"/>
            </v:shape>
            <v:shape style="position:absolute;left:4145;top:2025;width:4438;height:382" type="#_x0000_t75" stroked="false">
              <v:imagedata r:id="rId655" o:title=""/>
            </v:shape>
            <v:shape style="position:absolute;left:4145;top:2025;width:4438;height:382" coordorigin="4146,2026" coordsize="4438,382" path="m4146,2407l8583,2407,8583,2026,4146,2026,4146,2407m4281,2407l4281,2026m8436,2407l8436,2026e" filled="false" stroked="true" strokeweight="1.232044pt" strokecolor="#000000">
              <v:path arrowok="t"/>
              <v:stroke dashstyle="solid"/>
            </v:shape>
            <v:shape style="position:absolute;left:6290;top:1606;width:161;height:444" type="#_x0000_t75" stroked="false">
              <v:imagedata r:id="rId656" o:title=""/>
            </v:shape>
            <v:shape style="position:absolute;left:6376;top:1749;width:2668;height:2666" coordorigin="6377,1749" coordsize="2668,2666" path="m6377,4230l6377,4340,6382,4335,6388,4364,6404,4387,6427,4403,6456,4409,6451,4414,8966,4414,8971,4409,9000,4403,9023,4387,9039,4364,9045,4335,9040,4340,9040,1828,9023,1771,8971,1749,8966,1755,6488,1755e" filled="false" stroked="true" strokeweight="1.232043pt" strokecolor="#cdcdcd">
              <v:path arrowok="t"/>
              <v:stroke dashstyle="solid"/>
            </v:shape>
            <v:shape style="position:absolute;left:6376;top:1680;width:138;height:136" type="#_x0000_t75" stroked="false">
              <v:imagedata r:id="rId657" o:title=""/>
            </v:shape>
            <v:shape style="position:absolute;left:6358;top:1725;width:2669;height:2665" coordorigin="6359,1725" coordsize="2669,2665" path="m6365,4205l6365,4316,6359,4311,6364,4340,6380,4363,6404,4379,6432,4385,6439,4390,8953,4390,8947,4385,8976,4379,8999,4363,9015,4340,9021,4311,9027,4316,9027,1804,9021,1799,9015,1770,8999,1747,8976,1731,8947,1725,8953,1730,6463,1730e" filled="false" stroked="true" strokeweight="1.232043pt" strokecolor="#000000">
              <v:path arrowok="t"/>
              <v:stroke dashstyle="solid"/>
            </v:shape>
            <v:shape style="position:absolute;left:6364;top:1656;width:127;height:136" type="#_x0000_t75" stroked="false">
              <v:imagedata r:id="rId658" o:title=""/>
            </v:shape>
            <v:shape style="position:absolute;left:6100;top:491;width:535;height:198" type="#_x0000_t202" filled="false" stroked="false">
              <v:textbox inset="0,0,0,0">
                <w:txbxContent>
                  <w:p>
                    <w:pPr>
                      <w:spacing w:line="188" w:lineRule="exact" w:before="0"/>
                      <w:ind w:left="0" w:right="0" w:firstLine="0"/>
                      <w:jc w:val="left"/>
                      <w:rPr>
                        <w:rFonts w:ascii="Arial"/>
                        <w:b/>
                        <w:sz w:val="19"/>
                      </w:rPr>
                    </w:pPr>
                    <w:r>
                      <w:rPr>
                        <w:rFonts w:ascii="Arial"/>
                        <w:b/>
                        <w:w w:val="85"/>
                        <w:sz w:val="19"/>
                      </w:rPr>
                      <w:t>BEGIN</w:t>
                    </w:r>
                  </w:p>
                </w:txbxContent>
              </v:textbox>
              <w10:wrap type="none"/>
            </v:shape>
            <v:shape style="position:absolute;left:5792;top:3060;width:1153;height:198"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TIMER1 TRÀN</w:t>
                    </w:r>
                  </w:p>
                </w:txbxContent>
              </v:textbox>
              <w10:wrap type="none"/>
            </v:shape>
            <v:shape style="position:absolute;left:8530;top:3285;width:114;height:198" type="#_x0000_t202" filled="false" stroked="false">
              <v:textbox inset="0,0,0,0">
                <w:txbxContent>
                  <w:p>
                    <w:pPr>
                      <w:spacing w:line="188" w:lineRule="exact" w:before="0"/>
                      <w:ind w:left="0" w:right="0" w:firstLine="0"/>
                      <w:jc w:val="left"/>
                      <w:rPr>
                        <w:rFonts w:ascii="Arial"/>
                        <w:b/>
                        <w:sz w:val="19"/>
                      </w:rPr>
                    </w:pPr>
                    <w:r>
                      <w:rPr>
                        <w:rFonts w:ascii="Arial"/>
                        <w:b/>
                        <w:w w:val="73"/>
                        <w:sz w:val="19"/>
                      </w:rPr>
                      <w:t>S</w:t>
                    </w:r>
                  </w:p>
                </w:txbxContent>
              </v:textbox>
              <w10:wrap type="none"/>
            </v:shape>
            <v:shape style="position:absolute;left:6458;top:3589;width:144;height:198" type="#_x0000_t202" filled="false" stroked="false">
              <v:textbox inset="0,0,0,0">
                <w:txbxContent>
                  <w:p>
                    <w:pPr>
                      <w:spacing w:line="197" w:lineRule="exact" w:before="0"/>
                      <w:ind w:left="0" w:right="0" w:firstLine="0"/>
                      <w:jc w:val="left"/>
                      <w:rPr>
                        <w:rFonts w:ascii="Lohit Telugu" w:hAnsi="Lohit Telugu"/>
                        <w:sz w:val="19"/>
                      </w:rPr>
                    </w:pPr>
                    <w:r>
                      <w:rPr>
                        <w:rFonts w:ascii="Lohit Telugu" w:hAnsi="Lohit Telugu"/>
                        <w:w w:val="106"/>
                        <w:sz w:val="19"/>
                      </w:rPr>
                      <w:t>Đ</w:t>
                    </w:r>
                  </w:p>
                </w:txbxContent>
              </v:textbox>
              <w10:wrap type="none"/>
            </v:shape>
            <v:shape style="position:absolute;left:4281;top:3823;width:4155;height:382" type="#_x0000_t202" filled="false" stroked="true" strokeweight="1.232717pt" strokecolor="#000000">
              <v:textbox inset="0,0,0,0">
                <w:txbxContent>
                  <w:p>
                    <w:pPr>
                      <w:spacing w:before="57"/>
                      <w:ind w:left="472" w:right="0" w:firstLine="0"/>
                      <w:jc w:val="left"/>
                      <w:rPr>
                        <w:rFonts w:ascii="Arial" w:hAnsi="Arial"/>
                        <w:b/>
                        <w:sz w:val="19"/>
                      </w:rPr>
                    </w:pPr>
                    <w:r>
                      <w:rPr>
                        <w:rFonts w:ascii="Arial" w:hAnsi="Arial"/>
                        <w:b/>
                        <w:w w:val="95"/>
                        <w:sz w:val="19"/>
                      </w:rPr>
                      <w:t>ĐẢO TRẠNG THÁI 8 LED, XÓA CỜ TRÀN</w:t>
                    </w:r>
                  </w:p>
                </w:txbxContent>
              </v:textbox>
              <v:stroke dashstyle="solid"/>
              <w10:wrap type="none"/>
            </v:shape>
            <v:shape style="position:absolute;left:6389;top:2037;width:2034;height:358" type="#_x0000_t202" filled="false" stroked="false">
              <v:textbox inset="0,0,0,0">
                <w:txbxContent>
                  <w:p>
                    <w:pPr>
                      <w:spacing w:before="58"/>
                      <w:ind w:left="-26" w:right="0" w:firstLine="0"/>
                      <w:jc w:val="left"/>
                      <w:rPr>
                        <w:rFonts w:ascii="Arial"/>
                        <w:b/>
                        <w:sz w:val="19"/>
                      </w:rPr>
                    </w:pPr>
                    <w:r>
                      <w:rPr>
                        <w:rFonts w:ascii="Arial"/>
                        <w:b/>
                        <w:sz w:val="19"/>
                      </w:rPr>
                      <w:t>R1=0</w:t>
                    </w:r>
                  </w:p>
                </w:txbxContent>
              </v:textbox>
              <w10:wrap type="none"/>
            </v:shape>
            <v:shape style="position:absolute;left:4293;top:2037;width:2059;height:358" type="#_x0000_t202" filled="false" stroked="false">
              <v:textbox inset="0,0,0,0">
                <w:txbxContent>
                  <w:p>
                    <w:pPr>
                      <w:spacing w:before="58"/>
                      <w:ind w:left="0" w:right="-15" w:firstLine="0"/>
                      <w:jc w:val="right"/>
                      <w:rPr>
                        <w:rFonts w:ascii="Arial"/>
                        <w:b/>
                        <w:sz w:val="19"/>
                      </w:rPr>
                    </w:pPr>
                    <w:r>
                      <w:rPr>
                        <w:rFonts w:ascii="Arial"/>
                        <w:b/>
                        <w:w w:val="90"/>
                        <w:sz w:val="19"/>
                      </w:rPr>
                      <w:t>TIME</w:t>
                    </w:r>
                  </w:p>
                </w:txbxContent>
              </v:textbox>
              <w10:wrap type="none"/>
            </v:shape>
            <v:shape style="position:absolute;left:4281;top:1052;width:4155;height:555" type="#_x0000_t202" filled="false" stroked="true" strokeweight="1.232717pt" strokecolor="#000000">
              <v:textbox inset="0,0,0,0">
                <w:txbxContent>
                  <w:p>
                    <w:pPr>
                      <w:spacing w:line="259" w:lineRule="auto" w:before="32"/>
                      <w:ind w:left="675" w:right="637" w:hanging="26"/>
                      <w:jc w:val="left"/>
                      <w:rPr>
                        <w:rFonts w:ascii="Arial" w:hAnsi="Arial"/>
                        <w:b/>
                        <w:sz w:val="19"/>
                      </w:rPr>
                    </w:pPr>
                    <w:r>
                      <w:rPr>
                        <w:rFonts w:ascii="Arial" w:hAnsi="Arial"/>
                        <w:b/>
                        <w:w w:val="95"/>
                        <w:sz w:val="19"/>
                      </w:rPr>
                      <w:t>KHỞI</w:t>
                    </w:r>
                    <w:r>
                      <w:rPr>
                        <w:rFonts w:ascii="Arial" w:hAnsi="Arial"/>
                        <w:b/>
                        <w:spacing w:val="-33"/>
                        <w:w w:val="95"/>
                        <w:sz w:val="19"/>
                      </w:rPr>
                      <w:t> </w:t>
                    </w:r>
                    <w:r>
                      <w:rPr>
                        <w:rFonts w:ascii="Arial" w:hAnsi="Arial"/>
                        <w:b/>
                        <w:w w:val="95"/>
                        <w:sz w:val="19"/>
                      </w:rPr>
                      <w:t>TẠO</w:t>
                    </w:r>
                    <w:r>
                      <w:rPr>
                        <w:rFonts w:ascii="Arial" w:hAnsi="Arial"/>
                        <w:b/>
                        <w:spacing w:val="-32"/>
                        <w:w w:val="95"/>
                        <w:sz w:val="19"/>
                      </w:rPr>
                      <w:t> </w:t>
                    </w:r>
                    <w:r>
                      <w:rPr>
                        <w:rFonts w:ascii="Arial" w:hAnsi="Arial"/>
                        <w:b/>
                        <w:w w:val="95"/>
                        <w:sz w:val="19"/>
                      </w:rPr>
                      <w:t>TIMER1</w:t>
                    </w:r>
                    <w:r>
                      <w:rPr>
                        <w:rFonts w:ascii="Arial" w:hAnsi="Arial"/>
                        <w:b/>
                        <w:spacing w:val="-33"/>
                        <w:w w:val="95"/>
                        <w:sz w:val="19"/>
                      </w:rPr>
                      <w:t> </w:t>
                    </w:r>
                    <w:r>
                      <w:rPr>
                        <w:rFonts w:ascii="Arial" w:hAnsi="Arial"/>
                        <w:b/>
                        <w:w w:val="95"/>
                        <w:sz w:val="19"/>
                      </w:rPr>
                      <w:t>ĐẾM</w:t>
                    </w:r>
                    <w:r>
                      <w:rPr>
                        <w:rFonts w:ascii="Arial" w:hAnsi="Arial"/>
                        <w:b/>
                        <w:spacing w:val="-32"/>
                        <w:w w:val="95"/>
                        <w:sz w:val="19"/>
                      </w:rPr>
                      <w:t> </w:t>
                    </w:r>
                    <w:r>
                      <w:rPr>
                        <w:rFonts w:ascii="Arial" w:hAnsi="Arial"/>
                        <w:b/>
                        <w:w w:val="95"/>
                        <w:sz w:val="19"/>
                      </w:rPr>
                      <w:t>XUNG</w:t>
                    </w:r>
                    <w:r>
                      <w:rPr>
                        <w:rFonts w:ascii="Arial" w:hAnsi="Arial"/>
                        <w:b/>
                        <w:spacing w:val="-33"/>
                        <w:w w:val="95"/>
                        <w:sz w:val="19"/>
                      </w:rPr>
                      <w:t> </w:t>
                    </w:r>
                    <w:r>
                      <w:rPr>
                        <w:rFonts w:ascii="Arial" w:hAnsi="Arial"/>
                        <w:b/>
                        <w:spacing w:val="-5"/>
                        <w:w w:val="95"/>
                        <w:sz w:val="19"/>
                      </w:rPr>
                      <w:t>NỘI </w:t>
                    </w:r>
                    <w:r>
                      <w:rPr>
                        <w:rFonts w:ascii="Arial" w:hAnsi="Arial"/>
                        <w:b/>
                        <w:w w:val="90"/>
                        <w:sz w:val="19"/>
                      </w:rPr>
                      <w:t>HỆ</w:t>
                    </w:r>
                    <w:r>
                      <w:rPr>
                        <w:rFonts w:ascii="Arial" w:hAnsi="Arial"/>
                        <w:b/>
                        <w:spacing w:val="-19"/>
                        <w:w w:val="90"/>
                        <w:sz w:val="19"/>
                      </w:rPr>
                      <w:t> </w:t>
                    </w:r>
                    <w:r>
                      <w:rPr>
                        <w:rFonts w:ascii="Arial" w:hAnsi="Arial"/>
                        <w:b/>
                        <w:w w:val="90"/>
                        <w:sz w:val="19"/>
                      </w:rPr>
                      <w:t>SỐ</w:t>
                    </w:r>
                    <w:r>
                      <w:rPr>
                        <w:rFonts w:ascii="Arial" w:hAnsi="Arial"/>
                        <w:b/>
                        <w:spacing w:val="-19"/>
                        <w:w w:val="90"/>
                        <w:sz w:val="19"/>
                      </w:rPr>
                      <w:t> </w:t>
                    </w:r>
                    <w:r>
                      <w:rPr>
                        <w:rFonts w:ascii="Arial" w:hAnsi="Arial"/>
                        <w:b/>
                        <w:w w:val="90"/>
                        <w:sz w:val="19"/>
                      </w:rPr>
                      <w:t>CHIA</w:t>
                    </w:r>
                    <w:r>
                      <w:rPr>
                        <w:rFonts w:ascii="Arial" w:hAnsi="Arial"/>
                        <w:b/>
                        <w:spacing w:val="-19"/>
                        <w:w w:val="90"/>
                        <w:sz w:val="19"/>
                      </w:rPr>
                      <w:t> </w:t>
                    </w:r>
                    <w:r>
                      <w:rPr>
                        <w:rFonts w:ascii="Arial" w:hAnsi="Arial"/>
                        <w:b/>
                        <w:w w:val="90"/>
                        <w:sz w:val="19"/>
                      </w:rPr>
                      <w:t>BẰNG</w:t>
                    </w:r>
                    <w:r>
                      <w:rPr>
                        <w:rFonts w:ascii="Arial" w:hAnsi="Arial"/>
                        <w:b/>
                        <w:spacing w:val="-19"/>
                        <w:w w:val="90"/>
                        <w:sz w:val="19"/>
                      </w:rPr>
                      <w:t> </w:t>
                    </w:r>
                    <w:r>
                      <w:rPr>
                        <w:rFonts w:ascii="Arial" w:hAnsi="Arial"/>
                        <w:b/>
                        <w:w w:val="90"/>
                        <w:sz w:val="19"/>
                      </w:rPr>
                      <w:t>8,</w:t>
                    </w:r>
                    <w:r>
                      <w:rPr>
                        <w:rFonts w:ascii="Arial" w:hAnsi="Arial"/>
                        <w:b/>
                        <w:spacing w:val="-19"/>
                        <w:w w:val="90"/>
                        <w:sz w:val="19"/>
                      </w:rPr>
                      <w:t> </w:t>
                    </w:r>
                    <w:r>
                      <w:rPr>
                        <w:rFonts w:ascii="Arial" w:hAnsi="Arial"/>
                        <w:b/>
                        <w:w w:val="90"/>
                        <w:sz w:val="19"/>
                      </w:rPr>
                      <w:t>PORTD</w:t>
                    </w:r>
                    <w:r>
                      <w:rPr>
                        <w:rFonts w:ascii="Arial" w:hAnsi="Arial"/>
                        <w:b/>
                        <w:spacing w:val="-19"/>
                        <w:w w:val="90"/>
                        <w:sz w:val="19"/>
                      </w:rPr>
                      <w:t> </w:t>
                    </w:r>
                    <w:r>
                      <w:rPr>
                        <w:rFonts w:ascii="Arial" w:hAnsi="Arial"/>
                        <w:b/>
                        <w:w w:val="90"/>
                        <w:sz w:val="19"/>
                      </w:rPr>
                      <w:t>XUẤT</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2"/>
        <w:rPr>
          <w:sz w:val="13"/>
        </w:rPr>
      </w:pPr>
    </w:p>
    <w:p>
      <w:pPr>
        <w:spacing w:before="90"/>
        <w:ind w:left="1652" w:right="1545" w:firstLine="0"/>
        <w:jc w:val="center"/>
        <w:rPr>
          <w:i/>
          <w:sz w:val="24"/>
        </w:rPr>
      </w:pPr>
      <w:r>
        <w:rPr>
          <w:i/>
          <w:sz w:val="24"/>
        </w:rPr>
        <w:t>Hình 6-16: Lưu đồ điều khiển 8 led sáng tắt– định thời 210ms.</w:t>
      </w:r>
    </w:p>
    <w:p>
      <w:pPr>
        <w:pStyle w:val="ListParagraph"/>
        <w:numPr>
          <w:ilvl w:val="0"/>
          <w:numId w:val="85"/>
        </w:numPr>
        <w:tabs>
          <w:tab w:pos="1809" w:val="left" w:leader="none"/>
          <w:tab w:pos="1810" w:val="left" w:leader="none"/>
        </w:tabs>
        <w:spacing w:line="240" w:lineRule="auto" w:before="177" w:after="10"/>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group style="width:507.8pt;height:214.15pt;mso-position-horizontal-relative:char;mso-position-vertical-relative:line" coordorigin="0,0" coordsize="10156,4283">
            <v:shape style="position:absolute;left:-1;top:0;width:10156;height:4283" coordorigin="0,0" coordsize="10156,4283" path="m10146,0l10,0,0,0,0,4282,10,4282,10146,4282,10146,4273,10,4273,10,10,10146,10,10146,0xm10156,0l10146,0,10146,4282,10156,4282,10156,0xe" filled="true" fillcolor="#000000" stroked="false">
              <v:path arrowok="t"/>
              <v:fill type="solid"/>
            </v:shape>
            <v:shape style="position:absolute;left:115;top:26;width:3075;height:1410" type="#_x0000_t202" filled="false" stroked="false">
              <v:textbox inset="0,0,0,0">
                <w:txbxContent>
                  <w:p>
                    <w:pPr>
                      <w:tabs>
                        <w:tab w:pos="1133" w:val="left" w:leader="none"/>
                        <w:tab w:pos="2173" w:val="left" w:leader="none"/>
                      </w:tabs>
                      <w:spacing w:line="247" w:lineRule="auto" w:before="8"/>
                      <w:ind w:left="0" w:right="18" w:firstLine="0"/>
                      <w:jc w:val="left"/>
                      <w:rPr>
                        <w:rFonts w:ascii="Georgia"/>
                        <w:sz w:val="24"/>
                      </w:rPr>
                    </w:pPr>
                    <w:r>
                      <w:rPr>
                        <w:rFonts w:ascii="Georgia"/>
                        <w:spacing w:val="-1"/>
                        <w:w w:val="90"/>
                        <w:sz w:val="24"/>
                      </w:rPr>
                      <w:t>#IN</w:t>
                    </w:r>
                    <w:r>
                      <w:rPr>
                        <w:rFonts w:ascii="Georgia"/>
                        <w:spacing w:val="-1"/>
                        <w:w w:val="87"/>
                        <w:sz w:val="24"/>
                      </w:rPr>
                      <w:t>C</w:t>
                    </w:r>
                    <w:r>
                      <w:rPr>
                        <w:rFonts w:ascii="Georgia"/>
                        <w:w w:val="88"/>
                        <w:sz w:val="24"/>
                      </w:rPr>
                      <w:t>L</w:t>
                    </w:r>
                    <w:r>
                      <w:rPr>
                        <w:rFonts w:ascii="Georgia"/>
                        <w:spacing w:val="-2"/>
                        <w:w w:val="85"/>
                        <w:sz w:val="24"/>
                      </w:rPr>
                      <w:t>U</w:t>
                    </w:r>
                    <w:r>
                      <w:rPr>
                        <w:rFonts w:ascii="Georgia"/>
                        <w:w w:val="88"/>
                        <w:sz w:val="24"/>
                      </w:rPr>
                      <w:t>DE</w:t>
                    </w:r>
                    <w:r>
                      <w:rPr>
                        <w:rFonts w:ascii="Georgia"/>
                        <w:spacing w:val="-28"/>
                        <w:sz w:val="24"/>
                      </w:rPr>
                      <w:t> </w:t>
                    </w:r>
                    <w:r>
                      <w:rPr>
                        <w:rFonts w:ascii="Georgia"/>
                        <w:spacing w:val="1"/>
                        <w:w w:val="86"/>
                        <w:sz w:val="24"/>
                      </w:rPr>
                      <w:t>&lt;</w:t>
                    </w:r>
                    <w:r>
                      <w:rPr>
                        <w:rFonts w:ascii="Georgia"/>
                        <w:spacing w:val="1"/>
                        <w:w w:val="95"/>
                        <w:sz w:val="24"/>
                      </w:rPr>
                      <w:t>T</w:t>
                    </w:r>
                    <w:r>
                      <w:rPr>
                        <w:rFonts w:ascii="Georgia"/>
                        <w:spacing w:val="-1"/>
                        <w:w w:val="90"/>
                        <w:sz w:val="24"/>
                      </w:rPr>
                      <w:t>V</w:t>
                    </w:r>
                    <w:r>
                      <w:rPr>
                        <w:rFonts w:ascii="Georgia"/>
                        <w:spacing w:val="2"/>
                        <w:w w:val="57"/>
                        <w:sz w:val="24"/>
                      </w:rPr>
                      <w:t>_</w:t>
                    </w:r>
                    <w:r>
                      <w:rPr>
                        <w:rFonts w:ascii="Georgia"/>
                        <w:spacing w:val="-4"/>
                        <w:w w:val="128"/>
                        <w:sz w:val="24"/>
                      </w:rPr>
                      <w:t>1</w:t>
                    </w:r>
                    <w:r>
                      <w:rPr>
                        <w:rFonts w:ascii="Georgia"/>
                        <w:spacing w:val="1"/>
                        <w:w w:val="97"/>
                        <w:sz w:val="24"/>
                      </w:rPr>
                      <w:t>6</w:t>
                    </w:r>
                    <w:r>
                      <w:rPr>
                        <w:rFonts w:ascii="Georgia"/>
                        <w:w w:val="89"/>
                        <w:sz w:val="24"/>
                      </w:rPr>
                      <w:t>F</w:t>
                    </w:r>
                    <w:r>
                      <w:rPr>
                        <w:rFonts w:ascii="Georgia"/>
                        <w:spacing w:val="1"/>
                        <w:w w:val="92"/>
                        <w:sz w:val="24"/>
                      </w:rPr>
                      <w:t>8</w:t>
                    </w:r>
                    <w:r>
                      <w:rPr>
                        <w:rFonts w:ascii="Georgia"/>
                        <w:spacing w:val="-4"/>
                        <w:w w:val="92"/>
                        <w:sz w:val="24"/>
                      </w:rPr>
                      <w:t>8</w:t>
                    </w:r>
                    <w:r>
                      <w:rPr>
                        <w:rFonts w:ascii="Georgia"/>
                        <w:spacing w:val="1"/>
                        <w:w w:val="110"/>
                        <w:sz w:val="24"/>
                      </w:rPr>
                      <w:t>7</w:t>
                    </w:r>
                    <w:r>
                      <w:rPr>
                        <w:rFonts w:ascii="Georgia"/>
                        <w:spacing w:val="-2"/>
                        <w:w w:val="76"/>
                        <w:sz w:val="24"/>
                      </w:rPr>
                      <w:t>.</w:t>
                    </w:r>
                    <w:r>
                      <w:rPr>
                        <w:rFonts w:ascii="Georgia"/>
                        <w:spacing w:val="-1"/>
                        <w:w w:val="87"/>
                        <w:sz w:val="24"/>
                      </w:rPr>
                      <w:t>C</w:t>
                    </w:r>
                    <w:r>
                      <w:rPr>
                        <w:rFonts w:ascii="Georgia"/>
                        <w:w w:val="86"/>
                        <w:sz w:val="24"/>
                      </w:rPr>
                      <w:t>&gt; </w:t>
                    </w:r>
                    <w:r>
                      <w:rPr>
                        <w:rFonts w:ascii="Georgia"/>
                        <w:sz w:val="24"/>
                      </w:rPr>
                      <w:t>#BIT</w:t>
                      <w:tab/>
                      <w:t>TMR1IF</w:t>
                      <w:tab/>
                    </w:r>
                    <w:r>
                      <w:rPr>
                        <w:rFonts w:ascii="Georgia"/>
                        <w:w w:val="95"/>
                        <w:sz w:val="24"/>
                      </w:rPr>
                      <w:t>=</w:t>
                    </w:r>
                    <w:r>
                      <w:rPr>
                        <w:rFonts w:ascii="Georgia"/>
                        <w:spacing w:val="-38"/>
                        <w:w w:val="95"/>
                        <w:sz w:val="24"/>
                      </w:rPr>
                      <w:t> </w:t>
                    </w:r>
                    <w:r>
                      <w:rPr>
                        <w:rFonts w:ascii="Georgia"/>
                        <w:spacing w:val="-5"/>
                        <w:w w:val="95"/>
                        <w:sz w:val="24"/>
                      </w:rPr>
                      <w:t>0x0C.0 </w:t>
                    </w:r>
                    <w:r>
                      <w:rPr>
                        <w:rFonts w:ascii="Georgia"/>
                        <w:sz w:val="24"/>
                      </w:rPr>
                      <w:t>UNSIGNED INT8</w:t>
                    </w:r>
                    <w:r>
                      <w:rPr>
                        <w:rFonts w:ascii="Georgia"/>
                        <w:spacing w:val="50"/>
                        <w:sz w:val="24"/>
                      </w:rPr>
                      <w:t> </w:t>
                    </w:r>
                    <w:r>
                      <w:rPr>
                        <w:rFonts w:ascii="Georgia"/>
                        <w:sz w:val="24"/>
                      </w:rPr>
                      <w:t>X;</w:t>
                    </w:r>
                  </w:p>
                  <w:p>
                    <w:pPr>
                      <w:spacing w:before="2"/>
                      <w:ind w:left="0" w:right="0" w:firstLine="0"/>
                      <w:jc w:val="left"/>
                      <w:rPr>
                        <w:rFonts w:ascii="Georgia"/>
                        <w:sz w:val="24"/>
                      </w:rPr>
                    </w:pPr>
                    <w:r>
                      <w:rPr>
                        <w:rFonts w:ascii="Georgia"/>
                        <w:sz w:val="24"/>
                      </w:rPr>
                      <w:t>VOID MAIN()</w:t>
                    </w:r>
                  </w:p>
                  <w:p>
                    <w:pPr>
                      <w:tabs>
                        <w:tab w:pos="566" w:val="left" w:leader="none"/>
                      </w:tabs>
                      <w:spacing w:before="11"/>
                      <w:ind w:left="0" w:right="0" w:firstLine="0"/>
                      <w:jc w:val="left"/>
                      <w:rPr>
                        <w:rFonts w:ascii="Georgia"/>
                        <w:sz w:val="24"/>
                      </w:rPr>
                    </w:pPr>
                    <w:r>
                      <w:rPr>
                        <w:rFonts w:ascii="Georgia"/>
                        <w:sz w:val="24"/>
                      </w:rPr>
                      <w:t>{</w:t>
                      <w:tab/>
                      <w:t>SET_TRIS_D(0x00);</w:t>
                    </w:r>
                  </w:p>
                </w:txbxContent>
              </v:textbox>
              <w10:wrap type="none"/>
            </v:shape>
            <v:shape style="position:absolute;left:3617;top:1154;width:2621;height:282" type="#_x0000_t202" filled="false" stroked="false">
              <v:textbox inset="0,0,0,0">
                <w:txbxContent>
                  <w:p>
                    <w:pPr>
                      <w:tabs>
                        <w:tab w:pos="1078" w:val="left" w:leader="none"/>
                      </w:tabs>
                      <w:spacing w:before="8"/>
                      <w:ind w:left="0" w:right="0" w:firstLine="0"/>
                      <w:jc w:val="left"/>
                      <w:rPr>
                        <w:rFonts w:ascii="Georgia"/>
                        <w:sz w:val="24"/>
                      </w:rPr>
                    </w:pPr>
                    <w:r>
                      <w:rPr>
                        <w:rFonts w:ascii="Georgia"/>
                        <w:w w:val="95"/>
                        <w:sz w:val="24"/>
                      </w:rPr>
                      <w:t>X=0X00;</w:t>
                      <w:tab/>
                    </w:r>
                    <w:r>
                      <w:rPr>
                        <w:rFonts w:ascii="Georgia"/>
                        <w:w w:val="85"/>
                        <w:sz w:val="24"/>
                      </w:rPr>
                      <w:t>OUTPUT_D(X);</w:t>
                    </w:r>
                  </w:p>
                </w:txbxContent>
              </v:textbox>
              <w10:wrap type="none"/>
            </v:shape>
            <v:shape style="position:absolute;left:682;top:1433;width:5152;height:2255" type="#_x0000_t202" filled="false" stroked="false">
              <v:textbox inset="0,0,0,0">
                <w:txbxContent>
                  <w:p>
                    <w:pPr>
                      <w:spacing w:line="249" w:lineRule="auto" w:before="8"/>
                      <w:ind w:left="0" w:right="0" w:firstLine="0"/>
                      <w:jc w:val="left"/>
                      <w:rPr>
                        <w:rFonts w:ascii="Georgia"/>
                        <w:sz w:val="24"/>
                      </w:rPr>
                    </w:pPr>
                    <w:r>
                      <w:rPr>
                        <w:rFonts w:ascii="Georgia"/>
                        <w:w w:val="88"/>
                        <w:sz w:val="24"/>
                      </w:rPr>
                      <w:t>S</w:t>
                    </w:r>
                    <w:r>
                      <w:rPr>
                        <w:rFonts w:ascii="Georgia"/>
                        <w:w w:val="88"/>
                        <w:sz w:val="24"/>
                      </w:rPr>
                      <w:t>E</w:t>
                    </w:r>
                    <w:r>
                      <w:rPr>
                        <w:rFonts w:ascii="Georgia"/>
                        <w:w w:val="95"/>
                        <w:sz w:val="24"/>
                      </w:rPr>
                      <w:t>T</w:t>
                    </w:r>
                    <w:r>
                      <w:rPr>
                        <w:rFonts w:ascii="Georgia"/>
                        <w:w w:val="85"/>
                        <w:sz w:val="24"/>
                      </w:rPr>
                      <w:t>U</w:t>
                    </w:r>
                    <w:r>
                      <w:rPr>
                        <w:rFonts w:ascii="Georgia"/>
                        <w:w w:val="93"/>
                        <w:sz w:val="24"/>
                      </w:rPr>
                      <w:t>P</w:t>
                    </w:r>
                    <w:r>
                      <w:rPr>
                        <w:rFonts w:ascii="Georgia"/>
                        <w:w w:val="57"/>
                        <w:sz w:val="24"/>
                      </w:rPr>
                      <w:t>_</w:t>
                    </w:r>
                    <w:r>
                      <w:rPr>
                        <w:rFonts w:ascii="Georgia"/>
                        <w:w w:val="95"/>
                        <w:sz w:val="24"/>
                      </w:rPr>
                      <w:t>T</w:t>
                    </w:r>
                    <w:r>
                      <w:rPr>
                        <w:rFonts w:ascii="Georgia"/>
                        <w:w w:val="83"/>
                        <w:sz w:val="24"/>
                      </w:rPr>
                      <w:t>I</w:t>
                    </w:r>
                    <w:r>
                      <w:rPr>
                        <w:rFonts w:ascii="Georgia"/>
                        <w:w w:val="87"/>
                        <w:sz w:val="24"/>
                      </w:rPr>
                      <w:t>M</w:t>
                    </w:r>
                    <w:r>
                      <w:rPr>
                        <w:rFonts w:ascii="Georgia"/>
                        <w:w w:val="88"/>
                        <w:sz w:val="24"/>
                      </w:rPr>
                      <w:t>E</w:t>
                    </w:r>
                    <w:r>
                      <w:rPr>
                        <w:rFonts w:ascii="Georgia"/>
                        <w:w w:val="88"/>
                        <w:sz w:val="24"/>
                      </w:rPr>
                      <w:t>R</w:t>
                    </w:r>
                    <w:r>
                      <w:rPr>
                        <w:rFonts w:ascii="Georgia"/>
                        <w:w w:val="57"/>
                        <w:sz w:val="24"/>
                      </w:rPr>
                      <w:t>_</w:t>
                    </w:r>
                    <w:r>
                      <w:rPr>
                        <w:rFonts w:ascii="Georgia"/>
                        <w:w w:val="128"/>
                        <w:sz w:val="24"/>
                      </w:rPr>
                      <w:t>1</w:t>
                    </w:r>
                    <w:r>
                      <w:rPr>
                        <w:rFonts w:ascii="Georgia"/>
                        <w:w w:val="98"/>
                        <w:sz w:val="24"/>
                      </w:rPr>
                      <w:t>(T</w:t>
                    </w:r>
                    <w:r>
                      <w:rPr>
                        <w:rFonts w:ascii="Georgia"/>
                        <w:w w:val="128"/>
                        <w:sz w:val="24"/>
                      </w:rPr>
                      <w:t>1</w:t>
                    </w:r>
                    <w:r>
                      <w:rPr>
                        <w:rFonts w:ascii="Georgia"/>
                        <w:w w:val="57"/>
                        <w:sz w:val="24"/>
                      </w:rPr>
                      <w:t>_</w:t>
                    </w:r>
                    <w:r>
                      <w:rPr>
                        <w:rFonts w:ascii="Georgia"/>
                        <w:w w:val="83"/>
                        <w:sz w:val="24"/>
                      </w:rPr>
                      <w:t>I</w:t>
                    </w:r>
                    <w:r>
                      <w:rPr>
                        <w:rFonts w:ascii="Georgia"/>
                        <w:w w:val="91"/>
                        <w:sz w:val="24"/>
                      </w:rPr>
                      <w:t>NT</w:t>
                    </w:r>
                    <w:r>
                      <w:rPr>
                        <w:rFonts w:ascii="Georgia"/>
                        <w:w w:val="88"/>
                        <w:sz w:val="24"/>
                      </w:rPr>
                      <w:t>E</w:t>
                    </w:r>
                    <w:r>
                      <w:rPr>
                        <w:rFonts w:ascii="Georgia"/>
                        <w:w w:val="89"/>
                        <w:sz w:val="24"/>
                      </w:rPr>
                      <w:t>RNA</w:t>
                    </w:r>
                    <w:r>
                      <w:rPr>
                        <w:rFonts w:ascii="Georgia"/>
                        <w:w w:val="88"/>
                        <w:sz w:val="24"/>
                      </w:rPr>
                      <w:t>L</w:t>
                    </w:r>
                    <w:r>
                      <w:rPr>
                        <w:rFonts w:ascii="Georgia"/>
                        <w:sz w:val="24"/>
                      </w:rPr>
                      <w:t> </w:t>
                    </w:r>
                    <w:r>
                      <w:rPr>
                        <w:rFonts w:ascii="Georgia"/>
                        <w:w w:val="84"/>
                        <w:sz w:val="24"/>
                      </w:rPr>
                      <w:t>|</w:t>
                    </w:r>
                    <w:r>
                      <w:rPr>
                        <w:rFonts w:ascii="Georgia"/>
                        <w:sz w:val="24"/>
                      </w:rPr>
                      <w:t> </w:t>
                    </w:r>
                    <w:r>
                      <w:rPr>
                        <w:rFonts w:ascii="Georgia"/>
                        <w:w w:val="95"/>
                        <w:sz w:val="24"/>
                      </w:rPr>
                      <w:t>T</w:t>
                    </w:r>
                    <w:r>
                      <w:rPr>
                        <w:rFonts w:ascii="Georgia"/>
                        <w:w w:val="128"/>
                        <w:sz w:val="24"/>
                      </w:rPr>
                      <w:t>1</w:t>
                    </w:r>
                    <w:r>
                      <w:rPr>
                        <w:rFonts w:ascii="Georgia"/>
                        <w:w w:val="57"/>
                        <w:sz w:val="24"/>
                      </w:rPr>
                      <w:t>_</w:t>
                    </w:r>
                    <w:r>
                      <w:rPr>
                        <w:rFonts w:ascii="Georgia"/>
                        <w:w w:val="86"/>
                        <w:sz w:val="24"/>
                      </w:rPr>
                      <w:t>DI</w:t>
                    </w:r>
                    <w:r>
                      <w:rPr>
                        <w:rFonts w:ascii="Georgia"/>
                        <w:w w:val="90"/>
                        <w:sz w:val="24"/>
                      </w:rPr>
                      <w:t>V</w:t>
                    </w:r>
                    <w:r>
                      <w:rPr>
                        <w:rFonts w:ascii="Georgia"/>
                        <w:w w:val="57"/>
                        <w:sz w:val="24"/>
                      </w:rPr>
                      <w:t>_</w:t>
                    </w:r>
                    <w:r>
                      <w:rPr>
                        <w:rFonts w:ascii="Georgia"/>
                        <w:w w:val="93"/>
                        <w:sz w:val="24"/>
                      </w:rPr>
                      <w:t>B</w:t>
                    </w:r>
                    <w:r>
                      <w:rPr>
                        <w:rFonts w:ascii="Georgia"/>
                        <w:w w:val="92"/>
                        <w:sz w:val="24"/>
                      </w:rPr>
                      <w:t>Y</w:t>
                    </w:r>
                    <w:r>
                      <w:rPr>
                        <w:rFonts w:ascii="Georgia"/>
                        <w:w w:val="57"/>
                        <w:sz w:val="24"/>
                      </w:rPr>
                      <w:t>_</w:t>
                    </w:r>
                    <w:r>
                      <w:rPr>
                        <w:rFonts w:ascii="Georgia"/>
                        <w:w w:val="92"/>
                        <w:sz w:val="24"/>
                      </w:rPr>
                      <w:t>8</w:t>
                    </w:r>
                    <w:r>
                      <w:rPr>
                        <w:rFonts w:ascii="Georgia"/>
                        <w:w w:val="101"/>
                        <w:sz w:val="24"/>
                      </w:rPr>
                      <w:t>)</w:t>
                    </w:r>
                    <w:r>
                      <w:rPr>
                        <w:rFonts w:ascii="Georgia"/>
                        <w:w w:val="84"/>
                        <w:sz w:val="24"/>
                      </w:rPr>
                      <w:t>; </w:t>
                    </w:r>
                    <w:r>
                      <w:rPr>
                        <w:rFonts w:ascii="Georgia"/>
                        <w:sz w:val="24"/>
                      </w:rPr>
                      <w:t>SET_TIMER1(0);</w:t>
                    </w:r>
                  </w:p>
                  <w:p>
                    <w:pPr>
                      <w:spacing w:line="272" w:lineRule="exact" w:before="0"/>
                      <w:ind w:left="0" w:right="0" w:firstLine="0"/>
                      <w:jc w:val="left"/>
                      <w:rPr>
                        <w:rFonts w:ascii="Georgia"/>
                        <w:sz w:val="24"/>
                      </w:rPr>
                    </w:pPr>
                    <w:r>
                      <w:rPr>
                        <w:rFonts w:ascii="Georgia"/>
                        <w:sz w:val="24"/>
                      </w:rPr>
                      <w:t>WHILE(TRUE)</w:t>
                    </w:r>
                  </w:p>
                  <w:p>
                    <w:pPr>
                      <w:spacing w:before="5"/>
                      <w:ind w:left="0" w:right="0" w:firstLine="0"/>
                      <w:jc w:val="left"/>
                      <w:rPr>
                        <w:rFonts w:ascii="Georgia"/>
                        <w:sz w:val="24"/>
                      </w:rPr>
                    </w:pPr>
                    <w:r>
                      <w:rPr>
                        <w:rFonts w:ascii="Georgia"/>
                        <w:w w:val="90"/>
                        <w:sz w:val="24"/>
                      </w:rPr>
                      <w:t>{</w:t>
                    </w:r>
                  </w:p>
                  <w:p>
                    <w:pPr>
                      <w:spacing w:before="11"/>
                      <w:ind w:left="566" w:right="0" w:firstLine="0"/>
                      <w:jc w:val="left"/>
                      <w:rPr>
                        <w:rFonts w:ascii="Georgia"/>
                        <w:sz w:val="24"/>
                      </w:rPr>
                    </w:pPr>
                    <w:r>
                      <w:rPr>
                        <w:rFonts w:ascii="Georgia"/>
                        <w:sz w:val="24"/>
                      </w:rPr>
                      <w:t>IF (TMR1IF==1)</w:t>
                    </w:r>
                  </w:p>
                  <w:p>
                    <w:pPr>
                      <w:spacing w:before="6"/>
                      <w:ind w:left="566" w:right="0" w:firstLine="0"/>
                      <w:jc w:val="left"/>
                      <w:rPr>
                        <w:rFonts w:ascii="Georgia"/>
                        <w:sz w:val="24"/>
                      </w:rPr>
                    </w:pPr>
                    <w:r>
                      <w:rPr>
                        <w:rFonts w:ascii="Georgia"/>
                        <w:w w:val="90"/>
                        <w:sz w:val="24"/>
                      </w:rPr>
                      <w:t>{</w:t>
                    </w:r>
                  </w:p>
                  <w:p>
                    <w:pPr>
                      <w:tabs>
                        <w:tab w:pos="2271" w:val="left" w:leader="none"/>
                      </w:tabs>
                      <w:spacing w:before="10"/>
                      <w:ind w:left="1133" w:right="0" w:firstLine="0"/>
                      <w:jc w:val="left"/>
                      <w:rPr>
                        <w:rFonts w:ascii="Georgia"/>
                        <w:sz w:val="24"/>
                      </w:rPr>
                    </w:pPr>
                    <w:r>
                      <w:rPr>
                        <w:rFonts w:ascii="Georgia"/>
                        <w:sz w:val="24"/>
                      </w:rPr>
                      <w:t>X=~X;</w:t>
                      <w:tab/>
                    </w:r>
                    <w:r>
                      <w:rPr>
                        <w:rFonts w:ascii="Georgia"/>
                        <w:w w:val="90"/>
                        <w:sz w:val="24"/>
                      </w:rPr>
                      <w:t>OUTPUT_D(X);</w:t>
                    </w:r>
                    <w:r>
                      <w:rPr>
                        <w:rFonts w:ascii="Georgia"/>
                        <w:spacing w:val="50"/>
                        <w:w w:val="90"/>
                        <w:sz w:val="24"/>
                      </w:rPr>
                      <w:t> </w:t>
                    </w:r>
                    <w:r>
                      <w:rPr>
                        <w:rFonts w:ascii="Georgia"/>
                        <w:w w:val="90"/>
                        <w:sz w:val="24"/>
                      </w:rPr>
                      <w:t>TMR1IF=0;</w:t>
                    </w:r>
                  </w:p>
                  <w:p>
                    <w:pPr>
                      <w:spacing w:before="11"/>
                      <w:ind w:left="566" w:right="0" w:firstLine="0"/>
                      <w:jc w:val="left"/>
                      <w:rPr>
                        <w:rFonts w:ascii="Georgia"/>
                        <w:sz w:val="24"/>
                      </w:rPr>
                    </w:pPr>
                    <w:r>
                      <w:rPr>
                        <w:rFonts w:ascii="Georgia"/>
                        <w:w w:val="90"/>
                        <w:sz w:val="24"/>
                      </w:rPr>
                      <w:t>}</w:t>
                    </w:r>
                  </w:p>
                </w:txbxContent>
              </v:textbox>
              <w10:wrap type="none"/>
            </v:shape>
            <v:shape style="position:absolute;left:432;top:3684;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shape style="position:absolute;left:115;top:3967;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group>
        </w:pict>
      </w:r>
      <w:r>
        <w:rPr>
          <w:sz w:val="20"/>
        </w:rPr>
      </w:r>
    </w:p>
    <w:p>
      <w:pPr>
        <w:pStyle w:val="ListParagraph"/>
        <w:numPr>
          <w:ilvl w:val="0"/>
          <w:numId w:val="85"/>
        </w:numPr>
        <w:tabs>
          <w:tab w:pos="1810" w:val="left" w:leader="none"/>
        </w:tabs>
        <w:spacing w:line="292" w:lineRule="exact" w:before="19" w:after="0"/>
        <w:ind w:left="1809" w:right="0" w:hanging="567"/>
        <w:jc w:val="both"/>
        <w:rPr>
          <w:sz w:val="24"/>
        </w:rPr>
      </w:pPr>
      <w:r>
        <w:rPr>
          <w:sz w:val="24"/>
        </w:rPr>
        <w:t>Giải thích chương trình </w:t>
      </w:r>
      <w:r>
        <w:rPr>
          <w:spacing w:val="-3"/>
          <w:sz w:val="24"/>
        </w:rPr>
        <w:t>và </w:t>
      </w:r>
      <w:r>
        <w:rPr>
          <w:sz w:val="24"/>
        </w:rPr>
        <w:t>tính toán thời gian</w:t>
      </w:r>
      <w:r>
        <w:rPr>
          <w:spacing w:val="-15"/>
          <w:sz w:val="24"/>
        </w:rPr>
        <w:t> </w:t>
      </w:r>
      <w:r>
        <w:rPr>
          <w:sz w:val="24"/>
        </w:rPr>
        <w:t>delay:</w:t>
      </w:r>
    </w:p>
    <w:p>
      <w:pPr>
        <w:pStyle w:val="BodyText"/>
        <w:spacing w:line="237" w:lineRule="auto" w:before="1"/>
        <w:ind w:left="676" w:right="567" w:firstLine="566"/>
        <w:jc w:val="both"/>
      </w:pPr>
      <w:r>
        <w:rPr/>
        <w:t>Khởi tạo timer1 đếm xung nội có tần số 20MHz qua bộ chia 4 còn 5MHz. Sử dụng bộ chia trước với tỉ lệ chia là 8 nên xung vào bộ đếm với tần số còn lại là 5MHz/8 = 0,625MHz hay bằng 625kHz, chu kỳ là 1,6µs.</w:t>
      </w:r>
    </w:p>
    <w:p>
      <w:pPr>
        <w:pStyle w:val="BodyText"/>
        <w:spacing w:before="61"/>
        <w:ind w:left="1243"/>
        <w:jc w:val="both"/>
      </w:pPr>
      <w:r>
        <w:rPr/>
        <w:t>Khởi tạo biến X bằng 00 và gởi biến đếm ra portD sẽ làm các led tắt.</w:t>
      </w:r>
    </w:p>
    <w:p>
      <w:pPr>
        <w:pStyle w:val="BodyText"/>
        <w:spacing w:line="237" w:lineRule="auto" w:before="67"/>
        <w:ind w:left="676" w:right="576" w:firstLine="566"/>
        <w:jc w:val="both"/>
      </w:pPr>
      <w:r>
        <w:rPr/>
        <w:t>Lệnh if kiểm tra cờ tràn TMR1IF của timer1: nếu chưa tràn thì chờ cho đến khi tràn thì TMR1IF bằng 1, lệnh đảo biến X, giá trị này gởi ra port sẽ làm các led sáng, xóa cờ tràn để báo hiệu tràn cho lần sau.</w:t>
      </w:r>
    </w:p>
    <w:p>
      <w:pPr>
        <w:pStyle w:val="BodyText"/>
        <w:spacing w:line="237" w:lineRule="auto" w:before="69"/>
        <w:ind w:left="676" w:right="491" w:firstLine="566"/>
      </w:pPr>
      <w:r>
        <w:rPr/>
        <w:t>Nếu tràn lần tiếp theo thì lệnh X = ~ X sẽ nghịch đảo biến X bằng 0x00, giá trị này gởi ra port sẽ làm các led tắt, …</w:t>
      </w:r>
    </w:p>
    <w:p>
      <w:pPr>
        <w:pStyle w:val="BodyText"/>
        <w:spacing w:line="275" w:lineRule="exact" w:before="66"/>
        <w:ind w:left="1243"/>
      </w:pPr>
      <w:r>
        <w:rPr/>
        <w:t>Timer T1 đếm 65536, thời gian đếm bằng số xung đếm nhân với chu kỳ mỗi xung: xung×Txung</w:t>
      </w:r>
    </w:p>
    <w:p>
      <w:pPr>
        <w:pStyle w:val="BodyText"/>
        <w:spacing w:line="237" w:lineRule="auto" w:before="1"/>
        <w:ind w:left="676" w:right="491"/>
      </w:pPr>
      <w:r>
        <w:rPr/>
        <w:t>= 65536×1,6µs = 104857,6 µs ≈ 105ms nên thời gian sáng và tắt của 8 led đều bằng 105ms hay chu kỳ bằng 210ms.</w:t>
      </w:r>
    </w:p>
    <w:p>
      <w:pPr>
        <w:pStyle w:val="BodyText"/>
        <w:spacing w:line="232" w:lineRule="auto" w:before="73"/>
        <w:ind w:left="676" w:right="668" w:firstLine="566"/>
      </w:pPr>
      <w:r>
        <w:rPr/>
        <w:t>Trong chương trình này sử dụng bit TMR1IF để kiểm tra nhưng thư viện &lt;16F887.H &gt; không định nghĩa bit này, nên có thêm hàng lệnh “#bit tmr1if = 0x0C.0” để định nghĩa bit cờ tràn.</w:t>
      </w:r>
    </w:p>
    <w:p>
      <w:pPr>
        <w:pStyle w:val="BodyText"/>
        <w:spacing w:before="62"/>
        <w:ind w:left="1243"/>
      </w:pPr>
      <w:r>
        <w:rPr/>
        <w:t>Cờ tràn nằm ở bit thứ 0, trong thanh ghi PIR1 có địa chỉ 0x0C.</w:t>
      </w:r>
    </w:p>
    <w:p>
      <w:pPr>
        <w:pStyle w:val="BodyText"/>
        <w:spacing w:line="237" w:lineRule="auto" w:before="68"/>
        <w:ind w:left="676" w:right="668" w:firstLine="566"/>
      </w:pPr>
      <w:r>
        <w:rPr/>
        <w:t>Thời gian định thời lớn nhất có thể có của Timer1 là 105ms với tần số thạch anh là 20MHz, bạn chỉ có thể định thời nhỏ hơn nếu chỉ dùng timer, muốn định thời lớn hơn thì phải dùng thêm biến.</w:t>
      </w:r>
    </w:p>
    <w:p>
      <w:pPr>
        <w:spacing w:after="0" w:line="237" w:lineRule="auto"/>
        <w:sectPr>
          <w:pgSz w:w="11910" w:h="16840"/>
          <w:pgMar w:header="283" w:footer="472" w:top="640" w:bottom="640" w:left="740" w:right="0"/>
        </w:sectPr>
      </w:pPr>
    </w:p>
    <w:p>
      <w:pPr>
        <w:pStyle w:val="BodyText"/>
        <w:rPr>
          <w:sz w:val="20"/>
        </w:rPr>
      </w:pPr>
      <w:r>
        <w:rPr/>
        <w:pict>
          <v:group style="position:absolute;margin-left:65.064003pt;margin-top:14.159983pt;width:507.8pt;height:49pt;mso-position-horizontal-relative:page;mso-position-vertical-relative:page;z-index:-29295104" coordorigin="1301,283" coordsize="10156,980">
            <v:shape style="position:absolute;left:1301;top:283;width:10156;height:980" coordorigin="1301,283" coordsize="10156,980" path="m11447,283l1311,283,1301,283,1301,1263,1311,1263,11447,1263,11447,1253,1311,1253,1311,662,11447,662,11447,653,1311,653,1311,648,11447,648,11447,638,1311,638,1311,293,11447,293,11447,283xm11457,283l11448,283,11448,1263,11457,1263,11457,283xe" filled="true" fillcolor="#000000" stroked="false">
              <v:path arrowok="t"/>
              <v:fill type="solid"/>
            </v:shape>
            <v:shape style="position:absolute;left:1310;top:655;width:10137;height:598" type="#_x0000_t202" filled="true" fillcolor="#dbe4f0" stroked="false">
              <v:textbox inset="0,0,0,0">
                <w:txbxContent>
                  <w:p>
                    <w:pPr>
                      <w:spacing w:line="237" w:lineRule="auto" w:before="21"/>
                      <w:ind w:left="105" w:right="0" w:firstLine="566"/>
                      <w:jc w:val="left"/>
                      <w:rPr>
                        <w:sz w:val="24"/>
                      </w:rPr>
                    </w:pPr>
                    <w:r>
                      <w:rPr>
                        <w:b/>
                        <w:i/>
                        <w:sz w:val="24"/>
                      </w:rPr>
                      <w:t>Bài 6-2: </w:t>
                    </w:r>
                    <w:r>
                      <w:rPr>
                        <w:sz w:val="24"/>
                      </w:rPr>
                      <w:t>Dùng vi điều khiển PIC 16F887 điều khiển 8 led đơn sáng tắt dùng timer T1 với chu kỳ delay là 200ms.</w:t>
                    </w:r>
                  </w:p>
                </w:txbxContent>
              </v:textbox>
              <v:fill type="solid"/>
              <w10:wrap type="none"/>
            </v:shape>
            <w10:wrap type="none"/>
          </v:group>
        </w:pict>
      </w:r>
    </w:p>
    <w:p>
      <w:pPr>
        <w:pStyle w:val="BodyText"/>
        <w:rPr>
          <w:sz w:val="20"/>
        </w:rPr>
      </w:pPr>
    </w:p>
    <w:p>
      <w:pPr>
        <w:pStyle w:val="ListParagraph"/>
        <w:numPr>
          <w:ilvl w:val="0"/>
          <w:numId w:val="85"/>
        </w:numPr>
        <w:tabs>
          <w:tab w:pos="1809" w:val="left" w:leader="none"/>
          <w:tab w:pos="1810" w:val="left" w:leader="none"/>
        </w:tabs>
        <w:spacing w:line="240" w:lineRule="auto" w:before="235" w:after="0"/>
        <w:ind w:left="1809" w:right="0" w:hanging="567"/>
        <w:jc w:val="left"/>
        <w:rPr>
          <w:sz w:val="24"/>
        </w:rPr>
      </w:pPr>
      <w:r>
        <w:rPr>
          <w:sz w:val="24"/>
        </w:rPr>
        <w:t>Sơ đồ </w:t>
      </w:r>
      <w:r>
        <w:rPr>
          <w:spacing w:val="-3"/>
          <w:sz w:val="24"/>
        </w:rPr>
        <w:t>mạch: </w:t>
      </w:r>
      <w:r>
        <w:rPr>
          <w:sz w:val="24"/>
        </w:rPr>
        <w:t>giống bài</w:t>
      </w:r>
      <w:r>
        <w:rPr>
          <w:spacing w:val="9"/>
          <w:sz w:val="24"/>
        </w:rPr>
        <w:t> </w:t>
      </w:r>
      <w:r>
        <w:rPr>
          <w:sz w:val="24"/>
        </w:rPr>
        <w:t>6-1.</w:t>
      </w:r>
    </w:p>
    <w:p>
      <w:pPr>
        <w:pStyle w:val="ListParagraph"/>
        <w:numPr>
          <w:ilvl w:val="0"/>
          <w:numId w:val="85"/>
        </w:numPr>
        <w:tabs>
          <w:tab w:pos="1809" w:val="left" w:leader="none"/>
          <w:tab w:pos="1810" w:val="left" w:leader="none"/>
        </w:tabs>
        <w:spacing w:line="240" w:lineRule="auto" w:before="57" w:after="0"/>
        <w:ind w:left="1809" w:right="0" w:hanging="567"/>
        <w:jc w:val="left"/>
        <w:rPr>
          <w:sz w:val="24"/>
        </w:rPr>
      </w:pPr>
      <w:r>
        <w:rPr/>
        <w:pict>
          <v:group style="position:absolute;margin-left:165.563751pt;margin-top:22.899412pt;width:298.75pt;height:244.95pt;mso-position-horizontal-relative:page;mso-position-vertical-relative:paragraph;z-index:-29291008" coordorigin="3311,458" coordsize="5975,4899">
            <v:shape style="position:absolute;left:5064;top:495;width:1952;height:434" coordorigin="5064,495" coordsize="1952,434" path="m6811,495l5271,495,5275,502,5208,512,5150,542,5105,588,5075,646,5064,713,5075,780,5105,838,5150,884,5208,913,5275,924,5271,929,6811,929,6805,924,6871,913,6929,884,6975,838,7005,780,7016,713,7005,646,6975,588,6929,542,6871,512,6805,502,6811,495xe" filled="true" fillcolor="#cdcdcd" stroked="false">
              <v:path arrowok="t"/>
              <v:fill opacity="32639f" type="solid"/>
            </v:shape>
            <v:shape style="position:absolute;left:5270;top:495;width:1541;height:434" coordorigin="5271,495" coordsize="1541,434" path="m5271,929l5271,929m6811,495l6811,495,5271,495,5271,495e" filled="false" stroked="true" strokeweight="1.495778pt" strokecolor="#cdcdcd">
              <v:path arrowok="t"/>
              <v:stroke dashstyle="solid"/>
            </v:shape>
            <v:shape style="position:absolute;left:5049;top:486;width:242;height:242" type="#_x0000_t75" stroked="false">
              <v:imagedata r:id="rId663" o:title=""/>
            </v:shape>
            <v:shape style="position:absolute;left:6804;top:495;width:212;height:434" coordorigin="6805,495" coordsize="212,434" path="m6811,929l6811,929,6805,924m7016,713l7016,713,7005,646,6975,588,6929,542,6871,512,6805,502m6811,495l6811,495e" filled="false" stroked="true" strokeweight="1.495778pt" strokecolor="#cdcdcd">
              <v:path arrowok="t"/>
              <v:stroke dashstyle="solid"/>
            </v:shape>
            <v:shape style="position:absolute;left:5035;top:472;width:1952;height:427" type="#_x0000_t75" stroked="false">
              <v:imagedata r:id="rId664" o:title=""/>
            </v:shape>
            <v:shape style="position:absolute;left:5035;top:472;width:1952;height:427" coordorigin="5035,473" coordsize="1952,427" path="m5241,899l6782,899,6776,896,6843,885,6901,855,6946,809,6976,751,6987,684,6976,618,6946,560,6901,514,6843,484,6776,473,6782,481,5241,481,5247,473,5180,484,5122,514,5076,560,5046,618,5035,684,5046,751,5076,809,5122,855,5180,885,5247,896,5241,899xe" filled="false" stroked="true" strokeweight="1.495746pt" strokecolor="#000000">
              <v:path arrowok="t"/>
              <v:stroke dashstyle="solid"/>
            </v:shape>
            <v:rect style="position:absolute;left:3341;top:1288;width:5385;height:674" filled="true" fillcolor="#cdcdcd" stroked="false">
              <v:fill opacity="32639f" type="solid"/>
            </v:rect>
            <v:shape style="position:absolute;left:3341;top:1288;width:5385;height:674" coordorigin="3341,1288" coordsize="5385,674" path="m8726,1288l8726,1288,3341,1288,3341,1288m8726,1961l8726,1961,8726,1288e" filled="false" stroked="true" strokeweight="1.495778pt" strokecolor="#cdcdcd">
              <v:path arrowok="t"/>
              <v:stroke dashstyle="solid"/>
            </v:shape>
            <v:shape style="position:absolute;left:3326;top:1258;width:5385;height:674" type="#_x0000_t75" stroked="false">
              <v:imagedata r:id="rId665" o:title=""/>
            </v:shape>
            <v:shape style="position:absolute;left:3326;top:1258;width:5385;height:674" coordorigin="3326,1258" coordsize="5385,674" path="m3326,1931l8711,1931,8711,1258,3326,1258,3326,1931m8532,1931l8532,1258e" filled="false" stroked="true" strokeweight="1.495778pt" strokecolor="#000000">
              <v:path arrowok="t"/>
              <v:stroke dashstyle="solid"/>
            </v:shape>
            <v:shape style="position:absolute;left:5928;top:899;width:195;height:389" type="#_x0000_t75" stroked="false">
              <v:imagedata r:id="rId666" o:title=""/>
            </v:shape>
            <v:line style="position:absolute" from="6034,1961" to="6034,3233" stroked="true" strokeweight="1.495813pt" strokecolor="#cdcdcd">
              <v:stroke dashstyle="solid"/>
            </v:line>
            <v:shape style="position:absolute;left:5928;top:4189;width:195;height:464" type="#_x0000_t75" stroked="false">
              <v:imagedata r:id="rId667" o:title=""/>
            </v:shape>
            <v:shape style="position:absolute;left:3386;top:3457;width:5311;height:763" coordorigin="3386,3457" coordsize="5311,763" path="m6034,3457l3386,3831,6034,4220,8696,3831,6034,3457xe" filled="true" fillcolor="#cdcdcd" stroked="false">
              <v:path arrowok="t"/>
              <v:fill opacity="32639f" type="solid"/>
            </v:shape>
            <v:shape style="position:absolute;left:3386;top:3457;width:5311;height:374" coordorigin="3386,3457" coordsize="5311,374" path="m3386,3831l6034,3457,6034,3457m3386,3831l3386,3831m6034,3457l8696,3831,8696,3831e" filled="false" stroked="true" strokeweight="1.495778pt" strokecolor="#cdcdcd">
              <v:path arrowok="t"/>
              <v:stroke dashstyle="solid"/>
            </v:shape>
            <v:shape style="position:absolute;left:3356;top:3427;width:5311;height:763" type="#_x0000_t75" stroked="false">
              <v:imagedata r:id="rId668" o:title=""/>
            </v:shape>
            <v:shape style="position:absolute;left:3356;top:3427;width:5311;height:763" coordorigin="3356,3427" coordsize="5311,763" path="m3356,3801l6019,3427,8666,3801,6019,4190,3356,3801xe" filled="false" stroked="true" strokeweight="1.495744pt" strokecolor="#000000">
              <v:path arrowok="t"/>
              <v:stroke dashstyle="solid"/>
            </v:shape>
            <v:shape style="position:absolute;left:5958;top:3217;width:165;height:240" coordorigin="5959,3218" coordsize="165,240" path="m6123,3218l5959,3218,6034,3457,6123,3218xe" filled="true" fillcolor="#cdcdcd" stroked="false">
              <v:path arrowok="t"/>
              <v:fill opacity="32639f" type="solid"/>
            </v:shape>
            <v:line style="position:absolute" from="6019,1931" to="6019,3203" stroked="true" strokeweight="1.495813pt" strokecolor="#000000">
              <v:stroke dashstyle="solid"/>
            </v:line>
            <v:shape style="position:absolute;left:5928;top:3187;width:165;height:240" coordorigin="5929,3188" coordsize="165,240" path="m6093,3188l5929,3188,6019,3427,6093,3188xe" filled="true" fillcolor="#000000" stroked="false">
              <v:path arrowok="t"/>
              <v:fill type="solid"/>
            </v:shape>
            <v:shape style="position:absolute;left:6258;top:3136;width:2834;height:696" coordorigin="6258,3136" coordsize="2834,696" path="m8696,3831l8906,3831,8912,3832,8982,3817,9039,3779,9077,3722,9091,3652,9085,3651,9085,3322,9077,3246,9039,3189,8982,3150,8912,3136,8906,3143,6258,3143e" filled="false" stroked="true" strokeweight="1.495746pt" strokecolor="#cdcdcd">
              <v:path arrowok="t"/>
              <v:stroke dashstyle="solid"/>
            </v:shape>
            <v:shape style="position:absolute;left:6033;top:3053;width:255;height:165" coordorigin="6034,3053" coordsize="255,165" path="m6288,3053l6034,3143,6288,3218,6288,3053xe" filled="true" fillcolor="#cdcdcd" stroked="false">
              <v:path arrowok="t"/>
              <v:fill opacity="32639f" type="solid"/>
            </v:shape>
            <v:shape style="position:absolute;left:6228;top:3107;width:2843;height:696" coordorigin="6228,3107" coordsize="2843,696" path="m8666,3801l8891,3801,8883,3803,8953,3789,9010,3750,9049,3693,9063,3623,9070,3622,9070,3293,9063,3287,9049,3217,9010,3160,8953,3122,8883,3107,8891,3113,6228,3113e" filled="false" stroked="true" strokeweight="1.495746pt" strokecolor="#000000">
              <v:path arrowok="t"/>
              <v:stroke dashstyle="solid"/>
            </v:shape>
            <v:shape style="position:absolute;left:6018;top:3023;width:240;height:165" coordorigin="6019,3023" coordsize="240,165" path="m6258,3023l6019,3113,6258,3188,6258,3023xe" filled="true" fillcolor="#000000" stroked="false">
              <v:path arrowok="t"/>
              <v:fill type="solid"/>
            </v:shape>
            <v:rect style="position:absolute;left:3341;top:2469;width:5385;height:464" filled="true" fillcolor="#cdcdcd" stroked="false">
              <v:fill opacity="32639f" type="solid"/>
            </v:rect>
            <v:shape style="position:absolute;left:3341;top:2469;width:5385;height:464" coordorigin="3341,2470" coordsize="5385,464" path="m8726,2470l8726,2470,3341,2470,3341,2470m8726,2934l8726,2934,8726,2470e" filled="false" stroked="true" strokeweight="1.495778pt" strokecolor="#cdcdcd">
              <v:path arrowok="t"/>
              <v:stroke dashstyle="solid"/>
            </v:shape>
            <v:shape style="position:absolute;left:3326;top:2439;width:5385;height:464" type="#_x0000_t75" stroked="false">
              <v:imagedata r:id="rId669" o:title=""/>
            </v:shape>
            <v:shape style="position:absolute;left:3326;top:2439;width:5385;height:464" coordorigin="3326,2440" coordsize="5385,464" path="m3326,2904l8711,2904,8711,2440,3326,2440,3326,2904m3491,2904l3491,2440m8532,2904l8532,2440e" filled="false" stroked="true" strokeweight="1.495778pt" strokecolor="#000000">
              <v:path arrowok="t"/>
              <v:stroke dashstyle="solid"/>
            </v:shape>
            <v:shape style="position:absolute;left:5928;top:1931;width:195;height:539" type="#_x0000_t75" stroked="false">
              <v:imagedata r:id="rId670" o:title=""/>
            </v:shape>
            <v:shape style="position:absolute;left:3326;top:4623;width:5385;height:464" type="#_x0000_t75" stroked="false">
              <v:imagedata r:id="rId671" o:title=""/>
            </v:shape>
            <v:shape style="position:absolute;left:6033;top:2104;width:3238;height:3238" coordorigin="6034,2104" coordsize="3238,3238" path="m6034,5117l6034,5252,6040,5245,6047,5280,6066,5309,6095,5328,6130,5335,6123,5342,9175,5342,9181,5335,9216,5328,9245,5309,9264,5280,9271,5245,9265,5252,9265,2201,9245,2130,9181,2104,9175,2111,6168,2111e" filled="false" stroked="true" strokeweight="1.495778pt" strokecolor="#cdcdcd">
              <v:path arrowok="t"/>
              <v:stroke dashstyle="solid"/>
            </v:shape>
            <v:shape style="position:absolute;left:6033;top:2021;width:167;height:165" type="#_x0000_t75" stroked="false">
              <v:imagedata r:id="rId672" o:title=""/>
            </v:shape>
            <v:shape style="position:absolute;left:6011;top:2075;width:3239;height:3237" coordorigin="6011,2075" coordsize="3239,3237" path="m6019,5087l6019,5222,6011,5216,6018,5251,6038,5280,6066,5299,6101,5306,6108,5312,9160,5312,9153,5306,9187,5299,9216,5280,9235,5251,9242,5216,9250,5222,9250,2171,9242,2165,9235,2130,9216,2102,9187,2082,9153,2075,9160,2081,6138,2081e" filled="false" stroked="true" strokeweight="1.495778pt" strokecolor="#000000">
              <v:path arrowok="t"/>
              <v:stroke dashstyle="solid"/>
            </v:shape>
            <v:shape style="position:absolute;left:6018;top:1991;width:153;height:165" type="#_x0000_t75" stroked="false">
              <v:imagedata r:id="rId673" o:title=""/>
            </v:shape>
            <v:shape style="position:absolute;left:5698;top:576;width:645;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5324;top:3697;width:1395;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TIMER1 TRÀN</w:t>
                    </w:r>
                  </w:p>
                </w:txbxContent>
              </v:textbox>
              <w10:wrap type="none"/>
            </v:shape>
            <v:shape style="position:absolute;left:8647;top:3970;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133;top:4339;width:170;height:240" type="#_x0000_t202" filled="false" stroked="false">
              <v:textbox inset="0,0,0,0">
                <w:txbxContent>
                  <w:p>
                    <w:pPr>
                      <w:spacing w:line="239" w:lineRule="exact" w:before="0"/>
                      <w:ind w:left="0" w:right="0" w:firstLine="0"/>
                      <w:jc w:val="left"/>
                      <w:rPr>
                        <w:rFonts w:ascii="Lohit Telugu" w:hAnsi="Lohit Telugu"/>
                        <w:sz w:val="24"/>
                      </w:rPr>
                    </w:pPr>
                    <w:r>
                      <w:rPr>
                        <w:rFonts w:ascii="Lohit Telugu" w:hAnsi="Lohit Telugu"/>
                        <w:w w:val="102"/>
                        <w:sz w:val="24"/>
                      </w:rPr>
                      <w:t>Đ</w:t>
                    </w:r>
                  </w:p>
                </w:txbxContent>
              </v:textbox>
              <w10:wrap type="none"/>
            </v:shape>
            <v:shape style="position:absolute;left:6048;top:2454;width:2469;height:434" type="#_x0000_t202" filled="false" stroked="false">
              <v:textbox inset="0,0,0,0">
                <w:txbxContent>
                  <w:p>
                    <w:pPr>
                      <w:spacing w:before="61"/>
                      <w:ind w:left="-79" w:right="0" w:firstLine="0"/>
                      <w:jc w:val="left"/>
                      <w:rPr>
                        <w:rFonts w:ascii="Arial"/>
                        <w:b/>
                        <w:sz w:val="24"/>
                      </w:rPr>
                    </w:pPr>
                    <w:r>
                      <w:rPr>
                        <w:rFonts w:ascii="Arial"/>
                        <w:b/>
                        <w:sz w:val="24"/>
                      </w:rPr>
                      <w:t>1=3036</w:t>
                    </w:r>
                  </w:p>
                </w:txbxContent>
              </v:textbox>
              <w10:wrap type="none"/>
            </v:shape>
            <v:shape style="position:absolute;left:3505;top:2454;width:2498;height:434" type="#_x0000_t202" filled="false" stroked="false">
              <v:textbox inset="0,0,0,0">
                <w:txbxContent>
                  <w:p>
                    <w:pPr>
                      <w:spacing w:before="61"/>
                      <w:ind w:left="0" w:right="31" w:firstLine="0"/>
                      <w:jc w:val="right"/>
                      <w:rPr>
                        <w:rFonts w:ascii="Arial"/>
                        <w:b/>
                        <w:sz w:val="24"/>
                      </w:rPr>
                    </w:pPr>
                    <w:r>
                      <w:rPr>
                        <w:rFonts w:ascii="Arial"/>
                        <w:b/>
                        <w:w w:val="85"/>
                        <w:sz w:val="24"/>
                      </w:rPr>
                      <w:t>TIMER</w:t>
                    </w:r>
                  </w:p>
                </w:txbxContent>
              </v:textbox>
              <w10:wrap type="none"/>
            </v:shape>
            <v:shape style="position:absolute;left:3490;top:1258;width:5041;height:674" type="#_x0000_t202" filled="false" stroked="true" strokeweight="1.495813pt" strokecolor="#000000">
              <v:textbox inset="0,0,0,0">
                <w:txbxContent>
                  <w:p>
                    <w:pPr>
                      <w:spacing w:line="249" w:lineRule="auto" w:before="30"/>
                      <w:ind w:left="819" w:right="777" w:hanging="32"/>
                      <w:jc w:val="left"/>
                      <w:rPr>
                        <w:rFonts w:ascii="Arial" w:hAnsi="Arial"/>
                        <w:b/>
                        <w:sz w:val="24"/>
                      </w:rPr>
                    </w:pPr>
                    <w:r>
                      <w:rPr>
                        <w:rFonts w:ascii="Arial" w:hAnsi="Arial"/>
                        <w:b/>
                        <w:w w:val="90"/>
                        <w:sz w:val="24"/>
                      </w:rPr>
                      <w:t>KHỞI</w:t>
                    </w:r>
                    <w:r>
                      <w:rPr>
                        <w:rFonts w:ascii="Arial" w:hAnsi="Arial"/>
                        <w:b/>
                        <w:spacing w:val="-31"/>
                        <w:w w:val="90"/>
                        <w:sz w:val="24"/>
                      </w:rPr>
                      <w:t> </w:t>
                    </w:r>
                    <w:r>
                      <w:rPr>
                        <w:rFonts w:ascii="Arial" w:hAnsi="Arial"/>
                        <w:b/>
                        <w:w w:val="90"/>
                        <w:sz w:val="24"/>
                      </w:rPr>
                      <w:t>TẠO</w:t>
                    </w:r>
                    <w:r>
                      <w:rPr>
                        <w:rFonts w:ascii="Arial" w:hAnsi="Arial"/>
                        <w:b/>
                        <w:spacing w:val="-30"/>
                        <w:w w:val="90"/>
                        <w:sz w:val="24"/>
                      </w:rPr>
                      <w:t> </w:t>
                    </w:r>
                    <w:r>
                      <w:rPr>
                        <w:rFonts w:ascii="Arial" w:hAnsi="Arial"/>
                        <w:b/>
                        <w:w w:val="90"/>
                        <w:sz w:val="24"/>
                      </w:rPr>
                      <w:t>TIMER1</w:t>
                    </w:r>
                    <w:r>
                      <w:rPr>
                        <w:rFonts w:ascii="Arial" w:hAnsi="Arial"/>
                        <w:b/>
                        <w:spacing w:val="-30"/>
                        <w:w w:val="90"/>
                        <w:sz w:val="24"/>
                      </w:rPr>
                      <w:t> </w:t>
                    </w:r>
                    <w:r>
                      <w:rPr>
                        <w:rFonts w:ascii="Arial" w:hAnsi="Arial"/>
                        <w:b/>
                        <w:w w:val="90"/>
                        <w:sz w:val="24"/>
                      </w:rPr>
                      <w:t>ĐẾM</w:t>
                    </w:r>
                    <w:r>
                      <w:rPr>
                        <w:rFonts w:ascii="Arial" w:hAnsi="Arial"/>
                        <w:b/>
                        <w:spacing w:val="-30"/>
                        <w:w w:val="90"/>
                        <w:sz w:val="24"/>
                      </w:rPr>
                      <w:t> </w:t>
                    </w:r>
                    <w:r>
                      <w:rPr>
                        <w:rFonts w:ascii="Arial" w:hAnsi="Arial"/>
                        <w:b/>
                        <w:w w:val="90"/>
                        <w:sz w:val="24"/>
                      </w:rPr>
                      <w:t>XUNG</w:t>
                    </w:r>
                    <w:r>
                      <w:rPr>
                        <w:rFonts w:ascii="Arial" w:hAnsi="Arial"/>
                        <w:b/>
                        <w:spacing w:val="-30"/>
                        <w:w w:val="90"/>
                        <w:sz w:val="24"/>
                      </w:rPr>
                      <w:t> </w:t>
                    </w:r>
                    <w:r>
                      <w:rPr>
                        <w:rFonts w:ascii="Arial" w:hAnsi="Arial"/>
                        <w:b/>
                        <w:spacing w:val="-5"/>
                        <w:w w:val="90"/>
                        <w:sz w:val="24"/>
                      </w:rPr>
                      <w:t>NỘI </w:t>
                    </w:r>
                    <w:r>
                      <w:rPr>
                        <w:rFonts w:ascii="Arial" w:hAnsi="Arial"/>
                        <w:b/>
                        <w:w w:val="85"/>
                        <w:sz w:val="24"/>
                      </w:rPr>
                      <w:t>HỆ</w:t>
                    </w:r>
                    <w:r>
                      <w:rPr>
                        <w:rFonts w:ascii="Arial" w:hAnsi="Arial"/>
                        <w:b/>
                        <w:spacing w:val="-14"/>
                        <w:w w:val="85"/>
                        <w:sz w:val="24"/>
                      </w:rPr>
                      <w:t> </w:t>
                    </w:r>
                    <w:r>
                      <w:rPr>
                        <w:rFonts w:ascii="Arial" w:hAnsi="Arial"/>
                        <w:b/>
                        <w:w w:val="85"/>
                        <w:sz w:val="24"/>
                      </w:rPr>
                      <w:t>SỐ</w:t>
                    </w:r>
                    <w:r>
                      <w:rPr>
                        <w:rFonts w:ascii="Arial" w:hAnsi="Arial"/>
                        <w:b/>
                        <w:spacing w:val="-14"/>
                        <w:w w:val="85"/>
                        <w:sz w:val="24"/>
                      </w:rPr>
                      <w:t> </w:t>
                    </w:r>
                    <w:r>
                      <w:rPr>
                        <w:rFonts w:ascii="Arial" w:hAnsi="Arial"/>
                        <w:b/>
                        <w:w w:val="85"/>
                        <w:sz w:val="24"/>
                      </w:rPr>
                      <w:t>CHIA</w:t>
                    </w:r>
                    <w:r>
                      <w:rPr>
                        <w:rFonts w:ascii="Arial" w:hAnsi="Arial"/>
                        <w:b/>
                        <w:spacing w:val="-13"/>
                        <w:w w:val="85"/>
                        <w:sz w:val="24"/>
                      </w:rPr>
                      <w:t> </w:t>
                    </w:r>
                    <w:r>
                      <w:rPr>
                        <w:rFonts w:ascii="Arial" w:hAnsi="Arial"/>
                        <w:b/>
                        <w:w w:val="85"/>
                        <w:sz w:val="24"/>
                      </w:rPr>
                      <w:t>BẰNG</w:t>
                    </w:r>
                    <w:r>
                      <w:rPr>
                        <w:rFonts w:ascii="Arial" w:hAnsi="Arial"/>
                        <w:b/>
                        <w:spacing w:val="-14"/>
                        <w:w w:val="85"/>
                        <w:sz w:val="24"/>
                      </w:rPr>
                      <w:t> </w:t>
                    </w:r>
                    <w:r>
                      <w:rPr>
                        <w:rFonts w:ascii="Arial" w:hAnsi="Arial"/>
                        <w:b/>
                        <w:w w:val="85"/>
                        <w:sz w:val="24"/>
                      </w:rPr>
                      <w:t>8,</w:t>
                    </w:r>
                    <w:r>
                      <w:rPr>
                        <w:rFonts w:ascii="Arial" w:hAnsi="Arial"/>
                        <w:b/>
                        <w:spacing w:val="-14"/>
                        <w:w w:val="85"/>
                        <w:sz w:val="24"/>
                      </w:rPr>
                      <w:t> </w:t>
                    </w:r>
                    <w:r>
                      <w:rPr>
                        <w:rFonts w:ascii="Arial" w:hAnsi="Arial"/>
                        <w:b/>
                        <w:w w:val="85"/>
                        <w:sz w:val="24"/>
                      </w:rPr>
                      <w:t>PORTD</w:t>
                    </w:r>
                    <w:r>
                      <w:rPr>
                        <w:rFonts w:ascii="Arial" w:hAnsi="Arial"/>
                        <w:b/>
                        <w:spacing w:val="-13"/>
                        <w:w w:val="85"/>
                        <w:sz w:val="24"/>
                      </w:rPr>
                      <w:t> </w:t>
                    </w:r>
                    <w:r>
                      <w:rPr>
                        <w:rFonts w:ascii="Arial" w:hAnsi="Arial"/>
                        <w:b/>
                        <w:w w:val="85"/>
                        <w:sz w:val="24"/>
                      </w:rPr>
                      <w:t>XUẤT</w:t>
                    </w:r>
                  </w:p>
                </w:txbxContent>
              </v:textbox>
              <v:stroke dashstyle="solid"/>
              <w10:wrap type="none"/>
            </v:shape>
            <w10:wrap type="none"/>
          </v:group>
        </w:pict>
      </w:r>
      <w:r>
        <w:rPr>
          <w:sz w:val="24"/>
        </w:rPr>
        <w:t>Lưu</w:t>
      </w:r>
      <w:r>
        <w:rPr>
          <w:spacing w:val="1"/>
          <w:sz w:val="24"/>
        </w:rPr>
        <w:t> </w:t>
      </w:r>
      <w:r>
        <w:rPr>
          <w:sz w:val="24"/>
        </w:rPr>
        <w:t>đồ:</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0"/>
        </w:rPr>
      </w:pPr>
    </w:p>
    <w:tbl>
      <w:tblPr>
        <w:tblW w:w="0" w:type="auto"/>
        <w:jc w:val="left"/>
        <w:tblInd w:w="260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5041"/>
        <w:gridCol w:w="180"/>
      </w:tblGrid>
      <w:tr>
        <w:trPr>
          <w:trHeight w:val="433" w:hRule="atLeast"/>
        </w:trPr>
        <w:tc>
          <w:tcPr>
            <w:tcW w:w="165" w:type="dxa"/>
          </w:tcPr>
          <w:p>
            <w:pPr>
              <w:pStyle w:val="TableParagraph"/>
              <w:rPr>
                <w:sz w:val="22"/>
              </w:rPr>
            </w:pPr>
          </w:p>
        </w:tc>
        <w:tc>
          <w:tcPr>
            <w:tcW w:w="5041" w:type="dxa"/>
          </w:tcPr>
          <w:p>
            <w:pPr>
              <w:pStyle w:val="TableParagraph"/>
              <w:spacing w:before="60"/>
              <w:ind w:left="587"/>
              <w:rPr>
                <w:rFonts w:ascii="Arial" w:hAnsi="Arial"/>
                <w:b/>
                <w:sz w:val="24"/>
              </w:rPr>
            </w:pPr>
            <w:r>
              <w:rPr>
                <w:rFonts w:ascii="Arial" w:hAnsi="Arial"/>
                <w:b/>
                <w:w w:val="95"/>
                <w:sz w:val="24"/>
              </w:rPr>
              <w:t>ĐẢO</w:t>
            </w:r>
            <w:r>
              <w:rPr>
                <w:rFonts w:ascii="Arial" w:hAnsi="Arial"/>
                <w:b/>
                <w:spacing w:val="-39"/>
                <w:w w:val="95"/>
                <w:sz w:val="24"/>
              </w:rPr>
              <w:t> </w:t>
            </w:r>
            <w:r>
              <w:rPr>
                <w:rFonts w:ascii="Arial" w:hAnsi="Arial"/>
                <w:b/>
                <w:w w:val="95"/>
                <w:sz w:val="24"/>
              </w:rPr>
              <w:t>TRẠNG</w:t>
            </w:r>
            <w:r>
              <w:rPr>
                <w:rFonts w:ascii="Arial" w:hAnsi="Arial"/>
                <w:b/>
                <w:spacing w:val="-38"/>
                <w:w w:val="95"/>
                <w:sz w:val="24"/>
              </w:rPr>
              <w:t> </w:t>
            </w:r>
            <w:r>
              <w:rPr>
                <w:rFonts w:ascii="Arial" w:hAnsi="Arial"/>
                <w:b/>
                <w:w w:val="95"/>
                <w:sz w:val="24"/>
              </w:rPr>
              <w:t>THÁI</w:t>
            </w:r>
            <w:r>
              <w:rPr>
                <w:rFonts w:ascii="Arial" w:hAnsi="Arial"/>
                <w:b/>
                <w:spacing w:val="-38"/>
                <w:w w:val="95"/>
                <w:sz w:val="24"/>
              </w:rPr>
              <w:t> </w:t>
            </w:r>
            <w:r>
              <w:rPr>
                <w:rFonts w:ascii="Arial" w:hAnsi="Arial"/>
                <w:b/>
                <w:w w:val="95"/>
                <w:sz w:val="24"/>
              </w:rPr>
              <w:t>8</w:t>
            </w:r>
            <w:r>
              <w:rPr>
                <w:rFonts w:ascii="Arial" w:hAnsi="Arial"/>
                <w:b/>
                <w:spacing w:val="-38"/>
                <w:w w:val="95"/>
                <w:sz w:val="24"/>
              </w:rPr>
              <w:t> </w:t>
            </w:r>
            <w:r>
              <w:rPr>
                <w:rFonts w:ascii="Arial" w:hAnsi="Arial"/>
                <w:b/>
                <w:w w:val="95"/>
                <w:sz w:val="24"/>
              </w:rPr>
              <w:t>LED,</w:t>
            </w:r>
            <w:r>
              <w:rPr>
                <w:rFonts w:ascii="Arial" w:hAnsi="Arial"/>
                <w:b/>
                <w:spacing w:val="-38"/>
                <w:w w:val="95"/>
                <w:sz w:val="24"/>
              </w:rPr>
              <w:t> </w:t>
            </w:r>
            <w:r>
              <w:rPr>
                <w:rFonts w:ascii="Arial" w:hAnsi="Arial"/>
                <w:b/>
                <w:w w:val="95"/>
                <w:sz w:val="24"/>
              </w:rPr>
              <w:t>XÓA</w:t>
            </w:r>
            <w:r>
              <w:rPr>
                <w:rFonts w:ascii="Arial" w:hAnsi="Arial"/>
                <w:b/>
                <w:spacing w:val="-38"/>
                <w:w w:val="95"/>
                <w:sz w:val="24"/>
              </w:rPr>
              <w:t> </w:t>
            </w:r>
            <w:r>
              <w:rPr>
                <w:rFonts w:ascii="Arial" w:hAnsi="Arial"/>
                <w:b/>
                <w:w w:val="95"/>
                <w:sz w:val="24"/>
              </w:rPr>
              <w:t>CỜ</w:t>
            </w:r>
            <w:r>
              <w:rPr>
                <w:rFonts w:ascii="Arial" w:hAnsi="Arial"/>
                <w:b/>
                <w:spacing w:val="-38"/>
                <w:w w:val="95"/>
                <w:sz w:val="24"/>
              </w:rPr>
              <w:t> </w:t>
            </w:r>
            <w:r>
              <w:rPr>
                <w:rFonts w:ascii="Arial" w:hAnsi="Arial"/>
                <w:b/>
                <w:w w:val="95"/>
                <w:sz w:val="24"/>
              </w:rPr>
              <w:t>TRÀN</w:t>
            </w:r>
          </w:p>
        </w:tc>
        <w:tc>
          <w:tcPr>
            <w:tcW w:w="180" w:type="dxa"/>
          </w:tcPr>
          <w:p>
            <w:pPr>
              <w:pStyle w:val="TableParagraph"/>
              <w:rPr>
                <w:sz w:val="22"/>
              </w:rPr>
            </w:pPr>
          </w:p>
        </w:tc>
      </w:tr>
    </w:tbl>
    <w:p>
      <w:pPr>
        <w:pStyle w:val="BodyText"/>
        <w:rPr>
          <w:sz w:val="20"/>
        </w:rPr>
      </w:pPr>
    </w:p>
    <w:p>
      <w:pPr>
        <w:pStyle w:val="BodyText"/>
        <w:spacing w:before="11"/>
        <w:rPr>
          <w:sz w:val="20"/>
        </w:rPr>
      </w:pPr>
    </w:p>
    <w:p>
      <w:pPr>
        <w:spacing w:before="90"/>
        <w:ind w:left="1652" w:right="1545" w:firstLine="0"/>
        <w:jc w:val="center"/>
        <w:rPr>
          <w:i/>
          <w:sz w:val="24"/>
        </w:rPr>
      </w:pPr>
      <w:r>
        <w:rPr>
          <w:i/>
          <w:sz w:val="24"/>
        </w:rPr>
        <w:t>Hình 6-17: Lưu đồ điều khiển 8 led sáng tắt dùng ngắt – định thời 200ms.</w:t>
      </w:r>
    </w:p>
    <w:p>
      <w:pPr>
        <w:pStyle w:val="ListParagraph"/>
        <w:numPr>
          <w:ilvl w:val="0"/>
          <w:numId w:val="85"/>
        </w:numPr>
        <w:tabs>
          <w:tab w:pos="1809" w:val="left" w:leader="none"/>
          <w:tab w:pos="1810" w:val="left" w:leader="none"/>
        </w:tabs>
        <w:spacing w:line="240" w:lineRule="auto" w:before="182" w:after="5"/>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27.85pt;mso-position-horizontal-relative:char;mso-position-vertical-relative:line" type="#_x0000_t202" filled="false" stroked="true" strokeweight=".48004pt" strokecolor="#000000">
            <w10:anchorlock/>
            <v:textbox inset="0,0,0,0">
              <w:txbxContent>
                <w:p>
                  <w:pPr>
                    <w:pStyle w:val="BodyText"/>
                    <w:tabs>
                      <w:tab w:pos="1238" w:val="left" w:leader="none"/>
                      <w:tab w:pos="2279" w:val="left" w:leader="none"/>
                    </w:tabs>
                    <w:spacing w:line="249" w:lineRule="auto" w:before="24"/>
                    <w:ind w:left="105" w:right="6974"/>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#BIT</w:t>
                    <w:tab/>
                    <w:t>TMR1IF</w:t>
                    <w:tab/>
                  </w:r>
                  <w:r>
                    <w:rPr>
                      <w:rFonts w:ascii="Georgia"/>
                      <w:w w:val="95"/>
                    </w:rPr>
                    <w:t>=</w:t>
                  </w:r>
                  <w:r>
                    <w:rPr>
                      <w:rFonts w:ascii="Georgia"/>
                      <w:spacing w:val="-37"/>
                      <w:w w:val="95"/>
                    </w:rPr>
                    <w:t> </w:t>
                  </w:r>
                  <w:r>
                    <w:rPr>
                      <w:rFonts w:ascii="Georgia"/>
                      <w:spacing w:val="-5"/>
                      <w:w w:val="95"/>
                    </w:rPr>
                    <w:t>0x0C.0 </w:t>
                  </w:r>
                  <w:r>
                    <w:rPr>
                      <w:rFonts w:ascii="Georgia"/>
                    </w:rPr>
                    <w:t>UNSIGNED INT8</w:t>
                  </w:r>
                  <w:r>
                    <w:rPr>
                      <w:rFonts w:ascii="Georgia"/>
                      <w:spacing w:val="50"/>
                    </w:rPr>
                    <w:t> </w:t>
                  </w:r>
                  <w:r>
                    <w:rPr>
                      <w:rFonts w:ascii="Georgia"/>
                    </w:rPr>
                    <w:t>X;</w:t>
                  </w:r>
                </w:p>
                <w:p>
                  <w:pPr>
                    <w:pStyle w:val="BodyText"/>
                    <w:spacing w:line="272" w:lineRule="exact"/>
                    <w:ind w:left="105"/>
                    <w:rPr>
                      <w:rFonts w:ascii="Georgia"/>
                    </w:rPr>
                  </w:pPr>
                  <w:r>
                    <w:rPr>
                      <w:rFonts w:ascii="Georgia"/>
                    </w:rPr>
                    <w:t>VOID MAIN()</w:t>
                  </w:r>
                </w:p>
                <w:p>
                  <w:pPr>
                    <w:pStyle w:val="BodyText"/>
                    <w:tabs>
                      <w:tab w:pos="672" w:val="left" w:leader="none"/>
                      <w:tab w:pos="2943" w:val="left" w:leader="none"/>
                      <w:tab w:pos="4027" w:val="left" w:leader="none"/>
                    </w:tabs>
                    <w:spacing w:line="247" w:lineRule="auto" w:before="6"/>
                    <w:ind w:left="672" w:right="4517" w:hanging="567"/>
                    <w:rPr>
                      <w:rFonts w:ascii="Georgia"/>
                    </w:rPr>
                  </w:pPr>
                  <w:r>
                    <w:rPr>
                      <w:rFonts w:ascii="Georgia"/>
                    </w:rPr>
                    <w:t>{</w:t>
                    <w:tab/>
                  </w:r>
                  <w:r>
                    <w:rPr>
                      <w:rFonts w:ascii="Georgia"/>
                      <w:w w:val="90"/>
                    </w:rPr>
                    <w:t>SET_TRIS_D(0x00);</w:t>
                    <w:tab/>
                  </w:r>
                  <w:r>
                    <w:rPr>
                      <w:rFonts w:ascii="Georgia"/>
                      <w:w w:val="95"/>
                    </w:rPr>
                    <w:t>X=0X00;</w:t>
                    <w:tab/>
                  </w:r>
                  <w:r>
                    <w:rPr>
                      <w:rFonts w:ascii="Georgia"/>
                      <w:w w:val="85"/>
                    </w:rPr>
                    <w:t>OUTPUT_D(X);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6"/>
                      <w:w w:val="88"/>
                    </w:rPr>
                    <w:t>R</w:t>
                  </w:r>
                  <w:r>
                    <w:rPr>
                      <w:rFonts w:ascii="Georgia"/>
                      <w:spacing w:val="2"/>
                      <w:w w:val="57"/>
                    </w:rPr>
                    <w:t>_</w:t>
                  </w:r>
                  <w:r>
                    <w:rPr>
                      <w:rFonts w:ascii="Georgia"/>
                      <w:spacing w:val="1"/>
                      <w:w w:val="128"/>
                    </w:rPr>
                    <w:t>1</w:t>
                  </w:r>
                  <w:r>
                    <w:rPr>
                      <w:rFonts w:ascii="Georgia"/>
                      <w:w w:val="98"/>
                    </w:rPr>
                    <w:t>(</w:t>
                  </w:r>
                  <w:r>
                    <w:rPr>
                      <w:rFonts w:ascii="Georgia"/>
                      <w:spacing w:val="1"/>
                      <w:w w:val="98"/>
                    </w:rPr>
                    <w:t>T</w:t>
                  </w:r>
                  <w:r>
                    <w:rPr>
                      <w:rFonts w:ascii="Georgia"/>
                      <w:spacing w:val="-4"/>
                      <w:w w:val="128"/>
                    </w:rPr>
                    <w:t>1</w:t>
                  </w:r>
                  <w:r>
                    <w:rPr>
                      <w:rFonts w:ascii="Georgia"/>
                      <w:spacing w:val="2"/>
                      <w:w w:val="57"/>
                    </w:rPr>
                    <w:t>_</w:t>
                  </w:r>
                  <w:r>
                    <w:rPr>
                      <w:rFonts w:ascii="Georgia"/>
                      <w:spacing w:val="-2"/>
                      <w:w w:val="83"/>
                    </w:rPr>
                    <w:t>I</w:t>
                  </w:r>
                  <w:r>
                    <w:rPr>
                      <w:rFonts w:ascii="Georgia"/>
                      <w:w w:val="91"/>
                    </w:rPr>
                    <w:t>N</w:t>
                  </w:r>
                  <w:r>
                    <w:rPr>
                      <w:rFonts w:ascii="Georgia"/>
                      <w:spacing w:val="1"/>
                      <w:w w:val="91"/>
                    </w:rPr>
                    <w:t>T</w:t>
                  </w:r>
                  <w:r>
                    <w:rPr>
                      <w:rFonts w:ascii="Georgia"/>
                      <w:w w:val="88"/>
                    </w:rPr>
                    <w:t>E</w:t>
                  </w:r>
                  <w:r>
                    <w:rPr>
                      <w:rFonts w:ascii="Georgia"/>
                      <w:spacing w:val="-1"/>
                      <w:w w:val="89"/>
                    </w:rPr>
                    <w:t>RN</w:t>
                  </w:r>
                  <w:r>
                    <w:rPr>
                      <w:rFonts w:ascii="Georgia"/>
                      <w:spacing w:val="-2"/>
                      <w:w w:val="89"/>
                    </w:rPr>
                    <w:t>A</w:t>
                  </w:r>
                  <w:r>
                    <w:rPr>
                      <w:rFonts w:ascii="Georgia"/>
                      <w:w w:val="88"/>
                    </w:rPr>
                    <w:t>L</w:t>
                  </w:r>
                  <w:r>
                    <w:rPr>
                      <w:rFonts w:ascii="Georgia"/>
                      <w:spacing w:val="-5"/>
                    </w:rPr>
                    <w:t> </w:t>
                  </w:r>
                  <w:r>
                    <w:rPr>
                      <w:rFonts w:ascii="Georgia"/>
                      <w:w w:val="84"/>
                    </w:rPr>
                    <w:t>|</w:t>
                  </w:r>
                  <w:r>
                    <w:rPr>
                      <w:rFonts w:ascii="Georgia"/>
                      <w:spacing w:val="-10"/>
                    </w:rPr>
                    <w:t> </w:t>
                  </w:r>
                  <w:r>
                    <w:rPr>
                      <w:rFonts w:ascii="Georgia"/>
                      <w:spacing w:val="1"/>
                      <w:w w:val="95"/>
                    </w:rPr>
                    <w:t>T</w:t>
                  </w:r>
                  <w:r>
                    <w:rPr>
                      <w:rFonts w:ascii="Georgia"/>
                      <w:spacing w:val="-4"/>
                      <w:w w:val="128"/>
                    </w:rPr>
                    <w:t>1</w:t>
                  </w:r>
                  <w:r>
                    <w:rPr>
                      <w:rFonts w:ascii="Georgia"/>
                      <w:spacing w:val="2"/>
                      <w:w w:val="57"/>
                    </w:rPr>
                    <w:t>_</w:t>
                  </w:r>
                  <w:r>
                    <w:rPr>
                      <w:rFonts w:ascii="Georgia"/>
                      <w:w w:val="86"/>
                    </w:rPr>
                    <w:t>D</w:t>
                  </w:r>
                  <w:r>
                    <w:rPr>
                      <w:rFonts w:ascii="Georgia"/>
                      <w:spacing w:val="-2"/>
                      <w:w w:val="86"/>
                    </w:rPr>
                    <w:t>I</w:t>
                  </w:r>
                  <w:r>
                    <w:rPr>
                      <w:rFonts w:ascii="Georgia"/>
                      <w:spacing w:val="-1"/>
                      <w:w w:val="90"/>
                    </w:rPr>
                    <w:t>V</w:t>
                  </w:r>
                  <w:r>
                    <w:rPr>
                      <w:rFonts w:ascii="Georgia"/>
                      <w:spacing w:val="2"/>
                      <w:w w:val="57"/>
                    </w:rPr>
                    <w:t>_</w:t>
                  </w:r>
                  <w:r>
                    <w:rPr>
                      <w:rFonts w:ascii="Georgia"/>
                      <w:spacing w:val="-3"/>
                      <w:w w:val="93"/>
                    </w:rPr>
                    <w:t>B</w:t>
                  </w:r>
                  <w:r>
                    <w:rPr>
                      <w:rFonts w:ascii="Georgia"/>
                      <w:spacing w:val="2"/>
                      <w:w w:val="92"/>
                    </w:rPr>
                    <w:t>Y</w:t>
                  </w:r>
                  <w:r>
                    <w:rPr>
                      <w:rFonts w:ascii="Georgia"/>
                      <w:spacing w:val="2"/>
                      <w:w w:val="57"/>
                    </w:rPr>
                    <w:t>_</w:t>
                  </w:r>
                  <w:r>
                    <w:rPr>
                      <w:rFonts w:ascii="Georgia"/>
                      <w:spacing w:val="1"/>
                      <w:w w:val="92"/>
                    </w:rPr>
                    <w:t>8</w:t>
                  </w:r>
                  <w:r>
                    <w:rPr>
                      <w:rFonts w:ascii="Georgia"/>
                      <w:spacing w:val="-6"/>
                      <w:w w:val="101"/>
                    </w:rPr>
                    <w:t>)</w:t>
                  </w:r>
                  <w:r>
                    <w:rPr>
                      <w:rFonts w:ascii="Georgia"/>
                      <w:w w:val="84"/>
                    </w:rPr>
                    <w:t>; </w:t>
                  </w:r>
                  <w:r>
                    <w:rPr>
                      <w:rFonts w:ascii="Georgia"/>
                    </w:rPr>
                    <w:t>SET_TIMER1(3036);</w:t>
                  </w:r>
                </w:p>
                <w:p>
                  <w:pPr>
                    <w:pStyle w:val="BodyText"/>
                    <w:spacing w:before="2"/>
                    <w:ind w:left="672"/>
                    <w:rPr>
                      <w:rFonts w:ascii="Georgia"/>
                    </w:rPr>
                  </w:pPr>
                  <w:r>
                    <w:rPr>
                      <w:rFonts w:ascii="Georgia"/>
                    </w:rPr>
                    <w:t>WHILE(TRUE)</w:t>
                  </w:r>
                </w:p>
                <w:p>
                  <w:pPr>
                    <w:pStyle w:val="BodyText"/>
                    <w:spacing w:before="11"/>
                    <w:ind w:left="672"/>
                    <w:rPr>
                      <w:rFonts w:ascii="Georgia"/>
                    </w:rPr>
                  </w:pPr>
                  <w:r>
                    <w:rPr>
                      <w:rFonts w:ascii="Georgia"/>
                      <w:w w:val="90"/>
                    </w:rPr>
                    <w:t>{</w:t>
                  </w:r>
                </w:p>
                <w:p>
                  <w:pPr>
                    <w:pStyle w:val="BodyText"/>
                    <w:spacing w:before="6"/>
                    <w:ind w:left="1238"/>
                    <w:rPr>
                      <w:rFonts w:ascii="Georgia"/>
                    </w:rPr>
                  </w:pPr>
                  <w:r>
                    <w:rPr>
                      <w:rFonts w:ascii="Georgia"/>
                    </w:rPr>
                    <w:t>IF (TMR1IF==1)</w:t>
                  </w:r>
                </w:p>
                <w:p>
                  <w:pPr>
                    <w:pStyle w:val="BodyText"/>
                    <w:spacing w:before="11"/>
                    <w:ind w:left="1238"/>
                    <w:rPr>
                      <w:rFonts w:ascii="Georgia"/>
                    </w:rPr>
                  </w:pPr>
                  <w:r>
                    <w:rPr>
                      <w:rFonts w:ascii="Georgia"/>
                      <w:w w:val="90"/>
                    </w:rPr>
                    <w:t>{</w:t>
                  </w:r>
                </w:p>
                <w:p>
                  <w:pPr>
                    <w:pStyle w:val="BodyText"/>
                    <w:tabs>
                      <w:tab w:pos="2943" w:val="left" w:leader="none"/>
                    </w:tabs>
                    <w:spacing w:line="249" w:lineRule="auto" w:before="5"/>
                    <w:ind w:left="1805" w:right="3385"/>
                    <w:rPr>
                      <w:rFonts w:ascii="Georgia"/>
                    </w:rPr>
                  </w:pPr>
                  <w:r>
                    <w:rPr>
                      <w:rFonts w:ascii="Georgia"/>
                    </w:rPr>
                    <w:t>X=~X;</w:t>
                    <w:tab/>
                  </w:r>
                  <w:r>
                    <w:rPr>
                      <w:rFonts w:ascii="Georgia"/>
                      <w:w w:val="90"/>
                    </w:rPr>
                    <w:t>OUTPUT_D(X); SET_TIMER1(3036); </w:t>
                  </w:r>
                  <w:r>
                    <w:rPr>
                      <w:rFonts w:ascii="Georgia"/>
                    </w:rPr>
                    <w:t>TMR1IF=0;</w:t>
                  </w:r>
                </w:p>
                <w:p>
                  <w:pPr>
                    <w:pStyle w:val="BodyText"/>
                    <w:spacing w:line="272" w:lineRule="exact"/>
                    <w:ind w:left="1238"/>
                    <w:rPr>
                      <w:rFonts w:ascii="Georgia"/>
                    </w:rPr>
                  </w:pPr>
                  <w:r>
                    <w:rPr>
                      <w:rFonts w:ascii="Georgia"/>
                      <w:w w:val="90"/>
                    </w:rPr>
                    <w:t>}</w:t>
                  </w:r>
                </w:p>
                <w:p>
                  <w:pPr>
                    <w:pStyle w:val="BodyText"/>
                    <w:spacing w:before="6"/>
                    <w:ind w:left="672"/>
                    <w:rPr>
                      <w:rFonts w:ascii="Georgia"/>
                    </w:rPr>
                  </w:pPr>
                  <w:r>
                    <w:rPr>
                      <w:rFonts w:ascii="Georgia"/>
                      <w:w w:val="90"/>
                    </w:rPr>
                    <w:t>}</w:t>
                  </w:r>
                </w:p>
                <w:p>
                  <w:pPr>
                    <w:pStyle w:val="BodyText"/>
                    <w:spacing w:before="11"/>
                    <w:ind w:left="105"/>
                    <w:rPr>
                      <w:rFonts w:ascii="Georgia"/>
                    </w:rPr>
                  </w:pPr>
                  <w:r>
                    <w:rPr>
                      <w:rFonts w:ascii="Georgia"/>
                      <w:w w:val="90"/>
                    </w:rPr>
                    <w:t>}</w:t>
                  </w:r>
                </w:p>
              </w:txbxContent>
            </v:textbox>
            <v:stroke dashstyle="solid"/>
          </v:shape>
        </w:pict>
      </w:r>
      <w:r>
        <w:rPr>
          <w:sz w:val="20"/>
        </w:rPr>
      </w:r>
    </w:p>
    <w:p>
      <w:pPr>
        <w:pStyle w:val="ListParagraph"/>
        <w:numPr>
          <w:ilvl w:val="0"/>
          <w:numId w:val="85"/>
        </w:numPr>
        <w:tabs>
          <w:tab w:pos="1810" w:val="left" w:leader="none"/>
        </w:tabs>
        <w:spacing w:line="292" w:lineRule="exact" w:before="17" w:after="0"/>
        <w:ind w:left="1809" w:right="0" w:hanging="567"/>
        <w:jc w:val="both"/>
        <w:rPr>
          <w:sz w:val="24"/>
        </w:rPr>
      </w:pPr>
      <w:r>
        <w:rPr>
          <w:sz w:val="24"/>
        </w:rPr>
        <w:t>Giải thích chương</w:t>
      </w:r>
      <w:r>
        <w:rPr>
          <w:spacing w:val="-5"/>
          <w:sz w:val="24"/>
        </w:rPr>
        <w:t> </w:t>
      </w:r>
      <w:r>
        <w:rPr>
          <w:sz w:val="24"/>
        </w:rPr>
        <w:t>trình:</w:t>
      </w:r>
    </w:p>
    <w:p>
      <w:pPr>
        <w:pStyle w:val="BodyText"/>
        <w:ind w:left="676" w:right="570" w:firstLine="566"/>
        <w:jc w:val="both"/>
      </w:pPr>
      <w:r>
        <w:rPr/>
        <w:t>Chương trình này khởi tạo </w:t>
      </w:r>
      <w:r>
        <w:rPr>
          <w:spacing w:val="-4"/>
        </w:rPr>
        <w:t>giá </w:t>
      </w:r>
      <w:r>
        <w:rPr/>
        <w:t>trị bắt đầu đếm cho timer T1 </w:t>
      </w:r>
      <w:r>
        <w:rPr>
          <w:spacing w:val="-5"/>
        </w:rPr>
        <w:t>là </w:t>
      </w:r>
      <w:r>
        <w:rPr/>
        <w:t>3036, timer đếm thêm 62500 xung nữa thì tràn, số lượng xung đếm </w:t>
      </w:r>
      <w:r>
        <w:rPr>
          <w:spacing w:val="-3"/>
        </w:rPr>
        <w:t>là </w:t>
      </w:r>
      <w:r>
        <w:rPr/>
        <w:t>62500 xung, mỗi xung </w:t>
      </w:r>
      <w:r>
        <w:rPr>
          <w:spacing w:val="-3"/>
        </w:rPr>
        <w:t>là </w:t>
      </w:r>
      <w:r>
        <w:rPr/>
        <w:t>1,6µs nên thời gian sáng bằng thời gian  tắt bằng 62500×1,6µs = 1.000.000µs = 100ms, chu kỳ bằng</w:t>
      </w:r>
      <w:r>
        <w:rPr>
          <w:spacing w:val="11"/>
        </w:rPr>
        <w:t> </w:t>
      </w:r>
      <w:r>
        <w:rPr/>
        <w:t>200ms.</w:t>
      </w:r>
    </w:p>
    <w:p>
      <w:pPr>
        <w:pStyle w:val="BodyText"/>
        <w:spacing w:before="1"/>
        <w:ind w:left="676" w:right="565" w:firstLine="566"/>
        <w:jc w:val="both"/>
      </w:pPr>
      <w:r>
        <w:rPr/>
        <w:t>Bạn có thể tính như sau: thời gian delay </w:t>
      </w:r>
      <w:r>
        <w:rPr>
          <w:spacing w:val="-3"/>
        </w:rPr>
        <w:t>là </w:t>
      </w:r>
      <w:r>
        <w:rPr/>
        <w:t>100ms hay 100,000 µs, mỗi chu kỳ xung </w:t>
      </w:r>
      <w:r>
        <w:rPr>
          <w:spacing w:val="-3"/>
        </w:rPr>
        <w:t>là </w:t>
      </w:r>
      <w:r>
        <w:rPr/>
        <w:t>1,6µs. Khi đó số </w:t>
      </w:r>
      <w:r>
        <w:rPr>
          <w:spacing w:val="-3"/>
        </w:rPr>
        <w:t>xung </w:t>
      </w:r>
      <w:r>
        <w:rPr/>
        <w:t>đếm bằng thời gian chia cho chu kỳ xung sẽ được 62500 xung phù </w:t>
      </w:r>
      <w:r>
        <w:rPr>
          <w:spacing w:val="-3"/>
        </w:rPr>
        <w:t>hợp </w:t>
      </w:r>
      <w:r>
        <w:rPr/>
        <w:t>với giá trị 16 </w:t>
      </w:r>
      <w:r>
        <w:rPr>
          <w:spacing w:val="-4"/>
        </w:rPr>
        <w:t>bit</w:t>
      </w:r>
      <w:r>
        <w:rPr>
          <w:spacing w:val="52"/>
        </w:rPr>
        <w:t> </w:t>
      </w:r>
      <w:r>
        <w:rPr/>
        <w:t>của Timer1.</w:t>
      </w:r>
    </w:p>
    <w:p>
      <w:pPr>
        <w:pStyle w:val="BodyText"/>
        <w:spacing w:line="274" w:lineRule="exact"/>
        <w:ind w:left="1243"/>
        <w:jc w:val="both"/>
      </w:pPr>
      <w:r>
        <w:rPr/>
        <w:pict>
          <v:shape style="position:absolute;margin-left:65.304001pt;margin-top:17.592646pt;width:507.35pt;height:30pt;mso-position-horizontal-relative:page;mso-position-vertical-relative:paragraph;z-index:-15312896;mso-wrap-distance-left:0;mso-wrap-distance-right:0" type="#_x0000_t202" filled="true" fillcolor="#dbe4f0" stroked="true" strokeweight=".48004pt" strokecolor="#000000">
            <v:textbox inset="0,0,0,0">
              <w:txbxContent>
                <w:p>
                  <w:pPr>
                    <w:pStyle w:val="BodyText"/>
                    <w:spacing w:line="237" w:lineRule="auto" w:before="13"/>
                    <w:ind w:left="105" w:firstLine="566"/>
                  </w:pPr>
                  <w:r>
                    <w:rPr>
                      <w:b/>
                      <w:i/>
                    </w:rPr>
                    <w:t>Bài 6-3: </w:t>
                  </w:r>
                  <w:r>
                    <w:rPr/>
                    <w:t>Dùng vi điều khiển PIC 16F887 điều khiển 8 led đơn sáng tắt dùng timer T1 với chu kỳ delay là 2s, 1 giây sáng, 1 giây tắt.</w:t>
                  </w:r>
                </w:p>
              </w:txbxContent>
            </v:textbox>
            <v:fill type="solid"/>
            <v:stroke dashstyle="solid"/>
            <w10:wrap type="topAndBottom"/>
          </v:shape>
        </w:pict>
      </w:r>
      <w:r>
        <w:rPr/>
        <w:t>Nếu số lượng xung tính lớn hơn số bit của timer thì giảm thời gian đếm.</w:t>
      </w:r>
    </w:p>
    <w:p>
      <w:pPr>
        <w:pStyle w:val="ListParagraph"/>
        <w:numPr>
          <w:ilvl w:val="0"/>
          <w:numId w:val="85"/>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bài</w:t>
      </w:r>
      <w:r>
        <w:rPr>
          <w:spacing w:val="9"/>
          <w:sz w:val="24"/>
        </w:rPr>
        <w:t> </w:t>
      </w:r>
      <w:r>
        <w:rPr>
          <w:sz w:val="24"/>
        </w:rPr>
        <w:t>6-1.</w:t>
      </w:r>
    </w:p>
    <w:p>
      <w:pPr>
        <w:spacing w:after="0" w:line="240" w:lineRule="auto"/>
        <w:jc w:val="left"/>
        <w:rPr>
          <w:sz w:val="24"/>
        </w:rPr>
        <w:sectPr>
          <w:headerReference w:type="even" r:id="rId659"/>
          <w:headerReference w:type="default" r:id="rId660"/>
          <w:footerReference w:type="even" r:id="rId661"/>
          <w:footerReference w:type="default" r:id="rId662"/>
          <w:pgSz w:w="11910" w:h="16840"/>
          <w:pgMar w:header="313" w:footer="491" w:top="600" w:bottom="680" w:left="740" w:right="0"/>
          <w:pgNumType w:start="116"/>
        </w:sectPr>
      </w:pPr>
    </w:p>
    <w:p>
      <w:pPr>
        <w:pStyle w:val="ListParagraph"/>
        <w:numPr>
          <w:ilvl w:val="0"/>
          <w:numId w:val="85"/>
        </w:numPr>
        <w:tabs>
          <w:tab w:pos="1809" w:val="left" w:leader="none"/>
          <w:tab w:pos="1810" w:val="left" w:leader="none"/>
        </w:tabs>
        <w:spacing w:line="240" w:lineRule="auto" w:before="0" w:after="0"/>
        <w:ind w:left="1809" w:right="0" w:hanging="567"/>
        <w:jc w:val="left"/>
        <w:rPr>
          <w:sz w:val="24"/>
        </w:rPr>
      </w:pPr>
      <w:r>
        <w:rPr/>
        <w:pict>
          <v:group style="position:absolute;margin-left:153.390564pt;margin-top:19.567202pt;width:323.150pt;height:347.75pt;mso-position-horizontal-relative:page;mso-position-vertical-relative:paragraph;z-index:-29286400" coordorigin="3068,391" coordsize="6463,6955">
            <v:shape style="position:absolute;left:4817;top:424;width:1951;height:388" coordorigin="4818,425" coordsize="1951,388" path="m6564,425l5025,425,5029,430,4947,445,4880,486,4835,546,4818,619,4835,693,4880,753,4947,793,5029,808,5025,813,6564,813,6558,808,6640,793,6707,753,6752,693,6769,619,6752,546,6707,486,6640,445,6558,430,6564,425xe" filled="true" fillcolor="#cdcdcd" stroked="false">
              <v:path arrowok="t"/>
              <v:fill opacity="32639f" type="solid"/>
            </v:shape>
            <v:shape style="position:absolute;left:4834;top:424;width:1730;height:388" coordorigin="4835,425" coordsize="1730,388" path="m5025,813l6564,813,6564,813m5025,425l5025,425,5029,430m4835,693l4835,693,4880,753,4947,793,5029,808e" filled="false" stroked="true" strokeweight="1.416168pt" strokecolor="#cdcdcd">
              <v:path arrowok="t"/>
              <v:stroke dashstyle="solid"/>
            </v:shape>
            <v:shape style="position:absolute;left:6543;top:531;width:240;height:292" type="#_x0000_t75" stroked="false">
              <v:imagedata r:id="rId674" o:title=""/>
            </v:shape>
            <v:shape style="position:absolute;left:6557;top:424;width:7;height:6" coordorigin="6558,425" coordsize="7,6" path="m6558,430l6564,425,6564,425e" filled="false" stroked="true" strokeweight="1.400338pt" strokecolor="#cdcdcd">
              <v:path arrowok="t"/>
              <v:stroke dashstyle="solid"/>
            </v:shape>
            <v:shape style="position:absolute;left:4789;top:404;width:1951;height:382" type="#_x0000_t75" stroked="false">
              <v:imagedata r:id="rId675" o:title=""/>
            </v:shape>
            <v:shape style="position:absolute;left:4789;top:404;width:1951;height:382" coordorigin="4789,405" coordsize="1951,382" path="m4995,786l6535,786,6529,783,6611,768,6678,727,6723,667,6740,594,6723,520,6678,460,6611,420,6529,405,6535,412,4995,412,5000,405,4918,420,4851,460,4806,520,4789,594,4806,667,4851,727,4918,768,5000,783,4995,786xe" filled="false" stroked="true" strokeweight="1.343193pt" strokecolor="#000000">
              <v:path arrowok="t"/>
              <v:stroke dashstyle="solid"/>
            </v:shape>
            <v:shape style="position:absolute;left:3081;top:1107;width:5382;height:602" type="#_x0000_t75" stroked="false">
              <v:imagedata r:id="rId676" o:title=""/>
            </v:shape>
            <v:shape style="position:absolute;left:5682;top:786;width:195;height:348" type="#_x0000_t75" stroked="false">
              <v:imagedata r:id="rId677" o:title=""/>
            </v:shape>
            <v:shape style="position:absolute;left:5682;top:4584;width:195;height:415" type="#_x0000_t75" stroked="false">
              <v:imagedata r:id="rId678" o:title=""/>
            </v:shape>
            <v:shape style="position:absolute;left:3141;top:4102;width:5308;height:495" coordorigin="3141,4103" coordsize="5308,495" path="m5787,4103l3141,4357,5787,4598,8448,4357,5787,4103xe" filled="true" fillcolor="#cdcdcd" stroked="false">
              <v:path arrowok="t"/>
              <v:fill opacity="32639f" type="solid"/>
            </v:shape>
            <v:shape style="position:absolute;left:3141;top:4356;width:5308;height:241" coordorigin="3141,4357" coordsize="5308,241" path="m3141,4357l3141,4357m5787,4598l5787,4598,3141,4357m8448,4357l8448,4357,5787,4598e" filled="false" stroked="true" strokeweight="1.416168pt" strokecolor="#cdcdcd">
              <v:path arrowok="t"/>
              <v:stroke dashstyle="solid"/>
            </v:shape>
            <v:shape style="position:absolute;left:3111;top:4076;width:5308;height:509" type="#_x0000_t75" stroked="false">
              <v:imagedata r:id="rId679" o:title=""/>
            </v:shape>
            <v:shape style="position:absolute;left:3111;top:4076;width:5308;height:509" coordorigin="3111,4076" coordsize="5308,509" path="m3111,4330l5772,4076,8418,4330,5772,4584,3111,4330xe" filled="false" stroked="true" strokeweight="1.338828pt" strokecolor="#000000">
              <v:path arrowok="t"/>
              <v:stroke dashstyle="solid"/>
            </v:shape>
            <v:line style="position:absolute" from="5787,2779" to="5787,3916" stroked="true" strokeweight="1.49494pt" strokecolor="#cdcdcd">
              <v:stroke dashstyle="solid"/>
            </v:line>
            <v:shape style="position:absolute;left:5712;top:3888;width:165;height:214" coordorigin="5712,3889" coordsize="165,214" path="m5877,3889l5712,3889,5787,4103,5877,3889xe" filled="true" fillcolor="#cdcdcd" stroked="false">
              <v:path arrowok="t"/>
              <v:fill opacity="32639f" type="solid"/>
            </v:shape>
            <v:line style="position:absolute" from="5772,2752" to="5772,3889" stroked="true" strokeweight="1.49494pt" strokecolor="#000000">
              <v:stroke dashstyle="solid"/>
            </v:line>
            <v:shape style="position:absolute;left:5682;top:3862;width:165;height:214" coordorigin="5682,3862" coordsize="165,214" path="m5847,3862l5682,3862,5772,4076,5847,3862xe" filled="true" fillcolor="#000000" stroked="false">
              <v:path arrowok="t"/>
              <v:fill type="solid"/>
            </v:shape>
            <v:shape style="position:absolute;left:6011;top:3816;width:2832;height:541" coordorigin="6011,3817" coordsize="2832,541" path="m8448,4357l8657,4357,8733,4344,8791,4310,8829,4259,8843,4196,8837,4196,8837,3982,8829,3915,8791,3864,8734,3829,8664,3817,8657,3822,6011,3822e" filled="false" stroked="true" strokeweight="1.342927pt" strokecolor="#cdcdcd">
              <v:path arrowok="t"/>
              <v:stroke dashstyle="solid"/>
            </v:shape>
            <v:shape style="position:absolute;left:5787;top:3741;width:255;height:148" coordorigin="5787,3742" coordsize="255,148" path="m6041,3742l5787,3822,6041,3889,6041,3742xe" filled="true" fillcolor="#cdcdcd" stroked="false">
              <v:path arrowok="t"/>
              <v:fill opacity="32639f" type="solid"/>
            </v:shape>
            <v:shape style="position:absolute;left:5981;top:3791;width:2841;height:540" coordorigin="5981,3791" coordsize="2841,540" path="m8418,4330l8642,4330,8635,4331,8705,4318,8762,4284,8800,4233,8814,4171,8822,4170,8822,3956,8814,3952,8800,3889,8762,3838,8705,3804,8635,3791,8642,3795,5981,3795e" filled="false" stroked="true" strokeweight="1.342891pt" strokecolor="#000000">
              <v:path arrowok="t"/>
              <v:stroke dashstyle="solid"/>
            </v:shape>
            <v:shape style="position:absolute;left:5772;top:3714;width:240;height:148" coordorigin="5772,3715" coordsize="240,148" path="m6011,3715l5772,3795,6011,3862,6011,3715xe" filled="true" fillcolor="#000000" stroked="false">
              <v:path arrowok="t"/>
              <v:fill type="solid"/>
            </v:shape>
            <v:rect style="position:absolute;left:3096;top:4998;width:5382;height:402" filled="true" fillcolor="#cdcdcd" stroked="false">
              <v:fill opacity="32639f" type="solid"/>
            </v:rect>
            <v:shape style="position:absolute;left:3096;top:4998;width:5382;height:402" coordorigin="3096,4999" coordsize="5382,402" path="m3096,5400l8478,5400,8478,5400m3096,5400l3096,5400m8478,5400l8478,4999,8478,4999m3276,5400l3276,5400m8313,5400l8313,5400e" filled="false" stroked="true" strokeweight="1.416168pt" strokecolor="#cdcdcd">
              <v:path arrowok="t"/>
              <v:stroke dashstyle="solid"/>
            </v:shape>
            <v:shape style="position:absolute;left:3081;top:4972;width:5382;height:415" type="#_x0000_t75" stroked="false">
              <v:imagedata r:id="rId680" o:title=""/>
            </v:shape>
            <v:shape style="position:absolute;left:3081;top:4972;width:5382;height:415" coordorigin="3081,4972" coordsize="5382,415" path="m3081,5387l8463,5387,8463,4972,3081,4972,3081,5387m3246,5387l3246,4972m8284,5387l8284,4972e" filled="false" stroked="true" strokeweight="1.416168pt" strokecolor="#000000">
              <v:path arrowok="t"/>
              <v:stroke dashstyle="solid"/>
            </v:shape>
            <v:rect style="position:absolute;left:3096;top:3220;width:5382;height:428" filled="true" fillcolor="#cdcdcd" stroked="false">
              <v:fill opacity="32639f" type="solid"/>
            </v:rect>
            <v:shape style="position:absolute;left:3096;top:3220;width:5382;height:428" coordorigin="3096,3220" coordsize="5382,428" path="m3096,3648l8478,3648,8478,3648m3096,3648l3096,3648m8478,3648l8478,3220,8478,3220m3276,3648l3276,3648m8313,3648l8313,3648e" filled="false" stroked="true" strokeweight="1.416168pt" strokecolor="#cdcdcd">
              <v:path arrowok="t"/>
              <v:stroke dashstyle="solid"/>
            </v:shape>
            <v:shape style="position:absolute;left:3081;top:3193;width:5382;height:428" type="#_x0000_t75" stroked="false">
              <v:imagedata r:id="rId681" o:title=""/>
            </v:shape>
            <v:shape style="position:absolute;left:3081;top:3193;width:5382;height:428" coordorigin="3081,3193" coordsize="5382,428" path="m3081,3621l8463,3621,8463,3193,3081,3193,3081,3621m3246,3621l3246,3193m8284,3621l8284,3193e" filled="false" stroked="true" strokeweight="1.416168pt" strokecolor="#000000">
              <v:path arrowok="t"/>
              <v:stroke dashstyle="solid"/>
            </v:shape>
            <v:shape style="position:absolute;left:5682;top:2658;width:195;height:562" type="#_x0000_t75" stroked="false">
              <v:imagedata r:id="rId682" o:title=""/>
            </v:shape>
            <v:shape style="position:absolute;left:5787;top:1869;width:3729;height:5463" coordorigin="5787,1869" coordsize="3729,5463" path="m5787,6951l5787,7246,5793,7251,5800,7283,5820,7308,5848,7325,5883,7332,5877,7326,9420,7326,9490,7308,9516,7251,9509,7246,9509,1950,9461,1881,9426,1875,9420,1869,5922,1869e" filled="false" stroked="true" strokeweight="1.44486pt" strokecolor="#cdcdcd">
              <v:path arrowok="t"/>
              <v:stroke dashstyle="solid"/>
            </v:shape>
            <v:shape style="position:absolute;left:5787;top:1802;width:167;height:148" type="#_x0000_t75" stroked="false">
              <v:imagedata r:id="rId683" o:title=""/>
            </v:shape>
            <v:shape style="position:absolute;left:5764;top:1849;width:3730;height:5464" coordorigin="5765,1849" coordsize="3730,5464" path="m5772,6925l5772,7232,5765,7226,5772,7257,5791,7282,5819,7300,5854,7306,5862,7313,9405,7313,9397,7306,9432,7300,9461,7282,9480,7257,9487,7226,9494,7232,9494,1936,9487,1929,9480,1898,9461,1873,9432,1855,9397,1849,9405,1856,5892,1856e" filled="false" stroked="true" strokeweight="1.444856pt" strokecolor="#000000">
              <v:path arrowok="t"/>
              <v:stroke dashstyle="solid"/>
            </v:shape>
            <v:shape style="position:absolute;left:5772;top:1775;width:153;height:148" type="#_x0000_t75" stroked="false">
              <v:imagedata r:id="rId684" o:title=""/>
            </v:shape>
            <v:shape style="position:absolute;left:5682;top:5386;width:195;height:415" type="#_x0000_t75" stroked="false">
              <v:imagedata r:id="rId678" o:title=""/>
            </v:shape>
            <v:shape style="position:absolute;left:3141;top:5801;width:5308;height:495" coordorigin="3141,5801" coordsize="5308,495" path="m5787,5801l3141,6042,5787,6296,8448,6042,5787,5801xe" filled="true" fillcolor="#cdcdcd" stroked="false">
              <v:path arrowok="t"/>
              <v:fill opacity="32639f" type="solid"/>
            </v:shape>
            <v:shape style="position:absolute;left:3141;top:6042;width:5308;height:255" coordorigin="3141,6042" coordsize="5308,255" path="m3141,6042l3141,6042m5787,6296l5787,6296,3141,6042m8448,6042l8448,6042,5787,6296e" filled="false" stroked="true" strokeweight="1.416168pt" strokecolor="#cdcdcd">
              <v:path arrowok="t"/>
              <v:stroke dashstyle="solid"/>
            </v:shape>
            <v:shape style="position:absolute;left:3111;top:5774;width:5308;height:495" type="#_x0000_t75" stroked="false">
              <v:imagedata r:id="rId685" o:title=""/>
            </v:shape>
            <v:shape style="position:absolute;left:3111;top:5774;width:5308;height:495" coordorigin="3111,5775" coordsize="5308,495" path="m3111,6015l5772,5775,8418,6015,5772,6269,3111,6015xe" filled="false" stroked="true" strokeweight="1.338754pt" strokecolor="#000000">
              <v:path arrowok="t"/>
              <v:stroke dashstyle="solid"/>
            </v:shape>
            <v:shape style="position:absolute;left:3081;top:6617;width:5382;height:415" type="#_x0000_t75" stroked="false">
              <v:imagedata r:id="rId686" o:title=""/>
            </v:shape>
            <v:shape style="position:absolute;left:5682;top:6269;width:195;height:375" type="#_x0000_t75" stroked="false">
              <v:imagedata r:id="rId687" o:title=""/>
            </v:shape>
            <v:shape style="position:absolute;left:3081;top:2230;width:5382;height:428" type="#_x0000_t75" stroked="false">
              <v:imagedata r:id="rId688" o:title=""/>
            </v:shape>
            <v:shape style="position:absolute;left:5682;top:1708;width:195;height:549" type="#_x0000_t75" stroked="false">
              <v:imagedata r:id="rId689" o:title=""/>
            </v:shape>
            <v:shape style="position:absolute;left:5921;top:2832;width:3281;height:3215" coordorigin="5922,2832" coordsize="3281,3215" path="m8448,6042l9106,6042,9112,6046,9147,6040,9176,6023,9195,5997,9202,5966,9196,5962,9196,2912,9147,2844,9112,2838,9106,2832,5922,2832e" filled="false" stroked="true" strokeweight="1.414563pt" strokecolor="#cdcdcd">
              <v:path arrowok="t"/>
              <v:stroke dashstyle="solid"/>
            </v:shape>
            <v:shape style="position:absolute;left:5787;top:2765;width:167;height:148" type="#_x0000_t75" stroked="false">
              <v:imagedata r:id="rId690" o:title=""/>
            </v:shape>
            <v:shape style="position:absolute;left:5891;top:2812;width:3289;height:3209" coordorigin="5892,2812" coordsize="3289,3209" path="m8418,6015l9091,6015,9083,6021,9118,6014,9147,5997,9166,5972,9173,5940,9181,5935,9181,2899,9173,2892,9166,2861,9147,2836,9118,2818,9083,2812,9091,2819,5892,2819e" filled="false" stroked="true" strokeweight="1.414222pt" strokecolor="#000000">
              <v:path arrowok="t"/>
              <v:stroke dashstyle="solid"/>
            </v:shape>
            <v:shape style="position:absolute;left:5772;top:2738;width:153;height:148" type="#_x0000_t75" stroked="false">
              <v:imagedata r:id="rId691" o:title=""/>
            </v:shape>
            <v:shape style="position:absolute;left:5452;top:497;width:645;height:214" type="#_x0000_t202" filled="false" stroked="false">
              <v:textbox inset="0,0,0,0">
                <w:txbxContent>
                  <w:p>
                    <w:pPr>
                      <w:spacing w:line="205" w:lineRule="exact" w:before="0"/>
                      <w:ind w:left="0" w:right="0" w:firstLine="0"/>
                      <w:jc w:val="left"/>
                      <w:rPr>
                        <w:rFonts w:ascii="Arial"/>
                        <w:b/>
                        <w:sz w:val="21"/>
                      </w:rPr>
                    </w:pPr>
                    <w:r>
                      <w:rPr>
                        <w:rFonts w:ascii="Arial"/>
                        <w:b/>
                        <w:w w:val="95"/>
                        <w:sz w:val="21"/>
                      </w:rPr>
                      <w:t>BEGIN</w:t>
                    </w:r>
                  </w:p>
                </w:txbxContent>
              </v:textbox>
              <w10:wrap type="none"/>
            </v:shape>
            <v:shape style="position:absolute;left:5077;top:4233;width:1394;height:609" type="#_x0000_t202" filled="false" stroked="false">
              <v:textbox inset="0,0,0,0">
                <w:txbxContent>
                  <w:p>
                    <w:pPr>
                      <w:spacing w:line="205" w:lineRule="exact" w:before="0"/>
                      <w:ind w:left="0" w:right="0" w:firstLine="0"/>
                      <w:jc w:val="left"/>
                      <w:rPr>
                        <w:rFonts w:ascii="Arial" w:hAnsi="Arial"/>
                        <w:b/>
                        <w:sz w:val="21"/>
                      </w:rPr>
                    </w:pPr>
                    <w:r>
                      <w:rPr>
                        <w:rFonts w:ascii="Arial" w:hAnsi="Arial"/>
                        <w:b/>
                        <w:sz w:val="21"/>
                      </w:rPr>
                      <w:t>TIMER1</w:t>
                    </w:r>
                    <w:r>
                      <w:rPr>
                        <w:rFonts w:ascii="Arial" w:hAnsi="Arial"/>
                        <w:b/>
                        <w:spacing w:val="-30"/>
                        <w:sz w:val="21"/>
                      </w:rPr>
                      <w:t> </w:t>
                    </w:r>
                    <w:r>
                      <w:rPr>
                        <w:rFonts w:ascii="Arial" w:hAnsi="Arial"/>
                        <w:b/>
                        <w:sz w:val="21"/>
                      </w:rPr>
                      <w:t>TRÀN</w:t>
                    </w:r>
                  </w:p>
                  <w:p>
                    <w:pPr>
                      <w:spacing w:line="299" w:lineRule="exact" w:before="104"/>
                      <w:ind w:left="808" w:right="0" w:firstLine="0"/>
                      <w:jc w:val="left"/>
                      <w:rPr>
                        <w:rFonts w:ascii="Lohit Telugu" w:hAnsi="Lohit Telugu"/>
                        <w:sz w:val="21"/>
                      </w:rPr>
                    </w:pPr>
                    <w:r>
                      <w:rPr>
                        <w:rFonts w:ascii="Lohit Telugu" w:hAnsi="Lohit Telugu"/>
                        <w:w w:val="116"/>
                        <w:sz w:val="21"/>
                      </w:rPr>
                      <w:t>Đ</w:t>
                    </w:r>
                  </w:p>
                </w:txbxContent>
              </v:textbox>
              <w10:wrap type="none"/>
            </v:shape>
            <v:shape style="position:absolute;left:8399;top:4569;width:134;height:214" type="#_x0000_t202" filled="false" stroked="false">
              <v:textbox inset="0,0,0,0">
                <w:txbxContent>
                  <w:p>
                    <w:pPr>
                      <w:spacing w:line="205" w:lineRule="exact" w:before="0"/>
                      <w:ind w:left="0" w:right="0" w:firstLine="0"/>
                      <w:jc w:val="left"/>
                      <w:rPr>
                        <w:rFonts w:ascii="Arial"/>
                        <w:b/>
                        <w:sz w:val="21"/>
                      </w:rPr>
                    </w:pPr>
                    <w:r>
                      <w:rPr>
                        <w:rFonts w:ascii="Arial"/>
                        <w:b/>
                        <w:w w:val="80"/>
                        <w:sz w:val="21"/>
                      </w:rPr>
                      <w:t>S</w:t>
                    </w:r>
                  </w:p>
                </w:txbxContent>
              </v:textbox>
              <w10:wrap type="none"/>
            </v:shape>
            <v:shape style="position:absolute;left:5109;top:5924;width:1331;height:214" type="#_x0000_t202" filled="false" stroked="false">
              <v:textbox inset="0,0,0,0">
                <w:txbxContent>
                  <w:p>
                    <w:pPr>
                      <w:spacing w:line="205" w:lineRule="exact" w:before="0"/>
                      <w:ind w:left="0" w:right="0" w:firstLine="0"/>
                      <w:jc w:val="left"/>
                      <w:rPr>
                        <w:rFonts w:ascii="Arial"/>
                        <w:b/>
                        <w:sz w:val="21"/>
                      </w:rPr>
                    </w:pPr>
                    <w:r>
                      <w:rPr>
                        <w:rFonts w:ascii="Arial"/>
                        <w:b/>
                        <w:sz w:val="21"/>
                      </w:rPr>
                      <w:t>BDT</w:t>
                    </w:r>
                    <w:r>
                      <w:rPr>
                        <w:rFonts w:ascii="Arial"/>
                        <w:b/>
                        <w:spacing w:val="-17"/>
                        <w:sz w:val="21"/>
                      </w:rPr>
                      <w:t> </w:t>
                    </w:r>
                    <w:r>
                      <w:rPr>
                        <w:rFonts w:ascii="Arial"/>
                        <w:b/>
                        <w:sz w:val="21"/>
                      </w:rPr>
                      <w:t>=</w:t>
                    </w:r>
                    <w:r>
                      <w:rPr>
                        <w:rFonts w:ascii="Arial"/>
                        <w:b/>
                        <w:spacing w:val="-16"/>
                        <w:sz w:val="21"/>
                      </w:rPr>
                      <w:t> </w:t>
                    </w:r>
                    <w:r>
                      <w:rPr>
                        <w:rFonts w:ascii="Arial"/>
                        <w:b/>
                        <w:sz w:val="21"/>
                      </w:rPr>
                      <w:t>10</w:t>
                    </w:r>
                    <w:r>
                      <w:rPr>
                        <w:rFonts w:ascii="Arial"/>
                        <w:b/>
                        <w:spacing w:val="-16"/>
                        <w:sz w:val="21"/>
                      </w:rPr>
                      <w:t> </w:t>
                    </w:r>
                    <w:r>
                      <w:rPr>
                        <w:rFonts w:ascii="Arial"/>
                        <w:b/>
                        <w:sz w:val="21"/>
                      </w:rPr>
                      <w:t>(1S)</w:t>
                    </w:r>
                  </w:p>
                </w:txbxContent>
              </v:textbox>
              <w10:wrap type="none"/>
            </v:shape>
            <v:shape style="position:absolute;left:3245;top:4972;width:5038;height:415" type="#_x0000_t202" filled="false" stroked="true" strokeweight="1.49494pt" strokecolor="#000000">
              <v:textbox inset="0,0,0,0">
                <w:txbxContent>
                  <w:p>
                    <w:pPr>
                      <w:spacing w:before="55"/>
                      <w:ind w:left="1084" w:right="0" w:firstLine="0"/>
                      <w:jc w:val="left"/>
                      <w:rPr>
                        <w:rFonts w:ascii="Arial" w:hAnsi="Arial"/>
                        <w:b/>
                        <w:sz w:val="21"/>
                      </w:rPr>
                    </w:pPr>
                    <w:r>
                      <w:rPr>
                        <w:rFonts w:ascii="Arial" w:hAnsi="Arial"/>
                        <w:b/>
                        <w:sz w:val="21"/>
                      </w:rPr>
                      <w:t>BDT = BDT +1, XÓA CỜ TRÀN</w:t>
                    </w:r>
                  </w:p>
                </w:txbxContent>
              </v:textbox>
              <v:stroke dashstyle="solid"/>
              <w10:wrap type="none"/>
            </v:shape>
            <v:shape style="position:absolute;left:5801;top:3206;width:2467;height:402" type="#_x0000_t202" filled="false" stroked="false">
              <v:textbox inset="0,0,0,0">
                <w:txbxContent>
                  <w:p>
                    <w:pPr>
                      <w:spacing w:before="66"/>
                      <w:ind w:left="-79" w:right="0" w:firstLine="0"/>
                      <w:jc w:val="left"/>
                      <w:rPr>
                        <w:rFonts w:ascii="Arial"/>
                        <w:b/>
                        <w:sz w:val="21"/>
                      </w:rPr>
                    </w:pPr>
                    <w:r>
                      <w:rPr>
                        <w:rFonts w:ascii="Arial"/>
                        <w:b/>
                        <w:w w:val="105"/>
                        <w:sz w:val="21"/>
                      </w:rPr>
                      <w:t>1=3036</w:t>
                    </w:r>
                  </w:p>
                </w:txbxContent>
              </v:textbox>
              <w10:wrap type="none"/>
            </v:shape>
            <v:shape style="position:absolute;left:3260;top:3206;width:2497;height:402" type="#_x0000_t202" filled="false" stroked="false">
              <v:textbox inset="0,0,0,0">
                <w:txbxContent>
                  <w:p>
                    <w:pPr>
                      <w:spacing w:before="66"/>
                      <w:ind w:left="0" w:right="31" w:firstLine="0"/>
                      <w:jc w:val="right"/>
                      <w:rPr>
                        <w:rFonts w:ascii="Arial"/>
                        <w:b/>
                        <w:sz w:val="21"/>
                      </w:rPr>
                    </w:pPr>
                    <w:r>
                      <w:rPr>
                        <w:rFonts w:ascii="Arial"/>
                        <w:b/>
                        <w:w w:val="95"/>
                        <w:sz w:val="21"/>
                      </w:rPr>
                      <w:t>TIMER</w:t>
                    </w:r>
                  </w:p>
                </w:txbxContent>
              </v:textbox>
              <w10:wrap type="none"/>
            </v:shape>
            <w10:wrap type="none"/>
          </v:group>
        </w:pict>
      </w:r>
      <w:r>
        <w:rPr>
          <w:sz w:val="24"/>
        </w:rPr>
        <w:t>Lưu</w:t>
      </w:r>
      <w:r>
        <w:rPr>
          <w:spacing w:val="1"/>
          <w:sz w:val="24"/>
        </w:rPr>
        <w:t> </w:t>
      </w:r>
      <w:r>
        <w:rPr>
          <w:sz w:val="24"/>
        </w:rPr>
        <w:t>đồ:</w:t>
      </w:r>
    </w:p>
    <w:p>
      <w:pPr>
        <w:pStyle w:val="BodyText"/>
        <w:rPr>
          <w:sz w:val="20"/>
        </w:rPr>
      </w:pPr>
    </w:p>
    <w:p>
      <w:pPr>
        <w:pStyle w:val="BodyText"/>
        <w:rPr>
          <w:sz w:val="20"/>
        </w:rPr>
      </w:pPr>
    </w:p>
    <w:p>
      <w:pPr>
        <w:pStyle w:val="BodyText"/>
        <w:spacing w:before="6"/>
        <w:rPr>
          <w:sz w:val="29"/>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571" w:hRule="atLeast"/>
        </w:trPr>
        <w:tc>
          <w:tcPr>
            <w:tcW w:w="164" w:type="dxa"/>
          </w:tcPr>
          <w:p>
            <w:pPr>
              <w:pStyle w:val="TableParagraph"/>
              <w:rPr>
                <w:sz w:val="22"/>
              </w:rPr>
            </w:pPr>
          </w:p>
        </w:tc>
        <w:tc>
          <w:tcPr>
            <w:tcW w:w="5038" w:type="dxa"/>
          </w:tcPr>
          <w:p>
            <w:pPr>
              <w:pStyle w:val="TableParagraph"/>
              <w:spacing w:line="254" w:lineRule="auto" w:before="29"/>
              <w:ind w:left="833" w:right="769" w:hanging="32"/>
              <w:rPr>
                <w:rFonts w:ascii="Arial" w:hAnsi="Arial"/>
                <w:b/>
                <w:sz w:val="21"/>
              </w:rPr>
            </w:pPr>
            <w:r>
              <w:rPr>
                <w:rFonts w:ascii="Arial" w:hAnsi="Arial"/>
                <w:b/>
                <w:sz w:val="21"/>
              </w:rPr>
              <w:t>KHỞI</w:t>
            </w:r>
            <w:r>
              <w:rPr>
                <w:rFonts w:ascii="Arial" w:hAnsi="Arial"/>
                <w:b/>
                <w:spacing w:val="-12"/>
                <w:sz w:val="21"/>
              </w:rPr>
              <w:t> </w:t>
            </w:r>
            <w:r>
              <w:rPr>
                <w:rFonts w:ascii="Arial" w:hAnsi="Arial"/>
                <w:b/>
                <w:sz w:val="21"/>
              </w:rPr>
              <w:t>TẠO</w:t>
            </w:r>
            <w:r>
              <w:rPr>
                <w:rFonts w:ascii="Arial" w:hAnsi="Arial"/>
                <w:b/>
                <w:spacing w:val="-12"/>
                <w:sz w:val="21"/>
              </w:rPr>
              <w:t> </w:t>
            </w:r>
            <w:r>
              <w:rPr>
                <w:rFonts w:ascii="Arial" w:hAnsi="Arial"/>
                <w:b/>
                <w:sz w:val="21"/>
              </w:rPr>
              <w:t>TIMER1</w:t>
            </w:r>
            <w:r>
              <w:rPr>
                <w:rFonts w:ascii="Arial" w:hAnsi="Arial"/>
                <w:b/>
                <w:spacing w:val="-12"/>
                <w:sz w:val="21"/>
              </w:rPr>
              <w:t> </w:t>
            </w:r>
            <w:r>
              <w:rPr>
                <w:rFonts w:ascii="Arial" w:hAnsi="Arial"/>
                <w:b/>
                <w:sz w:val="21"/>
              </w:rPr>
              <w:t>ĐẾM</w:t>
            </w:r>
            <w:r>
              <w:rPr>
                <w:rFonts w:ascii="Arial" w:hAnsi="Arial"/>
                <w:b/>
                <w:spacing w:val="-12"/>
                <w:sz w:val="21"/>
              </w:rPr>
              <w:t> </w:t>
            </w:r>
            <w:r>
              <w:rPr>
                <w:rFonts w:ascii="Arial" w:hAnsi="Arial"/>
                <w:b/>
                <w:sz w:val="21"/>
              </w:rPr>
              <w:t>XUNG</w:t>
            </w:r>
            <w:r>
              <w:rPr>
                <w:rFonts w:ascii="Arial" w:hAnsi="Arial"/>
                <w:b/>
                <w:spacing w:val="-12"/>
                <w:sz w:val="21"/>
              </w:rPr>
              <w:t> </w:t>
            </w:r>
            <w:r>
              <w:rPr>
                <w:rFonts w:ascii="Arial" w:hAnsi="Arial"/>
                <w:b/>
                <w:spacing w:val="-5"/>
                <w:sz w:val="21"/>
              </w:rPr>
              <w:t>NỘI </w:t>
            </w:r>
            <w:r>
              <w:rPr>
                <w:rFonts w:ascii="Arial" w:hAnsi="Arial"/>
                <w:b/>
                <w:sz w:val="21"/>
              </w:rPr>
              <w:t>HỆ</w:t>
            </w:r>
            <w:r>
              <w:rPr>
                <w:rFonts w:ascii="Arial" w:hAnsi="Arial"/>
                <w:b/>
                <w:spacing w:val="-30"/>
                <w:sz w:val="21"/>
              </w:rPr>
              <w:t> </w:t>
            </w:r>
            <w:r>
              <w:rPr>
                <w:rFonts w:ascii="Arial" w:hAnsi="Arial"/>
                <w:b/>
                <w:sz w:val="21"/>
              </w:rPr>
              <w:t>SỐ</w:t>
            </w:r>
            <w:r>
              <w:rPr>
                <w:rFonts w:ascii="Arial" w:hAnsi="Arial"/>
                <w:b/>
                <w:spacing w:val="-29"/>
                <w:sz w:val="21"/>
              </w:rPr>
              <w:t> </w:t>
            </w:r>
            <w:r>
              <w:rPr>
                <w:rFonts w:ascii="Arial" w:hAnsi="Arial"/>
                <w:b/>
                <w:sz w:val="21"/>
              </w:rPr>
              <w:t>CHIA</w:t>
            </w:r>
            <w:r>
              <w:rPr>
                <w:rFonts w:ascii="Arial" w:hAnsi="Arial"/>
                <w:b/>
                <w:spacing w:val="-30"/>
                <w:sz w:val="21"/>
              </w:rPr>
              <w:t> </w:t>
            </w:r>
            <w:r>
              <w:rPr>
                <w:rFonts w:ascii="Arial" w:hAnsi="Arial"/>
                <w:b/>
                <w:sz w:val="21"/>
              </w:rPr>
              <w:t>BẰNG</w:t>
            </w:r>
            <w:r>
              <w:rPr>
                <w:rFonts w:ascii="Arial" w:hAnsi="Arial"/>
                <w:b/>
                <w:spacing w:val="-29"/>
                <w:sz w:val="21"/>
              </w:rPr>
              <w:t> </w:t>
            </w:r>
            <w:r>
              <w:rPr>
                <w:rFonts w:ascii="Arial" w:hAnsi="Arial"/>
                <w:b/>
                <w:sz w:val="21"/>
              </w:rPr>
              <w:t>8,</w:t>
            </w:r>
            <w:r>
              <w:rPr>
                <w:rFonts w:ascii="Arial" w:hAnsi="Arial"/>
                <w:b/>
                <w:spacing w:val="-30"/>
                <w:sz w:val="21"/>
              </w:rPr>
              <w:t> </w:t>
            </w:r>
            <w:r>
              <w:rPr>
                <w:rFonts w:ascii="Arial" w:hAnsi="Arial"/>
                <w:b/>
                <w:sz w:val="21"/>
              </w:rPr>
              <w:t>PORTD</w:t>
            </w:r>
            <w:r>
              <w:rPr>
                <w:rFonts w:ascii="Arial" w:hAnsi="Arial"/>
                <w:b/>
                <w:spacing w:val="-29"/>
                <w:sz w:val="21"/>
              </w:rPr>
              <w:t> </w:t>
            </w:r>
            <w:r>
              <w:rPr>
                <w:rFonts w:ascii="Arial" w:hAnsi="Arial"/>
                <w:b/>
                <w:sz w:val="21"/>
              </w:rPr>
              <w:t>XUẤT</w:t>
            </w:r>
          </w:p>
        </w:tc>
        <w:tc>
          <w:tcPr>
            <w:tcW w:w="179" w:type="dxa"/>
          </w:tcPr>
          <w:p>
            <w:pPr>
              <w:pStyle w:val="TableParagraph"/>
              <w:rPr>
                <w:sz w:val="22"/>
              </w:rPr>
            </w:pPr>
          </w:p>
        </w:tc>
      </w:tr>
    </w:tbl>
    <w:p>
      <w:pPr>
        <w:pStyle w:val="BodyText"/>
        <w:rPr>
          <w:sz w:val="20"/>
        </w:rPr>
      </w:pPr>
    </w:p>
    <w:p>
      <w:pPr>
        <w:pStyle w:val="BodyText"/>
        <w:rPr>
          <w:sz w:val="23"/>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397" w:hRule="atLeast"/>
        </w:trPr>
        <w:tc>
          <w:tcPr>
            <w:tcW w:w="164" w:type="dxa"/>
          </w:tcPr>
          <w:p>
            <w:pPr>
              <w:pStyle w:val="TableParagraph"/>
              <w:rPr>
                <w:sz w:val="22"/>
              </w:rPr>
            </w:pPr>
          </w:p>
        </w:tc>
        <w:tc>
          <w:tcPr>
            <w:tcW w:w="5038" w:type="dxa"/>
          </w:tcPr>
          <w:p>
            <w:pPr>
              <w:pStyle w:val="TableParagraph"/>
              <w:spacing w:before="63"/>
              <w:ind w:left="1361"/>
              <w:rPr>
                <w:rFonts w:ascii="Arial" w:hAnsi="Arial"/>
                <w:b/>
                <w:sz w:val="21"/>
              </w:rPr>
            </w:pPr>
            <w:r>
              <w:rPr>
                <w:rFonts w:ascii="Arial" w:hAnsi="Arial"/>
                <w:b/>
                <w:sz w:val="21"/>
              </w:rPr>
              <w:t>BIẾN ĐẾM TRÀN BDT=0</w:t>
            </w:r>
          </w:p>
        </w:tc>
        <w:tc>
          <w:tcPr>
            <w:tcW w:w="179"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384" w:hRule="atLeast"/>
        </w:trPr>
        <w:tc>
          <w:tcPr>
            <w:tcW w:w="164" w:type="dxa"/>
          </w:tcPr>
          <w:p>
            <w:pPr>
              <w:pStyle w:val="TableParagraph"/>
              <w:rPr>
                <w:sz w:val="22"/>
              </w:rPr>
            </w:pPr>
          </w:p>
        </w:tc>
        <w:tc>
          <w:tcPr>
            <w:tcW w:w="5038" w:type="dxa"/>
          </w:tcPr>
          <w:p>
            <w:pPr>
              <w:pStyle w:val="TableParagraph"/>
              <w:spacing w:before="59"/>
              <w:ind w:left="1341"/>
              <w:rPr>
                <w:rFonts w:ascii="Arial" w:hAnsi="Arial"/>
                <w:b/>
                <w:sz w:val="21"/>
              </w:rPr>
            </w:pPr>
            <w:r>
              <w:rPr>
                <w:rFonts w:ascii="Arial" w:hAnsi="Arial"/>
                <w:b/>
                <w:sz w:val="21"/>
              </w:rPr>
              <w:t>ĐẢO TRẠNG THÁI 8 LED</w:t>
            </w:r>
          </w:p>
        </w:tc>
        <w:tc>
          <w:tcPr>
            <w:tcW w:w="179" w:type="dxa"/>
          </w:tcPr>
          <w:p>
            <w:pPr>
              <w:pStyle w:val="TableParagraph"/>
              <w:rPr>
                <w:sz w:val="22"/>
              </w:rPr>
            </w:pPr>
          </w:p>
        </w:tc>
      </w:tr>
    </w:tbl>
    <w:p>
      <w:pPr>
        <w:pStyle w:val="BodyText"/>
        <w:rPr>
          <w:sz w:val="20"/>
        </w:rPr>
      </w:pPr>
    </w:p>
    <w:p>
      <w:pPr>
        <w:pStyle w:val="BodyText"/>
        <w:spacing w:before="7"/>
        <w:rPr>
          <w:sz w:val="23"/>
        </w:rPr>
      </w:pPr>
    </w:p>
    <w:p>
      <w:pPr>
        <w:spacing w:before="90"/>
        <w:ind w:left="1652" w:right="1547" w:firstLine="0"/>
        <w:jc w:val="center"/>
        <w:rPr>
          <w:i/>
          <w:sz w:val="24"/>
        </w:rPr>
      </w:pPr>
      <w:r>
        <w:rPr>
          <w:i/>
          <w:sz w:val="24"/>
        </w:rPr>
        <w:t>Hình 6-18: Lưu đồ điều khiển 8 led sáng tắt – định thời 1s.</w:t>
      </w:r>
    </w:p>
    <w:p>
      <w:pPr>
        <w:pStyle w:val="ListParagraph"/>
        <w:numPr>
          <w:ilvl w:val="0"/>
          <w:numId w:val="85"/>
        </w:numPr>
        <w:tabs>
          <w:tab w:pos="1809" w:val="left" w:leader="none"/>
          <w:tab w:pos="1810" w:val="left" w:leader="none"/>
        </w:tabs>
        <w:spacing w:line="240" w:lineRule="auto" w:before="182" w:after="10"/>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83.8pt;mso-position-horizontal-relative:char;mso-position-vertical-relative:line" type="#_x0000_t202" filled="false" stroked="true" strokeweight=".48004pt" strokecolor="#000000">
            <w10:anchorlock/>
            <v:textbox inset="0,0,0,0">
              <w:txbxContent>
                <w:p>
                  <w:pPr>
                    <w:pStyle w:val="BodyText"/>
                    <w:tabs>
                      <w:tab w:pos="1238" w:val="left" w:leader="none"/>
                      <w:tab w:pos="2279" w:val="left" w:leader="none"/>
                    </w:tabs>
                    <w:spacing w:line="247" w:lineRule="auto" w:before="25"/>
                    <w:ind w:left="105" w:right="6974"/>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28"/>
                    </w:rPr>
                    <w:t> </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4"/>
                      <w:w w:val="128"/>
                    </w:rPr>
                    <w:t>1</w:t>
                  </w:r>
                  <w:r>
                    <w:rPr>
                      <w:rFonts w:ascii="Georgia"/>
                      <w:spacing w:val="1"/>
                      <w:w w:val="97"/>
                    </w:rPr>
                    <w:t>6</w:t>
                  </w:r>
                  <w:r>
                    <w:rPr>
                      <w:rFonts w:ascii="Georgia"/>
                      <w:w w:val="89"/>
                    </w:rPr>
                    <w:t>F</w:t>
                  </w:r>
                  <w:r>
                    <w:rPr>
                      <w:rFonts w:ascii="Georgia"/>
                      <w:spacing w:val="1"/>
                      <w:w w:val="92"/>
                    </w:rPr>
                    <w:t>8</w:t>
                  </w:r>
                  <w:r>
                    <w:rPr>
                      <w:rFonts w:ascii="Georgia"/>
                      <w:spacing w:val="-4"/>
                      <w:w w:val="92"/>
                    </w:rPr>
                    <w:t>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#BIT</w:t>
                    <w:tab/>
                    <w:t>TMR1IF</w:t>
                    <w:tab/>
                  </w:r>
                  <w:r>
                    <w:rPr>
                      <w:rFonts w:ascii="Georgia"/>
                      <w:w w:val="95"/>
                    </w:rPr>
                    <w:t>=</w:t>
                  </w:r>
                  <w:r>
                    <w:rPr>
                      <w:rFonts w:ascii="Georgia"/>
                      <w:spacing w:val="-37"/>
                      <w:w w:val="95"/>
                    </w:rPr>
                    <w:t> </w:t>
                  </w:r>
                  <w:r>
                    <w:rPr>
                      <w:rFonts w:ascii="Georgia"/>
                      <w:spacing w:val="-5"/>
                      <w:w w:val="95"/>
                    </w:rPr>
                    <w:t>0x0C.0 </w:t>
                  </w:r>
                  <w:r>
                    <w:rPr>
                      <w:rFonts w:ascii="Georgia"/>
                    </w:rPr>
                    <w:t>UNSIGNED INT8 X, BDT; VOID</w:t>
                  </w:r>
                  <w:r>
                    <w:rPr>
                      <w:rFonts w:ascii="Georgia"/>
                      <w:spacing w:val="-10"/>
                    </w:rPr>
                    <w:t> </w:t>
                  </w:r>
                  <w:r>
                    <w:rPr>
                      <w:rFonts w:ascii="Georgia"/>
                    </w:rPr>
                    <w:t>MAIN()</w:t>
                  </w:r>
                </w:p>
                <w:p>
                  <w:pPr>
                    <w:pStyle w:val="BodyText"/>
                    <w:spacing w:line="272" w:lineRule="exact"/>
                    <w:ind w:left="105"/>
                    <w:rPr>
                      <w:rFonts w:ascii="Georgia"/>
                    </w:rPr>
                  </w:pPr>
                  <w:r>
                    <w:rPr>
                      <w:rFonts w:ascii="Georgia"/>
                      <w:w w:val="90"/>
                    </w:rPr>
                    <w:t>{</w:t>
                  </w:r>
                </w:p>
                <w:p>
                  <w:pPr>
                    <w:pStyle w:val="BodyText"/>
                    <w:tabs>
                      <w:tab w:pos="2943" w:val="left" w:leader="none"/>
                    </w:tabs>
                    <w:spacing w:line="247" w:lineRule="auto" w:before="10"/>
                    <w:ind w:left="672" w:right="4167"/>
                    <w:rPr>
                      <w:rFonts w:ascii="Georgia"/>
                    </w:rPr>
                  </w:pPr>
                  <w:r>
                    <w:rPr>
                      <w:rFonts w:ascii="Georgia"/>
                      <w:w w:val="90"/>
                    </w:rPr>
                    <w:t>SET_TRIS_D(0x00);</w:t>
                    <w:tab/>
                    <w:t>X=0; BDT=0; OUTPUT_D(X);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6"/>
                      <w:w w:val="88"/>
                    </w:rPr>
                    <w:t>R</w:t>
                  </w:r>
                  <w:r>
                    <w:rPr>
                      <w:rFonts w:ascii="Georgia"/>
                      <w:spacing w:val="2"/>
                      <w:w w:val="57"/>
                    </w:rPr>
                    <w:t>_</w:t>
                  </w:r>
                  <w:r>
                    <w:rPr>
                      <w:rFonts w:ascii="Georgia"/>
                      <w:spacing w:val="1"/>
                      <w:w w:val="128"/>
                    </w:rPr>
                    <w:t>1</w:t>
                  </w:r>
                  <w:r>
                    <w:rPr>
                      <w:rFonts w:ascii="Georgia"/>
                      <w:w w:val="98"/>
                    </w:rPr>
                    <w:t>(</w:t>
                  </w:r>
                  <w:r>
                    <w:rPr>
                      <w:rFonts w:ascii="Georgia"/>
                      <w:spacing w:val="1"/>
                      <w:w w:val="98"/>
                    </w:rPr>
                    <w:t>T</w:t>
                  </w:r>
                  <w:r>
                    <w:rPr>
                      <w:rFonts w:ascii="Georgia"/>
                      <w:spacing w:val="-4"/>
                      <w:w w:val="128"/>
                    </w:rPr>
                    <w:t>1</w:t>
                  </w:r>
                  <w:r>
                    <w:rPr>
                      <w:rFonts w:ascii="Georgia"/>
                      <w:spacing w:val="2"/>
                      <w:w w:val="57"/>
                    </w:rPr>
                    <w:t>_</w:t>
                  </w:r>
                  <w:r>
                    <w:rPr>
                      <w:rFonts w:ascii="Georgia"/>
                      <w:spacing w:val="-2"/>
                      <w:w w:val="83"/>
                    </w:rPr>
                    <w:t>I</w:t>
                  </w:r>
                  <w:r>
                    <w:rPr>
                      <w:rFonts w:ascii="Georgia"/>
                      <w:w w:val="91"/>
                    </w:rPr>
                    <w:t>N</w:t>
                  </w:r>
                  <w:r>
                    <w:rPr>
                      <w:rFonts w:ascii="Georgia"/>
                      <w:spacing w:val="1"/>
                      <w:w w:val="91"/>
                    </w:rPr>
                    <w:t>T</w:t>
                  </w:r>
                  <w:r>
                    <w:rPr>
                      <w:rFonts w:ascii="Georgia"/>
                      <w:w w:val="88"/>
                    </w:rPr>
                    <w:t>E</w:t>
                  </w:r>
                  <w:r>
                    <w:rPr>
                      <w:rFonts w:ascii="Georgia"/>
                      <w:spacing w:val="-1"/>
                      <w:w w:val="89"/>
                    </w:rPr>
                    <w:t>RN</w:t>
                  </w:r>
                  <w:r>
                    <w:rPr>
                      <w:rFonts w:ascii="Georgia"/>
                      <w:spacing w:val="-2"/>
                      <w:w w:val="89"/>
                    </w:rPr>
                    <w:t>A</w:t>
                  </w:r>
                  <w:r>
                    <w:rPr>
                      <w:rFonts w:ascii="Georgia"/>
                      <w:w w:val="88"/>
                    </w:rPr>
                    <w:t>L</w:t>
                  </w:r>
                  <w:r>
                    <w:rPr>
                      <w:rFonts w:ascii="Georgia"/>
                      <w:spacing w:val="-5"/>
                    </w:rPr>
                    <w:t> </w:t>
                  </w:r>
                  <w:r>
                    <w:rPr>
                      <w:rFonts w:ascii="Georgia"/>
                      <w:w w:val="84"/>
                    </w:rPr>
                    <w:t>|</w:t>
                  </w:r>
                  <w:r>
                    <w:rPr>
                      <w:rFonts w:ascii="Georgia"/>
                      <w:spacing w:val="-10"/>
                    </w:rPr>
                    <w:t> </w:t>
                  </w:r>
                  <w:r>
                    <w:rPr>
                      <w:rFonts w:ascii="Georgia"/>
                      <w:spacing w:val="1"/>
                      <w:w w:val="95"/>
                    </w:rPr>
                    <w:t>T</w:t>
                  </w:r>
                  <w:r>
                    <w:rPr>
                      <w:rFonts w:ascii="Georgia"/>
                      <w:spacing w:val="-4"/>
                      <w:w w:val="128"/>
                    </w:rPr>
                    <w:t>1</w:t>
                  </w:r>
                  <w:r>
                    <w:rPr>
                      <w:rFonts w:ascii="Georgia"/>
                      <w:spacing w:val="2"/>
                      <w:w w:val="57"/>
                    </w:rPr>
                    <w:t>_</w:t>
                  </w:r>
                  <w:r>
                    <w:rPr>
                      <w:rFonts w:ascii="Georgia"/>
                      <w:w w:val="86"/>
                    </w:rPr>
                    <w:t>D</w:t>
                  </w:r>
                  <w:r>
                    <w:rPr>
                      <w:rFonts w:ascii="Georgia"/>
                      <w:spacing w:val="-2"/>
                      <w:w w:val="86"/>
                    </w:rPr>
                    <w:t>I</w:t>
                  </w:r>
                  <w:r>
                    <w:rPr>
                      <w:rFonts w:ascii="Georgia"/>
                      <w:spacing w:val="-1"/>
                      <w:w w:val="90"/>
                    </w:rPr>
                    <w:t>V</w:t>
                  </w:r>
                  <w:r>
                    <w:rPr>
                      <w:rFonts w:ascii="Georgia"/>
                      <w:spacing w:val="2"/>
                      <w:w w:val="57"/>
                    </w:rPr>
                    <w:t>_</w:t>
                  </w:r>
                  <w:r>
                    <w:rPr>
                      <w:rFonts w:ascii="Georgia"/>
                      <w:spacing w:val="-3"/>
                      <w:w w:val="93"/>
                    </w:rPr>
                    <w:t>B</w:t>
                  </w:r>
                  <w:r>
                    <w:rPr>
                      <w:rFonts w:ascii="Georgia"/>
                      <w:spacing w:val="2"/>
                      <w:w w:val="92"/>
                    </w:rPr>
                    <w:t>Y</w:t>
                  </w:r>
                  <w:r>
                    <w:rPr>
                      <w:rFonts w:ascii="Georgia"/>
                      <w:spacing w:val="2"/>
                      <w:w w:val="57"/>
                    </w:rPr>
                    <w:t>_</w:t>
                  </w:r>
                  <w:r>
                    <w:rPr>
                      <w:rFonts w:ascii="Georgia"/>
                      <w:spacing w:val="1"/>
                      <w:w w:val="92"/>
                    </w:rPr>
                    <w:t>8</w:t>
                  </w:r>
                  <w:r>
                    <w:rPr>
                      <w:rFonts w:ascii="Georgia"/>
                      <w:spacing w:val="-6"/>
                      <w:w w:val="101"/>
                    </w:rPr>
                    <w:t>)</w:t>
                  </w:r>
                  <w:r>
                    <w:rPr>
                      <w:rFonts w:ascii="Georgia"/>
                      <w:w w:val="84"/>
                    </w:rPr>
                    <w:t>; </w:t>
                  </w:r>
                  <w:r>
                    <w:rPr>
                      <w:rFonts w:ascii="Georgia"/>
                    </w:rPr>
                    <w:t>SET_TIMER1(3036);</w:t>
                  </w:r>
                </w:p>
                <w:p>
                  <w:pPr>
                    <w:pStyle w:val="BodyText"/>
                    <w:spacing w:before="3"/>
                    <w:ind w:left="672"/>
                    <w:rPr>
                      <w:rFonts w:ascii="Georgia"/>
                    </w:rPr>
                  </w:pPr>
                  <w:r>
                    <w:rPr>
                      <w:rFonts w:ascii="Georgia"/>
                    </w:rPr>
                    <w:t>WHILE(TRUE)</w:t>
                  </w:r>
                </w:p>
                <w:p>
                  <w:pPr>
                    <w:pStyle w:val="BodyText"/>
                    <w:spacing w:before="6"/>
                    <w:ind w:left="672"/>
                    <w:rPr>
                      <w:rFonts w:ascii="Georgia"/>
                    </w:rPr>
                  </w:pPr>
                  <w:r>
                    <w:rPr>
                      <w:rFonts w:ascii="Georgia"/>
                      <w:w w:val="90"/>
                    </w:rPr>
                    <w:t>{</w:t>
                  </w:r>
                </w:p>
                <w:p>
                  <w:pPr>
                    <w:pStyle w:val="BodyText"/>
                    <w:spacing w:before="10"/>
                    <w:ind w:left="1238"/>
                    <w:rPr>
                      <w:rFonts w:ascii="Georgia"/>
                    </w:rPr>
                  </w:pPr>
                  <w:r>
                    <w:rPr>
                      <w:rFonts w:ascii="Georgia"/>
                    </w:rPr>
                    <w:t>IF (TMR1IF==1)</w:t>
                  </w:r>
                </w:p>
                <w:p>
                  <w:pPr>
                    <w:pStyle w:val="BodyText"/>
                    <w:spacing w:before="11"/>
                    <w:ind w:left="1238"/>
                    <w:rPr>
                      <w:rFonts w:ascii="Georgia"/>
                    </w:rPr>
                  </w:pPr>
                  <w:r>
                    <w:rPr>
                      <w:rFonts w:ascii="Georgia"/>
                      <w:w w:val="90"/>
                    </w:rPr>
                    <w:t>{</w:t>
                  </w:r>
                </w:p>
                <w:p>
                  <w:pPr>
                    <w:pStyle w:val="BodyText"/>
                    <w:tabs>
                      <w:tab w:pos="3335" w:val="left" w:leader="none"/>
                      <w:tab w:pos="5646" w:val="left" w:leader="none"/>
                    </w:tabs>
                    <w:spacing w:line="249" w:lineRule="auto" w:before="6"/>
                    <w:ind w:left="1805" w:right="3710"/>
                    <w:rPr>
                      <w:rFonts w:ascii="Georgia"/>
                    </w:rPr>
                  </w:pPr>
                  <w:r>
                    <w:rPr>
                      <w:rFonts w:ascii="Georgia"/>
                    </w:rPr>
                    <w:t>TMR1IF=0;</w:t>
                    <w:tab/>
                  </w:r>
                  <w:r>
                    <w:rPr>
                      <w:rFonts w:ascii="Georgia"/>
                      <w:w w:val="95"/>
                    </w:rPr>
                    <w:t>SET_TIMER1(3036);</w:t>
                    <w:tab/>
                  </w:r>
                  <w:r>
                    <w:rPr>
                      <w:rFonts w:ascii="Georgia"/>
                      <w:spacing w:val="-4"/>
                      <w:w w:val="90"/>
                    </w:rPr>
                    <w:t>BDT++; </w:t>
                  </w:r>
                  <w:r>
                    <w:rPr>
                      <w:rFonts w:ascii="Georgia"/>
                    </w:rPr>
                    <w:t>IF (BDT</w:t>
                  </w:r>
                  <w:r>
                    <w:rPr>
                      <w:rFonts w:ascii="Georgia"/>
                      <w:spacing w:val="-14"/>
                    </w:rPr>
                    <w:t> </w:t>
                  </w:r>
                  <w:r>
                    <w:rPr>
                      <w:rFonts w:ascii="Georgia"/>
                    </w:rPr>
                    <w:t>==10)</w:t>
                  </w:r>
                </w:p>
                <w:p>
                  <w:pPr>
                    <w:pStyle w:val="BodyText"/>
                    <w:spacing w:line="267" w:lineRule="exact"/>
                    <w:ind w:left="1805"/>
                    <w:rPr>
                      <w:rFonts w:ascii="Georgia"/>
                    </w:rPr>
                  </w:pPr>
                  <w:r>
                    <w:rPr>
                      <w:rFonts w:ascii="Georgia"/>
                      <w:w w:val="90"/>
                    </w:rPr>
                    <w:t>{</w:t>
                  </w:r>
                </w:p>
                <w:p>
                  <w:pPr>
                    <w:pStyle w:val="BodyText"/>
                    <w:tabs>
                      <w:tab w:pos="4103" w:val="left" w:leader="none"/>
                      <w:tab w:pos="4957" w:val="left" w:leader="none"/>
                    </w:tabs>
                    <w:spacing w:before="10"/>
                    <w:ind w:left="2372"/>
                    <w:rPr>
                      <w:rFonts w:ascii="Georgia"/>
                    </w:rPr>
                  </w:pPr>
                  <w:r>
                    <w:rPr>
                      <w:rFonts w:ascii="Georgia"/>
                      <w:w w:val="95"/>
                    </w:rPr>
                    <w:t>OUTPUT_D(X);</w:t>
                    <w:tab/>
                  </w:r>
                  <w:r>
                    <w:rPr>
                      <w:rFonts w:ascii="Georgia"/>
                    </w:rPr>
                    <w:t>X=~X;</w:t>
                    <w:tab/>
                    <w:t>BDT =</w:t>
                  </w:r>
                  <w:r>
                    <w:rPr>
                      <w:rFonts w:ascii="Georgia"/>
                      <w:spacing w:val="-15"/>
                    </w:rPr>
                    <w:t> </w:t>
                  </w:r>
                  <w:r>
                    <w:rPr>
                      <w:rFonts w:ascii="Georgia"/>
                    </w:rPr>
                    <w:t>0;</w:t>
                  </w:r>
                </w:p>
                <w:p>
                  <w:pPr>
                    <w:pStyle w:val="BodyText"/>
                    <w:spacing w:before="11"/>
                    <w:ind w:left="1805"/>
                    <w:rPr>
                      <w:rFonts w:ascii="Georgia"/>
                    </w:rPr>
                  </w:pPr>
                  <w:r>
                    <w:rPr>
                      <w:rFonts w:ascii="Georgia"/>
                      <w:w w:val="90"/>
                    </w:rPr>
                    <w:t>}</w:t>
                  </w:r>
                </w:p>
                <w:p>
                  <w:pPr>
                    <w:pStyle w:val="BodyText"/>
                    <w:spacing w:before="6"/>
                    <w:ind w:left="1238"/>
                    <w:rPr>
                      <w:rFonts w:ascii="Georgia"/>
                    </w:rPr>
                  </w:pPr>
                  <w:r>
                    <w:rPr>
                      <w:rFonts w:ascii="Georgia"/>
                      <w:w w:val="90"/>
                    </w:rPr>
                    <w:t>}</w:t>
                  </w:r>
                </w:p>
                <w:p>
                  <w:pPr>
                    <w:pStyle w:val="BodyText"/>
                    <w:spacing w:before="11"/>
                    <w:ind w:left="672"/>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v:shape>
        </w:pict>
      </w:r>
      <w:r>
        <w:rPr>
          <w:sz w:val="20"/>
        </w:rPr>
      </w:r>
    </w:p>
    <w:p>
      <w:pPr>
        <w:pStyle w:val="ListParagraph"/>
        <w:numPr>
          <w:ilvl w:val="0"/>
          <w:numId w:val="85"/>
        </w:numPr>
        <w:tabs>
          <w:tab w:pos="1810" w:val="left" w:leader="none"/>
        </w:tabs>
        <w:spacing w:line="240" w:lineRule="auto" w:before="11" w:after="0"/>
        <w:ind w:left="1809" w:right="0" w:hanging="567"/>
        <w:jc w:val="both"/>
        <w:rPr>
          <w:sz w:val="24"/>
        </w:rPr>
      </w:pPr>
      <w:r>
        <w:rPr>
          <w:sz w:val="24"/>
        </w:rPr>
        <w:t>Giải thích chương</w:t>
      </w:r>
      <w:r>
        <w:rPr>
          <w:spacing w:val="-5"/>
          <w:sz w:val="24"/>
        </w:rPr>
        <w:t> </w:t>
      </w:r>
      <w:r>
        <w:rPr>
          <w:sz w:val="24"/>
        </w:rPr>
        <w:t>trình:</w:t>
      </w:r>
    </w:p>
    <w:p>
      <w:pPr>
        <w:pStyle w:val="BodyText"/>
        <w:spacing w:before="2"/>
        <w:ind w:left="676" w:right="571" w:firstLine="566"/>
        <w:jc w:val="both"/>
      </w:pPr>
      <w:r>
        <w:rPr/>
        <w:t>Chương trình chính kiểm tra cờ tràn, nếu tràn thì khởi tạo </w:t>
      </w:r>
      <w:r>
        <w:rPr>
          <w:spacing w:val="-3"/>
        </w:rPr>
        <w:t>lại và </w:t>
      </w:r>
      <w:r>
        <w:rPr/>
        <w:t>tăng biến đếm tràn BDT </w:t>
      </w:r>
      <w:r>
        <w:rPr>
          <w:spacing w:val="-3"/>
        </w:rPr>
        <w:t>lên </w:t>
      </w:r>
      <w:r>
        <w:rPr/>
        <w:t>1, kiểm tra biến đếm tràn BDT bằng 10 hay chưa, nếu chưa bằng thì thoát chờ báo tràn tiếp theo, nếu bằng thì đảo trạng thái của </w:t>
      </w:r>
      <w:r>
        <w:rPr>
          <w:spacing w:val="-4"/>
        </w:rPr>
        <w:t>led </w:t>
      </w:r>
      <w:r>
        <w:rPr>
          <w:spacing w:val="-3"/>
        </w:rPr>
        <w:t>và </w:t>
      </w:r>
      <w:r>
        <w:rPr/>
        <w:t>xóa biến</w:t>
      </w:r>
      <w:r>
        <w:rPr>
          <w:spacing w:val="13"/>
        </w:rPr>
        <w:t> </w:t>
      </w:r>
      <w:r>
        <w:rPr/>
        <w:t>tràn.</w:t>
      </w:r>
    </w:p>
    <w:p>
      <w:pPr>
        <w:spacing w:after="0"/>
        <w:jc w:val="both"/>
        <w:sectPr>
          <w:pgSz w:w="11910" w:h="16840"/>
          <w:pgMar w:header="283" w:footer="472" w:top="640" w:bottom="660" w:left="740" w:right="0"/>
        </w:sectPr>
      </w:pPr>
    </w:p>
    <w:p>
      <w:pPr>
        <w:pStyle w:val="BodyText"/>
        <w:spacing w:before="21"/>
        <w:ind w:left="1243"/>
      </w:pPr>
      <w:r>
        <w:rPr/>
        <w:pict>
          <v:shape style="position:absolute;margin-left:65.063004pt;margin-top:14.159944pt;width:507.8pt;height:18.25pt;mso-position-horizontal-relative:page;mso-position-vertical-relative:page;z-index:1616128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t>Thời gian sáng bằng thời gian tắt và bằng 100ms×10=1000ms = 1s.</w:t>
      </w:r>
    </w:p>
    <w:p>
      <w:pPr>
        <w:pStyle w:val="BodyText"/>
        <w:spacing w:before="9"/>
        <w:rPr>
          <w:sz w:val="26"/>
        </w:rPr>
      </w:pPr>
      <w:r>
        <w:rPr/>
        <w:pict>
          <v:shape style="position:absolute;margin-left:65.304001pt;margin-top:17.599972pt;width:507.35pt;height:30pt;mso-position-horizontal-relative:page;mso-position-vertical-relative:paragraph;z-index:-15302656;mso-wrap-distance-left:0;mso-wrap-distance-right:0" type="#_x0000_t202" filled="true" fillcolor="#f1dbdb" stroked="true" strokeweight=".48004pt" strokecolor="#000000">
            <v:textbox inset="0,0,0,0">
              <w:txbxContent>
                <w:p>
                  <w:pPr>
                    <w:pStyle w:val="BodyText"/>
                    <w:spacing w:line="237" w:lineRule="auto" w:before="13"/>
                    <w:ind w:left="105" w:right="147" w:firstLine="566"/>
                  </w:pPr>
                  <w:r>
                    <w:rPr>
                      <w:b/>
                      <w:i/>
                    </w:rPr>
                    <w:t>Bài tập 6-1: </w:t>
                  </w:r>
                  <w:r>
                    <w:rPr/>
                    <w:t>Hãy viết chương trình điều khiển 8 led đơn nối với portD sáng 2 giây, tắt 1 giây, dùng Timer1 định thời.</w:t>
                  </w:r>
                </w:p>
              </w:txbxContent>
            </v:textbox>
            <v:fill type="solid"/>
            <v:stroke dashstyle="solid"/>
            <w10:wrap type="topAndBottom"/>
          </v:shape>
        </w:pict>
      </w:r>
      <w:r>
        <w:rPr/>
        <w:pict>
          <v:shape style="position:absolute;margin-left:65.304001pt;margin-top:65.119972pt;width:507.35pt;height:30.05pt;mso-position-horizontal-relative:page;mso-position-vertical-relative:paragraph;z-index:-15302144;mso-wrap-distance-left:0;mso-wrap-distance-right:0" type="#_x0000_t202" filled="true" fillcolor="#f1dbdb" stroked="true" strokeweight=".48004pt" strokecolor="#000000">
            <v:textbox inset="0,0,0,0">
              <w:txbxContent>
                <w:p>
                  <w:pPr>
                    <w:pStyle w:val="BodyText"/>
                    <w:spacing w:line="237" w:lineRule="auto" w:before="14"/>
                    <w:ind w:left="105" w:firstLine="566"/>
                  </w:pPr>
                  <w:r>
                    <w:rPr>
                      <w:b/>
                      <w:i/>
                    </w:rPr>
                    <w:t>Bài tập 6-2: </w:t>
                  </w:r>
                  <w:r>
                    <w:rPr/>
                    <w:t>Hãy viết chương trình đếm giây chính xác hiển thị trên 2 led 7 đoạn kết nối trực tiếp dùng portB và C, dùng Timer1 định thời.</w:t>
                  </w:r>
                </w:p>
              </w:txbxContent>
            </v:textbox>
            <v:fill type="solid"/>
            <v:stroke dashstyle="solid"/>
            <w10:wrap type="topAndBottom"/>
          </v:shape>
        </w:pict>
      </w:r>
      <w:r>
        <w:rPr/>
        <w:pict>
          <v:shape style="position:absolute;margin-left:65.304001pt;margin-top:112.42997pt;width:507.35pt;height:30pt;mso-position-horizontal-relative:page;mso-position-vertical-relative:paragraph;z-index:-15301632;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6-4: </w:t>
                  </w:r>
                  <w:r>
                    <w:rPr/>
                    <w:t>Dùng vi điều khiển 16F887 điều khiển 8 led đơn sáng tắt dùng timer T0 với chu kỳ delay là 26ms, 13ms sáng, 13ms tắt.</w:t>
                  </w:r>
                </w:p>
              </w:txbxContent>
            </v:textbox>
            <v:fill type="solid"/>
            <v:stroke dashstyle="solid"/>
            <w10:wrap type="topAndBottom"/>
          </v:shape>
        </w:pict>
      </w:r>
    </w:p>
    <w:p>
      <w:pPr>
        <w:pStyle w:val="BodyText"/>
        <w:spacing w:before="7"/>
        <w:rPr>
          <w:sz w:val="23"/>
        </w:rPr>
      </w:pPr>
    </w:p>
    <w:p>
      <w:pPr>
        <w:pStyle w:val="BodyText"/>
        <w:spacing w:before="3"/>
        <w:rPr>
          <w:sz w:val="23"/>
        </w:rPr>
      </w:pPr>
    </w:p>
    <w:p>
      <w:pPr>
        <w:pStyle w:val="ListParagraph"/>
        <w:numPr>
          <w:ilvl w:val="0"/>
          <w:numId w:val="85"/>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bài</w:t>
      </w:r>
      <w:r>
        <w:rPr>
          <w:spacing w:val="6"/>
          <w:sz w:val="24"/>
        </w:rPr>
        <w:t> </w:t>
      </w:r>
      <w:r>
        <w:rPr>
          <w:sz w:val="24"/>
        </w:rPr>
        <w:t>6-1.</w:t>
      </w:r>
    </w:p>
    <w:p>
      <w:pPr>
        <w:pStyle w:val="ListParagraph"/>
        <w:numPr>
          <w:ilvl w:val="0"/>
          <w:numId w:val="85"/>
        </w:numPr>
        <w:tabs>
          <w:tab w:pos="1809" w:val="left" w:leader="none"/>
          <w:tab w:pos="1810" w:val="left" w:leader="none"/>
        </w:tabs>
        <w:spacing w:line="240" w:lineRule="auto" w:before="62" w:after="0"/>
        <w:ind w:left="1809" w:right="0" w:hanging="567"/>
        <w:jc w:val="left"/>
        <w:rPr>
          <w:sz w:val="24"/>
        </w:rPr>
      </w:pPr>
      <w:r>
        <w:rPr/>
        <w:pict>
          <v:group style="position:absolute;margin-left:192.519867pt;margin-top:22.502415pt;width:246.2pt;height:201.65pt;mso-position-horizontal-relative:page;mso-position-vertical-relative:paragraph;z-index:-15297024;mso-wrap-distance-left:0;mso-wrap-distance-right:0" coordorigin="3850,450" coordsize="4924,4033">
            <v:shape style="position:absolute;left:5294;top:480;width:1609;height:358" coordorigin="5295,481" coordsize="1609,358" path="m6735,481l5465,481,5469,486,5401,500,5346,537,5309,592,5295,660,5309,728,5346,783,5401,820,5469,834,5465,838,6735,838,6729,834,6797,820,6853,783,6890,728,6904,660,6890,592,6853,537,6797,500,6729,486,6735,481xe" filled="true" fillcolor="#cdcdcd" stroked="false">
              <v:path arrowok="t"/>
              <v:fill opacity="32639f" type="solid"/>
            </v:shape>
            <v:shape style="position:absolute;left:5465;top:480;width:1270;height:358" coordorigin="5465,481" coordsize="1270,358" path="m5465,838l6735,838,6735,838m5465,481l5465,481,5469,486e" filled="false" stroked="true" strokeweight="1.232048pt" strokecolor="#cdcdcd">
              <v:path arrowok="t"/>
              <v:stroke dashstyle="solid"/>
            </v:shape>
            <v:shape style="position:absolute;left:5282;top:580;width:199;height:267" type="#_x0000_t75" stroked="false">
              <v:imagedata r:id="rId692" o:title=""/>
            </v:shape>
            <v:shape style="position:absolute;left:6729;top:480;width:161;height:353" coordorigin="6729,481" coordsize="161,353" path="m6729,834l6797,820,6853,783,6890,728,6890,728m6729,486l6735,481,6735,481e" filled="false" stroked="true" strokeweight="1.232048pt" strokecolor="#cdcdcd">
              <v:path arrowok="t"/>
              <v:stroke dashstyle="solid"/>
            </v:shape>
            <v:shape style="position:absolute;left:5271;top:462;width:1609;height:352" type="#_x0000_t75" stroked="false">
              <v:imagedata r:id="rId693" o:title=""/>
            </v:shape>
            <v:shape style="position:absolute;left:5271;top:462;width:1609;height:352" coordorigin="5271,462" coordsize="1609,352" path="m5441,813l6710,813,6706,810,6774,797,6829,759,6866,704,6880,636,6866,569,6829,513,6774,476,6706,462,6710,469,5441,469,5378,476,5322,513,5285,569,5271,636,5285,704,5322,759,5378,797,5445,810,5441,813xe" filled="false" stroked="true" strokeweight="1.231392pt" strokecolor="#000000">
              <v:path arrowok="t"/>
              <v:stroke dashstyle="solid"/>
            </v:shape>
            <v:rect style="position:absolute;left:3875;top:1133;width:4438;height:555" filled="true" fillcolor="#cdcdcd" stroked="false">
              <v:fill opacity="32639f" type="solid"/>
            </v:rect>
            <v:shape style="position:absolute;left:3875;top:1133;width:4438;height:555" coordorigin="3875,1134" coordsize="4438,555" path="m3875,1688l8313,1688,8313,1688m3875,1134l3875,1134,3875,1688m4023,1688l4023,1688m8177,1688l8177,1688e" filled="false" stroked="true" strokeweight="1.232048pt" strokecolor="#cdcdcd">
              <v:path arrowok="t"/>
              <v:stroke dashstyle="solid"/>
            </v:shape>
            <v:shape style="position:absolute;left:3862;top:1108;width:4438;height:555" type="#_x0000_t75" stroked="false">
              <v:imagedata r:id="rId694" o:title=""/>
            </v:shape>
            <v:shape style="position:absolute;left:3862;top:1108;width:4438;height:555" coordorigin="3863,1109" coordsize="4438,555" path="m3863,1663l8301,1663,8301,1109,3863,1109,3863,1663m8153,1663l8153,1109e" filled="false" stroked="true" strokeweight="1.232048pt" strokecolor="#000000">
              <v:path arrowok="t"/>
              <v:stroke dashstyle="solid"/>
            </v:shape>
            <v:shape style="position:absolute;left:6007;top:813;width:161;height:321" type="#_x0000_t75" stroked="false">
              <v:imagedata r:id="rId651" o:title=""/>
            </v:shape>
            <v:line style="position:absolute" from="6094,1688" to="6094,2734" stroked="true" strokeweight="1.232771pt" strokecolor="#cdcdcd">
              <v:stroke dashstyle="solid"/>
            </v:line>
            <v:shape style="position:absolute;left:6007;top:3522;width:161;height:382" type="#_x0000_t75" stroked="false">
              <v:imagedata r:id="rId652" o:title=""/>
            </v:shape>
            <v:shape style="position:absolute;left:3912;top:2918;width:4377;height:628" coordorigin="3912,2919" coordsize="4377,628" path="m6094,2919l3912,3227,6094,3547,8288,3227,6094,2919xe" filled="true" fillcolor="#cdcdcd" stroked="false">
              <v:path arrowok="t"/>
              <v:fill opacity="32639f" type="solid"/>
            </v:shape>
            <v:shape style="position:absolute;left:3912;top:3226;width:4377;height:321" coordorigin="3912,3227" coordsize="4377,321" path="m3912,3227l3912,3227m6094,3547l6094,3547,3912,3227m8288,3227l8288,3227,6094,3547e" filled="false" stroked="true" strokeweight="1.232048pt" strokecolor="#cdcdcd">
              <v:path arrowok="t"/>
              <v:stroke dashstyle="solid"/>
            </v:shape>
            <v:shape style="position:absolute;left:3887;top:2894;width:4377;height:628" type="#_x0000_t75" stroked="false">
              <v:imagedata r:id="rId695" o:title=""/>
            </v:shape>
            <v:shape style="position:absolute;left:3887;top:2894;width:4377;height:628" coordorigin="3887,2894" coordsize="4377,628" path="m3887,3202l6082,2894,8264,3202,6082,3522,3887,3202xe" filled="false" stroked="true" strokeweight="1.231355pt" strokecolor="#000000">
              <v:path arrowok="t"/>
              <v:stroke dashstyle="solid"/>
            </v:shape>
            <v:shape style="position:absolute;left:6032;top:2721;width:136;height:198" coordorigin="6032,2722" coordsize="136,198" path="m6168,2722l6032,2722,6094,2919,6168,2722xe" filled="true" fillcolor="#cdcdcd" stroked="false">
              <v:path arrowok="t"/>
              <v:fill opacity="32639f" type="solid"/>
            </v:shape>
            <v:line style="position:absolute" from="6082,1663" to="6082,2710" stroked="true" strokeweight="1.232771pt" strokecolor="#000000">
              <v:stroke dashstyle="solid"/>
            </v:line>
            <v:shape style="position:absolute;left:6007;top:2697;width:136;height:198" coordorigin="6008,2697" coordsize="136,198" path="m6143,2697l6008,2697,6082,2894,6143,2697xe" filled="true" fillcolor="#000000" stroked="false">
              <v:path arrowok="t"/>
              <v:fill type="solid"/>
            </v:shape>
            <v:shape style="position:absolute;left:6278;top:2654;width:2336;height:573" coordorigin="6279,2655" coordsize="2336,573" path="m8288,3227l8461,3227,8466,3227,8524,3216,8571,3184,8603,3137,8614,3080,8609,3079,8609,2808,8603,2745,8524,2666,8466,2655,8461,2660,6279,2660e" filled="false" stroked="true" strokeweight="1.231408pt" strokecolor="#cdcdcd">
              <v:path arrowok="t"/>
              <v:stroke dashstyle="solid"/>
            </v:shape>
            <v:shape style="position:absolute;left:6094;top:2586;width:210;height:136" coordorigin="6094,2586" coordsize="210,136" path="m6304,2586l6094,2660,6304,2722,6304,2586xe" filled="true" fillcolor="#cdcdcd" stroked="false">
              <v:path arrowok="t"/>
              <v:fill opacity="32639f" type="solid"/>
            </v:shape>
            <v:shape style="position:absolute;left:6254;top:2631;width:2343;height:573" coordorigin="6254,2631" coordsize="2343,573" path="m8264,3202l8449,3202,8442,3204,8500,3192,8547,3160,8579,3113,8590,3056,8597,3054,8597,2783,8590,2779,8579,2721,8547,2674,8500,2643,8443,2631,8449,2636,6254,2636e" filled="false" stroked="true" strokeweight="1.231408pt" strokecolor="#000000">
              <v:path arrowok="t"/>
              <v:stroke dashstyle="solid"/>
            </v:shape>
            <v:shape style="position:absolute;left:6081;top:2561;width:198;height:136" coordorigin="6082,2562" coordsize="198,136" path="m6279,2562l6082,2636,6279,2697,6279,2562xe" filled="true" fillcolor="#000000" stroked="false">
              <v:path arrowok="t"/>
              <v:fill type="solid"/>
            </v:shape>
            <v:rect style="position:absolute;left:3875;top:3903;width:4438;height:382" filled="true" fillcolor="#cdcdcd" stroked="false">
              <v:fill opacity="32639f" type="solid"/>
            </v:rect>
            <v:shape style="position:absolute;left:3875;top:3903;width:4438;height:382" coordorigin="3875,3904" coordsize="4438,382" path="m3875,4286l8313,4286,8313,4286m3875,3904l3875,3904,3875,4286m4023,4286l4023,4286m8177,4286l8177,4286e" filled="false" stroked="true" strokeweight="1.232048pt" strokecolor="#cdcdcd">
              <v:path arrowok="t"/>
              <v:stroke dashstyle="solid"/>
            </v:shape>
            <v:shape style="position:absolute;left:3862;top:3879;width:4438;height:382" type="#_x0000_t75" stroked="false">
              <v:imagedata r:id="rId696" o:title=""/>
            </v:shape>
            <v:shape style="position:absolute;left:3862;top:3879;width:4438;height:382" coordorigin="3863,3879" coordsize="4438,382" path="m3863,4261l8301,4261,8301,3879,3863,3879,3863,4261m3998,4261l3998,3879m8153,4261l8153,3879e" filled="false" stroked="true" strokeweight="1.232048pt" strokecolor="#000000">
              <v:path arrowok="t"/>
              <v:stroke dashstyle="solid"/>
            </v:shape>
            <v:rect style="position:absolute;left:3875;top:2106;width:4438;height:382" filled="true" fillcolor="#cdcdcd" stroked="false">
              <v:fill opacity="32639f" type="solid"/>
            </v:rect>
            <v:shape style="position:absolute;left:3875;top:2106;width:4438;height:382" coordorigin="3875,2106" coordsize="4438,382" path="m3875,2488l8313,2488,8313,2488m3875,2106l3875,2106,3875,2488m4023,2488l4023,2488m8177,2488l8177,2488e" filled="false" stroked="true" strokeweight="1.232048pt" strokecolor="#cdcdcd">
              <v:path arrowok="t"/>
              <v:stroke dashstyle="solid"/>
            </v:shape>
            <v:shape style="position:absolute;left:3862;top:2081;width:4438;height:382" type="#_x0000_t75" stroked="false">
              <v:imagedata r:id="rId697" o:title=""/>
            </v:shape>
            <v:shape style="position:absolute;left:3862;top:2081;width:4438;height:382" coordorigin="3863,2082" coordsize="4438,382" path="m3863,2463l8301,2463,8301,2082,3863,2082,3863,2463m3998,2463l3998,2082m8153,2463l8153,2082e" filled="false" stroked="true" strokeweight="1.232048pt" strokecolor="#000000">
              <v:path arrowok="t"/>
              <v:stroke dashstyle="solid"/>
            </v:shape>
            <v:shape style="position:absolute;left:6007;top:1662;width:161;height:444" type="#_x0000_t75" stroked="false">
              <v:imagedata r:id="rId656" o:title=""/>
            </v:shape>
            <v:shape style="position:absolute;left:6094;top:1805;width:2669;height:2666" coordorigin="6094,1805" coordsize="2669,2666" path="m6094,4286l6094,4396,6099,4391,6105,4420,6121,4443,6144,4459,6173,4465,6168,4470,8683,4470,8688,4465,8717,4459,8740,4443,8756,4420,8762,4391,8757,4396,8757,1885,8740,1827,8688,1805,8683,1811,6205,1811e" filled="false" stroked="true" strokeweight="1.232048pt" strokecolor="#cdcdcd">
              <v:path arrowok="t"/>
              <v:stroke dashstyle="solid"/>
            </v:shape>
            <v:shape style="position:absolute;left:6094;top:1736;width:138;height:136" type="#_x0000_t75" stroked="false">
              <v:imagedata r:id="rId698" o:title=""/>
            </v:shape>
            <v:shape style="position:absolute;left:6075;top:1781;width:2669;height:2665" coordorigin="6076,1782" coordsize="2669,2665" path="m6082,4261l6082,4372,6076,4367,6081,4396,6097,4419,6121,4435,6150,4441,6156,4446,8671,4446,8664,4441,8693,4435,8717,4419,8733,4396,8738,4367,8744,4372,8744,1860,8738,1855,8733,1827,8717,1803,8693,1787,8664,1782,8671,1786,6180,1786e" filled="false" stroked="true" strokeweight="1.232047pt" strokecolor="#000000">
              <v:path arrowok="t"/>
              <v:stroke dashstyle="solid"/>
            </v:shape>
            <v:shape style="position:absolute;left:6081;top:1712;width:127;height:136" type="#_x0000_t75" stroked="false">
              <v:imagedata r:id="rId699" o:title=""/>
            </v:shape>
            <v:shape style="position:absolute;left:5818;top:547;width:535;height:198" type="#_x0000_t202" filled="false" stroked="false">
              <v:textbox inset="0,0,0,0">
                <w:txbxContent>
                  <w:p>
                    <w:pPr>
                      <w:spacing w:line="188" w:lineRule="exact" w:before="0"/>
                      <w:ind w:left="0" w:right="0" w:firstLine="0"/>
                      <w:jc w:val="left"/>
                      <w:rPr>
                        <w:rFonts w:ascii="Arial"/>
                        <w:b/>
                        <w:sz w:val="19"/>
                      </w:rPr>
                    </w:pPr>
                    <w:r>
                      <w:rPr>
                        <w:rFonts w:ascii="Arial"/>
                        <w:b/>
                        <w:w w:val="85"/>
                        <w:sz w:val="19"/>
                      </w:rPr>
                      <w:t>BEGIN</w:t>
                    </w:r>
                  </w:p>
                </w:txbxContent>
              </v:textbox>
              <w10:wrap type="none"/>
            </v:shape>
            <v:shape style="position:absolute;left:5509;top:3116;width:1153;height:198"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TIMER0 TRÀN</w:t>
                    </w:r>
                  </w:p>
                </w:txbxContent>
              </v:textbox>
              <w10:wrap type="none"/>
            </v:shape>
            <v:shape style="position:absolute;left:8247;top:3341;width:114;height:198" type="#_x0000_t202" filled="false" stroked="false">
              <v:textbox inset="0,0,0,0">
                <w:txbxContent>
                  <w:p>
                    <w:pPr>
                      <w:spacing w:line="188" w:lineRule="exact" w:before="0"/>
                      <w:ind w:left="0" w:right="0" w:firstLine="0"/>
                      <w:jc w:val="left"/>
                      <w:rPr>
                        <w:rFonts w:ascii="Arial"/>
                        <w:b/>
                        <w:sz w:val="19"/>
                      </w:rPr>
                    </w:pPr>
                    <w:r>
                      <w:rPr>
                        <w:rFonts w:ascii="Arial"/>
                        <w:b/>
                        <w:w w:val="73"/>
                        <w:sz w:val="19"/>
                      </w:rPr>
                      <w:t>S</w:t>
                    </w:r>
                  </w:p>
                </w:txbxContent>
              </v:textbox>
              <w10:wrap type="none"/>
            </v:shape>
            <v:shape style="position:absolute;left:6176;top:3645;width:144;height:198" type="#_x0000_t202" filled="false" stroked="false">
              <v:textbox inset="0,0,0,0">
                <w:txbxContent>
                  <w:p>
                    <w:pPr>
                      <w:spacing w:line="197" w:lineRule="exact" w:before="0"/>
                      <w:ind w:left="0" w:right="0" w:firstLine="0"/>
                      <w:jc w:val="left"/>
                      <w:rPr>
                        <w:rFonts w:ascii="Lohit Telugu" w:hAnsi="Lohit Telugu"/>
                        <w:sz w:val="19"/>
                      </w:rPr>
                    </w:pPr>
                    <w:r>
                      <w:rPr>
                        <w:rFonts w:ascii="Lohit Telugu" w:hAnsi="Lohit Telugu"/>
                        <w:w w:val="106"/>
                        <w:sz w:val="19"/>
                      </w:rPr>
                      <w:t>Đ</w:t>
                    </w:r>
                  </w:p>
                </w:txbxContent>
              </v:textbox>
              <w10:wrap type="none"/>
            </v:shape>
            <v:shape style="position:absolute;left:3998;top:3879;width:4155;height:382" type="#_x0000_t202" filled="false" stroked="true" strokeweight="1.232771pt" strokecolor="#000000">
              <v:textbox inset="0,0,0,0">
                <w:txbxContent>
                  <w:p>
                    <w:pPr>
                      <w:spacing w:before="57"/>
                      <w:ind w:left="472" w:right="0" w:firstLine="0"/>
                      <w:jc w:val="left"/>
                      <w:rPr>
                        <w:rFonts w:ascii="Arial" w:hAnsi="Arial"/>
                        <w:b/>
                        <w:sz w:val="19"/>
                      </w:rPr>
                    </w:pPr>
                    <w:r>
                      <w:rPr>
                        <w:rFonts w:ascii="Arial" w:hAnsi="Arial"/>
                        <w:b/>
                        <w:w w:val="95"/>
                        <w:sz w:val="19"/>
                      </w:rPr>
                      <w:t>ĐẢO TRẠNG THÁI 8 LED, XÓA CỜ TRÀN</w:t>
                    </w:r>
                  </w:p>
                </w:txbxContent>
              </v:textbox>
              <v:stroke dashstyle="solid"/>
              <w10:wrap type="none"/>
            </v:shape>
            <v:shape style="position:absolute;left:6106;top:2093;width:2035;height:358" type="#_x0000_t202" filled="false" stroked="false">
              <v:textbox inset="0,0,0,0">
                <w:txbxContent>
                  <w:p>
                    <w:pPr>
                      <w:spacing w:before="58"/>
                      <w:ind w:left="-26" w:right="0" w:firstLine="0"/>
                      <w:jc w:val="left"/>
                      <w:rPr>
                        <w:rFonts w:ascii="Arial"/>
                        <w:b/>
                        <w:sz w:val="19"/>
                      </w:rPr>
                    </w:pPr>
                    <w:r>
                      <w:rPr>
                        <w:rFonts w:ascii="Arial"/>
                        <w:b/>
                        <w:sz w:val="19"/>
                      </w:rPr>
                      <w:t>R0=0</w:t>
                    </w:r>
                  </w:p>
                </w:txbxContent>
              </v:textbox>
              <w10:wrap type="none"/>
            </v:shape>
            <v:shape style="position:absolute;left:4010;top:2093;width:2059;height:358" type="#_x0000_t202" filled="false" stroked="false">
              <v:textbox inset="0,0,0,0">
                <w:txbxContent>
                  <w:p>
                    <w:pPr>
                      <w:spacing w:before="58"/>
                      <w:ind w:left="0" w:right="-15" w:firstLine="0"/>
                      <w:jc w:val="right"/>
                      <w:rPr>
                        <w:rFonts w:ascii="Arial"/>
                        <w:b/>
                        <w:sz w:val="19"/>
                      </w:rPr>
                    </w:pPr>
                    <w:r>
                      <w:rPr>
                        <w:rFonts w:ascii="Arial"/>
                        <w:b/>
                        <w:w w:val="90"/>
                        <w:sz w:val="19"/>
                      </w:rPr>
                      <w:t>TIME</w:t>
                    </w:r>
                  </w:p>
                </w:txbxContent>
              </v:textbox>
              <w10:wrap type="none"/>
            </v:shape>
            <v:shape style="position:absolute;left:3998;top:1108;width:4155;height:555" type="#_x0000_t202" filled="false" stroked="true" strokeweight="1.232771pt" strokecolor="#000000">
              <v:textbox inset="0,0,0,0">
                <w:txbxContent>
                  <w:p>
                    <w:pPr>
                      <w:spacing w:line="259" w:lineRule="auto" w:before="32"/>
                      <w:ind w:left="575" w:right="567" w:firstLine="74"/>
                      <w:jc w:val="left"/>
                      <w:rPr>
                        <w:rFonts w:ascii="Arial" w:hAnsi="Arial"/>
                        <w:b/>
                        <w:sz w:val="19"/>
                      </w:rPr>
                    </w:pPr>
                    <w:r>
                      <w:rPr>
                        <w:rFonts w:ascii="Arial" w:hAnsi="Arial"/>
                        <w:b/>
                        <w:w w:val="95"/>
                        <w:sz w:val="19"/>
                      </w:rPr>
                      <w:t>KHỞI</w:t>
                    </w:r>
                    <w:r>
                      <w:rPr>
                        <w:rFonts w:ascii="Arial" w:hAnsi="Arial"/>
                        <w:b/>
                        <w:spacing w:val="-28"/>
                        <w:w w:val="95"/>
                        <w:sz w:val="19"/>
                      </w:rPr>
                      <w:t> </w:t>
                    </w:r>
                    <w:r>
                      <w:rPr>
                        <w:rFonts w:ascii="Arial" w:hAnsi="Arial"/>
                        <w:b/>
                        <w:w w:val="95"/>
                        <w:sz w:val="19"/>
                      </w:rPr>
                      <w:t>TẠO</w:t>
                    </w:r>
                    <w:r>
                      <w:rPr>
                        <w:rFonts w:ascii="Arial" w:hAnsi="Arial"/>
                        <w:b/>
                        <w:spacing w:val="-27"/>
                        <w:w w:val="95"/>
                        <w:sz w:val="19"/>
                      </w:rPr>
                      <w:t> </w:t>
                    </w:r>
                    <w:r>
                      <w:rPr>
                        <w:rFonts w:ascii="Arial" w:hAnsi="Arial"/>
                        <w:b/>
                        <w:w w:val="95"/>
                        <w:sz w:val="19"/>
                      </w:rPr>
                      <w:t>TIMER0</w:t>
                    </w:r>
                    <w:r>
                      <w:rPr>
                        <w:rFonts w:ascii="Arial" w:hAnsi="Arial"/>
                        <w:b/>
                        <w:spacing w:val="-28"/>
                        <w:w w:val="95"/>
                        <w:sz w:val="19"/>
                      </w:rPr>
                      <w:t> </w:t>
                    </w:r>
                    <w:r>
                      <w:rPr>
                        <w:rFonts w:ascii="Arial" w:hAnsi="Arial"/>
                        <w:b/>
                        <w:w w:val="95"/>
                        <w:sz w:val="19"/>
                      </w:rPr>
                      <w:t>ĐẾM</w:t>
                    </w:r>
                    <w:r>
                      <w:rPr>
                        <w:rFonts w:ascii="Arial" w:hAnsi="Arial"/>
                        <w:b/>
                        <w:spacing w:val="-27"/>
                        <w:w w:val="95"/>
                        <w:sz w:val="19"/>
                      </w:rPr>
                      <w:t> </w:t>
                    </w:r>
                    <w:r>
                      <w:rPr>
                        <w:rFonts w:ascii="Arial" w:hAnsi="Arial"/>
                        <w:b/>
                        <w:w w:val="95"/>
                        <w:sz w:val="19"/>
                      </w:rPr>
                      <w:t>XUNG</w:t>
                    </w:r>
                    <w:r>
                      <w:rPr>
                        <w:rFonts w:ascii="Arial" w:hAnsi="Arial"/>
                        <w:b/>
                        <w:spacing w:val="-27"/>
                        <w:w w:val="95"/>
                        <w:sz w:val="19"/>
                      </w:rPr>
                      <w:t> </w:t>
                    </w:r>
                    <w:r>
                      <w:rPr>
                        <w:rFonts w:ascii="Arial" w:hAnsi="Arial"/>
                        <w:b/>
                        <w:w w:val="95"/>
                        <w:sz w:val="19"/>
                      </w:rPr>
                      <w:t>NỘI </w:t>
                    </w:r>
                    <w:r>
                      <w:rPr>
                        <w:rFonts w:ascii="Arial" w:hAnsi="Arial"/>
                        <w:b/>
                        <w:w w:val="90"/>
                        <w:sz w:val="19"/>
                      </w:rPr>
                      <w:t>HỆ</w:t>
                    </w:r>
                    <w:r>
                      <w:rPr>
                        <w:rFonts w:ascii="Arial" w:hAnsi="Arial"/>
                        <w:b/>
                        <w:spacing w:val="-18"/>
                        <w:w w:val="90"/>
                        <w:sz w:val="19"/>
                      </w:rPr>
                      <w:t> </w:t>
                    </w:r>
                    <w:r>
                      <w:rPr>
                        <w:rFonts w:ascii="Arial" w:hAnsi="Arial"/>
                        <w:b/>
                        <w:w w:val="90"/>
                        <w:sz w:val="19"/>
                      </w:rPr>
                      <w:t>SỐ</w:t>
                    </w:r>
                    <w:r>
                      <w:rPr>
                        <w:rFonts w:ascii="Arial" w:hAnsi="Arial"/>
                        <w:b/>
                        <w:spacing w:val="-18"/>
                        <w:w w:val="90"/>
                        <w:sz w:val="19"/>
                      </w:rPr>
                      <w:t> </w:t>
                    </w:r>
                    <w:r>
                      <w:rPr>
                        <w:rFonts w:ascii="Arial" w:hAnsi="Arial"/>
                        <w:b/>
                        <w:w w:val="90"/>
                        <w:sz w:val="19"/>
                      </w:rPr>
                      <w:t>CHIA</w:t>
                    </w:r>
                    <w:r>
                      <w:rPr>
                        <w:rFonts w:ascii="Arial" w:hAnsi="Arial"/>
                        <w:b/>
                        <w:spacing w:val="-18"/>
                        <w:w w:val="90"/>
                        <w:sz w:val="19"/>
                      </w:rPr>
                      <w:t> </w:t>
                    </w:r>
                    <w:r>
                      <w:rPr>
                        <w:rFonts w:ascii="Arial" w:hAnsi="Arial"/>
                        <w:b/>
                        <w:w w:val="90"/>
                        <w:sz w:val="19"/>
                      </w:rPr>
                      <w:t>BẰNG</w:t>
                    </w:r>
                    <w:r>
                      <w:rPr>
                        <w:rFonts w:ascii="Arial" w:hAnsi="Arial"/>
                        <w:b/>
                        <w:spacing w:val="-18"/>
                        <w:w w:val="90"/>
                        <w:sz w:val="19"/>
                      </w:rPr>
                      <w:t> </w:t>
                    </w:r>
                    <w:r>
                      <w:rPr>
                        <w:rFonts w:ascii="Arial" w:hAnsi="Arial"/>
                        <w:b/>
                        <w:w w:val="90"/>
                        <w:sz w:val="19"/>
                      </w:rPr>
                      <w:t>256,</w:t>
                    </w:r>
                    <w:r>
                      <w:rPr>
                        <w:rFonts w:ascii="Arial" w:hAnsi="Arial"/>
                        <w:b/>
                        <w:spacing w:val="-18"/>
                        <w:w w:val="90"/>
                        <w:sz w:val="19"/>
                      </w:rPr>
                      <w:t> </w:t>
                    </w:r>
                    <w:r>
                      <w:rPr>
                        <w:rFonts w:ascii="Arial" w:hAnsi="Arial"/>
                        <w:b/>
                        <w:w w:val="90"/>
                        <w:sz w:val="19"/>
                      </w:rPr>
                      <w:t>PORTD</w:t>
                    </w:r>
                    <w:r>
                      <w:rPr>
                        <w:rFonts w:ascii="Arial" w:hAnsi="Arial"/>
                        <w:b/>
                        <w:spacing w:val="-18"/>
                        <w:w w:val="90"/>
                        <w:sz w:val="19"/>
                      </w:rPr>
                      <w:t> </w:t>
                    </w:r>
                    <w:r>
                      <w:rPr>
                        <w:rFonts w:ascii="Arial" w:hAnsi="Arial"/>
                        <w:b/>
                        <w:spacing w:val="-3"/>
                        <w:w w:val="90"/>
                        <w:sz w:val="19"/>
                      </w:rPr>
                      <w:t>XUẤT</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8"/>
        <w:rPr>
          <w:sz w:val="13"/>
        </w:rPr>
      </w:pPr>
    </w:p>
    <w:p>
      <w:pPr>
        <w:spacing w:before="90"/>
        <w:ind w:left="1652" w:right="1545" w:firstLine="0"/>
        <w:jc w:val="center"/>
        <w:rPr>
          <w:i/>
          <w:sz w:val="24"/>
        </w:rPr>
      </w:pPr>
      <w:r>
        <w:rPr>
          <w:i/>
          <w:sz w:val="24"/>
        </w:rPr>
        <w:t>Hình 6-19: Lưu đồ điều khiển 8 led sáng tắt, định thời 13,107ms dùng T0.</w:t>
      </w:r>
    </w:p>
    <w:p>
      <w:pPr>
        <w:pStyle w:val="ListParagraph"/>
        <w:numPr>
          <w:ilvl w:val="0"/>
          <w:numId w:val="85"/>
        </w:numPr>
        <w:tabs>
          <w:tab w:pos="1809" w:val="left" w:leader="none"/>
          <w:tab w:pos="1810" w:val="left" w:leader="none"/>
        </w:tabs>
        <w:spacing w:line="240" w:lineRule="auto" w:before="178" w:after="9"/>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55.7pt;mso-position-horizontal-relative:char;mso-position-vertical-relative:line" type="#_x0000_t202" filled="false" stroked="true" strokeweight=".48004pt" strokecolor="#000000">
            <w10:anchorlock/>
            <v:textbox inset="0,0,0,0">
              <w:txbxContent>
                <w:p>
                  <w:pPr>
                    <w:pStyle w:val="BodyText"/>
                    <w:tabs>
                      <w:tab w:pos="1238" w:val="left" w:leader="none"/>
                      <w:tab w:pos="2279" w:val="left" w:leader="none"/>
                    </w:tabs>
                    <w:spacing w:line="247" w:lineRule="auto" w:before="24"/>
                    <w:ind w:left="105" w:right="6960"/>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28"/>
                    </w:rPr>
                    <w:t> </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4"/>
                      <w:w w:val="128"/>
                    </w:rPr>
                    <w:t>1</w:t>
                  </w:r>
                  <w:r>
                    <w:rPr>
                      <w:rFonts w:ascii="Georgia"/>
                      <w:spacing w:val="1"/>
                      <w:w w:val="97"/>
                    </w:rPr>
                    <w:t>6</w:t>
                  </w:r>
                  <w:r>
                    <w:rPr>
                      <w:rFonts w:ascii="Georgia"/>
                      <w:w w:val="89"/>
                    </w:rPr>
                    <w:t>F</w:t>
                  </w:r>
                  <w:r>
                    <w:rPr>
                      <w:rFonts w:ascii="Georgia"/>
                      <w:spacing w:val="1"/>
                      <w:w w:val="92"/>
                    </w:rPr>
                    <w:t>8</w:t>
                  </w:r>
                  <w:r>
                    <w:rPr>
                      <w:rFonts w:ascii="Georgia"/>
                      <w:spacing w:val="-4"/>
                      <w:w w:val="92"/>
                    </w:rPr>
                    <w:t>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#BIT</w:t>
                    <w:tab/>
                    <w:t>TMR0IF</w:t>
                    <w:tab/>
                  </w:r>
                  <w:r>
                    <w:rPr>
                      <w:rFonts w:ascii="Georgia"/>
                      <w:w w:val="95"/>
                    </w:rPr>
                    <w:t>=</w:t>
                  </w:r>
                  <w:r>
                    <w:rPr>
                      <w:rFonts w:ascii="Georgia"/>
                      <w:spacing w:val="-24"/>
                      <w:w w:val="95"/>
                    </w:rPr>
                    <w:t> </w:t>
                  </w:r>
                  <w:r>
                    <w:rPr>
                      <w:rFonts w:ascii="Georgia"/>
                      <w:spacing w:val="-4"/>
                      <w:w w:val="95"/>
                    </w:rPr>
                    <w:t>0x0B.2 </w:t>
                  </w:r>
                  <w:r>
                    <w:rPr>
                      <w:rFonts w:ascii="Georgia"/>
                    </w:rPr>
                    <w:t>UNSIGNED INT8</w:t>
                  </w:r>
                  <w:r>
                    <w:rPr>
                      <w:rFonts w:ascii="Georgia"/>
                      <w:spacing w:val="50"/>
                    </w:rPr>
                    <w:t> </w:t>
                  </w:r>
                  <w:r>
                    <w:rPr>
                      <w:rFonts w:ascii="Georgia"/>
                    </w:rPr>
                    <w:t>X;</w:t>
                  </w:r>
                </w:p>
                <w:p>
                  <w:pPr>
                    <w:pStyle w:val="BodyText"/>
                    <w:spacing w:before="3"/>
                    <w:ind w:left="105"/>
                    <w:rPr>
                      <w:rFonts w:ascii="Georgia"/>
                    </w:rPr>
                  </w:pPr>
                  <w:r>
                    <w:rPr>
                      <w:rFonts w:ascii="Georgia"/>
                    </w:rPr>
                    <w:t>VOID MAIN()</w:t>
                  </w:r>
                </w:p>
                <w:p>
                  <w:pPr>
                    <w:pStyle w:val="BodyText"/>
                    <w:spacing w:before="6"/>
                    <w:ind w:left="105"/>
                    <w:rPr>
                      <w:rFonts w:ascii="Georgia"/>
                    </w:rPr>
                  </w:pPr>
                  <w:r>
                    <w:rPr>
                      <w:rFonts w:ascii="Georgia"/>
                      <w:w w:val="90"/>
                    </w:rPr>
                    <w:t>{</w:t>
                  </w:r>
                </w:p>
                <w:p>
                  <w:pPr>
                    <w:pStyle w:val="BodyText"/>
                    <w:tabs>
                      <w:tab w:pos="1353" w:val="left" w:leader="none"/>
                    </w:tabs>
                    <w:spacing w:line="249" w:lineRule="auto" w:before="10"/>
                    <w:ind w:left="672" w:right="7287"/>
                    <w:rPr>
                      <w:rFonts w:ascii="Georgia"/>
                    </w:rPr>
                  </w:pPr>
                  <w:r>
                    <w:rPr>
                      <w:rFonts w:ascii="Georgia"/>
                      <w:w w:val="90"/>
                    </w:rPr>
                    <w:t>SET_TRIS_D(0x00); </w:t>
                  </w:r>
                  <w:r>
                    <w:rPr>
                      <w:rFonts w:ascii="Georgia"/>
                    </w:rPr>
                    <w:t>X=0;</w:t>
                    <w:tab/>
                  </w:r>
                  <w:r>
                    <w:rPr>
                      <w:rFonts w:ascii="Georgia"/>
                      <w:spacing w:val="-3"/>
                      <w:w w:val="85"/>
                    </w:rPr>
                    <w:t>OUTPUT_D(X);</w:t>
                  </w:r>
                </w:p>
                <w:p>
                  <w:pPr>
                    <w:pStyle w:val="BodyText"/>
                    <w:spacing w:line="249" w:lineRule="auto"/>
                    <w:ind w:left="672" w:right="4476"/>
                    <w:rPr>
                      <w:rFonts w:ascii="Georgia"/>
                    </w:rPr>
                  </w:pPr>
                  <w:r>
                    <w:rPr>
                      <w:rFonts w:ascii="Georgia"/>
                      <w:w w:val="85"/>
                    </w:rPr>
                    <w:t>SETUP_TIMER_0(T0_INTERNAL | T0_DIV_256); </w:t>
                  </w:r>
                  <w:r>
                    <w:rPr>
                      <w:rFonts w:ascii="Georgia"/>
                      <w:w w:val="95"/>
                    </w:rPr>
                    <w:t>SET_TIMER0(0);</w:t>
                  </w:r>
                </w:p>
                <w:p>
                  <w:pPr>
                    <w:pStyle w:val="BodyText"/>
                    <w:spacing w:line="272" w:lineRule="exact"/>
                    <w:ind w:left="672"/>
                    <w:rPr>
                      <w:rFonts w:ascii="Georgia"/>
                    </w:rPr>
                  </w:pPr>
                  <w:r>
                    <w:rPr>
                      <w:rFonts w:ascii="Georgia"/>
                    </w:rPr>
                    <w:t>WHILE(TRUE)</w:t>
                  </w:r>
                </w:p>
                <w:p>
                  <w:pPr>
                    <w:pStyle w:val="BodyText"/>
                    <w:spacing w:before="1"/>
                    <w:ind w:left="672"/>
                    <w:rPr>
                      <w:rFonts w:ascii="Georgia"/>
                    </w:rPr>
                  </w:pPr>
                  <w:r>
                    <w:rPr>
                      <w:rFonts w:ascii="Georgia"/>
                      <w:w w:val="90"/>
                    </w:rPr>
                    <w:t>{</w:t>
                  </w:r>
                </w:p>
                <w:p>
                  <w:pPr>
                    <w:pStyle w:val="BodyText"/>
                    <w:spacing w:before="10"/>
                    <w:ind w:left="1238"/>
                    <w:rPr>
                      <w:rFonts w:ascii="Georgia"/>
                    </w:rPr>
                  </w:pPr>
                  <w:r>
                    <w:rPr>
                      <w:rFonts w:ascii="Georgia"/>
                    </w:rPr>
                    <w:t>IF (TMR0IF==1)</w:t>
                  </w:r>
                </w:p>
                <w:p>
                  <w:pPr>
                    <w:pStyle w:val="BodyText"/>
                    <w:spacing w:before="6"/>
                    <w:ind w:left="1238"/>
                    <w:rPr>
                      <w:rFonts w:ascii="Georgia"/>
                    </w:rPr>
                  </w:pPr>
                  <w:r>
                    <w:rPr>
                      <w:rFonts w:ascii="Georgia"/>
                      <w:w w:val="90"/>
                    </w:rPr>
                    <w:t>{</w:t>
                  </w:r>
                </w:p>
                <w:p>
                  <w:pPr>
                    <w:pStyle w:val="BodyText"/>
                    <w:tabs>
                      <w:tab w:pos="3510" w:val="left" w:leader="none"/>
                    </w:tabs>
                    <w:spacing w:line="249" w:lineRule="auto" w:before="11"/>
                    <w:ind w:left="1805" w:right="4916"/>
                    <w:rPr>
                      <w:rFonts w:ascii="Georgia"/>
                    </w:rPr>
                  </w:pPr>
                  <w:r>
                    <w:rPr>
                      <w:rFonts w:ascii="Georgia"/>
                    </w:rPr>
                    <w:t>TMR0IF=0;</w:t>
                    <w:tab/>
                  </w:r>
                  <w:r>
                    <w:rPr>
                      <w:rFonts w:ascii="Georgia"/>
                      <w:w w:val="85"/>
                    </w:rPr>
                    <w:t>SET_TIMER0(0); </w:t>
                  </w:r>
                  <w:r>
                    <w:rPr>
                      <w:rFonts w:ascii="Georgia"/>
                    </w:rPr>
                    <w:t>X=~X;</w:t>
                    <w:tab/>
                  </w:r>
                  <w:r>
                    <w:rPr>
                      <w:rFonts w:ascii="Georgia"/>
                      <w:w w:val="95"/>
                    </w:rPr>
                    <w:t>OUTPUT_D(X);</w:t>
                  </w:r>
                </w:p>
                <w:p>
                  <w:pPr>
                    <w:pStyle w:val="BodyText"/>
                    <w:spacing w:line="267" w:lineRule="exact"/>
                    <w:ind w:left="1238"/>
                    <w:rPr>
                      <w:rFonts w:ascii="Georgia"/>
                    </w:rPr>
                  </w:pPr>
                  <w:r>
                    <w:rPr>
                      <w:rFonts w:ascii="Georgia"/>
                      <w:w w:val="90"/>
                    </w:rPr>
                    <w:t>}</w:t>
                  </w:r>
                </w:p>
                <w:p>
                  <w:pPr>
                    <w:pStyle w:val="BodyText"/>
                    <w:spacing w:before="11"/>
                    <w:ind w:left="672"/>
                    <w:rPr>
                      <w:rFonts w:ascii="Georgia"/>
                    </w:rPr>
                  </w:pPr>
                  <w:r>
                    <w:rPr>
                      <w:rFonts w:ascii="Georgia"/>
                      <w:w w:val="90"/>
                    </w:rPr>
                    <w:t>}</w:t>
                  </w:r>
                </w:p>
                <w:p>
                  <w:pPr>
                    <w:pStyle w:val="BodyText"/>
                    <w:spacing w:before="5"/>
                    <w:ind w:left="105"/>
                    <w:rPr>
                      <w:rFonts w:ascii="Georgia"/>
                    </w:rPr>
                  </w:pPr>
                  <w:r>
                    <w:rPr>
                      <w:rFonts w:ascii="Georgia"/>
                      <w:w w:val="90"/>
                    </w:rPr>
                    <w:t>}</w:t>
                  </w:r>
                </w:p>
              </w:txbxContent>
            </v:textbox>
            <v:stroke dashstyle="solid"/>
          </v:shape>
        </w:pict>
      </w:r>
      <w:r>
        <w:rPr>
          <w:sz w:val="20"/>
        </w:rPr>
      </w:r>
    </w:p>
    <w:p>
      <w:pPr>
        <w:pStyle w:val="ListParagraph"/>
        <w:numPr>
          <w:ilvl w:val="0"/>
          <w:numId w:val="85"/>
        </w:numPr>
        <w:tabs>
          <w:tab w:pos="1810" w:val="left" w:leader="none"/>
        </w:tabs>
        <w:spacing w:line="240" w:lineRule="auto" w:before="19" w:after="0"/>
        <w:ind w:left="1809" w:right="0" w:hanging="567"/>
        <w:jc w:val="both"/>
        <w:rPr>
          <w:sz w:val="24"/>
        </w:rPr>
      </w:pPr>
      <w:r>
        <w:rPr>
          <w:sz w:val="24"/>
        </w:rPr>
        <w:t>Giải thích chương</w:t>
      </w:r>
      <w:r>
        <w:rPr>
          <w:spacing w:val="-5"/>
          <w:sz w:val="24"/>
        </w:rPr>
        <w:t> </w:t>
      </w:r>
      <w:r>
        <w:rPr>
          <w:sz w:val="24"/>
        </w:rPr>
        <w:t>trình:</w:t>
      </w:r>
    </w:p>
    <w:p>
      <w:pPr>
        <w:pStyle w:val="BodyText"/>
        <w:spacing w:line="237" w:lineRule="auto" w:before="4"/>
        <w:ind w:left="676" w:right="566" w:firstLine="566"/>
        <w:jc w:val="both"/>
      </w:pPr>
      <w:r>
        <w:rPr/>
        <w:t>Khởi tạo timer0 đếm xung nội có tần số 20MHz qua bộ chia 4 còn 5MHz. Sử dụng bộ chia trước với tỉ lệ chia là 256 nên xung vào bộ đếm với tần số còn lại là 5MHz/256 = 0,01953125MHz hay bằng 19,53125kHz, chu kỳ là 51,2µs.</w:t>
      </w:r>
    </w:p>
    <w:p>
      <w:pPr>
        <w:spacing w:after="0" w:line="237" w:lineRule="auto"/>
        <w:jc w:val="both"/>
        <w:sectPr>
          <w:pgSz w:w="11910" w:h="16840"/>
          <w:pgMar w:header="313" w:footer="491" w:top="600" w:bottom="680" w:left="740" w:right="0"/>
        </w:sectPr>
      </w:pPr>
    </w:p>
    <w:p>
      <w:pPr>
        <w:pStyle w:val="BodyText"/>
        <w:spacing w:line="237" w:lineRule="auto"/>
        <w:ind w:left="676" w:right="571" w:firstLine="566"/>
        <w:jc w:val="both"/>
      </w:pPr>
      <w:r>
        <w:rPr/>
        <w:t>Timer T0 đếm 256 xung, thời gian đếm bằng số </w:t>
      </w:r>
      <w:r>
        <w:rPr>
          <w:spacing w:val="-3"/>
        </w:rPr>
        <w:t>xung </w:t>
      </w:r>
      <w:r>
        <w:rPr>
          <w:spacing w:val="2"/>
        </w:rPr>
        <w:t>đếm </w:t>
      </w:r>
      <w:r>
        <w:rPr/>
        <w:t>nhân với chu kỳ mỗi xung: xung×Txung = 256×51,2µs = 13107,2µs, thời gian sáng </w:t>
      </w:r>
      <w:r>
        <w:rPr>
          <w:spacing w:val="-3"/>
        </w:rPr>
        <w:t>và </w:t>
      </w:r>
      <w:r>
        <w:rPr/>
        <w:t>tắt của 8 </w:t>
      </w:r>
      <w:r>
        <w:rPr>
          <w:spacing w:val="-4"/>
        </w:rPr>
        <w:t>led </w:t>
      </w:r>
      <w:r>
        <w:rPr/>
        <w:t>đều bằng 13,107 </w:t>
      </w:r>
      <w:r>
        <w:rPr>
          <w:spacing w:val="-3"/>
        </w:rPr>
        <w:t>ms </w:t>
      </w:r>
      <w:r>
        <w:rPr/>
        <w:t>hay chu kỳ bằng</w:t>
      </w:r>
      <w:r>
        <w:rPr>
          <w:spacing w:val="-6"/>
        </w:rPr>
        <w:t> </w:t>
      </w:r>
      <w:r>
        <w:rPr/>
        <w:t>26,214ms.</w:t>
      </w:r>
    </w:p>
    <w:p>
      <w:pPr>
        <w:pStyle w:val="BodyText"/>
        <w:spacing w:line="237" w:lineRule="auto" w:before="63"/>
        <w:ind w:left="676" w:right="570" w:firstLine="566"/>
        <w:jc w:val="both"/>
      </w:pPr>
      <w:r>
        <w:rPr/>
        <w:t>Trong chương trình này sử dụng bit TMR0IF để kiểm tra nhưng thư viện &lt;16F887.H &gt; không định nghĩa bit này, nên có thêm hàng lệnh “#bit tmr0if = 0x0B.2” để định nghĩa bit cờ tràn.</w:t>
      </w:r>
    </w:p>
    <w:p>
      <w:pPr>
        <w:pStyle w:val="BodyText"/>
        <w:spacing w:before="61"/>
        <w:ind w:left="1243"/>
        <w:jc w:val="both"/>
      </w:pPr>
      <w:r>
        <w:rPr/>
        <w:t>Cờ tràn nằm ở bit thứ 2, trong thanh ghi INTCON có địa chỉ 0x0B.</w:t>
      </w:r>
    </w:p>
    <w:p>
      <w:pPr>
        <w:pStyle w:val="BodyText"/>
        <w:spacing w:line="232" w:lineRule="auto" w:before="72"/>
        <w:ind w:left="676" w:right="585" w:firstLine="566"/>
        <w:jc w:val="both"/>
      </w:pPr>
      <w:r>
        <w:rPr/>
        <w:pict>
          <v:shape style="position:absolute;margin-left:65.304001pt;margin-top:37.50703pt;width:507.35pt;height:30pt;mso-position-horizontal-relative:page;mso-position-vertical-relative:paragraph;z-index:-15295488;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6-5: </w:t>
                  </w:r>
                  <w:r>
                    <w:rPr/>
                    <w:t>Dùng vi điều khiển 16F887 điều khiển 8 led đơn sáng tắt dùng timer T0 với chu kỳ delay là 2s, 1s sáng, 1s tắt.</w:t>
                  </w:r>
                </w:p>
              </w:txbxContent>
            </v:textbox>
            <v:fill type="solid"/>
            <v:stroke dashstyle="solid"/>
            <w10:wrap type="topAndBottom"/>
          </v:shape>
        </w:pict>
      </w:r>
      <w:r>
        <w:rPr/>
        <w:t>Thời gian định thời lớn nhất có thể có của Timer0 là 13,107ms với tần số thạch anh là 20MHz, bạn chỉ có thể định thời nhỏ hơn nếu chỉ dùng timer, muốn định thời lớn hơn thì phải dùng thêm biến.</w:t>
      </w:r>
    </w:p>
    <w:p>
      <w:pPr>
        <w:pStyle w:val="ListParagraph"/>
        <w:numPr>
          <w:ilvl w:val="0"/>
          <w:numId w:val="85"/>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bài</w:t>
      </w:r>
      <w:r>
        <w:rPr>
          <w:spacing w:val="6"/>
          <w:sz w:val="24"/>
        </w:rPr>
        <w:t> </w:t>
      </w:r>
      <w:r>
        <w:rPr>
          <w:sz w:val="24"/>
        </w:rPr>
        <w:t>6-1.</w:t>
      </w:r>
    </w:p>
    <w:p>
      <w:pPr>
        <w:pStyle w:val="ListParagraph"/>
        <w:numPr>
          <w:ilvl w:val="0"/>
          <w:numId w:val="85"/>
        </w:numPr>
        <w:tabs>
          <w:tab w:pos="1809" w:val="left" w:leader="none"/>
          <w:tab w:pos="1810" w:val="left" w:leader="none"/>
        </w:tabs>
        <w:spacing w:line="240" w:lineRule="auto" w:before="62" w:after="0"/>
        <w:ind w:left="1809" w:right="0" w:hanging="567"/>
        <w:jc w:val="left"/>
        <w:rPr>
          <w:sz w:val="24"/>
        </w:rPr>
      </w:pPr>
      <w:r>
        <w:rPr/>
        <w:pict>
          <v:group style="position:absolute;margin-left:153.390564pt;margin-top:22.627199pt;width:323.150pt;height:347.75pt;mso-position-horizontal-relative:page;mso-position-vertical-relative:paragraph;z-index:-29274112" coordorigin="3068,453" coordsize="6463,6955">
            <v:shape style="position:absolute;left:4817;top:486;width:1951;height:388" coordorigin="4818,486" coordsize="1951,388" path="m6564,486l5025,486,5029,492,4947,507,4880,547,4835,607,4818,681,4835,754,4880,814,4947,855,5029,870,5025,874,6564,874,6558,870,6640,855,6707,814,6752,754,6769,681,6752,607,6707,547,6640,507,6558,492,6564,486xe" filled="true" fillcolor="#cdcdcd" stroked="false">
              <v:path arrowok="t"/>
              <v:fill opacity="32639f" type="solid"/>
            </v:shape>
            <v:shape style="position:absolute;left:4834;top:486;width:1730;height:388" coordorigin="4835,486" coordsize="1730,388" path="m5025,874l6564,874,6564,874m5025,486l5025,486,5029,492m4835,754l4835,754,4880,814,4947,855,5029,870e" filled="false" stroked="true" strokeweight="1.416168pt" strokecolor="#cdcdcd">
              <v:path arrowok="t"/>
              <v:stroke dashstyle="solid"/>
            </v:shape>
            <v:shape style="position:absolute;left:6543;top:592;width:240;height:292" type="#_x0000_t75" stroked="false">
              <v:imagedata r:id="rId674" o:title=""/>
            </v:shape>
            <v:shape style="position:absolute;left:6557;top:486;width:7;height:6" coordorigin="6558,486" coordsize="7,6" path="m6558,492l6564,486,6564,486e" filled="false" stroked="true" strokeweight="1.400338pt" strokecolor="#cdcdcd">
              <v:path arrowok="t"/>
              <v:stroke dashstyle="solid"/>
            </v:shape>
            <v:shape style="position:absolute;left:4789;top:465;width:1951;height:382" type="#_x0000_t75" stroked="false">
              <v:imagedata r:id="rId700" o:title=""/>
            </v:shape>
            <v:shape style="position:absolute;left:4789;top:465;width:1951;height:382" coordorigin="4789,466" coordsize="1951,382" path="m4995,847l6535,847,6529,844,6611,829,6678,789,6723,729,6740,655,6723,581,6678,521,6611,481,6529,466,6535,473,4995,473,5000,466,4918,481,4851,521,4806,581,4789,655,4806,729,4851,789,4918,829,5000,844,4995,847xe" filled="false" stroked="true" strokeweight="1.343193pt" strokecolor="#000000">
              <v:path arrowok="t"/>
              <v:stroke dashstyle="solid"/>
            </v:shape>
            <v:shape style="position:absolute;left:3081;top:1168;width:5382;height:602" type="#_x0000_t75" stroked="false">
              <v:imagedata r:id="rId701" o:title=""/>
            </v:shape>
            <v:shape style="position:absolute;left:5682;top:847;width:195;height:348" type="#_x0000_t75" stroked="false">
              <v:imagedata r:id="rId677" o:title=""/>
            </v:shape>
            <v:shape style="position:absolute;left:5682;top:4645;width:195;height:415" type="#_x0000_t75" stroked="false">
              <v:imagedata r:id="rId678" o:title=""/>
            </v:shape>
            <v:shape style="position:absolute;left:3141;top:4163;width:5308;height:495" coordorigin="3141,4164" coordsize="5308,495" path="m5787,4164l3141,4418,5787,4659,8448,4418,5787,4164xe" filled="true" fillcolor="#cdcdcd" stroked="false">
              <v:path arrowok="t"/>
              <v:fill opacity="32639f" type="solid"/>
            </v:shape>
            <v:shape style="position:absolute;left:3141;top:4418;width:5308;height:241" coordorigin="3141,4418" coordsize="5308,241" path="m3141,4418l3141,4418m5787,4659l5787,4659,3141,4418m8448,4418l8448,4418,5787,4659e" filled="false" stroked="true" strokeweight="1.416168pt" strokecolor="#cdcdcd">
              <v:path arrowok="t"/>
              <v:stroke dashstyle="solid"/>
            </v:shape>
            <v:shape style="position:absolute;left:3111;top:4137;width:5308;height:509" type="#_x0000_t75" stroked="false">
              <v:imagedata r:id="rId702" o:title=""/>
            </v:shape>
            <v:shape style="position:absolute;left:3111;top:4137;width:5308;height:509" coordorigin="3111,4137" coordsize="5308,509" path="m3111,4391l5772,4137,8418,4391,5772,4645,3111,4391xe" filled="false" stroked="true" strokeweight="1.338828pt" strokecolor="#000000">
              <v:path arrowok="t"/>
              <v:stroke dashstyle="solid"/>
            </v:shape>
            <v:line style="position:absolute" from="5787,2840" to="5787,3977" stroked="true" strokeweight="1.49494pt" strokecolor="#cdcdcd">
              <v:stroke dashstyle="solid"/>
            </v:line>
            <v:shape style="position:absolute;left:5712;top:3950;width:165;height:214" coordorigin="5712,3950" coordsize="165,214" path="m5877,3950l5712,3950,5787,4164,5877,3950xe" filled="true" fillcolor="#cdcdcd" stroked="false">
              <v:path arrowok="t"/>
              <v:fill opacity="32639f" type="solid"/>
            </v:shape>
            <v:line style="position:absolute" from="5772,2813" to="5772,3950" stroked="true" strokeweight="1.49494pt" strokecolor="#000000">
              <v:stroke dashstyle="solid"/>
            </v:line>
            <v:shape style="position:absolute;left:5682;top:3923;width:165;height:214" coordorigin="5682,3923" coordsize="165,214" path="m5847,3923l5682,3923,5772,4137,5847,3923xe" filled="true" fillcolor="#000000" stroked="false">
              <v:path arrowok="t"/>
              <v:fill type="solid"/>
            </v:shape>
            <v:shape style="position:absolute;left:6011;top:3877;width:2832;height:541" coordorigin="6011,3878" coordsize="2832,541" path="m8448,4418l8657,4418,8733,4405,8791,4371,8829,4320,8843,4257,8837,4258,8837,4044,8829,3976,8791,3925,8734,3891,8664,3878,8657,3883,6011,3883e" filled="false" stroked="true" strokeweight="1.342927pt" strokecolor="#cdcdcd">
              <v:path arrowok="t"/>
              <v:stroke dashstyle="solid"/>
            </v:shape>
            <v:shape style="position:absolute;left:5787;top:3802;width:255;height:148" coordorigin="5787,3803" coordsize="255,148" path="m6041,3803l5787,3883,6041,3950,6041,3803xe" filled="true" fillcolor="#cdcdcd" stroked="false">
              <v:path arrowok="t"/>
              <v:fill opacity="32639f" type="solid"/>
            </v:shape>
            <v:shape style="position:absolute;left:5981;top:3852;width:2841;height:540" coordorigin="5981,3852" coordsize="2841,540" path="m8418,4391l8642,4391,8635,4392,8705,4380,8762,4345,8800,4294,8814,4232,8822,4231,8822,4017,8814,4013,8800,3950,8762,3899,8705,3865,8635,3852,8642,3856,5981,3856e" filled="false" stroked="true" strokeweight="1.342891pt" strokecolor="#000000">
              <v:path arrowok="t"/>
              <v:stroke dashstyle="solid"/>
            </v:shape>
            <v:shape style="position:absolute;left:5772;top:3776;width:240;height:148" coordorigin="5772,3776" coordsize="240,148" path="m6011,3776l5772,3856,6011,3923,6011,3776xe" filled="true" fillcolor="#000000" stroked="false">
              <v:path arrowok="t"/>
              <v:fill type="solid"/>
            </v:shape>
            <v:rect style="position:absolute;left:3096;top:5060;width:5382;height:402" filled="true" fillcolor="#cdcdcd" stroked="false">
              <v:fill opacity="32639f" type="solid"/>
            </v:rect>
            <v:shape style="position:absolute;left:3096;top:5060;width:5382;height:402" coordorigin="3096,5060" coordsize="5382,402" path="m3096,5461l8478,5461,8478,5461m3096,5461l3096,5461m8478,5461l8478,5060,8478,5060m3276,5461l3276,5461m8313,5461l8313,5461e" filled="false" stroked="true" strokeweight="1.416168pt" strokecolor="#cdcdcd">
              <v:path arrowok="t"/>
              <v:stroke dashstyle="solid"/>
            </v:shape>
            <v:shape style="position:absolute;left:3081;top:5033;width:5382;height:415" type="#_x0000_t75" stroked="false">
              <v:imagedata r:id="rId703" o:title=""/>
            </v:shape>
            <v:shape style="position:absolute;left:3081;top:5033;width:5382;height:415" coordorigin="3081,5033" coordsize="5382,415" path="m3081,5448l8463,5448,8463,5033,3081,5033,3081,5448m3246,5448l3246,5033m8284,5448l8284,5033e" filled="false" stroked="true" strokeweight="1.416168pt" strokecolor="#000000">
              <v:path arrowok="t"/>
              <v:stroke dashstyle="solid"/>
            </v:shape>
            <v:rect style="position:absolute;left:3096;top:3281;width:5382;height:428" filled="true" fillcolor="#cdcdcd" stroked="false">
              <v:fill opacity="32639f" type="solid"/>
            </v:rect>
            <v:shape style="position:absolute;left:3096;top:3281;width:5382;height:428" coordorigin="3096,3281" coordsize="5382,428" path="m3096,3709l8478,3709,8478,3709m3096,3709l3096,3709m8478,3709l8478,3281,8478,3281m3276,3709l3276,3709m8313,3709l8313,3709e" filled="false" stroked="true" strokeweight="1.416168pt" strokecolor="#cdcdcd">
              <v:path arrowok="t"/>
              <v:stroke dashstyle="solid"/>
            </v:shape>
            <v:shape style="position:absolute;left:3081;top:3254;width:5382;height:428" type="#_x0000_t75" stroked="false">
              <v:imagedata r:id="rId704" o:title=""/>
            </v:shape>
            <v:shape style="position:absolute;left:3081;top:3254;width:5382;height:428" coordorigin="3081,3255" coordsize="5382,428" path="m3081,3683l8463,3683,8463,3255,3081,3255,3081,3683m3246,3683l3246,3255m8284,3683l8284,3255e" filled="false" stroked="true" strokeweight="1.416168pt" strokecolor="#000000">
              <v:path arrowok="t"/>
              <v:stroke dashstyle="solid"/>
            </v:shape>
            <v:shape style="position:absolute;left:5682;top:2719;width:195;height:562" type="#_x0000_t75" stroked="false">
              <v:imagedata r:id="rId682" o:title=""/>
            </v:shape>
            <v:shape style="position:absolute;left:5787;top:1930;width:3729;height:5463" coordorigin="5787,1931" coordsize="3729,5463" path="m5787,7013l5787,7307,5793,7312,5800,7344,5820,7369,5848,7386,5883,7393,5877,7387,9420,7387,9490,7369,9516,7312,9509,7307,9509,2011,9461,1942,9426,1936,9420,1931,5922,1931e" filled="false" stroked="true" strokeweight="1.44486pt" strokecolor="#cdcdcd">
              <v:path arrowok="t"/>
              <v:stroke dashstyle="solid"/>
            </v:shape>
            <v:shape style="position:absolute;left:5787;top:1863;width:167;height:148" type="#_x0000_t75" stroked="false">
              <v:imagedata r:id="rId690" o:title=""/>
            </v:shape>
            <v:shape style="position:absolute;left:5764;top:1910;width:3730;height:5464" coordorigin="5765,1910" coordsize="3730,5464" path="m5772,6986l5772,7293,5765,7287,5772,7318,5791,7344,5819,7361,5854,7367,5862,7374,9405,7374,9397,7367,9432,7361,9461,7344,9480,7318,9487,7287,9494,7293,9494,1997,9487,1991,9480,1959,9461,1934,9432,1917,9397,1910,9405,1917,5892,1917e" filled="false" stroked="true" strokeweight="1.444856pt" strokecolor="#000000">
              <v:path arrowok="t"/>
              <v:stroke dashstyle="solid"/>
            </v:shape>
            <v:shape style="position:absolute;left:5772;top:1836;width:153;height:148" type="#_x0000_t75" stroked="false">
              <v:imagedata r:id="rId684" o:title=""/>
            </v:shape>
            <v:shape style="position:absolute;left:5682;top:5447;width:195;height:415" type="#_x0000_t75" stroked="false">
              <v:imagedata r:id="rId678" o:title=""/>
            </v:shape>
            <v:shape style="position:absolute;left:3141;top:5862;width:5308;height:495" coordorigin="3141,5862" coordsize="5308,495" path="m5787,5862l3141,6103,5787,6357,8448,6103,5787,5862xe" filled="true" fillcolor="#cdcdcd" stroked="false">
              <v:path arrowok="t"/>
              <v:fill opacity="32639f" type="solid"/>
            </v:shape>
            <v:shape style="position:absolute;left:3141;top:6103;width:5308;height:255" coordorigin="3141,6103" coordsize="5308,255" path="m3141,6103l3141,6103m5787,6357l5787,6357,3141,6103m8448,6103l8448,6103,5787,6357e" filled="false" stroked="true" strokeweight="1.416168pt" strokecolor="#cdcdcd">
              <v:path arrowok="t"/>
              <v:stroke dashstyle="solid"/>
            </v:shape>
            <v:shape style="position:absolute;left:3111;top:5835;width:5308;height:495" type="#_x0000_t75" stroked="false">
              <v:imagedata r:id="rId705" o:title=""/>
            </v:shape>
            <v:shape style="position:absolute;left:3111;top:5835;width:5308;height:495" coordorigin="3111,5836" coordsize="5308,495" path="m3111,6076l5772,5836,8418,6076,5772,6331,3111,6076xe" filled="false" stroked="true" strokeweight="1.338754pt" strokecolor="#000000">
              <v:path arrowok="t"/>
              <v:stroke dashstyle="solid"/>
            </v:shape>
            <v:shape style="position:absolute;left:3081;top:6678;width:5382;height:415" type="#_x0000_t75" stroked="false">
              <v:imagedata r:id="rId706" o:title=""/>
            </v:shape>
            <v:shape style="position:absolute;left:5682;top:6330;width:195;height:375" type="#_x0000_t75" stroked="false">
              <v:imagedata r:id="rId707" o:title=""/>
            </v:shape>
            <v:shape style="position:absolute;left:3081;top:2291;width:5382;height:428" type="#_x0000_t75" stroked="false">
              <v:imagedata r:id="rId708" o:title=""/>
            </v:shape>
            <v:shape style="position:absolute;left:5682;top:1770;width:195;height:549" type="#_x0000_t75" stroked="false">
              <v:imagedata r:id="rId709" o:title=""/>
            </v:shape>
            <v:shape style="position:absolute;left:5921;top:2893;width:3281;height:3215" coordorigin="5922,2893" coordsize="3281,3215" path="m8448,6103l9106,6103,9112,6108,9147,6101,9176,6084,9195,6059,9202,6027,9196,6023,9196,2974,9147,2905,9112,2899,9106,2893,5922,2893e" filled="false" stroked="true" strokeweight="1.414563pt" strokecolor="#cdcdcd">
              <v:path arrowok="t"/>
              <v:stroke dashstyle="solid"/>
            </v:shape>
            <v:shape style="position:absolute;left:5787;top:2826;width:167;height:148" type="#_x0000_t75" stroked="false">
              <v:imagedata r:id="rId690" o:title=""/>
            </v:shape>
            <v:shape style="position:absolute;left:5891;top:2873;width:3289;height:3209" coordorigin="5892,2873" coordsize="3289,3209" path="m8418,6076l9091,6076,9083,6082,9118,6076,9147,6058,9166,6033,9173,6002,9181,5996,9181,2960,9173,2954,9166,2922,9147,2897,9118,2880,9083,2873,9091,2880,5892,2880e" filled="false" stroked="true" strokeweight="1.414222pt" strokecolor="#000000">
              <v:path arrowok="t"/>
              <v:stroke dashstyle="solid"/>
            </v:shape>
            <v:shape style="position:absolute;left:5772;top:2799;width:153;height:148" type="#_x0000_t75" stroked="false">
              <v:imagedata r:id="rId691" o:title=""/>
            </v:shape>
            <v:shape style="position:absolute;left:5452;top:558;width:645;height:214" type="#_x0000_t202" filled="false" stroked="false">
              <v:textbox inset="0,0,0,0">
                <w:txbxContent>
                  <w:p>
                    <w:pPr>
                      <w:spacing w:line="205" w:lineRule="exact" w:before="0"/>
                      <w:ind w:left="0" w:right="0" w:firstLine="0"/>
                      <w:jc w:val="left"/>
                      <w:rPr>
                        <w:rFonts w:ascii="Arial"/>
                        <w:b/>
                        <w:sz w:val="21"/>
                      </w:rPr>
                    </w:pPr>
                    <w:r>
                      <w:rPr>
                        <w:rFonts w:ascii="Arial"/>
                        <w:b/>
                        <w:w w:val="95"/>
                        <w:sz w:val="21"/>
                      </w:rPr>
                      <w:t>BEGIN</w:t>
                    </w:r>
                  </w:p>
                </w:txbxContent>
              </v:textbox>
              <w10:wrap type="none"/>
            </v:shape>
            <v:shape style="position:absolute;left:5077;top:4294;width:1394;height:609" type="#_x0000_t202" filled="false" stroked="false">
              <v:textbox inset="0,0,0,0">
                <w:txbxContent>
                  <w:p>
                    <w:pPr>
                      <w:spacing w:line="205" w:lineRule="exact" w:before="0"/>
                      <w:ind w:left="0" w:right="0" w:firstLine="0"/>
                      <w:jc w:val="left"/>
                      <w:rPr>
                        <w:rFonts w:ascii="Arial" w:hAnsi="Arial"/>
                        <w:b/>
                        <w:sz w:val="21"/>
                      </w:rPr>
                    </w:pPr>
                    <w:r>
                      <w:rPr>
                        <w:rFonts w:ascii="Arial" w:hAnsi="Arial"/>
                        <w:b/>
                        <w:sz w:val="21"/>
                      </w:rPr>
                      <w:t>TIMER0</w:t>
                    </w:r>
                    <w:r>
                      <w:rPr>
                        <w:rFonts w:ascii="Arial" w:hAnsi="Arial"/>
                        <w:b/>
                        <w:spacing w:val="-30"/>
                        <w:sz w:val="21"/>
                      </w:rPr>
                      <w:t> </w:t>
                    </w:r>
                    <w:r>
                      <w:rPr>
                        <w:rFonts w:ascii="Arial" w:hAnsi="Arial"/>
                        <w:b/>
                        <w:sz w:val="21"/>
                      </w:rPr>
                      <w:t>TRÀN</w:t>
                    </w:r>
                  </w:p>
                  <w:p>
                    <w:pPr>
                      <w:spacing w:line="299" w:lineRule="exact" w:before="104"/>
                      <w:ind w:left="808" w:right="0" w:firstLine="0"/>
                      <w:jc w:val="left"/>
                      <w:rPr>
                        <w:rFonts w:ascii="Lohit Telugu" w:hAnsi="Lohit Telugu"/>
                        <w:sz w:val="21"/>
                      </w:rPr>
                    </w:pPr>
                    <w:r>
                      <w:rPr>
                        <w:rFonts w:ascii="Lohit Telugu" w:hAnsi="Lohit Telugu"/>
                        <w:w w:val="116"/>
                        <w:sz w:val="21"/>
                      </w:rPr>
                      <w:t>Đ</w:t>
                    </w:r>
                  </w:p>
                </w:txbxContent>
              </v:textbox>
              <w10:wrap type="none"/>
            </v:shape>
            <v:shape style="position:absolute;left:8399;top:4630;width:134;height:214" type="#_x0000_t202" filled="false" stroked="false">
              <v:textbox inset="0,0,0,0">
                <w:txbxContent>
                  <w:p>
                    <w:pPr>
                      <w:spacing w:line="205" w:lineRule="exact" w:before="0"/>
                      <w:ind w:left="0" w:right="0" w:firstLine="0"/>
                      <w:jc w:val="left"/>
                      <w:rPr>
                        <w:rFonts w:ascii="Arial"/>
                        <w:b/>
                        <w:sz w:val="21"/>
                      </w:rPr>
                    </w:pPr>
                    <w:r>
                      <w:rPr>
                        <w:rFonts w:ascii="Arial"/>
                        <w:b/>
                        <w:w w:val="80"/>
                        <w:sz w:val="21"/>
                      </w:rPr>
                      <w:t>S</w:t>
                    </w:r>
                  </w:p>
                </w:txbxContent>
              </v:textbox>
              <w10:wrap type="none"/>
            </v:shape>
            <v:shape style="position:absolute;left:5048;top:5985;width:1452;height:214" type="#_x0000_t202" filled="false" stroked="false">
              <v:textbox inset="0,0,0,0">
                <w:txbxContent>
                  <w:p>
                    <w:pPr>
                      <w:spacing w:line="205" w:lineRule="exact" w:before="0"/>
                      <w:ind w:left="0" w:right="0" w:firstLine="0"/>
                      <w:jc w:val="left"/>
                      <w:rPr>
                        <w:rFonts w:ascii="Arial"/>
                        <w:b/>
                        <w:sz w:val="21"/>
                      </w:rPr>
                    </w:pPr>
                    <w:r>
                      <w:rPr>
                        <w:rFonts w:ascii="Arial"/>
                        <w:b/>
                        <w:sz w:val="21"/>
                      </w:rPr>
                      <w:t>BDT = 100</w:t>
                    </w:r>
                    <w:r>
                      <w:rPr>
                        <w:rFonts w:ascii="Arial"/>
                        <w:b/>
                        <w:spacing w:val="-45"/>
                        <w:sz w:val="21"/>
                      </w:rPr>
                      <w:t> </w:t>
                    </w:r>
                    <w:r>
                      <w:rPr>
                        <w:rFonts w:ascii="Arial"/>
                        <w:b/>
                        <w:sz w:val="21"/>
                      </w:rPr>
                      <w:t>(1S)</w:t>
                    </w:r>
                  </w:p>
                </w:txbxContent>
              </v:textbox>
              <w10:wrap type="none"/>
            </v:shape>
            <v:shape style="position:absolute;left:3245;top:5033;width:5038;height:415" type="#_x0000_t202" filled="false" stroked="true" strokeweight="1.49494pt" strokecolor="#000000">
              <v:textbox inset="0,0,0,0">
                <w:txbxContent>
                  <w:p>
                    <w:pPr>
                      <w:spacing w:before="55"/>
                      <w:ind w:left="1084" w:right="0" w:firstLine="0"/>
                      <w:jc w:val="left"/>
                      <w:rPr>
                        <w:rFonts w:ascii="Arial" w:hAnsi="Arial"/>
                        <w:b/>
                        <w:sz w:val="21"/>
                      </w:rPr>
                    </w:pPr>
                    <w:r>
                      <w:rPr>
                        <w:rFonts w:ascii="Arial" w:hAnsi="Arial"/>
                        <w:b/>
                        <w:sz w:val="21"/>
                      </w:rPr>
                      <w:t>BDT = BDT +1, XÓA CỜ TRÀN</w:t>
                    </w:r>
                  </w:p>
                </w:txbxContent>
              </v:textbox>
              <v:stroke dashstyle="solid"/>
              <w10:wrap type="none"/>
            </v:shape>
            <v:shape style="position:absolute;left:5801;top:3267;width:2467;height:402" type="#_x0000_t202" filled="false" stroked="false">
              <v:textbox inset="0,0,0,0">
                <w:txbxContent>
                  <w:p>
                    <w:pPr>
                      <w:spacing w:before="66"/>
                      <w:ind w:left="42" w:right="0" w:firstLine="0"/>
                      <w:jc w:val="left"/>
                      <w:rPr>
                        <w:rFonts w:ascii="Arial"/>
                        <w:b/>
                        <w:sz w:val="21"/>
                      </w:rPr>
                    </w:pPr>
                    <w:r>
                      <w:rPr>
                        <w:rFonts w:ascii="Arial"/>
                        <w:b/>
                        <w:sz w:val="21"/>
                      </w:rPr>
                      <w:t>0=61</w:t>
                    </w:r>
                  </w:p>
                </w:txbxContent>
              </v:textbox>
              <w10:wrap type="none"/>
            </v:shape>
            <v:shape style="position:absolute;left:3260;top:3267;width:2497;height:402" type="#_x0000_t202" filled="false" stroked="false">
              <v:textbox inset="0,0,0,0">
                <w:txbxContent>
                  <w:p>
                    <w:pPr>
                      <w:spacing w:before="66"/>
                      <w:ind w:left="0" w:right="-101" w:firstLine="0"/>
                      <w:jc w:val="right"/>
                      <w:rPr>
                        <w:rFonts w:ascii="Arial"/>
                        <w:b/>
                        <w:sz w:val="21"/>
                      </w:rPr>
                    </w:pPr>
                    <w:r>
                      <w:rPr>
                        <w:rFonts w:ascii="Arial"/>
                        <w:b/>
                        <w:w w:val="95"/>
                        <w:sz w:val="21"/>
                      </w:rPr>
                      <w:t>TIMER</w:t>
                    </w:r>
                  </w:p>
                </w:txbxContent>
              </v:textbox>
              <w10:wrap type="none"/>
            </v:shape>
            <w10:wrap type="none"/>
          </v:group>
        </w:pict>
      </w:r>
      <w:r>
        <w:rPr>
          <w:sz w:val="24"/>
        </w:rPr>
        <w:t>Lưu</w:t>
      </w:r>
      <w:r>
        <w:rPr>
          <w:spacing w:val="1"/>
          <w:sz w:val="24"/>
        </w:rPr>
        <w:t> </w:t>
      </w:r>
      <w:r>
        <w:rPr>
          <w:sz w:val="24"/>
        </w:rPr>
        <w:t>đồ:</w:t>
      </w:r>
    </w:p>
    <w:p>
      <w:pPr>
        <w:pStyle w:val="BodyText"/>
        <w:rPr>
          <w:sz w:val="20"/>
        </w:rPr>
      </w:pPr>
    </w:p>
    <w:p>
      <w:pPr>
        <w:pStyle w:val="BodyText"/>
        <w:rPr>
          <w:sz w:val="20"/>
        </w:rPr>
      </w:pPr>
    </w:p>
    <w:p>
      <w:pPr>
        <w:pStyle w:val="BodyText"/>
        <w:spacing w:before="5"/>
        <w:rPr>
          <w:sz w:val="29"/>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571" w:hRule="atLeast"/>
        </w:trPr>
        <w:tc>
          <w:tcPr>
            <w:tcW w:w="164" w:type="dxa"/>
          </w:tcPr>
          <w:p>
            <w:pPr>
              <w:pStyle w:val="TableParagraph"/>
              <w:rPr>
                <w:sz w:val="22"/>
              </w:rPr>
            </w:pPr>
          </w:p>
        </w:tc>
        <w:tc>
          <w:tcPr>
            <w:tcW w:w="5038" w:type="dxa"/>
          </w:tcPr>
          <w:p>
            <w:pPr>
              <w:pStyle w:val="TableParagraph"/>
              <w:spacing w:line="254" w:lineRule="auto" w:before="29"/>
              <w:ind w:left="712" w:right="673" w:firstLine="90"/>
              <w:rPr>
                <w:rFonts w:ascii="Arial" w:hAnsi="Arial"/>
                <w:b/>
                <w:sz w:val="21"/>
              </w:rPr>
            </w:pPr>
            <w:r>
              <w:rPr>
                <w:rFonts w:ascii="Arial" w:hAnsi="Arial"/>
                <w:b/>
                <w:sz w:val="21"/>
              </w:rPr>
              <w:t>KHỞI TẠO TIMER0 ĐẾM XUNG NỘI HỆ</w:t>
            </w:r>
            <w:r>
              <w:rPr>
                <w:rFonts w:ascii="Arial" w:hAnsi="Arial"/>
                <w:b/>
                <w:spacing w:val="-29"/>
                <w:sz w:val="21"/>
              </w:rPr>
              <w:t> </w:t>
            </w:r>
            <w:r>
              <w:rPr>
                <w:rFonts w:ascii="Arial" w:hAnsi="Arial"/>
                <w:b/>
                <w:sz w:val="21"/>
              </w:rPr>
              <w:t>SỐ</w:t>
            </w:r>
            <w:r>
              <w:rPr>
                <w:rFonts w:ascii="Arial" w:hAnsi="Arial"/>
                <w:b/>
                <w:spacing w:val="-29"/>
                <w:sz w:val="21"/>
              </w:rPr>
              <w:t> </w:t>
            </w:r>
            <w:r>
              <w:rPr>
                <w:rFonts w:ascii="Arial" w:hAnsi="Arial"/>
                <w:b/>
                <w:sz w:val="21"/>
              </w:rPr>
              <w:t>CHIA</w:t>
            </w:r>
            <w:r>
              <w:rPr>
                <w:rFonts w:ascii="Arial" w:hAnsi="Arial"/>
                <w:b/>
                <w:spacing w:val="-29"/>
                <w:sz w:val="21"/>
              </w:rPr>
              <w:t> </w:t>
            </w:r>
            <w:r>
              <w:rPr>
                <w:rFonts w:ascii="Arial" w:hAnsi="Arial"/>
                <w:b/>
                <w:sz w:val="21"/>
              </w:rPr>
              <w:t>BẰNG</w:t>
            </w:r>
            <w:r>
              <w:rPr>
                <w:rFonts w:ascii="Arial" w:hAnsi="Arial"/>
                <w:b/>
                <w:spacing w:val="-29"/>
                <w:sz w:val="21"/>
              </w:rPr>
              <w:t> </w:t>
            </w:r>
            <w:r>
              <w:rPr>
                <w:rFonts w:ascii="Arial" w:hAnsi="Arial"/>
                <w:b/>
                <w:sz w:val="21"/>
              </w:rPr>
              <w:t>256,</w:t>
            </w:r>
            <w:r>
              <w:rPr>
                <w:rFonts w:ascii="Arial" w:hAnsi="Arial"/>
                <w:b/>
                <w:spacing w:val="-29"/>
                <w:sz w:val="21"/>
              </w:rPr>
              <w:t> </w:t>
            </w:r>
            <w:r>
              <w:rPr>
                <w:rFonts w:ascii="Arial" w:hAnsi="Arial"/>
                <w:b/>
                <w:sz w:val="21"/>
              </w:rPr>
              <w:t>PORTD</w:t>
            </w:r>
            <w:r>
              <w:rPr>
                <w:rFonts w:ascii="Arial" w:hAnsi="Arial"/>
                <w:b/>
                <w:spacing w:val="-29"/>
                <w:sz w:val="21"/>
              </w:rPr>
              <w:t> </w:t>
            </w:r>
            <w:r>
              <w:rPr>
                <w:rFonts w:ascii="Arial" w:hAnsi="Arial"/>
                <w:b/>
                <w:spacing w:val="-4"/>
                <w:sz w:val="21"/>
              </w:rPr>
              <w:t>XUẤT</w:t>
            </w:r>
          </w:p>
        </w:tc>
        <w:tc>
          <w:tcPr>
            <w:tcW w:w="179" w:type="dxa"/>
          </w:tcPr>
          <w:p>
            <w:pPr>
              <w:pStyle w:val="TableParagraph"/>
              <w:rPr>
                <w:sz w:val="22"/>
              </w:rPr>
            </w:pPr>
          </w:p>
        </w:tc>
      </w:tr>
    </w:tbl>
    <w:p>
      <w:pPr>
        <w:pStyle w:val="BodyText"/>
        <w:rPr>
          <w:sz w:val="20"/>
        </w:rPr>
      </w:pPr>
    </w:p>
    <w:p>
      <w:pPr>
        <w:pStyle w:val="BodyText"/>
        <w:rPr>
          <w:sz w:val="23"/>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397" w:hRule="atLeast"/>
        </w:trPr>
        <w:tc>
          <w:tcPr>
            <w:tcW w:w="164" w:type="dxa"/>
          </w:tcPr>
          <w:p>
            <w:pPr>
              <w:pStyle w:val="TableParagraph"/>
              <w:rPr>
                <w:sz w:val="22"/>
              </w:rPr>
            </w:pPr>
          </w:p>
        </w:tc>
        <w:tc>
          <w:tcPr>
            <w:tcW w:w="5038" w:type="dxa"/>
          </w:tcPr>
          <w:p>
            <w:pPr>
              <w:pStyle w:val="TableParagraph"/>
              <w:spacing w:before="63"/>
              <w:ind w:left="1361"/>
              <w:rPr>
                <w:rFonts w:ascii="Arial" w:hAnsi="Arial"/>
                <w:b/>
                <w:sz w:val="21"/>
              </w:rPr>
            </w:pPr>
            <w:r>
              <w:rPr>
                <w:rFonts w:ascii="Arial" w:hAnsi="Arial"/>
                <w:b/>
                <w:sz w:val="21"/>
              </w:rPr>
              <w:t>BIẾN ĐẾM TRÀN BDT=0</w:t>
            </w:r>
          </w:p>
        </w:tc>
        <w:tc>
          <w:tcPr>
            <w:tcW w:w="179" w:type="dxa"/>
          </w:tcPr>
          <w:p>
            <w:pPr>
              <w:pStyle w:val="TableParagraph"/>
              <w:rPr>
                <w:sz w:val="2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tbl>
      <w:tblPr>
        <w:tblW w:w="0" w:type="auto"/>
        <w:jc w:val="left"/>
        <w:tblInd w:w="23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4"/>
        <w:gridCol w:w="5038"/>
        <w:gridCol w:w="179"/>
      </w:tblGrid>
      <w:tr>
        <w:trPr>
          <w:trHeight w:val="384" w:hRule="atLeast"/>
        </w:trPr>
        <w:tc>
          <w:tcPr>
            <w:tcW w:w="164" w:type="dxa"/>
          </w:tcPr>
          <w:p>
            <w:pPr>
              <w:pStyle w:val="TableParagraph"/>
              <w:rPr>
                <w:sz w:val="22"/>
              </w:rPr>
            </w:pPr>
          </w:p>
        </w:tc>
        <w:tc>
          <w:tcPr>
            <w:tcW w:w="5038" w:type="dxa"/>
          </w:tcPr>
          <w:p>
            <w:pPr>
              <w:pStyle w:val="TableParagraph"/>
              <w:spacing w:before="59"/>
              <w:ind w:left="1341"/>
              <w:rPr>
                <w:rFonts w:ascii="Arial" w:hAnsi="Arial"/>
                <w:b/>
                <w:sz w:val="21"/>
              </w:rPr>
            </w:pPr>
            <w:r>
              <w:rPr>
                <w:rFonts w:ascii="Arial" w:hAnsi="Arial"/>
                <w:b/>
                <w:sz w:val="21"/>
              </w:rPr>
              <w:t>ĐẢO TRẠNG THÁI 8 LED</w:t>
            </w:r>
          </w:p>
        </w:tc>
        <w:tc>
          <w:tcPr>
            <w:tcW w:w="179" w:type="dxa"/>
          </w:tcPr>
          <w:p>
            <w:pPr>
              <w:pStyle w:val="TableParagraph"/>
              <w:rPr>
                <w:sz w:val="22"/>
              </w:rPr>
            </w:pPr>
          </w:p>
        </w:tc>
      </w:tr>
    </w:tbl>
    <w:p>
      <w:pPr>
        <w:pStyle w:val="BodyText"/>
        <w:rPr>
          <w:sz w:val="20"/>
        </w:rPr>
      </w:pPr>
    </w:p>
    <w:p>
      <w:pPr>
        <w:pStyle w:val="BodyText"/>
        <w:spacing w:before="8"/>
        <w:rPr>
          <w:sz w:val="23"/>
        </w:rPr>
      </w:pPr>
    </w:p>
    <w:p>
      <w:pPr>
        <w:spacing w:before="90"/>
        <w:ind w:left="1652" w:right="1546" w:firstLine="0"/>
        <w:jc w:val="center"/>
        <w:rPr>
          <w:i/>
          <w:sz w:val="24"/>
        </w:rPr>
      </w:pPr>
      <w:r>
        <w:rPr>
          <w:i/>
          <w:sz w:val="24"/>
        </w:rPr>
        <w:t>Hình 6-20: Lưu đồ điều khiển 8 led sáng tắt, định thời 1s dùng T0.</w:t>
      </w:r>
    </w:p>
    <w:p>
      <w:pPr>
        <w:pStyle w:val="ListParagraph"/>
        <w:numPr>
          <w:ilvl w:val="0"/>
          <w:numId w:val="85"/>
        </w:numPr>
        <w:tabs>
          <w:tab w:pos="1809" w:val="left" w:leader="none"/>
          <w:tab w:pos="1810" w:val="left" w:leader="none"/>
        </w:tabs>
        <w:spacing w:line="240" w:lineRule="auto" w:before="182" w:after="10"/>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171.2pt;mso-position-horizontal-relative:char;mso-position-vertical-relative:line" type="#_x0000_t202" filled="false" stroked="true" strokeweight=".48004pt" strokecolor="#000000">
            <w10:anchorlock/>
            <v:textbox inset="0,0,0,0">
              <w:txbxContent>
                <w:p>
                  <w:pPr>
                    <w:pStyle w:val="BodyText"/>
                    <w:tabs>
                      <w:tab w:pos="1712" w:val="left" w:leader="none"/>
                    </w:tabs>
                    <w:spacing w:line="247" w:lineRule="auto" w:before="24"/>
                    <w:ind w:left="105" w:right="7301"/>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#BIT</w:t>
                  </w:r>
                  <w:r>
                    <w:rPr>
                      <w:rFonts w:ascii="Georgia"/>
                      <w:spacing w:val="-39"/>
                    </w:rPr>
                    <w:t> </w:t>
                  </w:r>
                  <w:r>
                    <w:rPr>
                      <w:rFonts w:ascii="Georgia"/>
                    </w:rPr>
                    <w:t>TMR0IF</w:t>
                    <w:tab/>
                    <w:t>= 0x0B.2 UNSIGNED</w:t>
                  </w:r>
                  <w:r>
                    <w:rPr>
                      <w:rFonts w:ascii="Georgia"/>
                      <w:spacing w:val="-38"/>
                    </w:rPr>
                    <w:t> </w:t>
                  </w:r>
                  <w:r>
                    <w:rPr>
                      <w:rFonts w:ascii="Georgia"/>
                    </w:rPr>
                    <w:t>INT8</w:t>
                  </w:r>
                  <w:r>
                    <w:rPr>
                      <w:rFonts w:ascii="Georgia"/>
                      <w:spacing w:val="-37"/>
                    </w:rPr>
                    <w:t> </w:t>
                  </w:r>
                  <w:r>
                    <w:rPr>
                      <w:rFonts w:ascii="Georgia"/>
                    </w:rPr>
                    <w:t>X,</w:t>
                  </w:r>
                  <w:r>
                    <w:rPr>
                      <w:rFonts w:ascii="Georgia"/>
                      <w:spacing w:val="-38"/>
                    </w:rPr>
                    <w:t> </w:t>
                  </w:r>
                  <w:r>
                    <w:rPr>
                      <w:rFonts w:ascii="Georgia"/>
                    </w:rPr>
                    <w:t>BDT; VOID</w:t>
                  </w:r>
                  <w:r>
                    <w:rPr>
                      <w:rFonts w:ascii="Georgia"/>
                      <w:spacing w:val="-11"/>
                    </w:rPr>
                    <w:t> </w:t>
                  </w:r>
                  <w:r>
                    <w:rPr>
                      <w:rFonts w:ascii="Georgia"/>
                    </w:rPr>
                    <w:t>MAIN()</w:t>
                  </w:r>
                </w:p>
                <w:p>
                  <w:pPr>
                    <w:pStyle w:val="BodyText"/>
                    <w:spacing w:line="272" w:lineRule="exact"/>
                    <w:ind w:left="105"/>
                    <w:rPr>
                      <w:rFonts w:ascii="Georgia"/>
                    </w:rPr>
                  </w:pPr>
                  <w:r>
                    <w:rPr>
                      <w:rFonts w:ascii="Georgia"/>
                      <w:w w:val="90"/>
                    </w:rPr>
                    <w:t>{</w:t>
                  </w:r>
                </w:p>
                <w:p>
                  <w:pPr>
                    <w:pStyle w:val="BodyText"/>
                    <w:spacing w:before="12"/>
                    <w:ind w:left="672"/>
                    <w:rPr>
                      <w:rFonts w:ascii="Georgia"/>
                    </w:rPr>
                  </w:pPr>
                  <w:r>
                    <w:rPr>
                      <w:rFonts w:ascii="Georgia"/>
                    </w:rPr>
                    <w:t>SET_TRIS_D(0x00);</w:t>
                  </w:r>
                </w:p>
                <w:p>
                  <w:pPr>
                    <w:pStyle w:val="BodyText"/>
                    <w:tabs>
                      <w:tab w:pos="1805" w:val="left" w:leader="none"/>
                      <w:tab w:pos="2943" w:val="left" w:leader="none"/>
                    </w:tabs>
                    <w:spacing w:line="247" w:lineRule="auto" w:before="10"/>
                    <w:ind w:left="672" w:right="4622"/>
                    <w:rPr>
                      <w:rFonts w:ascii="Georgia"/>
                    </w:rPr>
                  </w:pPr>
                  <w:r>
                    <w:rPr>
                      <w:rFonts w:ascii="Georgia"/>
                    </w:rPr>
                    <w:t>X=0;</w:t>
                    <w:tab/>
                    <w:t>BDT=0;</w:t>
                    <w:tab/>
                    <w:t>OUTPUT_D(X); </w:t>
                  </w:r>
                  <w:r>
                    <w:rPr>
                      <w:rFonts w:ascii="Georgia"/>
                      <w:w w:val="85"/>
                    </w:rPr>
                    <w:t>SETUP_TIMER_0(T0_INTERNAL | T0_DIV_256); </w:t>
                  </w:r>
                  <w:r>
                    <w:rPr>
                      <w:rFonts w:ascii="Georgia"/>
                      <w:w w:val="88"/>
                    </w:rPr>
                    <w:t>S</w:t>
                  </w:r>
                  <w:r>
                    <w:rPr>
                      <w:rFonts w:ascii="Georgia"/>
                      <w:w w:val="88"/>
                    </w:rPr>
                    <w:t>E</w:t>
                  </w:r>
                  <w:r>
                    <w:rPr>
                      <w:rFonts w:ascii="Georgia"/>
                      <w:spacing w:val="1"/>
                      <w:w w:val="95"/>
                    </w:rPr>
                    <w:t>T</w:t>
                  </w:r>
                  <w:r>
                    <w:rPr>
                      <w:rFonts w:ascii="Georgia"/>
                      <w:spacing w:val="-3"/>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1"/>
                      <w:w w:val="89"/>
                    </w:rPr>
                    <w:t>R</w:t>
                  </w:r>
                  <w:r>
                    <w:rPr>
                      <w:rFonts w:ascii="Georgia"/>
                      <w:w w:val="89"/>
                    </w:rPr>
                    <w:t>0</w:t>
                  </w:r>
                  <w:r>
                    <w:rPr>
                      <w:rFonts w:ascii="Georgia"/>
                      <w:w w:val="99"/>
                    </w:rPr>
                    <w:t>(</w:t>
                  </w:r>
                  <w:r>
                    <w:rPr>
                      <w:rFonts w:ascii="Georgia"/>
                      <w:spacing w:val="-4"/>
                      <w:w w:val="99"/>
                    </w:rPr>
                    <w:t>6</w:t>
                  </w:r>
                  <w:r>
                    <w:rPr>
                      <w:rFonts w:ascii="Georgia"/>
                      <w:spacing w:val="1"/>
                      <w:w w:val="128"/>
                    </w:rPr>
                    <w:t>1</w:t>
                  </w:r>
                  <w:r>
                    <w:rPr>
                      <w:rFonts w:ascii="Georgia"/>
                      <w:w w:val="93"/>
                    </w:rPr>
                    <w:t>);</w:t>
                  </w:r>
                </w:p>
                <w:p>
                  <w:pPr>
                    <w:pStyle w:val="BodyText"/>
                    <w:spacing w:line="270" w:lineRule="exact"/>
                    <w:ind w:left="672"/>
                    <w:rPr>
                      <w:rFonts w:ascii="Georgia"/>
                    </w:rPr>
                  </w:pPr>
                  <w:r>
                    <w:rPr>
                      <w:rFonts w:ascii="Georgia"/>
                    </w:rPr>
                    <w:t>WHILE(TRUE)</w:t>
                  </w:r>
                </w:p>
                <w:p>
                  <w:pPr>
                    <w:pStyle w:val="BodyText"/>
                    <w:spacing w:before="11"/>
                    <w:ind w:left="672"/>
                    <w:rPr>
                      <w:rFonts w:ascii="Georgia"/>
                    </w:rPr>
                  </w:pPr>
                  <w:r>
                    <w:rPr>
                      <w:rFonts w:ascii="Georgia"/>
                      <w:w w:val="90"/>
                    </w:rPr>
                    <w:t>{</w:t>
                  </w:r>
                </w:p>
                <w:p>
                  <w:pPr>
                    <w:pStyle w:val="BodyText"/>
                    <w:spacing w:before="11"/>
                    <w:ind w:left="1238"/>
                    <w:rPr>
                      <w:rFonts w:ascii="Georgia"/>
                    </w:rPr>
                  </w:pPr>
                  <w:r>
                    <w:rPr>
                      <w:rFonts w:ascii="Georgia"/>
                    </w:rPr>
                    <w:t>IF (TMR0IF==1)</w:t>
                  </w:r>
                </w:p>
              </w:txbxContent>
            </v:textbox>
            <v:stroke dashstyle="solid"/>
          </v:shape>
        </w:pict>
      </w:r>
      <w:r>
        <w:rPr>
          <w:sz w:val="20"/>
        </w:rPr>
      </w:r>
    </w:p>
    <w:p>
      <w:pPr>
        <w:spacing w:after="0"/>
        <w:rPr>
          <w:sz w:val="20"/>
        </w:rPr>
        <w:sectPr>
          <w:pgSz w:w="11910" w:h="16840"/>
          <w:pgMar w:header="283" w:footer="472" w:top="640" w:bottom="660" w:left="740" w:right="0"/>
        </w:sectPr>
      </w:pPr>
    </w:p>
    <w:p>
      <w:pPr>
        <w:pStyle w:val="BodyText"/>
        <w:rPr>
          <w:sz w:val="20"/>
        </w:rPr>
      </w:pPr>
      <w:r>
        <w:rPr/>
        <w:pict>
          <v:shape style="position:absolute;margin-left:65.064003pt;margin-top:14.159983pt;width:508.05pt;height:147.9pt;mso-position-horizontal-relative:page;mso-position-vertical-relative:page;z-index:16173568"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566"/>
                    <w:gridCol w:w="566"/>
                    <w:gridCol w:w="1835"/>
                    <w:gridCol w:w="6737"/>
                  </w:tblGrid>
                  <w:tr>
                    <w:trPr>
                      <w:trHeight w:val="345" w:hRule="atLeast"/>
                    </w:trPr>
                    <w:tc>
                      <w:tcPr>
                        <w:tcW w:w="10144" w:type="dxa"/>
                        <w:gridSpan w:val="5"/>
                        <w:tcBorders>
                          <w:top w:val="single" w:sz="4" w:space="0" w:color="000000"/>
                          <w:left w:val="single" w:sz="4" w:space="0" w:color="000000"/>
                          <w:bottom w:val="single" w:sz="8" w:space="0" w:color="000000"/>
                          <w:right w:val="single" w:sz="4" w:space="0" w:color="000000"/>
                        </w:tcBorders>
                      </w:tcPr>
                      <w:p>
                        <w:pPr>
                          <w:pStyle w:val="TableParagraph"/>
                          <w:rPr>
                            <w:sz w:val="22"/>
                          </w:rPr>
                        </w:pPr>
                      </w:p>
                    </w:tc>
                  </w:tr>
                  <w:tr>
                    <w:trPr>
                      <w:trHeight w:val="299" w:hRule="atLeast"/>
                    </w:trPr>
                    <w:tc>
                      <w:tcPr>
                        <w:tcW w:w="440" w:type="dxa"/>
                        <w:tcBorders>
                          <w:top w:val="single" w:sz="8" w:space="0" w:color="000000"/>
                          <w:left w:val="single" w:sz="4" w:space="0" w:color="000000"/>
                        </w:tcBorders>
                      </w:tcPr>
                      <w:p>
                        <w:pPr>
                          <w:pStyle w:val="TableParagraph"/>
                          <w:rPr>
                            <w:sz w:val="22"/>
                          </w:rPr>
                        </w:pPr>
                      </w:p>
                    </w:tc>
                    <w:tc>
                      <w:tcPr>
                        <w:tcW w:w="566" w:type="dxa"/>
                        <w:tcBorders>
                          <w:top w:val="single" w:sz="8" w:space="0" w:color="000000"/>
                        </w:tcBorders>
                      </w:tcPr>
                      <w:p>
                        <w:pPr>
                          <w:pStyle w:val="TableParagraph"/>
                          <w:rPr>
                            <w:sz w:val="22"/>
                          </w:rPr>
                        </w:pPr>
                      </w:p>
                    </w:tc>
                    <w:tc>
                      <w:tcPr>
                        <w:tcW w:w="566" w:type="dxa"/>
                        <w:tcBorders>
                          <w:top w:val="single" w:sz="8" w:space="0" w:color="000000"/>
                        </w:tcBorders>
                      </w:tcPr>
                      <w:p>
                        <w:pPr>
                          <w:pStyle w:val="TableParagraph"/>
                          <w:spacing w:line="254" w:lineRule="exact" w:before="24"/>
                          <w:ind w:left="11"/>
                          <w:jc w:val="center"/>
                          <w:rPr>
                            <w:rFonts w:ascii="Georgia"/>
                            <w:sz w:val="24"/>
                          </w:rPr>
                        </w:pPr>
                        <w:r>
                          <w:rPr>
                            <w:rFonts w:ascii="Georgia"/>
                            <w:w w:val="90"/>
                            <w:sz w:val="24"/>
                          </w:rPr>
                          <w:t>{</w:t>
                        </w:r>
                      </w:p>
                    </w:tc>
                    <w:tc>
                      <w:tcPr>
                        <w:tcW w:w="1835" w:type="dxa"/>
                        <w:tcBorders>
                          <w:top w:val="single" w:sz="8" w:space="0" w:color="000000"/>
                        </w:tcBorders>
                      </w:tcPr>
                      <w:p>
                        <w:pPr>
                          <w:pStyle w:val="TableParagraph"/>
                          <w:rPr>
                            <w:sz w:val="22"/>
                          </w:rPr>
                        </w:pPr>
                      </w:p>
                    </w:tc>
                    <w:tc>
                      <w:tcPr>
                        <w:tcW w:w="6737" w:type="dxa"/>
                        <w:tcBorders>
                          <w:top w:val="single" w:sz="8" w:space="0" w:color="000000"/>
                          <w:right w:val="single" w:sz="4" w:space="0" w:color="000000"/>
                        </w:tcBorders>
                      </w:tcPr>
                      <w:p>
                        <w:pPr>
                          <w:pStyle w:val="TableParagraph"/>
                          <w:rPr>
                            <w:sz w:val="22"/>
                          </w:rPr>
                        </w:pP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rPr>
                            <w:sz w:val="20"/>
                          </w:rPr>
                        </w:pPr>
                      </w:p>
                    </w:tc>
                    <w:tc>
                      <w:tcPr>
                        <w:tcW w:w="1835" w:type="dxa"/>
                      </w:tcPr>
                      <w:p>
                        <w:pPr>
                          <w:pStyle w:val="TableParagraph"/>
                          <w:spacing w:line="254" w:lineRule="exact" w:before="9"/>
                          <w:ind w:left="243"/>
                          <w:rPr>
                            <w:rFonts w:ascii="Georgia"/>
                            <w:sz w:val="24"/>
                          </w:rPr>
                        </w:pPr>
                        <w:r>
                          <w:rPr>
                            <w:rFonts w:ascii="Georgia"/>
                            <w:sz w:val="24"/>
                          </w:rPr>
                          <w:t>TMR0IF=0;</w:t>
                        </w:r>
                      </w:p>
                    </w:tc>
                    <w:tc>
                      <w:tcPr>
                        <w:tcW w:w="6737" w:type="dxa"/>
                        <w:tcBorders>
                          <w:right w:val="single" w:sz="4" w:space="0" w:color="000000"/>
                        </w:tcBorders>
                      </w:tcPr>
                      <w:p>
                        <w:pPr>
                          <w:pStyle w:val="TableParagraph"/>
                          <w:tabs>
                            <w:tab w:pos="2379" w:val="left" w:leader="none"/>
                          </w:tabs>
                          <w:spacing w:line="254" w:lineRule="exact" w:before="9"/>
                          <w:ind w:left="112"/>
                          <w:rPr>
                            <w:rFonts w:ascii="Georgia"/>
                            <w:sz w:val="24"/>
                          </w:rPr>
                        </w:pPr>
                        <w:r>
                          <w:rPr>
                            <w:rFonts w:ascii="Georgia"/>
                            <w:w w:val="88"/>
                            <w:sz w:val="24"/>
                          </w:rPr>
                          <w:t>S</w:t>
                        </w:r>
                        <w:r>
                          <w:rPr>
                            <w:rFonts w:ascii="Georgia"/>
                            <w:w w:val="88"/>
                            <w:sz w:val="24"/>
                          </w:rPr>
                          <w:t>E</w:t>
                        </w:r>
                        <w:r>
                          <w:rPr>
                            <w:rFonts w:ascii="Georgia"/>
                            <w:spacing w:val="1"/>
                            <w:w w:val="95"/>
                            <w:sz w:val="24"/>
                          </w:rPr>
                          <w:t>T</w:t>
                        </w:r>
                        <w:r>
                          <w:rPr>
                            <w:rFonts w:ascii="Georgia"/>
                            <w:spacing w:val="-3"/>
                            <w:w w:val="57"/>
                            <w:sz w:val="24"/>
                          </w:rPr>
                          <w:t>_</w:t>
                        </w:r>
                        <w:r>
                          <w:rPr>
                            <w:rFonts w:ascii="Georgia"/>
                            <w:spacing w:val="1"/>
                            <w:w w:val="95"/>
                            <w:sz w:val="24"/>
                          </w:rPr>
                          <w:t>T</w:t>
                        </w:r>
                        <w:r>
                          <w:rPr>
                            <w:rFonts w:ascii="Georgia"/>
                            <w:spacing w:val="-2"/>
                            <w:w w:val="83"/>
                            <w:sz w:val="24"/>
                          </w:rPr>
                          <w:t>I</w:t>
                        </w:r>
                        <w:r>
                          <w:rPr>
                            <w:rFonts w:ascii="Georgia"/>
                            <w:w w:val="87"/>
                            <w:sz w:val="24"/>
                          </w:rPr>
                          <w:t>M</w:t>
                        </w:r>
                        <w:r>
                          <w:rPr>
                            <w:rFonts w:ascii="Georgia"/>
                            <w:w w:val="88"/>
                            <w:sz w:val="24"/>
                          </w:rPr>
                          <w:t>E</w:t>
                        </w:r>
                        <w:r>
                          <w:rPr>
                            <w:rFonts w:ascii="Georgia"/>
                            <w:spacing w:val="-1"/>
                            <w:w w:val="89"/>
                            <w:sz w:val="24"/>
                          </w:rPr>
                          <w:t>R</w:t>
                        </w:r>
                        <w:r>
                          <w:rPr>
                            <w:rFonts w:ascii="Georgia"/>
                            <w:w w:val="89"/>
                            <w:sz w:val="24"/>
                          </w:rPr>
                          <w:t>0</w:t>
                        </w:r>
                        <w:r>
                          <w:rPr>
                            <w:rFonts w:ascii="Georgia"/>
                            <w:w w:val="99"/>
                            <w:sz w:val="24"/>
                          </w:rPr>
                          <w:t>(</w:t>
                        </w:r>
                        <w:r>
                          <w:rPr>
                            <w:rFonts w:ascii="Georgia"/>
                            <w:spacing w:val="-4"/>
                            <w:w w:val="99"/>
                            <w:sz w:val="24"/>
                          </w:rPr>
                          <w:t>6</w:t>
                        </w:r>
                        <w:r>
                          <w:rPr>
                            <w:rFonts w:ascii="Georgia"/>
                            <w:spacing w:val="1"/>
                            <w:w w:val="128"/>
                            <w:sz w:val="24"/>
                          </w:rPr>
                          <w:t>1</w:t>
                        </w:r>
                        <w:r>
                          <w:rPr>
                            <w:rFonts w:ascii="Georgia"/>
                            <w:w w:val="93"/>
                            <w:sz w:val="24"/>
                          </w:rPr>
                          <w:t>);</w:t>
                        </w:r>
                        <w:r>
                          <w:rPr>
                            <w:rFonts w:ascii="Georgia"/>
                            <w:sz w:val="24"/>
                          </w:rPr>
                          <w:tab/>
                        </w:r>
                        <w:r>
                          <w:rPr>
                            <w:rFonts w:ascii="Georgia"/>
                            <w:spacing w:val="1"/>
                            <w:w w:val="93"/>
                            <w:sz w:val="24"/>
                          </w:rPr>
                          <w:t>B</w:t>
                        </w:r>
                        <w:r>
                          <w:rPr>
                            <w:rFonts w:ascii="Georgia"/>
                            <w:w w:val="91"/>
                            <w:sz w:val="24"/>
                          </w:rPr>
                          <w:t>D</w:t>
                        </w:r>
                        <w:r>
                          <w:rPr>
                            <w:rFonts w:ascii="Georgia"/>
                            <w:spacing w:val="1"/>
                            <w:w w:val="91"/>
                            <w:sz w:val="24"/>
                          </w:rPr>
                          <w:t>T</w:t>
                        </w:r>
                        <w:r>
                          <w:rPr>
                            <w:rFonts w:ascii="Georgia"/>
                            <w:spacing w:val="1"/>
                            <w:w w:val="86"/>
                            <w:sz w:val="24"/>
                          </w:rPr>
                          <w:t>++</w:t>
                        </w:r>
                        <w:r>
                          <w:rPr>
                            <w:rFonts w:ascii="Georgia"/>
                            <w:w w:val="84"/>
                            <w:sz w:val="24"/>
                          </w:rPr>
                          <w:t>;</w:t>
                        </w: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rPr>
                            <w:sz w:val="20"/>
                          </w:rPr>
                        </w:pPr>
                      </w:p>
                    </w:tc>
                    <w:tc>
                      <w:tcPr>
                        <w:tcW w:w="1835" w:type="dxa"/>
                      </w:tcPr>
                      <w:p>
                        <w:pPr>
                          <w:pStyle w:val="TableParagraph"/>
                          <w:spacing w:line="252" w:lineRule="exact" w:before="9"/>
                          <w:ind w:left="243"/>
                          <w:rPr>
                            <w:rFonts w:ascii="Georgia"/>
                            <w:sz w:val="24"/>
                          </w:rPr>
                        </w:pPr>
                        <w:r>
                          <w:rPr>
                            <w:rFonts w:ascii="Georgia"/>
                            <w:sz w:val="24"/>
                          </w:rPr>
                          <w:t>if (BDT==100)</w:t>
                        </w:r>
                      </w:p>
                    </w:tc>
                    <w:tc>
                      <w:tcPr>
                        <w:tcW w:w="6737"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rPr>
                            <w:sz w:val="20"/>
                          </w:rPr>
                        </w:pPr>
                      </w:p>
                    </w:tc>
                    <w:tc>
                      <w:tcPr>
                        <w:tcW w:w="1835" w:type="dxa"/>
                      </w:tcPr>
                      <w:p>
                        <w:pPr>
                          <w:pStyle w:val="TableParagraph"/>
                          <w:spacing w:line="254" w:lineRule="exact" w:before="6"/>
                          <w:ind w:left="243"/>
                          <w:rPr>
                            <w:rFonts w:ascii="Georgia"/>
                            <w:sz w:val="24"/>
                          </w:rPr>
                        </w:pPr>
                        <w:r>
                          <w:rPr>
                            <w:rFonts w:ascii="Georgia"/>
                            <w:w w:val="90"/>
                            <w:sz w:val="24"/>
                          </w:rPr>
                          <w:t>{</w:t>
                        </w:r>
                      </w:p>
                    </w:tc>
                    <w:tc>
                      <w:tcPr>
                        <w:tcW w:w="6737" w:type="dxa"/>
                        <w:tcBorders>
                          <w:right w:val="single" w:sz="4" w:space="0" w:color="000000"/>
                        </w:tcBorders>
                      </w:tcPr>
                      <w:p>
                        <w:pPr>
                          <w:pStyle w:val="TableParagraph"/>
                          <w:rPr>
                            <w:sz w:val="20"/>
                          </w:rPr>
                        </w:pP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rPr>
                            <w:sz w:val="20"/>
                          </w:rPr>
                        </w:pPr>
                      </w:p>
                    </w:tc>
                    <w:tc>
                      <w:tcPr>
                        <w:tcW w:w="1835" w:type="dxa"/>
                      </w:tcPr>
                      <w:p>
                        <w:pPr>
                          <w:pStyle w:val="TableParagraph"/>
                          <w:spacing w:line="254" w:lineRule="exact" w:before="9"/>
                          <w:ind w:left="809"/>
                          <w:rPr>
                            <w:rFonts w:ascii="Georgia"/>
                            <w:sz w:val="24"/>
                          </w:rPr>
                        </w:pPr>
                        <w:r>
                          <w:rPr>
                            <w:rFonts w:ascii="Georgia"/>
                            <w:sz w:val="24"/>
                          </w:rPr>
                          <w:t>BDT=0;</w:t>
                        </w:r>
                      </w:p>
                    </w:tc>
                    <w:tc>
                      <w:tcPr>
                        <w:tcW w:w="6737" w:type="dxa"/>
                        <w:tcBorders>
                          <w:right w:val="single" w:sz="4" w:space="0" w:color="000000"/>
                        </w:tcBorders>
                      </w:tcPr>
                      <w:p>
                        <w:pPr>
                          <w:pStyle w:val="TableParagraph"/>
                          <w:spacing w:line="254" w:lineRule="exact" w:before="9"/>
                          <w:ind w:left="165"/>
                          <w:rPr>
                            <w:rFonts w:ascii="Georgia"/>
                            <w:sz w:val="24"/>
                          </w:rPr>
                        </w:pPr>
                        <w:r>
                          <w:rPr>
                            <w:rFonts w:ascii="Georgia"/>
                            <w:sz w:val="24"/>
                          </w:rPr>
                          <w:t>X=~X; OUTPUT_D(X);</w:t>
                        </w:r>
                      </w:p>
                    </w:tc>
                  </w:tr>
                  <w:tr>
                    <w:trPr>
                      <w:trHeight w:val="281"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rPr>
                            <w:sz w:val="20"/>
                          </w:rPr>
                        </w:pPr>
                      </w:p>
                    </w:tc>
                    <w:tc>
                      <w:tcPr>
                        <w:tcW w:w="1835" w:type="dxa"/>
                      </w:tcPr>
                      <w:p>
                        <w:pPr>
                          <w:pStyle w:val="TableParagraph"/>
                          <w:spacing w:line="252" w:lineRule="exact" w:before="9"/>
                          <w:ind w:left="243"/>
                          <w:rPr>
                            <w:rFonts w:ascii="Georgia"/>
                            <w:sz w:val="24"/>
                          </w:rPr>
                        </w:pPr>
                        <w:r>
                          <w:rPr>
                            <w:rFonts w:ascii="Georgia"/>
                            <w:w w:val="90"/>
                            <w:sz w:val="24"/>
                          </w:rPr>
                          <w:t>}</w:t>
                        </w:r>
                      </w:p>
                    </w:tc>
                    <w:tc>
                      <w:tcPr>
                        <w:tcW w:w="6737" w:type="dxa"/>
                        <w:tcBorders>
                          <w:right w:val="single" w:sz="4" w:space="0" w:color="000000"/>
                        </w:tcBorders>
                      </w:tcPr>
                      <w:p>
                        <w:pPr>
                          <w:pStyle w:val="TableParagraph"/>
                          <w:rPr>
                            <w:sz w:val="20"/>
                          </w:rPr>
                        </w:pPr>
                      </w:p>
                    </w:tc>
                  </w:tr>
                  <w:tr>
                    <w:trPr>
                      <w:trHeight w:val="281"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566" w:type="dxa"/>
                      </w:tcPr>
                      <w:p>
                        <w:pPr>
                          <w:pStyle w:val="TableParagraph"/>
                          <w:spacing w:line="254" w:lineRule="exact" w:before="6"/>
                          <w:ind w:left="11"/>
                          <w:jc w:val="center"/>
                          <w:rPr>
                            <w:rFonts w:ascii="Georgia"/>
                            <w:sz w:val="24"/>
                          </w:rPr>
                        </w:pPr>
                        <w:r>
                          <w:rPr>
                            <w:rFonts w:ascii="Georgia"/>
                            <w:w w:val="90"/>
                            <w:sz w:val="24"/>
                          </w:rPr>
                          <w:t>}</w:t>
                        </w:r>
                      </w:p>
                    </w:tc>
                    <w:tc>
                      <w:tcPr>
                        <w:tcW w:w="1835" w:type="dxa"/>
                      </w:tcPr>
                      <w:p>
                        <w:pPr>
                          <w:pStyle w:val="TableParagraph"/>
                          <w:rPr>
                            <w:sz w:val="20"/>
                          </w:rPr>
                        </w:pPr>
                      </w:p>
                    </w:tc>
                    <w:tc>
                      <w:tcPr>
                        <w:tcW w:w="6737"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spacing w:line="252" w:lineRule="exact" w:before="9"/>
                          <w:ind w:left="11"/>
                          <w:jc w:val="center"/>
                          <w:rPr>
                            <w:rFonts w:ascii="Georgia"/>
                            <w:sz w:val="24"/>
                          </w:rPr>
                        </w:pPr>
                        <w:r>
                          <w:rPr>
                            <w:rFonts w:ascii="Georgia"/>
                            <w:w w:val="90"/>
                            <w:sz w:val="24"/>
                          </w:rPr>
                          <w:t>}</w:t>
                        </w:r>
                      </w:p>
                    </w:tc>
                    <w:tc>
                      <w:tcPr>
                        <w:tcW w:w="566" w:type="dxa"/>
                      </w:tcPr>
                      <w:p>
                        <w:pPr>
                          <w:pStyle w:val="TableParagraph"/>
                          <w:rPr>
                            <w:sz w:val="20"/>
                          </w:rPr>
                        </w:pPr>
                      </w:p>
                    </w:tc>
                    <w:tc>
                      <w:tcPr>
                        <w:tcW w:w="1835" w:type="dxa"/>
                      </w:tcPr>
                      <w:p>
                        <w:pPr>
                          <w:pStyle w:val="TableParagraph"/>
                          <w:rPr>
                            <w:sz w:val="20"/>
                          </w:rPr>
                        </w:pPr>
                      </w:p>
                    </w:tc>
                    <w:tc>
                      <w:tcPr>
                        <w:tcW w:w="6737" w:type="dxa"/>
                        <w:tcBorders>
                          <w:right w:val="single" w:sz="4" w:space="0" w:color="000000"/>
                        </w:tcBorders>
                      </w:tcPr>
                      <w:p>
                        <w:pPr>
                          <w:pStyle w:val="TableParagraph"/>
                          <w:rPr>
                            <w:sz w:val="20"/>
                          </w:rPr>
                        </w:pPr>
                      </w:p>
                    </w:tc>
                  </w:tr>
                  <w:tr>
                    <w:trPr>
                      <w:trHeight w:val="303" w:hRule="atLeast"/>
                    </w:trPr>
                    <w:tc>
                      <w:tcPr>
                        <w:tcW w:w="440" w:type="dxa"/>
                        <w:tcBorders>
                          <w:left w:val="single" w:sz="4" w:space="0" w:color="000000"/>
                          <w:bottom w:val="single" w:sz="4" w:space="0" w:color="000000"/>
                        </w:tcBorders>
                      </w:tcPr>
                      <w:p>
                        <w:pPr>
                          <w:pStyle w:val="TableParagraph"/>
                          <w:spacing w:before="6"/>
                          <w:ind w:left="110"/>
                          <w:rPr>
                            <w:rFonts w:ascii="Georgia"/>
                            <w:sz w:val="24"/>
                          </w:rPr>
                        </w:pPr>
                        <w:r>
                          <w:rPr>
                            <w:rFonts w:ascii="Georgia"/>
                            <w:w w:val="90"/>
                            <w:sz w:val="24"/>
                          </w:rPr>
                          <w:t>}</w:t>
                        </w:r>
                      </w:p>
                    </w:tc>
                    <w:tc>
                      <w:tcPr>
                        <w:tcW w:w="566" w:type="dxa"/>
                        <w:tcBorders>
                          <w:bottom w:val="single" w:sz="4" w:space="0" w:color="000000"/>
                        </w:tcBorders>
                      </w:tcPr>
                      <w:p>
                        <w:pPr>
                          <w:pStyle w:val="TableParagraph"/>
                          <w:rPr>
                            <w:sz w:val="22"/>
                          </w:rPr>
                        </w:pPr>
                      </w:p>
                    </w:tc>
                    <w:tc>
                      <w:tcPr>
                        <w:tcW w:w="566" w:type="dxa"/>
                        <w:tcBorders>
                          <w:bottom w:val="single" w:sz="4" w:space="0" w:color="000000"/>
                        </w:tcBorders>
                      </w:tcPr>
                      <w:p>
                        <w:pPr>
                          <w:pStyle w:val="TableParagraph"/>
                          <w:rPr>
                            <w:sz w:val="22"/>
                          </w:rPr>
                        </w:pPr>
                      </w:p>
                    </w:tc>
                    <w:tc>
                      <w:tcPr>
                        <w:tcW w:w="1835" w:type="dxa"/>
                        <w:tcBorders>
                          <w:bottom w:val="single" w:sz="4" w:space="0" w:color="000000"/>
                        </w:tcBorders>
                      </w:tcPr>
                      <w:p>
                        <w:pPr>
                          <w:pStyle w:val="TableParagraph"/>
                          <w:rPr>
                            <w:sz w:val="22"/>
                          </w:rPr>
                        </w:pPr>
                      </w:p>
                    </w:tc>
                    <w:tc>
                      <w:tcPr>
                        <w:tcW w:w="6737"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ListParagraph"/>
        <w:numPr>
          <w:ilvl w:val="0"/>
          <w:numId w:val="85"/>
        </w:numPr>
        <w:tabs>
          <w:tab w:pos="1809" w:val="left" w:leader="none"/>
          <w:tab w:pos="1810" w:val="left" w:leader="none"/>
        </w:tabs>
        <w:spacing w:line="240" w:lineRule="auto" w:before="100" w:after="0"/>
        <w:ind w:left="1809" w:right="0" w:hanging="567"/>
        <w:jc w:val="left"/>
        <w:rPr>
          <w:sz w:val="24"/>
        </w:rPr>
      </w:pPr>
      <w:r>
        <w:rPr>
          <w:sz w:val="24"/>
        </w:rPr>
        <w:t>Giải thích chương</w:t>
      </w:r>
      <w:r>
        <w:rPr>
          <w:spacing w:val="-5"/>
          <w:sz w:val="24"/>
        </w:rPr>
        <w:t> </w:t>
      </w:r>
      <w:r>
        <w:rPr>
          <w:sz w:val="24"/>
        </w:rPr>
        <w:t>trình:</w:t>
      </w:r>
    </w:p>
    <w:p>
      <w:pPr>
        <w:pStyle w:val="BodyText"/>
        <w:spacing w:line="232" w:lineRule="auto" w:before="9"/>
        <w:ind w:left="676" w:right="668" w:firstLine="566"/>
      </w:pPr>
      <w:r>
        <w:rPr/>
        <w:t>Timer T0 đếm 195 xung, thời gian đếm bằng số xung đếm nhân với chu kỳ mỗi xung: xung×Txung = 195×51,2µs = 9984µs ≈ 10ms.</w:t>
      </w:r>
    </w:p>
    <w:p>
      <w:pPr>
        <w:pStyle w:val="BodyText"/>
        <w:spacing w:line="237" w:lineRule="auto" w:before="70"/>
        <w:ind w:left="676" w:right="668" w:firstLine="566"/>
      </w:pPr>
      <w:r>
        <w:rPr/>
        <w:t>Sau 100 lần ngắt thì tiến hành đảo biến X và gởi ra port nên thời gian sáng và tắt của 8 led đều bằng 1s.</w:t>
      </w:r>
    </w:p>
    <w:p>
      <w:pPr>
        <w:pStyle w:val="BodyText"/>
        <w:spacing w:line="237" w:lineRule="auto" w:before="68"/>
        <w:ind w:left="676" w:right="668" w:firstLine="566"/>
      </w:pPr>
      <w:r>
        <w:rPr/>
        <w:pict>
          <v:shape style="position:absolute;margin-left:65.304001pt;margin-top:34.651131pt;width:507.35pt;height:30.05pt;mso-position-horizontal-relative:page;mso-position-vertical-relative:paragraph;z-index:-15290368;mso-wrap-distance-left:0;mso-wrap-distance-right:0" type="#_x0000_t202" filled="true" fillcolor="#dbe4f0" stroked="true" strokeweight=".48004pt" strokecolor="#000000">
            <v:textbox inset="0,0,0,0">
              <w:txbxContent>
                <w:p>
                  <w:pPr>
                    <w:pStyle w:val="BodyText"/>
                    <w:spacing w:before="11"/>
                    <w:ind w:left="105" w:right="147" w:firstLine="566"/>
                  </w:pPr>
                  <w:r>
                    <w:rPr>
                      <w:b/>
                      <w:i/>
                    </w:rPr>
                    <w:t>Bài 6-6: </w:t>
                  </w:r>
                  <w:r>
                    <w:rPr/>
                    <w:t>Dùng vi điều khiển 16F887 điều khiển 8 led đơn sáng tắt dùng timer T2 với chu kỳ delay là 26ms, 13ms sáng, 13ms tắt.</w:t>
                  </w:r>
                </w:p>
              </w:txbxContent>
            </v:textbox>
            <v:fill type="solid"/>
            <v:stroke dashstyle="solid"/>
            <w10:wrap type="topAndBottom"/>
          </v:shape>
        </w:pict>
      </w:r>
      <w:r>
        <w:rPr/>
        <w:t>Trong chương trình này có sai số: thiếu 16 µs cho khoảng thời gian 10ms, thiếu 1600 µs cho khoảng thời gian 1s.</w:t>
      </w:r>
    </w:p>
    <w:p>
      <w:pPr>
        <w:pStyle w:val="ListParagraph"/>
        <w:numPr>
          <w:ilvl w:val="0"/>
          <w:numId w:val="85"/>
        </w:numPr>
        <w:tabs>
          <w:tab w:pos="1809" w:val="left" w:leader="none"/>
          <w:tab w:pos="1810" w:val="left" w:leader="none"/>
        </w:tabs>
        <w:spacing w:line="240" w:lineRule="auto" w:before="22" w:after="0"/>
        <w:ind w:left="1809" w:right="0" w:hanging="567"/>
        <w:jc w:val="left"/>
        <w:rPr>
          <w:sz w:val="24"/>
        </w:rPr>
      </w:pPr>
      <w:r>
        <w:rPr>
          <w:sz w:val="24"/>
        </w:rPr>
        <w:t>Sơ đồ </w:t>
      </w:r>
      <w:r>
        <w:rPr>
          <w:spacing w:val="-3"/>
          <w:sz w:val="24"/>
        </w:rPr>
        <w:t>mạch: </w:t>
      </w:r>
      <w:r>
        <w:rPr>
          <w:sz w:val="24"/>
        </w:rPr>
        <w:t>giống bài</w:t>
      </w:r>
      <w:r>
        <w:rPr>
          <w:spacing w:val="6"/>
          <w:sz w:val="24"/>
        </w:rPr>
        <w:t> </w:t>
      </w:r>
      <w:r>
        <w:rPr>
          <w:sz w:val="24"/>
        </w:rPr>
        <w:t>6-1.</w:t>
      </w:r>
    </w:p>
    <w:p>
      <w:pPr>
        <w:pStyle w:val="ListParagraph"/>
        <w:numPr>
          <w:ilvl w:val="0"/>
          <w:numId w:val="85"/>
        </w:numPr>
        <w:tabs>
          <w:tab w:pos="1809" w:val="left" w:leader="none"/>
          <w:tab w:pos="1810" w:val="left" w:leader="none"/>
        </w:tabs>
        <w:spacing w:line="240" w:lineRule="auto" w:before="56" w:after="0"/>
        <w:ind w:left="1809" w:right="0" w:hanging="567"/>
        <w:jc w:val="left"/>
        <w:rPr>
          <w:sz w:val="24"/>
        </w:rPr>
      </w:pPr>
      <w:r>
        <w:rPr/>
        <w:pict>
          <v:group style="position:absolute;margin-left:162.143753pt;margin-top:22.733866pt;width:324.150pt;height:272.850pt;mso-position-horizontal-relative:page;mso-position-vertical-relative:paragraph;z-index:-15286784;mso-wrap-distance-left:0;mso-wrap-distance-right:0" coordorigin="3243,455" coordsize="6483,5457">
            <v:shape style="position:absolute;left:4051;top:2976;width:5330;height:958" coordorigin="4051,2977" coordsize="5330,958" path="m6716,2977l4051,3456,6716,3935,9381,3456,6716,2977xe" filled="true" fillcolor="#cdcdcd" stroked="false">
              <v:path arrowok="t"/>
              <v:fill opacity="32639f" type="solid"/>
            </v:shape>
            <v:shape style="position:absolute;left:4051;top:2976;width:5330;height:479" coordorigin="4051,2977" coordsize="5330,479" path="m4051,3456l6716,2977,6716,2977m4051,3456l4051,3456m6716,2977l9381,3456,9381,3456e" filled="false" stroked="true" strokeweight="1.496951pt" strokecolor="#cdcdcd">
              <v:path arrowok="t"/>
              <v:stroke dashstyle="solid"/>
            </v:shape>
            <v:shape style="position:absolute;left:4021;top:2946;width:5330;height:958" type="#_x0000_t75" stroked="false">
              <v:imagedata r:id="rId710" o:title=""/>
            </v:shape>
            <v:shape style="position:absolute;left:4021;top:2946;width:5330;height:958" coordorigin="4021,2947" coordsize="5330,958" path="m4021,3426l6686,2947,9351,3426,6686,3905,4021,3426xe" filled="false" stroked="true" strokeweight="1.496826pt" strokecolor="#000000">
              <v:path arrowok="t"/>
              <v:stroke dashstyle="solid"/>
            </v:shape>
            <v:shape style="position:absolute;left:5260;top:492;width:2908;height:435" coordorigin="5260,492" coordsize="2908,435" path="m7959,492l5474,492,5472,498,5405,509,5347,539,5301,585,5271,643,5260,710,5271,777,5301,835,5347,881,5405,911,5472,921,5474,926,7959,926,7957,921,8024,911,8082,881,8127,835,8157,777,8168,710,8157,643,8127,585,8082,539,8024,509,7957,498,7959,492xe" filled="true" fillcolor="#cdcdcd" stroked="false">
              <v:path arrowok="t"/>
              <v:fill opacity="32639f" type="solid"/>
            </v:shape>
            <v:shape style="position:absolute;left:5260;top:492;width:2868;height:435" coordorigin="5260,492" coordsize="2868,435" path="m5474,926l5474,926m7959,492l7959,492,5474,492,5472,498,5405,509,5347,539,5301,585,5271,643,5260,710,5271,777,5301,835,5301,835m8127,585l8127,585,8082,539,8024,509,7957,498e" filled="false" stroked="true" strokeweight="1.496951pt" strokecolor="#cdcdcd">
              <v:path arrowok="t"/>
              <v:stroke dashstyle="solid"/>
            </v:shape>
            <v:shape style="position:absolute;left:5231;top:469;width:2908;height:427" type="#_x0000_t75" stroked="false">
              <v:imagedata r:id="rId711" o:title=""/>
            </v:shape>
            <v:shape style="position:absolute;left:5231;top:469;width:2908;height:427" coordorigin="5231,470" coordsize="2908,427" path="m5444,896l7929,896,7928,893,7995,882,8053,852,8099,806,8129,748,8139,681,8129,614,8099,556,8053,510,7995,480,7928,470,7929,477,5444,477,5376,480,5318,510,5272,556,5242,614,5231,681,5242,748,5272,806,5318,852,5376,882,5443,893,5444,896xe" filled="false" stroked="true" strokeweight="1.496823pt" strokecolor="#000000">
              <v:path arrowok="t"/>
              <v:stroke dashstyle="solid"/>
            </v:shape>
            <v:shape style="position:absolute;left:6611;top:896;width:180;height:479" type="#_x0000_t75" stroked="false">
              <v:imagedata r:id="rId712" o:title=""/>
            </v:shape>
            <v:shape style="position:absolute;left:3647;top:1345;width:6064;height:1018" type="#_x0000_t75" stroked="false">
              <v:imagedata r:id="rId713" o:title=""/>
            </v:shape>
            <v:shape style="position:absolute;left:6611;top:2363;width:180;height:614" type="#_x0000_t75" stroked="false">
              <v:imagedata r:id="rId714" o:title=""/>
            </v:shape>
            <v:line style="position:absolute" from="6716,3935" to="6716,4593" stroked="true" strokeweight="1.497084pt" strokecolor="#cdcdcd">
              <v:stroke dashstyle="solid"/>
            </v:line>
            <v:shape style="position:absolute;left:6641;top:4578;width:150;height:240" coordorigin="6641,4578" coordsize="150,240" path="m6791,4578l6641,4578,6716,4818,6791,4578xe" filled="true" fillcolor="#cdcdcd" stroked="false">
              <v:path arrowok="t"/>
              <v:fill opacity="32639f" type="solid"/>
            </v:shape>
            <v:line style="position:absolute" from="6686,3905" to="6686,4564" stroked="true" strokeweight="1.497084pt" strokecolor="#000000">
              <v:stroke dashstyle="solid"/>
            </v:line>
            <v:shape style="position:absolute;left:6611;top:4548;width:150;height:240" coordorigin="6611,4549" coordsize="150,240" path="m6761,4549l6611,4549,6686,4788,6761,4549xe" filled="true" fillcolor="#000000" stroked="false">
              <v:path arrowok="t"/>
              <v:fill type="solid"/>
            </v:shape>
            <v:shape style="position:absolute;left:3317;top:2630;width:3419;height:3267" coordorigin="3318,2630" coordsize="3419,3267" path="m6731,5327l6731,5806,6737,5807,6730,5841,6710,5870,6682,5889,6647,5896,6641,5896,3408,5896,3413,5896,3378,5889,3350,5870,3330,5841,3323,5807,3318,5806,3318,2722,3323,2720,3330,2685,3350,2657,3378,2637,3413,2630,3408,2633,6521,2633e" filled="false" stroked="true" strokeweight="1.496945pt" strokecolor="#cdcdcd">
              <v:path arrowok="t"/>
              <v:stroke dashstyle="solid"/>
            </v:shape>
            <v:shape style="position:absolute;left:6491;top:2542;width:240;height:165" coordorigin="6492,2543" coordsize="240,165" path="m6492,2543l6492,2707,6731,2633,6492,2543xe" filled="true" fillcolor="#cdcdcd" stroked="false">
              <v:path arrowok="t"/>
              <v:fill opacity="32639f" type="solid"/>
            </v:shape>
            <v:shape style="position:absolute;left:3287;top:2601;width:3421;height:3267" coordorigin="3288,2602" coordsize="3421,3267" path="m6701,5297l6701,5776,6708,5778,6701,5813,6682,5841,6653,5861,6618,5868,6611,5866,3378,5866,3321,5841,3295,5778,3288,5776,3288,2693,3295,2691,3302,2656,3321,2628,3349,2609,3384,2602,3378,2603,6492,2603e" filled="false" stroked="true" strokeweight="1.496945pt" strokecolor="#000000">
              <v:path arrowok="t"/>
              <v:stroke dashstyle="solid"/>
            </v:shape>
            <v:shape style="position:absolute;left:6461;top:2527;width:240;height:150" coordorigin="6462,2528" coordsize="240,150" path="m6462,2528l6462,2678,6701,2603,6462,2528xe" filled="true" fillcolor="#000000" stroked="false">
              <v:path arrowok="t"/>
              <v:fill type="solid"/>
            </v:shape>
            <v:line style="position:absolute" from="4051,3456" to="3497,3456" stroked="true" strokeweight="1.496818pt" strokecolor="#cdcdcd">
              <v:stroke dashstyle="solid"/>
            </v:line>
            <v:shape style="position:absolute;left:3272;top:3381;width:240;height:165" coordorigin="3273,3381" coordsize="240,165" path="m3512,3381l3273,3456,3512,3546,3512,3381xe" filled="true" fillcolor="#cdcdcd" stroked="false">
              <v:path arrowok="t"/>
              <v:fill opacity="32639f" type="solid"/>
            </v:shape>
            <v:line style="position:absolute" from="4021,3426" to="3467,3426" stroked="true" strokeweight="1.496818pt" strokecolor="#000000">
              <v:stroke dashstyle="solid"/>
            </v:line>
            <v:shape style="position:absolute;left:3242;top:3351;width:255;height:165" coordorigin="3243,3351" coordsize="255,165" path="m3497,3351l3243,3426,3497,3516,3497,3351xe" filled="true" fillcolor="#000000" stroked="false">
              <v:path arrowok="t"/>
              <v:fill type="solid"/>
            </v:shape>
            <v:shape style="position:absolute;left:3647;top:4788;width:6064;height:539" type="#_x0000_t75" stroked="false">
              <v:imagedata r:id="rId715" o:title=""/>
            </v:shape>
            <v:shape style="position:absolute;left:6372;top:573;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5997;top:3321;width:1396;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5"/>
                        <w:sz w:val="24"/>
                      </w:rPr>
                      <w:t>TIMER2 TRÀN</w:t>
                    </w:r>
                  </w:p>
                </w:txbxContent>
              </v:textbox>
              <w10:wrap type="none"/>
            </v:shape>
            <v:shape style="position:absolute;left:4164;top:3768;width:134;height:240" type="#_x0000_t202" filled="false" stroked="false">
              <v:textbox inset="0,0,0,0">
                <w:txbxContent>
                  <w:p>
                    <w:pPr>
                      <w:spacing w:line="230" w:lineRule="exact" w:before="0"/>
                      <w:ind w:left="0" w:right="0" w:firstLine="0"/>
                      <w:jc w:val="left"/>
                      <w:rPr>
                        <w:rFonts w:ascii="Arial"/>
                        <w:b/>
                        <w:sz w:val="24"/>
                      </w:rPr>
                    </w:pPr>
                    <w:r>
                      <w:rPr>
                        <w:rFonts w:ascii="Arial"/>
                        <w:b/>
                        <w:w w:val="70"/>
                        <w:sz w:val="24"/>
                      </w:rPr>
                      <w:t>S</w:t>
                    </w:r>
                  </w:p>
                </w:txbxContent>
              </v:textbox>
              <w10:wrap type="none"/>
            </v:shape>
            <v:shape style="position:absolute;left:6254;top:4137;width:174;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88"/>
                        <w:sz w:val="24"/>
                      </w:rPr>
                      <w:t>Đ</w:t>
                    </w:r>
                  </w:p>
                </w:txbxContent>
              </v:textbox>
              <w10:wrap type="none"/>
            </v:shape>
            <v:shape style="position:absolute;left:3647;top:4788;width:6064;height:539" type="#_x0000_t202" filled="false" stroked="true" strokeweight="1.49682pt" strokecolor="#000000">
              <v:textbox inset="0,0,0,0">
                <w:txbxContent>
                  <w:p>
                    <w:pPr>
                      <w:spacing w:before="103"/>
                      <w:ind w:left="1089" w:right="0" w:firstLine="0"/>
                      <w:jc w:val="left"/>
                      <w:rPr>
                        <w:rFonts w:ascii="Arial" w:hAnsi="Arial"/>
                        <w:b/>
                        <w:sz w:val="24"/>
                      </w:rPr>
                    </w:pPr>
                    <w:r>
                      <w:rPr>
                        <w:rFonts w:ascii="Arial" w:hAnsi="Arial"/>
                        <w:b/>
                        <w:w w:val="95"/>
                        <w:sz w:val="24"/>
                      </w:rPr>
                      <w:t>ĐẢO TRẠNG THÁI 8 LED, XÓA CỜ TRÀN</w:t>
                    </w:r>
                  </w:p>
                </w:txbxContent>
              </v:textbox>
              <v:stroke dashstyle="solid"/>
              <w10:wrap type="none"/>
            </v:shape>
            <v:shape style="position:absolute;left:3647;top:1345;width:6064;height:1018" type="#_x0000_t202" filled="false" stroked="true" strokeweight="1.496825pt" strokecolor="#000000">
              <v:textbox inset="0,0,0,0">
                <w:txbxContent>
                  <w:p>
                    <w:pPr>
                      <w:spacing w:line="249" w:lineRule="auto" w:before="200"/>
                      <w:ind w:left="1123" w:right="165" w:hanging="932"/>
                      <w:jc w:val="left"/>
                      <w:rPr>
                        <w:rFonts w:ascii="Arial" w:hAnsi="Arial"/>
                        <w:b/>
                        <w:sz w:val="24"/>
                      </w:rPr>
                    </w:pPr>
                    <w:r>
                      <w:rPr>
                        <w:rFonts w:ascii="Arial" w:hAnsi="Arial"/>
                        <w:b/>
                        <w:w w:val="85"/>
                        <w:sz w:val="24"/>
                      </w:rPr>
                      <w:t>KHỞI</w:t>
                    </w:r>
                    <w:r>
                      <w:rPr>
                        <w:rFonts w:ascii="Arial" w:hAnsi="Arial"/>
                        <w:b/>
                        <w:spacing w:val="-15"/>
                        <w:w w:val="85"/>
                        <w:sz w:val="24"/>
                      </w:rPr>
                      <w:t> </w:t>
                    </w:r>
                    <w:r>
                      <w:rPr>
                        <w:rFonts w:ascii="Arial" w:hAnsi="Arial"/>
                        <w:b/>
                        <w:w w:val="85"/>
                        <w:sz w:val="24"/>
                      </w:rPr>
                      <w:t>TẠO</w:t>
                    </w:r>
                    <w:r>
                      <w:rPr>
                        <w:rFonts w:ascii="Arial" w:hAnsi="Arial"/>
                        <w:b/>
                        <w:spacing w:val="-15"/>
                        <w:w w:val="85"/>
                        <w:sz w:val="24"/>
                      </w:rPr>
                      <w:t> </w:t>
                    </w:r>
                    <w:r>
                      <w:rPr>
                        <w:rFonts w:ascii="Arial" w:hAnsi="Arial"/>
                        <w:b/>
                        <w:w w:val="85"/>
                        <w:sz w:val="24"/>
                      </w:rPr>
                      <w:t>TIMER2:</w:t>
                    </w:r>
                    <w:r>
                      <w:rPr>
                        <w:rFonts w:ascii="Arial" w:hAnsi="Arial"/>
                        <w:b/>
                        <w:spacing w:val="-15"/>
                        <w:w w:val="85"/>
                        <w:sz w:val="24"/>
                      </w:rPr>
                      <w:t> </w:t>
                    </w:r>
                    <w:r>
                      <w:rPr>
                        <w:rFonts w:ascii="Arial" w:hAnsi="Arial"/>
                        <w:b/>
                        <w:w w:val="85"/>
                        <w:sz w:val="24"/>
                      </w:rPr>
                      <w:t>HỆ</w:t>
                    </w:r>
                    <w:r>
                      <w:rPr>
                        <w:rFonts w:ascii="Arial" w:hAnsi="Arial"/>
                        <w:b/>
                        <w:spacing w:val="-15"/>
                        <w:w w:val="85"/>
                        <w:sz w:val="24"/>
                      </w:rPr>
                      <w:t> </w:t>
                    </w:r>
                    <w:r>
                      <w:rPr>
                        <w:rFonts w:ascii="Arial" w:hAnsi="Arial"/>
                        <w:b/>
                        <w:w w:val="85"/>
                        <w:sz w:val="24"/>
                      </w:rPr>
                      <w:t>SỐ</w:t>
                    </w:r>
                    <w:r>
                      <w:rPr>
                        <w:rFonts w:ascii="Arial" w:hAnsi="Arial"/>
                        <w:b/>
                        <w:spacing w:val="-15"/>
                        <w:w w:val="85"/>
                        <w:sz w:val="24"/>
                      </w:rPr>
                      <w:t> </w:t>
                    </w:r>
                    <w:r>
                      <w:rPr>
                        <w:rFonts w:ascii="Arial" w:hAnsi="Arial"/>
                        <w:b/>
                        <w:w w:val="85"/>
                        <w:sz w:val="24"/>
                      </w:rPr>
                      <w:t>CHIA</w:t>
                    </w:r>
                    <w:r>
                      <w:rPr>
                        <w:rFonts w:ascii="Arial" w:hAnsi="Arial"/>
                        <w:b/>
                        <w:spacing w:val="-15"/>
                        <w:w w:val="85"/>
                        <w:sz w:val="24"/>
                      </w:rPr>
                      <w:t> </w:t>
                    </w:r>
                    <w:r>
                      <w:rPr>
                        <w:rFonts w:ascii="Arial" w:hAnsi="Arial"/>
                        <w:b/>
                        <w:w w:val="85"/>
                        <w:sz w:val="24"/>
                      </w:rPr>
                      <w:t>TRƯỚC</w:t>
                    </w:r>
                    <w:r>
                      <w:rPr>
                        <w:rFonts w:ascii="Arial" w:hAnsi="Arial"/>
                        <w:b/>
                        <w:spacing w:val="-15"/>
                        <w:w w:val="85"/>
                        <w:sz w:val="24"/>
                      </w:rPr>
                      <w:t> </w:t>
                    </w:r>
                    <w:r>
                      <w:rPr>
                        <w:rFonts w:ascii="Arial" w:hAnsi="Arial"/>
                        <w:b/>
                        <w:w w:val="85"/>
                        <w:sz w:val="24"/>
                      </w:rPr>
                      <w:t>16,</w:t>
                    </w:r>
                    <w:r>
                      <w:rPr>
                        <w:rFonts w:ascii="Arial" w:hAnsi="Arial"/>
                        <w:b/>
                        <w:spacing w:val="-15"/>
                        <w:w w:val="85"/>
                        <w:sz w:val="24"/>
                      </w:rPr>
                      <w:t> </w:t>
                    </w:r>
                    <w:r>
                      <w:rPr>
                        <w:rFonts w:ascii="Arial" w:hAnsi="Arial"/>
                        <w:b/>
                        <w:w w:val="85"/>
                        <w:sz w:val="24"/>
                      </w:rPr>
                      <w:t>HỆ</w:t>
                    </w:r>
                    <w:r>
                      <w:rPr>
                        <w:rFonts w:ascii="Arial" w:hAnsi="Arial"/>
                        <w:b/>
                        <w:spacing w:val="-15"/>
                        <w:w w:val="85"/>
                        <w:sz w:val="24"/>
                      </w:rPr>
                      <w:t> </w:t>
                    </w:r>
                    <w:r>
                      <w:rPr>
                        <w:rFonts w:ascii="Arial" w:hAnsi="Arial"/>
                        <w:b/>
                        <w:w w:val="85"/>
                        <w:sz w:val="24"/>
                      </w:rPr>
                      <w:t>SỐ</w:t>
                    </w:r>
                    <w:r>
                      <w:rPr>
                        <w:rFonts w:ascii="Arial" w:hAnsi="Arial"/>
                        <w:b/>
                        <w:spacing w:val="-14"/>
                        <w:w w:val="85"/>
                        <w:sz w:val="24"/>
                      </w:rPr>
                      <w:t> </w:t>
                    </w:r>
                    <w:r>
                      <w:rPr>
                        <w:rFonts w:ascii="Arial" w:hAnsi="Arial"/>
                        <w:b/>
                        <w:w w:val="85"/>
                        <w:sz w:val="24"/>
                      </w:rPr>
                      <w:t>CHU</w:t>
                    </w:r>
                    <w:r>
                      <w:rPr>
                        <w:rFonts w:ascii="Arial" w:hAnsi="Arial"/>
                        <w:b/>
                        <w:spacing w:val="-15"/>
                        <w:w w:val="85"/>
                        <w:sz w:val="24"/>
                      </w:rPr>
                      <w:t> </w:t>
                    </w:r>
                    <w:r>
                      <w:rPr>
                        <w:rFonts w:ascii="Arial" w:hAnsi="Arial"/>
                        <w:b/>
                        <w:w w:val="85"/>
                        <w:sz w:val="24"/>
                      </w:rPr>
                      <w:t>KỲ </w:t>
                    </w:r>
                    <w:r>
                      <w:rPr>
                        <w:rFonts w:ascii="Arial" w:hAnsi="Arial"/>
                        <w:b/>
                        <w:w w:val="95"/>
                        <w:sz w:val="24"/>
                      </w:rPr>
                      <w:t>255,</w:t>
                    </w:r>
                    <w:r>
                      <w:rPr>
                        <w:rFonts w:ascii="Arial" w:hAnsi="Arial"/>
                        <w:b/>
                        <w:spacing w:val="-28"/>
                        <w:w w:val="95"/>
                        <w:sz w:val="24"/>
                      </w:rPr>
                      <w:t> </w:t>
                    </w:r>
                    <w:r>
                      <w:rPr>
                        <w:rFonts w:ascii="Arial" w:hAnsi="Arial"/>
                        <w:b/>
                        <w:w w:val="95"/>
                        <w:sz w:val="24"/>
                      </w:rPr>
                      <w:t>HỆ</w:t>
                    </w:r>
                    <w:r>
                      <w:rPr>
                        <w:rFonts w:ascii="Arial" w:hAnsi="Arial"/>
                        <w:b/>
                        <w:spacing w:val="-28"/>
                        <w:w w:val="95"/>
                        <w:sz w:val="24"/>
                      </w:rPr>
                      <w:t> </w:t>
                    </w:r>
                    <w:r>
                      <w:rPr>
                        <w:rFonts w:ascii="Arial" w:hAnsi="Arial"/>
                        <w:b/>
                        <w:w w:val="95"/>
                        <w:sz w:val="24"/>
                      </w:rPr>
                      <w:t>SỐ</w:t>
                    </w:r>
                    <w:r>
                      <w:rPr>
                        <w:rFonts w:ascii="Arial" w:hAnsi="Arial"/>
                        <w:b/>
                        <w:spacing w:val="-28"/>
                        <w:w w:val="95"/>
                        <w:sz w:val="24"/>
                      </w:rPr>
                      <w:t> </w:t>
                    </w:r>
                    <w:r>
                      <w:rPr>
                        <w:rFonts w:ascii="Arial" w:hAnsi="Arial"/>
                        <w:b/>
                        <w:w w:val="95"/>
                        <w:sz w:val="24"/>
                      </w:rPr>
                      <w:t>CHIA</w:t>
                    </w:r>
                    <w:r>
                      <w:rPr>
                        <w:rFonts w:ascii="Arial" w:hAnsi="Arial"/>
                        <w:b/>
                        <w:spacing w:val="-28"/>
                        <w:w w:val="95"/>
                        <w:sz w:val="24"/>
                      </w:rPr>
                      <w:t> </w:t>
                    </w:r>
                    <w:r>
                      <w:rPr>
                        <w:rFonts w:ascii="Arial" w:hAnsi="Arial"/>
                        <w:b/>
                        <w:w w:val="95"/>
                        <w:sz w:val="24"/>
                      </w:rPr>
                      <w:t>SAU</w:t>
                    </w:r>
                    <w:r>
                      <w:rPr>
                        <w:rFonts w:ascii="Arial" w:hAnsi="Arial"/>
                        <w:b/>
                        <w:spacing w:val="-27"/>
                        <w:w w:val="95"/>
                        <w:sz w:val="24"/>
                      </w:rPr>
                      <w:t> </w:t>
                    </w:r>
                    <w:r>
                      <w:rPr>
                        <w:rFonts w:ascii="Arial" w:hAnsi="Arial"/>
                        <w:b/>
                        <w:w w:val="95"/>
                        <w:sz w:val="24"/>
                      </w:rPr>
                      <w:t>16,</w:t>
                    </w:r>
                    <w:r>
                      <w:rPr>
                        <w:rFonts w:ascii="Arial" w:hAnsi="Arial"/>
                        <w:b/>
                        <w:spacing w:val="-28"/>
                        <w:w w:val="95"/>
                        <w:sz w:val="24"/>
                      </w:rPr>
                      <w:t> </w:t>
                    </w:r>
                    <w:r>
                      <w:rPr>
                        <w:rFonts w:ascii="Arial" w:hAnsi="Arial"/>
                        <w:b/>
                        <w:w w:val="95"/>
                        <w:sz w:val="24"/>
                      </w:rPr>
                      <w:t>PORTD</w:t>
                    </w:r>
                    <w:r>
                      <w:rPr>
                        <w:rFonts w:ascii="Arial" w:hAnsi="Arial"/>
                        <w:b/>
                        <w:spacing w:val="-28"/>
                        <w:w w:val="95"/>
                        <w:sz w:val="24"/>
                      </w:rPr>
                      <w:t> </w:t>
                    </w:r>
                    <w:r>
                      <w:rPr>
                        <w:rFonts w:ascii="Arial" w:hAnsi="Arial"/>
                        <w:b/>
                        <w:w w:val="95"/>
                        <w:sz w:val="24"/>
                      </w:rPr>
                      <w:t>XUẤT</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6"/>
        <w:rPr>
          <w:sz w:val="23"/>
        </w:rPr>
      </w:pPr>
    </w:p>
    <w:p>
      <w:pPr>
        <w:spacing w:before="90"/>
        <w:ind w:left="1652" w:right="1545" w:firstLine="0"/>
        <w:jc w:val="center"/>
        <w:rPr>
          <w:i/>
          <w:sz w:val="24"/>
        </w:rPr>
      </w:pPr>
      <w:r>
        <w:rPr>
          <w:i/>
          <w:sz w:val="24"/>
        </w:rPr>
        <w:t>Hình 6-21: Lưu đồ điều khiển 8 led sáng tắt, định thời 13,107ms dùng T2.</w:t>
      </w:r>
    </w:p>
    <w:p>
      <w:pPr>
        <w:pStyle w:val="ListParagraph"/>
        <w:numPr>
          <w:ilvl w:val="0"/>
          <w:numId w:val="85"/>
        </w:numPr>
        <w:tabs>
          <w:tab w:pos="1809" w:val="left" w:leader="none"/>
          <w:tab w:pos="1810" w:val="left" w:leader="none"/>
        </w:tabs>
        <w:spacing w:line="240" w:lineRule="auto" w:before="182" w:after="5"/>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group style="width:507.8pt;height:129.65pt;mso-position-horizontal-relative:char;mso-position-vertical-relative:line" coordorigin="0,0" coordsize="10156,2593">
            <v:shape style="position:absolute;left:-1;top:0;width:10156;height:2593" coordorigin="0,0" coordsize="10156,2593" path="m10146,0l10,0,0,0,0,2593,10,2593,10146,2593,10146,2583,10,2583,10,10,10146,10,10146,0xm10156,0l10146,0,10146,2593,10156,2593,10156,0xe" filled="true" fillcolor="#000000" stroked="false">
              <v:path arrowok="t"/>
              <v:fill type="solid"/>
            </v:shape>
            <v:shape style="position:absolute;left:115;top:26;width:2748;height:1694" type="#_x0000_t202" filled="false" stroked="false">
              <v:textbox inset="0,0,0,0">
                <w:txbxContent>
                  <w:p>
                    <w:pPr>
                      <w:tabs>
                        <w:tab w:pos="1606" w:val="left" w:leader="none"/>
                      </w:tabs>
                      <w:spacing w:line="249" w:lineRule="auto" w:before="8"/>
                      <w:ind w:left="0" w:right="18" w:firstLine="0"/>
                      <w:jc w:val="left"/>
                      <w:rPr>
                        <w:rFonts w:ascii="Georgia"/>
                        <w:sz w:val="24"/>
                      </w:rPr>
                    </w:pPr>
                    <w:r>
                      <w:rPr>
                        <w:rFonts w:ascii="Georgia"/>
                        <w:spacing w:val="-1"/>
                        <w:w w:val="90"/>
                        <w:sz w:val="24"/>
                      </w:rPr>
                      <w:t>#IN</w:t>
                    </w:r>
                    <w:r>
                      <w:rPr>
                        <w:rFonts w:ascii="Georgia"/>
                        <w:spacing w:val="-1"/>
                        <w:w w:val="87"/>
                        <w:sz w:val="24"/>
                      </w:rPr>
                      <w:t>C</w:t>
                    </w:r>
                    <w:r>
                      <w:rPr>
                        <w:rFonts w:ascii="Georgia"/>
                        <w:w w:val="88"/>
                        <w:sz w:val="24"/>
                      </w:rPr>
                      <w:t>L</w:t>
                    </w:r>
                    <w:r>
                      <w:rPr>
                        <w:rFonts w:ascii="Georgia"/>
                        <w:spacing w:val="-2"/>
                        <w:w w:val="85"/>
                        <w:sz w:val="24"/>
                      </w:rPr>
                      <w:t>U</w:t>
                    </w:r>
                    <w:r>
                      <w:rPr>
                        <w:rFonts w:ascii="Georgia"/>
                        <w:w w:val="88"/>
                        <w:sz w:val="24"/>
                      </w:rPr>
                      <w:t>DE</w:t>
                    </w:r>
                    <w:r>
                      <w:rPr>
                        <w:rFonts w:ascii="Georgia"/>
                        <w:spacing w:val="1"/>
                        <w:w w:val="86"/>
                        <w:sz w:val="24"/>
                      </w:rPr>
                      <w:t>&lt;</w:t>
                    </w:r>
                    <w:r>
                      <w:rPr>
                        <w:rFonts w:ascii="Georgia"/>
                        <w:spacing w:val="1"/>
                        <w:w w:val="95"/>
                        <w:sz w:val="24"/>
                      </w:rPr>
                      <w:t>T</w:t>
                    </w:r>
                    <w:r>
                      <w:rPr>
                        <w:rFonts w:ascii="Georgia"/>
                        <w:spacing w:val="-1"/>
                        <w:w w:val="90"/>
                        <w:sz w:val="24"/>
                      </w:rPr>
                      <w:t>V</w:t>
                    </w:r>
                    <w:r>
                      <w:rPr>
                        <w:rFonts w:ascii="Georgia"/>
                        <w:spacing w:val="2"/>
                        <w:w w:val="57"/>
                        <w:sz w:val="24"/>
                      </w:rPr>
                      <w:t>_</w:t>
                    </w:r>
                    <w:r>
                      <w:rPr>
                        <w:rFonts w:ascii="Georgia"/>
                        <w:spacing w:val="1"/>
                        <w:w w:val="128"/>
                        <w:sz w:val="24"/>
                      </w:rPr>
                      <w:t>1</w:t>
                    </w:r>
                    <w:r>
                      <w:rPr>
                        <w:rFonts w:ascii="Georgia"/>
                        <w:spacing w:val="1"/>
                        <w:w w:val="97"/>
                        <w:sz w:val="24"/>
                      </w:rPr>
                      <w:t>6</w:t>
                    </w:r>
                    <w:r>
                      <w:rPr>
                        <w:rFonts w:ascii="Georgia"/>
                        <w:spacing w:val="-4"/>
                        <w:w w:val="89"/>
                        <w:sz w:val="24"/>
                      </w:rPr>
                      <w:t>F</w:t>
                    </w:r>
                    <w:r>
                      <w:rPr>
                        <w:rFonts w:ascii="Georgia"/>
                        <w:spacing w:val="1"/>
                        <w:w w:val="92"/>
                        <w:sz w:val="24"/>
                      </w:rPr>
                      <w:t>88</w:t>
                    </w:r>
                    <w:r>
                      <w:rPr>
                        <w:rFonts w:ascii="Georgia"/>
                        <w:spacing w:val="1"/>
                        <w:w w:val="110"/>
                        <w:sz w:val="24"/>
                      </w:rPr>
                      <w:t>7</w:t>
                    </w:r>
                    <w:r>
                      <w:rPr>
                        <w:rFonts w:ascii="Georgia"/>
                        <w:spacing w:val="-2"/>
                        <w:w w:val="76"/>
                        <w:sz w:val="24"/>
                      </w:rPr>
                      <w:t>.</w:t>
                    </w:r>
                    <w:r>
                      <w:rPr>
                        <w:rFonts w:ascii="Georgia"/>
                        <w:spacing w:val="-1"/>
                        <w:w w:val="87"/>
                        <w:sz w:val="24"/>
                      </w:rPr>
                      <w:t>C</w:t>
                    </w:r>
                    <w:r>
                      <w:rPr>
                        <w:rFonts w:ascii="Georgia"/>
                        <w:w w:val="86"/>
                        <w:sz w:val="24"/>
                      </w:rPr>
                      <w:t>&gt; </w:t>
                    </w:r>
                    <w:r>
                      <w:rPr>
                        <w:rFonts w:ascii="Georgia"/>
                        <w:sz w:val="24"/>
                      </w:rPr>
                      <w:t>#BIT</w:t>
                    </w:r>
                    <w:r>
                      <w:rPr>
                        <w:rFonts w:ascii="Georgia"/>
                        <w:spacing w:val="-36"/>
                        <w:sz w:val="24"/>
                      </w:rPr>
                      <w:t> </w:t>
                    </w:r>
                    <w:r>
                      <w:rPr>
                        <w:rFonts w:ascii="Georgia"/>
                        <w:sz w:val="24"/>
                      </w:rPr>
                      <w:t>TMR2IF</w:t>
                      <w:tab/>
                      <w:t>= 0x0C.1 UNSIGNED INT8</w:t>
                    </w:r>
                    <w:r>
                      <w:rPr>
                        <w:rFonts w:ascii="Georgia"/>
                        <w:spacing w:val="33"/>
                        <w:sz w:val="24"/>
                      </w:rPr>
                      <w:t> </w:t>
                    </w:r>
                    <w:r>
                      <w:rPr>
                        <w:rFonts w:ascii="Georgia"/>
                        <w:sz w:val="24"/>
                      </w:rPr>
                      <w:t>X;</w:t>
                    </w:r>
                  </w:p>
                  <w:p>
                    <w:pPr>
                      <w:spacing w:line="267" w:lineRule="exact" w:before="0"/>
                      <w:ind w:left="0" w:right="0" w:firstLine="0"/>
                      <w:jc w:val="left"/>
                      <w:rPr>
                        <w:rFonts w:ascii="Georgia"/>
                        <w:sz w:val="24"/>
                      </w:rPr>
                    </w:pPr>
                    <w:r>
                      <w:rPr>
                        <w:rFonts w:ascii="Georgia"/>
                        <w:sz w:val="24"/>
                      </w:rPr>
                      <w:t>VOID MAIN()</w:t>
                    </w:r>
                  </w:p>
                  <w:p>
                    <w:pPr>
                      <w:spacing w:before="10"/>
                      <w:ind w:left="0" w:right="0" w:firstLine="0"/>
                      <w:jc w:val="left"/>
                      <w:rPr>
                        <w:rFonts w:ascii="Georgia"/>
                        <w:sz w:val="24"/>
                      </w:rPr>
                    </w:pPr>
                    <w:r>
                      <w:rPr>
                        <w:rFonts w:ascii="Georgia"/>
                        <w:w w:val="90"/>
                        <w:sz w:val="24"/>
                      </w:rPr>
                      <w:t>{</w:t>
                    </w:r>
                  </w:p>
                  <w:p>
                    <w:pPr>
                      <w:spacing w:before="11"/>
                      <w:ind w:left="566" w:right="0" w:firstLine="0"/>
                      <w:jc w:val="left"/>
                      <w:rPr>
                        <w:rFonts w:ascii="Georgia"/>
                        <w:sz w:val="24"/>
                      </w:rPr>
                    </w:pPr>
                    <w:r>
                      <w:rPr>
                        <w:rFonts w:ascii="Georgia"/>
                        <w:w w:val="90"/>
                        <w:sz w:val="24"/>
                      </w:rPr>
                      <w:t>SET_TRIS_D(0x00);</w:t>
                    </w:r>
                  </w:p>
                </w:txbxContent>
              </v:textbox>
              <w10:wrap type="none"/>
            </v:shape>
            <v:shape style="position:absolute;left:3519;top:1438;width:491;height:282" type="#_x0000_t202" filled="false" stroked="false">
              <v:textbox inset="0,0,0,0">
                <w:txbxContent>
                  <w:p>
                    <w:pPr>
                      <w:spacing w:before="8"/>
                      <w:ind w:left="0" w:right="0" w:firstLine="0"/>
                      <w:jc w:val="left"/>
                      <w:rPr>
                        <w:rFonts w:ascii="Georgia"/>
                        <w:sz w:val="24"/>
                      </w:rPr>
                    </w:pPr>
                    <w:r>
                      <w:rPr>
                        <w:rFonts w:ascii="Georgia"/>
                        <w:w w:val="85"/>
                        <w:sz w:val="24"/>
                      </w:rPr>
                      <w:t>X=0;</w:t>
                    </w:r>
                  </w:p>
                </w:txbxContent>
              </v:textbox>
              <w10:wrap type="none"/>
            </v:shape>
            <v:shape style="position:absolute;left:4653;top:1438;width:1542;height:282" type="#_x0000_t202" filled="false" stroked="false">
              <v:textbox inset="0,0,0,0">
                <w:txbxContent>
                  <w:p>
                    <w:pPr>
                      <w:spacing w:before="8"/>
                      <w:ind w:left="0" w:right="0" w:firstLine="0"/>
                      <w:jc w:val="left"/>
                      <w:rPr>
                        <w:rFonts w:ascii="Georgia"/>
                        <w:sz w:val="24"/>
                      </w:rPr>
                    </w:pPr>
                    <w:r>
                      <w:rPr>
                        <w:rFonts w:ascii="Georgia"/>
                        <w:w w:val="85"/>
                        <w:sz w:val="24"/>
                      </w:rPr>
                      <w:t>OUTPUT_D(X);</w:t>
                    </w:r>
                  </w:p>
                </w:txbxContent>
              </v:textbox>
              <w10:wrap type="none"/>
            </v:shape>
            <v:shape style="position:absolute;left:682;top:1716;width:4261;height:844" type="#_x0000_t202" filled="false" stroked="false">
              <v:textbox inset="0,0,0,0">
                <w:txbxContent>
                  <w:p>
                    <w:pPr>
                      <w:spacing w:line="249" w:lineRule="auto" w:before="8"/>
                      <w:ind w:left="0" w:right="-4" w:firstLine="0"/>
                      <w:jc w:val="left"/>
                      <w:rPr>
                        <w:rFonts w:ascii="Georgia"/>
                        <w:sz w:val="24"/>
                      </w:rPr>
                    </w:pPr>
                    <w:r>
                      <w:rPr>
                        <w:rFonts w:ascii="Georgia"/>
                        <w:w w:val="88"/>
                        <w:sz w:val="24"/>
                      </w:rPr>
                      <w:t>S</w:t>
                    </w:r>
                    <w:r>
                      <w:rPr>
                        <w:rFonts w:ascii="Georgia"/>
                        <w:w w:val="88"/>
                        <w:sz w:val="24"/>
                      </w:rPr>
                      <w:t>E</w:t>
                    </w:r>
                    <w:r>
                      <w:rPr>
                        <w:rFonts w:ascii="Georgia"/>
                        <w:w w:val="95"/>
                        <w:sz w:val="24"/>
                      </w:rPr>
                      <w:t>T</w:t>
                    </w:r>
                    <w:r>
                      <w:rPr>
                        <w:rFonts w:ascii="Georgia"/>
                        <w:w w:val="85"/>
                        <w:sz w:val="24"/>
                      </w:rPr>
                      <w:t>U</w:t>
                    </w:r>
                    <w:r>
                      <w:rPr>
                        <w:rFonts w:ascii="Georgia"/>
                        <w:w w:val="93"/>
                        <w:sz w:val="24"/>
                      </w:rPr>
                      <w:t>P</w:t>
                    </w:r>
                    <w:r>
                      <w:rPr>
                        <w:rFonts w:ascii="Georgia"/>
                        <w:w w:val="57"/>
                        <w:sz w:val="24"/>
                      </w:rPr>
                      <w:t>_</w:t>
                    </w:r>
                    <w:r>
                      <w:rPr>
                        <w:rFonts w:ascii="Georgia"/>
                        <w:w w:val="95"/>
                        <w:sz w:val="24"/>
                      </w:rPr>
                      <w:t>T</w:t>
                    </w:r>
                    <w:r>
                      <w:rPr>
                        <w:rFonts w:ascii="Georgia"/>
                        <w:w w:val="83"/>
                        <w:sz w:val="24"/>
                      </w:rPr>
                      <w:t>I</w:t>
                    </w:r>
                    <w:r>
                      <w:rPr>
                        <w:rFonts w:ascii="Georgia"/>
                        <w:w w:val="87"/>
                        <w:sz w:val="24"/>
                      </w:rPr>
                      <w:t>M</w:t>
                    </w:r>
                    <w:r>
                      <w:rPr>
                        <w:rFonts w:ascii="Georgia"/>
                        <w:w w:val="88"/>
                        <w:sz w:val="24"/>
                      </w:rPr>
                      <w:t>E</w:t>
                    </w:r>
                    <w:r>
                      <w:rPr>
                        <w:rFonts w:ascii="Georgia"/>
                        <w:w w:val="88"/>
                        <w:sz w:val="24"/>
                      </w:rPr>
                      <w:t>R</w:t>
                    </w:r>
                    <w:r>
                      <w:rPr>
                        <w:rFonts w:ascii="Georgia"/>
                        <w:w w:val="57"/>
                        <w:sz w:val="24"/>
                      </w:rPr>
                      <w:t>_</w:t>
                    </w:r>
                    <w:r>
                      <w:rPr>
                        <w:rFonts w:ascii="Georgia"/>
                        <w:w w:val="99"/>
                        <w:sz w:val="24"/>
                      </w:rPr>
                      <w:t>2</w:t>
                    </w:r>
                    <w:r>
                      <w:rPr>
                        <w:rFonts w:ascii="Georgia"/>
                        <w:w w:val="98"/>
                        <w:sz w:val="24"/>
                      </w:rPr>
                      <w:t>(T</w:t>
                    </w:r>
                    <w:r>
                      <w:rPr>
                        <w:rFonts w:ascii="Georgia"/>
                        <w:w w:val="99"/>
                        <w:sz w:val="24"/>
                      </w:rPr>
                      <w:t>2</w:t>
                    </w:r>
                    <w:r>
                      <w:rPr>
                        <w:rFonts w:ascii="Georgia"/>
                        <w:w w:val="57"/>
                        <w:sz w:val="24"/>
                      </w:rPr>
                      <w:t>_</w:t>
                    </w:r>
                    <w:r>
                      <w:rPr>
                        <w:rFonts w:ascii="Georgia"/>
                        <w:w w:val="86"/>
                        <w:sz w:val="24"/>
                      </w:rPr>
                      <w:t>DI</w:t>
                    </w:r>
                    <w:r>
                      <w:rPr>
                        <w:rFonts w:ascii="Georgia"/>
                        <w:w w:val="90"/>
                        <w:sz w:val="24"/>
                      </w:rPr>
                      <w:t>V</w:t>
                    </w:r>
                    <w:r>
                      <w:rPr>
                        <w:rFonts w:ascii="Georgia"/>
                        <w:w w:val="57"/>
                        <w:sz w:val="24"/>
                      </w:rPr>
                      <w:t>_</w:t>
                    </w:r>
                    <w:r>
                      <w:rPr>
                        <w:rFonts w:ascii="Georgia"/>
                        <w:w w:val="93"/>
                        <w:sz w:val="24"/>
                      </w:rPr>
                      <w:t>B</w:t>
                    </w:r>
                    <w:r>
                      <w:rPr>
                        <w:rFonts w:ascii="Georgia"/>
                        <w:w w:val="92"/>
                        <w:sz w:val="24"/>
                      </w:rPr>
                      <w:t>Y</w:t>
                    </w:r>
                    <w:r>
                      <w:rPr>
                        <w:rFonts w:ascii="Georgia"/>
                        <w:w w:val="57"/>
                        <w:sz w:val="24"/>
                      </w:rPr>
                      <w:t>_</w:t>
                    </w:r>
                    <w:r>
                      <w:rPr>
                        <w:rFonts w:ascii="Georgia"/>
                        <w:w w:val="128"/>
                        <w:sz w:val="24"/>
                      </w:rPr>
                      <w:t>1</w:t>
                    </w:r>
                    <w:r>
                      <w:rPr>
                        <w:rFonts w:ascii="Georgia"/>
                        <w:w w:val="97"/>
                        <w:sz w:val="24"/>
                      </w:rPr>
                      <w:t>6</w:t>
                    </w:r>
                    <w:r>
                      <w:rPr>
                        <w:rFonts w:ascii="Georgia"/>
                        <w:w w:val="76"/>
                        <w:sz w:val="24"/>
                      </w:rPr>
                      <w:t>,</w:t>
                    </w:r>
                    <w:r>
                      <w:rPr>
                        <w:rFonts w:ascii="Georgia"/>
                        <w:sz w:val="24"/>
                      </w:rPr>
                      <w:t> </w:t>
                    </w:r>
                    <w:r>
                      <w:rPr>
                        <w:rFonts w:ascii="Georgia"/>
                        <w:w w:val="99"/>
                        <w:sz w:val="24"/>
                      </w:rPr>
                      <w:t>2</w:t>
                    </w:r>
                    <w:r>
                      <w:rPr>
                        <w:rFonts w:ascii="Georgia"/>
                        <w:w w:val="104"/>
                        <w:sz w:val="24"/>
                      </w:rPr>
                      <w:t>55</w:t>
                    </w:r>
                    <w:r>
                      <w:rPr>
                        <w:rFonts w:ascii="Georgia"/>
                        <w:w w:val="76"/>
                        <w:sz w:val="24"/>
                      </w:rPr>
                      <w:t>,</w:t>
                    </w:r>
                    <w:r>
                      <w:rPr>
                        <w:rFonts w:ascii="Georgia"/>
                        <w:w w:val="128"/>
                        <w:sz w:val="24"/>
                      </w:rPr>
                      <w:t>1</w:t>
                    </w:r>
                    <w:r>
                      <w:rPr>
                        <w:rFonts w:ascii="Georgia"/>
                        <w:w w:val="97"/>
                        <w:sz w:val="24"/>
                      </w:rPr>
                      <w:t>6</w:t>
                    </w:r>
                    <w:r>
                      <w:rPr>
                        <w:rFonts w:ascii="Georgia"/>
                        <w:w w:val="93"/>
                        <w:sz w:val="24"/>
                      </w:rPr>
                      <w:t>); </w:t>
                    </w:r>
                    <w:r>
                      <w:rPr>
                        <w:rFonts w:ascii="Georgia"/>
                        <w:sz w:val="24"/>
                      </w:rPr>
                      <w:t>WHILE(TRUE)</w:t>
                    </w:r>
                  </w:p>
                  <w:p>
                    <w:pPr>
                      <w:spacing w:line="268" w:lineRule="exact" w:before="0"/>
                      <w:ind w:left="0" w:right="0" w:firstLine="0"/>
                      <w:jc w:val="left"/>
                      <w:rPr>
                        <w:rFonts w:ascii="Georgia"/>
                        <w:sz w:val="24"/>
                      </w:rPr>
                    </w:pPr>
                    <w:r>
                      <w:rPr>
                        <w:rFonts w:ascii="Georgia"/>
                        <w:w w:val="90"/>
                        <w:sz w:val="24"/>
                      </w:rPr>
                      <w:t>{</w:t>
                    </w:r>
                  </w:p>
                </w:txbxContent>
              </v:textbox>
              <w10:wrap type="none"/>
            </v:shape>
          </v:group>
        </w:pict>
      </w:r>
      <w:r>
        <w:rPr>
          <w:sz w:val="20"/>
        </w:rPr>
      </w:r>
    </w:p>
    <w:p>
      <w:pPr>
        <w:spacing w:after="0"/>
        <w:rPr>
          <w:sz w:val="20"/>
        </w:rPr>
        <w:sectPr>
          <w:pgSz w:w="11910" w:h="16840"/>
          <w:pgMar w:header="313" w:footer="491" w:top="600" w:bottom="680" w:left="740" w:right="0"/>
        </w:sectPr>
      </w:pPr>
    </w:p>
    <w:p>
      <w:pPr>
        <w:pStyle w:val="BodyText"/>
        <w:rPr>
          <w:sz w:val="20"/>
        </w:rPr>
      </w:pPr>
      <w:r>
        <w:rPr/>
        <w:pict>
          <v:shape style="position:absolute;margin-left:65.064003pt;margin-top:14.159983pt;width:508.05pt;height:105.65pt;mso-position-horizontal-relative:page;mso-position-vertical-relative:page;z-index:16175616"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566"/>
                    <w:gridCol w:w="2236"/>
                    <w:gridCol w:w="6903"/>
                  </w:tblGrid>
                  <w:tr>
                    <w:trPr>
                      <w:trHeight w:val="345" w:hRule="atLeast"/>
                    </w:trPr>
                    <w:tc>
                      <w:tcPr>
                        <w:tcW w:w="10145" w:type="dxa"/>
                        <w:gridSpan w:val="4"/>
                        <w:tcBorders>
                          <w:top w:val="single" w:sz="4" w:space="0" w:color="000000"/>
                          <w:left w:val="single" w:sz="4" w:space="0" w:color="000000"/>
                          <w:bottom w:val="single" w:sz="8" w:space="0" w:color="000000"/>
                          <w:right w:val="single" w:sz="4" w:space="0" w:color="000000"/>
                        </w:tcBorders>
                      </w:tcPr>
                      <w:p>
                        <w:pPr>
                          <w:pStyle w:val="TableParagraph"/>
                          <w:rPr>
                            <w:sz w:val="24"/>
                          </w:rPr>
                        </w:pPr>
                      </w:p>
                    </w:tc>
                  </w:tr>
                  <w:tr>
                    <w:trPr>
                      <w:trHeight w:val="299" w:hRule="atLeast"/>
                    </w:trPr>
                    <w:tc>
                      <w:tcPr>
                        <w:tcW w:w="440" w:type="dxa"/>
                        <w:tcBorders>
                          <w:top w:val="single" w:sz="8" w:space="0" w:color="000000"/>
                          <w:left w:val="single" w:sz="4" w:space="0" w:color="000000"/>
                        </w:tcBorders>
                      </w:tcPr>
                      <w:p>
                        <w:pPr>
                          <w:pStyle w:val="TableParagraph"/>
                          <w:rPr>
                            <w:sz w:val="22"/>
                          </w:rPr>
                        </w:pPr>
                      </w:p>
                    </w:tc>
                    <w:tc>
                      <w:tcPr>
                        <w:tcW w:w="566" w:type="dxa"/>
                        <w:tcBorders>
                          <w:top w:val="single" w:sz="8" w:space="0" w:color="000000"/>
                        </w:tcBorders>
                      </w:tcPr>
                      <w:p>
                        <w:pPr>
                          <w:pStyle w:val="TableParagraph"/>
                          <w:rPr>
                            <w:sz w:val="22"/>
                          </w:rPr>
                        </w:pPr>
                      </w:p>
                    </w:tc>
                    <w:tc>
                      <w:tcPr>
                        <w:tcW w:w="2236" w:type="dxa"/>
                        <w:tcBorders>
                          <w:top w:val="single" w:sz="8" w:space="0" w:color="000000"/>
                        </w:tcBorders>
                      </w:tcPr>
                      <w:p>
                        <w:pPr>
                          <w:pStyle w:val="TableParagraph"/>
                          <w:spacing w:line="254" w:lineRule="exact" w:before="24"/>
                          <w:ind w:left="242"/>
                          <w:rPr>
                            <w:rFonts w:ascii="Georgia"/>
                            <w:sz w:val="24"/>
                          </w:rPr>
                        </w:pPr>
                        <w:r>
                          <w:rPr>
                            <w:rFonts w:ascii="Georgia"/>
                            <w:sz w:val="24"/>
                          </w:rPr>
                          <w:t>IF (TMR2IF==1)</w:t>
                        </w:r>
                      </w:p>
                    </w:tc>
                    <w:tc>
                      <w:tcPr>
                        <w:tcW w:w="6903" w:type="dxa"/>
                        <w:tcBorders>
                          <w:top w:val="single" w:sz="8" w:space="0" w:color="000000"/>
                          <w:right w:val="single" w:sz="4" w:space="0" w:color="000000"/>
                        </w:tcBorders>
                      </w:tcPr>
                      <w:p>
                        <w:pPr>
                          <w:pStyle w:val="TableParagraph"/>
                          <w:rPr>
                            <w:sz w:val="22"/>
                          </w:rPr>
                        </w:pP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2236" w:type="dxa"/>
                      </w:tcPr>
                      <w:p>
                        <w:pPr>
                          <w:pStyle w:val="TableParagraph"/>
                          <w:spacing w:line="254" w:lineRule="exact" w:before="9"/>
                          <w:ind w:left="242"/>
                          <w:rPr>
                            <w:rFonts w:ascii="Georgia"/>
                            <w:sz w:val="24"/>
                          </w:rPr>
                        </w:pPr>
                        <w:r>
                          <w:rPr>
                            <w:rFonts w:ascii="Georgia"/>
                            <w:w w:val="90"/>
                            <w:sz w:val="24"/>
                          </w:rPr>
                          <w:t>{</w:t>
                        </w:r>
                      </w:p>
                    </w:tc>
                    <w:tc>
                      <w:tcPr>
                        <w:tcW w:w="6903"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2236" w:type="dxa"/>
                      </w:tcPr>
                      <w:p>
                        <w:pPr>
                          <w:pStyle w:val="TableParagraph"/>
                          <w:spacing w:line="252" w:lineRule="exact" w:before="9"/>
                          <w:ind w:left="809"/>
                          <w:rPr>
                            <w:rFonts w:ascii="Georgia"/>
                            <w:sz w:val="24"/>
                          </w:rPr>
                        </w:pPr>
                        <w:r>
                          <w:rPr>
                            <w:rFonts w:ascii="Georgia"/>
                            <w:sz w:val="24"/>
                          </w:rPr>
                          <w:t>TMR2IF=0;</w:t>
                        </w:r>
                      </w:p>
                    </w:tc>
                    <w:tc>
                      <w:tcPr>
                        <w:tcW w:w="6903" w:type="dxa"/>
                        <w:tcBorders>
                          <w:right w:val="single" w:sz="4" w:space="0" w:color="000000"/>
                        </w:tcBorders>
                      </w:tcPr>
                      <w:p>
                        <w:pPr>
                          <w:pStyle w:val="TableParagraph"/>
                          <w:spacing w:line="252" w:lineRule="exact" w:before="9"/>
                          <w:ind w:left="277"/>
                          <w:rPr>
                            <w:rFonts w:ascii="Georgia"/>
                            <w:sz w:val="24"/>
                          </w:rPr>
                        </w:pPr>
                        <w:r>
                          <w:rPr>
                            <w:rFonts w:ascii="Georgia"/>
                            <w:sz w:val="24"/>
                          </w:rPr>
                          <w:t>X=~X; OUTPUT_D(X);</w:t>
                        </w: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2236" w:type="dxa"/>
                      </w:tcPr>
                      <w:p>
                        <w:pPr>
                          <w:pStyle w:val="TableParagraph"/>
                          <w:spacing w:line="254" w:lineRule="exact" w:before="6"/>
                          <w:ind w:left="242"/>
                          <w:rPr>
                            <w:rFonts w:ascii="Georgia"/>
                            <w:sz w:val="24"/>
                          </w:rPr>
                        </w:pPr>
                        <w:r>
                          <w:rPr>
                            <w:rFonts w:ascii="Georgia"/>
                            <w:w w:val="90"/>
                            <w:sz w:val="24"/>
                          </w:rPr>
                          <w:t>}</w:t>
                        </w:r>
                      </w:p>
                    </w:tc>
                    <w:tc>
                      <w:tcPr>
                        <w:tcW w:w="6903" w:type="dxa"/>
                        <w:tcBorders>
                          <w:right w:val="single" w:sz="4" w:space="0" w:color="000000"/>
                        </w:tcBorders>
                      </w:tcPr>
                      <w:p>
                        <w:pPr>
                          <w:pStyle w:val="TableParagraph"/>
                          <w:rPr>
                            <w:sz w:val="20"/>
                          </w:rPr>
                        </w:pP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spacing w:line="254" w:lineRule="exact" w:before="9"/>
                          <w:ind w:left="11"/>
                          <w:jc w:val="center"/>
                          <w:rPr>
                            <w:rFonts w:ascii="Georgia"/>
                            <w:sz w:val="24"/>
                          </w:rPr>
                        </w:pPr>
                        <w:r>
                          <w:rPr>
                            <w:rFonts w:ascii="Georgia"/>
                            <w:w w:val="90"/>
                            <w:sz w:val="24"/>
                          </w:rPr>
                          <w:t>}</w:t>
                        </w:r>
                      </w:p>
                    </w:tc>
                    <w:tc>
                      <w:tcPr>
                        <w:tcW w:w="2236" w:type="dxa"/>
                      </w:tcPr>
                      <w:p>
                        <w:pPr>
                          <w:pStyle w:val="TableParagraph"/>
                          <w:rPr>
                            <w:sz w:val="20"/>
                          </w:rPr>
                        </w:pPr>
                      </w:p>
                    </w:tc>
                    <w:tc>
                      <w:tcPr>
                        <w:tcW w:w="6903" w:type="dxa"/>
                        <w:tcBorders>
                          <w:right w:val="single" w:sz="4" w:space="0" w:color="000000"/>
                        </w:tcBorders>
                      </w:tcPr>
                      <w:p>
                        <w:pPr>
                          <w:pStyle w:val="TableParagraph"/>
                          <w:rPr>
                            <w:sz w:val="20"/>
                          </w:rPr>
                        </w:pPr>
                      </w:p>
                    </w:tc>
                  </w:tr>
                  <w:tr>
                    <w:trPr>
                      <w:trHeight w:val="300" w:hRule="atLeast"/>
                    </w:trPr>
                    <w:tc>
                      <w:tcPr>
                        <w:tcW w:w="440" w:type="dxa"/>
                        <w:tcBorders>
                          <w:left w:val="single" w:sz="4" w:space="0" w:color="000000"/>
                          <w:bottom w:val="single" w:sz="4" w:space="0" w:color="000000"/>
                        </w:tcBorders>
                      </w:tcPr>
                      <w:p>
                        <w:pPr>
                          <w:pStyle w:val="TableParagraph"/>
                          <w:spacing w:line="272" w:lineRule="exact" w:before="9"/>
                          <w:ind w:left="110"/>
                          <w:rPr>
                            <w:rFonts w:ascii="Georgia"/>
                            <w:sz w:val="24"/>
                          </w:rPr>
                        </w:pPr>
                        <w:r>
                          <w:rPr>
                            <w:rFonts w:ascii="Georgia"/>
                            <w:w w:val="90"/>
                            <w:sz w:val="24"/>
                          </w:rPr>
                          <w:t>}</w:t>
                        </w:r>
                      </w:p>
                    </w:tc>
                    <w:tc>
                      <w:tcPr>
                        <w:tcW w:w="566" w:type="dxa"/>
                        <w:tcBorders>
                          <w:bottom w:val="single" w:sz="4" w:space="0" w:color="000000"/>
                        </w:tcBorders>
                      </w:tcPr>
                      <w:p>
                        <w:pPr>
                          <w:pStyle w:val="TableParagraph"/>
                          <w:rPr>
                            <w:sz w:val="22"/>
                          </w:rPr>
                        </w:pPr>
                      </w:p>
                    </w:tc>
                    <w:tc>
                      <w:tcPr>
                        <w:tcW w:w="2236" w:type="dxa"/>
                        <w:tcBorders>
                          <w:bottom w:val="single" w:sz="4" w:space="0" w:color="000000"/>
                        </w:tcBorders>
                      </w:tcPr>
                      <w:p>
                        <w:pPr>
                          <w:pStyle w:val="TableParagraph"/>
                          <w:rPr>
                            <w:sz w:val="22"/>
                          </w:rPr>
                        </w:pPr>
                      </w:p>
                    </w:tc>
                    <w:tc>
                      <w:tcPr>
                        <w:tcW w:w="6903"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85"/>
        </w:numPr>
        <w:tabs>
          <w:tab w:pos="1810" w:val="left" w:leader="none"/>
        </w:tabs>
        <w:spacing w:line="240" w:lineRule="auto" w:before="219" w:after="0"/>
        <w:ind w:left="1809" w:right="0" w:hanging="567"/>
        <w:jc w:val="both"/>
        <w:rPr>
          <w:sz w:val="24"/>
        </w:rPr>
      </w:pPr>
      <w:r>
        <w:rPr>
          <w:sz w:val="24"/>
        </w:rPr>
        <w:t>Giải thích chương</w:t>
      </w:r>
      <w:r>
        <w:rPr>
          <w:spacing w:val="-5"/>
          <w:sz w:val="24"/>
        </w:rPr>
        <w:t> </w:t>
      </w:r>
      <w:r>
        <w:rPr>
          <w:sz w:val="24"/>
        </w:rPr>
        <w:t>trình:</w:t>
      </w:r>
    </w:p>
    <w:p>
      <w:pPr>
        <w:pStyle w:val="BodyText"/>
        <w:spacing w:line="237" w:lineRule="auto" w:before="4"/>
        <w:ind w:left="676" w:right="571" w:firstLine="566"/>
        <w:jc w:val="both"/>
      </w:pPr>
      <w:r>
        <w:rPr/>
        <w:t>Khởi tạo Timer2 đếm xung nội có tần số 20MHz qua </w:t>
      </w:r>
      <w:r>
        <w:rPr>
          <w:spacing w:val="-3"/>
        </w:rPr>
        <w:t>bộ chia </w:t>
      </w:r>
      <w:r>
        <w:rPr/>
        <w:t>4 còn 5MHz. Sử dụng </w:t>
      </w:r>
      <w:r>
        <w:rPr>
          <w:spacing w:val="-3"/>
        </w:rPr>
        <w:t>bộ </w:t>
      </w:r>
      <w:r>
        <w:rPr/>
        <w:t>chia  trước với </w:t>
      </w:r>
      <w:r>
        <w:rPr>
          <w:spacing w:val="4"/>
        </w:rPr>
        <w:t>tỉ </w:t>
      </w:r>
      <w:r>
        <w:rPr>
          <w:spacing w:val="-5"/>
        </w:rPr>
        <w:t>lệ </w:t>
      </w:r>
      <w:r>
        <w:rPr/>
        <w:t>chia </w:t>
      </w:r>
      <w:r>
        <w:rPr>
          <w:spacing w:val="-3"/>
        </w:rPr>
        <w:t>là </w:t>
      </w:r>
      <w:r>
        <w:rPr/>
        <w:t>16 nên xung vào </w:t>
      </w:r>
      <w:r>
        <w:rPr>
          <w:spacing w:val="-3"/>
        </w:rPr>
        <w:t>bộ </w:t>
      </w:r>
      <w:r>
        <w:rPr/>
        <w:t>đếm với tần số còn </w:t>
      </w:r>
      <w:r>
        <w:rPr>
          <w:spacing w:val="-3"/>
        </w:rPr>
        <w:t>lại là </w:t>
      </w:r>
      <w:r>
        <w:rPr/>
        <w:t>5MHz/16 = 0,3125MHz hay bằng 312,5kHz, chu kỳ </w:t>
      </w:r>
      <w:r>
        <w:rPr>
          <w:spacing w:val="-3"/>
        </w:rPr>
        <w:t>là</w:t>
      </w:r>
      <w:r>
        <w:rPr>
          <w:spacing w:val="4"/>
        </w:rPr>
        <w:t> </w:t>
      </w:r>
      <w:r>
        <w:rPr/>
        <w:t>3,2µs.</w:t>
      </w:r>
    </w:p>
    <w:p>
      <w:pPr>
        <w:pStyle w:val="BodyText"/>
        <w:spacing w:before="66"/>
        <w:ind w:left="676" w:right="572" w:firstLine="566"/>
        <w:jc w:val="both"/>
      </w:pPr>
      <w:r>
        <w:rPr/>
        <w:t>Timer T2 đếm 256 xung vì so sánh với giá </w:t>
      </w:r>
      <w:r>
        <w:rPr>
          <w:spacing w:val="3"/>
        </w:rPr>
        <w:t>trị </w:t>
      </w:r>
      <w:r>
        <w:rPr/>
        <w:t>của thanh ghi PR2 bằng 255, thời gian đếm bằng số </w:t>
      </w:r>
      <w:r>
        <w:rPr>
          <w:spacing w:val="-3"/>
        </w:rPr>
        <w:t>xung </w:t>
      </w:r>
      <w:r>
        <w:rPr/>
        <w:t>đếm nhân với chu kỳ mỗi xung: xung×Txung = 256×3,2µs =</w:t>
      </w:r>
      <w:r>
        <w:rPr>
          <w:spacing w:val="10"/>
        </w:rPr>
        <w:t> </w:t>
      </w:r>
      <w:r>
        <w:rPr/>
        <w:t>819,2µs.</w:t>
      </w:r>
    </w:p>
    <w:p>
      <w:pPr>
        <w:pStyle w:val="BodyText"/>
        <w:spacing w:line="272" w:lineRule="exact" w:before="63"/>
        <w:ind w:left="1243"/>
        <w:jc w:val="both"/>
      </w:pPr>
      <w:r>
        <w:rPr/>
        <w:t>Bộ </w:t>
      </w:r>
      <w:r>
        <w:rPr>
          <w:spacing w:val="-3"/>
        </w:rPr>
        <w:t>chia </w:t>
      </w:r>
      <w:r>
        <w:rPr/>
        <w:t>sau </w:t>
      </w:r>
      <w:r>
        <w:rPr>
          <w:spacing w:val="-3"/>
        </w:rPr>
        <w:t>là </w:t>
      </w:r>
      <w:r>
        <w:rPr/>
        <w:t>16 nên sau 16 </w:t>
      </w:r>
      <w:r>
        <w:rPr>
          <w:spacing w:val="-3"/>
        </w:rPr>
        <w:t>lần </w:t>
      </w:r>
      <w:r>
        <w:rPr/>
        <w:t>thì báo ngắt, thời gian sáng </w:t>
      </w:r>
      <w:r>
        <w:rPr>
          <w:spacing w:val="-3"/>
        </w:rPr>
        <w:t>và </w:t>
      </w:r>
      <w:r>
        <w:rPr/>
        <w:t>tắt của 8 </w:t>
      </w:r>
      <w:r>
        <w:rPr>
          <w:spacing w:val="-4"/>
        </w:rPr>
        <w:t>led </w:t>
      </w:r>
      <w:r>
        <w:rPr/>
        <w:t>đều bằng</w:t>
      </w:r>
      <w:r>
        <w:rPr>
          <w:spacing w:val="59"/>
        </w:rPr>
        <w:t> </w:t>
      </w:r>
      <w:r>
        <w:rPr/>
        <w:t>819,2µs</w:t>
      </w:r>
    </w:p>
    <w:p>
      <w:pPr>
        <w:pStyle w:val="BodyText"/>
        <w:spacing w:line="272" w:lineRule="exact"/>
        <w:ind w:left="676"/>
        <w:jc w:val="both"/>
      </w:pPr>
      <w:r>
        <w:rPr/>
        <w:t>×16 ms = 13107,2 µs hay chu kỳ bằng 26,214ms.</w:t>
      </w:r>
    </w:p>
    <w:p>
      <w:pPr>
        <w:pStyle w:val="BodyText"/>
        <w:spacing w:line="232" w:lineRule="auto" w:before="71"/>
        <w:ind w:left="676" w:right="570" w:firstLine="566"/>
        <w:jc w:val="both"/>
      </w:pPr>
      <w:r>
        <w:rPr/>
        <w:t>Trong chương trình này sử dụng bit TMR2IF để kiểm tra nhưng thư viện &lt;16F887.H &gt; không định nghĩa bit này, nên có thêm hàng lệnh “#bit tmr2if = 0x0C.1” để định nghĩa bit cờ tràn.</w:t>
      </w:r>
    </w:p>
    <w:p>
      <w:pPr>
        <w:pStyle w:val="BodyText"/>
        <w:spacing w:before="63"/>
        <w:ind w:left="1243"/>
        <w:jc w:val="both"/>
      </w:pPr>
      <w:r>
        <w:rPr/>
        <w:pict>
          <v:shape style="position:absolute;margin-left:65.304001pt;margin-top:23.983122pt;width:507.35pt;height:30pt;mso-position-horizontal-relative:page;mso-position-vertical-relative:paragraph;z-index:-15283200;mso-wrap-distance-left:0;mso-wrap-distance-right:0" type="#_x0000_t202" filled="true" fillcolor="#f1dbdb" stroked="true" strokeweight=".48004pt" strokecolor="#000000">
            <v:textbox inset="0,0,0,0">
              <w:txbxContent>
                <w:p>
                  <w:pPr>
                    <w:pStyle w:val="BodyText"/>
                    <w:spacing w:line="242" w:lineRule="auto" w:before="11"/>
                    <w:ind w:left="105" w:right="147" w:firstLine="566"/>
                  </w:pPr>
                  <w:r>
                    <w:rPr>
                      <w:b/>
                      <w:i/>
                    </w:rPr>
                    <w:t>Bài tập 6-3: </w:t>
                  </w:r>
                  <w:r>
                    <w:rPr/>
                    <w:t>Hãy viết chương trình đếm giây hiển thị trên 2 led 7 đoạn kết nối trực tiếp dùng portB và C, dùng Timer2 định thời.</w:t>
                  </w:r>
                </w:p>
              </w:txbxContent>
            </v:textbox>
            <v:fill type="solid"/>
            <v:stroke dashstyle="solid"/>
            <w10:wrap type="topAndBottom"/>
          </v:shape>
        </w:pict>
      </w:r>
      <w:r>
        <w:rPr/>
        <w:t>Cờ tràn nằm ở bit thứ 1, trong thanh ghi PIR1 có địa chỉ 0x0C.</w:t>
      </w:r>
    </w:p>
    <w:p>
      <w:pPr>
        <w:pStyle w:val="BodyText"/>
        <w:spacing w:before="4"/>
      </w:pPr>
    </w:p>
    <w:p>
      <w:pPr>
        <w:pStyle w:val="Heading3"/>
        <w:numPr>
          <w:ilvl w:val="0"/>
          <w:numId w:val="80"/>
        </w:numPr>
        <w:tabs>
          <w:tab w:pos="1244" w:val="left" w:leader="none"/>
          <w:tab w:pos="10630" w:val="left" w:leader="none"/>
        </w:tabs>
        <w:spacing w:line="240" w:lineRule="auto" w:before="87" w:after="0"/>
        <w:ind w:left="1243" w:right="0" w:hanging="568"/>
        <w:jc w:val="left"/>
      </w:pPr>
      <w:r>
        <w:rPr>
          <w:shd w:fill="FFCC99" w:color="auto" w:val="clear"/>
        </w:rPr>
        <w:t>CÁC ỨNG DỤNG ĐẾM XUNG NGOẠI DÙNG</w:t>
      </w:r>
      <w:r>
        <w:rPr>
          <w:spacing w:val="-32"/>
          <w:shd w:fill="FFCC99" w:color="auto" w:val="clear"/>
        </w:rPr>
        <w:t> </w:t>
      </w:r>
      <w:r>
        <w:rPr>
          <w:shd w:fill="FFCC99" w:color="auto" w:val="clear"/>
        </w:rPr>
        <w:t>COUNTER</w:t>
        <w:tab/>
      </w:r>
    </w:p>
    <w:p>
      <w:pPr>
        <w:pStyle w:val="BodyText"/>
        <w:spacing w:before="7"/>
        <w:rPr>
          <w:b/>
          <w:sz w:val="12"/>
        </w:rPr>
      </w:pPr>
      <w:r>
        <w:rPr/>
        <w:pict>
          <v:shape style="position:absolute;margin-left:65.304001pt;margin-top:9.452539pt;width:507.35pt;height:30.05pt;mso-position-horizontal-relative:page;mso-position-vertical-relative:paragraph;z-index:-15282688;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6-7: </w:t>
                  </w:r>
                  <w:r>
                    <w:rPr/>
                    <w:t>Dùng vi điều khiển 16F887 đếm xung ngoại dùng T0, kết quả đếm hiển thị trên 3 led kết nối trực tiếp với 3 port, giới hạn đếm </w:t>
                  </w:r>
                  <w:r>
                    <w:rPr>
                      <w:spacing w:val="2"/>
                    </w:rPr>
                    <w:t>từ </w:t>
                  </w:r>
                  <w:r>
                    <w:rPr/>
                    <w:t>000 đến 255, khi bằng 255 thì quay </w:t>
                  </w:r>
                  <w:r>
                    <w:rPr>
                      <w:spacing w:val="-3"/>
                    </w:rPr>
                    <w:t>về</w:t>
                  </w:r>
                  <w:r>
                    <w:rPr>
                      <w:spacing w:val="-13"/>
                    </w:rPr>
                    <w:t> </w:t>
                  </w:r>
                  <w:r>
                    <w:rPr/>
                    <w:t>0.</w:t>
                  </w:r>
                </w:p>
              </w:txbxContent>
            </v:textbox>
            <v:fill type="solid"/>
            <v:stroke dashstyle="solid"/>
            <w10:wrap type="topAndBottom"/>
          </v:shape>
        </w:pict>
      </w:r>
    </w:p>
    <w:p>
      <w:pPr>
        <w:pStyle w:val="ListParagraph"/>
        <w:numPr>
          <w:ilvl w:val="0"/>
          <w:numId w:val="86"/>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pStyle w:val="BodyText"/>
        <w:rPr>
          <w:sz w:val="20"/>
        </w:rPr>
      </w:pPr>
    </w:p>
    <w:p>
      <w:pPr>
        <w:pStyle w:val="BodyText"/>
        <w:spacing w:before="9"/>
        <w:rPr>
          <w:sz w:val="15"/>
        </w:rPr>
      </w:pPr>
      <w:r>
        <w:rPr/>
        <w:drawing>
          <wp:anchor distT="0" distB="0" distL="0" distR="0" allowOverlap="1" layoutInCell="1" locked="0" behindDoc="0" simplePos="0" relativeHeight="872">
            <wp:simplePos x="0" y="0"/>
            <wp:positionH relativeFrom="page">
              <wp:posOffset>1112890</wp:posOffset>
            </wp:positionH>
            <wp:positionV relativeFrom="paragraph">
              <wp:posOffset>140101</wp:posOffset>
            </wp:positionV>
            <wp:extent cx="5951578" cy="3108960"/>
            <wp:effectExtent l="0" t="0" r="0" b="0"/>
            <wp:wrapTopAndBottom/>
            <wp:docPr id="181" name="image571.png"/>
            <wp:cNvGraphicFramePr>
              <a:graphicFrameLocks noChangeAspect="1"/>
            </wp:cNvGraphicFramePr>
            <a:graphic>
              <a:graphicData uri="http://schemas.openxmlformats.org/drawingml/2006/picture">
                <pic:pic>
                  <pic:nvPicPr>
                    <pic:cNvPr id="182" name="image571.png"/>
                    <pic:cNvPicPr/>
                  </pic:nvPicPr>
                  <pic:blipFill>
                    <a:blip r:embed="rId720" cstate="print"/>
                    <a:stretch>
                      <a:fillRect/>
                    </a:stretch>
                  </pic:blipFill>
                  <pic:spPr>
                    <a:xfrm>
                      <a:off x="0" y="0"/>
                      <a:ext cx="5951578" cy="3108960"/>
                    </a:xfrm>
                    <a:prstGeom prst="rect">
                      <a:avLst/>
                    </a:prstGeom>
                  </pic:spPr>
                </pic:pic>
              </a:graphicData>
            </a:graphic>
          </wp:anchor>
        </w:drawing>
      </w:r>
    </w:p>
    <w:p>
      <w:pPr>
        <w:spacing w:before="99"/>
        <w:ind w:left="1652" w:right="1541" w:firstLine="0"/>
        <w:jc w:val="center"/>
        <w:rPr>
          <w:i/>
          <w:sz w:val="24"/>
        </w:rPr>
      </w:pPr>
      <w:r>
        <w:rPr>
          <w:i/>
          <w:sz w:val="24"/>
        </w:rPr>
        <w:t>Hình 6-22: Đếm xung ngoại dùng counter T0.</w:t>
      </w:r>
    </w:p>
    <w:p>
      <w:pPr>
        <w:pStyle w:val="ListParagraph"/>
        <w:numPr>
          <w:ilvl w:val="0"/>
          <w:numId w:val="86"/>
        </w:numPr>
        <w:tabs>
          <w:tab w:pos="1810" w:val="left" w:leader="none"/>
        </w:tabs>
        <w:spacing w:line="240" w:lineRule="auto" w:before="183" w:after="0"/>
        <w:ind w:left="1809" w:right="0" w:hanging="567"/>
        <w:jc w:val="both"/>
        <w:rPr>
          <w:sz w:val="24"/>
        </w:rPr>
      </w:pPr>
      <w:r>
        <w:rPr>
          <w:sz w:val="24"/>
        </w:rPr>
        <w:t>Giải thích nguyên lý hoạt động của</w:t>
      </w:r>
      <w:r>
        <w:rPr>
          <w:spacing w:val="2"/>
          <w:sz w:val="24"/>
        </w:rPr>
        <w:t> </w:t>
      </w:r>
      <w:r>
        <w:rPr>
          <w:spacing w:val="-3"/>
          <w:sz w:val="24"/>
        </w:rPr>
        <w:t>mạch:</w:t>
      </w:r>
    </w:p>
    <w:p>
      <w:pPr>
        <w:pStyle w:val="BodyText"/>
        <w:spacing w:before="54"/>
        <w:ind w:left="676" w:right="564" w:firstLine="566"/>
        <w:jc w:val="both"/>
      </w:pPr>
      <w:r>
        <w:rPr/>
        <w:t>Mạch tạo </w:t>
      </w:r>
      <w:r>
        <w:rPr>
          <w:spacing w:val="-3"/>
        </w:rPr>
        <w:t>xung </w:t>
      </w:r>
      <w:r>
        <w:rPr/>
        <w:t>dùng led thu và </w:t>
      </w:r>
      <w:r>
        <w:rPr>
          <w:spacing w:val="-4"/>
        </w:rPr>
        <w:t>led </w:t>
      </w:r>
      <w:r>
        <w:rPr/>
        <w:t>phát, khi không có vật che giữa led thu </w:t>
      </w:r>
      <w:r>
        <w:rPr>
          <w:spacing w:val="-3"/>
        </w:rPr>
        <w:t>và </w:t>
      </w:r>
      <w:r>
        <w:rPr/>
        <w:t>led phát thì transistor được phân cực dẫn bảo hoà, ngõ ra cực C ở mức 0. Khi có sản phẩm che giữa led phát </w:t>
      </w:r>
      <w:r>
        <w:rPr>
          <w:spacing w:val="-3"/>
        </w:rPr>
        <w:t>và </w:t>
      </w:r>
      <w:r>
        <w:rPr/>
        <w:t>transistor thì transistor không được phân cực, tắt nên ngõ ra cực C ở </w:t>
      </w:r>
      <w:r>
        <w:rPr>
          <w:spacing w:val="-4"/>
        </w:rPr>
        <w:t>mức </w:t>
      </w:r>
      <w:r>
        <w:rPr/>
        <w:t>1. Khi sản phẩm đi qua thì  tín hiệu </w:t>
      </w:r>
      <w:r>
        <w:rPr>
          <w:spacing w:val="-3"/>
        </w:rPr>
        <w:t>về </w:t>
      </w:r>
      <w:r>
        <w:rPr/>
        <w:t>lại mức 0, vậy mỗi sản phẩm đi qua sẽ tạo ra 1</w:t>
      </w:r>
      <w:r>
        <w:rPr>
          <w:spacing w:val="-3"/>
        </w:rPr>
        <w:t> </w:t>
      </w:r>
      <w:r>
        <w:rPr/>
        <w:t>xung.</w:t>
      </w:r>
    </w:p>
    <w:p>
      <w:pPr>
        <w:pStyle w:val="BodyText"/>
        <w:spacing w:before="63"/>
        <w:ind w:left="1243"/>
        <w:jc w:val="both"/>
      </w:pPr>
      <w:r>
        <w:rPr/>
        <w:t>Xung được đưa đến ngõ vào RA4/T0CKI, 3 port B, C và D để điều khiển 3 led 7 đoạn.</w:t>
      </w:r>
    </w:p>
    <w:p>
      <w:pPr>
        <w:spacing w:after="0"/>
        <w:jc w:val="both"/>
        <w:sectPr>
          <w:headerReference w:type="default" r:id="rId716"/>
          <w:headerReference w:type="even" r:id="rId717"/>
          <w:footerReference w:type="default" r:id="rId718"/>
          <w:footerReference w:type="even" r:id="rId719"/>
          <w:pgSz w:w="11910" w:h="16840"/>
          <w:pgMar w:header="313" w:footer="472" w:top="600" w:bottom="660" w:left="740" w:right="0"/>
          <w:pgNumType w:start="121"/>
        </w:sectPr>
      </w:pPr>
    </w:p>
    <w:p>
      <w:pPr>
        <w:pStyle w:val="ListParagraph"/>
        <w:numPr>
          <w:ilvl w:val="0"/>
          <w:numId w:val="86"/>
        </w:numPr>
        <w:tabs>
          <w:tab w:pos="1810" w:val="left" w:leader="none"/>
        </w:tabs>
        <w:spacing w:line="240" w:lineRule="auto" w:before="0" w:after="0"/>
        <w:ind w:left="1809" w:right="0" w:hanging="567"/>
        <w:jc w:val="both"/>
        <w:rPr>
          <w:sz w:val="24"/>
        </w:rPr>
      </w:pPr>
      <w:r>
        <w:rPr>
          <w:sz w:val="24"/>
        </w:rPr>
        <w:t>Lưu đồ: </w:t>
      </w:r>
      <w:r>
        <w:rPr>
          <w:spacing w:val="-3"/>
          <w:sz w:val="24"/>
        </w:rPr>
        <w:t>hình</w:t>
      </w:r>
      <w:r>
        <w:rPr>
          <w:spacing w:val="1"/>
          <w:sz w:val="24"/>
        </w:rPr>
        <w:t> </w:t>
      </w:r>
      <w:r>
        <w:rPr>
          <w:sz w:val="24"/>
        </w:rPr>
        <w:t>6-23.</w:t>
      </w:r>
    </w:p>
    <w:p>
      <w:pPr>
        <w:pStyle w:val="BodyText"/>
        <w:spacing w:line="242" w:lineRule="auto" w:before="54"/>
        <w:ind w:left="676" w:right="572" w:firstLine="566"/>
        <w:jc w:val="both"/>
      </w:pPr>
      <w:r>
        <w:rPr/>
        <w:t>Lưu đồ khởi tạo 10 </w:t>
      </w:r>
      <w:r>
        <w:rPr>
          <w:spacing w:val="-5"/>
        </w:rPr>
        <w:t>mã </w:t>
      </w:r>
      <w:r>
        <w:rPr/>
        <w:t>7 đoạn, timer hoạt động </w:t>
      </w:r>
      <w:r>
        <w:rPr>
          <w:spacing w:val="2"/>
        </w:rPr>
        <w:t>đếm </w:t>
      </w:r>
      <w:r>
        <w:rPr/>
        <w:t>xung ngoại, xung đếm tích cực cạnh lên, </w:t>
      </w:r>
      <w:r>
        <w:rPr>
          <w:spacing w:val="4"/>
        </w:rPr>
        <w:t>tỉ </w:t>
      </w:r>
      <w:r>
        <w:rPr>
          <w:spacing w:val="-3"/>
        </w:rPr>
        <w:t>lệ </w:t>
      </w:r>
      <w:r>
        <w:rPr/>
        <w:t>chia </w:t>
      </w:r>
      <w:r>
        <w:rPr>
          <w:spacing w:val="-3"/>
        </w:rPr>
        <w:t>là </w:t>
      </w:r>
      <w:r>
        <w:rPr/>
        <w:t>1:1 có nghĩa </w:t>
      </w:r>
      <w:r>
        <w:rPr>
          <w:spacing w:val="-3"/>
        </w:rPr>
        <w:t>là </w:t>
      </w:r>
      <w:r>
        <w:rPr/>
        <w:t>không chia, cho </w:t>
      </w:r>
      <w:r>
        <w:rPr>
          <w:spacing w:val="-4"/>
        </w:rPr>
        <w:t>giá </w:t>
      </w:r>
      <w:r>
        <w:rPr/>
        <w:t>trị đếm bắt đầu </w:t>
      </w:r>
      <w:r>
        <w:rPr>
          <w:spacing w:val="2"/>
        </w:rPr>
        <w:t>từ </w:t>
      </w:r>
      <w:r>
        <w:rPr>
          <w:spacing w:val="-3"/>
        </w:rPr>
        <w:t>0. </w:t>
      </w:r>
      <w:r>
        <w:rPr/>
        <w:t>Vòng </w:t>
      </w:r>
      <w:r>
        <w:rPr>
          <w:spacing w:val="-4"/>
        </w:rPr>
        <w:t>lặp </w:t>
      </w:r>
      <w:r>
        <w:rPr/>
        <w:t>thực hiện công việc </w:t>
      </w:r>
      <w:r>
        <w:rPr>
          <w:spacing w:val="2"/>
        </w:rPr>
        <w:t>đọc  </w:t>
      </w:r>
      <w:r>
        <w:rPr/>
        <w:t>giá trị của counter đếm được đem chuyển thành số BCD, giải </w:t>
      </w:r>
      <w:r>
        <w:rPr>
          <w:spacing w:val="-3"/>
        </w:rPr>
        <w:t>mã và </w:t>
      </w:r>
      <w:r>
        <w:rPr/>
        <w:t>gởi ra port để hiển thị ra</w:t>
      </w:r>
      <w:r>
        <w:rPr>
          <w:spacing w:val="-20"/>
        </w:rPr>
        <w:t> </w:t>
      </w:r>
      <w:r>
        <w:rPr/>
        <w:t>led.</w:t>
      </w:r>
    </w:p>
    <w:p>
      <w:pPr>
        <w:pStyle w:val="ListParagraph"/>
        <w:numPr>
          <w:ilvl w:val="0"/>
          <w:numId w:val="86"/>
        </w:numPr>
        <w:tabs>
          <w:tab w:pos="1810" w:val="left" w:leader="none"/>
        </w:tabs>
        <w:spacing w:line="240" w:lineRule="auto" w:before="54" w:after="10"/>
        <w:ind w:left="1809" w:right="0" w:hanging="567"/>
        <w:jc w:val="both"/>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13.7pt;mso-position-horizontal-relative:char;mso-position-vertical-relative:line" type="#_x0000_t202" filled="false" stroked="true" strokeweight=".48004pt" strokecolor="#000000">
            <w10:anchorlock/>
            <v:textbox inset="0,0,0,0">
              <w:txbxContent>
                <w:p>
                  <w:pPr>
                    <w:pStyle w:val="BodyText"/>
                    <w:spacing w:line="247" w:lineRule="auto" w:before="24"/>
                    <w:ind w:left="105" w:right="7287"/>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rPr>
                    <w:t>UNSIGNED INT8 T0; VOID MAIN()</w:t>
                  </w:r>
                </w:p>
                <w:p>
                  <w:pPr>
                    <w:pStyle w:val="BodyText"/>
                    <w:spacing w:before="3"/>
                    <w:ind w:left="105"/>
                    <w:rPr>
                      <w:rFonts w:ascii="Georgia"/>
                    </w:rPr>
                  </w:pPr>
                  <w:r>
                    <w:rPr>
                      <w:rFonts w:ascii="Georgia"/>
                      <w:w w:val="90"/>
                    </w:rPr>
                    <w:t>{</w:t>
                  </w:r>
                </w:p>
                <w:p>
                  <w:pPr>
                    <w:pStyle w:val="BodyText"/>
                    <w:spacing w:line="247" w:lineRule="auto" w:before="11"/>
                    <w:ind w:left="672" w:right="3385"/>
                    <w:rPr>
                      <w:rFonts w:ascii="Georgia"/>
                    </w:rPr>
                  </w:pPr>
                  <w:r>
                    <w:rPr>
                      <w:rFonts w:ascii="Georgia"/>
                      <w:w w:val="85"/>
                    </w:rPr>
                    <w:t>SET_TRIS_B(0x00); SET_TRIS_C(0x00); SET_TRIS_D(0x00); </w:t>
                  </w: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88"/>
                    </w:rPr>
                    <w:t>R</w:t>
                  </w:r>
                  <w:r>
                    <w:rPr>
                      <w:rFonts w:ascii="Georgia"/>
                      <w:w w:val="57"/>
                    </w:rPr>
                    <w:t>_</w:t>
                  </w:r>
                  <w:r>
                    <w:rPr>
                      <w:rFonts w:ascii="Georgia"/>
                      <w:w w:val="90"/>
                    </w:rPr>
                    <w:t>0</w:t>
                  </w:r>
                  <w:r>
                    <w:rPr>
                      <w:rFonts w:ascii="Georgia"/>
                      <w:w w:val="98"/>
                    </w:rPr>
                    <w:t>(T</w:t>
                  </w:r>
                  <w:r>
                    <w:rPr>
                      <w:rFonts w:ascii="Georgia"/>
                      <w:w w:val="90"/>
                    </w:rPr>
                    <w:t>0</w:t>
                  </w:r>
                  <w:r>
                    <w:rPr>
                      <w:rFonts w:ascii="Georgia"/>
                      <w:w w:val="57"/>
                    </w:rPr>
                    <w:t>_</w:t>
                  </w:r>
                  <w:r>
                    <w:rPr>
                      <w:rFonts w:ascii="Georgia"/>
                      <w:w w:val="88"/>
                    </w:rPr>
                    <w:t>E</w:t>
                  </w:r>
                  <w:r>
                    <w:rPr>
                      <w:rFonts w:ascii="Georgia"/>
                      <w:w w:val="80"/>
                    </w:rPr>
                    <w:t>X</w:t>
                  </w:r>
                  <w:r>
                    <w:rPr>
                      <w:rFonts w:ascii="Georgia"/>
                      <w:w w:val="95"/>
                    </w:rPr>
                    <w:t>T</w:t>
                  </w:r>
                  <w:r>
                    <w:rPr>
                      <w:rFonts w:ascii="Georgia"/>
                      <w:w w:val="57"/>
                    </w:rPr>
                    <w:t>_</w:t>
                  </w:r>
                  <w:r>
                    <w:rPr>
                      <w:rFonts w:ascii="Georgia"/>
                      <w:w w:val="88"/>
                    </w:rPr>
                    <w:t>L</w:t>
                  </w:r>
                  <w:r>
                    <w:rPr>
                      <w:rFonts w:ascii="Georgia"/>
                      <w:w w:val="57"/>
                    </w:rPr>
                    <w:t>_</w:t>
                  </w:r>
                  <w:r>
                    <w:rPr>
                      <w:rFonts w:ascii="Georgia"/>
                      <w:w w:val="95"/>
                    </w:rPr>
                    <w:t>T</w:t>
                  </w:r>
                  <w:r>
                    <w:rPr>
                      <w:rFonts w:ascii="Georgia"/>
                      <w:w w:val="87"/>
                    </w:rPr>
                    <w:t>O</w:t>
                  </w:r>
                  <w:r>
                    <w:rPr>
                      <w:rFonts w:ascii="Georgia"/>
                      <w:w w:val="57"/>
                    </w:rPr>
                    <w:t>_</w:t>
                  </w:r>
                  <w:r>
                    <w:rPr>
                      <w:rFonts w:ascii="Georgia"/>
                      <w:w w:val="84"/>
                    </w:rPr>
                    <w:t>H</w:t>
                  </w:r>
                  <w:r>
                    <w:rPr>
                      <w:rFonts w:ascii="Georgia"/>
                    </w:rPr>
                    <w:t> </w:t>
                  </w:r>
                  <w:r>
                    <w:rPr>
                      <w:rFonts w:ascii="Georgia"/>
                      <w:w w:val="84"/>
                    </w:rPr>
                    <w:t>|</w:t>
                  </w:r>
                  <w:r>
                    <w:rPr>
                      <w:rFonts w:ascii="Georgia"/>
                    </w:rPr>
                    <w:t> </w:t>
                  </w:r>
                  <w:r>
                    <w:rPr>
                      <w:rFonts w:ascii="Georgia"/>
                      <w:w w:val="95"/>
                    </w:rPr>
                    <w:t>T</w:t>
                  </w:r>
                  <w:r>
                    <w:rPr>
                      <w:rFonts w:ascii="Georgia"/>
                      <w:w w:val="90"/>
                    </w:rPr>
                    <w:t>0</w:t>
                  </w:r>
                  <w:r>
                    <w:rPr>
                      <w:rFonts w:ascii="Georgia"/>
                      <w:w w:val="57"/>
                    </w:rPr>
                    <w:t>_</w:t>
                  </w:r>
                  <w:r>
                    <w:rPr>
                      <w:rFonts w:ascii="Georgia"/>
                      <w:w w:val="86"/>
                    </w:rPr>
                    <w:t>DI</w:t>
                  </w:r>
                  <w:r>
                    <w:rPr>
                      <w:rFonts w:ascii="Georgia"/>
                      <w:w w:val="90"/>
                    </w:rPr>
                    <w:t>V</w:t>
                  </w:r>
                  <w:r>
                    <w:rPr>
                      <w:rFonts w:ascii="Georgia"/>
                      <w:w w:val="57"/>
                    </w:rPr>
                    <w:t>_</w:t>
                  </w:r>
                  <w:r>
                    <w:rPr>
                      <w:rFonts w:ascii="Georgia"/>
                      <w:w w:val="128"/>
                    </w:rPr>
                    <w:t>1</w:t>
                  </w:r>
                  <w:r>
                    <w:rPr>
                      <w:rFonts w:ascii="Georgia"/>
                      <w:w w:val="93"/>
                    </w:rPr>
                    <w:t>); </w:t>
                  </w:r>
                  <w:r>
                    <w:rPr>
                      <w:rFonts w:ascii="Georgia"/>
                      <w:w w:val="95"/>
                    </w:rPr>
                    <w:t>SET_TIMER0(0);</w:t>
                  </w:r>
                </w:p>
                <w:p>
                  <w:pPr>
                    <w:pStyle w:val="BodyText"/>
                    <w:spacing w:line="270" w:lineRule="exact"/>
                    <w:ind w:left="672"/>
                    <w:rPr>
                      <w:rFonts w:ascii="Georgia"/>
                    </w:rPr>
                  </w:pPr>
                  <w:r>
                    <w:rPr>
                      <w:rFonts w:ascii="Georgia"/>
                    </w:rPr>
                    <w:t>WHILE(TRUE)</w:t>
                  </w:r>
                </w:p>
                <w:p>
                  <w:pPr>
                    <w:pStyle w:val="BodyText"/>
                    <w:spacing w:before="10"/>
                    <w:ind w:left="672"/>
                    <w:rPr>
                      <w:rFonts w:ascii="Georgia"/>
                    </w:rPr>
                  </w:pPr>
                  <w:r>
                    <w:rPr>
                      <w:rFonts w:ascii="Georgia"/>
                      <w:w w:val="90"/>
                    </w:rPr>
                    <w:t>{</w:t>
                  </w:r>
                </w:p>
                <w:p>
                  <w:pPr>
                    <w:pStyle w:val="BodyText"/>
                    <w:spacing w:line="247" w:lineRule="auto" w:before="11"/>
                    <w:ind w:left="1238" w:right="5107"/>
                    <w:rPr>
                      <w:rFonts w:ascii="Georgia"/>
                    </w:rPr>
                  </w:pPr>
                  <w:r>
                    <w:rPr>
                      <w:rFonts w:ascii="Georgia"/>
                    </w:rPr>
                    <w:t>T0=GET_TIMER0(); </w:t>
                  </w: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93"/>
                    </w:rPr>
                    <w:t>B</w:t>
                  </w:r>
                  <w:r>
                    <w:rPr>
                      <w:rFonts w:ascii="Georgia"/>
                      <w:w w:val="91"/>
                    </w:rPr>
                    <w:t>(M</w:t>
                  </w:r>
                  <w:r>
                    <w:rPr>
                      <w:rFonts w:ascii="Georgia"/>
                      <w:w w:val="92"/>
                    </w:rPr>
                    <w:t>A</w:t>
                  </w:r>
                  <w:r>
                    <w:rPr>
                      <w:rFonts w:ascii="Georgia"/>
                      <w:w w:val="110"/>
                    </w:rPr>
                    <w:t>7</w:t>
                  </w:r>
                  <w:r>
                    <w:rPr>
                      <w:rFonts w:ascii="Georgia"/>
                      <w:w w:val="88"/>
                    </w:rPr>
                    <w:t>DO</w:t>
                  </w:r>
                  <w:r>
                    <w:rPr>
                      <w:rFonts w:ascii="Georgia"/>
                      <w:w w:val="92"/>
                    </w:rPr>
                    <w:t>A</w:t>
                  </w:r>
                  <w:r>
                    <w:rPr>
                      <w:rFonts w:ascii="Georgia"/>
                      <w:w w:val="88"/>
                    </w:rPr>
                    <w:t>N</w:t>
                  </w:r>
                  <w:r>
                    <w:rPr>
                      <w:rFonts w:ascii="Georgia"/>
                      <w:w w:val="93"/>
                    </w:rPr>
                    <w:t>[</w:t>
                  </w:r>
                  <w:r>
                    <w:rPr>
                      <w:rFonts w:ascii="Georgia"/>
                      <w:w w:val="95"/>
                    </w:rPr>
                    <w:t>T</w:t>
                  </w:r>
                  <w:r>
                    <w:rPr>
                      <w:rFonts w:ascii="Georgia"/>
                      <w:w w:val="90"/>
                    </w:rPr>
                    <w:t>0</w:t>
                  </w:r>
                  <w:r>
                    <w:rPr>
                      <w:rFonts w:ascii="Georgia"/>
                      <w:w w:val="108"/>
                    </w:rPr>
                    <w:t>%</w:t>
                  </w:r>
                  <w:r>
                    <w:rPr>
                      <w:rFonts w:ascii="Georgia"/>
                      <w:w w:val="128"/>
                    </w:rPr>
                    <w:t>1</w:t>
                  </w:r>
                  <w:r>
                    <w:rPr>
                      <w:rFonts w:ascii="Georgia"/>
                      <w:w w:val="90"/>
                    </w:rPr>
                    <w:t>0</w:t>
                  </w:r>
                  <w:r>
                    <w:rPr>
                      <w:rFonts w:ascii="Georgia"/>
                      <w:w w:val="93"/>
                    </w:rPr>
                    <w:t>]</w:t>
                  </w:r>
                  <w:r>
                    <w:rPr>
                      <w:rFonts w:ascii="Georgia"/>
                      <w:w w:val="93"/>
                    </w:rPr>
                    <w:t>); </w:t>
                  </w: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87"/>
                    </w:rPr>
                    <w:t>C</w:t>
                  </w:r>
                  <w:r>
                    <w:rPr>
                      <w:rFonts w:ascii="Georgia"/>
                      <w:w w:val="91"/>
                    </w:rPr>
                    <w:t>(M</w:t>
                  </w:r>
                  <w:r>
                    <w:rPr>
                      <w:rFonts w:ascii="Georgia"/>
                      <w:w w:val="92"/>
                    </w:rPr>
                    <w:t>A</w:t>
                  </w:r>
                  <w:r>
                    <w:rPr>
                      <w:rFonts w:ascii="Georgia"/>
                      <w:w w:val="110"/>
                    </w:rPr>
                    <w:t>7</w:t>
                  </w:r>
                  <w:r>
                    <w:rPr>
                      <w:rFonts w:ascii="Georgia"/>
                      <w:w w:val="88"/>
                    </w:rPr>
                    <w:t>DO</w:t>
                  </w:r>
                  <w:r>
                    <w:rPr>
                      <w:rFonts w:ascii="Georgia"/>
                      <w:w w:val="92"/>
                    </w:rPr>
                    <w:t>A</w:t>
                  </w:r>
                  <w:r>
                    <w:rPr>
                      <w:rFonts w:ascii="Georgia"/>
                      <w:w w:val="90"/>
                    </w:rPr>
                    <w:t>N[</w:t>
                  </w:r>
                  <w:r>
                    <w:rPr>
                      <w:rFonts w:ascii="Georgia"/>
                      <w:w w:val="95"/>
                    </w:rPr>
                    <w:t>T</w:t>
                  </w:r>
                  <w:r>
                    <w:rPr>
                      <w:rFonts w:ascii="Georgia"/>
                      <w:w w:val="90"/>
                    </w:rPr>
                    <w:t>0</w:t>
                  </w:r>
                  <w:r>
                    <w:rPr>
                      <w:rFonts w:ascii="Georgia"/>
                      <w:w w:val="104"/>
                    </w:rPr>
                    <w:t>/</w:t>
                  </w:r>
                  <w:r>
                    <w:rPr>
                      <w:rFonts w:ascii="Georgia"/>
                      <w:w w:val="128"/>
                    </w:rPr>
                    <w:t>1</w:t>
                  </w:r>
                  <w:r>
                    <w:rPr>
                      <w:rFonts w:ascii="Georgia"/>
                      <w:w w:val="90"/>
                    </w:rPr>
                    <w:t>0</w:t>
                  </w:r>
                  <w:r>
                    <w:rPr>
                      <w:rFonts w:ascii="Georgia"/>
                      <w:w w:val="108"/>
                    </w:rPr>
                    <w:t>%</w:t>
                  </w:r>
                  <w:r>
                    <w:rPr>
                      <w:rFonts w:ascii="Georgia"/>
                      <w:w w:val="128"/>
                    </w:rPr>
                    <w:t>1</w:t>
                  </w:r>
                  <w:r>
                    <w:rPr>
                      <w:rFonts w:ascii="Georgia"/>
                      <w:w w:val="90"/>
                    </w:rPr>
                    <w:t>0</w:t>
                  </w:r>
                  <w:r>
                    <w:rPr>
                      <w:rFonts w:ascii="Georgia"/>
                      <w:w w:val="93"/>
                    </w:rPr>
                    <w:t>]</w:t>
                  </w:r>
                  <w:r>
                    <w:rPr>
                      <w:rFonts w:ascii="Georgia"/>
                      <w:w w:val="93"/>
                    </w:rPr>
                    <w:t>); </w:t>
                  </w: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92"/>
                    </w:rPr>
                    <w:t>D(</w:t>
                  </w:r>
                  <w:r>
                    <w:rPr>
                      <w:rFonts w:ascii="Georgia"/>
                      <w:w w:val="87"/>
                    </w:rPr>
                    <w:t>M</w:t>
                  </w:r>
                  <w:r>
                    <w:rPr>
                      <w:rFonts w:ascii="Georgia"/>
                      <w:w w:val="92"/>
                    </w:rPr>
                    <w:t>A</w:t>
                  </w:r>
                  <w:r>
                    <w:rPr>
                      <w:rFonts w:ascii="Georgia"/>
                      <w:w w:val="110"/>
                    </w:rPr>
                    <w:t>7</w:t>
                  </w:r>
                  <w:r>
                    <w:rPr>
                      <w:rFonts w:ascii="Georgia"/>
                      <w:w w:val="88"/>
                    </w:rPr>
                    <w:t>DO</w:t>
                  </w:r>
                  <w:r>
                    <w:rPr>
                      <w:rFonts w:ascii="Georgia"/>
                      <w:w w:val="92"/>
                    </w:rPr>
                    <w:t>A</w:t>
                  </w:r>
                  <w:r>
                    <w:rPr>
                      <w:rFonts w:ascii="Georgia"/>
                      <w:w w:val="90"/>
                    </w:rPr>
                    <w:t>N[</w:t>
                  </w:r>
                  <w:r>
                    <w:rPr>
                      <w:rFonts w:ascii="Georgia"/>
                      <w:w w:val="95"/>
                    </w:rPr>
                    <w:t>T</w:t>
                  </w:r>
                  <w:r>
                    <w:rPr>
                      <w:rFonts w:ascii="Georgia"/>
                      <w:w w:val="90"/>
                    </w:rPr>
                    <w:t>0</w:t>
                  </w:r>
                  <w:r>
                    <w:rPr>
                      <w:rFonts w:ascii="Georgia"/>
                      <w:w w:val="104"/>
                    </w:rPr>
                    <w:t>/</w:t>
                  </w:r>
                  <w:r>
                    <w:rPr>
                      <w:rFonts w:ascii="Georgia"/>
                      <w:w w:val="128"/>
                    </w:rPr>
                    <w:t>1</w:t>
                  </w:r>
                  <w:r>
                    <w:rPr>
                      <w:rFonts w:ascii="Georgia"/>
                      <w:w w:val="90"/>
                    </w:rPr>
                    <w:t>00</w:t>
                  </w:r>
                  <w:r>
                    <w:rPr>
                      <w:rFonts w:ascii="Georgia"/>
                      <w:w w:val="93"/>
                    </w:rPr>
                    <w:t>]</w:t>
                  </w:r>
                  <w:r>
                    <w:rPr>
                      <w:rFonts w:ascii="Georgia"/>
                      <w:w w:val="93"/>
                    </w:rPr>
                    <w:t>);</w:t>
                  </w:r>
                </w:p>
                <w:p>
                  <w:pPr>
                    <w:pStyle w:val="BodyText"/>
                    <w:ind w:left="672"/>
                    <w:rPr>
                      <w:rFonts w:ascii="Georgia"/>
                    </w:rPr>
                  </w:pPr>
                  <w:r>
                    <w:rPr>
                      <w:rFonts w:ascii="Georgia"/>
                      <w:w w:val="90"/>
                    </w:rPr>
                    <w:t>}</w:t>
                  </w:r>
                </w:p>
                <w:p>
                  <w:pPr>
                    <w:pStyle w:val="BodyText"/>
                    <w:spacing w:before="11"/>
                    <w:ind w:left="105"/>
                    <w:rPr>
                      <w:rFonts w:ascii="Georgia"/>
                    </w:rPr>
                  </w:pPr>
                  <w:r>
                    <w:rPr>
                      <w:rFonts w:ascii="Georgia"/>
                      <w:w w:val="90"/>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pPr>
    </w:p>
    <w:tbl>
      <w:tblPr>
        <w:tblW w:w="0" w:type="auto"/>
        <w:jc w:val="left"/>
        <w:tblInd w:w="29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5045"/>
        <w:gridCol w:w="180"/>
      </w:tblGrid>
      <w:tr>
        <w:trPr>
          <w:trHeight w:val="1151" w:hRule="atLeast"/>
        </w:trPr>
        <w:tc>
          <w:tcPr>
            <w:tcW w:w="165" w:type="dxa"/>
          </w:tcPr>
          <w:p>
            <w:pPr>
              <w:pStyle w:val="TableParagraph"/>
              <w:rPr>
                <w:sz w:val="22"/>
              </w:rPr>
            </w:pPr>
          </w:p>
        </w:tc>
        <w:tc>
          <w:tcPr>
            <w:tcW w:w="5045" w:type="dxa"/>
          </w:tcPr>
          <w:p>
            <w:pPr>
              <w:pStyle w:val="TableParagraph"/>
              <w:spacing w:line="249" w:lineRule="auto" w:before="128"/>
              <w:ind w:left="343" w:right="258"/>
              <w:jc w:val="center"/>
              <w:rPr>
                <w:rFonts w:ascii="Arial" w:hAnsi="Arial"/>
                <w:b/>
                <w:sz w:val="24"/>
              </w:rPr>
            </w:pPr>
            <w:r>
              <w:rPr>
                <w:rFonts w:ascii="Arial" w:hAnsi="Arial"/>
                <w:b/>
                <w:w w:val="85"/>
                <w:sz w:val="24"/>
              </w:rPr>
              <w:t>KHỞI TẠO COUNTER T0: ĐẾM XUNG NGOẠI, </w:t>
            </w:r>
            <w:r>
              <w:rPr>
                <w:rFonts w:ascii="Arial" w:hAnsi="Arial"/>
                <w:b/>
                <w:w w:val="90"/>
                <w:sz w:val="24"/>
              </w:rPr>
              <w:t>CHỌN CẠNH, TỈ LỆ CHIA LÀ 1</w:t>
            </w:r>
          </w:p>
          <w:p>
            <w:pPr>
              <w:pStyle w:val="TableParagraph"/>
              <w:spacing w:before="1"/>
              <w:ind w:left="286" w:right="258"/>
              <w:jc w:val="center"/>
              <w:rPr>
                <w:rFonts w:ascii="Arial" w:hAnsi="Arial"/>
                <w:b/>
                <w:sz w:val="24"/>
              </w:rPr>
            </w:pPr>
            <w:r>
              <w:rPr>
                <w:rFonts w:ascii="Arial" w:hAnsi="Arial"/>
                <w:b/>
                <w:w w:val="95"/>
                <w:sz w:val="24"/>
              </w:rPr>
              <w:t>GIÁ TRỊ BẮT ĐẦU ĐẾM TIMER0=0</w:t>
            </w:r>
          </w:p>
        </w:tc>
        <w:tc>
          <w:tcPr>
            <w:tcW w:w="180" w:type="dxa"/>
          </w:tcPr>
          <w:p>
            <w:pPr>
              <w:pStyle w:val="TableParagraph"/>
              <w:rPr>
                <w:sz w:val="22"/>
              </w:rPr>
            </w:pPr>
          </w:p>
        </w:tc>
      </w:tr>
    </w:tbl>
    <w:p>
      <w:pPr>
        <w:pStyle w:val="BodyText"/>
        <w:rPr>
          <w:sz w:val="20"/>
        </w:rPr>
      </w:pPr>
    </w:p>
    <w:p>
      <w:pPr>
        <w:pStyle w:val="BodyText"/>
        <w:spacing w:before="2"/>
      </w:pPr>
    </w:p>
    <w:tbl>
      <w:tblPr>
        <w:tblW w:w="0" w:type="auto"/>
        <w:jc w:val="left"/>
        <w:tblInd w:w="29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5045"/>
        <w:gridCol w:w="180"/>
      </w:tblGrid>
      <w:tr>
        <w:trPr>
          <w:trHeight w:val="1076" w:hRule="atLeast"/>
        </w:trPr>
        <w:tc>
          <w:tcPr>
            <w:tcW w:w="165" w:type="dxa"/>
          </w:tcPr>
          <w:p>
            <w:pPr>
              <w:pStyle w:val="TableParagraph"/>
              <w:rPr>
                <w:sz w:val="22"/>
              </w:rPr>
            </w:pPr>
          </w:p>
        </w:tc>
        <w:tc>
          <w:tcPr>
            <w:tcW w:w="5045" w:type="dxa"/>
          </w:tcPr>
          <w:p>
            <w:pPr>
              <w:pStyle w:val="TableParagraph"/>
              <w:spacing w:before="11"/>
              <w:rPr>
                <w:sz w:val="20"/>
              </w:rPr>
            </w:pPr>
          </w:p>
          <w:p>
            <w:pPr>
              <w:pStyle w:val="TableParagraph"/>
              <w:spacing w:line="249" w:lineRule="auto"/>
              <w:ind w:left="1260" w:right="1221" w:firstLine="237"/>
              <w:rPr>
                <w:rFonts w:ascii="Arial" w:hAnsi="Arial"/>
                <w:b/>
                <w:sz w:val="24"/>
              </w:rPr>
            </w:pPr>
            <w:r>
              <w:rPr>
                <w:rFonts w:ascii="Arial" w:hAnsi="Arial"/>
                <w:b/>
                <w:w w:val="95"/>
                <w:sz w:val="24"/>
              </w:rPr>
              <w:t>ĐỌC</w:t>
            </w:r>
            <w:r>
              <w:rPr>
                <w:rFonts w:ascii="Arial" w:hAnsi="Arial"/>
                <w:b/>
                <w:spacing w:val="-41"/>
                <w:w w:val="95"/>
                <w:sz w:val="24"/>
              </w:rPr>
              <w:t> </w:t>
            </w:r>
            <w:r>
              <w:rPr>
                <w:rFonts w:ascii="Arial" w:hAnsi="Arial"/>
                <w:b/>
                <w:w w:val="95"/>
                <w:sz w:val="24"/>
              </w:rPr>
              <w:t>GIÁ</w:t>
            </w:r>
            <w:r>
              <w:rPr>
                <w:rFonts w:ascii="Arial" w:hAnsi="Arial"/>
                <w:b/>
                <w:spacing w:val="-40"/>
                <w:w w:val="95"/>
                <w:sz w:val="24"/>
              </w:rPr>
              <w:t> </w:t>
            </w:r>
            <w:r>
              <w:rPr>
                <w:rFonts w:ascii="Arial" w:hAnsi="Arial"/>
                <w:b/>
                <w:w w:val="95"/>
                <w:sz w:val="24"/>
              </w:rPr>
              <w:t>TRỊ</w:t>
            </w:r>
            <w:r>
              <w:rPr>
                <w:rFonts w:ascii="Arial" w:hAnsi="Arial"/>
                <w:b/>
                <w:spacing w:val="-40"/>
                <w:w w:val="95"/>
                <w:sz w:val="24"/>
              </w:rPr>
              <w:t> </w:t>
            </w:r>
            <w:r>
              <w:rPr>
                <w:rFonts w:ascii="Arial" w:hAnsi="Arial"/>
                <w:b/>
                <w:w w:val="95"/>
                <w:sz w:val="24"/>
              </w:rPr>
              <w:t>TIMER0 </w:t>
            </w:r>
            <w:r>
              <w:rPr>
                <w:rFonts w:ascii="Arial" w:hAnsi="Arial"/>
                <w:b/>
                <w:w w:val="90"/>
                <w:sz w:val="24"/>
              </w:rPr>
              <w:t>GIẢI</w:t>
            </w:r>
            <w:r>
              <w:rPr>
                <w:rFonts w:ascii="Arial" w:hAnsi="Arial"/>
                <w:b/>
                <w:spacing w:val="-32"/>
                <w:w w:val="90"/>
                <w:sz w:val="24"/>
              </w:rPr>
              <w:t> </w:t>
            </w:r>
            <w:r>
              <w:rPr>
                <w:rFonts w:ascii="Arial" w:hAnsi="Arial"/>
                <w:b/>
                <w:w w:val="90"/>
                <w:sz w:val="24"/>
              </w:rPr>
              <w:t>MÃ</w:t>
            </w:r>
            <w:r>
              <w:rPr>
                <w:rFonts w:ascii="Arial" w:hAnsi="Arial"/>
                <w:b/>
                <w:spacing w:val="-31"/>
                <w:w w:val="90"/>
                <w:sz w:val="24"/>
              </w:rPr>
              <w:t> </w:t>
            </w:r>
            <w:r>
              <w:rPr>
                <w:rFonts w:ascii="Arial" w:hAnsi="Arial"/>
                <w:b/>
                <w:w w:val="90"/>
                <w:sz w:val="24"/>
              </w:rPr>
              <w:t>HIỂN</w:t>
            </w:r>
            <w:r>
              <w:rPr>
                <w:rFonts w:ascii="Arial" w:hAnsi="Arial"/>
                <w:b/>
                <w:spacing w:val="-31"/>
                <w:w w:val="90"/>
                <w:sz w:val="24"/>
              </w:rPr>
              <w:t> </w:t>
            </w:r>
            <w:r>
              <w:rPr>
                <w:rFonts w:ascii="Arial" w:hAnsi="Arial"/>
                <w:b/>
                <w:w w:val="90"/>
                <w:sz w:val="24"/>
              </w:rPr>
              <w:t>THỊ</w:t>
            </w:r>
            <w:r>
              <w:rPr>
                <w:rFonts w:ascii="Arial" w:hAnsi="Arial"/>
                <w:b/>
                <w:spacing w:val="-31"/>
                <w:w w:val="90"/>
                <w:sz w:val="24"/>
              </w:rPr>
              <w:t> </w:t>
            </w:r>
            <w:r>
              <w:rPr>
                <w:rFonts w:ascii="Arial" w:hAnsi="Arial"/>
                <w:b/>
                <w:w w:val="90"/>
                <w:sz w:val="24"/>
              </w:rPr>
              <w:t>RA</w:t>
            </w:r>
            <w:r>
              <w:rPr>
                <w:rFonts w:ascii="Arial" w:hAnsi="Arial"/>
                <w:b/>
                <w:spacing w:val="-31"/>
                <w:w w:val="90"/>
                <w:sz w:val="24"/>
              </w:rPr>
              <w:t> </w:t>
            </w:r>
            <w:r>
              <w:rPr>
                <w:rFonts w:ascii="Arial" w:hAnsi="Arial"/>
                <w:b/>
                <w:spacing w:val="-6"/>
                <w:w w:val="90"/>
                <w:sz w:val="24"/>
              </w:rPr>
              <w:t>LED</w:t>
            </w:r>
          </w:p>
        </w:tc>
        <w:tc>
          <w:tcPr>
            <w:tcW w:w="180" w:type="dxa"/>
          </w:tcPr>
          <w:p>
            <w:pPr>
              <w:pStyle w:val="TableParagraph"/>
              <w:rPr>
                <w:sz w:val="22"/>
              </w:rPr>
            </w:pPr>
          </w:p>
        </w:tc>
      </w:tr>
    </w:tbl>
    <w:p>
      <w:pPr>
        <w:pStyle w:val="BodyText"/>
        <w:rPr>
          <w:sz w:val="20"/>
        </w:rPr>
      </w:pPr>
    </w:p>
    <w:p>
      <w:pPr>
        <w:pStyle w:val="BodyText"/>
        <w:rPr>
          <w:sz w:val="20"/>
        </w:rPr>
      </w:pPr>
    </w:p>
    <w:p>
      <w:pPr>
        <w:pStyle w:val="BodyText"/>
        <w:spacing w:before="5"/>
        <w:rPr>
          <w:sz w:val="16"/>
        </w:rPr>
      </w:pPr>
    </w:p>
    <w:p>
      <w:pPr>
        <w:spacing w:before="90"/>
        <w:ind w:left="1652" w:right="1542" w:firstLine="0"/>
        <w:jc w:val="center"/>
        <w:rPr>
          <w:i/>
          <w:sz w:val="24"/>
        </w:rPr>
      </w:pPr>
      <w:r>
        <w:rPr/>
        <w:pict>
          <v:group style="position:absolute;margin-left:183.113571pt;margin-top:-215.286896pt;width:289.2pt;height:200.35pt;mso-position-horizontal-relative:page;mso-position-vertical-relative:paragraph;z-index:-29262848" coordorigin="3662,-4306" coordsize="5784,4007">
            <v:shape style="position:absolute;left:5401;top:-4269;width:1954;height:434" coordorigin="5401,-4268" coordsize="1954,434" path="m7150,-4268l5608,-4268,5612,-4262,5546,-4251,5488,-4221,5442,-4176,5412,-4118,5401,-4051,5412,-3984,5442,-3926,5488,-3880,5546,-3850,5612,-3840,5608,-3835,7150,-3835,7143,-3840,7210,-3850,7268,-3880,7314,-3926,7344,-3984,7354,-4051,7344,-4118,7314,-4176,7268,-4221,7210,-4251,7143,-4262,7150,-4268xe" filled="true" fillcolor="#cdcdcd" stroked="false">
              <v:path arrowok="t"/>
              <v:fill opacity="32639f" type="solid"/>
            </v:shape>
            <v:shape style="position:absolute;left:5608;top:-4269;width:1542;height:434" coordorigin="5608,-4268" coordsize="1542,434" path="m5608,-3835l7150,-3835,7150,-3835m5608,-4268l5608,-4268,5612,-4262e" filled="false" stroked="true" strokeweight="1.496158pt" strokecolor="#cdcdcd">
              <v:path arrowok="t"/>
              <v:stroke dashstyle="solid"/>
            </v:shape>
            <v:shape style="position:absolute;left:5386;top:-4133;width:242;height:309" type="#_x0000_t75" stroked="false">
              <v:imagedata r:id="rId721" o:title=""/>
            </v:shape>
            <v:shape style="position:absolute;left:7128;top:-4066;width:242;height:242" type="#_x0000_t75" stroked="false">
              <v:imagedata r:id="rId722" o:title=""/>
            </v:shape>
            <v:shape style="position:absolute;left:7143;top:-4269;width:7;height:7" coordorigin="7143,-4268" coordsize="7,7" path="m7143,-4262l7150,-4268,7150,-4268e" filled="false" stroked="true" strokeweight="1.4961pt" strokecolor="#cdcdcd">
              <v:path arrowok="t"/>
              <v:stroke dashstyle="solid"/>
            </v:shape>
            <v:shape style="position:absolute;left:5372;top:-4291;width:1954;height:427" type="#_x0000_t75" stroked="false">
              <v:imagedata r:id="rId723" o:title=""/>
            </v:shape>
            <v:shape style="position:absolute;left:5372;top:-4291;width:1954;height:427" coordorigin="5372,-4291" coordsize="1954,427" path="m5578,-3864l7120,-3864,7114,-3868,7181,-3879,7239,-3909,7285,-3955,7315,-4013,7326,-4080,7315,-4146,7285,-4204,7239,-4250,7181,-4280,7114,-4291,7120,-4283,5578,-4283,5517,-4280,5459,-4250,5413,-4204,5383,-4146,5372,-4080,5383,-4013,5413,-3955,5459,-3909,5517,-3879,5584,-3868,5578,-3864xe" filled="false" stroked="true" strokeweight="1.495587pt" strokecolor="#000000">
              <v:path arrowok="t"/>
              <v:stroke dashstyle="solid"/>
            </v:shape>
            <v:shape style="position:absolute;left:3662;top:-3491;width:5389;height:1182" type="#_x0000_t75" stroked="false">
              <v:imagedata r:id="rId724" o:title=""/>
            </v:shape>
            <v:shape style="position:absolute;left:6266;top:-3865;width:195;height:404" type="#_x0000_t75" stroked="false">
              <v:imagedata r:id="rId725" o:title=""/>
            </v:shape>
            <v:shape style="position:absolute;left:3662;top:-1771;width:5389;height:1107" type="#_x0000_t75" stroked="false">
              <v:imagedata r:id="rId726" o:title=""/>
            </v:shape>
            <v:shape style="position:absolute;left:6266;top:-2310;width:195;height:554" type="#_x0000_t75" stroked="false">
              <v:imagedata r:id="rId727" o:title=""/>
            </v:shape>
            <v:shape style="position:absolute;left:6371;top:-2115;width:3060;height:1801" coordorigin="6371,-2115" coordsize="3060,1801" path="m6371,-619l6371,-410,6378,-404,6385,-369,6404,-340,6433,-321,6468,-314,6461,-320,9335,-320,9405,-340,9431,-404,9425,-410,9425,-2025,9405,-2082,9341,-2109,9335,-2115,6596,-2115e" filled="false" stroked="true" strokeweight="1.495853pt" strokecolor="#cdcdcd">
              <v:path arrowok="t"/>
              <v:stroke dashstyle="solid"/>
            </v:shape>
            <v:shape style="position:absolute;left:6371;top:-2190;width:255;height:165" coordorigin="6371,-2189" coordsize="255,165" path="m6626,-2189l6371,-2115,6626,-2025,6626,-2189xe" filled="true" fillcolor="#cdcdcd" stroked="false">
              <v:path arrowok="t"/>
              <v:fill opacity="32639f" type="solid"/>
            </v:shape>
            <v:shape style="position:absolute;left:6349;top:-2138;width:3061;height:1803" coordorigin="6349,-2137" coordsize="3061,1803" path="m6356,-649l6356,-425,6349,-432,6356,-397,6375,-369,6404,-350,6439,-343,6446,-335,9320,-335,9313,-343,9348,-350,9376,-369,9395,-397,9403,-432,9410,-425,9410,-2040,9403,-2047,9395,-2082,9376,-2111,9348,-2130,9313,-2137,9320,-2130,6566,-2130e" filled="false" stroked="true" strokeweight="1.495853pt" strokecolor="#000000">
              <v:path arrowok="t"/>
              <v:stroke dashstyle="solid"/>
            </v:shape>
            <v:shape style="position:absolute;left:6356;top:-2220;width:240;height:165" coordorigin="6356,-2219" coordsize="240,165" path="m6596,-2219l6356,-2130,6596,-2055,6596,-2219xe" filled="true" fillcolor="#000000" stroked="false">
              <v:path arrowok="t"/>
              <v:fill type="solid"/>
            </v:shape>
            <v:shape style="position:absolute;left:6036;top:-4188;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w10:wrap type="none"/>
          </v:group>
        </w:pict>
      </w:r>
      <w:r>
        <w:rPr>
          <w:i/>
          <w:sz w:val="24"/>
        </w:rPr>
        <w:t>Hình 6-23: Lưu đồ đếm xung ngoại dùng counter T0.</w:t>
      </w:r>
    </w:p>
    <w:p>
      <w:pPr>
        <w:pStyle w:val="ListParagraph"/>
        <w:numPr>
          <w:ilvl w:val="0"/>
          <w:numId w:val="86"/>
        </w:numPr>
        <w:tabs>
          <w:tab w:pos="1809" w:val="left" w:leader="none"/>
          <w:tab w:pos="1810" w:val="left" w:leader="none"/>
        </w:tabs>
        <w:spacing w:line="240" w:lineRule="auto" w:before="177" w:after="0"/>
        <w:ind w:left="1809" w:right="0" w:hanging="567"/>
        <w:jc w:val="left"/>
        <w:rPr>
          <w:sz w:val="24"/>
        </w:rPr>
      </w:pPr>
      <w:r>
        <w:rPr>
          <w:sz w:val="24"/>
        </w:rPr>
        <w:t>Giải thích chương</w:t>
      </w:r>
      <w:r>
        <w:rPr>
          <w:spacing w:val="-5"/>
          <w:sz w:val="24"/>
        </w:rPr>
        <w:t> </w:t>
      </w:r>
      <w:r>
        <w:rPr>
          <w:sz w:val="24"/>
        </w:rPr>
        <w:t>trình:</w:t>
      </w:r>
    </w:p>
    <w:p>
      <w:pPr>
        <w:pStyle w:val="BodyText"/>
        <w:spacing w:line="242" w:lineRule="auto" w:before="59"/>
        <w:ind w:left="676" w:right="668" w:firstLine="566"/>
      </w:pPr>
      <w:r>
        <w:rPr/>
        <w:t>Chương trình khởi tạo 3 port xuất dữ liệu, timer hoạt động chế độ đếm xung ngoại, hệ số chia bằng 1, cho giá trị đếm ban đầu bằng 0.</w:t>
      </w:r>
    </w:p>
    <w:p>
      <w:pPr>
        <w:pStyle w:val="BodyText"/>
        <w:spacing w:line="242" w:lineRule="auto" w:before="53"/>
        <w:ind w:left="676" w:right="560" w:firstLine="566"/>
      </w:pPr>
      <w:r>
        <w:rPr/>
        <w:t>Vòng lặp while tiến hành đọc giá trị của timer0 gán cho biến “T0”, tiến hành chia để tách từng số đơn vị, chục, trăm, giải mã 7 đoạn và gởi ra port điều khiển led sáng.</w:t>
      </w:r>
    </w:p>
    <w:p>
      <w:pPr>
        <w:pStyle w:val="BodyText"/>
        <w:spacing w:line="242" w:lineRule="auto" w:before="57"/>
        <w:ind w:left="676" w:right="668" w:firstLine="566"/>
      </w:pPr>
      <w:r>
        <w:rPr/>
        <w:t>Do counter T0 chỉ đếm 8 </w:t>
      </w:r>
      <w:r>
        <w:rPr>
          <w:spacing w:val="-4"/>
        </w:rPr>
        <w:t>bit </w:t>
      </w:r>
      <w:r>
        <w:rPr/>
        <w:t>nên giới hạn đếm </w:t>
      </w:r>
      <w:r>
        <w:rPr>
          <w:spacing w:val="2"/>
        </w:rPr>
        <w:t>từ </w:t>
      </w:r>
      <w:r>
        <w:rPr/>
        <w:t>0 đến 255, muốn đếm giá trị lớn hơn thì phải </w:t>
      </w:r>
      <w:r>
        <w:rPr>
          <w:spacing w:val="-3"/>
        </w:rPr>
        <w:t>xử lý </w:t>
      </w:r>
      <w:r>
        <w:rPr/>
        <w:t>hoặc dùng counter T1 đếm 16</w:t>
      </w:r>
      <w:r>
        <w:rPr>
          <w:spacing w:val="12"/>
        </w:rPr>
        <w:t> </w:t>
      </w:r>
      <w:r>
        <w:rPr/>
        <w:t>bit.</w:t>
      </w:r>
    </w:p>
    <w:p>
      <w:pPr>
        <w:pStyle w:val="BodyText"/>
        <w:spacing w:line="242" w:lineRule="auto" w:before="52" w:after="8"/>
        <w:ind w:left="676" w:right="491" w:firstLine="566"/>
      </w:pPr>
      <w:r>
        <w:rPr/>
        <w:t>Trong chương trình trên thì mới bắt đầu hiển thị cả 3 số 0, chương trình sau sẽ có chức năng tắt 2 số 0 vô nghĩa của hàng trăm và hàng chục.</w:t>
      </w:r>
    </w:p>
    <w:p>
      <w:pPr>
        <w:pStyle w:val="BodyText"/>
        <w:ind w:left="561"/>
        <w:rPr>
          <w:sz w:val="20"/>
        </w:rPr>
      </w:pPr>
      <w:r>
        <w:rPr>
          <w:sz w:val="20"/>
        </w:rPr>
        <w:pict>
          <v:shape style="width:507.35pt;height:72.75pt;mso-position-horizontal-relative:char;mso-position-vertical-relative:line" type="#_x0000_t202" filled="false" stroked="true" strokeweight=".48004pt" strokecolor="#000000">
            <w10:anchorlock/>
            <v:textbox inset="0,0,0,0">
              <w:txbxContent>
                <w:p>
                  <w:pPr>
                    <w:pStyle w:val="BodyText"/>
                    <w:spacing w:before="24"/>
                    <w:ind w:left="105"/>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w:t>
                  </w:r>
                </w:p>
                <w:p>
                  <w:pPr>
                    <w:pStyle w:val="BodyText"/>
                    <w:spacing w:line="244" w:lineRule="auto" w:before="11"/>
                    <w:ind w:left="105" w:right="5574"/>
                    <w:rPr>
                      <w:rFonts w:ascii="Georgia"/>
                    </w:rPr>
                  </w:pPr>
                  <w:r>
                    <w:rPr>
                      <w:rFonts w:ascii="Georgia"/>
                      <w:w w:val="90"/>
                    </w:rPr>
                    <w:t>UNSIGNED INT8 T0, MATRAM, MACHUC; </w:t>
                  </w:r>
                  <w:r>
                    <w:rPr>
                      <w:rFonts w:ascii="Georgia"/>
                    </w:rPr>
                    <w:t>VOID MAIN()</w:t>
                  </w:r>
                </w:p>
                <w:p>
                  <w:pPr>
                    <w:pStyle w:val="BodyText"/>
                    <w:spacing w:before="5"/>
                    <w:ind w:left="105"/>
                    <w:rPr>
                      <w:rFonts w:ascii="Georgia"/>
                    </w:rPr>
                  </w:pPr>
                  <w:r>
                    <w:rPr>
                      <w:rFonts w:ascii="Georgia"/>
                      <w:w w:val="90"/>
                    </w:rPr>
                    <w:t>{</w:t>
                  </w:r>
                </w:p>
                <w:p>
                  <w:pPr>
                    <w:pStyle w:val="BodyText"/>
                    <w:tabs>
                      <w:tab w:pos="2858" w:val="left" w:leader="none"/>
                    </w:tabs>
                    <w:spacing w:before="11"/>
                    <w:ind w:left="672"/>
                    <w:rPr>
                      <w:rFonts w:ascii="Georgia"/>
                    </w:rPr>
                  </w:pPr>
                  <w:r>
                    <w:rPr>
                      <w:rFonts w:ascii="Georgia"/>
                      <w:w w:val="90"/>
                    </w:rPr>
                    <w:t>SET_TRIS_B(0x00);</w:t>
                    <w:tab/>
                  </w:r>
                  <w:r>
                    <w:rPr>
                      <w:rFonts w:ascii="Georgia"/>
                    </w:rPr>
                    <w:t>SET_TRIS_C(0x00);</w:t>
                  </w:r>
                  <w:r>
                    <w:rPr>
                      <w:rFonts w:ascii="Georgia"/>
                      <w:spacing w:val="26"/>
                    </w:rPr>
                    <w:t> </w:t>
                  </w:r>
                  <w:r>
                    <w:rPr>
                      <w:rFonts w:ascii="Georgia"/>
                    </w:rPr>
                    <w:t>SET_TRIS_D(0x00);</w:t>
                  </w:r>
                </w:p>
              </w:txbxContent>
            </v:textbox>
            <v:stroke dashstyle="solid"/>
          </v:shape>
        </w:pict>
      </w:r>
      <w:r>
        <w:rPr>
          <w:sz w:val="20"/>
        </w:rPr>
      </w:r>
    </w:p>
    <w:p>
      <w:pPr>
        <w:spacing w:after="0"/>
        <w:rPr>
          <w:sz w:val="20"/>
        </w:rPr>
        <w:sectPr>
          <w:pgSz w:w="11910" w:h="16840"/>
          <w:pgMar w:header="283" w:footer="491" w:top="640" w:bottom="680" w:left="740" w:right="0"/>
        </w:sectPr>
      </w:pPr>
    </w:p>
    <w:p>
      <w:pPr>
        <w:pStyle w:val="BodyText"/>
        <w:rPr>
          <w:sz w:val="20"/>
        </w:rPr>
      </w:pPr>
      <w:r>
        <w:rPr/>
        <w:pict>
          <v:shape style="position:absolute;margin-left:65.064003pt;margin-top:14.159983pt;width:508.05pt;height:246.55pt;mso-position-horizontal-relative:page;mso-position-vertical-relative:page;z-index:16180224"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9706"/>
                  </w:tblGrid>
                  <w:tr>
                    <w:trPr>
                      <w:trHeight w:val="345" w:hRule="atLeast"/>
                    </w:trPr>
                    <w:tc>
                      <w:tcPr>
                        <w:tcW w:w="10146" w:type="dxa"/>
                        <w:gridSpan w:val="2"/>
                        <w:tcBorders>
                          <w:top w:val="single" w:sz="4" w:space="0" w:color="000000"/>
                          <w:left w:val="single" w:sz="4" w:space="0" w:color="000000"/>
                          <w:bottom w:val="single" w:sz="8" w:space="0" w:color="000000"/>
                          <w:right w:val="single" w:sz="4" w:space="0" w:color="000000"/>
                        </w:tcBorders>
                      </w:tcPr>
                      <w:p>
                        <w:pPr>
                          <w:pStyle w:val="TableParagraph"/>
                          <w:rPr>
                            <w:sz w:val="22"/>
                          </w:rPr>
                        </w:pPr>
                      </w:p>
                    </w:tc>
                  </w:tr>
                  <w:tr>
                    <w:trPr>
                      <w:trHeight w:val="299" w:hRule="atLeast"/>
                    </w:trPr>
                    <w:tc>
                      <w:tcPr>
                        <w:tcW w:w="440" w:type="dxa"/>
                        <w:tcBorders>
                          <w:top w:val="single" w:sz="8" w:space="0" w:color="000000"/>
                          <w:left w:val="single" w:sz="4" w:space="0" w:color="000000"/>
                        </w:tcBorders>
                      </w:tcPr>
                      <w:p>
                        <w:pPr>
                          <w:pStyle w:val="TableParagraph"/>
                          <w:rPr>
                            <w:sz w:val="22"/>
                          </w:rPr>
                        </w:pPr>
                      </w:p>
                    </w:tc>
                    <w:tc>
                      <w:tcPr>
                        <w:tcW w:w="9706" w:type="dxa"/>
                        <w:tcBorders>
                          <w:top w:val="single" w:sz="8" w:space="0" w:color="000000"/>
                          <w:right w:val="single" w:sz="4" w:space="0" w:color="000000"/>
                        </w:tcBorders>
                      </w:tcPr>
                      <w:p>
                        <w:pPr>
                          <w:pStyle w:val="TableParagraph"/>
                          <w:spacing w:line="254" w:lineRule="exact" w:before="24"/>
                          <w:ind w:left="242"/>
                          <w:rPr>
                            <w:rFonts w:ascii="Georgia"/>
                            <w:sz w:val="24"/>
                          </w:rPr>
                        </w:pPr>
                        <w:r>
                          <w:rPr>
                            <w:rFonts w:ascii="Georgia"/>
                            <w:w w:val="88"/>
                            <w:sz w:val="24"/>
                          </w:rPr>
                          <w:t>S</w:t>
                        </w:r>
                        <w:r>
                          <w:rPr>
                            <w:rFonts w:ascii="Georgia"/>
                            <w:w w:val="88"/>
                            <w:sz w:val="24"/>
                          </w:rPr>
                          <w:t>E</w:t>
                        </w:r>
                        <w:r>
                          <w:rPr>
                            <w:rFonts w:ascii="Georgia"/>
                            <w:spacing w:val="1"/>
                            <w:w w:val="95"/>
                            <w:sz w:val="24"/>
                          </w:rPr>
                          <w:t>T</w:t>
                        </w:r>
                        <w:r>
                          <w:rPr>
                            <w:rFonts w:ascii="Georgia"/>
                            <w:spacing w:val="-2"/>
                            <w:w w:val="85"/>
                            <w:sz w:val="24"/>
                          </w:rPr>
                          <w:t>U</w:t>
                        </w:r>
                        <w:r>
                          <w:rPr>
                            <w:rFonts w:ascii="Georgia"/>
                            <w:spacing w:val="-2"/>
                            <w:w w:val="93"/>
                            <w:sz w:val="24"/>
                          </w:rPr>
                          <w:t>P</w:t>
                        </w:r>
                        <w:r>
                          <w:rPr>
                            <w:rFonts w:ascii="Georgia"/>
                            <w:spacing w:val="2"/>
                            <w:w w:val="57"/>
                            <w:sz w:val="24"/>
                          </w:rPr>
                          <w:t>_</w:t>
                        </w:r>
                        <w:r>
                          <w:rPr>
                            <w:rFonts w:ascii="Georgia"/>
                            <w:spacing w:val="1"/>
                            <w:w w:val="95"/>
                            <w:sz w:val="24"/>
                          </w:rPr>
                          <w:t>T</w:t>
                        </w:r>
                        <w:r>
                          <w:rPr>
                            <w:rFonts w:ascii="Georgia"/>
                            <w:spacing w:val="-2"/>
                            <w:w w:val="83"/>
                            <w:sz w:val="24"/>
                          </w:rPr>
                          <w:t>I</w:t>
                        </w:r>
                        <w:r>
                          <w:rPr>
                            <w:rFonts w:ascii="Georgia"/>
                            <w:w w:val="87"/>
                            <w:sz w:val="24"/>
                          </w:rPr>
                          <w:t>M</w:t>
                        </w:r>
                        <w:r>
                          <w:rPr>
                            <w:rFonts w:ascii="Georgia"/>
                            <w:w w:val="88"/>
                            <w:sz w:val="24"/>
                          </w:rPr>
                          <w:t>E</w:t>
                        </w:r>
                        <w:r>
                          <w:rPr>
                            <w:rFonts w:ascii="Georgia"/>
                            <w:spacing w:val="-6"/>
                            <w:w w:val="88"/>
                            <w:sz w:val="24"/>
                          </w:rPr>
                          <w:t>R</w:t>
                        </w:r>
                        <w:r>
                          <w:rPr>
                            <w:rFonts w:ascii="Georgia"/>
                            <w:spacing w:val="2"/>
                            <w:w w:val="57"/>
                            <w:sz w:val="24"/>
                          </w:rPr>
                          <w:t>_</w:t>
                        </w:r>
                        <w:r>
                          <w:rPr>
                            <w:rFonts w:ascii="Georgia"/>
                            <w:spacing w:val="1"/>
                            <w:w w:val="90"/>
                            <w:sz w:val="24"/>
                          </w:rPr>
                          <w:t>0</w:t>
                        </w:r>
                        <w:r>
                          <w:rPr>
                            <w:rFonts w:ascii="Georgia"/>
                            <w:w w:val="98"/>
                            <w:sz w:val="24"/>
                          </w:rPr>
                          <w:t>(</w:t>
                        </w:r>
                        <w:r>
                          <w:rPr>
                            <w:rFonts w:ascii="Georgia"/>
                            <w:spacing w:val="1"/>
                            <w:w w:val="98"/>
                            <w:sz w:val="24"/>
                          </w:rPr>
                          <w:t>T</w:t>
                        </w:r>
                        <w:r>
                          <w:rPr>
                            <w:rFonts w:ascii="Georgia"/>
                            <w:spacing w:val="-4"/>
                            <w:w w:val="90"/>
                            <w:sz w:val="24"/>
                          </w:rPr>
                          <w:t>0</w:t>
                        </w:r>
                        <w:r>
                          <w:rPr>
                            <w:rFonts w:ascii="Georgia"/>
                            <w:spacing w:val="2"/>
                            <w:w w:val="57"/>
                            <w:sz w:val="24"/>
                          </w:rPr>
                          <w:t>_</w:t>
                        </w:r>
                        <w:r>
                          <w:rPr>
                            <w:rFonts w:ascii="Georgia"/>
                            <w:spacing w:val="-4"/>
                            <w:w w:val="88"/>
                            <w:sz w:val="24"/>
                          </w:rPr>
                          <w:t>E</w:t>
                        </w:r>
                        <w:r>
                          <w:rPr>
                            <w:rFonts w:ascii="Georgia"/>
                            <w:spacing w:val="1"/>
                            <w:w w:val="80"/>
                            <w:sz w:val="24"/>
                          </w:rPr>
                          <w:t>X</w:t>
                        </w:r>
                        <w:r>
                          <w:rPr>
                            <w:rFonts w:ascii="Georgia"/>
                            <w:spacing w:val="1"/>
                            <w:w w:val="95"/>
                            <w:sz w:val="24"/>
                          </w:rPr>
                          <w:t>T</w:t>
                        </w:r>
                        <w:r>
                          <w:rPr>
                            <w:rFonts w:ascii="Georgia"/>
                            <w:spacing w:val="-3"/>
                            <w:w w:val="57"/>
                            <w:sz w:val="24"/>
                          </w:rPr>
                          <w:t>_</w:t>
                        </w:r>
                        <w:r>
                          <w:rPr>
                            <w:rFonts w:ascii="Georgia"/>
                            <w:w w:val="88"/>
                            <w:sz w:val="24"/>
                          </w:rPr>
                          <w:t>L</w:t>
                        </w:r>
                        <w:r>
                          <w:rPr>
                            <w:rFonts w:ascii="Georgia"/>
                            <w:spacing w:val="2"/>
                            <w:w w:val="57"/>
                            <w:sz w:val="24"/>
                          </w:rPr>
                          <w:t>_</w:t>
                        </w:r>
                        <w:r>
                          <w:rPr>
                            <w:rFonts w:ascii="Georgia"/>
                            <w:spacing w:val="-4"/>
                            <w:w w:val="95"/>
                            <w:sz w:val="24"/>
                          </w:rPr>
                          <w:t>T</w:t>
                        </w:r>
                        <w:r>
                          <w:rPr>
                            <w:rFonts w:ascii="Georgia"/>
                            <w:spacing w:val="1"/>
                            <w:w w:val="87"/>
                            <w:sz w:val="24"/>
                          </w:rPr>
                          <w:t>O</w:t>
                        </w:r>
                        <w:r>
                          <w:rPr>
                            <w:rFonts w:ascii="Georgia"/>
                            <w:spacing w:val="2"/>
                            <w:w w:val="57"/>
                            <w:sz w:val="24"/>
                          </w:rPr>
                          <w:t>_</w:t>
                        </w:r>
                        <w:r>
                          <w:rPr>
                            <w:rFonts w:ascii="Georgia"/>
                            <w:w w:val="84"/>
                            <w:sz w:val="24"/>
                          </w:rPr>
                          <w:t>H</w:t>
                        </w:r>
                        <w:r>
                          <w:rPr>
                            <w:rFonts w:ascii="Georgia"/>
                            <w:spacing w:val="-7"/>
                            <w:sz w:val="24"/>
                          </w:rPr>
                          <w:t> </w:t>
                        </w:r>
                        <w:r>
                          <w:rPr>
                            <w:rFonts w:ascii="Georgia"/>
                            <w:w w:val="84"/>
                            <w:sz w:val="24"/>
                          </w:rPr>
                          <w:t>|</w:t>
                        </w:r>
                        <w:r>
                          <w:rPr>
                            <w:rFonts w:ascii="Georgia"/>
                            <w:spacing w:val="-10"/>
                            <w:sz w:val="24"/>
                          </w:rPr>
                          <w:t> </w:t>
                        </w:r>
                        <w:r>
                          <w:rPr>
                            <w:rFonts w:ascii="Georgia"/>
                            <w:spacing w:val="1"/>
                            <w:w w:val="95"/>
                            <w:sz w:val="24"/>
                          </w:rPr>
                          <w:t>T</w:t>
                        </w:r>
                        <w:r>
                          <w:rPr>
                            <w:rFonts w:ascii="Georgia"/>
                            <w:spacing w:val="1"/>
                            <w:w w:val="90"/>
                            <w:sz w:val="24"/>
                          </w:rPr>
                          <w:t>0</w:t>
                        </w:r>
                        <w:r>
                          <w:rPr>
                            <w:rFonts w:ascii="Georgia"/>
                            <w:spacing w:val="2"/>
                            <w:w w:val="57"/>
                            <w:sz w:val="24"/>
                          </w:rPr>
                          <w:t>_</w:t>
                        </w:r>
                        <w:r>
                          <w:rPr>
                            <w:rFonts w:ascii="Georgia"/>
                            <w:w w:val="86"/>
                            <w:sz w:val="24"/>
                          </w:rPr>
                          <w:t>D</w:t>
                        </w:r>
                        <w:r>
                          <w:rPr>
                            <w:rFonts w:ascii="Georgia"/>
                            <w:spacing w:val="-2"/>
                            <w:w w:val="86"/>
                            <w:sz w:val="24"/>
                          </w:rPr>
                          <w:t>I</w:t>
                        </w:r>
                        <w:r>
                          <w:rPr>
                            <w:rFonts w:ascii="Georgia"/>
                            <w:spacing w:val="-1"/>
                            <w:w w:val="90"/>
                            <w:sz w:val="24"/>
                          </w:rPr>
                          <w:t>V</w:t>
                        </w:r>
                        <w:r>
                          <w:rPr>
                            <w:rFonts w:ascii="Georgia"/>
                            <w:spacing w:val="-3"/>
                            <w:w w:val="57"/>
                            <w:sz w:val="24"/>
                          </w:rPr>
                          <w:t>_</w:t>
                        </w:r>
                        <w:r>
                          <w:rPr>
                            <w:rFonts w:ascii="Georgia"/>
                            <w:spacing w:val="1"/>
                            <w:w w:val="128"/>
                            <w:sz w:val="24"/>
                          </w:rPr>
                          <w:t>1</w:t>
                        </w:r>
                        <w:r>
                          <w:rPr>
                            <w:rFonts w:ascii="Georgia"/>
                            <w:w w:val="93"/>
                            <w:sz w:val="24"/>
                          </w:rPr>
                          <w:t>);</w:t>
                        </w:r>
                      </w:p>
                    </w:tc>
                  </w:tr>
                  <w:tr>
                    <w:trPr>
                      <w:trHeight w:val="283"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9"/>
                          <w:ind w:left="242"/>
                          <w:rPr>
                            <w:rFonts w:ascii="Georgia"/>
                            <w:sz w:val="24"/>
                          </w:rPr>
                        </w:pPr>
                        <w:r>
                          <w:rPr>
                            <w:rFonts w:ascii="Georgia"/>
                            <w:sz w:val="24"/>
                          </w:rPr>
                          <w:t>SET_TIMER0(0);</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2" w:lineRule="exact" w:before="9"/>
                          <w:ind w:left="242"/>
                          <w:rPr>
                            <w:rFonts w:ascii="Georgia"/>
                            <w:sz w:val="24"/>
                          </w:rPr>
                        </w:pPr>
                        <w:r>
                          <w:rPr>
                            <w:rFonts w:ascii="Georgia"/>
                            <w:sz w:val="24"/>
                          </w:rPr>
                          <w:t>WHILE(TRUE)</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6"/>
                          <w:ind w:left="242"/>
                          <w:rPr>
                            <w:rFonts w:ascii="Georgia"/>
                            <w:sz w:val="24"/>
                          </w:rPr>
                        </w:pPr>
                        <w:r>
                          <w:rPr>
                            <w:rFonts w:ascii="Georgia"/>
                            <w:w w:val="90"/>
                            <w:sz w:val="24"/>
                          </w:rPr>
                          <w:t>{</w:t>
                        </w:r>
                      </w:p>
                    </w:tc>
                  </w:tr>
                  <w:tr>
                    <w:trPr>
                      <w:trHeight w:val="283"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9"/>
                          <w:ind w:left="808"/>
                          <w:rPr>
                            <w:rFonts w:ascii="Georgia"/>
                            <w:sz w:val="24"/>
                          </w:rPr>
                        </w:pPr>
                        <w:r>
                          <w:rPr>
                            <w:rFonts w:ascii="Georgia"/>
                            <w:sz w:val="24"/>
                          </w:rPr>
                          <w:t>T0=GET_TIMER0();</w:t>
                        </w:r>
                      </w:p>
                    </w:tc>
                  </w:tr>
                  <w:tr>
                    <w:trPr>
                      <w:trHeight w:val="281"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tabs>
                            <w:tab w:pos="4534" w:val="left" w:leader="none"/>
                          </w:tabs>
                          <w:spacing w:line="252" w:lineRule="exact" w:before="9"/>
                          <w:ind w:left="808"/>
                          <w:rPr>
                            <w:rFonts w:ascii="Georgia"/>
                            <w:sz w:val="24"/>
                          </w:rPr>
                        </w:pPr>
                        <w:r>
                          <w:rPr>
                            <w:rFonts w:ascii="Georgia"/>
                            <w:w w:val="95"/>
                            <w:sz w:val="24"/>
                          </w:rPr>
                          <w:t>MATRAM=MA7DOAN[T0/100];</w:t>
                          <w:tab/>
                        </w:r>
                        <w:r>
                          <w:rPr>
                            <w:rFonts w:ascii="Georgia"/>
                            <w:sz w:val="24"/>
                          </w:rPr>
                          <w:t>MACHUC=MA7DOAN[T0/10%10];</w:t>
                        </w:r>
                      </w:p>
                    </w:tc>
                  </w:tr>
                  <w:tr>
                    <w:trPr>
                      <w:trHeight w:val="281"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6"/>
                          <w:ind w:left="808"/>
                          <w:rPr>
                            <w:rFonts w:ascii="Georgia"/>
                            <w:sz w:val="24"/>
                          </w:rPr>
                        </w:pPr>
                        <w:r>
                          <w:rPr>
                            <w:rFonts w:ascii="Georgia"/>
                            <w:sz w:val="24"/>
                          </w:rPr>
                          <w:t>IF (MATRAM==0XC0)</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2" w:lineRule="exact" w:before="9"/>
                          <w:ind w:left="808"/>
                          <w:rPr>
                            <w:rFonts w:ascii="Georgia"/>
                            <w:sz w:val="24"/>
                          </w:rPr>
                        </w:pPr>
                        <w:r>
                          <w:rPr>
                            <w:rFonts w:ascii="Georgia"/>
                            <w:w w:val="90"/>
                            <w:sz w:val="24"/>
                          </w:rPr>
                          <w:t>{</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6"/>
                          <w:ind w:left="1375"/>
                          <w:rPr>
                            <w:rFonts w:ascii="Georgia"/>
                            <w:sz w:val="24"/>
                          </w:rPr>
                        </w:pPr>
                        <w:r>
                          <w:rPr>
                            <w:rFonts w:ascii="Georgia"/>
                            <w:sz w:val="24"/>
                          </w:rPr>
                          <w:t>MATRAM=0XFF;</w:t>
                        </w:r>
                      </w:p>
                    </w:tc>
                  </w:tr>
                  <w:tr>
                    <w:trPr>
                      <w:trHeight w:val="283"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9"/>
                          <w:ind w:left="1375"/>
                          <w:rPr>
                            <w:rFonts w:ascii="Georgia"/>
                            <w:sz w:val="24"/>
                          </w:rPr>
                        </w:pPr>
                        <w:r>
                          <w:rPr>
                            <w:rFonts w:ascii="Georgia"/>
                            <w:sz w:val="24"/>
                          </w:rPr>
                          <w:t>IF (MACHUC==0XC0) MACHUC=0XFF;</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2" w:lineRule="exact" w:before="9"/>
                          <w:ind w:left="808"/>
                          <w:rPr>
                            <w:rFonts w:ascii="Georgia"/>
                            <w:sz w:val="24"/>
                          </w:rPr>
                        </w:pPr>
                        <w:r>
                          <w:rPr>
                            <w:rFonts w:ascii="Georgia"/>
                            <w:w w:val="90"/>
                            <w:sz w:val="24"/>
                          </w:rPr>
                          <w:t>}</w:t>
                        </w:r>
                      </w:p>
                    </w:tc>
                  </w:tr>
                  <w:tr>
                    <w:trPr>
                      <w:trHeight w:val="281"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5" w:lineRule="exact" w:before="6"/>
                          <w:ind w:left="808"/>
                          <w:rPr>
                            <w:rFonts w:ascii="Georgia"/>
                            <w:sz w:val="24"/>
                          </w:rPr>
                        </w:pPr>
                        <w:r>
                          <w:rPr>
                            <w:rFonts w:ascii="Georgia"/>
                            <w:spacing w:val="1"/>
                            <w:w w:val="87"/>
                            <w:sz w:val="24"/>
                          </w:rPr>
                          <w:t>O</w:t>
                        </w:r>
                        <w:r>
                          <w:rPr>
                            <w:rFonts w:ascii="Georgia"/>
                            <w:spacing w:val="-2"/>
                            <w:w w:val="85"/>
                            <w:sz w:val="24"/>
                          </w:rPr>
                          <w:t>U</w:t>
                        </w:r>
                        <w:r>
                          <w:rPr>
                            <w:rFonts w:ascii="Georgia"/>
                            <w:spacing w:val="1"/>
                            <w:w w:val="95"/>
                            <w:sz w:val="24"/>
                          </w:rPr>
                          <w:t>T</w:t>
                        </w:r>
                        <w:r>
                          <w:rPr>
                            <w:rFonts w:ascii="Georgia"/>
                            <w:spacing w:val="-2"/>
                            <w:w w:val="93"/>
                            <w:sz w:val="24"/>
                          </w:rPr>
                          <w:t>P</w:t>
                        </w:r>
                        <w:r>
                          <w:rPr>
                            <w:rFonts w:ascii="Georgia"/>
                            <w:spacing w:val="-2"/>
                            <w:w w:val="85"/>
                            <w:sz w:val="24"/>
                          </w:rPr>
                          <w:t>U</w:t>
                        </w:r>
                        <w:r>
                          <w:rPr>
                            <w:rFonts w:ascii="Georgia"/>
                            <w:spacing w:val="1"/>
                            <w:w w:val="95"/>
                            <w:sz w:val="24"/>
                          </w:rPr>
                          <w:t>T</w:t>
                        </w:r>
                        <w:r>
                          <w:rPr>
                            <w:rFonts w:ascii="Georgia"/>
                            <w:spacing w:val="2"/>
                            <w:w w:val="57"/>
                            <w:sz w:val="24"/>
                          </w:rPr>
                          <w:t>_</w:t>
                        </w:r>
                        <w:r>
                          <w:rPr>
                            <w:rFonts w:ascii="Georgia"/>
                            <w:spacing w:val="1"/>
                            <w:w w:val="93"/>
                            <w:sz w:val="24"/>
                          </w:rPr>
                          <w:t>B</w:t>
                        </w:r>
                        <w:r>
                          <w:rPr>
                            <w:rFonts w:ascii="Georgia"/>
                            <w:w w:val="91"/>
                            <w:sz w:val="24"/>
                          </w:rPr>
                          <w:t>(M</w:t>
                        </w:r>
                        <w:r>
                          <w:rPr>
                            <w:rFonts w:ascii="Georgia"/>
                            <w:spacing w:val="-1"/>
                            <w:w w:val="92"/>
                            <w:sz w:val="24"/>
                          </w:rPr>
                          <w:t>A</w:t>
                        </w:r>
                        <w:r>
                          <w:rPr>
                            <w:rFonts w:ascii="Georgia"/>
                            <w:spacing w:val="1"/>
                            <w:w w:val="110"/>
                            <w:sz w:val="24"/>
                          </w:rPr>
                          <w:t>7</w:t>
                        </w:r>
                        <w:r>
                          <w:rPr>
                            <w:rFonts w:ascii="Georgia"/>
                            <w:w w:val="88"/>
                            <w:sz w:val="24"/>
                          </w:rPr>
                          <w:t>D</w:t>
                        </w:r>
                        <w:r>
                          <w:rPr>
                            <w:rFonts w:ascii="Georgia"/>
                            <w:spacing w:val="1"/>
                            <w:w w:val="88"/>
                            <w:sz w:val="24"/>
                          </w:rPr>
                          <w:t>O</w:t>
                        </w:r>
                        <w:r>
                          <w:rPr>
                            <w:rFonts w:ascii="Georgia"/>
                            <w:spacing w:val="-1"/>
                            <w:w w:val="92"/>
                            <w:sz w:val="24"/>
                          </w:rPr>
                          <w:t>A</w:t>
                        </w:r>
                        <w:r>
                          <w:rPr>
                            <w:rFonts w:ascii="Georgia"/>
                            <w:spacing w:val="-5"/>
                            <w:w w:val="88"/>
                            <w:sz w:val="24"/>
                          </w:rPr>
                          <w:t>N</w:t>
                        </w:r>
                        <w:r>
                          <w:rPr>
                            <w:rFonts w:ascii="Georgia"/>
                            <w:spacing w:val="2"/>
                            <w:w w:val="93"/>
                            <w:sz w:val="24"/>
                          </w:rPr>
                          <w:t>[</w:t>
                        </w:r>
                        <w:r>
                          <w:rPr>
                            <w:rFonts w:ascii="Georgia"/>
                            <w:spacing w:val="1"/>
                            <w:w w:val="95"/>
                            <w:sz w:val="24"/>
                          </w:rPr>
                          <w:t>T</w:t>
                        </w:r>
                        <w:r>
                          <w:rPr>
                            <w:rFonts w:ascii="Georgia"/>
                            <w:spacing w:val="1"/>
                            <w:w w:val="90"/>
                            <w:sz w:val="24"/>
                          </w:rPr>
                          <w:t>0</w:t>
                        </w:r>
                        <w:r>
                          <w:rPr>
                            <w:rFonts w:ascii="Georgia"/>
                            <w:spacing w:val="-3"/>
                            <w:w w:val="108"/>
                            <w:sz w:val="24"/>
                          </w:rPr>
                          <w:t>%</w:t>
                        </w:r>
                        <w:r>
                          <w:rPr>
                            <w:rFonts w:ascii="Georgia"/>
                            <w:spacing w:val="-4"/>
                            <w:w w:val="128"/>
                            <w:sz w:val="24"/>
                          </w:rPr>
                          <w:t>1</w:t>
                        </w:r>
                        <w:r>
                          <w:rPr>
                            <w:rFonts w:ascii="Georgia"/>
                            <w:spacing w:val="1"/>
                            <w:w w:val="90"/>
                            <w:sz w:val="24"/>
                          </w:rPr>
                          <w:t>0</w:t>
                        </w:r>
                        <w:r>
                          <w:rPr>
                            <w:rFonts w:ascii="Georgia"/>
                            <w:spacing w:val="2"/>
                            <w:w w:val="93"/>
                            <w:sz w:val="24"/>
                          </w:rPr>
                          <w:t>]</w:t>
                        </w:r>
                        <w:r>
                          <w:rPr>
                            <w:rFonts w:ascii="Georgia"/>
                            <w:w w:val="93"/>
                            <w:sz w:val="24"/>
                          </w:rPr>
                          <w:t>);</w:t>
                        </w:r>
                      </w:p>
                    </w:tc>
                  </w:tr>
                  <w:tr>
                    <w:trPr>
                      <w:trHeight w:val="283"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9"/>
                          <w:ind w:left="808"/>
                          <w:rPr>
                            <w:rFonts w:ascii="Georgia"/>
                            <w:sz w:val="24"/>
                          </w:rPr>
                        </w:pPr>
                        <w:r>
                          <w:rPr>
                            <w:rFonts w:ascii="Georgia"/>
                            <w:sz w:val="24"/>
                          </w:rPr>
                          <w:t>OUTPUT_C(MACHUC);</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2" w:lineRule="exact" w:before="9"/>
                          <w:ind w:left="808"/>
                          <w:rPr>
                            <w:rFonts w:ascii="Georgia"/>
                            <w:sz w:val="24"/>
                          </w:rPr>
                        </w:pPr>
                        <w:r>
                          <w:rPr>
                            <w:rFonts w:ascii="Georgia"/>
                            <w:sz w:val="24"/>
                          </w:rPr>
                          <w:t>OUTPUT_D(MATRAM);</w:t>
                        </w:r>
                      </w:p>
                    </w:tc>
                  </w:tr>
                  <w:tr>
                    <w:trPr>
                      <w:trHeight w:val="280" w:hRule="atLeast"/>
                    </w:trPr>
                    <w:tc>
                      <w:tcPr>
                        <w:tcW w:w="440" w:type="dxa"/>
                        <w:tcBorders>
                          <w:left w:val="single" w:sz="4" w:space="0" w:color="000000"/>
                        </w:tcBorders>
                      </w:tcPr>
                      <w:p>
                        <w:pPr>
                          <w:pStyle w:val="TableParagraph"/>
                          <w:rPr>
                            <w:sz w:val="20"/>
                          </w:rPr>
                        </w:pPr>
                      </w:p>
                    </w:tc>
                    <w:tc>
                      <w:tcPr>
                        <w:tcW w:w="9706" w:type="dxa"/>
                        <w:tcBorders>
                          <w:right w:val="single" w:sz="4" w:space="0" w:color="000000"/>
                        </w:tcBorders>
                      </w:tcPr>
                      <w:p>
                        <w:pPr>
                          <w:pStyle w:val="TableParagraph"/>
                          <w:spacing w:line="254" w:lineRule="exact" w:before="6"/>
                          <w:ind w:left="242"/>
                          <w:rPr>
                            <w:rFonts w:ascii="Georgia"/>
                            <w:sz w:val="24"/>
                          </w:rPr>
                        </w:pPr>
                        <w:r>
                          <w:rPr>
                            <w:rFonts w:ascii="Georgia"/>
                            <w:w w:val="90"/>
                            <w:sz w:val="24"/>
                          </w:rPr>
                          <w:t>}</w:t>
                        </w:r>
                      </w:p>
                    </w:tc>
                  </w:tr>
                  <w:tr>
                    <w:trPr>
                      <w:trHeight w:val="305" w:hRule="atLeast"/>
                    </w:trPr>
                    <w:tc>
                      <w:tcPr>
                        <w:tcW w:w="440" w:type="dxa"/>
                        <w:tcBorders>
                          <w:left w:val="single" w:sz="4" w:space="0" w:color="000000"/>
                          <w:bottom w:val="single" w:sz="4" w:space="0" w:color="000000"/>
                        </w:tcBorders>
                      </w:tcPr>
                      <w:p>
                        <w:pPr>
                          <w:pStyle w:val="TableParagraph"/>
                          <w:spacing w:before="9"/>
                          <w:ind w:left="110"/>
                          <w:rPr>
                            <w:rFonts w:ascii="Georgia"/>
                            <w:sz w:val="24"/>
                          </w:rPr>
                        </w:pPr>
                        <w:r>
                          <w:rPr>
                            <w:rFonts w:ascii="Georgia"/>
                            <w:w w:val="90"/>
                            <w:sz w:val="24"/>
                          </w:rPr>
                          <w:t>}</w:t>
                        </w:r>
                      </w:p>
                    </w:tc>
                    <w:tc>
                      <w:tcPr>
                        <w:tcW w:w="9706"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ListParagraph"/>
        <w:numPr>
          <w:ilvl w:val="0"/>
          <w:numId w:val="86"/>
        </w:numPr>
        <w:tabs>
          <w:tab w:pos="1810" w:val="left" w:leader="none"/>
        </w:tabs>
        <w:spacing w:line="240" w:lineRule="auto" w:before="0" w:after="0"/>
        <w:ind w:left="1809" w:right="0" w:hanging="567"/>
        <w:jc w:val="both"/>
        <w:rPr>
          <w:sz w:val="24"/>
        </w:rPr>
      </w:pPr>
      <w:r>
        <w:rPr>
          <w:sz w:val="24"/>
        </w:rPr>
        <w:t>Giải thích chương</w:t>
      </w:r>
      <w:r>
        <w:rPr>
          <w:spacing w:val="-5"/>
          <w:sz w:val="24"/>
        </w:rPr>
        <w:t> </w:t>
      </w:r>
      <w:r>
        <w:rPr>
          <w:sz w:val="24"/>
        </w:rPr>
        <w:t>trình:</w:t>
      </w:r>
    </w:p>
    <w:p>
      <w:pPr>
        <w:pStyle w:val="BodyText"/>
        <w:spacing w:line="242" w:lineRule="auto" w:before="55"/>
        <w:ind w:left="676" w:right="579" w:firstLine="566"/>
        <w:jc w:val="both"/>
      </w:pPr>
      <w:r>
        <w:rPr/>
        <w:t>Tách hàng trăm, hàng chục rồi tiến hành giải mã 7 đoạn, sau đó so sánh hàng trăm có bằng 0 hay không, nếu bằng 0 thì tiến hành gán mã FFH cho mã hàng trăm, khi gởi ra port điều khiển led 7 đoạn thì làm led 7 đoạn tắt. Tiếp theo kiểm tra hàng chục cũng thực hiện tương tự.</w:t>
      </w:r>
    </w:p>
    <w:p>
      <w:pPr>
        <w:pStyle w:val="BodyText"/>
        <w:spacing w:line="242" w:lineRule="auto" w:before="52"/>
        <w:ind w:left="676" w:right="585" w:firstLine="566"/>
        <w:jc w:val="both"/>
      </w:pPr>
      <w:r>
        <w:rPr/>
        <w:pict>
          <v:shape style="position:absolute;margin-left:65.304001pt;margin-top:34.203106pt;width:507.35pt;height:30.05pt;mso-position-horizontal-relative:page;mso-position-vertical-relative:paragraph;z-index:-15279104;mso-wrap-distance-left:0;mso-wrap-distance-right:0" type="#_x0000_t202" filled="true" fillcolor="#f1dbdb" stroked="true" strokeweight=".48004pt" strokecolor="#000000">
            <v:textbox inset="0,0,0,0">
              <w:txbxContent>
                <w:p>
                  <w:pPr>
                    <w:pStyle w:val="BodyText"/>
                    <w:spacing w:before="11"/>
                    <w:ind w:left="105" w:right="147" w:firstLine="566"/>
                  </w:pPr>
                  <w:r>
                    <w:rPr>
                      <w:b/>
                      <w:i/>
                    </w:rPr>
                    <w:t>Bài tập 6-4: </w:t>
                  </w:r>
                  <w:r>
                    <w:rPr/>
                    <w:t>Hãy viết chương trình đếm xung ngoại dùng T0 hiển thị kết quả đếm từ 0 đến 999 trên 3 led 7 đoạn kết nối trực tiếp.</w:t>
                  </w:r>
                </w:p>
              </w:txbxContent>
            </v:textbox>
            <v:fill type="solid"/>
            <v:stroke dashstyle="solid"/>
            <w10:wrap type="topAndBottom"/>
          </v:shape>
        </w:pict>
      </w:r>
      <w:r>
        <w:rPr/>
        <w:pict>
          <v:shape style="position:absolute;margin-left:65.304001pt;margin-top:84.623123pt;width:507.35pt;height:30pt;mso-position-horizontal-relative:page;mso-position-vertical-relative:paragraph;z-index:-15278592;mso-wrap-distance-left:0;mso-wrap-distance-right:0" type="#_x0000_t202" filled="true" fillcolor="#f1dbdb" stroked="true" strokeweight=".48004pt" strokecolor="#000000">
            <v:textbox inset="0,0,0,0">
              <w:txbxContent>
                <w:p>
                  <w:pPr>
                    <w:pStyle w:val="BodyText"/>
                    <w:spacing w:line="237" w:lineRule="auto" w:before="13"/>
                    <w:ind w:left="105" w:right="147" w:firstLine="566"/>
                  </w:pPr>
                  <w:r>
                    <w:rPr>
                      <w:b/>
                      <w:i/>
                    </w:rPr>
                    <w:t>Bài tập 6-5: </w:t>
                  </w:r>
                  <w:r>
                    <w:rPr/>
                    <w:t>Hãy viết chương trình đếm xung ngoại dùng T0 hiển thị kết quả đếm từ 0 đến 999 trên LCD.</w:t>
                  </w:r>
                </w:p>
              </w:txbxContent>
            </v:textbox>
            <v:fill type="solid"/>
            <v:stroke dashstyle="solid"/>
            <w10:wrap type="topAndBottom"/>
          </v:shape>
        </w:pict>
      </w:r>
      <w:r>
        <w:rPr/>
        <w:pict>
          <v:shape style="position:absolute;margin-left:65.304001pt;margin-top:135.043106pt;width:507.35pt;height:30pt;mso-position-horizontal-relative:page;mso-position-vertical-relative:paragraph;z-index:-15278080;mso-wrap-distance-left:0;mso-wrap-distance-right:0" type="#_x0000_t202" filled="true" fillcolor="#dbe4f0" stroked="true" strokeweight=".48004pt" strokecolor="#000000">
            <v:textbox inset="0,0,0,0">
              <w:txbxContent>
                <w:p>
                  <w:pPr>
                    <w:pStyle w:val="BodyText"/>
                    <w:spacing w:line="237" w:lineRule="auto" w:before="13"/>
                    <w:ind w:left="105" w:right="147" w:firstLine="566"/>
                  </w:pPr>
                  <w:r>
                    <w:rPr>
                      <w:b/>
                      <w:i/>
                    </w:rPr>
                    <w:t>Bài 6-8: </w:t>
                  </w:r>
                  <w:r>
                    <w:rPr/>
                    <w:t>Dùng vi điều khiển 16F887 đếm xung ngoại dùng T1, kết quả đếm hiển thị trên 2 led kết nối trực tiếp với 2 port, giới hạn đếm </w:t>
                  </w:r>
                  <w:r>
                    <w:rPr>
                      <w:spacing w:val="2"/>
                    </w:rPr>
                    <w:t>từ </w:t>
                  </w:r>
                  <w:r>
                    <w:rPr/>
                    <w:t>00 đến 99, khi bằng 100 thì quay </w:t>
                  </w:r>
                  <w:r>
                    <w:rPr>
                      <w:spacing w:val="-3"/>
                    </w:rPr>
                    <w:t>về</w:t>
                  </w:r>
                  <w:r>
                    <w:rPr>
                      <w:spacing w:val="-20"/>
                    </w:rPr>
                    <w:t> </w:t>
                  </w:r>
                  <w:r>
                    <w:rPr>
                      <w:spacing w:val="4"/>
                    </w:rPr>
                    <w:t>0.</w:t>
                  </w:r>
                </w:p>
              </w:txbxContent>
            </v:textbox>
            <v:fill type="solid"/>
            <v:stroke dashstyle="solid"/>
            <w10:wrap type="topAndBottom"/>
          </v:shape>
        </w:pict>
      </w:r>
      <w:r>
        <w:rPr/>
        <w:t>Trong chương trình ta kiểm tra hàng trăm trước rồi mới kiểm tra hàng chục, tại sao ta không kiểm tra hàng chục rồi đến hàng trăm?</w:t>
      </w:r>
    </w:p>
    <w:p>
      <w:pPr>
        <w:pStyle w:val="BodyText"/>
        <w:spacing w:before="8"/>
        <w:rPr>
          <w:sz w:val="28"/>
        </w:rPr>
      </w:pPr>
    </w:p>
    <w:p>
      <w:pPr>
        <w:pStyle w:val="BodyText"/>
        <w:spacing w:before="8"/>
        <w:rPr>
          <w:sz w:val="28"/>
        </w:rPr>
      </w:pPr>
    </w:p>
    <w:p>
      <w:pPr>
        <w:pStyle w:val="ListParagraph"/>
        <w:numPr>
          <w:ilvl w:val="0"/>
          <w:numId w:val="86"/>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pStyle w:val="BodyText"/>
        <w:rPr>
          <w:sz w:val="20"/>
        </w:rPr>
      </w:pPr>
    </w:p>
    <w:p>
      <w:pPr>
        <w:pStyle w:val="BodyText"/>
        <w:spacing w:before="9"/>
        <w:rPr>
          <w:sz w:val="15"/>
        </w:rPr>
      </w:pPr>
      <w:r>
        <w:rPr/>
        <w:drawing>
          <wp:anchor distT="0" distB="0" distL="0" distR="0" allowOverlap="1" layoutInCell="1" locked="0" behindDoc="0" simplePos="0" relativeHeight="881">
            <wp:simplePos x="0" y="0"/>
            <wp:positionH relativeFrom="page">
              <wp:posOffset>1112890</wp:posOffset>
            </wp:positionH>
            <wp:positionV relativeFrom="paragraph">
              <wp:posOffset>140101</wp:posOffset>
            </wp:positionV>
            <wp:extent cx="5951578" cy="3108960"/>
            <wp:effectExtent l="0" t="0" r="0" b="0"/>
            <wp:wrapTopAndBottom/>
            <wp:docPr id="183" name="image579.png"/>
            <wp:cNvGraphicFramePr>
              <a:graphicFrameLocks noChangeAspect="1"/>
            </wp:cNvGraphicFramePr>
            <a:graphic>
              <a:graphicData uri="http://schemas.openxmlformats.org/drawingml/2006/picture">
                <pic:pic>
                  <pic:nvPicPr>
                    <pic:cNvPr id="184" name="image579.png"/>
                    <pic:cNvPicPr/>
                  </pic:nvPicPr>
                  <pic:blipFill>
                    <a:blip r:embed="rId728" cstate="print"/>
                    <a:stretch>
                      <a:fillRect/>
                    </a:stretch>
                  </pic:blipFill>
                  <pic:spPr>
                    <a:xfrm>
                      <a:off x="0" y="0"/>
                      <a:ext cx="5951578" cy="3108960"/>
                    </a:xfrm>
                    <a:prstGeom prst="rect">
                      <a:avLst/>
                    </a:prstGeom>
                  </pic:spPr>
                </pic:pic>
              </a:graphicData>
            </a:graphic>
          </wp:anchor>
        </w:drawing>
      </w:r>
    </w:p>
    <w:p>
      <w:pPr>
        <w:spacing w:before="100"/>
        <w:ind w:left="1652" w:right="1541" w:firstLine="0"/>
        <w:jc w:val="center"/>
        <w:rPr>
          <w:i/>
          <w:sz w:val="24"/>
        </w:rPr>
      </w:pPr>
      <w:r>
        <w:rPr>
          <w:i/>
          <w:sz w:val="24"/>
        </w:rPr>
        <w:t>Hình 6-24: Đếm xung ngoại dùng counter T0.</w:t>
      </w:r>
    </w:p>
    <w:p>
      <w:pPr>
        <w:spacing w:after="0"/>
        <w:jc w:val="center"/>
        <w:rPr>
          <w:sz w:val="24"/>
        </w:rPr>
        <w:sectPr>
          <w:pgSz w:w="11910" w:h="16840"/>
          <w:pgMar w:header="313" w:footer="472" w:top="600" w:bottom="660" w:left="740" w:right="0"/>
        </w:sectPr>
      </w:pPr>
    </w:p>
    <w:p>
      <w:pPr>
        <w:pStyle w:val="ListParagraph"/>
        <w:numPr>
          <w:ilvl w:val="0"/>
          <w:numId w:val="86"/>
        </w:numPr>
        <w:tabs>
          <w:tab w:pos="1810" w:val="left" w:leader="none"/>
        </w:tabs>
        <w:spacing w:line="240" w:lineRule="auto" w:before="0" w:after="0"/>
        <w:ind w:left="1809" w:right="0" w:hanging="567"/>
        <w:jc w:val="both"/>
        <w:rPr>
          <w:sz w:val="24"/>
        </w:rPr>
      </w:pPr>
      <w:r>
        <w:rPr>
          <w:sz w:val="24"/>
        </w:rPr>
        <w:t>Giải thích</w:t>
      </w:r>
      <w:r>
        <w:rPr>
          <w:spacing w:val="-1"/>
          <w:sz w:val="24"/>
        </w:rPr>
        <w:t> </w:t>
      </w:r>
      <w:r>
        <w:rPr>
          <w:spacing w:val="-3"/>
          <w:sz w:val="24"/>
        </w:rPr>
        <w:t>mạch:</w:t>
      </w:r>
    </w:p>
    <w:p>
      <w:pPr>
        <w:pStyle w:val="BodyText"/>
        <w:spacing w:line="242" w:lineRule="auto" w:before="54"/>
        <w:ind w:left="676" w:right="576" w:firstLine="566"/>
        <w:jc w:val="both"/>
      </w:pPr>
      <w:r>
        <w:rPr/>
        <w:t>Mạch tạo xung giống như trên. Xung bây giờ đưa đến chân T1CKI/RC0 nên portC không thể dùng để điều khiển led 7 đoạn và chỉ còn 2 port đầy đủ là B và D nên chỉ kết nối 2 led 7 đoạn trực tiếp.</w:t>
      </w:r>
    </w:p>
    <w:p>
      <w:pPr>
        <w:pStyle w:val="ListParagraph"/>
        <w:numPr>
          <w:ilvl w:val="0"/>
          <w:numId w:val="86"/>
        </w:numPr>
        <w:tabs>
          <w:tab w:pos="1810" w:val="left" w:leader="none"/>
        </w:tabs>
        <w:spacing w:line="240" w:lineRule="auto" w:before="59" w:after="0"/>
        <w:ind w:left="1809" w:right="0" w:hanging="567"/>
        <w:jc w:val="both"/>
        <w:rPr>
          <w:sz w:val="24"/>
        </w:rPr>
      </w:pPr>
      <w:r>
        <w:rPr>
          <w:sz w:val="24"/>
        </w:rPr>
        <w:t>Lưu đồ: </w:t>
      </w:r>
      <w:r>
        <w:rPr>
          <w:spacing w:val="-3"/>
          <w:sz w:val="24"/>
        </w:rPr>
        <w:t>hình</w:t>
      </w:r>
      <w:r>
        <w:rPr>
          <w:sz w:val="24"/>
        </w:rPr>
        <w:t> 6-25.</w:t>
      </w:r>
    </w:p>
    <w:p>
      <w:pPr>
        <w:pStyle w:val="BodyText"/>
        <w:spacing w:line="242" w:lineRule="auto" w:before="54"/>
        <w:ind w:left="676" w:right="564" w:firstLine="566"/>
        <w:jc w:val="both"/>
      </w:pPr>
      <w:r>
        <w:rPr/>
        <w:t>Lưu đồ khởi tạo 10 </w:t>
      </w:r>
      <w:r>
        <w:rPr>
          <w:spacing w:val="-5"/>
        </w:rPr>
        <w:t>mã </w:t>
      </w:r>
      <w:r>
        <w:rPr/>
        <w:t>7 đoạn, timer hoạt động </w:t>
      </w:r>
      <w:r>
        <w:rPr>
          <w:spacing w:val="2"/>
        </w:rPr>
        <w:t>đếm </w:t>
      </w:r>
      <w:r>
        <w:rPr/>
        <w:t>xung ngoại, xung đếm tích cực cạnh lên, </w:t>
      </w:r>
      <w:r>
        <w:rPr>
          <w:spacing w:val="4"/>
        </w:rPr>
        <w:t>tỉ </w:t>
      </w:r>
      <w:r>
        <w:rPr>
          <w:spacing w:val="-3"/>
        </w:rPr>
        <w:t>lệ </w:t>
      </w:r>
      <w:r>
        <w:rPr/>
        <w:t>chia </w:t>
      </w:r>
      <w:r>
        <w:rPr>
          <w:spacing w:val="-3"/>
        </w:rPr>
        <w:t>là </w:t>
      </w:r>
      <w:r>
        <w:rPr/>
        <w:t>1:1 có nghĩa </w:t>
      </w:r>
      <w:r>
        <w:rPr>
          <w:spacing w:val="-3"/>
        </w:rPr>
        <w:t>là </w:t>
      </w:r>
      <w:r>
        <w:rPr/>
        <w:t>không chia, cho </w:t>
      </w:r>
      <w:r>
        <w:rPr>
          <w:spacing w:val="-4"/>
        </w:rPr>
        <w:t>giá </w:t>
      </w:r>
      <w:r>
        <w:rPr/>
        <w:t>trị đếm bắt đầu </w:t>
      </w:r>
      <w:r>
        <w:rPr>
          <w:spacing w:val="2"/>
        </w:rPr>
        <w:t>từ </w:t>
      </w:r>
      <w:r>
        <w:rPr>
          <w:spacing w:val="-3"/>
        </w:rPr>
        <w:t>0. </w:t>
      </w:r>
      <w:r>
        <w:rPr/>
        <w:t>Vòng </w:t>
      </w:r>
      <w:r>
        <w:rPr>
          <w:spacing w:val="-4"/>
        </w:rPr>
        <w:t>lặp </w:t>
      </w:r>
      <w:r>
        <w:rPr/>
        <w:t>thực hiện công việc </w:t>
      </w:r>
      <w:r>
        <w:rPr>
          <w:spacing w:val="2"/>
        </w:rPr>
        <w:t>đọc  </w:t>
      </w:r>
      <w:r>
        <w:rPr/>
        <w:t>giá trị của counter đếm được đem chuyển thành số BCD, giải </w:t>
      </w:r>
      <w:r>
        <w:rPr>
          <w:spacing w:val="-3"/>
        </w:rPr>
        <w:t>mã và </w:t>
      </w:r>
      <w:r>
        <w:rPr/>
        <w:t>gởi ra port để hiển thị ra</w:t>
      </w:r>
      <w:r>
        <w:rPr>
          <w:spacing w:val="-20"/>
        </w:rPr>
        <w:t> </w:t>
      </w:r>
      <w:r>
        <w:rPr/>
        <w:t>led.</w:t>
      </w:r>
    </w:p>
    <w:p>
      <w:pPr>
        <w:pStyle w:val="ListParagraph"/>
        <w:numPr>
          <w:ilvl w:val="0"/>
          <w:numId w:val="86"/>
        </w:numPr>
        <w:tabs>
          <w:tab w:pos="1810" w:val="left" w:leader="none"/>
        </w:tabs>
        <w:spacing w:line="240" w:lineRule="auto" w:before="55" w:after="10"/>
        <w:ind w:left="1809" w:right="0" w:hanging="567"/>
        <w:jc w:val="both"/>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27.6pt;mso-position-horizontal-relative:char;mso-position-vertical-relative:line" type="#_x0000_t202" filled="false" stroked="true" strokeweight=".48004pt" strokecolor="#000000">
            <w10:anchorlock/>
            <v:textbox inset="0,0,0,0">
              <w:txbxContent>
                <w:p>
                  <w:pPr>
                    <w:pStyle w:val="BodyText"/>
                    <w:spacing w:line="247" w:lineRule="auto" w:before="24"/>
                    <w:ind w:left="105" w:right="7287"/>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rPr>
                    <w:t>UNSIGNED INT16 T1; VOID MAIN()</w:t>
                  </w:r>
                </w:p>
                <w:p>
                  <w:pPr>
                    <w:pStyle w:val="BodyText"/>
                    <w:spacing w:before="3"/>
                    <w:ind w:left="105"/>
                    <w:rPr>
                      <w:rFonts w:ascii="Georgia"/>
                    </w:rPr>
                  </w:pPr>
                  <w:r>
                    <w:rPr>
                      <w:rFonts w:ascii="Georgia"/>
                      <w:w w:val="90"/>
                    </w:rPr>
                    <w:t>{</w:t>
                  </w:r>
                </w:p>
                <w:p>
                  <w:pPr>
                    <w:pStyle w:val="BodyText"/>
                    <w:spacing w:line="247" w:lineRule="auto" w:before="10"/>
                    <w:ind w:left="672" w:right="3385" w:hanging="567"/>
                    <w:rPr>
                      <w:rFonts w:ascii="Georgia"/>
                    </w:rPr>
                  </w:pPr>
                  <w:r>
                    <w:rPr>
                      <w:rFonts w:ascii="Georgia"/>
                    </w:rPr>
                    <w:t>SET_TRIS_B(0x00); SET_TRIS_D(0x00); </w:t>
                  </w: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88"/>
                    </w:rPr>
                    <w:t>R</w:t>
                  </w:r>
                  <w:r>
                    <w:rPr>
                      <w:rFonts w:ascii="Georgia"/>
                      <w:w w:val="57"/>
                    </w:rPr>
                    <w:t>_</w:t>
                  </w:r>
                  <w:r>
                    <w:rPr>
                      <w:rFonts w:ascii="Georgia"/>
                      <w:w w:val="128"/>
                    </w:rPr>
                    <w:t>1</w:t>
                  </w:r>
                  <w:r>
                    <w:rPr>
                      <w:rFonts w:ascii="Georgia"/>
                      <w:w w:val="98"/>
                    </w:rPr>
                    <w:t>(T</w:t>
                  </w:r>
                  <w:r>
                    <w:rPr>
                      <w:rFonts w:ascii="Georgia"/>
                      <w:w w:val="128"/>
                    </w:rPr>
                    <w:t>1</w:t>
                  </w:r>
                  <w:r>
                    <w:rPr>
                      <w:rFonts w:ascii="Georgia"/>
                      <w:w w:val="57"/>
                    </w:rPr>
                    <w:t>_</w:t>
                  </w:r>
                  <w:r>
                    <w:rPr>
                      <w:rFonts w:ascii="Georgia"/>
                      <w:w w:val="88"/>
                    </w:rPr>
                    <w:t>E</w:t>
                  </w:r>
                  <w:r>
                    <w:rPr>
                      <w:rFonts w:ascii="Georgia"/>
                      <w:w w:val="80"/>
                    </w:rPr>
                    <w:t>X</w:t>
                  </w:r>
                  <w:r>
                    <w:rPr>
                      <w:rFonts w:ascii="Georgia"/>
                      <w:w w:val="95"/>
                    </w:rPr>
                    <w:t>T</w:t>
                  </w:r>
                  <w:r>
                    <w:rPr>
                      <w:rFonts w:ascii="Georgia"/>
                      <w:w w:val="88"/>
                    </w:rPr>
                    <w:t>E</w:t>
                  </w:r>
                  <w:r>
                    <w:rPr>
                      <w:rFonts w:ascii="Georgia"/>
                      <w:w w:val="89"/>
                    </w:rPr>
                    <w:t>RNA</w:t>
                  </w:r>
                  <w:r>
                    <w:rPr>
                      <w:rFonts w:ascii="Georgia"/>
                      <w:w w:val="88"/>
                    </w:rPr>
                    <w:t>L</w:t>
                  </w:r>
                  <w:r>
                    <w:rPr>
                      <w:rFonts w:ascii="Georgia"/>
                    </w:rPr>
                    <w:t> </w:t>
                  </w:r>
                  <w:r>
                    <w:rPr>
                      <w:rFonts w:ascii="Georgia"/>
                      <w:w w:val="84"/>
                    </w:rPr>
                    <w:t>|</w:t>
                  </w:r>
                  <w:r>
                    <w:rPr>
                      <w:rFonts w:ascii="Georgia"/>
                    </w:rPr>
                    <w:t> </w:t>
                  </w:r>
                  <w:r>
                    <w:rPr>
                      <w:rFonts w:ascii="Georgia"/>
                      <w:w w:val="95"/>
                    </w:rPr>
                    <w:t>T</w:t>
                  </w:r>
                  <w:r>
                    <w:rPr>
                      <w:rFonts w:ascii="Georgia"/>
                      <w:w w:val="128"/>
                    </w:rPr>
                    <w:t>1</w:t>
                  </w:r>
                  <w:r>
                    <w:rPr>
                      <w:rFonts w:ascii="Georgia"/>
                      <w:w w:val="57"/>
                    </w:rPr>
                    <w:t>_</w:t>
                  </w:r>
                  <w:r>
                    <w:rPr>
                      <w:rFonts w:ascii="Georgia"/>
                      <w:w w:val="86"/>
                    </w:rPr>
                    <w:t>DI</w:t>
                  </w:r>
                  <w:r>
                    <w:rPr>
                      <w:rFonts w:ascii="Georgia"/>
                      <w:w w:val="90"/>
                    </w:rPr>
                    <w:t>V</w:t>
                  </w:r>
                  <w:r>
                    <w:rPr>
                      <w:rFonts w:ascii="Georgia"/>
                      <w:w w:val="57"/>
                    </w:rPr>
                    <w:t>_</w:t>
                  </w:r>
                  <w:r>
                    <w:rPr>
                      <w:rFonts w:ascii="Georgia"/>
                      <w:w w:val="93"/>
                    </w:rPr>
                    <w:t>B</w:t>
                  </w:r>
                  <w:r>
                    <w:rPr>
                      <w:rFonts w:ascii="Georgia"/>
                      <w:w w:val="92"/>
                    </w:rPr>
                    <w:t>Y</w:t>
                  </w:r>
                  <w:r>
                    <w:rPr>
                      <w:rFonts w:ascii="Georgia"/>
                      <w:w w:val="57"/>
                    </w:rPr>
                    <w:t>_</w:t>
                  </w:r>
                  <w:r>
                    <w:rPr>
                      <w:rFonts w:ascii="Georgia"/>
                      <w:w w:val="128"/>
                    </w:rPr>
                    <w:t>1</w:t>
                  </w:r>
                  <w:r>
                    <w:rPr>
                      <w:rFonts w:ascii="Georgia"/>
                    </w:rPr>
                    <w:t> </w:t>
                  </w:r>
                  <w:r>
                    <w:rPr>
                      <w:rFonts w:ascii="Georgia"/>
                      <w:w w:val="93"/>
                    </w:rPr>
                    <w:t>); </w:t>
                  </w:r>
                  <w:r>
                    <w:rPr>
                      <w:rFonts w:ascii="Georgia"/>
                    </w:rPr>
                    <w:t>SET_TIMER1(0);</w:t>
                  </w:r>
                </w:p>
                <w:p>
                  <w:pPr>
                    <w:pStyle w:val="BodyText"/>
                    <w:spacing w:before="3"/>
                    <w:ind w:left="672"/>
                    <w:rPr>
                      <w:rFonts w:ascii="Georgia"/>
                    </w:rPr>
                  </w:pPr>
                  <w:r>
                    <w:rPr>
                      <w:rFonts w:ascii="Georgia"/>
                    </w:rPr>
                    <w:t>WHILE(TRUE)</w:t>
                  </w:r>
                </w:p>
                <w:p>
                  <w:pPr>
                    <w:pStyle w:val="BodyText"/>
                    <w:spacing w:before="5"/>
                    <w:ind w:left="672"/>
                    <w:rPr>
                      <w:rFonts w:ascii="Georgia"/>
                    </w:rPr>
                  </w:pPr>
                  <w:r>
                    <w:rPr>
                      <w:rFonts w:ascii="Georgia"/>
                      <w:w w:val="90"/>
                    </w:rPr>
                    <w:t>{</w:t>
                  </w:r>
                </w:p>
                <w:p>
                  <w:pPr>
                    <w:pStyle w:val="BodyText"/>
                    <w:spacing w:line="247" w:lineRule="auto" w:before="11"/>
                    <w:ind w:left="1805" w:right="4801"/>
                    <w:rPr>
                      <w:rFonts w:ascii="Georgia"/>
                    </w:rPr>
                  </w:pPr>
                  <w:r>
                    <w:rPr>
                      <w:rFonts w:ascii="Georgia"/>
                      <w:w w:val="95"/>
                    </w:rPr>
                    <w:t>T</w:t>
                  </w:r>
                  <w:r>
                    <w:rPr>
                      <w:rFonts w:ascii="Georgia"/>
                      <w:w w:val="128"/>
                    </w:rPr>
                    <w:t>1</w:t>
                  </w:r>
                  <w:r>
                    <w:rPr>
                      <w:rFonts w:ascii="Georgia"/>
                      <w:w w:val="86"/>
                    </w:rPr>
                    <w:t>=</w:t>
                  </w:r>
                  <w:r>
                    <w:rPr>
                      <w:rFonts w:ascii="Georgia"/>
                      <w:w w:val="84"/>
                    </w:rPr>
                    <w:t>G</w:t>
                  </w:r>
                  <w:r>
                    <w:rPr>
                      <w:rFonts w:ascii="Georgia"/>
                      <w:w w:val="88"/>
                    </w:rPr>
                    <w:t>E</w:t>
                  </w:r>
                  <w:r>
                    <w:rPr>
                      <w:rFonts w:ascii="Georgia"/>
                      <w:w w:val="95"/>
                    </w:rPr>
                    <w:t>T</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103"/>
                    </w:rPr>
                    <w:t>R1</w:t>
                  </w:r>
                  <w:r>
                    <w:rPr>
                      <w:rFonts w:ascii="Georgia"/>
                      <w:w w:val="101"/>
                    </w:rPr>
                    <w:t>()</w:t>
                  </w:r>
                  <w:r>
                    <w:rPr>
                      <w:rFonts w:ascii="Georgia"/>
                      <w:w w:val="84"/>
                    </w:rPr>
                    <w:t>; </w:t>
                  </w:r>
                  <w:r>
                    <w:rPr>
                      <w:rFonts w:ascii="Georgia"/>
                      <w:w w:val="87"/>
                    </w:rPr>
                    <w:t>O</w:t>
                  </w:r>
                  <w:r>
                    <w:rPr>
                      <w:rFonts w:ascii="Georgia"/>
                      <w:w w:val="85"/>
                    </w:rPr>
                    <w:t>U</w:t>
                  </w:r>
                  <w:r>
                    <w:rPr>
                      <w:rFonts w:ascii="Georgia"/>
                      <w:w w:val="95"/>
                    </w:rPr>
                    <w:t>T</w:t>
                  </w:r>
                  <w:r>
                    <w:rPr>
                      <w:rFonts w:ascii="Georgia"/>
                      <w:w w:val="93"/>
                    </w:rPr>
                    <w:t>P</w:t>
                  </w:r>
                  <w:r>
                    <w:rPr>
                      <w:rFonts w:ascii="Georgia"/>
                      <w:w w:val="85"/>
                    </w:rPr>
                    <w:t>U</w:t>
                  </w:r>
                  <w:r>
                    <w:rPr>
                      <w:rFonts w:ascii="Georgia"/>
                      <w:w w:val="95"/>
                    </w:rPr>
                    <w:t>T</w:t>
                  </w:r>
                  <w:r>
                    <w:rPr>
                      <w:rFonts w:ascii="Georgia"/>
                      <w:w w:val="57"/>
                    </w:rPr>
                    <w:t>_</w:t>
                  </w:r>
                  <w:r>
                    <w:rPr>
                      <w:rFonts w:ascii="Georgia"/>
                      <w:w w:val="93"/>
                    </w:rPr>
                    <w:t>B</w:t>
                  </w:r>
                  <w:r>
                    <w:rPr>
                      <w:rFonts w:ascii="Georgia"/>
                      <w:w w:val="91"/>
                    </w:rPr>
                    <w:t>(M</w:t>
                  </w:r>
                  <w:r>
                    <w:rPr>
                      <w:rFonts w:ascii="Georgia"/>
                      <w:w w:val="92"/>
                    </w:rPr>
                    <w:t>A</w:t>
                  </w:r>
                  <w:r>
                    <w:rPr>
                      <w:rFonts w:ascii="Georgia"/>
                      <w:w w:val="110"/>
                    </w:rPr>
                    <w:t>7</w:t>
                  </w:r>
                  <w:r>
                    <w:rPr>
                      <w:rFonts w:ascii="Georgia"/>
                      <w:w w:val="88"/>
                    </w:rPr>
                    <w:t>DO</w:t>
                  </w:r>
                  <w:r>
                    <w:rPr>
                      <w:rFonts w:ascii="Georgia"/>
                      <w:w w:val="92"/>
                    </w:rPr>
                    <w:t>A</w:t>
                  </w:r>
                  <w:r>
                    <w:rPr>
                      <w:rFonts w:ascii="Georgia"/>
                      <w:w w:val="88"/>
                    </w:rPr>
                    <w:t>N</w:t>
                  </w:r>
                  <w:r>
                    <w:rPr>
                      <w:rFonts w:ascii="Georgia"/>
                      <w:w w:val="93"/>
                    </w:rPr>
                    <w:t>[</w:t>
                  </w:r>
                  <w:r>
                    <w:rPr>
                      <w:rFonts w:ascii="Georgia"/>
                      <w:w w:val="95"/>
                    </w:rPr>
                    <w:t>T</w:t>
                  </w:r>
                  <w:r>
                    <w:rPr>
                      <w:rFonts w:ascii="Georgia"/>
                      <w:w w:val="128"/>
                    </w:rPr>
                    <w:t>1</w:t>
                  </w:r>
                  <w:r>
                    <w:rPr>
                      <w:rFonts w:ascii="Georgia"/>
                      <w:w w:val="108"/>
                    </w:rPr>
                    <w:t>%</w:t>
                  </w:r>
                  <w:r>
                    <w:rPr>
                      <w:rFonts w:ascii="Georgia"/>
                      <w:w w:val="128"/>
                    </w:rPr>
                    <w:t>1</w:t>
                  </w:r>
                  <w:r>
                    <w:rPr>
                      <w:rFonts w:ascii="Georgia"/>
                      <w:w w:val="90"/>
                    </w:rPr>
                    <w:t>0</w:t>
                  </w:r>
                  <w:r>
                    <w:rPr>
                      <w:rFonts w:ascii="Georgia"/>
                      <w:w w:val="93"/>
                    </w:rPr>
                    <w:t>]</w:t>
                  </w:r>
                  <w:r>
                    <w:rPr>
                      <w:rFonts w:ascii="Georgia"/>
                      <w:w w:val="93"/>
                    </w:rPr>
                    <w:t>); </w:t>
                  </w:r>
                  <w:r>
                    <w:rPr>
                      <w:rFonts w:ascii="Georgia"/>
                      <w:w w:val="90"/>
                    </w:rPr>
                    <w:t>IF (T1/10==0) OUTPUT_D(0XFF);</w:t>
                  </w:r>
                </w:p>
                <w:p>
                  <w:pPr>
                    <w:pStyle w:val="BodyText"/>
                    <w:tabs>
                      <w:tab w:pos="2860" w:val="left" w:leader="none"/>
                    </w:tabs>
                    <w:spacing w:line="244" w:lineRule="auto" w:before="3"/>
                    <w:ind w:left="1805" w:right="3958"/>
                    <w:rPr>
                      <w:rFonts w:ascii="Georgia"/>
                    </w:rPr>
                  </w:pPr>
                  <w:r>
                    <w:rPr>
                      <w:rFonts w:ascii="Georgia"/>
                      <w:w w:val="88"/>
                    </w:rPr>
                    <w:t>E</w:t>
                  </w:r>
                  <w:r>
                    <w:rPr>
                      <w:rFonts w:ascii="Georgia"/>
                      <w:w w:val="88"/>
                    </w:rPr>
                    <w:t>L</w:t>
                  </w:r>
                  <w:r>
                    <w:rPr>
                      <w:rFonts w:ascii="Georgia"/>
                      <w:w w:val="88"/>
                    </w:rPr>
                    <w:t>S</w:t>
                  </w:r>
                  <w:r>
                    <w:rPr>
                      <w:rFonts w:ascii="Georgia"/>
                      <w:w w:val="88"/>
                    </w:rPr>
                    <w:t>E</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92"/>
                    </w:rPr>
                    <w:t>D</w:t>
                  </w:r>
                  <w:r>
                    <w:rPr>
                      <w:rFonts w:ascii="Georgia"/>
                      <w:spacing w:val="-1"/>
                      <w:w w:val="92"/>
                    </w:rPr>
                    <w:t>(</w:t>
                  </w:r>
                  <w:r>
                    <w:rPr>
                      <w:rFonts w:ascii="Georgia"/>
                      <w:w w:val="87"/>
                    </w:rPr>
                    <w:t>M</w:t>
                  </w:r>
                  <w:r>
                    <w:rPr>
                      <w:rFonts w:ascii="Georgia"/>
                      <w:spacing w:val="-1"/>
                      <w:w w:val="92"/>
                    </w:rPr>
                    <w:t>A</w:t>
                  </w:r>
                  <w:r>
                    <w:rPr>
                      <w:rFonts w:ascii="Georgia"/>
                      <w:spacing w:val="1"/>
                      <w:w w:val="110"/>
                    </w:rPr>
                    <w:t>7</w:t>
                  </w:r>
                  <w:r>
                    <w:rPr>
                      <w:rFonts w:ascii="Georgia"/>
                      <w:spacing w:val="-6"/>
                      <w:w w:val="88"/>
                    </w:rPr>
                    <w:t>D</w:t>
                  </w:r>
                  <w:r>
                    <w:rPr>
                      <w:rFonts w:ascii="Georgia"/>
                      <w:spacing w:val="1"/>
                      <w:w w:val="87"/>
                    </w:rPr>
                    <w:t>O</w:t>
                  </w:r>
                  <w:r>
                    <w:rPr>
                      <w:rFonts w:ascii="Georgia"/>
                      <w:spacing w:val="-1"/>
                      <w:w w:val="92"/>
                    </w:rPr>
                    <w:t>A</w:t>
                  </w:r>
                  <w:r>
                    <w:rPr>
                      <w:rFonts w:ascii="Georgia"/>
                      <w:w w:val="90"/>
                    </w:rPr>
                    <w:t>N</w:t>
                  </w:r>
                  <w:r>
                    <w:rPr>
                      <w:rFonts w:ascii="Georgia"/>
                      <w:spacing w:val="2"/>
                      <w:w w:val="90"/>
                    </w:rPr>
                    <w:t>[</w:t>
                  </w:r>
                  <w:r>
                    <w:rPr>
                      <w:rFonts w:ascii="Georgia"/>
                      <w:spacing w:val="-4"/>
                      <w:w w:val="95"/>
                    </w:rPr>
                    <w:t>T</w:t>
                  </w:r>
                  <w:r>
                    <w:rPr>
                      <w:rFonts w:ascii="Georgia"/>
                      <w:spacing w:val="1"/>
                      <w:w w:val="128"/>
                    </w:rPr>
                    <w:t>1</w:t>
                  </w:r>
                  <w:r>
                    <w:rPr>
                      <w:rFonts w:ascii="Georgia"/>
                      <w:spacing w:val="2"/>
                      <w:w w:val="104"/>
                    </w:rPr>
                    <w:t>/</w:t>
                  </w:r>
                  <w:r>
                    <w:rPr>
                      <w:rFonts w:ascii="Georgia"/>
                      <w:spacing w:val="-4"/>
                      <w:w w:val="128"/>
                    </w:rPr>
                    <w:t>1</w:t>
                  </w:r>
                  <w:r>
                    <w:rPr>
                      <w:rFonts w:ascii="Georgia"/>
                      <w:spacing w:val="1"/>
                      <w:w w:val="90"/>
                    </w:rPr>
                    <w:t>0</w:t>
                  </w:r>
                  <w:r>
                    <w:rPr>
                      <w:rFonts w:ascii="Georgia"/>
                      <w:spacing w:val="2"/>
                      <w:w w:val="93"/>
                    </w:rPr>
                    <w:t>]</w:t>
                  </w:r>
                  <w:r>
                    <w:rPr>
                      <w:rFonts w:ascii="Georgia"/>
                      <w:w w:val="93"/>
                    </w:rPr>
                    <w:t>); </w:t>
                  </w:r>
                  <w:r>
                    <w:rPr>
                      <w:rFonts w:ascii="Georgia"/>
                    </w:rPr>
                    <w:t>IF(T1==100)</w:t>
                  </w:r>
                  <w:r>
                    <w:rPr>
                      <w:rFonts w:ascii="Georgia"/>
                      <w:spacing w:val="-16"/>
                    </w:rPr>
                    <w:t> </w:t>
                  </w:r>
                  <w:r>
                    <w:rPr>
                      <w:rFonts w:ascii="Georgia"/>
                    </w:rPr>
                    <w:t>SET_TIMER1(0);</w:t>
                  </w:r>
                </w:p>
                <w:p>
                  <w:pPr>
                    <w:pStyle w:val="BodyText"/>
                    <w:spacing w:before="5"/>
                    <w:ind w:left="672"/>
                    <w:rPr>
                      <w:rFonts w:ascii="Georgia"/>
                    </w:rPr>
                  </w:pPr>
                  <w:r>
                    <w:rPr>
                      <w:rFonts w:ascii="Georgia"/>
                      <w:w w:val="90"/>
                    </w:rPr>
                    <w:t>}</w:t>
                  </w:r>
                </w:p>
                <w:p>
                  <w:pPr>
                    <w:pStyle w:val="BodyText"/>
                    <w:spacing w:before="6"/>
                    <w:ind w:left="105"/>
                    <w:rPr>
                      <w:rFonts w:ascii="Georgia"/>
                    </w:rPr>
                  </w:pPr>
                  <w:r>
                    <w:rPr>
                      <w:rFonts w:ascii="Georgia"/>
                      <w:w w:val="90"/>
                    </w:rPr>
                    <w:t>}</w:t>
                  </w:r>
                </w:p>
              </w:txbxContent>
            </v:textbox>
            <v:stroke dashstyle="solid"/>
          </v:shape>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tbl>
      <w:tblPr>
        <w:tblW w:w="0" w:type="auto"/>
        <w:jc w:val="left"/>
        <w:tblInd w:w="29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5045"/>
        <w:gridCol w:w="180"/>
      </w:tblGrid>
      <w:tr>
        <w:trPr>
          <w:trHeight w:val="1151" w:hRule="atLeast"/>
        </w:trPr>
        <w:tc>
          <w:tcPr>
            <w:tcW w:w="165" w:type="dxa"/>
          </w:tcPr>
          <w:p>
            <w:pPr>
              <w:pStyle w:val="TableParagraph"/>
              <w:rPr>
                <w:sz w:val="22"/>
              </w:rPr>
            </w:pPr>
          </w:p>
        </w:tc>
        <w:tc>
          <w:tcPr>
            <w:tcW w:w="5045" w:type="dxa"/>
          </w:tcPr>
          <w:p>
            <w:pPr>
              <w:pStyle w:val="TableParagraph"/>
              <w:spacing w:line="249" w:lineRule="auto" w:before="128"/>
              <w:ind w:left="343" w:right="258"/>
              <w:jc w:val="center"/>
              <w:rPr>
                <w:rFonts w:ascii="Arial" w:hAnsi="Arial"/>
                <w:b/>
                <w:sz w:val="24"/>
              </w:rPr>
            </w:pPr>
            <w:r>
              <w:rPr>
                <w:rFonts w:ascii="Arial" w:hAnsi="Arial"/>
                <w:b/>
                <w:w w:val="85"/>
                <w:sz w:val="24"/>
              </w:rPr>
              <w:t>KHỞI TẠO COUNTER T1: ĐẾM XUNG NGOẠI, </w:t>
            </w:r>
            <w:r>
              <w:rPr>
                <w:rFonts w:ascii="Arial" w:hAnsi="Arial"/>
                <w:b/>
                <w:w w:val="90"/>
                <w:sz w:val="24"/>
              </w:rPr>
              <w:t>TỈ LỆ CHIA LÀ 1</w:t>
            </w:r>
          </w:p>
          <w:p>
            <w:pPr>
              <w:pStyle w:val="TableParagraph"/>
              <w:spacing w:before="1"/>
              <w:ind w:left="286" w:right="258"/>
              <w:jc w:val="center"/>
              <w:rPr>
                <w:rFonts w:ascii="Arial" w:hAnsi="Arial"/>
                <w:b/>
                <w:sz w:val="24"/>
              </w:rPr>
            </w:pPr>
            <w:r>
              <w:rPr>
                <w:rFonts w:ascii="Arial" w:hAnsi="Arial"/>
                <w:b/>
                <w:w w:val="95"/>
                <w:sz w:val="24"/>
              </w:rPr>
              <w:t>GIÁ TRỊ BẮT ĐẦU ĐẾM TIMER1=0</w:t>
            </w:r>
          </w:p>
        </w:tc>
        <w:tc>
          <w:tcPr>
            <w:tcW w:w="180" w:type="dxa"/>
          </w:tcPr>
          <w:p>
            <w:pPr>
              <w:pStyle w:val="TableParagraph"/>
              <w:rPr>
                <w:sz w:val="22"/>
              </w:rPr>
            </w:pPr>
          </w:p>
        </w:tc>
      </w:tr>
    </w:tbl>
    <w:p>
      <w:pPr>
        <w:pStyle w:val="BodyText"/>
        <w:rPr>
          <w:sz w:val="20"/>
        </w:rPr>
      </w:pPr>
    </w:p>
    <w:p>
      <w:pPr>
        <w:pStyle w:val="BodyText"/>
        <w:spacing w:before="2"/>
      </w:pPr>
    </w:p>
    <w:tbl>
      <w:tblPr>
        <w:tblW w:w="0" w:type="auto"/>
        <w:jc w:val="left"/>
        <w:tblInd w:w="293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5045"/>
        <w:gridCol w:w="180"/>
      </w:tblGrid>
      <w:tr>
        <w:trPr>
          <w:trHeight w:val="1076" w:hRule="atLeast"/>
        </w:trPr>
        <w:tc>
          <w:tcPr>
            <w:tcW w:w="165" w:type="dxa"/>
          </w:tcPr>
          <w:p>
            <w:pPr>
              <w:pStyle w:val="TableParagraph"/>
              <w:rPr>
                <w:sz w:val="22"/>
              </w:rPr>
            </w:pPr>
          </w:p>
        </w:tc>
        <w:tc>
          <w:tcPr>
            <w:tcW w:w="5045" w:type="dxa"/>
          </w:tcPr>
          <w:p>
            <w:pPr>
              <w:pStyle w:val="TableParagraph"/>
              <w:spacing w:line="249" w:lineRule="auto" w:before="97"/>
              <w:ind w:left="1229" w:right="1190" w:firstLine="268"/>
              <w:rPr>
                <w:rFonts w:ascii="Arial" w:hAnsi="Arial"/>
                <w:b/>
                <w:sz w:val="24"/>
              </w:rPr>
            </w:pPr>
            <w:r>
              <w:rPr>
                <w:rFonts w:ascii="Arial" w:hAnsi="Arial"/>
                <w:b/>
                <w:w w:val="95"/>
                <w:sz w:val="24"/>
              </w:rPr>
              <w:t>ĐỌC GIÁ TRỊ TIMER1 </w:t>
            </w:r>
            <w:r>
              <w:rPr>
                <w:rFonts w:ascii="Arial" w:hAnsi="Arial"/>
                <w:b/>
                <w:w w:val="90"/>
                <w:sz w:val="24"/>
              </w:rPr>
              <w:t>GIẢI</w:t>
            </w:r>
            <w:r>
              <w:rPr>
                <w:rFonts w:ascii="Arial" w:hAnsi="Arial"/>
                <w:b/>
                <w:spacing w:val="-32"/>
                <w:w w:val="90"/>
                <w:sz w:val="24"/>
              </w:rPr>
              <w:t> </w:t>
            </w:r>
            <w:r>
              <w:rPr>
                <w:rFonts w:ascii="Arial" w:hAnsi="Arial"/>
                <w:b/>
                <w:w w:val="90"/>
                <w:sz w:val="24"/>
              </w:rPr>
              <w:t>MÃ</w:t>
            </w:r>
            <w:r>
              <w:rPr>
                <w:rFonts w:ascii="Arial" w:hAnsi="Arial"/>
                <w:b/>
                <w:spacing w:val="-31"/>
                <w:w w:val="90"/>
                <w:sz w:val="24"/>
              </w:rPr>
              <w:t> </w:t>
            </w:r>
            <w:r>
              <w:rPr>
                <w:rFonts w:ascii="Arial" w:hAnsi="Arial"/>
                <w:b/>
                <w:w w:val="90"/>
                <w:sz w:val="24"/>
              </w:rPr>
              <w:t>HIỂN</w:t>
            </w:r>
            <w:r>
              <w:rPr>
                <w:rFonts w:ascii="Arial" w:hAnsi="Arial"/>
                <w:b/>
                <w:spacing w:val="-31"/>
                <w:w w:val="90"/>
                <w:sz w:val="24"/>
              </w:rPr>
              <w:t> </w:t>
            </w:r>
            <w:r>
              <w:rPr>
                <w:rFonts w:ascii="Arial" w:hAnsi="Arial"/>
                <w:b/>
                <w:w w:val="90"/>
                <w:sz w:val="24"/>
              </w:rPr>
              <w:t>THỊ</w:t>
            </w:r>
            <w:r>
              <w:rPr>
                <w:rFonts w:ascii="Arial" w:hAnsi="Arial"/>
                <w:b/>
                <w:spacing w:val="-31"/>
                <w:w w:val="90"/>
                <w:sz w:val="24"/>
              </w:rPr>
              <w:t> </w:t>
            </w:r>
            <w:r>
              <w:rPr>
                <w:rFonts w:ascii="Arial" w:hAnsi="Arial"/>
                <w:b/>
                <w:w w:val="90"/>
                <w:sz w:val="24"/>
              </w:rPr>
              <w:t>RA</w:t>
            </w:r>
            <w:r>
              <w:rPr>
                <w:rFonts w:ascii="Arial" w:hAnsi="Arial"/>
                <w:b/>
                <w:spacing w:val="-31"/>
                <w:w w:val="90"/>
                <w:sz w:val="24"/>
              </w:rPr>
              <w:t> </w:t>
            </w:r>
            <w:r>
              <w:rPr>
                <w:rFonts w:ascii="Arial" w:hAnsi="Arial"/>
                <w:b/>
                <w:spacing w:val="-4"/>
                <w:w w:val="90"/>
                <w:sz w:val="24"/>
              </w:rPr>
              <w:t>LED,</w:t>
            </w:r>
          </w:p>
          <w:p>
            <w:pPr>
              <w:pStyle w:val="TableParagraph"/>
              <w:ind w:left="1010"/>
              <w:rPr>
                <w:rFonts w:ascii="Arial" w:hAnsi="Arial"/>
                <w:b/>
                <w:sz w:val="24"/>
              </w:rPr>
            </w:pPr>
            <w:r>
              <w:rPr>
                <w:rFonts w:ascii="Arial" w:hAnsi="Arial"/>
                <w:b/>
                <w:w w:val="95"/>
                <w:sz w:val="24"/>
              </w:rPr>
              <w:t>SO SÁNH GIỚI HẠN ĐỂ LẶP LẠI</w:t>
            </w:r>
          </w:p>
        </w:tc>
        <w:tc>
          <w:tcPr>
            <w:tcW w:w="180" w:type="dxa"/>
          </w:tcPr>
          <w:p>
            <w:pPr>
              <w:pStyle w:val="TableParagraph"/>
              <w:rPr>
                <w:sz w:val="22"/>
              </w:rPr>
            </w:pPr>
          </w:p>
        </w:tc>
      </w:tr>
    </w:tbl>
    <w:p>
      <w:pPr>
        <w:pStyle w:val="BodyText"/>
        <w:rPr>
          <w:sz w:val="20"/>
        </w:rPr>
      </w:pPr>
    </w:p>
    <w:p>
      <w:pPr>
        <w:pStyle w:val="BodyText"/>
        <w:rPr>
          <w:sz w:val="20"/>
        </w:rPr>
      </w:pPr>
    </w:p>
    <w:p>
      <w:pPr>
        <w:pStyle w:val="BodyText"/>
        <w:spacing w:before="6"/>
        <w:rPr>
          <w:sz w:val="16"/>
        </w:rPr>
      </w:pPr>
    </w:p>
    <w:p>
      <w:pPr>
        <w:spacing w:before="90"/>
        <w:ind w:left="1652" w:right="1541" w:firstLine="0"/>
        <w:jc w:val="center"/>
        <w:rPr>
          <w:i/>
          <w:sz w:val="24"/>
        </w:rPr>
      </w:pPr>
      <w:r>
        <w:rPr/>
        <w:pict>
          <v:group style="position:absolute;margin-left:183.113571pt;margin-top:-215.316895pt;width:289.2pt;height:200.35pt;mso-position-horizontal-relative:page;mso-position-vertical-relative:paragraph;z-index:-29258240" coordorigin="3662,-4306" coordsize="5784,4007">
            <v:shape style="position:absolute;left:5401;top:-4269;width:1954;height:434" coordorigin="5401,-4269" coordsize="1954,434" path="m7150,-4269l5608,-4269,5612,-4263,5546,-4252,5488,-4222,5442,-4176,5412,-4118,5401,-4051,5412,-3985,5442,-3927,5488,-3881,5546,-3851,5612,-3840,5608,-3835,7150,-3835,7143,-3840,7210,-3851,7268,-3881,7314,-3927,7344,-3985,7354,-4051,7344,-4118,7314,-4176,7268,-4222,7210,-4252,7143,-4263,7150,-4269xe" filled="true" fillcolor="#cdcdcd" stroked="false">
              <v:path arrowok="t"/>
              <v:fill opacity="32639f" type="solid"/>
            </v:shape>
            <v:shape style="position:absolute;left:5608;top:-4269;width:1542;height:434" coordorigin="5608,-4269" coordsize="1542,434" path="m5608,-3835l7150,-3835,7150,-3835m5608,-4269l5608,-4269,5612,-4263e" filled="false" stroked="true" strokeweight="1.496158pt" strokecolor="#cdcdcd">
              <v:path arrowok="t"/>
              <v:stroke dashstyle="solid"/>
            </v:shape>
            <v:shape style="position:absolute;left:5386;top:-4134;width:242;height:309" type="#_x0000_t75" stroked="false">
              <v:imagedata r:id="rId721" o:title=""/>
            </v:shape>
            <v:shape style="position:absolute;left:7128;top:-4067;width:242;height:242" type="#_x0000_t75" stroked="false">
              <v:imagedata r:id="rId729" o:title=""/>
            </v:shape>
            <v:shape style="position:absolute;left:7143;top:-4269;width:7;height:7" coordorigin="7143,-4269" coordsize="7,7" path="m7143,-4263l7150,-4269,7150,-4269e" filled="false" stroked="true" strokeweight="1.4961pt" strokecolor="#cdcdcd">
              <v:path arrowok="t"/>
              <v:stroke dashstyle="solid"/>
            </v:shape>
            <v:shape style="position:absolute;left:5372;top:-4292;width:1954;height:427" type="#_x0000_t75" stroked="false">
              <v:imagedata r:id="rId723" o:title=""/>
            </v:shape>
            <v:shape style="position:absolute;left:5372;top:-4292;width:1954;height:427" coordorigin="5372,-4291" coordsize="1954,427" path="m5578,-3865l7120,-3865,7114,-3869,7181,-3880,7239,-3910,7285,-3955,7315,-4013,7326,-4080,7315,-4147,7285,-4205,7239,-4251,7181,-4281,7114,-4291,7120,-4284,5578,-4284,5517,-4281,5459,-4251,5413,-4205,5383,-4147,5372,-4080,5383,-4013,5413,-3955,5459,-3910,5517,-3880,5584,-3869,5578,-3865xe" filled="false" stroked="true" strokeweight="1.495587pt" strokecolor="#000000">
              <v:path arrowok="t"/>
              <v:stroke dashstyle="solid"/>
            </v:shape>
            <v:shape style="position:absolute;left:3662;top:-3492;width:5389;height:1182" type="#_x0000_t75" stroked="false">
              <v:imagedata r:id="rId730" o:title=""/>
            </v:shape>
            <v:shape style="position:absolute;left:6266;top:-3866;width:195;height:404" type="#_x0000_t75" stroked="false">
              <v:imagedata r:id="rId731" o:title=""/>
            </v:shape>
            <v:shape style="position:absolute;left:3662;top:-1772;width:5389;height:1107" type="#_x0000_t75" stroked="false">
              <v:imagedata r:id="rId732" o:title=""/>
            </v:shape>
            <v:shape style="position:absolute;left:6266;top:-2310;width:195;height:554" type="#_x0000_t75" stroked="false">
              <v:imagedata r:id="rId733" o:title=""/>
            </v:shape>
            <v:shape style="position:absolute;left:6371;top:-2116;width:3060;height:1801" coordorigin="6371,-2115" coordsize="3060,1801" path="m6371,-620l6371,-410,6378,-404,6385,-369,6404,-341,6433,-321,6468,-314,6461,-321,9335,-321,9405,-341,9431,-404,9425,-410,9425,-2026,9405,-2083,9341,-2109,9335,-2115,6596,-2115e" filled="false" stroked="true" strokeweight="1.495853pt" strokecolor="#cdcdcd">
              <v:path arrowok="t"/>
              <v:stroke dashstyle="solid"/>
            </v:shape>
            <v:shape style="position:absolute;left:6371;top:-2191;width:255;height:165" coordorigin="6371,-2190" coordsize="255,165" path="m6626,-2190l6371,-2115,6626,-2026,6626,-2190xe" filled="true" fillcolor="#cdcdcd" stroked="false">
              <v:path arrowok="t"/>
              <v:fill opacity="32639f" type="solid"/>
            </v:shape>
            <v:shape style="position:absolute;left:6349;top:-2138;width:3061;height:1803" coordorigin="6349,-2138" coordsize="3061,1803" path="m6356,-650l6356,-425,6349,-433,6356,-398,6375,-369,6404,-350,6439,-343,6446,-336,9320,-336,9313,-343,9348,-350,9376,-369,9395,-398,9403,-433,9410,-425,9410,-2041,9403,-2048,9395,-2083,9376,-2111,9348,-2131,9313,-2138,9320,-2130,6566,-2130e" filled="false" stroked="true" strokeweight="1.495853pt" strokecolor="#000000">
              <v:path arrowok="t"/>
              <v:stroke dashstyle="solid"/>
            </v:shape>
            <v:shape style="position:absolute;left:6356;top:-2220;width:240;height:165" coordorigin="6356,-2220" coordsize="240,165" path="m6596,-2220l6356,-2130,6596,-2055,6596,-2220xe" filled="true" fillcolor="#000000" stroked="false">
              <v:path arrowok="t"/>
              <v:fill type="solid"/>
            </v:shape>
            <v:shape style="position:absolute;left:6036;top:-4188;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w10:wrap type="none"/>
          </v:group>
        </w:pict>
      </w:r>
      <w:r>
        <w:rPr>
          <w:i/>
          <w:sz w:val="24"/>
        </w:rPr>
        <w:t>Hình 6-25: Lưu đồ đếm xung ngoại dùng counter T1.</w:t>
      </w:r>
    </w:p>
    <w:p>
      <w:pPr>
        <w:pStyle w:val="ListParagraph"/>
        <w:numPr>
          <w:ilvl w:val="0"/>
          <w:numId w:val="86"/>
        </w:numPr>
        <w:tabs>
          <w:tab w:pos="1809" w:val="left" w:leader="none"/>
          <w:tab w:pos="1810" w:val="left" w:leader="none"/>
        </w:tabs>
        <w:spacing w:line="240" w:lineRule="auto" w:before="181" w:after="0"/>
        <w:ind w:left="1809" w:right="0" w:hanging="567"/>
        <w:jc w:val="left"/>
        <w:rPr>
          <w:sz w:val="24"/>
        </w:rPr>
      </w:pPr>
      <w:r>
        <w:rPr>
          <w:sz w:val="24"/>
        </w:rPr>
        <w:t>Giải thích chương</w:t>
      </w:r>
      <w:r>
        <w:rPr>
          <w:spacing w:val="-5"/>
          <w:sz w:val="24"/>
        </w:rPr>
        <w:t> </w:t>
      </w:r>
      <w:r>
        <w:rPr>
          <w:sz w:val="24"/>
        </w:rPr>
        <w:t>trình:</w:t>
      </w:r>
    </w:p>
    <w:p>
      <w:pPr>
        <w:pStyle w:val="BodyText"/>
        <w:spacing w:line="242" w:lineRule="auto" w:before="60"/>
        <w:ind w:left="676" w:right="668" w:firstLine="566"/>
      </w:pPr>
      <w:r>
        <w:rPr/>
        <w:t>Chương trình khởi tạo 3 port xuất dữ liệu, timer hoạt động chế độ đếm xung ngoại, hệ số chia bằng 1, cho giá trị đếm ban đầu bằng 0.</w:t>
      </w:r>
    </w:p>
    <w:p>
      <w:pPr>
        <w:pStyle w:val="BodyText"/>
        <w:spacing w:line="242" w:lineRule="auto" w:before="52"/>
        <w:ind w:left="676" w:right="560" w:firstLine="566"/>
      </w:pPr>
      <w:r>
        <w:rPr/>
        <w:t>Vòng lặp while tiến hành đọc giá trị của timer1 gán cho biến “T1”, tiến hành chia để tách từng số đơn vị, chục, giải mã 7 đoạn và gởi ra port điều khiển led sáng.</w:t>
      </w:r>
    </w:p>
    <w:p>
      <w:pPr>
        <w:pStyle w:val="BodyText"/>
        <w:rPr>
          <w:sz w:val="20"/>
        </w:rPr>
      </w:pPr>
    </w:p>
    <w:p>
      <w:pPr>
        <w:pStyle w:val="BodyText"/>
        <w:spacing w:before="5"/>
        <w:rPr>
          <w:sz w:val="11"/>
        </w:rPr>
      </w:pPr>
      <w:r>
        <w:rPr/>
        <w:pict>
          <v:shape style="position:absolute;margin-left:65.304001pt;margin-top:8.822876pt;width:507.35pt;height:30pt;mso-position-horizontal-relative:page;mso-position-vertical-relative:paragraph;z-index:-15276032;mso-wrap-distance-left:0;mso-wrap-distance-right:0" type="#_x0000_t202" filled="true" fillcolor="#dbe4f0" stroked="true" strokeweight=".48004pt" strokecolor="#000000">
            <v:textbox inset="0,0,0,0">
              <w:txbxContent>
                <w:p>
                  <w:pPr>
                    <w:pStyle w:val="BodyText"/>
                    <w:spacing w:line="242" w:lineRule="auto" w:before="11"/>
                    <w:ind w:left="105" w:right="147" w:firstLine="566"/>
                  </w:pPr>
                  <w:r>
                    <w:rPr>
                      <w:b/>
                      <w:i/>
                    </w:rPr>
                    <w:t>Bài 6-9: </w:t>
                  </w:r>
                  <w:r>
                    <w:rPr/>
                    <w:t>Dùng vi điều khiển 16F887 đếm xung ngoại dùng T1, kết quả đếm hiển thị trên 3 led quét nối với 2 port, giới hạn đếm từ 0 đến 999, khi bằng 1000 thì quay về 0.</w:t>
                  </w:r>
                </w:p>
              </w:txbxContent>
            </v:textbox>
            <v:fill type="solid"/>
            <v:stroke dashstyle="solid"/>
            <w10:wrap type="topAndBottom"/>
          </v:shape>
        </w:pict>
      </w:r>
    </w:p>
    <w:p>
      <w:pPr>
        <w:pStyle w:val="ListParagraph"/>
        <w:numPr>
          <w:ilvl w:val="0"/>
          <w:numId w:val="86"/>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spacing w:after="0" w:line="240" w:lineRule="auto"/>
        <w:jc w:val="left"/>
        <w:rPr>
          <w:sz w:val="24"/>
        </w:rPr>
        <w:sectPr>
          <w:pgSz w:w="11910" w:h="16840"/>
          <w:pgMar w:header="283" w:footer="491" w:top="640" w:bottom="680" w:left="740" w:right="0"/>
        </w:sectPr>
      </w:pPr>
    </w:p>
    <w:p>
      <w:pPr>
        <w:pStyle w:val="BodyText"/>
        <w:rPr>
          <w:sz w:val="20"/>
        </w:rPr>
      </w:pPr>
      <w:r>
        <w:rPr/>
        <w:pict>
          <v:group style="position:absolute;margin-left:65.064003pt;margin-top:665.469971pt;width:507.8pt;height:162.550pt;mso-position-horizontal-relative:page;mso-position-vertical-relative:page;z-index:-29255168" coordorigin="1301,13309" coordsize="10156,3251">
            <v:shape style="position:absolute;left:1301;top:13309;width:10156;height:3251" coordorigin="1301,13309" coordsize="10156,3251" path="m11447,16550l1311,16550,1301,16550,1301,16560,1311,16560,11447,16560,11447,16550xm11447,13309l1311,13309,1301,13309,1301,16550,1311,16550,1311,16186,11447,16186,11447,16176,11447,16166,1311,16166,1311,13319,11447,13319,11447,13309xm11457,16550l11448,16550,11448,16560,11457,16560,11457,16550xm11457,13309l11448,13309,11448,16550,11457,16550,11457,13309xe" filled="true" fillcolor="#000000" stroked="false">
              <v:path arrowok="t"/>
              <v:fill type="solid"/>
            </v:shape>
            <v:shape style="position:absolute;left:1310;top:13319;width:10137;height:2848" type="#_x0000_t202" filled="false" stroked="false">
              <v:textbox inset="0,0,0,0">
                <w:txbxContent>
                  <w:p>
                    <w:pPr>
                      <w:spacing w:line="249" w:lineRule="auto" w:before="24"/>
                      <w:ind w:left="105" w:right="7286" w:firstLine="0"/>
                      <w:jc w:val="left"/>
                      <w:rPr>
                        <w:rFonts w:ascii="Georgia"/>
                        <w:sz w:val="24"/>
                      </w:rPr>
                    </w:pPr>
                    <w:r>
                      <w:rPr>
                        <w:rFonts w:ascii="Georgia"/>
                        <w:w w:val="90"/>
                        <w:sz w:val="24"/>
                      </w:rPr>
                      <w:t>#IN</w:t>
                    </w:r>
                    <w:r>
                      <w:rPr>
                        <w:rFonts w:ascii="Georgia"/>
                        <w:w w:val="87"/>
                        <w:sz w:val="24"/>
                      </w:rPr>
                      <w:t>C</w:t>
                    </w:r>
                    <w:r>
                      <w:rPr>
                        <w:rFonts w:ascii="Georgia"/>
                        <w:w w:val="88"/>
                        <w:sz w:val="24"/>
                      </w:rPr>
                      <w:t>L</w:t>
                    </w:r>
                    <w:r>
                      <w:rPr>
                        <w:rFonts w:ascii="Georgia"/>
                        <w:w w:val="85"/>
                        <w:sz w:val="24"/>
                      </w:rPr>
                      <w:t>U</w:t>
                    </w:r>
                    <w:r>
                      <w:rPr>
                        <w:rFonts w:ascii="Georgia"/>
                        <w:w w:val="88"/>
                        <w:sz w:val="24"/>
                      </w:rPr>
                      <w:t>DE</w:t>
                    </w:r>
                    <w:r>
                      <w:rPr>
                        <w:rFonts w:ascii="Georgia"/>
                        <w:w w:val="86"/>
                        <w:sz w:val="24"/>
                      </w:rPr>
                      <w:t>&lt;</w:t>
                    </w:r>
                    <w:r>
                      <w:rPr>
                        <w:rFonts w:ascii="Georgia"/>
                        <w:w w:val="95"/>
                        <w:sz w:val="24"/>
                      </w:rPr>
                      <w:t>T</w:t>
                    </w:r>
                    <w:r>
                      <w:rPr>
                        <w:rFonts w:ascii="Georgia"/>
                        <w:w w:val="90"/>
                        <w:sz w:val="24"/>
                      </w:rPr>
                      <w:t>V</w:t>
                    </w:r>
                    <w:r>
                      <w:rPr>
                        <w:rFonts w:ascii="Georgia"/>
                        <w:w w:val="57"/>
                        <w:sz w:val="24"/>
                      </w:rPr>
                      <w:t>_</w:t>
                    </w:r>
                    <w:r>
                      <w:rPr>
                        <w:rFonts w:ascii="Georgia"/>
                        <w:w w:val="128"/>
                        <w:sz w:val="24"/>
                      </w:rPr>
                      <w:t>1</w:t>
                    </w:r>
                    <w:r>
                      <w:rPr>
                        <w:rFonts w:ascii="Georgia"/>
                        <w:w w:val="97"/>
                        <w:sz w:val="24"/>
                      </w:rPr>
                      <w:t>6</w:t>
                    </w:r>
                    <w:r>
                      <w:rPr>
                        <w:rFonts w:ascii="Georgia"/>
                        <w:w w:val="89"/>
                        <w:sz w:val="24"/>
                      </w:rPr>
                      <w:t>F</w:t>
                    </w:r>
                    <w:r>
                      <w:rPr>
                        <w:rFonts w:ascii="Georgia"/>
                        <w:w w:val="92"/>
                        <w:sz w:val="24"/>
                      </w:rPr>
                      <w:t>88</w:t>
                    </w:r>
                    <w:r>
                      <w:rPr>
                        <w:rFonts w:ascii="Georgia"/>
                        <w:w w:val="110"/>
                        <w:sz w:val="24"/>
                      </w:rPr>
                      <w:t>7</w:t>
                    </w:r>
                    <w:r>
                      <w:rPr>
                        <w:rFonts w:ascii="Georgia"/>
                        <w:w w:val="76"/>
                        <w:sz w:val="24"/>
                      </w:rPr>
                      <w:t>.</w:t>
                    </w:r>
                    <w:r>
                      <w:rPr>
                        <w:rFonts w:ascii="Georgia"/>
                        <w:w w:val="87"/>
                        <w:sz w:val="24"/>
                      </w:rPr>
                      <w:t>C</w:t>
                    </w:r>
                    <w:r>
                      <w:rPr>
                        <w:rFonts w:ascii="Georgia"/>
                        <w:w w:val="86"/>
                        <w:sz w:val="24"/>
                      </w:rPr>
                      <w:t>&gt; </w:t>
                    </w:r>
                    <w:r>
                      <w:rPr>
                        <w:rFonts w:ascii="Georgia"/>
                        <w:sz w:val="24"/>
                      </w:rPr>
                      <w:t>UNSIGNED INT16 T1;</w:t>
                    </w:r>
                  </w:p>
                  <w:p>
                    <w:pPr>
                      <w:tabs>
                        <w:tab w:pos="2140" w:val="left" w:leader="none"/>
                      </w:tabs>
                      <w:spacing w:line="268" w:lineRule="exact" w:before="0"/>
                      <w:ind w:left="105" w:right="0" w:firstLine="0"/>
                      <w:jc w:val="left"/>
                      <w:rPr>
                        <w:rFonts w:ascii="Georgia"/>
                        <w:sz w:val="24"/>
                      </w:rPr>
                    </w:pPr>
                    <w:r>
                      <w:rPr>
                        <w:rFonts w:ascii="Georgia"/>
                        <w:w w:val="95"/>
                        <w:sz w:val="24"/>
                      </w:rPr>
                      <w:t>UNSIGNED</w:t>
                    </w:r>
                    <w:r>
                      <w:rPr>
                        <w:rFonts w:ascii="Georgia"/>
                        <w:spacing w:val="-18"/>
                        <w:w w:val="95"/>
                        <w:sz w:val="24"/>
                      </w:rPr>
                      <w:t> </w:t>
                    </w:r>
                    <w:r>
                      <w:rPr>
                        <w:rFonts w:ascii="Georgia"/>
                        <w:w w:val="95"/>
                        <w:sz w:val="24"/>
                      </w:rPr>
                      <w:t>CHAR</w:t>
                      <w:tab/>
                    </w:r>
                    <w:r>
                      <w:rPr>
                        <w:rFonts w:ascii="Georgia"/>
                        <w:sz w:val="24"/>
                      </w:rPr>
                      <w:t>MADONVI,MACHUC,MATRAM;</w:t>
                    </w:r>
                  </w:p>
                  <w:p>
                    <w:pPr>
                      <w:spacing w:line="240" w:lineRule="auto" w:before="10"/>
                      <w:rPr>
                        <w:rFonts w:ascii="Georgia"/>
                        <w:sz w:val="25"/>
                      </w:rPr>
                    </w:pPr>
                  </w:p>
                  <w:p>
                    <w:pPr>
                      <w:spacing w:before="0"/>
                      <w:ind w:left="105" w:right="0" w:firstLine="0"/>
                      <w:jc w:val="left"/>
                      <w:rPr>
                        <w:rFonts w:ascii="Georgia"/>
                        <w:sz w:val="24"/>
                      </w:rPr>
                    </w:pPr>
                    <w:r>
                      <w:rPr>
                        <w:rFonts w:ascii="Georgia"/>
                        <w:sz w:val="24"/>
                      </w:rPr>
                      <w:t>VOID GIAIMA ()</w:t>
                    </w:r>
                  </w:p>
                  <w:p>
                    <w:pPr>
                      <w:spacing w:before="6"/>
                      <w:ind w:left="105" w:right="0" w:firstLine="0"/>
                      <w:jc w:val="left"/>
                      <w:rPr>
                        <w:rFonts w:ascii="Georgia"/>
                        <w:sz w:val="24"/>
                      </w:rPr>
                    </w:pPr>
                    <w:r>
                      <w:rPr>
                        <w:rFonts w:ascii="Georgia"/>
                        <w:w w:val="90"/>
                        <w:sz w:val="24"/>
                      </w:rPr>
                      <w:t>{</w:t>
                    </w:r>
                  </w:p>
                  <w:p>
                    <w:pPr>
                      <w:spacing w:line="247" w:lineRule="auto" w:before="10"/>
                      <w:ind w:left="672" w:right="4977" w:firstLine="0"/>
                      <w:jc w:val="left"/>
                      <w:rPr>
                        <w:rFonts w:ascii="Georgia"/>
                        <w:sz w:val="24"/>
                      </w:rPr>
                    </w:pPr>
                    <w:r>
                      <w:rPr>
                        <w:rFonts w:ascii="Georgia"/>
                        <w:sz w:val="24"/>
                      </w:rPr>
                      <w:t>MATRAM = MA7DOAN[T1 /100]; </w:t>
                    </w:r>
                    <w:r>
                      <w:rPr>
                        <w:rFonts w:ascii="Georgia"/>
                        <w:w w:val="95"/>
                        <w:sz w:val="24"/>
                      </w:rPr>
                      <w:t>MACHUC = MA7DOAN[T1/10 % 10]; </w:t>
                    </w:r>
                    <w:r>
                      <w:rPr>
                        <w:rFonts w:ascii="Georgia"/>
                        <w:sz w:val="24"/>
                      </w:rPr>
                      <w:t>MADONVI= MA7DOAN[T1 % 10];</w:t>
                    </w:r>
                  </w:p>
                  <w:p>
                    <w:pPr>
                      <w:spacing w:before="3"/>
                      <w:ind w:left="672" w:right="0" w:firstLine="0"/>
                      <w:jc w:val="left"/>
                      <w:rPr>
                        <w:rFonts w:ascii="Georgia"/>
                        <w:sz w:val="24"/>
                      </w:rPr>
                    </w:pPr>
                    <w:r>
                      <w:rPr>
                        <w:rFonts w:ascii="Georgia"/>
                        <w:sz w:val="24"/>
                      </w:rPr>
                      <w:t>IF (MATRAM == 0XC0)</w:t>
                    </w:r>
                  </w:p>
                </w:txbxContent>
              </v:textbox>
              <w10:wrap type="none"/>
            </v:shape>
            <w10:wrap type="none"/>
          </v:group>
        </w:pict>
      </w:r>
    </w:p>
    <w:p>
      <w:pPr>
        <w:pStyle w:val="BodyText"/>
        <w:spacing w:before="10"/>
        <w:rPr>
          <w:sz w:val="12"/>
        </w:rPr>
      </w:pPr>
    </w:p>
    <w:p>
      <w:pPr>
        <w:pStyle w:val="BodyText"/>
        <w:ind w:left="1131"/>
        <w:rPr>
          <w:sz w:val="20"/>
        </w:rPr>
      </w:pPr>
      <w:r>
        <w:rPr>
          <w:sz w:val="20"/>
        </w:rPr>
        <w:drawing>
          <wp:inline distT="0" distB="0" distL="0" distR="0">
            <wp:extent cx="5845928" cy="2731198"/>
            <wp:effectExtent l="0" t="0" r="0" b="0"/>
            <wp:docPr id="185" name="image585.png"/>
            <wp:cNvGraphicFramePr>
              <a:graphicFrameLocks noChangeAspect="1"/>
            </wp:cNvGraphicFramePr>
            <a:graphic>
              <a:graphicData uri="http://schemas.openxmlformats.org/drawingml/2006/picture">
                <pic:pic>
                  <pic:nvPicPr>
                    <pic:cNvPr id="186" name="image585.png"/>
                    <pic:cNvPicPr/>
                  </pic:nvPicPr>
                  <pic:blipFill>
                    <a:blip r:embed="rId738" cstate="print"/>
                    <a:stretch>
                      <a:fillRect/>
                    </a:stretch>
                  </pic:blipFill>
                  <pic:spPr>
                    <a:xfrm>
                      <a:off x="0" y="0"/>
                      <a:ext cx="5845928" cy="2731198"/>
                    </a:xfrm>
                    <a:prstGeom prst="rect">
                      <a:avLst/>
                    </a:prstGeom>
                  </pic:spPr>
                </pic:pic>
              </a:graphicData>
            </a:graphic>
          </wp:inline>
        </w:drawing>
      </w:r>
      <w:r>
        <w:rPr>
          <w:sz w:val="20"/>
        </w:rPr>
      </w:r>
    </w:p>
    <w:p>
      <w:pPr>
        <w:spacing w:before="127"/>
        <w:ind w:left="1652" w:right="1545" w:firstLine="0"/>
        <w:jc w:val="center"/>
        <w:rPr>
          <w:i/>
          <w:sz w:val="24"/>
        </w:rPr>
      </w:pPr>
      <w:r>
        <w:rPr>
          <w:i/>
          <w:sz w:val="24"/>
        </w:rPr>
        <w:t>Hình 6-26: Đếm xung ngoại dùng counter T1 hiển thị trên 3 led quét.</w:t>
      </w:r>
    </w:p>
    <w:p>
      <w:pPr>
        <w:pStyle w:val="ListParagraph"/>
        <w:numPr>
          <w:ilvl w:val="0"/>
          <w:numId w:val="86"/>
        </w:numPr>
        <w:tabs>
          <w:tab w:pos="1810" w:val="left" w:leader="none"/>
        </w:tabs>
        <w:spacing w:line="240" w:lineRule="auto" w:before="178" w:after="0"/>
        <w:ind w:left="1809" w:right="0" w:hanging="567"/>
        <w:jc w:val="both"/>
        <w:rPr>
          <w:sz w:val="24"/>
        </w:rPr>
      </w:pPr>
      <w:r>
        <w:rPr>
          <w:sz w:val="24"/>
        </w:rPr>
        <w:t>Giải thích nguyên lý hoạt động của</w:t>
      </w:r>
      <w:r>
        <w:rPr>
          <w:spacing w:val="2"/>
          <w:sz w:val="24"/>
        </w:rPr>
        <w:t> </w:t>
      </w:r>
      <w:r>
        <w:rPr>
          <w:spacing w:val="-3"/>
          <w:sz w:val="24"/>
        </w:rPr>
        <w:t>mạch:</w:t>
      </w:r>
    </w:p>
    <w:p>
      <w:pPr>
        <w:pStyle w:val="BodyText"/>
        <w:spacing w:line="242" w:lineRule="auto" w:before="59"/>
        <w:ind w:left="676" w:right="567" w:firstLine="566"/>
        <w:jc w:val="both"/>
      </w:pPr>
      <w:r>
        <w:rPr/>
        <w:t>Mạch tạo xung giống như bài đã trình bày, xung ngõ ra của mạch đưa đến ngõ vào T1CKI ở port RC0, dùng port B và 3 bit của portD để điều khiển 3 led 7 đoạn.</w:t>
      </w:r>
    </w:p>
    <w:p>
      <w:pPr>
        <w:pStyle w:val="ListParagraph"/>
        <w:numPr>
          <w:ilvl w:val="0"/>
          <w:numId w:val="86"/>
        </w:numPr>
        <w:tabs>
          <w:tab w:pos="1810" w:val="left" w:leader="none"/>
        </w:tabs>
        <w:spacing w:line="240" w:lineRule="auto" w:before="54" w:after="0"/>
        <w:ind w:left="1809" w:right="0" w:hanging="567"/>
        <w:jc w:val="both"/>
        <w:rPr>
          <w:sz w:val="24"/>
        </w:rPr>
      </w:pPr>
      <w:r>
        <w:rPr>
          <w:sz w:val="24"/>
        </w:rPr>
        <w:t>Lưu đồ: </w:t>
      </w:r>
      <w:r>
        <w:rPr>
          <w:spacing w:val="-3"/>
          <w:sz w:val="24"/>
        </w:rPr>
        <w:t>hình</w:t>
      </w:r>
      <w:r>
        <w:rPr>
          <w:spacing w:val="1"/>
          <w:sz w:val="24"/>
        </w:rPr>
        <w:t> </w:t>
      </w:r>
      <w:r>
        <w:rPr>
          <w:sz w:val="24"/>
        </w:rPr>
        <w:t>6-22.</w:t>
      </w:r>
    </w:p>
    <w:p>
      <w:pPr>
        <w:pStyle w:val="BodyText"/>
        <w:spacing w:before="60"/>
        <w:ind w:left="676" w:right="575" w:firstLine="566"/>
        <w:jc w:val="both"/>
      </w:pPr>
      <w:r>
        <w:rPr/>
        <w:t>Lưu đồ khởi tạo 10 mã 7 đoạn, timer 1 hoạt động đếm xung ngoại, tỉ lệ chia là 1 có nghĩa là không chia, cho giá trị đếm bắt đầu từ 0. Vòng lặp thực hiện công việc đọc giá trị của counter đếm được đem chuyển thành số BCD, giải mã và quét led hiển thị.</w:t>
      </w:r>
    </w:p>
    <w:p>
      <w:pPr>
        <w:pStyle w:val="BodyText"/>
        <w:rPr>
          <w:sz w:val="20"/>
        </w:rPr>
      </w:pPr>
    </w:p>
    <w:p>
      <w:pPr>
        <w:pStyle w:val="BodyText"/>
        <w:spacing w:before="7"/>
        <w:rPr>
          <w:sz w:val="14"/>
        </w:rPr>
      </w:pPr>
      <w:r>
        <w:rPr/>
        <w:pict>
          <v:group style="position:absolute;margin-left:200.100952pt;margin-top:10.389083pt;width:255.85pt;height:184.9pt;mso-position-horizontal-relative:page;mso-position-vertical-relative:paragraph;z-index:-15272960;mso-wrap-distance-left:0;mso-wrap-distance-right:0" coordorigin="4002,208" coordsize="5117,3698">
            <v:shape style="position:absolute;left:5549;top:240;width:1724;height:384" coordorigin="5550,241" coordsize="1724,384" path="m7092,241l5732,241,5736,246,5663,261,5604,301,5564,360,5550,433,5564,505,5604,565,5663,605,5736,620,5732,624,7092,624,7086,620,7159,605,7218,565,7258,505,7273,433,7258,360,7218,301,7159,261,7086,246,7092,241xe" filled="true" fillcolor="#cdcdcd" stroked="false">
              <v:path arrowok="t"/>
              <v:fill opacity="32639f" type="solid"/>
            </v:shape>
            <v:shape style="position:absolute;left:5604;top:240;width:1489;height:61" coordorigin="5604,241" coordsize="1489,61" path="m7092,241l7092,241,5732,241,5732,241m5736,246l5663,261,5604,301,5604,301e" filled="false" stroked="true" strokeweight="1.320791pt" strokecolor="#cdcdcd">
              <v:path arrowok="t"/>
              <v:stroke dashstyle="solid"/>
            </v:shape>
            <v:shape style="position:absolute;left:7073;top:227;width:213;height:410" type="#_x0000_t75" stroked="false">
              <v:imagedata r:id="rId739" o:title=""/>
            </v:shape>
            <v:shape style="position:absolute;left:5524;top:221;width:1724;height:377" type="#_x0000_t75" stroked="false">
              <v:imagedata r:id="rId740" o:title=""/>
            </v:shape>
            <v:shape style="position:absolute;left:5524;top:221;width:1724;height:377" coordorigin="5524,221" coordsize="1724,377" path="m5706,598l7066,598,7061,594,7134,580,7193,539,7233,480,7248,408,7233,335,7193,276,7134,236,7061,221,7066,228,5706,228,5638,236,5579,276,5539,335,5524,407,5539,480,5579,539,5638,580,5711,594,5706,598xe" filled="false" stroked="true" strokeweight="1.32088pt" strokecolor="#000000">
              <v:path arrowok="t"/>
              <v:stroke dashstyle="solid"/>
            </v:shape>
            <v:rect style="position:absolute;left:4028;top:954;width:4755;height:1031" filled="true" fillcolor="#cdcdcd" stroked="false">
              <v:fill opacity="32639f" type="solid"/>
            </v:rect>
            <v:shape style="position:absolute;left:4028;top:954;width:4755;height:1031" coordorigin="4028,954" coordsize="4755,1031" path="m8783,954l8783,954,4028,954,4028,954m8783,1984l8783,1984,8783,954e" filled="false" stroked="true" strokeweight="1.320791pt" strokecolor="#cdcdcd">
              <v:path arrowok="t"/>
              <v:stroke dashstyle="solid"/>
            </v:shape>
            <v:shape style="position:absolute;left:4015;top:927;width:4755;height:1044" type="#_x0000_t75" stroked="false">
              <v:imagedata r:id="rId741" o:title=""/>
            </v:shape>
            <v:shape style="position:absolute;left:4015;top:927;width:4755;height:1044" coordorigin="4015,928" coordsize="4755,1044" path="m4015,1971l8770,1971,8770,928,4015,928,4015,1971m8611,1971l8611,928e" filled="false" stroked="true" strokeweight="1.320791pt" strokecolor="#000000">
              <v:path arrowok="t"/>
              <v:stroke dashstyle="solid"/>
            </v:shape>
            <v:shape style="position:absolute;left:6313;top:597;width:172;height:357" type="#_x0000_t75" stroked="false">
              <v:imagedata r:id="rId742" o:title=""/>
            </v:shape>
            <v:rect style="position:absolute;left:4028;top:2459;width:4755;height:1150" filled="true" fillcolor="#cdcdcd" stroked="false">
              <v:fill opacity="32639f" type="solid"/>
            </v:rect>
            <v:shape style="position:absolute;left:4028;top:2459;width:4755;height:1150" coordorigin="4028,2460" coordsize="4755,1150" path="m8783,2460l8783,2460,4028,2460,4028,2460m8783,3609l8783,3609,8783,2460e" filled="false" stroked="true" strokeweight="1.320791pt" strokecolor="#cdcdcd">
              <v:path arrowok="t"/>
              <v:stroke dashstyle="solid"/>
            </v:shape>
            <v:shape style="position:absolute;left:4015;top:2446;width:4755;height:1150" type="#_x0000_t75" stroked="false">
              <v:imagedata r:id="rId743" o:title=""/>
            </v:shape>
            <v:shape style="position:absolute;left:4015;top:2446;width:4755;height:1150" coordorigin="4015,2447" coordsize="4755,1150" path="m4015,3596l8770,3596,8770,2447,4015,2447,4015,3596m4161,3596l4161,2447m8611,3596l8611,2447e" filled="false" stroked="true" strokeweight="1.320791pt" strokecolor="#000000">
              <v:path arrowok="t"/>
              <v:stroke dashstyle="solid"/>
            </v:shape>
            <v:shape style="position:absolute;left:6313;top:1971;width:172;height:489" type="#_x0000_t75" stroked="false">
              <v:imagedata r:id="rId744" o:title=""/>
            </v:shape>
            <v:shape style="position:absolute;left:6405;top:2142;width:2700;height:1750" coordorigin="6406,2143" coordsize="2700,1750" path="m6406,3596l6406,3807,6411,3813,6418,3844,6434,3869,6460,3886,6491,3892,6485,3886,9021,3886,9082,3869,9106,3813,9100,3807,9100,2222,9057,2155,9026,2148,9021,2143,6604,2143e" filled="false" stroked="true" strokeweight="1.320831pt" strokecolor="#cdcdcd">
              <v:path arrowok="t"/>
              <v:stroke dashstyle="solid"/>
            </v:shape>
            <v:shape style="position:absolute;left:6405;top:2076;width:225;height:146" coordorigin="6406,2077" coordsize="225,146" path="m6630,2077l6406,2143,6630,2222,6630,2077xe" filled="true" fillcolor="#cdcdcd" stroked="false">
              <v:path arrowok="t"/>
              <v:fill opacity="32639f" type="solid"/>
            </v:shape>
            <v:shape style="position:absolute;left:6385;top:2123;width:2701;height:1751" coordorigin="6386,2123" coordsize="2701,1751" path="m6392,3569l6392,3794,6386,3787,6392,3818,6409,3843,6434,3860,6465,3867,6472,3873,9007,3873,9001,3867,9032,3860,9057,3843,9074,3818,9080,3787,9087,3794,9087,2209,9080,2202,9074,2172,9057,2146,9032,2129,9001,2123,9007,2130,6577,2130e" filled="false" stroked="true" strokeweight="1.320831pt" strokecolor="#000000">
              <v:path arrowok="t"/>
              <v:stroke dashstyle="solid"/>
            </v:shape>
            <v:shape style="position:absolute;left:6392;top:2050;width:212;height:146" coordorigin="6392,2051" coordsize="212,146" path="m6604,2051l6392,2130,6604,2196,6604,2051xe" filled="true" fillcolor="#000000" stroked="false">
              <v:path arrowok="t"/>
              <v:fill type="solid"/>
            </v:shape>
            <v:shape style="position:absolute;left:6110;top:312;width:572;height:212" type="#_x0000_t202" filled="false" stroked="false">
              <v:textbox inset="0,0,0,0">
                <w:txbxContent>
                  <w:p>
                    <w:pPr>
                      <w:spacing w:line="203" w:lineRule="exact" w:before="0"/>
                      <w:ind w:left="0" w:right="0" w:firstLine="0"/>
                      <w:jc w:val="left"/>
                      <w:rPr>
                        <w:rFonts w:ascii="Arial"/>
                        <w:b/>
                        <w:sz w:val="21"/>
                      </w:rPr>
                    </w:pPr>
                    <w:r>
                      <w:rPr>
                        <w:rFonts w:ascii="Arial"/>
                        <w:b/>
                        <w:w w:val="80"/>
                        <w:sz w:val="21"/>
                      </w:rPr>
                      <w:t>BEGIN</w:t>
                    </w:r>
                  </w:p>
                </w:txbxContent>
              </v:textbox>
              <w10:wrap type="none"/>
            </v:shape>
            <v:shape style="position:absolute;left:4160;top:2446;width:4451;height:1150" type="#_x0000_t202" filled="false" stroked="true" strokeweight="1.320694pt" strokecolor="#000000">
              <v:textbox inset="0,0,0,0">
                <w:txbxContent>
                  <w:p>
                    <w:pPr>
                      <w:spacing w:line="252" w:lineRule="auto" w:before="167"/>
                      <w:ind w:left="1072" w:right="1062" w:firstLine="236"/>
                      <w:jc w:val="left"/>
                      <w:rPr>
                        <w:rFonts w:ascii="Arial" w:hAnsi="Arial"/>
                        <w:b/>
                        <w:sz w:val="21"/>
                      </w:rPr>
                    </w:pPr>
                    <w:r>
                      <w:rPr>
                        <w:rFonts w:ascii="Arial" w:hAnsi="Arial"/>
                        <w:b/>
                        <w:w w:val="95"/>
                        <w:sz w:val="21"/>
                      </w:rPr>
                      <w:t>ĐỌC GIÁ TRỊ TIMER1 </w:t>
                    </w:r>
                    <w:r>
                      <w:rPr>
                        <w:rFonts w:ascii="Arial" w:hAnsi="Arial"/>
                        <w:b/>
                        <w:w w:val="90"/>
                        <w:sz w:val="21"/>
                      </w:rPr>
                      <w:t>GIẢI</w:t>
                    </w:r>
                    <w:r>
                      <w:rPr>
                        <w:rFonts w:ascii="Arial" w:hAnsi="Arial"/>
                        <w:b/>
                        <w:spacing w:val="-24"/>
                        <w:w w:val="90"/>
                        <w:sz w:val="21"/>
                      </w:rPr>
                      <w:t> </w:t>
                    </w:r>
                    <w:r>
                      <w:rPr>
                        <w:rFonts w:ascii="Arial" w:hAnsi="Arial"/>
                        <w:b/>
                        <w:w w:val="90"/>
                        <w:sz w:val="21"/>
                      </w:rPr>
                      <w:t>MÃ</w:t>
                    </w:r>
                    <w:r>
                      <w:rPr>
                        <w:rFonts w:ascii="Arial" w:hAnsi="Arial"/>
                        <w:b/>
                        <w:spacing w:val="-23"/>
                        <w:w w:val="90"/>
                        <w:sz w:val="21"/>
                      </w:rPr>
                      <w:t> </w:t>
                    </w:r>
                    <w:r>
                      <w:rPr>
                        <w:rFonts w:ascii="Arial" w:hAnsi="Arial"/>
                        <w:b/>
                        <w:w w:val="90"/>
                        <w:sz w:val="21"/>
                      </w:rPr>
                      <w:t>HIỂN</w:t>
                    </w:r>
                    <w:r>
                      <w:rPr>
                        <w:rFonts w:ascii="Arial" w:hAnsi="Arial"/>
                        <w:b/>
                        <w:spacing w:val="-24"/>
                        <w:w w:val="90"/>
                        <w:sz w:val="21"/>
                      </w:rPr>
                      <w:t> </w:t>
                    </w:r>
                    <w:r>
                      <w:rPr>
                        <w:rFonts w:ascii="Arial" w:hAnsi="Arial"/>
                        <w:b/>
                        <w:w w:val="90"/>
                        <w:sz w:val="21"/>
                      </w:rPr>
                      <w:t>THỊ</w:t>
                    </w:r>
                    <w:r>
                      <w:rPr>
                        <w:rFonts w:ascii="Arial" w:hAnsi="Arial"/>
                        <w:b/>
                        <w:spacing w:val="-23"/>
                        <w:w w:val="90"/>
                        <w:sz w:val="21"/>
                      </w:rPr>
                      <w:t> </w:t>
                    </w:r>
                    <w:r>
                      <w:rPr>
                        <w:rFonts w:ascii="Arial" w:hAnsi="Arial"/>
                        <w:b/>
                        <w:w w:val="90"/>
                        <w:sz w:val="21"/>
                      </w:rPr>
                      <w:t>RA</w:t>
                    </w:r>
                    <w:r>
                      <w:rPr>
                        <w:rFonts w:ascii="Arial" w:hAnsi="Arial"/>
                        <w:b/>
                        <w:spacing w:val="-24"/>
                        <w:w w:val="90"/>
                        <w:sz w:val="21"/>
                      </w:rPr>
                      <w:t> </w:t>
                    </w:r>
                    <w:r>
                      <w:rPr>
                        <w:rFonts w:ascii="Arial" w:hAnsi="Arial"/>
                        <w:b/>
                        <w:spacing w:val="-4"/>
                        <w:w w:val="90"/>
                        <w:sz w:val="21"/>
                      </w:rPr>
                      <w:t>LED,</w:t>
                    </w:r>
                  </w:p>
                  <w:p>
                    <w:pPr>
                      <w:spacing w:before="0"/>
                      <w:ind w:left="878" w:right="0" w:firstLine="0"/>
                      <w:jc w:val="left"/>
                      <w:rPr>
                        <w:rFonts w:ascii="Arial" w:hAnsi="Arial"/>
                        <w:b/>
                        <w:sz w:val="21"/>
                      </w:rPr>
                    </w:pPr>
                    <w:r>
                      <w:rPr>
                        <w:rFonts w:ascii="Arial" w:hAnsi="Arial"/>
                        <w:b/>
                        <w:w w:val="95"/>
                        <w:sz w:val="21"/>
                      </w:rPr>
                      <w:t>SO SÁNH GIỚI HẠN ĐỂ LẶP LẠI</w:t>
                    </w:r>
                  </w:p>
                </w:txbxContent>
              </v:textbox>
              <v:stroke dashstyle="solid"/>
              <w10:wrap type="none"/>
            </v:shape>
            <v:shape style="position:absolute;left:4160;top:927;width:4451;height:1044" type="#_x0000_t202" filled="false" stroked="true" strokeweight="1.320694pt" strokecolor="#000000">
              <v:textbox inset="0,0,0,0">
                <w:txbxContent>
                  <w:p>
                    <w:pPr>
                      <w:spacing w:line="252" w:lineRule="auto" w:before="115"/>
                      <w:ind w:left="287" w:right="257" w:hanging="28"/>
                      <w:jc w:val="center"/>
                      <w:rPr>
                        <w:rFonts w:ascii="Arial" w:hAnsi="Arial"/>
                        <w:b/>
                        <w:sz w:val="21"/>
                      </w:rPr>
                    </w:pPr>
                    <w:r>
                      <w:rPr>
                        <w:rFonts w:ascii="Arial" w:hAnsi="Arial"/>
                        <w:b/>
                        <w:w w:val="90"/>
                        <w:sz w:val="21"/>
                      </w:rPr>
                      <w:t>KHỞI</w:t>
                    </w:r>
                    <w:r>
                      <w:rPr>
                        <w:rFonts w:ascii="Arial" w:hAnsi="Arial"/>
                        <w:b/>
                        <w:spacing w:val="-33"/>
                        <w:w w:val="90"/>
                        <w:sz w:val="21"/>
                      </w:rPr>
                      <w:t> </w:t>
                    </w:r>
                    <w:r>
                      <w:rPr>
                        <w:rFonts w:ascii="Arial" w:hAnsi="Arial"/>
                        <w:b/>
                        <w:w w:val="90"/>
                        <w:sz w:val="21"/>
                      </w:rPr>
                      <w:t>TẠO</w:t>
                    </w:r>
                    <w:r>
                      <w:rPr>
                        <w:rFonts w:ascii="Arial" w:hAnsi="Arial"/>
                        <w:b/>
                        <w:spacing w:val="-32"/>
                        <w:w w:val="90"/>
                        <w:sz w:val="21"/>
                      </w:rPr>
                      <w:t> </w:t>
                    </w:r>
                    <w:r>
                      <w:rPr>
                        <w:rFonts w:ascii="Arial" w:hAnsi="Arial"/>
                        <w:b/>
                        <w:w w:val="90"/>
                        <w:sz w:val="21"/>
                      </w:rPr>
                      <w:t>COUNTER</w:t>
                    </w:r>
                    <w:r>
                      <w:rPr>
                        <w:rFonts w:ascii="Arial" w:hAnsi="Arial"/>
                        <w:b/>
                        <w:spacing w:val="-32"/>
                        <w:w w:val="90"/>
                        <w:sz w:val="21"/>
                      </w:rPr>
                      <w:t> </w:t>
                    </w:r>
                    <w:r>
                      <w:rPr>
                        <w:rFonts w:ascii="Arial" w:hAnsi="Arial"/>
                        <w:b/>
                        <w:w w:val="90"/>
                        <w:sz w:val="21"/>
                      </w:rPr>
                      <w:t>T1:</w:t>
                    </w:r>
                    <w:r>
                      <w:rPr>
                        <w:rFonts w:ascii="Arial" w:hAnsi="Arial"/>
                        <w:b/>
                        <w:spacing w:val="-32"/>
                        <w:w w:val="90"/>
                        <w:sz w:val="21"/>
                      </w:rPr>
                      <w:t> </w:t>
                    </w:r>
                    <w:r>
                      <w:rPr>
                        <w:rFonts w:ascii="Arial" w:hAnsi="Arial"/>
                        <w:b/>
                        <w:w w:val="90"/>
                        <w:sz w:val="21"/>
                      </w:rPr>
                      <w:t>ĐẾM</w:t>
                    </w:r>
                    <w:r>
                      <w:rPr>
                        <w:rFonts w:ascii="Arial" w:hAnsi="Arial"/>
                        <w:b/>
                        <w:spacing w:val="-32"/>
                        <w:w w:val="90"/>
                        <w:sz w:val="21"/>
                      </w:rPr>
                      <w:t> </w:t>
                    </w:r>
                    <w:r>
                      <w:rPr>
                        <w:rFonts w:ascii="Arial" w:hAnsi="Arial"/>
                        <w:b/>
                        <w:w w:val="90"/>
                        <w:sz w:val="21"/>
                      </w:rPr>
                      <w:t>XUNG</w:t>
                    </w:r>
                    <w:r>
                      <w:rPr>
                        <w:rFonts w:ascii="Arial" w:hAnsi="Arial"/>
                        <w:b/>
                        <w:spacing w:val="-32"/>
                        <w:w w:val="90"/>
                        <w:sz w:val="21"/>
                      </w:rPr>
                      <w:t> </w:t>
                    </w:r>
                    <w:r>
                      <w:rPr>
                        <w:rFonts w:ascii="Arial" w:hAnsi="Arial"/>
                        <w:b/>
                        <w:w w:val="90"/>
                        <w:sz w:val="21"/>
                      </w:rPr>
                      <w:t>NGOẠI, TỈ</w:t>
                    </w:r>
                    <w:r>
                      <w:rPr>
                        <w:rFonts w:ascii="Arial" w:hAnsi="Arial"/>
                        <w:b/>
                        <w:spacing w:val="-35"/>
                        <w:w w:val="90"/>
                        <w:sz w:val="21"/>
                      </w:rPr>
                      <w:t> </w:t>
                    </w:r>
                    <w:r>
                      <w:rPr>
                        <w:rFonts w:ascii="Arial" w:hAnsi="Arial"/>
                        <w:b/>
                        <w:w w:val="90"/>
                        <w:sz w:val="21"/>
                      </w:rPr>
                      <w:t>LỆ</w:t>
                    </w:r>
                    <w:r>
                      <w:rPr>
                        <w:rFonts w:ascii="Arial" w:hAnsi="Arial"/>
                        <w:b/>
                        <w:spacing w:val="-35"/>
                        <w:w w:val="90"/>
                        <w:sz w:val="21"/>
                      </w:rPr>
                      <w:t> </w:t>
                    </w:r>
                    <w:r>
                      <w:rPr>
                        <w:rFonts w:ascii="Arial" w:hAnsi="Arial"/>
                        <w:b/>
                        <w:w w:val="90"/>
                        <w:sz w:val="21"/>
                      </w:rPr>
                      <w:t>CHIA</w:t>
                    </w:r>
                    <w:r>
                      <w:rPr>
                        <w:rFonts w:ascii="Arial" w:hAnsi="Arial"/>
                        <w:b/>
                        <w:spacing w:val="-35"/>
                        <w:w w:val="90"/>
                        <w:sz w:val="21"/>
                      </w:rPr>
                      <w:t> </w:t>
                    </w:r>
                    <w:r>
                      <w:rPr>
                        <w:rFonts w:ascii="Arial" w:hAnsi="Arial"/>
                        <w:b/>
                        <w:w w:val="90"/>
                        <w:sz w:val="21"/>
                      </w:rPr>
                      <w:t>LÀ</w:t>
                    </w:r>
                    <w:r>
                      <w:rPr>
                        <w:rFonts w:ascii="Arial" w:hAnsi="Arial"/>
                        <w:b/>
                        <w:spacing w:val="-34"/>
                        <w:w w:val="90"/>
                        <w:sz w:val="21"/>
                      </w:rPr>
                      <w:t> </w:t>
                    </w:r>
                    <w:r>
                      <w:rPr>
                        <w:rFonts w:ascii="Arial" w:hAnsi="Arial"/>
                        <w:b/>
                        <w:w w:val="90"/>
                        <w:sz w:val="21"/>
                      </w:rPr>
                      <w:t>1:1,</w:t>
                    </w:r>
                    <w:r>
                      <w:rPr>
                        <w:rFonts w:ascii="Arial" w:hAnsi="Arial"/>
                        <w:b/>
                        <w:spacing w:val="-35"/>
                        <w:w w:val="90"/>
                        <w:sz w:val="21"/>
                      </w:rPr>
                      <w:t> </w:t>
                    </w:r>
                    <w:r>
                      <w:rPr>
                        <w:rFonts w:ascii="Arial" w:hAnsi="Arial"/>
                        <w:b/>
                        <w:w w:val="90"/>
                        <w:sz w:val="21"/>
                      </w:rPr>
                      <w:t>KHỞI</w:t>
                    </w:r>
                    <w:r>
                      <w:rPr>
                        <w:rFonts w:ascii="Arial" w:hAnsi="Arial"/>
                        <w:b/>
                        <w:spacing w:val="-35"/>
                        <w:w w:val="90"/>
                        <w:sz w:val="21"/>
                      </w:rPr>
                      <w:t> </w:t>
                    </w:r>
                    <w:r>
                      <w:rPr>
                        <w:rFonts w:ascii="Arial" w:hAnsi="Arial"/>
                        <w:b/>
                        <w:w w:val="90"/>
                        <w:sz w:val="21"/>
                      </w:rPr>
                      <w:t>TẠO</w:t>
                    </w:r>
                    <w:r>
                      <w:rPr>
                        <w:rFonts w:ascii="Arial" w:hAnsi="Arial"/>
                        <w:b/>
                        <w:spacing w:val="-34"/>
                        <w:w w:val="90"/>
                        <w:sz w:val="21"/>
                      </w:rPr>
                      <w:t> </w:t>
                    </w:r>
                    <w:r>
                      <w:rPr>
                        <w:rFonts w:ascii="Arial" w:hAnsi="Arial"/>
                        <w:b/>
                        <w:w w:val="90"/>
                        <w:sz w:val="21"/>
                      </w:rPr>
                      <w:t>PORTB,</w:t>
                    </w:r>
                    <w:r>
                      <w:rPr>
                        <w:rFonts w:ascii="Arial" w:hAnsi="Arial"/>
                        <w:b/>
                        <w:spacing w:val="-35"/>
                        <w:w w:val="90"/>
                        <w:sz w:val="21"/>
                      </w:rPr>
                      <w:t> </w:t>
                    </w:r>
                    <w:r>
                      <w:rPr>
                        <w:rFonts w:ascii="Arial" w:hAnsi="Arial"/>
                        <w:b/>
                        <w:w w:val="90"/>
                        <w:sz w:val="21"/>
                      </w:rPr>
                      <w:t>D</w:t>
                    </w:r>
                    <w:r>
                      <w:rPr>
                        <w:rFonts w:ascii="Arial" w:hAnsi="Arial"/>
                        <w:b/>
                        <w:spacing w:val="-35"/>
                        <w:w w:val="90"/>
                        <w:sz w:val="21"/>
                      </w:rPr>
                      <w:t> </w:t>
                    </w:r>
                    <w:r>
                      <w:rPr>
                        <w:rFonts w:ascii="Arial" w:hAnsi="Arial"/>
                        <w:b/>
                        <w:w w:val="90"/>
                        <w:sz w:val="21"/>
                      </w:rPr>
                      <w:t>XUẤT </w:t>
                    </w:r>
                    <w:r>
                      <w:rPr>
                        <w:rFonts w:ascii="Arial" w:hAnsi="Arial"/>
                        <w:b/>
                        <w:w w:val="95"/>
                        <w:sz w:val="21"/>
                      </w:rPr>
                      <w:t>TIMER1=0</w:t>
                    </w:r>
                  </w:p>
                </w:txbxContent>
              </v:textbox>
              <v:stroke dashstyle="solid"/>
              <w10:wrap type="none"/>
            </v:shape>
            <w10:wrap type="topAndBottom"/>
          </v:group>
        </w:pict>
      </w:r>
    </w:p>
    <w:p>
      <w:pPr>
        <w:pStyle w:val="BodyText"/>
        <w:rPr>
          <w:sz w:val="21"/>
        </w:rPr>
      </w:pPr>
    </w:p>
    <w:p>
      <w:pPr>
        <w:spacing w:before="90"/>
        <w:ind w:left="1652" w:right="1551" w:firstLine="0"/>
        <w:jc w:val="center"/>
        <w:rPr>
          <w:i/>
          <w:sz w:val="24"/>
        </w:rPr>
      </w:pPr>
      <w:r>
        <w:rPr>
          <w:i/>
          <w:sz w:val="24"/>
        </w:rPr>
        <w:t>Hình 6-22: Lưu đồ chương trình đếm dùng counter T1 của PIC 16F887.</w:t>
      </w:r>
    </w:p>
    <w:p>
      <w:pPr>
        <w:pStyle w:val="ListParagraph"/>
        <w:numPr>
          <w:ilvl w:val="0"/>
          <w:numId w:val="86"/>
        </w:numPr>
        <w:tabs>
          <w:tab w:pos="1809" w:val="left" w:leader="none"/>
          <w:tab w:pos="1810" w:val="left" w:leader="none"/>
        </w:tabs>
        <w:spacing w:line="240" w:lineRule="auto" w:before="177" w:after="0"/>
        <w:ind w:left="1809" w:right="0" w:hanging="567"/>
        <w:jc w:val="left"/>
        <w:rPr>
          <w:sz w:val="24"/>
        </w:rPr>
      </w:pPr>
      <w:r>
        <w:rPr>
          <w:sz w:val="24"/>
        </w:rPr>
        <w:t>Chương</w:t>
      </w:r>
      <w:r>
        <w:rPr>
          <w:spacing w:val="1"/>
          <w:sz w:val="24"/>
        </w:rPr>
        <w:t> </w:t>
      </w:r>
      <w:r>
        <w:rPr>
          <w:sz w:val="24"/>
        </w:rPr>
        <w:t>trình:</w:t>
      </w:r>
    </w:p>
    <w:p>
      <w:pPr>
        <w:spacing w:after="0" w:line="240" w:lineRule="auto"/>
        <w:jc w:val="left"/>
        <w:rPr>
          <w:sz w:val="24"/>
        </w:rPr>
        <w:sectPr>
          <w:headerReference w:type="default" r:id="rId734"/>
          <w:headerReference w:type="even" r:id="rId735"/>
          <w:footerReference w:type="default" r:id="rId736"/>
          <w:footerReference w:type="even" r:id="rId737"/>
          <w:pgSz w:w="11910" w:h="16840"/>
          <w:pgMar w:header="283" w:footer="406" w:top="640" w:bottom="600" w:left="740" w:right="0"/>
          <w:pgNumType w:start="125"/>
        </w:sectPr>
      </w:pPr>
    </w:p>
    <w:p>
      <w:pPr>
        <w:pStyle w:val="BodyText"/>
        <w:rPr>
          <w:sz w:val="20"/>
        </w:rPr>
      </w:pPr>
      <w:r>
        <w:rPr/>
        <w:pict>
          <v:group style="position:absolute;margin-left:65.064003pt;margin-top:14.159983pt;width:507.8pt;height:471.75pt;mso-position-horizontal-relative:page;mso-position-vertical-relative:page;z-index:-29249024" coordorigin="1301,283" coordsize="10156,9435">
            <v:shape style="position:absolute;left:1301;top:283;width:10156;height:9435" coordorigin="1301,283" coordsize="10156,9435" path="m11447,283l1311,283,1301,283,1301,9718,1311,9718,11447,9718,11447,9708,1311,9708,1311,658,11447,658,11447,648,11447,638,1311,638,1311,293,11447,293,11447,283xm11457,283l11448,283,11448,9718,11457,9718,11457,283xe" filled="true" fillcolor="#000000" stroked="false">
              <v:path arrowok="t"/>
              <v:fill type="solid"/>
            </v:shape>
            <v:shape style="position:absolute;left:1416;top:5745;width:5566;height:3940" type="#_x0000_t202" filled="false" stroked="false">
              <v:textbox inset="0,0,0,0">
                <w:txbxContent>
                  <w:p>
                    <w:pPr>
                      <w:spacing w:before="8"/>
                      <w:ind w:left="158" w:right="0" w:firstLine="0"/>
                      <w:jc w:val="left"/>
                      <w:rPr>
                        <w:rFonts w:ascii="Georgia"/>
                        <w:sz w:val="24"/>
                      </w:rPr>
                    </w:pPr>
                    <w:r>
                      <w:rPr>
                        <w:rFonts w:ascii="Georgia"/>
                        <w:w w:val="90"/>
                        <w:sz w:val="24"/>
                      </w:rPr>
                      <w:t>}</w:t>
                    </w:r>
                  </w:p>
                  <w:p>
                    <w:pPr>
                      <w:spacing w:before="5"/>
                      <w:ind w:left="0" w:right="0" w:firstLine="0"/>
                      <w:jc w:val="left"/>
                      <w:rPr>
                        <w:rFonts w:ascii="Georgia"/>
                        <w:sz w:val="24"/>
                      </w:rPr>
                    </w:pPr>
                    <w:r>
                      <w:rPr>
                        <w:rFonts w:ascii="Georgia"/>
                        <w:sz w:val="24"/>
                      </w:rPr>
                      <w:t>VOID MAIN()</w:t>
                    </w:r>
                  </w:p>
                  <w:p>
                    <w:pPr>
                      <w:spacing w:before="11"/>
                      <w:ind w:left="0" w:right="0" w:firstLine="0"/>
                      <w:jc w:val="left"/>
                      <w:rPr>
                        <w:rFonts w:ascii="Georgia"/>
                        <w:sz w:val="24"/>
                      </w:rPr>
                    </w:pPr>
                    <w:r>
                      <w:rPr>
                        <w:rFonts w:ascii="Georgia"/>
                        <w:w w:val="90"/>
                        <w:sz w:val="24"/>
                      </w:rPr>
                      <w:t>{</w:t>
                    </w:r>
                  </w:p>
                  <w:p>
                    <w:pPr>
                      <w:tabs>
                        <w:tab w:pos="2858" w:val="left" w:leader="none"/>
                      </w:tabs>
                      <w:spacing w:line="249" w:lineRule="auto" w:before="6"/>
                      <w:ind w:left="566" w:right="18" w:firstLine="0"/>
                      <w:jc w:val="left"/>
                      <w:rPr>
                        <w:rFonts w:ascii="Georgia"/>
                        <w:sz w:val="24"/>
                      </w:rPr>
                    </w:pPr>
                    <w:r>
                      <w:rPr>
                        <w:rFonts w:ascii="Georgia"/>
                        <w:w w:val="90"/>
                        <w:sz w:val="24"/>
                      </w:rPr>
                      <w:t>SET_TRIS_B(0x00);</w:t>
                      <w:tab/>
                    </w:r>
                    <w:r>
                      <w:rPr>
                        <w:rFonts w:ascii="Georgia"/>
                        <w:sz w:val="24"/>
                      </w:rPr>
                      <w:t>SET_TRIS_D(0x00); </w:t>
                    </w:r>
                    <w:r>
                      <w:rPr>
                        <w:rFonts w:ascii="Georgia"/>
                        <w:w w:val="88"/>
                        <w:sz w:val="24"/>
                      </w:rPr>
                      <w:t>S</w:t>
                    </w:r>
                    <w:r>
                      <w:rPr>
                        <w:rFonts w:ascii="Georgia"/>
                        <w:w w:val="88"/>
                        <w:sz w:val="24"/>
                      </w:rPr>
                      <w:t>E</w:t>
                    </w:r>
                    <w:r>
                      <w:rPr>
                        <w:rFonts w:ascii="Georgia"/>
                        <w:spacing w:val="1"/>
                        <w:w w:val="95"/>
                        <w:sz w:val="24"/>
                      </w:rPr>
                      <w:t>T</w:t>
                    </w:r>
                    <w:r>
                      <w:rPr>
                        <w:rFonts w:ascii="Georgia"/>
                        <w:spacing w:val="-2"/>
                        <w:w w:val="85"/>
                        <w:sz w:val="24"/>
                      </w:rPr>
                      <w:t>U</w:t>
                    </w:r>
                    <w:r>
                      <w:rPr>
                        <w:rFonts w:ascii="Georgia"/>
                        <w:spacing w:val="-2"/>
                        <w:w w:val="93"/>
                        <w:sz w:val="24"/>
                      </w:rPr>
                      <w:t>P</w:t>
                    </w:r>
                    <w:r>
                      <w:rPr>
                        <w:rFonts w:ascii="Georgia"/>
                        <w:spacing w:val="2"/>
                        <w:w w:val="57"/>
                        <w:sz w:val="24"/>
                      </w:rPr>
                      <w:t>_</w:t>
                    </w:r>
                    <w:r>
                      <w:rPr>
                        <w:rFonts w:ascii="Georgia"/>
                        <w:spacing w:val="1"/>
                        <w:w w:val="95"/>
                        <w:sz w:val="24"/>
                      </w:rPr>
                      <w:t>T</w:t>
                    </w:r>
                    <w:r>
                      <w:rPr>
                        <w:rFonts w:ascii="Georgia"/>
                        <w:spacing w:val="-2"/>
                        <w:w w:val="83"/>
                        <w:sz w:val="24"/>
                      </w:rPr>
                      <w:t>I</w:t>
                    </w:r>
                    <w:r>
                      <w:rPr>
                        <w:rFonts w:ascii="Georgia"/>
                        <w:w w:val="87"/>
                        <w:sz w:val="24"/>
                      </w:rPr>
                      <w:t>M</w:t>
                    </w:r>
                    <w:r>
                      <w:rPr>
                        <w:rFonts w:ascii="Georgia"/>
                        <w:w w:val="88"/>
                        <w:sz w:val="24"/>
                      </w:rPr>
                      <w:t>E</w:t>
                    </w:r>
                    <w:r>
                      <w:rPr>
                        <w:rFonts w:ascii="Georgia"/>
                        <w:spacing w:val="-6"/>
                        <w:w w:val="88"/>
                        <w:sz w:val="24"/>
                      </w:rPr>
                      <w:t>R</w:t>
                    </w:r>
                    <w:r>
                      <w:rPr>
                        <w:rFonts w:ascii="Georgia"/>
                        <w:spacing w:val="2"/>
                        <w:w w:val="57"/>
                        <w:sz w:val="24"/>
                      </w:rPr>
                      <w:t>_</w:t>
                    </w:r>
                    <w:r>
                      <w:rPr>
                        <w:rFonts w:ascii="Georgia"/>
                        <w:spacing w:val="1"/>
                        <w:w w:val="128"/>
                        <w:sz w:val="24"/>
                      </w:rPr>
                      <w:t>1</w:t>
                    </w:r>
                    <w:r>
                      <w:rPr>
                        <w:rFonts w:ascii="Georgia"/>
                        <w:w w:val="98"/>
                        <w:sz w:val="24"/>
                      </w:rPr>
                      <w:t>(</w:t>
                    </w:r>
                    <w:r>
                      <w:rPr>
                        <w:rFonts w:ascii="Georgia"/>
                        <w:spacing w:val="1"/>
                        <w:w w:val="98"/>
                        <w:sz w:val="24"/>
                      </w:rPr>
                      <w:t>T</w:t>
                    </w:r>
                    <w:r>
                      <w:rPr>
                        <w:rFonts w:ascii="Georgia"/>
                        <w:spacing w:val="-4"/>
                        <w:w w:val="128"/>
                        <w:sz w:val="24"/>
                      </w:rPr>
                      <w:t>1</w:t>
                    </w:r>
                    <w:r>
                      <w:rPr>
                        <w:rFonts w:ascii="Georgia"/>
                        <w:spacing w:val="2"/>
                        <w:w w:val="57"/>
                        <w:sz w:val="24"/>
                      </w:rPr>
                      <w:t>_</w:t>
                    </w:r>
                    <w:r>
                      <w:rPr>
                        <w:rFonts w:ascii="Georgia"/>
                        <w:spacing w:val="-4"/>
                        <w:w w:val="88"/>
                        <w:sz w:val="24"/>
                      </w:rPr>
                      <w:t>E</w:t>
                    </w:r>
                    <w:r>
                      <w:rPr>
                        <w:rFonts w:ascii="Georgia"/>
                        <w:spacing w:val="1"/>
                        <w:w w:val="80"/>
                        <w:sz w:val="24"/>
                      </w:rPr>
                      <w:t>X</w:t>
                    </w:r>
                    <w:r>
                      <w:rPr>
                        <w:rFonts w:ascii="Georgia"/>
                        <w:spacing w:val="1"/>
                        <w:w w:val="95"/>
                        <w:sz w:val="24"/>
                      </w:rPr>
                      <w:t>T</w:t>
                    </w:r>
                    <w:r>
                      <w:rPr>
                        <w:rFonts w:ascii="Georgia"/>
                        <w:w w:val="88"/>
                        <w:sz w:val="24"/>
                      </w:rPr>
                      <w:t>E</w:t>
                    </w:r>
                    <w:r>
                      <w:rPr>
                        <w:rFonts w:ascii="Georgia"/>
                        <w:spacing w:val="-1"/>
                        <w:w w:val="89"/>
                        <w:sz w:val="24"/>
                      </w:rPr>
                      <w:t>RN</w:t>
                    </w:r>
                    <w:r>
                      <w:rPr>
                        <w:rFonts w:ascii="Georgia"/>
                        <w:spacing w:val="-2"/>
                        <w:w w:val="89"/>
                        <w:sz w:val="24"/>
                      </w:rPr>
                      <w:t>A</w:t>
                    </w:r>
                    <w:r>
                      <w:rPr>
                        <w:rFonts w:ascii="Georgia"/>
                        <w:w w:val="88"/>
                        <w:sz w:val="24"/>
                      </w:rPr>
                      <w:t>L</w:t>
                    </w:r>
                    <w:r>
                      <w:rPr>
                        <w:rFonts w:ascii="Georgia"/>
                        <w:spacing w:val="-5"/>
                        <w:sz w:val="24"/>
                      </w:rPr>
                      <w:t> </w:t>
                    </w:r>
                    <w:r>
                      <w:rPr>
                        <w:rFonts w:ascii="Georgia"/>
                        <w:w w:val="84"/>
                        <w:sz w:val="24"/>
                      </w:rPr>
                      <w:t>|</w:t>
                    </w:r>
                    <w:r>
                      <w:rPr>
                        <w:rFonts w:ascii="Georgia"/>
                        <w:spacing w:val="-10"/>
                        <w:sz w:val="24"/>
                      </w:rPr>
                      <w:t> </w:t>
                    </w:r>
                    <w:r>
                      <w:rPr>
                        <w:rFonts w:ascii="Georgia"/>
                        <w:spacing w:val="1"/>
                        <w:w w:val="95"/>
                        <w:sz w:val="24"/>
                      </w:rPr>
                      <w:t>T</w:t>
                    </w:r>
                    <w:r>
                      <w:rPr>
                        <w:rFonts w:ascii="Georgia"/>
                        <w:spacing w:val="-4"/>
                        <w:w w:val="128"/>
                        <w:sz w:val="24"/>
                      </w:rPr>
                      <w:t>1</w:t>
                    </w:r>
                    <w:r>
                      <w:rPr>
                        <w:rFonts w:ascii="Georgia"/>
                        <w:spacing w:val="2"/>
                        <w:w w:val="57"/>
                        <w:sz w:val="24"/>
                      </w:rPr>
                      <w:t>_</w:t>
                    </w:r>
                    <w:r>
                      <w:rPr>
                        <w:rFonts w:ascii="Georgia"/>
                        <w:w w:val="86"/>
                        <w:sz w:val="24"/>
                      </w:rPr>
                      <w:t>D</w:t>
                    </w:r>
                    <w:r>
                      <w:rPr>
                        <w:rFonts w:ascii="Georgia"/>
                        <w:spacing w:val="-2"/>
                        <w:w w:val="86"/>
                        <w:sz w:val="24"/>
                      </w:rPr>
                      <w:t>I</w:t>
                    </w:r>
                    <w:r>
                      <w:rPr>
                        <w:rFonts w:ascii="Georgia"/>
                        <w:spacing w:val="-1"/>
                        <w:w w:val="90"/>
                        <w:sz w:val="24"/>
                      </w:rPr>
                      <w:t>V</w:t>
                    </w:r>
                    <w:r>
                      <w:rPr>
                        <w:rFonts w:ascii="Georgia"/>
                        <w:spacing w:val="2"/>
                        <w:w w:val="57"/>
                        <w:sz w:val="24"/>
                      </w:rPr>
                      <w:t>_</w:t>
                    </w:r>
                    <w:r>
                      <w:rPr>
                        <w:rFonts w:ascii="Georgia"/>
                        <w:spacing w:val="1"/>
                        <w:w w:val="93"/>
                        <w:sz w:val="24"/>
                      </w:rPr>
                      <w:t>B</w:t>
                    </w:r>
                    <w:r>
                      <w:rPr>
                        <w:rFonts w:ascii="Georgia"/>
                        <w:spacing w:val="-3"/>
                        <w:w w:val="92"/>
                        <w:sz w:val="24"/>
                      </w:rPr>
                      <w:t>Y</w:t>
                    </w:r>
                    <w:r>
                      <w:rPr>
                        <w:rFonts w:ascii="Georgia"/>
                        <w:spacing w:val="2"/>
                        <w:w w:val="57"/>
                        <w:sz w:val="24"/>
                      </w:rPr>
                      <w:t>_</w:t>
                    </w:r>
                    <w:r>
                      <w:rPr>
                        <w:rFonts w:ascii="Georgia"/>
                        <w:spacing w:val="-4"/>
                        <w:w w:val="128"/>
                        <w:sz w:val="24"/>
                      </w:rPr>
                      <w:t>1</w:t>
                    </w:r>
                    <w:r>
                      <w:rPr>
                        <w:rFonts w:ascii="Georgia"/>
                        <w:w w:val="93"/>
                        <w:sz w:val="24"/>
                      </w:rPr>
                      <w:t>); </w:t>
                    </w:r>
                    <w:r>
                      <w:rPr>
                        <w:rFonts w:ascii="Georgia"/>
                        <w:sz w:val="24"/>
                      </w:rPr>
                      <w:t>SET_TIMER1(0);</w:t>
                    </w:r>
                  </w:p>
                  <w:p>
                    <w:pPr>
                      <w:spacing w:line="267" w:lineRule="exact" w:before="0"/>
                      <w:ind w:left="566" w:right="0" w:firstLine="0"/>
                      <w:jc w:val="left"/>
                      <w:rPr>
                        <w:rFonts w:ascii="Georgia"/>
                        <w:sz w:val="24"/>
                      </w:rPr>
                    </w:pPr>
                    <w:r>
                      <w:rPr>
                        <w:rFonts w:ascii="Georgia"/>
                        <w:sz w:val="24"/>
                      </w:rPr>
                      <w:t>WHILE(TRUE)</w:t>
                    </w:r>
                  </w:p>
                  <w:p>
                    <w:pPr>
                      <w:spacing w:before="10"/>
                      <w:ind w:left="566" w:right="0" w:firstLine="0"/>
                      <w:jc w:val="left"/>
                      <w:rPr>
                        <w:rFonts w:ascii="Georgia"/>
                        <w:sz w:val="24"/>
                      </w:rPr>
                    </w:pPr>
                    <w:r>
                      <w:rPr>
                        <w:rFonts w:ascii="Georgia"/>
                        <w:w w:val="90"/>
                        <w:sz w:val="24"/>
                      </w:rPr>
                      <w:t>{</w:t>
                    </w:r>
                  </w:p>
                  <w:p>
                    <w:pPr>
                      <w:spacing w:line="247" w:lineRule="auto" w:before="11"/>
                      <w:ind w:left="1133" w:right="2406" w:firstLine="0"/>
                      <w:jc w:val="left"/>
                      <w:rPr>
                        <w:rFonts w:ascii="Georgia"/>
                        <w:sz w:val="24"/>
                      </w:rPr>
                    </w:pPr>
                    <w:r>
                      <w:rPr>
                        <w:rFonts w:ascii="Georgia"/>
                        <w:w w:val="95"/>
                        <w:sz w:val="24"/>
                      </w:rPr>
                      <w:t>T</w:t>
                    </w:r>
                    <w:r>
                      <w:rPr>
                        <w:rFonts w:ascii="Georgia"/>
                        <w:w w:val="128"/>
                        <w:sz w:val="24"/>
                      </w:rPr>
                      <w:t>1</w:t>
                    </w:r>
                    <w:r>
                      <w:rPr>
                        <w:rFonts w:ascii="Georgia"/>
                        <w:w w:val="86"/>
                        <w:sz w:val="24"/>
                      </w:rPr>
                      <w:t>=</w:t>
                    </w:r>
                    <w:r>
                      <w:rPr>
                        <w:rFonts w:ascii="Georgia"/>
                        <w:w w:val="84"/>
                        <w:sz w:val="24"/>
                      </w:rPr>
                      <w:t>G</w:t>
                    </w:r>
                    <w:r>
                      <w:rPr>
                        <w:rFonts w:ascii="Georgia"/>
                        <w:w w:val="88"/>
                        <w:sz w:val="24"/>
                      </w:rPr>
                      <w:t>E</w:t>
                    </w:r>
                    <w:r>
                      <w:rPr>
                        <w:rFonts w:ascii="Georgia"/>
                        <w:w w:val="95"/>
                        <w:sz w:val="24"/>
                      </w:rPr>
                      <w:t>T</w:t>
                    </w:r>
                    <w:r>
                      <w:rPr>
                        <w:rFonts w:ascii="Georgia"/>
                        <w:w w:val="57"/>
                        <w:sz w:val="24"/>
                      </w:rPr>
                      <w:t>_</w:t>
                    </w:r>
                    <w:r>
                      <w:rPr>
                        <w:rFonts w:ascii="Georgia"/>
                        <w:w w:val="95"/>
                        <w:sz w:val="24"/>
                      </w:rPr>
                      <w:t>T</w:t>
                    </w:r>
                    <w:r>
                      <w:rPr>
                        <w:rFonts w:ascii="Georgia"/>
                        <w:w w:val="83"/>
                        <w:sz w:val="24"/>
                      </w:rPr>
                      <w:t>I</w:t>
                    </w:r>
                    <w:r>
                      <w:rPr>
                        <w:rFonts w:ascii="Georgia"/>
                        <w:w w:val="87"/>
                        <w:sz w:val="24"/>
                      </w:rPr>
                      <w:t>M</w:t>
                    </w:r>
                    <w:r>
                      <w:rPr>
                        <w:rFonts w:ascii="Georgia"/>
                        <w:w w:val="88"/>
                        <w:sz w:val="24"/>
                      </w:rPr>
                      <w:t>E</w:t>
                    </w:r>
                    <w:r>
                      <w:rPr>
                        <w:rFonts w:ascii="Georgia"/>
                        <w:w w:val="103"/>
                        <w:sz w:val="24"/>
                      </w:rPr>
                      <w:t>R1</w:t>
                    </w:r>
                    <w:r>
                      <w:rPr>
                        <w:rFonts w:ascii="Georgia"/>
                        <w:w w:val="101"/>
                        <w:sz w:val="24"/>
                      </w:rPr>
                      <w:t>()</w:t>
                    </w:r>
                    <w:r>
                      <w:rPr>
                        <w:rFonts w:ascii="Georgia"/>
                        <w:w w:val="84"/>
                        <w:sz w:val="24"/>
                      </w:rPr>
                      <w:t>; </w:t>
                    </w:r>
                    <w:r>
                      <w:rPr>
                        <w:rFonts w:ascii="Georgia"/>
                        <w:sz w:val="24"/>
                      </w:rPr>
                      <w:t>GIAIMA(); HIENTHI();</w:t>
                    </w:r>
                  </w:p>
                  <w:p>
                    <w:pPr>
                      <w:spacing w:line="270" w:lineRule="exact" w:before="0"/>
                      <w:ind w:left="1133" w:right="0" w:firstLine="0"/>
                      <w:jc w:val="left"/>
                      <w:rPr>
                        <w:rFonts w:ascii="Georgia"/>
                        <w:sz w:val="24"/>
                      </w:rPr>
                    </w:pPr>
                    <w:r>
                      <w:rPr>
                        <w:rFonts w:ascii="Georgia"/>
                        <w:spacing w:val="-2"/>
                        <w:w w:val="83"/>
                        <w:sz w:val="24"/>
                      </w:rPr>
                      <w:t>I</w:t>
                    </w:r>
                    <w:r>
                      <w:rPr>
                        <w:rFonts w:ascii="Georgia"/>
                        <w:w w:val="89"/>
                        <w:sz w:val="24"/>
                      </w:rPr>
                      <w:t>F</w:t>
                    </w:r>
                    <w:r>
                      <w:rPr>
                        <w:rFonts w:ascii="Georgia"/>
                        <w:spacing w:val="-5"/>
                        <w:sz w:val="24"/>
                      </w:rPr>
                      <w:t> </w:t>
                    </w:r>
                    <w:r>
                      <w:rPr>
                        <w:rFonts w:ascii="Georgia"/>
                        <w:w w:val="98"/>
                        <w:sz w:val="24"/>
                      </w:rPr>
                      <w:t>(</w:t>
                    </w:r>
                    <w:r>
                      <w:rPr>
                        <w:rFonts w:ascii="Georgia"/>
                        <w:spacing w:val="1"/>
                        <w:w w:val="98"/>
                        <w:sz w:val="24"/>
                      </w:rPr>
                      <w:t>T</w:t>
                    </w:r>
                    <w:r>
                      <w:rPr>
                        <w:rFonts w:ascii="Georgia"/>
                        <w:spacing w:val="1"/>
                        <w:w w:val="128"/>
                        <w:sz w:val="24"/>
                      </w:rPr>
                      <w:t>1</w:t>
                    </w:r>
                    <w:r>
                      <w:rPr>
                        <w:rFonts w:ascii="Georgia"/>
                        <w:spacing w:val="1"/>
                        <w:w w:val="86"/>
                        <w:sz w:val="24"/>
                      </w:rPr>
                      <w:t>=</w:t>
                    </w:r>
                    <w:r>
                      <w:rPr>
                        <w:rFonts w:ascii="Georgia"/>
                        <w:spacing w:val="-4"/>
                        <w:w w:val="86"/>
                        <w:sz w:val="24"/>
                      </w:rPr>
                      <w:t>=</w:t>
                    </w:r>
                    <w:r>
                      <w:rPr>
                        <w:rFonts w:ascii="Georgia"/>
                        <w:spacing w:val="1"/>
                        <w:w w:val="128"/>
                        <w:sz w:val="24"/>
                      </w:rPr>
                      <w:t>1</w:t>
                    </w:r>
                    <w:r>
                      <w:rPr>
                        <w:rFonts w:ascii="Georgia"/>
                        <w:spacing w:val="1"/>
                        <w:w w:val="90"/>
                        <w:sz w:val="24"/>
                      </w:rPr>
                      <w:t>000</w:t>
                    </w:r>
                    <w:r>
                      <w:rPr>
                        <w:rFonts w:ascii="Georgia"/>
                        <w:w w:val="101"/>
                        <w:sz w:val="24"/>
                      </w:rPr>
                      <w:t>)</w:t>
                    </w:r>
                    <w:r>
                      <w:rPr>
                        <w:rFonts w:ascii="Georgia"/>
                        <w:sz w:val="24"/>
                      </w:rPr>
                      <w:t> </w:t>
                    </w:r>
                    <w:r>
                      <w:rPr>
                        <w:rFonts w:ascii="Georgia"/>
                        <w:spacing w:val="-16"/>
                        <w:sz w:val="24"/>
                      </w:rPr>
                      <w:t> </w:t>
                    </w:r>
                    <w:r>
                      <w:rPr>
                        <w:rFonts w:ascii="Georgia"/>
                        <w:w w:val="88"/>
                        <w:sz w:val="24"/>
                      </w:rPr>
                      <w:t>S</w:t>
                    </w:r>
                    <w:r>
                      <w:rPr>
                        <w:rFonts w:ascii="Georgia"/>
                        <w:w w:val="88"/>
                        <w:sz w:val="24"/>
                      </w:rPr>
                      <w:t>E</w:t>
                    </w:r>
                    <w:r>
                      <w:rPr>
                        <w:rFonts w:ascii="Georgia"/>
                        <w:spacing w:val="-4"/>
                        <w:w w:val="95"/>
                        <w:sz w:val="24"/>
                      </w:rPr>
                      <w:t>T</w:t>
                    </w:r>
                    <w:r>
                      <w:rPr>
                        <w:rFonts w:ascii="Georgia"/>
                        <w:spacing w:val="2"/>
                        <w:w w:val="57"/>
                        <w:sz w:val="24"/>
                      </w:rPr>
                      <w:t>_</w:t>
                    </w:r>
                    <w:r>
                      <w:rPr>
                        <w:rFonts w:ascii="Georgia"/>
                        <w:spacing w:val="1"/>
                        <w:w w:val="95"/>
                        <w:sz w:val="24"/>
                      </w:rPr>
                      <w:t>T</w:t>
                    </w:r>
                    <w:r>
                      <w:rPr>
                        <w:rFonts w:ascii="Georgia"/>
                        <w:spacing w:val="-2"/>
                        <w:w w:val="83"/>
                        <w:sz w:val="24"/>
                      </w:rPr>
                      <w:t>I</w:t>
                    </w:r>
                    <w:r>
                      <w:rPr>
                        <w:rFonts w:ascii="Georgia"/>
                        <w:w w:val="87"/>
                        <w:sz w:val="24"/>
                      </w:rPr>
                      <w:t>M</w:t>
                    </w:r>
                    <w:r>
                      <w:rPr>
                        <w:rFonts w:ascii="Georgia"/>
                        <w:w w:val="88"/>
                        <w:sz w:val="24"/>
                      </w:rPr>
                      <w:t>E</w:t>
                    </w:r>
                    <w:r>
                      <w:rPr>
                        <w:rFonts w:ascii="Georgia"/>
                        <w:spacing w:val="-6"/>
                        <w:w w:val="88"/>
                        <w:sz w:val="24"/>
                      </w:rPr>
                      <w:t>R</w:t>
                    </w:r>
                    <w:r>
                      <w:rPr>
                        <w:rFonts w:ascii="Georgia"/>
                        <w:spacing w:val="1"/>
                        <w:w w:val="128"/>
                        <w:sz w:val="24"/>
                      </w:rPr>
                      <w:t>1</w:t>
                    </w:r>
                    <w:r>
                      <w:rPr>
                        <w:rFonts w:ascii="Georgia"/>
                        <w:w w:val="94"/>
                        <w:sz w:val="24"/>
                      </w:rPr>
                      <w:t>(0</w:t>
                    </w:r>
                    <w:r>
                      <w:rPr>
                        <w:rFonts w:ascii="Georgia"/>
                        <w:w w:val="93"/>
                        <w:sz w:val="24"/>
                      </w:rPr>
                      <w:t>);</w:t>
                    </w:r>
                  </w:p>
                  <w:p>
                    <w:pPr>
                      <w:spacing w:before="10"/>
                      <w:ind w:left="566" w:right="0" w:firstLine="0"/>
                      <w:jc w:val="left"/>
                      <w:rPr>
                        <w:rFonts w:ascii="Georgia"/>
                        <w:sz w:val="24"/>
                      </w:rPr>
                    </w:pPr>
                    <w:r>
                      <w:rPr>
                        <w:rFonts w:ascii="Georgia"/>
                        <w:w w:val="90"/>
                        <w:sz w:val="24"/>
                      </w:rPr>
                      <w:t>}</w:t>
                    </w:r>
                  </w:p>
                  <w:p>
                    <w:pPr>
                      <w:spacing w:before="11"/>
                      <w:ind w:left="0" w:right="0" w:firstLine="0"/>
                      <w:jc w:val="left"/>
                      <w:rPr>
                        <w:rFonts w:ascii="Georgia"/>
                        <w:sz w:val="24"/>
                      </w:rPr>
                    </w:pPr>
                    <w:r>
                      <w:rPr>
                        <w:rFonts w:ascii="Georgia"/>
                        <w:w w:val="90"/>
                        <w:sz w:val="24"/>
                      </w:rPr>
                      <w:t>}</w:t>
                    </w:r>
                  </w:p>
                </w:txbxContent>
              </v:textbox>
              <w10:wrap type="none"/>
            </v:shape>
            <v:shape style="position:absolute;left:4821;top:5178;width:2555;height:565" type="#_x0000_t202" filled="false" stroked="false">
              <v:textbox inset="0,0,0,0">
                <w:txbxContent>
                  <w:p>
                    <w:pPr>
                      <w:spacing w:line="249" w:lineRule="auto" w:before="8"/>
                      <w:ind w:left="0" w:right="0" w:firstLine="0"/>
                      <w:jc w:val="left"/>
                      <w:rPr>
                        <w:rFonts w:ascii="Georgia"/>
                        <w:sz w:val="24"/>
                      </w:rPr>
                    </w:pPr>
                    <w:r>
                      <w:rPr>
                        <w:rFonts w:ascii="Georgia"/>
                        <w:w w:val="85"/>
                        <w:sz w:val="24"/>
                      </w:rPr>
                      <w:t>OUTPUT_LOW(PIN_D2); OUTPUT_HIGH(PIN_D2);</w:t>
                    </w:r>
                  </w:p>
                </w:txbxContent>
              </v:textbox>
              <w10:wrap type="none"/>
            </v:shape>
            <v:shape style="position:absolute;left:1983;top:5178;width:2377;height:565" type="#_x0000_t202" filled="false" stroked="false">
              <v:textbox inset="0,0,0,0">
                <w:txbxContent>
                  <w:p>
                    <w:pPr>
                      <w:spacing w:line="249" w:lineRule="auto" w:before="8"/>
                      <w:ind w:left="0" w:right="-15" w:firstLine="0"/>
                      <w:jc w:val="left"/>
                      <w:rPr>
                        <w:rFonts w:ascii="Georgia"/>
                        <w:sz w:val="24"/>
                      </w:rPr>
                    </w:pPr>
                    <w:r>
                      <w:rPr>
                        <w:rFonts w:ascii="Georgia"/>
                        <w:w w:val="90"/>
                        <w:sz w:val="24"/>
                      </w:rPr>
                      <w:t>OUTPUT_B(MATRAM); </w:t>
                    </w:r>
                    <w:r>
                      <w:rPr>
                        <w:rFonts w:ascii="Georgia"/>
                        <w:w w:val="88"/>
                        <w:sz w:val="24"/>
                      </w:rPr>
                      <w:t>DE</w:t>
                    </w:r>
                    <w:r>
                      <w:rPr>
                        <w:rFonts w:ascii="Georgia"/>
                        <w:w w:val="88"/>
                        <w:sz w:val="24"/>
                      </w:rPr>
                      <w:t>L</w:t>
                    </w:r>
                    <w:r>
                      <w:rPr>
                        <w:rFonts w:ascii="Georgia"/>
                        <w:w w:val="92"/>
                        <w:sz w:val="24"/>
                      </w:rPr>
                      <w:t>A</w:t>
                    </w:r>
                    <w:r>
                      <w:rPr>
                        <w:rFonts w:ascii="Georgia"/>
                        <w:w w:val="92"/>
                        <w:sz w:val="24"/>
                      </w:rPr>
                      <w:t>Y</w:t>
                    </w:r>
                    <w:r>
                      <w:rPr>
                        <w:rFonts w:ascii="Georgia"/>
                        <w:w w:val="57"/>
                        <w:sz w:val="24"/>
                      </w:rPr>
                      <w:t>_</w:t>
                    </w:r>
                    <w:r>
                      <w:rPr>
                        <w:rFonts w:ascii="Georgia"/>
                        <w:w w:val="87"/>
                        <w:sz w:val="24"/>
                      </w:rPr>
                      <w:t>M</w:t>
                    </w:r>
                    <w:r>
                      <w:rPr>
                        <w:rFonts w:ascii="Georgia"/>
                        <w:w w:val="88"/>
                        <w:sz w:val="24"/>
                      </w:rPr>
                      <w:t>S</w:t>
                    </w:r>
                    <w:r>
                      <w:rPr>
                        <w:rFonts w:ascii="Georgia"/>
                        <w:w w:val="101"/>
                        <w:sz w:val="24"/>
                      </w:rPr>
                      <w:t>(</w:t>
                    </w:r>
                    <w:r>
                      <w:rPr>
                        <w:rFonts w:ascii="Georgia"/>
                        <w:w w:val="128"/>
                        <w:sz w:val="24"/>
                      </w:rPr>
                      <w:t>1</w:t>
                    </w:r>
                    <w:r>
                      <w:rPr>
                        <w:rFonts w:ascii="Georgia"/>
                        <w:w w:val="93"/>
                        <w:sz w:val="24"/>
                      </w:rPr>
                      <w:t>);</w:t>
                    </w:r>
                  </w:p>
                </w:txbxContent>
              </v:textbox>
              <w10:wrap type="none"/>
            </v:shape>
            <v:shape style="position:absolute;left:4821;top:4338;width:2555;height:560" type="#_x0000_t202" filled="false" stroked="false">
              <v:textbox inset="0,0,0,0">
                <w:txbxContent>
                  <w:p>
                    <w:pPr>
                      <w:spacing w:line="244" w:lineRule="auto" w:before="8"/>
                      <w:ind w:left="0" w:right="0" w:firstLine="0"/>
                      <w:jc w:val="left"/>
                      <w:rPr>
                        <w:rFonts w:ascii="Georgia"/>
                        <w:sz w:val="24"/>
                      </w:rPr>
                    </w:pPr>
                    <w:r>
                      <w:rPr>
                        <w:rFonts w:ascii="Georgia"/>
                        <w:w w:val="85"/>
                        <w:sz w:val="24"/>
                      </w:rPr>
                      <w:t>OUTPUT_LOW(PIN_D1); OUTPUT_HIGH(PIN_D1);</w:t>
                    </w:r>
                  </w:p>
                </w:txbxContent>
              </v:textbox>
              <w10:wrap type="none"/>
            </v:shape>
            <v:shape style="position:absolute;left:1983;top:4338;width:2325;height:560" type="#_x0000_t202" filled="false" stroked="false">
              <v:textbox inset="0,0,0,0">
                <w:txbxContent>
                  <w:p>
                    <w:pPr>
                      <w:spacing w:line="244" w:lineRule="auto" w:before="8"/>
                      <w:ind w:left="0" w:right="0" w:firstLine="0"/>
                      <w:jc w:val="left"/>
                      <w:rPr>
                        <w:rFonts w:ascii="Georgia"/>
                        <w:sz w:val="24"/>
                      </w:rPr>
                    </w:pPr>
                    <w:r>
                      <w:rPr>
                        <w:rFonts w:ascii="Georgia"/>
                        <w:w w:val="85"/>
                        <w:sz w:val="24"/>
                      </w:rPr>
                      <w:t>OUTPUT_B(MACHUC); </w:t>
                    </w:r>
                    <w:r>
                      <w:rPr>
                        <w:rFonts w:ascii="Georgia"/>
                        <w:w w:val="88"/>
                        <w:sz w:val="24"/>
                      </w:rPr>
                      <w:t>DE</w:t>
                    </w:r>
                    <w:r>
                      <w:rPr>
                        <w:rFonts w:ascii="Georgia"/>
                        <w:w w:val="88"/>
                        <w:sz w:val="24"/>
                      </w:rPr>
                      <w:t>L</w:t>
                    </w:r>
                    <w:r>
                      <w:rPr>
                        <w:rFonts w:ascii="Georgia"/>
                        <w:w w:val="92"/>
                        <w:sz w:val="24"/>
                      </w:rPr>
                      <w:t>A</w:t>
                    </w:r>
                    <w:r>
                      <w:rPr>
                        <w:rFonts w:ascii="Georgia"/>
                        <w:w w:val="92"/>
                        <w:sz w:val="24"/>
                      </w:rPr>
                      <w:t>Y</w:t>
                    </w:r>
                    <w:r>
                      <w:rPr>
                        <w:rFonts w:ascii="Georgia"/>
                        <w:w w:val="57"/>
                        <w:sz w:val="24"/>
                      </w:rPr>
                      <w:t>_</w:t>
                    </w:r>
                    <w:r>
                      <w:rPr>
                        <w:rFonts w:ascii="Georgia"/>
                        <w:w w:val="87"/>
                        <w:sz w:val="24"/>
                      </w:rPr>
                      <w:t>M</w:t>
                    </w:r>
                    <w:r>
                      <w:rPr>
                        <w:rFonts w:ascii="Georgia"/>
                        <w:w w:val="88"/>
                        <w:sz w:val="24"/>
                      </w:rPr>
                      <w:t>S</w:t>
                    </w:r>
                    <w:r>
                      <w:rPr>
                        <w:rFonts w:ascii="Georgia"/>
                        <w:w w:val="116"/>
                        <w:sz w:val="24"/>
                      </w:rPr>
                      <w:t>(1</w:t>
                    </w:r>
                    <w:r>
                      <w:rPr>
                        <w:rFonts w:ascii="Georgia"/>
                        <w:w w:val="93"/>
                        <w:sz w:val="24"/>
                      </w:rPr>
                      <w:t>);</w:t>
                    </w:r>
                  </w:p>
                </w:txbxContent>
              </v:textbox>
              <w10:wrap type="none"/>
            </v:shape>
            <v:shape style="position:absolute;left:4821;top:3492;width:2555;height:560" type="#_x0000_t202" filled="false" stroked="false">
              <v:textbox inset="0,0,0,0">
                <w:txbxContent>
                  <w:p>
                    <w:pPr>
                      <w:spacing w:line="244" w:lineRule="auto" w:before="8"/>
                      <w:ind w:left="0" w:right="0" w:firstLine="0"/>
                      <w:jc w:val="left"/>
                      <w:rPr>
                        <w:rFonts w:ascii="Georgia"/>
                        <w:sz w:val="24"/>
                      </w:rPr>
                    </w:pPr>
                    <w:r>
                      <w:rPr>
                        <w:rFonts w:ascii="Georgia"/>
                        <w:w w:val="85"/>
                        <w:sz w:val="24"/>
                      </w:rPr>
                      <w:t>OUTPUT_LOW(PIN_D0); OUTPUT_HIGH(PIN_D0);</w:t>
                    </w:r>
                  </w:p>
                </w:txbxContent>
              </v:textbox>
              <w10:wrap type="none"/>
            </v:shape>
            <v:shape style="position:absolute;left:1416;top:2364;width:3007;height:1688" type="#_x0000_t202" filled="false" stroked="false">
              <v:textbox inset="0,0,0,0">
                <w:txbxContent>
                  <w:p>
                    <w:pPr>
                      <w:spacing w:before="8"/>
                      <w:ind w:left="566" w:right="0" w:firstLine="0"/>
                      <w:jc w:val="left"/>
                      <w:rPr>
                        <w:rFonts w:ascii="Georgia"/>
                        <w:sz w:val="24"/>
                      </w:rPr>
                    </w:pPr>
                    <w:r>
                      <w:rPr>
                        <w:rFonts w:ascii="Georgia"/>
                        <w:w w:val="90"/>
                        <w:sz w:val="24"/>
                      </w:rPr>
                      <w:t>}</w:t>
                    </w:r>
                  </w:p>
                  <w:p>
                    <w:pPr>
                      <w:spacing w:before="10"/>
                      <w:ind w:left="0" w:right="0" w:firstLine="0"/>
                      <w:jc w:val="left"/>
                      <w:rPr>
                        <w:rFonts w:ascii="Georgia"/>
                        <w:sz w:val="24"/>
                      </w:rPr>
                    </w:pPr>
                    <w:r>
                      <w:rPr>
                        <w:rFonts w:ascii="Georgia"/>
                        <w:w w:val="90"/>
                        <w:sz w:val="24"/>
                      </w:rPr>
                      <w:t>}</w:t>
                    </w:r>
                  </w:p>
                  <w:p>
                    <w:pPr>
                      <w:spacing w:before="6"/>
                      <w:ind w:left="0" w:right="0" w:firstLine="0"/>
                      <w:jc w:val="left"/>
                      <w:rPr>
                        <w:rFonts w:ascii="Georgia"/>
                        <w:sz w:val="24"/>
                      </w:rPr>
                    </w:pPr>
                    <w:r>
                      <w:rPr>
                        <w:rFonts w:ascii="Georgia"/>
                        <w:sz w:val="24"/>
                      </w:rPr>
                      <w:t>VOID HIENTHI()</w:t>
                    </w:r>
                  </w:p>
                  <w:p>
                    <w:pPr>
                      <w:spacing w:before="10"/>
                      <w:ind w:left="158" w:right="0" w:firstLine="0"/>
                      <w:jc w:val="left"/>
                      <w:rPr>
                        <w:rFonts w:ascii="Georgia"/>
                        <w:sz w:val="24"/>
                      </w:rPr>
                    </w:pPr>
                    <w:r>
                      <w:rPr>
                        <w:rFonts w:ascii="Georgia"/>
                        <w:w w:val="90"/>
                        <w:sz w:val="24"/>
                      </w:rPr>
                      <w:t>{</w:t>
                    </w:r>
                  </w:p>
                  <w:p>
                    <w:pPr>
                      <w:spacing w:line="244" w:lineRule="auto" w:before="11"/>
                      <w:ind w:left="566" w:right="0" w:firstLine="0"/>
                      <w:jc w:val="left"/>
                      <w:rPr>
                        <w:rFonts w:ascii="Georgia"/>
                        <w:sz w:val="24"/>
                      </w:rPr>
                    </w:pPr>
                    <w:r>
                      <w:rPr>
                        <w:rFonts w:ascii="Georgia"/>
                        <w:w w:val="85"/>
                        <w:sz w:val="24"/>
                      </w:rPr>
                      <w:t>OUTPUT_B(MADONVI); </w:t>
                    </w:r>
                    <w:r>
                      <w:rPr>
                        <w:rFonts w:ascii="Georgia"/>
                        <w:w w:val="88"/>
                        <w:sz w:val="24"/>
                      </w:rPr>
                      <w:t>DE</w:t>
                    </w:r>
                    <w:r>
                      <w:rPr>
                        <w:rFonts w:ascii="Georgia"/>
                        <w:w w:val="88"/>
                        <w:sz w:val="24"/>
                      </w:rPr>
                      <w:t>L</w:t>
                    </w:r>
                    <w:r>
                      <w:rPr>
                        <w:rFonts w:ascii="Georgia"/>
                        <w:w w:val="92"/>
                        <w:sz w:val="24"/>
                      </w:rPr>
                      <w:t>A</w:t>
                    </w:r>
                    <w:r>
                      <w:rPr>
                        <w:rFonts w:ascii="Georgia"/>
                        <w:w w:val="92"/>
                        <w:sz w:val="24"/>
                      </w:rPr>
                      <w:t>Y</w:t>
                    </w:r>
                    <w:r>
                      <w:rPr>
                        <w:rFonts w:ascii="Georgia"/>
                        <w:w w:val="57"/>
                        <w:sz w:val="24"/>
                      </w:rPr>
                      <w:t>_</w:t>
                    </w:r>
                    <w:r>
                      <w:rPr>
                        <w:rFonts w:ascii="Georgia"/>
                        <w:w w:val="87"/>
                        <w:sz w:val="24"/>
                      </w:rPr>
                      <w:t>M</w:t>
                    </w:r>
                    <w:r>
                      <w:rPr>
                        <w:rFonts w:ascii="Georgia"/>
                        <w:w w:val="88"/>
                        <w:sz w:val="24"/>
                      </w:rPr>
                      <w:t>S</w:t>
                    </w:r>
                    <w:r>
                      <w:rPr>
                        <w:rFonts w:ascii="Georgia"/>
                        <w:w w:val="116"/>
                        <w:sz w:val="24"/>
                      </w:rPr>
                      <w:t>(1</w:t>
                    </w:r>
                    <w:r>
                      <w:rPr>
                        <w:rFonts w:ascii="Georgia"/>
                        <w:w w:val="93"/>
                        <w:sz w:val="24"/>
                      </w:rPr>
                      <w:t>);</w:t>
                    </w:r>
                  </w:p>
                </w:txbxContent>
              </v:textbox>
              <w10:wrap type="none"/>
            </v:shape>
            <v:shape style="position:absolute;left:2549;top:957;width:2362;height:1410" type="#_x0000_t202" filled="false" stroked="false">
              <v:textbox inset="0,0,0,0">
                <w:txbxContent>
                  <w:p>
                    <w:pPr>
                      <w:spacing w:before="8"/>
                      <w:ind w:left="0" w:right="0" w:firstLine="0"/>
                      <w:jc w:val="left"/>
                      <w:rPr>
                        <w:rFonts w:ascii="Georgia"/>
                        <w:sz w:val="24"/>
                      </w:rPr>
                    </w:pPr>
                    <w:r>
                      <w:rPr>
                        <w:rFonts w:ascii="Georgia"/>
                        <w:sz w:val="24"/>
                      </w:rPr>
                      <w:t>MATRAM=0XFF;</w:t>
                    </w:r>
                  </w:p>
                  <w:p>
                    <w:pPr>
                      <w:spacing w:before="10"/>
                      <w:ind w:left="0" w:right="0" w:firstLine="0"/>
                      <w:jc w:val="left"/>
                      <w:rPr>
                        <w:rFonts w:ascii="Georgia"/>
                        <w:sz w:val="24"/>
                      </w:rPr>
                    </w:pPr>
                    <w:r>
                      <w:rPr>
                        <w:rFonts w:ascii="Georgia"/>
                        <w:w w:val="90"/>
                        <w:sz w:val="24"/>
                      </w:rPr>
                      <w:t>IF (MACHUC</w:t>
                    </w:r>
                    <w:r>
                      <w:rPr>
                        <w:rFonts w:ascii="Georgia"/>
                        <w:spacing w:val="-40"/>
                        <w:w w:val="90"/>
                        <w:sz w:val="24"/>
                      </w:rPr>
                      <w:t> </w:t>
                    </w:r>
                    <w:r>
                      <w:rPr>
                        <w:rFonts w:ascii="Georgia"/>
                        <w:w w:val="90"/>
                        <w:sz w:val="24"/>
                      </w:rPr>
                      <w:t>== 0XC0 )</w:t>
                    </w:r>
                  </w:p>
                  <w:p>
                    <w:pPr>
                      <w:spacing w:before="6"/>
                      <w:ind w:left="0" w:right="0" w:firstLine="0"/>
                      <w:jc w:val="left"/>
                      <w:rPr>
                        <w:rFonts w:ascii="Georgia"/>
                        <w:sz w:val="24"/>
                      </w:rPr>
                    </w:pPr>
                    <w:r>
                      <w:rPr>
                        <w:rFonts w:ascii="Georgia"/>
                        <w:w w:val="90"/>
                        <w:sz w:val="24"/>
                      </w:rPr>
                      <w:t>{</w:t>
                    </w:r>
                  </w:p>
                  <w:p>
                    <w:pPr>
                      <w:spacing w:before="10"/>
                      <w:ind w:left="566" w:right="0" w:firstLine="0"/>
                      <w:jc w:val="left"/>
                      <w:rPr>
                        <w:rFonts w:ascii="Georgia"/>
                        <w:sz w:val="24"/>
                      </w:rPr>
                    </w:pPr>
                    <w:r>
                      <w:rPr>
                        <w:rFonts w:ascii="Georgia"/>
                        <w:w w:val="90"/>
                        <w:sz w:val="24"/>
                      </w:rPr>
                      <w:t>MACHUC=0XFF;</w:t>
                    </w:r>
                  </w:p>
                  <w:p>
                    <w:pPr>
                      <w:spacing w:before="11"/>
                      <w:ind w:left="0" w:right="0" w:firstLine="0"/>
                      <w:jc w:val="left"/>
                      <w:rPr>
                        <w:rFonts w:ascii="Georgia"/>
                        <w:sz w:val="24"/>
                      </w:rPr>
                    </w:pPr>
                    <w:r>
                      <w:rPr>
                        <w:rFonts w:ascii="Georgia"/>
                        <w:w w:val="90"/>
                        <w:sz w:val="24"/>
                      </w:rPr>
                      <w:t>}</w:t>
                    </w:r>
                  </w:p>
                </w:txbxContent>
              </v:textbox>
              <w10:wrap type="none"/>
            </v:shape>
            <v:shape style="position:absolute;left:1983;top:674;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7"/>
        </w:rPr>
      </w:pPr>
    </w:p>
    <w:p>
      <w:pPr>
        <w:pStyle w:val="ListParagraph"/>
        <w:numPr>
          <w:ilvl w:val="0"/>
          <w:numId w:val="86"/>
        </w:numPr>
        <w:tabs>
          <w:tab w:pos="1810" w:val="left" w:leader="none"/>
        </w:tabs>
        <w:spacing w:line="240" w:lineRule="auto" w:before="100" w:after="0"/>
        <w:ind w:left="1809" w:right="0" w:hanging="567"/>
        <w:jc w:val="both"/>
        <w:rPr>
          <w:sz w:val="24"/>
        </w:rPr>
      </w:pPr>
      <w:r>
        <w:rPr>
          <w:sz w:val="24"/>
        </w:rPr>
        <w:t>Giải thích chương</w:t>
      </w:r>
      <w:r>
        <w:rPr>
          <w:spacing w:val="-5"/>
          <w:sz w:val="24"/>
        </w:rPr>
        <w:t> </w:t>
      </w:r>
      <w:r>
        <w:rPr>
          <w:sz w:val="24"/>
        </w:rPr>
        <w:t>trình:</w:t>
      </w:r>
    </w:p>
    <w:p>
      <w:pPr>
        <w:pStyle w:val="BodyText"/>
        <w:spacing w:line="242" w:lineRule="auto" w:before="54"/>
        <w:ind w:left="676" w:right="575" w:firstLine="566"/>
        <w:jc w:val="both"/>
      </w:pPr>
      <w:r>
        <w:rPr/>
        <w:t>Chương trình khởi tạo 2 port xuất dữ liệu, timer 1 hoạt động chế độ đếm xung ngoại, hệ số chia bằng 1, cho giá trị đếm ban đầu bằng 0.</w:t>
      </w:r>
    </w:p>
    <w:p>
      <w:pPr>
        <w:pStyle w:val="BodyText"/>
        <w:spacing w:line="242" w:lineRule="auto" w:before="58"/>
        <w:ind w:left="676" w:right="565" w:firstLine="566"/>
        <w:jc w:val="both"/>
      </w:pPr>
      <w:r>
        <w:rPr/>
        <w:t>Vòng lặp while tiến hành đọc giá trị của timer1 gán cho biến “T1”, gọi chương trình chia để tách từng số đơn vị, chục, trăm, giải mã 7 đoạn và quét led hiển thị kết quả đếm.</w:t>
      </w:r>
    </w:p>
    <w:p>
      <w:pPr>
        <w:pStyle w:val="BodyText"/>
        <w:spacing w:line="242" w:lineRule="auto" w:before="52"/>
        <w:ind w:left="676" w:right="565" w:firstLine="566"/>
        <w:jc w:val="both"/>
      </w:pPr>
      <w:r>
        <w:rPr/>
        <w:pict>
          <v:shape style="position:absolute;margin-left:65.304001pt;margin-top:47.883133pt;width:507.35pt;height:30.05pt;mso-position-horizontal-relative:page;mso-position-vertical-relative:paragraph;z-index:-15271424;mso-wrap-distance-left:0;mso-wrap-distance-right:0" type="#_x0000_t202" filled="true" fillcolor="#f1dbdb" stroked="true" strokeweight=".48004pt" strokecolor="#000000">
            <v:textbox inset="0,0,0,0">
              <w:txbxContent>
                <w:p>
                  <w:pPr>
                    <w:pStyle w:val="BodyText"/>
                    <w:spacing w:line="237" w:lineRule="auto" w:before="13"/>
                    <w:ind w:left="105" w:firstLine="566"/>
                  </w:pPr>
                  <w:r>
                    <w:rPr>
                      <w:b/>
                      <w:i/>
                    </w:rPr>
                    <w:t>Bài tập 6-6: </w:t>
                  </w:r>
                  <w:r>
                    <w:rPr/>
                    <w:t>Hãy viết chương trình đếm xung ngoại dùng T1 hiển thị kết quả đếm từ 0 đến 9999 trên LCD.</w:t>
                  </w:r>
                </w:p>
              </w:txbxContent>
            </v:textbox>
            <v:fill type="solid"/>
            <v:stroke dashstyle="solid"/>
            <w10:wrap type="topAndBottom"/>
          </v:shape>
        </w:pict>
      </w:r>
      <w:r>
        <w:rPr/>
        <w:pict>
          <v:shape style="position:absolute;margin-left:65.304001pt;margin-top:98.303101pt;width:507.35pt;height:30pt;mso-position-horizontal-relative:page;mso-position-vertical-relative:paragraph;z-index:-15270912;mso-wrap-distance-left:0;mso-wrap-distance-right:0" type="#_x0000_t202" filled="true" fillcolor="#f1dbdb" stroked="true" strokeweight=".48004pt" strokecolor="#000000">
            <v:textbox inset="0,0,0,0">
              <w:txbxContent>
                <w:p>
                  <w:pPr>
                    <w:pStyle w:val="BodyText"/>
                    <w:spacing w:line="237" w:lineRule="auto" w:before="13"/>
                    <w:ind w:left="105" w:right="147" w:firstLine="566"/>
                  </w:pPr>
                  <w:r>
                    <w:rPr>
                      <w:b/>
                      <w:i/>
                    </w:rPr>
                    <w:t>Bài tập 6-7: </w:t>
                  </w:r>
                  <w:r>
                    <w:rPr/>
                    <w:t>Hãy viết chương trình đếm xung ngoại 2 kênh dùng T0 </w:t>
                  </w:r>
                  <w:r>
                    <w:rPr>
                      <w:spacing w:val="-3"/>
                    </w:rPr>
                    <w:t>và </w:t>
                  </w:r>
                  <w:r>
                    <w:rPr/>
                    <w:t>T1 hiển thị kết quả đếm </w:t>
                  </w:r>
                  <w:r>
                    <w:rPr>
                      <w:spacing w:val="2"/>
                    </w:rPr>
                    <w:t>từ </w:t>
                  </w:r>
                  <w:r>
                    <w:rPr/>
                    <w:t>0 đến 9999 trên LCD. T0 hiển thị ở hàng 1, T1 hiển thị ở hàng</w:t>
                  </w:r>
                  <w:r>
                    <w:rPr>
                      <w:spacing w:val="-22"/>
                    </w:rPr>
                    <w:t> </w:t>
                  </w:r>
                  <w:r>
                    <w:rPr/>
                    <w:t>2.</w:t>
                  </w:r>
                </w:p>
              </w:txbxContent>
            </v:textbox>
            <v:fill type="solid"/>
            <v:stroke dashstyle="solid"/>
            <w10:wrap type="topAndBottom"/>
          </v:shape>
        </w:pict>
      </w:r>
      <w:r>
        <w:rPr/>
        <w:t>Chương trình này khi thực hiện chương trình con quét hiển thị 3 led thì thời gian delay cho mỗi led là 1ms, 3 led mất 3ms, nếu xung đếm có chu kỳ nhỏ hơn 3ms thì không hiển thị theo đúng giá trị đếm.</w:t>
      </w:r>
    </w:p>
    <w:p>
      <w:pPr>
        <w:pStyle w:val="BodyText"/>
        <w:spacing w:before="8"/>
        <w:rPr>
          <w:sz w:val="28"/>
        </w:rPr>
      </w:pPr>
    </w:p>
    <w:p>
      <w:pPr>
        <w:pStyle w:val="BodyText"/>
        <w:spacing w:before="5"/>
        <w:rPr>
          <w:sz w:val="29"/>
        </w:rPr>
      </w:pPr>
    </w:p>
    <w:p>
      <w:pPr>
        <w:pStyle w:val="Heading3"/>
        <w:numPr>
          <w:ilvl w:val="0"/>
          <w:numId w:val="80"/>
        </w:numPr>
        <w:tabs>
          <w:tab w:pos="721" w:val="left" w:leader="none"/>
          <w:tab w:pos="9954" w:val="left" w:leader="none"/>
        </w:tabs>
        <w:spacing w:line="240" w:lineRule="auto" w:before="86" w:after="0"/>
        <w:ind w:left="1397" w:right="536" w:hanging="1397"/>
        <w:jc w:val="right"/>
      </w:pPr>
      <w:r>
        <w:rPr>
          <w:shd w:fill="FFCC99" w:color="auto" w:val="clear"/>
        </w:rPr>
        <w:t>CÂU HỎI ÔN TẬP – TRẮC</w:t>
      </w:r>
      <w:r>
        <w:rPr>
          <w:spacing w:val="-17"/>
          <w:shd w:fill="FFCC99" w:color="auto" w:val="clear"/>
        </w:rPr>
        <w:t> </w:t>
      </w:r>
      <w:r>
        <w:rPr>
          <w:shd w:fill="FFCC99" w:color="auto" w:val="clear"/>
        </w:rPr>
        <w:t>NGHIỆM</w:t>
        <w:tab/>
      </w:r>
    </w:p>
    <w:p>
      <w:pPr>
        <w:pStyle w:val="Heading4"/>
        <w:numPr>
          <w:ilvl w:val="0"/>
          <w:numId w:val="87"/>
        </w:numPr>
        <w:tabs>
          <w:tab w:pos="595" w:val="left" w:leader="none"/>
          <w:tab w:pos="596" w:val="left" w:leader="none"/>
          <w:tab w:pos="9699" w:val="left" w:leader="none"/>
        </w:tabs>
        <w:spacing w:line="240" w:lineRule="auto" w:before="239"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pStyle w:val="BodyText"/>
        <w:tabs>
          <w:tab w:pos="2116" w:val="left" w:leader="none"/>
        </w:tabs>
        <w:spacing w:before="175"/>
        <w:ind w:left="676"/>
      </w:pPr>
      <w:r>
        <w:rPr>
          <w:b/>
          <w:i/>
        </w:rPr>
        <w:t>Câu</w:t>
      </w:r>
      <w:r>
        <w:rPr>
          <w:b/>
          <w:i/>
          <w:spacing w:val="2"/>
        </w:rPr>
        <w:t> </w:t>
      </w:r>
      <w:r>
        <w:rPr>
          <w:b/>
          <w:i/>
        </w:rPr>
        <w:t>số</w:t>
      </w:r>
      <w:r>
        <w:rPr>
          <w:b/>
          <w:i/>
          <w:spacing w:val="1"/>
        </w:rPr>
        <w:t> </w:t>
      </w:r>
      <w:r>
        <w:rPr>
          <w:b/>
          <w:i/>
        </w:rPr>
        <w:t>6-1:</w:t>
        <w:tab/>
      </w:r>
      <w:r>
        <w:rPr/>
        <w:t>Hãy cho biết tên các thanh ghi liên quan đến timer T0 của vi điều khiển</w:t>
      </w:r>
      <w:r>
        <w:rPr>
          <w:spacing w:val="-20"/>
        </w:rPr>
        <w:t> </w:t>
      </w:r>
      <w:r>
        <w:rPr/>
        <w:t>PIC16F887.</w:t>
      </w:r>
    </w:p>
    <w:p>
      <w:pPr>
        <w:pStyle w:val="BodyText"/>
        <w:tabs>
          <w:tab w:pos="2116" w:val="left" w:leader="none"/>
        </w:tabs>
        <w:spacing w:before="118"/>
        <w:ind w:left="676"/>
      </w:pPr>
      <w:r>
        <w:rPr>
          <w:b/>
          <w:i/>
        </w:rPr>
        <w:t>Câu</w:t>
      </w:r>
      <w:r>
        <w:rPr>
          <w:b/>
          <w:i/>
          <w:spacing w:val="2"/>
        </w:rPr>
        <w:t> </w:t>
      </w:r>
      <w:r>
        <w:rPr>
          <w:b/>
          <w:i/>
        </w:rPr>
        <w:t>số</w:t>
      </w:r>
      <w:r>
        <w:rPr>
          <w:b/>
          <w:i/>
          <w:spacing w:val="1"/>
        </w:rPr>
        <w:t> </w:t>
      </w:r>
      <w:r>
        <w:rPr>
          <w:b/>
          <w:i/>
        </w:rPr>
        <w:t>6-2:</w:t>
        <w:tab/>
      </w:r>
      <w:r>
        <w:rPr/>
        <w:t>Hãy cho biết chức năng các </w:t>
      </w:r>
      <w:r>
        <w:rPr>
          <w:spacing w:val="-4"/>
        </w:rPr>
        <w:t>bit </w:t>
      </w:r>
      <w:r>
        <w:rPr/>
        <w:t>trong thanh ghi OPTION_REG của</w:t>
      </w:r>
      <w:r>
        <w:rPr>
          <w:spacing w:val="12"/>
        </w:rPr>
        <w:t> </w:t>
      </w:r>
      <w:r>
        <w:rPr/>
        <w:t>PIC16F887.</w:t>
      </w:r>
    </w:p>
    <w:p>
      <w:pPr>
        <w:spacing w:after="0"/>
        <w:sectPr>
          <w:pgSz w:w="11910" w:h="16840"/>
          <w:pgMar w:header="313" w:footer="491" w:top="600" w:bottom="680" w:left="740" w:right="0"/>
        </w:sectPr>
      </w:pPr>
    </w:p>
    <w:p>
      <w:pPr>
        <w:pStyle w:val="BodyText"/>
        <w:tabs>
          <w:tab w:pos="2116" w:val="left" w:leader="none"/>
        </w:tabs>
        <w:spacing w:line="343" w:lineRule="auto"/>
        <w:ind w:left="676" w:right="586"/>
      </w:pPr>
      <w:r>
        <w:rPr>
          <w:b/>
          <w:i/>
        </w:rPr>
        <w:t>Câu</w:t>
      </w:r>
      <w:r>
        <w:rPr>
          <w:b/>
          <w:i/>
          <w:spacing w:val="2"/>
        </w:rPr>
        <w:t> </w:t>
      </w:r>
      <w:r>
        <w:rPr>
          <w:b/>
          <w:i/>
        </w:rPr>
        <w:t>số</w:t>
      </w:r>
      <w:r>
        <w:rPr>
          <w:b/>
          <w:i/>
          <w:spacing w:val="1"/>
        </w:rPr>
        <w:t> </w:t>
      </w:r>
      <w:r>
        <w:rPr>
          <w:b/>
          <w:i/>
        </w:rPr>
        <w:t>6-3:</w:t>
        <w:tab/>
      </w:r>
      <w:r>
        <w:rPr/>
        <w:t>Hãy cho biết tên các thanh ghi liên quan đến timer T1 của vi điều khiển PIC16F887. </w:t>
      </w:r>
      <w:r>
        <w:rPr>
          <w:b/>
          <w:i/>
        </w:rPr>
        <w:t>Câu</w:t>
      </w:r>
      <w:r>
        <w:rPr>
          <w:b/>
          <w:i/>
          <w:spacing w:val="2"/>
        </w:rPr>
        <w:t> </w:t>
      </w:r>
      <w:r>
        <w:rPr>
          <w:b/>
          <w:i/>
        </w:rPr>
        <w:t>số</w:t>
      </w:r>
      <w:r>
        <w:rPr>
          <w:b/>
          <w:i/>
          <w:spacing w:val="1"/>
        </w:rPr>
        <w:t> </w:t>
      </w:r>
      <w:r>
        <w:rPr>
          <w:b/>
          <w:i/>
        </w:rPr>
        <w:t>6-4:</w:t>
        <w:tab/>
      </w:r>
      <w:r>
        <w:rPr/>
        <w:t>Hãy cho biết chức năng các </w:t>
      </w:r>
      <w:r>
        <w:rPr>
          <w:spacing w:val="-4"/>
        </w:rPr>
        <w:t>bit </w:t>
      </w:r>
      <w:r>
        <w:rPr/>
        <w:t>trong thanh ghi T1CON của vi điều khiển PIC16F887. </w:t>
      </w:r>
      <w:r>
        <w:rPr>
          <w:b/>
          <w:i/>
        </w:rPr>
        <w:t>Câu</w:t>
      </w:r>
      <w:r>
        <w:rPr>
          <w:b/>
          <w:i/>
          <w:spacing w:val="2"/>
        </w:rPr>
        <w:t> </w:t>
      </w:r>
      <w:r>
        <w:rPr>
          <w:b/>
          <w:i/>
        </w:rPr>
        <w:t>số</w:t>
      </w:r>
      <w:r>
        <w:rPr>
          <w:b/>
          <w:i/>
          <w:spacing w:val="1"/>
        </w:rPr>
        <w:t> </w:t>
      </w:r>
      <w:r>
        <w:rPr>
          <w:b/>
          <w:i/>
        </w:rPr>
        <w:t>6-5:</w:t>
        <w:tab/>
      </w:r>
      <w:r>
        <w:rPr/>
        <w:t>Hãy cho biết tên các cờ báo ngắt </w:t>
      </w:r>
      <w:r>
        <w:rPr>
          <w:spacing w:val="-3"/>
        </w:rPr>
        <w:t>và </w:t>
      </w:r>
      <w:r>
        <w:rPr/>
        <w:t>các </w:t>
      </w:r>
      <w:r>
        <w:rPr>
          <w:spacing w:val="-4"/>
        </w:rPr>
        <w:t>bit </w:t>
      </w:r>
      <w:r>
        <w:rPr/>
        <w:t>cho phép ngắt của T0 </w:t>
      </w:r>
      <w:r>
        <w:rPr>
          <w:spacing w:val="-3"/>
        </w:rPr>
        <w:t>và </w:t>
      </w:r>
      <w:r>
        <w:rPr/>
        <w:t>T1 của PIC16F887. </w:t>
      </w:r>
      <w:r>
        <w:rPr>
          <w:b/>
          <w:i/>
        </w:rPr>
        <w:t>Câu</w:t>
      </w:r>
      <w:r>
        <w:rPr>
          <w:b/>
          <w:i/>
          <w:spacing w:val="2"/>
        </w:rPr>
        <w:t> </w:t>
      </w:r>
      <w:r>
        <w:rPr>
          <w:b/>
          <w:i/>
        </w:rPr>
        <w:t>số</w:t>
      </w:r>
      <w:r>
        <w:rPr>
          <w:b/>
          <w:i/>
          <w:spacing w:val="1"/>
        </w:rPr>
        <w:t> </w:t>
      </w:r>
      <w:r>
        <w:rPr>
          <w:b/>
          <w:i/>
        </w:rPr>
        <w:t>6-6:</w:t>
        <w:tab/>
      </w:r>
      <w:r>
        <w:rPr/>
        <w:t>Hãy cho biết chức năng các </w:t>
      </w:r>
      <w:r>
        <w:rPr>
          <w:spacing w:val="-4"/>
        </w:rPr>
        <w:t>bit </w:t>
      </w:r>
      <w:r>
        <w:rPr/>
        <w:t>trong thanh ghi T2CON của vi điều khiển</w:t>
      </w:r>
      <w:r>
        <w:rPr>
          <w:spacing w:val="-10"/>
        </w:rPr>
        <w:t> </w:t>
      </w:r>
      <w:r>
        <w:rPr/>
        <w:t>PIC16F887.</w:t>
      </w:r>
    </w:p>
    <w:p>
      <w:pPr>
        <w:pStyle w:val="BodyText"/>
        <w:tabs>
          <w:tab w:pos="2116" w:val="left" w:leader="none"/>
        </w:tabs>
        <w:ind w:left="676"/>
      </w:pPr>
      <w:r>
        <w:rPr>
          <w:b/>
          <w:i/>
        </w:rPr>
        <w:t>Câu</w:t>
      </w:r>
      <w:r>
        <w:rPr>
          <w:b/>
          <w:i/>
          <w:spacing w:val="2"/>
        </w:rPr>
        <w:t> </w:t>
      </w:r>
      <w:r>
        <w:rPr>
          <w:b/>
          <w:i/>
        </w:rPr>
        <w:t>số</w:t>
      </w:r>
      <w:r>
        <w:rPr>
          <w:b/>
          <w:i/>
          <w:spacing w:val="1"/>
        </w:rPr>
        <w:t> </w:t>
      </w:r>
      <w:r>
        <w:rPr>
          <w:b/>
          <w:i/>
        </w:rPr>
        <w:t>6-7:</w:t>
        <w:tab/>
      </w:r>
      <w:r>
        <w:rPr/>
        <w:t>Hãy cho biết tên cờ báo ngắt </w:t>
      </w:r>
      <w:r>
        <w:rPr>
          <w:spacing w:val="-3"/>
        </w:rPr>
        <w:t>và </w:t>
      </w:r>
      <w:r>
        <w:rPr>
          <w:spacing w:val="-4"/>
        </w:rPr>
        <w:t>bit </w:t>
      </w:r>
      <w:r>
        <w:rPr/>
        <w:t>cho phép ngắt timer T2 của</w:t>
      </w:r>
      <w:r>
        <w:rPr>
          <w:spacing w:val="31"/>
        </w:rPr>
        <w:t> </w:t>
      </w:r>
      <w:r>
        <w:rPr/>
        <w:t>PIC16F887.</w:t>
      </w:r>
    </w:p>
    <w:p>
      <w:pPr>
        <w:pStyle w:val="Heading4"/>
        <w:numPr>
          <w:ilvl w:val="0"/>
          <w:numId w:val="87"/>
        </w:numPr>
        <w:tabs>
          <w:tab w:pos="1526" w:val="left" w:leader="none"/>
          <w:tab w:pos="1527" w:val="left" w:leader="none"/>
          <w:tab w:pos="10630" w:val="left" w:leader="none"/>
        </w:tabs>
        <w:spacing w:line="240" w:lineRule="auto" w:before="183" w:after="0"/>
        <w:ind w:left="1526" w:right="0" w:hanging="597"/>
        <w:jc w:val="left"/>
      </w:pPr>
      <w:r>
        <w:rPr>
          <w:shd w:fill="FFFF99" w:color="auto" w:val="clear"/>
        </w:rPr>
        <w:t>CÂU HỎI MỞ</w:t>
      </w:r>
      <w:r>
        <w:rPr>
          <w:spacing w:val="-5"/>
          <w:shd w:fill="FFFF99" w:color="auto" w:val="clear"/>
        </w:rPr>
        <w:t> </w:t>
      </w:r>
      <w:r>
        <w:rPr>
          <w:shd w:fill="FFFF99" w:color="auto" w:val="clear"/>
        </w:rPr>
        <w:t>RỘNG</w:t>
        <w:tab/>
      </w:r>
    </w:p>
    <w:p>
      <w:pPr>
        <w:pStyle w:val="BodyText"/>
        <w:tabs>
          <w:tab w:pos="2116" w:val="left" w:leader="none"/>
        </w:tabs>
        <w:spacing w:before="175"/>
        <w:ind w:left="676"/>
      </w:pPr>
      <w:r>
        <w:rPr>
          <w:b/>
          <w:i/>
        </w:rPr>
        <w:t>Câu</w:t>
      </w:r>
      <w:r>
        <w:rPr>
          <w:b/>
          <w:i/>
          <w:spacing w:val="2"/>
        </w:rPr>
        <w:t> </w:t>
      </w:r>
      <w:r>
        <w:rPr>
          <w:b/>
          <w:i/>
        </w:rPr>
        <w:t>số</w:t>
      </w:r>
      <w:r>
        <w:rPr>
          <w:b/>
          <w:i/>
          <w:spacing w:val="1"/>
        </w:rPr>
        <w:t> </w:t>
      </w:r>
      <w:r>
        <w:rPr>
          <w:b/>
          <w:i/>
        </w:rPr>
        <w:t>6-8:</w:t>
        <w:tab/>
      </w:r>
      <w:r>
        <w:rPr/>
        <w:t>Hãy tìm hiểu các timer của vi điều khiển PIC18F4550 </w:t>
      </w:r>
      <w:r>
        <w:rPr>
          <w:spacing w:val="-3"/>
        </w:rPr>
        <w:t>và </w:t>
      </w:r>
      <w:r>
        <w:rPr/>
        <w:t>so sánh với</w:t>
      </w:r>
      <w:r>
        <w:rPr>
          <w:spacing w:val="-5"/>
        </w:rPr>
        <w:t> </w:t>
      </w:r>
      <w:r>
        <w:rPr/>
        <w:t>PIC16F887.</w:t>
      </w:r>
    </w:p>
    <w:p>
      <w:pPr>
        <w:pStyle w:val="Heading4"/>
        <w:numPr>
          <w:ilvl w:val="0"/>
          <w:numId w:val="87"/>
        </w:numPr>
        <w:tabs>
          <w:tab w:pos="1526" w:val="left" w:leader="none"/>
          <w:tab w:pos="1527" w:val="left" w:leader="none"/>
          <w:tab w:pos="10630" w:val="left" w:leader="none"/>
        </w:tabs>
        <w:spacing w:line="240" w:lineRule="auto" w:before="185" w:after="0"/>
        <w:ind w:left="1526" w:right="0" w:hanging="597"/>
        <w:jc w:val="left"/>
      </w:pPr>
      <w:r>
        <w:rPr>
          <w:shd w:fill="FFFF99" w:color="auto" w:val="clear"/>
        </w:rPr>
        <w:t>CÂU HỎI TRẮC</w:t>
      </w:r>
      <w:r>
        <w:rPr>
          <w:spacing w:val="-12"/>
          <w:shd w:fill="FFFF99" w:color="auto" w:val="clear"/>
        </w:rPr>
        <w:t> </w:t>
      </w:r>
      <w:r>
        <w:rPr>
          <w:shd w:fill="FFFF99" w:color="auto" w:val="clear"/>
        </w:rPr>
        <w:t>NGHIỆM</w:t>
        <w:tab/>
      </w:r>
    </w:p>
    <w:p>
      <w:pPr>
        <w:pStyle w:val="BodyText"/>
        <w:spacing w:before="8"/>
        <w:rPr>
          <w:b/>
          <w:sz w:val="20"/>
        </w:rPr>
      </w:pPr>
    </w:p>
    <w:p>
      <w:pPr>
        <w:pStyle w:val="BodyText"/>
        <w:tabs>
          <w:tab w:pos="1809" w:val="left" w:leader="none"/>
        </w:tabs>
        <w:ind w:left="676"/>
      </w:pPr>
      <w:r>
        <w:rPr>
          <w:b/>
          <w:i/>
        </w:rPr>
        <w:t>Câu</w:t>
      </w:r>
      <w:r>
        <w:rPr>
          <w:b/>
          <w:i/>
          <w:spacing w:val="2"/>
        </w:rPr>
        <w:t> </w:t>
      </w:r>
      <w:r>
        <w:rPr>
          <w:b/>
          <w:i/>
        </w:rPr>
        <w:t>6-1</w:t>
      </w:r>
      <w:r>
        <w:rPr/>
        <w:t>:</w:t>
        <w:tab/>
        <w:t>Vi điều khiển PIC 16F887 có </w:t>
      </w:r>
      <w:r>
        <w:rPr>
          <w:spacing w:val="-3"/>
        </w:rPr>
        <w:t>mấy</w:t>
      </w:r>
      <w:r>
        <w:rPr>
          <w:spacing w:val="-6"/>
        </w:rPr>
        <w:t> </w:t>
      </w:r>
      <w:r>
        <w:rPr/>
        <w:t>timer:</w:t>
      </w:r>
    </w:p>
    <w:p>
      <w:pPr>
        <w:pStyle w:val="BodyText"/>
        <w:tabs>
          <w:tab w:pos="6347" w:val="left" w:leader="none"/>
          <w:tab w:pos="8902" w:val="left" w:leader="none"/>
        </w:tabs>
        <w:spacing w:before="118"/>
        <w:ind w:left="3798"/>
      </w:pPr>
      <w:r>
        <w:rPr/>
        <w:pict>
          <v:shape style="position:absolute;margin-left:99.407997pt;margin-top:6.411137pt;width:25.85pt;height:13.3pt;mso-position-horizontal-relative:page;mso-position-vertical-relative:paragraph;z-index:16198144" type="#_x0000_t202" filled="true" fillcolor="#fdcaca" stroked="false">
            <v:textbox inset="0,0,0,0">
              <w:txbxContent>
                <w:p>
                  <w:pPr>
                    <w:pStyle w:val="BodyText"/>
                    <w:spacing w:line="266" w:lineRule="exact"/>
                  </w:pPr>
                  <w:r>
                    <w:rPr/>
                    <w:t>(a) 3</w:t>
                  </w:r>
                </w:p>
              </w:txbxContent>
            </v:textbox>
            <v:fill opacity="52428f" type="solid"/>
            <w10:wrap type="none"/>
          </v:shape>
        </w:pict>
      </w:r>
      <w:r>
        <w:rPr/>
        <w:t>(b)</w:t>
      </w:r>
      <w:r>
        <w:rPr>
          <w:spacing w:val="2"/>
        </w:rPr>
        <w:t> </w:t>
      </w:r>
      <w:r>
        <w:rPr/>
        <w:t>4</w:t>
        <w:tab/>
        <w:t>(c)</w:t>
      </w:r>
      <w:r>
        <w:rPr>
          <w:spacing w:val="4"/>
        </w:rPr>
        <w:t> </w:t>
      </w:r>
      <w:r>
        <w:rPr/>
        <w:t>5</w:t>
        <w:tab/>
        <w:t>(d)</w:t>
      </w:r>
      <w:r>
        <w:rPr>
          <w:spacing w:val="4"/>
        </w:rPr>
        <w:t> </w:t>
      </w:r>
      <w:r>
        <w:rPr/>
        <w:t>6</w:t>
      </w:r>
    </w:p>
    <w:p>
      <w:pPr>
        <w:pStyle w:val="BodyText"/>
        <w:tabs>
          <w:tab w:pos="1809" w:val="left" w:leader="none"/>
        </w:tabs>
        <w:spacing w:before="160"/>
        <w:ind w:left="676"/>
      </w:pPr>
      <w:r>
        <w:rPr>
          <w:b/>
          <w:i/>
        </w:rPr>
        <w:t>Câu</w:t>
      </w:r>
      <w:r>
        <w:rPr>
          <w:b/>
          <w:i/>
          <w:spacing w:val="2"/>
        </w:rPr>
        <w:t> </w:t>
      </w:r>
      <w:r>
        <w:rPr>
          <w:b/>
          <w:i/>
        </w:rPr>
        <w:t>6-2</w:t>
      </w:r>
      <w:r>
        <w:rPr/>
        <w:t>:</w:t>
        <w:tab/>
        <w:t>Vi điều khiển PIC 16F887 có </w:t>
      </w:r>
      <w:r>
        <w:rPr>
          <w:spacing w:val="-3"/>
        </w:rPr>
        <w:t>mấy</w:t>
      </w:r>
      <w:r>
        <w:rPr>
          <w:spacing w:val="-1"/>
        </w:rPr>
        <w:t> </w:t>
      </w:r>
      <w:r>
        <w:rPr/>
        <w:t>Counter:</w:t>
      </w:r>
    </w:p>
    <w:p>
      <w:pPr>
        <w:spacing w:after="0"/>
        <w:sectPr>
          <w:pgSz w:w="11910" w:h="16840"/>
          <w:pgMar w:header="283" w:footer="406" w:top="640" w:bottom="640" w:left="740" w:right="0"/>
        </w:sectPr>
      </w:pPr>
    </w:p>
    <w:p>
      <w:pPr>
        <w:pStyle w:val="BodyText"/>
        <w:tabs>
          <w:tab w:pos="3797" w:val="left" w:leader="none"/>
        </w:tabs>
        <w:spacing w:before="123"/>
        <w:ind w:left="1248"/>
      </w:pPr>
      <w:r>
        <w:rPr/>
        <w:t>(a)</w:t>
      </w:r>
      <w:r>
        <w:rPr>
          <w:spacing w:val="13"/>
        </w:rPr>
        <w:t> </w:t>
      </w:r>
      <w:r>
        <w:rPr/>
        <w:t>3</w:t>
        <w:tab/>
        <w:t>(b)</w:t>
      </w:r>
      <w:r>
        <w:rPr>
          <w:spacing w:val="3"/>
        </w:rPr>
        <w:t> </w:t>
      </w:r>
      <w:r>
        <w:rPr/>
        <w:t>4</w:t>
      </w:r>
    </w:p>
    <w:p>
      <w:pPr>
        <w:pStyle w:val="BodyText"/>
        <w:tabs>
          <w:tab w:pos="1809" w:val="left" w:leader="none"/>
          <w:tab w:pos="3797" w:val="left" w:leader="none"/>
        </w:tabs>
        <w:spacing w:line="343" w:lineRule="auto" w:before="161"/>
        <w:ind w:left="1248" w:right="38" w:hanging="572"/>
        <w:jc w:val="right"/>
      </w:pPr>
      <w:r>
        <w:rPr>
          <w:b/>
          <w:i/>
        </w:rPr>
        <w:t>Câu</w:t>
      </w:r>
      <w:r>
        <w:rPr>
          <w:b/>
          <w:i/>
          <w:spacing w:val="2"/>
        </w:rPr>
        <w:t> </w:t>
      </w:r>
      <w:r>
        <w:rPr>
          <w:b/>
          <w:i/>
        </w:rPr>
        <w:t>6-3</w:t>
      </w:r>
      <w:r>
        <w:rPr/>
        <w:t>:</w:t>
        <w:tab/>
        <w:t>Timer T0 của PIC</w:t>
      </w:r>
      <w:r>
        <w:rPr>
          <w:spacing w:val="-1"/>
        </w:rPr>
        <w:t> </w:t>
      </w:r>
      <w:r>
        <w:rPr/>
        <w:t>16F887 </w:t>
      </w:r>
      <w:r>
        <w:rPr>
          <w:spacing w:val="-4"/>
        </w:rPr>
        <w:t>là:</w:t>
      </w:r>
      <w:r>
        <w:rPr/>
        <w:t> </w:t>
      </w:r>
      <w:r>
        <w:rPr>
          <w:spacing w:val="2"/>
        </w:rPr>
        <w:t>(a)10 </w:t>
      </w:r>
      <w:r>
        <w:rPr>
          <w:spacing w:val="-4"/>
        </w:rPr>
        <w:t>bit</w:t>
        <w:tab/>
      </w:r>
      <w:r>
        <w:rPr/>
        <w:t>(b) 12</w:t>
      </w:r>
      <w:r>
        <w:rPr>
          <w:spacing w:val="4"/>
        </w:rPr>
        <w:t> </w:t>
      </w:r>
      <w:r>
        <w:rPr>
          <w:spacing w:val="-9"/>
        </w:rPr>
        <w:t>bit</w:t>
      </w:r>
    </w:p>
    <w:p>
      <w:pPr>
        <w:pStyle w:val="BodyText"/>
        <w:tabs>
          <w:tab w:pos="1133" w:val="left" w:leader="none"/>
        </w:tabs>
        <w:spacing w:before="41"/>
        <w:ind w:right="85"/>
        <w:jc w:val="right"/>
      </w:pPr>
      <w:r>
        <w:rPr>
          <w:b/>
          <w:i/>
        </w:rPr>
        <w:t>Câu</w:t>
      </w:r>
      <w:r>
        <w:rPr>
          <w:b/>
          <w:i/>
          <w:spacing w:val="2"/>
        </w:rPr>
        <w:t> </w:t>
      </w:r>
      <w:r>
        <w:rPr>
          <w:b/>
          <w:i/>
        </w:rPr>
        <w:t>6-4</w:t>
      </w:r>
      <w:r>
        <w:rPr/>
        <w:t>:</w:t>
        <w:tab/>
        <w:t>Timer T1 của PIC 16F887</w:t>
      </w:r>
      <w:r>
        <w:rPr>
          <w:spacing w:val="-1"/>
        </w:rPr>
        <w:t> </w:t>
      </w:r>
      <w:r>
        <w:rPr>
          <w:spacing w:val="-4"/>
        </w:rPr>
        <w:t>là:</w:t>
      </w:r>
    </w:p>
    <w:p>
      <w:pPr>
        <w:pStyle w:val="ListParagraph"/>
        <w:numPr>
          <w:ilvl w:val="1"/>
          <w:numId w:val="87"/>
        </w:numPr>
        <w:tabs>
          <w:tab w:pos="341" w:val="left" w:leader="none"/>
          <w:tab w:pos="2549" w:val="left" w:leader="none"/>
        </w:tabs>
        <w:spacing w:line="240" w:lineRule="auto" w:before="123" w:after="0"/>
        <w:ind w:left="1589" w:right="38" w:hanging="1589"/>
        <w:jc w:val="right"/>
        <w:rPr>
          <w:sz w:val="24"/>
        </w:rPr>
      </w:pPr>
      <w:r>
        <w:rPr>
          <w:sz w:val="24"/>
        </w:rPr>
        <w:t>10</w:t>
      </w:r>
      <w:r>
        <w:rPr>
          <w:spacing w:val="2"/>
          <w:sz w:val="24"/>
        </w:rPr>
        <w:t> </w:t>
      </w:r>
      <w:r>
        <w:rPr>
          <w:spacing w:val="-4"/>
          <w:sz w:val="24"/>
        </w:rPr>
        <w:t>bit</w:t>
        <w:tab/>
      </w:r>
      <w:r>
        <w:rPr>
          <w:sz w:val="24"/>
        </w:rPr>
        <w:t>(b) 12</w:t>
      </w:r>
      <w:r>
        <w:rPr>
          <w:spacing w:val="4"/>
          <w:sz w:val="24"/>
        </w:rPr>
        <w:t> </w:t>
      </w:r>
      <w:r>
        <w:rPr>
          <w:spacing w:val="-4"/>
          <w:sz w:val="24"/>
        </w:rPr>
        <w:t>bit</w:t>
      </w:r>
    </w:p>
    <w:p>
      <w:pPr>
        <w:pStyle w:val="BodyText"/>
        <w:spacing w:before="5" w:after="25"/>
        <w:rPr>
          <w:sz w:val="9"/>
        </w:rPr>
      </w:pPr>
      <w:r>
        <w:rPr/>
        <w:br w:type="column"/>
      </w:r>
      <w:r>
        <w:rPr>
          <w:sz w:val="9"/>
        </w:rPr>
      </w:r>
    </w:p>
    <w:p>
      <w:pPr>
        <w:pStyle w:val="BodyText"/>
        <w:ind w:left="676"/>
        <w:rPr>
          <w:sz w:val="20"/>
        </w:rPr>
      </w:pPr>
      <w:r>
        <w:rPr>
          <w:sz w:val="20"/>
        </w:rPr>
        <w:pict>
          <v:shape style="width:22.6pt;height:13.3pt;mso-position-horizontal-relative:char;mso-position-vertical-relative:line" type="#_x0000_t202" filled="true" fillcolor="#fdcaca" stroked="false">
            <w10:anchorlock/>
            <v:textbox inset="0,0,0,0">
              <w:txbxContent>
                <w:p>
                  <w:pPr>
                    <w:pStyle w:val="BodyText"/>
                    <w:spacing w:line="266" w:lineRule="exact"/>
                    <w:ind w:right="-15"/>
                  </w:pPr>
                  <w:r>
                    <w:rPr/>
                    <w:t>(c)</w:t>
                  </w:r>
                  <w:r>
                    <w:rPr>
                      <w:spacing w:val="4"/>
                    </w:rPr>
                    <w:t> </w:t>
                  </w:r>
                  <w:r>
                    <w:rPr/>
                    <w:t>2</w:t>
                  </w:r>
                </w:p>
              </w:txbxContent>
            </v:textbox>
            <v:fill opacity="52428f" type="solid"/>
          </v:shape>
        </w:pict>
      </w:r>
      <w:r>
        <w:rPr>
          <w:sz w:val="20"/>
        </w:rPr>
      </w:r>
    </w:p>
    <w:p>
      <w:pPr>
        <w:pStyle w:val="BodyText"/>
        <w:rPr>
          <w:sz w:val="26"/>
        </w:rPr>
      </w:pPr>
    </w:p>
    <w:p>
      <w:pPr>
        <w:pStyle w:val="BodyText"/>
        <w:spacing w:before="6"/>
        <w:rPr>
          <w:sz w:val="20"/>
        </w:rPr>
      </w:pPr>
    </w:p>
    <w:p>
      <w:pPr>
        <w:pStyle w:val="ListParagraph"/>
        <w:numPr>
          <w:ilvl w:val="0"/>
          <w:numId w:val="78"/>
        </w:numPr>
        <w:tabs>
          <w:tab w:pos="1008" w:val="left" w:leader="none"/>
        </w:tabs>
        <w:spacing w:line="240" w:lineRule="auto" w:before="1" w:after="0"/>
        <w:ind w:left="1007" w:right="0" w:hanging="332"/>
        <w:jc w:val="left"/>
        <w:rPr>
          <w:sz w:val="24"/>
        </w:rPr>
      </w:pPr>
      <w:r>
        <w:rPr>
          <w:sz w:val="24"/>
        </w:rPr>
        <w:t>16</w:t>
      </w:r>
      <w:r>
        <w:rPr>
          <w:spacing w:val="-2"/>
          <w:sz w:val="24"/>
        </w:rPr>
        <w:t> </w:t>
      </w:r>
      <w:r>
        <w:rPr>
          <w:spacing w:val="-4"/>
          <w:sz w:val="24"/>
        </w:rPr>
        <w:t>bit</w:t>
      </w:r>
    </w:p>
    <w:p>
      <w:pPr>
        <w:pStyle w:val="BodyText"/>
        <w:rPr>
          <w:sz w:val="20"/>
        </w:rPr>
      </w:pPr>
    </w:p>
    <w:p>
      <w:pPr>
        <w:pStyle w:val="BodyText"/>
        <w:spacing w:before="5" w:after="1"/>
        <w:rPr>
          <w:sz w:val="29"/>
        </w:rPr>
      </w:pPr>
    </w:p>
    <w:p>
      <w:pPr>
        <w:pStyle w:val="BodyText"/>
        <w:ind w:left="676" w:right="-87"/>
        <w:rPr>
          <w:sz w:val="20"/>
        </w:rPr>
      </w:pPr>
      <w:r>
        <w:rPr>
          <w:sz w:val="20"/>
        </w:rPr>
        <w:pict>
          <v:shape style="width:46.95pt;height:13.3pt;mso-position-horizontal-relative:char;mso-position-vertical-relative:line" type="#_x0000_t202" filled="true" fillcolor="#fdcaca" stroked="false">
            <w10:anchorlock/>
            <v:textbox inset="0,0,0,0">
              <w:txbxContent>
                <w:p>
                  <w:pPr>
                    <w:pStyle w:val="BodyText"/>
                    <w:spacing w:line="266" w:lineRule="exact"/>
                  </w:pPr>
                  <w:r>
                    <w:rPr/>
                    <w:t>(c) 16 bit</w:t>
                  </w:r>
                </w:p>
              </w:txbxContent>
            </v:textbox>
            <v:fill opacity="52428f" type="solid"/>
          </v:shape>
        </w:pict>
      </w:r>
      <w:r>
        <w:rPr>
          <w:sz w:val="20"/>
        </w:rPr>
      </w:r>
    </w:p>
    <w:p>
      <w:pPr>
        <w:pStyle w:val="ListParagraph"/>
        <w:numPr>
          <w:ilvl w:val="0"/>
          <w:numId w:val="78"/>
        </w:numPr>
        <w:tabs>
          <w:tab w:pos="1023" w:val="left" w:leader="none"/>
        </w:tabs>
        <w:spacing w:line="240" w:lineRule="auto" w:before="123" w:after="0"/>
        <w:ind w:left="1022" w:right="0" w:hanging="347"/>
        <w:jc w:val="left"/>
        <w:rPr>
          <w:sz w:val="24"/>
        </w:rPr>
      </w:pPr>
      <w:r>
        <w:rPr>
          <w:w w:val="99"/>
          <w:sz w:val="24"/>
        </w:rPr>
        <w:br w:type="column"/>
      </w:r>
      <w:r>
        <w:rPr>
          <w:sz w:val="24"/>
        </w:rPr>
        <w:t>5</w:t>
      </w:r>
    </w:p>
    <w:p>
      <w:pPr>
        <w:pStyle w:val="BodyText"/>
        <w:rPr>
          <w:sz w:val="20"/>
        </w:rPr>
      </w:pPr>
    </w:p>
    <w:p>
      <w:pPr>
        <w:pStyle w:val="BodyText"/>
        <w:spacing w:before="8"/>
        <w:rPr>
          <w:sz w:val="25"/>
        </w:rPr>
      </w:pPr>
      <w:r>
        <w:rPr/>
        <w:pict>
          <v:group style="position:absolute;margin-left:482.109985pt;margin-top:16.768671pt;width:41.7pt;height:13.3pt;mso-position-horizontal-relative:page;mso-position-vertical-relative:paragraph;z-index:-15263744;mso-wrap-distance-left:0;mso-wrap-distance-right:0" coordorigin="9642,335" coordsize="834,266">
            <v:shape style="position:absolute;left:9642;top:335;width:834;height:266" type="#_x0000_t202" filled="false" stroked="false">
              <v:textbox inset="0,0,0,0">
                <w:txbxContent>
                  <w:p>
                    <w:pPr>
                      <w:spacing w:line="266" w:lineRule="exact" w:before="0"/>
                      <w:ind w:left="0" w:right="0" w:firstLine="0"/>
                      <w:jc w:val="left"/>
                      <w:rPr>
                        <w:sz w:val="24"/>
                      </w:rPr>
                    </w:pPr>
                    <w:r>
                      <w:rPr>
                        <w:sz w:val="24"/>
                      </w:rPr>
                      <w:t>(d) 8 bit</w:t>
                    </w:r>
                  </w:p>
                </w:txbxContent>
              </v:textbox>
              <w10:wrap type="none"/>
            </v:shape>
            <v:shape style="position:absolute;left:9723;top:335;width:753;height:266" coordorigin="9724,335" coordsize="753,266" path="m9985,335l9724,335,9724,601,9985,601,9985,335xm10409,335l9988,335,9988,601,10409,601,10409,335xm10476,335l10416,335,10416,601,10476,601,10476,335xe" filled="true" fillcolor="#fdcaca" stroked="false">
              <v:path arrowok="t"/>
              <v:fill opacity="52428f" type="solid"/>
            </v:shape>
            <w10:wrap type="topAndBottom"/>
          </v:group>
        </w:pict>
      </w:r>
    </w:p>
    <w:p>
      <w:pPr>
        <w:pStyle w:val="BodyText"/>
        <w:rPr>
          <w:sz w:val="26"/>
        </w:rPr>
      </w:pPr>
    </w:p>
    <w:p>
      <w:pPr>
        <w:pStyle w:val="BodyText"/>
        <w:spacing w:before="231"/>
        <w:ind w:left="676"/>
      </w:pPr>
      <w:r>
        <w:rPr/>
        <w:t>(d) 8 bit</w:t>
      </w:r>
    </w:p>
    <w:p>
      <w:pPr>
        <w:spacing w:after="0"/>
        <w:sectPr>
          <w:type w:val="continuous"/>
          <w:pgSz w:w="11910" w:h="16840"/>
          <w:pgMar w:top="520" w:bottom="280" w:left="740" w:right="0"/>
          <w:cols w:num="3" w:equalWidth="0">
            <w:col w:w="4726" w:space="945"/>
            <w:col w:w="1590" w:space="965"/>
            <w:col w:w="2944"/>
          </w:cols>
        </w:sectPr>
      </w:pPr>
    </w:p>
    <w:p>
      <w:pPr>
        <w:pStyle w:val="BodyText"/>
        <w:tabs>
          <w:tab w:pos="1809" w:val="left" w:leader="none"/>
        </w:tabs>
        <w:spacing w:before="142"/>
        <w:ind w:left="676"/>
      </w:pPr>
      <w:r>
        <w:rPr>
          <w:b/>
          <w:i/>
        </w:rPr>
        <w:t>Câu</w:t>
      </w:r>
      <w:r>
        <w:rPr>
          <w:b/>
          <w:i/>
          <w:spacing w:val="2"/>
        </w:rPr>
        <w:t> </w:t>
      </w:r>
      <w:r>
        <w:rPr>
          <w:b/>
          <w:i/>
        </w:rPr>
        <w:t>6-5</w:t>
      </w:r>
      <w:r>
        <w:rPr/>
        <w:t>:</w:t>
        <w:tab/>
        <w:t>Timer nào của PIC 16F887 có </w:t>
      </w:r>
      <w:r>
        <w:rPr>
          <w:spacing w:val="-3"/>
        </w:rPr>
        <w:t>bộ chia </w:t>
      </w:r>
      <w:r>
        <w:rPr/>
        <w:t>trước vào </w:t>
      </w:r>
      <w:r>
        <w:rPr>
          <w:spacing w:val="-3"/>
        </w:rPr>
        <w:t>bộ </w:t>
      </w:r>
      <w:r>
        <w:rPr/>
        <w:t>chia</w:t>
      </w:r>
      <w:r>
        <w:rPr>
          <w:spacing w:val="36"/>
        </w:rPr>
        <w:t> </w:t>
      </w:r>
      <w:r>
        <w:rPr/>
        <w:t>sau:</w:t>
      </w:r>
    </w:p>
    <w:p>
      <w:pPr>
        <w:pStyle w:val="BodyText"/>
        <w:tabs>
          <w:tab w:pos="6347" w:val="left" w:leader="none"/>
          <w:tab w:pos="8902" w:val="left" w:leader="none"/>
        </w:tabs>
        <w:spacing w:before="117"/>
        <w:ind w:left="1248"/>
      </w:pPr>
      <w:r>
        <w:rPr/>
        <w:pict>
          <v:shape style="position:absolute;margin-left:226.899994pt;margin-top:6.361121pt;width:33.25pt;height:13.3pt;mso-position-horizontal-relative:page;mso-position-vertical-relative:paragraph;z-index:-29242880" type="#_x0000_t202" filled="true" fillcolor="#fdcaca" stroked="false">
            <v:textbox inset="0,0,0,0">
              <w:txbxContent>
                <w:p>
                  <w:pPr>
                    <w:pStyle w:val="BodyText"/>
                    <w:spacing w:line="266" w:lineRule="exact"/>
                  </w:pPr>
                  <w:r>
                    <w:rPr/>
                    <w:t>(b) T2</w:t>
                  </w:r>
                </w:p>
              </w:txbxContent>
            </v:textbox>
            <v:fill opacity="52428f" type="solid"/>
            <w10:wrap type="none"/>
          </v:shape>
        </w:pict>
      </w:r>
      <w:r>
        <w:rPr/>
        <w:t>(a) T0,</w:t>
      </w:r>
      <w:r>
        <w:rPr>
          <w:spacing w:val="11"/>
        </w:rPr>
        <w:t> </w:t>
      </w:r>
      <w:r>
        <w:rPr/>
        <w:t>T1,</w:t>
      </w:r>
      <w:r>
        <w:rPr>
          <w:spacing w:val="-2"/>
        </w:rPr>
        <w:t> </w:t>
      </w:r>
      <w:r>
        <w:rPr/>
        <w:t>T2</w:t>
        <w:tab/>
        <w:t>(c)</w:t>
      </w:r>
      <w:r>
        <w:rPr>
          <w:spacing w:val="3"/>
        </w:rPr>
        <w:t> </w:t>
      </w:r>
      <w:r>
        <w:rPr/>
        <w:t>T0,</w:t>
      </w:r>
      <w:r>
        <w:rPr>
          <w:spacing w:val="-2"/>
        </w:rPr>
        <w:t> </w:t>
      </w:r>
      <w:r>
        <w:rPr/>
        <w:t>T1</w:t>
        <w:tab/>
        <w:t>(d) T0,</w:t>
      </w:r>
      <w:r>
        <w:rPr>
          <w:spacing w:val="-2"/>
        </w:rPr>
        <w:t> </w:t>
      </w:r>
      <w:r>
        <w:rPr/>
        <w:t>T2</w:t>
      </w:r>
    </w:p>
    <w:p>
      <w:pPr>
        <w:spacing w:after="0"/>
        <w:sectPr>
          <w:type w:val="continuous"/>
          <w:pgSz w:w="11910" w:h="16840"/>
          <w:pgMar w:top="520" w:bottom="280" w:left="740" w:right="0"/>
        </w:sectPr>
      </w:pPr>
    </w:p>
    <w:p>
      <w:pPr>
        <w:pStyle w:val="BodyText"/>
        <w:tabs>
          <w:tab w:pos="1809" w:val="left" w:leader="none"/>
        </w:tabs>
        <w:spacing w:before="166"/>
        <w:ind w:left="676"/>
      </w:pPr>
      <w:r>
        <w:rPr>
          <w:b/>
          <w:i/>
        </w:rPr>
        <w:t>Câu</w:t>
      </w:r>
      <w:r>
        <w:rPr>
          <w:b/>
          <w:i/>
          <w:spacing w:val="2"/>
        </w:rPr>
        <w:t> </w:t>
      </w:r>
      <w:r>
        <w:rPr>
          <w:b/>
          <w:i/>
        </w:rPr>
        <w:t>6-6</w:t>
      </w:r>
      <w:r>
        <w:rPr/>
        <w:t>:</w:t>
        <w:tab/>
        <w:t>Timer nào của PIC 16F887 chỉ có </w:t>
      </w:r>
      <w:r>
        <w:rPr>
          <w:spacing w:val="-3"/>
        </w:rPr>
        <w:t>bộ chia</w:t>
      </w:r>
      <w:r>
        <w:rPr>
          <w:spacing w:val="14"/>
        </w:rPr>
        <w:t> </w:t>
      </w:r>
      <w:r>
        <w:rPr/>
        <w:t>trước:</w:t>
      </w:r>
    </w:p>
    <w:p>
      <w:pPr>
        <w:pStyle w:val="BodyText"/>
        <w:tabs>
          <w:tab w:pos="3797" w:val="left" w:leader="none"/>
        </w:tabs>
        <w:spacing w:before="118"/>
        <w:ind w:left="1248"/>
      </w:pPr>
      <w:r>
        <w:rPr/>
        <w:pict>
          <v:shape style="position:absolute;margin-left:354.380005pt;margin-top:6.411111pt;width:52pt;height:13.3pt;mso-position-horizontal-relative:page;mso-position-vertical-relative:paragraph;z-index:16197120" type="#_x0000_t202" filled="true" fillcolor="#fdcaca" stroked="false">
            <v:textbox inset="0,0,0,0">
              <w:txbxContent>
                <w:p>
                  <w:pPr>
                    <w:pStyle w:val="BodyText"/>
                    <w:spacing w:line="266" w:lineRule="exact"/>
                  </w:pPr>
                  <w:r>
                    <w:rPr/>
                    <w:t>(c) T0, T1</w:t>
                  </w:r>
                </w:p>
              </w:txbxContent>
            </v:textbox>
            <v:fill opacity="52428f" type="solid"/>
            <w10:wrap type="none"/>
          </v:shape>
        </w:pict>
      </w:r>
      <w:r>
        <w:rPr/>
        <w:t>(a) T0,</w:t>
      </w:r>
      <w:r>
        <w:rPr>
          <w:spacing w:val="11"/>
        </w:rPr>
        <w:t> </w:t>
      </w:r>
      <w:r>
        <w:rPr/>
        <w:t>T1,</w:t>
      </w:r>
      <w:r>
        <w:rPr>
          <w:spacing w:val="-2"/>
        </w:rPr>
        <w:t> </w:t>
      </w:r>
      <w:r>
        <w:rPr/>
        <w:t>T2</w:t>
        <w:tab/>
        <w:t>(b)</w:t>
      </w:r>
      <w:r>
        <w:rPr>
          <w:spacing w:val="3"/>
        </w:rPr>
        <w:t> </w:t>
      </w:r>
      <w:r>
        <w:rPr/>
        <w:t>T2</w:t>
      </w:r>
    </w:p>
    <w:p>
      <w:pPr>
        <w:pStyle w:val="BodyText"/>
        <w:tabs>
          <w:tab w:pos="1809" w:val="left" w:leader="none"/>
        </w:tabs>
        <w:spacing w:before="161"/>
        <w:ind w:left="676"/>
      </w:pPr>
      <w:r>
        <w:rPr>
          <w:b/>
          <w:i/>
        </w:rPr>
        <w:t>Câu</w:t>
      </w:r>
      <w:r>
        <w:rPr>
          <w:b/>
          <w:i/>
          <w:spacing w:val="2"/>
        </w:rPr>
        <w:t> </w:t>
      </w:r>
      <w:r>
        <w:rPr>
          <w:b/>
          <w:i/>
        </w:rPr>
        <w:t>6-7</w:t>
      </w:r>
      <w:r>
        <w:rPr/>
        <w:t>:</w:t>
        <w:tab/>
        <w:t>Timer0 của PIC 16F887 phát sinh yêu cầu ngắt</w:t>
      </w:r>
      <w:r>
        <w:rPr>
          <w:spacing w:val="-11"/>
        </w:rPr>
        <w:t> </w:t>
      </w:r>
      <w:r>
        <w:rPr/>
        <w:t>khi:</w:t>
      </w:r>
    </w:p>
    <w:p>
      <w:pPr>
        <w:pStyle w:val="BodyText"/>
        <w:rPr>
          <w:sz w:val="26"/>
        </w:rPr>
      </w:pPr>
      <w:r>
        <w:rPr/>
        <w:br w:type="column"/>
      </w:r>
      <w:r>
        <w:rPr>
          <w:sz w:val="26"/>
        </w:rPr>
      </w:r>
    </w:p>
    <w:p>
      <w:pPr>
        <w:pStyle w:val="BodyText"/>
        <w:spacing w:before="7"/>
        <w:rPr>
          <w:sz w:val="22"/>
        </w:rPr>
      </w:pPr>
    </w:p>
    <w:p>
      <w:pPr>
        <w:pStyle w:val="BodyText"/>
        <w:spacing w:before="1"/>
        <w:ind w:left="676"/>
      </w:pPr>
      <w:r>
        <w:rPr/>
        <w:t>(d) T0, T2</w:t>
      </w:r>
    </w:p>
    <w:p>
      <w:pPr>
        <w:spacing w:after="0"/>
        <w:sectPr>
          <w:type w:val="continuous"/>
          <w:pgSz w:w="11910" w:h="16840"/>
          <w:pgMar w:top="520" w:bottom="280" w:left="740" w:right="0"/>
          <w:cols w:num="2" w:equalWidth="0">
            <w:col w:w="6812" w:space="1414"/>
            <w:col w:w="2944"/>
          </w:cols>
        </w:sectPr>
      </w:pPr>
    </w:p>
    <w:p>
      <w:pPr>
        <w:pStyle w:val="BodyText"/>
        <w:spacing w:before="6"/>
        <w:rPr>
          <w:sz w:val="11"/>
        </w:rPr>
      </w:pPr>
    </w:p>
    <w:p>
      <w:pPr>
        <w:pStyle w:val="BodyText"/>
        <w:ind w:left="1243" w:right="-72"/>
        <w:rPr>
          <w:sz w:val="20"/>
        </w:rPr>
      </w:pPr>
      <w:r>
        <w:rPr>
          <w:sz w:val="20"/>
        </w:rPr>
        <w:pict>
          <v:shape style="width:160.5pt;height:13.3pt;mso-position-horizontal-relative:char;mso-position-vertical-relative:line" type="#_x0000_t202" filled="true" fillcolor="#fdcaca" stroked="false">
            <w10:anchorlock/>
            <v:textbox inset="0,0,0,0">
              <w:txbxContent>
                <w:p>
                  <w:pPr>
                    <w:pStyle w:val="BodyText"/>
                    <w:spacing w:line="266" w:lineRule="exact"/>
                  </w:pPr>
                  <w:r>
                    <w:rPr/>
                    <w:t>(a) Giá trị đếm từ FFH sang 00H</w:t>
                  </w:r>
                </w:p>
              </w:txbxContent>
            </v:textbox>
            <v:fill opacity="52428f" type="solid"/>
          </v:shape>
        </w:pict>
      </w:r>
      <w:r>
        <w:rPr>
          <w:sz w:val="20"/>
        </w:rPr>
      </w:r>
    </w:p>
    <w:p>
      <w:pPr>
        <w:pStyle w:val="BodyText"/>
        <w:ind w:left="1243"/>
      </w:pPr>
      <w:r>
        <w:rPr/>
        <w:t>(c) Giá trị đếm từ 00H sang FFH</w:t>
      </w:r>
    </w:p>
    <w:p>
      <w:pPr>
        <w:pStyle w:val="BodyText"/>
        <w:spacing w:line="275" w:lineRule="exact" w:before="122"/>
        <w:ind w:left="1243"/>
      </w:pPr>
      <w:r>
        <w:rPr/>
        <w:br w:type="column"/>
      </w:r>
      <w:r>
        <w:rPr/>
        <w:t>(b) Giá trị đếm từ FFFFH sang 0000H</w:t>
      </w:r>
    </w:p>
    <w:p>
      <w:pPr>
        <w:pStyle w:val="BodyText"/>
        <w:spacing w:line="275" w:lineRule="exact"/>
        <w:ind w:left="1243"/>
      </w:pPr>
      <w:r>
        <w:rPr/>
        <w:t>(d) Giá trị timer bằng với giá trị PR2</w:t>
      </w:r>
    </w:p>
    <w:p>
      <w:pPr>
        <w:spacing w:after="0" w:line="275" w:lineRule="exact"/>
        <w:sectPr>
          <w:type w:val="continuous"/>
          <w:pgSz w:w="11910" w:h="16840"/>
          <w:pgMar w:top="520" w:bottom="280" w:left="740" w:right="0"/>
          <w:cols w:num="2" w:equalWidth="0">
            <w:col w:w="4425" w:space="679"/>
            <w:col w:w="6066"/>
          </w:cols>
        </w:sectPr>
      </w:pPr>
    </w:p>
    <w:p>
      <w:pPr>
        <w:pStyle w:val="BodyText"/>
        <w:tabs>
          <w:tab w:pos="1809" w:val="left" w:leader="none"/>
        </w:tabs>
        <w:spacing w:before="122"/>
        <w:ind w:left="676"/>
      </w:pPr>
      <w:r>
        <w:rPr>
          <w:b/>
          <w:i/>
        </w:rPr>
        <w:t>Câu</w:t>
      </w:r>
      <w:r>
        <w:rPr>
          <w:b/>
          <w:i/>
          <w:spacing w:val="2"/>
        </w:rPr>
        <w:t> </w:t>
      </w:r>
      <w:r>
        <w:rPr>
          <w:b/>
          <w:i/>
        </w:rPr>
        <w:t>6-8</w:t>
      </w:r>
      <w:r>
        <w:rPr/>
        <w:t>:</w:t>
        <w:tab/>
        <w:t>Timer1 của PIC 16F887 phát sinh yêu cầu ngắt</w:t>
      </w:r>
      <w:r>
        <w:rPr>
          <w:spacing w:val="21"/>
        </w:rPr>
        <w:t> </w:t>
      </w:r>
      <w:r>
        <w:rPr/>
        <w:t>khi:</w:t>
      </w:r>
    </w:p>
    <w:p>
      <w:pPr>
        <w:pStyle w:val="BodyText"/>
        <w:spacing w:before="118"/>
        <w:ind w:left="1243"/>
      </w:pPr>
      <w:r>
        <w:rPr/>
        <w:pict>
          <v:shape style="position:absolute;margin-left:354.380005pt;margin-top:6.411115pt;width:186.45pt;height:13.3pt;mso-position-horizontal-relative:page;mso-position-vertical-relative:paragraph;z-index:16196608" type="#_x0000_t202" filled="true" fillcolor="#fdcaca" stroked="false">
            <v:textbox inset="0,0,0,0">
              <w:txbxContent>
                <w:p>
                  <w:pPr>
                    <w:pStyle w:val="BodyText"/>
                    <w:spacing w:line="266" w:lineRule="exact"/>
                  </w:pPr>
                  <w:r>
                    <w:rPr/>
                    <w:t>(b) Giá trị đếm từ FFFFH sang 0000H</w:t>
                  </w:r>
                </w:p>
              </w:txbxContent>
            </v:textbox>
            <v:fill opacity="52428f" type="solid"/>
            <w10:wrap type="none"/>
          </v:shape>
        </w:pict>
      </w:r>
      <w:r>
        <w:rPr/>
        <w:t>(a) Giá trị đếm từ FFH sang 00H</w:t>
      </w:r>
    </w:p>
    <w:p>
      <w:pPr>
        <w:pStyle w:val="BodyText"/>
        <w:tabs>
          <w:tab w:pos="6347" w:val="left" w:leader="none"/>
        </w:tabs>
        <w:spacing w:before="3"/>
        <w:ind w:left="1243"/>
      </w:pPr>
      <w:r>
        <w:rPr/>
        <w:t>(c) </w:t>
      </w:r>
      <w:r>
        <w:rPr>
          <w:spacing w:val="-4"/>
        </w:rPr>
        <w:t>Giá </w:t>
      </w:r>
      <w:r>
        <w:rPr/>
        <w:t>trị đếm </w:t>
      </w:r>
      <w:r>
        <w:rPr>
          <w:spacing w:val="2"/>
        </w:rPr>
        <w:t>từ </w:t>
      </w:r>
      <w:r>
        <w:rPr/>
        <w:t>00H </w:t>
      </w:r>
      <w:r>
        <w:rPr>
          <w:spacing w:val="-3"/>
        </w:rPr>
        <w:t>sang</w:t>
      </w:r>
      <w:r>
        <w:rPr>
          <w:spacing w:val="3"/>
        </w:rPr>
        <w:t> </w:t>
      </w:r>
      <w:r>
        <w:rPr/>
        <w:t>FFH</w:t>
        <w:tab/>
        <w:t>(d) </w:t>
      </w:r>
      <w:r>
        <w:rPr>
          <w:spacing w:val="-4"/>
        </w:rPr>
        <w:t>Giá </w:t>
      </w:r>
      <w:r>
        <w:rPr/>
        <w:t>trị timer bằng với giá trị</w:t>
      </w:r>
      <w:r>
        <w:rPr>
          <w:spacing w:val="-6"/>
        </w:rPr>
        <w:t> </w:t>
      </w:r>
      <w:r>
        <w:rPr/>
        <w:t>PR2</w:t>
      </w:r>
    </w:p>
    <w:p>
      <w:pPr>
        <w:pStyle w:val="BodyText"/>
        <w:tabs>
          <w:tab w:pos="1809" w:val="left" w:leader="none"/>
        </w:tabs>
        <w:spacing w:before="117"/>
        <w:ind w:left="676"/>
      </w:pPr>
      <w:r>
        <w:rPr>
          <w:b/>
          <w:i/>
        </w:rPr>
        <w:t>Câu</w:t>
      </w:r>
      <w:r>
        <w:rPr>
          <w:b/>
          <w:i/>
          <w:spacing w:val="2"/>
        </w:rPr>
        <w:t> </w:t>
      </w:r>
      <w:r>
        <w:rPr>
          <w:b/>
          <w:i/>
        </w:rPr>
        <w:t>6-9</w:t>
      </w:r>
      <w:r>
        <w:rPr/>
        <w:t>:</w:t>
        <w:tab/>
        <w:t>Timer2 của PIC 16F887 phát sinh yêu cầu ngắt</w:t>
      </w:r>
      <w:r>
        <w:rPr>
          <w:spacing w:val="21"/>
        </w:rPr>
        <w:t> </w:t>
      </w:r>
      <w:r>
        <w:rPr/>
        <w:t>khi:</w:t>
      </w:r>
    </w:p>
    <w:p>
      <w:pPr>
        <w:pStyle w:val="BodyText"/>
        <w:tabs>
          <w:tab w:pos="6347" w:val="left" w:leader="none"/>
        </w:tabs>
        <w:spacing w:line="275" w:lineRule="exact" w:before="123"/>
        <w:ind w:left="1243"/>
      </w:pPr>
      <w:r>
        <w:rPr/>
        <w:t>(a) </w:t>
      </w:r>
      <w:r>
        <w:rPr>
          <w:spacing w:val="-4"/>
        </w:rPr>
        <w:t>Giá </w:t>
      </w:r>
      <w:r>
        <w:rPr/>
        <w:t>trị đếm </w:t>
      </w:r>
      <w:r>
        <w:rPr>
          <w:spacing w:val="2"/>
        </w:rPr>
        <w:t>từ </w:t>
      </w:r>
      <w:r>
        <w:rPr>
          <w:spacing w:val="-3"/>
        </w:rPr>
        <w:t>FFH</w:t>
      </w:r>
      <w:r>
        <w:rPr>
          <w:spacing w:val="-2"/>
        </w:rPr>
        <w:t> </w:t>
      </w:r>
      <w:r>
        <w:rPr/>
        <w:t>sang</w:t>
      </w:r>
      <w:r>
        <w:rPr>
          <w:spacing w:val="3"/>
        </w:rPr>
        <w:t> </w:t>
      </w:r>
      <w:r>
        <w:rPr/>
        <w:t>00H</w:t>
        <w:tab/>
        <w:t>(b) Giá trị đếm </w:t>
      </w:r>
      <w:r>
        <w:rPr>
          <w:spacing w:val="2"/>
        </w:rPr>
        <w:t>từ </w:t>
      </w:r>
      <w:r>
        <w:rPr/>
        <w:t>FFFFH sang</w:t>
      </w:r>
      <w:r>
        <w:rPr>
          <w:spacing w:val="-12"/>
        </w:rPr>
        <w:t> </w:t>
      </w:r>
      <w:r>
        <w:rPr/>
        <w:t>0000H</w:t>
      </w:r>
    </w:p>
    <w:p>
      <w:pPr>
        <w:pStyle w:val="ListParagraph"/>
        <w:numPr>
          <w:ilvl w:val="0"/>
          <w:numId w:val="88"/>
        </w:numPr>
        <w:tabs>
          <w:tab w:pos="1574" w:val="left" w:leader="none"/>
        </w:tabs>
        <w:spacing w:line="275" w:lineRule="exact" w:before="0" w:after="0"/>
        <w:ind w:left="1573" w:right="0" w:hanging="331"/>
        <w:jc w:val="left"/>
        <w:rPr>
          <w:sz w:val="24"/>
        </w:rPr>
      </w:pPr>
      <w:r>
        <w:rPr/>
        <w:pict>
          <v:shape style="position:absolute;margin-left:354.380005pt;margin-top:.451708pt;width:176.05pt;height:13.3pt;mso-position-horizontal-relative:page;mso-position-vertical-relative:paragraph;z-index:16196096" type="#_x0000_t202" filled="true" fillcolor="#fdcaca" stroked="false">
            <v:textbox inset="0,0,0,0">
              <w:txbxContent>
                <w:p>
                  <w:pPr>
                    <w:pStyle w:val="BodyText"/>
                    <w:spacing w:line="266" w:lineRule="exact"/>
                  </w:pPr>
                  <w:r>
                    <w:rPr/>
                    <w:t>(d) </w:t>
                  </w:r>
                  <w:r>
                    <w:rPr>
                      <w:spacing w:val="-4"/>
                    </w:rPr>
                    <w:t>Giá </w:t>
                  </w:r>
                  <w:r>
                    <w:rPr>
                      <w:spacing w:val="2"/>
                    </w:rPr>
                    <w:t>trị </w:t>
                  </w:r>
                  <w:r>
                    <w:rPr/>
                    <w:t>timer bằng với giá trị </w:t>
                  </w:r>
                  <w:r>
                    <w:rPr>
                      <w:spacing w:val="-5"/>
                    </w:rPr>
                    <w:t>PR2</w:t>
                  </w:r>
                </w:p>
              </w:txbxContent>
            </v:textbox>
            <v:fill opacity="52428f" type="solid"/>
            <w10:wrap type="none"/>
          </v:shape>
        </w:pict>
      </w:r>
      <w:r>
        <w:rPr>
          <w:spacing w:val="-4"/>
          <w:sz w:val="24"/>
        </w:rPr>
        <w:t>Giá </w:t>
      </w:r>
      <w:r>
        <w:rPr>
          <w:sz w:val="24"/>
        </w:rPr>
        <w:t>trị đếm </w:t>
      </w:r>
      <w:r>
        <w:rPr>
          <w:spacing w:val="2"/>
          <w:sz w:val="24"/>
        </w:rPr>
        <w:t>từ </w:t>
      </w:r>
      <w:r>
        <w:rPr>
          <w:sz w:val="24"/>
        </w:rPr>
        <w:t>00H </w:t>
      </w:r>
      <w:r>
        <w:rPr>
          <w:spacing w:val="-3"/>
          <w:sz w:val="24"/>
        </w:rPr>
        <w:t>sang</w:t>
      </w:r>
      <w:r>
        <w:rPr>
          <w:spacing w:val="-7"/>
          <w:sz w:val="24"/>
        </w:rPr>
        <w:t> </w:t>
      </w:r>
      <w:r>
        <w:rPr>
          <w:sz w:val="24"/>
        </w:rPr>
        <w:t>FFH</w:t>
      </w:r>
    </w:p>
    <w:p>
      <w:pPr>
        <w:pStyle w:val="BodyText"/>
        <w:spacing w:before="123"/>
        <w:ind w:left="676"/>
      </w:pPr>
      <w:r>
        <w:rPr>
          <w:b/>
          <w:i/>
        </w:rPr>
        <w:t>Câu 6-10</w:t>
      </w:r>
      <w:r>
        <w:rPr/>
        <w:t>: Timer nào của PIC 16F887 cho phép đếm xung ngoại:</w:t>
      </w:r>
    </w:p>
    <w:p>
      <w:pPr>
        <w:spacing w:after="0"/>
        <w:sectPr>
          <w:type w:val="continuous"/>
          <w:pgSz w:w="11910" w:h="16840"/>
          <w:pgMar w:top="520" w:bottom="280" w:left="740" w:right="0"/>
        </w:sectPr>
      </w:pPr>
    </w:p>
    <w:p>
      <w:pPr>
        <w:pStyle w:val="BodyText"/>
        <w:tabs>
          <w:tab w:pos="3797" w:val="left" w:leader="none"/>
        </w:tabs>
        <w:spacing w:before="117"/>
        <w:ind w:left="1248"/>
      </w:pPr>
      <w:r>
        <w:rPr/>
        <w:pict>
          <v:shape style="position:absolute;margin-left:354.380005pt;margin-top:6.361123pt;width:52pt;height:13.3pt;mso-position-horizontal-relative:page;mso-position-vertical-relative:paragraph;z-index:16195584" type="#_x0000_t202" filled="true" fillcolor="#fdcaca" stroked="false">
            <v:textbox inset="0,0,0,0">
              <w:txbxContent>
                <w:p>
                  <w:pPr>
                    <w:pStyle w:val="BodyText"/>
                    <w:spacing w:line="266" w:lineRule="exact"/>
                  </w:pPr>
                  <w:r>
                    <w:rPr/>
                    <w:t>(c) T0, T1</w:t>
                  </w:r>
                </w:p>
              </w:txbxContent>
            </v:textbox>
            <v:fill opacity="52428f" type="solid"/>
            <w10:wrap type="none"/>
          </v:shape>
        </w:pict>
      </w:r>
      <w:r>
        <w:rPr/>
        <w:t>(a) T0,</w:t>
      </w:r>
      <w:r>
        <w:rPr>
          <w:spacing w:val="11"/>
        </w:rPr>
        <w:t> </w:t>
      </w:r>
      <w:r>
        <w:rPr/>
        <w:t>T1,</w:t>
      </w:r>
      <w:r>
        <w:rPr>
          <w:spacing w:val="-2"/>
        </w:rPr>
        <w:t> </w:t>
      </w:r>
      <w:r>
        <w:rPr/>
        <w:t>T2</w:t>
        <w:tab/>
        <w:t>(b)</w:t>
      </w:r>
      <w:r>
        <w:rPr>
          <w:spacing w:val="3"/>
        </w:rPr>
        <w:t> </w:t>
      </w:r>
      <w:r>
        <w:rPr/>
        <w:t>T2</w:t>
      </w:r>
    </w:p>
    <w:p>
      <w:pPr>
        <w:pStyle w:val="BodyText"/>
        <w:spacing w:before="161"/>
        <w:ind w:left="676"/>
      </w:pPr>
      <w:r>
        <w:rPr>
          <w:b/>
          <w:i/>
        </w:rPr>
        <w:t>Câu 6-11</w:t>
      </w:r>
      <w:r>
        <w:rPr/>
        <w:t>: Timer nào của PIC 16F887 có chế độ hoạt động ON /OFF:</w:t>
      </w:r>
    </w:p>
    <w:p>
      <w:pPr>
        <w:pStyle w:val="ListParagraph"/>
        <w:numPr>
          <w:ilvl w:val="0"/>
          <w:numId w:val="88"/>
        </w:numPr>
        <w:tabs>
          <w:tab w:pos="1017" w:val="left" w:leader="none"/>
        </w:tabs>
        <w:spacing w:line="240" w:lineRule="auto" w:before="117" w:after="0"/>
        <w:ind w:left="1016" w:right="0" w:hanging="341"/>
        <w:jc w:val="left"/>
        <w:rPr>
          <w:sz w:val="24"/>
        </w:rPr>
      </w:pPr>
      <w:r>
        <w:rPr>
          <w:spacing w:val="1"/>
          <w:w w:val="99"/>
          <w:sz w:val="24"/>
        </w:rPr>
        <w:br w:type="column"/>
      </w:r>
      <w:r>
        <w:rPr>
          <w:sz w:val="24"/>
        </w:rPr>
        <w:t>T0,</w:t>
      </w:r>
      <w:r>
        <w:rPr>
          <w:spacing w:val="-1"/>
          <w:sz w:val="24"/>
        </w:rPr>
        <w:t> </w:t>
      </w:r>
      <w:r>
        <w:rPr>
          <w:sz w:val="24"/>
        </w:rPr>
        <w:t>T2</w:t>
      </w:r>
    </w:p>
    <w:p>
      <w:pPr>
        <w:spacing w:after="0" w:line="240" w:lineRule="auto"/>
        <w:jc w:val="left"/>
        <w:rPr>
          <w:sz w:val="24"/>
        </w:rPr>
        <w:sectPr>
          <w:type w:val="continuous"/>
          <w:pgSz w:w="11910" w:h="16840"/>
          <w:pgMar w:top="520" w:bottom="280" w:left="740" w:right="0"/>
          <w:cols w:num="2" w:equalWidth="0">
            <w:col w:w="7492" w:space="734"/>
            <w:col w:w="2944"/>
          </w:cols>
        </w:sectPr>
      </w:pPr>
    </w:p>
    <w:p>
      <w:pPr>
        <w:pStyle w:val="BodyText"/>
        <w:tabs>
          <w:tab w:pos="2549" w:val="left" w:leader="none"/>
          <w:tab w:pos="5099" w:val="left" w:leader="none"/>
          <w:tab w:pos="7653" w:val="left" w:leader="none"/>
        </w:tabs>
        <w:spacing w:before="123"/>
        <w:ind w:right="406"/>
        <w:jc w:val="center"/>
      </w:pPr>
      <w:r>
        <w:rPr/>
        <w:pict>
          <v:shape style="position:absolute;margin-left:65.063004pt;margin-top:808.320984pt;width:507.8pt;height:19.7pt;mso-position-horizontal-relative:page;mso-position-vertical-relative:page;z-index:1619456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t>(a) T0,</w:t>
      </w:r>
      <w:r>
        <w:rPr>
          <w:spacing w:val="11"/>
        </w:rPr>
        <w:t> </w:t>
      </w:r>
      <w:r>
        <w:rPr/>
        <w:t>T1,</w:t>
      </w:r>
      <w:r>
        <w:rPr>
          <w:spacing w:val="-2"/>
        </w:rPr>
        <w:t> </w:t>
      </w:r>
      <w:r>
        <w:rPr/>
        <w:t>T2</w:t>
        <w:tab/>
        <w:t>(b)</w:t>
      </w:r>
      <w:r>
        <w:rPr>
          <w:spacing w:val="3"/>
        </w:rPr>
        <w:t> </w:t>
      </w:r>
      <w:r>
        <w:rPr/>
        <w:t>T2,</w:t>
      </w:r>
      <w:r>
        <w:rPr>
          <w:spacing w:val="-2"/>
        </w:rPr>
        <w:t> </w:t>
      </w:r>
      <w:r>
        <w:rPr/>
        <w:t>T1</w:t>
        <w:tab/>
        <w:t>(c)</w:t>
      </w:r>
      <w:r>
        <w:rPr>
          <w:spacing w:val="3"/>
        </w:rPr>
        <w:t> </w:t>
      </w:r>
      <w:r>
        <w:rPr/>
        <w:t>T0,</w:t>
      </w:r>
      <w:r>
        <w:rPr>
          <w:spacing w:val="-2"/>
        </w:rPr>
        <w:t> </w:t>
      </w:r>
      <w:r>
        <w:rPr/>
        <w:t>T1</w:t>
        <w:tab/>
        <w:t>(d)</w:t>
      </w:r>
      <w:r>
        <w:rPr>
          <w:spacing w:val="-1"/>
        </w:rPr>
        <w:t> </w:t>
      </w:r>
      <w:r>
        <w:rPr/>
        <w:t>T1</w:t>
      </w:r>
    </w:p>
    <w:p>
      <w:pPr>
        <w:pStyle w:val="BodyText"/>
        <w:spacing w:before="161"/>
        <w:ind w:right="460"/>
        <w:jc w:val="center"/>
      </w:pPr>
      <w:r>
        <w:rPr>
          <w:b/>
          <w:i/>
        </w:rPr>
        <w:t>Câu 6-12</w:t>
      </w:r>
      <w:r>
        <w:rPr/>
        <w:t>: Timer0 của PIC 16F887 thì bit nào gán bộ chia trước cho timer0 hay watchdog timer:</w:t>
      </w:r>
    </w:p>
    <w:p>
      <w:pPr>
        <w:pStyle w:val="BodyText"/>
        <w:tabs>
          <w:tab w:pos="2549" w:val="left" w:leader="none"/>
          <w:tab w:pos="5104" w:val="left" w:leader="none"/>
        </w:tabs>
        <w:spacing w:before="118"/>
        <w:ind w:right="1373"/>
        <w:jc w:val="right"/>
      </w:pPr>
      <w:r>
        <w:rPr/>
        <w:pict>
          <v:shape style="position:absolute;margin-left:99.407997pt;margin-top:6.411126pt;width:41.9pt;height:13.3pt;mso-position-horizontal-relative:page;mso-position-vertical-relative:paragraph;z-index:16195072" type="#_x0000_t202" filled="true" fillcolor="#fdcaca" stroked="false">
            <v:textbox inset="0,0,0,0">
              <w:txbxContent>
                <w:p>
                  <w:pPr>
                    <w:pStyle w:val="BodyText"/>
                    <w:spacing w:line="266" w:lineRule="exact"/>
                  </w:pPr>
                  <w:r>
                    <w:rPr/>
                    <w:t>(a) PSA</w:t>
                  </w:r>
                </w:p>
              </w:txbxContent>
            </v:textbox>
            <v:fill opacity="52428f" type="solid"/>
            <w10:wrap type="none"/>
          </v:shape>
        </w:pict>
      </w:r>
      <w:r>
        <w:rPr/>
        <w:t>(b)</w:t>
      </w:r>
      <w:r>
        <w:rPr>
          <w:spacing w:val="2"/>
        </w:rPr>
        <w:t> </w:t>
      </w:r>
      <w:r>
        <w:rPr/>
        <w:t>PS&lt;2</w:t>
      </w:r>
      <w:r>
        <w:rPr>
          <w:spacing w:val="2"/>
        </w:rPr>
        <w:t> </w:t>
      </w:r>
      <w:r>
        <w:rPr/>
        <w:t>:0&gt;</w:t>
        <w:tab/>
        <w:t>(c)</w:t>
      </w:r>
      <w:r>
        <w:rPr>
          <w:spacing w:val="2"/>
        </w:rPr>
        <w:t> </w:t>
      </w:r>
      <w:r>
        <w:rPr/>
        <w:t>T0SE</w:t>
        <w:tab/>
        <w:t>(d)</w:t>
      </w:r>
      <w:r>
        <w:rPr>
          <w:spacing w:val="1"/>
        </w:rPr>
        <w:t> </w:t>
      </w:r>
      <w:r>
        <w:rPr/>
        <w:t>T0SE</w:t>
      </w:r>
    </w:p>
    <w:p>
      <w:pPr>
        <w:pStyle w:val="BodyText"/>
        <w:spacing w:before="160"/>
        <w:ind w:left="676"/>
      </w:pPr>
      <w:r>
        <w:rPr>
          <w:b/>
          <w:i/>
        </w:rPr>
        <w:t>Câu 6-13</w:t>
      </w:r>
      <w:r>
        <w:rPr/>
        <w:t>: Timer0 của PIC 16F887 thì bit nào lựa chọn xung nội hay xung ngoại:</w:t>
      </w:r>
    </w:p>
    <w:p>
      <w:pPr>
        <w:pStyle w:val="ListParagraph"/>
        <w:numPr>
          <w:ilvl w:val="1"/>
          <w:numId w:val="88"/>
        </w:numPr>
        <w:tabs>
          <w:tab w:pos="341" w:val="left" w:leader="none"/>
          <w:tab w:pos="2549" w:val="left" w:leader="none"/>
          <w:tab w:pos="5099" w:val="left" w:leader="none"/>
          <w:tab w:pos="7653" w:val="left" w:leader="none"/>
        </w:tabs>
        <w:spacing w:line="240" w:lineRule="auto" w:before="123" w:after="0"/>
        <w:ind w:left="1589" w:right="1373" w:hanging="1589"/>
        <w:jc w:val="right"/>
        <w:rPr>
          <w:sz w:val="24"/>
        </w:rPr>
      </w:pPr>
      <w:r>
        <w:rPr>
          <w:sz w:val="24"/>
        </w:rPr>
        <w:t>PSA</w:t>
        <w:tab/>
        <w:t>(b)</w:t>
      </w:r>
      <w:r>
        <w:rPr>
          <w:spacing w:val="2"/>
          <w:sz w:val="24"/>
        </w:rPr>
        <w:t> </w:t>
      </w:r>
      <w:r>
        <w:rPr>
          <w:sz w:val="24"/>
        </w:rPr>
        <w:t>PS&lt;2</w:t>
      </w:r>
      <w:r>
        <w:rPr>
          <w:spacing w:val="2"/>
          <w:sz w:val="24"/>
        </w:rPr>
        <w:t> </w:t>
      </w:r>
      <w:r>
        <w:rPr>
          <w:sz w:val="24"/>
        </w:rPr>
        <w:t>:0&gt;</w:t>
        <w:tab/>
        <w:t>(c)</w:t>
      </w:r>
      <w:r>
        <w:rPr>
          <w:spacing w:val="2"/>
          <w:sz w:val="24"/>
        </w:rPr>
        <w:t> </w:t>
      </w:r>
      <w:r>
        <w:rPr>
          <w:sz w:val="24"/>
        </w:rPr>
        <w:t>T0SE</w:t>
        <w:tab/>
        <w:t>(d)</w:t>
      </w:r>
      <w:r>
        <w:rPr>
          <w:spacing w:val="1"/>
          <w:sz w:val="24"/>
        </w:rPr>
        <w:t> </w:t>
      </w:r>
      <w:r>
        <w:rPr>
          <w:sz w:val="24"/>
        </w:rPr>
        <w:t>T0SE</w:t>
      </w:r>
    </w:p>
    <w:p>
      <w:pPr>
        <w:spacing w:after="0" w:line="240" w:lineRule="auto"/>
        <w:jc w:val="right"/>
        <w:rPr>
          <w:sz w:val="24"/>
        </w:rPr>
        <w:sectPr>
          <w:type w:val="continuous"/>
          <w:pgSz w:w="11910" w:h="16840"/>
          <w:pgMar w:top="520" w:bottom="28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pStyle w:val="Heading1"/>
        <w:rPr>
          <w:i/>
        </w:rPr>
      </w:pPr>
      <w:r>
        <w:rPr/>
        <w:drawing>
          <wp:anchor distT="0" distB="0" distL="0" distR="0" allowOverlap="1" layoutInCell="1" locked="0" behindDoc="0" simplePos="0" relativeHeight="919">
            <wp:simplePos x="0" y="0"/>
            <wp:positionH relativeFrom="page">
              <wp:posOffset>2413635</wp:posOffset>
            </wp:positionH>
            <wp:positionV relativeFrom="paragraph">
              <wp:posOffset>531137</wp:posOffset>
            </wp:positionV>
            <wp:extent cx="439852" cy="271462"/>
            <wp:effectExtent l="0" t="0" r="0" b="0"/>
            <wp:wrapTopAndBottom/>
            <wp:docPr id="187" name="image96.png"/>
            <wp:cNvGraphicFramePr>
              <a:graphicFrameLocks noChangeAspect="1"/>
            </wp:cNvGraphicFramePr>
            <a:graphic>
              <a:graphicData uri="http://schemas.openxmlformats.org/drawingml/2006/picture">
                <pic:pic>
                  <pic:nvPicPr>
                    <pic:cNvPr id="188" name="image96.png"/>
                    <pic:cNvPicPr/>
                  </pic:nvPicPr>
                  <pic:blipFill>
                    <a:blip r:embed="rId159" cstate="print"/>
                    <a:stretch>
                      <a:fillRect/>
                    </a:stretch>
                  </pic:blipFill>
                  <pic:spPr>
                    <a:xfrm>
                      <a:off x="0" y="0"/>
                      <a:ext cx="439852" cy="271462"/>
                    </a:xfrm>
                    <a:prstGeom prst="rect">
                      <a:avLst/>
                    </a:prstGeom>
                  </pic:spPr>
                </pic:pic>
              </a:graphicData>
            </a:graphic>
          </wp:anchor>
        </w:drawing>
      </w:r>
      <w:r>
        <w:rPr/>
        <w:drawing>
          <wp:anchor distT="0" distB="0" distL="0" distR="0" allowOverlap="1" layoutInCell="1" locked="0" behindDoc="0" simplePos="0" relativeHeight="920">
            <wp:simplePos x="0" y="0"/>
            <wp:positionH relativeFrom="page">
              <wp:posOffset>2920364</wp:posOffset>
            </wp:positionH>
            <wp:positionV relativeFrom="paragraph">
              <wp:posOffset>400073</wp:posOffset>
            </wp:positionV>
            <wp:extent cx="937961" cy="404812"/>
            <wp:effectExtent l="0" t="0" r="0" b="0"/>
            <wp:wrapTopAndBottom/>
            <wp:docPr id="189" name="image97.png"/>
            <wp:cNvGraphicFramePr>
              <a:graphicFrameLocks noChangeAspect="1"/>
            </wp:cNvGraphicFramePr>
            <a:graphic>
              <a:graphicData uri="http://schemas.openxmlformats.org/drawingml/2006/picture">
                <pic:pic>
                  <pic:nvPicPr>
                    <pic:cNvPr id="190" name="image97.png"/>
                    <pic:cNvPicPr/>
                  </pic:nvPicPr>
                  <pic:blipFill>
                    <a:blip r:embed="rId160" cstate="print"/>
                    <a:stretch>
                      <a:fillRect/>
                    </a:stretch>
                  </pic:blipFill>
                  <pic:spPr>
                    <a:xfrm>
                      <a:off x="0" y="0"/>
                      <a:ext cx="937961" cy="404812"/>
                    </a:xfrm>
                    <a:prstGeom prst="rect">
                      <a:avLst/>
                    </a:prstGeom>
                  </pic:spPr>
                </pic:pic>
              </a:graphicData>
            </a:graphic>
          </wp:anchor>
        </w:drawing>
      </w:r>
      <w:r>
        <w:rPr/>
        <w:drawing>
          <wp:anchor distT="0" distB="0" distL="0" distR="0" allowOverlap="1" layoutInCell="1" locked="0" behindDoc="0" simplePos="0" relativeHeight="921">
            <wp:simplePos x="0" y="0"/>
            <wp:positionH relativeFrom="page">
              <wp:posOffset>3916045</wp:posOffset>
            </wp:positionH>
            <wp:positionV relativeFrom="paragraph">
              <wp:posOffset>381404</wp:posOffset>
            </wp:positionV>
            <wp:extent cx="3213033" cy="461962"/>
            <wp:effectExtent l="0" t="0" r="0" b="0"/>
            <wp:wrapTopAndBottom/>
            <wp:docPr id="191" name="image98.png"/>
            <wp:cNvGraphicFramePr>
              <a:graphicFrameLocks noChangeAspect="1"/>
            </wp:cNvGraphicFramePr>
            <a:graphic>
              <a:graphicData uri="http://schemas.openxmlformats.org/drawingml/2006/picture">
                <pic:pic>
                  <pic:nvPicPr>
                    <pic:cNvPr id="192" name="image98.png"/>
                    <pic:cNvPicPr/>
                  </pic:nvPicPr>
                  <pic:blipFill>
                    <a:blip r:embed="rId161" cstate="print"/>
                    <a:stretch>
                      <a:fillRect/>
                    </a:stretch>
                  </pic:blipFill>
                  <pic:spPr>
                    <a:xfrm>
                      <a:off x="0" y="0"/>
                      <a:ext cx="3213033" cy="461962"/>
                    </a:xfrm>
                    <a:prstGeom prst="rect">
                      <a:avLst/>
                    </a:prstGeom>
                  </pic:spPr>
                </pic:pic>
              </a:graphicData>
            </a:graphic>
          </wp:anchor>
        </w:drawing>
      </w:r>
      <w:r>
        <w:rPr/>
        <w:drawing>
          <wp:anchor distT="0" distB="0" distL="0" distR="0" allowOverlap="1" layoutInCell="1" locked="0" behindDoc="0" simplePos="0" relativeHeight="922">
            <wp:simplePos x="0" y="0"/>
            <wp:positionH relativeFrom="page">
              <wp:posOffset>3016885</wp:posOffset>
            </wp:positionH>
            <wp:positionV relativeFrom="paragraph">
              <wp:posOffset>1031009</wp:posOffset>
            </wp:positionV>
            <wp:extent cx="4169304" cy="457200"/>
            <wp:effectExtent l="0" t="0" r="0" b="0"/>
            <wp:wrapTopAndBottom/>
            <wp:docPr id="193" name="image592.png"/>
            <wp:cNvGraphicFramePr>
              <a:graphicFrameLocks noChangeAspect="1"/>
            </wp:cNvGraphicFramePr>
            <a:graphic>
              <a:graphicData uri="http://schemas.openxmlformats.org/drawingml/2006/picture">
                <pic:pic>
                  <pic:nvPicPr>
                    <pic:cNvPr id="194" name="image592.png"/>
                    <pic:cNvPicPr/>
                  </pic:nvPicPr>
                  <pic:blipFill>
                    <a:blip r:embed="rId747" cstate="print"/>
                    <a:stretch>
                      <a:fillRect/>
                    </a:stretch>
                  </pic:blipFill>
                  <pic:spPr>
                    <a:xfrm>
                      <a:off x="0" y="0"/>
                      <a:ext cx="4169304" cy="457200"/>
                    </a:xfrm>
                    <a:prstGeom prst="rect">
                      <a:avLst/>
                    </a:prstGeom>
                  </pic:spPr>
                </pic:pic>
              </a:graphicData>
            </a:graphic>
          </wp:anchor>
        </w:drawing>
      </w:r>
      <w:r>
        <w:rPr/>
        <w:pict>
          <v:rect style="position:absolute;margin-left:69.384003pt;margin-top:132.361862pt;width:499.15pt;height:14.4pt;mso-position-horizontal-relative:page;mso-position-vertical-relative:paragraph;z-index:-15256064;mso-wrap-distance-left:0;mso-wrap-distance-right:0" filled="true" fillcolor="#cc99ff" stroked="false">
            <v:fill type="solid"/>
            <w10:wrap type="topAndBottom"/>
          </v:rect>
        </w:pict>
      </w:r>
      <w:bookmarkStart w:name="PIC16F887_VXL_CHAPTER_07_VDK_GIAOTIEP_AD" w:id="29"/>
      <w:bookmarkEnd w:id="29"/>
      <w:r>
        <w:rPr>
          <w:b w:val="0"/>
          <w:i w:val="0"/>
        </w:rPr>
      </w:r>
      <w:r>
        <w:rPr>
          <w:i/>
          <w:color w:val="FF0000"/>
        </w:rPr>
        <w:t>Chöông 7</w:t>
      </w:r>
    </w:p>
    <w:p>
      <w:pPr>
        <w:pStyle w:val="BodyText"/>
        <w:spacing w:before="9"/>
        <w:rPr>
          <w:b/>
          <w:i/>
          <w:sz w:val="19"/>
        </w:rPr>
      </w:pPr>
    </w:p>
    <w:p>
      <w:pPr>
        <w:pStyle w:val="BodyText"/>
        <w:spacing w:before="5"/>
        <w:rPr>
          <w:b/>
          <w:i/>
          <w:sz w:val="20"/>
        </w:rPr>
      </w:pPr>
    </w:p>
    <w:p>
      <w:pPr>
        <w:pStyle w:val="Heading3"/>
        <w:numPr>
          <w:ilvl w:val="0"/>
          <w:numId w:val="79"/>
        </w:numPr>
        <w:tabs>
          <w:tab w:pos="1036" w:val="left" w:leader="none"/>
          <w:tab w:pos="1037" w:val="left" w:leader="none"/>
        </w:tabs>
        <w:spacing w:line="240" w:lineRule="auto" w:before="0" w:after="0"/>
        <w:ind w:left="1036" w:right="0" w:hanging="361"/>
        <w:jc w:val="left"/>
      </w:pPr>
      <w:r>
        <w:rPr/>
        <w:t>GIỚI</w:t>
      </w:r>
      <w:r>
        <w:rPr>
          <w:spacing w:val="1"/>
        </w:rPr>
        <w:t> </w:t>
      </w:r>
      <w:r>
        <w:rPr/>
        <w:t>THIỆU</w:t>
      </w:r>
    </w:p>
    <w:p>
      <w:pPr>
        <w:pStyle w:val="ListParagraph"/>
        <w:numPr>
          <w:ilvl w:val="0"/>
          <w:numId w:val="79"/>
        </w:numPr>
        <w:tabs>
          <w:tab w:pos="1036" w:val="left" w:leader="none"/>
          <w:tab w:pos="1037" w:val="left" w:leader="none"/>
        </w:tabs>
        <w:spacing w:line="319" w:lineRule="exact" w:before="0" w:after="0"/>
        <w:ind w:left="1036" w:right="0" w:hanging="361"/>
        <w:jc w:val="left"/>
        <w:rPr>
          <w:b/>
          <w:sz w:val="28"/>
        </w:rPr>
      </w:pPr>
      <w:r>
        <w:rPr>
          <w:b/>
          <w:sz w:val="28"/>
        </w:rPr>
        <w:t>ADC CỦA VI ĐIỀU KHIỂN PIC</w:t>
      </w:r>
      <w:r>
        <w:rPr>
          <w:b/>
          <w:spacing w:val="6"/>
          <w:sz w:val="28"/>
        </w:rPr>
        <w:t> </w:t>
      </w:r>
      <w:r>
        <w:rPr>
          <w:b/>
          <w:sz w:val="28"/>
        </w:rPr>
        <w:t>16F887</w:t>
      </w:r>
    </w:p>
    <w:p>
      <w:pPr>
        <w:pStyle w:val="ListParagraph"/>
        <w:numPr>
          <w:ilvl w:val="1"/>
          <w:numId w:val="79"/>
        </w:numPr>
        <w:tabs>
          <w:tab w:pos="1809" w:val="left" w:leader="none"/>
          <w:tab w:pos="1810" w:val="left" w:leader="none"/>
        </w:tabs>
        <w:spacing w:line="273" w:lineRule="exact" w:before="0" w:after="0"/>
        <w:ind w:left="1809" w:right="0" w:hanging="567"/>
        <w:jc w:val="left"/>
        <w:rPr>
          <w:sz w:val="24"/>
        </w:rPr>
      </w:pPr>
      <w:r>
        <w:rPr>
          <w:sz w:val="24"/>
        </w:rPr>
        <w:t>KHẢO SÁT ADC CỦA PIC 16F887</w:t>
      </w:r>
    </w:p>
    <w:p>
      <w:pPr>
        <w:pStyle w:val="ListParagraph"/>
        <w:numPr>
          <w:ilvl w:val="1"/>
          <w:numId w:val="79"/>
        </w:numPr>
        <w:tabs>
          <w:tab w:pos="1809" w:val="left" w:leader="none"/>
          <w:tab w:pos="1810" w:val="left" w:leader="none"/>
        </w:tabs>
        <w:spacing w:line="275" w:lineRule="exact" w:before="2" w:after="0"/>
        <w:ind w:left="1809" w:right="0" w:hanging="567"/>
        <w:jc w:val="left"/>
        <w:rPr>
          <w:sz w:val="24"/>
        </w:rPr>
      </w:pPr>
      <w:r>
        <w:rPr>
          <w:sz w:val="24"/>
        </w:rPr>
        <w:t>KHẢO SÁT CÁC THANH GHI CỦA PIC</w:t>
      </w:r>
      <w:r>
        <w:rPr>
          <w:spacing w:val="3"/>
          <w:sz w:val="24"/>
        </w:rPr>
        <w:t> </w:t>
      </w:r>
      <w:r>
        <w:rPr>
          <w:sz w:val="24"/>
        </w:rPr>
        <w:t>16F887</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TRÌNH TỰ THỰC HIỆN CHUYỂN ĐỔI</w:t>
      </w:r>
      <w:r>
        <w:rPr>
          <w:spacing w:val="-6"/>
          <w:sz w:val="24"/>
        </w:rPr>
        <w:t> </w:t>
      </w:r>
      <w:r>
        <w:rPr>
          <w:sz w:val="24"/>
        </w:rPr>
        <w:t>ADC</w:t>
      </w:r>
    </w:p>
    <w:p>
      <w:pPr>
        <w:pStyle w:val="ListParagraph"/>
        <w:numPr>
          <w:ilvl w:val="1"/>
          <w:numId w:val="79"/>
        </w:numPr>
        <w:tabs>
          <w:tab w:pos="1809" w:val="left" w:leader="none"/>
          <w:tab w:pos="1810" w:val="left" w:leader="none"/>
        </w:tabs>
        <w:spacing w:line="240" w:lineRule="auto" w:before="3" w:after="0"/>
        <w:ind w:left="1809" w:right="0" w:hanging="567"/>
        <w:jc w:val="left"/>
        <w:rPr>
          <w:sz w:val="24"/>
        </w:rPr>
      </w:pPr>
      <w:r>
        <w:rPr>
          <w:sz w:val="24"/>
        </w:rPr>
        <w:t>LỰA CHỌN NGUỒN XUNG CHO CHUYỂN ĐỔI</w:t>
      </w:r>
      <w:r>
        <w:rPr>
          <w:spacing w:val="2"/>
          <w:sz w:val="24"/>
        </w:rPr>
        <w:t> </w:t>
      </w:r>
      <w:r>
        <w:rPr>
          <w:sz w:val="24"/>
        </w:rPr>
        <w:t>ADC</w:t>
      </w:r>
    </w:p>
    <w:p>
      <w:pPr>
        <w:pStyle w:val="Heading3"/>
        <w:numPr>
          <w:ilvl w:val="0"/>
          <w:numId w:val="79"/>
        </w:numPr>
        <w:tabs>
          <w:tab w:pos="1036" w:val="left" w:leader="none"/>
          <w:tab w:pos="1037" w:val="left" w:leader="none"/>
        </w:tabs>
        <w:spacing w:line="319" w:lineRule="exact" w:before="3" w:after="0"/>
        <w:ind w:left="1036" w:right="0" w:hanging="361"/>
        <w:jc w:val="left"/>
      </w:pPr>
      <w:r>
        <w:rPr/>
        <w:t>CÁC LỆNH CỦA ADC TRONG NGÔN NGỮ</w:t>
      </w:r>
      <w:r>
        <w:rPr>
          <w:spacing w:val="9"/>
        </w:rPr>
        <w:t> </w:t>
      </w:r>
      <w:r>
        <w:rPr/>
        <w:t>CCS-C</w:t>
      </w:r>
    </w:p>
    <w:p>
      <w:pPr>
        <w:pStyle w:val="ListParagraph"/>
        <w:numPr>
          <w:ilvl w:val="1"/>
          <w:numId w:val="79"/>
        </w:numPr>
        <w:tabs>
          <w:tab w:pos="1809" w:val="left" w:leader="none"/>
          <w:tab w:pos="1810" w:val="left" w:leader="none"/>
        </w:tabs>
        <w:spacing w:line="273" w:lineRule="exact" w:before="0" w:after="0"/>
        <w:ind w:left="1809" w:right="0" w:hanging="567"/>
        <w:jc w:val="left"/>
        <w:rPr>
          <w:sz w:val="24"/>
        </w:rPr>
      </w:pPr>
      <w:r>
        <w:rPr>
          <w:sz w:val="24"/>
        </w:rPr>
        <w:t>LỆNH SETUP_ADC(MODE)</w:t>
      </w:r>
    </w:p>
    <w:p>
      <w:pPr>
        <w:pStyle w:val="ListParagraph"/>
        <w:numPr>
          <w:ilvl w:val="1"/>
          <w:numId w:val="79"/>
        </w:numPr>
        <w:tabs>
          <w:tab w:pos="1809" w:val="left" w:leader="none"/>
          <w:tab w:pos="1810" w:val="left" w:leader="none"/>
        </w:tabs>
        <w:spacing w:line="275" w:lineRule="exact" w:before="2" w:after="0"/>
        <w:ind w:left="1809" w:right="0" w:hanging="567"/>
        <w:jc w:val="left"/>
        <w:rPr>
          <w:sz w:val="24"/>
        </w:rPr>
      </w:pPr>
      <w:r>
        <w:rPr>
          <w:sz w:val="24"/>
        </w:rPr>
        <w:t>LỆNH SETUP_ADC_PORT(VALUE)</w:t>
      </w:r>
    </w:p>
    <w:p>
      <w:pPr>
        <w:pStyle w:val="ListParagraph"/>
        <w:numPr>
          <w:ilvl w:val="1"/>
          <w:numId w:val="79"/>
        </w:numPr>
        <w:tabs>
          <w:tab w:pos="1809" w:val="left" w:leader="none"/>
          <w:tab w:pos="1810" w:val="left" w:leader="none"/>
        </w:tabs>
        <w:spacing w:line="274" w:lineRule="exact" w:before="0" w:after="0"/>
        <w:ind w:left="1809" w:right="0" w:hanging="567"/>
        <w:jc w:val="left"/>
        <w:rPr>
          <w:sz w:val="24"/>
        </w:rPr>
      </w:pPr>
      <w:r>
        <w:rPr>
          <w:sz w:val="24"/>
        </w:rPr>
        <w:t>LỆNH SET_ADC_CHANNEL(CHAN)</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LỆNH VALUE = READ_</w:t>
      </w:r>
      <w:r>
        <w:rPr>
          <w:spacing w:val="5"/>
          <w:sz w:val="24"/>
        </w:rPr>
        <w:t> </w:t>
      </w:r>
      <w:r>
        <w:rPr>
          <w:sz w:val="24"/>
        </w:rPr>
        <w:t>ADC(MODE)</w:t>
      </w:r>
    </w:p>
    <w:p>
      <w:pPr>
        <w:pStyle w:val="Heading3"/>
        <w:numPr>
          <w:ilvl w:val="0"/>
          <w:numId w:val="79"/>
        </w:numPr>
        <w:tabs>
          <w:tab w:pos="1036" w:val="left" w:leader="none"/>
          <w:tab w:pos="1037" w:val="left" w:leader="none"/>
        </w:tabs>
        <w:spacing w:line="240" w:lineRule="auto" w:before="9" w:after="0"/>
        <w:ind w:left="1036" w:right="0" w:hanging="361"/>
        <w:jc w:val="left"/>
      </w:pPr>
      <w:r>
        <w:rPr/>
        <w:t>CÁC ỨNG DỤNG ADC CỦA PIC</w:t>
      </w:r>
      <w:r>
        <w:rPr>
          <w:spacing w:val="7"/>
        </w:rPr>
        <w:t> </w:t>
      </w:r>
      <w:r>
        <w:rPr/>
        <w:t>16F887</w:t>
      </w:r>
    </w:p>
    <w:p>
      <w:pPr>
        <w:pStyle w:val="BodyText"/>
        <w:spacing w:before="9"/>
        <w:rPr>
          <w:b/>
          <w:sz w:val="23"/>
        </w:rPr>
      </w:pPr>
    </w:p>
    <w:p>
      <w:pPr>
        <w:pStyle w:val="ListParagraph"/>
        <w:numPr>
          <w:ilvl w:val="0"/>
          <w:numId w:val="79"/>
        </w:numPr>
        <w:tabs>
          <w:tab w:pos="1036" w:val="left" w:leader="none"/>
          <w:tab w:pos="1037" w:val="left" w:leader="none"/>
        </w:tabs>
        <w:spacing w:line="321" w:lineRule="exact" w:before="0" w:after="0"/>
        <w:ind w:left="1036" w:right="0" w:hanging="361"/>
        <w:jc w:val="left"/>
        <w:rPr>
          <w:b/>
          <w:sz w:val="28"/>
        </w:rPr>
      </w:pPr>
      <w:r>
        <w:rPr>
          <w:b/>
          <w:sz w:val="28"/>
        </w:rPr>
        <w:t>CÂU HỎI ÔN TẬP – TRẮC NGHIỆM - BÀI</w:t>
      </w:r>
      <w:r>
        <w:rPr>
          <w:b/>
          <w:spacing w:val="21"/>
          <w:sz w:val="28"/>
        </w:rPr>
        <w:t> </w:t>
      </w:r>
      <w:r>
        <w:rPr>
          <w:b/>
          <w:sz w:val="28"/>
        </w:rPr>
        <w:t>TẬP</w:t>
      </w:r>
    </w:p>
    <w:p>
      <w:pPr>
        <w:pStyle w:val="ListParagraph"/>
        <w:numPr>
          <w:ilvl w:val="1"/>
          <w:numId w:val="79"/>
        </w:numPr>
        <w:tabs>
          <w:tab w:pos="1809" w:val="left" w:leader="none"/>
          <w:tab w:pos="1810" w:val="left" w:leader="none"/>
        </w:tabs>
        <w:spacing w:line="274" w:lineRule="exact" w:before="0" w:after="0"/>
        <w:ind w:left="1809" w:right="0" w:hanging="567"/>
        <w:jc w:val="left"/>
        <w:rPr>
          <w:sz w:val="24"/>
        </w:rPr>
      </w:pPr>
      <w:r>
        <w:rPr>
          <w:sz w:val="24"/>
        </w:rPr>
        <w:t>CÂU HỎI ÔN</w:t>
      </w:r>
      <w:r>
        <w:rPr>
          <w:spacing w:val="4"/>
          <w:sz w:val="24"/>
        </w:rPr>
        <w:t> </w:t>
      </w:r>
      <w:r>
        <w:rPr>
          <w:sz w:val="24"/>
        </w:rPr>
        <w:t>TẬP</w:t>
      </w:r>
    </w:p>
    <w:p>
      <w:pPr>
        <w:pStyle w:val="ListParagraph"/>
        <w:numPr>
          <w:ilvl w:val="1"/>
          <w:numId w:val="79"/>
        </w:numPr>
        <w:tabs>
          <w:tab w:pos="1809" w:val="left" w:leader="none"/>
          <w:tab w:pos="1810" w:val="left" w:leader="none"/>
        </w:tabs>
        <w:spacing w:line="274" w:lineRule="exact" w:before="0" w:after="0"/>
        <w:ind w:left="1809" w:right="0" w:hanging="567"/>
        <w:jc w:val="left"/>
        <w:rPr>
          <w:sz w:val="24"/>
        </w:rPr>
      </w:pPr>
      <w:r>
        <w:rPr>
          <w:sz w:val="24"/>
        </w:rPr>
        <w:t>CÂU HỎI MỞ</w:t>
      </w:r>
      <w:r>
        <w:rPr>
          <w:spacing w:val="4"/>
          <w:sz w:val="24"/>
        </w:rPr>
        <w:t> </w:t>
      </w:r>
      <w:r>
        <w:rPr>
          <w:sz w:val="24"/>
        </w:rPr>
        <w:t>RỘNG</w:t>
      </w:r>
    </w:p>
    <w:p>
      <w:pPr>
        <w:pStyle w:val="ListParagraph"/>
        <w:numPr>
          <w:ilvl w:val="1"/>
          <w:numId w:val="79"/>
        </w:numPr>
        <w:tabs>
          <w:tab w:pos="1809" w:val="left" w:leader="none"/>
          <w:tab w:pos="1810" w:val="left" w:leader="none"/>
        </w:tabs>
        <w:spacing w:line="275" w:lineRule="exact" w:before="0" w:after="0"/>
        <w:ind w:left="1809" w:right="0" w:hanging="567"/>
        <w:jc w:val="left"/>
        <w:rPr>
          <w:sz w:val="24"/>
        </w:rPr>
      </w:pPr>
      <w:r>
        <w:rPr>
          <w:sz w:val="24"/>
        </w:rPr>
        <w:t>CÂU HỎI TRẮC</w:t>
      </w:r>
      <w:r>
        <w:rPr>
          <w:spacing w:val="3"/>
          <w:sz w:val="24"/>
        </w:rPr>
        <w:t> </w:t>
      </w:r>
      <w:r>
        <w:rPr>
          <w:sz w:val="24"/>
        </w:rPr>
        <w:t>NGHIỆM</w:t>
      </w:r>
    </w:p>
    <w:p>
      <w:pPr>
        <w:pStyle w:val="ListParagraph"/>
        <w:numPr>
          <w:ilvl w:val="1"/>
          <w:numId w:val="79"/>
        </w:numPr>
        <w:tabs>
          <w:tab w:pos="1809" w:val="left" w:leader="none"/>
          <w:tab w:pos="1810" w:val="left" w:leader="none"/>
        </w:tabs>
        <w:spacing w:line="240" w:lineRule="auto" w:before="2" w:after="0"/>
        <w:ind w:left="1809" w:right="0" w:hanging="567"/>
        <w:jc w:val="left"/>
        <w:rPr>
          <w:sz w:val="24"/>
        </w:rPr>
      </w:pPr>
      <w:r>
        <w:rPr>
          <w:spacing w:val="-3"/>
          <w:sz w:val="24"/>
        </w:rPr>
        <w:t>BÀI</w:t>
      </w:r>
      <w:r>
        <w:rPr>
          <w:spacing w:val="2"/>
          <w:sz w:val="24"/>
        </w:rPr>
        <w:t> </w:t>
      </w:r>
      <w:r>
        <w:rPr>
          <w:sz w:val="24"/>
        </w:rPr>
        <w:t>TẬP</w:t>
      </w:r>
    </w:p>
    <w:p>
      <w:pPr>
        <w:pStyle w:val="BodyText"/>
        <w:spacing w:before="2"/>
        <w:rPr>
          <w:sz w:val="22"/>
        </w:rPr>
      </w:pPr>
      <w:r>
        <w:rPr/>
        <w:pict>
          <v:rect style="position:absolute;margin-left:69.384003pt;margin-top:14.735786pt;width:499.15pt;height:14.4pt;mso-position-horizontal-relative:page;mso-position-vertical-relative:paragraph;z-index:-15255552;mso-wrap-distance-left:0;mso-wrap-distance-right:0" filled="true" fillcolor="#ffcc99" stroked="false">
            <v:fill type="solid"/>
            <w10:wrap type="topAndBottom"/>
          </v:rect>
        </w:pict>
      </w:r>
    </w:p>
    <w:p>
      <w:pPr>
        <w:spacing w:after="0"/>
        <w:rPr>
          <w:sz w:val="22"/>
        </w:rPr>
        <w:sectPr>
          <w:headerReference w:type="even" r:id="rId745"/>
          <w:footerReference w:type="even" r:id="rId746"/>
          <w:pgSz w:w="11910" w:h="16840"/>
          <w:pgMar w:header="0" w:footer="0" w:top="380" w:bottom="280" w:left="740" w:right="0"/>
        </w:sectPr>
      </w:pPr>
    </w:p>
    <w:p>
      <w:pPr>
        <w:pStyle w:val="Heading3"/>
        <w:numPr>
          <w:ilvl w:val="0"/>
          <w:numId w:val="89"/>
        </w:numPr>
        <w:tabs>
          <w:tab w:pos="1104" w:val="left" w:leader="none"/>
          <w:tab w:pos="1105" w:val="left" w:leader="none"/>
          <w:tab w:pos="10630" w:val="left" w:leader="none"/>
        </w:tabs>
        <w:spacing w:line="320" w:lineRule="exact" w:before="0" w:after="0"/>
        <w:ind w:left="1104" w:right="0" w:hanging="429"/>
        <w:jc w:val="left"/>
      </w:pPr>
      <w:r>
        <w:rPr>
          <w:shd w:fill="FFCC99" w:color="auto" w:val="clear"/>
        </w:rPr>
        <w:t>GIỚI</w:t>
      </w:r>
      <w:r>
        <w:rPr>
          <w:spacing w:val="-3"/>
          <w:shd w:fill="FFCC99" w:color="auto" w:val="clear"/>
        </w:rPr>
        <w:t> </w:t>
      </w:r>
      <w:r>
        <w:rPr>
          <w:shd w:fill="FFCC99" w:color="auto" w:val="clear"/>
        </w:rPr>
        <w:t>THIỆU</w:t>
        <w:tab/>
      </w:r>
    </w:p>
    <w:p>
      <w:pPr>
        <w:pStyle w:val="BodyText"/>
        <w:spacing w:line="242" w:lineRule="auto" w:before="171"/>
        <w:ind w:left="676" w:right="581" w:firstLine="566"/>
        <w:jc w:val="both"/>
      </w:pPr>
      <w:r>
        <w:rPr/>
        <w:t>Ở chương này khảo sát vi điều khiển giao tiếp với vi mạch chuyển đổi tương tự sang số (ADC) và vi điều khiển có tích hợp ADC để thực hiện các ứng dụng trong đo lường và điều khiển.</w:t>
      </w:r>
    </w:p>
    <w:p>
      <w:pPr>
        <w:pStyle w:val="BodyText"/>
        <w:spacing w:before="57"/>
        <w:ind w:left="676" w:right="568" w:firstLine="566"/>
        <w:jc w:val="both"/>
      </w:pPr>
      <w:r>
        <w:rPr/>
        <w:t>Sau khi kết thúc chương này bạn có thể kết nối vi điều khiển không có tích hợp bộ chuyển đổi ADC với các vi mạch ADC, sử dụng được vi điều khiển có tích hợp ADC, biết trình tự thực hiện quá trình chuyển đổi ADC, biết tính toán độ phân giải, chuyển đổi và tính trung bình kết quả.</w:t>
      </w:r>
    </w:p>
    <w:p>
      <w:pPr>
        <w:pStyle w:val="Heading3"/>
        <w:numPr>
          <w:ilvl w:val="0"/>
          <w:numId w:val="89"/>
        </w:numPr>
        <w:tabs>
          <w:tab w:pos="566" w:val="left" w:leader="none"/>
          <w:tab w:pos="567" w:val="left" w:leader="none"/>
          <w:tab w:pos="9954" w:val="left" w:leader="none"/>
        </w:tabs>
        <w:spacing w:line="240" w:lineRule="auto" w:before="129" w:after="0"/>
        <w:ind w:left="1243" w:right="536" w:hanging="1244"/>
        <w:jc w:val="right"/>
      </w:pPr>
      <w:r>
        <w:rPr>
          <w:shd w:fill="FFCC99" w:color="auto" w:val="clear"/>
        </w:rPr>
        <w:t>ADC CỦA VI ĐIỀU KHIỂN PIC</w:t>
      </w:r>
      <w:r>
        <w:rPr>
          <w:spacing w:val="-13"/>
          <w:shd w:fill="FFCC99" w:color="auto" w:val="clear"/>
        </w:rPr>
        <w:t> </w:t>
      </w:r>
      <w:r>
        <w:rPr>
          <w:shd w:fill="FFCC99" w:color="auto" w:val="clear"/>
        </w:rPr>
        <w:t>16F887</w:t>
        <w:tab/>
      </w:r>
    </w:p>
    <w:p>
      <w:pPr>
        <w:pStyle w:val="BodyText"/>
        <w:spacing w:before="171"/>
        <w:ind w:left="676" w:right="560" w:firstLine="600"/>
        <w:jc w:val="both"/>
      </w:pPr>
      <w:r>
        <w:rPr/>
        <w:t>Vi điều khiển PIC 16F877A có bộ chuyển đổi tín hiệu tương tự sang tín hiệu số ADC 10 bit đa hợp 8 kênh và PIC 16F887 có 14 kênh. Mạch ADC dùng cho các ứng dụng giao tiếp với tín hiệu tương tự có thể nhận từ các cảm biến như cảm biến nhiệt độ LM35, cảm biến áp suất, cảm biến độ ẩm, cảm biến khoảng cách, …</w:t>
      </w:r>
    </w:p>
    <w:p>
      <w:pPr>
        <w:pStyle w:val="BodyText"/>
        <w:spacing w:line="242" w:lineRule="auto" w:before="58"/>
        <w:ind w:left="676" w:right="572" w:firstLine="600"/>
        <w:jc w:val="both"/>
      </w:pPr>
      <w:r>
        <w:rPr/>
        <w:t>Phần này sẽ khảo sát chi tiết khối ADC của PIC, các thanh ghi của khối ADC, trình tự thực hiện chuyển đổi, tập lệnh lập trình C cho ADC và ứng dụng ADC để đo nhiệt độ.</w:t>
      </w:r>
    </w:p>
    <w:p>
      <w:pPr>
        <w:pStyle w:val="Heading4"/>
        <w:numPr>
          <w:ilvl w:val="1"/>
          <w:numId w:val="89"/>
        </w:numPr>
        <w:tabs>
          <w:tab w:pos="595" w:val="left" w:leader="none"/>
          <w:tab w:pos="596" w:val="left" w:leader="none"/>
          <w:tab w:pos="9699" w:val="left" w:leader="none"/>
        </w:tabs>
        <w:spacing w:line="240" w:lineRule="auto" w:before="125" w:after="0"/>
        <w:ind w:left="1526" w:right="536" w:hanging="1527"/>
        <w:jc w:val="right"/>
      </w:pPr>
      <w:r>
        <w:rPr>
          <w:shd w:fill="FFFF99" w:color="auto" w:val="clear"/>
        </w:rPr>
        <w:t>KHẢO SÁT ADC CỦA PIC</w:t>
      </w:r>
      <w:r>
        <w:rPr>
          <w:spacing w:val="-8"/>
          <w:shd w:fill="FFFF99" w:color="auto" w:val="clear"/>
        </w:rPr>
        <w:t> </w:t>
      </w:r>
      <w:r>
        <w:rPr>
          <w:shd w:fill="FFFF99" w:color="auto" w:val="clear"/>
        </w:rPr>
        <w:t>16F887</w:t>
        <w:tab/>
      </w:r>
    </w:p>
    <w:p>
      <w:pPr>
        <w:pStyle w:val="BodyText"/>
        <w:spacing w:before="170"/>
        <w:ind w:left="1276"/>
      </w:pPr>
      <w:r>
        <w:rPr/>
        <w:t>ADC của PIC16F887 có sơ đồ khối như hình 7-1:</w:t>
      </w:r>
    </w:p>
    <w:p>
      <w:pPr>
        <w:pStyle w:val="BodyText"/>
        <w:rPr>
          <w:sz w:val="13"/>
        </w:rPr>
      </w:pPr>
      <w:r>
        <w:rPr/>
        <w:drawing>
          <wp:anchor distT="0" distB="0" distL="0" distR="0" allowOverlap="1" layoutInCell="1" locked="0" behindDoc="0" simplePos="0" relativeHeight="925">
            <wp:simplePos x="0" y="0"/>
            <wp:positionH relativeFrom="page">
              <wp:posOffset>1302635</wp:posOffset>
            </wp:positionH>
            <wp:positionV relativeFrom="paragraph">
              <wp:posOffset>120156</wp:posOffset>
            </wp:positionV>
            <wp:extent cx="5442754" cy="5136642"/>
            <wp:effectExtent l="0" t="0" r="0" b="0"/>
            <wp:wrapTopAndBottom/>
            <wp:docPr id="195" name="image593.jpeg"/>
            <wp:cNvGraphicFramePr>
              <a:graphicFrameLocks noChangeAspect="1"/>
            </wp:cNvGraphicFramePr>
            <a:graphic>
              <a:graphicData uri="http://schemas.openxmlformats.org/drawingml/2006/picture">
                <pic:pic>
                  <pic:nvPicPr>
                    <pic:cNvPr id="196" name="image593.jpeg"/>
                    <pic:cNvPicPr/>
                  </pic:nvPicPr>
                  <pic:blipFill>
                    <a:blip r:embed="rId752" cstate="print"/>
                    <a:stretch>
                      <a:fillRect/>
                    </a:stretch>
                  </pic:blipFill>
                  <pic:spPr>
                    <a:xfrm>
                      <a:off x="0" y="0"/>
                      <a:ext cx="5442754" cy="5136642"/>
                    </a:xfrm>
                    <a:prstGeom prst="rect">
                      <a:avLst/>
                    </a:prstGeom>
                  </pic:spPr>
                </pic:pic>
              </a:graphicData>
            </a:graphic>
          </wp:anchor>
        </w:drawing>
      </w:r>
    </w:p>
    <w:p>
      <w:pPr>
        <w:spacing w:before="194"/>
        <w:ind w:left="3495" w:right="0" w:firstLine="0"/>
        <w:jc w:val="left"/>
        <w:rPr>
          <w:i/>
          <w:sz w:val="24"/>
        </w:rPr>
      </w:pPr>
      <w:r>
        <w:rPr>
          <w:i/>
          <w:sz w:val="24"/>
        </w:rPr>
        <w:t>Hình 7-1: Sơ đồ khối của ADC PIC 16F887.</w:t>
      </w:r>
    </w:p>
    <w:p>
      <w:pPr>
        <w:pStyle w:val="BodyText"/>
        <w:spacing w:before="117"/>
        <w:ind w:left="1276"/>
      </w:pPr>
      <w:r>
        <w:rPr/>
        <w:t>Chức năng các thành phần:</w:t>
      </w:r>
    </w:p>
    <w:p>
      <w:pPr>
        <w:pStyle w:val="ListParagraph"/>
        <w:numPr>
          <w:ilvl w:val="2"/>
          <w:numId w:val="89"/>
        </w:numPr>
        <w:tabs>
          <w:tab w:pos="1996" w:val="left" w:leader="none"/>
          <w:tab w:pos="1997" w:val="left" w:leader="none"/>
        </w:tabs>
        <w:spacing w:line="240" w:lineRule="auto" w:before="123" w:after="0"/>
        <w:ind w:left="1997" w:right="0" w:hanging="360"/>
        <w:jc w:val="left"/>
        <w:rPr>
          <w:sz w:val="24"/>
        </w:rPr>
      </w:pPr>
      <w:r>
        <w:rPr>
          <w:spacing w:val="-3"/>
          <w:sz w:val="24"/>
        </w:rPr>
        <w:t>AN0 </w:t>
      </w:r>
      <w:r>
        <w:rPr>
          <w:sz w:val="24"/>
        </w:rPr>
        <w:t>đến AN13 (analog) </w:t>
      </w:r>
      <w:r>
        <w:rPr>
          <w:spacing w:val="-5"/>
          <w:sz w:val="24"/>
        </w:rPr>
        <w:t>là </w:t>
      </w:r>
      <w:r>
        <w:rPr>
          <w:sz w:val="24"/>
        </w:rPr>
        <w:t>14 ngõ vào của 14 kênh tương </w:t>
      </w:r>
      <w:r>
        <w:rPr>
          <w:spacing w:val="2"/>
          <w:sz w:val="24"/>
        </w:rPr>
        <w:t>tự </w:t>
      </w:r>
      <w:r>
        <w:rPr>
          <w:sz w:val="24"/>
        </w:rPr>
        <w:t>được đưa đến mạch đa</w:t>
      </w:r>
      <w:r>
        <w:rPr>
          <w:spacing w:val="11"/>
          <w:sz w:val="24"/>
        </w:rPr>
        <w:t> </w:t>
      </w:r>
      <w:r>
        <w:rPr>
          <w:sz w:val="24"/>
        </w:rPr>
        <w:t>hợp.</w:t>
      </w:r>
    </w:p>
    <w:p>
      <w:pPr>
        <w:pStyle w:val="ListParagraph"/>
        <w:numPr>
          <w:ilvl w:val="2"/>
          <w:numId w:val="89"/>
        </w:numPr>
        <w:tabs>
          <w:tab w:pos="1996" w:val="left" w:leader="none"/>
          <w:tab w:pos="1997" w:val="left" w:leader="none"/>
        </w:tabs>
        <w:spacing w:line="240" w:lineRule="auto" w:before="118" w:after="0"/>
        <w:ind w:left="1997" w:right="0" w:hanging="360"/>
        <w:jc w:val="left"/>
        <w:rPr>
          <w:sz w:val="24"/>
        </w:rPr>
      </w:pPr>
      <w:r>
        <w:rPr>
          <w:sz w:val="24"/>
        </w:rPr>
        <w:t>CHS&lt;3:0&gt; </w:t>
      </w:r>
      <w:r>
        <w:rPr>
          <w:spacing w:val="-5"/>
          <w:sz w:val="24"/>
        </w:rPr>
        <w:t>là </w:t>
      </w:r>
      <w:r>
        <w:rPr>
          <w:sz w:val="24"/>
        </w:rPr>
        <w:t>các ngõ vào chọn kênh của </w:t>
      </w:r>
      <w:r>
        <w:rPr>
          <w:spacing w:val="-3"/>
          <w:sz w:val="24"/>
        </w:rPr>
        <w:t>bộ </w:t>
      </w:r>
      <w:r>
        <w:rPr>
          <w:sz w:val="24"/>
        </w:rPr>
        <w:t>đa hợp tương</w:t>
      </w:r>
      <w:r>
        <w:rPr>
          <w:spacing w:val="28"/>
          <w:sz w:val="24"/>
        </w:rPr>
        <w:t> </w:t>
      </w:r>
      <w:r>
        <w:rPr>
          <w:sz w:val="24"/>
        </w:rPr>
        <w:t>tự.</w:t>
      </w:r>
    </w:p>
    <w:p>
      <w:pPr>
        <w:pStyle w:val="ListParagraph"/>
        <w:numPr>
          <w:ilvl w:val="2"/>
          <w:numId w:val="89"/>
        </w:numPr>
        <w:tabs>
          <w:tab w:pos="1996" w:val="left" w:leader="none"/>
          <w:tab w:pos="1997" w:val="left" w:leader="none"/>
        </w:tabs>
        <w:spacing w:line="240" w:lineRule="auto" w:before="122" w:after="0"/>
        <w:ind w:left="1997" w:right="0" w:hanging="360"/>
        <w:jc w:val="left"/>
        <w:rPr>
          <w:sz w:val="24"/>
        </w:rPr>
      </w:pPr>
      <w:r>
        <w:rPr>
          <w:sz w:val="24"/>
        </w:rPr>
        <w:t>Tín hiệu kênh tương </w:t>
      </w:r>
      <w:r>
        <w:rPr>
          <w:spacing w:val="2"/>
          <w:sz w:val="24"/>
        </w:rPr>
        <w:t>tự </w:t>
      </w:r>
      <w:r>
        <w:rPr>
          <w:sz w:val="24"/>
        </w:rPr>
        <w:t>đã chọn sẽ được đưa đến bộ chuyển đổi</w:t>
      </w:r>
      <w:r>
        <w:rPr>
          <w:spacing w:val="-8"/>
          <w:sz w:val="24"/>
        </w:rPr>
        <w:t> </w:t>
      </w:r>
      <w:r>
        <w:rPr>
          <w:spacing w:val="-3"/>
          <w:sz w:val="24"/>
        </w:rPr>
        <w:t>ADC.</w:t>
      </w:r>
    </w:p>
    <w:p>
      <w:pPr>
        <w:spacing w:after="0" w:line="240" w:lineRule="auto"/>
        <w:jc w:val="left"/>
        <w:rPr>
          <w:sz w:val="24"/>
        </w:rPr>
        <w:sectPr>
          <w:headerReference w:type="even" r:id="rId748"/>
          <w:headerReference w:type="default" r:id="rId749"/>
          <w:footerReference w:type="even" r:id="rId750"/>
          <w:footerReference w:type="default" r:id="rId751"/>
          <w:pgSz w:w="11910" w:h="16840"/>
          <w:pgMar w:header="283" w:footer="426" w:top="640" w:bottom="620" w:left="740" w:right="0"/>
          <w:pgNumType w:start="130"/>
        </w:sectPr>
      </w:pPr>
    </w:p>
    <w:p>
      <w:pPr>
        <w:pStyle w:val="ListParagraph"/>
        <w:numPr>
          <w:ilvl w:val="2"/>
          <w:numId w:val="89"/>
        </w:numPr>
        <w:tabs>
          <w:tab w:pos="1997" w:val="left" w:leader="none"/>
        </w:tabs>
        <w:spacing w:line="237" w:lineRule="auto" w:before="0" w:after="0"/>
        <w:ind w:left="1997" w:right="569" w:hanging="360"/>
        <w:jc w:val="both"/>
        <w:rPr>
          <w:sz w:val="24"/>
        </w:rPr>
      </w:pPr>
      <w:r>
        <w:rPr>
          <w:sz w:val="24"/>
        </w:rPr>
        <w:t>Điện áp tham chiếu dương Vref+ có thể </w:t>
      </w:r>
      <w:r>
        <w:rPr>
          <w:spacing w:val="-4"/>
          <w:sz w:val="24"/>
        </w:rPr>
        <w:t>lập </w:t>
      </w:r>
      <w:r>
        <w:rPr>
          <w:sz w:val="24"/>
        </w:rPr>
        <w:t>trình nối với nguồn cung cấp dương AV</w:t>
      </w:r>
      <w:r>
        <w:rPr>
          <w:sz w:val="24"/>
          <w:vertAlign w:val="subscript"/>
        </w:rPr>
        <w:t>DD</w:t>
      </w:r>
      <w:r>
        <w:rPr>
          <w:sz w:val="24"/>
          <w:vertAlign w:val="baseline"/>
        </w:rPr>
        <w:t> hoặc điện áp tham chiếu bên ngoài nối với ngõ vào Vref+ của chân AN3, </w:t>
      </w:r>
      <w:r>
        <w:rPr>
          <w:spacing w:val="-4"/>
          <w:sz w:val="24"/>
          <w:vertAlign w:val="baseline"/>
        </w:rPr>
        <w:t>bit </w:t>
      </w:r>
      <w:r>
        <w:rPr>
          <w:sz w:val="24"/>
          <w:vertAlign w:val="baseline"/>
        </w:rPr>
        <w:t>lựa chọn </w:t>
      </w:r>
      <w:r>
        <w:rPr>
          <w:spacing w:val="-3"/>
          <w:sz w:val="24"/>
          <w:vertAlign w:val="baseline"/>
        </w:rPr>
        <w:t>là </w:t>
      </w:r>
      <w:r>
        <w:rPr>
          <w:sz w:val="24"/>
          <w:vertAlign w:val="baseline"/>
        </w:rPr>
        <w:t>VCFG0.</w:t>
      </w:r>
    </w:p>
    <w:p>
      <w:pPr>
        <w:pStyle w:val="ListParagraph"/>
        <w:numPr>
          <w:ilvl w:val="2"/>
          <w:numId w:val="89"/>
        </w:numPr>
        <w:tabs>
          <w:tab w:pos="1997" w:val="left" w:leader="none"/>
        </w:tabs>
        <w:spacing w:line="237" w:lineRule="auto" w:before="120" w:after="0"/>
        <w:ind w:left="1997" w:right="571" w:hanging="360"/>
        <w:jc w:val="both"/>
        <w:rPr>
          <w:sz w:val="24"/>
        </w:rPr>
      </w:pPr>
      <w:r>
        <w:rPr>
          <w:sz w:val="24"/>
        </w:rPr>
        <w:t>Điện áp tham chiếu âm Vref- có thể lập trình nối với nguồn cung cấp AV</w:t>
      </w:r>
      <w:r>
        <w:rPr>
          <w:sz w:val="24"/>
          <w:vertAlign w:val="subscript"/>
        </w:rPr>
        <w:t>SS</w:t>
      </w:r>
      <w:r>
        <w:rPr>
          <w:sz w:val="24"/>
          <w:vertAlign w:val="baseline"/>
        </w:rPr>
        <w:t> hoặc điện áp tham chiếu bên ngoài nối với ngõ vào Vref- của chân AN2, </w:t>
      </w:r>
      <w:r>
        <w:rPr>
          <w:spacing w:val="-4"/>
          <w:sz w:val="24"/>
          <w:vertAlign w:val="baseline"/>
        </w:rPr>
        <w:t>bit lựa </w:t>
      </w:r>
      <w:r>
        <w:rPr>
          <w:sz w:val="24"/>
          <w:vertAlign w:val="baseline"/>
        </w:rPr>
        <w:t>chọn </w:t>
      </w:r>
      <w:r>
        <w:rPr>
          <w:spacing w:val="-3"/>
          <w:sz w:val="24"/>
          <w:vertAlign w:val="baseline"/>
        </w:rPr>
        <w:t>là</w:t>
      </w:r>
      <w:r>
        <w:rPr>
          <w:spacing w:val="16"/>
          <w:sz w:val="24"/>
          <w:vertAlign w:val="baseline"/>
        </w:rPr>
        <w:t> </w:t>
      </w:r>
      <w:r>
        <w:rPr>
          <w:sz w:val="24"/>
          <w:vertAlign w:val="baseline"/>
        </w:rPr>
        <w:t>VCFG1.</w:t>
      </w:r>
    </w:p>
    <w:p>
      <w:pPr>
        <w:pStyle w:val="ListParagraph"/>
        <w:numPr>
          <w:ilvl w:val="2"/>
          <w:numId w:val="89"/>
        </w:numPr>
        <w:tabs>
          <w:tab w:pos="1997" w:val="left" w:leader="none"/>
        </w:tabs>
        <w:spacing w:line="240" w:lineRule="auto" w:before="124" w:after="0"/>
        <w:ind w:left="1997" w:right="0" w:hanging="360"/>
        <w:jc w:val="both"/>
        <w:rPr>
          <w:sz w:val="24"/>
        </w:rPr>
      </w:pPr>
      <w:r>
        <w:rPr>
          <w:sz w:val="24"/>
        </w:rPr>
        <w:t>Hai ngõ vào Vref+ </w:t>
      </w:r>
      <w:r>
        <w:rPr>
          <w:spacing w:val="-3"/>
          <w:sz w:val="24"/>
        </w:rPr>
        <w:t>và </w:t>
      </w:r>
      <w:r>
        <w:rPr>
          <w:sz w:val="24"/>
        </w:rPr>
        <w:t>Vref- có chức năng thiết </w:t>
      </w:r>
      <w:r>
        <w:rPr>
          <w:spacing w:val="-4"/>
          <w:sz w:val="24"/>
        </w:rPr>
        <w:t>lập </w:t>
      </w:r>
      <w:r>
        <w:rPr>
          <w:sz w:val="24"/>
        </w:rPr>
        <w:t>độ phân giải cho</w:t>
      </w:r>
      <w:r>
        <w:rPr>
          <w:spacing w:val="33"/>
          <w:sz w:val="24"/>
        </w:rPr>
        <w:t> </w:t>
      </w:r>
      <w:r>
        <w:rPr>
          <w:spacing w:val="-3"/>
          <w:sz w:val="24"/>
        </w:rPr>
        <w:t>ADC.</w:t>
      </w:r>
    </w:p>
    <w:p>
      <w:pPr>
        <w:pStyle w:val="ListParagraph"/>
        <w:numPr>
          <w:ilvl w:val="2"/>
          <w:numId w:val="89"/>
        </w:numPr>
        <w:tabs>
          <w:tab w:pos="1997" w:val="left" w:leader="none"/>
        </w:tabs>
        <w:spacing w:line="237" w:lineRule="auto" w:before="125" w:after="0"/>
        <w:ind w:left="1997" w:right="579" w:hanging="360"/>
        <w:jc w:val="both"/>
        <w:rPr>
          <w:sz w:val="24"/>
        </w:rPr>
      </w:pPr>
      <w:r>
        <w:rPr>
          <w:spacing w:val="-3"/>
          <w:sz w:val="24"/>
        </w:rPr>
        <w:t>Bit </w:t>
      </w:r>
      <w:r>
        <w:rPr>
          <w:sz w:val="24"/>
        </w:rPr>
        <w:t>ADON có chức năng cho phép ADC hoạt động hoặc tắt </w:t>
      </w:r>
      <w:r>
        <w:rPr>
          <w:spacing w:val="-3"/>
          <w:sz w:val="24"/>
        </w:rPr>
        <w:t>bộ ADC </w:t>
      </w:r>
      <w:r>
        <w:rPr>
          <w:sz w:val="24"/>
        </w:rPr>
        <w:t>khi không hoạt  động để giảm công suất tiêu tán, ADON bằng 1 thì cho phép, bằng 0</w:t>
      </w:r>
      <w:r>
        <w:rPr>
          <w:spacing w:val="9"/>
          <w:sz w:val="24"/>
        </w:rPr>
        <w:t> </w:t>
      </w:r>
      <w:r>
        <w:rPr>
          <w:sz w:val="24"/>
        </w:rPr>
        <w:t>tắt.</w:t>
      </w:r>
    </w:p>
    <w:p>
      <w:pPr>
        <w:pStyle w:val="ListParagraph"/>
        <w:numPr>
          <w:ilvl w:val="2"/>
          <w:numId w:val="89"/>
        </w:numPr>
        <w:tabs>
          <w:tab w:pos="1997" w:val="left" w:leader="none"/>
        </w:tabs>
        <w:spacing w:line="237" w:lineRule="auto" w:before="125" w:after="0"/>
        <w:ind w:left="1997" w:right="576" w:hanging="360"/>
        <w:jc w:val="both"/>
        <w:rPr>
          <w:sz w:val="24"/>
        </w:rPr>
      </w:pPr>
      <w:r>
        <w:rPr>
          <w:spacing w:val="-3"/>
          <w:sz w:val="24"/>
        </w:rPr>
        <w:t>Kết </w:t>
      </w:r>
      <w:r>
        <w:rPr>
          <w:sz w:val="24"/>
        </w:rPr>
        <w:t>quả chuyển </w:t>
      </w:r>
      <w:r>
        <w:rPr>
          <w:spacing w:val="3"/>
          <w:sz w:val="24"/>
        </w:rPr>
        <w:t>đổi </w:t>
      </w:r>
      <w:r>
        <w:rPr>
          <w:spacing w:val="-3"/>
          <w:sz w:val="24"/>
        </w:rPr>
        <w:t>là </w:t>
      </w:r>
      <w:r>
        <w:rPr>
          <w:sz w:val="24"/>
        </w:rPr>
        <w:t>số nhị phân 10 </w:t>
      </w:r>
      <w:r>
        <w:rPr>
          <w:spacing w:val="-4"/>
          <w:sz w:val="24"/>
        </w:rPr>
        <w:t>bit </w:t>
      </w:r>
      <w:r>
        <w:rPr>
          <w:sz w:val="24"/>
        </w:rPr>
        <w:t>sẽ lưu vào cặp thanh ghi 16 </w:t>
      </w:r>
      <w:r>
        <w:rPr>
          <w:spacing w:val="-4"/>
          <w:sz w:val="24"/>
        </w:rPr>
        <w:t>bit </w:t>
      </w:r>
      <w:r>
        <w:rPr>
          <w:sz w:val="24"/>
        </w:rPr>
        <w:t>có tên </w:t>
      </w:r>
      <w:r>
        <w:rPr>
          <w:spacing w:val="-5"/>
          <w:sz w:val="24"/>
        </w:rPr>
        <w:t>là </w:t>
      </w:r>
      <w:r>
        <w:rPr>
          <w:sz w:val="24"/>
        </w:rPr>
        <w:t>ADRESH </w:t>
      </w:r>
      <w:r>
        <w:rPr>
          <w:spacing w:val="-3"/>
          <w:sz w:val="24"/>
        </w:rPr>
        <w:t>và </w:t>
      </w:r>
      <w:r>
        <w:rPr>
          <w:sz w:val="24"/>
        </w:rPr>
        <w:t>ADRESL, 10 </w:t>
      </w:r>
      <w:r>
        <w:rPr>
          <w:spacing w:val="-4"/>
          <w:sz w:val="24"/>
        </w:rPr>
        <w:t>bit </w:t>
      </w:r>
      <w:r>
        <w:rPr>
          <w:sz w:val="24"/>
        </w:rPr>
        <w:t>kết quả </w:t>
      </w:r>
      <w:r>
        <w:rPr>
          <w:spacing w:val="-4"/>
          <w:sz w:val="24"/>
        </w:rPr>
        <w:t>lưu </w:t>
      </w:r>
      <w:r>
        <w:rPr>
          <w:sz w:val="24"/>
        </w:rPr>
        <w:t>vào thanh ghi 16 </w:t>
      </w:r>
      <w:r>
        <w:rPr>
          <w:spacing w:val="-4"/>
          <w:sz w:val="24"/>
        </w:rPr>
        <w:t>bit  </w:t>
      </w:r>
      <w:r>
        <w:rPr>
          <w:sz w:val="24"/>
        </w:rPr>
        <w:t>nên có dạng lưu </w:t>
      </w:r>
      <w:r>
        <w:rPr>
          <w:spacing w:val="-3"/>
          <w:sz w:val="24"/>
        </w:rPr>
        <w:t>là </w:t>
      </w:r>
      <w:r>
        <w:rPr>
          <w:sz w:val="24"/>
        </w:rPr>
        <w:t>canh  </w:t>
      </w:r>
      <w:r>
        <w:rPr>
          <w:spacing w:val="-3"/>
          <w:sz w:val="24"/>
        </w:rPr>
        <w:t>lề </w:t>
      </w:r>
      <w:r>
        <w:rPr>
          <w:sz w:val="24"/>
        </w:rPr>
        <w:t>trái </w:t>
      </w:r>
      <w:r>
        <w:rPr>
          <w:spacing w:val="-3"/>
          <w:sz w:val="24"/>
        </w:rPr>
        <w:t>và </w:t>
      </w:r>
      <w:r>
        <w:rPr>
          <w:sz w:val="24"/>
        </w:rPr>
        <w:t>canh </w:t>
      </w:r>
      <w:r>
        <w:rPr>
          <w:spacing w:val="-5"/>
          <w:sz w:val="24"/>
        </w:rPr>
        <w:t>lề </w:t>
      </w:r>
      <w:r>
        <w:rPr>
          <w:sz w:val="24"/>
        </w:rPr>
        <w:t>phải </w:t>
      </w:r>
      <w:r>
        <w:rPr>
          <w:spacing w:val="3"/>
          <w:sz w:val="24"/>
        </w:rPr>
        <w:t>tùy </w:t>
      </w:r>
      <w:r>
        <w:rPr>
          <w:sz w:val="24"/>
        </w:rPr>
        <w:t>thuộc vào </w:t>
      </w:r>
      <w:r>
        <w:rPr>
          <w:spacing w:val="-4"/>
          <w:sz w:val="24"/>
        </w:rPr>
        <w:t>bit lựa </w:t>
      </w:r>
      <w:r>
        <w:rPr>
          <w:sz w:val="24"/>
        </w:rPr>
        <w:t>chọn có tên</w:t>
      </w:r>
      <w:r>
        <w:rPr>
          <w:spacing w:val="13"/>
          <w:sz w:val="24"/>
        </w:rPr>
        <w:t> </w:t>
      </w:r>
      <w:r>
        <w:rPr>
          <w:sz w:val="24"/>
        </w:rPr>
        <w:t>ADFM.</w:t>
      </w:r>
    </w:p>
    <w:p>
      <w:pPr>
        <w:pStyle w:val="BodyText"/>
        <w:spacing w:before="124"/>
        <w:ind w:left="676" w:right="579" w:firstLine="600"/>
        <w:jc w:val="both"/>
      </w:pPr>
      <w:r>
        <w:rPr/>
        <w:t>ADC có 14 kênh nhưng mỗi thời điểm chỉ chuyển đổi 1 kênh và chuyển đổi kênh nào thì phụ thuộc vào 4 bit chọn kênh CHS4:CHS0. Hai ngõ vào điện áp tham chiếu dương và âm có thể lập trình nối với nguồn VDD và VSS hoặc nhận điện áp tham chiếu từ bên ngoài qua 2 chân RA3 và RA2.</w:t>
      </w:r>
    </w:p>
    <w:p>
      <w:pPr>
        <w:pStyle w:val="BodyText"/>
        <w:spacing w:line="237" w:lineRule="auto" w:before="125"/>
        <w:ind w:left="676" w:right="571" w:firstLine="600"/>
        <w:jc w:val="both"/>
      </w:pPr>
      <w:r>
        <w:rPr/>
        <w:t>Khối ADC độc lập với CPU nên có thể hoạt động khi CPU đang ở chế độ ngủ do xung cung cấp cho ADC lấy từ dao động RC bên trong của khối ADC.</w:t>
      </w:r>
    </w:p>
    <w:p>
      <w:pPr>
        <w:pStyle w:val="Heading4"/>
        <w:numPr>
          <w:ilvl w:val="1"/>
          <w:numId w:val="89"/>
        </w:numPr>
        <w:tabs>
          <w:tab w:pos="1526" w:val="left" w:leader="none"/>
          <w:tab w:pos="1527" w:val="left" w:leader="none"/>
          <w:tab w:pos="10630" w:val="left" w:leader="none"/>
        </w:tabs>
        <w:spacing w:line="240" w:lineRule="auto" w:before="191" w:after="0"/>
        <w:ind w:left="1526" w:right="0" w:hanging="597"/>
        <w:jc w:val="left"/>
      </w:pPr>
      <w:r>
        <w:rPr>
          <w:shd w:fill="FFFF99" w:color="auto" w:val="clear"/>
        </w:rPr>
        <w:t>KHẢO SÁT CÁC THANH GHI CỦA PIC</w:t>
      </w:r>
      <w:r>
        <w:rPr>
          <w:spacing w:val="-11"/>
          <w:shd w:fill="FFFF99" w:color="auto" w:val="clear"/>
        </w:rPr>
        <w:t> </w:t>
      </w:r>
      <w:r>
        <w:rPr>
          <w:shd w:fill="FFFF99" w:color="auto" w:val="clear"/>
        </w:rPr>
        <w:t>16F887</w:t>
        <w:tab/>
      </w:r>
    </w:p>
    <w:p>
      <w:pPr>
        <w:pStyle w:val="BodyText"/>
        <w:spacing w:before="171"/>
        <w:ind w:left="1276"/>
        <w:jc w:val="both"/>
      </w:pPr>
      <w:r>
        <w:rPr/>
        <w:t>Khối ADC có 4 thanh ghi:</w:t>
      </w:r>
    </w:p>
    <w:p>
      <w:pPr>
        <w:pStyle w:val="BodyText"/>
        <w:spacing w:line="343" w:lineRule="auto" w:before="122"/>
        <w:ind w:left="1757" w:right="2621"/>
        <w:jc w:val="both"/>
      </w:pPr>
      <w:r>
        <w:rPr/>
        <w:drawing>
          <wp:anchor distT="0" distB="0" distL="0" distR="0" allowOverlap="1" layoutInCell="1" locked="0" behindDoc="0" simplePos="0" relativeHeight="16209920">
            <wp:simplePos x="0" y="0"/>
            <wp:positionH relativeFrom="page">
              <wp:posOffset>1356994</wp:posOffset>
            </wp:positionH>
            <wp:positionV relativeFrom="paragraph">
              <wp:posOffset>82589</wp:posOffset>
            </wp:positionV>
            <wp:extent cx="237744" cy="167639"/>
            <wp:effectExtent l="0" t="0" r="0" b="0"/>
            <wp:wrapNone/>
            <wp:docPr id="197" name="image496.png"/>
            <wp:cNvGraphicFramePr>
              <a:graphicFrameLocks noChangeAspect="1"/>
            </wp:cNvGraphicFramePr>
            <a:graphic>
              <a:graphicData uri="http://schemas.openxmlformats.org/drawingml/2006/picture">
                <pic:pic>
                  <pic:nvPicPr>
                    <pic:cNvPr id="198"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10432">
            <wp:simplePos x="0" y="0"/>
            <wp:positionH relativeFrom="page">
              <wp:posOffset>1356994</wp:posOffset>
            </wp:positionH>
            <wp:positionV relativeFrom="paragraph">
              <wp:posOffset>332525</wp:posOffset>
            </wp:positionV>
            <wp:extent cx="237744" cy="167639"/>
            <wp:effectExtent l="0" t="0" r="0" b="0"/>
            <wp:wrapNone/>
            <wp:docPr id="199" name="image496.png"/>
            <wp:cNvGraphicFramePr>
              <a:graphicFrameLocks noChangeAspect="1"/>
            </wp:cNvGraphicFramePr>
            <a:graphic>
              <a:graphicData uri="http://schemas.openxmlformats.org/drawingml/2006/picture">
                <pic:pic>
                  <pic:nvPicPr>
                    <pic:cNvPr id="200"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10944">
            <wp:simplePos x="0" y="0"/>
            <wp:positionH relativeFrom="page">
              <wp:posOffset>1356994</wp:posOffset>
            </wp:positionH>
            <wp:positionV relativeFrom="paragraph">
              <wp:posOffset>585763</wp:posOffset>
            </wp:positionV>
            <wp:extent cx="237744" cy="167639"/>
            <wp:effectExtent l="0" t="0" r="0" b="0"/>
            <wp:wrapNone/>
            <wp:docPr id="201" name="image496.png"/>
            <wp:cNvGraphicFramePr>
              <a:graphicFrameLocks noChangeAspect="1"/>
            </wp:cNvGraphicFramePr>
            <a:graphic>
              <a:graphicData uri="http://schemas.openxmlformats.org/drawingml/2006/picture">
                <pic:pic>
                  <pic:nvPicPr>
                    <pic:cNvPr id="202"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11456">
            <wp:simplePos x="0" y="0"/>
            <wp:positionH relativeFrom="page">
              <wp:posOffset>1356994</wp:posOffset>
            </wp:positionH>
            <wp:positionV relativeFrom="paragraph">
              <wp:posOffset>835699</wp:posOffset>
            </wp:positionV>
            <wp:extent cx="237744" cy="167639"/>
            <wp:effectExtent l="0" t="0" r="0" b="0"/>
            <wp:wrapNone/>
            <wp:docPr id="203" name="image496.png"/>
            <wp:cNvGraphicFramePr>
              <a:graphicFrameLocks noChangeAspect="1"/>
            </wp:cNvGraphicFramePr>
            <a:graphic>
              <a:graphicData uri="http://schemas.openxmlformats.org/drawingml/2006/picture">
                <pic:pic>
                  <pic:nvPicPr>
                    <pic:cNvPr id="204"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t>Thanh ghi lưu kết quả byte cao: ADRESH (A/D Result High Register) Thanh ghi lưu kết quả byte thấp: ADRESL (A/D Result Low Register) Thanh ghi điều khiển ADC thứ 0: ADCON0 (A/D Control Register 0) Thanh ghi điều khiển ADC thứ 1: ADCON1 (A/D Control Register 1)</w:t>
      </w:r>
    </w:p>
    <w:p>
      <w:pPr>
        <w:pStyle w:val="Heading5"/>
        <w:spacing w:before="11"/>
        <w:ind w:left="1214"/>
        <w:jc w:val="both"/>
        <w:rPr>
          <w:i/>
        </w:rPr>
      </w:pPr>
      <w:r>
        <w:rPr>
          <w:i/>
          <w:shd w:fill="DBE4F0" w:color="auto" w:val="clear"/>
        </w:rPr>
        <w:t>a. Thanh ghi ADCON0 (ADC Control register)chứa các bit điều khiển khối ADC như sau      </w:t>
      </w:r>
    </w:p>
    <w:p>
      <w:pPr>
        <w:tabs>
          <w:tab w:pos="2187" w:val="left" w:leader="none"/>
          <w:tab w:pos="3428" w:val="left" w:leader="none"/>
          <w:tab w:pos="4569" w:val="left" w:leader="none"/>
          <w:tab w:pos="5708" w:val="left" w:leader="none"/>
          <w:tab w:pos="6949" w:val="left" w:leader="none"/>
          <w:tab w:pos="8090" w:val="left" w:leader="none"/>
          <w:tab w:pos="9332" w:val="left" w:leader="none"/>
        </w:tabs>
        <w:spacing w:before="109" w:after="69"/>
        <w:ind w:left="944" w:right="0" w:firstLine="0"/>
        <w:jc w:val="left"/>
        <w:rPr>
          <w:rFonts w:ascii="Arial"/>
          <w:b/>
          <w:sz w:val="23"/>
        </w:rPr>
      </w:pPr>
      <w:r>
        <w:rPr>
          <w:rFonts w:ascii="Arial"/>
          <w:b/>
          <w:sz w:val="23"/>
        </w:rPr>
        <w:t>R/W(0)</w:t>
        <w:tab/>
        <w:t>R/W(0)</w:t>
        <w:tab/>
        <w:t>R/W(0)</w:t>
        <w:tab/>
        <w:t>R/W(0)</w:t>
        <w:tab/>
        <w:t>R/W(0)</w:t>
        <w:tab/>
        <w:t>R/W(0)</w:t>
        <w:tab/>
        <w:t>R/W(0)</w:t>
        <w:tab/>
        <w:t>R/W(0)</w:t>
      </w:r>
    </w:p>
    <w:p>
      <w:pPr>
        <w:pStyle w:val="BodyText"/>
        <w:ind w:left="713"/>
        <w:rPr>
          <w:rFonts w:ascii="Arial"/>
          <w:sz w:val="20"/>
        </w:rPr>
      </w:pPr>
      <w:r>
        <w:rPr>
          <w:rFonts w:ascii="Arial"/>
          <w:sz w:val="20"/>
        </w:rPr>
        <w:pict>
          <v:group style="width:485.3pt;height:31.25pt;mso-position-horizontal-relative:char;mso-position-vertical-relative:line" coordorigin="0,0" coordsize="9706,625">
            <v:shape style="position:absolute;left:7;top:22;width:1362;height:595" coordorigin="7,22" coordsize="1362,595" path="m1369,22l1197,186,1197,617,1369,454,1369,22xm1369,22l165,22,7,186,1197,186,1369,22xe" filled="true" fillcolor="#737a5d" stroked="false">
              <v:path arrowok="t"/>
              <v:fill type="solid"/>
            </v:shape>
            <v:shape style="position:absolute;left:7;top:22;width:1362;height:595" coordorigin="7,22" coordsize="1362,595" path="m7,186l1197,186,1197,617,1369,454,1369,22,1197,186,1369,22,165,22,7,186xe" filled="false" stroked="true" strokeweight=".73939pt" strokecolor="#000000">
              <v:path arrowok="t"/>
              <v:stroke dashstyle="solid"/>
            </v:shape>
            <v:shape style="position:absolute;left:7;top:185;width:1190;height:432" type="#_x0000_t75" stroked="false">
              <v:imagedata r:id="rId753" o:title=""/>
            </v:shape>
            <v:shape style="position:absolute;left:7;top:185;width:1190;height:432" coordorigin="7,186" coordsize="1190,432" path="m7,617l1197,617,1197,186,7,186,7,617xm7,186l7,617,1197,617m7,186l1197,186,1197,617e" filled="false" stroked="true" strokeweight=".730227pt" strokecolor="#000000">
              <v:path arrowok="t"/>
              <v:stroke dashstyle="solid"/>
            </v:shape>
            <v:shape style="position:absolute;left:1182;top:22;width:1362;height:595" coordorigin="1183,22" coordsize="1362,595" path="m2545,22l2387,186,2387,617,2545,454,2545,22xm2545,22l1341,22,1183,186,2387,186,2545,22xe" filled="true" fillcolor="#737a5d" stroked="false">
              <v:path arrowok="t"/>
              <v:fill type="solid"/>
            </v:shape>
            <v:shape style="position:absolute;left:1182;top:22;width:1362;height:595" coordorigin="1183,22" coordsize="1362,595" path="m1183,186l2387,186,2387,617,2545,454,2545,22,2387,186,2545,22,1341,22,1183,186xe" filled="false" stroked="true" strokeweight=".73939pt" strokecolor="#000000">
              <v:path arrowok="t"/>
              <v:stroke dashstyle="solid"/>
            </v:shape>
            <v:shape style="position:absolute;left:1182;top:185;width:1205;height:432" type="#_x0000_t75" stroked="false">
              <v:imagedata r:id="rId754" o:title=""/>
            </v:shape>
            <v:shape style="position:absolute;left:1182;top:185;width:1205;height:432" coordorigin="1183,186" coordsize="1205,432" path="m1183,617l2387,617,2387,186,1183,186,1183,617xm1183,186l1183,617,2387,617m1183,186l2387,186,2387,617e" filled="false" stroked="true" strokeweight=".730227pt" strokecolor="#000000">
              <v:path arrowok="t"/>
              <v:stroke dashstyle="solid"/>
            </v:shape>
            <v:shape style="position:absolute;left:2372;top:22;width:1362;height:595" coordorigin="2373,22" coordsize="1362,595" path="m3734,22l3577,186,3577,617,3734,454,3734,22xm3734,22l2530,22,2373,186,3577,186,3734,22xe" filled="true" fillcolor="#938373" stroked="false">
              <v:path arrowok="t"/>
              <v:fill type="solid"/>
            </v:shape>
            <v:shape style="position:absolute;left:2372;top:22;width:1362;height:595" coordorigin="2373,22" coordsize="1362,595" path="m2373,186l3577,186,3577,617,3734,454,3734,22,3577,186,3734,22,2530,22,2373,186xe" filled="false" stroked="true" strokeweight=".73939pt" strokecolor="#000000">
              <v:path arrowok="t"/>
              <v:stroke dashstyle="solid"/>
            </v:shape>
            <v:shape style="position:absolute;left:2372;top:185;width:1205;height:432" type="#_x0000_t75" stroked="false">
              <v:imagedata r:id="rId755" o:title=""/>
            </v:shape>
            <v:shape style="position:absolute;left:2372;top:185;width:1205;height:432" coordorigin="2373,186" coordsize="1205,432" path="m2373,617l3577,617,3577,186,2373,186,2373,617xm2373,186l2373,617,3577,617m2373,186l3577,186,3577,617e" filled="false" stroked="true" strokeweight=".730227pt" strokecolor="#000000">
              <v:path arrowok="t"/>
              <v:stroke dashstyle="solid"/>
            </v:shape>
            <v:shape style="position:absolute;left:3576;top:7;width:1362;height:610" coordorigin="3577,7" coordsize="1362,610" path="m4939,7l4781,186,4781,617,4939,454,4939,7xm4939,7l3734,7,3577,186,4781,186,4939,7xe" filled="true" fillcolor="#938373" stroked="false">
              <v:path arrowok="t"/>
              <v:fill type="solid"/>
            </v:shape>
            <v:shape style="position:absolute;left:3576;top:7;width:1362;height:610" coordorigin="3577,7" coordsize="1362,610" path="m3577,186l4781,186,4781,617,4939,454,4939,7,4781,186,4939,7,3734,7,3577,186xe" filled="false" stroked="true" strokeweight=".739208pt" strokecolor="#000000">
              <v:path arrowok="t"/>
              <v:stroke dashstyle="solid"/>
            </v:shape>
            <v:shape style="position:absolute;left:3576;top:185;width:1205;height:432" type="#_x0000_t75" stroked="false">
              <v:imagedata r:id="rId756" o:title=""/>
            </v:shape>
            <v:shape style="position:absolute;left:3576;top:185;width:1205;height:432" coordorigin="3577,186" coordsize="1205,432" path="m3577,617l4781,617,4781,186,3577,186,3577,617xm3577,186l3577,617,4781,617m3577,186l4781,186,4781,617e" filled="false" stroked="true" strokeweight=".730227pt" strokecolor="#000000">
              <v:path arrowok="t"/>
              <v:stroke dashstyle="solid"/>
            </v:shape>
            <v:shape style="position:absolute;left:4752;top:7;width:1362;height:610" coordorigin="4752,7" coordsize="1362,610" path="m6114,7l5956,186,5956,617,6114,454,6114,7xm6114,7l4924,7,4752,186,5956,186,6114,7xe" filled="true" fillcolor="#938373" stroked="false">
              <v:path arrowok="t"/>
              <v:fill type="solid"/>
            </v:shape>
            <v:shape style="position:absolute;left:4752;top:7;width:1362;height:610" coordorigin="4752,7" coordsize="1362,610" path="m4752,186l5956,186,5956,617,6114,454,6114,7,5956,186,6114,7,4924,7,4752,186xe" filled="false" stroked="true" strokeweight=".739208pt" strokecolor="#000000">
              <v:path arrowok="t"/>
              <v:stroke dashstyle="solid"/>
            </v:shape>
            <v:shape style="position:absolute;left:4752;top:185;width:1205;height:432" type="#_x0000_t75" stroked="false">
              <v:imagedata r:id="rId755" o:title=""/>
            </v:shape>
            <v:shape style="position:absolute;left:4752;top:185;width:1205;height:432" coordorigin="4752,186" coordsize="1205,432" path="m4752,617l5956,617,5956,186,4752,186,4752,617xm4752,186l4752,617,5956,617m4752,186l5956,186,5956,617e" filled="false" stroked="true" strokeweight=".730227pt" strokecolor="#000000">
              <v:path arrowok="t"/>
              <v:stroke dashstyle="solid"/>
            </v:shape>
            <v:shape style="position:absolute;left:5942;top:7;width:1362;height:610" coordorigin="5942,7" coordsize="1362,610" path="m7304,7l7146,186,7146,617,7304,454,7304,7xm7304,7l6114,7,5942,186,7146,186,7304,7xe" filled="true" fillcolor="#938373" stroked="false">
              <v:path arrowok="t"/>
              <v:fill type="solid"/>
            </v:shape>
            <v:shape style="position:absolute;left:5942;top:7;width:1362;height:610" coordorigin="5942,7" coordsize="1362,610" path="m5942,186l7146,186,7146,617,7304,454,7304,7,7146,186,7304,7,6114,7,5942,186xe" filled="false" stroked="true" strokeweight=".739208pt" strokecolor="#000000">
              <v:path arrowok="t"/>
              <v:stroke dashstyle="solid"/>
            </v:shape>
            <v:shape style="position:absolute;left:5942;top:185;width:1205;height:432" type="#_x0000_t75" stroked="false">
              <v:imagedata r:id="rId755" o:title=""/>
            </v:shape>
            <v:shape style="position:absolute;left:5942;top:185;width:1205;height:432" coordorigin="5942,186" coordsize="1205,432" path="m5942,617l7146,617,7146,186,5942,186,5942,617xm5942,186l5942,617,7146,617m5942,186l7146,186,7146,617e" filled="false" stroked="true" strokeweight=".730227pt" strokecolor="#000000">
              <v:path arrowok="t"/>
              <v:stroke dashstyle="solid"/>
            </v:shape>
            <v:shape style="position:absolute;left:7146;top:7;width:1362;height:610" coordorigin="7146,7" coordsize="1362,610" path="m8508,7l8336,186,8336,617,8508,454,8508,7xm8508,7l7304,7,7146,186,8336,186,8508,7xe" filled="true" fillcolor="#878787" stroked="false">
              <v:path arrowok="t"/>
              <v:fill type="solid"/>
            </v:shape>
            <v:shape style="position:absolute;left:7146;top:7;width:1362;height:610" coordorigin="7146,7" coordsize="1362,610" path="m7146,186l8336,186,8336,617,8508,454,8508,7,8336,186,8508,7,7304,7,7146,186xe" filled="false" stroked="true" strokeweight=".739208pt" strokecolor="#000000">
              <v:path arrowok="t"/>
              <v:stroke dashstyle="solid"/>
            </v:shape>
            <v:shape style="position:absolute;left:7146;top:185;width:1190;height:432" type="#_x0000_t75" stroked="false">
              <v:imagedata r:id="rId757" o:title=""/>
            </v:shape>
            <v:shape style="position:absolute;left:7146;top:185;width:1190;height:432" coordorigin="7146,186" coordsize="1190,432" path="m7146,617l8336,617,8336,186,7146,186,7146,617xm7146,186l7146,617,8336,617m7146,186l8336,186,8336,617e" filled="false" stroked="true" strokeweight=".730227pt" strokecolor="#000000">
              <v:path arrowok="t"/>
              <v:stroke dashstyle="solid"/>
            </v:shape>
            <v:shape style="position:absolute;left:8335;top:7;width:1362;height:610" coordorigin="8336,7" coordsize="1362,610" path="m9698,7l9540,186,9540,617,9698,454,9698,7xm9698,7l8494,7,8336,186,9540,186,9698,7xe" filled="true" fillcolor="#677885" stroked="false">
              <v:path arrowok="t"/>
              <v:fill type="solid"/>
            </v:shape>
            <v:shape style="position:absolute;left:8335;top:7;width:1362;height:610" coordorigin="8336,7" coordsize="1362,610" path="m8336,186l9540,186,9540,617,9698,454,9698,7,9540,186,9698,7,8494,7,8336,186xe" filled="false" stroked="true" strokeweight=".739208pt" strokecolor="#000000">
              <v:path arrowok="t"/>
              <v:stroke dashstyle="solid"/>
            </v:shape>
            <v:shape style="position:absolute;left:8335;top:185;width:1205;height:432" type="#_x0000_t75" stroked="false">
              <v:imagedata r:id="rId758" o:title=""/>
            </v:shape>
            <v:shape style="position:absolute;left:8335;top:185;width:1205;height:432" coordorigin="8336,186" coordsize="1205,432" path="m8336,617l9540,617,9540,186,8336,186,8336,617xm8336,186l8336,617,9540,617m8336,186l9540,186,9540,617e" filled="false" stroked="true" strokeweight=".730227pt" strokecolor="#000000">
              <v:path arrowok="t"/>
              <v:stroke dashstyle="solid"/>
            </v:shape>
            <v:line style="position:absolute" from="7734,305" to="8250,305" stroked="true" strokeweight=".991618pt" strokecolor="#cdcdcd">
              <v:stroke dashstyle="solid"/>
            </v:line>
            <v:line style="position:absolute" from="7705,275" to="8221,275" stroked="true" strokeweight=".991618pt" strokecolor="#000000">
              <v:stroke dashstyle="solid"/>
            </v:line>
            <v:shape style="position:absolute;left:311;top:295;width:650;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ADCS1</w:t>
                    </w:r>
                  </w:p>
                </w:txbxContent>
              </v:textbox>
              <w10:wrap type="none"/>
            </v:shape>
            <v:shape style="position:absolute;left:1493;top:295;width:650;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ADCS0</w:t>
                    </w:r>
                  </w:p>
                </w:txbxContent>
              </v:textbox>
              <w10:wrap type="none"/>
            </v:shape>
            <v:shape style="position:absolute;left:2727;top:295;width:511;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CHS3</w:t>
                    </w:r>
                  </w:p>
                </w:txbxContent>
              </v:textbox>
              <w10:wrap type="none"/>
            </v:shape>
            <v:shape style="position:absolute;left:3928;top:295;width:511;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CHS2</w:t>
                    </w:r>
                  </w:p>
                </w:txbxContent>
              </v:textbox>
              <w10:wrap type="none"/>
            </v:shape>
            <v:shape style="position:absolute;left:5110;top:295;width:511;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CHS1</w:t>
                    </w:r>
                  </w:p>
                </w:txbxContent>
              </v:textbox>
              <w10:wrap type="none"/>
            </v:shape>
            <v:shape style="position:absolute;left:6301;top:295;width:511;height:238" type="#_x0000_t202" filled="false" stroked="false">
              <v:textbox inset="0,0,0,0">
                <w:txbxContent>
                  <w:p>
                    <w:pPr>
                      <w:spacing w:line="227" w:lineRule="exact" w:before="0"/>
                      <w:ind w:left="0" w:right="0" w:firstLine="0"/>
                      <w:jc w:val="left"/>
                      <w:rPr>
                        <w:rFonts w:ascii="Arial"/>
                        <w:b/>
                        <w:sz w:val="23"/>
                      </w:rPr>
                    </w:pPr>
                    <w:r>
                      <w:rPr>
                        <w:rFonts w:ascii="Arial"/>
                        <w:b/>
                        <w:w w:val="80"/>
                        <w:sz w:val="23"/>
                      </w:rPr>
                      <w:t>CHS0</w:t>
                    </w:r>
                  </w:p>
                </w:txbxContent>
              </v:textbox>
              <w10:wrap type="none"/>
            </v:shape>
            <v:shape style="position:absolute;left:7261;top:295;width:983;height:238" type="#_x0000_t202" filled="false" stroked="false">
              <v:textbox inset="0,0,0,0">
                <w:txbxContent>
                  <w:p>
                    <w:pPr>
                      <w:spacing w:line="227" w:lineRule="exact" w:before="0"/>
                      <w:ind w:left="0" w:right="0" w:firstLine="0"/>
                      <w:jc w:val="left"/>
                      <w:rPr>
                        <w:rFonts w:ascii="Arial"/>
                        <w:b/>
                        <w:sz w:val="23"/>
                      </w:rPr>
                    </w:pPr>
                    <w:r>
                      <w:rPr>
                        <w:rFonts w:ascii="Arial"/>
                        <w:b/>
                        <w:w w:val="81"/>
                        <w:sz w:val="23"/>
                      </w:rPr>
                      <w:t>G</w:t>
                    </w:r>
                    <w:r>
                      <w:rPr>
                        <w:rFonts w:ascii="Arial"/>
                        <w:b/>
                        <w:spacing w:val="-1"/>
                        <w:w w:val="86"/>
                        <w:sz w:val="23"/>
                      </w:rPr>
                      <w:t>O</w:t>
                    </w:r>
                    <w:r>
                      <w:rPr>
                        <w:rFonts w:ascii="Arial"/>
                        <w:b/>
                        <w:w w:val="154"/>
                        <w:sz w:val="23"/>
                      </w:rPr>
                      <w:t>/</w:t>
                    </w:r>
                    <w:r>
                      <w:rPr>
                        <w:rFonts w:ascii="Arial"/>
                        <w:b/>
                        <w:w w:val="87"/>
                        <w:sz w:val="23"/>
                      </w:rPr>
                      <w:t>D</w:t>
                    </w:r>
                    <w:r>
                      <w:rPr>
                        <w:rFonts w:ascii="Arial"/>
                        <w:b/>
                        <w:w w:val="86"/>
                        <w:sz w:val="23"/>
                      </w:rPr>
                      <w:t>O</w:t>
                    </w:r>
                    <w:r>
                      <w:rPr>
                        <w:rFonts w:ascii="Arial"/>
                        <w:b/>
                        <w:w w:val="90"/>
                        <w:sz w:val="23"/>
                      </w:rPr>
                      <w:t>N</w:t>
                    </w:r>
                    <w:r>
                      <w:rPr>
                        <w:rFonts w:ascii="Arial"/>
                        <w:b/>
                        <w:w w:val="72"/>
                        <w:sz w:val="23"/>
                      </w:rPr>
                      <w:t>E</w:t>
                    </w:r>
                  </w:p>
                </w:txbxContent>
              </v:textbox>
              <w10:wrap type="none"/>
            </v:shape>
            <v:shape style="position:absolute;left:8638;top:295;width:610;height:238" type="#_x0000_t202" filled="false" stroked="false">
              <v:textbox inset="0,0,0,0">
                <w:txbxContent>
                  <w:p>
                    <w:pPr>
                      <w:spacing w:line="227" w:lineRule="exact" w:before="0"/>
                      <w:ind w:left="0" w:right="0" w:firstLine="0"/>
                      <w:jc w:val="left"/>
                      <w:rPr>
                        <w:rFonts w:ascii="Arial"/>
                        <w:b/>
                        <w:sz w:val="23"/>
                      </w:rPr>
                    </w:pPr>
                    <w:r>
                      <w:rPr>
                        <w:rFonts w:ascii="Arial"/>
                        <w:b/>
                        <w:w w:val="85"/>
                        <w:sz w:val="23"/>
                      </w:rPr>
                      <w:t>ADON</w:t>
                    </w:r>
                  </w:p>
                </w:txbxContent>
              </v:textbox>
              <w10:wrap type="none"/>
            </v:shape>
          </v:group>
        </w:pict>
      </w:r>
      <w:r>
        <w:rPr>
          <w:rFonts w:ascii="Arial"/>
          <w:sz w:val="20"/>
        </w:rPr>
      </w:r>
    </w:p>
    <w:p>
      <w:pPr>
        <w:spacing w:after="0"/>
        <w:rPr>
          <w:rFonts w:ascii="Arial"/>
          <w:sz w:val="20"/>
        </w:rPr>
        <w:sectPr>
          <w:pgSz w:w="11910" w:h="16840"/>
          <w:pgMar w:header="283" w:footer="472" w:top="640" w:bottom="660" w:left="740" w:right="0"/>
        </w:sectPr>
      </w:pPr>
    </w:p>
    <w:p>
      <w:pPr>
        <w:spacing w:before="48"/>
        <w:ind w:left="828" w:right="0" w:firstLine="0"/>
        <w:jc w:val="left"/>
        <w:rPr>
          <w:rFonts w:ascii="Arial"/>
          <w:b/>
          <w:sz w:val="23"/>
        </w:rPr>
      </w:pPr>
      <w:r>
        <w:rPr>
          <w:rFonts w:ascii="Arial"/>
          <w:b/>
          <w:sz w:val="23"/>
        </w:rPr>
        <w:t>Bit</w:t>
      </w:r>
      <w:r>
        <w:rPr>
          <w:rFonts w:ascii="Arial"/>
          <w:b/>
          <w:spacing w:val="-43"/>
          <w:sz w:val="23"/>
        </w:rPr>
        <w:t> </w:t>
      </w:r>
      <w:r>
        <w:rPr>
          <w:rFonts w:ascii="Arial"/>
          <w:b/>
          <w:sz w:val="23"/>
        </w:rPr>
        <w:t>7</w:t>
      </w:r>
    </w:p>
    <w:p>
      <w:pPr>
        <w:spacing w:before="63"/>
        <w:ind w:left="828" w:right="0" w:firstLine="0"/>
        <w:jc w:val="left"/>
        <w:rPr>
          <w:rFonts w:ascii="Arial" w:hAnsi="Arial"/>
          <w:b/>
          <w:sz w:val="23"/>
        </w:rPr>
      </w:pPr>
      <w:r>
        <w:rPr/>
        <w:br w:type="column"/>
      </w:r>
      <w:r>
        <w:rPr>
          <w:rFonts w:ascii="Arial" w:hAnsi="Arial"/>
          <w:b/>
          <w:w w:val="77"/>
          <w:sz w:val="23"/>
        </w:rPr>
        <w:t>R</w:t>
      </w:r>
      <w:r>
        <w:rPr>
          <w:rFonts w:ascii="Arial" w:hAnsi="Arial"/>
          <w:b/>
          <w:w w:val="154"/>
          <w:sz w:val="23"/>
        </w:rPr>
        <w:t>/</w:t>
      </w:r>
      <w:r>
        <w:rPr>
          <w:rFonts w:ascii="Arial" w:hAnsi="Arial"/>
          <w:b/>
          <w:spacing w:val="-1"/>
          <w:w w:val="95"/>
          <w:sz w:val="23"/>
        </w:rPr>
        <w:t>W</w:t>
      </w:r>
      <w:r>
        <w:rPr>
          <w:rFonts w:ascii="Arial" w:hAnsi="Arial"/>
          <w:b/>
          <w:w w:val="93"/>
          <w:sz w:val="23"/>
        </w:rPr>
        <w:t>(</w:t>
      </w:r>
      <w:r>
        <w:rPr>
          <w:rFonts w:ascii="Arial" w:hAnsi="Arial"/>
          <w:b/>
          <w:spacing w:val="-1"/>
          <w:w w:val="90"/>
          <w:sz w:val="23"/>
        </w:rPr>
        <w:t>0</w:t>
      </w:r>
      <w:r>
        <w:rPr>
          <w:rFonts w:ascii="Arial" w:hAnsi="Arial"/>
          <w:b/>
          <w:w w:val="93"/>
          <w:sz w:val="23"/>
        </w:rPr>
        <w:t>)</w:t>
      </w:r>
      <w:r>
        <w:rPr>
          <w:rFonts w:ascii="Arial" w:hAnsi="Arial"/>
          <w:b/>
          <w:w w:val="82"/>
          <w:sz w:val="23"/>
        </w:rPr>
        <w:t>:</w:t>
      </w:r>
      <w:r>
        <w:rPr>
          <w:rFonts w:ascii="Arial" w:hAnsi="Arial"/>
          <w:b/>
          <w:spacing w:val="-13"/>
          <w:sz w:val="23"/>
        </w:rPr>
        <w:t> </w:t>
      </w:r>
      <w:r>
        <w:rPr>
          <w:rFonts w:ascii="Arial" w:hAnsi="Arial"/>
          <w:b/>
          <w:w w:val="88"/>
          <w:sz w:val="23"/>
        </w:rPr>
        <w:t>l</w:t>
      </w:r>
      <w:r>
        <w:rPr>
          <w:rFonts w:ascii="Arial" w:hAnsi="Arial"/>
          <w:b/>
          <w:w w:val="88"/>
          <w:sz w:val="23"/>
        </w:rPr>
        <w:t>à</w:t>
      </w:r>
      <w:r>
        <w:rPr>
          <w:rFonts w:ascii="Arial" w:hAnsi="Arial"/>
          <w:b/>
          <w:spacing w:val="-13"/>
          <w:sz w:val="23"/>
        </w:rPr>
        <w:t> </w:t>
      </w:r>
      <w:r>
        <w:rPr>
          <w:rFonts w:ascii="Arial" w:hAnsi="Arial"/>
          <w:b/>
          <w:w w:val="75"/>
          <w:sz w:val="23"/>
        </w:rPr>
        <w:t>c</w:t>
      </w:r>
      <w:r>
        <w:rPr>
          <w:rFonts w:ascii="Arial" w:hAnsi="Arial"/>
          <w:b/>
          <w:w w:val="87"/>
          <w:sz w:val="23"/>
        </w:rPr>
        <w:t>h</w:t>
      </w:r>
      <w:r>
        <w:rPr>
          <w:rFonts w:ascii="Arial" w:hAnsi="Arial"/>
          <w:b/>
          <w:w w:val="87"/>
          <w:sz w:val="23"/>
        </w:rPr>
        <w:t>o</w:t>
      </w:r>
      <w:r>
        <w:rPr>
          <w:rFonts w:ascii="Arial" w:hAnsi="Arial"/>
          <w:b/>
          <w:spacing w:val="-13"/>
          <w:sz w:val="23"/>
        </w:rPr>
        <w:t> </w:t>
      </w:r>
      <w:r>
        <w:rPr>
          <w:rFonts w:ascii="Arial" w:hAnsi="Arial"/>
          <w:b/>
          <w:w w:val="87"/>
          <w:sz w:val="23"/>
        </w:rPr>
        <w:t>ph</w:t>
      </w:r>
      <w:r>
        <w:rPr>
          <w:rFonts w:ascii="Arial" w:hAnsi="Arial"/>
          <w:b/>
          <w:w w:val="90"/>
          <w:sz w:val="23"/>
        </w:rPr>
        <w:t>é</w:t>
      </w:r>
      <w:r>
        <w:rPr>
          <w:rFonts w:ascii="Arial" w:hAnsi="Arial"/>
          <w:b/>
          <w:w w:val="87"/>
          <w:sz w:val="23"/>
        </w:rPr>
        <w:t>p</w:t>
      </w:r>
      <w:r>
        <w:rPr>
          <w:rFonts w:ascii="Arial" w:hAnsi="Arial"/>
          <w:b/>
          <w:spacing w:val="-13"/>
          <w:sz w:val="23"/>
        </w:rPr>
        <w:t> </w:t>
      </w:r>
      <w:r>
        <w:rPr>
          <w:rFonts w:ascii="Arial" w:hAnsi="Arial"/>
          <w:b/>
          <w:w w:val="92"/>
          <w:sz w:val="23"/>
        </w:rPr>
        <w:t>đ</w:t>
      </w:r>
      <w:r>
        <w:rPr>
          <w:rFonts w:ascii="Arial" w:hAnsi="Arial"/>
          <w:b/>
          <w:w w:val="87"/>
          <w:sz w:val="23"/>
        </w:rPr>
        <w:t>ọ</w:t>
      </w:r>
      <w:r>
        <w:rPr>
          <w:rFonts w:ascii="Arial" w:hAnsi="Arial"/>
          <w:b/>
          <w:w w:val="75"/>
          <w:sz w:val="23"/>
        </w:rPr>
        <w:t>c</w:t>
      </w:r>
      <w:r>
        <w:rPr>
          <w:rFonts w:ascii="Arial" w:hAnsi="Arial"/>
          <w:b/>
          <w:spacing w:val="-1"/>
          <w:w w:val="154"/>
          <w:sz w:val="23"/>
        </w:rPr>
        <w:t>/</w:t>
      </w:r>
      <w:r>
        <w:rPr>
          <w:rFonts w:ascii="Arial" w:hAnsi="Arial"/>
          <w:b/>
          <w:w w:val="77"/>
          <w:sz w:val="23"/>
        </w:rPr>
        <w:t>g</w:t>
      </w:r>
      <w:r>
        <w:rPr>
          <w:rFonts w:ascii="Arial" w:hAnsi="Arial"/>
          <w:b/>
          <w:w w:val="87"/>
          <w:sz w:val="23"/>
        </w:rPr>
        <w:t>h</w:t>
      </w:r>
      <w:r>
        <w:rPr>
          <w:rFonts w:ascii="Arial" w:hAnsi="Arial"/>
          <w:b/>
          <w:w w:val="88"/>
          <w:sz w:val="23"/>
        </w:rPr>
        <w:t>i</w:t>
      </w:r>
      <w:r>
        <w:rPr>
          <w:rFonts w:ascii="Arial" w:hAnsi="Arial"/>
          <w:b/>
          <w:spacing w:val="-13"/>
          <w:sz w:val="23"/>
        </w:rPr>
        <w:t> </w:t>
      </w:r>
      <w:r>
        <w:rPr>
          <w:rFonts w:ascii="Arial" w:hAnsi="Arial"/>
          <w:b/>
          <w:w w:val="84"/>
          <w:sz w:val="23"/>
        </w:rPr>
        <w:t>v</w:t>
      </w:r>
      <w:r>
        <w:rPr>
          <w:rFonts w:ascii="Arial" w:hAnsi="Arial"/>
          <w:b/>
          <w:w w:val="88"/>
          <w:sz w:val="23"/>
        </w:rPr>
        <w:t>à</w:t>
      </w:r>
      <w:r>
        <w:rPr>
          <w:rFonts w:ascii="Arial" w:hAnsi="Arial"/>
          <w:b/>
          <w:spacing w:val="-13"/>
          <w:sz w:val="23"/>
        </w:rPr>
        <w:t> </w:t>
      </w:r>
      <w:r>
        <w:rPr>
          <w:rFonts w:ascii="Arial" w:hAnsi="Arial"/>
          <w:b/>
          <w:w w:val="86"/>
          <w:sz w:val="23"/>
        </w:rPr>
        <w:t>k</w:t>
      </w:r>
      <w:r>
        <w:rPr>
          <w:rFonts w:ascii="Arial" w:hAnsi="Arial"/>
          <w:b/>
          <w:w w:val="87"/>
          <w:sz w:val="23"/>
        </w:rPr>
        <w:t>h</w:t>
      </w:r>
      <w:r>
        <w:rPr>
          <w:rFonts w:ascii="Arial" w:hAnsi="Arial"/>
          <w:b/>
          <w:w w:val="88"/>
          <w:sz w:val="23"/>
        </w:rPr>
        <w:t>i</w:t>
      </w:r>
      <w:r>
        <w:rPr>
          <w:rFonts w:ascii="Arial" w:hAnsi="Arial"/>
          <w:b/>
          <w:spacing w:val="-13"/>
          <w:sz w:val="23"/>
        </w:rPr>
        <w:t> </w:t>
      </w:r>
      <w:r>
        <w:rPr>
          <w:rFonts w:ascii="Arial" w:hAnsi="Arial"/>
          <w:b/>
          <w:w w:val="91"/>
          <w:sz w:val="23"/>
        </w:rPr>
        <w:t>r</w:t>
      </w:r>
      <w:r>
        <w:rPr>
          <w:rFonts w:ascii="Arial" w:hAnsi="Arial"/>
          <w:b/>
          <w:w w:val="90"/>
          <w:sz w:val="23"/>
        </w:rPr>
        <w:t>e</w:t>
      </w:r>
      <w:r>
        <w:rPr>
          <w:rFonts w:ascii="Arial" w:hAnsi="Arial"/>
          <w:b/>
          <w:w w:val="71"/>
          <w:sz w:val="23"/>
        </w:rPr>
        <w:t>s</w:t>
      </w:r>
      <w:r>
        <w:rPr>
          <w:rFonts w:ascii="Arial" w:hAnsi="Arial"/>
          <w:b/>
          <w:w w:val="90"/>
          <w:sz w:val="23"/>
        </w:rPr>
        <w:t>e</w:t>
      </w:r>
      <w:r>
        <w:rPr>
          <w:rFonts w:ascii="Arial" w:hAnsi="Arial"/>
          <w:b/>
          <w:w w:val="103"/>
          <w:sz w:val="23"/>
        </w:rPr>
        <w:t>t</w:t>
      </w:r>
      <w:r>
        <w:rPr>
          <w:rFonts w:ascii="Arial" w:hAnsi="Arial"/>
          <w:b/>
          <w:spacing w:val="-13"/>
          <w:sz w:val="23"/>
        </w:rPr>
        <w:t> </w:t>
      </w:r>
      <w:r>
        <w:rPr>
          <w:rFonts w:ascii="Arial" w:hAnsi="Arial"/>
          <w:b/>
          <w:w w:val="103"/>
          <w:sz w:val="23"/>
        </w:rPr>
        <w:t>t</w:t>
      </w:r>
      <w:r>
        <w:rPr>
          <w:rFonts w:ascii="Arial" w:hAnsi="Arial"/>
          <w:b/>
          <w:w w:val="87"/>
          <w:sz w:val="23"/>
        </w:rPr>
        <w:t>h</w:t>
      </w:r>
      <w:r>
        <w:rPr>
          <w:rFonts w:ascii="Arial" w:hAnsi="Arial"/>
          <w:b/>
          <w:w w:val="88"/>
          <w:sz w:val="23"/>
        </w:rPr>
        <w:t>ì</w:t>
      </w:r>
      <w:r>
        <w:rPr>
          <w:rFonts w:ascii="Arial" w:hAnsi="Arial"/>
          <w:b/>
          <w:spacing w:val="-13"/>
          <w:sz w:val="23"/>
        </w:rPr>
        <w:t> </w:t>
      </w:r>
      <w:r>
        <w:rPr>
          <w:rFonts w:ascii="Arial" w:hAnsi="Arial"/>
          <w:b/>
          <w:w w:val="87"/>
          <w:sz w:val="23"/>
        </w:rPr>
        <w:t>b</w:t>
      </w:r>
      <w:r>
        <w:rPr>
          <w:rFonts w:ascii="Arial" w:hAnsi="Arial"/>
          <w:b/>
          <w:w w:val="88"/>
          <w:sz w:val="23"/>
        </w:rPr>
        <w:t>ằ</w:t>
      </w:r>
      <w:r>
        <w:rPr>
          <w:rFonts w:ascii="Arial" w:hAnsi="Arial"/>
          <w:b/>
          <w:w w:val="87"/>
          <w:sz w:val="23"/>
        </w:rPr>
        <w:t>n</w:t>
      </w:r>
      <w:r>
        <w:rPr>
          <w:rFonts w:ascii="Arial" w:hAnsi="Arial"/>
          <w:b/>
          <w:w w:val="77"/>
          <w:sz w:val="23"/>
        </w:rPr>
        <w:t>g</w:t>
      </w:r>
      <w:r>
        <w:rPr>
          <w:rFonts w:ascii="Arial" w:hAnsi="Arial"/>
          <w:b/>
          <w:spacing w:val="-12"/>
          <w:sz w:val="23"/>
        </w:rPr>
        <w:t> </w:t>
      </w:r>
      <w:r>
        <w:rPr>
          <w:rFonts w:ascii="Arial" w:hAnsi="Arial"/>
          <w:b/>
          <w:w w:val="90"/>
          <w:sz w:val="23"/>
        </w:rPr>
        <w:t>0</w:t>
      </w:r>
    </w:p>
    <w:p>
      <w:pPr>
        <w:spacing w:before="109"/>
        <w:ind w:left="2716" w:right="0" w:firstLine="0"/>
        <w:jc w:val="left"/>
        <w:rPr>
          <w:i/>
          <w:sz w:val="24"/>
        </w:rPr>
      </w:pPr>
      <w:r>
        <w:rPr>
          <w:i/>
          <w:sz w:val="24"/>
        </w:rPr>
        <w:t>Hình 7-2: Thanh ghi ADCON0.</w:t>
      </w:r>
    </w:p>
    <w:p>
      <w:pPr>
        <w:spacing w:before="43"/>
        <w:ind w:left="777" w:right="1042" w:firstLine="0"/>
        <w:jc w:val="center"/>
        <w:rPr>
          <w:rFonts w:ascii="Arial"/>
          <w:b/>
          <w:sz w:val="23"/>
        </w:rPr>
      </w:pPr>
      <w:r>
        <w:rPr/>
        <w:br w:type="column"/>
      </w:r>
      <w:r>
        <w:rPr>
          <w:rFonts w:ascii="Arial"/>
          <w:b/>
          <w:sz w:val="23"/>
        </w:rPr>
        <w:t>Bit 0</w:t>
      </w:r>
    </w:p>
    <w:p>
      <w:pPr>
        <w:spacing w:after="0"/>
        <w:jc w:val="center"/>
        <w:rPr>
          <w:rFonts w:ascii="Arial"/>
          <w:sz w:val="23"/>
        </w:rPr>
        <w:sectPr>
          <w:type w:val="continuous"/>
          <w:pgSz w:w="11910" w:h="16840"/>
          <w:pgMar w:top="520" w:bottom="280" w:left="740" w:right="0"/>
          <w:cols w:num="3" w:equalWidth="0">
            <w:col w:w="1301" w:space="102"/>
            <w:col w:w="5789" w:space="1620"/>
            <w:col w:w="2358"/>
          </w:cols>
        </w:sectPr>
      </w:pPr>
    </w:p>
    <w:p>
      <w:pPr>
        <w:pStyle w:val="BodyText"/>
        <w:tabs>
          <w:tab w:pos="2116" w:val="left" w:leader="none"/>
        </w:tabs>
        <w:spacing w:line="345" w:lineRule="auto" w:before="119"/>
        <w:ind w:left="2117" w:right="566" w:hanging="927"/>
      </w:pPr>
      <w:r>
        <w:rPr/>
        <w:pict>
          <v:rect style="position:absolute;margin-left:133.970001pt;margin-top:776.375977pt;width:36.984pt;height:.72003pt;mso-position-horizontal-relative:page;mso-position-vertical-relative:page;z-index:-29228544" filled="true" fillcolor="#9f9f9f" stroked="false">
            <v:fill type="solid"/>
            <w10:wrap type="none"/>
          </v:rect>
        </w:pict>
      </w:r>
      <w:r>
        <w:rPr/>
        <w:pict>
          <v:rect style="position:absolute;margin-left:242.979996pt;margin-top:776.375977pt;width:36.984pt;height:.72003pt;mso-position-horizontal-relative:page;mso-position-vertical-relative:page;z-index:-29228032" filled="true" fillcolor="#9f9f9f" stroked="false">
            <v:fill type="solid"/>
            <w10:wrap type="none"/>
          </v:rect>
        </w:pict>
      </w:r>
      <w:r>
        <w:rPr/>
        <w:pict>
          <v:rect style="position:absolute;margin-left:351.980011pt;margin-top:776.375977pt;width:36.96pt;height:.72003pt;mso-position-horizontal-relative:page;mso-position-vertical-relative:page;z-index:-29227520" filled="true" fillcolor="#9f9f9f" stroked="false">
            <v:fill type="solid"/>
            <w10:wrap type="none"/>
          </v:rect>
        </w:pict>
      </w:r>
      <w:r>
        <w:rPr>
          <w:spacing w:val="-32"/>
          <w:shd w:fill="CCFFFF" w:color="auto" w:val="clear"/>
        </w:rPr>
        <w:t> </w:t>
      </w:r>
      <w:r>
        <w:rPr>
          <w:spacing w:val="-3"/>
          <w:shd w:fill="CCFFFF" w:color="auto" w:val="clear"/>
        </w:rPr>
        <w:t>Bit</w:t>
      </w:r>
      <w:r>
        <w:rPr>
          <w:spacing w:val="7"/>
          <w:shd w:fill="CCFFFF" w:color="auto" w:val="clear"/>
        </w:rPr>
        <w:t> </w:t>
      </w:r>
      <w:r>
        <w:rPr>
          <w:shd w:fill="CCFFFF" w:color="auto" w:val="clear"/>
        </w:rPr>
        <w:t>7-6</w:t>
        <w:tab/>
        <w:t>ADCS&lt;1:0&gt;: Các </w:t>
      </w:r>
      <w:r>
        <w:rPr>
          <w:spacing w:val="-4"/>
          <w:shd w:fill="CCFFFF" w:color="auto" w:val="clear"/>
        </w:rPr>
        <w:t>bit </w:t>
      </w:r>
      <w:r>
        <w:rPr>
          <w:shd w:fill="CCFFFF" w:color="auto" w:val="clear"/>
        </w:rPr>
        <w:t>lựa chọn xung chuyển đổi AD (AD Conversion Clock Select bits)</w:t>
      </w:r>
      <w:r>
        <w:rPr/>
        <w:t> 00 =</w:t>
      </w:r>
      <w:r>
        <w:rPr>
          <w:spacing w:val="3"/>
        </w:rPr>
        <w:t> </w:t>
      </w:r>
      <w:r>
        <w:rPr/>
        <w:t>F</w:t>
      </w:r>
      <w:r>
        <w:rPr>
          <w:vertAlign w:val="subscript"/>
        </w:rPr>
        <w:t>OSC</w:t>
      </w:r>
      <w:r>
        <w:rPr>
          <w:vertAlign w:val="baseline"/>
        </w:rPr>
        <w:t>/2</w:t>
      </w:r>
    </w:p>
    <w:p>
      <w:pPr>
        <w:pStyle w:val="BodyText"/>
        <w:spacing w:line="273" w:lineRule="exact"/>
        <w:ind w:left="2117"/>
      </w:pPr>
      <w:r>
        <w:rPr/>
        <w:t>01 =</w:t>
      </w:r>
      <w:r>
        <w:rPr>
          <w:spacing w:val="-10"/>
        </w:rPr>
        <w:t> </w:t>
      </w:r>
      <w:r>
        <w:rPr/>
        <w:t>F</w:t>
      </w:r>
      <w:r>
        <w:rPr>
          <w:vertAlign w:val="subscript"/>
        </w:rPr>
        <w:t>OSC</w:t>
      </w:r>
      <w:r>
        <w:rPr>
          <w:vertAlign w:val="baseline"/>
        </w:rPr>
        <w:t>/8</w:t>
      </w:r>
    </w:p>
    <w:p>
      <w:pPr>
        <w:pStyle w:val="BodyText"/>
        <w:spacing w:before="122"/>
        <w:ind w:left="2117"/>
      </w:pPr>
      <w:r>
        <w:rPr/>
        <w:t>10 = F</w:t>
      </w:r>
      <w:r>
        <w:rPr>
          <w:vertAlign w:val="subscript"/>
        </w:rPr>
        <w:t>OSC</w:t>
      </w:r>
      <w:r>
        <w:rPr>
          <w:vertAlign w:val="baseline"/>
        </w:rPr>
        <w:t>/32</w:t>
      </w:r>
    </w:p>
    <w:p>
      <w:pPr>
        <w:pStyle w:val="BodyText"/>
        <w:spacing w:before="118"/>
        <w:ind w:left="2117"/>
      </w:pPr>
      <w:r>
        <w:rPr/>
        <w:t>11 = F</w:t>
      </w:r>
      <w:r>
        <w:rPr>
          <w:vertAlign w:val="subscript"/>
        </w:rPr>
        <w:t>RC</w:t>
      </w:r>
      <w:r>
        <w:rPr>
          <w:vertAlign w:val="baseline"/>
        </w:rPr>
        <w:t> (xung clock lấy từ bộ dao động nội bên trong có tần số lớn nhất là 500 kHz)</w:t>
      </w:r>
    </w:p>
    <w:p>
      <w:pPr>
        <w:pStyle w:val="BodyText"/>
        <w:tabs>
          <w:tab w:pos="2116" w:val="left" w:leader="none"/>
          <w:tab w:pos="10630" w:val="left" w:leader="none"/>
        </w:tabs>
        <w:spacing w:before="123"/>
        <w:ind w:left="1190"/>
      </w:pPr>
      <w:r>
        <w:rPr>
          <w:spacing w:val="-32"/>
          <w:shd w:fill="CCFFFF" w:color="auto" w:val="clear"/>
        </w:rPr>
        <w:t> </w:t>
      </w:r>
      <w:r>
        <w:rPr>
          <w:spacing w:val="-3"/>
          <w:shd w:fill="CCFFFF" w:color="auto" w:val="clear"/>
        </w:rPr>
        <w:t>Bit</w:t>
      </w:r>
      <w:r>
        <w:rPr>
          <w:spacing w:val="7"/>
          <w:shd w:fill="CCFFFF" w:color="auto" w:val="clear"/>
        </w:rPr>
        <w:t> </w:t>
      </w:r>
      <w:r>
        <w:rPr>
          <w:shd w:fill="CCFFFF" w:color="auto" w:val="clear"/>
        </w:rPr>
        <w:t>5-3</w:t>
        <w:tab/>
      </w:r>
      <w:r>
        <w:rPr>
          <w:b/>
          <w:shd w:fill="CCFFFF" w:color="auto" w:val="clear"/>
        </w:rPr>
        <w:t>CHS&lt;3:0&gt;</w:t>
      </w:r>
      <w:r>
        <w:rPr>
          <w:shd w:fill="CCFFFF" w:color="auto" w:val="clear"/>
        </w:rPr>
        <w:t>: Các </w:t>
      </w:r>
      <w:r>
        <w:rPr>
          <w:spacing w:val="-4"/>
          <w:shd w:fill="CCFFFF" w:color="auto" w:val="clear"/>
        </w:rPr>
        <w:t>bit lựa </w:t>
      </w:r>
      <w:r>
        <w:rPr>
          <w:shd w:fill="CCFFFF" w:color="auto" w:val="clear"/>
        </w:rPr>
        <w:t>chọn kênh tương </w:t>
      </w:r>
      <w:r>
        <w:rPr>
          <w:spacing w:val="2"/>
          <w:shd w:fill="CCFFFF" w:color="auto" w:val="clear"/>
        </w:rPr>
        <w:t>tự </w:t>
      </w:r>
      <w:r>
        <w:rPr>
          <w:shd w:fill="CCFFFF" w:color="auto" w:val="clear"/>
        </w:rPr>
        <w:t>(Analog Channel Select bits) như</w:t>
      </w:r>
      <w:r>
        <w:rPr>
          <w:spacing w:val="4"/>
          <w:shd w:fill="CCFFFF" w:color="auto" w:val="clear"/>
        </w:rPr>
        <w:t> </w:t>
      </w:r>
      <w:r>
        <w:rPr>
          <w:shd w:fill="CCFFFF" w:color="auto" w:val="clear"/>
        </w:rPr>
        <w:t>sau:</w:t>
        <w:tab/>
      </w:r>
    </w:p>
    <w:p>
      <w:pPr>
        <w:pStyle w:val="BodyText"/>
        <w:spacing w:before="4"/>
        <w:rPr>
          <w:sz w:val="8"/>
        </w:rPr>
      </w:pPr>
    </w:p>
    <w:tbl>
      <w:tblPr>
        <w:tblW w:w="0" w:type="auto"/>
        <w:jc w:val="left"/>
        <w:tblInd w:w="557"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371"/>
        <w:gridCol w:w="807"/>
        <w:gridCol w:w="1374"/>
        <w:gridCol w:w="807"/>
        <w:gridCol w:w="1373"/>
        <w:gridCol w:w="806"/>
        <w:gridCol w:w="1373"/>
        <w:gridCol w:w="2297"/>
      </w:tblGrid>
      <w:tr>
        <w:trPr>
          <w:trHeight w:val="422" w:hRule="atLeast"/>
        </w:trPr>
        <w:tc>
          <w:tcPr>
            <w:tcW w:w="1371" w:type="dxa"/>
            <w:tcBorders>
              <w:left w:val="double" w:sz="2" w:space="0" w:color="9F9F9F"/>
            </w:tcBorders>
            <w:shd w:val="clear" w:color="auto" w:fill="CCFFCC"/>
          </w:tcPr>
          <w:p>
            <w:pPr>
              <w:pStyle w:val="TableParagraph"/>
              <w:spacing w:before="68"/>
              <w:ind w:left="106" w:right="93"/>
              <w:jc w:val="center"/>
              <w:rPr>
                <w:b/>
                <w:sz w:val="24"/>
              </w:rPr>
            </w:pPr>
            <w:r>
              <w:rPr>
                <w:b/>
                <w:sz w:val="24"/>
              </w:rPr>
              <w:t>CHS&lt;3:0&gt;</w:t>
            </w:r>
          </w:p>
        </w:tc>
        <w:tc>
          <w:tcPr>
            <w:tcW w:w="807" w:type="dxa"/>
            <w:shd w:val="clear" w:color="auto" w:fill="CCFFCC"/>
          </w:tcPr>
          <w:p>
            <w:pPr>
              <w:pStyle w:val="TableParagraph"/>
              <w:spacing w:before="63"/>
              <w:ind w:left="106" w:right="93"/>
              <w:jc w:val="center"/>
              <w:rPr>
                <w:sz w:val="24"/>
              </w:rPr>
            </w:pPr>
            <w:r>
              <w:rPr>
                <w:sz w:val="24"/>
              </w:rPr>
              <w:t>Kênh</w:t>
            </w:r>
          </w:p>
        </w:tc>
        <w:tc>
          <w:tcPr>
            <w:tcW w:w="1374" w:type="dxa"/>
            <w:shd w:val="clear" w:color="auto" w:fill="CCFFCC"/>
          </w:tcPr>
          <w:p>
            <w:pPr>
              <w:pStyle w:val="TableParagraph"/>
              <w:spacing w:before="68"/>
              <w:ind w:left="14"/>
              <w:jc w:val="center"/>
              <w:rPr>
                <w:b/>
                <w:sz w:val="24"/>
              </w:rPr>
            </w:pPr>
            <w:r>
              <w:rPr>
                <w:b/>
                <w:sz w:val="24"/>
              </w:rPr>
              <w:t>CHS&lt;3:0&gt;</w:t>
            </w:r>
          </w:p>
        </w:tc>
        <w:tc>
          <w:tcPr>
            <w:tcW w:w="807" w:type="dxa"/>
            <w:shd w:val="clear" w:color="auto" w:fill="CCFFCC"/>
          </w:tcPr>
          <w:p>
            <w:pPr>
              <w:pStyle w:val="TableParagraph"/>
              <w:spacing w:before="63"/>
              <w:ind w:left="105" w:right="94"/>
              <w:jc w:val="center"/>
              <w:rPr>
                <w:sz w:val="24"/>
              </w:rPr>
            </w:pPr>
            <w:r>
              <w:rPr>
                <w:sz w:val="24"/>
              </w:rPr>
              <w:t>Kênh</w:t>
            </w:r>
          </w:p>
        </w:tc>
        <w:tc>
          <w:tcPr>
            <w:tcW w:w="1373" w:type="dxa"/>
            <w:shd w:val="clear" w:color="auto" w:fill="CCFFCC"/>
          </w:tcPr>
          <w:p>
            <w:pPr>
              <w:pStyle w:val="TableParagraph"/>
              <w:spacing w:before="68"/>
              <w:ind w:left="105" w:right="92"/>
              <w:jc w:val="center"/>
              <w:rPr>
                <w:b/>
                <w:sz w:val="24"/>
              </w:rPr>
            </w:pPr>
            <w:r>
              <w:rPr>
                <w:b/>
                <w:sz w:val="24"/>
              </w:rPr>
              <w:t>CHS&lt;3:0&gt;</w:t>
            </w:r>
          </w:p>
        </w:tc>
        <w:tc>
          <w:tcPr>
            <w:tcW w:w="806" w:type="dxa"/>
            <w:shd w:val="clear" w:color="auto" w:fill="CCFFCC"/>
          </w:tcPr>
          <w:p>
            <w:pPr>
              <w:pStyle w:val="TableParagraph"/>
              <w:spacing w:before="63"/>
              <w:ind w:left="106" w:right="94"/>
              <w:jc w:val="center"/>
              <w:rPr>
                <w:sz w:val="24"/>
              </w:rPr>
            </w:pPr>
            <w:r>
              <w:rPr>
                <w:sz w:val="24"/>
              </w:rPr>
              <w:t>Kênh</w:t>
            </w:r>
          </w:p>
        </w:tc>
        <w:tc>
          <w:tcPr>
            <w:tcW w:w="1373" w:type="dxa"/>
            <w:shd w:val="clear" w:color="auto" w:fill="CCFFCC"/>
          </w:tcPr>
          <w:p>
            <w:pPr>
              <w:pStyle w:val="TableParagraph"/>
              <w:spacing w:before="68"/>
              <w:ind w:left="107" w:right="91"/>
              <w:jc w:val="center"/>
              <w:rPr>
                <w:b/>
                <w:sz w:val="24"/>
              </w:rPr>
            </w:pPr>
            <w:r>
              <w:rPr>
                <w:b/>
                <w:sz w:val="24"/>
              </w:rPr>
              <w:t>CHS&lt;3:0&gt;</w:t>
            </w:r>
          </w:p>
        </w:tc>
        <w:tc>
          <w:tcPr>
            <w:tcW w:w="2297" w:type="dxa"/>
            <w:shd w:val="clear" w:color="auto" w:fill="CCFFCC"/>
          </w:tcPr>
          <w:p>
            <w:pPr>
              <w:pStyle w:val="TableParagraph"/>
              <w:spacing w:before="63"/>
              <w:ind w:left="826" w:right="814"/>
              <w:jc w:val="center"/>
              <w:rPr>
                <w:sz w:val="24"/>
              </w:rPr>
            </w:pPr>
            <w:r>
              <w:rPr>
                <w:sz w:val="24"/>
              </w:rPr>
              <w:t>Kênh</w:t>
            </w:r>
          </w:p>
        </w:tc>
      </w:tr>
      <w:tr>
        <w:trPr>
          <w:trHeight w:val="420" w:hRule="atLeast"/>
        </w:trPr>
        <w:tc>
          <w:tcPr>
            <w:tcW w:w="1371" w:type="dxa"/>
            <w:tcBorders>
              <w:left w:val="double" w:sz="2" w:space="0" w:color="9F9F9F"/>
            </w:tcBorders>
          </w:tcPr>
          <w:p>
            <w:pPr>
              <w:pStyle w:val="TableParagraph"/>
              <w:spacing w:before="60"/>
              <w:ind w:left="104" w:right="93"/>
              <w:jc w:val="center"/>
              <w:rPr>
                <w:sz w:val="24"/>
              </w:rPr>
            </w:pPr>
            <w:r>
              <w:rPr>
                <w:sz w:val="24"/>
              </w:rPr>
              <w:t>0000</w:t>
            </w:r>
          </w:p>
        </w:tc>
        <w:tc>
          <w:tcPr>
            <w:tcW w:w="807" w:type="dxa"/>
          </w:tcPr>
          <w:p>
            <w:pPr>
              <w:pStyle w:val="TableParagraph"/>
              <w:spacing w:before="60"/>
              <w:ind w:left="8"/>
              <w:jc w:val="center"/>
              <w:rPr>
                <w:sz w:val="24"/>
              </w:rPr>
            </w:pPr>
            <w:r>
              <w:rPr>
                <w:sz w:val="24"/>
              </w:rPr>
              <w:t>0</w:t>
            </w:r>
          </w:p>
        </w:tc>
        <w:tc>
          <w:tcPr>
            <w:tcW w:w="1374" w:type="dxa"/>
          </w:tcPr>
          <w:p>
            <w:pPr>
              <w:pStyle w:val="TableParagraph"/>
              <w:spacing w:before="60"/>
              <w:ind w:left="12"/>
              <w:jc w:val="center"/>
              <w:rPr>
                <w:sz w:val="24"/>
              </w:rPr>
            </w:pPr>
            <w:r>
              <w:rPr>
                <w:sz w:val="24"/>
              </w:rPr>
              <w:t>0100</w:t>
            </w:r>
          </w:p>
        </w:tc>
        <w:tc>
          <w:tcPr>
            <w:tcW w:w="807" w:type="dxa"/>
          </w:tcPr>
          <w:p>
            <w:pPr>
              <w:pStyle w:val="TableParagraph"/>
              <w:spacing w:before="60"/>
              <w:ind w:left="7"/>
              <w:jc w:val="center"/>
              <w:rPr>
                <w:sz w:val="24"/>
              </w:rPr>
            </w:pPr>
            <w:r>
              <w:rPr>
                <w:sz w:val="24"/>
              </w:rPr>
              <w:t>4</w:t>
            </w:r>
          </w:p>
        </w:tc>
        <w:tc>
          <w:tcPr>
            <w:tcW w:w="1373" w:type="dxa"/>
          </w:tcPr>
          <w:p>
            <w:pPr>
              <w:pStyle w:val="TableParagraph"/>
              <w:spacing w:before="60"/>
              <w:ind w:left="104" w:right="92"/>
              <w:jc w:val="center"/>
              <w:rPr>
                <w:sz w:val="24"/>
              </w:rPr>
            </w:pPr>
            <w:r>
              <w:rPr>
                <w:sz w:val="24"/>
              </w:rPr>
              <w:t>1000</w:t>
            </w:r>
          </w:p>
        </w:tc>
        <w:tc>
          <w:tcPr>
            <w:tcW w:w="806" w:type="dxa"/>
          </w:tcPr>
          <w:p>
            <w:pPr>
              <w:pStyle w:val="TableParagraph"/>
              <w:spacing w:before="60"/>
              <w:ind w:left="8"/>
              <w:jc w:val="center"/>
              <w:rPr>
                <w:sz w:val="24"/>
              </w:rPr>
            </w:pPr>
            <w:r>
              <w:rPr>
                <w:sz w:val="24"/>
              </w:rPr>
              <w:t>8</w:t>
            </w:r>
          </w:p>
        </w:tc>
        <w:tc>
          <w:tcPr>
            <w:tcW w:w="1373" w:type="dxa"/>
          </w:tcPr>
          <w:p>
            <w:pPr>
              <w:pStyle w:val="TableParagraph"/>
              <w:spacing w:before="60"/>
              <w:ind w:left="106" w:right="92"/>
              <w:jc w:val="center"/>
              <w:rPr>
                <w:sz w:val="24"/>
              </w:rPr>
            </w:pPr>
            <w:r>
              <w:rPr>
                <w:sz w:val="24"/>
              </w:rPr>
              <w:t>1100</w:t>
            </w:r>
          </w:p>
        </w:tc>
        <w:tc>
          <w:tcPr>
            <w:tcW w:w="2297" w:type="dxa"/>
          </w:tcPr>
          <w:p>
            <w:pPr>
              <w:pStyle w:val="TableParagraph"/>
              <w:spacing w:before="60"/>
              <w:ind w:left="826" w:right="814"/>
              <w:jc w:val="center"/>
              <w:rPr>
                <w:sz w:val="24"/>
              </w:rPr>
            </w:pPr>
            <w:r>
              <w:rPr>
                <w:sz w:val="24"/>
              </w:rPr>
              <w:t>12</w:t>
            </w:r>
          </w:p>
        </w:tc>
      </w:tr>
      <w:tr>
        <w:trPr>
          <w:trHeight w:val="421" w:hRule="atLeast"/>
        </w:trPr>
        <w:tc>
          <w:tcPr>
            <w:tcW w:w="1371" w:type="dxa"/>
            <w:tcBorders>
              <w:left w:val="double" w:sz="2" w:space="0" w:color="9F9F9F"/>
            </w:tcBorders>
          </w:tcPr>
          <w:p>
            <w:pPr>
              <w:pStyle w:val="TableParagraph"/>
              <w:spacing w:before="61"/>
              <w:ind w:left="104" w:right="93"/>
              <w:jc w:val="center"/>
              <w:rPr>
                <w:sz w:val="24"/>
              </w:rPr>
            </w:pPr>
            <w:r>
              <w:rPr>
                <w:sz w:val="24"/>
              </w:rPr>
              <w:t>0001</w:t>
            </w:r>
          </w:p>
        </w:tc>
        <w:tc>
          <w:tcPr>
            <w:tcW w:w="807" w:type="dxa"/>
          </w:tcPr>
          <w:p>
            <w:pPr>
              <w:pStyle w:val="TableParagraph"/>
              <w:spacing w:before="61"/>
              <w:ind w:left="8"/>
              <w:jc w:val="center"/>
              <w:rPr>
                <w:sz w:val="24"/>
              </w:rPr>
            </w:pPr>
            <w:r>
              <w:rPr>
                <w:sz w:val="24"/>
              </w:rPr>
              <w:t>1</w:t>
            </w:r>
          </w:p>
        </w:tc>
        <w:tc>
          <w:tcPr>
            <w:tcW w:w="1374" w:type="dxa"/>
          </w:tcPr>
          <w:p>
            <w:pPr>
              <w:pStyle w:val="TableParagraph"/>
              <w:spacing w:before="61"/>
              <w:ind w:left="12"/>
              <w:jc w:val="center"/>
              <w:rPr>
                <w:sz w:val="24"/>
              </w:rPr>
            </w:pPr>
            <w:r>
              <w:rPr>
                <w:sz w:val="24"/>
              </w:rPr>
              <w:t>0101</w:t>
            </w:r>
          </w:p>
        </w:tc>
        <w:tc>
          <w:tcPr>
            <w:tcW w:w="807" w:type="dxa"/>
          </w:tcPr>
          <w:p>
            <w:pPr>
              <w:pStyle w:val="TableParagraph"/>
              <w:spacing w:before="61"/>
              <w:ind w:left="7"/>
              <w:jc w:val="center"/>
              <w:rPr>
                <w:sz w:val="24"/>
              </w:rPr>
            </w:pPr>
            <w:r>
              <w:rPr>
                <w:sz w:val="24"/>
              </w:rPr>
              <w:t>5</w:t>
            </w:r>
          </w:p>
        </w:tc>
        <w:tc>
          <w:tcPr>
            <w:tcW w:w="1373" w:type="dxa"/>
          </w:tcPr>
          <w:p>
            <w:pPr>
              <w:pStyle w:val="TableParagraph"/>
              <w:spacing w:before="61"/>
              <w:ind w:left="104" w:right="92"/>
              <w:jc w:val="center"/>
              <w:rPr>
                <w:sz w:val="24"/>
              </w:rPr>
            </w:pPr>
            <w:r>
              <w:rPr>
                <w:sz w:val="24"/>
              </w:rPr>
              <w:t>1001</w:t>
            </w:r>
          </w:p>
        </w:tc>
        <w:tc>
          <w:tcPr>
            <w:tcW w:w="806" w:type="dxa"/>
          </w:tcPr>
          <w:p>
            <w:pPr>
              <w:pStyle w:val="TableParagraph"/>
              <w:spacing w:before="61"/>
              <w:ind w:left="8"/>
              <w:jc w:val="center"/>
              <w:rPr>
                <w:sz w:val="24"/>
              </w:rPr>
            </w:pPr>
            <w:r>
              <w:rPr>
                <w:sz w:val="24"/>
              </w:rPr>
              <w:t>9</w:t>
            </w:r>
          </w:p>
        </w:tc>
        <w:tc>
          <w:tcPr>
            <w:tcW w:w="1373" w:type="dxa"/>
          </w:tcPr>
          <w:p>
            <w:pPr>
              <w:pStyle w:val="TableParagraph"/>
              <w:spacing w:before="61"/>
              <w:ind w:left="106" w:right="92"/>
              <w:jc w:val="center"/>
              <w:rPr>
                <w:sz w:val="24"/>
              </w:rPr>
            </w:pPr>
            <w:r>
              <w:rPr>
                <w:sz w:val="24"/>
              </w:rPr>
              <w:t>1101</w:t>
            </w:r>
          </w:p>
        </w:tc>
        <w:tc>
          <w:tcPr>
            <w:tcW w:w="2297" w:type="dxa"/>
          </w:tcPr>
          <w:p>
            <w:pPr>
              <w:pStyle w:val="TableParagraph"/>
              <w:spacing w:before="61"/>
              <w:ind w:left="826" w:right="814"/>
              <w:jc w:val="center"/>
              <w:rPr>
                <w:sz w:val="24"/>
              </w:rPr>
            </w:pPr>
            <w:r>
              <w:rPr>
                <w:sz w:val="24"/>
              </w:rPr>
              <w:t>13</w:t>
            </w:r>
          </w:p>
        </w:tc>
      </w:tr>
      <w:tr>
        <w:trPr>
          <w:trHeight w:val="409" w:hRule="atLeast"/>
        </w:trPr>
        <w:tc>
          <w:tcPr>
            <w:tcW w:w="1371" w:type="dxa"/>
            <w:tcBorders>
              <w:left w:val="double" w:sz="2" w:space="0" w:color="9F9F9F"/>
              <w:bottom w:val="single" w:sz="6" w:space="0" w:color="EFEFEF"/>
            </w:tcBorders>
          </w:tcPr>
          <w:p>
            <w:pPr>
              <w:pStyle w:val="TableParagraph"/>
              <w:spacing w:before="60"/>
              <w:ind w:left="104" w:right="93"/>
              <w:jc w:val="center"/>
              <w:rPr>
                <w:sz w:val="24"/>
              </w:rPr>
            </w:pPr>
            <w:r>
              <w:rPr>
                <w:sz w:val="24"/>
              </w:rPr>
              <w:t>0010</w:t>
            </w:r>
          </w:p>
        </w:tc>
        <w:tc>
          <w:tcPr>
            <w:tcW w:w="807" w:type="dxa"/>
            <w:tcBorders>
              <w:bottom w:val="single" w:sz="6" w:space="0" w:color="9F9F9F"/>
            </w:tcBorders>
          </w:tcPr>
          <w:p>
            <w:pPr>
              <w:pStyle w:val="TableParagraph"/>
              <w:spacing w:before="60"/>
              <w:ind w:left="8"/>
              <w:jc w:val="center"/>
              <w:rPr>
                <w:sz w:val="24"/>
              </w:rPr>
            </w:pPr>
            <w:r>
              <w:rPr>
                <w:sz w:val="24"/>
              </w:rPr>
              <w:t>2</w:t>
            </w:r>
          </w:p>
        </w:tc>
        <w:tc>
          <w:tcPr>
            <w:tcW w:w="1374" w:type="dxa"/>
            <w:tcBorders>
              <w:bottom w:val="single" w:sz="6" w:space="0" w:color="EFEFEF"/>
            </w:tcBorders>
          </w:tcPr>
          <w:p>
            <w:pPr>
              <w:pStyle w:val="TableParagraph"/>
              <w:spacing w:before="60"/>
              <w:ind w:left="12"/>
              <w:jc w:val="center"/>
              <w:rPr>
                <w:sz w:val="24"/>
              </w:rPr>
            </w:pPr>
            <w:r>
              <w:rPr>
                <w:sz w:val="24"/>
              </w:rPr>
              <w:t>0110</w:t>
            </w:r>
          </w:p>
        </w:tc>
        <w:tc>
          <w:tcPr>
            <w:tcW w:w="807" w:type="dxa"/>
            <w:tcBorders>
              <w:bottom w:val="single" w:sz="6" w:space="0" w:color="9F9F9F"/>
            </w:tcBorders>
          </w:tcPr>
          <w:p>
            <w:pPr>
              <w:pStyle w:val="TableParagraph"/>
              <w:spacing w:before="60"/>
              <w:ind w:left="7"/>
              <w:jc w:val="center"/>
              <w:rPr>
                <w:sz w:val="24"/>
              </w:rPr>
            </w:pPr>
            <w:r>
              <w:rPr>
                <w:sz w:val="24"/>
              </w:rPr>
              <w:t>6</w:t>
            </w:r>
          </w:p>
        </w:tc>
        <w:tc>
          <w:tcPr>
            <w:tcW w:w="1373" w:type="dxa"/>
            <w:tcBorders>
              <w:bottom w:val="single" w:sz="6" w:space="0" w:color="EFEFEF"/>
            </w:tcBorders>
          </w:tcPr>
          <w:p>
            <w:pPr>
              <w:pStyle w:val="TableParagraph"/>
              <w:spacing w:before="60"/>
              <w:ind w:left="104" w:right="92"/>
              <w:jc w:val="center"/>
              <w:rPr>
                <w:sz w:val="24"/>
              </w:rPr>
            </w:pPr>
            <w:r>
              <w:rPr>
                <w:sz w:val="24"/>
              </w:rPr>
              <w:t>1010</w:t>
            </w:r>
          </w:p>
        </w:tc>
        <w:tc>
          <w:tcPr>
            <w:tcW w:w="806" w:type="dxa"/>
            <w:tcBorders>
              <w:bottom w:val="single" w:sz="6" w:space="0" w:color="9F9F9F"/>
            </w:tcBorders>
          </w:tcPr>
          <w:p>
            <w:pPr>
              <w:pStyle w:val="TableParagraph"/>
              <w:spacing w:before="60"/>
              <w:ind w:left="106" w:right="93"/>
              <w:jc w:val="center"/>
              <w:rPr>
                <w:sz w:val="24"/>
              </w:rPr>
            </w:pPr>
            <w:r>
              <w:rPr>
                <w:sz w:val="24"/>
              </w:rPr>
              <w:t>10</w:t>
            </w:r>
          </w:p>
        </w:tc>
        <w:tc>
          <w:tcPr>
            <w:tcW w:w="1373" w:type="dxa"/>
            <w:tcBorders>
              <w:bottom w:val="single" w:sz="6" w:space="0" w:color="EFEFEF"/>
            </w:tcBorders>
          </w:tcPr>
          <w:p>
            <w:pPr>
              <w:pStyle w:val="TableParagraph"/>
              <w:spacing w:before="60"/>
              <w:ind w:left="106" w:right="92"/>
              <w:jc w:val="center"/>
              <w:rPr>
                <w:sz w:val="24"/>
              </w:rPr>
            </w:pPr>
            <w:r>
              <w:rPr>
                <w:sz w:val="24"/>
              </w:rPr>
              <w:t>1110</w:t>
            </w:r>
          </w:p>
        </w:tc>
        <w:tc>
          <w:tcPr>
            <w:tcW w:w="2297" w:type="dxa"/>
            <w:tcBorders>
              <w:bottom w:val="single" w:sz="6" w:space="0" w:color="EFEFEF"/>
            </w:tcBorders>
          </w:tcPr>
          <w:p>
            <w:pPr>
              <w:pStyle w:val="TableParagraph"/>
              <w:spacing w:before="59"/>
              <w:ind w:left="827" w:right="814"/>
              <w:jc w:val="center"/>
              <w:rPr>
                <w:sz w:val="16"/>
              </w:rPr>
            </w:pPr>
            <w:r>
              <w:rPr>
                <w:position w:val="3"/>
                <w:sz w:val="24"/>
              </w:rPr>
              <w:t>C</w:t>
            </w:r>
            <w:r>
              <w:rPr>
                <w:sz w:val="16"/>
              </w:rPr>
              <w:t>VREF</w:t>
            </w:r>
          </w:p>
        </w:tc>
      </w:tr>
      <w:tr>
        <w:trPr>
          <w:trHeight w:val="781" w:hRule="atLeast"/>
        </w:trPr>
        <w:tc>
          <w:tcPr>
            <w:tcW w:w="1371" w:type="dxa"/>
            <w:tcBorders>
              <w:top w:val="single" w:sz="6" w:space="0" w:color="EFEFEF"/>
              <w:left w:val="double" w:sz="2" w:space="0" w:color="9F9F9F"/>
              <w:bottom w:val="single" w:sz="6" w:space="0" w:color="EFEFEF"/>
              <w:right w:val="single" w:sz="6" w:space="0" w:color="9F9F9F"/>
            </w:tcBorders>
          </w:tcPr>
          <w:p>
            <w:pPr>
              <w:pStyle w:val="TableParagraph"/>
              <w:spacing w:before="102"/>
              <w:ind w:left="410" w:right="411"/>
              <w:jc w:val="center"/>
              <w:rPr>
                <w:sz w:val="24"/>
              </w:rPr>
            </w:pPr>
            <w:r>
              <w:rPr>
                <w:sz w:val="24"/>
              </w:rPr>
              <w:t>0011</w:t>
            </w:r>
          </w:p>
        </w:tc>
        <w:tc>
          <w:tcPr>
            <w:tcW w:w="807" w:type="dxa"/>
            <w:tcBorders>
              <w:top w:val="single" w:sz="6" w:space="0" w:color="9F9F9F"/>
              <w:left w:val="single" w:sz="6" w:space="0" w:color="9F9F9F"/>
              <w:bottom w:val="single" w:sz="6" w:space="0" w:color="EFEFEF"/>
              <w:right w:val="single" w:sz="6" w:space="0" w:color="EFEFEF"/>
            </w:tcBorders>
          </w:tcPr>
          <w:p>
            <w:pPr>
              <w:pStyle w:val="TableParagraph"/>
              <w:spacing w:before="3"/>
              <w:rPr>
                <w:sz w:val="3"/>
              </w:rPr>
            </w:pPr>
          </w:p>
          <w:p>
            <w:pPr>
              <w:pStyle w:val="TableParagraph"/>
              <w:spacing w:line="20" w:lineRule="exact"/>
              <w:ind w:left="33" w:right="-44"/>
              <w:rPr>
                <w:sz w:val="2"/>
              </w:rPr>
            </w:pPr>
            <w:r>
              <w:rPr>
                <w:sz w:val="2"/>
              </w:rPr>
              <w:pict>
                <v:group style="width:37pt;height:.75pt;mso-position-horizontal-relative:char;mso-position-vertical-relative:line" coordorigin="0,0" coordsize="740,15">
                  <v:rect style="position:absolute;left:0;top:0;width:740;height:15" filled="true" fillcolor="#efefef" stroked="false">
                    <v:fill type="solid"/>
                  </v:rect>
                </v:group>
              </w:pict>
            </w:r>
            <w:r>
              <w:rPr>
                <w:sz w:val="2"/>
              </w:rPr>
            </w:r>
          </w:p>
          <w:p>
            <w:pPr>
              <w:pStyle w:val="TableParagraph"/>
              <w:spacing w:before="44"/>
              <w:ind w:left="8"/>
              <w:jc w:val="center"/>
              <w:rPr>
                <w:sz w:val="24"/>
              </w:rPr>
            </w:pPr>
            <w:r>
              <w:rPr>
                <w:sz w:val="24"/>
              </w:rPr>
              <w:t>3</w:t>
            </w:r>
          </w:p>
        </w:tc>
        <w:tc>
          <w:tcPr>
            <w:tcW w:w="1374" w:type="dxa"/>
            <w:tcBorders>
              <w:top w:val="single" w:sz="6" w:space="0" w:color="EFEFEF"/>
              <w:left w:val="single" w:sz="6" w:space="0" w:color="EFEFEF"/>
              <w:bottom w:val="single" w:sz="6" w:space="0" w:color="EFEFEF"/>
              <w:right w:val="single" w:sz="6" w:space="0" w:color="9F9F9F"/>
            </w:tcBorders>
          </w:tcPr>
          <w:p>
            <w:pPr>
              <w:pStyle w:val="TableParagraph"/>
              <w:spacing w:before="102"/>
              <w:ind w:left="425" w:right="413"/>
              <w:jc w:val="center"/>
              <w:rPr>
                <w:sz w:val="24"/>
              </w:rPr>
            </w:pPr>
            <w:r>
              <w:rPr>
                <w:sz w:val="24"/>
              </w:rPr>
              <w:t>0111</w:t>
            </w:r>
          </w:p>
        </w:tc>
        <w:tc>
          <w:tcPr>
            <w:tcW w:w="807" w:type="dxa"/>
            <w:tcBorders>
              <w:top w:val="single" w:sz="6" w:space="0" w:color="9F9F9F"/>
              <w:left w:val="single" w:sz="6" w:space="0" w:color="9F9F9F"/>
              <w:bottom w:val="single" w:sz="6" w:space="0" w:color="EFEFEF"/>
              <w:right w:val="single" w:sz="6" w:space="0" w:color="EFEFEF"/>
            </w:tcBorders>
          </w:tcPr>
          <w:p>
            <w:pPr>
              <w:pStyle w:val="TableParagraph"/>
              <w:spacing w:before="3"/>
              <w:rPr>
                <w:sz w:val="3"/>
              </w:rPr>
            </w:pPr>
          </w:p>
          <w:p>
            <w:pPr>
              <w:pStyle w:val="TableParagraph"/>
              <w:spacing w:line="20" w:lineRule="exact"/>
              <w:ind w:left="32" w:right="-44"/>
              <w:rPr>
                <w:sz w:val="2"/>
              </w:rPr>
            </w:pPr>
            <w:r>
              <w:rPr>
                <w:sz w:val="2"/>
              </w:rPr>
              <w:pict>
                <v:group style="width:37pt;height:.75pt;mso-position-horizontal-relative:char;mso-position-vertical-relative:line" coordorigin="0,0" coordsize="740,15">
                  <v:rect style="position:absolute;left:0;top:0;width:740;height:15" filled="true" fillcolor="#efefef" stroked="false">
                    <v:fill type="solid"/>
                  </v:rect>
                </v:group>
              </w:pict>
            </w:r>
            <w:r>
              <w:rPr>
                <w:sz w:val="2"/>
              </w:rPr>
            </w:r>
          </w:p>
          <w:p>
            <w:pPr>
              <w:pStyle w:val="TableParagraph"/>
              <w:spacing w:before="44"/>
              <w:ind w:left="7"/>
              <w:jc w:val="center"/>
              <w:rPr>
                <w:sz w:val="24"/>
              </w:rPr>
            </w:pPr>
            <w:r>
              <w:rPr>
                <w:sz w:val="24"/>
              </w:rPr>
              <w:t>7</w:t>
            </w:r>
          </w:p>
        </w:tc>
        <w:tc>
          <w:tcPr>
            <w:tcW w:w="1373" w:type="dxa"/>
            <w:tcBorders>
              <w:top w:val="single" w:sz="6" w:space="0" w:color="EFEFEF"/>
              <w:left w:val="single" w:sz="6" w:space="0" w:color="EFEFEF"/>
              <w:bottom w:val="single" w:sz="6" w:space="0" w:color="EFEFEF"/>
              <w:right w:val="single" w:sz="6" w:space="0" w:color="9F9F9F"/>
            </w:tcBorders>
          </w:tcPr>
          <w:p>
            <w:pPr>
              <w:pStyle w:val="TableParagraph"/>
              <w:spacing w:before="102"/>
              <w:ind w:left="425" w:right="413"/>
              <w:jc w:val="center"/>
              <w:rPr>
                <w:sz w:val="24"/>
              </w:rPr>
            </w:pPr>
            <w:r>
              <w:rPr>
                <w:sz w:val="24"/>
              </w:rPr>
              <w:t>1011</w:t>
            </w:r>
          </w:p>
        </w:tc>
        <w:tc>
          <w:tcPr>
            <w:tcW w:w="806" w:type="dxa"/>
            <w:tcBorders>
              <w:top w:val="single" w:sz="6" w:space="0" w:color="9F9F9F"/>
              <w:left w:val="single" w:sz="6" w:space="0" w:color="9F9F9F"/>
              <w:bottom w:val="single" w:sz="6" w:space="0" w:color="EFEFEF"/>
              <w:right w:val="single" w:sz="6" w:space="0" w:color="EFEFEF"/>
            </w:tcBorders>
          </w:tcPr>
          <w:p>
            <w:pPr>
              <w:pStyle w:val="TableParagraph"/>
              <w:spacing w:before="3"/>
              <w:rPr>
                <w:sz w:val="3"/>
              </w:rPr>
            </w:pPr>
          </w:p>
          <w:p>
            <w:pPr>
              <w:pStyle w:val="TableParagraph"/>
              <w:spacing w:line="20" w:lineRule="exact"/>
              <w:ind w:left="32" w:right="-44"/>
              <w:rPr>
                <w:sz w:val="2"/>
              </w:rPr>
            </w:pPr>
            <w:r>
              <w:rPr>
                <w:sz w:val="2"/>
              </w:rPr>
              <w:pict>
                <v:group style="width:37pt;height:.75pt;mso-position-horizontal-relative:char;mso-position-vertical-relative:line" coordorigin="0,0" coordsize="740,15">
                  <v:rect style="position:absolute;left:0;top:0;width:740;height:15" filled="true" fillcolor="#efefef" stroked="false">
                    <v:fill type="solid"/>
                  </v:rect>
                </v:group>
              </w:pict>
            </w:r>
            <w:r>
              <w:rPr>
                <w:sz w:val="2"/>
              </w:rPr>
            </w:r>
          </w:p>
          <w:p>
            <w:pPr>
              <w:pStyle w:val="TableParagraph"/>
              <w:spacing w:before="44"/>
              <w:ind w:left="262" w:right="249"/>
              <w:jc w:val="center"/>
              <w:rPr>
                <w:sz w:val="24"/>
              </w:rPr>
            </w:pPr>
            <w:r>
              <w:rPr>
                <w:sz w:val="24"/>
              </w:rPr>
              <w:t>11</w:t>
            </w:r>
          </w:p>
        </w:tc>
        <w:tc>
          <w:tcPr>
            <w:tcW w:w="1373" w:type="dxa"/>
            <w:tcBorders>
              <w:top w:val="single" w:sz="6" w:space="0" w:color="EFEFEF"/>
              <w:left w:val="single" w:sz="6" w:space="0" w:color="EFEFEF"/>
              <w:bottom w:val="single" w:sz="6" w:space="0" w:color="EFEFEF"/>
            </w:tcBorders>
          </w:tcPr>
          <w:p>
            <w:pPr>
              <w:pStyle w:val="TableParagraph"/>
              <w:spacing w:before="102"/>
              <w:ind w:left="426" w:right="397"/>
              <w:jc w:val="center"/>
              <w:rPr>
                <w:sz w:val="24"/>
              </w:rPr>
            </w:pPr>
            <w:r>
              <w:rPr>
                <w:sz w:val="24"/>
              </w:rPr>
              <w:t>1111</w:t>
            </w:r>
          </w:p>
        </w:tc>
        <w:tc>
          <w:tcPr>
            <w:tcW w:w="2297" w:type="dxa"/>
            <w:tcBorders>
              <w:top w:val="single" w:sz="6" w:space="0" w:color="EFEFEF"/>
              <w:bottom w:val="single" w:sz="6" w:space="0" w:color="EFEFEF"/>
            </w:tcBorders>
          </w:tcPr>
          <w:p>
            <w:pPr>
              <w:pStyle w:val="TableParagraph"/>
              <w:spacing w:line="237" w:lineRule="auto" w:before="104"/>
              <w:ind w:left="249" w:hanging="48"/>
              <w:rPr>
                <w:sz w:val="24"/>
              </w:rPr>
            </w:pPr>
            <w:r>
              <w:rPr>
                <w:sz w:val="24"/>
              </w:rPr>
              <w:t>Điện áp tham chiếu cố định bằng 0,6V</w:t>
            </w:r>
          </w:p>
        </w:tc>
      </w:tr>
    </w:tbl>
    <w:p>
      <w:pPr>
        <w:pStyle w:val="BodyText"/>
        <w:spacing w:before="5"/>
        <w:rPr>
          <w:sz w:val="5"/>
        </w:rPr>
      </w:pPr>
    </w:p>
    <w:p>
      <w:pPr>
        <w:pStyle w:val="BodyText"/>
        <w:ind w:left="1190"/>
        <w:rPr>
          <w:sz w:val="20"/>
        </w:rPr>
      </w:pPr>
      <w:r>
        <w:rPr>
          <w:sz w:val="20"/>
        </w:rPr>
        <w:pict>
          <v:group style="width:472.05pt;height:16.850pt;mso-position-horizontal-relative:char;mso-position-vertical-relative:line" coordorigin="0,0" coordsize="9441,337">
            <v:rect style="position:absolute;left:0;top:0;width:9441;height:337" filled="true" fillcolor="#ccffff" stroked="false">
              <v:fill type="solid"/>
            </v:rect>
            <v:line style="position:absolute" from="1445,50" to="2105,50" stroked="true" strokeweight=".485139pt" strokecolor="#000000">
              <v:stroke dashstyle="solid"/>
            </v:line>
            <v:shape style="position:absolute;left:0;top:0;width:9441;height:337" type="#_x0000_t202" filled="false" stroked="false">
              <v:textbox inset="0,0,0,0">
                <w:txbxContent>
                  <w:p>
                    <w:pPr>
                      <w:tabs>
                        <w:tab w:pos="956" w:val="left" w:leader="none"/>
                      </w:tabs>
                      <w:spacing w:before="46"/>
                      <w:ind w:left="28" w:right="0" w:firstLine="0"/>
                      <w:jc w:val="left"/>
                      <w:rPr>
                        <w:sz w:val="24"/>
                      </w:rPr>
                    </w:pPr>
                    <w:r>
                      <w:rPr>
                        <w:spacing w:val="-3"/>
                        <w:sz w:val="24"/>
                      </w:rPr>
                      <w:t>Bit</w:t>
                    </w:r>
                    <w:r>
                      <w:rPr>
                        <w:spacing w:val="7"/>
                        <w:sz w:val="24"/>
                      </w:rPr>
                      <w:t> </w:t>
                    </w:r>
                    <w:r>
                      <w:rPr>
                        <w:sz w:val="24"/>
                      </w:rPr>
                      <w:t>2</w:t>
                      <w:tab/>
                    </w:r>
                    <w:r>
                      <w:rPr>
                        <w:i/>
                        <w:spacing w:val="6"/>
                        <w:sz w:val="24"/>
                      </w:rPr>
                      <w:t>GO</w:t>
                    </w:r>
                    <w:r>
                      <w:rPr>
                        <w:spacing w:val="6"/>
                        <w:sz w:val="24"/>
                      </w:rPr>
                      <w:t>/</w:t>
                    </w:r>
                    <w:r>
                      <w:rPr>
                        <w:spacing w:val="-46"/>
                        <w:sz w:val="24"/>
                      </w:rPr>
                      <w:t> </w:t>
                    </w:r>
                    <w:r>
                      <w:rPr>
                        <w:i/>
                        <w:spacing w:val="-3"/>
                        <w:sz w:val="24"/>
                      </w:rPr>
                      <w:t>DONE </w:t>
                    </w:r>
                    <w:r>
                      <w:rPr>
                        <w:sz w:val="24"/>
                      </w:rPr>
                      <w:t>: </w:t>
                    </w:r>
                    <w:r>
                      <w:rPr>
                        <w:spacing w:val="-4"/>
                        <w:sz w:val="24"/>
                      </w:rPr>
                      <w:t>bit </w:t>
                    </w:r>
                    <w:r>
                      <w:rPr>
                        <w:sz w:val="24"/>
                      </w:rPr>
                      <w:t>báo trạng thái chuyển </w:t>
                    </w:r>
                    <w:r>
                      <w:rPr>
                        <w:spacing w:val="3"/>
                        <w:sz w:val="24"/>
                      </w:rPr>
                      <w:t>đổi </w:t>
                    </w:r>
                    <w:r>
                      <w:rPr>
                        <w:sz w:val="24"/>
                      </w:rPr>
                      <w:t>ADC (A/D Conversion status bit)</w:t>
                    </w:r>
                  </w:p>
                </w:txbxContent>
              </v:textbox>
              <w10:wrap type="none"/>
            </v:shape>
          </v:group>
        </w:pict>
      </w:r>
      <w:r>
        <w:rPr>
          <w:sz w:val="20"/>
        </w:rPr>
      </w:r>
    </w:p>
    <w:p>
      <w:pPr>
        <w:spacing w:after="0"/>
        <w:rPr>
          <w:sz w:val="20"/>
        </w:rPr>
        <w:sectPr>
          <w:type w:val="continuous"/>
          <w:pgSz w:w="11910" w:h="16840"/>
          <w:pgMar w:top="520" w:bottom="280" w:left="740" w:right="0"/>
        </w:sectPr>
      </w:pPr>
    </w:p>
    <w:p>
      <w:pPr>
        <w:pStyle w:val="BodyText"/>
        <w:spacing w:before="7"/>
        <w:rPr>
          <w:sz w:val="4"/>
        </w:rPr>
      </w:pPr>
    </w:p>
    <w:p>
      <w:pPr>
        <w:pStyle w:val="BodyText"/>
        <w:spacing w:line="20" w:lineRule="exact"/>
        <w:ind w:left="3461"/>
        <w:rPr>
          <w:sz w:val="2"/>
        </w:rPr>
      </w:pPr>
      <w:r>
        <w:rPr>
          <w:sz w:val="2"/>
        </w:rPr>
        <w:pict>
          <v:group style="width:33pt;height:.5pt;mso-position-horizontal-relative:char;mso-position-vertical-relative:line" coordorigin="0,0" coordsize="660,10">
            <v:line style="position:absolute" from="0,5" to="659,5" stroked="true" strokeweight=".485159pt" strokecolor="#000000">
              <v:stroke dashstyle="solid"/>
            </v:line>
          </v:group>
        </w:pict>
      </w:r>
      <w:r>
        <w:rPr>
          <w:sz w:val="2"/>
        </w:rPr>
      </w:r>
    </w:p>
    <w:p>
      <w:pPr>
        <w:pStyle w:val="BodyText"/>
        <w:ind w:left="1096" w:right="1605"/>
        <w:jc w:val="center"/>
      </w:pPr>
      <w:r>
        <w:rPr/>
        <w:t>Khi cho </w:t>
      </w:r>
      <w:r>
        <w:rPr>
          <w:i/>
        </w:rPr>
        <w:t>GO </w:t>
      </w:r>
      <w:r>
        <w:rPr/>
        <w:t>/ </w:t>
      </w:r>
      <w:r>
        <w:rPr>
          <w:i/>
        </w:rPr>
        <w:t>DONE </w:t>
      </w:r>
      <w:r>
        <w:rPr>
          <w:rFonts w:ascii="Symbol" w:hAnsi="Symbol"/>
        </w:rPr>
        <w:t></w:t>
      </w:r>
      <w:r>
        <w:rPr/>
        <w:t> 1để bắt đầu thực hiện quá trình chuyển đổi.</w:t>
      </w:r>
    </w:p>
    <w:p>
      <w:pPr>
        <w:pStyle w:val="BodyText"/>
        <w:spacing w:before="6"/>
        <w:rPr>
          <w:sz w:val="12"/>
        </w:rPr>
      </w:pPr>
      <w:r>
        <w:rPr/>
        <w:pict>
          <v:shape style="position:absolute;margin-left:428.240814pt;margin-top:9.41643pt;width:33pt;height:.1pt;mso-position-horizontal-relative:page;mso-position-vertical-relative:paragraph;z-index:-15243264;mso-wrap-distance-left:0;mso-wrap-distance-right:0" coordorigin="8565,188" coordsize="660,0" path="m8565,188l9224,188e" filled="false" stroked="true" strokeweight=".485139pt" strokecolor="#000000">
            <v:path arrowok="t"/>
            <v:stroke dashstyle="solid"/>
            <w10:wrap type="topAndBottom"/>
          </v:shape>
        </w:pict>
      </w:r>
    </w:p>
    <w:p>
      <w:pPr>
        <w:pStyle w:val="BodyText"/>
        <w:ind w:left="2117"/>
      </w:pPr>
      <w:r>
        <w:rPr/>
        <w:t>Sau khi chuyển đổi xong thì mạch chuyển đổi làm bit </w:t>
      </w:r>
      <w:r>
        <w:rPr>
          <w:i/>
        </w:rPr>
        <w:t>GO</w:t>
      </w:r>
      <w:r>
        <w:rPr/>
        <w:t>/ </w:t>
      </w:r>
      <w:r>
        <w:rPr>
          <w:i/>
        </w:rPr>
        <w:t>DONE </w:t>
      </w:r>
      <w:r>
        <w:rPr/>
        <w:t>xuống mức 0.</w:t>
      </w:r>
    </w:p>
    <w:p>
      <w:pPr>
        <w:pStyle w:val="BodyText"/>
        <w:spacing w:before="2"/>
        <w:rPr>
          <w:sz w:val="9"/>
        </w:rPr>
      </w:pPr>
      <w:r>
        <w:rPr/>
        <w:pict>
          <v:shape style="position:absolute;margin-left:96.528pt;margin-top:6.514509pt;width:472.05pt;height:13.7pt;mso-position-horizontal-relative:page;mso-position-vertical-relative:paragraph;z-index:-15242752;mso-wrap-distance-left:0;mso-wrap-distance-right:0" type="#_x0000_t202" filled="true" fillcolor="#ccffff" stroked="false">
            <v:textbox inset="0,0,0,0">
              <w:txbxContent>
                <w:p>
                  <w:pPr>
                    <w:pStyle w:val="BodyText"/>
                    <w:tabs>
                      <w:tab w:pos="926" w:val="left" w:leader="none"/>
                    </w:tabs>
                    <w:spacing w:line="263" w:lineRule="exact"/>
                    <w:ind w:left="28"/>
                  </w:pPr>
                  <w:r>
                    <w:rPr>
                      <w:spacing w:val="-3"/>
                    </w:rPr>
                    <w:t>Bit</w:t>
                  </w:r>
                  <w:r>
                    <w:rPr>
                      <w:spacing w:val="7"/>
                    </w:rPr>
                    <w:t> </w:t>
                  </w:r>
                  <w:r>
                    <w:rPr/>
                    <w:t>0</w:t>
                    <w:tab/>
                  </w:r>
                  <w:r>
                    <w:rPr>
                      <w:b/>
                    </w:rPr>
                    <w:t>ADON</w:t>
                  </w:r>
                  <w:r>
                    <w:rPr/>
                    <w:t>: </w:t>
                  </w:r>
                  <w:r>
                    <w:rPr>
                      <w:spacing w:val="-3"/>
                    </w:rPr>
                    <w:t>bit </w:t>
                  </w:r>
                  <w:r>
                    <w:rPr>
                      <w:spacing w:val="-5"/>
                    </w:rPr>
                    <w:t>mở </w:t>
                  </w:r>
                  <w:r>
                    <w:rPr/>
                    <w:t>nguồn cho </w:t>
                  </w:r>
                  <w:r>
                    <w:rPr>
                      <w:spacing w:val="-3"/>
                    </w:rPr>
                    <w:t>ADC </w:t>
                  </w:r>
                  <w:r>
                    <w:rPr/>
                    <w:t>hoạt động (AD ON</w:t>
                  </w:r>
                  <w:r>
                    <w:rPr>
                      <w:spacing w:val="39"/>
                    </w:rPr>
                    <w:t> </w:t>
                  </w:r>
                  <w:r>
                    <w:rPr/>
                    <w:t>bit):</w:t>
                  </w:r>
                </w:p>
              </w:txbxContent>
            </v:textbox>
            <v:fill type="solid"/>
            <w10:wrap type="topAndBottom"/>
          </v:shape>
        </w:pict>
      </w:r>
    </w:p>
    <w:p>
      <w:pPr>
        <w:pStyle w:val="BodyText"/>
        <w:spacing w:before="97"/>
        <w:ind w:left="1652" w:right="1482"/>
        <w:jc w:val="center"/>
      </w:pPr>
      <w:r>
        <w:rPr>
          <w:b/>
        </w:rPr>
        <w:t>ADON </w:t>
      </w:r>
      <w:r>
        <w:rPr/>
        <w:t>= 1 </w:t>
      </w:r>
      <w:r>
        <w:rPr>
          <w:spacing w:val="-3"/>
        </w:rPr>
        <w:t>có </w:t>
      </w:r>
      <w:r>
        <w:rPr/>
        <w:t>chức năng </w:t>
      </w:r>
      <w:r>
        <w:rPr>
          <w:spacing w:val="-3"/>
        </w:rPr>
        <w:t>mở </w:t>
      </w:r>
      <w:r>
        <w:rPr/>
        <w:t>nguồn cho khối chuyển </w:t>
      </w:r>
      <w:r>
        <w:rPr>
          <w:spacing w:val="3"/>
        </w:rPr>
        <w:t>đổi </w:t>
      </w:r>
      <w:r>
        <w:rPr/>
        <w:t>ADC hoạt</w:t>
      </w:r>
      <w:r>
        <w:rPr>
          <w:spacing w:val="-11"/>
        </w:rPr>
        <w:t> </w:t>
      </w:r>
      <w:r>
        <w:rPr/>
        <w:t>động.</w:t>
      </w:r>
    </w:p>
    <w:p>
      <w:pPr>
        <w:pStyle w:val="BodyText"/>
        <w:spacing w:before="118"/>
        <w:ind w:left="1652" w:right="1476"/>
        <w:jc w:val="center"/>
      </w:pPr>
      <w:r>
        <w:rPr>
          <w:b/>
        </w:rPr>
        <w:t>ADON </w:t>
      </w:r>
      <w:r>
        <w:rPr/>
        <w:t>= 0 sẽ tắt nguồn khối chuyển đổi </w:t>
      </w:r>
      <w:r>
        <w:rPr>
          <w:spacing w:val="-3"/>
        </w:rPr>
        <w:t>ADC </w:t>
      </w:r>
      <w:r>
        <w:rPr/>
        <w:t>để giảm công suất tiêu</w:t>
      </w:r>
      <w:r>
        <w:rPr>
          <w:spacing w:val="-18"/>
        </w:rPr>
        <w:t> </w:t>
      </w:r>
      <w:r>
        <w:rPr/>
        <w:t>thụ.</w:t>
      </w:r>
    </w:p>
    <w:p>
      <w:pPr>
        <w:pStyle w:val="BodyText"/>
        <w:spacing w:before="7"/>
        <w:rPr>
          <w:sz w:val="9"/>
        </w:rPr>
      </w:pPr>
      <w:r>
        <w:rPr/>
        <w:pict>
          <v:shape style="position:absolute;margin-left:97.727997pt;margin-top:6.772344pt;width:470.85pt;height:13.45pt;mso-position-horizontal-relative:page;mso-position-vertical-relative:paragraph;z-index:-15242240;mso-wrap-distance-left:0;mso-wrap-distance-right:0" type="#_x0000_t202" filled="true" fillcolor="#dbe4f0" stroked="false">
            <v:textbox inset="0,0,0,0">
              <w:txbxContent>
                <w:p>
                  <w:pPr>
                    <w:spacing w:line="268" w:lineRule="exact" w:before="0"/>
                    <w:ind w:left="28" w:right="0" w:firstLine="0"/>
                    <w:jc w:val="left"/>
                    <w:rPr>
                      <w:b/>
                      <w:i/>
                      <w:sz w:val="24"/>
                    </w:rPr>
                  </w:pPr>
                  <w:r>
                    <w:rPr>
                      <w:b/>
                      <w:i/>
                      <w:sz w:val="24"/>
                    </w:rPr>
                    <w:t>b. Thanh ghi ADCON1 thiết lập các chân của port là tương tự hoặc xuất nhập số IO.</w:t>
                  </w:r>
                </w:p>
              </w:txbxContent>
            </v:textbox>
            <v:fill type="solid"/>
            <w10:wrap type="topAndBottom"/>
          </v:shape>
        </w:pict>
      </w:r>
    </w:p>
    <w:p>
      <w:pPr>
        <w:pStyle w:val="BodyText"/>
        <w:spacing w:before="1"/>
        <w:rPr>
          <w:sz w:val="6"/>
        </w:rPr>
      </w:pPr>
    </w:p>
    <w:p>
      <w:pPr>
        <w:spacing w:after="0"/>
        <w:rPr>
          <w:sz w:val="6"/>
        </w:rPr>
        <w:sectPr>
          <w:pgSz w:w="11910" w:h="16840"/>
          <w:pgMar w:header="283" w:footer="426" w:top="640" w:bottom="680" w:left="740" w:right="0"/>
        </w:sectPr>
      </w:pPr>
    </w:p>
    <w:p>
      <w:pPr>
        <w:spacing w:before="23"/>
        <w:ind w:left="1360" w:right="0" w:firstLine="0"/>
        <w:jc w:val="left"/>
        <w:rPr>
          <w:rFonts w:ascii="Arial"/>
          <w:b/>
          <w:sz w:val="23"/>
        </w:rPr>
      </w:pPr>
      <w:r>
        <w:rPr>
          <w:rFonts w:ascii="Arial"/>
          <w:b/>
          <w:spacing w:val="-7"/>
          <w:w w:val="105"/>
          <w:sz w:val="23"/>
        </w:rPr>
        <w:t>R/W(0)</w:t>
      </w:r>
    </w:p>
    <w:p>
      <w:pPr>
        <w:spacing w:before="23"/>
        <w:ind w:left="433" w:right="0" w:firstLine="0"/>
        <w:jc w:val="left"/>
        <w:rPr>
          <w:rFonts w:ascii="Arial"/>
          <w:b/>
          <w:sz w:val="23"/>
        </w:rPr>
      </w:pPr>
      <w:r>
        <w:rPr/>
        <w:br w:type="column"/>
      </w:r>
      <w:r>
        <w:rPr>
          <w:rFonts w:ascii="Arial"/>
          <w:b/>
          <w:w w:val="95"/>
          <w:sz w:val="23"/>
        </w:rPr>
        <w:t>U(0)</w:t>
      </w:r>
    </w:p>
    <w:p>
      <w:pPr>
        <w:spacing w:before="23"/>
        <w:ind w:left="670" w:right="0" w:firstLine="0"/>
        <w:jc w:val="left"/>
        <w:rPr>
          <w:rFonts w:ascii="Arial"/>
          <w:b/>
          <w:sz w:val="23"/>
        </w:rPr>
      </w:pPr>
      <w:r>
        <w:rPr/>
        <w:br w:type="column"/>
      </w:r>
      <w:r>
        <w:rPr>
          <w:rFonts w:ascii="Arial"/>
          <w:b/>
          <w:spacing w:val="-8"/>
          <w:w w:val="105"/>
          <w:sz w:val="23"/>
        </w:rPr>
        <w:t>R/W(0)</w:t>
      </w:r>
    </w:p>
    <w:p>
      <w:pPr>
        <w:spacing w:before="23"/>
        <w:ind w:left="343" w:right="0" w:firstLine="0"/>
        <w:jc w:val="left"/>
        <w:rPr>
          <w:rFonts w:ascii="Arial"/>
          <w:b/>
          <w:sz w:val="23"/>
        </w:rPr>
      </w:pPr>
      <w:r>
        <w:rPr/>
        <w:br w:type="column"/>
      </w:r>
      <w:r>
        <w:rPr>
          <w:rFonts w:ascii="Arial"/>
          <w:b/>
          <w:spacing w:val="-8"/>
          <w:w w:val="105"/>
          <w:sz w:val="23"/>
        </w:rPr>
        <w:t>R/W(0)</w:t>
      </w:r>
    </w:p>
    <w:p>
      <w:pPr>
        <w:tabs>
          <w:tab w:pos="1570" w:val="left" w:leader="none"/>
          <w:tab w:pos="2558" w:val="left" w:leader="none"/>
          <w:tab w:pos="3695" w:val="left" w:leader="none"/>
        </w:tabs>
        <w:spacing w:before="23"/>
        <w:ind w:left="343" w:right="0" w:firstLine="0"/>
        <w:jc w:val="left"/>
        <w:rPr>
          <w:rFonts w:ascii="Arial"/>
          <w:b/>
          <w:sz w:val="23"/>
        </w:rPr>
      </w:pPr>
      <w:r>
        <w:rPr/>
        <w:br w:type="column"/>
      </w:r>
      <w:r>
        <w:rPr>
          <w:rFonts w:ascii="Arial"/>
          <w:b/>
          <w:sz w:val="23"/>
        </w:rPr>
        <w:t>U(0)</w:t>
        <w:tab/>
        <w:t>U(0)</w:t>
        <w:tab/>
        <w:t>U(0)</w:t>
        <w:tab/>
        <w:t>U(0)</w:t>
      </w:r>
    </w:p>
    <w:p>
      <w:pPr>
        <w:spacing w:after="0"/>
        <w:jc w:val="left"/>
        <w:rPr>
          <w:rFonts w:ascii="Arial"/>
          <w:sz w:val="23"/>
        </w:rPr>
        <w:sectPr>
          <w:type w:val="continuous"/>
          <w:pgSz w:w="11910" w:h="16840"/>
          <w:pgMar w:top="520" w:bottom="280" w:left="740" w:right="0"/>
          <w:cols w:num="5" w:equalWidth="0">
            <w:col w:w="2086" w:space="40"/>
            <w:col w:w="861" w:space="39"/>
            <w:col w:w="1396" w:space="40"/>
            <w:col w:w="1069" w:space="39"/>
            <w:col w:w="5600"/>
          </w:cols>
        </w:sectPr>
      </w:pPr>
    </w:p>
    <w:p>
      <w:pPr>
        <w:pStyle w:val="BodyText"/>
        <w:rPr>
          <w:rFonts w:ascii="Arial"/>
          <w:b/>
          <w:sz w:val="6"/>
        </w:rPr>
      </w:pPr>
    </w:p>
    <w:p>
      <w:pPr>
        <w:pStyle w:val="BodyText"/>
        <w:ind w:left="1061"/>
        <w:rPr>
          <w:rFonts w:ascii="Arial"/>
          <w:sz w:val="20"/>
        </w:rPr>
      </w:pPr>
      <w:r>
        <w:rPr>
          <w:rFonts w:ascii="Arial"/>
          <w:sz w:val="20"/>
        </w:rPr>
        <w:pict>
          <v:group style="width:451.5pt;height:31.2pt;mso-position-horizontal-relative:char;mso-position-vertical-relative:line" coordorigin="0,0" coordsize="9030,624">
            <v:shape style="position:absolute;left:7;top:22;width:1273;height:594" coordorigin="7,22" coordsize="1273,594" path="m1280,22l1116,186,1116,616,1280,453,1280,22xm1280,22l172,22,7,186,1116,186,1280,22xe" filled="true" fillcolor="#79848d" stroked="false">
              <v:path arrowok="t"/>
              <v:fill type="solid"/>
            </v:shape>
            <v:shape style="position:absolute;left:7;top:22;width:1273;height:594" coordorigin="7,22" coordsize="1273,594" path="m7,186l1116,186,1116,616,1280,453,1280,22,1116,186,1280,22,172,22,7,186xe" filled="false" stroked="true" strokeweight=".743493pt" strokecolor="#000000">
              <v:path arrowok="t"/>
              <v:stroke dashstyle="solid"/>
            </v:shape>
            <v:shape style="position:absolute;left:7;top:185;width:1109;height:431" type="#_x0000_t75" stroked="false">
              <v:imagedata r:id="rId759" o:title=""/>
            </v:shape>
            <v:shape style="position:absolute;left:7;top:185;width:1109;height:431" coordorigin="7,186" coordsize="1109,431" path="m7,616l1116,616,1116,186,7,186,7,616xm7,186l7,616,1116,616m7,186l1116,186,1116,616e" filled="false" stroked="true" strokeweight=".745552pt" strokecolor="#000000">
              <v:path arrowok="t"/>
              <v:stroke dashstyle="solid"/>
            </v:shape>
            <v:shape style="position:absolute;left:1100;top:22;width:1288;height:594" coordorigin="1101,22" coordsize="1288,594" path="m2388,22l2209,186,2209,616,2388,453,2388,22xm2388,22l1265,22,1101,186,2209,186,2388,22xe" filled="true" fillcolor="#7d846e" stroked="false">
              <v:path arrowok="t"/>
              <v:fill type="solid"/>
            </v:shape>
            <v:shape style="position:absolute;left:1100;top:22;width:1288;height:594" coordorigin="1101,22" coordsize="1288,594" path="m1101,186l2209,186,2209,616,2388,453,2388,22,2209,186,2388,22,1265,22,1101,186xe" filled="false" stroked="true" strokeweight=".743471pt" strokecolor="#000000">
              <v:path arrowok="t"/>
              <v:stroke dashstyle="solid"/>
            </v:shape>
            <v:shape style="position:absolute;left:1100;top:185;width:1109;height:431" type="#_x0000_t75" stroked="false">
              <v:imagedata r:id="rId760" o:title=""/>
            </v:shape>
            <v:shape style="position:absolute;left:1100;top:185;width:1109;height:431" coordorigin="1101,186" coordsize="1109,431" path="m1101,616l2209,616,2209,186,1101,186,1101,616xm1101,186l1101,616,2209,616m1101,186l2209,186,2209,616e" filled="false" stroked="true" strokeweight=".745552pt" strokecolor="#000000">
              <v:path arrowok="t"/>
              <v:stroke dashstyle="solid"/>
            </v:shape>
            <v:shape style="position:absolute;left:2208;top:22;width:1273;height:594" coordorigin="2209,22" coordsize="1273,594" path="m3482,22l3317,186,3317,616,3482,453,3482,22xm3482,22l2374,22,2209,186,3317,186,3482,22xe" filled="true" fillcolor="#938173" stroked="false">
              <v:path arrowok="t"/>
              <v:fill type="solid"/>
            </v:shape>
            <v:shape style="position:absolute;left:2208;top:22;width:1273;height:594" coordorigin="2209,22" coordsize="1273,594" path="m2209,186l3317,186,3317,616,3482,453,3482,22,3317,186,3482,22,2374,22,2209,186xe" filled="false" stroked="true" strokeweight=".743493pt" strokecolor="#000000">
              <v:path arrowok="t"/>
              <v:stroke dashstyle="solid"/>
            </v:shape>
            <v:shape style="position:absolute;left:2208;top:185;width:1109;height:431" type="#_x0000_t75" stroked="false">
              <v:imagedata r:id="rId761" o:title=""/>
            </v:shape>
            <v:shape style="position:absolute;left:2208;top:185;width:1109;height:431" coordorigin="2209,186" coordsize="1109,431" path="m2209,616l3317,616,3317,186,2209,186,2209,616xm2209,186l2209,616,3317,616m2209,186l3317,186,3317,616e" filled="false" stroked="true" strokeweight=".745552pt" strokecolor="#000000">
              <v:path arrowok="t"/>
              <v:stroke dashstyle="solid"/>
            </v:shape>
            <v:shape style="position:absolute;left:3316;top:7;width:1288;height:609" coordorigin="3317,7" coordsize="1288,609" path="m4605,7l4425,186,4425,616,4605,453,4605,7xm4605,7l3482,7,3317,186,4425,186,4605,7xe" filled="true" fillcolor="#938173" stroked="false">
              <v:path arrowok="t"/>
              <v:fill type="solid"/>
            </v:shape>
            <v:shape style="position:absolute;left:3316;top:7;width:1288;height:609" coordorigin="3317,7" coordsize="1288,609" path="m3317,186l4425,186,4425,616,4605,453,4605,7,4425,186,4605,7,3482,7,3317,186xe" filled="false" stroked="true" strokeweight=".743518pt" strokecolor="#000000">
              <v:path arrowok="t"/>
              <v:stroke dashstyle="solid"/>
            </v:shape>
            <v:shape style="position:absolute;left:3316;top:185;width:1109;height:431" type="#_x0000_t75" stroked="false">
              <v:imagedata r:id="rId762" o:title=""/>
            </v:shape>
            <v:shape style="position:absolute;left:3316;top:185;width:1109;height:431" coordorigin="3317,186" coordsize="1109,431" path="m3317,616l4425,616,4425,186,3317,186,3317,616xm3317,186l3317,616,4425,616m3317,186l4425,186,4425,616e" filled="false" stroked="true" strokeweight=".745552pt" strokecolor="#000000">
              <v:path arrowok="t"/>
              <v:stroke dashstyle="solid"/>
            </v:shape>
            <v:shape style="position:absolute;left:4410;top:7;width:1288;height:609" coordorigin="4410,7" coordsize="1288,609" path="m5698,7l5533,186,5533,616,5698,453,5698,7xm5698,7l4590,7,4410,186,5533,186,5698,7xe" filled="true" fillcolor="#7d846e" stroked="false">
              <v:path arrowok="t"/>
              <v:fill type="solid"/>
            </v:shape>
            <v:shape style="position:absolute;left:4410;top:7;width:1288;height:609" coordorigin="4410,7" coordsize="1288,609" path="m4410,186l5533,186,5533,616,5698,453,5698,7,5533,186,5698,7,4590,7,4410,186xe" filled="false" stroked="true" strokeweight=".743518pt" strokecolor="#000000">
              <v:path arrowok="t"/>
              <v:stroke dashstyle="solid"/>
            </v:shape>
            <v:shape style="position:absolute;left:4410;top:185;width:1124;height:431" type="#_x0000_t75" stroked="false">
              <v:imagedata r:id="rId763" o:title=""/>
            </v:shape>
            <v:shape style="position:absolute;left:4410;top:185;width:1124;height:431" coordorigin="4410,186" coordsize="1124,431" path="m4410,616l5533,616,5533,186,4410,186,4410,616xm4410,186l4410,616,5533,616m4410,186l5533,186,5533,616e" filled="false" stroked="true" strokeweight=".745552pt" strokecolor="#000000">
              <v:path arrowok="t"/>
              <v:stroke dashstyle="solid"/>
            </v:shape>
            <v:shape style="position:absolute;left:5518;top:7;width:1288;height:609" coordorigin="5518,7" coordsize="1288,609" path="m6806,7l6626,186,6626,616,6806,453,6806,7xm6806,7l5683,7,5518,186,6626,186,6806,7xe" filled="true" fillcolor="#7d846e" stroked="false">
              <v:path arrowok="t"/>
              <v:fill type="solid"/>
            </v:shape>
            <v:shape style="position:absolute;left:5518;top:7;width:1288;height:609" coordorigin="5518,7" coordsize="1288,609" path="m5518,186l6626,186,6626,616,6806,453,6806,7,6626,186,6806,7,5683,7,5518,186xe" filled="false" stroked="true" strokeweight=".743518pt" strokecolor="#000000">
              <v:path arrowok="t"/>
              <v:stroke dashstyle="solid"/>
            </v:shape>
            <v:shape style="position:absolute;left:5518;top:185;width:1109;height:431" type="#_x0000_t75" stroked="false">
              <v:imagedata r:id="rId760" o:title=""/>
            </v:shape>
            <v:shape style="position:absolute;left:5518;top:185;width:1109;height:431" coordorigin="5518,186" coordsize="1109,431" path="m5518,616l6626,616,6626,186,5518,186,5518,616xm5518,186l5518,616,6626,616m5518,186l6626,186,6626,616e" filled="false" stroked="true" strokeweight=".745552pt" strokecolor="#000000">
              <v:path arrowok="t"/>
              <v:stroke dashstyle="solid"/>
            </v:shape>
            <v:shape style="position:absolute;left:6626;top:7;width:1288;height:609" coordorigin="6626,7" coordsize="1288,609" path="m7914,7l7750,186,7750,616,7914,453,7914,7xm7914,7l6806,7,6626,186,7750,186,7914,7xe" filled="true" fillcolor="#7d846e" stroked="false">
              <v:path arrowok="t"/>
              <v:fill type="solid"/>
            </v:shape>
            <v:shape style="position:absolute;left:6626;top:7;width:1288;height:609" coordorigin="6626,7" coordsize="1288,609" path="m6626,186l7750,186,7750,616,7914,453,7914,7,7750,186,7914,7,6806,7,6626,186xe" filled="false" stroked="true" strokeweight=".743518pt" strokecolor="#000000">
              <v:path arrowok="t"/>
              <v:stroke dashstyle="solid"/>
            </v:shape>
            <v:shape style="position:absolute;left:6626;top:185;width:1124;height:431" type="#_x0000_t75" stroked="false">
              <v:imagedata r:id="rId764" o:title=""/>
            </v:shape>
            <v:shape style="position:absolute;left:6626;top:185;width:1124;height:431" coordorigin="6626,186" coordsize="1124,431" path="m6626,616l7750,616,7750,186,6626,186,6626,616xm6626,186l6626,616,7750,616m6626,186l7750,186,7750,616e" filled="false" stroked="true" strokeweight=".745552pt" strokecolor="#000000">
              <v:path arrowok="t"/>
              <v:stroke dashstyle="solid"/>
            </v:shape>
            <v:shape style="position:absolute;left:7734;top:7;width:1288;height:609" coordorigin="7735,7" coordsize="1288,609" path="m9022,7l8843,186,8843,616,9022,453,9022,7xm9022,7l7899,7,7735,186,8843,186,9022,7xe" filled="true" fillcolor="#7d846e" stroked="false">
              <v:path arrowok="t"/>
              <v:fill type="solid"/>
            </v:shape>
            <v:shape style="position:absolute;left:7734;top:7;width:1288;height:609" coordorigin="7735,7" coordsize="1288,609" path="m7735,186l8843,186,8843,616,9022,453,9022,7,8843,186,9022,7,7899,7,7735,186xe" filled="false" stroked="true" strokeweight=".743518pt" strokecolor="#000000">
              <v:path arrowok="t"/>
              <v:stroke dashstyle="solid"/>
            </v:shape>
            <v:shape style="position:absolute;left:7734;top:185;width:1109;height:431" type="#_x0000_t75" stroked="false">
              <v:imagedata r:id="rId765" o:title=""/>
            </v:shape>
            <v:shape style="position:absolute;left:7734;top:185;width:1109;height:431" coordorigin="7735,186" coordsize="1109,431" path="m7735,616l8843,616,8843,186,7735,186,7735,616xm7735,186l7735,616,8843,616m7735,186l8843,186,8843,616e" filled="false" stroked="true" strokeweight=".745552pt" strokecolor="#000000">
              <v:path arrowok="t"/>
              <v:stroke dashstyle="solid"/>
            </v:shape>
            <v:shape style="position:absolute;left:8255;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7149;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6040;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4934;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3324;top:193;width:1079;height:416" type="#_x0000_t202" filled="false" stroked="false">
              <v:textbox inset="0,0,0,0">
                <w:txbxContent>
                  <w:p>
                    <w:pPr>
                      <w:spacing w:before="64"/>
                      <w:ind w:left="223" w:right="0" w:firstLine="0"/>
                      <w:jc w:val="left"/>
                      <w:rPr>
                        <w:rFonts w:ascii="Arial"/>
                        <w:b/>
                        <w:sz w:val="23"/>
                      </w:rPr>
                    </w:pPr>
                    <w:r>
                      <w:rPr>
                        <w:rFonts w:ascii="Arial"/>
                        <w:b/>
                        <w:sz w:val="23"/>
                      </w:rPr>
                      <w:t>VCFG0</w:t>
                    </w:r>
                  </w:p>
                </w:txbxContent>
              </v:textbox>
              <w10:wrap type="none"/>
            </v:shape>
            <v:shape style="position:absolute;left:2208;top:185;width:1109;height:431" type="#_x0000_t202" filled="false" stroked="true" strokeweight=".743201pt" strokecolor="#000000">
              <v:textbox inset="0,0,0,0">
                <w:txbxContent>
                  <w:p>
                    <w:pPr>
                      <w:spacing w:before="64"/>
                      <w:ind w:left="217" w:right="0" w:firstLine="0"/>
                      <w:jc w:val="left"/>
                      <w:rPr>
                        <w:rFonts w:ascii="Arial"/>
                        <w:b/>
                        <w:sz w:val="23"/>
                      </w:rPr>
                    </w:pPr>
                    <w:r>
                      <w:rPr>
                        <w:rFonts w:ascii="Arial"/>
                        <w:b/>
                        <w:sz w:val="23"/>
                      </w:rPr>
                      <w:t>VCFG1</w:t>
                    </w:r>
                  </w:p>
                </w:txbxContent>
              </v:textbox>
              <v:stroke dashstyle="solid"/>
              <w10:wrap type="none"/>
            </v:shape>
            <v:shape style="position:absolute;left:1617;top:294;width:94;height:238" type="#_x0000_t202" filled="false" stroked="false">
              <v:textbox inset="0,0,0,0">
                <w:txbxContent>
                  <w:p>
                    <w:pPr>
                      <w:spacing w:line="227" w:lineRule="exact" w:before="0"/>
                      <w:ind w:left="0" w:right="0" w:firstLine="0"/>
                      <w:jc w:val="left"/>
                      <w:rPr>
                        <w:rFonts w:ascii="Arial"/>
                        <w:b/>
                        <w:sz w:val="23"/>
                      </w:rPr>
                    </w:pPr>
                    <w:r>
                      <w:rPr>
                        <w:rFonts w:ascii="Arial"/>
                        <w:b/>
                        <w:w w:val="95"/>
                        <w:sz w:val="23"/>
                      </w:rPr>
                      <w:t>-</w:t>
                    </w:r>
                  </w:p>
                </w:txbxContent>
              </v:textbox>
              <w10:wrap type="none"/>
            </v:shape>
            <v:shape style="position:absolute;left:14;top:193;width:1079;height:416" type="#_x0000_t202" filled="false" stroked="false">
              <v:textbox inset="0,0,0,0">
                <w:txbxContent>
                  <w:p>
                    <w:pPr>
                      <w:spacing w:before="64"/>
                      <w:ind w:left="288" w:right="0" w:firstLine="0"/>
                      <w:jc w:val="left"/>
                      <w:rPr>
                        <w:rFonts w:ascii="Arial"/>
                        <w:b/>
                        <w:sz w:val="23"/>
                      </w:rPr>
                    </w:pPr>
                    <w:r>
                      <w:rPr>
                        <w:rFonts w:ascii="Arial"/>
                        <w:b/>
                        <w:sz w:val="23"/>
                      </w:rPr>
                      <w:t>ADFM</w:t>
                    </w:r>
                  </w:p>
                </w:txbxContent>
              </v:textbox>
              <w10:wrap type="none"/>
            </v:shape>
          </v:group>
        </w:pict>
      </w:r>
      <w:r>
        <w:rPr>
          <w:rFonts w:ascii="Arial"/>
          <w:sz w:val="20"/>
        </w:rPr>
      </w:r>
    </w:p>
    <w:p>
      <w:pPr>
        <w:spacing w:after="0"/>
        <w:rPr>
          <w:rFonts w:ascii="Arial"/>
          <w:sz w:val="20"/>
        </w:rPr>
        <w:sectPr>
          <w:type w:val="continuous"/>
          <w:pgSz w:w="11910" w:h="16840"/>
          <w:pgMar w:top="520" w:bottom="280" w:left="740" w:right="0"/>
        </w:sectPr>
      </w:pPr>
    </w:p>
    <w:p>
      <w:pPr>
        <w:spacing w:line="257" w:lineRule="exact" w:before="0"/>
        <w:ind w:left="0" w:right="0" w:firstLine="0"/>
        <w:jc w:val="right"/>
        <w:rPr>
          <w:rFonts w:ascii="Arial"/>
          <w:b/>
          <w:sz w:val="23"/>
        </w:rPr>
      </w:pPr>
      <w:r>
        <w:rPr>
          <w:rFonts w:ascii="Arial"/>
          <w:b/>
          <w:w w:val="95"/>
          <w:sz w:val="23"/>
        </w:rPr>
        <w:t>Bit 7</w:t>
      </w:r>
    </w:p>
    <w:p>
      <w:pPr>
        <w:spacing w:line="247" w:lineRule="exact" w:before="0"/>
        <w:ind w:left="810" w:right="0" w:firstLine="0"/>
        <w:jc w:val="left"/>
        <w:rPr>
          <w:rFonts w:ascii="Arial" w:hAnsi="Arial"/>
          <w:b/>
          <w:sz w:val="23"/>
        </w:rPr>
      </w:pPr>
      <w:r>
        <w:rPr/>
        <w:br w:type="column"/>
      </w:r>
      <w:r>
        <w:rPr>
          <w:rFonts w:ascii="Arial" w:hAnsi="Arial"/>
          <w:b/>
          <w:w w:val="95"/>
          <w:sz w:val="23"/>
        </w:rPr>
        <w:t>U(0):</w:t>
      </w:r>
      <w:r>
        <w:rPr>
          <w:rFonts w:ascii="Arial" w:hAnsi="Arial"/>
          <w:b/>
          <w:spacing w:val="-37"/>
          <w:w w:val="95"/>
          <w:sz w:val="23"/>
        </w:rPr>
        <w:t> </w:t>
      </w:r>
      <w:r>
        <w:rPr>
          <w:rFonts w:ascii="Arial" w:hAnsi="Arial"/>
          <w:b/>
          <w:w w:val="95"/>
          <w:sz w:val="23"/>
        </w:rPr>
        <w:t>chưa</w:t>
      </w:r>
      <w:r>
        <w:rPr>
          <w:rFonts w:ascii="Arial" w:hAnsi="Arial"/>
          <w:b/>
          <w:spacing w:val="-36"/>
          <w:w w:val="95"/>
          <w:sz w:val="23"/>
        </w:rPr>
        <w:t> </w:t>
      </w:r>
      <w:r>
        <w:rPr>
          <w:rFonts w:ascii="Arial" w:hAnsi="Arial"/>
          <w:b/>
          <w:spacing w:val="-5"/>
          <w:w w:val="95"/>
          <w:sz w:val="23"/>
        </w:rPr>
        <w:t>dùng</w:t>
      </w:r>
    </w:p>
    <w:p>
      <w:pPr>
        <w:pStyle w:val="BodyText"/>
        <w:spacing w:before="8"/>
        <w:rPr>
          <w:rFonts w:ascii="Arial"/>
          <w:b/>
          <w:sz w:val="31"/>
        </w:rPr>
      </w:pPr>
      <w:r>
        <w:rPr/>
        <w:br w:type="column"/>
      </w:r>
      <w:r>
        <w:rPr>
          <w:rFonts w:ascii="Arial"/>
          <w:b/>
          <w:sz w:val="31"/>
        </w:rPr>
      </w:r>
    </w:p>
    <w:p>
      <w:pPr>
        <w:spacing w:before="0"/>
        <w:ind w:left="3" w:right="0" w:firstLine="0"/>
        <w:jc w:val="left"/>
        <w:rPr>
          <w:i/>
          <w:sz w:val="24"/>
        </w:rPr>
      </w:pPr>
      <w:r>
        <w:rPr>
          <w:i/>
          <w:sz w:val="24"/>
        </w:rPr>
        <w:t>Hình 7-3: Thanh ghi ADCON1.</w:t>
      </w:r>
    </w:p>
    <w:p>
      <w:pPr>
        <w:spacing w:line="247" w:lineRule="exact" w:before="0"/>
        <w:ind w:left="1128" w:right="1322" w:firstLine="0"/>
        <w:jc w:val="center"/>
        <w:rPr>
          <w:rFonts w:ascii="Arial"/>
          <w:b/>
          <w:sz w:val="23"/>
        </w:rPr>
      </w:pPr>
      <w:r>
        <w:rPr/>
        <w:br w:type="column"/>
      </w:r>
      <w:r>
        <w:rPr>
          <w:rFonts w:ascii="Arial"/>
          <w:b/>
          <w:sz w:val="23"/>
        </w:rPr>
        <w:t>Bit 0</w:t>
      </w:r>
    </w:p>
    <w:p>
      <w:pPr>
        <w:spacing w:after="0" w:line="247" w:lineRule="exact"/>
        <w:jc w:val="center"/>
        <w:rPr>
          <w:rFonts w:ascii="Arial"/>
          <w:sz w:val="23"/>
        </w:rPr>
        <w:sectPr>
          <w:type w:val="continuous"/>
          <w:pgSz w:w="11910" w:h="16840"/>
          <w:pgMar w:top="520" w:bottom="280" w:left="740" w:right="0"/>
          <w:cols w:num="4" w:equalWidth="0">
            <w:col w:w="1622" w:space="40"/>
            <w:col w:w="2414" w:space="39"/>
            <w:col w:w="3076" w:space="989"/>
            <w:col w:w="2990"/>
          </w:cols>
        </w:sectPr>
      </w:pPr>
    </w:p>
    <w:p>
      <w:pPr>
        <w:pStyle w:val="BodyText"/>
        <w:spacing w:before="9"/>
        <w:rPr>
          <w:rFonts w:ascii="Arial"/>
          <w:b/>
          <w:sz w:val="11"/>
        </w:rPr>
      </w:pPr>
    </w:p>
    <w:p>
      <w:pPr>
        <w:pStyle w:val="BodyText"/>
        <w:ind w:left="1185"/>
        <w:rPr>
          <w:rFonts w:ascii="Arial"/>
          <w:sz w:val="20"/>
        </w:rPr>
      </w:pPr>
      <w:r>
        <w:rPr>
          <w:rFonts w:ascii="Arial"/>
          <w:sz w:val="20"/>
        </w:rPr>
        <w:pict>
          <v:shape style="width:472.25pt;height:13.45pt;mso-position-horizontal-relative:char;mso-position-vertical-relative:line" type="#_x0000_t202" filled="true" fillcolor="#ccffff" stroked="false">
            <w10:anchorlock/>
            <v:textbox inset="0,0,0,0">
              <w:txbxContent>
                <w:p>
                  <w:pPr>
                    <w:pStyle w:val="BodyText"/>
                    <w:tabs>
                      <w:tab w:pos="931" w:val="left" w:leader="none"/>
                    </w:tabs>
                    <w:spacing w:line="263" w:lineRule="exact"/>
                    <w:ind w:left="28"/>
                  </w:pPr>
                  <w:r>
                    <w:rPr>
                      <w:spacing w:val="-3"/>
                    </w:rPr>
                    <w:t>Bit</w:t>
                  </w:r>
                  <w:r>
                    <w:rPr>
                      <w:spacing w:val="7"/>
                    </w:rPr>
                    <w:t> </w:t>
                  </w:r>
                  <w:r>
                    <w:rPr/>
                    <w:t>7</w:t>
                    <w:tab/>
                  </w:r>
                  <w:r>
                    <w:rPr>
                      <w:b/>
                    </w:rPr>
                    <w:t>ADFM</w:t>
                  </w:r>
                  <w:r>
                    <w:rPr/>
                    <w:t>: </w:t>
                  </w:r>
                  <w:r>
                    <w:rPr>
                      <w:spacing w:val="-4"/>
                    </w:rPr>
                    <w:t>bit </w:t>
                  </w:r>
                  <w:r>
                    <w:rPr/>
                    <w:t>lựa chọn định dạng kết quả </w:t>
                  </w:r>
                  <w:r>
                    <w:rPr>
                      <w:spacing w:val="-3"/>
                    </w:rPr>
                    <w:t>ADC </w:t>
                  </w:r>
                  <w:r>
                    <w:rPr/>
                    <w:t>(AD </w:t>
                  </w:r>
                  <w:r>
                    <w:rPr>
                      <w:spacing w:val="-2"/>
                    </w:rPr>
                    <w:t>Result </w:t>
                  </w:r>
                  <w:r>
                    <w:rPr/>
                    <w:t>Format </w:t>
                  </w:r>
                  <w:r>
                    <w:rPr>
                      <w:spacing w:val="-3"/>
                    </w:rPr>
                    <w:t>Select</w:t>
                  </w:r>
                  <w:r>
                    <w:rPr>
                      <w:spacing w:val="46"/>
                    </w:rPr>
                    <w:t> </w:t>
                  </w:r>
                  <w:r>
                    <w:rPr/>
                    <w:t>bit):</w:t>
                  </w:r>
                </w:p>
              </w:txbxContent>
            </v:textbox>
            <v:fill type="solid"/>
          </v:shape>
        </w:pict>
      </w:r>
      <w:r>
        <w:rPr>
          <w:rFonts w:ascii="Arial"/>
          <w:sz w:val="20"/>
        </w:rPr>
      </w:r>
    </w:p>
    <w:p>
      <w:pPr>
        <w:pStyle w:val="BodyText"/>
        <w:spacing w:before="95"/>
        <w:ind w:left="2117"/>
      </w:pPr>
      <w:r>
        <w:rPr>
          <w:b/>
        </w:rPr>
        <w:t>ADFM </w:t>
      </w:r>
      <w:r>
        <w:rPr/>
        <w:t>= 1: có chức năng canh lề phải, 6 bit MSB của ADRESH có giá trị là „0‟.</w:t>
      </w:r>
    </w:p>
    <w:p>
      <w:pPr>
        <w:pStyle w:val="BodyText"/>
        <w:spacing w:before="123"/>
        <w:ind w:left="2117"/>
      </w:pPr>
      <w:r>
        <w:rPr>
          <w:b/>
          <w:w w:val="99"/>
        </w:rPr>
        <w:t>A</w:t>
      </w:r>
      <w:r>
        <w:rPr>
          <w:b/>
          <w:spacing w:val="-1"/>
          <w:w w:val="99"/>
        </w:rPr>
        <w:t>D</w:t>
      </w:r>
      <w:r>
        <w:rPr>
          <w:b/>
          <w:spacing w:val="-3"/>
        </w:rPr>
        <w:t>F</w:t>
      </w:r>
      <w:r>
        <w:rPr>
          <w:b/>
        </w:rPr>
        <w:t>M</w:t>
      </w:r>
      <w:r>
        <w:rPr>
          <w:b/>
          <w:spacing w:val="6"/>
        </w:rPr>
        <w:t> </w:t>
      </w:r>
      <w:r>
        <w:rPr/>
        <w:t>=</w:t>
      </w:r>
      <w:r>
        <w:rPr>
          <w:spacing w:val="1"/>
        </w:rPr>
        <w:t> </w:t>
      </w:r>
      <w:r>
        <w:rPr/>
        <w:t>0:</w:t>
      </w:r>
      <w:r>
        <w:rPr>
          <w:spacing w:val="3"/>
        </w:rPr>
        <w:t> </w:t>
      </w:r>
      <w:r>
        <w:rPr>
          <w:spacing w:val="-6"/>
        </w:rPr>
        <w:t>c</w:t>
      </w:r>
      <w:r>
        <w:rPr/>
        <w:t>ó</w:t>
      </w:r>
      <w:r>
        <w:rPr>
          <w:spacing w:val="2"/>
        </w:rPr>
        <w:t> </w:t>
      </w:r>
      <w:r>
        <w:rPr>
          <w:spacing w:val="-1"/>
        </w:rPr>
        <w:t>c</w:t>
      </w:r>
      <w:r>
        <w:rPr>
          <w:spacing w:val="-5"/>
        </w:rPr>
        <w:t>h</w:t>
      </w:r>
      <w:r>
        <w:rPr/>
        <w:t>ức </w:t>
      </w:r>
      <w:r>
        <w:rPr>
          <w:spacing w:val="-5"/>
        </w:rPr>
        <w:t>n</w:t>
      </w:r>
      <w:r>
        <w:rPr>
          <w:spacing w:val="3"/>
        </w:rPr>
        <w:t>ă</w:t>
      </w:r>
      <w:r>
        <w:rPr>
          <w:spacing w:val="-5"/>
        </w:rPr>
        <w:t>n</w:t>
      </w:r>
      <w:r>
        <w:rPr/>
        <w:t>g</w:t>
      </w:r>
      <w:r>
        <w:rPr>
          <w:spacing w:val="3"/>
        </w:rPr>
        <w:t> </w:t>
      </w:r>
      <w:r>
        <w:rPr>
          <w:spacing w:val="-1"/>
        </w:rPr>
        <w:t>c</w:t>
      </w:r>
      <w:r>
        <w:rPr>
          <w:spacing w:val="3"/>
        </w:rPr>
        <w:t>a</w:t>
      </w:r>
      <w:r>
        <w:rPr/>
        <w:t>nh</w:t>
      </w:r>
      <w:r>
        <w:rPr>
          <w:spacing w:val="2"/>
        </w:rPr>
        <w:t> </w:t>
      </w:r>
      <w:r>
        <w:rPr>
          <w:spacing w:val="-5"/>
        </w:rPr>
        <w:t>l</w:t>
      </w:r>
      <w:r>
        <w:rPr/>
        <w:t>ề</w:t>
      </w:r>
      <w:r>
        <w:rPr>
          <w:spacing w:val="1"/>
        </w:rPr>
        <w:t> </w:t>
      </w:r>
      <w:r>
        <w:rPr>
          <w:spacing w:val="5"/>
        </w:rPr>
        <w:t>t</w:t>
      </w:r>
      <w:r>
        <w:rPr>
          <w:spacing w:val="1"/>
        </w:rPr>
        <w:t>r</w:t>
      </w:r>
      <w:r>
        <w:rPr>
          <w:spacing w:val="-1"/>
        </w:rPr>
        <w:t>á</w:t>
      </w:r>
      <w:r>
        <w:rPr>
          <w:spacing w:val="-10"/>
        </w:rPr>
        <w:t>i</w:t>
      </w:r>
      <w:r>
        <w:rPr/>
        <w:t>,</w:t>
      </w:r>
      <w:r>
        <w:rPr>
          <w:spacing w:val="4"/>
        </w:rPr>
        <w:t> </w:t>
      </w:r>
      <w:r>
        <w:rPr/>
        <w:t>6</w:t>
      </w:r>
      <w:r>
        <w:rPr>
          <w:spacing w:val="2"/>
        </w:rPr>
        <w:t> </w:t>
      </w:r>
      <w:r>
        <w:rPr/>
        <w:t>b</w:t>
      </w:r>
      <w:r>
        <w:rPr>
          <w:spacing w:val="-10"/>
        </w:rPr>
        <w:t>i</w:t>
      </w:r>
      <w:r>
        <w:rPr/>
        <w:t>t</w:t>
      </w:r>
      <w:r>
        <w:rPr>
          <w:spacing w:val="7"/>
        </w:rPr>
        <w:t> </w:t>
      </w:r>
      <w:r>
        <w:rPr>
          <w:spacing w:val="-3"/>
        </w:rPr>
        <w:t>L</w:t>
      </w:r>
      <w:r>
        <w:rPr/>
        <w:t>SB </w:t>
      </w:r>
      <w:r>
        <w:rPr>
          <w:spacing w:val="-1"/>
        </w:rPr>
        <w:t>c</w:t>
      </w:r>
      <w:r>
        <w:rPr/>
        <w:t>ủa</w:t>
      </w:r>
      <w:r>
        <w:rPr>
          <w:spacing w:val="1"/>
        </w:rPr>
        <w:t> </w:t>
      </w:r>
      <w:r>
        <w:rPr>
          <w:spacing w:val="-6"/>
        </w:rPr>
        <w:t>A</w:t>
      </w:r>
      <w:r>
        <w:rPr>
          <w:spacing w:val="-1"/>
        </w:rPr>
        <w:t>D</w:t>
      </w:r>
      <w:r>
        <w:rPr>
          <w:spacing w:val="-3"/>
        </w:rPr>
        <w:t>R</w:t>
      </w:r>
      <w:r>
        <w:rPr>
          <w:spacing w:val="1"/>
        </w:rPr>
        <w:t>E</w:t>
      </w:r>
      <w:r>
        <w:rPr/>
        <w:t>SL</w:t>
      </w:r>
      <w:r>
        <w:rPr>
          <w:spacing w:val="-1"/>
        </w:rPr>
        <w:t> c</w:t>
      </w:r>
      <w:r>
        <w:rPr/>
        <w:t>ó</w:t>
      </w:r>
      <w:r>
        <w:rPr>
          <w:spacing w:val="6"/>
        </w:rPr>
        <w:t> </w:t>
      </w:r>
      <w:r>
        <w:rPr/>
        <w:t>g</w:t>
      </w:r>
      <w:r>
        <w:rPr>
          <w:spacing w:val="-10"/>
        </w:rPr>
        <w:t>i</w:t>
      </w:r>
      <w:r>
        <w:rPr/>
        <w:t>á</w:t>
      </w:r>
      <w:r>
        <w:rPr>
          <w:spacing w:val="1"/>
        </w:rPr>
        <w:t> </w:t>
      </w:r>
      <w:r>
        <w:rPr>
          <w:spacing w:val="5"/>
        </w:rPr>
        <w:t>t</w:t>
      </w:r>
      <w:r>
        <w:rPr>
          <w:spacing w:val="1"/>
        </w:rPr>
        <w:t>r</w:t>
      </w:r>
      <w:r>
        <w:rPr/>
        <w:t>ị</w:t>
      </w:r>
      <w:r>
        <w:rPr>
          <w:spacing w:val="-3"/>
        </w:rPr>
        <w:t> </w:t>
      </w:r>
      <w:r>
        <w:rPr>
          <w:spacing w:val="-5"/>
        </w:rPr>
        <w:t>l</w:t>
      </w:r>
      <w:r>
        <w:rPr/>
        <w:t>à</w:t>
      </w:r>
      <w:r>
        <w:rPr>
          <w:spacing w:val="1"/>
        </w:rPr>
        <w:t> </w:t>
      </w:r>
      <w:r>
        <w:rPr>
          <w:spacing w:val="-4"/>
          <w:w w:val="75"/>
        </w:rPr>
        <w:t>„</w:t>
      </w:r>
      <w:r>
        <w:rPr>
          <w:spacing w:val="4"/>
        </w:rPr>
        <w:t>0</w:t>
      </w:r>
      <w:r>
        <w:rPr>
          <w:spacing w:val="-4"/>
          <w:w w:val="42"/>
        </w:rPr>
        <w:t>‟</w:t>
      </w:r>
      <w:r>
        <w:rPr/>
        <w:t>.</w:t>
      </w:r>
    </w:p>
    <w:p>
      <w:pPr>
        <w:pStyle w:val="BodyText"/>
        <w:spacing w:before="3"/>
        <w:rPr>
          <w:sz w:val="9"/>
        </w:rPr>
      </w:pPr>
      <w:r>
        <w:rPr/>
        <w:pict>
          <v:shape style="position:absolute;margin-left:96.288002pt;margin-top:6.562344pt;width:472.25pt;height:13.7pt;mso-position-horizontal-relative:page;mso-position-vertical-relative:paragraph;z-index:-15236608;mso-wrap-distance-left:0;mso-wrap-distance-right:0" type="#_x0000_t202" filled="true" fillcolor="#ccffff" stroked="false">
            <v:textbox inset="0,0,0,0">
              <w:txbxContent>
                <w:p>
                  <w:pPr>
                    <w:pStyle w:val="BodyText"/>
                    <w:tabs>
                      <w:tab w:pos="931" w:val="left" w:leader="none"/>
                    </w:tabs>
                    <w:spacing w:line="263" w:lineRule="exact"/>
                    <w:ind w:left="28"/>
                  </w:pPr>
                  <w:r>
                    <w:rPr>
                      <w:spacing w:val="-3"/>
                    </w:rPr>
                    <w:t>Bit</w:t>
                  </w:r>
                  <w:r>
                    <w:rPr>
                      <w:spacing w:val="8"/>
                    </w:rPr>
                    <w:t> </w:t>
                  </w:r>
                  <w:r>
                    <w:rPr/>
                    <w:t>5</w:t>
                    <w:tab/>
                  </w:r>
                  <w:r>
                    <w:rPr>
                      <w:b/>
                    </w:rPr>
                    <w:t>VCFG1</w:t>
                  </w:r>
                  <w:r>
                    <w:rPr/>
                    <w:t>: </w:t>
                  </w:r>
                  <w:r>
                    <w:rPr>
                      <w:spacing w:val="-4"/>
                    </w:rPr>
                    <w:t>bit lựa </w:t>
                  </w:r>
                  <w:r>
                    <w:rPr/>
                    <w:t>chọn điện áp tham chiếu (Voltage reference</w:t>
                  </w:r>
                  <w:r>
                    <w:rPr>
                      <w:spacing w:val="13"/>
                    </w:rPr>
                    <w:t> </w:t>
                  </w:r>
                  <w:r>
                    <w:rPr/>
                    <w:t>bit)</w:t>
                  </w:r>
                </w:p>
              </w:txbxContent>
            </v:textbox>
            <v:fill type="solid"/>
            <w10:wrap type="topAndBottom"/>
          </v:shape>
        </w:pict>
      </w:r>
    </w:p>
    <w:p>
      <w:pPr>
        <w:pStyle w:val="BodyText"/>
        <w:spacing w:before="97"/>
        <w:ind w:left="2117"/>
      </w:pPr>
      <w:r>
        <w:rPr>
          <w:b/>
        </w:rPr>
        <w:t>VCFG1 </w:t>
      </w:r>
      <w:r>
        <w:rPr/>
        <w:t>= 1: có chức năng nối điện áp tham chiếu Vref- với ngõ vào AN3.</w:t>
      </w:r>
    </w:p>
    <w:p>
      <w:pPr>
        <w:pStyle w:val="BodyText"/>
        <w:spacing w:before="117"/>
        <w:ind w:left="2117"/>
      </w:pPr>
      <w:r>
        <w:rPr>
          <w:b/>
        </w:rPr>
        <w:t>VCFG1 </w:t>
      </w:r>
      <w:r>
        <w:rPr/>
        <w:t>= 0: có chức năng nối điện áp tham chiếu Vref- với V</w:t>
      </w:r>
      <w:r>
        <w:rPr>
          <w:vertAlign w:val="subscript"/>
        </w:rPr>
        <w:t>SS</w:t>
      </w:r>
      <w:r>
        <w:rPr>
          <w:vertAlign w:val="baseline"/>
        </w:rPr>
        <w:t>.</w:t>
      </w:r>
    </w:p>
    <w:p>
      <w:pPr>
        <w:pStyle w:val="BodyText"/>
        <w:spacing w:before="8"/>
        <w:rPr>
          <w:sz w:val="9"/>
        </w:rPr>
      </w:pPr>
      <w:r>
        <w:rPr/>
        <w:pict>
          <v:shape style="position:absolute;margin-left:96.288002pt;margin-top:6.788344pt;width:472.25pt;height:13.5pt;mso-position-horizontal-relative:page;mso-position-vertical-relative:paragraph;z-index:-15236096;mso-wrap-distance-left:0;mso-wrap-distance-right:0" type="#_x0000_t202" filled="true" fillcolor="#ccffff" stroked="false">
            <v:textbox inset="0,0,0,0">
              <w:txbxContent>
                <w:p>
                  <w:pPr>
                    <w:pStyle w:val="BodyText"/>
                    <w:tabs>
                      <w:tab w:pos="931" w:val="left" w:leader="none"/>
                    </w:tabs>
                    <w:spacing w:line="264" w:lineRule="exact"/>
                    <w:ind w:left="28"/>
                  </w:pPr>
                  <w:r>
                    <w:rPr>
                      <w:spacing w:val="-3"/>
                    </w:rPr>
                    <w:t>Bit</w:t>
                  </w:r>
                  <w:r>
                    <w:rPr>
                      <w:spacing w:val="8"/>
                    </w:rPr>
                    <w:t> </w:t>
                  </w:r>
                  <w:r>
                    <w:rPr/>
                    <w:t>4</w:t>
                    <w:tab/>
                  </w:r>
                  <w:r>
                    <w:rPr>
                      <w:b/>
                    </w:rPr>
                    <w:t>VCFG0</w:t>
                  </w:r>
                  <w:r>
                    <w:rPr/>
                    <w:t>: </w:t>
                  </w:r>
                  <w:r>
                    <w:rPr>
                      <w:spacing w:val="-4"/>
                    </w:rPr>
                    <w:t>bit lựa </w:t>
                  </w:r>
                  <w:r>
                    <w:rPr/>
                    <w:t>chọn điện áp tham chiếu (Voltage reference</w:t>
                  </w:r>
                  <w:r>
                    <w:rPr>
                      <w:spacing w:val="16"/>
                    </w:rPr>
                    <w:t> </w:t>
                  </w:r>
                  <w:r>
                    <w:rPr/>
                    <w:t>bit)</w:t>
                  </w:r>
                </w:p>
              </w:txbxContent>
            </v:textbox>
            <v:fill type="solid"/>
            <w10:wrap type="topAndBottom"/>
          </v:shape>
        </w:pict>
      </w:r>
    </w:p>
    <w:p>
      <w:pPr>
        <w:pStyle w:val="BodyText"/>
        <w:spacing w:before="97"/>
        <w:ind w:left="2117"/>
      </w:pPr>
      <w:r>
        <w:rPr>
          <w:b/>
        </w:rPr>
        <w:t>VCFG0 </w:t>
      </w:r>
      <w:r>
        <w:rPr/>
        <w:t>= 1: có chức năng nối điện áp tham chiếu Vref+ với ngõ vào AN3.</w:t>
      </w:r>
    </w:p>
    <w:p>
      <w:pPr>
        <w:pStyle w:val="BodyText"/>
        <w:spacing w:before="122"/>
        <w:ind w:left="2117"/>
      </w:pPr>
      <w:r>
        <w:rPr>
          <w:b/>
        </w:rPr>
        <w:t>VCFG0 </w:t>
      </w:r>
      <w:r>
        <w:rPr/>
        <w:t>= 0: có chức năng nối điện áp tham chiếu Vref+ với V</w:t>
      </w:r>
      <w:r>
        <w:rPr>
          <w:vertAlign w:val="subscript"/>
        </w:rPr>
        <w:t>DD</w:t>
      </w:r>
      <w:r>
        <w:rPr>
          <w:vertAlign w:val="baseline"/>
        </w:rPr>
        <w:t>.</w:t>
      </w:r>
    </w:p>
    <w:p>
      <w:pPr>
        <w:pStyle w:val="BodyText"/>
        <w:spacing w:before="3"/>
        <w:rPr>
          <w:sz w:val="9"/>
        </w:rPr>
      </w:pPr>
      <w:r>
        <w:rPr/>
        <w:pict>
          <v:shape style="position:absolute;margin-left:96.288002pt;margin-top:6.542344pt;width:472.25pt;height:13.7pt;mso-position-horizontal-relative:page;mso-position-vertical-relative:paragraph;z-index:-15235584;mso-wrap-distance-left:0;mso-wrap-distance-right:0" type="#_x0000_t202" filled="true" fillcolor="#ccffff" stroked="false">
            <v:textbox inset="0,0,0,0">
              <w:txbxContent>
                <w:p>
                  <w:pPr>
                    <w:pStyle w:val="BodyText"/>
                    <w:spacing w:line="263" w:lineRule="exact"/>
                    <w:ind w:left="28"/>
                  </w:pPr>
                  <w:r>
                    <w:rPr>
                      <w:spacing w:val="2"/>
                    </w:rPr>
                    <w:t>B</w:t>
                  </w:r>
                  <w:r>
                    <w:rPr>
                      <w:spacing w:val="-10"/>
                    </w:rPr>
                    <w:t>i</w:t>
                  </w:r>
                  <w:r>
                    <w:rPr/>
                    <w:t>t</w:t>
                  </w:r>
                  <w:r>
                    <w:rPr>
                      <w:spacing w:val="8"/>
                    </w:rPr>
                    <w:t> </w:t>
                  </w:r>
                  <w:r>
                    <w:rPr/>
                    <w:t>6,</w:t>
                  </w:r>
                  <w:r>
                    <w:rPr>
                      <w:spacing w:val="4"/>
                    </w:rPr>
                    <w:t> </w:t>
                  </w:r>
                  <w:r>
                    <w:rPr>
                      <w:spacing w:val="-5"/>
                    </w:rPr>
                    <w:t>3</w:t>
                  </w:r>
                  <w:r>
                    <w:rPr>
                      <w:spacing w:val="1"/>
                    </w:rPr>
                    <w:t>-</w:t>
                  </w:r>
                  <w:r>
                    <w:rPr/>
                    <w:t>0:</w:t>
                  </w:r>
                  <w:r>
                    <w:rPr>
                      <w:spacing w:val="2"/>
                    </w:rPr>
                    <w:t> </w:t>
                  </w:r>
                  <w:r>
                    <w:rPr>
                      <w:spacing w:val="-1"/>
                    </w:rPr>
                    <w:t>c</w:t>
                  </w:r>
                  <w:r>
                    <w:rPr>
                      <w:spacing w:val="-5"/>
                    </w:rPr>
                    <w:t>h</w:t>
                  </w:r>
                  <w:r>
                    <w:rPr/>
                    <w:t>ưa dù</w:t>
                  </w:r>
                  <w:r>
                    <w:rPr>
                      <w:spacing w:val="-5"/>
                    </w:rPr>
                    <w:t>n</w:t>
                  </w:r>
                  <w:r>
                    <w:rPr/>
                    <w:t>g</w:t>
                  </w:r>
                  <w:r>
                    <w:rPr>
                      <w:spacing w:val="2"/>
                    </w:rPr>
                    <w:t> </w:t>
                  </w:r>
                  <w:r>
                    <w:rPr>
                      <w:spacing w:val="-5"/>
                    </w:rPr>
                    <w:t>n</w:t>
                  </w:r>
                  <w:r>
                    <w:rPr>
                      <w:spacing w:val="-1"/>
                    </w:rPr>
                    <w:t>ế</w:t>
                  </w:r>
                  <w:r>
                    <w:rPr/>
                    <w:t>u</w:t>
                  </w:r>
                  <w:r>
                    <w:rPr>
                      <w:spacing w:val="2"/>
                    </w:rPr>
                    <w:t> </w:t>
                  </w:r>
                  <w:r>
                    <w:rPr/>
                    <w:t>đ</w:t>
                  </w:r>
                  <w:r>
                    <w:rPr>
                      <w:spacing w:val="4"/>
                    </w:rPr>
                    <w:t>ọ</w:t>
                  </w:r>
                  <w:r>
                    <w:rPr/>
                    <w:t>c</w:t>
                  </w:r>
                  <w:r>
                    <w:rPr>
                      <w:spacing w:val="1"/>
                    </w:rPr>
                    <w:t> </w:t>
                  </w:r>
                  <w:r>
                    <w:rPr>
                      <w:spacing w:val="-3"/>
                    </w:rPr>
                    <w:t>s</w:t>
                  </w:r>
                  <w:r>
                    <w:rPr/>
                    <w:t>ẽ</w:t>
                  </w:r>
                  <w:r>
                    <w:rPr>
                      <w:spacing w:val="1"/>
                    </w:rPr>
                    <w:t> </w:t>
                  </w:r>
                  <w:r>
                    <w:rPr>
                      <w:spacing w:val="-1"/>
                    </w:rPr>
                    <w:t>c</w:t>
                  </w:r>
                  <w:r>
                    <w:rPr/>
                    <w:t>ó</w:t>
                  </w:r>
                  <w:r>
                    <w:rPr>
                      <w:spacing w:val="2"/>
                    </w:rPr>
                    <w:t> </w:t>
                  </w:r>
                  <w:r>
                    <w:rPr/>
                    <w:t>g</w:t>
                  </w:r>
                  <w:r>
                    <w:rPr>
                      <w:spacing w:val="-10"/>
                    </w:rPr>
                    <w:t>i</w:t>
                  </w:r>
                  <w:r>
                    <w:rPr/>
                    <w:t>á</w:t>
                  </w:r>
                  <w:r>
                    <w:rPr>
                      <w:spacing w:val="1"/>
                    </w:rPr>
                    <w:t> </w:t>
                  </w:r>
                  <w:r>
                    <w:rPr>
                      <w:spacing w:val="5"/>
                    </w:rPr>
                    <w:t>t</w:t>
                  </w:r>
                  <w:r>
                    <w:rPr>
                      <w:spacing w:val="1"/>
                    </w:rPr>
                    <w:t>r</w:t>
                  </w:r>
                  <w:r>
                    <w:rPr/>
                    <w:t>ị</w:t>
                  </w:r>
                  <w:r>
                    <w:rPr>
                      <w:spacing w:val="-3"/>
                    </w:rPr>
                    <w:t> </w:t>
                  </w:r>
                  <w:r>
                    <w:rPr>
                      <w:spacing w:val="-5"/>
                    </w:rPr>
                    <w:t>l</w:t>
                  </w:r>
                  <w:r>
                    <w:rPr/>
                    <w:t>à</w:t>
                  </w:r>
                  <w:r>
                    <w:rPr>
                      <w:spacing w:val="1"/>
                    </w:rPr>
                    <w:t> </w:t>
                  </w:r>
                  <w:r>
                    <w:rPr>
                      <w:spacing w:val="-4"/>
                      <w:w w:val="75"/>
                    </w:rPr>
                    <w:t>„</w:t>
                  </w:r>
                  <w:r>
                    <w:rPr>
                      <w:spacing w:val="4"/>
                    </w:rPr>
                    <w:t>0</w:t>
                  </w:r>
                  <w:r>
                    <w:rPr>
                      <w:w w:val="42"/>
                    </w:rPr>
                    <w:t>‟</w:t>
                  </w:r>
                </w:p>
              </w:txbxContent>
            </v:textbox>
            <v:fill type="solid"/>
            <w10:wrap type="topAndBottom"/>
          </v:shape>
        </w:pict>
      </w:r>
      <w:r>
        <w:rPr/>
        <w:pict>
          <v:shape style="position:absolute;margin-left:97.727997pt;margin-top:26.458344pt;width:470.85pt;height:13.5pt;mso-position-horizontal-relative:page;mso-position-vertical-relative:paragraph;z-index:-15235072;mso-wrap-distance-left:0;mso-wrap-distance-right:0" type="#_x0000_t202" filled="true" fillcolor="#dbe4f0" stroked="false">
            <v:textbox inset="0,0,0,0">
              <w:txbxContent>
                <w:p>
                  <w:pPr>
                    <w:spacing w:line="268" w:lineRule="exact" w:before="0"/>
                    <w:ind w:left="28" w:right="0" w:firstLine="0"/>
                    <w:jc w:val="left"/>
                    <w:rPr>
                      <w:b/>
                      <w:i/>
                      <w:sz w:val="24"/>
                    </w:rPr>
                  </w:pPr>
                  <w:r>
                    <w:rPr>
                      <w:b/>
                      <w:i/>
                      <w:sz w:val="24"/>
                    </w:rPr>
                    <w:t>c. Thanh ghi ADRESH và ADRESL</w:t>
                  </w:r>
                </w:p>
              </w:txbxContent>
            </v:textbox>
            <v:fill type="solid"/>
            <w10:wrap type="topAndBottom"/>
          </v:shape>
        </w:pict>
      </w:r>
    </w:p>
    <w:p>
      <w:pPr>
        <w:pStyle w:val="BodyText"/>
        <w:spacing w:before="5"/>
        <w:rPr>
          <w:sz w:val="7"/>
        </w:rPr>
      </w:pPr>
    </w:p>
    <w:p>
      <w:pPr>
        <w:pStyle w:val="BodyText"/>
        <w:spacing w:before="97"/>
        <w:ind w:left="676" w:right="565" w:firstLine="600"/>
        <w:jc w:val="both"/>
      </w:pPr>
      <w:r>
        <w:rPr/>
        <w:t>Cặp thanh ghi 16 bit ADRESH: ADRESL dùng để lưu kết quả chuyển đổi 10 bit của ADC sau khi chuyển đổi xong. Do kết quả chỉ có 10 bit nhưng lưu trong cặp thanh ghi 16 bit nên có 2 kiểu định dạng tùy thuộc vào bit ADFM (ADC Format).</w:t>
      </w:r>
    </w:p>
    <w:p>
      <w:pPr>
        <w:pStyle w:val="BodyText"/>
        <w:spacing w:before="122"/>
        <w:ind w:left="1276"/>
        <w:jc w:val="both"/>
      </w:pPr>
      <w:r>
        <w:rPr/>
        <w:t>Hình sau trình bày 2 kiểu định dạng của cặp thanh ghi kết quả:</w:t>
      </w:r>
    </w:p>
    <w:p>
      <w:pPr>
        <w:pStyle w:val="Heading4"/>
        <w:tabs>
          <w:tab w:pos="6982" w:val="left" w:leader="none"/>
        </w:tabs>
        <w:spacing w:before="105" w:after="16"/>
        <w:ind w:left="2668"/>
        <w:rPr>
          <w:rFonts w:ascii="Arial"/>
        </w:rPr>
      </w:pPr>
      <w:r>
        <w:rPr>
          <w:rFonts w:ascii="Arial"/>
          <w:w w:val="85"/>
        </w:rPr>
        <w:t>ADRESH</w:t>
        <w:tab/>
      </w:r>
      <w:r>
        <w:rPr>
          <w:rFonts w:ascii="Arial"/>
          <w:w w:val="90"/>
        </w:rPr>
        <w:t>ADRESL</w:t>
      </w:r>
    </w:p>
    <w:p>
      <w:pPr>
        <w:pStyle w:val="BodyText"/>
        <w:ind w:left="1300"/>
        <w:rPr>
          <w:rFonts w:ascii="Arial"/>
          <w:sz w:val="20"/>
        </w:rPr>
      </w:pPr>
      <w:r>
        <w:rPr>
          <w:rFonts w:ascii="Arial"/>
          <w:sz w:val="20"/>
        </w:rPr>
        <w:pict>
          <v:group style="width:437.8pt;height:60.55pt;mso-position-horizontal-relative:char;mso-position-vertical-relative:line" coordorigin="0,0" coordsize="8756,1211">
            <v:rect style="position:absolute;left:2988;top:29;width:5753;height:1166" filled="true" fillcolor="#cdcdcd" stroked="false">
              <v:fill opacity="32639f" type="solid"/>
            </v:rect>
            <v:shape style="position:absolute;left:2988;top:29;width:5753;height:1166" coordorigin="2988,30" coordsize="5753,1166" path="m2988,1195l8741,1195,8741,1195m2988,30l2988,30,2988,1195m8741,1195l8741,30,8741,30e" filled="false" stroked="true" strokeweight="1.496122pt" strokecolor="#cdcdcd">
              <v:path arrowok="t"/>
              <v:stroke dashstyle="solid"/>
            </v:shape>
            <v:shape style="position:absolute;left:2973;top:14;width:5753;height:1166" type="#_x0000_t75" stroked="false">
              <v:imagedata r:id="rId766" o:title=""/>
            </v:shape>
            <v:rect style="position:absolute;left:2973;top:14;width:5753;height:1166" filled="false" stroked="true" strokeweight="1.494434pt" strokecolor="#404040">
              <v:stroke dashstyle="solid"/>
            </v:rect>
            <v:shape style="position:absolute;left:7;top:104;width:660;height:613" coordorigin="7,105" coordsize="660,613" path="m667,105l502,284,502,717,667,553,667,105xm667,105l172,105,7,284,502,284,667,105xe" filled="true" fillcolor="#909090" stroked="false">
              <v:path arrowok="t"/>
              <v:fill type="solid"/>
            </v:shape>
            <v:shape style="position:absolute;left:7;top:104;width:660;height:613" coordorigin="7,105" coordsize="660,613" path="m7,284l502,284,502,717,667,553,667,105,502,284,667,105,172,105,7,284xe" filled="false" stroked="true" strokeweight=".747994pt" strokecolor="#000000">
              <v:path arrowok="t"/>
              <v:stroke dashstyle="solid"/>
            </v:shape>
            <v:shape style="position:absolute;left:7;top:283;width:495;height:419" type="#_x0000_t75" stroked="false">
              <v:imagedata r:id="rId767" o:title=""/>
            </v:shape>
            <v:shape style="position:absolute;left:7;top:283;width:495;height:434" coordorigin="7,284" coordsize="495,434" path="m7,702l502,702,502,284,7,284,7,702xm7,284l7,717,502,717m7,284l502,284,502,717e" filled="false" stroked="true" strokeweight=".748061pt" strokecolor="#000000">
              <v:path arrowok="t"/>
              <v:stroke dashstyle="solid"/>
            </v:shape>
            <v:shape style="position:absolute;left:486;top:104;width:675;height:613" coordorigin="487,105" coordsize="675,613" path="m1161,105l981,284,981,717,1161,553,1161,105xm1161,105l667,105,487,284,981,284,1161,105xe" filled="true" fillcolor="#909090" stroked="false">
              <v:path arrowok="t"/>
              <v:fill type="solid"/>
            </v:shape>
            <v:shape style="position:absolute;left:486;top:104;width:675;height:613" coordorigin="487,105" coordsize="675,613" path="m487,284l981,284,981,717,1161,553,1161,105,981,284,1161,105,667,105,487,284xe" filled="false" stroked="true" strokeweight=".747974pt" strokecolor="#000000">
              <v:path arrowok="t"/>
              <v:stroke dashstyle="solid"/>
            </v:shape>
            <v:shape style="position:absolute;left:486;top:283;width:495;height:419" type="#_x0000_t75" stroked="false">
              <v:imagedata r:id="rId768" o:title=""/>
            </v:shape>
            <v:shape style="position:absolute;left:486;top:283;width:495;height:434" coordorigin="487,284" coordsize="495,434" path="m487,702l981,702,981,284,487,284,487,702xm487,284l487,717,981,717m487,284l981,284,981,717e" filled="false" stroked="true" strokeweight=".748061pt" strokecolor="#000000">
              <v:path arrowok="t"/>
              <v:stroke dashstyle="solid"/>
            </v:shape>
            <v:shape style="position:absolute;left:981;top:104;width:675;height:613" coordorigin="981,105" coordsize="675,613" path="m1655,105l1475,284,1475,717,1655,553,1655,105xm1655,105l1161,105,981,284,1475,284,1655,105xe" filled="true" fillcolor="#909090" stroked="false">
              <v:path arrowok="t"/>
              <v:fill type="solid"/>
            </v:shape>
            <v:shape style="position:absolute;left:981;top:104;width:675;height:613" coordorigin="981,105" coordsize="675,613" path="m981,284l1475,284,1475,717,1655,553,1655,105,1475,284,1655,105,1161,105,981,284xe" filled="false" stroked="true" strokeweight=".747974pt" strokecolor="#000000">
              <v:path arrowok="t"/>
              <v:stroke dashstyle="solid"/>
            </v:shape>
            <v:shape style="position:absolute;left:981;top:283;width:495;height:419" type="#_x0000_t75" stroked="false">
              <v:imagedata r:id="rId769" o:title=""/>
            </v:shape>
            <v:shape style="position:absolute;left:981;top:283;width:495;height:434" coordorigin="981,284" coordsize="495,434" path="m981,702l1475,702,1475,284,981,284,981,702xm981,284l981,717,1475,717m981,284l1475,284,1475,717e" filled="false" stroked="true" strokeweight=".748061pt" strokecolor="#000000">
              <v:path arrowok="t"/>
              <v:stroke dashstyle="solid"/>
            </v:shape>
            <v:shape style="position:absolute;left:1475;top:104;width:675;height:613" coordorigin="1475,105" coordsize="675,613" path="m2150,105l1985,284,1985,717,2150,553,2150,105xm2150,105l1655,105,1475,284,1985,284,2150,105xe" filled="true" fillcolor="#909090" stroked="false">
              <v:path arrowok="t"/>
              <v:fill type="solid"/>
            </v:shape>
            <v:shape style="position:absolute;left:1475;top:104;width:675;height:613" coordorigin="1475,105" coordsize="675,613" path="m1475,284l1985,284,1985,717,2150,553,2150,105,1985,284,2150,105,1655,105,1475,284xe" filled="false" stroked="true" strokeweight=".747974pt" strokecolor="#000000">
              <v:path arrowok="t"/>
              <v:stroke dashstyle="solid"/>
            </v:shape>
            <v:shape style="position:absolute;left:1475;top:283;width:510;height:419" type="#_x0000_t75" stroked="false">
              <v:imagedata r:id="rId770" o:title=""/>
            </v:shape>
            <v:shape style="position:absolute;left:1475;top:283;width:510;height:434" coordorigin="1475,284" coordsize="510,434" path="m1475,702l1985,702,1985,284,1475,284,1475,702xm1475,284l1475,717,1985,717m1475,284l1985,284,1985,717e" filled="false" stroked="true" strokeweight=".748061pt" strokecolor="#000000">
              <v:path arrowok="t"/>
              <v:stroke dashstyle="solid"/>
            </v:shape>
            <v:shape style="position:absolute;left:1969;top:104;width:675;height:613" coordorigin="1970,105" coordsize="675,613" path="m2644,105l2464,284,2464,717,2644,553,2644,105xm2644,105l2150,105,1970,284,2464,284,2644,105xe" filled="true" fillcolor="#909090" stroked="false">
              <v:path arrowok="t"/>
              <v:fill type="solid"/>
            </v:shape>
            <v:shape style="position:absolute;left:1969;top:104;width:675;height:613" coordorigin="1970,105" coordsize="675,613" path="m1970,284l2464,284,2464,717,2644,553,2644,105,2464,284,2644,105,2150,105,1970,284xe" filled="false" stroked="true" strokeweight=".747974pt" strokecolor="#000000">
              <v:path arrowok="t"/>
              <v:stroke dashstyle="solid"/>
            </v:shape>
            <v:shape style="position:absolute;left:1969;top:283;width:495;height:419" type="#_x0000_t75" stroked="false">
              <v:imagedata r:id="rId771" o:title=""/>
            </v:shape>
            <v:shape style="position:absolute;left:1969;top:283;width:495;height:434" coordorigin="1970,284" coordsize="495,434" path="m1970,702l2464,702,2464,284,1970,284,1970,702xm1970,284l1970,717,2464,717m1970,284l2464,284,2464,717e" filled="false" stroked="true" strokeweight=".748061pt" strokecolor="#000000">
              <v:path arrowok="t"/>
              <v:stroke dashstyle="solid"/>
            </v:shape>
            <v:shape style="position:absolute;left:2464;top:104;width:675;height:613" coordorigin="2464,105" coordsize="675,613" path="m3138,105l2958,284,2958,717,3138,553,3138,105xm3138,105l2629,105,2464,284,2958,284,3138,105xe" filled="true" fillcolor="#909090" stroked="false">
              <v:path arrowok="t"/>
              <v:fill type="solid"/>
            </v:shape>
            <v:shape style="position:absolute;left:2464;top:104;width:675;height:613" coordorigin="2464,105" coordsize="675,613" path="m2464,284l2958,284,2958,717,3138,553,3138,105,2958,284,3138,105,2629,105,2464,284xe" filled="false" stroked="true" strokeweight=".747974pt" strokecolor="#000000">
              <v:path arrowok="t"/>
              <v:stroke dashstyle="solid"/>
            </v:shape>
            <v:shape style="position:absolute;left:2464;top:283;width:495;height:419" type="#_x0000_t75" stroked="false">
              <v:imagedata r:id="rId769" o:title=""/>
            </v:shape>
            <v:shape style="position:absolute;left:2464;top:283;width:495;height:434" coordorigin="2464,284" coordsize="495,434" path="m2464,702l2958,702,2958,284,2464,284,2464,702xm2464,284l2464,717,2958,717m2464,284l2958,284,2958,717e" filled="false" stroked="true" strokeweight=".748061pt" strokecolor="#000000">
              <v:path arrowok="t"/>
              <v:stroke dashstyle="solid"/>
            </v:shape>
            <v:shape style="position:absolute;left:2958;top:104;width:675;height:613" coordorigin="2958,105" coordsize="675,613" path="m3633,105l3468,284,3468,717,3633,553,3633,105xm3633,105l3138,105,2958,284,3468,284,3633,105xe" filled="true" fillcolor="#777b89" stroked="false">
              <v:path arrowok="t"/>
              <v:fill type="solid"/>
            </v:shape>
            <v:shape style="position:absolute;left:2958;top:104;width:675;height:613" coordorigin="2958,105" coordsize="675,613" path="m2958,284l3468,284,3468,717,3633,553,3633,105,3468,284,3633,105,3138,105,2958,284xe" filled="false" stroked="true" strokeweight=".747974pt" strokecolor="#000000">
              <v:path arrowok="t"/>
              <v:stroke dashstyle="solid"/>
            </v:shape>
            <v:shape style="position:absolute;left:2958;top:283;width:510;height:419" type="#_x0000_t75" stroked="false">
              <v:imagedata r:id="rId772" o:title=""/>
            </v:shape>
            <v:shape style="position:absolute;left:2958;top:283;width:510;height:434" coordorigin="2958,284" coordsize="510,434" path="m2958,702l3468,702,3468,284,2958,284,2958,702xm2958,284l2958,717,3468,717m2958,284l3468,284,3468,717e" filled="false" stroked="true" strokeweight=".748061pt" strokecolor="#000000">
              <v:path arrowok="t"/>
              <v:stroke dashstyle="solid"/>
            </v:shape>
            <v:shape style="position:absolute;left:3452;top:104;width:675;height:613" coordorigin="3453,105" coordsize="675,613" path="m4127,105l3962,284,3962,717,4127,553,4127,105xm4127,105l3633,105,3453,284,3962,284,4127,105xe" filled="true" fillcolor="#777b89" stroked="false">
              <v:path arrowok="t"/>
              <v:fill type="solid"/>
            </v:shape>
            <v:shape style="position:absolute;left:3452;top:104;width:675;height:613" coordorigin="3453,105" coordsize="675,613" path="m3453,284l3962,284,3962,717,4127,553,4127,105,3962,284,4127,105,3633,105,3453,284xe" filled="false" stroked="true" strokeweight=".747974pt" strokecolor="#000000">
              <v:path arrowok="t"/>
              <v:stroke dashstyle="solid"/>
            </v:shape>
            <v:shape style="position:absolute;left:3452;top:283;width:510;height:419" type="#_x0000_t75" stroked="false">
              <v:imagedata r:id="rId773" o:title=""/>
            </v:shape>
            <v:shape style="position:absolute;left:3452;top:283;width:510;height:434" coordorigin="3453,284" coordsize="510,434" path="m3453,702l3962,702,3962,284,3453,284,3453,702xm3453,284l3453,717,3962,717m3453,284l3962,284,3962,717e" filled="false" stroked="true" strokeweight=".748061pt" strokecolor="#000000">
              <v:path arrowok="t"/>
              <v:stroke dashstyle="solid"/>
            </v:shape>
            <v:shape style="position:absolute;left:4501;top:104;width:660;height:613" coordorigin="4501,105" coordsize="660,613" path="m5160,105l4996,284,4996,717,5160,553,5160,105xm5160,105l4666,105,4501,284,4996,284,5160,105xe" filled="true" fillcolor="#777b89" stroked="false">
              <v:path arrowok="t"/>
              <v:fill type="solid"/>
            </v:shape>
            <v:shape style="position:absolute;left:4501;top:104;width:660;height:613" coordorigin="4501,105" coordsize="660,613" path="m4501,284l4996,284,4996,717,5160,553,5160,105,4996,284,5160,105,4666,105,4501,284xe" filled="false" stroked="true" strokeweight=".747994pt" strokecolor="#000000">
              <v:path arrowok="t"/>
              <v:stroke dashstyle="solid"/>
            </v:shape>
            <v:shape style="position:absolute;left:4501;top:283;width:495;height:419" type="#_x0000_t75" stroked="false">
              <v:imagedata r:id="rId774" o:title=""/>
            </v:shape>
            <v:shape style="position:absolute;left:4501;top:283;width:495;height:434" coordorigin="4501,284" coordsize="495,434" path="m4501,702l4996,702,4996,284,4501,284,4501,702xm4501,284l4501,717,4996,717m4501,284l4996,284,4996,717e" filled="false" stroked="true" strokeweight=".748061pt" strokecolor="#000000">
              <v:path arrowok="t"/>
              <v:stroke dashstyle="solid"/>
            </v:shape>
            <v:shape style="position:absolute;left:4980;top:104;width:675;height:613" coordorigin="4981,105" coordsize="675,613" path="m5655,105l5475,284,5475,717,5655,553,5655,105xm5655,105l5160,105,4981,284,5475,284,5655,105xe" filled="true" fillcolor="#777b89" stroked="false">
              <v:path arrowok="t"/>
              <v:fill type="solid"/>
            </v:shape>
            <v:shape style="position:absolute;left:4980;top:104;width:675;height:613" coordorigin="4981,105" coordsize="675,613" path="m4981,284l5475,284,5475,717,5655,553,5655,105,5475,284,5655,105,5160,105,4981,284xe" filled="false" stroked="true" strokeweight=".747974pt" strokecolor="#000000">
              <v:path arrowok="t"/>
              <v:stroke dashstyle="solid"/>
            </v:shape>
            <v:shape style="position:absolute;left:4980;top:283;width:495;height:419" type="#_x0000_t75" stroked="false">
              <v:imagedata r:id="rId774" o:title=""/>
            </v:shape>
            <v:shape style="position:absolute;left:4980;top:283;width:495;height:434" coordorigin="4981,284" coordsize="495,434" path="m4981,702l5475,702,5475,284,4981,284,4981,702xm4981,284l4981,717,5475,717m4981,284l5475,284,5475,717e" filled="false" stroked="true" strokeweight=".748061pt" strokecolor="#000000">
              <v:path arrowok="t"/>
              <v:stroke dashstyle="solid"/>
            </v:shape>
            <v:shape style="position:absolute;left:5475;top:104;width:675;height:613" coordorigin="5475,105" coordsize="675,613" path="m6149,105l5969,284,5969,717,6149,553,6149,105xm6149,105l5655,105,5475,284,5969,284,6149,105xe" filled="true" fillcolor="#777b89" stroked="false">
              <v:path arrowok="t"/>
              <v:fill type="solid"/>
            </v:shape>
            <v:shape style="position:absolute;left:5475;top:104;width:675;height:613" coordorigin="5475,105" coordsize="675,613" path="m5475,284l5969,284,5969,717,6149,553,6149,105,5969,284,6149,105,5655,105,5475,284xe" filled="false" stroked="true" strokeweight=".747974pt" strokecolor="#000000">
              <v:path arrowok="t"/>
              <v:stroke dashstyle="solid"/>
            </v:shape>
            <v:shape style="position:absolute;left:5475;top:283;width:495;height:419" type="#_x0000_t75" stroked="false">
              <v:imagedata r:id="rId775" o:title=""/>
            </v:shape>
            <v:shape style="position:absolute;left:5475;top:283;width:495;height:434" coordorigin="5475,284" coordsize="495,434" path="m5475,702l5969,702,5969,284,5475,284,5475,702xm5475,284l5475,717,5969,717m5475,284l5969,284,5969,717e" filled="false" stroked="true" strokeweight=".748061pt" strokecolor="#000000">
              <v:path arrowok="t"/>
              <v:stroke dashstyle="solid"/>
            </v:shape>
            <v:shape style="position:absolute;left:5969;top:104;width:675;height:613" coordorigin="5969,105" coordsize="675,613" path="m6643,105l6479,284,6479,717,6643,553,6643,105xm6643,105l6149,105,5969,284,6479,284,6643,105xe" filled="true" fillcolor="#777b89" stroked="false">
              <v:path arrowok="t"/>
              <v:fill type="solid"/>
            </v:shape>
            <v:shape style="position:absolute;left:5969;top:104;width:675;height:613" coordorigin="5969,105" coordsize="675,613" path="m5969,284l6479,284,6479,717,6643,553,6643,105,6479,284,6643,105,6149,105,5969,284xe" filled="false" stroked="true" strokeweight=".747974pt" strokecolor="#000000">
              <v:path arrowok="t"/>
              <v:stroke dashstyle="solid"/>
            </v:shape>
            <v:shape style="position:absolute;left:5969;top:283;width:510;height:419" type="#_x0000_t75" stroked="false">
              <v:imagedata r:id="rId776" o:title=""/>
            </v:shape>
            <v:shape style="position:absolute;left:5969;top:283;width:510;height:434" coordorigin="5969,284" coordsize="510,434" path="m5969,702l6479,702,6479,284,5969,284,5969,702xm5969,284l5969,717,6479,717m5969,284l6479,284,6479,717e" filled="false" stroked="true" strokeweight=".748061pt" strokecolor="#000000">
              <v:path arrowok="t"/>
              <v:stroke dashstyle="solid"/>
            </v:shape>
            <v:shape style="position:absolute;left:6463;top:104;width:675;height:613" coordorigin="6464,105" coordsize="675,613" path="m7138,105l6958,284,6958,717,7138,553,7138,105xm7138,105l6643,105,6464,284,6958,284,7138,105xe" filled="true" fillcolor="#777b89" stroked="false">
              <v:path arrowok="t"/>
              <v:fill type="solid"/>
            </v:shape>
            <v:shape style="position:absolute;left:6463;top:104;width:675;height:613" coordorigin="6464,105" coordsize="675,613" path="m6464,284l6958,284,6958,717,7138,553,7138,105,6958,284,7138,105,6643,105,6464,284xe" filled="false" stroked="true" strokeweight=".747974pt" strokecolor="#000000">
              <v:path arrowok="t"/>
              <v:stroke dashstyle="solid"/>
            </v:shape>
            <v:shape style="position:absolute;left:6463;top:283;width:495;height:419" type="#_x0000_t75" stroked="false">
              <v:imagedata r:id="rId774" o:title=""/>
            </v:shape>
            <v:shape style="position:absolute;left:6463;top:283;width:495;height:434" coordorigin="6464,284" coordsize="495,434" path="m6464,702l6958,702,6958,284,6464,284,6464,702xm6464,284l6464,717,6958,717m6464,284l6958,284,6958,717e" filled="false" stroked="true" strokeweight=".748061pt" strokecolor="#000000">
              <v:path arrowok="t"/>
              <v:stroke dashstyle="solid"/>
            </v:shape>
            <v:shape style="position:absolute;left:6958;top:104;width:675;height:613" coordorigin="6958,105" coordsize="675,613" path="m7632,105l7452,284,7452,717,7632,553,7632,105xm7632,105l7123,105,6958,284,7452,284,7632,105xe" filled="true" fillcolor="#777b89" stroked="false">
              <v:path arrowok="t"/>
              <v:fill type="solid"/>
            </v:shape>
            <v:shape style="position:absolute;left:6958;top:104;width:675;height:613" coordorigin="6958,105" coordsize="675,613" path="m6958,284l7452,284,7452,717,7632,553,7632,105,7452,284,7632,105,7123,105,6958,284xe" filled="false" stroked="true" strokeweight=".747974pt" strokecolor="#000000">
              <v:path arrowok="t"/>
              <v:stroke dashstyle="solid"/>
            </v:shape>
            <v:shape style="position:absolute;left:6958;top:283;width:495;height:419" type="#_x0000_t75" stroked="false">
              <v:imagedata r:id="rId777" o:title=""/>
            </v:shape>
            <v:shape style="position:absolute;left:6958;top:283;width:495;height:434" coordorigin="6958,284" coordsize="495,434" path="m6958,702l7452,702,7452,284,6958,284,6958,702xm6958,284l6958,717,7452,717m6958,284l7452,284,7452,717e" filled="false" stroked="true" strokeweight=".748061pt" strokecolor="#000000">
              <v:path arrowok="t"/>
              <v:stroke dashstyle="solid"/>
            </v:shape>
            <v:shape style="position:absolute;left:7452;top:104;width:675;height:613" coordorigin="7452,105" coordsize="675,613" path="m8126,105l7962,284,7962,717,8126,553,8126,105xm8126,105l7632,105,7452,284,7962,284,8126,105xe" filled="true" fillcolor="#777b89" stroked="false">
              <v:path arrowok="t"/>
              <v:fill type="solid"/>
            </v:shape>
            <v:shape style="position:absolute;left:7452;top:104;width:675;height:613" coordorigin="7452,105" coordsize="675,613" path="m7452,284l7962,284,7962,717,8126,553,8126,105,7962,284,8126,105,7632,105,7452,284xe" filled="false" stroked="true" strokeweight=".747974pt" strokecolor="#000000">
              <v:path arrowok="t"/>
              <v:stroke dashstyle="solid"/>
            </v:shape>
            <v:shape style="position:absolute;left:7452;top:283;width:510;height:419" type="#_x0000_t75" stroked="false">
              <v:imagedata r:id="rId778" o:title=""/>
            </v:shape>
            <v:shape style="position:absolute;left:7452;top:283;width:510;height:434" coordorigin="7452,284" coordsize="510,434" path="m7452,702l7962,702,7962,284,7452,284,7452,702xm7452,284l7452,717,7962,717m7452,284l7962,284,7962,717e" filled="false" stroked="true" strokeweight=".748061pt" strokecolor="#000000">
              <v:path arrowok="t"/>
              <v:stroke dashstyle="solid"/>
            </v:shape>
            <v:shape style="position:absolute;left:7946;top:104;width:675;height:613" coordorigin="7947,105" coordsize="675,613" path="m8621,105l8456,284,8456,717,8621,553,8621,105xm8621,105l8126,105,7947,284,8456,284,8621,105xe" filled="true" fillcolor="#777b89" stroked="false">
              <v:path arrowok="t"/>
              <v:fill type="solid"/>
            </v:shape>
            <v:shape style="position:absolute;left:7946;top:104;width:675;height:613" coordorigin="7947,105" coordsize="675,613" path="m7947,284l8456,284,8456,717,8621,553,8621,105,8456,284,8621,105,8126,105,7947,284xe" filled="false" stroked="true" strokeweight=".747974pt" strokecolor="#000000">
              <v:path arrowok="t"/>
              <v:stroke dashstyle="solid"/>
            </v:shape>
            <v:shape style="position:absolute;left:7946;top:283;width:510;height:419" type="#_x0000_t75" stroked="false">
              <v:imagedata r:id="rId779" o:title=""/>
            </v:shape>
            <v:shape style="position:absolute;left:7946;top:283;width:510;height:434" coordorigin="7947,284" coordsize="510,434" path="m7947,702l8456,702,8456,284,7947,284,7947,702xm7947,284l7947,717,8456,717m7947,284l8456,284,8456,717e" filled="false" stroked="true" strokeweight=".748061pt" strokecolor="#000000">
              <v:path arrowok="t"/>
              <v:stroke dashstyle="solid"/>
            </v:shape>
            <v:shape style="position:absolute;left:154;top:800;width:2614;height:240" type="#_x0000_t202" filled="false" stroked="false">
              <v:textbox inset="0,0,0,0">
                <w:txbxContent>
                  <w:p>
                    <w:pPr>
                      <w:tabs>
                        <w:tab w:pos="471" w:val="left" w:leader="none"/>
                        <w:tab w:pos="966" w:val="left" w:leader="none"/>
                        <w:tab w:pos="1482" w:val="left" w:leader="none"/>
                        <w:tab w:pos="1977" w:val="left" w:leader="none"/>
                        <w:tab w:pos="2471" w:val="left" w:leader="none"/>
                      </w:tabs>
                      <w:spacing w:line="230" w:lineRule="exact" w:before="0"/>
                      <w:ind w:left="0" w:right="0" w:firstLine="0"/>
                      <w:jc w:val="left"/>
                      <w:rPr>
                        <w:rFonts w:ascii="Arial"/>
                        <w:b/>
                        <w:sz w:val="24"/>
                      </w:rPr>
                    </w:pPr>
                    <w:r>
                      <w:rPr>
                        <w:rFonts w:ascii="Arial"/>
                        <w:b/>
                        <w:sz w:val="24"/>
                      </w:rPr>
                      <w:t>7</w:t>
                      <w:tab/>
                      <w:t>6</w:t>
                      <w:tab/>
                      <w:t>5</w:t>
                      <w:tab/>
                      <w:t>4</w:t>
                      <w:tab/>
                      <w:t>3</w:t>
                      <w:tab/>
                      <w:t>2</w:t>
                    </w:r>
                  </w:p>
                </w:txbxContent>
              </v:textbox>
              <w10:wrap type="none"/>
            </v:shape>
            <v:shape style="position:absolute;left:3165;top:800;width:636;height:240" type="#_x0000_t202" filled="false" stroked="false">
              <v:textbox inset="0,0,0,0">
                <w:txbxContent>
                  <w:p>
                    <w:pPr>
                      <w:tabs>
                        <w:tab w:pos="494" w:val="left" w:leader="none"/>
                      </w:tabs>
                      <w:spacing w:line="230" w:lineRule="exact" w:before="0"/>
                      <w:ind w:left="0" w:right="0" w:firstLine="0"/>
                      <w:jc w:val="left"/>
                      <w:rPr>
                        <w:rFonts w:ascii="Arial"/>
                        <w:b/>
                        <w:sz w:val="24"/>
                      </w:rPr>
                    </w:pPr>
                    <w:r>
                      <w:rPr>
                        <w:rFonts w:ascii="Arial"/>
                        <w:b/>
                        <w:sz w:val="24"/>
                      </w:rPr>
                      <w:t>1</w:t>
                      <w:tab/>
                      <w:t>0</w:t>
                    </w:r>
                  </w:p>
                </w:txbxContent>
              </v:textbox>
              <w10:wrap type="none"/>
            </v:shape>
            <v:shape style="position:absolute;left:4693;top:800;width:3108;height:240" type="#_x0000_t202" filled="false" stroked="false">
              <v:textbox inset="0,0,0,0">
                <w:txbxContent>
                  <w:p>
                    <w:pPr>
                      <w:tabs>
                        <w:tab w:pos="471" w:val="left" w:leader="none"/>
                        <w:tab w:pos="965" w:val="left" w:leader="none"/>
                        <w:tab w:pos="1482" w:val="left" w:leader="none"/>
                        <w:tab w:pos="1977" w:val="left" w:leader="none"/>
                        <w:tab w:pos="2471" w:val="left" w:leader="none"/>
                        <w:tab w:pos="2965" w:val="left" w:leader="none"/>
                      </w:tabs>
                      <w:spacing w:line="230" w:lineRule="exact" w:before="0"/>
                      <w:ind w:left="0" w:right="0" w:firstLine="0"/>
                      <w:jc w:val="left"/>
                      <w:rPr>
                        <w:rFonts w:ascii="Arial"/>
                        <w:b/>
                        <w:sz w:val="24"/>
                      </w:rPr>
                    </w:pPr>
                    <w:r>
                      <w:rPr>
                        <w:rFonts w:ascii="Arial"/>
                        <w:b/>
                        <w:sz w:val="24"/>
                      </w:rPr>
                      <w:t>7</w:t>
                      <w:tab/>
                      <w:t>6</w:t>
                      <w:tab/>
                      <w:t>5</w:t>
                      <w:tab/>
                      <w:t>4</w:t>
                      <w:tab/>
                      <w:t>3</w:t>
                      <w:tab/>
                      <w:t>2</w:t>
                      <w:tab/>
                      <w:t>1</w:t>
                    </w:r>
                  </w:p>
                </w:txbxContent>
              </v:textbox>
              <w10:wrap type="none"/>
            </v:shape>
            <v:shape style="position:absolute;left:8198;top:800;width:142;height:240" type="#_x0000_t202" filled="false" stroked="false">
              <v:textbox inset="0,0,0,0">
                <w:txbxContent>
                  <w:p>
                    <w:pPr>
                      <w:spacing w:line="230" w:lineRule="exact" w:before="0"/>
                      <w:ind w:left="0" w:right="0" w:firstLine="0"/>
                      <w:jc w:val="left"/>
                      <w:rPr>
                        <w:rFonts w:ascii="Arial"/>
                        <w:b/>
                        <w:sz w:val="24"/>
                      </w:rPr>
                    </w:pPr>
                    <w:r>
                      <w:rPr>
                        <w:rFonts w:ascii="Arial"/>
                        <w:b/>
                        <w:w w:val="91"/>
                        <w:sz w:val="24"/>
                      </w:rPr>
                      <w:t>0</w:t>
                    </w:r>
                  </w:p>
                </w:txbxContent>
              </v:textbox>
              <w10:wrap type="none"/>
            </v:shape>
            <v:shape style="position:absolute;left:2471;top:291;width:484;height:404" type="#_x0000_t202" filled="false" stroked="false">
              <v:textbox inset="0,0,0,0">
                <w:txbxContent>
                  <w:p>
                    <w:pPr>
                      <w:spacing w:before="51"/>
                      <w:ind w:left="4" w:right="0" w:firstLine="0"/>
                      <w:jc w:val="center"/>
                      <w:rPr>
                        <w:rFonts w:ascii="Arial"/>
                        <w:b/>
                        <w:sz w:val="24"/>
                      </w:rPr>
                    </w:pPr>
                    <w:r>
                      <w:rPr>
                        <w:rFonts w:ascii="Arial"/>
                        <w:b/>
                        <w:w w:val="91"/>
                        <w:sz w:val="24"/>
                      </w:rPr>
                      <w:t>0</w:t>
                    </w:r>
                  </w:p>
                </w:txbxContent>
              </v:textbox>
              <w10:wrap type="none"/>
            </v:shape>
            <v:shape style="position:absolute;left:1992;top:291;width:465;height:404" type="#_x0000_t202" filled="false" stroked="false">
              <v:textbox inset="0,0,0,0">
                <w:txbxContent>
                  <w:p>
                    <w:pPr>
                      <w:spacing w:before="51"/>
                      <w:ind w:left="0" w:right="3" w:firstLine="0"/>
                      <w:jc w:val="center"/>
                      <w:rPr>
                        <w:rFonts w:ascii="Arial"/>
                        <w:b/>
                        <w:sz w:val="24"/>
                      </w:rPr>
                    </w:pPr>
                    <w:r>
                      <w:rPr>
                        <w:rFonts w:ascii="Arial"/>
                        <w:b/>
                        <w:w w:val="91"/>
                        <w:sz w:val="24"/>
                      </w:rPr>
                      <w:t>0</w:t>
                    </w:r>
                  </w:p>
                </w:txbxContent>
              </v:textbox>
              <w10:wrap type="none"/>
            </v:shape>
            <v:shape style="position:absolute;left:1482;top:291;width:480;height:404" type="#_x0000_t202" filled="false" stroked="false">
              <v:textbox inset="0,0,0,0">
                <w:txbxContent>
                  <w:p>
                    <w:pPr>
                      <w:spacing w:before="51"/>
                      <w:ind w:left="17" w:right="0" w:firstLine="0"/>
                      <w:jc w:val="center"/>
                      <w:rPr>
                        <w:rFonts w:ascii="Arial"/>
                        <w:b/>
                        <w:sz w:val="24"/>
                      </w:rPr>
                    </w:pPr>
                    <w:r>
                      <w:rPr>
                        <w:rFonts w:ascii="Arial"/>
                        <w:b/>
                        <w:w w:val="91"/>
                        <w:sz w:val="24"/>
                      </w:rPr>
                      <w:t>0</w:t>
                    </w:r>
                  </w:p>
                </w:txbxContent>
              </v:textbox>
              <w10:wrap type="none"/>
            </v:shape>
            <v:shape style="position:absolute;left:988;top:291;width:480;height:404" type="#_x0000_t202" filled="false" stroked="false">
              <v:textbox inset="0,0,0,0">
                <w:txbxContent>
                  <w:p>
                    <w:pPr>
                      <w:spacing w:before="52"/>
                      <w:ind w:left="9" w:right="0" w:firstLine="0"/>
                      <w:jc w:val="center"/>
                      <w:rPr>
                        <w:rFonts w:ascii="Arial"/>
                        <w:b/>
                        <w:sz w:val="24"/>
                      </w:rPr>
                    </w:pPr>
                    <w:r>
                      <w:rPr>
                        <w:rFonts w:ascii="Arial"/>
                        <w:b/>
                        <w:w w:val="91"/>
                        <w:sz w:val="24"/>
                      </w:rPr>
                      <w:t>0</w:t>
                    </w:r>
                  </w:p>
                </w:txbxContent>
              </v:textbox>
              <w10:wrap type="none"/>
            </v:shape>
            <v:shape style="position:absolute;left:509;top:291;width:465;height:404" type="#_x0000_t202" filled="false" stroked="false">
              <v:textbox inset="0,0,0,0">
                <w:txbxContent>
                  <w:p>
                    <w:pPr>
                      <w:spacing w:before="52"/>
                      <w:ind w:left="0" w:right="2" w:firstLine="0"/>
                      <w:jc w:val="center"/>
                      <w:rPr>
                        <w:rFonts w:ascii="Arial"/>
                        <w:b/>
                        <w:sz w:val="24"/>
                      </w:rPr>
                    </w:pPr>
                    <w:r>
                      <w:rPr>
                        <w:rFonts w:ascii="Arial"/>
                        <w:b/>
                        <w:w w:val="91"/>
                        <w:sz w:val="24"/>
                      </w:rPr>
                      <w:t>0</w:t>
                    </w:r>
                  </w:p>
                </w:txbxContent>
              </v:textbox>
              <w10:wrap type="none"/>
            </v:shape>
            <v:shape style="position:absolute;left:14;top:291;width:465;height:404" type="#_x0000_t202" filled="false" stroked="false">
              <v:textbox inset="0,0,0,0">
                <w:txbxContent>
                  <w:p>
                    <w:pPr>
                      <w:spacing w:before="52"/>
                      <w:ind w:left="3" w:right="0" w:firstLine="0"/>
                      <w:jc w:val="center"/>
                      <w:rPr>
                        <w:rFonts w:ascii="Arial"/>
                        <w:b/>
                        <w:sz w:val="24"/>
                      </w:rPr>
                    </w:pPr>
                    <w:r>
                      <w:rPr>
                        <w:rFonts w:ascii="Arial"/>
                        <w:b/>
                        <w:w w:val="91"/>
                        <w:sz w:val="24"/>
                      </w:rPr>
                      <w:t>0</w:t>
                    </w:r>
                  </w:p>
                </w:txbxContent>
              </v:textbox>
              <w10:wrap type="none"/>
            </v:shape>
          </v:group>
        </w:pict>
      </w:r>
      <w:r>
        <w:rPr>
          <w:rFonts w:ascii="Arial"/>
          <w:sz w:val="20"/>
        </w:rPr>
      </w:r>
    </w:p>
    <w:p>
      <w:pPr>
        <w:pStyle w:val="BodyText"/>
        <w:spacing w:before="1"/>
        <w:rPr>
          <w:rFonts w:ascii="Arial"/>
          <w:b/>
          <w:sz w:val="6"/>
        </w:rPr>
      </w:pPr>
    </w:p>
    <w:p>
      <w:pPr>
        <w:spacing w:after="0"/>
        <w:rPr>
          <w:rFonts w:ascii="Arial"/>
          <w:sz w:val="6"/>
        </w:rPr>
        <w:sectPr>
          <w:type w:val="continuous"/>
          <w:pgSz w:w="11910" w:h="16840"/>
          <w:pgMar w:top="520" w:bottom="280" w:left="740" w:right="0"/>
        </w:sectPr>
      </w:pPr>
    </w:p>
    <w:p>
      <w:pPr>
        <w:pStyle w:val="BodyText"/>
        <w:rPr>
          <w:rFonts w:ascii="Arial"/>
          <w:b/>
        </w:rPr>
      </w:pPr>
    </w:p>
    <w:p>
      <w:pPr>
        <w:spacing w:before="195"/>
        <w:ind w:left="0" w:right="0" w:firstLine="0"/>
        <w:jc w:val="right"/>
        <w:rPr>
          <w:rFonts w:ascii="Arial"/>
          <w:b/>
          <w:sz w:val="24"/>
        </w:rPr>
      </w:pPr>
      <w:r>
        <w:rPr/>
        <w:pict>
          <v:group style="position:absolute;margin-left:97.915916pt;margin-top:25.065332pt;width:435.55pt;height:58.3pt;mso-position-horizontal-relative:page;mso-position-vertical-relative:paragraph;z-index:-29212160" coordorigin="1958,501" coordsize="8711,1166">
            <v:shape style="position:absolute;left:1958;top:501;width:5573;height:1166" type="#_x0000_t75" stroked="false">
              <v:imagedata r:id="rId780" o:title=""/>
            </v:shape>
            <v:shape style="position:absolute;left:2048;top:590;width:660;height:613" coordorigin="2048,591" coordsize="660,613" path="m2707,591l2543,770,2543,1204,2707,1039,2707,591xm2707,591l2213,591,2048,770,2543,770,2707,591xe" filled="true" fillcolor="#716c7c" stroked="false">
              <v:path arrowok="t"/>
              <v:fill type="solid"/>
            </v:shape>
            <v:shape style="position:absolute;left:2048;top:590;width:660;height:613" coordorigin="2048,591" coordsize="660,613" path="m2048,770l2543,770,2543,1204,2707,1039,2707,591,2543,770,2707,591,2213,591,2048,770xe" filled="false" stroked="true" strokeweight=".747994pt" strokecolor="#000000">
              <v:path arrowok="t"/>
              <v:stroke dashstyle="solid"/>
            </v:shape>
            <v:shape style="position:absolute;left:2048;top:770;width:495;height:419" type="#_x0000_t75" stroked="false">
              <v:imagedata r:id="rId781" o:title=""/>
            </v:shape>
            <v:shape style="position:absolute;left:2527;top:590;width:675;height:613" coordorigin="2528,591" coordsize="675,613" path="m3202,591l3022,770,3022,1204,3202,1039,3202,591xm3202,591l2707,591,2528,770,3022,770,3202,591xe" filled="true" fillcolor="#716c7c" stroked="false">
              <v:path arrowok="t"/>
              <v:fill type="solid"/>
            </v:shape>
            <v:shape style="position:absolute;left:2527;top:590;width:675;height:613" coordorigin="2528,591" coordsize="675,613" path="m2528,770l3022,770,3022,1204,3202,1039,3202,591,3022,770,3202,591,2707,591,2528,770xe" filled="false" stroked="true" strokeweight=".747974pt" strokecolor="#000000">
              <v:path arrowok="t"/>
              <v:stroke dashstyle="solid"/>
            </v:shape>
            <v:shape style="position:absolute;left:2527;top:770;width:495;height:419" type="#_x0000_t75" stroked="false">
              <v:imagedata r:id="rId782" o:title=""/>
            </v:shape>
            <v:shape style="position:absolute;left:3021;top:590;width:675;height:613" coordorigin="3022,591" coordsize="675,613" path="m3696,591l3516,770,3516,1204,3696,1039,3696,591xm3696,591l3202,591,3022,770,3516,770,3696,591xe" filled="true" fillcolor="#716c7c" stroked="false">
              <v:path arrowok="t"/>
              <v:fill type="solid"/>
            </v:shape>
            <v:shape style="position:absolute;left:3021;top:590;width:675;height:613" coordorigin="3022,591" coordsize="675,613" path="m3022,770l3516,770,3516,1204,3696,1039,3696,591,3516,770,3696,591,3202,591,3022,770xe" filled="false" stroked="true" strokeweight=".747974pt" strokecolor="#000000">
              <v:path arrowok="t"/>
              <v:stroke dashstyle="solid"/>
            </v:shape>
            <v:shape style="position:absolute;left:3021;top:770;width:495;height:419" type="#_x0000_t75" stroked="false">
              <v:imagedata r:id="rId783" o:title=""/>
            </v:shape>
            <v:shape style="position:absolute;left:3516;top:590;width:675;height:613" coordorigin="3516,591" coordsize="675,613" path="m4190,591l4025,770,4025,1204,4190,1039,4190,591xm4190,591l3696,591,3516,770,4025,770,4190,591xe" filled="true" fillcolor="#716c7c" stroked="false">
              <v:path arrowok="t"/>
              <v:fill type="solid"/>
            </v:shape>
            <v:shape style="position:absolute;left:3516;top:590;width:675;height:613" coordorigin="3516,591" coordsize="675,613" path="m3516,770l4025,770,4025,1204,4190,1039,4190,591,4025,770,4190,591,3696,591,3516,770xe" filled="false" stroked="true" strokeweight=".747974pt" strokecolor="#000000">
              <v:path arrowok="t"/>
              <v:stroke dashstyle="solid"/>
            </v:shape>
            <v:shape style="position:absolute;left:3516;top:770;width:510;height:419" type="#_x0000_t75" stroked="false">
              <v:imagedata r:id="rId784" o:title=""/>
            </v:shape>
            <v:shape style="position:absolute;left:4010;top:590;width:675;height:613" coordorigin="4011,591" coordsize="675,613" path="m4685,591l4505,770,4505,1204,4685,1039,4685,591xm4685,591l4190,591,4011,770,4505,770,4685,591xe" filled="true" fillcolor="#716c7c" stroked="false">
              <v:path arrowok="t"/>
              <v:fill type="solid"/>
            </v:shape>
            <v:shape style="position:absolute;left:4010;top:590;width:675;height:613" coordorigin="4011,591" coordsize="675,613" path="m4011,770l4505,770,4505,1204,4685,1039,4685,591,4505,770,4685,591,4190,591,4011,770xe" filled="false" stroked="true" strokeweight=".747974pt" strokecolor="#000000">
              <v:path arrowok="t"/>
              <v:stroke dashstyle="solid"/>
            </v:shape>
            <v:shape style="position:absolute;left:4010;top:770;width:495;height:419" type="#_x0000_t75" stroked="false">
              <v:imagedata r:id="rId785" o:title=""/>
            </v:shape>
            <v:shape style="position:absolute;left:4504;top:590;width:675;height:613" coordorigin="4505,591" coordsize="675,613" path="m5179,591l4999,770,4999,1204,5179,1039,5179,591xm5179,591l4670,591,4505,770,4999,770,5179,591xe" filled="true" fillcolor="#716c7c" stroked="false">
              <v:path arrowok="t"/>
              <v:fill type="solid"/>
            </v:shape>
            <v:shape style="position:absolute;left:4504;top:590;width:675;height:613" coordorigin="4505,591" coordsize="675,613" path="m4505,770l4999,770,4999,1204,5179,1039,5179,591,4999,770,5179,591,4670,591,4505,770xe" filled="false" stroked="true" strokeweight=".747974pt" strokecolor="#000000">
              <v:path arrowok="t"/>
              <v:stroke dashstyle="solid"/>
            </v:shape>
            <v:shape style="position:absolute;left:4504;top:770;width:495;height:419" type="#_x0000_t75" stroked="false">
              <v:imagedata r:id="rId783" o:title=""/>
            </v:shape>
            <v:shape style="position:absolute;left:4999;top:590;width:675;height:613" coordorigin="4999,591" coordsize="675,613" path="m5673,591l5508,770,5508,1204,5673,1039,5673,591xm5673,591l5179,591,4999,770,5508,770,5673,591xe" filled="true" fillcolor="#716c7c" stroked="false">
              <v:path arrowok="t"/>
              <v:fill type="solid"/>
            </v:shape>
            <v:shape style="position:absolute;left:4999;top:590;width:675;height:613" coordorigin="4999,591" coordsize="675,613" path="m4999,770l5508,770,5508,1204,5673,1039,5673,591,5508,770,5673,591,5179,591,4999,770xe" filled="false" stroked="true" strokeweight=".747974pt" strokecolor="#000000">
              <v:path arrowok="t"/>
              <v:stroke dashstyle="solid"/>
            </v:shape>
            <v:shape style="position:absolute;left:4999;top:770;width:510;height:419" type="#_x0000_t75" stroked="false">
              <v:imagedata r:id="rId786" o:title=""/>
            </v:shape>
            <v:shape style="position:absolute;left:5493;top:590;width:675;height:613" coordorigin="5493,591" coordsize="675,613" path="m6168,591l6003,770,6003,1204,6168,1039,6168,591xm6168,591l5673,591,5493,770,6003,770,6168,591xe" filled="true" fillcolor="#716c7c" stroked="false">
              <v:path arrowok="t"/>
              <v:fill type="solid"/>
            </v:shape>
            <v:shape style="position:absolute;left:5493;top:590;width:675;height:613" coordorigin="5493,591" coordsize="675,613" path="m5493,770l6003,770,6003,1204,6168,1039,6168,591,6003,770,6168,591,5673,591,5493,770xe" filled="false" stroked="true" strokeweight=".747974pt" strokecolor="#000000">
              <v:path arrowok="t"/>
              <v:stroke dashstyle="solid"/>
            </v:shape>
            <v:shape style="position:absolute;left:5493;top:770;width:510;height:419" type="#_x0000_t75" stroked="false">
              <v:imagedata r:id="rId787" o:title=""/>
            </v:shape>
            <v:shape style="position:absolute;left:6542;top:590;width:660;height:613" coordorigin="6542,591" coordsize="660,613" path="m7201,591l7036,770,7036,1204,7201,1039,7201,591xm7201,591l6707,591,6542,770,7036,770,7201,591xe" filled="true" fillcolor="#716c7c" stroked="false">
              <v:path arrowok="t"/>
              <v:fill type="solid"/>
            </v:shape>
            <v:shape style="position:absolute;left:6542;top:590;width:660;height:613" coordorigin="6542,591" coordsize="660,613" path="m6542,770l7036,770,7036,1204,7201,1039,7201,591,7036,770,7201,591,6707,591,6542,770xe" filled="false" stroked="true" strokeweight=".747994pt" strokecolor="#000000">
              <v:path arrowok="t"/>
              <v:stroke dashstyle="solid"/>
            </v:shape>
            <v:shape style="position:absolute;left:6542;top:770;width:495;height:419" type="#_x0000_t75" stroked="false">
              <v:imagedata r:id="rId783" o:title=""/>
            </v:shape>
            <v:shape style="position:absolute;left:7021;top:590;width:675;height:613" coordorigin="7021,591" coordsize="675,613" path="m7695,591l7516,770,7516,1204,7695,1039,7695,591xm7695,591l7201,591,7021,770,7516,770,7695,591xe" filled="true" fillcolor="#716c7c" stroked="false">
              <v:path arrowok="t"/>
              <v:fill type="solid"/>
            </v:shape>
            <v:shape style="position:absolute;left:7021;top:590;width:675;height:613" coordorigin="7021,591" coordsize="675,613" path="m7021,770l7516,770,7516,1204,7695,1039,7695,591,7516,770,7695,591,7201,591,7021,770xe" filled="false" stroked="true" strokeweight=".747974pt" strokecolor="#000000">
              <v:path arrowok="t"/>
              <v:stroke dashstyle="solid"/>
            </v:shape>
            <v:shape style="position:absolute;left:7021;top:770;width:495;height:419" type="#_x0000_t75" stroked="false">
              <v:imagedata r:id="rId783" o:title=""/>
            </v:shape>
            <v:shape style="position:absolute;left:7515;top:590;width:675;height:613" coordorigin="7516,591" coordsize="675,613" path="m8190,591l8010,770,8010,1204,8190,1039,8190,591xm8190,591l7695,591,7516,770,8010,770,8190,591xe" filled="true" fillcolor="#909090" stroked="false">
              <v:path arrowok="t"/>
              <v:fill type="solid"/>
            </v:shape>
            <v:shape style="position:absolute;left:7515;top:590;width:675;height:613" coordorigin="7516,591" coordsize="675,613" path="m7516,770l8010,770,8010,1204,8190,1039,8190,591,8010,770,8190,591,7695,591,7516,770xe" filled="false" stroked="true" strokeweight=".747974pt" strokecolor="#000000">
              <v:path arrowok="t"/>
              <v:stroke dashstyle="solid"/>
            </v:shape>
            <v:shape style="position:absolute;left:7515;top:770;width:495;height:419" type="#_x0000_t75" stroked="false">
              <v:imagedata r:id="rId788" o:title=""/>
            </v:shape>
            <v:shape style="position:absolute;left:8010;top:590;width:675;height:613" coordorigin="8010,591" coordsize="675,613" path="m8684,591l8519,770,8519,1204,8684,1039,8684,591xm8684,591l8190,591,8010,770,8519,770,8684,591xe" filled="true" fillcolor="#909090" stroked="false">
              <v:path arrowok="t"/>
              <v:fill type="solid"/>
            </v:shape>
            <v:shape style="position:absolute;left:8010;top:590;width:675;height:613" coordorigin="8010,591" coordsize="675,613" path="m8010,770l8519,770,8519,1204,8684,1039,8684,591,8519,770,8684,591,8190,591,8010,770xe" filled="false" stroked="true" strokeweight=".747974pt" strokecolor="#000000">
              <v:path arrowok="t"/>
              <v:stroke dashstyle="solid"/>
            </v:shape>
            <v:shape style="position:absolute;left:8010;top:770;width:510;height:419" type="#_x0000_t75" stroked="false">
              <v:imagedata r:id="rId789" o:title=""/>
            </v:shape>
            <v:shape style="position:absolute;left:8504;top:590;width:675;height:613" coordorigin="8504,591" coordsize="675,613" path="m9178,591l8999,770,8999,1204,9178,1039,9178,591xm9178,591l8684,591,8504,770,8999,770,9178,591xe" filled="true" fillcolor="#909090" stroked="false">
              <v:path arrowok="t"/>
              <v:fill type="solid"/>
            </v:shape>
            <v:shape style="position:absolute;left:8504;top:590;width:675;height:613" coordorigin="8504,591" coordsize="675,613" path="m8504,770l8999,770,8999,1204,9178,1039,9178,591,8999,770,9178,591,8684,591,8504,770xe" filled="false" stroked="true" strokeweight=".747974pt" strokecolor="#000000">
              <v:path arrowok="t"/>
              <v:stroke dashstyle="solid"/>
            </v:shape>
            <v:shape style="position:absolute;left:8504;top:770;width:495;height:419" type="#_x0000_t75" stroked="false">
              <v:imagedata r:id="rId769" o:title=""/>
            </v:shape>
            <v:shape style="position:absolute;left:8998;top:590;width:675;height:613" coordorigin="8999,591" coordsize="675,613" path="m9673,591l9493,770,9493,1204,9673,1039,9673,591xm9673,591l9163,591,8999,770,9493,770,9673,591xe" filled="true" fillcolor="#909090" stroked="false">
              <v:path arrowok="t"/>
              <v:fill type="solid"/>
            </v:shape>
            <v:shape style="position:absolute;left:8998;top:590;width:675;height:613" coordorigin="8999,591" coordsize="675,613" path="m8999,770l9493,770,9493,1204,9673,1039,9673,591,9493,770,9673,591,9163,591,8999,770xe" filled="false" stroked="true" strokeweight=".747974pt" strokecolor="#000000">
              <v:path arrowok="t"/>
              <v:stroke dashstyle="solid"/>
            </v:shape>
            <v:shape style="position:absolute;left:8998;top:770;width:495;height:419" type="#_x0000_t75" stroked="false">
              <v:imagedata r:id="rId790" o:title=""/>
            </v:shape>
            <v:shape style="position:absolute;left:9493;top:590;width:675;height:613" coordorigin="9493,591" coordsize="675,613" path="m10167,591l10002,770,10002,1204,10167,1039,10167,591xm10167,591l9673,591,9493,770,10002,770,10167,591xe" filled="true" fillcolor="#909090" stroked="false">
              <v:path arrowok="t"/>
              <v:fill type="solid"/>
            </v:shape>
            <v:shape style="position:absolute;left:9493;top:590;width:675;height:613" coordorigin="9493,591" coordsize="675,613" path="m9493,770l10002,770,10002,1204,10167,1039,10167,591,10002,770,10167,591,9673,591,9493,770xe" filled="false" stroked="true" strokeweight=".747974pt" strokecolor="#000000">
              <v:path arrowok="t"/>
              <v:stroke dashstyle="solid"/>
            </v:shape>
            <v:shape style="position:absolute;left:9493;top:770;width:510;height:419" type="#_x0000_t75" stroked="false">
              <v:imagedata r:id="rId791" o:title=""/>
            </v:shape>
            <v:shape style="position:absolute;left:9987;top:590;width:675;height:613" coordorigin="9987,591" coordsize="675,613" path="m10661,591l10497,770,10497,1204,10661,1039,10661,591xm10661,591l10167,591,9987,770,10497,770,10661,591xe" filled="true" fillcolor="#909090" stroked="false">
              <v:path arrowok="t"/>
              <v:fill type="solid"/>
            </v:shape>
            <v:shape style="position:absolute;left:9987;top:590;width:675;height:613" coordorigin="9987,591" coordsize="675,613" path="m9987,770l10497,770,10497,1204,10661,1039,10661,591,10497,770,10661,591,10167,591,9987,770xe" filled="false" stroked="true" strokeweight=".747974pt" strokecolor="#000000">
              <v:path arrowok="t"/>
              <v:stroke dashstyle="solid"/>
            </v:shape>
            <w10:wrap type="none"/>
          </v:group>
        </w:pict>
      </w:r>
      <w:r>
        <w:rPr>
          <w:rFonts w:ascii="Arial"/>
          <w:b/>
          <w:w w:val="80"/>
          <w:sz w:val="24"/>
        </w:rPr>
        <w:t>ADRESH</w:t>
      </w:r>
    </w:p>
    <w:p>
      <w:pPr>
        <w:spacing w:line="269" w:lineRule="exact" w:before="0"/>
        <w:ind w:left="765" w:right="0" w:firstLine="0"/>
        <w:jc w:val="left"/>
        <w:rPr>
          <w:rFonts w:ascii="Arial" w:hAnsi="Arial"/>
          <w:b/>
          <w:sz w:val="24"/>
        </w:rPr>
      </w:pPr>
      <w:r>
        <w:rPr/>
        <w:br w:type="column"/>
      </w:r>
      <w:r>
        <w:rPr>
          <w:rFonts w:ascii="Arial" w:hAnsi="Arial"/>
          <w:b/>
          <w:w w:val="95"/>
          <w:sz w:val="24"/>
        </w:rPr>
        <w:t>KẾT QUẢ 10 BIT, CANH LỀ PHẢI ADFM = 1</w:t>
      </w:r>
    </w:p>
    <w:p>
      <w:pPr>
        <w:spacing w:before="202"/>
        <w:ind w:left="3403" w:right="3365" w:firstLine="0"/>
        <w:jc w:val="center"/>
        <w:rPr>
          <w:rFonts w:ascii="Arial"/>
          <w:b/>
          <w:sz w:val="24"/>
        </w:rPr>
      </w:pPr>
      <w:r>
        <w:rPr/>
        <w:drawing>
          <wp:anchor distT="0" distB="0" distL="0" distR="0" allowOverlap="1" layoutInCell="1" locked="0" behindDoc="1" simplePos="0" relativeHeight="474104832">
            <wp:simplePos x="0" y="0"/>
            <wp:positionH relativeFrom="page">
              <wp:posOffset>6341973</wp:posOffset>
            </wp:positionH>
            <wp:positionV relativeFrom="paragraph">
              <wp:posOffset>493572</wp:posOffset>
            </wp:positionV>
            <wp:extent cx="324644" cy="266700"/>
            <wp:effectExtent l="0" t="0" r="0" b="0"/>
            <wp:wrapNone/>
            <wp:docPr id="205" name="image632.png"/>
            <wp:cNvGraphicFramePr>
              <a:graphicFrameLocks noChangeAspect="1"/>
            </wp:cNvGraphicFramePr>
            <a:graphic>
              <a:graphicData uri="http://schemas.openxmlformats.org/drawingml/2006/picture">
                <pic:pic>
                  <pic:nvPicPr>
                    <pic:cNvPr id="206" name="image632.png"/>
                    <pic:cNvPicPr/>
                  </pic:nvPicPr>
                  <pic:blipFill>
                    <a:blip r:embed="rId791" cstate="print"/>
                    <a:stretch>
                      <a:fillRect/>
                    </a:stretch>
                  </pic:blipFill>
                  <pic:spPr>
                    <a:xfrm>
                      <a:off x="0" y="0"/>
                      <a:ext cx="324644" cy="266700"/>
                    </a:xfrm>
                    <a:prstGeom prst="rect">
                      <a:avLst/>
                    </a:prstGeom>
                  </pic:spPr>
                </pic:pic>
              </a:graphicData>
            </a:graphic>
          </wp:anchor>
        </w:drawing>
      </w:r>
      <w:r>
        <w:rPr>
          <w:rFonts w:ascii="Arial"/>
          <w:b/>
          <w:w w:val="85"/>
          <w:sz w:val="24"/>
        </w:rPr>
        <w:t>ADRESL</w:t>
      </w:r>
    </w:p>
    <w:p>
      <w:pPr>
        <w:spacing w:after="0"/>
        <w:jc w:val="center"/>
        <w:rPr>
          <w:rFonts w:ascii="Arial"/>
          <w:sz w:val="24"/>
        </w:rPr>
        <w:sectPr>
          <w:type w:val="continuous"/>
          <w:pgSz w:w="11910" w:h="16840"/>
          <w:pgMar w:top="520" w:bottom="280" w:left="740" w:right="0"/>
          <w:cols w:num="2" w:equalWidth="0">
            <w:col w:w="3482" w:space="40"/>
            <w:col w:w="7648"/>
          </w:cols>
        </w:sectPr>
      </w:pPr>
    </w:p>
    <w:p>
      <w:pPr>
        <w:pStyle w:val="BodyText"/>
        <w:spacing w:before="7"/>
        <w:rPr>
          <w:rFonts w:ascii="Arial"/>
          <w:b/>
          <w:sz w:val="2"/>
        </w:rPr>
      </w:pPr>
    </w:p>
    <w:tbl>
      <w:tblPr>
        <w:tblW w:w="0" w:type="auto"/>
        <w:jc w:val="left"/>
        <w:tblInd w:w="1233" w:type="dxa"/>
        <w:tblBorders>
          <w:top w:val="single" w:sz="12" w:space="0" w:color="404040"/>
          <w:left w:val="single" w:sz="12" w:space="0" w:color="404040"/>
          <w:bottom w:val="single" w:sz="12" w:space="0" w:color="404040"/>
          <w:right w:val="single" w:sz="12" w:space="0" w:color="404040"/>
          <w:insideH w:val="single" w:sz="12" w:space="0" w:color="404040"/>
          <w:insideV w:val="single" w:sz="12" w:space="0" w:color="404040"/>
        </w:tblBorders>
        <w:tblLayout w:type="fixed"/>
        <w:tblCellMar>
          <w:top w:w="0" w:type="dxa"/>
          <w:left w:w="0" w:type="dxa"/>
          <w:bottom w:w="0" w:type="dxa"/>
          <w:right w:w="0" w:type="dxa"/>
        </w:tblCellMar>
        <w:tblLook w:val="01E0"/>
      </w:tblPr>
      <w:tblGrid>
        <w:gridCol w:w="90"/>
        <w:gridCol w:w="487"/>
        <w:gridCol w:w="487"/>
        <w:gridCol w:w="494"/>
        <w:gridCol w:w="501"/>
        <w:gridCol w:w="486"/>
        <w:gridCol w:w="493"/>
        <w:gridCol w:w="500"/>
        <w:gridCol w:w="500"/>
        <w:gridCol w:w="537"/>
        <w:gridCol w:w="485"/>
        <w:gridCol w:w="500"/>
        <w:gridCol w:w="478"/>
        <w:gridCol w:w="500"/>
        <w:gridCol w:w="485"/>
        <w:gridCol w:w="492"/>
        <w:gridCol w:w="499"/>
        <w:gridCol w:w="499"/>
      </w:tblGrid>
      <w:tr>
        <w:trPr>
          <w:trHeight w:val="246" w:hRule="atLeast"/>
        </w:trPr>
        <w:tc>
          <w:tcPr>
            <w:tcW w:w="5060" w:type="dxa"/>
            <w:gridSpan w:val="11"/>
            <w:tcBorders>
              <w:bottom w:val="nil"/>
              <w:right w:val="nil"/>
            </w:tcBorders>
          </w:tcPr>
          <w:p>
            <w:pPr>
              <w:pStyle w:val="TableParagraph"/>
              <w:rPr>
                <w:sz w:val="16"/>
              </w:rPr>
            </w:pPr>
          </w:p>
        </w:tc>
        <w:tc>
          <w:tcPr>
            <w:tcW w:w="500" w:type="dxa"/>
            <w:tcBorders>
              <w:left w:val="nil"/>
              <w:bottom w:val="single" w:sz="6" w:space="0" w:color="000000"/>
            </w:tcBorders>
          </w:tcPr>
          <w:p>
            <w:pPr>
              <w:pStyle w:val="TableParagraph"/>
              <w:rPr>
                <w:sz w:val="16"/>
              </w:rPr>
            </w:pPr>
          </w:p>
        </w:tc>
        <w:tc>
          <w:tcPr>
            <w:tcW w:w="478" w:type="dxa"/>
            <w:tcBorders>
              <w:top w:val="nil"/>
              <w:bottom w:val="single" w:sz="6" w:space="0" w:color="000000"/>
              <w:right w:val="nil"/>
            </w:tcBorders>
          </w:tcPr>
          <w:p>
            <w:pPr>
              <w:pStyle w:val="TableParagraph"/>
              <w:rPr>
                <w:sz w:val="16"/>
              </w:rPr>
            </w:pPr>
          </w:p>
        </w:tc>
        <w:tc>
          <w:tcPr>
            <w:tcW w:w="2475" w:type="dxa"/>
            <w:gridSpan w:val="5"/>
            <w:tcBorders>
              <w:top w:val="nil"/>
              <w:left w:val="nil"/>
              <w:bottom w:val="single" w:sz="6" w:space="0" w:color="000000"/>
              <w:right w:val="nil"/>
            </w:tcBorders>
          </w:tcPr>
          <w:p>
            <w:pPr>
              <w:pStyle w:val="TableParagraph"/>
              <w:rPr>
                <w:sz w:val="16"/>
              </w:rPr>
            </w:pPr>
          </w:p>
        </w:tc>
      </w:tr>
      <w:tr>
        <w:trPr>
          <w:trHeight w:val="403" w:hRule="atLeast"/>
        </w:trPr>
        <w:tc>
          <w:tcPr>
            <w:tcW w:w="90" w:type="dxa"/>
            <w:tcBorders>
              <w:top w:val="nil"/>
              <w:bottom w:val="nil"/>
              <w:right w:val="single" w:sz="6" w:space="0" w:color="000000"/>
            </w:tcBorders>
          </w:tcPr>
          <w:p>
            <w:pPr>
              <w:pStyle w:val="TableParagraph"/>
              <w:rPr>
                <w:sz w:val="22"/>
              </w:rPr>
            </w:pPr>
          </w:p>
        </w:tc>
        <w:tc>
          <w:tcPr>
            <w:tcW w:w="487" w:type="dxa"/>
            <w:tcBorders>
              <w:top w:val="single" w:sz="6" w:space="0" w:color="000000"/>
              <w:left w:val="single" w:sz="6" w:space="0" w:color="000000"/>
              <w:bottom w:val="single" w:sz="12" w:space="0" w:color="000000"/>
              <w:right w:val="single" w:sz="12" w:space="0" w:color="000000"/>
            </w:tcBorders>
          </w:tcPr>
          <w:p>
            <w:pPr>
              <w:pStyle w:val="TableParagraph"/>
              <w:rPr>
                <w:sz w:val="22"/>
              </w:rPr>
            </w:pPr>
          </w:p>
        </w:tc>
        <w:tc>
          <w:tcPr>
            <w:tcW w:w="487" w:type="dxa"/>
            <w:tcBorders>
              <w:top w:val="single" w:sz="6" w:space="0" w:color="000000"/>
              <w:left w:val="single" w:sz="12" w:space="0" w:color="000000"/>
              <w:bottom w:val="single" w:sz="12" w:space="0" w:color="000000"/>
              <w:right w:val="single" w:sz="6" w:space="0" w:color="000000"/>
            </w:tcBorders>
          </w:tcPr>
          <w:p>
            <w:pPr>
              <w:pStyle w:val="TableParagraph"/>
              <w:rPr>
                <w:sz w:val="22"/>
              </w:rPr>
            </w:pPr>
          </w:p>
        </w:tc>
        <w:tc>
          <w:tcPr>
            <w:tcW w:w="494" w:type="dxa"/>
            <w:tcBorders>
              <w:top w:val="single" w:sz="6" w:space="0" w:color="000000"/>
              <w:left w:val="single" w:sz="6" w:space="0" w:color="000000"/>
              <w:bottom w:val="single" w:sz="12" w:space="0" w:color="000000"/>
              <w:right w:val="single" w:sz="6" w:space="0" w:color="000000"/>
            </w:tcBorders>
          </w:tcPr>
          <w:p>
            <w:pPr>
              <w:pStyle w:val="TableParagraph"/>
              <w:rPr>
                <w:sz w:val="22"/>
              </w:rPr>
            </w:pPr>
          </w:p>
        </w:tc>
        <w:tc>
          <w:tcPr>
            <w:tcW w:w="501" w:type="dxa"/>
            <w:tcBorders>
              <w:top w:val="single" w:sz="6" w:space="0" w:color="000000"/>
              <w:left w:val="single" w:sz="6" w:space="0" w:color="000000"/>
              <w:bottom w:val="single" w:sz="12" w:space="0" w:color="000000"/>
              <w:right w:val="single" w:sz="12" w:space="0" w:color="000000"/>
            </w:tcBorders>
          </w:tcPr>
          <w:p>
            <w:pPr>
              <w:pStyle w:val="TableParagraph"/>
              <w:rPr>
                <w:sz w:val="22"/>
              </w:rPr>
            </w:pPr>
          </w:p>
        </w:tc>
        <w:tc>
          <w:tcPr>
            <w:tcW w:w="486" w:type="dxa"/>
            <w:tcBorders>
              <w:top w:val="single" w:sz="6" w:space="0" w:color="000000"/>
              <w:left w:val="single" w:sz="12" w:space="0" w:color="000000"/>
              <w:bottom w:val="single" w:sz="12" w:space="0" w:color="000000"/>
              <w:right w:val="single" w:sz="6" w:space="0" w:color="000000"/>
            </w:tcBorders>
          </w:tcPr>
          <w:p>
            <w:pPr>
              <w:pStyle w:val="TableParagraph"/>
              <w:rPr>
                <w:sz w:val="22"/>
              </w:rPr>
            </w:pPr>
          </w:p>
        </w:tc>
        <w:tc>
          <w:tcPr>
            <w:tcW w:w="493" w:type="dxa"/>
            <w:tcBorders>
              <w:top w:val="single" w:sz="6" w:space="0" w:color="000000"/>
              <w:left w:val="single" w:sz="6" w:space="0" w:color="000000"/>
              <w:bottom w:val="single" w:sz="12" w:space="0" w:color="000000"/>
              <w:right w:val="single" w:sz="6" w:space="0" w:color="000000"/>
            </w:tcBorders>
          </w:tcPr>
          <w:p>
            <w:pPr>
              <w:pStyle w:val="TableParagraph"/>
              <w:rPr>
                <w:sz w:val="22"/>
              </w:rPr>
            </w:pPr>
          </w:p>
        </w:tc>
        <w:tc>
          <w:tcPr>
            <w:tcW w:w="500" w:type="dxa"/>
            <w:tcBorders>
              <w:top w:val="single" w:sz="6" w:space="0" w:color="000000"/>
              <w:left w:val="single" w:sz="6" w:space="0" w:color="000000"/>
              <w:bottom w:val="single" w:sz="12" w:space="0" w:color="000000"/>
              <w:right w:val="single" w:sz="12" w:space="0" w:color="000000"/>
            </w:tcBorders>
          </w:tcPr>
          <w:p>
            <w:pPr>
              <w:pStyle w:val="TableParagraph"/>
              <w:rPr>
                <w:sz w:val="22"/>
              </w:rPr>
            </w:pPr>
          </w:p>
        </w:tc>
        <w:tc>
          <w:tcPr>
            <w:tcW w:w="500" w:type="dxa"/>
            <w:tcBorders>
              <w:top w:val="single" w:sz="6" w:space="0" w:color="000000"/>
              <w:left w:val="single" w:sz="12" w:space="0" w:color="000000"/>
              <w:bottom w:val="single" w:sz="12" w:space="0" w:color="000000"/>
              <w:right w:val="single" w:sz="6" w:space="0" w:color="000000"/>
            </w:tcBorders>
          </w:tcPr>
          <w:p>
            <w:pPr>
              <w:pStyle w:val="TableParagraph"/>
              <w:rPr>
                <w:sz w:val="22"/>
              </w:rPr>
            </w:pPr>
          </w:p>
        </w:tc>
        <w:tc>
          <w:tcPr>
            <w:tcW w:w="537" w:type="dxa"/>
            <w:tcBorders>
              <w:top w:val="nil"/>
              <w:left w:val="single" w:sz="6" w:space="0" w:color="000000"/>
              <w:bottom w:val="nil"/>
              <w:right w:val="single" w:sz="6" w:space="0" w:color="000000"/>
            </w:tcBorders>
          </w:tcPr>
          <w:p>
            <w:pPr>
              <w:pStyle w:val="TableParagraph"/>
              <w:rPr>
                <w:sz w:val="22"/>
              </w:rPr>
            </w:pPr>
          </w:p>
        </w:tc>
        <w:tc>
          <w:tcPr>
            <w:tcW w:w="485" w:type="dxa"/>
            <w:tcBorders>
              <w:top w:val="single" w:sz="6" w:space="0" w:color="000000"/>
              <w:left w:val="single" w:sz="6" w:space="0" w:color="000000"/>
              <w:bottom w:val="single" w:sz="12" w:space="0" w:color="000000"/>
              <w:right w:val="single" w:sz="12" w:space="0" w:color="000000"/>
            </w:tcBorders>
          </w:tcPr>
          <w:p>
            <w:pPr>
              <w:pStyle w:val="TableParagraph"/>
              <w:rPr>
                <w:sz w:val="22"/>
              </w:rPr>
            </w:pPr>
          </w:p>
        </w:tc>
        <w:tc>
          <w:tcPr>
            <w:tcW w:w="500" w:type="dxa"/>
            <w:tcBorders>
              <w:top w:val="single" w:sz="6" w:space="0" w:color="000000"/>
              <w:left w:val="single" w:sz="12" w:space="0" w:color="000000"/>
              <w:bottom w:val="single" w:sz="12" w:space="0" w:color="000000"/>
              <w:right w:val="single" w:sz="18" w:space="0" w:color="404040"/>
            </w:tcBorders>
          </w:tcPr>
          <w:p>
            <w:pPr>
              <w:pStyle w:val="TableParagraph"/>
              <w:rPr>
                <w:sz w:val="22"/>
              </w:rPr>
            </w:pPr>
          </w:p>
        </w:tc>
        <w:tc>
          <w:tcPr>
            <w:tcW w:w="478" w:type="dxa"/>
            <w:tcBorders>
              <w:top w:val="single" w:sz="6" w:space="0" w:color="000000"/>
              <w:left w:val="single" w:sz="18" w:space="0" w:color="404040"/>
              <w:bottom w:val="single" w:sz="12" w:space="0" w:color="000000"/>
              <w:right w:val="single" w:sz="6" w:space="0" w:color="000000"/>
            </w:tcBorders>
          </w:tcPr>
          <w:p>
            <w:pPr>
              <w:pStyle w:val="TableParagraph"/>
              <w:spacing w:before="52"/>
              <w:ind w:left="35"/>
              <w:jc w:val="center"/>
              <w:rPr>
                <w:rFonts w:ascii="Arial"/>
                <w:b/>
                <w:sz w:val="24"/>
              </w:rPr>
            </w:pPr>
            <w:r>
              <w:rPr>
                <w:rFonts w:ascii="Arial"/>
                <w:b/>
                <w:w w:val="91"/>
                <w:sz w:val="24"/>
              </w:rPr>
              <w:t>0</w:t>
            </w:r>
          </w:p>
        </w:tc>
        <w:tc>
          <w:tcPr>
            <w:tcW w:w="500" w:type="dxa"/>
            <w:tcBorders>
              <w:top w:val="single" w:sz="6" w:space="0" w:color="000000"/>
              <w:left w:val="single" w:sz="6" w:space="0" w:color="000000"/>
              <w:bottom w:val="single" w:sz="12" w:space="0" w:color="000000"/>
              <w:right w:val="single" w:sz="12" w:space="0" w:color="000000"/>
            </w:tcBorders>
          </w:tcPr>
          <w:p>
            <w:pPr>
              <w:pStyle w:val="TableParagraph"/>
              <w:spacing w:before="51"/>
              <w:ind w:right="137"/>
              <w:jc w:val="right"/>
              <w:rPr>
                <w:rFonts w:ascii="Arial"/>
                <w:b/>
                <w:sz w:val="24"/>
              </w:rPr>
            </w:pPr>
            <w:r>
              <w:rPr>
                <w:rFonts w:ascii="Arial"/>
                <w:b/>
                <w:w w:val="91"/>
                <w:sz w:val="24"/>
              </w:rPr>
              <w:t>0</w:t>
            </w:r>
          </w:p>
        </w:tc>
        <w:tc>
          <w:tcPr>
            <w:tcW w:w="485" w:type="dxa"/>
            <w:tcBorders>
              <w:top w:val="single" w:sz="6" w:space="0" w:color="000000"/>
              <w:left w:val="single" w:sz="12" w:space="0" w:color="000000"/>
              <w:bottom w:val="single" w:sz="12" w:space="0" w:color="000000"/>
              <w:right w:val="single" w:sz="6" w:space="0" w:color="000000"/>
            </w:tcBorders>
          </w:tcPr>
          <w:p>
            <w:pPr>
              <w:pStyle w:val="TableParagraph"/>
              <w:spacing w:before="51"/>
              <w:ind w:right="140"/>
              <w:jc w:val="right"/>
              <w:rPr>
                <w:rFonts w:ascii="Arial"/>
                <w:b/>
                <w:sz w:val="24"/>
              </w:rPr>
            </w:pPr>
            <w:r>
              <w:rPr>
                <w:rFonts w:ascii="Arial"/>
                <w:b/>
                <w:w w:val="91"/>
                <w:sz w:val="24"/>
              </w:rPr>
              <w:t>0</w:t>
            </w:r>
          </w:p>
        </w:tc>
        <w:tc>
          <w:tcPr>
            <w:tcW w:w="492" w:type="dxa"/>
            <w:tcBorders>
              <w:top w:val="single" w:sz="6" w:space="0" w:color="000000"/>
              <w:left w:val="single" w:sz="6" w:space="0" w:color="000000"/>
              <w:bottom w:val="single" w:sz="12" w:space="0" w:color="000000"/>
              <w:right w:val="single" w:sz="6" w:space="0" w:color="000000"/>
            </w:tcBorders>
          </w:tcPr>
          <w:p>
            <w:pPr>
              <w:pStyle w:val="TableParagraph"/>
              <w:spacing w:before="51"/>
              <w:ind w:left="75"/>
              <w:jc w:val="center"/>
              <w:rPr>
                <w:rFonts w:ascii="Arial"/>
                <w:b/>
                <w:sz w:val="24"/>
              </w:rPr>
            </w:pPr>
            <w:r>
              <w:rPr>
                <w:rFonts w:ascii="Arial"/>
                <w:b/>
                <w:w w:val="91"/>
                <w:sz w:val="24"/>
              </w:rPr>
              <w:t>0</w:t>
            </w:r>
          </w:p>
        </w:tc>
        <w:tc>
          <w:tcPr>
            <w:tcW w:w="499" w:type="dxa"/>
            <w:tcBorders>
              <w:top w:val="single" w:sz="6" w:space="0" w:color="000000"/>
              <w:left w:val="single" w:sz="6" w:space="0" w:color="000000"/>
              <w:bottom w:val="single" w:sz="12" w:space="0" w:color="000000"/>
              <w:right w:val="single" w:sz="12" w:space="0" w:color="000000"/>
            </w:tcBorders>
          </w:tcPr>
          <w:p>
            <w:pPr>
              <w:pStyle w:val="TableParagraph"/>
              <w:spacing w:before="51"/>
              <w:ind w:left="83"/>
              <w:jc w:val="center"/>
              <w:rPr>
                <w:rFonts w:ascii="Arial"/>
                <w:b/>
                <w:sz w:val="24"/>
              </w:rPr>
            </w:pPr>
            <w:r>
              <w:rPr>
                <w:rFonts w:ascii="Arial"/>
                <w:b/>
                <w:w w:val="91"/>
                <w:sz w:val="24"/>
              </w:rPr>
              <w:t>0</w:t>
            </w:r>
          </w:p>
        </w:tc>
        <w:tc>
          <w:tcPr>
            <w:tcW w:w="499" w:type="dxa"/>
            <w:tcBorders>
              <w:top w:val="single" w:sz="6" w:space="0" w:color="000000"/>
              <w:left w:val="single" w:sz="12" w:space="0" w:color="000000"/>
              <w:bottom w:val="single" w:sz="12" w:space="0" w:color="000000"/>
              <w:right w:val="single" w:sz="6" w:space="0" w:color="000000"/>
            </w:tcBorders>
          </w:tcPr>
          <w:p>
            <w:pPr>
              <w:pStyle w:val="TableParagraph"/>
              <w:spacing w:before="51"/>
              <w:ind w:left="207"/>
              <w:rPr>
                <w:rFonts w:ascii="Arial"/>
                <w:b/>
                <w:sz w:val="24"/>
              </w:rPr>
            </w:pPr>
            <w:r>
              <w:rPr>
                <w:rFonts w:ascii="Arial"/>
                <w:b/>
                <w:w w:val="91"/>
                <w:sz w:val="24"/>
              </w:rPr>
              <w:t>0</w:t>
            </w:r>
          </w:p>
        </w:tc>
      </w:tr>
      <w:tr>
        <w:trPr>
          <w:trHeight w:val="440" w:hRule="atLeast"/>
        </w:trPr>
        <w:tc>
          <w:tcPr>
            <w:tcW w:w="90" w:type="dxa"/>
            <w:tcBorders>
              <w:top w:val="nil"/>
              <w:right w:val="nil"/>
            </w:tcBorders>
          </w:tcPr>
          <w:p>
            <w:pPr>
              <w:pStyle w:val="TableParagraph"/>
              <w:rPr>
                <w:sz w:val="22"/>
              </w:rPr>
            </w:pPr>
          </w:p>
        </w:tc>
        <w:tc>
          <w:tcPr>
            <w:tcW w:w="487" w:type="dxa"/>
            <w:tcBorders>
              <w:top w:val="single" w:sz="12" w:space="0" w:color="000000"/>
              <w:left w:val="nil"/>
              <w:right w:val="nil"/>
            </w:tcBorders>
          </w:tcPr>
          <w:p>
            <w:pPr>
              <w:pStyle w:val="TableParagraph"/>
              <w:spacing w:before="30"/>
              <w:ind w:left="162"/>
              <w:rPr>
                <w:rFonts w:ascii="Arial"/>
                <w:b/>
                <w:sz w:val="24"/>
              </w:rPr>
            </w:pPr>
            <w:r>
              <w:rPr>
                <w:rFonts w:ascii="Arial"/>
                <w:b/>
                <w:w w:val="91"/>
                <w:sz w:val="24"/>
              </w:rPr>
              <w:t>7</w:t>
            </w:r>
          </w:p>
        </w:tc>
        <w:tc>
          <w:tcPr>
            <w:tcW w:w="487" w:type="dxa"/>
            <w:tcBorders>
              <w:top w:val="single" w:sz="12" w:space="0" w:color="000000"/>
              <w:left w:val="nil"/>
              <w:right w:val="nil"/>
            </w:tcBorders>
          </w:tcPr>
          <w:p>
            <w:pPr>
              <w:pStyle w:val="TableParagraph"/>
              <w:spacing w:before="30"/>
              <w:ind w:left="146"/>
              <w:rPr>
                <w:rFonts w:ascii="Arial"/>
                <w:b/>
                <w:sz w:val="24"/>
              </w:rPr>
            </w:pPr>
            <w:r>
              <w:rPr>
                <w:rFonts w:ascii="Arial"/>
                <w:b/>
                <w:w w:val="91"/>
                <w:sz w:val="24"/>
              </w:rPr>
              <w:t>6</w:t>
            </w:r>
          </w:p>
        </w:tc>
        <w:tc>
          <w:tcPr>
            <w:tcW w:w="494" w:type="dxa"/>
            <w:tcBorders>
              <w:top w:val="single" w:sz="12" w:space="0" w:color="000000"/>
              <w:left w:val="nil"/>
              <w:right w:val="nil"/>
            </w:tcBorders>
          </w:tcPr>
          <w:p>
            <w:pPr>
              <w:pStyle w:val="TableParagraph"/>
              <w:spacing w:before="30"/>
              <w:ind w:left="154"/>
              <w:rPr>
                <w:rFonts w:ascii="Arial"/>
                <w:b/>
                <w:sz w:val="24"/>
              </w:rPr>
            </w:pPr>
            <w:r>
              <w:rPr>
                <w:rFonts w:ascii="Arial"/>
                <w:b/>
                <w:w w:val="91"/>
                <w:sz w:val="24"/>
              </w:rPr>
              <w:t>5</w:t>
            </w:r>
          </w:p>
        </w:tc>
        <w:tc>
          <w:tcPr>
            <w:tcW w:w="501" w:type="dxa"/>
            <w:tcBorders>
              <w:top w:val="single" w:sz="12" w:space="0" w:color="000000"/>
              <w:left w:val="nil"/>
              <w:right w:val="nil"/>
            </w:tcBorders>
          </w:tcPr>
          <w:p>
            <w:pPr>
              <w:pStyle w:val="TableParagraph"/>
              <w:spacing w:before="30"/>
              <w:ind w:right="23"/>
              <w:jc w:val="center"/>
              <w:rPr>
                <w:rFonts w:ascii="Arial"/>
                <w:b/>
                <w:sz w:val="24"/>
              </w:rPr>
            </w:pPr>
            <w:r>
              <w:rPr>
                <w:rFonts w:ascii="Arial"/>
                <w:b/>
                <w:w w:val="91"/>
                <w:sz w:val="24"/>
              </w:rPr>
              <w:t>4</w:t>
            </w:r>
          </w:p>
        </w:tc>
        <w:tc>
          <w:tcPr>
            <w:tcW w:w="486" w:type="dxa"/>
            <w:tcBorders>
              <w:top w:val="single" w:sz="12" w:space="0" w:color="000000"/>
              <w:left w:val="nil"/>
              <w:right w:val="nil"/>
            </w:tcBorders>
          </w:tcPr>
          <w:p>
            <w:pPr>
              <w:pStyle w:val="TableParagraph"/>
              <w:spacing w:before="30"/>
              <w:ind w:right="21"/>
              <w:jc w:val="center"/>
              <w:rPr>
                <w:rFonts w:ascii="Arial"/>
                <w:b/>
                <w:sz w:val="24"/>
              </w:rPr>
            </w:pPr>
            <w:r>
              <w:rPr>
                <w:rFonts w:ascii="Arial"/>
                <w:b/>
                <w:w w:val="91"/>
                <w:sz w:val="24"/>
              </w:rPr>
              <w:t>3</w:t>
            </w:r>
          </w:p>
        </w:tc>
        <w:tc>
          <w:tcPr>
            <w:tcW w:w="493" w:type="dxa"/>
            <w:tcBorders>
              <w:top w:val="single" w:sz="12" w:space="0" w:color="000000"/>
              <w:left w:val="nil"/>
              <w:right w:val="nil"/>
            </w:tcBorders>
          </w:tcPr>
          <w:p>
            <w:pPr>
              <w:pStyle w:val="TableParagraph"/>
              <w:spacing w:before="30"/>
              <w:ind w:right="11"/>
              <w:jc w:val="center"/>
              <w:rPr>
                <w:rFonts w:ascii="Arial"/>
                <w:b/>
                <w:sz w:val="24"/>
              </w:rPr>
            </w:pPr>
            <w:r>
              <w:rPr>
                <w:rFonts w:ascii="Arial"/>
                <w:b/>
                <w:w w:val="91"/>
                <w:sz w:val="24"/>
              </w:rPr>
              <w:t>2</w:t>
            </w:r>
          </w:p>
        </w:tc>
        <w:tc>
          <w:tcPr>
            <w:tcW w:w="500" w:type="dxa"/>
            <w:tcBorders>
              <w:top w:val="single" w:sz="12" w:space="0" w:color="000000"/>
              <w:left w:val="nil"/>
              <w:right w:val="nil"/>
            </w:tcBorders>
          </w:tcPr>
          <w:p>
            <w:pPr>
              <w:pStyle w:val="TableParagraph"/>
              <w:spacing w:before="30"/>
              <w:ind w:left="225"/>
              <w:rPr>
                <w:rFonts w:ascii="Arial"/>
                <w:b/>
                <w:sz w:val="24"/>
              </w:rPr>
            </w:pPr>
            <w:r>
              <w:rPr>
                <w:rFonts w:ascii="Arial"/>
                <w:b/>
                <w:w w:val="91"/>
                <w:sz w:val="24"/>
              </w:rPr>
              <w:t>1</w:t>
            </w:r>
          </w:p>
        </w:tc>
        <w:tc>
          <w:tcPr>
            <w:tcW w:w="500" w:type="dxa"/>
            <w:tcBorders>
              <w:top w:val="single" w:sz="12" w:space="0" w:color="000000"/>
              <w:left w:val="nil"/>
              <w:right w:val="nil"/>
            </w:tcBorders>
          </w:tcPr>
          <w:p>
            <w:pPr>
              <w:pStyle w:val="TableParagraph"/>
              <w:spacing w:before="30"/>
              <w:ind w:left="219"/>
              <w:rPr>
                <w:rFonts w:ascii="Arial"/>
                <w:b/>
                <w:sz w:val="24"/>
              </w:rPr>
            </w:pPr>
            <w:r>
              <w:rPr>
                <w:rFonts w:ascii="Arial"/>
                <w:b/>
                <w:w w:val="91"/>
                <w:sz w:val="24"/>
              </w:rPr>
              <w:t>0</w:t>
            </w:r>
          </w:p>
        </w:tc>
        <w:tc>
          <w:tcPr>
            <w:tcW w:w="537" w:type="dxa"/>
            <w:tcBorders>
              <w:top w:val="nil"/>
              <w:left w:val="nil"/>
              <w:right w:val="nil"/>
            </w:tcBorders>
          </w:tcPr>
          <w:p>
            <w:pPr>
              <w:pStyle w:val="TableParagraph"/>
              <w:rPr>
                <w:sz w:val="22"/>
              </w:rPr>
            </w:pPr>
          </w:p>
        </w:tc>
        <w:tc>
          <w:tcPr>
            <w:tcW w:w="485" w:type="dxa"/>
            <w:tcBorders>
              <w:top w:val="single" w:sz="12" w:space="0" w:color="000000"/>
              <w:left w:val="nil"/>
              <w:right w:val="nil"/>
            </w:tcBorders>
          </w:tcPr>
          <w:p>
            <w:pPr>
              <w:pStyle w:val="TableParagraph"/>
              <w:spacing w:before="30"/>
              <w:ind w:left="216"/>
              <w:rPr>
                <w:rFonts w:ascii="Arial"/>
                <w:b/>
                <w:sz w:val="24"/>
              </w:rPr>
            </w:pPr>
            <w:r>
              <w:rPr>
                <w:rFonts w:ascii="Arial"/>
                <w:b/>
                <w:w w:val="91"/>
                <w:sz w:val="24"/>
              </w:rPr>
              <w:t>7</w:t>
            </w:r>
          </w:p>
        </w:tc>
        <w:tc>
          <w:tcPr>
            <w:tcW w:w="500" w:type="dxa"/>
            <w:tcBorders>
              <w:top w:val="single" w:sz="12" w:space="0" w:color="000000"/>
              <w:left w:val="nil"/>
            </w:tcBorders>
          </w:tcPr>
          <w:p>
            <w:pPr>
              <w:pStyle w:val="TableParagraph"/>
              <w:spacing w:before="30"/>
              <w:ind w:left="202"/>
              <w:rPr>
                <w:rFonts w:ascii="Arial"/>
                <w:b/>
                <w:sz w:val="24"/>
              </w:rPr>
            </w:pPr>
            <w:r>
              <w:rPr>
                <w:rFonts w:ascii="Arial"/>
                <w:b/>
                <w:w w:val="91"/>
                <w:sz w:val="24"/>
              </w:rPr>
              <w:t>6</w:t>
            </w:r>
          </w:p>
        </w:tc>
        <w:tc>
          <w:tcPr>
            <w:tcW w:w="478" w:type="dxa"/>
            <w:tcBorders>
              <w:top w:val="single" w:sz="12" w:space="0" w:color="000000"/>
              <w:bottom w:val="nil"/>
              <w:right w:val="nil"/>
            </w:tcBorders>
          </w:tcPr>
          <w:p>
            <w:pPr>
              <w:pStyle w:val="TableParagraph"/>
              <w:spacing w:before="30"/>
              <w:ind w:left="22"/>
              <w:jc w:val="center"/>
              <w:rPr>
                <w:rFonts w:ascii="Arial"/>
                <w:b/>
                <w:sz w:val="24"/>
              </w:rPr>
            </w:pPr>
            <w:r>
              <w:rPr>
                <w:rFonts w:ascii="Arial"/>
                <w:b/>
                <w:w w:val="91"/>
                <w:sz w:val="24"/>
              </w:rPr>
              <w:t>5</w:t>
            </w:r>
          </w:p>
        </w:tc>
        <w:tc>
          <w:tcPr>
            <w:tcW w:w="500" w:type="dxa"/>
            <w:tcBorders>
              <w:top w:val="single" w:sz="12" w:space="0" w:color="000000"/>
              <w:left w:val="nil"/>
              <w:bottom w:val="nil"/>
              <w:right w:val="nil"/>
            </w:tcBorders>
          </w:tcPr>
          <w:p>
            <w:pPr>
              <w:pStyle w:val="TableParagraph"/>
              <w:spacing w:before="30"/>
              <w:ind w:right="140"/>
              <w:jc w:val="right"/>
              <w:rPr>
                <w:rFonts w:ascii="Arial"/>
                <w:b/>
                <w:sz w:val="24"/>
              </w:rPr>
            </w:pPr>
            <w:r>
              <w:rPr>
                <w:rFonts w:ascii="Arial"/>
                <w:b/>
                <w:w w:val="91"/>
                <w:sz w:val="24"/>
              </w:rPr>
              <w:t>4</w:t>
            </w:r>
          </w:p>
        </w:tc>
        <w:tc>
          <w:tcPr>
            <w:tcW w:w="485" w:type="dxa"/>
            <w:tcBorders>
              <w:top w:val="single" w:sz="12" w:space="0" w:color="000000"/>
              <w:left w:val="nil"/>
              <w:bottom w:val="nil"/>
              <w:right w:val="nil"/>
            </w:tcBorders>
          </w:tcPr>
          <w:p>
            <w:pPr>
              <w:pStyle w:val="TableParagraph"/>
              <w:spacing w:before="30"/>
              <w:ind w:right="131"/>
              <w:jc w:val="right"/>
              <w:rPr>
                <w:rFonts w:ascii="Arial"/>
                <w:b/>
                <w:sz w:val="24"/>
              </w:rPr>
            </w:pPr>
            <w:r>
              <w:rPr>
                <w:rFonts w:ascii="Arial"/>
                <w:b/>
                <w:w w:val="91"/>
                <w:sz w:val="24"/>
              </w:rPr>
              <w:t>3</w:t>
            </w:r>
          </w:p>
        </w:tc>
        <w:tc>
          <w:tcPr>
            <w:tcW w:w="492" w:type="dxa"/>
            <w:tcBorders>
              <w:top w:val="single" w:sz="12" w:space="0" w:color="000000"/>
              <w:left w:val="nil"/>
              <w:bottom w:val="nil"/>
              <w:right w:val="nil"/>
            </w:tcBorders>
          </w:tcPr>
          <w:p>
            <w:pPr>
              <w:pStyle w:val="TableParagraph"/>
              <w:spacing w:before="30"/>
              <w:ind w:left="108"/>
              <w:jc w:val="center"/>
              <w:rPr>
                <w:rFonts w:ascii="Arial"/>
                <w:b/>
                <w:sz w:val="24"/>
              </w:rPr>
            </w:pPr>
            <w:r>
              <w:rPr>
                <w:rFonts w:ascii="Arial"/>
                <w:b/>
                <w:w w:val="91"/>
                <w:sz w:val="24"/>
              </w:rPr>
              <w:t>2</w:t>
            </w:r>
          </w:p>
        </w:tc>
        <w:tc>
          <w:tcPr>
            <w:tcW w:w="499" w:type="dxa"/>
            <w:tcBorders>
              <w:top w:val="single" w:sz="12" w:space="0" w:color="000000"/>
              <w:left w:val="nil"/>
              <w:bottom w:val="nil"/>
              <w:right w:val="nil"/>
            </w:tcBorders>
          </w:tcPr>
          <w:p>
            <w:pPr>
              <w:pStyle w:val="TableParagraph"/>
              <w:spacing w:before="30"/>
              <w:ind w:left="106"/>
              <w:jc w:val="center"/>
              <w:rPr>
                <w:rFonts w:ascii="Arial"/>
                <w:b/>
                <w:sz w:val="24"/>
              </w:rPr>
            </w:pPr>
            <w:r>
              <w:rPr>
                <w:rFonts w:ascii="Arial"/>
                <w:b/>
                <w:w w:val="91"/>
                <w:sz w:val="24"/>
              </w:rPr>
              <w:t>1</w:t>
            </w:r>
          </w:p>
        </w:tc>
        <w:tc>
          <w:tcPr>
            <w:tcW w:w="499" w:type="dxa"/>
            <w:tcBorders>
              <w:top w:val="single" w:sz="12" w:space="0" w:color="000000"/>
              <w:left w:val="nil"/>
              <w:bottom w:val="nil"/>
              <w:right w:val="nil"/>
            </w:tcBorders>
          </w:tcPr>
          <w:p>
            <w:pPr>
              <w:pStyle w:val="TableParagraph"/>
              <w:spacing w:before="30"/>
              <w:ind w:left="282"/>
              <w:rPr>
                <w:rFonts w:ascii="Arial"/>
                <w:b/>
                <w:sz w:val="24"/>
              </w:rPr>
            </w:pPr>
            <w:r>
              <w:rPr>
                <w:rFonts w:ascii="Arial"/>
                <w:b/>
                <w:w w:val="91"/>
                <w:sz w:val="24"/>
              </w:rPr>
              <w:t>0</w:t>
            </w:r>
          </w:p>
        </w:tc>
      </w:tr>
    </w:tbl>
    <w:p>
      <w:pPr>
        <w:spacing w:before="82"/>
        <w:ind w:left="1230" w:right="0" w:firstLine="0"/>
        <w:jc w:val="left"/>
        <w:rPr>
          <w:rFonts w:ascii="Arial" w:hAnsi="Arial"/>
          <w:b/>
          <w:sz w:val="24"/>
        </w:rPr>
      </w:pPr>
      <w:r>
        <w:rPr>
          <w:rFonts w:ascii="Arial" w:hAnsi="Arial"/>
          <w:b/>
          <w:w w:val="95"/>
          <w:sz w:val="24"/>
        </w:rPr>
        <w:t>KẾT QUẢ 10 BIT, CANH LỀ TRÁI ADFM = 0</w:t>
      </w:r>
    </w:p>
    <w:p>
      <w:pPr>
        <w:spacing w:before="110"/>
        <w:ind w:left="3336" w:right="0" w:firstLine="0"/>
        <w:jc w:val="both"/>
        <w:rPr>
          <w:i/>
          <w:sz w:val="24"/>
        </w:rPr>
      </w:pPr>
      <w:r>
        <w:rPr>
          <w:i/>
          <w:sz w:val="24"/>
        </w:rPr>
        <w:t>Hình 7-4: Định dạng cặp thanh ghi lưu kết quả.</w:t>
      </w:r>
    </w:p>
    <w:p>
      <w:pPr>
        <w:pStyle w:val="BodyText"/>
        <w:spacing w:before="122"/>
        <w:ind w:left="676" w:right="562" w:firstLine="600"/>
        <w:jc w:val="both"/>
      </w:pPr>
      <w:r>
        <w:rPr/>
        <w:t>Chức năng của canh lề phục vụ cho 2 khả năng xử lý kết quả: nếu lấy kết quả 10 bit để xử lý thì nên chọn chế độ canh lề phải, còn nếu lấy kết quả 8 bit thì chọn chế độ canh lề trái và chỉ lấy kết quả của thanh ghi byte cao ADRESH, bỏ đi 2 bit có trọng số thấp nhất của thanh ghi ADRESL và chú ý</w:t>
      </w:r>
    </w:p>
    <w:p>
      <w:pPr>
        <w:spacing w:after="0"/>
        <w:jc w:val="both"/>
        <w:sectPr>
          <w:type w:val="continuous"/>
          <w:pgSz w:w="11910" w:h="16840"/>
          <w:pgMar w:top="520" w:bottom="280" w:left="740" w:right="0"/>
        </w:sectPr>
      </w:pPr>
    </w:p>
    <w:p>
      <w:pPr>
        <w:pStyle w:val="BodyText"/>
        <w:spacing w:line="237" w:lineRule="auto"/>
        <w:ind w:left="676" w:right="491"/>
      </w:pPr>
      <w:r>
        <w:rPr/>
        <w:t>đến tính toán giá trị, trong chương trình C nếu không khai báo thuộc tính ADC 10 bit thì phần mềm tự động lấy giá trị 8 bit cao.</w:t>
      </w:r>
    </w:p>
    <w:p>
      <w:pPr>
        <w:pStyle w:val="Heading4"/>
        <w:numPr>
          <w:ilvl w:val="1"/>
          <w:numId w:val="89"/>
        </w:numPr>
        <w:tabs>
          <w:tab w:pos="1526" w:val="left" w:leader="none"/>
          <w:tab w:pos="1527" w:val="left" w:leader="none"/>
          <w:tab w:pos="10630" w:val="left" w:leader="none"/>
        </w:tabs>
        <w:spacing w:line="240" w:lineRule="auto" w:before="185" w:after="0"/>
        <w:ind w:left="1526" w:right="0" w:hanging="597"/>
        <w:jc w:val="left"/>
      </w:pPr>
      <w:r>
        <w:rPr>
          <w:shd w:fill="FFFF99" w:color="auto" w:val="clear"/>
        </w:rPr>
        <w:t>TRÌNH TỰ THỰC HIỆN CHUYỂN ĐỔI</w:t>
      </w:r>
      <w:r>
        <w:rPr>
          <w:spacing w:val="-18"/>
          <w:shd w:fill="FFFF99" w:color="auto" w:val="clear"/>
        </w:rPr>
        <w:t> </w:t>
      </w:r>
      <w:r>
        <w:rPr>
          <w:shd w:fill="FFFF99" w:color="auto" w:val="clear"/>
        </w:rPr>
        <w:t>ADC</w:t>
        <w:tab/>
      </w:r>
    </w:p>
    <w:p>
      <w:pPr>
        <w:pStyle w:val="BodyText"/>
        <w:spacing w:before="113"/>
        <w:ind w:left="1276"/>
        <w:jc w:val="both"/>
      </w:pPr>
      <w:r>
        <w:rPr/>
        <w:t>Để thực hiện chuyển đổi ADC thì phải thực hiện các bước sau:</w:t>
      </w:r>
    </w:p>
    <w:p>
      <w:pPr>
        <w:spacing w:before="122"/>
        <w:ind w:left="1276" w:right="0" w:firstLine="0"/>
        <w:jc w:val="both"/>
        <w:rPr>
          <w:sz w:val="24"/>
        </w:rPr>
      </w:pPr>
      <w:r>
        <w:rPr>
          <w:spacing w:val="-60"/>
          <w:sz w:val="24"/>
          <w:shd w:fill="00FFFF" w:color="auto" w:val="clear"/>
        </w:rPr>
        <w:t> </w:t>
      </w:r>
      <w:r>
        <w:rPr>
          <w:b/>
          <w:i/>
          <w:sz w:val="24"/>
          <w:shd w:fill="00FFFF" w:color="auto" w:val="clear"/>
        </w:rPr>
        <w:t>Bước 1:</w:t>
      </w:r>
      <w:r>
        <w:rPr>
          <w:b/>
          <w:i/>
          <w:sz w:val="24"/>
        </w:rPr>
        <w:t> </w:t>
      </w:r>
      <w:r>
        <w:rPr>
          <w:sz w:val="24"/>
        </w:rPr>
        <w:t>Cấu hình cho port:</w:t>
      </w:r>
    </w:p>
    <w:p>
      <w:pPr>
        <w:pStyle w:val="BodyText"/>
        <w:spacing w:before="56"/>
        <w:ind w:left="2299"/>
        <w:jc w:val="both"/>
      </w:pPr>
      <w:r>
        <w:rPr/>
        <w:drawing>
          <wp:anchor distT="0" distB="0" distL="0" distR="0" allowOverlap="1" layoutInCell="1" locked="0" behindDoc="0" simplePos="0" relativeHeight="16229888">
            <wp:simplePos x="0" y="0"/>
            <wp:positionH relativeFrom="page">
              <wp:posOffset>1698370</wp:posOffset>
            </wp:positionH>
            <wp:positionV relativeFrom="paragraph">
              <wp:posOffset>40679</wp:posOffset>
            </wp:positionV>
            <wp:extent cx="237744" cy="167640"/>
            <wp:effectExtent l="0" t="0" r="0" b="0"/>
            <wp:wrapNone/>
            <wp:docPr id="207" name="image496.png"/>
            <wp:cNvGraphicFramePr>
              <a:graphicFrameLocks noChangeAspect="1"/>
            </wp:cNvGraphicFramePr>
            <a:graphic>
              <a:graphicData uri="http://schemas.openxmlformats.org/drawingml/2006/picture">
                <pic:pic>
                  <pic:nvPicPr>
                    <pic:cNvPr id="208"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t>Cấu hình cho các port ở chế độ ngõ vào tương tự.</w:t>
      </w:r>
    </w:p>
    <w:p>
      <w:pPr>
        <w:pStyle w:val="BodyText"/>
        <w:spacing w:before="122"/>
        <w:ind w:left="2299"/>
        <w:jc w:val="both"/>
      </w:pPr>
      <w:r>
        <w:rPr/>
        <w:drawing>
          <wp:anchor distT="0" distB="0" distL="0" distR="0" allowOverlap="1" layoutInCell="1" locked="0" behindDoc="0" simplePos="0" relativeHeight="16230400">
            <wp:simplePos x="0" y="0"/>
            <wp:positionH relativeFrom="page">
              <wp:posOffset>1698370</wp:posOffset>
            </wp:positionH>
            <wp:positionV relativeFrom="paragraph">
              <wp:posOffset>82589</wp:posOffset>
            </wp:positionV>
            <wp:extent cx="237744" cy="167640"/>
            <wp:effectExtent l="0" t="0" r="0" b="0"/>
            <wp:wrapNone/>
            <wp:docPr id="209" name="image496.png"/>
            <wp:cNvGraphicFramePr>
              <a:graphicFrameLocks noChangeAspect="1"/>
            </wp:cNvGraphicFramePr>
            <a:graphic>
              <a:graphicData uri="http://schemas.openxmlformats.org/drawingml/2006/picture">
                <pic:pic>
                  <pic:nvPicPr>
                    <pic:cNvPr id="210"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t>Không được định cấu hình cho các port ở chế độ xuất dữ liệu.</w:t>
      </w:r>
    </w:p>
    <w:p>
      <w:pPr>
        <w:spacing w:before="60"/>
        <w:ind w:left="1276" w:right="0" w:firstLine="0"/>
        <w:jc w:val="both"/>
        <w:rPr>
          <w:sz w:val="24"/>
        </w:rPr>
      </w:pPr>
      <w:r>
        <w:rPr>
          <w:spacing w:val="-60"/>
          <w:sz w:val="24"/>
          <w:shd w:fill="00FFFF" w:color="auto" w:val="clear"/>
        </w:rPr>
        <w:t> </w:t>
      </w:r>
      <w:r>
        <w:rPr>
          <w:b/>
          <w:i/>
          <w:sz w:val="24"/>
          <w:shd w:fill="00FFFF" w:color="auto" w:val="clear"/>
        </w:rPr>
        <w:t>Bước 2:</w:t>
      </w:r>
      <w:r>
        <w:rPr>
          <w:b/>
          <w:i/>
          <w:sz w:val="24"/>
        </w:rPr>
        <w:t> </w:t>
      </w:r>
      <w:r>
        <w:rPr>
          <w:sz w:val="24"/>
        </w:rPr>
        <w:t>Cấu hình cho module </w:t>
      </w:r>
      <w:r>
        <w:rPr>
          <w:spacing w:val="-3"/>
          <w:sz w:val="24"/>
        </w:rPr>
        <w:t>ADC:</w:t>
      </w:r>
    </w:p>
    <w:p>
      <w:pPr>
        <w:pStyle w:val="BodyText"/>
        <w:spacing w:line="343" w:lineRule="auto" w:before="60"/>
        <w:ind w:left="2299" w:right="5077"/>
        <w:jc w:val="both"/>
      </w:pPr>
      <w:r>
        <w:rPr/>
        <w:drawing>
          <wp:anchor distT="0" distB="0" distL="0" distR="0" allowOverlap="1" layoutInCell="1" locked="0" behindDoc="0" simplePos="0" relativeHeight="16230912">
            <wp:simplePos x="0" y="0"/>
            <wp:positionH relativeFrom="page">
              <wp:posOffset>1698370</wp:posOffset>
            </wp:positionH>
            <wp:positionV relativeFrom="paragraph">
              <wp:posOffset>43219</wp:posOffset>
            </wp:positionV>
            <wp:extent cx="237744" cy="167640"/>
            <wp:effectExtent l="0" t="0" r="0" b="0"/>
            <wp:wrapNone/>
            <wp:docPr id="211" name="image496.png"/>
            <wp:cNvGraphicFramePr>
              <a:graphicFrameLocks noChangeAspect="1"/>
            </wp:cNvGraphicFramePr>
            <a:graphic>
              <a:graphicData uri="http://schemas.openxmlformats.org/drawingml/2006/picture">
                <pic:pic>
                  <pic:nvPicPr>
                    <pic:cNvPr id="212"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drawing>
          <wp:anchor distT="0" distB="0" distL="0" distR="0" allowOverlap="1" layoutInCell="1" locked="0" behindDoc="0" simplePos="0" relativeHeight="16231424">
            <wp:simplePos x="0" y="0"/>
            <wp:positionH relativeFrom="page">
              <wp:posOffset>1698370</wp:posOffset>
            </wp:positionH>
            <wp:positionV relativeFrom="paragraph">
              <wp:posOffset>293409</wp:posOffset>
            </wp:positionV>
            <wp:extent cx="237744" cy="167640"/>
            <wp:effectExtent l="0" t="0" r="0" b="0"/>
            <wp:wrapNone/>
            <wp:docPr id="213" name="image496.png"/>
            <wp:cNvGraphicFramePr>
              <a:graphicFrameLocks noChangeAspect="1"/>
            </wp:cNvGraphicFramePr>
            <a:graphic>
              <a:graphicData uri="http://schemas.openxmlformats.org/drawingml/2006/picture">
                <pic:pic>
                  <pic:nvPicPr>
                    <pic:cNvPr id="214"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t>Chọn xung clock cho chuyển đổi ADC. Định cấu hình cho điện áp chuẩn.</w:t>
      </w:r>
    </w:p>
    <w:p>
      <w:pPr>
        <w:pStyle w:val="BodyText"/>
        <w:spacing w:line="343" w:lineRule="auto" w:before="3"/>
        <w:ind w:left="2299" w:right="4543"/>
        <w:jc w:val="both"/>
      </w:pPr>
      <w:r>
        <w:rPr/>
        <w:drawing>
          <wp:anchor distT="0" distB="0" distL="0" distR="0" allowOverlap="1" layoutInCell="1" locked="0" behindDoc="0" simplePos="0" relativeHeight="16231936">
            <wp:simplePos x="0" y="0"/>
            <wp:positionH relativeFrom="page">
              <wp:posOffset>1698370</wp:posOffset>
            </wp:positionH>
            <wp:positionV relativeFrom="paragraph">
              <wp:posOffset>7024</wp:posOffset>
            </wp:positionV>
            <wp:extent cx="237744" cy="167640"/>
            <wp:effectExtent l="0" t="0" r="0" b="0"/>
            <wp:wrapNone/>
            <wp:docPr id="215" name="image496.png"/>
            <wp:cNvGraphicFramePr>
              <a:graphicFrameLocks noChangeAspect="1"/>
            </wp:cNvGraphicFramePr>
            <a:graphic>
              <a:graphicData uri="http://schemas.openxmlformats.org/drawingml/2006/picture">
                <pic:pic>
                  <pic:nvPicPr>
                    <pic:cNvPr id="216"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drawing>
          <wp:anchor distT="0" distB="0" distL="0" distR="0" allowOverlap="1" layoutInCell="1" locked="0" behindDoc="0" simplePos="0" relativeHeight="16232448">
            <wp:simplePos x="0" y="0"/>
            <wp:positionH relativeFrom="page">
              <wp:posOffset>1698370</wp:posOffset>
            </wp:positionH>
            <wp:positionV relativeFrom="paragraph">
              <wp:posOffset>256960</wp:posOffset>
            </wp:positionV>
            <wp:extent cx="237744" cy="167640"/>
            <wp:effectExtent l="0" t="0" r="0" b="0"/>
            <wp:wrapNone/>
            <wp:docPr id="217" name="image496.png"/>
            <wp:cNvGraphicFramePr>
              <a:graphicFrameLocks noChangeAspect="1"/>
            </wp:cNvGraphicFramePr>
            <a:graphic>
              <a:graphicData uri="http://schemas.openxmlformats.org/drawingml/2006/picture">
                <pic:pic>
                  <pic:nvPicPr>
                    <pic:cNvPr id="218"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drawing>
          <wp:anchor distT="0" distB="0" distL="0" distR="0" allowOverlap="1" layoutInCell="1" locked="0" behindDoc="0" simplePos="0" relativeHeight="16232960">
            <wp:simplePos x="0" y="0"/>
            <wp:positionH relativeFrom="page">
              <wp:posOffset>1698370</wp:posOffset>
            </wp:positionH>
            <wp:positionV relativeFrom="paragraph">
              <wp:posOffset>509944</wp:posOffset>
            </wp:positionV>
            <wp:extent cx="237744" cy="167640"/>
            <wp:effectExtent l="0" t="0" r="0" b="0"/>
            <wp:wrapNone/>
            <wp:docPr id="219" name="image496.png"/>
            <wp:cNvGraphicFramePr>
              <a:graphicFrameLocks noChangeAspect="1"/>
            </wp:cNvGraphicFramePr>
            <a:graphic>
              <a:graphicData uri="http://schemas.openxmlformats.org/drawingml/2006/picture">
                <pic:pic>
                  <pic:nvPicPr>
                    <pic:cNvPr id="220"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t>Chọn kênh ngõ vào tương tự cần chuyển đổi. Chọn định dạng cho 2 thanh ghi lưu kết quả. Mở nguồn cho ADC.</w:t>
      </w:r>
    </w:p>
    <w:p>
      <w:pPr>
        <w:pStyle w:val="BodyText"/>
        <w:spacing w:line="220" w:lineRule="exact"/>
        <w:ind w:left="1276"/>
        <w:jc w:val="both"/>
      </w:pPr>
      <w:r>
        <w:rPr>
          <w:spacing w:val="-60"/>
          <w:shd w:fill="00FFFF" w:color="auto" w:val="clear"/>
        </w:rPr>
        <w:t> </w:t>
      </w:r>
      <w:r>
        <w:rPr>
          <w:b/>
          <w:i/>
          <w:shd w:fill="00FFFF" w:color="auto" w:val="clear"/>
        </w:rPr>
        <w:t>Bước 3:</w:t>
      </w:r>
      <w:r>
        <w:rPr>
          <w:b/>
          <w:i/>
        </w:rPr>
        <w:t> </w:t>
      </w:r>
      <w:r>
        <w:rPr/>
        <w:t>Thiết </w:t>
      </w:r>
      <w:r>
        <w:rPr>
          <w:spacing w:val="-4"/>
        </w:rPr>
        <w:t>lập </w:t>
      </w:r>
      <w:r>
        <w:rPr/>
        <w:t>cấu hình ngắt </w:t>
      </w:r>
      <w:r>
        <w:rPr>
          <w:spacing w:val="-3"/>
        </w:rPr>
        <w:t>ADC </w:t>
      </w:r>
      <w:r>
        <w:rPr/>
        <w:t>nếu sử dụng:</w:t>
      </w:r>
    </w:p>
    <w:p>
      <w:pPr>
        <w:pStyle w:val="BodyText"/>
        <w:spacing w:before="61"/>
        <w:ind w:left="2299"/>
        <w:jc w:val="both"/>
      </w:pPr>
      <w:r>
        <w:rPr/>
        <w:drawing>
          <wp:anchor distT="0" distB="0" distL="0" distR="0" allowOverlap="1" layoutInCell="1" locked="0" behindDoc="0" simplePos="0" relativeHeight="16233472">
            <wp:simplePos x="0" y="0"/>
            <wp:positionH relativeFrom="page">
              <wp:posOffset>1698370</wp:posOffset>
            </wp:positionH>
            <wp:positionV relativeFrom="paragraph">
              <wp:posOffset>43854</wp:posOffset>
            </wp:positionV>
            <wp:extent cx="237744" cy="167640"/>
            <wp:effectExtent l="0" t="0" r="0" b="0"/>
            <wp:wrapNone/>
            <wp:docPr id="221" name="image496.png"/>
            <wp:cNvGraphicFramePr>
              <a:graphicFrameLocks noChangeAspect="1"/>
            </wp:cNvGraphicFramePr>
            <a:graphic>
              <a:graphicData uri="http://schemas.openxmlformats.org/drawingml/2006/picture">
                <pic:pic>
                  <pic:nvPicPr>
                    <pic:cNvPr id="222"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t>Xóa cờ báo ngắt ADIF của ADC.</w:t>
      </w:r>
    </w:p>
    <w:p>
      <w:pPr>
        <w:pStyle w:val="BodyText"/>
        <w:spacing w:line="343" w:lineRule="auto" w:before="118"/>
        <w:ind w:left="2299" w:right="4129"/>
      </w:pPr>
      <w:r>
        <w:rPr/>
        <w:drawing>
          <wp:anchor distT="0" distB="0" distL="0" distR="0" allowOverlap="1" layoutInCell="1" locked="0" behindDoc="0" simplePos="0" relativeHeight="16233984">
            <wp:simplePos x="0" y="0"/>
            <wp:positionH relativeFrom="page">
              <wp:posOffset>1698370</wp:posOffset>
            </wp:positionH>
            <wp:positionV relativeFrom="paragraph">
              <wp:posOffset>80049</wp:posOffset>
            </wp:positionV>
            <wp:extent cx="237744" cy="167640"/>
            <wp:effectExtent l="0" t="0" r="0" b="0"/>
            <wp:wrapNone/>
            <wp:docPr id="223" name="image496.png"/>
            <wp:cNvGraphicFramePr>
              <a:graphicFrameLocks noChangeAspect="1"/>
            </wp:cNvGraphicFramePr>
            <a:graphic>
              <a:graphicData uri="http://schemas.openxmlformats.org/drawingml/2006/picture">
                <pic:pic>
                  <pic:nvPicPr>
                    <pic:cNvPr id="224" name="image496.png"/>
                    <pic:cNvPicPr/>
                  </pic:nvPicPr>
                  <pic:blipFill>
                    <a:blip r:embed="rId633" cstate="print"/>
                    <a:stretch>
                      <a:fillRect/>
                    </a:stretch>
                  </pic:blipFill>
                  <pic:spPr>
                    <a:xfrm>
                      <a:off x="0" y="0"/>
                      <a:ext cx="237744" cy="167640"/>
                    </a:xfrm>
                    <a:prstGeom prst="rect">
                      <a:avLst/>
                    </a:prstGeom>
                  </pic:spPr>
                </pic:pic>
              </a:graphicData>
            </a:graphic>
          </wp:anchor>
        </w:drawing>
      </w:r>
      <w:r>
        <w:rPr/>
        <w:drawing>
          <wp:anchor distT="0" distB="0" distL="0" distR="0" allowOverlap="1" layoutInCell="1" locked="0" behindDoc="0" simplePos="0" relativeHeight="16234496">
            <wp:simplePos x="0" y="0"/>
            <wp:positionH relativeFrom="page">
              <wp:posOffset>1698370</wp:posOffset>
            </wp:positionH>
            <wp:positionV relativeFrom="paragraph">
              <wp:posOffset>333033</wp:posOffset>
            </wp:positionV>
            <wp:extent cx="237744" cy="167639"/>
            <wp:effectExtent l="0" t="0" r="0" b="0"/>
            <wp:wrapNone/>
            <wp:docPr id="225" name="image496.png"/>
            <wp:cNvGraphicFramePr>
              <a:graphicFrameLocks noChangeAspect="1"/>
            </wp:cNvGraphicFramePr>
            <a:graphic>
              <a:graphicData uri="http://schemas.openxmlformats.org/drawingml/2006/picture">
                <pic:pic>
                  <pic:nvPicPr>
                    <pic:cNvPr id="226"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35008">
            <wp:simplePos x="0" y="0"/>
            <wp:positionH relativeFrom="page">
              <wp:posOffset>1698370</wp:posOffset>
            </wp:positionH>
            <wp:positionV relativeFrom="paragraph">
              <wp:posOffset>582969</wp:posOffset>
            </wp:positionV>
            <wp:extent cx="237744" cy="167639"/>
            <wp:effectExtent l="0" t="0" r="0" b="0"/>
            <wp:wrapNone/>
            <wp:docPr id="227" name="image496.png"/>
            <wp:cNvGraphicFramePr>
              <a:graphicFrameLocks noChangeAspect="1"/>
            </wp:cNvGraphicFramePr>
            <a:graphic>
              <a:graphicData uri="http://schemas.openxmlformats.org/drawingml/2006/picture">
                <pic:pic>
                  <pic:nvPicPr>
                    <pic:cNvPr id="228"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t>Cho bit ADIE bằng 1 để cho phép ADC ngắt. Cho bit PEIE bằng 1 để cho phép ngắt ngoại vi. Cho bit GIE bằng 1 để cho phép ngắt toàn cục.</w:t>
      </w:r>
    </w:p>
    <w:p>
      <w:pPr>
        <w:pStyle w:val="BodyText"/>
        <w:spacing w:before="7"/>
        <w:ind w:left="1276"/>
      </w:pPr>
      <w:r>
        <w:rPr>
          <w:spacing w:val="-60"/>
          <w:shd w:fill="00FFFF" w:color="auto" w:val="clear"/>
        </w:rPr>
        <w:t> </w:t>
      </w:r>
      <w:r>
        <w:rPr>
          <w:b/>
          <w:i/>
          <w:shd w:fill="00FFFF" w:color="auto" w:val="clear"/>
        </w:rPr>
        <w:t>Bước 4:</w:t>
      </w:r>
      <w:r>
        <w:rPr>
          <w:b/>
          <w:i/>
        </w:rPr>
        <w:t> </w:t>
      </w:r>
      <w:r>
        <w:rPr>
          <w:spacing w:val="-3"/>
        </w:rPr>
        <w:t>Chờ </w:t>
      </w:r>
      <w:r>
        <w:rPr/>
        <w:t>hết thời gian ổn định theo </w:t>
      </w:r>
      <w:r>
        <w:rPr>
          <w:spacing w:val="-4"/>
        </w:rPr>
        <w:t>yêu </w:t>
      </w:r>
      <w:r>
        <w:rPr/>
        <w:t>cầu.</w:t>
      </w:r>
    </w:p>
    <w:p>
      <w:pPr>
        <w:pStyle w:val="BodyText"/>
        <w:rPr>
          <w:sz w:val="11"/>
        </w:rPr>
      </w:pPr>
      <w:r>
        <w:rPr/>
        <w:pict>
          <v:shape style="position:absolute;margin-left:349.842255pt;margin-top:8.546871pt;width:32.6pt;height:.1pt;mso-position-horizontal-relative:page;mso-position-vertical-relative:paragraph;z-index:-15227904;mso-wrap-distance-left:0;mso-wrap-distance-right:0" coordorigin="6997,171" coordsize="652,0" path="m6997,171l7648,171e" filled="false" stroked="true" strokeweight=".443552pt" strokecolor="#000000">
            <v:path arrowok="t"/>
            <v:stroke dashstyle="solid"/>
            <w10:wrap type="topAndBottom"/>
          </v:shape>
        </w:pict>
      </w:r>
    </w:p>
    <w:p>
      <w:pPr>
        <w:spacing w:before="0"/>
        <w:ind w:left="1276" w:right="0" w:firstLine="0"/>
        <w:jc w:val="left"/>
        <w:rPr>
          <w:sz w:val="24"/>
        </w:rPr>
      </w:pPr>
      <w:r>
        <w:rPr>
          <w:spacing w:val="-60"/>
          <w:position w:val="1"/>
          <w:sz w:val="24"/>
          <w:shd w:fill="00FFFF" w:color="auto" w:val="clear"/>
        </w:rPr>
        <w:t> </w:t>
      </w:r>
      <w:r>
        <w:rPr>
          <w:b/>
          <w:i/>
          <w:position w:val="1"/>
          <w:sz w:val="24"/>
          <w:shd w:fill="00FFFF" w:color="auto" w:val="clear"/>
        </w:rPr>
        <w:t>Bước 5:</w:t>
      </w:r>
      <w:r>
        <w:rPr>
          <w:b/>
          <w:i/>
          <w:position w:val="1"/>
          <w:sz w:val="24"/>
        </w:rPr>
        <w:t> </w:t>
      </w:r>
      <w:r>
        <w:rPr>
          <w:spacing w:val="-3"/>
          <w:position w:val="1"/>
          <w:sz w:val="24"/>
        </w:rPr>
        <w:t>Bắt </w:t>
      </w:r>
      <w:r>
        <w:rPr>
          <w:position w:val="1"/>
          <w:sz w:val="24"/>
        </w:rPr>
        <w:t>đầu chuyển đổi bằng cách cho </w:t>
      </w:r>
      <w:r>
        <w:rPr>
          <w:spacing w:val="-4"/>
          <w:position w:val="1"/>
          <w:sz w:val="24"/>
        </w:rPr>
        <w:t>bit </w:t>
      </w:r>
      <w:r>
        <w:rPr>
          <w:position w:val="1"/>
          <w:sz w:val="24"/>
        </w:rPr>
        <w:t>GO/ </w:t>
      </w:r>
      <w:r>
        <w:rPr>
          <w:i/>
          <w:sz w:val="21"/>
        </w:rPr>
        <w:t>DONE </w:t>
      </w:r>
      <w:r>
        <w:rPr>
          <w:position w:val="1"/>
          <w:sz w:val="24"/>
        </w:rPr>
        <w:t>lên 1</w:t>
      </w:r>
    </w:p>
    <w:p>
      <w:pPr>
        <w:pStyle w:val="BodyText"/>
        <w:spacing w:before="124"/>
        <w:ind w:left="1276"/>
      </w:pPr>
      <w:r>
        <w:rPr>
          <w:spacing w:val="-60"/>
          <w:shd w:fill="00FFFF" w:color="auto" w:val="clear"/>
        </w:rPr>
        <w:t> </w:t>
      </w:r>
      <w:r>
        <w:rPr>
          <w:b/>
          <w:i/>
          <w:shd w:fill="00FFFF" w:color="auto" w:val="clear"/>
        </w:rPr>
        <w:t>Bước 6:</w:t>
      </w:r>
      <w:r>
        <w:rPr>
          <w:b/>
          <w:i/>
        </w:rPr>
        <w:t> </w:t>
      </w:r>
      <w:r>
        <w:rPr/>
        <w:t>Kiểm tra chuyển đổi ADC kết thúc </w:t>
      </w:r>
      <w:r>
        <w:rPr>
          <w:spacing w:val="-3"/>
        </w:rPr>
        <w:t>bằng </w:t>
      </w:r>
      <w:r>
        <w:rPr/>
        <w:t>cách:</w:t>
      </w:r>
    </w:p>
    <w:p>
      <w:pPr>
        <w:pStyle w:val="BodyText"/>
        <w:spacing w:line="345" w:lineRule="auto" w:before="141"/>
        <w:ind w:left="2299" w:right="1590"/>
      </w:pPr>
      <w:r>
        <w:rPr/>
        <w:drawing>
          <wp:anchor distT="0" distB="0" distL="0" distR="0" allowOverlap="1" layoutInCell="1" locked="0" behindDoc="0" simplePos="0" relativeHeight="16235520">
            <wp:simplePos x="0" y="0"/>
            <wp:positionH relativeFrom="page">
              <wp:posOffset>1698370</wp:posOffset>
            </wp:positionH>
            <wp:positionV relativeFrom="paragraph">
              <wp:posOffset>95145</wp:posOffset>
            </wp:positionV>
            <wp:extent cx="237744" cy="167639"/>
            <wp:effectExtent l="0" t="0" r="0" b="0"/>
            <wp:wrapNone/>
            <wp:docPr id="229" name="image496.png"/>
            <wp:cNvGraphicFramePr>
              <a:graphicFrameLocks noChangeAspect="1"/>
            </wp:cNvGraphicFramePr>
            <a:graphic>
              <a:graphicData uri="http://schemas.openxmlformats.org/drawingml/2006/picture">
                <pic:pic>
                  <pic:nvPicPr>
                    <pic:cNvPr id="230"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pict>
          <v:line style="position:absolute;mso-position-horizontal-relative:page;mso-position-vertical-relative:paragraph;z-index:16236032" from="274.242249pt,8.81146pt" to="306.806685pt,8.81146pt" stroked="true" strokeweight=".443552pt" strokecolor="#000000">
            <v:stroke dashstyle="solid"/>
            <w10:wrap type="none"/>
          </v:line>
        </w:pict>
      </w:r>
      <w:r>
        <w:rPr/>
        <w:drawing>
          <wp:anchor distT="0" distB="0" distL="0" distR="0" allowOverlap="1" layoutInCell="1" locked="0" behindDoc="0" simplePos="0" relativeHeight="16236544">
            <wp:simplePos x="0" y="0"/>
            <wp:positionH relativeFrom="page">
              <wp:posOffset>1698370</wp:posOffset>
            </wp:positionH>
            <wp:positionV relativeFrom="paragraph">
              <wp:posOffset>348383</wp:posOffset>
            </wp:positionV>
            <wp:extent cx="237744" cy="167639"/>
            <wp:effectExtent l="0" t="0" r="0" b="0"/>
            <wp:wrapNone/>
            <wp:docPr id="231" name="image496.png"/>
            <wp:cNvGraphicFramePr>
              <a:graphicFrameLocks noChangeAspect="1"/>
            </wp:cNvGraphicFramePr>
            <a:graphic>
              <a:graphicData uri="http://schemas.openxmlformats.org/drawingml/2006/picture">
                <pic:pic>
                  <pic:nvPicPr>
                    <pic:cNvPr id="232"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position w:val="1"/>
        </w:rPr>
        <w:t>Kiểm tra liên tục bit GO/ </w:t>
      </w:r>
      <w:r>
        <w:rPr>
          <w:i/>
          <w:sz w:val="21"/>
        </w:rPr>
        <w:t>DONE </w:t>
      </w:r>
      <w:r>
        <w:rPr>
          <w:position w:val="1"/>
        </w:rPr>
        <w:t>nếu về 0 thì quá trình chuyển đổi kết thúc. </w:t>
      </w:r>
      <w:r>
        <w:rPr/>
        <w:t>Nếu dùng ngắt thì chờ ngắt ADC xảy ra.</w:t>
      </w:r>
    </w:p>
    <w:p>
      <w:pPr>
        <w:pStyle w:val="BodyText"/>
        <w:spacing w:line="217" w:lineRule="exact"/>
        <w:ind w:left="1276"/>
      </w:pPr>
      <w:r>
        <w:rPr>
          <w:spacing w:val="-60"/>
          <w:shd w:fill="00FFFF" w:color="auto" w:val="clear"/>
        </w:rPr>
        <w:t> </w:t>
      </w:r>
      <w:r>
        <w:rPr>
          <w:b/>
          <w:i/>
          <w:shd w:fill="00FFFF" w:color="auto" w:val="clear"/>
        </w:rPr>
        <w:t>Bước 7:</w:t>
      </w:r>
      <w:r>
        <w:rPr>
          <w:b/>
          <w:i/>
        </w:rPr>
        <w:t> </w:t>
      </w:r>
      <w:r>
        <w:rPr/>
        <w:t>Đọc cặp thanh ghi kết quả (ADRESH: ADRESL), xóa </w:t>
      </w:r>
      <w:r>
        <w:rPr>
          <w:spacing w:val="-4"/>
        </w:rPr>
        <w:t>bit </w:t>
      </w:r>
      <w:r>
        <w:rPr/>
        <w:t>ADIF nếu dùng ngắt.</w:t>
      </w:r>
    </w:p>
    <w:p>
      <w:pPr>
        <w:spacing w:line="275" w:lineRule="exact" w:before="0"/>
        <w:ind w:left="1276" w:right="0" w:firstLine="0"/>
        <w:jc w:val="left"/>
        <w:rPr>
          <w:sz w:val="24"/>
        </w:rPr>
      </w:pPr>
      <w:r>
        <w:rPr>
          <w:spacing w:val="-60"/>
          <w:sz w:val="24"/>
          <w:shd w:fill="00FFFF" w:color="auto" w:val="clear"/>
        </w:rPr>
        <w:t> </w:t>
      </w:r>
      <w:r>
        <w:rPr>
          <w:b/>
          <w:i/>
          <w:sz w:val="24"/>
          <w:shd w:fill="00FFFF" w:color="auto" w:val="clear"/>
        </w:rPr>
        <w:t>Bước 8:</w:t>
      </w:r>
      <w:r>
        <w:rPr>
          <w:b/>
          <w:i/>
          <w:sz w:val="24"/>
        </w:rPr>
        <w:t> </w:t>
      </w:r>
      <w:r>
        <w:rPr>
          <w:sz w:val="24"/>
        </w:rPr>
        <w:t>Thực hiện chuyển </w:t>
      </w:r>
      <w:r>
        <w:rPr>
          <w:spacing w:val="3"/>
          <w:sz w:val="24"/>
        </w:rPr>
        <w:t>đổi </w:t>
      </w:r>
      <w:r>
        <w:rPr>
          <w:sz w:val="24"/>
        </w:rPr>
        <w:t>kế tiếp.</w:t>
      </w:r>
    </w:p>
    <w:p>
      <w:pPr>
        <w:pStyle w:val="BodyText"/>
        <w:spacing w:before="1"/>
        <w:rPr>
          <w:sz w:val="27"/>
        </w:rPr>
      </w:pPr>
    </w:p>
    <w:p>
      <w:pPr>
        <w:pStyle w:val="Heading4"/>
        <w:numPr>
          <w:ilvl w:val="1"/>
          <w:numId w:val="89"/>
        </w:numPr>
        <w:tabs>
          <w:tab w:pos="1526" w:val="left" w:leader="none"/>
          <w:tab w:pos="1527" w:val="left" w:leader="none"/>
          <w:tab w:pos="10630" w:val="left" w:leader="none"/>
        </w:tabs>
        <w:spacing w:line="240" w:lineRule="auto" w:before="90" w:after="0"/>
        <w:ind w:left="1526" w:right="0" w:hanging="597"/>
        <w:jc w:val="left"/>
      </w:pPr>
      <w:r>
        <w:rPr>
          <w:shd w:fill="FFFF99" w:color="auto" w:val="clear"/>
        </w:rPr>
        <w:t>LỰA CHỌN NGUỒN XUNG CHO CHUYỂN ĐỔI</w:t>
      </w:r>
      <w:r>
        <w:rPr>
          <w:spacing w:val="-22"/>
          <w:shd w:fill="FFFF99" w:color="auto" w:val="clear"/>
        </w:rPr>
        <w:t> </w:t>
      </w:r>
      <w:r>
        <w:rPr>
          <w:shd w:fill="FFFF99" w:color="auto" w:val="clear"/>
        </w:rPr>
        <w:t>ADC</w:t>
        <w:tab/>
      </w:r>
    </w:p>
    <w:p>
      <w:pPr>
        <w:pStyle w:val="BodyText"/>
        <w:spacing w:line="237" w:lineRule="auto" w:before="178"/>
        <w:ind w:left="676" w:right="668" w:firstLine="600"/>
      </w:pPr>
      <w:r>
        <w:rPr/>
        <w:t>Tần số xung clock cho bộ chuyển đổi ADC được lựa chọn bằng phần mềm bởi các bit ADCS nằm trong thanh ghi ADCON0. Có 4 lựa chọn cho nguồn xung clock như sau:</w:t>
      </w:r>
    </w:p>
    <w:p>
      <w:pPr>
        <w:pStyle w:val="BodyText"/>
        <w:spacing w:line="345" w:lineRule="auto" w:before="123"/>
        <w:ind w:left="2179" w:right="8238"/>
        <w:jc w:val="both"/>
      </w:pPr>
      <w:r>
        <w:rPr/>
        <w:drawing>
          <wp:anchor distT="0" distB="0" distL="0" distR="0" allowOverlap="1" layoutInCell="1" locked="0" behindDoc="0" simplePos="0" relativeHeight="16237056">
            <wp:simplePos x="0" y="0"/>
            <wp:positionH relativeFrom="page">
              <wp:posOffset>1625219</wp:posOffset>
            </wp:positionH>
            <wp:positionV relativeFrom="paragraph">
              <wp:posOffset>83224</wp:posOffset>
            </wp:positionV>
            <wp:extent cx="237744" cy="167639"/>
            <wp:effectExtent l="0" t="0" r="0" b="0"/>
            <wp:wrapNone/>
            <wp:docPr id="233" name="image496.png"/>
            <wp:cNvGraphicFramePr>
              <a:graphicFrameLocks noChangeAspect="1"/>
            </wp:cNvGraphicFramePr>
            <a:graphic>
              <a:graphicData uri="http://schemas.openxmlformats.org/drawingml/2006/picture">
                <pic:pic>
                  <pic:nvPicPr>
                    <pic:cNvPr id="234"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37568">
            <wp:simplePos x="0" y="0"/>
            <wp:positionH relativeFrom="page">
              <wp:posOffset>1625219</wp:posOffset>
            </wp:positionH>
            <wp:positionV relativeFrom="paragraph">
              <wp:posOffset>333160</wp:posOffset>
            </wp:positionV>
            <wp:extent cx="237744" cy="167639"/>
            <wp:effectExtent l="0" t="0" r="0" b="0"/>
            <wp:wrapNone/>
            <wp:docPr id="235" name="image496.png"/>
            <wp:cNvGraphicFramePr>
              <a:graphicFrameLocks noChangeAspect="1"/>
            </wp:cNvGraphicFramePr>
            <a:graphic>
              <a:graphicData uri="http://schemas.openxmlformats.org/drawingml/2006/picture">
                <pic:pic>
                  <pic:nvPicPr>
                    <pic:cNvPr id="236"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drawing>
          <wp:anchor distT="0" distB="0" distL="0" distR="0" allowOverlap="1" layoutInCell="1" locked="0" behindDoc="0" simplePos="0" relativeHeight="16238080">
            <wp:simplePos x="0" y="0"/>
            <wp:positionH relativeFrom="page">
              <wp:posOffset>1625219</wp:posOffset>
            </wp:positionH>
            <wp:positionV relativeFrom="paragraph">
              <wp:posOffset>586398</wp:posOffset>
            </wp:positionV>
            <wp:extent cx="237744" cy="167639"/>
            <wp:effectExtent l="0" t="0" r="0" b="0"/>
            <wp:wrapNone/>
            <wp:docPr id="237" name="image496.png"/>
            <wp:cNvGraphicFramePr>
              <a:graphicFrameLocks noChangeAspect="1"/>
            </wp:cNvGraphicFramePr>
            <a:graphic>
              <a:graphicData uri="http://schemas.openxmlformats.org/drawingml/2006/picture">
                <pic:pic>
                  <pic:nvPicPr>
                    <pic:cNvPr id="238"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t>F</w:t>
      </w:r>
      <w:r>
        <w:rPr>
          <w:vertAlign w:val="subscript"/>
        </w:rPr>
        <w:t>OSC</w:t>
      </w:r>
      <w:r>
        <w:rPr>
          <w:vertAlign w:val="baseline"/>
        </w:rPr>
        <w:t>/2 F</w:t>
      </w:r>
      <w:r>
        <w:rPr>
          <w:vertAlign w:val="subscript"/>
        </w:rPr>
        <w:t>OSC</w:t>
      </w:r>
      <w:r>
        <w:rPr>
          <w:vertAlign w:val="baseline"/>
        </w:rPr>
        <w:t>/8 F</w:t>
      </w:r>
      <w:r>
        <w:rPr>
          <w:vertAlign w:val="subscript"/>
        </w:rPr>
        <w:t>OSC</w:t>
      </w:r>
      <w:r>
        <w:rPr>
          <w:vertAlign w:val="baseline"/>
        </w:rPr>
        <w:t>/32</w:t>
      </w:r>
    </w:p>
    <w:p>
      <w:pPr>
        <w:pStyle w:val="BodyText"/>
        <w:spacing w:line="270" w:lineRule="exact"/>
        <w:ind w:left="2179"/>
      </w:pPr>
      <w:r>
        <w:rPr/>
        <w:drawing>
          <wp:anchor distT="0" distB="0" distL="0" distR="0" allowOverlap="1" layoutInCell="1" locked="0" behindDoc="0" simplePos="0" relativeHeight="16238592">
            <wp:simplePos x="0" y="0"/>
            <wp:positionH relativeFrom="page">
              <wp:posOffset>1625219</wp:posOffset>
            </wp:positionH>
            <wp:positionV relativeFrom="paragraph">
              <wp:posOffset>1170</wp:posOffset>
            </wp:positionV>
            <wp:extent cx="237744" cy="167639"/>
            <wp:effectExtent l="0" t="0" r="0" b="0"/>
            <wp:wrapNone/>
            <wp:docPr id="239" name="image496.png"/>
            <wp:cNvGraphicFramePr>
              <a:graphicFrameLocks noChangeAspect="1"/>
            </wp:cNvGraphicFramePr>
            <a:graphic>
              <a:graphicData uri="http://schemas.openxmlformats.org/drawingml/2006/picture">
                <pic:pic>
                  <pic:nvPicPr>
                    <pic:cNvPr id="240" name="image496.png"/>
                    <pic:cNvPicPr/>
                  </pic:nvPicPr>
                  <pic:blipFill>
                    <a:blip r:embed="rId633" cstate="print"/>
                    <a:stretch>
                      <a:fillRect/>
                    </a:stretch>
                  </pic:blipFill>
                  <pic:spPr>
                    <a:xfrm>
                      <a:off x="0" y="0"/>
                      <a:ext cx="237744" cy="167639"/>
                    </a:xfrm>
                    <a:prstGeom prst="rect">
                      <a:avLst/>
                    </a:prstGeom>
                  </pic:spPr>
                </pic:pic>
              </a:graphicData>
            </a:graphic>
          </wp:anchor>
        </w:drawing>
      </w:r>
      <w:r>
        <w:rPr/>
        <w:t>F</w:t>
      </w:r>
      <w:r>
        <w:rPr>
          <w:vertAlign w:val="subscript"/>
        </w:rPr>
        <w:t>RC</w:t>
      </w:r>
      <w:r>
        <w:rPr>
          <w:vertAlign w:val="baseline"/>
        </w:rPr>
        <w:t> lấy từ bộ dao động bên trong.</w:t>
      </w:r>
    </w:p>
    <w:p>
      <w:pPr>
        <w:pStyle w:val="BodyText"/>
        <w:spacing w:before="122"/>
        <w:ind w:left="1276"/>
      </w:pPr>
      <w:r>
        <w:rPr/>
        <w:t>Bảng 7-1: Tần số xung clock tùy chọn phụ thuộc vào tần số bộ dao động:</w:t>
      </w:r>
    </w:p>
    <w:p>
      <w:pPr>
        <w:pStyle w:val="BodyText"/>
        <w:spacing w:before="5"/>
        <w:rPr>
          <w:sz w:val="8"/>
        </w:rPr>
      </w:pPr>
    </w:p>
    <w:tbl>
      <w:tblPr>
        <w:tblW w:w="0" w:type="auto"/>
        <w:jc w:val="left"/>
        <w:tblInd w:w="1863"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2372"/>
        <w:gridCol w:w="1505"/>
        <w:gridCol w:w="1020"/>
        <w:gridCol w:w="900"/>
        <w:gridCol w:w="900"/>
        <w:gridCol w:w="897"/>
      </w:tblGrid>
      <w:tr>
        <w:trPr>
          <w:trHeight w:val="422" w:hRule="atLeast"/>
        </w:trPr>
        <w:tc>
          <w:tcPr>
            <w:tcW w:w="3877" w:type="dxa"/>
            <w:gridSpan w:val="2"/>
            <w:tcBorders>
              <w:left w:val="double" w:sz="2" w:space="0" w:color="9F9F9F"/>
            </w:tcBorders>
            <w:shd w:val="clear" w:color="auto" w:fill="CCFFCC"/>
          </w:tcPr>
          <w:p>
            <w:pPr>
              <w:pStyle w:val="TableParagraph"/>
              <w:spacing w:before="63"/>
              <w:ind w:left="231"/>
              <w:rPr>
                <w:sz w:val="24"/>
              </w:rPr>
            </w:pPr>
            <w:r>
              <w:rPr>
                <w:sz w:val="24"/>
              </w:rPr>
              <w:t>Chu kỳ xung clock của ADC (T</w:t>
            </w:r>
            <w:r>
              <w:rPr>
                <w:sz w:val="24"/>
                <w:vertAlign w:val="subscript"/>
              </w:rPr>
              <w:t>AD</w:t>
            </w:r>
            <w:r>
              <w:rPr>
                <w:sz w:val="24"/>
                <w:vertAlign w:val="baseline"/>
              </w:rPr>
              <w:t>)</w:t>
            </w:r>
          </w:p>
        </w:tc>
        <w:tc>
          <w:tcPr>
            <w:tcW w:w="3717" w:type="dxa"/>
            <w:gridSpan w:val="4"/>
            <w:shd w:val="clear" w:color="auto" w:fill="CCFFCC"/>
          </w:tcPr>
          <w:p>
            <w:pPr>
              <w:pStyle w:val="TableParagraph"/>
              <w:spacing w:before="63"/>
              <w:ind w:left="820"/>
              <w:rPr>
                <w:sz w:val="24"/>
              </w:rPr>
            </w:pPr>
            <w:r>
              <w:rPr>
                <w:sz w:val="24"/>
              </w:rPr>
              <w:t>Tần số thiết bị (F</w:t>
            </w:r>
            <w:r>
              <w:rPr>
                <w:sz w:val="24"/>
                <w:vertAlign w:val="subscript"/>
              </w:rPr>
              <w:t>OSC</w:t>
            </w:r>
            <w:r>
              <w:rPr>
                <w:sz w:val="24"/>
                <w:vertAlign w:val="baseline"/>
              </w:rPr>
              <w:t>)</w:t>
            </w:r>
          </w:p>
        </w:tc>
      </w:tr>
      <w:tr>
        <w:trPr>
          <w:trHeight w:val="421" w:hRule="atLeast"/>
        </w:trPr>
        <w:tc>
          <w:tcPr>
            <w:tcW w:w="2372" w:type="dxa"/>
            <w:tcBorders>
              <w:left w:val="double" w:sz="2" w:space="0" w:color="9F9F9F"/>
            </w:tcBorders>
            <w:shd w:val="clear" w:color="auto" w:fill="CCFFCC"/>
          </w:tcPr>
          <w:p>
            <w:pPr>
              <w:pStyle w:val="TableParagraph"/>
              <w:spacing w:before="61"/>
              <w:ind w:left="104" w:right="95"/>
              <w:jc w:val="center"/>
              <w:rPr>
                <w:sz w:val="24"/>
              </w:rPr>
            </w:pPr>
            <w:r>
              <w:rPr>
                <w:sz w:val="24"/>
              </w:rPr>
              <w:t>Xung clock cho ADC</w:t>
            </w:r>
          </w:p>
        </w:tc>
        <w:tc>
          <w:tcPr>
            <w:tcW w:w="1505" w:type="dxa"/>
            <w:shd w:val="clear" w:color="auto" w:fill="CCFFCC"/>
          </w:tcPr>
          <w:p>
            <w:pPr>
              <w:pStyle w:val="TableParagraph"/>
              <w:spacing w:before="61"/>
              <w:ind w:left="109" w:right="93"/>
              <w:jc w:val="center"/>
              <w:rPr>
                <w:sz w:val="24"/>
              </w:rPr>
            </w:pPr>
            <w:r>
              <w:rPr>
                <w:sz w:val="24"/>
              </w:rPr>
              <w:t>ADCS&lt;1:0&gt;</w:t>
            </w:r>
          </w:p>
        </w:tc>
        <w:tc>
          <w:tcPr>
            <w:tcW w:w="1020" w:type="dxa"/>
            <w:shd w:val="clear" w:color="auto" w:fill="CCFFCC"/>
          </w:tcPr>
          <w:p>
            <w:pPr>
              <w:pStyle w:val="TableParagraph"/>
              <w:spacing w:before="61"/>
              <w:ind w:left="107" w:right="93"/>
              <w:jc w:val="center"/>
              <w:rPr>
                <w:sz w:val="24"/>
              </w:rPr>
            </w:pPr>
            <w:r>
              <w:rPr>
                <w:sz w:val="24"/>
              </w:rPr>
              <w:t>20MHz</w:t>
            </w:r>
          </w:p>
        </w:tc>
        <w:tc>
          <w:tcPr>
            <w:tcW w:w="900" w:type="dxa"/>
            <w:shd w:val="clear" w:color="auto" w:fill="CCFFCC"/>
          </w:tcPr>
          <w:p>
            <w:pPr>
              <w:pStyle w:val="TableParagraph"/>
              <w:spacing w:before="61"/>
              <w:ind w:left="108" w:right="89"/>
              <w:jc w:val="center"/>
              <w:rPr>
                <w:sz w:val="24"/>
              </w:rPr>
            </w:pPr>
            <w:r>
              <w:rPr>
                <w:sz w:val="24"/>
              </w:rPr>
              <w:t>8MHz</w:t>
            </w:r>
          </w:p>
        </w:tc>
        <w:tc>
          <w:tcPr>
            <w:tcW w:w="900" w:type="dxa"/>
            <w:shd w:val="clear" w:color="auto" w:fill="CCFFCC"/>
          </w:tcPr>
          <w:p>
            <w:pPr>
              <w:pStyle w:val="TableParagraph"/>
              <w:spacing w:before="61"/>
              <w:ind w:left="107" w:right="91"/>
              <w:jc w:val="center"/>
              <w:rPr>
                <w:sz w:val="24"/>
              </w:rPr>
            </w:pPr>
            <w:r>
              <w:rPr>
                <w:sz w:val="24"/>
              </w:rPr>
              <w:t>4MHz</w:t>
            </w:r>
          </w:p>
        </w:tc>
        <w:tc>
          <w:tcPr>
            <w:tcW w:w="897" w:type="dxa"/>
            <w:shd w:val="clear" w:color="auto" w:fill="CCFFCC"/>
          </w:tcPr>
          <w:p>
            <w:pPr>
              <w:pStyle w:val="TableParagraph"/>
              <w:spacing w:before="61"/>
              <w:ind w:left="111" w:right="87"/>
              <w:jc w:val="center"/>
              <w:rPr>
                <w:sz w:val="24"/>
              </w:rPr>
            </w:pPr>
            <w:r>
              <w:rPr>
                <w:sz w:val="24"/>
              </w:rPr>
              <w:t>1MHz</w:t>
            </w:r>
          </w:p>
        </w:tc>
      </w:tr>
      <w:tr>
        <w:trPr>
          <w:trHeight w:val="420" w:hRule="atLeast"/>
        </w:trPr>
        <w:tc>
          <w:tcPr>
            <w:tcW w:w="2372" w:type="dxa"/>
            <w:tcBorders>
              <w:left w:val="double" w:sz="2" w:space="0" w:color="9F9F9F"/>
            </w:tcBorders>
          </w:tcPr>
          <w:p>
            <w:pPr>
              <w:pStyle w:val="TableParagraph"/>
              <w:spacing w:before="60"/>
              <w:ind w:left="100" w:right="95"/>
              <w:jc w:val="center"/>
              <w:rPr>
                <w:sz w:val="24"/>
              </w:rPr>
            </w:pPr>
            <w:r>
              <w:rPr>
                <w:sz w:val="24"/>
              </w:rPr>
              <w:t>F</w:t>
            </w:r>
            <w:r>
              <w:rPr>
                <w:sz w:val="24"/>
                <w:vertAlign w:val="subscript"/>
              </w:rPr>
              <w:t>OSC</w:t>
            </w:r>
            <w:r>
              <w:rPr>
                <w:sz w:val="24"/>
                <w:vertAlign w:val="baseline"/>
              </w:rPr>
              <w:t>/2</w:t>
            </w:r>
          </w:p>
        </w:tc>
        <w:tc>
          <w:tcPr>
            <w:tcW w:w="1505" w:type="dxa"/>
          </w:tcPr>
          <w:p>
            <w:pPr>
              <w:pStyle w:val="TableParagraph"/>
              <w:spacing w:before="60"/>
              <w:ind w:left="109" w:right="87"/>
              <w:jc w:val="center"/>
              <w:rPr>
                <w:sz w:val="24"/>
              </w:rPr>
            </w:pPr>
            <w:r>
              <w:rPr>
                <w:sz w:val="24"/>
              </w:rPr>
              <w:t>00</w:t>
            </w:r>
          </w:p>
        </w:tc>
        <w:tc>
          <w:tcPr>
            <w:tcW w:w="1020" w:type="dxa"/>
          </w:tcPr>
          <w:p>
            <w:pPr>
              <w:pStyle w:val="TableParagraph"/>
              <w:spacing w:before="60"/>
              <w:ind w:left="107" w:right="92"/>
              <w:jc w:val="center"/>
              <w:rPr>
                <w:sz w:val="24"/>
              </w:rPr>
            </w:pPr>
            <w:r>
              <w:rPr>
                <w:sz w:val="24"/>
              </w:rPr>
              <w:t>100ns</w:t>
            </w:r>
          </w:p>
        </w:tc>
        <w:tc>
          <w:tcPr>
            <w:tcW w:w="900" w:type="dxa"/>
          </w:tcPr>
          <w:p>
            <w:pPr>
              <w:pStyle w:val="TableParagraph"/>
              <w:spacing w:before="60"/>
              <w:ind w:left="106" w:right="91"/>
              <w:jc w:val="center"/>
              <w:rPr>
                <w:sz w:val="24"/>
              </w:rPr>
            </w:pPr>
            <w:r>
              <w:rPr>
                <w:sz w:val="24"/>
              </w:rPr>
              <w:t>250ns</w:t>
            </w:r>
          </w:p>
        </w:tc>
        <w:tc>
          <w:tcPr>
            <w:tcW w:w="900" w:type="dxa"/>
          </w:tcPr>
          <w:p>
            <w:pPr>
              <w:pStyle w:val="TableParagraph"/>
              <w:spacing w:before="60"/>
              <w:ind w:left="103" w:right="91"/>
              <w:jc w:val="center"/>
              <w:rPr>
                <w:sz w:val="24"/>
              </w:rPr>
            </w:pPr>
            <w:r>
              <w:rPr>
                <w:sz w:val="24"/>
              </w:rPr>
              <w:t>500ns</w:t>
            </w:r>
          </w:p>
        </w:tc>
        <w:tc>
          <w:tcPr>
            <w:tcW w:w="897" w:type="dxa"/>
          </w:tcPr>
          <w:p>
            <w:pPr>
              <w:pStyle w:val="TableParagraph"/>
              <w:spacing w:before="60"/>
              <w:ind w:left="111" w:right="86"/>
              <w:jc w:val="center"/>
              <w:rPr>
                <w:sz w:val="24"/>
              </w:rPr>
            </w:pPr>
            <w:r>
              <w:rPr>
                <w:sz w:val="24"/>
              </w:rPr>
              <w:t>2µs</w:t>
            </w:r>
          </w:p>
        </w:tc>
      </w:tr>
      <w:tr>
        <w:trPr>
          <w:trHeight w:val="420" w:hRule="atLeast"/>
        </w:trPr>
        <w:tc>
          <w:tcPr>
            <w:tcW w:w="2372" w:type="dxa"/>
            <w:tcBorders>
              <w:left w:val="double" w:sz="2" w:space="0" w:color="9F9F9F"/>
            </w:tcBorders>
          </w:tcPr>
          <w:p>
            <w:pPr>
              <w:pStyle w:val="TableParagraph"/>
              <w:spacing w:before="60"/>
              <w:ind w:left="100" w:right="95"/>
              <w:jc w:val="center"/>
              <w:rPr>
                <w:sz w:val="24"/>
              </w:rPr>
            </w:pPr>
            <w:r>
              <w:rPr>
                <w:sz w:val="24"/>
              </w:rPr>
              <w:t>F</w:t>
            </w:r>
            <w:r>
              <w:rPr>
                <w:sz w:val="24"/>
                <w:vertAlign w:val="subscript"/>
              </w:rPr>
              <w:t>OSC</w:t>
            </w:r>
            <w:r>
              <w:rPr>
                <w:sz w:val="24"/>
                <w:vertAlign w:val="baseline"/>
              </w:rPr>
              <w:t>/8</w:t>
            </w:r>
          </w:p>
        </w:tc>
        <w:tc>
          <w:tcPr>
            <w:tcW w:w="1505" w:type="dxa"/>
          </w:tcPr>
          <w:p>
            <w:pPr>
              <w:pStyle w:val="TableParagraph"/>
              <w:spacing w:before="60"/>
              <w:ind w:left="109" w:right="87"/>
              <w:jc w:val="center"/>
              <w:rPr>
                <w:sz w:val="24"/>
              </w:rPr>
            </w:pPr>
            <w:r>
              <w:rPr>
                <w:sz w:val="24"/>
              </w:rPr>
              <w:t>01</w:t>
            </w:r>
          </w:p>
        </w:tc>
        <w:tc>
          <w:tcPr>
            <w:tcW w:w="1020" w:type="dxa"/>
          </w:tcPr>
          <w:p>
            <w:pPr>
              <w:pStyle w:val="TableParagraph"/>
              <w:spacing w:before="60"/>
              <w:ind w:left="107" w:right="92"/>
              <w:jc w:val="center"/>
              <w:rPr>
                <w:sz w:val="24"/>
              </w:rPr>
            </w:pPr>
            <w:r>
              <w:rPr>
                <w:sz w:val="24"/>
              </w:rPr>
              <w:t>400ns</w:t>
            </w:r>
          </w:p>
        </w:tc>
        <w:tc>
          <w:tcPr>
            <w:tcW w:w="900" w:type="dxa"/>
          </w:tcPr>
          <w:p>
            <w:pPr>
              <w:pStyle w:val="TableParagraph"/>
              <w:spacing w:before="60"/>
              <w:ind w:left="108" w:right="88"/>
              <w:jc w:val="center"/>
              <w:rPr>
                <w:sz w:val="24"/>
              </w:rPr>
            </w:pPr>
            <w:r>
              <w:rPr>
                <w:sz w:val="24"/>
              </w:rPr>
              <w:t>1µs</w:t>
            </w:r>
          </w:p>
        </w:tc>
        <w:tc>
          <w:tcPr>
            <w:tcW w:w="900" w:type="dxa"/>
          </w:tcPr>
          <w:p>
            <w:pPr>
              <w:pStyle w:val="TableParagraph"/>
              <w:spacing w:before="60"/>
              <w:ind w:left="107" w:right="91"/>
              <w:jc w:val="center"/>
              <w:rPr>
                <w:sz w:val="24"/>
              </w:rPr>
            </w:pPr>
            <w:r>
              <w:rPr>
                <w:sz w:val="24"/>
              </w:rPr>
              <w:t>2µs</w:t>
            </w:r>
          </w:p>
        </w:tc>
        <w:tc>
          <w:tcPr>
            <w:tcW w:w="897" w:type="dxa"/>
          </w:tcPr>
          <w:p>
            <w:pPr>
              <w:pStyle w:val="TableParagraph"/>
              <w:spacing w:before="60"/>
              <w:ind w:left="111" w:right="86"/>
              <w:jc w:val="center"/>
              <w:rPr>
                <w:sz w:val="24"/>
              </w:rPr>
            </w:pPr>
            <w:r>
              <w:rPr>
                <w:sz w:val="24"/>
              </w:rPr>
              <w:t>8µs</w:t>
            </w:r>
          </w:p>
        </w:tc>
      </w:tr>
      <w:tr>
        <w:trPr>
          <w:trHeight w:val="411" w:hRule="atLeast"/>
        </w:trPr>
        <w:tc>
          <w:tcPr>
            <w:tcW w:w="2372" w:type="dxa"/>
            <w:tcBorders>
              <w:left w:val="double" w:sz="2" w:space="0" w:color="9F9F9F"/>
            </w:tcBorders>
          </w:tcPr>
          <w:p>
            <w:pPr>
              <w:pStyle w:val="TableParagraph"/>
              <w:spacing w:before="60"/>
              <w:ind w:left="104" w:right="95"/>
              <w:jc w:val="center"/>
              <w:rPr>
                <w:sz w:val="24"/>
              </w:rPr>
            </w:pPr>
            <w:r>
              <w:rPr>
                <w:sz w:val="24"/>
              </w:rPr>
              <w:t>F</w:t>
            </w:r>
            <w:r>
              <w:rPr>
                <w:sz w:val="24"/>
                <w:vertAlign w:val="subscript"/>
              </w:rPr>
              <w:t>OSC</w:t>
            </w:r>
            <w:r>
              <w:rPr>
                <w:sz w:val="24"/>
                <w:vertAlign w:val="baseline"/>
              </w:rPr>
              <w:t>/32</w:t>
            </w:r>
          </w:p>
        </w:tc>
        <w:tc>
          <w:tcPr>
            <w:tcW w:w="1505" w:type="dxa"/>
          </w:tcPr>
          <w:p>
            <w:pPr>
              <w:pStyle w:val="TableParagraph"/>
              <w:spacing w:before="60"/>
              <w:ind w:left="109" w:right="87"/>
              <w:jc w:val="center"/>
              <w:rPr>
                <w:sz w:val="24"/>
              </w:rPr>
            </w:pPr>
            <w:r>
              <w:rPr>
                <w:sz w:val="24"/>
              </w:rPr>
              <w:t>10</w:t>
            </w:r>
          </w:p>
        </w:tc>
        <w:tc>
          <w:tcPr>
            <w:tcW w:w="1020" w:type="dxa"/>
          </w:tcPr>
          <w:p>
            <w:pPr>
              <w:pStyle w:val="TableParagraph"/>
              <w:spacing w:before="60"/>
              <w:ind w:left="107" w:right="87"/>
              <w:jc w:val="center"/>
              <w:rPr>
                <w:sz w:val="24"/>
              </w:rPr>
            </w:pPr>
            <w:r>
              <w:rPr>
                <w:sz w:val="24"/>
              </w:rPr>
              <w:t>1.6µs</w:t>
            </w:r>
          </w:p>
        </w:tc>
        <w:tc>
          <w:tcPr>
            <w:tcW w:w="900" w:type="dxa"/>
          </w:tcPr>
          <w:p>
            <w:pPr>
              <w:pStyle w:val="TableParagraph"/>
              <w:spacing w:before="60"/>
              <w:ind w:left="108" w:right="88"/>
              <w:jc w:val="center"/>
              <w:rPr>
                <w:sz w:val="24"/>
              </w:rPr>
            </w:pPr>
            <w:r>
              <w:rPr>
                <w:sz w:val="24"/>
              </w:rPr>
              <w:t>4µs</w:t>
            </w:r>
          </w:p>
        </w:tc>
        <w:tc>
          <w:tcPr>
            <w:tcW w:w="900" w:type="dxa"/>
          </w:tcPr>
          <w:p>
            <w:pPr>
              <w:pStyle w:val="TableParagraph"/>
              <w:spacing w:before="60"/>
              <w:ind w:left="107" w:right="91"/>
              <w:jc w:val="center"/>
              <w:rPr>
                <w:sz w:val="24"/>
              </w:rPr>
            </w:pPr>
            <w:r>
              <w:rPr>
                <w:sz w:val="24"/>
              </w:rPr>
              <w:t>8µs</w:t>
            </w:r>
          </w:p>
        </w:tc>
        <w:tc>
          <w:tcPr>
            <w:tcW w:w="897" w:type="dxa"/>
          </w:tcPr>
          <w:p>
            <w:pPr>
              <w:pStyle w:val="TableParagraph"/>
              <w:spacing w:before="60"/>
              <w:ind w:left="111" w:right="81"/>
              <w:jc w:val="center"/>
              <w:rPr>
                <w:sz w:val="24"/>
              </w:rPr>
            </w:pPr>
            <w:r>
              <w:rPr>
                <w:sz w:val="24"/>
              </w:rPr>
              <w:t>32µs</w:t>
            </w:r>
          </w:p>
        </w:tc>
      </w:tr>
    </w:tbl>
    <w:p>
      <w:pPr>
        <w:spacing w:after="0"/>
        <w:jc w:val="center"/>
        <w:rPr>
          <w:sz w:val="24"/>
        </w:rPr>
        <w:sectPr>
          <w:pgSz w:w="11910" w:h="16840"/>
          <w:pgMar w:header="283" w:footer="472" w:top="640" w:bottom="660" w:left="740" w:right="0"/>
        </w:sectPr>
      </w:pPr>
    </w:p>
    <w:tbl>
      <w:tblPr>
        <w:tblW w:w="0" w:type="auto"/>
        <w:jc w:val="left"/>
        <w:tblInd w:w="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75"/>
        <w:gridCol w:w="2372"/>
        <w:gridCol w:w="1505"/>
        <w:gridCol w:w="1020"/>
        <w:gridCol w:w="900"/>
        <w:gridCol w:w="900"/>
        <w:gridCol w:w="897"/>
        <w:gridCol w:w="1274"/>
      </w:tblGrid>
      <w:tr>
        <w:trPr>
          <w:trHeight w:val="351" w:hRule="atLeast"/>
        </w:trPr>
        <w:tc>
          <w:tcPr>
            <w:tcW w:w="3647" w:type="dxa"/>
            <w:gridSpan w:val="2"/>
            <w:tcBorders>
              <w:bottom w:val="single" w:sz="12" w:space="0" w:color="EFEFEF"/>
              <w:right w:val="nil"/>
            </w:tcBorders>
          </w:tcPr>
          <w:p>
            <w:pPr>
              <w:pStyle w:val="TableParagraph"/>
              <w:spacing w:before="77"/>
              <w:ind w:left="110"/>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c>
          <w:tcPr>
            <w:tcW w:w="1505" w:type="dxa"/>
            <w:tcBorders>
              <w:left w:val="nil"/>
              <w:bottom w:val="thinThickMediumGap" w:sz="6" w:space="0" w:color="EFEFEF"/>
              <w:right w:val="nil"/>
            </w:tcBorders>
          </w:tcPr>
          <w:p>
            <w:pPr>
              <w:pStyle w:val="TableParagraph"/>
              <w:rPr>
                <w:sz w:val="24"/>
              </w:rPr>
            </w:pPr>
          </w:p>
        </w:tc>
        <w:tc>
          <w:tcPr>
            <w:tcW w:w="1020" w:type="dxa"/>
            <w:tcBorders>
              <w:left w:val="nil"/>
              <w:bottom w:val="thinThickMediumGap" w:sz="6" w:space="0" w:color="EFEFEF"/>
              <w:right w:val="nil"/>
            </w:tcBorders>
          </w:tcPr>
          <w:p>
            <w:pPr>
              <w:pStyle w:val="TableParagraph"/>
              <w:rPr>
                <w:sz w:val="24"/>
              </w:rPr>
            </w:pPr>
          </w:p>
        </w:tc>
        <w:tc>
          <w:tcPr>
            <w:tcW w:w="900" w:type="dxa"/>
            <w:tcBorders>
              <w:left w:val="nil"/>
              <w:bottom w:val="thinThickMediumGap" w:sz="6" w:space="0" w:color="EFEFEF"/>
              <w:right w:val="nil"/>
            </w:tcBorders>
          </w:tcPr>
          <w:p>
            <w:pPr>
              <w:pStyle w:val="TableParagraph"/>
              <w:rPr>
                <w:sz w:val="24"/>
              </w:rPr>
            </w:pPr>
          </w:p>
        </w:tc>
        <w:tc>
          <w:tcPr>
            <w:tcW w:w="900" w:type="dxa"/>
            <w:tcBorders>
              <w:left w:val="nil"/>
              <w:bottom w:val="thinThickMediumGap" w:sz="6" w:space="0" w:color="EFEFEF"/>
              <w:right w:val="nil"/>
            </w:tcBorders>
          </w:tcPr>
          <w:p>
            <w:pPr>
              <w:pStyle w:val="TableParagraph"/>
              <w:rPr>
                <w:sz w:val="24"/>
              </w:rPr>
            </w:pPr>
          </w:p>
        </w:tc>
        <w:tc>
          <w:tcPr>
            <w:tcW w:w="2171" w:type="dxa"/>
            <w:gridSpan w:val="2"/>
            <w:tcBorders>
              <w:left w:val="nil"/>
              <w:bottom w:val="single" w:sz="12" w:space="0" w:color="EFEFEF"/>
            </w:tcBorders>
          </w:tcPr>
          <w:p>
            <w:pPr>
              <w:pStyle w:val="TableParagraph"/>
              <w:spacing w:before="58"/>
              <w:ind w:left="407"/>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c>
      </w:tr>
      <w:tr>
        <w:trPr>
          <w:trHeight w:val="418" w:hRule="atLeast"/>
        </w:trPr>
        <w:tc>
          <w:tcPr>
            <w:tcW w:w="1275" w:type="dxa"/>
            <w:tcBorders>
              <w:left w:val="nil"/>
              <w:bottom w:val="nil"/>
              <w:right w:val="double" w:sz="2" w:space="0" w:color="9F9F9F"/>
            </w:tcBorders>
          </w:tcPr>
          <w:p>
            <w:pPr>
              <w:pStyle w:val="TableParagraph"/>
              <w:rPr>
                <w:sz w:val="24"/>
              </w:rPr>
            </w:pPr>
          </w:p>
        </w:tc>
        <w:tc>
          <w:tcPr>
            <w:tcW w:w="2372" w:type="dxa"/>
            <w:tcBorders>
              <w:top w:val="thickThinMediumGap" w:sz="6" w:space="0" w:color="EFEFEF"/>
              <w:left w:val="double" w:sz="2" w:space="0" w:color="9F9F9F"/>
              <w:bottom w:val="double" w:sz="2" w:space="0" w:color="EFEFEF"/>
              <w:right w:val="double" w:sz="2" w:space="0" w:color="EFEFEF"/>
            </w:tcBorders>
          </w:tcPr>
          <w:p>
            <w:pPr>
              <w:pStyle w:val="TableParagraph"/>
              <w:spacing w:before="60"/>
              <w:ind w:left="95" w:right="95"/>
              <w:jc w:val="center"/>
              <w:rPr>
                <w:sz w:val="16"/>
              </w:rPr>
            </w:pPr>
            <w:r>
              <w:rPr>
                <w:position w:val="3"/>
                <w:sz w:val="24"/>
              </w:rPr>
              <w:t>F</w:t>
            </w:r>
            <w:r>
              <w:rPr>
                <w:sz w:val="16"/>
              </w:rPr>
              <w:t>RC</w:t>
            </w:r>
          </w:p>
        </w:tc>
        <w:tc>
          <w:tcPr>
            <w:tcW w:w="1505" w:type="dxa"/>
            <w:tcBorders>
              <w:top w:val="thickThinMediumGap" w:sz="6" w:space="0" w:color="EFEFEF"/>
              <w:left w:val="double" w:sz="2" w:space="0" w:color="EFEFEF"/>
              <w:bottom w:val="double" w:sz="2" w:space="0" w:color="EFEFEF"/>
              <w:right w:val="double" w:sz="2" w:space="0" w:color="EFEFEF"/>
            </w:tcBorders>
          </w:tcPr>
          <w:p>
            <w:pPr>
              <w:pStyle w:val="TableParagraph"/>
              <w:spacing w:before="61"/>
              <w:ind w:left="109" w:right="92"/>
              <w:jc w:val="center"/>
              <w:rPr>
                <w:sz w:val="24"/>
              </w:rPr>
            </w:pPr>
            <w:r>
              <w:rPr>
                <w:sz w:val="24"/>
              </w:rPr>
              <w:t>11</w:t>
            </w:r>
          </w:p>
        </w:tc>
        <w:tc>
          <w:tcPr>
            <w:tcW w:w="1020" w:type="dxa"/>
            <w:tcBorders>
              <w:top w:val="thickThinMediumGap" w:sz="6" w:space="0" w:color="EFEFEF"/>
              <w:left w:val="double" w:sz="2" w:space="0" w:color="EFEFEF"/>
              <w:bottom w:val="double" w:sz="2" w:space="0" w:color="EFEFEF"/>
              <w:right w:val="double" w:sz="2" w:space="0" w:color="EFEFEF"/>
            </w:tcBorders>
          </w:tcPr>
          <w:p>
            <w:pPr>
              <w:pStyle w:val="TableParagraph"/>
              <w:spacing w:before="61"/>
              <w:ind w:left="218"/>
              <w:rPr>
                <w:sz w:val="24"/>
              </w:rPr>
            </w:pPr>
            <w:r>
              <w:rPr>
                <w:sz w:val="24"/>
              </w:rPr>
              <w:t>2-6µs</w:t>
            </w:r>
          </w:p>
        </w:tc>
        <w:tc>
          <w:tcPr>
            <w:tcW w:w="900" w:type="dxa"/>
            <w:tcBorders>
              <w:top w:val="thickThinMediumGap" w:sz="6" w:space="0" w:color="EFEFEF"/>
              <w:left w:val="double" w:sz="2" w:space="0" w:color="EFEFEF"/>
              <w:bottom w:val="double" w:sz="2" w:space="0" w:color="EFEFEF"/>
              <w:right w:val="double" w:sz="2" w:space="0" w:color="EFEFEF"/>
            </w:tcBorders>
          </w:tcPr>
          <w:p>
            <w:pPr>
              <w:pStyle w:val="TableParagraph"/>
              <w:spacing w:before="61"/>
              <w:ind w:left="158"/>
              <w:rPr>
                <w:sz w:val="24"/>
              </w:rPr>
            </w:pPr>
            <w:r>
              <w:rPr>
                <w:sz w:val="24"/>
              </w:rPr>
              <w:t>2-6µs</w:t>
            </w:r>
          </w:p>
        </w:tc>
        <w:tc>
          <w:tcPr>
            <w:tcW w:w="900" w:type="dxa"/>
            <w:tcBorders>
              <w:top w:val="thickThinMediumGap" w:sz="6" w:space="0" w:color="EFEFEF"/>
              <w:left w:val="double" w:sz="2" w:space="0" w:color="EFEFEF"/>
              <w:bottom w:val="double" w:sz="2" w:space="0" w:color="EFEFEF"/>
              <w:right w:val="double" w:sz="2" w:space="0" w:color="EFEFEF"/>
            </w:tcBorders>
          </w:tcPr>
          <w:p>
            <w:pPr>
              <w:pStyle w:val="TableParagraph"/>
              <w:spacing w:before="61"/>
              <w:ind w:left="156"/>
              <w:rPr>
                <w:sz w:val="24"/>
              </w:rPr>
            </w:pPr>
            <w:r>
              <w:rPr>
                <w:sz w:val="24"/>
              </w:rPr>
              <w:t>2-6µs</w:t>
            </w:r>
          </w:p>
        </w:tc>
        <w:tc>
          <w:tcPr>
            <w:tcW w:w="897" w:type="dxa"/>
            <w:tcBorders>
              <w:top w:val="thickThinMediumGap" w:sz="6" w:space="0" w:color="EFEFEF"/>
              <w:left w:val="double" w:sz="2" w:space="0" w:color="EFEFEF"/>
              <w:bottom w:val="double" w:sz="2" w:space="0" w:color="EFEFEF"/>
              <w:right w:val="double" w:sz="2" w:space="0" w:color="EFEFEF"/>
            </w:tcBorders>
          </w:tcPr>
          <w:p>
            <w:pPr>
              <w:pStyle w:val="TableParagraph"/>
              <w:spacing w:before="61"/>
              <w:ind w:left="159"/>
              <w:rPr>
                <w:sz w:val="24"/>
              </w:rPr>
            </w:pPr>
            <w:r>
              <w:rPr>
                <w:sz w:val="24"/>
              </w:rPr>
              <w:t>2-6µs</w:t>
            </w:r>
          </w:p>
        </w:tc>
        <w:tc>
          <w:tcPr>
            <w:tcW w:w="1274" w:type="dxa"/>
            <w:tcBorders>
              <w:left w:val="double" w:sz="2" w:space="0" w:color="EFEFEF"/>
              <w:bottom w:val="nil"/>
              <w:right w:val="nil"/>
            </w:tcBorders>
          </w:tcPr>
          <w:p>
            <w:pPr>
              <w:pStyle w:val="TableParagraph"/>
              <w:rPr>
                <w:sz w:val="24"/>
              </w:rPr>
            </w:pPr>
          </w:p>
        </w:tc>
      </w:tr>
    </w:tbl>
    <w:p>
      <w:pPr>
        <w:pStyle w:val="BodyText"/>
        <w:spacing w:line="237" w:lineRule="auto" w:before="85"/>
        <w:ind w:left="676" w:right="668" w:firstLine="600"/>
      </w:pPr>
      <w:r>
        <w:rPr/>
        <w:t>Thời gian chuyển </w:t>
      </w:r>
      <w:r>
        <w:rPr>
          <w:spacing w:val="3"/>
        </w:rPr>
        <w:t>đổi </w:t>
      </w:r>
      <w:r>
        <w:rPr>
          <w:spacing w:val="-3"/>
        </w:rPr>
        <w:t>ADC </w:t>
      </w:r>
      <w:r>
        <w:rPr/>
        <w:t>cho mỗi </w:t>
      </w:r>
      <w:r>
        <w:rPr>
          <w:spacing w:val="-4"/>
        </w:rPr>
        <w:t>bit </w:t>
      </w:r>
      <w:r>
        <w:rPr/>
        <w:t>được xác định bởi chu kỳ T</w:t>
      </w:r>
      <w:r>
        <w:rPr>
          <w:vertAlign w:val="subscript"/>
        </w:rPr>
        <w:t>AD</w:t>
      </w:r>
      <w:r>
        <w:rPr>
          <w:vertAlign w:val="baseline"/>
        </w:rPr>
        <w:t>. Để chuyển </w:t>
      </w:r>
      <w:r>
        <w:rPr>
          <w:spacing w:val="3"/>
          <w:vertAlign w:val="baseline"/>
        </w:rPr>
        <w:t>đổi </w:t>
      </w:r>
      <w:r>
        <w:rPr>
          <w:vertAlign w:val="baseline"/>
        </w:rPr>
        <w:t>hoàn tất 10 </w:t>
      </w:r>
      <w:r>
        <w:rPr>
          <w:spacing w:val="-4"/>
          <w:vertAlign w:val="baseline"/>
        </w:rPr>
        <w:t>bit </w:t>
      </w:r>
      <w:r>
        <w:rPr>
          <w:vertAlign w:val="baseline"/>
        </w:rPr>
        <w:t>sẽ dùng tối thiểu 11 chu kỳ T</w:t>
      </w:r>
      <w:r>
        <w:rPr>
          <w:vertAlign w:val="subscript"/>
        </w:rPr>
        <w:t>AD</w:t>
      </w:r>
      <w:r>
        <w:rPr>
          <w:vertAlign w:val="baseline"/>
        </w:rPr>
        <w:t> như hình</w:t>
      </w:r>
      <w:r>
        <w:rPr>
          <w:spacing w:val="19"/>
          <w:vertAlign w:val="baseline"/>
        </w:rPr>
        <w:t> </w:t>
      </w:r>
      <w:r>
        <w:rPr>
          <w:vertAlign w:val="baseline"/>
        </w:rPr>
        <w:t>7-5.</w:t>
      </w:r>
    </w:p>
    <w:p>
      <w:pPr>
        <w:pStyle w:val="BodyText"/>
        <w:spacing w:before="3"/>
        <w:rPr>
          <w:sz w:val="14"/>
        </w:rPr>
      </w:pPr>
      <w:r>
        <w:rPr/>
        <w:drawing>
          <wp:anchor distT="0" distB="0" distL="0" distR="0" allowOverlap="1" layoutInCell="1" locked="0" behindDoc="0" simplePos="0" relativeHeight="997">
            <wp:simplePos x="0" y="0"/>
            <wp:positionH relativeFrom="page">
              <wp:posOffset>981555</wp:posOffset>
            </wp:positionH>
            <wp:positionV relativeFrom="paragraph">
              <wp:posOffset>128978</wp:posOffset>
            </wp:positionV>
            <wp:extent cx="6404890" cy="2019680"/>
            <wp:effectExtent l="0" t="0" r="0" b="0"/>
            <wp:wrapTopAndBottom/>
            <wp:docPr id="241" name="image633.jpeg"/>
            <wp:cNvGraphicFramePr>
              <a:graphicFrameLocks noChangeAspect="1"/>
            </wp:cNvGraphicFramePr>
            <a:graphic>
              <a:graphicData uri="http://schemas.openxmlformats.org/drawingml/2006/picture">
                <pic:pic>
                  <pic:nvPicPr>
                    <pic:cNvPr id="242" name="image633.jpeg"/>
                    <pic:cNvPicPr/>
                  </pic:nvPicPr>
                  <pic:blipFill>
                    <a:blip r:embed="rId795" cstate="print"/>
                    <a:stretch>
                      <a:fillRect/>
                    </a:stretch>
                  </pic:blipFill>
                  <pic:spPr>
                    <a:xfrm>
                      <a:off x="0" y="0"/>
                      <a:ext cx="6404890" cy="2019680"/>
                    </a:xfrm>
                    <a:prstGeom prst="rect">
                      <a:avLst/>
                    </a:prstGeom>
                  </pic:spPr>
                </pic:pic>
              </a:graphicData>
            </a:graphic>
          </wp:anchor>
        </w:drawing>
      </w:r>
    </w:p>
    <w:p>
      <w:pPr>
        <w:spacing w:before="91"/>
        <w:ind w:left="1652" w:right="1545" w:firstLine="0"/>
        <w:jc w:val="center"/>
        <w:rPr>
          <w:i/>
          <w:sz w:val="24"/>
        </w:rPr>
      </w:pPr>
      <w:r>
        <w:rPr>
          <w:i/>
          <w:sz w:val="24"/>
        </w:rPr>
        <w:t>Hình 7-5: Thời gian chuyển đổi 10 bit.</w:t>
      </w:r>
    </w:p>
    <w:p>
      <w:pPr>
        <w:pStyle w:val="Heading3"/>
        <w:numPr>
          <w:ilvl w:val="0"/>
          <w:numId w:val="89"/>
        </w:numPr>
        <w:tabs>
          <w:tab w:pos="1244" w:val="left" w:leader="none"/>
          <w:tab w:pos="10092" w:val="left" w:leader="none"/>
        </w:tabs>
        <w:spacing w:line="240" w:lineRule="auto" w:before="186" w:after="0"/>
        <w:ind w:left="1243" w:right="0" w:hanging="1106"/>
        <w:jc w:val="left"/>
      </w:pPr>
      <w:r>
        <w:rPr>
          <w:shd w:fill="FFCC99" w:color="auto" w:val="clear"/>
        </w:rPr>
        <w:t>CÁC LỆNH CỦA ADC TRONG NGÔN NGỮ</w:t>
      </w:r>
      <w:r>
        <w:rPr>
          <w:spacing w:val="-21"/>
          <w:shd w:fill="FFCC99" w:color="auto" w:val="clear"/>
        </w:rPr>
        <w:t> </w:t>
      </w:r>
      <w:r>
        <w:rPr>
          <w:shd w:fill="FFCC99" w:color="auto" w:val="clear"/>
        </w:rPr>
        <w:t>CCS-C</w:t>
        <w:tab/>
      </w:r>
    </w:p>
    <w:p>
      <w:pPr>
        <w:pStyle w:val="BodyText"/>
        <w:tabs>
          <w:tab w:pos="2092" w:val="left" w:leader="none"/>
        </w:tabs>
        <w:spacing w:line="242" w:lineRule="auto" w:before="114"/>
        <w:ind w:left="1243" w:right="3750"/>
      </w:pPr>
      <w:r>
        <w:rPr/>
        <w:t>Các lệnh của ngôn ngữ lập trình C liên quan đến ADC bao</w:t>
      </w:r>
      <w:r>
        <w:rPr>
          <w:spacing w:val="-17"/>
        </w:rPr>
        <w:t> </w:t>
      </w:r>
      <w:r>
        <w:rPr/>
        <w:t>gồm: Lệnh</w:t>
        <w:tab/>
        <w:t>SETUP_ADC(MODE)</w:t>
      </w:r>
    </w:p>
    <w:p>
      <w:pPr>
        <w:pStyle w:val="BodyText"/>
        <w:tabs>
          <w:tab w:pos="2092" w:val="left" w:leader="none"/>
        </w:tabs>
        <w:ind w:left="1243" w:right="5915"/>
      </w:pPr>
      <w:r>
        <w:rPr/>
        <w:t>Lệnh</w:t>
        <w:tab/>
        <w:t>SETUP_ADC_PORT(VALUE) Lệnh</w:t>
        <w:tab/>
      </w:r>
      <w:r>
        <w:rPr>
          <w:spacing w:val="-1"/>
        </w:rPr>
        <w:t>SET_ADC_CHANNEL(CHAN) </w:t>
      </w:r>
      <w:r>
        <w:rPr/>
        <w:t>Lệnh</w:t>
        <w:tab/>
        <w:t>VALUE=READ_ADC(MODE)</w:t>
      </w:r>
    </w:p>
    <w:p>
      <w:pPr>
        <w:pStyle w:val="BodyText"/>
        <w:spacing w:before="7"/>
        <w:rPr>
          <w:sz w:val="26"/>
        </w:rPr>
      </w:pPr>
    </w:p>
    <w:p>
      <w:pPr>
        <w:pStyle w:val="Heading4"/>
        <w:numPr>
          <w:ilvl w:val="1"/>
          <w:numId w:val="89"/>
        </w:numPr>
        <w:tabs>
          <w:tab w:pos="1526" w:val="left" w:leader="none"/>
          <w:tab w:pos="1527" w:val="left" w:leader="none"/>
          <w:tab w:pos="10630" w:val="left" w:leader="none"/>
        </w:tabs>
        <w:spacing w:line="240" w:lineRule="auto" w:before="90" w:after="0"/>
        <w:ind w:left="1526" w:right="0" w:hanging="597"/>
        <w:jc w:val="left"/>
      </w:pPr>
      <w:r>
        <w:rPr>
          <w:shd w:fill="FFFF99" w:color="auto" w:val="clear"/>
        </w:rPr>
        <w:t>LỆNH SETUP_ADC(MODE)  - LỆNH ĐỊNH CẤU HÌNH CHO</w:t>
      </w:r>
      <w:r>
        <w:rPr>
          <w:spacing w:val="-15"/>
          <w:shd w:fill="FFFF99" w:color="auto" w:val="clear"/>
        </w:rPr>
        <w:t> </w:t>
      </w:r>
      <w:r>
        <w:rPr>
          <w:shd w:fill="FFFF99" w:color="auto" w:val="clear"/>
        </w:rPr>
        <w:t>ADC</w:t>
        <w:tab/>
      </w:r>
    </w:p>
    <w:p>
      <w:pPr>
        <w:pStyle w:val="BodyText"/>
        <w:spacing w:before="11"/>
        <w:rPr>
          <w:b/>
          <w:sz w:val="8"/>
        </w:rPr>
      </w:pPr>
      <w:r>
        <w:rPr/>
        <w:pict>
          <v:group style="position:absolute;margin-left:65.064003pt;margin-top:7.12406pt;width:346.95pt;height:46.5pt;mso-position-horizontal-relative:page;mso-position-vertical-relative:paragraph;z-index:-15216128;mso-wrap-distance-left:0;mso-wrap-distance-right:0" coordorigin="1301,142" coordsize="6939,930">
            <v:shape style="position:absolute;left:1301;top:428;width:6939;height:644" coordorigin="1301,428" coordsize="6939,644" path="m8240,764l2833,764,2833,784,2833,1058,2833,1058,2833,784,2833,784,2833,764,2718,764,2718,769,2718,779,2718,783,2718,783,2718,779,2718,769,2718,764,2603,764,2603,784,2603,1058,2603,1058,2603,784,2603,784,2603,764,1301,764,1301,769,1301,779,1301,783,1301,784,1301,1058,1301,1072,2718,1072,2718,1058,2718,1058,2718,1072,8240,1072,8240,1058,8240,784,8240,783,8240,779,8240,769,8240,764xm8240,428l2833,428,2833,448,2833,721,2833,721,2833,448,2833,448,2833,428,2718,428,2718,433,2718,443,2718,448,2718,448,2718,443,2718,433,2718,428,2603,428,2603,448,2603,721,2603,721,2603,448,2603,448,2603,428,1301,428,1301,433,1301,443,1301,448,1301,721,1301,736,2718,736,2718,721,2718,721,2718,736,8240,736,8240,721,8240,448,8240,443,8240,433,8240,428xe" filled="true" fillcolor="#d7ecff" stroked="false">
              <v:path arrowok="t"/>
              <v:fill type="solid"/>
            </v:shape>
            <v:shape style="position:absolute;left:1416;top:142;width:989;height:573" type="#_x0000_t202" filled="false" stroked="false">
              <v:textbox inset="0,0,0,0">
                <w:txbxContent>
                  <w:p>
                    <w:pPr>
                      <w:spacing w:line="266" w:lineRule="auto" w:before="0"/>
                      <w:ind w:left="0" w:right="2" w:firstLine="0"/>
                      <w:jc w:val="left"/>
                      <w:rPr>
                        <w:sz w:val="24"/>
                      </w:rPr>
                    </w:pPr>
                    <w:r>
                      <w:rPr>
                        <w:sz w:val="24"/>
                      </w:rPr>
                      <w:t>Cú pháp: Thông số:</w:t>
                    </w:r>
                  </w:p>
                </w:txbxContent>
              </v:textbox>
              <w10:wrap type="none"/>
            </v:shape>
            <v:shape style="position:absolute;left:2833;top:142;width:5245;height:573" type="#_x0000_t202" filled="false" stroked="false">
              <v:textbox inset="0,0,0,0">
                <w:txbxContent>
                  <w:p>
                    <w:pPr>
                      <w:spacing w:line="266" w:lineRule="exact" w:before="0"/>
                      <w:ind w:left="0" w:right="0" w:firstLine="0"/>
                      <w:jc w:val="left"/>
                      <w:rPr>
                        <w:sz w:val="24"/>
                      </w:rPr>
                    </w:pPr>
                    <w:r>
                      <w:rPr>
                        <w:sz w:val="24"/>
                      </w:rPr>
                      <w:t>setup_adc (</w:t>
                    </w:r>
                    <w:r>
                      <w:rPr>
                        <w:b/>
                        <w:i/>
                        <w:sz w:val="24"/>
                      </w:rPr>
                      <w:t>mode</w:t>
                    </w:r>
                    <w:r>
                      <w:rPr>
                        <w:sz w:val="24"/>
                      </w:rPr>
                      <w:t>);</w:t>
                    </w:r>
                  </w:p>
                  <w:p>
                    <w:pPr>
                      <w:spacing w:before="31"/>
                      <w:ind w:left="0" w:right="0" w:firstLine="0"/>
                      <w:jc w:val="left"/>
                      <w:rPr>
                        <w:sz w:val="24"/>
                      </w:rPr>
                    </w:pPr>
                    <w:r>
                      <w:rPr>
                        <w:b/>
                        <w:i/>
                        <w:sz w:val="24"/>
                      </w:rPr>
                      <w:t>mode</w:t>
                    </w:r>
                    <w:r>
                      <w:rPr>
                        <w:sz w:val="24"/>
                      </w:rPr>
                      <w:t>- Analog to digital mode. Xem trong file device.</w:t>
                    </w:r>
                  </w:p>
                </w:txbxContent>
              </v:textbox>
              <w10:wrap type="none"/>
            </v:shape>
            <v:shape style="position:absolute;left:1301;top:778;width:6939;height:279" type="#_x0000_t202" filled="false" stroked="false">
              <v:textbox inset="0,0,0,0">
                <w:txbxContent>
                  <w:p>
                    <w:pPr>
                      <w:tabs>
                        <w:tab w:pos="1531" w:val="left" w:leader="none"/>
                      </w:tabs>
                      <w:spacing w:line="273" w:lineRule="exact" w:before="0"/>
                      <w:ind w:left="115" w:right="0" w:firstLine="0"/>
                      <w:jc w:val="left"/>
                      <w:rPr>
                        <w:sz w:val="24"/>
                      </w:rPr>
                    </w:pPr>
                    <w:r>
                      <w:rPr>
                        <w:sz w:val="24"/>
                      </w:rPr>
                      <w:t>Chức</w:t>
                    </w:r>
                    <w:r>
                      <w:rPr>
                        <w:spacing w:val="-3"/>
                        <w:sz w:val="24"/>
                      </w:rPr>
                      <w:t> </w:t>
                    </w:r>
                    <w:r>
                      <w:rPr>
                        <w:sz w:val="24"/>
                      </w:rPr>
                      <w:t>năng:</w:t>
                      <w:tab/>
                      <w:t>định cấu hình cho</w:t>
                    </w:r>
                    <w:r>
                      <w:rPr>
                        <w:spacing w:val="7"/>
                        <w:sz w:val="24"/>
                      </w:rPr>
                      <w:t> </w:t>
                    </w:r>
                    <w:r>
                      <w:rPr>
                        <w:spacing w:val="-3"/>
                        <w:sz w:val="24"/>
                      </w:rPr>
                      <w:t>ADC</w:t>
                    </w:r>
                  </w:p>
                </w:txbxContent>
              </v:textbox>
              <w10:wrap type="none"/>
            </v:shape>
            <w10:wrap type="topAndBottom"/>
          </v:group>
        </w:pict>
      </w:r>
    </w:p>
    <w:p>
      <w:pPr>
        <w:pStyle w:val="BodyText"/>
        <w:tabs>
          <w:tab w:pos="2092" w:val="left" w:leader="none"/>
        </w:tabs>
        <w:spacing w:line="253" w:lineRule="exact" w:after="25"/>
        <w:ind w:left="676"/>
      </w:pPr>
      <w:r>
        <w:rPr/>
        <w:t>Có</w:t>
      </w:r>
      <w:r>
        <w:rPr>
          <w:spacing w:val="4"/>
        </w:rPr>
        <w:t> </w:t>
      </w:r>
      <w:r>
        <w:rPr>
          <w:spacing w:val="-3"/>
        </w:rPr>
        <w:t>hiệu</w:t>
      </w:r>
      <w:r>
        <w:rPr>
          <w:spacing w:val="4"/>
        </w:rPr>
        <w:t> </w:t>
      </w:r>
      <w:r>
        <w:rPr/>
        <w:t>lực:</w:t>
        <w:tab/>
      </w:r>
      <w:r>
        <w:rPr>
          <w:spacing w:val="-3"/>
        </w:rPr>
        <w:t>Cho </w:t>
      </w:r>
      <w:r>
        <w:rPr/>
        <w:t>các PIC </w:t>
      </w:r>
      <w:r>
        <w:rPr>
          <w:spacing w:val="-3"/>
        </w:rPr>
        <w:t>có </w:t>
      </w:r>
      <w:r>
        <w:rPr/>
        <w:t>tích hợp</w:t>
      </w:r>
      <w:r>
        <w:rPr>
          <w:spacing w:val="13"/>
        </w:rPr>
        <w:t> </w:t>
      </w:r>
      <w:r>
        <w:rPr/>
        <w:t>ADC.</w:t>
      </w:r>
    </w:p>
    <w:p>
      <w:pPr>
        <w:pStyle w:val="BodyText"/>
        <w:spacing w:line="28" w:lineRule="exact"/>
        <w:ind w:left="561"/>
        <w:rPr>
          <w:sz w:val="2"/>
        </w:rPr>
      </w:pPr>
      <w:r>
        <w:rPr>
          <w:position w:val="0"/>
          <w:sz w:val="2"/>
        </w:rPr>
        <w:pict>
          <v:group style="width:346.95pt;height:1.45pt;mso-position-horizontal-relative:char;mso-position-vertical-relative:line" coordorigin="0,0" coordsize="6939,29">
            <v:shape style="position:absolute;left:-1;top:0;width:6939;height:29" coordorigin="0,0" coordsize="6939,29" path="m1416,0l0,0,0,14,0,29,1416,29,1416,14,1416,0xm6939,0l1417,0,1417,14,1417,29,6939,29,6939,14,6939,0xe" filled="true" fillcolor="#d7ecff" stroked="false">
              <v:path arrowok="t"/>
              <v:fill type="solid"/>
            </v:shape>
          </v:group>
        </w:pict>
      </w:r>
      <w:r>
        <w:rPr>
          <w:position w:val="0"/>
          <w:sz w:val="2"/>
        </w:rPr>
      </w:r>
    </w:p>
    <w:p>
      <w:pPr>
        <w:tabs>
          <w:tab w:pos="2092" w:val="left" w:leader="none"/>
        </w:tabs>
        <w:spacing w:before="45"/>
        <w:ind w:left="676" w:right="0" w:firstLine="0"/>
        <w:jc w:val="left"/>
        <w:rPr>
          <w:sz w:val="24"/>
        </w:rPr>
      </w:pPr>
      <w:r>
        <w:rPr>
          <w:b/>
          <w:i/>
          <w:sz w:val="24"/>
        </w:rPr>
        <w:t>Ví dụ</w:t>
      </w:r>
      <w:r>
        <w:rPr>
          <w:b/>
          <w:i/>
          <w:spacing w:val="3"/>
          <w:sz w:val="24"/>
        </w:rPr>
        <w:t> </w:t>
      </w:r>
      <w:r>
        <w:rPr>
          <w:b/>
          <w:i/>
          <w:sz w:val="24"/>
        </w:rPr>
        <w:t>7-1:</w:t>
        <w:tab/>
      </w:r>
      <w:r>
        <w:rPr>
          <w:sz w:val="24"/>
        </w:rPr>
        <w:t>setup_adc(ADC_CLOCK_INTERNAL</w:t>
      </w:r>
      <w:r>
        <w:rPr>
          <w:spacing w:val="-1"/>
          <w:sz w:val="24"/>
        </w:rPr>
        <w:t> </w:t>
      </w:r>
      <w:r>
        <w:rPr>
          <w:sz w:val="24"/>
        </w:rPr>
        <w:t>);</w:t>
      </w:r>
    </w:p>
    <w:p>
      <w:pPr>
        <w:pStyle w:val="Heading4"/>
        <w:numPr>
          <w:ilvl w:val="1"/>
          <w:numId w:val="89"/>
        </w:numPr>
        <w:tabs>
          <w:tab w:pos="1526" w:val="left" w:leader="none"/>
          <w:tab w:pos="1527" w:val="left" w:leader="none"/>
          <w:tab w:pos="10630" w:val="left" w:leader="none"/>
        </w:tabs>
        <w:spacing w:line="240" w:lineRule="auto" w:before="132" w:after="0"/>
        <w:ind w:left="1526" w:right="0" w:hanging="597"/>
        <w:jc w:val="left"/>
      </w:pPr>
      <w:r>
        <w:rPr>
          <w:shd w:fill="FFFF99" w:color="auto" w:val="clear"/>
        </w:rPr>
        <w:t>LỆNH SETUP_ADC_PORT(VALUE)  - LỆNH ĐỊNH CẤU HÌNH CHO</w:t>
      </w:r>
      <w:r>
        <w:rPr>
          <w:spacing w:val="-16"/>
          <w:shd w:fill="FFFF99" w:color="auto" w:val="clear"/>
        </w:rPr>
        <w:t> </w:t>
      </w:r>
      <w:r>
        <w:rPr>
          <w:shd w:fill="FFFF99" w:color="auto" w:val="clear"/>
        </w:rPr>
        <w:t>PORT</w:t>
        <w:tab/>
      </w:r>
    </w:p>
    <w:p>
      <w:pPr>
        <w:pStyle w:val="BodyText"/>
        <w:tabs>
          <w:tab w:pos="2179" w:val="left" w:leader="none"/>
        </w:tabs>
        <w:spacing w:before="132"/>
        <w:ind w:left="676"/>
      </w:pPr>
      <w:r>
        <w:rPr/>
        <w:t>Cú</w:t>
      </w:r>
      <w:r>
        <w:rPr>
          <w:spacing w:val="-1"/>
        </w:rPr>
        <w:t> </w:t>
      </w:r>
      <w:r>
        <w:rPr/>
        <w:t>pháp:</w:t>
        <w:tab/>
        <w:t>setup_adc_ports</w:t>
      </w:r>
      <w:r>
        <w:rPr>
          <w:spacing w:val="-5"/>
        </w:rPr>
        <w:t> </w:t>
      </w:r>
      <w:r>
        <w:rPr/>
        <w:t>(</w:t>
      </w:r>
      <w:r>
        <w:rPr>
          <w:b/>
          <w:i/>
        </w:rPr>
        <w:t>value</w:t>
      </w:r>
      <w:r>
        <w:rPr/>
        <w:t>)</w:t>
      </w:r>
    </w:p>
    <w:p>
      <w:pPr>
        <w:pStyle w:val="BodyText"/>
        <w:tabs>
          <w:tab w:pos="2179" w:val="left" w:leader="none"/>
        </w:tabs>
        <w:spacing w:before="32"/>
        <w:ind w:left="676"/>
      </w:pPr>
      <w:r>
        <w:rPr/>
        <w:t>Hằng</w:t>
      </w:r>
      <w:r>
        <w:rPr>
          <w:spacing w:val="-1"/>
        </w:rPr>
        <w:t> </w:t>
      </w:r>
      <w:r>
        <w:rPr/>
        <w:t>số:</w:t>
        <w:tab/>
      </w:r>
      <w:r>
        <w:rPr>
          <w:b/>
          <w:i/>
        </w:rPr>
        <w:t>value </w:t>
      </w:r>
      <w:r>
        <w:rPr/>
        <w:t>- </w:t>
      </w:r>
      <w:r>
        <w:rPr>
          <w:spacing w:val="-5"/>
        </w:rPr>
        <w:t>là </w:t>
      </w:r>
      <w:r>
        <w:rPr/>
        <w:t>hằng số định nghĩa trong </w:t>
      </w:r>
      <w:r>
        <w:rPr>
          <w:spacing w:val="-4"/>
        </w:rPr>
        <w:t>file </w:t>
      </w:r>
      <w:r>
        <w:rPr/>
        <w:t>devices</w:t>
      </w:r>
      <w:r>
        <w:rPr>
          <w:spacing w:val="27"/>
        </w:rPr>
        <w:t> </w:t>
      </w:r>
      <w:r>
        <w:rPr/>
        <w:t>.h</w:t>
      </w:r>
    </w:p>
    <w:p>
      <w:pPr>
        <w:pStyle w:val="BodyText"/>
        <w:tabs>
          <w:tab w:pos="2179" w:val="left" w:leader="none"/>
        </w:tabs>
        <w:spacing w:line="264" w:lineRule="auto" w:before="60"/>
        <w:ind w:left="676" w:right="3513"/>
      </w:pPr>
      <w:r>
        <w:rPr/>
        <w:t>Chức</w:t>
      </w:r>
      <w:r>
        <w:rPr>
          <w:spacing w:val="-3"/>
        </w:rPr>
        <w:t> </w:t>
      </w:r>
      <w:r>
        <w:rPr/>
        <w:t>năng:</w:t>
        <w:tab/>
        <w:t>Thiết </w:t>
      </w:r>
      <w:r>
        <w:rPr>
          <w:spacing w:val="-4"/>
        </w:rPr>
        <w:t>lập </w:t>
      </w:r>
      <w:r>
        <w:rPr/>
        <w:t>chân của ADC </w:t>
      </w:r>
      <w:r>
        <w:rPr>
          <w:spacing w:val="-5"/>
        </w:rPr>
        <w:t>là </w:t>
      </w:r>
      <w:r>
        <w:rPr/>
        <w:t>tương tự, </w:t>
      </w:r>
      <w:r>
        <w:rPr>
          <w:spacing w:val="-4"/>
        </w:rPr>
        <w:t>số </w:t>
      </w:r>
      <w:r>
        <w:rPr/>
        <w:t>hoặc tổ </w:t>
      </w:r>
      <w:r>
        <w:rPr>
          <w:spacing w:val="-3"/>
        </w:rPr>
        <w:t>hợp </w:t>
      </w:r>
      <w:r>
        <w:rPr/>
        <w:t>cả 2. Hiệu</w:t>
      </w:r>
      <w:r>
        <w:rPr>
          <w:spacing w:val="1"/>
        </w:rPr>
        <w:t> </w:t>
      </w:r>
      <w:r>
        <w:rPr/>
        <w:t>lực:</w:t>
        <w:tab/>
      </w:r>
      <w:r>
        <w:rPr>
          <w:spacing w:val="-3"/>
        </w:rPr>
        <w:t>Cho </w:t>
      </w:r>
      <w:r>
        <w:rPr/>
        <w:t>các PIC </w:t>
      </w:r>
      <w:r>
        <w:rPr>
          <w:spacing w:val="-3"/>
        </w:rPr>
        <w:t>có</w:t>
      </w:r>
      <w:r>
        <w:rPr>
          <w:spacing w:val="16"/>
        </w:rPr>
        <w:t> </w:t>
      </w:r>
      <w:r>
        <w:rPr>
          <w:spacing w:val="-3"/>
        </w:rPr>
        <w:t>ADC.</w:t>
      </w:r>
    </w:p>
    <w:p>
      <w:pPr>
        <w:pStyle w:val="BodyText"/>
        <w:tabs>
          <w:tab w:pos="2169" w:val="left" w:leader="none"/>
        </w:tabs>
        <w:spacing w:before="7"/>
        <w:ind w:left="676"/>
      </w:pPr>
      <w:r>
        <w:rPr>
          <w:b/>
          <w:i/>
        </w:rPr>
        <w:t>Ví dụ</w:t>
      </w:r>
      <w:r>
        <w:rPr>
          <w:b/>
          <w:i/>
          <w:spacing w:val="3"/>
        </w:rPr>
        <w:t> </w:t>
      </w:r>
      <w:r>
        <w:rPr>
          <w:b/>
          <w:i/>
        </w:rPr>
        <w:t>7-2:</w:t>
        <w:tab/>
      </w:r>
      <w:r>
        <w:rPr/>
        <w:t>setup_adc_ports( ALL_ANALOG ); // sử dụng tất cả các kênh tương</w:t>
      </w:r>
      <w:r>
        <w:rPr>
          <w:spacing w:val="1"/>
        </w:rPr>
        <w:t> </w:t>
      </w:r>
      <w:r>
        <w:rPr>
          <w:spacing w:val="2"/>
        </w:rPr>
        <w:t>tự</w:t>
      </w:r>
    </w:p>
    <w:p>
      <w:pPr>
        <w:pStyle w:val="Heading4"/>
        <w:numPr>
          <w:ilvl w:val="1"/>
          <w:numId w:val="89"/>
        </w:numPr>
        <w:tabs>
          <w:tab w:pos="1526" w:val="left" w:leader="none"/>
          <w:tab w:pos="1527" w:val="left" w:leader="none"/>
          <w:tab w:pos="10630" w:val="left" w:leader="none"/>
        </w:tabs>
        <w:spacing w:line="240" w:lineRule="auto" w:before="137" w:after="0"/>
        <w:ind w:left="1526" w:right="0" w:hanging="597"/>
        <w:jc w:val="left"/>
      </w:pPr>
      <w:r>
        <w:rPr>
          <w:shd w:fill="FFFF99" w:color="auto" w:val="clear"/>
        </w:rPr>
        <w:t>LỆNH SET_ADC_CHANNEL(chan)  - LỆNH CHỌN KÊNH</w:t>
      </w:r>
      <w:r>
        <w:rPr>
          <w:spacing w:val="-16"/>
          <w:shd w:fill="FFFF99" w:color="auto" w:val="clear"/>
        </w:rPr>
        <w:t> </w:t>
      </w:r>
      <w:r>
        <w:rPr>
          <w:shd w:fill="FFFF99" w:color="auto" w:val="clear"/>
        </w:rPr>
        <w:t>ADC</w:t>
        <w:tab/>
      </w:r>
    </w:p>
    <w:p>
      <w:pPr>
        <w:pStyle w:val="BodyText"/>
        <w:tabs>
          <w:tab w:pos="1953" w:val="left" w:leader="none"/>
          <w:tab w:pos="4594" w:val="left" w:leader="none"/>
        </w:tabs>
        <w:spacing w:line="242" w:lineRule="auto" w:before="128" w:after="17"/>
        <w:ind w:left="1953" w:right="716" w:hanging="1278"/>
      </w:pPr>
      <w:r>
        <w:rPr/>
        <w:t>Cú</w:t>
      </w:r>
      <w:r>
        <w:rPr>
          <w:spacing w:val="-1"/>
        </w:rPr>
        <w:t> </w:t>
      </w:r>
      <w:r>
        <w:rPr/>
        <w:t>pháp:</w:t>
        <w:tab/>
        <w:t>Set_adc_channel</w:t>
      </w:r>
      <w:r>
        <w:rPr>
          <w:spacing w:val="-7"/>
        </w:rPr>
        <w:t> </w:t>
      </w:r>
      <w:r>
        <w:rPr/>
        <w:t>(</w:t>
      </w:r>
      <w:r>
        <w:rPr>
          <w:b/>
          <w:i/>
        </w:rPr>
        <w:t>chan</w:t>
      </w:r>
      <w:r>
        <w:rPr/>
        <w:t>)</w:t>
        <w:tab/>
        <w:t>- chọn kênh cần chuyển đổi khi đo nhiều hơn 1 kênh, nếu</w:t>
      </w:r>
      <w:r>
        <w:rPr>
          <w:spacing w:val="-14"/>
        </w:rPr>
        <w:t> </w:t>
      </w:r>
      <w:r>
        <w:rPr/>
        <w:t>chỉ đo 1 kênh thì không</w:t>
      </w:r>
      <w:r>
        <w:rPr>
          <w:spacing w:val="-5"/>
        </w:rPr>
        <w:t> </w:t>
      </w:r>
      <w:r>
        <w:rPr/>
        <w:t>cần.</w:t>
      </w:r>
    </w:p>
    <w:p>
      <w:pPr>
        <w:pStyle w:val="BodyText"/>
        <w:ind w:left="561"/>
        <w:rPr>
          <w:sz w:val="20"/>
        </w:rPr>
      </w:pPr>
      <w:r>
        <w:rPr>
          <w:sz w:val="20"/>
        </w:rPr>
        <w:pict>
          <v:group style="width:507.8pt;height:58.35pt;mso-position-horizontal-relative:char;mso-position-vertical-relative:line" coordorigin="0,0" coordsize="10156,1167">
            <v:shape style="position:absolute;left:-1;top:0;width:10156;height:1167" coordorigin="0,0" coordsize="10156,1167" path="m1162,322l115,322,0,322,0,874,115,874,1162,874,1162,600,1162,322xm1277,874l0,874,0,1153,0,1167,1277,1167,1277,1153,1277,874xm1277,307l0,307,0,322,1277,322,1277,307xm1277,293l0,293,0,307,1277,307,1277,293xm10156,322l10046,322,10046,1153,10046,1153,10046,874,1393,874,1393,874,10046,874,10046,600,10046,322,1393,322,1393,322,1277,322,1277,322,1162,322,1162,874,1277,874,1277,1153,1277,1167,10156,1167,10156,1153,10156,322xm10156,307l1277,307,1277,322,10156,322,10156,307xm10156,293l1277,293,1277,307,10156,307,10156,293xm10156,0l1277,0,1277,5,1277,14,1277,19,1277,19,1277,14,1277,5,1277,0,0,0,0,5,0,14,0,19,0,293,115,293,1162,293,1162,19,1162,19,1162,293,1277,293,1393,293,10046,293,10046,19,10046,19,10046,293,10156,293,10156,19,10156,14,10156,5,10156,0xe" filled="true" fillcolor="#d7ecff" stroked="false">
              <v:path arrowok="t"/>
              <v:fill type="solid"/>
            </v:shape>
            <v:shape style="position:absolute;left:0;top:16;width:10156;height:1129" type="#_x0000_t202" filled="false" stroked="false">
              <v:textbox inset="0,0,0,0">
                <w:txbxContent>
                  <w:p>
                    <w:pPr>
                      <w:tabs>
                        <w:tab w:pos="1392" w:val="left" w:leader="none"/>
                      </w:tabs>
                      <w:spacing w:line="270" w:lineRule="exact" w:before="0"/>
                      <w:ind w:left="115" w:right="0" w:firstLine="0"/>
                      <w:jc w:val="left"/>
                      <w:rPr>
                        <w:sz w:val="24"/>
                      </w:rPr>
                    </w:pPr>
                    <w:r>
                      <w:rPr>
                        <w:sz w:val="24"/>
                      </w:rPr>
                      <w:t>Thông số:</w:t>
                      <w:tab/>
                    </w:r>
                    <w:r>
                      <w:rPr>
                        <w:b/>
                        <w:i/>
                        <w:sz w:val="24"/>
                      </w:rPr>
                      <w:t>Chan </w:t>
                    </w:r>
                    <w:r>
                      <w:rPr>
                        <w:spacing w:val="-3"/>
                        <w:sz w:val="24"/>
                      </w:rPr>
                      <w:t>là </w:t>
                    </w:r>
                    <w:r>
                      <w:rPr>
                        <w:sz w:val="24"/>
                      </w:rPr>
                      <w:t>thứ tự kênh cần chuyển đổi. Kênh bắt đầu từ </w:t>
                    </w:r>
                    <w:r>
                      <w:rPr>
                        <w:spacing w:val="-4"/>
                        <w:sz w:val="24"/>
                      </w:rPr>
                      <w:t>số</w:t>
                    </w:r>
                    <w:r>
                      <w:rPr>
                        <w:spacing w:val="14"/>
                        <w:sz w:val="24"/>
                      </w:rPr>
                      <w:t> </w:t>
                    </w:r>
                    <w:r>
                      <w:rPr>
                        <w:spacing w:val="-3"/>
                        <w:sz w:val="24"/>
                      </w:rPr>
                      <w:t>0.</w:t>
                    </w:r>
                  </w:p>
                  <w:p>
                    <w:pPr>
                      <w:tabs>
                        <w:tab w:pos="1392" w:val="left" w:leader="none"/>
                      </w:tabs>
                      <w:spacing w:before="26"/>
                      <w:ind w:left="115" w:right="0" w:firstLine="0"/>
                      <w:jc w:val="left"/>
                      <w:rPr>
                        <w:sz w:val="24"/>
                      </w:rPr>
                    </w:pPr>
                    <w:r>
                      <w:rPr>
                        <w:sz w:val="24"/>
                      </w:rPr>
                      <w:t>Chức</w:t>
                      <w:tab/>
                      <w:t>Chọn kênh cần chuyển đổi</w:t>
                    </w:r>
                    <w:r>
                      <w:rPr>
                        <w:spacing w:val="-15"/>
                        <w:sz w:val="24"/>
                      </w:rPr>
                      <w:t> </w:t>
                    </w:r>
                    <w:r>
                      <w:rPr>
                        <w:spacing w:val="-3"/>
                        <w:sz w:val="24"/>
                      </w:rPr>
                      <w:t>ADC</w:t>
                    </w:r>
                  </w:p>
                  <w:p>
                    <w:pPr>
                      <w:tabs>
                        <w:tab w:pos="1392" w:val="left" w:leader="none"/>
                      </w:tabs>
                      <w:spacing w:before="3"/>
                      <w:ind w:left="1392" w:right="123" w:hanging="1278"/>
                      <w:jc w:val="left"/>
                      <w:rPr>
                        <w:sz w:val="24"/>
                      </w:rPr>
                    </w:pPr>
                    <w:r>
                      <w:rPr>
                        <w:sz w:val="24"/>
                      </w:rPr>
                      <w:t>năng:</w:t>
                      <w:tab/>
                      <w:t>Phải chờ 1 khoảng thời gian ngắn khi chuyển kênh, thường thì thời gian chờ khoảng 10µs.</w:t>
                    </w:r>
                  </w:p>
                </w:txbxContent>
              </v:textbox>
              <w10:wrap type="none"/>
            </v:shape>
          </v:group>
        </w:pict>
      </w:r>
      <w:r>
        <w:rPr>
          <w:sz w:val="20"/>
        </w:rPr>
      </w:r>
    </w:p>
    <w:p>
      <w:pPr>
        <w:tabs>
          <w:tab w:pos="1953" w:val="left" w:leader="none"/>
        </w:tabs>
        <w:spacing w:line="258" w:lineRule="exact" w:before="0"/>
        <w:ind w:left="676" w:right="0" w:firstLine="0"/>
        <w:jc w:val="left"/>
        <w:rPr>
          <w:sz w:val="24"/>
        </w:rPr>
      </w:pPr>
      <w:r>
        <w:rPr>
          <w:b/>
          <w:i/>
          <w:sz w:val="24"/>
        </w:rPr>
        <w:t>Ví dụ</w:t>
      </w:r>
      <w:r>
        <w:rPr>
          <w:b/>
          <w:i/>
          <w:spacing w:val="3"/>
          <w:sz w:val="24"/>
        </w:rPr>
        <w:t> </w:t>
      </w:r>
      <w:r>
        <w:rPr>
          <w:b/>
          <w:i/>
          <w:sz w:val="24"/>
        </w:rPr>
        <w:t>7-3:</w:t>
        <w:tab/>
      </w:r>
      <w:r>
        <w:rPr>
          <w:sz w:val="24"/>
        </w:rPr>
        <w:t>SET_ADC_CHANNEL(2);</w:t>
      </w:r>
    </w:p>
    <w:p>
      <w:pPr>
        <w:pStyle w:val="BodyText"/>
        <w:spacing w:line="237" w:lineRule="auto" w:before="1"/>
        <w:ind w:left="1953" w:right="6642"/>
      </w:pPr>
      <w:r>
        <w:rPr/>
        <w:pict>
          <v:shape style="position:absolute;margin-left:65.063004pt;margin-top:28.657087pt;width:507.8pt;height:1.45pt;mso-position-horizontal-relative:page;mso-position-vertical-relative:paragraph;z-index:-15214080;mso-wrap-distance-left:0;mso-wrap-distance-right:0" coordorigin="1301,573" coordsize="10156,29" path="m2579,573l1301,573,1301,588,1301,588,1301,602,2579,602,2579,588,2579,588,2579,573xm11457,573l2579,573,2579,588,2579,588,2579,602,11457,602,11457,588,11457,588,11457,573xe" filled="true" fillcolor="#d7ecff" stroked="false">
            <v:path arrowok="t"/>
            <v:fill type="solid"/>
            <w10:wrap type="topAndBottom"/>
          </v:shape>
        </w:pict>
      </w:r>
      <w:r>
        <w:rPr/>
        <w:t>DELAY_US(10); VALUE =</w:t>
      </w:r>
      <w:r>
        <w:rPr>
          <w:spacing w:val="-18"/>
        </w:rPr>
        <w:t> </w:t>
      </w:r>
      <w:r>
        <w:rPr/>
        <w:t>READ_ADC();</w:t>
      </w:r>
    </w:p>
    <w:p>
      <w:pPr>
        <w:pStyle w:val="Heading4"/>
        <w:numPr>
          <w:ilvl w:val="1"/>
          <w:numId w:val="89"/>
        </w:numPr>
        <w:tabs>
          <w:tab w:pos="1526" w:val="left" w:leader="none"/>
          <w:tab w:pos="1527" w:val="left" w:leader="none"/>
          <w:tab w:pos="10630" w:val="left" w:leader="none"/>
        </w:tabs>
        <w:spacing w:line="240" w:lineRule="auto" w:before="116" w:after="0"/>
        <w:ind w:left="1526" w:right="0" w:hanging="597"/>
        <w:jc w:val="left"/>
      </w:pPr>
      <w:r>
        <w:rPr>
          <w:shd w:fill="FFFF99" w:color="auto" w:val="clear"/>
        </w:rPr>
        <w:t>LỆNH value=READ_ADC(mode)  - LỆNH ĐỌC KẾT QUẢ CHUYỂN ĐỔI</w:t>
      </w:r>
      <w:r>
        <w:rPr>
          <w:spacing w:val="-21"/>
          <w:shd w:fill="FFFF99" w:color="auto" w:val="clear"/>
        </w:rPr>
        <w:t> </w:t>
      </w:r>
      <w:r>
        <w:rPr>
          <w:shd w:fill="FFFF99" w:color="auto" w:val="clear"/>
        </w:rPr>
        <w:t>ADC</w:t>
        <w:tab/>
      </w:r>
    </w:p>
    <w:p>
      <w:pPr>
        <w:pStyle w:val="BodyText"/>
        <w:tabs>
          <w:tab w:pos="2020" w:val="left" w:leader="none"/>
        </w:tabs>
        <w:spacing w:before="133"/>
        <w:ind w:left="676"/>
      </w:pPr>
      <w:r>
        <w:rPr/>
        <w:t>Cú</w:t>
      </w:r>
      <w:r>
        <w:rPr>
          <w:spacing w:val="-1"/>
        </w:rPr>
        <w:t> </w:t>
      </w:r>
      <w:r>
        <w:rPr/>
        <w:t>pháp:</w:t>
        <w:tab/>
        <w:t>value = read_adc ([mode]) - đọc kết quả sau khi chuyển </w:t>
      </w:r>
      <w:r>
        <w:rPr>
          <w:spacing w:val="3"/>
        </w:rPr>
        <w:t>đổi</w:t>
      </w:r>
      <w:r>
        <w:rPr>
          <w:spacing w:val="-8"/>
        </w:rPr>
        <w:t> </w:t>
      </w:r>
      <w:r>
        <w:rPr/>
        <w:t>xong</w:t>
      </w:r>
    </w:p>
    <w:p>
      <w:pPr>
        <w:spacing w:after="0"/>
        <w:sectPr>
          <w:headerReference w:type="even" r:id="rId792"/>
          <w:footerReference w:type="even" r:id="rId793"/>
          <w:footerReference w:type="default" r:id="rId794"/>
          <w:pgSz w:w="11910" w:h="16840"/>
          <w:pgMar w:header="0" w:footer="491" w:top="260" w:bottom="680" w:left="740" w:right="0"/>
          <w:pgNumType w:start="134"/>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BodyText"/>
        <w:tabs>
          <w:tab w:pos="2020" w:val="left" w:leader="none"/>
        </w:tabs>
        <w:spacing w:line="266" w:lineRule="auto" w:before="90"/>
        <w:ind w:left="676" w:right="2039"/>
      </w:pPr>
      <w:r>
        <w:rPr/>
        <w:t>Trả</w:t>
      </w:r>
      <w:r>
        <w:rPr>
          <w:spacing w:val="-1"/>
        </w:rPr>
        <w:t> </w:t>
      </w:r>
      <w:r>
        <w:rPr/>
        <w:t>về:</w:t>
        <w:tab/>
      </w:r>
      <w:r>
        <w:rPr>
          <w:spacing w:val="-3"/>
        </w:rPr>
        <w:t>Kết </w:t>
      </w:r>
      <w:r>
        <w:rPr/>
        <w:t>quả 8 </w:t>
      </w:r>
      <w:r>
        <w:rPr>
          <w:spacing w:val="-4"/>
        </w:rPr>
        <w:t>bit </w:t>
      </w:r>
      <w:r>
        <w:rPr/>
        <w:t>hay 16 </w:t>
      </w:r>
      <w:r>
        <w:rPr>
          <w:spacing w:val="-4"/>
        </w:rPr>
        <w:t>bit </w:t>
      </w:r>
      <w:r>
        <w:rPr/>
        <w:t>tùy thuộc </w:t>
      </w:r>
      <w:r>
        <w:rPr>
          <w:spacing w:val="-3"/>
        </w:rPr>
        <w:t>và </w:t>
      </w:r>
      <w:r>
        <w:rPr/>
        <w:t>khai báo #DEVICE </w:t>
      </w:r>
      <w:r>
        <w:rPr>
          <w:spacing w:val="-3"/>
        </w:rPr>
        <w:t>ADC= </w:t>
      </w:r>
      <w:r>
        <w:rPr/>
        <w:t>directive. Chức</w:t>
      </w:r>
      <w:r>
        <w:rPr>
          <w:spacing w:val="-3"/>
        </w:rPr>
        <w:t> </w:t>
      </w:r>
      <w:r>
        <w:rPr/>
        <w:t>năng:</w:t>
        <w:tab/>
        <w:t>Lệnh này sẽ đọc </w:t>
      </w:r>
      <w:r>
        <w:rPr>
          <w:spacing w:val="-4"/>
        </w:rPr>
        <w:t>giá </w:t>
      </w:r>
      <w:r>
        <w:rPr/>
        <w:t>trị số sau khi chuyển đổi</w:t>
      </w:r>
      <w:r>
        <w:rPr>
          <w:spacing w:val="-10"/>
        </w:rPr>
        <w:t> </w:t>
      </w:r>
      <w:r>
        <w:rPr/>
        <w:t>xong</w:t>
      </w:r>
    </w:p>
    <w:p>
      <w:pPr>
        <w:pStyle w:val="BodyText"/>
        <w:spacing w:line="248" w:lineRule="exact"/>
        <w:ind w:left="2021"/>
      </w:pPr>
      <w:r>
        <w:rPr/>
        <w:t>Khai báo #DEVICE ADC= directive như sau:</w:t>
      </w:r>
    </w:p>
    <w:p>
      <w:pPr>
        <w:pStyle w:val="BodyText"/>
        <w:tabs>
          <w:tab w:pos="3965" w:val="left" w:leader="none"/>
          <w:tab w:pos="5089" w:val="left" w:leader="none"/>
          <w:tab w:pos="6414" w:val="left" w:leader="none"/>
          <w:tab w:pos="7831" w:val="left" w:leader="none"/>
        </w:tabs>
        <w:spacing w:line="275" w:lineRule="exact"/>
        <w:ind w:left="2021"/>
      </w:pPr>
      <w:r>
        <w:rPr/>
        <w:pict>
          <v:shape style="position:absolute;margin-left:65.063004pt;margin-top:14.983696pt;width:504.95pt;height:1.45pt;mso-position-horizontal-relative:page;mso-position-vertical-relative:paragraph;z-index:-15213568;mso-wrap-distance-left:0;mso-wrap-distance-right:0" coordorigin="1301,300" coordsize="10099,29" path="m11400,300l11400,300,1301,300,1301,314,1301,328,2641,328,2646,328,11400,328,11400,314,11400,300xe" filled="true" fillcolor="#d7ecff" stroked="false">
            <v:path arrowok="t"/>
            <v:fill type="solid"/>
            <w10:wrap type="topAndBottom"/>
          </v:shape>
        </w:pict>
      </w:r>
      <w:r>
        <w:rPr/>
        <w:t>#DEVICE</w:t>
        <w:tab/>
        <w:t>8</w:t>
      </w:r>
      <w:r>
        <w:rPr>
          <w:spacing w:val="2"/>
        </w:rPr>
        <w:t> </w:t>
      </w:r>
      <w:r>
        <w:rPr>
          <w:spacing w:val="-4"/>
        </w:rPr>
        <w:t>bit</w:t>
        <w:tab/>
      </w:r>
      <w:r>
        <w:rPr/>
        <w:t>10</w:t>
      </w:r>
      <w:r>
        <w:rPr>
          <w:spacing w:val="3"/>
        </w:rPr>
        <w:t> </w:t>
      </w:r>
      <w:r>
        <w:rPr>
          <w:spacing w:val="-4"/>
        </w:rPr>
        <w:t>bit</w:t>
        <w:tab/>
      </w:r>
      <w:r>
        <w:rPr/>
        <w:t>11</w:t>
      </w:r>
      <w:r>
        <w:rPr>
          <w:spacing w:val="2"/>
        </w:rPr>
        <w:t> </w:t>
      </w:r>
      <w:r>
        <w:rPr>
          <w:spacing w:val="-4"/>
        </w:rPr>
        <w:t>bit</w:t>
        <w:tab/>
      </w:r>
      <w:r>
        <w:rPr/>
        <w:t>16</w:t>
      </w:r>
      <w:r>
        <w:rPr>
          <w:spacing w:val="2"/>
        </w:rPr>
        <w:t> </w:t>
      </w:r>
      <w:r>
        <w:rPr>
          <w:spacing w:val="-4"/>
        </w:rPr>
        <w:t>bit</w:t>
      </w:r>
    </w:p>
    <w:p>
      <w:pPr>
        <w:pStyle w:val="BodyText"/>
        <w:tabs>
          <w:tab w:pos="2020" w:val="left" w:leader="none"/>
        </w:tabs>
        <w:ind w:left="2021" w:right="4957" w:hanging="1345"/>
      </w:pPr>
      <w:r>
        <w:rPr>
          <w:b/>
          <w:i/>
        </w:rPr>
        <w:t>Ví dụ</w:t>
      </w:r>
      <w:r>
        <w:rPr>
          <w:b/>
          <w:i/>
          <w:spacing w:val="3"/>
        </w:rPr>
        <w:t> </w:t>
      </w:r>
      <w:r>
        <w:rPr>
          <w:b/>
          <w:i/>
        </w:rPr>
        <w:t>7-4:</w:t>
        <w:tab/>
      </w:r>
      <w:r>
        <w:rPr/>
        <w:t>setup_adc( ADC_CLOCK_INTERNAL ); setup_adc_ports( ALL_ANALOG ); set_adc_channel(1); read_adc(ADC_START_ONLY);</w:t>
      </w:r>
    </w:p>
    <w:p>
      <w:pPr>
        <w:pStyle w:val="BodyText"/>
        <w:spacing w:line="242" w:lineRule="auto"/>
        <w:ind w:left="2021" w:right="5314"/>
      </w:pPr>
      <w:r>
        <w:rPr/>
        <w:t>sleep(); value=read_adc(ADC_READ_ONLY);</w:t>
      </w:r>
    </w:p>
    <w:p>
      <w:pPr>
        <w:pStyle w:val="Heading3"/>
        <w:numPr>
          <w:ilvl w:val="0"/>
          <w:numId w:val="89"/>
        </w:numPr>
        <w:tabs>
          <w:tab w:pos="1244" w:val="left" w:leader="none"/>
          <w:tab w:pos="10630" w:val="left" w:leader="none"/>
        </w:tabs>
        <w:spacing w:line="240" w:lineRule="auto" w:before="130" w:after="0"/>
        <w:ind w:left="1243" w:right="0" w:hanging="568"/>
        <w:jc w:val="left"/>
      </w:pPr>
      <w:r>
        <w:rPr>
          <w:shd w:fill="FFCC99" w:color="auto" w:val="clear"/>
        </w:rPr>
        <w:t>ỨNG DỤNG ADC CỦA PIC</w:t>
      </w:r>
      <w:r>
        <w:rPr>
          <w:spacing w:val="-11"/>
          <w:shd w:fill="FFCC99" w:color="auto" w:val="clear"/>
        </w:rPr>
        <w:t> </w:t>
      </w:r>
      <w:r>
        <w:rPr>
          <w:shd w:fill="FFCC99" w:color="auto" w:val="clear"/>
        </w:rPr>
        <w:t>16F887</w:t>
        <w:tab/>
      </w:r>
    </w:p>
    <w:p>
      <w:pPr>
        <w:pStyle w:val="BodyText"/>
        <w:spacing w:before="7"/>
        <w:rPr>
          <w:b/>
          <w:sz w:val="12"/>
        </w:rPr>
      </w:pPr>
      <w:r>
        <w:rPr/>
        <w:pict>
          <v:shape style="position:absolute;margin-left:65.304001pt;margin-top:9.475525pt;width:507.35pt;height:43.95pt;mso-position-horizontal-relative:page;mso-position-vertical-relative:paragraph;z-index:-15213056;mso-wrap-distance-left:0;mso-wrap-distance-right:0" type="#_x0000_t202" filled="true" fillcolor="#dbe4f0" stroked="true" strokeweight=".48004pt" strokecolor="#000000">
            <v:textbox inset="0,0,0,0">
              <w:txbxContent>
                <w:p>
                  <w:pPr>
                    <w:pStyle w:val="BodyText"/>
                    <w:spacing w:before="11"/>
                    <w:ind w:left="105" w:right="105" w:firstLine="566"/>
                    <w:jc w:val="both"/>
                  </w:pPr>
                  <w:r>
                    <w:rPr>
                      <w:b/>
                      <w:i/>
                    </w:rPr>
                    <w:t>Bài 7-1: </w:t>
                  </w:r>
                  <w:r>
                    <w:rPr/>
                    <w:t>Dùng ADC của vi điều khiển PIC 16F887 và cảm biến LM35 để đo nhiệt độ hiển thị trên 3 led 7 đoạn anode chung dùng 3 port, chỉ hiển thị đơn vị, chục và trăm. Sử dụng nguồn điện áp tham chiếu V</w:t>
                  </w:r>
                  <w:r>
                    <w:rPr>
                      <w:vertAlign w:val="subscript"/>
                    </w:rPr>
                    <w:t>REF+</w:t>
                  </w:r>
                  <w:r>
                    <w:rPr>
                      <w:vertAlign w:val="baseline"/>
                    </w:rPr>
                    <w:t> nối với V</w:t>
                  </w:r>
                  <w:r>
                    <w:rPr>
                      <w:vertAlign w:val="subscript"/>
                    </w:rPr>
                    <w:t>DD</w:t>
                  </w:r>
                  <w:r>
                    <w:rPr>
                      <w:vertAlign w:val="baseline"/>
                    </w:rPr>
                    <w:t> bằng 5V và V</w:t>
                  </w:r>
                  <w:r>
                    <w:rPr>
                      <w:vertAlign w:val="subscript"/>
                    </w:rPr>
                    <w:t>REF-</w:t>
                  </w:r>
                  <w:r>
                    <w:rPr>
                      <w:vertAlign w:val="baseline"/>
                    </w:rPr>
                    <w:t> nối với nguồn V</w:t>
                  </w:r>
                  <w:r>
                    <w:rPr>
                      <w:vertAlign w:val="subscript"/>
                    </w:rPr>
                    <w:t>SS</w:t>
                  </w:r>
                  <w:r>
                    <w:rPr>
                      <w:vertAlign w:val="baseline"/>
                    </w:rPr>
                    <w:t> bằng 0V.</w:t>
                  </w:r>
                </w:p>
              </w:txbxContent>
            </v:textbox>
            <v:fill type="solid"/>
            <v:stroke dashstyle="solid"/>
            <w10:wrap type="topAndBottom"/>
          </v:shape>
        </w:pict>
      </w:r>
    </w:p>
    <w:p>
      <w:pPr>
        <w:pStyle w:val="ListParagraph"/>
        <w:numPr>
          <w:ilvl w:val="0"/>
          <w:numId w:val="90"/>
        </w:numPr>
        <w:tabs>
          <w:tab w:pos="1809" w:val="left" w:leader="none"/>
          <w:tab w:pos="1810" w:val="left" w:leader="none"/>
        </w:tabs>
        <w:spacing w:line="240" w:lineRule="auto" w:before="22" w:after="103"/>
        <w:ind w:left="1809" w:right="0" w:hanging="567"/>
        <w:jc w:val="left"/>
        <w:rPr>
          <w:sz w:val="24"/>
        </w:rPr>
      </w:pPr>
      <w:r>
        <w:rPr>
          <w:sz w:val="24"/>
        </w:rPr>
        <w:t>Sơ đồ</w:t>
      </w:r>
      <w:r>
        <w:rPr>
          <w:spacing w:val="2"/>
          <w:sz w:val="24"/>
        </w:rPr>
        <w:t> </w:t>
      </w:r>
      <w:r>
        <w:rPr>
          <w:spacing w:val="-3"/>
          <w:sz w:val="24"/>
        </w:rPr>
        <w:t>mạch:</w:t>
      </w:r>
    </w:p>
    <w:p>
      <w:pPr>
        <w:pStyle w:val="BodyText"/>
        <w:ind w:left="875"/>
        <w:rPr>
          <w:sz w:val="20"/>
        </w:rPr>
      </w:pPr>
      <w:r>
        <w:rPr>
          <w:sz w:val="20"/>
        </w:rPr>
        <w:drawing>
          <wp:inline distT="0" distB="0" distL="0" distR="0">
            <wp:extent cx="5819178" cy="3171253"/>
            <wp:effectExtent l="0" t="0" r="0" b="0"/>
            <wp:docPr id="243" name="image634.png"/>
            <wp:cNvGraphicFramePr>
              <a:graphicFrameLocks noChangeAspect="1"/>
            </wp:cNvGraphicFramePr>
            <a:graphic>
              <a:graphicData uri="http://schemas.openxmlformats.org/drawingml/2006/picture">
                <pic:pic>
                  <pic:nvPicPr>
                    <pic:cNvPr id="244" name="image634.png"/>
                    <pic:cNvPicPr/>
                  </pic:nvPicPr>
                  <pic:blipFill>
                    <a:blip r:embed="rId798" cstate="print"/>
                    <a:stretch>
                      <a:fillRect/>
                    </a:stretch>
                  </pic:blipFill>
                  <pic:spPr>
                    <a:xfrm>
                      <a:off x="0" y="0"/>
                      <a:ext cx="5819178" cy="3171253"/>
                    </a:xfrm>
                    <a:prstGeom prst="rect">
                      <a:avLst/>
                    </a:prstGeom>
                  </pic:spPr>
                </pic:pic>
              </a:graphicData>
            </a:graphic>
          </wp:inline>
        </w:drawing>
      </w:r>
      <w:r>
        <w:rPr>
          <w:sz w:val="20"/>
        </w:rPr>
      </w:r>
    </w:p>
    <w:p>
      <w:pPr>
        <w:spacing w:before="166"/>
        <w:ind w:left="1652" w:right="1547" w:firstLine="0"/>
        <w:jc w:val="center"/>
        <w:rPr>
          <w:i/>
          <w:sz w:val="24"/>
        </w:rPr>
      </w:pPr>
      <w:r>
        <w:rPr>
          <w:i/>
          <w:sz w:val="24"/>
        </w:rPr>
        <w:t>Hình 7-6: Sơ đồ mạch đo nhiệt độ dùng PIC16F887 hiển thị trên 3 led trực tiếp.</w:t>
      </w:r>
    </w:p>
    <w:p>
      <w:pPr>
        <w:pStyle w:val="ListParagraph"/>
        <w:numPr>
          <w:ilvl w:val="0"/>
          <w:numId w:val="90"/>
        </w:numPr>
        <w:tabs>
          <w:tab w:pos="1809" w:val="left" w:leader="none"/>
          <w:tab w:pos="1810" w:val="left" w:leader="none"/>
        </w:tabs>
        <w:spacing w:line="240" w:lineRule="auto" w:before="177" w:after="0"/>
        <w:ind w:left="1809" w:right="0" w:hanging="567"/>
        <w:jc w:val="left"/>
        <w:rPr>
          <w:sz w:val="24"/>
        </w:rPr>
      </w:pPr>
      <w:r>
        <w:rPr>
          <w:sz w:val="24"/>
        </w:rPr>
        <w:t>Tính toán </w:t>
      </w:r>
      <w:r>
        <w:rPr>
          <w:spacing w:val="-3"/>
          <w:sz w:val="24"/>
        </w:rPr>
        <w:t>độ </w:t>
      </w:r>
      <w:r>
        <w:rPr>
          <w:sz w:val="24"/>
        </w:rPr>
        <w:t>phân giải</w:t>
      </w:r>
    </w:p>
    <w:p>
      <w:pPr>
        <w:pStyle w:val="BodyText"/>
        <w:spacing w:before="8"/>
        <w:rPr>
          <w:sz w:val="15"/>
        </w:rPr>
      </w:pPr>
    </w:p>
    <w:p>
      <w:pPr>
        <w:spacing w:after="0"/>
        <w:rPr>
          <w:sz w:val="15"/>
        </w:rPr>
        <w:sectPr>
          <w:headerReference w:type="even" r:id="rId796"/>
          <w:headerReference w:type="default" r:id="rId797"/>
          <w:pgSz w:w="11910" w:h="16840"/>
          <w:pgMar w:header="313" w:footer="491" w:top="600" w:bottom="620" w:left="740" w:right="0"/>
        </w:sectPr>
      </w:pPr>
    </w:p>
    <w:p>
      <w:pPr>
        <w:pStyle w:val="BodyText"/>
        <w:spacing w:before="114"/>
        <w:ind w:left="1243"/>
      </w:pPr>
      <w:r>
        <w:rPr/>
        <w:t>Theo yêu cầu thì các ngõ vào điện áp tham chiếu là</w:t>
      </w:r>
    </w:p>
    <w:p>
      <w:pPr>
        <w:pStyle w:val="ListParagraph"/>
        <w:numPr>
          <w:ilvl w:val="0"/>
          <w:numId w:val="91"/>
        </w:numPr>
        <w:tabs>
          <w:tab w:pos="284" w:val="left" w:leader="none"/>
        </w:tabs>
        <w:spacing w:line="319" w:lineRule="exact" w:before="108" w:after="0"/>
        <w:ind w:left="283" w:right="0" w:hanging="192"/>
        <w:jc w:val="left"/>
        <w:rPr>
          <w:i/>
          <w:sz w:val="23"/>
        </w:rPr>
      </w:pPr>
      <w:r>
        <w:rPr>
          <w:i/>
          <w:spacing w:val="-10"/>
          <w:w w:val="104"/>
          <w:position w:val="-5"/>
          <w:sz w:val="14"/>
        </w:rPr>
        <w:br w:type="column"/>
      </w:r>
      <w:r>
        <w:rPr>
          <w:i/>
          <w:spacing w:val="-7"/>
          <w:w w:val="105"/>
          <w:position w:val="-5"/>
          <w:sz w:val="14"/>
        </w:rPr>
        <w:t>REF </w:t>
      </w:r>
      <w:r>
        <w:rPr>
          <w:rFonts w:ascii="Symbol" w:hAnsi="Symbol"/>
          <w:spacing w:val="-9"/>
          <w:w w:val="105"/>
          <w:position w:val="-5"/>
          <w:sz w:val="14"/>
        </w:rPr>
        <w:t></w:t>
      </w:r>
      <w:r>
        <w:rPr>
          <w:rFonts w:ascii="Symbol" w:hAnsi="Symbol"/>
          <w:spacing w:val="-9"/>
          <w:w w:val="105"/>
          <w:sz w:val="23"/>
        </w:rPr>
        <w:t></w:t>
      </w:r>
      <w:r>
        <w:rPr>
          <w:spacing w:val="-18"/>
          <w:w w:val="105"/>
          <w:sz w:val="23"/>
        </w:rPr>
        <w:t> </w:t>
      </w:r>
      <w:r>
        <w:rPr>
          <w:spacing w:val="-13"/>
          <w:w w:val="105"/>
          <w:sz w:val="23"/>
        </w:rPr>
        <w:t>0</w:t>
      </w:r>
      <w:r>
        <w:rPr>
          <w:i/>
          <w:spacing w:val="-13"/>
          <w:w w:val="105"/>
          <w:sz w:val="23"/>
        </w:rPr>
        <w:t>V</w:t>
      </w:r>
      <w:r>
        <w:rPr>
          <w:i/>
          <w:spacing w:val="-35"/>
          <w:w w:val="105"/>
          <w:sz w:val="23"/>
        </w:rPr>
        <w:t> </w:t>
      </w:r>
      <w:r>
        <w:rPr>
          <w:spacing w:val="-11"/>
          <w:w w:val="105"/>
          <w:sz w:val="23"/>
        </w:rPr>
        <w:t>,</w:t>
      </w:r>
      <w:r>
        <w:rPr>
          <w:i/>
          <w:spacing w:val="-11"/>
          <w:w w:val="105"/>
          <w:sz w:val="23"/>
        </w:rPr>
        <w:t>V</w:t>
      </w:r>
      <w:r>
        <w:rPr>
          <w:i/>
          <w:spacing w:val="-23"/>
          <w:w w:val="105"/>
          <w:sz w:val="23"/>
        </w:rPr>
        <w:t> </w:t>
      </w:r>
      <w:r>
        <w:rPr>
          <w:i/>
          <w:spacing w:val="-7"/>
          <w:w w:val="105"/>
          <w:position w:val="-5"/>
          <w:sz w:val="14"/>
        </w:rPr>
        <w:t>REF</w:t>
      </w:r>
      <w:r>
        <w:rPr>
          <w:i/>
          <w:spacing w:val="-6"/>
          <w:w w:val="105"/>
          <w:position w:val="-5"/>
          <w:sz w:val="14"/>
        </w:rPr>
        <w:t> </w:t>
      </w:r>
      <w:r>
        <w:rPr>
          <w:rFonts w:ascii="Symbol" w:hAnsi="Symbol"/>
          <w:spacing w:val="-8"/>
          <w:w w:val="105"/>
          <w:position w:val="-5"/>
          <w:sz w:val="14"/>
        </w:rPr>
        <w:t></w:t>
      </w:r>
      <w:r>
        <w:rPr>
          <w:rFonts w:ascii="Symbol" w:hAnsi="Symbol"/>
          <w:spacing w:val="-8"/>
          <w:w w:val="105"/>
          <w:sz w:val="23"/>
        </w:rPr>
        <w:t></w:t>
      </w:r>
      <w:r>
        <w:rPr>
          <w:spacing w:val="-36"/>
          <w:w w:val="105"/>
          <w:sz w:val="23"/>
        </w:rPr>
        <w:t> </w:t>
      </w:r>
      <w:r>
        <w:rPr>
          <w:i/>
          <w:spacing w:val="-7"/>
          <w:w w:val="105"/>
          <w:sz w:val="23"/>
        </w:rPr>
        <w:t>V</w:t>
      </w:r>
      <w:r>
        <w:rPr>
          <w:i/>
          <w:spacing w:val="-7"/>
          <w:w w:val="105"/>
          <w:position w:val="-5"/>
          <w:sz w:val="14"/>
        </w:rPr>
        <w:t>DD</w:t>
      </w:r>
      <w:r>
        <w:rPr>
          <w:i/>
          <w:spacing w:val="6"/>
          <w:w w:val="105"/>
          <w:position w:val="-5"/>
          <w:sz w:val="14"/>
        </w:rPr>
        <w:t> </w:t>
      </w:r>
      <w:r>
        <w:rPr>
          <w:rFonts w:ascii="Symbol" w:hAnsi="Symbol"/>
          <w:w w:val="105"/>
          <w:sz w:val="23"/>
        </w:rPr>
        <w:t></w:t>
      </w:r>
      <w:r>
        <w:rPr>
          <w:spacing w:val="-22"/>
          <w:w w:val="105"/>
          <w:sz w:val="23"/>
        </w:rPr>
        <w:t> </w:t>
      </w:r>
      <w:r>
        <w:rPr>
          <w:spacing w:val="-15"/>
          <w:w w:val="105"/>
          <w:sz w:val="23"/>
        </w:rPr>
        <w:t>5</w:t>
      </w:r>
      <w:r>
        <w:rPr>
          <w:i/>
          <w:spacing w:val="-15"/>
          <w:w w:val="105"/>
          <w:sz w:val="23"/>
        </w:rPr>
        <w:t>V</w:t>
      </w:r>
    </w:p>
    <w:p>
      <w:pPr>
        <w:spacing w:after="0" w:line="319" w:lineRule="exact"/>
        <w:jc w:val="left"/>
        <w:rPr>
          <w:sz w:val="23"/>
        </w:rPr>
        <w:sectPr>
          <w:type w:val="continuous"/>
          <w:pgSz w:w="11910" w:h="16840"/>
          <w:pgMar w:top="520" w:bottom="280" w:left="740" w:right="0"/>
          <w:cols w:num="2" w:equalWidth="0">
            <w:col w:w="6171" w:space="40"/>
            <w:col w:w="4959"/>
          </w:cols>
        </w:sectPr>
      </w:pPr>
    </w:p>
    <w:p>
      <w:pPr>
        <w:pStyle w:val="BodyText"/>
        <w:spacing w:line="168" w:lineRule="exact" w:before="167"/>
        <w:ind w:left="1243"/>
      </w:pPr>
      <w:r>
        <w:rPr/>
        <w:t>Nên độ phân giải (step size) </w:t>
      </w:r>
      <w:r>
        <w:rPr>
          <w:spacing w:val="-5"/>
        </w:rPr>
        <w:t>là</w:t>
      </w:r>
    </w:p>
    <w:p>
      <w:pPr>
        <w:spacing w:line="335" w:lineRule="exact" w:before="0"/>
        <w:ind w:left="70" w:right="0" w:firstLine="0"/>
        <w:jc w:val="left"/>
        <w:rPr>
          <w:i/>
          <w:sz w:val="24"/>
        </w:rPr>
      </w:pPr>
      <w:r>
        <w:rPr/>
        <w:br w:type="column"/>
      </w:r>
      <w:r>
        <w:rPr>
          <w:i/>
          <w:w w:val="105"/>
          <w:sz w:val="24"/>
        </w:rPr>
        <w:t>SS </w:t>
      </w:r>
      <w:r>
        <w:rPr>
          <w:rFonts w:ascii="Symbol" w:hAnsi="Symbol"/>
          <w:w w:val="105"/>
          <w:sz w:val="24"/>
        </w:rPr>
        <w:t></w:t>
      </w:r>
      <w:r>
        <w:rPr>
          <w:w w:val="105"/>
          <w:sz w:val="24"/>
        </w:rPr>
        <w:t> </w:t>
      </w:r>
      <w:r>
        <w:rPr>
          <w:i/>
          <w:w w:val="105"/>
          <w:position w:val="15"/>
          <w:sz w:val="24"/>
        </w:rPr>
        <w:t>V</w:t>
      </w:r>
      <w:r>
        <w:rPr>
          <w:i/>
          <w:w w:val="105"/>
          <w:position w:val="9"/>
          <w:sz w:val="14"/>
        </w:rPr>
        <w:t>REF </w:t>
      </w:r>
      <w:r>
        <w:rPr>
          <w:rFonts w:ascii="Symbol" w:hAnsi="Symbol"/>
          <w:w w:val="105"/>
          <w:position w:val="9"/>
          <w:sz w:val="14"/>
        </w:rPr>
        <w:t></w:t>
      </w:r>
      <w:r>
        <w:rPr>
          <w:w w:val="105"/>
          <w:position w:val="9"/>
          <w:sz w:val="14"/>
        </w:rPr>
        <w:t> </w:t>
      </w:r>
      <w:r>
        <w:rPr>
          <w:rFonts w:ascii="Symbol" w:hAnsi="Symbol"/>
          <w:w w:val="105"/>
          <w:position w:val="15"/>
          <w:sz w:val="24"/>
        </w:rPr>
        <w:t></w:t>
      </w:r>
      <w:r>
        <w:rPr>
          <w:i/>
          <w:w w:val="105"/>
          <w:position w:val="15"/>
          <w:sz w:val="24"/>
        </w:rPr>
        <w:t>V</w:t>
      </w:r>
      <w:r>
        <w:rPr>
          <w:i/>
          <w:w w:val="105"/>
          <w:position w:val="9"/>
          <w:sz w:val="14"/>
        </w:rPr>
        <w:t>REF </w:t>
      </w:r>
      <w:r>
        <w:rPr>
          <w:rFonts w:ascii="Symbol" w:hAnsi="Symbol"/>
          <w:w w:val="105"/>
          <w:position w:val="9"/>
          <w:sz w:val="14"/>
        </w:rPr>
        <w:t></w:t>
      </w:r>
      <w:r>
        <w:rPr>
          <w:w w:val="105"/>
          <w:position w:val="9"/>
          <w:sz w:val="14"/>
        </w:rPr>
        <w:t> </w:t>
      </w:r>
      <w:r>
        <w:rPr>
          <w:rFonts w:ascii="Symbol" w:hAnsi="Symbol"/>
          <w:w w:val="105"/>
          <w:sz w:val="24"/>
        </w:rPr>
        <w:t></w:t>
      </w:r>
      <w:r>
        <w:rPr>
          <w:w w:val="105"/>
          <w:sz w:val="24"/>
        </w:rPr>
        <w:t> </w:t>
      </w:r>
      <w:r>
        <w:rPr>
          <w:w w:val="105"/>
          <w:position w:val="15"/>
          <w:sz w:val="24"/>
        </w:rPr>
        <w:t>5000</w:t>
      </w:r>
      <w:r>
        <w:rPr>
          <w:i/>
          <w:w w:val="105"/>
          <w:position w:val="15"/>
          <w:sz w:val="24"/>
        </w:rPr>
        <w:t>mV </w:t>
      </w:r>
      <w:r>
        <w:rPr>
          <w:rFonts w:ascii="Symbol" w:hAnsi="Symbol"/>
          <w:w w:val="105"/>
          <w:sz w:val="24"/>
        </w:rPr>
        <w:t></w:t>
      </w:r>
      <w:r>
        <w:rPr>
          <w:w w:val="105"/>
          <w:sz w:val="24"/>
        </w:rPr>
        <w:t> 4,887</w:t>
      </w:r>
      <w:r>
        <w:rPr>
          <w:i/>
          <w:w w:val="105"/>
          <w:sz w:val="24"/>
        </w:rPr>
        <w:t>mV</w:t>
      </w:r>
    </w:p>
    <w:p>
      <w:pPr>
        <w:tabs>
          <w:tab w:pos="2082" w:val="left" w:leader="none"/>
        </w:tabs>
        <w:spacing w:line="20" w:lineRule="exact"/>
        <w:ind w:left="572" w:right="0" w:firstLine="0"/>
        <w:rPr>
          <w:sz w:val="2"/>
        </w:rPr>
      </w:pPr>
      <w:r>
        <w:rPr>
          <w:sz w:val="2"/>
        </w:rPr>
        <w:pict>
          <v:group style="width:62.7pt;height:.5pt;mso-position-horizontal-relative:char;mso-position-vertical-relative:line" coordorigin="0,0" coordsize="1254,10">
            <v:line style="position:absolute" from="0,5" to="1253,5" stroked="true" strokeweight=".495366pt" strokecolor="#000000">
              <v:stroke dashstyle="solid"/>
            </v:line>
          </v:group>
        </w:pict>
      </w:r>
      <w:r>
        <w:rPr>
          <w:sz w:val="2"/>
        </w:rPr>
      </w:r>
      <w:r>
        <w:rPr>
          <w:sz w:val="2"/>
        </w:rPr>
        <w:tab/>
      </w:r>
      <w:r>
        <w:rPr>
          <w:sz w:val="2"/>
        </w:rPr>
        <w:pict>
          <v:group style="width:43pt;height:.5pt;mso-position-horizontal-relative:char;mso-position-vertical-relative:line" coordorigin="0,0" coordsize="860,10">
            <v:line style="position:absolute" from="0,5" to="859,5" stroked="true" strokeweight=".495366pt" strokecolor="#000000">
              <v:stroke dashstyle="solid"/>
            </v:line>
          </v:group>
        </w:pict>
      </w:r>
      <w:r>
        <w:rPr>
          <w:sz w:val="2"/>
        </w:rPr>
      </w:r>
    </w:p>
    <w:p>
      <w:pPr>
        <w:spacing w:after="0" w:line="20" w:lineRule="exact"/>
        <w:rPr>
          <w:sz w:val="2"/>
        </w:rPr>
        <w:sectPr>
          <w:type w:val="continuous"/>
          <w:pgSz w:w="11910" w:h="16840"/>
          <w:pgMar w:top="520" w:bottom="280" w:left="740" w:right="0"/>
          <w:cols w:num="2" w:equalWidth="0">
            <w:col w:w="4156" w:space="40"/>
            <w:col w:w="6974"/>
          </w:cols>
        </w:sectPr>
      </w:pPr>
    </w:p>
    <w:p>
      <w:pPr>
        <w:pStyle w:val="BodyText"/>
        <w:spacing w:before="7"/>
        <w:rPr>
          <w:i/>
          <w:sz w:val="26"/>
        </w:rPr>
      </w:pPr>
    </w:p>
    <w:p>
      <w:pPr>
        <w:pStyle w:val="BodyText"/>
        <w:ind w:left="1243"/>
      </w:pPr>
      <w:r>
        <w:rPr/>
        <w:t>Thông </w:t>
      </w:r>
      <w:r>
        <w:rPr>
          <w:spacing w:val="-11"/>
        </w:rPr>
        <w:t>số</w:t>
      </w:r>
    </w:p>
    <w:p>
      <w:pPr>
        <w:pStyle w:val="BodyText"/>
        <w:spacing w:before="7"/>
        <w:rPr>
          <w:sz w:val="26"/>
        </w:rPr>
      </w:pPr>
      <w:r>
        <w:rPr/>
        <w:br w:type="column"/>
      </w:r>
      <w:r>
        <w:rPr>
          <w:sz w:val="26"/>
        </w:rPr>
      </w:r>
    </w:p>
    <w:p>
      <w:pPr>
        <w:pStyle w:val="BodyText"/>
        <w:ind w:left="60"/>
      </w:pPr>
      <w:r>
        <w:rPr/>
        <w:t>2</w:t>
      </w:r>
      <w:r>
        <w:rPr>
          <w:vertAlign w:val="superscript"/>
        </w:rPr>
        <w:t>10</w:t>
      </w:r>
      <w:r>
        <w:rPr>
          <w:vertAlign w:val="baseline"/>
        </w:rPr>
        <w:t> </w:t>
      </w:r>
      <w:r>
        <w:rPr>
          <w:spacing w:val="-3"/>
          <w:vertAlign w:val="baseline"/>
        </w:rPr>
        <w:t>là </w:t>
      </w:r>
      <w:r>
        <w:rPr>
          <w:vertAlign w:val="baseline"/>
        </w:rPr>
        <w:t>do ADC 10 </w:t>
      </w:r>
      <w:r>
        <w:rPr>
          <w:spacing w:val="-14"/>
          <w:vertAlign w:val="baseline"/>
        </w:rPr>
        <w:t>bit.</w:t>
      </w:r>
    </w:p>
    <w:p>
      <w:pPr>
        <w:pStyle w:val="BodyText"/>
        <w:spacing w:line="274" w:lineRule="exact"/>
        <w:ind w:left="826"/>
      </w:pPr>
      <w:r>
        <w:rPr/>
        <w:br w:type="column"/>
      </w:r>
      <w:r>
        <w:rPr>
          <w:w w:val="110"/>
        </w:rPr>
        <w:t>2</w:t>
      </w:r>
      <w:r>
        <w:rPr>
          <w:w w:val="110"/>
          <w:vertAlign w:val="superscript"/>
        </w:rPr>
        <w:t>10</w:t>
      </w:r>
      <w:r>
        <w:rPr>
          <w:spacing w:val="-24"/>
          <w:w w:val="110"/>
          <w:vertAlign w:val="baseline"/>
        </w:rPr>
        <w:t> </w:t>
      </w:r>
      <w:r>
        <w:rPr>
          <w:rFonts w:ascii="Symbol" w:hAnsi="Symbol"/>
          <w:spacing w:val="-20"/>
          <w:w w:val="110"/>
          <w:vertAlign w:val="baseline"/>
        </w:rPr>
        <w:t></w:t>
      </w:r>
      <w:r>
        <w:rPr>
          <w:spacing w:val="-20"/>
          <w:w w:val="110"/>
          <w:vertAlign w:val="baseline"/>
        </w:rPr>
        <w:t>1</w:t>
      </w:r>
    </w:p>
    <w:p>
      <w:pPr>
        <w:pStyle w:val="BodyText"/>
        <w:spacing w:line="273" w:lineRule="exact"/>
        <w:ind w:left="712"/>
      </w:pPr>
      <w:r>
        <w:rPr/>
        <w:br w:type="column"/>
      </w:r>
      <w:r>
        <w:rPr>
          <w:w w:val="105"/>
        </w:rPr>
        <w:t>1023</w:t>
      </w:r>
    </w:p>
    <w:p>
      <w:pPr>
        <w:spacing w:after="0" w:line="273" w:lineRule="exact"/>
        <w:sectPr>
          <w:type w:val="continuous"/>
          <w:pgSz w:w="11910" w:h="16840"/>
          <w:pgMar w:top="520" w:bottom="280" w:left="740" w:right="0"/>
          <w:cols w:num="4" w:equalWidth="0">
            <w:col w:w="2141" w:space="40"/>
            <w:col w:w="2070" w:space="39"/>
            <w:col w:w="1424" w:space="39"/>
            <w:col w:w="5417"/>
          </w:cols>
        </w:sectPr>
      </w:pPr>
    </w:p>
    <w:p>
      <w:pPr>
        <w:pStyle w:val="BodyText"/>
        <w:spacing w:before="75"/>
        <w:ind w:left="1243"/>
      </w:pPr>
      <w:r>
        <w:rPr/>
        <w:t>Điện áp toàn giai full scale =</w:t>
      </w:r>
      <w:r>
        <w:rPr>
          <w:spacing w:val="-20"/>
        </w:rPr>
        <w:t> </w:t>
      </w:r>
      <w:r>
        <w:rPr/>
        <w:t>FS:</w:t>
      </w:r>
    </w:p>
    <w:p>
      <w:pPr>
        <w:spacing w:before="43"/>
        <w:ind w:left="599" w:right="0" w:firstLine="0"/>
        <w:jc w:val="left"/>
        <w:rPr>
          <w:i/>
          <w:sz w:val="25"/>
        </w:rPr>
      </w:pPr>
      <w:r>
        <w:rPr/>
        <w:br w:type="column"/>
      </w:r>
      <w:r>
        <w:rPr>
          <w:i/>
          <w:sz w:val="25"/>
        </w:rPr>
        <w:t>FS </w:t>
      </w:r>
      <w:r>
        <w:rPr>
          <w:rFonts w:ascii="Symbol" w:hAnsi="Symbol"/>
          <w:sz w:val="25"/>
        </w:rPr>
        <w:t></w:t>
      </w:r>
      <w:r>
        <w:rPr>
          <w:sz w:val="25"/>
        </w:rPr>
        <w:t> </w:t>
      </w:r>
      <w:r>
        <w:rPr>
          <w:i/>
          <w:sz w:val="25"/>
        </w:rPr>
        <w:t>SS </w:t>
      </w:r>
      <w:r>
        <w:rPr>
          <w:rFonts w:ascii="Symbol" w:hAnsi="Symbol"/>
          <w:sz w:val="25"/>
        </w:rPr>
        <w:t></w:t>
      </w:r>
      <w:r>
        <w:rPr>
          <w:sz w:val="25"/>
        </w:rPr>
        <w:t>1023 </w:t>
      </w:r>
      <w:r>
        <w:rPr>
          <w:rFonts w:ascii="Symbol" w:hAnsi="Symbol"/>
          <w:sz w:val="25"/>
        </w:rPr>
        <w:t></w:t>
      </w:r>
      <w:r>
        <w:rPr>
          <w:sz w:val="25"/>
        </w:rPr>
        <w:t> 4,887</w:t>
      </w:r>
      <w:r>
        <w:rPr>
          <w:i/>
          <w:sz w:val="25"/>
        </w:rPr>
        <w:t>mV </w:t>
      </w:r>
      <w:r>
        <w:rPr>
          <w:rFonts w:ascii="Symbol" w:hAnsi="Symbol"/>
          <w:sz w:val="25"/>
        </w:rPr>
        <w:t></w:t>
      </w:r>
      <w:r>
        <w:rPr>
          <w:sz w:val="25"/>
        </w:rPr>
        <w:t>1023 </w:t>
      </w:r>
      <w:r>
        <w:rPr>
          <w:rFonts w:ascii="Symbol" w:hAnsi="Symbol"/>
          <w:sz w:val="25"/>
        </w:rPr>
        <w:t></w:t>
      </w:r>
      <w:r>
        <w:rPr>
          <w:sz w:val="25"/>
        </w:rPr>
        <w:t> 5,000</w:t>
      </w:r>
      <w:r>
        <w:rPr>
          <w:i/>
          <w:sz w:val="25"/>
        </w:rPr>
        <w:t>mV </w:t>
      </w:r>
      <w:r>
        <w:rPr>
          <w:rFonts w:ascii="Symbol" w:hAnsi="Symbol"/>
          <w:sz w:val="25"/>
        </w:rPr>
        <w:t></w:t>
      </w:r>
      <w:r>
        <w:rPr>
          <w:sz w:val="25"/>
        </w:rPr>
        <w:t> 5</w:t>
      </w:r>
      <w:r>
        <w:rPr>
          <w:i/>
          <w:sz w:val="25"/>
        </w:rPr>
        <w:t>V</w:t>
      </w:r>
    </w:p>
    <w:p>
      <w:pPr>
        <w:spacing w:after="0"/>
        <w:jc w:val="left"/>
        <w:rPr>
          <w:sz w:val="25"/>
        </w:rPr>
        <w:sectPr>
          <w:type w:val="continuous"/>
          <w:pgSz w:w="11910" w:h="16840"/>
          <w:pgMar w:top="520" w:bottom="280" w:left="740" w:right="0"/>
          <w:cols w:num="2" w:equalWidth="0">
            <w:col w:w="4403" w:space="40"/>
            <w:col w:w="6727"/>
          </w:cols>
        </w:sectPr>
      </w:pPr>
    </w:p>
    <w:p>
      <w:pPr>
        <w:pStyle w:val="BodyText"/>
        <w:spacing w:line="232" w:lineRule="auto" w:before="115"/>
        <w:ind w:left="676" w:right="668" w:firstLine="566"/>
      </w:pPr>
      <w:r>
        <w:rPr/>
        <w:t>Độ phân giải ADC là 4,887mV không tương thích với độ phân giải của cảm biến LM35 bằng 10mV, tỉ lệ chênh lệch là:</w:t>
      </w:r>
    </w:p>
    <w:p>
      <w:pPr>
        <w:spacing w:after="0" w:line="232" w:lineRule="auto"/>
        <w:sectPr>
          <w:type w:val="continuous"/>
          <w:pgSz w:w="11910" w:h="16840"/>
          <w:pgMar w:top="520" w:bottom="280" w:left="740" w:right="0"/>
        </w:sectPr>
      </w:pPr>
    </w:p>
    <w:p>
      <w:pPr>
        <w:spacing w:before="87"/>
        <w:ind w:left="4169" w:right="0" w:firstLine="0"/>
        <w:jc w:val="center"/>
        <w:rPr>
          <w:i/>
          <w:sz w:val="23"/>
        </w:rPr>
      </w:pPr>
      <w:r>
        <w:rPr>
          <w:w w:val="105"/>
          <w:sz w:val="23"/>
        </w:rPr>
        <w:t>10</w:t>
      </w:r>
      <w:r>
        <w:rPr>
          <w:i/>
          <w:w w:val="105"/>
          <w:sz w:val="23"/>
        </w:rPr>
        <w:t>mV</w:t>
      </w:r>
    </w:p>
    <w:p>
      <w:pPr>
        <w:spacing w:before="67"/>
        <w:ind w:left="4195" w:right="0" w:firstLine="0"/>
        <w:jc w:val="center"/>
        <w:rPr>
          <w:i/>
          <w:sz w:val="23"/>
        </w:rPr>
      </w:pPr>
      <w:r>
        <w:rPr/>
        <w:pict>
          <v:line style="position:absolute;mso-position-horizontal-relative:page;mso-position-vertical-relative:paragraph;z-index:16247808" from="245.977493pt,1.948684pt" to="291.932709pt,1.948684pt" stroked="true" strokeweight=".49109pt" strokecolor="#000000">
            <v:stroke dashstyle="solid"/>
            <w10:wrap type="none"/>
          </v:line>
        </w:pict>
      </w:r>
      <w:r>
        <w:rPr>
          <w:w w:val="105"/>
          <w:sz w:val="23"/>
        </w:rPr>
        <w:t>4,887</w:t>
      </w:r>
      <w:r>
        <w:rPr>
          <w:i/>
          <w:w w:val="105"/>
          <w:sz w:val="23"/>
        </w:rPr>
        <w:t>mV</w:t>
      </w:r>
    </w:p>
    <w:p>
      <w:pPr>
        <w:spacing w:before="218"/>
        <w:ind w:left="55" w:right="0" w:firstLine="0"/>
        <w:jc w:val="left"/>
        <w:rPr>
          <w:sz w:val="23"/>
        </w:rPr>
      </w:pPr>
      <w:r>
        <w:rPr/>
        <w:br w:type="column"/>
      </w:r>
      <w:r>
        <w:rPr>
          <w:rFonts w:ascii="Symbol" w:hAnsi="Symbol"/>
          <w:w w:val="105"/>
          <w:sz w:val="23"/>
        </w:rPr>
        <w:t></w:t>
      </w:r>
      <w:r>
        <w:rPr>
          <w:w w:val="105"/>
          <w:sz w:val="23"/>
        </w:rPr>
        <w:t> 2,046</w:t>
      </w:r>
    </w:p>
    <w:p>
      <w:pPr>
        <w:spacing w:after="0"/>
        <w:jc w:val="left"/>
        <w:rPr>
          <w:sz w:val="23"/>
        </w:rPr>
        <w:sectPr>
          <w:type w:val="continuous"/>
          <w:pgSz w:w="11910" w:h="16840"/>
          <w:pgMar w:top="520" w:bottom="280" w:left="740" w:right="0"/>
          <w:cols w:num="2" w:equalWidth="0">
            <w:col w:w="5068" w:space="40"/>
            <w:col w:w="6062"/>
          </w:cols>
        </w:sectPr>
      </w:pPr>
    </w:p>
    <w:p>
      <w:pPr>
        <w:pStyle w:val="BodyText"/>
        <w:spacing w:before="43"/>
        <w:ind w:left="1243"/>
      </w:pPr>
      <w:r>
        <w:rPr/>
        <w:pict>
          <v:group style="position:absolute;margin-left:65.064003pt;margin-top:14.159983pt;width:507.8pt;height:77.55pt;mso-position-horizontal-relative:page;mso-position-vertical-relative:page;z-index:-29193216" coordorigin="1301,283" coordsize="10156,1551">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301;top:648;width:10099;height:1186" coordorigin="1301,648" coordsize="10099,1186" path="m11400,648l2761,648,2761,662,2761,941,2761,1234,2761,1527,2761,1820,2761,662,2761,648,2646,648,2646,941,2646,1820,2646,941,2646,648,2641,648,2531,648,2531,662,2531,941,2531,662,2531,648,1301,648,1301,662,1301,941,1301,1820,1301,1834,2641,1834,2646,1834,11400,1834,11400,1820,11400,662,11400,648xe" filled="true" fillcolor="#d7ecff" stroked="false">
              <v:path arrowok="t"/>
              <v:fill type="solid"/>
            </v:shape>
            <v:shape style="position:absolute;left:3121;top:935;width:7807;height:880" type="#_x0000_t202" filled="false" stroked="false">
              <v:textbox inset="0,0,0,0">
                <w:txbxContent>
                  <w:p>
                    <w:pPr>
                      <w:numPr>
                        <w:ilvl w:val="0"/>
                        <w:numId w:val="92"/>
                      </w:numPr>
                      <w:tabs>
                        <w:tab w:pos="359" w:val="left" w:leader="none"/>
                        <w:tab w:pos="360" w:val="left" w:leader="none"/>
                      </w:tabs>
                      <w:spacing w:line="293" w:lineRule="exact" w:before="0"/>
                      <w:ind w:left="360" w:right="0" w:hanging="360"/>
                      <w:jc w:val="left"/>
                      <w:rPr>
                        <w:sz w:val="24"/>
                      </w:rPr>
                    </w:pPr>
                    <w:r>
                      <w:rPr>
                        <w:sz w:val="24"/>
                      </w:rPr>
                      <w:t>ADC_START_AND_READ (thực hiện đọc liên tục, </w:t>
                    </w:r>
                    <w:r>
                      <w:rPr>
                        <w:spacing w:val="-4"/>
                        <w:sz w:val="24"/>
                      </w:rPr>
                      <w:t>mặc </w:t>
                    </w:r>
                    <w:r>
                      <w:rPr>
                        <w:sz w:val="24"/>
                      </w:rPr>
                      <w:t>nhiên </w:t>
                    </w:r>
                    <w:r>
                      <w:rPr>
                        <w:spacing w:val="-3"/>
                        <w:sz w:val="24"/>
                      </w:rPr>
                      <w:t>là </w:t>
                    </w:r>
                    <w:r>
                      <w:rPr>
                        <w:sz w:val="24"/>
                      </w:rPr>
                      <w:t>mode </w:t>
                    </w:r>
                    <w:r>
                      <w:rPr>
                        <w:spacing w:val="-3"/>
                        <w:sz w:val="24"/>
                      </w:rPr>
                      <w:t>này)</w:t>
                    </w:r>
                  </w:p>
                  <w:p>
                    <w:pPr>
                      <w:numPr>
                        <w:ilvl w:val="0"/>
                        <w:numId w:val="92"/>
                      </w:numPr>
                      <w:tabs>
                        <w:tab w:pos="359" w:val="left" w:leader="none"/>
                        <w:tab w:pos="360" w:val="left" w:leader="none"/>
                      </w:tabs>
                      <w:spacing w:line="293" w:lineRule="exact" w:before="0"/>
                      <w:ind w:left="360" w:right="0" w:hanging="360"/>
                      <w:jc w:val="left"/>
                      <w:rPr>
                        <w:sz w:val="24"/>
                      </w:rPr>
                    </w:pPr>
                    <w:r>
                      <w:rPr>
                        <w:sz w:val="24"/>
                      </w:rPr>
                      <w:t>ADC_START_ONLY (bắt đầu chuyển</w:t>
                    </w:r>
                    <w:r>
                      <w:rPr>
                        <w:spacing w:val="5"/>
                        <w:sz w:val="24"/>
                      </w:rPr>
                      <w:t> </w:t>
                    </w:r>
                    <w:r>
                      <w:rPr>
                        <w:sz w:val="24"/>
                      </w:rPr>
                      <w:t>đổi)</w:t>
                    </w:r>
                  </w:p>
                  <w:p>
                    <w:pPr>
                      <w:numPr>
                        <w:ilvl w:val="0"/>
                        <w:numId w:val="92"/>
                      </w:numPr>
                      <w:tabs>
                        <w:tab w:pos="359" w:val="left" w:leader="none"/>
                        <w:tab w:pos="360" w:val="left" w:leader="none"/>
                      </w:tabs>
                      <w:spacing w:line="293" w:lineRule="exact" w:before="0"/>
                      <w:ind w:left="360" w:right="0" w:hanging="360"/>
                      <w:jc w:val="left"/>
                      <w:rPr>
                        <w:sz w:val="24"/>
                      </w:rPr>
                    </w:pPr>
                    <w:r>
                      <w:rPr>
                        <w:sz w:val="24"/>
                      </w:rPr>
                      <w:t>ADC_READ_ONLY (đọc kết quả của lần chuyển </w:t>
                    </w:r>
                    <w:r>
                      <w:rPr>
                        <w:spacing w:val="3"/>
                        <w:sz w:val="24"/>
                      </w:rPr>
                      <w:t>đổi </w:t>
                    </w:r>
                    <w:r>
                      <w:rPr>
                        <w:sz w:val="24"/>
                      </w:rPr>
                      <w:t>sau</w:t>
                    </w:r>
                    <w:r>
                      <w:rPr>
                        <w:spacing w:val="-12"/>
                        <w:sz w:val="24"/>
                      </w:rPr>
                      <w:t> </w:t>
                    </w:r>
                    <w:r>
                      <w:rPr>
                        <w:sz w:val="24"/>
                      </w:rPr>
                      <w:t>cùng)</w:t>
                    </w:r>
                  </w:p>
                </w:txbxContent>
              </v:textbox>
              <w10:wrap type="none"/>
            </v:shape>
            <v:shape style="position:absolute;left:2761;top:664;width:3157;height:266" type="#_x0000_t202" filled="false" stroked="false">
              <v:textbox inset="0,0,0,0">
                <w:txbxContent>
                  <w:p>
                    <w:pPr>
                      <w:spacing w:line="266" w:lineRule="exact" w:before="0"/>
                      <w:ind w:left="0" w:right="0" w:firstLine="0"/>
                      <w:jc w:val="left"/>
                      <w:rPr>
                        <w:sz w:val="24"/>
                      </w:rPr>
                    </w:pPr>
                    <w:r>
                      <w:rPr>
                        <w:sz w:val="24"/>
                      </w:rPr>
                      <w:t>mode là 1 trong các hằng số sau:</w:t>
                    </w:r>
                  </w:p>
                </w:txbxContent>
              </v:textbox>
              <w10:wrap type="none"/>
            </v:shape>
            <v:shape style="position:absolute;left:1416;top:664;width:879;height:266" type="#_x0000_t202" filled="false" stroked="false">
              <v:textbox inset="0,0,0,0">
                <w:txbxContent>
                  <w:p>
                    <w:pPr>
                      <w:spacing w:line="266" w:lineRule="exact" w:before="0"/>
                      <w:ind w:left="0" w:right="0" w:firstLine="0"/>
                      <w:jc w:val="left"/>
                      <w:rPr>
                        <w:sz w:val="24"/>
                      </w:rPr>
                    </w:pPr>
                    <w:r>
                      <w:rPr>
                        <w:sz w:val="24"/>
                      </w:rPr>
                      <w:t>Hằng số:</w:t>
                    </w:r>
                  </w:p>
                </w:txbxContent>
              </v:textbox>
              <w10:wrap type="none"/>
            </v:shape>
            <w10:wrap type="none"/>
          </v:group>
        </w:pict>
      </w:r>
      <w:r>
        <w:rPr/>
        <w:t>Để có kết quả hiển thị đúng thì lấy kết quả chuyển đổi chia cho tỉ lệ chênh lệch.</w:t>
      </w:r>
    </w:p>
    <w:p>
      <w:pPr>
        <w:spacing w:after="0"/>
        <w:sectPr>
          <w:type w:val="continuous"/>
          <w:pgSz w:w="11910" w:h="16840"/>
          <w:pgMar w:top="520" w:bottom="280" w:left="740" w:right="0"/>
        </w:sectPr>
      </w:pPr>
    </w:p>
    <w:p>
      <w:pPr>
        <w:pStyle w:val="ListParagraph"/>
        <w:numPr>
          <w:ilvl w:val="0"/>
          <w:numId w:val="93"/>
        </w:numPr>
        <w:tabs>
          <w:tab w:pos="1809" w:val="left" w:leader="none"/>
          <w:tab w:pos="1810" w:val="left" w:leader="none"/>
        </w:tabs>
        <w:spacing w:line="240" w:lineRule="auto" w:before="0" w:after="0"/>
        <w:ind w:left="1809" w:right="0" w:hanging="567"/>
        <w:jc w:val="left"/>
        <w:rPr>
          <w:sz w:val="24"/>
        </w:rPr>
      </w:pPr>
      <w:r>
        <w:rPr/>
        <w:pict>
          <v:group style="position:absolute;margin-left:183.314667pt;margin-top:19.522951pt;width:289.350pt;height:208.9pt;mso-position-horizontal-relative:page;mso-position-vertical-relative:paragraph;z-index:-29191168" coordorigin="3666,390" coordsize="5787,4178">
            <v:shape style="position:absolute;left:5409;top:429;width:1953;height:423" coordorigin="5410,429" coordsize="1953,423" path="m5621,429l5554,440,5496,470,5451,516,5421,574,5410,640,5421,707,5451,765,5496,811,5554,841,5621,851,7151,851,7218,841,7276,811,7322,765,7352,707,7363,640,7352,574,7322,516,7276,470,7218,440,7175,433,5627,433,5621,429xm7151,429l7153,433,7175,433,7151,429xe" filled="true" fillcolor="#cdcdcd" stroked="false">
              <v:path arrowok="t"/>
              <v:fill opacity="32639f" type="solid"/>
            </v:shape>
            <v:shape style="position:absolute;left:5626;top:851;width:1527;height:2" coordorigin="5627,851" coordsize="1527,0" path="m5627,851l7153,851,7151,851e" filled="false" stroked="true" strokeweight=".996357pt" strokecolor="#cdcdcd">
              <v:path arrowok="t"/>
              <v:stroke dashstyle="solid"/>
            </v:shape>
            <v:shape style="position:absolute;left:5399;top:505;width:232;height:356" type="#_x0000_t75" stroked="false">
              <v:imagedata r:id="rId801" o:title=""/>
            </v:shape>
            <v:shape style="position:absolute;left:7151;top:429;width:67;height:423" coordorigin="7151,429" coordsize="67,423" path="m7151,851l7218,841,7218,841m7151,429l7151,429,7153,433e" filled="false" stroked="true" strokeweight=".996994pt" strokecolor="#cdcdcd">
              <v:path arrowok="t"/>
              <v:stroke dashstyle="solid"/>
            </v:shape>
            <v:shape style="position:absolute;left:5381;top:400;width:1953;height:423" type="#_x0000_t75" stroked="false">
              <v:imagedata r:id="rId802" o:title=""/>
            </v:shape>
            <v:shape style="position:absolute;left:5381;top:400;width:1953;height:423" coordorigin="5381,400" coordsize="1953,423" path="m5597,821l7123,821,7122,823,7189,812,7247,782,7293,736,7323,678,7334,612,7323,545,7293,487,7247,441,7189,411,7122,400,7123,403,5597,403,5526,411,5468,441,5422,487,5392,545,5381,612,5392,678,5422,736,5468,782,5526,812,5592,823,5597,821xe" filled="false" stroked="true" strokeweight=".996414pt" strokecolor="#404040">
              <v:path arrowok="t"/>
              <v:stroke dashstyle="solid"/>
            </v:shape>
            <v:shape style="position:absolute;left:3666;top:1195;width:5388;height:1181" type="#_x0000_t75" stroked="false">
              <v:imagedata r:id="rId803" o:title=""/>
            </v:shape>
            <v:shape style="position:absolute;left:6285;top:821;width:165;height:404" type="#_x0000_t75" stroked="false">
              <v:imagedata r:id="rId804" o:title=""/>
            </v:shape>
            <v:shape style="position:absolute;left:3666;top:2913;width:5388;height:1301" type="#_x0000_t75" stroked="false">
              <v:imagedata r:id="rId805" o:title=""/>
            </v:shape>
            <v:shape style="position:absolute;left:6285;top:2375;width:165;height:568" type="#_x0000_t75" stroked="false">
              <v:imagedata r:id="rId806" o:title=""/>
            </v:shape>
            <v:shape style="position:absolute;left:6386;top:2581;width:3057;height:1977" coordorigin="6386,2581" coordsize="3057,1977" path="m6390,4229l6390,4468,6386,4464,6393,4499,6412,4528,6441,4547,6476,4554,6480,4558,9353,4558,9349,4554,9384,4547,9413,4528,9432,4499,9439,4464,9443,4468,9443,2675,9439,2671,9432,2636,9413,2608,9384,2588,9349,2581,9353,2585,6584,2585e" filled="false" stroked="true" strokeweight=".996733pt" strokecolor="#cdcdcd">
              <v:path arrowok="t"/>
              <v:stroke dashstyle="solid"/>
            </v:shape>
            <v:shape style="position:absolute;left:6389;top:2510;width:210;height:135" coordorigin="6390,2510" coordsize="210,135" path="m6599,2510l6390,2585,6599,2645,6599,2510xe" filled="true" fillcolor="#cdcdcd" stroked="false">
              <v:path arrowok="t"/>
              <v:fill opacity="32639f" type="solid"/>
            </v:shape>
            <v:shape style="position:absolute;left:6357;top:2552;width:3056;height:1976" coordorigin="6358,2553" coordsize="3056,1976" path="m6360,4199l6360,4438,6358,4436,6365,4471,6384,4499,6412,4518,6447,4525,6450,4528,9323,4528,9320,4525,9355,4518,9384,4499,9403,4471,9410,4436,9413,4438,9413,2645,9410,2642,9403,2607,9384,2579,9355,2560,9320,2553,9323,2555,6554,2555e" filled="false" stroked="true" strokeweight=".996733pt" strokecolor="#404040">
              <v:path arrowok="t"/>
              <v:stroke dashstyle="solid"/>
            </v:shape>
            <v:shape style="position:absolute;left:6359;top:2480;width:210;height:150" coordorigin="6360,2480" coordsize="210,150" path="m6569,2480l6360,2555,6569,2630,6569,2480xe" filled="true" fillcolor="#404040" stroked="false">
              <v:path arrowok="t"/>
              <v:fill type="solid"/>
            </v:shape>
            <v:shape style="position:absolute;left:6044;top:504;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w10:wrap type="none"/>
          </v:group>
        </w:pict>
      </w:r>
      <w:r>
        <w:rPr>
          <w:sz w:val="24"/>
        </w:rPr>
        <w:t>Lưu</w:t>
      </w:r>
      <w:r>
        <w:rPr>
          <w:spacing w:val="1"/>
          <w:sz w:val="24"/>
        </w:rPr>
        <w:t> </w:t>
      </w:r>
      <w:r>
        <w:rPr>
          <w:sz w:val="24"/>
        </w:rPr>
        <w:t>đồ:</w:t>
      </w:r>
    </w:p>
    <w:p>
      <w:pPr>
        <w:pStyle w:val="BodyText"/>
        <w:rPr>
          <w:sz w:val="20"/>
        </w:rPr>
      </w:pPr>
    </w:p>
    <w:p>
      <w:pPr>
        <w:pStyle w:val="BodyText"/>
        <w:rPr>
          <w:sz w:val="20"/>
        </w:rPr>
      </w:pPr>
    </w:p>
    <w:p>
      <w:pPr>
        <w:pStyle w:val="BodyText"/>
        <w:rPr>
          <w:sz w:val="20"/>
        </w:rPr>
      </w:pPr>
    </w:p>
    <w:p>
      <w:pPr>
        <w:pStyle w:val="BodyText"/>
        <w:spacing w:before="5"/>
        <w:rPr>
          <w:sz w:val="17"/>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160" w:hRule="atLeast"/>
        </w:trPr>
        <w:tc>
          <w:tcPr>
            <w:tcW w:w="165" w:type="dxa"/>
          </w:tcPr>
          <w:p>
            <w:pPr>
              <w:pStyle w:val="TableParagraph"/>
              <w:rPr>
                <w:sz w:val="22"/>
              </w:rPr>
            </w:pPr>
          </w:p>
        </w:tc>
        <w:tc>
          <w:tcPr>
            <w:tcW w:w="5043" w:type="dxa"/>
          </w:tcPr>
          <w:p>
            <w:pPr>
              <w:pStyle w:val="TableParagraph"/>
              <w:spacing w:line="249" w:lineRule="auto" w:before="138"/>
              <w:ind w:left="51" w:right="20"/>
              <w:jc w:val="center"/>
              <w:rPr>
                <w:rFonts w:ascii="Arial" w:hAnsi="Arial"/>
                <w:b/>
                <w:sz w:val="24"/>
              </w:rPr>
            </w:pPr>
            <w:r>
              <w:rPr>
                <w:rFonts w:ascii="Arial" w:hAnsi="Arial"/>
                <w:b/>
                <w:w w:val="90"/>
                <w:sz w:val="24"/>
              </w:rPr>
              <w:t>LƯU</w:t>
            </w:r>
            <w:r>
              <w:rPr>
                <w:rFonts w:ascii="Arial" w:hAnsi="Arial"/>
                <w:b/>
                <w:spacing w:val="-32"/>
                <w:w w:val="90"/>
                <w:sz w:val="24"/>
              </w:rPr>
              <w:t> </w:t>
            </w:r>
            <w:r>
              <w:rPr>
                <w:rFonts w:ascii="Arial" w:hAnsi="Arial"/>
                <w:b/>
                <w:w w:val="90"/>
                <w:sz w:val="24"/>
              </w:rPr>
              <w:t>10</w:t>
            </w:r>
            <w:r>
              <w:rPr>
                <w:rFonts w:ascii="Arial" w:hAnsi="Arial"/>
                <w:b/>
                <w:spacing w:val="-31"/>
                <w:w w:val="90"/>
                <w:sz w:val="24"/>
              </w:rPr>
              <w:t> </w:t>
            </w:r>
            <w:r>
              <w:rPr>
                <w:rFonts w:ascii="Arial" w:hAnsi="Arial"/>
                <w:b/>
                <w:w w:val="90"/>
                <w:sz w:val="24"/>
              </w:rPr>
              <w:t>MÃ</w:t>
            </w:r>
            <w:r>
              <w:rPr>
                <w:rFonts w:ascii="Arial" w:hAnsi="Arial"/>
                <w:b/>
                <w:spacing w:val="-32"/>
                <w:w w:val="90"/>
                <w:sz w:val="24"/>
              </w:rPr>
              <w:t> </w:t>
            </w:r>
            <w:r>
              <w:rPr>
                <w:rFonts w:ascii="Arial" w:hAnsi="Arial"/>
                <w:b/>
                <w:w w:val="90"/>
                <w:sz w:val="24"/>
              </w:rPr>
              <w:t>VÀO</w:t>
            </w:r>
            <w:r>
              <w:rPr>
                <w:rFonts w:ascii="Arial" w:hAnsi="Arial"/>
                <w:b/>
                <w:spacing w:val="-31"/>
                <w:w w:val="90"/>
                <w:sz w:val="24"/>
              </w:rPr>
              <w:t> </w:t>
            </w:r>
            <w:r>
              <w:rPr>
                <w:rFonts w:ascii="Arial" w:hAnsi="Arial"/>
                <w:b/>
                <w:w w:val="90"/>
                <w:sz w:val="24"/>
              </w:rPr>
              <w:t>BN,</w:t>
            </w:r>
            <w:r>
              <w:rPr>
                <w:rFonts w:ascii="Arial" w:hAnsi="Arial"/>
                <w:b/>
                <w:spacing w:val="-32"/>
                <w:w w:val="90"/>
                <w:sz w:val="24"/>
              </w:rPr>
              <w:t> </w:t>
            </w:r>
            <w:r>
              <w:rPr>
                <w:rFonts w:ascii="Arial" w:hAnsi="Arial"/>
                <w:b/>
                <w:w w:val="90"/>
                <w:sz w:val="24"/>
              </w:rPr>
              <w:t>KHỞI</w:t>
            </w:r>
            <w:r>
              <w:rPr>
                <w:rFonts w:ascii="Arial" w:hAnsi="Arial"/>
                <w:b/>
                <w:spacing w:val="-31"/>
                <w:w w:val="90"/>
                <w:sz w:val="24"/>
              </w:rPr>
              <w:t> </w:t>
            </w:r>
            <w:r>
              <w:rPr>
                <w:rFonts w:ascii="Arial" w:hAnsi="Arial"/>
                <w:b/>
                <w:w w:val="90"/>
                <w:sz w:val="24"/>
              </w:rPr>
              <w:t>TẠO</w:t>
            </w:r>
            <w:r>
              <w:rPr>
                <w:rFonts w:ascii="Arial" w:hAnsi="Arial"/>
                <w:b/>
                <w:spacing w:val="-32"/>
                <w:w w:val="90"/>
                <w:sz w:val="24"/>
              </w:rPr>
              <w:t> </w:t>
            </w:r>
            <w:r>
              <w:rPr>
                <w:rFonts w:ascii="Arial" w:hAnsi="Arial"/>
                <w:b/>
                <w:w w:val="90"/>
                <w:sz w:val="24"/>
              </w:rPr>
              <w:t>ADC:</w:t>
            </w:r>
            <w:r>
              <w:rPr>
                <w:rFonts w:ascii="Arial" w:hAnsi="Arial"/>
                <w:b/>
                <w:spacing w:val="-31"/>
                <w:w w:val="90"/>
                <w:sz w:val="24"/>
              </w:rPr>
              <w:t> </w:t>
            </w:r>
            <w:r>
              <w:rPr>
                <w:rFonts w:ascii="Arial" w:hAnsi="Arial"/>
                <w:b/>
                <w:w w:val="90"/>
                <w:sz w:val="24"/>
              </w:rPr>
              <w:t>CHỌN</w:t>
            </w:r>
            <w:r>
              <w:rPr>
                <w:rFonts w:ascii="Arial" w:hAnsi="Arial"/>
                <w:b/>
                <w:spacing w:val="-31"/>
                <w:w w:val="90"/>
                <w:sz w:val="24"/>
              </w:rPr>
              <w:t> </w:t>
            </w:r>
            <w:r>
              <w:rPr>
                <w:rFonts w:ascii="Arial" w:hAnsi="Arial"/>
                <w:b/>
                <w:spacing w:val="-4"/>
                <w:w w:val="90"/>
                <w:sz w:val="24"/>
              </w:rPr>
              <w:t>XUNG </w:t>
            </w:r>
            <w:r>
              <w:rPr>
                <w:rFonts w:ascii="Arial" w:hAnsi="Arial"/>
                <w:b/>
                <w:w w:val="85"/>
                <w:sz w:val="24"/>
              </w:rPr>
              <w:t>CLOCK,</w:t>
            </w:r>
            <w:r>
              <w:rPr>
                <w:rFonts w:ascii="Arial" w:hAnsi="Arial"/>
                <w:b/>
                <w:spacing w:val="-21"/>
                <w:w w:val="85"/>
                <w:sz w:val="24"/>
              </w:rPr>
              <w:t> </w:t>
            </w:r>
            <w:r>
              <w:rPr>
                <w:rFonts w:ascii="Arial" w:hAnsi="Arial"/>
                <w:b/>
                <w:w w:val="85"/>
                <w:sz w:val="24"/>
              </w:rPr>
              <w:t>CHỌN</w:t>
            </w:r>
            <w:r>
              <w:rPr>
                <w:rFonts w:ascii="Arial" w:hAnsi="Arial"/>
                <w:b/>
                <w:spacing w:val="-20"/>
                <w:w w:val="85"/>
                <w:sz w:val="24"/>
              </w:rPr>
              <w:t> </w:t>
            </w:r>
            <w:r>
              <w:rPr>
                <w:rFonts w:ascii="Arial" w:hAnsi="Arial"/>
                <w:b/>
                <w:w w:val="85"/>
                <w:sz w:val="24"/>
              </w:rPr>
              <w:t>KÊNH,</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w:t>
            </w:r>
            <w:r>
              <w:rPr>
                <w:rFonts w:ascii="Arial" w:hAnsi="Arial"/>
                <w:b/>
                <w:spacing w:val="-20"/>
                <w:w w:val="85"/>
                <w:sz w:val="24"/>
              </w:rPr>
              <w:t> </w:t>
            </w:r>
            <w:r>
              <w:rPr>
                <w:rFonts w:ascii="Arial" w:hAnsi="Arial"/>
                <w:b/>
                <w:w w:val="85"/>
                <w:sz w:val="24"/>
              </w:rPr>
              <w:t>PORT,</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 </w:t>
            </w:r>
            <w:r>
              <w:rPr>
                <w:rFonts w:ascii="Arial" w:hAnsi="Arial"/>
                <w:b/>
                <w:w w:val="95"/>
                <w:sz w:val="24"/>
              </w:rPr>
              <w:t>CÁC</w:t>
            </w:r>
            <w:r>
              <w:rPr>
                <w:rFonts w:ascii="Arial" w:hAnsi="Arial"/>
                <w:b/>
                <w:spacing w:val="-15"/>
                <w:w w:val="95"/>
                <w:sz w:val="24"/>
              </w:rPr>
              <w:t> </w:t>
            </w:r>
            <w:r>
              <w:rPr>
                <w:rFonts w:ascii="Arial" w:hAnsi="Arial"/>
                <w:b/>
                <w:w w:val="95"/>
                <w:sz w:val="24"/>
              </w:rPr>
              <w:t>BIẾN</w:t>
            </w:r>
          </w:p>
        </w:tc>
        <w:tc>
          <w:tcPr>
            <w:tcW w:w="180" w:type="dxa"/>
          </w:tcPr>
          <w:p>
            <w:pPr>
              <w:pStyle w:val="TableParagraph"/>
              <w:rPr>
                <w:sz w:val="22"/>
              </w:rPr>
            </w:pPr>
          </w:p>
        </w:tc>
      </w:tr>
    </w:tbl>
    <w:p>
      <w:pPr>
        <w:pStyle w:val="BodyText"/>
        <w:rPr>
          <w:sz w:val="20"/>
        </w:rPr>
      </w:pPr>
    </w:p>
    <w:p>
      <w:pPr>
        <w:pStyle w:val="BodyText"/>
        <w:rPr>
          <w:sz w:val="25"/>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280" w:hRule="atLeast"/>
        </w:trPr>
        <w:tc>
          <w:tcPr>
            <w:tcW w:w="165" w:type="dxa"/>
          </w:tcPr>
          <w:p>
            <w:pPr>
              <w:pStyle w:val="TableParagraph"/>
              <w:rPr>
                <w:sz w:val="22"/>
              </w:rPr>
            </w:pPr>
          </w:p>
        </w:tc>
        <w:tc>
          <w:tcPr>
            <w:tcW w:w="5043" w:type="dxa"/>
          </w:tcPr>
          <w:p>
            <w:pPr>
              <w:pStyle w:val="TableParagraph"/>
              <w:spacing w:line="249" w:lineRule="auto" w:before="54"/>
              <w:ind w:left="839" w:right="808"/>
              <w:jc w:val="center"/>
              <w:rPr>
                <w:rFonts w:ascii="Arial" w:hAnsi="Arial"/>
                <w:b/>
                <w:sz w:val="24"/>
              </w:rPr>
            </w:pPr>
            <w:r>
              <w:rPr>
                <w:rFonts w:ascii="Arial" w:hAnsi="Arial"/>
                <w:b/>
                <w:w w:val="85"/>
                <w:sz w:val="24"/>
              </w:rPr>
              <w:t>THỰC HIỆN CHUYỂN ĐỔI 200 LẦN </w:t>
            </w:r>
            <w:r>
              <w:rPr>
                <w:rFonts w:ascii="Arial" w:hAnsi="Arial"/>
                <w:b/>
                <w:w w:val="95"/>
                <w:sz w:val="24"/>
              </w:rPr>
              <w:t>CHIA LẤY TRUNG BÌNH.</w:t>
            </w:r>
          </w:p>
          <w:p>
            <w:pPr>
              <w:pStyle w:val="TableParagraph"/>
              <w:spacing w:line="249" w:lineRule="auto"/>
              <w:ind w:left="839" w:right="808"/>
              <w:jc w:val="center"/>
              <w:rPr>
                <w:rFonts w:ascii="Arial" w:hAnsi="Arial"/>
                <w:b/>
                <w:sz w:val="24"/>
              </w:rPr>
            </w:pPr>
            <w:r>
              <w:rPr>
                <w:rFonts w:ascii="Arial" w:hAnsi="Arial"/>
                <w:b/>
                <w:w w:val="85"/>
                <w:sz w:val="24"/>
              </w:rPr>
              <w:t>XỬ LÝ ĐÚNG HỆ SỐ CHUYỂN ĐỔI. </w:t>
            </w:r>
            <w:r>
              <w:rPr>
                <w:rFonts w:ascii="Arial" w:hAnsi="Arial"/>
                <w:b/>
                <w:w w:val="95"/>
                <w:sz w:val="24"/>
              </w:rPr>
              <w:t>GIẢI MÃ, HIỂN THỊ</w:t>
            </w:r>
          </w:p>
        </w:tc>
        <w:tc>
          <w:tcPr>
            <w:tcW w:w="180" w:type="dxa"/>
          </w:tcPr>
          <w:p>
            <w:pPr>
              <w:pStyle w:val="TableParagraph"/>
              <w:rPr>
                <w:sz w:val="22"/>
              </w:rPr>
            </w:pPr>
          </w:p>
        </w:tc>
      </w:tr>
    </w:tbl>
    <w:p>
      <w:pPr>
        <w:pStyle w:val="BodyText"/>
        <w:rPr>
          <w:sz w:val="20"/>
        </w:rPr>
      </w:pPr>
    </w:p>
    <w:p>
      <w:pPr>
        <w:pStyle w:val="BodyText"/>
        <w:rPr>
          <w:sz w:val="20"/>
        </w:rPr>
      </w:pPr>
    </w:p>
    <w:p>
      <w:pPr>
        <w:pStyle w:val="BodyText"/>
        <w:spacing w:before="3"/>
        <w:rPr>
          <w:sz w:val="21"/>
        </w:rPr>
      </w:pPr>
    </w:p>
    <w:p>
      <w:pPr>
        <w:spacing w:before="0"/>
        <w:ind w:left="1652" w:right="1545" w:firstLine="0"/>
        <w:jc w:val="center"/>
        <w:rPr>
          <w:i/>
          <w:sz w:val="24"/>
        </w:rPr>
      </w:pPr>
      <w:r>
        <w:rPr>
          <w:i/>
          <w:sz w:val="24"/>
        </w:rPr>
        <w:t>Hình 7-7: Lưu đồ chuyển đổi ADC đo nhiệt độ kênh thứ 0.</w:t>
      </w:r>
    </w:p>
    <w:p>
      <w:pPr>
        <w:pStyle w:val="ListParagraph"/>
        <w:numPr>
          <w:ilvl w:val="0"/>
          <w:numId w:val="93"/>
        </w:numPr>
        <w:tabs>
          <w:tab w:pos="1809" w:val="left" w:leader="none"/>
          <w:tab w:pos="1810" w:val="left" w:leader="none"/>
        </w:tabs>
        <w:spacing w:line="240" w:lineRule="auto" w:before="182" w:after="5"/>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453pt;mso-position-horizontal-relative:char;mso-position-vertical-relative:line" type="#_x0000_t202" filled="false" stroked="true" strokeweight=".48004pt" strokecolor="#000000">
            <w10:anchorlock/>
            <v:textbox inset="0,0,0,0">
              <w:txbxContent>
                <w:p>
                  <w:pPr>
                    <w:pStyle w:val="BodyText"/>
                    <w:tabs>
                      <w:tab w:pos="1928" w:val="left" w:leader="none"/>
                    </w:tabs>
                    <w:spacing w:line="249" w:lineRule="auto" w:before="24"/>
                    <w:ind w:left="105" w:right="7037"/>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UNSIGNED INT16 KQADC; </w:t>
                  </w:r>
                  <w:r>
                    <w:rPr>
                      <w:rFonts w:ascii="Georgia"/>
                      <w:w w:val="95"/>
                    </w:rPr>
                    <w:t>UNSIGNED</w:t>
                  </w:r>
                  <w:r>
                    <w:rPr>
                      <w:rFonts w:ascii="Georgia"/>
                      <w:spacing w:val="-34"/>
                      <w:w w:val="95"/>
                    </w:rPr>
                    <w:t> </w:t>
                  </w:r>
                  <w:r>
                    <w:rPr>
                      <w:rFonts w:ascii="Georgia"/>
                      <w:w w:val="95"/>
                    </w:rPr>
                    <w:t>INT</w:t>
                    <w:tab/>
                  </w:r>
                  <w:r>
                    <w:rPr>
                      <w:rFonts w:ascii="Georgia"/>
                      <w:spacing w:val="-3"/>
                      <w:w w:val="85"/>
                    </w:rPr>
                    <w:t>J,MATRAM;</w:t>
                  </w:r>
                </w:p>
                <w:p>
                  <w:pPr>
                    <w:pStyle w:val="BodyText"/>
                    <w:spacing w:before="5"/>
                    <w:rPr>
                      <w:rFonts w:ascii="Georgia"/>
                    </w:rPr>
                  </w:pPr>
                </w:p>
                <w:p>
                  <w:pPr>
                    <w:pStyle w:val="BodyText"/>
                    <w:ind w:left="105"/>
                    <w:rPr>
                      <w:rFonts w:ascii="Georgia"/>
                    </w:rPr>
                  </w:pPr>
                  <w:r>
                    <w:rPr>
                      <w:rFonts w:ascii="Georgia"/>
                    </w:rPr>
                    <w:t>VOID HIEN_THI()</w:t>
                  </w:r>
                </w:p>
                <w:p>
                  <w:pPr>
                    <w:pStyle w:val="BodyText"/>
                    <w:spacing w:before="11"/>
                    <w:ind w:left="105"/>
                    <w:rPr>
                      <w:rFonts w:ascii="Georgia"/>
                    </w:rPr>
                  </w:pPr>
                  <w:r>
                    <w:rPr>
                      <w:rFonts w:ascii="Georgia"/>
                      <w:w w:val="90"/>
                    </w:rPr>
                    <w:t>{</w:t>
                  </w:r>
                </w:p>
                <w:p>
                  <w:pPr>
                    <w:pStyle w:val="BodyText"/>
                    <w:spacing w:before="6"/>
                    <w:ind w:left="672"/>
                    <w:rPr>
                      <w:rFonts w:ascii="Georgia"/>
                    </w:rPr>
                  </w:pPr>
                  <w:r>
                    <w:rPr>
                      <w:rFonts w:ascii="Georgia"/>
                    </w:rPr>
                    <w:t>MATRAM = MA7DOAN[KQADC/100];</w:t>
                  </w:r>
                </w:p>
                <w:p>
                  <w:pPr>
                    <w:pStyle w:val="BodyText"/>
                    <w:tabs>
                      <w:tab w:pos="3537" w:val="left" w:leader="none"/>
                    </w:tabs>
                    <w:spacing w:line="247" w:lineRule="auto" w:before="10"/>
                    <w:ind w:left="672" w:right="4916"/>
                    <w:rPr>
                      <w:rFonts w:ascii="Georgia"/>
                    </w:rPr>
                  </w:pPr>
                  <w:r>
                    <w:rPr>
                      <w:rFonts w:ascii="Georgia"/>
                    </w:rPr>
                    <w:t>IF</w:t>
                  </w:r>
                  <w:r>
                    <w:rPr>
                      <w:rFonts w:ascii="Georgia"/>
                      <w:spacing w:val="-46"/>
                    </w:rPr>
                    <w:t> </w:t>
                  </w:r>
                  <w:r>
                    <w:rPr>
                      <w:rFonts w:ascii="Georgia"/>
                    </w:rPr>
                    <w:t>(MATRAM</w:t>
                  </w:r>
                  <w:r>
                    <w:rPr>
                      <w:rFonts w:ascii="Georgia"/>
                      <w:spacing w:val="-44"/>
                    </w:rPr>
                    <w:t> </w:t>
                  </w:r>
                  <w:r>
                    <w:rPr>
                      <w:rFonts w:ascii="Georgia"/>
                    </w:rPr>
                    <w:t>==</w:t>
                  </w:r>
                  <w:r>
                    <w:rPr>
                      <w:rFonts w:ascii="Georgia"/>
                      <w:spacing w:val="-45"/>
                    </w:rPr>
                    <w:t> </w:t>
                  </w:r>
                  <w:r>
                    <w:rPr>
                      <w:rFonts w:ascii="Georgia"/>
                    </w:rPr>
                    <w:t>0XC0)</w:t>
                    <w:tab/>
                  </w:r>
                  <w:r>
                    <w:rPr>
                      <w:rFonts w:ascii="Georgia"/>
                      <w:w w:val="85"/>
                    </w:rPr>
                    <w:t>MATRAM=0XFF;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1"/>
                      <w:w w:val="93"/>
                    </w:rPr>
                    <w:t>B</w:t>
                  </w:r>
                  <w:r>
                    <w:rPr>
                      <w:rFonts w:ascii="Georgia"/>
                      <w:w w:val="91"/>
                    </w:rPr>
                    <w:t>(M</w:t>
                  </w:r>
                  <w:r>
                    <w:rPr>
                      <w:rFonts w:ascii="Georgia"/>
                      <w:spacing w:val="-1"/>
                      <w:w w:val="92"/>
                    </w:rPr>
                    <w:t>A</w:t>
                  </w:r>
                  <w:r>
                    <w:rPr>
                      <w:rFonts w:ascii="Georgia"/>
                      <w:spacing w:val="1"/>
                      <w:w w:val="110"/>
                    </w:rPr>
                    <w:t>7</w:t>
                  </w:r>
                  <w:r>
                    <w:rPr>
                      <w:rFonts w:ascii="Georgia"/>
                      <w:w w:val="88"/>
                    </w:rPr>
                    <w:t>D</w:t>
                  </w:r>
                  <w:r>
                    <w:rPr>
                      <w:rFonts w:ascii="Georgia"/>
                      <w:spacing w:val="1"/>
                      <w:w w:val="88"/>
                    </w:rPr>
                    <w:t>O</w:t>
                  </w:r>
                  <w:r>
                    <w:rPr>
                      <w:rFonts w:ascii="Georgia"/>
                      <w:spacing w:val="-1"/>
                      <w:w w:val="92"/>
                    </w:rPr>
                    <w:t>A</w:t>
                  </w:r>
                  <w:r>
                    <w:rPr>
                      <w:rFonts w:ascii="Georgia"/>
                      <w:spacing w:val="-5"/>
                      <w:w w:val="88"/>
                    </w:rPr>
                    <w:t>N</w:t>
                  </w:r>
                  <w:r>
                    <w:rPr>
                      <w:rFonts w:ascii="Georgia"/>
                      <w:spacing w:val="2"/>
                      <w:w w:val="93"/>
                    </w:rPr>
                    <w:t>[</w:t>
                  </w:r>
                  <w:r>
                    <w:rPr>
                      <w:rFonts w:ascii="Georgia"/>
                      <w:spacing w:val="-3"/>
                      <w:w w:val="90"/>
                    </w:rPr>
                    <w:t>K</w:t>
                  </w:r>
                  <w:r>
                    <w:rPr>
                      <w:rFonts w:ascii="Georgia"/>
                      <w:spacing w:val="1"/>
                      <w:w w:val="87"/>
                    </w:rPr>
                    <w:t>Q</w:t>
                  </w:r>
                  <w:r>
                    <w:rPr>
                      <w:rFonts w:ascii="Georgia"/>
                      <w:spacing w:val="-1"/>
                      <w:w w:val="92"/>
                    </w:rPr>
                    <w:t>A</w:t>
                  </w:r>
                  <w:r>
                    <w:rPr>
                      <w:rFonts w:ascii="Georgia"/>
                      <w:w w:val="87"/>
                    </w:rPr>
                    <w:t>D</w:t>
                  </w:r>
                  <w:r>
                    <w:rPr>
                      <w:rFonts w:ascii="Georgia"/>
                      <w:spacing w:val="-2"/>
                      <w:w w:val="87"/>
                    </w:rPr>
                    <w:t>C</w:t>
                  </w:r>
                  <w:r>
                    <w:rPr>
                      <w:rFonts w:ascii="Georgia"/>
                      <w:spacing w:val="-3"/>
                      <w:w w:val="108"/>
                    </w:rPr>
                    <w:t>%</w:t>
                  </w:r>
                  <w:r>
                    <w:rPr>
                      <w:rFonts w:ascii="Georgia"/>
                      <w:spacing w:val="1"/>
                      <w:w w:val="128"/>
                    </w:rPr>
                    <w:t>1</w:t>
                  </w:r>
                  <w:r>
                    <w:rPr>
                      <w:rFonts w:ascii="Georgia"/>
                      <w:spacing w:val="1"/>
                      <w:w w:val="90"/>
                    </w:rPr>
                    <w:t>0</w:t>
                  </w:r>
                  <w:r>
                    <w:rPr>
                      <w:rFonts w:ascii="Georgia"/>
                      <w:spacing w:val="2"/>
                      <w:w w:val="93"/>
                    </w:rPr>
                    <w:t>]</w:t>
                  </w:r>
                  <w:r>
                    <w:rPr>
                      <w:rFonts w:ascii="Georgia"/>
                      <w:w w:val="93"/>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1"/>
                      <w:w w:val="87"/>
                    </w:rPr>
                    <w:t>C</w:t>
                  </w:r>
                  <w:r>
                    <w:rPr>
                      <w:rFonts w:ascii="Georgia"/>
                      <w:w w:val="91"/>
                    </w:rPr>
                    <w:t>(M</w:t>
                  </w:r>
                  <w:r>
                    <w:rPr>
                      <w:rFonts w:ascii="Georgia"/>
                      <w:spacing w:val="-1"/>
                      <w:w w:val="92"/>
                    </w:rPr>
                    <w:t>A</w:t>
                  </w:r>
                  <w:r>
                    <w:rPr>
                      <w:rFonts w:ascii="Georgia"/>
                      <w:spacing w:val="1"/>
                      <w:w w:val="110"/>
                    </w:rPr>
                    <w:t>7</w:t>
                  </w:r>
                  <w:r>
                    <w:rPr>
                      <w:rFonts w:ascii="Georgia"/>
                      <w:w w:val="88"/>
                    </w:rPr>
                    <w:t>D</w:t>
                  </w:r>
                  <w:r>
                    <w:rPr>
                      <w:rFonts w:ascii="Georgia"/>
                      <w:spacing w:val="1"/>
                      <w:w w:val="88"/>
                    </w:rPr>
                    <w:t>O</w:t>
                  </w:r>
                  <w:r>
                    <w:rPr>
                      <w:rFonts w:ascii="Georgia"/>
                      <w:spacing w:val="-1"/>
                      <w:w w:val="92"/>
                    </w:rPr>
                    <w:t>A</w:t>
                  </w:r>
                  <w:r>
                    <w:rPr>
                      <w:rFonts w:ascii="Georgia"/>
                      <w:w w:val="90"/>
                    </w:rPr>
                    <w:t>N</w:t>
                  </w:r>
                  <w:r>
                    <w:rPr>
                      <w:rFonts w:ascii="Georgia"/>
                      <w:spacing w:val="2"/>
                      <w:w w:val="90"/>
                    </w:rPr>
                    <w:t>[</w:t>
                  </w:r>
                  <w:r>
                    <w:rPr>
                      <w:rFonts w:ascii="Georgia"/>
                      <w:spacing w:val="-3"/>
                      <w:w w:val="90"/>
                    </w:rPr>
                    <w:t>K</w:t>
                  </w:r>
                  <w:r>
                    <w:rPr>
                      <w:rFonts w:ascii="Georgia"/>
                      <w:spacing w:val="1"/>
                      <w:w w:val="87"/>
                    </w:rPr>
                    <w:t>Q</w:t>
                  </w:r>
                  <w:r>
                    <w:rPr>
                      <w:rFonts w:ascii="Georgia"/>
                      <w:spacing w:val="-1"/>
                      <w:w w:val="92"/>
                    </w:rPr>
                    <w:t>A</w:t>
                  </w:r>
                  <w:r>
                    <w:rPr>
                      <w:rFonts w:ascii="Georgia"/>
                      <w:w w:val="87"/>
                    </w:rPr>
                    <w:t>D</w:t>
                  </w:r>
                  <w:r>
                    <w:rPr>
                      <w:rFonts w:ascii="Georgia"/>
                      <w:spacing w:val="-2"/>
                      <w:w w:val="87"/>
                    </w:rPr>
                    <w:t>C</w:t>
                  </w:r>
                  <w:r>
                    <w:rPr>
                      <w:rFonts w:ascii="Georgia"/>
                      <w:spacing w:val="2"/>
                      <w:w w:val="104"/>
                    </w:rPr>
                    <w:t>/</w:t>
                  </w:r>
                  <w:r>
                    <w:rPr>
                      <w:rFonts w:ascii="Georgia"/>
                      <w:spacing w:val="-4"/>
                      <w:w w:val="128"/>
                    </w:rPr>
                    <w:t>1</w:t>
                  </w:r>
                  <w:r>
                    <w:rPr>
                      <w:rFonts w:ascii="Georgia"/>
                      <w:spacing w:val="1"/>
                      <w:w w:val="90"/>
                    </w:rPr>
                    <w:t>0</w:t>
                  </w:r>
                  <w:r>
                    <w:rPr>
                      <w:rFonts w:ascii="Georgia"/>
                      <w:spacing w:val="-3"/>
                      <w:w w:val="108"/>
                    </w:rPr>
                    <w:t>%</w:t>
                  </w:r>
                  <w:r>
                    <w:rPr>
                      <w:rFonts w:ascii="Georgia"/>
                      <w:spacing w:val="1"/>
                      <w:w w:val="128"/>
                    </w:rPr>
                    <w:t>1</w:t>
                  </w:r>
                  <w:r>
                    <w:rPr>
                      <w:rFonts w:ascii="Georgia"/>
                      <w:spacing w:val="1"/>
                      <w:w w:val="90"/>
                    </w:rPr>
                    <w:t>0</w:t>
                  </w:r>
                  <w:r>
                    <w:rPr>
                      <w:rFonts w:ascii="Georgia"/>
                      <w:spacing w:val="2"/>
                      <w:w w:val="93"/>
                    </w:rPr>
                    <w:t>]</w:t>
                  </w:r>
                  <w:r>
                    <w:rPr>
                      <w:rFonts w:ascii="Georgia"/>
                      <w:w w:val="93"/>
                    </w:rPr>
                    <w:t>); </w:t>
                  </w:r>
                  <w:r>
                    <w:rPr>
                      <w:rFonts w:ascii="Georgia"/>
                    </w:rPr>
                    <w:t>OUTPUT_D(MA_TRAM);</w:t>
                  </w:r>
                </w:p>
                <w:p>
                  <w:pPr>
                    <w:pStyle w:val="BodyText"/>
                    <w:ind w:left="263"/>
                    <w:rPr>
                      <w:rFonts w:ascii="Georgia"/>
                    </w:rPr>
                  </w:pPr>
                  <w:r>
                    <w:rPr>
                      <w:rFonts w:ascii="Georgia"/>
                      <w:w w:val="90"/>
                    </w:rPr>
                    <w:t>}</w:t>
                  </w:r>
                </w:p>
                <w:p>
                  <w:pPr>
                    <w:pStyle w:val="BodyText"/>
                    <w:spacing w:before="11"/>
                    <w:ind w:left="105"/>
                    <w:rPr>
                      <w:rFonts w:ascii="Georgia"/>
                    </w:rPr>
                  </w:pPr>
                  <w:r>
                    <w:rPr>
                      <w:rFonts w:ascii="Georgia"/>
                    </w:rPr>
                    <w:t>VOID MAIN()</w:t>
                  </w:r>
                </w:p>
                <w:p>
                  <w:pPr>
                    <w:pStyle w:val="BodyText"/>
                    <w:spacing w:before="10"/>
                    <w:ind w:left="105"/>
                    <w:rPr>
                      <w:rFonts w:ascii="Georgia"/>
                    </w:rPr>
                  </w:pPr>
                  <w:r>
                    <w:rPr>
                      <w:rFonts w:ascii="Georgia"/>
                      <w:w w:val="90"/>
                    </w:rPr>
                    <w:t>{</w:t>
                  </w:r>
                </w:p>
                <w:p>
                  <w:pPr>
                    <w:pStyle w:val="BodyText"/>
                    <w:spacing w:line="247" w:lineRule="auto" w:before="6"/>
                    <w:ind w:left="672" w:right="4978"/>
                    <w:rPr>
                      <w:rFonts w:ascii="Georgia"/>
                    </w:rPr>
                  </w:pPr>
                  <w:r>
                    <w:rPr>
                      <w:rFonts w:ascii="Georgia"/>
                      <w:w w:val="85"/>
                    </w:rPr>
                    <w:t>SET_TRIS_B(0x00); SET_TRIS_D(0x00); SET_TRIS_C(0x00); SET_TRIS_A(0xFF); </w:t>
                  </w:r>
                  <w:r>
                    <w:rPr>
                      <w:rFonts w:ascii="Georgia"/>
                    </w:rPr>
                    <w:t>SETUP_ADC(ADC_CLOCK_DIV_2); SETUP_ADC_PORTS(SAN0); SET_ADC_CHANNEL(0);</w:t>
                  </w:r>
                </w:p>
                <w:p>
                  <w:pPr>
                    <w:pStyle w:val="BodyText"/>
                    <w:spacing w:before="2"/>
                    <w:ind w:left="672"/>
                    <w:rPr>
                      <w:rFonts w:ascii="Georgia"/>
                    </w:rPr>
                  </w:pPr>
                  <w:r>
                    <w:rPr>
                      <w:rFonts w:ascii="Georgia"/>
                    </w:rPr>
                    <w:t>WHILE(TRUE)</w:t>
                  </w:r>
                </w:p>
                <w:p>
                  <w:pPr>
                    <w:pStyle w:val="BodyText"/>
                    <w:spacing w:before="11"/>
                    <w:ind w:left="686"/>
                    <w:rPr>
                      <w:rFonts w:ascii="Georgia"/>
                    </w:rPr>
                  </w:pPr>
                  <w:r>
                    <w:rPr>
                      <w:rFonts w:ascii="Georgia"/>
                      <w:w w:val="90"/>
                    </w:rPr>
                    <w:t>{</w:t>
                  </w:r>
                </w:p>
                <w:p>
                  <w:pPr>
                    <w:pStyle w:val="BodyText"/>
                    <w:spacing w:before="6"/>
                    <w:ind w:left="1238"/>
                    <w:rPr>
                      <w:rFonts w:ascii="Georgia"/>
                    </w:rPr>
                  </w:pPr>
                  <w:r>
                    <w:rPr>
                      <w:rFonts w:ascii="Georgia"/>
                    </w:rPr>
                    <w:t>KQADC=0;</w:t>
                  </w:r>
                </w:p>
                <w:p>
                  <w:pPr>
                    <w:pStyle w:val="BodyText"/>
                    <w:spacing w:before="11"/>
                    <w:ind w:left="1238"/>
                    <w:rPr>
                      <w:rFonts w:ascii="Georgia"/>
                    </w:rPr>
                  </w:pPr>
                  <w:r>
                    <w:rPr>
                      <w:rFonts w:ascii="Georgia"/>
                    </w:rPr>
                    <w:t>FOR (J=0; J&lt;200; J++)</w:t>
                  </w:r>
                </w:p>
                <w:p>
                  <w:pPr>
                    <w:pStyle w:val="BodyText"/>
                    <w:spacing w:before="10"/>
                    <w:ind w:left="1238"/>
                    <w:rPr>
                      <w:rFonts w:ascii="Georgia"/>
                    </w:rPr>
                  </w:pPr>
                  <w:r>
                    <w:rPr>
                      <w:rFonts w:ascii="Georgia"/>
                      <w:w w:val="90"/>
                    </w:rPr>
                    <w:t>{</w:t>
                  </w:r>
                </w:p>
                <w:p>
                  <w:pPr>
                    <w:pStyle w:val="BodyText"/>
                    <w:spacing w:line="249" w:lineRule="auto" w:before="6"/>
                    <w:ind w:left="1805" w:right="4978"/>
                    <w:rPr>
                      <w:rFonts w:ascii="Georgia"/>
                    </w:rPr>
                  </w:pPr>
                  <w:r>
                    <w:rPr>
                      <w:rFonts w:ascii="Georgia"/>
                      <w:w w:val="85"/>
                    </w:rPr>
                    <w:t>KQADC=KQADC+READ_ADC(); </w:t>
                  </w:r>
                  <w:r>
                    <w:rPr>
                      <w:rFonts w:ascii="Georgia"/>
                      <w:w w:val="88"/>
                    </w:rPr>
                    <w:t>DE</w:t>
                  </w:r>
                  <w:r>
                    <w:rPr>
                      <w:rFonts w:ascii="Georgia"/>
                      <w:w w:val="88"/>
                    </w:rPr>
                    <w:t>L</w:t>
                  </w:r>
                  <w:r>
                    <w:rPr>
                      <w:rFonts w:ascii="Georgia"/>
                      <w:w w:val="92"/>
                    </w:rPr>
                    <w:t>A</w:t>
                  </w:r>
                  <w:r>
                    <w:rPr>
                      <w:rFonts w:ascii="Georgia"/>
                      <w:w w:val="92"/>
                    </w:rPr>
                    <w:t>Y</w:t>
                  </w:r>
                  <w:r>
                    <w:rPr>
                      <w:rFonts w:ascii="Georgia"/>
                      <w:w w:val="57"/>
                    </w:rPr>
                    <w:t>_</w:t>
                  </w:r>
                  <w:r>
                    <w:rPr>
                      <w:rFonts w:ascii="Georgia"/>
                      <w:w w:val="87"/>
                    </w:rPr>
                    <w:t>M</w:t>
                  </w:r>
                  <w:r>
                    <w:rPr>
                      <w:rFonts w:ascii="Georgia"/>
                      <w:w w:val="88"/>
                    </w:rPr>
                    <w:t>S</w:t>
                  </w:r>
                  <w:r>
                    <w:rPr>
                      <w:rFonts w:ascii="Georgia"/>
                      <w:w w:val="116"/>
                    </w:rPr>
                    <w:t>(1</w:t>
                  </w:r>
                  <w:r>
                    <w:rPr>
                      <w:rFonts w:ascii="Georgia"/>
                      <w:w w:val="93"/>
                    </w:rPr>
                    <w:t>);</w:t>
                  </w:r>
                </w:p>
                <w:p>
                  <w:pPr>
                    <w:pStyle w:val="BodyText"/>
                    <w:spacing w:line="272" w:lineRule="exact"/>
                    <w:ind w:left="1291"/>
                    <w:rPr>
                      <w:rFonts w:ascii="Georgia"/>
                    </w:rPr>
                  </w:pPr>
                  <w:r>
                    <w:rPr>
                      <w:rFonts w:ascii="Georgia"/>
                      <w:w w:val="90"/>
                    </w:rPr>
                    <w:t>}</w:t>
                  </w:r>
                </w:p>
                <w:p>
                  <w:pPr>
                    <w:pStyle w:val="BodyText"/>
                    <w:spacing w:line="247" w:lineRule="auto" w:before="6"/>
                    <w:ind w:left="1238" w:right="5574"/>
                    <w:rPr>
                      <w:rFonts w:ascii="Georgia"/>
                    </w:rPr>
                  </w:pPr>
                  <w:r>
                    <w:rPr>
                      <w:rFonts w:ascii="Georgia"/>
                      <w:w w:val="90"/>
                    </w:rPr>
                    <w:t>KQADC= KQADC /2.046; </w:t>
                  </w:r>
                  <w:r>
                    <w:rPr>
                      <w:rFonts w:ascii="Georgia"/>
                      <w:w w:val="95"/>
                    </w:rPr>
                    <w:t>KQADC=KQADC/200; </w:t>
                  </w:r>
                  <w:r>
                    <w:rPr>
                      <w:rFonts w:ascii="Georgia"/>
                    </w:rPr>
                    <w:t>HIEN_THI();</w:t>
                  </w:r>
                </w:p>
                <w:p>
                  <w:pPr>
                    <w:pStyle w:val="BodyText"/>
                    <w:spacing w:before="2"/>
                    <w:ind w:left="672"/>
                    <w:rPr>
                      <w:rFonts w:ascii="Georgia"/>
                    </w:rPr>
                  </w:pPr>
                  <w:r>
                    <w:rPr>
                      <w:rFonts w:ascii="Georgia"/>
                      <w:w w:val="90"/>
                    </w:rPr>
                    <w:t>}</w:t>
                  </w:r>
                </w:p>
                <w:p>
                  <w:pPr>
                    <w:pStyle w:val="BodyText"/>
                    <w:spacing w:before="11"/>
                    <w:ind w:left="105"/>
                    <w:rPr>
                      <w:rFonts w:ascii="Georgia"/>
                    </w:rPr>
                  </w:pPr>
                  <w:r>
                    <w:rPr>
                      <w:rFonts w:ascii="Georgia"/>
                      <w:w w:val="90"/>
                    </w:rPr>
                    <w:t>}</w:t>
                  </w:r>
                </w:p>
              </w:txbxContent>
            </v:textbox>
            <v:stroke dashstyle="solid"/>
          </v:shape>
        </w:pict>
      </w:r>
      <w:r>
        <w:rPr>
          <w:sz w:val="20"/>
        </w:rPr>
      </w:r>
    </w:p>
    <w:p>
      <w:pPr>
        <w:pStyle w:val="ListParagraph"/>
        <w:numPr>
          <w:ilvl w:val="0"/>
          <w:numId w:val="93"/>
        </w:numPr>
        <w:tabs>
          <w:tab w:pos="1809" w:val="left" w:leader="none"/>
          <w:tab w:pos="1810" w:val="left" w:leader="none"/>
        </w:tabs>
        <w:spacing w:line="240" w:lineRule="auto" w:before="21" w:after="0"/>
        <w:ind w:left="1809" w:right="0" w:hanging="567"/>
        <w:jc w:val="left"/>
        <w:rPr>
          <w:sz w:val="24"/>
        </w:rPr>
      </w:pPr>
      <w:r>
        <w:rPr>
          <w:sz w:val="24"/>
        </w:rPr>
        <w:t>Giải thích chương</w:t>
      </w:r>
      <w:r>
        <w:rPr>
          <w:spacing w:val="-5"/>
          <w:sz w:val="24"/>
        </w:rPr>
        <w:t> </w:t>
      </w:r>
      <w:r>
        <w:rPr>
          <w:sz w:val="24"/>
        </w:rPr>
        <w:t>trình:</w:t>
      </w:r>
    </w:p>
    <w:p>
      <w:pPr>
        <w:spacing w:after="0" w:line="240" w:lineRule="auto"/>
        <w:jc w:val="left"/>
        <w:rPr>
          <w:sz w:val="24"/>
        </w:rPr>
        <w:sectPr>
          <w:footerReference w:type="even" r:id="rId799"/>
          <w:footerReference w:type="default" r:id="rId800"/>
          <w:pgSz w:w="11910" w:h="16840"/>
          <w:pgMar w:footer="491" w:header="313" w:top="640" w:bottom="680" w:left="740" w:right="0"/>
          <w:pgNumType w:start="136"/>
        </w:sectPr>
      </w:pPr>
    </w:p>
    <w:p>
      <w:pPr>
        <w:pStyle w:val="BodyText"/>
        <w:spacing w:line="237" w:lineRule="auto"/>
        <w:ind w:left="676" w:right="668" w:firstLine="566"/>
      </w:pPr>
      <w:r>
        <w:rPr/>
        <w:t>Trong vòng lặp while ta cho biến KQADC bằng 0, vòng lặp for thực hiện 200 lần đo, kết quả cộng dồn vào biến KQADC.</w:t>
      </w:r>
    </w:p>
    <w:p>
      <w:pPr>
        <w:pStyle w:val="BodyText"/>
        <w:spacing w:line="272" w:lineRule="exact" w:before="60"/>
        <w:ind w:left="1243"/>
      </w:pPr>
      <w:r>
        <w:rPr/>
        <w:t>Kết quả đúng của 200 lần đo sẽ chia cho 200 lần để được kết quả đo trung bình và chia cho hệ số</w:t>
      </w:r>
    </w:p>
    <w:p>
      <w:pPr>
        <w:pStyle w:val="BodyText"/>
        <w:spacing w:line="272" w:lineRule="exact"/>
        <w:ind w:left="676"/>
      </w:pPr>
      <w:r>
        <w:rPr/>
        <w:pict>
          <v:shape style="position:absolute;margin-left:65.304001pt;margin-top:20.62369pt;width:507.35pt;height:30.05pt;mso-position-horizontal-relative:page;mso-position-vertical-relative:paragraph;z-index:-15207424;mso-wrap-distance-left:0;mso-wrap-distance-right:0" type="#_x0000_t202" filled="true" fillcolor="#dbe4f0" stroked="true" strokeweight=".48004pt" strokecolor="#000000">
            <v:textbox inset="0,0,0,0">
              <w:txbxContent>
                <w:p>
                  <w:pPr>
                    <w:pStyle w:val="BodyText"/>
                    <w:spacing w:before="11"/>
                    <w:ind w:left="105" w:right="147" w:firstLine="566"/>
                  </w:pPr>
                  <w:r>
                    <w:rPr>
                      <w:b/>
                      <w:i/>
                    </w:rPr>
                    <w:t>Bài 7-2: </w:t>
                  </w:r>
                  <w:r>
                    <w:rPr/>
                    <w:t>Thêm vào bài 7-1 </w:t>
                  </w:r>
                  <w:r>
                    <w:rPr>
                      <w:spacing w:val="-4"/>
                    </w:rPr>
                    <w:t>yêu </w:t>
                  </w:r>
                  <w:r>
                    <w:rPr/>
                    <w:t>cầu: khi nhiệt </w:t>
                  </w:r>
                  <w:r>
                    <w:rPr>
                      <w:spacing w:val="-3"/>
                    </w:rPr>
                    <w:t>độ </w:t>
                  </w:r>
                  <w:r>
                    <w:rPr/>
                    <w:t>tăng nhưng nhỏ hơn 40 độ thì relay đóng, khi lớn hơn 40 độ thì relay ngắt, khi nhiệt </w:t>
                  </w:r>
                  <w:r>
                    <w:rPr>
                      <w:spacing w:val="-3"/>
                    </w:rPr>
                    <w:t>độ </w:t>
                  </w:r>
                  <w:r>
                    <w:rPr/>
                    <w:t>giảm thấp hơn 35 độ thì </w:t>
                  </w:r>
                  <w:r>
                    <w:rPr>
                      <w:spacing w:val="2"/>
                    </w:rPr>
                    <w:t>relay </w:t>
                  </w:r>
                  <w:r>
                    <w:rPr/>
                    <w:t>đóng trở</w:t>
                  </w:r>
                  <w:r>
                    <w:rPr>
                      <w:spacing w:val="-18"/>
                    </w:rPr>
                    <w:t> </w:t>
                  </w:r>
                  <w:r>
                    <w:rPr>
                      <w:spacing w:val="-3"/>
                    </w:rPr>
                    <w:t>lại.</w:t>
                  </w:r>
                </w:p>
              </w:txbxContent>
            </v:textbox>
            <v:fill type="solid"/>
            <v:stroke dashstyle="solid"/>
            <w10:wrap type="topAndBottom"/>
          </v:shape>
        </w:pict>
      </w:r>
      <w:r>
        <w:rPr/>
        <w:t>2.046 để có kết quả đúng hệ số độ phân giải, sau đó tiến hành giải mã hiển thị và xoá số 0 vô nghĩa.</w:t>
      </w:r>
    </w:p>
    <w:p>
      <w:pPr>
        <w:pStyle w:val="ListParagraph"/>
        <w:numPr>
          <w:ilvl w:val="0"/>
          <w:numId w:val="94"/>
        </w:numPr>
        <w:tabs>
          <w:tab w:pos="1809" w:val="left" w:leader="none"/>
          <w:tab w:pos="1810" w:val="left" w:leader="none"/>
        </w:tabs>
        <w:spacing w:line="240" w:lineRule="auto" w:before="22" w:after="105"/>
        <w:ind w:left="1809" w:right="0" w:hanging="567"/>
        <w:jc w:val="left"/>
        <w:rPr>
          <w:sz w:val="24"/>
        </w:rPr>
      </w:pPr>
      <w:r>
        <w:rPr>
          <w:sz w:val="24"/>
        </w:rPr>
        <w:t>Sơ đồ</w:t>
      </w:r>
      <w:r>
        <w:rPr>
          <w:spacing w:val="2"/>
          <w:sz w:val="24"/>
        </w:rPr>
        <w:t> </w:t>
      </w:r>
      <w:r>
        <w:rPr>
          <w:spacing w:val="-3"/>
          <w:sz w:val="24"/>
        </w:rPr>
        <w:t>mạch:</w:t>
      </w:r>
    </w:p>
    <w:p>
      <w:pPr>
        <w:pStyle w:val="BodyText"/>
        <w:ind w:left="2168"/>
        <w:rPr>
          <w:sz w:val="20"/>
        </w:rPr>
      </w:pPr>
      <w:r>
        <w:rPr>
          <w:sz w:val="20"/>
        </w:rPr>
        <w:drawing>
          <wp:inline distT="0" distB="0" distL="0" distR="0">
            <wp:extent cx="4488783" cy="4023360"/>
            <wp:effectExtent l="0" t="0" r="0" b="0"/>
            <wp:docPr id="245" name="image641.png"/>
            <wp:cNvGraphicFramePr>
              <a:graphicFrameLocks noChangeAspect="1"/>
            </wp:cNvGraphicFramePr>
            <a:graphic>
              <a:graphicData uri="http://schemas.openxmlformats.org/drawingml/2006/picture">
                <pic:pic>
                  <pic:nvPicPr>
                    <pic:cNvPr id="246" name="image641.png"/>
                    <pic:cNvPicPr/>
                  </pic:nvPicPr>
                  <pic:blipFill>
                    <a:blip r:embed="rId809" cstate="print"/>
                    <a:stretch>
                      <a:fillRect/>
                    </a:stretch>
                  </pic:blipFill>
                  <pic:spPr>
                    <a:xfrm>
                      <a:off x="0" y="0"/>
                      <a:ext cx="4488783" cy="4023360"/>
                    </a:xfrm>
                    <a:prstGeom prst="rect">
                      <a:avLst/>
                    </a:prstGeom>
                  </pic:spPr>
                </pic:pic>
              </a:graphicData>
            </a:graphic>
          </wp:inline>
        </w:drawing>
      </w:r>
      <w:r>
        <w:rPr>
          <w:sz w:val="20"/>
        </w:rPr>
      </w:r>
    </w:p>
    <w:p>
      <w:pPr>
        <w:spacing w:before="81"/>
        <w:ind w:left="1652" w:right="1555" w:firstLine="0"/>
        <w:jc w:val="center"/>
        <w:rPr>
          <w:i/>
          <w:sz w:val="24"/>
        </w:rPr>
      </w:pPr>
      <w:r>
        <w:rPr>
          <w:i/>
          <w:sz w:val="24"/>
        </w:rPr>
        <w:t>Hình 7-8: Sơ đồ mạch giao tiếp điều khiển relay, triac, buzzer.</w:t>
      </w:r>
    </w:p>
    <w:p>
      <w:pPr>
        <w:pStyle w:val="ListParagraph"/>
        <w:numPr>
          <w:ilvl w:val="0"/>
          <w:numId w:val="94"/>
        </w:numPr>
        <w:tabs>
          <w:tab w:pos="1809" w:val="left" w:leader="none"/>
          <w:tab w:pos="1810" w:val="left" w:leader="none"/>
        </w:tabs>
        <w:spacing w:line="240" w:lineRule="auto" w:before="182" w:after="0"/>
        <w:ind w:left="1809" w:right="0" w:hanging="567"/>
        <w:jc w:val="left"/>
        <w:rPr>
          <w:sz w:val="24"/>
        </w:rPr>
      </w:pPr>
      <w:r>
        <w:rPr>
          <w:sz w:val="24"/>
        </w:rPr>
        <w:t>Giải thích sơ đồ</w:t>
      </w:r>
      <w:r>
        <w:rPr>
          <w:spacing w:val="-1"/>
          <w:sz w:val="24"/>
        </w:rPr>
        <w:t> </w:t>
      </w:r>
      <w:r>
        <w:rPr>
          <w:spacing w:val="-3"/>
          <w:sz w:val="24"/>
        </w:rPr>
        <w:t>mạch:</w:t>
      </w:r>
    </w:p>
    <w:p>
      <w:pPr>
        <w:pStyle w:val="BodyText"/>
        <w:spacing w:before="55"/>
        <w:ind w:left="1243"/>
      </w:pPr>
      <w:r>
        <w:rPr/>
        <w:t>Sơ đồ mạch gồm 3 đối tượng điều khiển:</w:t>
      </w:r>
    </w:p>
    <w:p>
      <w:pPr>
        <w:pStyle w:val="BodyText"/>
        <w:spacing w:line="242" w:lineRule="auto" w:before="60"/>
        <w:ind w:left="676" w:right="668" w:firstLine="566"/>
      </w:pPr>
      <w:r>
        <w:rPr/>
        <w:t>Buzzer để tạo âm thanh bip dùng 1 buzzer và mạch khuếch đại dùng transistor, transistor với dòng làm việc lớn hơn dòng của buzzer khoảng 120mA. Mức 1 làm buzzer kêu, mức 0 tắt buzzer.</w:t>
      </w:r>
    </w:p>
    <w:p>
      <w:pPr>
        <w:pStyle w:val="BodyText"/>
        <w:spacing w:line="292" w:lineRule="auto" w:before="57"/>
        <w:ind w:left="1243" w:right="567"/>
      </w:pPr>
      <w:r>
        <w:rPr/>
        <w:t>Mạch điều khiển tải ac dùng triac </w:t>
      </w:r>
      <w:r>
        <w:rPr>
          <w:spacing w:val="-3"/>
        </w:rPr>
        <w:t>và </w:t>
      </w:r>
      <w:r>
        <w:rPr/>
        <w:t>opto cách </w:t>
      </w:r>
      <w:r>
        <w:rPr>
          <w:spacing w:val="-5"/>
        </w:rPr>
        <w:t>ly.  </w:t>
      </w:r>
      <w:r>
        <w:rPr/>
        <w:t>Mức 1 </w:t>
      </w:r>
      <w:r>
        <w:rPr>
          <w:spacing w:val="-3"/>
        </w:rPr>
        <w:t>làm </w:t>
      </w:r>
      <w:r>
        <w:rPr/>
        <w:t>triac dẫn, </w:t>
      </w:r>
      <w:r>
        <w:rPr>
          <w:spacing w:val="-4"/>
        </w:rPr>
        <w:t>mức </w:t>
      </w:r>
      <w:r>
        <w:rPr/>
        <w:t>0 </w:t>
      </w:r>
      <w:r>
        <w:rPr>
          <w:spacing w:val="-3"/>
        </w:rPr>
        <w:t>làm </w:t>
      </w:r>
      <w:r>
        <w:rPr/>
        <w:t>triac tắt. Mạch</w:t>
      </w:r>
      <w:r>
        <w:rPr>
          <w:spacing w:val="10"/>
        </w:rPr>
        <w:t> </w:t>
      </w:r>
      <w:r>
        <w:rPr/>
        <w:t>điều</w:t>
      </w:r>
      <w:r>
        <w:rPr>
          <w:spacing w:val="15"/>
        </w:rPr>
        <w:t> </w:t>
      </w:r>
      <w:r>
        <w:rPr/>
        <w:t>khiển</w:t>
      </w:r>
      <w:r>
        <w:rPr>
          <w:spacing w:val="16"/>
        </w:rPr>
        <w:t> </w:t>
      </w:r>
      <w:r>
        <w:rPr>
          <w:spacing w:val="2"/>
        </w:rPr>
        <w:t>tải</w:t>
      </w:r>
      <w:r>
        <w:rPr>
          <w:spacing w:val="6"/>
        </w:rPr>
        <w:t> </w:t>
      </w:r>
      <w:r>
        <w:rPr/>
        <w:t>công</w:t>
      </w:r>
      <w:r>
        <w:rPr>
          <w:spacing w:val="21"/>
        </w:rPr>
        <w:t> </w:t>
      </w:r>
      <w:r>
        <w:rPr/>
        <w:t>suất</w:t>
      </w:r>
      <w:r>
        <w:rPr>
          <w:spacing w:val="20"/>
        </w:rPr>
        <w:t> </w:t>
      </w:r>
      <w:r>
        <w:rPr/>
        <w:t>dùng</w:t>
      </w:r>
      <w:r>
        <w:rPr>
          <w:spacing w:val="20"/>
        </w:rPr>
        <w:t> </w:t>
      </w:r>
      <w:r>
        <w:rPr/>
        <w:t>relay</w:t>
      </w:r>
      <w:r>
        <w:rPr>
          <w:spacing w:val="16"/>
        </w:rPr>
        <w:t> </w:t>
      </w:r>
      <w:r>
        <w:rPr>
          <w:spacing w:val="-3"/>
        </w:rPr>
        <w:t>và</w:t>
      </w:r>
      <w:r>
        <w:rPr>
          <w:spacing w:val="14"/>
        </w:rPr>
        <w:t> </w:t>
      </w:r>
      <w:r>
        <w:rPr/>
        <w:t>opto</w:t>
      </w:r>
      <w:r>
        <w:rPr>
          <w:spacing w:val="17"/>
        </w:rPr>
        <w:t> </w:t>
      </w:r>
      <w:r>
        <w:rPr/>
        <w:t>cách</w:t>
      </w:r>
      <w:r>
        <w:rPr>
          <w:spacing w:val="15"/>
        </w:rPr>
        <w:t> </w:t>
      </w:r>
      <w:r>
        <w:rPr/>
        <w:t>ly.</w:t>
      </w:r>
      <w:r>
        <w:rPr>
          <w:spacing w:val="26"/>
        </w:rPr>
        <w:t> </w:t>
      </w:r>
      <w:r>
        <w:rPr/>
        <w:t>Mức</w:t>
      </w:r>
      <w:r>
        <w:rPr>
          <w:spacing w:val="15"/>
        </w:rPr>
        <w:t> </w:t>
      </w:r>
      <w:r>
        <w:rPr/>
        <w:t>1</w:t>
      </w:r>
      <w:r>
        <w:rPr>
          <w:spacing w:val="20"/>
        </w:rPr>
        <w:t> </w:t>
      </w:r>
      <w:r>
        <w:rPr/>
        <w:t>làm</w:t>
      </w:r>
      <w:r>
        <w:rPr>
          <w:spacing w:val="14"/>
        </w:rPr>
        <w:t> </w:t>
      </w:r>
      <w:r>
        <w:rPr/>
        <w:t>opto</w:t>
      </w:r>
      <w:r>
        <w:rPr>
          <w:spacing w:val="21"/>
        </w:rPr>
        <w:t> </w:t>
      </w:r>
      <w:r>
        <w:rPr/>
        <w:t>dẫn,</w:t>
      </w:r>
      <w:r>
        <w:rPr>
          <w:spacing w:val="18"/>
        </w:rPr>
        <w:t> </w:t>
      </w:r>
      <w:r>
        <w:rPr/>
        <w:t>transistor</w:t>
      </w:r>
      <w:r>
        <w:rPr>
          <w:spacing w:val="18"/>
        </w:rPr>
        <w:t> </w:t>
      </w:r>
      <w:r>
        <w:rPr/>
        <w:t>dẫn,</w:t>
      </w:r>
    </w:p>
    <w:p>
      <w:pPr>
        <w:pStyle w:val="BodyText"/>
        <w:spacing w:line="217" w:lineRule="exact"/>
        <w:ind w:left="676"/>
      </w:pPr>
      <w:r>
        <w:rPr/>
        <w:t>relay dẫn, mức 0 làm opto tắt, transistor tắt, relay tắt.</w:t>
      </w:r>
    </w:p>
    <w:p>
      <w:pPr>
        <w:pStyle w:val="BodyText"/>
        <w:spacing w:before="55"/>
        <w:ind w:left="1243"/>
      </w:pPr>
      <w:r>
        <w:rPr/>
        <w:t>Khi sử dụng đối tượng nào thì ta chỉ cần kết nối 1 port của vi điều khiển với 1 trong các mạch</w:t>
      </w:r>
    </w:p>
    <w:p>
      <w:pPr>
        <w:spacing w:after="0"/>
        <w:sectPr>
          <w:headerReference w:type="even" r:id="rId807"/>
          <w:headerReference w:type="default" r:id="rId808"/>
          <w:pgSz w:w="11910" w:h="16840"/>
          <w:pgMar w:header="283" w:footer="491" w:top="640" w:bottom="660" w:left="740" w:right="0"/>
        </w:sectPr>
      </w:pPr>
    </w:p>
    <w:p>
      <w:pPr>
        <w:pStyle w:val="BodyText"/>
        <w:spacing w:before="3"/>
        <w:ind w:left="676"/>
      </w:pPr>
      <w:r>
        <w:rPr/>
        <w:t>trên.</w:t>
      </w:r>
    </w:p>
    <w:p>
      <w:pPr>
        <w:pStyle w:val="BodyText"/>
        <w:spacing w:before="7"/>
        <w:rPr>
          <w:sz w:val="29"/>
        </w:rPr>
      </w:pPr>
      <w:r>
        <w:rPr/>
        <w:br w:type="column"/>
      </w:r>
      <w:r>
        <w:rPr>
          <w:sz w:val="29"/>
        </w:rPr>
      </w:r>
    </w:p>
    <w:p>
      <w:pPr>
        <w:pStyle w:val="ListParagraph"/>
        <w:numPr>
          <w:ilvl w:val="0"/>
          <w:numId w:val="95"/>
        </w:numPr>
        <w:tabs>
          <w:tab w:pos="659" w:val="left" w:leader="none"/>
          <w:tab w:pos="660" w:val="left" w:leader="none"/>
        </w:tabs>
        <w:spacing w:line="240" w:lineRule="auto" w:before="1" w:after="0"/>
        <w:ind w:left="659" w:right="0" w:hanging="568"/>
        <w:jc w:val="left"/>
        <w:rPr>
          <w:sz w:val="24"/>
        </w:rPr>
      </w:pPr>
      <w:r>
        <w:rPr>
          <w:sz w:val="24"/>
        </w:rPr>
        <w:t>Lưu</w:t>
      </w:r>
      <w:r>
        <w:rPr>
          <w:spacing w:val="1"/>
          <w:sz w:val="24"/>
        </w:rPr>
        <w:t> </w:t>
      </w:r>
      <w:r>
        <w:rPr>
          <w:sz w:val="24"/>
        </w:rPr>
        <w:t>đồ:</w:t>
      </w:r>
    </w:p>
    <w:p>
      <w:pPr>
        <w:spacing w:after="0" w:line="240" w:lineRule="auto"/>
        <w:jc w:val="left"/>
        <w:rPr>
          <w:sz w:val="24"/>
        </w:rPr>
        <w:sectPr>
          <w:type w:val="continuous"/>
          <w:pgSz w:w="11910" w:h="16840"/>
          <w:pgMar w:top="520" w:bottom="280" w:left="740" w:right="0"/>
          <w:cols w:num="2" w:equalWidth="0">
            <w:col w:w="1111" w:space="40"/>
            <w:col w:w="10019"/>
          </w:cols>
        </w:sectPr>
      </w:pPr>
    </w:p>
    <w:p>
      <w:pPr>
        <w:pStyle w:val="BodyText"/>
        <w:rPr>
          <w:sz w:val="20"/>
        </w:rPr>
      </w:pPr>
    </w:p>
    <w:p>
      <w:pPr>
        <w:pStyle w:val="BodyText"/>
        <w:rPr>
          <w:sz w:val="20"/>
        </w:rPr>
      </w:pPr>
    </w:p>
    <w:p>
      <w:pPr>
        <w:pStyle w:val="BodyText"/>
        <w:rPr>
          <w:sz w:val="20"/>
        </w:rPr>
      </w:pPr>
    </w:p>
    <w:p>
      <w:pPr>
        <w:pStyle w:val="BodyText"/>
        <w:spacing w:before="2"/>
        <w:rPr>
          <w:sz w:val="12"/>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162" w:hRule="atLeast"/>
        </w:trPr>
        <w:tc>
          <w:tcPr>
            <w:tcW w:w="165" w:type="dxa"/>
          </w:tcPr>
          <w:p>
            <w:pPr>
              <w:pStyle w:val="TableParagraph"/>
              <w:rPr>
                <w:sz w:val="22"/>
              </w:rPr>
            </w:pPr>
          </w:p>
        </w:tc>
        <w:tc>
          <w:tcPr>
            <w:tcW w:w="5043" w:type="dxa"/>
          </w:tcPr>
          <w:p>
            <w:pPr>
              <w:pStyle w:val="TableParagraph"/>
              <w:spacing w:line="249" w:lineRule="auto" w:before="139"/>
              <w:ind w:left="51" w:right="20"/>
              <w:jc w:val="center"/>
              <w:rPr>
                <w:rFonts w:ascii="Arial" w:hAnsi="Arial"/>
                <w:b/>
                <w:sz w:val="24"/>
              </w:rPr>
            </w:pPr>
            <w:r>
              <w:rPr>
                <w:rFonts w:ascii="Arial" w:hAnsi="Arial"/>
                <w:b/>
                <w:w w:val="90"/>
                <w:sz w:val="24"/>
              </w:rPr>
              <w:t>LƯU</w:t>
            </w:r>
            <w:r>
              <w:rPr>
                <w:rFonts w:ascii="Arial" w:hAnsi="Arial"/>
                <w:b/>
                <w:spacing w:val="-32"/>
                <w:w w:val="90"/>
                <w:sz w:val="24"/>
              </w:rPr>
              <w:t> </w:t>
            </w:r>
            <w:r>
              <w:rPr>
                <w:rFonts w:ascii="Arial" w:hAnsi="Arial"/>
                <w:b/>
                <w:w w:val="90"/>
                <w:sz w:val="24"/>
              </w:rPr>
              <w:t>10</w:t>
            </w:r>
            <w:r>
              <w:rPr>
                <w:rFonts w:ascii="Arial" w:hAnsi="Arial"/>
                <w:b/>
                <w:spacing w:val="-31"/>
                <w:w w:val="90"/>
                <w:sz w:val="24"/>
              </w:rPr>
              <w:t> </w:t>
            </w:r>
            <w:r>
              <w:rPr>
                <w:rFonts w:ascii="Arial" w:hAnsi="Arial"/>
                <w:b/>
                <w:w w:val="90"/>
                <w:sz w:val="24"/>
              </w:rPr>
              <w:t>MÃ</w:t>
            </w:r>
            <w:r>
              <w:rPr>
                <w:rFonts w:ascii="Arial" w:hAnsi="Arial"/>
                <w:b/>
                <w:spacing w:val="-32"/>
                <w:w w:val="90"/>
                <w:sz w:val="24"/>
              </w:rPr>
              <w:t> </w:t>
            </w:r>
            <w:r>
              <w:rPr>
                <w:rFonts w:ascii="Arial" w:hAnsi="Arial"/>
                <w:b/>
                <w:w w:val="90"/>
                <w:sz w:val="24"/>
              </w:rPr>
              <w:t>VÀO</w:t>
            </w:r>
            <w:r>
              <w:rPr>
                <w:rFonts w:ascii="Arial" w:hAnsi="Arial"/>
                <w:b/>
                <w:spacing w:val="-31"/>
                <w:w w:val="90"/>
                <w:sz w:val="24"/>
              </w:rPr>
              <w:t> </w:t>
            </w:r>
            <w:r>
              <w:rPr>
                <w:rFonts w:ascii="Arial" w:hAnsi="Arial"/>
                <w:b/>
                <w:w w:val="90"/>
                <w:sz w:val="24"/>
              </w:rPr>
              <w:t>BN,</w:t>
            </w:r>
            <w:r>
              <w:rPr>
                <w:rFonts w:ascii="Arial" w:hAnsi="Arial"/>
                <w:b/>
                <w:spacing w:val="-32"/>
                <w:w w:val="90"/>
                <w:sz w:val="24"/>
              </w:rPr>
              <w:t> </w:t>
            </w:r>
            <w:r>
              <w:rPr>
                <w:rFonts w:ascii="Arial" w:hAnsi="Arial"/>
                <w:b/>
                <w:w w:val="90"/>
                <w:sz w:val="24"/>
              </w:rPr>
              <w:t>KHỞI</w:t>
            </w:r>
            <w:r>
              <w:rPr>
                <w:rFonts w:ascii="Arial" w:hAnsi="Arial"/>
                <w:b/>
                <w:spacing w:val="-31"/>
                <w:w w:val="90"/>
                <w:sz w:val="24"/>
              </w:rPr>
              <w:t> </w:t>
            </w:r>
            <w:r>
              <w:rPr>
                <w:rFonts w:ascii="Arial" w:hAnsi="Arial"/>
                <w:b/>
                <w:w w:val="90"/>
                <w:sz w:val="24"/>
              </w:rPr>
              <w:t>TẠO</w:t>
            </w:r>
            <w:r>
              <w:rPr>
                <w:rFonts w:ascii="Arial" w:hAnsi="Arial"/>
                <w:b/>
                <w:spacing w:val="-32"/>
                <w:w w:val="90"/>
                <w:sz w:val="24"/>
              </w:rPr>
              <w:t> </w:t>
            </w:r>
            <w:r>
              <w:rPr>
                <w:rFonts w:ascii="Arial" w:hAnsi="Arial"/>
                <w:b/>
                <w:w w:val="90"/>
                <w:sz w:val="24"/>
              </w:rPr>
              <w:t>ADC:</w:t>
            </w:r>
            <w:r>
              <w:rPr>
                <w:rFonts w:ascii="Arial" w:hAnsi="Arial"/>
                <w:b/>
                <w:spacing w:val="-31"/>
                <w:w w:val="90"/>
                <w:sz w:val="24"/>
              </w:rPr>
              <w:t> </w:t>
            </w:r>
            <w:r>
              <w:rPr>
                <w:rFonts w:ascii="Arial" w:hAnsi="Arial"/>
                <w:b/>
                <w:w w:val="90"/>
                <w:sz w:val="24"/>
              </w:rPr>
              <w:t>CHỌN</w:t>
            </w:r>
            <w:r>
              <w:rPr>
                <w:rFonts w:ascii="Arial" w:hAnsi="Arial"/>
                <w:b/>
                <w:spacing w:val="-31"/>
                <w:w w:val="90"/>
                <w:sz w:val="24"/>
              </w:rPr>
              <w:t> </w:t>
            </w:r>
            <w:r>
              <w:rPr>
                <w:rFonts w:ascii="Arial" w:hAnsi="Arial"/>
                <w:b/>
                <w:spacing w:val="-4"/>
                <w:w w:val="90"/>
                <w:sz w:val="24"/>
              </w:rPr>
              <w:t>XUNG </w:t>
            </w:r>
            <w:r>
              <w:rPr>
                <w:rFonts w:ascii="Arial" w:hAnsi="Arial"/>
                <w:b/>
                <w:w w:val="85"/>
                <w:sz w:val="24"/>
              </w:rPr>
              <w:t>CLOCK,</w:t>
            </w:r>
            <w:r>
              <w:rPr>
                <w:rFonts w:ascii="Arial" w:hAnsi="Arial"/>
                <w:b/>
                <w:spacing w:val="-21"/>
                <w:w w:val="85"/>
                <w:sz w:val="24"/>
              </w:rPr>
              <w:t> </w:t>
            </w:r>
            <w:r>
              <w:rPr>
                <w:rFonts w:ascii="Arial" w:hAnsi="Arial"/>
                <w:b/>
                <w:w w:val="85"/>
                <w:sz w:val="24"/>
              </w:rPr>
              <w:t>CHỌN</w:t>
            </w:r>
            <w:r>
              <w:rPr>
                <w:rFonts w:ascii="Arial" w:hAnsi="Arial"/>
                <w:b/>
                <w:spacing w:val="-20"/>
                <w:w w:val="85"/>
                <w:sz w:val="24"/>
              </w:rPr>
              <w:t> </w:t>
            </w:r>
            <w:r>
              <w:rPr>
                <w:rFonts w:ascii="Arial" w:hAnsi="Arial"/>
                <w:b/>
                <w:w w:val="85"/>
                <w:sz w:val="24"/>
              </w:rPr>
              <w:t>KÊNH,</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w:t>
            </w:r>
            <w:r>
              <w:rPr>
                <w:rFonts w:ascii="Arial" w:hAnsi="Arial"/>
                <w:b/>
                <w:spacing w:val="-20"/>
                <w:w w:val="85"/>
                <w:sz w:val="24"/>
              </w:rPr>
              <w:t> </w:t>
            </w:r>
            <w:r>
              <w:rPr>
                <w:rFonts w:ascii="Arial" w:hAnsi="Arial"/>
                <w:b/>
                <w:w w:val="85"/>
                <w:sz w:val="24"/>
              </w:rPr>
              <w:t>PORT,</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 </w:t>
            </w:r>
            <w:r>
              <w:rPr>
                <w:rFonts w:ascii="Arial" w:hAnsi="Arial"/>
                <w:b/>
                <w:w w:val="95"/>
                <w:sz w:val="24"/>
              </w:rPr>
              <w:t>CÁC</w:t>
            </w:r>
            <w:r>
              <w:rPr>
                <w:rFonts w:ascii="Arial" w:hAnsi="Arial"/>
                <w:b/>
                <w:spacing w:val="-15"/>
                <w:w w:val="95"/>
                <w:sz w:val="24"/>
              </w:rPr>
              <w:t> </w:t>
            </w:r>
            <w:r>
              <w:rPr>
                <w:rFonts w:ascii="Arial" w:hAnsi="Arial"/>
                <w:b/>
                <w:w w:val="95"/>
                <w:sz w:val="24"/>
              </w:rPr>
              <w:t>BIẾN</w:t>
            </w:r>
          </w:p>
        </w:tc>
        <w:tc>
          <w:tcPr>
            <w:tcW w:w="180" w:type="dxa"/>
          </w:tcPr>
          <w:p>
            <w:pPr>
              <w:pStyle w:val="TableParagraph"/>
              <w:rPr>
                <w:sz w:val="22"/>
              </w:rPr>
            </w:pPr>
          </w:p>
        </w:tc>
      </w:tr>
    </w:tbl>
    <w:p>
      <w:pPr>
        <w:pStyle w:val="BodyText"/>
        <w:rPr>
          <w:sz w:val="20"/>
        </w:rPr>
      </w:pPr>
    </w:p>
    <w:p>
      <w:pPr>
        <w:pStyle w:val="BodyText"/>
        <w:spacing w:before="1"/>
        <w:rPr>
          <w:sz w:val="25"/>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865" w:hRule="atLeast"/>
        </w:trPr>
        <w:tc>
          <w:tcPr>
            <w:tcW w:w="165" w:type="dxa"/>
          </w:tcPr>
          <w:p>
            <w:pPr>
              <w:pStyle w:val="TableParagraph"/>
              <w:rPr>
                <w:sz w:val="22"/>
              </w:rPr>
            </w:pPr>
          </w:p>
        </w:tc>
        <w:tc>
          <w:tcPr>
            <w:tcW w:w="5043" w:type="dxa"/>
          </w:tcPr>
          <w:p>
            <w:pPr>
              <w:pStyle w:val="TableParagraph"/>
              <w:spacing w:line="249" w:lineRule="auto" w:before="202"/>
              <w:ind w:left="1371" w:right="188" w:hanging="1142"/>
              <w:rPr>
                <w:rFonts w:ascii="Arial" w:hAnsi="Arial"/>
                <w:b/>
                <w:sz w:val="24"/>
              </w:rPr>
            </w:pPr>
            <w:r>
              <w:rPr>
                <w:rFonts w:ascii="Arial" w:hAnsi="Arial"/>
                <w:b/>
                <w:w w:val="90"/>
                <w:sz w:val="24"/>
              </w:rPr>
              <w:t>THỰC</w:t>
            </w:r>
            <w:r>
              <w:rPr>
                <w:rFonts w:ascii="Arial" w:hAnsi="Arial"/>
                <w:b/>
                <w:spacing w:val="-36"/>
                <w:w w:val="90"/>
                <w:sz w:val="24"/>
              </w:rPr>
              <w:t> </w:t>
            </w:r>
            <w:r>
              <w:rPr>
                <w:rFonts w:ascii="Arial" w:hAnsi="Arial"/>
                <w:b/>
                <w:w w:val="90"/>
                <w:sz w:val="24"/>
              </w:rPr>
              <w:t>HIỆN</w:t>
            </w:r>
            <w:r>
              <w:rPr>
                <w:rFonts w:ascii="Arial" w:hAnsi="Arial"/>
                <w:b/>
                <w:spacing w:val="-36"/>
                <w:w w:val="90"/>
                <w:sz w:val="24"/>
              </w:rPr>
              <w:t> </w:t>
            </w:r>
            <w:r>
              <w:rPr>
                <w:rFonts w:ascii="Arial" w:hAnsi="Arial"/>
                <w:b/>
                <w:w w:val="90"/>
                <w:sz w:val="24"/>
              </w:rPr>
              <w:t>CHUYỂN</w:t>
            </w:r>
            <w:r>
              <w:rPr>
                <w:rFonts w:ascii="Arial" w:hAnsi="Arial"/>
                <w:b/>
                <w:spacing w:val="-36"/>
                <w:w w:val="90"/>
                <w:sz w:val="24"/>
              </w:rPr>
              <w:t> </w:t>
            </w:r>
            <w:r>
              <w:rPr>
                <w:rFonts w:ascii="Arial" w:hAnsi="Arial"/>
                <w:b/>
                <w:w w:val="90"/>
                <w:sz w:val="24"/>
              </w:rPr>
              <w:t>ĐỔI</w:t>
            </w:r>
            <w:r>
              <w:rPr>
                <w:rFonts w:ascii="Arial" w:hAnsi="Arial"/>
                <w:b/>
                <w:spacing w:val="-35"/>
                <w:w w:val="90"/>
                <w:sz w:val="24"/>
              </w:rPr>
              <w:t> </w:t>
            </w:r>
            <w:r>
              <w:rPr>
                <w:rFonts w:ascii="Arial" w:hAnsi="Arial"/>
                <w:b/>
                <w:w w:val="90"/>
                <w:sz w:val="24"/>
              </w:rPr>
              <w:t>VÀ</w:t>
            </w:r>
            <w:r>
              <w:rPr>
                <w:rFonts w:ascii="Arial" w:hAnsi="Arial"/>
                <w:b/>
                <w:spacing w:val="-36"/>
                <w:w w:val="90"/>
                <w:sz w:val="24"/>
              </w:rPr>
              <w:t> </w:t>
            </w:r>
            <w:r>
              <w:rPr>
                <w:rFonts w:ascii="Arial" w:hAnsi="Arial"/>
                <w:b/>
                <w:w w:val="90"/>
                <w:sz w:val="24"/>
              </w:rPr>
              <w:t>HIỂN</w:t>
            </w:r>
            <w:r>
              <w:rPr>
                <w:rFonts w:ascii="Arial" w:hAnsi="Arial"/>
                <w:b/>
                <w:spacing w:val="-36"/>
                <w:w w:val="90"/>
                <w:sz w:val="24"/>
              </w:rPr>
              <w:t> </w:t>
            </w:r>
            <w:r>
              <w:rPr>
                <w:rFonts w:ascii="Arial" w:hAnsi="Arial"/>
                <w:b/>
                <w:w w:val="90"/>
                <w:sz w:val="24"/>
              </w:rPr>
              <w:t>THỊ</w:t>
            </w:r>
            <w:r>
              <w:rPr>
                <w:rFonts w:ascii="Arial" w:hAnsi="Arial"/>
                <w:b/>
                <w:spacing w:val="-36"/>
                <w:w w:val="90"/>
                <w:sz w:val="24"/>
              </w:rPr>
              <w:t> </w:t>
            </w:r>
            <w:r>
              <w:rPr>
                <w:rFonts w:ascii="Arial" w:hAnsi="Arial"/>
                <w:b/>
                <w:w w:val="90"/>
                <w:sz w:val="24"/>
              </w:rPr>
              <w:t>200</w:t>
            </w:r>
            <w:r>
              <w:rPr>
                <w:rFonts w:ascii="Arial" w:hAnsi="Arial"/>
                <w:b/>
                <w:spacing w:val="-35"/>
                <w:w w:val="90"/>
                <w:sz w:val="24"/>
              </w:rPr>
              <w:t> </w:t>
            </w:r>
            <w:r>
              <w:rPr>
                <w:rFonts w:ascii="Arial" w:hAnsi="Arial"/>
                <w:b/>
                <w:spacing w:val="-4"/>
                <w:w w:val="90"/>
                <w:sz w:val="24"/>
              </w:rPr>
              <w:t>LẦN </w:t>
            </w:r>
            <w:r>
              <w:rPr>
                <w:rFonts w:ascii="Arial" w:hAnsi="Arial"/>
                <w:b/>
                <w:w w:val="95"/>
                <w:sz w:val="24"/>
              </w:rPr>
              <w:t>CHIA</w:t>
            </w:r>
            <w:r>
              <w:rPr>
                <w:rFonts w:ascii="Arial" w:hAnsi="Arial"/>
                <w:b/>
                <w:spacing w:val="-22"/>
                <w:w w:val="95"/>
                <w:sz w:val="24"/>
              </w:rPr>
              <w:t> </w:t>
            </w:r>
            <w:r>
              <w:rPr>
                <w:rFonts w:ascii="Arial" w:hAnsi="Arial"/>
                <w:b/>
                <w:w w:val="95"/>
                <w:sz w:val="24"/>
              </w:rPr>
              <w:t>LẤY</w:t>
            </w:r>
            <w:r>
              <w:rPr>
                <w:rFonts w:ascii="Arial" w:hAnsi="Arial"/>
                <w:b/>
                <w:spacing w:val="-22"/>
                <w:w w:val="95"/>
                <w:sz w:val="24"/>
              </w:rPr>
              <w:t> </w:t>
            </w:r>
            <w:r>
              <w:rPr>
                <w:rFonts w:ascii="Arial" w:hAnsi="Arial"/>
                <w:b/>
                <w:w w:val="95"/>
                <w:sz w:val="24"/>
              </w:rPr>
              <w:t>TRUNG</w:t>
            </w:r>
            <w:r>
              <w:rPr>
                <w:rFonts w:ascii="Arial" w:hAnsi="Arial"/>
                <w:b/>
                <w:spacing w:val="-22"/>
                <w:w w:val="95"/>
                <w:sz w:val="24"/>
              </w:rPr>
              <w:t> </w:t>
            </w:r>
            <w:r>
              <w:rPr>
                <w:rFonts w:ascii="Arial" w:hAnsi="Arial"/>
                <w:b/>
                <w:w w:val="95"/>
                <w:sz w:val="24"/>
              </w:rPr>
              <w:t>BÌNH,</w:t>
            </w:r>
          </w:p>
          <w:p>
            <w:pPr>
              <w:pStyle w:val="TableParagraph"/>
              <w:spacing w:line="249" w:lineRule="auto" w:before="1"/>
              <w:ind w:left="547" w:right="506" w:firstLine="328"/>
              <w:rPr>
                <w:rFonts w:ascii="Arial" w:hAnsi="Arial"/>
                <w:b/>
                <w:sz w:val="24"/>
              </w:rPr>
            </w:pPr>
            <w:r>
              <w:rPr>
                <w:rFonts w:ascii="Arial" w:hAnsi="Arial"/>
                <w:b/>
                <w:w w:val="95"/>
                <w:sz w:val="24"/>
              </w:rPr>
              <w:t>XỬ</w:t>
            </w:r>
            <w:r>
              <w:rPr>
                <w:rFonts w:ascii="Arial" w:hAnsi="Arial"/>
                <w:b/>
                <w:spacing w:val="-43"/>
                <w:w w:val="95"/>
                <w:sz w:val="24"/>
              </w:rPr>
              <w:t> </w:t>
            </w:r>
            <w:r>
              <w:rPr>
                <w:rFonts w:ascii="Arial" w:hAnsi="Arial"/>
                <w:b/>
                <w:w w:val="95"/>
                <w:sz w:val="24"/>
              </w:rPr>
              <w:t>LÝ</w:t>
            </w:r>
            <w:r>
              <w:rPr>
                <w:rFonts w:ascii="Arial" w:hAnsi="Arial"/>
                <w:b/>
                <w:spacing w:val="-43"/>
                <w:w w:val="95"/>
                <w:sz w:val="24"/>
              </w:rPr>
              <w:t> </w:t>
            </w:r>
            <w:r>
              <w:rPr>
                <w:rFonts w:ascii="Arial" w:hAnsi="Arial"/>
                <w:b/>
                <w:w w:val="95"/>
                <w:sz w:val="24"/>
              </w:rPr>
              <w:t>ĐÚNG</w:t>
            </w:r>
            <w:r>
              <w:rPr>
                <w:rFonts w:ascii="Arial" w:hAnsi="Arial"/>
                <w:b/>
                <w:spacing w:val="-43"/>
                <w:w w:val="95"/>
                <w:sz w:val="24"/>
              </w:rPr>
              <w:t> </w:t>
            </w:r>
            <w:r>
              <w:rPr>
                <w:rFonts w:ascii="Arial" w:hAnsi="Arial"/>
                <w:b/>
                <w:w w:val="95"/>
                <w:sz w:val="24"/>
              </w:rPr>
              <w:t>HỆ</w:t>
            </w:r>
            <w:r>
              <w:rPr>
                <w:rFonts w:ascii="Arial" w:hAnsi="Arial"/>
                <w:b/>
                <w:spacing w:val="-43"/>
                <w:w w:val="95"/>
                <w:sz w:val="24"/>
              </w:rPr>
              <w:t> </w:t>
            </w:r>
            <w:r>
              <w:rPr>
                <w:rFonts w:ascii="Arial" w:hAnsi="Arial"/>
                <w:b/>
                <w:w w:val="95"/>
                <w:sz w:val="24"/>
              </w:rPr>
              <w:t>SỐ</w:t>
            </w:r>
            <w:r>
              <w:rPr>
                <w:rFonts w:ascii="Arial" w:hAnsi="Arial"/>
                <w:b/>
                <w:spacing w:val="-43"/>
                <w:w w:val="95"/>
                <w:sz w:val="24"/>
              </w:rPr>
              <w:t> </w:t>
            </w:r>
            <w:r>
              <w:rPr>
                <w:rFonts w:ascii="Arial" w:hAnsi="Arial"/>
                <w:b/>
                <w:w w:val="95"/>
                <w:sz w:val="24"/>
              </w:rPr>
              <w:t>CHUYỂN</w:t>
            </w:r>
            <w:r>
              <w:rPr>
                <w:rFonts w:ascii="Arial" w:hAnsi="Arial"/>
                <w:b/>
                <w:spacing w:val="-43"/>
                <w:w w:val="95"/>
                <w:sz w:val="24"/>
              </w:rPr>
              <w:t> </w:t>
            </w:r>
            <w:r>
              <w:rPr>
                <w:rFonts w:ascii="Arial" w:hAnsi="Arial"/>
                <w:b/>
                <w:w w:val="95"/>
                <w:sz w:val="24"/>
              </w:rPr>
              <w:t>ĐỔI, </w:t>
            </w:r>
            <w:r>
              <w:rPr>
                <w:rFonts w:ascii="Arial" w:hAnsi="Arial"/>
                <w:b/>
                <w:w w:val="90"/>
                <w:sz w:val="24"/>
              </w:rPr>
              <w:t>CHIA</w:t>
            </w:r>
            <w:r>
              <w:rPr>
                <w:rFonts w:ascii="Arial" w:hAnsi="Arial"/>
                <w:b/>
                <w:spacing w:val="-34"/>
                <w:w w:val="90"/>
                <w:sz w:val="24"/>
              </w:rPr>
              <w:t> </w:t>
            </w:r>
            <w:r>
              <w:rPr>
                <w:rFonts w:ascii="Arial" w:hAnsi="Arial"/>
                <w:b/>
                <w:w w:val="90"/>
                <w:sz w:val="24"/>
              </w:rPr>
              <w:t>TÁCH</w:t>
            </w:r>
            <w:r>
              <w:rPr>
                <w:rFonts w:ascii="Arial" w:hAnsi="Arial"/>
                <w:b/>
                <w:spacing w:val="-33"/>
                <w:w w:val="90"/>
                <w:sz w:val="24"/>
              </w:rPr>
              <w:t> </w:t>
            </w:r>
            <w:r>
              <w:rPr>
                <w:rFonts w:ascii="Arial" w:hAnsi="Arial"/>
                <w:b/>
                <w:w w:val="90"/>
                <w:sz w:val="24"/>
              </w:rPr>
              <w:t>TỪNG</w:t>
            </w:r>
            <w:r>
              <w:rPr>
                <w:rFonts w:ascii="Arial" w:hAnsi="Arial"/>
                <w:b/>
                <w:spacing w:val="-34"/>
                <w:w w:val="90"/>
                <w:sz w:val="24"/>
              </w:rPr>
              <w:t> </w:t>
            </w:r>
            <w:r>
              <w:rPr>
                <w:rFonts w:ascii="Arial" w:hAnsi="Arial"/>
                <w:b/>
                <w:w w:val="90"/>
                <w:sz w:val="24"/>
              </w:rPr>
              <w:t>SỐ</w:t>
            </w:r>
            <w:r>
              <w:rPr>
                <w:rFonts w:ascii="Arial" w:hAnsi="Arial"/>
                <w:b/>
                <w:spacing w:val="-33"/>
                <w:w w:val="90"/>
                <w:sz w:val="24"/>
              </w:rPr>
              <w:t> </w:t>
            </w:r>
            <w:r>
              <w:rPr>
                <w:rFonts w:ascii="Arial" w:hAnsi="Arial"/>
                <w:b/>
                <w:w w:val="90"/>
                <w:sz w:val="24"/>
              </w:rPr>
              <w:t>GIẢI</w:t>
            </w:r>
            <w:r>
              <w:rPr>
                <w:rFonts w:ascii="Arial" w:hAnsi="Arial"/>
                <w:b/>
                <w:spacing w:val="-34"/>
                <w:w w:val="90"/>
                <w:sz w:val="24"/>
              </w:rPr>
              <w:t> </w:t>
            </w:r>
            <w:r>
              <w:rPr>
                <w:rFonts w:ascii="Arial" w:hAnsi="Arial"/>
                <w:b/>
                <w:w w:val="90"/>
                <w:sz w:val="24"/>
              </w:rPr>
              <w:t>MÃ,</w:t>
            </w:r>
            <w:r>
              <w:rPr>
                <w:rFonts w:ascii="Arial" w:hAnsi="Arial"/>
                <w:b/>
                <w:spacing w:val="-33"/>
                <w:w w:val="90"/>
                <w:sz w:val="24"/>
              </w:rPr>
              <w:t> </w:t>
            </w:r>
            <w:r>
              <w:rPr>
                <w:rFonts w:ascii="Arial" w:hAnsi="Arial"/>
                <w:b/>
                <w:w w:val="90"/>
                <w:sz w:val="24"/>
              </w:rPr>
              <w:t>HIỂN</w:t>
            </w:r>
            <w:r>
              <w:rPr>
                <w:rFonts w:ascii="Arial" w:hAnsi="Arial"/>
                <w:b/>
                <w:spacing w:val="-34"/>
                <w:w w:val="90"/>
                <w:sz w:val="24"/>
              </w:rPr>
              <w:t> </w:t>
            </w:r>
            <w:r>
              <w:rPr>
                <w:rFonts w:ascii="Arial" w:hAnsi="Arial"/>
                <w:b/>
                <w:spacing w:val="-5"/>
                <w:w w:val="90"/>
                <w:sz w:val="24"/>
              </w:rPr>
              <w:t>THỊ</w:t>
            </w:r>
          </w:p>
          <w:p>
            <w:pPr>
              <w:pStyle w:val="TableParagraph"/>
              <w:ind w:left="366"/>
              <w:rPr>
                <w:rFonts w:ascii="Arial" w:hAnsi="Arial"/>
                <w:b/>
                <w:sz w:val="24"/>
              </w:rPr>
            </w:pPr>
            <w:r>
              <w:rPr>
                <w:rFonts w:ascii="Arial" w:hAnsi="Arial"/>
                <w:b/>
                <w:w w:val="90"/>
                <w:sz w:val="24"/>
              </w:rPr>
              <w:t>SO</w:t>
            </w:r>
            <w:r>
              <w:rPr>
                <w:rFonts w:ascii="Arial" w:hAnsi="Arial"/>
                <w:b/>
                <w:spacing w:val="-32"/>
                <w:w w:val="90"/>
                <w:sz w:val="24"/>
              </w:rPr>
              <w:t> </w:t>
            </w:r>
            <w:r>
              <w:rPr>
                <w:rFonts w:ascii="Arial" w:hAnsi="Arial"/>
                <w:b/>
                <w:w w:val="90"/>
                <w:sz w:val="24"/>
              </w:rPr>
              <w:t>SÁNH</w:t>
            </w:r>
            <w:r>
              <w:rPr>
                <w:rFonts w:ascii="Arial" w:hAnsi="Arial"/>
                <w:b/>
                <w:spacing w:val="-31"/>
                <w:w w:val="90"/>
                <w:sz w:val="24"/>
              </w:rPr>
              <w:t> </w:t>
            </w:r>
            <w:r>
              <w:rPr>
                <w:rFonts w:ascii="Arial" w:hAnsi="Arial"/>
                <w:b/>
                <w:w w:val="90"/>
                <w:sz w:val="24"/>
              </w:rPr>
              <w:t>NHIỆT</w:t>
            </w:r>
            <w:r>
              <w:rPr>
                <w:rFonts w:ascii="Arial" w:hAnsi="Arial"/>
                <w:b/>
                <w:spacing w:val="-32"/>
                <w:w w:val="90"/>
                <w:sz w:val="24"/>
              </w:rPr>
              <w:t> </w:t>
            </w:r>
            <w:r>
              <w:rPr>
                <w:rFonts w:ascii="Arial" w:hAnsi="Arial"/>
                <w:b/>
                <w:w w:val="90"/>
                <w:sz w:val="24"/>
              </w:rPr>
              <w:t>ĐIỀU</w:t>
            </w:r>
            <w:r>
              <w:rPr>
                <w:rFonts w:ascii="Arial" w:hAnsi="Arial"/>
                <w:b/>
                <w:spacing w:val="-31"/>
                <w:w w:val="90"/>
                <w:sz w:val="24"/>
              </w:rPr>
              <w:t> </w:t>
            </w:r>
            <w:r>
              <w:rPr>
                <w:rFonts w:ascii="Arial" w:hAnsi="Arial"/>
                <w:b/>
                <w:w w:val="90"/>
                <w:sz w:val="24"/>
              </w:rPr>
              <w:t>KHIỂN</w:t>
            </w:r>
            <w:r>
              <w:rPr>
                <w:rFonts w:ascii="Arial" w:hAnsi="Arial"/>
                <w:b/>
                <w:spacing w:val="-32"/>
                <w:w w:val="90"/>
                <w:sz w:val="24"/>
              </w:rPr>
              <w:t> </w:t>
            </w:r>
            <w:r>
              <w:rPr>
                <w:rFonts w:ascii="Arial" w:hAnsi="Arial"/>
                <w:b/>
                <w:w w:val="90"/>
                <w:sz w:val="24"/>
              </w:rPr>
              <w:t>TẮT</w:t>
            </w:r>
            <w:r>
              <w:rPr>
                <w:rFonts w:ascii="Arial" w:hAnsi="Arial"/>
                <w:b/>
                <w:spacing w:val="-31"/>
                <w:w w:val="90"/>
                <w:sz w:val="24"/>
              </w:rPr>
              <w:t> </w:t>
            </w:r>
            <w:r>
              <w:rPr>
                <w:rFonts w:ascii="Arial" w:hAnsi="Arial"/>
                <w:b/>
                <w:w w:val="90"/>
                <w:sz w:val="24"/>
              </w:rPr>
              <w:t>MỞ</w:t>
            </w:r>
            <w:r>
              <w:rPr>
                <w:rFonts w:ascii="Arial" w:hAnsi="Arial"/>
                <w:b/>
                <w:spacing w:val="-32"/>
                <w:w w:val="90"/>
                <w:sz w:val="24"/>
              </w:rPr>
              <w:t> </w:t>
            </w:r>
            <w:r>
              <w:rPr>
                <w:rFonts w:ascii="Arial" w:hAnsi="Arial"/>
                <w:b/>
                <w:w w:val="90"/>
                <w:sz w:val="24"/>
              </w:rPr>
              <w:t>RELAY</w:t>
            </w:r>
          </w:p>
        </w:tc>
        <w:tc>
          <w:tcPr>
            <w:tcW w:w="180" w:type="dxa"/>
          </w:tcPr>
          <w:p>
            <w:pPr>
              <w:pStyle w:val="TableParagraph"/>
              <w:rPr>
                <w:sz w:val="22"/>
              </w:rPr>
            </w:pPr>
          </w:p>
        </w:tc>
      </w:tr>
    </w:tbl>
    <w:p>
      <w:pPr>
        <w:pStyle w:val="BodyText"/>
        <w:rPr>
          <w:sz w:val="20"/>
        </w:rPr>
      </w:pPr>
    </w:p>
    <w:p>
      <w:pPr>
        <w:pStyle w:val="BodyText"/>
        <w:rPr>
          <w:sz w:val="20"/>
        </w:rPr>
      </w:pPr>
    </w:p>
    <w:p>
      <w:pPr>
        <w:pStyle w:val="BodyText"/>
        <w:spacing w:before="10"/>
      </w:pPr>
    </w:p>
    <w:p>
      <w:pPr>
        <w:spacing w:before="90"/>
        <w:ind w:left="1652" w:right="1541" w:firstLine="0"/>
        <w:jc w:val="center"/>
        <w:rPr>
          <w:i/>
          <w:sz w:val="24"/>
        </w:rPr>
      </w:pPr>
      <w:r>
        <w:rPr/>
        <w:pict>
          <v:group style="position:absolute;margin-left:183.314667pt;margin-top:-258.407806pt;width:289.350pt;height:245.05pt;mso-position-horizontal-relative:page;mso-position-vertical-relative:paragraph;z-index:-29186560" coordorigin="3666,-5168" coordsize="5787,4901">
            <v:shape style="position:absolute;left:5409;top:-5130;width:1953;height:423" coordorigin="5410,-5129" coordsize="1953,423" path="m5621,-5129l5554,-5119,5496,-5089,5451,-5043,5421,-4985,5410,-4918,5421,-4851,5451,-4793,5496,-4748,5554,-4718,5621,-4707,7151,-4707,7218,-4718,7276,-4748,7322,-4793,7352,-4851,7363,-4918,7352,-4985,7322,-5043,7276,-5089,7218,-5119,7173,-5126,5627,-5126,5621,-5129xm7151,-5129l7153,-5126,7173,-5126,7151,-5129xe" filled="true" fillcolor="#cdcdcd" stroked="false">
              <v:path arrowok="t"/>
              <v:fill opacity="32639f" type="solid"/>
            </v:shape>
            <v:shape style="position:absolute;left:5626;top:-4707;width:1527;height:2" coordorigin="5627,-4707" coordsize="1527,0" path="m5627,-4707l7153,-4707,7151,-4707e" filled="false" stroked="true" strokeweight=".997561pt" strokecolor="#cdcdcd">
              <v:path arrowok="t"/>
              <v:stroke dashstyle="solid"/>
            </v:shape>
            <v:shape style="position:absolute;left:5399;top:-4995;width:232;height:299" type="#_x0000_t75" stroked="false">
              <v:imagedata r:id="rId810" o:title=""/>
            </v:shape>
            <v:shape style="position:absolute;left:7151;top:-5130;width:201;height:423" coordorigin="7151,-5129" coordsize="201,423" path="m7151,-4707l7218,-4718,7276,-4748,7322,-4793,7352,-4851,7352,-4851m7151,-5129l7151,-5129,7153,-5126e" filled="false" stroked="true" strokeweight=".997596pt" strokecolor="#cdcdcd">
              <v:path arrowok="t"/>
              <v:stroke dashstyle="solid"/>
            </v:shape>
            <v:shape style="position:absolute;left:5381;top:-5159;width:1953;height:423" type="#_x0000_t75" stroked="false">
              <v:imagedata r:id="rId811" o:title=""/>
            </v:shape>
            <v:shape style="position:absolute;left:5381;top:-5159;width:1953;height:423" coordorigin="5381,-5158" coordsize="1953,423" path="m5597,-4737l7123,-4737,7122,-4736,7189,-4746,7247,-4776,7293,-4822,7323,-4880,7334,-4947,7323,-5014,7293,-5072,7247,-5117,7189,-5147,7122,-5158,7123,-5156,5597,-5156,5526,-5147,5468,-5117,5422,-5072,5392,-5014,5381,-4947,5392,-4880,5422,-4822,5468,-4776,5526,-4746,5592,-4736,5597,-4737xe" filled="false" stroked="true" strokeweight=".997564pt" strokecolor="#404040">
              <v:path arrowok="t"/>
              <v:stroke dashstyle="solid"/>
            </v:shape>
            <v:shape style="position:absolute;left:3666;top:-4363;width:5388;height:1183" type="#_x0000_t75" stroked="false">
              <v:imagedata r:id="rId812" o:title=""/>
            </v:shape>
            <v:shape style="position:absolute;left:6285;top:-4737;width:165;height:405" type="#_x0000_t75" stroked="false">
              <v:imagedata r:id="rId804" o:title=""/>
            </v:shape>
            <v:shape style="position:absolute;left:3666;top:-2642;width:5388;height:1886" type="#_x0000_t75" stroked="false">
              <v:imagedata r:id="rId813" o:title=""/>
            </v:shape>
            <v:shape style="position:absolute;left:6285;top:-3181;width:165;height:569" type="#_x0000_t75" stroked="false">
              <v:imagedata r:id="rId814" o:title=""/>
            </v:shape>
            <v:shape style="position:absolute;left:6386;top:-2975;width:3057;height:2697" coordorigin="6386,-2975" coordsize="3057,2697" path="m6390,-727l6390,-367,6386,-371,6393,-336,6412,-308,6441,-288,6476,-281,6480,-278,9353,-278,9349,-281,9384,-288,9413,-308,9432,-336,9439,-371,9443,-367,9443,-2881,9439,-2885,9432,-2920,9413,-2948,9384,-2968,9349,-2975,9353,-2971,6584,-2971e" filled="false" stroked="true" strokeweight=".997592pt" strokecolor="#cdcdcd">
              <v:path arrowok="t"/>
              <v:stroke dashstyle="solid"/>
            </v:shape>
            <v:shape style="position:absolute;left:6389;top:-3046;width:210;height:135" coordorigin="6390,-3046" coordsize="210,135" path="m6599,-3046l6390,-2971,6599,-2911,6599,-3046xe" filled="true" fillcolor="#cdcdcd" stroked="false">
              <v:path arrowok="t"/>
              <v:fill opacity="32639f" type="solid"/>
            </v:shape>
            <v:shape style="position:absolute;left:6357;top:-3004;width:3056;height:2696" coordorigin="6358,-3003" coordsize="3056,2696" path="m6360,-757l6360,-397,6358,-400,6365,-365,6384,-336,6412,-317,6447,-310,6450,-308,9323,-308,9320,-310,9355,-317,9384,-336,9403,-365,9410,-400,9413,-397,9413,-2911,9410,-2914,9403,-2949,9384,-2977,9355,-2996,9320,-3003,9323,-3001,6554,-3001e" filled="false" stroked="true" strokeweight=".997592pt" strokecolor="#404040">
              <v:path arrowok="t"/>
              <v:stroke dashstyle="solid"/>
            </v:shape>
            <v:shape style="position:absolute;left:6359;top:-3076;width:210;height:150" coordorigin="6360,-3076" coordsize="210,150" path="m6569,-3076l6360,-3001,6569,-2926,6569,-3076xe" filled="true" fillcolor="#404040" stroked="false">
              <v:path arrowok="t"/>
              <v:fill type="solid"/>
            </v:shape>
            <v:shape style="position:absolute;left:6044;top:-5055;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w10:wrap type="none"/>
          </v:group>
        </w:pict>
      </w:r>
      <w:r>
        <w:rPr>
          <w:i/>
          <w:sz w:val="24"/>
        </w:rPr>
        <w:t>Hình 7-9: Lưu đồ chuyển đổi ADC đo nhiệt độ kênh thứ 0.</w:t>
      </w:r>
    </w:p>
    <w:p>
      <w:pPr>
        <w:pStyle w:val="ListParagraph"/>
        <w:numPr>
          <w:ilvl w:val="1"/>
          <w:numId w:val="95"/>
        </w:numPr>
        <w:tabs>
          <w:tab w:pos="1809" w:val="left" w:leader="none"/>
          <w:tab w:pos="1810" w:val="left" w:leader="none"/>
        </w:tabs>
        <w:spacing w:line="240" w:lineRule="auto" w:before="178" w:after="9"/>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group style="width:507.8pt;height:73.25pt;mso-position-horizontal-relative:char;mso-position-vertical-relative:line" coordorigin="0,0" coordsize="10156,1465">
            <v:shape style="position:absolute;left:-1;top:0;width:10156;height:1465" coordorigin="0,0" coordsize="10156,1465" path="m10146,0l10,0,0,0,0,1464,10,1464,10,1464,10146,1464,10146,1455,10,1455,10,10,10146,10,10146,0xm10156,0l10146,0,10146,1464,10156,1464,10156,0xe" filled="true" fillcolor="#000000" stroked="false">
              <v:path arrowok="t"/>
              <v:fill type="solid"/>
            </v:shape>
            <v:shape style="position:absolute;left:168;top:26;width:1804;height:282" type="#_x0000_t202" filled="false" stroked="false">
              <v:textbox inset="0,0,0,0">
                <w:txbxContent>
                  <w:p>
                    <w:pPr>
                      <w:spacing w:before="8"/>
                      <w:ind w:left="0" w:right="0" w:firstLine="0"/>
                      <w:jc w:val="left"/>
                      <w:rPr>
                        <w:rFonts w:ascii="Georgia"/>
                        <w:sz w:val="24"/>
                      </w:rPr>
                    </w:pPr>
                    <w:r>
                      <w:rPr>
                        <w:rFonts w:ascii="Georgia"/>
                        <w:w w:val="95"/>
                        <w:sz w:val="24"/>
                      </w:rPr>
                      <w:t>#DEFINE</w:t>
                    </w:r>
                    <w:r>
                      <w:rPr>
                        <w:rFonts w:ascii="Georgia"/>
                        <w:spacing w:val="-38"/>
                        <w:w w:val="95"/>
                        <w:sz w:val="24"/>
                      </w:rPr>
                      <w:t> </w:t>
                    </w:r>
                    <w:r>
                      <w:rPr>
                        <w:rFonts w:ascii="Georgia"/>
                        <w:w w:val="95"/>
                        <w:sz w:val="24"/>
                      </w:rPr>
                      <w:t>RELAY</w:t>
                    </w:r>
                  </w:p>
                </w:txbxContent>
              </v:textbox>
              <w10:wrap type="none"/>
            </v:shape>
            <v:shape style="position:absolute;left:2693;top:26;width:768;height:282" type="#_x0000_t202" filled="false" stroked="false">
              <v:textbox inset="0,0,0,0">
                <w:txbxContent>
                  <w:p>
                    <w:pPr>
                      <w:spacing w:before="8"/>
                      <w:ind w:left="0" w:right="0" w:firstLine="0"/>
                      <w:jc w:val="left"/>
                      <w:rPr>
                        <w:rFonts w:ascii="Georgia"/>
                        <w:sz w:val="24"/>
                      </w:rPr>
                    </w:pPr>
                    <w:r>
                      <w:rPr>
                        <w:rFonts w:ascii="Georgia"/>
                        <w:w w:val="85"/>
                        <w:sz w:val="24"/>
                      </w:rPr>
                      <w:t>PIN_A3</w:t>
                    </w:r>
                  </w:p>
                </w:txbxContent>
              </v:textbox>
              <w10:wrap type="none"/>
            </v:shape>
            <v:shape style="position:absolute;left:682;top:588;width:2490;height:565" type="#_x0000_t202" filled="false" stroked="false">
              <v:textbox inset="0,0,0,0">
                <w:txbxContent>
                  <w:p>
                    <w:pPr>
                      <w:spacing w:before="8"/>
                      <w:ind w:left="0" w:right="0" w:firstLine="0"/>
                      <w:jc w:val="left"/>
                      <w:rPr>
                        <w:rFonts w:ascii="Georgia"/>
                        <w:sz w:val="24"/>
                      </w:rPr>
                    </w:pPr>
                    <w:r>
                      <w:rPr>
                        <w:rFonts w:ascii="Georgia"/>
                        <w:sz w:val="24"/>
                      </w:rPr>
                      <w:t>IF (KQADC&gt;40)</w:t>
                    </w:r>
                  </w:p>
                  <w:p>
                    <w:pPr>
                      <w:tabs>
                        <w:tab w:pos="1133" w:val="left" w:leader="none"/>
                      </w:tabs>
                      <w:spacing w:before="10"/>
                      <w:ind w:left="0" w:right="0" w:firstLine="0"/>
                      <w:jc w:val="left"/>
                      <w:rPr>
                        <w:rFonts w:ascii="Georgia"/>
                        <w:sz w:val="24"/>
                      </w:rPr>
                    </w:pPr>
                    <w:r>
                      <w:rPr>
                        <w:rFonts w:ascii="Georgia"/>
                        <w:sz w:val="24"/>
                      </w:rPr>
                      <w:t>ELSE</w:t>
                      <w:tab/>
                    </w:r>
                    <w:r>
                      <w:rPr>
                        <w:rFonts w:ascii="Georgia"/>
                        <w:w w:val="90"/>
                        <w:sz w:val="24"/>
                      </w:rPr>
                      <w:t>(KQADC&lt;35)</w:t>
                    </w:r>
                  </w:p>
                </w:txbxContent>
              </v:textbox>
              <w10:wrap type="none"/>
            </v:shape>
            <v:shape style="position:absolute;left:4086;top:588;width:2502;height:565" type="#_x0000_t202" filled="false" stroked="false">
              <v:textbox inset="0,0,0,0">
                <w:txbxContent>
                  <w:p>
                    <w:pPr>
                      <w:spacing w:line="249" w:lineRule="auto" w:before="8"/>
                      <w:ind w:left="0" w:right="0" w:firstLine="0"/>
                      <w:jc w:val="left"/>
                      <w:rPr>
                        <w:rFonts w:ascii="Georgia"/>
                        <w:sz w:val="24"/>
                      </w:rPr>
                    </w:pPr>
                    <w:r>
                      <w:rPr>
                        <w:rFonts w:ascii="Georgia"/>
                        <w:w w:val="90"/>
                        <w:sz w:val="24"/>
                      </w:rPr>
                      <w:t>OUTPUT_LOW(RELAY); </w:t>
                    </w:r>
                    <w:r>
                      <w:rPr>
                        <w:rFonts w:ascii="Georgia"/>
                        <w:w w:val="85"/>
                        <w:sz w:val="24"/>
                      </w:rPr>
                      <w:t>OUTPUT_HIGH(RELAY);</w:t>
                    </w:r>
                  </w:p>
                </w:txbxContent>
              </v:textbox>
              <w10:wrap type="none"/>
            </v:shape>
          </v:group>
        </w:pict>
      </w:r>
      <w:r>
        <w:rPr>
          <w:sz w:val="20"/>
        </w:rPr>
      </w:r>
    </w:p>
    <w:p>
      <w:pPr>
        <w:pStyle w:val="ListParagraph"/>
        <w:numPr>
          <w:ilvl w:val="1"/>
          <w:numId w:val="95"/>
        </w:numPr>
        <w:tabs>
          <w:tab w:pos="1810" w:val="left" w:leader="none"/>
        </w:tabs>
        <w:spacing w:line="240" w:lineRule="auto" w:before="21" w:after="0"/>
        <w:ind w:left="1809" w:right="0" w:hanging="567"/>
        <w:jc w:val="both"/>
        <w:rPr>
          <w:sz w:val="24"/>
        </w:rPr>
      </w:pPr>
      <w:r>
        <w:rPr>
          <w:sz w:val="24"/>
        </w:rPr>
        <w:t>Giải thích chương</w:t>
      </w:r>
      <w:r>
        <w:rPr>
          <w:spacing w:val="-5"/>
          <w:sz w:val="24"/>
        </w:rPr>
        <w:t> </w:t>
      </w:r>
      <w:r>
        <w:rPr>
          <w:sz w:val="24"/>
        </w:rPr>
        <w:t>trình:</w:t>
      </w:r>
    </w:p>
    <w:p>
      <w:pPr>
        <w:pStyle w:val="BodyText"/>
        <w:spacing w:before="59"/>
        <w:ind w:left="676" w:right="570" w:firstLine="566"/>
        <w:jc w:val="both"/>
      </w:pPr>
      <w:r>
        <w:rPr/>
        <w:pict>
          <v:shape style="position:absolute;margin-left:65.304001pt;margin-top:51.373104pt;width:507.35pt;height:43.7pt;mso-position-horizontal-relative:page;mso-position-vertical-relative:paragraph;z-index:-15204352;mso-wrap-distance-left:0;mso-wrap-distance-right:0" type="#_x0000_t202" filled="true" fillcolor="#dbe4f0" stroked="true" strokeweight=".48004pt" strokecolor="#000000">
            <v:textbox inset="0,0,0,0">
              <w:txbxContent>
                <w:p>
                  <w:pPr>
                    <w:pStyle w:val="BodyText"/>
                    <w:spacing w:line="237" w:lineRule="auto" w:before="13"/>
                    <w:ind w:left="105" w:right="106" w:firstLine="566"/>
                    <w:jc w:val="both"/>
                  </w:pPr>
                  <w:r>
                    <w:rPr>
                      <w:b/>
                      <w:i/>
                    </w:rPr>
                    <w:t>Bài 7-3: </w:t>
                  </w:r>
                  <w:r>
                    <w:rPr/>
                    <w:t>Dùng ADC của vi điều khiển PIC 16F887 và cảm biến LM35 để đo nhiệt độ hiển </w:t>
                  </w:r>
                  <w:r>
                    <w:rPr>
                      <w:spacing w:val="3"/>
                    </w:rPr>
                    <w:t>thị </w:t>
                  </w:r>
                  <w:r>
                    <w:rPr/>
                    <w:t>trên 3 </w:t>
                  </w:r>
                  <w:r>
                    <w:rPr>
                      <w:spacing w:val="-4"/>
                    </w:rPr>
                    <w:t>led </w:t>
                  </w:r>
                  <w:r>
                    <w:rPr/>
                    <w:t>7 đoạn anode chung kết nối thep phương pháp quét, sử dụng nguồn điện áp tham chiếu  V</w:t>
                  </w:r>
                  <w:r>
                    <w:rPr>
                      <w:vertAlign w:val="subscript"/>
                    </w:rPr>
                    <w:t>REF+</w:t>
                  </w:r>
                  <w:r>
                    <w:rPr>
                      <w:vertAlign w:val="baseline"/>
                    </w:rPr>
                    <w:t> nối với V</w:t>
                  </w:r>
                  <w:r>
                    <w:rPr>
                      <w:vertAlign w:val="subscript"/>
                    </w:rPr>
                    <w:t>DD</w:t>
                  </w:r>
                  <w:r>
                    <w:rPr>
                      <w:vertAlign w:val="baseline"/>
                    </w:rPr>
                    <w:t> bằng 5V </w:t>
                  </w:r>
                  <w:r>
                    <w:rPr>
                      <w:spacing w:val="-3"/>
                      <w:vertAlign w:val="baseline"/>
                    </w:rPr>
                    <w:t>và </w:t>
                  </w:r>
                  <w:r>
                    <w:rPr>
                      <w:vertAlign w:val="baseline"/>
                    </w:rPr>
                    <w:t>V</w:t>
                  </w:r>
                  <w:r>
                    <w:rPr>
                      <w:vertAlign w:val="subscript"/>
                    </w:rPr>
                    <w:t>REF-</w:t>
                  </w:r>
                  <w:r>
                    <w:rPr>
                      <w:vertAlign w:val="baseline"/>
                    </w:rPr>
                    <w:t> nối với nguồn V</w:t>
                  </w:r>
                  <w:r>
                    <w:rPr>
                      <w:vertAlign w:val="subscript"/>
                    </w:rPr>
                    <w:t>SS</w:t>
                  </w:r>
                  <w:r>
                    <w:rPr>
                      <w:vertAlign w:val="baseline"/>
                    </w:rPr>
                    <w:t> bằng</w:t>
                  </w:r>
                  <w:r>
                    <w:rPr>
                      <w:spacing w:val="2"/>
                      <w:vertAlign w:val="baseline"/>
                    </w:rPr>
                    <w:t> </w:t>
                  </w:r>
                  <w:r>
                    <w:rPr>
                      <w:vertAlign w:val="baseline"/>
                    </w:rPr>
                    <w:t>0V.</w:t>
                  </w:r>
                </w:p>
              </w:txbxContent>
            </v:textbox>
            <v:fill type="solid"/>
            <v:stroke dashstyle="solid"/>
            <w10:wrap type="topAndBottom"/>
          </v:shape>
        </w:pict>
      </w:r>
      <w:r>
        <w:rPr/>
        <w:t>Chương trình này giống như bài 7-1, chỉ thêm phần khai báo định nghĩa </w:t>
      </w:r>
      <w:r>
        <w:rPr>
          <w:spacing w:val="-4"/>
        </w:rPr>
        <w:t>bit </w:t>
      </w:r>
      <w:r>
        <w:rPr/>
        <w:t>điều khiển RELAY  </w:t>
      </w:r>
      <w:r>
        <w:rPr>
          <w:spacing w:val="-3"/>
        </w:rPr>
        <w:t>là </w:t>
      </w:r>
      <w:r>
        <w:rPr/>
        <w:t>RA3 (chọn port nào chưa dùng </w:t>
      </w:r>
      <w:r>
        <w:rPr>
          <w:spacing w:val="-3"/>
        </w:rPr>
        <w:t>là </w:t>
      </w:r>
      <w:r>
        <w:rPr/>
        <w:t>được). Trong chương trình chính thì thêm hàng lệnh trên có chức năng so sánh nếu nhiệt độ lớn hơn 40 thì relay </w:t>
      </w:r>
      <w:r>
        <w:rPr>
          <w:spacing w:val="2"/>
        </w:rPr>
        <w:t>tắt, </w:t>
      </w:r>
      <w:r>
        <w:rPr/>
        <w:t>nhỏ hơn 35 thì</w:t>
      </w:r>
      <w:r>
        <w:rPr>
          <w:spacing w:val="-9"/>
        </w:rPr>
        <w:t> </w:t>
      </w:r>
      <w:r>
        <w:rPr>
          <w:spacing w:val="-5"/>
        </w:rPr>
        <w:t>mở.</w:t>
      </w:r>
    </w:p>
    <w:p>
      <w:pPr>
        <w:pStyle w:val="ListParagraph"/>
        <w:numPr>
          <w:ilvl w:val="1"/>
          <w:numId w:val="95"/>
        </w:numPr>
        <w:tabs>
          <w:tab w:pos="1809" w:val="left" w:leader="none"/>
          <w:tab w:pos="1810" w:val="left" w:leader="none"/>
        </w:tabs>
        <w:spacing w:line="240" w:lineRule="auto" w:before="22" w:after="96"/>
        <w:ind w:left="1809" w:right="0" w:hanging="567"/>
        <w:jc w:val="left"/>
        <w:rPr>
          <w:sz w:val="24"/>
        </w:rPr>
      </w:pPr>
      <w:r>
        <w:rPr>
          <w:sz w:val="24"/>
        </w:rPr>
        <w:t>Sơ đồ</w:t>
      </w:r>
      <w:r>
        <w:rPr>
          <w:spacing w:val="2"/>
          <w:sz w:val="24"/>
        </w:rPr>
        <w:t> </w:t>
      </w:r>
      <w:r>
        <w:rPr>
          <w:spacing w:val="-3"/>
          <w:sz w:val="24"/>
        </w:rPr>
        <w:t>mạch:</w:t>
      </w:r>
    </w:p>
    <w:p>
      <w:pPr>
        <w:pStyle w:val="BodyText"/>
        <w:ind w:left="711"/>
        <w:rPr>
          <w:sz w:val="20"/>
        </w:rPr>
      </w:pPr>
      <w:r>
        <w:rPr>
          <w:sz w:val="20"/>
        </w:rPr>
        <w:drawing>
          <wp:inline distT="0" distB="0" distL="0" distR="0">
            <wp:extent cx="5801233" cy="2659761"/>
            <wp:effectExtent l="0" t="0" r="0" b="0"/>
            <wp:docPr id="247" name="image647.png"/>
            <wp:cNvGraphicFramePr>
              <a:graphicFrameLocks noChangeAspect="1"/>
            </wp:cNvGraphicFramePr>
            <a:graphic>
              <a:graphicData uri="http://schemas.openxmlformats.org/drawingml/2006/picture">
                <pic:pic>
                  <pic:nvPicPr>
                    <pic:cNvPr id="248" name="image647.png"/>
                    <pic:cNvPicPr/>
                  </pic:nvPicPr>
                  <pic:blipFill>
                    <a:blip r:embed="rId815" cstate="print"/>
                    <a:stretch>
                      <a:fillRect/>
                    </a:stretch>
                  </pic:blipFill>
                  <pic:spPr>
                    <a:xfrm>
                      <a:off x="0" y="0"/>
                      <a:ext cx="5801233" cy="2659761"/>
                    </a:xfrm>
                    <a:prstGeom prst="rect">
                      <a:avLst/>
                    </a:prstGeom>
                  </pic:spPr>
                </pic:pic>
              </a:graphicData>
            </a:graphic>
          </wp:inline>
        </w:drawing>
      </w:r>
      <w:r>
        <w:rPr>
          <w:sz w:val="20"/>
        </w:rPr>
      </w:r>
    </w:p>
    <w:p>
      <w:pPr>
        <w:spacing w:before="230"/>
        <w:ind w:left="1652" w:right="1541" w:firstLine="0"/>
        <w:jc w:val="center"/>
        <w:rPr>
          <w:i/>
          <w:sz w:val="24"/>
        </w:rPr>
      </w:pPr>
      <w:r>
        <w:rPr>
          <w:i/>
          <w:sz w:val="24"/>
        </w:rPr>
        <w:t>Hình 7-10: Sơ đồ mạch đo nhiệt độ dùng PIC16F887, hiển thị 3 led quét.</w:t>
      </w:r>
    </w:p>
    <w:p>
      <w:pPr>
        <w:pStyle w:val="ListParagraph"/>
        <w:numPr>
          <w:ilvl w:val="1"/>
          <w:numId w:val="95"/>
        </w:numPr>
        <w:tabs>
          <w:tab w:pos="1809" w:val="left" w:leader="none"/>
          <w:tab w:pos="1810" w:val="left" w:leader="none"/>
        </w:tabs>
        <w:spacing w:line="240" w:lineRule="auto" w:before="182" w:after="0"/>
        <w:ind w:left="1809" w:right="0" w:hanging="567"/>
        <w:jc w:val="left"/>
        <w:rPr>
          <w:sz w:val="24"/>
        </w:rPr>
      </w:pPr>
      <w:r>
        <w:rPr>
          <w:sz w:val="24"/>
        </w:rPr>
        <w:t>Giải thích sơ đồ</w:t>
      </w:r>
      <w:r>
        <w:rPr>
          <w:spacing w:val="-1"/>
          <w:sz w:val="24"/>
        </w:rPr>
        <w:t> </w:t>
      </w:r>
      <w:r>
        <w:rPr>
          <w:spacing w:val="-3"/>
          <w:sz w:val="24"/>
        </w:rPr>
        <w:t>mạch:</w:t>
      </w:r>
    </w:p>
    <w:p>
      <w:pPr>
        <w:spacing w:after="0" w:line="240" w:lineRule="auto"/>
        <w:jc w:val="left"/>
        <w:rPr>
          <w:sz w:val="24"/>
        </w:rPr>
        <w:sectPr>
          <w:pgSz w:w="11910" w:h="16840"/>
          <w:pgMar w:header="283" w:footer="472" w:top="640" w:bottom="680" w:left="740" w:right="0"/>
        </w:sectPr>
      </w:pPr>
    </w:p>
    <w:p>
      <w:pPr>
        <w:pStyle w:val="BodyText"/>
        <w:spacing w:line="242" w:lineRule="auto"/>
        <w:ind w:left="676" w:right="566" w:firstLine="566"/>
      </w:pPr>
      <w:r>
        <w:rPr/>
        <w:pict>
          <v:group style="position:absolute;margin-left:65.064003pt;margin-top:380.76001pt;width:507.8pt;height:447.25pt;mso-position-horizontal-relative:page;mso-position-vertical-relative:page;z-index:-29186048" coordorigin="1301,7615" coordsize="10156,8945">
            <v:shape style="position:absolute;left:1301;top:7615;width:10156;height:8945" coordorigin="1301,7615" coordsize="10156,8945" path="m11447,16550l1311,16550,1301,16550,1301,16560,1311,16560,11447,16560,11447,16550xm11447,16166l1311,16166,1301,16166,1301,16550,1311,16550,1311,16176,11447,16176,11447,16166xm11447,16109l1311,16109,1311,16118,11447,16118,11447,16109xm11447,7615l1311,7615,1311,7625,11447,7625,11447,7615xm11457,16550l11448,16550,11448,16560,11457,16560,11457,16550xm11457,16166l11448,16166,11448,16550,11457,16550,11457,16166xe" filled="true" fillcolor="#000000" stroked="false">
              <v:path arrowok="t"/>
              <v:fill type="solid"/>
            </v:shape>
            <v:line style="position:absolute" from="11452,7615" to="11452,15806" stroked="true" strokeweight=".48004pt" strokecolor="#000000">
              <v:stroke dashstyle="solid"/>
            </v:line>
            <v:shape style="position:absolute;left:1301;top:7615;width:10156;height:8504" coordorigin="1301,7615" coordsize="10156,8504" path="m1311,7615l1301,7615,1301,16118,1311,16118,1311,7615xm11457,15806l11448,15806,11448,16118,11457,16118,11457,15806xe" filled="true" fillcolor="#000000" stroked="false">
              <v:path arrowok="t"/>
              <v:fill type="solid"/>
            </v:shape>
            <w10:wrap type="none"/>
          </v:group>
        </w:pict>
      </w:r>
      <w:r>
        <w:rPr/>
        <w:t>Mạch dùng 3 led 7 đoạn để hiển thị kết quả nhiệt độ kết nối theo phương pháp quét sử dụng port B và 3 bit của port D để điều khiển 3 transistor.</w:t>
      </w:r>
    </w:p>
    <w:p>
      <w:pPr>
        <w:pStyle w:val="BodyText"/>
        <w:spacing w:line="292" w:lineRule="auto" w:before="44"/>
        <w:ind w:left="1243" w:right="3529"/>
      </w:pPr>
      <w:r>
        <w:rPr/>
        <w:t>Cảm biến LM35 nối với ngõ vào kênh tương tự thứ 0 (SAN0). Mạch reset và các chân để kết nối mạch nạp, tụ thạch anh 20MHz.</w:t>
      </w:r>
    </w:p>
    <w:p>
      <w:pPr>
        <w:pStyle w:val="ListParagraph"/>
        <w:numPr>
          <w:ilvl w:val="1"/>
          <w:numId w:val="95"/>
        </w:numPr>
        <w:tabs>
          <w:tab w:pos="1809" w:val="left" w:leader="none"/>
          <w:tab w:pos="1810" w:val="left" w:leader="none"/>
        </w:tabs>
        <w:spacing w:line="240" w:lineRule="auto" w:before="1" w:after="0"/>
        <w:ind w:left="1809" w:right="0" w:hanging="567"/>
        <w:jc w:val="left"/>
        <w:rPr>
          <w:sz w:val="24"/>
        </w:rPr>
      </w:pPr>
      <w:r>
        <w:rPr/>
        <w:pict>
          <v:group style="position:absolute;margin-left:183.314651pt;margin-top:19.853439pt;width:289.350pt;height:209.05pt;mso-position-horizontal-relative:page;mso-position-vertical-relative:paragraph;z-index:-29185024" coordorigin="3666,397" coordsize="5787,4181">
            <v:shape style="position:absolute;left:5409;top:435;width:1953;height:423" coordorigin="5410,436" coordsize="1953,423" path="m5621,436l5554,447,5496,477,5451,522,5421,580,5410,647,5421,714,5451,772,5496,817,5554,847,5621,858,7151,858,7218,847,7276,817,7322,772,7352,714,7363,647,7352,580,7322,522,7276,477,7218,447,7173,439,5627,439,5621,436xm7151,436l7153,439,7173,439,7151,436xe" filled="true" fillcolor="#cdcdcd" stroked="false">
              <v:path arrowok="t"/>
              <v:fill opacity="32639f" type="solid"/>
            </v:shape>
            <v:shape style="position:absolute;left:5450;top:435;width:1912;height:423" coordorigin="5451,436" coordsize="1912,423" path="m7151,436l7151,436,7151,436m5621,436l5621,436,5554,447,5496,477,5451,522,5451,522m7151,858l7153,858,7151,858m7322,772l7322,772,7352,714,7363,647,7352,580,7322,522,7276,477,7218,447,7151,436e" filled="false" stroked="true" strokeweight=".997399pt" strokecolor="#cdcdcd">
              <v:path arrowok="t"/>
              <v:stroke dashstyle="solid"/>
            </v:shape>
            <v:shape style="position:absolute;left:7151;top:425;width:2;height:20" coordorigin="7151,426" coordsize="0,20" path="m7151,446l7151,426,7151,446xe" filled="true" fillcolor="#cdcdcd" stroked="false">
              <v:path arrowok="t"/>
              <v:fill opacity="32639f" type="solid"/>
            </v:shape>
            <v:line style="position:absolute" from="5611,438" to="7163,438" stroked="true" strokeweight="1.176621pt" strokecolor="#cdcdcd">
              <v:stroke dashstyle="solid"/>
            </v:line>
            <v:shape style="position:absolute;left:5381;top:407;width:1953;height:423" type="#_x0000_t75" stroked="false">
              <v:imagedata r:id="rId816" o:title=""/>
            </v:shape>
            <v:shape style="position:absolute;left:5381;top:407;width:1953;height:423" coordorigin="5381,407" coordsize="1953,423" path="m5597,828l7123,828,7122,829,7189,819,7247,789,7293,743,7323,685,7334,618,7323,551,7293,493,7247,448,7189,418,7122,407,7123,409,5597,409,5526,418,5468,448,5422,493,5392,551,5381,618,5392,685,5422,743,5468,789,5526,819,5592,829,5597,828xe" filled="false" stroked="true" strokeweight=".997187pt" strokecolor="#404040">
              <v:path arrowok="t"/>
              <v:stroke dashstyle="solid"/>
            </v:shape>
            <v:shape style="position:absolute;left:3666;top:1202;width:5388;height:1182" type="#_x0000_t75" stroked="false">
              <v:imagedata r:id="rId817" o:title=""/>
            </v:shape>
            <v:shape style="position:absolute;left:6285;top:828;width:165;height:404" type="#_x0000_t75" stroked="false">
              <v:imagedata r:id="rId804" o:title=""/>
            </v:shape>
            <v:shape style="position:absolute;left:3666;top:2922;width:5388;height:1302" type="#_x0000_t75" stroked="false">
              <v:imagedata r:id="rId818" o:title=""/>
            </v:shape>
            <v:shape style="position:absolute;left:6285;top:2383;width:165;height:569" type="#_x0000_t75" stroked="false">
              <v:imagedata r:id="rId814" o:title=""/>
            </v:shape>
            <v:shape style="position:absolute;left:6386;top:2589;width:3057;height:1978" coordorigin="6386,2590" coordsize="3057,1978" path="m6390,4239l6390,4478,6386,4474,6393,4509,6412,4538,6441,4557,6476,4564,6480,4568,9353,4568,9349,4564,9384,4557,9413,4538,9432,4509,9439,4474,9443,4478,9443,2683,9439,2679,9432,2644,9413,2616,9384,2597,9349,2590,9353,2593,6584,2593e" filled="false" stroked="true" strokeweight=".997303pt" strokecolor="#cdcdcd">
              <v:path arrowok="t"/>
              <v:stroke dashstyle="solid"/>
            </v:shape>
            <v:shape style="position:absolute;left:6389;top:2518;width:210;height:135" coordorigin="6390,2518" coordsize="210,135" path="m6599,2518l6390,2593,6599,2653,6599,2518xe" filled="true" fillcolor="#cdcdcd" stroked="false">
              <v:path arrowok="t"/>
              <v:fill opacity="32639f" type="solid"/>
            </v:shape>
            <v:shape style="position:absolute;left:6357;top:2560;width:3056;height:1977" coordorigin="6358,2561" coordsize="3056,1977" path="m6360,4209l6360,4448,6358,4445,6365,4480,6384,4509,6412,4528,6447,4535,6450,4538,9323,4538,9320,4535,9355,4528,9384,4509,9403,4480,9410,4445,9413,4448,9413,2653,9410,2651,9403,2616,9384,2587,9355,2568,9320,2561,9323,2563,6554,2563e" filled="false" stroked="true" strokeweight=".997303pt" strokecolor="#404040">
              <v:path arrowok="t"/>
              <v:stroke dashstyle="solid"/>
            </v:shape>
            <v:shape style="position:absolute;left:6359;top:2488;width:210;height:150" coordorigin="6360,2489" coordsize="210,150" path="m6569,2489l6360,2563,6569,2638,6569,2489xe" filled="true" fillcolor="#404040" stroked="false">
              <v:path arrowok="t"/>
              <v:fill type="solid"/>
            </v:shape>
            <v:shape style="position:absolute;left:6044;top:510;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w10:wrap type="none"/>
          </v:group>
        </w:pict>
      </w:r>
      <w:r>
        <w:rPr>
          <w:sz w:val="24"/>
        </w:rPr>
        <w:t>Lưu</w:t>
      </w:r>
      <w:r>
        <w:rPr>
          <w:spacing w:val="1"/>
          <w:sz w:val="24"/>
        </w:rPr>
        <w:t> </w:t>
      </w:r>
      <w:r>
        <w:rPr>
          <w:sz w:val="24"/>
        </w:rPr>
        <w:t>đồ:</w:t>
      </w:r>
    </w:p>
    <w:p>
      <w:pPr>
        <w:pStyle w:val="BodyText"/>
        <w:rPr>
          <w:sz w:val="20"/>
        </w:rPr>
      </w:pPr>
    </w:p>
    <w:p>
      <w:pPr>
        <w:pStyle w:val="BodyText"/>
        <w:rPr>
          <w:sz w:val="20"/>
        </w:rPr>
      </w:pPr>
    </w:p>
    <w:p>
      <w:pPr>
        <w:pStyle w:val="BodyText"/>
        <w:rPr>
          <w:sz w:val="20"/>
        </w:rPr>
      </w:pPr>
    </w:p>
    <w:p>
      <w:pPr>
        <w:pStyle w:val="BodyText"/>
        <w:rPr>
          <w:sz w:val="18"/>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161" w:hRule="atLeast"/>
        </w:trPr>
        <w:tc>
          <w:tcPr>
            <w:tcW w:w="165" w:type="dxa"/>
          </w:tcPr>
          <w:p>
            <w:pPr>
              <w:pStyle w:val="TableParagraph"/>
              <w:rPr>
                <w:sz w:val="22"/>
              </w:rPr>
            </w:pPr>
          </w:p>
        </w:tc>
        <w:tc>
          <w:tcPr>
            <w:tcW w:w="5043" w:type="dxa"/>
          </w:tcPr>
          <w:p>
            <w:pPr>
              <w:pStyle w:val="TableParagraph"/>
              <w:spacing w:line="249" w:lineRule="auto" w:before="139"/>
              <w:ind w:left="51" w:right="20"/>
              <w:jc w:val="center"/>
              <w:rPr>
                <w:rFonts w:ascii="Arial" w:hAnsi="Arial"/>
                <w:b/>
                <w:sz w:val="24"/>
              </w:rPr>
            </w:pPr>
            <w:r>
              <w:rPr>
                <w:rFonts w:ascii="Arial" w:hAnsi="Arial"/>
                <w:b/>
                <w:w w:val="90"/>
                <w:sz w:val="24"/>
              </w:rPr>
              <w:t>LƯU</w:t>
            </w:r>
            <w:r>
              <w:rPr>
                <w:rFonts w:ascii="Arial" w:hAnsi="Arial"/>
                <w:b/>
                <w:spacing w:val="-32"/>
                <w:w w:val="90"/>
                <w:sz w:val="24"/>
              </w:rPr>
              <w:t> </w:t>
            </w:r>
            <w:r>
              <w:rPr>
                <w:rFonts w:ascii="Arial" w:hAnsi="Arial"/>
                <w:b/>
                <w:w w:val="90"/>
                <w:sz w:val="24"/>
              </w:rPr>
              <w:t>10</w:t>
            </w:r>
            <w:r>
              <w:rPr>
                <w:rFonts w:ascii="Arial" w:hAnsi="Arial"/>
                <w:b/>
                <w:spacing w:val="-31"/>
                <w:w w:val="90"/>
                <w:sz w:val="24"/>
              </w:rPr>
              <w:t> </w:t>
            </w:r>
            <w:r>
              <w:rPr>
                <w:rFonts w:ascii="Arial" w:hAnsi="Arial"/>
                <w:b/>
                <w:w w:val="90"/>
                <w:sz w:val="24"/>
              </w:rPr>
              <w:t>MÃ</w:t>
            </w:r>
            <w:r>
              <w:rPr>
                <w:rFonts w:ascii="Arial" w:hAnsi="Arial"/>
                <w:b/>
                <w:spacing w:val="-32"/>
                <w:w w:val="90"/>
                <w:sz w:val="24"/>
              </w:rPr>
              <w:t> </w:t>
            </w:r>
            <w:r>
              <w:rPr>
                <w:rFonts w:ascii="Arial" w:hAnsi="Arial"/>
                <w:b/>
                <w:w w:val="90"/>
                <w:sz w:val="24"/>
              </w:rPr>
              <w:t>VÀO</w:t>
            </w:r>
            <w:r>
              <w:rPr>
                <w:rFonts w:ascii="Arial" w:hAnsi="Arial"/>
                <w:b/>
                <w:spacing w:val="-31"/>
                <w:w w:val="90"/>
                <w:sz w:val="24"/>
              </w:rPr>
              <w:t> </w:t>
            </w:r>
            <w:r>
              <w:rPr>
                <w:rFonts w:ascii="Arial" w:hAnsi="Arial"/>
                <w:b/>
                <w:w w:val="90"/>
                <w:sz w:val="24"/>
              </w:rPr>
              <w:t>BN,</w:t>
            </w:r>
            <w:r>
              <w:rPr>
                <w:rFonts w:ascii="Arial" w:hAnsi="Arial"/>
                <w:b/>
                <w:spacing w:val="-32"/>
                <w:w w:val="90"/>
                <w:sz w:val="24"/>
              </w:rPr>
              <w:t> </w:t>
            </w:r>
            <w:r>
              <w:rPr>
                <w:rFonts w:ascii="Arial" w:hAnsi="Arial"/>
                <w:b/>
                <w:w w:val="90"/>
                <w:sz w:val="24"/>
              </w:rPr>
              <w:t>KHỞI</w:t>
            </w:r>
            <w:r>
              <w:rPr>
                <w:rFonts w:ascii="Arial" w:hAnsi="Arial"/>
                <w:b/>
                <w:spacing w:val="-31"/>
                <w:w w:val="90"/>
                <w:sz w:val="24"/>
              </w:rPr>
              <w:t> </w:t>
            </w:r>
            <w:r>
              <w:rPr>
                <w:rFonts w:ascii="Arial" w:hAnsi="Arial"/>
                <w:b/>
                <w:w w:val="90"/>
                <w:sz w:val="24"/>
              </w:rPr>
              <w:t>TẠO</w:t>
            </w:r>
            <w:r>
              <w:rPr>
                <w:rFonts w:ascii="Arial" w:hAnsi="Arial"/>
                <w:b/>
                <w:spacing w:val="-32"/>
                <w:w w:val="90"/>
                <w:sz w:val="24"/>
              </w:rPr>
              <w:t> </w:t>
            </w:r>
            <w:r>
              <w:rPr>
                <w:rFonts w:ascii="Arial" w:hAnsi="Arial"/>
                <w:b/>
                <w:w w:val="90"/>
                <w:sz w:val="24"/>
              </w:rPr>
              <w:t>ADC:</w:t>
            </w:r>
            <w:r>
              <w:rPr>
                <w:rFonts w:ascii="Arial" w:hAnsi="Arial"/>
                <w:b/>
                <w:spacing w:val="-31"/>
                <w:w w:val="90"/>
                <w:sz w:val="24"/>
              </w:rPr>
              <w:t> </w:t>
            </w:r>
            <w:r>
              <w:rPr>
                <w:rFonts w:ascii="Arial" w:hAnsi="Arial"/>
                <w:b/>
                <w:w w:val="90"/>
                <w:sz w:val="24"/>
              </w:rPr>
              <w:t>CHỌN</w:t>
            </w:r>
            <w:r>
              <w:rPr>
                <w:rFonts w:ascii="Arial" w:hAnsi="Arial"/>
                <w:b/>
                <w:spacing w:val="-31"/>
                <w:w w:val="90"/>
                <w:sz w:val="24"/>
              </w:rPr>
              <w:t> </w:t>
            </w:r>
            <w:r>
              <w:rPr>
                <w:rFonts w:ascii="Arial" w:hAnsi="Arial"/>
                <w:b/>
                <w:spacing w:val="-4"/>
                <w:w w:val="90"/>
                <w:sz w:val="24"/>
              </w:rPr>
              <w:t>XUNG </w:t>
            </w:r>
            <w:r>
              <w:rPr>
                <w:rFonts w:ascii="Arial" w:hAnsi="Arial"/>
                <w:b/>
                <w:w w:val="85"/>
                <w:sz w:val="24"/>
              </w:rPr>
              <w:t>CLOCK,</w:t>
            </w:r>
            <w:r>
              <w:rPr>
                <w:rFonts w:ascii="Arial" w:hAnsi="Arial"/>
                <w:b/>
                <w:spacing w:val="-21"/>
                <w:w w:val="85"/>
                <w:sz w:val="24"/>
              </w:rPr>
              <w:t> </w:t>
            </w:r>
            <w:r>
              <w:rPr>
                <w:rFonts w:ascii="Arial" w:hAnsi="Arial"/>
                <w:b/>
                <w:w w:val="85"/>
                <w:sz w:val="24"/>
              </w:rPr>
              <w:t>CHỌN</w:t>
            </w:r>
            <w:r>
              <w:rPr>
                <w:rFonts w:ascii="Arial" w:hAnsi="Arial"/>
                <w:b/>
                <w:spacing w:val="-20"/>
                <w:w w:val="85"/>
                <w:sz w:val="24"/>
              </w:rPr>
              <w:t> </w:t>
            </w:r>
            <w:r>
              <w:rPr>
                <w:rFonts w:ascii="Arial" w:hAnsi="Arial"/>
                <w:b/>
                <w:w w:val="85"/>
                <w:sz w:val="24"/>
              </w:rPr>
              <w:t>KÊNH,</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w:t>
            </w:r>
            <w:r>
              <w:rPr>
                <w:rFonts w:ascii="Arial" w:hAnsi="Arial"/>
                <w:b/>
                <w:spacing w:val="-20"/>
                <w:w w:val="85"/>
                <w:sz w:val="24"/>
              </w:rPr>
              <w:t> </w:t>
            </w:r>
            <w:r>
              <w:rPr>
                <w:rFonts w:ascii="Arial" w:hAnsi="Arial"/>
                <w:b/>
                <w:w w:val="85"/>
                <w:sz w:val="24"/>
              </w:rPr>
              <w:t>PORT,</w:t>
            </w:r>
            <w:r>
              <w:rPr>
                <w:rFonts w:ascii="Arial" w:hAnsi="Arial"/>
                <w:b/>
                <w:spacing w:val="-20"/>
                <w:w w:val="85"/>
                <w:sz w:val="24"/>
              </w:rPr>
              <w:t> </w:t>
            </w:r>
            <w:r>
              <w:rPr>
                <w:rFonts w:ascii="Arial" w:hAnsi="Arial"/>
                <w:b/>
                <w:w w:val="85"/>
                <w:sz w:val="24"/>
              </w:rPr>
              <w:t>KHỞI</w:t>
            </w:r>
            <w:r>
              <w:rPr>
                <w:rFonts w:ascii="Arial" w:hAnsi="Arial"/>
                <w:b/>
                <w:spacing w:val="-20"/>
                <w:w w:val="85"/>
                <w:sz w:val="24"/>
              </w:rPr>
              <w:t> </w:t>
            </w:r>
            <w:r>
              <w:rPr>
                <w:rFonts w:ascii="Arial" w:hAnsi="Arial"/>
                <w:b/>
                <w:w w:val="85"/>
                <w:sz w:val="24"/>
              </w:rPr>
              <w:t>TẠO </w:t>
            </w:r>
            <w:r>
              <w:rPr>
                <w:rFonts w:ascii="Arial" w:hAnsi="Arial"/>
                <w:b/>
                <w:w w:val="95"/>
                <w:sz w:val="24"/>
              </w:rPr>
              <w:t>CÁC</w:t>
            </w:r>
            <w:r>
              <w:rPr>
                <w:rFonts w:ascii="Arial" w:hAnsi="Arial"/>
                <w:b/>
                <w:spacing w:val="-15"/>
                <w:w w:val="95"/>
                <w:sz w:val="24"/>
              </w:rPr>
              <w:t> </w:t>
            </w:r>
            <w:r>
              <w:rPr>
                <w:rFonts w:ascii="Arial" w:hAnsi="Arial"/>
                <w:b/>
                <w:w w:val="95"/>
                <w:sz w:val="24"/>
              </w:rPr>
              <w:t>BIẾN</w:t>
            </w:r>
          </w:p>
        </w:tc>
        <w:tc>
          <w:tcPr>
            <w:tcW w:w="180" w:type="dxa"/>
          </w:tcPr>
          <w:p>
            <w:pPr>
              <w:pStyle w:val="TableParagraph"/>
              <w:rPr>
                <w:sz w:val="22"/>
              </w:rPr>
            </w:pPr>
          </w:p>
        </w:tc>
      </w:tr>
    </w:tbl>
    <w:p>
      <w:pPr>
        <w:pStyle w:val="BodyText"/>
        <w:rPr>
          <w:sz w:val="20"/>
        </w:rPr>
      </w:pPr>
    </w:p>
    <w:p>
      <w:pPr>
        <w:pStyle w:val="BodyText"/>
        <w:spacing w:before="1"/>
        <w:rPr>
          <w:sz w:val="25"/>
        </w:rPr>
      </w:pPr>
    </w:p>
    <w:tbl>
      <w:tblPr>
        <w:tblW w:w="0" w:type="auto"/>
        <w:jc w:val="left"/>
        <w:tblInd w:w="2936" w:type="dxa"/>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Layout w:type="fixed"/>
        <w:tblCellMar>
          <w:top w:w="0" w:type="dxa"/>
          <w:left w:w="0" w:type="dxa"/>
          <w:bottom w:w="0" w:type="dxa"/>
          <w:right w:w="0" w:type="dxa"/>
        </w:tblCellMar>
        <w:tblLook w:val="01E0"/>
      </w:tblPr>
      <w:tblGrid>
        <w:gridCol w:w="165"/>
        <w:gridCol w:w="5043"/>
        <w:gridCol w:w="180"/>
      </w:tblGrid>
      <w:tr>
        <w:trPr>
          <w:trHeight w:val="1281" w:hRule="atLeast"/>
        </w:trPr>
        <w:tc>
          <w:tcPr>
            <w:tcW w:w="165" w:type="dxa"/>
          </w:tcPr>
          <w:p>
            <w:pPr>
              <w:pStyle w:val="TableParagraph"/>
              <w:rPr>
                <w:sz w:val="22"/>
              </w:rPr>
            </w:pPr>
          </w:p>
        </w:tc>
        <w:tc>
          <w:tcPr>
            <w:tcW w:w="5043" w:type="dxa"/>
          </w:tcPr>
          <w:p>
            <w:pPr>
              <w:pStyle w:val="TableParagraph"/>
              <w:spacing w:line="249" w:lineRule="auto" w:before="54"/>
              <w:ind w:left="51" w:right="20"/>
              <w:jc w:val="center"/>
              <w:rPr>
                <w:rFonts w:ascii="Arial" w:hAnsi="Arial"/>
                <w:b/>
                <w:sz w:val="24"/>
              </w:rPr>
            </w:pPr>
            <w:r>
              <w:rPr>
                <w:rFonts w:ascii="Arial" w:hAnsi="Arial"/>
                <w:b/>
                <w:w w:val="90"/>
                <w:sz w:val="24"/>
              </w:rPr>
              <w:t>THỰC</w:t>
            </w:r>
            <w:r>
              <w:rPr>
                <w:rFonts w:ascii="Arial" w:hAnsi="Arial"/>
                <w:b/>
                <w:spacing w:val="-37"/>
                <w:w w:val="90"/>
                <w:sz w:val="24"/>
              </w:rPr>
              <w:t> </w:t>
            </w:r>
            <w:r>
              <w:rPr>
                <w:rFonts w:ascii="Arial" w:hAnsi="Arial"/>
                <w:b/>
                <w:w w:val="90"/>
                <w:sz w:val="24"/>
              </w:rPr>
              <w:t>HIỆN</w:t>
            </w:r>
            <w:r>
              <w:rPr>
                <w:rFonts w:ascii="Arial" w:hAnsi="Arial"/>
                <w:b/>
                <w:spacing w:val="-36"/>
                <w:w w:val="90"/>
                <w:sz w:val="24"/>
              </w:rPr>
              <w:t> </w:t>
            </w:r>
            <w:r>
              <w:rPr>
                <w:rFonts w:ascii="Arial" w:hAnsi="Arial"/>
                <w:b/>
                <w:w w:val="90"/>
                <w:sz w:val="24"/>
              </w:rPr>
              <w:t>CHUYỂN</w:t>
            </w:r>
            <w:r>
              <w:rPr>
                <w:rFonts w:ascii="Arial" w:hAnsi="Arial"/>
                <w:b/>
                <w:spacing w:val="-36"/>
                <w:w w:val="90"/>
                <w:sz w:val="24"/>
              </w:rPr>
              <w:t> </w:t>
            </w:r>
            <w:r>
              <w:rPr>
                <w:rFonts w:ascii="Arial" w:hAnsi="Arial"/>
                <w:b/>
                <w:w w:val="90"/>
                <w:sz w:val="24"/>
              </w:rPr>
              <w:t>ĐỔI</w:t>
            </w:r>
            <w:r>
              <w:rPr>
                <w:rFonts w:ascii="Arial" w:hAnsi="Arial"/>
                <w:b/>
                <w:spacing w:val="-36"/>
                <w:w w:val="90"/>
                <w:sz w:val="24"/>
              </w:rPr>
              <w:t> </w:t>
            </w:r>
            <w:r>
              <w:rPr>
                <w:rFonts w:ascii="Arial" w:hAnsi="Arial"/>
                <w:b/>
                <w:w w:val="90"/>
                <w:sz w:val="24"/>
              </w:rPr>
              <w:t>VÀ</w:t>
            </w:r>
            <w:r>
              <w:rPr>
                <w:rFonts w:ascii="Arial" w:hAnsi="Arial"/>
                <w:b/>
                <w:spacing w:val="-36"/>
                <w:w w:val="90"/>
                <w:sz w:val="24"/>
              </w:rPr>
              <w:t> </w:t>
            </w:r>
            <w:r>
              <w:rPr>
                <w:rFonts w:ascii="Arial" w:hAnsi="Arial"/>
                <w:b/>
                <w:w w:val="90"/>
                <w:sz w:val="24"/>
              </w:rPr>
              <w:t>HIỂN</w:t>
            </w:r>
            <w:r>
              <w:rPr>
                <w:rFonts w:ascii="Arial" w:hAnsi="Arial"/>
                <w:b/>
                <w:spacing w:val="-36"/>
                <w:w w:val="90"/>
                <w:sz w:val="24"/>
              </w:rPr>
              <w:t> </w:t>
            </w:r>
            <w:r>
              <w:rPr>
                <w:rFonts w:ascii="Arial" w:hAnsi="Arial"/>
                <w:b/>
                <w:w w:val="90"/>
                <w:sz w:val="24"/>
              </w:rPr>
              <w:t>THỊ</w:t>
            </w:r>
            <w:r>
              <w:rPr>
                <w:rFonts w:ascii="Arial" w:hAnsi="Arial"/>
                <w:b/>
                <w:spacing w:val="-37"/>
                <w:w w:val="90"/>
                <w:sz w:val="24"/>
              </w:rPr>
              <w:t> </w:t>
            </w:r>
            <w:r>
              <w:rPr>
                <w:rFonts w:ascii="Arial" w:hAnsi="Arial"/>
                <w:b/>
                <w:w w:val="90"/>
                <w:sz w:val="24"/>
              </w:rPr>
              <w:t>100</w:t>
            </w:r>
            <w:r>
              <w:rPr>
                <w:rFonts w:ascii="Arial" w:hAnsi="Arial"/>
                <w:b/>
                <w:spacing w:val="-36"/>
                <w:w w:val="90"/>
                <w:sz w:val="24"/>
              </w:rPr>
              <w:t> </w:t>
            </w:r>
            <w:r>
              <w:rPr>
                <w:rFonts w:ascii="Arial" w:hAnsi="Arial"/>
                <w:b/>
                <w:spacing w:val="-5"/>
                <w:w w:val="90"/>
                <w:sz w:val="24"/>
              </w:rPr>
              <w:t>LẦN </w:t>
            </w:r>
            <w:r>
              <w:rPr>
                <w:rFonts w:ascii="Arial" w:hAnsi="Arial"/>
                <w:b/>
                <w:w w:val="95"/>
                <w:sz w:val="24"/>
              </w:rPr>
              <w:t>CHIA</w:t>
            </w:r>
            <w:r>
              <w:rPr>
                <w:rFonts w:ascii="Arial" w:hAnsi="Arial"/>
                <w:b/>
                <w:spacing w:val="-34"/>
                <w:w w:val="95"/>
                <w:sz w:val="24"/>
              </w:rPr>
              <w:t> </w:t>
            </w:r>
            <w:r>
              <w:rPr>
                <w:rFonts w:ascii="Arial" w:hAnsi="Arial"/>
                <w:b/>
                <w:w w:val="95"/>
                <w:sz w:val="24"/>
              </w:rPr>
              <w:t>LẤY</w:t>
            </w:r>
            <w:r>
              <w:rPr>
                <w:rFonts w:ascii="Arial" w:hAnsi="Arial"/>
                <w:b/>
                <w:spacing w:val="-34"/>
                <w:w w:val="95"/>
                <w:sz w:val="24"/>
              </w:rPr>
              <w:t> </w:t>
            </w:r>
            <w:r>
              <w:rPr>
                <w:rFonts w:ascii="Arial" w:hAnsi="Arial"/>
                <w:b/>
                <w:w w:val="95"/>
                <w:sz w:val="24"/>
              </w:rPr>
              <w:t>NHIỆT</w:t>
            </w:r>
            <w:r>
              <w:rPr>
                <w:rFonts w:ascii="Arial" w:hAnsi="Arial"/>
                <w:b/>
                <w:spacing w:val="-33"/>
                <w:w w:val="95"/>
                <w:sz w:val="24"/>
              </w:rPr>
              <w:t> </w:t>
            </w:r>
            <w:r>
              <w:rPr>
                <w:rFonts w:ascii="Arial" w:hAnsi="Arial"/>
                <w:b/>
                <w:w w:val="95"/>
                <w:sz w:val="24"/>
              </w:rPr>
              <w:t>ĐỘ</w:t>
            </w:r>
            <w:r>
              <w:rPr>
                <w:rFonts w:ascii="Arial" w:hAnsi="Arial"/>
                <w:b/>
                <w:spacing w:val="-34"/>
                <w:w w:val="95"/>
                <w:sz w:val="24"/>
              </w:rPr>
              <w:t> </w:t>
            </w:r>
            <w:r>
              <w:rPr>
                <w:rFonts w:ascii="Arial" w:hAnsi="Arial"/>
                <w:b/>
                <w:w w:val="95"/>
                <w:sz w:val="24"/>
              </w:rPr>
              <w:t>TRUNG</w:t>
            </w:r>
            <w:r>
              <w:rPr>
                <w:rFonts w:ascii="Arial" w:hAnsi="Arial"/>
                <w:b/>
                <w:spacing w:val="-34"/>
                <w:w w:val="95"/>
                <w:sz w:val="24"/>
              </w:rPr>
              <w:t> </w:t>
            </w:r>
            <w:r>
              <w:rPr>
                <w:rFonts w:ascii="Arial" w:hAnsi="Arial"/>
                <w:b/>
                <w:w w:val="95"/>
                <w:sz w:val="24"/>
              </w:rPr>
              <w:t>BÌNH.</w:t>
            </w:r>
          </w:p>
          <w:p>
            <w:pPr>
              <w:pStyle w:val="TableParagraph"/>
              <w:spacing w:line="249" w:lineRule="auto"/>
              <w:ind w:left="839" w:right="808"/>
              <w:jc w:val="center"/>
              <w:rPr>
                <w:rFonts w:ascii="Arial" w:hAnsi="Arial"/>
                <w:b/>
                <w:sz w:val="24"/>
              </w:rPr>
            </w:pPr>
            <w:r>
              <w:rPr>
                <w:rFonts w:ascii="Arial" w:hAnsi="Arial"/>
                <w:b/>
                <w:w w:val="85"/>
                <w:sz w:val="24"/>
              </w:rPr>
              <w:t>XỬ LÝ ĐÚNG HỆ SỐ CHUYỂN ĐỔI. </w:t>
            </w:r>
            <w:r>
              <w:rPr>
                <w:rFonts w:ascii="Arial" w:hAnsi="Arial"/>
                <w:b/>
                <w:w w:val="95"/>
                <w:sz w:val="24"/>
              </w:rPr>
              <w:t>GIẢI MÃ.</w:t>
            </w:r>
          </w:p>
        </w:tc>
        <w:tc>
          <w:tcPr>
            <w:tcW w:w="180" w:type="dxa"/>
          </w:tcPr>
          <w:p>
            <w:pPr>
              <w:pStyle w:val="TableParagraph"/>
              <w:rPr>
                <w:sz w:val="22"/>
              </w:rPr>
            </w:pPr>
          </w:p>
        </w:tc>
      </w:tr>
    </w:tbl>
    <w:p>
      <w:pPr>
        <w:pStyle w:val="BodyText"/>
        <w:rPr>
          <w:sz w:val="20"/>
        </w:rPr>
      </w:pPr>
    </w:p>
    <w:p>
      <w:pPr>
        <w:pStyle w:val="BodyText"/>
        <w:rPr>
          <w:sz w:val="20"/>
        </w:rPr>
      </w:pPr>
    </w:p>
    <w:p>
      <w:pPr>
        <w:pStyle w:val="BodyText"/>
        <w:rPr>
          <w:sz w:val="21"/>
        </w:rPr>
      </w:pPr>
    </w:p>
    <w:p>
      <w:pPr>
        <w:spacing w:before="0"/>
        <w:ind w:left="1652" w:right="1540" w:firstLine="0"/>
        <w:jc w:val="center"/>
        <w:rPr>
          <w:i/>
          <w:sz w:val="24"/>
        </w:rPr>
      </w:pPr>
      <w:r>
        <w:rPr>
          <w:i/>
          <w:sz w:val="24"/>
        </w:rPr>
        <w:t>Hình 7-11: Lưu đồ chuyển đổi ADC đo nhiệt độ hiển thị led quét.</w:t>
      </w:r>
    </w:p>
    <w:p>
      <w:pPr>
        <w:pStyle w:val="ListParagraph"/>
        <w:numPr>
          <w:ilvl w:val="1"/>
          <w:numId w:val="95"/>
        </w:numPr>
        <w:tabs>
          <w:tab w:pos="1809" w:val="left" w:leader="none"/>
          <w:tab w:pos="1810" w:val="left" w:leader="none"/>
        </w:tabs>
        <w:spacing w:line="261" w:lineRule="auto" w:before="177" w:after="0"/>
        <w:ind w:left="676" w:right="7692" w:firstLine="566"/>
        <w:jc w:val="left"/>
        <w:rPr>
          <w:rFonts w:ascii="Georgia" w:hAnsi="Georgia"/>
          <w:sz w:val="24"/>
        </w:rPr>
      </w:pPr>
      <w:r>
        <w:rPr>
          <w:sz w:val="24"/>
        </w:rPr>
        <w:t>Chương trình: </w:t>
      </w:r>
      <w:r>
        <w:rPr>
          <w:rFonts w:ascii="Georgia" w:hAnsi="Georgia"/>
          <w:spacing w:val="-1"/>
          <w:w w:val="90"/>
          <w:sz w:val="24"/>
        </w:rPr>
        <w:t>#IN</w:t>
      </w:r>
      <w:r>
        <w:rPr>
          <w:rFonts w:ascii="Georgia" w:hAnsi="Georgia"/>
          <w:spacing w:val="-1"/>
          <w:w w:val="87"/>
          <w:sz w:val="24"/>
        </w:rPr>
        <w:t>C</w:t>
      </w:r>
      <w:r>
        <w:rPr>
          <w:rFonts w:ascii="Georgia" w:hAnsi="Georgia"/>
          <w:w w:val="88"/>
          <w:sz w:val="24"/>
        </w:rPr>
        <w:t>L</w:t>
      </w:r>
      <w:r>
        <w:rPr>
          <w:rFonts w:ascii="Georgia" w:hAnsi="Georgia"/>
          <w:spacing w:val="-2"/>
          <w:w w:val="85"/>
          <w:sz w:val="24"/>
        </w:rPr>
        <w:t>U</w:t>
      </w:r>
      <w:r>
        <w:rPr>
          <w:rFonts w:ascii="Georgia" w:hAnsi="Georgia"/>
          <w:w w:val="88"/>
          <w:sz w:val="24"/>
        </w:rPr>
        <w:t>DE</w:t>
      </w:r>
      <w:r>
        <w:rPr>
          <w:rFonts w:ascii="Georgia" w:hAnsi="Georgia"/>
          <w:spacing w:val="1"/>
          <w:w w:val="86"/>
          <w:sz w:val="24"/>
        </w:rPr>
        <w:t>&lt;</w:t>
      </w:r>
      <w:r>
        <w:rPr>
          <w:rFonts w:ascii="Georgia" w:hAnsi="Georgia"/>
          <w:spacing w:val="1"/>
          <w:w w:val="95"/>
          <w:sz w:val="24"/>
        </w:rPr>
        <w:t>T</w:t>
      </w:r>
      <w:r>
        <w:rPr>
          <w:rFonts w:ascii="Georgia" w:hAnsi="Georgia"/>
          <w:spacing w:val="-1"/>
          <w:w w:val="90"/>
          <w:sz w:val="24"/>
        </w:rPr>
        <w:t>V</w:t>
      </w:r>
      <w:r>
        <w:rPr>
          <w:rFonts w:ascii="Georgia" w:hAnsi="Georgia"/>
          <w:spacing w:val="2"/>
          <w:w w:val="57"/>
          <w:sz w:val="24"/>
        </w:rPr>
        <w:t>_</w:t>
      </w:r>
      <w:r>
        <w:rPr>
          <w:rFonts w:ascii="Georgia" w:hAnsi="Georgia"/>
          <w:spacing w:val="1"/>
          <w:w w:val="128"/>
          <w:sz w:val="24"/>
        </w:rPr>
        <w:t>1</w:t>
      </w:r>
      <w:r>
        <w:rPr>
          <w:rFonts w:ascii="Georgia" w:hAnsi="Georgia"/>
          <w:spacing w:val="1"/>
          <w:w w:val="97"/>
          <w:sz w:val="24"/>
        </w:rPr>
        <w:t>6</w:t>
      </w:r>
      <w:r>
        <w:rPr>
          <w:rFonts w:ascii="Georgia" w:hAnsi="Georgia"/>
          <w:spacing w:val="-4"/>
          <w:w w:val="89"/>
          <w:sz w:val="24"/>
        </w:rPr>
        <w:t>F</w:t>
      </w:r>
      <w:r>
        <w:rPr>
          <w:rFonts w:ascii="Georgia" w:hAnsi="Georgia"/>
          <w:spacing w:val="1"/>
          <w:w w:val="92"/>
          <w:sz w:val="24"/>
        </w:rPr>
        <w:t>88</w:t>
      </w:r>
      <w:r>
        <w:rPr>
          <w:rFonts w:ascii="Georgia" w:hAnsi="Georgia"/>
          <w:spacing w:val="1"/>
          <w:w w:val="110"/>
          <w:sz w:val="24"/>
        </w:rPr>
        <w:t>7</w:t>
      </w:r>
      <w:r>
        <w:rPr>
          <w:rFonts w:ascii="Georgia" w:hAnsi="Georgia"/>
          <w:spacing w:val="-2"/>
          <w:w w:val="76"/>
          <w:sz w:val="24"/>
        </w:rPr>
        <w:t>.</w:t>
      </w:r>
      <w:r>
        <w:rPr>
          <w:rFonts w:ascii="Georgia" w:hAnsi="Georgia"/>
          <w:spacing w:val="-1"/>
          <w:w w:val="87"/>
          <w:sz w:val="24"/>
        </w:rPr>
        <w:t>C</w:t>
      </w:r>
      <w:r>
        <w:rPr>
          <w:rFonts w:ascii="Georgia" w:hAnsi="Georgia"/>
          <w:w w:val="86"/>
          <w:sz w:val="24"/>
        </w:rPr>
        <w:t>&gt; </w:t>
      </w:r>
      <w:r>
        <w:rPr>
          <w:rFonts w:ascii="Georgia" w:hAnsi="Georgia"/>
          <w:w w:val="95"/>
          <w:sz w:val="24"/>
        </w:rPr>
        <w:t>UNSIGNED INT16</w:t>
      </w:r>
      <w:r>
        <w:rPr>
          <w:rFonts w:ascii="Georgia" w:hAnsi="Georgia"/>
          <w:spacing w:val="-38"/>
          <w:w w:val="95"/>
          <w:sz w:val="24"/>
        </w:rPr>
        <w:t> </w:t>
      </w:r>
      <w:r>
        <w:rPr>
          <w:rFonts w:ascii="Georgia" w:hAnsi="Georgia"/>
          <w:w w:val="95"/>
          <w:sz w:val="24"/>
        </w:rPr>
        <w:t>KQADC;</w:t>
      </w:r>
    </w:p>
    <w:p>
      <w:pPr>
        <w:pStyle w:val="BodyText"/>
        <w:tabs>
          <w:tab w:pos="2710" w:val="left" w:leader="none"/>
        </w:tabs>
        <w:spacing w:line="257" w:lineRule="exact"/>
        <w:ind w:left="676"/>
        <w:rPr>
          <w:rFonts w:ascii="Georgia"/>
        </w:rPr>
      </w:pPr>
      <w:r>
        <w:rPr>
          <w:rFonts w:ascii="Georgia"/>
          <w:w w:val="90"/>
        </w:rPr>
        <w:t>UNSIGNED</w:t>
      </w:r>
      <w:r>
        <w:rPr>
          <w:rFonts w:ascii="Georgia"/>
          <w:spacing w:val="-11"/>
          <w:w w:val="90"/>
        </w:rPr>
        <w:t> </w:t>
      </w:r>
      <w:r>
        <w:rPr>
          <w:rFonts w:ascii="Georgia"/>
          <w:w w:val="90"/>
        </w:rPr>
        <w:t>INT</w:t>
        <w:tab/>
      </w:r>
      <w:r>
        <w:rPr>
          <w:rFonts w:ascii="Georgia"/>
          <w:w w:val="95"/>
        </w:rPr>
        <w:t>J, MADONVI, MACHUC,</w:t>
      </w:r>
      <w:r>
        <w:rPr>
          <w:rFonts w:ascii="Georgia"/>
          <w:spacing w:val="-20"/>
          <w:w w:val="95"/>
        </w:rPr>
        <w:t> </w:t>
      </w:r>
      <w:r>
        <w:rPr>
          <w:rFonts w:ascii="Georgia"/>
          <w:w w:val="95"/>
        </w:rPr>
        <w:t>MATRAM;</w:t>
      </w:r>
    </w:p>
    <w:p>
      <w:pPr>
        <w:pStyle w:val="BodyText"/>
        <w:spacing w:before="11"/>
        <w:ind w:left="676"/>
        <w:rPr>
          <w:rFonts w:ascii="Georgia"/>
        </w:rPr>
      </w:pPr>
      <w:r>
        <w:rPr>
          <w:rFonts w:ascii="Georgia"/>
        </w:rPr>
        <w:t>VOID GIAIMA ()</w:t>
      </w:r>
    </w:p>
    <w:p>
      <w:pPr>
        <w:pStyle w:val="BodyText"/>
        <w:spacing w:line="271" w:lineRule="exact" w:before="10"/>
        <w:ind w:left="676"/>
        <w:rPr>
          <w:rFonts w:ascii="Georgia"/>
        </w:rPr>
      </w:pPr>
      <w:r>
        <w:rPr>
          <w:rFonts w:ascii="Georgia"/>
          <w:w w:val="90"/>
        </w:rPr>
        <w:t>{</w:t>
      </w:r>
    </w:p>
    <w:p>
      <w:pPr>
        <w:pStyle w:val="BodyText"/>
        <w:spacing w:line="249" w:lineRule="auto" w:before="8"/>
        <w:ind w:left="1243" w:right="5624"/>
        <w:rPr>
          <w:rFonts w:ascii="Georgia"/>
        </w:rPr>
      </w:pPr>
      <w:r>
        <w:rPr>
          <w:rFonts w:ascii="Georgia"/>
        </w:rPr>
        <w:t>MATRAM = MA7DOAN[KQADC /100]; </w:t>
      </w:r>
      <w:r>
        <w:rPr>
          <w:rFonts w:ascii="Georgia"/>
          <w:w w:val="95"/>
        </w:rPr>
        <w:t>MACHUC</w:t>
      </w:r>
      <w:r>
        <w:rPr>
          <w:rFonts w:ascii="Georgia"/>
          <w:spacing w:val="-23"/>
          <w:w w:val="95"/>
        </w:rPr>
        <w:t> </w:t>
      </w:r>
      <w:r>
        <w:rPr>
          <w:rFonts w:ascii="Georgia"/>
          <w:w w:val="95"/>
        </w:rPr>
        <w:t>=</w:t>
      </w:r>
      <w:r>
        <w:rPr>
          <w:rFonts w:ascii="Georgia"/>
          <w:spacing w:val="-21"/>
          <w:w w:val="95"/>
        </w:rPr>
        <w:t> </w:t>
      </w:r>
      <w:r>
        <w:rPr>
          <w:rFonts w:ascii="Georgia"/>
          <w:w w:val="95"/>
        </w:rPr>
        <w:t>MA7DOAN[KQADC</w:t>
      </w:r>
      <w:r>
        <w:rPr>
          <w:rFonts w:ascii="Georgia"/>
          <w:spacing w:val="-22"/>
          <w:w w:val="95"/>
        </w:rPr>
        <w:t> </w:t>
      </w:r>
      <w:r>
        <w:rPr>
          <w:rFonts w:ascii="Georgia"/>
          <w:w w:val="95"/>
        </w:rPr>
        <w:t>/10</w:t>
      </w:r>
      <w:r>
        <w:rPr>
          <w:rFonts w:ascii="Georgia"/>
          <w:spacing w:val="-21"/>
          <w:w w:val="95"/>
        </w:rPr>
        <w:t> </w:t>
      </w:r>
      <w:r>
        <w:rPr>
          <w:rFonts w:ascii="Georgia"/>
          <w:w w:val="95"/>
        </w:rPr>
        <w:t>%</w:t>
      </w:r>
      <w:r>
        <w:rPr>
          <w:rFonts w:ascii="Georgia"/>
          <w:spacing w:val="-24"/>
          <w:w w:val="95"/>
        </w:rPr>
        <w:t> </w:t>
      </w:r>
      <w:r>
        <w:rPr>
          <w:rFonts w:ascii="Georgia"/>
          <w:w w:val="95"/>
        </w:rPr>
        <w:t>10]; </w:t>
      </w:r>
      <w:r>
        <w:rPr>
          <w:rFonts w:ascii="Georgia"/>
        </w:rPr>
        <w:t>MADONVI=</w:t>
      </w:r>
      <w:r>
        <w:rPr>
          <w:rFonts w:ascii="Georgia"/>
          <w:spacing w:val="-38"/>
        </w:rPr>
        <w:t> </w:t>
      </w:r>
      <w:r>
        <w:rPr>
          <w:rFonts w:ascii="Georgia"/>
        </w:rPr>
        <w:t>MA7DOAN[KQADC</w:t>
      </w:r>
      <w:r>
        <w:rPr>
          <w:rFonts w:ascii="Georgia"/>
          <w:spacing w:val="-38"/>
        </w:rPr>
        <w:t> </w:t>
      </w:r>
      <w:r>
        <w:rPr>
          <w:rFonts w:ascii="Georgia"/>
        </w:rPr>
        <w:t>%</w:t>
      </w:r>
      <w:r>
        <w:rPr>
          <w:rFonts w:ascii="Georgia"/>
          <w:spacing w:val="-38"/>
        </w:rPr>
        <w:t> </w:t>
      </w:r>
      <w:r>
        <w:rPr>
          <w:rFonts w:ascii="Georgia"/>
        </w:rPr>
        <w:t>10];</w:t>
      </w:r>
    </w:p>
    <w:p>
      <w:pPr>
        <w:pStyle w:val="BodyText"/>
        <w:spacing w:line="267" w:lineRule="exact"/>
        <w:ind w:left="1243"/>
        <w:rPr>
          <w:rFonts w:ascii="Georgia"/>
        </w:rPr>
      </w:pPr>
      <w:r>
        <w:rPr>
          <w:rFonts w:ascii="Georgia"/>
        </w:rPr>
        <w:t>IF (MATRAM == 0XC0) MATRAM=0XFF;</w:t>
      </w:r>
    </w:p>
    <w:p>
      <w:pPr>
        <w:pStyle w:val="BodyText"/>
        <w:spacing w:line="270" w:lineRule="exact" w:before="11"/>
        <w:ind w:left="676"/>
        <w:rPr>
          <w:rFonts w:ascii="Georgia"/>
        </w:rPr>
      </w:pPr>
      <w:r>
        <w:rPr>
          <w:rFonts w:ascii="Georgia"/>
          <w:w w:val="90"/>
        </w:rPr>
        <w:t>}</w:t>
      </w:r>
    </w:p>
    <w:p>
      <w:pPr>
        <w:pStyle w:val="BodyText"/>
        <w:spacing w:before="8"/>
        <w:ind w:left="676"/>
        <w:rPr>
          <w:rFonts w:ascii="Georgia"/>
        </w:rPr>
      </w:pPr>
      <w:r>
        <w:rPr>
          <w:rFonts w:ascii="Georgia"/>
        </w:rPr>
        <w:t>VOID HIENTHI ()</w:t>
      </w:r>
    </w:p>
    <w:p>
      <w:pPr>
        <w:pStyle w:val="BodyText"/>
        <w:spacing w:before="11"/>
        <w:ind w:left="676"/>
        <w:rPr>
          <w:rFonts w:ascii="Georgia"/>
        </w:rPr>
      </w:pPr>
      <w:r>
        <w:rPr>
          <w:rFonts w:ascii="Georgia"/>
          <w:w w:val="90"/>
        </w:rPr>
        <w:t>{</w:t>
      </w:r>
    </w:p>
    <w:p>
      <w:pPr>
        <w:pStyle w:val="BodyText"/>
        <w:tabs>
          <w:tab w:pos="4081" w:val="left" w:leader="none"/>
        </w:tabs>
        <w:spacing w:line="247" w:lineRule="auto" w:before="10"/>
        <w:ind w:left="1243" w:right="4549"/>
        <w:jc w:val="both"/>
        <w:rPr>
          <w:rFonts w:ascii="Georgia"/>
        </w:rPr>
      </w:pPr>
      <w:r>
        <w:rPr>
          <w:rFonts w:ascii="Georgia"/>
          <w:w w:val="90"/>
        </w:rPr>
        <w:t>OUTPUT_B(MADONVI); OUTPUT_LOW(PIN_D0);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89"/>
        </w:rPr>
        <w:t>D0</w:t>
      </w:r>
      <w:r>
        <w:rPr>
          <w:rFonts w:ascii="Georgia"/>
          <w:w w:val="93"/>
        </w:rPr>
        <w:t>); </w:t>
      </w:r>
      <w:r>
        <w:rPr>
          <w:rFonts w:ascii="Georgia"/>
          <w:w w:val="95"/>
        </w:rPr>
        <w:t>OUTPUT_B(MACHUC); OUTPUT_LOW(PIN_D1);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spacing w:val="1"/>
          <w:w w:val="88"/>
        </w:rPr>
        <w:t>D</w:t>
      </w:r>
      <w:r>
        <w:rPr>
          <w:rFonts w:ascii="Georgia"/>
          <w:spacing w:val="1"/>
          <w:w w:val="128"/>
        </w:rPr>
        <w:t>1</w:t>
      </w:r>
      <w:r>
        <w:rPr>
          <w:rFonts w:ascii="Georgia"/>
          <w:spacing w:val="-1"/>
          <w:w w:val="93"/>
        </w:rPr>
        <w:t>); </w:t>
      </w:r>
      <w:r>
        <w:rPr>
          <w:rFonts w:ascii="Georgia"/>
          <w:w w:val="90"/>
        </w:rPr>
        <w:t>OUTPUT_B(MATRAM); OUTPUT_LOW(PIN_D2);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92"/>
        </w:rPr>
        <w:t>D2</w:t>
      </w:r>
      <w:r>
        <w:rPr>
          <w:rFonts w:ascii="Georgia"/>
          <w:w w:val="93"/>
        </w:rPr>
        <w:t>);</w:t>
      </w:r>
    </w:p>
    <w:p>
      <w:pPr>
        <w:pStyle w:val="BodyText"/>
        <w:ind w:left="834"/>
        <w:rPr>
          <w:rFonts w:ascii="Georgia"/>
        </w:rPr>
      </w:pPr>
      <w:r>
        <w:rPr>
          <w:rFonts w:ascii="Georgia"/>
          <w:w w:val="90"/>
        </w:rPr>
        <w:t>}</w:t>
      </w:r>
    </w:p>
    <w:p>
      <w:pPr>
        <w:pStyle w:val="BodyText"/>
        <w:spacing w:before="11"/>
        <w:ind w:left="676"/>
        <w:rPr>
          <w:rFonts w:ascii="Georgia"/>
        </w:rPr>
      </w:pPr>
      <w:r>
        <w:rPr>
          <w:rFonts w:ascii="Georgia"/>
        </w:rPr>
        <w:t>VOID MAIN()</w:t>
      </w:r>
    </w:p>
    <w:p>
      <w:pPr>
        <w:pStyle w:val="BodyText"/>
        <w:spacing w:line="270" w:lineRule="exact" w:before="10"/>
        <w:ind w:left="676"/>
        <w:rPr>
          <w:rFonts w:ascii="Georgia"/>
        </w:rPr>
      </w:pPr>
      <w:r>
        <w:rPr>
          <w:rFonts w:ascii="Georgia"/>
          <w:w w:val="90"/>
        </w:rPr>
        <w:t>{</w:t>
      </w:r>
    </w:p>
    <w:p>
      <w:pPr>
        <w:pStyle w:val="BodyText"/>
        <w:tabs>
          <w:tab w:pos="5727" w:val="left" w:leader="none"/>
        </w:tabs>
        <w:spacing w:line="249" w:lineRule="auto" w:before="8"/>
        <w:ind w:left="1243" w:right="3462"/>
        <w:rPr>
          <w:rFonts w:ascii="Georgia"/>
        </w:rPr>
      </w:pPr>
      <w:r>
        <w:rPr>
          <w:rFonts w:ascii="Georgia"/>
          <w:w w:val="88"/>
        </w:rPr>
        <w:t>S</w:t>
      </w:r>
      <w:r>
        <w:rPr>
          <w:rFonts w:ascii="Georgia"/>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3"/>
          <w:w w:val="57"/>
        </w:rPr>
        <w:t>_</w:t>
      </w:r>
      <w:r>
        <w:rPr>
          <w:rFonts w:ascii="Georgia"/>
          <w:spacing w:val="1"/>
          <w:w w:val="93"/>
        </w:rPr>
        <w:t>B</w:t>
      </w:r>
      <w:r>
        <w:rPr>
          <w:rFonts w:ascii="Georgia"/>
          <w:w w:val="94"/>
        </w:rPr>
        <w:t>(0</w:t>
      </w:r>
      <w:r>
        <w:rPr>
          <w:rFonts w:ascii="Georgia"/>
          <w:spacing w:val="-1"/>
          <w:w w:val="95"/>
        </w:rPr>
        <w:t>x</w:t>
      </w:r>
      <w:r>
        <w:rPr>
          <w:rFonts w:ascii="Georgia"/>
          <w:spacing w:val="1"/>
          <w:w w:val="90"/>
        </w:rPr>
        <w:t>00</w:t>
      </w:r>
      <w:r>
        <w:rPr>
          <w:rFonts w:ascii="Georgia"/>
          <w:w w:val="93"/>
        </w:rPr>
        <w:t>);</w:t>
      </w:r>
      <w:r>
        <w:rPr>
          <w:rFonts w:ascii="Georgia"/>
        </w:rPr>
        <w:t>  </w:t>
      </w:r>
      <w:r>
        <w:rPr>
          <w:rFonts w:ascii="Georgia"/>
          <w:spacing w:val="-17"/>
        </w:rPr>
        <w:t> </w:t>
      </w:r>
      <w:r>
        <w:rPr>
          <w:rFonts w:ascii="Georgia"/>
          <w:w w:val="88"/>
        </w:rPr>
        <w:t>S</w:t>
      </w:r>
      <w:r>
        <w:rPr>
          <w:rFonts w:ascii="Georgia"/>
          <w:spacing w:val="-4"/>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w w:val="92"/>
        </w:rPr>
        <w:t>D</w:t>
      </w:r>
      <w:r>
        <w:rPr>
          <w:rFonts w:ascii="Georgia"/>
          <w:spacing w:val="-1"/>
          <w:w w:val="92"/>
        </w:rPr>
        <w:t>(</w:t>
      </w:r>
      <w:r>
        <w:rPr>
          <w:rFonts w:ascii="Georgia"/>
          <w:spacing w:val="1"/>
          <w:w w:val="90"/>
        </w:rPr>
        <w:t>0</w:t>
      </w:r>
      <w:r>
        <w:rPr>
          <w:rFonts w:ascii="Georgia"/>
          <w:spacing w:val="-1"/>
          <w:w w:val="95"/>
        </w:rPr>
        <w:t>x</w:t>
      </w:r>
      <w:r>
        <w:rPr>
          <w:rFonts w:ascii="Georgia"/>
          <w:spacing w:val="-4"/>
          <w:w w:val="90"/>
        </w:rPr>
        <w:t>0</w:t>
      </w:r>
      <w:r>
        <w:rPr>
          <w:rFonts w:ascii="Georgia"/>
          <w:spacing w:val="1"/>
          <w:w w:val="90"/>
        </w:rPr>
        <w:t>0</w:t>
      </w:r>
      <w:r>
        <w:rPr>
          <w:rFonts w:ascii="Georgia"/>
          <w:w w:val="93"/>
        </w:rPr>
        <w:t>);</w:t>
      </w:r>
      <w:r>
        <w:rPr>
          <w:rFonts w:ascii="Georgia"/>
        </w:rPr>
        <w:tab/>
      </w:r>
      <w:r>
        <w:rPr>
          <w:rFonts w:ascii="Georgia"/>
          <w:w w:val="88"/>
        </w:rPr>
        <w:t>S</w:t>
      </w:r>
      <w:r>
        <w:rPr>
          <w:rFonts w:ascii="Georgia"/>
          <w:w w:val="88"/>
        </w:rPr>
        <w:t>E</w:t>
      </w:r>
      <w:r>
        <w:rPr>
          <w:rFonts w:ascii="Georgia"/>
          <w:spacing w:val="-4"/>
          <w:w w:val="95"/>
        </w:rPr>
        <w:t>T</w:t>
      </w:r>
      <w:r>
        <w:rPr>
          <w:rFonts w:ascii="Georgia"/>
          <w:spacing w:val="2"/>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spacing w:val="-1"/>
          <w:w w:val="92"/>
        </w:rPr>
        <w:t>A</w:t>
      </w:r>
      <w:r>
        <w:rPr>
          <w:rFonts w:ascii="Georgia"/>
          <w:w w:val="94"/>
        </w:rPr>
        <w:t>(0</w:t>
      </w:r>
      <w:r>
        <w:rPr>
          <w:rFonts w:ascii="Georgia"/>
          <w:spacing w:val="-1"/>
          <w:w w:val="95"/>
        </w:rPr>
        <w:t>x</w:t>
      </w:r>
      <w:r>
        <w:rPr>
          <w:rFonts w:ascii="Georgia"/>
          <w:spacing w:val="-4"/>
          <w:w w:val="90"/>
        </w:rPr>
        <w:t>0</w:t>
      </w:r>
      <w:r>
        <w:rPr>
          <w:rFonts w:ascii="Georgia"/>
          <w:spacing w:val="1"/>
          <w:w w:val="128"/>
        </w:rPr>
        <w:t>1</w:t>
      </w:r>
      <w:r>
        <w:rPr>
          <w:rFonts w:ascii="Georgia"/>
          <w:w w:val="93"/>
        </w:rPr>
        <w:t>); </w:t>
      </w:r>
      <w:r>
        <w:rPr>
          <w:rFonts w:ascii="Georgia"/>
        </w:rPr>
        <w:t>SETUP_ADC(ADC_CLOCK_DIV_2);</w:t>
      </w:r>
    </w:p>
    <w:p>
      <w:pPr>
        <w:pStyle w:val="BodyText"/>
        <w:spacing w:line="249" w:lineRule="auto"/>
        <w:ind w:left="1243" w:right="6104"/>
        <w:rPr>
          <w:rFonts w:ascii="Georgia"/>
        </w:rPr>
      </w:pPr>
      <w:r>
        <w:rPr>
          <w:rFonts w:ascii="Georgia"/>
          <w:w w:val="85"/>
        </w:rPr>
        <w:t>SETUP_ADC_PORTS(SAN0); </w:t>
      </w:r>
      <w:r>
        <w:rPr>
          <w:rFonts w:ascii="Georgia"/>
          <w:w w:val="95"/>
        </w:rPr>
        <w:t>SET_ADC_CHANNEL(0); </w:t>
      </w:r>
      <w:r>
        <w:rPr>
          <w:rFonts w:ascii="Georgia"/>
        </w:rPr>
        <w:t>WHILE(TRUE)</w:t>
      </w:r>
    </w:p>
    <w:p>
      <w:pPr>
        <w:pStyle w:val="BodyText"/>
        <w:spacing w:line="267" w:lineRule="exact"/>
        <w:ind w:left="1257"/>
        <w:rPr>
          <w:rFonts w:ascii="Georgia"/>
        </w:rPr>
      </w:pPr>
      <w:r>
        <w:rPr>
          <w:rFonts w:ascii="Georgia"/>
          <w:w w:val="90"/>
        </w:rPr>
        <w:t>{</w:t>
      </w:r>
    </w:p>
    <w:p>
      <w:pPr>
        <w:pStyle w:val="BodyText"/>
        <w:spacing w:before="6"/>
        <w:ind w:left="1809"/>
        <w:rPr>
          <w:rFonts w:ascii="Georgia"/>
        </w:rPr>
      </w:pPr>
      <w:r>
        <w:rPr>
          <w:rFonts w:ascii="Georgia"/>
        </w:rPr>
        <w:t>KQADC=0;</w:t>
      </w:r>
    </w:p>
    <w:p>
      <w:pPr>
        <w:pStyle w:val="BodyText"/>
        <w:spacing w:before="6"/>
        <w:ind w:left="1809"/>
        <w:rPr>
          <w:rFonts w:ascii="Georgia"/>
        </w:rPr>
      </w:pPr>
      <w:r>
        <w:rPr>
          <w:rFonts w:ascii="Georgia"/>
          <w:w w:val="89"/>
        </w:rPr>
        <w:t>F</w:t>
      </w:r>
      <w:r>
        <w:rPr>
          <w:rFonts w:ascii="Georgia"/>
          <w:spacing w:val="1"/>
          <w:w w:val="87"/>
        </w:rPr>
        <w:t>O</w:t>
      </w:r>
      <w:r>
        <w:rPr>
          <w:rFonts w:ascii="Georgia"/>
          <w:w w:val="88"/>
        </w:rPr>
        <w:t>R</w:t>
      </w:r>
      <w:r>
        <w:rPr>
          <w:rFonts w:ascii="Georgia"/>
          <w:spacing w:val="-6"/>
        </w:rPr>
        <w:t> </w:t>
      </w:r>
      <w:r>
        <w:rPr>
          <w:rFonts w:ascii="Georgia"/>
          <w:w w:val="77"/>
        </w:rPr>
        <w:t>(</w:t>
      </w:r>
      <w:r>
        <w:rPr>
          <w:rFonts w:ascii="Georgia"/>
          <w:spacing w:val="-3"/>
          <w:w w:val="77"/>
        </w:rPr>
        <w:t>J</w:t>
      </w:r>
      <w:r>
        <w:rPr>
          <w:rFonts w:ascii="Georgia"/>
          <w:spacing w:val="1"/>
          <w:w w:val="86"/>
        </w:rPr>
        <w:t>=</w:t>
      </w:r>
      <w:r>
        <w:rPr>
          <w:rFonts w:ascii="Georgia"/>
          <w:spacing w:val="1"/>
          <w:w w:val="90"/>
        </w:rPr>
        <w:t>0</w:t>
      </w:r>
      <w:r>
        <w:rPr>
          <w:rFonts w:ascii="Georgia"/>
          <w:w w:val="84"/>
        </w:rPr>
        <w:t>;</w:t>
      </w:r>
      <w:r>
        <w:rPr>
          <w:rFonts w:ascii="Georgia"/>
          <w:spacing w:val="-6"/>
        </w:rPr>
        <w:t> </w:t>
      </w:r>
      <w:r>
        <w:rPr>
          <w:rFonts w:ascii="Georgia"/>
          <w:spacing w:val="-2"/>
          <w:w w:val="59"/>
        </w:rPr>
        <w:t>J</w:t>
      </w:r>
      <w:r>
        <w:rPr>
          <w:rFonts w:ascii="Georgia"/>
          <w:spacing w:val="1"/>
          <w:w w:val="86"/>
        </w:rPr>
        <w:t>&lt;</w:t>
      </w:r>
      <w:r>
        <w:rPr>
          <w:rFonts w:ascii="Georgia"/>
          <w:spacing w:val="1"/>
          <w:w w:val="128"/>
        </w:rPr>
        <w:t>1</w:t>
      </w:r>
      <w:r>
        <w:rPr>
          <w:rFonts w:ascii="Georgia"/>
          <w:spacing w:val="1"/>
          <w:w w:val="90"/>
        </w:rPr>
        <w:t>00</w:t>
      </w:r>
      <w:r>
        <w:rPr>
          <w:rFonts w:ascii="Georgia"/>
          <w:w w:val="84"/>
        </w:rPr>
        <w:t>;</w:t>
      </w:r>
      <w:r>
        <w:rPr>
          <w:rFonts w:ascii="Georgia"/>
          <w:spacing w:val="-6"/>
        </w:rPr>
        <w:t> </w:t>
      </w:r>
      <w:r>
        <w:rPr>
          <w:rFonts w:ascii="Georgia"/>
          <w:spacing w:val="-2"/>
          <w:w w:val="59"/>
        </w:rPr>
        <w:t>J</w:t>
      </w:r>
      <w:r>
        <w:rPr>
          <w:rFonts w:ascii="Georgia"/>
          <w:spacing w:val="-4"/>
          <w:w w:val="86"/>
        </w:rPr>
        <w:t>+</w:t>
      </w:r>
      <w:r>
        <w:rPr>
          <w:rFonts w:ascii="Georgia"/>
          <w:spacing w:val="1"/>
          <w:w w:val="86"/>
        </w:rPr>
        <w:t>+</w:t>
      </w:r>
      <w:r>
        <w:rPr>
          <w:rFonts w:ascii="Georgia"/>
          <w:w w:val="101"/>
        </w:rPr>
        <w:t>)</w:t>
      </w:r>
    </w:p>
    <w:p>
      <w:pPr>
        <w:pStyle w:val="BodyText"/>
        <w:spacing w:before="10"/>
        <w:ind w:left="1809"/>
        <w:rPr>
          <w:rFonts w:ascii="Georgia"/>
        </w:rPr>
      </w:pPr>
      <w:r>
        <w:rPr>
          <w:rFonts w:ascii="Georgia"/>
          <w:w w:val="90"/>
        </w:rPr>
        <w:t>{</w:t>
      </w:r>
    </w:p>
    <w:p>
      <w:pPr>
        <w:spacing w:after="0"/>
        <w:rPr>
          <w:rFonts w:ascii="Georgia"/>
        </w:rPr>
        <w:sectPr>
          <w:pgSz w:w="11910" w:h="16840"/>
          <w:pgMar w:header="283" w:footer="491" w:top="640" w:bottom="660" w:left="740" w:right="0"/>
        </w:sect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0"/>
        </w:rPr>
      </w:pPr>
    </w:p>
    <w:p>
      <w:pPr>
        <w:pStyle w:val="BodyText"/>
        <w:rPr>
          <w:rFonts w:ascii="Georgia"/>
          <w:sz w:val="22"/>
        </w:rPr>
      </w:pPr>
    </w:p>
    <w:p>
      <w:pPr>
        <w:pStyle w:val="ListParagraph"/>
        <w:numPr>
          <w:ilvl w:val="1"/>
          <w:numId w:val="95"/>
        </w:numPr>
        <w:tabs>
          <w:tab w:pos="1810" w:val="left" w:leader="none"/>
        </w:tabs>
        <w:spacing w:line="240" w:lineRule="auto" w:before="100" w:after="0"/>
        <w:ind w:left="1809" w:right="0" w:hanging="567"/>
        <w:jc w:val="both"/>
        <w:rPr>
          <w:sz w:val="24"/>
        </w:rPr>
      </w:pPr>
      <w:r>
        <w:rPr>
          <w:sz w:val="24"/>
        </w:rPr>
        <w:t>Giải thích chương</w:t>
      </w:r>
      <w:r>
        <w:rPr>
          <w:spacing w:val="-5"/>
          <w:sz w:val="24"/>
        </w:rPr>
        <w:t> </w:t>
      </w:r>
      <w:r>
        <w:rPr>
          <w:sz w:val="24"/>
        </w:rPr>
        <w:t>trình:</w:t>
      </w:r>
    </w:p>
    <w:p>
      <w:pPr>
        <w:pStyle w:val="BodyText"/>
        <w:spacing w:line="237" w:lineRule="auto" w:before="57"/>
        <w:ind w:left="676" w:right="566" w:firstLine="566"/>
        <w:jc w:val="both"/>
      </w:pPr>
      <w:r>
        <w:rPr/>
        <w:t>Trong vòng lặp while ta cho biến KQADC bằng 0, vòng lặp for thực hiện 100 lần đo, kết quả cộng dồn vào biến KQADC.</w:t>
      </w:r>
    </w:p>
    <w:p>
      <w:pPr>
        <w:pStyle w:val="BodyText"/>
        <w:spacing w:before="123"/>
        <w:ind w:left="676" w:right="579" w:firstLine="566"/>
        <w:jc w:val="both"/>
      </w:pPr>
      <w:r>
        <w:rPr/>
        <w:t>Chương trình này giống như các bài trước, sự khác nhau là trong quá trình chuyển đổi thì thực hiện hiển thị để 3 led 7 đoạn sáng liên tục và vì thời gian quét 3 led dài nên ta giảm bớt số lần đo trung bình xuống còn 100 để tăng nhanh đáp ứng thời gian.</w:t>
      </w:r>
    </w:p>
    <w:p>
      <w:pPr>
        <w:pStyle w:val="BodyText"/>
        <w:spacing w:line="237" w:lineRule="auto" w:before="125"/>
        <w:ind w:left="676" w:right="582" w:firstLine="566"/>
        <w:jc w:val="both"/>
      </w:pPr>
      <w:r>
        <w:rPr/>
        <w:t>Ở các bài này thì công việc chính </w:t>
      </w:r>
      <w:r>
        <w:rPr>
          <w:spacing w:val="-3"/>
        </w:rPr>
        <w:t>là </w:t>
      </w:r>
      <w:r>
        <w:rPr/>
        <w:t>chuyển </w:t>
      </w:r>
      <w:r>
        <w:rPr>
          <w:spacing w:val="3"/>
        </w:rPr>
        <w:t>đổi </w:t>
      </w:r>
      <w:r>
        <w:rPr/>
        <w:t>ADC và hiển thị, nếu các chương trình ứng dụng lớn thực hiện nhiều công việc thì </w:t>
      </w:r>
      <w:r>
        <w:rPr>
          <w:spacing w:val="2"/>
        </w:rPr>
        <w:t>ta </w:t>
      </w:r>
      <w:r>
        <w:rPr/>
        <w:t>phải giảm số lần đo trung bình xuống cho phù hợp với đáp ứng thời</w:t>
      </w:r>
      <w:r>
        <w:rPr>
          <w:spacing w:val="-7"/>
        </w:rPr>
        <w:t> </w:t>
      </w:r>
      <w:r>
        <w:rPr/>
        <w:t>gian.</w:t>
      </w:r>
    </w:p>
    <w:p>
      <w:pPr>
        <w:pStyle w:val="Heading3"/>
        <w:numPr>
          <w:ilvl w:val="0"/>
          <w:numId w:val="89"/>
        </w:numPr>
        <w:tabs>
          <w:tab w:pos="566" w:val="left" w:leader="none"/>
          <w:tab w:pos="567" w:val="left" w:leader="none"/>
          <w:tab w:pos="9954" w:val="left" w:leader="none"/>
        </w:tabs>
        <w:spacing w:line="240" w:lineRule="auto" w:before="193" w:after="0"/>
        <w:ind w:left="1243" w:right="536" w:hanging="1244"/>
        <w:jc w:val="right"/>
      </w:pPr>
      <w:r>
        <w:rPr>
          <w:shd w:fill="FFCC99" w:color="auto" w:val="clear"/>
        </w:rPr>
        <w:t>CÂU HỎI ÔN TẬP – TRẮC NGHIỆM - BÀI</w:t>
      </w:r>
      <w:r>
        <w:rPr>
          <w:spacing w:val="-14"/>
          <w:shd w:fill="FFCC99" w:color="auto" w:val="clear"/>
        </w:rPr>
        <w:t> </w:t>
      </w:r>
      <w:r>
        <w:rPr>
          <w:shd w:fill="FFCC99" w:color="auto" w:val="clear"/>
        </w:rPr>
        <w:t>TẬP</w:t>
        <w:tab/>
      </w:r>
    </w:p>
    <w:p>
      <w:pPr>
        <w:pStyle w:val="Heading4"/>
        <w:numPr>
          <w:ilvl w:val="1"/>
          <w:numId w:val="89"/>
        </w:numPr>
        <w:tabs>
          <w:tab w:pos="595" w:val="left" w:leader="none"/>
          <w:tab w:pos="596" w:val="left" w:leader="none"/>
          <w:tab w:pos="9699" w:val="left" w:leader="none"/>
        </w:tabs>
        <w:spacing w:line="240" w:lineRule="auto" w:before="238"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pStyle w:val="BodyText"/>
        <w:spacing w:before="118"/>
        <w:ind w:left="1243"/>
      </w:pPr>
      <w:r>
        <w:rPr>
          <w:b/>
          <w:i/>
        </w:rPr>
        <w:t>Câu 7-1: </w:t>
      </w:r>
      <w:r>
        <w:rPr/>
        <w:t>Hãy trình bày cấu trúc khối ADC của PIC16F887.</w:t>
      </w:r>
    </w:p>
    <w:p>
      <w:pPr>
        <w:pStyle w:val="BodyText"/>
        <w:spacing w:before="41"/>
        <w:ind w:left="1243"/>
      </w:pPr>
      <w:r>
        <w:rPr>
          <w:b/>
          <w:i/>
        </w:rPr>
        <w:t>Câu 7-2: </w:t>
      </w:r>
      <w:r>
        <w:rPr/>
        <w:t>Hãy cho biết chức năng của các tín hiệu V</w:t>
      </w:r>
      <w:r>
        <w:rPr>
          <w:vertAlign w:val="subscript"/>
        </w:rPr>
        <w:t>REF+</w:t>
      </w:r>
      <w:r>
        <w:rPr>
          <w:vertAlign w:val="baseline"/>
        </w:rPr>
        <w:t> và V</w:t>
      </w:r>
      <w:r>
        <w:rPr>
          <w:vertAlign w:val="subscript"/>
        </w:rPr>
        <w:t>REF-</w:t>
      </w:r>
      <w:r>
        <w:rPr>
          <w:vertAlign w:val="baseline"/>
        </w:rPr>
        <w:t>.</w:t>
      </w:r>
    </w:p>
    <w:p>
      <w:pPr>
        <w:pStyle w:val="BodyText"/>
        <w:spacing w:before="41"/>
        <w:ind w:left="1243"/>
      </w:pPr>
      <w:r>
        <w:rPr>
          <w:b/>
          <w:i/>
        </w:rPr>
        <w:t>Câu 7-3: </w:t>
      </w:r>
      <w:r>
        <w:rPr/>
        <w:t>Hãy cho biết trình tự chuyển đổi ADC của IC16F887.</w:t>
      </w:r>
    </w:p>
    <w:p>
      <w:pPr>
        <w:pStyle w:val="BodyText"/>
        <w:spacing w:before="41"/>
        <w:ind w:left="1243"/>
      </w:pPr>
      <w:r>
        <w:rPr>
          <w:b/>
          <w:i/>
        </w:rPr>
        <w:t>Câu 7-4: </w:t>
      </w:r>
      <w:r>
        <w:rPr/>
        <w:t>Hãy so sánh ADC của IC16F887 và PIC 16F877A.</w:t>
      </w:r>
    </w:p>
    <w:p>
      <w:pPr>
        <w:pStyle w:val="Heading4"/>
        <w:numPr>
          <w:ilvl w:val="1"/>
          <w:numId w:val="89"/>
        </w:numPr>
        <w:tabs>
          <w:tab w:pos="595" w:val="left" w:leader="none"/>
          <w:tab w:pos="596" w:val="left" w:leader="none"/>
          <w:tab w:pos="9699" w:val="left" w:leader="none"/>
        </w:tabs>
        <w:spacing w:line="240" w:lineRule="auto" w:before="165" w:after="0"/>
        <w:ind w:left="1526" w:right="536" w:hanging="1527"/>
        <w:jc w:val="right"/>
      </w:pPr>
      <w:r>
        <w:rPr>
          <w:shd w:fill="FFFF99" w:color="auto" w:val="clear"/>
        </w:rPr>
        <w:t>CÂU HỎI MỞ</w:t>
      </w:r>
      <w:r>
        <w:rPr>
          <w:spacing w:val="-3"/>
          <w:shd w:fill="FFFF99" w:color="auto" w:val="clear"/>
        </w:rPr>
        <w:t> </w:t>
      </w:r>
      <w:r>
        <w:rPr>
          <w:shd w:fill="FFFF99" w:color="auto" w:val="clear"/>
        </w:rPr>
        <w:t>RỘNG</w:t>
        <w:tab/>
      </w:r>
    </w:p>
    <w:p>
      <w:pPr>
        <w:pStyle w:val="BodyText"/>
        <w:spacing w:before="118"/>
        <w:ind w:left="1243"/>
      </w:pPr>
      <w:r>
        <w:rPr>
          <w:b/>
          <w:i/>
        </w:rPr>
        <w:t>Câu 7-6: </w:t>
      </w:r>
      <w:r>
        <w:rPr/>
        <w:t>Hãy khảo sát cấu trúc ADC của PIC18F4550 và PIC16F887.</w:t>
      </w:r>
    </w:p>
    <w:p>
      <w:pPr>
        <w:pStyle w:val="Heading4"/>
        <w:numPr>
          <w:ilvl w:val="1"/>
          <w:numId w:val="89"/>
        </w:numPr>
        <w:tabs>
          <w:tab w:pos="595" w:val="left" w:leader="none"/>
          <w:tab w:pos="596" w:val="left" w:leader="none"/>
          <w:tab w:pos="9699" w:val="left" w:leader="none"/>
        </w:tabs>
        <w:spacing w:line="240" w:lineRule="auto" w:before="166" w:after="0"/>
        <w:ind w:left="1526" w:right="536" w:hanging="1527"/>
        <w:jc w:val="right"/>
      </w:pPr>
      <w:r>
        <w:rPr>
          <w:shd w:fill="FFFF99" w:color="auto" w:val="clear"/>
        </w:rPr>
        <w:t>CÂU HỎI TRẮC</w:t>
      </w:r>
      <w:r>
        <w:rPr>
          <w:spacing w:val="-12"/>
          <w:shd w:fill="FFFF99" w:color="auto" w:val="clear"/>
        </w:rPr>
        <w:t> </w:t>
      </w:r>
      <w:r>
        <w:rPr>
          <w:shd w:fill="FFFF99" w:color="auto" w:val="clear"/>
        </w:rPr>
        <w:t>NGHIỆM</w:t>
        <w:tab/>
      </w:r>
    </w:p>
    <w:p>
      <w:pPr>
        <w:pStyle w:val="BodyText"/>
        <w:tabs>
          <w:tab w:pos="1809" w:val="left" w:leader="none"/>
        </w:tabs>
        <w:spacing w:before="233"/>
        <w:ind w:left="676"/>
      </w:pPr>
      <w:r>
        <w:rPr>
          <w:b/>
          <w:i/>
        </w:rPr>
        <w:t>Câu</w:t>
      </w:r>
      <w:r>
        <w:rPr>
          <w:b/>
          <w:i/>
          <w:spacing w:val="2"/>
        </w:rPr>
        <w:t> </w:t>
      </w:r>
      <w:r>
        <w:rPr>
          <w:b/>
          <w:i/>
        </w:rPr>
        <w:t>7-1</w:t>
      </w:r>
      <w:r>
        <w:rPr/>
        <w:t>:</w:t>
        <w:tab/>
        <w:t>Công thức tính độ phân giải ADC của PIC16F887</w:t>
      </w:r>
      <w:r>
        <w:rPr>
          <w:spacing w:val="1"/>
        </w:rPr>
        <w:t> </w:t>
      </w:r>
      <w:r>
        <w:rPr/>
        <w:t>là:</w:t>
      </w:r>
    </w:p>
    <w:p>
      <w:pPr>
        <w:spacing w:after="0"/>
        <w:sectPr>
          <w:headerReference w:type="even" r:id="rId819"/>
          <w:headerReference w:type="default" r:id="rId820"/>
          <w:footerReference w:type="even" r:id="rId821"/>
          <w:footerReference w:type="default" r:id="rId822"/>
          <w:pgSz w:w="11910" w:h="16840"/>
          <w:pgMar w:header="313" w:footer="491" w:top="600" w:bottom="680" w:left="740" w:right="0"/>
          <w:pgNumType w:start="140"/>
        </w:sectPr>
      </w:pPr>
    </w:p>
    <w:p>
      <w:pPr>
        <w:pStyle w:val="BodyText"/>
        <w:spacing w:before="4"/>
      </w:pPr>
    </w:p>
    <w:p>
      <w:pPr>
        <w:pStyle w:val="BodyText"/>
        <w:spacing w:line="169" w:lineRule="exact" w:before="1"/>
        <w:jc w:val="right"/>
      </w:pPr>
      <w:r>
        <w:rPr/>
        <w:t>(a)</w:t>
      </w:r>
    </w:p>
    <w:p>
      <w:pPr>
        <w:spacing w:line="334" w:lineRule="exact" w:before="115"/>
        <w:ind w:left="61" w:right="0" w:firstLine="0"/>
        <w:jc w:val="left"/>
        <w:rPr>
          <w:rFonts w:ascii="Symbol" w:hAnsi="Symbol"/>
          <w:sz w:val="14"/>
        </w:rPr>
      </w:pPr>
      <w:r>
        <w:rPr/>
        <w:br w:type="column"/>
      </w:r>
      <w:r>
        <w:rPr>
          <w:i/>
          <w:position w:val="-8"/>
          <w:sz w:val="24"/>
        </w:rPr>
        <w:t>SS </w:t>
      </w:r>
      <w:r>
        <w:rPr>
          <w:rFonts w:ascii="Symbol" w:hAnsi="Symbol"/>
          <w:position w:val="-8"/>
          <w:sz w:val="24"/>
        </w:rPr>
        <w:t></w:t>
      </w:r>
      <w:r>
        <w:rPr>
          <w:position w:val="-8"/>
          <w:sz w:val="24"/>
        </w:rPr>
        <w:t> </w:t>
      </w:r>
      <w:r>
        <w:rPr>
          <w:i/>
          <w:position w:val="6"/>
          <w:sz w:val="24"/>
        </w:rPr>
        <w:t>V</w:t>
      </w:r>
      <w:r>
        <w:rPr>
          <w:i/>
          <w:sz w:val="14"/>
        </w:rPr>
        <w:t>REF </w:t>
      </w:r>
      <w:r>
        <w:rPr>
          <w:rFonts w:ascii="Symbol" w:hAnsi="Symbol"/>
          <w:sz w:val="14"/>
        </w:rPr>
        <w:t></w:t>
      </w:r>
      <w:r>
        <w:rPr>
          <w:sz w:val="14"/>
        </w:rPr>
        <w:t>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pStyle w:val="BodyText"/>
        <w:spacing w:line="20" w:lineRule="exact"/>
        <w:ind w:left="568" w:right="-72"/>
        <w:rPr>
          <w:rFonts w:ascii="Symbol" w:hAnsi="Symbol"/>
          <w:sz w:val="2"/>
        </w:rPr>
      </w:pPr>
      <w:r>
        <w:rPr>
          <w:rFonts w:ascii="Symbol" w:hAnsi="Symbol"/>
          <w:sz w:val="2"/>
        </w:rPr>
        <w:pict>
          <v:group style="width:63.4pt;height:.5pt;mso-position-horizontal-relative:char;mso-position-vertical-relative:line" coordorigin="0,0" coordsize="1268,10">
            <v:line style="position:absolute" from="0,5" to="1267,5" stroked="true" strokeweight=".495366pt" strokecolor="#000000">
              <v:stroke dashstyle="solid"/>
            </v:line>
          </v:group>
        </w:pict>
      </w:r>
      <w:r>
        <w:rPr>
          <w:rFonts w:ascii="Symbol" w:hAnsi="Symbol"/>
          <w:sz w:val="2"/>
        </w:rPr>
      </w:r>
    </w:p>
    <w:p>
      <w:pPr>
        <w:pStyle w:val="BodyText"/>
        <w:spacing w:before="11"/>
        <w:rPr>
          <w:rFonts w:ascii="Symbol" w:hAnsi="Symbol"/>
          <w:sz w:val="22"/>
        </w:rPr>
      </w:pPr>
      <w:r>
        <w:rPr/>
        <w:br w:type="column"/>
      </w:r>
      <w:r>
        <w:rPr>
          <w:rFonts w:ascii="Symbol" w:hAnsi="Symbol"/>
          <w:sz w:val="22"/>
        </w:rPr>
      </w:r>
    </w:p>
    <w:p>
      <w:pPr>
        <w:pStyle w:val="ListParagraph"/>
        <w:numPr>
          <w:ilvl w:val="1"/>
          <w:numId w:val="88"/>
        </w:numPr>
        <w:tabs>
          <w:tab w:pos="278" w:val="left" w:leader="none"/>
        </w:tabs>
        <w:spacing w:line="169" w:lineRule="exact" w:before="0" w:after="0"/>
        <w:ind w:left="1520" w:right="0" w:hanging="1521"/>
        <w:jc w:val="right"/>
        <w:rPr>
          <w:sz w:val="24"/>
        </w:rPr>
      </w:pPr>
    </w:p>
    <w:p>
      <w:pPr>
        <w:spacing w:line="333" w:lineRule="exact" w:before="117"/>
        <w:ind w:left="64" w:right="0" w:firstLine="0"/>
        <w:jc w:val="left"/>
        <w:rPr>
          <w:rFonts w:ascii="Symbol" w:hAnsi="Symbol"/>
          <w:sz w:val="14"/>
        </w:rPr>
      </w:pPr>
      <w:r>
        <w:rPr/>
        <w:br w:type="column"/>
      </w:r>
      <w:r>
        <w:rPr>
          <w:i/>
          <w:position w:val="-8"/>
          <w:sz w:val="24"/>
        </w:rPr>
        <w:t>SS </w:t>
      </w:r>
      <w:r>
        <w:rPr>
          <w:rFonts w:ascii="Symbol" w:hAnsi="Symbol"/>
          <w:position w:val="-8"/>
          <w:sz w:val="24"/>
        </w:rPr>
        <w:t></w:t>
      </w:r>
      <w:r>
        <w:rPr>
          <w:position w:val="-8"/>
          <w:sz w:val="24"/>
        </w:rPr>
        <w:t> </w:t>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pStyle w:val="BodyText"/>
        <w:spacing w:line="20" w:lineRule="exact"/>
        <w:ind w:left="571"/>
        <w:rPr>
          <w:rFonts w:ascii="Symbol" w:hAnsi="Symbol"/>
          <w:sz w:val="2"/>
        </w:rPr>
      </w:pPr>
      <w:r>
        <w:rPr>
          <w:rFonts w:ascii="Symbol" w:hAnsi="Symbol"/>
          <w:sz w:val="2"/>
        </w:rPr>
        <w:pict>
          <v:group style="width:48.45pt;height:.5pt;mso-position-horizontal-relative:char;mso-position-vertical-relative:line" coordorigin="0,0" coordsize="969,10">
            <v:line style="position:absolute" from="0,5" to="969,5" stroked="true" strokeweight=".498276pt" strokecolor="#000000">
              <v:stroke dashstyle="solid"/>
            </v:line>
          </v:group>
        </w:pict>
      </w:r>
      <w:r>
        <w:rPr>
          <w:rFonts w:ascii="Symbol" w:hAnsi="Symbol"/>
          <w:sz w:val="2"/>
        </w:rPr>
      </w:r>
    </w:p>
    <w:p>
      <w:pPr>
        <w:spacing w:after="0" w:line="20" w:lineRule="exact"/>
        <w:rPr>
          <w:rFonts w:ascii="Symbol" w:hAnsi="Symbol"/>
          <w:sz w:val="2"/>
        </w:rPr>
        <w:sectPr>
          <w:type w:val="continuous"/>
          <w:pgSz w:w="11910" w:h="16840"/>
          <w:pgMar w:top="520" w:bottom="280" w:left="740" w:right="0"/>
          <w:cols w:num="4" w:equalWidth="0">
            <w:col w:w="1511" w:space="40"/>
            <w:col w:w="1848" w:space="1705"/>
            <w:col w:w="1520" w:space="40"/>
            <w:col w:w="4506"/>
          </w:cols>
        </w:sectPr>
      </w:pPr>
    </w:p>
    <w:p>
      <w:pPr>
        <w:pStyle w:val="BodyText"/>
        <w:spacing w:line="274" w:lineRule="exact"/>
        <w:ind w:right="38"/>
        <w:jc w:val="right"/>
      </w:pPr>
      <w:r>
        <w:rPr>
          <w:w w:val="105"/>
        </w:rPr>
        <w:t>2</w:t>
      </w:r>
      <w:r>
        <w:rPr>
          <w:w w:val="105"/>
          <w:vertAlign w:val="superscript"/>
        </w:rPr>
        <w:t>10</w:t>
      </w:r>
      <w:r>
        <w:rPr>
          <w:w w:val="105"/>
          <w:vertAlign w:val="baseline"/>
        </w:rPr>
        <w:t> </w:t>
      </w:r>
      <w:r>
        <w:rPr>
          <w:rFonts w:ascii="Symbol" w:hAnsi="Symbol"/>
          <w:w w:val="105"/>
          <w:vertAlign w:val="baseline"/>
        </w:rPr>
        <w:t></w:t>
      </w:r>
      <w:r>
        <w:rPr>
          <w:w w:val="105"/>
          <w:vertAlign w:val="baseline"/>
        </w:rPr>
        <w:t>1</w:t>
      </w:r>
    </w:p>
    <w:p>
      <w:pPr>
        <w:spacing w:line="314" w:lineRule="exact" w:before="0"/>
        <w:ind w:left="2439" w:right="2958" w:firstLine="0"/>
        <w:jc w:val="center"/>
        <w:rPr>
          <w:rFonts w:ascii="Symbol" w:hAnsi="Symbol"/>
          <w:sz w:val="14"/>
        </w:rPr>
      </w:pPr>
      <w:r>
        <w:rPr/>
        <w:br w:type="column"/>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spacing w:after="0" w:line="314" w:lineRule="exact"/>
        <w:jc w:val="center"/>
        <w:rPr>
          <w:rFonts w:ascii="Symbol" w:hAnsi="Symbol"/>
          <w:sz w:val="14"/>
        </w:rPr>
        <w:sectPr>
          <w:type w:val="continuous"/>
          <w:pgSz w:w="11910" w:h="16840"/>
          <w:pgMar w:top="520" w:bottom="280" w:left="740" w:right="0"/>
          <w:cols w:num="2" w:equalWidth="0">
            <w:col w:w="3111" w:space="1651"/>
            <w:col w:w="6408"/>
          </w:cols>
        </w:sectPr>
      </w:pPr>
    </w:p>
    <w:p>
      <w:pPr>
        <w:pStyle w:val="ListParagraph"/>
        <w:numPr>
          <w:ilvl w:val="1"/>
          <w:numId w:val="88"/>
        </w:numPr>
        <w:tabs>
          <w:tab w:pos="268" w:val="left" w:leader="none"/>
        </w:tabs>
        <w:spacing w:line="240" w:lineRule="auto" w:before="179" w:after="0"/>
        <w:ind w:left="1511" w:right="0" w:hanging="1512"/>
        <w:jc w:val="right"/>
        <w:rPr>
          <w:sz w:val="24"/>
        </w:rPr>
      </w:pPr>
    </w:p>
    <w:p>
      <w:pPr>
        <w:spacing w:before="163"/>
        <w:ind w:left="61" w:right="0" w:firstLine="0"/>
        <w:jc w:val="left"/>
        <w:rPr>
          <w:rFonts w:ascii="Symbol" w:hAnsi="Symbol"/>
          <w:sz w:val="24"/>
        </w:rPr>
      </w:pPr>
      <w:r>
        <w:rPr/>
        <w:br w:type="column"/>
      </w:r>
      <w:r>
        <w:rPr>
          <w:i/>
          <w:sz w:val="24"/>
        </w:rPr>
        <w:t>SS </w:t>
      </w:r>
      <w:r>
        <w:rPr>
          <w:rFonts w:ascii="Symbol" w:hAnsi="Symbol"/>
          <w:sz w:val="24"/>
        </w:rPr>
        <w:t></w:t>
      </w:r>
    </w:p>
    <w:p>
      <w:pPr>
        <w:pStyle w:val="ListParagraph"/>
        <w:numPr>
          <w:ilvl w:val="0"/>
          <w:numId w:val="91"/>
        </w:numPr>
        <w:tabs>
          <w:tab w:pos="440" w:val="left" w:leader="none"/>
        </w:tabs>
        <w:spacing w:line="240" w:lineRule="auto" w:before="14" w:after="0"/>
        <w:ind w:left="439" w:right="0" w:hanging="278"/>
        <w:jc w:val="left"/>
        <w:rPr>
          <w:sz w:val="24"/>
        </w:rPr>
      </w:pPr>
      <w:r>
        <w:rPr>
          <w:rFonts w:ascii="Symbol" w:hAnsi="Symbol"/>
          <w:w w:val="102"/>
          <w:position w:val="6"/>
          <w:sz w:val="24"/>
        </w:rPr>
        <w:br w:type="column"/>
      </w:r>
      <w:r>
        <w:rPr>
          <w:rFonts w:ascii="Symbol" w:hAnsi="Symbol"/>
          <w:position w:val="6"/>
          <w:sz w:val="24"/>
        </w:rPr>
        <w:t></w:t>
      </w:r>
      <w:r>
        <w:rPr>
          <w:spacing w:val="-28"/>
          <w:position w:val="6"/>
          <w:sz w:val="24"/>
        </w:rPr>
        <w:t> </w:t>
      </w:r>
      <w:r>
        <w:rPr>
          <w:i/>
          <w:spacing w:val="-6"/>
          <w:position w:val="6"/>
          <w:sz w:val="24"/>
        </w:rPr>
        <w:t>V</w:t>
      </w:r>
      <w:r>
        <w:rPr>
          <w:i/>
          <w:spacing w:val="-6"/>
          <w:sz w:val="14"/>
        </w:rPr>
        <w:t>REF </w:t>
      </w:r>
      <w:r>
        <w:rPr>
          <w:rFonts w:ascii="Symbol" w:hAnsi="Symbol"/>
          <w:sz w:val="14"/>
        </w:rPr>
        <w:t></w:t>
      </w:r>
    </w:p>
    <w:p>
      <w:pPr>
        <w:spacing w:before="3"/>
        <w:ind w:left="12" w:right="0" w:firstLine="0"/>
        <w:jc w:val="left"/>
        <w:rPr>
          <w:rFonts w:ascii="Symbol" w:hAnsi="Symbol"/>
          <w:sz w:val="14"/>
        </w:rPr>
      </w:pPr>
      <w:r>
        <w:rPr/>
        <w:pict>
          <v:line style="position:absolute;mso-position-horizontal-relative:page;mso-position-vertical-relative:paragraph;z-index:16259072" from="143.141281pt,-.088872pt" to="206.416233pt,-.088872pt" stroked="true" strokeweight=".499003pt" strokecolor="#000000">
            <v:stroke dashstyle="solid"/>
            <w10:wrap type="none"/>
          </v:line>
        </w:pict>
      </w:r>
      <w:r>
        <w:rPr>
          <w:i/>
          <w:spacing w:val="-6"/>
          <w:position w:val="6"/>
          <w:sz w:val="24"/>
        </w:rPr>
        <w:t>V</w:t>
      </w:r>
      <w:r>
        <w:rPr>
          <w:i/>
          <w:spacing w:val="-6"/>
          <w:sz w:val="14"/>
        </w:rPr>
        <w:t>REF </w:t>
      </w:r>
      <w:r>
        <w:rPr>
          <w:rFonts w:ascii="Symbol" w:hAnsi="Symbol"/>
          <w:sz w:val="14"/>
        </w:rPr>
        <w:t></w:t>
      </w:r>
      <w:r>
        <w:rPr>
          <w:sz w:val="14"/>
        </w:rPr>
        <w:t> </w:t>
      </w:r>
      <w:r>
        <w:rPr>
          <w:rFonts w:ascii="Symbol" w:hAnsi="Symbol"/>
          <w:position w:val="6"/>
          <w:sz w:val="24"/>
        </w:rPr>
        <w:t></w:t>
      </w:r>
      <w:r>
        <w:rPr>
          <w:position w:val="6"/>
          <w:sz w:val="24"/>
        </w:rPr>
        <w:t> </w:t>
      </w:r>
      <w:r>
        <w:rPr>
          <w:i/>
          <w:spacing w:val="-6"/>
          <w:position w:val="6"/>
          <w:sz w:val="24"/>
        </w:rPr>
        <w:t>V</w:t>
      </w:r>
      <w:r>
        <w:rPr>
          <w:i/>
          <w:spacing w:val="-6"/>
          <w:sz w:val="14"/>
        </w:rPr>
        <w:t>REF </w:t>
      </w:r>
      <w:r>
        <w:rPr>
          <w:rFonts w:ascii="Symbol" w:hAnsi="Symbol"/>
          <w:spacing w:val="-13"/>
          <w:sz w:val="14"/>
        </w:rPr>
        <w:t></w:t>
      </w:r>
    </w:p>
    <w:p>
      <w:pPr>
        <w:pStyle w:val="BodyText"/>
        <w:spacing w:before="163"/>
        <w:ind w:left="25"/>
      </w:pPr>
      <w:r>
        <w:rPr/>
        <w:br w:type="column"/>
      </w:r>
      <w:r>
        <w:rPr>
          <w:w w:val="105"/>
        </w:rPr>
        <w:t>(2</w:t>
      </w:r>
      <w:r>
        <w:rPr>
          <w:w w:val="105"/>
          <w:vertAlign w:val="superscript"/>
        </w:rPr>
        <w:t>10</w:t>
      </w:r>
      <w:r>
        <w:rPr>
          <w:w w:val="105"/>
          <w:vertAlign w:val="baseline"/>
        </w:rPr>
        <w:t> </w:t>
      </w:r>
      <w:r>
        <w:rPr>
          <w:rFonts w:ascii="Symbol" w:hAnsi="Symbol"/>
          <w:w w:val="105"/>
          <w:vertAlign w:val="baseline"/>
        </w:rPr>
        <w:t></w:t>
      </w:r>
      <w:r>
        <w:rPr>
          <w:w w:val="105"/>
          <w:vertAlign w:val="baseline"/>
        </w:rPr>
        <w:t>1)</w:t>
      </w:r>
    </w:p>
    <w:p>
      <w:pPr>
        <w:pStyle w:val="ListParagraph"/>
        <w:numPr>
          <w:ilvl w:val="1"/>
          <w:numId w:val="88"/>
        </w:numPr>
        <w:tabs>
          <w:tab w:pos="1625" w:val="left" w:leader="none"/>
        </w:tabs>
        <w:spacing w:line="240" w:lineRule="auto" w:before="163" w:after="0"/>
        <w:ind w:left="1624" w:right="0" w:hanging="382"/>
        <w:jc w:val="left"/>
        <w:rPr>
          <w:rFonts w:ascii="Symbol" w:hAnsi="Symbol"/>
          <w:sz w:val="24"/>
        </w:rPr>
      </w:pPr>
      <w:r>
        <w:rPr>
          <w:i/>
          <w:spacing w:val="-3"/>
          <w:w w:val="102"/>
          <w:sz w:val="24"/>
        </w:rPr>
        <w:br w:type="column"/>
      </w:r>
      <w:r>
        <w:rPr>
          <w:i/>
          <w:sz w:val="24"/>
        </w:rPr>
        <w:t>SS</w:t>
      </w:r>
      <w:r>
        <w:rPr>
          <w:i/>
          <w:spacing w:val="18"/>
          <w:sz w:val="24"/>
        </w:rPr>
        <w:t> </w:t>
      </w:r>
      <w:r>
        <w:rPr>
          <w:rFonts w:ascii="Symbol" w:hAnsi="Symbol"/>
          <w:spacing w:val="-18"/>
          <w:sz w:val="24"/>
        </w:rPr>
        <w:t></w:t>
      </w:r>
    </w:p>
    <w:p>
      <w:pPr>
        <w:spacing w:before="14"/>
        <w:ind w:left="162" w:right="0" w:firstLine="0"/>
        <w:jc w:val="left"/>
        <w:rPr>
          <w:rFonts w:ascii="Symbol" w:hAnsi="Symbol"/>
          <w:sz w:val="14"/>
        </w:rPr>
      </w:pPr>
      <w:r>
        <w:rPr/>
        <w:br w:type="column"/>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spacing w:before="3"/>
        <w:ind w:left="13" w:right="0" w:firstLine="0"/>
        <w:jc w:val="left"/>
        <w:rPr>
          <w:rFonts w:ascii="Symbol" w:hAnsi="Symbol"/>
          <w:sz w:val="14"/>
        </w:rPr>
      </w:pPr>
      <w:r>
        <w:rPr/>
        <w:pict>
          <v:line style="position:absolute;mso-position-horizontal-relative:page;mso-position-vertical-relative:paragraph;z-index:16259584" from="399.013214pt,-.088872pt" to="462.381069pt,-.08887pt" stroked="true" strokeweight=".499003pt" strokecolor="#000000">
            <v:stroke dashstyle="solid"/>
            <w10:wrap type="none"/>
          </v:line>
        </w:pict>
      </w:r>
      <w:r>
        <w:rPr>
          <w:i/>
          <w:spacing w:val="-6"/>
          <w:position w:val="6"/>
          <w:sz w:val="24"/>
        </w:rPr>
        <w:t>V</w:t>
      </w:r>
      <w:r>
        <w:rPr>
          <w:i/>
          <w:spacing w:val="-6"/>
          <w:sz w:val="14"/>
        </w:rPr>
        <w:t>REF </w:t>
      </w:r>
      <w:r>
        <w:rPr>
          <w:rFonts w:ascii="Symbol" w:hAnsi="Symbol"/>
          <w:sz w:val="14"/>
        </w:rPr>
        <w:t></w:t>
      </w:r>
      <w:r>
        <w:rPr>
          <w:sz w:val="14"/>
        </w:rPr>
        <w:t> </w:t>
      </w:r>
      <w:r>
        <w:rPr>
          <w:rFonts w:ascii="Symbol" w:hAnsi="Symbol"/>
          <w:position w:val="6"/>
          <w:sz w:val="24"/>
        </w:rPr>
        <w:t></w:t>
      </w:r>
      <w:r>
        <w:rPr>
          <w:position w:val="6"/>
          <w:sz w:val="24"/>
        </w:rPr>
        <w:t> </w:t>
      </w:r>
      <w:r>
        <w:rPr>
          <w:i/>
          <w:spacing w:val="-6"/>
          <w:position w:val="6"/>
          <w:sz w:val="24"/>
        </w:rPr>
        <w:t>V</w:t>
      </w:r>
      <w:r>
        <w:rPr>
          <w:i/>
          <w:spacing w:val="-6"/>
          <w:sz w:val="14"/>
        </w:rPr>
        <w:t>REF </w:t>
      </w:r>
      <w:r>
        <w:rPr>
          <w:rFonts w:ascii="Symbol" w:hAnsi="Symbol"/>
          <w:spacing w:val="-15"/>
          <w:sz w:val="14"/>
        </w:rPr>
        <w:t></w:t>
      </w:r>
    </w:p>
    <w:p>
      <w:pPr>
        <w:pStyle w:val="BodyText"/>
        <w:spacing w:before="180"/>
        <w:ind w:left="26"/>
      </w:pPr>
      <w:r>
        <w:rPr/>
        <w:br w:type="column"/>
      </w:r>
      <w:r>
        <w:rPr>
          <w:w w:val="105"/>
        </w:rPr>
        <w:t>(2</w:t>
      </w:r>
      <w:r>
        <w:rPr>
          <w:w w:val="105"/>
          <w:vertAlign w:val="superscript"/>
        </w:rPr>
        <w:t>10</w:t>
      </w:r>
      <w:r>
        <w:rPr>
          <w:w w:val="105"/>
          <w:vertAlign w:val="baseline"/>
        </w:rPr>
        <w:t>)</w:t>
      </w:r>
    </w:p>
    <w:p>
      <w:pPr>
        <w:spacing w:after="0"/>
        <w:sectPr>
          <w:type w:val="continuous"/>
          <w:pgSz w:w="11910" w:h="16840"/>
          <w:pgMar w:top="520" w:bottom="280" w:left="740" w:right="0"/>
          <w:cols w:num="7" w:equalWidth="0">
            <w:col w:w="1511" w:space="40"/>
            <w:col w:w="514" w:space="39"/>
            <w:col w:w="1252" w:space="39"/>
            <w:col w:w="810" w:space="899"/>
            <w:col w:w="2077" w:space="40"/>
            <w:col w:w="1254" w:space="39"/>
            <w:col w:w="2656"/>
          </w:cols>
        </w:sectPr>
      </w:pPr>
    </w:p>
    <w:p>
      <w:pPr>
        <w:pStyle w:val="BodyText"/>
        <w:tabs>
          <w:tab w:pos="1809" w:val="left" w:leader="none"/>
        </w:tabs>
        <w:spacing w:before="137"/>
        <w:ind w:left="676"/>
      </w:pPr>
      <w:r>
        <w:rPr>
          <w:b/>
          <w:i/>
        </w:rPr>
        <w:t>Câu</w:t>
      </w:r>
      <w:r>
        <w:rPr>
          <w:b/>
          <w:i/>
          <w:spacing w:val="2"/>
        </w:rPr>
        <w:t> </w:t>
      </w:r>
      <w:r>
        <w:rPr>
          <w:b/>
          <w:i/>
        </w:rPr>
        <w:t>7-2</w:t>
      </w:r>
      <w:r>
        <w:rPr/>
        <w:t>:</w:t>
        <w:tab/>
        <w:t>PIC 16F877A có </w:t>
      </w:r>
      <w:r>
        <w:rPr>
          <w:spacing w:val="-3"/>
        </w:rPr>
        <w:t>bộ ADC </w:t>
      </w:r>
      <w:r>
        <w:rPr/>
        <w:t>bao nhiêu</w:t>
      </w:r>
      <w:r>
        <w:rPr>
          <w:spacing w:val="9"/>
        </w:rPr>
        <w:t> </w:t>
      </w:r>
      <w:r>
        <w:rPr/>
        <w:t>bit:</w:t>
      </w:r>
    </w:p>
    <w:p>
      <w:pPr>
        <w:pStyle w:val="BodyText"/>
        <w:spacing w:before="117"/>
        <w:ind w:left="1248"/>
      </w:pPr>
      <w:r>
        <w:rPr/>
        <w:pict>
          <v:shape style="position:absolute;margin-left:226.899994pt;margin-top:6.36113pt;width:32.0500pt;height:13.3pt;mso-position-horizontal-relative:page;mso-position-vertical-relative:paragraph;z-index:16261120" type="#_x0000_t202" filled="true" fillcolor="#fdcaca" stroked="false">
            <v:textbox inset="0,0,0,0">
              <w:txbxContent>
                <w:p>
                  <w:pPr>
                    <w:pStyle w:val="BodyText"/>
                    <w:spacing w:line="266" w:lineRule="exact"/>
                  </w:pPr>
                  <w:r>
                    <w:rPr/>
                    <w:t>(b) 10</w:t>
                  </w:r>
                </w:p>
              </w:txbxContent>
            </v:textbox>
            <v:fill opacity="52428f" type="solid"/>
            <w10:wrap type="none"/>
          </v:shape>
        </w:pict>
      </w:r>
      <w:r>
        <w:rPr/>
        <w:t>(a) 8</w:t>
      </w:r>
    </w:p>
    <w:p>
      <w:pPr>
        <w:pStyle w:val="BodyText"/>
        <w:tabs>
          <w:tab w:pos="1809" w:val="left" w:leader="none"/>
        </w:tabs>
        <w:spacing w:before="123"/>
        <w:ind w:left="676"/>
      </w:pPr>
      <w:r>
        <w:rPr/>
        <w:pict>
          <v:group style="position:absolute;margin-left:99.407997pt;margin-top:26.173128pt;width:16.55pt;height:13.5pt;mso-position-horizontal-relative:page;mso-position-vertical-relative:paragraph;z-index:16258560" coordorigin="1988,523" coordsize="331,270">
            <v:shape style="position:absolute;left:1988;top:523;width:331;height:270" type="#_x0000_t202" filled="false" stroked="false">
              <v:textbox inset="0,0,0,0">
                <w:txbxContent>
                  <w:p>
                    <w:pPr>
                      <w:spacing w:line="269" w:lineRule="exact" w:before="0"/>
                      <w:ind w:left="0" w:right="0" w:firstLine="0"/>
                      <w:jc w:val="left"/>
                      <w:rPr>
                        <w:sz w:val="24"/>
                      </w:rPr>
                    </w:pPr>
                    <w:r>
                      <w:rPr>
                        <w:sz w:val="24"/>
                      </w:rPr>
                      <w:t>(a)</w:t>
                    </w:r>
                  </w:p>
                </w:txbxContent>
              </v:textbox>
              <w10:wrap type="none"/>
            </v:shape>
            <v:shape style="position:absolute;left:1988;top:523;width:331;height:270" coordorigin="1988,523" coordsize="331,270" path="m2319,523l2252,523,2252,527,1988,527,1988,793,2255,793,2255,791,2319,791,2319,523xe" filled="true" fillcolor="#fdcaca" stroked="false">
              <v:path arrowok="t"/>
              <v:fill opacity="52428f" type="solid"/>
            </v:shape>
            <w10:wrap type="none"/>
          </v:group>
        </w:pict>
      </w:r>
      <w:r>
        <w:rPr>
          <w:b/>
          <w:i/>
        </w:rPr>
        <w:t>Câu</w:t>
      </w:r>
      <w:r>
        <w:rPr>
          <w:b/>
          <w:i/>
          <w:spacing w:val="2"/>
        </w:rPr>
        <w:t> </w:t>
      </w:r>
      <w:r>
        <w:rPr>
          <w:b/>
          <w:i/>
        </w:rPr>
        <w:t>7-3</w:t>
      </w:r>
      <w:r>
        <w:rPr/>
        <w:t>:</w:t>
        <w:tab/>
        <w:t>PIC 16F877A có </w:t>
      </w:r>
      <w:r>
        <w:rPr>
          <w:spacing w:val="-3"/>
        </w:rPr>
        <w:t>bộ </w:t>
      </w:r>
      <w:r>
        <w:rPr/>
        <w:t>ADC bao nhiêu</w:t>
      </w:r>
      <w:r>
        <w:rPr>
          <w:spacing w:val="8"/>
        </w:rPr>
        <w:t> </w:t>
      </w:r>
      <w:r>
        <w:rPr>
          <w:spacing w:val="-5"/>
        </w:rPr>
        <w:t>kênh:</w:t>
      </w:r>
    </w:p>
    <w:p>
      <w:pPr>
        <w:pStyle w:val="BodyText"/>
        <w:rPr>
          <w:sz w:val="26"/>
        </w:rPr>
      </w:pPr>
      <w:r>
        <w:rPr/>
        <w:br w:type="column"/>
      </w:r>
      <w:r>
        <w:rPr>
          <w:sz w:val="26"/>
        </w:rPr>
      </w:r>
    </w:p>
    <w:p>
      <w:pPr>
        <w:pStyle w:val="BodyText"/>
        <w:tabs>
          <w:tab w:pos="2972" w:val="left" w:leader="none"/>
        </w:tabs>
        <w:spacing w:before="231"/>
        <w:ind w:left="418"/>
      </w:pPr>
      <w:r>
        <w:rPr/>
        <w:t>(c)</w:t>
      </w:r>
      <w:r>
        <w:rPr>
          <w:spacing w:val="4"/>
        </w:rPr>
        <w:t> </w:t>
      </w:r>
      <w:r>
        <w:rPr/>
        <w:t>12</w:t>
        <w:tab/>
        <w:t>(d)</w:t>
      </w:r>
      <w:r>
        <w:rPr>
          <w:spacing w:val="4"/>
        </w:rPr>
        <w:t> </w:t>
      </w:r>
      <w:r>
        <w:rPr/>
        <w:t>16</w:t>
      </w:r>
    </w:p>
    <w:p>
      <w:pPr>
        <w:spacing w:after="0"/>
        <w:sectPr>
          <w:type w:val="continuous"/>
          <w:pgSz w:w="11910" w:h="16840"/>
          <w:pgMar w:top="520" w:bottom="280" w:left="740" w:right="0"/>
          <w:cols w:num="2" w:equalWidth="0">
            <w:col w:w="5890" w:space="40"/>
            <w:col w:w="5240"/>
          </w:cols>
        </w:sectPr>
      </w:pPr>
    </w:p>
    <w:p>
      <w:pPr>
        <w:pStyle w:val="BodyText"/>
        <w:rPr>
          <w:sz w:val="26"/>
        </w:rPr>
      </w:pPr>
    </w:p>
    <w:p>
      <w:pPr>
        <w:pStyle w:val="BodyText"/>
        <w:spacing w:before="7"/>
        <w:rPr>
          <w:sz w:val="22"/>
        </w:rPr>
      </w:pPr>
    </w:p>
    <w:p>
      <w:pPr>
        <w:pStyle w:val="Heading5"/>
        <w:ind w:left="0"/>
        <w:jc w:val="right"/>
        <w:rPr>
          <w:b w:val="0"/>
          <w:i w:val="0"/>
        </w:rPr>
      </w:pPr>
      <w:r>
        <w:rPr>
          <w:i/>
        </w:rPr>
        <w:t>Câu</w:t>
      </w:r>
      <w:r>
        <w:rPr>
          <w:i/>
          <w:spacing w:val="1"/>
        </w:rPr>
        <w:t> </w:t>
      </w:r>
      <w:r>
        <w:rPr>
          <w:i/>
        </w:rPr>
        <w:t>7-4</w:t>
      </w:r>
      <w:r>
        <w:rPr>
          <w:b w:val="0"/>
          <w:i w:val="0"/>
        </w:rPr>
        <w:t>:</w:t>
      </w:r>
    </w:p>
    <w:p>
      <w:pPr>
        <w:pStyle w:val="BodyText"/>
        <w:spacing w:before="118"/>
        <w:ind w:right="23"/>
        <w:jc w:val="right"/>
      </w:pPr>
      <w:r>
        <w:rPr>
          <w:spacing w:val="-1"/>
        </w:rPr>
        <w:t>(a)</w:t>
      </w:r>
    </w:p>
    <w:p>
      <w:pPr>
        <w:pStyle w:val="Heading5"/>
        <w:spacing w:before="161"/>
        <w:ind w:left="0"/>
        <w:jc w:val="right"/>
        <w:rPr>
          <w:b w:val="0"/>
          <w:i w:val="0"/>
        </w:rPr>
      </w:pPr>
      <w:r>
        <w:rPr>
          <w:i/>
        </w:rPr>
        <w:t>Câu</w:t>
      </w:r>
      <w:r>
        <w:rPr>
          <w:i/>
          <w:spacing w:val="1"/>
        </w:rPr>
        <w:t> </w:t>
      </w:r>
      <w:r>
        <w:rPr>
          <w:i/>
        </w:rPr>
        <w:t>7-5</w:t>
      </w:r>
      <w:r>
        <w:rPr>
          <w:b w:val="0"/>
          <w:i w:val="0"/>
        </w:rPr>
        <w:t>:</w:t>
      </w:r>
    </w:p>
    <w:p>
      <w:pPr>
        <w:pStyle w:val="BodyText"/>
        <w:spacing w:before="123"/>
        <w:ind w:right="23"/>
        <w:jc w:val="right"/>
      </w:pPr>
      <w:r>
        <w:rPr>
          <w:spacing w:val="-1"/>
        </w:rPr>
        <w:t>(a)</w:t>
      </w:r>
    </w:p>
    <w:p>
      <w:pPr>
        <w:pStyle w:val="Heading5"/>
        <w:spacing w:before="161"/>
        <w:ind w:left="0"/>
        <w:jc w:val="right"/>
        <w:rPr>
          <w:b w:val="0"/>
          <w:i w:val="0"/>
        </w:rPr>
      </w:pPr>
      <w:r>
        <w:rPr>
          <w:i/>
        </w:rPr>
        <w:t>Câu</w:t>
      </w:r>
      <w:r>
        <w:rPr>
          <w:i/>
          <w:spacing w:val="1"/>
        </w:rPr>
        <w:t> </w:t>
      </w:r>
      <w:r>
        <w:rPr>
          <w:i/>
        </w:rPr>
        <w:t>7-6</w:t>
      </w:r>
      <w:r>
        <w:rPr>
          <w:b w:val="0"/>
          <w:i w:val="0"/>
        </w:rPr>
        <w:t>:</w:t>
      </w:r>
    </w:p>
    <w:p>
      <w:pPr>
        <w:pStyle w:val="BodyText"/>
        <w:tabs>
          <w:tab w:pos="4767" w:val="left" w:leader="none"/>
          <w:tab w:pos="7321" w:val="left" w:leader="none"/>
        </w:tabs>
        <w:spacing w:before="118"/>
        <w:ind w:left="2217"/>
      </w:pPr>
      <w:r>
        <w:rPr/>
        <w:br w:type="column"/>
      </w:r>
      <w:r>
        <w:rPr/>
        <w:t>(b)</w:t>
      </w:r>
      <w:r>
        <w:rPr>
          <w:spacing w:val="1"/>
        </w:rPr>
        <w:t> </w:t>
      </w:r>
      <w:r>
        <w:rPr/>
        <w:t>10</w:t>
        <w:tab/>
        <w:t>(c)</w:t>
      </w:r>
      <w:r>
        <w:rPr>
          <w:spacing w:val="3"/>
        </w:rPr>
        <w:t> </w:t>
      </w:r>
      <w:r>
        <w:rPr/>
        <w:t>12</w:t>
        <w:tab/>
        <w:t>(d)</w:t>
      </w:r>
      <w:r>
        <w:rPr>
          <w:spacing w:val="3"/>
        </w:rPr>
        <w:t> </w:t>
      </w:r>
      <w:r>
        <w:rPr/>
        <w:t>14</w:t>
      </w:r>
    </w:p>
    <w:p>
      <w:pPr>
        <w:pStyle w:val="BodyText"/>
        <w:spacing w:before="165"/>
        <w:ind w:left="229"/>
      </w:pPr>
      <w:r>
        <w:rPr/>
        <w:pict>
          <v:group style="position:absolute;margin-left:120.529999pt;margin-top:-13.320242pt;width:9pt;height:13.3pt;mso-position-horizontal-relative:page;mso-position-vertical-relative:paragraph;z-index:16257536" coordorigin="2411,-266" coordsize="180,266">
            <v:shape style="position:absolute;left:2410;top:-267;width:180;height:266" type="#_x0000_t202" filled="false" stroked="false">
              <v:textbox inset="0,0,0,0">
                <w:txbxContent>
                  <w:p>
                    <w:pPr>
                      <w:spacing w:line="266" w:lineRule="exact" w:before="0"/>
                      <w:ind w:left="0" w:right="0" w:firstLine="0"/>
                      <w:jc w:val="left"/>
                      <w:rPr>
                        <w:sz w:val="24"/>
                      </w:rPr>
                    </w:pPr>
                    <w:r>
                      <w:rPr>
                        <w:sz w:val="24"/>
                      </w:rPr>
                      <w:t>8</w:t>
                    </w:r>
                  </w:p>
                </w:txbxContent>
              </v:textbox>
              <w10:wrap type="none"/>
            </v:shape>
            <v:shape style="position:absolute;left:2410;top:-267;width:180;height:266" coordorigin="2411,-266" coordsize="180,266" path="m2591,-266l2531,-266,2411,-266,2411,-1,2531,-1,2591,-1,2591,-266xe" filled="true" fillcolor="#fdcaca" stroked="false">
              <v:path arrowok="t"/>
              <v:fill opacity="52428f" type="solid"/>
            </v:shape>
            <w10:wrap type="none"/>
          </v:group>
        </w:pict>
      </w:r>
      <w:r>
        <w:rPr/>
        <w:t>PIC 16F887 có bộ ADC bao nhiêu kênh:</w:t>
      </w:r>
    </w:p>
    <w:p>
      <w:pPr>
        <w:pStyle w:val="BodyText"/>
        <w:tabs>
          <w:tab w:pos="2217" w:val="left" w:leader="none"/>
          <w:tab w:pos="4767" w:val="left" w:leader="none"/>
        </w:tabs>
        <w:spacing w:before="118"/>
        <w:ind w:left="90"/>
      </w:pPr>
      <w:r>
        <w:rPr/>
        <w:pict>
          <v:shape style="position:absolute;margin-left:482.109985pt;margin-top:6.411125pt;width:29.3pt;height:13.3pt;mso-position-horizontal-relative:page;mso-position-vertical-relative:paragraph;z-index:16260608" type="#_x0000_t202" filled="true" fillcolor="#fdcaca" stroked="false">
            <v:textbox inset="0,0,0,0">
              <w:txbxContent>
                <w:p>
                  <w:pPr>
                    <w:pStyle w:val="BodyText"/>
                    <w:spacing w:line="266" w:lineRule="exact"/>
                    <w:ind w:right="-15"/>
                  </w:pPr>
                  <w:r>
                    <w:rPr/>
                    <w:t>(d)</w:t>
                  </w:r>
                  <w:r>
                    <w:rPr>
                      <w:spacing w:val="4"/>
                    </w:rPr>
                    <w:t> </w:t>
                  </w:r>
                  <w:r>
                    <w:rPr/>
                    <w:t>14</w:t>
                  </w:r>
                </w:p>
              </w:txbxContent>
            </v:textbox>
            <v:fill opacity="52428f" type="solid"/>
            <w10:wrap type="none"/>
          </v:shape>
        </w:pict>
      </w:r>
      <w:r>
        <w:rPr/>
        <w:t>8</w:t>
        <w:tab/>
        <w:t>(b)</w:t>
      </w:r>
      <w:r>
        <w:rPr>
          <w:spacing w:val="2"/>
        </w:rPr>
        <w:t> </w:t>
      </w:r>
      <w:r>
        <w:rPr/>
        <w:t>10</w:t>
        <w:tab/>
        <w:t>(c)</w:t>
      </w:r>
      <w:r>
        <w:rPr>
          <w:spacing w:val="4"/>
        </w:rPr>
        <w:t> </w:t>
      </w:r>
      <w:r>
        <w:rPr/>
        <w:t>12</w:t>
      </w:r>
    </w:p>
    <w:p>
      <w:pPr>
        <w:pStyle w:val="BodyText"/>
        <w:spacing w:before="161"/>
        <w:ind w:left="229"/>
      </w:pPr>
      <w:r>
        <w:rPr/>
        <w:t>ADC của PIC 16F887 có bao nhiêu thanh ghi:</w:t>
      </w:r>
    </w:p>
    <w:p>
      <w:pPr>
        <w:pStyle w:val="BodyText"/>
        <w:tabs>
          <w:tab w:pos="2217" w:val="left" w:leader="none"/>
          <w:tab w:pos="4767" w:val="left" w:leader="none"/>
          <w:tab w:pos="7321" w:val="left" w:leader="none"/>
        </w:tabs>
        <w:spacing w:before="123"/>
        <w:ind w:left="90"/>
      </w:pPr>
      <w:r>
        <w:rPr/>
        <w:t>2</w:t>
        <w:tab/>
        <w:t>(b)</w:t>
      </w:r>
      <w:r>
        <w:rPr>
          <w:spacing w:val="2"/>
        </w:rPr>
        <w:t> </w:t>
      </w:r>
      <w:r>
        <w:rPr/>
        <w:t>3</w:t>
        <w:tab/>
        <w:t>(c)</w:t>
      </w:r>
      <w:r>
        <w:rPr>
          <w:spacing w:val="4"/>
        </w:rPr>
        <w:t> </w:t>
      </w:r>
      <w:r>
        <w:rPr/>
        <w:t>4</w:t>
        <w:tab/>
        <w:t>(d)</w:t>
      </w:r>
      <w:r>
        <w:rPr>
          <w:spacing w:val="4"/>
        </w:rPr>
        <w:t> </w:t>
      </w:r>
      <w:r>
        <w:rPr/>
        <w:t>5</w:t>
      </w:r>
    </w:p>
    <w:p>
      <w:pPr>
        <w:pStyle w:val="BodyText"/>
        <w:spacing w:before="161"/>
        <w:ind w:left="229"/>
      </w:pPr>
      <w:r>
        <w:rPr/>
        <w:t>Các thanh ghi lưu kết quả ADC của PIC 16F887 có tên là:</w:t>
      </w:r>
    </w:p>
    <w:p>
      <w:pPr>
        <w:spacing w:after="0"/>
        <w:sectPr>
          <w:type w:val="continuous"/>
          <w:pgSz w:w="11910" w:h="16840"/>
          <w:pgMar w:top="520" w:bottom="280" w:left="740" w:right="0"/>
          <w:cols w:num="2" w:equalWidth="0">
            <w:col w:w="1541" w:space="40"/>
            <w:col w:w="9589"/>
          </w:cols>
        </w:sectPr>
      </w:pPr>
    </w:p>
    <w:p>
      <w:pPr>
        <w:pStyle w:val="BodyText"/>
        <w:tabs>
          <w:tab w:pos="6347" w:val="left" w:leader="none"/>
        </w:tabs>
        <w:spacing w:before="117"/>
        <w:ind w:left="1243"/>
      </w:pPr>
      <w:r>
        <w:rPr/>
        <w:pict>
          <v:shape style="position:absolute;margin-left:65.064003pt;margin-top:14.159983pt;width:508.05pt;height:134pt;mso-position-horizontal-relative:page;mso-position-vertical-relative:page;z-index:16261632"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566"/>
                    <w:gridCol w:w="9139"/>
                  </w:tblGrid>
                  <w:tr>
                    <w:trPr>
                      <w:trHeight w:val="345" w:hRule="atLeast"/>
                    </w:trPr>
                    <w:tc>
                      <w:tcPr>
                        <w:tcW w:w="10145" w:type="dxa"/>
                        <w:gridSpan w:val="3"/>
                        <w:tcBorders>
                          <w:top w:val="single" w:sz="4" w:space="0" w:color="000000"/>
                          <w:left w:val="single" w:sz="4" w:space="0" w:color="000000"/>
                          <w:bottom w:val="single" w:sz="8" w:space="0" w:color="000000"/>
                          <w:right w:val="single" w:sz="4" w:space="0" w:color="000000"/>
                        </w:tcBorders>
                      </w:tcPr>
                      <w:p>
                        <w:pPr>
                          <w:pStyle w:val="TableParagraph"/>
                          <w:rPr>
                            <w:sz w:val="22"/>
                          </w:rPr>
                        </w:pPr>
                      </w:p>
                    </w:tc>
                  </w:tr>
                  <w:tr>
                    <w:trPr>
                      <w:trHeight w:val="299" w:hRule="atLeast"/>
                    </w:trPr>
                    <w:tc>
                      <w:tcPr>
                        <w:tcW w:w="440" w:type="dxa"/>
                        <w:tcBorders>
                          <w:top w:val="single" w:sz="8" w:space="0" w:color="000000"/>
                          <w:left w:val="single" w:sz="4" w:space="0" w:color="000000"/>
                        </w:tcBorders>
                      </w:tcPr>
                      <w:p>
                        <w:pPr>
                          <w:pStyle w:val="TableParagraph"/>
                          <w:rPr>
                            <w:sz w:val="22"/>
                          </w:rPr>
                        </w:pPr>
                      </w:p>
                    </w:tc>
                    <w:tc>
                      <w:tcPr>
                        <w:tcW w:w="566" w:type="dxa"/>
                        <w:tcBorders>
                          <w:top w:val="single" w:sz="8" w:space="0" w:color="000000"/>
                        </w:tcBorders>
                      </w:tcPr>
                      <w:p>
                        <w:pPr>
                          <w:pStyle w:val="TableParagraph"/>
                          <w:rPr>
                            <w:sz w:val="22"/>
                          </w:rPr>
                        </w:pPr>
                      </w:p>
                    </w:tc>
                    <w:tc>
                      <w:tcPr>
                        <w:tcW w:w="9139" w:type="dxa"/>
                        <w:tcBorders>
                          <w:top w:val="single" w:sz="8" w:space="0" w:color="000000"/>
                          <w:right w:val="single" w:sz="4" w:space="0" w:color="000000"/>
                        </w:tcBorders>
                      </w:tcPr>
                      <w:p>
                        <w:pPr>
                          <w:pStyle w:val="TableParagraph"/>
                          <w:spacing w:line="254" w:lineRule="exact" w:before="24"/>
                          <w:ind w:left="809"/>
                          <w:rPr>
                            <w:rFonts w:ascii="Georgia"/>
                            <w:sz w:val="24"/>
                          </w:rPr>
                        </w:pPr>
                        <w:r>
                          <w:rPr>
                            <w:rFonts w:ascii="Georgia"/>
                            <w:sz w:val="24"/>
                          </w:rPr>
                          <w:t>KQADC=KQADC+READ_ADC();</w:t>
                        </w: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9139" w:type="dxa"/>
                        <w:tcBorders>
                          <w:right w:val="single" w:sz="4" w:space="0" w:color="000000"/>
                        </w:tcBorders>
                      </w:tcPr>
                      <w:p>
                        <w:pPr>
                          <w:pStyle w:val="TableParagraph"/>
                          <w:spacing w:line="254" w:lineRule="exact" w:before="9"/>
                          <w:ind w:left="809"/>
                          <w:rPr>
                            <w:rFonts w:ascii="Georgia"/>
                            <w:sz w:val="24"/>
                          </w:rPr>
                        </w:pPr>
                        <w:r>
                          <w:rPr>
                            <w:rFonts w:ascii="Georgia"/>
                            <w:sz w:val="24"/>
                          </w:rPr>
                          <w:t>HIENTHI();</w:t>
                        </w: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9139" w:type="dxa"/>
                        <w:tcBorders>
                          <w:right w:val="single" w:sz="4" w:space="0" w:color="000000"/>
                        </w:tcBorders>
                      </w:tcPr>
                      <w:p>
                        <w:pPr>
                          <w:pStyle w:val="TableParagraph"/>
                          <w:spacing w:line="252" w:lineRule="exact" w:before="9"/>
                          <w:ind w:left="242"/>
                          <w:rPr>
                            <w:rFonts w:ascii="Georgia"/>
                            <w:sz w:val="24"/>
                          </w:rPr>
                        </w:pPr>
                        <w:r>
                          <w:rPr>
                            <w:rFonts w:ascii="Georgia"/>
                            <w:w w:val="90"/>
                            <w:sz w:val="24"/>
                          </w:rPr>
                          <w:t>}</w:t>
                        </w:r>
                      </w:p>
                    </w:tc>
                  </w:tr>
                  <w:tr>
                    <w:trPr>
                      <w:trHeight w:val="280"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9139" w:type="dxa"/>
                        <w:tcBorders>
                          <w:right w:val="single" w:sz="4" w:space="0" w:color="000000"/>
                        </w:tcBorders>
                      </w:tcPr>
                      <w:p>
                        <w:pPr>
                          <w:pStyle w:val="TableParagraph"/>
                          <w:spacing w:line="254" w:lineRule="exact" w:before="6"/>
                          <w:ind w:left="242"/>
                          <w:rPr>
                            <w:rFonts w:ascii="Georgia"/>
                            <w:sz w:val="24"/>
                          </w:rPr>
                        </w:pPr>
                        <w:r>
                          <w:rPr>
                            <w:rFonts w:ascii="Georgia"/>
                            <w:sz w:val="24"/>
                          </w:rPr>
                          <w:t>KQADC= KQADC /2.046;</w:t>
                        </w:r>
                      </w:p>
                    </w:tc>
                  </w:tr>
                  <w:tr>
                    <w:trPr>
                      <w:trHeight w:val="283"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9139" w:type="dxa"/>
                        <w:tcBorders>
                          <w:right w:val="single" w:sz="4" w:space="0" w:color="000000"/>
                        </w:tcBorders>
                      </w:tcPr>
                      <w:p>
                        <w:pPr>
                          <w:pStyle w:val="TableParagraph"/>
                          <w:spacing w:line="254" w:lineRule="exact" w:before="9"/>
                          <w:ind w:left="242"/>
                          <w:rPr>
                            <w:rFonts w:ascii="Georgia"/>
                            <w:sz w:val="24"/>
                          </w:rPr>
                        </w:pPr>
                        <w:r>
                          <w:rPr>
                            <w:rFonts w:ascii="Georgia"/>
                            <w:sz w:val="24"/>
                          </w:rPr>
                          <w:t>KQADC=KQADC/100;</w:t>
                        </w:r>
                      </w:p>
                    </w:tc>
                  </w:tr>
                  <w:tr>
                    <w:trPr>
                      <w:trHeight w:val="281" w:hRule="atLeast"/>
                    </w:trPr>
                    <w:tc>
                      <w:tcPr>
                        <w:tcW w:w="440" w:type="dxa"/>
                        <w:tcBorders>
                          <w:left w:val="single" w:sz="4" w:space="0" w:color="000000"/>
                        </w:tcBorders>
                      </w:tcPr>
                      <w:p>
                        <w:pPr>
                          <w:pStyle w:val="TableParagraph"/>
                          <w:rPr>
                            <w:sz w:val="20"/>
                          </w:rPr>
                        </w:pPr>
                      </w:p>
                    </w:tc>
                    <w:tc>
                      <w:tcPr>
                        <w:tcW w:w="566" w:type="dxa"/>
                      </w:tcPr>
                      <w:p>
                        <w:pPr>
                          <w:pStyle w:val="TableParagraph"/>
                          <w:rPr>
                            <w:sz w:val="20"/>
                          </w:rPr>
                        </w:pPr>
                      </w:p>
                    </w:tc>
                    <w:tc>
                      <w:tcPr>
                        <w:tcW w:w="9139" w:type="dxa"/>
                        <w:tcBorders>
                          <w:right w:val="single" w:sz="4" w:space="0" w:color="000000"/>
                        </w:tcBorders>
                      </w:tcPr>
                      <w:p>
                        <w:pPr>
                          <w:pStyle w:val="TableParagraph"/>
                          <w:spacing w:line="252" w:lineRule="exact" w:before="9"/>
                          <w:ind w:left="242"/>
                          <w:rPr>
                            <w:rFonts w:ascii="Georgia"/>
                            <w:sz w:val="24"/>
                          </w:rPr>
                        </w:pPr>
                        <w:r>
                          <w:rPr>
                            <w:rFonts w:ascii="Georgia"/>
                            <w:sz w:val="24"/>
                          </w:rPr>
                          <w:t>GIAIMA();</w:t>
                        </w:r>
                      </w:p>
                    </w:tc>
                  </w:tr>
                  <w:tr>
                    <w:trPr>
                      <w:trHeight w:val="281" w:hRule="atLeast"/>
                    </w:trPr>
                    <w:tc>
                      <w:tcPr>
                        <w:tcW w:w="440" w:type="dxa"/>
                        <w:tcBorders>
                          <w:left w:val="single" w:sz="4" w:space="0" w:color="000000"/>
                        </w:tcBorders>
                      </w:tcPr>
                      <w:p>
                        <w:pPr>
                          <w:pStyle w:val="TableParagraph"/>
                          <w:rPr>
                            <w:sz w:val="20"/>
                          </w:rPr>
                        </w:pPr>
                      </w:p>
                    </w:tc>
                    <w:tc>
                      <w:tcPr>
                        <w:tcW w:w="566" w:type="dxa"/>
                      </w:tcPr>
                      <w:p>
                        <w:pPr>
                          <w:pStyle w:val="TableParagraph"/>
                          <w:spacing w:line="254" w:lineRule="exact" w:before="6"/>
                          <w:ind w:left="11"/>
                          <w:jc w:val="center"/>
                          <w:rPr>
                            <w:rFonts w:ascii="Georgia"/>
                            <w:sz w:val="24"/>
                          </w:rPr>
                        </w:pPr>
                        <w:r>
                          <w:rPr>
                            <w:rFonts w:ascii="Georgia"/>
                            <w:w w:val="90"/>
                            <w:sz w:val="24"/>
                          </w:rPr>
                          <w:t>}</w:t>
                        </w:r>
                      </w:p>
                    </w:tc>
                    <w:tc>
                      <w:tcPr>
                        <w:tcW w:w="9139" w:type="dxa"/>
                        <w:tcBorders>
                          <w:right w:val="single" w:sz="4" w:space="0" w:color="000000"/>
                        </w:tcBorders>
                      </w:tcPr>
                      <w:p>
                        <w:pPr>
                          <w:pStyle w:val="TableParagraph"/>
                          <w:rPr>
                            <w:sz w:val="20"/>
                          </w:rPr>
                        </w:pPr>
                      </w:p>
                    </w:tc>
                  </w:tr>
                  <w:tr>
                    <w:trPr>
                      <w:trHeight w:val="305" w:hRule="atLeast"/>
                    </w:trPr>
                    <w:tc>
                      <w:tcPr>
                        <w:tcW w:w="440" w:type="dxa"/>
                        <w:tcBorders>
                          <w:left w:val="single" w:sz="4" w:space="0" w:color="000000"/>
                          <w:bottom w:val="single" w:sz="4" w:space="0" w:color="000000"/>
                        </w:tcBorders>
                      </w:tcPr>
                      <w:p>
                        <w:pPr>
                          <w:pStyle w:val="TableParagraph"/>
                          <w:spacing w:before="9"/>
                          <w:ind w:left="110"/>
                          <w:rPr>
                            <w:rFonts w:ascii="Georgia"/>
                            <w:sz w:val="24"/>
                          </w:rPr>
                        </w:pPr>
                        <w:r>
                          <w:rPr>
                            <w:rFonts w:ascii="Georgia"/>
                            <w:w w:val="90"/>
                            <w:sz w:val="24"/>
                          </w:rPr>
                          <w:t>}</w:t>
                        </w:r>
                      </w:p>
                    </w:tc>
                    <w:tc>
                      <w:tcPr>
                        <w:tcW w:w="566" w:type="dxa"/>
                        <w:tcBorders>
                          <w:bottom w:val="single" w:sz="4" w:space="0" w:color="000000"/>
                        </w:tcBorders>
                      </w:tcPr>
                      <w:p>
                        <w:pPr>
                          <w:pStyle w:val="TableParagraph"/>
                          <w:rPr>
                            <w:sz w:val="22"/>
                          </w:rPr>
                        </w:pPr>
                      </w:p>
                    </w:tc>
                    <w:tc>
                      <w:tcPr>
                        <w:tcW w:w="9139"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r>
        <w:rPr/>
        <w:t>(a) ADCON1 </w:t>
      </w:r>
      <w:r>
        <w:rPr>
          <w:spacing w:val="-3"/>
        </w:rPr>
        <w:t>và</w:t>
      </w:r>
      <w:r>
        <w:rPr>
          <w:spacing w:val="3"/>
        </w:rPr>
        <w:t> </w:t>
      </w:r>
      <w:r>
        <w:rPr/>
        <w:t>ADCON0</w:t>
        <w:tab/>
        <w:t>(b) ADRES1 </w:t>
      </w:r>
      <w:r>
        <w:rPr>
          <w:spacing w:val="-3"/>
        </w:rPr>
        <w:t>và</w:t>
      </w:r>
      <w:r>
        <w:rPr>
          <w:spacing w:val="10"/>
        </w:rPr>
        <w:t> </w:t>
      </w:r>
      <w:r>
        <w:rPr/>
        <w:t>ADRES0</w:t>
      </w:r>
    </w:p>
    <w:p>
      <w:pPr>
        <w:pStyle w:val="BodyText"/>
        <w:spacing w:before="3"/>
        <w:ind w:left="6347"/>
      </w:pPr>
      <w:r>
        <w:rPr/>
        <w:pict>
          <v:shape style="position:absolute;margin-left:99.167999pt;margin-top:.661123pt;width:131.5pt;height:13.3pt;mso-position-horizontal-relative:page;mso-position-vertical-relative:paragraph;z-index:16260096" type="#_x0000_t202" filled="true" fillcolor="#fdcaca" stroked="false">
            <v:textbox inset="0,0,0,0">
              <w:txbxContent>
                <w:p>
                  <w:pPr>
                    <w:pStyle w:val="BodyText"/>
                    <w:spacing w:line="266" w:lineRule="exact"/>
                  </w:pPr>
                  <w:r>
                    <w:rPr/>
                    <w:t>(c) ADRESH và ADRESL</w:t>
                  </w:r>
                </w:p>
              </w:txbxContent>
            </v:textbox>
            <v:fill opacity="52428f" type="solid"/>
            <w10:wrap type="none"/>
          </v:shape>
        </w:pict>
      </w:r>
      <w:r>
        <w:rPr/>
        <w:t>(d) ADCONH và ADCONL</w:t>
      </w:r>
    </w:p>
    <w:p>
      <w:pPr>
        <w:spacing w:after="0"/>
        <w:sectPr>
          <w:type w:val="continuous"/>
          <w:pgSz w:w="11910" w:h="16840"/>
          <w:pgMar w:top="520" w:bottom="280" w:left="740" w:right="0"/>
        </w:sectPr>
      </w:pPr>
    </w:p>
    <w:p>
      <w:pPr>
        <w:pStyle w:val="BodyText"/>
        <w:tabs>
          <w:tab w:pos="1809" w:val="left" w:leader="none"/>
        </w:tabs>
        <w:spacing w:line="268" w:lineRule="exact"/>
        <w:ind w:left="676"/>
      </w:pPr>
      <w:r>
        <w:rPr>
          <w:b/>
          <w:i/>
        </w:rPr>
        <w:t>Câu</w:t>
      </w:r>
      <w:r>
        <w:rPr>
          <w:b/>
          <w:i/>
          <w:spacing w:val="2"/>
        </w:rPr>
        <w:t> </w:t>
      </w:r>
      <w:r>
        <w:rPr>
          <w:b/>
          <w:i/>
        </w:rPr>
        <w:t>7-7</w:t>
      </w:r>
      <w:r>
        <w:rPr/>
        <w:t>:</w:t>
        <w:tab/>
        <w:t>Các thanh ghi điều khiển ADC của PIC 16F887 có tên</w:t>
      </w:r>
      <w:r>
        <w:rPr>
          <w:spacing w:val="-8"/>
        </w:rPr>
        <w:t> </w:t>
      </w:r>
      <w:r>
        <w:rPr>
          <w:spacing w:val="-4"/>
        </w:rPr>
        <w:t>là:</w:t>
      </w:r>
    </w:p>
    <w:p>
      <w:pPr>
        <w:pStyle w:val="BodyText"/>
        <w:tabs>
          <w:tab w:pos="6347" w:val="left" w:leader="none"/>
        </w:tabs>
        <w:spacing w:line="275" w:lineRule="exact" w:before="122"/>
        <w:ind w:left="1243"/>
      </w:pPr>
      <w:r>
        <w:rPr/>
        <w:t>(a) ADCON1</w:t>
      </w:r>
      <w:r>
        <w:rPr>
          <w:spacing w:val="-1"/>
        </w:rPr>
        <w:t> </w:t>
      </w:r>
      <w:r>
        <w:rPr>
          <w:spacing w:val="-3"/>
        </w:rPr>
        <w:t>và</w:t>
      </w:r>
      <w:r>
        <w:rPr>
          <w:spacing w:val="3"/>
        </w:rPr>
        <w:t> </w:t>
      </w:r>
      <w:r>
        <w:rPr/>
        <w:t>ADCON0</w:t>
        <w:tab/>
        <w:t>(b) ADRES1 </w:t>
      </w:r>
      <w:r>
        <w:rPr>
          <w:spacing w:val="-3"/>
        </w:rPr>
        <w:t>và</w:t>
      </w:r>
      <w:r>
        <w:rPr>
          <w:spacing w:val="10"/>
        </w:rPr>
        <w:t> </w:t>
      </w:r>
      <w:r>
        <w:rPr/>
        <w:t>ADRES0</w:t>
      </w:r>
    </w:p>
    <w:p>
      <w:pPr>
        <w:pStyle w:val="ListParagraph"/>
        <w:numPr>
          <w:ilvl w:val="0"/>
          <w:numId w:val="96"/>
        </w:numPr>
        <w:tabs>
          <w:tab w:pos="1574" w:val="left" w:leader="none"/>
          <w:tab w:pos="6347" w:val="left" w:leader="none"/>
        </w:tabs>
        <w:spacing w:line="275" w:lineRule="exact" w:before="0" w:after="0"/>
        <w:ind w:left="1573" w:right="0" w:hanging="331"/>
        <w:jc w:val="left"/>
        <w:rPr>
          <w:sz w:val="24"/>
        </w:rPr>
      </w:pPr>
      <w:r>
        <w:rPr>
          <w:sz w:val="24"/>
        </w:rPr>
        <w:t>ADRESH</w:t>
      </w:r>
      <w:r>
        <w:rPr>
          <w:spacing w:val="-2"/>
          <w:sz w:val="24"/>
        </w:rPr>
        <w:t> </w:t>
      </w:r>
      <w:r>
        <w:rPr>
          <w:spacing w:val="-3"/>
          <w:sz w:val="24"/>
        </w:rPr>
        <w:t>và</w:t>
      </w:r>
      <w:r>
        <w:rPr>
          <w:spacing w:val="-1"/>
          <w:sz w:val="24"/>
        </w:rPr>
        <w:t> </w:t>
      </w:r>
      <w:r>
        <w:rPr>
          <w:sz w:val="24"/>
        </w:rPr>
        <w:t>ADRESL</w:t>
        <w:tab/>
        <w:t>(d) ADCONH </w:t>
      </w:r>
      <w:r>
        <w:rPr>
          <w:spacing w:val="-3"/>
          <w:sz w:val="24"/>
        </w:rPr>
        <w:t>và</w:t>
      </w:r>
      <w:r>
        <w:rPr>
          <w:spacing w:val="9"/>
          <w:sz w:val="24"/>
        </w:rPr>
        <w:t> </w:t>
      </w:r>
      <w:r>
        <w:rPr>
          <w:sz w:val="24"/>
        </w:rPr>
        <w:t>ADCONL</w:t>
      </w:r>
    </w:p>
    <w:p>
      <w:pPr>
        <w:pStyle w:val="BodyText"/>
        <w:tabs>
          <w:tab w:pos="1809" w:val="left" w:leader="none"/>
        </w:tabs>
        <w:spacing w:before="123"/>
        <w:ind w:left="676"/>
      </w:pPr>
      <w:r>
        <w:rPr>
          <w:b/>
          <w:i/>
        </w:rPr>
        <w:t>Câu</w:t>
      </w:r>
      <w:r>
        <w:rPr>
          <w:b/>
          <w:i/>
          <w:spacing w:val="2"/>
        </w:rPr>
        <w:t> </w:t>
      </w:r>
      <w:r>
        <w:rPr>
          <w:b/>
          <w:i/>
        </w:rPr>
        <w:t>7-8</w:t>
      </w:r>
      <w:r>
        <w:rPr/>
        <w:t>:</w:t>
        <w:tab/>
        <w:t>Các </w:t>
      </w:r>
      <w:r>
        <w:rPr>
          <w:spacing w:val="-4"/>
        </w:rPr>
        <w:t>bit </w:t>
      </w:r>
      <w:r>
        <w:rPr/>
        <w:t>lựa chọn kênh </w:t>
      </w:r>
      <w:r>
        <w:rPr>
          <w:spacing w:val="-3"/>
        </w:rPr>
        <w:t>ADC </w:t>
      </w:r>
      <w:r>
        <w:rPr/>
        <w:t>của PIC 16F887 có tên</w:t>
      </w:r>
      <w:r>
        <w:rPr>
          <w:spacing w:val="25"/>
        </w:rPr>
        <w:t> </w:t>
      </w:r>
      <w:r>
        <w:rPr/>
        <w:t>là:</w:t>
      </w:r>
    </w:p>
    <w:p>
      <w:pPr>
        <w:pStyle w:val="BodyText"/>
        <w:tabs>
          <w:tab w:pos="3797" w:val="left" w:leader="none"/>
          <w:tab w:pos="6347" w:val="left" w:leader="none"/>
        </w:tabs>
        <w:spacing w:before="117"/>
        <w:ind w:left="1243"/>
      </w:pPr>
      <w:r>
        <w:rPr/>
        <w:pict>
          <v:shape style="position:absolute;margin-left:482.109985pt;margin-top:6.361125pt;width:85.15pt;height:13.3pt;mso-position-horizontal-relative:page;mso-position-vertical-relative:paragraph;z-index:16268288" type="#_x0000_t202" filled="true" fillcolor="#fdcaca" stroked="false">
            <v:textbox inset="0,0,0,0">
              <w:txbxContent>
                <w:p>
                  <w:pPr>
                    <w:pStyle w:val="BodyText"/>
                    <w:spacing w:line="266" w:lineRule="exact"/>
                  </w:pPr>
                  <w:r>
                    <w:rPr/>
                    <w:t>(d) CHS3: CHS0</w:t>
                  </w:r>
                </w:p>
              </w:txbxContent>
            </v:textbox>
            <v:fill opacity="52428f" type="solid"/>
            <w10:wrap type="none"/>
          </v:shape>
        </w:pict>
      </w:r>
      <w:r>
        <w:rPr/>
        <w:t>(a)</w:t>
      </w:r>
      <w:r>
        <w:rPr>
          <w:spacing w:val="-2"/>
        </w:rPr>
        <w:t> </w:t>
      </w:r>
      <w:r>
        <w:rPr/>
        <w:t>ADCS2:</w:t>
      </w:r>
      <w:r>
        <w:rPr>
          <w:spacing w:val="-2"/>
        </w:rPr>
        <w:t> </w:t>
      </w:r>
      <w:r>
        <w:rPr/>
        <w:t>ADCS0</w:t>
        <w:tab/>
        <w:t>(b)</w:t>
      </w:r>
      <w:r>
        <w:rPr>
          <w:spacing w:val="1"/>
        </w:rPr>
        <w:t> </w:t>
      </w:r>
      <w:r>
        <w:rPr/>
        <w:t>CHS2: CHS0</w:t>
        <w:tab/>
        <w:t>(c) PCFG2:</w:t>
      </w:r>
      <w:r>
        <w:rPr>
          <w:spacing w:val="4"/>
        </w:rPr>
        <w:t> </w:t>
      </w:r>
      <w:r>
        <w:rPr/>
        <w:t>PCFG0</w:t>
      </w:r>
    </w:p>
    <w:p>
      <w:pPr>
        <w:pStyle w:val="BodyText"/>
        <w:tabs>
          <w:tab w:pos="1809" w:val="left" w:leader="none"/>
        </w:tabs>
        <w:spacing w:before="123"/>
        <w:ind w:left="676"/>
      </w:pPr>
      <w:r>
        <w:rPr>
          <w:b/>
          <w:i/>
        </w:rPr>
        <w:t>Câu</w:t>
      </w:r>
      <w:r>
        <w:rPr>
          <w:b/>
          <w:i/>
          <w:spacing w:val="2"/>
        </w:rPr>
        <w:t> </w:t>
      </w:r>
      <w:r>
        <w:rPr>
          <w:b/>
          <w:i/>
        </w:rPr>
        <w:t>7-9</w:t>
      </w:r>
      <w:r>
        <w:rPr/>
        <w:t>:</w:t>
        <w:tab/>
        <w:t>Có bao </w:t>
      </w:r>
      <w:r>
        <w:rPr>
          <w:spacing w:val="-3"/>
        </w:rPr>
        <w:t>nhiêu </w:t>
      </w:r>
      <w:r>
        <w:rPr>
          <w:spacing w:val="-4"/>
        </w:rPr>
        <w:t>bit </w:t>
      </w:r>
      <w:r>
        <w:rPr/>
        <w:t>lựa chọn kênh ADC của PIC</w:t>
      </w:r>
      <w:r>
        <w:rPr>
          <w:spacing w:val="27"/>
        </w:rPr>
        <w:t> </w:t>
      </w:r>
      <w:r>
        <w:rPr/>
        <w:t>16F887:</w:t>
      </w:r>
    </w:p>
    <w:p>
      <w:pPr>
        <w:pStyle w:val="BodyText"/>
        <w:tabs>
          <w:tab w:pos="6347" w:val="left" w:leader="none"/>
          <w:tab w:pos="8902" w:val="left" w:leader="none"/>
        </w:tabs>
        <w:spacing w:before="118"/>
        <w:ind w:left="1243"/>
      </w:pPr>
      <w:r>
        <w:rPr/>
        <w:pict>
          <v:shape style="position:absolute;margin-left:226.899994pt;margin-top:6.41112pt;width:26.05pt;height:13.3pt;mso-position-horizontal-relative:page;mso-position-vertical-relative:paragraph;z-index:-29172736" type="#_x0000_t202" filled="true" fillcolor="#fdcaca" stroked="false">
            <v:textbox inset="0,0,0,0">
              <w:txbxContent>
                <w:p>
                  <w:pPr>
                    <w:pStyle w:val="BodyText"/>
                    <w:spacing w:line="266" w:lineRule="exact"/>
                  </w:pPr>
                  <w:r>
                    <w:rPr/>
                    <w:t>(b) 4</w:t>
                  </w:r>
                </w:p>
              </w:txbxContent>
            </v:textbox>
            <v:fill opacity="52428f" type="solid"/>
            <w10:wrap type="none"/>
          </v:shape>
        </w:pict>
      </w:r>
      <w:r>
        <w:rPr/>
        <w:t>(a)</w:t>
      </w:r>
      <w:r>
        <w:rPr>
          <w:spacing w:val="3"/>
        </w:rPr>
        <w:t> </w:t>
      </w:r>
      <w:r>
        <w:rPr/>
        <w:t>2</w:t>
        <w:tab/>
        <w:t>(c)</w:t>
      </w:r>
      <w:r>
        <w:rPr>
          <w:spacing w:val="3"/>
        </w:rPr>
        <w:t> </w:t>
      </w:r>
      <w:r>
        <w:rPr/>
        <w:t>3</w:t>
        <w:tab/>
        <w:t>(d)</w:t>
      </w:r>
      <w:r>
        <w:rPr>
          <w:spacing w:val="3"/>
        </w:rPr>
        <w:t> </w:t>
      </w:r>
      <w:r>
        <w:rPr/>
        <w:t>8</w:t>
      </w:r>
    </w:p>
    <w:p>
      <w:pPr>
        <w:pStyle w:val="BodyText"/>
        <w:spacing w:before="122"/>
        <w:ind w:left="676"/>
      </w:pPr>
      <w:r>
        <w:rPr>
          <w:b/>
          <w:i/>
        </w:rPr>
        <w:t>Câu 7-10</w:t>
      </w:r>
      <w:r>
        <w:rPr/>
        <w:t>: Có bao nhiêu bit lựa chọn cấu hình port cho ADC của PIC 16F887:</w:t>
      </w:r>
    </w:p>
    <w:p>
      <w:pPr>
        <w:pStyle w:val="BodyText"/>
        <w:tabs>
          <w:tab w:pos="3797" w:val="left" w:leader="none"/>
          <w:tab w:pos="6347" w:val="left" w:leader="none"/>
          <w:tab w:pos="8902" w:val="left" w:leader="none"/>
        </w:tabs>
        <w:spacing w:before="118"/>
        <w:ind w:left="1243"/>
      </w:pPr>
      <w:r>
        <w:rPr/>
        <w:t>(a)</w:t>
      </w:r>
      <w:r>
        <w:rPr>
          <w:spacing w:val="4"/>
        </w:rPr>
        <w:t> </w:t>
      </w:r>
      <w:r>
        <w:rPr/>
        <w:t>2</w:t>
        <w:tab/>
        <w:t>(b)</w:t>
      </w:r>
      <w:r>
        <w:rPr>
          <w:spacing w:val="2"/>
        </w:rPr>
        <w:t> </w:t>
      </w:r>
      <w:r>
        <w:rPr/>
        <w:t>4</w:t>
        <w:tab/>
        <w:t>(c)</w:t>
      </w:r>
      <w:r>
        <w:rPr>
          <w:spacing w:val="4"/>
        </w:rPr>
        <w:t> </w:t>
      </w:r>
      <w:r>
        <w:rPr/>
        <w:t>3</w:t>
        <w:tab/>
        <w:t>(d)</w:t>
      </w:r>
      <w:r>
        <w:rPr>
          <w:spacing w:val="4"/>
        </w:rPr>
        <w:t> </w:t>
      </w:r>
      <w:r>
        <w:rPr/>
        <w:t>8</w:t>
      </w:r>
    </w:p>
    <w:p>
      <w:pPr>
        <w:pStyle w:val="BodyText"/>
        <w:spacing w:before="123"/>
        <w:ind w:left="676"/>
      </w:pPr>
      <w:r>
        <w:rPr>
          <w:b/>
          <w:i/>
        </w:rPr>
        <w:t>Câu 7-11</w:t>
      </w:r>
      <w:r>
        <w:rPr/>
        <w:t>: Các bit lựa chọn cấu hình cho ADC của PIC 16F887 có tên là:</w:t>
      </w:r>
    </w:p>
    <w:p>
      <w:pPr>
        <w:pStyle w:val="BodyText"/>
        <w:tabs>
          <w:tab w:pos="3797" w:val="left" w:leader="none"/>
          <w:tab w:pos="6347" w:val="left" w:leader="none"/>
          <w:tab w:pos="8902" w:val="left" w:leader="none"/>
        </w:tabs>
        <w:spacing w:before="117"/>
        <w:ind w:left="1243"/>
      </w:pPr>
      <w:r>
        <w:rPr/>
        <w:t>(a)</w:t>
      </w:r>
      <w:r>
        <w:rPr>
          <w:spacing w:val="-1"/>
        </w:rPr>
        <w:t> </w:t>
      </w:r>
      <w:r>
        <w:rPr/>
        <w:t>ADCS2:</w:t>
      </w:r>
      <w:r>
        <w:rPr>
          <w:spacing w:val="-1"/>
        </w:rPr>
        <w:t> </w:t>
      </w:r>
      <w:r>
        <w:rPr/>
        <w:t>ADCS0</w:t>
        <w:tab/>
        <w:t>(b) PCFG3:</w:t>
      </w:r>
      <w:r>
        <w:rPr>
          <w:spacing w:val="-1"/>
        </w:rPr>
        <w:t> </w:t>
      </w:r>
      <w:r>
        <w:rPr/>
        <w:t>PCFG0</w:t>
        <w:tab/>
        <w:t>(c)</w:t>
      </w:r>
      <w:r>
        <w:rPr>
          <w:spacing w:val="1"/>
        </w:rPr>
        <w:t> </w:t>
      </w:r>
      <w:r>
        <w:rPr/>
        <w:t>PCFG2: PCFG0</w:t>
        <w:tab/>
        <w:t>(d) CHS3:</w:t>
      </w:r>
      <w:r>
        <w:rPr>
          <w:spacing w:val="3"/>
        </w:rPr>
        <w:t> </w:t>
      </w:r>
      <w:r>
        <w:rPr/>
        <w:t>CHS0</w:t>
      </w:r>
    </w:p>
    <w:p>
      <w:pPr>
        <w:pStyle w:val="BodyText"/>
        <w:spacing w:before="123"/>
        <w:ind w:left="676"/>
      </w:pPr>
      <w:r>
        <w:rPr>
          <w:b/>
          <w:i/>
        </w:rPr>
        <w:t>Câu 7-12</w:t>
      </w:r>
      <w:r>
        <w:rPr/>
        <w:t>: Có bao nhiêu bit lựa chọn nguồn xung clock cho ADC của PIC 16F887:</w:t>
      </w:r>
    </w:p>
    <w:p>
      <w:pPr>
        <w:pStyle w:val="BodyText"/>
        <w:tabs>
          <w:tab w:pos="3797" w:val="left" w:leader="none"/>
          <w:tab w:pos="6347" w:val="left" w:leader="none"/>
          <w:tab w:pos="8902" w:val="left" w:leader="none"/>
        </w:tabs>
        <w:spacing w:before="117"/>
        <w:ind w:left="1243"/>
      </w:pPr>
      <w:r>
        <w:rPr/>
        <w:t>(a)</w:t>
      </w:r>
      <w:r>
        <w:rPr>
          <w:spacing w:val="4"/>
        </w:rPr>
        <w:t> </w:t>
      </w:r>
      <w:r>
        <w:rPr/>
        <w:t>2</w:t>
        <w:tab/>
        <w:t>(b)</w:t>
      </w:r>
      <w:r>
        <w:rPr>
          <w:spacing w:val="2"/>
        </w:rPr>
        <w:t> </w:t>
      </w:r>
      <w:r>
        <w:rPr/>
        <w:t>4</w:t>
        <w:tab/>
        <w:t>(c)</w:t>
      </w:r>
      <w:r>
        <w:rPr>
          <w:spacing w:val="4"/>
        </w:rPr>
        <w:t> </w:t>
      </w:r>
      <w:r>
        <w:rPr/>
        <w:t>3</w:t>
        <w:tab/>
        <w:t>(d)</w:t>
      </w:r>
      <w:r>
        <w:rPr>
          <w:spacing w:val="4"/>
        </w:rPr>
        <w:t> </w:t>
      </w:r>
      <w:r>
        <w:rPr/>
        <w:t>8</w:t>
      </w:r>
    </w:p>
    <w:p>
      <w:pPr>
        <w:pStyle w:val="BodyText"/>
        <w:spacing w:before="61"/>
        <w:ind w:left="676"/>
      </w:pPr>
      <w:r>
        <w:rPr>
          <w:b/>
          <w:i/>
        </w:rPr>
        <w:t>Câu 7-13</w:t>
      </w:r>
      <w:r>
        <w:rPr/>
        <w:t>: Các bit lựa chọn xung clock cho ADC của PIC 16F887 có tên là:</w:t>
      </w:r>
    </w:p>
    <w:p>
      <w:pPr>
        <w:pStyle w:val="BodyText"/>
        <w:tabs>
          <w:tab w:pos="3797" w:val="left" w:leader="none"/>
          <w:tab w:pos="6347" w:val="left" w:leader="none"/>
          <w:tab w:pos="8902" w:val="left" w:leader="none"/>
        </w:tabs>
        <w:spacing w:before="118"/>
        <w:ind w:left="1243"/>
      </w:pPr>
      <w:r>
        <w:rPr/>
        <w:t>(a)</w:t>
      </w:r>
      <w:r>
        <w:rPr>
          <w:spacing w:val="-1"/>
        </w:rPr>
        <w:t> </w:t>
      </w:r>
      <w:r>
        <w:rPr/>
        <w:t>ADCS2:</w:t>
      </w:r>
      <w:r>
        <w:rPr>
          <w:spacing w:val="-1"/>
        </w:rPr>
        <w:t> </w:t>
      </w:r>
      <w:r>
        <w:rPr/>
        <w:t>ADCS0</w:t>
        <w:tab/>
        <w:t>(b) PCFG3:</w:t>
      </w:r>
      <w:r>
        <w:rPr>
          <w:spacing w:val="-1"/>
        </w:rPr>
        <w:t> </w:t>
      </w:r>
      <w:r>
        <w:rPr/>
        <w:t>PCFG0</w:t>
        <w:tab/>
        <w:t>(c)</w:t>
      </w:r>
      <w:r>
        <w:rPr>
          <w:spacing w:val="1"/>
        </w:rPr>
        <w:t> </w:t>
      </w:r>
      <w:r>
        <w:rPr/>
        <w:t>PCFG2: PCFG0</w:t>
        <w:tab/>
        <w:t>(d) CHS3:</w:t>
      </w:r>
      <w:r>
        <w:rPr>
          <w:spacing w:val="3"/>
        </w:rPr>
        <w:t> </w:t>
      </w:r>
      <w:r>
        <w:rPr/>
        <w:t>CHS0</w:t>
      </w:r>
    </w:p>
    <w:p>
      <w:pPr>
        <w:pStyle w:val="BodyText"/>
        <w:spacing w:before="122"/>
        <w:ind w:left="676"/>
      </w:pPr>
      <w:r>
        <w:rPr>
          <w:b/>
          <w:i/>
        </w:rPr>
        <w:t>Câu 7-14</w:t>
      </w:r>
      <w:r>
        <w:rPr/>
        <w:t>: Lệnh “SETUP_ADC(MODE)” của PIC 16F887 có chức năng là:</w:t>
      </w:r>
    </w:p>
    <w:p>
      <w:pPr>
        <w:pStyle w:val="BodyText"/>
        <w:tabs>
          <w:tab w:pos="3797" w:val="left" w:leader="none"/>
          <w:tab w:pos="6347" w:val="left" w:leader="none"/>
        </w:tabs>
        <w:spacing w:before="118"/>
        <w:ind w:left="1243"/>
      </w:pPr>
      <w:r>
        <w:rPr/>
        <w:pict>
          <v:shape style="position:absolute;margin-left:482.109985pt;margin-top:6.411128pt;width:88pt;height:13.3pt;mso-position-horizontal-relative:page;mso-position-vertical-relative:paragraph;z-index:16267264" type="#_x0000_t202" filled="true" fillcolor="#fdcaca" stroked="false">
            <v:textbox inset="0,0,0,0">
              <w:txbxContent>
                <w:p>
                  <w:pPr>
                    <w:pStyle w:val="BodyText"/>
                    <w:spacing w:line="266" w:lineRule="exact"/>
                  </w:pPr>
                  <w:r>
                    <w:rPr/>
                    <w:t>(d) Định cấu hình</w:t>
                  </w:r>
                </w:p>
              </w:txbxContent>
            </v:textbox>
            <v:fill opacity="52428f" type="solid"/>
            <w10:wrap type="none"/>
          </v:shape>
        </w:pict>
      </w:r>
      <w:r>
        <w:rPr/>
        <w:t>(a)</w:t>
      </w:r>
      <w:r>
        <w:rPr>
          <w:spacing w:val="3"/>
        </w:rPr>
        <w:t> </w:t>
      </w:r>
      <w:r>
        <w:rPr/>
        <w:t>Chọn</w:t>
      </w:r>
      <w:r>
        <w:rPr>
          <w:spacing w:val="-4"/>
        </w:rPr>
        <w:t> </w:t>
      </w:r>
      <w:r>
        <w:rPr/>
        <w:t>kênh</w:t>
        <w:tab/>
        <w:t>(b) Chọn độ</w:t>
      </w:r>
      <w:r>
        <w:rPr>
          <w:spacing w:val="2"/>
        </w:rPr>
        <w:t> </w:t>
      </w:r>
      <w:r>
        <w:rPr/>
        <w:t>phân</w:t>
      </w:r>
      <w:r>
        <w:rPr>
          <w:spacing w:val="-5"/>
        </w:rPr>
        <w:t> </w:t>
      </w:r>
      <w:r>
        <w:rPr/>
        <w:t>giải</w:t>
        <w:tab/>
        <w:t>(c) Đọc </w:t>
      </w:r>
      <w:r>
        <w:rPr>
          <w:spacing w:val="-4"/>
        </w:rPr>
        <w:t>giá</w:t>
      </w:r>
      <w:r>
        <w:rPr>
          <w:spacing w:val="7"/>
        </w:rPr>
        <w:t> </w:t>
      </w:r>
      <w:r>
        <w:rPr/>
        <w:t>trị</w:t>
      </w:r>
    </w:p>
    <w:p>
      <w:pPr>
        <w:pStyle w:val="BodyText"/>
        <w:spacing w:before="122"/>
        <w:ind w:left="676"/>
      </w:pPr>
      <w:r>
        <w:rPr>
          <w:b/>
          <w:i/>
        </w:rPr>
        <w:t>Câu 7-15</w:t>
      </w:r>
      <w:r>
        <w:rPr/>
        <w:t>: Bit ra lệnh chuyển đổi ADC của PIC 16F887 có tên là:</w:t>
      </w:r>
    </w:p>
    <w:p>
      <w:pPr>
        <w:pStyle w:val="BodyText"/>
        <w:tabs>
          <w:tab w:pos="6347" w:val="left" w:leader="none"/>
          <w:tab w:pos="8902" w:val="left" w:leader="none"/>
        </w:tabs>
        <w:spacing w:before="118"/>
        <w:ind w:left="1243"/>
      </w:pPr>
      <w:r>
        <w:rPr/>
        <w:pict>
          <v:shape style="position:absolute;margin-left:226.899994pt;margin-top:6.411132pt;width:74.1pt;height:13.3pt;mso-position-horizontal-relative:page;mso-position-vertical-relative:paragraph;z-index:-29173760" type="#_x0000_t202" filled="true" fillcolor="#fdcaca" stroked="false">
            <v:textbox inset="0,0,0,0">
              <w:txbxContent>
                <w:p>
                  <w:pPr>
                    <w:pStyle w:val="BodyText"/>
                    <w:spacing w:line="266" w:lineRule="exact"/>
                  </w:pPr>
                  <w:r>
                    <w:rPr/>
                    <w:t>(b) GO/DONE</w:t>
                  </w:r>
                </w:p>
              </w:txbxContent>
            </v:textbox>
            <v:fill opacity="52428f" type="solid"/>
            <w10:wrap type="none"/>
          </v:shape>
        </w:pict>
      </w:r>
      <w:r>
        <w:rPr/>
        <w:t>(a)</w:t>
      </w:r>
      <w:r>
        <w:rPr>
          <w:spacing w:val="-1"/>
        </w:rPr>
        <w:t> </w:t>
      </w:r>
      <w:r>
        <w:rPr/>
        <w:t>ADCS2:</w:t>
      </w:r>
      <w:r>
        <w:rPr>
          <w:spacing w:val="-1"/>
        </w:rPr>
        <w:t> </w:t>
      </w:r>
      <w:r>
        <w:rPr/>
        <w:t>ADCS0</w:t>
        <w:tab/>
        <w:t>(c)</w:t>
      </w:r>
      <w:r>
        <w:rPr>
          <w:spacing w:val="1"/>
        </w:rPr>
        <w:t> </w:t>
      </w:r>
      <w:r>
        <w:rPr/>
        <w:t>ADON</w:t>
        <w:tab/>
        <w:t>(d)</w:t>
      </w:r>
      <w:r>
        <w:rPr>
          <w:spacing w:val="5"/>
        </w:rPr>
        <w:t> </w:t>
      </w:r>
      <w:r>
        <w:rPr>
          <w:spacing w:val="-3"/>
        </w:rPr>
        <w:t>ADFM</w:t>
      </w:r>
    </w:p>
    <w:p>
      <w:pPr>
        <w:pStyle w:val="BodyText"/>
        <w:spacing w:before="123"/>
        <w:ind w:left="676"/>
      </w:pPr>
      <w:r>
        <w:rPr>
          <w:b/>
          <w:i/>
        </w:rPr>
        <w:t>Câu 7-16</w:t>
      </w:r>
      <w:r>
        <w:rPr/>
        <w:t>: Bit chọn định dạng kết quả ADC canh trái hoặc phải của PIC16F887 có tên là:</w:t>
      </w:r>
    </w:p>
    <w:p>
      <w:pPr>
        <w:pStyle w:val="ListParagraph"/>
        <w:numPr>
          <w:ilvl w:val="0"/>
          <w:numId w:val="97"/>
        </w:numPr>
        <w:tabs>
          <w:tab w:pos="1575" w:val="left" w:leader="none"/>
          <w:tab w:pos="3797" w:val="left" w:leader="none"/>
          <w:tab w:pos="6347" w:val="left" w:leader="none"/>
        </w:tabs>
        <w:spacing w:line="240" w:lineRule="auto" w:before="117" w:after="0"/>
        <w:ind w:left="1574" w:right="0" w:hanging="332"/>
        <w:jc w:val="left"/>
        <w:rPr>
          <w:sz w:val="24"/>
        </w:rPr>
      </w:pPr>
      <w:r>
        <w:rPr/>
        <w:pict>
          <v:group style="position:absolute;margin-left:482.109985pt;margin-top:6.359767pt;width:54.65pt;height:13.3pt;mso-position-horizontal-relative:page;mso-position-vertical-relative:paragraph;z-index:16262656" coordorigin="9642,127" coordsize="1093,266">
            <v:shape style="position:absolute;left:9642;top:127;width:1093;height:266" type="#_x0000_t202" filled="false" stroked="false">
              <v:textbox inset="0,0,0,0">
                <w:txbxContent>
                  <w:p>
                    <w:pPr>
                      <w:spacing w:line="266" w:lineRule="exact" w:before="0"/>
                      <w:ind w:left="0" w:right="0" w:firstLine="0"/>
                      <w:jc w:val="left"/>
                      <w:rPr>
                        <w:sz w:val="24"/>
                      </w:rPr>
                    </w:pPr>
                    <w:r>
                      <w:rPr>
                        <w:sz w:val="24"/>
                      </w:rPr>
                      <w:t>(d) ADFM</w:t>
                    </w:r>
                  </w:p>
                </w:txbxContent>
              </v:textbox>
              <w10:wrap type="none"/>
            </v:shape>
            <v:shape style="position:absolute;left:9843;top:127;width:892;height:266" coordorigin="9844,127" coordsize="892,266" path="m9985,127l9844,127,9844,393,9985,393,9985,127xm10672,127l9988,127,9988,393,10672,393,10672,127xm10735,127l10675,127,10675,393,10735,393,10735,127xe" filled="true" fillcolor="#fdcaca" stroked="false">
              <v:path arrowok="t"/>
              <v:fill opacity="52428f" type="solid"/>
            </v:shape>
            <w10:wrap type="none"/>
          </v:group>
        </w:pict>
      </w:r>
      <w:r>
        <w:rPr>
          <w:sz w:val="24"/>
        </w:rPr>
        <w:t>ADCS2:</w:t>
      </w:r>
      <w:r>
        <w:rPr>
          <w:spacing w:val="-3"/>
          <w:sz w:val="24"/>
        </w:rPr>
        <w:t> </w:t>
      </w:r>
      <w:r>
        <w:rPr>
          <w:sz w:val="24"/>
        </w:rPr>
        <w:t>ADCS0</w:t>
        <w:tab/>
        <w:t>(b)</w:t>
      </w:r>
      <w:r>
        <w:rPr>
          <w:spacing w:val="2"/>
          <w:sz w:val="24"/>
        </w:rPr>
        <w:t> </w:t>
      </w:r>
      <w:r>
        <w:rPr>
          <w:sz w:val="24"/>
        </w:rPr>
        <w:t>GO/DONE</w:t>
        <w:tab/>
        <w:t>(c)</w:t>
      </w:r>
      <w:r>
        <w:rPr>
          <w:spacing w:val="4"/>
          <w:sz w:val="24"/>
        </w:rPr>
        <w:t> </w:t>
      </w:r>
      <w:r>
        <w:rPr>
          <w:sz w:val="24"/>
        </w:rPr>
        <w:t>ADON</w:t>
      </w:r>
    </w:p>
    <w:p>
      <w:pPr>
        <w:pStyle w:val="BodyText"/>
        <w:spacing w:before="123"/>
        <w:ind w:left="676"/>
      </w:pPr>
      <w:r>
        <w:rPr>
          <w:b/>
          <w:i/>
        </w:rPr>
        <w:t>Câu 7-17</w:t>
      </w:r>
      <w:r>
        <w:rPr/>
        <w:t>: Lệnh “SETUP_ADC_PORT(VALUE)” của PIC 16F887 có chức năng là:</w:t>
      </w:r>
    </w:p>
    <w:p>
      <w:pPr>
        <w:pStyle w:val="ListParagraph"/>
        <w:numPr>
          <w:ilvl w:val="0"/>
          <w:numId w:val="97"/>
        </w:numPr>
        <w:tabs>
          <w:tab w:pos="4139" w:val="left" w:leader="none"/>
          <w:tab w:pos="6347" w:val="left" w:leader="none"/>
          <w:tab w:pos="8902" w:val="left" w:leader="none"/>
        </w:tabs>
        <w:spacing w:line="240" w:lineRule="auto" w:before="118" w:after="0"/>
        <w:ind w:left="4138" w:right="0" w:hanging="341"/>
        <w:jc w:val="left"/>
        <w:rPr>
          <w:sz w:val="24"/>
        </w:rPr>
      </w:pPr>
      <w:r>
        <w:rPr/>
        <w:pict>
          <v:shape style="position:absolute;margin-left:99.167999pt;margin-top:6.411131pt;width:107.7pt;height:13.3pt;mso-position-horizontal-relative:page;mso-position-vertical-relative:paragraph;z-index:16266240" type="#_x0000_t202" filled="true" fillcolor="#fdcaca" stroked="false">
            <v:textbox inset="0,0,0,0">
              <w:txbxContent>
                <w:p>
                  <w:pPr>
                    <w:pStyle w:val="BodyText"/>
                    <w:spacing w:line="266" w:lineRule="exact"/>
                  </w:pPr>
                  <w:r>
                    <w:rPr/>
                    <w:t>(a) Thiết lập các kênh</w:t>
                  </w:r>
                </w:p>
              </w:txbxContent>
            </v:textbox>
            <v:fill opacity="52428f" type="solid"/>
            <w10:wrap type="none"/>
          </v:shape>
        </w:pict>
      </w:r>
      <w:r>
        <w:rPr>
          <w:sz w:val="24"/>
        </w:rPr>
        <w:t>Chọn độ phân</w:t>
      </w:r>
      <w:r>
        <w:rPr>
          <w:spacing w:val="-4"/>
          <w:sz w:val="24"/>
        </w:rPr>
        <w:t> </w:t>
      </w:r>
      <w:r>
        <w:rPr>
          <w:sz w:val="24"/>
        </w:rPr>
        <w:t>giải</w:t>
        <w:tab/>
        <w:t>(c) Đọc</w:t>
      </w:r>
      <w:r>
        <w:rPr>
          <w:spacing w:val="7"/>
          <w:sz w:val="24"/>
        </w:rPr>
        <w:t> </w:t>
      </w:r>
      <w:r>
        <w:rPr>
          <w:spacing w:val="-4"/>
          <w:sz w:val="24"/>
        </w:rPr>
        <w:t>giá</w:t>
      </w:r>
      <w:r>
        <w:rPr>
          <w:spacing w:val="2"/>
          <w:sz w:val="24"/>
        </w:rPr>
        <w:t> </w:t>
      </w:r>
      <w:r>
        <w:rPr>
          <w:sz w:val="24"/>
        </w:rPr>
        <w:t>trị</w:t>
        <w:tab/>
        <w:t>(d) Chọn tốc</w:t>
      </w:r>
      <w:r>
        <w:rPr>
          <w:spacing w:val="-2"/>
          <w:sz w:val="24"/>
        </w:rPr>
        <w:t> </w:t>
      </w:r>
      <w:r>
        <w:rPr>
          <w:spacing w:val="-3"/>
          <w:sz w:val="24"/>
        </w:rPr>
        <w:t>độ</w:t>
      </w:r>
    </w:p>
    <w:p>
      <w:pPr>
        <w:pStyle w:val="BodyText"/>
        <w:tabs>
          <w:tab w:pos="2092" w:val="left" w:leader="none"/>
        </w:tabs>
        <w:spacing w:before="64"/>
        <w:ind w:left="676"/>
      </w:pPr>
      <w:r>
        <w:rPr>
          <w:b/>
          <w:i/>
        </w:rPr>
        <w:t>Câu</w:t>
      </w:r>
      <w:r>
        <w:rPr>
          <w:b/>
          <w:i/>
          <w:spacing w:val="2"/>
        </w:rPr>
        <w:t> </w:t>
      </w:r>
      <w:r>
        <w:rPr>
          <w:b/>
          <w:i/>
        </w:rPr>
        <w:t>7-18</w:t>
      </w:r>
      <w:r>
        <w:rPr/>
        <w:t>:</w:t>
        <w:tab/>
        <w:t>Lệnh “SET_ADC_CHANNEL(CHAN)” của PIC 16F887 có chức năng</w:t>
      </w:r>
      <w:r>
        <w:rPr>
          <w:spacing w:val="1"/>
        </w:rPr>
        <w:t> </w:t>
      </w:r>
      <w:r>
        <w:rPr/>
        <w:t>là:</w:t>
      </w:r>
    </w:p>
    <w:p>
      <w:pPr>
        <w:pStyle w:val="BodyText"/>
        <w:tabs>
          <w:tab w:pos="3797" w:val="left" w:leader="none"/>
          <w:tab w:pos="6347" w:val="left" w:leader="none"/>
        </w:tabs>
        <w:spacing w:before="56"/>
        <w:ind w:left="1243"/>
      </w:pPr>
      <w:r>
        <w:rPr/>
        <w:pict>
          <v:shape style="position:absolute;margin-left:482.109985pt;margin-top:3.311125pt;width:72.4pt;height:13.3pt;mso-position-horizontal-relative:page;mso-position-vertical-relative:paragraph;z-index:16265728" type="#_x0000_t202" filled="true" fillcolor="#fdcaca" stroked="false">
            <v:textbox inset="0,0,0,0">
              <w:txbxContent>
                <w:p>
                  <w:pPr>
                    <w:pStyle w:val="BodyText"/>
                    <w:spacing w:line="266" w:lineRule="exact"/>
                  </w:pPr>
                  <w:r>
                    <w:rPr/>
                    <w:t>(d) Chọn kênh</w:t>
                  </w:r>
                </w:p>
              </w:txbxContent>
            </v:textbox>
            <v:fill opacity="52428f" type="solid"/>
            <w10:wrap type="none"/>
          </v:shape>
        </w:pict>
      </w:r>
      <w:r>
        <w:rPr/>
        <w:t>(a) Thiết </w:t>
      </w:r>
      <w:r>
        <w:rPr>
          <w:spacing w:val="-4"/>
        </w:rPr>
        <w:t>lập</w:t>
      </w:r>
      <w:r>
        <w:rPr>
          <w:spacing w:val="9"/>
        </w:rPr>
        <w:t> </w:t>
      </w:r>
      <w:r>
        <w:rPr/>
        <w:t>các</w:t>
      </w:r>
      <w:r>
        <w:rPr>
          <w:spacing w:val="-1"/>
        </w:rPr>
        <w:t> </w:t>
      </w:r>
      <w:r>
        <w:rPr/>
        <w:t>kênh</w:t>
        <w:tab/>
        <w:t>(b) Chọn độ</w:t>
      </w:r>
      <w:r>
        <w:rPr>
          <w:spacing w:val="2"/>
        </w:rPr>
        <w:t> </w:t>
      </w:r>
      <w:r>
        <w:rPr/>
        <w:t>phân</w:t>
      </w:r>
      <w:r>
        <w:rPr>
          <w:spacing w:val="-5"/>
        </w:rPr>
        <w:t> </w:t>
      </w:r>
      <w:r>
        <w:rPr/>
        <w:t>giải</w:t>
        <w:tab/>
        <w:t>(c) Đọc </w:t>
      </w:r>
      <w:r>
        <w:rPr>
          <w:spacing w:val="-4"/>
        </w:rPr>
        <w:t>giá</w:t>
      </w:r>
      <w:r>
        <w:rPr>
          <w:spacing w:val="7"/>
        </w:rPr>
        <w:t> </w:t>
      </w:r>
      <w:r>
        <w:rPr/>
        <w:t>trị</w:t>
      </w:r>
    </w:p>
    <w:p>
      <w:pPr>
        <w:pStyle w:val="BodyText"/>
        <w:spacing w:before="122"/>
        <w:ind w:left="676"/>
      </w:pPr>
      <w:r>
        <w:rPr>
          <w:b/>
          <w:i/>
        </w:rPr>
        <w:t>Câu 7-19</w:t>
      </w:r>
      <w:r>
        <w:rPr/>
        <w:t>: Lệnh “VALUE=READ_ADC(MODE)” của PIC 16F887 có chức năng là:</w:t>
      </w:r>
    </w:p>
    <w:p>
      <w:pPr>
        <w:pStyle w:val="BodyText"/>
        <w:tabs>
          <w:tab w:pos="3797" w:val="left" w:leader="none"/>
          <w:tab w:pos="8902" w:val="left" w:leader="none"/>
        </w:tabs>
        <w:spacing w:before="118"/>
        <w:ind w:left="1243"/>
      </w:pPr>
      <w:r>
        <w:rPr/>
        <w:pict>
          <v:shape style="position:absolute;margin-left:354.380005pt;margin-top:6.41112pt;width:70.4pt;height:13.3pt;mso-position-horizontal-relative:page;mso-position-vertical-relative:paragraph;z-index:-29175296" type="#_x0000_t202" filled="true" fillcolor="#fdcaca" stroked="false">
            <v:textbox inset="0,0,0,0">
              <w:txbxContent>
                <w:p>
                  <w:pPr>
                    <w:pStyle w:val="BodyText"/>
                    <w:spacing w:line="266" w:lineRule="exact"/>
                  </w:pPr>
                  <w:r>
                    <w:rPr/>
                    <w:t>(c) Đọc giá trị</w:t>
                  </w:r>
                </w:p>
              </w:txbxContent>
            </v:textbox>
            <v:fill opacity="52428f" type="solid"/>
            <w10:wrap type="none"/>
          </v:shape>
        </w:pict>
      </w:r>
      <w:r>
        <w:rPr/>
        <w:t>(a) Thiết </w:t>
      </w:r>
      <w:r>
        <w:rPr>
          <w:spacing w:val="-4"/>
        </w:rPr>
        <w:t>lập</w:t>
      </w:r>
      <w:r>
        <w:rPr>
          <w:spacing w:val="9"/>
        </w:rPr>
        <w:t> </w:t>
      </w:r>
      <w:r>
        <w:rPr/>
        <w:t>các</w:t>
      </w:r>
      <w:r>
        <w:rPr>
          <w:spacing w:val="-1"/>
        </w:rPr>
        <w:t> </w:t>
      </w:r>
      <w:r>
        <w:rPr/>
        <w:t>kênh</w:t>
        <w:tab/>
        <w:t>(b) Chọn độ</w:t>
      </w:r>
      <w:r>
        <w:rPr>
          <w:spacing w:val="2"/>
        </w:rPr>
        <w:t> </w:t>
      </w:r>
      <w:r>
        <w:rPr/>
        <w:t>phân</w:t>
      </w:r>
      <w:r>
        <w:rPr>
          <w:spacing w:val="-5"/>
        </w:rPr>
        <w:t> </w:t>
      </w:r>
      <w:r>
        <w:rPr/>
        <w:t>giải</w:t>
        <w:tab/>
        <w:t>(d) Chọn tốc</w:t>
      </w:r>
      <w:r>
        <w:rPr>
          <w:spacing w:val="-2"/>
        </w:rPr>
        <w:t> </w:t>
      </w:r>
      <w:r>
        <w:rPr>
          <w:spacing w:val="-3"/>
        </w:rPr>
        <w:t>độ</w:t>
      </w:r>
    </w:p>
    <w:p>
      <w:pPr>
        <w:pStyle w:val="BodyText"/>
        <w:spacing w:before="185"/>
        <w:ind w:left="676"/>
      </w:pPr>
      <w:r>
        <w:rPr>
          <w:b/>
          <w:i/>
        </w:rPr>
        <w:t>Câu 7-20</w:t>
      </w:r>
      <w:r>
        <w:rPr/>
        <w:t>: Công thức tính giá trị số nhị phân sau khi chuyển đổi ADC của PIC16F887 là:</w:t>
      </w:r>
    </w:p>
    <w:p>
      <w:pPr>
        <w:spacing w:after="0"/>
        <w:sectPr>
          <w:pgSz w:w="11910" w:h="16840"/>
          <w:pgMar w:header="283" w:footer="472" w:top="640" w:bottom="660" w:left="740" w:right="0"/>
        </w:sectPr>
      </w:pPr>
    </w:p>
    <w:p>
      <w:pPr>
        <w:pStyle w:val="BodyText"/>
        <w:spacing w:before="1"/>
        <w:rPr>
          <w:sz w:val="26"/>
        </w:rPr>
      </w:pPr>
    </w:p>
    <w:p>
      <w:pPr>
        <w:pStyle w:val="BodyText"/>
        <w:jc w:val="right"/>
      </w:pPr>
      <w:r>
        <w:rPr>
          <w:spacing w:val="-1"/>
        </w:rPr>
        <w:t>(a)</w:t>
      </w:r>
    </w:p>
    <w:p>
      <w:pPr>
        <w:pStyle w:val="BodyText"/>
        <w:spacing w:before="10"/>
        <w:rPr>
          <w:sz w:val="29"/>
        </w:rPr>
      </w:pPr>
    </w:p>
    <w:p>
      <w:pPr>
        <w:pStyle w:val="BodyText"/>
        <w:jc w:val="right"/>
      </w:pPr>
      <w:r>
        <w:rPr>
          <w:spacing w:val="-1"/>
        </w:rPr>
        <w:t>(c)</w:t>
      </w:r>
    </w:p>
    <w:p>
      <w:pPr>
        <w:spacing w:line="156" w:lineRule="auto" w:before="173"/>
        <w:ind w:left="68" w:right="0" w:firstLine="0"/>
        <w:jc w:val="left"/>
        <w:rPr>
          <w:rFonts w:ascii="Symbol" w:hAnsi="Symbol"/>
          <w:sz w:val="14"/>
        </w:rPr>
      </w:pPr>
      <w:r>
        <w:rPr/>
        <w:br w:type="column"/>
      </w:r>
      <w:r>
        <w:rPr>
          <w:i/>
          <w:position w:val="-9"/>
          <w:sz w:val="24"/>
        </w:rPr>
        <w:t>N </w:t>
      </w:r>
      <w:r>
        <w:rPr>
          <w:rFonts w:ascii="Symbol" w:hAnsi="Symbol"/>
          <w:position w:val="-9"/>
          <w:sz w:val="24"/>
        </w:rPr>
        <w:t></w:t>
      </w:r>
      <w:r>
        <w:rPr>
          <w:position w:val="-9"/>
          <w:sz w:val="24"/>
        </w:rPr>
        <w:t> </w:t>
      </w:r>
      <w:r>
        <w:rPr>
          <w:i/>
          <w:position w:val="6"/>
          <w:sz w:val="24"/>
        </w:rPr>
        <w:t>V</w:t>
      </w:r>
      <w:r>
        <w:rPr>
          <w:i/>
          <w:sz w:val="14"/>
        </w:rPr>
        <w:t>REF </w:t>
      </w:r>
      <w:r>
        <w:rPr>
          <w:rFonts w:ascii="Symbol" w:hAnsi="Symbol"/>
          <w:sz w:val="14"/>
        </w:rPr>
        <w:t></w:t>
      </w:r>
      <w:r>
        <w:rPr>
          <w:sz w:val="14"/>
        </w:rPr>
        <w:t>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pStyle w:val="BodyText"/>
        <w:spacing w:line="233" w:lineRule="exact"/>
        <w:ind w:left="869"/>
      </w:pPr>
      <w:r>
        <w:rPr/>
        <w:pict>
          <v:line style="position:absolute;mso-position-horizontal-relative:page;mso-position-vertical-relative:paragraph;z-index:-29177344" from="140.250214pt,-3.153769pt" to="205.035635pt,-3.153767pt" stroked="true" strokeweight=".495109pt" strokecolor="#000000">
            <v:stroke dashstyle="solid"/>
            <w10:wrap type="none"/>
          </v:line>
        </w:pict>
      </w:r>
      <w:r>
        <w:rPr>
          <w:w w:val="105"/>
        </w:rPr>
        <w:t>2</w:t>
      </w:r>
      <w:r>
        <w:rPr>
          <w:w w:val="105"/>
          <w:vertAlign w:val="superscript"/>
        </w:rPr>
        <w:t>10</w:t>
      </w:r>
      <w:r>
        <w:rPr>
          <w:w w:val="105"/>
          <w:vertAlign w:val="baseline"/>
        </w:rPr>
        <w:t> </w:t>
      </w:r>
      <w:r>
        <w:rPr>
          <w:rFonts w:ascii="Symbol" w:hAnsi="Symbol"/>
          <w:w w:val="105"/>
          <w:vertAlign w:val="baseline"/>
        </w:rPr>
        <w:t></w:t>
      </w:r>
      <w:r>
        <w:rPr>
          <w:w w:val="105"/>
          <w:vertAlign w:val="baseline"/>
        </w:rPr>
        <w:t>1</w:t>
      </w:r>
    </w:p>
    <w:p>
      <w:pPr>
        <w:spacing w:line="160" w:lineRule="auto" w:before="41"/>
        <w:ind w:left="68" w:right="0" w:firstLine="0"/>
        <w:jc w:val="left"/>
        <w:rPr>
          <w:rFonts w:ascii="Symbol" w:hAnsi="Symbol"/>
          <w:sz w:val="14"/>
        </w:rPr>
      </w:pPr>
      <w:r>
        <w:rPr/>
        <w:pict>
          <v:line style="position:absolute;mso-position-horizontal-relative:page;mso-position-vertical-relative:paragraph;z-index:-29176320" from="139.817062pt,16.13493pt" to="188.21438pt,16.13493pt" stroked="true" strokeweight=".496162pt" strokecolor="#000000">
            <v:stroke dashstyle="solid"/>
            <w10:wrap type="none"/>
          </v:line>
        </w:pict>
      </w:r>
      <w:r>
        <w:rPr>
          <w:i/>
          <w:position w:val="-8"/>
          <w:sz w:val="24"/>
        </w:rPr>
        <w:t>N </w:t>
      </w:r>
      <w:r>
        <w:rPr>
          <w:rFonts w:ascii="Symbol" w:hAnsi="Symbol"/>
          <w:position w:val="-8"/>
          <w:sz w:val="24"/>
        </w:rPr>
        <w:t></w:t>
      </w:r>
      <w:r>
        <w:rPr>
          <w:position w:val="-8"/>
          <w:sz w:val="24"/>
        </w:rPr>
        <w:t> </w:t>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spacing w:line="229" w:lineRule="exact" w:before="0"/>
        <w:ind w:left="863" w:right="0" w:firstLine="0"/>
        <w:jc w:val="left"/>
        <w:rPr>
          <w:i/>
          <w:sz w:val="24"/>
        </w:rPr>
      </w:pPr>
      <w:r>
        <w:rPr>
          <w:i/>
          <w:sz w:val="24"/>
        </w:rPr>
        <w:t>SS</w:t>
      </w:r>
    </w:p>
    <w:p>
      <w:pPr>
        <w:pStyle w:val="BodyText"/>
        <w:spacing w:before="1"/>
        <w:rPr>
          <w:i/>
          <w:sz w:val="26"/>
        </w:rPr>
      </w:pPr>
      <w:r>
        <w:rPr/>
        <w:br w:type="column"/>
      </w:r>
      <w:r>
        <w:rPr>
          <w:i/>
          <w:sz w:val="26"/>
        </w:rPr>
      </w:r>
    </w:p>
    <w:p>
      <w:pPr>
        <w:pStyle w:val="BodyText"/>
        <w:ind w:right="2"/>
        <w:jc w:val="right"/>
      </w:pPr>
      <w:r>
        <w:rPr>
          <w:spacing w:val="-2"/>
        </w:rPr>
        <w:t>(b)</w:t>
      </w:r>
    </w:p>
    <w:p>
      <w:pPr>
        <w:pStyle w:val="BodyText"/>
        <w:spacing w:before="10"/>
        <w:rPr>
          <w:sz w:val="29"/>
        </w:rPr>
      </w:pPr>
    </w:p>
    <w:p>
      <w:pPr>
        <w:pStyle w:val="BodyText"/>
        <w:jc w:val="right"/>
      </w:pPr>
      <w:r>
        <w:rPr/>
        <w:t>(d)</w:t>
      </w:r>
    </w:p>
    <w:p>
      <w:pPr>
        <w:spacing w:line="397" w:lineRule="exact" w:before="134"/>
        <w:ind w:left="67" w:right="0" w:firstLine="0"/>
        <w:jc w:val="left"/>
        <w:rPr>
          <w:rFonts w:ascii="Symbol" w:hAnsi="Symbol"/>
          <w:sz w:val="14"/>
        </w:rPr>
      </w:pPr>
      <w:r>
        <w:rPr/>
        <w:br w:type="column"/>
      </w:r>
      <w:r>
        <w:rPr>
          <w:i/>
          <w:position w:val="-8"/>
          <w:sz w:val="24"/>
        </w:rPr>
        <w:t>N </w:t>
      </w:r>
      <w:r>
        <w:rPr>
          <w:rFonts w:ascii="Symbol" w:hAnsi="Symbol"/>
          <w:position w:val="-8"/>
          <w:sz w:val="24"/>
        </w:rPr>
        <w:t></w:t>
      </w:r>
      <w:r>
        <w:rPr>
          <w:position w:val="-8"/>
          <w:sz w:val="24"/>
        </w:rPr>
        <w:t> </w:t>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p>
    <w:p>
      <w:pPr>
        <w:spacing w:line="226" w:lineRule="exact" w:before="0"/>
        <w:ind w:left="863" w:right="0" w:firstLine="0"/>
        <w:jc w:val="left"/>
        <w:rPr>
          <w:i/>
          <w:sz w:val="24"/>
        </w:rPr>
      </w:pPr>
      <w:r>
        <w:rPr/>
        <w:pict>
          <v:line style="position:absolute;mso-position-horizontal-relative:page;mso-position-vertical-relative:paragraph;z-index:-29176832" from="395.667084pt,-3.368731pt" to="444.184935pt,-3.368731pt" stroked="true" strokeweight=".495366pt" strokecolor="#000000">
            <v:stroke dashstyle="solid"/>
            <w10:wrap type="none"/>
          </v:line>
        </w:pict>
      </w:r>
      <w:r>
        <w:rPr>
          <w:i/>
          <w:sz w:val="24"/>
        </w:rPr>
        <w:t>SS</w:t>
      </w:r>
    </w:p>
    <w:p>
      <w:pPr>
        <w:spacing w:line="160" w:lineRule="auto" w:before="44"/>
        <w:ind w:left="66" w:right="0" w:firstLine="0"/>
        <w:jc w:val="left"/>
        <w:rPr>
          <w:sz w:val="24"/>
        </w:rPr>
      </w:pPr>
      <w:r>
        <w:rPr/>
        <w:pict>
          <v:line style="position:absolute;mso-position-horizontal-relative:page;mso-position-vertical-relative:paragraph;z-index:-29175808" from="395.586609pt,16.284929pt" to="443.897065pt,16.28493pt" stroked="true" strokeweight=".496162pt" strokecolor="#000000">
            <v:stroke dashstyle="solid"/>
            <w10:wrap type="none"/>
          </v:line>
        </w:pict>
      </w:r>
      <w:r>
        <w:rPr>
          <w:i/>
          <w:position w:val="-8"/>
          <w:sz w:val="24"/>
        </w:rPr>
        <w:t>N </w:t>
      </w:r>
      <w:r>
        <w:rPr>
          <w:rFonts w:ascii="Symbol" w:hAnsi="Symbol"/>
          <w:position w:val="-8"/>
          <w:sz w:val="24"/>
        </w:rPr>
        <w:t></w:t>
      </w:r>
      <w:r>
        <w:rPr>
          <w:position w:val="-8"/>
          <w:sz w:val="24"/>
        </w:rPr>
        <w:t> </w:t>
      </w:r>
      <w:r>
        <w:rPr>
          <w:i/>
          <w:position w:val="6"/>
          <w:sz w:val="24"/>
        </w:rPr>
        <w:t>V</w:t>
      </w:r>
      <w:r>
        <w:rPr>
          <w:i/>
          <w:sz w:val="14"/>
        </w:rPr>
        <w:t>I </w:t>
      </w:r>
      <w:r>
        <w:rPr>
          <w:rFonts w:ascii="Symbol" w:hAnsi="Symbol"/>
          <w:position w:val="6"/>
          <w:sz w:val="24"/>
        </w:rPr>
        <w:t></w:t>
      </w:r>
      <w:r>
        <w:rPr>
          <w:position w:val="6"/>
          <w:sz w:val="24"/>
        </w:rPr>
        <w:t> </w:t>
      </w:r>
      <w:r>
        <w:rPr>
          <w:i/>
          <w:position w:val="6"/>
          <w:sz w:val="24"/>
        </w:rPr>
        <w:t>V</w:t>
      </w:r>
      <w:r>
        <w:rPr>
          <w:i/>
          <w:sz w:val="14"/>
        </w:rPr>
        <w:t>REF </w:t>
      </w:r>
      <w:r>
        <w:rPr>
          <w:rFonts w:ascii="Symbol" w:hAnsi="Symbol"/>
          <w:sz w:val="14"/>
        </w:rPr>
        <w:t></w:t>
      </w:r>
      <w:r>
        <w:rPr>
          <w:sz w:val="14"/>
        </w:rPr>
        <w:t> </w:t>
      </w:r>
      <w:r>
        <w:rPr>
          <w:position w:val="-8"/>
          <w:sz w:val="24"/>
        </w:rPr>
        <w:t>(2</w:t>
      </w:r>
      <w:r>
        <w:rPr>
          <w:position w:val="2"/>
          <w:sz w:val="14"/>
        </w:rPr>
        <w:t>10</w:t>
      </w:r>
      <w:r>
        <w:rPr>
          <w:position w:val="-8"/>
          <w:sz w:val="24"/>
        </w:rPr>
        <w:t>)</w:t>
      </w:r>
    </w:p>
    <w:p>
      <w:pPr>
        <w:spacing w:line="229" w:lineRule="exact" w:before="0"/>
        <w:ind w:left="860" w:right="0" w:firstLine="0"/>
        <w:jc w:val="left"/>
        <w:rPr>
          <w:i/>
          <w:sz w:val="24"/>
        </w:rPr>
      </w:pPr>
      <w:r>
        <w:rPr>
          <w:i/>
          <w:sz w:val="24"/>
        </w:rPr>
        <w:t>SS</w:t>
      </w:r>
    </w:p>
    <w:p>
      <w:pPr>
        <w:spacing w:after="0" w:line="229" w:lineRule="exact"/>
        <w:jc w:val="left"/>
        <w:rPr>
          <w:sz w:val="24"/>
        </w:rPr>
        <w:sectPr>
          <w:type w:val="continuous"/>
          <w:pgSz w:w="11910" w:h="16840"/>
          <w:pgMar w:top="520" w:bottom="280" w:left="740" w:right="0"/>
          <w:cols w:num="4" w:equalWidth="0">
            <w:col w:w="1511" w:space="40"/>
            <w:col w:w="1807" w:space="1746"/>
            <w:col w:w="1525" w:space="40"/>
            <w:col w:w="4501"/>
          </w:cols>
        </w:sectPr>
      </w:pPr>
    </w:p>
    <w:p>
      <w:pPr>
        <w:pStyle w:val="Heading4"/>
        <w:numPr>
          <w:ilvl w:val="1"/>
          <w:numId w:val="89"/>
        </w:numPr>
        <w:tabs>
          <w:tab w:pos="1526" w:val="left" w:leader="none"/>
          <w:tab w:pos="1527" w:val="left" w:leader="none"/>
          <w:tab w:pos="10630" w:val="left" w:leader="none"/>
        </w:tabs>
        <w:spacing w:line="240" w:lineRule="auto" w:before="120" w:after="0"/>
        <w:ind w:left="1526" w:right="0" w:hanging="597"/>
        <w:jc w:val="left"/>
      </w:pPr>
      <w:bookmarkStart w:name="_TOC_250001" w:id="30"/>
      <w:r>
        <w:rPr>
          <w:shd w:fill="FFFF99" w:color="auto" w:val="clear"/>
        </w:rPr>
        <w:t>BÀI</w:t>
      </w:r>
      <w:r>
        <w:rPr>
          <w:spacing w:val="-3"/>
          <w:shd w:fill="FFFF99" w:color="auto" w:val="clear"/>
        </w:rPr>
        <w:t> </w:t>
      </w:r>
      <w:bookmarkEnd w:id="30"/>
      <w:r>
        <w:rPr>
          <w:shd w:fill="FFFF99" w:color="auto" w:val="clear"/>
        </w:rPr>
        <w:t>TẬP</w:t>
        <w:tab/>
      </w:r>
    </w:p>
    <w:p>
      <w:pPr>
        <w:pStyle w:val="BodyText"/>
        <w:tabs>
          <w:tab w:pos="2092" w:val="left" w:leader="none"/>
        </w:tabs>
        <w:spacing w:line="232" w:lineRule="auto" w:before="125"/>
        <w:ind w:left="2093" w:right="668" w:hanging="1417"/>
      </w:pPr>
      <w:r>
        <w:rPr>
          <w:b/>
          <w:i/>
        </w:rPr>
        <w:t>Bài</w:t>
      </w:r>
      <w:r>
        <w:rPr>
          <w:b/>
          <w:i/>
          <w:spacing w:val="1"/>
        </w:rPr>
        <w:t> </w:t>
      </w:r>
      <w:r>
        <w:rPr>
          <w:b/>
          <w:i/>
        </w:rPr>
        <w:t>tập</w:t>
      </w:r>
      <w:r>
        <w:rPr>
          <w:b/>
          <w:i/>
          <w:spacing w:val="3"/>
        </w:rPr>
        <w:t> </w:t>
      </w:r>
      <w:r>
        <w:rPr>
          <w:b/>
          <w:i/>
        </w:rPr>
        <w:t>7-1</w:t>
      </w:r>
      <w:r>
        <w:rPr/>
        <w:t>:</w:t>
        <w:tab/>
        <w:t>Mạch đo nhiệt </w:t>
      </w:r>
      <w:r>
        <w:rPr>
          <w:spacing w:val="-3"/>
        </w:rPr>
        <w:t>độ </w:t>
      </w:r>
      <w:r>
        <w:rPr/>
        <w:t>2 kênh dùng cảm biến LM35, vi điều khiển PIC16F887 </w:t>
      </w:r>
      <w:r>
        <w:rPr>
          <w:spacing w:val="-3"/>
        </w:rPr>
        <w:t>và </w:t>
      </w:r>
      <w:r>
        <w:rPr/>
        <w:t>3 led 7 đoạn.</w:t>
      </w:r>
    </w:p>
    <w:p>
      <w:pPr>
        <w:pStyle w:val="BodyText"/>
        <w:spacing w:before="67"/>
        <w:ind w:left="2093" w:right="491"/>
      </w:pPr>
      <w:r>
        <w:rPr/>
        <w:t>Hãy vẽ mạch, viết lưu đồ và chương trình đo nhiệt độ 2 kênh lần lượt hiển thị trên 3 led, mỗi kênh đo trong khoảng thời gian 1s, định thời 1 giây chuyển kênh dùng Timer T1.</w:t>
      </w:r>
    </w:p>
    <w:p>
      <w:pPr>
        <w:pStyle w:val="BodyText"/>
        <w:tabs>
          <w:tab w:pos="2092" w:val="left" w:leader="none"/>
        </w:tabs>
        <w:spacing w:line="232" w:lineRule="auto" w:before="70"/>
        <w:ind w:left="2093" w:right="668" w:hanging="1417"/>
      </w:pPr>
      <w:r>
        <w:rPr>
          <w:b/>
          <w:i/>
        </w:rPr>
        <w:t>Bài</w:t>
      </w:r>
      <w:r>
        <w:rPr>
          <w:b/>
          <w:i/>
          <w:spacing w:val="1"/>
        </w:rPr>
        <w:t> </w:t>
      </w:r>
      <w:r>
        <w:rPr>
          <w:b/>
          <w:i/>
        </w:rPr>
        <w:t>tập</w:t>
      </w:r>
      <w:r>
        <w:rPr>
          <w:b/>
          <w:i/>
          <w:spacing w:val="3"/>
        </w:rPr>
        <w:t> </w:t>
      </w:r>
      <w:r>
        <w:rPr>
          <w:b/>
          <w:i/>
        </w:rPr>
        <w:t>7-2</w:t>
      </w:r>
      <w:r>
        <w:rPr/>
        <w:t>:</w:t>
        <w:tab/>
        <w:t>Mạch đo nhiệt </w:t>
      </w:r>
      <w:r>
        <w:rPr>
          <w:spacing w:val="-3"/>
        </w:rPr>
        <w:t>độ </w:t>
      </w:r>
      <w:r>
        <w:rPr/>
        <w:t>8 kênh dùng cảm biến LM35, vi điều khiển PIC16F887 </w:t>
      </w:r>
      <w:r>
        <w:rPr>
          <w:spacing w:val="-3"/>
        </w:rPr>
        <w:t>và </w:t>
      </w:r>
      <w:r>
        <w:rPr/>
        <w:t>3 led 7 đoạn.</w:t>
      </w:r>
    </w:p>
    <w:p>
      <w:pPr>
        <w:pStyle w:val="BodyText"/>
        <w:spacing w:line="237" w:lineRule="auto" w:before="70"/>
        <w:ind w:left="2093" w:right="491"/>
      </w:pPr>
      <w:r>
        <w:rPr/>
        <w:t>Hãy vẽ mạch, viết lưu đồ và chương trình đo nhiệt độ 8 kênh lần lượt hiển thị trên 3 led, mỗi kênh đo trong khoảng thời gian 1s, định thời 1 giây chuyển kênh dùng Timer T1.</w:t>
      </w:r>
    </w:p>
    <w:p>
      <w:pPr>
        <w:spacing w:after="0" w:line="237" w:lineRule="auto"/>
        <w:sectPr>
          <w:type w:val="continuous"/>
          <w:pgSz w:w="11910" w:h="16840"/>
          <w:pgMar w:top="520" w:bottom="280" w:left="740" w:right="0"/>
        </w:sectPr>
      </w:pPr>
    </w:p>
    <w:p>
      <w:pPr>
        <w:pStyle w:val="BodyText"/>
        <w:tabs>
          <w:tab w:pos="2092" w:val="left" w:leader="none"/>
        </w:tabs>
        <w:spacing w:before="17"/>
        <w:ind w:left="676"/>
      </w:pPr>
      <w:r>
        <w:rPr/>
        <w:pict>
          <v:shape style="position:absolute;margin-left:65.063004pt;margin-top:14.159944pt;width:507.8pt;height:18.25pt;mso-position-horizontal-relative:page;mso-position-vertical-relative:page;z-index:1626931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b/>
          <w:i/>
        </w:rPr>
        <w:t>Bài</w:t>
      </w:r>
      <w:r>
        <w:rPr>
          <w:b/>
          <w:i/>
          <w:spacing w:val="1"/>
        </w:rPr>
        <w:t> </w:t>
      </w:r>
      <w:r>
        <w:rPr>
          <w:b/>
          <w:i/>
        </w:rPr>
        <w:t>tập</w:t>
      </w:r>
      <w:r>
        <w:rPr>
          <w:b/>
          <w:i/>
          <w:spacing w:val="3"/>
        </w:rPr>
        <w:t> </w:t>
      </w:r>
      <w:r>
        <w:rPr>
          <w:b/>
          <w:i/>
        </w:rPr>
        <w:t>7-3</w:t>
      </w:r>
      <w:r>
        <w:rPr/>
        <w:t>:</w:t>
        <w:tab/>
        <w:t>Mạch đo </w:t>
      </w:r>
      <w:r>
        <w:rPr>
          <w:spacing w:val="-3"/>
        </w:rPr>
        <w:t>nhiệt độ </w:t>
      </w:r>
      <w:r>
        <w:rPr/>
        <w:t>dùng cảm biến LM35, vi điều khiển PIC16F887 </w:t>
      </w:r>
      <w:r>
        <w:rPr>
          <w:spacing w:val="-3"/>
        </w:rPr>
        <w:t>và </w:t>
      </w:r>
      <w:r>
        <w:rPr/>
        <w:t>LCD</w:t>
      </w:r>
      <w:r>
        <w:rPr>
          <w:spacing w:val="16"/>
        </w:rPr>
        <w:t> </w:t>
      </w:r>
      <w:r>
        <w:rPr/>
        <w:t>16x2.</w:t>
      </w:r>
    </w:p>
    <w:p>
      <w:pPr>
        <w:pStyle w:val="BodyText"/>
        <w:spacing w:line="237" w:lineRule="auto" w:before="67"/>
        <w:ind w:left="2093" w:right="668"/>
      </w:pPr>
      <w:r>
        <w:rPr/>
        <w:t>Hãy vẽ mạch, viết lưu đồ và chương trình đo nhiệt độ nối với kênh AN0 và hiển thị kết quả trên LCD.</w:t>
      </w:r>
    </w:p>
    <w:p>
      <w:pPr>
        <w:pStyle w:val="BodyText"/>
        <w:spacing w:before="3"/>
        <w:rPr>
          <w:sz w:val="31"/>
        </w:rPr>
      </w:pPr>
    </w:p>
    <w:p>
      <w:pPr>
        <w:pStyle w:val="BodyText"/>
        <w:tabs>
          <w:tab w:pos="2092" w:val="left" w:leader="none"/>
        </w:tabs>
        <w:spacing w:line="232" w:lineRule="auto" w:before="1"/>
        <w:ind w:left="2093" w:right="668" w:hanging="1417"/>
      </w:pPr>
      <w:r>
        <w:rPr>
          <w:b/>
          <w:i/>
        </w:rPr>
        <w:t>Bài</w:t>
      </w:r>
      <w:r>
        <w:rPr>
          <w:b/>
          <w:i/>
          <w:spacing w:val="1"/>
        </w:rPr>
        <w:t> </w:t>
      </w:r>
      <w:r>
        <w:rPr>
          <w:b/>
          <w:i/>
        </w:rPr>
        <w:t>tập</w:t>
      </w:r>
      <w:r>
        <w:rPr>
          <w:b/>
          <w:i/>
          <w:spacing w:val="3"/>
        </w:rPr>
        <w:t> </w:t>
      </w:r>
      <w:r>
        <w:rPr>
          <w:b/>
          <w:i/>
        </w:rPr>
        <w:t>7-4</w:t>
      </w:r>
      <w:r>
        <w:rPr/>
        <w:t>:</w:t>
        <w:tab/>
        <w:t>Mạch đo </w:t>
      </w:r>
      <w:r>
        <w:rPr>
          <w:spacing w:val="-3"/>
        </w:rPr>
        <w:t>nhiệt độ </w:t>
      </w:r>
      <w:r>
        <w:rPr/>
        <w:t>2 kênh dùng 2 cảm biến LM35 </w:t>
      </w:r>
      <w:r>
        <w:rPr>
          <w:spacing w:val="-3"/>
        </w:rPr>
        <w:t>và </w:t>
      </w:r>
      <w:r>
        <w:rPr/>
        <w:t>vi điều khiển PIC16F887 hiển </w:t>
      </w:r>
      <w:r>
        <w:rPr>
          <w:spacing w:val="3"/>
        </w:rPr>
        <w:t>thị </w:t>
      </w:r>
      <w:r>
        <w:rPr/>
        <w:t>kết quả đo kênh 1 ở hàng 1, kênh 2 ở hàng 2 của LCD</w:t>
      </w:r>
      <w:r>
        <w:rPr>
          <w:spacing w:val="14"/>
        </w:rPr>
        <w:t> </w:t>
      </w:r>
      <w:r>
        <w:rPr/>
        <w:t>16x2.</w:t>
      </w:r>
    </w:p>
    <w:p>
      <w:pPr>
        <w:pStyle w:val="BodyText"/>
        <w:spacing w:before="63"/>
        <w:ind w:left="2093"/>
      </w:pPr>
      <w:r>
        <w:rPr/>
        <w:t>Hãy vẽ mạch, viết lưu đồ và chương trình.</w:t>
      </w:r>
    </w:p>
    <w:p>
      <w:pPr>
        <w:pStyle w:val="BodyText"/>
        <w:spacing w:before="10"/>
        <w:rPr>
          <w:sz w:val="30"/>
        </w:rPr>
      </w:pPr>
    </w:p>
    <w:p>
      <w:pPr>
        <w:pStyle w:val="BodyText"/>
        <w:tabs>
          <w:tab w:pos="2092" w:val="left" w:leader="none"/>
        </w:tabs>
        <w:spacing w:line="237" w:lineRule="auto"/>
        <w:ind w:left="2093" w:right="668" w:hanging="1417"/>
      </w:pPr>
      <w:r>
        <w:rPr>
          <w:b/>
          <w:i/>
        </w:rPr>
        <w:t>Bài</w:t>
      </w:r>
      <w:r>
        <w:rPr>
          <w:b/>
          <w:i/>
          <w:spacing w:val="1"/>
        </w:rPr>
        <w:t> </w:t>
      </w:r>
      <w:r>
        <w:rPr>
          <w:b/>
          <w:i/>
        </w:rPr>
        <w:t>tập</w:t>
      </w:r>
      <w:r>
        <w:rPr>
          <w:b/>
          <w:i/>
          <w:spacing w:val="3"/>
        </w:rPr>
        <w:t> </w:t>
      </w:r>
      <w:r>
        <w:rPr>
          <w:b/>
          <w:i/>
        </w:rPr>
        <w:t>7-5</w:t>
      </w:r>
      <w:r>
        <w:rPr/>
        <w:t>:</w:t>
        <w:tab/>
        <w:t>Mạch đo nhiệt độ 1 kênh dùng cảm biến LM35 </w:t>
      </w:r>
      <w:r>
        <w:rPr>
          <w:spacing w:val="-3"/>
        </w:rPr>
        <w:t>và </w:t>
      </w:r>
      <w:r>
        <w:rPr>
          <w:spacing w:val="2"/>
        </w:rPr>
        <w:t>đếm </w:t>
      </w:r>
      <w:r>
        <w:rPr/>
        <w:t>sản phẩm dùng vi điều khiển PIC16F887 hiển thị kết quả </w:t>
      </w:r>
      <w:r>
        <w:rPr>
          <w:spacing w:val="-3"/>
        </w:rPr>
        <w:t>đo hàng </w:t>
      </w:r>
      <w:r>
        <w:rPr/>
        <w:t>1 </w:t>
      </w:r>
      <w:r>
        <w:rPr>
          <w:spacing w:val="-3"/>
        </w:rPr>
        <w:t>và </w:t>
      </w:r>
      <w:r>
        <w:rPr/>
        <w:t>kết quả đếm ở hàng 2 của LCD</w:t>
      </w:r>
      <w:r>
        <w:rPr>
          <w:spacing w:val="24"/>
        </w:rPr>
        <w:t> </w:t>
      </w:r>
      <w:r>
        <w:rPr/>
        <w:t>16x2.</w:t>
      </w:r>
    </w:p>
    <w:p>
      <w:pPr>
        <w:pStyle w:val="BodyText"/>
        <w:spacing w:before="61"/>
        <w:ind w:left="2093"/>
      </w:pPr>
      <w:r>
        <w:rPr/>
        <w:t>Hãy vẽ mạch, viết lưu đồ và chương trình.</w:t>
      </w:r>
    </w:p>
    <w:p>
      <w:pPr>
        <w:pStyle w:val="BodyText"/>
        <w:spacing w:before="7"/>
        <w:rPr>
          <w:sz w:val="27"/>
        </w:rPr>
      </w:pPr>
      <w:r>
        <w:rPr/>
        <w:pict>
          <v:rect style="position:absolute;margin-left:69.384003pt;margin-top:17.837208pt;width:499.15pt;height:14.4pt;mso-position-horizontal-relative:page;mso-position-vertical-relative:paragraph;z-index:-15188480;mso-wrap-distance-left:0;mso-wrap-distance-right:0" filled="true" fillcolor="#0000ff" stroked="false">
            <v:fill type="solid"/>
            <w10:wrap type="topAndBottom"/>
          </v:rect>
        </w:pict>
      </w:r>
    </w:p>
    <w:p>
      <w:pPr>
        <w:spacing w:after="0"/>
        <w:rPr>
          <w:sz w:val="27"/>
        </w:rPr>
        <w:sectPr>
          <w:pgSz w:w="11910" w:h="16840"/>
          <w:pgMar w:header="313" w:footer="491" w:top="600" w:bottom="68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pStyle w:val="Heading1"/>
        <w:rPr>
          <w:i/>
        </w:rPr>
      </w:pPr>
      <w:r>
        <w:rPr/>
        <w:drawing>
          <wp:anchor distT="0" distB="0" distL="0" distR="0" allowOverlap="1" layoutInCell="1" locked="0" behindDoc="0" simplePos="0" relativeHeight="1058">
            <wp:simplePos x="0" y="0"/>
            <wp:positionH relativeFrom="page">
              <wp:posOffset>2413635</wp:posOffset>
            </wp:positionH>
            <wp:positionV relativeFrom="paragraph">
              <wp:posOffset>531137</wp:posOffset>
            </wp:positionV>
            <wp:extent cx="439852" cy="271462"/>
            <wp:effectExtent l="0" t="0" r="0" b="0"/>
            <wp:wrapTopAndBottom/>
            <wp:docPr id="249" name="image96.png"/>
            <wp:cNvGraphicFramePr>
              <a:graphicFrameLocks noChangeAspect="1"/>
            </wp:cNvGraphicFramePr>
            <a:graphic>
              <a:graphicData uri="http://schemas.openxmlformats.org/drawingml/2006/picture">
                <pic:pic>
                  <pic:nvPicPr>
                    <pic:cNvPr id="250" name="image96.png"/>
                    <pic:cNvPicPr/>
                  </pic:nvPicPr>
                  <pic:blipFill>
                    <a:blip r:embed="rId159" cstate="print"/>
                    <a:stretch>
                      <a:fillRect/>
                    </a:stretch>
                  </pic:blipFill>
                  <pic:spPr>
                    <a:xfrm>
                      <a:off x="0" y="0"/>
                      <a:ext cx="439852" cy="271462"/>
                    </a:xfrm>
                    <a:prstGeom prst="rect">
                      <a:avLst/>
                    </a:prstGeom>
                  </pic:spPr>
                </pic:pic>
              </a:graphicData>
            </a:graphic>
          </wp:anchor>
        </w:drawing>
      </w:r>
      <w:r>
        <w:rPr/>
        <w:drawing>
          <wp:anchor distT="0" distB="0" distL="0" distR="0" allowOverlap="1" layoutInCell="1" locked="0" behindDoc="0" simplePos="0" relativeHeight="1059">
            <wp:simplePos x="0" y="0"/>
            <wp:positionH relativeFrom="page">
              <wp:posOffset>2920364</wp:posOffset>
            </wp:positionH>
            <wp:positionV relativeFrom="paragraph">
              <wp:posOffset>400073</wp:posOffset>
            </wp:positionV>
            <wp:extent cx="937961" cy="404812"/>
            <wp:effectExtent l="0" t="0" r="0" b="0"/>
            <wp:wrapTopAndBottom/>
            <wp:docPr id="251" name="image97.png"/>
            <wp:cNvGraphicFramePr>
              <a:graphicFrameLocks noChangeAspect="1"/>
            </wp:cNvGraphicFramePr>
            <a:graphic>
              <a:graphicData uri="http://schemas.openxmlformats.org/drawingml/2006/picture">
                <pic:pic>
                  <pic:nvPicPr>
                    <pic:cNvPr id="252" name="image97.png"/>
                    <pic:cNvPicPr/>
                  </pic:nvPicPr>
                  <pic:blipFill>
                    <a:blip r:embed="rId160" cstate="print"/>
                    <a:stretch>
                      <a:fillRect/>
                    </a:stretch>
                  </pic:blipFill>
                  <pic:spPr>
                    <a:xfrm>
                      <a:off x="0" y="0"/>
                      <a:ext cx="937961" cy="404812"/>
                    </a:xfrm>
                    <a:prstGeom prst="rect">
                      <a:avLst/>
                    </a:prstGeom>
                  </pic:spPr>
                </pic:pic>
              </a:graphicData>
            </a:graphic>
          </wp:anchor>
        </w:drawing>
      </w:r>
      <w:r>
        <w:rPr/>
        <w:drawing>
          <wp:anchor distT="0" distB="0" distL="0" distR="0" allowOverlap="1" layoutInCell="1" locked="0" behindDoc="0" simplePos="0" relativeHeight="1060">
            <wp:simplePos x="0" y="0"/>
            <wp:positionH relativeFrom="page">
              <wp:posOffset>3916045</wp:posOffset>
            </wp:positionH>
            <wp:positionV relativeFrom="paragraph">
              <wp:posOffset>381404</wp:posOffset>
            </wp:positionV>
            <wp:extent cx="3213033" cy="461962"/>
            <wp:effectExtent l="0" t="0" r="0" b="0"/>
            <wp:wrapTopAndBottom/>
            <wp:docPr id="253" name="image98.png"/>
            <wp:cNvGraphicFramePr>
              <a:graphicFrameLocks noChangeAspect="1"/>
            </wp:cNvGraphicFramePr>
            <a:graphic>
              <a:graphicData uri="http://schemas.openxmlformats.org/drawingml/2006/picture">
                <pic:pic>
                  <pic:nvPicPr>
                    <pic:cNvPr id="254" name="image98.png"/>
                    <pic:cNvPicPr/>
                  </pic:nvPicPr>
                  <pic:blipFill>
                    <a:blip r:embed="rId161" cstate="print"/>
                    <a:stretch>
                      <a:fillRect/>
                    </a:stretch>
                  </pic:blipFill>
                  <pic:spPr>
                    <a:xfrm>
                      <a:off x="0" y="0"/>
                      <a:ext cx="3213033" cy="461962"/>
                    </a:xfrm>
                    <a:prstGeom prst="rect">
                      <a:avLst/>
                    </a:prstGeom>
                  </pic:spPr>
                </pic:pic>
              </a:graphicData>
            </a:graphic>
          </wp:anchor>
        </w:drawing>
      </w:r>
      <w:r>
        <w:rPr/>
        <w:drawing>
          <wp:anchor distT="0" distB="0" distL="0" distR="0" allowOverlap="1" layoutInCell="1" locked="0" behindDoc="0" simplePos="0" relativeHeight="1061">
            <wp:simplePos x="0" y="0"/>
            <wp:positionH relativeFrom="page">
              <wp:posOffset>5415915</wp:posOffset>
            </wp:positionH>
            <wp:positionV relativeFrom="paragraph">
              <wp:posOffset>1031009</wp:posOffset>
            </wp:positionV>
            <wp:extent cx="1783999" cy="461962"/>
            <wp:effectExtent l="0" t="0" r="0" b="0"/>
            <wp:wrapTopAndBottom/>
            <wp:docPr id="255" name="image651.png"/>
            <wp:cNvGraphicFramePr>
              <a:graphicFrameLocks noChangeAspect="1"/>
            </wp:cNvGraphicFramePr>
            <a:graphic>
              <a:graphicData uri="http://schemas.openxmlformats.org/drawingml/2006/picture">
                <pic:pic>
                  <pic:nvPicPr>
                    <pic:cNvPr id="256" name="image651.png"/>
                    <pic:cNvPicPr/>
                  </pic:nvPicPr>
                  <pic:blipFill>
                    <a:blip r:embed="rId825" cstate="print"/>
                    <a:stretch>
                      <a:fillRect/>
                    </a:stretch>
                  </pic:blipFill>
                  <pic:spPr>
                    <a:xfrm>
                      <a:off x="0" y="0"/>
                      <a:ext cx="1783999" cy="461962"/>
                    </a:xfrm>
                    <a:prstGeom prst="rect">
                      <a:avLst/>
                    </a:prstGeom>
                  </pic:spPr>
                </pic:pic>
              </a:graphicData>
            </a:graphic>
          </wp:anchor>
        </w:drawing>
      </w:r>
      <w:r>
        <w:rPr/>
        <w:pict>
          <v:rect style="position:absolute;margin-left:69.384003pt;margin-top:132.361862pt;width:499.15pt;height:14.4pt;mso-position-horizontal-relative:page;mso-position-vertical-relative:paragraph;z-index:-15184896;mso-wrap-distance-left:0;mso-wrap-distance-right:0" filled="true" fillcolor="#cc99ff" stroked="false">
            <v:fill type="solid"/>
            <w10:wrap type="topAndBottom"/>
          </v:rect>
        </w:pict>
      </w:r>
      <w:bookmarkStart w:name="PIC16F887_VXL_CHAPTER_08_VDK_INTERRUPT.p" w:id="31"/>
      <w:bookmarkEnd w:id="31"/>
      <w:r>
        <w:rPr>
          <w:b w:val="0"/>
          <w:i w:val="0"/>
        </w:rPr>
      </w:r>
      <w:r>
        <w:rPr>
          <w:i/>
          <w:color w:val="FF0000"/>
        </w:rPr>
        <w:t>Chöông 8</w:t>
      </w:r>
    </w:p>
    <w:p>
      <w:pPr>
        <w:pStyle w:val="BodyText"/>
        <w:spacing w:before="9"/>
        <w:rPr>
          <w:b/>
          <w:i/>
          <w:sz w:val="19"/>
        </w:rPr>
      </w:pPr>
    </w:p>
    <w:p>
      <w:pPr>
        <w:pStyle w:val="BodyText"/>
        <w:spacing w:before="9"/>
        <w:rPr>
          <w:b/>
          <w:i/>
          <w:sz w:val="19"/>
        </w:rPr>
      </w:pPr>
    </w:p>
    <w:p>
      <w:pPr>
        <w:pStyle w:val="Heading3"/>
        <w:numPr>
          <w:ilvl w:val="0"/>
          <w:numId w:val="98"/>
        </w:numPr>
        <w:tabs>
          <w:tab w:pos="1036" w:val="left" w:leader="none"/>
          <w:tab w:pos="1037" w:val="left" w:leader="none"/>
        </w:tabs>
        <w:spacing w:line="240" w:lineRule="auto" w:before="0" w:after="0"/>
        <w:ind w:left="1036" w:right="0" w:hanging="361"/>
        <w:jc w:val="left"/>
      </w:pPr>
      <w:r>
        <w:rPr/>
        <w:t>GIỚI</w:t>
      </w:r>
      <w:r>
        <w:rPr>
          <w:spacing w:val="1"/>
        </w:rPr>
        <w:t> </w:t>
      </w:r>
      <w:r>
        <w:rPr/>
        <w:t>THIỆU</w:t>
      </w:r>
    </w:p>
    <w:p>
      <w:pPr>
        <w:pStyle w:val="ListParagraph"/>
        <w:numPr>
          <w:ilvl w:val="0"/>
          <w:numId w:val="98"/>
        </w:numPr>
        <w:tabs>
          <w:tab w:pos="1036" w:val="left" w:leader="none"/>
          <w:tab w:pos="1037" w:val="left" w:leader="none"/>
        </w:tabs>
        <w:spacing w:line="322" w:lineRule="exact" w:before="0" w:after="0"/>
        <w:ind w:left="1036" w:right="0" w:hanging="361"/>
        <w:jc w:val="left"/>
        <w:rPr>
          <w:b/>
          <w:sz w:val="28"/>
        </w:rPr>
      </w:pPr>
      <w:r>
        <w:rPr>
          <w:b/>
          <w:sz w:val="28"/>
        </w:rPr>
        <w:t>TỔNG QUAN VỀ</w:t>
      </w:r>
      <w:r>
        <w:rPr>
          <w:b/>
          <w:spacing w:val="5"/>
          <w:sz w:val="28"/>
        </w:rPr>
        <w:t> </w:t>
      </w:r>
      <w:r>
        <w:rPr>
          <w:b/>
          <w:sz w:val="28"/>
        </w:rPr>
        <w:t>NGẮT</w:t>
      </w:r>
    </w:p>
    <w:p>
      <w:pPr>
        <w:pStyle w:val="ListParagraph"/>
        <w:numPr>
          <w:ilvl w:val="0"/>
          <w:numId w:val="98"/>
        </w:numPr>
        <w:tabs>
          <w:tab w:pos="1036" w:val="left" w:leader="none"/>
          <w:tab w:pos="1037" w:val="left" w:leader="none"/>
        </w:tabs>
        <w:spacing w:line="321" w:lineRule="exact" w:before="0" w:after="0"/>
        <w:ind w:left="1036" w:right="0" w:hanging="361"/>
        <w:jc w:val="left"/>
        <w:rPr>
          <w:b/>
          <w:sz w:val="28"/>
        </w:rPr>
      </w:pPr>
      <w:r>
        <w:rPr>
          <w:b/>
          <w:sz w:val="28"/>
        </w:rPr>
        <w:t>NGẮT CỦA VI ĐIỀU KHIỂN</w:t>
      </w:r>
      <w:r>
        <w:rPr>
          <w:b/>
          <w:spacing w:val="15"/>
          <w:sz w:val="28"/>
        </w:rPr>
        <w:t> </w:t>
      </w:r>
      <w:r>
        <w:rPr>
          <w:b/>
          <w:sz w:val="28"/>
        </w:rPr>
        <w:t>PIC16F887</w:t>
      </w:r>
    </w:p>
    <w:p>
      <w:pPr>
        <w:pStyle w:val="Heading4"/>
        <w:numPr>
          <w:ilvl w:val="1"/>
          <w:numId w:val="98"/>
        </w:numPr>
        <w:tabs>
          <w:tab w:pos="1809" w:val="left" w:leader="none"/>
          <w:tab w:pos="1810" w:val="left" w:leader="none"/>
        </w:tabs>
        <w:spacing w:line="275" w:lineRule="exact" w:before="0" w:after="0"/>
        <w:ind w:left="1809" w:right="0" w:hanging="567"/>
        <w:jc w:val="left"/>
        <w:rPr>
          <w:rFonts w:ascii="Wingdings" w:hAnsi="Wingdings"/>
          <w:sz w:val="22"/>
        </w:rPr>
      </w:pPr>
      <w:r>
        <w:rPr/>
        <w:t>CÁC NGUỒN NGẮT CỦA</w:t>
      </w:r>
      <w:r>
        <w:rPr>
          <w:spacing w:val="2"/>
        </w:rPr>
        <w:t> </w:t>
      </w:r>
      <w:r>
        <w:rPr/>
        <w:t>PIC16F887</w:t>
      </w:r>
    </w:p>
    <w:p>
      <w:pPr>
        <w:pStyle w:val="ListParagraph"/>
        <w:numPr>
          <w:ilvl w:val="1"/>
          <w:numId w:val="98"/>
        </w:numPr>
        <w:tabs>
          <w:tab w:pos="1809" w:val="left" w:leader="none"/>
          <w:tab w:pos="1810" w:val="left" w:leader="none"/>
        </w:tabs>
        <w:spacing w:line="272" w:lineRule="exact" w:before="2" w:after="0"/>
        <w:ind w:left="1809" w:right="0" w:hanging="567"/>
        <w:jc w:val="left"/>
        <w:rPr>
          <w:rFonts w:ascii="Wingdings" w:hAnsi="Wingdings"/>
          <w:b/>
          <w:sz w:val="22"/>
        </w:rPr>
      </w:pPr>
      <w:r>
        <w:rPr>
          <w:b/>
          <w:sz w:val="24"/>
        </w:rPr>
        <w:t>CÁC THANH GHI NGẮT CỦA</w:t>
      </w:r>
      <w:r>
        <w:rPr>
          <w:b/>
          <w:spacing w:val="4"/>
          <w:sz w:val="24"/>
        </w:rPr>
        <w:t> </w:t>
      </w:r>
      <w:r>
        <w:rPr>
          <w:b/>
          <w:sz w:val="24"/>
        </w:rPr>
        <w:t>PIC16F887</w:t>
      </w:r>
    </w:p>
    <w:p>
      <w:pPr>
        <w:pStyle w:val="ListParagraph"/>
        <w:numPr>
          <w:ilvl w:val="2"/>
          <w:numId w:val="98"/>
        </w:numPr>
        <w:tabs>
          <w:tab w:pos="1810" w:val="left" w:leader="none"/>
        </w:tabs>
        <w:spacing w:line="284" w:lineRule="exact" w:before="0" w:after="0"/>
        <w:ind w:left="1809" w:right="0" w:hanging="207"/>
        <w:jc w:val="left"/>
        <w:rPr>
          <w:i/>
          <w:sz w:val="24"/>
        </w:rPr>
      </w:pPr>
      <w:r>
        <w:rPr>
          <w:i/>
          <w:sz w:val="24"/>
        </w:rPr>
        <w:t>Thanh ghi INTCON (Interrupt</w:t>
      </w:r>
      <w:r>
        <w:rPr>
          <w:i/>
          <w:spacing w:val="1"/>
          <w:sz w:val="24"/>
        </w:rPr>
        <w:t> </w:t>
      </w:r>
      <w:r>
        <w:rPr>
          <w:i/>
          <w:sz w:val="24"/>
        </w:rPr>
        <w:t>CONTROL)</w:t>
      </w:r>
    </w:p>
    <w:p>
      <w:pPr>
        <w:pStyle w:val="ListParagraph"/>
        <w:numPr>
          <w:ilvl w:val="2"/>
          <w:numId w:val="98"/>
        </w:numPr>
        <w:tabs>
          <w:tab w:pos="1810" w:val="left" w:leader="none"/>
        </w:tabs>
        <w:spacing w:line="276" w:lineRule="exact" w:before="0" w:after="0"/>
        <w:ind w:left="1809" w:right="0" w:hanging="207"/>
        <w:jc w:val="left"/>
        <w:rPr>
          <w:i/>
          <w:sz w:val="24"/>
        </w:rPr>
      </w:pPr>
      <w:r>
        <w:rPr>
          <w:i/>
          <w:sz w:val="24"/>
        </w:rPr>
        <w:t>Thanh ghi PIE1 (Peripheral Interrupt Enable) và PIR1 (Peripheral Interrupt</w:t>
      </w:r>
      <w:r>
        <w:rPr>
          <w:i/>
          <w:spacing w:val="-22"/>
          <w:sz w:val="24"/>
        </w:rPr>
        <w:t> </w:t>
      </w:r>
      <w:r>
        <w:rPr>
          <w:i/>
          <w:sz w:val="24"/>
        </w:rPr>
        <w:t>Request)</w:t>
      </w:r>
    </w:p>
    <w:p>
      <w:pPr>
        <w:pStyle w:val="ListParagraph"/>
        <w:numPr>
          <w:ilvl w:val="2"/>
          <w:numId w:val="98"/>
        </w:numPr>
        <w:tabs>
          <w:tab w:pos="1810" w:val="left" w:leader="none"/>
        </w:tabs>
        <w:spacing w:line="285" w:lineRule="exact" w:before="0" w:after="0"/>
        <w:ind w:left="1809" w:right="0" w:hanging="207"/>
        <w:jc w:val="left"/>
        <w:rPr>
          <w:i/>
          <w:sz w:val="24"/>
        </w:rPr>
      </w:pPr>
      <w:r>
        <w:rPr>
          <w:i/>
          <w:sz w:val="24"/>
        </w:rPr>
        <w:t>Thanh ghi PIE2 (Peripheral Interrupt Enable) và PIR2 (Peripheral Interrupt</w:t>
      </w:r>
      <w:r>
        <w:rPr>
          <w:i/>
          <w:spacing w:val="-30"/>
          <w:sz w:val="24"/>
        </w:rPr>
        <w:t> </w:t>
      </w:r>
      <w:r>
        <w:rPr>
          <w:i/>
          <w:sz w:val="24"/>
        </w:rPr>
        <w:t>Request)</w:t>
      </w:r>
    </w:p>
    <w:p>
      <w:pPr>
        <w:pStyle w:val="Heading3"/>
        <w:numPr>
          <w:ilvl w:val="0"/>
          <w:numId w:val="98"/>
        </w:numPr>
        <w:tabs>
          <w:tab w:pos="1036" w:val="left" w:leader="none"/>
          <w:tab w:pos="1037" w:val="left" w:leader="none"/>
        </w:tabs>
        <w:spacing w:line="321" w:lineRule="exact" w:before="238" w:after="0"/>
        <w:ind w:left="1036" w:right="0" w:hanging="361"/>
        <w:jc w:val="left"/>
      </w:pPr>
      <w:r>
        <w:rPr/>
        <w:t>CÁC LỆNH NGẮT CỦA PIC16F887 TRONG NGÔN NGỮ</w:t>
      </w:r>
      <w:r>
        <w:rPr>
          <w:spacing w:val="9"/>
        </w:rPr>
        <w:t> </w:t>
      </w:r>
      <w:r>
        <w:rPr/>
        <w:t>CCS-C</w:t>
      </w:r>
    </w:p>
    <w:p>
      <w:pPr>
        <w:pStyle w:val="Heading4"/>
        <w:numPr>
          <w:ilvl w:val="1"/>
          <w:numId w:val="98"/>
        </w:numPr>
        <w:tabs>
          <w:tab w:pos="1809" w:val="left" w:leader="none"/>
          <w:tab w:pos="1810" w:val="left" w:leader="none"/>
        </w:tabs>
        <w:spacing w:line="275" w:lineRule="exact" w:before="0" w:after="0"/>
        <w:ind w:left="1809" w:right="0" w:hanging="567"/>
        <w:jc w:val="left"/>
        <w:rPr>
          <w:rFonts w:ascii="Wingdings" w:hAnsi="Wingdings"/>
          <w:sz w:val="22"/>
        </w:rPr>
      </w:pPr>
      <w:r>
        <w:rPr/>
        <w:t>LỆNH</w:t>
      </w:r>
      <w:r>
        <w:rPr>
          <w:spacing w:val="1"/>
        </w:rPr>
        <w:t> </w:t>
      </w:r>
      <w:r>
        <w:rPr/>
        <w:t>ENABLE_INTERRUPT(LEVEL)</w:t>
      </w:r>
    </w:p>
    <w:p>
      <w:pPr>
        <w:pStyle w:val="ListParagraph"/>
        <w:numPr>
          <w:ilvl w:val="1"/>
          <w:numId w:val="98"/>
        </w:numPr>
        <w:tabs>
          <w:tab w:pos="1809" w:val="left" w:leader="none"/>
          <w:tab w:pos="1810" w:val="left" w:leader="none"/>
        </w:tabs>
        <w:spacing w:line="275" w:lineRule="exact" w:before="2" w:after="0"/>
        <w:ind w:left="1809" w:right="0" w:hanging="567"/>
        <w:jc w:val="left"/>
        <w:rPr>
          <w:rFonts w:ascii="Wingdings" w:hAnsi="Wingdings"/>
          <w:b/>
          <w:sz w:val="22"/>
        </w:rPr>
      </w:pPr>
      <w:r>
        <w:rPr>
          <w:b/>
          <w:sz w:val="24"/>
        </w:rPr>
        <w:t>LỆNH</w:t>
      </w:r>
      <w:r>
        <w:rPr>
          <w:b/>
          <w:spacing w:val="1"/>
          <w:sz w:val="24"/>
        </w:rPr>
        <w:t> </w:t>
      </w:r>
      <w:r>
        <w:rPr>
          <w:b/>
          <w:sz w:val="24"/>
        </w:rPr>
        <w:t>DISABLE_INTERRUPT(LEVEL)</w:t>
      </w:r>
    </w:p>
    <w:p>
      <w:pPr>
        <w:pStyle w:val="ListParagraph"/>
        <w:numPr>
          <w:ilvl w:val="0"/>
          <w:numId w:val="98"/>
        </w:numPr>
        <w:tabs>
          <w:tab w:pos="1036" w:val="left" w:leader="none"/>
          <w:tab w:pos="1037" w:val="left" w:leader="none"/>
        </w:tabs>
        <w:spacing w:line="321" w:lineRule="exact" w:before="0" w:after="0"/>
        <w:ind w:left="1036" w:right="0" w:hanging="361"/>
        <w:jc w:val="left"/>
        <w:rPr>
          <w:b/>
          <w:sz w:val="28"/>
        </w:rPr>
      </w:pPr>
      <w:r>
        <w:rPr>
          <w:b/>
          <w:sz w:val="28"/>
        </w:rPr>
        <w:t>CÁC ỨNG DỤNG NGẮT CỦA PIC</w:t>
      </w:r>
      <w:r>
        <w:rPr>
          <w:b/>
          <w:spacing w:val="9"/>
          <w:sz w:val="28"/>
        </w:rPr>
        <w:t> </w:t>
      </w:r>
      <w:r>
        <w:rPr>
          <w:b/>
          <w:sz w:val="28"/>
        </w:rPr>
        <w:t>16F887</w:t>
      </w:r>
    </w:p>
    <w:p>
      <w:pPr>
        <w:pStyle w:val="ListParagraph"/>
        <w:numPr>
          <w:ilvl w:val="0"/>
          <w:numId w:val="98"/>
        </w:numPr>
        <w:tabs>
          <w:tab w:pos="1036" w:val="left" w:leader="none"/>
          <w:tab w:pos="1037" w:val="left" w:leader="none"/>
        </w:tabs>
        <w:spacing w:line="321" w:lineRule="exact" w:before="0" w:after="0"/>
        <w:ind w:left="1036" w:right="0" w:hanging="361"/>
        <w:jc w:val="left"/>
        <w:rPr>
          <w:b/>
          <w:sz w:val="28"/>
        </w:rPr>
      </w:pPr>
      <w:r>
        <w:rPr>
          <w:b/>
          <w:sz w:val="28"/>
        </w:rPr>
        <w:t>CÂU HỎI ÔN TẬP – TRẮC</w:t>
      </w:r>
      <w:r>
        <w:rPr>
          <w:b/>
          <w:spacing w:val="14"/>
          <w:sz w:val="28"/>
        </w:rPr>
        <w:t> </w:t>
      </w:r>
      <w:r>
        <w:rPr>
          <w:b/>
          <w:sz w:val="28"/>
        </w:rPr>
        <w:t>NGHIỆM</w:t>
      </w:r>
    </w:p>
    <w:p>
      <w:pPr>
        <w:pStyle w:val="ListParagraph"/>
        <w:numPr>
          <w:ilvl w:val="1"/>
          <w:numId w:val="98"/>
        </w:numPr>
        <w:tabs>
          <w:tab w:pos="1809" w:val="left" w:leader="none"/>
          <w:tab w:pos="1810" w:val="left" w:leader="none"/>
        </w:tabs>
        <w:spacing w:line="275" w:lineRule="exact" w:before="0" w:after="0"/>
        <w:ind w:left="1809" w:right="0" w:hanging="567"/>
        <w:jc w:val="left"/>
        <w:rPr>
          <w:rFonts w:ascii="Wingdings" w:hAnsi="Wingdings"/>
          <w:b/>
          <w:sz w:val="24"/>
        </w:rPr>
      </w:pPr>
      <w:r>
        <w:rPr>
          <w:b/>
          <w:sz w:val="24"/>
        </w:rPr>
        <w:t>CÂU HỎI ÔN</w:t>
      </w:r>
      <w:r>
        <w:rPr>
          <w:b/>
          <w:spacing w:val="2"/>
          <w:sz w:val="24"/>
        </w:rPr>
        <w:t> </w:t>
      </w:r>
      <w:r>
        <w:rPr>
          <w:b/>
          <w:sz w:val="24"/>
        </w:rPr>
        <w:t>TẬP</w:t>
      </w:r>
    </w:p>
    <w:p>
      <w:pPr>
        <w:pStyle w:val="ListParagraph"/>
        <w:numPr>
          <w:ilvl w:val="1"/>
          <w:numId w:val="98"/>
        </w:numPr>
        <w:tabs>
          <w:tab w:pos="1809" w:val="left" w:leader="none"/>
          <w:tab w:pos="1810" w:val="left" w:leader="none"/>
        </w:tabs>
        <w:spacing w:line="275" w:lineRule="exact" w:before="3" w:after="0"/>
        <w:ind w:left="1809" w:right="0" w:hanging="567"/>
        <w:jc w:val="left"/>
        <w:rPr>
          <w:rFonts w:ascii="Wingdings" w:hAnsi="Wingdings"/>
          <w:b/>
          <w:sz w:val="24"/>
        </w:rPr>
      </w:pPr>
      <w:r>
        <w:rPr>
          <w:b/>
          <w:sz w:val="24"/>
        </w:rPr>
        <w:t>CÂU HỎI MỞ</w:t>
      </w:r>
      <w:r>
        <w:rPr>
          <w:b/>
          <w:spacing w:val="-1"/>
          <w:sz w:val="24"/>
        </w:rPr>
        <w:t> </w:t>
      </w:r>
      <w:r>
        <w:rPr>
          <w:b/>
          <w:sz w:val="24"/>
        </w:rPr>
        <w:t>RỘNG</w:t>
      </w:r>
    </w:p>
    <w:p>
      <w:pPr>
        <w:pStyle w:val="ListParagraph"/>
        <w:numPr>
          <w:ilvl w:val="1"/>
          <w:numId w:val="98"/>
        </w:numPr>
        <w:tabs>
          <w:tab w:pos="1809" w:val="left" w:leader="none"/>
          <w:tab w:pos="1810" w:val="left" w:leader="none"/>
        </w:tabs>
        <w:spacing w:line="275" w:lineRule="exact" w:before="0" w:after="0"/>
        <w:ind w:left="1809" w:right="0" w:hanging="567"/>
        <w:jc w:val="left"/>
        <w:rPr>
          <w:rFonts w:ascii="Wingdings" w:hAnsi="Wingdings"/>
          <w:b/>
          <w:sz w:val="24"/>
        </w:rPr>
      </w:pPr>
      <w:r>
        <w:rPr>
          <w:b/>
          <w:sz w:val="24"/>
        </w:rPr>
        <w:t>CÂU HỎI TRẮC</w:t>
      </w:r>
      <w:r>
        <w:rPr>
          <w:b/>
          <w:spacing w:val="1"/>
          <w:sz w:val="24"/>
        </w:rPr>
        <w:t> </w:t>
      </w:r>
      <w:r>
        <w:rPr>
          <w:b/>
          <w:sz w:val="24"/>
        </w:rPr>
        <w:t>NGHIỆM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9"/>
        </w:rPr>
      </w:pPr>
      <w:r>
        <w:rPr/>
        <w:pict>
          <v:rect style="position:absolute;margin-left:69.384003pt;margin-top:18.890213pt;width:499.15pt;height:14.4pt;mso-position-horizontal-relative:page;mso-position-vertical-relative:paragraph;z-index:-15184384;mso-wrap-distance-left:0;mso-wrap-distance-right:0" filled="true" fillcolor="#ffcc99" stroked="false">
            <v:fill type="solid"/>
            <w10:wrap type="topAndBottom"/>
          </v:rect>
        </w:pict>
      </w:r>
    </w:p>
    <w:p>
      <w:pPr>
        <w:spacing w:after="0"/>
        <w:rPr>
          <w:sz w:val="29"/>
        </w:rPr>
        <w:sectPr>
          <w:headerReference w:type="even" r:id="rId823"/>
          <w:footerReference w:type="even" r:id="rId824"/>
          <w:pgSz w:w="11910" w:h="16840"/>
          <w:pgMar w:header="0" w:footer="0" w:top="380" w:bottom="280" w:left="740" w:right="0"/>
        </w:sectPr>
      </w:pPr>
    </w:p>
    <w:p>
      <w:pPr>
        <w:pStyle w:val="Heading3"/>
        <w:numPr>
          <w:ilvl w:val="0"/>
          <w:numId w:val="99"/>
        </w:numPr>
        <w:tabs>
          <w:tab w:pos="1104" w:val="left" w:leader="none"/>
          <w:tab w:pos="1105" w:val="left" w:leader="none"/>
          <w:tab w:pos="10630" w:val="left" w:leader="none"/>
        </w:tabs>
        <w:spacing w:line="320" w:lineRule="exact" w:before="0" w:after="0"/>
        <w:ind w:left="1104" w:right="0" w:hanging="429"/>
        <w:jc w:val="left"/>
      </w:pPr>
      <w:bookmarkStart w:name="_TOC_250000" w:id="32"/>
      <w:r>
        <w:rPr>
          <w:shd w:fill="FFCC99" w:color="auto" w:val="clear"/>
        </w:rPr>
        <w:t>GIỚI</w:t>
      </w:r>
      <w:r>
        <w:rPr>
          <w:spacing w:val="-3"/>
          <w:shd w:fill="FFCC99" w:color="auto" w:val="clear"/>
        </w:rPr>
        <w:t> </w:t>
      </w:r>
      <w:bookmarkEnd w:id="32"/>
      <w:r>
        <w:rPr>
          <w:shd w:fill="FFCC99" w:color="auto" w:val="clear"/>
        </w:rPr>
        <w:t>THIỆU</w:t>
        <w:tab/>
      </w:r>
    </w:p>
    <w:p>
      <w:pPr>
        <w:pStyle w:val="BodyText"/>
        <w:spacing w:line="242" w:lineRule="auto" w:before="171"/>
        <w:ind w:left="676" w:right="567" w:firstLine="566"/>
        <w:jc w:val="both"/>
      </w:pPr>
      <w:r>
        <w:rPr/>
        <w:t>Ngắt có nhiều tiện ích trong điều khiển nên hầu hết các vi điều khiển đều tích hợp, ở chương này chúng ta sẽ khảo sát nguyên lý hoạt động của ngắt, các nguồn ngắt, vector địa chỉ ngắt, viết chương trình con phục vụ ngắt cho các ứng dụng.</w:t>
      </w:r>
    </w:p>
    <w:p>
      <w:pPr>
        <w:pStyle w:val="BodyText"/>
        <w:spacing w:before="52"/>
        <w:ind w:left="1243"/>
        <w:jc w:val="both"/>
      </w:pPr>
      <w:r>
        <w:rPr/>
        <w:t>Sau khi kết thúc chương này bạn có thể sử dụng được ngắt của các vi điều khiển.</w:t>
      </w:r>
    </w:p>
    <w:p>
      <w:pPr>
        <w:pStyle w:val="Heading3"/>
        <w:numPr>
          <w:ilvl w:val="0"/>
          <w:numId w:val="99"/>
        </w:numPr>
        <w:tabs>
          <w:tab w:pos="1243" w:val="left" w:leader="none"/>
          <w:tab w:pos="1244" w:val="left" w:leader="none"/>
          <w:tab w:pos="10630" w:val="left" w:leader="none"/>
        </w:tabs>
        <w:spacing w:line="240" w:lineRule="auto" w:before="129" w:after="0"/>
        <w:ind w:left="1243" w:right="0" w:hanging="568"/>
        <w:jc w:val="left"/>
      </w:pPr>
      <w:r>
        <w:rPr>
          <w:shd w:fill="FFCC99" w:color="auto" w:val="clear"/>
        </w:rPr>
        <w:t>TỔNG QUAN VỀ</w:t>
      </w:r>
      <w:r>
        <w:rPr>
          <w:spacing w:val="-14"/>
          <w:shd w:fill="FFCC99" w:color="auto" w:val="clear"/>
        </w:rPr>
        <w:t> </w:t>
      </w:r>
      <w:r>
        <w:rPr>
          <w:shd w:fill="FFCC99" w:color="auto" w:val="clear"/>
        </w:rPr>
        <w:t>NGẮT</w:t>
        <w:tab/>
      </w:r>
    </w:p>
    <w:p>
      <w:pPr>
        <w:pStyle w:val="BodyText"/>
        <w:spacing w:before="171"/>
        <w:ind w:left="676" w:right="566" w:firstLine="566"/>
        <w:jc w:val="both"/>
      </w:pPr>
      <w:r>
        <w:rPr/>
        <w:t>Ngắt sử dụng trong vi xử lý hay vi điều khiển hoạt động như sau: vi xử lý hay vi điều khiển luôn thực hiện một chương trình thường gọi là chương trình chính, khi có tác động từ bên ngoài bằng phần cứng hay tác động bên trong làm cho vi xử lý ngừng thực hiện chương trình chính để thực hiện một chương trình khác (còn gọi là chương trình phục vụ ngắt ISR) và sau khi thực hiện xong vi xử lý trở lại thực hiện tiếp chương trình chính. Quá trình làm gián đoạn vi xử lý thực hiện chương trình chính xem như là ngắt.</w:t>
      </w:r>
    </w:p>
    <w:p>
      <w:pPr>
        <w:pStyle w:val="BodyText"/>
        <w:spacing w:line="237" w:lineRule="auto" w:before="123"/>
        <w:ind w:left="676" w:right="562" w:firstLine="566"/>
        <w:jc w:val="both"/>
      </w:pPr>
      <w:r>
        <w:rPr/>
        <w:t>Có nhiều tác động làm ngừng chương trình chính gọi là các nguồn ngắt, ví dụ khi timer/counter đếm tràn sẽ phát sinh yêu cầu ngắt.</w:t>
      </w:r>
    </w:p>
    <w:p>
      <w:pPr>
        <w:pStyle w:val="BodyText"/>
        <w:spacing w:before="123"/>
        <w:ind w:left="676" w:right="570" w:firstLine="566"/>
        <w:jc w:val="both"/>
      </w:pPr>
      <w:r>
        <w:rPr/>
        <w:t>Ngắt đóng một vai trò quan trọng trong lập trình điều khiển, vi xử lý hay vi điều khiển sử dụng ngắt để đáp ứng nhiều sự kiện quan trọng khác trong mà vẫn đảm bảo thực hiện được chương trình chính.</w:t>
      </w:r>
    </w:p>
    <w:p>
      <w:pPr>
        <w:pStyle w:val="BodyText"/>
        <w:spacing w:before="123"/>
        <w:ind w:left="676" w:right="568" w:firstLine="566"/>
        <w:jc w:val="both"/>
      </w:pPr>
      <w:r>
        <w:rPr/>
        <w:t>Ví dụ trong khi vi điều khiển đang thực hiện chương trình chính thì có dữ </w:t>
      </w:r>
      <w:r>
        <w:rPr>
          <w:spacing w:val="-3"/>
        </w:rPr>
        <w:t>liệu </w:t>
      </w:r>
      <w:r>
        <w:rPr>
          <w:spacing w:val="2"/>
        </w:rPr>
        <w:t>từ </w:t>
      </w:r>
      <w:r>
        <w:rPr>
          <w:spacing w:val="-3"/>
        </w:rPr>
        <w:t>hệ </w:t>
      </w:r>
      <w:r>
        <w:rPr/>
        <w:t>thống khác gởi đến, khi đó vi điều khiển ngừng chương trình chính để thực hiện chương trình phục </w:t>
      </w:r>
      <w:r>
        <w:rPr>
          <w:spacing w:val="-3"/>
        </w:rPr>
        <w:t>vụ </w:t>
      </w:r>
      <w:r>
        <w:rPr/>
        <w:t>ngắt nhận dữ </w:t>
      </w:r>
      <w:r>
        <w:rPr>
          <w:spacing w:val="-3"/>
        </w:rPr>
        <w:t>liệu </w:t>
      </w:r>
      <w:r>
        <w:rPr/>
        <w:t>xong rồi trở </w:t>
      </w:r>
      <w:r>
        <w:rPr>
          <w:spacing w:val="-3"/>
        </w:rPr>
        <w:t>lại </w:t>
      </w:r>
      <w:r>
        <w:rPr/>
        <w:t>tiếp tục thực hiện chương trình chính, hoặc có một tín hiệu báo ngắt </w:t>
      </w:r>
      <w:r>
        <w:rPr>
          <w:spacing w:val="2"/>
        </w:rPr>
        <w:t>từ </w:t>
      </w:r>
      <w:r>
        <w:rPr/>
        <w:t>bên ngoài thì vi điều khiển sẽ ngừng thực hiện chương trình chính để thực hiện chương trình ngắt rồi tiếp tục thực hiện chương trình</w:t>
      </w:r>
      <w:r>
        <w:rPr>
          <w:spacing w:val="-9"/>
        </w:rPr>
        <w:t> </w:t>
      </w:r>
      <w:r>
        <w:rPr/>
        <w:t>chính.</w:t>
      </w:r>
    </w:p>
    <w:p>
      <w:pPr>
        <w:pStyle w:val="BodyText"/>
        <w:spacing w:line="237" w:lineRule="auto" w:before="121"/>
        <w:ind w:left="676" w:right="582" w:firstLine="566"/>
        <w:jc w:val="both"/>
      </w:pPr>
      <w:r>
        <w:rPr/>
        <w:t>Có thể sử dụng ngắt để yêu cầu vi điều khiển thực hiện nhiều chương trình cùng một lúc có nghĩa </w:t>
      </w:r>
      <w:r>
        <w:rPr>
          <w:spacing w:val="-3"/>
        </w:rPr>
        <w:t>là </w:t>
      </w:r>
      <w:r>
        <w:rPr/>
        <w:t>các chương trình được thực hiện xoay</w:t>
      </w:r>
      <w:r>
        <w:rPr>
          <w:spacing w:val="3"/>
        </w:rPr>
        <w:t> </w:t>
      </w:r>
      <w:r>
        <w:rPr/>
        <w:t>vòng.</w:t>
      </w:r>
    </w:p>
    <w:p>
      <w:pPr>
        <w:pStyle w:val="BodyText"/>
        <w:spacing w:before="123"/>
        <w:ind w:left="1243"/>
        <w:jc w:val="both"/>
      </w:pPr>
      <w:r>
        <w:rPr/>
        <w:t>CPU thực hiện chương trình trong trường hợp có ngắt và không có ngắt như hình 8-1.</w:t>
      </w:r>
    </w:p>
    <w:p>
      <w:pPr>
        <w:pStyle w:val="Heading4"/>
        <w:spacing w:before="167"/>
        <w:ind w:left="868"/>
        <w:rPr>
          <w:rFonts w:ascii="Arial"/>
        </w:rPr>
      </w:pPr>
      <w:r>
        <w:rPr/>
        <w:pict>
          <v:group style="position:absolute;margin-left:79.59169pt;margin-top:105.06176pt;width:478.1pt;height:7.1pt;mso-position-horizontal-relative:page;mso-position-vertical-relative:paragraph;z-index:-29161472" coordorigin="1592,2101" coordsize="9562,142">
            <v:line style="position:absolute" from="1621,2191" to="11067,2191" stroked="true" strokeweight=".995641pt" strokecolor="#cdcdcd">
              <v:stroke dashstyle="solid"/>
            </v:line>
            <v:shape style="position:absolute;left:11037;top:2131;width:116;height:112" type="#_x0000_t75" stroked="false">
              <v:imagedata r:id="rId830" o:title=""/>
            </v:shape>
            <v:line style="position:absolute" from="1592,2161" to="11038,2161" stroked="true" strokeweight=".995641pt" strokecolor="#000000">
              <v:stroke dashstyle="solid"/>
            </v:line>
            <v:shape style="position:absolute;left:11008;top:2101;width:116;height:120" type="#_x0000_t75" stroked="false">
              <v:imagedata r:id="rId831" o:title=""/>
            </v:shape>
            <w10:wrap type="none"/>
          </v:group>
        </w:pict>
      </w:r>
      <w:r>
        <w:rPr>
          <w:rFonts w:ascii="Arial"/>
          <w:w w:val="95"/>
        </w:rPr>
        <w:t>Time</w:t>
      </w:r>
    </w:p>
    <w:p>
      <w:pPr>
        <w:pStyle w:val="BodyText"/>
        <w:spacing w:line="140" w:lineRule="exact"/>
        <w:ind w:left="841"/>
        <w:rPr>
          <w:rFonts w:ascii="Arial"/>
          <w:sz w:val="14"/>
        </w:rPr>
      </w:pPr>
      <w:r>
        <w:rPr>
          <w:rFonts w:ascii="Arial"/>
          <w:position w:val="-2"/>
          <w:sz w:val="14"/>
        </w:rPr>
        <w:pict>
          <v:group style="width:478.1pt;height:7.05pt;mso-position-horizontal-relative:char;mso-position-vertical-relative:line" coordorigin="0,0" coordsize="9562,141">
            <v:line style="position:absolute" from="29,78" to="9475,78" stroked="true" strokeweight=".995641pt" strokecolor="#cdcdcd">
              <v:stroke dashstyle="solid"/>
            </v:line>
            <v:shape style="position:absolute;left:9445;top:28;width:116;height:112" type="#_x0000_t75" stroked="false">
              <v:imagedata r:id="rId832" o:title=""/>
            </v:shape>
            <v:line style="position:absolute" from="0,63" to="9446,63" stroked="true" strokeweight=".995641pt" strokecolor="#000000">
              <v:stroke dashstyle="solid"/>
            </v:line>
            <v:shape style="position:absolute;left:9417;top:0;width:116;height:112" type="#_x0000_t75" stroked="false">
              <v:imagedata r:id="rId833" o:title=""/>
            </v:shape>
          </v:group>
        </w:pict>
      </w:r>
      <w:r>
        <w:rPr>
          <w:rFonts w:ascii="Arial"/>
          <w:position w:val="-2"/>
          <w:sz w:val="14"/>
        </w:rPr>
      </w:r>
    </w:p>
    <w:p>
      <w:pPr>
        <w:pStyle w:val="BodyText"/>
        <w:spacing w:before="2"/>
        <w:rPr>
          <w:rFonts w:ascii="Arial"/>
          <w:b/>
          <w:sz w:val="12"/>
        </w:rPr>
      </w:pPr>
      <w:r>
        <w:rPr/>
        <w:pict>
          <v:group style="position:absolute;margin-left:79.093903pt;margin-top:8.993858pt;width:476.95pt;height:32.4pt;mso-position-horizontal-relative:page;mso-position-vertical-relative:paragraph;z-index:-15182848;mso-wrap-distance-left:0;mso-wrap-distance-right:0" coordorigin="1582,180" coordsize="9539,648">
            <v:shape style="position:absolute;left:1591;top:189;width:9519;height:628" coordorigin="1592,190" coordsize="9519,628" path="m11110,190l10951,369,10951,817,11110,638,11110,190xm11110,190l1751,190,1592,369,10951,369,11110,190xe" filled="true" fillcolor="#868a7d" stroked="false">
              <v:path arrowok="t"/>
              <v:fill type="solid"/>
            </v:shape>
            <v:shape style="position:absolute;left:1591;top:189;width:9519;height:628" coordorigin="1592,190" coordsize="9519,628" path="m1592,369l10951,369,10951,817,11110,638,11110,190,10951,369,11110,190,1751,190,1592,369xe" filled="false" stroked="true" strokeweight=".9955pt" strokecolor="#000000">
              <v:path arrowok="t"/>
              <v:stroke dashstyle="solid"/>
            </v:shape>
            <v:shape style="position:absolute;left:1591;top:369;width:9360;height:434" type="#_x0000_t75" stroked="false">
              <v:imagedata r:id="rId834" o:title=""/>
            </v:shape>
            <v:shape style="position:absolute;left:1591;top:369;width:9360;height:449" coordorigin="1592,369" coordsize="9360,449" path="m1592,802l10951,802,10951,369,1592,369,1592,802xm1592,369l1592,817,10951,817m1592,369l10951,369,10951,817e" filled="false" stroked="true" strokeweight=".979267pt" strokecolor="#000000">
              <v:path arrowok="t"/>
              <v:stroke dashstyle="solid"/>
            </v:shape>
            <v:shape style="position:absolute;left:1601;top:379;width:9340;height:414" type="#_x0000_t202" filled="false" stroked="false">
              <v:textbox inset="0,0,0,0">
                <w:txbxContent>
                  <w:p>
                    <w:pPr>
                      <w:spacing w:before="53"/>
                      <w:ind w:left="2082" w:right="2084" w:firstLine="0"/>
                      <w:jc w:val="center"/>
                      <w:rPr>
                        <w:rFonts w:ascii="Arial" w:hAnsi="Arial"/>
                        <w:b/>
                        <w:sz w:val="24"/>
                      </w:rPr>
                    </w:pPr>
                    <w:r>
                      <w:rPr>
                        <w:rFonts w:ascii="Arial" w:hAnsi="Arial"/>
                        <w:b/>
                        <w:w w:val="95"/>
                        <w:sz w:val="24"/>
                      </w:rPr>
                      <w:t>CHƯƠNG TRÌNH CHÍNH (MP: MAIN PROGRAM)</w:t>
                    </w:r>
                  </w:p>
                </w:txbxContent>
              </v:textbox>
              <w10:wrap type="none"/>
            </v:shape>
            <w10:wrap type="topAndBottom"/>
          </v:group>
        </w:pict>
      </w:r>
    </w:p>
    <w:p>
      <w:pPr>
        <w:pStyle w:val="ListParagraph"/>
        <w:numPr>
          <w:ilvl w:val="1"/>
          <w:numId w:val="99"/>
        </w:numPr>
        <w:tabs>
          <w:tab w:pos="1180" w:val="left" w:leader="none"/>
        </w:tabs>
        <w:spacing w:line="285" w:lineRule="auto" w:before="63" w:after="0"/>
        <w:ind w:left="868" w:right="3801" w:firstLine="0"/>
        <w:jc w:val="left"/>
        <w:rPr>
          <w:rFonts w:ascii="Arial" w:hAnsi="Arial"/>
          <w:b/>
          <w:sz w:val="24"/>
        </w:rPr>
      </w:pPr>
      <w:r>
        <w:rPr>
          <w:rFonts w:ascii="Arial" w:hAnsi="Arial"/>
          <w:b/>
          <w:w w:val="85"/>
          <w:sz w:val="24"/>
        </w:rPr>
        <w:t>Chương</w:t>
      </w:r>
      <w:r>
        <w:rPr>
          <w:rFonts w:ascii="Arial" w:hAnsi="Arial"/>
          <w:b/>
          <w:spacing w:val="-12"/>
          <w:w w:val="85"/>
          <w:sz w:val="24"/>
        </w:rPr>
        <w:t> </w:t>
      </w:r>
      <w:r>
        <w:rPr>
          <w:rFonts w:ascii="Arial" w:hAnsi="Arial"/>
          <w:b/>
          <w:w w:val="85"/>
          <w:sz w:val="24"/>
        </w:rPr>
        <w:t>trình</w:t>
      </w:r>
      <w:r>
        <w:rPr>
          <w:rFonts w:ascii="Arial" w:hAnsi="Arial"/>
          <w:b/>
          <w:spacing w:val="-12"/>
          <w:w w:val="85"/>
          <w:sz w:val="24"/>
        </w:rPr>
        <w:t> </w:t>
      </w:r>
      <w:r>
        <w:rPr>
          <w:rFonts w:ascii="Arial" w:hAnsi="Arial"/>
          <w:b/>
          <w:w w:val="85"/>
          <w:sz w:val="24"/>
        </w:rPr>
        <w:t>chính</w:t>
      </w:r>
      <w:r>
        <w:rPr>
          <w:rFonts w:ascii="Arial" w:hAnsi="Arial"/>
          <w:b/>
          <w:spacing w:val="-12"/>
          <w:w w:val="85"/>
          <w:sz w:val="24"/>
        </w:rPr>
        <w:t> </w:t>
      </w:r>
      <w:r>
        <w:rPr>
          <w:rFonts w:ascii="Arial" w:hAnsi="Arial"/>
          <w:b/>
          <w:w w:val="85"/>
          <w:sz w:val="24"/>
        </w:rPr>
        <w:t>được</w:t>
      </w:r>
      <w:r>
        <w:rPr>
          <w:rFonts w:ascii="Arial" w:hAnsi="Arial"/>
          <w:b/>
          <w:spacing w:val="-11"/>
          <w:w w:val="85"/>
          <w:sz w:val="24"/>
        </w:rPr>
        <w:t> </w:t>
      </w:r>
      <w:r>
        <w:rPr>
          <w:rFonts w:ascii="Arial" w:hAnsi="Arial"/>
          <w:b/>
          <w:w w:val="85"/>
          <w:sz w:val="24"/>
        </w:rPr>
        <w:t>thực</w:t>
      </w:r>
      <w:r>
        <w:rPr>
          <w:rFonts w:ascii="Arial" w:hAnsi="Arial"/>
          <w:b/>
          <w:spacing w:val="-12"/>
          <w:w w:val="85"/>
          <w:sz w:val="24"/>
        </w:rPr>
        <w:t> </w:t>
      </w:r>
      <w:r>
        <w:rPr>
          <w:rFonts w:ascii="Arial" w:hAnsi="Arial"/>
          <w:b/>
          <w:w w:val="85"/>
          <w:sz w:val="24"/>
        </w:rPr>
        <w:t>hiện</w:t>
      </w:r>
      <w:r>
        <w:rPr>
          <w:rFonts w:ascii="Arial" w:hAnsi="Arial"/>
          <w:b/>
          <w:spacing w:val="-12"/>
          <w:w w:val="85"/>
          <w:sz w:val="24"/>
        </w:rPr>
        <w:t> </w:t>
      </w:r>
      <w:r>
        <w:rPr>
          <w:rFonts w:ascii="Arial" w:hAnsi="Arial"/>
          <w:b/>
          <w:w w:val="85"/>
          <w:sz w:val="24"/>
        </w:rPr>
        <w:t>liên</w:t>
      </w:r>
      <w:r>
        <w:rPr>
          <w:rFonts w:ascii="Arial" w:hAnsi="Arial"/>
          <w:b/>
          <w:spacing w:val="-11"/>
          <w:w w:val="85"/>
          <w:sz w:val="24"/>
        </w:rPr>
        <w:t> </w:t>
      </w:r>
      <w:r>
        <w:rPr>
          <w:rFonts w:ascii="Arial" w:hAnsi="Arial"/>
          <w:b/>
          <w:w w:val="85"/>
          <w:sz w:val="24"/>
        </w:rPr>
        <w:t>tục,</w:t>
      </w:r>
      <w:r>
        <w:rPr>
          <w:rFonts w:ascii="Arial" w:hAnsi="Arial"/>
          <w:b/>
          <w:spacing w:val="-12"/>
          <w:w w:val="85"/>
          <w:sz w:val="24"/>
        </w:rPr>
        <w:t> </w:t>
      </w:r>
      <w:r>
        <w:rPr>
          <w:rFonts w:ascii="Arial" w:hAnsi="Arial"/>
          <w:b/>
          <w:w w:val="85"/>
          <w:sz w:val="24"/>
        </w:rPr>
        <w:t>không</w:t>
      </w:r>
      <w:r>
        <w:rPr>
          <w:rFonts w:ascii="Arial" w:hAnsi="Arial"/>
          <w:b/>
          <w:spacing w:val="-12"/>
          <w:w w:val="85"/>
          <w:sz w:val="24"/>
        </w:rPr>
        <w:t> </w:t>
      </w:r>
      <w:r>
        <w:rPr>
          <w:rFonts w:ascii="Arial" w:hAnsi="Arial"/>
          <w:b/>
          <w:w w:val="85"/>
          <w:sz w:val="24"/>
        </w:rPr>
        <w:t>bị</w:t>
      </w:r>
      <w:r>
        <w:rPr>
          <w:rFonts w:ascii="Arial" w:hAnsi="Arial"/>
          <w:b/>
          <w:spacing w:val="-11"/>
          <w:w w:val="85"/>
          <w:sz w:val="24"/>
        </w:rPr>
        <w:t> </w:t>
      </w:r>
      <w:r>
        <w:rPr>
          <w:rFonts w:ascii="Arial" w:hAnsi="Arial"/>
          <w:b/>
          <w:w w:val="85"/>
          <w:sz w:val="24"/>
        </w:rPr>
        <w:t>gián</w:t>
      </w:r>
      <w:r>
        <w:rPr>
          <w:rFonts w:ascii="Arial" w:hAnsi="Arial"/>
          <w:b/>
          <w:spacing w:val="-12"/>
          <w:w w:val="85"/>
          <w:sz w:val="24"/>
        </w:rPr>
        <w:t> </w:t>
      </w:r>
      <w:r>
        <w:rPr>
          <w:rFonts w:ascii="Arial" w:hAnsi="Arial"/>
          <w:b/>
          <w:w w:val="85"/>
          <w:sz w:val="24"/>
        </w:rPr>
        <w:t>đoạn. </w:t>
      </w:r>
      <w:r>
        <w:rPr>
          <w:rFonts w:ascii="Arial" w:hAnsi="Arial"/>
          <w:b/>
          <w:w w:val="95"/>
          <w:sz w:val="24"/>
        </w:rPr>
        <w:t>Time</w:t>
      </w:r>
    </w:p>
    <w:p>
      <w:pPr>
        <w:pStyle w:val="BodyText"/>
        <w:spacing w:before="6"/>
        <w:rPr>
          <w:rFonts w:ascii="Arial"/>
          <w:b/>
          <w:sz w:val="11"/>
        </w:rPr>
      </w:pPr>
      <w:r>
        <w:rPr/>
        <w:pict>
          <v:group style="position:absolute;margin-left:79.095505pt;margin-top:8.607588pt;width:476.95pt;height:86.15pt;mso-position-horizontal-relative:page;mso-position-vertical-relative:paragraph;z-index:-15178752;mso-wrap-distance-left:0;mso-wrap-distance-right:0" coordorigin="1582,172" coordsize="9539,1723">
            <v:shape style="position:absolute;left:1591;top:1257;width:1373;height:628" coordorigin="1592,1257" coordsize="1373,628" path="m2964,1257l2805,1437,2805,1885,2964,1705,2964,1257xm2964,1257l1751,1257,1592,1437,2805,1437,2964,1257xe" filled="true" fillcolor="#868a7d" stroked="false">
              <v:path arrowok="t"/>
              <v:fill type="solid"/>
            </v:shape>
            <v:shape style="position:absolute;left:1591;top:1257;width:1373;height:628" coordorigin="1592,1257" coordsize="1373,628" path="m1592,1437l2805,1437,2805,1885,2964,1705,2964,1257,2805,1437,2964,1257,1751,1257,1592,1437xe" filled="false" stroked="true" strokeweight=".98998pt" strokecolor="#000000">
              <v:path arrowok="t"/>
              <v:stroke dashstyle="solid"/>
            </v:shape>
            <v:shape style="position:absolute;left:1591;top:1451;width:1214;height:419" type="#_x0000_t75" stroked="false">
              <v:imagedata r:id="rId835" o:title=""/>
            </v:shape>
            <v:shape style="position:absolute;left:1591;top:1436;width:1214;height:449" coordorigin="1592,1437" coordsize="1214,449" path="m1592,1870l2805,1870,2805,1451,1592,1451,1592,1870xm1592,1437l1592,1885,2805,1885m1592,1437l2805,1437,2805,1885e" filled="false" stroked="true" strokeweight=".979267pt" strokecolor="#000000">
              <v:path arrowok="t"/>
              <v:stroke dashstyle="solid"/>
            </v:shape>
            <v:line style="position:absolute" from="2834,1466" to="2834,914" stroked="true" strokeweight=".962892pt" strokecolor="#cdcdcd">
              <v:stroke dashstyle="solid"/>
            </v:line>
            <v:shape style="position:absolute;left:2805;top:182;width:1373;height:613" coordorigin="2805,182" coordsize="1373,613" path="m4177,182l4018,361,4018,794,4177,630,4177,182xm4177,182l2964,182,2805,361,4018,361,4177,182xe" filled="true" fillcolor="#938373" stroked="false">
              <v:path arrowok="t"/>
              <v:fill type="solid"/>
            </v:shape>
            <v:shape style="position:absolute;left:2805;top:182;width:1373;height:613" coordorigin="2805,182" coordsize="1373,613" path="m2805,361l4018,361,4018,794,4177,630,4177,182,4018,361,4177,182,2964,182,2805,361xe" filled="false" stroked="true" strokeweight=".990203pt" strokecolor="#000000">
              <v:path arrowok="t"/>
              <v:stroke dashstyle="solid"/>
            </v:shape>
            <v:shape style="position:absolute;left:2805;top:376;width:1214;height:419" type="#_x0000_t75" stroked="false">
              <v:imagedata r:id="rId836" o:title=""/>
            </v:shape>
            <v:shape style="position:absolute;left:2805;top:361;width:1214;height:434" coordorigin="2805,361" coordsize="1214,434" path="m2805,794l4018,794,4018,376,2805,376,2805,794xm2805,361l2805,794,4018,794m2805,361l4018,361,4018,794e" filled="false" stroked="true" strokeweight=".979267pt" strokecolor="#000000">
              <v:path arrowok="t"/>
              <v:stroke dashstyle="solid"/>
            </v:shape>
            <v:shape style="position:absolute;left:2776;top:839;width:116;height:108" type="#_x0000_t75" stroked="false">
              <v:imagedata r:id="rId837" o:title=""/>
            </v:shape>
            <v:line style="position:absolute" from="2805,1437" to="2805,884" stroked="true" strokeweight=".962892pt" strokecolor="#000000">
              <v:stroke dashstyle="solid"/>
            </v:line>
            <v:shape style="position:absolute;left:2747;top:809;width:116;height:110" type="#_x0000_t75" stroked="false">
              <v:imagedata r:id="rId838" o:title=""/>
            </v:shape>
            <v:shape style="position:absolute;left:4018;top:1257;width:1373;height:628" coordorigin="4018,1257" coordsize="1373,628" path="m5390,1257l5232,1437,5232,1885,5390,1705,5390,1257xm5390,1257l4177,1257,4018,1437,5232,1437,5390,1257xe" filled="true" fillcolor="#868a7d" stroked="false">
              <v:path arrowok="t"/>
              <v:fill type="solid"/>
            </v:shape>
            <v:shape style="position:absolute;left:4018;top:1257;width:1373;height:628" coordorigin="4018,1257" coordsize="1373,628" path="m4018,1437l5232,1437,5232,1885,5390,1705,5390,1257,5232,1437,5390,1257,4177,1257,4018,1437xe" filled="false" stroked="true" strokeweight=".98998pt" strokecolor="#000000">
              <v:path arrowok="t"/>
              <v:stroke dashstyle="solid"/>
            </v:shape>
            <v:shape style="position:absolute;left:4018;top:1451;width:1214;height:419" type="#_x0000_t75" stroked="false">
              <v:imagedata r:id="rId839" o:title=""/>
            </v:shape>
            <v:shape style="position:absolute;left:4018;top:1436;width:1214;height:449" coordorigin="4018,1437" coordsize="1214,449" path="m4018,1870l5232,1870,5232,1451,4018,1451,4018,1870xm4018,1437l4018,1885,5232,1885m4018,1437l5232,1437,5232,1885e" filled="false" stroked="true" strokeweight=".979267pt" strokecolor="#000000">
              <v:path arrowok="t"/>
              <v:stroke dashstyle="solid"/>
            </v:shape>
            <v:line style="position:absolute" from="4047,839" to="4047,1377" stroked="true" strokeweight=".962892pt" strokecolor="#cdcdcd">
              <v:stroke dashstyle="solid"/>
            </v:line>
            <v:shape style="position:absolute;left:3989;top:1346;width:116;height:120" type="#_x0000_t75" stroked="false">
              <v:imagedata r:id="rId840" o:title=""/>
            </v:shape>
            <v:line style="position:absolute" from="4018,809" to="4018,1347" stroked="true" strokeweight=".962892pt" strokecolor="#000000">
              <v:stroke dashstyle="solid"/>
            </v:line>
            <v:shape style="position:absolute;left:3960;top:1317;width:116;height:120" type="#_x0000_t75" stroked="false">
              <v:imagedata r:id="rId841" o:title=""/>
            </v:shape>
            <v:line style="position:absolute" from="5260,1466" to="5260,914" stroked="true" strokeweight=".962892pt" strokecolor="#cdcdcd">
              <v:stroke dashstyle="solid"/>
            </v:line>
            <v:shape style="position:absolute;left:5231;top:182;width:1373;height:613" coordorigin="5232,182" coordsize="1373,613" path="m6604,182l6445,361,6445,794,6604,630,6604,182xm6604,182l5390,182,5232,361,6445,361,6604,182xe" filled="true" fillcolor="#938373" stroked="false">
              <v:path arrowok="t"/>
              <v:fill type="solid"/>
            </v:shape>
            <v:shape style="position:absolute;left:5231;top:182;width:1373;height:613" coordorigin="5232,182" coordsize="1373,613" path="m5232,361l6445,361,6445,794,6604,630,6604,182,6445,361,6604,182,5390,182,5232,361xe" filled="false" stroked="true" strokeweight=".990203pt" strokecolor="#000000">
              <v:path arrowok="t"/>
              <v:stroke dashstyle="solid"/>
            </v:shape>
            <v:shape style="position:absolute;left:5231;top:376;width:1214;height:419" type="#_x0000_t75" stroked="false">
              <v:imagedata r:id="rId842" o:title=""/>
            </v:shape>
            <v:shape style="position:absolute;left:5231;top:361;width:1214;height:434" coordorigin="5232,361" coordsize="1214,434" path="m5232,794l6445,794,6445,376,5232,376,5232,794xm5232,361l5232,794,6445,794m5232,361l6445,361,6445,794e" filled="false" stroked="true" strokeweight=".979267pt" strokecolor="#000000">
              <v:path arrowok="t"/>
              <v:stroke dashstyle="solid"/>
            </v:shape>
            <v:shape style="position:absolute;left:5202;top:839;width:116;height:108" type="#_x0000_t75" stroked="false">
              <v:imagedata r:id="rId843" o:title=""/>
            </v:shape>
            <v:line style="position:absolute" from="5232,1437" to="5232,884" stroked="true" strokeweight=".962892pt" strokecolor="#000000">
              <v:stroke dashstyle="solid"/>
            </v:line>
            <v:shape style="position:absolute;left:5173;top:809;width:116;height:110" type="#_x0000_t75" stroked="false">
              <v:imagedata r:id="rId844" o:title=""/>
            </v:shape>
            <v:shape style="position:absolute;left:6444;top:1257;width:1633;height:628" coordorigin="6445,1257" coordsize="1633,628" path="m8077,1257l7918,1437,7918,1885,8077,1705,8077,1257xm8077,1257l6604,1257,6445,1437,7918,1437,8077,1257xe" filled="true" fillcolor="#868a7d" stroked="false">
              <v:path arrowok="t"/>
              <v:fill type="solid"/>
            </v:shape>
            <v:shape style="position:absolute;left:6444;top:1257;width:1633;height:628" coordorigin="6445,1257" coordsize="1633,628" path="m6445,1437l7918,1437,7918,1885,8077,1705,8077,1257,7918,1437,8077,1257,6604,1257,6445,1437xe" filled="false" stroked="true" strokeweight=".991427pt" strokecolor="#000000">
              <v:path arrowok="t"/>
              <v:stroke dashstyle="solid"/>
            </v:shape>
            <v:shape style="position:absolute;left:6444;top:1451;width:1474;height:419" type="#_x0000_t75" stroked="false">
              <v:imagedata r:id="rId845" o:title=""/>
            </v:shape>
            <v:shape style="position:absolute;left:6444;top:1436;width:1474;height:449" coordorigin="6445,1437" coordsize="1474,449" path="m6445,1870l7918,1870,7918,1451,6445,1451,6445,1870xm6445,1437l6445,1885,7918,1885m6445,1437l7918,1437,7918,1885e" filled="false" stroked="true" strokeweight=".979267pt" strokecolor="#000000">
              <v:path arrowok="t"/>
              <v:stroke dashstyle="solid"/>
            </v:shape>
            <v:line style="position:absolute" from="6474,839" to="6474,1377" stroked="true" strokeweight=".962892pt" strokecolor="#cdcdcd">
              <v:stroke dashstyle="solid"/>
            </v:line>
            <v:shape style="position:absolute;left:6415;top:1346;width:116;height:120" type="#_x0000_t75" stroked="false">
              <v:imagedata r:id="rId846" o:title=""/>
            </v:shape>
            <v:line style="position:absolute" from="6445,809" to="6445,1347" stroked="true" strokeweight=".962892pt" strokecolor="#000000">
              <v:stroke dashstyle="solid"/>
            </v:line>
            <v:shape style="position:absolute;left:6387;top:1317;width:116;height:120" type="#_x0000_t75" stroked="false">
              <v:imagedata r:id="rId841" o:title=""/>
            </v:shape>
            <v:line style="position:absolute" from="7947,1466" to="7947,914" stroked="true" strokeweight=".962892pt" strokecolor="#cdcdcd">
              <v:stroke dashstyle="solid"/>
            </v:line>
            <v:shape style="position:absolute;left:7918;top:182;width:1373;height:613" coordorigin="7918,182" coordsize="1373,613" path="m9290,182l9131,361,9131,794,9290,630,9290,182xm9290,182l8077,182,7918,361,9131,361,9290,182xe" filled="true" fillcolor="#938373" stroked="false">
              <v:path arrowok="t"/>
              <v:fill type="solid"/>
            </v:shape>
            <v:shape style="position:absolute;left:7918;top:182;width:1373;height:613" coordorigin="7918,182" coordsize="1373,613" path="m7918,361l9131,361,9131,794,9290,630,9290,182,9131,361,9290,182,8077,182,7918,361xe" filled="false" stroked="true" strokeweight=".990203pt" strokecolor="#000000">
              <v:path arrowok="t"/>
              <v:stroke dashstyle="solid"/>
            </v:shape>
            <v:shape style="position:absolute;left:7918;top:376;width:1214;height:419" type="#_x0000_t75" stroked="false">
              <v:imagedata r:id="rId847" o:title=""/>
            </v:shape>
            <v:shape style="position:absolute;left:7918;top:361;width:1214;height:434" coordorigin="7918,361" coordsize="1214,434" path="m7918,794l9131,794,9131,376,7918,376,7918,794xm7918,361l7918,794,9131,794m7918,361l9131,361,9131,794e" filled="false" stroked="true" strokeweight=".979267pt" strokecolor="#000000">
              <v:path arrowok="t"/>
              <v:stroke dashstyle="solid"/>
            </v:shape>
            <v:shape style="position:absolute;left:7889;top:839;width:116;height:108" type="#_x0000_t75" stroked="false">
              <v:imagedata r:id="rId843" o:title=""/>
            </v:shape>
            <v:line style="position:absolute" from="7918,1437" to="7918,884" stroked="true" strokeweight=".962892pt" strokecolor="#000000">
              <v:stroke dashstyle="solid"/>
            </v:line>
            <v:shape style="position:absolute;left:7860;top:809;width:116;height:110" type="#_x0000_t75" stroked="false">
              <v:imagedata r:id="rId844" o:title=""/>
            </v:shape>
            <v:shape style="position:absolute;left:9131;top:1257;width:1979;height:628" coordorigin="9131,1257" coordsize="1979,628" path="m11110,1257l10951,1437,10951,1885,11110,1705,11110,1257xm11110,1257l9290,1257,9131,1437,10951,1437,11110,1257xe" filled="true" fillcolor="#868a7d" stroked="false">
              <v:path arrowok="t"/>
              <v:fill type="solid"/>
            </v:shape>
            <v:shape style="position:absolute;left:9131;top:1257;width:1979;height:628" coordorigin="9131,1257" coordsize="1979,628" path="m9131,1437l10951,1437,10951,1885,11110,1705,11110,1257,10951,1437,11110,1257,9290,1257,9131,1437xe" filled="false" stroked="true" strokeweight=".992651pt" strokecolor="#000000">
              <v:path arrowok="t"/>
              <v:stroke dashstyle="solid"/>
            </v:shape>
            <v:shape style="position:absolute;left:9131;top:1451;width:1820;height:419" type="#_x0000_t75" stroked="false">
              <v:imagedata r:id="rId848" o:title=""/>
            </v:shape>
            <v:shape style="position:absolute;left:9131;top:1436;width:1820;height:449" coordorigin="9131,1437" coordsize="1820,449" path="m9131,1870l10951,1870,10951,1451,9131,1451,9131,1870xm9131,1437l9131,1885,10951,1885m9131,1437l10951,1437,10951,1885e" filled="false" stroked="true" strokeweight=".979267pt" strokecolor="#000000">
              <v:path arrowok="t"/>
              <v:stroke dashstyle="solid"/>
            </v:shape>
            <v:line style="position:absolute" from="9160,839" to="9160,1377" stroked="true" strokeweight=".962892pt" strokecolor="#cdcdcd">
              <v:stroke dashstyle="solid"/>
            </v:line>
            <v:shape style="position:absolute;left:9102;top:1346;width:116;height:120" type="#_x0000_t75" stroked="false">
              <v:imagedata r:id="rId840" o:title=""/>
            </v:shape>
            <v:line style="position:absolute" from="9131,809" to="9131,1347" stroked="true" strokeweight=".962892pt" strokecolor="#000000">
              <v:stroke dashstyle="solid"/>
            </v:line>
            <v:shape style="position:absolute;left:9073;top:1317;width:116;height:120" type="#_x0000_t75" stroked="false">
              <v:imagedata r:id="rId841" o:title=""/>
            </v:shape>
            <v:shape style="position:absolute;left:1601;top:1461;width:1194;height:399" type="#_x0000_t202" filled="false" stroked="false">
              <v:textbox inset="0,0,0,0">
                <w:txbxContent>
                  <w:p>
                    <w:pPr>
                      <w:spacing w:before="43"/>
                      <w:ind w:left="92" w:right="94" w:firstLine="0"/>
                      <w:jc w:val="center"/>
                      <w:rPr>
                        <w:rFonts w:ascii="Arial"/>
                        <w:b/>
                        <w:sz w:val="24"/>
                      </w:rPr>
                    </w:pPr>
                    <w:r>
                      <w:rPr>
                        <w:rFonts w:ascii="Arial"/>
                        <w:b/>
                        <w:sz w:val="24"/>
                      </w:rPr>
                      <w:t>MP</w:t>
                    </w:r>
                  </w:p>
                </w:txbxContent>
              </v:textbox>
              <w10:wrap type="none"/>
            </v:shape>
            <v:shape style="position:absolute;left:9141;top:1461;width:1800;height:399" type="#_x0000_t202" filled="false" stroked="false">
              <v:textbox inset="0,0,0,0">
                <w:txbxContent>
                  <w:p>
                    <w:pPr>
                      <w:spacing w:before="43"/>
                      <w:ind w:left="699" w:right="701" w:firstLine="0"/>
                      <w:jc w:val="center"/>
                      <w:rPr>
                        <w:rFonts w:ascii="Arial"/>
                        <w:b/>
                        <w:sz w:val="24"/>
                      </w:rPr>
                    </w:pPr>
                    <w:r>
                      <w:rPr>
                        <w:rFonts w:ascii="Arial"/>
                        <w:b/>
                        <w:sz w:val="24"/>
                      </w:rPr>
                      <w:t>MP</w:t>
                    </w:r>
                  </w:p>
                </w:txbxContent>
              </v:textbox>
              <w10:wrap type="none"/>
            </v:shape>
            <v:shape style="position:absolute;left:7927;top:386;width:1194;height:399" type="#_x0000_t202" filled="false" stroked="false">
              <v:textbox inset="0,0,0,0">
                <w:txbxContent>
                  <w:p>
                    <w:pPr>
                      <w:spacing w:before="39"/>
                      <w:ind w:left="93" w:right="94" w:firstLine="0"/>
                      <w:jc w:val="center"/>
                      <w:rPr>
                        <w:rFonts w:ascii="Arial"/>
                        <w:b/>
                        <w:sz w:val="24"/>
                      </w:rPr>
                    </w:pPr>
                    <w:r>
                      <w:rPr>
                        <w:rFonts w:ascii="Arial"/>
                        <w:b/>
                        <w:w w:val="90"/>
                        <w:sz w:val="24"/>
                      </w:rPr>
                      <w:t>ISP</w:t>
                    </w:r>
                  </w:p>
                </w:txbxContent>
              </v:textbox>
              <w10:wrap type="none"/>
            </v:shape>
            <v:shape style="position:absolute;left:6454;top:1461;width:1454;height:399" type="#_x0000_t202" filled="false" stroked="false">
              <v:textbox inset="0,0,0,0">
                <w:txbxContent>
                  <w:p>
                    <w:pPr>
                      <w:spacing w:before="43"/>
                      <w:ind w:left="526" w:right="528" w:firstLine="0"/>
                      <w:jc w:val="center"/>
                      <w:rPr>
                        <w:rFonts w:ascii="Arial"/>
                        <w:b/>
                        <w:sz w:val="24"/>
                      </w:rPr>
                    </w:pPr>
                    <w:r>
                      <w:rPr>
                        <w:rFonts w:ascii="Arial"/>
                        <w:b/>
                        <w:sz w:val="24"/>
                      </w:rPr>
                      <w:t>MP</w:t>
                    </w:r>
                  </w:p>
                </w:txbxContent>
              </v:textbox>
              <w10:wrap type="none"/>
            </v:shape>
            <v:shape style="position:absolute;left:5241;top:386;width:1194;height:399" type="#_x0000_t202" filled="false" stroked="false">
              <v:textbox inset="0,0,0,0">
                <w:txbxContent>
                  <w:p>
                    <w:pPr>
                      <w:spacing w:before="39"/>
                      <w:ind w:left="92" w:right="94" w:firstLine="0"/>
                      <w:jc w:val="center"/>
                      <w:rPr>
                        <w:rFonts w:ascii="Arial"/>
                        <w:b/>
                        <w:sz w:val="24"/>
                      </w:rPr>
                    </w:pPr>
                    <w:r>
                      <w:rPr>
                        <w:rFonts w:ascii="Arial"/>
                        <w:b/>
                        <w:w w:val="90"/>
                        <w:sz w:val="24"/>
                      </w:rPr>
                      <w:t>ISP</w:t>
                    </w:r>
                  </w:p>
                </w:txbxContent>
              </v:textbox>
              <w10:wrap type="none"/>
            </v:shape>
            <v:shape style="position:absolute;left:4028;top:1461;width:1194;height:399" type="#_x0000_t202" filled="false" stroked="false">
              <v:textbox inset="0,0,0,0">
                <w:txbxContent>
                  <w:p>
                    <w:pPr>
                      <w:spacing w:before="43"/>
                      <w:ind w:left="92" w:right="94" w:firstLine="0"/>
                      <w:jc w:val="center"/>
                      <w:rPr>
                        <w:rFonts w:ascii="Arial"/>
                        <w:b/>
                        <w:sz w:val="24"/>
                      </w:rPr>
                    </w:pPr>
                    <w:r>
                      <w:rPr>
                        <w:rFonts w:ascii="Arial"/>
                        <w:b/>
                        <w:sz w:val="24"/>
                      </w:rPr>
                      <w:t>MP</w:t>
                    </w:r>
                  </w:p>
                </w:txbxContent>
              </v:textbox>
              <w10:wrap type="none"/>
            </v:shape>
            <v:shape style="position:absolute;left:2815;top:386;width:1194;height:399" type="#_x0000_t202" filled="false" stroked="false">
              <v:textbox inset="0,0,0,0">
                <w:txbxContent>
                  <w:p>
                    <w:pPr>
                      <w:spacing w:before="39"/>
                      <w:ind w:left="92" w:right="94" w:firstLine="0"/>
                      <w:jc w:val="center"/>
                      <w:rPr>
                        <w:rFonts w:ascii="Arial"/>
                        <w:b/>
                        <w:sz w:val="24"/>
                      </w:rPr>
                    </w:pPr>
                    <w:r>
                      <w:rPr>
                        <w:rFonts w:ascii="Arial"/>
                        <w:b/>
                        <w:w w:val="90"/>
                        <w:sz w:val="24"/>
                      </w:rPr>
                      <w:t>ISP</w:t>
                    </w:r>
                  </w:p>
                </w:txbxContent>
              </v:textbox>
              <w10:wrap type="none"/>
            </v:shape>
            <w10:wrap type="topAndBottom"/>
          </v:group>
        </w:pict>
      </w:r>
    </w:p>
    <w:p>
      <w:pPr>
        <w:pStyle w:val="ListParagraph"/>
        <w:numPr>
          <w:ilvl w:val="1"/>
          <w:numId w:val="99"/>
        </w:numPr>
        <w:tabs>
          <w:tab w:pos="1190" w:val="left" w:leader="none"/>
        </w:tabs>
        <w:spacing w:line="240" w:lineRule="auto" w:before="68" w:after="0"/>
        <w:ind w:left="1189" w:right="0" w:hanging="322"/>
        <w:jc w:val="left"/>
        <w:rPr>
          <w:rFonts w:ascii="Arial" w:hAnsi="Arial"/>
          <w:b/>
          <w:sz w:val="24"/>
        </w:rPr>
      </w:pPr>
      <w:r>
        <w:rPr>
          <w:rFonts w:ascii="Arial" w:hAnsi="Arial"/>
          <w:b/>
          <w:w w:val="95"/>
          <w:sz w:val="24"/>
        </w:rPr>
        <w:t>Chương</w:t>
      </w:r>
      <w:r>
        <w:rPr>
          <w:rFonts w:ascii="Arial" w:hAnsi="Arial"/>
          <w:b/>
          <w:spacing w:val="-26"/>
          <w:w w:val="95"/>
          <w:sz w:val="24"/>
        </w:rPr>
        <w:t> </w:t>
      </w:r>
      <w:r>
        <w:rPr>
          <w:rFonts w:ascii="Arial" w:hAnsi="Arial"/>
          <w:b/>
          <w:w w:val="95"/>
          <w:sz w:val="24"/>
        </w:rPr>
        <w:t>trình</w:t>
      </w:r>
      <w:r>
        <w:rPr>
          <w:rFonts w:ascii="Arial" w:hAnsi="Arial"/>
          <w:b/>
          <w:spacing w:val="-26"/>
          <w:w w:val="95"/>
          <w:sz w:val="24"/>
        </w:rPr>
        <w:t> </w:t>
      </w:r>
      <w:r>
        <w:rPr>
          <w:rFonts w:ascii="Arial" w:hAnsi="Arial"/>
          <w:b/>
          <w:w w:val="95"/>
          <w:sz w:val="24"/>
        </w:rPr>
        <w:t>chính</w:t>
      </w:r>
      <w:r>
        <w:rPr>
          <w:rFonts w:ascii="Arial" w:hAnsi="Arial"/>
          <w:b/>
          <w:spacing w:val="-26"/>
          <w:w w:val="95"/>
          <w:sz w:val="24"/>
        </w:rPr>
        <w:t> </w:t>
      </w:r>
      <w:r>
        <w:rPr>
          <w:rFonts w:ascii="Arial" w:hAnsi="Arial"/>
          <w:b/>
          <w:w w:val="95"/>
          <w:sz w:val="24"/>
        </w:rPr>
        <w:t>bị</w:t>
      </w:r>
      <w:r>
        <w:rPr>
          <w:rFonts w:ascii="Arial" w:hAnsi="Arial"/>
          <w:b/>
          <w:spacing w:val="-26"/>
          <w:w w:val="95"/>
          <w:sz w:val="24"/>
        </w:rPr>
        <w:t> </w:t>
      </w:r>
      <w:r>
        <w:rPr>
          <w:rFonts w:ascii="Arial" w:hAnsi="Arial"/>
          <w:b/>
          <w:w w:val="95"/>
          <w:sz w:val="24"/>
        </w:rPr>
        <w:t>gián</w:t>
      </w:r>
      <w:r>
        <w:rPr>
          <w:rFonts w:ascii="Arial" w:hAnsi="Arial"/>
          <w:b/>
          <w:spacing w:val="-26"/>
          <w:w w:val="95"/>
          <w:sz w:val="24"/>
        </w:rPr>
        <w:t> </w:t>
      </w:r>
      <w:r>
        <w:rPr>
          <w:rFonts w:ascii="Arial" w:hAnsi="Arial"/>
          <w:b/>
          <w:w w:val="95"/>
          <w:sz w:val="24"/>
        </w:rPr>
        <w:t>đoạn</w:t>
      </w:r>
      <w:r>
        <w:rPr>
          <w:rFonts w:ascii="Arial" w:hAnsi="Arial"/>
          <w:b/>
          <w:spacing w:val="-26"/>
          <w:w w:val="95"/>
          <w:sz w:val="24"/>
        </w:rPr>
        <w:t> </w:t>
      </w:r>
      <w:r>
        <w:rPr>
          <w:rFonts w:ascii="Arial" w:hAnsi="Arial"/>
          <w:b/>
          <w:w w:val="95"/>
          <w:sz w:val="24"/>
        </w:rPr>
        <w:t>để</w:t>
      </w:r>
      <w:r>
        <w:rPr>
          <w:rFonts w:ascii="Arial" w:hAnsi="Arial"/>
          <w:b/>
          <w:spacing w:val="-26"/>
          <w:w w:val="95"/>
          <w:sz w:val="24"/>
        </w:rPr>
        <w:t> </w:t>
      </w:r>
      <w:r>
        <w:rPr>
          <w:rFonts w:ascii="Arial" w:hAnsi="Arial"/>
          <w:b/>
          <w:w w:val="95"/>
          <w:sz w:val="24"/>
        </w:rPr>
        <w:t>thực</w:t>
      </w:r>
      <w:r>
        <w:rPr>
          <w:rFonts w:ascii="Arial" w:hAnsi="Arial"/>
          <w:b/>
          <w:spacing w:val="-26"/>
          <w:w w:val="95"/>
          <w:sz w:val="24"/>
        </w:rPr>
        <w:t> </w:t>
      </w:r>
      <w:r>
        <w:rPr>
          <w:rFonts w:ascii="Arial" w:hAnsi="Arial"/>
          <w:b/>
          <w:w w:val="95"/>
          <w:sz w:val="24"/>
        </w:rPr>
        <w:t>hiện</w:t>
      </w:r>
      <w:r>
        <w:rPr>
          <w:rFonts w:ascii="Arial" w:hAnsi="Arial"/>
          <w:b/>
          <w:spacing w:val="-26"/>
          <w:w w:val="95"/>
          <w:sz w:val="24"/>
        </w:rPr>
        <w:t> </w:t>
      </w:r>
      <w:r>
        <w:rPr>
          <w:rFonts w:ascii="Arial" w:hAnsi="Arial"/>
          <w:b/>
          <w:w w:val="95"/>
          <w:sz w:val="24"/>
        </w:rPr>
        <w:t>chương</w:t>
      </w:r>
      <w:r>
        <w:rPr>
          <w:rFonts w:ascii="Arial" w:hAnsi="Arial"/>
          <w:b/>
          <w:spacing w:val="-26"/>
          <w:w w:val="95"/>
          <w:sz w:val="24"/>
        </w:rPr>
        <w:t> </w:t>
      </w:r>
      <w:r>
        <w:rPr>
          <w:rFonts w:ascii="Arial" w:hAnsi="Arial"/>
          <w:b/>
          <w:w w:val="95"/>
          <w:sz w:val="24"/>
        </w:rPr>
        <w:t>trình</w:t>
      </w:r>
      <w:r>
        <w:rPr>
          <w:rFonts w:ascii="Arial" w:hAnsi="Arial"/>
          <w:b/>
          <w:spacing w:val="-26"/>
          <w:w w:val="95"/>
          <w:sz w:val="24"/>
        </w:rPr>
        <w:t> </w:t>
      </w:r>
      <w:r>
        <w:rPr>
          <w:rFonts w:ascii="Arial" w:hAnsi="Arial"/>
          <w:b/>
          <w:w w:val="95"/>
          <w:sz w:val="24"/>
        </w:rPr>
        <w:t>con</w:t>
      </w:r>
      <w:r>
        <w:rPr>
          <w:rFonts w:ascii="Arial" w:hAnsi="Arial"/>
          <w:b/>
          <w:spacing w:val="-26"/>
          <w:w w:val="95"/>
          <w:sz w:val="24"/>
        </w:rPr>
        <w:t> </w:t>
      </w:r>
      <w:r>
        <w:rPr>
          <w:rFonts w:ascii="Arial" w:hAnsi="Arial"/>
          <w:b/>
          <w:w w:val="95"/>
          <w:sz w:val="24"/>
        </w:rPr>
        <w:t>phục</w:t>
      </w:r>
      <w:r>
        <w:rPr>
          <w:rFonts w:ascii="Arial" w:hAnsi="Arial"/>
          <w:b/>
          <w:spacing w:val="-26"/>
          <w:w w:val="95"/>
          <w:sz w:val="24"/>
        </w:rPr>
        <w:t> </w:t>
      </w:r>
      <w:r>
        <w:rPr>
          <w:rFonts w:ascii="Arial" w:hAnsi="Arial"/>
          <w:b/>
          <w:w w:val="95"/>
          <w:sz w:val="24"/>
        </w:rPr>
        <w:t>vụ</w:t>
      </w:r>
      <w:r>
        <w:rPr>
          <w:rFonts w:ascii="Arial" w:hAnsi="Arial"/>
          <w:b/>
          <w:spacing w:val="-26"/>
          <w:w w:val="95"/>
          <w:sz w:val="24"/>
        </w:rPr>
        <w:t> </w:t>
      </w:r>
      <w:r>
        <w:rPr>
          <w:rFonts w:ascii="Arial" w:hAnsi="Arial"/>
          <w:b/>
          <w:w w:val="95"/>
          <w:sz w:val="24"/>
        </w:rPr>
        <w:t>ngắt.</w:t>
      </w:r>
    </w:p>
    <w:p>
      <w:pPr>
        <w:pStyle w:val="BodyText"/>
        <w:spacing w:before="3"/>
        <w:rPr>
          <w:rFonts w:ascii="Arial"/>
          <w:b/>
          <w:sz w:val="20"/>
        </w:rPr>
      </w:pPr>
    </w:p>
    <w:p>
      <w:pPr>
        <w:spacing w:before="0"/>
        <w:ind w:left="1238" w:right="0" w:firstLine="0"/>
        <w:jc w:val="left"/>
        <w:rPr>
          <w:i/>
          <w:sz w:val="24"/>
        </w:rPr>
      </w:pPr>
      <w:r>
        <w:rPr>
          <w:i/>
          <w:sz w:val="24"/>
        </w:rPr>
        <w:t>Hình 8-1: Vi điều khiển thực hiện chương trình chính trong 2 trường hợp không và có ngắt.</w:t>
      </w:r>
    </w:p>
    <w:p>
      <w:pPr>
        <w:pStyle w:val="BodyText"/>
        <w:spacing w:before="3"/>
        <w:rPr>
          <w:i/>
          <w:sz w:val="21"/>
        </w:rPr>
      </w:pPr>
    </w:p>
    <w:p>
      <w:pPr>
        <w:pStyle w:val="Heading3"/>
        <w:numPr>
          <w:ilvl w:val="0"/>
          <w:numId w:val="99"/>
        </w:numPr>
        <w:tabs>
          <w:tab w:pos="567" w:val="left" w:leader="none"/>
          <w:tab w:pos="9954" w:val="left" w:leader="none"/>
        </w:tabs>
        <w:spacing w:line="240" w:lineRule="auto" w:before="0" w:after="0"/>
        <w:ind w:left="1243" w:right="536" w:hanging="1244"/>
        <w:jc w:val="right"/>
      </w:pPr>
      <w:r>
        <w:rPr>
          <w:shd w:fill="FFCC99" w:color="auto" w:val="clear"/>
        </w:rPr>
        <w:t>NGẮT CỦA VI ĐIỀU KHIỂN</w:t>
      </w:r>
      <w:r>
        <w:rPr>
          <w:spacing w:val="-17"/>
          <w:shd w:fill="FFCC99" w:color="auto" w:val="clear"/>
        </w:rPr>
        <w:t> </w:t>
      </w:r>
      <w:r>
        <w:rPr>
          <w:shd w:fill="FFCC99" w:color="auto" w:val="clear"/>
        </w:rPr>
        <w:t>PIC16F887</w:t>
        <w:tab/>
      </w:r>
    </w:p>
    <w:p>
      <w:pPr>
        <w:pStyle w:val="Heading4"/>
        <w:numPr>
          <w:ilvl w:val="0"/>
          <w:numId w:val="100"/>
        </w:numPr>
        <w:tabs>
          <w:tab w:pos="542" w:val="left" w:leader="none"/>
          <w:tab w:pos="543" w:val="left" w:leader="none"/>
          <w:tab w:pos="9416" w:val="left" w:leader="none"/>
        </w:tabs>
        <w:spacing w:line="240" w:lineRule="auto" w:before="243" w:after="0"/>
        <w:ind w:left="1757" w:right="536" w:hanging="1757"/>
        <w:jc w:val="right"/>
      </w:pPr>
      <w:r>
        <w:rPr>
          <w:shd w:fill="FFFF99" w:color="auto" w:val="clear"/>
        </w:rPr>
        <w:t>CÁC NGUỒN NGẮT CỦA</w:t>
      </w:r>
      <w:r>
        <w:rPr>
          <w:spacing w:val="-17"/>
          <w:shd w:fill="FFFF99" w:color="auto" w:val="clear"/>
        </w:rPr>
        <w:t> </w:t>
      </w:r>
      <w:r>
        <w:rPr>
          <w:shd w:fill="FFFF99" w:color="auto" w:val="clear"/>
        </w:rPr>
        <w:t>PIC16F887</w:t>
        <w:tab/>
      </w:r>
    </w:p>
    <w:p>
      <w:pPr>
        <w:pStyle w:val="BodyText"/>
        <w:spacing w:before="108"/>
        <w:ind w:left="1276"/>
      </w:pPr>
      <w:r>
        <w:rPr/>
        <w:t>Vi điều khiển PIC 16F887 có nhiều nguồn ngắt:</w:t>
      </w:r>
    </w:p>
    <w:p>
      <w:pPr>
        <w:pStyle w:val="ListParagraph"/>
        <w:numPr>
          <w:ilvl w:val="1"/>
          <w:numId w:val="100"/>
        </w:numPr>
        <w:tabs>
          <w:tab w:pos="1992" w:val="left" w:leader="none"/>
          <w:tab w:pos="1993" w:val="left" w:leader="none"/>
        </w:tabs>
        <w:spacing w:line="240" w:lineRule="auto" w:before="62" w:after="0"/>
        <w:ind w:left="1992" w:right="0" w:hanging="356"/>
        <w:jc w:val="left"/>
        <w:rPr>
          <w:sz w:val="24"/>
        </w:rPr>
      </w:pPr>
      <w:r>
        <w:rPr>
          <w:sz w:val="24"/>
        </w:rPr>
        <w:t>Ngắt ngoài</w:t>
      </w:r>
      <w:r>
        <w:rPr>
          <w:spacing w:val="-1"/>
          <w:sz w:val="24"/>
        </w:rPr>
        <w:t> </w:t>
      </w:r>
      <w:r>
        <w:rPr>
          <w:sz w:val="24"/>
        </w:rPr>
        <w:t>RB0/INT.</w:t>
      </w:r>
    </w:p>
    <w:p>
      <w:pPr>
        <w:pStyle w:val="ListParagraph"/>
        <w:numPr>
          <w:ilvl w:val="1"/>
          <w:numId w:val="100"/>
        </w:numPr>
        <w:tabs>
          <w:tab w:pos="1992" w:val="left" w:leader="none"/>
          <w:tab w:pos="1993" w:val="left" w:leader="none"/>
        </w:tabs>
        <w:spacing w:line="240" w:lineRule="auto" w:before="62" w:after="0"/>
        <w:ind w:left="1992" w:right="0" w:hanging="356"/>
        <w:jc w:val="left"/>
        <w:rPr>
          <w:sz w:val="24"/>
        </w:rPr>
      </w:pPr>
      <w:r>
        <w:rPr>
          <w:sz w:val="24"/>
        </w:rPr>
        <w:t>Ngắt của </w:t>
      </w:r>
      <w:r>
        <w:rPr>
          <w:spacing w:val="-3"/>
          <w:sz w:val="24"/>
        </w:rPr>
        <w:t>timer </w:t>
      </w:r>
      <w:r>
        <w:rPr>
          <w:sz w:val="24"/>
        </w:rPr>
        <w:t>T0 khi đếm</w:t>
      </w:r>
      <w:r>
        <w:rPr>
          <w:spacing w:val="3"/>
          <w:sz w:val="24"/>
        </w:rPr>
        <w:t> </w:t>
      </w:r>
      <w:r>
        <w:rPr>
          <w:sz w:val="24"/>
        </w:rPr>
        <w:t>tràn.</w:t>
      </w:r>
    </w:p>
    <w:p>
      <w:pPr>
        <w:spacing w:after="0" w:line="240" w:lineRule="auto"/>
        <w:jc w:val="left"/>
        <w:rPr>
          <w:sz w:val="24"/>
        </w:rPr>
        <w:sectPr>
          <w:headerReference w:type="even" r:id="rId826"/>
          <w:headerReference w:type="default" r:id="rId827"/>
          <w:footerReference w:type="even" r:id="rId828"/>
          <w:footerReference w:type="default" r:id="rId829"/>
          <w:pgSz w:w="11910" w:h="16840"/>
          <w:pgMar w:header="283" w:footer="472" w:top="640" w:bottom="660" w:left="740" w:right="0"/>
          <w:pgNumType w:start="144"/>
        </w:sectPr>
      </w:pPr>
    </w:p>
    <w:p>
      <w:pPr>
        <w:pStyle w:val="ListParagraph"/>
        <w:numPr>
          <w:ilvl w:val="1"/>
          <w:numId w:val="100"/>
        </w:numPr>
        <w:tabs>
          <w:tab w:pos="1992" w:val="left" w:leader="none"/>
          <w:tab w:pos="1993" w:val="left" w:leader="none"/>
        </w:tabs>
        <w:spacing w:line="240" w:lineRule="auto" w:before="0" w:after="0"/>
        <w:ind w:left="1992" w:right="0" w:hanging="356"/>
        <w:jc w:val="left"/>
        <w:rPr>
          <w:sz w:val="24"/>
        </w:rPr>
      </w:pPr>
      <w:r>
        <w:rPr>
          <w:sz w:val="24"/>
        </w:rPr>
        <w:t>Ngắt của </w:t>
      </w:r>
      <w:r>
        <w:rPr>
          <w:spacing w:val="-3"/>
          <w:sz w:val="24"/>
        </w:rPr>
        <w:t>timer </w:t>
      </w:r>
      <w:r>
        <w:rPr>
          <w:sz w:val="24"/>
        </w:rPr>
        <w:t>T1 khi đếm</w:t>
      </w:r>
      <w:r>
        <w:rPr>
          <w:spacing w:val="2"/>
          <w:sz w:val="24"/>
        </w:rPr>
        <w:t> </w:t>
      </w:r>
      <w:r>
        <w:rPr>
          <w:sz w:val="24"/>
        </w:rPr>
        <w:t>tràn.</w:t>
      </w:r>
    </w:p>
    <w:p>
      <w:pPr>
        <w:pStyle w:val="ListParagraph"/>
        <w:numPr>
          <w:ilvl w:val="1"/>
          <w:numId w:val="100"/>
        </w:numPr>
        <w:tabs>
          <w:tab w:pos="1992" w:val="left" w:leader="none"/>
          <w:tab w:pos="1993" w:val="left" w:leader="none"/>
        </w:tabs>
        <w:spacing w:line="240" w:lineRule="auto" w:before="61" w:after="0"/>
        <w:ind w:left="1992" w:right="0" w:hanging="356"/>
        <w:jc w:val="left"/>
        <w:rPr>
          <w:sz w:val="24"/>
        </w:rPr>
      </w:pPr>
      <w:r>
        <w:rPr>
          <w:sz w:val="24"/>
        </w:rPr>
        <w:t>Ngắt của </w:t>
      </w:r>
      <w:r>
        <w:rPr>
          <w:spacing w:val="-3"/>
          <w:sz w:val="24"/>
        </w:rPr>
        <w:t>timer </w:t>
      </w:r>
      <w:r>
        <w:rPr>
          <w:sz w:val="24"/>
        </w:rPr>
        <w:t>T2 khi giá trị đếm bằng giá trị của thanh ghi</w:t>
      </w:r>
      <w:r>
        <w:rPr>
          <w:spacing w:val="-16"/>
          <w:sz w:val="24"/>
        </w:rPr>
        <w:t> </w:t>
      </w:r>
      <w:r>
        <w:rPr>
          <w:sz w:val="24"/>
        </w:rPr>
        <w:t>PR2.</w:t>
      </w:r>
    </w:p>
    <w:p>
      <w:pPr>
        <w:pStyle w:val="ListParagraph"/>
        <w:numPr>
          <w:ilvl w:val="1"/>
          <w:numId w:val="100"/>
        </w:numPr>
        <w:tabs>
          <w:tab w:pos="1992" w:val="left" w:leader="none"/>
          <w:tab w:pos="1993" w:val="left" w:leader="none"/>
        </w:tabs>
        <w:spacing w:line="240" w:lineRule="auto" w:before="56" w:after="0"/>
        <w:ind w:left="1992" w:right="0" w:hanging="356"/>
        <w:jc w:val="left"/>
        <w:rPr>
          <w:sz w:val="24"/>
        </w:rPr>
      </w:pPr>
      <w:r>
        <w:rPr>
          <w:sz w:val="24"/>
        </w:rPr>
        <w:t>Ngắt portB thay</w:t>
      </w:r>
      <w:r>
        <w:rPr>
          <w:spacing w:val="-7"/>
          <w:sz w:val="24"/>
        </w:rPr>
        <w:t> </w:t>
      </w:r>
      <w:r>
        <w:rPr>
          <w:sz w:val="24"/>
        </w:rPr>
        <w:t>đổi.</w:t>
      </w:r>
    </w:p>
    <w:p>
      <w:pPr>
        <w:pStyle w:val="ListParagraph"/>
        <w:numPr>
          <w:ilvl w:val="1"/>
          <w:numId w:val="100"/>
        </w:numPr>
        <w:tabs>
          <w:tab w:pos="1992" w:val="left" w:leader="none"/>
          <w:tab w:pos="1993" w:val="left" w:leader="none"/>
        </w:tabs>
        <w:spacing w:line="240" w:lineRule="auto" w:before="61" w:after="0"/>
        <w:ind w:left="1992" w:right="0" w:hanging="356"/>
        <w:jc w:val="left"/>
        <w:rPr>
          <w:sz w:val="24"/>
        </w:rPr>
      </w:pPr>
      <w:r>
        <w:rPr>
          <w:sz w:val="24"/>
        </w:rPr>
        <w:t>Ngắt của 2 </w:t>
      </w:r>
      <w:r>
        <w:rPr>
          <w:spacing w:val="-3"/>
          <w:sz w:val="24"/>
        </w:rPr>
        <w:t>bộ </w:t>
      </w:r>
      <w:r>
        <w:rPr>
          <w:spacing w:val="-4"/>
          <w:sz w:val="24"/>
        </w:rPr>
        <w:t>so </w:t>
      </w:r>
      <w:r>
        <w:rPr>
          <w:sz w:val="24"/>
        </w:rPr>
        <w:t>sánh điện áp tương</w:t>
      </w:r>
      <w:r>
        <w:rPr>
          <w:spacing w:val="17"/>
          <w:sz w:val="24"/>
        </w:rPr>
        <w:t> </w:t>
      </w:r>
      <w:r>
        <w:rPr>
          <w:sz w:val="24"/>
        </w:rPr>
        <w:t>tự.</w:t>
      </w:r>
    </w:p>
    <w:p>
      <w:pPr>
        <w:pStyle w:val="ListParagraph"/>
        <w:numPr>
          <w:ilvl w:val="1"/>
          <w:numId w:val="100"/>
        </w:numPr>
        <w:tabs>
          <w:tab w:pos="1992" w:val="left" w:leader="none"/>
          <w:tab w:pos="1993" w:val="left" w:leader="none"/>
        </w:tabs>
        <w:spacing w:line="240" w:lineRule="auto" w:before="62" w:after="0"/>
        <w:ind w:left="1992" w:right="0" w:hanging="356"/>
        <w:jc w:val="left"/>
        <w:rPr>
          <w:sz w:val="24"/>
        </w:rPr>
      </w:pPr>
      <w:r>
        <w:rPr>
          <w:sz w:val="24"/>
        </w:rPr>
        <w:t>Ngắt của </w:t>
      </w:r>
      <w:r>
        <w:rPr>
          <w:spacing w:val="-3"/>
          <w:sz w:val="24"/>
        </w:rPr>
        <w:t>bộ </w:t>
      </w:r>
      <w:r>
        <w:rPr>
          <w:sz w:val="24"/>
        </w:rPr>
        <w:t>chuyển </w:t>
      </w:r>
      <w:r>
        <w:rPr>
          <w:spacing w:val="3"/>
          <w:sz w:val="24"/>
        </w:rPr>
        <w:t>đổi</w:t>
      </w:r>
      <w:r>
        <w:rPr>
          <w:spacing w:val="2"/>
          <w:sz w:val="24"/>
        </w:rPr>
        <w:t> </w:t>
      </w:r>
      <w:r>
        <w:rPr>
          <w:sz w:val="24"/>
        </w:rPr>
        <w:t>ADC.</w:t>
      </w:r>
    </w:p>
    <w:p>
      <w:pPr>
        <w:pStyle w:val="ListParagraph"/>
        <w:numPr>
          <w:ilvl w:val="1"/>
          <w:numId w:val="100"/>
        </w:numPr>
        <w:tabs>
          <w:tab w:pos="1992" w:val="left" w:leader="none"/>
          <w:tab w:pos="1993" w:val="left" w:leader="none"/>
        </w:tabs>
        <w:spacing w:line="240" w:lineRule="auto" w:before="57" w:after="0"/>
        <w:ind w:left="1992" w:right="0" w:hanging="356"/>
        <w:jc w:val="left"/>
        <w:rPr>
          <w:sz w:val="24"/>
        </w:rPr>
      </w:pPr>
      <w:r>
        <w:rPr>
          <w:sz w:val="24"/>
        </w:rPr>
        <w:t>Ngắt khi ghi dữ </w:t>
      </w:r>
      <w:r>
        <w:rPr>
          <w:spacing w:val="-3"/>
          <w:sz w:val="24"/>
        </w:rPr>
        <w:t>liệu </w:t>
      </w:r>
      <w:r>
        <w:rPr>
          <w:sz w:val="24"/>
        </w:rPr>
        <w:t>vào</w:t>
      </w:r>
      <w:r>
        <w:rPr>
          <w:spacing w:val="9"/>
          <w:sz w:val="24"/>
        </w:rPr>
        <w:t> </w:t>
      </w:r>
      <w:r>
        <w:rPr>
          <w:sz w:val="24"/>
        </w:rPr>
        <w:t>Eeprom.</w:t>
      </w:r>
    </w:p>
    <w:p>
      <w:pPr>
        <w:pStyle w:val="ListParagraph"/>
        <w:numPr>
          <w:ilvl w:val="1"/>
          <w:numId w:val="100"/>
        </w:numPr>
        <w:tabs>
          <w:tab w:pos="1992" w:val="left" w:leader="none"/>
          <w:tab w:pos="1993" w:val="left" w:leader="none"/>
        </w:tabs>
        <w:spacing w:line="240" w:lineRule="auto" w:before="61" w:after="0"/>
        <w:ind w:left="1992" w:right="0" w:hanging="356"/>
        <w:jc w:val="left"/>
        <w:rPr>
          <w:sz w:val="24"/>
        </w:rPr>
      </w:pPr>
      <w:r>
        <w:rPr>
          <w:sz w:val="24"/>
        </w:rPr>
        <w:t>Ngắt khi </w:t>
      </w:r>
      <w:r>
        <w:rPr>
          <w:spacing w:val="-3"/>
          <w:sz w:val="24"/>
        </w:rPr>
        <w:t>bộ </w:t>
      </w:r>
      <w:r>
        <w:rPr>
          <w:sz w:val="24"/>
        </w:rPr>
        <w:t>giám sát phát hiện nguồn xung clock bị</w:t>
      </w:r>
      <w:r>
        <w:rPr>
          <w:spacing w:val="10"/>
          <w:sz w:val="24"/>
        </w:rPr>
        <w:t> </w:t>
      </w:r>
      <w:r>
        <w:rPr>
          <w:sz w:val="24"/>
        </w:rPr>
        <w:t>hỏng.</w:t>
      </w:r>
    </w:p>
    <w:p>
      <w:pPr>
        <w:pStyle w:val="ListParagraph"/>
        <w:numPr>
          <w:ilvl w:val="1"/>
          <w:numId w:val="100"/>
        </w:numPr>
        <w:tabs>
          <w:tab w:pos="1992" w:val="left" w:leader="none"/>
          <w:tab w:pos="1993" w:val="left" w:leader="none"/>
        </w:tabs>
        <w:spacing w:line="240" w:lineRule="auto" w:before="56" w:after="0"/>
        <w:ind w:left="1992" w:right="0" w:hanging="356"/>
        <w:jc w:val="left"/>
        <w:rPr>
          <w:sz w:val="24"/>
        </w:rPr>
      </w:pPr>
      <w:r>
        <w:rPr>
          <w:sz w:val="24"/>
        </w:rPr>
        <w:t>Ngắt của khối CCP tăng</w:t>
      </w:r>
      <w:r>
        <w:rPr>
          <w:spacing w:val="4"/>
          <w:sz w:val="24"/>
        </w:rPr>
        <w:t> </w:t>
      </w:r>
      <w:r>
        <w:rPr>
          <w:sz w:val="24"/>
        </w:rPr>
        <w:t>cường.</w:t>
      </w:r>
    </w:p>
    <w:p>
      <w:pPr>
        <w:pStyle w:val="ListParagraph"/>
        <w:numPr>
          <w:ilvl w:val="1"/>
          <w:numId w:val="100"/>
        </w:numPr>
        <w:tabs>
          <w:tab w:pos="1992" w:val="left" w:leader="none"/>
          <w:tab w:pos="1993" w:val="left" w:leader="none"/>
        </w:tabs>
        <w:spacing w:line="240" w:lineRule="auto" w:before="61" w:after="0"/>
        <w:ind w:left="1992" w:right="0" w:hanging="356"/>
        <w:jc w:val="left"/>
        <w:rPr>
          <w:sz w:val="24"/>
        </w:rPr>
      </w:pPr>
      <w:r>
        <w:rPr>
          <w:sz w:val="24"/>
        </w:rPr>
        <w:t>Ngắt truyền </w:t>
      </w:r>
      <w:r>
        <w:rPr>
          <w:spacing w:val="-3"/>
          <w:sz w:val="24"/>
        </w:rPr>
        <w:t>và </w:t>
      </w:r>
      <w:r>
        <w:rPr>
          <w:sz w:val="24"/>
        </w:rPr>
        <w:t>nhận dữ </w:t>
      </w:r>
      <w:r>
        <w:rPr>
          <w:spacing w:val="-3"/>
          <w:sz w:val="24"/>
        </w:rPr>
        <w:t>liệu</w:t>
      </w:r>
      <w:r>
        <w:rPr>
          <w:spacing w:val="16"/>
          <w:sz w:val="24"/>
        </w:rPr>
        <w:t> </w:t>
      </w:r>
      <w:r>
        <w:rPr>
          <w:sz w:val="24"/>
        </w:rPr>
        <w:t>EUSART.</w:t>
      </w:r>
    </w:p>
    <w:p>
      <w:pPr>
        <w:pStyle w:val="ListParagraph"/>
        <w:numPr>
          <w:ilvl w:val="1"/>
          <w:numId w:val="100"/>
        </w:numPr>
        <w:tabs>
          <w:tab w:pos="1992" w:val="left" w:leader="none"/>
          <w:tab w:pos="1993" w:val="left" w:leader="none"/>
        </w:tabs>
        <w:spacing w:line="240" w:lineRule="auto" w:before="57" w:after="0"/>
        <w:ind w:left="1992" w:right="0" w:hanging="356"/>
        <w:jc w:val="left"/>
        <w:rPr>
          <w:sz w:val="24"/>
        </w:rPr>
      </w:pPr>
      <w:r>
        <w:rPr>
          <w:sz w:val="24"/>
        </w:rPr>
        <w:t>Ngắt đánh thức CPU với nguồn công suất cực</w:t>
      </w:r>
      <w:r>
        <w:rPr>
          <w:spacing w:val="8"/>
          <w:sz w:val="24"/>
        </w:rPr>
        <w:t> </w:t>
      </w:r>
      <w:r>
        <w:rPr>
          <w:sz w:val="24"/>
        </w:rPr>
        <w:t>thấp.</w:t>
      </w:r>
    </w:p>
    <w:p>
      <w:pPr>
        <w:pStyle w:val="ListParagraph"/>
        <w:numPr>
          <w:ilvl w:val="1"/>
          <w:numId w:val="100"/>
        </w:numPr>
        <w:tabs>
          <w:tab w:pos="1992" w:val="left" w:leader="none"/>
          <w:tab w:pos="1993" w:val="left" w:leader="none"/>
        </w:tabs>
        <w:spacing w:line="240" w:lineRule="auto" w:before="61" w:after="0"/>
        <w:ind w:left="1992" w:right="0" w:hanging="356"/>
        <w:jc w:val="left"/>
        <w:rPr>
          <w:sz w:val="24"/>
        </w:rPr>
      </w:pPr>
      <w:r>
        <w:rPr>
          <w:sz w:val="24"/>
        </w:rPr>
        <w:t>Ngắt của khối truyền dữ </w:t>
      </w:r>
      <w:r>
        <w:rPr>
          <w:spacing w:val="-3"/>
          <w:sz w:val="24"/>
        </w:rPr>
        <w:t>liệu </w:t>
      </w:r>
      <w:r>
        <w:rPr>
          <w:sz w:val="24"/>
        </w:rPr>
        <w:t>đồng </w:t>
      </w:r>
      <w:r>
        <w:rPr>
          <w:spacing w:val="-3"/>
          <w:sz w:val="24"/>
        </w:rPr>
        <w:t>bộ</w:t>
      </w:r>
      <w:r>
        <w:rPr>
          <w:spacing w:val="16"/>
          <w:sz w:val="24"/>
        </w:rPr>
        <w:t> </w:t>
      </w:r>
      <w:r>
        <w:rPr>
          <w:sz w:val="24"/>
        </w:rPr>
        <w:t>MSSP.</w:t>
      </w:r>
    </w:p>
    <w:p>
      <w:pPr>
        <w:pStyle w:val="Heading4"/>
        <w:numPr>
          <w:ilvl w:val="0"/>
          <w:numId w:val="100"/>
        </w:numPr>
        <w:tabs>
          <w:tab w:pos="1526" w:val="left" w:leader="none"/>
          <w:tab w:pos="1527" w:val="left" w:leader="none"/>
          <w:tab w:pos="10630" w:val="left" w:leader="none"/>
        </w:tabs>
        <w:spacing w:line="240" w:lineRule="auto" w:before="189" w:after="0"/>
        <w:ind w:left="1526" w:right="0" w:hanging="597"/>
        <w:jc w:val="left"/>
      </w:pPr>
      <w:r>
        <w:rPr>
          <w:shd w:fill="FFFF99" w:color="auto" w:val="clear"/>
        </w:rPr>
        <w:t>CÁC THANH GHI NGẮT CỦA</w:t>
      </w:r>
      <w:r>
        <w:rPr>
          <w:spacing w:val="-14"/>
          <w:shd w:fill="FFFF99" w:color="auto" w:val="clear"/>
        </w:rPr>
        <w:t> </w:t>
      </w:r>
      <w:r>
        <w:rPr>
          <w:shd w:fill="FFFF99" w:color="auto" w:val="clear"/>
        </w:rPr>
        <w:t>PIC16F887</w:t>
        <w:tab/>
      </w:r>
    </w:p>
    <w:p>
      <w:pPr>
        <w:pStyle w:val="BodyText"/>
        <w:spacing w:line="237" w:lineRule="auto" w:before="173"/>
        <w:ind w:left="676" w:right="491" w:firstLine="566"/>
      </w:pPr>
      <w:r>
        <w:rPr/>
        <w:t>Trong vi điều khiển PIC16F887 có 5 thanh ghi phục vụ cho ngắt là INTCON, PIE1, PIE2, PIR1, PIR2. Tổ chức của từng thanh ghi như sau:</w:t>
      </w:r>
    </w:p>
    <w:p>
      <w:pPr>
        <w:pStyle w:val="Heading5"/>
        <w:numPr>
          <w:ilvl w:val="0"/>
          <w:numId w:val="101"/>
        </w:numPr>
        <w:tabs>
          <w:tab w:pos="1809" w:val="left" w:leader="none"/>
          <w:tab w:pos="1810" w:val="left" w:leader="none"/>
        </w:tabs>
        <w:spacing w:line="240" w:lineRule="auto" w:before="128" w:after="0"/>
        <w:ind w:left="1809" w:right="0" w:hanging="567"/>
        <w:jc w:val="left"/>
        <w:rPr>
          <w:i/>
        </w:rPr>
      </w:pPr>
      <w:r>
        <w:rPr>
          <w:i/>
        </w:rPr>
        <w:t>Thanh ghi INTCON (Interrupt CONTROL)</w:t>
      </w:r>
    </w:p>
    <w:p>
      <w:pPr>
        <w:pStyle w:val="BodyText"/>
        <w:spacing w:before="56"/>
        <w:ind w:left="1243"/>
      </w:pPr>
      <w:r>
        <w:rPr/>
        <w:t>Tổ chức của thanh ghi như hình sau:</w:t>
      </w:r>
    </w:p>
    <w:p>
      <w:pPr>
        <w:pStyle w:val="BodyText"/>
        <w:spacing w:before="3"/>
        <w:rPr>
          <w:sz w:val="15"/>
        </w:rPr>
      </w:pPr>
    </w:p>
    <w:p>
      <w:pPr>
        <w:tabs>
          <w:tab w:pos="1318" w:val="left" w:leader="none"/>
          <w:tab w:pos="2331" w:val="left" w:leader="none"/>
          <w:tab w:pos="3390" w:val="left" w:leader="none"/>
          <w:tab w:pos="4448" w:val="left" w:leader="none"/>
          <w:tab w:pos="5600" w:val="left" w:leader="none"/>
          <w:tab w:pos="6660" w:val="left" w:leader="none"/>
          <w:tab w:pos="7812" w:val="left" w:leader="none"/>
        </w:tabs>
        <w:spacing w:before="62"/>
        <w:ind w:left="259" w:right="0" w:firstLine="0"/>
        <w:jc w:val="center"/>
        <w:rPr>
          <w:rFonts w:ascii="Arial"/>
          <w:b/>
          <w:sz w:val="23"/>
        </w:rPr>
      </w:pPr>
      <w:r>
        <w:rPr/>
        <w:pict>
          <v:group style="position:absolute;margin-left:92.946175pt;margin-top:19.749964pt;width:451.6pt;height:31.1pt;mso-position-horizontal-relative:page;mso-position-vertical-relative:paragraph;z-index:-15173632;mso-wrap-distance-left:0;mso-wrap-distance-right:0" coordorigin="1859,395" coordsize="9032,622">
            <v:shape style="position:absolute;left:1866;top:402;width:1274;height:607" coordorigin="1866,402" coordsize="1274,607" path="m3139,402l2975,580,2975,1009,3139,846,3139,402xm3139,402l2031,402,1866,580,2975,580,3139,402xe" filled="true" fillcolor="#787878" stroked="false">
              <v:path arrowok="t"/>
              <v:fill type="solid"/>
            </v:shape>
            <v:shape style="position:absolute;left:1866;top:402;width:1274;height:607" coordorigin="1866,402" coordsize="1274,607" path="m1866,580l2975,580,2975,1009,3139,846,3139,402,2975,580,3139,402,2031,402,1866,580xe" filled="false" stroked="true" strokeweight=".741062pt" strokecolor="#000000">
              <v:path arrowok="t"/>
              <v:stroke dashstyle="solid"/>
            </v:shape>
            <v:shape style="position:absolute;left:1866;top:579;width:1109;height:429" type="#_x0000_t75" stroked="false">
              <v:imagedata r:id="rId849" o:title=""/>
            </v:shape>
            <v:shape style="position:absolute;left:1866;top:579;width:1109;height:429" coordorigin="1866,580" coordsize="1109,429" path="m1866,1009l2975,1009,2975,580,1866,580,1866,1009xm1866,580l1866,1009,2975,1009m1866,580l2975,580,2975,1009e" filled="false" stroked="true" strokeweight=".744095pt" strokecolor="#000000">
              <v:path arrowok="t"/>
              <v:stroke dashstyle="solid"/>
            </v:shape>
            <v:shape style="position:absolute;left:2959;top:402;width:1289;height:607" coordorigin="2960,402" coordsize="1289,607" path="m4248,402l4068,580,4068,1009,4248,846,4248,402xm4248,402l3124,402,2960,580,4068,580,4248,402xe" filled="true" fillcolor="#91765f" stroked="false">
              <v:path arrowok="t"/>
              <v:fill type="solid"/>
            </v:shape>
            <v:shape style="position:absolute;left:2959;top:402;width:1289;height:607" coordorigin="2960,402" coordsize="1289,607" path="m2960,580l4068,580,4068,1009,4248,846,4248,402,4068,580,4248,402,3124,402,2960,580xe" filled="false" stroked="true" strokeweight=".741028pt" strokecolor="#000000">
              <v:path arrowok="t"/>
              <v:stroke dashstyle="solid"/>
            </v:shape>
            <v:shape style="position:absolute;left:2959;top:579;width:1109;height:429" type="#_x0000_t75" stroked="false">
              <v:imagedata r:id="rId850" o:title=""/>
            </v:shape>
            <v:shape style="position:absolute;left:2959;top:579;width:1109;height:429" coordorigin="2960,580" coordsize="1109,429" path="m2960,1009l4068,1009,4068,580,2960,580,2960,1009xm2960,580l2960,1009,4068,1009m2960,580l4068,580,4068,1009e" filled="false" stroked="true" strokeweight=".744095pt" strokecolor="#000000">
              <v:path arrowok="t"/>
              <v:stroke dashstyle="solid"/>
            </v:shape>
            <v:shape style="position:absolute;left:4068;top:402;width:1274;height:607" coordorigin="4068,402" coordsize="1274,607" path="m5341,402l5177,580,5177,1009,5341,846,5341,402xm5341,402l4233,402,4068,580,5177,580,5341,402xe" filled="true" fillcolor="#79848d" stroked="false">
              <v:path arrowok="t"/>
              <v:fill type="solid"/>
            </v:shape>
            <v:shape style="position:absolute;left:4068;top:402;width:1274;height:607" coordorigin="4068,402" coordsize="1274,607" path="m4068,580l5177,580,5177,1009,5341,846,5341,402,5177,580,5341,402,4233,402,4068,580xe" filled="false" stroked="true" strokeweight=".741062pt" strokecolor="#000000">
              <v:path arrowok="t"/>
              <v:stroke dashstyle="solid"/>
            </v:shape>
            <v:shape style="position:absolute;left:4068;top:579;width:1109;height:429" type="#_x0000_t75" stroked="false">
              <v:imagedata r:id="rId851" o:title=""/>
            </v:shape>
            <v:shape style="position:absolute;left:4068;top:579;width:1109;height:429" coordorigin="4068,580" coordsize="1109,429" path="m4068,1009l5177,1009,5177,580,4068,580,4068,1009xm4068,580l4068,1009,5177,1009m4068,580l5177,580,5177,1009e" filled="false" stroked="true" strokeweight=".744095pt" strokecolor="#000000">
              <v:path arrowok="t"/>
              <v:stroke dashstyle="solid"/>
            </v:shape>
            <v:shape style="position:absolute;left:5176;top:402;width:1289;height:607" coordorigin="5177,402" coordsize="1289,607" path="m6465,402l6285,580,6285,1009,6465,846,6465,402xm6465,402l5341,402,5177,580,6285,580,6465,402xe" filled="true" fillcolor="#868a7d" stroked="false">
              <v:path arrowok="t"/>
              <v:fill type="solid"/>
            </v:shape>
            <v:shape style="position:absolute;left:5176;top:402;width:1289;height:607" coordorigin="5177,402" coordsize="1289,607" path="m5177,580l6285,580,6285,1009,6465,846,6465,402,6285,580,6465,402,5341,402,5177,580xe" filled="false" stroked="true" strokeweight=".741028pt" strokecolor="#000000">
              <v:path arrowok="t"/>
              <v:stroke dashstyle="solid"/>
            </v:shape>
            <v:shape style="position:absolute;left:5176;top:579;width:1109;height:429" type="#_x0000_t75" stroked="false">
              <v:imagedata r:id="rId852" o:title=""/>
            </v:shape>
            <v:shape style="position:absolute;left:5176;top:579;width:1109;height:429" coordorigin="5177,580" coordsize="1109,429" path="m5177,1009l6285,1009,6285,580,5177,580,5177,1009xm5177,580l5177,1009,6285,1009m5177,580l6285,580,6285,1009e" filled="false" stroked="true" strokeweight=".744095pt" strokecolor="#000000">
              <v:path arrowok="t"/>
              <v:stroke dashstyle="solid"/>
            </v:shape>
            <v:shape style="position:absolute;left:6269;top:402;width:1289;height:607" coordorigin="6270,402" coordsize="1289,607" path="m7558,402l7393,580,7393,1009,7558,846,7558,402xm7558,402l6450,402,6270,580,7393,580,7558,402xe" filled="true" fillcolor="#817b87" stroked="false">
              <v:path arrowok="t"/>
              <v:fill type="solid"/>
            </v:shape>
            <v:shape style="position:absolute;left:6269;top:402;width:1289;height:607" coordorigin="6270,402" coordsize="1289,607" path="m6270,580l7393,580,7393,1009,7558,846,7558,402,7393,580,7558,402,6450,402,6270,580xe" filled="false" stroked="true" strokeweight=".741028pt" strokecolor="#000000">
              <v:path arrowok="t"/>
              <v:stroke dashstyle="solid"/>
            </v:shape>
            <v:shape style="position:absolute;left:6269;top:579;width:1124;height:429" type="#_x0000_t75" stroked="false">
              <v:imagedata r:id="rId853" o:title=""/>
            </v:shape>
            <v:shape style="position:absolute;left:6269;top:579;width:1124;height:429" coordorigin="6270,580" coordsize="1124,429" path="m6270,1009l7393,1009,7393,580,6270,580,6270,1009xm6270,580l6270,1009,7393,1009m6270,580l7393,580,7393,1009e" filled="false" stroked="true" strokeweight=".744095pt" strokecolor="#000000">
              <v:path arrowok="t"/>
              <v:stroke dashstyle="solid"/>
            </v:shape>
            <v:shape style="position:absolute;left:7378;top:402;width:1289;height:607" coordorigin="7378,402" coordsize="1289,607" path="m8666,402l8487,580,8487,1009,8666,846,8666,402xm8666,402l7543,402,7378,580,8487,580,8666,402xe" filled="true" fillcolor="#79848d" stroked="false">
              <v:path arrowok="t"/>
              <v:fill type="solid"/>
            </v:shape>
            <v:shape style="position:absolute;left:7378;top:402;width:1289;height:607" coordorigin="7378,402" coordsize="1289,607" path="m7378,580l8487,580,8487,1009,8666,846,8666,402,8487,580,8666,402,7543,402,7378,580xe" filled="false" stroked="true" strokeweight=".741028pt" strokecolor="#000000">
              <v:path arrowok="t"/>
              <v:stroke dashstyle="solid"/>
            </v:shape>
            <v:shape style="position:absolute;left:7378;top:579;width:1109;height:429" type="#_x0000_t75" stroked="false">
              <v:imagedata r:id="rId851" o:title=""/>
            </v:shape>
            <v:shape style="position:absolute;left:7378;top:579;width:1109;height:429" coordorigin="7378,580" coordsize="1109,429" path="m7378,1009l8487,1009,8487,580,7378,580,7378,1009xm7378,580l7378,1009,8487,1009m7378,580l8487,580,8487,1009e" filled="false" stroked="true" strokeweight=".744095pt" strokecolor="#000000">
              <v:path arrowok="t"/>
              <v:stroke dashstyle="solid"/>
            </v:shape>
            <v:shape style="position:absolute;left:8486;top:402;width:1289;height:607" coordorigin="8487,402" coordsize="1289,607" path="m9775,402l9610,580,9610,1009,9775,846,9775,402xm9775,402l8666,402,8487,580,9610,580,9775,402xe" filled="true" fillcolor="#868a7d" stroked="false">
              <v:path arrowok="t"/>
              <v:fill type="solid"/>
            </v:shape>
            <v:shape style="position:absolute;left:8486;top:402;width:1289;height:607" coordorigin="8487,402" coordsize="1289,607" path="m8487,580l9610,580,9610,1009,9775,846,9775,402,9610,580,9775,402,8666,402,8487,580xe" filled="false" stroked="true" strokeweight=".741028pt" strokecolor="#000000">
              <v:path arrowok="t"/>
              <v:stroke dashstyle="solid"/>
            </v:shape>
            <v:shape style="position:absolute;left:8486;top:579;width:1124;height:429" type="#_x0000_t75" stroked="false">
              <v:imagedata r:id="rId854" o:title=""/>
            </v:shape>
            <v:shape style="position:absolute;left:8486;top:579;width:1124;height:429" coordorigin="8487,580" coordsize="1124,429" path="m8487,1009l9610,1009,9610,580,8487,580,8487,1009xm8487,580l8487,1009,9610,1009m8487,580l9610,580,9610,1009e" filled="false" stroked="true" strokeweight=".744095pt" strokecolor="#000000">
              <v:path arrowok="t"/>
              <v:stroke dashstyle="solid"/>
            </v:shape>
            <v:shape style="position:absolute;left:9595;top:402;width:1289;height:607" coordorigin="9595,402" coordsize="1289,607" path="m10883,402l10703,580,10703,1009,10883,846,10883,402xm10883,402l9760,402,9595,580,10703,580,10883,402xe" filled="true" fillcolor="#817b87" stroked="false">
              <v:path arrowok="t"/>
              <v:fill type="solid"/>
            </v:shape>
            <v:shape style="position:absolute;left:9595;top:402;width:1289;height:607" coordorigin="9595,402" coordsize="1289,607" path="m9595,580l10703,580,10703,1009,10883,846,10883,402,10703,580,10883,402,9760,402,9595,580xe" filled="false" stroked="true" strokeweight=".741028pt" strokecolor="#000000">
              <v:path arrowok="t"/>
              <v:stroke dashstyle="solid"/>
            </v:shape>
            <v:shape style="position:absolute;left:9595;top:579;width:1109;height:429" type="#_x0000_t75" stroked="false">
              <v:imagedata r:id="rId855" o:title=""/>
            </v:shape>
            <v:shape style="position:absolute;left:9595;top:579;width:1109;height:429" coordorigin="9595,580" coordsize="1109,429" path="m9595,1009l10703,1009,10703,580,9595,580,9595,1009xm9595,580l9595,1009,10703,1009m9595,580l10703,580,10703,1009e" filled="false" stroked="true" strokeweight=".744095pt" strokecolor="#000000">
              <v:path arrowok="t"/>
              <v:stroke dashstyle="solid"/>
            </v:shape>
            <v:shape style="position:absolute;left:9617;top:587;width:1079;height:414" type="#_x0000_t202" filled="false" stroked="false">
              <v:textbox inset="0,0,0,0">
                <w:txbxContent>
                  <w:p>
                    <w:pPr>
                      <w:spacing w:before="62"/>
                      <w:ind w:left="313" w:right="0" w:firstLine="0"/>
                      <w:jc w:val="left"/>
                      <w:rPr>
                        <w:rFonts w:ascii="Arial"/>
                        <w:b/>
                        <w:sz w:val="23"/>
                      </w:rPr>
                    </w:pPr>
                    <w:r>
                      <w:rPr>
                        <w:rFonts w:ascii="Arial"/>
                        <w:b/>
                        <w:w w:val="95"/>
                        <w:sz w:val="23"/>
                      </w:rPr>
                      <w:t>RBIF</w:t>
                    </w:r>
                  </w:p>
                </w:txbxContent>
              </v:textbox>
              <w10:wrap type="none"/>
            </v:shape>
            <v:shape style="position:absolute;left:8494;top:587;width:1094;height:414" type="#_x0000_t202" filled="false" stroked="false">
              <v:textbox inset="0,0,0,0">
                <w:txbxContent>
                  <w:p>
                    <w:pPr>
                      <w:spacing w:before="62"/>
                      <w:ind w:left="327" w:right="0" w:firstLine="0"/>
                      <w:jc w:val="left"/>
                      <w:rPr>
                        <w:rFonts w:ascii="Arial"/>
                        <w:b/>
                        <w:sz w:val="23"/>
                      </w:rPr>
                    </w:pPr>
                    <w:r>
                      <w:rPr>
                        <w:rFonts w:ascii="Arial"/>
                        <w:b/>
                        <w:sz w:val="23"/>
                      </w:rPr>
                      <w:t>INTF</w:t>
                    </w:r>
                  </w:p>
                </w:txbxContent>
              </v:textbox>
              <w10:wrap type="none"/>
            </v:shape>
            <v:shape style="position:absolute;left:7400;top:587;width:1079;height:414" type="#_x0000_t202" filled="false" stroked="false">
              <v:textbox inset="0,0,0,0">
                <w:txbxContent>
                  <w:p>
                    <w:pPr>
                      <w:spacing w:before="62"/>
                      <w:ind w:left="329" w:right="0" w:firstLine="0"/>
                      <w:jc w:val="left"/>
                      <w:rPr>
                        <w:rFonts w:ascii="Arial"/>
                        <w:b/>
                        <w:sz w:val="23"/>
                      </w:rPr>
                    </w:pPr>
                    <w:r>
                      <w:rPr>
                        <w:rFonts w:ascii="Arial"/>
                        <w:b/>
                        <w:sz w:val="23"/>
                      </w:rPr>
                      <w:t>T0IF</w:t>
                    </w:r>
                  </w:p>
                </w:txbxContent>
              </v:textbox>
              <w10:wrap type="none"/>
            </v:shape>
            <v:shape style="position:absolute;left:6292;top:587;width:1079;height:414" type="#_x0000_t202" filled="false" stroked="false">
              <v:textbox inset="0,0,0,0">
                <w:txbxContent>
                  <w:p>
                    <w:pPr>
                      <w:spacing w:before="62"/>
                      <w:ind w:left="313" w:right="0" w:firstLine="0"/>
                      <w:jc w:val="left"/>
                      <w:rPr>
                        <w:rFonts w:ascii="Arial"/>
                        <w:b/>
                        <w:sz w:val="23"/>
                      </w:rPr>
                    </w:pPr>
                    <w:r>
                      <w:rPr>
                        <w:rFonts w:ascii="Arial"/>
                        <w:b/>
                        <w:w w:val="95"/>
                        <w:sz w:val="23"/>
                      </w:rPr>
                      <w:t>RBIE</w:t>
                    </w:r>
                  </w:p>
                </w:txbxContent>
              </v:textbox>
              <w10:wrap type="none"/>
            </v:shape>
            <v:shape style="position:absolute;left:5183;top:587;width:1079;height:414" type="#_x0000_t202" filled="false" stroked="false">
              <v:textbox inset="0,0,0,0">
                <w:txbxContent>
                  <w:p>
                    <w:pPr>
                      <w:spacing w:before="62"/>
                      <w:ind w:left="321" w:right="0" w:firstLine="0"/>
                      <w:jc w:val="left"/>
                      <w:rPr>
                        <w:rFonts w:ascii="Arial"/>
                        <w:b/>
                        <w:sz w:val="23"/>
                      </w:rPr>
                    </w:pPr>
                    <w:r>
                      <w:rPr>
                        <w:rFonts w:ascii="Arial"/>
                        <w:b/>
                        <w:sz w:val="23"/>
                      </w:rPr>
                      <w:t>INTE</w:t>
                    </w:r>
                  </w:p>
                </w:txbxContent>
              </v:textbox>
              <w10:wrap type="none"/>
            </v:shape>
            <v:shape style="position:absolute;left:4068;top:579;width:1109;height:429" type="#_x0000_t202" filled="false" stroked="true" strokeweight=".740565pt" strokecolor="#000000">
              <v:textbox inset="0,0,0,0">
                <w:txbxContent>
                  <w:p>
                    <w:pPr>
                      <w:spacing w:before="63"/>
                      <w:ind w:left="333" w:right="0" w:firstLine="0"/>
                      <w:jc w:val="left"/>
                      <w:rPr>
                        <w:rFonts w:ascii="Arial"/>
                        <w:b/>
                        <w:sz w:val="23"/>
                      </w:rPr>
                    </w:pPr>
                    <w:r>
                      <w:rPr>
                        <w:rFonts w:ascii="Arial"/>
                        <w:b/>
                        <w:sz w:val="23"/>
                      </w:rPr>
                      <w:t>T0IE</w:t>
                    </w:r>
                  </w:p>
                </w:txbxContent>
              </v:textbox>
              <v:stroke dashstyle="solid"/>
              <w10:wrap type="none"/>
            </v:shape>
            <v:shape style="position:absolute;left:2982;top:587;width:1079;height:414" type="#_x0000_t202" filled="false" stroked="false">
              <v:textbox inset="0,0,0,0">
                <w:txbxContent>
                  <w:p>
                    <w:pPr>
                      <w:spacing w:before="63"/>
                      <w:ind w:left="318" w:right="0" w:firstLine="0"/>
                      <w:jc w:val="left"/>
                      <w:rPr>
                        <w:rFonts w:ascii="Arial"/>
                        <w:b/>
                        <w:sz w:val="23"/>
                      </w:rPr>
                    </w:pPr>
                    <w:r>
                      <w:rPr>
                        <w:rFonts w:ascii="Arial"/>
                        <w:b/>
                        <w:w w:val="95"/>
                        <w:sz w:val="23"/>
                      </w:rPr>
                      <w:t>PEIE</w:t>
                    </w:r>
                  </w:p>
                </w:txbxContent>
              </v:textbox>
              <w10:wrap type="none"/>
            </v:shape>
            <v:shape style="position:absolute;left:1873;top:587;width:1079;height:414" type="#_x0000_t202" filled="false" stroked="false">
              <v:textbox inset="0,0,0,0">
                <w:txbxContent>
                  <w:p>
                    <w:pPr>
                      <w:spacing w:before="63"/>
                      <w:ind w:left="402" w:right="0" w:firstLine="0"/>
                      <w:jc w:val="left"/>
                      <w:rPr>
                        <w:rFonts w:ascii="Arial"/>
                        <w:b/>
                        <w:sz w:val="23"/>
                      </w:rPr>
                    </w:pPr>
                    <w:r>
                      <w:rPr>
                        <w:rFonts w:ascii="Arial"/>
                        <w:b/>
                        <w:w w:val="95"/>
                        <w:sz w:val="23"/>
                      </w:rPr>
                      <w:t>GIE</w:t>
                    </w:r>
                  </w:p>
                </w:txbxContent>
              </v:textbox>
              <w10:wrap type="none"/>
            </v:shape>
            <w10:wrap type="topAndBottom"/>
          </v:group>
        </w:pict>
      </w:r>
      <w:r>
        <w:rPr>
          <w:rFonts w:ascii="Arial"/>
          <w:b/>
          <w:w w:val="105"/>
          <w:sz w:val="23"/>
        </w:rPr>
        <w:t>R/W(0)</w:t>
        <w:tab/>
        <w:t>R/W(0)</w:t>
        <w:tab/>
        <w:t>R/W(0)</w:t>
        <w:tab/>
        <w:t>R/W(0)</w:t>
        <w:tab/>
        <w:t>R/W(0)</w:t>
        <w:tab/>
        <w:t>R/W(0)</w:t>
        <w:tab/>
        <w:t>R/W(0)</w:t>
        <w:tab/>
        <w:t>R/W(X)</w:t>
      </w:r>
    </w:p>
    <w:p>
      <w:pPr>
        <w:pStyle w:val="BodyText"/>
        <w:spacing w:before="11"/>
        <w:rPr>
          <w:rFonts w:ascii="Arial"/>
          <w:b/>
          <w:sz w:val="13"/>
        </w:rPr>
      </w:pPr>
    </w:p>
    <w:p>
      <w:pPr>
        <w:spacing w:before="90"/>
        <w:ind w:left="1652" w:right="1545" w:firstLine="0"/>
        <w:jc w:val="center"/>
        <w:rPr>
          <w:i/>
          <w:sz w:val="24"/>
        </w:rPr>
      </w:pPr>
      <w:r>
        <w:rPr>
          <w:i/>
          <w:sz w:val="24"/>
        </w:rPr>
        <w:t>Hình 8-2: Thanh ghi INTCON.</w:t>
      </w:r>
    </w:p>
    <w:p>
      <w:pPr>
        <w:pStyle w:val="BodyText"/>
        <w:spacing w:before="175"/>
        <w:ind w:left="1243"/>
      </w:pPr>
      <w:r>
        <w:rPr>
          <w:i/>
        </w:rPr>
        <w:t>Bảng 8-1: </w:t>
      </w:r>
      <w:r>
        <w:rPr/>
        <w:t>Tóm tắt chức năng các bit trong thanh ghi cho phép ngắt INTCON có địa chỉ 0x0B:</w:t>
      </w:r>
    </w:p>
    <w:p>
      <w:pPr>
        <w:pStyle w:val="BodyText"/>
        <w:spacing w:before="10"/>
        <w:rPr>
          <w:sz w:val="8"/>
        </w:rPr>
      </w:pPr>
    </w:p>
    <w:tbl>
      <w:tblPr>
        <w:tblW w:w="0" w:type="auto"/>
        <w:jc w:val="left"/>
        <w:tblInd w:w="2293"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374"/>
        <w:gridCol w:w="1040"/>
        <w:gridCol w:w="4327"/>
      </w:tblGrid>
      <w:tr>
        <w:trPr>
          <w:trHeight w:val="298" w:hRule="atLeast"/>
        </w:trPr>
        <w:tc>
          <w:tcPr>
            <w:tcW w:w="1374" w:type="dxa"/>
            <w:tcBorders>
              <w:left w:val="double" w:sz="2" w:space="0" w:color="9F9F9F"/>
            </w:tcBorders>
          </w:tcPr>
          <w:p>
            <w:pPr>
              <w:pStyle w:val="TableParagraph"/>
              <w:tabs>
                <w:tab w:pos="513" w:val="left" w:leader="none"/>
                <w:tab w:pos="1320" w:val="left" w:leader="none"/>
              </w:tabs>
              <w:spacing w:line="273" w:lineRule="exact" w:before="5"/>
              <w:ind w:left="14"/>
              <w:jc w:val="center"/>
              <w:rPr>
                <w:b/>
                <w:sz w:val="24"/>
              </w:rPr>
            </w:pPr>
            <w:r>
              <w:rPr>
                <w:b/>
                <w:sz w:val="24"/>
                <w:shd w:fill="FFCC99" w:color="auto" w:val="clear"/>
              </w:rPr>
              <w:t> </w:t>
              <w:tab/>
              <w:t>Bit</w:t>
              <w:tab/>
            </w:r>
          </w:p>
        </w:tc>
        <w:tc>
          <w:tcPr>
            <w:tcW w:w="1040" w:type="dxa"/>
          </w:tcPr>
          <w:p>
            <w:pPr>
              <w:pStyle w:val="TableParagraph"/>
              <w:spacing w:line="273" w:lineRule="exact" w:before="5"/>
              <w:ind w:left="17"/>
              <w:rPr>
                <w:b/>
                <w:sz w:val="24"/>
              </w:rPr>
            </w:pPr>
            <w:r>
              <w:rPr>
                <w:sz w:val="24"/>
                <w:shd w:fill="FFCC99" w:color="auto" w:val="clear"/>
              </w:rPr>
              <w:t>  </w:t>
            </w:r>
            <w:r>
              <w:rPr>
                <w:b/>
                <w:sz w:val="24"/>
                <w:shd w:fill="FFCC99" w:color="auto" w:val="clear"/>
              </w:rPr>
              <w:t>Kí hiệu</w:t>
            </w:r>
          </w:p>
        </w:tc>
        <w:tc>
          <w:tcPr>
            <w:tcW w:w="4327" w:type="dxa"/>
          </w:tcPr>
          <w:p>
            <w:pPr>
              <w:pStyle w:val="TableParagraph"/>
              <w:tabs>
                <w:tab w:pos="4278" w:val="left" w:leader="none"/>
              </w:tabs>
              <w:spacing w:line="273" w:lineRule="exact" w:before="5"/>
              <w:ind w:left="19"/>
              <w:rPr>
                <w:b/>
                <w:sz w:val="24"/>
              </w:rPr>
            </w:pPr>
            <w:r>
              <w:rPr>
                <w:sz w:val="24"/>
                <w:shd w:fill="FFCC99" w:color="auto" w:val="clear"/>
              </w:rPr>
              <w:t> </w:t>
            </w:r>
            <w:r>
              <w:rPr>
                <w:spacing w:val="-10"/>
                <w:sz w:val="24"/>
                <w:shd w:fill="FFCC99" w:color="auto" w:val="clear"/>
              </w:rPr>
              <w:t> </w:t>
            </w:r>
            <w:r>
              <w:rPr>
                <w:b/>
                <w:sz w:val="24"/>
                <w:shd w:fill="FFCC99" w:color="auto" w:val="clear"/>
              </w:rPr>
              <w:t>Chức năng (cho phép = 1; cấm =</w:t>
            </w:r>
            <w:r>
              <w:rPr>
                <w:b/>
                <w:spacing w:val="-7"/>
                <w:sz w:val="24"/>
                <w:shd w:fill="FFCC99" w:color="auto" w:val="clear"/>
              </w:rPr>
              <w:t> </w:t>
            </w:r>
            <w:r>
              <w:rPr>
                <w:b/>
                <w:sz w:val="24"/>
                <w:shd w:fill="FFCC99" w:color="auto" w:val="clear"/>
              </w:rPr>
              <w:t>0)</w:t>
              <w:tab/>
            </w:r>
          </w:p>
        </w:tc>
      </w:tr>
      <w:tr>
        <w:trPr>
          <w:trHeight w:val="301" w:hRule="atLeast"/>
        </w:trPr>
        <w:tc>
          <w:tcPr>
            <w:tcW w:w="1374" w:type="dxa"/>
            <w:tcBorders>
              <w:left w:val="double" w:sz="2" w:space="0" w:color="9F9F9F"/>
            </w:tcBorders>
          </w:tcPr>
          <w:p>
            <w:pPr>
              <w:pStyle w:val="TableParagraph"/>
              <w:spacing w:before="3"/>
              <w:ind w:left="14"/>
              <w:jc w:val="center"/>
              <w:rPr>
                <w:sz w:val="24"/>
              </w:rPr>
            </w:pPr>
            <w:r>
              <w:rPr>
                <w:sz w:val="24"/>
                <w:shd w:fill="FFFF99" w:color="auto" w:val="clear"/>
              </w:rPr>
              <w:t>  INTCON.7 </w:t>
            </w:r>
          </w:p>
        </w:tc>
        <w:tc>
          <w:tcPr>
            <w:tcW w:w="1040" w:type="dxa"/>
          </w:tcPr>
          <w:p>
            <w:pPr>
              <w:pStyle w:val="TableParagraph"/>
              <w:tabs>
                <w:tab w:pos="987" w:val="left" w:leader="none"/>
              </w:tabs>
              <w:spacing w:before="3"/>
              <w:ind w:left="17"/>
              <w:rPr>
                <w:sz w:val="24"/>
              </w:rPr>
            </w:pPr>
            <w:r>
              <w:rPr>
                <w:sz w:val="24"/>
                <w:shd w:fill="FFFF99" w:color="auto" w:val="clear"/>
              </w:rPr>
              <w:t> </w:t>
            </w:r>
            <w:r>
              <w:rPr>
                <w:spacing w:val="-10"/>
                <w:sz w:val="24"/>
                <w:shd w:fill="FFFF99" w:color="auto" w:val="clear"/>
              </w:rPr>
              <w:t> </w:t>
            </w:r>
            <w:r>
              <w:rPr>
                <w:sz w:val="24"/>
                <w:shd w:fill="FFFF99" w:color="auto" w:val="clear"/>
              </w:rPr>
              <w:t>GIE</w:t>
              <w:tab/>
            </w:r>
          </w:p>
        </w:tc>
        <w:tc>
          <w:tcPr>
            <w:tcW w:w="4327" w:type="dxa"/>
          </w:tcPr>
          <w:p>
            <w:pPr>
              <w:pStyle w:val="TableParagraph"/>
              <w:spacing w:before="3"/>
              <w:ind w:left="19"/>
              <w:rPr>
                <w:sz w:val="24"/>
              </w:rPr>
            </w:pPr>
            <w:r>
              <w:rPr>
                <w:sz w:val="24"/>
                <w:shd w:fill="FFFF99" w:color="auto" w:val="clear"/>
              </w:rPr>
              <w:t>  Bit cho phép/cấm toàn bộ các nguồn ngắt.</w:t>
            </w:r>
          </w:p>
        </w:tc>
      </w:tr>
      <w:tr>
        <w:trPr>
          <w:trHeight w:val="300" w:hRule="atLeast"/>
        </w:trPr>
        <w:tc>
          <w:tcPr>
            <w:tcW w:w="1374" w:type="dxa"/>
            <w:tcBorders>
              <w:left w:val="double" w:sz="2" w:space="0" w:color="9F9F9F"/>
            </w:tcBorders>
          </w:tcPr>
          <w:p>
            <w:pPr>
              <w:pStyle w:val="TableParagraph"/>
              <w:spacing w:before="3"/>
              <w:ind w:left="14"/>
              <w:jc w:val="center"/>
              <w:rPr>
                <w:sz w:val="24"/>
              </w:rPr>
            </w:pPr>
            <w:r>
              <w:rPr>
                <w:sz w:val="24"/>
                <w:shd w:fill="FFFF99" w:color="auto" w:val="clear"/>
              </w:rPr>
              <w:t>  INTCON.6 </w:t>
            </w:r>
          </w:p>
        </w:tc>
        <w:tc>
          <w:tcPr>
            <w:tcW w:w="1040" w:type="dxa"/>
          </w:tcPr>
          <w:p>
            <w:pPr>
              <w:pStyle w:val="TableParagraph"/>
              <w:tabs>
                <w:tab w:pos="987" w:val="left" w:leader="none"/>
              </w:tabs>
              <w:spacing w:before="3"/>
              <w:ind w:left="17"/>
              <w:rPr>
                <w:sz w:val="24"/>
              </w:rPr>
            </w:pPr>
            <w:r>
              <w:rPr>
                <w:sz w:val="24"/>
                <w:shd w:fill="FFFF99" w:color="auto" w:val="clear"/>
              </w:rPr>
              <w:t> </w:t>
            </w:r>
            <w:r>
              <w:rPr>
                <w:spacing w:val="-10"/>
                <w:sz w:val="24"/>
                <w:shd w:fill="FFFF99" w:color="auto" w:val="clear"/>
              </w:rPr>
              <w:t> </w:t>
            </w:r>
            <w:r>
              <w:rPr>
                <w:sz w:val="24"/>
                <w:shd w:fill="FFFF99" w:color="auto" w:val="clear"/>
              </w:rPr>
              <w:t>PEIE</w:t>
              <w:tab/>
            </w:r>
          </w:p>
        </w:tc>
        <w:tc>
          <w:tcPr>
            <w:tcW w:w="4327" w:type="dxa"/>
          </w:tcPr>
          <w:p>
            <w:pPr>
              <w:pStyle w:val="TableParagraph"/>
              <w:tabs>
                <w:tab w:pos="4278" w:val="left" w:leader="none"/>
              </w:tabs>
              <w:spacing w:before="3"/>
              <w:ind w:left="19"/>
              <w:rPr>
                <w:sz w:val="24"/>
              </w:rPr>
            </w:pPr>
            <w:r>
              <w:rPr>
                <w:sz w:val="24"/>
                <w:shd w:fill="FFFF99" w:color="auto" w:val="clear"/>
              </w:rPr>
              <w:t> </w:t>
            </w:r>
            <w:r>
              <w:rPr>
                <w:spacing w:val="-10"/>
                <w:sz w:val="24"/>
                <w:shd w:fill="FFFF99" w:color="auto" w:val="clear"/>
              </w:rPr>
              <w:t> </w:t>
            </w:r>
            <w:r>
              <w:rPr>
                <w:spacing w:val="-3"/>
                <w:sz w:val="24"/>
                <w:shd w:fill="FFFF99" w:color="auto" w:val="clear"/>
              </w:rPr>
              <w:t>Bit </w:t>
            </w:r>
            <w:r>
              <w:rPr>
                <w:sz w:val="24"/>
                <w:shd w:fill="FFFF99" w:color="auto" w:val="clear"/>
              </w:rPr>
              <w:t>cho phép ngắt ngoại</w:t>
            </w:r>
            <w:r>
              <w:rPr>
                <w:spacing w:val="3"/>
                <w:sz w:val="24"/>
                <w:shd w:fill="FFFF99" w:color="auto" w:val="clear"/>
              </w:rPr>
              <w:t> </w:t>
            </w:r>
            <w:r>
              <w:rPr>
                <w:sz w:val="24"/>
                <w:shd w:fill="FFFF99" w:color="auto" w:val="clear"/>
              </w:rPr>
              <w:t>vi</w:t>
              <w:tab/>
            </w:r>
          </w:p>
        </w:tc>
      </w:tr>
      <w:tr>
        <w:trPr>
          <w:trHeight w:val="300" w:hRule="atLeast"/>
        </w:trPr>
        <w:tc>
          <w:tcPr>
            <w:tcW w:w="1374" w:type="dxa"/>
            <w:tcBorders>
              <w:left w:val="double" w:sz="2" w:space="0" w:color="9F9F9F"/>
            </w:tcBorders>
          </w:tcPr>
          <w:p>
            <w:pPr>
              <w:pStyle w:val="TableParagraph"/>
              <w:spacing w:line="273" w:lineRule="exact" w:before="8"/>
              <w:ind w:left="14"/>
              <w:jc w:val="center"/>
              <w:rPr>
                <w:sz w:val="24"/>
              </w:rPr>
            </w:pPr>
            <w:r>
              <w:rPr>
                <w:sz w:val="24"/>
                <w:shd w:fill="CCFFCC" w:color="auto" w:val="clear"/>
              </w:rPr>
              <w:t>  INTCON.5 </w:t>
            </w:r>
          </w:p>
        </w:tc>
        <w:tc>
          <w:tcPr>
            <w:tcW w:w="1040" w:type="dxa"/>
          </w:tcPr>
          <w:p>
            <w:pPr>
              <w:pStyle w:val="TableParagraph"/>
              <w:tabs>
                <w:tab w:pos="987" w:val="left" w:leader="none"/>
              </w:tabs>
              <w:spacing w:line="273" w:lineRule="exact" w:before="8"/>
              <w:ind w:left="17"/>
              <w:rPr>
                <w:sz w:val="24"/>
              </w:rPr>
            </w:pPr>
            <w:r>
              <w:rPr>
                <w:sz w:val="24"/>
                <w:shd w:fill="CCFFCC" w:color="auto" w:val="clear"/>
              </w:rPr>
              <w:t> </w:t>
            </w:r>
            <w:r>
              <w:rPr>
                <w:spacing w:val="-10"/>
                <w:sz w:val="24"/>
                <w:shd w:fill="CCFFCC" w:color="auto" w:val="clear"/>
              </w:rPr>
              <w:t> </w:t>
            </w:r>
            <w:r>
              <w:rPr>
                <w:sz w:val="24"/>
                <w:shd w:fill="CCFFCC" w:color="auto" w:val="clear"/>
              </w:rPr>
              <w:t>T0IE</w:t>
              <w:tab/>
            </w:r>
          </w:p>
        </w:tc>
        <w:tc>
          <w:tcPr>
            <w:tcW w:w="4327" w:type="dxa"/>
          </w:tcPr>
          <w:p>
            <w:pPr>
              <w:pStyle w:val="TableParagraph"/>
              <w:tabs>
                <w:tab w:pos="4278" w:val="left" w:leader="none"/>
              </w:tabs>
              <w:spacing w:line="273" w:lineRule="exact" w:before="8"/>
              <w:ind w:left="19"/>
              <w:rPr>
                <w:sz w:val="24"/>
              </w:rPr>
            </w:pPr>
            <w:r>
              <w:rPr>
                <w:sz w:val="24"/>
                <w:shd w:fill="CCFFCC" w:color="auto" w:val="clear"/>
              </w:rPr>
              <w:t> </w:t>
            </w:r>
            <w:r>
              <w:rPr>
                <w:spacing w:val="-10"/>
                <w:sz w:val="24"/>
                <w:shd w:fill="CCFFCC" w:color="auto" w:val="clear"/>
              </w:rPr>
              <w:t> </w:t>
            </w:r>
            <w:r>
              <w:rPr>
                <w:spacing w:val="-3"/>
                <w:sz w:val="24"/>
                <w:shd w:fill="CCFFCC" w:color="auto" w:val="clear"/>
              </w:rPr>
              <w:t>Bit </w:t>
            </w:r>
            <w:r>
              <w:rPr>
                <w:sz w:val="24"/>
                <w:shd w:fill="CCFFCC" w:color="auto" w:val="clear"/>
              </w:rPr>
              <w:t>cho phép ngắt timer</w:t>
            </w:r>
            <w:r>
              <w:rPr>
                <w:spacing w:val="5"/>
                <w:sz w:val="24"/>
                <w:shd w:fill="CCFFCC" w:color="auto" w:val="clear"/>
              </w:rPr>
              <w:t> </w:t>
            </w:r>
            <w:r>
              <w:rPr>
                <w:sz w:val="24"/>
                <w:shd w:fill="CCFFCC" w:color="auto" w:val="clear"/>
              </w:rPr>
              <w:t>T0.</w:t>
              <w:tab/>
            </w:r>
          </w:p>
        </w:tc>
      </w:tr>
      <w:tr>
        <w:trPr>
          <w:trHeight w:val="300" w:hRule="atLeast"/>
        </w:trPr>
        <w:tc>
          <w:tcPr>
            <w:tcW w:w="1374" w:type="dxa"/>
            <w:tcBorders>
              <w:left w:val="double" w:sz="2" w:space="0" w:color="9F9F9F"/>
            </w:tcBorders>
          </w:tcPr>
          <w:p>
            <w:pPr>
              <w:pStyle w:val="TableParagraph"/>
              <w:spacing w:line="273" w:lineRule="exact" w:before="8"/>
              <w:ind w:left="20"/>
              <w:jc w:val="center"/>
              <w:rPr>
                <w:sz w:val="24"/>
              </w:rPr>
            </w:pPr>
            <w:r>
              <w:rPr>
                <w:sz w:val="24"/>
              </w:rPr>
              <w:t>INTCON.4</w:t>
            </w:r>
          </w:p>
        </w:tc>
        <w:tc>
          <w:tcPr>
            <w:tcW w:w="1040" w:type="dxa"/>
          </w:tcPr>
          <w:p>
            <w:pPr>
              <w:pStyle w:val="TableParagraph"/>
              <w:spacing w:line="273" w:lineRule="exact" w:before="8"/>
              <w:ind w:left="128"/>
              <w:rPr>
                <w:sz w:val="24"/>
              </w:rPr>
            </w:pPr>
            <w:r>
              <w:rPr>
                <w:sz w:val="24"/>
              </w:rPr>
              <w:t>INTE</w:t>
            </w:r>
          </w:p>
        </w:tc>
        <w:tc>
          <w:tcPr>
            <w:tcW w:w="4327" w:type="dxa"/>
          </w:tcPr>
          <w:p>
            <w:pPr>
              <w:pStyle w:val="TableParagraph"/>
              <w:spacing w:line="273" w:lineRule="exact" w:before="8"/>
              <w:ind w:left="130"/>
              <w:rPr>
                <w:sz w:val="24"/>
              </w:rPr>
            </w:pPr>
            <w:r>
              <w:rPr>
                <w:sz w:val="24"/>
              </w:rPr>
              <w:t>Bit cho phép ngắt ngoài.</w:t>
            </w:r>
          </w:p>
        </w:tc>
      </w:tr>
      <w:tr>
        <w:trPr>
          <w:trHeight w:val="305" w:hRule="atLeast"/>
        </w:trPr>
        <w:tc>
          <w:tcPr>
            <w:tcW w:w="1374" w:type="dxa"/>
            <w:tcBorders>
              <w:left w:val="double" w:sz="2" w:space="0" w:color="9F9F9F"/>
            </w:tcBorders>
          </w:tcPr>
          <w:p>
            <w:pPr>
              <w:pStyle w:val="TableParagraph"/>
              <w:spacing w:before="8"/>
              <w:ind w:left="14"/>
              <w:jc w:val="center"/>
              <w:rPr>
                <w:sz w:val="24"/>
              </w:rPr>
            </w:pPr>
            <w:r>
              <w:rPr>
                <w:sz w:val="24"/>
                <w:shd w:fill="CCFFCC" w:color="auto" w:val="clear"/>
              </w:rPr>
              <w:t>  INTCON.3 </w:t>
            </w:r>
          </w:p>
        </w:tc>
        <w:tc>
          <w:tcPr>
            <w:tcW w:w="1040" w:type="dxa"/>
          </w:tcPr>
          <w:p>
            <w:pPr>
              <w:pStyle w:val="TableParagraph"/>
              <w:tabs>
                <w:tab w:pos="987" w:val="left" w:leader="none"/>
              </w:tabs>
              <w:spacing w:before="8"/>
              <w:ind w:left="17"/>
              <w:rPr>
                <w:sz w:val="24"/>
              </w:rPr>
            </w:pPr>
            <w:r>
              <w:rPr>
                <w:sz w:val="24"/>
                <w:shd w:fill="CCFFCC" w:color="auto" w:val="clear"/>
              </w:rPr>
              <w:t> </w:t>
            </w:r>
            <w:r>
              <w:rPr>
                <w:spacing w:val="-10"/>
                <w:sz w:val="24"/>
                <w:shd w:fill="CCFFCC" w:color="auto" w:val="clear"/>
              </w:rPr>
              <w:t> </w:t>
            </w:r>
            <w:r>
              <w:rPr>
                <w:sz w:val="24"/>
                <w:shd w:fill="CCFFCC" w:color="auto" w:val="clear"/>
              </w:rPr>
              <w:t>RBIE</w:t>
              <w:tab/>
            </w:r>
          </w:p>
        </w:tc>
        <w:tc>
          <w:tcPr>
            <w:tcW w:w="4327" w:type="dxa"/>
          </w:tcPr>
          <w:p>
            <w:pPr>
              <w:pStyle w:val="TableParagraph"/>
              <w:tabs>
                <w:tab w:pos="4278" w:val="left" w:leader="none"/>
              </w:tabs>
              <w:spacing w:before="8"/>
              <w:ind w:left="19"/>
              <w:rPr>
                <w:sz w:val="24"/>
              </w:rPr>
            </w:pPr>
            <w:r>
              <w:rPr>
                <w:sz w:val="24"/>
                <w:shd w:fill="CCFFCC" w:color="auto" w:val="clear"/>
              </w:rPr>
              <w:t> </w:t>
            </w:r>
            <w:r>
              <w:rPr>
                <w:spacing w:val="-10"/>
                <w:sz w:val="24"/>
                <w:shd w:fill="CCFFCC" w:color="auto" w:val="clear"/>
              </w:rPr>
              <w:t> </w:t>
            </w:r>
            <w:r>
              <w:rPr>
                <w:spacing w:val="-3"/>
                <w:sz w:val="24"/>
                <w:shd w:fill="CCFFCC" w:color="auto" w:val="clear"/>
              </w:rPr>
              <w:t>Bit </w:t>
            </w:r>
            <w:r>
              <w:rPr>
                <w:sz w:val="24"/>
                <w:shd w:fill="CCFFCC" w:color="auto" w:val="clear"/>
              </w:rPr>
              <w:t>cho phép ngắt portB thay</w:t>
            </w:r>
            <w:r>
              <w:rPr>
                <w:spacing w:val="-4"/>
                <w:sz w:val="24"/>
                <w:shd w:fill="CCFFCC" w:color="auto" w:val="clear"/>
              </w:rPr>
              <w:t> </w:t>
            </w:r>
            <w:r>
              <w:rPr>
                <w:sz w:val="24"/>
                <w:shd w:fill="CCFFCC" w:color="auto" w:val="clear"/>
              </w:rPr>
              <w:t>đổi.</w:t>
              <w:tab/>
            </w:r>
          </w:p>
        </w:tc>
      </w:tr>
      <w:tr>
        <w:trPr>
          <w:trHeight w:val="300" w:hRule="atLeast"/>
        </w:trPr>
        <w:tc>
          <w:tcPr>
            <w:tcW w:w="1374" w:type="dxa"/>
            <w:tcBorders>
              <w:left w:val="double" w:sz="2" w:space="0" w:color="9F9F9F"/>
            </w:tcBorders>
          </w:tcPr>
          <w:p>
            <w:pPr>
              <w:pStyle w:val="TableParagraph"/>
              <w:spacing w:before="3"/>
              <w:ind w:left="14"/>
              <w:jc w:val="center"/>
              <w:rPr>
                <w:sz w:val="24"/>
              </w:rPr>
            </w:pPr>
            <w:r>
              <w:rPr>
                <w:sz w:val="24"/>
                <w:shd w:fill="CCFFCC" w:color="auto" w:val="clear"/>
              </w:rPr>
              <w:t>  INTCON.2 </w:t>
            </w:r>
          </w:p>
        </w:tc>
        <w:tc>
          <w:tcPr>
            <w:tcW w:w="1040" w:type="dxa"/>
          </w:tcPr>
          <w:p>
            <w:pPr>
              <w:pStyle w:val="TableParagraph"/>
              <w:tabs>
                <w:tab w:pos="987" w:val="left" w:leader="none"/>
              </w:tabs>
              <w:spacing w:before="3"/>
              <w:ind w:left="17"/>
              <w:rPr>
                <w:sz w:val="24"/>
              </w:rPr>
            </w:pPr>
            <w:r>
              <w:rPr>
                <w:sz w:val="24"/>
                <w:shd w:fill="CCFFCC" w:color="auto" w:val="clear"/>
              </w:rPr>
              <w:t> </w:t>
            </w:r>
            <w:r>
              <w:rPr>
                <w:spacing w:val="-10"/>
                <w:sz w:val="24"/>
                <w:shd w:fill="CCFFCC" w:color="auto" w:val="clear"/>
              </w:rPr>
              <w:t> </w:t>
            </w:r>
            <w:r>
              <w:rPr>
                <w:sz w:val="24"/>
                <w:shd w:fill="CCFFCC" w:color="auto" w:val="clear"/>
              </w:rPr>
              <w:t>T0IF</w:t>
              <w:tab/>
            </w:r>
          </w:p>
        </w:tc>
        <w:tc>
          <w:tcPr>
            <w:tcW w:w="4327" w:type="dxa"/>
          </w:tcPr>
          <w:p>
            <w:pPr>
              <w:pStyle w:val="TableParagraph"/>
              <w:tabs>
                <w:tab w:pos="4278" w:val="left" w:leader="none"/>
              </w:tabs>
              <w:spacing w:before="3"/>
              <w:ind w:left="19"/>
              <w:rPr>
                <w:sz w:val="24"/>
              </w:rPr>
            </w:pPr>
            <w:r>
              <w:rPr>
                <w:sz w:val="24"/>
                <w:shd w:fill="CCFFCC" w:color="auto" w:val="clear"/>
              </w:rPr>
              <w:t> </w:t>
            </w:r>
            <w:r>
              <w:rPr>
                <w:spacing w:val="-10"/>
                <w:sz w:val="24"/>
                <w:shd w:fill="CCFFCC" w:color="auto" w:val="clear"/>
              </w:rPr>
              <w:t> </w:t>
            </w:r>
            <w:r>
              <w:rPr>
                <w:sz w:val="24"/>
                <w:shd w:fill="CCFFCC" w:color="auto" w:val="clear"/>
              </w:rPr>
              <w:t>Cờ báo ngắt của timer</w:t>
            </w:r>
            <w:r>
              <w:rPr>
                <w:spacing w:val="-5"/>
                <w:sz w:val="24"/>
                <w:shd w:fill="CCFFCC" w:color="auto" w:val="clear"/>
              </w:rPr>
              <w:t> </w:t>
            </w:r>
            <w:r>
              <w:rPr>
                <w:sz w:val="24"/>
                <w:shd w:fill="CCFFCC" w:color="auto" w:val="clear"/>
              </w:rPr>
              <w:t>T0.</w:t>
              <w:tab/>
            </w:r>
          </w:p>
        </w:tc>
      </w:tr>
      <w:tr>
        <w:trPr>
          <w:trHeight w:val="300" w:hRule="atLeast"/>
        </w:trPr>
        <w:tc>
          <w:tcPr>
            <w:tcW w:w="1374" w:type="dxa"/>
            <w:tcBorders>
              <w:left w:val="double" w:sz="2" w:space="0" w:color="9F9F9F"/>
            </w:tcBorders>
          </w:tcPr>
          <w:p>
            <w:pPr>
              <w:pStyle w:val="TableParagraph"/>
              <w:spacing w:before="3"/>
              <w:ind w:left="14"/>
              <w:jc w:val="center"/>
              <w:rPr>
                <w:sz w:val="24"/>
              </w:rPr>
            </w:pPr>
            <w:r>
              <w:rPr>
                <w:sz w:val="24"/>
                <w:shd w:fill="CCFFCC" w:color="auto" w:val="clear"/>
              </w:rPr>
              <w:t>  INTCON.1 </w:t>
            </w:r>
          </w:p>
        </w:tc>
        <w:tc>
          <w:tcPr>
            <w:tcW w:w="1040" w:type="dxa"/>
          </w:tcPr>
          <w:p>
            <w:pPr>
              <w:pStyle w:val="TableParagraph"/>
              <w:tabs>
                <w:tab w:pos="987" w:val="left" w:leader="none"/>
              </w:tabs>
              <w:spacing w:before="3"/>
              <w:ind w:left="17"/>
              <w:rPr>
                <w:sz w:val="24"/>
              </w:rPr>
            </w:pPr>
            <w:r>
              <w:rPr>
                <w:sz w:val="24"/>
                <w:shd w:fill="CCFFCC" w:color="auto" w:val="clear"/>
              </w:rPr>
              <w:t> </w:t>
            </w:r>
            <w:r>
              <w:rPr>
                <w:spacing w:val="-10"/>
                <w:sz w:val="24"/>
                <w:shd w:fill="CCFFCC" w:color="auto" w:val="clear"/>
              </w:rPr>
              <w:t> </w:t>
            </w:r>
            <w:r>
              <w:rPr>
                <w:sz w:val="24"/>
                <w:shd w:fill="CCFFCC" w:color="auto" w:val="clear"/>
              </w:rPr>
              <w:t>INTF</w:t>
              <w:tab/>
            </w:r>
          </w:p>
        </w:tc>
        <w:tc>
          <w:tcPr>
            <w:tcW w:w="4327" w:type="dxa"/>
          </w:tcPr>
          <w:p>
            <w:pPr>
              <w:pStyle w:val="TableParagraph"/>
              <w:tabs>
                <w:tab w:pos="4278" w:val="left" w:leader="none"/>
              </w:tabs>
              <w:spacing w:before="3"/>
              <w:ind w:left="19"/>
              <w:rPr>
                <w:sz w:val="24"/>
              </w:rPr>
            </w:pPr>
            <w:r>
              <w:rPr>
                <w:sz w:val="24"/>
                <w:shd w:fill="CCFFCC" w:color="auto" w:val="clear"/>
              </w:rPr>
              <w:t> </w:t>
            </w:r>
            <w:r>
              <w:rPr>
                <w:spacing w:val="-10"/>
                <w:sz w:val="24"/>
                <w:shd w:fill="CCFFCC" w:color="auto" w:val="clear"/>
              </w:rPr>
              <w:t> </w:t>
            </w:r>
            <w:r>
              <w:rPr>
                <w:sz w:val="24"/>
                <w:shd w:fill="CCFFCC" w:color="auto" w:val="clear"/>
              </w:rPr>
              <w:t>Cờ báo ngắt của ngắt</w:t>
            </w:r>
            <w:r>
              <w:rPr>
                <w:spacing w:val="-8"/>
                <w:sz w:val="24"/>
                <w:shd w:fill="CCFFCC" w:color="auto" w:val="clear"/>
              </w:rPr>
              <w:t> </w:t>
            </w:r>
            <w:r>
              <w:rPr>
                <w:sz w:val="24"/>
                <w:shd w:fill="CCFFCC" w:color="auto" w:val="clear"/>
              </w:rPr>
              <w:t>ngoài.</w:t>
              <w:tab/>
            </w:r>
          </w:p>
        </w:tc>
      </w:tr>
      <w:tr>
        <w:trPr>
          <w:trHeight w:val="298" w:hRule="atLeast"/>
        </w:trPr>
        <w:tc>
          <w:tcPr>
            <w:tcW w:w="1374" w:type="dxa"/>
            <w:tcBorders>
              <w:left w:val="double" w:sz="2" w:space="0" w:color="9F9F9F"/>
            </w:tcBorders>
          </w:tcPr>
          <w:p>
            <w:pPr>
              <w:pStyle w:val="TableParagraph"/>
              <w:spacing w:line="275" w:lineRule="exact" w:before="3"/>
              <w:ind w:left="20"/>
              <w:jc w:val="center"/>
              <w:rPr>
                <w:sz w:val="24"/>
              </w:rPr>
            </w:pPr>
            <w:r>
              <w:rPr>
                <w:sz w:val="24"/>
              </w:rPr>
              <w:t>INTCON.0</w:t>
            </w:r>
          </w:p>
        </w:tc>
        <w:tc>
          <w:tcPr>
            <w:tcW w:w="1040" w:type="dxa"/>
          </w:tcPr>
          <w:p>
            <w:pPr>
              <w:pStyle w:val="TableParagraph"/>
              <w:spacing w:line="275" w:lineRule="exact" w:before="3"/>
              <w:ind w:left="128"/>
              <w:rPr>
                <w:sz w:val="24"/>
              </w:rPr>
            </w:pPr>
            <w:r>
              <w:rPr>
                <w:sz w:val="24"/>
              </w:rPr>
              <w:t>RBIF</w:t>
            </w:r>
          </w:p>
        </w:tc>
        <w:tc>
          <w:tcPr>
            <w:tcW w:w="4327" w:type="dxa"/>
          </w:tcPr>
          <w:p>
            <w:pPr>
              <w:pStyle w:val="TableParagraph"/>
              <w:spacing w:line="275" w:lineRule="exact" w:before="3"/>
              <w:ind w:left="130"/>
              <w:rPr>
                <w:sz w:val="24"/>
              </w:rPr>
            </w:pPr>
            <w:r>
              <w:rPr>
                <w:sz w:val="24"/>
              </w:rPr>
              <w:t>Cờ báo ngắt portB thay đổi.</w:t>
            </w:r>
          </w:p>
        </w:tc>
      </w:tr>
    </w:tbl>
    <w:p>
      <w:pPr>
        <w:pStyle w:val="BodyText"/>
        <w:spacing w:line="237" w:lineRule="auto" w:before="80"/>
        <w:ind w:left="676" w:firstLine="566"/>
      </w:pPr>
      <w:r>
        <w:rPr/>
        <w:t>Trong thanh ghi trên thì bit GIE là bit cho phép/cấm ngắt toàn bộ các nguồn ngắt, bit PEIE cho phép/cấm các nguồn ngắt ngoại vi.</w:t>
      </w:r>
    </w:p>
    <w:p>
      <w:pPr>
        <w:pStyle w:val="BodyText"/>
        <w:spacing w:line="237" w:lineRule="auto" w:before="126"/>
        <w:ind w:left="676" w:right="668" w:firstLine="566"/>
      </w:pPr>
      <w:r>
        <w:rPr/>
        <w:t>Các </w:t>
      </w:r>
      <w:r>
        <w:rPr>
          <w:spacing w:val="-4"/>
        </w:rPr>
        <w:t>bit </w:t>
      </w:r>
      <w:r>
        <w:rPr/>
        <w:t>còn lại </w:t>
      </w:r>
      <w:r>
        <w:rPr>
          <w:spacing w:val="-3"/>
        </w:rPr>
        <w:t>là bit </w:t>
      </w:r>
      <w:r>
        <w:rPr/>
        <w:t>cho phép/cấm ngắt </w:t>
      </w:r>
      <w:r>
        <w:rPr>
          <w:spacing w:val="-3"/>
        </w:rPr>
        <w:t>và </w:t>
      </w:r>
      <w:r>
        <w:rPr/>
        <w:t>cờ báo ngắt của ngắt cứng INT, ngắt portB thay </w:t>
      </w:r>
      <w:r>
        <w:rPr>
          <w:spacing w:val="3"/>
        </w:rPr>
        <w:t>đổi </w:t>
      </w:r>
      <w:r>
        <w:rPr>
          <w:spacing w:val="-3"/>
        </w:rPr>
        <w:t>và </w:t>
      </w:r>
      <w:r>
        <w:rPr/>
        <w:t>ngắt của</w:t>
      </w:r>
      <w:r>
        <w:rPr>
          <w:spacing w:val="11"/>
        </w:rPr>
        <w:t> </w:t>
      </w:r>
      <w:r>
        <w:rPr/>
        <w:t>timer0.</w:t>
      </w:r>
    </w:p>
    <w:p>
      <w:pPr>
        <w:pStyle w:val="BodyText"/>
        <w:spacing w:before="124"/>
        <w:ind w:left="1243"/>
      </w:pPr>
      <w:r>
        <w:rPr>
          <w:b/>
          <w:i/>
        </w:rPr>
        <w:t>Ví dụ 8-1: </w:t>
      </w:r>
      <w:r>
        <w:rPr/>
        <w:t>Muốn cho phép timer0 ngắt thì lập trình cho các bit như sau: GIE = 1, T0IE = 1.</w:t>
      </w:r>
    </w:p>
    <w:p>
      <w:pPr>
        <w:pStyle w:val="Heading5"/>
        <w:numPr>
          <w:ilvl w:val="0"/>
          <w:numId w:val="101"/>
        </w:numPr>
        <w:tabs>
          <w:tab w:pos="1809" w:val="left" w:leader="none"/>
          <w:tab w:pos="1810" w:val="left" w:leader="none"/>
        </w:tabs>
        <w:spacing w:line="240" w:lineRule="auto" w:before="127" w:after="0"/>
        <w:ind w:left="1809" w:right="0" w:hanging="567"/>
        <w:jc w:val="left"/>
        <w:rPr>
          <w:i/>
        </w:rPr>
      </w:pPr>
      <w:r>
        <w:rPr>
          <w:i/>
        </w:rPr>
        <w:t>Thanh ghi PIE1 (Peripheral Interrupt Enable) </w:t>
      </w:r>
      <w:r>
        <w:rPr>
          <w:i/>
          <w:spacing w:val="-3"/>
        </w:rPr>
        <w:t>và </w:t>
      </w:r>
      <w:r>
        <w:rPr>
          <w:i/>
        </w:rPr>
        <w:t>PIR1 (Peripheral Interrupt</w:t>
      </w:r>
      <w:r>
        <w:rPr>
          <w:i/>
          <w:spacing w:val="5"/>
        </w:rPr>
        <w:t> </w:t>
      </w:r>
      <w:r>
        <w:rPr>
          <w:i/>
        </w:rPr>
        <w:t>Request)</w:t>
      </w:r>
    </w:p>
    <w:p>
      <w:pPr>
        <w:pStyle w:val="BodyText"/>
        <w:spacing w:before="56"/>
        <w:ind w:left="1243"/>
      </w:pPr>
      <w:r>
        <w:rPr/>
        <w:t>Tổ chức của thanh ghi như hình sau:</w:t>
      </w:r>
    </w:p>
    <w:p>
      <w:pPr>
        <w:spacing w:after="0"/>
        <w:sectPr>
          <w:pgSz w:w="11910" w:h="16840"/>
          <w:pgMar w:header="283" w:footer="472" w:top="620" w:bottom="660" w:left="740" w:right="0"/>
        </w:sectPr>
      </w:pPr>
    </w:p>
    <w:p>
      <w:pPr>
        <w:pStyle w:val="Heading4"/>
        <w:tabs>
          <w:tab w:pos="3641" w:val="left" w:leader="none"/>
          <w:tab w:pos="4700" w:val="left" w:leader="none"/>
          <w:tab w:pos="5758" w:val="left" w:leader="none"/>
          <w:tab w:pos="6910" w:val="left" w:leader="none"/>
          <w:tab w:pos="7969" w:val="left" w:leader="none"/>
          <w:tab w:pos="9122" w:val="left" w:leader="none"/>
        </w:tabs>
        <w:spacing w:before="39"/>
        <w:ind w:left="2628"/>
        <w:rPr>
          <w:rFonts w:ascii="Arial"/>
        </w:rPr>
      </w:pPr>
      <w:r>
        <w:rPr/>
        <w:pict>
          <v:group style="position:absolute;margin-left:92.943741pt;margin-top:19.113115pt;width:451.6pt;height:31.35pt;mso-position-horizontal-relative:page;mso-position-vertical-relative:paragraph;z-index:-15169024;mso-wrap-distance-left:0;mso-wrap-distance-right:0" coordorigin="1859,382" coordsize="9032,627">
            <v:shape style="position:absolute;left:1866;top:389;width:1274;height:612" coordorigin="1866,390" coordsize="1274,612" path="m3139,390l2975,569,2975,1001,3139,837,3139,390xm3139,390l2031,390,1866,569,2975,569,3139,390xe" filled="true" fillcolor="#787878" stroked="false">
              <v:path arrowok="t"/>
              <v:fill type="solid"/>
            </v:shape>
            <v:shape style="position:absolute;left:1866;top:389;width:1274;height:612" coordorigin="1866,390" coordsize="1274,612" path="m1866,569l2975,569,2975,1001,3139,837,3139,390,2975,569,3139,390,2031,390,1866,569xe" filled="false" stroked="true" strokeweight=".745961pt" strokecolor="#000000">
              <v:path arrowok="t"/>
              <v:stroke dashstyle="solid"/>
            </v:shape>
            <v:shape style="position:absolute;left:1866;top:568;width:1109;height:433" type="#_x0000_t75" stroked="false">
              <v:imagedata r:id="rId856" o:title=""/>
            </v:shape>
            <v:shape style="position:absolute;left:1866;top:568;width:1109;height:433" coordorigin="1866,569" coordsize="1109,433" path="m1866,1001l2975,1001,2975,569,1866,569,1866,1001xm1866,569l1866,1001,2975,1001m1866,569l2975,569,2975,1001e" filled="false" stroked="true" strokeweight=".747095pt" strokecolor="#000000">
              <v:path arrowok="t"/>
              <v:stroke dashstyle="solid"/>
            </v:shape>
            <v:shape style="position:absolute;left:2959;top:389;width:1289;height:612" coordorigin="2960,390" coordsize="1289,612" path="m4248,390l4068,569,4068,1001,4248,837,4248,390xm4248,390l3124,390,2960,569,4068,569,4248,390xe" filled="true" fillcolor="#91765f" stroked="false">
              <v:path arrowok="t"/>
              <v:fill type="solid"/>
            </v:shape>
            <v:shape style="position:absolute;left:2959;top:389;width:1289;height:612" coordorigin="2960,390" coordsize="1289,612" path="m2960,569l4068,569,4068,1001,4248,837,4248,390,4068,569,4248,390,3124,390,2960,569xe" filled="false" stroked="true" strokeweight=".745948pt" strokecolor="#000000">
              <v:path arrowok="t"/>
              <v:stroke dashstyle="solid"/>
            </v:shape>
            <v:shape style="position:absolute;left:2959;top:568;width:1109;height:433" type="#_x0000_t75" stroked="false">
              <v:imagedata r:id="rId857" o:title=""/>
            </v:shape>
            <v:shape style="position:absolute;left:2959;top:568;width:1109;height:433" coordorigin="2960,569" coordsize="1109,433" path="m2960,1001l4068,1001,4068,569,2960,569,2960,1001xm2960,569l2960,1001,4068,1001m2960,569l4068,569,4068,1001e" filled="false" stroked="true" strokeweight=".747095pt" strokecolor="#000000">
              <v:path arrowok="t"/>
              <v:stroke dashstyle="solid"/>
            </v:shape>
            <v:shape style="position:absolute;left:4068;top:389;width:1274;height:612" coordorigin="4068,390" coordsize="1274,612" path="m5341,390l5177,569,5177,1001,5341,837,5341,390xm5341,390l4233,390,4068,569,5177,569,5341,390xe" filled="true" fillcolor="#79848d" stroked="false">
              <v:path arrowok="t"/>
              <v:fill type="solid"/>
            </v:shape>
            <v:shape style="position:absolute;left:4068;top:389;width:1274;height:612" coordorigin="4068,390" coordsize="1274,612" path="m4068,569l5177,569,5177,1001,5341,837,5341,390,5177,569,5341,390,4233,390,4068,569xe" filled="false" stroked="true" strokeweight=".745961pt" strokecolor="#000000">
              <v:path arrowok="t"/>
              <v:stroke dashstyle="solid"/>
            </v:shape>
            <v:shape style="position:absolute;left:4068;top:568;width:1109;height:433" type="#_x0000_t75" stroked="false">
              <v:imagedata r:id="rId858" o:title=""/>
            </v:shape>
            <v:shape style="position:absolute;left:4068;top:568;width:1109;height:433" coordorigin="4068,569" coordsize="1109,433" path="m4068,1001l5177,1001,5177,569,4068,569,4068,1001xm4068,569l4068,1001,5177,1001m4068,569l5177,569,5177,1001e" filled="false" stroked="true" strokeweight=".747095pt" strokecolor="#000000">
              <v:path arrowok="t"/>
              <v:stroke dashstyle="solid"/>
            </v:shape>
            <v:shape style="position:absolute;left:5176;top:389;width:1289;height:612" coordorigin="5177,390" coordsize="1289,612" path="m6465,390l6285,569,6285,1001,6465,837,6465,390xm6465,390l5341,390,5177,569,6285,569,6465,390xe" filled="true" fillcolor="#868a7d" stroked="false">
              <v:path arrowok="t"/>
              <v:fill type="solid"/>
            </v:shape>
            <v:shape style="position:absolute;left:5176;top:389;width:1289;height:612" coordorigin="5177,390" coordsize="1289,612" path="m5177,569l6285,569,6285,1001,6465,837,6465,390,6285,569,6465,390,5341,390,5177,569xe" filled="false" stroked="true" strokeweight=".745948pt" strokecolor="#000000">
              <v:path arrowok="t"/>
              <v:stroke dashstyle="solid"/>
            </v:shape>
            <v:shape style="position:absolute;left:5176;top:568;width:1109;height:433" type="#_x0000_t75" stroked="false">
              <v:imagedata r:id="rId859" o:title=""/>
            </v:shape>
            <v:shape style="position:absolute;left:5176;top:568;width:1109;height:433" coordorigin="5177,569" coordsize="1109,433" path="m5177,1001l6285,1001,6285,569,5177,569,5177,1001xm5177,569l5177,1001,6285,1001m5177,569l6285,569,6285,1001e" filled="false" stroked="true" strokeweight=".747095pt" strokecolor="#000000">
              <v:path arrowok="t"/>
              <v:stroke dashstyle="solid"/>
            </v:shape>
            <v:shape style="position:absolute;left:6269;top:389;width:1289;height:612" coordorigin="6270,390" coordsize="1289,612" path="m7558,390l7393,569,7393,1001,7558,837,7558,390xm7558,390l6450,390,6270,569,7393,569,7558,390xe" filled="true" fillcolor="#817b87" stroked="false">
              <v:path arrowok="t"/>
              <v:fill type="solid"/>
            </v:shape>
            <v:shape style="position:absolute;left:6269;top:389;width:1289;height:612" coordorigin="6270,390" coordsize="1289,612" path="m6270,569l7393,569,7393,1001,7558,837,7558,390,7393,569,7558,390,6450,390,6270,569xe" filled="false" stroked="true" strokeweight=".745948pt" strokecolor="#000000">
              <v:path arrowok="t"/>
              <v:stroke dashstyle="solid"/>
            </v:shape>
            <v:shape style="position:absolute;left:6269;top:568;width:1124;height:433" type="#_x0000_t75" stroked="false">
              <v:imagedata r:id="rId860" o:title=""/>
            </v:shape>
            <v:shape style="position:absolute;left:6269;top:568;width:1124;height:433" coordorigin="6270,569" coordsize="1124,433" path="m6270,1001l7393,1001,7393,569,6270,569,6270,1001xm6270,569l6270,1001,7393,1001m6270,569l7393,569,7393,1001e" filled="false" stroked="true" strokeweight=".747095pt" strokecolor="#000000">
              <v:path arrowok="t"/>
              <v:stroke dashstyle="solid"/>
            </v:shape>
            <v:shape style="position:absolute;left:7378;top:389;width:1289;height:612" coordorigin="7378,390" coordsize="1289,612" path="m8666,390l8487,569,8487,1001,8666,837,8666,390xm8666,390l7543,390,7378,569,8487,569,8666,390xe" filled="true" fillcolor="#79848d" stroked="false">
              <v:path arrowok="t"/>
              <v:fill type="solid"/>
            </v:shape>
            <v:shape style="position:absolute;left:7378;top:389;width:1289;height:612" coordorigin="7378,390" coordsize="1289,612" path="m7378,569l8487,569,8487,1001,8666,837,8666,390,8487,569,8666,390,7543,390,7378,569xe" filled="false" stroked="true" strokeweight=".745948pt" strokecolor="#000000">
              <v:path arrowok="t"/>
              <v:stroke dashstyle="solid"/>
            </v:shape>
            <v:shape style="position:absolute;left:7378;top:568;width:1109;height:433" type="#_x0000_t75" stroked="false">
              <v:imagedata r:id="rId858" o:title=""/>
            </v:shape>
            <v:shape style="position:absolute;left:7378;top:568;width:1109;height:433" coordorigin="7378,569" coordsize="1109,433" path="m7378,1001l8487,1001,8487,569,7378,569,7378,1001xm7378,569l7378,1001,8487,1001m7378,569l8487,569,8487,1001e" filled="false" stroked="true" strokeweight=".747095pt" strokecolor="#000000">
              <v:path arrowok="t"/>
              <v:stroke dashstyle="solid"/>
            </v:shape>
            <v:shape style="position:absolute;left:8486;top:389;width:1289;height:612" coordorigin="8487,390" coordsize="1289,612" path="m9775,390l9610,569,9610,1001,9775,837,9775,390xm9775,390l8666,390,8487,569,9610,569,9775,390xe" filled="true" fillcolor="#868a7d" stroked="false">
              <v:path arrowok="t"/>
              <v:fill type="solid"/>
            </v:shape>
            <v:shape style="position:absolute;left:8486;top:389;width:1289;height:612" coordorigin="8487,390" coordsize="1289,612" path="m8487,569l9610,569,9610,1001,9775,837,9775,390,9610,569,9775,390,8666,390,8487,569xe" filled="false" stroked="true" strokeweight=".745948pt" strokecolor="#000000">
              <v:path arrowok="t"/>
              <v:stroke dashstyle="solid"/>
            </v:shape>
            <v:shape style="position:absolute;left:8486;top:568;width:1124;height:433" type="#_x0000_t75" stroked="false">
              <v:imagedata r:id="rId861" o:title=""/>
            </v:shape>
            <v:shape style="position:absolute;left:8486;top:568;width:1124;height:433" coordorigin="8487,569" coordsize="1124,433" path="m8487,1001l9610,1001,9610,569,8487,569,8487,1001xm8487,569l8487,1001,9610,1001m8487,569l9610,569,9610,1001e" filled="false" stroked="true" strokeweight=".747095pt" strokecolor="#000000">
              <v:path arrowok="t"/>
              <v:stroke dashstyle="solid"/>
            </v:shape>
            <v:shape style="position:absolute;left:9595;top:389;width:1289;height:612" coordorigin="9595,390" coordsize="1289,612" path="m10883,390l10703,569,10703,1001,10883,837,10883,390xm10883,390l9760,390,9595,569,10703,569,10883,390xe" filled="true" fillcolor="#817b87" stroked="false">
              <v:path arrowok="t"/>
              <v:fill type="solid"/>
            </v:shape>
            <v:shape style="position:absolute;left:9595;top:389;width:1289;height:612" coordorigin="9595,390" coordsize="1289,612" path="m9595,569l10703,569,10703,1001,10883,837,10883,390,10703,569,10883,390,9760,390,9595,569xe" filled="false" stroked="true" strokeweight=".745948pt" strokecolor="#000000">
              <v:path arrowok="t"/>
              <v:stroke dashstyle="solid"/>
            </v:shape>
            <v:shape style="position:absolute;left:9595;top:568;width:1109;height:433" type="#_x0000_t75" stroked="false">
              <v:imagedata r:id="rId862" o:title=""/>
            </v:shape>
            <v:shape style="position:absolute;left:9595;top:568;width:1109;height:433" coordorigin="9595,569" coordsize="1109,433" path="m9595,1001l10703,1001,10703,569,9595,569,9595,1001xm9595,569l9595,1001,10703,1001m9595,569l10703,569,10703,1001e" filled="false" stroked="true" strokeweight=".747095pt" strokecolor="#000000">
              <v:path arrowok="t"/>
              <v:stroke dashstyle="solid"/>
            </v:shape>
            <v:shape style="position:absolute;left:9617;top:576;width:1079;height:418" type="#_x0000_t202" filled="false" stroked="false">
              <v:textbox inset="0,0,0,0">
                <w:txbxContent>
                  <w:p>
                    <w:pPr>
                      <w:spacing w:before="55"/>
                      <w:ind w:left="152" w:right="0" w:firstLine="0"/>
                      <w:jc w:val="left"/>
                      <w:rPr>
                        <w:rFonts w:ascii="Arial"/>
                        <w:b/>
                        <w:sz w:val="24"/>
                      </w:rPr>
                    </w:pPr>
                    <w:r>
                      <w:rPr>
                        <w:rFonts w:ascii="Arial"/>
                        <w:b/>
                        <w:w w:val="95"/>
                        <w:sz w:val="24"/>
                      </w:rPr>
                      <w:t>TMR1IE</w:t>
                    </w:r>
                  </w:p>
                </w:txbxContent>
              </v:textbox>
              <w10:wrap type="none"/>
            </v:shape>
            <v:shape style="position:absolute;left:8494;top:576;width:1094;height:418" type="#_x0000_t202" filled="false" stroked="false">
              <v:textbox inset="0,0,0,0">
                <w:txbxContent>
                  <w:p>
                    <w:pPr>
                      <w:spacing w:before="55"/>
                      <w:ind w:left="170" w:right="0" w:firstLine="0"/>
                      <w:jc w:val="left"/>
                      <w:rPr>
                        <w:rFonts w:ascii="Arial"/>
                        <w:b/>
                        <w:sz w:val="24"/>
                      </w:rPr>
                    </w:pPr>
                    <w:r>
                      <w:rPr>
                        <w:rFonts w:ascii="Arial"/>
                        <w:b/>
                        <w:w w:val="95"/>
                        <w:sz w:val="24"/>
                      </w:rPr>
                      <w:t>TMR2IE</w:t>
                    </w:r>
                  </w:p>
                </w:txbxContent>
              </v:textbox>
              <w10:wrap type="none"/>
            </v:shape>
            <v:shape style="position:absolute;left:7400;top:576;width:1079;height:418" type="#_x0000_t202" filled="false" stroked="false">
              <v:textbox inset="0,0,0,0">
                <w:txbxContent>
                  <w:p>
                    <w:pPr>
                      <w:spacing w:before="55"/>
                      <w:ind w:left="194" w:right="0" w:firstLine="0"/>
                      <w:jc w:val="left"/>
                      <w:rPr>
                        <w:rFonts w:ascii="Arial"/>
                        <w:b/>
                        <w:sz w:val="24"/>
                      </w:rPr>
                    </w:pPr>
                    <w:r>
                      <w:rPr>
                        <w:rFonts w:ascii="Arial"/>
                        <w:b/>
                        <w:w w:val="90"/>
                        <w:sz w:val="24"/>
                      </w:rPr>
                      <w:t>CCP1IE</w:t>
                    </w:r>
                  </w:p>
                </w:txbxContent>
              </v:textbox>
              <w10:wrap type="none"/>
            </v:shape>
            <v:shape style="position:absolute;left:6292;top:576;width:1079;height:418" type="#_x0000_t202" filled="false" stroked="false">
              <v:textbox inset="0,0,0,0">
                <w:txbxContent>
                  <w:p>
                    <w:pPr>
                      <w:spacing w:before="55"/>
                      <w:ind w:left="271" w:right="0" w:firstLine="0"/>
                      <w:jc w:val="left"/>
                      <w:rPr>
                        <w:rFonts w:ascii="Arial"/>
                        <w:b/>
                        <w:sz w:val="24"/>
                      </w:rPr>
                    </w:pPr>
                    <w:r>
                      <w:rPr>
                        <w:rFonts w:ascii="Arial"/>
                        <w:b/>
                        <w:w w:val="90"/>
                        <w:sz w:val="24"/>
                      </w:rPr>
                      <w:t>SSPIE</w:t>
                    </w:r>
                  </w:p>
                </w:txbxContent>
              </v:textbox>
              <w10:wrap type="none"/>
            </v:shape>
            <v:shape style="position:absolute;left:5183;top:576;width:1079;height:418" type="#_x0000_t202" filled="false" stroked="false">
              <v:textbox inset="0,0,0,0">
                <w:txbxContent>
                  <w:p>
                    <w:pPr>
                      <w:spacing w:before="55"/>
                      <w:ind w:left="334" w:right="0" w:firstLine="0"/>
                      <w:jc w:val="left"/>
                      <w:rPr>
                        <w:rFonts w:ascii="Arial"/>
                        <w:b/>
                        <w:sz w:val="24"/>
                      </w:rPr>
                    </w:pPr>
                    <w:r>
                      <w:rPr>
                        <w:rFonts w:ascii="Arial"/>
                        <w:b/>
                        <w:w w:val="95"/>
                        <w:sz w:val="24"/>
                      </w:rPr>
                      <w:t>TXIE</w:t>
                    </w:r>
                  </w:p>
                </w:txbxContent>
              </v:textbox>
              <w10:wrap type="none"/>
            </v:shape>
            <v:shape style="position:absolute;left:4068;top:568;width:1109;height:433" type="#_x0000_t202" filled="false" stroked="true" strokeweight=".745765pt" strokecolor="#000000">
              <v:textbox inset="0,0,0,0">
                <w:txbxContent>
                  <w:p>
                    <w:pPr>
                      <w:spacing w:before="55"/>
                      <w:ind w:left="322" w:right="0" w:firstLine="0"/>
                      <w:jc w:val="left"/>
                      <w:rPr>
                        <w:rFonts w:ascii="Arial"/>
                        <w:b/>
                        <w:sz w:val="24"/>
                      </w:rPr>
                    </w:pPr>
                    <w:r>
                      <w:rPr>
                        <w:rFonts w:ascii="Arial"/>
                        <w:b/>
                        <w:w w:val="90"/>
                        <w:sz w:val="24"/>
                      </w:rPr>
                      <w:t>RCIE</w:t>
                    </w:r>
                  </w:p>
                </w:txbxContent>
              </v:textbox>
              <v:stroke dashstyle="solid"/>
              <w10:wrap type="none"/>
            </v:shape>
            <v:shape style="position:absolute;left:2982;top:576;width:1079;height:418" type="#_x0000_t202" filled="false" stroked="false">
              <v:textbox inset="0,0,0,0">
                <w:txbxContent>
                  <w:p>
                    <w:pPr>
                      <w:spacing w:before="55"/>
                      <w:ind w:left="292" w:right="0" w:firstLine="0"/>
                      <w:jc w:val="left"/>
                      <w:rPr>
                        <w:rFonts w:ascii="Arial"/>
                        <w:b/>
                        <w:sz w:val="24"/>
                      </w:rPr>
                    </w:pPr>
                    <w:r>
                      <w:rPr>
                        <w:rFonts w:ascii="Arial"/>
                        <w:b/>
                        <w:w w:val="95"/>
                        <w:sz w:val="24"/>
                      </w:rPr>
                      <w:t>ADIE</w:t>
                    </w:r>
                  </w:p>
                </w:txbxContent>
              </v:textbox>
              <w10:wrap type="none"/>
            </v:shape>
            <v:shape style="position:absolute;left:2406;top:678;width:94;height:239" type="#_x0000_t202" filled="false" stroked="false">
              <v:textbox inset="0,0,0,0">
                <w:txbxContent>
                  <w:p>
                    <w:pPr>
                      <w:spacing w:line="230" w:lineRule="exact" w:before="0"/>
                      <w:ind w:left="0" w:right="0" w:firstLine="0"/>
                      <w:jc w:val="left"/>
                      <w:rPr>
                        <w:rFonts w:ascii="Arial"/>
                        <w:b/>
                        <w:sz w:val="24"/>
                      </w:rPr>
                    </w:pPr>
                    <w:r>
                      <w:rPr>
                        <w:rFonts w:ascii="Arial"/>
                        <w:b/>
                        <w:w w:val="91"/>
                        <w:sz w:val="24"/>
                      </w:rPr>
                      <w:t>-</w:t>
                    </w:r>
                  </w:p>
                </w:txbxContent>
              </v:textbox>
              <w10:wrap type="none"/>
            </v:shape>
            <w10:wrap type="topAndBottom"/>
          </v:group>
        </w:pict>
      </w:r>
      <w:r>
        <w:rPr>
          <w:rFonts w:ascii="Arial"/>
        </w:rPr>
        <w:t>R/W(0)</w:t>
        <w:tab/>
        <w:t>R/W(0)</w:t>
        <w:tab/>
        <w:t>R/W(0)</w:t>
        <w:tab/>
        <w:t>R/W(0)</w:t>
        <w:tab/>
        <w:t>R/W(0)</w:t>
        <w:tab/>
        <w:t>R/W(0)</w:t>
        <w:tab/>
        <w:t>R/W(0)</w:t>
      </w:r>
    </w:p>
    <w:p>
      <w:pPr>
        <w:pStyle w:val="BodyText"/>
        <w:spacing w:before="10"/>
        <w:rPr>
          <w:rFonts w:ascii="Arial"/>
          <w:b/>
          <w:sz w:val="25"/>
        </w:rPr>
      </w:pPr>
    </w:p>
    <w:p>
      <w:pPr>
        <w:tabs>
          <w:tab w:pos="3641" w:val="left" w:leader="none"/>
          <w:tab w:pos="4700" w:val="left" w:leader="none"/>
          <w:tab w:pos="5758" w:val="left" w:leader="none"/>
          <w:tab w:pos="6910" w:val="left" w:leader="none"/>
          <w:tab w:pos="7969" w:val="left" w:leader="none"/>
          <w:tab w:pos="9122" w:val="left" w:leader="none"/>
        </w:tabs>
        <w:spacing w:before="53"/>
        <w:ind w:left="2628" w:right="0" w:firstLine="0"/>
        <w:jc w:val="left"/>
        <w:rPr>
          <w:rFonts w:ascii="Arial"/>
          <w:b/>
          <w:sz w:val="24"/>
        </w:rPr>
      </w:pPr>
      <w:r>
        <w:rPr/>
        <w:pict>
          <v:group style="position:absolute;margin-left:92.943741pt;margin-top:20.128134pt;width:451.6pt;height:31.35pt;mso-position-horizontal-relative:page;mso-position-vertical-relative:paragraph;z-index:-15164416;mso-wrap-distance-left:0;mso-wrap-distance-right:0" coordorigin="1859,403" coordsize="9032,627">
            <v:shape style="position:absolute;left:1866;top:410;width:1274;height:612" coordorigin="1866,410" coordsize="1274,612" path="m3139,410l2975,574,2975,1021,3139,842,3139,410xm3139,410l2031,410,1866,574,2975,574,3139,410xe" filled="true" fillcolor="#787878" stroked="false">
              <v:path arrowok="t"/>
              <v:fill type="solid"/>
            </v:shape>
            <v:shape style="position:absolute;left:1866;top:410;width:1274;height:612" coordorigin="1866,410" coordsize="1274,612" path="m1866,574l2975,574,2975,1021,3139,842,3139,410,2975,574,3139,410,2031,410,1866,574xe" filled="false" stroked="true" strokeweight=".745961pt" strokecolor="#000000">
              <v:path arrowok="t"/>
              <v:stroke dashstyle="solid"/>
            </v:shape>
            <v:shape style="position:absolute;left:1866;top:588;width:1109;height:418" type="#_x0000_t75" stroked="false">
              <v:imagedata r:id="rId863" o:title=""/>
            </v:shape>
            <v:shape style="position:absolute;left:1866;top:573;width:1109;height:448" coordorigin="1866,574" coordsize="1109,448" path="m1866,1006l2975,1006,2975,589,1866,589,1866,1006xm1866,574l1866,1021,2975,1021m1866,574l2975,574,2975,1021e" filled="false" stroked="true" strokeweight=".747095pt" strokecolor="#000000">
              <v:path arrowok="t"/>
              <v:stroke dashstyle="solid"/>
            </v:shape>
            <v:shape style="position:absolute;left:2959;top:410;width:1289;height:612" coordorigin="2960,410" coordsize="1289,612" path="m4248,410l4068,574,4068,1021,4248,842,4248,410xm4248,410l3124,410,2960,574,4068,574,4248,410xe" filled="true" fillcolor="#91765f" stroked="false">
              <v:path arrowok="t"/>
              <v:fill type="solid"/>
            </v:shape>
            <v:shape style="position:absolute;left:2959;top:410;width:1289;height:612" coordorigin="2960,410" coordsize="1289,612" path="m2960,574l4068,574,4068,1021,4248,842,4248,410,4068,574,4248,410,3124,410,2960,574xe" filled="false" stroked="true" strokeweight=".745948pt" strokecolor="#000000">
              <v:path arrowok="t"/>
              <v:stroke dashstyle="solid"/>
            </v:shape>
            <v:shape style="position:absolute;left:2959;top:588;width:1109;height:418" type="#_x0000_t75" stroked="false">
              <v:imagedata r:id="rId864" o:title=""/>
            </v:shape>
            <v:shape style="position:absolute;left:2959;top:573;width:1109;height:448" coordorigin="2960,574" coordsize="1109,448" path="m2960,1006l4068,1006,4068,589,2960,589,2960,1006xm2960,574l2960,1021,4068,1021m2960,574l4068,574,4068,1021e" filled="false" stroked="true" strokeweight=".747095pt" strokecolor="#000000">
              <v:path arrowok="t"/>
              <v:stroke dashstyle="solid"/>
            </v:shape>
            <v:shape style="position:absolute;left:4068;top:410;width:1274;height:612" coordorigin="4068,410" coordsize="1274,612" path="m5341,410l5177,574,5177,1021,5341,842,5341,410xm5341,410l4233,410,4068,574,5177,574,5341,410xe" filled="true" fillcolor="#79848d" stroked="false">
              <v:path arrowok="t"/>
              <v:fill type="solid"/>
            </v:shape>
            <v:shape style="position:absolute;left:4068;top:410;width:1274;height:612" coordorigin="4068,410" coordsize="1274,612" path="m4068,574l5177,574,5177,1021,5341,842,5341,410,5177,574,5341,410,4233,410,4068,574xe" filled="false" stroked="true" strokeweight=".745961pt" strokecolor="#000000">
              <v:path arrowok="t"/>
              <v:stroke dashstyle="solid"/>
            </v:shape>
            <v:shape style="position:absolute;left:4068;top:588;width:1109;height:418" type="#_x0000_t75" stroked="false">
              <v:imagedata r:id="rId865" o:title=""/>
            </v:shape>
            <v:shape style="position:absolute;left:4068;top:573;width:1109;height:448" coordorigin="4068,574" coordsize="1109,448" path="m4068,1006l5177,1006,5177,589,4068,589,4068,1006xm4068,574l4068,1021,5177,1021m4068,574l5177,574,5177,1021e" filled="false" stroked="true" strokeweight=".747095pt" strokecolor="#000000">
              <v:path arrowok="t"/>
              <v:stroke dashstyle="solid"/>
            </v:shape>
            <v:shape style="position:absolute;left:5176;top:410;width:1289;height:612" coordorigin="5177,410" coordsize="1289,612" path="m6465,410l6285,574,6285,1021,6465,842,6465,410xm6465,410l5341,410,5177,574,6285,574,6465,410xe" filled="true" fillcolor="#868a7d" stroked="false">
              <v:path arrowok="t"/>
              <v:fill type="solid"/>
            </v:shape>
            <v:shape style="position:absolute;left:5176;top:410;width:1289;height:612" coordorigin="5177,410" coordsize="1289,612" path="m5177,574l6285,574,6285,1021,6465,842,6465,410,6285,574,6465,410,5341,410,5177,574xe" filled="false" stroked="true" strokeweight=".745948pt" strokecolor="#000000">
              <v:path arrowok="t"/>
              <v:stroke dashstyle="solid"/>
            </v:shape>
            <v:shape style="position:absolute;left:5176;top:588;width:1109;height:418" type="#_x0000_t75" stroked="false">
              <v:imagedata r:id="rId866" o:title=""/>
            </v:shape>
            <v:shape style="position:absolute;left:5176;top:573;width:1109;height:448" coordorigin="5177,574" coordsize="1109,448" path="m5177,1006l6285,1006,6285,589,5177,589,5177,1006xm5177,574l5177,1021,6285,1021m5177,574l6285,574,6285,1021e" filled="false" stroked="true" strokeweight=".747095pt" strokecolor="#000000">
              <v:path arrowok="t"/>
              <v:stroke dashstyle="solid"/>
            </v:shape>
            <v:shape style="position:absolute;left:6269;top:410;width:1289;height:612" coordorigin="6270,410" coordsize="1289,612" path="m7558,410l7393,574,7393,1021,7558,842,7558,410xm7558,410l6450,410,6270,574,7393,574,7558,410xe" filled="true" fillcolor="#817b87" stroked="false">
              <v:path arrowok="t"/>
              <v:fill type="solid"/>
            </v:shape>
            <v:shape style="position:absolute;left:6269;top:410;width:1289;height:612" coordorigin="6270,410" coordsize="1289,612" path="m6270,574l7393,574,7393,1021,7558,842,7558,410,7393,574,7558,410,6450,410,6270,574xe" filled="false" stroked="true" strokeweight=".745948pt" strokecolor="#000000">
              <v:path arrowok="t"/>
              <v:stroke dashstyle="solid"/>
            </v:shape>
            <v:shape style="position:absolute;left:6269;top:588;width:1124;height:418" type="#_x0000_t75" stroked="false">
              <v:imagedata r:id="rId867" o:title=""/>
            </v:shape>
            <v:shape style="position:absolute;left:6269;top:573;width:1124;height:448" coordorigin="6270,574" coordsize="1124,448" path="m6270,1006l7393,1006,7393,589,6270,589,6270,1006xm6270,574l6270,1021,7393,1021m6270,574l7393,574,7393,1021e" filled="false" stroked="true" strokeweight=".747095pt" strokecolor="#000000">
              <v:path arrowok="t"/>
              <v:stroke dashstyle="solid"/>
            </v:shape>
            <v:shape style="position:absolute;left:7378;top:410;width:1289;height:612" coordorigin="7378,410" coordsize="1289,612" path="m8666,410l8487,574,8487,1021,8666,842,8666,410xm8666,410l7543,410,7378,574,8487,574,8666,410xe" filled="true" fillcolor="#79848d" stroked="false">
              <v:path arrowok="t"/>
              <v:fill type="solid"/>
            </v:shape>
            <v:shape style="position:absolute;left:7378;top:410;width:1289;height:612" coordorigin="7378,410" coordsize="1289,612" path="m7378,574l8487,574,8487,1021,8666,842,8666,410,8487,574,8666,410,7543,410,7378,574xe" filled="false" stroked="true" strokeweight=".745948pt" strokecolor="#000000">
              <v:path arrowok="t"/>
              <v:stroke dashstyle="solid"/>
            </v:shape>
            <v:shape style="position:absolute;left:7378;top:588;width:1109;height:418" type="#_x0000_t75" stroked="false">
              <v:imagedata r:id="rId865" o:title=""/>
            </v:shape>
            <v:shape style="position:absolute;left:7378;top:573;width:1109;height:448" coordorigin="7378,574" coordsize="1109,448" path="m7378,1006l8487,1006,8487,589,7378,589,7378,1006xm7378,574l7378,1021,8487,1021m7378,574l8487,574,8487,1021e" filled="false" stroked="true" strokeweight=".747095pt" strokecolor="#000000">
              <v:path arrowok="t"/>
              <v:stroke dashstyle="solid"/>
            </v:shape>
            <v:shape style="position:absolute;left:8486;top:410;width:1289;height:612" coordorigin="8487,410" coordsize="1289,612" path="m9775,410l9610,574,9610,1021,9775,842,9775,410xm9775,410l8666,410,8487,574,9610,574,9775,410xe" filled="true" fillcolor="#868a7d" stroked="false">
              <v:path arrowok="t"/>
              <v:fill type="solid"/>
            </v:shape>
            <v:shape style="position:absolute;left:8486;top:410;width:1289;height:612" coordorigin="8487,410" coordsize="1289,612" path="m8487,574l9610,574,9610,1021,9775,842,9775,410,9610,574,9775,410,8666,410,8487,574xe" filled="false" stroked="true" strokeweight=".745948pt" strokecolor="#000000">
              <v:path arrowok="t"/>
              <v:stroke dashstyle="solid"/>
            </v:shape>
            <v:shape style="position:absolute;left:8486;top:588;width:1124;height:418" type="#_x0000_t75" stroked="false">
              <v:imagedata r:id="rId868" o:title=""/>
            </v:shape>
            <v:shape style="position:absolute;left:8486;top:573;width:1124;height:448" coordorigin="8487,574" coordsize="1124,448" path="m8487,1006l9610,1006,9610,589,8487,589,8487,1006xm8487,574l8487,1021,9610,1021m8487,574l9610,574,9610,1021e" filled="false" stroked="true" strokeweight=".747095pt" strokecolor="#000000">
              <v:path arrowok="t"/>
              <v:stroke dashstyle="solid"/>
            </v:shape>
            <v:shape style="position:absolute;left:9595;top:410;width:1289;height:612" coordorigin="9595,410" coordsize="1289,612" path="m10883,410l10703,574,10703,1021,10883,842,10883,410xm10883,410l9760,410,9595,574,10703,574,10883,410xe" filled="true" fillcolor="#817b87" stroked="false">
              <v:path arrowok="t"/>
              <v:fill type="solid"/>
            </v:shape>
            <v:shape style="position:absolute;left:9595;top:410;width:1289;height:612" coordorigin="9595,410" coordsize="1289,612" path="m9595,574l10703,574,10703,1021,10883,842,10883,410,10703,574,10883,410,9760,410,9595,574xe" filled="false" stroked="true" strokeweight=".745948pt" strokecolor="#000000">
              <v:path arrowok="t"/>
              <v:stroke dashstyle="solid"/>
            </v:shape>
            <v:shape style="position:absolute;left:9595;top:588;width:1109;height:418" type="#_x0000_t75" stroked="false">
              <v:imagedata r:id="rId869" o:title=""/>
            </v:shape>
            <v:shape style="position:absolute;left:9595;top:573;width:1109;height:448" coordorigin="9595,574" coordsize="1109,448" path="m9595,1006l10703,1006,10703,589,9595,589,9595,1006xm9595,574l9595,1021,10703,1021m9595,574l10703,574,10703,1021e" filled="false" stroked="true" strokeweight=".747095pt" strokecolor="#000000">
              <v:path arrowok="t"/>
              <v:stroke dashstyle="solid"/>
            </v:shape>
            <v:shape style="position:absolute;left:9617;top:596;width:1079;height:403" type="#_x0000_t202" filled="false" stroked="false">
              <v:textbox inset="0,0,0,0">
                <w:txbxContent>
                  <w:p>
                    <w:pPr>
                      <w:spacing w:before="49"/>
                      <w:ind w:left="156" w:right="0" w:firstLine="0"/>
                      <w:jc w:val="left"/>
                      <w:rPr>
                        <w:rFonts w:ascii="Arial"/>
                        <w:b/>
                        <w:sz w:val="24"/>
                      </w:rPr>
                    </w:pPr>
                    <w:r>
                      <w:rPr>
                        <w:rFonts w:ascii="Arial"/>
                        <w:b/>
                        <w:sz w:val="24"/>
                      </w:rPr>
                      <w:t>TMR1IF</w:t>
                    </w:r>
                  </w:p>
                </w:txbxContent>
              </v:textbox>
              <w10:wrap type="none"/>
            </v:shape>
            <v:shape style="position:absolute;left:8494;top:596;width:1094;height:403" type="#_x0000_t202" filled="false" stroked="false">
              <v:textbox inset="0,0,0,0">
                <w:txbxContent>
                  <w:p>
                    <w:pPr>
                      <w:spacing w:before="49"/>
                      <w:ind w:left="173" w:right="0" w:firstLine="0"/>
                      <w:jc w:val="left"/>
                      <w:rPr>
                        <w:rFonts w:ascii="Arial"/>
                        <w:b/>
                        <w:sz w:val="24"/>
                      </w:rPr>
                    </w:pPr>
                    <w:r>
                      <w:rPr>
                        <w:rFonts w:ascii="Arial"/>
                        <w:b/>
                        <w:w w:val="95"/>
                        <w:sz w:val="24"/>
                      </w:rPr>
                      <w:t>TMR2IF</w:t>
                    </w:r>
                  </w:p>
                </w:txbxContent>
              </v:textbox>
              <w10:wrap type="none"/>
            </v:shape>
            <v:shape style="position:absolute;left:7400;top:596;width:1079;height:403" type="#_x0000_t202" filled="false" stroked="false">
              <v:textbox inset="0,0,0,0">
                <w:txbxContent>
                  <w:p>
                    <w:pPr>
                      <w:spacing w:before="49"/>
                      <w:ind w:left="197" w:right="0" w:firstLine="0"/>
                      <w:jc w:val="left"/>
                      <w:rPr>
                        <w:rFonts w:ascii="Arial"/>
                        <w:b/>
                        <w:sz w:val="24"/>
                      </w:rPr>
                    </w:pPr>
                    <w:r>
                      <w:rPr>
                        <w:rFonts w:ascii="Arial"/>
                        <w:b/>
                        <w:w w:val="90"/>
                        <w:sz w:val="24"/>
                      </w:rPr>
                      <w:t>CCP1IF</w:t>
                    </w:r>
                  </w:p>
                </w:txbxContent>
              </v:textbox>
              <w10:wrap type="none"/>
            </v:shape>
            <v:shape style="position:absolute;left:6277;top:581;width:1109;height:433" type="#_x0000_t202" filled="false" stroked="true" strokeweight="1.494695pt" strokecolor="#000000">
              <v:textbox inset="0,0,0,0">
                <w:txbxContent>
                  <w:p>
                    <w:pPr>
                      <w:spacing w:before="49"/>
                      <w:ind w:left="274" w:right="0" w:firstLine="0"/>
                      <w:jc w:val="left"/>
                      <w:rPr>
                        <w:rFonts w:ascii="Arial"/>
                        <w:b/>
                        <w:sz w:val="24"/>
                      </w:rPr>
                    </w:pPr>
                    <w:r>
                      <w:rPr>
                        <w:rFonts w:ascii="Arial"/>
                        <w:b/>
                        <w:w w:val="90"/>
                        <w:sz w:val="24"/>
                      </w:rPr>
                      <w:t>SSPIF</w:t>
                    </w:r>
                  </w:p>
                </w:txbxContent>
              </v:textbox>
              <v:stroke dashstyle="solid"/>
              <w10:wrap type="none"/>
            </v:shape>
            <v:shape style="position:absolute;left:5183;top:596;width:1079;height:403" type="#_x0000_t202" filled="false" stroked="false">
              <v:textbox inset="0,0,0,0">
                <w:txbxContent>
                  <w:p>
                    <w:pPr>
                      <w:spacing w:before="49"/>
                      <w:ind w:left="337" w:right="0" w:firstLine="0"/>
                      <w:jc w:val="left"/>
                      <w:rPr>
                        <w:rFonts w:ascii="Arial"/>
                        <w:b/>
                        <w:sz w:val="24"/>
                      </w:rPr>
                    </w:pPr>
                    <w:r>
                      <w:rPr>
                        <w:rFonts w:ascii="Arial"/>
                        <w:b/>
                        <w:w w:val="95"/>
                        <w:sz w:val="24"/>
                      </w:rPr>
                      <w:t>TXIF</w:t>
                    </w:r>
                  </w:p>
                </w:txbxContent>
              </v:textbox>
              <w10:wrap type="none"/>
            </v:shape>
            <v:shape style="position:absolute;left:4075;top:596;width:1094;height:403" type="#_x0000_t202" filled="false" stroked="false">
              <v:textbox inset="0,0,0,0">
                <w:txbxContent>
                  <w:p>
                    <w:pPr>
                      <w:spacing w:before="49"/>
                      <w:ind w:left="325" w:right="0" w:firstLine="0"/>
                      <w:jc w:val="left"/>
                      <w:rPr>
                        <w:rFonts w:ascii="Arial"/>
                        <w:b/>
                        <w:sz w:val="24"/>
                      </w:rPr>
                    </w:pPr>
                    <w:r>
                      <w:rPr>
                        <w:rFonts w:ascii="Arial"/>
                        <w:b/>
                        <w:w w:val="90"/>
                        <w:sz w:val="24"/>
                      </w:rPr>
                      <w:t>RCIF</w:t>
                    </w:r>
                  </w:p>
                </w:txbxContent>
              </v:textbox>
              <w10:wrap type="none"/>
            </v:shape>
            <v:shape style="position:absolute;left:2982;top:596;width:1079;height:403" type="#_x0000_t202" filled="false" stroked="false">
              <v:textbox inset="0,0,0,0">
                <w:txbxContent>
                  <w:p>
                    <w:pPr>
                      <w:spacing w:before="49"/>
                      <w:ind w:left="295" w:right="0" w:firstLine="0"/>
                      <w:jc w:val="left"/>
                      <w:rPr>
                        <w:rFonts w:ascii="Arial"/>
                        <w:b/>
                        <w:sz w:val="24"/>
                      </w:rPr>
                    </w:pPr>
                    <w:r>
                      <w:rPr>
                        <w:rFonts w:ascii="Arial"/>
                        <w:b/>
                        <w:w w:val="95"/>
                        <w:sz w:val="24"/>
                      </w:rPr>
                      <w:t>ADIF</w:t>
                    </w:r>
                  </w:p>
                </w:txbxContent>
              </v:textbox>
              <w10:wrap type="none"/>
            </v:shape>
            <v:shape style="position:absolute;left:2406;top:692;width:94;height:239" type="#_x0000_t202" filled="false" stroked="false">
              <v:textbox inset="0,0,0,0">
                <w:txbxContent>
                  <w:p>
                    <w:pPr>
                      <w:spacing w:line="230" w:lineRule="exact" w:before="0"/>
                      <w:ind w:left="0" w:right="0" w:firstLine="0"/>
                      <w:jc w:val="left"/>
                      <w:rPr>
                        <w:rFonts w:ascii="Arial"/>
                        <w:b/>
                        <w:sz w:val="24"/>
                      </w:rPr>
                    </w:pPr>
                    <w:r>
                      <w:rPr>
                        <w:rFonts w:ascii="Arial"/>
                        <w:b/>
                        <w:w w:val="91"/>
                        <w:sz w:val="24"/>
                      </w:rPr>
                      <w:t>-</w:t>
                    </w:r>
                  </w:p>
                </w:txbxContent>
              </v:textbox>
              <w10:wrap type="none"/>
            </v:shape>
            <w10:wrap type="topAndBottom"/>
          </v:group>
        </w:pict>
      </w:r>
      <w:r>
        <w:rPr>
          <w:rFonts w:ascii="Arial"/>
          <w:b/>
          <w:sz w:val="24"/>
        </w:rPr>
        <w:t>R/W(0)</w:t>
        <w:tab/>
        <w:t>R/W(0)</w:t>
        <w:tab/>
        <w:t>R/W(0)</w:t>
        <w:tab/>
        <w:t>R/W(0)</w:t>
        <w:tab/>
        <w:t>R/W(0)</w:t>
        <w:tab/>
        <w:t>R/W(0)</w:t>
        <w:tab/>
        <w:t>R/W(0)</w:t>
      </w:r>
    </w:p>
    <w:p>
      <w:pPr>
        <w:pStyle w:val="BodyText"/>
        <w:spacing w:before="3"/>
        <w:rPr>
          <w:rFonts w:ascii="Arial"/>
          <w:b/>
          <w:sz w:val="13"/>
        </w:rPr>
      </w:pPr>
    </w:p>
    <w:p>
      <w:pPr>
        <w:spacing w:before="90"/>
        <w:ind w:left="1652" w:right="1540" w:firstLine="0"/>
        <w:jc w:val="center"/>
        <w:rPr>
          <w:i/>
          <w:sz w:val="24"/>
        </w:rPr>
      </w:pPr>
      <w:r>
        <w:rPr>
          <w:i/>
          <w:sz w:val="24"/>
        </w:rPr>
        <w:t>Hình 8-3: Thanh ghi PIE1 và PIR1.</w:t>
      </w:r>
    </w:p>
    <w:p>
      <w:pPr>
        <w:pStyle w:val="BodyText"/>
        <w:spacing w:before="180"/>
        <w:ind w:left="1243"/>
      </w:pPr>
      <w:r>
        <w:rPr>
          <w:i/>
        </w:rPr>
        <w:t>Bảng 8-2: </w:t>
      </w:r>
      <w:r>
        <w:rPr/>
        <w:t>Tóm tắt chức năng các </w:t>
      </w:r>
      <w:r>
        <w:rPr>
          <w:spacing w:val="-4"/>
        </w:rPr>
        <w:t>bit </w:t>
      </w:r>
      <w:r>
        <w:rPr/>
        <w:t>trong thanh ghi cho phép ngắt PIE1 </w:t>
      </w:r>
      <w:r>
        <w:rPr>
          <w:spacing w:val="-3"/>
        </w:rPr>
        <w:t>có </w:t>
      </w:r>
      <w:r>
        <w:rPr/>
        <w:t>địa chỉ</w:t>
      </w:r>
      <w:r>
        <w:rPr>
          <w:spacing w:val="-1"/>
        </w:rPr>
        <w:t> </w:t>
      </w:r>
      <w:r>
        <w:rPr/>
        <w:t>0x8C:</w:t>
      </w:r>
    </w:p>
    <w:p>
      <w:pPr>
        <w:pStyle w:val="BodyText"/>
        <w:spacing w:before="5"/>
        <w:rPr>
          <w:sz w:val="8"/>
        </w:rPr>
      </w:pPr>
    </w:p>
    <w:tbl>
      <w:tblPr>
        <w:tblW w:w="0" w:type="auto"/>
        <w:jc w:val="left"/>
        <w:tblInd w:w="2387"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946"/>
        <w:gridCol w:w="1155"/>
        <w:gridCol w:w="4449"/>
      </w:tblGrid>
      <w:tr>
        <w:trPr>
          <w:trHeight w:val="303" w:hRule="atLeast"/>
        </w:trPr>
        <w:tc>
          <w:tcPr>
            <w:tcW w:w="946" w:type="dxa"/>
            <w:tcBorders>
              <w:left w:val="double" w:sz="2" w:space="0" w:color="9F9F9F"/>
            </w:tcBorders>
            <w:shd w:val="clear" w:color="auto" w:fill="FFCC99"/>
          </w:tcPr>
          <w:p>
            <w:pPr>
              <w:pStyle w:val="TableParagraph"/>
              <w:spacing w:line="273" w:lineRule="exact" w:before="10"/>
              <w:ind w:left="112" w:right="87"/>
              <w:jc w:val="center"/>
              <w:rPr>
                <w:b/>
                <w:sz w:val="24"/>
              </w:rPr>
            </w:pPr>
            <w:r>
              <w:rPr>
                <w:b/>
                <w:sz w:val="24"/>
              </w:rPr>
              <w:t>Bit</w:t>
            </w:r>
          </w:p>
        </w:tc>
        <w:tc>
          <w:tcPr>
            <w:tcW w:w="1155" w:type="dxa"/>
            <w:shd w:val="clear" w:color="auto" w:fill="FFCC99"/>
          </w:tcPr>
          <w:p>
            <w:pPr>
              <w:pStyle w:val="TableParagraph"/>
              <w:spacing w:line="273" w:lineRule="exact" w:before="10"/>
              <w:ind w:left="130"/>
              <w:rPr>
                <w:b/>
                <w:sz w:val="24"/>
              </w:rPr>
            </w:pPr>
            <w:r>
              <w:rPr>
                <w:b/>
                <w:sz w:val="24"/>
              </w:rPr>
              <w:t>Kí hiệu</w:t>
            </w:r>
          </w:p>
        </w:tc>
        <w:tc>
          <w:tcPr>
            <w:tcW w:w="4449" w:type="dxa"/>
            <w:shd w:val="clear" w:color="auto" w:fill="FFCC99"/>
          </w:tcPr>
          <w:p>
            <w:pPr>
              <w:pStyle w:val="TableParagraph"/>
              <w:spacing w:line="273" w:lineRule="exact" w:before="10"/>
              <w:ind w:left="128"/>
              <w:rPr>
                <w:b/>
                <w:sz w:val="24"/>
              </w:rPr>
            </w:pPr>
            <w:r>
              <w:rPr>
                <w:b/>
                <w:sz w:val="24"/>
              </w:rPr>
              <w:t>Chức năng (cho phép = 1; cấm = 0)</w:t>
            </w:r>
          </w:p>
        </w:tc>
      </w:tr>
      <w:tr>
        <w:trPr>
          <w:trHeight w:val="300" w:hRule="atLeast"/>
        </w:trPr>
        <w:tc>
          <w:tcPr>
            <w:tcW w:w="946" w:type="dxa"/>
            <w:tcBorders>
              <w:left w:val="double" w:sz="2" w:space="0" w:color="9F9F9F"/>
            </w:tcBorders>
            <w:shd w:val="clear" w:color="auto" w:fill="FFFF99"/>
          </w:tcPr>
          <w:p>
            <w:pPr>
              <w:pStyle w:val="TableParagraph"/>
              <w:spacing w:before="3"/>
              <w:ind w:left="113" w:right="87"/>
              <w:jc w:val="center"/>
              <w:rPr>
                <w:sz w:val="24"/>
              </w:rPr>
            </w:pPr>
            <w:r>
              <w:rPr>
                <w:sz w:val="24"/>
              </w:rPr>
              <w:t>PIE1.7</w:t>
            </w:r>
          </w:p>
        </w:tc>
        <w:tc>
          <w:tcPr>
            <w:tcW w:w="1155" w:type="dxa"/>
            <w:shd w:val="clear" w:color="auto" w:fill="FFFF99"/>
          </w:tcPr>
          <w:p>
            <w:pPr>
              <w:pStyle w:val="TableParagraph"/>
              <w:spacing w:before="3"/>
              <w:ind w:left="130"/>
              <w:rPr>
                <w:sz w:val="24"/>
              </w:rPr>
            </w:pPr>
            <w:r>
              <w:rPr>
                <w:w w:val="99"/>
                <w:sz w:val="24"/>
              </w:rPr>
              <w:t>-</w:t>
            </w:r>
          </w:p>
        </w:tc>
        <w:tc>
          <w:tcPr>
            <w:tcW w:w="4449" w:type="dxa"/>
            <w:shd w:val="clear" w:color="auto" w:fill="FFFF99"/>
          </w:tcPr>
          <w:p>
            <w:pPr>
              <w:pStyle w:val="TableParagraph"/>
              <w:spacing w:before="3"/>
              <w:ind w:left="128"/>
              <w:rPr>
                <w:sz w:val="24"/>
              </w:rPr>
            </w:pPr>
            <w:r>
              <w:rPr>
                <w:sz w:val="24"/>
              </w:rPr>
              <w:t>Bit chưa có chức năng.</w:t>
            </w:r>
          </w:p>
        </w:tc>
      </w:tr>
      <w:tr>
        <w:trPr>
          <w:trHeight w:val="300" w:hRule="atLeast"/>
        </w:trPr>
        <w:tc>
          <w:tcPr>
            <w:tcW w:w="946" w:type="dxa"/>
            <w:tcBorders>
              <w:left w:val="double" w:sz="2" w:space="0" w:color="9F9F9F"/>
            </w:tcBorders>
            <w:shd w:val="clear" w:color="auto" w:fill="FFFF99"/>
          </w:tcPr>
          <w:p>
            <w:pPr>
              <w:pStyle w:val="TableParagraph"/>
              <w:spacing w:before="3"/>
              <w:ind w:left="113" w:right="87"/>
              <w:jc w:val="center"/>
              <w:rPr>
                <w:sz w:val="24"/>
              </w:rPr>
            </w:pPr>
            <w:r>
              <w:rPr>
                <w:sz w:val="24"/>
              </w:rPr>
              <w:t>PIE1.6</w:t>
            </w:r>
          </w:p>
        </w:tc>
        <w:tc>
          <w:tcPr>
            <w:tcW w:w="1155" w:type="dxa"/>
            <w:shd w:val="clear" w:color="auto" w:fill="FFFF99"/>
          </w:tcPr>
          <w:p>
            <w:pPr>
              <w:pStyle w:val="TableParagraph"/>
              <w:spacing w:before="3"/>
              <w:ind w:left="130"/>
              <w:rPr>
                <w:sz w:val="24"/>
              </w:rPr>
            </w:pPr>
            <w:r>
              <w:rPr>
                <w:sz w:val="24"/>
              </w:rPr>
              <w:t>ADIE</w:t>
            </w:r>
          </w:p>
        </w:tc>
        <w:tc>
          <w:tcPr>
            <w:tcW w:w="4449" w:type="dxa"/>
            <w:shd w:val="clear" w:color="auto" w:fill="FFFF99"/>
          </w:tcPr>
          <w:p>
            <w:pPr>
              <w:pStyle w:val="TableParagraph"/>
              <w:spacing w:before="3"/>
              <w:ind w:left="128"/>
              <w:rPr>
                <w:sz w:val="24"/>
              </w:rPr>
            </w:pPr>
            <w:r>
              <w:rPr>
                <w:sz w:val="24"/>
              </w:rPr>
              <w:t>Bit cho phép ADC ngắt.</w:t>
            </w:r>
          </w:p>
        </w:tc>
      </w:tr>
      <w:tr>
        <w:trPr>
          <w:trHeight w:val="300" w:hRule="atLeast"/>
        </w:trPr>
        <w:tc>
          <w:tcPr>
            <w:tcW w:w="946" w:type="dxa"/>
            <w:tcBorders>
              <w:left w:val="double" w:sz="2" w:space="0" w:color="9F9F9F"/>
            </w:tcBorders>
            <w:shd w:val="clear" w:color="auto" w:fill="CCFFCC"/>
          </w:tcPr>
          <w:p>
            <w:pPr>
              <w:pStyle w:val="TableParagraph"/>
              <w:spacing w:before="3"/>
              <w:ind w:left="113" w:right="87"/>
              <w:jc w:val="center"/>
              <w:rPr>
                <w:sz w:val="24"/>
              </w:rPr>
            </w:pPr>
            <w:r>
              <w:rPr>
                <w:sz w:val="24"/>
              </w:rPr>
              <w:t>PIE1.5</w:t>
            </w:r>
          </w:p>
        </w:tc>
        <w:tc>
          <w:tcPr>
            <w:tcW w:w="1155" w:type="dxa"/>
            <w:shd w:val="clear" w:color="auto" w:fill="CCFFCC"/>
          </w:tcPr>
          <w:p>
            <w:pPr>
              <w:pStyle w:val="TableParagraph"/>
              <w:spacing w:before="3"/>
              <w:ind w:left="130"/>
              <w:rPr>
                <w:sz w:val="24"/>
              </w:rPr>
            </w:pPr>
            <w:r>
              <w:rPr>
                <w:sz w:val="24"/>
              </w:rPr>
              <w:t>RCIE</w:t>
            </w:r>
          </w:p>
        </w:tc>
        <w:tc>
          <w:tcPr>
            <w:tcW w:w="4449" w:type="dxa"/>
            <w:shd w:val="clear" w:color="auto" w:fill="CCFFCC"/>
          </w:tcPr>
          <w:p>
            <w:pPr>
              <w:pStyle w:val="TableParagraph"/>
              <w:spacing w:before="3"/>
              <w:ind w:left="128"/>
              <w:rPr>
                <w:sz w:val="24"/>
              </w:rPr>
            </w:pPr>
            <w:r>
              <w:rPr>
                <w:sz w:val="24"/>
              </w:rPr>
              <w:t>Bit cho phép ngắt nhận dữ liệu.</w:t>
            </w:r>
          </w:p>
        </w:tc>
      </w:tr>
      <w:tr>
        <w:trPr>
          <w:trHeight w:val="301" w:hRule="atLeast"/>
        </w:trPr>
        <w:tc>
          <w:tcPr>
            <w:tcW w:w="946" w:type="dxa"/>
            <w:tcBorders>
              <w:left w:val="double" w:sz="2" w:space="0" w:color="9F9F9F"/>
            </w:tcBorders>
          </w:tcPr>
          <w:p>
            <w:pPr>
              <w:pStyle w:val="TableParagraph"/>
              <w:spacing w:before="3"/>
              <w:ind w:left="113" w:right="87"/>
              <w:jc w:val="center"/>
              <w:rPr>
                <w:sz w:val="24"/>
              </w:rPr>
            </w:pPr>
            <w:r>
              <w:rPr>
                <w:sz w:val="24"/>
              </w:rPr>
              <w:t>PIE1.4</w:t>
            </w:r>
          </w:p>
        </w:tc>
        <w:tc>
          <w:tcPr>
            <w:tcW w:w="1155" w:type="dxa"/>
          </w:tcPr>
          <w:p>
            <w:pPr>
              <w:pStyle w:val="TableParagraph"/>
              <w:spacing w:before="3"/>
              <w:ind w:left="130"/>
              <w:rPr>
                <w:sz w:val="24"/>
              </w:rPr>
            </w:pPr>
            <w:r>
              <w:rPr>
                <w:sz w:val="24"/>
              </w:rPr>
              <w:t>TXIE</w:t>
            </w:r>
          </w:p>
        </w:tc>
        <w:tc>
          <w:tcPr>
            <w:tcW w:w="4449" w:type="dxa"/>
          </w:tcPr>
          <w:p>
            <w:pPr>
              <w:pStyle w:val="TableParagraph"/>
              <w:spacing w:before="3"/>
              <w:ind w:left="128"/>
              <w:rPr>
                <w:sz w:val="24"/>
              </w:rPr>
            </w:pPr>
            <w:r>
              <w:rPr>
                <w:sz w:val="24"/>
              </w:rPr>
              <w:t>Bit cho phép ngắt phát dữ liệu.</w:t>
            </w:r>
          </w:p>
        </w:tc>
      </w:tr>
      <w:tr>
        <w:trPr>
          <w:trHeight w:val="300" w:hRule="atLeast"/>
        </w:trPr>
        <w:tc>
          <w:tcPr>
            <w:tcW w:w="946" w:type="dxa"/>
            <w:tcBorders>
              <w:left w:val="double" w:sz="2" w:space="0" w:color="9F9F9F"/>
            </w:tcBorders>
            <w:shd w:val="clear" w:color="auto" w:fill="CCFFCC"/>
          </w:tcPr>
          <w:p>
            <w:pPr>
              <w:pStyle w:val="TableParagraph"/>
              <w:spacing w:before="3"/>
              <w:ind w:left="113" w:right="87"/>
              <w:jc w:val="center"/>
              <w:rPr>
                <w:sz w:val="24"/>
              </w:rPr>
            </w:pPr>
            <w:r>
              <w:rPr>
                <w:sz w:val="24"/>
              </w:rPr>
              <w:t>PIE1.3</w:t>
            </w:r>
          </w:p>
        </w:tc>
        <w:tc>
          <w:tcPr>
            <w:tcW w:w="1155" w:type="dxa"/>
            <w:shd w:val="clear" w:color="auto" w:fill="CCFFCC"/>
          </w:tcPr>
          <w:p>
            <w:pPr>
              <w:pStyle w:val="TableParagraph"/>
              <w:spacing w:before="3"/>
              <w:ind w:left="130"/>
              <w:rPr>
                <w:sz w:val="24"/>
              </w:rPr>
            </w:pPr>
            <w:r>
              <w:rPr>
                <w:sz w:val="24"/>
              </w:rPr>
              <w:t>SSPIE</w:t>
            </w:r>
          </w:p>
        </w:tc>
        <w:tc>
          <w:tcPr>
            <w:tcW w:w="4449" w:type="dxa"/>
            <w:shd w:val="clear" w:color="auto" w:fill="CCFFCC"/>
          </w:tcPr>
          <w:p>
            <w:pPr>
              <w:pStyle w:val="TableParagraph"/>
              <w:spacing w:before="3"/>
              <w:ind w:left="128"/>
              <w:rPr>
                <w:sz w:val="24"/>
              </w:rPr>
            </w:pPr>
            <w:r>
              <w:rPr>
                <w:sz w:val="24"/>
              </w:rPr>
              <w:t>Bit cho phép ngắt truyền dữ liệu đồng bộ.</w:t>
            </w:r>
          </w:p>
        </w:tc>
      </w:tr>
      <w:tr>
        <w:trPr>
          <w:trHeight w:val="300" w:hRule="atLeast"/>
        </w:trPr>
        <w:tc>
          <w:tcPr>
            <w:tcW w:w="946" w:type="dxa"/>
            <w:tcBorders>
              <w:left w:val="double" w:sz="2" w:space="0" w:color="9F9F9F"/>
            </w:tcBorders>
            <w:shd w:val="clear" w:color="auto" w:fill="CCFFCC"/>
          </w:tcPr>
          <w:p>
            <w:pPr>
              <w:pStyle w:val="TableParagraph"/>
              <w:spacing w:before="3"/>
              <w:ind w:left="113" w:right="87"/>
              <w:jc w:val="center"/>
              <w:rPr>
                <w:sz w:val="24"/>
              </w:rPr>
            </w:pPr>
            <w:r>
              <w:rPr>
                <w:sz w:val="24"/>
              </w:rPr>
              <w:t>PIE1.2</w:t>
            </w:r>
          </w:p>
        </w:tc>
        <w:tc>
          <w:tcPr>
            <w:tcW w:w="1155" w:type="dxa"/>
            <w:shd w:val="clear" w:color="auto" w:fill="CCFFCC"/>
          </w:tcPr>
          <w:p>
            <w:pPr>
              <w:pStyle w:val="TableParagraph"/>
              <w:spacing w:before="3"/>
              <w:ind w:left="130"/>
              <w:rPr>
                <w:sz w:val="24"/>
              </w:rPr>
            </w:pPr>
            <w:r>
              <w:rPr>
                <w:sz w:val="24"/>
              </w:rPr>
              <w:t>CCP1IE</w:t>
            </w:r>
          </w:p>
        </w:tc>
        <w:tc>
          <w:tcPr>
            <w:tcW w:w="4449" w:type="dxa"/>
            <w:shd w:val="clear" w:color="auto" w:fill="CCFFCC"/>
          </w:tcPr>
          <w:p>
            <w:pPr>
              <w:pStyle w:val="TableParagraph"/>
              <w:spacing w:before="3"/>
              <w:ind w:left="128"/>
              <w:rPr>
                <w:sz w:val="24"/>
              </w:rPr>
            </w:pPr>
            <w:r>
              <w:rPr>
                <w:sz w:val="24"/>
              </w:rPr>
              <w:t>Bit cho phép ngắt khối CCP1.</w:t>
            </w:r>
          </w:p>
        </w:tc>
      </w:tr>
      <w:tr>
        <w:trPr>
          <w:trHeight w:val="300" w:hRule="atLeast"/>
        </w:trPr>
        <w:tc>
          <w:tcPr>
            <w:tcW w:w="946" w:type="dxa"/>
            <w:tcBorders>
              <w:left w:val="double" w:sz="2" w:space="0" w:color="9F9F9F"/>
            </w:tcBorders>
            <w:shd w:val="clear" w:color="auto" w:fill="CCFFCC"/>
          </w:tcPr>
          <w:p>
            <w:pPr>
              <w:pStyle w:val="TableParagraph"/>
              <w:spacing w:before="3"/>
              <w:ind w:left="113" w:right="87"/>
              <w:jc w:val="center"/>
              <w:rPr>
                <w:sz w:val="24"/>
              </w:rPr>
            </w:pPr>
            <w:r>
              <w:rPr>
                <w:sz w:val="24"/>
              </w:rPr>
              <w:t>PIE1.1</w:t>
            </w:r>
          </w:p>
        </w:tc>
        <w:tc>
          <w:tcPr>
            <w:tcW w:w="1155" w:type="dxa"/>
            <w:shd w:val="clear" w:color="auto" w:fill="CCFFCC"/>
          </w:tcPr>
          <w:p>
            <w:pPr>
              <w:pStyle w:val="TableParagraph"/>
              <w:spacing w:before="3"/>
              <w:ind w:left="130"/>
              <w:rPr>
                <w:sz w:val="24"/>
              </w:rPr>
            </w:pPr>
            <w:r>
              <w:rPr>
                <w:sz w:val="24"/>
              </w:rPr>
              <w:t>TMR2IE</w:t>
            </w:r>
          </w:p>
        </w:tc>
        <w:tc>
          <w:tcPr>
            <w:tcW w:w="4449" w:type="dxa"/>
            <w:shd w:val="clear" w:color="auto" w:fill="CCFFCC"/>
          </w:tcPr>
          <w:p>
            <w:pPr>
              <w:pStyle w:val="TableParagraph"/>
              <w:spacing w:before="3"/>
              <w:ind w:left="128"/>
              <w:rPr>
                <w:sz w:val="24"/>
              </w:rPr>
            </w:pPr>
            <w:r>
              <w:rPr>
                <w:sz w:val="24"/>
              </w:rPr>
              <w:t>Bit cho phép ngắt của timer T2.</w:t>
            </w:r>
          </w:p>
        </w:tc>
      </w:tr>
      <w:tr>
        <w:trPr>
          <w:trHeight w:val="302" w:hRule="atLeast"/>
        </w:trPr>
        <w:tc>
          <w:tcPr>
            <w:tcW w:w="946" w:type="dxa"/>
            <w:tcBorders>
              <w:left w:val="double" w:sz="2" w:space="0" w:color="9F9F9F"/>
            </w:tcBorders>
          </w:tcPr>
          <w:p>
            <w:pPr>
              <w:pStyle w:val="TableParagraph"/>
              <w:spacing w:before="3"/>
              <w:ind w:left="113" w:right="87"/>
              <w:jc w:val="center"/>
              <w:rPr>
                <w:sz w:val="24"/>
              </w:rPr>
            </w:pPr>
            <w:r>
              <w:rPr>
                <w:sz w:val="24"/>
              </w:rPr>
              <w:t>PIE1.0</w:t>
            </w:r>
          </w:p>
        </w:tc>
        <w:tc>
          <w:tcPr>
            <w:tcW w:w="1155" w:type="dxa"/>
          </w:tcPr>
          <w:p>
            <w:pPr>
              <w:pStyle w:val="TableParagraph"/>
              <w:spacing w:before="3"/>
              <w:ind w:left="130"/>
              <w:rPr>
                <w:sz w:val="24"/>
              </w:rPr>
            </w:pPr>
            <w:r>
              <w:rPr>
                <w:sz w:val="24"/>
              </w:rPr>
              <w:t>TMR1IE</w:t>
            </w:r>
          </w:p>
        </w:tc>
        <w:tc>
          <w:tcPr>
            <w:tcW w:w="4449" w:type="dxa"/>
          </w:tcPr>
          <w:p>
            <w:pPr>
              <w:pStyle w:val="TableParagraph"/>
              <w:spacing w:before="3"/>
              <w:ind w:left="128"/>
              <w:rPr>
                <w:sz w:val="24"/>
              </w:rPr>
            </w:pPr>
            <w:r>
              <w:rPr>
                <w:sz w:val="24"/>
              </w:rPr>
              <w:t>Bit cho phép ngắt của timer T1.</w:t>
            </w:r>
          </w:p>
        </w:tc>
      </w:tr>
    </w:tbl>
    <w:p>
      <w:pPr>
        <w:pStyle w:val="BodyText"/>
        <w:spacing w:before="8"/>
        <w:rPr>
          <w:sz w:val="30"/>
        </w:rPr>
      </w:pPr>
    </w:p>
    <w:p>
      <w:pPr>
        <w:pStyle w:val="BodyText"/>
        <w:ind w:left="1243"/>
      </w:pPr>
      <w:r>
        <w:rPr>
          <w:i/>
        </w:rPr>
        <w:t>Bảng 8-3: </w:t>
      </w:r>
      <w:r>
        <w:rPr/>
        <w:t>Tóm tắt chức năng các </w:t>
      </w:r>
      <w:r>
        <w:rPr>
          <w:spacing w:val="-4"/>
        </w:rPr>
        <w:t>bit </w:t>
      </w:r>
      <w:r>
        <w:rPr/>
        <w:t>trong thanh ghi cho phép ngắt PIR1 </w:t>
      </w:r>
      <w:r>
        <w:rPr>
          <w:spacing w:val="-3"/>
        </w:rPr>
        <w:t>có </w:t>
      </w:r>
      <w:r>
        <w:rPr>
          <w:spacing w:val="-4"/>
        </w:rPr>
        <w:t>địa </w:t>
      </w:r>
      <w:r>
        <w:rPr/>
        <w:t>chỉ</w:t>
      </w:r>
      <w:r>
        <w:rPr>
          <w:spacing w:val="17"/>
        </w:rPr>
        <w:t> </w:t>
      </w:r>
      <w:r>
        <w:rPr/>
        <w:t>0x0C:</w:t>
      </w:r>
    </w:p>
    <w:p>
      <w:pPr>
        <w:pStyle w:val="BodyText"/>
        <w:spacing w:before="9" w:after="1"/>
        <w:rPr>
          <w:sz w:val="8"/>
        </w:rPr>
      </w:pPr>
    </w:p>
    <w:tbl>
      <w:tblPr>
        <w:tblW w:w="0" w:type="auto"/>
        <w:jc w:val="left"/>
        <w:tblInd w:w="2055"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958"/>
        <w:gridCol w:w="1141"/>
        <w:gridCol w:w="5114"/>
      </w:tblGrid>
      <w:tr>
        <w:trPr>
          <w:trHeight w:val="298" w:hRule="atLeast"/>
        </w:trPr>
        <w:tc>
          <w:tcPr>
            <w:tcW w:w="958" w:type="dxa"/>
            <w:tcBorders>
              <w:left w:val="double" w:sz="2" w:space="0" w:color="9F9F9F"/>
            </w:tcBorders>
            <w:shd w:val="clear" w:color="auto" w:fill="FFCC99"/>
          </w:tcPr>
          <w:p>
            <w:pPr>
              <w:pStyle w:val="TableParagraph"/>
              <w:spacing w:line="273" w:lineRule="exact" w:before="5"/>
              <w:ind w:left="105" w:right="91"/>
              <w:jc w:val="center"/>
              <w:rPr>
                <w:b/>
                <w:sz w:val="24"/>
              </w:rPr>
            </w:pPr>
            <w:r>
              <w:rPr>
                <w:b/>
                <w:sz w:val="24"/>
              </w:rPr>
              <w:t>Bit</w:t>
            </w:r>
          </w:p>
        </w:tc>
        <w:tc>
          <w:tcPr>
            <w:tcW w:w="1141" w:type="dxa"/>
            <w:shd w:val="clear" w:color="auto" w:fill="FFCC99"/>
          </w:tcPr>
          <w:p>
            <w:pPr>
              <w:pStyle w:val="TableParagraph"/>
              <w:spacing w:line="273" w:lineRule="exact" w:before="5"/>
              <w:ind w:left="128"/>
              <w:rPr>
                <w:b/>
                <w:sz w:val="24"/>
              </w:rPr>
            </w:pPr>
            <w:r>
              <w:rPr>
                <w:b/>
                <w:sz w:val="24"/>
              </w:rPr>
              <w:t>Kí hiệu</w:t>
            </w:r>
          </w:p>
        </w:tc>
        <w:tc>
          <w:tcPr>
            <w:tcW w:w="5114" w:type="dxa"/>
            <w:shd w:val="clear" w:color="auto" w:fill="FFCC99"/>
          </w:tcPr>
          <w:p>
            <w:pPr>
              <w:pStyle w:val="TableParagraph"/>
              <w:spacing w:line="273" w:lineRule="exact" w:before="5"/>
              <w:ind w:left="130"/>
              <w:rPr>
                <w:b/>
                <w:sz w:val="24"/>
              </w:rPr>
            </w:pPr>
            <w:r>
              <w:rPr>
                <w:b/>
                <w:sz w:val="24"/>
              </w:rPr>
              <w:t>Chức năng (ngắt xảy ra = 1; chưa xảy ra = 0)</w:t>
            </w:r>
          </w:p>
        </w:tc>
      </w:tr>
      <w:tr>
        <w:trPr>
          <w:trHeight w:val="300" w:hRule="atLeast"/>
        </w:trPr>
        <w:tc>
          <w:tcPr>
            <w:tcW w:w="958" w:type="dxa"/>
            <w:tcBorders>
              <w:left w:val="double" w:sz="2" w:space="0" w:color="9F9F9F"/>
            </w:tcBorders>
            <w:shd w:val="clear" w:color="auto" w:fill="FFFF99"/>
          </w:tcPr>
          <w:p>
            <w:pPr>
              <w:pStyle w:val="TableParagraph"/>
              <w:spacing w:before="3"/>
              <w:ind w:left="107" w:right="91"/>
              <w:jc w:val="center"/>
              <w:rPr>
                <w:sz w:val="24"/>
              </w:rPr>
            </w:pPr>
            <w:r>
              <w:rPr>
                <w:sz w:val="24"/>
              </w:rPr>
              <w:t>PIR1.7</w:t>
            </w:r>
          </w:p>
        </w:tc>
        <w:tc>
          <w:tcPr>
            <w:tcW w:w="1141" w:type="dxa"/>
            <w:shd w:val="clear" w:color="auto" w:fill="FFFF99"/>
          </w:tcPr>
          <w:p>
            <w:pPr>
              <w:pStyle w:val="TableParagraph"/>
              <w:spacing w:before="3"/>
              <w:ind w:left="128"/>
              <w:rPr>
                <w:sz w:val="24"/>
              </w:rPr>
            </w:pPr>
            <w:r>
              <w:rPr>
                <w:w w:val="99"/>
                <w:sz w:val="24"/>
              </w:rPr>
              <w:t>-</w:t>
            </w:r>
          </w:p>
        </w:tc>
        <w:tc>
          <w:tcPr>
            <w:tcW w:w="5114" w:type="dxa"/>
            <w:shd w:val="clear" w:color="auto" w:fill="FFFF99"/>
          </w:tcPr>
          <w:p>
            <w:pPr>
              <w:pStyle w:val="TableParagraph"/>
              <w:spacing w:before="3"/>
              <w:ind w:left="130"/>
              <w:rPr>
                <w:sz w:val="24"/>
              </w:rPr>
            </w:pPr>
            <w:r>
              <w:rPr>
                <w:sz w:val="24"/>
              </w:rPr>
              <w:t>Bit chưa có chức năng.</w:t>
            </w:r>
          </w:p>
        </w:tc>
      </w:tr>
      <w:tr>
        <w:trPr>
          <w:trHeight w:val="300" w:hRule="atLeast"/>
        </w:trPr>
        <w:tc>
          <w:tcPr>
            <w:tcW w:w="958" w:type="dxa"/>
            <w:tcBorders>
              <w:left w:val="double" w:sz="2" w:space="0" w:color="9F9F9F"/>
            </w:tcBorders>
            <w:shd w:val="clear" w:color="auto" w:fill="FFFF99"/>
          </w:tcPr>
          <w:p>
            <w:pPr>
              <w:pStyle w:val="TableParagraph"/>
              <w:spacing w:before="3"/>
              <w:ind w:left="107" w:right="91"/>
              <w:jc w:val="center"/>
              <w:rPr>
                <w:sz w:val="24"/>
              </w:rPr>
            </w:pPr>
            <w:r>
              <w:rPr>
                <w:sz w:val="24"/>
              </w:rPr>
              <w:t>PIR1.6</w:t>
            </w:r>
          </w:p>
        </w:tc>
        <w:tc>
          <w:tcPr>
            <w:tcW w:w="1141" w:type="dxa"/>
            <w:shd w:val="clear" w:color="auto" w:fill="FFFF99"/>
          </w:tcPr>
          <w:p>
            <w:pPr>
              <w:pStyle w:val="TableParagraph"/>
              <w:spacing w:before="3"/>
              <w:ind w:left="128"/>
              <w:rPr>
                <w:sz w:val="24"/>
              </w:rPr>
            </w:pPr>
            <w:r>
              <w:rPr>
                <w:sz w:val="24"/>
              </w:rPr>
              <w:t>ADIF</w:t>
            </w:r>
          </w:p>
        </w:tc>
        <w:tc>
          <w:tcPr>
            <w:tcW w:w="5114" w:type="dxa"/>
            <w:shd w:val="clear" w:color="auto" w:fill="FFFF99"/>
          </w:tcPr>
          <w:p>
            <w:pPr>
              <w:pStyle w:val="TableParagraph"/>
              <w:spacing w:before="3"/>
              <w:ind w:left="130"/>
              <w:rPr>
                <w:sz w:val="24"/>
              </w:rPr>
            </w:pPr>
            <w:r>
              <w:rPr>
                <w:sz w:val="24"/>
              </w:rPr>
              <w:t>Cờ báo ngắt của ADC.</w:t>
            </w:r>
          </w:p>
        </w:tc>
      </w:tr>
      <w:tr>
        <w:trPr>
          <w:trHeight w:val="301" w:hRule="atLeast"/>
        </w:trPr>
        <w:tc>
          <w:tcPr>
            <w:tcW w:w="958" w:type="dxa"/>
            <w:tcBorders>
              <w:left w:val="double" w:sz="2" w:space="0" w:color="9F9F9F"/>
            </w:tcBorders>
            <w:shd w:val="clear" w:color="auto" w:fill="CCFFCC"/>
          </w:tcPr>
          <w:p>
            <w:pPr>
              <w:pStyle w:val="TableParagraph"/>
              <w:spacing w:before="3"/>
              <w:ind w:left="107" w:right="91"/>
              <w:jc w:val="center"/>
              <w:rPr>
                <w:sz w:val="24"/>
              </w:rPr>
            </w:pPr>
            <w:r>
              <w:rPr>
                <w:sz w:val="24"/>
              </w:rPr>
              <w:t>PIR1.5</w:t>
            </w:r>
          </w:p>
        </w:tc>
        <w:tc>
          <w:tcPr>
            <w:tcW w:w="1141" w:type="dxa"/>
            <w:shd w:val="clear" w:color="auto" w:fill="CCFFCC"/>
          </w:tcPr>
          <w:p>
            <w:pPr>
              <w:pStyle w:val="TableParagraph"/>
              <w:spacing w:before="3"/>
              <w:ind w:left="128"/>
              <w:rPr>
                <w:sz w:val="24"/>
              </w:rPr>
            </w:pPr>
            <w:r>
              <w:rPr>
                <w:sz w:val="24"/>
              </w:rPr>
              <w:t>RCIF</w:t>
            </w:r>
          </w:p>
        </w:tc>
        <w:tc>
          <w:tcPr>
            <w:tcW w:w="5114" w:type="dxa"/>
            <w:shd w:val="clear" w:color="auto" w:fill="CCFFCC"/>
          </w:tcPr>
          <w:p>
            <w:pPr>
              <w:pStyle w:val="TableParagraph"/>
              <w:spacing w:before="3"/>
              <w:ind w:left="130"/>
              <w:rPr>
                <w:sz w:val="24"/>
              </w:rPr>
            </w:pPr>
            <w:r>
              <w:rPr>
                <w:sz w:val="24"/>
              </w:rPr>
              <w:t>Cờ báo ngắt nhận dữ liệu.</w:t>
            </w:r>
          </w:p>
        </w:tc>
      </w:tr>
      <w:tr>
        <w:trPr>
          <w:trHeight w:val="300" w:hRule="atLeast"/>
        </w:trPr>
        <w:tc>
          <w:tcPr>
            <w:tcW w:w="958" w:type="dxa"/>
            <w:tcBorders>
              <w:left w:val="double" w:sz="2" w:space="0" w:color="9F9F9F"/>
            </w:tcBorders>
          </w:tcPr>
          <w:p>
            <w:pPr>
              <w:pStyle w:val="TableParagraph"/>
              <w:spacing w:before="3"/>
              <w:ind w:left="107" w:right="91"/>
              <w:jc w:val="center"/>
              <w:rPr>
                <w:sz w:val="24"/>
              </w:rPr>
            </w:pPr>
            <w:r>
              <w:rPr>
                <w:sz w:val="24"/>
              </w:rPr>
              <w:t>PIR1.4</w:t>
            </w:r>
          </w:p>
        </w:tc>
        <w:tc>
          <w:tcPr>
            <w:tcW w:w="1141" w:type="dxa"/>
          </w:tcPr>
          <w:p>
            <w:pPr>
              <w:pStyle w:val="TableParagraph"/>
              <w:spacing w:before="3"/>
              <w:ind w:left="128"/>
              <w:rPr>
                <w:sz w:val="24"/>
              </w:rPr>
            </w:pPr>
            <w:r>
              <w:rPr>
                <w:sz w:val="24"/>
              </w:rPr>
              <w:t>TXIF</w:t>
            </w:r>
          </w:p>
        </w:tc>
        <w:tc>
          <w:tcPr>
            <w:tcW w:w="5114" w:type="dxa"/>
          </w:tcPr>
          <w:p>
            <w:pPr>
              <w:pStyle w:val="TableParagraph"/>
              <w:spacing w:before="3"/>
              <w:ind w:left="130"/>
              <w:rPr>
                <w:sz w:val="24"/>
              </w:rPr>
            </w:pPr>
            <w:r>
              <w:rPr>
                <w:sz w:val="24"/>
              </w:rPr>
              <w:t>Cờ báo ngắt phát dữ liệu.</w:t>
            </w:r>
          </w:p>
        </w:tc>
      </w:tr>
      <w:tr>
        <w:trPr>
          <w:trHeight w:val="300" w:hRule="atLeast"/>
        </w:trPr>
        <w:tc>
          <w:tcPr>
            <w:tcW w:w="958" w:type="dxa"/>
            <w:tcBorders>
              <w:left w:val="double" w:sz="2" w:space="0" w:color="9F9F9F"/>
            </w:tcBorders>
            <w:shd w:val="clear" w:color="auto" w:fill="CCFFCC"/>
          </w:tcPr>
          <w:p>
            <w:pPr>
              <w:pStyle w:val="TableParagraph"/>
              <w:spacing w:line="273" w:lineRule="exact" w:before="8"/>
              <w:ind w:left="107" w:right="91"/>
              <w:jc w:val="center"/>
              <w:rPr>
                <w:sz w:val="24"/>
              </w:rPr>
            </w:pPr>
            <w:r>
              <w:rPr>
                <w:sz w:val="24"/>
              </w:rPr>
              <w:t>PIR1.3</w:t>
            </w:r>
          </w:p>
        </w:tc>
        <w:tc>
          <w:tcPr>
            <w:tcW w:w="1141" w:type="dxa"/>
            <w:shd w:val="clear" w:color="auto" w:fill="CCFFCC"/>
          </w:tcPr>
          <w:p>
            <w:pPr>
              <w:pStyle w:val="TableParagraph"/>
              <w:spacing w:line="273" w:lineRule="exact" w:before="8"/>
              <w:ind w:left="128"/>
              <w:rPr>
                <w:sz w:val="24"/>
              </w:rPr>
            </w:pPr>
            <w:r>
              <w:rPr>
                <w:sz w:val="24"/>
              </w:rPr>
              <w:t>SSPIF</w:t>
            </w:r>
          </w:p>
        </w:tc>
        <w:tc>
          <w:tcPr>
            <w:tcW w:w="5114" w:type="dxa"/>
            <w:shd w:val="clear" w:color="auto" w:fill="CCFFCC"/>
          </w:tcPr>
          <w:p>
            <w:pPr>
              <w:pStyle w:val="TableParagraph"/>
              <w:spacing w:line="273" w:lineRule="exact" w:before="8"/>
              <w:ind w:left="130"/>
              <w:rPr>
                <w:sz w:val="24"/>
              </w:rPr>
            </w:pPr>
            <w:r>
              <w:rPr>
                <w:sz w:val="24"/>
              </w:rPr>
              <w:t>Cờ báo ngắt truyền dữ liệu đồng bộ.</w:t>
            </w:r>
          </w:p>
        </w:tc>
      </w:tr>
      <w:tr>
        <w:trPr>
          <w:trHeight w:val="300" w:hRule="atLeast"/>
        </w:trPr>
        <w:tc>
          <w:tcPr>
            <w:tcW w:w="958" w:type="dxa"/>
            <w:tcBorders>
              <w:left w:val="double" w:sz="2" w:space="0" w:color="9F9F9F"/>
            </w:tcBorders>
            <w:shd w:val="clear" w:color="auto" w:fill="CCFFCC"/>
          </w:tcPr>
          <w:p>
            <w:pPr>
              <w:pStyle w:val="TableParagraph"/>
              <w:spacing w:line="273" w:lineRule="exact" w:before="8"/>
              <w:ind w:left="107" w:right="91"/>
              <w:jc w:val="center"/>
              <w:rPr>
                <w:sz w:val="24"/>
              </w:rPr>
            </w:pPr>
            <w:r>
              <w:rPr>
                <w:sz w:val="24"/>
              </w:rPr>
              <w:t>PIR1.2</w:t>
            </w:r>
          </w:p>
        </w:tc>
        <w:tc>
          <w:tcPr>
            <w:tcW w:w="1141" w:type="dxa"/>
            <w:shd w:val="clear" w:color="auto" w:fill="CCFFCC"/>
          </w:tcPr>
          <w:p>
            <w:pPr>
              <w:pStyle w:val="TableParagraph"/>
              <w:spacing w:line="273" w:lineRule="exact" w:before="8"/>
              <w:ind w:left="128"/>
              <w:rPr>
                <w:sz w:val="24"/>
              </w:rPr>
            </w:pPr>
            <w:r>
              <w:rPr>
                <w:sz w:val="24"/>
              </w:rPr>
              <w:t>CCP1IF</w:t>
            </w:r>
          </w:p>
        </w:tc>
        <w:tc>
          <w:tcPr>
            <w:tcW w:w="5114" w:type="dxa"/>
            <w:shd w:val="clear" w:color="auto" w:fill="CCFFCC"/>
          </w:tcPr>
          <w:p>
            <w:pPr>
              <w:pStyle w:val="TableParagraph"/>
              <w:spacing w:line="273" w:lineRule="exact" w:before="8"/>
              <w:ind w:left="130"/>
              <w:rPr>
                <w:sz w:val="24"/>
              </w:rPr>
            </w:pPr>
            <w:r>
              <w:rPr>
                <w:sz w:val="24"/>
              </w:rPr>
              <w:t>Cờ báo ngắt khối CCP1.</w:t>
            </w:r>
          </w:p>
        </w:tc>
      </w:tr>
      <w:tr>
        <w:trPr>
          <w:trHeight w:val="300" w:hRule="atLeast"/>
        </w:trPr>
        <w:tc>
          <w:tcPr>
            <w:tcW w:w="958" w:type="dxa"/>
            <w:tcBorders>
              <w:left w:val="double" w:sz="2" w:space="0" w:color="9F9F9F"/>
            </w:tcBorders>
            <w:shd w:val="clear" w:color="auto" w:fill="CCFFCC"/>
          </w:tcPr>
          <w:p>
            <w:pPr>
              <w:pStyle w:val="TableParagraph"/>
              <w:spacing w:line="273" w:lineRule="exact" w:before="8"/>
              <w:ind w:left="107" w:right="91"/>
              <w:jc w:val="center"/>
              <w:rPr>
                <w:sz w:val="24"/>
              </w:rPr>
            </w:pPr>
            <w:r>
              <w:rPr>
                <w:sz w:val="24"/>
              </w:rPr>
              <w:t>PIR1.1</w:t>
            </w:r>
          </w:p>
        </w:tc>
        <w:tc>
          <w:tcPr>
            <w:tcW w:w="1141" w:type="dxa"/>
            <w:shd w:val="clear" w:color="auto" w:fill="CCFFCC"/>
          </w:tcPr>
          <w:p>
            <w:pPr>
              <w:pStyle w:val="TableParagraph"/>
              <w:spacing w:line="273" w:lineRule="exact" w:before="8"/>
              <w:ind w:left="128"/>
              <w:rPr>
                <w:sz w:val="24"/>
              </w:rPr>
            </w:pPr>
            <w:r>
              <w:rPr>
                <w:sz w:val="24"/>
              </w:rPr>
              <w:t>TMR2IF</w:t>
            </w:r>
          </w:p>
        </w:tc>
        <w:tc>
          <w:tcPr>
            <w:tcW w:w="5114" w:type="dxa"/>
            <w:shd w:val="clear" w:color="auto" w:fill="CCFFCC"/>
          </w:tcPr>
          <w:p>
            <w:pPr>
              <w:pStyle w:val="TableParagraph"/>
              <w:spacing w:line="273" w:lineRule="exact" w:before="8"/>
              <w:ind w:left="130"/>
              <w:rPr>
                <w:sz w:val="24"/>
              </w:rPr>
            </w:pPr>
            <w:r>
              <w:rPr>
                <w:sz w:val="24"/>
              </w:rPr>
              <w:t>Cờ báo ngắt của timer T2.</w:t>
            </w:r>
          </w:p>
        </w:tc>
      </w:tr>
      <w:tr>
        <w:trPr>
          <w:trHeight w:val="303" w:hRule="atLeast"/>
        </w:trPr>
        <w:tc>
          <w:tcPr>
            <w:tcW w:w="958" w:type="dxa"/>
            <w:tcBorders>
              <w:left w:val="double" w:sz="2" w:space="0" w:color="9F9F9F"/>
            </w:tcBorders>
          </w:tcPr>
          <w:p>
            <w:pPr>
              <w:pStyle w:val="TableParagraph"/>
              <w:spacing w:line="275" w:lineRule="exact" w:before="8"/>
              <w:ind w:left="107" w:right="91"/>
              <w:jc w:val="center"/>
              <w:rPr>
                <w:sz w:val="24"/>
              </w:rPr>
            </w:pPr>
            <w:r>
              <w:rPr>
                <w:sz w:val="24"/>
              </w:rPr>
              <w:t>PIR1.0</w:t>
            </w:r>
          </w:p>
        </w:tc>
        <w:tc>
          <w:tcPr>
            <w:tcW w:w="1141" w:type="dxa"/>
          </w:tcPr>
          <w:p>
            <w:pPr>
              <w:pStyle w:val="TableParagraph"/>
              <w:spacing w:line="275" w:lineRule="exact" w:before="8"/>
              <w:ind w:left="128"/>
              <w:rPr>
                <w:sz w:val="24"/>
              </w:rPr>
            </w:pPr>
            <w:r>
              <w:rPr>
                <w:sz w:val="24"/>
              </w:rPr>
              <w:t>TMR1IF</w:t>
            </w:r>
          </w:p>
        </w:tc>
        <w:tc>
          <w:tcPr>
            <w:tcW w:w="5114" w:type="dxa"/>
          </w:tcPr>
          <w:p>
            <w:pPr>
              <w:pStyle w:val="TableParagraph"/>
              <w:spacing w:line="275" w:lineRule="exact" w:before="8"/>
              <w:ind w:left="130"/>
              <w:rPr>
                <w:sz w:val="24"/>
              </w:rPr>
            </w:pPr>
            <w:r>
              <w:rPr>
                <w:sz w:val="24"/>
              </w:rPr>
              <w:t>Cờ báo ngắt của timer T1.</w:t>
            </w:r>
          </w:p>
        </w:tc>
      </w:tr>
    </w:tbl>
    <w:p>
      <w:pPr>
        <w:pStyle w:val="BodyText"/>
        <w:spacing w:before="78"/>
        <w:ind w:left="1243"/>
      </w:pPr>
      <w:r>
        <w:rPr/>
        <w:t>Hai thanh ghi chứa các bit cho phép ngắt và cờ báo ngắt tương ứng của 7 ngắt ngoại vi.</w:t>
      </w:r>
    </w:p>
    <w:p>
      <w:pPr>
        <w:pStyle w:val="BodyText"/>
        <w:spacing w:line="237" w:lineRule="auto" w:before="120"/>
        <w:ind w:left="676" w:right="668" w:firstLine="566"/>
      </w:pPr>
      <w:r>
        <w:rPr>
          <w:b/>
          <w:i/>
        </w:rPr>
        <w:t>Ví dụ 8-2: </w:t>
      </w:r>
      <w:r>
        <w:rPr/>
        <w:t>Muốn cho phép timer2 ngắt thì lập trình cho các </w:t>
      </w:r>
      <w:r>
        <w:rPr>
          <w:spacing w:val="-4"/>
        </w:rPr>
        <w:t>bit </w:t>
      </w:r>
      <w:r>
        <w:rPr/>
        <w:t>như sau: GIE = 1, TMR2IE = 1  </w:t>
      </w:r>
      <w:r>
        <w:rPr>
          <w:spacing w:val="-3"/>
        </w:rPr>
        <w:t>và </w:t>
      </w:r>
      <w:r>
        <w:rPr>
          <w:spacing w:val="-4"/>
        </w:rPr>
        <w:t>bit </w:t>
      </w:r>
      <w:r>
        <w:rPr/>
        <w:t>cho phép ngắt ngoại vi PEIE =</w:t>
      </w:r>
      <w:r>
        <w:rPr>
          <w:spacing w:val="34"/>
        </w:rPr>
        <w:t> </w:t>
      </w:r>
      <w:r>
        <w:rPr>
          <w:spacing w:val="-3"/>
        </w:rPr>
        <w:t>1.</w:t>
      </w:r>
    </w:p>
    <w:p>
      <w:pPr>
        <w:pStyle w:val="Heading5"/>
        <w:numPr>
          <w:ilvl w:val="0"/>
          <w:numId w:val="101"/>
        </w:numPr>
        <w:tabs>
          <w:tab w:pos="1809" w:val="left" w:leader="none"/>
          <w:tab w:pos="1810" w:val="left" w:leader="none"/>
        </w:tabs>
        <w:spacing w:line="240" w:lineRule="auto" w:before="128" w:after="0"/>
        <w:ind w:left="1809" w:right="0" w:hanging="567"/>
        <w:jc w:val="left"/>
        <w:rPr>
          <w:i/>
        </w:rPr>
      </w:pPr>
      <w:r>
        <w:rPr>
          <w:i/>
        </w:rPr>
        <w:t>Thanh ghi PIE2 (Peripheral Interrupt Enable) </w:t>
      </w:r>
      <w:r>
        <w:rPr>
          <w:i/>
          <w:spacing w:val="-3"/>
        </w:rPr>
        <w:t>và </w:t>
      </w:r>
      <w:r>
        <w:rPr>
          <w:i/>
        </w:rPr>
        <w:t>PIR2 (Peripheral Interrupt</w:t>
      </w:r>
      <w:r>
        <w:rPr>
          <w:i/>
          <w:spacing w:val="5"/>
        </w:rPr>
        <w:t> </w:t>
      </w:r>
      <w:r>
        <w:rPr>
          <w:i/>
        </w:rPr>
        <w:t>Request)</w:t>
      </w:r>
    </w:p>
    <w:p>
      <w:pPr>
        <w:pStyle w:val="BodyText"/>
        <w:spacing w:before="56"/>
        <w:ind w:left="1243"/>
      </w:pPr>
      <w:r>
        <w:rPr/>
        <w:t>Tổ chức của thanh ghi như hình sau:</w:t>
      </w:r>
    </w:p>
    <w:p>
      <w:pPr>
        <w:pStyle w:val="BodyText"/>
        <w:spacing w:before="9"/>
        <w:rPr>
          <w:sz w:val="14"/>
        </w:rPr>
      </w:pPr>
    </w:p>
    <w:p>
      <w:pPr>
        <w:pStyle w:val="Heading4"/>
        <w:tabs>
          <w:tab w:pos="1307" w:val="left" w:leader="none"/>
          <w:tab w:pos="2320" w:val="left" w:leader="none"/>
          <w:tab w:pos="3379" w:val="left" w:leader="none"/>
          <w:tab w:pos="4437" w:val="left" w:leader="none"/>
          <w:tab w:pos="5590" w:val="left" w:leader="none"/>
          <w:tab w:pos="7801" w:val="left" w:leader="none"/>
        </w:tabs>
        <w:spacing w:before="53"/>
        <w:ind w:left="248"/>
        <w:jc w:val="center"/>
        <w:rPr>
          <w:rFonts w:ascii="Arial"/>
        </w:rPr>
      </w:pPr>
      <w:r>
        <w:rPr/>
        <w:pict>
          <v:group style="position:absolute;margin-left:92.94368pt;margin-top:19.822210pt;width:451.6pt;height:31.35pt;mso-position-horizontal-relative:page;mso-position-vertical-relative:paragraph;z-index:-15159808;mso-wrap-distance-left:0;mso-wrap-distance-right:0" coordorigin="1859,396" coordsize="9032,627">
            <v:shape style="position:absolute;left:1866;top:403;width:1274;height:612" coordorigin="1866,404" coordsize="1274,612" path="m3139,404l2975,583,2975,1015,3139,851,3139,404xm3139,404l2031,404,1866,583,2975,583,3139,404xe" filled="true" fillcolor="#787878" stroked="false">
              <v:path arrowok="t"/>
              <v:fill type="solid"/>
            </v:shape>
            <v:shape style="position:absolute;left:1866;top:403;width:1274;height:612" coordorigin="1866,404" coordsize="1274,612" path="m1866,583l2975,583,2975,1015,3139,851,3139,404,2975,583,3139,404,2031,404,1866,583xe" filled="false" stroked="true" strokeweight=".746076pt" strokecolor="#000000">
              <v:path arrowok="t"/>
              <v:stroke dashstyle="solid"/>
            </v:shape>
            <v:shape style="position:absolute;left:1866;top:582;width:1109;height:433" type="#_x0000_t75" stroked="false">
              <v:imagedata r:id="rId870" o:title=""/>
            </v:shape>
            <v:shape style="position:absolute;left:1866;top:582;width:1109;height:433" coordorigin="1866,583" coordsize="1109,433" path="m1866,1015l2975,1015,2975,583,1866,583,1866,1015xm1866,583l1866,1015,2975,1015m1866,583l2975,583,2975,1015e" filled="false" stroked="true" strokeweight=".747165pt" strokecolor="#000000">
              <v:path arrowok="t"/>
              <v:stroke dashstyle="solid"/>
            </v:shape>
            <v:shape style="position:absolute;left:2959;top:403;width:1289;height:612" coordorigin="2960,404" coordsize="1289,612" path="m4248,404l4068,583,4068,1015,4248,851,4248,404xm4248,404l3124,404,2960,583,4068,583,4248,404xe" filled="true" fillcolor="#91765f" stroked="false">
              <v:path arrowok="t"/>
              <v:fill type="solid"/>
            </v:shape>
            <v:shape style="position:absolute;left:2959;top:403;width:1289;height:612" coordorigin="2960,404" coordsize="1289,612" path="m2960,583l4068,583,4068,1015,4248,851,4248,404,4068,583,4248,404,3124,404,2960,583xe" filled="false" stroked="true" strokeweight=".746064pt" strokecolor="#000000">
              <v:path arrowok="t"/>
              <v:stroke dashstyle="solid"/>
            </v:shape>
            <v:shape style="position:absolute;left:2959;top:582;width:1109;height:433" type="#_x0000_t75" stroked="false">
              <v:imagedata r:id="rId871" o:title=""/>
            </v:shape>
            <v:shape style="position:absolute;left:2959;top:582;width:1109;height:433" coordorigin="2960,583" coordsize="1109,433" path="m2960,1015l4068,1015,4068,583,2960,583,2960,1015xm2960,583l2960,1015,4068,1015m2960,583l4068,583,4068,1015e" filled="false" stroked="true" strokeweight=".747165pt" strokecolor="#000000">
              <v:path arrowok="t"/>
              <v:stroke dashstyle="solid"/>
            </v:shape>
            <v:shape style="position:absolute;left:4068;top:403;width:1274;height:612" coordorigin="4068,404" coordsize="1274,612" path="m5341,404l5177,583,5177,1015,5341,851,5341,404xm5341,404l4233,404,4068,583,5177,583,5341,404xe" filled="true" fillcolor="#79848d" stroked="false">
              <v:path arrowok="t"/>
              <v:fill type="solid"/>
            </v:shape>
            <v:shape style="position:absolute;left:4068;top:403;width:1274;height:612" coordorigin="4068,404" coordsize="1274,612" path="m4068,583l5177,583,5177,1015,5341,851,5341,404,5177,583,5341,404,4233,404,4068,583xe" filled="false" stroked="true" strokeweight=".746076pt" strokecolor="#000000">
              <v:path arrowok="t"/>
              <v:stroke dashstyle="solid"/>
            </v:shape>
            <v:shape style="position:absolute;left:4068;top:582;width:1109;height:433" type="#_x0000_t75" stroked="false">
              <v:imagedata r:id="rId872" o:title=""/>
            </v:shape>
            <v:shape style="position:absolute;left:4068;top:582;width:1109;height:433" coordorigin="4068,583" coordsize="1109,433" path="m4068,1015l5177,1015,5177,583,4068,583,4068,1015xm4068,583l4068,1015,5177,1015m4068,583l5177,583,5177,1015e" filled="false" stroked="true" strokeweight=".747165pt" strokecolor="#000000">
              <v:path arrowok="t"/>
              <v:stroke dashstyle="solid"/>
            </v:shape>
            <v:shape style="position:absolute;left:5176;top:403;width:1289;height:612" coordorigin="5177,404" coordsize="1289,612" path="m6465,404l6285,583,6285,1015,6465,851,6465,404xm6465,404l5341,404,5177,583,6285,583,6465,404xe" filled="true" fillcolor="#868a7d" stroked="false">
              <v:path arrowok="t"/>
              <v:fill type="solid"/>
            </v:shape>
            <v:shape style="position:absolute;left:5176;top:403;width:1289;height:612" coordorigin="5177,404" coordsize="1289,612" path="m5177,583l6285,583,6285,1015,6465,851,6465,404,6285,583,6465,404,5341,404,5177,583xe" filled="false" stroked="true" strokeweight=".746064pt" strokecolor="#000000">
              <v:path arrowok="t"/>
              <v:stroke dashstyle="solid"/>
            </v:shape>
            <v:shape style="position:absolute;left:5176;top:582;width:1109;height:433" type="#_x0000_t75" stroked="false">
              <v:imagedata r:id="rId873" o:title=""/>
            </v:shape>
            <v:shape style="position:absolute;left:5176;top:582;width:1109;height:433" coordorigin="5177,583" coordsize="1109,433" path="m5177,1015l6285,1015,6285,583,5177,583,5177,1015xm5177,583l5177,1015,6285,1015m5177,583l6285,583,6285,1015e" filled="false" stroked="true" strokeweight=".747165pt" strokecolor="#000000">
              <v:path arrowok="t"/>
              <v:stroke dashstyle="solid"/>
            </v:shape>
            <v:shape style="position:absolute;left:6269;top:403;width:1289;height:612" coordorigin="6270,404" coordsize="1289,612" path="m7558,404l7393,583,7393,1015,7558,851,7558,404xm7558,404l6450,404,6270,583,7393,583,7558,404xe" filled="true" fillcolor="#817b87" stroked="false">
              <v:path arrowok="t"/>
              <v:fill type="solid"/>
            </v:shape>
            <v:shape style="position:absolute;left:6269;top:403;width:1289;height:612" coordorigin="6270,404" coordsize="1289,612" path="m6270,583l7393,583,7393,1015,7558,851,7558,404,7393,583,7558,404,6450,404,6270,583xe" filled="false" stroked="true" strokeweight=".746064pt" strokecolor="#000000">
              <v:path arrowok="t"/>
              <v:stroke dashstyle="solid"/>
            </v:shape>
            <v:shape style="position:absolute;left:6269;top:582;width:1124;height:433" type="#_x0000_t75" stroked="false">
              <v:imagedata r:id="rId874" o:title=""/>
            </v:shape>
            <v:shape style="position:absolute;left:6269;top:582;width:1124;height:433" coordorigin="6270,583" coordsize="1124,433" path="m6270,1015l7393,1015,7393,583,6270,583,6270,1015xm6270,583l6270,1015,7393,1015m6270,583l7393,583,7393,1015e" filled="false" stroked="true" strokeweight=".747165pt" strokecolor="#000000">
              <v:path arrowok="t"/>
              <v:stroke dashstyle="solid"/>
            </v:shape>
            <v:shape style="position:absolute;left:7378;top:403;width:1289;height:612" coordorigin="7378,404" coordsize="1289,612" path="m8666,404l8487,583,8487,1015,8666,851,8666,404xm8666,404l7543,404,7378,583,8487,583,8666,404xe" filled="true" fillcolor="#79848d" stroked="false">
              <v:path arrowok="t"/>
              <v:fill type="solid"/>
            </v:shape>
            <v:shape style="position:absolute;left:7378;top:403;width:1289;height:612" coordorigin="7378,404" coordsize="1289,612" path="m7378,583l8487,583,8487,1015,8666,851,8666,404,8487,583,8666,404,7543,404,7378,583xe" filled="false" stroked="true" strokeweight=".746064pt" strokecolor="#000000">
              <v:path arrowok="t"/>
              <v:stroke dashstyle="solid"/>
            </v:shape>
            <v:shape style="position:absolute;left:7378;top:582;width:1109;height:433" type="#_x0000_t75" stroked="false">
              <v:imagedata r:id="rId872" o:title=""/>
            </v:shape>
            <v:shape style="position:absolute;left:7378;top:582;width:1109;height:433" coordorigin="7378,583" coordsize="1109,433" path="m7378,1015l8487,1015,8487,583,7378,583,7378,1015xm7378,583l7378,1015,8487,1015m7378,583l8487,583,8487,1015e" filled="false" stroked="true" strokeweight=".747165pt" strokecolor="#000000">
              <v:path arrowok="t"/>
              <v:stroke dashstyle="solid"/>
            </v:shape>
            <v:shape style="position:absolute;left:8486;top:403;width:1289;height:612" coordorigin="8487,404" coordsize="1289,612" path="m9775,404l9610,583,9610,1015,9775,851,9775,404xm9775,404l8666,404,8487,583,9610,583,9775,404xe" filled="true" fillcolor="#868a7d" stroked="false">
              <v:path arrowok="t"/>
              <v:fill type="solid"/>
            </v:shape>
            <v:shape style="position:absolute;left:8486;top:403;width:1289;height:612" coordorigin="8487,404" coordsize="1289,612" path="m8487,583l9610,583,9610,1015,9775,851,9775,404,9610,583,9775,404,8666,404,8487,583xe" filled="false" stroked="true" strokeweight=".746064pt" strokecolor="#000000">
              <v:path arrowok="t"/>
              <v:stroke dashstyle="solid"/>
            </v:shape>
            <v:shape style="position:absolute;left:8486;top:582;width:1124;height:433" type="#_x0000_t75" stroked="false">
              <v:imagedata r:id="rId875" o:title=""/>
            </v:shape>
            <v:shape style="position:absolute;left:8486;top:582;width:1124;height:433" coordorigin="8487,583" coordsize="1124,433" path="m8487,1015l9610,1015,9610,583,8487,583,8487,1015xm8487,583l8487,1015,9610,1015m8487,583l9610,583,9610,1015e" filled="false" stroked="true" strokeweight=".747165pt" strokecolor="#000000">
              <v:path arrowok="t"/>
              <v:stroke dashstyle="solid"/>
            </v:shape>
            <v:shape style="position:absolute;left:9595;top:403;width:1289;height:612" coordorigin="9595,404" coordsize="1289,612" path="m10883,404l10703,583,10703,1015,10883,851,10883,404xm10883,404l9760,404,9595,583,10703,583,10883,404xe" filled="true" fillcolor="#817b87" stroked="false">
              <v:path arrowok="t"/>
              <v:fill type="solid"/>
            </v:shape>
            <v:shape style="position:absolute;left:9595;top:403;width:1289;height:612" coordorigin="9595,404" coordsize="1289,612" path="m9595,583l10703,583,10703,1015,10883,851,10883,404,10703,583,10883,404,9760,404,9595,583xe" filled="false" stroked="true" strokeweight=".746064pt" strokecolor="#000000">
              <v:path arrowok="t"/>
              <v:stroke dashstyle="solid"/>
            </v:shape>
            <v:shape style="position:absolute;left:9595;top:582;width:1109;height:433" type="#_x0000_t75" stroked="false">
              <v:imagedata r:id="rId876" o:title=""/>
            </v:shape>
            <v:shape style="position:absolute;left:9595;top:582;width:1109;height:433" coordorigin="9595,583" coordsize="1109,433" path="m9595,1015l10703,1015,10703,583,9595,583,9595,1015xm9595,583l9595,1015,10703,1015m9595,583l10703,583,10703,1015e" filled="false" stroked="true" strokeweight=".747165pt" strokecolor="#000000">
              <v:path arrowok="t"/>
              <v:stroke dashstyle="solid"/>
            </v:shape>
            <v:shape style="position:absolute;left:9617;top:590;width:1079;height:418" type="#_x0000_t202" filled="false" stroked="false">
              <v:textbox inset="0,0,0,0">
                <w:txbxContent>
                  <w:p>
                    <w:pPr>
                      <w:spacing w:before="55"/>
                      <w:ind w:left="193" w:right="0" w:firstLine="0"/>
                      <w:jc w:val="left"/>
                      <w:rPr>
                        <w:rFonts w:ascii="Arial"/>
                        <w:b/>
                        <w:sz w:val="24"/>
                      </w:rPr>
                    </w:pPr>
                    <w:r>
                      <w:rPr>
                        <w:rFonts w:ascii="Arial"/>
                        <w:b/>
                        <w:w w:val="90"/>
                        <w:sz w:val="24"/>
                      </w:rPr>
                      <w:t>CCP2IE</w:t>
                    </w:r>
                  </w:p>
                </w:txbxContent>
              </v:textbox>
              <w10:wrap type="none"/>
            </v:shape>
            <v:shape style="position:absolute;left:9010;top:692;width:94;height:239" type="#_x0000_t202" filled="false" stroked="false">
              <v:textbox inset="0,0,0,0">
                <w:txbxContent>
                  <w:p>
                    <w:pPr>
                      <w:spacing w:line="230" w:lineRule="exact" w:before="0"/>
                      <w:ind w:left="0" w:right="0" w:firstLine="0"/>
                      <w:jc w:val="left"/>
                      <w:rPr>
                        <w:rFonts w:ascii="Arial"/>
                        <w:b/>
                        <w:sz w:val="24"/>
                      </w:rPr>
                    </w:pPr>
                    <w:r>
                      <w:rPr>
                        <w:rFonts w:ascii="Arial"/>
                        <w:b/>
                        <w:w w:val="91"/>
                        <w:sz w:val="24"/>
                      </w:rPr>
                      <w:t>-</w:t>
                    </w:r>
                  </w:p>
                </w:txbxContent>
              </v:textbox>
              <w10:wrap type="none"/>
            </v:shape>
            <v:shape style="position:absolute;left:7400;top:590;width:1079;height:418" type="#_x0000_t202" filled="false" stroked="false">
              <v:textbox inset="0,0,0,0">
                <w:txbxContent>
                  <w:p>
                    <w:pPr>
                      <w:spacing w:before="55"/>
                      <w:ind w:left="66" w:right="0" w:firstLine="0"/>
                      <w:jc w:val="left"/>
                      <w:rPr>
                        <w:rFonts w:ascii="Arial"/>
                        <w:b/>
                        <w:sz w:val="24"/>
                      </w:rPr>
                    </w:pPr>
                    <w:r>
                      <w:rPr>
                        <w:rFonts w:ascii="Arial"/>
                        <w:b/>
                        <w:w w:val="85"/>
                        <w:sz w:val="24"/>
                      </w:rPr>
                      <w:t>ULPWUIE</w:t>
                    </w:r>
                  </w:p>
                </w:txbxContent>
              </v:textbox>
              <w10:wrap type="none"/>
            </v:shape>
            <v:shape style="position:absolute;left:6292;top:590;width:1079;height:418" type="#_x0000_t202" filled="false" stroked="false">
              <v:textbox inset="0,0,0,0">
                <w:txbxContent>
                  <w:p>
                    <w:pPr>
                      <w:spacing w:before="55"/>
                      <w:ind w:left="266" w:right="0" w:firstLine="0"/>
                      <w:jc w:val="left"/>
                      <w:rPr>
                        <w:rFonts w:ascii="Arial"/>
                        <w:b/>
                        <w:sz w:val="24"/>
                      </w:rPr>
                    </w:pPr>
                    <w:r>
                      <w:rPr>
                        <w:rFonts w:ascii="Arial"/>
                        <w:b/>
                        <w:w w:val="90"/>
                        <w:sz w:val="24"/>
                      </w:rPr>
                      <w:t>BCLIE</w:t>
                    </w:r>
                  </w:p>
                </w:txbxContent>
              </v:textbox>
              <w10:wrap type="none"/>
            </v:shape>
            <v:shape style="position:absolute;left:5183;top:590;width:1079;height:418" type="#_x0000_t202" filled="false" stroked="false">
              <v:textbox inset="0,0,0,0">
                <w:txbxContent>
                  <w:p>
                    <w:pPr>
                      <w:spacing w:before="55"/>
                      <w:ind w:left="342" w:right="0" w:firstLine="0"/>
                      <w:jc w:val="left"/>
                      <w:rPr>
                        <w:rFonts w:ascii="Arial"/>
                        <w:b/>
                        <w:sz w:val="24"/>
                      </w:rPr>
                    </w:pPr>
                    <w:r>
                      <w:rPr>
                        <w:rFonts w:ascii="Arial"/>
                        <w:b/>
                        <w:w w:val="90"/>
                        <w:sz w:val="24"/>
                      </w:rPr>
                      <w:t>EEIE</w:t>
                    </w:r>
                  </w:p>
                </w:txbxContent>
              </v:textbox>
              <w10:wrap type="none"/>
            </v:shape>
            <v:shape style="position:absolute;left:4068;top:582;width:1109;height:433" type="#_x0000_t202" filled="false" stroked="true" strokeweight=".745887pt" strokecolor="#000000">
              <v:textbox inset="0,0,0,0">
                <w:txbxContent>
                  <w:p>
                    <w:pPr>
                      <w:spacing w:before="55"/>
                      <w:ind w:left="329" w:right="0" w:firstLine="0"/>
                      <w:jc w:val="left"/>
                      <w:rPr>
                        <w:rFonts w:ascii="Arial"/>
                        <w:b/>
                        <w:sz w:val="24"/>
                      </w:rPr>
                    </w:pPr>
                    <w:r>
                      <w:rPr>
                        <w:rFonts w:ascii="Arial"/>
                        <w:b/>
                        <w:w w:val="95"/>
                        <w:sz w:val="24"/>
                      </w:rPr>
                      <w:t>C1IE</w:t>
                    </w:r>
                  </w:p>
                </w:txbxContent>
              </v:textbox>
              <v:stroke dashstyle="solid"/>
              <w10:wrap type="none"/>
            </v:shape>
            <v:shape style="position:absolute;left:2982;top:590;width:1079;height:418" type="#_x0000_t202" filled="false" stroked="false">
              <v:textbox inset="0,0,0,0">
                <w:txbxContent>
                  <w:p>
                    <w:pPr>
                      <w:spacing w:before="55"/>
                      <w:ind w:left="316" w:right="0" w:firstLine="0"/>
                      <w:jc w:val="left"/>
                      <w:rPr>
                        <w:rFonts w:ascii="Arial"/>
                        <w:b/>
                        <w:sz w:val="24"/>
                      </w:rPr>
                    </w:pPr>
                    <w:r>
                      <w:rPr>
                        <w:rFonts w:ascii="Arial"/>
                        <w:b/>
                        <w:w w:val="95"/>
                        <w:sz w:val="24"/>
                      </w:rPr>
                      <w:t>C2IE</w:t>
                    </w:r>
                  </w:p>
                </w:txbxContent>
              </v:textbox>
              <w10:wrap type="none"/>
            </v:shape>
            <v:shape style="position:absolute;left:1873;top:590;width:1079;height:418" type="#_x0000_t202" filled="false" stroked="false">
              <v:textbox inset="0,0,0,0">
                <w:txbxContent>
                  <w:p>
                    <w:pPr>
                      <w:spacing w:before="55"/>
                      <w:ind w:left="259" w:right="0" w:firstLine="0"/>
                      <w:jc w:val="left"/>
                      <w:rPr>
                        <w:rFonts w:ascii="Arial"/>
                        <w:b/>
                        <w:sz w:val="24"/>
                      </w:rPr>
                    </w:pPr>
                    <w:r>
                      <w:rPr>
                        <w:rFonts w:ascii="Arial"/>
                        <w:b/>
                        <w:w w:val="90"/>
                        <w:sz w:val="24"/>
                      </w:rPr>
                      <w:t>OSFIE</w:t>
                    </w:r>
                  </w:p>
                </w:txbxContent>
              </v:textbox>
              <w10:wrap type="none"/>
            </v:shape>
            <w10:wrap type="topAndBottom"/>
          </v:group>
        </w:pict>
      </w:r>
      <w:r>
        <w:rPr>
          <w:rFonts w:ascii="Arial"/>
        </w:rPr>
        <w:t>R/W(0)</w:t>
        <w:tab/>
        <w:t>R/W(0)</w:t>
        <w:tab/>
        <w:t>R/W(0)</w:t>
        <w:tab/>
        <w:t>R/W(0)</w:t>
        <w:tab/>
        <w:t>R/W(0)</w:t>
        <w:tab/>
        <w:t>R/W(0)</w:t>
        <w:tab/>
        <w:t>R/W(0)</w:t>
      </w:r>
    </w:p>
    <w:p>
      <w:pPr>
        <w:pStyle w:val="BodyText"/>
        <w:spacing w:before="7"/>
        <w:rPr>
          <w:rFonts w:ascii="Arial"/>
          <w:b/>
          <w:sz w:val="21"/>
        </w:rPr>
      </w:pPr>
    </w:p>
    <w:p>
      <w:pPr>
        <w:tabs>
          <w:tab w:pos="1307" w:val="left" w:leader="none"/>
          <w:tab w:pos="2320" w:val="left" w:leader="none"/>
          <w:tab w:pos="3379" w:val="left" w:leader="none"/>
          <w:tab w:pos="4437" w:val="left" w:leader="none"/>
          <w:tab w:pos="5590" w:val="left" w:leader="none"/>
          <w:tab w:pos="7801" w:val="left" w:leader="none"/>
        </w:tabs>
        <w:spacing w:before="54"/>
        <w:ind w:left="248" w:right="0" w:firstLine="0"/>
        <w:jc w:val="center"/>
        <w:rPr>
          <w:rFonts w:ascii="Arial"/>
          <w:b/>
          <w:sz w:val="24"/>
        </w:rPr>
      </w:pPr>
      <w:r>
        <w:rPr/>
        <w:pict>
          <v:group style="position:absolute;margin-left:92.94368pt;margin-top:20.396986pt;width:451.6pt;height:31.35pt;mso-position-horizontal-relative:page;mso-position-vertical-relative:paragraph;z-index:-15155200;mso-wrap-distance-left:0;mso-wrap-distance-right:0" coordorigin="1859,408" coordsize="9032,627">
            <v:shape style="position:absolute;left:1866;top:415;width:1274;height:612" coordorigin="1866,415" coordsize="1274,612" path="m3139,415l2975,579,2975,1027,3139,848,3139,415xm3139,415l2031,415,1866,579,2975,579,3139,415xe" filled="true" fillcolor="#787878" stroked="false">
              <v:path arrowok="t"/>
              <v:fill type="solid"/>
            </v:shape>
            <v:shape style="position:absolute;left:1866;top:415;width:1274;height:612" coordorigin="1866,415" coordsize="1274,612" path="m1866,579l2975,579,2975,1027,3139,848,3139,415,2975,579,3139,415,2031,415,1866,579xe" filled="false" stroked="true" strokeweight=".746076pt" strokecolor="#000000">
              <v:path arrowok="t"/>
              <v:stroke dashstyle="solid"/>
            </v:shape>
            <v:shape style="position:absolute;left:1866;top:594;width:1109;height:418" type="#_x0000_t75" stroked="false">
              <v:imagedata r:id="rId877" o:title=""/>
            </v:shape>
            <v:shape style="position:absolute;left:1866;top:579;width:1109;height:448" coordorigin="1866,579" coordsize="1109,448" path="m1866,1012l2975,1012,2975,594,1866,594,1866,1012xm1866,579l1866,1027,2975,1027m1866,579l2975,579,2975,1027e" filled="false" stroked="true" strokeweight=".747165pt" strokecolor="#000000">
              <v:path arrowok="t"/>
              <v:stroke dashstyle="solid"/>
            </v:shape>
            <v:shape style="position:absolute;left:2959;top:415;width:1289;height:612" coordorigin="2960,415" coordsize="1289,612" path="m4248,415l4068,579,4068,1027,4248,848,4248,415xm4248,415l3124,415,2960,579,4068,579,4248,415xe" filled="true" fillcolor="#91765f" stroked="false">
              <v:path arrowok="t"/>
              <v:fill type="solid"/>
            </v:shape>
            <v:shape style="position:absolute;left:2959;top:415;width:1289;height:612" coordorigin="2960,415" coordsize="1289,612" path="m2960,579l4068,579,4068,1027,4248,848,4248,415,4068,579,4248,415,3124,415,2960,579xe" filled="false" stroked="true" strokeweight=".746064pt" strokecolor="#000000">
              <v:path arrowok="t"/>
              <v:stroke dashstyle="solid"/>
            </v:shape>
            <v:shape style="position:absolute;left:2959;top:594;width:1109;height:418" type="#_x0000_t75" stroked="false">
              <v:imagedata r:id="rId878" o:title=""/>
            </v:shape>
            <v:shape style="position:absolute;left:2959;top:579;width:1109;height:448" coordorigin="2960,579" coordsize="1109,448" path="m2960,1012l4068,1012,4068,594,2960,594,2960,1012xm2960,579l2960,1027,4068,1027m2960,579l4068,579,4068,1027e" filled="false" stroked="true" strokeweight=".747165pt" strokecolor="#000000">
              <v:path arrowok="t"/>
              <v:stroke dashstyle="solid"/>
            </v:shape>
            <v:shape style="position:absolute;left:4068;top:415;width:1274;height:612" coordorigin="4068,415" coordsize="1274,612" path="m5341,415l5177,579,5177,1027,5341,848,5341,415xm5341,415l4233,415,4068,579,5177,579,5341,415xe" filled="true" fillcolor="#79848d" stroked="false">
              <v:path arrowok="t"/>
              <v:fill type="solid"/>
            </v:shape>
            <v:shape style="position:absolute;left:4068;top:415;width:1274;height:612" coordorigin="4068,415" coordsize="1274,612" path="m4068,579l5177,579,5177,1027,5341,848,5341,415,5177,579,5341,415,4233,415,4068,579xe" filled="false" stroked="true" strokeweight=".746076pt" strokecolor="#000000">
              <v:path arrowok="t"/>
              <v:stroke dashstyle="solid"/>
            </v:shape>
            <v:shape style="position:absolute;left:4068;top:594;width:1109;height:418" type="#_x0000_t75" stroked="false">
              <v:imagedata r:id="rId879" o:title=""/>
            </v:shape>
            <v:shape style="position:absolute;left:4068;top:579;width:1109;height:448" coordorigin="4068,579" coordsize="1109,448" path="m4068,1012l5177,1012,5177,594,4068,594,4068,1012xm4068,579l4068,1027,5177,1027m4068,579l5177,579,5177,1027e" filled="false" stroked="true" strokeweight=".747165pt" strokecolor="#000000">
              <v:path arrowok="t"/>
              <v:stroke dashstyle="solid"/>
            </v:shape>
            <v:shape style="position:absolute;left:5176;top:415;width:1289;height:612" coordorigin="5177,415" coordsize="1289,612" path="m6465,415l6285,579,6285,1027,6465,848,6465,415xm6465,415l5341,415,5177,579,6285,579,6465,415xe" filled="true" fillcolor="#868a7d" stroked="false">
              <v:path arrowok="t"/>
              <v:fill type="solid"/>
            </v:shape>
            <v:shape style="position:absolute;left:5176;top:415;width:1289;height:612" coordorigin="5177,415" coordsize="1289,612" path="m5177,579l6285,579,6285,1027,6465,848,6465,415,6285,579,6465,415,5341,415,5177,579xe" filled="false" stroked="true" strokeweight=".746064pt" strokecolor="#000000">
              <v:path arrowok="t"/>
              <v:stroke dashstyle="solid"/>
            </v:shape>
            <v:shape style="position:absolute;left:5176;top:594;width:1109;height:418" type="#_x0000_t75" stroked="false">
              <v:imagedata r:id="rId880" o:title=""/>
            </v:shape>
            <v:shape style="position:absolute;left:5176;top:579;width:1109;height:448" coordorigin="5177,579" coordsize="1109,448" path="m5177,1012l6285,1012,6285,594,5177,594,5177,1012xm5177,579l5177,1027,6285,1027m5177,579l6285,579,6285,1027e" filled="false" stroked="true" strokeweight=".747165pt" strokecolor="#000000">
              <v:path arrowok="t"/>
              <v:stroke dashstyle="solid"/>
            </v:shape>
            <v:shape style="position:absolute;left:6269;top:415;width:1289;height:612" coordorigin="6270,415" coordsize="1289,612" path="m7558,415l7393,579,7393,1027,7558,848,7558,415xm7558,415l6450,415,6270,579,7393,579,7558,415xe" filled="true" fillcolor="#817b87" stroked="false">
              <v:path arrowok="t"/>
              <v:fill type="solid"/>
            </v:shape>
            <v:shape style="position:absolute;left:6269;top:415;width:1289;height:612" coordorigin="6270,415" coordsize="1289,612" path="m6270,579l7393,579,7393,1027,7558,848,7558,415,7393,579,7558,415,6450,415,6270,579xe" filled="false" stroked="true" strokeweight=".746064pt" strokecolor="#000000">
              <v:path arrowok="t"/>
              <v:stroke dashstyle="solid"/>
            </v:shape>
            <v:shape style="position:absolute;left:6269;top:594;width:1124;height:418" type="#_x0000_t75" stroked="false">
              <v:imagedata r:id="rId881" o:title=""/>
            </v:shape>
            <v:shape style="position:absolute;left:6269;top:579;width:1124;height:448" coordorigin="6270,579" coordsize="1124,448" path="m6270,1012l7393,1012,7393,594,6270,594,6270,1012xm6270,579l6270,1027,7393,1027m6270,579l7393,579,7393,1027e" filled="false" stroked="true" strokeweight=".747165pt" strokecolor="#000000">
              <v:path arrowok="t"/>
              <v:stroke dashstyle="solid"/>
            </v:shape>
            <v:shape style="position:absolute;left:7378;top:415;width:1289;height:612" coordorigin="7378,415" coordsize="1289,612" path="m8666,415l8487,579,8487,1027,8666,848,8666,415xm8666,415l7543,415,7378,579,8487,579,8666,415xe" filled="true" fillcolor="#79848d" stroked="false">
              <v:path arrowok="t"/>
              <v:fill type="solid"/>
            </v:shape>
            <v:shape style="position:absolute;left:7378;top:415;width:1289;height:612" coordorigin="7378,415" coordsize="1289,612" path="m7378,579l8487,579,8487,1027,8666,848,8666,415,8487,579,8666,415,7543,415,7378,579xe" filled="false" stroked="true" strokeweight=".746064pt" strokecolor="#000000">
              <v:path arrowok="t"/>
              <v:stroke dashstyle="solid"/>
            </v:shape>
            <v:shape style="position:absolute;left:7378;top:594;width:1109;height:418" type="#_x0000_t75" stroked="false">
              <v:imagedata r:id="rId879" o:title=""/>
            </v:shape>
            <v:shape style="position:absolute;left:7378;top:579;width:1109;height:448" coordorigin="7378,579" coordsize="1109,448" path="m7378,1012l8487,1012,8487,594,7378,594,7378,1012xm7378,579l7378,1027,8487,1027m7378,579l8487,579,8487,1027e" filled="false" stroked="true" strokeweight=".747165pt" strokecolor="#000000">
              <v:path arrowok="t"/>
              <v:stroke dashstyle="solid"/>
            </v:shape>
            <v:shape style="position:absolute;left:8486;top:415;width:1289;height:612" coordorigin="8487,415" coordsize="1289,612" path="m9775,415l9610,579,9610,1027,9775,848,9775,415xm9775,415l8666,415,8487,579,9610,579,9775,415xe" filled="true" fillcolor="#868a7d" stroked="false">
              <v:path arrowok="t"/>
              <v:fill type="solid"/>
            </v:shape>
            <v:shape style="position:absolute;left:8486;top:415;width:1289;height:612" coordorigin="8487,415" coordsize="1289,612" path="m8487,579l9610,579,9610,1027,9775,848,9775,415,9610,579,9775,415,8666,415,8487,579xe" filled="false" stroked="true" strokeweight=".746064pt" strokecolor="#000000">
              <v:path arrowok="t"/>
              <v:stroke dashstyle="solid"/>
            </v:shape>
            <v:shape style="position:absolute;left:8486;top:594;width:1124;height:418" type="#_x0000_t75" stroked="false">
              <v:imagedata r:id="rId882" o:title=""/>
            </v:shape>
            <v:shape style="position:absolute;left:8486;top:579;width:1124;height:448" coordorigin="8487,579" coordsize="1124,448" path="m8487,1012l9610,1012,9610,594,8487,594,8487,1012xm8487,579l8487,1027,9610,1027m8487,579l9610,579,9610,1027e" filled="false" stroked="true" strokeweight=".747165pt" strokecolor="#000000">
              <v:path arrowok="t"/>
              <v:stroke dashstyle="solid"/>
            </v:shape>
            <v:shape style="position:absolute;left:9595;top:415;width:1289;height:612" coordorigin="9595,415" coordsize="1289,612" path="m10883,415l10703,579,10703,1027,10883,848,10883,415xm10883,415l9760,415,9595,579,10703,579,10883,415xe" filled="true" fillcolor="#817b87" stroked="false">
              <v:path arrowok="t"/>
              <v:fill type="solid"/>
            </v:shape>
            <v:shape style="position:absolute;left:9595;top:415;width:1289;height:612" coordorigin="9595,415" coordsize="1289,612" path="m9595,579l10703,579,10703,1027,10883,848,10883,415,10703,579,10883,415,9760,415,9595,579xe" filled="false" stroked="true" strokeweight=".746064pt" strokecolor="#000000">
              <v:path arrowok="t"/>
              <v:stroke dashstyle="solid"/>
            </v:shape>
            <v:shape style="position:absolute;left:9595;top:594;width:1109;height:418" type="#_x0000_t75" stroked="false">
              <v:imagedata r:id="rId883" o:title=""/>
            </v:shape>
            <v:shape style="position:absolute;left:9595;top:579;width:1109;height:448" coordorigin="9595,579" coordsize="1109,448" path="m9595,1012l10703,1012,10703,594,9595,594,9595,1012xm9595,579l9595,1027,10703,1027m9595,579l10703,579,10703,1027e" filled="false" stroked="true" strokeweight=".747165pt" strokecolor="#000000">
              <v:path arrowok="t"/>
              <v:stroke dashstyle="solid"/>
            </v:shape>
            <v:shape style="position:absolute;left:9617;top:601;width:1079;height:403" type="#_x0000_t202" filled="false" stroked="false">
              <v:textbox inset="0,0,0,0">
                <w:txbxContent>
                  <w:p>
                    <w:pPr>
                      <w:spacing w:before="45"/>
                      <w:ind w:left="197" w:right="0" w:firstLine="0"/>
                      <w:jc w:val="left"/>
                      <w:rPr>
                        <w:rFonts w:ascii="Arial"/>
                        <w:b/>
                        <w:sz w:val="24"/>
                      </w:rPr>
                    </w:pPr>
                    <w:r>
                      <w:rPr>
                        <w:rFonts w:ascii="Arial"/>
                        <w:b/>
                        <w:w w:val="90"/>
                        <w:sz w:val="24"/>
                      </w:rPr>
                      <w:t>CCP2IF</w:t>
                    </w:r>
                  </w:p>
                </w:txbxContent>
              </v:textbox>
              <w10:wrap type="none"/>
            </v:shape>
            <v:shape style="position:absolute;left:9010;top:693;width:94;height:239" type="#_x0000_t202" filled="false" stroked="false">
              <v:textbox inset="0,0,0,0">
                <w:txbxContent>
                  <w:p>
                    <w:pPr>
                      <w:spacing w:line="230" w:lineRule="exact" w:before="0"/>
                      <w:ind w:left="0" w:right="0" w:firstLine="0"/>
                      <w:jc w:val="left"/>
                      <w:rPr>
                        <w:rFonts w:ascii="Arial"/>
                        <w:b/>
                        <w:sz w:val="24"/>
                      </w:rPr>
                    </w:pPr>
                    <w:r>
                      <w:rPr>
                        <w:rFonts w:ascii="Arial"/>
                        <w:b/>
                        <w:w w:val="91"/>
                        <w:sz w:val="24"/>
                      </w:rPr>
                      <w:t>-</w:t>
                    </w:r>
                  </w:p>
                </w:txbxContent>
              </v:textbox>
              <w10:wrap type="none"/>
            </v:shape>
            <v:shape style="position:absolute;left:7400;top:601;width:1079;height:403" type="#_x0000_t202" filled="false" stroked="false">
              <v:textbox inset="0,0,0,0">
                <w:txbxContent>
                  <w:p>
                    <w:pPr>
                      <w:spacing w:before="45"/>
                      <w:ind w:left="69" w:right="0" w:firstLine="0"/>
                      <w:jc w:val="left"/>
                      <w:rPr>
                        <w:rFonts w:ascii="Arial"/>
                        <w:b/>
                        <w:sz w:val="24"/>
                      </w:rPr>
                    </w:pPr>
                    <w:r>
                      <w:rPr>
                        <w:rFonts w:ascii="Arial"/>
                        <w:b/>
                        <w:w w:val="90"/>
                        <w:sz w:val="24"/>
                      </w:rPr>
                      <w:t>ULPWUIF</w:t>
                    </w:r>
                  </w:p>
                </w:txbxContent>
              </v:textbox>
              <w10:wrap type="none"/>
            </v:shape>
            <v:shape style="position:absolute;left:6277;top:586;width:1109;height:433" type="#_x0000_t202" filled="false" stroked="true" strokeweight="1.494817pt" strokecolor="#000000">
              <v:textbox inset="0,0,0,0">
                <w:txbxContent>
                  <w:p>
                    <w:pPr>
                      <w:spacing w:before="45"/>
                      <w:ind w:left="270" w:right="0" w:firstLine="0"/>
                      <w:jc w:val="left"/>
                      <w:rPr>
                        <w:rFonts w:ascii="Arial"/>
                        <w:b/>
                        <w:sz w:val="24"/>
                      </w:rPr>
                    </w:pPr>
                    <w:r>
                      <w:rPr>
                        <w:rFonts w:ascii="Arial"/>
                        <w:b/>
                        <w:w w:val="90"/>
                        <w:sz w:val="24"/>
                      </w:rPr>
                      <w:t>BCLIF</w:t>
                    </w:r>
                  </w:p>
                </w:txbxContent>
              </v:textbox>
              <v:stroke dashstyle="solid"/>
              <w10:wrap type="none"/>
            </v:shape>
            <v:shape style="position:absolute;left:5183;top:601;width:1079;height:403" type="#_x0000_t202" filled="false" stroked="false">
              <v:textbox inset="0,0,0,0">
                <w:txbxContent>
                  <w:p>
                    <w:pPr>
                      <w:spacing w:before="45"/>
                      <w:ind w:left="346" w:right="0" w:firstLine="0"/>
                      <w:jc w:val="left"/>
                      <w:rPr>
                        <w:rFonts w:ascii="Arial"/>
                        <w:b/>
                        <w:sz w:val="24"/>
                      </w:rPr>
                    </w:pPr>
                    <w:r>
                      <w:rPr>
                        <w:rFonts w:ascii="Arial"/>
                        <w:b/>
                        <w:w w:val="90"/>
                        <w:sz w:val="24"/>
                      </w:rPr>
                      <w:t>EEIF</w:t>
                    </w:r>
                  </w:p>
                </w:txbxContent>
              </v:textbox>
              <w10:wrap type="none"/>
            </v:shape>
            <v:shape style="position:absolute;left:4075;top:601;width:1094;height:403" type="#_x0000_t202" filled="false" stroked="false">
              <v:textbox inset="0,0,0,0">
                <w:txbxContent>
                  <w:p>
                    <w:pPr>
                      <w:spacing w:before="45"/>
                      <w:ind w:left="332" w:right="0" w:firstLine="0"/>
                      <w:jc w:val="left"/>
                      <w:rPr>
                        <w:rFonts w:ascii="Arial"/>
                        <w:b/>
                        <w:sz w:val="24"/>
                      </w:rPr>
                    </w:pPr>
                    <w:r>
                      <w:rPr>
                        <w:rFonts w:ascii="Arial"/>
                        <w:b/>
                        <w:w w:val="95"/>
                        <w:sz w:val="24"/>
                      </w:rPr>
                      <w:t>C1IF</w:t>
                    </w:r>
                  </w:p>
                </w:txbxContent>
              </v:textbox>
              <w10:wrap type="none"/>
            </v:shape>
            <v:shape style="position:absolute;left:2982;top:601;width:1079;height:403" type="#_x0000_t202" filled="false" stroked="false">
              <v:textbox inset="0,0,0,0">
                <w:txbxContent>
                  <w:p>
                    <w:pPr>
                      <w:spacing w:before="45"/>
                      <w:ind w:left="320" w:right="0" w:firstLine="0"/>
                      <w:jc w:val="left"/>
                      <w:rPr>
                        <w:rFonts w:ascii="Arial"/>
                        <w:b/>
                        <w:sz w:val="24"/>
                      </w:rPr>
                    </w:pPr>
                    <w:r>
                      <w:rPr>
                        <w:rFonts w:ascii="Arial"/>
                        <w:b/>
                        <w:w w:val="95"/>
                        <w:sz w:val="24"/>
                      </w:rPr>
                      <w:t>C2IF</w:t>
                    </w:r>
                  </w:p>
                </w:txbxContent>
              </v:textbox>
              <w10:wrap type="none"/>
            </v:shape>
            <v:shape style="position:absolute;left:1873;top:601;width:1079;height:403" type="#_x0000_t202" filled="false" stroked="false">
              <v:textbox inset="0,0,0,0">
                <w:txbxContent>
                  <w:p>
                    <w:pPr>
                      <w:spacing w:before="45"/>
                      <w:ind w:left="262" w:right="0" w:firstLine="0"/>
                      <w:jc w:val="left"/>
                      <w:rPr>
                        <w:rFonts w:ascii="Arial"/>
                        <w:b/>
                        <w:sz w:val="24"/>
                      </w:rPr>
                    </w:pPr>
                    <w:r>
                      <w:rPr>
                        <w:rFonts w:ascii="Arial"/>
                        <w:b/>
                        <w:w w:val="90"/>
                        <w:sz w:val="24"/>
                      </w:rPr>
                      <w:t>OSFIF</w:t>
                    </w:r>
                  </w:p>
                </w:txbxContent>
              </v:textbox>
              <w10:wrap type="none"/>
            </v:shape>
            <w10:wrap type="topAndBottom"/>
          </v:group>
        </w:pict>
      </w:r>
      <w:r>
        <w:rPr>
          <w:rFonts w:ascii="Arial"/>
          <w:b/>
          <w:sz w:val="24"/>
        </w:rPr>
        <w:t>R/W(0)</w:t>
        <w:tab/>
        <w:t>R/W(0)</w:t>
        <w:tab/>
        <w:t>R/W(0)</w:t>
        <w:tab/>
        <w:t>R/W(0)</w:t>
        <w:tab/>
        <w:t>R/W(0)</w:t>
        <w:tab/>
        <w:t>R/W(0)</w:t>
        <w:tab/>
        <w:t>R/W(0)</w:t>
      </w:r>
    </w:p>
    <w:p>
      <w:pPr>
        <w:pStyle w:val="BodyText"/>
        <w:spacing w:before="8"/>
        <w:rPr>
          <w:rFonts w:ascii="Arial"/>
          <w:b/>
          <w:sz w:val="13"/>
        </w:rPr>
      </w:pPr>
    </w:p>
    <w:p>
      <w:pPr>
        <w:spacing w:before="90"/>
        <w:ind w:left="1652" w:right="1540" w:firstLine="0"/>
        <w:jc w:val="center"/>
        <w:rPr>
          <w:i/>
          <w:sz w:val="24"/>
        </w:rPr>
      </w:pPr>
      <w:r>
        <w:rPr>
          <w:i/>
          <w:sz w:val="24"/>
        </w:rPr>
        <w:t>Hình 8-4: Thanh ghi PIE2 và PIR2.</w:t>
      </w:r>
    </w:p>
    <w:p>
      <w:pPr>
        <w:spacing w:after="0"/>
        <w:jc w:val="center"/>
        <w:rPr>
          <w:sz w:val="24"/>
        </w:rPr>
        <w:sectPr>
          <w:pgSz w:w="11910" w:h="16840"/>
          <w:pgMar w:header="283" w:footer="472" w:top="640" w:bottom="660" w:left="740" w:right="0"/>
        </w:sectPr>
      </w:pPr>
    </w:p>
    <w:p>
      <w:pPr>
        <w:pStyle w:val="BodyText"/>
        <w:spacing w:line="268" w:lineRule="exact"/>
        <w:ind w:left="1243"/>
        <w:jc w:val="both"/>
      </w:pPr>
      <w:r>
        <w:rPr>
          <w:i/>
        </w:rPr>
        <w:t>Bảng 8-4: </w:t>
      </w:r>
      <w:r>
        <w:rPr/>
        <w:t>Tóm tắt chức năng các </w:t>
      </w:r>
      <w:r>
        <w:rPr>
          <w:spacing w:val="-4"/>
        </w:rPr>
        <w:t>bit </w:t>
      </w:r>
      <w:r>
        <w:rPr/>
        <w:t>trong thanh ghi cho phép ngắt PIE2 </w:t>
      </w:r>
      <w:r>
        <w:rPr>
          <w:spacing w:val="-3"/>
        </w:rPr>
        <w:t>có </w:t>
      </w:r>
      <w:r>
        <w:rPr/>
        <w:t>địa chỉ 0x8D:</w:t>
      </w:r>
    </w:p>
    <w:p>
      <w:pPr>
        <w:pStyle w:val="BodyText"/>
        <w:spacing w:before="4"/>
        <w:rPr>
          <w:sz w:val="8"/>
        </w:rPr>
      </w:pPr>
    </w:p>
    <w:tbl>
      <w:tblPr>
        <w:tblW w:w="0" w:type="auto"/>
        <w:jc w:val="left"/>
        <w:tblInd w:w="1230"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943"/>
        <w:gridCol w:w="1234"/>
        <w:gridCol w:w="6687"/>
      </w:tblGrid>
      <w:tr>
        <w:trPr>
          <w:trHeight w:val="303" w:hRule="atLeast"/>
        </w:trPr>
        <w:tc>
          <w:tcPr>
            <w:tcW w:w="943" w:type="dxa"/>
            <w:tcBorders>
              <w:left w:val="double" w:sz="2" w:space="0" w:color="9F9F9F"/>
            </w:tcBorders>
            <w:shd w:val="clear" w:color="auto" w:fill="FFCC99"/>
          </w:tcPr>
          <w:p>
            <w:pPr>
              <w:pStyle w:val="TableParagraph"/>
              <w:spacing w:line="273" w:lineRule="exact" w:before="10"/>
              <w:ind w:left="107" w:right="88"/>
              <w:jc w:val="center"/>
              <w:rPr>
                <w:b/>
                <w:sz w:val="24"/>
              </w:rPr>
            </w:pPr>
            <w:r>
              <w:rPr>
                <w:b/>
                <w:sz w:val="24"/>
              </w:rPr>
              <w:t>Bit</w:t>
            </w:r>
          </w:p>
        </w:tc>
        <w:tc>
          <w:tcPr>
            <w:tcW w:w="1234" w:type="dxa"/>
            <w:shd w:val="clear" w:color="auto" w:fill="FFCC99"/>
          </w:tcPr>
          <w:p>
            <w:pPr>
              <w:pStyle w:val="TableParagraph"/>
              <w:spacing w:line="273" w:lineRule="exact" w:before="10"/>
              <w:ind w:left="129"/>
              <w:rPr>
                <w:b/>
                <w:sz w:val="24"/>
              </w:rPr>
            </w:pPr>
            <w:r>
              <w:rPr>
                <w:b/>
                <w:sz w:val="24"/>
              </w:rPr>
              <w:t>Kí hiệu</w:t>
            </w:r>
          </w:p>
        </w:tc>
        <w:tc>
          <w:tcPr>
            <w:tcW w:w="6687" w:type="dxa"/>
            <w:shd w:val="clear" w:color="auto" w:fill="FFCC99"/>
          </w:tcPr>
          <w:p>
            <w:pPr>
              <w:pStyle w:val="TableParagraph"/>
              <w:spacing w:line="273" w:lineRule="exact" w:before="10"/>
              <w:ind w:left="129"/>
              <w:rPr>
                <w:b/>
                <w:sz w:val="24"/>
              </w:rPr>
            </w:pPr>
            <w:r>
              <w:rPr>
                <w:b/>
                <w:sz w:val="24"/>
              </w:rPr>
              <w:t>Chức năng (cho phép = 1; cấm = 0)</w:t>
            </w:r>
          </w:p>
        </w:tc>
      </w:tr>
      <w:tr>
        <w:trPr>
          <w:trHeight w:val="300" w:hRule="atLeast"/>
        </w:trPr>
        <w:tc>
          <w:tcPr>
            <w:tcW w:w="943" w:type="dxa"/>
            <w:tcBorders>
              <w:left w:val="double" w:sz="2" w:space="0" w:color="9F9F9F"/>
            </w:tcBorders>
            <w:shd w:val="clear" w:color="auto" w:fill="FFFF99"/>
          </w:tcPr>
          <w:p>
            <w:pPr>
              <w:pStyle w:val="TableParagraph"/>
              <w:spacing w:before="3"/>
              <w:ind w:left="107" w:right="91"/>
              <w:jc w:val="center"/>
              <w:rPr>
                <w:sz w:val="24"/>
              </w:rPr>
            </w:pPr>
            <w:r>
              <w:rPr>
                <w:sz w:val="24"/>
              </w:rPr>
              <w:t>PIE2.7</w:t>
            </w:r>
          </w:p>
        </w:tc>
        <w:tc>
          <w:tcPr>
            <w:tcW w:w="1234" w:type="dxa"/>
            <w:shd w:val="clear" w:color="auto" w:fill="FFFF99"/>
          </w:tcPr>
          <w:p>
            <w:pPr>
              <w:pStyle w:val="TableParagraph"/>
              <w:spacing w:before="3"/>
              <w:ind w:left="129"/>
              <w:rPr>
                <w:sz w:val="24"/>
              </w:rPr>
            </w:pPr>
            <w:r>
              <w:rPr>
                <w:sz w:val="24"/>
              </w:rPr>
              <w:t>OSFIE</w:t>
            </w:r>
          </w:p>
        </w:tc>
        <w:tc>
          <w:tcPr>
            <w:tcW w:w="6687" w:type="dxa"/>
            <w:shd w:val="clear" w:color="auto" w:fill="FFFF99"/>
          </w:tcPr>
          <w:p>
            <w:pPr>
              <w:pStyle w:val="TableParagraph"/>
              <w:spacing w:before="3"/>
              <w:ind w:left="129"/>
              <w:rPr>
                <w:sz w:val="24"/>
              </w:rPr>
            </w:pPr>
            <w:r>
              <w:rPr>
                <w:sz w:val="24"/>
              </w:rPr>
              <w:t>Bit cho phép ngắt của bộ dao động hỏng.</w:t>
            </w:r>
          </w:p>
        </w:tc>
      </w:tr>
      <w:tr>
        <w:trPr>
          <w:trHeight w:val="300" w:hRule="atLeast"/>
        </w:trPr>
        <w:tc>
          <w:tcPr>
            <w:tcW w:w="943" w:type="dxa"/>
            <w:tcBorders>
              <w:left w:val="double" w:sz="2" w:space="0" w:color="9F9F9F"/>
            </w:tcBorders>
            <w:shd w:val="clear" w:color="auto" w:fill="FFFF99"/>
          </w:tcPr>
          <w:p>
            <w:pPr>
              <w:pStyle w:val="TableParagraph"/>
              <w:spacing w:before="3"/>
              <w:ind w:left="107" w:right="91"/>
              <w:jc w:val="center"/>
              <w:rPr>
                <w:sz w:val="24"/>
              </w:rPr>
            </w:pPr>
            <w:r>
              <w:rPr>
                <w:sz w:val="24"/>
              </w:rPr>
              <w:t>PIE2.6</w:t>
            </w:r>
          </w:p>
        </w:tc>
        <w:tc>
          <w:tcPr>
            <w:tcW w:w="1234" w:type="dxa"/>
            <w:shd w:val="clear" w:color="auto" w:fill="FFFF99"/>
          </w:tcPr>
          <w:p>
            <w:pPr>
              <w:pStyle w:val="TableParagraph"/>
              <w:spacing w:before="3"/>
              <w:ind w:left="129"/>
              <w:rPr>
                <w:sz w:val="24"/>
              </w:rPr>
            </w:pPr>
            <w:r>
              <w:rPr>
                <w:sz w:val="24"/>
              </w:rPr>
              <w:t>C2IE</w:t>
            </w:r>
          </w:p>
        </w:tc>
        <w:tc>
          <w:tcPr>
            <w:tcW w:w="6687" w:type="dxa"/>
            <w:shd w:val="clear" w:color="auto" w:fill="FFFF99"/>
          </w:tcPr>
          <w:p>
            <w:pPr>
              <w:pStyle w:val="TableParagraph"/>
              <w:spacing w:before="3"/>
              <w:ind w:left="129"/>
              <w:rPr>
                <w:sz w:val="24"/>
              </w:rPr>
            </w:pPr>
            <w:r>
              <w:rPr>
                <w:sz w:val="24"/>
              </w:rPr>
              <w:t>Bit cho phép ngắt của khối so sánh 2.</w:t>
            </w:r>
          </w:p>
        </w:tc>
      </w:tr>
      <w:tr>
        <w:trPr>
          <w:trHeight w:val="300" w:hRule="atLeast"/>
        </w:trPr>
        <w:tc>
          <w:tcPr>
            <w:tcW w:w="943" w:type="dxa"/>
            <w:tcBorders>
              <w:left w:val="double" w:sz="2" w:space="0" w:color="9F9F9F"/>
            </w:tcBorders>
            <w:shd w:val="clear" w:color="auto" w:fill="CCFFCC"/>
          </w:tcPr>
          <w:p>
            <w:pPr>
              <w:pStyle w:val="TableParagraph"/>
              <w:spacing w:before="3"/>
              <w:ind w:left="107" w:right="91"/>
              <w:jc w:val="center"/>
              <w:rPr>
                <w:sz w:val="24"/>
              </w:rPr>
            </w:pPr>
            <w:r>
              <w:rPr>
                <w:sz w:val="24"/>
              </w:rPr>
              <w:t>PIE2.5</w:t>
            </w:r>
          </w:p>
        </w:tc>
        <w:tc>
          <w:tcPr>
            <w:tcW w:w="1234" w:type="dxa"/>
            <w:shd w:val="clear" w:color="auto" w:fill="CCFFCC"/>
          </w:tcPr>
          <w:p>
            <w:pPr>
              <w:pStyle w:val="TableParagraph"/>
              <w:spacing w:before="3"/>
              <w:ind w:left="129"/>
              <w:rPr>
                <w:sz w:val="24"/>
              </w:rPr>
            </w:pPr>
            <w:r>
              <w:rPr>
                <w:sz w:val="24"/>
              </w:rPr>
              <w:t>C1IE</w:t>
            </w:r>
          </w:p>
        </w:tc>
        <w:tc>
          <w:tcPr>
            <w:tcW w:w="6687" w:type="dxa"/>
            <w:shd w:val="clear" w:color="auto" w:fill="CCFFCC"/>
          </w:tcPr>
          <w:p>
            <w:pPr>
              <w:pStyle w:val="TableParagraph"/>
              <w:spacing w:before="3"/>
              <w:ind w:left="129"/>
              <w:rPr>
                <w:sz w:val="24"/>
              </w:rPr>
            </w:pPr>
            <w:r>
              <w:rPr>
                <w:sz w:val="24"/>
              </w:rPr>
              <w:t>Bit cho phép ngắt của khối so sánh 1.</w:t>
            </w:r>
          </w:p>
        </w:tc>
      </w:tr>
      <w:tr>
        <w:trPr>
          <w:trHeight w:val="301" w:hRule="atLeast"/>
        </w:trPr>
        <w:tc>
          <w:tcPr>
            <w:tcW w:w="943" w:type="dxa"/>
            <w:tcBorders>
              <w:left w:val="double" w:sz="2" w:space="0" w:color="9F9F9F"/>
            </w:tcBorders>
          </w:tcPr>
          <w:p>
            <w:pPr>
              <w:pStyle w:val="TableParagraph"/>
              <w:spacing w:before="3"/>
              <w:ind w:left="107" w:right="91"/>
              <w:jc w:val="center"/>
              <w:rPr>
                <w:sz w:val="24"/>
              </w:rPr>
            </w:pPr>
            <w:r>
              <w:rPr>
                <w:sz w:val="24"/>
              </w:rPr>
              <w:t>PIE2.4</w:t>
            </w:r>
          </w:p>
        </w:tc>
        <w:tc>
          <w:tcPr>
            <w:tcW w:w="1234" w:type="dxa"/>
          </w:tcPr>
          <w:p>
            <w:pPr>
              <w:pStyle w:val="TableParagraph"/>
              <w:spacing w:before="3"/>
              <w:ind w:left="129"/>
              <w:rPr>
                <w:sz w:val="24"/>
              </w:rPr>
            </w:pPr>
            <w:r>
              <w:rPr>
                <w:sz w:val="24"/>
              </w:rPr>
              <w:t>EEIE</w:t>
            </w:r>
          </w:p>
        </w:tc>
        <w:tc>
          <w:tcPr>
            <w:tcW w:w="6687" w:type="dxa"/>
          </w:tcPr>
          <w:p>
            <w:pPr>
              <w:pStyle w:val="TableParagraph"/>
              <w:spacing w:before="3"/>
              <w:ind w:left="129"/>
              <w:rPr>
                <w:sz w:val="24"/>
              </w:rPr>
            </w:pPr>
            <w:r>
              <w:rPr>
                <w:sz w:val="24"/>
              </w:rPr>
              <w:t>Bit cho phép ngắt của bộ nhớ eeprom.</w:t>
            </w:r>
          </w:p>
        </w:tc>
      </w:tr>
      <w:tr>
        <w:trPr>
          <w:trHeight w:val="300" w:hRule="atLeast"/>
        </w:trPr>
        <w:tc>
          <w:tcPr>
            <w:tcW w:w="943" w:type="dxa"/>
            <w:tcBorders>
              <w:left w:val="double" w:sz="2" w:space="0" w:color="9F9F9F"/>
            </w:tcBorders>
            <w:shd w:val="clear" w:color="auto" w:fill="CCFFCC"/>
          </w:tcPr>
          <w:p>
            <w:pPr>
              <w:pStyle w:val="TableParagraph"/>
              <w:spacing w:before="3"/>
              <w:ind w:left="107" w:right="91"/>
              <w:jc w:val="center"/>
              <w:rPr>
                <w:sz w:val="24"/>
              </w:rPr>
            </w:pPr>
            <w:r>
              <w:rPr>
                <w:sz w:val="24"/>
              </w:rPr>
              <w:t>PIE2.3</w:t>
            </w:r>
          </w:p>
        </w:tc>
        <w:tc>
          <w:tcPr>
            <w:tcW w:w="1234" w:type="dxa"/>
            <w:shd w:val="clear" w:color="auto" w:fill="CCFFCC"/>
          </w:tcPr>
          <w:p>
            <w:pPr>
              <w:pStyle w:val="TableParagraph"/>
              <w:spacing w:before="3"/>
              <w:ind w:left="129"/>
              <w:rPr>
                <w:sz w:val="24"/>
              </w:rPr>
            </w:pPr>
            <w:r>
              <w:rPr>
                <w:sz w:val="24"/>
              </w:rPr>
              <w:t>BCLIE</w:t>
            </w:r>
          </w:p>
        </w:tc>
        <w:tc>
          <w:tcPr>
            <w:tcW w:w="6687" w:type="dxa"/>
            <w:shd w:val="clear" w:color="auto" w:fill="CCFFCC"/>
          </w:tcPr>
          <w:p>
            <w:pPr>
              <w:pStyle w:val="TableParagraph"/>
              <w:spacing w:before="3"/>
              <w:ind w:left="129"/>
              <w:rPr>
                <w:sz w:val="24"/>
              </w:rPr>
            </w:pPr>
            <w:r>
              <w:rPr>
                <w:sz w:val="24"/>
              </w:rPr>
              <w:t>Bit cho phép ngắt xung đột truyền dữ liệu I2C.</w:t>
            </w:r>
          </w:p>
        </w:tc>
      </w:tr>
      <w:tr>
        <w:trPr>
          <w:trHeight w:val="300" w:hRule="atLeast"/>
        </w:trPr>
        <w:tc>
          <w:tcPr>
            <w:tcW w:w="943" w:type="dxa"/>
            <w:tcBorders>
              <w:left w:val="double" w:sz="2" w:space="0" w:color="9F9F9F"/>
            </w:tcBorders>
            <w:shd w:val="clear" w:color="auto" w:fill="CCFFCC"/>
          </w:tcPr>
          <w:p>
            <w:pPr>
              <w:pStyle w:val="TableParagraph"/>
              <w:spacing w:before="3"/>
              <w:ind w:left="107" w:right="91"/>
              <w:jc w:val="center"/>
              <w:rPr>
                <w:sz w:val="24"/>
              </w:rPr>
            </w:pPr>
            <w:r>
              <w:rPr>
                <w:sz w:val="24"/>
              </w:rPr>
              <w:t>PIE2.2</w:t>
            </w:r>
          </w:p>
        </w:tc>
        <w:tc>
          <w:tcPr>
            <w:tcW w:w="1234" w:type="dxa"/>
            <w:shd w:val="clear" w:color="auto" w:fill="CCFFCC"/>
          </w:tcPr>
          <w:p>
            <w:pPr>
              <w:pStyle w:val="TableParagraph"/>
              <w:spacing w:before="3"/>
              <w:ind w:left="129"/>
              <w:rPr>
                <w:sz w:val="24"/>
              </w:rPr>
            </w:pPr>
            <w:r>
              <w:rPr>
                <w:sz w:val="24"/>
              </w:rPr>
              <w:t>ULWUIE</w:t>
            </w:r>
          </w:p>
        </w:tc>
        <w:tc>
          <w:tcPr>
            <w:tcW w:w="6687" w:type="dxa"/>
            <w:shd w:val="clear" w:color="auto" w:fill="CCFFCC"/>
          </w:tcPr>
          <w:p>
            <w:pPr>
              <w:pStyle w:val="TableParagraph"/>
              <w:spacing w:before="3"/>
              <w:ind w:left="129"/>
              <w:rPr>
                <w:sz w:val="24"/>
              </w:rPr>
            </w:pPr>
            <w:r>
              <w:rPr>
                <w:sz w:val="24"/>
              </w:rPr>
              <w:t>Bit cho phép ngắt của bộ đánh thức CPU với công suất cực thấp.</w:t>
            </w:r>
          </w:p>
        </w:tc>
      </w:tr>
      <w:tr>
        <w:trPr>
          <w:trHeight w:val="300" w:hRule="atLeast"/>
        </w:trPr>
        <w:tc>
          <w:tcPr>
            <w:tcW w:w="943" w:type="dxa"/>
            <w:tcBorders>
              <w:left w:val="double" w:sz="2" w:space="0" w:color="9F9F9F"/>
            </w:tcBorders>
            <w:shd w:val="clear" w:color="auto" w:fill="CCFFCC"/>
          </w:tcPr>
          <w:p>
            <w:pPr>
              <w:pStyle w:val="TableParagraph"/>
              <w:spacing w:before="3"/>
              <w:ind w:left="107" w:right="91"/>
              <w:jc w:val="center"/>
              <w:rPr>
                <w:sz w:val="24"/>
              </w:rPr>
            </w:pPr>
            <w:r>
              <w:rPr>
                <w:sz w:val="24"/>
              </w:rPr>
              <w:t>PIE2.1</w:t>
            </w:r>
          </w:p>
        </w:tc>
        <w:tc>
          <w:tcPr>
            <w:tcW w:w="1234" w:type="dxa"/>
            <w:shd w:val="clear" w:color="auto" w:fill="CCFFCC"/>
          </w:tcPr>
          <w:p>
            <w:pPr>
              <w:pStyle w:val="TableParagraph"/>
              <w:spacing w:before="3"/>
              <w:ind w:left="129"/>
              <w:rPr>
                <w:sz w:val="24"/>
              </w:rPr>
            </w:pPr>
            <w:r>
              <w:rPr>
                <w:w w:val="99"/>
                <w:sz w:val="24"/>
              </w:rPr>
              <w:t>-</w:t>
            </w:r>
          </w:p>
        </w:tc>
        <w:tc>
          <w:tcPr>
            <w:tcW w:w="6687" w:type="dxa"/>
            <w:shd w:val="clear" w:color="auto" w:fill="CCFFCC"/>
          </w:tcPr>
          <w:p>
            <w:pPr>
              <w:pStyle w:val="TableParagraph"/>
              <w:spacing w:before="3"/>
              <w:ind w:left="129"/>
              <w:rPr>
                <w:sz w:val="24"/>
              </w:rPr>
            </w:pPr>
            <w:r>
              <w:rPr>
                <w:sz w:val="24"/>
              </w:rPr>
              <w:t>Bit chưa có chức năng.</w:t>
            </w:r>
          </w:p>
        </w:tc>
      </w:tr>
      <w:tr>
        <w:trPr>
          <w:trHeight w:val="303" w:hRule="atLeast"/>
        </w:trPr>
        <w:tc>
          <w:tcPr>
            <w:tcW w:w="943" w:type="dxa"/>
            <w:tcBorders>
              <w:left w:val="double" w:sz="2" w:space="0" w:color="9F9F9F"/>
            </w:tcBorders>
          </w:tcPr>
          <w:p>
            <w:pPr>
              <w:pStyle w:val="TableParagraph"/>
              <w:spacing w:before="3"/>
              <w:ind w:left="107" w:right="91"/>
              <w:jc w:val="center"/>
              <w:rPr>
                <w:sz w:val="24"/>
              </w:rPr>
            </w:pPr>
            <w:r>
              <w:rPr>
                <w:sz w:val="24"/>
              </w:rPr>
              <w:t>PIE2.0</w:t>
            </w:r>
          </w:p>
        </w:tc>
        <w:tc>
          <w:tcPr>
            <w:tcW w:w="1234" w:type="dxa"/>
          </w:tcPr>
          <w:p>
            <w:pPr>
              <w:pStyle w:val="TableParagraph"/>
              <w:spacing w:before="3"/>
              <w:ind w:left="129"/>
              <w:rPr>
                <w:sz w:val="24"/>
              </w:rPr>
            </w:pPr>
            <w:r>
              <w:rPr>
                <w:sz w:val="24"/>
              </w:rPr>
              <w:t>CCP2IE</w:t>
            </w:r>
          </w:p>
        </w:tc>
        <w:tc>
          <w:tcPr>
            <w:tcW w:w="6687" w:type="dxa"/>
          </w:tcPr>
          <w:p>
            <w:pPr>
              <w:pStyle w:val="TableParagraph"/>
              <w:spacing w:before="3"/>
              <w:ind w:left="129"/>
              <w:rPr>
                <w:sz w:val="24"/>
              </w:rPr>
            </w:pPr>
            <w:r>
              <w:rPr>
                <w:sz w:val="24"/>
              </w:rPr>
              <w:t>Bit cho phép ngắt của CCP2.</w:t>
            </w:r>
          </w:p>
        </w:tc>
      </w:tr>
    </w:tbl>
    <w:p>
      <w:pPr>
        <w:pStyle w:val="BodyText"/>
        <w:spacing w:before="79"/>
        <w:ind w:left="1243"/>
        <w:jc w:val="both"/>
      </w:pPr>
      <w:r>
        <w:rPr>
          <w:i/>
        </w:rPr>
        <w:t>Bảng 8-5: </w:t>
      </w:r>
      <w:r>
        <w:rPr/>
        <w:t>Tóm tắt chức năng các </w:t>
      </w:r>
      <w:r>
        <w:rPr>
          <w:spacing w:val="-4"/>
        </w:rPr>
        <w:t>bit </w:t>
      </w:r>
      <w:r>
        <w:rPr/>
        <w:t>trong thanh ghi cho phép ngắt PIR2 </w:t>
      </w:r>
      <w:r>
        <w:rPr>
          <w:spacing w:val="-3"/>
        </w:rPr>
        <w:t>có </w:t>
      </w:r>
      <w:r>
        <w:rPr>
          <w:spacing w:val="-4"/>
        </w:rPr>
        <w:t>địa </w:t>
      </w:r>
      <w:r>
        <w:rPr/>
        <w:t>chỉ</w:t>
      </w:r>
      <w:r>
        <w:rPr>
          <w:spacing w:val="19"/>
        </w:rPr>
        <w:t> </w:t>
      </w:r>
      <w:r>
        <w:rPr/>
        <w:t>0x0D:</w:t>
      </w:r>
    </w:p>
    <w:p>
      <w:pPr>
        <w:pStyle w:val="BodyText"/>
        <w:spacing w:before="5"/>
        <w:rPr>
          <w:sz w:val="8"/>
        </w:rPr>
      </w:pPr>
    </w:p>
    <w:tbl>
      <w:tblPr>
        <w:tblW w:w="0" w:type="auto"/>
        <w:jc w:val="left"/>
        <w:tblInd w:w="1426"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960"/>
        <w:gridCol w:w="1219"/>
        <w:gridCol w:w="6290"/>
      </w:tblGrid>
      <w:tr>
        <w:trPr>
          <w:trHeight w:val="298" w:hRule="atLeast"/>
        </w:trPr>
        <w:tc>
          <w:tcPr>
            <w:tcW w:w="960" w:type="dxa"/>
            <w:tcBorders>
              <w:left w:val="double" w:sz="2" w:space="0" w:color="9F9F9F"/>
            </w:tcBorders>
            <w:shd w:val="clear" w:color="auto" w:fill="FFCC99"/>
          </w:tcPr>
          <w:p>
            <w:pPr>
              <w:pStyle w:val="TableParagraph"/>
              <w:spacing w:line="268" w:lineRule="exact" w:before="10"/>
              <w:ind w:left="110" w:right="89"/>
              <w:jc w:val="center"/>
              <w:rPr>
                <w:b/>
                <w:sz w:val="24"/>
              </w:rPr>
            </w:pPr>
            <w:r>
              <w:rPr>
                <w:b/>
                <w:sz w:val="24"/>
              </w:rPr>
              <w:t>Bit</w:t>
            </w:r>
          </w:p>
        </w:tc>
        <w:tc>
          <w:tcPr>
            <w:tcW w:w="1219" w:type="dxa"/>
            <w:shd w:val="clear" w:color="auto" w:fill="FFCC99"/>
          </w:tcPr>
          <w:p>
            <w:pPr>
              <w:pStyle w:val="TableParagraph"/>
              <w:spacing w:line="268" w:lineRule="exact" w:before="10"/>
              <w:ind w:left="131"/>
              <w:rPr>
                <w:b/>
                <w:sz w:val="24"/>
              </w:rPr>
            </w:pPr>
            <w:r>
              <w:rPr>
                <w:b/>
                <w:sz w:val="24"/>
              </w:rPr>
              <w:t>Kí hiệu</w:t>
            </w:r>
          </w:p>
        </w:tc>
        <w:tc>
          <w:tcPr>
            <w:tcW w:w="6290" w:type="dxa"/>
            <w:shd w:val="clear" w:color="auto" w:fill="FFCC99"/>
          </w:tcPr>
          <w:p>
            <w:pPr>
              <w:pStyle w:val="TableParagraph"/>
              <w:spacing w:line="268" w:lineRule="exact" w:before="10"/>
              <w:ind w:left="132"/>
              <w:rPr>
                <w:b/>
                <w:sz w:val="24"/>
              </w:rPr>
            </w:pPr>
            <w:r>
              <w:rPr>
                <w:b/>
                <w:sz w:val="24"/>
              </w:rPr>
              <w:t>Chức năng (cho phép = 1; cấm = 0)</w:t>
            </w:r>
          </w:p>
        </w:tc>
      </w:tr>
      <w:tr>
        <w:trPr>
          <w:trHeight w:val="300" w:hRule="atLeast"/>
        </w:trPr>
        <w:tc>
          <w:tcPr>
            <w:tcW w:w="960" w:type="dxa"/>
            <w:tcBorders>
              <w:left w:val="double" w:sz="2" w:space="0" w:color="9F9F9F"/>
            </w:tcBorders>
            <w:shd w:val="clear" w:color="auto" w:fill="FFFF99"/>
          </w:tcPr>
          <w:p>
            <w:pPr>
              <w:pStyle w:val="TableParagraph"/>
              <w:spacing w:line="273" w:lineRule="exact" w:before="8"/>
              <w:ind w:left="112" w:right="89"/>
              <w:jc w:val="center"/>
              <w:rPr>
                <w:sz w:val="24"/>
              </w:rPr>
            </w:pPr>
            <w:r>
              <w:rPr>
                <w:sz w:val="24"/>
              </w:rPr>
              <w:t>PIR2.7</w:t>
            </w:r>
          </w:p>
        </w:tc>
        <w:tc>
          <w:tcPr>
            <w:tcW w:w="1219" w:type="dxa"/>
            <w:shd w:val="clear" w:color="auto" w:fill="FFFF99"/>
          </w:tcPr>
          <w:p>
            <w:pPr>
              <w:pStyle w:val="TableParagraph"/>
              <w:spacing w:line="273" w:lineRule="exact" w:before="8"/>
              <w:ind w:left="131"/>
              <w:rPr>
                <w:sz w:val="24"/>
              </w:rPr>
            </w:pPr>
            <w:r>
              <w:rPr>
                <w:sz w:val="24"/>
              </w:rPr>
              <w:t>OSFIF</w:t>
            </w:r>
          </w:p>
        </w:tc>
        <w:tc>
          <w:tcPr>
            <w:tcW w:w="6290" w:type="dxa"/>
            <w:shd w:val="clear" w:color="auto" w:fill="FFFF99"/>
          </w:tcPr>
          <w:p>
            <w:pPr>
              <w:pStyle w:val="TableParagraph"/>
              <w:spacing w:line="273" w:lineRule="exact" w:before="8"/>
              <w:ind w:left="132"/>
              <w:rPr>
                <w:sz w:val="24"/>
              </w:rPr>
            </w:pPr>
            <w:r>
              <w:rPr>
                <w:sz w:val="24"/>
              </w:rPr>
              <w:t>Cờ báo ngắt của bộ dao động hỏng.</w:t>
            </w:r>
          </w:p>
        </w:tc>
      </w:tr>
      <w:tr>
        <w:trPr>
          <w:trHeight w:val="305" w:hRule="atLeast"/>
        </w:trPr>
        <w:tc>
          <w:tcPr>
            <w:tcW w:w="960" w:type="dxa"/>
            <w:tcBorders>
              <w:left w:val="double" w:sz="2" w:space="0" w:color="9F9F9F"/>
            </w:tcBorders>
            <w:shd w:val="clear" w:color="auto" w:fill="FFFF99"/>
          </w:tcPr>
          <w:p>
            <w:pPr>
              <w:pStyle w:val="TableParagraph"/>
              <w:spacing w:before="8"/>
              <w:ind w:left="112" w:right="89"/>
              <w:jc w:val="center"/>
              <w:rPr>
                <w:sz w:val="24"/>
              </w:rPr>
            </w:pPr>
            <w:r>
              <w:rPr>
                <w:sz w:val="24"/>
              </w:rPr>
              <w:t>PIR2.6</w:t>
            </w:r>
          </w:p>
        </w:tc>
        <w:tc>
          <w:tcPr>
            <w:tcW w:w="1219" w:type="dxa"/>
            <w:shd w:val="clear" w:color="auto" w:fill="FFFF99"/>
          </w:tcPr>
          <w:p>
            <w:pPr>
              <w:pStyle w:val="TableParagraph"/>
              <w:spacing w:before="8"/>
              <w:ind w:left="131"/>
              <w:rPr>
                <w:sz w:val="24"/>
              </w:rPr>
            </w:pPr>
            <w:r>
              <w:rPr>
                <w:sz w:val="24"/>
              </w:rPr>
              <w:t>C2IF</w:t>
            </w:r>
          </w:p>
        </w:tc>
        <w:tc>
          <w:tcPr>
            <w:tcW w:w="6290" w:type="dxa"/>
            <w:shd w:val="clear" w:color="auto" w:fill="FFFF99"/>
          </w:tcPr>
          <w:p>
            <w:pPr>
              <w:pStyle w:val="TableParagraph"/>
              <w:spacing w:before="8"/>
              <w:ind w:left="132"/>
              <w:rPr>
                <w:sz w:val="24"/>
              </w:rPr>
            </w:pPr>
            <w:r>
              <w:rPr>
                <w:sz w:val="24"/>
              </w:rPr>
              <w:t>Cờ báo ngắt của khối so sánh 2.</w:t>
            </w:r>
          </w:p>
        </w:tc>
      </w:tr>
      <w:tr>
        <w:trPr>
          <w:trHeight w:val="301" w:hRule="atLeast"/>
        </w:trPr>
        <w:tc>
          <w:tcPr>
            <w:tcW w:w="960" w:type="dxa"/>
            <w:tcBorders>
              <w:left w:val="double" w:sz="2" w:space="0" w:color="9F9F9F"/>
            </w:tcBorders>
            <w:shd w:val="clear" w:color="auto" w:fill="CCFFCC"/>
          </w:tcPr>
          <w:p>
            <w:pPr>
              <w:pStyle w:val="TableParagraph"/>
              <w:spacing w:before="3"/>
              <w:ind w:left="112" w:right="89"/>
              <w:jc w:val="center"/>
              <w:rPr>
                <w:sz w:val="24"/>
              </w:rPr>
            </w:pPr>
            <w:r>
              <w:rPr>
                <w:sz w:val="24"/>
              </w:rPr>
              <w:t>PIR2.5</w:t>
            </w:r>
          </w:p>
        </w:tc>
        <w:tc>
          <w:tcPr>
            <w:tcW w:w="1219" w:type="dxa"/>
            <w:shd w:val="clear" w:color="auto" w:fill="CCFFCC"/>
          </w:tcPr>
          <w:p>
            <w:pPr>
              <w:pStyle w:val="TableParagraph"/>
              <w:spacing w:before="3"/>
              <w:ind w:left="131"/>
              <w:rPr>
                <w:sz w:val="24"/>
              </w:rPr>
            </w:pPr>
            <w:r>
              <w:rPr>
                <w:sz w:val="24"/>
              </w:rPr>
              <w:t>C1IF</w:t>
            </w:r>
          </w:p>
        </w:tc>
        <w:tc>
          <w:tcPr>
            <w:tcW w:w="6290" w:type="dxa"/>
            <w:shd w:val="clear" w:color="auto" w:fill="CCFFCC"/>
          </w:tcPr>
          <w:p>
            <w:pPr>
              <w:pStyle w:val="TableParagraph"/>
              <w:spacing w:before="3"/>
              <w:ind w:left="132"/>
              <w:rPr>
                <w:sz w:val="24"/>
              </w:rPr>
            </w:pPr>
            <w:r>
              <w:rPr>
                <w:sz w:val="24"/>
              </w:rPr>
              <w:t>Cờ báo ngắt của khối so sánh 1.</w:t>
            </w:r>
          </w:p>
        </w:tc>
      </w:tr>
      <w:tr>
        <w:trPr>
          <w:trHeight w:val="300" w:hRule="atLeast"/>
        </w:trPr>
        <w:tc>
          <w:tcPr>
            <w:tcW w:w="960" w:type="dxa"/>
            <w:tcBorders>
              <w:left w:val="double" w:sz="2" w:space="0" w:color="9F9F9F"/>
            </w:tcBorders>
          </w:tcPr>
          <w:p>
            <w:pPr>
              <w:pStyle w:val="TableParagraph"/>
              <w:spacing w:before="3"/>
              <w:ind w:left="112" w:right="89"/>
              <w:jc w:val="center"/>
              <w:rPr>
                <w:sz w:val="24"/>
              </w:rPr>
            </w:pPr>
            <w:r>
              <w:rPr>
                <w:sz w:val="24"/>
              </w:rPr>
              <w:t>PIR2.4</w:t>
            </w:r>
          </w:p>
        </w:tc>
        <w:tc>
          <w:tcPr>
            <w:tcW w:w="1219" w:type="dxa"/>
          </w:tcPr>
          <w:p>
            <w:pPr>
              <w:pStyle w:val="TableParagraph"/>
              <w:spacing w:before="3"/>
              <w:ind w:left="131"/>
              <w:rPr>
                <w:sz w:val="24"/>
              </w:rPr>
            </w:pPr>
            <w:r>
              <w:rPr>
                <w:sz w:val="24"/>
              </w:rPr>
              <w:t>EEIF</w:t>
            </w:r>
          </w:p>
        </w:tc>
        <w:tc>
          <w:tcPr>
            <w:tcW w:w="6290" w:type="dxa"/>
          </w:tcPr>
          <w:p>
            <w:pPr>
              <w:pStyle w:val="TableParagraph"/>
              <w:spacing w:before="3"/>
              <w:ind w:left="132"/>
              <w:rPr>
                <w:sz w:val="24"/>
              </w:rPr>
            </w:pPr>
            <w:r>
              <w:rPr>
                <w:sz w:val="24"/>
              </w:rPr>
              <w:t>Cờ báo ngắt của bộ nhớ eeprom.</w:t>
            </w:r>
          </w:p>
        </w:tc>
      </w:tr>
      <w:tr>
        <w:trPr>
          <w:trHeight w:val="300" w:hRule="atLeast"/>
        </w:trPr>
        <w:tc>
          <w:tcPr>
            <w:tcW w:w="960" w:type="dxa"/>
            <w:tcBorders>
              <w:left w:val="double" w:sz="2" w:space="0" w:color="9F9F9F"/>
            </w:tcBorders>
            <w:shd w:val="clear" w:color="auto" w:fill="CCFFCC"/>
          </w:tcPr>
          <w:p>
            <w:pPr>
              <w:pStyle w:val="TableParagraph"/>
              <w:spacing w:before="3"/>
              <w:ind w:left="112" w:right="89"/>
              <w:jc w:val="center"/>
              <w:rPr>
                <w:sz w:val="24"/>
              </w:rPr>
            </w:pPr>
            <w:r>
              <w:rPr>
                <w:sz w:val="24"/>
              </w:rPr>
              <w:t>PIR2.3</w:t>
            </w:r>
          </w:p>
        </w:tc>
        <w:tc>
          <w:tcPr>
            <w:tcW w:w="1219" w:type="dxa"/>
            <w:shd w:val="clear" w:color="auto" w:fill="CCFFCC"/>
          </w:tcPr>
          <w:p>
            <w:pPr>
              <w:pStyle w:val="TableParagraph"/>
              <w:spacing w:before="3"/>
              <w:ind w:left="131"/>
              <w:rPr>
                <w:sz w:val="24"/>
              </w:rPr>
            </w:pPr>
            <w:r>
              <w:rPr>
                <w:sz w:val="24"/>
              </w:rPr>
              <w:t>BCLIF</w:t>
            </w:r>
          </w:p>
        </w:tc>
        <w:tc>
          <w:tcPr>
            <w:tcW w:w="6290" w:type="dxa"/>
            <w:shd w:val="clear" w:color="auto" w:fill="CCFFCC"/>
          </w:tcPr>
          <w:p>
            <w:pPr>
              <w:pStyle w:val="TableParagraph"/>
              <w:spacing w:before="3"/>
              <w:ind w:left="132"/>
              <w:rPr>
                <w:sz w:val="24"/>
              </w:rPr>
            </w:pPr>
            <w:r>
              <w:rPr>
                <w:sz w:val="24"/>
              </w:rPr>
              <w:t>Cờ báo ngắt xung đột truyền dữ liệu I2C.</w:t>
            </w:r>
          </w:p>
        </w:tc>
      </w:tr>
      <w:tr>
        <w:trPr>
          <w:trHeight w:val="300" w:hRule="atLeast"/>
        </w:trPr>
        <w:tc>
          <w:tcPr>
            <w:tcW w:w="960" w:type="dxa"/>
            <w:tcBorders>
              <w:left w:val="double" w:sz="2" w:space="0" w:color="9F9F9F"/>
            </w:tcBorders>
            <w:shd w:val="clear" w:color="auto" w:fill="CCFFCC"/>
          </w:tcPr>
          <w:p>
            <w:pPr>
              <w:pStyle w:val="TableParagraph"/>
              <w:spacing w:before="3"/>
              <w:ind w:left="112" w:right="89"/>
              <w:jc w:val="center"/>
              <w:rPr>
                <w:sz w:val="24"/>
              </w:rPr>
            </w:pPr>
            <w:r>
              <w:rPr>
                <w:sz w:val="24"/>
              </w:rPr>
              <w:t>PIR2.2</w:t>
            </w:r>
          </w:p>
        </w:tc>
        <w:tc>
          <w:tcPr>
            <w:tcW w:w="1219" w:type="dxa"/>
            <w:shd w:val="clear" w:color="auto" w:fill="CCFFCC"/>
          </w:tcPr>
          <w:p>
            <w:pPr>
              <w:pStyle w:val="TableParagraph"/>
              <w:spacing w:before="3"/>
              <w:ind w:left="131"/>
              <w:rPr>
                <w:sz w:val="24"/>
              </w:rPr>
            </w:pPr>
            <w:r>
              <w:rPr>
                <w:sz w:val="24"/>
              </w:rPr>
              <w:t>ULWUIF</w:t>
            </w:r>
          </w:p>
        </w:tc>
        <w:tc>
          <w:tcPr>
            <w:tcW w:w="6290" w:type="dxa"/>
            <w:shd w:val="clear" w:color="auto" w:fill="CCFFCC"/>
          </w:tcPr>
          <w:p>
            <w:pPr>
              <w:pStyle w:val="TableParagraph"/>
              <w:spacing w:before="3"/>
              <w:ind w:left="132"/>
              <w:rPr>
                <w:sz w:val="24"/>
              </w:rPr>
            </w:pPr>
            <w:r>
              <w:rPr>
                <w:sz w:val="24"/>
              </w:rPr>
              <w:t>Cờ báo ngắt của bộ đánh thức CPU với công suất cực thấp.</w:t>
            </w:r>
          </w:p>
        </w:tc>
      </w:tr>
      <w:tr>
        <w:trPr>
          <w:trHeight w:val="300" w:hRule="atLeast"/>
        </w:trPr>
        <w:tc>
          <w:tcPr>
            <w:tcW w:w="960" w:type="dxa"/>
            <w:tcBorders>
              <w:left w:val="double" w:sz="2" w:space="0" w:color="9F9F9F"/>
            </w:tcBorders>
            <w:shd w:val="clear" w:color="auto" w:fill="CCFFCC"/>
          </w:tcPr>
          <w:p>
            <w:pPr>
              <w:pStyle w:val="TableParagraph"/>
              <w:spacing w:before="3"/>
              <w:ind w:left="112" w:right="89"/>
              <w:jc w:val="center"/>
              <w:rPr>
                <w:sz w:val="24"/>
              </w:rPr>
            </w:pPr>
            <w:r>
              <w:rPr>
                <w:sz w:val="24"/>
              </w:rPr>
              <w:t>PIR2.1</w:t>
            </w:r>
          </w:p>
        </w:tc>
        <w:tc>
          <w:tcPr>
            <w:tcW w:w="1219" w:type="dxa"/>
            <w:shd w:val="clear" w:color="auto" w:fill="CCFFCC"/>
          </w:tcPr>
          <w:p>
            <w:pPr>
              <w:pStyle w:val="TableParagraph"/>
              <w:spacing w:before="3"/>
              <w:ind w:left="131"/>
              <w:rPr>
                <w:sz w:val="24"/>
              </w:rPr>
            </w:pPr>
            <w:r>
              <w:rPr>
                <w:w w:val="99"/>
                <w:sz w:val="24"/>
              </w:rPr>
              <w:t>-</w:t>
            </w:r>
          </w:p>
        </w:tc>
        <w:tc>
          <w:tcPr>
            <w:tcW w:w="6290" w:type="dxa"/>
            <w:shd w:val="clear" w:color="auto" w:fill="CCFFCC"/>
          </w:tcPr>
          <w:p>
            <w:pPr>
              <w:pStyle w:val="TableParagraph"/>
              <w:spacing w:before="3"/>
              <w:ind w:left="132"/>
              <w:rPr>
                <w:sz w:val="24"/>
              </w:rPr>
            </w:pPr>
            <w:r>
              <w:rPr>
                <w:sz w:val="24"/>
              </w:rPr>
              <w:t>Bit chưa có chức năng.</w:t>
            </w:r>
          </w:p>
        </w:tc>
      </w:tr>
      <w:tr>
        <w:trPr>
          <w:trHeight w:val="298" w:hRule="atLeast"/>
        </w:trPr>
        <w:tc>
          <w:tcPr>
            <w:tcW w:w="960" w:type="dxa"/>
            <w:tcBorders>
              <w:left w:val="double" w:sz="2" w:space="0" w:color="9F9F9F"/>
            </w:tcBorders>
          </w:tcPr>
          <w:p>
            <w:pPr>
              <w:pStyle w:val="TableParagraph"/>
              <w:spacing w:line="275" w:lineRule="exact" w:before="3"/>
              <w:ind w:left="112" w:right="89"/>
              <w:jc w:val="center"/>
              <w:rPr>
                <w:sz w:val="24"/>
              </w:rPr>
            </w:pPr>
            <w:r>
              <w:rPr>
                <w:sz w:val="24"/>
              </w:rPr>
              <w:t>PIR2.0</w:t>
            </w:r>
          </w:p>
        </w:tc>
        <w:tc>
          <w:tcPr>
            <w:tcW w:w="1219" w:type="dxa"/>
          </w:tcPr>
          <w:p>
            <w:pPr>
              <w:pStyle w:val="TableParagraph"/>
              <w:spacing w:line="275" w:lineRule="exact" w:before="3"/>
              <w:ind w:left="131"/>
              <w:rPr>
                <w:sz w:val="24"/>
              </w:rPr>
            </w:pPr>
            <w:r>
              <w:rPr>
                <w:sz w:val="24"/>
              </w:rPr>
              <w:t>CCP2IF</w:t>
            </w:r>
          </w:p>
        </w:tc>
        <w:tc>
          <w:tcPr>
            <w:tcW w:w="6290" w:type="dxa"/>
          </w:tcPr>
          <w:p>
            <w:pPr>
              <w:pStyle w:val="TableParagraph"/>
              <w:spacing w:line="275" w:lineRule="exact" w:before="3"/>
              <w:ind w:left="132"/>
              <w:rPr>
                <w:sz w:val="24"/>
              </w:rPr>
            </w:pPr>
            <w:r>
              <w:rPr>
                <w:sz w:val="24"/>
              </w:rPr>
              <w:t>Cờ báo ngắt của CCP2.</w:t>
            </w:r>
          </w:p>
        </w:tc>
      </w:tr>
    </w:tbl>
    <w:p>
      <w:pPr>
        <w:pStyle w:val="BodyText"/>
        <w:spacing w:before="78"/>
        <w:ind w:left="1243"/>
        <w:jc w:val="both"/>
      </w:pPr>
      <w:r>
        <w:rPr/>
        <w:t>Cấu trúc mạch điện ngắt của PIC16F877 như hình 8-5:</w:t>
      </w:r>
    </w:p>
    <w:p>
      <w:pPr>
        <w:pStyle w:val="BodyText"/>
        <w:spacing w:line="237" w:lineRule="auto" w:before="125"/>
        <w:ind w:left="676" w:right="582" w:firstLine="600"/>
        <w:jc w:val="both"/>
      </w:pPr>
      <w:r>
        <w:rPr/>
        <w:t>Trong mạch điện chúng </w:t>
      </w:r>
      <w:r>
        <w:rPr>
          <w:spacing w:val="2"/>
        </w:rPr>
        <w:t>ta </w:t>
      </w:r>
      <w:r>
        <w:rPr/>
        <w:t>có thể nhìn thấy để CPU thực hiện ngắt của timer0 thì phải hội đủ các điều kiện sau: </w:t>
      </w:r>
      <w:r>
        <w:rPr>
          <w:spacing w:val="-4"/>
        </w:rPr>
        <w:t>bit </w:t>
      </w:r>
      <w:r>
        <w:rPr/>
        <w:t>cho phép ngắt T0IE = </w:t>
      </w:r>
      <w:r>
        <w:rPr>
          <w:spacing w:val="-3"/>
        </w:rPr>
        <w:t>1, </w:t>
      </w:r>
      <w:r>
        <w:rPr/>
        <w:t>timer0 đếm </w:t>
      </w:r>
      <w:r>
        <w:rPr>
          <w:spacing w:val="-3"/>
        </w:rPr>
        <w:t>và </w:t>
      </w:r>
      <w:r>
        <w:rPr/>
        <w:t>tràn làm cờ báo ngắt T0IF = 1 </w:t>
      </w:r>
      <w:r>
        <w:rPr>
          <w:spacing w:val="-3"/>
        </w:rPr>
        <w:t>và </w:t>
      </w:r>
      <w:r>
        <w:rPr>
          <w:spacing w:val="-4"/>
        </w:rPr>
        <w:t>bit </w:t>
      </w:r>
      <w:r>
        <w:rPr/>
        <w:t>cho  phép ngắt toàn cục GIE =</w:t>
      </w:r>
      <w:r>
        <w:rPr>
          <w:spacing w:val="5"/>
        </w:rPr>
        <w:t> </w:t>
      </w:r>
      <w:r>
        <w:rPr/>
        <w:t>1.</w:t>
      </w:r>
    </w:p>
    <w:p>
      <w:pPr>
        <w:pStyle w:val="BodyText"/>
        <w:spacing w:line="237" w:lineRule="auto" w:before="126"/>
        <w:ind w:left="676" w:right="581" w:firstLine="600"/>
        <w:jc w:val="both"/>
      </w:pPr>
      <w:r>
        <w:rPr/>
        <w:t>Khi một ngắt được đáp ứng thì </w:t>
      </w:r>
      <w:r>
        <w:rPr>
          <w:spacing w:val="-4"/>
        </w:rPr>
        <w:t>bit </w:t>
      </w:r>
      <w:r>
        <w:rPr/>
        <w:t>GIE bị xóa để không cho phép bất kì ngắt nào khác xảy ra nữa, địa chỉ trở </w:t>
      </w:r>
      <w:r>
        <w:rPr>
          <w:spacing w:val="-3"/>
        </w:rPr>
        <w:t>về </w:t>
      </w:r>
      <w:r>
        <w:rPr/>
        <w:t>được cất vào trong ngăn xếp </w:t>
      </w:r>
      <w:r>
        <w:rPr>
          <w:spacing w:val="-3"/>
        </w:rPr>
        <w:t>và </w:t>
      </w:r>
      <w:r>
        <w:rPr/>
        <w:t>thanh ghi PC được nạp địa chỉ</w:t>
      </w:r>
      <w:r>
        <w:rPr>
          <w:spacing w:val="6"/>
        </w:rPr>
        <w:t> </w:t>
      </w:r>
      <w:r>
        <w:rPr/>
        <w:t>0004h.</w:t>
      </w:r>
    </w:p>
    <w:p>
      <w:pPr>
        <w:pStyle w:val="BodyText"/>
        <w:spacing w:before="124"/>
        <w:ind w:left="1276"/>
        <w:jc w:val="both"/>
      </w:pPr>
      <w:r>
        <w:rPr/>
        <w:t>Do chỉ có 1 vector địa chỉ ngắt là 0004H thì làm sao để biết ngắt nào đang thực hiện?</w:t>
      </w:r>
    </w:p>
    <w:p>
      <w:pPr>
        <w:pStyle w:val="BodyText"/>
        <w:spacing w:line="237" w:lineRule="auto" w:before="124"/>
        <w:ind w:left="676" w:right="583" w:firstLine="600"/>
        <w:jc w:val="both"/>
      </w:pPr>
      <w:r>
        <w:rPr/>
        <w:t>Nếu trong chương trình chỉ sử dụng có 1 ngắt thì khi ngắt xảy ra thì chương trình con phục ngắt đó sẽ được thực hiện.</w:t>
      </w:r>
    </w:p>
    <w:p>
      <w:pPr>
        <w:pStyle w:val="BodyText"/>
        <w:spacing w:line="237" w:lineRule="auto" w:before="126"/>
        <w:ind w:left="676" w:right="574" w:firstLine="600"/>
        <w:jc w:val="both"/>
      </w:pPr>
      <w:r>
        <w:rPr/>
        <w:t>Nếu trong chương trình sử dụng nhiều nguồn ngắt thì chương trình ngắt viết tại địa chỉ 0004H sẽ kiểm tra xem cờ báo ngắt nào lên 1, nếu bằng 0 thì kiểm tra tiếp cờ khác, nếu bằng 1 thì thực hiện chương trình ngắt tương ứng.</w:t>
      </w:r>
    </w:p>
    <w:p>
      <w:pPr>
        <w:pStyle w:val="BodyText"/>
        <w:spacing w:line="237" w:lineRule="auto" w:before="126"/>
        <w:ind w:left="676" w:right="581" w:firstLine="600"/>
        <w:jc w:val="both"/>
      </w:pPr>
      <w:r>
        <w:rPr/>
        <w:t>Quá trình kiểm tra cờ báo ngắt nào bằng 1 và thực hiện chương trình phục vụ ngắt tương ứng trước cũng xác định luôn thứ tự ưu tiên ngắt.</w:t>
      </w:r>
    </w:p>
    <w:p>
      <w:pPr>
        <w:pStyle w:val="BodyText"/>
        <w:spacing w:before="124"/>
        <w:ind w:left="1276"/>
        <w:jc w:val="both"/>
      </w:pPr>
      <w:r>
        <w:rPr/>
        <w:t>Thứ tự ngắt và ưu tiên ngắt của PIC16F887 khác với vi điều khiển AT89S52.</w:t>
      </w:r>
    </w:p>
    <w:p>
      <w:pPr>
        <w:spacing w:after="0"/>
        <w:jc w:val="both"/>
        <w:sectPr>
          <w:pgSz w:w="11910" w:h="16840"/>
          <w:pgMar w:header="283" w:footer="472" w:top="640" w:bottom="660" w:left="740" w:right="0"/>
        </w:sectPr>
      </w:pPr>
    </w:p>
    <w:p>
      <w:pPr>
        <w:pStyle w:val="BodyText"/>
        <w:spacing w:before="6"/>
        <w:rPr>
          <w:sz w:val="27"/>
        </w:rPr>
      </w:pPr>
    </w:p>
    <w:p>
      <w:pPr>
        <w:pStyle w:val="BodyText"/>
        <w:ind w:left="891"/>
        <w:rPr>
          <w:sz w:val="20"/>
        </w:rPr>
      </w:pPr>
      <w:r>
        <w:rPr>
          <w:sz w:val="20"/>
        </w:rPr>
        <w:drawing>
          <wp:inline distT="0" distB="0" distL="0" distR="0">
            <wp:extent cx="6008031" cy="5863113"/>
            <wp:effectExtent l="0" t="0" r="0" b="0"/>
            <wp:docPr id="257" name="image706.jpeg"/>
            <wp:cNvGraphicFramePr>
              <a:graphicFrameLocks noChangeAspect="1"/>
            </wp:cNvGraphicFramePr>
            <a:graphic>
              <a:graphicData uri="http://schemas.openxmlformats.org/drawingml/2006/picture">
                <pic:pic>
                  <pic:nvPicPr>
                    <pic:cNvPr id="258" name="image706.jpeg"/>
                    <pic:cNvPicPr/>
                  </pic:nvPicPr>
                  <pic:blipFill>
                    <a:blip r:embed="rId884" cstate="print"/>
                    <a:stretch>
                      <a:fillRect/>
                    </a:stretch>
                  </pic:blipFill>
                  <pic:spPr>
                    <a:xfrm>
                      <a:off x="0" y="0"/>
                      <a:ext cx="6008031" cy="5863113"/>
                    </a:xfrm>
                    <a:prstGeom prst="rect">
                      <a:avLst/>
                    </a:prstGeom>
                  </pic:spPr>
                </pic:pic>
              </a:graphicData>
            </a:graphic>
          </wp:inline>
        </w:drawing>
      </w:r>
      <w:r>
        <w:rPr>
          <w:sz w:val="20"/>
        </w:rPr>
      </w:r>
    </w:p>
    <w:p>
      <w:pPr>
        <w:pStyle w:val="BodyText"/>
        <w:spacing w:before="5"/>
      </w:pPr>
    </w:p>
    <w:p>
      <w:pPr>
        <w:spacing w:before="90"/>
        <w:ind w:left="1652" w:right="1550" w:firstLine="0"/>
        <w:jc w:val="center"/>
        <w:rPr>
          <w:i/>
          <w:sz w:val="24"/>
        </w:rPr>
      </w:pPr>
      <w:r>
        <w:rPr>
          <w:i/>
          <w:sz w:val="24"/>
        </w:rPr>
        <w:t>Hình 8-5: Mạch điện ngắt của PIC16F887.</w:t>
      </w:r>
    </w:p>
    <w:p>
      <w:pPr>
        <w:pStyle w:val="BodyText"/>
        <w:spacing w:before="6"/>
        <w:rPr>
          <w:i/>
          <w:sz w:val="21"/>
        </w:rPr>
      </w:pPr>
    </w:p>
    <w:p>
      <w:pPr>
        <w:pStyle w:val="Heading3"/>
        <w:numPr>
          <w:ilvl w:val="0"/>
          <w:numId w:val="99"/>
        </w:numPr>
        <w:tabs>
          <w:tab w:pos="1244" w:val="left" w:leader="none"/>
          <w:tab w:pos="10092" w:val="left" w:leader="none"/>
        </w:tabs>
        <w:spacing w:line="240" w:lineRule="auto" w:before="0" w:after="0"/>
        <w:ind w:left="1243" w:right="0" w:hanging="1106"/>
        <w:jc w:val="left"/>
      </w:pPr>
      <w:r>
        <w:rPr>
          <w:shd w:fill="FFCC99" w:color="auto" w:val="clear"/>
        </w:rPr>
        <w:t>CÁC LỆNH NGẮT CỦA PIC16F887 TRONG NGÔN NGỮ</w:t>
      </w:r>
      <w:r>
        <w:rPr>
          <w:spacing w:val="-36"/>
          <w:shd w:fill="FFCC99" w:color="auto" w:val="clear"/>
        </w:rPr>
        <w:t> </w:t>
      </w:r>
      <w:r>
        <w:rPr>
          <w:spacing w:val="2"/>
          <w:shd w:fill="FFCC99" w:color="auto" w:val="clear"/>
        </w:rPr>
        <w:t>PIC-C</w:t>
        <w:tab/>
      </w:r>
    </w:p>
    <w:p>
      <w:pPr>
        <w:pStyle w:val="BodyText"/>
        <w:spacing w:before="114"/>
        <w:ind w:left="1243"/>
      </w:pPr>
      <w:r>
        <w:rPr/>
        <w:pict>
          <v:group style="position:absolute;margin-left:83.543999pt;margin-top:26.023121pt;width:485pt;height:39.65pt;mso-position-horizontal-relative:page;mso-position-vertical-relative:paragraph;z-index:-15152640;mso-wrap-distance-left:0;mso-wrap-distance-right:0" coordorigin="1671,520" coordsize="9700,793">
            <v:shape style="position:absolute;left:1670;top:520;width:9700;height:793" coordorigin="1671,520" coordsize="9700,793" path="m11371,520l1671,520,1671,914,1671,1313,11371,1313,11371,914,11371,520xe" filled="true" fillcolor="#ffff99" stroked="false">
              <v:path arrowok="t"/>
              <v:fill type="solid"/>
            </v:shape>
            <v:shape style="position:absolute;left:1699;top:522;width:1227;height:266" type="#_x0000_t202" filled="false" stroked="false">
              <v:textbox inset="0,0,0,0">
                <w:txbxContent>
                  <w:p>
                    <w:pPr>
                      <w:tabs>
                        <w:tab w:pos="566" w:val="left" w:leader="none"/>
                      </w:tabs>
                      <w:spacing w:line="266" w:lineRule="exact" w:before="0"/>
                      <w:ind w:left="0" w:right="0" w:firstLine="0"/>
                      <w:jc w:val="left"/>
                      <w:rPr>
                        <w:sz w:val="24"/>
                      </w:rPr>
                    </w:pPr>
                    <w:r>
                      <w:rPr>
                        <w:sz w:val="24"/>
                      </w:rPr>
                      <w:t>1.</w:t>
                      <w:tab/>
                      <w:t>LỆNH</w:t>
                    </w:r>
                  </w:p>
                </w:txbxContent>
              </v:textbox>
              <w10:wrap type="none"/>
            </v:shape>
            <v:shape style="position:absolute;left:3577;top:522;width:6331;height:266" type="#_x0000_t202" filled="false" stroked="false">
              <v:textbox inset="0,0,0,0">
                <w:txbxContent>
                  <w:p>
                    <w:pPr>
                      <w:spacing w:line="266" w:lineRule="exact" w:before="0"/>
                      <w:ind w:left="0" w:right="0" w:firstLine="0"/>
                      <w:jc w:val="left"/>
                      <w:rPr>
                        <w:sz w:val="24"/>
                      </w:rPr>
                    </w:pPr>
                    <w:r>
                      <w:rPr>
                        <w:sz w:val="24"/>
                      </w:rPr>
                      <w:t>ENABLE_INTERRUPTS(LEVEL): có chức năng cho phép ngắt.</w:t>
                    </w:r>
                  </w:p>
                </w:txbxContent>
              </v:textbox>
              <w10:wrap type="none"/>
            </v:shape>
            <v:shape style="position:absolute;left:1699;top:1036;width:1227;height:266" type="#_x0000_t202" filled="false" stroked="false">
              <v:textbox inset="0,0,0,0">
                <w:txbxContent>
                  <w:p>
                    <w:pPr>
                      <w:tabs>
                        <w:tab w:pos="566" w:val="left" w:leader="none"/>
                      </w:tabs>
                      <w:spacing w:line="266" w:lineRule="exact" w:before="0"/>
                      <w:ind w:left="0" w:right="0" w:firstLine="0"/>
                      <w:jc w:val="left"/>
                      <w:rPr>
                        <w:sz w:val="24"/>
                      </w:rPr>
                    </w:pPr>
                    <w:r>
                      <w:rPr>
                        <w:sz w:val="24"/>
                      </w:rPr>
                      <w:t>2.</w:t>
                      <w:tab/>
                      <w:t>LỆNH</w:t>
                    </w:r>
                  </w:p>
                </w:txbxContent>
              </v:textbox>
              <w10:wrap type="none"/>
            </v:shape>
            <v:shape style="position:absolute;left:3577;top:1036;width:5917;height:266" type="#_x0000_t202" filled="false" stroked="false">
              <v:textbox inset="0,0,0,0">
                <w:txbxContent>
                  <w:p>
                    <w:pPr>
                      <w:spacing w:line="266" w:lineRule="exact" w:before="0"/>
                      <w:ind w:left="0" w:right="0" w:firstLine="0"/>
                      <w:jc w:val="left"/>
                      <w:rPr>
                        <w:sz w:val="24"/>
                      </w:rPr>
                    </w:pPr>
                    <w:r>
                      <w:rPr>
                        <w:sz w:val="24"/>
                      </w:rPr>
                      <w:t>DISABLE_INTERRUPTS(LEVEL): có chức năng cấm ngắt.</w:t>
                    </w:r>
                  </w:p>
                </w:txbxContent>
              </v:textbox>
              <w10:wrap type="none"/>
            </v:shape>
            <w10:wrap type="topAndBottom"/>
          </v:group>
        </w:pict>
      </w:r>
      <w:r>
        <w:rPr/>
        <w:t>Các lệnh của ngôn ngữ lập trình C liên quan đến ngắt bao gồm:</w:t>
      </w:r>
    </w:p>
    <w:p>
      <w:pPr>
        <w:pStyle w:val="BodyText"/>
        <w:spacing w:before="7"/>
        <w:rPr>
          <w:sz w:val="10"/>
        </w:rPr>
      </w:pPr>
    </w:p>
    <w:p>
      <w:pPr>
        <w:pStyle w:val="Heading3"/>
        <w:numPr>
          <w:ilvl w:val="0"/>
          <w:numId w:val="99"/>
        </w:numPr>
        <w:tabs>
          <w:tab w:pos="1243" w:val="left" w:leader="none"/>
          <w:tab w:pos="1244" w:val="left" w:leader="none"/>
          <w:tab w:pos="10630" w:val="left" w:leader="none"/>
        </w:tabs>
        <w:spacing w:line="240" w:lineRule="auto" w:before="87" w:after="0"/>
        <w:ind w:left="1243" w:right="0" w:hanging="568"/>
        <w:jc w:val="left"/>
      </w:pPr>
      <w:r>
        <w:rPr>
          <w:shd w:fill="FFCC99" w:color="auto" w:val="clear"/>
        </w:rPr>
        <w:t>CÁC ỨNG DỤNG NGẮT CỦA PIC</w:t>
      </w:r>
      <w:r>
        <w:rPr>
          <w:spacing w:val="-13"/>
          <w:shd w:fill="FFCC99" w:color="auto" w:val="clear"/>
        </w:rPr>
        <w:t> </w:t>
      </w:r>
      <w:r>
        <w:rPr>
          <w:shd w:fill="FFCC99" w:color="auto" w:val="clear"/>
        </w:rPr>
        <w:t>16F887</w:t>
        <w:tab/>
      </w:r>
    </w:p>
    <w:p>
      <w:pPr>
        <w:pStyle w:val="BodyText"/>
        <w:spacing w:before="171"/>
        <w:ind w:left="676" w:right="569" w:firstLine="566"/>
        <w:jc w:val="both"/>
      </w:pPr>
      <w:r>
        <w:rPr/>
        <w:pict>
          <v:group style="position:absolute;margin-left:65.064003pt;margin-top:70.423141pt;width:507.8pt;height:30.5pt;mso-position-horizontal-relative:page;mso-position-vertical-relative:paragraph;z-index:-15151104;mso-wrap-distance-left:0;mso-wrap-distance-right:0" coordorigin="1301,1408" coordsize="10156,610">
            <v:rect style="position:absolute;left:1310;top:1417;width:10137;height:293" filled="true" fillcolor="#dbe4f0" stroked="false">
              <v:fill type="solid"/>
            </v:rect>
            <v:rect style="position:absolute;left:1310;top:1408;width:10137;height:10" filled="true" fillcolor="#000000" stroked="false">
              <v:fill type="solid"/>
            </v:rect>
            <v:rect style="position:absolute;left:1310;top:1710;width:10137;height:298" filled="true" fillcolor="#dbe4f0" stroked="false">
              <v:fill type="solid"/>
            </v:rect>
            <v:shape style="position:absolute;left:1301;top:1408;width:10156;height:610" coordorigin="1301,1408" coordsize="10156,610" path="m11447,2008l1311,2008,1311,1408,1301,1408,1301,2018,1311,2018,11447,2018,11447,2008xm11457,1408l11448,1408,11448,2018,11457,2018,11457,1408xe" filled="true" fillcolor="#000000" stroked="false">
              <v:path arrowok="t"/>
              <v:fill type="solid"/>
            </v:shape>
            <v:shape style="position:absolute;left:1416;top:1439;width:831;height:266" type="#_x0000_t202" filled="false" stroked="false">
              <v:textbox inset="0,0,0,0">
                <w:txbxContent>
                  <w:p>
                    <w:pPr>
                      <w:spacing w:line="266" w:lineRule="exact" w:before="0"/>
                      <w:ind w:left="0" w:right="0" w:firstLine="0"/>
                      <w:jc w:val="left"/>
                      <w:rPr>
                        <w:b/>
                        <w:i/>
                        <w:sz w:val="24"/>
                      </w:rPr>
                    </w:pPr>
                    <w:r>
                      <w:rPr>
                        <w:b/>
                        <w:i/>
                        <w:sz w:val="24"/>
                      </w:rPr>
                      <w:t>Bài 8-1:</w:t>
                    </w:r>
                  </w:p>
                </w:txbxContent>
              </v:textbox>
              <w10:wrap type="none"/>
            </v:shape>
            <v:shape style="position:absolute;left:2977;top:1439;width:8381;height:540" type="#_x0000_t202" filled="false" stroked="false">
              <v:textbox inset="0,0,0,0">
                <w:txbxContent>
                  <w:p>
                    <w:pPr>
                      <w:spacing w:line="237" w:lineRule="auto" w:before="0"/>
                      <w:ind w:left="0" w:right="37" w:firstLine="0"/>
                      <w:jc w:val="left"/>
                      <w:rPr>
                        <w:sz w:val="24"/>
                      </w:rPr>
                    </w:pPr>
                    <w:r>
                      <w:rPr>
                        <w:sz w:val="24"/>
                      </w:rPr>
                      <w:t>Dùng vi điều khiển PIC16F887 điều khiển 8 led đơn sáng tắt sử dụng ngắt timer T1 với chu kỳ delay </w:t>
                    </w:r>
                    <w:r>
                      <w:rPr>
                        <w:spacing w:val="-3"/>
                        <w:sz w:val="24"/>
                      </w:rPr>
                      <w:t>là</w:t>
                    </w:r>
                    <w:r>
                      <w:rPr>
                        <w:spacing w:val="-6"/>
                        <w:sz w:val="24"/>
                      </w:rPr>
                      <w:t> </w:t>
                    </w:r>
                    <w:r>
                      <w:rPr>
                        <w:sz w:val="24"/>
                      </w:rPr>
                      <w:t>262ms.</w:t>
                    </w:r>
                  </w:p>
                </w:txbxContent>
              </v:textbox>
              <w10:wrap type="none"/>
            </v:shape>
            <w10:wrap type="topAndBottom"/>
          </v:group>
        </w:pict>
      </w:r>
      <w:r>
        <w:rPr/>
        <w:t>Phần này trình bày các ứng dụng ngắt đơn giản của PIC16F887, qua các ứng dụng này giúp bạn biết viết lưu đồ cho những ứng dụng có dùng ngắt, biết viết chương trình có sử dụng ngắt và đặc biệt là biết thêm cách tính toán thời gian delay cho các timer. Từ các kiến thức cơ bản này sẽ giúp bạn hiểu và viết được các ứng dụng khác.</w:t>
      </w:r>
    </w:p>
    <w:p>
      <w:pPr>
        <w:pStyle w:val="ListParagraph"/>
        <w:numPr>
          <w:ilvl w:val="0"/>
          <w:numId w:val="102"/>
        </w:numPr>
        <w:tabs>
          <w:tab w:pos="1809" w:val="left" w:leader="none"/>
          <w:tab w:pos="1810" w:val="left" w:leader="none"/>
        </w:tabs>
        <w:spacing w:line="240" w:lineRule="auto" w:before="22" w:after="0"/>
        <w:ind w:left="1809" w:right="0" w:hanging="567"/>
        <w:jc w:val="left"/>
        <w:rPr>
          <w:sz w:val="24"/>
        </w:rPr>
      </w:pPr>
      <w:r>
        <w:rPr>
          <w:sz w:val="24"/>
        </w:rPr>
        <w:t>Sơ đồ</w:t>
      </w:r>
      <w:r>
        <w:rPr>
          <w:spacing w:val="2"/>
          <w:sz w:val="24"/>
        </w:rPr>
        <w:t> </w:t>
      </w:r>
      <w:r>
        <w:rPr>
          <w:spacing w:val="-3"/>
          <w:sz w:val="24"/>
        </w:rPr>
        <w:t>mạch:</w:t>
      </w:r>
    </w:p>
    <w:p>
      <w:pPr>
        <w:spacing w:after="0" w:line="240" w:lineRule="auto"/>
        <w:jc w:val="left"/>
        <w:rPr>
          <w:sz w:val="24"/>
        </w:rPr>
        <w:sectPr>
          <w:pgSz w:w="11910" w:h="16840"/>
          <w:pgMar w:header="283" w:footer="472" w:top="640" w:bottom="660" w:left="740" w:right="0"/>
        </w:sectPr>
      </w:pPr>
    </w:p>
    <w:p>
      <w:pPr>
        <w:pStyle w:val="BodyText"/>
        <w:rPr>
          <w:sz w:val="20"/>
        </w:rPr>
      </w:pPr>
      <w:r>
        <w:rPr/>
        <w:pict>
          <v:group style="position:absolute;margin-left:65.064003pt;margin-top:14.159983pt;width:507.8pt;height:240.65pt;mso-position-horizontal-relative:page;mso-position-vertical-relative:page;z-index:-29127168" coordorigin="1301,283" coordsize="10156,4813">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2181;top:652;width:9093;height:4444" type="#_x0000_t75" stroked="false">
              <v:imagedata r:id="rId313"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3"/>
        </w:rPr>
      </w:pPr>
    </w:p>
    <w:p>
      <w:pPr>
        <w:spacing w:before="0"/>
        <w:ind w:left="1652" w:right="1545" w:firstLine="0"/>
        <w:jc w:val="center"/>
        <w:rPr>
          <w:i/>
          <w:sz w:val="24"/>
        </w:rPr>
      </w:pPr>
      <w:r>
        <w:rPr>
          <w:i/>
          <w:sz w:val="24"/>
        </w:rPr>
        <w:t>Hình 8-6: Điều khiển 8 led sáng tắt.</w:t>
      </w:r>
    </w:p>
    <w:p>
      <w:pPr>
        <w:pStyle w:val="BodyText"/>
        <w:spacing w:before="181"/>
        <w:ind w:left="1243"/>
      </w:pPr>
      <w:r>
        <w:rPr/>
        <w:t>Sử dụng portB để điều khiển 8 led đơn, thạch anh sử dụng là 20Mhz.</w:t>
      </w:r>
    </w:p>
    <w:p>
      <w:pPr>
        <w:pStyle w:val="ListParagraph"/>
        <w:numPr>
          <w:ilvl w:val="0"/>
          <w:numId w:val="102"/>
        </w:numPr>
        <w:tabs>
          <w:tab w:pos="1809" w:val="left" w:leader="none"/>
          <w:tab w:pos="1810" w:val="left" w:leader="none"/>
        </w:tabs>
        <w:spacing w:line="240" w:lineRule="auto" w:before="62" w:after="0"/>
        <w:ind w:left="1809" w:right="0" w:hanging="567"/>
        <w:jc w:val="left"/>
        <w:rPr>
          <w:sz w:val="24"/>
        </w:rPr>
      </w:pPr>
      <w:r>
        <w:rPr/>
        <w:pict>
          <v:group style="position:absolute;margin-left:74.826012pt;margin-top:19.560411pt;width:237.1pt;height:130.0500pt;mso-position-horizontal-relative:page;mso-position-vertical-relative:paragraph;z-index:-15149056;mso-wrap-distance-left:0;mso-wrap-distance-right:0" coordorigin="1497,391" coordsize="4742,2601">
            <v:shape style="position:absolute;left:3025;top:426;width:1703;height:384" coordorigin="3026,426" coordsize="1703,384" path="m3210,426l3138,441,3080,482,3040,543,3026,618,3040,692,3080,753,3138,794,3210,809,4545,809,4616,794,4675,753,4714,692,4729,618,4714,543,4675,482,4616,441,4560,430,3215,430,3210,426xm4545,426l4546,430,4560,430,4545,426xe" filled="true" fillcolor="#cdcdcd" stroked="false">
              <v:path arrowok="t"/>
              <v:fill opacity="32639f" type="solid"/>
            </v:shape>
            <v:shape style="position:absolute;left:3040;top:426;width:1689;height:384" coordorigin="3040,426" coordsize="1689,384" path="m4545,426l4545,426,4545,426m3210,426l3210,426,3138,441,3080,482,3040,543,3040,543m4545,809l4546,809,4545,809m4714,692l4714,692,4729,618,4714,543,4675,482,4616,441,4545,426e" filled="false" stroked="true" strokeweight=".887268pt" strokecolor="#cdcdcd">
              <v:path arrowok="t"/>
              <v:stroke dashstyle="solid"/>
            </v:shape>
            <v:line style="position:absolute" from="3201,428" to="4555,428" stroked="true" strokeweight="1.067359pt" strokecolor="#cdcdcd">
              <v:stroke dashstyle="solid"/>
            </v:line>
            <v:shape style="position:absolute;left:3000;top:400;width:1703;height:384" type="#_x0000_t75" stroked="false">
              <v:imagedata r:id="rId889" o:title=""/>
            </v:shape>
            <v:shape style="position:absolute;left:3000;top:400;width:1703;height:384" coordorigin="3001,400" coordsize="1703,384" path="m3189,782l4520,782,4519,783,4591,768,4650,727,4689,666,4704,592,4689,517,4650,456,4591,415,4519,400,4520,402,3189,402,3113,415,3055,456,3015,517,3001,592,3015,666,3055,727,3113,768,3185,783,3189,782xe" filled="false" stroked="true" strokeweight=".902896pt" strokecolor="#404040">
              <v:path arrowok="t"/>
              <v:stroke dashstyle="solid"/>
            </v:shape>
            <v:rect style="position:absolute;left:1531;top:1162;width:4698;height:1113" filled="true" fillcolor="#cdcdcd" stroked="false">
              <v:fill opacity="32639f" type="solid"/>
            </v:rect>
            <v:shape style="position:absolute;left:1531;top:1162;width:4698;height:1113" coordorigin="1532,1162" coordsize="4698,1113" path="m6229,1162l6229,1162,1532,1162,1532,1162m6229,2275l6229,2275,6229,1162e" filled="false" stroked="true" strokeweight=".887268pt" strokecolor="#cdcdcd">
              <v:path arrowok="t"/>
              <v:stroke dashstyle="solid"/>
            </v:shape>
            <v:shape style="position:absolute;left:1505;top:1135;width:4698;height:1113" type="#_x0000_t75" stroked="false">
              <v:imagedata r:id="rId890" o:title=""/>
            </v:shape>
            <v:shape style="position:absolute;left:1505;top:1135;width:4698;height:1113" coordorigin="1506,1135" coordsize="4698,1113" path="m1506,2248l6203,2248,6203,1135,1506,1135,1506,2248m6047,2248l6047,1135e" filled="false" stroked="true" strokeweight=".887268pt" strokecolor="#404040">
              <v:path arrowok="t"/>
              <v:stroke dashstyle="solid"/>
            </v:shape>
            <v:shape style="position:absolute;left:3789;top:782;width:144;height:380" type="#_x0000_t75" stroked="false">
              <v:imagedata r:id="rId891" o:title=""/>
            </v:shape>
            <v:shape style="position:absolute;left:3025;top:2599;width:1703;height:384" coordorigin="3026,2599" coordsize="1703,384" path="m3210,2599l3138,2614,3080,2656,3040,2716,3026,2791,3040,2866,3080,2927,3138,2968,3210,2983,3215,2980,4555,2980,4616,2968,4675,2927,4714,2866,4729,2791,4714,2716,4675,2656,4616,2614,4550,2601,3215,2601,3210,2599xm4555,2980l4546,2980,4545,2983,4555,2980xm4545,2599l4546,2601,4550,2601,4545,2599xe" filled="true" fillcolor="#cdcdcd" stroked="false">
              <v:path arrowok="t"/>
              <v:fill opacity="32639f" type="solid"/>
            </v:shape>
            <v:shape style="position:absolute;left:3040;top:2599;width:1689;height:343" coordorigin="3040,2599" coordsize="1689,343" path="m4545,2599l4545,2599,4545,2599m3210,2599l3210,2599,3138,2614,3080,2656,3040,2716,3040,2716m3040,2866l3040,2866,3080,2927,3102,2942m4714,2866l4714,2866,4729,2791,4714,2716,4675,2656,4616,2614,4545,2599e" filled="false" stroked="true" strokeweight=".887268pt" strokecolor="#cdcdcd">
              <v:path arrowok="t"/>
              <v:stroke dashstyle="solid"/>
            </v:shape>
            <v:shape style="position:absolute;left:4544;top:2590;width:2;height:19" coordorigin="4545,2590" coordsize="0,19" path="m4545,2608l4545,2590,4545,2608xe" filled="true" fillcolor="#cdcdcd" stroked="false">
              <v:path arrowok="t"/>
              <v:fill opacity="32639f" type="solid"/>
            </v:shape>
            <v:shape style="position:absolute;left:4544;top:2980;width:2;height:3" coordorigin="4545,2980" coordsize="2,3" path="m4546,2980l4545,2983,4545,2983e" filled="false" stroked="true" strokeweight=".881554pt" strokecolor="#cdcdcd">
              <v:path arrowok="t"/>
              <v:stroke dashstyle="solid"/>
            </v:shape>
            <v:line style="position:absolute" from="3201,2600" to="4555,2600" stroked="true" strokeweight=".961529pt" strokecolor="#cdcdcd">
              <v:stroke dashstyle="solid"/>
            </v:line>
            <v:shape style="position:absolute;left:3000;top:2573;width:1703;height:384" type="#_x0000_t75" stroked="false">
              <v:imagedata r:id="rId892" o:title=""/>
            </v:shape>
            <v:shape style="position:absolute;left:3000;top:2573;width:1703;height:384" coordorigin="3001,2573" coordsize="1703,384" path="m3189,2953l4520,2953,4519,2957,4591,2942,4650,2901,4689,2840,4704,2765,4689,2690,4650,2629,4591,2588,4519,2573,4520,2573,3189,2573,3113,2588,3055,2629,3015,2690,3001,2765,3015,2840,3055,2901,3113,2942,3185,2957,3189,2953xe" filled="false" stroked="true" strokeweight=".902896pt" strokecolor="#404040">
              <v:path arrowok="t"/>
              <v:stroke dashstyle="solid"/>
            </v:shape>
            <v:shape style="position:absolute;left:3789;top:2247;width:144;height:353" type="#_x0000_t75" stroked="false">
              <v:imagedata r:id="rId893" o:title=""/>
            </v:shape>
            <v:shape style="position:absolute;left:3579;top:494;width:566;height:218" type="#_x0000_t202" filled="false" stroked="false">
              <v:textbox inset="0,0,0,0">
                <w:txbxContent>
                  <w:p>
                    <w:pPr>
                      <w:spacing w:line="207" w:lineRule="exact" w:before="0"/>
                      <w:ind w:left="0" w:right="0" w:firstLine="0"/>
                      <w:jc w:val="left"/>
                      <w:rPr>
                        <w:rFonts w:ascii="Arial"/>
                        <w:b/>
                        <w:sz w:val="21"/>
                      </w:rPr>
                    </w:pPr>
                    <w:r>
                      <w:rPr>
                        <w:rFonts w:ascii="Arial"/>
                        <w:b/>
                        <w:w w:val="80"/>
                        <w:sz w:val="21"/>
                      </w:rPr>
                      <w:t>BEGIN</w:t>
                    </w:r>
                  </w:p>
                </w:txbxContent>
              </v:textbox>
              <w10:wrap type="none"/>
            </v:shape>
            <v:shape style="position:absolute;left:3666;top:2667;width:391;height:218" type="#_x0000_t202" filled="false" stroked="false">
              <v:textbox inset="0,0,0,0">
                <w:txbxContent>
                  <w:p>
                    <w:pPr>
                      <w:spacing w:line="207" w:lineRule="exact" w:before="0"/>
                      <w:ind w:left="0" w:right="0" w:firstLine="0"/>
                      <w:jc w:val="left"/>
                      <w:rPr>
                        <w:rFonts w:ascii="Arial"/>
                        <w:b/>
                        <w:sz w:val="21"/>
                      </w:rPr>
                    </w:pPr>
                    <w:r>
                      <w:rPr>
                        <w:rFonts w:ascii="Arial"/>
                        <w:b/>
                        <w:w w:val="85"/>
                        <w:sz w:val="21"/>
                      </w:rPr>
                      <w:t>END</w:t>
                    </w:r>
                  </w:p>
                </w:txbxContent>
              </v:textbox>
              <w10:wrap type="none"/>
            </v:shape>
            <v:shape style="position:absolute;left:1649;top:1135;width:4398;height:1113" type="#_x0000_t202" filled="false" stroked="true" strokeweight=".869972pt" strokecolor="#404040">
              <v:textbox inset="0,0,0,0">
                <w:txbxContent>
                  <w:p>
                    <w:pPr>
                      <w:spacing w:before="154"/>
                      <w:ind w:left="179" w:right="171" w:firstLine="0"/>
                      <w:jc w:val="center"/>
                      <w:rPr>
                        <w:rFonts w:ascii="Arial" w:hAnsi="Arial"/>
                        <w:b/>
                        <w:sz w:val="21"/>
                      </w:rPr>
                    </w:pPr>
                    <w:r>
                      <w:rPr>
                        <w:rFonts w:ascii="Arial" w:hAnsi="Arial"/>
                        <w:b/>
                        <w:w w:val="95"/>
                        <w:sz w:val="21"/>
                      </w:rPr>
                      <w:t>KHỞI TẠO TIMER1 ĐẾM XUNG NỘI</w:t>
                    </w:r>
                  </w:p>
                  <w:p>
                    <w:pPr>
                      <w:spacing w:line="259" w:lineRule="auto" w:before="19"/>
                      <w:ind w:left="181" w:right="171" w:firstLine="0"/>
                      <w:jc w:val="center"/>
                      <w:rPr>
                        <w:rFonts w:ascii="Arial" w:hAnsi="Arial"/>
                        <w:b/>
                        <w:sz w:val="21"/>
                      </w:rPr>
                    </w:pPr>
                    <w:r>
                      <w:rPr>
                        <w:rFonts w:ascii="Arial" w:hAnsi="Arial"/>
                        <w:b/>
                        <w:w w:val="90"/>
                        <w:sz w:val="21"/>
                      </w:rPr>
                      <w:t>HỆ</w:t>
                    </w:r>
                    <w:r>
                      <w:rPr>
                        <w:rFonts w:ascii="Arial" w:hAnsi="Arial"/>
                        <w:b/>
                        <w:spacing w:val="-36"/>
                        <w:w w:val="90"/>
                        <w:sz w:val="21"/>
                      </w:rPr>
                      <w:t> </w:t>
                    </w:r>
                    <w:r>
                      <w:rPr>
                        <w:rFonts w:ascii="Arial" w:hAnsi="Arial"/>
                        <w:b/>
                        <w:w w:val="90"/>
                        <w:sz w:val="21"/>
                      </w:rPr>
                      <w:t>SỐ</w:t>
                    </w:r>
                    <w:r>
                      <w:rPr>
                        <w:rFonts w:ascii="Arial" w:hAnsi="Arial"/>
                        <w:b/>
                        <w:spacing w:val="-36"/>
                        <w:w w:val="90"/>
                        <w:sz w:val="21"/>
                      </w:rPr>
                      <w:t> </w:t>
                    </w:r>
                    <w:r>
                      <w:rPr>
                        <w:rFonts w:ascii="Arial" w:hAnsi="Arial"/>
                        <w:b/>
                        <w:w w:val="90"/>
                        <w:sz w:val="21"/>
                      </w:rPr>
                      <w:t>CHIA</w:t>
                    </w:r>
                    <w:r>
                      <w:rPr>
                        <w:rFonts w:ascii="Arial" w:hAnsi="Arial"/>
                        <w:b/>
                        <w:spacing w:val="-35"/>
                        <w:w w:val="90"/>
                        <w:sz w:val="21"/>
                      </w:rPr>
                      <w:t> </w:t>
                    </w:r>
                    <w:r>
                      <w:rPr>
                        <w:rFonts w:ascii="Arial" w:hAnsi="Arial"/>
                        <w:b/>
                        <w:w w:val="90"/>
                        <w:sz w:val="21"/>
                      </w:rPr>
                      <w:t>BẰNG</w:t>
                    </w:r>
                    <w:r>
                      <w:rPr>
                        <w:rFonts w:ascii="Arial" w:hAnsi="Arial"/>
                        <w:b/>
                        <w:spacing w:val="-36"/>
                        <w:w w:val="90"/>
                        <w:sz w:val="21"/>
                      </w:rPr>
                      <w:t> </w:t>
                    </w:r>
                    <w:r>
                      <w:rPr>
                        <w:rFonts w:ascii="Arial" w:hAnsi="Arial"/>
                        <w:b/>
                        <w:w w:val="90"/>
                        <w:sz w:val="21"/>
                      </w:rPr>
                      <w:t>8,</w:t>
                    </w:r>
                    <w:r>
                      <w:rPr>
                        <w:rFonts w:ascii="Arial" w:hAnsi="Arial"/>
                        <w:b/>
                        <w:spacing w:val="-35"/>
                        <w:w w:val="90"/>
                        <w:sz w:val="21"/>
                      </w:rPr>
                      <w:t> </w:t>
                    </w:r>
                    <w:r>
                      <w:rPr>
                        <w:rFonts w:ascii="Arial" w:hAnsi="Arial"/>
                        <w:b/>
                        <w:w w:val="90"/>
                        <w:sz w:val="21"/>
                      </w:rPr>
                      <w:t>PORTB</w:t>
                    </w:r>
                    <w:r>
                      <w:rPr>
                        <w:rFonts w:ascii="Arial" w:hAnsi="Arial"/>
                        <w:b/>
                        <w:spacing w:val="-36"/>
                        <w:w w:val="90"/>
                        <w:sz w:val="21"/>
                      </w:rPr>
                      <w:t> </w:t>
                    </w:r>
                    <w:r>
                      <w:rPr>
                        <w:rFonts w:ascii="Arial" w:hAnsi="Arial"/>
                        <w:b/>
                        <w:w w:val="90"/>
                        <w:sz w:val="21"/>
                      </w:rPr>
                      <w:t>XUẤT,</w:t>
                    </w:r>
                    <w:r>
                      <w:rPr>
                        <w:rFonts w:ascii="Arial" w:hAnsi="Arial"/>
                        <w:b/>
                        <w:spacing w:val="-35"/>
                        <w:w w:val="90"/>
                        <w:sz w:val="21"/>
                      </w:rPr>
                      <w:t> </w:t>
                    </w:r>
                    <w:r>
                      <w:rPr>
                        <w:rFonts w:ascii="Arial" w:hAnsi="Arial"/>
                        <w:b/>
                        <w:w w:val="90"/>
                        <w:sz w:val="21"/>
                      </w:rPr>
                      <w:t>T1</w:t>
                    </w:r>
                    <w:r>
                      <w:rPr>
                        <w:rFonts w:ascii="Arial" w:hAnsi="Arial"/>
                        <w:b/>
                        <w:spacing w:val="-36"/>
                        <w:w w:val="90"/>
                        <w:sz w:val="21"/>
                      </w:rPr>
                      <w:t> </w:t>
                    </w:r>
                    <w:r>
                      <w:rPr>
                        <w:rFonts w:ascii="Arial" w:hAnsi="Arial"/>
                        <w:b/>
                        <w:w w:val="90"/>
                        <w:sz w:val="21"/>
                      </w:rPr>
                      <w:t>=</w:t>
                    </w:r>
                    <w:r>
                      <w:rPr>
                        <w:rFonts w:ascii="Arial" w:hAnsi="Arial"/>
                        <w:b/>
                        <w:spacing w:val="-35"/>
                        <w:w w:val="90"/>
                        <w:sz w:val="21"/>
                      </w:rPr>
                      <w:t> </w:t>
                    </w:r>
                    <w:r>
                      <w:rPr>
                        <w:rFonts w:ascii="Arial" w:hAnsi="Arial"/>
                        <w:b/>
                        <w:w w:val="90"/>
                        <w:sz w:val="21"/>
                      </w:rPr>
                      <w:t>0,</w:t>
                    </w:r>
                    <w:r>
                      <w:rPr>
                        <w:rFonts w:ascii="Arial" w:hAnsi="Arial"/>
                        <w:b/>
                        <w:spacing w:val="-36"/>
                        <w:w w:val="90"/>
                        <w:sz w:val="21"/>
                      </w:rPr>
                      <w:t> </w:t>
                    </w:r>
                    <w:r>
                      <w:rPr>
                        <w:rFonts w:ascii="Arial" w:hAnsi="Arial"/>
                        <w:b/>
                        <w:w w:val="90"/>
                        <w:sz w:val="21"/>
                      </w:rPr>
                      <w:t>CHO </w:t>
                    </w:r>
                    <w:r>
                      <w:rPr>
                        <w:rFonts w:ascii="Arial" w:hAnsi="Arial"/>
                        <w:b/>
                        <w:w w:val="95"/>
                        <w:sz w:val="21"/>
                      </w:rPr>
                      <w:t>PHÉP T1</w:t>
                    </w:r>
                    <w:r>
                      <w:rPr>
                        <w:rFonts w:ascii="Arial" w:hAnsi="Arial"/>
                        <w:b/>
                        <w:spacing w:val="-30"/>
                        <w:w w:val="95"/>
                        <w:sz w:val="21"/>
                      </w:rPr>
                      <w:t> </w:t>
                    </w:r>
                    <w:r>
                      <w:rPr>
                        <w:rFonts w:ascii="Arial" w:hAnsi="Arial"/>
                        <w:b/>
                        <w:w w:val="95"/>
                        <w:sz w:val="21"/>
                      </w:rPr>
                      <w:t>NGẮT</w:t>
                    </w:r>
                  </w:p>
                </w:txbxContent>
              </v:textbox>
              <v:stroke dashstyle="solid"/>
              <w10:wrap type="none"/>
            </v:shape>
            <w10:wrap type="topAndBottom"/>
          </v:group>
        </w:pict>
      </w:r>
      <w:r>
        <w:rPr/>
        <w:pict>
          <v:group style="position:absolute;margin-left:325.377350pt;margin-top:26.453186pt;width:237.1pt;height:108.1pt;mso-position-horizontal-relative:page;mso-position-vertical-relative:paragraph;z-index:-15147008;mso-wrap-distance-left:0;mso-wrap-distance-right:0" coordorigin="6508,529" coordsize="4742,2162">
            <v:shape style="position:absolute;left:8036;top:564;width:1703;height:384" coordorigin="8037,564" coordsize="1703,384" path="m8221,564l8149,579,8091,620,8051,681,8037,756,8051,830,8091,891,8149,932,8221,947,8226,945,9567,945,9627,932,9686,891,9725,830,9740,756,9725,681,9686,620,9627,579,9561,565,8226,565,8221,564xm9567,945l9557,945,9556,947,9567,945xm9556,564l9557,565,9561,565,9556,564xe" filled="true" fillcolor="#cdcdcd" stroked="false">
              <v:path arrowok="t"/>
              <v:fill opacity="32639f" type="solid"/>
            </v:shape>
            <v:shape style="position:absolute;left:8090;top:564;width:1649;height:328" coordorigin="8091,564" coordsize="1649,328" path="m9556,564l9556,564,9556,564m8221,564l8221,564,8149,579,8091,620,8091,620m9686,891l9686,891,9725,830,9740,756,9725,681,9686,620,9627,579,9556,564e" filled="false" stroked="true" strokeweight=".887268pt" strokecolor="#cdcdcd">
              <v:path arrowok="t"/>
              <v:stroke dashstyle="solid"/>
            </v:shape>
            <v:line style="position:absolute" from="8212,565" to="9566,565" stroked="true" strokeweight=".958812pt" strokecolor="#cdcdcd">
              <v:stroke dashstyle="solid"/>
            </v:line>
            <v:shape style="position:absolute;left:8011;top:538;width:1703;height:384" type="#_x0000_t75" stroked="false">
              <v:imagedata r:id="rId894" o:title=""/>
            </v:shape>
            <v:shape style="position:absolute;left:8011;top:538;width:1703;height:384" coordorigin="8012,538" coordsize="1703,384" path="m8200,918l9531,918,9531,921,9602,906,9661,865,9700,804,9715,730,9700,655,9661,594,9602,553,9531,538,9531,538,8200,538,8124,553,8066,594,8026,655,8012,730,8026,804,8066,865,8124,906,8196,921,8200,918xe" filled="false" stroked="true" strokeweight=".902895pt" strokecolor="#404040">
              <v:path arrowok="t"/>
              <v:stroke dashstyle="solid"/>
            </v:shape>
            <v:rect style="position:absolute;left:6542;top:1297;width:4698;height:611" filled="true" fillcolor="#cdcdcd" stroked="false">
              <v:fill opacity="32639f" type="solid"/>
            </v:rect>
            <v:shape style="position:absolute;left:6542;top:1297;width:4698;height:611" coordorigin="6543,1298" coordsize="4698,611" path="m11241,1298l11241,1298,6543,1298,6543,1298m11241,1909l11241,1909,11241,1298e" filled="false" stroked="true" strokeweight=".887268pt" strokecolor="#cdcdcd">
              <v:path arrowok="t"/>
              <v:stroke dashstyle="solid"/>
            </v:shape>
            <v:shape style="position:absolute;left:6516;top:1270;width:4698;height:611" type="#_x0000_t75" stroked="false">
              <v:imagedata r:id="rId895" o:title=""/>
            </v:shape>
            <v:shape style="position:absolute;left:6516;top:1270;width:4698;height:611" coordorigin="6517,1271" coordsize="4698,611" path="m6517,1881l11214,1881,11214,1271,6517,1271,6517,1881m11058,1881l11058,1271e" filled="false" stroked="true" strokeweight=".887268pt" strokecolor="#404040">
              <v:path arrowok="t"/>
              <v:stroke dashstyle="solid"/>
            </v:shape>
            <v:shape style="position:absolute;left:8800;top:918;width:144;height:380" type="#_x0000_t75" stroked="false">
              <v:imagedata r:id="rId896" o:title=""/>
            </v:shape>
            <v:shape style="position:absolute;left:8036;top:2288;width:1703;height:394" coordorigin="8037,2288" coordsize="1703,394" path="m9557,2288l8226,2288,8221,2293,8149,2308,8091,2349,8051,2410,8037,2485,8051,2559,8091,2620,8149,2661,8221,2676,8226,2682,9557,2682,9556,2676,9627,2661,9686,2620,9725,2559,9740,2485,9725,2410,9686,2349,9627,2308,9556,2293,9557,2288xe" filled="true" fillcolor="#cdcdcd" stroked="false">
              <v:path arrowok="t"/>
              <v:fill opacity="32639f" type="solid"/>
            </v:shape>
            <v:shape style="position:absolute;left:8090;top:2288;width:1467;height:394" coordorigin="8091,2288" coordsize="1467,394" path="m9557,2288l9557,2288,8226,2288,8221,2293,8149,2308,8091,2349,8091,2349m9557,2682l9557,2682,9556,2676e" filled="false" stroked="true" strokeweight=".887268pt" strokecolor="#cdcdcd">
              <v:path arrowok="t"/>
              <v:stroke dashstyle="solid"/>
            </v:shape>
            <v:shape style="position:absolute;left:9546;top:2279;width:202;height:350" type="#_x0000_t75" stroked="false">
              <v:imagedata r:id="rId897" o:title=""/>
            </v:shape>
            <v:shape style="position:absolute;left:8011;top:2261;width:1703;height:394" type="#_x0000_t75" stroked="false">
              <v:imagedata r:id="rId898" o:title=""/>
            </v:shape>
            <v:shape style="position:absolute;left:8011;top:2261;width:1703;height:394" coordorigin="8012,2261" coordsize="1703,394" path="m8200,2655l9531,2655,9531,2650,9602,2635,9661,2594,9700,2533,9715,2459,9700,2384,9661,2323,9602,2282,9531,2267,9531,2261,8200,2261,8196,2267,8124,2282,8066,2323,8026,2384,8012,2459,8026,2533,8066,2594,8124,2635,8196,2650,8200,2655xe" filled="false" stroked="true" strokeweight=".90281pt" strokecolor="#404040">
              <v:path arrowok="t"/>
              <v:stroke dashstyle="solid"/>
            </v:shape>
            <v:shape style="position:absolute;left:8800;top:1881;width:144;height:408" type="#_x0000_t75" stroked="false">
              <v:imagedata r:id="rId899" o:title=""/>
            </v:shape>
            <v:shape style="position:absolute;left:8484;top:631;width:777;height:218" type="#_x0000_t202" filled="false" stroked="false">
              <v:textbox inset="0,0,0,0">
                <w:txbxContent>
                  <w:p>
                    <w:pPr>
                      <w:spacing w:line="207" w:lineRule="exact" w:before="0"/>
                      <w:ind w:left="0" w:right="0" w:firstLine="0"/>
                      <w:jc w:val="left"/>
                      <w:rPr>
                        <w:rFonts w:ascii="Arial" w:hAnsi="Arial"/>
                        <w:b/>
                        <w:sz w:val="21"/>
                      </w:rPr>
                    </w:pPr>
                    <w:r>
                      <w:rPr>
                        <w:rFonts w:ascii="Arial" w:hAnsi="Arial"/>
                        <w:b/>
                        <w:w w:val="85"/>
                        <w:sz w:val="21"/>
                      </w:rPr>
                      <w:t>NGẮT T1</w:t>
                    </w:r>
                  </w:p>
                </w:txbxContent>
              </v:textbox>
              <w10:wrap type="none"/>
            </v:shape>
            <v:shape style="position:absolute;left:8469;top:2360;width:808;height:218" type="#_x0000_t202" filled="false" stroked="false">
              <v:textbox inset="0,0,0,0">
                <w:txbxContent>
                  <w:p>
                    <w:pPr>
                      <w:spacing w:line="207" w:lineRule="exact" w:before="0"/>
                      <w:ind w:left="0" w:right="0" w:firstLine="0"/>
                      <w:jc w:val="left"/>
                      <w:rPr>
                        <w:rFonts w:ascii="Arial" w:hAnsi="Arial"/>
                        <w:b/>
                        <w:sz w:val="21"/>
                      </w:rPr>
                    </w:pPr>
                    <w:r>
                      <w:rPr>
                        <w:rFonts w:ascii="Arial" w:hAnsi="Arial"/>
                        <w:b/>
                        <w:w w:val="85"/>
                        <w:sz w:val="21"/>
                      </w:rPr>
                      <w:t>QUAY VỀ</w:t>
                    </w:r>
                  </w:p>
                </w:txbxContent>
              </v:textbox>
              <w10:wrap type="none"/>
            </v:shape>
            <v:shape style="position:absolute;left:6660;top:1270;width:4398;height:611" type="#_x0000_t202" filled="false" stroked="true" strokeweight=".869972pt" strokecolor="#404040">
              <v:textbox inset="0,0,0,0">
                <w:txbxContent>
                  <w:p>
                    <w:pPr>
                      <w:spacing w:before="164"/>
                      <w:ind w:left="836" w:right="0" w:firstLine="0"/>
                      <w:jc w:val="left"/>
                      <w:rPr>
                        <w:rFonts w:ascii="Arial" w:hAnsi="Arial"/>
                        <w:b/>
                        <w:sz w:val="21"/>
                      </w:rPr>
                    </w:pPr>
                    <w:r>
                      <w:rPr>
                        <w:rFonts w:ascii="Arial" w:hAnsi="Arial"/>
                        <w:b/>
                        <w:w w:val="90"/>
                        <w:sz w:val="21"/>
                      </w:rPr>
                      <w:t>ĐẢO TRẠNG THÁI CỦA CÁC LED</w:t>
                    </w:r>
                  </w:p>
                </w:txbxContent>
              </v:textbox>
              <v:stroke dashstyle="solid"/>
              <w10:wrap type="none"/>
            </v:shape>
            <w10:wrap type="topAndBottom"/>
          </v:group>
        </w:pict>
      </w:r>
      <w:r>
        <w:rPr>
          <w:sz w:val="24"/>
        </w:rPr>
        <w:t>Lưu</w:t>
      </w:r>
      <w:r>
        <w:rPr>
          <w:spacing w:val="1"/>
          <w:sz w:val="24"/>
        </w:rPr>
        <w:t> </w:t>
      </w:r>
      <w:r>
        <w:rPr>
          <w:sz w:val="24"/>
        </w:rPr>
        <w:t>đồ:</w:t>
      </w:r>
    </w:p>
    <w:p>
      <w:pPr>
        <w:spacing w:before="126"/>
        <w:ind w:left="1652" w:right="1541" w:firstLine="0"/>
        <w:jc w:val="center"/>
        <w:rPr>
          <w:i/>
          <w:sz w:val="24"/>
        </w:rPr>
      </w:pPr>
      <w:r>
        <w:rPr>
          <w:i/>
          <w:sz w:val="24"/>
        </w:rPr>
        <w:t>Hình 8-7: Lưu đồ điều khiển 8 led sáng tắt– định thời 262ms dùng ngắt.</w:t>
      </w:r>
    </w:p>
    <w:p>
      <w:pPr>
        <w:pStyle w:val="ListParagraph"/>
        <w:numPr>
          <w:ilvl w:val="0"/>
          <w:numId w:val="102"/>
        </w:numPr>
        <w:tabs>
          <w:tab w:pos="1809" w:val="left" w:leader="none"/>
          <w:tab w:pos="1810" w:val="left" w:leader="none"/>
        </w:tabs>
        <w:spacing w:line="240" w:lineRule="auto" w:before="182" w:after="5"/>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group style="width:507.8pt;height:228.35pt;mso-position-horizontal-relative:char;mso-position-vertical-relative:line" coordorigin="0,0" coordsize="10156,4567">
            <v:shape style="position:absolute;left:-1;top:0;width:10156;height:4567" coordorigin="0,0" coordsize="10156,4567" path="m10146,0l10,0,0,0,0,4566,10,4566,10146,4566,10146,4557,10,4557,10,10,10146,10,10146,0xm10156,0l10146,0,10146,4566,10156,4566,10156,0xe" filled="true" fillcolor="#000000" stroked="false">
              <v:path arrowok="t"/>
              <v:fill type="solid"/>
            </v:shape>
            <v:shape style="position:absolute;left:115;top:26;width:2748;height:2817" type="#_x0000_t202" filled="false" stroked="false">
              <v:textbox inset="0,0,0,0">
                <w:txbxContent>
                  <w:p>
                    <w:pPr>
                      <w:spacing w:line="249" w:lineRule="auto" w:before="8"/>
                      <w:ind w:left="0" w:right="2" w:firstLine="0"/>
                      <w:jc w:val="left"/>
                      <w:rPr>
                        <w:rFonts w:ascii="Georgia"/>
                        <w:sz w:val="24"/>
                      </w:rPr>
                    </w:pPr>
                    <w:r>
                      <w:rPr>
                        <w:rFonts w:ascii="Georgia"/>
                        <w:w w:val="90"/>
                        <w:sz w:val="24"/>
                      </w:rPr>
                      <w:t>#IN</w:t>
                    </w:r>
                    <w:r>
                      <w:rPr>
                        <w:rFonts w:ascii="Georgia"/>
                        <w:w w:val="87"/>
                        <w:sz w:val="24"/>
                      </w:rPr>
                      <w:t>C</w:t>
                    </w:r>
                    <w:r>
                      <w:rPr>
                        <w:rFonts w:ascii="Georgia"/>
                        <w:w w:val="88"/>
                        <w:sz w:val="24"/>
                      </w:rPr>
                      <w:t>L</w:t>
                    </w:r>
                    <w:r>
                      <w:rPr>
                        <w:rFonts w:ascii="Georgia"/>
                        <w:w w:val="85"/>
                        <w:sz w:val="24"/>
                      </w:rPr>
                      <w:t>U</w:t>
                    </w:r>
                    <w:r>
                      <w:rPr>
                        <w:rFonts w:ascii="Georgia"/>
                        <w:w w:val="88"/>
                        <w:sz w:val="24"/>
                      </w:rPr>
                      <w:t>DE</w:t>
                    </w:r>
                    <w:r>
                      <w:rPr>
                        <w:rFonts w:ascii="Georgia"/>
                        <w:w w:val="86"/>
                        <w:sz w:val="24"/>
                      </w:rPr>
                      <w:t>&lt;</w:t>
                    </w:r>
                    <w:r>
                      <w:rPr>
                        <w:rFonts w:ascii="Georgia"/>
                        <w:w w:val="95"/>
                        <w:sz w:val="24"/>
                      </w:rPr>
                      <w:t>T</w:t>
                    </w:r>
                    <w:r>
                      <w:rPr>
                        <w:rFonts w:ascii="Georgia"/>
                        <w:w w:val="90"/>
                        <w:sz w:val="24"/>
                      </w:rPr>
                      <w:t>V</w:t>
                    </w:r>
                    <w:r>
                      <w:rPr>
                        <w:rFonts w:ascii="Georgia"/>
                        <w:w w:val="57"/>
                        <w:sz w:val="24"/>
                      </w:rPr>
                      <w:t>_</w:t>
                    </w:r>
                    <w:r>
                      <w:rPr>
                        <w:rFonts w:ascii="Georgia"/>
                        <w:w w:val="128"/>
                        <w:sz w:val="24"/>
                      </w:rPr>
                      <w:t>1</w:t>
                    </w:r>
                    <w:r>
                      <w:rPr>
                        <w:rFonts w:ascii="Georgia"/>
                        <w:w w:val="97"/>
                        <w:sz w:val="24"/>
                      </w:rPr>
                      <w:t>6</w:t>
                    </w:r>
                    <w:r>
                      <w:rPr>
                        <w:rFonts w:ascii="Georgia"/>
                        <w:w w:val="89"/>
                        <w:sz w:val="24"/>
                      </w:rPr>
                      <w:t>F</w:t>
                    </w:r>
                    <w:r>
                      <w:rPr>
                        <w:rFonts w:ascii="Georgia"/>
                        <w:w w:val="92"/>
                        <w:sz w:val="24"/>
                      </w:rPr>
                      <w:t>88</w:t>
                    </w:r>
                    <w:r>
                      <w:rPr>
                        <w:rFonts w:ascii="Georgia"/>
                        <w:w w:val="110"/>
                        <w:sz w:val="24"/>
                      </w:rPr>
                      <w:t>7</w:t>
                    </w:r>
                    <w:r>
                      <w:rPr>
                        <w:rFonts w:ascii="Georgia"/>
                        <w:w w:val="76"/>
                        <w:sz w:val="24"/>
                      </w:rPr>
                      <w:t>.</w:t>
                    </w:r>
                    <w:r>
                      <w:rPr>
                        <w:rFonts w:ascii="Georgia"/>
                        <w:w w:val="87"/>
                        <w:sz w:val="24"/>
                      </w:rPr>
                      <w:t>C</w:t>
                    </w:r>
                    <w:r>
                      <w:rPr>
                        <w:rFonts w:ascii="Georgia"/>
                        <w:w w:val="86"/>
                        <w:sz w:val="24"/>
                      </w:rPr>
                      <w:t>&gt; </w:t>
                    </w:r>
                    <w:r>
                      <w:rPr>
                        <w:rFonts w:ascii="Georgia"/>
                        <w:sz w:val="24"/>
                      </w:rPr>
                      <w:t>UNSIGNED INT8 X;</w:t>
                    </w:r>
                  </w:p>
                  <w:p>
                    <w:pPr>
                      <w:spacing w:line="272" w:lineRule="exact" w:before="0"/>
                      <w:ind w:left="0" w:right="0" w:firstLine="0"/>
                      <w:jc w:val="left"/>
                      <w:rPr>
                        <w:rFonts w:ascii="Georgia"/>
                        <w:sz w:val="24"/>
                      </w:rPr>
                    </w:pPr>
                    <w:r>
                      <w:rPr>
                        <w:rFonts w:ascii="Georgia"/>
                        <w:sz w:val="24"/>
                      </w:rPr>
                      <w:t>#int_timer1</w:t>
                    </w:r>
                  </w:p>
                  <w:p>
                    <w:pPr>
                      <w:spacing w:before="6"/>
                      <w:ind w:left="0" w:right="0" w:firstLine="0"/>
                      <w:jc w:val="left"/>
                      <w:rPr>
                        <w:rFonts w:ascii="Georgia"/>
                        <w:sz w:val="24"/>
                      </w:rPr>
                    </w:pPr>
                    <w:r>
                      <w:rPr>
                        <w:rFonts w:ascii="Georgia"/>
                        <w:sz w:val="24"/>
                      </w:rPr>
                      <w:t>void interrupt_timer1()</w:t>
                    </w:r>
                  </w:p>
                  <w:p>
                    <w:pPr>
                      <w:spacing w:before="10"/>
                      <w:ind w:left="0" w:right="0" w:firstLine="0"/>
                      <w:jc w:val="left"/>
                      <w:rPr>
                        <w:rFonts w:ascii="Georgia"/>
                        <w:sz w:val="24"/>
                      </w:rPr>
                    </w:pPr>
                    <w:r>
                      <w:rPr>
                        <w:rFonts w:ascii="Georgia"/>
                        <w:w w:val="90"/>
                        <w:sz w:val="24"/>
                      </w:rPr>
                      <w:t>{</w:t>
                    </w:r>
                  </w:p>
                  <w:p>
                    <w:pPr>
                      <w:spacing w:line="244" w:lineRule="auto" w:before="11"/>
                      <w:ind w:left="566" w:right="2" w:firstLine="0"/>
                      <w:jc w:val="left"/>
                      <w:rPr>
                        <w:rFonts w:ascii="Georgia"/>
                        <w:sz w:val="24"/>
                      </w:rPr>
                    </w:pPr>
                    <w:r>
                      <w:rPr>
                        <w:rFonts w:ascii="Georgia"/>
                        <w:sz w:val="24"/>
                      </w:rPr>
                      <w:t>X=~X; </w:t>
                    </w:r>
                    <w:r>
                      <w:rPr>
                        <w:rFonts w:ascii="Georgia"/>
                        <w:w w:val="85"/>
                        <w:sz w:val="24"/>
                      </w:rPr>
                      <w:t>OUTPUT_D(X);</w:t>
                    </w:r>
                  </w:p>
                  <w:p>
                    <w:pPr>
                      <w:spacing w:before="5"/>
                      <w:ind w:left="0" w:right="0" w:firstLine="0"/>
                      <w:jc w:val="left"/>
                      <w:rPr>
                        <w:rFonts w:ascii="Georgia"/>
                        <w:sz w:val="24"/>
                      </w:rPr>
                    </w:pPr>
                    <w:r>
                      <w:rPr>
                        <w:rFonts w:ascii="Georgia"/>
                        <w:w w:val="90"/>
                        <w:sz w:val="24"/>
                      </w:rPr>
                      <w:t>}</w:t>
                    </w:r>
                  </w:p>
                  <w:p>
                    <w:pPr>
                      <w:spacing w:before="6"/>
                      <w:ind w:left="0" w:right="0" w:firstLine="0"/>
                      <w:jc w:val="left"/>
                      <w:rPr>
                        <w:rFonts w:ascii="Georgia"/>
                        <w:sz w:val="24"/>
                      </w:rPr>
                    </w:pPr>
                    <w:r>
                      <w:rPr>
                        <w:rFonts w:ascii="Georgia"/>
                        <w:sz w:val="24"/>
                      </w:rPr>
                      <w:t>VOID MAIN()</w:t>
                    </w:r>
                  </w:p>
                  <w:p>
                    <w:pPr>
                      <w:tabs>
                        <w:tab w:pos="566" w:val="left" w:leader="none"/>
                      </w:tabs>
                      <w:spacing w:before="11"/>
                      <w:ind w:left="0" w:right="0" w:firstLine="0"/>
                      <w:jc w:val="left"/>
                      <w:rPr>
                        <w:rFonts w:ascii="Georgia"/>
                        <w:sz w:val="24"/>
                      </w:rPr>
                    </w:pPr>
                    <w:r>
                      <w:rPr>
                        <w:rFonts w:ascii="Georgia"/>
                        <w:sz w:val="24"/>
                      </w:rPr>
                      <w:t>{</w:t>
                      <w:tab/>
                    </w:r>
                    <w:r>
                      <w:rPr>
                        <w:rFonts w:ascii="Georgia"/>
                        <w:w w:val="90"/>
                        <w:sz w:val="24"/>
                      </w:rPr>
                      <w:t>SET_TRIS_D(0x00);</w:t>
                    </w:r>
                  </w:p>
                </w:txbxContent>
              </v:textbox>
              <w10:wrap type="none"/>
            </v:shape>
            <v:shape style="position:absolute;left:3617;top:2561;width:2621;height:282" type="#_x0000_t202" filled="false" stroked="false">
              <v:textbox inset="0,0,0,0">
                <w:txbxContent>
                  <w:p>
                    <w:pPr>
                      <w:tabs>
                        <w:tab w:pos="1078" w:val="left" w:leader="none"/>
                      </w:tabs>
                      <w:spacing w:before="8"/>
                      <w:ind w:left="0" w:right="0" w:firstLine="0"/>
                      <w:jc w:val="left"/>
                      <w:rPr>
                        <w:rFonts w:ascii="Georgia"/>
                        <w:sz w:val="24"/>
                      </w:rPr>
                    </w:pPr>
                    <w:r>
                      <w:rPr>
                        <w:rFonts w:ascii="Georgia"/>
                        <w:w w:val="95"/>
                        <w:sz w:val="24"/>
                      </w:rPr>
                      <w:t>X=0X00;</w:t>
                      <w:tab/>
                    </w:r>
                    <w:r>
                      <w:rPr>
                        <w:rFonts w:ascii="Georgia"/>
                        <w:w w:val="85"/>
                        <w:sz w:val="24"/>
                      </w:rPr>
                      <w:t>OUTPUT_D(X);</w:t>
                    </w:r>
                  </w:p>
                </w:txbxContent>
              </v:textbox>
              <w10:wrap type="none"/>
            </v:shape>
            <v:shape style="position:absolute;left:682;top:2844;width:7643;height:1405" type="#_x0000_t202" filled="false" stroked="false">
              <v:textbox inset="0,0,0,0">
                <w:txbxContent>
                  <w:p>
                    <w:pPr>
                      <w:spacing w:line="244" w:lineRule="auto" w:before="8"/>
                      <w:ind w:left="0" w:right="814" w:firstLine="0"/>
                      <w:jc w:val="left"/>
                      <w:rPr>
                        <w:rFonts w:ascii="Georgia"/>
                        <w:sz w:val="24"/>
                      </w:rPr>
                    </w:pPr>
                    <w:r>
                      <w:rPr>
                        <w:rFonts w:ascii="Georgia"/>
                        <w:w w:val="88"/>
                        <w:sz w:val="24"/>
                      </w:rPr>
                      <w:t>S</w:t>
                    </w:r>
                    <w:r>
                      <w:rPr>
                        <w:rFonts w:ascii="Georgia"/>
                        <w:w w:val="88"/>
                        <w:sz w:val="24"/>
                      </w:rPr>
                      <w:t>E</w:t>
                    </w:r>
                    <w:r>
                      <w:rPr>
                        <w:rFonts w:ascii="Georgia"/>
                        <w:w w:val="95"/>
                        <w:sz w:val="24"/>
                      </w:rPr>
                      <w:t>T</w:t>
                    </w:r>
                    <w:r>
                      <w:rPr>
                        <w:rFonts w:ascii="Georgia"/>
                        <w:w w:val="85"/>
                        <w:sz w:val="24"/>
                      </w:rPr>
                      <w:t>U</w:t>
                    </w:r>
                    <w:r>
                      <w:rPr>
                        <w:rFonts w:ascii="Georgia"/>
                        <w:w w:val="93"/>
                        <w:sz w:val="24"/>
                      </w:rPr>
                      <w:t>P</w:t>
                    </w:r>
                    <w:r>
                      <w:rPr>
                        <w:rFonts w:ascii="Georgia"/>
                        <w:w w:val="57"/>
                        <w:sz w:val="24"/>
                      </w:rPr>
                      <w:t>_</w:t>
                    </w:r>
                    <w:r>
                      <w:rPr>
                        <w:rFonts w:ascii="Georgia"/>
                        <w:w w:val="95"/>
                        <w:sz w:val="24"/>
                      </w:rPr>
                      <w:t>T</w:t>
                    </w:r>
                    <w:r>
                      <w:rPr>
                        <w:rFonts w:ascii="Georgia"/>
                        <w:w w:val="83"/>
                        <w:sz w:val="24"/>
                      </w:rPr>
                      <w:t>I</w:t>
                    </w:r>
                    <w:r>
                      <w:rPr>
                        <w:rFonts w:ascii="Georgia"/>
                        <w:w w:val="87"/>
                        <w:sz w:val="24"/>
                      </w:rPr>
                      <w:t>M</w:t>
                    </w:r>
                    <w:r>
                      <w:rPr>
                        <w:rFonts w:ascii="Georgia"/>
                        <w:w w:val="88"/>
                        <w:sz w:val="24"/>
                      </w:rPr>
                      <w:t>E</w:t>
                    </w:r>
                    <w:r>
                      <w:rPr>
                        <w:rFonts w:ascii="Georgia"/>
                        <w:w w:val="88"/>
                        <w:sz w:val="24"/>
                      </w:rPr>
                      <w:t>R</w:t>
                    </w:r>
                    <w:r>
                      <w:rPr>
                        <w:rFonts w:ascii="Georgia"/>
                        <w:w w:val="57"/>
                        <w:sz w:val="24"/>
                      </w:rPr>
                      <w:t>_</w:t>
                    </w:r>
                    <w:r>
                      <w:rPr>
                        <w:rFonts w:ascii="Georgia"/>
                        <w:w w:val="128"/>
                        <w:sz w:val="24"/>
                      </w:rPr>
                      <w:t>1</w:t>
                    </w:r>
                    <w:r>
                      <w:rPr>
                        <w:rFonts w:ascii="Georgia"/>
                        <w:w w:val="98"/>
                        <w:sz w:val="24"/>
                      </w:rPr>
                      <w:t>(T</w:t>
                    </w:r>
                    <w:r>
                      <w:rPr>
                        <w:rFonts w:ascii="Georgia"/>
                        <w:w w:val="128"/>
                        <w:sz w:val="24"/>
                      </w:rPr>
                      <w:t>1</w:t>
                    </w:r>
                    <w:r>
                      <w:rPr>
                        <w:rFonts w:ascii="Georgia"/>
                        <w:w w:val="57"/>
                        <w:sz w:val="24"/>
                      </w:rPr>
                      <w:t>_</w:t>
                    </w:r>
                    <w:r>
                      <w:rPr>
                        <w:rFonts w:ascii="Georgia"/>
                        <w:w w:val="83"/>
                        <w:sz w:val="24"/>
                      </w:rPr>
                      <w:t>I</w:t>
                    </w:r>
                    <w:r>
                      <w:rPr>
                        <w:rFonts w:ascii="Georgia"/>
                        <w:w w:val="91"/>
                        <w:sz w:val="24"/>
                      </w:rPr>
                      <w:t>NT</w:t>
                    </w:r>
                    <w:r>
                      <w:rPr>
                        <w:rFonts w:ascii="Georgia"/>
                        <w:w w:val="88"/>
                        <w:sz w:val="24"/>
                      </w:rPr>
                      <w:t>E</w:t>
                    </w:r>
                    <w:r>
                      <w:rPr>
                        <w:rFonts w:ascii="Georgia"/>
                        <w:w w:val="89"/>
                        <w:sz w:val="24"/>
                      </w:rPr>
                      <w:t>RNA</w:t>
                    </w:r>
                    <w:r>
                      <w:rPr>
                        <w:rFonts w:ascii="Georgia"/>
                        <w:w w:val="88"/>
                        <w:sz w:val="24"/>
                      </w:rPr>
                      <w:t>L</w:t>
                    </w:r>
                    <w:r>
                      <w:rPr>
                        <w:rFonts w:ascii="Georgia"/>
                        <w:sz w:val="24"/>
                      </w:rPr>
                      <w:t> </w:t>
                    </w:r>
                    <w:r>
                      <w:rPr>
                        <w:rFonts w:ascii="Georgia"/>
                        <w:w w:val="84"/>
                        <w:sz w:val="24"/>
                      </w:rPr>
                      <w:t>|</w:t>
                    </w:r>
                    <w:r>
                      <w:rPr>
                        <w:rFonts w:ascii="Georgia"/>
                        <w:sz w:val="24"/>
                      </w:rPr>
                      <w:t> </w:t>
                    </w:r>
                    <w:r>
                      <w:rPr>
                        <w:rFonts w:ascii="Georgia"/>
                        <w:w w:val="95"/>
                        <w:sz w:val="24"/>
                      </w:rPr>
                      <w:t>T</w:t>
                    </w:r>
                    <w:r>
                      <w:rPr>
                        <w:rFonts w:ascii="Georgia"/>
                        <w:w w:val="128"/>
                        <w:sz w:val="24"/>
                      </w:rPr>
                      <w:t>1</w:t>
                    </w:r>
                    <w:r>
                      <w:rPr>
                        <w:rFonts w:ascii="Georgia"/>
                        <w:w w:val="57"/>
                        <w:sz w:val="24"/>
                      </w:rPr>
                      <w:t>_</w:t>
                    </w:r>
                    <w:r>
                      <w:rPr>
                        <w:rFonts w:ascii="Georgia"/>
                        <w:w w:val="86"/>
                        <w:sz w:val="24"/>
                      </w:rPr>
                      <w:t>DI</w:t>
                    </w:r>
                    <w:r>
                      <w:rPr>
                        <w:rFonts w:ascii="Georgia"/>
                        <w:w w:val="90"/>
                        <w:sz w:val="24"/>
                      </w:rPr>
                      <w:t>V</w:t>
                    </w:r>
                    <w:r>
                      <w:rPr>
                        <w:rFonts w:ascii="Georgia"/>
                        <w:w w:val="57"/>
                        <w:sz w:val="24"/>
                      </w:rPr>
                      <w:t>_</w:t>
                    </w:r>
                    <w:r>
                      <w:rPr>
                        <w:rFonts w:ascii="Georgia"/>
                        <w:w w:val="93"/>
                        <w:sz w:val="24"/>
                      </w:rPr>
                      <w:t>B</w:t>
                    </w:r>
                    <w:r>
                      <w:rPr>
                        <w:rFonts w:ascii="Georgia"/>
                        <w:w w:val="92"/>
                        <w:sz w:val="24"/>
                      </w:rPr>
                      <w:t>Y</w:t>
                    </w:r>
                    <w:r>
                      <w:rPr>
                        <w:rFonts w:ascii="Georgia"/>
                        <w:w w:val="57"/>
                        <w:sz w:val="24"/>
                      </w:rPr>
                      <w:t>_</w:t>
                    </w:r>
                    <w:r>
                      <w:rPr>
                        <w:rFonts w:ascii="Georgia"/>
                        <w:w w:val="92"/>
                        <w:sz w:val="24"/>
                      </w:rPr>
                      <w:t>8</w:t>
                    </w:r>
                    <w:r>
                      <w:rPr>
                        <w:rFonts w:ascii="Georgia"/>
                        <w:w w:val="101"/>
                        <w:sz w:val="24"/>
                      </w:rPr>
                      <w:t>)</w:t>
                    </w:r>
                    <w:r>
                      <w:rPr>
                        <w:rFonts w:ascii="Georgia"/>
                        <w:w w:val="84"/>
                        <w:sz w:val="24"/>
                      </w:rPr>
                      <w:t>; </w:t>
                    </w:r>
                    <w:r>
                      <w:rPr>
                        <w:rFonts w:ascii="Georgia"/>
                        <w:sz w:val="24"/>
                      </w:rPr>
                      <w:t>SET_TIMER1(0);</w:t>
                    </w:r>
                  </w:p>
                  <w:p>
                    <w:pPr>
                      <w:tabs>
                        <w:tab w:pos="3745" w:val="left" w:leader="none"/>
                      </w:tabs>
                      <w:spacing w:line="249" w:lineRule="auto" w:before="5"/>
                      <w:ind w:left="0" w:right="18" w:firstLine="0"/>
                      <w:jc w:val="left"/>
                      <w:rPr>
                        <w:rFonts w:ascii="Georgia"/>
                        <w:sz w:val="24"/>
                      </w:rPr>
                    </w:pPr>
                    <w:r>
                      <w:rPr>
                        <w:rFonts w:ascii="Georgia"/>
                        <w:w w:val="88"/>
                        <w:sz w:val="24"/>
                      </w:rPr>
                      <w:t>E</w:t>
                    </w:r>
                    <w:r>
                      <w:rPr>
                        <w:rFonts w:ascii="Georgia"/>
                        <w:w w:val="90"/>
                        <w:sz w:val="24"/>
                      </w:rPr>
                      <w:t>N</w:t>
                    </w:r>
                    <w:r>
                      <w:rPr>
                        <w:rFonts w:ascii="Georgia"/>
                        <w:spacing w:val="-1"/>
                        <w:w w:val="90"/>
                        <w:sz w:val="24"/>
                      </w:rPr>
                      <w:t>A</w:t>
                    </w:r>
                    <w:r>
                      <w:rPr>
                        <w:rFonts w:ascii="Georgia"/>
                        <w:spacing w:val="1"/>
                        <w:w w:val="93"/>
                        <w:sz w:val="24"/>
                      </w:rPr>
                      <w:t>B</w:t>
                    </w:r>
                    <w:r>
                      <w:rPr>
                        <w:rFonts w:ascii="Georgia"/>
                        <w:w w:val="88"/>
                        <w:sz w:val="24"/>
                      </w:rPr>
                      <w:t>L</w:t>
                    </w:r>
                    <w:r>
                      <w:rPr>
                        <w:rFonts w:ascii="Georgia"/>
                        <w:w w:val="88"/>
                        <w:sz w:val="24"/>
                      </w:rPr>
                      <w:t>E</w:t>
                    </w:r>
                    <w:r>
                      <w:rPr>
                        <w:rFonts w:ascii="Georgia"/>
                        <w:spacing w:val="2"/>
                        <w:w w:val="57"/>
                        <w:sz w:val="24"/>
                      </w:rPr>
                      <w:t>_</w:t>
                    </w:r>
                    <w:r>
                      <w:rPr>
                        <w:rFonts w:ascii="Georgia"/>
                        <w:spacing w:val="-2"/>
                        <w:w w:val="83"/>
                        <w:sz w:val="24"/>
                      </w:rPr>
                      <w:t>I</w:t>
                    </w:r>
                    <w:r>
                      <w:rPr>
                        <w:rFonts w:ascii="Georgia"/>
                        <w:spacing w:val="-5"/>
                        <w:w w:val="88"/>
                        <w:sz w:val="24"/>
                      </w:rPr>
                      <w:t>N</w:t>
                    </w:r>
                    <w:r>
                      <w:rPr>
                        <w:rFonts w:ascii="Georgia"/>
                        <w:spacing w:val="1"/>
                        <w:w w:val="95"/>
                        <w:sz w:val="24"/>
                      </w:rPr>
                      <w:t>T</w:t>
                    </w:r>
                    <w:r>
                      <w:rPr>
                        <w:rFonts w:ascii="Georgia"/>
                        <w:w w:val="88"/>
                        <w:sz w:val="24"/>
                      </w:rPr>
                      <w:t>E</w:t>
                    </w:r>
                    <w:r>
                      <w:rPr>
                        <w:rFonts w:ascii="Georgia"/>
                        <w:spacing w:val="-1"/>
                        <w:w w:val="87"/>
                        <w:sz w:val="24"/>
                      </w:rPr>
                      <w:t>RR</w:t>
                    </w:r>
                    <w:r>
                      <w:rPr>
                        <w:rFonts w:ascii="Georgia"/>
                        <w:spacing w:val="-3"/>
                        <w:w w:val="87"/>
                        <w:sz w:val="24"/>
                      </w:rPr>
                      <w:t>U</w:t>
                    </w:r>
                    <w:r>
                      <w:rPr>
                        <w:rFonts w:ascii="Georgia"/>
                        <w:spacing w:val="-2"/>
                        <w:w w:val="93"/>
                        <w:sz w:val="24"/>
                      </w:rPr>
                      <w:t>P</w:t>
                    </w:r>
                    <w:r>
                      <w:rPr>
                        <w:rFonts w:ascii="Georgia"/>
                        <w:spacing w:val="1"/>
                        <w:w w:val="95"/>
                        <w:sz w:val="24"/>
                      </w:rPr>
                      <w:t>T</w:t>
                    </w:r>
                    <w:r>
                      <w:rPr>
                        <w:rFonts w:ascii="Georgia"/>
                        <w:w w:val="88"/>
                        <w:sz w:val="24"/>
                      </w:rPr>
                      <w:t>S</w:t>
                    </w:r>
                    <w:r>
                      <w:rPr>
                        <w:rFonts w:ascii="Georgia"/>
                        <w:w w:val="90"/>
                        <w:sz w:val="24"/>
                      </w:rPr>
                      <w:t>(</w:t>
                    </w:r>
                    <w:r>
                      <w:rPr>
                        <w:rFonts w:ascii="Georgia"/>
                        <w:spacing w:val="1"/>
                        <w:w w:val="90"/>
                        <w:sz w:val="24"/>
                      </w:rPr>
                      <w:t>G</w:t>
                    </w:r>
                    <w:r>
                      <w:rPr>
                        <w:rFonts w:ascii="Georgia"/>
                        <w:w w:val="88"/>
                        <w:sz w:val="24"/>
                      </w:rPr>
                      <w:t>L</w:t>
                    </w:r>
                    <w:r>
                      <w:rPr>
                        <w:rFonts w:ascii="Georgia"/>
                        <w:spacing w:val="-4"/>
                        <w:w w:val="87"/>
                        <w:sz w:val="24"/>
                      </w:rPr>
                      <w:t>O</w:t>
                    </w:r>
                    <w:r>
                      <w:rPr>
                        <w:rFonts w:ascii="Georgia"/>
                        <w:spacing w:val="1"/>
                        <w:w w:val="93"/>
                        <w:sz w:val="24"/>
                      </w:rPr>
                      <w:t>B</w:t>
                    </w:r>
                    <w:r>
                      <w:rPr>
                        <w:rFonts w:ascii="Georgia"/>
                        <w:spacing w:val="-1"/>
                        <w:w w:val="92"/>
                        <w:sz w:val="24"/>
                      </w:rPr>
                      <w:t>A</w:t>
                    </w:r>
                    <w:r>
                      <w:rPr>
                        <w:rFonts w:ascii="Georgia"/>
                        <w:w w:val="88"/>
                        <w:sz w:val="24"/>
                      </w:rPr>
                      <w:t>L</w:t>
                    </w:r>
                    <w:r>
                      <w:rPr>
                        <w:rFonts w:ascii="Georgia"/>
                        <w:w w:val="93"/>
                        <w:sz w:val="24"/>
                      </w:rPr>
                      <w:t>);</w:t>
                    </w:r>
                    <w:r>
                      <w:rPr>
                        <w:rFonts w:ascii="Georgia"/>
                        <w:sz w:val="24"/>
                      </w:rPr>
                      <w:tab/>
                    </w:r>
                    <w:r>
                      <w:rPr>
                        <w:rFonts w:ascii="Georgia"/>
                        <w:w w:val="88"/>
                        <w:sz w:val="24"/>
                      </w:rPr>
                      <w:t>E</w:t>
                    </w:r>
                    <w:r>
                      <w:rPr>
                        <w:rFonts w:ascii="Georgia"/>
                        <w:w w:val="90"/>
                        <w:sz w:val="24"/>
                      </w:rPr>
                      <w:t>N</w:t>
                    </w:r>
                    <w:r>
                      <w:rPr>
                        <w:rFonts w:ascii="Georgia"/>
                        <w:spacing w:val="-1"/>
                        <w:w w:val="90"/>
                        <w:sz w:val="24"/>
                      </w:rPr>
                      <w:t>A</w:t>
                    </w:r>
                    <w:r>
                      <w:rPr>
                        <w:rFonts w:ascii="Georgia"/>
                        <w:spacing w:val="1"/>
                        <w:w w:val="93"/>
                        <w:sz w:val="24"/>
                      </w:rPr>
                      <w:t>B</w:t>
                    </w:r>
                    <w:r>
                      <w:rPr>
                        <w:rFonts w:ascii="Georgia"/>
                        <w:w w:val="88"/>
                        <w:sz w:val="24"/>
                      </w:rPr>
                      <w:t>L</w:t>
                    </w:r>
                    <w:r>
                      <w:rPr>
                        <w:rFonts w:ascii="Georgia"/>
                        <w:spacing w:val="-4"/>
                        <w:w w:val="88"/>
                        <w:sz w:val="24"/>
                      </w:rPr>
                      <w:t>E</w:t>
                    </w:r>
                    <w:r>
                      <w:rPr>
                        <w:rFonts w:ascii="Georgia"/>
                        <w:spacing w:val="2"/>
                        <w:w w:val="57"/>
                        <w:sz w:val="24"/>
                      </w:rPr>
                      <w:t>_</w:t>
                    </w:r>
                    <w:r>
                      <w:rPr>
                        <w:rFonts w:ascii="Georgia"/>
                        <w:spacing w:val="-6"/>
                        <w:w w:val="83"/>
                        <w:sz w:val="24"/>
                      </w:rPr>
                      <w:t>I</w:t>
                    </w:r>
                    <w:r>
                      <w:rPr>
                        <w:rFonts w:ascii="Georgia"/>
                        <w:w w:val="91"/>
                        <w:sz w:val="24"/>
                      </w:rPr>
                      <w:t>N</w:t>
                    </w:r>
                    <w:r>
                      <w:rPr>
                        <w:rFonts w:ascii="Georgia"/>
                        <w:spacing w:val="1"/>
                        <w:w w:val="91"/>
                        <w:sz w:val="24"/>
                      </w:rPr>
                      <w:t>T</w:t>
                    </w:r>
                    <w:r>
                      <w:rPr>
                        <w:rFonts w:ascii="Georgia"/>
                        <w:w w:val="88"/>
                        <w:sz w:val="24"/>
                      </w:rPr>
                      <w:t>E</w:t>
                    </w:r>
                    <w:r>
                      <w:rPr>
                        <w:rFonts w:ascii="Georgia"/>
                        <w:spacing w:val="-1"/>
                        <w:w w:val="87"/>
                        <w:sz w:val="24"/>
                      </w:rPr>
                      <w:t>RR</w:t>
                    </w:r>
                    <w:r>
                      <w:rPr>
                        <w:rFonts w:ascii="Georgia"/>
                        <w:spacing w:val="-3"/>
                        <w:w w:val="87"/>
                        <w:sz w:val="24"/>
                      </w:rPr>
                      <w:t>U</w:t>
                    </w:r>
                    <w:r>
                      <w:rPr>
                        <w:rFonts w:ascii="Georgia"/>
                        <w:spacing w:val="-2"/>
                        <w:w w:val="93"/>
                        <w:sz w:val="24"/>
                      </w:rPr>
                      <w:t>P</w:t>
                    </w:r>
                    <w:r>
                      <w:rPr>
                        <w:rFonts w:ascii="Georgia"/>
                        <w:spacing w:val="1"/>
                        <w:w w:val="95"/>
                        <w:sz w:val="24"/>
                      </w:rPr>
                      <w:t>T</w:t>
                    </w:r>
                    <w:r>
                      <w:rPr>
                        <w:rFonts w:ascii="Georgia"/>
                        <w:w w:val="88"/>
                        <w:sz w:val="24"/>
                      </w:rPr>
                      <w:t>S</w:t>
                    </w:r>
                    <w:r>
                      <w:rPr>
                        <w:rFonts w:ascii="Georgia"/>
                        <w:w w:val="92"/>
                        <w:sz w:val="24"/>
                      </w:rPr>
                      <w:t>(</w:t>
                    </w:r>
                    <w:r>
                      <w:rPr>
                        <w:rFonts w:ascii="Georgia"/>
                        <w:spacing w:val="-2"/>
                        <w:w w:val="92"/>
                        <w:sz w:val="24"/>
                      </w:rPr>
                      <w:t>I</w:t>
                    </w:r>
                    <w:r>
                      <w:rPr>
                        <w:rFonts w:ascii="Georgia"/>
                        <w:w w:val="91"/>
                        <w:sz w:val="24"/>
                      </w:rPr>
                      <w:t>N</w:t>
                    </w:r>
                    <w:r>
                      <w:rPr>
                        <w:rFonts w:ascii="Georgia"/>
                        <w:spacing w:val="1"/>
                        <w:w w:val="91"/>
                        <w:sz w:val="24"/>
                      </w:rPr>
                      <w:t>T</w:t>
                    </w:r>
                    <w:r>
                      <w:rPr>
                        <w:rFonts w:ascii="Georgia"/>
                        <w:spacing w:val="2"/>
                        <w:w w:val="57"/>
                        <w:sz w:val="24"/>
                      </w:rPr>
                      <w:t>_</w:t>
                    </w:r>
                    <w:r>
                      <w:rPr>
                        <w:rFonts w:ascii="Georgia"/>
                        <w:spacing w:val="1"/>
                        <w:w w:val="95"/>
                        <w:sz w:val="24"/>
                      </w:rPr>
                      <w:t>T</w:t>
                    </w:r>
                    <w:r>
                      <w:rPr>
                        <w:rFonts w:ascii="Georgia"/>
                        <w:spacing w:val="-2"/>
                        <w:w w:val="83"/>
                        <w:sz w:val="24"/>
                      </w:rPr>
                      <w:t>I</w:t>
                    </w:r>
                    <w:r>
                      <w:rPr>
                        <w:rFonts w:ascii="Georgia"/>
                        <w:w w:val="87"/>
                        <w:sz w:val="24"/>
                      </w:rPr>
                      <w:t>M</w:t>
                    </w:r>
                    <w:r>
                      <w:rPr>
                        <w:rFonts w:ascii="Georgia"/>
                        <w:w w:val="88"/>
                        <w:sz w:val="24"/>
                      </w:rPr>
                      <w:t>E</w:t>
                    </w:r>
                    <w:r>
                      <w:rPr>
                        <w:rFonts w:ascii="Georgia"/>
                        <w:spacing w:val="-6"/>
                        <w:w w:val="88"/>
                        <w:sz w:val="24"/>
                      </w:rPr>
                      <w:t>R</w:t>
                    </w:r>
                    <w:r>
                      <w:rPr>
                        <w:rFonts w:ascii="Georgia"/>
                        <w:spacing w:val="1"/>
                        <w:w w:val="128"/>
                        <w:sz w:val="24"/>
                      </w:rPr>
                      <w:t>1</w:t>
                    </w:r>
                    <w:r>
                      <w:rPr>
                        <w:rFonts w:ascii="Georgia"/>
                        <w:w w:val="93"/>
                        <w:sz w:val="24"/>
                      </w:rPr>
                      <w:t>); </w:t>
                    </w:r>
                    <w:r>
                      <w:rPr>
                        <w:rFonts w:ascii="Georgia"/>
                        <w:sz w:val="24"/>
                      </w:rPr>
                      <w:t>WHILE(TRUE)</w:t>
                    </w:r>
                  </w:p>
                  <w:p>
                    <w:pPr>
                      <w:tabs>
                        <w:tab w:pos="513" w:val="left" w:leader="none"/>
                      </w:tabs>
                      <w:spacing w:line="267" w:lineRule="exact" w:before="0"/>
                      <w:ind w:left="0" w:right="0" w:firstLine="0"/>
                      <w:jc w:val="left"/>
                      <w:rPr>
                        <w:rFonts w:ascii="Georgia"/>
                        <w:sz w:val="24"/>
                      </w:rPr>
                    </w:pPr>
                    <w:r>
                      <w:rPr>
                        <w:rFonts w:ascii="Georgia"/>
                        <w:sz w:val="24"/>
                      </w:rPr>
                      <w:t>{</w:t>
                      <w:tab/>
                      <w:t>}</w:t>
                    </w:r>
                  </w:p>
                </w:txbxContent>
              </v:textbox>
              <w10:wrap type="none"/>
            </v:shape>
            <v:shape style="position:absolute;left:115;top:4251;width:113;height:282" type="#_x0000_t202" filled="false" stroked="false">
              <v:textbox inset="0,0,0,0">
                <w:txbxContent>
                  <w:p>
                    <w:pPr>
                      <w:spacing w:before="8"/>
                      <w:ind w:left="0" w:right="0" w:firstLine="0"/>
                      <w:jc w:val="left"/>
                      <w:rPr>
                        <w:rFonts w:ascii="Georgia"/>
                        <w:sz w:val="24"/>
                      </w:rPr>
                    </w:pPr>
                    <w:r>
                      <w:rPr>
                        <w:rFonts w:ascii="Georgia"/>
                        <w:w w:val="90"/>
                        <w:sz w:val="24"/>
                      </w:rPr>
                      <w:t>}</w:t>
                    </w:r>
                  </w:p>
                </w:txbxContent>
              </v:textbox>
              <w10:wrap type="none"/>
            </v:shape>
          </v:group>
        </w:pict>
      </w:r>
      <w:r>
        <w:rPr>
          <w:sz w:val="20"/>
        </w:rPr>
      </w:r>
    </w:p>
    <w:p>
      <w:pPr>
        <w:pStyle w:val="ListParagraph"/>
        <w:numPr>
          <w:ilvl w:val="0"/>
          <w:numId w:val="102"/>
        </w:numPr>
        <w:tabs>
          <w:tab w:pos="1810" w:val="left" w:leader="none"/>
        </w:tabs>
        <w:spacing w:line="240" w:lineRule="auto" w:before="18" w:after="0"/>
        <w:ind w:left="1809" w:right="0" w:hanging="567"/>
        <w:jc w:val="both"/>
        <w:rPr>
          <w:sz w:val="24"/>
        </w:rPr>
      </w:pPr>
      <w:r>
        <w:rPr>
          <w:sz w:val="24"/>
        </w:rPr>
        <w:t>Giải thích chương trình </w:t>
      </w:r>
      <w:r>
        <w:rPr>
          <w:spacing w:val="-3"/>
          <w:sz w:val="24"/>
        </w:rPr>
        <w:t>và </w:t>
      </w:r>
      <w:r>
        <w:rPr>
          <w:sz w:val="24"/>
        </w:rPr>
        <w:t>tính toán thời gian</w:t>
      </w:r>
      <w:r>
        <w:rPr>
          <w:spacing w:val="-15"/>
          <w:sz w:val="24"/>
        </w:rPr>
        <w:t> </w:t>
      </w:r>
      <w:r>
        <w:rPr>
          <w:sz w:val="24"/>
        </w:rPr>
        <w:t>delay:</w:t>
      </w:r>
    </w:p>
    <w:p>
      <w:pPr>
        <w:pStyle w:val="BodyText"/>
        <w:spacing w:line="242" w:lineRule="auto" w:before="54"/>
        <w:ind w:left="676" w:right="577" w:firstLine="566"/>
        <w:jc w:val="both"/>
      </w:pPr>
      <w:r>
        <w:rPr/>
        <w:t>Chương trình này về cơ bản giống chương trình đã viết ở chương 6 phần timer. Bài này sử dụng ngắt khi timer đếm bị tràn, chương trình chính thực hiện cho phép ngắt toàn cục và cho phép Timer1 ngắt. Sau khi Timer1 đếm và tràn thì chương trình chính sẽ ngừng và thực hiện chương trình phục vụ</w:t>
      </w:r>
    </w:p>
    <w:p>
      <w:pPr>
        <w:spacing w:after="0" w:line="242" w:lineRule="auto"/>
        <w:jc w:val="both"/>
        <w:sectPr>
          <w:headerReference w:type="default" r:id="rId885"/>
          <w:headerReference w:type="even" r:id="rId886"/>
          <w:footerReference w:type="default" r:id="rId887"/>
          <w:footerReference w:type="even" r:id="rId888"/>
          <w:pgSz w:w="11910" w:h="16840"/>
          <w:pgMar w:header="313" w:footer="472" w:top="600" w:bottom="660" w:left="740" w:right="0"/>
          <w:pgNumType w:start="149"/>
        </w:sectPr>
      </w:pPr>
    </w:p>
    <w:p>
      <w:pPr>
        <w:pStyle w:val="BodyText"/>
        <w:spacing w:line="237" w:lineRule="auto"/>
        <w:ind w:left="676" w:right="668"/>
      </w:pPr>
      <w:r>
        <w:rPr/>
        <w:t>ngắt của Timer1 bao gồm 2 lệnh: đảo giá trị của biến X và xuất dữ liệu ra portD và kết thúc để trở lại chương trình chính cho đến khi tràn lần tiếp theo.</w:t>
      </w:r>
    </w:p>
    <w:p>
      <w:pPr>
        <w:pStyle w:val="BodyText"/>
        <w:spacing w:before="118"/>
        <w:ind w:left="1243"/>
      </w:pPr>
      <w:r>
        <w:rPr/>
        <w:t>Thời gian tính toán giống như bài 6-1, thời gian sáng bằng thời gian tắt là 105ms, chu kỳ 210ms.</w:t>
      </w:r>
    </w:p>
    <w:p>
      <w:pPr>
        <w:pStyle w:val="BodyText"/>
        <w:spacing w:line="237" w:lineRule="auto" w:before="119"/>
        <w:ind w:left="676" w:right="668" w:firstLine="566"/>
      </w:pPr>
      <w:r>
        <w:rPr/>
        <w:t>Chương trình chính sau khi thực hiện khởi tạo xong thì không làm gì cả nên ta chưa thấy rõ ưu điểm của ngắt.</w:t>
      </w:r>
    </w:p>
    <w:p>
      <w:pPr>
        <w:pStyle w:val="BodyText"/>
        <w:spacing w:line="237" w:lineRule="auto" w:before="127"/>
        <w:ind w:left="676" w:right="491" w:firstLine="566"/>
      </w:pPr>
      <w:r>
        <w:rPr/>
        <w:pict>
          <v:group style="position:absolute;margin-left:65.064003pt;margin-top:40.481071pt;width:507.8pt;height:30.5pt;mso-position-horizontal-relative:page;mso-position-vertical-relative:paragraph;z-index:-15142400;mso-wrap-distance-left:0;mso-wrap-distance-right:0" coordorigin="1301,810" coordsize="10156,610">
            <v:rect style="position:absolute;left:1310;top:819;width:10137;height:293" filled="true" fillcolor="#dbe4f0" stroked="false">
              <v:fill type="solid"/>
            </v:rect>
            <v:rect style="position:absolute;left:1310;top:809;width:10137;height:10" filled="true" fillcolor="#000000" stroked="false">
              <v:fill type="solid"/>
            </v:rect>
            <v:rect style="position:absolute;left:1310;top:1112;width:10137;height:298" filled="true" fillcolor="#dbe4f0" stroked="false">
              <v:fill type="solid"/>
            </v:rect>
            <v:shape style="position:absolute;left:1301;top:809;width:10156;height:610" coordorigin="1301,810" coordsize="10156,610" path="m11447,1410l1311,1410,1311,810,1301,810,1301,1419,1311,1419,11447,1419,11447,1410xm11457,810l11448,810,11448,1419,11457,1419,11457,810xe" filled="true" fillcolor="#000000" stroked="false">
              <v:path arrowok="t"/>
              <v:fill type="solid"/>
            </v:shape>
            <v:shape style="position:absolute;left:1416;top:840;width:831;height:266" type="#_x0000_t202" filled="false" stroked="false">
              <v:textbox inset="0,0,0,0">
                <w:txbxContent>
                  <w:p>
                    <w:pPr>
                      <w:spacing w:line="266" w:lineRule="exact" w:before="0"/>
                      <w:ind w:left="0" w:right="0" w:firstLine="0"/>
                      <w:jc w:val="left"/>
                      <w:rPr>
                        <w:b/>
                        <w:i/>
                        <w:sz w:val="24"/>
                      </w:rPr>
                    </w:pPr>
                    <w:r>
                      <w:rPr>
                        <w:b/>
                        <w:i/>
                        <w:sz w:val="24"/>
                      </w:rPr>
                      <w:t>Bài 8-2:</w:t>
                    </w:r>
                  </w:p>
                </w:txbxContent>
              </v:textbox>
              <w10:wrap type="none"/>
            </v:shape>
            <v:shape style="position:absolute;left:2833;top:840;width:8523;height:540" type="#_x0000_t202" filled="false" stroked="false">
              <v:textbox inset="0,0,0,0">
                <w:txbxContent>
                  <w:p>
                    <w:pPr>
                      <w:spacing w:line="237" w:lineRule="auto" w:before="0"/>
                      <w:ind w:left="0" w:right="0" w:firstLine="0"/>
                      <w:jc w:val="left"/>
                      <w:rPr>
                        <w:sz w:val="24"/>
                      </w:rPr>
                    </w:pPr>
                    <w:r>
                      <w:rPr>
                        <w:sz w:val="24"/>
                      </w:rPr>
                      <w:t>Chương trình đếm giây chính xác hiển thị trên 2 led 7 đoạn quét dùng vi điều khiển PIC 16F887 dùng Timer và ngắt.</w:t>
                    </w:r>
                  </w:p>
                </w:txbxContent>
              </v:textbox>
              <w10:wrap type="none"/>
            </v:shape>
            <w10:wrap type="topAndBottom"/>
          </v:group>
        </w:pict>
      </w:r>
      <w:r>
        <w:rPr/>
        <w:t>Khai báo nhãn của chương trình ngắt cũng như các tên cho trong file thư viện của vi điều khiển, không được đặt tên khác trừ khi bạn định nghĩa lại.</w:t>
      </w:r>
    </w:p>
    <w:p>
      <w:pPr>
        <w:pStyle w:val="ListParagraph"/>
        <w:numPr>
          <w:ilvl w:val="0"/>
          <w:numId w:val="102"/>
        </w:numPr>
        <w:tabs>
          <w:tab w:pos="1809" w:val="left" w:leader="none"/>
          <w:tab w:pos="1810" w:val="left" w:leader="none"/>
        </w:tabs>
        <w:spacing w:line="240" w:lineRule="auto" w:before="22" w:after="98"/>
        <w:ind w:left="1809" w:right="0" w:hanging="567"/>
        <w:jc w:val="left"/>
        <w:rPr>
          <w:sz w:val="24"/>
        </w:rPr>
      </w:pPr>
      <w:r>
        <w:rPr>
          <w:sz w:val="24"/>
        </w:rPr>
        <w:t>Sơ đồ</w:t>
      </w:r>
      <w:r>
        <w:rPr>
          <w:spacing w:val="2"/>
          <w:sz w:val="24"/>
        </w:rPr>
        <w:t> </w:t>
      </w:r>
      <w:r>
        <w:rPr>
          <w:spacing w:val="-3"/>
          <w:sz w:val="24"/>
        </w:rPr>
        <w:t>mạch:</w:t>
      </w:r>
    </w:p>
    <w:p>
      <w:pPr>
        <w:pStyle w:val="BodyText"/>
        <w:ind w:left="847"/>
        <w:rPr>
          <w:sz w:val="20"/>
        </w:rPr>
      </w:pPr>
      <w:r>
        <w:rPr>
          <w:sz w:val="20"/>
        </w:rPr>
        <w:drawing>
          <wp:inline distT="0" distB="0" distL="0" distR="0">
            <wp:extent cx="5800833" cy="2625090"/>
            <wp:effectExtent l="0" t="0" r="0" b="0"/>
            <wp:docPr id="259" name="image323.png"/>
            <wp:cNvGraphicFramePr>
              <a:graphicFrameLocks noChangeAspect="1"/>
            </wp:cNvGraphicFramePr>
            <a:graphic>
              <a:graphicData uri="http://schemas.openxmlformats.org/drawingml/2006/picture">
                <pic:pic>
                  <pic:nvPicPr>
                    <pic:cNvPr id="260" name="image323.png"/>
                    <pic:cNvPicPr/>
                  </pic:nvPicPr>
                  <pic:blipFill>
                    <a:blip r:embed="rId421" cstate="print"/>
                    <a:stretch>
                      <a:fillRect/>
                    </a:stretch>
                  </pic:blipFill>
                  <pic:spPr>
                    <a:xfrm>
                      <a:off x="0" y="0"/>
                      <a:ext cx="5800833" cy="2625090"/>
                    </a:xfrm>
                    <a:prstGeom prst="rect">
                      <a:avLst/>
                    </a:prstGeom>
                  </pic:spPr>
                </pic:pic>
              </a:graphicData>
            </a:graphic>
          </wp:inline>
        </w:drawing>
      </w:r>
      <w:r>
        <w:rPr>
          <w:sz w:val="20"/>
        </w:rPr>
      </w:r>
    </w:p>
    <w:p>
      <w:pPr>
        <w:spacing w:before="163"/>
        <w:ind w:left="1652" w:right="1544" w:firstLine="0"/>
        <w:jc w:val="center"/>
        <w:rPr>
          <w:i/>
          <w:sz w:val="24"/>
        </w:rPr>
      </w:pPr>
      <w:r>
        <w:rPr>
          <w:i/>
          <w:sz w:val="24"/>
        </w:rPr>
        <w:t>Hình 8-8: Mạch giao tiếp 2 led 7 đoạn quét hiển thị đếm giây.</w:t>
      </w:r>
    </w:p>
    <w:p>
      <w:pPr>
        <w:pStyle w:val="BodyText"/>
        <w:rPr>
          <w:i/>
          <w:sz w:val="26"/>
        </w:rPr>
      </w:pPr>
    </w:p>
    <w:p>
      <w:pPr>
        <w:pStyle w:val="ListParagraph"/>
        <w:numPr>
          <w:ilvl w:val="0"/>
          <w:numId w:val="102"/>
        </w:numPr>
        <w:tabs>
          <w:tab w:pos="1809" w:val="left" w:leader="none"/>
          <w:tab w:pos="1810" w:val="left" w:leader="none"/>
        </w:tabs>
        <w:spacing w:line="240" w:lineRule="auto" w:before="219" w:after="0"/>
        <w:ind w:left="1809" w:right="0" w:hanging="567"/>
        <w:jc w:val="left"/>
        <w:rPr>
          <w:sz w:val="24"/>
        </w:rPr>
      </w:pPr>
      <w:r>
        <w:rPr/>
        <w:pict>
          <v:group style="position:absolute;margin-left:98.108101pt;margin-top:30.419842pt;width:271.7pt;height:295.95pt;mso-position-horizontal-relative:page;mso-position-vertical-relative:paragraph;z-index:-15138304;mso-wrap-distance-left:0;mso-wrap-distance-right:0" coordorigin="1962,608" coordsize="5434,5919">
            <v:shape style="position:absolute;left:4652;top:3401;width:2670;height:1617" coordorigin="4652,3401" coordsize="2670,1617" path="m6243,5017l7237,5017,7242,5014,7273,5008,7298,4991,7315,4965,7322,4934,7316,4938,7316,3481,7273,3411,7242,3405,7237,3401,4652,3401e" filled="false" stroked="true" strokeweight="1.324791pt" strokecolor="#cdcdcd">
              <v:path arrowok="t"/>
              <v:stroke dashstyle="solid"/>
            </v:shape>
            <v:shape style="position:absolute;left:4453;top:3334;width:226;height:146" coordorigin="4454,3335" coordsize="226,146" path="m4679,3335l4454,3401,4679,3481,4679,3335xe" filled="true" fillcolor="#cdcdcd" stroked="false">
              <v:path arrowok="t"/>
              <v:fill opacity="32639f" type="solid"/>
            </v:shape>
            <v:shape style="position:absolute;left:4625;top:3374;width:2677;height:1617" coordorigin="4626,3375" coordsize="2677,1617" path="m6216,4991l7223,4991,7217,4989,7248,4982,7273,4965,7290,4940,7296,4909,7303,4911,7303,3454,7296,3459,7290,3428,7273,3403,7248,3386,7217,3379,7223,3375,4626,3375e" filled="false" stroked="true" strokeweight="1.32479pt" strokecolor="#000000">
              <v:path arrowok="t"/>
              <v:stroke dashstyle="solid"/>
            </v:shape>
            <v:shape style="position:absolute;left:4440;top:3308;width:213;height:146" coordorigin="4440,3308" coordsize="213,146" path="m4652,3308l4440,3375,4652,3454,4652,3308xe" filled="true" fillcolor="#000000" stroked="false">
              <v:path arrowok="t"/>
              <v:fill type="solid"/>
            </v:shape>
            <v:shape style="position:absolute;left:2028;top:4646;width:4771;height:729" coordorigin="2028,4646" coordsize="4771,729" path="m4414,4646l2028,5004,4414,5375,6799,5004,4414,4646xe" filled="true" fillcolor="#cdcdcd" stroked="false">
              <v:path arrowok="t"/>
              <v:fill opacity="32639f" type="solid"/>
            </v:shape>
            <v:shape style="position:absolute;left:2028;top:5003;width:4771;height:371" coordorigin="2028,5004" coordsize="4771,371" path="m2028,5004l2028,5004m4414,5375l4414,5375,2028,5004m6799,5004l6799,5004,4414,5375e" filled="false" stroked="true" strokeweight="1.324925pt" strokecolor="#cdcdcd">
              <v:path arrowok="t"/>
              <v:stroke dashstyle="solid"/>
            </v:shape>
            <v:shape style="position:absolute;left:2015;top:4619;width:4771;height:729" type="#_x0000_t75" stroked="false">
              <v:imagedata r:id="rId900" o:title=""/>
            </v:shape>
            <v:shape style="position:absolute;left:2015;top:4619;width:4771;height:729" coordorigin="2015,4620" coordsize="4771,729" path="m2015,4977l4401,4620,6786,4977,4401,5348,2015,4977xe" filled="false" stroked="true" strokeweight="1.32465pt" strokecolor="#000000">
              <v:path arrowok="t"/>
              <v:stroke dashstyle="solid"/>
            </v:shape>
            <v:shape style="position:absolute;left:4321;top:4182;width:173;height:464" type="#_x0000_t75" stroked="false">
              <v:imagedata r:id="rId901" o:title=""/>
            </v:shape>
            <v:shape style="position:absolute;left:4321;top:5348;width:173;height:504" type="#_x0000_t75" stroked="false">
              <v:imagedata r:id="rId902" o:title=""/>
            </v:shape>
            <v:shape style="position:absolute;left:3554;top:642;width:1730;height:375" coordorigin="3555,643" coordsize="1730,375" path="m3742,643l3669,657,3610,697,3569,757,3555,830,3569,903,3610,962,3669,1002,3742,1017,5097,1017,5170,1002,5229,962,5269,903,5284,830,5269,757,5229,697,5170,657,5113,646,3738,646,3742,643xm5097,643l5103,646,5113,646,5097,643xe" filled="true" fillcolor="#cdcdcd" stroked="false">
              <v:path arrowok="t"/>
              <v:fill opacity="32639f" type="solid"/>
            </v:shape>
            <v:shape style="position:absolute;left:3554;top:642;width:1715;height:375" coordorigin="3555,643" coordsize="1715,375" path="m3738,1017l5103,1017,5097,1017,5097,1017m3555,830l3555,830,3569,903,3610,962,3669,1002,3742,1017m5097,1017l5170,1002,5229,962,5269,903,5269,903m5097,643l5097,643,5103,646m3738,646l3742,643,3742,643e" filled="false" stroked="true" strokeweight=".883283pt" strokecolor="#cdcdcd">
              <v:path arrowok="t"/>
              <v:stroke dashstyle="solid"/>
            </v:shape>
            <v:shape style="position:absolute;left:3529;top:617;width:1730;height:375" type="#_x0000_t75" stroked="false">
              <v:imagedata r:id="rId903" o:title=""/>
            </v:shape>
            <v:shape style="position:absolute;left:3529;top:617;width:1730;height:375" coordorigin="3529,617" coordsize="1730,375" path="m3711,990l5076,990,5071,991,5144,977,5204,937,5244,877,5259,804,5244,731,5204,672,5144,632,5071,617,5076,619,3711,619,3644,632,3584,672,3544,731,3529,804,3544,877,3584,937,3644,977,3716,991,3711,990xe" filled="false" stroked="true" strokeweight=".883108pt" strokecolor="#000000">
              <v:path arrowok="t"/>
              <v:stroke dashstyle="solid"/>
            </v:shape>
            <v:shape style="position:absolute;left:4321;top:990;width:173;height:385" type="#_x0000_t75" stroked="false">
              <v:imagedata r:id="rId904" o:title=""/>
            </v:shape>
            <v:shape style="position:absolute;left:2068;top:1374;width:4692;height:795" coordorigin="2068,1374" coordsize="4692,795" path="m6759,1374l2466,1374,2068,2169,6362,2169,6759,1374xe" filled="true" fillcolor="#cdcdcd" stroked="false">
              <v:path arrowok="t"/>
              <v:fill opacity="32639f" type="solid"/>
            </v:shape>
            <v:shape style="position:absolute;left:2068;top:1374;width:4692;height:795" coordorigin="2068,1374" coordsize="4692,795" path="m2068,2169l6362,2169,6362,2169m2068,2169l2068,2169m6362,2169l6759,1374,6759,1374e" filled="false" stroked="true" strokeweight="1.324925pt" strokecolor="#cdcdcd">
              <v:path arrowok="t"/>
              <v:stroke dashstyle="solid"/>
            </v:shape>
            <v:shape style="position:absolute;left:2054;top:1347;width:4692;height:795" type="#_x0000_t75" stroked="false">
              <v:imagedata r:id="rId905" o:title=""/>
            </v:shape>
            <v:shape style="position:absolute;left:2054;top:1347;width:4692;height:795" coordorigin="2055,1348" coordsize="4692,795" path="m2055,2143l6349,2143,6746,1348,2452,1348,2055,2143xe" filled="false" stroked="true" strokeweight="1.324653pt" strokecolor="#000000">
              <v:path arrowok="t"/>
              <v:stroke dashstyle="solid"/>
            </v:shape>
            <v:shape style="position:absolute;left:4321;top:2142;width:173;height:411" type="#_x0000_t75" stroked="false">
              <v:imagedata r:id="rId906" o:title=""/>
            </v:shape>
            <v:rect style="position:absolute;left:1988;top:2553;width:4851;height:517" filled="true" fillcolor="#cdcdcd" stroked="false">
              <v:fill opacity="32639f" type="solid"/>
            </v:rect>
            <v:shape style="position:absolute;left:1975;top:2526;width:4851;height:517" type="#_x0000_t75" stroked="false">
              <v:imagedata r:id="rId907" o:title=""/>
            </v:shape>
            <v:line style="position:absolute" from="4414,3070" to="4414,3494" stroked="true" strokeweight="1.325213pt" strokecolor="#cdcdcd">
              <v:stroke dashstyle="solid"/>
            </v:line>
            <v:shape style="position:absolute;left:4347;top:3480;width:146;height:212" coordorigin="4348,3481" coordsize="146,212" path="m4493,3481l4348,3481,4414,3693,4493,3481xe" filled="true" fillcolor="#cdcdcd" stroked="false">
              <v:path arrowok="t"/>
              <v:fill opacity="32639f" type="solid"/>
            </v:shape>
            <v:line style="position:absolute" from="4401,3043" to="4401,3467" stroked="true" strokeweight="1.325213pt" strokecolor="#000000">
              <v:stroke dashstyle="solid"/>
            </v:line>
            <v:shape style="position:absolute;left:4321;top:3454;width:146;height:212" coordorigin="4321,3454" coordsize="146,212" path="m4467,3454l4321,3454,4401,3666,4467,3454xe" filled="true" fillcolor="#000000" stroked="false">
              <v:path arrowok="t"/>
              <v:fill type="solid"/>
            </v:shape>
            <v:rect style="position:absolute;left:1988;top:3692;width:4851;height:517" filled="true" fillcolor="#cdcdcd" stroked="false">
              <v:fill opacity="32639f" type="solid"/>
            </v:rect>
            <v:shape style="position:absolute;left:1975;top:3666;width:4851;height:517" type="#_x0000_t75" stroked="false">
              <v:imagedata r:id="rId908" o:title=""/>
            </v:shape>
            <v:rect style="position:absolute;left:1988;top:5851;width:4851;height:517" filled="true" fillcolor="#cdcdcd" stroked="false">
              <v:fill opacity="32639f" type="solid"/>
            </v:rect>
            <v:shape style="position:absolute;left:1988;top:5851;width:4851;height:517" coordorigin="1989,5852" coordsize="4851,517" path="m1989,6368l6839,6368,6839,6368m1989,5852l1989,5852,1989,6368e" filled="false" stroked="true" strokeweight="1.324925pt" strokecolor="#cdcdcd">
              <v:path arrowok="t"/>
              <v:stroke dashstyle="solid"/>
            </v:shape>
            <v:shape style="position:absolute;left:1975;top:5825;width:4851;height:517" type="#_x0000_t75" stroked="false">
              <v:imagedata r:id="rId909" o:title=""/>
            </v:shape>
            <v:rect style="position:absolute;left:1975;top:5825;width:4851;height:517" filled="false" stroked="true" strokeweight="1.324643pt" strokecolor="#000000">
              <v:stroke dashstyle="solid"/>
            </v:rect>
            <v:shape style="position:absolute;left:4413;top:4805;width:2908;height:1709" coordorigin="4414,4805" coordsize="2908,1709" path="m4414,6368l4414,6435,4419,6440,4425,6469,4441,6492,4465,6508,4494,6514,4493,6514,7237,6514,7242,6514,7273,6508,7298,6491,7315,6465,7322,6435,7316,6435,7316,4805e" filled="false" stroked="true" strokeweight="1.324784pt" strokecolor="#cdcdcd">
              <v:path arrowok="t"/>
              <v:stroke dashstyle="solid"/>
            </v:shape>
            <v:shape style="position:absolute;left:7249;top:4619;width:146;height:212" coordorigin="7250,4620" coordsize="146,212" path="m7316,4620l7250,4832,7396,4832,7316,4620xe" filled="true" fillcolor="#cdcdcd" stroked="false">
              <v:path arrowok="t"/>
              <v:fill opacity="32639f" type="solid"/>
            </v:shape>
            <v:shape style="position:absolute;left:4394;top:4791;width:2909;height:1697" coordorigin="4394,4792" coordsize="2909,1697" path="m4401,6342l4401,6408,4394,6414,4400,6443,4416,6467,4439,6483,4468,6489,4467,6487,7223,6487,7217,6489,7248,6482,7273,6465,7290,6440,7296,6409,7303,6408,7303,4792e" filled="false" stroked="true" strokeweight="1.324783pt" strokecolor="#000000">
              <v:path arrowok="t"/>
              <v:stroke dashstyle="solid"/>
            </v:shape>
            <v:shape style="position:absolute;left:7223;top:4593;width:146;height:212" coordorigin="7223,4593" coordsize="146,212" path="m7303,4593l7223,4805,7369,4805,7303,4593xe" filled="true" fillcolor="#000000" stroked="false">
              <v:path arrowok="t"/>
              <v:fill type="solid"/>
            </v:shape>
            <v:shape style="position:absolute;left:4117;top:708;width:574;height:212" type="#_x0000_t202" filled="false" stroked="false">
              <v:textbox inset="0,0,0,0">
                <w:txbxContent>
                  <w:p>
                    <w:pPr>
                      <w:spacing w:line="203" w:lineRule="exact" w:before="0"/>
                      <w:ind w:left="0" w:right="0" w:firstLine="0"/>
                      <w:jc w:val="left"/>
                      <w:rPr>
                        <w:rFonts w:ascii="Arial"/>
                        <w:b/>
                        <w:sz w:val="21"/>
                      </w:rPr>
                    </w:pPr>
                    <w:r>
                      <w:rPr>
                        <w:rFonts w:ascii="Arial"/>
                        <w:b/>
                        <w:w w:val="85"/>
                        <w:sz w:val="21"/>
                      </w:rPr>
                      <w:t>BEGIN</w:t>
                    </w:r>
                  </w:p>
                </w:txbxContent>
              </v:textbox>
              <w10:wrap type="none"/>
            </v:shape>
            <v:shape style="position:absolute;left:3143;top:1527;width:2521;height:467" type="#_x0000_t202" filled="false" stroked="false">
              <v:textbox inset="0,0,0,0">
                <w:txbxContent>
                  <w:p>
                    <w:pPr>
                      <w:spacing w:line="203" w:lineRule="exact" w:before="0"/>
                      <w:ind w:left="0" w:right="18" w:firstLine="0"/>
                      <w:jc w:val="center"/>
                      <w:rPr>
                        <w:rFonts w:ascii="Arial" w:hAnsi="Arial"/>
                        <w:b/>
                        <w:sz w:val="21"/>
                      </w:rPr>
                    </w:pPr>
                    <w:r>
                      <w:rPr>
                        <w:rFonts w:ascii="Arial" w:hAnsi="Arial"/>
                        <w:b/>
                        <w:w w:val="90"/>
                        <w:sz w:val="21"/>
                      </w:rPr>
                      <w:t>KHỞI</w:t>
                    </w:r>
                    <w:r>
                      <w:rPr>
                        <w:rFonts w:ascii="Arial" w:hAnsi="Arial"/>
                        <w:b/>
                        <w:spacing w:val="-27"/>
                        <w:w w:val="90"/>
                        <w:sz w:val="21"/>
                      </w:rPr>
                      <w:t> </w:t>
                    </w:r>
                    <w:r>
                      <w:rPr>
                        <w:rFonts w:ascii="Arial" w:hAnsi="Arial"/>
                        <w:b/>
                        <w:w w:val="90"/>
                        <w:sz w:val="21"/>
                      </w:rPr>
                      <w:t>TẠO</w:t>
                    </w:r>
                    <w:r>
                      <w:rPr>
                        <w:rFonts w:ascii="Arial" w:hAnsi="Arial"/>
                        <w:b/>
                        <w:spacing w:val="-27"/>
                        <w:w w:val="90"/>
                        <w:sz w:val="21"/>
                      </w:rPr>
                      <w:t> </w:t>
                    </w:r>
                    <w:r>
                      <w:rPr>
                        <w:rFonts w:ascii="Arial" w:hAnsi="Arial"/>
                        <w:b/>
                        <w:w w:val="90"/>
                        <w:sz w:val="21"/>
                      </w:rPr>
                      <w:t>TIMER</w:t>
                    </w:r>
                    <w:r>
                      <w:rPr>
                        <w:rFonts w:ascii="Arial" w:hAnsi="Arial"/>
                        <w:b/>
                        <w:spacing w:val="-27"/>
                        <w:w w:val="90"/>
                        <w:sz w:val="21"/>
                      </w:rPr>
                      <w:t> </w:t>
                    </w:r>
                    <w:r>
                      <w:rPr>
                        <w:rFonts w:ascii="Arial" w:hAnsi="Arial"/>
                        <w:b/>
                        <w:w w:val="90"/>
                        <w:sz w:val="21"/>
                      </w:rPr>
                      <w:t>ĐỊNH</w:t>
                    </w:r>
                    <w:r>
                      <w:rPr>
                        <w:rFonts w:ascii="Arial" w:hAnsi="Arial"/>
                        <w:b/>
                        <w:spacing w:val="-27"/>
                        <w:w w:val="90"/>
                        <w:sz w:val="21"/>
                      </w:rPr>
                      <w:t> </w:t>
                    </w:r>
                    <w:r>
                      <w:rPr>
                        <w:rFonts w:ascii="Arial" w:hAnsi="Arial"/>
                        <w:b/>
                        <w:spacing w:val="-4"/>
                        <w:w w:val="90"/>
                        <w:sz w:val="21"/>
                      </w:rPr>
                      <w:t>THỜI</w:t>
                    </w:r>
                  </w:p>
                  <w:p>
                    <w:pPr>
                      <w:spacing w:before="13"/>
                      <w:ind w:left="0" w:right="17" w:firstLine="0"/>
                      <w:jc w:val="center"/>
                      <w:rPr>
                        <w:rFonts w:ascii="Arial" w:hAnsi="Arial"/>
                        <w:b/>
                        <w:sz w:val="21"/>
                      </w:rPr>
                    </w:pPr>
                    <w:r>
                      <w:rPr>
                        <w:rFonts w:ascii="Arial" w:hAnsi="Arial"/>
                        <w:b/>
                        <w:sz w:val="21"/>
                      </w:rPr>
                      <w:t>100MS, BÁO NGẮT</w:t>
                    </w:r>
                  </w:p>
                </w:txbxContent>
              </v:textbox>
              <w10:wrap type="none"/>
            </v:shape>
            <v:shape style="position:absolute;left:3795;top:4884;width:1217;height:212" type="#_x0000_t202" filled="false" stroked="false">
              <v:textbox inset="0,0,0,0">
                <w:txbxContent>
                  <w:p>
                    <w:pPr>
                      <w:spacing w:line="203" w:lineRule="exact" w:before="0"/>
                      <w:ind w:left="0" w:right="0" w:firstLine="0"/>
                      <w:jc w:val="left"/>
                      <w:rPr>
                        <w:rFonts w:ascii="Arial"/>
                        <w:b/>
                        <w:sz w:val="21"/>
                      </w:rPr>
                    </w:pPr>
                    <w:r>
                      <w:rPr>
                        <w:rFonts w:ascii="Arial"/>
                        <w:b/>
                        <w:w w:val="95"/>
                        <w:sz w:val="21"/>
                      </w:rPr>
                      <w:t>BDN</w:t>
                    </w:r>
                    <w:r>
                      <w:rPr>
                        <w:rFonts w:ascii="Arial"/>
                        <w:b/>
                        <w:spacing w:val="-36"/>
                        <w:w w:val="95"/>
                        <w:sz w:val="21"/>
                      </w:rPr>
                      <w:t> </w:t>
                    </w:r>
                    <w:r>
                      <w:rPr>
                        <w:rFonts w:ascii="Arial"/>
                        <w:b/>
                        <w:w w:val="95"/>
                        <w:sz w:val="21"/>
                      </w:rPr>
                      <w:t>=</w:t>
                    </w:r>
                    <w:r>
                      <w:rPr>
                        <w:rFonts w:ascii="Arial"/>
                        <w:b/>
                        <w:spacing w:val="-36"/>
                        <w:w w:val="95"/>
                        <w:sz w:val="21"/>
                      </w:rPr>
                      <w:t> </w:t>
                    </w:r>
                    <w:r>
                      <w:rPr>
                        <w:rFonts w:ascii="Arial"/>
                        <w:b/>
                        <w:w w:val="95"/>
                        <w:sz w:val="21"/>
                      </w:rPr>
                      <w:t>10</w:t>
                    </w:r>
                    <w:r>
                      <w:rPr>
                        <w:rFonts w:ascii="Arial"/>
                        <w:b/>
                        <w:spacing w:val="-35"/>
                        <w:w w:val="95"/>
                        <w:sz w:val="21"/>
                      </w:rPr>
                      <w:t> </w:t>
                    </w:r>
                    <w:r>
                      <w:rPr>
                        <w:rFonts w:ascii="Arial"/>
                        <w:b/>
                        <w:w w:val="95"/>
                        <w:sz w:val="21"/>
                      </w:rPr>
                      <w:t>(1S)</w:t>
                    </w:r>
                  </w:p>
                </w:txbxContent>
              </v:textbox>
              <w10:wrap type="none"/>
            </v:shape>
            <v:shape style="position:absolute;left:6770;top:5158;width:118;height:212" type="#_x0000_t202" filled="false" stroked="false">
              <v:textbox inset="0,0,0,0">
                <w:txbxContent>
                  <w:p>
                    <w:pPr>
                      <w:spacing w:line="212" w:lineRule="exact" w:before="0"/>
                      <w:ind w:left="0" w:right="0" w:firstLine="0"/>
                      <w:jc w:val="left"/>
                      <w:rPr>
                        <w:rFonts w:ascii="Carlito"/>
                        <w:sz w:val="21"/>
                      </w:rPr>
                    </w:pPr>
                    <w:r>
                      <w:rPr>
                        <w:rFonts w:ascii="Carlito"/>
                        <w:w w:val="100"/>
                        <w:sz w:val="21"/>
                      </w:rPr>
                      <w:t>S</w:t>
                    </w:r>
                  </w:p>
                </w:txbxContent>
              </v:textbox>
              <w10:wrap type="none"/>
            </v:shape>
            <v:shape style="position:absolute;left:3613;top:5475;width:1581;height:722" type="#_x0000_t202" filled="false" stroked="false">
              <v:textbox inset="0,0,0,0">
                <w:txbxContent>
                  <w:p>
                    <w:pPr>
                      <w:spacing w:line="215" w:lineRule="exact" w:before="0"/>
                      <w:ind w:left="0" w:right="279" w:firstLine="0"/>
                      <w:jc w:val="right"/>
                      <w:rPr>
                        <w:rFonts w:ascii="Carlito" w:hAnsi="Carlito"/>
                        <w:sz w:val="21"/>
                      </w:rPr>
                    </w:pPr>
                    <w:r>
                      <w:rPr>
                        <w:rFonts w:ascii="Carlito" w:hAnsi="Carlito"/>
                        <w:w w:val="100"/>
                        <w:sz w:val="21"/>
                      </w:rPr>
                      <w:t>Đ</w:t>
                    </w:r>
                  </w:p>
                  <w:p>
                    <w:pPr>
                      <w:spacing w:line="240" w:lineRule="auto" w:before="0"/>
                      <w:rPr>
                        <w:rFonts w:ascii="Carlito"/>
                        <w:sz w:val="21"/>
                      </w:rPr>
                    </w:pPr>
                  </w:p>
                  <w:p>
                    <w:pPr>
                      <w:spacing w:before="0"/>
                      <w:ind w:left="0" w:right="0" w:firstLine="0"/>
                      <w:jc w:val="left"/>
                      <w:rPr>
                        <w:rFonts w:ascii="Arial" w:hAnsi="Arial"/>
                        <w:b/>
                        <w:sz w:val="21"/>
                      </w:rPr>
                    </w:pPr>
                    <w:r>
                      <w:rPr>
                        <w:rFonts w:ascii="Arial" w:hAnsi="Arial"/>
                        <w:b/>
                        <w:w w:val="90"/>
                        <w:sz w:val="21"/>
                      </w:rPr>
                      <w:t>XỬ</w:t>
                    </w:r>
                    <w:r>
                      <w:rPr>
                        <w:rFonts w:ascii="Arial" w:hAnsi="Arial"/>
                        <w:b/>
                        <w:spacing w:val="-36"/>
                        <w:w w:val="90"/>
                        <w:sz w:val="21"/>
                      </w:rPr>
                      <w:t> </w:t>
                    </w:r>
                    <w:r>
                      <w:rPr>
                        <w:rFonts w:ascii="Arial" w:hAnsi="Arial"/>
                        <w:b/>
                        <w:w w:val="90"/>
                        <w:sz w:val="21"/>
                      </w:rPr>
                      <w:t>LÝ</w:t>
                    </w:r>
                    <w:r>
                      <w:rPr>
                        <w:rFonts w:ascii="Arial" w:hAnsi="Arial"/>
                        <w:b/>
                        <w:spacing w:val="-35"/>
                        <w:w w:val="90"/>
                        <w:sz w:val="21"/>
                      </w:rPr>
                      <w:t> </w:t>
                    </w:r>
                    <w:r>
                      <w:rPr>
                        <w:rFonts w:ascii="Arial" w:hAnsi="Arial"/>
                        <w:b/>
                        <w:w w:val="90"/>
                        <w:sz w:val="21"/>
                      </w:rPr>
                      <w:t>TĂNG</w:t>
                    </w:r>
                    <w:r>
                      <w:rPr>
                        <w:rFonts w:ascii="Arial" w:hAnsi="Arial"/>
                        <w:b/>
                        <w:spacing w:val="-36"/>
                        <w:w w:val="90"/>
                        <w:sz w:val="21"/>
                      </w:rPr>
                      <w:t> </w:t>
                    </w:r>
                    <w:r>
                      <w:rPr>
                        <w:rFonts w:ascii="Arial" w:hAnsi="Arial"/>
                        <w:b/>
                        <w:w w:val="90"/>
                        <w:sz w:val="21"/>
                      </w:rPr>
                      <w:t>GIÂY</w:t>
                    </w:r>
                  </w:p>
                </w:txbxContent>
              </v:textbox>
              <w10:wrap type="none"/>
            </v:shape>
            <v:shape style="position:absolute;left:1975;top:2526;width:4851;height:517" type="#_x0000_t202" filled="false" stroked="true" strokeweight="1.324643pt" strokecolor="#000000">
              <v:textbox inset="0,0,0,0">
                <w:txbxContent>
                  <w:p>
                    <w:pPr>
                      <w:spacing w:before="113"/>
                      <w:ind w:left="1951" w:right="1962" w:firstLine="0"/>
                      <w:jc w:val="center"/>
                      <w:rPr>
                        <w:rFonts w:ascii="Arial" w:hAnsi="Arial"/>
                        <w:b/>
                        <w:sz w:val="21"/>
                      </w:rPr>
                    </w:pPr>
                    <w:r>
                      <w:rPr>
                        <w:rFonts w:ascii="Arial" w:hAnsi="Arial"/>
                        <w:b/>
                        <w:sz w:val="21"/>
                      </w:rPr>
                      <w:t>GIÂY = 0</w:t>
                    </w:r>
                  </w:p>
                </w:txbxContent>
              </v:textbox>
              <v:stroke dashstyle="solid"/>
              <w10:wrap type="none"/>
            </v:shape>
            <v:shape style="position:absolute;left:1975;top:3666;width:4851;height:517" type="#_x0000_t202" filled="false" stroked="true" strokeweight="1.324643pt" strokecolor="#000000">
              <v:textbox inset="0,0,0,0">
                <w:txbxContent>
                  <w:p>
                    <w:pPr>
                      <w:spacing w:before="109"/>
                      <w:ind w:left="1357" w:right="0" w:firstLine="0"/>
                      <w:jc w:val="left"/>
                      <w:rPr>
                        <w:rFonts w:ascii="Arial" w:hAnsi="Arial"/>
                        <w:b/>
                        <w:sz w:val="21"/>
                      </w:rPr>
                    </w:pPr>
                    <w:r>
                      <w:rPr>
                        <w:rFonts w:ascii="Arial" w:hAnsi="Arial"/>
                        <w:b/>
                        <w:sz w:val="21"/>
                      </w:rPr>
                      <w:t>GIẢI MÃ GIÂY, HIỂN THỊ</w:t>
                    </w:r>
                  </w:p>
                </w:txbxContent>
              </v:textbox>
              <v:stroke dashstyle="solid"/>
              <w10:wrap type="none"/>
            </v:shape>
            <w10:wrap type="topAndBottom"/>
          </v:group>
        </w:pict>
      </w:r>
      <w:r>
        <w:rPr/>
        <w:pict>
          <v:group style="position:absolute;margin-left:362.708801pt;margin-top:30.419842pt;width:176.05pt;height:105.9pt;mso-position-horizontal-relative:page;mso-position-vertical-relative:paragraph;z-index:16321024" coordorigin="7254,608" coordsize="3521,2118">
            <v:shape style="position:absolute;left:8166;top:642;width:1730;height:375" coordorigin="8166,643" coordsize="1730,375" path="m8354,643l8281,657,8221,697,8181,757,8166,830,8181,903,8221,962,8281,1002,8354,1017,9709,1017,9781,1002,9841,962,9881,903,9896,830,9881,757,9841,697,9781,657,9724,646,8350,646,8354,643xm9709,643l9715,646,9724,646,9709,643xe" filled="true" fillcolor="#cdcdcd" stroked="false">
              <v:path arrowok="t"/>
              <v:fill opacity="32639f" type="solid"/>
            </v:shape>
            <v:shape style="position:absolute;left:8349;top:1016;width:1365;height:2" coordorigin="8350,1017" coordsize="1365,0" path="m8350,1017l9715,1017,9709,1017e" filled="false" stroked="true" strokeweight=".883091pt" strokecolor="#cdcdcd">
              <v:path arrowok="t"/>
              <v:stroke dashstyle="solid"/>
            </v:shape>
            <v:shape style="position:absolute;left:8157;top:748;width:205;height:278" type="#_x0000_t75" stroked="false">
              <v:imagedata r:id="rId910" o:title=""/>
            </v:shape>
            <v:shape style="position:absolute;left:8349;top:642;width:1532;height:375" coordorigin="8350,643" coordsize="1532,375" path="m9709,1017l9781,1002,9841,962,9881,903,9881,903m9709,643l9709,643,9715,646m8350,646l8354,643,8354,643e" filled="false" stroked="true" strokeweight=".883283pt" strokecolor="#cdcdcd">
              <v:path arrowok="t"/>
              <v:stroke dashstyle="solid"/>
            </v:shape>
            <v:shape style="position:absolute;left:8141;top:617;width:1730;height:375" type="#_x0000_t75" stroked="false">
              <v:imagedata r:id="rId911" o:title=""/>
            </v:shape>
            <v:shape style="position:absolute;left:8141;top:617;width:1730;height:375" coordorigin="8141,617" coordsize="1730,375" path="m8323,990l9688,990,9683,991,9756,977,9816,937,9856,877,9870,804,9856,731,9816,672,9756,632,9683,617,9688,619,8323,619,8255,632,8196,672,8156,731,8141,804,8156,877,8196,937,8255,977,8328,991,8323,990xe" filled="false" stroked="true" strokeweight=".883108pt" strokecolor="#000000">
              <v:path arrowok="t"/>
              <v:stroke dashstyle="solid"/>
            </v:shape>
            <v:shape style="position:absolute;left:8946;top:990;width:146;height:385" type="#_x0000_t75" stroked="false">
              <v:imagedata r:id="rId912" o:title=""/>
            </v:shape>
            <v:rect style="position:absolute;left:7276;top:1361;width:3499;height:570" filled="true" fillcolor="#cdcdcd" stroked="false">
              <v:fill opacity="32639f" type="solid"/>
            </v:rect>
            <v:shape style="position:absolute;left:7276;top:1361;width:3499;height:570" coordorigin="7276,1361" coordsize="3499,570" path="m7276,1931l10775,1931,10775,1931m7276,1361l7276,1361,7276,1931m10629,1931l10629,1931e" filled="false" stroked="true" strokeweight=".883283pt" strokecolor="#cdcdcd">
              <v:path arrowok="t"/>
              <v:stroke dashstyle="solid"/>
            </v:shape>
            <v:shape style="position:absolute;left:7263;top:1334;width:3499;height:570" type="#_x0000_t75" stroked="false">
              <v:imagedata r:id="rId913" o:title=""/>
            </v:shape>
            <v:shape style="position:absolute;left:7263;top:1334;width:3499;height:570" coordorigin="7263,1335" coordsize="3499,570" path="m7263,1904l10762,1904,10762,1335,7263,1335,7263,1904m10603,1904l10603,1335e" filled="false" stroked="true" strokeweight=".883283pt" strokecolor="#000000">
              <v:path arrowok="t"/>
              <v:stroke dashstyle="solid"/>
            </v:shape>
            <v:shape style="position:absolute;left:8166;top:2341;width:1730;height:376" coordorigin="8166,2341" coordsize="1730,376" path="m9715,2341l8350,2341,8354,2343,8281,2358,8221,2398,8181,2457,8166,2530,8181,2603,8221,2662,8281,2703,8354,2717,8350,2712,9733,2712,9781,2703,9841,2662,9881,2603,9896,2530,9881,2457,9841,2398,9781,2358,9709,2343,9715,2341xm9733,2712l9715,2712,9709,2717,9733,2712xe" filled="true" fillcolor="#cdcdcd" stroked="false">
              <v:path arrowok="t"/>
              <v:fill opacity="32639f" type="solid"/>
            </v:shape>
            <v:shape style="position:absolute;left:8349;top:2341;width:1359;height:376" coordorigin="8350,2341" coordsize="1359,376" path="m9709,2717l9709,2717,9709,2717m8350,2341l8350,2341,8354,2343e" filled="false" stroked="true" strokeweight=".883283pt" strokecolor="#cdcdcd">
              <v:path arrowok="t"/>
              <v:stroke dashstyle="solid"/>
            </v:shape>
            <v:shape style="position:absolute;left:8157;top:2448;width:205;height:278" type="#_x0000_t75" stroked="false">
              <v:imagedata r:id="rId910" o:title=""/>
            </v:shape>
            <v:shape style="position:absolute;left:8349;top:2341;width:1492;height:376" coordorigin="8350,2341" coordsize="1492,376" path="m8350,2712l9715,2712m9709,2717l9709,2717m9709,2717l9781,2703,9841,2662,9841,2662m9709,2343l9715,2341,9715,2341e" filled="false" stroked="true" strokeweight=".883283pt" strokecolor="#cdcdcd">
              <v:path arrowok="t"/>
              <v:stroke dashstyle="solid"/>
            </v:shape>
            <v:shape style="position:absolute;left:8141;top:2314;width:1730;height:377" type="#_x0000_t75" stroked="false">
              <v:imagedata r:id="rId914" o:title=""/>
            </v:shape>
            <v:shape style="position:absolute;left:8141;top:2314;width:1730;height:377" coordorigin="8141,2315" coordsize="1730,377" path="m8323,2686l9688,2686,9683,2692,9756,2677,9816,2637,9856,2578,9870,2505,9856,2432,9816,2372,9756,2332,9683,2318,9688,2315,8323,2315,8328,2318,8255,2332,8196,2372,8156,2432,8141,2505,8156,2578,8196,2637,8255,2677,8328,2692,8323,2686xe" filled="false" stroked="true" strokeweight=".883108pt" strokecolor="#000000">
              <v:path arrowok="t"/>
              <v:stroke dashstyle="solid"/>
            </v:shape>
            <v:shape style="position:absolute;left:8946;top:1904;width:146;height:438" type="#_x0000_t75" stroked="false">
              <v:imagedata r:id="rId915" o:title=""/>
            </v:shape>
            <v:shape style="position:absolute;left:8389;top:708;width:1254;height:212" type="#_x0000_t202" filled="false" stroked="false">
              <v:textbox inset="0,0,0,0">
                <w:txbxContent>
                  <w:p>
                    <w:pPr>
                      <w:spacing w:line="203" w:lineRule="exact" w:before="0"/>
                      <w:ind w:left="0" w:right="0" w:firstLine="0"/>
                      <w:jc w:val="left"/>
                      <w:rPr>
                        <w:rFonts w:ascii="Arial" w:hAnsi="Arial"/>
                        <w:b/>
                        <w:sz w:val="21"/>
                      </w:rPr>
                    </w:pPr>
                    <w:r>
                      <w:rPr>
                        <w:rFonts w:ascii="Arial" w:hAnsi="Arial"/>
                        <w:b/>
                        <w:w w:val="90"/>
                        <w:sz w:val="21"/>
                      </w:rPr>
                      <w:t>NGẮT</w:t>
                    </w:r>
                    <w:r>
                      <w:rPr>
                        <w:rFonts w:ascii="Arial" w:hAnsi="Arial"/>
                        <w:b/>
                        <w:spacing w:val="-36"/>
                        <w:w w:val="90"/>
                        <w:sz w:val="21"/>
                      </w:rPr>
                      <w:t> </w:t>
                    </w:r>
                    <w:r>
                      <w:rPr>
                        <w:rFonts w:ascii="Arial" w:hAnsi="Arial"/>
                        <w:b/>
                        <w:w w:val="90"/>
                        <w:sz w:val="21"/>
                      </w:rPr>
                      <w:t>TIMER1</w:t>
                    </w:r>
                  </w:p>
                </w:txbxContent>
              </v:textbox>
              <w10:wrap type="none"/>
            </v:shape>
            <v:shape style="position:absolute;left:8813;top:2409;width:405;height:212" type="#_x0000_t202" filled="false" stroked="false">
              <v:textbox inset="0,0,0,0">
                <w:txbxContent>
                  <w:p>
                    <w:pPr>
                      <w:spacing w:line="203" w:lineRule="exact" w:before="0"/>
                      <w:ind w:left="0" w:right="0" w:firstLine="0"/>
                      <w:jc w:val="left"/>
                      <w:rPr>
                        <w:rFonts w:ascii="Arial"/>
                        <w:b/>
                        <w:sz w:val="21"/>
                      </w:rPr>
                    </w:pPr>
                    <w:r>
                      <w:rPr>
                        <w:rFonts w:ascii="Arial"/>
                        <w:b/>
                        <w:w w:val="80"/>
                        <w:sz w:val="21"/>
                      </w:rPr>
                      <w:t>RETI</w:t>
                    </w:r>
                  </w:p>
                </w:txbxContent>
              </v:textbox>
              <w10:wrap type="none"/>
            </v:shape>
            <v:shape style="position:absolute;left:7408;top:1334;width:3194;height:570" type="#_x0000_t202" filled="false" stroked="true" strokeweight=".883475pt" strokecolor="#000000">
              <v:textbox inset="0,0,0,0">
                <w:txbxContent>
                  <w:p>
                    <w:pPr>
                      <w:spacing w:line="252" w:lineRule="auto" w:before="14"/>
                      <w:ind w:left="175" w:right="162" w:firstLine="207"/>
                      <w:jc w:val="left"/>
                      <w:rPr>
                        <w:rFonts w:ascii="Arial" w:hAnsi="Arial"/>
                        <w:b/>
                        <w:sz w:val="21"/>
                      </w:rPr>
                    </w:pPr>
                    <w:r>
                      <w:rPr>
                        <w:rFonts w:ascii="Arial" w:hAnsi="Arial"/>
                        <w:b/>
                        <w:w w:val="95"/>
                        <w:sz w:val="21"/>
                      </w:rPr>
                      <w:t>TĂNG</w:t>
                    </w:r>
                    <w:r>
                      <w:rPr>
                        <w:rFonts w:ascii="Arial" w:hAnsi="Arial"/>
                        <w:b/>
                        <w:spacing w:val="-37"/>
                        <w:w w:val="95"/>
                        <w:sz w:val="21"/>
                      </w:rPr>
                      <w:t> </w:t>
                    </w:r>
                    <w:r>
                      <w:rPr>
                        <w:rFonts w:ascii="Arial" w:hAnsi="Arial"/>
                        <w:b/>
                        <w:w w:val="95"/>
                        <w:sz w:val="21"/>
                      </w:rPr>
                      <w:t>BIẾN</w:t>
                    </w:r>
                    <w:r>
                      <w:rPr>
                        <w:rFonts w:ascii="Arial" w:hAnsi="Arial"/>
                        <w:b/>
                        <w:spacing w:val="-37"/>
                        <w:w w:val="95"/>
                        <w:sz w:val="21"/>
                      </w:rPr>
                      <w:t> </w:t>
                    </w:r>
                    <w:r>
                      <w:rPr>
                        <w:rFonts w:ascii="Arial" w:hAnsi="Arial"/>
                        <w:b/>
                        <w:w w:val="95"/>
                        <w:sz w:val="21"/>
                      </w:rPr>
                      <w:t>ĐẾM</w:t>
                    </w:r>
                    <w:r>
                      <w:rPr>
                        <w:rFonts w:ascii="Arial" w:hAnsi="Arial"/>
                        <w:b/>
                        <w:spacing w:val="-36"/>
                        <w:w w:val="95"/>
                        <w:sz w:val="21"/>
                      </w:rPr>
                      <w:t> </w:t>
                    </w:r>
                    <w:r>
                      <w:rPr>
                        <w:rFonts w:ascii="Arial" w:hAnsi="Arial"/>
                        <w:b/>
                        <w:w w:val="95"/>
                        <w:sz w:val="21"/>
                      </w:rPr>
                      <w:t>NGẮT</w:t>
                    </w:r>
                    <w:r>
                      <w:rPr>
                        <w:rFonts w:ascii="Arial" w:hAnsi="Arial"/>
                        <w:b/>
                        <w:spacing w:val="-37"/>
                        <w:w w:val="95"/>
                        <w:sz w:val="21"/>
                      </w:rPr>
                      <w:t> </w:t>
                    </w:r>
                    <w:r>
                      <w:rPr>
                        <w:rFonts w:ascii="Arial" w:hAnsi="Arial"/>
                        <w:b/>
                        <w:w w:val="95"/>
                        <w:sz w:val="21"/>
                      </w:rPr>
                      <w:t>BDT </w:t>
                    </w:r>
                    <w:r>
                      <w:rPr>
                        <w:rFonts w:ascii="Arial" w:hAnsi="Arial"/>
                        <w:b/>
                        <w:w w:val="90"/>
                        <w:sz w:val="21"/>
                      </w:rPr>
                      <w:t>KHỞI</w:t>
                    </w:r>
                    <w:r>
                      <w:rPr>
                        <w:rFonts w:ascii="Arial" w:hAnsi="Arial"/>
                        <w:b/>
                        <w:spacing w:val="-31"/>
                        <w:w w:val="90"/>
                        <w:sz w:val="21"/>
                      </w:rPr>
                      <w:t> </w:t>
                    </w:r>
                    <w:r>
                      <w:rPr>
                        <w:rFonts w:ascii="Arial" w:hAnsi="Arial"/>
                        <w:b/>
                        <w:w w:val="90"/>
                        <w:sz w:val="21"/>
                      </w:rPr>
                      <w:t>TẠO</w:t>
                    </w:r>
                    <w:r>
                      <w:rPr>
                        <w:rFonts w:ascii="Arial" w:hAnsi="Arial"/>
                        <w:b/>
                        <w:spacing w:val="-30"/>
                        <w:w w:val="90"/>
                        <w:sz w:val="21"/>
                      </w:rPr>
                      <w:t> </w:t>
                    </w:r>
                    <w:r>
                      <w:rPr>
                        <w:rFonts w:ascii="Arial" w:hAnsi="Arial"/>
                        <w:b/>
                        <w:w w:val="90"/>
                        <w:sz w:val="21"/>
                      </w:rPr>
                      <w:t>LẠI</w:t>
                    </w:r>
                    <w:r>
                      <w:rPr>
                        <w:rFonts w:ascii="Arial" w:hAnsi="Arial"/>
                        <w:b/>
                        <w:spacing w:val="-30"/>
                        <w:w w:val="90"/>
                        <w:sz w:val="21"/>
                      </w:rPr>
                      <w:t> </w:t>
                    </w:r>
                    <w:r>
                      <w:rPr>
                        <w:rFonts w:ascii="Arial" w:hAnsi="Arial"/>
                        <w:b/>
                        <w:w w:val="90"/>
                        <w:sz w:val="21"/>
                      </w:rPr>
                      <w:t>TIMER1</w:t>
                    </w:r>
                    <w:r>
                      <w:rPr>
                        <w:rFonts w:ascii="Arial" w:hAnsi="Arial"/>
                        <w:b/>
                        <w:spacing w:val="-30"/>
                        <w:w w:val="90"/>
                        <w:sz w:val="21"/>
                      </w:rPr>
                      <w:t> </w:t>
                    </w:r>
                    <w:r>
                      <w:rPr>
                        <w:rFonts w:ascii="Arial" w:hAnsi="Arial"/>
                        <w:b/>
                        <w:w w:val="90"/>
                        <w:sz w:val="21"/>
                      </w:rPr>
                      <w:t>ĐẾM</w:t>
                    </w:r>
                    <w:r>
                      <w:rPr>
                        <w:rFonts w:ascii="Arial" w:hAnsi="Arial"/>
                        <w:b/>
                        <w:spacing w:val="-30"/>
                        <w:w w:val="90"/>
                        <w:sz w:val="21"/>
                      </w:rPr>
                      <w:t> </w:t>
                    </w:r>
                    <w:r>
                      <w:rPr>
                        <w:rFonts w:ascii="Arial" w:hAnsi="Arial"/>
                        <w:b/>
                        <w:spacing w:val="-4"/>
                        <w:w w:val="90"/>
                        <w:sz w:val="21"/>
                      </w:rPr>
                      <w:t>TIẾP</w:t>
                    </w:r>
                  </w:p>
                </w:txbxContent>
              </v:textbox>
              <v:stroke dashstyle="solid"/>
              <w10:wrap type="none"/>
            </v:shape>
            <w10:wrap type="none"/>
          </v:group>
        </w:pict>
      </w:r>
      <w:r>
        <w:rPr>
          <w:sz w:val="24"/>
        </w:rPr>
        <w:t>Lưu</w:t>
      </w:r>
      <w:r>
        <w:rPr>
          <w:spacing w:val="1"/>
          <w:sz w:val="24"/>
        </w:rPr>
        <w:t> </w:t>
      </w:r>
      <w:r>
        <w:rPr>
          <w:sz w:val="24"/>
        </w:rPr>
        <w:t>đồ:</w:t>
      </w:r>
    </w:p>
    <w:p>
      <w:pPr>
        <w:pStyle w:val="BodyText"/>
        <w:spacing w:before="9"/>
        <w:rPr>
          <w:sz w:val="20"/>
        </w:rPr>
      </w:pPr>
    </w:p>
    <w:p>
      <w:pPr>
        <w:spacing w:before="90"/>
        <w:ind w:left="1652" w:right="1545" w:firstLine="0"/>
        <w:jc w:val="center"/>
        <w:rPr>
          <w:i/>
          <w:sz w:val="24"/>
        </w:rPr>
      </w:pPr>
      <w:r>
        <w:rPr>
          <w:i/>
          <w:sz w:val="24"/>
        </w:rPr>
        <w:t>Hình 8-9: Lưu đồ đếm giây dùng Timer định thời báo ngắt.</w:t>
      </w:r>
    </w:p>
    <w:p>
      <w:pPr>
        <w:spacing w:after="0"/>
        <w:jc w:val="center"/>
        <w:rPr>
          <w:sz w:val="24"/>
        </w:rPr>
        <w:sectPr>
          <w:pgSz w:w="11910" w:h="16840"/>
          <w:pgMar w:header="283" w:footer="407" w:top="640" w:bottom="600" w:left="740" w:right="0"/>
        </w:sectPr>
      </w:pPr>
    </w:p>
    <w:p>
      <w:pPr>
        <w:pStyle w:val="ListParagraph"/>
        <w:numPr>
          <w:ilvl w:val="0"/>
          <w:numId w:val="102"/>
        </w:numPr>
        <w:tabs>
          <w:tab w:pos="1809" w:val="left" w:leader="none"/>
          <w:tab w:pos="1810" w:val="left" w:leader="none"/>
        </w:tabs>
        <w:spacing w:line="240" w:lineRule="auto" w:before="0" w:after="5"/>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481.1pt;mso-position-horizontal-relative:char;mso-position-vertical-relative:line" type="#_x0000_t202" filled="false" stroked="true" strokeweight=".48004pt" strokecolor="#000000">
            <w10:anchorlock/>
            <v:textbox inset="0,0,0,0">
              <w:txbxContent>
                <w:p>
                  <w:pPr>
                    <w:pStyle w:val="BodyText"/>
                    <w:spacing w:line="249" w:lineRule="auto" w:before="24"/>
                    <w:ind w:left="105" w:right="6600"/>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w w:val="90"/>
                    </w:rPr>
                    <w:t>UNSIGNED INT8 GIAY, BDT;</w:t>
                  </w:r>
                </w:p>
                <w:p>
                  <w:pPr>
                    <w:pStyle w:val="BodyText"/>
                    <w:spacing w:line="272" w:lineRule="exact"/>
                    <w:ind w:left="105"/>
                    <w:rPr>
                      <w:rFonts w:ascii="Georgia"/>
                    </w:rPr>
                  </w:pPr>
                  <w:r>
                    <w:rPr>
                      <w:rFonts w:ascii="Georgia"/>
                    </w:rPr>
                    <w:t>#int_timer1</w:t>
                  </w:r>
                </w:p>
                <w:p>
                  <w:pPr>
                    <w:pStyle w:val="BodyText"/>
                    <w:spacing w:before="6"/>
                    <w:ind w:left="105"/>
                    <w:rPr>
                      <w:rFonts w:ascii="Georgia"/>
                    </w:rPr>
                  </w:pPr>
                  <w:r>
                    <w:rPr>
                      <w:rFonts w:ascii="Georgia"/>
                    </w:rPr>
                    <w:t>void interrupt_timer1()</w:t>
                  </w:r>
                </w:p>
                <w:p>
                  <w:pPr>
                    <w:pStyle w:val="BodyText"/>
                    <w:spacing w:before="11"/>
                    <w:ind w:left="105"/>
                    <w:rPr>
                      <w:rFonts w:ascii="Georgia"/>
                    </w:rPr>
                  </w:pPr>
                  <w:r>
                    <w:rPr>
                      <w:rFonts w:ascii="Georgia"/>
                      <w:w w:val="90"/>
                    </w:rPr>
                    <w:t>{</w:t>
                  </w:r>
                </w:p>
                <w:p>
                  <w:pPr>
                    <w:pStyle w:val="BodyText"/>
                    <w:spacing w:line="244" w:lineRule="auto" w:before="11"/>
                    <w:ind w:left="672" w:right="6600"/>
                    <w:rPr>
                      <w:rFonts w:ascii="Georgia"/>
                    </w:rPr>
                  </w:pPr>
                  <w:r>
                    <w:rPr>
                      <w:rFonts w:ascii="Georgia"/>
                      <w:w w:val="90"/>
                    </w:rPr>
                    <w:t>SET_TIMER1(3036); </w:t>
                  </w:r>
                  <w:r>
                    <w:rPr>
                      <w:rFonts w:ascii="Georgia"/>
                    </w:rPr>
                    <w:t>BDT++;</w:t>
                  </w:r>
                </w:p>
                <w:p>
                  <w:pPr>
                    <w:pStyle w:val="BodyText"/>
                    <w:spacing w:before="5"/>
                    <w:ind w:left="105"/>
                    <w:rPr>
                      <w:rFonts w:ascii="Georgia"/>
                    </w:rPr>
                  </w:pPr>
                  <w:r>
                    <w:rPr>
                      <w:rFonts w:ascii="Georgia"/>
                      <w:w w:val="90"/>
                    </w:rPr>
                    <w:t>}</w:t>
                  </w:r>
                </w:p>
                <w:p>
                  <w:pPr>
                    <w:pStyle w:val="BodyText"/>
                    <w:spacing w:before="11"/>
                    <w:ind w:left="105"/>
                    <w:rPr>
                      <w:rFonts w:ascii="Georgia"/>
                    </w:rPr>
                  </w:pPr>
                  <w:r>
                    <w:rPr>
                      <w:rFonts w:ascii="Georgia"/>
                    </w:rPr>
                    <w:t>VOID HIENTHI()</w:t>
                  </w:r>
                </w:p>
                <w:p>
                  <w:pPr>
                    <w:pStyle w:val="BodyText"/>
                    <w:spacing w:before="5"/>
                    <w:ind w:left="105"/>
                    <w:rPr>
                      <w:rFonts w:ascii="Georgia"/>
                    </w:rPr>
                  </w:pPr>
                  <w:r>
                    <w:rPr>
                      <w:rFonts w:ascii="Georgia"/>
                      <w:w w:val="90"/>
                    </w:rPr>
                    <w:t>{</w:t>
                  </w:r>
                </w:p>
                <w:p>
                  <w:pPr>
                    <w:pStyle w:val="BodyText"/>
                    <w:tabs>
                      <w:tab w:pos="4576" w:val="left" w:leader="none"/>
                      <w:tab w:pos="4643" w:val="left" w:leader="none"/>
                    </w:tabs>
                    <w:spacing w:line="247" w:lineRule="auto" w:before="11"/>
                    <w:ind w:left="672" w:right="2957"/>
                    <w:rPr>
                      <w:rFonts w:ascii="Georgia"/>
                    </w:rPr>
                  </w:pPr>
                  <w:r>
                    <w:rPr>
                      <w:rFonts w:ascii="Georgia"/>
                      <w:w w:val="90"/>
                    </w:rPr>
                    <w:t>OUTPUT_B(MA7DOAN[GIAY</w:t>
                  </w:r>
                  <w:r>
                    <w:rPr>
                      <w:rFonts w:ascii="Georgia"/>
                      <w:spacing w:val="20"/>
                      <w:w w:val="90"/>
                    </w:rPr>
                    <w:t> </w:t>
                  </w:r>
                  <w:r>
                    <w:rPr>
                      <w:rFonts w:ascii="Georgia"/>
                      <w:w w:val="90"/>
                    </w:rPr>
                    <w:t>%10]);</w:t>
                    <w:tab/>
                  </w:r>
                  <w:r>
                    <w:rPr>
                      <w:rFonts w:ascii="Georgia"/>
                      <w:w w:val="85"/>
                    </w:rPr>
                    <w:t>OUTPUT_LOW(PIN_D0);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89"/>
                    </w:rPr>
                    <w:t>D0</w:t>
                  </w:r>
                  <w:r>
                    <w:rPr>
                      <w:rFonts w:ascii="Georgia"/>
                      <w:w w:val="93"/>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1"/>
                      <w:w w:val="93"/>
                    </w:rPr>
                    <w:t>B</w:t>
                  </w:r>
                  <w:r>
                    <w:rPr>
                      <w:rFonts w:ascii="Georgia"/>
                      <w:w w:val="91"/>
                    </w:rPr>
                    <w:t>(M</w:t>
                  </w:r>
                  <w:r>
                    <w:rPr>
                      <w:rFonts w:ascii="Georgia"/>
                      <w:spacing w:val="-1"/>
                      <w:w w:val="92"/>
                    </w:rPr>
                    <w:t>A</w:t>
                  </w:r>
                  <w:r>
                    <w:rPr>
                      <w:rFonts w:ascii="Georgia"/>
                      <w:spacing w:val="1"/>
                      <w:w w:val="110"/>
                    </w:rPr>
                    <w:t>7</w:t>
                  </w:r>
                  <w:r>
                    <w:rPr>
                      <w:rFonts w:ascii="Georgia"/>
                      <w:w w:val="88"/>
                    </w:rPr>
                    <w:t>D</w:t>
                  </w:r>
                  <w:r>
                    <w:rPr>
                      <w:rFonts w:ascii="Georgia"/>
                      <w:spacing w:val="1"/>
                      <w:w w:val="88"/>
                    </w:rPr>
                    <w:t>O</w:t>
                  </w:r>
                  <w:r>
                    <w:rPr>
                      <w:rFonts w:ascii="Georgia"/>
                      <w:spacing w:val="-1"/>
                      <w:w w:val="92"/>
                    </w:rPr>
                    <w:t>A</w:t>
                  </w:r>
                  <w:r>
                    <w:rPr>
                      <w:rFonts w:ascii="Georgia"/>
                      <w:spacing w:val="-5"/>
                      <w:w w:val="88"/>
                    </w:rPr>
                    <w:t>N</w:t>
                  </w:r>
                  <w:r>
                    <w:rPr>
                      <w:rFonts w:ascii="Georgia"/>
                      <w:spacing w:val="2"/>
                      <w:w w:val="93"/>
                    </w:rPr>
                    <w:t>[</w:t>
                  </w:r>
                  <w:r>
                    <w:rPr>
                      <w:rFonts w:ascii="Georgia"/>
                      <w:spacing w:val="1"/>
                      <w:w w:val="84"/>
                    </w:rPr>
                    <w:t>G</w:t>
                  </w:r>
                  <w:r>
                    <w:rPr>
                      <w:rFonts w:ascii="Georgia"/>
                      <w:spacing w:val="-2"/>
                      <w:w w:val="83"/>
                    </w:rPr>
                    <w:t>I</w:t>
                  </w:r>
                  <w:r>
                    <w:rPr>
                      <w:rFonts w:ascii="Georgia"/>
                      <w:spacing w:val="-1"/>
                      <w:w w:val="92"/>
                    </w:rPr>
                    <w:t>A</w:t>
                  </w:r>
                  <w:r>
                    <w:rPr>
                      <w:rFonts w:ascii="Georgia"/>
                      <w:spacing w:val="-3"/>
                      <w:w w:val="92"/>
                    </w:rPr>
                    <w:t>Y</w:t>
                  </w:r>
                  <w:r>
                    <w:rPr>
                      <w:rFonts w:ascii="Georgia"/>
                      <w:spacing w:val="2"/>
                      <w:w w:val="104"/>
                    </w:rPr>
                    <w:t>/</w:t>
                  </w:r>
                  <w:r>
                    <w:rPr>
                      <w:rFonts w:ascii="Georgia"/>
                      <w:spacing w:val="1"/>
                      <w:w w:val="128"/>
                    </w:rPr>
                    <w:t>1</w:t>
                  </w:r>
                  <w:r>
                    <w:rPr>
                      <w:rFonts w:ascii="Georgia"/>
                      <w:spacing w:val="-4"/>
                      <w:w w:val="90"/>
                    </w:rPr>
                    <w:t>0</w:t>
                  </w:r>
                  <w:r>
                    <w:rPr>
                      <w:rFonts w:ascii="Georgia"/>
                      <w:spacing w:val="2"/>
                      <w:w w:val="93"/>
                    </w:rPr>
                    <w:t>]</w:t>
                  </w:r>
                  <w:r>
                    <w:rPr>
                      <w:rFonts w:ascii="Georgia"/>
                      <w:w w:val="93"/>
                    </w:rPr>
                    <w:t>);</w:t>
                  </w:r>
                  <w:r>
                    <w:rPr>
                      <w:rFonts w:ascii="Georgia"/>
                    </w:rPr>
                    <w:tab/>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88"/>
                    </w:rPr>
                    <w:t>L</w:t>
                  </w:r>
                  <w:r>
                    <w:rPr>
                      <w:rFonts w:ascii="Georgia"/>
                      <w:spacing w:val="1"/>
                      <w:w w:val="87"/>
                    </w:rPr>
                    <w:t>O</w:t>
                  </w:r>
                  <w:r>
                    <w:rPr>
                      <w:rFonts w:ascii="Georgia"/>
                      <w:spacing w:val="-1"/>
                      <w:w w:val="96"/>
                    </w:rPr>
                    <w:t>W(</w:t>
                  </w:r>
                  <w:r>
                    <w:rPr>
                      <w:rFonts w:ascii="Georgia"/>
                      <w:spacing w:val="-2"/>
                      <w:w w:val="93"/>
                    </w:rPr>
                    <w:t>P</w:t>
                  </w:r>
                  <w:r>
                    <w:rPr>
                      <w:rFonts w:ascii="Georgia"/>
                      <w:spacing w:val="-2"/>
                      <w:w w:val="83"/>
                    </w:rPr>
                    <w:t>I</w:t>
                  </w:r>
                  <w:r>
                    <w:rPr>
                      <w:rFonts w:ascii="Georgia"/>
                      <w:w w:val="74"/>
                    </w:rPr>
                    <w:t>N</w:t>
                  </w:r>
                  <w:r>
                    <w:rPr>
                      <w:rFonts w:ascii="Georgia"/>
                      <w:spacing w:val="1"/>
                      <w:w w:val="74"/>
                    </w:rPr>
                    <w:t>_</w:t>
                  </w:r>
                  <w:r>
                    <w:rPr>
                      <w:rFonts w:ascii="Georgia"/>
                      <w:w w:val="103"/>
                    </w:rPr>
                    <w:t>D1</w:t>
                  </w:r>
                  <w:r>
                    <w:rPr>
                      <w:rFonts w:ascii="Georgia"/>
                      <w:w w:val="93"/>
                    </w:rPr>
                    <w:t>);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103"/>
                    </w:rPr>
                    <w:t>D1</w:t>
                  </w:r>
                  <w:r>
                    <w:rPr>
                      <w:rFonts w:ascii="Georgia"/>
                      <w:w w:val="93"/>
                    </w:rPr>
                    <w:t>);</w:t>
                  </w:r>
                </w:p>
                <w:p>
                  <w:pPr>
                    <w:pStyle w:val="BodyText"/>
                    <w:ind w:left="105"/>
                    <w:rPr>
                      <w:rFonts w:ascii="Georgia"/>
                    </w:rPr>
                  </w:pPr>
                  <w:r>
                    <w:rPr>
                      <w:rFonts w:ascii="Georgia"/>
                      <w:w w:val="90"/>
                    </w:rPr>
                    <w:t>}</w:t>
                  </w:r>
                </w:p>
                <w:p>
                  <w:pPr>
                    <w:pStyle w:val="BodyText"/>
                    <w:spacing w:before="5"/>
                    <w:rPr>
                      <w:rFonts w:ascii="Georgia"/>
                      <w:sz w:val="25"/>
                    </w:rPr>
                  </w:pPr>
                </w:p>
                <w:p>
                  <w:pPr>
                    <w:pStyle w:val="BodyText"/>
                    <w:ind w:left="105"/>
                    <w:rPr>
                      <w:rFonts w:ascii="Georgia"/>
                    </w:rPr>
                  </w:pPr>
                  <w:r>
                    <w:rPr>
                      <w:rFonts w:ascii="Georgia"/>
                    </w:rPr>
                    <w:t>VOID MAIN()</w:t>
                  </w:r>
                </w:p>
                <w:p>
                  <w:pPr>
                    <w:pStyle w:val="BodyText"/>
                    <w:spacing w:before="11"/>
                    <w:ind w:left="105"/>
                    <w:rPr>
                      <w:rFonts w:ascii="Georgia"/>
                    </w:rPr>
                  </w:pPr>
                  <w:r>
                    <w:rPr>
                      <w:rFonts w:ascii="Georgia"/>
                      <w:w w:val="90"/>
                    </w:rPr>
                    <w:t>{</w:t>
                  </w:r>
                </w:p>
                <w:p>
                  <w:pPr>
                    <w:pStyle w:val="BodyText"/>
                    <w:spacing w:line="247" w:lineRule="auto" w:before="10"/>
                    <w:ind w:left="672" w:right="3385"/>
                    <w:rPr>
                      <w:rFonts w:ascii="Georgia"/>
                    </w:rPr>
                  </w:pPr>
                  <w:r>
                    <w:rPr>
                      <w:rFonts w:ascii="Georgia"/>
                    </w:rPr>
                    <w:t>SET_TRIS_B(0x00); SET_TRIS_D(0x00); </w:t>
                  </w: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88"/>
                    </w:rPr>
                    <w:t>R</w:t>
                  </w:r>
                  <w:r>
                    <w:rPr>
                      <w:rFonts w:ascii="Georgia"/>
                      <w:w w:val="57"/>
                    </w:rPr>
                    <w:t>_</w:t>
                  </w:r>
                  <w:r>
                    <w:rPr>
                      <w:rFonts w:ascii="Georgia"/>
                      <w:w w:val="128"/>
                    </w:rPr>
                    <w:t>1</w:t>
                  </w:r>
                  <w:r>
                    <w:rPr>
                      <w:rFonts w:ascii="Georgia"/>
                      <w:w w:val="98"/>
                    </w:rPr>
                    <w:t>(T</w:t>
                  </w:r>
                  <w:r>
                    <w:rPr>
                      <w:rFonts w:ascii="Georgia"/>
                      <w:w w:val="128"/>
                    </w:rPr>
                    <w:t>1</w:t>
                  </w:r>
                  <w:r>
                    <w:rPr>
                      <w:rFonts w:ascii="Georgia"/>
                      <w:w w:val="57"/>
                    </w:rPr>
                    <w:t>_</w:t>
                  </w:r>
                  <w:r>
                    <w:rPr>
                      <w:rFonts w:ascii="Georgia"/>
                      <w:w w:val="83"/>
                    </w:rPr>
                    <w:t>I</w:t>
                  </w:r>
                  <w:r>
                    <w:rPr>
                      <w:rFonts w:ascii="Georgia"/>
                      <w:w w:val="91"/>
                    </w:rPr>
                    <w:t>NT</w:t>
                  </w:r>
                  <w:r>
                    <w:rPr>
                      <w:rFonts w:ascii="Georgia"/>
                      <w:w w:val="88"/>
                    </w:rPr>
                    <w:t>E</w:t>
                  </w:r>
                  <w:r>
                    <w:rPr>
                      <w:rFonts w:ascii="Georgia"/>
                      <w:w w:val="89"/>
                    </w:rPr>
                    <w:t>RNA</w:t>
                  </w:r>
                  <w:r>
                    <w:rPr>
                      <w:rFonts w:ascii="Georgia"/>
                      <w:w w:val="88"/>
                    </w:rPr>
                    <w:t>L</w:t>
                  </w:r>
                  <w:r>
                    <w:rPr>
                      <w:rFonts w:ascii="Georgia"/>
                    </w:rPr>
                    <w:t> </w:t>
                  </w:r>
                  <w:r>
                    <w:rPr>
                      <w:rFonts w:ascii="Georgia"/>
                      <w:w w:val="84"/>
                    </w:rPr>
                    <w:t>|</w:t>
                  </w:r>
                  <w:r>
                    <w:rPr>
                      <w:rFonts w:ascii="Georgia"/>
                    </w:rPr>
                    <w:t> </w:t>
                  </w:r>
                  <w:r>
                    <w:rPr>
                      <w:rFonts w:ascii="Georgia"/>
                      <w:w w:val="95"/>
                    </w:rPr>
                    <w:t>T</w:t>
                  </w:r>
                  <w:r>
                    <w:rPr>
                      <w:rFonts w:ascii="Georgia"/>
                      <w:w w:val="128"/>
                    </w:rPr>
                    <w:t>1</w:t>
                  </w:r>
                  <w:r>
                    <w:rPr>
                      <w:rFonts w:ascii="Georgia"/>
                      <w:w w:val="57"/>
                    </w:rPr>
                    <w:t>_</w:t>
                  </w:r>
                  <w:r>
                    <w:rPr>
                      <w:rFonts w:ascii="Georgia"/>
                      <w:w w:val="86"/>
                    </w:rPr>
                    <w:t>DI</w:t>
                  </w:r>
                  <w:r>
                    <w:rPr>
                      <w:rFonts w:ascii="Georgia"/>
                      <w:w w:val="90"/>
                    </w:rPr>
                    <w:t>V</w:t>
                  </w:r>
                  <w:r>
                    <w:rPr>
                      <w:rFonts w:ascii="Georgia"/>
                      <w:w w:val="57"/>
                    </w:rPr>
                    <w:t>_</w:t>
                  </w:r>
                  <w:r>
                    <w:rPr>
                      <w:rFonts w:ascii="Georgia"/>
                      <w:w w:val="93"/>
                    </w:rPr>
                    <w:t>B</w:t>
                  </w:r>
                  <w:r>
                    <w:rPr>
                      <w:rFonts w:ascii="Georgia"/>
                      <w:w w:val="92"/>
                    </w:rPr>
                    <w:t>Y</w:t>
                  </w:r>
                  <w:r>
                    <w:rPr>
                      <w:rFonts w:ascii="Georgia"/>
                      <w:w w:val="57"/>
                    </w:rPr>
                    <w:t>_</w:t>
                  </w:r>
                  <w:r>
                    <w:rPr>
                      <w:rFonts w:ascii="Georgia"/>
                      <w:w w:val="92"/>
                    </w:rPr>
                    <w:t>8</w:t>
                  </w:r>
                  <w:r>
                    <w:rPr>
                      <w:rFonts w:ascii="Georgia"/>
                      <w:w w:val="101"/>
                    </w:rPr>
                    <w:t>)</w:t>
                  </w:r>
                  <w:r>
                    <w:rPr>
                      <w:rFonts w:ascii="Georgia"/>
                      <w:w w:val="84"/>
                    </w:rPr>
                    <w:t>; </w:t>
                  </w:r>
                  <w:r>
                    <w:rPr>
                      <w:rFonts w:ascii="Georgia"/>
                    </w:rPr>
                    <w:t>SET_TIMER1(3036);</w:t>
                  </w:r>
                </w:p>
                <w:p>
                  <w:pPr>
                    <w:pStyle w:val="BodyText"/>
                    <w:tabs>
                      <w:tab w:pos="4418" w:val="left" w:leader="none"/>
                    </w:tabs>
                    <w:spacing w:line="244" w:lineRule="auto" w:before="2"/>
                    <w:ind w:left="672" w:right="1839"/>
                    <w:rPr>
                      <w:rFonts w:ascii="Georgia"/>
                    </w:rPr>
                  </w:pPr>
                  <w:r>
                    <w:rPr>
                      <w:rFonts w:ascii="Georgia"/>
                      <w:w w:val="88"/>
                    </w:rPr>
                    <w:t>E</w:t>
                  </w:r>
                  <w:r>
                    <w:rPr>
                      <w:rFonts w:ascii="Georgia"/>
                      <w:w w:val="90"/>
                    </w:rPr>
                    <w:t>N</w:t>
                  </w:r>
                  <w:r>
                    <w:rPr>
                      <w:rFonts w:ascii="Georgia"/>
                      <w:spacing w:val="-1"/>
                      <w:w w:val="90"/>
                    </w:rPr>
                    <w:t>A</w:t>
                  </w:r>
                  <w:r>
                    <w:rPr>
                      <w:rFonts w:ascii="Georgia"/>
                      <w:spacing w:val="1"/>
                      <w:w w:val="93"/>
                    </w:rPr>
                    <w:t>B</w:t>
                  </w:r>
                  <w:r>
                    <w:rPr>
                      <w:rFonts w:ascii="Georgia"/>
                      <w:w w:val="88"/>
                    </w:rPr>
                    <w:t>L</w:t>
                  </w:r>
                  <w:r>
                    <w:rPr>
                      <w:rFonts w:ascii="Georgia"/>
                      <w:w w:val="88"/>
                    </w:rPr>
                    <w:t>E</w:t>
                  </w:r>
                  <w:r>
                    <w:rPr>
                      <w:rFonts w:ascii="Georgia"/>
                      <w:spacing w:val="2"/>
                      <w:w w:val="57"/>
                    </w:rPr>
                    <w:t>_</w:t>
                  </w:r>
                  <w:r>
                    <w:rPr>
                      <w:rFonts w:ascii="Georgia"/>
                      <w:spacing w:val="-2"/>
                      <w:w w:val="83"/>
                    </w:rPr>
                    <w:t>I</w:t>
                  </w:r>
                  <w:r>
                    <w:rPr>
                      <w:rFonts w:ascii="Georgia"/>
                      <w:spacing w:val="-5"/>
                      <w:w w:val="88"/>
                    </w:rPr>
                    <w:t>N</w:t>
                  </w:r>
                  <w:r>
                    <w:rPr>
                      <w:rFonts w:ascii="Georgia"/>
                      <w:spacing w:val="1"/>
                      <w:w w:val="95"/>
                    </w:rPr>
                    <w:t>T</w:t>
                  </w:r>
                  <w:r>
                    <w:rPr>
                      <w:rFonts w:ascii="Georgia"/>
                      <w:w w:val="88"/>
                    </w:rPr>
                    <w:t>E</w:t>
                  </w:r>
                  <w:r>
                    <w:rPr>
                      <w:rFonts w:ascii="Georgia"/>
                      <w:spacing w:val="-1"/>
                      <w:w w:val="87"/>
                    </w:rPr>
                    <w:t>RR</w:t>
                  </w:r>
                  <w:r>
                    <w:rPr>
                      <w:rFonts w:ascii="Georgia"/>
                      <w:spacing w:val="-3"/>
                      <w:w w:val="87"/>
                    </w:rPr>
                    <w:t>U</w:t>
                  </w:r>
                  <w:r>
                    <w:rPr>
                      <w:rFonts w:ascii="Georgia"/>
                      <w:spacing w:val="-2"/>
                      <w:w w:val="93"/>
                    </w:rPr>
                    <w:t>P</w:t>
                  </w:r>
                  <w:r>
                    <w:rPr>
                      <w:rFonts w:ascii="Georgia"/>
                      <w:spacing w:val="1"/>
                      <w:w w:val="95"/>
                    </w:rPr>
                    <w:t>T</w:t>
                  </w:r>
                  <w:r>
                    <w:rPr>
                      <w:rFonts w:ascii="Georgia"/>
                      <w:w w:val="88"/>
                    </w:rPr>
                    <w:t>S</w:t>
                  </w:r>
                  <w:r>
                    <w:rPr>
                      <w:rFonts w:ascii="Georgia"/>
                      <w:w w:val="90"/>
                    </w:rPr>
                    <w:t>(</w:t>
                  </w:r>
                  <w:r>
                    <w:rPr>
                      <w:rFonts w:ascii="Georgia"/>
                      <w:spacing w:val="1"/>
                      <w:w w:val="90"/>
                    </w:rPr>
                    <w:t>G</w:t>
                  </w:r>
                  <w:r>
                    <w:rPr>
                      <w:rFonts w:ascii="Georgia"/>
                      <w:w w:val="88"/>
                    </w:rPr>
                    <w:t>L</w:t>
                  </w:r>
                  <w:r>
                    <w:rPr>
                      <w:rFonts w:ascii="Georgia"/>
                      <w:spacing w:val="-4"/>
                      <w:w w:val="87"/>
                    </w:rPr>
                    <w:t>O</w:t>
                  </w:r>
                  <w:r>
                    <w:rPr>
                      <w:rFonts w:ascii="Georgia"/>
                      <w:spacing w:val="1"/>
                      <w:w w:val="93"/>
                    </w:rPr>
                    <w:t>B</w:t>
                  </w:r>
                  <w:r>
                    <w:rPr>
                      <w:rFonts w:ascii="Georgia"/>
                      <w:spacing w:val="-1"/>
                      <w:w w:val="92"/>
                    </w:rPr>
                    <w:t>A</w:t>
                  </w:r>
                  <w:r>
                    <w:rPr>
                      <w:rFonts w:ascii="Georgia"/>
                      <w:w w:val="88"/>
                    </w:rPr>
                    <w:t>L</w:t>
                  </w:r>
                  <w:r>
                    <w:rPr>
                      <w:rFonts w:ascii="Georgia"/>
                      <w:w w:val="93"/>
                    </w:rPr>
                    <w:t>);</w:t>
                  </w:r>
                  <w:r>
                    <w:rPr>
                      <w:rFonts w:ascii="Georgia"/>
                    </w:rPr>
                    <w:tab/>
                  </w:r>
                  <w:r>
                    <w:rPr>
                      <w:rFonts w:ascii="Georgia"/>
                      <w:w w:val="88"/>
                    </w:rPr>
                    <w:t>E</w:t>
                  </w:r>
                  <w:r>
                    <w:rPr>
                      <w:rFonts w:ascii="Georgia"/>
                      <w:w w:val="90"/>
                    </w:rPr>
                    <w:t>N</w:t>
                  </w:r>
                  <w:r>
                    <w:rPr>
                      <w:rFonts w:ascii="Georgia"/>
                      <w:spacing w:val="-1"/>
                      <w:w w:val="90"/>
                    </w:rPr>
                    <w:t>A</w:t>
                  </w:r>
                  <w:r>
                    <w:rPr>
                      <w:rFonts w:ascii="Georgia"/>
                      <w:spacing w:val="1"/>
                      <w:w w:val="93"/>
                    </w:rPr>
                    <w:t>B</w:t>
                  </w:r>
                  <w:r>
                    <w:rPr>
                      <w:rFonts w:ascii="Georgia"/>
                      <w:w w:val="88"/>
                    </w:rPr>
                    <w:t>L</w:t>
                  </w:r>
                  <w:r>
                    <w:rPr>
                      <w:rFonts w:ascii="Georgia"/>
                      <w:spacing w:val="-4"/>
                      <w:w w:val="88"/>
                    </w:rPr>
                    <w:t>E</w:t>
                  </w:r>
                  <w:r>
                    <w:rPr>
                      <w:rFonts w:ascii="Georgia"/>
                      <w:spacing w:val="2"/>
                      <w:w w:val="57"/>
                    </w:rPr>
                    <w:t>_</w:t>
                  </w:r>
                  <w:r>
                    <w:rPr>
                      <w:rFonts w:ascii="Georgia"/>
                      <w:spacing w:val="-6"/>
                      <w:w w:val="83"/>
                    </w:rPr>
                    <w:t>I</w:t>
                  </w:r>
                  <w:r>
                    <w:rPr>
                      <w:rFonts w:ascii="Georgia"/>
                      <w:w w:val="91"/>
                    </w:rPr>
                    <w:t>N</w:t>
                  </w:r>
                  <w:r>
                    <w:rPr>
                      <w:rFonts w:ascii="Georgia"/>
                      <w:spacing w:val="1"/>
                      <w:w w:val="91"/>
                    </w:rPr>
                    <w:t>T</w:t>
                  </w:r>
                  <w:r>
                    <w:rPr>
                      <w:rFonts w:ascii="Georgia"/>
                      <w:w w:val="88"/>
                    </w:rPr>
                    <w:t>E</w:t>
                  </w:r>
                  <w:r>
                    <w:rPr>
                      <w:rFonts w:ascii="Georgia"/>
                      <w:spacing w:val="-1"/>
                      <w:w w:val="87"/>
                    </w:rPr>
                    <w:t>RR</w:t>
                  </w:r>
                  <w:r>
                    <w:rPr>
                      <w:rFonts w:ascii="Georgia"/>
                      <w:spacing w:val="-3"/>
                      <w:w w:val="87"/>
                    </w:rPr>
                    <w:t>U</w:t>
                  </w:r>
                  <w:r>
                    <w:rPr>
                      <w:rFonts w:ascii="Georgia"/>
                      <w:spacing w:val="-2"/>
                      <w:w w:val="93"/>
                    </w:rPr>
                    <w:t>P</w:t>
                  </w:r>
                  <w:r>
                    <w:rPr>
                      <w:rFonts w:ascii="Georgia"/>
                      <w:spacing w:val="1"/>
                      <w:w w:val="95"/>
                    </w:rPr>
                    <w:t>T</w:t>
                  </w:r>
                  <w:r>
                    <w:rPr>
                      <w:rFonts w:ascii="Georgia"/>
                      <w:w w:val="88"/>
                    </w:rPr>
                    <w:t>S</w:t>
                  </w:r>
                  <w:r>
                    <w:rPr>
                      <w:rFonts w:ascii="Georgia"/>
                      <w:w w:val="92"/>
                    </w:rPr>
                    <w:t>(</w:t>
                  </w:r>
                  <w:r>
                    <w:rPr>
                      <w:rFonts w:ascii="Georgia"/>
                      <w:spacing w:val="-2"/>
                      <w:w w:val="92"/>
                    </w:rPr>
                    <w:t>I</w:t>
                  </w:r>
                  <w:r>
                    <w:rPr>
                      <w:rFonts w:ascii="Georgia"/>
                      <w:w w:val="91"/>
                    </w:rPr>
                    <w:t>N</w:t>
                  </w:r>
                  <w:r>
                    <w:rPr>
                      <w:rFonts w:ascii="Georgia"/>
                      <w:spacing w:val="1"/>
                      <w:w w:val="91"/>
                    </w:rPr>
                    <w:t>T</w:t>
                  </w:r>
                  <w:r>
                    <w:rPr>
                      <w:rFonts w:ascii="Georgia"/>
                      <w:spacing w:val="2"/>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6"/>
                      <w:w w:val="88"/>
                    </w:rPr>
                    <w:t>R</w:t>
                  </w:r>
                  <w:r>
                    <w:rPr>
                      <w:rFonts w:ascii="Georgia"/>
                      <w:spacing w:val="1"/>
                      <w:w w:val="128"/>
                    </w:rPr>
                    <w:t>1</w:t>
                  </w:r>
                  <w:r>
                    <w:rPr>
                      <w:rFonts w:ascii="Georgia"/>
                      <w:w w:val="93"/>
                    </w:rPr>
                    <w:t>); </w:t>
                  </w:r>
                  <w:r>
                    <w:rPr>
                      <w:rFonts w:ascii="Georgia"/>
                    </w:rPr>
                    <w:t>GIAY = 0;</w:t>
                  </w:r>
                  <w:r>
                    <w:rPr>
                      <w:rFonts w:ascii="Georgia"/>
                      <w:spacing w:val="25"/>
                    </w:rPr>
                    <w:t> </w:t>
                  </w:r>
                  <w:r>
                    <w:rPr>
                      <w:rFonts w:ascii="Georgia"/>
                    </w:rPr>
                    <w:t>BDT=0;</w:t>
                  </w:r>
                </w:p>
                <w:p>
                  <w:pPr>
                    <w:pStyle w:val="BodyText"/>
                    <w:spacing w:before="6"/>
                    <w:ind w:left="672"/>
                    <w:rPr>
                      <w:rFonts w:ascii="Georgia"/>
                    </w:rPr>
                  </w:pPr>
                  <w:r>
                    <w:rPr>
                      <w:rFonts w:ascii="Georgia"/>
                    </w:rPr>
                    <w:t>WHILE(TRUE)</w:t>
                  </w:r>
                </w:p>
                <w:p>
                  <w:pPr>
                    <w:pStyle w:val="BodyText"/>
                    <w:spacing w:before="6"/>
                    <w:ind w:left="672"/>
                    <w:rPr>
                      <w:rFonts w:ascii="Georgia"/>
                    </w:rPr>
                  </w:pPr>
                  <w:r>
                    <w:rPr>
                      <w:rFonts w:ascii="Georgia"/>
                      <w:w w:val="90"/>
                    </w:rPr>
                    <w:t>{</w:t>
                  </w:r>
                </w:p>
                <w:p>
                  <w:pPr>
                    <w:pStyle w:val="BodyText"/>
                    <w:spacing w:before="10"/>
                    <w:ind w:left="1291"/>
                    <w:rPr>
                      <w:rFonts w:ascii="Georgia"/>
                    </w:rPr>
                  </w:pPr>
                  <w:r>
                    <w:rPr>
                      <w:rFonts w:ascii="Georgia"/>
                    </w:rPr>
                    <w:t>IF (BDT &gt;=10)</w:t>
                  </w:r>
                </w:p>
                <w:p>
                  <w:pPr>
                    <w:pStyle w:val="BodyText"/>
                    <w:spacing w:before="11"/>
                    <w:ind w:left="1238"/>
                    <w:rPr>
                      <w:rFonts w:ascii="Georgia"/>
                    </w:rPr>
                  </w:pPr>
                  <w:r>
                    <w:rPr>
                      <w:rFonts w:ascii="Georgia"/>
                      <w:w w:val="90"/>
                    </w:rPr>
                    <w:t>{</w:t>
                  </w:r>
                </w:p>
                <w:p>
                  <w:pPr>
                    <w:pStyle w:val="BodyText"/>
                    <w:spacing w:before="6"/>
                    <w:ind w:left="1805"/>
                    <w:rPr>
                      <w:rFonts w:ascii="Georgia"/>
                    </w:rPr>
                  </w:pPr>
                  <w:r>
                    <w:rPr>
                      <w:rFonts w:ascii="Georgia"/>
                    </w:rPr>
                    <w:t>BDT = 0;</w:t>
                  </w:r>
                </w:p>
                <w:p>
                  <w:pPr>
                    <w:pStyle w:val="BodyText"/>
                    <w:tabs>
                      <w:tab w:pos="2755" w:val="left" w:leader="none"/>
                    </w:tabs>
                    <w:spacing w:line="244" w:lineRule="auto" w:before="10"/>
                    <w:ind w:left="1805" w:right="5738"/>
                    <w:rPr>
                      <w:rFonts w:ascii="Georgia"/>
                    </w:rPr>
                  </w:pPr>
                  <w:r>
                    <w:rPr>
                      <w:rFonts w:ascii="Georgia"/>
                    </w:rPr>
                    <w:t>IF</w:t>
                  </w:r>
                  <w:r>
                    <w:rPr>
                      <w:rFonts w:ascii="Georgia"/>
                      <w:spacing w:val="-46"/>
                    </w:rPr>
                    <w:t> </w:t>
                  </w:r>
                  <w:r>
                    <w:rPr>
                      <w:rFonts w:ascii="Georgia"/>
                    </w:rPr>
                    <w:t>(GIAY</w:t>
                  </w:r>
                  <w:r>
                    <w:rPr>
                      <w:rFonts w:ascii="Georgia"/>
                      <w:spacing w:val="-45"/>
                    </w:rPr>
                    <w:t> </w:t>
                  </w:r>
                  <w:r>
                    <w:rPr>
                      <w:rFonts w:ascii="Georgia"/>
                    </w:rPr>
                    <w:t>==</w:t>
                  </w:r>
                  <w:r>
                    <w:rPr>
                      <w:rFonts w:ascii="Georgia"/>
                      <w:spacing w:val="-46"/>
                    </w:rPr>
                    <w:t> </w:t>
                  </w:r>
                  <w:r>
                    <w:rPr>
                      <w:rFonts w:ascii="Georgia"/>
                    </w:rPr>
                    <w:t>59)</w:t>
                  </w:r>
                  <w:r>
                    <w:rPr>
                      <w:rFonts w:ascii="Georgia"/>
                      <w:spacing w:val="-45"/>
                    </w:rPr>
                    <w:t> </w:t>
                  </w:r>
                  <w:r>
                    <w:rPr>
                      <w:rFonts w:ascii="Georgia"/>
                    </w:rPr>
                    <w:t>GIAY</w:t>
                  </w:r>
                  <w:r>
                    <w:rPr>
                      <w:rFonts w:ascii="Georgia"/>
                      <w:spacing w:val="-47"/>
                    </w:rPr>
                    <w:t> </w:t>
                  </w:r>
                  <w:r>
                    <w:rPr>
                      <w:rFonts w:ascii="Georgia"/>
                    </w:rPr>
                    <w:t>=</w:t>
                  </w:r>
                  <w:r>
                    <w:rPr>
                      <w:rFonts w:ascii="Georgia"/>
                      <w:spacing w:val="-45"/>
                    </w:rPr>
                    <w:t> </w:t>
                  </w:r>
                  <w:r>
                    <w:rPr>
                      <w:rFonts w:ascii="Georgia"/>
                    </w:rPr>
                    <w:t>0; ELSE</w:t>
                    <w:tab/>
                    <w:t>GIAY++;</w:t>
                  </w:r>
                </w:p>
                <w:p>
                  <w:pPr>
                    <w:pStyle w:val="BodyText"/>
                    <w:spacing w:before="6"/>
                    <w:ind w:left="1238"/>
                    <w:rPr>
                      <w:rFonts w:ascii="Georgia"/>
                    </w:rPr>
                  </w:pPr>
                  <w:r>
                    <w:rPr>
                      <w:rFonts w:ascii="Georgia"/>
                      <w:w w:val="90"/>
                    </w:rPr>
                    <w:t>}</w:t>
                  </w:r>
                </w:p>
                <w:p>
                  <w:pPr>
                    <w:pStyle w:val="BodyText"/>
                    <w:spacing w:before="10"/>
                    <w:ind w:left="1238"/>
                    <w:rPr>
                      <w:rFonts w:ascii="Georgia"/>
                    </w:rPr>
                  </w:pPr>
                  <w:r>
                    <w:rPr>
                      <w:rFonts w:ascii="Georgia"/>
                    </w:rPr>
                    <w:t>ELSE HIENTHI();</w:t>
                  </w:r>
                </w:p>
                <w:p>
                  <w:pPr>
                    <w:pStyle w:val="BodyText"/>
                    <w:spacing w:before="6"/>
                    <w:ind w:left="672"/>
                    <w:rPr>
                      <w:rFonts w:ascii="Georgia"/>
                    </w:rPr>
                  </w:pPr>
                  <w:r>
                    <w:rPr>
                      <w:rFonts w:ascii="Georgia"/>
                      <w:w w:val="90"/>
                    </w:rPr>
                    <w:t>}</w:t>
                  </w:r>
                </w:p>
                <w:p>
                  <w:pPr>
                    <w:pStyle w:val="BodyText"/>
                    <w:spacing w:before="11"/>
                    <w:ind w:left="105"/>
                    <w:rPr>
                      <w:rFonts w:ascii="Georgia"/>
                    </w:rPr>
                  </w:pPr>
                  <w:r>
                    <w:rPr>
                      <w:rFonts w:ascii="Georgia"/>
                      <w:w w:val="90"/>
                    </w:rPr>
                    <w:t>}</w:t>
                  </w:r>
                </w:p>
              </w:txbxContent>
            </v:textbox>
            <v:stroke dashstyle="solid"/>
          </v:shape>
        </w:pict>
      </w:r>
      <w:r>
        <w:rPr>
          <w:sz w:val="20"/>
        </w:rPr>
      </w:r>
    </w:p>
    <w:p>
      <w:pPr>
        <w:pStyle w:val="ListParagraph"/>
        <w:numPr>
          <w:ilvl w:val="0"/>
          <w:numId w:val="102"/>
        </w:numPr>
        <w:tabs>
          <w:tab w:pos="1810" w:val="left" w:leader="none"/>
        </w:tabs>
        <w:spacing w:line="240" w:lineRule="auto" w:before="13" w:after="0"/>
        <w:ind w:left="1809" w:right="0" w:hanging="567"/>
        <w:jc w:val="both"/>
        <w:rPr>
          <w:sz w:val="24"/>
        </w:rPr>
      </w:pPr>
      <w:r>
        <w:rPr>
          <w:sz w:val="24"/>
        </w:rPr>
        <w:t>Giải thích chương</w:t>
      </w:r>
      <w:r>
        <w:rPr>
          <w:spacing w:val="-5"/>
          <w:sz w:val="24"/>
        </w:rPr>
        <w:t> </w:t>
      </w:r>
      <w:r>
        <w:rPr>
          <w:sz w:val="24"/>
        </w:rPr>
        <w:t>trình:</w:t>
      </w:r>
    </w:p>
    <w:p>
      <w:pPr>
        <w:pStyle w:val="BodyText"/>
        <w:spacing w:before="54"/>
        <w:ind w:left="676" w:right="567" w:firstLine="566"/>
        <w:jc w:val="both"/>
      </w:pPr>
      <w:r>
        <w:rPr/>
        <w:t>Chương trình chính thực hiện khởi tạo Timer1 định thời đếm 100ms (xem lại bài </w:t>
      </w:r>
      <w:r>
        <w:rPr>
          <w:spacing w:val="3"/>
        </w:rPr>
        <w:t>6-2 </w:t>
      </w:r>
      <w:r>
        <w:rPr>
          <w:spacing w:val="-3"/>
        </w:rPr>
        <w:t>và </w:t>
      </w:r>
      <w:r>
        <w:rPr/>
        <w:t>6-3). Gán giá trị GIAY bằng 0, biến đếm tràn BDT bằng 0, cho phép Timer1 ngắt khi tràn còn được </w:t>
      </w:r>
      <w:r>
        <w:rPr>
          <w:spacing w:val="3"/>
        </w:rPr>
        <w:t>gọi </w:t>
      </w:r>
      <w:r>
        <w:rPr/>
        <w:t>là biến đếm ngắt vì mỗi lần tràn thì phát sinh</w:t>
      </w:r>
      <w:r>
        <w:rPr>
          <w:spacing w:val="-10"/>
        </w:rPr>
        <w:t> </w:t>
      </w:r>
      <w:r>
        <w:rPr/>
        <w:t>ngắt.</w:t>
      </w:r>
    </w:p>
    <w:p>
      <w:pPr>
        <w:pStyle w:val="BodyText"/>
        <w:spacing w:line="237" w:lineRule="auto" w:before="125"/>
        <w:ind w:left="676" w:right="578" w:firstLine="566"/>
        <w:jc w:val="both"/>
      </w:pPr>
      <w:r>
        <w:rPr/>
        <w:t>Vòng lặp while thực hiện kiểm tra xem nếu biến đếm tràn nhỏ hơn 10 thì tiến hành gọi hàm hiển thị, thời gian thực hiện chương trình con hiển thị lớn hơn 2ms và nhỏ hơn nhiều so với thời gian định thời 100ms của Timer.</w:t>
      </w:r>
    </w:p>
    <w:p>
      <w:pPr>
        <w:pStyle w:val="BodyText"/>
        <w:spacing w:line="237" w:lineRule="auto" w:before="126"/>
        <w:ind w:left="676" w:right="568" w:firstLine="566"/>
        <w:jc w:val="both"/>
      </w:pPr>
      <w:r>
        <w:rPr/>
        <w:t>Khi biến đếm tràn BDT bằng 10 hoặc lớn hơn 10 thì tương đương 1 giây nên reset lại biến đếm tràn, kiểm tra và tăng giá trị của giây.</w:t>
      </w:r>
    </w:p>
    <w:p>
      <w:pPr>
        <w:pStyle w:val="BodyText"/>
        <w:spacing w:before="124"/>
        <w:ind w:left="676" w:right="568" w:firstLine="566"/>
        <w:jc w:val="both"/>
      </w:pPr>
      <w:r>
        <w:rPr/>
        <w:t>Ở bài này thì chương trình luôn thực hiện công việc thường xuyên </w:t>
      </w:r>
      <w:r>
        <w:rPr>
          <w:spacing w:val="-3"/>
        </w:rPr>
        <w:t>là </w:t>
      </w:r>
      <w:r>
        <w:rPr/>
        <w:t>quét 2 </w:t>
      </w:r>
      <w:r>
        <w:rPr>
          <w:spacing w:val="-4"/>
        </w:rPr>
        <w:t>led </w:t>
      </w:r>
      <w:r>
        <w:rPr/>
        <w:t>hiển thị, trong  khi đó Timer1 vẫn đếm: cả 2 hoạt động song – song cho đến khi Timer tràn thì ngừng chương trình chính để đi thực hiện chương trình con phục </w:t>
      </w:r>
      <w:r>
        <w:rPr>
          <w:spacing w:val="-3"/>
        </w:rPr>
        <w:t>vụ </w:t>
      </w:r>
      <w:r>
        <w:rPr/>
        <w:t>ngắt </w:t>
      </w:r>
      <w:r>
        <w:rPr>
          <w:spacing w:val="-5"/>
        </w:rPr>
        <w:t>là </w:t>
      </w:r>
      <w:r>
        <w:rPr/>
        <w:t>tăng giá trị biến đếm tràn </w:t>
      </w:r>
      <w:r>
        <w:rPr>
          <w:spacing w:val="-3"/>
        </w:rPr>
        <w:t>và </w:t>
      </w:r>
      <w:r>
        <w:rPr/>
        <w:t>khởi tạo </w:t>
      </w:r>
      <w:r>
        <w:rPr>
          <w:spacing w:val="-3"/>
        </w:rPr>
        <w:t>lại </w:t>
      </w:r>
      <w:r>
        <w:rPr/>
        <w:t>giá trị bắt đầu chu kỳ mới cho Timer, sau khi làm xong thì trở </w:t>
      </w:r>
      <w:r>
        <w:rPr>
          <w:spacing w:val="-3"/>
        </w:rPr>
        <w:t>lại </w:t>
      </w:r>
      <w:r>
        <w:rPr/>
        <w:t>chương trình chính thực hiện tiếp công việc bị gián đoạn lúc</w:t>
      </w:r>
      <w:r>
        <w:rPr>
          <w:spacing w:val="-6"/>
        </w:rPr>
        <w:t> </w:t>
      </w:r>
      <w:r>
        <w:rPr/>
        <w:t>ngắt.</w:t>
      </w:r>
    </w:p>
    <w:p>
      <w:pPr>
        <w:pStyle w:val="BodyText"/>
        <w:spacing w:line="237" w:lineRule="auto" w:before="125"/>
        <w:ind w:left="676" w:right="582" w:firstLine="566"/>
        <w:jc w:val="both"/>
      </w:pPr>
      <w:r>
        <w:rPr/>
        <w:t>Trong chương trình này mạch đếm thời gian chính xác vì timer đếm chính xác và khi ngắt xảy ra thì chỉ thực hiện hiện 2 lệnh cố định nên thời gian luôn là hằng số.</w:t>
      </w:r>
    </w:p>
    <w:p>
      <w:pPr>
        <w:spacing w:after="0" w:line="237" w:lineRule="auto"/>
        <w:jc w:val="both"/>
        <w:sectPr>
          <w:headerReference w:type="default" r:id="rId916"/>
          <w:headerReference w:type="even" r:id="rId917"/>
          <w:footerReference w:type="default" r:id="rId918"/>
          <w:footerReference w:type="even" r:id="rId919"/>
          <w:pgSz w:w="11910" w:h="16840"/>
          <w:pgMar w:header="283" w:footer="472" w:top="640" w:bottom="660" w:left="740" w:right="0"/>
          <w:pgNumType w:start="15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p>
    <w:p>
      <w:pPr>
        <w:pStyle w:val="BodyText"/>
        <w:ind w:left="561"/>
        <w:rPr>
          <w:sz w:val="20"/>
        </w:rPr>
      </w:pPr>
      <w:r>
        <w:rPr>
          <w:sz w:val="20"/>
        </w:rPr>
        <w:pict>
          <v:shape style="width:507.35pt;height:30pt;mso-position-horizontal-relative:char;mso-position-vertical-relative:line" type="#_x0000_t202" filled="true" fillcolor="#f1dbdb" stroked="true" strokeweight=".48004pt" strokecolor="#000000">
            <w10:anchorlock/>
            <v:textbox inset="0,0,0,0">
              <w:txbxContent>
                <w:p>
                  <w:pPr>
                    <w:pStyle w:val="BodyText"/>
                    <w:tabs>
                      <w:tab w:pos="1666" w:val="left" w:leader="none"/>
                    </w:tabs>
                    <w:spacing w:line="237" w:lineRule="auto" w:before="13"/>
                    <w:ind w:left="1666" w:right="108" w:hanging="1561"/>
                  </w:pPr>
                  <w:r>
                    <w:rPr>
                      <w:b/>
                      <w:i/>
                    </w:rPr>
                    <w:t>Bài</w:t>
                  </w:r>
                  <w:r>
                    <w:rPr>
                      <w:b/>
                      <w:i/>
                      <w:spacing w:val="1"/>
                    </w:rPr>
                    <w:t> </w:t>
                  </w:r>
                  <w:r>
                    <w:rPr>
                      <w:b/>
                      <w:i/>
                    </w:rPr>
                    <w:t>tập</w:t>
                  </w:r>
                  <w:r>
                    <w:rPr>
                      <w:b/>
                      <w:i/>
                      <w:spacing w:val="1"/>
                    </w:rPr>
                    <w:t> </w:t>
                  </w:r>
                  <w:r>
                    <w:rPr>
                      <w:b/>
                      <w:i/>
                    </w:rPr>
                    <w:t>8-2:</w:t>
                    <w:tab/>
                  </w:r>
                  <w:r>
                    <w:rPr/>
                    <w:t>Hãy </w:t>
                  </w:r>
                  <w:r>
                    <w:rPr>
                      <w:spacing w:val="-3"/>
                    </w:rPr>
                    <w:t>vẽ </w:t>
                  </w:r>
                  <w:r>
                    <w:rPr/>
                    <w:t>mạch, viết </w:t>
                  </w:r>
                  <w:r>
                    <w:rPr>
                      <w:spacing w:val="-4"/>
                    </w:rPr>
                    <w:t>lưu </w:t>
                  </w:r>
                  <w:r>
                    <w:rPr/>
                    <w:t>đồ </w:t>
                  </w:r>
                  <w:r>
                    <w:rPr>
                      <w:spacing w:val="-3"/>
                    </w:rPr>
                    <w:t>và </w:t>
                  </w:r>
                  <w:r>
                    <w:rPr/>
                    <w:t>chương trình mạch đếm giờ phút giây hiển thị trên 6 led 7 đoạn kết nối theo phương pháp</w:t>
                  </w:r>
                  <w:r>
                    <w:rPr>
                      <w:spacing w:val="1"/>
                    </w:rPr>
                    <w:t> </w:t>
                  </w:r>
                  <w:r>
                    <w:rPr/>
                    <w:t>quét.</w:t>
                  </w:r>
                </w:p>
              </w:txbxContent>
            </v:textbox>
            <v:fill type="solid"/>
            <v:stroke dashstyle="solid"/>
          </v:shape>
        </w:pict>
      </w:r>
      <w:r>
        <w:rPr>
          <w:sz w:val="20"/>
        </w:rPr>
      </w:r>
    </w:p>
    <w:p>
      <w:pPr>
        <w:pStyle w:val="BodyText"/>
        <w:spacing w:before="7"/>
        <w:rPr>
          <w:sz w:val="23"/>
        </w:rPr>
      </w:pPr>
      <w:r>
        <w:rPr/>
        <w:pict>
          <v:group style="position:absolute;margin-left:65.064003pt;margin-top:15.54004pt;width:507.8pt;height:44.2pt;mso-position-horizontal-relative:page;mso-position-vertical-relative:paragraph;z-index:-15133696;mso-wrap-distance-left:0;mso-wrap-distance-right:0" coordorigin="1301,311" coordsize="10156,884">
            <v:rect style="position:absolute;left:1310;top:320;width:10137;height:293" filled="true" fillcolor="#dbe4f0" stroked="false">
              <v:fill type="solid"/>
            </v:rect>
            <v:rect style="position:absolute;left:1310;top:310;width:10137;height:10" filled="true" fillcolor="#000000" stroked="false">
              <v:fill type="solid"/>
            </v:rect>
            <v:shape style="position:absolute;left:1310;top:613;width:10137;height:572" coordorigin="1311,613" coordsize="10137,572" path="m11447,613l1311,613,1311,887,1311,1184,11447,1184,11447,887,11447,613xe" filled="true" fillcolor="#dbe4f0" stroked="false">
              <v:path arrowok="t"/>
              <v:fill type="solid"/>
            </v:shape>
            <v:shape style="position:absolute;left:1301;top:310;width:10156;height:884" coordorigin="1301,311" coordsize="10156,884" path="m11447,1184l1311,1184,1311,311,1301,311,1301,1194,1311,1194,11447,1194,11447,1184xm11457,311l11448,311,11448,1194,11457,1194,11457,311xe" filled="true" fillcolor="#000000" stroked="false">
              <v:path arrowok="t"/>
              <v:fill type="solid"/>
            </v:shape>
            <v:shape style="position:absolute;left:1416;top:341;width:831;height:266" type="#_x0000_t202" filled="false" stroked="false">
              <v:textbox inset="0,0,0,0">
                <w:txbxContent>
                  <w:p>
                    <w:pPr>
                      <w:spacing w:line="266" w:lineRule="exact" w:before="0"/>
                      <w:ind w:left="0" w:right="0" w:firstLine="0"/>
                      <w:jc w:val="left"/>
                      <w:rPr>
                        <w:b/>
                        <w:i/>
                        <w:sz w:val="24"/>
                      </w:rPr>
                    </w:pPr>
                    <w:r>
                      <w:rPr>
                        <w:b/>
                        <w:i/>
                        <w:sz w:val="24"/>
                      </w:rPr>
                      <w:t>Bài 8-3:</w:t>
                    </w:r>
                  </w:p>
                </w:txbxContent>
              </v:textbox>
              <w10:wrap type="none"/>
            </v:shape>
            <v:shape style="position:absolute;left:2977;top:341;width:8383;height:825" type="#_x0000_t202" filled="false" stroked="false">
              <v:textbox inset="0,0,0,0">
                <w:txbxContent>
                  <w:p>
                    <w:pPr>
                      <w:spacing w:line="237" w:lineRule="auto" w:before="0"/>
                      <w:ind w:left="0" w:right="18" w:firstLine="0"/>
                      <w:jc w:val="both"/>
                      <w:rPr>
                        <w:sz w:val="24"/>
                      </w:rPr>
                    </w:pPr>
                    <w:r>
                      <w:rPr>
                        <w:sz w:val="24"/>
                      </w:rPr>
                      <w:t>Chương trình đo nhiệt độ dùng cảm biến LM35, dùng ADC của vi điều khiển PIC 16F887 báo ngắt sau khi chuyển đổi xong, hiển thị kết quả đo trên 3 led đoạn kết nối theo phương pháp quét, sử dụng điện áp tham chiếu V</w:t>
                    </w:r>
                    <w:r>
                      <w:rPr>
                        <w:sz w:val="24"/>
                        <w:vertAlign w:val="subscript"/>
                      </w:rPr>
                      <w:t>DD</w:t>
                    </w:r>
                    <w:r>
                      <w:rPr>
                        <w:sz w:val="24"/>
                        <w:vertAlign w:val="baseline"/>
                      </w:rPr>
                      <w:t> và V</w:t>
                    </w:r>
                    <w:r>
                      <w:rPr>
                        <w:sz w:val="24"/>
                        <w:vertAlign w:val="subscript"/>
                      </w:rPr>
                      <w:t>SS</w:t>
                    </w:r>
                    <w:r>
                      <w:rPr>
                        <w:sz w:val="24"/>
                        <w:vertAlign w:val="baseline"/>
                      </w:rPr>
                      <w:t>.</w:t>
                    </w:r>
                  </w:p>
                </w:txbxContent>
              </v:textbox>
              <w10:wrap type="none"/>
            </v:shape>
            <w10:wrap type="topAndBottom"/>
          </v:group>
        </w:pict>
      </w:r>
    </w:p>
    <w:p>
      <w:pPr>
        <w:pStyle w:val="ListParagraph"/>
        <w:numPr>
          <w:ilvl w:val="0"/>
          <w:numId w:val="102"/>
        </w:numPr>
        <w:tabs>
          <w:tab w:pos="1809" w:val="left" w:leader="none"/>
          <w:tab w:pos="1810" w:val="left" w:leader="none"/>
        </w:tabs>
        <w:spacing w:line="240" w:lineRule="auto" w:before="22" w:after="99"/>
        <w:ind w:left="1809" w:right="0" w:hanging="567"/>
        <w:jc w:val="left"/>
        <w:rPr>
          <w:sz w:val="24"/>
        </w:rPr>
      </w:pPr>
      <w:r>
        <w:rPr>
          <w:sz w:val="24"/>
        </w:rPr>
        <w:t>Sơ đồ </w:t>
      </w:r>
      <w:r>
        <w:rPr>
          <w:spacing w:val="-3"/>
          <w:sz w:val="24"/>
        </w:rPr>
        <w:t>mạch: </w:t>
      </w:r>
      <w:r>
        <w:rPr>
          <w:sz w:val="24"/>
        </w:rPr>
        <w:t>giống như mạch đã trình bày ở chương</w:t>
      </w:r>
      <w:r>
        <w:rPr>
          <w:spacing w:val="10"/>
          <w:sz w:val="24"/>
        </w:rPr>
        <w:t> </w:t>
      </w:r>
      <w:r>
        <w:rPr>
          <w:sz w:val="24"/>
        </w:rPr>
        <w:t>7.</w:t>
      </w:r>
    </w:p>
    <w:p>
      <w:pPr>
        <w:pStyle w:val="BodyText"/>
        <w:ind w:left="711"/>
        <w:rPr>
          <w:sz w:val="20"/>
        </w:rPr>
      </w:pPr>
      <w:r>
        <w:rPr>
          <w:sz w:val="20"/>
        </w:rPr>
        <w:drawing>
          <wp:inline distT="0" distB="0" distL="0" distR="0">
            <wp:extent cx="5801233" cy="2659761"/>
            <wp:effectExtent l="0" t="0" r="0" b="0"/>
            <wp:docPr id="261" name="image647.png"/>
            <wp:cNvGraphicFramePr>
              <a:graphicFrameLocks noChangeAspect="1"/>
            </wp:cNvGraphicFramePr>
            <a:graphic>
              <a:graphicData uri="http://schemas.openxmlformats.org/drawingml/2006/picture">
                <pic:pic>
                  <pic:nvPicPr>
                    <pic:cNvPr id="262" name="image647.png"/>
                    <pic:cNvPicPr/>
                  </pic:nvPicPr>
                  <pic:blipFill>
                    <a:blip r:embed="rId815" cstate="print"/>
                    <a:stretch>
                      <a:fillRect/>
                    </a:stretch>
                  </pic:blipFill>
                  <pic:spPr>
                    <a:xfrm>
                      <a:off x="0" y="0"/>
                      <a:ext cx="5801233" cy="2659761"/>
                    </a:xfrm>
                    <a:prstGeom prst="rect">
                      <a:avLst/>
                    </a:prstGeom>
                  </pic:spPr>
                </pic:pic>
              </a:graphicData>
            </a:graphic>
          </wp:inline>
        </w:drawing>
      </w:r>
      <w:r>
        <w:rPr>
          <w:sz w:val="20"/>
        </w:rPr>
      </w:r>
    </w:p>
    <w:p>
      <w:pPr>
        <w:pStyle w:val="BodyText"/>
        <w:spacing w:before="4"/>
        <w:rPr>
          <w:sz w:val="12"/>
        </w:rPr>
      </w:pPr>
    </w:p>
    <w:p>
      <w:pPr>
        <w:spacing w:after="0"/>
        <w:rPr>
          <w:sz w:val="12"/>
        </w:rPr>
        <w:sectPr>
          <w:pgSz w:w="11910" w:h="16840"/>
          <w:pgMar w:header="313" w:footer="472" w:top="600" w:bottom="660" w:left="740" w:right="0"/>
        </w:sectPr>
      </w:pPr>
    </w:p>
    <w:p>
      <w:pPr>
        <w:pStyle w:val="BodyText"/>
        <w:rPr>
          <w:sz w:val="28"/>
        </w:rPr>
      </w:pPr>
    </w:p>
    <w:p>
      <w:pPr>
        <w:pStyle w:val="ListParagraph"/>
        <w:numPr>
          <w:ilvl w:val="0"/>
          <w:numId w:val="102"/>
        </w:numPr>
        <w:tabs>
          <w:tab w:pos="1809" w:val="left" w:leader="none"/>
          <w:tab w:pos="1810" w:val="left" w:leader="none"/>
        </w:tabs>
        <w:spacing w:line="240" w:lineRule="auto" w:before="222" w:after="0"/>
        <w:ind w:left="1809" w:right="0" w:hanging="567"/>
        <w:jc w:val="left"/>
        <w:rPr>
          <w:sz w:val="24"/>
        </w:rPr>
      </w:pPr>
      <w:r>
        <w:rPr/>
        <w:pict>
          <v:group style="position:absolute;margin-left:73.133003pt;margin-top:30.733898pt;width:299.05pt;height:320.6pt;mso-position-horizontal-relative:page;mso-position-vertical-relative:paragraph;z-index:-29110784" coordorigin="1463,615" coordsize="5981,6412">
            <v:shape style="position:absolute;left:4457;top:3723;width:2972;height:1799" coordorigin="4457,3724" coordsize="2972,1799" path="m6227,5523l7334,5523,7340,5519,7374,5512,7403,5493,7422,5465,7429,5431,7422,5434,7422,3812,7403,3754,7340,3728,7334,3724,4457,3724e" filled="false" stroked="true" strokeweight="1.474746pt" strokecolor="#cdcdcd">
              <v:path arrowok="t"/>
              <v:stroke dashstyle="solid"/>
            </v:shape>
            <v:shape style="position:absolute;left:4235;top:3649;width:251;height:163" coordorigin="4236,3650" coordsize="251,163" path="m4487,3650l4236,3724,4487,3812,4487,3650xe" filled="true" fillcolor="#cdcdcd" stroked="false">
              <v:path arrowok="t"/>
              <v:fill opacity="32639f" type="solid"/>
            </v:shape>
            <v:shape style="position:absolute;left:4427;top:3694;width:2980;height:1799" coordorigin="4428,3694" coordsize="2980,1799" path="m6198,5493l7319,5493,7312,5491,7346,5484,7374,5465,7393,5437,7400,5402,7408,5405,7408,3783,7400,3788,7393,3753,7374,3725,7346,3706,7312,3699,7319,3694,4428,3694e" filled="false" stroked="true" strokeweight="1.474746pt" strokecolor="#000000">
              <v:path arrowok="t"/>
              <v:stroke dashstyle="solid"/>
            </v:shape>
            <v:shape style="position:absolute;left:4221;top:3620;width:237;height:163" coordorigin="4221,3620" coordsize="237,163" path="m4457,3620l4221,3694,4457,3783,4457,3620xe" filled="true" fillcolor="#000000" stroked="false">
              <v:path arrowok="t"/>
              <v:fill type="solid"/>
            </v:shape>
            <v:shape style="position:absolute;left:1536;top:5109;width:5311;height:812" coordorigin="1536,5110" coordsize="5311,812" path="m4192,5110l1536,5508,4192,5921,6847,5508,4192,5110xe" filled="true" fillcolor="#cdcdcd" stroked="false">
              <v:path arrowok="t"/>
              <v:fill opacity="32639f" type="solid"/>
            </v:shape>
            <v:shape style="position:absolute;left:1536;top:5507;width:3367;height:413" coordorigin="1536,5508" coordsize="3367,413" path="m1536,5508l1536,5508m4192,5921l4192,5921,1536,5508m4903,5810l4192,5921e" filled="false" stroked="true" strokeweight="1.474875pt" strokecolor="#cdcdcd">
              <v:path arrowok="t"/>
              <v:stroke dashstyle="solid"/>
            </v:shape>
            <v:shape style="position:absolute;left:1521;top:5080;width:5311;height:812" type="#_x0000_t75" stroked="false">
              <v:imagedata r:id="rId920" o:title=""/>
            </v:shape>
            <v:shape style="position:absolute;left:1521;top:5080;width:5311;height:812" coordorigin="1522,5080" coordsize="5311,812" path="m1522,5478l4177,5080,6832,5478,4177,5891,1522,5478xe" filled="false" stroked="true" strokeweight="1.47461pt" strokecolor="#000000">
              <v:path arrowok="t"/>
              <v:stroke dashstyle="solid"/>
            </v:shape>
            <v:shape style="position:absolute;left:4088;top:4593;width:192;height:517" type="#_x0000_t75" stroked="false">
              <v:imagedata r:id="rId921" o:title=""/>
            </v:shape>
            <v:shape style="position:absolute;left:4088;top:5891;width:192;height:561" type="#_x0000_t75" stroked="false">
              <v:imagedata r:id="rId922" o:title=""/>
            </v:shape>
            <v:shape style="position:absolute;left:3235;top:652;width:1925;height:417" coordorigin="3235,653" coordsize="1925,417" path="m3444,653l3378,663,3321,693,3276,738,3246,795,3235,861,3246,927,3276,984,3321,1029,3378,1059,3444,1069,4952,1069,5018,1059,5075,1029,5120,984,5150,927,5160,861,5150,795,5120,738,5075,693,5018,663,4974,656,3439,656,3444,653xm4952,653l4959,656,4974,656,4952,653xe" filled="true" fillcolor="#cdcdcd" stroked="false">
              <v:path arrowok="t"/>
              <v:fill opacity="32639f" type="solid"/>
            </v:shape>
            <v:shape style="position:absolute;left:3439;top:1069;width:1520;height:2" coordorigin="3439,1069" coordsize="1520,0" path="m3439,1069l4959,1069,4952,1069e" filled="false" stroked="true" strokeweight=".983065pt" strokecolor="#cdcdcd">
              <v:path arrowok="t"/>
              <v:stroke dashstyle="solid"/>
            </v:shape>
            <v:shape style="position:absolute;left:3225;top:728;width:228;height:351" type="#_x0000_t75" stroked="false">
              <v:imagedata r:id="rId923" o:title=""/>
            </v:shape>
            <v:shape style="position:absolute;left:3439;top:652;width:1636;height:417" coordorigin="3439,653" coordsize="1636,417" path="m4952,1069l5018,1059,5075,1029,5075,1029m4952,653l4952,653,4959,656m3439,656l3444,653,3444,653e" filled="false" stroked="true" strokeweight=".98325pt" strokecolor="#cdcdcd">
              <v:path arrowok="t"/>
              <v:stroke dashstyle="solid"/>
            </v:shape>
            <v:shape style="position:absolute;left:3207;top:624;width:1925;height:417" type="#_x0000_t75" stroked="false">
              <v:imagedata r:id="rId924" o:title=""/>
            </v:shape>
            <v:shape style="position:absolute;left:3207;top:624;width:1925;height:417" coordorigin="3207,625" coordsize="1925,417" path="m3410,1040l4929,1040,4924,1041,4990,1030,5047,1001,5092,956,5121,899,5132,833,5121,767,5092,710,5047,665,4990,635,4924,625,4929,627,3410,627,3350,635,3292,665,3247,710,3218,767,3207,833,3218,899,3247,956,3292,1001,3350,1030,3415,1041,3410,1040xe" filled="false" stroked="true" strokeweight=".983082pt" strokecolor="#000000">
              <v:path arrowok="t"/>
              <v:stroke dashstyle="solid"/>
            </v:shape>
            <v:shape style="position:absolute;left:4088;top:1039;width:192;height:428" type="#_x0000_t75" stroked="false">
              <v:imagedata r:id="rId925" o:title=""/>
            </v:shape>
            <v:shape style="position:absolute;left:1580;top:1467;width:5223;height:885" coordorigin="1581,1467" coordsize="5223,885" path="m6803,1467l2023,1467,1581,2352,6360,2352,6803,1467xe" filled="true" fillcolor="#cdcdcd" stroked="false">
              <v:path arrowok="t"/>
              <v:fill opacity="32639f" type="solid"/>
            </v:shape>
            <v:shape style="position:absolute;left:1580;top:1467;width:4780;height:885" coordorigin="1581,1467" coordsize="4780,885" path="m1581,2352l6360,2352,6360,2352m2023,1467l2023,1467,1581,2352e" filled="false" stroked="true" strokeweight="1.474875pt" strokecolor="#cdcdcd">
              <v:path arrowok="t"/>
              <v:stroke dashstyle="solid"/>
            </v:shape>
            <v:shape style="position:absolute;left:1565;top:1437;width:5223;height:885" type="#_x0000_t75" stroked="false">
              <v:imagedata r:id="rId926" o:title=""/>
            </v:shape>
            <v:shape style="position:absolute;left:1565;top:1437;width:5223;height:885" coordorigin="1566,1438" coordsize="5223,885" path="m1566,2323l6345,2323,6788,1438,2008,1438,1566,2323xe" filled="false" stroked="true" strokeweight="1.474613pt" strokecolor="#000000">
              <v:path arrowok="t"/>
              <v:stroke dashstyle="solid"/>
            </v:shape>
            <v:shape style="position:absolute;left:4088;top:2322;width:192;height:458" type="#_x0000_t75" stroked="false">
              <v:imagedata r:id="rId927" o:title=""/>
            </v:shape>
            <v:rect style="position:absolute;left:1492;top:2779;width:5400;height:576" filled="true" fillcolor="#cdcdcd" stroked="false">
              <v:fill opacity="32639f" type="solid"/>
            </v:rect>
            <v:shape style="position:absolute;left:1477;top:2750;width:5400;height:576" type="#_x0000_t75" stroked="false">
              <v:imagedata r:id="rId928" o:title=""/>
            </v:shape>
            <v:line style="position:absolute" from="4192,3355" to="4192,3827" stroked="true" strokeweight="1.475153pt" strokecolor="#cdcdcd">
              <v:stroke dashstyle="solid"/>
            </v:line>
            <v:shape style="position:absolute;left:4117;top:3812;width:163;height:236" coordorigin="4118,3812" coordsize="163,236" path="m4280,3812l4118,3812,4192,4048,4280,3812xe" filled="true" fillcolor="#cdcdcd" stroked="false">
              <v:path arrowok="t"/>
              <v:fill opacity="32639f" type="solid"/>
            </v:shape>
            <v:line style="position:absolute" from="4177,3325" to="4177,3797" stroked="true" strokeweight="1.475153pt" strokecolor="#000000">
              <v:stroke dashstyle="solid"/>
            </v:line>
            <v:shape style="position:absolute;left:4088;top:3782;width:163;height:236" coordorigin="4088,3783" coordsize="163,236" path="m4251,3783l4088,3783,4177,4018,4251,3783xe" filled="true" fillcolor="#000000" stroked="false">
              <v:path arrowok="t"/>
              <v:fill type="solid"/>
            </v:shape>
            <v:rect style="position:absolute;left:1492;top:4047;width:5400;height:576" filled="true" fillcolor="#cdcdcd" stroked="false">
              <v:fill opacity="32639f" type="solid"/>
            </v:rect>
            <v:shape style="position:absolute;left:1477;top:4018;width:5400;height:576" type="#_x0000_t75" stroked="false">
              <v:imagedata r:id="rId928" o:title=""/>
            </v:shape>
            <v:rect style="position:absolute;left:1492;top:6451;width:5400;height:576" filled="true" fillcolor="#cdcdcd" stroked="false">
              <v:fill opacity="32639f" type="solid"/>
            </v:rect>
            <v:shape style="position:absolute;left:1477;top:6422;width:5400;height:576" type="#_x0000_t75" stroked="false">
              <v:imagedata r:id="rId928" o:title=""/>
            </v:shape>
            <v:shape style="position:absolute;left:3861;top:726;width:637;height:236" type="#_x0000_t202" filled="false" stroked="false">
              <v:textbox inset="0,0,0,0">
                <w:txbxContent>
                  <w:p>
                    <w:pPr>
                      <w:spacing w:line="226" w:lineRule="exact" w:before="0"/>
                      <w:ind w:left="0" w:right="0" w:firstLine="0"/>
                      <w:jc w:val="left"/>
                      <w:rPr>
                        <w:rFonts w:ascii="Arial"/>
                        <w:b/>
                        <w:sz w:val="23"/>
                      </w:rPr>
                    </w:pPr>
                    <w:r>
                      <w:rPr>
                        <w:rFonts w:ascii="Arial"/>
                        <w:b/>
                        <w:w w:val="85"/>
                        <w:sz w:val="23"/>
                      </w:rPr>
                      <w:t>BEGIN</w:t>
                    </w:r>
                  </w:p>
                </w:txbxContent>
              </v:textbox>
              <w10:wrap type="none"/>
            </v:shape>
            <v:shape style="position:absolute;left:2792;top:1637;width:2774;height:520" type="#_x0000_t202" filled="false" stroked="false">
              <v:textbox inset="0,0,0,0">
                <w:txbxContent>
                  <w:p>
                    <w:pPr>
                      <w:spacing w:line="226" w:lineRule="exact" w:before="0"/>
                      <w:ind w:left="-1" w:right="18" w:firstLine="0"/>
                      <w:jc w:val="center"/>
                      <w:rPr>
                        <w:rFonts w:ascii="Arial" w:hAnsi="Arial"/>
                        <w:b/>
                        <w:sz w:val="23"/>
                      </w:rPr>
                    </w:pPr>
                    <w:r>
                      <w:rPr>
                        <w:rFonts w:ascii="Arial" w:hAnsi="Arial"/>
                        <w:b/>
                        <w:w w:val="90"/>
                        <w:sz w:val="23"/>
                      </w:rPr>
                      <w:t>KHỞI</w:t>
                    </w:r>
                    <w:r>
                      <w:rPr>
                        <w:rFonts w:ascii="Arial" w:hAnsi="Arial"/>
                        <w:b/>
                        <w:spacing w:val="-35"/>
                        <w:w w:val="90"/>
                        <w:sz w:val="23"/>
                      </w:rPr>
                      <w:t> </w:t>
                    </w:r>
                    <w:r>
                      <w:rPr>
                        <w:rFonts w:ascii="Arial" w:hAnsi="Arial"/>
                        <w:b/>
                        <w:w w:val="90"/>
                        <w:sz w:val="23"/>
                      </w:rPr>
                      <w:t>TẠO</w:t>
                    </w:r>
                    <w:r>
                      <w:rPr>
                        <w:rFonts w:ascii="Arial" w:hAnsi="Arial"/>
                        <w:b/>
                        <w:spacing w:val="-35"/>
                        <w:w w:val="90"/>
                        <w:sz w:val="23"/>
                      </w:rPr>
                      <w:t> </w:t>
                    </w:r>
                    <w:r>
                      <w:rPr>
                        <w:rFonts w:ascii="Arial" w:hAnsi="Arial"/>
                        <w:b/>
                        <w:w w:val="90"/>
                        <w:sz w:val="23"/>
                      </w:rPr>
                      <w:t>ADC</w:t>
                    </w:r>
                    <w:r>
                      <w:rPr>
                        <w:rFonts w:ascii="Arial" w:hAnsi="Arial"/>
                        <w:b/>
                        <w:spacing w:val="-35"/>
                        <w:w w:val="90"/>
                        <w:sz w:val="23"/>
                      </w:rPr>
                      <w:t> </w:t>
                    </w:r>
                    <w:r>
                      <w:rPr>
                        <w:rFonts w:ascii="Arial" w:hAnsi="Arial"/>
                        <w:b/>
                        <w:w w:val="90"/>
                        <w:sz w:val="23"/>
                      </w:rPr>
                      <w:t>CHỌN</w:t>
                    </w:r>
                    <w:r>
                      <w:rPr>
                        <w:rFonts w:ascii="Arial" w:hAnsi="Arial"/>
                        <w:b/>
                        <w:spacing w:val="-35"/>
                        <w:w w:val="90"/>
                        <w:sz w:val="23"/>
                      </w:rPr>
                      <w:t> </w:t>
                    </w:r>
                    <w:r>
                      <w:rPr>
                        <w:rFonts w:ascii="Arial" w:hAnsi="Arial"/>
                        <w:b/>
                        <w:spacing w:val="-4"/>
                        <w:w w:val="90"/>
                        <w:sz w:val="23"/>
                      </w:rPr>
                      <w:t>KÊNH,</w:t>
                    </w:r>
                  </w:p>
                  <w:p>
                    <w:pPr>
                      <w:spacing w:before="18"/>
                      <w:ind w:left="180" w:right="198" w:firstLine="0"/>
                      <w:jc w:val="center"/>
                      <w:rPr>
                        <w:rFonts w:ascii="Arial" w:hAnsi="Arial"/>
                        <w:b/>
                        <w:sz w:val="23"/>
                      </w:rPr>
                    </w:pPr>
                    <w:r>
                      <w:rPr>
                        <w:rFonts w:ascii="Arial" w:hAnsi="Arial"/>
                        <w:b/>
                        <w:w w:val="95"/>
                        <w:sz w:val="23"/>
                      </w:rPr>
                      <w:t>CHO PHÉP ADC NGẮT</w:t>
                    </w:r>
                  </w:p>
                </w:txbxContent>
              </v:textbox>
              <w10:wrap type="none"/>
            </v:shape>
            <v:shape style="position:absolute;left:3389;top:5375;width:1582;height:236" type="#_x0000_t202" filled="false" stroked="false">
              <v:textbox inset="0,0,0,0">
                <w:txbxContent>
                  <w:p>
                    <w:pPr>
                      <w:spacing w:line="226" w:lineRule="exact" w:before="0"/>
                      <w:ind w:left="0" w:right="0" w:firstLine="0"/>
                      <w:jc w:val="left"/>
                      <w:rPr>
                        <w:rFonts w:ascii="Arial"/>
                        <w:b/>
                        <w:sz w:val="23"/>
                      </w:rPr>
                    </w:pPr>
                    <w:r>
                      <w:rPr>
                        <w:rFonts w:ascii="Arial"/>
                        <w:b/>
                        <w:w w:val="90"/>
                        <w:sz w:val="23"/>
                      </w:rPr>
                      <w:t>SOLANDO</w:t>
                    </w:r>
                    <w:r>
                      <w:rPr>
                        <w:rFonts w:ascii="Arial"/>
                        <w:b/>
                        <w:spacing w:val="-25"/>
                        <w:w w:val="90"/>
                        <w:sz w:val="23"/>
                      </w:rPr>
                      <w:t> </w:t>
                    </w:r>
                    <w:r>
                      <w:rPr>
                        <w:rFonts w:ascii="Arial"/>
                        <w:b/>
                        <w:w w:val="90"/>
                        <w:sz w:val="23"/>
                      </w:rPr>
                      <w:t>=</w:t>
                    </w:r>
                    <w:r>
                      <w:rPr>
                        <w:rFonts w:ascii="Arial"/>
                        <w:b/>
                        <w:spacing w:val="-24"/>
                        <w:w w:val="90"/>
                        <w:sz w:val="23"/>
                      </w:rPr>
                      <w:t> </w:t>
                    </w:r>
                    <w:r>
                      <w:rPr>
                        <w:rFonts w:ascii="Arial"/>
                        <w:b/>
                        <w:w w:val="90"/>
                        <w:sz w:val="23"/>
                      </w:rPr>
                      <w:t>100</w:t>
                    </w:r>
                  </w:p>
                </w:txbxContent>
              </v:textbox>
              <w10:wrap type="none"/>
            </v:shape>
            <v:shape style="position:absolute;left:6814;top:5679;width:129;height:236" type="#_x0000_t202" filled="false" stroked="false">
              <v:textbox inset="0,0,0,0">
                <w:txbxContent>
                  <w:p>
                    <w:pPr>
                      <w:spacing w:line="236" w:lineRule="exact" w:before="0"/>
                      <w:ind w:left="0" w:right="0" w:firstLine="0"/>
                      <w:jc w:val="left"/>
                      <w:rPr>
                        <w:rFonts w:ascii="Carlito"/>
                        <w:sz w:val="23"/>
                      </w:rPr>
                    </w:pPr>
                    <w:r>
                      <w:rPr>
                        <w:rFonts w:ascii="Carlito"/>
                        <w:w w:val="102"/>
                        <w:sz w:val="23"/>
                      </w:rPr>
                      <w:t>S</w:t>
                    </w:r>
                  </w:p>
                </w:txbxContent>
              </v:textbox>
              <w10:wrap type="none"/>
            </v:shape>
            <v:shape style="position:absolute;left:4599;top:6033;width:168;height:236" type="#_x0000_t202" filled="false" stroked="false">
              <v:textbox inset="0,0,0,0">
                <w:txbxContent>
                  <w:p>
                    <w:pPr>
                      <w:spacing w:line="236" w:lineRule="exact" w:before="0"/>
                      <w:ind w:left="0" w:right="0" w:firstLine="0"/>
                      <w:jc w:val="left"/>
                      <w:rPr>
                        <w:rFonts w:ascii="Carlito" w:hAnsi="Carlito"/>
                        <w:sz w:val="23"/>
                      </w:rPr>
                    </w:pPr>
                    <w:r>
                      <w:rPr>
                        <w:rFonts w:ascii="Carlito" w:hAnsi="Carlito"/>
                        <w:w w:val="102"/>
                        <w:sz w:val="23"/>
                      </w:rPr>
                      <w:t>Đ</w:t>
                    </w:r>
                  </w:p>
                </w:txbxContent>
              </v:textbox>
              <w10:wrap type="none"/>
            </v:shape>
            <v:shape style="position:absolute;left:1477;top:2750;width:5400;height:576" type="#_x0000_t202" filled="false" stroked="true" strokeweight="1.474604pt" strokecolor="#000000">
              <v:textbox inset="0,0,0,0">
                <w:txbxContent>
                  <w:p>
                    <w:pPr>
                      <w:spacing w:before="129"/>
                      <w:ind w:left="1540" w:right="0" w:firstLine="0"/>
                      <w:jc w:val="left"/>
                      <w:rPr>
                        <w:rFonts w:ascii="Arial"/>
                        <w:b/>
                        <w:sz w:val="23"/>
                      </w:rPr>
                    </w:pPr>
                    <w:r>
                      <w:rPr>
                        <w:rFonts w:ascii="Arial"/>
                        <w:b/>
                        <w:w w:val="95"/>
                        <w:sz w:val="23"/>
                      </w:rPr>
                      <w:t>SOLANDO=0, KQADC=0</w:t>
                    </w:r>
                  </w:p>
                </w:txbxContent>
              </v:textbox>
              <v:stroke dashstyle="solid"/>
              <w10:wrap type="none"/>
            </v:shape>
            <v:shape style="position:absolute;left:1477;top:6422;width:5400;height:576" type="#_x0000_t202" filled="false" stroked="true" strokeweight="1.474604pt" strokecolor="#000000">
              <v:textbox inset="0,0,0,0">
                <w:txbxContent>
                  <w:p>
                    <w:pPr>
                      <w:spacing w:before="125"/>
                      <w:ind w:left="890" w:right="0" w:firstLine="0"/>
                      <w:jc w:val="left"/>
                      <w:rPr>
                        <w:rFonts w:ascii="Arial" w:hAnsi="Arial"/>
                        <w:b/>
                        <w:sz w:val="23"/>
                      </w:rPr>
                    </w:pPr>
                    <w:r>
                      <w:rPr>
                        <w:rFonts w:ascii="Arial" w:hAnsi="Arial"/>
                        <w:b/>
                        <w:w w:val="95"/>
                        <w:sz w:val="23"/>
                      </w:rPr>
                      <w:t>XỬ LÝ KẾT QUẢ ĐO KQADC, GIẢI MÃ</w:t>
                    </w:r>
                  </w:p>
                </w:txbxContent>
              </v:textbox>
              <v:stroke dashstyle="solid"/>
              <w10:wrap type="none"/>
            </v:shape>
            <v:shape style="position:absolute;left:1477;top:4018;width:5400;height:576" type="#_x0000_t202" filled="false" stroked="true" strokeweight="1.474604pt" strokecolor="#000000">
              <v:textbox inset="0,0,0,0">
                <w:txbxContent>
                  <w:p>
                    <w:pPr>
                      <w:spacing w:before="125"/>
                      <w:ind w:left="187" w:right="0" w:firstLine="0"/>
                      <w:jc w:val="left"/>
                      <w:rPr>
                        <w:rFonts w:ascii="Arial" w:hAnsi="Arial"/>
                        <w:b/>
                        <w:sz w:val="23"/>
                      </w:rPr>
                    </w:pPr>
                    <w:r>
                      <w:rPr>
                        <w:rFonts w:ascii="Arial" w:hAnsi="Arial"/>
                        <w:b/>
                        <w:w w:val="95"/>
                        <w:sz w:val="23"/>
                      </w:rPr>
                      <w:t>HIỂN</w:t>
                    </w:r>
                    <w:r>
                      <w:rPr>
                        <w:rFonts w:ascii="Arial" w:hAnsi="Arial"/>
                        <w:b/>
                        <w:spacing w:val="-42"/>
                        <w:w w:val="95"/>
                        <w:sz w:val="23"/>
                      </w:rPr>
                      <w:t> </w:t>
                    </w:r>
                    <w:r>
                      <w:rPr>
                        <w:rFonts w:ascii="Arial" w:hAnsi="Arial"/>
                        <w:b/>
                        <w:w w:val="95"/>
                        <w:sz w:val="23"/>
                      </w:rPr>
                      <w:t>THỊ</w:t>
                    </w:r>
                    <w:r>
                      <w:rPr>
                        <w:rFonts w:ascii="Arial" w:hAnsi="Arial"/>
                        <w:b/>
                        <w:spacing w:val="-42"/>
                        <w:w w:val="95"/>
                        <w:sz w:val="23"/>
                      </w:rPr>
                      <w:t> </w:t>
                    </w:r>
                    <w:r>
                      <w:rPr>
                        <w:rFonts w:ascii="Arial" w:hAnsi="Arial"/>
                        <w:b/>
                        <w:w w:val="95"/>
                        <w:sz w:val="23"/>
                      </w:rPr>
                      <w:t>NHIỆT</w:t>
                    </w:r>
                    <w:r>
                      <w:rPr>
                        <w:rFonts w:ascii="Arial" w:hAnsi="Arial"/>
                        <w:b/>
                        <w:spacing w:val="-42"/>
                        <w:w w:val="95"/>
                        <w:sz w:val="23"/>
                      </w:rPr>
                      <w:t> </w:t>
                    </w:r>
                    <w:r>
                      <w:rPr>
                        <w:rFonts w:ascii="Arial" w:hAnsi="Arial"/>
                        <w:b/>
                        <w:w w:val="95"/>
                        <w:sz w:val="23"/>
                      </w:rPr>
                      <w:t>ĐỘ</w:t>
                    </w:r>
                    <w:r>
                      <w:rPr>
                        <w:rFonts w:ascii="Arial" w:hAnsi="Arial"/>
                        <w:b/>
                        <w:spacing w:val="-42"/>
                        <w:w w:val="95"/>
                        <w:sz w:val="23"/>
                      </w:rPr>
                      <w:t> </w:t>
                    </w:r>
                    <w:r>
                      <w:rPr>
                        <w:rFonts w:ascii="Arial" w:hAnsi="Arial"/>
                        <w:b/>
                        <w:w w:val="95"/>
                        <w:sz w:val="23"/>
                      </w:rPr>
                      <w:t>ĐO,</w:t>
                    </w:r>
                    <w:r>
                      <w:rPr>
                        <w:rFonts w:ascii="Arial" w:hAnsi="Arial"/>
                        <w:b/>
                        <w:spacing w:val="-42"/>
                        <w:w w:val="95"/>
                        <w:sz w:val="23"/>
                      </w:rPr>
                      <w:t> </w:t>
                    </w:r>
                    <w:r>
                      <w:rPr>
                        <w:rFonts w:ascii="Arial" w:hAnsi="Arial"/>
                        <w:b/>
                        <w:w w:val="95"/>
                        <w:sz w:val="23"/>
                      </w:rPr>
                      <w:t>RA</w:t>
                    </w:r>
                    <w:r>
                      <w:rPr>
                        <w:rFonts w:ascii="Arial" w:hAnsi="Arial"/>
                        <w:b/>
                        <w:spacing w:val="-42"/>
                        <w:w w:val="95"/>
                        <w:sz w:val="23"/>
                      </w:rPr>
                      <w:t> </w:t>
                    </w:r>
                    <w:r>
                      <w:rPr>
                        <w:rFonts w:ascii="Arial" w:hAnsi="Arial"/>
                        <w:b/>
                        <w:w w:val="95"/>
                        <w:sz w:val="23"/>
                      </w:rPr>
                      <w:t>LỆNH</w:t>
                    </w:r>
                    <w:r>
                      <w:rPr>
                        <w:rFonts w:ascii="Arial" w:hAnsi="Arial"/>
                        <w:b/>
                        <w:spacing w:val="-42"/>
                        <w:w w:val="95"/>
                        <w:sz w:val="23"/>
                      </w:rPr>
                      <w:t> </w:t>
                    </w:r>
                    <w:r>
                      <w:rPr>
                        <w:rFonts w:ascii="Arial" w:hAnsi="Arial"/>
                        <w:b/>
                        <w:w w:val="95"/>
                        <w:sz w:val="23"/>
                      </w:rPr>
                      <w:t>CHUYỂN</w:t>
                    </w:r>
                    <w:r>
                      <w:rPr>
                        <w:rFonts w:ascii="Arial" w:hAnsi="Arial"/>
                        <w:b/>
                        <w:spacing w:val="-42"/>
                        <w:w w:val="95"/>
                        <w:sz w:val="23"/>
                      </w:rPr>
                      <w:t> </w:t>
                    </w:r>
                    <w:r>
                      <w:rPr>
                        <w:rFonts w:ascii="Arial" w:hAnsi="Arial"/>
                        <w:b/>
                        <w:w w:val="95"/>
                        <w:sz w:val="23"/>
                      </w:rPr>
                      <w:t>ĐỔI</w:t>
                    </w:r>
                    <w:r>
                      <w:rPr>
                        <w:rFonts w:ascii="Arial" w:hAnsi="Arial"/>
                        <w:b/>
                        <w:spacing w:val="-42"/>
                        <w:w w:val="95"/>
                        <w:sz w:val="23"/>
                      </w:rPr>
                      <w:t> </w:t>
                    </w:r>
                    <w:r>
                      <w:rPr>
                        <w:rFonts w:ascii="Arial" w:hAnsi="Arial"/>
                        <w:b/>
                        <w:w w:val="95"/>
                        <w:sz w:val="23"/>
                      </w:rPr>
                      <w:t>ADC</w:t>
                    </w:r>
                  </w:p>
                </w:txbxContent>
              </v:textbox>
              <v:stroke dashstyle="solid"/>
              <w10:wrap type="none"/>
            </v:shape>
            <w10:wrap type="none"/>
          </v:group>
        </w:pict>
      </w:r>
      <w:r>
        <w:rPr/>
        <w:pict>
          <v:group style="position:absolute;margin-left:416.538574pt;margin-top:30.733898pt;width:98.2pt;height:42.65pt;mso-position-horizontal-relative:page;mso-position-vertical-relative:paragraph;z-index:-29109760" coordorigin="8331,615" coordsize="1964,853">
            <v:shape style="position:absolute;left:8368;top:652;width:1925;height:417" coordorigin="8369,653" coordsize="1925,417" path="m8577,653l8511,663,8454,693,8409,738,8380,795,8369,861,8380,927,8409,984,8454,1029,8511,1059,8577,1069,10086,1069,10151,1059,10209,1029,10254,984,10283,927,10294,861,10283,795,10254,738,10209,693,10151,663,10108,656,8573,656,8577,653xm10086,653l10092,656,10108,656,10086,653xe" filled="true" fillcolor="#cdcdcd" stroked="false">
              <v:path arrowok="t"/>
              <v:fill opacity="32639f" type="solid"/>
            </v:shape>
            <v:shape style="position:absolute;left:8368;top:652;width:1783;height:417" coordorigin="8369,653" coordsize="1783,417" path="m8573,1069l10092,1069,10086,1069,10086,1069m8511,663l8511,663,8454,693,8409,738,8380,795,8369,861,8380,927,8409,984,8454,1029,8511,1059,8577,1069m10086,1069l10151,1059,10151,1059m10086,653l10086,653,10092,656e" filled="false" stroked="true" strokeweight=".98325pt" strokecolor="#cdcdcd">
              <v:path arrowok="t"/>
              <v:stroke dashstyle="solid"/>
            </v:shape>
            <v:shape style="position:absolute;left:8340;top:624;width:1925;height:417" type="#_x0000_t75" stroked="false">
              <v:imagedata r:id="rId929" o:title=""/>
            </v:shape>
            <v:shape style="position:absolute;left:8340;top:624;width:1925;height:417" coordorigin="8341,625" coordsize="1925,417" path="m8543,1040l10063,1040,10057,1041,10123,1030,10180,1001,10225,956,10255,899,10266,833,10255,767,10225,710,10180,665,10123,635,10057,625,10063,627,8543,627,8483,635,8426,665,8381,710,8351,767,8341,833,8351,899,8381,956,8426,1001,8483,1030,8549,1041,8543,1040xe" filled="false" stroked="true" strokeweight=".983082pt" strokecolor="#000000">
              <v:path arrowok="t"/>
              <v:stroke dashstyle="solid"/>
            </v:shape>
            <v:shape style="position:absolute;left:9236;top:1039;width:163;height:428" type="#_x0000_t75" stroked="false">
              <v:imagedata r:id="rId930" o:title=""/>
            </v:shape>
            <v:shape style="position:absolute;left:8330;top:614;width:1964;height:853" type="#_x0000_t202" filled="false" stroked="false">
              <v:textbox inset="0,0,0,0">
                <w:txbxContent>
                  <w:p>
                    <w:pPr>
                      <w:spacing w:before="73"/>
                      <w:ind w:left="454" w:right="0" w:firstLine="0"/>
                      <w:jc w:val="left"/>
                      <w:rPr>
                        <w:rFonts w:ascii="Arial" w:hAnsi="Arial"/>
                        <w:b/>
                        <w:sz w:val="23"/>
                      </w:rPr>
                    </w:pPr>
                    <w:r>
                      <w:rPr>
                        <w:rFonts w:ascii="Arial" w:hAnsi="Arial"/>
                        <w:b/>
                        <w:w w:val="95"/>
                        <w:sz w:val="23"/>
                      </w:rPr>
                      <w:t>NGẮT ADC</w:t>
                    </w:r>
                  </w:p>
                </w:txbxContent>
              </v:textbox>
              <w10:wrap type="none"/>
            </v:shape>
            <w10:wrap type="none"/>
          </v:group>
        </w:pict>
      </w:r>
      <w:r>
        <w:rPr/>
        <w:pict>
          <v:group style="position:absolute;margin-left:368.163269pt;margin-top:71.157532pt;width:194.75pt;height:97.85pt;mso-position-horizontal-relative:page;mso-position-vertical-relative:paragraph;z-index:-29108736" coordorigin="7363,1423" coordsize="3895,1957">
            <v:shape style="position:absolute;left:7363;top:1423;width:3895;height:1151" type="#_x0000_t75" stroked="false">
              <v:imagedata r:id="rId931" o:title=""/>
            </v:shape>
            <v:shape style="position:absolute;left:8368;top:2953;width:1925;height:417" coordorigin="8369,2953" coordsize="1925,417" path="m8577,2953l8511,2964,8454,2993,8409,3038,8380,3096,8369,3161,8380,3227,8409,3284,8454,3329,8511,3359,8577,3370,10086,3370,10151,3359,10209,3329,10254,3284,10283,3227,10294,3161,10283,3096,10254,3038,10209,2993,10151,2964,10108,2957,8573,2957,8577,2953xm10086,2953l10092,2957,10108,2957,10086,2953xe" filled="true" fillcolor="#cdcdcd" stroked="false">
              <v:path arrowok="t"/>
              <v:fill opacity="32639f" type="solid"/>
            </v:shape>
            <v:shape style="position:absolute;left:8368;top:2953;width:1783;height:417" coordorigin="8369,2953" coordsize="1783,417" path="m8573,3370l10092,3370,10086,3370,10086,3370m8511,2964l8511,2964,8454,2993,8409,3038,8380,3096,8369,3161,8380,3227,8409,3284,8454,3329,8511,3359,8577,3370m10086,3370l10151,3359,10151,3359m10086,2953l10086,2953,10092,2957e" filled="false" stroked="true" strokeweight=".98325pt" strokecolor="#cdcdcd">
              <v:path arrowok="t"/>
              <v:stroke dashstyle="solid"/>
            </v:shape>
            <v:shape style="position:absolute;left:8340;top:2924;width:1925;height:417" type="#_x0000_t75" stroked="false">
              <v:imagedata r:id="rId932" o:title=""/>
            </v:shape>
            <v:shape style="position:absolute;left:8340;top:2924;width:1925;height:417" coordorigin="8341,2925" coordsize="1925,417" path="m8543,3340l10063,3340,10057,3341,10123,3331,10180,3301,10225,3256,10255,3199,10266,3133,10255,3067,10225,3010,10180,2965,10123,2935,10057,2925,10063,2927,8543,2927,8483,2935,8426,2965,8381,3010,8351,3067,8341,3133,8351,3199,8381,3256,8426,3301,8483,3331,8549,3341,8543,3340xe" filled="false" stroked="true" strokeweight=".983082pt" strokecolor="#000000">
              <v:path arrowok="t"/>
              <v:stroke dashstyle="solid"/>
            </v:shape>
            <v:shape style="position:absolute;left:9236;top:2573;width:163;height:384" type="#_x0000_t75" stroked="false">
              <v:imagedata r:id="rId933" o:title=""/>
            </v:shape>
            <v:shape style="position:absolute;left:9089;top:3026;width:448;height:236" type="#_x0000_t202" filled="false" stroked="false">
              <v:textbox inset="0,0,0,0">
                <w:txbxContent>
                  <w:p>
                    <w:pPr>
                      <w:spacing w:line="226" w:lineRule="exact" w:before="0"/>
                      <w:ind w:left="0" w:right="0" w:firstLine="0"/>
                      <w:jc w:val="left"/>
                      <w:rPr>
                        <w:rFonts w:ascii="Arial"/>
                        <w:b/>
                        <w:sz w:val="23"/>
                      </w:rPr>
                    </w:pPr>
                    <w:r>
                      <w:rPr>
                        <w:rFonts w:ascii="Arial"/>
                        <w:b/>
                        <w:w w:val="80"/>
                        <w:sz w:val="23"/>
                      </w:rPr>
                      <w:t>RETI</w:t>
                    </w:r>
                  </w:p>
                </w:txbxContent>
              </v:textbox>
              <w10:wrap type="none"/>
            </v:shape>
            <w10:wrap type="none"/>
          </v:group>
        </w:pict>
      </w:r>
      <w:r>
        <w:rPr>
          <w:sz w:val="24"/>
        </w:rPr>
        <w:t>Lưu</w:t>
      </w:r>
      <w:r>
        <w:rPr>
          <w:spacing w:val="-1"/>
          <w:sz w:val="24"/>
        </w:rPr>
        <w:t> </w:t>
      </w:r>
      <w:r>
        <w:rPr>
          <w:spacing w:val="-5"/>
          <w:sz w:val="24"/>
        </w:rPr>
        <w:t>đồ:</w:t>
      </w:r>
    </w:p>
    <w:p>
      <w:pPr>
        <w:spacing w:before="90"/>
        <w:ind w:left="537" w:right="0" w:firstLine="0"/>
        <w:jc w:val="left"/>
        <w:rPr>
          <w:i/>
          <w:sz w:val="24"/>
        </w:rPr>
      </w:pPr>
      <w:r>
        <w:rPr/>
        <w:br w:type="column"/>
      </w:r>
      <w:r>
        <w:rPr>
          <w:i/>
          <w:sz w:val="24"/>
        </w:rPr>
        <w:t>Hình 8-10: Mạch đo nhiệt độ dùng cảm biến LM35.</w:t>
      </w:r>
    </w:p>
    <w:p>
      <w:pPr>
        <w:spacing w:after="0"/>
        <w:jc w:val="left"/>
        <w:rPr>
          <w:sz w:val="24"/>
        </w:rPr>
        <w:sectPr>
          <w:type w:val="continuous"/>
          <w:pgSz w:w="11910" w:h="16840"/>
          <w:pgMar w:top="520" w:bottom="280" w:left="740" w:right="0"/>
          <w:cols w:num="2" w:equalWidth="0">
            <w:col w:w="2577" w:space="40"/>
            <w:col w:w="8553"/>
          </w:cols>
        </w:sectPr>
      </w:pPr>
    </w:p>
    <w:p>
      <w:pPr>
        <w:pStyle w:val="BodyText"/>
        <w:rPr>
          <w:i/>
          <w:sz w:val="20"/>
        </w:rPr>
      </w:pPr>
      <w:r>
        <w:rPr/>
        <w:pict>
          <v:group style="position:absolute;margin-left:65.064003pt;margin-top:14.159983pt;width:507.8pt;height:49pt;mso-position-horizontal-relative:page;mso-position-vertical-relative:page;z-index:-29115392" coordorigin="1301,283" coordsize="10156,980">
            <v:shape style="position:absolute;left:1301;top:283;width:10156;height:980" coordorigin="1301,283" coordsize="10156,980" path="m11447,283l1311,283,1301,283,1301,1263,1311,1263,11447,1263,11447,1253,1311,1253,1311,662,11447,662,11447,653,1311,653,1311,648,11447,648,11447,638,1311,638,1311,293,11447,293,11447,283xm11457,283l11448,283,11448,1263,11457,1263,11457,283xe" filled="true" fillcolor="#000000" stroked="false">
              <v:path arrowok="t"/>
              <v:fill type="solid"/>
            </v:shape>
            <v:shape style="position:absolute;left:1310;top:655;width:10137;height:598" type="#_x0000_t202" filled="true" fillcolor="#f1dbdb" stroked="false">
              <v:textbox inset="0,0,0,0">
                <w:txbxContent>
                  <w:p>
                    <w:pPr>
                      <w:tabs>
                        <w:tab w:pos="1666" w:val="left" w:leader="none"/>
                      </w:tabs>
                      <w:spacing w:line="237" w:lineRule="auto" w:before="21"/>
                      <w:ind w:left="1666" w:right="109" w:hanging="1561"/>
                      <w:jc w:val="left"/>
                      <w:rPr>
                        <w:sz w:val="24"/>
                      </w:rPr>
                    </w:pPr>
                    <w:r>
                      <w:rPr>
                        <w:b/>
                        <w:i/>
                        <w:sz w:val="24"/>
                      </w:rPr>
                      <w:t>Bài</w:t>
                    </w:r>
                    <w:r>
                      <w:rPr>
                        <w:b/>
                        <w:i/>
                        <w:spacing w:val="1"/>
                        <w:sz w:val="24"/>
                      </w:rPr>
                      <w:t> </w:t>
                    </w:r>
                    <w:r>
                      <w:rPr>
                        <w:b/>
                        <w:i/>
                        <w:sz w:val="24"/>
                      </w:rPr>
                      <w:t>tập</w:t>
                    </w:r>
                    <w:r>
                      <w:rPr>
                        <w:b/>
                        <w:i/>
                        <w:spacing w:val="1"/>
                        <w:sz w:val="24"/>
                      </w:rPr>
                      <w:t> </w:t>
                    </w:r>
                    <w:r>
                      <w:rPr>
                        <w:b/>
                        <w:i/>
                        <w:sz w:val="24"/>
                      </w:rPr>
                      <w:t>8-1:</w:t>
                      <w:tab/>
                    </w:r>
                    <w:r>
                      <w:rPr>
                        <w:sz w:val="24"/>
                      </w:rPr>
                      <w:t>Hãy </w:t>
                    </w:r>
                    <w:r>
                      <w:rPr>
                        <w:spacing w:val="-3"/>
                        <w:sz w:val="24"/>
                      </w:rPr>
                      <w:t>vẽ </w:t>
                    </w:r>
                    <w:r>
                      <w:rPr>
                        <w:sz w:val="24"/>
                      </w:rPr>
                      <w:t>mạch, viết </w:t>
                    </w:r>
                    <w:r>
                      <w:rPr>
                        <w:spacing w:val="-4"/>
                        <w:sz w:val="24"/>
                      </w:rPr>
                      <w:t>lưu </w:t>
                    </w:r>
                    <w:r>
                      <w:rPr>
                        <w:sz w:val="24"/>
                      </w:rPr>
                      <w:t>đồ </w:t>
                    </w:r>
                    <w:r>
                      <w:rPr>
                        <w:spacing w:val="-3"/>
                        <w:sz w:val="24"/>
                      </w:rPr>
                      <w:t>và </w:t>
                    </w:r>
                    <w:r>
                      <w:rPr>
                        <w:sz w:val="24"/>
                      </w:rPr>
                      <w:t>chương trình mạch đếm phút giây hiển thị </w:t>
                    </w:r>
                    <w:r>
                      <w:rPr>
                        <w:spacing w:val="4"/>
                        <w:sz w:val="24"/>
                      </w:rPr>
                      <w:t>trên </w:t>
                    </w:r>
                    <w:r>
                      <w:rPr>
                        <w:sz w:val="24"/>
                      </w:rPr>
                      <w:t>4 led 7 đoạn kết nối theo phương pháp</w:t>
                    </w:r>
                    <w:r>
                      <w:rPr>
                        <w:spacing w:val="1"/>
                        <w:sz w:val="24"/>
                      </w:rPr>
                      <w:t> </w:t>
                    </w:r>
                    <w:r>
                      <w:rPr>
                        <w:sz w:val="24"/>
                      </w:rPr>
                      <w:t>quét.</w:t>
                    </w:r>
                  </w:p>
                </w:txbxContent>
              </v:textbox>
              <v:fill type="solid"/>
              <w10:wrap type="none"/>
            </v:shape>
            <w10:wrap type="none"/>
          </v:group>
        </w:pict>
      </w:r>
    </w:p>
    <w:p>
      <w:pPr>
        <w:pStyle w:val="BodyText"/>
        <w:rPr>
          <w:i/>
          <w:sz w:val="20"/>
        </w:rPr>
      </w:pPr>
    </w:p>
    <w:p>
      <w:pPr>
        <w:pStyle w:val="BodyText"/>
        <w:rPr>
          <w:i/>
          <w:sz w:val="20"/>
        </w:rPr>
      </w:pPr>
    </w:p>
    <w:p>
      <w:pPr>
        <w:pStyle w:val="BodyText"/>
        <w:rPr>
          <w:i/>
          <w:sz w:val="18"/>
        </w:rPr>
      </w:pPr>
    </w:p>
    <w:tbl>
      <w:tblPr>
        <w:tblW w:w="0" w:type="auto"/>
        <w:jc w:val="left"/>
        <w:tblInd w:w="66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2"/>
        <w:gridCol w:w="3555"/>
        <w:gridCol w:w="177"/>
      </w:tblGrid>
      <w:tr>
        <w:trPr>
          <w:trHeight w:val="1130" w:hRule="atLeast"/>
        </w:trPr>
        <w:tc>
          <w:tcPr>
            <w:tcW w:w="162" w:type="dxa"/>
          </w:tcPr>
          <w:p>
            <w:pPr>
              <w:pStyle w:val="TableParagraph"/>
              <w:rPr>
                <w:sz w:val="22"/>
              </w:rPr>
            </w:pPr>
          </w:p>
        </w:tc>
        <w:tc>
          <w:tcPr>
            <w:tcW w:w="3555" w:type="dxa"/>
          </w:tcPr>
          <w:p>
            <w:pPr>
              <w:pStyle w:val="TableParagraph"/>
              <w:spacing w:line="256" w:lineRule="auto" w:before="134"/>
              <w:ind w:left="440" w:right="418"/>
              <w:jc w:val="center"/>
              <w:rPr>
                <w:rFonts w:ascii="Arial" w:hAnsi="Arial"/>
                <w:b/>
                <w:sz w:val="23"/>
              </w:rPr>
            </w:pPr>
            <w:r>
              <w:rPr>
                <w:rFonts w:ascii="Arial" w:hAnsi="Arial"/>
                <w:b/>
                <w:w w:val="90"/>
                <w:sz w:val="23"/>
              </w:rPr>
              <w:t>TĂNG</w:t>
            </w:r>
            <w:r>
              <w:rPr>
                <w:rFonts w:ascii="Arial" w:hAnsi="Arial"/>
                <w:b/>
                <w:spacing w:val="-33"/>
                <w:w w:val="90"/>
                <w:sz w:val="23"/>
              </w:rPr>
              <w:t> </w:t>
            </w:r>
            <w:r>
              <w:rPr>
                <w:rFonts w:ascii="Arial" w:hAnsi="Arial"/>
                <w:b/>
                <w:w w:val="90"/>
                <w:sz w:val="23"/>
              </w:rPr>
              <w:t>BIẾN</w:t>
            </w:r>
            <w:r>
              <w:rPr>
                <w:rFonts w:ascii="Arial" w:hAnsi="Arial"/>
                <w:b/>
                <w:spacing w:val="-32"/>
                <w:w w:val="90"/>
                <w:sz w:val="23"/>
              </w:rPr>
              <w:t> </w:t>
            </w:r>
            <w:r>
              <w:rPr>
                <w:rFonts w:ascii="Arial" w:hAnsi="Arial"/>
                <w:b/>
                <w:w w:val="90"/>
                <w:sz w:val="23"/>
              </w:rPr>
              <w:t>ĐẾM</w:t>
            </w:r>
            <w:r>
              <w:rPr>
                <w:rFonts w:ascii="Arial" w:hAnsi="Arial"/>
                <w:b/>
                <w:spacing w:val="-33"/>
                <w:w w:val="90"/>
                <w:sz w:val="23"/>
              </w:rPr>
              <w:t> </w:t>
            </w:r>
            <w:r>
              <w:rPr>
                <w:rFonts w:ascii="Arial" w:hAnsi="Arial"/>
                <w:b/>
                <w:spacing w:val="-3"/>
                <w:w w:val="90"/>
                <w:sz w:val="23"/>
              </w:rPr>
              <w:t>SOLANDO </w:t>
            </w:r>
            <w:r>
              <w:rPr>
                <w:rFonts w:ascii="Arial" w:hAnsi="Arial"/>
                <w:b/>
                <w:w w:val="95"/>
                <w:sz w:val="23"/>
              </w:rPr>
              <w:t>ĐỌC</w:t>
            </w:r>
            <w:r>
              <w:rPr>
                <w:rFonts w:ascii="Arial" w:hAnsi="Arial"/>
                <w:b/>
                <w:spacing w:val="-23"/>
                <w:w w:val="95"/>
                <w:sz w:val="23"/>
              </w:rPr>
              <w:t> </w:t>
            </w:r>
            <w:r>
              <w:rPr>
                <w:rFonts w:ascii="Arial" w:hAnsi="Arial"/>
                <w:b/>
                <w:w w:val="95"/>
                <w:sz w:val="23"/>
              </w:rPr>
              <w:t>KẾT</w:t>
            </w:r>
            <w:r>
              <w:rPr>
                <w:rFonts w:ascii="Arial" w:hAnsi="Arial"/>
                <w:b/>
                <w:spacing w:val="-22"/>
                <w:w w:val="95"/>
                <w:sz w:val="23"/>
              </w:rPr>
              <w:t> </w:t>
            </w:r>
            <w:r>
              <w:rPr>
                <w:rFonts w:ascii="Arial" w:hAnsi="Arial"/>
                <w:b/>
                <w:w w:val="95"/>
                <w:sz w:val="23"/>
              </w:rPr>
              <w:t>QUẢ</w:t>
            </w:r>
            <w:r>
              <w:rPr>
                <w:rFonts w:ascii="Arial" w:hAnsi="Arial"/>
                <w:b/>
                <w:spacing w:val="-22"/>
                <w:w w:val="95"/>
                <w:sz w:val="23"/>
              </w:rPr>
              <w:t> </w:t>
            </w:r>
            <w:r>
              <w:rPr>
                <w:rFonts w:ascii="Arial" w:hAnsi="Arial"/>
                <w:b/>
                <w:w w:val="95"/>
                <w:sz w:val="23"/>
              </w:rPr>
              <w:t>ĐO</w:t>
            </w:r>
          </w:p>
          <w:p>
            <w:pPr>
              <w:pStyle w:val="TableParagraph"/>
              <w:spacing w:before="1"/>
              <w:ind w:left="440" w:right="420"/>
              <w:jc w:val="center"/>
              <w:rPr>
                <w:rFonts w:ascii="Arial" w:hAnsi="Arial"/>
                <w:b/>
                <w:sz w:val="23"/>
              </w:rPr>
            </w:pPr>
            <w:r>
              <w:rPr>
                <w:rFonts w:ascii="Arial" w:hAnsi="Arial"/>
                <w:b/>
                <w:w w:val="95"/>
                <w:sz w:val="23"/>
              </w:rPr>
              <w:t>CỘNG DỒN KẾT QUẢ ĐO</w:t>
            </w:r>
          </w:p>
        </w:tc>
        <w:tc>
          <w:tcPr>
            <w:tcW w:w="177"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2"/>
        <w:rPr>
          <w:i/>
          <w:sz w:val="11"/>
        </w:rPr>
      </w:pPr>
      <w:r>
        <w:rPr/>
        <w:pict>
          <v:group style="position:absolute;margin-left:207.745529pt;margin-top:8.384417pt;width:167.8pt;height:107.65pt;mso-position-horizontal-relative:page;mso-position-vertical-relative:paragraph;z-index:-15133184;mso-wrap-distance-left:0;mso-wrap-distance-right:0" coordorigin="4155,168" coordsize="3356,2153">
            <v:shape style="position:absolute;left:4191;top:403;width:3237;height:1903" coordorigin="4192,404" coordsize="3237,1903" path="m4192,2144l4192,2217,4198,2223,4204,2255,4222,2282,4249,2299,4281,2306,4280,2306,7334,2306,7340,2306,7374,2299,7403,2280,7422,2252,7429,2217,7422,2217,7422,404e" filled="false" stroked="true" strokeweight="1.47474pt" strokecolor="#cdcdcd">
              <v:path arrowok="t"/>
              <v:stroke dashstyle="solid"/>
            </v:shape>
            <v:shape style="position:absolute;left:7348;top:197;width:163;height:236" coordorigin="7349,197" coordsize="163,236" path="m7422,197l7349,433,7511,433,7422,197xe" filled="true" fillcolor="#cdcdcd" stroked="false">
              <v:path arrowok="t"/>
              <v:fill opacity="32639f" type="solid"/>
            </v:shape>
            <v:shape style="position:absolute;left:4169;top:388;width:3238;height:1889" coordorigin="4170,389" coordsize="3238,1889" path="m4177,2114l4177,2188,4170,2195,4176,2227,4194,2253,4220,2271,4252,2278,4251,2276,7319,2276,7312,2278,7346,2271,7374,2252,7393,2224,7400,2189,7408,2188,7408,389e" filled="false" stroked="true" strokeweight="1.474738pt" strokecolor="#000000">
              <v:path arrowok="t"/>
              <v:stroke dashstyle="solid"/>
            </v:shape>
            <v:shape style="position:absolute;left:7319;top:167;width:163;height:236" coordorigin="7319,168" coordsize="163,236" path="m7408,168l7319,404,7481,404,7408,168xe" filled="true" fillcolor="#000000" stroked="false">
              <v:path arrowok="t"/>
              <v:fill type="solid"/>
            </v:shape>
            <w10:wrap type="topAndBottom"/>
          </v:group>
        </w:pict>
      </w:r>
    </w:p>
    <w:p>
      <w:pPr>
        <w:spacing w:after="0"/>
        <w:rPr>
          <w:sz w:val="11"/>
        </w:rPr>
        <w:sectPr>
          <w:type w:val="continuous"/>
          <w:pgSz w:w="11910" w:h="16840"/>
          <w:pgMar w:top="520" w:bottom="280" w:left="740" w:right="0"/>
        </w:sectPr>
      </w:pPr>
    </w:p>
    <w:p>
      <w:pPr>
        <w:pStyle w:val="BodyText"/>
        <w:spacing w:before="1"/>
        <w:rPr>
          <w:i/>
          <w:sz w:val="39"/>
        </w:rPr>
      </w:pPr>
    </w:p>
    <w:p>
      <w:pPr>
        <w:pStyle w:val="ListParagraph"/>
        <w:numPr>
          <w:ilvl w:val="0"/>
          <w:numId w:val="102"/>
        </w:numPr>
        <w:tabs>
          <w:tab w:pos="1809" w:val="left" w:leader="none"/>
          <w:tab w:pos="1810" w:val="left" w:leader="none"/>
        </w:tabs>
        <w:spacing w:line="240" w:lineRule="auto" w:before="1" w:after="0"/>
        <w:ind w:left="1809" w:right="0" w:hanging="567"/>
        <w:jc w:val="left"/>
        <w:rPr>
          <w:sz w:val="24"/>
        </w:rPr>
      </w:pPr>
      <w:r>
        <w:rPr>
          <w:sz w:val="24"/>
        </w:rPr>
        <w:t>Chương </w:t>
      </w:r>
      <w:r>
        <w:rPr>
          <w:spacing w:val="-4"/>
          <w:sz w:val="24"/>
        </w:rPr>
        <w:t>trình:</w:t>
      </w:r>
    </w:p>
    <w:p>
      <w:pPr>
        <w:spacing w:line="268" w:lineRule="exact" w:before="0"/>
        <w:ind w:left="82" w:right="0" w:firstLine="0"/>
        <w:jc w:val="left"/>
        <w:rPr>
          <w:i/>
          <w:sz w:val="24"/>
        </w:rPr>
      </w:pPr>
      <w:r>
        <w:rPr/>
        <w:br w:type="column"/>
      </w:r>
      <w:r>
        <w:rPr>
          <w:i/>
          <w:sz w:val="24"/>
        </w:rPr>
        <w:t>Hình 8-11: Lưu đồ chuyển đổi ADC có báo ngắt.</w:t>
      </w:r>
    </w:p>
    <w:p>
      <w:pPr>
        <w:spacing w:after="0" w:line="268" w:lineRule="exact"/>
        <w:jc w:val="left"/>
        <w:rPr>
          <w:sz w:val="24"/>
        </w:rPr>
        <w:sectPr>
          <w:pgSz w:w="11910" w:h="16840"/>
          <w:pgMar w:header="283" w:footer="472" w:top="640" w:bottom="660" w:left="740" w:right="0"/>
          <w:cols w:num="2" w:equalWidth="0">
            <w:col w:w="3162" w:space="40"/>
            <w:col w:w="7968"/>
          </w:cols>
        </w:sectPr>
      </w:pPr>
    </w:p>
    <w:p>
      <w:pPr>
        <w:pStyle w:val="BodyText"/>
        <w:spacing w:line="249" w:lineRule="auto" w:before="39"/>
        <w:ind w:left="676" w:right="7086"/>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w w:val="90"/>
        </w:rPr>
        <w:t>UNSIGNED INT16 KQADC=0;</w:t>
      </w:r>
    </w:p>
    <w:p>
      <w:pPr>
        <w:pStyle w:val="BodyText"/>
        <w:tabs>
          <w:tab w:pos="2499" w:val="left" w:leader="none"/>
        </w:tabs>
        <w:spacing w:line="244" w:lineRule="auto"/>
        <w:ind w:left="676" w:right="4304"/>
        <w:rPr>
          <w:rFonts w:ascii="Georgia"/>
        </w:rPr>
      </w:pPr>
      <w:r>
        <w:rPr>
          <w:rFonts w:ascii="Georgia"/>
          <w:w w:val="90"/>
        </w:rPr>
        <w:t>UNSIGNED</w:t>
      </w:r>
      <w:r>
        <w:rPr>
          <w:rFonts w:ascii="Georgia"/>
          <w:spacing w:val="-11"/>
          <w:w w:val="90"/>
        </w:rPr>
        <w:t> </w:t>
      </w:r>
      <w:r>
        <w:rPr>
          <w:rFonts w:ascii="Georgia"/>
          <w:w w:val="90"/>
        </w:rPr>
        <w:t>INT</w:t>
        <w:tab/>
        <w:t>SOLANDO,</w:t>
      </w:r>
      <w:r>
        <w:rPr>
          <w:rFonts w:ascii="Georgia"/>
          <w:spacing w:val="-29"/>
          <w:w w:val="90"/>
        </w:rPr>
        <w:t> </w:t>
      </w:r>
      <w:r>
        <w:rPr>
          <w:rFonts w:ascii="Georgia"/>
          <w:w w:val="90"/>
        </w:rPr>
        <w:t>MADONVI,</w:t>
      </w:r>
      <w:r>
        <w:rPr>
          <w:rFonts w:ascii="Georgia"/>
          <w:spacing w:val="-28"/>
          <w:w w:val="90"/>
        </w:rPr>
        <w:t> </w:t>
      </w:r>
      <w:r>
        <w:rPr>
          <w:rFonts w:ascii="Georgia"/>
          <w:w w:val="90"/>
        </w:rPr>
        <w:t>MACHUC,</w:t>
      </w:r>
      <w:r>
        <w:rPr>
          <w:rFonts w:ascii="Georgia"/>
          <w:spacing w:val="-28"/>
          <w:w w:val="90"/>
        </w:rPr>
        <w:t> </w:t>
      </w:r>
      <w:r>
        <w:rPr>
          <w:rFonts w:ascii="Georgia"/>
          <w:w w:val="90"/>
        </w:rPr>
        <w:t>MATRAM; </w:t>
      </w:r>
      <w:r>
        <w:rPr>
          <w:rFonts w:ascii="Georgia"/>
        </w:rPr>
        <w:t>#INT_AD</w:t>
      </w:r>
    </w:p>
    <w:p>
      <w:pPr>
        <w:pStyle w:val="BodyText"/>
        <w:spacing w:before="5"/>
        <w:ind w:left="676"/>
        <w:rPr>
          <w:rFonts w:ascii="Georgia"/>
        </w:rPr>
      </w:pPr>
      <w:r>
        <w:rPr>
          <w:rFonts w:ascii="Georgia"/>
        </w:rPr>
        <w:t>void interrupt_ADC()</w:t>
      </w:r>
    </w:p>
    <w:p>
      <w:pPr>
        <w:pStyle w:val="BodyText"/>
        <w:spacing w:line="270" w:lineRule="exact" w:before="10"/>
        <w:ind w:left="676"/>
        <w:rPr>
          <w:rFonts w:ascii="Georgia"/>
        </w:rPr>
      </w:pPr>
      <w:r>
        <w:rPr>
          <w:rFonts w:ascii="Georgia"/>
          <w:w w:val="90"/>
        </w:rPr>
        <w:t>{</w:t>
      </w:r>
    </w:p>
    <w:p>
      <w:pPr>
        <w:pStyle w:val="BodyText"/>
        <w:spacing w:line="249" w:lineRule="auto" w:before="8"/>
        <w:ind w:left="993" w:right="4630"/>
        <w:rPr>
          <w:rFonts w:ascii="Georgia"/>
        </w:rPr>
      </w:pPr>
      <w:r>
        <w:rPr>
          <w:rFonts w:ascii="Georgia"/>
        </w:rPr>
        <w:t>SOLANDO++; </w:t>
      </w:r>
      <w:r>
        <w:rPr>
          <w:rFonts w:ascii="Georgia"/>
          <w:w w:val="85"/>
        </w:rPr>
        <w:t>KQADC=KQADC+READ_ADC(ADC_READ_ONLY);</w:t>
      </w:r>
    </w:p>
    <w:p>
      <w:pPr>
        <w:pStyle w:val="BodyText"/>
        <w:spacing w:line="270" w:lineRule="exact"/>
        <w:ind w:left="676"/>
        <w:rPr>
          <w:rFonts w:ascii="Georgia"/>
        </w:rPr>
      </w:pPr>
      <w:r>
        <w:rPr>
          <w:rFonts w:ascii="Georgia"/>
          <w:w w:val="90"/>
        </w:rPr>
        <w:t>}</w:t>
      </w:r>
    </w:p>
    <w:p>
      <w:pPr>
        <w:pStyle w:val="BodyText"/>
        <w:spacing w:before="8"/>
        <w:ind w:left="676"/>
        <w:rPr>
          <w:rFonts w:ascii="Georgia"/>
        </w:rPr>
      </w:pPr>
      <w:r>
        <w:rPr>
          <w:rFonts w:ascii="Georgia"/>
        </w:rPr>
        <w:t>VOID GIAIMA()</w:t>
      </w:r>
    </w:p>
    <w:p>
      <w:pPr>
        <w:pStyle w:val="BodyText"/>
        <w:spacing w:line="270" w:lineRule="exact" w:before="11"/>
        <w:ind w:left="676"/>
        <w:rPr>
          <w:rFonts w:ascii="Georgia"/>
        </w:rPr>
      </w:pPr>
      <w:r>
        <w:rPr>
          <w:rFonts w:ascii="Georgia"/>
          <w:w w:val="90"/>
        </w:rPr>
        <w:t>{</w:t>
      </w:r>
    </w:p>
    <w:p>
      <w:pPr>
        <w:pStyle w:val="BodyText"/>
        <w:spacing w:line="249" w:lineRule="auto" w:before="8"/>
        <w:ind w:left="993" w:right="5928"/>
        <w:rPr>
          <w:rFonts w:ascii="Georgia"/>
        </w:rPr>
      </w:pPr>
      <w:r>
        <w:rPr>
          <w:rFonts w:ascii="Georgia"/>
        </w:rPr>
        <w:t>MATRAM = MA7DOAN[KQADC/100]; </w:t>
      </w:r>
      <w:r>
        <w:rPr>
          <w:rFonts w:ascii="Georgia"/>
          <w:w w:val="95"/>
        </w:rPr>
        <w:t>MACHUC</w:t>
      </w:r>
      <w:r>
        <w:rPr>
          <w:rFonts w:ascii="Georgia"/>
          <w:spacing w:val="-28"/>
          <w:w w:val="95"/>
        </w:rPr>
        <w:t> </w:t>
      </w:r>
      <w:r>
        <w:rPr>
          <w:rFonts w:ascii="Georgia"/>
          <w:w w:val="95"/>
        </w:rPr>
        <w:t>=</w:t>
      </w:r>
      <w:r>
        <w:rPr>
          <w:rFonts w:ascii="Georgia"/>
          <w:spacing w:val="-27"/>
          <w:w w:val="95"/>
        </w:rPr>
        <w:t> </w:t>
      </w:r>
      <w:r>
        <w:rPr>
          <w:rFonts w:ascii="Georgia"/>
          <w:w w:val="95"/>
        </w:rPr>
        <w:t>MA7DOAN[KQADC/10</w:t>
      </w:r>
      <w:r>
        <w:rPr>
          <w:rFonts w:ascii="Georgia"/>
          <w:spacing w:val="-26"/>
          <w:w w:val="95"/>
        </w:rPr>
        <w:t> </w:t>
      </w:r>
      <w:r>
        <w:rPr>
          <w:rFonts w:ascii="Georgia"/>
          <w:w w:val="95"/>
        </w:rPr>
        <w:t>%</w:t>
      </w:r>
      <w:r>
        <w:rPr>
          <w:rFonts w:ascii="Georgia"/>
          <w:spacing w:val="-29"/>
          <w:w w:val="95"/>
        </w:rPr>
        <w:t> </w:t>
      </w:r>
      <w:r>
        <w:rPr>
          <w:rFonts w:ascii="Georgia"/>
          <w:w w:val="95"/>
        </w:rPr>
        <w:t>10]; MADONVI=</w:t>
      </w:r>
      <w:r>
        <w:rPr>
          <w:rFonts w:ascii="Georgia"/>
          <w:spacing w:val="-16"/>
          <w:w w:val="95"/>
        </w:rPr>
        <w:t> </w:t>
      </w:r>
      <w:r>
        <w:rPr>
          <w:rFonts w:ascii="Georgia"/>
          <w:w w:val="95"/>
        </w:rPr>
        <w:t>MA7DOAN[KQADC</w:t>
      </w:r>
      <w:r>
        <w:rPr>
          <w:rFonts w:ascii="Georgia"/>
          <w:spacing w:val="-18"/>
          <w:w w:val="95"/>
        </w:rPr>
        <w:t> </w:t>
      </w:r>
      <w:r>
        <w:rPr>
          <w:rFonts w:ascii="Georgia"/>
          <w:w w:val="95"/>
        </w:rPr>
        <w:t>%</w:t>
      </w:r>
      <w:r>
        <w:rPr>
          <w:rFonts w:ascii="Georgia"/>
          <w:spacing w:val="-19"/>
          <w:w w:val="95"/>
        </w:rPr>
        <w:t> </w:t>
      </w:r>
      <w:r>
        <w:rPr>
          <w:rFonts w:ascii="Georgia"/>
          <w:w w:val="95"/>
        </w:rPr>
        <w:t>10];</w:t>
      </w:r>
    </w:p>
    <w:p>
      <w:pPr>
        <w:pStyle w:val="BodyText"/>
        <w:spacing w:line="267" w:lineRule="exact"/>
        <w:ind w:left="993"/>
        <w:rPr>
          <w:rFonts w:ascii="Georgia"/>
        </w:rPr>
      </w:pPr>
      <w:r>
        <w:rPr>
          <w:rFonts w:ascii="Georgia"/>
        </w:rPr>
        <w:t>IF (MATRAM == 0XC0) MATRAM=0XFF;</w:t>
      </w:r>
    </w:p>
    <w:p>
      <w:pPr>
        <w:pStyle w:val="BodyText"/>
        <w:spacing w:line="270" w:lineRule="exact" w:before="11"/>
        <w:ind w:left="676"/>
        <w:rPr>
          <w:rFonts w:ascii="Georgia"/>
        </w:rPr>
      </w:pPr>
      <w:r>
        <w:rPr>
          <w:rFonts w:ascii="Georgia"/>
          <w:w w:val="90"/>
        </w:rPr>
        <w:t>}</w:t>
      </w:r>
    </w:p>
    <w:p>
      <w:pPr>
        <w:pStyle w:val="BodyText"/>
        <w:spacing w:before="8"/>
        <w:ind w:left="676"/>
        <w:rPr>
          <w:rFonts w:ascii="Georgia"/>
        </w:rPr>
      </w:pPr>
      <w:r>
        <w:rPr>
          <w:rFonts w:ascii="Georgia"/>
        </w:rPr>
        <w:t>VOID HIENTHI ()</w:t>
      </w:r>
    </w:p>
    <w:p>
      <w:pPr>
        <w:pStyle w:val="BodyText"/>
        <w:spacing w:before="10"/>
        <w:ind w:left="676"/>
        <w:rPr>
          <w:rFonts w:ascii="Georgia"/>
        </w:rPr>
      </w:pPr>
      <w:r>
        <w:rPr>
          <w:rFonts w:ascii="Georgia"/>
          <w:w w:val="90"/>
        </w:rPr>
        <w:t>{</w:t>
      </w:r>
    </w:p>
    <w:p>
      <w:pPr>
        <w:pStyle w:val="BodyText"/>
        <w:tabs>
          <w:tab w:pos="4081" w:val="left" w:leader="none"/>
        </w:tabs>
        <w:spacing w:line="247" w:lineRule="auto" w:before="11"/>
        <w:ind w:left="993" w:right="4551"/>
        <w:jc w:val="both"/>
        <w:rPr>
          <w:rFonts w:ascii="Georgia"/>
        </w:rPr>
      </w:pPr>
      <w:r>
        <w:rPr>
          <w:rFonts w:ascii="Georgia"/>
          <w:w w:val="90"/>
        </w:rPr>
        <w:t>OUTPUT_B(MADONVI);</w:t>
        <w:tab/>
      </w:r>
      <w:r>
        <w:rPr>
          <w:rFonts w:ascii="Georgia"/>
          <w:w w:val="85"/>
        </w:rPr>
        <w:t>OUTPUT_LOW(PIN_D0);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89"/>
        </w:rPr>
        <w:t>D0</w:t>
      </w:r>
      <w:r>
        <w:rPr>
          <w:rFonts w:ascii="Georgia"/>
          <w:w w:val="93"/>
        </w:rPr>
        <w:t>); </w:t>
      </w:r>
      <w:r>
        <w:rPr>
          <w:rFonts w:ascii="Georgia"/>
          <w:w w:val="90"/>
        </w:rPr>
        <w:t>OUTPUT_B(MACHUC);</w:t>
        <w:tab/>
      </w:r>
      <w:r>
        <w:rPr>
          <w:rFonts w:ascii="Georgia"/>
          <w:w w:val="85"/>
        </w:rPr>
        <w:t>OUTPUT_LOW(PIN_D1);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103"/>
        </w:rPr>
        <w:t>D1</w:t>
      </w:r>
      <w:r>
        <w:rPr>
          <w:rFonts w:ascii="Georgia"/>
          <w:w w:val="93"/>
        </w:rPr>
        <w:t>); </w:t>
      </w:r>
      <w:r>
        <w:rPr>
          <w:rFonts w:ascii="Georgia"/>
          <w:w w:val="90"/>
        </w:rPr>
        <w:t>OUTPUT_B(MATRAM);</w:t>
        <w:tab/>
      </w:r>
      <w:r>
        <w:rPr>
          <w:rFonts w:ascii="Georgia"/>
          <w:w w:val="85"/>
        </w:rPr>
        <w:t>OUTPUT_LOW(PIN_D2);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92"/>
        </w:rPr>
        <w:t>D2</w:t>
      </w:r>
      <w:r>
        <w:rPr>
          <w:rFonts w:ascii="Georgia"/>
          <w:w w:val="93"/>
        </w:rPr>
        <w:t>);</w:t>
      </w:r>
    </w:p>
    <w:p>
      <w:pPr>
        <w:pStyle w:val="BodyText"/>
        <w:ind w:left="834"/>
        <w:rPr>
          <w:rFonts w:ascii="Georgia"/>
        </w:rPr>
      </w:pPr>
      <w:r>
        <w:rPr>
          <w:rFonts w:ascii="Georgia"/>
          <w:w w:val="90"/>
        </w:rPr>
        <w:t>}</w:t>
      </w:r>
    </w:p>
    <w:p>
      <w:pPr>
        <w:pStyle w:val="BodyText"/>
        <w:spacing w:before="10"/>
        <w:ind w:left="676"/>
        <w:rPr>
          <w:rFonts w:ascii="Georgia"/>
        </w:rPr>
      </w:pPr>
      <w:r>
        <w:rPr>
          <w:rFonts w:ascii="Georgia"/>
        </w:rPr>
        <w:t>VOID MAIN()</w:t>
      </w:r>
    </w:p>
    <w:p>
      <w:pPr>
        <w:pStyle w:val="BodyText"/>
        <w:spacing w:line="271" w:lineRule="exact" w:before="11"/>
        <w:ind w:left="676"/>
        <w:rPr>
          <w:rFonts w:ascii="Georgia"/>
        </w:rPr>
      </w:pPr>
      <w:r>
        <w:rPr>
          <w:rFonts w:ascii="Georgia"/>
          <w:w w:val="90"/>
        </w:rPr>
        <w:t>{</w:t>
      </w:r>
    </w:p>
    <w:p>
      <w:pPr>
        <w:pStyle w:val="BodyText"/>
        <w:tabs>
          <w:tab w:pos="5727" w:val="left" w:leader="none"/>
        </w:tabs>
        <w:spacing w:line="249" w:lineRule="auto" w:before="8"/>
        <w:ind w:left="1243" w:right="3462"/>
        <w:rPr>
          <w:rFonts w:ascii="Georgia"/>
        </w:rPr>
      </w:pPr>
      <w:r>
        <w:rPr>
          <w:rFonts w:ascii="Georgia"/>
          <w:w w:val="88"/>
        </w:rPr>
        <w:t>S</w:t>
      </w:r>
      <w:r>
        <w:rPr>
          <w:rFonts w:ascii="Georgia"/>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3"/>
          <w:w w:val="57"/>
        </w:rPr>
        <w:t>_</w:t>
      </w:r>
      <w:r>
        <w:rPr>
          <w:rFonts w:ascii="Georgia"/>
          <w:spacing w:val="1"/>
          <w:w w:val="93"/>
        </w:rPr>
        <w:t>B</w:t>
      </w:r>
      <w:r>
        <w:rPr>
          <w:rFonts w:ascii="Georgia"/>
          <w:w w:val="94"/>
        </w:rPr>
        <w:t>(0</w:t>
      </w:r>
      <w:r>
        <w:rPr>
          <w:rFonts w:ascii="Georgia"/>
          <w:spacing w:val="-1"/>
          <w:w w:val="95"/>
        </w:rPr>
        <w:t>x</w:t>
      </w:r>
      <w:r>
        <w:rPr>
          <w:rFonts w:ascii="Georgia"/>
          <w:spacing w:val="1"/>
          <w:w w:val="90"/>
        </w:rPr>
        <w:t>00</w:t>
      </w:r>
      <w:r>
        <w:rPr>
          <w:rFonts w:ascii="Georgia"/>
          <w:w w:val="93"/>
        </w:rPr>
        <w:t>);</w:t>
      </w:r>
      <w:r>
        <w:rPr>
          <w:rFonts w:ascii="Georgia"/>
        </w:rPr>
        <w:t>  </w:t>
      </w:r>
      <w:r>
        <w:rPr>
          <w:rFonts w:ascii="Georgia"/>
          <w:spacing w:val="-17"/>
        </w:rPr>
        <w:t> </w:t>
      </w:r>
      <w:r>
        <w:rPr>
          <w:rFonts w:ascii="Georgia"/>
          <w:w w:val="88"/>
        </w:rPr>
        <w:t>S</w:t>
      </w:r>
      <w:r>
        <w:rPr>
          <w:rFonts w:ascii="Georgia"/>
          <w:spacing w:val="-4"/>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w w:val="92"/>
        </w:rPr>
        <w:t>D</w:t>
      </w:r>
      <w:r>
        <w:rPr>
          <w:rFonts w:ascii="Georgia"/>
          <w:spacing w:val="-1"/>
          <w:w w:val="92"/>
        </w:rPr>
        <w:t>(</w:t>
      </w:r>
      <w:r>
        <w:rPr>
          <w:rFonts w:ascii="Georgia"/>
          <w:spacing w:val="1"/>
          <w:w w:val="90"/>
        </w:rPr>
        <w:t>0</w:t>
      </w:r>
      <w:r>
        <w:rPr>
          <w:rFonts w:ascii="Georgia"/>
          <w:spacing w:val="-1"/>
          <w:w w:val="95"/>
        </w:rPr>
        <w:t>x</w:t>
      </w:r>
      <w:r>
        <w:rPr>
          <w:rFonts w:ascii="Georgia"/>
          <w:spacing w:val="-4"/>
          <w:w w:val="90"/>
        </w:rPr>
        <w:t>0</w:t>
      </w:r>
      <w:r>
        <w:rPr>
          <w:rFonts w:ascii="Georgia"/>
          <w:spacing w:val="1"/>
          <w:w w:val="90"/>
        </w:rPr>
        <w:t>0</w:t>
      </w:r>
      <w:r>
        <w:rPr>
          <w:rFonts w:ascii="Georgia"/>
          <w:w w:val="93"/>
        </w:rPr>
        <w:t>);</w:t>
      </w:r>
      <w:r>
        <w:rPr>
          <w:rFonts w:ascii="Georgia"/>
        </w:rPr>
        <w:tab/>
      </w:r>
      <w:r>
        <w:rPr>
          <w:rFonts w:ascii="Georgia"/>
          <w:w w:val="88"/>
        </w:rPr>
        <w:t>S</w:t>
      </w:r>
      <w:r>
        <w:rPr>
          <w:rFonts w:ascii="Georgia"/>
          <w:w w:val="88"/>
        </w:rPr>
        <w:t>E</w:t>
      </w:r>
      <w:r>
        <w:rPr>
          <w:rFonts w:ascii="Georgia"/>
          <w:spacing w:val="-4"/>
          <w:w w:val="95"/>
        </w:rPr>
        <w:t>T</w:t>
      </w:r>
      <w:r>
        <w:rPr>
          <w:rFonts w:ascii="Georgia"/>
          <w:spacing w:val="2"/>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spacing w:val="-1"/>
          <w:w w:val="92"/>
        </w:rPr>
        <w:t>A</w:t>
      </w:r>
      <w:r>
        <w:rPr>
          <w:rFonts w:ascii="Georgia"/>
          <w:w w:val="94"/>
        </w:rPr>
        <w:t>(0</w:t>
      </w:r>
      <w:r>
        <w:rPr>
          <w:rFonts w:ascii="Georgia"/>
          <w:spacing w:val="-1"/>
          <w:w w:val="95"/>
        </w:rPr>
        <w:t>x</w:t>
      </w:r>
      <w:r>
        <w:rPr>
          <w:rFonts w:ascii="Georgia"/>
          <w:spacing w:val="-4"/>
          <w:w w:val="90"/>
        </w:rPr>
        <w:t>0</w:t>
      </w:r>
      <w:r>
        <w:rPr>
          <w:rFonts w:ascii="Georgia"/>
          <w:spacing w:val="1"/>
          <w:w w:val="128"/>
        </w:rPr>
        <w:t>1</w:t>
      </w:r>
      <w:r>
        <w:rPr>
          <w:rFonts w:ascii="Georgia"/>
          <w:w w:val="93"/>
        </w:rPr>
        <w:t>); </w:t>
      </w:r>
      <w:r>
        <w:rPr>
          <w:rFonts w:ascii="Georgia"/>
        </w:rPr>
        <w:t>SETUP_ADC(ADC_CLOCK_DIV_2);</w:t>
      </w:r>
    </w:p>
    <w:p>
      <w:pPr>
        <w:pStyle w:val="BodyText"/>
        <w:spacing w:line="267" w:lineRule="exact"/>
        <w:ind w:left="1243"/>
        <w:rPr>
          <w:rFonts w:ascii="Georgia"/>
        </w:rPr>
      </w:pPr>
      <w:r>
        <w:rPr>
          <w:rFonts w:ascii="Georgia"/>
        </w:rPr>
        <w:t>SETUP_ADC_PORTS(SAN0);</w:t>
      </w:r>
    </w:p>
    <w:p>
      <w:pPr>
        <w:pStyle w:val="BodyText"/>
        <w:tabs>
          <w:tab w:pos="5780" w:val="left" w:leader="none"/>
        </w:tabs>
        <w:spacing w:line="247" w:lineRule="auto" w:before="10"/>
        <w:ind w:left="1243" w:right="2039"/>
        <w:rPr>
          <w:rFonts w:ascii="Georgia"/>
        </w:rPr>
      </w:pPr>
      <w:r>
        <w:rPr>
          <w:rFonts w:ascii="Georgia"/>
          <w:w w:val="85"/>
        </w:rPr>
        <w:t>SET_ADC_CHANNEL(0);</w:t>
        <w:tab/>
      </w:r>
      <w:r>
        <w:rPr>
          <w:rFonts w:ascii="Georgia"/>
        </w:rPr>
        <w:t>SOLANDO=0; </w:t>
      </w:r>
      <w:r>
        <w:rPr>
          <w:rFonts w:ascii="Georgia"/>
          <w:w w:val="90"/>
        </w:rPr>
        <w:t>ENABLE_INTERRUPTS(GLOBAL);</w:t>
        <w:tab/>
      </w:r>
      <w:r>
        <w:rPr>
          <w:rFonts w:ascii="Georgia"/>
          <w:spacing w:val="-1"/>
          <w:w w:val="85"/>
        </w:rPr>
        <w:t>ENABLE_INTERRUPTS(INT_AD); </w:t>
      </w:r>
      <w:r>
        <w:rPr>
          <w:rFonts w:ascii="Georgia"/>
        </w:rPr>
        <w:t>WHILE(TRUE)</w:t>
      </w:r>
    </w:p>
    <w:p>
      <w:pPr>
        <w:pStyle w:val="BodyText"/>
        <w:spacing w:before="3"/>
        <w:ind w:left="1257"/>
        <w:rPr>
          <w:rFonts w:ascii="Georgia"/>
        </w:rPr>
      </w:pPr>
      <w:r>
        <w:rPr>
          <w:rFonts w:ascii="Georgia"/>
          <w:w w:val="90"/>
        </w:rPr>
        <w:t>{</w:t>
      </w:r>
    </w:p>
    <w:p>
      <w:pPr>
        <w:pStyle w:val="BodyText"/>
        <w:spacing w:before="11"/>
        <w:ind w:left="1809"/>
        <w:rPr>
          <w:rFonts w:ascii="Georgia"/>
        </w:rPr>
      </w:pPr>
      <w:r>
        <w:rPr>
          <w:rFonts w:ascii="Georgia"/>
        </w:rPr>
        <w:t>IF (SOLANDO&lt;100)</w:t>
      </w:r>
    </w:p>
    <w:p>
      <w:pPr>
        <w:pStyle w:val="BodyText"/>
        <w:spacing w:before="5"/>
        <w:ind w:left="1809"/>
        <w:rPr>
          <w:rFonts w:ascii="Georgia"/>
        </w:rPr>
      </w:pPr>
      <w:r>
        <w:rPr>
          <w:rFonts w:ascii="Georgia"/>
          <w:w w:val="90"/>
        </w:rPr>
        <w:t>{</w:t>
      </w:r>
    </w:p>
    <w:p>
      <w:pPr>
        <w:spacing w:after="0"/>
        <w:rPr>
          <w:rFonts w:ascii="Georgia"/>
        </w:rPr>
        <w:sectPr>
          <w:type w:val="continuous"/>
          <w:pgSz w:w="11910" w:h="16840"/>
          <w:pgMar w:top="520" w:bottom="280" w:left="740" w:right="0"/>
        </w:sectPr>
      </w:pPr>
    </w:p>
    <w:p>
      <w:pPr>
        <w:pStyle w:val="BodyText"/>
        <w:rPr>
          <w:rFonts w:ascii="Georgia"/>
          <w:sz w:val="28"/>
        </w:rPr>
      </w:pPr>
    </w:p>
    <w:p>
      <w:pPr>
        <w:pStyle w:val="BodyText"/>
        <w:spacing w:before="4"/>
        <w:rPr>
          <w:rFonts w:ascii="Georgia"/>
          <w:sz w:val="22"/>
        </w:rPr>
      </w:pPr>
    </w:p>
    <w:p>
      <w:pPr>
        <w:pStyle w:val="BodyText"/>
        <w:spacing w:line="249" w:lineRule="auto"/>
        <w:ind w:left="1809"/>
        <w:rPr>
          <w:rFonts w:ascii="Georgia"/>
        </w:rPr>
      </w:pPr>
      <w:r>
        <w:rPr>
          <w:rFonts w:ascii="Georgia"/>
        </w:rPr>
        <w:t>} </w:t>
      </w:r>
      <w:r>
        <w:rPr>
          <w:rFonts w:ascii="Georgia"/>
          <w:w w:val="85"/>
        </w:rPr>
        <w:t>ELSE</w:t>
      </w:r>
    </w:p>
    <w:p>
      <w:pPr>
        <w:pStyle w:val="BodyText"/>
        <w:spacing w:line="267" w:lineRule="exact"/>
        <w:ind w:left="1809"/>
        <w:rPr>
          <w:rFonts w:ascii="Georgia"/>
        </w:rPr>
      </w:pPr>
      <w:r>
        <w:rPr>
          <w:rFonts w:ascii="Georgia"/>
          <w:w w:val="90"/>
        </w:rPr>
        <w:t>{</w:t>
      </w:r>
    </w:p>
    <w:p>
      <w:pPr>
        <w:pStyle w:val="BodyText"/>
        <w:rPr>
          <w:rFonts w:ascii="Georgia"/>
          <w:sz w:val="28"/>
        </w:rPr>
      </w:pPr>
    </w:p>
    <w:p>
      <w:pPr>
        <w:pStyle w:val="BodyText"/>
        <w:rPr>
          <w:rFonts w:ascii="Georgia"/>
          <w:sz w:val="28"/>
        </w:rPr>
      </w:pPr>
    </w:p>
    <w:p>
      <w:pPr>
        <w:pStyle w:val="BodyText"/>
        <w:rPr>
          <w:rFonts w:ascii="Georgia"/>
          <w:sz w:val="28"/>
        </w:rPr>
      </w:pPr>
    </w:p>
    <w:p>
      <w:pPr>
        <w:pStyle w:val="BodyText"/>
        <w:spacing w:before="9"/>
        <w:rPr>
          <w:rFonts w:ascii="Georgia"/>
          <w:sz w:val="40"/>
        </w:rPr>
      </w:pPr>
    </w:p>
    <w:p>
      <w:pPr>
        <w:pStyle w:val="BodyText"/>
        <w:ind w:left="1809"/>
        <w:rPr>
          <w:rFonts w:ascii="Georgia"/>
        </w:rPr>
      </w:pPr>
      <w:r>
        <w:rPr>
          <w:rFonts w:ascii="Georgia"/>
          <w:w w:val="90"/>
        </w:rPr>
        <w:t>}</w:t>
      </w:r>
    </w:p>
    <w:p>
      <w:pPr>
        <w:pStyle w:val="BodyText"/>
        <w:spacing w:before="10"/>
        <w:ind w:left="1257"/>
        <w:rPr>
          <w:rFonts w:ascii="Georgia"/>
        </w:rPr>
      </w:pPr>
      <w:r>
        <w:rPr>
          <w:rFonts w:ascii="Georgia"/>
          <w:w w:val="90"/>
        </w:rPr>
        <w:t>}</w:t>
      </w:r>
    </w:p>
    <w:p>
      <w:pPr>
        <w:pStyle w:val="BodyText"/>
        <w:spacing w:before="6"/>
        <w:ind w:left="676"/>
        <w:rPr>
          <w:rFonts w:ascii="Georgia"/>
        </w:rPr>
      </w:pPr>
      <w:r>
        <w:rPr>
          <w:rFonts w:ascii="Georgia"/>
          <w:w w:val="90"/>
        </w:rPr>
        <w:t>}</w:t>
      </w:r>
    </w:p>
    <w:p>
      <w:pPr>
        <w:pStyle w:val="BodyText"/>
        <w:spacing w:line="244" w:lineRule="auto" w:before="11"/>
        <w:ind w:right="5354"/>
        <w:rPr>
          <w:rFonts w:ascii="Georgia"/>
        </w:rPr>
      </w:pPr>
      <w:r>
        <w:rPr/>
        <w:br w:type="column"/>
      </w:r>
      <w:r>
        <w:rPr>
          <w:rFonts w:ascii="Georgia"/>
        </w:rPr>
        <w:t>HIENTHI(); </w:t>
      </w:r>
      <w:r>
        <w:rPr>
          <w:rFonts w:ascii="Georgia"/>
          <w:w w:val="85"/>
        </w:rPr>
        <w:t>READ_ADC(ADC_START_ONLY);</w:t>
      </w:r>
    </w:p>
    <w:p>
      <w:pPr>
        <w:pStyle w:val="BodyText"/>
        <w:rPr>
          <w:rFonts w:ascii="Georgia"/>
          <w:sz w:val="28"/>
        </w:rPr>
      </w:pPr>
    </w:p>
    <w:p>
      <w:pPr>
        <w:pStyle w:val="BodyText"/>
        <w:rPr>
          <w:rFonts w:ascii="Georgia"/>
          <w:sz w:val="28"/>
        </w:rPr>
      </w:pPr>
    </w:p>
    <w:p>
      <w:pPr>
        <w:pStyle w:val="BodyText"/>
        <w:spacing w:before="214"/>
        <w:rPr>
          <w:rFonts w:ascii="Georgia"/>
        </w:rPr>
      </w:pPr>
      <w:r>
        <w:rPr>
          <w:rFonts w:ascii="Georgia"/>
        </w:rPr>
        <w:t>SOLANDO=0;</w:t>
      </w:r>
    </w:p>
    <w:p>
      <w:pPr>
        <w:pStyle w:val="BodyText"/>
        <w:spacing w:line="247" w:lineRule="auto" w:before="10"/>
        <w:ind w:right="5354"/>
        <w:rPr>
          <w:rFonts w:ascii="Georgia"/>
        </w:rPr>
      </w:pPr>
      <w:r>
        <w:rPr>
          <w:rFonts w:ascii="Georgia"/>
          <w:w w:val="90"/>
        </w:rPr>
        <w:t>KQADC= KQADC /2.046; </w:t>
      </w:r>
      <w:r>
        <w:rPr>
          <w:rFonts w:ascii="Georgia"/>
          <w:w w:val="95"/>
        </w:rPr>
        <w:t>KQADC=KQADC/100; </w:t>
      </w:r>
      <w:r>
        <w:rPr>
          <w:rFonts w:ascii="Georgia"/>
        </w:rPr>
        <w:t>GIAIMA();</w:t>
      </w:r>
    </w:p>
    <w:p>
      <w:pPr>
        <w:pStyle w:val="BodyText"/>
        <w:spacing w:line="271" w:lineRule="exact"/>
        <w:rPr>
          <w:rFonts w:ascii="Georgia"/>
        </w:rPr>
      </w:pPr>
      <w:r>
        <w:rPr>
          <w:rFonts w:ascii="Georgia"/>
        </w:rPr>
        <w:t>KQADC=0;</w:t>
      </w:r>
    </w:p>
    <w:p>
      <w:pPr>
        <w:spacing w:after="0" w:line="271" w:lineRule="exact"/>
        <w:rPr>
          <w:rFonts w:ascii="Georgia"/>
        </w:rPr>
        <w:sectPr>
          <w:type w:val="continuous"/>
          <w:pgSz w:w="11910" w:h="16840"/>
          <w:pgMar w:top="520" w:bottom="280" w:left="740" w:right="0"/>
          <w:cols w:num="2" w:equalWidth="0">
            <w:col w:w="2336" w:space="40"/>
            <w:col w:w="8794"/>
          </w:cols>
        </w:sectPr>
      </w:pPr>
    </w:p>
    <w:p>
      <w:pPr>
        <w:pStyle w:val="ListParagraph"/>
        <w:numPr>
          <w:ilvl w:val="0"/>
          <w:numId w:val="102"/>
        </w:numPr>
        <w:tabs>
          <w:tab w:pos="1809" w:val="left" w:leader="none"/>
          <w:tab w:pos="1810" w:val="left" w:leader="none"/>
        </w:tabs>
        <w:spacing w:line="240" w:lineRule="auto" w:before="85" w:after="0"/>
        <w:ind w:left="1809" w:right="0" w:hanging="567"/>
        <w:jc w:val="left"/>
        <w:rPr>
          <w:sz w:val="24"/>
        </w:rPr>
      </w:pPr>
      <w:r>
        <w:rPr/>
        <w:pict>
          <v:shape style="position:absolute;margin-left:65.063004pt;margin-top:69.859947pt;width:507.8pt;height:692.6pt;mso-position-horizontal-relative:page;mso-position-vertical-relative:page;z-index:-29108224" coordorigin="1301,1397" coordsize="10156,13852" path="m11447,1397l1311,1397,1301,1397,1301,15249,1311,15249,11447,15249,11447,15240,1311,15240,1311,1407,11447,1407,11447,1397xm11457,1397l11448,1397,11448,15249,11457,15249,11457,1397xe" filled="true" fillcolor="#000000" stroked="false">
            <v:path arrowok="t"/>
            <v:fill type="solid"/>
            <w10:wrap type="none"/>
          </v:shape>
        </w:pict>
      </w:r>
      <w:r>
        <w:rPr>
          <w:sz w:val="24"/>
        </w:rPr>
        <w:t>Giải thích chương</w:t>
      </w:r>
      <w:r>
        <w:rPr>
          <w:spacing w:val="-5"/>
          <w:sz w:val="24"/>
        </w:rPr>
        <w:t> </w:t>
      </w:r>
      <w:r>
        <w:rPr>
          <w:sz w:val="24"/>
        </w:rPr>
        <w:t>trình:</w:t>
      </w:r>
    </w:p>
    <w:p>
      <w:pPr>
        <w:spacing w:after="0" w:line="240" w:lineRule="auto"/>
        <w:jc w:val="left"/>
        <w:rPr>
          <w:sz w:val="24"/>
        </w:rPr>
        <w:sectPr>
          <w:type w:val="continuous"/>
          <w:pgSz w:w="11910" w:h="16840"/>
          <w:pgMar w:top="520" w:bottom="280" w:left="740" w:right="0"/>
        </w:sectPr>
      </w:pPr>
    </w:p>
    <w:p>
      <w:pPr>
        <w:pStyle w:val="BodyText"/>
        <w:spacing w:line="237" w:lineRule="auto" w:before="24"/>
        <w:ind w:left="676" w:right="572" w:firstLine="566"/>
        <w:jc w:val="both"/>
      </w:pPr>
      <w:r>
        <w:rPr/>
        <w:t>Chương trình chính thực hiện khởi tạo ADC (xem lại các của chương 7). Khởi tạo cho phép ADC ngắt.</w:t>
      </w:r>
    </w:p>
    <w:p>
      <w:pPr>
        <w:pStyle w:val="BodyText"/>
        <w:spacing w:before="123"/>
        <w:ind w:left="676" w:right="564" w:firstLine="566"/>
        <w:jc w:val="both"/>
      </w:pPr>
      <w:r>
        <w:rPr/>
        <w:t>Vòng lặp while thực hiện kiểm tra xem nếu biến đếm số lần đo nếu nhỏ hơn 100 thì chỉ thực hiện chương trình con hiển thị nhiệt độ đo lần trước và ra lệnh chuyển đổi ADC. Khi số lần đo bằng 100 thì tiến hành xử lý kết quả đo, giải mã và xoá kết quả đếm về 0 để thực hiện chu kỳ đo trung bình lần tiếp theo.</w:t>
      </w:r>
    </w:p>
    <w:p>
      <w:pPr>
        <w:pStyle w:val="BodyText"/>
        <w:spacing w:before="125"/>
        <w:ind w:left="1243"/>
      </w:pPr>
      <w:r>
        <w:rPr/>
        <w:t>Lệnh “</w:t>
      </w:r>
      <w:r>
        <w:rPr>
          <w:rFonts w:ascii="Georgia" w:hAnsi="Georgia"/>
        </w:rPr>
        <w:t>READ_ADC(ADC_START_ONLY);</w:t>
      </w:r>
      <w:r>
        <w:rPr/>
        <w:t>” có chức năng là ra lệnh chuyển đổi.</w:t>
      </w:r>
    </w:p>
    <w:p>
      <w:pPr>
        <w:pStyle w:val="BodyText"/>
        <w:spacing w:line="237" w:lineRule="auto" w:before="120"/>
        <w:ind w:left="676" w:right="668" w:firstLine="566"/>
      </w:pPr>
      <w:r>
        <w:rPr/>
        <w:t>Khi ra lệnh chuyển </w:t>
      </w:r>
      <w:r>
        <w:rPr>
          <w:spacing w:val="3"/>
        </w:rPr>
        <w:t>đổi </w:t>
      </w:r>
      <w:r>
        <w:rPr/>
        <w:t>thì chờ ADC chuyển </w:t>
      </w:r>
      <w:r>
        <w:rPr>
          <w:spacing w:val="3"/>
        </w:rPr>
        <w:t>đổi </w:t>
      </w:r>
      <w:r>
        <w:rPr/>
        <w:t>xong sẽ báo ngắt, chương trình con phục </w:t>
      </w:r>
      <w:r>
        <w:rPr>
          <w:spacing w:val="-3"/>
        </w:rPr>
        <w:t>vụ </w:t>
      </w:r>
      <w:r>
        <w:rPr/>
        <w:t>ngắt của </w:t>
      </w:r>
      <w:r>
        <w:rPr>
          <w:spacing w:val="-3"/>
        </w:rPr>
        <w:t>ADC </w:t>
      </w:r>
      <w:r>
        <w:rPr/>
        <w:t>sẽ tiến hành tăng biến số </w:t>
      </w:r>
      <w:r>
        <w:rPr>
          <w:spacing w:val="-3"/>
        </w:rPr>
        <w:t>lần </w:t>
      </w:r>
      <w:r>
        <w:rPr/>
        <w:t>đo </w:t>
      </w:r>
      <w:r>
        <w:rPr>
          <w:spacing w:val="-3"/>
        </w:rPr>
        <w:t>và </w:t>
      </w:r>
      <w:r>
        <w:rPr/>
        <w:t>cộng dồn kết quả</w:t>
      </w:r>
      <w:r>
        <w:rPr>
          <w:spacing w:val="23"/>
        </w:rPr>
        <w:t> </w:t>
      </w:r>
      <w:r>
        <w:rPr/>
        <w:t>đo.</w:t>
      </w:r>
    </w:p>
    <w:p>
      <w:pPr>
        <w:pStyle w:val="BodyText"/>
        <w:spacing w:before="128"/>
        <w:ind w:left="1243"/>
      </w:pPr>
      <w:r>
        <w:rPr/>
        <w:pict>
          <v:group style="position:absolute;margin-left:65.064003pt;margin-top:26.96311pt;width:507.8pt;height:58.1pt;mso-position-horizontal-relative:page;mso-position-vertical-relative:paragraph;z-index:-15123456;mso-wrap-distance-left:0;mso-wrap-distance-right:0" coordorigin="1301,539" coordsize="10156,1162">
            <v:rect style="position:absolute;left:1310;top:548;width:10137;height:294" filled="true" fillcolor="#dbe4f0" stroked="false">
              <v:fill type="solid"/>
            </v:rect>
            <v:rect style="position:absolute;left:1310;top:539;width:10137;height:10" filled="true" fillcolor="#000000" stroked="false">
              <v:fill type="solid"/>
            </v:rect>
            <v:shape style="position:absolute;left:1310;top:842;width:10137;height:850" coordorigin="1311,842" coordsize="10137,850" path="m11447,1120l1311,1120,1311,1394,1311,1692,11447,1692,11447,1394,11447,1120xm11447,842l1311,842,1311,1120,11447,1120,11447,842xe" filled="true" fillcolor="#dbe4f0" stroked="false">
              <v:path arrowok="t"/>
              <v:fill type="solid"/>
            </v:shape>
            <v:shape style="position:absolute;left:1301;top:539;width:10156;height:1162" coordorigin="1301,539" coordsize="10156,1162" path="m11447,1692l1311,1692,1311,539,1301,539,1301,1701,1311,1701,11447,1701,11447,1692xm11457,539l11448,539,11448,1701,11457,1701,11457,539xe" filled="true" fillcolor="#000000" stroked="false">
              <v:path arrowok="t"/>
              <v:fill type="solid"/>
            </v:shape>
            <v:shape style="position:absolute;left:1416;top:570;width:831;height:266" type="#_x0000_t202" filled="false" stroked="false">
              <v:textbox inset="0,0,0,0">
                <w:txbxContent>
                  <w:p>
                    <w:pPr>
                      <w:spacing w:line="266" w:lineRule="exact" w:before="0"/>
                      <w:ind w:left="0" w:right="0" w:firstLine="0"/>
                      <w:jc w:val="left"/>
                      <w:rPr>
                        <w:b/>
                        <w:i/>
                        <w:sz w:val="24"/>
                      </w:rPr>
                    </w:pPr>
                    <w:r>
                      <w:rPr>
                        <w:b/>
                        <w:i/>
                        <w:sz w:val="24"/>
                      </w:rPr>
                      <w:t>Bài 8-4:</w:t>
                    </w:r>
                  </w:p>
                </w:txbxContent>
              </v:textbox>
              <w10:wrap type="none"/>
            </v:shape>
            <v:shape style="position:absolute;left:2977;top:570;width:8378;height:1103" type="#_x0000_t202" filled="false" stroked="false">
              <v:textbox inset="0,0,0,0">
                <w:txbxContent>
                  <w:p>
                    <w:pPr>
                      <w:spacing w:line="240" w:lineRule="auto" w:before="0"/>
                      <w:ind w:left="0" w:right="18" w:firstLine="0"/>
                      <w:jc w:val="both"/>
                      <w:rPr>
                        <w:sz w:val="24"/>
                      </w:rPr>
                    </w:pPr>
                    <w:r>
                      <w:rPr>
                        <w:sz w:val="24"/>
                      </w:rPr>
                      <w:t>Chương trình đo nhiệt </w:t>
                    </w:r>
                    <w:r>
                      <w:rPr>
                        <w:spacing w:val="-3"/>
                        <w:sz w:val="24"/>
                      </w:rPr>
                      <w:t>độ và </w:t>
                    </w:r>
                    <w:r>
                      <w:rPr>
                        <w:sz w:val="24"/>
                      </w:rPr>
                      <w:t>đếm giây. Đếm giây dùng timer định thời báo ngắt hiển thị giây trên led 7 đoạn quét, </w:t>
                    </w:r>
                    <w:r>
                      <w:rPr>
                        <w:spacing w:val="-3"/>
                        <w:sz w:val="24"/>
                      </w:rPr>
                      <w:t>đo </w:t>
                    </w:r>
                    <w:r>
                      <w:rPr>
                        <w:sz w:val="24"/>
                      </w:rPr>
                      <w:t>nhiệt độ dùng cảm biến LM35, dùng ADC của vi điều khiển PIC 16F887 báo ngắt sau khi chuyển </w:t>
                    </w:r>
                    <w:r>
                      <w:rPr>
                        <w:spacing w:val="3"/>
                        <w:sz w:val="24"/>
                      </w:rPr>
                      <w:t>đổi </w:t>
                    </w:r>
                    <w:r>
                      <w:rPr>
                        <w:sz w:val="24"/>
                      </w:rPr>
                      <w:t>xong, hiển thị kết quả đo trên 3 </w:t>
                    </w:r>
                    <w:r>
                      <w:rPr>
                        <w:spacing w:val="-4"/>
                        <w:sz w:val="24"/>
                      </w:rPr>
                      <w:t>led </w:t>
                    </w:r>
                    <w:r>
                      <w:rPr>
                        <w:sz w:val="24"/>
                      </w:rPr>
                      <w:t>đoạn kết nối theo phương pháp quét, sử dụng điện áp tham chiếu V</w:t>
                    </w:r>
                    <w:r>
                      <w:rPr>
                        <w:sz w:val="24"/>
                        <w:vertAlign w:val="subscript"/>
                      </w:rPr>
                      <w:t>DD</w:t>
                    </w:r>
                    <w:r>
                      <w:rPr>
                        <w:sz w:val="24"/>
                        <w:vertAlign w:val="baseline"/>
                      </w:rPr>
                      <w:t> </w:t>
                    </w:r>
                    <w:r>
                      <w:rPr>
                        <w:spacing w:val="-3"/>
                        <w:sz w:val="24"/>
                        <w:vertAlign w:val="baseline"/>
                      </w:rPr>
                      <w:t>và</w:t>
                    </w:r>
                    <w:r>
                      <w:rPr>
                        <w:spacing w:val="-5"/>
                        <w:sz w:val="24"/>
                        <w:vertAlign w:val="baseline"/>
                      </w:rPr>
                      <w:t> </w:t>
                    </w:r>
                    <w:r>
                      <w:rPr>
                        <w:sz w:val="24"/>
                        <w:vertAlign w:val="baseline"/>
                      </w:rPr>
                      <w:t>V</w:t>
                    </w:r>
                    <w:r>
                      <w:rPr>
                        <w:sz w:val="24"/>
                        <w:vertAlign w:val="subscript"/>
                      </w:rPr>
                      <w:t>SS</w:t>
                    </w:r>
                    <w:r>
                      <w:rPr>
                        <w:sz w:val="24"/>
                        <w:vertAlign w:val="baseline"/>
                      </w:rPr>
                      <w:t>.</w:t>
                    </w:r>
                  </w:p>
                </w:txbxContent>
              </v:textbox>
              <w10:wrap type="none"/>
            </v:shape>
            <w10:wrap type="topAndBottom"/>
          </v:group>
        </w:pict>
      </w:r>
      <w:r>
        <w:rPr/>
        <w:t>Lệnh “</w:t>
      </w:r>
      <w:r>
        <w:rPr>
          <w:rFonts w:ascii="Georgia" w:hAnsi="Georgia"/>
        </w:rPr>
        <w:t>READ_ADC(ADC_READ_ONLY);</w:t>
      </w:r>
      <w:r>
        <w:rPr/>
        <w:t>” có chức năng là đọc kết quả chuyển đổi.</w:t>
      </w:r>
    </w:p>
    <w:p>
      <w:pPr>
        <w:pStyle w:val="ListParagraph"/>
        <w:numPr>
          <w:ilvl w:val="0"/>
          <w:numId w:val="102"/>
        </w:numPr>
        <w:tabs>
          <w:tab w:pos="1809" w:val="left" w:leader="none"/>
          <w:tab w:pos="1810" w:val="left" w:leader="none"/>
        </w:tabs>
        <w:spacing w:line="240" w:lineRule="auto" w:before="22" w:after="97"/>
        <w:ind w:left="1809" w:right="0" w:hanging="567"/>
        <w:jc w:val="left"/>
        <w:rPr>
          <w:sz w:val="24"/>
        </w:rPr>
      </w:pPr>
      <w:r>
        <w:rPr>
          <w:sz w:val="24"/>
        </w:rPr>
        <w:t>Sơ đồ </w:t>
      </w:r>
      <w:r>
        <w:rPr>
          <w:spacing w:val="-3"/>
          <w:sz w:val="24"/>
        </w:rPr>
        <w:t>mạch: </w:t>
      </w:r>
      <w:r>
        <w:rPr>
          <w:sz w:val="24"/>
        </w:rPr>
        <w:t>2 </w:t>
      </w:r>
      <w:r>
        <w:rPr>
          <w:spacing w:val="-4"/>
          <w:sz w:val="24"/>
        </w:rPr>
        <w:t>led </w:t>
      </w:r>
      <w:r>
        <w:rPr>
          <w:sz w:val="24"/>
        </w:rPr>
        <w:t>hiển thị giây </w:t>
      </w:r>
      <w:r>
        <w:rPr>
          <w:spacing w:val="-3"/>
          <w:sz w:val="24"/>
        </w:rPr>
        <w:t>và </w:t>
      </w:r>
      <w:r>
        <w:rPr>
          <w:sz w:val="24"/>
        </w:rPr>
        <w:t>3 </w:t>
      </w:r>
      <w:r>
        <w:rPr>
          <w:spacing w:val="-4"/>
          <w:sz w:val="24"/>
        </w:rPr>
        <w:t>led </w:t>
      </w:r>
      <w:r>
        <w:rPr>
          <w:sz w:val="24"/>
        </w:rPr>
        <w:t>hiển thị nhiệt </w:t>
      </w:r>
      <w:r>
        <w:rPr>
          <w:spacing w:val="-3"/>
          <w:sz w:val="24"/>
        </w:rPr>
        <w:t>độ </w:t>
      </w:r>
      <w:r>
        <w:rPr>
          <w:sz w:val="24"/>
        </w:rPr>
        <w:t>nên tổng </w:t>
      </w:r>
      <w:r>
        <w:rPr>
          <w:spacing w:val="-4"/>
          <w:sz w:val="24"/>
        </w:rPr>
        <w:t>số led</w:t>
      </w:r>
      <w:r>
        <w:rPr>
          <w:spacing w:val="8"/>
          <w:sz w:val="24"/>
        </w:rPr>
        <w:t> </w:t>
      </w:r>
      <w:r>
        <w:rPr>
          <w:spacing w:val="-3"/>
          <w:sz w:val="24"/>
        </w:rPr>
        <w:t>là </w:t>
      </w:r>
      <w:r>
        <w:rPr>
          <w:sz w:val="24"/>
        </w:rPr>
        <w:t>5.</w:t>
      </w:r>
    </w:p>
    <w:p>
      <w:pPr>
        <w:pStyle w:val="BodyText"/>
        <w:ind w:left="711"/>
        <w:rPr>
          <w:sz w:val="20"/>
        </w:rPr>
      </w:pPr>
      <w:r>
        <w:rPr>
          <w:sz w:val="20"/>
        </w:rPr>
        <w:drawing>
          <wp:inline distT="0" distB="0" distL="0" distR="0">
            <wp:extent cx="5799738" cy="2840545"/>
            <wp:effectExtent l="0" t="0" r="0" b="0"/>
            <wp:docPr id="263" name="image748.png"/>
            <wp:cNvGraphicFramePr>
              <a:graphicFrameLocks noChangeAspect="1"/>
            </wp:cNvGraphicFramePr>
            <a:graphic>
              <a:graphicData uri="http://schemas.openxmlformats.org/drawingml/2006/picture">
                <pic:pic>
                  <pic:nvPicPr>
                    <pic:cNvPr id="264" name="image748.png"/>
                    <pic:cNvPicPr/>
                  </pic:nvPicPr>
                  <pic:blipFill>
                    <a:blip r:embed="rId934" cstate="print"/>
                    <a:stretch>
                      <a:fillRect/>
                    </a:stretch>
                  </pic:blipFill>
                  <pic:spPr>
                    <a:xfrm>
                      <a:off x="0" y="0"/>
                      <a:ext cx="5799738" cy="2840545"/>
                    </a:xfrm>
                    <a:prstGeom prst="rect">
                      <a:avLst/>
                    </a:prstGeom>
                  </pic:spPr>
                </pic:pic>
              </a:graphicData>
            </a:graphic>
          </wp:inline>
        </w:drawing>
      </w:r>
      <w:r>
        <w:rPr>
          <w:sz w:val="20"/>
        </w:rPr>
      </w:r>
    </w:p>
    <w:p>
      <w:pPr>
        <w:pStyle w:val="BodyText"/>
        <w:spacing w:before="5"/>
        <w:rPr>
          <w:sz w:val="29"/>
        </w:rPr>
      </w:pPr>
    </w:p>
    <w:p>
      <w:pPr>
        <w:spacing w:after="0"/>
        <w:rPr>
          <w:sz w:val="29"/>
        </w:rPr>
        <w:sectPr>
          <w:pgSz w:w="11910" w:h="16840"/>
          <w:pgMar w:header="313" w:footer="472" w:top="600" w:bottom="660" w:left="740" w:right="0"/>
        </w:sectPr>
      </w:pPr>
    </w:p>
    <w:p>
      <w:pPr>
        <w:pStyle w:val="BodyText"/>
        <w:rPr>
          <w:sz w:val="28"/>
        </w:rPr>
      </w:pPr>
      <w:r>
        <w:rPr/>
        <w:pict>
          <v:shape style="position:absolute;margin-left:65.063004pt;margin-top:14.159944pt;width:507.8pt;height:18.25pt;mso-position-horizontal-relative:page;mso-position-vertical-relative:page;z-index:16334336" coordorigin="1301,283" coordsize="10156,365" path="m11447,283l1311,283,1301,283,1301,648,1311,648,11447,648,11447,638,1311,638,1311,293,11447,293,11447,283xm11457,283l11448,283,11448,648,11457,648,11457,283xe" filled="true" fillcolor="#000000" stroked="false">
            <v:path arrowok="t"/>
            <v:fill type="solid"/>
            <w10:wrap type="none"/>
          </v:shape>
        </w:pict>
      </w:r>
    </w:p>
    <w:p>
      <w:pPr>
        <w:pStyle w:val="ListParagraph"/>
        <w:numPr>
          <w:ilvl w:val="0"/>
          <w:numId w:val="102"/>
        </w:numPr>
        <w:tabs>
          <w:tab w:pos="1809" w:val="left" w:leader="none"/>
          <w:tab w:pos="1810" w:val="left" w:leader="none"/>
        </w:tabs>
        <w:spacing w:line="240" w:lineRule="auto" w:before="227" w:after="0"/>
        <w:ind w:left="1809" w:right="0" w:hanging="567"/>
        <w:jc w:val="left"/>
        <w:rPr>
          <w:sz w:val="24"/>
        </w:rPr>
      </w:pPr>
      <w:r>
        <w:rPr>
          <w:sz w:val="24"/>
        </w:rPr>
        <w:t>Lưu</w:t>
      </w:r>
      <w:r>
        <w:rPr>
          <w:spacing w:val="-1"/>
          <w:sz w:val="24"/>
        </w:rPr>
        <w:t> </w:t>
      </w:r>
      <w:r>
        <w:rPr>
          <w:spacing w:val="-5"/>
          <w:sz w:val="24"/>
        </w:rPr>
        <w:t>đồ:</w:t>
      </w:r>
    </w:p>
    <w:p>
      <w:pPr>
        <w:spacing w:before="90"/>
        <w:ind w:left="201" w:right="0" w:firstLine="0"/>
        <w:jc w:val="left"/>
        <w:rPr>
          <w:i/>
          <w:sz w:val="24"/>
        </w:rPr>
      </w:pPr>
      <w:r>
        <w:rPr/>
        <w:br w:type="column"/>
      </w:r>
      <w:r>
        <w:rPr>
          <w:i/>
          <w:sz w:val="24"/>
        </w:rPr>
        <w:t>Hình 8-12: Đo nhiệt độ dùng cảm biến LM35 và đếm giây.</w:t>
      </w:r>
    </w:p>
    <w:p>
      <w:pPr>
        <w:spacing w:after="0"/>
        <w:jc w:val="left"/>
        <w:rPr>
          <w:sz w:val="24"/>
        </w:rPr>
        <w:sectPr>
          <w:type w:val="continuous"/>
          <w:pgSz w:w="11910" w:h="16840"/>
          <w:pgMar w:top="520" w:bottom="280" w:left="740" w:right="0"/>
          <w:cols w:num="2" w:equalWidth="0">
            <w:col w:w="2577" w:space="40"/>
            <w:col w:w="8553"/>
          </w:cols>
        </w:sectPr>
      </w:pPr>
    </w:p>
    <w:p>
      <w:pPr>
        <w:pStyle w:val="BodyText"/>
        <w:rPr>
          <w:i/>
          <w:sz w:val="20"/>
        </w:rPr>
      </w:pPr>
      <w:r>
        <w:rPr/>
        <w:pict>
          <v:group style="position:absolute;margin-left:410.660614pt;margin-top:34.09901pt;width:97pt;height:41.9pt;mso-position-horizontal-relative:page;mso-position-vertical-relative:page;z-index:-29100544" coordorigin="8213,682" coordsize="1940,838">
            <v:shape style="position:absolute;left:8250;top:719;width:1893;height:410" coordorigin="8251,719" coordsize="1893,410" path="m8455,719l8376,736,8311,779,8267,844,8251,924,8267,1004,8311,1069,8376,1113,8455,1129,9938,1129,10018,1113,10083,1069,10127,1004,10143,924,10127,844,10083,779,10018,736,9955,723,8451,723,8455,719xm9938,719l9945,723,9955,723,9938,719xe" filled="true" fillcolor="#cdcdcd" stroked="false">
              <v:path arrowok="t"/>
              <v:fill opacity="32639f" type="solid"/>
            </v:shape>
            <v:shape style="position:absolute;left:8250;top:719;width:1893;height:410" coordorigin="8251,719" coordsize="1893,410" path="m8451,1129l9945,1129,9938,1129,9938,1129m8251,924l8251,924,8267,1004,8311,1069,8376,1113,8455,1129m9938,1129l10018,1113,10083,1069,10127,1004,10143,924,10143,924m8455,1129l8455,1129m9938,719l9938,719,9945,723m8451,723l8455,719,8455,719e" filled="false" stroked="true" strokeweight=".966333pt" strokecolor="#cdcdcd">
              <v:path arrowok="t"/>
              <v:stroke dashstyle="solid"/>
            </v:shape>
            <v:shape style="position:absolute;left:8222;top:691;width:1893;height:410" type="#_x0000_t75" stroked="false">
              <v:imagedata r:id="rId935" o:title=""/>
            </v:shape>
            <v:shape style="position:absolute;left:8222;top:691;width:1893;height:410" coordorigin="8223,692" coordsize="1893,410" path="m8422,1100l9916,1100,9910,1101,9990,1085,10055,1041,10099,976,10115,896,10099,817,10055,752,9990,708,9910,692,9916,694,8422,694,8348,708,8283,752,8239,817,8223,896,8239,976,8283,1041,8348,1085,8428,1101,8422,1100xe" filled="false" stroked="true" strokeweight=".965991pt" strokecolor="#000000">
              <v:path arrowok="t"/>
              <v:stroke dashstyle="solid"/>
            </v:shape>
            <v:shape style="position:absolute;left:9103;top:1099;width:160;height:421" type="#_x0000_t75" stroked="false">
              <v:imagedata r:id="rId936" o:title=""/>
            </v:shape>
            <v:shape style="position:absolute;left:8213;top:681;width:1940;height:838" type="#_x0000_t202" filled="false" stroked="false">
              <v:textbox inset="0,0,0,0">
                <w:txbxContent>
                  <w:p>
                    <w:pPr>
                      <w:spacing w:before="68"/>
                      <w:ind w:left="446" w:right="0" w:firstLine="0"/>
                      <w:jc w:val="left"/>
                      <w:rPr>
                        <w:rFonts w:ascii="Arial" w:hAnsi="Arial"/>
                        <w:b/>
                        <w:sz w:val="23"/>
                      </w:rPr>
                    </w:pPr>
                    <w:r>
                      <w:rPr>
                        <w:rFonts w:ascii="Arial" w:hAnsi="Arial"/>
                        <w:b/>
                        <w:w w:val="95"/>
                        <w:sz w:val="23"/>
                      </w:rPr>
                      <w:t>NGẮT ADC</w:t>
                    </w:r>
                  </w:p>
                </w:txbxContent>
              </v:textbox>
              <w10:wrap type="none"/>
            </v:shape>
            <w10:wrap type="none"/>
          </v:group>
        </w:pict>
      </w:r>
      <w:r>
        <w:rPr/>
        <w:pict>
          <v:group style="position:absolute;margin-left:363.107849pt;margin-top:73.819199pt;width:191.45pt;height:96.15pt;mso-position-horizontal-relative:page;mso-position-vertical-relative:page;z-index:-29099520" coordorigin="7262,1476" coordsize="3829,1923">
            <v:shape style="position:absolute;left:7262;top:1476;width:3829;height:1131" type="#_x0000_t75" stroked="false">
              <v:imagedata r:id="rId937" o:title=""/>
            </v:shape>
            <v:shape style="position:absolute;left:8250;top:2979;width:1893;height:410" coordorigin="8251,2980" coordsize="1893,410" path="m8455,2980l8376,2996,8311,3040,8267,3105,8251,3184,8267,3264,8311,3329,8376,3373,8455,3389,9938,3389,10018,3373,10083,3329,10127,3264,10143,3184,10127,3105,10083,3040,10018,2996,9955,2983,8451,2983,8455,2980xm9938,2980l9945,2983,9955,2983,9938,2980xe" filled="true" fillcolor="#cdcdcd" stroked="false">
              <v:path arrowok="t"/>
              <v:fill opacity="32639f" type="solid"/>
            </v:shape>
            <v:shape style="position:absolute;left:8250;top:2979;width:1893;height:410" coordorigin="8251,2980" coordsize="1893,410" path="m8451,3389l9945,3389,9938,3389,9938,3389m8251,3184l8251,3184,8267,3264,8311,3329,8376,3373,8455,3389m9938,3389l10018,3373,10083,3329,10127,3264,10143,3184,10143,3184m8455,3389l8455,3389m9938,2980l9938,2980,9945,2983m8451,2983l8455,2980,8455,2980e" filled="false" stroked="true" strokeweight=".966333pt" strokecolor="#cdcdcd">
              <v:path arrowok="t"/>
              <v:stroke dashstyle="solid"/>
            </v:shape>
            <v:shape style="position:absolute;left:8222;top:2951;width:1893;height:410" type="#_x0000_t75" stroked="false">
              <v:imagedata r:id="rId938" o:title=""/>
            </v:shape>
            <v:shape style="position:absolute;left:8222;top:2951;width:1893;height:410" coordorigin="8223,2952" coordsize="1893,410" path="m8422,3360l9916,3360,9910,3361,9990,3345,10055,3301,10099,3236,10115,3157,10099,3077,10055,3012,9990,2968,9910,2952,9916,2954,8422,2954,8348,2968,8283,3012,8239,3077,8223,3157,8239,3236,8283,3301,8348,3345,8428,3361,8422,3360xe" filled="false" stroked="true" strokeweight=".965991pt" strokecolor="#000000">
              <v:path arrowok="t"/>
              <v:stroke dashstyle="solid"/>
            </v:shape>
            <v:shape style="position:absolute;left:9103;top:2606;width:160;height:377" type="#_x0000_t75" stroked="false">
              <v:imagedata r:id="rId933" o:title=""/>
            </v:shape>
            <v:shape style="position:absolute;left:8958;top:3052;width:441;height:232" type="#_x0000_t202" filled="false" stroked="false">
              <v:textbox inset="0,0,0,0">
                <w:txbxContent>
                  <w:p>
                    <w:pPr>
                      <w:spacing w:line="223" w:lineRule="exact" w:before="0"/>
                      <w:ind w:left="0" w:right="0" w:firstLine="0"/>
                      <w:jc w:val="left"/>
                      <w:rPr>
                        <w:rFonts w:ascii="Arial"/>
                        <w:b/>
                        <w:sz w:val="23"/>
                      </w:rPr>
                    </w:pPr>
                    <w:r>
                      <w:rPr>
                        <w:rFonts w:ascii="Arial"/>
                        <w:b/>
                        <w:w w:val="80"/>
                        <w:sz w:val="23"/>
                      </w:rPr>
                      <w:t>RETI</w:t>
                    </w:r>
                  </w:p>
                </w:txbxContent>
              </v:textbox>
              <w10:wrap type="none"/>
            </v:shape>
            <w10:wrap type="none"/>
          </v:group>
        </w:pict>
      </w:r>
      <w:r>
        <w:rPr/>
        <w:pict>
          <v:group style="position:absolute;margin-left:419.360992pt;margin-top:200.118164pt;width:97pt;height:41.8pt;mso-position-horizontal-relative:page;mso-position-vertical-relative:page;z-index:-29098496" coordorigin="8387,4002" coordsize="1940,836">
            <v:shape style="position:absolute;left:8424;top:4041;width:1893;height:412" coordorigin="8425,4041" coordsize="1893,412" path="m10119,4041l8625,4041,8629,4043,8550,4059,8485,4103,8441,4168,8425,4248,8441,4327,8485,4392,8550,4436,8629,4452,8625,4447,10139,4447,10192,4436,10257,4392,10301,4327,10317,4248,10301,4168,10257,4103,10192,4059,10112,4043,10119,4041xm10139,4447l10119,4447,10112,4452,10139,4447xe" filled="true" fillcolor="#cdcdcd" stroked="false">
              <v:path arrowok="t"/>
              <v:fill opacity="32639f" type="solid"/>
            </v:shape>
            <v:shape style="position:absolute;left:8424;top:4041;width:1688;height:412" coordorigin="8425,4041" coordsize="1688,412" path="m10112,4452l10112,4452,10112,4452m8625,4041l8625,4041,8629,4043m8425,4248l8425,4248,8441,4327,8485,4392,8550,4436,8629,4452e" filled="false" stroked="true" strokeweight=".966333pt" strokecolor="#cdcdcd">
              <v:path arrowok="t"/>
              <v:stroke dashstyle="solid"/>
            </v:shape>
            <v:shape style="position:absolute;left:10112;top:4442;width:2;height:20" coordorigin="10112,4442" coordsize="0,20" path="m10112,4462l10112,4442,10112,4462xe" filled="true" fillcolor="#cdcdcd" stroked="false">
              <v:path arrowok="t"/>
              <v:fill opacity="32639f" type="solid"/>
            </v:shape>
            <v:shape style="position:absolute;left:8625;top:4041;width:1692;height:412" coordorigin="8625,4041" coordsize="1692,412" path="m10112,4452l10192,4436,10257,4392,10301,4327,10317,4248,10317,4248m10112,4043l10119,4041,10119,4041m8625,4447l10119,4447e" filled="false" stroked="true" strokeweight=".966333pt" strokecolor="#cdcdcd">
              <v:path arrowok="t"/>
              <v:stroke dashstyle="solid"/>
            </v:shape>
            <v:shape style="position:absolute;left:8396;top:4012;width:1893;height:413" type="#_x0000_t75" stroked="false">
              <v:imagedata r:id="rId939" o:title=""/>
            </v:shape>
            <v:shape style="position:absolute;left:8396;top:4012;width:1893;height:413" coordorigin="8397,4012" coordsize="1893,413" path="m8596,4418l10090,4418,10084,4424,10164,4408,10229,4364,10273,4299,10289,4220,10273,4140,10229,4075,10164,4031,10084,4015,10090,4012,8596,4012,8602,4015,8522,4031,8457,4075,8413,4140,8397,4220,8413,4299,8457,4364,8522,4408,8602,4424,8596,4418xe" filled="false" stroked="true" strokeweight=".965992pt" strokecolor="#000000">
              <v:path arrowok="t"/>
              <v:stroke dashstyle="solid"/>
            </v:shape>
            <v:shape style="position:absolute;left:9277;top:4417;width:160;height:421" type="#_x0000_t75" stroked="false">
              <v:imagedata r:id="rId936" o:title=""/>
            </v:shape>
            <v:shape style="position:absolute;left:8387;top:4002;width:1940;height:836" type="#_x0000_t202" filled="false" stroked="false">
              <v:textbox inset="0,0,0,0">
                <w:txbxContent>
                  <w:p>
                    <w:pPr>
                      <w:spacing w:before="71"/>
                      <w:ind w:left="339" w:right="0" w:firstLine="0"/>
                      <w:jc w:val="left"/>
                      <w:rPr>
                        <w:rFonts w:ascii="Arial" w:hAnsi="Arial"/>
                        <w:b/>
                        <w:sz w:val="23"/>
                      </w:rPr>
                    </w:pPr>
                    <w:r>
                      <w:rPr>
                        <w:rFonts w:ascii="Arial" w:hAnsi="Arial"/>
                        <w:b/>
                        <w:w w:val="95"/>
                        <w:sz w:val="23"/>
                      </w:rPr>
                      <w:t>NGẮT TIMER</w:t>
                    </w:r>
                  </w:p>
                </w:txbxContent>
              </v:textbox>
              <w10:wrap type="none"/>
            </v:shape>
            <w10:wrap type="none"/>
          </v:group>
        </w:pict>
      </w:r>
    </w:p>
    <w:p>
      <w:pPr>
        <w:pStyle w:val="BodyText"/>
        <w:rPr>
          <w:i/>
          <w:sz w:val="20"/>
        </w:rPr>
      </w:pPr>
    </w:p>
    <w:p>
      <w:pPr>
        <w:pStyle w:val="BodyText"/>
        <w:rPr>
          <w:i/>
          <w:sz w:val="20"/>
        </w:rPr>
      </w:pPr>
    </w:p>
    <w:p>
      <w:pPr>
        <w:pStyle w:val="BodyText"/>
        <w:spacing w:before="2"/>
        <w:rPr>
          <w:i/>
          <w:sz w:val="11"/>
        </w:rPr>
      </w:pPr>
    </w:p>
    <w:tbl>
      <w:tblPr>
        <w:tblW w:w="0" w:type="auto"/>
        <w:jc w:val="left"/>
        <w:tblInd w:w="6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0"/>
        <w:gridCol w:w="3495"/>
        <w:gridCol w:w="174"/>
      </w:tblGrid>
      <w:tr>
        <w:trPr>
          <w:trHeight w:val="1110" w:hRule="atLeast"/>
        </w:trPr>
        <w:tc>
          <w:tcPr>
            <w:tcW w:w="160" w:type="dxa"/>
          </w:tcPr>
          <w:p>
            <w:pPr>
              <w:pStyle w:val="TableParagraph"/>
              <w:rPr>
                <w:sz w:val="22"/>
              </w:rPr>
            </w:pPr>
          </w:p>
        </w:tc>
        <w:tc>
          <w:tcPr>
            <w:tcW w:w="3495" w:type="dxa"/>
          </w:tcPr>
          <w:p>
            <w:pPr>
              <w:pStyle w:val="TableParagraph"/>
              <w:spacing w:line="252" w:lineRule="auto" w:before="128"/>
              <w:ind w:left="409" w:right="389"/>
              <w:jc w:val="center"/>
              <w:rPr>
                <w:rFonts w:ascii="Arial" w:hAnsi="Arial"/>
                <w:b/>
                <w:sz w:val="23"/>
              </w:rPr>
            </w:pPr>
            <w:r>
              <w:rPr>
                <w:rFonts w:ascii="Arial" w:hAnsi="Arial"/>
                <w:b/>
                <w:w w:val="85"/>
                <w:sz w:val="23"/>
              </w:rPr>
              <w:t>TĂNG BIẾN ĐẾM SOLANDO </w:t>
            </w:r>
            <w:r>
              <w:rPr>
                <w:rFonts w:ascii="Arial" w:hAnsi="Arial"/>
                <w:b/>
                <w:w w:val="95"/>
                <w:sz w:val="23"/>
              </w:rPr>
              <w:t>ĐỌC KẾT QUẢ ĐO</w:t>
            </w:r>
          </w:p>
          <w:p>
            <w:pPr>
              <w:pStyle w:val="TableParagraph"/>
              <w:spacing w:before="1"/>
              <w:ind w:left="409" w:right="391"/>
              <w:jc w:val="center"/>
              <w:rPr>
                <w:rFonts w:ascii="Arial" w:hAnsi="Arial"/>
                <w:b/>
                <w:sz w:val="23"/>
              </w:rPr>
            </w:pPr>
            <w:r>
              <w:rPr>
                <w:rFonts w:ascii="Arial" w:hAnsi="Arial"/>
                <w:b/>
                <w:w w:val="95"/>
                <w:sz w:val="23"/>
              </w:rPr>
              <w:t>CỘNG DỒN KẾT QUẢ ĐO</w:t>
            </w:r>
          </w:p>
        </w:tc>
        <w:tc>
          <w:tcPr>
            <w:tcW w:w="174"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8"/>
        </w:rPr>
      </w:pPr>
    </w:p>
    <w:tbl>
      <w:tblPr>
        <w:tblW w:w="0" w:type="auto"/>
        <w:jc w:val="left"/>
        <w:tblInd w:w="67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0"/>
        <w:gridCol w:w="3495"/>
        <w:gridCol w:w="174"/>
      </w:tblGrid>
      <w:tr>
        <w:trPr>
          <w:trHeight w:val="1110" w:hRule="atLeast"/>
        </w:trPr>
        <w:tc>
          <w:tcPr>
            <w:tcW w:w="160" w:type="dxa"/>
          </w:tcPr>
          <w:p>
            <w:pPr>
              <w:pStyle w:val="TableParagraph"/>
              <w:rPr>
                <w:sz w:val="22"/>
              </w:rPr>
            </w:pPr>
          </w:p>
        </w:tc>
        <w:tc>
          <w:tcPr>
            <w:tcW w:w="3495" w:type="dxa"/>
          </w:tcPr>
          <w:p>
            <w:pPr>
              <w:pStyle w:val="TableParagraph"/>
              <w:spacing w:before="8"/>
              <w:rPr>
                <w:i/>
                <w:sz w:val="23"/>
              </w:rPr>
            </w:pPr>
          </w:p>
          <w:p>
            <w:pPr>
              <w:pStyle w:val="TableParagraph"/>
              <w:spacing w:line="252" w:lineRule="auto"/>
              <w:ind w:left="1197" w:right="688" w:hanging="477"/>
              <w:rPr>
                <w:rFonts w:ascii="Arial" w:hAnsi="Arial"/>
                <w:b/>
                <w:sz w:val="23"/>
              </w:rPr>
            </w:pPr>
            <w:r>
              <w:rPr>
                <w:rFonts w:ascii="Arial" w:hAnsi="Arial"/>
                <w:b/>
                <w:w w:val="90"/>
                <w:sz w:val="23"/>
              </w:rPr>
              <w:t>KHỞI</w:t>
            </w:r>
            <w:r>
              <w:rPr>
                <w:rFonts w:ascii="Arial" w:hAnsi="Arial"/>
                <w:b/>
                <w:spacing w:val="-38"/>
                <w:w w:val="90"/>
                <w:sz w:val="23"/>
              </w:rPr>
              <w:t> </w:t>
            </w:r>
            <w:r>
              <w:rPr>
                <w:rFonts w:ascii="Arial" w:hAnsi="Arial"/>
                <w:b/>
                <w:w w:val="90"/>
                <w:sz w:val="23"/>
              </w:rPr>
              <w:t>TẠO</w:t>
            </w:r>
            <w:r>
              <w:rPr>
                <w:rFonts w:ascii="Arial" w:hAnsi="Arial"/>
                <w:b/>
                <w:spacing w:val="-37"/>
                <w:w w:val="90"/>
                <w:sz w:val="23"/>
              </w:rPr>
              <w:t> </w:t>
            </w:r>
            <w:r>
              <w:rPr>
                <w:rFonts w:ascii="Arial" w:hAnsi="Arial"/>
                <w:b/>
                <w:w w:val="90"/>
                <w:sz w:val="23"/>
              </w:rPr>
              <w:t>LẠI</w:t>
            </w:r>
            <w:r>
              <w:rPr>
                <w:rFonts w:ascii="Arial" w:hAnsi="Arial"/>
                <w:b/>
                <w:spacing w:val="-38"/>
                <w:w w:val="90"/>
                <w:sz w:val="23"/>
              </w:rPr>
              <w:t> </w:t>
            </w:r>
            <w:r>
              <w:rPr>
                <w:rFonts w:ascii="Arial" w:hAnsi="Arial"/>
                <w:b/>
                <w:spacing w:val="-3"/>
                <w:w w:val="90"/>
                <w:sz w:val="23"/>
              </w:rPr>
              <w:t>TIMER. </w:t>
            </w:r>
            <w:r>
              <w:rPr>
                <w:rFonts w:ascii="Arial" w:hAnsi="Arial"/>
                <w:b/>
                <w:w w:val="95"/>
                <w:sz w:val="23"/>
              </w:rPr>
              <w:t>XỬ LÝ</w:t>
            </w:r>
            <w:r>
              <w:rPr>
                <w:rFonts w:ascii="Arial" w:hAnsi="Arial"/>
                <w:b/>
                <w:spacing w:val="-44"/>
                <w:w w:val="95"/>
                <w:sz w:val="23"/>
              </w:rPr>
              <w:t> </w:t>
            </w:r>
            <w:r>
              <w:rPr>
                <w:rFonts w:ascii="Arial" w:hAnsi="Arial"/>
                <w:b/>
                <w:w w:val="95"/>
                <w:sz w:val="23"/>
              </w:rPr>
              <w:t>GIÂY</w:t>
            </w:r>
          </w:p>
        </w:tc>
        <w:tc>
          <w:tcPr>
            <w:tcW w:w="174"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before="221"/>
        <w:ind w:left="124" w:right="13" w:firstLine="0"/>
        <w:jc w:val="center"/>
        <w:rPr>
          <w:i/>
          <w:sz w:val="24"/>
        </w:rPr>
      </w:pPr>
      <w:r>
        <w:rPr/>
        <w:pict>
          <v:group style="position:absolute;margin-left:73.095650pt;margin-top:-331.607849pt;width:297.3pt;height:323.75pt;mso-position-horizontal-relative:page;mso-position-vertical-relative:paragraph;z-index:-29101568" coordorigin="1462,-6632" coordsize="5946,6475">
            <v:shape style="position:absolute;left:4405;top:-3578;width:2921;height:1768" coordorigin="4406,-3577" coordsize="2921,1768" path="m6146,-1810l7233,-1810,7239,-1813,7273,-1820,7301,-1839,7319,-1866,7326,-1900,7320,-1897,7320,-3490,7301,-3548,7239,-3573,7233,-3577,4406,-3577e" filled="false" stroked="true" strokeweight="1.449239pt" strokecolor="#cdcdcd">
              <v:path arrowok="t"/>
              <v:stroke dashstyle="solid"/>
            </v:shape>
            <v:shape style="position:absolute;left:4188;top:-3650;width:247;height:160" coordorigin="4188,-3650" coordsize="247,160" path="m4435,-3650l4188,-3577,4435,-3490,4435,-3650xe" filled="true" fillcolor="#cdcdcd" stroked="false">
              <v:path arrowok="t"/>
              <v:fill opacity="32639f" type="solid"/>
            </v:shape>
            <v:shape style="position:absolute;left:4376;top:-3607;width:2930;height:1768" coordorigin="4377,-3606" coordsize="2930,1768" path="m6117,-1839l7219,-1839,7212,-1841,7245,-1848,7273,-1867,7292,-1894,7299,-1928,7306,-1926,7306,-3519,7299,-3514,7292,-3548,7273,-3576,7245,-3594,7212,-3601,7219,-3606,4377,-3606e" filled="false" stroked="true" strokeweight="1.449238pt" strokecolor="#000000">
              <v:path arrowok="t"/>
              <v:stroke dashstyle="solid"/>
            </v:shape>
            <v:shape style="position:absolute;left:4173;top:-3679;width:233;height:160" coordorigin="4174,-3679" coordsize="233,160" path="m4406,-3679l4174,-3606,4406,-3519,4406,-3679xe" filled="true" fillcolor="#000000" stroked="false">
              <v:path arrowok="t"/>
              <v:fill type="solid"/>
            </v:shape>
            <v:shape style="position:absolute;left:1534;top:-2216;width:5221;height:797" coordorigin="1534,-2215" coordsize="5221,797" path="m4145,-2215l1534,-1824,4145,-1418,6755,-1824,4145,-2215xe" filled="true" fillcolor="#cdcdcd" stroked="false">
              <v:path arrowok="t"/>
              <v:fill opacity="32639f" type="solid"/>
            </v:shape>
            <v:shape style="position:absolute;left:1534;top:-1825;width:5221;height:406" coordorigin="1534,-1824" coordsize="5221,406" path="m1534,-1824l1534,-1824m4145,-1418l4145,-1418,1534,-1824m6755,-1824l6755,-1824,4145,-1418e" filled="false" stroked="true" strokeweight="1.4495pt" strokecolor="#cdcdcd">
              <v:path arrowok="t"/>
              <v:stroke dashstyle="solid"/>
            </v:shape>
            <v:shape style="position:absolute;left:1519;top:-2245;width:5221;height:797" type="#_x0000_t75" stroked="false">
              <v:imagedata r:id="rId940" o:title=""/>
            </v:shape>
            <v:shape style="position:absolute;left:1519;top:-2245;width:5221;height:797" coordorigin="1520,-2244" coordsize="5221,797" path="m1520,-1853l4130,-2244,6740,-1853,4130,-1447,1520,-1853xe" filled="false" stroked="true" strokeweight="1.448962pt" strokecolor="#000000">
              <v:path arrowok="t"/>
              <v:stroke dashstyle="solid"/>
            </v:shape>
            <v:shape style="position:absolute;left:4043;top:-2723;width:189;height:508" type="#_x0000_t75" stroked="false">
              <v:imagedata r:id="rId941" o:title=""/>
            </v:shape>
            <v:shape style="position:absolute;left:4043;top:-1448;width:189;height:551" type="#_x0000_t75" stroked="false">
              <v:imagedata r:id="rId942" o:title=""/>
            </v:shape>
            <v:shape style="position:absolute;left:3204;top:-6595;width:1893;height:410" coordorigin="3205,-6595" coordsize="1893,410" path="m3409,-6595l3330,-6579,3265,-6535,3221,-6470,3205,-6390,3221,-6310,3265,-6245,3330,-6202,3409,-6185,4892,-6185,4972,-6202,5037,-6245,5081,-6310,5097,-6390,5081,-6470,5037,-6535,4972,-6579,4909,-6591,3405,-6591,3409,-6595xm4892,-6595l4899,-6591,4909,-6591,4892,-6595xe" filled="true" fillcolor="#cdcdcd" stroked="false">
              <v:path arrowok="t"/>
              <v:fill opacity="32639f" type="solid"/>
            </v:shape>
            <v:shape style="position:absolute;left:3204;top:-6595;width:1877;height:410" coordorigin="3205,-6595" coordsize="1877,410" path="m3405,-6185l4899,-6185,4892,-6185,4892,-6185m3221,-6470l3221,-6470,3205,-6390,3221,-6310,3265,-6245,3330,-6202,3409,-6185m4892,-6185l4972,-6202,5037,-6245,5081,-6310,5081,-6310m3409,-6185l3409,-6185m4892,-6595l4892,-6595,4899,-6591m3405,-6591l3409,-6595,3409,-6595e" filled="false" stroked="true" strokeweight=".966333pt" strokecolor="#cdcdcd">
              <v:path arrowok="t"/>
              <v:stroke dashstyle="solid"/>
            </v:shape>
            <v:shape style="position:absolute;left:3176;top:-6623;width:1893;height:410" type="#_x0000_t75" stroked="false">
              <v:imagedata r:id="rId943" o:title=""/>
            </v:shape>
            <v:shape style="position:absolute;left:3176;top:-6623;width:1893;height:410" coordorigin="3177,-6622" coordsize="1893,410" path="m3376,-6214l4870,-6214,4864,-6213,4944,-6229,5009,-6273,5053,-6338,5069,-6418,5053,-6498,5009,-6563,4944,-6606,4864,-6622,4870,-6620,3376,-6620,3302,-6606,3237,-6563,3193,-6498,3177,-6418,3193,-6338,3237,-6273,3302,-6229,3381,-6213,3376,-6214xe" filled="false" stroked="true" strokeweight=".965991pt" strokecolor="#000000">
              <v:path arrowok="t"/>
              <v:stroke dashstyle="solid"/>
            </v:shape>
            <v:shape style="position:absolute;left:4043;top:-6215;width:189;height:421" type="#_x0000_t75" stroked="false">
              <v:imagedata r:id="rId944" o:title=""/>
            </v:shape>
            <v:shape style="position:absolute;left:1577;top:-5795;width:5134;height:870" coordorigin="1578,-5794" coordsize="5134,870" path="m6711,-5794l2013,-5794,1578,-4925,6276,-4925,6711,-5794xe" filled="true" fillcolor="#cdcdcd" stroked="false">
              <v:path arrowok="t"/>
              <v:fill opacity="32639f" type="solid"/>
            </v:shape>
            <v:shape style="position:absolute;left:1577;top:-5795;width:5134;height:870" coordorigin="1578,-5794" coordsize="5134,870" path="m1578,-4925l6276,-4925,6276,-4925m2013,-5794l2013,-5794,1578,-4925m6276,-4925l6711,-5794,6711,-5794e" filled="false" stroked="true" strokeweight="1.4495pt" strokecolor="#cdcdcd">
              <v:path arrowok="t"/>
              <v:stroke dashstyle="solid"/>
            </v:shape>
            <v:shape style="position:absolute;left:1563;top:-5824;width:5134;height:870" type="#_x0000_t75" stroked="false">
              <v:imagedata r:id="rId945" o:title=""/>
            </v:shape>
            <v:shape style="position:absolute;left:1563;top:-5824;width:5134;height:870" coordorigin="1563,-5823" coordsize="5134,870" path="m1563,-4954l6262,-4954,6697,-5823,1998,-5823,1563,-4954xe" filled="false" stroked="true" strokeweight="1.448968pt" strokecolor="#000000">
              <v:path arrowok="t"/>
              <v:stroke dashstyle="solid"/>
            </v:shape>
            <v:shape style="position:absolute;left:4043;top:-4954;width:189;height:450" type="#_x0000_t75" stroked="false">
              <v:imagedata r:id="rId946" o:title=""/>
            </v:shape>
            <v:rect style="position:absolute;left:1490;top:-4505;width:5308;height:566" filled="true" fillcolor="#cdcdcd" stroked="false">
              <v:fill opacity="32639f" type="solid"/>
            </v:rect>
            <v:shape style="position:absolute;left:1476;top:-4534;width:5308;height:566" type="#_x0000_t75" stroked="false">
              <v:imagedata r:id="rId947" o:title=""/>
            </v:shape>
            <v:line style="position:absolute" from="4145,-3940" to="4145,-3476" stroked="true" strokeweight="1.450064pt" strokecolor="#cdcdcd">
              <v:stroke dashstyle="solid"/>
            </v:line>
            <v:shape style="position:absolute;left:4072;top:-3491;width:160;height:232" coordorigin="4072,-3490" coordsize="160,232" path="m4232,-3490l4072,-3490,4145,-3259,4232,-3490xe" filled="true" fillcolor="#cdcdcd" stroked="false">
              <v:path arrowok="t"/>
              <v:fill opacity="32639f" type="solid"/>
            </v:shape>
            <v:line style="position:absolute" from="4130,-3969" to="4130,-3505" stroked="true" strokeweight="1.450064pt" strokecolor="#000000">
              <v:stroke dashstyle="solid"/>
            </v:line>
            <v:shape style="position:absolute;left:4043;top:-3520;width:160;height:232" coordorigin="4043,-3519" coordsize="160,232" path="m4203,-3519l4043,-3519,4130,-3288,4203,-3519xe" filled="true" fillcolor="#000000" stroked="false">
              <v:path arrowok="t"/>
              <v:fill type="solid"/>
            </v:shape>
            <v:rect style="position:absolute;left:1490;top:-3259;width:5308;height:566" filled="true" fillcolor="#cdcdcd" stroked="false">
              <v:fill opacity="32639f" type="solid"/>
            </v:rect>
            <v:shape style="position:absolute;left:1476;top:-3288;width:5308;height:566" type="#_x0000_t75" stroked="false">
              <v:imagedata r:id="rId948" o:title=""/>
            </v:shape>
            <v:rect style="position:absolute;left:1490;top:-897;width:5308;height:566" filled="true" fillcolor="#cdcdcd" stroked="false">
              <v:fill opacity="32639f" type="solid"/>
            </v:rect>
            <v:shape style="position:absolute;left:1490;top:-897;width:5308;height:566" coordorigin="1491,-897" coordsize="5308,566" path="m1491,-332l6798,-332,6798,-332m1491,-897l1491,-897,1491,-332e" filled="false" stroked="true" strokeweight="1.4495pt" strokecolor="#cdcdcd">
              <v:path arrowok="t"/>
              <v:stroke dashstyle="solid"/>
            </v:shape>
            <v:shape style="position:absolute;left:1476;top:-926;width:5308;height:566" type="#_x0000_t75" stroked="false">
              <v:imagedata r:id="rId948" o:title=""/>
            </v:shape>
            <v:rect style="position:absolute;left:1476;top:-926;width:5308;height:566" filled="false" stroked="true" strokeweight="1.448949pt" strokecolor="#000000">
              <v:stroke dashstyle="solid"/>
            </v:rect>
            <v:shape style="position:absolute;left:4144;top:-2042;width:3182;height:1870" coordorigin="4145,-2042" coordsize="3182,1870" path="m4145,-332l4145,-259,4151,-254,4157,-222,4175,-196,4200,-179,4232,-172,4232,-172,7233,-172,7239,-172,7273,-179,7301,-198,7319,-225,7326,-259,7320,-259,7320,-2042e" filled="false" stroked="true" strokeweight="1.449226pt" strokecolor="#cdcdcd">
              <v:path arrowok="t"/>
              <v:stroke dashstyle="solid"/>
            </v:shape>
            <v:shape style="position:absolute;left:7247;top:-2245;width:160;height:232" coordorigin="7248,-2244" coordsize="160,232" path="m7320,-2244l7248,-2013,7407,-2013,7320,-2244xe" filled="true" fillcolor="#cdcdcd" stroked="false">
              <v:path arrowok="t"/>
              <v:fill opacity="32639f" type="solid"/>
            </v:shape>
            <v:shape style="position:absolute;left:4122;top:-2057;width:3183;height:1856" coordorigin="4123,-2056" coordsize="3183,1856" path="m4130,-361l4130,-288,4123,-282,4129,-250,4147,-224,4173,-207,4204,-200,4203,-201,7219,-201,7212,-200,7245,-207,7273,-226,7292,-253,7299,-287,7306,-288,7306,-2056e" filled="false" stroked="true" strokeweight="1.449223pt" strokecolor="#000000">
              <v:path arrowok="t"/>
              <v:stroke dashstyle="solid"/>
            </v:shape>
            <v:shape style="position:absolute;left:7218;top:-2274;width:160;height:232" coordorigin="7219,-2273" coordsize="160,232" path="m7306,-2273l7219,-2042,7378,-2042,7306,-2273xe" filled="true" fillcolor="#000000" stroked="false">
              <v:path arrowok="t"/>
              <v:fill type="solid"/>
            </v:shape>
            <v:shape style="position:absolute;left:3819;top:-6523;width:626;height:232" type="#_x0000_t202" filled="false" stroked="false">
              <v:textbox inset="0,0,0,0">
                <w:txbxContent>
                  <w:p>
                    <w:pPr>
                      <w:spacing w:line="223" w:lineRule="exact" w:before="0"/>
                      <w:ind w:left="0" w:right="0" w:firstLine="0"/>
                      <w:jc w:val="left"/>
                      <w:rPr>
                        <w:rFonts w:ascii="Arial"/>
                        <w:b/>
                        <w:sz w:val="23"/>
                      </w:rPr>
                    </w:pPr>
                    <w:r>
                      <w:rPr>
                        <w:rFonts w:ascii="Arial"/>
                        <w:b/>
                        <w:w w:val="85"/>
                        <w:sz w:val="23"/>
                      </w:rPr>
                      <w:t>BEGIN</w:t>
                    </w:r>
                  </w:p>
                </w:txbxContent>
              </v:textbox>
              <w10:wrap type="none"/>
            </v:shape>
            <v:shape style="position:absolute;left:2679;top:-5767;width:2907;height:789" type="#_x0000_t202" filled="false" stroked="false">
              <v:textbox inset="0,0,0,0">
                <w:txbxContent>
                  <w:p>
                    <w:pPr>
                      <w:spacing w:line="223" w:lineRule="exact" w:before="0"/>
                      <w:ind w:left="47" w:right="0" w:firstLine="0"/>
                      <w:jc w:val="left"/>
                      <w:rPr>
                        <w:rFonts w:ascii="Arial" w:hAnsi="Arial"/>
                        <w:b/>
                        <w:sz w:val="23"/>
                      </w:rPr>
                    </w:pPr>
                    <w:r>
                      <w:rPr>
                        <w:rFonts w:ascii="Arial" w:hAnsi="Arial"/>
                        <w:b/>
                        <w:w w:val="90"/>
                        <w:sz w:val="23"/>
                      </w:rPr>
                      <w:t>KHỞI</w:t>
                    </w:r>
                    <w:r>
                      <w:rPr>
                        <w:rFonts w:ascii="Arial" w:hAnsi="Arial"/>
                        <w:b/>
                        <w:spacing w:val="-34"/>
                        <w:w w:val="90"/>
                        <w:sz w:val="23"/>
                      </w:rPr>
                      <w:t> </w:t>
                    </w:r>
                    <w:r>
                      <w:rPr>
                        <w:rFonts w:ascii="Arial" w:hAnsi="Arial"/>
                        <w:b/>
                        <w:w w:val="90"/>
                        <w:sz w:val="23"/>
                      </w:rPr>
                      <w:t>TẠO</w:t>
                    </w:r>
                    <w:r>
                      <w:rPr>
                        <w:rFonts w:ascii="Arial" w:hAnsi="Arial"/>
                        <w:b/>
                        <w:spacing w:val="-33"/>
                        <w:w w:val="90"/>
                        <w:sz w:val="23"/>
                      </w:rPr>
                      <w:t> </w:t>
                    </w:r>
                    <w:r>
                      <w:rPr>
                        <w:rFonts w:ascii="Arial" w:hAnsi="Arial"/>
                        <w:b/>
                        <w:w w:val="90"/>
                        <w:sz w:val="23"/>
                      </w:rPr>
                      <w:t>TIMER,</w:t>
                    </w:r>
                    <w:r>
                      <w:rPr>
                        <w:rFonts w:ascii="Arial" w:hAnsi="Arial"/>
                        <w:b/>
                        <w:spacing w:val="-33"/>
                        <w:w w:val="90"/>
                        <w:sz w:val="23"/>
                      </w:rPr>
                      <w:t> </w:t>
                    </w:r>
                    <w:r>
                      <w:rPr>
                        <w:rFonts w:ascii="Arial" w:hAnsi="Arial"/>
                        <w:b/>
                        <w:w w:val="90"/>
                        <w:sz w:val="23"/>
                      </w:rPr>
                      <w:t>ADC</w:t>
                    </w:r>
                    <w:r>
                      <w:rPr>
                        <w:rFonts w:ascii="Arial" w:hAnsi="Arial"/>
                        <w:b/>
                        <w:spacing w:val="-33"/>
                        <w:w w:val="90"/>
                        <w:sz w:val="23"/>
                      </w:rPr>
                      <w:t> </w:t>
                    </w:r>
                    <w:r>
                      <w:rPr>
                        <w:rFonts w:ascii="Arial" w:hAnsi="Arial"/>
                        <w:b/>
                        <w:w w:val="90"/>
                        <w:sz w:val="23"/>
                      </w:rPr>
                      <w:t>CHỌN</w:t>
                    </w:r>
                  </w:p>
                  <w:p>
                    <w:pPr>
                      <w:spacing w:line="252" w:lineRule="auto" w:before="13"/>
                      <w:ind w:left="1165" w:right="9" w:hanging="1166"/>
                      <w:jc w:val="left"/>
                      <w:rPr>
                        <w:rFonts w:ascii="Arial" w:hAnsi="Arial"/>
                        <w:b/>
                        <w:sz w:val="23"/>
                      </w:rPr>
                    </w:pPr>
                    <w:r>
                      <w:rPr>
                        <w:rFonts w:ascii="Arial" w:hAnsi="Arial"/>
                        <w:b/>
                        <w:w w:val="85"/>
                        <w:sz w:val="23"/>
                      </w:rPr>
                      <w:t>KÊNH, CHO PHÉP ADC, TIMER </w:t>
                    </w:r>
                    <w:r>
                      <w:rPr>
                        <w:rFonts w:ascii="Arial" w:hAnsi="Arial"/>
                        <w:b/>
                        <w:w w:val="95"/>
                        <w:sz w:val="23"/>
                      </w:rPr>
                      <w:t>NGẮT</w:t>
                    </w:r>
                  </w:p>
                </w:txbxContent>
              </v:textbox>
              <w10:wrap type="none"/>
            </v:shape>
            <v:shape style="position:absolute;left:3355;top:-1955;width:1555;height:232" type="#_x0000_t202" filled="false" stroked="false">
              <v:textbox inset="0,0,0,0">
                <w:txbxContent>
                  <w:p>
                    <w:pPr>
                      <w:spacing w:line="223" w:lineRule="exact" w:before="0"/>
                      <w:ind w:left="0" w:right="0" w:firstLine="0"/>
                      <w:jc w:val="left"/>
                      <w:rPr>
                        <w:rFonts w:ascii="Arial"/>
                        <w:b/>
                        <w:sz w:val="23"/>
                      </w:rPr>
                    </w:pPr>
                    <w:r>
                      <w:rPr>
                        <w:rFonts w:ascii="Arial"/>
                        <w:b/>
                        <w:w w:val="90"/>
                        <w:sz w:val="23"/>
                      </w:rPr>
                      <w:t>SOLANDO</w:t>
                    </w:r>
                    <w:r>
                      <w:rPr>
                        <w:rFonts w:ascii="Arial"/>
                        <w:b/>
                        <w:spacing w:val="-36"/>
                        <w:w w:val="90"/>
                        <w:sz w:val="23"/>
                      </w:rPr>
                      <w:t> </w:t>
                    </w:r>
                    <w:r>
                      <w:rPr>
                        <w:rFonts w:ascii="Arial"/>
                        <w:b/>
                        <w:w w:val="90"/>
                        <w:sz w:val="23"/>
                      </w:rPr>
                      <w:t>=</w:t>
                    </w:r>
                    <w:r>
                      <w:rPr>
                        <w:rFonts w:ascii="Arial"/>
                        <w:b/>
                        <w:spacing w:val="-35"/>
                        <w:w w:val="90"/>
                        <w:sz w:val="23"/>
                      </w:rPr>
                      <w:t> </w:t>
                    </w:r>
                    <w:r>
                      <w:rPr>
                        <w:rFonts w:ascii="Arial"/>
                        <w:b/>
                        <w:w w:val="90"/>
                        <w:sz w:val="23"/>
                      </w:rPr>
                      <w:t>100</w:t>
                    </w:r>
                  </w:p>
                </w:txbxContent>
              </v:textbox>
              <w10:wrap type="none"/>
            </v:shape>
            <v:shape style="position:absolute;left:6723;top:-1656;width:127;height:232" type="#_x0000_t202" filled="false" stroked="false">
              <v:textbox inset="0,0,0,0">
                <w:txbxContent>
                  <w:p>
                    <w:pPr>
                      <w:spacing w:line="232" w:lineRule="exact" w:before="0"/>
                      <w:ind w:left="0" w:right="0" w:firstLine="0"/>
                      <w:jc w:val="left"/>
                      <w:rPr>
                        <w:rFonts w:ascii="Carlito"/>
                        <w:sz w:val="23"/>
                      </w:rPr>
                    </w:pPr>
                    <w:r>
                      <w:rPr>
                        <w:rFonts w:ascii="Carlito"/>
                        <w:w w:val="100"/>
                        <w:sz w:val="23"/>
                      </w:rPr>
                      <w:t>S</w:t>
                    </w:r>
                  </w:p>
                </w:txbxContent>
              </v:textbox>
              <w10:wrap type="none"/>
            </v:shape>
            <v:shape style="position:absolute;left:2366;top:-1308;width:3533;height:790" type="#_x0000_t202" filled="false" stroked="false">
              <v:textbox inset="0,0,0,0">
                <w:txbxContent>
                  <w:p>
                    <w:pPr>
                      <w:spacing w:line="236" w:lineRule="exact" w:before="0"/>
                      <w:ind w:left="970" w:right="0" w:firstLine="0"/>
                      <w:jc w:val="center"/>
                      <w:rPr>
                        <w:rFonts w:ascii="Carlito" w:hAnsi="Carlito"/>
                        <w:sz w:val="23"/>
                      </w:rPr>
                    </w:pPr>
                    <w:r>
                      <w:rPr>
                        <w:rFonts w:ascii="Carlito" w:hAnsi="Carlito"/>
                        <w:w w:val="100"/>
                        <w:sz w:val="23"/>
                      </w:rPr>
                      <w:t>Đ</w:t>
                    </w:r>
                  </w:p>
                  <w:p>
                    <w:pPr>
                      <w:spacing w:line="240" w:lineRule="auto" w:before="11"/>
                      <w:rPr>
                        <w:rFonts w:ascii="Carlito"/>
                        <w:sz w:val="22"/>
                      </w:rPr>
                    </w:pPr>
                  </w:p>
                  <w:p>
                    <w:pPr>
                      <w:spacing w:before="0"/>
                      <w:ind w:left="0" w:right="0" w:firstLine="0"/>
                      <w:jc w:val="left"/>
                      <w:rPr>
                        <w:rFonts w:ascii="Arial" w:hAnsi="Arial"/>
                        <w:b/>
                        <w:sz w:val="23"/>
                      </w:rPr>
                    </w:pPr>
                    <w:r>
                      <w:rPr>
                        <w:rFonts w:ascii="Arial" w:hAnsi="Arial"/>
                        <w:b/>
                        <w:w w:val="90"/>
                        <w:sz w:val="23"/>
                      </w:rPr>
                      <w:t>XỬ</w:t>
                    </w:r>
                    <w:r>
                      <w:rPr>
                        <w:rFonts w:ascii="Arial" w:hAnsi="Arial"/>
                        <w:b/>
                        <w:spacing w:val="-30"/>
                        <w:w w:val="90"/>
                        <w:sz w:val="23"/>
                      </w:rPr>
                      <w:t> </w:t>
                    </w:r>
                    <w:r>
                      <w:rPr>
                        <w:rFonts w:ascii="Arial" w:hAnsi="Arial"/>
                        <w:b/>
                        <w:w w:val="90"/>
                        <w:sz w:val="23"/>
                      </w:rPr>
                      <w:t>LÝ</w:t>
                    </w:r>
                    <w:r>
                      <w:rPr>
                        <w:rFonts w:ascii="Arial" w:hAnsi="Arial"/>
                        <w:b/>
                        <w:spacing w:val="-29"/>
                        <w:w w:val="90"/>
                        <w:sz w:val="23"/>
                      </w:rPr>
                      <w:t> </w:t>
                    </w:r>
                    <w:r>
                      <w:rPr>
                        <w:rFonts w:ascii="Arial" w:hAnsi="Arial"/>
                        <w:b/>
                        <w:w w:val="90"/>
                        <w:sz w:val="23"/>
                      </w:rPr>
                      <w:t>KẾT</w:t>
                    </w:r>
                    <w:r>
                      <w:rPr>
                        <w:rFonts w:ascii="Arial" w:hAnsi="Arial"/>
                        <w:b/>
                        <w:spacing w:val="-30"/>
                        <w:w w:val="90"/>
                        <w:sz w:val="23"/>
                      </w:rPr>
                      <w:t> </w:t>
                    </w:r>
                    <w:r>
                      <w:rPr>
                        <w:rFonts w:ascii="Arial" w:hAnsi="Arial"/>
                        <w:b/>
                        <w:w w:val="90"/>
                        <w:sz w:val="23"/>
                      </w:rPr>
                      <w:t>QUẢ</w:t>
                    </w:r>
                    <w:r>
                      <w:rPr>
                        <w:rFonts w:ascii="Arial" w:hAnsi="Arial"/>
                        <w:b/>
                        <w:spacing w:val="-29"/>
                        <w:w w:val="90"/>
                        <w:sz w:val="23"/>
                      </w:rPr>
                      <w:t> </w:t>
                    </w:r>
                    <w:r>
                      <w:rPr>
                        <w:rFonts w:ascii="Arial" w:hAnsi="Arial"/>
                        <w:b/>
                        <w:w w:val="90"/>
                        <w:sz w:val="23"/>
                      </w:rPr>
                      <w:t>ĐO</w:t>
                    </w:r>
                    <w:r>
                      <w:rPr>
                        <w:rFonts w:ascii="Arial" w:hAnsi="Arial"/>
                        <w:b/>
                        <w:spacing w:val="-29"/>
                        <w:w w:val="90"/>
                        <w:sz w:val="23"/>
                      </w:rPr>
                      <w:t> </w:t>
                    </w:r>
                    <w:r>
                      <w:rPr>
                        <w:rFonts w:ascii="Arial" w:hAnsi="Arial"/>
                        <w:b/>
                        <w:w w:val="90"/>
                        <w:sz w:val="23"/>
                      </w:rPr>
                      <w:t>KQADC,</w:t>
                    </w:r>
                    <w:r>
                      <w:rPr>
                        <w:rFonts w:ascii="Arial" w:hAnsi="Arial"/>
                        <w:b/>
                        <w:spacing w:val="-30"/>
                        <w:w w:val="90"/>
                        <w:sz w:val="23"/>
                      </w:rPr>
                      <w:t> </w:t>
                    </w:r>
                    <w:r>
                      <w:rPr>
                        <w:rFonts w:ascii="Arial" w:hAnsi="Arial"/>
                        <w:b/>
                        <w:w w:val="90"/>
                        <w:sz w:val="23"/>
                      </w:rPr>
                      <w:t>GIẢI</w:t>
                    </w:r>
                    <w:r>
                      <w:rPr>
                        <w:rFonts w:ascii="Arial" w:hAnsi="Arial"/>
                        <w:b/>
                        <w:spacing w:val="-29"/>
                        <w:w w:val="90"/>
                        <w:sz w:val="23"/>
                      </w:rPr>
                      <w:t> </w:t>
                    </w:r>
                    <w:r>
                      <w:rPr>
                        <w:rFonts w:ascii="Arial" w:hAnsi="Arial"/>
                        <w:b/>
                        <w:w w:val="90"/>
                        <w:sz w:val="23"/>
                      </w:rPr>
                      <w:t>MÃ</w:t>
                    </w:r>
                  </w:p>
                </w:txbxContent>
              </v:textbox>
              <w10:wrap type="none"/>
            </v:shape>
            <v:shape style="position:absolute;left:1476;top:-4534;width:5308;height:566" type="#_x0000_t202" filled="false" stroked="true" strokeweight="1.448949pt" strokecolor="#000000">
              <v:textbox inset="0,0,0,0">
                <w:txbxContent>
                  <w:p>
                    <w:pPr>
                      <w:spacing w:before="123"/>
                      <w:ind w:left="1145" w:right="0" w:firstLine="0"/>
                      <w:jc w:val="left"/>
                      <w:rPr>
                        <w:rFonts w:ascii="Arial"/>
                        <w:b/>
                        <w:sz w:val="23"/>
                      </w:rPr>
                    </w:pPr>
                    <w:r>
                      <w:rPr>
                        <w:rFonts w:ascii="Arial"/>
                        <w:b/>
                        <w:w w:val="95"/>
                        <w:sz w:val="23"/>
                      </w:rPr>
                      <w:t>SOLANDO=0, KQADC=0, BDT=0</w:t>
                    </w:r>
                  </w:p>
                </w:txbxContent>
              </v:textbox>
              <v:stroke dashstyle="solid"/>
              <w10:wrap type="none"/>
            </v:shape>
            <v:shape style="position:absolute;left:1476;top:-3288;width:5308;height:566" type="#_x0000_t202" filled="false" stroked="true" strokeweight="1.448949pt" strokecolor="#000000">
              <v:textbox inset="0,0,0,0">
                <w:txbxContent>
                  <w:p>
                    <w:pPr>
                      <w:spacing w:line="245" w:lineRule="exact" w:before="0"/>
                      <w:ind w:left="958" w:right="970" w:firstLine="0"/>
                      <w:jc w:val="center"/>
                      <w:rPr>
                        <w:rFonts w:ascii="Arial" w:hAnsi="Arial"/>
                        <w:b/>
                        <w:sz w:val="23"/>
                      </w:rPr>
                    </w:pPr>
                    <w:r>
                      <w:rPr>
                        <w:rFonts w:ascii="Arial" w:hAnsi="Arial"/>
                        <w:b/>
                        <w:sz w:val="23"/>
                      </w:rPr>
                      <w:t>HIỂN THỊ GIÂY, NHIỆT ĐỘ ĐO.</w:t>
                    </w:r>
                  </w:p>
                  <w:p>
                    <w:pPr>
                      <w:spacing w:before="13"/>
                      <w:ind w:left="958" w:right="970" w:firstLine="0"/>
                      <w:jc w:val="center"/>
                      <w:rPr>
                        <w:rFonts w:ascii="Arial" w:hAnsi="Arial"/>
                        <w:b/>
                        <w:sz w:val="23"/>
                      </w:rPr>
                    </w:pPr>
                    <w:r>
                      <w:rPr>
                        <w:rFonts w:ascii="Arial" w:hAnsi="Arial"/>
                        <w:b/>
                        <w:w w:val="95"/>
                        <w:sz w:val="23"/>
                      </w:rPr>
                      <w:t>RA LỆNH CHUYỂN ĐỔI ADC</w:t>
                    </w:r>
                  </w:p>
                </w:txbxContent>
              </v:textbox>
              <v:stroke dashstyle="solid"/>
              <w10:wrap type="none"/>
            </v:shape>
            <w10:wrap type="none"/>
          </v:group>
        </w:pict>
      </w:r>
      <w:r>
        <w:rPr/>
        <w:pict>
          <v:group style="position:absolute;margin-left:371.808228pt;margin-top:-125.984421pt;width:191.45pt;height:96.4pt;mso-position-horizontal-relative:page;mso-position-vertical-relative:paragraph;z-index:-29097472" coordorigin="7436,-2520" coordsize="3829,1928">
            <v:shape style="position:absolute;left:7436;top:-2520;width:3829;height:1131" type="#_x0000_t75" stroked="false">
              <v:imagedata r:id="rId949" o:title=""/>
            </v:shape>
            <v:shape style="position:absolute;left:8424;top:-1013;width:1893;height:412" coordorigin="8425,-1013" coordsize="1893,412" path="m10119,-1013l8625,-1013,8629,-1011,8550,-995,8485,-951,8441,-886,8425,-806,8441,-727,8485,-662,8550,-618,8629,-602,8625,-607,10139,-607,10192,-618,10257,-662,10301,-727,10317,-806,10301,-886,10257,-951,10192,-995,10112,-1011,10119,-1013xm10139,-607l10119,-607,10112,-602,10139,-607xe" filled="true" fillcolor="#cdcdcd" stroked="false">
              <v:path arrowok="t"/>
              <v:fill opacity="32639f" type="solid"/>
            </v:shape>
            <v:shape style="position:absolute;left:8424;top:-1013;width:1688;height:412" coordorigin="8425,-1013" coordsize="1688,412" path="m10112,-602l10112,-602,10112,-602m8625,-1013l8625,-1013,8629,-1011m8425,-806l8425,-806,8441,-727,8485,-662,8550,-618,8629,-602e" filled="false" stroked="true" strokeweight=".966333pt" strokecolor="#cdcdcd">
              <v:path arrowok="t"/>
              <v:stroke dashstyle="solid"/>
            </v:shape>
            <v:shape style="position:absolute;left:10112;top:-612;width:2;height:20" coordorigin="10112,-611" coordsize="0,20" path="m10112,-592l10112,-611,10112,-592xe" filled="true" fillcolor="#cdcdcd" stroked="false">
              <v:path arrowok="t"/>
              <v:fill opacity="32639f" type="solid"/>
            </v:shape>
            <v:shape style="position:absolute;left:8625;top:-1013;width:1692;height:412" coordorigin="8625,-1013" coordsize="1692,412" path="m10112,-602l10192,-618,10257,-662,10301,-727,10317,-806,10317,-806m10112,-1011l10119,-1013,10119,-1013m8625,-607l10119,-607e" filled="false" stroked="true" strokeweight=".966333pt" strokecolor="#cdcdcd">
              <v:path arrowok="t"/>
              <v:stroke dashstyle="solid"/>
            </v:shape>
            <v:shape style="position:absolute;left:8396;top:-1042;width:1893;height:413" type="#_x0000_t75" stroked="false">
              <v:imagedata r:id="rId950" o:title=""/>
            </v:shape>
            <v:shape style="position:absolute;left:8396;top:-1042;width:1893;height:413" coordorigin="8397,-1042" coordsize="1893,413" path="m8596,-636l10090,-636,10084,-629,10164,-646,10229,-689,10273,-754,10289,-834,10273,-914,10229,-979,10164,-1023,10084,-1039,10090,-1042,8596,-1042,8602,-1039,8522,-1023,8457,-979,8413,-914,8397,-834,8413,-754,8457,-689,8522,-646,8602,-629,8596,-636xe" filled="false" stroked="true" strokeweight=".965992pt" strokecolor="#000000">
              <v:path arrowok="t"/>
              <v:stroke dashstyle="solid"/>
            </v:shape>
            <v:shape style="position:absolute;left:9277;top:-1390;width:160;height:377" type="#_x0000_t75" stroked="false">
              <v:imagedata r:id="rId951" o:title=""/>
            </v:shape>
            <v:shape style="position:absolute;left:9132;top:-939;width:441;height:232" type="#_x0000_t202" filled="false" stroked="false">
              <v:textbox inset="0,0,0,0">
                <w:txbxContent>
                  <w:p>
                    <w:pPr>
                      <w:spacing w:line="223" w:lineRule="exact" w:before="0"/>
                      <w:ind w:left="0" w:right="0" w:firstLine="0"/>
                      <w:jc w:val="left"/>
                      <w:rPr>
                        <w:rFonts w:ascii="Arial"/>
                        <w:b/>
                        <w:sz w:val="23"/>
                      </w:rPr>
                    </w:pPr>
                    <w:r>
                      <w:rPr>
                        <w:rFonts w:ascii="Arial"/>
                        <w:b/>
                        <w:w w:val="80"/>
                        <w:sz w:val="23"/>
                      </w:rPr>
                      <w:t>RETI</w:t>
                    </w:r>
                  </w:p>
                </w:txbxContent>
              </v:textbox>
              <w10:wrap type="none"/>
            </v:shape>
            <w10:wrap type="none"/>
          </v:group>
        </w:pict>
      </w:r>
      <w:r>
        <w:rPr>
          <w:i/>
          <w:sz w:val="24"/>
        </w:rPr>
        <w:t>Hình 8-13: Lưu đồ chuyển đổi ADC có báo ngắt và đếm giây dùng timer báo ngắt.</w:t>
      </w:r>
    </w:p>
    <w:p>
      <w:pPr>
        <w:pStyle w:val="ListParagraph"/>
        <w:numPr>
          <w:ilvl w:val="0"/>
          <w:numId w:val="102"/>
        </w:numPr>
        <w:tabs>
          <w:tab w:pos="1809" w:val="left" w:leader="none"/>
          <w:tab w:pos="1810" w:val="left" w:leader="none"/>
        </w:tabs>
        <w:spacing w:line="240" w:lineRule="auto" w:before="182" w:after="0"/>
        <w:ind w:left="1809" w:right="0" w:hanging="567"/>
        <w:jc w:val="left"/>
        <w:rPr>
          <w:sz w:val="24"/>
        </w:rPr>
      </w:pPr>
      <w:r>
        <w:rPr>
          <w:sz w:val="24"/>
        </w:rPr>
        <w:t>Giải thích </w:t>
      </w:r>
      <w:r>
        <w:rPr>
          <w:spacing w:val="-4"/>
          <w:sz w:val="24"/>
        </w:rPr>
        <w:t>lưu</w:t>
      </w:r>
      <w:r>
        <w:rPr>
          <w:sz w:val="24"/>
        </w:rPr>
        <w:t> đồ:</w:t>
      </w:r>
    </w:p>
    <w:p>
      <w:pPr>
        <w:pStyle w:val="BodyText"/>
        <w:spacing w:line="237" w:lineRule="auto" w:before="56"/>
        <w:ind w:left="676" w:right="668" w:firstLine="566"/>
      </w:pPr>
      <w:r>
        <w:rPr/>
        <w:t>Hệ thống thực hiện 2 chức năng đếm giây và đo nhiệt độ. Cả 2 đều xử dụng ngắt, bài này tổng hợp của bài 8-2 và 8-3 để cho thấy có thể một ứng dụng có thể sử dụng nhiều ngắt.</w:t>
      </w:r>
    </w:p>
    <w:p>
      <w:pPr>
        <w:pStyle w:val="BodyText"/>
        <w:spacing w:line="345" w:lineRule="auto" w:before="124"/>
        <w:ind w:left="1243" w:right="2039"/>
      </w:pPr>
      <w:r>
        <w:rPr/>
        <w:t>Khi timer đếm tràn thì tiến hành xử lý ngắt của timer thực hiện việc xử lý giây. Khi ADC chuyển đổi xong thì tiến hành cộng dồn kết quả ADC.</w:t>
      </w:r>
    </w:p>
    <w:p>
      <w:pPr>
        <w:pStyle w:val="ListParagraph"/>
        <w:numPr>
          <w:ilvl w:val="0"/>
          <w:numId w:val="102"/>
        </w:numPr>
        <w:tabs>
          <w:tab w:pos="1809" w:val="left" w:leader="none"/>
          <w:tab w:pos="1810" w:val="left" w:leader="none"/>
        </w:tabs>
        <w:spacing w:line="293" w:lineRule="exact" w:before="0" w:after="10"/>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297.95pt;mso-position-horizontal-relative:char;mso-position-vertical-relative:line" type="#_x0000_t202" filled="false" stroked="true" strokeweight=".48004pt" strokecolor="#000000">
            <w10:anchorlock/>
            <v:textbox inset="0,0,0,0">
              <w:txbxContent>
                <w:p>
                  <w:pPr>
                    <w:pStyle w:val="BodyText"/>
                    <w:spacing w:line="249" w:lineRule="auto" w:before="24"/>
                    <w:ind w:left="105" w:right="6600"/>
                    <w:rPr>
                      <w:rFonts w:ascii="Georgia"/>
                    </w:rPr>
                  </w:pPr>
                  <w:r>
                    <w:rPr>
                      <w:rFonts w:ascii="Georgia"/>
                      <w:w w:val="90"/>
                    </w:rPr>
                    <w:t>#IN</w:t>
                  </w:r>
                  <w:r>
                    <w:rPr>
                      <w:rFonts w:ascii="Georgia"/>
                      <w:w w:val="87"/>
                    </w:rPr>
                    <w:t>C</w:t>
                  </w:r>
                  <w:r>
                    <w:rPr>
                      <w:rFonts w:ascii="Georgia"/>
                      <w:w w:val="88"/>
                    </w:rPr>
                    <w:t>L</w:t>
                  </w:r>
                  <w:r>
                    <w:rPr>
                      <w:rFonts w:ascii="Georgia"/>
                      <w:w w:val="85"/>
                    </w:rPr>
                    <w:t>U</w:t>
                  </w:r>
                  <w:r>
                    <w:rPr>
                      <w:rFonts w:ascii="Georgia"/>
                      <w:w w:val="88"/>
                    </w:rPr>
                    <w:t>DE</w:t>
                  </w:r>
                  <w:r>
                    <w:rPr>
                      <w:rFonts w:ascii="Georgia"/>
                      <w:w w:val="86"/>
                    </w:rPr>
                    <w:t>&lt;</w:t>
                  </w:r>
                  <w:r>
                    <w:rPr>
                      <w:rFonts w:ascii="Georgia"/>
                      <w:w w:val="95"/>
                    </w:rPr>
                    <w:t>T</w:t>
                  </w:r>
                  <w:r>
                    <w:rPr>
                      <w:rFonts w:ascii="Georgia"/>
                      <w:w w:val="90"/>
                    </w:rPr>
                    <w:t>V</w:t>
                  </w:r>
                  <w:r>
                    <w:rPr>
                      <w:rFonts w:ascii="Georgia"/>
                      <w:w w:val="57"/>
                    </w:rPr>
                    <w:t>_</w:t>
                  </w:r>
                  <w:r>
                    <w:rPr>
                      <w:rFonts w:ascii="Georgia"/>
                      <w:w w:val="128"/>
                    </w:rPr>
                    <w:t>1</w:t>
                  </w:r>
                  <w:r>
                    <w:rPr>
                      <w:rFonts w:ascii="Georgia"/>
                      <w:w w:val="97"/>
                    </w:rPr>
                    <w:t>6</w:t>
                  </w:r>
                  <w:r>
                    <w:rPr>
                      <w:rFonts w:ascii="Georgia"/>
                      <w:w w:val="89"/>
                    </w:rPr>
                    <w:t>F</w:t>
                  </w:r>
                  <w:r>
                    <w:rPr>
                      <w:rFonts w:ascii="Georgia"/>
                      <w:w w:val="92"/>
                    </w:rPr>
                    <w:t>88</w:t>
                  </w:r>
                  <w:r>
                    <w:rPr>
                      <w:rFonts w:ascii="Georgia"/>
                      <w:w w:val="110"/>
                    </w:rPr>
                    <w:t>7</w:t>
                  </w:r>
                  <w:r>
                    <w:rPr>
                      <w:rFonts w:ascii="Georgia"/>
                      <w:w w:val="76"/>
                    </w:rPr>
                    <w:t>.</w:t>
                  </w:r>
                  <w:r>
                    <w:rPr>
                      <w:rFonts w:ascii="Georgia"/>
                      <w:w w:val="87"/>
                    </w:rPr>
                    <w:t>C</w:t>
                  </w:r>
                  <w:r>
                    <w:rPr>
                      <w:rFonts w:ascii="Georgia"/>
                      <w:w w:val="86"/>
                    </w:rPr>
                    <w:t>&gt; </w:t>
                  </w:r>
                  <w:r>
                    <w:rPr>
                      <w:rFonts w:ascii="Georgia"/>
                      <w:w w:val="90"/>
                    </w:rPr>
                    <w:t>UNSIGNED INT16 KQADC=0;</w:t>
                  </w:r>
                </w:p>
                <w:p>
                  <w:pPr>
                    <w:pStyle w:val="BodyText"/>
                    <w:tabs>
                      <w:tab w:pos="1928" w:val="left" w:leader="none"/>
                    </w:tabs>
                    <w:spacing w:line="268" w:lineRule="exact"/>
                    <w:ind w:left="105"/>
                    <w:rPr>
                      <w:rFonts w:ascii="Georgia"/>
                    </w:rPr>
                  </w:pPr>
                  <w:r>
                    <w:rPr>
                      <w:rFonts w:ascii="Georgia"/>
                      <w:w w:val="95"/>
                    </w:rPr>
                    <w:t>UNSIGNED</w:t>
                  </w:r>
                  <w:r>
                    <w:rPr>
                      <w:rFonts w:ascii="Georgia"/>
                      <w:spacing w:val="-34"/>
                      <w:w w:val="95"/>
                    </w:rPr>
                    <w:t> </w:t>
                  </w:r>
                  <w:r>
                    <w:rPr>
                      <w:rFonts w:ascii="Georgia"/>
                      <w:w w:val="95"/>
                    </w:rPr>
                    <w:t>INT</w:t>
                    <w:tab/>
                  </w:r>
                  <w:r>
                    <w:rPr>
                      <w:rFonts w:ascii="Georgia"/>
                    </w:rPr>
                    <w:t>GIAY,BDT,SOLANDO,</w:t>
                  </w:r>
                  <w:r>
                    <w:rPr>
                      <w:rFonts w:ascii="Georgia"/>
                      <w:spacing w:val="-20"/>
                    </w:rPr>
                    <w:t> </w:t>
                  </w:r>
                  <w:r>
                    <w:rPr>
                      <w:rFonts w:ascii="Georgia"/>
                    </w:rPr>
                    <w:t>MADONVI,</w:t>
                  </w:r>
                  <w:r>
                    <w:rPr>
                      <w:rFonts w:ascii="Georgia"/>
                      <w:spacing w:val="-19"/>
                    </w:rPr>
                    <w:t> </w:t>
                  </w:r>
                  <w:r>
                    <w:rPr>
                      <w:rFonts w:ascii="Georgia"/>
                    </w:rPr>
                    <w:t>MACHUC,</w:t>
                  </w:r>
                  <w:r>
                    <w:rPr>
                      <w:rFonts w:ascii="Georgia"/>
                      <w:spacing w:val="-19"/>
                    </w:rPr>
                    <w:t> </w:t>
                  </w:r>
                  <w:r>
                    <w:rPr>
                      <w:rFonts w:ascii="Georgia"/>
                    </w:rPr>
                    <w:t>MATRAM;</w:t>
                  </w:r>
                </w:p>
                <w:p>
                  <w:pPr>
                    <w:pStyle w:val="BodyText"/>
                    <w:spacing w:before="11"/>
                    <w:ind w:left="105"/>
                    <w:rPr>
                      <w:rFonts w:ascii="Georgia"/>
                    </w:rPr>
                  </w:pPr>
                  <w:r>
                    <w:rPr>
                      <w:rFonts w:ascii="Georgia"/>
                    </w:rPr>
                    <w:t>#int_timer1</w:t>
                  </w:r>
                </w:p>
                <w:p>
                  <w:pPr>
                    <w:pStyle w:val="BodyText"/>
                    <w:spacing w:before="10"/>
                    <w:ind w:left="105"/>
                    <w:rPr>
                      <w:rFonts w:ascii="Georgia"/>
                    </w:rPr>
                  </w:pPr>
                  <w:r>
                    <w:rPr>
                      <w:rFonts w:ascii="Georgia"/>
                    </w:rPr>
                    <w:t>void interrupt_timer1()</w:t>
                  </w:r>
                </w:p>
                <w:p>
                  <w:pPr>
                    <w:pStyle w:val="BodyText"/>
                    <w:spacing w:before="6"/>
                    <w:ind w:left="105"/>
                    <w:rPr>
                      <w:rFonts w:ascii="Georgia"/>
                    </w:rPr>
                  </w:pPr>
                  <w:r>
                    <w:rPr>
                      <w:rFonts w:ascii="Georgia"/>
                      <w:w w:val="90"/>
                    </w:rPr>
                    <w:t>{</w:t>
                  </w:r>
                </w:p>
                <w:p>
                  <w:pPr>
                    <w:pStyle w:val="BodyText"/>
                    <w:spacing w:line="247" w:lineRule="auto" w:before="11"/>
                    <w:ind w:left="672" w:right="7310"/>
                    <w:rPr>
                      <w:rFonts w:ascii="Georgia"/>
                    </w:rPr>
                  </w:pPr>
                  <w:r>
                    <w:rPr>
                      <w:rFonts w:ascii="Georgia"/>
                      <w:w w:val="90"/>
                    </w:rPr>
                    <w:t>SET_TIMER1(3036); </w:t>
                  </w:r>
                  <w:r>
                    <w:rPr>
                      <w:rFonts w:ascii="Georgia"/>
                    </w:rPr>
                    <w:t>BDT++; IF(BDT&gt;=10)</w:t>
                  </w:r>
                </w:p>
                <w:p>
                  <w:pPr>
                    <w:pStyle w:val="BodyText"/>
                    <w:spacing w:before="2"/>
                    <w:ind w:left="672"/>
                    <w:rPr>
                      <w:rFonts w:ascii="Georgia"/>
                    </w:rPr>
                  </w:pPr>
                  <w:r>
                    <w:rPr>
                      <w:rFonts w:ascii="Georgia"/>
                      <w:w w:val="90"/>
                    </w:rPr>
                    <w:t>{</w:t>
                  </w:r>
                </w:p>
                <w:p>
                  <w:pPr>
                    <w:pStyle w:val="BodyText"/>
                    <w:spacing w:before="6"/>
                    <w:ind w:left="1238"/>
                    <w:rPr>
                      <w:rFonts w:ascii="Georgia"/>
                    </w:rPr>
                  </w:pPr>
                  <w:r>
                    <w:rPr>
                      <w:rFonts w:ascii="Georgia"/>
                    </w:rPr>
                    <w:t>BDT = 0;</w:t>
                  </w:r>
                </w:p>
                <w:p>
                  <w:pPr>
                    <w:pStyle w:val="BodyText"/>
                    <w:tabs>
                      <w:tab w:pos="2188" w:val="left" w:leader="none"/>
                    </w:tabs>
                    <w:spacing w:line="249" w:lineRule="auto" w:before="10"/>
                    <w:ind w:left="1238" w:right="6305"/>
                    <w:rPr>
                      <w:rFonts w:ascii="Georgia"/>
                    </w:rPr>
                  </w:pPr>
                  <w:r>
                    <w:rPr>
                      <w:rFonts w:ascii="Georgia"/>
                    </w:rPr>
                    <w:t>IF</w:t>
                  </w:r>
                  <w:r>
                    <w:rPr>
                      <w:rFonts w:ascii="Georgia"/>
                      <w:spacing w:val="-46"/>
                    </w:rPr>
                    <w:t> </w:t>
                  </w:r>
                  <w:r>
                    <w:rPr>
                      <w:rFonts w:ascii="Georgia"/>
                    </w:rPr>
                    <w:t>(GIAY</w:t>
                  </w:r>
                  <w:r>
                    <w:rPr>
                      <w:rFonts w:ascii="Georgia"/>
                      <w:spacing w:val="-45"/>
                    </w:rPr>
                    <w:t> </w:t>
                  </w:r>
                  <w:r>
                    <w:rPr>
                      <w:rFonts w:ascii="Georgia"/>
                    </w:rPr>
                    <w:t>==</w:t>
                  </w:r>
                  <w:r>
                    <w:rPr>
                      <w:rFonts w:ascii="Georgia"/>
                      <w:spacing w:val="-46"/>
                    </w:rPr>
                    <w:t> </w:t>
                  </w:r>
                  <w:r>
                    <w:rPr>
                      <w:rFonts w:ascii="Georgia"/>
                    </w:rPr>
                    <w:t>59)</w:t>
                  </w:r>
                  <w:r>
                    <w:rPr>
                      <w:rFonts w:ascii="Georgia"/>
                      <w:spacing w:val="-45"/>
                    </w:rPr>
                    <w:t> </w:t>
                  </w:r>
                  <w:r>
                    <w:rPr>
                      <w:rFonts w:ascii="Georgia"/>
                    </w:rPr>
                    <w:t>GIAY</w:t>
                  </w:r>
                  <w:r>
                    <w:rPr>
                      <w:rFonts w:ascii="Georgia"/>
                      <w:spacing w:val="-47"/>
                    </w:rPr>
                    <w:t> </w:t>
                  </w:r>
                  <w:r>
                    <w:rPr>
                      <w:rFonts w:ascii="Georgia"/>
                    </w:rPr>
                    <w:t>=</w:t>
                  </w:r>
                  <w:r>
                    <w:rPr>
                      <w:rFonts w:ascii="Georgia"/>
                      <w:spacing w:val="-45"/>
                    </w:rPr>
                    <w:t> </w:t>
                  </w:r>
                  <w:r>
                    <w:rPr>
                      <w:rFonts w:ascii="Georgia"/>
                    </w:rPr>
                    <w:t>0; ELSE</w:t>
                    <w:tab/>
                    <w:t>GIAY++;</w:t>
                  </w:r>
                </w:p>
                <w:p>
                  <w:pPr>
                    <w:pStyle w:val="BodyText"/>
                    <w:spacing w:line="267" w:lineRule="exact"/>
                    <w:ind w:left="672"/>
                    <w:rPr>
                      <w:rFonts w:ascii="Georgia"/>
                    </w:rPr>
                  </w:pPr>
                  <w:r>
                    <w:rPr>
                      <w:rFonts w:ascii="Georgia"/>
                      <w:w w:val="90"/>
                    </w:rPr>
                    <w:t>}</w:t>
                  </w:r>
                </w:p>
                <w:p>
                  <w:pPr>
                    <w:pStyle w:val="BodyText"/>
                    <w:spacing w:line="244" w:lineRule="auto" w:before="12"/>
                    <w:ind w:left="105" w:right="9034"/>
                    <w:rPr>
                      <w:rFonts w:ascii="Georgia"/>
                    </w:rPr>
                  </w:pPr>
                  <w:r>
                    <w:rPr>
                      <w:rFonts w:ascii="Georgia"/>
                    </w:rPr>
                    <w:t>} </w:t>
                  </w:r>
                  <w:r>
                    <w:rPr>
                      <w:rFonts w:ascii="Georgia"/>
                      <w:w w:val="85"/>
                    </w:rPr>
                    <w:t>#INT_AD</w:t>
                  </w:r>
                </w:p>
                <w:p>
                  <w:pPr>
                    <w:pStyle w:val="BodyText"/>
                    <w:spacing w:before="5"/>
                    <w:ind w:left="105"/>
                    <w:rPr>
                      <w:rFonts w:ascii="Georgia"/>
                    </w:rPr>
                  </w:pPr>
                  <w:r>
                    <w:rPr>
                      <w:rFonts w:ascii="Georgia"/>
                    </w:rPr>
                    <w:t>void interrupt_ADC()</w:t>
                  </w:r>
                </w:p>
                <w:p>
                  <w:pPr>
                    <w:pStyle w:val="BodyText"/>
                    <w:spacing w:before="10"/>
                    <w:ind w:left="105"/>
                    <w:rPr>
                      <w:rFonts w:ascii="Georgia"/>
                    </w:rPr>
                  </w:pPr>
                  <w:r>
                    <w:rPr>
                      <w:rFonts w:ascii="Georgia"/>
                      <w:w w:val="90"/>
                    </w:rPr>
                    <w:t>{</w:t>
                  </w:r>
                </w:p>
                <w:p>
                  <w:pPr>
                    <w:pStyle w:val="BodyText"/>
                    <w:spacing w:line="249" w:lineRule="auto" w:before="6"/>
                    <w:ind w:left="672" w:right="4476"/>
                    <w:rPr>
                      <w:rFonts w:ascii="Georgia"/>
                    </w:rPr>
                  </w:pPr>
                  <w:r>
                    <w:rPr>
                      <w:rFonts w:ascii="Georgia"/>
                    </w:rPr>
                    <w:t>SOLANDO++; </w:t>
                  </w:r>
                  <w:r>
                    <w:rPr>
                      <w:rFonts w:ascii="Georgia"/>
                      <w:w w:val="85"/>
                    </w:rPr>
                    <w:t>KQADC=KQADC+READ_ADC(ADC_READ_ONLY);</w:t>
                  </w:r>
                </w:p>
                <w:p>
                  <w:pPr>
                    <w:pStyle w:val="BodyText"/>
                    <w:spacing w:line="272" w:lineRule="exact"/>
                    <w:ind w:left="105"/>
                    <w:rPr>
                      <w:rFonts w:ascii="Georgia"/>
                    </w:rPr>
                  </w:pPr>
                  <w:r>
                    <w:rPr>
                      <w:rFonts w:ascii="Georgia"/>
                      <w:w w:val="90"/>
                    </w:rPr>
                    <w:t>}</w:t>
                  </w:r>
                </w:p>
              </w:txbxContent>
            </v:textbox>
            <v:stroke dashstyle="solid"/>
          </v:shape>
        </w:pict>
      </w:r>
      <w:r>
        <w:rPr>
          <w:sz w:val="20"/>
        </w:rPr>
      </w:r>
    </w:p>
    <w:p>
      <w:pPr>
        <w:spacing w:after="0"/>
        <w:rPr>
          <w:sz w:val="20"/>
        </w:rPr>
        <w:sectPr>
          <w:pgSz w:w="11910" w:h="16840"/>
          <w:pgMar w:header="283" w:footer="472" w:top="640" w:bottom="660" w:left="740" w:right="0"/>
        </w:sectPr>
      </w:pPr>
    </w:p>
    <w:p>
      <w:pPr>
        <w:pStyle w:val="BodyText"/>
        <w:spacing w:before="64"/>
        <w:ind w:left="676"/>
        <w:rPr>
          <w:rFonts w:ascii="Georgia"/>
        </w:rPr>
      </w:pPr>
      <w:r>
        <w:rPr>
          <w:rFonts w:ascii="Georgia"/>
        </w:rPr>
        <w:t>VOID GIAIMA()</w:t>
      </w:r>
    </w:p>
    <w:p>
      <w:pPr>
        <w:pStyle w:val="BodyText"/>
        <w:spacing w:before="10"/>
        <w:ind w:left="676"/>
        <w:rPr>
          <w:rFonts w:ascii="Georgia"/>
        </w:rPr>
      </w:pPr>
      <w:r>
        <w:rPr>
          <w:rFonts w:ascii="Georgia"/>
          <w:w w:val="90"/>
        </w:rPr>
        <w:t>{</w:t>
      </w:r>
    </w:p>
    <w:p>
      <w:pPr>
        <w:pStyle w:val="BodyText"/>
        <w:spacing w:line="247" w:lineRule="auto" w:before="11"/>
        <w:ind w:left="1243" w:right="5678"/>
        <w:rPr>
          <w:rFonts w:ascii="Georgia"/>
        </w:rPr>
      </w:pPr>
      <w:r>
        <w:rPr>
          <w:rFonts w:ascii="Georgia"/>
        </w:rPr>
        <w:t>MATRAM = MA7DOAN[KQADC/100]; </w:t>
      </w:r>
      <w:r>
        <w:rPr>
          <w:rFonts w:ascii="Georgia"/>
          <w:w w:val="95"/>
        </w:rPr>
        <w:t>MACHUC</w:t>
      </w:r>
      <w:r>
        <w:rPr>
          <w:rFonts w:ascii="Georgia"/>
          <w:spacing w:val="-28"/>
          <w:w w:val="95"/>
        </w:rPr>
        <w:t> </w:t>
      </w:r>
      <w:r>
        <w:rPr>
          <w:rFonts w:ascii="Georgia"/>
          <w:w w:val="95"/>
        </w:rPr>
        <w:t>=</w:t>
      </w:r>
      <w:r>
        <w:rPr>
          <w:rFonts w:ascii="Georgia"/>
          <w:spacing w:val="-27"/>
          <w:w w:val="95"/>
        </w:rPr>
        <w:t> </w:t>
      </w:r>
      <w:r>
        <w:rPr>
          <w:rFonts w:ascii="Georgia"/>
          <w:w w:val="95"/>
        </w:rPr>
        <w:t>MA7DOAN[KQADC/10</w:t>
      </w:r>
      <w:r>
        <w:rPr>
          <w:rFonts w:ascii="Georgia"/>
          <w:spacing w:val="-26"/>
          <w:w w:val="95"/>
        </w:rPr>
        <w:t> </w:t>
      </w:r>
      <w:r>
        <w:rPr>
          <w:rFonts w:ascii="Georgia"/>
          <w:w w:val="95"/>
        </w:rPr>
        <w:t>%</w:t>
      </w:r>
      <w:r>
        <w:rPr>
          <w:rFonts w:ascii="Georgia"/>
          <w:spacing w:val="-29"/>
          <w:w w:val="95"/>
        </w:rPr>
        <w:t> </w:t>
      </w:r>
      <w:r>
        <w:rPr>
          <w:rFonts w:ascii="Georgia"/>
          <w:w w:val="95"/>
        </w:rPr>
        <w:t>10]; MADONVI=</w:t>
      </w:r>
      <w:r>
        <w:rPr>
          <w:rFonts w:ascii="Georgia"/>
          <w:spacing w:val="-16"/>
          <w:w w:val="95"/>
        </w:rPr>
        <w:t> </w:t>
      </w:r>
      <w:r>
        <w:rPr>
          <w:rFonts w:ascii="Georgia"/>
          <w:w w:val="95"/>
        </w:rPr>
        <w:t>MA7DOAN[KQADC</w:t>
      </w:r>
      <w:r>
        <w:rPr>
          <w:rFonts w:ascii="Georgia"/>
          <w:spacing w:val="-18"/>
          <w:w w:val="95"/>
        </w:rPr>
        <w:t> </w:t>
      </w:r>
      <w:r>
        <w:rPr>
          <w:rFonts w:ascii="Georgia"/>
          <w:w w:val="95"/>
        </w:rPr>
        <w:t>%</w:t>
      </w:r>
      <w:r>
        <w:rPr>
          <w:rFonts w:ascii="Georgia"/>
          <w:spacing w:val="-19"/>
          <w:w w:val="95"/>
        </w:rPr>
        <w:t> </w:t>
      </w:r>
      <w:r>
        <w:rPr>
          <w:rFonts w:ascii="Georgia"/>
          <w:w w:val="95"/>
        </w:rPr>
        <w:t>10];</w:t>
      </w:r>
    </w:p>
    <w:p>
      <w:pPr>
        <w:pStyle w:val="BodyText"/>
        <w:spacing w:before="2"/>
        <w:ind w:left="1243"/>
        <w:rPr>
          <w:rFonts w:ascii="Georgia"/>
        </w:rPr>
      </w:pPr>
      <w:r>
        <w:rPr>
          <w:rFonts w:ascii="Georgia"/>
        </w:rPr>
        <w:t>IF (MATRAM == 0XC0) MATRAM=0XFF;</w:t>
      </w:r>
    </w:p>
    <w:p>
      <w:pPr>
        <w:pStyle w:val="BodyText"/>
        <w:spacing w:before="6"/>
        <w:ind w:left="676"/>
        <w:rPr>
          <w:rFonts w:ascii="Georgia"/>
        </w:rPr>
      </w:pPr>
      <w:r>
        <w:rPr>
          <w:rFonts w:ascii="Georgia"/>
          <w:w w:val="90"/>
        </w:rPr>
        <w:t>}</w:t>
      </w:r>
    </w:p>
    <w:p>
      <w:pPr>
        <w:pStyle w:val="BodyText"/>
        <w:spacing w:before="11"/>
        <w:ind w:left="676"/>
        <w:rPr>
          <w:rFonts w:ascii="Georgia"/>
        </w:rPr>
      </w:pPr>
      <w:r>
        <w:rPr>
          <w:rFonts w:ascii="Georgia"/>
        </w:rPr>
        <w:t>VOID HIENTHI ()</w:t>
      </w:r>
    </w:p>
    <w:p>
      <w:pPr>
        <w:pStyle w:val="BodyText"/>
        <w:spacing w:before="5"/>
        <w:ind w:left="676"/>
        <w:rPr>
          <w:rFonts w:ascii="Georgia"/>
        </w:rPr>
      </w:pPr>
      <w:r>
        <w:rPr>
          <w:rFonts w:ascii="Georgia"/>
          <w:w w:val="90"/>
        </w:rPr>
        <w:t>{</w:t>
      </w:r>
    </w:p>
    <w:p>
      <w:pPr>
        <w:pStyle w:val="BodyText"/>
        <w:tabs>
          <w:tab w:pos="4081" w:val="left" w:leader="none"/>
        </w:tabs>
        <w:spacing w:line="247" w:lineRule="auto" w:before="11"/>
        <w:ind w:left="1243" w:right="4551"/>
        <w:jc w:val="both"/>
        <w:rPr>
          <w:rFonts w:ascii="Georgia"/>
        </w:rPr>
      </w:pPr>
      <w:r>
        <w:rPr>
          <w:rFonts w:ascii="Georgia"/>
          <w:w w:val="90"/>
        </w:rPr>
        <w:t>OUTPUT_B(MADONVI); OUTPUT_LOW(PIN_D0);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89"/>
        </w:rPr>
        <w:t>D0</w:t>
      </w:r>
      <w:r>
        <w:rPr>
          <w:rFonts w:ascii="Georgia"/>
          <w:w w:val="93"/>
        </w:rPr>
        <w:t>); </w:t>
      </w:r>
      <w:r>
        <w:rPr>
          <w:rFonts w:ascii="Georgia"/>
          <w:w w:val="95"/>
        </w:rPr>
        <w:t>OUTPUT_B(MACHUC); OUTPUT_LOW(PIN_D1);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103"/>
        </w:rPr>
        <w:t>D1</w:t>
      </w:r>
      <w:r>
        <w:rPr>
          <w:rFonts w:ascii="Georgia"/>
          <w:w w:val="93"/>
        </w:rPr>
        <w:t>); </w:t>
      </w:r>
      <w:r>
        <w:rPr>
          <w:rFonts w:ascii="Georgia"/>
          <w:w w:val="90"/>
        </w:rPr>
        <w:t>OUTPUT_B(MATRAM); OUTPUT_LOW(PIN_D2);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92"/>
        </w:rPr>
        <w:t>D2</w:t>
      </w:r>
      <w:r>
        <w:rPr>
          <w:rFonts w:ascii="Georgia"/>
          <w:w w:val="93"/>
        </w:rPr>
        <w:t>);</w:t>
      </w:r>
    </w:p>
    <w:p>
      <w:pPr>
        <w:pStyle w:val="BodyText"/>
        <w:spacing w:before="10"/>
        <w:rPr>
          <w:rFonts w:ascii="Georgia"/>
        </w:rPr>
      </w:pPr>
    </w:p>
    <w:p>
      <w:pPr>
        <w:pStyle w:val="BodyText"/>
        <w:tabs>
          <w:tab w:pos="5214" w:val="left" w:leader="none"/>
        </w:tabs>
        <w:spacing w:line="247" w:lineRule="auto"/>
        <w:ind w:left="1243" w:right="3416"/>
        <w:jc w:val="both"/>
        <w:rPr>
          <w:rFonts w:ascii="Georgia"/>
        </w:rPr>
      </w:pPr>
      <w:r>
        <w:rPr>
          <w:rFonts w:ascii="Georgia"/>
          <w:w w:val="90"/>
        </w:rPr>
        <w:t>OUTPUT_B(MA7DOAN[GIAY %10]); OUTPUT_LOW(PIN_D3);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1"/>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93"/>
        </w:rPr>
        <w:t>D3</w:t>
      </w:r>
      <w:r>
        <w:rPr>
          <w:rFonts w:ascii="Georgia"/>
          <w:w w:val="93"/>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1"/>
          <w:w w:val="93"/>
        </w:rPr>
        <w:t>B</w:t>
      </w:r>
      <w:r>
        <w:rPr>
          <w:rFonts w:ascii="Georgia"/>
          <w:w w:val="91"/>
        </w:rPr>
        <w:t>(M</w:t>
      </w:r>
      <w:r>
        <w:rPr>
          <w:rFonts w:ascii="Georgia"/>
          <w:spacing w:val="-1"/>
          <w:w w:val="92"/>
        </w:rPr>
        <w:t>A</w:t>
      </w:r>
      <w:r>
        <w:rPr>
          <w:rFonts w:ascii="Georgia"/>
          <w:spacing w:val="1"/>
          <w:w w:val="110"/>
        </w:rPr>
        <w:t>7</w:t>
      </w:r>
      <w:r>
        <w:rPr>
          <w:rFonts w:ascii="Georgia"/>
          <w:w w:val="88"/>
        </w:rPr>
        <w:t>D</w:t>
      </w:r>
      <w:r>
        <w:rPr>
          <w:rFonts w:ascii="Georgia"/>
          <w:spacing w:val="1"/>
          <w:w w:val="88"/>
        </w:rPr>
        <w:t>O</w:t>
      </w:r>
      <w:r>
        <w:rPr>
          <w:rFonts w:ascii="Georgia"/>
          <w:spacing w:val="-1"/>
          <w:w w:val="92"/>
        </w:rPr>
        <w:t>A</w:t>
      </w:r>
      <w:r>
        <w:rPr>
          <w:rFonts w:ascii="Georgia"/>
          <w:spacing w:val="-5"/>
          <w:w w:val="88"/>
        </w:rPr>
        <w:t>N</w:t>
      </w:r>
      <w:r>
        <w:rPr>
          <w:rFonts w:ascii="Georgia"/>
          <w:spacing w:val="2"/>
          <w:w w:val="93"/>
        </w:rPr>
        <w:t>[</w:t>
      </w:r>
      <w:r>
        <w:rPr>
          <w:rFonts w:ascii="Georgia"/>
          <w:spacing w:val="1"/>
          <w:w w:val="84"/>
        </w:rPr>
        <w:t>G</w:t>
      </w:r>
      <w:r>
        <w:rPr>
          <w:rFonts w:ascii="Georgia"/>
          <w:spacing w:val="-2"/>
          <w:w w:val="83"/>
        </w:rPr>
        <w:t>I</w:t>
      </w:r>
      <w:r>
        <w:rPr>
          <w:rFonts w:ascii="Georgia"/>
          <w:spacing w:val="-1"/>
          <w:w w:val="92"/>
        </w:rPr>
        <w:t>A</w:t>
      </w:r>
      <w:r>
        <w:rPr>
          <w:rFonts w:ascii="Georgia"/>
          <w:spacing w:val="-3"/>
          <w:w w:val="92"/>
        </w:rPr>
        <w:t>Y</w:t>
      </w:r>
      <w:r>
        <w:rPr>
          <w:rFonts w:ascii="Georgia"/>
          <w:spacing w:val="2"/>
          <w:w w:val="104"/>
        </w:rPr>
        <w:t>/</w:t>
      </w:r>
      <w:r>
        <w:rPr>
          <w:rFonts w:ascii="Georgia"/>
          <w:spacing w:val="1"/>
          <w:w w:val="128"/>
        </w:rPr>
        <w:t>1</w:t>
      </w:r>
      <w:r>
        <w:rPr>
          <w:rFonts w:ascii="Georgia"/>
          <w:spacing w:val="-4"/>
          <w:w w:val="90"/>
        </w:rPr>
        <w:t>0</w:t>
      </w:r>
      <w:r>
        <w:rPr>
          <w:rFonts w:ascii="Georgia"/>
          <w:spacing w:val="2"/>
          <w:w w:val="93"/>
        </w:rPr>
        <w:t>]</w:t>
      </w:r>
      <w:r>
        <w:rPr>
          <w:rFonts w:ascii="Georgia"/>
          <w:w w:val="93"/>
        </w:rPr>
        <w:t>);</w:t>
      </w:r>
      <w:r>
        <w:rPr>
          <w:rFonts w:ascii="Georgia"/>
        </w:rPr>
        <w:t>      </w:t>
      </w:r>
      <w:r>
        <w:rPr>
          <w:rFonts w:ascii="Georgia"/>
          <w:spacing w:val="24"/>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88"/>
        </w:rPr>
        <w:t>L</w:t>
      </w:r>
      <w:r>
        <w:rPr>
          <w:rFonts w:ascii="Georgia"/>
          <w:spacing w:val="1"/>
          <w:w w:val="87"/>
        </w:rPr>
        <w:t>O</w:t>
      </w:r>
      <w:r>
        <w:rPr>
          <w:rFonts w:ascii="Georgia"/>
          <w:spacing w:val="-1"/>
          <w:w w:val="96"/>
        </w:rPr>
        <w:t>W(</w:t>
      </w:r>
      <w:r>
        <w:rPr>
          <w:rFonts w:ascii="Georgia"/>
          <w:spacing w:val="-2"/>
          <w:w w:val="93"/>
        </w:rPr>
        <w:t>P</w:t>
      </w:r>
      <w:r>
        <w:rPr>
          <w:rFonts w:ascii="Georgia"/>
          <w:spacing w:val="-2"/>
          <w:w w:val="83"/>
        </w:rPr>
        <w:t>I</w:t>
      </w:r>
      <w:r>
        <w:rPr>
          <w:rFonts w:ascii="Georgia"/>
          <w:w w:val="74"/>
        </w:rPr>
        <w:t>N</w:t>
      </w:r>
      <w:r>
        <w:rPr>
          <w:rFonts w:ascii="Georgia"/>
          <w:spacing w:val="1"/>
          <w:w w:val="74"/>
        </w:rPr>
        <w:t>_</w:t>
      </w:r>
      <w:r>
        <w:rPr>
          <w:rFonts w:ascii="Georgia"/>
          <w:w w:val="92"/>
        </w:rPr>
        <w:t>D4</w:t>
      </w:r>
      <w:r>
        <w:rPr>
          <w:rFonts w:ascii="Georgia"/>
          <w:w w:val="93"/>
        </w:rPr>
        <w:t>); </w:t>
      </w:r>
      <w:r>
        <w:rPr>
          <w:rFonts w:ascii="Georgia"/>
          <w:w w:val="88"/>
        </w:rPr>
        <w:t>DE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4"/>
          <w:w w:val="87"/>
        </w:rPr>
        <w:t>M</w:t>
      </w:r>
      <w:r>
        <w:rPr>
          <w:rFonts w:ascii="Georgia"/>
          <w:w w:val="88"/>
        </w:rPr>
        <w:t>S</w:t>
      </w:r>
      <w:r>
        <w:rPr>
          <w:rFonts w:ascii="Georgia"/>
          <w:w w:val="116"/>
        </w:rPr>
        <w:t>(1</w:t>
      </w:r>
      <w:r>
        <w:rPr>
          <w:rFonts w:ascii="Georgia"/>
          <w:w w:val="93"/>
        </w:rPr>
        <w:t>);</w:t>
      </w:r>
      <w:r>
        <w:rPr>
          <w:rFonts w:ascii="Georgia"/>
        </w:rPr>
        <w:tab/>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spacing w:val="-2"/>
          <w:w w:val="84"/>
        </w:rPr>
        <w:t>H</w:t>
      </w:r>
      <w:r>
        <w:rPr>
          <w:rFonts w:ascii="Georgia"/>
          <w:spacing w:val="-2"/>
          <w:w w:val="83"/>
        </w:rPr>
        <w:t>I</w:t>
      </w:r>
      <w:r>
        <w:rPr>
          <w:rFonts w:ascii="Georgia"/>
          <w:spacing w:val="1"/>
          <w:w w:val="84"/>
        </w:rPr>
        <w:t>G</w:t>
      </w:r>
      <w:r>
        <w:rPr>
          <w:rFonts w:ascii="Georgia"/>
          <w:spacing w:val="-2"/>
          <w:w w:val="84"/>
        </w:rPr>
        <w:t>H</w:t>
      </w:r>
      <w:r>
        <w:rPr>
          <w:rFonts w:ascii="Georgia"/>
          <w:w w:val="96"/>
        </w:rPr>
        <w:t>(</w:t>
      </w:r>
      <w:r>
        <w:rPr>
          <w:rFonts w:ascii="Georgia"/>
          <w:spacing w:val="-3"/>
          <w:w w:val="96"/>
        </w:rPr>
        <w:t>P</w:t>
      </w:r>
      <w:r>
        <w:rPr>
          <w:rFonts w:ascii="Georgia"/>
          <w:spacing w:val="-2"/>
          <w:w w:val="83"/>
        </w:rPr>
        <w:t>I</w:t>
      </w:r>
      <w:r>
        <w:rPr>
          <w:rFonts w:ascii="Georgia"/>
          <w:w w:val="74"/>
        </w:rPr>
        <w:t>N</w:t>
      </w:r>
      <w:r>
        <w:rPr>
          <w:rFonts w:ascii="Georgia"/>
          <w:spacing w:val="1"/>
          <w:w w:val="74"/>
        </w:rPr>
        <w:t>_</w:t>
      </w:r>
      <w:r>
        <w:rPr>
          <w:rFonts w:ascii="Georgia"/>
          <w:w w:val="92"/>
        </w:rPr>
        <w:t>D4</w:t>
      </w:r>
      <w:r>
        <w:rPr>
          <w:rFonts w:ascii="Georgia"/>
          <w:w w:val="93"/>
        </w:rPr>
        <w:t>);</w:t>
      </w:r>
    </w:p>
    <w:p>
      <w:pPr>
        <w:pStyle w:val="BodyText"/>
        <w:spacing w:before="6"/>
        <w:ind w:left="834"/>
        <w:rPr>
          <w:rFonts w:ascii="Georgia"/>
        </w:rPr>
      </w:pPr>
      <w:r>
        <w:rPr>
          <w:rFonts w:ascii="Georgia"/>
          <w:w w:val="90"/>
        </w:rPr>
        <w:t>}</w:t>
      </w:r>
    </w:p>
    <w:p>
      <w:pPr>
        <w:pStyle w:val="BodyText"/>
        <w:spacing w:before="10"/>
        <w:rPr>
          <w:rFonts w:ascii="Georgia"/>
          <w:sz w:val="15"/>
        </w:rPr>
      </w:pPr>
    </w:p>
    <w:p>
      <w:pPr>
        <w:pStyle w:val="BodyText"/>
        <w:spacing w:before="108"/>
        <w:ind w:left="676"/>
        <w:rPr>
          <w:rFonts w:ascii="Georgia"/>
        </w:rPr>
      </w:pPr>
      <w:r>
        <w:rPr>
          <w:rFonts w:ascii="Georgia"/>
        </w:rPr>
        <w:t>VOID MAIN()</w:t>
      </w:r>
    </w:p>
    <w:p>
      <w:pPr>
        <w:pStyle w:val="BodyText"/>
        <w:spacing w:line="271" w:lineRule="exact" w:before="11"/>
        <w:ind w:left="676"/>
        <w:rPr>
          <w:rFonts w:ascii="Georgia"/>
        </w:rPr>
      </w:pPr>
      <w:r>
        <w:rPr>
          <w:rFonts w:ascii="Georgia"/>
          <w:w w:val="90"/>
        </w:rPr>
        <w:t>{</w:t>
      </w:r>
    </w:p>
    <w:p>
      <w:pPr>
        <w:pStyle w:val="BodyText"/>
        <w:tabs>
          <w:tab w:pos="5727" w:val="left" w:leader="none"/>
        </w:tabs>
        <w:spacing w:line="249" w:lineRule="auto" w:before="7"/>
        <w:ind w:left="1243" w:right="3462"/>
        <w:rPr>
          <w:rFonts w:ascii="Georgia"/>
        </w:rPr>
      </w:pPr>
      <w:r>
        <w:rPr>
          <w:rFonts w:ascii="Georgia"/>
          <w:w w:val="88"/>
        </w:rPr>
        <w:t>S</w:t>
      </w:r>
      <w:r>
        <w:rPr>
          <w:rFonts w:ascii="Georgia"/>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3"/>
          <w:w w:val="57"/>
        </w:rPr>
        <w:t>_</w:t>
      </w:r>
      <w:r>
        <w:rPr>
          <w:rFonts w:ascii="Georgia"/>
          <w:spacing w:val="1"/>
          <w:w w:val="93"/>
        </w:rPr>
        <w:t>B</w:t>
      </w:r>
      <w:r>
        <w:rPr>
          <w:rFonts w:ascii="Georgia"/>
          <w:w w:val="94"/>
        </w:rPr>
        <w:t>(0</w:t>
      </w:r>
      <w:r>
        <w:rPr>
          <w:rFonts w:ascii="Georgia"/>
          <w:spacing w:val="-1"/>
          <w:w w:val="95"/>
        </w:rPr>
        <w:t>x</w:t>
      </w:r>
      <w:r>
        <w:rPr>
          <w:rFonts w:ascii="Georgia"/>
          <w:spacing w:val="1"/>
          <w:w w:val="90"/>
        </w:rPr>
        <w:t>00</w:t>
      </w:r>
      <w:r>
        <w:rPr>
          <w:rFonts w:ascii="Georgia"/>
          <w:w w:val="93"/>
        </w:rPr>
        <w:t>);</w:t>
      </w:r>
      <w:r>
        <w:rPr>
          <w:rFonts w:ascii="Georgia"/>
        </w:rPr>
        <w:t>  </w:t>
      </w:r>
      <w:r>
        <w:rPr>
          <w:rFonts w:ascii="Georgia"/>
          <w:spacing w:val="-17"/>
        </w:rPr>
        <w:t> </w:t>
      </w:r>
      <w:r>
        <w:rPr>
          <w:rFonts w:ascii="Georgia"/>
          <w:w w:val="88"/>
        </w:rPr>
        <w:t>S</w:t>
      </w:r>
      <w:r>
        <w:rPr>
          <w:rFonts w:ascii="Georgia"/>
          <w:spacing w:val="-4"/>
          <w:w w:val="88"/>
        </w:rPr>
        <w:t>E</w:t>
      </w:r>
      <w:r>
        <w:rPr>
          <w:rFonts w:ascii="Georgia"/>
          <w:spacing w:val="1"/>
          <w:w w:val="95"/>
        </w:rPr>
        <w:t>T</w:t>
      </w:r>
      <w:r>
        <w:rPr>
          <w:rFonts w:ascii="Georgia"/>
          <w:spacing w:val="-3"/>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w w:val="92"/>
        </w:rPr>
        <w:t>D</w:t>
      </w:r>
      <w:r>
        <w:rPr>
          <w:rFonts w:ascii="Georgia"/>
          <w:spacing w:val="-1"/>
          <w:w w:val="92"/>
        </w:rPr>
        <w:t>(</w:t>
      </w:r>
      <w:r>
        <w:rPr>
          <w:rFonts w:ascii="Georgia"/>
          <w:spacing w:val="1"/>
          <w:w w:val="90"/>
        </w:rPr>
        <w:t>0</w:t>
      </w:r>
      <w:r>
        <w:rPr>
          <w:rFonts w:ascii="Georgia"/>
          <w:spacing w:val="-1"/>
          <w:w w:val="95"/>
        </w:rPr>
        <w:t>x</w:t>
      </w:r>
      <w:r>
        <w:rPr>
          <w:rFonts w:ascii="Georgia"/>
          <w:spacing w:val="-4"/>
          <w:w w:val="90"/>
        </w:rPr>
        <w:t>0</w:t>
      </w:r>
      <w:r>
        <w:rPr>
          <w:rFonts w:ascii="Georgia"/>
          <w:spacing w:val="1"/>
          <w:w w:val="90"/>
        </w:rPr>
        <w:t>0</w:t>
      </w:r>
      <w:r>
        <w:rPr>
          <w:rFonts w:ascii="Georgia"/>
          <w:w w:val="93"/>
        </w:rPr>
        <w:t>);</w:t>
      </w:r>
      <w:r>
        <w:rPr>
          <w:rFonts w:ascii="Georgia"/>
        </w:rPr>
        <w:tab/>
      </w:r>
      <w:r>
        <w:rPr>
          <w:rFonts w:ascii="Georgia"/>
          <w:w w:val="88"/>
        </w:rPr>
        <w:t>S</w:t>
      </w:r>
      <w:r>
        <w:rPr>
          <w:rFonts w:ascii="Georgia"/>
          <w:w w:val="88"/>
        </w:rPr>
        <w:t>E</w:t>
      </w:r>
      <w:r>
        <w:rPr>
          <w:rFonts w:ascii="Georgia"/>
          <w:spacing w:val="-4"/>
          <w:w w:val="95"/>
        </w:rPr>
        <w:t>T</w:t>
      </w:r>
      <w:r>
        <w:rPr>
          <w:rFonts w:ascii="Georgia"/>
          <w:spacing w:val="2"/>
          <w:w w:val="57"/>
        </w:rPr>
        <w:t>_</w:t>
      </w:r>
      <w:r>
        <w:rPr>
          <w:rFonts w:ascii="Georgia"/>
          <w:spacing w:val="1"/>
          <w:w w:val="95"/>
        </w:rPr>
        <w:t>T</w:t>
      </w:r>
      <w:r>
        <w:rPr>
          <w:rFonts w:ascii="Georgia"/>
          <w:spacing w:val="-1"/>
          <w:w w:val="86"/>
        </w:rPr>
        <w:t>R</w:t>
      </w:r>
      <w:r>
        <w:rPr>
          <w:rFonts w:ascii="Georgia"/>
          <w:spacing w:val="-2"/>
          <w:w w:val="86"/>
        </w:rPr>
        <w:t>I</w:t>
      </w:r>
      <w:r>
        <w:rPr>
          <w:rFonts w:ascii="Georgia"/>
          <w:w w:val="88"/>
        </w:rPr>
        <w:t>S</w:t>
      </w:r>
      <w:r>
        <w:rPr>
          <w:rFonts w:ascii="Georgia"/>
          <w:spacing w:val="2"/>
          <w:w w:val="57"/>
        </w:rPr>
        <w:t>_</w:t>
      </w:r>
      <w:r>
        <w:rPr>
          <w:rFonts w:ascii="Georgia"/>
          <w:spacing w:val="-1"/>
          <w:w w:val="92"/>
        </w:rPr>
        <w:t>A</w:t>
      </w:r>
      <w:r>
        <w:rPr>
          <w:rFonts w:ascii="Georgia"/>
          <w:w w:val="94"/>
        </w:rPr>
        <w:t>(0</w:t>
      </w:r>
      <w:r>
        <w:rPr>
          <w:rFonts w:ascii="Georgia"/>
          <w:spacing w:val="-1"/>
          <w:w w:val="95"/>
        </w:rPr>
        <w:t>x</w:t>
      </w:r>
      <w:r>
        <w:rPr>
          <w:rFonts w:ascii="Georgia"/>
          <w:spacing w:val="-4"/>
          <w:w w:val="90"/>
        </w:rPr>
        <w:t>0</w:t>
      </w:r>
      <w:r>
        <w:rPr>
          <w:rFonts w:ascii="Georgia"/>
          <w:spacing w:val="1"/>
          <w:w w:val="128"/>
        </w:rPr>
        <w:t>1</w:t>
      </w:r>
      <w:r>
        <w:rPr>
          <w:rFonts w:ascii="Georgia"/>
          <w:w w:val="93"/>
        </w:rPr>
        <w:t>); </w:t>
      </w:r>
      <w:r>
        <w:rPr>
          <w:rFonts w:ascii="Georgia"/>
        </w:rPr>
        <w:t>SETUP_ADC(ADC_CLOCK_DIV_2);</w:t>
      </w:r>
    </w:p>
    <w:p>
      <w:pPr>
        <w:pStyle w:val="BodyText"/>
        <w:spacing w:line="272" w:lineRule="exact"/>
        <w:ind w:left="1243"/>
        <w:rPr>
          <w:rFonts w:ascii="Georgia"/>
        </w:rPr>
      </w:pPr>
      <w:r>
        <w:rPr>
          <w:rFonts w:ascii="Georgia"/>
        </w:rPr>
        <w:t>SETUP_ADC_PORTS(SAN0);</w:t>
      </w:r>
    </w:p>
    <w:p>
      <w:pPr>
        <w:pStyle w:val="BodyText"/>
        <w:tabs>
          <w:tab w:pos="4081" w:val="left" w:leader="none"/>
          <w:tab w:pos="4988" w:val="left" w:leader="none"/>
          <w:tab w:pos="5780" w:val="left" w:leader="none"/>
        </w:tabs>
        <w:spacing w:line="247" w:lineRule="auto" w:before="6"/>
        <w:ind w:left="1243" w:right="2828"/>
        <w:rPr>
          <w:rFonts w:ascii="Georgia"/>
        </w:rPr>
      </w:pPr>
      <w:r>
        <w:rPr>
          <w:rFonts w:ascii="Georgia"/>
          <w:w w:val="85"/>
        </w:rPr>
        <w:t>SET_ADC_CHANNEL(0);</w:t>
        <w:tab/>
      </w:r>
      <w:r>
        <w:rPr>
          <w:rFonts w:ascii="Georgia"/>
          <w:w w:val="90"/>
        </w:rPr>
        <w:t>SOLANDO=0;</w:t>
        <w:tab/>
      </w:r>
      <w:r>
        <w:rPr>
          <w:rFonts w:ascii="Georgia"/>
        </w:rPr>
        <w:t>GIAY = 0; BDT=0; </w:t>
      </w:r>
      <w:r>
        <w:rPr>
          <w:rFonts w:ascii="Georgia"/>
          <w:w w:val="90"/>
        </w:rPr>
        <w:t>ENABLE_INTERRUPTS(GLOBAL);</w:t>
        <w:tab/>
      </w:r>
      <w:r>
        <w:rPr>
          <w:rFonts w:ascii="Georgia"/>
          <w:spacing w:val="-1"/>
          <w:w w:val="85"/>
        </w:rPr>
        <w:t>ENABLE_INTERRUPTS(INT_AD);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6"/>
          <w:w w:val="88"/>
        </w:rPr>
        <w:t>R</w:t>
      </w:r>
      <w:r>
        <w:rPr>
          <w:rFonts w:ascii="Georgia"/>
          <w:spacing w:val="2"/>
          <w:w w:val="57"/>
        </w:rPr>
        <w:t>_</w:t>
      </w:r>
      <w:r>
        <w:rPr>
          <w:rFonts w:ascii="Georgia"/>
          <w:spacing w:val="1"/>
          <w:w w:val="128"/>
        </w:rPr>
        <w:t>1</w:t>
      </w:r>
      <w:r>
        <w:rPr>
          <w:rFonts w:ascii="Georgia"/>
          <w:w w:val="98"/>
        </w:rPr>
        <w:t>(</w:t>
      </w:r>
      <w:r>
        <w:rPr>
          <w:rFonts w:ascii="Georgia"/>
          <w:spacing w:val="1"/>
          <w:w w:val="98"/>
        </w:rPr>
        <w:t>T</w:t>
      </w:r>
      <w:r>
        <w:rPr>
          <w:rFonts w:ascii="Georgia"/>
          <w:spacing w:val="-4"/>
          <w:w w:val="128"/>
        </w:rPr>
        <w:t>1</w:t>
      </w:r>
      <w:r>
        <w:rPr>
          <w:rFonts w:ascii="Georgia"/>
          <w:spacing w:val="2"/>
          <w:w w:val="57"/>
        </w:rPr>
        <w:t>_</w:t>
      </w:r>
      <w:r>
        <w:rPr>
          <w:rFonts w:ascii="Georgia"/>
          <w:spacing w:val="-2"/>
          <w:w w:val="83"/>
        </w:rPr>
        <w:t>I</w:t>
      </w:r>
      <w:r>
        <w:rPr>
          <w:rFonts w:ascii="Georgia"/>
          <w:w w:val="91"/>
        </w:rPr>
        <w:t>N</w:t>
      </w:r>
      <w:r>
        <w:rPr>
          <w:rFonts w:ascii="Georgia"/>
          <w:spacing w:val="1"/>
          <w:w w:val="91"/>
        </w:rPr>
        <w:t>T</w:t>
      </w:r>
      <w:r>
        <w:rPr>
          <w:rFonts w:ascii="Georgia"/>
          <w:w w:val="88"/>
        </w:rPr>
        <w:t>E</w:t>
      </w:r>
      <w:r>
        <w:rPr>
          <w:rFonts w:ascii="Georgia"/>
          <w:spacing w:val="-1"/>
          <w:w w:val="89"/>
        </w:rPr>
        <w:t>RN</w:t>
      </w:r>
      <w:r>
        <w:rPr>
          <w:rFonts w:ascii="Georgia"/>
          <w:spacing w:val="-2"/>
          <w:w w:val="89"/>
        </w:rPr>
        <w:t>A</w:t>
      </w:r>
      <w:r>
        <w:rPr>
          <w:rFonts w:ascii="Georgia"/>
          <w:w w:val="88"/>
        </w:rPr>
        <w:t>L</w:t>
      </w:r>
      <w:r>
        <w:rPr>
          <w:rFonts w:ascii="Georgia"/>
          <w:spacing w:val="-5"/>
        </w:rPr>
        <w:t> </w:t>
      </w:r>
      <w:r>
        <w:rPr>
          <w:rFonts w:ascii="Georgia"/>
          <w:w w:val="84"/>
        </w:rPr>
        <w:t>|</w:t>
      </w:r>
      <w:r>
        <w:rPr>
          <w:rFonts w:ascii="Georgia"/>
          <w:spacing w:val="-10"/>
        </w:rPr>
        <w:t> </w:t>
      </w:r>
      <w:r>
        <w:rPr>
          <w:rFonts w:ascii="Georgia"/>
          <w:spacing w:val="1"/>
          <w:w w:val="95"/>
        </w:rPr>
        <w:t>T</w:t>
      </w:r>
      <w:r>
        <w:rPr>
          <w:rFonts w:ascii="Georgia"/>
          <w:spacing w:val="-4"/>
          <w:w w:val="128"/>
        </w:rPr>
        <w:t>1</w:t>
      </w:r>
      <w:r>
        <w:rPr>
          <w:rFonts w:ascii="Georgia"/>
          <w:spacing w:val="2"/>
          <w:w w:val="57"/>
        </w:rPr>
        <w:t>_</w:t>
      </w:r>
      <w:r>
        <w:rPr>
          <w:rFonts w:ascii="Georgia"/>
          <w:w w:val="86"/>
        </w:rPr>
        <w:t>D</w:t>
      </w:r>
      <w:r>
        <w:rPr>
          <w:rFonts w:ascii="Georgia"/>
          <w:spacing w:val="-2"/>
          <w:w w:val="86"/>
        </w:rPr>
        <w:t>I</w:t>
      </w:r>
      <w:r>
        <w:rPr>
          <w:rFonts w:ascii="Georgia"/>
          <w:spacing w:val="-1"/>
          <w:w w:val="90"/>
        </w:rPr>
        <w:t>V</w:t>
      </w:r>
      <w:r>
        <w:rPr>
          <w:rFonts w:ascii="Georgia"/>
          <w:spacing w:val="2"/>
          <w:w w:val="57"/>
        </w:rPr>
        <w:t>_</w:t>
      </w:r>
      <w:r>
        <w:rPr>
          <w:rFonts w:ascii="Georgia"/>
          <w:spacing w:val="-3"/>
          <w:w w:val="93"/>
        </w:rPr>
        <w:t>B</w:t>
      </w:r>
      <w:r>
        <w:rPr>
          <w:rFonts w:ascii="Georgia"/>
          <w:spacing w:val="2"/>
          <w:w w:val="92"/>
        </w:rPr>
        <w:t>Y</w:t>
      </w:r>
      <w:r>
        <w:rPr>
          <w:rFonts w:ascii="Georgia"/>
          <w:spacing w:val="2"/>
          <w:w w:val="57"/>
        </w:rPr>
        <w:t>_</w:t>
      </w:r>
      <w:r>
        <w:rPr>
          <w:rFonts w:ascii="Georgia"/>
          <w:spacing w:val="1"/>
          <w:w w:val="92"/>
        </w:rPr>
        <w:t>8</w:t>
      </w:r>
      <w:r>
        <w:rPr>
          <w:rFonts w:ascii="Georgia"/>
          <w:spacing w:val="-6"/>
          <w:w w:val="101"/>
        </w:rPr>
        <w:t>)</w:t>
      </w:r>
      <w:r>
        <w:rPr>
          <w:rFonts w:ascii="Georgia"/>
          <w:w w:val="84"/>
        </w:rPr>
        <w:t>;</w:t>
      </w:r>
    </w:p>
    <w:p>
      <w:pPr>
        <w:pStyle w:val="BodyText"/>
        <w:spacing w:line="249" w:lineRule="auto" w:before="3"/>
        <w:ind w:left="1243" w:right="4630"/>
        <w:rPr>
          <w:rFonts w:ascii="Georgia"/>
        </w:rPr>
      </w:pPr>
      <w:r>
        <w:rPr>
          <w:rFonts w:ascii="Georgia"/>
        </w:rPr>
        <w:t>SET_TIMER1(0); </w:t>
      </w:r>
      <w:r>
        <w:rPr>
          <w:rFonts w:ascii="Georgia"/>
          <w:w w:val="85"/>
        </w:rPr>
        <w:t>ENABLE_INTERRUPTS(INT_TIMER1);</w:t>
      </w:r>
    </w:p>
    <w:p>
      <w:pPr>
        <w:pStyle w:val="BodyText"/>
        <w:spacing w:before="4"/>
        <w:rPr>
          <w:rFonts w:ascii="Georgia"/>
        </w:rPr>
      </w:pPr>
    </w:p>
    <w:p>
      <w:pPr>
        <w:pStyle w:val="BodyText"/>
        <w:spacing w:before="1"/>
        <w:ind w:left="1243"/>
        <w:rPr>
          <w:rFonts w:ascii="Georgia"/>
        </w:rPr>
      </w:pPr>
      <w:r>
        <w:rPr>
          <w:rFonts w:ascii="Georgia"/>
        </w:rPr>
        <w:t>WHILE(TRUE)</w:t>
      </w:r>
    </w:p>
    <w:p>
      <w:pPr>
        <w:pStyle w:val="BodyText"/>
        <w:spacing w:line="270" w:lineRule="exact" w:before="10"/>
        <w:ind w:left="1257"/>
        <w:rPr>
          <w:rFonts w:ascii="Georgia"/>
        </w:rPr>
      </w:pPr>
      <w:r>
        <w:rPr>
          <w:rFonts w:ascii="Georgia"/>
          <w:w w:val="90"/>
        </w:rPr>
        <w:t>{</w:t>
      </w:r>
    </w:p>
    <w:p>
      <w:pPr>
        <w:pStyle w:val="BodyText"/>
        <w:spacing w:before="8"/>
        <w:ind w:left="1809"/>
        <w:rPr>
          <w:rFonts w:ascii="Georgia"/>
        </w:rPr>
      </w:pPr>
      <w:r>
        <w:rPr>
          <w:rFonts w:ascii="Georgia"/>
        </w:rPr>
        <w:t>IF (SOLANDO&lt;100)</w:t>
      </w:r>
    </w:p>
    <w:p>
      <w:pPr>
        <w:pStyle w:val="BodyText"/>
        <w:spacing w:line="270" w:lineRule="exact" w:before="11"/>
        <w:ind w:left="1809"/>
        <w:rPr>
          <w:rFonts w:ascii="Georgia"/>
        </w:rPr>
      </w:pPr>
      <w:r>
        <w:rPr>
          <w:rFonts w:ascii="Georgia"/>
          <w:w w:val="90"/>
        </w:rPr>
        <w:t>{</w:t>
      </w:r>
    </w:p>
    <w:p>
      <w:pPr>
        <w:spacing w:after="0" w:line="270" w:lineRule="exact"/>
        <w:rPr>
          <w:rFonts w:ascii="Georgia"/>
        </w:rPr>
        <w:sectPr>
          <w:pgSz w:w="11910" w:h="16840"/>
          <w:pgMar w:header="313" w:footer="472" w:top="600" w:bottom="620" w:left="740" w:right="0"/>
        </w:sectPr>
      </w:pPr>
    </w:p>
    <w:p>
      <w:pPr>
        <w:pStyle w:val="BodyText"/>
        <w:rPr>
          <w:rFonts w:ascii="Georgia"/>
          <w:sz w:val="28"/>
        </w:rPr>
      </w:pPr>
    </w:p>
    <w:p>
      <w:pPr>
        <w:pStyle w:val="BodyText"/>
        <w:spacing w:before="6"/>
        <w:rPr>
          <w:rFonts w:ascii="Georgia"/>
          <w:sz w:val="22"/>
        </w:rPr>
      </w:pPr>
    </w:p>
    <w:p>
      <w:pPr>
        <w:pStyle w:val="BodyText"/>
        <w:spacing w:line="244" w:lineRule="auto"/>
        <w:ind w:left="1809"/>
        <w:rPr>
          <w:rFonts w:ascii="Georgia"/>
        </w:rPr>
      </w:pPr>
      <w:r>
        <w:rPr>
          <w:rFonts w:ascii="Georgia"/>
        </w:rPr>
        <w:t>} </w:t>
      </w:r>
      <w:r>
        <w:rPr>
          <w:rFonts w:ascii="Georgia"/>
          <w:w w:val="85"/>
        </w:rPr>
        <w:t>ELSE</w:t>
      </w:r>
    </w:p>
    <w:p>
      <w:pPr>
        <w:pStyle w:val="BodyText"/>
        <w:spacing w:before="6"/>
        <w:ind w:left="1809"/>
        <w:rPr>
          <w:rFonts w:ascii="Georgia"/>
        </w:rPr>
      </w:pPr>
      <w:r>
        <w:rPr>
          <w:rFonts w:ascii="Georgia"/>
          <w:w w:val="90"/>
        </w:rPr>
        <w:t>{</w:t>
      </w:r>
    </w:p>
    <w:p>
      <w:pPr>
        <w:pStyle w:val="BodyText"/>
        <w:rPr>
          <w:rFonts w:ascii="Georgia"/>
          <w:sz w:val="28"/>
        </w:rPr>
      </w:pPr>
    </w:p>
    <w:p>
      <w:pPr>
        <w:pStyle w:val="BodyText"/>
        <w:rPr>
          <w:rFonts w:ascii="Georgia"/>
          <w:sz w:val="28"/>
        </w:rPr>
      </w:pPr>
    </w:p>
    <w:p>
      <w:pPr>
        <w:pStyle w:val="BodyText"/>
        <w:rPr>
          <w:rFonts w:ascii="Georgia"/>
          <w:sz w:val="28"/>
        </w:rPr>
      </w:pPr>
    </w:p>
    <w:p>
      <w:pPr>
        <w:pStyle w:val="BodyText"/>
        <w:spacing w:before="9"/>
        <w:rPr>
          <w:rFonts w:ascii="Georgia"/>
          <w:sz w:val="40"/>
        </w:rPr>
      </w:pPr>
    </w:p>
    <w:p>
      <w:pPr>
        <w:pStyle w:val="BodyText"/>
        <w:ind w:left="1809"/>
        <w:rPr>
          <w:rFonts w:ascii="Georgia"/>
        </w:rPr>
      </w:pPr>
      <w:r>
        <w:rPr>
          <w:rFonts w:ascii="Georgia"/>
          <w:w w:val="90"/>
        </w:rPr>
        <w:t>}</w:t>
      </w:r>
    </w:p>
    <w:p>
      <w:pPr>
        <w:pStyle w:val="BodyText"/>
        <w:spacing w:before="5"/>
        <w:ind w:left="1257"/>
        <w:rPr>
          <w:rFonts w:ascii="Georgia"/>
        </w:rPr>
      </w:pPr>
      <w:r>
        <w:rPr>
          <w:rFonts w:ascii="Georgia"/>
          <w:w w:val="90"/>
        </w:rPr>
        <w:t>}</w:t>
      </w:r>
    </w:p>
    <w:p>
      <w:pPr>
        <w:pStyle w:val="BodyText"/>
        <w:spacing w:before="11"/>
        <w:ind w:left="676"/>
        <w:rPr>
          <w:rFonts w:ascii="Georgia"/>
        </w:rPr>
      </w:pPr>
      <w:r>
        <w:rPr>
          <w:rFonts w:ascii="Georgia"/>
          <w:w w:val="90"/>
        </w:rPr>
        <w:t>}</w:t>
      </w:r>
    </w:p>
    <w:p>
      <w:pPr>
        <w:pStyle w:val="BodyText"/>
        <w:spacing w:line="249" w:lineRule="auto" w:before="8"/>
        <w:ind w:right="5354"/>
        <w:rPr>
          <w:rFonts w:ascii="Georgia"/>
        </w:rPr>
      </w:pPr>
      <w:r>
        <w:rPr/>
        <w:br w:type="column"/>
      </w:r>
      <w:r>
        <w:rPr>
          <w:rFonts w:ascii="Georgia"/>
        </w:rPr>
        <w:t>HIENTHI(); </w:t>
      </w:r>
      <w:r>
        <w:rPr>
          <w:rFonts w:ascii="Georgia"/>
          <w:w w:val="85"/>
        </w:rPr>
        <w:t>READ_ADC(ADC_START_ONLY);</w:t>
      </w:r>
    </w:p>
    <w:p>
      <w:pPr>
        <w:pStyle w:val="BodyText"/>
        <w:rPr>
          <w:rFonts w:ascii="Georgia"/>
          <w:sz w:val="28"/>
        </w:rPr>
      </w:pPr>
    </w:p>
    <w:p>
      <w:pPr>
        <w:pStyle w:val="BodyText"/>
        <w:rPr>
          <w:rFonts w:ascii="Georgia"/>
          <w:sz w:val="28"/>
        </w:rPr>
      </w:pPr>
    </w:p>
    <w:p>
      <w:pPr>
        <w:pStyle w:val="BodyText"/>
        <w:spacing w:before="204"/>
        <w:rPr>
          <w:rFonts w:ascii="Georgia"/>
        </w:rPr>
      </w:pPr>
      <w:r>
        <w:rPr>
          <w:rFonts w:ascii="Georgia"/>
        </w:rPr>
        <w:t>SOLANDO=0;</w:t>
      </w:r>
    </w:p>
    <w:p>
      <w:pPr>
        <w:pStyle w:val="BodyText"/>
        <w:spacing w:line="247" w:lineRule="auto" w:before="10"/>
        <w:ind w:right="5354"/>
        <w:rPr>
          <w:rFonts w:ascii="Georgia"/>
        </w:rPr>
      </w:pPr>
      <w:r>
        <w:rPr>
          <w:rFonts w:ascii="Georgia"/>
          <w:w w:val="90"/>
        </w:rPr>
        <w:t>KQADC= KQADC /2.046; </w:t>
      </w:r>
      <w:r>
        <w:rPr>
          <w:rFonts w:ascii="Georgia"/>
          <w:w w:val="95"/>
        </w:rPr>
        <w:t>KQADC=KQADC/100; </w:t>
      </w:r>
      <w:r>
        <w:rPr>
          <w:rFonts w:ascii="Georgia"/>
        </w:rPr>
        <w:t>GIAIMA();</w:t>
      </w:r>
    </w:p>
    <w:p>
      <w:pPr>
        <w:pStyle w:val="BodyText"/>
        <w:spacing w:before="2"/>
        <w:rPr>
          <w:rFonts w:ascii="Georgia"/>
        </w:rPr>
      </w:pPr>
      <w:r>
        <w:rPr>
          <w:rFonts w:ascii="Georgia"/>
        </w:rPr>
        <w:t>KQADC=0;</w:t>
      </w:r>
    </w:p>
    <w:p>
      <w:pPr>
        <w:spacing w:after="0"/>
        <w:rPr>
          <w:rFonts w:ascii="Georgia"/>
        </w:rPr>
        <w:sectPr>
          <w:type w:val="continuous"/>
          <w:pgSz w:w="11910" w:h="16840"/>
          <w:pgMar w:top="520" w:bottom="280" w:left="740" w:right="0"/>
          <w:cols w:num="2" w:equalWidth="0">
            <w:col w:w="2336" w:space="40"/>
            <w:col w:w="8794"/>
          </w:cols>
        </w:sectPr>
      </w:pPr>
    </w:p>
    <w:p>
      <w:pPr>
        <w:pStyle w:val="BodyText"/>
        <w:rPr>
          <w:rFonts w:ascii="Georgia"/>
          <w:sz w:val="26"/>
        </w:rPr>
      </w:pPr>
      <w:r>
        <w:rPr/>
        <w:pict>
          <v:shape style="position:absolute;margin-left:65.063004pt;margin-top:14.159944pt;width:507.8pt;height:725.05pt;mso-position-horizontal-relative:page;mso-position-vertical-relative:page;z-index:-29096960" coordorigin="1301,283" coordsize="10156,14501" path="m11447,283l1311,283,1301,283,1301,14784,1311,14784,11447,14784,11447,14774,1311,14774,1311,658,11447,658,11447,648,11447,638,1311,638,1311,293,11447,293,11447,283xm11457,283l11448,283,11448,14784,11457,14784,11457,283xe" filled="true" fillcolor="#000000" stroked="false">
            <v:path arrowok="t"/>
            <v:fill type="solid"/>
            <w10:wrap type="none"/>
          </v:shape>
        </w:pict>
      </w:r>
    </w:p>
    <w:p>
      <w:pPr>
        <w:pStyle w:val="BodyText"/>
        <w:spacing w:before="3"/>
        <w:rPr>
          <w:rFonts w:ascii="Georgia"/>
          <w:sz w:val="36"/>
        </w:rPr>
      </w:pPr>
    </w:p>
    <w:p>
      <w:pPr>
        <w:pStyle w:val="BodyText"/>
        <w:ind w:left="676"/>
      </w:pPr>
      <w:r>
        <w:rPr/>
        <w:t>8-2.</w:t>
      </w:r>
    </w:p>
    <w:p>
      <w:pPr>
        <w:pStyle w:val="ListParagraph"/>
        <w:numPr>
          <w:ilvl w:val="0"/>
          <w:numId w:val="95"/>
        </w:numPr>
        <w:tabs>
          <w:tab w:pos="711" w:val="left" w:leader="none"/>
          <w:tab w:pos="712" w:val="left" w:leader="none"/>
        </w:tabs>
        <w:spacing w:line="240" w:lineRule="auto" w:before="85" w:after="0"/>
        <w:ind w:left="711" w:right="0" w:hanging="567"/>
        <w:jc w:val="left"/>
        <w:rPr>
          <w:sz w:val="24"/>
        </w:rPr>
      </w:pPr>
      <w:r>
        <w:rPr>
          <w:spacing w:val="4"/>
          <w:sz w:val="24"/>
        </w:rPr>
        <w:br w:type="column"/>
      </w:r>
      <w:r>
        <w:rPr>
          <w:sz w:val="24"/>
        </w:rPr>
        <w:t>Giải thích chương</w:t>
      </w:r>
      <w:r>
        <w:rPr>
          <w:spacing w:val="-5"/>
          <w:sz w:val="24"/>
        </w:rPr>
        <w:t> </w:t>
      </w:r>
      <w:r>
        <w:rPr>
          <w:sz w:val="24"/>
        </w:rPr>
        <w:t>trình:</w:t>
      </w:r>
    </w:p>
    <w:p>
      <w:pPr>
        <w:pStyle w:val="BodyText"/>
        <w:spacing w:before="55"/>
        <w:ind w:left="145"/>
      </w:pPr>
      <w:r>
        <w:rPr/>
        <w:t>Chương trình chính thực hiện khởi tạo ADC giống như bài 8-3 và khởi tạo Timer1 giống như bài</w:t>
      </w:r>
    </w:p>
    <w:p>
      <w:pPr>
        <w:pStyle w:val="BodyText"/>
        <w:spacing w:before="5"/>
        <w:rPr>
          <w:sz w:val="34"/>
        </w:rPr>
      </w:pPr>
    </w:p>
    <w:p>
      <w:pPr>
        <w:pStyle w:val="BodyText"/>
        <w:ind w:left="145"/>
      </w:pPr>
      <w:r>
        <w:rPr/>
        <w:t>Vòng lặp while thực hiện các lệnh giống bài 8-3.</w:t>
      </w:r>
    </w:p>
    <w:p>
      <w:pPr>
        <w:spacing w:after="0"/>
        <w:sectPr>
          <w:type w:val="continuous"/>
          <w:pgSz w:w="11910" w:h="16840"/>
          <w:pgMar w:top="520" w:bottom="280" w:left="740" w:right="0"/>
          <w:cols w:num="2" w:equalWidth="0">
            <w:col w:w="1059" w:space="40"/>
            <w:col w:w="10071"/>
          </w:cols>
        </w:sectPr>
      </w:pPr>
    </w:p>
    <w:p>
      <w:pPr>
        <w:pStyle w:val="BodyText"/>
        <w:spacing w:line="268" w:lineRule="exact"/>
        <w:ind w:left="1243"/>
        <w:jc w:val="both"/>
      </w:pPr>
      <w:r>
        <w:rPr/>
        <w:t>Chương trình con hiển thị có chức năng hiển thị nhiệt độ và giây.</w:t>
      </w:r>
    </w:p>
    <w:p>
      <w:pPr>
        <w:pStyle w:val="BodyText"/>
        <w:spacing w:line="237" w:lineRule="auto" w:before="120"/>
        <w:ind w:left="676" w:right="578" w:firstLine="566"/>
        <w:jc w:val="both"/>
      </w:pPr>
      <w:r>
        <w:rPr/>
        <w:t>Khi timer đếm tràn thì phát sinh ngắt và chương trình phục vụ ngắt thực hiện tăng biến đếm tràn, kiểm tra nếu đúng 1 giây thì tiến hành xử lý giây.</w:t>
      </w:r>
    </w:p>
    <w:p>
      <w:pPr>
        <w:pStyle w:val="BodyText"/>
        <w:spacing w:before="123"/>
        <w:ind w:left="1243"/>
        <w:jc w:val="both"/>
      </w:pPr>
      <w:r>
        <w:rPr/>
        <w:t>Phần ADC giống như đã giải thích ở bài 8-3.</w:t>
      </w:r>
    </w:p>
    <w:p>
      <w:pPr>
        <w:pStyle w:val="BodyText"/>
        <w:spacing w:before="65"/>
        <w:ind w:left="676" w:right="569" w:firstLine="566"/>
        <w:jc w:val="both"/>
      </w:pPr>
      <w:r>
        <w:rPr/>
        <w:pict>
          <v:shape style="position:absolute;margin-left:65.304001pt;margin-top:89.843132pt;width:507.35pt;height:43.7pt;mso-position-horizontal-relative:page;mso-position-vertical-relative:paragraph;z-index:-15113216;mso-wrap-distance-left:0;mso-wrap-distance-right:0" type="#_x0000_t202" filled="true" fillcolor="#f1dbdb" stroked="true" strokeweight=".48004pt" strokecolor="#000000">
            <v:textbox inset="0,0,0,0">
              <w:txbxContent>
                <w:p>
                  <w:pPr>
                    <w:pStyle w:val="BodyText"/>
                    <w:spacing w:line="237" w:lineRule="auto" w:before="13"/>
                    <w:ind w:left="1666" w:right="108" w:hanging="1561"/>
                    <w:jc w:val="both"/>
                  </w:pPr>
                  <w:r>
                    <w:rPr>
                      <w:b/>
                      <w:i/>
                    </w:rPr>
                    <w:t>Bài tập 8-3: </w:t>
                  </w:r>
                  <w:r>
                    <w:rPr/>
                    <w:t>Hãy vẽ mạch, viết lưu đồ và chương trình mạch đếm giờ phút giây hiển thị trên 6 led 7 đoạn kết nối theo phương pháp quét và đo nhiệt độ hiển thị trên 3 led 7 đoạn. Cả 2 đều dùng ngắt.</w:t>
                  </w:r>
                </w:p>
              </w:txbxContent>
            </v:textbox>
            <v:fill type="solid"/>
            <v:stroke dashstyle="solid"/>
            <w10:wrap type="topAndBottom"/>
          </v:shape>
        </w:pict>
      </w:r>
      <w:r>
        <w:rPr/>
        <w:pict>
          <v:shape style="position:absolute;margin-left:65.304001pt;margin-top:151.063126pt;width:507.35pt;height:16.1pt;mso-position-horizontal-relative:page;mso-position-vertical-relative:paragraph;z-index:-15112704;mso-wrap-distance-left:0;mso-wrap-distance-right:0" type="#_x0000_t202" filled="true" fillcolor="#f1dbdb" stroked="true" strokeweight=".48004pt" strokecolor="#000000">
            <v:textbox inset="0,0,0,0">
              <w:txbxContent>
                <w:p>
                  <w:pPr>
                    <w:tabs>
                      <w:tab w:pos="1666" w:val="left" w:leader="none"/>
                    </w:tabs>
                    <w:spacing w:before="11"/>
                    <w:ind w:left="105" w:right="0" w:firstLine="0"/>
                    <w:jc w:val="left"/>
                    <w:rPr>
                      <w:sz w:val="24"/>
                    </w:rPr>
                  </w:pPr>
                  <w:r>
                    <w:rPr>
                      <w:b/>
                      <w:i/>
                      <w:sz w:val="24"/>
                    </w:rPr>
                    <w:t>Bài</w:t>
                  </w:r>
                  <w:r>
                    <w:rPr>
                      <w:b/>
                      <w:i/>
                      <w:spacing w:val="1"/>
                      <w:sz w:val="24"/>
                    </w:rPr>
                    <w:t> </w:t>
                  </w:r>
                  <w:r>
                    <w:rPr>
                      <w:b/>
                      <w:i/>
                      <w:sz w:val="24"/>
                    </w:rPr>
                    <w:t>tập</w:t>
                  </w:r>
                  <w:r>
                    <w:rPr>
                      <w:b/>
                      <w:i/>
                      <w:spacing w:val="1"/>
                      <w:sz w:val="24"/>
                    </w:rPr>
                    <w:t> </w:t>
                  </w:r>
                  <w:r>
                    <w:rPr>
                      <w:b/>
                      <w:i/>
                      <w:sz w:val="24"/>
                    </w:rPr>
                    <w:t>8-4:</w:t>
                    <w:tab/>
                  </w:r>
                  <w:r>
                    <w:rPr>
                      <w:sz w:val="24"/>
                    </w:rPr>
                    <w:t>Giống bài 8-3 nhưng </w:t>
                  </w:r>
                  <w:r>
                    <w:rPr>
                      <w:spacing w:val="-3"/>
                      <w:sz w:val="24"/>
                    </w:rPr>
                    <w:t>ADC </w:t>
                  </w:r>
                  <w:r>
                    <w:rPr>
                      <w:sz w:val="24"/>
                    </w:rPr>
                    <w:t>không dùng</w:t>
                  </w:r>
                  <w:r>
                    <w:rPr>
                      <w:spacing w:val="12"/>
                      <w:sz w:val="24"/>
                    </w:rPr>
                    <w:t> </w:t>
                  </w:r>
                  <w:r>
                    <w:rPr>
                      <w:sz w:val="24"/>
                    </w:rPr>
                    <w:t>ngắt.</w:t>
                  </w:r>
                </w:p>
              </w:txbxContent>
            </v:textbox>
            <v:fill type="solid"/>
            <v:stroke dashstyle="solid"/>
            <w10:wrap type="topAndBottom"/>
          </v:shape>
        </w:pict>
      </w:r>
      <w:r>
        <w:rPr/>
        <w:pict>
          <v:shape style="position:absolute;margin-left:65.304001pt;margin-top:184.663132pt;width:507.35pt;height:74.45pt;mso-position-horizontal-relative:page;mso-position-vertical-relative:paragraph;z-index:-15112192;mso-wrap-distance-left:0;mso-wrap-distance-right:0" type="#_x0000_t202" filled="true" fillcolor="#f1dbdb" stroked="true" strokeweight=".48004pt" strokecolor="#000000">
            <v:textbox inset="0,0,0,0">
              <w:txbxContent>
                <w:p>
                  <w:pPr>
                    <w:pStyle w:val="BodyText"/>
                    <w:spacing w:line="237" w:lineRule="auto" w:before="14"/>
                    <w:ind w:left="1666" w:right="107" w:hanging="1561"/>
                    <w:jc w:val="both"/>
                  </w:pPr>
                  <w:r>
                    <w:rPr>
                      <w:b/>
                      <w:i/>
                    </w:rPr>
                    <w:t>Bài tập 8-5: </w:t>
                  </w:r>
                  <w:r>
                    <w:rPr/>
                    <w:t>Một vi điều khiển PIC16F887 giao tiếp với 3 led 7 đoạn loại anode chung, 2 cảm biến nhiệt độ LM35 nối với kênh AN0, AN1.</w:t>
                  </w:r>
                </w:p>
                <w:p>
                  <w:pPr>
                    <w:pStyle w:val="BodyText"/>
                    <w:spacing w:line="242" w:lineRule="auto" w:before="56"/>
                    <w:ind w:left="1666" w:right="102"/>
                    <w:jc w:val="both"/>
                  </w:pPr>
                  <w:r>
                    <w:rPr/>
                    <w:t>Hãy viết lưu đồ và chương trình chuyển đổi nhiệt độ dùng ngắt của ADC để biết quá trình chuyển đổi xong, mỗi kênh chuyển đổi trong thời gian 5 giây, dùng timer1 đếm thời gian và báo ngắt để chuyển kênh.</w:t>
                  </w:r>
                </w:p>
              </w:txbxContent>
            </v:textbox>
            <v:fill type="solid"/>
            <v:stroke dashstyle="solid"/>
            <w10:wrap type="topAndBottom"/>
          </v:shape>
        </w:pict>
      </w:r>
      <w:r>
        <w:rPr/>
        <w:pict>
          <v:shape style="position:absolute;margin-left:65.304001pt;margin-top:276.393127pt;width:507.35pt;height:118.85pt;mso-position-horizontal-relative:page;mso-position-vertical-relative:paragraph;z-index:-15111680;mso-wrap-distance-left:0;mso-wrap-distance-right:0" type="#_x0000_t202" filled="true" fillcolor="#f1dbdb" stroked="true" strokeweight=".48004pt" strokecolor="#000000">
            <v:textbox inset="0,0,0,0">
              <w:txbxContent>
                <w:p>
                  <w:pPr>
                    <w:pStyle w:val="BodyText"/>
                    <w:spacing w:before="11"/>
                    <w:ind w:left="1666" w:right="105" w:hanging="1561"/>
                    <w:jc w:val="both"/>
                  </w:pPr>
                  <w:r>
                    <w:rPr>
                      <w:b/>
                      <w:i/>
                    </w:rPr>
                    <w:t>Bài tập 8-6:   </w:t>
                  </w:r>
                  <w:r>
                    <w:rPr/>
                    <w:t>Một vi điều khiển PIC16F887 giao tiếp với 4 led 7 đoạn loại anode chung, 1 led hiển   thị số thứ </w:t>
                  </w:r>
                  <w:r>
                    <w:rPr>
                      <w:spacing w:val="2"/>
                    </w:rPr>
                    <w:t>tự </w:t>
                  </w:r>
                  <w:r>
                    <w:rPr/>
                    <w:t>kênh, 3 </w:t>
                  </w:r>
                  <w:r>
                    <w:rPr>
                      <w:spacing w:val="-4"/>
                    </w:rPr>
                    <w:t>led </w:t>
                  </w:r>
                  <w:r>
                    <w:rPr/>
                    <w:t>còn lại hiển thị nhiệt độ, 4 cảm biến nhiệt độ LM35 nối với 4 kênh </w:t>
                  </w:r>
                  <w:r>
                    <w:rPr>
                      <w:spacing w:val="2"/>
                    </w:rPr>
                    <w:t>từ </w:t>
                  </w:r>
                  <w:r>
                    <w:rPr/>
                    <w:t>AN0 đến AN3, có 3 nút </w:t>
                  </w:r>
                  <w:r>
                    <w:rPr>
                      <w:spacing w:val="-3"/>
                    </w:rPr>
                    <w:t>nhấn: </w:t>
                  </w:r>
                  <w:r>
                    <w:rPr/>
                    <w:t>1 nút chọn chế độ </w:t>
                  </w:r>
                  <w:r>
                    <w:rPr>
                      <w:spacing w:val="2"/>
                    </w:rPr>
                    <w:t>tự </w:t>
                  </w:r>
                  <w:r>
                    <w:rPr/>
                    <w:t>động hay bằng tay, 2 nút còn </w:t>
                  </w:r>
                  <w:r>
                    <w:rPr>
                      <w:spacing w:val="-3"/>
                    </w:rPr>
                    <w:t>lại là </w:t>
                  </w:r>
                  <w:r>
                    <w:rPr/>
                    <w:t>UP </w:t>
                  </w:r>
                  <w:r>
                    <w:rPr>
                      <w:spacing w:val="-3"/>
                    </w:rPr>
                    <w:t>và </w:t>
                  </w:r>
                  <w:r>
                    <w:rPr/>
                    <w:t>DW, nhấn UP </w:t>
                  </w:r>
                  <w:r>
                    <w:rPr>
                      <w:spacing w:val="-5"/>
                    </w:rPr>
                    <w:t>là </w:t>
                  </w:r>
                  <w:r>
                    <w:rPr/>
                    <w:t>tăng </w:t>
                  </w:r>
                  <w:r>
                    <w:rPr>
                      <w:spacing w:val="-3"/>
                    </w:rPr>
                    <w:t>lên </w:t>
                  </w:r>
                  <w:r>
                    <w:rPr/>
                    <w:t>để chọn kênh </w:t>
                  </w:r>
                  <w:r>
                    <w:rPr>
                      <w:spacing w:val="-3"/>
                    </w:rPr>
                    <w:t>ADC </w:t>
                  </w:r>
                  <w:r>
                    <w:rPr/>
                    <w:t>cao hơn, DW thì</w:t>
                  </w:r>
                  <w:r>
                    <w:rPr>
                      <w:spacing w:val="39"/>
                    </w:rPr>
                    <w:t> </w:t>
                  </w:r>
                  <w:r>
                    <w:rPr/>
                    <w:t>giảm.</w:t>
                  </w:r>
                </w:p>
                <w:p>
                  <w:pPr>
                    <w:pStyle w:val="BodyText"/>
                    <w:spacing w:before="58"/>
                    <w:ind w:left="1666" w:right="109"/>
                    <w:jc w:val="both"/>
                  </w:pPr>
                  <w:r>
                    <w:rPr/>
                    <w:t>Hãy viết lưu đồ và chương trình chuyển đổi nhiệt độ ở chế độ tự động dùng ngắt của ADC để biết quá trình chuyển đổi xong, mỗi kênh chuyển đổi trong thời gian 5 giây, dùng timer1 đếm thời gian và báo ngắt để chuyển kênh.</w:t>
                  </w:r>
                </w:p>
                <w:p>
                  <w:pPr>
                    <w:pStyle w:val="BodyText"/>
                    <w:spacing w:before="65"/>
                    <w:ind w:left="1666"/>
                    <w:jc w:val="both"/>
                  </w:pPr>
                  <w:r>
                    <w:rPr/>
                    <w:t>Ở chế độ bằng tay thì chuyển kênh khi nhấn UP hoặc DW.</w:t>
                  </w:r>
                </w:p>
              </w:txbxContent>
            </v:textbox>
            <v:fill type="solid"/>
            <v:stroke dashstyle="solid"/>
            <w10:wrap type="topAndBottom"/>
          </v:shape>
        </w:pict>
      </w:r>
      <w:r>
        <w:rPr/>
        <w:t>Trong chương trình phục </w:t>
      </w:r>
      <w:r>
        <w:rPr>
          <w:spacing w:val="-3"/>
        </w:rPr>
        <w:t>vụ </w:t>
      </w:r>
      <w:r>
        <w:rPr/>
        <w:t>ngắt không phải </w:t>
      </w:r>
      <w:r>
        <w:rPr>
          <w:spacing w:val="-3"/>
        </w:rPr>
        <w:t>là </w:t>
      </w:r>
      <w:r>
        <w:rPr/>
        <w:t>hằng số cố định vì các lệnh kiểm tra biến </w:t>
      </w:r>
      <w:r>
        <w:rPr>
          <w:spacing w:val="2"/>
        </w:rPr>
        <w:t>đếm </w:t>
      </w:r>
      <w:r>
        <w:rPr/>
        <w:t>tràn sẽ có 2 trường hợp: không thoả thì thoát – thời gian thực hiện ngắn hơn, khi thoả điều kiện </w:t>
      </w:r>
      <w:r>
        <w:rPr>
          <w:spacing w:val="3"/>
        </w:rPr>
        <w:t>thì </w:t>
      </w:r>
      <w:r>
        <w:rPr/>
        <w:t>thực hiện nhiều lệnh hơn </w:t>
      </w:r>
      <w:r>
        <w:rPr>
          <w:spacing w:val="-3"/>
        </w:rPr>
        <w:t>và </w:t>
      </w:r>
      <w:r>
        <w:rPr/>
        <w:t>thời gian dài hơn, hiện tượng này trong 1 số chương trình sẽ </w:t>
      </w:r>
      <w:r>
        <w:rPr>
          <w:spacing w:val="2"/>
        </w:rPr>
        <w:t>gây </w:t>
      </w:r>
      <w:r>
        <w:rPr/>
        <w:t>ra sai số nhưng ở bài này do timer đếm độc </w:t>
      </w:r>
      <w:r>
        <w:rPr>
          <w:spacing w:val="-4"/>
        </w:rPr>
        <w:t>lập </w:t>
      </w:r>
      <w:r>
        <w:rPr>
          <w:spacing w:val="-3"/>
        </w:rPr>
        <w:t>và </w:t>
      </w:r>
      <w:r>
        <w:rPr/>
        <w:t>báo ngắt nên không gây ảnh hưởng </w:t>
      </w:r>
      <w:r>
        <w:rPr>
          <w:spacing w:val="5"/>
        </w:rPr>
        <w:t>vì </w:t>
      </w:r>
      <w:r>
        <w:rPr>
          <w:spacing w:val="2"/>
        </w:rPr>
        <w:t>ta </w:t>
      </w:r>
      <w:r>
        <w:rPr/>
        <w:t>khởi tạo </w:t>
      </w:r>
      <w:r>
        <w:rPr>
          <w:spacing w:val="-3"/>
        </w:rPr>
        <w:t>lại </w:t>
      </w:r>
      <w:r>
        <w:rPr/>
        <w:t>timer ngay </w:t>
      </w:r>
      <w:r>
        <w:rPr>
          <w:spacing w:val="2"/>
        </w:rPr>
        <w:t>từ </w:t>
      </w:r>
      <w:r>
        <w:rPr/>
        <w:t>lúc bắt đầu chương trình phục </w:t>
      </w:r>
      <w:r>
        <w:rPr>
          <w:spacing w:val="-3"/>
        </w:rPr>
        <w:t>vụ </w:t>
      </w:r>
      <w:r>
        <w:rPr/>
        <w:t>ngắt nên timer sẽ </w:t>
      </w:r>
      <w:r>
        <w:rPr>
          <w:spacing w:val="2"/>
        </w:rPr>
        <w:t>tự </w:t>
      </w:r>
      <w:r>
        <w:rPr/>
        <w:t>động đếm chu kỳ tiếp theo </w:t>
      </w:r>
      <w:r>
        <w:rPr>
          <w:spacing w:val="-3"/>
        </w:rPr>
        <w:t>và </w:t>
      </w:r>
      <w:r>
        <w:rPr/>
        <w:t>không phụ thuộc vào các lệnh còn lại của chương trình con phục </w:t>
      </w:r>
      <w:r>
        <w:rPr>
          <w:spacing w:val="-3"/>
        </w:rPr>
        <w:t>vụ</w:t>
      </w:r>
      <w:r>
        <w:rPr>
          <w:spacing w:val="-6"/>
        </w:rPr>
        <w:t> </w:t>
      </w:r>
      <w:r>
        <w:rPr/>
        <w:t>ngắt.</w:t>
      </w:r>
    </w:p>
    <w:p>
      <w:pPr>
        <w:pStyle w:val="BodyText"/>
        <w:spacing w:before="7"/>
        <w:rPr>
          <w:sz w:val="23"/>
        </w:rPr>
      </w:pPr>
    </w:p>
    <w:p>
      <w:pPr>
        <w:pStyle w:val="BodyText"/>
        <w:spacing w:before="7"/>
        <w:rPr>
          <w:sz w:val="23"/>
        </w:rPr>
      </w:pPr>
    </w:p>
    <w:p>
      <w:pPr>
        <w:pStyle w:val="BodyText"/>
        <w:spacing w:before="3"/>
        <w:rPr>
          <w:sz w:val="23"/>
        </w:rPr>
      </w:pPr>
    </w:p>
    <w:p>
      <w:pPr>
        <w:pStyle w:val="BodyText"/>
        <w:spacing w:before="4"/>
      </w:pPr>
    </w:p>
    <w:p>
      <w:pPr>
        <w:pStyle w:val="Heading3"/>
        <w:numPr>
          <w:ilvl w:val="0"/>
          <w:numId w:val="99"/>
        </w:numPr>
        <w:tabs>
          <w:tab w:pos="567" w:val="left" w:leader="none"/>
          <w:tab w:pos="9954" w:val="left" w:leader="none"/>
        </w:tabs>
        <w:spacing w:line="240" w:lineRule="auto" w:before="87" w:after="0"/>
        <w:ind w:left="1243" w:right="536" w:hanging="1244"/>
        <w:jc w:val="right"/>
      </w:pPr>
      <w:r>
        <w:rPr>
          <w:shd w:fill="FFCC99" w:color="auto" w:val="clear"/>
        </w:rPr>
        <w:t>CÂU HỎI ÔN TẬP – TRẮC</w:t>
      </w:r>
      <w:r>
        <w:rPr>
          <w:spacing w:val="-17"/>
          <w:shd w:fill="FFCC99" w:color="auto" w:val="clear"/>
        </w:rPr>
        <w:t> </w:t>
      </w:r>
      <w:r>
        <w:rPr>
          <w:shd w:fill="FFCC99" w:color="auto" w:val="clear"/>
        </w:rPr>
        <w:t>NGHIỆM</w:t>
        <w:tab/>
      </w:r>
    </w:p>
    <w:p>
      <w:pPr>
        <w:pStyle w:val="Heading4"/>
        <w:numPr>
          <w:ilvl w:val="0"/>
          <w:numId w:val="103"/>
        </w:numPr>
        <w:tabs>
          <w:tab w:pos="595" w:val="left" w:leader="none"/>
          <w:tab w:pos="596" w:val="left" w:leader="none"/>
          <w:tab w:pos="9699" w:val="left" w:leader="none"/>
        </w:tabs>
        <w:spacing w:line="240" w:lineRule="auto" w:before="239"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pStyle w:val="BodyText"/>
        <w:tabs>
          <w:tab w:pos="1809" w:val="left" w:leader="none"/>
        </w:tabs>
        <w:spacing w:before="170"/>
        <w:ind w:left="676"/>
      </w:pPr>
      <w:r>
        <w:rPr>
          <w:b/>
          <w:i/>
        </w:rPr>
        <w:t>Câu</w:t>
      </w:r>
      <w:r>
        <w:rPr>
          <w:b/>
          <w:i/>
          <w:spacing w:val="2"/>
        </w:rPr>
        <w:t> </w:t>
      </w:r>
      <w:r>
        <w:rPr>
          <w:b/>
          <w:i/>
        </w:rPr>
        <w:t>8-1:</w:t>
        <w:tab/>
      </w:r>
      <w:r>
        <w:rPr/>
        <w:t>Hãy cho biết tên các thanh ghi liên quan đến ngắt của vi điều khiển</w:t>
      </w:r>
      <w:r>
        <w:rPr>
          <w:spacing w:val="-13"/>
        </w:rPr>
        <w:t> </w:t>
      </w:r>
      <w:r>
        <w:rPr/>
        <w:t>PIC16F887.</w:t>
      </w:r>
    </w:p>
    <w:p>
      <w:pPr>
        <w:pStyle w:val="BodyText"/>
        <w:tabs>
          <w:tab w:pos="1809" w:val="left" w:leader="none"/>
        </w:tabs>
        <w:spacing w:before="123"/>
        <w:ind w:left="676"/>
      </w:pPr>
      <w:r>
        <w:rPr>
          <w:b/>
          <w:i/>
        </w:rPr>
        <w:t>Câu</w:t>
      </w:r>
      <w:r>
        <w:rPr>
          <w:b/>
          <w:i/>
          <w:spacing w:val="2"/>
        </w:rPr>
        <w:t> </w:t>
      </w:r>
      <w:r>
        <w:rPr>
          <w:b/>
          <w:i/>
        </w:rPr>
        <w:t>8-2:</w:t>
        <w:tab/>
      </w:r>
      <w:r>
        <w:rPr/>
        <w:t>Hãy cho biết chức năng các </w:t>
      </w:r>
      <w:r>
        <w:rPr>
          <w:spacing w:val="-4"/>
        </w:rPr>
        <w:t>bit </w:t>
      </w:r>
      <w:r>
        <w:rPr/>
        <w:t>trong các thanh ghi ngắt của vi điều khiển</w:t>
      </w:r>
      <w:r>
        <w:rPr>
          <w:spacing w:val="11"/>
        </w:rPr>
        <w:t> </w:t>
      </w:r>
      <w:r>
        <w:rPr/>
        <w:t>PIC16F887.</w:t>
      </w:r>
    </w:p>
    <w:p>
      <w:pPr>
        <w:pStyle w:val="BodyText"/>
        <w:tabs>
          <w:tab w:pos="1809" w:val="left" w:leader="none"/>
        </w:tabs>
        <w:spacing w:before="117"/>
        <w:ind w:left="676"/>
      </w:pPr>
      <w:r>
        <w:rPr>
          <w:b/>
          <w:i/>
        </w:rPr>
        <w:t>Câu</w:t>
      </w:r>
      <w:r>
        <w:rPr>
          <w:b/>
          <w:i/>
          <w:spacing w:val="2"/>
        </w:rPr>
        <w:t> </w:t>
      </w:r>
      <w:r>
        <w:rPr>
          <w:b/>
          <w:i/>
        </w:rPr>
        <w:t>8-3:</w:t>
        <w:tab/>
      </w:r>
      <w:r>
        <w:rPr/>
        <w:t>Hãy cho biết vector </w:t>
      </w:r>
      <w:r>
        <w:rPr>
          <w:spacing w:val="-4"/>
        </w:rPr>
        <w:t>địa </w:t>
      </w:r>
      <w:r>
        <w:rPr/>
        <w:t>chỉ ngắt của vi điều khiển</w:t>
      </w:r>
      <w:r>
        <w:rPr>
          <w:spacing w:val="5"/>
        </w:rPr>
        <w:t> </w:t>
      </w:r>
      <w:r>
        <w:rPr/>
        <w:t>PIC16F887.</w:t>
      </w:r>
    </w:p>
    <w:p>
      <w:pPr>
        <w:pStyle w:val="BodyText"/>
        <w:tabs>
          <w:tab w:pos="1809" w:val="left" w:leader="none"/>
        </w:tabs>
        <w:spacing w:before="123"/>
        <w:ind w:left="676"/>
      </w:pPr>
      <w:r>
        <w:rPr>
          <w:b/>
          <w:i/>
        </w:rPr>
        <w:t>Câu</w:t>
      </w:r>
      <w:r>
        <w:rPr>
          <w:b/>
          <w:i/>
          <w:spacing w:val="2"/>
        </w:rPr>
        <w:t> </w:t>
      </w:r>
      <w:r>
        <w:rPr>
          <w:b/>
          <w:i/>
        </w:rPr>
        <w:t>8-4:</w:t>
        <w:tab/>
      </w:r>
      <w:r>
        <w:rPr/>
        <w:t>Hãy cho biết cách </w:t>
      </w:r>
      <w:r>
        <w:rPr>
          <w:spacing w:val="-3"/>
        </w:rPr>
        <w:t>xử lý </w:t>
      </w:r>
      <w:r>
        <w:rPr/>
        <w:t>ưu tiên ngắt của vi điều khiển</w:t>
      </w:r>
      <w:r>
        <w:rPr>
          <w:spacing w:val="6"/>
        </w:rPr>
        <w:t> </w:t>
      </w:r>
      <w:r>
        <w:rPr/>
        <w:t>PIC16F887.</w:t>
      </w:r>
    </w:p>
    <w:p>
      <w:pPr>
        <w:pStyle w:val="Heading4"/>
        <w:numPr>
          <w:ilvl w:val="0"/>
          <w:numId w:val="103"/>
        </w:numPr>
        <w:tabs>
          <w:tab w:pos="595" w:val="left" w:leader="none"/>
          <w:tab w:pos="596" w:val="left" w:leader="none"/>
          <w:tab w:pos="9699" w:val="left" w:leader="none"/>
        </w:tabs>
        <w:spacing w:line="240" w:lineRule="auto" w:before="185" w:after="0"/>
        <w:ind w:left="1526" w:right="536" w:hanging="1527"/>
        <w:jc w:val="right"/>
      </w:pPr>
      <w:r>
        <w:rPr>
          <w:shd w:fill="FFFF99" w:color="auto" w:val="clear"/>
        </w:rPr>
        <w:t>CÂU HỎI MỞ</w:t>
      </w:r>
      <w:r>
        <w:rPr>
          <w:spacing w:val="-6"/>
          <w:shd w:fill="FFFF99" w:color="auto" w:val="clear"/>
        </w:rPr>
        <w:t> </w:t>
      </w:r>
      <w:r>
        <w:rPr>
          <w:shd w:fill="FFFF99" w:color="auto" w:val="clear"/>
        </w:rPr>
        <w:t>RỘNG</w:t>
        <w:tab/>
      </w:r>
    </w:p>
    <w:p>
      <w:pPr>
        <w:pStyle w:val="BodyText"/>
        <w:tabs>
          <w:tab w:pos="1809" w:val="left" w:leader="none"/>
        </w:tabs>
        <w:spacing w:before="175"/>
        <w:ind w:left="676"/>
      </w:pPr>
      <w:r>
        <w:rPr>
          <w:b/>
          <w:i/>
        </w:rPr>
        <w:t>Câu</w:t>
      </w:r>
      <w:r>
        <w:rPr>
          <w:b/>
          <w:i/>
          <w:spacing w:val="2"/>
        </w:rPr>
        <w:t> </w:t>
      </w:r>
      <w:r>
        <w:rPr>
          <w:b/>
          <w:i/>
        </w:rPr>
        <w:t>8-5:</w:t>
        <w:tab/>
      </w:r>
      <w:r>
        <w:rPr/>
        <w:t>Hãy so sánh ngắt của vi điều khiển AT89S52 với</w:t>
      </w:r>
      <w:r>
        <w:rPr>
          <w:spacing w:val="6"/>
        </w:rPr>
        <w:t> </w:t>
      </w:r>
      <w:r>
        <w:rPr/>
        <w:t>PIC16F887.</w:t>
      </w:r>
    </w:p>
    <w:p>
      <w:pPr>
        <w:pStyle w:val="BodyText"/>
        <w:tabs>
          <w:tab w:pos="1809" w:val="left" w:leader="none"/>
        </w:tabs>
        <w:spacing w:before="118"/>
        <w:ind w:left="676"/>
      </w:pPr>
      <w:r>
        <w:rPr>
          <w:b/>
          <w:i/>
        </w:rPr>
        <w:t>Câu</w:t>
      </w:r>
      <w:r>
        <w:rPr>
          <w:b/>
          <w:i/>
          <w:spacing w:val="2"/>
        </w:rPr>
        <w:t> </w:t>
      </w:r>
      <w:r>
        <w:rPr>
          <w:b/>
          <w:i/>
        </w:rPr>
        <w:t>8-6:</w:t>
        <w:tab/>
      </w:r>
      <w:r>
        <w:rPr/>
        <w:t>Hãy so sánh ngắt của vi điều khiển PIC18F4550 với</w:t>
      </w:r>
      <w:r>
        <w:rPr>
          <w:spacing w:val="-3"/>
        </w:rPr>
        <w:t> </w:t>
      </w:r>
      <w:r>
        <w:rPr/>
        <w:t>PIC16F887.</w:t>
      </w:r>
    </w:p>
    <w:p>
      <w:pPr>
        <w:pStyle w:val="Heading4"/>
        <w:numPr>
          <w:ilvl w:val="0"/>
          <w:numId w:val="103"/>
        </w:numPr>
        <w:tabs>
          <w:tab w:pos="595" w:val="left" w:leader="none"/>
          <w:tab w:pos="596" w:val="left" w:leader="none"/>
          <w:tab w:pos="9699" w:val="left" w:leader="none"/>
        </w:tabs>
        <w:spacing w:line="240" w:lineRule="auto" w:before="190" w:after="0"/>
        <w:ind w:left="1526" w:right="536" w:hanging="1527"/>
        <w:jc w:val="right"/>
      </w:pPr>
      <w:r>
        <w:rPr>
          <w:shd w:fill="FFFF99" w:color="auto" w:val="clear"/>
        </w:rPr>
        <w:t>CÂU HỎI TRẮC</w:t>
      </w:r>
      <w:r>
        <w:rPr>
          <w:spacing w:val="-12"/>
          <w:shd w:fill="FFFF99" w:color="auto" w:val="clear"/>
        </w:rPr>
        <w:t> </w:t>
      </w:r>
      <w:r>
        <w:rPr>
          <w:shd w:fill="FFFF99" w:color="auto" w:val="clear"/>
        </w:rPr>
        <w:t>NGHIỆM</w:t>
        <w:tab/>
      </w:r>
    </w:p>
    <w:p>
      <w:pPr>
        <w:pStyle w:val="BodyText"/>
        <w:tabs>
          <w:tab w:pos="1809" w:val="left" w:leader="none"/>
        </w:tabs>
        <w:spacing w:before="233"/>
        <w:ind w:left="676"/>
      </w:pPr>
      <w:r>
        <w:rPr>
          <w:b/>
          <w:i/>
        </w:rPr>
        <w:t>Câu</w:t>
      </w:r>
      <w:r>
        <w:rPr>
          <w:b/>
          <w:i/>
          <w:spacing w:val="2"/>
        </w:rPr>
        <w:t> </w:t>
      </w:r>
      <w:r>
        <w:rPr>
          <w:b/>
          <w:i/>
        </w:rPr>
        <w:t>8-1</w:t>
      </w:r>
      <w:r>
        <w:rPr/>
        <w:t>:</w:t>
        <w:tab/>
        <w:t>Vi điều khiển PIC 16F887 có </w:t>
      </w:r>
      <w:r>
        <w:rPr>
          <w:spacing w:val="-3"/>
        </w:rPr>
        <w:t>mấy </w:t>
      </w:r>
      <w:r>
        <w:rPr/>
        <w:t>nguồn</w:t>
      </w:r>
      <w:r>
        <w:rPr>
          <w:spacing w:val="7"/>
        </w:rPr>
        <w:t> </w:t>
      </w:r>
      <w:r>
        <w:rPr/>
        <w:t>ngắt:</w:t>
      </w:r>
    </w:p>
    <w:p>
      <w:pPr>
        <w:spacing w:after="0"/>
        <w:sectPr>
          <w:pgSz w:w="11910" w:h="16840"/>
          <w:pgMar w:header="283" w:footer="472" w:top="640" w:bottom="660" w:left="740" w:right="0"/>
        </w:sectPr>
      </w:pPr>
    </w:p>
    <w:p>
      <w:pPr>
        <w:pStyle w:val="BodyText"/>
        <w:tabs>
          <w:tab w:pos="3797" w:val="left" w:leader="none"/>
        </w:tabs>
        <w:spacing w:before="122"/>
        <w:ind w:left="1248"/>
      </w:pPr>
      <w:r>
        <w:rPr/>
        <w:pict>
          <v:shape style="position:absolute;margin-left:354.380005pt;margin-top:6.611123pt;width:31.35pt;height:13.3pt;mso-position-horizontal-relative:page;mso-position-vertical-relative:paragraph;z-index:16346112" type="#_x0000_t202" filled="true" fillcolor="#fdcaca" stroked="false">
            <v:textbox inset="0,0,0,0">
              <w:txbxContent>
                <w:p>
                  <w:pPr>
                    <w:pStyle w:val="BodyText"/>
                    <w:spacing w:line="266" w:lineRule="exact"/>
                  </w:pPr>
                  <w:r>
                    <w:rPr/>
                    <w:t>(c) 15</w:t>
                  </w:r>
                </w:p>
              </w:txbxContent>
            </v:textbox>
            <v:fill opacity="52428f" type="solid"/>
            <w10:wrap type="none"/>
          </v:shape>
        </w:pict>
      </w:r>
      <w:r>
        <w:rPr/>
        <w:t>(a)</w:t>
      </w:r>
      <w:r>
        <w:rPr>
          <w:spacing w:val="13"/>
        </w:rPr>
        <w:t> </w:t>
      </w:r>
      <w:r>
        <w:rPr/>
        <w:t>17</w:t>
        <w:tab/>
        <w:t>(b)</w:t>
      </w:r>
      <w:r>
        <w:rPr>
          <w:spacing w:val="3"/>
        </w:rPr>
        <w:t> </w:t>
      </w:r>
      <w:r>
        <w:rPr/>
        <w:t>14</w:t>
      </w:r>
    </w:p>
    <w:p>
      <w:pPr>
        <w:pStyle w:val="BodyText"/>
        <w:tabs>
          <w:tab w:pos="1809" w:val="left" w:leader="none"/>
        </w:tabs>
        <w:spacing w:before="162"/>
        <w:ind w:left="676"/>
      </w:pPr>
      <w:r>
        <w:rPr>
          <w:b/>
          <w:i/>
        </w:rPr>
        <w:t>Câu</w:t>
      </w:r>
      <w:r>
        <w:rPr>
          <w:b/>
          <w:i/>
          <w:spacing w:val="2"/>
        </w:rPr>
        <w:t> </w:t>
      </w:r>
      <w:r>
        <w:rPr>
          <w:b/>
          <w:i/>
        </w:rPr>
        <w:t>8-2</w:t>
      </w:r>
      <w:r>
        <w:rPr/>
        <w:t>:</w:t>
        <w:tab/>
        <w:t>Vi điều khiển PIC 16F887 có </w:t>
      </w:r>
      <w:r>
        <w:rPr>
          <w:spacing w:val="-3"/>
        </w:rPr>
        <w:t>mấy </w:t>
      </w:r>
      <w:r>
        <w:rPr/>
        <w:t>thanh ghi liên quan đến</w:t>
      </w:r>
      <w:r>
        <w:rPr>
          <w:spacing w:val="2"/>
        </w:rPr>
        <w:t> </w:t>
      </w:r>
      <w:r>
        <w:rPr/>
        <w:t>ngắt:</w:t>
      </w:r>
    </w:p>
    <w:p>
      <w:pPr>
        <w:pStyle w:val="ListParagraph"/>
        <w:numPr>
          <w:ilvl w:val="0"/>
          <w:numId w:val="96"/>
        </w:numPr>
        <w:tabs>
          <w:tab w:pos="1023" w:val="left" w:leader="none"/>
        </w:tabs>
        <w:spacing w:line="240" w:lineRule="auto" w:before="122" w:after="0"/>
        <w:ind w:left="1022" w:right="0" w:hanging="347"/>
        <w:jc w:val="left"/>
        <w:rPr>
          <w:sz w:val="24"/>
        </w:rPr>
      </w:pPr>
      <w:r>
        <w:rPr>
          <w:w w:val="99"/>
          <w:sz w:val="24"/>
        </w:rPr>
        <w:br w:type="column"/>
      </w:r>
      <w:r>
        <w:rPr>
          <w:sz w:val="24"/>
        </w:rPr>
        <w:t>16</w:t>
      </w:r>
    </w:p>
    <w:p>
      <w:pPr>
        <w:spacing w:after="0" w:line="240" w:lineRule="auto"/>
        <w:jc w:val="left"/>
        <w:rPr>
          <w:sz w:val="24"/>
        </w:rPr>
        <w:sectPr>
          <w:type w:val="continuous"/>
          <w:pgSz w:w="11910" w:h="16840"/>
          <w:pgMar w:top="520" w:bottom="280" w:left="740" w:right="0"/>
          <w:cols w:num="2" w:equalWidth="0">
            <w:col w:w="8001" w:space="225"/>
            <w:col w:w="2944"/>
          </w:cols>
        </w:sectPr>
      </w:pPr>
    </w:p>
    <w:p>
      <w:pPr>
        <w:pStyle w:val="BodyText"/>
        <w:tabs>
          <w:tab w:pos="3797" w:val="left" w:leader="none"/>
          <w:tab w:pos="6347" w:val="left" w:leader="none"/>
          <w:tab w:pos="8902" w:val="left" w:leader="none"/>
        </w:tabs>
        <w:spacing w:before="21"/>
        <w:ind w:left="1248"/>
      </w:pPr>
      <w:r>
        <w:rPr/>
        <w:pict>
          <v:shape style="position:absolute;margin-left:65.063004pt;margin-top:14.159944pt;width:507.8pt;height:18.25pt;mso-position-horizontal-relative:page;mso-position-vertical-relative:page;z-index:163471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t>(a)</w:t>
      </w:r>
      <w:r>
        <w:rPr>
          <w:spacing w:val="13"/>
        </w:rPr>
        <w:t> </w:t>
      </w:r>
      <w:r>
        <w:rPr/>
        <w:t>3</w:t>
        <w:tab/>
        <w:t>(b)</w:t>
      </w:r>
      <w:r>
        <w:rPr>
          <w:spacing w:val="2"/>
        </w:rPr>
        <w:t> </w:t>
      </w:r>
      <w:r>
        <w:rPr/>
        <w:t>4</w:t>
        <w:tab/>
        <w:t>(c)</w:t>
      </w:r>
      <w:r>
        <w:rPr>
          <w:spacing w:val="4"/>
        </w:rPr>
        <w:t> </w:t>
      </w:r>
      <w:r>
        <w:rPr/>
        <w:t>5</w:t>
        <w:tab/>
        <w:t>(d)</w:t>
      </w:r>
      <w:r>
        <w:rPr>
          <w:spacing w:val="4"/>
        </w:rPr>
        <w:t> </w:t>
      </w:r>
      <w:r>
        <w:rPr/>
        <w:t>6</w:t>
      </w:r>
    </w:p>
    <w:p>
      <w:pPr>
        <w:pStyle w:val="BodyText"/>
        <w:tabs>
          <w:tab w:pos="1809" w:val="left" w:leader="none"/>
        </w:tabs>
        <w:spacing w:before="161"/>
        <w:ind w:left="676"/>
      </w:pPr>
      <w:r>
        <w:rPr>
          <w:b/>
          <w:i/>
        </w:rPr>
        <w:t>Câu</w:t>
      </w:r>
      <w:r>
        <w:rPr>
          <w:b/>
          <w:i/>
          <w:spacing w:val="2"/>
        </w:rPr>
        <w:t> </w:t>
      </w:r>
      <w:r>
        <w:rPr>
          <w:b/>
          <w:i/>
        </w:rPr>
        <w:t>8-3</w:t>
      </w:r>
      <w:r>
        <w:rPr/>
        <w:t>:</w:t>
        <w:tab/>
        <w:t>Thanh ghi OPTION_REG chứa </w:t>
      </w:r>
      <w:r>
        <w:rPr>
          <w:spacing w:val="-3"/>
        </w:rPr>
        <w:t>mấy </w:t>
      </w:r>
      <w:r>
        <w:rPr/>
        <w:t>nguồn</w:t>
      </w:r>
      <w:r>
        <w:rPr>
          <w:spacing w:val="2"/>
        </w:rPr>
        <w:t> </w:t>
      </w:r>
      <w:r>
        <w:rPr/>
        <w:t>ngắt:</w:t>
      </w:r>
    </w:p>
    <w:p>
      <w:pPr>
        <w:pStyle w:val="BodyText"/>
        <w:tabs>
          <w:tab w:pos="3797" w:val="left" w:leader="none"/>
          <w:tab w:pos="6347" w:val="left" w:leader="none"/>
          <w:tab w:pos="8902" w:val="left" w:leader="none"/>
        </w:tabs>
        <w:spacing w:before="123"/>
        <w:ind w:left="1248"/>
      </w:pPr>
      <w:r>
        <w:rPr/>
        <w:t>(a) </w:t>
      </w:r>
      <w:r>
        <w:rPr>
          <w:spacing w:val="35"/>
        </w:rPr>
        <w:t> </w:t>
      </w:r>
      <w:r>
        <w:rPr/>
        <w:t>3</w:t>
        <w:tab/>
        <w:t>(b)</w:t>
      </w:r>
      <w:r>
        <w:rPr>
          <w:spacing w:val="2"/>
        </w:rPr>
        <w:t> </w:t>
      </w:r>
      <w:r>
        <w:rPr/>
        <w:t>4</w:t>
        <w:tab/>
        <w:t>(c)</w:t>
      </w:r>
      <w:r>
        <w:rPr>
          <w:spacing w:val="4"/>
        </w:rPr>
        <w:t> </w:t>
      </w:r>
      <w:r>
        <w:rPr/>
        <w:t>5</w:t>
        <w:tab/>
        <w:t>(d)</w:t>
      </w:r>
      <w:r>
        <w:rPr>
          <w:spacing w:val="4"/>
        </w:rPr>
        <w:t> </w:t>
      </w:r>
      <w:r>
        <w:rPr/>
        <w:t>6</w:t>
      </w:r>
    </w:p>
    <w:p>
      <w:pPr>
        <w:pStyle w:val="BodyText"/>
        <w:tabs>
          <w:tab w:pos="1809" w:val="left" w:leader="none"/>
        </w:tabs>
        <w:spacing w:before="160"/>
        <w:ind w:left="676"/>
      </w:pPr>
      <w:r>
        <w:rPr>
          <w:b/>
          <w:i/>
        </w:rPr>
        <w:t>Câu</w:t>
      </w:r>
      <w:r>
        <w:rPr>
          <w:b/>
          <w:i/>
          <w:spacing w:val="2"/>
        </w:rPr>
        <w:t> </w:t>
      </w:r>
      <w:r>
        <w:rPr>
          <w:b/>
          <w:i/>
        </w:rPr>
        <w:t>8-4</w:t>
      </w:r>
      <w:r>
        <w:rPr/>
        <w:t>:</w:t>
        <w:tab/>
        <w:t>Ngắt nào của PIC 16F887 được xem </w:t>
      </w:r>
      <w:r>
        <w:rPr>
          <w:spacing w:val="-3"/>
        </w:rPr>
        <w:t>là </w:t>
      </w:r>
      <w:r>
        <w:rPr/>
        <w:t>ngắt</w:t>
      </w:r>
      <w:r>
        <w:rPr>
          <w:spacing w:val="20"/>
        </w:rPr>
        <w:t> </w:t>
      </w:r>
      <w:r>
        <w:rPr/>
        <w:t>trong:</w:t>
      </w:r>
    </w:p>
    <w:p>
      <w:pPr>
        <w:pStyle w:val="ListParagraph"/>
        <w:numPr>
          <w:ilvl w:val="1"/>
          <w:numId w:val="96"/>
        </w:numPr>
        <w:tabs>
          <w:tab w:pos="1589" w:val="left" w:leader="none"/>
          <w:tab w:pos="3797" w:val="left" w:leader="none"/>
          <w:tab w:pos="6347" w:val="left" w:leader="none"/>
          <w:tab w:pos="8902" w:val="left" w:leader="none"/>
        </w:tabs>
        <w:spacing w:line="240" w:lineRule="auto" w:before="119" w:after="0"/>
        <w:ind w:left="1589" w:right="0" w:hanging="341"/>
        <w:jc w:val="left"/>
        <w:rPr>
          <w:sz w:val="24"/>
        </w:rPr>
      </w:pPr>
      <w:r>
        <w:rPr>
          <w:sz w:val="24"/>
        </w:rPr>
        <w:t>Timer0</w:t>
        <w:tab/>
        <w:t>(b)</w:t>
      </w:r>
      <w:r>
        <w:rPr>
          <w:spacing w:val="-1"/>
          <w:sz w:val="24"/>
        </w:rPr>
        <w:t> </w:t>
      </w:r>
      <w:r>
        <w:rPr>
          <w:sz w:val="24"/>
        </w:rPr>
        <w:t>Timer1</w:t>
        <w:tab/>
        <w:t>(c)</w:t>
      </w:r>
      <w:r>
        <w:rPr>
          <w:spacing w:val="2"/>
          <w:sz w:val="24"/>
        </w:rPr>
        <w:t> </w:t>
      </w:r>
      <w:r>
        <w:rPr>
          <w:sz w:val="24"/>
        </w:rPr>
        <w:t>Timer2</w:t>
        <w:tab/>
        <w:t>(d)</w:t>
      </w:r>
      <w:r>
        <w:rPr>
          <w:spacing w:val="3"/>
          <w:sz w:val="24"/>
        </w:rPr>
        <w:t> </w:t>
      </w:r>
      <w:r>
        <w:rPr>
          <w:sz w:val="24"/>
        </w:rPr>
        <w:t>ADC</w:t>
      </w:r>
    </w:p>
    <w:p>
      <w:pPr>
        <w:pStyle w:val="BodyText"/>
        <w:tabs>
          <w:tab w:pos="1809" w:val="left" w:leader="none"/>
        </w:tabs>
        <w:spacing w:before="161"/>
        <w:ind w:left="676"/>
      </w:pPr>
      <w:r>
        <w:rPr>
          <w:b/>
          <w:i/>
        </w:rPr>
        <w:t>Câu</w:t>
      </w:r>
      <w:r>
        <w:rPr>
          <w:b/>
          <w:i/>
          <w:spacing w:val="2"/>
        </w:rPr>
        <w:t> </w:t>
      </w:r>
      <w:r>
        <w:rPr>
          <w:b/>
          <w:i/>
        </w:rPr>
        <w:t>8-5</w:t>
      </w:r>
      <w:r>
        <w:rPr/>
        <w:t>:</w:t>
        <w:tab/>
        <w:t>Ngắt nào của PIC 16F887 được xem </w:t>
      </w:r>
      <w:r>
        <w:rPr>
          <w:spacing w:val="-3"/>
        </w:rPr>
        <w:t>là </w:t>
      </w:r>
      <w:r>
        <w:rPr/>
        <w:t>ngắt</w:t>
      </w:r>
      <w:r>
        <w:rPr>
          <w:spacing w:val="20"/>
        </w:rPr>
        <w:t> </w:t>
      </w:r>
      <w:r>
        <w:rPr/>
        <w:t>trong:</w:t>
      </w:r>
    </w:p>
    <w:p>
      <w:pPr>
        <w:pStyle w:val="ListParagraph"/>
        <w:numPr>
          <w:ilvl w:val="0"/>
          <w:numId w:val="104"/>
        </w:numPr>
        <w:tabs>
          <w:tab w:pos="1589" w:val="left" w:leader="none"/>
          <w:tab w:pos="3797" w:val="left" w:leader="none"/>
          <w:tab w:pos="6347" w:val="left" w:leader="none"/>
          <w:tab w:pos="8902" w:val="left" w:leader="none"/>
        </w:tabs>
        <w:spacing w:line="240" w:lineRule="auto" w:before="122" w:after="0"/>
        <w:ind w:left="1589" w:right="0" w:hanging="341"/>
        <w:jc w:val="left"/>
        <w:rPr>
          <w:sz w:val="24"/>
        </w:rPr>
      </w:pPr>
      <w:r>
        <w:rPr>
          <w:sz w:val="24"/>
        </w:rPr>
        <w:t>RCIE</w:t>
        <w:tab/>
        <w:t>(b)</w:t>
      </w:r>
      <w:r>
        <w:rPr>
          <w:spacing w:val="-2"/>
          <w:sz w:val="24"/>
        </w:rPr>
        <w:t> </w:t>
      </w:r>
      <w:r>
        <w:rPr>
          <w:sz w:val="24"/>
        </w:rPr>
        <w:t>Timer1</w:t>
        <w:tab/>
        <w:t>(c)</w:t>
      </w:r>
      <w:r>
        <w:rPr>
          <w:spacing w:val="1"/>
          <w:sz w:val="24"/>
        </w:rPr>
        <w:t> </w:t>
      </w:r>
      <w:r>
        <w:rPr>
          <w:sz w:val="24"/>
        </w:rPr>
        <w:t>Timer2</w:t>
        <w:tab/>
        <w:t>(d)</w:t>
      </w:r>
      <w:r>
        <w:rPr>
          <w:spacing w:val="-1"/>
          <w:sz w:val="24"/>
        </w:rPr>
        <w:t> </w:t>
      </w:r>
      <w:r>
        <w:rPr>
          <w:sz w:val="24"/>
        </w:rPr>
        <w:t>INT</w:t>
      </w:r>
    </w:p>
    <w:p>
      <w:pPr>
        <w:pStyle w:val="BodyText"/>
        <w:spacing w:before="161"/>
        <w:ind w:left="676"/>
      </w:pPr>
      <w:r>
        <w:rPr>
          <w:b/>
          <w:i/>
        </w:rPr>
        <w:t>Câu 8-16</w:t>
      </w:r>
      <w:r>
        <w:rPr/>
        <w:t>: Bit nào của PIC 16F887 là bit cho phép ngắt ngoại vi:</w:t>
      </w:r>
    </w:p>
    <w:p>
      <w:pPr>
        <w:pStyle w:val="ListParagraph"/>
        <w:numPr>
          <w:ilvl w:val="0"/>
          <w:numId w:val="104"/>
        </w:numPr>
        <w:tabs>
          <w:tab w:pos="4139" w:val="left" w:leader="none"/>
          <w:tab w:pos="6347" w:val="left" w:leader="none"/>
          <w:tab w:pos="8902" w:val="left" w:leader="none"/>
        </w:tabs>
        <w:spacing w:line="240" w:lineRule="auto" w:before="118" w:after="0"/>
        <w:ind w:left="4138" w:right="0" w:hanging="341"/>
        <w:jc w:val="left"/>
        <w:rPr>
          <w:sz w:val="24"/>
        </w:rPr>
      </w:pPr>
      <w:r>
        <w:rPr/>
        <w:pict>
          <v:shape style="position:absolute;margin-left:99.407997pt;margin-top:6.411152pt;width:45.25pt;height:13.3pt;mso-position-horizontal-relative:page;mso-position-vertical-relative:paragraph;z-index:16348672" type="#_x0000_t202" filled="true" fillcolor="#fdcaca" stroked="false">
            <v:textbox inset="0,0,0,0">
              <w:txbxContent>
                <w:p>
                  <w:pPr>
                    <w:pStyle w:val="BodyText"/>
                    <w:spacing w:line="266" w:lineRule="exact"/>
                  </w:pPr>
                  <w:r>
                    <w:rPr/>
                    <w:t>(a) PEIE</w:t>
                  </w:r>
                </w:p>
              </w:txbxContent>
            </v:textbox>
            <v:fill opacity="52428f" type="solid"/>
            <w10:wrap type="none"/>
          </v:shape>
        </w:pict>
      </w:r>
      <w:r>
        <w:rPr>
          <w:sz w:val="24"/>
        </w:rPr>
        <w:t>GIE</w:t>
        <w:tab/>
        <w:t>(c)</w:t>
      </w:r>
      <w:r>
        <w:rPr>
          <w:spacing w:val="2"/>
          <w:sz w:val="24"/>
        </w:rPr>
        <w:t> </w:t>
      </w:r>
      <w:r>
        <w:rPr>
          <w:sz w:val="24"/>
        </w:rPr>
        <w:t>T0IE</w:t>
        <w:tab/>
        <w:t>(d)</w:t>
      </w:r>
      <w:r>
        <w:rPr>
          <w:spacing w:val="4"/>
          <w:sz w:val="24"/>
        </w:rPr>
        <w:t> </w:t>
      </w:r>
      <w:r>
        <w:rPr>
          <w:sz w:val="24"/>
        </w:rPr>
        <w:t>ADIE</w:t>
      </w:r>
    </w:p>
    <w:p>
      <w:pPr>
        <w:pStyle w:val="BodyText"/>
        <w:tabs>
          <w:tab w:pos="1809" w:val="left" w:leader="none"/>
        </w:tabs>
        <w:spacing w:before="165"/>
        <w:ind w:left="676"/>
      </w:pPr>
      <w:r>
        <w:rPr>
          <w:b/>
          <w:i/>
        </w:rPr>
        <w:t>Câu</w:t>
      </w:r>
      <w:r>
        <w:rPr>
          <w:b/>
          <w:i/>
          <w:spacing w:val="2"/>
        </w:rPr>
        <w:t> </w:t>
      </w:r>
      <w:r>
        <w:rPr>
          <w:b/>
          <w:i/>
        </w:rPr>
        <w:t>8-7</w:t>
      </w:r>
      <w:r>
        <w:rPr/>
        <w:t>:</w:t>
        <w:tab/>
        <w:t>Ngắt nào của PIC 16F887 </w:t>
      </w:r>
      <w:r>
        <w:rPr>
          <w:spacing w:val="-3"/>
        </w:rPr>
        <w:t>có </w:t>
      </w:r>
      <w:r>
        <w:rPr/>
        <w:t>mức ưu tiên cao</w:t>
      </w:r>
      <w:r>
        <w:rPr>
          <w:spacing w:val="22"/>
        </w:rPr>
        <w:t> </w:t>
      </w:r>
      <w:r>
        <w:rPr/>
        <w:t>nhất:</w:t>
      </w:r>
    </w:p>
    <w:p>
      <w:pPr>
        <w:pStyle w:val="BodyText"/>
        <w:tabs>
          <w:tab w:pos="3797" w:val="left" w:leader="none"/>
          <w:tab w:pos="6347" w:val="left" w:leader="none"/>
          <w:tab w:pos="8902" w:val="left" w:leader="none"/>
        </w:tabs>
        <w:spacing w:before="118"/>
        <w:ind w:left="1248"/>
      </w:pPr>
      <w:r>
        <w:rPr/>
        <w:t>(a)</w:t>
      </w:r>
      <w:r>
        <w:rPr>
          <w:spacing w:val="10"/>
        </w:rPr>
        <w:t> </w:t>
      </w:r>
      <w:r>
        <w:rPr/>
        <w:t>ADC</w:t>
        <w:tab/>
        <w:t>(b)</w:t>
      </w:r>
      <w:r>
        <w:rPr>
          <w:spacing w:val="-1"/>
        </w:rPr>
        <w:t> </w:t>
      </w:r>
      <w:r>
        <w:rPr/>
        <w:t>Timer0</w:t>
        <w:tab/>
        <w:t>(c)</w:t>
      </w:r>
      <w:r>
        <w:rPr>
          <w:spacing w:val="2"/>
        </w:rPr>
        <w:t> </w:t>
      </w:r>
      <w:r>
        <w:rPr/>
        <w:t>INT</w:t>
        <w:tab/>
        <w:t>(d) </w:t>
      </w:r>
      <w:r>
        <w:rPr>
          <w:spacing w:val="-3"/>
        </w:rPr>
        <w:t>Không</w:t>
      </w:r>
      <w:r>
        <w:rPr>
          <w:spacing w:val="6"/>
        </w:rPr>
        <w:t> </w:t>
      </w:r>
      <w:r>
        <w:rPr/>
        <w:t>có</w:t>
      </w:r>
    </w:p>
    <w:p>
      <w:pPr>
        <w:pStyle w:val="BodyText"/>
        <w:tabs>
          <w:tab w:pos="1809" w:val="left" w:leader="none"/>
        </w:tabs>
        <w:spacing w:before="161"/>
        <w:ind w:left="676"/>
      </w:pPr>
      <w:r>
        <w:rPr>
          <w:b/>
          <w:i/>
        </w:rPr>
        <w:t>Câu</w:t>
      </w:r>
      <w:r>
        <w:rPr>
          <w:b/>
          <w:i/>
          <w:spacing w:val="2"/>
        </w:rPr>
        <w:t> </w:t>
      </w:r>
      <w:r>
        <w:rPr>
          <w:b/>
          <w:i/>
        </w:rPr>
        <w:t>8-8</w:t>
      </w:r>
      <w:r>
        <w:rPr/>
        <w:t>:</w:t>
        <w:tab/>
      </w:r>
      <w:r>
        <w:rPr>
          <w:spacing w:val="-3"/>
        </w:rPr>
        <w:t>Bit </w:t>
      </w:r>
      <w:r>
        <w:rPr/>
        <w:t>nào của PIC 16F887 </w:t>
      </w:r>
      <w:r>
        <w:rPr>
          <w:spacing w:val="-5"/>
        </w:rPr>
        <w:t>là </w:t>
      </w:r>
      <w:r>
        <w:rPr>
          <w:spacing w:val="-4"/>
        </w:rPr>
        <w:t>bit </w:t>
      </w:r>
      <w:r>
        <w:rPr/>
        <w:t>cho phép/cấm ngắt toàn</w:t>
      </w:r>
      <w:r>
        <w:rPr>
          <w:spacing w:val="42"/>
        </w:rPr>
        <w:t> </w:t>
      </w:r>
      <w:r>
        <w:rPr/>
        <w:t>bộ:</w:t>
      </w:r>
    </w:p>
    <w:p>
      <w:pPr>
        <w:pStyle w:val="BodyText"/>
        <w:tabs>
          <w:tab w:pos="6347" w:val="left" w:leader="none"/>
          <w:tab w:pos="8902" w:val="left" w:leader="none"/>
        </w:tabs>
        <w:spacing w:before="123"/>
        <w:ind w:left="1248"/>
      </w:pPr>
      <w:r>
        <w:rPr/>
        <w:pict>
          <v:shape style="position:absolute;margin-left:226.899994pt;margin-top:6.661103pt;width:40pt;height:13.3pt;mso-position-horizontal-relative:page;mso-position-vertical-relative:paragraph;z-index:-29092352" type="#_x0000_t202" filled="true" fillcolor="#fdcaca" stroked="false">
            <v:textbox inset="0,0,0,0">
              <w:txbxContent>
                <w:p>
                  <w:pPr>
                    <w:pStyle w:val="BodyText"/>
                    <w:spacing w:line="266" w:lineRule="exact"/>
                  </w:pPr>
                  <w:r>
                    <w:rPr/>
                    <w:t>(b) GIE</w:t>
                  </w:r>
                </w:p>
              </w:txbxContent>
            </v:textbox>
            <v:fill opacity="52428f" type="solid"/>
            <w10:wrap type="none"/>
          </v:shape>
        </w:pict>
      </w:r>
      <w:r>
        <w:rPr/>
        <w:t>(a)</w:t>
      </w:r>
      <w:r>
        <w:rPr>
          <w:spacing w:val="12"/>
        </w:rPr>
        <w:t> </w:t>
      </w:r>
      <w:r>
        <w:rPr/>
        <w:t>PEIE</w:t>
        <w:tab/>
        <w:t>(c)</w:t>
      </w:r>
      <w:r>
        <w:rPr>
          <w:spacing w:val="2"/>
        </w:rPr>
        <w:t> </w:t>
      </w:r>
      <w:r>
        <w:rPr/>
        <w:t>T0IE</w:t>
        <w:tab/>
        <w:t>(d)</w:t>
      </w:r>
      <w:r>
        <w:rPr>
          <w:spacing w:val="4"/>
        </w:rPr>
        <w:t> </w:t>
      </w:r>
      <w:r>
        <w:rPr/>
        <w:t>ADIE</w:t>
      </w:r>
    </w:p>
    <w:p>
      <w:pPr>
        <w:pStyle w:val="BodyText"/>
        <w:tabs>
          <w:tab w:pos="1809" w:val="left" w:leader="none"/>
        </w:tabs>
        <w:spacing w:before="161"/>
        <w:ind w:left="676"/>
      </w:pPr>
      <w:r>
        <w:rPr>
          <w:b/>
          <w:i/>
        </w:rPr>
        <w:t>Câu</w:t>
      </w:r>
      <w:r>
        <w:rPr>
          <w:b/>
          <w:i/>
          <w:spacing w:val="2"/>
        </w:rPr>
        <w:t> </w:t>
      </w:r>
      <w:r>
        <w:rPr>
          <w:b/>
          <w:i/>
        </w:rPr>
        <w:t>8-9</w:t>
      </w:r>
      <w:r>
        <w:rPr/>
        <w:t>:</w:t>
        <w:tab/>
        <w:t>Mạch điện </w:t>
      </w:r>
      <w:r>
        <w:rPr>
          <w:spacing w:val="-3"/>
        </w:rPr>
        <w:t>xử lý </w:t>
      </w:r>
      <w:r>
        <w:rPr/>
        <w:t>ngắt của PIC16F887 gồm các</w:t>
      </w:r>
      <w:r>
        <w:rPr>
          <w:spacing w:val="19"/>
        </w:rPr>
        <w:t> </w:t>
      </w:r>
      <w:r>
        <w:rPr/>
        <w:t>cổng:</w:t>
      </w:r>
    </w:p>
    <w:p>
      <w:pPr>
        <w:pStyle w:val="BodyText"/>
        <w:tabs>
          <w:tab w:pos="3797" w:val="left" w:leader="none"/>
          <w:tab w:pos="6347" w:val="left" w:leader="none"/>
          <w:tab w:pos="8618" w:val="left" w:leader="none"/>
        </w:tabs>
        <w:spacing w:before="117"/>
        <w:ind w:left="1248"/>
      </w:pPr>
      <w:r>
        <w:rPr/>
        <w:t>(a)</w:t>
      </w:r>
      <w:r>
        <w:rPr>
          <w:spacing w:val="10"/>
        </w:rPr>
        <w:t> </w:t>
      </w:r>
      <w:r>
        <w:rPr/>
        <w:t>AND,</w:t>
      </w:r>
      <w:r>
        <w:rPr>
          <w:spacing w:val="2"/>
        </w:rPr>
        <w:t> </w:t>
      </w:r>
      <w:r>
        <w:rPr/>
        <w:t>NOR</w:t>
        <w:tab/>
        <w:t>(b) AND</w:t>
        <w:tab/>
        <w:t>(c)</w:t>
      </w:r>
      <w:r>
        <w:rPr>
          <w:spacing w:val="3"/>
        </w:rPr>
        <w:t> </w:t>
      </w:r>
      <w:r>
        <w:rPr/>
        <w:t>AND,</w:t>
      </w:r>
      <w:r>
        <w:rPr>
          <w:spacing w:val="2"/>
        </w:rPr>
        <w:t> </w:t>
      </w:r>
      <w:r>
        <w:rPr/>
        <w:t>OR</w:t>
        <w:tab/>
        <w:t>(d) AND, OR,</w:t>
      </w:r>
      <w:r>
        <w:rPr>
          <w:spacing w:val="4"/>
        </w:rPr>
        <w:t> </w:t>
      </w:r>
      <w:r>
        <w:rPr/>
        <w:t>NOT</w:t>
      </w:r>
    </w:p>
    <w:p>
      <w:pPr>
        <w:pStyle w:val="BodyText"/>
        <w:spacing w:before="161"/>
        <w:ind w:left="676"/>
      </w:pPr>
      <w:r>
        <w:rPr>
          <w:b/>
          <w:i/>
        </w:rPr>
        <w:t>Câu 8-10</w:t>
      </w:r>
      <w:r>
        <w:rPr/>
        <w:t>: Vector địa ngắt của PIC16F887 là:</w:t>
      </w:r>
    </w:p>
    <w:p>
      <w:pPr>
        <w:pStyle w:val="BodyText"/>
        <w:tabs>
          <w:tab w:pos="3797" w:val="left" w:leader="none"/>
          <w:tab w:pos="6347" w:val="left" w:leader="none"/>
        </w:tabs>
        <w:spacing w:before="123"/>
        <w:ind w:left="1248"/>
      </w:pPr>
      <w:r>
        <w:rPr/>
        <w:pict>
          <v:shape style="position:absolute;margin-left:482.109985pt;margin-top:6.661115pt;width:52.75pt;height:13.3pt;mso-position-horizontal-relative:page;mso-position-vertical-relative:paragraph;z-index:16347648" type="#_x0000_t202" filled="true" fillcolor="#fdcaca" stroked="false">
            <v:textbox inset="0,0,0,0">
              <w:txbxContent>
                <w:p>
                  <w:pPr>
                    <w:pStyle w:val="BodyText"/>
                    <w:spacing w:line="266" w:lineRule="exact"/>
                  </w:pPr>
                  <w:r>
                    <w:rPr/>
                    <w:t>(d) 0004H</w:t>
                  </w:r>
                </w:p>
              </w:txbxContent>
            </v:textbox>
            <v:fill opacity="52428f" type="solid"/>
            <w10:wrap type="none"/>
          </v:shape>
        </w:pict>
      </w:r>
      <w:r>
        <w:rPr/>
        <w:t>(a)</w:t>
      </w:r>
      <w:r>
        <w:rPr>
          <w:spacing w:val="33"/>
        </w:rPr>
        <w:t> </w:t>
      </w:r>
      <w:r>
        <w:rPr/>
        <w:t>0000H</w:t>
        <w:tab/>
        <w:t>(b)</w:t>
      </w:r>
      <w:r>
        <w:rPr>
          <w:spacing w:val="2"/>
        </w:rPr>
        <w:t> </w:t>
      </w:r>
      <w:r>
        <w:rPr/>
        <w:t>0003H</w:t>
        <w:tab/>
        <w:t>(c)</w:t>
      </w:r>
      <w:r>
        <w:rPr>
          <w:spacing w:val="4"/>
        </w:rPr>
        <w:t> </w:t>
      </w:r>
      <w:r>
        <w:rPr/>
        <w:t>000BH</w:t>
      </w:r>
    </w:p>
    <w:p>
      <w:pPr>
        <w:pStyle w:val="BodyText"/>
        <w:spacing w:before="161"/>
        <w:ind w:left="676"/>
      </w:pPr>
      <w:r>
        <w:rPr>
          <w:b/>
          <w:i/>
        </w:rPr>
        <w:t>Câu 8-11</w:t>
      </w:r>
      <w:r>
        <w:rPr/>
        <w:t>: Ngắt ngoài thứ 1 của AT89S52 có số thứ tự trong lập trình C là:</w:t>
      </w:r>
    </w:p>
    <w:p>
      <w:pPr>
        <w:pStyle w:val="BodyText"/>
        <w:tabs>
          <w:tab w:pos="3653" w:val="left" w:leader="none"/>
          <w:tab w:pos="6347" w:val="left" w:leader="none"/>
          <w:tab w:pos="8902" w:val="left" w:leader="none"/>
        </w:tabs>
        <w:spacing w:before="117"/>
        <w:ind w:left="1243"/>
      </w:pPr>
      <w:r>
        <w:rPr/>
        <w:t>(a)</w:t>
      </w:r>
      <w:r>
        <w:rPr>
          <w:spacing w:val="3"/>
        </w:rPr>
        <w:t> </w:t>
      </w:r>
      <w:r>
        <w:rPr/>
        <w:t>Thứ 0</w:t>
        <w:tab/>
        <w:t>(b)</w:t>
      </w:r>
      <w:r>
        <w:rPr>
          <w:spacing w:val="2"/>
        </w:rPr>
        <w:t> </w:t>
      </w:r>
      <w:r>
        <w:rPr/>
        <w:t>Thứ</w:t>
      </w:r>
      <w:r>
        <w:rPr>
          <w:spacing w:val="-1"/>
        </w:rPr>
        <w:t> </w:t>
      </w:r>
      <w:r>
        <w:rPr/>
        <w:t>1</w:t>
        <w:tab/>
        <w:t>(c)</w:t>
      </w:r>
      <w:r>
        <w:rPr>
          <w:spacing w:val="3"/>
        </w:rPr>
        <w:t> </w:t>
      </w:r>
      <w:r>
        <w:rPr/>
        <w:t>Thứ 2</w:t>
        <w:tab/>
        <w:t>(d) Thứ 3</w:t>
      </w:r>
    </w:p>
    <w:p>
      <w:pPr>
        <w:pStyle w:val="BodyText"/>
        <w:spacing w:before="123"/>
        <w:ind w:left="676"/>
      </w:pPr>
      <w:r>
        <w:rPr>
          <w:b/>
          <w:i/>
        </w:rPr>
        <w:t>Câu 8-12</w:t>
      </w:r>
      <w:r>
        <w:rPr/>
        <w:t>: Ngắt truyền dữ liệu của AT89S52 có số thứ tự trong lập trình C là:</w:t>
      </w:r>
    </w:p>
    <w:p>
      <w:pPr>
        <w:pStyle w:val="BodyText"/>
        <w:tabs>
          <w:tab w:pos="3653" w:val="left" w:leader="none"/>
          <w:tab w:pos="6347" w:val="left" w:leader="none"/>
          <w:tab w:pos="8902" w:val="left" w:leader="none"/>
        </w:tabs>
        <w:spacing w:before="118"/>
        <w:ind w:left="1243"/>
      </w:pPr>
      <w:r>
        <w:rPr/>
        <w:t>(a)</w:t>
      </w:r>
      <w:r>
        <w:rPr>
          <w:spacing w:val="3"/>
        </w:rPr>
        <w:t> </w:t>
      </w:r>
      <w:r>
        <w:rPr/>
        <w:t>Thứ 5</w:t>
        <w:tab/>
        <w:t>(b)</w:t>
      </w:r>
      <w:r>
        <w:rPr>
          <w:spacing w:val="2"/>
        </w:rPr>
        <w:t> </w:t>
      </w:r>
      <w:r>
        <w:rPr/>
        <w:t>Thứ</w:t>
      </w:r>
      <w:r>
        <w:rPr>
          <w:spacing w:val="-1"/>
        </w:rPr>
        <w:t> </w:t>
      </w:r>
      <w:r>
        <w:rPr/>
        <w:t>6</w:t>
        <w:tab/>
        <w:t>(c)</w:t>
      </w:r>
      <w:r>
        <w:rPr>
          <w:spacing w:val="3"/>
        </w:rPr>
        <w:t> </w:t>
      </w:r>
      <w:r>
        <w:rPr/>
        <w:t>Thứ 4</w:t>
        <w:tab/>
        <w:t>(d) Thứ 3</w:t>
      </w:r>
    </w:p>
    <w:p>
      <w:pPr>
        <w:pStyle w:val="BodyText"/>
        <w:spacing w:before="6"/>
        <w:rPr>
          <w:sz w:val="22"/>
        </w:rPr>
      </w:pPr>
      <w:r>
        <w:rPr/>
        <w:pict>
          <v:rect style="position:absolute;margin-left:69.384003pt;margin-top:14.93341pt;width:499.15pt;height:14.4pt;mso-position-horizontal-relative:page;mso-position-vertical-relative:paragraph;z-index:-15110656;mso-wrap-distance-left:0;mso-wrap-distance-right:0" filled="true" fillcolor="#0000ff" stroked="false">
            <v:fill type="solid"/>
            <w10:wrap type="topAndBottom"/>
          </v:rect>
        </w:pict>
      </w:r>
    </w:p>
    <w:p>
      <w:pPr>
        <w:spacing w:after="0"/>
        <w:rPr>
          <w:sz w:val="22"/>
        </w:rPr>
        <w:sectPr>
          <w:pgSz w:w="11910" w:h="16840"/>
          <w:pgMar w:header="313" w:footer="472" w:top="600" w:bottom="660" w:left="740" w:right="0"/>
        </w:sectPr>
      </w:pPr>
    </w:p>
    <w:p>
      <w:pPr>
        <w:pStyle w:val="BodyText"/>
        <w:ind w:left="647"/>
        <w:rPr>
          <w:sz w:val="20"/>
        </w:rPr>
      </w:pPr>
      <w:r>
        <w:rPr>
          <w:sz w:val="20"/>
        </w:rPr>
        <w:pict>
          <v:group style="width:499.15pt;height:14.4pt;mso-position-horizontal-relative:char;mso-position-vertical-relative:line" coordorigin="0,0" coordsize="9983,288">
            <v:rect style="position:absolute;left:0;top:0;width:9983;height:288" filled="true" fillcolor="#cc99ff" stroked="false">
              <v:fill type="solid"/>
            </v:rect>
          </v:group>
        </w:pict>
      </w:r>
      <w:r>
        <w:rPr>
          <w:sz w:val="20"/>
        </w:rPr>
      </w:r>
    </w:p>
    <w:p>
      <w:pPr>
        <w:pStyle w:val="Heading1"/>
        <w:rPr>
          <w:i/>
        </w:rPr>
      </w:pPr>
      <w:r>
        <w:rPr/>
        <w:drawing>
          <wp:anchor distT="0" distB="0" distL="0" distR="0" allowOverlap="1" layoutInCell="1" locked="0" behindDoc="0" simplePos="0" relativeHeight="1213">
            <wp:simplePos x="0" y="0"/>
            <wp:positionH relativeFrom="page">
              <wp:posOffset>2413635</wp:posOffset>
            </wp:positionH>
            <wp:positionV relativeFrom="paragraph">
              <wp:posOffset>531137</wp:posOffset>
            </wp:positionV>
            <wp:extent cx="439852" cy="271462"/>
            <wp:effectExtent l="0" t="0" r="0" b="0"/>
            <wp:wrapTopAndBottom/>
            <wp:docPr id="265" name="image96.png"/>
            <wp:cNvGraphicFramePr>
              <a:graphicFrameLocks noChangeAspect="1"/>
            </wp:cNvGraphicFramePr>
            <a:graphic>
              <a:graphicData uri="http://schemas.openxmlformats.org/drawingml/2006/picture">
                <pic:pic>
                  <pic:nvPicPr>
                    <pic:cNvPr id="266" name="image96.png"/>
                    <pic:cNvPicPr/>
                  </pic:nvPicPr>
                  <pic:blipFill>
                    <a:blip r:embed="rId159" cstate="print"/>
                    <a:stretch>
                      <a:fillRect/>
                    </a:stretch>
                  </pic:blipFill>
                  <pic:spPr>
                    <a:xfrm>
                      <a:off x="0" y="0"/>
                      <a:ext cx="439852" cy="271462"/>
                    </a:xfrm>
                    <a:prstGeom prst="rect">
                      <a:avLst/>
                    </a:prstGeom>
                  </pic:spPr>
                </pic:pic>
              </a:graphicData>
            </a:graphic>
          </wp:anchor>
        </w:drawing>
      </w:r>
      <w:r>
        <w:rPr/>
        <w:drawing>
          <wp:anchor distT="0" distB="0" distL="0" distR="0" allowOverlap="1" layoutInCell="1" locked="0" behindDoc="0" simplePos="0" relativeHeight="1214">
            <wp:simplePos x="0" y="0"/>
            <wp:positionH relativeFrom="page">
              <wp:posOffset>2920364</wp:posOffset>
            </wp:positionH>
            <wp:positionV relativeFrom="paragraph">
              <wp:posOffset>400073</wp:posOffset>
            </wp:positionV>
            <wp:extent cx="937961" cy="404812"/>
            <wp:effectExtent l="0" t="0" r="0" b="0"/>
            <wp:wrapTopAndBottom/>
            <wp:docPr id="267" name="image97.png"/>
            <wp:cNvGraphicFramePr>
              <a:graphicFrameLocks noChangeAspect="1"/>
            </wp:cNvGraphicFramePr>
            <a:graphic>
              <a:graphicData uri="http://schemas.openxmlformats.org/drawingml/2006/picture">
                <pic:pic>
                  <pic:nvPicPr>
                    <pic:cNvPr id="268" name="image97.png"/>
                    <pic:cNvPicPr/>
                  </pic:nvPicPr>
                  <pic:blipFill>
                    <a:blip r:embed="rId160" cstate="print"/>
                    <a:stretch>
                      <a:fillRect/>
                    </a:stretch>
                  </pic:blipFill>
                  <pic:spPr>
                    <a:xfrm>
                      <a:off x="0" y="0"/>
                      <a:ext cx="937961" cy="404812"/>
                    </a:xfrm>
                    <a:prstGeom prst="rect">
                      <a:avLst/>
                    </a:prstGeom>
                  </pic:spPr>
                </pic:pic>
              </a:graphicData>
            </a:graphic>
          </wp:anchor>
        </w:drawing>
      </w:r>
      <w:r>
        <w:rPr/>
        <w:drawing>
          <wp:anchor distT="0" distB="0" distL="0" distR="0" allowOverlap="1" layoutInCell="1" locked="0" behindDoc="0" simplePos="0" relativeHeight="1215">
            <wp:simplePos x="0" y="0"/>
            <wp:positionH relativeFrom="page">
              <wp:posOffset>3916045</wp:posOffset>
            </wp:positionH>
            <wp:positionV relativeFrom="paragraph">
              <wp:posOffset>381404</wp:posOffset>
            </wp:positionV>
            <wp:extent cx="3213033" cy="461962"/>
            <wp:effectExtent l="0" t="0" r="0" b="0"/>
            <wp:wrapTopAndBottom/>
            <wp:docPr id="269" name="image98.png"/>
            <wp:cNvGraphicFramePr>
              <a:graphicFrameLocks noChangeAspect="1"/>
            </wp:cNvGraphicFramePr>
            <a:graphic>
              <a:graphicData uri="http://schemas.openxmlformats.org/drawingml/2006/picture">
                <pic:pic>
                  <pic:nvPicPr>
                    <pic:cNvPr id="270" name="image98.png"/>
                    <pic:cNvPicPr/>
                  </pic:nvPicPr>
                  <pic:blipFill>
                    <a:blip r:embed="rId161" cstate="print"/>
                    <a:stretch>
                      <a:fillRect/>
                    </a:stretch>
                  </pic:blipFill>
                  <pic:spPr>
                    <a:xfrm>
                      <a:off x="0" y="0"/>
                      <a:ext cx="3213033" cy="461962"/>
                    </a:xfrm>
                    <a:prstGeom prst="rect">
                      <a:avLst/>
                    </a:prstGeom>
                  </pic:spPr>
                </pic:pic>
              </a:graphicData>
            </a:graphic>
          </wp:anchor>
        </w:drawing>
      </w:r>
      <w:r>
        <w:rPr/>
        <w:drawing>
          <wp:anchor distT="0" distB="0" distL="0" distR="0" allowOverlap="1" layoutInCell="1" locked="0" behindDoc="0" simplePos="0" relativeHeight="1216">
            <wp:simplePos x="0" y="0"/>
            <wp:positionH relativeFrom="page">
              <wp:posOffset>3016885</wp:posOffset>
            </wp:positionH>
            <wp:positionV relativeFrom="paragraph">
              <wp:posOffset>1031009</wp:posOffset>
            </wp:positionV>
            <wp:extent cx="3074533" cy="457200"/>
            <wp:effectExtent l="0" t="0" r="0" b="0"/>
            <wp:wrapTopAndBottom/>
            <wp:docPr id="271" name="image766.png"/>
            <wp:cNvGraphicFramePr>
              <a:graphicFrameLocks noChangeAspect="1"/>
            </wp:cNvGraphicFramePr>
            <a:graphic>
              <a:graphicData uri="http://schemas.openxmlformats.org/drawingml/2006/picture">
                <pic:pic>
                  <pic:nvPicPr>
                    <pic:cNvPr id="272" name="image766.png"/>
                    <pic:cNvPicPr/>
                  </pic:nvPicPr>
                  <pic:blipFill>
                    <a:blip r:embed="rId954" cstate="print"/>
                    <a:stretch>
                      <a:fillRect/>
                    </a:stretch>
                  </pic:blipFill>
                  <pic:spPr>
                    <a:xfrm>
                      <a:off x="0" y="0"/>
                      <a:ext cx="3074533" cy="457200"/>
                    </a:xfrm>
                    <a:prstGeom prst="rect">
                      <a:avLst/>
                    </a:prstGeom>
                  </pic:spPr>
                </pic:pic>
              </a:graphicData>
            </a:graphic>
          </wp:anchor>
        </w:drawing>
      </w:r>
      <w:r>
        <w:rPr/>
        <w:drawing>
          <wp:anchor distT="0" distB="0" distL="0" distR="0" allowOverlap="1" layoutInCell="1" locked="0" behindDoc="0" simplePos="0" relativeHeight="1217">
            <wp:simplePos x="0" y="0"/>
            <wp:positionH relativeFrom="page">
              <wp:posOffset>6152515</wp:posOffset>
            </wp:positionH>
            <wp:positionV relativeFrom="paragraph">
              <wp:posOffset>1158644</wp:posOffset>
            </wp:positionV>
            <wp:extent cx="1047184" cy="276891"/>
            <wp:effectExtent l="0" t="0" r="0" b="0"/>
            <wp:wrapTopAndBottom/>
            <wp:docPr id="273" name="image767.png"/>
            <wp:cNvGraphicFramePr>
              <a:graphicFrameLocks noChangeAspect="1"/>
            </wp:cNvGraphicFramePr>
            <a:graphic>
              <a:graphicData uri="http://schemas.openxmlformats.org/drawingml/2006/picture">
                <pic:pic>
                  <pic:nvPicPr>
                    <pic:cNvPr id="274" name="image767.png"/>
                    <pic:cNvPicPr/>
                  </pic:nvPicPr>
                  <pic:blipFill>
                    <a:blip r:embed="rId955" cstate="print"/>
                    <a:stretch>
                      <a:fillRect/>
                    </a:stretch>
                  </pic:blipFill>
                  <pic:spPr>
                    <a:xfrm>
                      <a:off x="0" y="0"/>
                      <a:ext cx="1047184" cy="276891"/>
                    </a:xfrm>
                    <a:prstGeom prst="rect">
                      <a:avLst/>
                    </a:prstGeom>
                  </pic:spPr>
                </pic:pic>
              </a:graphicData>
            </a:graphic>
          </wp:anchor>
        </w:drawing>
      </w:r>
      <w:r>
        <w:rPr/>
        <w:pict>
          <v:rect style="position:absolute;margin-left:69.384003pt;margin-top:132.361862pt;width:499.15pt;height:14.4pt;mso-position-horizontal-relative:page;mso-position-vertical-relative:paragraph;z-index:-15105024;mso-wrap-distance-left:0;mso-wrap-distance-right:0" filled="true" fillcolor="#cc99ff" stroked="false">
            <v:fill type="solid"/>
            <w10:wrap type="topAndBottom"/>
          </v:rect>
        </w:pict>
      </w:r>
      <w:bookmarkStart w:name="PIC16F887_VXL_CHAPTER_09_VDK_TRUYENDULIE" w:id="33"/>
      <w:bookmarkEnd w:id="33"/>
      <w:r>
        <w:rPr>
          <w:b w:val="0"/>
          <w:i w:val="0"/>
        </w:rPr>
      </w:r>
      <w:r>
        <w:rPr>
          <w:i/>
          <w:color w:val="FF0000"/>
        </w:rPr>
        <w:t>Chöông 9</w:t>
      </w:r>
    </w:p>
    <w:p>
      <w:pPr>
        <w:pStyle w:val="BodyText"/>
        <w:spacing w:before="9"/>
        <w:rPr>
          <w:b/>
          <w:i/>
          <w:sz w:val="19"/>
        </w:rPr>
      </w:pPr>
    </w:p>
    <w:p>
      <w:pPr>
        <w:pStyle w:val="BodyText"/>
        <w:spacing w:before="5"/>
        <w:rPr>
          <w:b/>
          <w:i/>
          <w:sz w:val="20"/>
        </w:rPr>
      </w:pPr>
    </w:p>
    <w:p>
      <w:pPr>
        <w:pStyle w:val="Heading3"/>
        <w:numPr>
          <w:ilvl w:val="0"/>
          <w:numId w:val="105"/>
        </w:numPr>
        <w:tabs>
          <w:tab w:pos="1036" w:val="left" w:leader="none"/>
          <w:tab w:pos="1037" w:val="left" w:leader="none"/>
        </w:tabs>
        <w:spacing w:line="240" w:lineRule="auto" w:before="0" w:after="0"/>
        <w:ind w:left="1036" w:right="0" w:hanging="361"/>
        <w:jc w:val="left"/>
      </w:pPr>
      <w:r>
        <w:rPr/>
        <w:t>GIỚI</w:t>
      </w:r>
      <w:r>
        <w:rPr>
          <w:spacing w:val="1"/>
        </w:rPr>
        <w:t> </w:t>
      </w:r>
      <w:r>
        <w:rPr/>
        <w:t>THIỆU</w:t>
      </w:r>
    </w:p>
    <w:p>
      <w:pPr>
        <w:pStyle w:val="ListParagraph"/>
        <w:numPr>
          <w:ilvl w:val="0"/>
          <w:numId w:val="105"/>
        </w:numPr>
        <w:tabs>
          <w:tab w:pos="1036" w:val="left" w:leader="none"/>
          <w:tab w:pos="1037" w:val="left" w:leader="none"/>
        </w:tabs>
        <w:spacing w:line="322" w:lineRule="exact" w:before="0" w:after="0"/>
        <w:ind w:left="1036" w:right="0" w:hanging="361"/>
        <w:jc w:val="left"/>
        <w:rPr>
          <w:b/>
          <w:sz w:val="28"/>
        </w:rPr>
      </w:pPr>
      <w:r>
        <w:rPr>
          <w:b/>
          <w:sz w:val="28"/>
        </w:rPr>
        <w:t>TỔNG QUAN VỀ CÁC KIỂU TRUYỀN DỮ</w:t>
      </w:r>
      <w:r>
        <w:rPr>
          <w:b/>
          <w:spacing w:val="9"/>
          <w:sz w:val="28"/>
        </w:rPr>
        <w:t> </w:t>
      </w:r>
      <w:r>
        <w:rPr>
          <w:b/>
          <w:sz w:val="28"/>
        </w:rPr>
        <w:t>LIỆU</w:t>
      </w:r>
    </w:p>
    <w:p>
      <w:pPr>
        <w:pStyle w:val="ListParagraph"/>
        <w:numPr>
          <w:ilvl w:val="0"/>
          <w:numId w:val="105"/>
        </w:numPr>
        <w:tabs>
          <w:tab w:pos="1036" w:val="left" w:leader="none"/>
          <w:tab w:pos="1037" w:val="left" w:leader="none"/>
        </w:tabs>
        <w:spacing w:line="322" w:lineRule="exact" w:before="0" w:after="0"/>
        <w:ind w:left="1036" w:right="0" w:hanging="361"/>
        <w:jc w:val="left"/>
        <w:rPr>
          <w:b/>
          <w:sz w:val="28"/>
        </w:rPr>
      </w:pPr>
      <w:r>
        <w:rPr>
          <w:b/>
          <w:sz w:val="28"/>
        </w:rPr>
        <w:t>TRUYỀN DỮ LIỆU NỐI TIẾP ĐỒNG BỘ VÀ KHÔNG ĐỒNG</w:t>
      </w:r>
      <w:r>
        <w:rPr>
          <w:b/>
          <w:spacing w:val="2"/>
          <w:sz w:val="28"/>
        </w:rPr>
        <w:t> </w:t>
      </w:r>
      <w:r>
        <w:rPr>
          <w:b/>
          <w:sz w:val="28"/>
        </w:rPr>
        <w:t>BỘ</w:t>
      </w:r>
    </w:p>
    <w:p>
      <w:pPr>
        <w:pStyle w:val="ListParagraph"/>
        <w:numPr>
          <w:ilvl w:val="0"/>
          <w:numId w:val="105"/>
        </w:numPr>
        <w:tabs>
          <w:tab w:pos="1036" w:val="left" w:leader="none"/>
          <w:tab w:pos="1037" w:val="left" w:leader="none"/>
        </w:tabs>
        <w:spacing w:line="321" w:lineRule="exact" w:before="0" w:after="0"/>
        <w:ind w:left="1036" w:right="0" w:hanging="361"/>
        <w:jc w:val="left"/>
        <w:rPr>
          <w:b/>
          <w:sz w:val="28"/>
        </w:rPr>
      </w:pPr>
      <w:r>
        <w:rPr>
          <w:b/>
          <w:sz w:val="28"/>
        </w:rPr>
        <w:t>TRUYỀN DỮ LIỆU CỦA VI ĐIỀU KHIỂN PIC</w:t>
      </w:r>
      <w:r>
        <w:rPr>
          <w:b/>
          <w:spacing w:val="18"/>
          <w:sz w:val="28"/>
        </w:rPr>
        <w:t> </w:t>
      </w:r>
      <w:r>
        <w:rPr>
          <w:b/>
          <w:sz w:val="28"/>
        </w:rPr>
        <w:t>16F887</w:t>
      </w:r>
    </w:p>
    <w:p>
      <w:pPr>
        <w:pStyle w:val="Heading4"/>
        <w:numPr>
          <w:ilvl w:val="1"/>
          <w:numId w:val="105"/>
        </w:numPr>
        <w:tabs>
          <w:tab w:pos="1809" w:val="left" w:leader="none"/>
          <w:tab w:pos="1810" w:val="left" w:leader="none"/>
        </w:tabs>
        <w:spacing w:line="275" w:lineRule="exact" w:before="0" w:after="0"/>
        <w:ind w:left="1809" w:right="0" w:hanging="567"/>
        <w:jc w:val="left"/>
        <w:rPr>
          <w:rFonts w:ascii="Wingdings" w:hAnsi="Wingdings"/>
          <w:sz w:val="22"/>
        </w:rPr>
      </w:pPr>
      <w:r>
        <w:rPr/>
        <w:t>TRUYỀN DỮ LIỆU</w:t>
      </w:r>
      <w:r>
        <w:rPr>
          <w:spacing w:val="4"/>
        </w:rPr>
        <w:t> </w:t>
      </w:r>
      <w:r>
        <w:rPr/>
        <w:t>EUSART</w:t>
      </w:r>
    </w:p>
    <w:p>
      <w:pPr>
        <w:pStyle w:val="ListParagraph"/>
        <w:numPr>
          <w:ilvl w:val="1"/>
          <w:numId w:val="105"/>
        </w:numPr>
        <w:tabs>
          <w:tab w:pos="1809" w:val="left" w:leader="none"/>
          <w:tab w:pos="1810" w:val="left" w:leader="none"/>
        </w:tabs>
        <w:spacing w:line="272" w:lineRule="exact" w:before="2" w:after="0"/>
        <w:ind w:left="1809" w:right="0" w:hanging="567"/>
        <w:jc w:val="left"/>
        <w:rPr>
          <w:rFonts w:ascii="Wingdings" w:hAnsi="Wingdings"/>
          <w:b/>
          <w:sz w:val="22"/>
        </w:rPr>
      </w:pPr>
      <w:r>
        <w:rPr>
          <w:b/>
          <w:sz w:val="24"/>
        </w:rPr>
        <w:t>CÁC THANH GHI PHỤC VỤ CHO KHỐI ESUART CỦA</w:t>
      </w:r>
      <w:r>
        <w:rPr>
          <w:b/>
          <w:spacing w:val="1"/>
          <w:sz w:val="24"/>
        </w:rPr>
        <w:t> </w:t>
      </w:r>
      <w:r>
        <w:rPr>
          <w:b/>
          <w:sz w:val="24"/>
        </w:rPr>
        <w:t>PIC16F887</w:t>
      </w:r>
    </w:p>
    <w:p>
      <w:pPr>
        <w:pStyle w:val="ListParagraph"/>
        <w:numPr>
          <w:ilvl w:val="2"/>
          <w:numId w:val="105"/>
        </w:numPr>
        <w:tabs>
          <w:tab w:pos="1810" w:val="left" w:leader="none"/>
        </w:tabs>
        <w:spacing w:line="281" w:lineRule="exact" w:before="0" w:after="0"/>
        <w:ind w:left="1809" w:right="0" w:hanging="207"/>
        <w:jc w:val="left"/>
        <w:rPr>
          <w:rFonts w:ascii="Courier New" w:hAnsi="Courier New"/>
          <w:i/>
          <w:sz w:val="22"/>
        </w:rPr>
      </w:pPr>
      <w:r>
        <w:rPr>
          <w:i/>
          <w:sz w:val="24"/>
        </w:rPr>
        <w:t>Thanh ghi điều khiển và trạng thái của khối phát</w:t>
      </w:r>
      <w:r>
        <w:rPr>
          <w:i/>
          <w:spacing w:val="-2"/>
          <w:sz w:val="24"/>
        </w:rPr>
        <w:t> </w:t>
      </w:r>
      <w:r>
        <w:rPr>
          <w:i/>
          <w:sz w:val="24"/>
        </w:rPr>
        <w:t>TXSTA</w:t>
      </w:r>
    </w:p>
    <w:p>
      <w:pPr>
        <w:pStyle w:val="ListParagraph"/>
        <w:numPr>
          <w:ilvl w:val="2"/>
          <w:numId w:val="105"/>
        </w:numPr>
        <w:tabs>
          <w:tab w:pos="1810" w:val="left" w:leader="none"/>
        </w:tabs>
        <w:spacing w:line="276" w:lineRule="exact" w:before="0" w:after="0"/>
        <w:ind w:left="1809" w:right="0" w:hanging="207"/>
        <w:jc w:val="left"/>
        <w:rPr>
          <w:rFonts w:ascii="Courier New" w:hAnsi="Courier New"/>
          <w:i/>
          <w:sz w:val="22"/>
        </w:rPr>
      </w:pPr>
      <w:r>
        <w:rPr>
          <w:i/>
          <w:sz w:val="24"/>
        </w:rPr>
        <w:t>Thanh ghi điều khiển và trạng thái của khối nhận</w:t>
      </w:r>
      <w:r>
        <w:rPr>
          <w:i/>
          <w:spacing w:val="-1"/>
          <w:sz w:val="24"/>
        </w:rPr>
        <w:t> </w:t>
      </w:r>
      <w:r>
        <w:rPr>
          <w:i/>
          <w:sz w:val="24"/>
        </w:rPr>
        <w:t>RCSTA</w:t>
      </w:r>
    </w:p>
    <w:p>
      <w:pPr>
        <w:pStyle w:val="ListParagraph"/>
        <w:numPr>
          <w:ilvl w:val="2"/>
          <w:numId w:val="105"/>
        </w:numPr>
        <w:tabs>
          <w:tab w:pos="1810" w:val="left" w:leader="none"/>
        </w:tabs>
        <w:spacing w:line="282" w:lineRule="exact" w:before="0" w:after="0"/>
        <w:ind w:left="1809" w:right="0" w:hanging="207"/>
        <w:jc w:val="left"/>
        <w:rPr>
          <w:rFonts w:ascii="Courier New" w:hAnsi="Courier New"/>
          <w:i/>
          <w:sz w:val="24"/>
        </w:rPr>
      </w:pPr>
      <w:r>
        <w:rPr>
          <w:i/>
          <w:sz w:val="24"/>
        </w:rPr>
        <w:t>Thanh ghi điều khiển tốc độ truyền -</w:t>
      </w:r>
      <w:r>
        <w:rPr>
          <w:i/>
          <w:spacing w:val="1"/>
          <w:sz w:val="24"/>
        </w:rPr>
        <w:t> </w:t>
      </w:r>
      <w:r>
        <w:rPr>
          <w:i/>
          <w:sz w:val="24"/>
        </w:rPr>
        <w:t>BAUDCTL</w:t>
      </w:r>
    </w:p>
    <w:p>
      <w:pPr>
        <w:pStyle w:val="Heading3"/>
        <w:numPr>
          <w:ilvl w:val="0"/>
          <w:numId w:val="105"/>
        </w:numPr>
        <w:tabs>
          <w:tab w:pos="1036" w:val="left" w:leader="none"/>
          <w:tab w:pos="1037" w:val="left" w:leader="none"/>
        </w:tabs>
        <w:spacing w:line="315" w:lineRule="exact" w:before="0" w:after="0"/>
        <w:ind w:left="1036" w:right="0" w:hanging="361"/>
        <w:jc w:val="left"/>
      </w:pPr>
      <w:r>
        <w:rPr/>
        <w:t>CÁC LỆNH TRUYỀN DỮ LIỆU</w:t>
      </w:r>
      <w:r>
        <w:rPr>
          <w:spacing w:val="6"/>
        </w:rPr>
        <w:t> </w:t>
      </w:r>
      <w:r>
        <w:rPr/>
        <w:t>EUSART</w:t>
      </w:r>
    </w:p>
    <w:p>
      <w:pPr>
        <w:pStyle w:val="Heading4"/>
        <w:numPr>
          <w:ilvl w:val="1"/>
          <w:numId w:val="105"/>
        </w:numPr>
        <w:tabs>
          <w:tab w:pos="1809" w:val="left" w:leader="none"/>
          <w:tab w:pos="1810" w:val="left" w:leader="none"/>
        </w:tabs>
        <w:spacing w:line="274" w:lineRule="exact" w:before="0" w:after="0"/>
        <w:ind w:left="1809" w:right="0" w:hanging="567"/>
        <w:jc w:val="left"/>
        <w:rPr>
          <w:rFonts w:ascii="Wingdings" w:hAnsi="Wingdings"/>
          <w:sz w:val="22"/>
        </w:rPr>
      </w:pPr>
      <w:r>
        <w:rPr/>
        <w:t>LỆNH</w:t>
      </w:r>
      <w:r>
        <w:rPr>
          <w:spacing w:val="1"/>
        </w:rPr>
        <w:t> </w:t>
      </w:r>
      <w:r>
        <w:rPr/>
        <w:t>SETUP_UART(BAUD,STREAM)</w:t>
      </w:r>
    </w:p>
    <w:p>
      <w:pPr>
        <w:pStyle w:val="ListParagraph"/>
        <w:numPr>
          <w:ilvl w:val="1"/>
          <w:numId w:val="105"/>
        </w:numPr>
        <w:tabs>
          <w:tab w:pos="1809" w:val="left" w:leader="none"/>
          <w:tab w:pos="1810" w:val="left" w:leader="none"/>
        </w:tabs>
        <w:spacing w:line="275" w:lineRule="exact" w:before="0" w:after="0"/>
        <w:ind w:left="1809" w:right="0" w:hanging="567"/>
        <w:jc w:val="left"/>
        <w:rPr>
          <w:rFonts w:ascii="Wingdings" w:hAnsi="Wingdings"/>
          <w:b/>
          <w:sz w:val="22"/>
        </w:rPr>
      </w:pPr>
      <w:r>
        <w:rPr>
          <w:b/>
          <w:sz w:val="24"/>
        </w:rPr>
        <w:t>LỆNH</w:t>
      </w:r>
      <w:r>
        <w:rPr>
          <w:b/>
          <w:spacing w:val="1"/>
          <w:sz w:val="24"/>
        </w:rPr>
        <w:t> </w:t>
      </w:r>
      <w:r>
        <w:rPr>
          <w:b/>
          <w:sz w:val="24"/>
        </w:rPr>
        <w:t>PUTS(STRING)</w:t>
      </w:r>
    </w:p>
    <w:p>
      <w:pPr>
        <w:pStyle w:val="ListParagraph"/>
        <w:numPr>
          <w:ilvl w:val="1"/>
          <w:numId w:val="105"/>
        </w:numPr>
        <w:tabs>
          <w:tab w:pos="1809" w:val="left" w:leader="none"/>
          <w:tab w:pos="1810" w:val="left" w:leader="none"/>
        </w:tabs>
        <w:spacing w:line="275" w:lineRule="exact" w:before="3" w:after="0"/>
        <w:ind w:left="1809" w:right="0" w:hanging="567"/>
        <w:jc w:val="left"/>
        <w:rPr>
          <w:rFonts w:ascii="Wingdings" w:hAnsi="Wingdings"/>
          <w:b/>
          <w:sz w:val="24"/>
        </w:rPr>
      </w:pPr>
      <w:r>
        <w:rPr>
          <w:b/>
          <w:sz w:val="24"/>
        </w:rPr>
        <w:t>LỆNH VALUE = GETC(), VALUE = FGETC(STREAM), VALUE =</w:t>
      </w:r>
      <w:r>
        <w:rPr>
          <w:b/>
          <w:spacing w:val="6"/>
          <w:sz w:val="24"/>
        </w:rPr>
        <w:t> </w:t>
      </w:r>
      <w:r>
        <w:rPr>
          <w:b/>
          <w:sz w:val="24"/>
        </w:rPr>
        <w:t>GETCH()</w:t>
      </w:r>
    </w:p>
    <w:p>
      <w:pPr>
        <w:pStyle w:val="ListParagraph"/>
        <w:numPr>
          <w:ilvl w:val="1"/>
          <w:numId w:val="105"/>
        </w:numPr>
        <w:tabs>
          <w:tab w:pos="1809" w:val="left" w:leader="none"/>
          <w:tab w:pos="1810" w:val="left" w:leader="none"/>
        </w:tabs>
        <w:spacing w:line="275" w:lineRule="exact" w:before="0" w:after="0"/>
        <w:ind w:left="1809" w:right="0" w:hanging="567"/>
        <w:jc w:val="left"/>
        <w:rPr>
          <w:rFonts w:ascii="Wingdings" w:hAnsi="Wingdings"/>
          <w:b/>
          <w:sz w:val="24"/>
        </w:rPr>
      </w:pPr>
      <w:r>
        <w:rPr>
          <w:b/>
          <w:sz w:val="24"/>
        </w:rPr>
        <w:t>LỆNH VALUE =</w:t>
      </w:r>
      <w:r>
        <w:rPr>
          <w:b/>
          <w:spacing w:val="1"/>
          <w:sz w:val="24"/>
        </w:rPr>
        <w:t> </w:t>
      </w:r>
      <w:r>
        <w:rPr>
          <w:b/>
          <w:sz w:val="24"/>
        </w:rPr>
        <w:t>KBHIT()</w:t>
      </w:r>
    </w:p>
    <w:p>
      <w:pPr>
        <w:pStyle w:val="ListParagraph"/>
        <w:numPr>
          <w:ilvl w:val="0"/>
          <w:numId w:val="105"/>
        </w:numPr>
        <w:tabs>
          <w:tab w:pos="1036" w:val="left" w:leader="none"/>
          <w:tab w:pos="1037" w:val="left" w:leader="none"/>
        </w:tabs>
        <w:spacing w:line="322" w:lineRule="exact" w:before="3" w:after="0"/>
        <w:ind w:left="1036" w:right="0" w:hanging="361"/>
        <w:jc w:val="left"/>
        <w:rPr>
          <w:b/>
          <w:sz w:val="28"/>
        </w:rPr>
      </w:pPr>
      <w:r>
        <w:rPr>
          <w:b/>
          <w:sz w:val="28"/>
        </w:rPr>
        <w:t>ỨNG DỤNG TRUYỀN DỮ LIỆU</w:t>
      </w:r>
      <w:r>
        <w:rPr>
          <w:b/>
          <w:spacing w:val="5"/>
          <w:sz w:val="28"/>
        </w:rPr>
        <w:t> </w:t>
      </w:r>
      <w:r>
        <w:rPr>
          <w:b/>
          <w:sz w:val="28"/>
        </w:rPr>
        <w:t>EUSART</w:t>
      </w:r>
    </w:p>
    <w:p>
      <w:pPr>
        <w:pStyle w:val="ListParagraph"/>
        <w:numPr>
          <w:ilvl w:val="0"/>
          <w:numId w:val="105"/>
        </w:numPr>
        <w:tabs>
          <w:tab w:pos="1036" w:val="left" w:leader="none"/>
          <w:tab w:pos="1037" w:val="left" w:leader="none"/>
        </w:tabs>
        <w:spacing w:line="321" w:lineRule="exact" w:before="0" w:after="0"/>
        <w:ind w:left="1036" w:right="0" w:hanging="361"/>
        <w:jc w:val="left"/>
        <w:rPr>
          <w:b/>
          <w:sz w:val="28"/>
        </w:rPr>
      </w:pPr>
      <w:r>
        <w:rPr>
          <w:b/>
          <w:sz w:val="28"/>
        </w:rPr>
        <w:t>CÂU HỎI ÔN TẬP – TRẮC</w:t>
      </w:r>
      <w:r>
        <w:rPr>
          <w:b/>
          <w:spacing w:val="14"/>
          <w:sz w:val="28"/>
        </w:rPr>
        <w:t> </w:t>
      </w:r>
      <w:r>
        <w:rPr>
          <w:b/>
          <w:sz w:val="28"/>
        </w:rPr>
        <w:t>NGHIỆM</w:t>
      </w:r>
    </w:p>
    <w:p>
      <w:pPr>
        <w:pStyle w:val="ListParagraph"/>
        <w:numPr>
          <w:ilvl w:val="1"/>
          <w:numId w:val="105"/>
        </w:numPr>
        <w:tabs>
          <w:tab w:pos="1809" w:val="left" w:leader="none"/>
          <w:tab w:pos="1810" w:val="left" w:leader="none"/>
        </w:tabs>
        <w:spacing w:line="274" w:lineRule="exact" w:before="0" w:after="0"/>
        <w:ind w:left="1809" w:right="0" w:hanging="567"/>
        <w:jc w:val="left"/>
        <w:rPr>
          <w:rFonts w:ascii="Wingdings" w:hAnsi="Wingdings"/>
          <w:b/>
          <w:sz w:val="24"/>
        </w:rPr>
      </w:pPr>
      <w:r>
        <w:rPr>
          <w:b/>
          <w:sz w:val="24"/>
        </w:rPr>
        <w:t>CÂU HỎI ÔN</w:t>
      </w:r>
      <w:r>
        <w:rPr>
          <w:b/>
          <w:spacing w:val="2"/>
          <w:sz w:val="24"/>
        </w:rPr>
        <w:t> </w:t>
      </w:r>
      <w:r>
        <w:rPr>
          <w:b/>
          <w:sz w:val="24"/>
        </w:rPr>
        <w:t>TẬP</w:t>
      </w:r>
    </w:p>
    <w:p>
      <w:pPr>
        <w:pStyle w:val="ListParagraph"/>
        <w:numPr>
          <w:ilvl w:val="1"/>
          <w:numId w:val="105"/>
        </w:numPr>
        <w:tabs>
          <w:tab w:pos="1809" w:val="left" w:leader="none"/>
          <w:tab w:pos="1810" w:val="left" w:leader="none"/>
        </w:tabs>
        <w:spacing w:line="275" w:lineRule="exact" w:before="0" w:after="0"/>
        <w:ind w:left="1809" w:right="0" w:hanging="567"/>
        <w:jc w:val="left"/>
        <w:rPr>
          <w:rFonts w:ascii="Wingdings" w:hAnsi="Wingdings"/>
          <w:b/>
          <w:sz w:val="24"/>
        </w:rPr>
      </w:pPr>
      <w:r>
        <w:rPr>
          <w:b/>
          <w:sz w:val="24"/>
        </w:rPr>
        <w:t>CÂU HỎI MỞ</w:t>
      </w:r>
      <w:r>
        <w:rPr>
          <w:b/>
          <w:spacing w:val="-1"/>
          <w:sz w:val="24"/>
        </w:rPr>
        <w:t> </w:t>
      </w:r>
      <w:r>
        <w:rPr>
          <w:b/>
          <w:sz w:val="24"/>
        </w:rPr>
        <w:t>RỘNG</w:t>
      </w:r>
    </w:p>
    <w:p>
      <w:pPr>
        <w:pStyle w:val="ListParagraph"/>
        <w:numPr>
          <w:ilvl w:val="1"/>
          <w:numId w:val="105"/>
        </w:numPr>
        <w:tabs>
          <w:tab w:pos="1809" w:val="left" w:leader="none"/>
          <w:tab w:pos="1810" w:val="left" w:leader="none"/>
        </w:tabs>
        <w:spacing w:line="240" w:lineRule="auto" w:before="3" w:after="0"/>
        <w:ind w:left="1809" w:right="0" w:hanging="567"/>
        <w:jc w:val="left"/>
        <w:rPr>
          <w:rFonts w:ascii="Wingdings" w:hAnsi="Wingdings"/>
          <w:b/>
          <w:sz w:val="24"/>
        </w:rPr>
      </w:pPr>
      <w:r>
        <w:rPr>
          <w:b/>
          <w:sz w:val="24"/>
        </w:rPr>
        <w:t>CÂU HỎI TRẮC</w:t>
      </w:r>
      <w:r>
        <w:rPr>
          <w:b/>
          <w:spacing w:val="1"/>
          <w:sz w:val="24"/>
        </w:rPr>
        <w:t> </w:t>
      </w:r>
      <w:r>
        <w:rPr>
          <w:b/>
          <w:sz w:val="24"/>
        </w:rPr>
        <w:t>NGHIỆM</w:t>
      </w:r>
    </w:p>
    <w:p>
      <w:pPr>
        <w:pStyle w:val="BodyText"/>
        <w:rPr>
          <w:b/>
          <w:sz w:val="20"/>
        </w:rPr>
      </w:pPr>
    </w:p>
    <w:p>
      <w:pPr>
        <w:pStyle w:val="BodyText"/>
        <w:rPr>
          <w:b/>
          <w:sz w:val="20"/>
        </w:rPr>
      </w:pPr>
    </w:p>
    <w:p>
      <w:pPr>
        <w:pStyle w:val="BodyText"/>
        <w:spacing w:before="10"/>
        <w:rPr>
          <w:b/>
          <w:sz w:val="18"/>
        </w:rPr>
      </w:pPr>
      <w:r>
        <w:rPr/>
        <w:pict>
          <v:rect style="position:absolute;margin-left:69.384003pt;margin-top:12.815154pt;width:499.15pt;height:14.4pt;mso-position-horizontal-relative:page;mso-position-vertical-relative:paragraph;z-index:-15104512;mso-wrap-distance-left:0;mso-wrap-distance-right:0" filled="true" fillcolor="#ffcc99" stroked="false">
            <v:fill type="solid"/>
            <w10:wrap type="topAndBottom"/>
          </v:rect>
        </w:pict>
      </w:r>
    </w:p>
    <w:p>
      <w:pPr>
        <w:spacing w:after="0"/>
        <w:rPr>
          <w:sz w:val="18"/>
        </w:rPr>
        <w:sectPr>
          <w:headerReference w:type="even" r:id="rId952"/>
          <w:footerReference w:type="even" r:id="rId953"/>
          <w:pgSz w:w="11910" w:h="16840"/>
          <w:pgMar w:header="0" w:footer="0" w:top="380" w:bottom="280" w:left="740" w:right="0"/>
        </w:sectPr>
      </w:pPr>
    </w:p>
    <w:p>
      <w:pPr>
        <w:pStyle w:val="ListParagraph"/>
        <w:numPr>
          <w:ilvl w:val="0"/>
          <w:numId w:val="106"/>
        </w:numPr>
        <w:tabs>
          <w:tab w:pos="1104" w:val="left" w:leader="none"/>
          <w:tab w:pos="1105" w:val="left" w:leader="none"/>
          <w:tab w:pos="10630" w:val="left" w:leader="none"/>
        </w:tabs>
        <w:spacing w:line="320" w:lineRule="exact" w:before="0" w:after="0"/>
        <w:ind w:left="1104" w:right="0" w:hanging="429"/>
        <w:jc w:val="left"/>
        <w:rPr>
          <w:b/>
          <w:sz w:val="28"/>
        </w:rPr>
      </w:pPr>
      <w:r>
        <w:rPr>
          <w:b/>
          <w:sz w:val="28"/>
          <w:shd w:fill="FFCC99" w:color="auto" w:val="clear"/>
        </w:rPr>
        <w:t>GIỚI</w:t>
      </w:r>
      <w:r>
        <w:rPr>
          <w:b/>
          <w:spacing w:val="-3"/>
          <w:sz w:val="28"/>
          <w:shd w:fill="FFCC99" w:color="auto" w:val="clear"/>
        </w:rPr>
        <w:t> </w:t>
      </w:r>
      <w:r>
        <w:rPr>
          <w:b/>
          <w:sz w:val="28"/>
          <w:shd w:fill="FFCC99" w:color="auto" w:val="clear"/>
        </w:rPr>
        <w:t>THIỆU</w:t>
        <w:tab/>
      </w:r>
    </w:p>
    <w:p>
      <w:pPr>
        <w:pStyle w:val="BodyText"/>
        <w:spacing w:line="242" w:lineRule="auto" w:before="171"/>
        <w:ind w:left="676" w:right="565" w:firstLine="566"/>
        <w:jc w:val="both"/>
      </w:pPr>
      <w:r>
        <w:rPr/>
        <w:t>Truyền dữ liệu nối tiếp có nhiều tiện ích trong điều khiển nên hầu hết các vi điều khiển đều tích hợp, ở chương này chúng ta sẽ khảo sát nguyên lý hoạt động truyền dữ liệu đồng bộ và không đồng bộ, cách viết chương trình truyền dữ liệu cho các ứng dụng.</w:t>
      </w:r>
    </w:p>
    <w:p>
      <w:pPr>
        <w:pStyle w:val="BodyText"/>
        <w:spacing w:line="242" w:lineRule="auto" w:before="52"/>
        <w:ind w:left="676" w:right="571" w:firstLine="566"/>
        <w:jc w:val="both"/>
      </w:pPr>
      <w:r>
        <w:rPr/>
        <w:t>Sau khi kết thúc chương này bạn có thể sử dụng được truyền dữ liệu nối tiếp của các vi điều khiển.</w:t>
      </w:r>
    </w:p>
    <w:p>
      <w:pPr>
        <w:pStyle w:val="Heading3"/>
        <w:numPr>
          <w:ilvl w:val="0"/>
          <w:numId w:val="106"/>
        </w:numPr>
        <w:tabs>
          <w:tab w:pos="1243" w:val="left" w:leader="none"/>
          <w:tab w:pos="1244" w:val="left" w:leader="none"/>
          <w:tab w:pos="10630" w:val="left" w:leader="none"/>
        </w:tabs>
        <w:spacing w:line="240" w:lineRule="auto" w:before="126" w:after="0"/>
        <w:ind w:left="1243" w:right="0" w:hanging="568"/>
        <w:jc w:val="left"/>
      </w:pPr>
      <w:r>
        <w:rPr>
          <w:shd w:fill="FFCC99" w:color="auto" w:val="clear"/>
        </w:rPr>
        <w:t>TỔNG QUAN VỀ CÁC KIỂU TRUYỀN DỮ</w:t>
      </w:r>
      <w:r>
        <w:rPr>
          <w:spacing w:val="-15"/>
          <w:shd w:fill="FFCC99" w:color="auto" w:val="clear"/>
        </w:rPr>
        <w:t> </w:t>
      </w:r>
      <w:r>
        <w:rPr>
          <w:shd w:fill="FFCC99" w:color="auto" w:val="clear"/>
        </w:rPr>
        <w:t>LIỆU</w:t>
        <w:tab/>
      </w:r>
    </w:p>
    <w:p>
      <w:pPr>
        <w:pStyle w:val="BodyText"/>
        <w:spacing w:before="171"/>
        <w:ind w:left="1243"/>
      </w:pPr>
      <w:r>
        <w:rPr/>
        <w:t>Có nhiều kiểu truyền dữ liệu phổ biến tích hợp trong các họ vi điều khiển bao gồm:</w:t>
      </w:r>
    </w:p>
    <w:p>
      <w:pPr>
        <w:pStyle w:val="ListParagraph"/>
        <w:numPr>
          <w:ilvl w:val="1"/>
          <w:numId w:val="106"/>
        </w:numPr>
        <w:tabs>
          <w:tab w:pos="1963" w:val="left" w:leader="none"/>
          <w:tab w:pos="1964" w:val="left" w:leader="none"/>
        </w:tabs>
        <w:spacing w:line="237" w:lineRule="auto" w:before="122" w:after="0"/>
        <w:ind w:left="1963" w:right="579" w:hanging="360"/>
        <w:jc w:val="left"/>
        <w:rPr>
          <w:sz w:val="24"/>
        </w:rPr>
      </w:pPr>
      <w:r>
        <w:rPr>
          <w:sz w:val="24"/>
        </w:rPr>
        <w:t>Truyền dữ liệu nối tiếp đồng </w:t>
      </w:r>
      <w:r>
        <w:rPr>
          <w:spacing w:val="-3"/>
          <w:sz w:val="24"/>
        </w:rPr>
        <w:t>bộ và </w:t>
      </w:r>
      <w:r>
        <w:rPr>
          <w:sz w:val="24"/>
        </w:rPr>
        <w:t>bất đồng </w:t>
      </w:r>
      <w:r>
        <w:rPr>
          <w:spacing w:val="-3"/>
          <w:sz w:val="24"/>
        </w:rPr>
        <w:t>bộ </w:t>
      </w:r>
      <w:r>
        <w:rPr>
          <w:sz w:val="24"/>
        </w:rPr>
        <w:t>(UART synchronous asynchronous receiver and</w:t>
      </w:r>
      <w:r>
        <w:rPr>
          <w:spacing w:val="4"/>
          <w:sz w:val="24"/>
        </w:rPr>
        <w:t> </w:t>
      </w:r>
      <w:r>
        <w:rPr>
          <w:sz w:val="24"/>
        </w:rPr>
        <w:t>transmitter).</w:t>
      </w:r>
    </w:p>
    <w:p>
      <w:pPr>
        <w:pStyle w:val="ListParagraph"/>
        <w:numPr>
          <w:ilvl w:val="1"/>
          <w:numId w:val="106"/>
        </w:numPr>
        <w:tabs>
          <w:tab w:pos="1963" w:val="left" w:leader="none"/>
          <w:tab w:pos="1964" w:val="left" w:leader="none"/>
        </w:tabs>
        <w:spacing w:line="237" w:lineRule="auto" w:before="127" w:after="0"/>
        <w:ind w:left="1963" w:right="570" w:hanging="360"/>
        <w:jc w:val="left"/>
        <w:rPr>
          <w:sz w:val="24"/>
        </w:rPr>
      </w:pPr>
      <w:r>
        <w:rPr>
          <w:sz w:val="24"/>
        </w:rPr>
        <w:t>Truyền dữ liệu giữa các vi điều khiển với các thiết bị ngoại vi (SPI serial peripheral interface).</w:t>
      </w:r>
    </w:p>
    <w:p>
      <w:pPr>
        <w:pStyle w:val="ListParagraph"/>
        <w:numPr>
          <w:ilvl w:val="1"/>
          <w:numId w:val="106"/>
        </w:numPr>
        <w:tabs>
          <w:tab w:pos="1963" w:val="left" w:leader="none"/>
          <w:tab w:pos="1964" w:val="left" w:leader="none"/>
        </w:tabs>
        <w:spacing w:line="240" w:lineRule="auto" w:before="125" w:after="0"/>
        <w:ind w:left="1963" w:right="0" w:hanging="361"/>
        <w:jc w:val="left"/>
        <w:rPr>
          <w:sz w:val="24"/>
        </w:rPr>
      </w:pPr>
      <w:r>
        <w:rPr>
          <w:sz w:val="24"/>
        </w:rPr>
        <w:t>Truyền dữ </w:t>
      </w:r>
      <w:r>
        <w:rPr>
          <w:spacing w:val="-3"/>
          <w:sz w:val="24"/>
        </w:rPr>
        <w:t>liệu </w:t>
      </w:r>
      <w:r>
        <w:rPr>
          <w:sz w:val="24"/>
        </w:rPr>
        <w:t>2 dây (I2C: inter-integrated</w:t>
      </w:r>
      <w:r>
        <w:rPr>
          <w:spacing w:val="9"/>
          <w:sz w:val="24"/>
        </w:rPr>
        <w:t> </w:t>
      </w:r>
      <w:r>
        <w:rPr>
          <w:sz w:val="24"/>
        </w:rPr>
        <w:t>circuit).</w:t>
      </w:r>
    </w:p>
    <w:p>
      <w:pPr>
        <w:pStyle w:val="BodyText"/>
        <w:spacing w:line="237" w:lineRule="auto" w:before="119"/>
        <w:ind w:left="676" w:right="579" w:firstLine="566"/>
        <w:jc w:val="both"/>
      </w:pPr>
      <w:r>
        <w:rPr/>
        <w:t>Ở kiểu truyền nối tiếp đồng bộ thì có 1 đường dữ liệu và 1 đường xung clock, thiết bị nào cấp xung clock thì thiết bị đóng vai trò là chủ, thiết bị nhận xung clock đóng vai trò là tớ, tốc độ truyền dữ liệu phụ thuộc vào tần số xung clock.</w:t>
      </w:r>
    </w:p>
    <w:p>
      <w:pPr>
        <w:pStyle w:val="BodyText"/>
        <w:spacing w:before="124"/>
        <w:ind w:left="676" w:right="570" w:firstLine="566"/>
        <w:jc w:val="both"/>
      </w:pPr>
      <w:r>
        <w:rPr/>
        <w:t>Ở kiểu truyền nối tiếp bất đồng </w:t>
      </w:r>
      <w:r>
        <w:rPr>
          <w:spacing w:val="-3"/>
        </w:rPr>
        <w:t>bộ </w:t>
      </w:r>
      <w:r>
        <w:rPr/>
        <w:t>thì có 1 đường phát dữ liệu </w:t>
      </w:r>
      <w:r>
        <w:rPr>
          <w:spacing w:val="-3"/>
        </w:rPr>
        <w:t>và </w:t>
      </w:r>
      <w:r>
        <w:rPr/>
        <w:t>1 đường nhận dữ liệu, không còn tín hiệu xung clock nên gọi </w:t>
      </w:r>
      <w:r>
        <w:rPr>
          <w:spacing w:val="-3"/>
        </w:rPr>
        <w:t>là </w:t>
      </w:r>
      <w:r>
        <w:rPr/>
        <w:t>bất đồng bộ. Để truyền được dữ </w:t>
      </w:r>
      <w:r>
        <w:rPr>
          <w:spacing w:val="-3"/>
        </w:rPr>
        <w:t>liệu </w:t>
      </w:r>
      <w:r>
        <w:rPr/>
        <w:t>thì cả bên phát </w:t>
      </w:r>
      <w:r>
        <w:rPr>
          <w:spacing w:val="-3"/>
        </w:rPr>
        <w:t>và </w:t>
      </w:r>
      <w:r>
        <w:rPr/>
        <w:t>bên nhận phải </w:t>
      </w:r>
      <w:r>
        <w:rPr>
          <w:spacing w:val="2"/>
        </w:rPr>
        <w:t>tự </w:t>
      </w:r>
      <w:r>
        <w:rPr/>
        <w:t>tạo </w:t>
      </w:r>
      <w:r>
        <w:rPr>
          <w:spacing w:val="-3"/>
        </w:rPr>
        <w:t>xung </w:t>
      </w:r>
      <w:r>
        <w:rPr/>
        <w:t>clock có cùng tần số </w:t>
      </w:r>
      <w:r>
        <w:rPr>
          <w:spacing w:val="-3"/>
        </w:rPr>
        <w:t>và </w:t>
      </w:r>
      <w:r>
        <w:rPr/>
        <w:t>thường gọi </w:t>
      </w:r>
      <w:r>
        <w:rPr>
          <w:spacing w:val="-3"/>
        </w:rPr>
        <w:t>là </w:t>
      </w:r>
      <w:r>
        <w:rPr>
          <w:spacing w:val="3"/>
        </w:rPr>
        <w:t>tốc </w:t>
      </w:r>
      <w:r>
        <w:rPr>
          <w:spacing w:val="-3"/>
        </w:rPr>
        <w:t>độ </w:t>
      </w:r>
      <w:r>
        <w:rPr/>
        <w:t>truyền dữ liệu (baud), ví dụ 2400baud, 4800baud, …, 2400baud có nghĩa </w:t>
      </w:r>
      <w:r>
        <w:rPr>
          <w:spacing w:val="-3"/>
        </w:rPr>
        <w:t>là </w:t>
      </w:r>
      <w:r>
        <w:rPr/>
        <w:t>truyền 2400 </w:t>
      </w:r>
      <w:r>
        <w:rPr>
          <w:spacing w:val="-4"/>
        </w:rPr>
        <w:t>bit </w:t>
      </w:r>
      <w:r>
        <w:rPr/>
        <w:t>trên 1</w:t>
      </w:r>
      <w:r>
        <w:rPr>
          <w:spacing w:val="29"/>
        </w:rPr>
        <w:t> </w:t>
      </w:r>
      <w:r>
        <w:rPr>
          <w:spacing w:val="-3"/>
        </w:rPr>
        <w:t>giây.</w:t>
      </w:r>
    </w:p>
    <w:p>
      <w:pPr>
        <w:pStyle w:val="BodyText"/>
        <w:spacing w:before="121"/>
        <w:ind w:left="1243"/>
        <w:jc w:val="both"/>
      </w:pPr>
      <w:r>
        <w:rPr/>
        <w:t>Hai kiểu truyền SPI và I2C sẽ được trình bày ở chương tiếp theo.</w:t>
      </w:r>
    </w:p>
    <w:p>
      <w:pPr>
        <w:pStyle w:val="Heading3"/>
        <w:numPr>
          <w:ilvl w:val="0"/>
          <w:numId w:val="106"/>
        </w:numPr>
        <w:tabs>
          <w:tab w:pos="1244" w:val="left" w:leader="none"/>
          <w:tab w:pos="10630" w:val="left" w:leader="none"/>
        </w:tabs>
        <w:spacing w:line="240" w:lineRule="auto" w:before="190" w:after="0"/>
        <w:ind w:left="1243" w:right="0" w:hanging="568"/>
        <w:jc w:val="left"/>
      </w:pPr>
      <w:r>
        <w:rPr>
          <w:shd w:fill="FFCC99" w:color="auto" w:val="clear"/>
        </w:rPr>
        <w:t>TRUYỀN DỮ LIỆU NỐI TIẾP ĐỒNG BỘ VÀ KHÔNG ĐỒNG</w:t>
      </w:r>
      <w:r>
        <w:rPr>
          <w:spacing w:val="-32"/>
          <w:shd w:fill="FFCC99" w:color="auto" w:val="clear"/>
        </w:rPr>
        <w:t> </w:t>
      </w:r>
      <w:r>
        <w:rPr>
          <w:shd w:fill="FFCC99" w:color="auto" w:val="clear"/>
        </w:rPr>
        <w:t>BỘ</w:t>
        <w:tab/>
      </w:r>
    </w:p>
    <w:p>
      <w:pPr>
        <w:spacing w:line="271" w:lineRule="auto" w:before="172"/>
        <w:ind w:left="676" w:right="491" w:firstLine="566"/>
        <w:jc w:val="left"/>
        <w:rPr>
          <w:sz w:val="24"/>
        </w:rPr>
      </w:pPr>
      <w:r>
        <w:rPr>
          <w:b/>
          <w:i/>
          <w:sz w:val="24"/>
        </w:rPr>
        <w:t>Truyền dữ liệu đồng bộ </w:t>
      </w:r>
      <w:r>
        <w:rPr>
          <w:sz w:val="24"/>
        </w:rPr>
        <w:t>gồm các đường truyền dữ liệu (DT) và tín hiệu xung clock (CK) – chức năng của CK dùng để dịch chuyển dữ liệu, </w:t>
      </w:r>
      <w:r>
        <w:rPr>
          <w:b/>
          <w:i/>
          <w:sz w:val="24"/>
        </w:rPr>
        <w:t>mỗi 1 xung ck là 1 bit dữ liệu được truyền đi</w:t>
      </w:r>
      <w:r>
        <w:rPr>
          <w:sz w:val="24"/>
        </w:rPr>
        <w:t>.</w:t>
      </w:r>
    </w:p>
    <w:p>
      <w:pPr>
        <w:pStyle w:val="BodyText"/>
        <w:spacing w:line="276" w:lineRule="auto" w:before="130"/>
        <w:ind w:left="676" w:right="668" w:firstLine="566"/>
      </w:pPr>
      <w:r>
        <w:rPr/>
        <w:t>Trong </w:t>
      </w:r>
      <w:r>
        <w:rPr>
          <w:spacing w:val="-3"/>
        </w:rPr>
        <w:t>hệ </w:t>
      </w:r>
      <w:r>
        <w:rPr/>
        <w:t>thống truyền dữ </w:t>
      </w:r>
      <w:r>
        <w:rPr>
          <w:spacing w:val="-3"/>
        </w:rPr>
        <w:t>liệu </w:t>
      </w:r>
      <w:r>
        <w:rPr/>
        <w:t>đồng bộ, </w:t>
      </w:r>
      <w:r>
        <w:rPr>
          <w:spacing w:val="-3"/>
        </w:rPr>
        <w:t>hệ </w:t>
      </w:r>
      <w:r>
        <w:rPr/>
        <w:t>thống nào cung cấp xung CK thì đóng vai trò </w:t>
      </w:r>
      <w:r>
        <w:rPr>
          <w:spacing w:val="-3"/>
        </w:rPr>
        <w:t>là </w:t>
      </w:r>
      <w:r>
        <w:rPr/>
        <w:t>master (chủ) – </w:t>
      </w:r>
      <w:r>
        <w:rPr>
          <w:spacing w:val="-3"/>
        </w:rPr>
        <w:t>những hệ </w:t>
      </w:r>
      <w:r>
        <w:rPr/>
        <w:t>thống còn lại nhận xung ck đóng vai trò </w:t>
      </w:r>
      <w:r>
        <w:rPr>
          <w:spacing w:val="-5"/>
        </w:rPr>
        <w:t>là </w:t>
      </w:r>
      <w:r>
        <w:rPr/>
        <w:t>slave</w:t>
      </w:r>
      <w:r>
        <w:rPr>
          <w:spacing w:val="26"/>
        </w:rPr>
        <w:t> </w:t>
      </w:r>
      <w:r>
        <w:rPr/>
        <w:t>(tớ).</w:t>
      </w:r>
    </w:p>
    <w:p>
      <w:pPr>
        <w:pStyle w:val="BodyText"/>
        <w:spacing w:line="379" w:lineRule="auto" w:before="119"/>
        <w:ind w:left="1243" w:right="2440"/>
      </w:pPr>
      <w:r>
        <w:rPr/>
        <w:pict>
          <v:group style="position:absolute;margin-left:72.104225pt;margin-top:53.372585pt;width:224.25pt;height:166.1pt;mso-position-horizontal-relative:page;mso-position-vertical-relative:paragraph;z-index:-15101952;mso-wrap-distance-left:0;mso-wrap-distance-right:0" coordorigin="1442,1067" coordsize="4485,3322">
            <v:shape style="position:absolute;left:1455;top:1080;width:1619;height:3295" coordorigin="1455,1081" coordsize="1619,3295" path="m3074,1081l2972,1192,2972,4375,3074,4274,3074,1081xm3074,1081l1566,1081,1455,1192,2972,1192,3074,1081xe" filled="true" fillcolor="#99995b" stroked="false">
              <v:path arrowok="t"/>
              <v:fill type="solid"/>
            </v:shape>
            <v:shape style="position:absolute;left:1455;top:1080;width:1619;height:3295" coordorigin="1455,1081" coordsize="1619,3295" path="m1455,1192l2972,1192,2972,4375,3074,4274,3074,1081,2972,1192,3074,1081,1566,1081,1455,1192xe" filled="false" stroked="true" strokeweight="1.331345pt" strokecolor="#000000">
              <v:path arrowok="t"/>
              <v:stroke dashstyle="solid"/>
            </v:shape>
            <v:rect style="position:absolute;left:1455;top:1200;width:1517;height:3166" filled="true" fillcolor="#ffff99" stroked="false">
              <v:fill type="solid"/>
            </v:rect>
            <v:shape style="position:absolute;left:1455;top:1191;width:2803;height:3184" coordorigin="1455,1192" coordsize="2803,3184" path="m1455,1192l1455,4375,2972,4375m1455,1192l2972,1192,2972,4375m3102,1902l4258,1902e" filled="false" stroked="true" strokeweight="1.330417pt" strokecolor="#000000">
              <v:path arrowok="t"/>
              <v:stroke dashstyle="solid"/>
            </v:shape>
            <v:shape style="position:absolute;left:2972;top:1846;width:139;height:102" coordorigin="2972,1847" coordsize="139,102" path="m3111,1847l2972,1902,3111,1948,3111,1847xe" filled="true" fillcolor="#000000" stroked="false">
              <v:path arrowok="t"/>
              <v:fill type="solid"/>
            </v:shape>
            <v:shape style="position:absolute;left:4387;top:1080;width:1527;height:3295" coordorigin="4388,1081" coordsize="1527,3295" path="m5914,1081l5812,1192,5812,4375,5914,4274,5914,1081xm5914,1081l4499,1081,4388,1192,5812,1192,5914,1081xe" filled="true" fillcolor="#99995b" stroked="false">
              <v:path arrowok="t"/>
              <v:fill type="solid"/>
            </v:shape>
            <v:shape style="position:absolute;left:4387;top:1080;width:1527;height:3295" coordorigin="4388,1081" coordsize="1527,3295" path="m4388,1192l5812,1192,5812,4375,5914,4274,5914,1081,5812,1192,5914,1081,4499,1081,4388,1192xe" filled="false" stroked="true" strokeweight="1.331399pt" strokecolor="#000000">
              <v:path arrowok="t"/>
              <v:stroke dashstyle="solid"/>
            </v:shape>
            <v:rect style="position:absolute;left:4387;top:1200;width:1425;height:3166" filled="true" fillcolor="#ffff99" stroked="false">
              <v:fill type="solid"/>
            </v:rect>
            <v:shape style="position:absolute;left:4387;top:1191;width:1425;height:3184" coordorigin="4388,1192" coordsize="1425,3184" path="m4388,1192l4388,4375,5812,4375m4388,1192l5812,1192,5812,4375e" filled="false" stroked="true" strokeweight="1.330417pt" strokecolor="#000000">
              <v:path arrowok="t"/>
              <v:stroke dashstyle="solid"/>
            </v:shape>
            <v:shape style="position:absolute;left:4239;top:1846;width:148;height:102" coordorigin="4240,1847" coordsize="148,102" path="m4240,1847l4240,1948,4388,1902,4240,1847xe" filled="true" fillcolor="#000000" stroked="false">
              <v:path arrowok="t"/>
              <v:fill type="solid"/>
            </v:shape>
            <v:line style="position:absolute" from="2972,2696" to="4258,2696" stroked="true" strokeweight="1.328897pt" strokecolor="#000000">
              <v:stroke dashstyle="solid"/>
            </v:line>
            <v:shape style="position:absolute;left:4239;top:2649;width:148;height:93" coordorigin="4240,2650" coordsize="148,93" path="m4240,2650l4240,2742,4388,2696,4240,2650xe" filled="true" fillcolor="#000000" stroked="false">
              <v:path arrowok="t"/>
              <v:fill type="solid"/>
            </v:shape>
            <v:line style="position:absolute" from="2972,3139" to="4388,3139" stroked="true" strokeweight="1.328897pt" strokecolor="#000000">
              <v:stroke dashstyle="solid"/>
            </v:line>
            <v:shape style="position:absolute;left:4416;top:2485;width:1197;height:1691" type="#_x0000_t202" filled="false" stroked="false">
              <v:textbox inset="0,0,0,0">
                <w:txbxContent>
                  <w:p>
                    <w:pPr>
                      <w:spacing w:line="352" w:lineRule="auto" w:before="0"/>
                      <w:ind w:left="0" w:right="532" w:firstLine="105"/>
                      <w:jc w:val="left"/>
                      <w:rPr>
                        <w:b/>
                        <w:sz w:val="29"/>
                      </w:rPr>
                    </w:pPr>
                    <w:r>
                      <w:rPr>
                        <w:b/>
                        <w:sz w:val="29"/>
                      </w:rPr>
                      <w:t>CK GND</w:t>
                    </w:r>
                  </w:p>
                  <w:p>
                    <w:pPr>
                      <w:spacing w:line="254" w:lineRule="auto" w:before="21"/>
                      <w:ind w:left="189" w:right="0" w:firstLine="205"/>
                      <w:jc w:val="left"/>
                      <w:rPr>
                        <w:b/>
                        <w:sz w:val="29"/>
                      </w:rPr>
                    </w:pPr>
                    <w:r>
                      <w:rPr>
                        <w:b/>
                        <w:color w:val="164325"/>
                        <w:sz w:val="29"/>
                      </w:rPr>
                      <w:t>HT2 SLAVE</w:t>
                    </w:r>
                  </w:p>
                </w:txbxContent>
              </v:textbox>
              <w10:wrap type="none"/>
            </v:shape>
            <v:shape style="position:absolute;left:4539;top:1735;width:432;height:328" type="#_x0000_t202" filled="false" stroked="false">
              <v:textbox inset="0,0,0,0">
                <w:txbxContent>
                  <w:p>
                    <w:pPr>
                      <w:spacing w:line="326" w:lineRule="exact" w:before="0"/>
                      <w:ind w:left="0" w:right="0" w:firstLine="0"/>
                      <w:jc w:val="left"/>
                      <w:rPr>
                        <w:b/>
                        <w:sz w:val="29"/>
                      </w:rPr>
                    </w:pPr>
                    <w:r>
                      <w:rPr>
                        <w:b/>
                        <w:sz w:val="29"/>
                      </w:rPr>
                      <w:t>TD</w:t>
                    </w:r>
                  </w:p>
                </w:txbxContent>
              </v:textbox>
              <w10:wrap type="none"/>
            </v:shape>
            <v:shape style="position:absolute;left:1580;top:2485;width:1294;height:1691" type="#_x0000_t202" filled="false" stroked="false">
              <v:textbox inset="0,0,0,0">
                <w:txbxContent>
                  <w:p>
                    <w:pPr>
                      <w:spacing w:line="352" w:lineRule="auto" w:before="0"/>
                      <w:ind w:left="615" w:right="14" w:firstLine="106"/>
                      <w:jc w:val="left"/>
                      <w:rPr>
                        <w:b/>
                        <w:sz w:val="29"/>
                      </w:rPr>
                    </w:pPr>
                    <w:r>
                      <w:rPr>
                        <w:b/>
                        <w:sz w:val="29"/>
                      </w:rPr>
                      <w:t>CK GND</w:t>
                    </w:r>
                  </w:p>
                  <w:p>
                    <w:pPr>
                      <w:spacing w:line="254" w:lineRule="auto" w:before="21"/>
                      <w:ind w:left="0" w:right="14" w:firstLine="345"/>
                      <w:jc w:val="left"/>
                      <w:rPr>
                        <w:b/>
                        <w:sz w:val="29"/>
                      </w:rPr>
                    </w:pPr>
                    <w:r>
                      <w:rPr>
                        <w:b/>
                        <w:color w:val="164325"/>
                        <w:sz w:val="29"/>
                      </w:rPr>
                      <w:t>HT1 MASTER</w:t>
                    </w:r>
                  </w:p>
                </w:txbxContent>
              </v:textbox>
              <w10:wrap type="none"/>
            </v:shape>
            <v:shape style="position:absolute;left:2319;top:1688;width:432;height:328" type="#_x0000_t202" filled="false" stroked="false">
              <v:textbox inset="0,0,0,0">
                <w:txbxContent>
                  <w:p>
                    <w:pPr>
                      <w:spacing w:line="326" w:lineRule="exact" w:before="0"/>
                      <w:ind w:left="0" w:right="0" w:firstLine="0"/>
                      <w:jc w:val="left"/>
                      <w:rPr>
                        <w:b/>
                        <w:sz w:val="29"/>
                      </w:rPr>
                    </w:pPr>
                    <w:r>
                      <w:rPr>
                        <w:b/>
                        <w:sz w:val="29"/>
                      </w:rPr>
                      <w:t>TD</w:t>
                    </w:r>
                  </w:p>
                </w:txbxContent>
              </v:textbox>
              <w10:wrap type="none"/>
            </v:shape>
            <w10:wrap type="topAndBottom"/>
          </v:group>
        </w:pict>
      </w:r>
      <w:r>
        <w:rPr/>
        <w:pict>
          <v:group style="position:absolute;margin-left:360.059601pt;margin-top:51.451721pt;width:191.25pt;height:168.05pt;mso-position-horizontal-relative:page;mso-position-vertical-relative:paragraph;z-index:-15100416;mso-wrap-distance-left:0;mso-wrap-distance-right:0" coordorigin="7201,1029" coordsize="3825,3361">
            <v:shape style="position:absolute;left:7212;top:1040;width:1378;height:3337" coordorigin="7213,1041" coordsize="1378,3337" path="m8590,1041l8501,1147,8501,4378,8590,4272,8590,1041xm8590,1041l7302,1041,7213,1147,8501,1147,8590,1041xe" filled="true" fillcolor="#99995b" stroked="false">
              <v:path arrowok="t"/>
              <v:fill type="solid"/>
            </v:shape>
            <v:shape style="position:absolute;left:7212;top:1040;width:2386;height:3337" coordorigin="7213,1041" coordsize="2386,3337" path="m7213,1147l8501,1147,8501,4378,8590,4272,8590,1041,8501,1147,8590,1041,7302,1041,7213,1147xm8501,1865l9598,1865e" filled="false" stroked="true" strokeweight="1.241172pt" strokecolor="#000000">
              <v:path arrowok="t"/>
              <v:stroke dashstyle="solid"/>
            </v:shape>
            <v:shape style="position:absolute;left:9712;top:1040;width:1302;height:3337" coordorigin="9713,1041" coordsize="1302,3337" path="m11014,1041l10924,1147,10924,4378,11014,4272,11014,1041xm11014,1041l9802,1041,9713,1147,10924,1147,11014,1041xe" filled="true" fillcolor="#99995b" stroked="false">
              <v:path arrowok="t"/>
              <v:fill type="solid"/>
            </v:shape>
            <v:shape style="position:absolute;left:9712;top:1040;width:1302;height:3337" coordorigin="9713,1041" coordsize="1302,3337" path="m9713,1147l10924,1147,10924,4378,11014,4272,11014,1041,10924,1147,11014,1041,9802,1041,9713,1147xe" filled="false" stroked="true" strokeweight="1.163919pt" strokecolor="#000000">
              <v:path arrowok="t"/>
              <v:stroke dashstyle="solid"/>
            </v:shape>
            <v:shape style="position:absolute;left:9587;top:1815;width:125;height:99" coordorigin="9588,1815" coordsize="125,99" path="m9588,1815l9588,1914,9713,1865,9588,1815xe" filled="true" fillcolor="#000000" stroked="false">
              <v:path arrowok="t"/>
              <v:fill type="solid"/>
            </v:shape>
            <v:line style="position:absolute" from="9713,2272" to="8615,2272" stroked="true" strokeweight="1.346149pt" strokecolor="#000000">
              <v:stroke dashstyle="solid"/>
            </v:line>
            <v:shape style="position:absolute;left:8500;top:2222;width:126;height:99" coordorigin="8501,2222" coordsize="126,99" path="m8626,2222l8501,2272,8626,2321,8626,2222xe" filled="true" fillcolor="#000000" stroked="false">
              <v:path arrowok="t"/>
              <v:fill type="solid"/>
            </v:shape>
            <v:line style="position:absolute" from="8501,3121" to="9713,3121" stroked="true" strokeweight="1.346149pt" strokecolor="#000000">
              <v:stroke dashstyle="solid"/>
            </v:line>
            <v:shape style="position:absolute;left:9712;top:1146;width:1212;height:3231" type="#_x0000_t202" filled="true" fillcolor="#ffff99" stroked="true" strokeweight="1.170826pt" strokecolor="#000000">
              <v:textbox inset="0,0,0,0">
                <w:txbxContent>
                  <w:p>
                    <w:pPr>
                      <w:spacing w:line="240" w:lineRule="auto" w:before="10"/>
                      <w:rPr>
                        <w:sz w:val="45"/>
                      </w:rPr>
                    </w:pPr>
                  </w:p>
                  <w:p>
                    <w:pPr>
                      <w:spacing w:line="252" w:lineRule="auto" w:before="1"/>
                      <w:ind w:left="53" w:right="633" w:hanging="7"/>
                      <w:jc w:val="left"/>
                      <w:rPr>
                        <w:b/>
                        <w:sz w:val="30"/>
                      </w:rPr>
                    </w:pPr>
                    <w:r>
                      <w:rPr>
                        <w:b/>
                        <w:w w:val="80"/>
                        <w:sz w:val="30"/>
                      </w:rPr>
                      <w:t>RxD </w:t>
                    </w:r>
                    <w:r>
                      <w:rPr>
                        <w:b/>
                        <w:w w:val="85"/>
                        <w:sz w:val="30"/>
                      </w:rPr>
                      <w:t>TxD</w:t>
                    </w:r>
                  </w:p>
                  <w:p>
                    <w:pPr>
                      <w:spacing w:line="312" w:lineRule="auto" w:before="83"/>
                      <w:ind w:left="11" w:right="0" w:firstLine="545"/>
                      <w:jc w:val="left"/>
                      <w:rPr>
                        <w:b/>
                        <w:sz w:val="30"/>
                      </w:rPr>
                    </w:pPr>
                    <w:r>
                      <w:rPr>
                        <w:b/>
                        <w:w w:val="80"/>
                        <w:sz w:val="30"/>
                      </w:rPr>
                      <w:t>CK </w:t>
                    </w:r>
                    <w:r>
                      <w:rPr>
                        <w:b/>
                        <w:w w:val="95"/>
                        <w:sz w:val="30"/>
                      </w:rPr>
                      <w:t>GND</w:t>
                    </w:r>
                  </w:p>
                  <w:p>
                    <w:pPr>
                      <w:spacing w:before="257"/>
                      <w:ind w:left="348" w:right="0" w:firstLine="0"/>
                      <w:jc w:val="left"/>
                      <w:rPr>
                        <w:b/>
                        <w:sz w:val="30"/>
                      </w:rPr>
                    </w:pPr>
                    <w:r>
                      <w:rPr>
                        <w:b/>
                        <w:color w:val="164325"/>
                        <w:w w:val="95"/>
                        <w:sz w:val="30"/>
                      </w:rPr>
                      <w:t>HT2</w:t>
                    </w:r>
                  </w:p>
                </w:txbxContent>
              </v:textbox>
              <v:fill type="solid"/>
              <v:stroke dashstyle="solid"/>
              <w10:wrap type="none"/>
            </v:shape>
            <v:shape style="position:absolute;left:7212;top:1146;width:1288;height:3231" type="#_x0000_t202" filled="true" fillcolor="#ffff99" stroked="true" strokeweight="1.174474pt" strokecolor="#000000">
              <v:textbox inset="0,0,0,0">
                <w:txbxContent>
                  <w:p>
                    <w:pPr>
                      <w:spacing w:line="240" w:lineRule="auto" w:before="9"/>
                      <w:rPr>
                        <w:sz w:val="41"/>
                      </w:rPr>
                    </w:pPr>
                  </w:p>
                  <w:p>
                    <w:pPr>
                      <w:spacing w:line="283" w:lineRule="auto" w:before="0"/>
                      <w:ind w:left="652" w:right="104" w:firstLine="6"/>
                      <w:jc w:val="left"/>
                      <w:rPr>
                        <w:b/>
                        <w:sz w:val="30"/>
                      </w:rPr>
                    </w:pPr>
                    <w:r>
                      <w:rPr>
                        <w:b/>
                        <w:w w:val="85"/>
                        <w:sz w:val="30"/>
                      </w:rPr>
                      <w:t>TxD </w:t>
                    </w:r>
                    <w:r>
                      <w:rPr>
                        <w:b/>
                        <w:w w:val="80"/>
                        <w:sz w:val="30"/>
                      </w:rPr>
                      <w:t>RxD</w:t>
                    </w:r>
                  </w:p>
                  <w:p>
                    <w:pPr>
                      <w:spacing w:before="41"/>
                      <w:ind w:left="177" w:right="0" w:firstLine="0"/>
                      <w:jc w:val="left"/>
                      <w:rPr>
                        <w:b/>
                        <w:sz w:val="30"/>
                      </w:rPr>
                    </w:pPr>
                    <w:r>
                      <w:rPr>
                        <w:b/>
                        <w:w w:val="95"/>
                        <w:sz w:val="30"/>
                      </w:rPr>
                      <w:t>CK</w:t>
                    </w:r>
                  </w:p>
                  <w:p>
                    <w:pPr>
                      <w:spacing w:line="491" w:lineRule="auto" w:before="104"/>
                      <w:ind w:left="386" w:right="0" w:firstLine="230"/>
                      <w:jc w:val="left"/>
                      <w:rPr>
                        <w:b/>
                        <w:sz w:val="30"/>
                      </w:rPr>
                    </w:pPr>
                    <w:r>
                      <w:rPr>
                        <w:b/>
                        <w:w w:val="80"/>
                        <w:sz w:val="30"/>
                      </w:rPr>
                      <w:t>GND </w:t>
                    </w:r>
                    <w:r>
                      <w:rPr>
                        <w:b/>
                        <w:color w:val="164325"/>
                        <w:w w:val="95"/>
                        <w:sz w:val="30"/>
                      </w:rPr>
                      <w:t>HT1</w:t>
                    </w:r>
                  </w:p>
                </w:txbxContent>
              </v:textbox>
              <v:fill type="solid"/>
              <v:stroke dashstyle="solid"/>
              <w10:wrap type="none"/>
            </v:shape>
            <w10:wrap type="topAndBottom"/>
          </v:group>
        </w:pict>
      </w:r>
      <w:r>
        <w:rPr/>
        <w:t>Tốc </w:t>
      </w:r>
      <w:r>
        <w:rPr>
          <w:spacing w:val="-3"/>
        </w:rPr>
        <w:t>độ </w:t>
      </w:r>
      <w:r>
        <w:rPr/>
        <w:t>truyền dữ </w:t>
      </w:r>
      <w:r>
        <w:rPr>
          <w:spacing w:val="-3"/>
        </w:rPr>
        <w:t>liệu </w:t>
      </w:r>
      <w:r>
        <w:rPr/>
        <w:t>chính </w:t>
      </w:r>
      <w:r>
        <w:rPr>
          <w:spacing w:val="-3"/>
        </w:rPr>
        <w:t>là </w:t>
      </w:r>
      <w:r>
        <w:rPr/>
        <w:t>tốc </w:t>
      </w:r>
      <w:r>
        <w:rPr>
          <w:spacing w:val="-3"/>
        </w:rPr>
        <w:t>độ </w:t>
      </w:r>
      <w:r>
        <w:rPr/>
        <w:t>của </w:t>
      </w:r>
      <w:r>
        <w:rPr>
          <w:spacing w:val="-3"/>
        </w:rPr>
        <w:t>xung </w:t>
      </w:r>
      <w:r>
        <w:rPr/>
        <w:t>ck – chính </w:t>
      </w:r>
      <w:r>
        <w:rPr>
          <w:spacing w:val="-3"/>
        </w:rPr>
        <w:t>là </w:t>
      </w:r>
      <w:r>
        <w:rPr/>
        <w:t>tần số </w:t>
      </w:r>
      <w:r>
        <w:rPr>
          <w:spacing w:val="-3"/>
        </w:rPr>
        <w:t>xung </w:t>
      </w:r>
      <w:r>
        <w:rPr/>
        <w:t>ck. Ví dụ tần số </w:t>
      </w:r>
      <w:r>
        <w:rPr>
          <w:spacing w:val="-3"/>
        </w:rPr>
        <w:t>xung </w:t>
      </w:r>
      <w:r>
        <w:rPr/>
        <w:t>ck </w:t>
      </w:r>
      <w:r>
        <w:rPr>
          <w:spacing w:val="-5"/>
        </w:rPr>
        <w:t>là </w:t>
      </w:r>
      <w:r>
        <w:rPr/>
        <w:t>1MHz thì </w:t>
      </w:r>
      <w:r>
        <w:rPr>
          <w:spacing w:val="3"/>
        </w:rPr>
        <w:t>tốc </w:t>
      </w:r>
      <w:r>
        <w:rPr>
          <w:spacing w:val="-3"/>
        </w:rPr>
        <w:t>độ </w:t>
      </w:r>
      <w:r>
        <w:rPr/>
        <w:t>truyền dữ liệu </w:t>
      </w:r>
      <w:r>
        <w:rPr>
          <w:spacing w:val="-3"/>
        </w:rPr>
        <w:t>là </w:t>
      </w:r>
      <w:r>
        <w:rPr/>
        <w:t>1MBPS – 1M</w:t>
      </w:r>
      <w:r>
        <w:rPr>
          <w:spacing w:val="19"/>
        </w:rPr>
        <w:t> </w:t>
      </w:r>
      <w:r>
        <w:rPr/>
        <w:t>baud.</w:t>
      </w:r>
    </w:p>
    <w:p>
      <w:pPr>
        <w:pStyle w:val="BodyText"/>
        <w:spacing w:before="8"/>
        <w:rPr>
          <w:sz w:val="8"/>
        </w:rPr>
      </w:pPr>
    </w:p>
    <w:p>
      <w:pPr>
        <w:tabs>
          <w:tab w:pos="6438" w:val="left" w:leader="none"/>
        </w:tabs>
        <w:spacing w:before="90"/>
        <w:ind w:left="676" w:right="0" w:firstLine="0"/>
        <w:jc w:val="left"/>
        <w:rPr>
          <w:i/>
          <w:sz w:val="24"/>
        </w:rPr>
      </w:pPr>
      <w:r>
        <w:rPr>
          <w:i/>
          <w:sz w:val="24"/>
        </w:rPr>
        <w:t>Hình 9-1: Hệ thống truyền</w:t>
      </w:r>
      <w:r>
        <w:rPr>
          <w:i/>
          <w:spacing w:val="-2"/>
          <w:sz w:val="24"/>
        </w:rPr>
        <w:t> </w:t>
      </w:r>
      <w:r>
        <w:rPr>
          <w:i/>
          <w:sz w:val="24"/>
        </w:rPr>
        <w:t>đồng</w:t>
      </w:r>
      <w:r>
        <w:rPr>
          <w:i/>
          <w:spacing w:val="1"/>
          <w:sz w:val="24"/>
        </w:rPr>
        <w:t> </w:t>
      </w:r>
      <w:r>
        <w:rPr>
          <w:i/>
          <w:sz w:val="24"/>
        </w:rPr>
        <w:t>bộ.</w:t>
        <w:tab/>
        <w:t>Hình 9-2: Hệ thống truyền bất đồng</w:t>
      </w:r>
      <w:r>
        <w:rPr>
          <w:i/>
          <w:spacing w:val="2"/>
          <w:sz w:val="24"/>
        </w:rPr>
        <w:t> </w:t>
      </w:r>
      <w:r>
        <w:rPr>
          <w:i/>
          <w:sz w:val="24"/>
        </w:rPr>
        <w:t>bộ.</w:t>
      </w:r>
    </w:p>
    <w:p>
      <w:pPr>
        <w:pStyle w:val="BodyText"/>
        <w:spacing w:line="276" w:lineRule="auto" w:before="175"/>
        <w:ind w:left="676" w:right="560" w:firstLine="566"/>
      </w:pPr>
      <w:r>
        <w:rPr>
          <w:b/>
          <w:i/>
        </w:rPr>
        <w:t>Truyền dữ liệu không đồng bộ </w:t>
      </w:r>
      <w:r>
        <w:rPr/>
        <w:t>giống như hệ thống truyền dữ liệu đồng bộ nhưng không có xung CK. Không còn phân biệt chủ và tớ – các hệ thống là ngang cấp.</w:t>
      </w:r>
    </w:p>
    <w:p>
      <w:pPr>
        <w:spacing w:after="0" w:line="276" w:lineRule="auto"/>
        <w:sectPr>
          <w:headerReference w:type="even" r:id="rId956"/>
          <w:headerReference w:type="default" r:id="rId957"/>
          <w:footerReference w:type="even" r:id="rId958"/>
          <w:footerReference w:type="default" r:id="rId959"/>
          <w:pgSz w:w="11910" w:h="16840"/>
          <w:pgMar w:header="283" w:footer="472" w:top="640" w:bottom="660" w:left="740" w:right="0"/>
          <w:pgNumType w:start="160"/>
        </w:sectPr>
      </w:pPr>
    </w:p>
    <w:p>
      <w:pPr>
        <w:pStyle w:val="Heading5"/>
        <w:spacing w:line="271" w:lineRule="auto" w:before="26"/>
        <w:ind w:left="676" w:right="574" w:firstLine="566"/>
        <w:jc w:val="both"/>
      </w:pPr>
      <w:r>
        <w:rPr/>
        <w:pict>
          <v:shape style="position:absolute;margin-left:65.063004pt;margin-top:14.159944pt;width:507.8pt;height:18.25pt;mso-position-horizontal-relative:page;mso-position-vertical-relative:page;z-index:-290831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i/>
        </w:rPr>
        <w:t>Mỗi 1 xung ck là 1 bit dữ liệu được truyền đi – bây giờ không còn xung Ck thì làm sao để </w:t>
      </w:r>
      <w:r>
        <w:rPr/>
        <w:t>truyền dữ liệu?</w:t>
      </w:r>
    </w:p>
    <w:p>
      <w:pPr>
        <w:pStyle w:val="BodyText"/>
        <w:spacing w:line="276" w:lineRule="auto" w:before="125"/>
        <w:ind w:left="676" w:right="564" w:firstLine="566"/>
        <w:jc w:val="both"/>
      </w:pPr>
      <w:r>
        <w:rPr/>
        <w:t>Để truyền dữ liệu thì mỗi hệ thống phải có 1 mạch dao động tạo xung CK – hai hệ thống sẽ có 2 mạch dao động độc lập nhưng phải cùng tần số hay cùng tốc độ.</w:t>
      </w:r>
    </w:p>
    <w:p>
      <w:pPr>
        <w:pStyle w:val="Heading3"/>
        <w:numPr>
          <w:ilvl w:val="0"/>
          <w:numId w:val="106"/>
        </w:numPr>
        <w:tabs>
          <w:tab w:pos="567" w:val="left" w:leader="none"/>
          <w:tab w:pos="9954" w:val="left" w:leader="none"/>
        </w:tabs>
        <w:spacing w:line="240" w:lineRule="auto" w:before="188" w:after="0"/>
        <w:ind w:left="1243" w:right="536" w:hanging="1244"/>
        <w:jc w:val="right"/>
      </w:pPr>
      <w:r>
        <w:rPr>
          <w:shd w:fill="FFCC99" w:color="auto" w:val="clear"/>
        </w:rPr>
        <w:t>TRUYỀN DỮ LIỆU CỦA VI ĐIỀU KHIỂN PIC</w:t>
      </w:r>
      <w:r>
        <w:rPr>
          <w:spacing w:val="-13"/>
          <w:shd w:fill="FFCC99" w:color="auto" w:val="clear"/>
        </w:rPr>
        <w:t> </w:t>
      </w:r>
      <w:r>
        <w:rPr>
          <w:shd w:fill="FFCC99" w:color="auto" w:val="clear"/>
        </w:rPr>
        <w:t>16F887</w:t>
        <w:tab/>
      </w:r>
    </w:p>
    <w:p>
      <w:pPr>
        <w:pStyle w:val="Heading4"/>
        <w:numPr>
          <w:ilvl w:val="0"/>
          <w:numId w:val="107"/>
        </w:numPr>
        <w:tabs>
          <w:tab w:pos="542" w:val="left" w:leader="none"/>
          <w:tab w:pos="543" w:val="left" w:leader="none"/>
          <w:tab w:pos="9416" w:val="left" w:leader="none"/>
        </w:tabs>
        <w:spacing w:line="240" w:lineRule="auto" w:before="239" w:after="0"/>
        <w:ind w:left="1757" w:right="536" w:hanging="1757"/>
        <w:jc w:val="right"/>
      </w:pPr>
      <w:r>
        <w:rPr>
          <w:shd w:fill="FFFF99" w:color="auto" w:val="clear"/>
        </w:rPr>
        <w:t>TRUYỀN DỮ LIỆU</w:t>
      </w:r>
      <w:r>
        <w:rPr>
          <w:spacing w:val="-13"/>
          <w:shd w:fill="FFFF99" w:color="auto" w:val="clear"/>
        </w:rPr>
        <w:t> </w:t>
      </w:r>
      <w:r>
        <w:rPr>
          <w:shd w:fill="FFFF99" w:color="auto" w:val="clear"/>
        </w:rPr>
        <w:t>EUSART</w:t>
        <w:tab/>
      </w:r>
    </w:p>
    <w:p>
      <w:pPr>
        <w:pStyle w:val="BodyText"/>
        <w:spacing w:before="175"/>
        <w:ind w:left="676" w:right="560" w:firstLine="600"/>
        <w:jc w:val="both"/>
      </w:pPr>
      <w:r>
        <w:rPr/>
        <w:t>Vi điều khiển PIC16F887 có khối truyền dữ liệu đồng bộ, bất đồng </w:t>
      </w:r>
      <w:r>
        <w:rPr>
          <w:spacing w:val="-3"/>
        </w:rPr>
        <w:t>bộ </w:t>
      </w:r>
      <w:r>
        <w:rPr/>
        <w:t>đa năng cải tiến. Khối truyền dữ liệu nối tiếp đa năng bao gồm </w:t>
      </w:r>
      <w:r>
        <w:rPr>
          <w:spacing w:val="-3"/>
        </w:rPr>
        <w:t>bộ </w:t>
      </w:r>
      <w:r>
        <w:rPr/>
        <w:t>phát xung clock tạo tốc </w:t>
      </w:r>
      <w:r>
        <w:rPr>
          <w:spacing w:val="-3"/>
        </w:rPr>
        <w:t>độ </w:t>
      </w:r>
      <w:r>
        <w:rPr/>
        <w:t>truyền, các thanh ghi dịch và </w:t>
      </w:r>
      <w:r>
        <w:rPr>
          <w:spacing w:val="-3"/>
        </w:rPr>
        <w:t>bộ </w:t>
      </w:r>
      <w:r>
        <w:rPr/>
        <w:t>đệm dữ liệu rất cần thiết để thực hiện truyền hoặc nhận dữ liệu nối tiếp một cách độc lập. Khối EUSART cũng có thể xem </w:t>
      </w:r>
      <w:r>
        <w:rPr>
          <w:spacing w:val="-3"/>
        </w:rPr>
        <w:t>là </w:t>
      </w:r>
      <w:r>
        <w:rPr/>
        <w:t>giao tiếp truyền dữ liệu nối tiếp SCI (Serial Communication Interface), có thể định cấu hình cho truyền dữ </w:t>
      </w:r>
      <w:r>
        <w:rPr>
          <w:spacing w:val="-3"/>
        </w:rPr>
        <w:t>liệu </w:t>
      </w:r>
      <w:r>
        <w:rPr/>
        <w:t>bất đồng bộ song công hoặc đồng </w:t>
      </w:r>
      <w:r>
        <w:rPr>
          <w:spacing w:val="-3"/>
        </w:rPr>
        <w:t>bộ </w:t>
      </w:r>
      <w:r>
        <w:rPr/>
        <w:t>bán song</w:t>
      </w:r>
      <w:r>
        <w:rPr>
          <w:spacing w:val="17"/>
        </w:rPr>
        <w:t> </w:t>
      </w:r>
      <w:r>
        <w:rPr/>
        <w:t>công.</w:t>
      </w:r>
    </w:p>
    <w:p>
      <w:pPr>
        <w:pStyle w:val="BodyText"/>
        <w:spacing w:line="237" w:lineRule="auto" w:before="120"/>
        <w:ind w:left="676" w:right="577" w:firstLine="600"/>
        <w:jc w:val="both"/>
      </w:pPr>
      <w:r>
        <w:rPr/>
        <w:t>Truyền dữ liệu song công được sử dụng để truyền dữ liệu giữa các hệ thống ngoại vi như thiết bị đầu cuối CRT và máy tính.</w:t>
      </w:r>
    </w:p>
    <w:p>
      <w:pPr>
        <w:pStyle w:val="BodyText"/>
        <w:spacing w:before="123"/>
        <w:ind w:left="676" w:right="562" w:firstLine="600"/>
        <w:jc w:val="both"/>
      </w:pPr>
      <w:r>
        <w:rPr/>
        <w:t>Truyền dữ liệu đồng </w:t>
      </w:r>
      <w:r>
        <w:rPr>
          <w:spacing w:val="-3"/>
        </w:rPr>
        <w:t>bộ </w:t>
      </w:r>
      <w:r>
        <w:rPr/>
        <w:t>bán song công được sử dụng để truyền dữ liệu giữa các </w:t>
      </w:r>
      <w:r>
        <w:rPr>
          <w:spacing w:val="-3"/>
        </w:rPr>
        <w:t>hệ </w:t>
      </w:r>
      <w:r>
        <w:rPr/>
        <w:t>thống ngoại vi như các </w:t>
      </w:r>
      <w:r>
        <w:rPr>
          <w:spacing w:val="-3"/>
        </w:rPr>
        <w:t>bộ ADC, </w:t>
      </w:r>
      <w:r>
        <w:rPr/>
        <w:t>DAC, </w:t>
      </w:r>
      <w:r>
        <w:rPr>
          <w:spacing w:val="-3"/>
        </w:rPr>
        <w:t>bộ </w:t>
      </w:r>
      <w:r>
        <w:rPr/>
        <w:t>nhớ nối tiếp Eeprom hoặc các </w:t>
      </w:r>
      <w:r>
        <w:rPr>
          <w:spacing w:val="-3"/>
        </w:rPr>
        <w:t>bộ </w:t>
      </w:r>
      <w:r>
        <w:rPr/>
        <w:t>vi điều khiển. Các thiết bị này thường không có nguồn xung clock bên trong để tạo tốc độ baud nên cần phải sử dụng nguồn xung clock </w:t>
      </w:r>
      <w:r>
        <w:rPr>
          <w:spacing w:val="2"/>
        </w:rPr>
        <w:t>từ </w:t>
      </w:r>
      <w:r>
        <w:rPr/>
        <w:t>bên</w:t>
      </w:r>
      <w:r>
        <w:rPr>
          <w:spacing w:val="1"/>
        </w:rPr>
        <w:t> </w:t>
      </w:r>
      <w:r>
        <w:rPr/>
        <w:t>ngoài.</w:t>
      </w:r>
    </w:p>
    <w:p>
      <w:pPr>
        <w:pStyle w:val="BodyText"/>
        <w:spacing w:before="121"/>
        <w:ind w:left="1276"/>
        <w:jc w:val="both"/>
      </w:pPr>
      <w:r>
        <w:rPr/>
        <w:t>Khối truyền dữ liệu của PIC16F887 có khả năng:</w:t>
      </w:r>
    </w:p>
    <w:p>
      <w:pPr>
        <w:pStyle w:val="ListParagraph"/>
        <w:numPr>
          <w:ilvl w:val="1"/>
          <w:numId w:val="107"/>
        </w:numPr>
        <w:tabs>
          <w:tab w:pos="1996" w:val="left" w:leader="none"/>
          <w:tab w:pos="1997" w:val="left" w:leader="none"/>
        </w:tabs>
        <w:spacing w:line="240" w:lineRule="auto" w:before="125" w:after="0"/>
        <w:ind w:left="1997" w:right="0" w:hanging="360"/>
        <w:jc w:val="left"/>
        <w:rPr>
          <w:sz w:val="24"/>
        </w:rPr>
      </w:pPr>
      <w:r>
        <w:rPr>
          <w:sz w:val="24"/>
        </w:rPr>
        <w:t>Hoạt động truyền và dữ </w:t>
      </w:r>
      <w:r>
        <w:rPr>
          <w:spacing w:val="-3"/>
          <w:sz w:val="24"/>
        </w:rPr>
        <w:t>liệu </w:t>
      </w:r>
      <w:r>
        <w:rPr>
          <w:sz w:val="24"/>
        </w:rPr>
        <w:t>song công bất đồng</w:t>
      </w:r>
      <w:r>
        <w:rPr>
          <w:spacing w:val="22"/>
          <w:sz w:val="24"/>
        </w:rPr>
        <w:t> </w:t>
      </w:r>
      <w:r>
        <w:rPr>
          <w:sz w:val="24"/>
        </w:rPr>
        <w:t>bộ.</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Bộ đệm nhận chứa được 2 kí</w:t>
      </w:r>
      <w:r>
        <w:rPr>
          <w:spacing w:val="-7"/>
          <w:sz w:val="24"/>
        </w:rPr>
        <w:t> </w:t>
      </w:r>
      <w:r>
        <w:rPr>
          <w:sz w:val="24"/>
        </w:rPr>
        <w:t>tự.</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Bộ đệm phát chứa 1 kí tự.</w:t>
      </w:r>
    </w:p>
    <w:p>
      <w:pPr>
        <w:pStyle w:val="ListParagraph"/>
        <w:numPr>
          <w:ilvl w:val="1"/>
          <w:numId w:val="107"/>
        </w:numPr>
        <w:tabs>
          <w:tab w:pos="1996" w:val="left" w:leader="none"/>
          <w:tab w:pos="1997" w:val="left" w:leader="none"/>
        </w:tabs>
        <w:spacing w:line="240" w:lineRule="auto" w:before="118" w:after="0"/>
        <w:ind w:left="1997" w:right="0" w:hanging="360"/>
        <w:jc w:val="left"/>
        <w:rPr>
          <w:sz w:val="24"/>
        </w:rPr>
      </w:pPr>
      <w:r>
        <w:rPr>
          <w:sz w:val="24"/>
        </w:rPr>
        <w:t>Có thể </w:t>
      </w:r>
      <w:r>
        <w:rPr>
          <w:spacing w:val="-4"/>
          <w:sz w:val="24"/>
        </w:rPr>
        <w:t>lập </w:t>
      </w:r>
      <w:r>
        <w:rPr>
          <w:sz w:val="24"/>
        </w:rPr>
        <w:t>trình chiều dài dữ liệu 8 </w:t>
      </w:r>
      <w:r>
        <w:rPr>
          <w:spacing w:val="-4"/>
          <w:sz w:val="24"/>
        </w:rPr>
        <w:t>bit </w:t>
      </w:r>
      <w:r>
        <w:rPr>
          <w:sz w:val="24"/>
        </w:rPr>
        <w:t>hoặc 9</w:t>
      </w:r>
      <w:r>
        <w:rPr>
          <w:spacing w:val="23"/>
          <w:sz w:val="24"/>
        </w:rPr>
        <w:t> </w:t>
      </w:r>
      <w:r>
        <w:rPr>
          <w:sz w:val="24"/>
        </w:rPr>
        <w:t>bit.</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khối phát hiện địa chỉ 9</w:t>
      </w:r>
      <w:r>
        <w:rPr>
          <w:spacing w:val="4"/>
          <w:sz w:val="24"/>
        </w:rPr>
        <w:t> </w:t>
      </w:r>
      <w:r>
        <w:rPr>
          <w:spacing w:val="-4"/>
          <w:sz w:val="24"/>
        </w:rPr>
        <w:t>bit</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khối phát hiện </w:t>
      </w:r>
      <w:r>
        <w:rPr>
          <w:spacing w:val="-3"/>
          <w:sz w:val="24"/>
        </w:rPr>
        <w:t>bộ </w:t>
      </w:r>
      <w:r>
        <w:rPr>
          <w:sz w:val="24"/>
        </w:rPr>
        <w:t>đệm nhận bị</w:t>
      </w:r>
      <w:r>
        <w:rPr>
          <w:spacing w:val="-5"/>
          <w:sz w:val="24"/>
        </w:rPr>
        <w:t> </w:t>
      </w:r>
      <w:r>
        <w:rPr>
          <w:sz w:val="24"/>
        </w:rPr>
        <w:t>tràn</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khối phát hiện lỗi khung của kí </w:t>
      </w:r>
      <w:r>
        <w:rPr>
          <w:spacing w:val="2"/>
          <w:sz w:val="24"/>
        </w:rPr>
        <w:t>tự </w:t>
      </w:r>
      <w:r>
        <w:rPr>
          <w:sz w:val="24"/>
        </w:rPr>
        <w:t>nhận</w:t>
      </w:r>
      <w:r>
        <w:rPr>
          <w:spacing w:val="-5"/>
          <w:sz w:val="24"/>
        </w:rPr>
        <w:t> </w:t>
      </w:r>
      <w:r>
        <w:rPr>
          <w:sz w:val="24"/>
        </w:rPr>
        <w:t>về.</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thể hoạt động chế độ chủ ở kiểu truyền dữ </w:t>
      </w:r>
      <w:r>
        <w:rPr>
          <w:spacing w:val="-3"/>
          <w:sz w:val="24"/>
        </w:rPr>
        <w:t>liệu </w:t>
      </w:r>
      <w:r>
        <w:rPr>
          <w:sz w:val="24"/>
        </w:rPr>
        <w:t>đồng </w:t>
      </w:r>
      <w:r>
        <w:rPr>
          <w:spacing w:val="-3"/>
          <w:sz w:val="24"/>
        </w:rPr>
        <w:t>bộ </w:t>
      </w:r>
      <w:r>
        <w:rPr>
          <w:sz w:val="24"/>
        </w:rPr>
        <w:t>bán song</w:t>
      </w:r>
      <w:r>
        <w:rPr>
          <w:spacing w:val="26"/>
          <w:sz w:val="24"/>
        </w:rPr>
        <w:t> </w:t>
      </w:r>
      <w:r>
        <w:rPr>
          <w:sz w:val="24"/>
        </w:rPr>
        <w:t>công.</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thể hoạt động chế độ </w:t>
      </w:r>
      <w:r>
        <w:rPr>
          <w:spacing w:val="2"/>
          <w:sz w:val="24"/>
        </w:rPr>
        <w:t>tớ </w:t>
      </w:r>
      <w:r>
        <w:rPr>
          <w:sz w:val="24"/>
        </w:rPr>
        <w:t>ở </w:t>
      </w:r>
      <w:r>
        <w:rPr>
          <w:spacing w:val="-3"/>
          <w:sz w:val="24"/>
        </w:rPr>
        <w:t>kiểu </w:t>
      </w:r>
      <w:r>
        <w:rPr>
          <w:sz w:val="24"/>
        </w:rPr>
        <w:t>truyền dữ </w:t>
      </w:r>
      <w:r>
        <w:rPr>
          <w:spacing w:val="-3"/>
          <w:sz w:val="24"/>
        </w:rPr>
        <w:t>liệu </w:t>
      </w:r>
      <w:r>
        <w:rPr>
          <w:sz w:val="24"/>
        </w:rPr>
        <w:t>đồng </w:t>
      </w:r>
      <w:r>
        <w:rPr>
          <w:spacing w:val="-3"/>
          <w:sz w:val="24"/>
        </w:rPr>
        <w:t>bộ </w:t>
      </w:r>
      <w:r>
        <w:rPr>
          <w:sz w:val="24"/>
        </w:rPr>
        <w:t>bán song</w:t>
      </w:r>
      <w:r>
        <w:rPr>
          <w:spacing w:val="26"/>
          <w:sz w:val="24"/>
        </w:rPr>
        <w:t> </w:t>
      </w:r>
      <w:r>
        <w:rPr>
          <w:sz w:val="24"/>
        </w:rPr>
        <w:t>công.</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thể </w:t>
      </w:r>
      <w:r>
        <w:rPr>
          <w:spacing w:val="-4"/>
          <w:sz w:val="24"/>
        </w:rPr>
        <w:t>lập </w:t>
      </w:r>
      <w:r>
        <w:rPr>
          <w:sz w:val="24"/>
        </w:rPr>
        <w:t>trình chọn cực cho </w:t>
      </w:r>
      <w:r>
        <w:rPr>
          <w:spacing w:val="-3"/>
          <w:sz w:val="24"/>
        </w:rPr>
        <w:t>xung </w:t>
      </w:r>
      <w:r>
        <w:rPr>
          <w:sz w:val="24"/>
        </w:rPr>
        <w:t>clock ở chế độ truyền đồng</w:t>
      </w:r>
      <w:r>
        <w:rPr>
          <w:spacing w:val="17"/>
          <w:sz w:val="24"/>
        </w:rPr>
        <w:t> </w:t>
      </w:r>
      <w:r>
        <w:rPr>
          <w:sz w:val="24"/>
        </w:rPr>
        <w:t>bộ.</w:t>
      </w:r>
    </w:p>
    <w:p>
      <w:pPr>
        <w:pStyle w:val="BodyText"/>
        <w:spacing w:line="237" w:lineRule="auto" w:before="124"/>
        <w:ind w:left="676" w:right="668" w:firstLine="600"/>
      </w:pPr>
      <w:r>
        <w:rPr/>
        <w:t>Khối EUSART được sử dụng cho các cấu trúc mở rộng theo sau, thích hợp cho hệ thống bus mạng kết nối cục bộ (LIN: Local Interconnect Network):</w:t>
      </w:r>
    </w:p>
    <w:p>
      <w:pPr>
        <w:pStyle w:val="ListParagraph"/>
        <w:numPr>
          <w:ilvl w:val="1"/>
          <w:numId w:val="107"/>
        </w:numPr>
        <w:tabs>
          <w:tab w:pos="1996" w:val="left" w:leader="none"/>
          <w:tab w:pos="1997" w:val="left" w:leader="none"/>
        </w:tabs>
        <w:spacing w:line="240" w:lineRule="auto" w:before="125" w:after="0"/>
        <w:ind w:left="1997" w:right="0" w:hanging="360"/>
        <w:jc w:val="left"/>
        <w:rPr>
          <w:sz w:val="24"/>
        </w:rPr>
      </w:pPr>
      <w:r>
        <w:rPr>
          <w:sz w:val="24"/>
        </w:rPr>
        <w:t>Tự động phát hiện </w:t>
      </w:r>
      <w:r>
        <w:rPr>
          <w:spacing w:val="-3"/>
          <w:sz w:val="24"/>
        </w:rPr>
        <w:t>và </w:t>
      </w:r>
      <w:r>
        <w:rPr>
          <w:sz w:val="24"/>
        </w:rPr>
        <w:t>thiết </w:t>
      </w:r>
      <w:r>
        <w:rPr>
          <w:spacing w:val="-4"/>
          <w:sz w:val="24"/>
        </w:rPr>
        <w:t>lập </w:t>
      </w:r>
      <w:r>
        <w:rPr>
          <w:sz w:val="24"/>
        </w:rPr>
        <w:t>tốc </w:t>
      </w:r>
      <w:r>
        <w:rPr>
          <w:spacing w:val="-3"/>
          <w:sz w:val="24"/>
        </w:rPr>
        <w:t>độ</w:t>
      </w:r>
      <w:r>
        <w:rPr>
          <w:spacing w:val="34"/>
          <w:sz w:val="24"/>
        </w:rPr>
        <w:t> </w:t>
      </w:r>
      <w:r>
        <w:rPr>
          <w:sz w:val="24"/>
        </w:rPr>
        <w:t>baud.</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Có khối đánh thức PIC khỏi chế độ</w:t>
      </w:r>
      <w:r>
        <w:rPr>
          <w:spacing w:val="-5"/>
          <w:sz w:val="24"/>
        </w:rPr>
        <w:t> </w:t>
      </w:r>
      <w:r>
        <w:rPr>
          <w:sz w:val="24"/>
        </w:rPr>
        <w:t>ngủ.</w:t>
      </w:r>
    </w:p>
    <w:p>
      <w:pPr>
        <w:pStyle w:val="ListParagraph"/>
        <w:numPr>
          <w:ilvl w:val="1"/>
          <w:numId w:val="107"/>
        </w:numPr>
        <w:tabs>
          <w:tab w:pos="1996" w:val="left" w:leader="none"/>
          <w:tab w:pos="1997" w:val="left" w:leader="none"/>
        </w:tabs>
        <w:spacing w:line="240" w:lineRule="auto" w:before="119" w:after="0"/>
        <w:ind w:left="1997" w:right="0" w:hanging="360"/>
        <w:jc w:val="left"/>
        <w:rPr>
          <w:sz w:val="24"/>
        </w:rPr>
      </w:pPr>
      <w:r>
        <w:rPr>
          <w:sz w:val="24"/>
        </w:rPr>
        <w:t>Phát kí </w:t>
      </w:r>
      <w:r>
        <w:rPr>
          <w:spacing w:val="2"/>
          <w:sz w:val="24"/>
        </w:rPr>
        <w:t>tự </w:t>
      </w:r>
      <w:r>
        <w:rPr>
          <w:spacing w:val="-3"/>
          <w:sz w:val="24"/>
        </w:rPr>
        <w:t>ngừng </w:t>
      </w:r>
      <w:r>
        <w:rPr>
          <w:sz w:val="24"/>
        </w:rPr>
        <w:t>13</w:t>
      </w:r>
      <w:r>
        <w:rPr>
          <w:spacing w:val="5"/>
          <w:sz w:val="24"/>
        </w:rPr>
        <w:t> </w:t>
      </w:r>
      <w:r>
        <w:rPr>
          <w:sz w:val="24"/>
        </w:rPr>
        <w:t>bit.</w:t>
      </w:r>
    </w:p>
    <w:p>
      <w:pPr>
        <w:pStyle w:val="Heading4"/>
        <w:numPr>
          <w:ilvl w:val="0"/>
          <w:numId w:val="107"/>
        </w:numPr>
        <w:tabs>
          <w:tab w:pos="595" w:val="left" w:leader="none"/>
          <w:tab w:pos="596" w:val="left" w:leader="none"/>
          <w:tab w:pos="9699" w:val="left" w:leader="none"/>
        </w:tabs>
        <w:spacing w:line="240" w:lineRule="auto" w:before="184" w:after="0"/>
        <w:ind w:left="1526" w:right="536" w:hanging="1527"/>
        <w:jc w:val="right"/>
      </w:pPr>
      <w:r>
        <w:rPr>
          <w:shd w:fill="FFFF99" w:color="auto" w:val="clear"/>
        </w:rPr>
        <w:t>CÁC THANH GHI PHỤC VỤ CHO KHỐI ESUART CỦA</w:t>
      </w:r>
      <w:r>
        <w:rPr>
          <w:spacing w:val="-20"/>
          <w:shd w:fill="FFFF99" w:color="auto" w:val="clear"/>
        </w:rPr>
        <w:t> </w:t>
      </w:r>
      <w:r>
        <w:rPr>
          <w:shd w:fill="FFFF99" w:color="auto" w:val="clear"/>
        </w:rPr>
        <w:t>PIC16F887</w:t>
        <w:tab/>
      </w:r>
    </w:p>
    <w:p>
      <w:pPr>
        <w:pStyle w:val="BodyText"/>
        <w:spacing w:before="170"/>
        <w:ind w:left="1276"/>
      </w:pPr>
      <w:r>
        <w:rPr/>
        <w:t>Hoạt động của khối ESUART được điều khiển thông qua 3 thanh ghi như sau:</w:t>
      </w:r>
    </w:p>
    <w:p>
      <w:pPr>
        <w:pStyle w:val="ListParagraph"/>
        <w:numPr>
          <w:ilvl w:val="1"/>
          <w:numId w:val="107"/>
        </w:numPr>
        <w:tabs>
          <w:tab w:pos="1996" w:val="left" w:leader="none"/>
          <w:tab w:pos="1997" w:val="left" w:leader="none"/>
        </w:tabs>
        <w:spacing w:line="240" w:lineRule="auto" w:before="125" w:after="0"/>
        <w:ind w:left="1997" w:right="0" w:hanging="360"/>
        <w:jc w:val="left"/>
        <w:rPr>
          <w:sz w:val="24"/>
        </w:rPr>
      </w:pPr>
      <w:r>
        <w:rPr>
          <w:sz w:val="24"/>
        </w:rPr>
        <w:t>Thanh ghi điều khiển </w:t>
      </w:r>
      <w:r>
        <w:rPr>
          <w:spacing w:val="-3"/>
          <w:sz w:val="24"/>
        </w:rPr>
        <w:t>và </w:t>
      </w:r>
      <w:r>
        <w:rPr>
          <w:sz w:val="24"/>
        </w:rPr>
        <w:t>trạng thái của khối phát (TXSTA – transmit Status and</w:t>
      </w:r>
      <w:r>
        <w:rPr>
          <w:spacing w:val="-3"/>
          <w:sz w:val="24"/>
        </w:rPr>
        <w:t> </w:t>
      </w:r>
      <w:r>
        <w:rPr>
          <w:sz w:val="24"/>
        </w:rPr>
        <w:t>Control).</w:t>
      </w:r>
    </w:p>
    <w:p>
      <w:pPr>
        <w:pStyle w:val="ListParagraph"/>
        <w:numPr>
          <w:ilvl w:val="1"/>
          <w:numId w:val="107"/>
        </w:numPr>
        <w:tabs>
          <w:tab w:pos="1996" w:val="left" w:leader="none"/>
          <w:tab w:pos="1997" w:val="left" w:leader="none"/>
        </w:tabs>
        <w:spacing w:line="232" w:lineRule="auto" w:before="127" w:after="0"/>
        <w:ind w:left="1997" w:right="572" w:hanging="360"/>
        <w:jc w:val="left"/>
        <w:rPr>
          <w:sz w:val="24"/>
        </w:rPr>
      </w:pPr>
      <w:r>
        <w:rPr>
          <w:sz w:val="24"/>
        </w:rPr>
        <w:t>Thanh ghi điều khiển </w:t>
      </w:r>
      <w:r>
        <w:rPr>
          <w:spacing w:val="-3"/>
          <w:sz w:val="24"/>
        </w:rPr>
        <w:t>và </w:t>
      </w:r>
      <w:r>
        <w:rPr>
          <w:sz w:val="24"/>
        </w:rPr>
        <w:t>trạng thái của khối nhận (RCSTA – transmit Status and Control).</w:t>
      </w:r>
    </w:p>
    <w:p>
      <w:pPr>
        <w:pStyle w:val="ListParagraph"/>
        <w:numPr>
          <w:ilvl w:val="1"/>
          <w:numId w:val="107"/>
        </w:numPr>
        <w:tabs>
          <w:tab w:pos="1996" w:val="left" w:leader="none"/>
          <w:tab w:pos="1997" w:val="left" w:leader="none"/>
        </w:tabs>
        <w:spacing w:line="240" w:lineRule="auto" w:before="126" w:after="0"/>
        <w:ind w:left="1997" w:right="0" w:hanging="360"/>
        <w:jc w:val="left"/>
        <w:rPr>
          <w:sz w:val="24"/>
        </w:rPr>
      </w:pPr>
      <w:r>
        <w:rPr>
          <w:sz w:val="24"/>
        </w:rPr>
        <w:t>Thanh ghi điều khiển </w:t>
      </w:r>
      <w:r>
        <w:rPr>
          <w:spacing w:val="3"/>
          <w:sz w:val="24"/>
        </w:rPr>
        <w:t>tốc </w:t>
      </w:r>
      <w:r>
        <w:rPr>
          <w:spacing w:val="-3"/>
          <w:sz w:val="24"/>
        </w:rPr>
        <w:t>độ </w:t>
      </w:r>
      <w:r>
        <w:rPr>
          <w:sz w:val="24"/>
        </w:rPr>
        <w:t>baud (BAUDCTL – Baud Rate Control)</w:t>
      </w:r>
    </w:p>
    <w:p>
      <w:pPr>
        <w:pStyle w:val="Heading5"/>
        <w:numPr>
          <w:ilvl w:val="0"/>
          <w:numId w:val="108"/>
        </w:numPr>
        <w:tabs>
          <w:tab w:pos="1809" w:val="left" w:leader="none"/>
          <w:tab w:pos="1810" w:val="left" w:leader="none"/>
        </w:tabs>
        <w:spacing w:line="240" w:lineRule="auto" w:before="126" w:after="0"/>
        <w:ind w:left="1809" w:right="0" w:hanging="567"/>
        <w:jc w:val="left"/>
        <w:rPr>
          <w:i/>
        </w:rPr>
      </w:pPr>
      <w:r>
        <w:rPr>
          <w:i/>
        </w:rPr>
        <w:t>Thanh ghi điều khiển và trạng thái của khối phát</w:t>
      </w:r>
      <w:r>
        <w:rPr>
          <w:i/>
          <w:spacing w:val="-13"/>
        </w:rPr>
        <w:t> </w:t>
      </w:r>
      <w:r>
        <w:rPr>
          <w:i/>
        </w:rPr>
        <w:t>TXSTA</w:t>
      </w:r>
    </w:p>
    <w:p>
      <w:pPr>
        <w:pStyle w:val="BodyText"/>
        <w:spacing w:before="56"/>
        <w:ind w:left="1243"/>
      </w:pPr>
      <w:r>
        <w:rPr/>
        <w:t>Tổ chức của thanh ghi như hình sau:</w:t>
      </w:r>
    </w:p>
    <w:p>
      <w:pPr>
        <w:spacing w:after="0"/>
        <w:sectPr>
          <w:pgSz w:w="11910" w:h="16840"/>
          <w:pgMar w:header="313" w:footer="450" w:top="600" w:bottom="640" w:left="740" w:right="0"/>
        </w:sectPr>
      </w:pPr>
    </w:p>
    <w:p>
      <w:pPr>
        <w:tabs>
          <w:tab w:pos="2628" w:val="left" w:leader="none"/>
        </w:tabs>
        <w:spacing w:before="46"/>
        <w:ind w:left="1569" w:right="0" w:firstLine="0"/>
        <w:jc w:val="left"/>
        <w:rPr>
          <w:rFonts w:ascii="Arial"/>
          <w:b/>
          <w:sz w:val="23"/>
        </w:rPr>
      </w:pPr>
      <w:r>
        <w:rPr>
          <w:rFonts w:ascii="Arial"/>
          <w:b/>
          <w:w w:val="105"/>
          <w:sz w:val="23"/>
        </w:rPr>
        <w:t>R/W(0)</w:t>
        <w:tab/>
      </w:r>
      <w:r>
        <w:rPr>
          <w:rFonts w:ascii="Arial"/>
          <w:b/>
          <w:spacing w:val="-8"/>
          <w:w w:val="105"/>
          <w:sz w:val="23"/>
        </w:rPr>
        <w:t>R/W(0)</w:t>
      </w:r>
    </w:p>
    <w:p>
      <w:pPr>
        <w:tabs>
          <w:tab w:pos="1306" w:val="left" w:leader="none"/>
          <w:tab w:pos="2364" w:val="left" w:leader="none"/>
          <w:tab w:pos="3516" w:val="left" w:leader="none"/>
        </w:tabs>
        <w:spacing w:before="46"/>
        <w:ind w:left="247" w:right="0" w:firstLine="0"/>
        <w:jc w:val="left"/>
        <w:rPr>
          <w:rFonts w:ascii="Arial"/>
          <w:b/>
          <w:sz w:val="23"/>
        </w:rPr>
      </w:pPr>
      <w:r>
        <w:rPr/>
        <w:br w:type="column"/>
      </w:r>
      <w:r>
        <w:rPr>
          <w:rFonts w:ascii="Arial"/>
          <w:b/>
          <w:w w:val="105"/>
          <w:sz w:val="23"/>
        </w:rPr>
        <w:t>R/W(0)</w:t>
        <w:tab/>
        <w:t>R/W(0)</w:t>
        <w:tab/>
        <w:t>R/W(0)</w:t>
        <w:tab/>
      </w:r>
      <w:r>
        <w:rPr>
          <w:rFonts w:ascii="Arial"/>
          <w:b/>
          <w:spacing w:val="-8"/>
          <w:w w:val="105"/>
          <w:sz w:val="23"/>
        </w:rPr>
        <w:t>R/W(0)</w:t>
      </w:r>
    </w:p>
    <w:p>
      <w:pPr>
        <w:spacing w:before="46"/>
        <w:ind w:left="410" w:right="0" w:firstLine="0"/>
        <w:jc w:val="left"/>
        <w:rPr>
          <w:rFonts w:ascii="Arial"/>
          <w:b/>
          <w:sz w:val="23"/>
        </w:rPr>
      </w:pPr>
      <w:r>
        <w:rPr/>
        <w:br w:type="column"/>
      </w:r>
      <w:r>
        <w:rPr>
          <w:rFonts w:ascii="Arial"/>
          <w:b/>
          <w:w w:val="90"/>
          <w:sz w:val="23"/>
        </w:rPr>
        <w:t>R(1)</w:t>
      </w:r>
    </w:p>
    <w:p>
      <w:pPr>
        <w:spacing w:before="46"/>
        <w:ind w:left="589" w:right="0" w:firstLine="0"/>
        <w:jc w:val="left"/>
        <w:rPr>
          <w:rFonts w:ascii="Arial"/>
          <w:b/>
          <w:sz w:val="23"/>
        </w:rPr>
      </w:pPr>
      <w:r>
        <w:rPr/>
        <w:br w:type="column"/>
      </w:r>
      <w:r>
        <w:rPr>
          <w:rFonts w:ascii="Arial"/>
          <w:b/>
          <w:w w:val="105"/>
          <w:sz w:val="23"/>
        </w:rPr>
        <w:t>R/W(0)</w:t>
      </w:r>
    </w:p>
    <w:p>
      <w:pPr>
        <w:spacing w:after="0"/>
        <w:jc w:val="left"/>
        <w:rPr>
          <w:rFonts w:ascii="Arial"/>
          <w:sz w:val="23"/>
        </w:rPr>
        <w:sectPr>
          <w:pgSz w:w="11910" w:h="16840"/>
          <w:pgMar w:header="283" w:footer="472" w:top="640" w:bottom="660" w:left="740" w:right="0"/>
          <w:cols w:num="4" w:equalWidth="0">
            <w:col w:w="3355" w:space="40"/>
            <w:col w:w="4243" w:space="39"/>
            <w:col w:w="817" w:space="39"/>
            <w:col w:w="2637"/>
          </w:cols>
        </w:sectPr>
      </w:pPr>
    </w:p>
    <w:p>
      <w:pPr>
        <w:pStyle w:val="BodyText"/>
        <w:spacing w:before="10"/>
        <w:rPr>
          <w:rFonts w:ascii="Arial"/>
          <w:b/>
          <w:sz w:val="5"/>
        </w:rPr>
      </w:pPr>
    </w:p>
    <w:p>
      <w:pPr>
        <w:pStyle w:val="BodyText"/>
        <w:ind w:left="1118"/>
        <w:rPr>
          <w:rFonts w:ascii="Arial"/>
          <w:sz w:val="20"/>
        </w:rPr>
      </w:pPr>
      <w:r>
        <w:rPr>
          <w:rFonts w:ascii="Arial"/>
          <w:sz w:val="20"/>
        </w:rPr>
        <w:pict>
          <v:group style="width:451.6pt;height:31.1pt;mso-position-horizontal-relative:char;mso-position-vertical-relative:line" coordorigin="0,0" coordsize="9032,622">
            <v:shape style="position:absolute;left:7;top:7;width:1274;height:607" coordorigin="7,7" coordsize="1274,607" path="m1281,7l1116,185,1116,614,1281,451,1281,7xm1281,7l172,7,7,185,1116,185,1281,7xe" filled="true" fillcolor="#787878" stroked="false">
              <v:path arrowok="t"/>
              <v:fill type="solid"/>
            </v:shape>
            <v:shape style="position:absolute;left:7;top:7;width:1274;height:607" coordorigin="7,7" coordsize="1274,607" path="m7,185l1116,185,1116,614,1281,451,1281,7,1116,185,1281,7,172,7,7,185xe" filled="false" stroked="true" strokeweight=".741062pt" strokecolor="#000000">
              <v:path arrowok="t"/>
              <v:stroke dashstyle="solid"/>
            </v:shape>
            <v:shape style="position:absolute;left:7;top:184;width:1109;height:429" type="#_x0000_t75" stroked="false">
              <v:imagedata r:id="rId960" o:title=""/>
            </v:shape>
            <v:shape style="position:absolute;left:7;top:184;width:1109;height:429" coordorigin="7,185" coordsize="1109,429" path="m7,614l1116,614,1116,185,7,185,7,614xm7,185l7,614,1116,614m7,185l1116,185,1116,614e" filled="false" stroked="true" strokeweight=".744095pt" strokecolor="#000000">
              <v:path arrowok="t"/>
              <v:stroke dashstyle="solid"/>
            </v:shape>
            <v:shape style="position:absolute;left:1100;top:7;width:1289;height:607" coordorigin="1101,7" coordsize="1289,607" path="m2389,7l2209,185,2209,614,2389,451,2389,7xm2389,7l1266,7,1101,185,2209,185,2389,7xe" filled="true" fillcolor="#91765f" stroked="false">
              <v:path arrowok="t"/>
              <v:fill type="solid"/>
            </v:shape>
            <v:shape style="position:absolute;left:1100;top:7;width:1289;height:607" coordorigin="1101,7" coordsize="1289,607" path="m1101,185l2209,185,2209,614,2389,451,2389,7,2209,185,2389,7,1266,7,1101,185xe" filled="false" stroked="true" strokeweight=".741028pt" strokecolor="#000000">
              <v:path arrowok="t"/>
              <v:stroke dashstyle="solid"/>
            </v:shape>
            <v:shape style="position:absolute;left:1100;top:184;width:1109;height:429" type="#_x0000_t75" stroked="false">
              <v:imagedata r:id="rId596" o:title=""/>
            </v:shape>
            <v:shape style="position:absolute;left:1100;top:184;width:1109;height:429" coordorigin="1101,185" coordsize="1109,429" path="m1101,614l2209,614,2209,185,1101,185,1101,614xm1101,185l1101,614,2209,614m1101,185l2209,185,2209,614e" filled="false" stroked="true" strokeweight=".744095pt" strokecolor="#000000">
              <v:path arrowok="t"/>
              <v:stroke dashstyle="solid"/>
            </v:shape>
            <v:shape style="position:absolute;left:2209;top:7;width:1274;height:607" coordorigin="2209,7" coordsize="1274,607" path="m3482,7l3318,185,3318,614,3482,451,3482,7xm3482,7l2374,7,2209,185,3318,185,3482,7xe" filled="true" fillcolor="#79848d" stroked="false">
              <v:path arrowok="t"/>
              <v:fill type="solid"/>
            </v:shape>
            <v:shape style="position:absolute;left:2209;top:7;width:1274;height:607" coordorigin="2209,7" coordsize="1274,607" path="m2209,185l3318,185,3318,614,3482,451,3482,7,3318,185,3482,7,2374,7,2209,185xe" filled="false" stroked="true" strokeweight=".741062pt" strokecolor="#000000">
              <v:path arrowok="t"/>
              <v:stroke dashstyle="solid"/>
            </v:shape>
            <v:shape style="position:absolute;left:2209;top:184;width:1109;height:429" type="#_x0000_t75" stroked="false">
              <v:imagedata r:id="rId597" o:title=""/>
            </v:shape>
            <v:shape style="position:absolute;left:2209;top:184;width:1109;height:429" coordorigin="2209,185" coordsize="1109,429" path="m2209,614l3318,614,3318,185,2209,185,2209,614xm2209,185l2209,614,3318,614m2209,185l3318,185,3318,614e" filled="false" stroked="true" strokeweight=".744095pt" strokecolor="#000000">
              <v:path arrowok="t"/>
              <v:stroke dashstyle="solid"/>
            </v:shape>
            <v:shape style="position:absolute;left:3317;top:7;width:1289;height:607" coordorigin="3318,7" coordsize="1289,607" path="m4606,7l4426,185,4426,614,4606,451,4606,7xm4606,7l3482,7,3318,185,4426,185,4606,7xe" filled="true" fillcolor="#868a7d" stroked="false">
              <v:path arrowok="t"/>
              <v:fill type="solid"/>
            </v:shape>
            <v:shape style="position:absolute;left:3317;top:7;width:1289;height:607" coordorigin="3318,7" coordsize="1289,607" path="m3318,185l4426,185,4426,614,4606,451,4606,7,4426,185,4606,7,3482,7,3318,185xe" filled="false" stroked="true" strokeweight=".741028pt" strokecolor="#000000">
              <v:path arrowok="t"/>
              <v:stroke dashstyle="solid"/>
            </v:shape>
            <v:shape style="position:absolute;left:3317;top:184;width:1109;height:429" type="#_x0000_t75" stroked="false">
              <v:imagedata r:id="rId961" o:title=""/>
            </v:shape>
            <v:shape style="position:absolute;left:3317;top:184;width:1109;height:429" coordorigin="3318,185" coordsize="1109,429" path="m3318,614l4426,614,4426,185,3318,185,3318,614xm3318,185l3318,614,4426,614m3318,185l4426,185,4426,614e" filled="false" stroked="true" strokeweight=".744095pt" strokecolor="#000000">
              <v:path arrowok="t"/>
              <v:stroke dashstyle="solid"/>
            </v:shape>
            <v:shape style="position:absolute;left:4410;top:7;width:1289;height:607" coordorigin="4411,7" coordsize="1289,607" path="m5699,7l5534,185,5534,614,5699,451,5699,7xm5699,7l4591,7,4411,185,5534,185,5699,7xe" filled="true" fillcolor="#817b87" stroked="false">
              <v:path arrowok="t"/>
              <v:fill type="solid"/>
            </v:shape>
            <v:shape style="position:absolute;left:4410;top:7;width:1289;height:607" coordorigin="4411,7" coordsize="1289,607" path="m4411,185l5534,185,5534,614,5699,451,5699,7,5534,185,5699,7,4591,7,4411,185xe" filled="false" stroked="true" strokeweight=".741028pt" strokecolor="#000000">
              <v:path arrowok="t"/>
              <v:stroke dashstyle="solid"/>
            </v:shape>
            <v:shape style="position:absolute;left:4410;top:184;width:1124;height:429" type="#_x0000_t75" stroked="false">
              <v:imagedata r:id="rId962" o:title=""/>
            </v:shape>
            <v:shape style="position:absolute;left:4410;top:184;width:1124;height:429" coordorigin="4411,185" coordsize="1124,429" path="m4411,614l5534,614,5534,185,4411,185,4411,614xm4411,185l4411,614,5534,614m4411,185l5534,185,5534,614e" filled="false" stroked="true" strokeweight=".744095pt" strokecolor="#000000">
              <v:path arrowok="t"/>
              <v:stroke dashstyle="solid"/>
            </v:shape>
            <v:shape style="position:absolute;left:5519;top:7;width:1289;height:607" coordorigin="5519,7" coordsize="1289,607" path="m6807,7l6628,185,6628,614,6807,451,6807,7xm6807,7l5684,7,5519,185,6628,185,6807,7xe" filled="true" fillcolor="#79848d" stroked="false">
              <v:path arrowok="t"/>
              <v:fill type="solid"/>
            </v:shape>
            <v:shape style="position:absolute;left:5519;top:7;width:1289;height:607" coordorigin="5519,7" coordsize="1289,607" path="m5519,185l6628,185,6628,614,6807,451,6807,7,6628,185,6807,7,5684,7,5519,185xe" filled="false" stroked="true" strokeweight=".741028pt" strokecolor="#000000">
              <v:path arrowok="t"/>
              <v:stroke dashstyle="solid"/>
            </v:shape>
            <v:shape style="position:absolute;left:5519;top:184;width:1109;height:429" type="#_x0000_t75" stroked="false">
              <v:imagedata r:id="rId597" o:title=""/>
            </v:shape>
            <v:shape style="position:absolute;left:5519;top:184;width:1109;height:429" coordorigin="5519,185" coordsize="1109,429" path="m5519,614l6628,614,6628,185,5519,185,5519,614xm5519,185l5519,614,6628,614m5519,185l6628,185,6628,614e" filled="false" stroked="true" strokeweight=".744095pt" strokecolor="#000000">
              <v:path arrowok="t"/>
              <v:stroke dashstyle="solid"/>
            </v:shape>
            <v:shape style="position:absolute;left:6627;top:7;width:1289;height:607" coordorigin="6628,7" coordsize="1289,607" path="m7916,7l7751,185,7751,614,7916,451,7916,7xm7916,7l6807,7,6628,185,7751,185,7916,7xe" filled="true" fillcolor="#868a7d" stroked="false">
              <v:path arrowok="t"/>
              <v:fill type="solid"/>
            </v:shape>
            <v:shape style="position:absolute;left:6627;top:7;width:1289;height:607" coordorigin="6628,7" coordsize="1289,607" path="m6628,185l7751,185,7751,614,7916,451,7916,7,7751,185,7916,7,6807,7,6628,185xe" filled="false" stroked="true" strokeweight=".741028pt" strokecolor="#000000">
              <v:path arrowok="t"/>
              <v:stroke dashstyle="solid"/>
            </v:shape>
            <v:shape style="position:absolute;left:6627;top:184;width:1124;height:429" type="#_x0000_t75" stroked="false">
              <v:imagedata r:id="rId963" o:title=""/>
            </v:shape>
            <v:shape style="position:absolute;left:6627;top:184;width:1124;height:429" coordorigin="6628,185" coordsize="1124,429" path="m6628,614l7751,614,7751,185,6628,185,6628,614xm6628,185l6628,614,7751,614m6628,185l7751,185,7751,614e" filled="false" stroked="true" strokeweight=".744095pt" strokecolor="#000000">
              <v:path arrowok="t"/>
              <v:stroke dashstyle="solid"/>
            </v:shape>
            <v:shape style="position:absolute;left:7736;top:7;width:1289;height:607" coordorigin="7736,7" coordsize="1289,607" path="m9024,7l8845,185,8845,614,9024,451,9024,7xm9024,7l7901,7,7736,185,8845,185,9024,7xe" filled="true" fillcolor="#817b87" stroked="false">
              <v:path arrowok="t"/>
              <v:fill type="solid"/>
            </v:shape>
            <v:shape style="position:absolute;left:7736;top:7;width:1289;height:607" coordorigin="7736,7" coordsize="1289,607" path="m7736,185l8845,185,8845,614,9024,451,9024,7,8845,185,9024,7,7901,7,7736,185xe" filled="false" stroked="true" strokeweight=".741028pt" strokecolor="#000000">
              <v:path arrowok="t"/>
              <v:stroke dashstyle="solid"/>
            </v:shape>
            <v:shape style="position:absolute;left:7736;top:184;width:1109;height:429" type="#_x0000_t75" stroked="false">
              <v:imagedata r:id="rId964" o:title=""/>
            </v:shape>
            <v:shape style="position:absolute;left:7736;top:184;width:1109;height:429" coordorigin="7736,185" coordsize="1109,429" path="m7736,614l8845,614,8845,185,7736,185,7736,614xm7736,185l7736,614,8845,614m7736,185l8845,185,8845,614e" filled="false" stroked="true" strokeweight=".744095pt" strokecolor="#000000">
              <v:path arrowok="t"/>
              <v:stroke dashstyle="solid"/>
            </v:shape>
            <v:shape style="position:absolute;left:7758;top:192;width:1079;height:414" type="#_x0000_t202" filled="false" stroked="false">
              <v:textbox inset="0,0,0,0">
                <w:txbxContent>
                  <w:p>
                    <w:pPr>
                      <w:spacing w:before="62"/>
                      <w:ind w:left="273" w:right="0" w:firstLine="0"/>
                      <w:jc w:val="left"/>
                      <w:rPr>
                        <w:rFonts w:ascii="Arial"/>
                        <w:b/>
                        <w:sz w:val="23"/>
                      </w:rPr>
                    </w:pPr>
                    <w:r>
                      <w:rPr>
                        <w:rFonts w:ascii="Arial"/>
                        <w:b/>
                        <w:sz w:val="23"/>
                      </w:rPr>
                      <w:t>TX9D</w:t>
                    </w:r>
                  </w:p>
                </w:txbxContent>
              </v:textbox>
              <w10:wrap type="none"/>
            </v:shape>
            <v:shape style="position:absolute;left:6635;top:192;width:1094;height:414" type="#_x0000_t202" filled="false" stroked="false">
              <v:textbox inset="0,0,0,0">
                <w:txbxContent>
                  <w:p>
                    <w:pPr>
                      <w:spacing w:before="62"/>
                      <w:ind w:left="262" w:right="0" w:firstLine="0"/>
                      <w:jc w:val="left"/>
                      <w:rPr>
                        <w:rFonts w:ascii="Arial"/>
                        <w:b/>
                        <w:sz w:val="23"/>
                      </w:rPr>
                    </w:pPr>
                    <w:r>
                      <w:rPr>
                        <w:rFonts w:ascii="Arial"/>
                        <w:b/>
                        <w:sz w:val="23"/>
                      </w:rPr>
                      <w:t>TRMT</w:t>
                    </w:r>
                  </w:p>
                </w:txbxContent>
              </v:textbox>
              <w10:wrap type="none"/>
            </v:shape>
            <v:shape style="position:absolute;left:5541;top:192;width:1079;height:414" type="#_x0000_t202" filled="false" stroked="false">
              <v:textbox inset="0,0,0,0">
                <w:txbxContent>
                  <w:p>
                    <w:pPr>
                      <w:spacing w:before="62"/>
                      <w:ind w:left="249" w:right="0" w:firstLine="0"/>
                      <w:jc w:val="left"/>
                      <w:rPr>
                        <w:rFonts w:ascii="Arial"/>
                        <w:b/>
                        <w:sz w:val="23"/>
                      </w:rPr>
                    </w:pPr>
                    <w:r>
                      <w:rPr>
                        <w:rFonts w:ascii="Arial"/>
                        <w:b/>
                        <w:sz w:val="23"/>
                      </w:rPr>
                      <w:t>BRGH</w:t>
                    </w:r>
                  </w:p>
                </w:txbxContent>
              </v:textbox>
              <w10:wrap type="none"/>
            </v:shape>
            <v:shape style="position:absolute;left:4433;top:192;width:1079;height:414" type="#_x0000_t202" filled="false" stroked="false">
              <v:textbox inset="0,0,0,0">
                <w:txbxContent>
                  <w:p>
                    <w:pPr>
                      <w:spacing w:before="62"/>
                      <w:ind w:left="201" w:right="0" w:firstLine="0"/>
                      <w:jc w:val="left"/>
                      <w:rPr>
                        <w:rFonts w:ascii="Arial"/>
                        <w:b/>
                        <w:sz w:val="23"/>
                      </w:rPr>
                    </w:pPr>
                    <w:r>
                      <w:rPr>
                        <w:rFonts w:ascii="Arial"/>
                        <w:b/>
                        <w:sz w:val="23"/>
                      </w:rPr>
                      <w:t>SENDB</w:t>
                    </w:r>
                  </w:p>
                </w:txbxContent>
              </v:textbox>
              <w10:wrap type="none"/>
            </v:shape>
            <v:shape style="position:absolute;left:3324;top:192;width:1079;height:414" type="#_x0000_t202" filled="false" stroked="false">
              <v:textbox inset="0,0,0,0">
                <w:txbxContent>
                  <w:p>
                    <w:pPr>
                      <w:spacing w:before="62"/>
                      <w:ind w:left="288" w:right="0" w:firstLine="0"/>
                      <w:jc w:val="left"/>
                      <w:rPr>
                        <w:rFonts w:ascii="Arial"/>
                        <w:b/>
                        <w:sz w:val="23"/>
                      </w:rPr>
                    </w:pPr>
                    <w:r>
                      <w:rPr>
                        <w:rFonts w:ascii="Arial"/>
                        <w:b/>
                        <w:sz w:val="23"/>
                      </w:rPr>
                      <w:t>SYNC</w:t>
                    </w:r>
                  </w:p>
                </w:txbxContent>
              </v:textbox>
              <w10:wrap type="none"/>
            </v:shape>
            <v:shape style="position:absolute;left:2209;top:184;width:1109;height:429" type="#_x0000_t202" filled="false" stroked="true" strokeweight=".740565pt" strokecolor="#000000">
              <v:textbox inset="0,0,0,0">
                <w:txbxContent>
                  <w:p>
                    <w:pPr>
                      <w:spacing w:before="63"/>
                      <w:ind w:left="280" w:right="0" w:firstLine="0"/>
                      <w:jc w:val="left"/>
                      <w:rPr>
                        <w:rFonts w:ascii="Arial"/>
                        <w:b/>
                        <w:sz w:val="23"/>
                      </w:rPr>
                    </w:pPr>
                    <w:r>
                      <w:rPr>
                        <w:rFonts w:ascii="Arial"/>
                        <w:b/>
                        <w:sz w:val="23"/>
                      </w:rPr>
                      <w:t>TXEN</w:t>
                    </w:r>
                  </w:p>
                </w:txbxContent>
              </v:textbox>
              <v:stroke dashstyle="solid"/>
              <w10:wrap type="none"/>
            </v:shape>
            <v:shape style="position:absolute;left:1123;top:192;width:1079;height:414" type="#_x0000_t202" filled="false" stroked="false">
              <v:textbox inset="0,0,0,0">
                <w:txbxContent>
                  <w:p>
                    <w:pPr>
                      <w:spacing w:before="63"/>
                      <w:ind w:left="345" w:right="0" w:firstLine="0"/>
                      <w:jc w:val="left"/>
                      <w:rPr>
                        <w:rFonts w:ascii="Arial"/>
                        <w:b/>
                        <w:sz w:val="23"/>
                      </w:rPr>
                    </w:pPr>
                    <w:r>
                      <w:rPr>
                        <w:rFonts w:ascii="Arial"/>
                        <w:b/>
                        <w:sz w:val="23"/>
                      </w:rPr>
                      <w:t>TX9</w:t>
                    </w:r>
                  </w:p>
                </w:txbxContent>
              </v:textbox>
              <w10:wrap type="none"/>
            </v:shape>
            <v:shape style="position:absolute;left:14;top:192;width:1079;height:414" type="#_x0000_t202" filled="false" stroked="false">
              <v:textbox inset="0,0,0,0">
                <w:txbxContent>
                  <w:p>
                    <w:pPr>
                      <w:spacing w:before="63"/>
                      <w:ind w:left="298" w:right="0" w:firstLine="0"/>
                      <w:jc w:val="left"/>
                      <w:rPr>
                        <w:rFonts w:ascii="Arial"/>
                        <w:b/>
                        <w:sz w:val="23"/>
                      </w:rPr>
                    </w:pPr>
                    <w:r>
                      <w:rPr>
                        <w:rFonts w:ascii="Arial"/>
                        <w:b/>
                        <w:w w:val="95"/>
                        <w:sz w:val="23"/>
                      </w:rPr>
                      <w:t>CSRS</w:t>
                    </w:r>
                  </w:p>
                </w:txbxContent>
              </v:textbox>
              <w10:wrap type="none"/>
            </v:shape>
          </v:group>
        </w:pict>
      </w:r>
      <w:r>
        <w:rPr>
          <w:rFonts w:ascii="Arial"/>
          <w:sz w:val="20"/>
        </w:rPr>
      </w:r>
    </w:p>
    <w:p>
      <w:pPr>
        <w:pStyle w:val="BodyText"/>
        <w:spacing w:before="11"/>
        <w:rPr>
          <w:rFonts w:ascii="Arial"/>
          <w:b/>
          <w:sz w:val="13"/>
        </w:rPr>
      </w:pPr>
    </w:p>
    <w:p>
      <w:pPr>
        <w:spacing w:line="396" w:lineRule="auto" w:before="90"/>
        <w:ind w:left="1243" w:right="3699" w:firstLine="3005"/>
        <w:jc w:val="left"/>
        <w:rPr>
          <w:sz w:val="24"/>
        </w:rPr>
      </w:pPr>
      <w:r>
        <w:rPr/>
        <w:pict>
          <v:shape style="position:absolute;margin-left:113.089996pt;margin-top:45.973129pt;width:412.15pt;height:418.7pt;mso-position-horizontal-relative:page;mso-position-vertical-relative:paragraph;z-index:16362496" type="#_x0000_t202" filled="false" stroked="false">
            <v:textbox inset="0,0,0,0">
              <w:txbxContent>
                <w:tbl>
                  <w:tblPr>
                    <w:tblW w:w="0" w:type="auto"/>
                    <w:jc w:val="left"/>
                    <w:tblInd w:w="7"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241"/>
                    <w:gridCol w:w="1073"/>
                    <w:gridCol w:w="5906"/>
                  </w:tblGrid>
                  <w:tr>
                    <w:trPr>
                      <w:trHeight w:val="303" w:hRule="atLeast"/>
                    </w:trPr>
                    <w:tc>
                      <w:tcPr>
                        <w:tcW w:w="1241" w:type="dxa"/>
                        <w:tcBorders>
                          <w:left w:val="double" w:sz="2" w:space="0" w:color="9F9F9F"/>
                        </w:tcBorders>
                        <w:shd w:val="clear" w:color="auto" w:fill="FFCC99"/>
                      </w:tcPr>
                      <w:p>
                        <w:pPr>
                          <w:pStyle w:val="TableParagraph"/>
                          <w:spacing w:line="273" w:lineRule="exact" w:before="10"/>
                          <w:ind w:left="107" w:right="89"/>
                          <w:jc w:val="center"/>
                          <w:rPr>
                            <w:b/>
                            <w:sz w:val="24"/>
                          </w:rPr>
                        </w:pPr>
                        <w:r>
                          <w:rPr>
                            <w:b/>
                            <w:sz w:val="24"/>
                          </w:rPr>
                          <w:t>Bit</w:t>
                        </w:r>
                      </w:p>
                    </w:tc>
                    <w:tc>
                      <w:tcPr>
                        <w:tcW w:w="1073" w:type="dxa"/>
                      </w:tcPr>
                      <w:p>
                        <w:pPr>
                          <w:pStyle w:val="TableParagraph"/>
                          <w:spacing w:line="273" w:lineRule="exact" w:before="10"/>
                          <w:ind w:left="23"/>
                          <w:rPr>
                            <w:b/>
                            <w:sz w:val="24"/>
                          </w:rPr>
                        </w:pPr>
                        <w:r>
                          <w:rPr>
                            <w:sz w:val="24"/>
                            <w:shd w:fill="FFCC99" w:color="auto" w:val="clear"/>
                          </w:rPr>
                          <w:t>  </w:t>
                        </w:r>
                        <w:r>
                          <w:rPr>
                            <w:b/>
                            <w:sz w:val="24"/>
                            <w:shd w:fill="FFCC99" w:color="auto" w:val="clear"/>
                          </w:rPr>
                          <w:t>Kí hiệu </w:t>
                        </w:r>
                      </w:p>
                    </w:tc>
                    <w:tc>
                      <w:tcPr>
                        <w:tcW w:w="5906" w:type="dxa"/>
                        <w:shd w:val="clear" w:color="auto" w:fill="FFCC99"/>
                      </w:tcPr>
                      <w:p>
                        <w:pPr>
                          <w:pStyle w:val="TableParagraph"/>
                          <w:spacing w:line="273" w:lineRule="exact" w:before="10"/>
                          <w:ind w:left="131"/>
                          <w:rPr>
                            <w:b/>
                            <w:sz w:val="24"/>
                          </w:rPr>
                        </w:pPr>
                        <w:r>
                          <w:rPr>
                            <w:b/>
                            <w:sz w:val="24"/>
                          </w:rPr>
                          <w:t>Chức năng (cho phép = 1; cấm = 0)</w:t>
                        </w:r>
                      </w:p>
                    </w:tc>
                  </w:tr>
                  <w:tr>
                    <w:trPr>
                      <w:trHeight w:val="1405" w:hRule="atLeast"/>
                    </w:trPr>
                    <w:tc>
                      <w:tcPr>
                        <w:tcW w:w="1241" w:type="dxa"/>
                        <w:tcBorders>
                          <w:left w:val="double" w:sz="2" w:space="0" w:color="9F9F9F"/>
                        </w:tcBorders>
                        <w:shd w:val="clear" w:color="auto" w:fill="FFFF99"/>
                      </w:tcPr>
                      <w:p>
                        <w:pPr>
                          <w:pStyle w:val="TableParagraph"/>
                          <w:spacing w:before="3"/>
                          <w:ind w:left="110" w:right="89"/>
                          <w:jc w:val="center"/>
                          <w:rPr>
                            <w:sz w:val="24"/>
                          </w:rPr>
                        </w:pPr>
                        <w:r>
                          <w:rPr>
                            <w:sz w:val="24"/>
                          </w:rPr>
                          <w:t>TXSTA.7</w:t>
                        </w:r>
                      </w:p>
                    </w:tc>
                    <w:tc>
                      <w:tcPr>
                        <w:tcW w:w="1073" w:type="dxa"/>
                        <w:shd w:val="clear" w:color="auto" w:fill="FFFF99"/>
                      </w:tcPr>
                      <w:p>
                        <w:pPr>
                          <w:pStyle w:val="TableParagraph"/>
                          <w:spacing w:before="3"/>
                          <w:ind w:left="128"/>
                          <w:rPr>
                            <w:sz w:val="24"/>
                          </w:rPr>
                        </w:pPr>
                        <w:r>
                          <w:rPr>
                            <w:sz w:val="24"/>
                          </w:rPr>
                          <w:t>CSRS</w:t>
                        </w:r>
                      </w:p>
                    </w:tc>
                    <w:tc>
                      <w:tcPr>
                        <w:tcW w:w="5906" w:type="dxa"/>
                        <w:shd w:val="clear" w:color="auto" w:fill="FFFF99"/>
                      </w:tcPr>
                      <w:p>
                        <w:pPr>
                          <w:pStyle w:val="TableParagraph"/>
                          <w:spacing w:before="3"/>
                          <w:ind w:left="131"/>
                          <w:rPr>
                            <w:sz w:val="24"/>
                          </w:rPr>
                        </w:pPr>
                        <w:r>
                          <w:rPr>
                            <w:sz w:val="24"/>
                          </w:rPr>
                          <w:t>Clock Source Select bit:</w:t>
                        </w:r>
                      </w:p>
                      <w:p>
                        <w:pPr>
                          <w:pStyle w:val="TableParagraph"/>
                          <w:spacing w:line="237" w:lineRule="auto" w:before="4"/>
                          <w:ind w:left="131" w:right="1450"/>
                          <w:rPr>
                            <w:sz w:val="24"/>
                          </w:rPr>
                        </w:pPr>
                        <w:r>
                          <w:rPr>
                            <w:sz w:val="24"/>
                          </w:rPr>
                          <w:t>Ở chế độ bất đồng bộ thì không có tác dụng. Ở chế độ bất đồng bộ thì có chức năng:</w:t>
                        </w:r>
                      </w:p>
                      <w:p>
                        <w:pPr>
                          <w:pStyle w:val="TableParagraph"/>
                          <w:spacing w:line="237" w:lineRule="auto" w:before="6"/>
                          <w:ind w:left="131" w:right="535"/>
                          <w:rPr>
                            <w:sz w:val="24"/>
                          </w:rPr>
                        </w:pPr>
                        <w:r>
                          <w:rPr>
                            <w:sz w:val="24"/>
                          </w:rPr>
                          <w:t>CSRS = 1: Hoạt động ở chế độ chủ - phát xung clock. CSRS = 0: Hoạt động ở chế độ tớ - nhận xung clock.</w:t>
                        </w:r>
                      </w:p>
                    </w:tc>
                  </w:tr>
                  <w:tr>
                    <w:trPr>
                      <w:trHeight w:val="852" w:hRule="atLeast"/>
                    </w:trPr>
                    <w:tc>
                      <w:tcPr>
                        <w:tcW w:w="1241" w:type="dxa"/>
                        <w:tcBorders>
                          <w:left w:val="double" w:sz="2" w:space="0" w:color="9F9F9F"/>
                        </w:tcBorders>
                        <w:shd w:val="clear" w:color="auto" w:fill="FFFF99"/>
                      </w:tcPr>
                      <w:p>
                        <w:pPr>
                          <w:pStyle w:val="TableParagraph"/>
                          <w:spacing w:before="3"/>
                          <w:ind w:left="111" w:right="87"/>
                          <w:jc w:val="center"/>
                          <w:rPr>
                            <w:sz w:val="24"/>
                          </w:rPr>
                        </w:pPr>
                        <w:r>
                          <w:rPr>
                            <w:sz w:val="24"/>
                          </w:rPr>
                          <w:t>TXSTA.6</w:t>
                        </w:r>
                      </w:p>
                    </w:tc>
                    <w:tc>
                      <w:tcPr>
                        <w:tcW w:w="1073" w:type="dxa"/>
                        <w:shd w:val="clear" w:color="auto" w:fill="FFFF99"/>
                      </w:tcPr>
                      <w:p>
                        <w:pPr>
                          <w:pStyle w:val="TableParagraph"/>
                          <w:spacing w:before="3"/>
                          <w:ind w:left="128"/>
                          <w:rPr>
                            <w:sz w:val="24"/>
                          </w:rPr>
                        </w:pPr>
                        <w:r>
                          <w:rPr>
                            <w:sz w:val="24"/>
                          </w:rPr>
                          <w:t>TX9</w:t>
                        </w:r>
                      </w:p>
                    </w:tc>
                    <w:tc>
                      <w:tcPr>
                        <w:tcW w:w="5906" w:type="dxa"/>
                        <w:shd w:val="clear" w:color="auto" w:fill="FFFF99"/>
                      </w:tcPr>
                      <w:p>
                        <w:pPr>
                          <w:pStyle w:val="TableParagraph"/>
                          <w:spacing w:before="3"/>
                          <w:ind w:left="131"/>
                          <w:rPr>
                            <w:sz w:val="24"/>
                          </w:rPr>
                        </w:pPr>
                        <w:r>
                          <w:rPr>
                            <w:sz w:val="24"/>
                          </w:rPr>
                          <w:t>9 bit Transmit Enable bit.</w:t>
                        </w:r>
                      </w:p>
                      <w:p>
                        <w:pPr>
                          <w:pStyle w:val="TableParagraph"/>
                          <w:spacing w:line="237" w:lineRule="auto" w:before="4"/>
                          <w:ind w:left="131" w:right="2158"/>
                          <w:rPr>
                            <w:sz w:val="24"/>
                          </w:rPr>
                        </w:pPr>
                        <w:r>
                          <w:rPr>
                            <w:sz w:val="24"/>
                          </w:rPr>
                          <w:t>TX9 = 1: thì truyền dữ liệu 9 bit. TX9 = 0: thì truyền dữ liệu 8 bit.</w:t>
                        </w:r>
                      </w:p>
                    </w:tc>
                  </w:tr>
                  <w:tr>
                    <w:trPr>
                      <w:trHeight w:val="853" w:hRule="atLeast"/>
                    </w:trPr>
                    <w:tc>
                      <w:tcPr>
                        <w:tcW w:w="1241" w:type="dxa"/>
                        <w:tcBorders>
                          <w:left w:val="double" w:sz="2" w:space="0" w:color="9F9F9F"/>
                        </w:tcBorders>
                        <w:shd w:val="clear" w:color="auto" w:fill="CCFFCC"/>
                      </w:tcPr>
                      <w:p>
                        <w:pPr>
                          <w:pStyle w:val="TableParagraph"/>
                          <w:spacing w:before="3"/>
                          <w:ind w:left="111" w:right="87"/>
                          <w:jc w:val="center"/>
                          <w:rPr>
                            <w:sz w:val="24"/>
                          </w:rPr>
                        </w:pPr>
                        <w:r>
                          <w:rPr>
                            <w:sz w:val="24"/>
                          </w:rPr>
                          <w:t>TXSTA.5</w:t>
                        </w:r>
                      </w:p>
                    </w:tc>
                    <w:tc>
                      <w:tcPr>
                        <w:tcW w:w="1073" w:type="dxa"/>
                        <w:shd w:val="clear" w:color="auto" w:fill="CCFFCC"/>
                      </w:tcPr>
                      <w:p>
                        <w:pPr>
                          <w:pStyle w:val="TableParagraph"/>
                          <w:spacing w:before="3"/>
                          <w:ind w:left="128"/>
                          <w:rPr>
                            <w:sz w:val="24"/>
                          </w:rPr>
                        </w:pPr>
                        <w:r>
                          <w:rPr>
                            <w:sz w:val="24"/>
                          </w:rPr>
                          <w:t>TXEN</w:t>
                        </w:r>
                      </w:p>
                    </w:tc>
                    <w:tc>
                      <w:tcPr>
                        <w:tcW w:w="5906" w:type="dxa"/>
                        <w:shd w:val="clear" w:color="auto" w:fill="CCFFCC"/>
                      </w:tcPr>
                      <w:p>
                        <w:pPr>
                          <w:pStyle w:val="TableParagraph"/>
                          <w:spacing w:before="3"/>
                          <w:ind w:left="131"/>
                          <w:rPr>
                            <w:sz w:val="24"/>
                          </w:rPr>
                        </w:pPr>
                        <w:r>
                          <w:rPr>
                            <w:sz w:val="24"/>
                          </w:rPr>
                          <w:t>Transmit Enable bit:</w:t>
                        </w:r>
                      </w:p>
                      <w:p>
                        <w:pPr>
                          <w:pStyle w:val="TableParagraph"/>
                          <w:spacing w:line="237" w:lineRule="auto" w:before="5"/>
                          <w:ind w:left="131" w:right="2158"/>
                          <w:rPr>
                            <w:sz w:val="24"/>
                          </w:rPr>
                        </w:pPr>
                        <w:r>
                          <w:rPr>
                            <w:sz w:val="24"/>
                          </w:rPr>
                          <w:t>TXEN = 1: cho phép phát dữ liệu. TXEN = 0: cấm phát dữ liệu.</w:t>
                        </w:r>
                      </w:p>
                    </w:tc>
                  </w:tr>
                  <w:tr>
                    <w:trPr>
                      <w:trHeight w:val="852" w:hRule="atLeast"/>
                    </w:trPr>
                    <w:tc>
                      <w:tcPr>
                        <w:tcW w:w="1241" w:type="dxa"/>
                        <w:tcBorders>
                          <w:left w:val="double" w:sz="2" w:space="0" w:color="9F9F9F"/>
                        </w:tcBorders>
                      </w:tcPr>
                      <w:p>
                        <w:pPr>
                          <w:pStyle w:val="TableParagraph"/>
                          <w:spacing w:before="3"/>
                          <w:ind w:left="111" w:right="87"/>
                          <w:jc w:val="center"/>
                          <w:rPr>
                            <w:sz w:val="24"/>
                          </w:rPr>
                        </w:pPr>
                        <w:r>
                          <w:rPr>
                            <w:sz w:val="24"/>
                          </w:rPr>
                          <w:t>TXSTA.4</w:t>
                        </w:r>
                      </w:p>
                    </w:tc>
                    <w:tc>
                      <w:tcPr>
                        <w:tcW w:w="1073" w:type="dxa"/>
                      </w:tcPr>
                      <w:p>
                        <w:pPr>
                          <w:pStyle w:val="TableParagraph"/>
                          <w:spacing w:before="3"/>
                          <w:ind w:left="128"/>
                          <w:rPr>
                            <w:sz w:val="24"/>
                          </w:rPr>
                        </w:pPr>
                        <w:r>
                          <w:rPr>
                            <w:sz w:val="24"/>
                          </w:rPr>
                          <w:t>SYNC</w:t>
                        </w:r>
                      </w:p>
                    </w:tc>
                    <w:tc>
                      <w:tcPr>
                        <w:tcW w:w="5906" w:type="dxa"/>
                      </w:tcPr>
                      <w:p>
                        <w:pPr>
                          <w:pStyle w:val="TableParagraph"/>
                          <w:spacing w:before="3"/>
                          <w:ind w:left="131"/>
                          <w:rPr>
                            <w:sz w:val="24"/>
                          </w:rPr>
                        </w:pPr>
                        <w:r>
                          <w:rPr>
                            <w:sz w:val="24"/>
                          </w:rPr>
                          <w:t>EUSART mode select bit:</w:t>
                        </w:r>
                      </w:p>
                      <w:p>
                        <w:pPr>
                          <w:pStyle w:val="TableParagraph"/>
                          <w:spacing w:line="237" w:lineRule="auto" w:before="4"/>
                          <w:ind w:left="131" w:right="1467"/>
                          <w:rPr>
                            <w:sz w:val="24"/>
                          </w:rPr>
                        </w:pPr>
                        <w:r>
                          <w:rPr>
                            <w:sz w:val="24"/>
                          </w:rPr>
                          <w:t>SYNC = 1: Cho phép truyền đồng bộ. SYNC = 0: Cho phép truyền bất đồng bộ.</w:t>
                        </w:r>
                      </w:p>
                    </w:tc>
                  </w:tr>
                  <w:tr>
                    <w:trPr>
                      <w:trHeight w:val="1405" w:hRule="atLeast"/>
                    </w:trPr>
                    <w:tc>
                      <w:tcPr>
                        <w:tcW w:w="1241" w:type="dxa"/>
                        <w:tcBorders>
                          <w:left w:val="double" w:sz="2" w:space="0" w:color="9F9F9F"/>
                        </w:tcBorders>
                        <w:shd w:val="clear" w:color="auto" w:fill="CCFFCC"/>
                      </w:tcPr>
                      <w:p>
                        <w:pPr>
                          <w:pStyle w:val="TableParagraph"/>
                          <w:spacing w:before="3"/>
                          <w:ind w:left="111" w:right="87"/>
                          <w:jc w:val="center"/>
                          <w:rPr>
                            <w:sz w:val="24"/>
                          </w:rPr>
                        </w:pPr>
                        <w:r>
                          <w:rPr>
                            <w:sz w:val="24"/>
                          </w:rPr>
                          <w:t>TXSTA.3</w:t>
                        </w:r>
                      </w:p>
                    </w:tc>
                    <w:tc>
                      <w:tcPr>
                        <w:tcW w:w="1073" w:type="dxa"/>
                        <w:shd w:val="clear" w:color="auto" w:fill="CCFFCC"/>
                      </w:tcPr>
                      <w:p>
                        <w:pPr>
                          <w:pStyle w:val="TableParagraph"/>
                          <w:spacing w:before="3"/>
                          <w:ind w:left="128"/>
                          <w:rPr>
                            <w:sz w:val="24"/>
                          </w:rPr>
                        </w:pPr>
                        <w:r>
                          <w:rPr>
                            <w:sz w:val="24"/>
                          </w:rPr>
                          <w:t>SENDB</w:t>
                        </w:r>
                      </w:p>
                    </w:tc>
                    <w:tc>
                      <w:tcPr>
                        <w:tcW w:w="5906" w:type="dxa"/>
                        <w:shd w:val="clear" w:color="auto" w:fill="CCFFCC"/>
                      </w:tcPr>
                      <w:p>
                        <w:pPr>
                          <w:pStyle w:val="TableParagraph"/>
                          <w:spacing w:line="242" w:lineRule="auto" w:before="3"/>
                          <w:ind w:left="131" w:right="3276"/>
                          <w:rPr>
                            <w:sz w:val="24"/>
                          </w:rPr>
                        </w:pPr>
                        <w:r>
                          <w:rPr>
                            <w:sz w:val="24"/>
                          </w:rPr>
                          <w:t>Send Break Character bit Ở chế độ không đồng bộ:</w:t>
                        </w:r>
                      </w:p>
                      <w:p>
                        <w:pPr>
                          <w:pStyle w:val="TableParagraph"/>
                          <w:spacing w:line="242" w:lineRule="auto"/>
                          <w:ind w:left="131"/>
                          <w:rPr>
                            <w:sz w:val="24"/>
                          </w:rPr>
                        </w:pPr>
                        <w:r>
                          <w:rPr>
                            <w:sz w:val="24"/>
                          </w:rPr>
                          <w:t>SENDB = 1: gởi ngắt đồng bộ cho truyền dữ liệu tiếp theo SENDB = 0: báo hiệu truyền ngắt đồng bộ đã hoàn tất.</w:t>
                        </w:r>
                      </w:p>
                      <w:p>
                        <w:pPr>
                          <w:pStyle w:val="TableParagraph"/>
                          <w:spacing w:line="271" w:lineRule="exact"/>
                          <w:ind w:left="131"/>
                          <w:rPr>
                            <w:sz w:val="24"/>
                          </w:rPr>
                        </w:pPr>
                        <w:r>
                          <w:rPr>
                            <w:sz w:val="24"/>
                          </w:rPr>
                          <w:t>Ở chế độ đồng bộ: không có tác dụng.</w:t>
                        </w:r>
                      </w:p>
                    </w:tc>
                  </w:tr>
                  <w:tr>
                    <w:trPr>
                      <w:trHeight w:val="1131" w:hRule="atLeast"/>
                    </w:trPr>
                    <w:tc>
                      <w:tcPr>
                        <w:tcW w:w="1241" w:type="dxa"/>
                        <w:tcBorders>
                          <w:left w:val="double" w:sz="2" w:space="0" w:color="9F9F9F"/>
                        </w:tcBorders>
                        <w:shd w:val="clear" w:color="auto" w:fill="CCFFCC"/>
                      </w:tcPr>
                      <w:p>
                        <w:pPr>
                          <w:pStyle w:val="TableParagraph"/>
                          <w:spacing w:before="3"/>
                          <w:ind w:left="111" w:right="87"/>
                          <w:jc w:val="center"/>
                          <w:rPr>
                            <w:sz w:val="24"/>
                          </w:rPr>
                        </w:pPr>
                        <w:r>
                          <w:rPr>
                            <w:sz w:val="24"/>
                          </w:rPr>
                          <w:t>TXSTA.2</w:t>
                        </w:r>
                      </w:p>
                    </w:tc>
                    <w:tc>
                      <w:tcPr>
                        <w:tcW w:w="1073" w:type="dxa"/>
                        <w:shd w:val="clear" w:color="auto" w:fill="CCFFCC"/>
                      </w:tcPr>
                      <w:p>
                        <w:pPr>
                          <w:pStyle w:val="TableParagraph"/>
                          <w:spacing w:before="3"/>
                          <w:ind w:left="128"/>
                          <w:rPr>
                            <w:sz w:val="24"/>
                          </w:rPr>
                        </w:pPr>
                        <w:r>
                          <w:rPr>
                            <w:sz w:val="24"/>
                          </w:rPr>
                          <w:t>BRGH</w:t>
                        </w:r>
                      </w:p>
                    </w:tc>
                    <w:tc>
                      <w:tcPr>
                        <w:tcW w:w="5906" w:type="dxa"/>
                        <w:shd w:val="clear" w:color="auto" w:fill="CCFFCC"/>
                      </w:tcPr>
                      <w:p>
                        <w:pPr>
                          <w:pStyle w:val="TableParagraph"/>
                          <w:spacing w:before="3"/>
                          <w:ind w:left="131" w:right="2841"/>
                          <w:rPr>
                            <w:sz w:val="24"/>
                          </w:rPr>
                        </w:pPr>
                        <w:r>
                          <w:rPr>
                            <w:sz w:val="24"/>
                          </w:rPr>
                          <w:t>High Baud Rate Select bit: BRGH=1: chế độ tốc độ cao. BRGH=0: chế độ tốc độ thấp.</w:t>
                        </w:r>
                      </w:p>
                      <w:p>
                        <w:pPr>
                          <w:pStyle w:val="TableParagraph"/>
                          <w:spacing w:before="3"/>
                          <w:ind w:left="131"/>
                          <w:rPr>
                            <w:sz w:val="24"/>
                          </w:rPr>
                        </w:pPr>
                        <w:r>
                          <w:rPr>
                            <w:sz w:val="24"/>
                          </w:rPr>
                          <w:t>Ở chế độ đồng bộ: không có tác dụng.</w:t>
                        </w:r>
                      </w:p>
                    </w:tc>
                  </w:tr>
                  <w:tr>
                    <w:trPr>
                      <w:trHeight w:val="852" w:hRule="atLeast"/>
                    </w:trPr>
                    <w:tc>
                      <w:tcPr>
                        <w:tcW w:w="1241" w:type="dxa"/>
                        <w:tcBorders>
                          <w:left w:val="double" w:sz="2" w:space="0" w:color="9F9F9F"/>
                        </w:tcBorders>
                        <w:shd w:val="clear" w:color="auto" w:fill="CCFFCC"/>
                      </w:tcPr>
                      <w:p>
                        <w:pPr>
                          <w:pStyle w:val="TableParagraph"/>
                          <w:spacing w:before="3"/>
                          <w:ind w:left="111" w:right="87"/>
                          <w:jc w:val="center"/>
                          <w:rPr>
                            <w:sz w:val="24"/>
                          </w:rPr>
                        </w:pPr>
                        <w:r>
                          <w:rPr>
                            <w:sz w:val="24"/>
                          </w:rPr>
                          <w:t>TXSTA.1</w:t>
                        </w:r>
                      </w:p>
                    </w:tc>
                    <w:tc>
                      <w:tcPr>
                        <w:tcW w:w="1073" w:type="dxa"/>
                        <w:shd w:val="clear" w:color="auto" w:fill="CCFFCC"/>
                      </w:tcPr>
                      <w:p>
                        <w:pPr>
                          <w:pStyle w:val="TableParagraph"/>
                          <w:spacing w:before="3"/>
                          <w:ind w:left="128"/>
                          <w:rPr>
                            <w:sz w:val="24"/>
                          </w:rPr>
                        </w:pPr>
                        <w:r>
                          <w:rPr>
                            <w:sz w:val="24"/>
                          </w:rPr>
                          <w:t>TRMT</w:t>
                        </w:r>
                      </w:p>
                    </w:tc>
                    <w:tc>
                      <w:tcPr>
                        <w:tcW w:w="5906" w:type="dxa"/>
                        <w:shd w:val="clear" w:color="auto" w:fill="CCFFCC"/>
                      </w:tcPr>
                      <w:p>
                        <w:pPr>
                          <w:pStyle w:val="TableParagraph"/>
                          <w:spacing w:before="3"/>
                          <w:ind w:left="131" w:right="1024"/>
                          <w:rPr>
                            <w:sz w:val="24"/>
                          </w:rPr>
                        </w:pPr>
                        <w:r>
                          <w:rPr>
                            <w:sz w:val="24"/>
                          </w:rPr>
                          <w:t>Bit xác định trạng thái của thanh ghi TSR. TRMT xuống mức 0 khi đang truyền dữ liệu. TRMT lên 1 khi đã truyền xong.</w:t>
                        </w:r>
                      </w:p>
                    </w:tc>
                  </w:tr>
                  <w:tr>
                    <w:trPr>
                      <w:trHeight w:val="298" w:hRule="atLeast"/>
                    </w:trPr>
                    <w:tc>
                      <w:tcPr>
                        <w:tcW w:w="1241" w:type="dxa"/>
                        <w:tcBorders>
                          <w:left w:val="double" w:sz="2" w:space="0" w:color="9F9F9F"/>
                        </w:tcBorders>
                      </w:tcPr>
                      <w:p>
                        <w:pPr>
                          <w:pStyle w:val="TableParagraph"/>
                          <w:spacing w:line="275" w:lineRule="exact" w:before="3"/>
                          <w:ind w:left="111" w:right="87"/>
                          <w:jc w:val="center"/>
                          <w:rPr>
                            <w:sz w:val="24"/>
                          </w:rPr>
                        </w:pPr>
                        <w:r>
                          <w:rPr>
                            <w:sz w:val="24"/>
                          </w:rPr>
                          <w:t>TXSTA.0</w:t>
                        </w:r>
                      </w:p>
                    </w:tc>
                    <w:tc>
                      <w:tcPr>
                        <w:tcW w:w="1073" w:type="dxa"/>
                      </w:tcPr>
                      <w:p>
                        <w:pPr>
                          <w:pStyle w:val="TableParagraph"/>
                          <w:spacing w:line="275" w:lineRule="exact" w:before="3"/>
                          <w:ind w:left="128"/>
                          <w:rPr>
                            <w:sz w:val="24"/>
                          </w:rPr>
                        </w:pPr>
                        <w:r>
                          <w:rPr>
                            <w:sz w:val="24"/>
                          </w:rPr>
                          <w:t>TX9D</w:t>
                        </w:r>
                      </w:p>
                    </w:tc>
                    <w:tc>
                      <w:tcPr>
                        <w:tcW w:w="5906" w:type="dxa"/>
                      </w:tcPr>
                      <w:p>
                        <w:pPr>
                          <w:pStyle w:val="TableParagraph"/>
                          <w:spacing w:line="275" w:lineRule="exact" w:before="3"/>
                          <w:ind w:left="131"/>
                          <w:rPr>
                            <w:sz w:val="24"/>
                          </w:rPr>
                        </w:pPr>
                        <w:r>
                          <w:rPr>
                            <w:sz w:val="24"/>
                          </w:rPr>
                          <w:t>Bit lưu dữ liệu phát thứ 9.</w:t>
                        </w:r>
                      </w:p>
                    </w:tc>
                  </w:tr>
                </w:tbl>
                <w:p>
                  <w:pPr>
                    <w:pStyle w:val="BodyText"/>
                  </w:pPr>
                </w:p>
              </w:txbxContent>
            </v:textbox>
            <w10:wrap type="none"/>
          </v:shape>
        </w:pict>
      </w:r>
      <w:r>
        <w:rPr>
          <w:i/>
          <w:sz w:val="24"/>
        </w:rPr>
        <w:t>Hình 9-3: Thanh ghi TXSTA. </w:t>
      </w:r>
      <w:r>
        <w:rPr>
          <w:i/>
          <w:sz w:val="24"/>
        </w:rPr>
        <w:t>Bảng 9-1: </w:t>
      </w:r>
      <w:r>
        <w:rPr>
          <w:sz w:val="24"/>
        </w:rPr>
        <w:t>Tóm tắt chức năng các bit trong thanh ghi TXSTA:</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25"/>
        </w:rPr>
      </w:pPr>
    </w:p>
    <w:p>
      <w:pPr>
        <w:pStyle w:val="BodyText"/>
        <w:ind w:left="1276"/>
      </w:pPr>
      <w:r>
        <w:rPr/>
        <w:t>Sơ đồ khối của khối phát như hình sau:</w:t>
      </w:r>
    </w:p>
    <w:p>
      <w:pPr>
        <w:pStyle w:val="Heading5"/>
        <w:spacing w:before="127"/>
        <w:ind w:left="1243"/>
        <w:rPr>
          <w:i/>
        </w:rPr>
      </w:pPr>
      <w:r>
        <w:rPr>
          <w:i/>
        </w:rPr>
        <w:t>Thiết lập truyền dữ liệu bất đồng bộ</w:t>
      </w:r>
    </w:p>
    <w:p>
      <w:pPr>
        <w:pStyle w:val="ListParagraph"/>
        <w:numPr>
          <w:ilvl w:val="1"/>
          <w:numId w:val="108"/>
        </w:numPr>
        <w:tabs>
          <w:tab w:pos="1963" w:val="left" w:leader="none"/>
          <w:tab w:pos="1964" w:val="left" w:leader="none"/>
        </w:tabs>
        <w:spacing w:line="237" w:lineRule="auto" w:before="117" w:after="0"/>
        <w:ind w:left="1963" w:right="570" w:hanging="360"/>
        <w:jc w:val="left"/>
        <w:rPr>
          <w:sz w:val="24"/>
        </w:rPr>
      </w:pPr>
      <w:r>
        <w:rPr>
          <w:sz w:val="24"/>
        </w:rPr>
        <w:t>Thiết </w:t>
      </w:r>
      <w:r>
        <w:rPr>
          <w:spacing w:val="-4"/>
          <w:sz w:val="24"/>
        </w:rPr>
        <w:t>lập </w:t>
      </w:r>
      <w:r>
        <w:rPr>
          <w:sz w:val="24"/>
        </w:rPr>
        <w:t>giá trị cho cặp thanh ghi SPBRGH </w:t>
      </w:r>
      <w:r>
        <w:rPr>
          <w:spacing w:val="-3"/>
          <w:sz w:val="24"/>
        </w:rPr>
        <w:t>và </w:t>
      </w:r>
      <w:r>
        <w:rPr>
          <w:sz w:val="24"/>
        </w:rPr>
        <w:t>SPBRG </w:t>
      </w:r>
      <w:r>
        <w:rPr>
          <w:spacing w:val="-3"/>
          <w:sz w:val="24"/>
        </w:rPr>
        <w:t>và </w:t>
      </w:r>
      <w:r>
        <w:rPr>
          <w:sz w:val="24"/>
        </w:rPr>
        <w:t>BRGH </w:t>
      </w:r>
      <w:r>
        <w:rPr>
          <w:spacing w:val="-3"/>
          <w:sz w:val="24"/>
        </w:rPr>
        <w:t>và </w:t>
      </w:r>
      <w:r>
        <w:rPr>
          <w:spacing w:val="-4"/>
          <w:sz w:val="24"/>
        </w:rPr>
        <w:t>bit </w:t>
      </w:r>
      <w:r>
        <w:rPr>
          <w:sz w:val="24"/>
        </w:rPr>
        <w:t>BRG16 để có  tốc </w:t>
      </w:r>
      <w:r>
        <w:rPr>
          <w:spacing w:val="-3"/>
          <w:sz w:val="24"/>
        </w:rPr>
        <w:t>độ </w:t>
      </w:r>
      <w:r>
        <w:rPr>
          <w:sz w:val="24"/>
        </w:rPr>
        <w:t>baud </w:t>
      </w:r>
      <w:r>
        <w:rPr>
          <w:spacing w:val="-3"/>
          <w:sz w:val="24"/>
        </w:rPr>
        <w:t>mong</w:t>
      </w:r>
      <w:r>
        <w:rPr>
          <w:spacing w:val="18"/>
          <w:sz w:val="24"/>
        </w:rPr>
        <w:t> </w:t>
      </w:r>
      <w:r>
        <w:rPr>
          <w:spacing w:val="-3"/>
          <w:sz w:val="24"/>
        </w:rPr>
        <w:t>muốn.</w:t>
      </w:r>
    </w:p>
    <w:p>
      <w:pPr>
        <w:pStyle w:val="ListParagraph"/>
        <w:numPr>
          <w:ilvl w:val="1"/>
          <w:numId w:val="108"/>
        </w:numPr>
        <w:tabs>
          <w:tab w:pos="1963" w:val="left" w:leader="none"/>
          <w:tab w:pos="1964" w:val="left" w:leader="none"/>
        </w:tabs>
        <w:spacing w:line="240" w:lineRule="auto" w:before="125" w:after="0"/>
        <w:ind w:left="1963" w:right="0" w:hanging="361"/>
        <w:jc w:val="left"/>
        <w:rPr>
          <w:sz w:val="24"/>
        </w:rPr>
      </w:pPr>
      <w:r>
        <w:rPr>
          <w:spacing w:val="-3"/>
          <w:sz w:val="24"/>
        </w:rPr>
        <w:t>Cho </w:t>
      </w:r>
      <w:r>
        <w:rPr>
          <w:sz w:val="24"/>
        </w:rPr>
        <w:t>phép truyền dữ </w:t>
      </w:r>
      <w:r>
        <w:rPr>
          <w:spacing w:val="-3"/>
          <w:sz w:val="24"/>
        </w:rPr>
        <w:t>liệu </w:t>
      </w:r>
      <w:r>
        <w:rPr>
          <w:sz w:val="24"/>
        </w:rPr>
        <w:t>bất đồng </w:t>
      </w:r>
      <w:r>
        <w:rPr>
          <w:spacing w:val="-3"/>
          <w:sz w:val="24"/>
        </w:rPr>
        <w:t>bộ </w:t>
      </w:r>
      <w:r>
        <w:rPr>
          <w:sz w:val="24"/>
        </w:rPr>
        <w:t>bằng cách xóa </w:t>
      </w:r>
      <w:r>
        <w:rPr>
          <w:spacing w:val="-4"/>
          <w:sz w:val="24"/>
        </w:rPr>
        <w:t>bit </w:t>
      </w:r>
      <w:r>
        <w:rPr>
          <w:sz w:val="24"/>
        </w:rPr>
        <w:t>SYNC </w:t>
      </w:r>
      <w:r>
        <w:rPr>
          <w:spacing w:val="-3"/>
          <w:sz w:val="24"/>
        </w:rPr>
        <w:t>làm </w:t>
      </w:r>
      <w:r>
        <w:rPr>
          <w:spacing w:val="-4"/>
          <w:sz w:val="24"/>
        </w:rPr>
        <w:t>bit </w:t>
      </w:r>
      <w:r>
        <w:rPr>
          <w:sz w:val="24"/>
        </w:rPr>
        <w:t>SPEN </w:t>
      </w:r>
      <w:r>
        <w:rPr>
          <w:spacing w:val="-3"/>
          <w:sz w:val="24"/>
        </w:rPr>
        <w:t>lên</w:t>
      </w:r>
      <w:r>
        <w:rPr>
          <w:spacing w:val="2"/>
          <w:sz w:val="24"/>
        </w:rPr>
        <w:t> </w:t>
      </w:r>
      <w:r>
        <w:rPr>
          <w:sz w:val="24"/>
        </w:rPr>
        <w:t>1.</w:t>
      </w:r>
    </w:p>
    <w:p>
      <w:pPr>
        <w:pStyle w:val="ListParagraph"/>
        <w:numPr>
          <w:ilvl w:val="1"/>
          <w:numId w:val="108"/>
        </w:numPr>
        <w:tabs>
          <w:tab w:pos="1963" w:val="left" w:leader="none"/>
          <w:tab w:pos="1964" w:val="left" w:leader="none"/>
        </w:tabs>
        <w:spacing w:line="240" w:lineRule="auto" w:before="119" w:after="0"/>
        <w:ind w:left="1963" w:right="0" w:hanging="361"/>
        <w:jc w:val="left"/>
        <w:rPr>
          <w:sz w:val="24"/>
        </w:rPr>
      </w:pPr>
      <w:r>
        <w:rPr>
          <w:sz w:val="24"/>
        </w:rPr>
        <w:t>Nếu truyền dữ liệu 9 </w:t>
      </w:r>
      <w:r>
        <w:rPr>
          <w:spacing w:val="-4"/>
          <w:sz w:val="24"/>
        </w:rPr>
        <w:t>bit </w:t>
      </w:r>
      <w:r>
        <w:rPr>
          <w:sz w:val="24"/>
        </w:rPr>
        <w:t>thì thiết lập </w:t>
      </w:r>
      <w:r>
        <w:rPr>
          <w:spacing w:val="-4"/>
          <w:sz w:val="24"/>
        </w:rPr>
        <w:t>bit </w:t>
      </w:r>
      <w:r>
        <w:rPr>
          <w:sz w:val="24"/>
        </w:rPr>
        <w:t>cho phép </w:t>
      </w:r>
      <w:r>
        <w:rPr>
          <w:spacing w:val="3"/>
          <w:sz w:val="24"/>
        </w:rPr>
        <w:t>TX9 </w:t>
      </w:r>
      <w:r>
        <w:rPr>
          <w:sz w:val="24"/>
        </w:rPr>
        <w:t>lên</w:t>
      </w:r>
      <w:r>
        <w:rPr>
          <w:spacing w:val="25"/>
          <w:sz w:val="24"/>
        </w:rPr>
        <w:t> </w:t>
      </w:r>
      <w:r>
        <w:rPr>
          <w:sz w:val="24"/>
        </w:rPr>
        <w:t>1.</w:t>
      </w:r>
    </w:p>
    <w:p>
      <w:pPr>
        <w:pStyle w:val="ListParagraph"/>
        <w:numPr>
          <w:ilvl w:val="1"/>
          <w:numId w:val="108"/>
        </w:numPr>
        <w:tabs>
          <w:tab w:pos="1963" w:val="left" w:leader="none"/>
          <w:tab w:pos="1964" w:val="left" w:leader="none"/>
        </w:tabs>
        <w:spacing w:line="240" w:lineRule="auto" w:before="119" w:after="0"/>
        <w:ind w:left="1963" w:right="0" w:hanging="361"/>
        <w:jc w:val="left"/>
        <w:rPr>
          <w:sz w:val="24"/>
        </w:rPr>
      </w:pPr>
      <w:r>
        <w:rPr>
          <w:sz w:val="24"/>
        </w:rPr>
        <w:t>Làm </w:t>
      </w:r>
      <w:r>
        <w:rPr>
          <w:spacing w:val="-4"/>
          <w:sz w:val="24"/>
        </w:rPr>
        <w:t>bit </w:t>
      </w:r>
      <w:r>
        <w:rPr>
          <w:sz w:val="24"/>
        </w:rPr>
        <w:t>TXEN </w:t>
      </w:r>
      <w:r>
        <w:rPr>
          <w:spacing w:val="-3"/>
          <w:sz w:val="24"/>
        </w:rPr>
        <w:t>lên </w:t>
      </w:r>
      <w:r>
        <w:rPr>
          <w:sz w:val="24"/>
        </w:rPr>
        <w:t>1 để cho phép truyền dữ</w:t>
      </w:r>
      <w:r>
        <w:rPr>
          <w:spacing w:val="22"/>
          <w:sz w:val="24"/>
        </w:rPr>
        <w:t> </w:t>
      </w:r>
      <w:r>
        <w:rPr>
          <w:spacing w:val="-3"/>
          <w:sz w:val="24"/>
        </w:rPr>
        <w:t>liệu.</w:t>
      </w:r>
    </w:p>
    <w:p>
      <w:pPr>
        <w:pStyle w:val="ListParagraph"/>
        <w:numPr>
          <w:ilvl w:val="1"/>
          <w:numId w:val="108"/>
        </w:numPr>
        <w:tabs>
          <w:tab w:pos="1963" w:val="left" w:leader="none"/>
          <w:tab w:pos="1964" w:val="left" w:leader="none"/>
        </w:tabs>
        <w:spacing w:line="232" w:lineRule="auto" w:before="126" w:after="0"/>
        <w:ind w:left="1963" w:right="583" w:hanging="360"/>
        <w:jc w:val="left"/>
        <w:rPr>
          <w:sz w:val="24"/>
        </w:rPr>
      </w:pPr>
      <w:r>
        <w:rPr>
          <w:sz w:val="24"/>
        </w:rPr>
        <w:t>Nếu muốn sử dụng ngắt thì cho </w:t>
      </w:r>
      <w:r>
        <w:rPr>
          <w:spacing w:val="-4"/>
          <w:sz w:val="24"/>
        </w:rPr>
        <w:t>bit </w:t>
      </w:r>
      <w:r>
        <w:rPr>
          <w:sz w:val="24"/>
        </w:rPr>
        <w:t>TXIE lên 1, cho phép ngắt ngoại vi và cho phép ngắt toàn</w:t>
      </w:r>
      <w:r>
        <w:rPr>
          <w:spacing w:val="-3"/>
          <w:sz w:val="24"/>
        </w:rPr>
        <w:t> </w:t>
      </w:r>
      <w:r>
        <w:rPr>
          <w:sz w:val="24"/>
        </w:rPr>
        <w:t>cục.</w:t>
      </w:r>
    </w:p>
    <w:p>
      <w:pPr>
        <w:pStyle w:val="ListParagraph"/>
        <w:numPr>
          <w:ilvl w:val="1"/>
          <w:numId w:val="108"/>
        </w:numPr>
        <w:tabs>
          <w:tab w:pos="1963" w:val="left" w:leader="none"/>
          <w:tab w:pos="1964" w:val="left" w:leader="none"/>
        </w:tabs>
        <w:spacing w:line="240" w:lineRule="auto" w:before="126" w:after="0"/>
        <w:ind w:left="1963" w:right="0" w:hanging="361"/>
        <w:jc w:val="left"/>
        <w:rPr>
          <w:sz w:val="24"/>
        </w:rPr>
      </w:pPr>
      <w:r>
        <w:rPr>
          <w:sz w:val="24"/>
        </w:rPr>
        <w:t>Nếu truyền dữ liệu 9 </w:t>
      </w:r>
      <w:r>
        <w:rPr>
          <w:spacing w:val="-4"/>
          <w:sz w:val="24"/>
        </w:rPr>
        <w:t>bit </w:t>
      </w:r>
      <w:r>
        <w:rPr>
          <w:sz w:val="24"/>
        </w:rPr>
        <w:t>thì phải gán giá trị </w:t>
      </w:r>
      <w:r>
        <w:rPr>
          <w:spacing w:val="-4"/>
          <w:sz w:val="24"/>
        </w:rPr>
        <w:t>bit </w:t>
      </w:r>
      <w:r>
        <w:rPr>
          <w:sz w:val="24"/>
        </w:rPr>
        <w:t>thứ 9 cho </w:t>
      </w:r>
      <w:r>
        <w:rPr>
          <w:spacing w:val="-4"/>
          <w:sz w:val="24"/>
        </w:rPr>
        <w:t>bit</w:t>
      </w:r>
      <w:r>
        <w:rPr>
          <w:spacing w:val="25"/>
          <w:sz w:val="24"/>
        </w:rPr>
        <w:t> </w:t>
      </w:r>
      <w:r>
        <w:rPr>
          <w:sz w:val="24"/>
        </w:rPr>
        <w:t>TX9D</w:t>
      </w:r>
    </w:p>
    <w:p>
      <w:pPr>
        <w:pStyle w:val="ListParagraph"/>
        <w:numPr>
          <w:ilvl w:val="1"/>
          <w:numId w:val="108"/>
        </w:numPr>
        <w:tabs>
          <w:tab w:pos="1963" w:val="left" w:leader="none"/>
          <w:tab w:pos="1964" w:val="left" w:leader="none"/>
        </w:tabs>
        <w:spacing w:line="232" w:lineRule="auto" w:before="131" w:after="0"/>
        <w:ind w:left="1963" w:right="576" w:hanging="360"/>
        <w:jc w:val="left"/>
        <w:rPr>
          <w:sz w:val="24"/>
        </w:rPr>
      </w:pPr>
      <w:r>
        <w:rPr>
          <w:sz w:val="24"/>
        </w:rPr>
        <w:t>Tiến hành nạp giá trị cần truyền vào thanh ghi TXREG, khi đó quá trình truyền dữ liệu sẽ bắt</w:t>
      </w:r>
      <w:r>
        <w:rPr>
          <w:spacing w:val="6"/>
          <w:sz w:val="24"/>
        </w:rPr>
        <w:t> </w:t>
      </w:r>
      <w:r>
        <w:rPr>
          <w:sz w:val="24"/>
        </w:rPr>
        <w:t>đầu.</w:t>
      </w:r>
    </w:p>
    <w:p>
      <w:pPr>
        <w:spacing w:after="0" w:line="232" w:lineRule="auto"/>
        <w:jc w:val="left"/>
        <w:rPr>
          <w:sz w:val="24"/>
        </w:rPr>
        <w:sectPr>
          <w:type w:val="continuous"/>
          <w:pgSz w:w="11910" w:h="16840"/>
          <w:pgMar w:top="520" w:bottom="280" w:left="740" w:right="0"/>
        </w:sectPr>
      </w:pPr>
    </w:p>
    <w:p>
      <w:pPr>
        <w:pStyle w:val="BodyText"/>
        <w:rPr>
          <w:sz w:val="20"/>
        </w:rPr>
      </w:pPr>
      <w:r>
        <w:rPr/>
        <w:pict>
          <v:group style="position:absolute;margin-left:65.064003pt;margin-top:14.159983pt;width:507.8pt;height:264.75pt;mso-position-horizontal-relative:page;mso-position-vertical-relative:page;z-index:16363520" coordorigin="1301,283" coordsize="10156,5295">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425;top:657;width:9616;height:4920" type="#_x0000_t75" stroked="false">
              <v:imagedata r:id="rId965"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spacing w:before="90"/>
        <w:ind w:left="1652" w:right="1549" w:firstLine="0"/>
        <w:jc w:val="center"/>
        <w:rPr>
          <w:i/>
          <w:sz w:val="24"/>
        </w:rPr>
      </w:pPr>
      <w:r>
        <w:rPr>
          <w:i/>
          <w:sz w:val="24"/>
        </w:rPr>
        <w:t>Hình 9-4: Sơ đồ khối của khối phát dữ liệu của PIC16F887.</w:t>
      </w:r>
    </w:p>
    <w:p>
      <w:pPr>
        <w:pStyle w:val="BodyText"/>
        <w:spacing w:before="123"/>
        <w:ind w:right="3693"/>
        <w:jc w:val="center"/>
      </w:pPr>
      <w:r>
        <w:rPr/>
        <w:drawing>
          <wp:anchor distT="0" distB="0" distL="0" distR="0" allowOverlap="1" layoutInCell="1" locked="0" behindDoc="0" simplePos="0" relativeHeight="1239">
            <wp:simplePos x="0" y="0"/>
            <wp:positionH relativeFrom="page">
              <wp:posOffset>905036</wp:posOffset>
            </wp:positionH>
            <wp:positionV relativeFrom="paragraph">
              <wp:posOffset>305597</wp:posOffset>
            </wp:positionV>
            <wp:extent cx="6268043" cy="2308860"/>
            <wp:effectExtent l="0" t="0" r="0" b="0"/>
            <wp:wrapTopAndBottom/>
            <wp:docPr id="275" name="image774.jpeg"/>
            <wp:cNvGraphicFramePr>
              <a:graphicFrameLocks noChangeAspect="1"/>
            </wp:cNvGraphicFramePr>
            <a:graphic>
              <a:graphicData uri="http://schemas.openxmlformats.org/drawingml/2006/picture">
                <pic:pic>
                  <pic:nvPicPr>
                    <pic:cNvPr id="276" name="image774.jpeg"/>
                    <pic:cNvPicPr/>
                  </pic:nvPicPr>
                  <pic:blipFill>
                    <a:blip r:embed="rId966" cstate="print"/>
                    <a:stretch>
                      <a:fillRect/>
                    </a:stretch>
                  </pic:blipFill>
                  <pic:spPr>
                    <a:xfrm>
                      <a:off x="0" y="0"/>
                      <a:ext cx="6268043" cy="2308860"/>
                    </a:xfrm>
                    <a:prstGeom prst="rect">
                      <a:avLst/>
                    </a:prstGeom>
                  </pic:spPr>
                </pic:pic>
              </a:graphicData>
            </a:graphic>
          </wp:anchor>
        </w:drawing>
      </w:r>
      <w:r>
        <w:rPr/>
        <w:t>Dạng sóng truyền dữ liệu bất đồng bộ như hình sau:</w:t>
      </w:r>
    </w:p>
    <w:p>
      <w:pPr>
        <w:spacing w:before="67"/>
        <w:ind w:left="1652" w:right="1540" w:firstLine="0"/>
        <w:jc w:val="center"/>
        <w:rPr>
          <w:i/>
          <w:sz w:val="24"/>
        </w:rPr>
      </w:pPr>
      <w:r>
        <w:rPr>
          <w:i/>
          <w:sz w:val="24"/>
        </w:rPr>
        <w:t>Hình 9-5: Dạng sóng truyền dữ liệu.</w:t>
      </w:r>
    </w:p>
    <w:p>
      <w:pPr>
        <w:pStyle w:val="Heading5"/>
        <w:spacing w:before="185"/>
        <w:ind w:left="1243"/>
        <w:rPr>
          <w:i/>
        </w:rPr>
      </w:pPr>
      <w:r>
        <w:rPr>
          <w:i/>
        </w:rPr>
        <w:t>Giải thích dạng sóng:</w:t>
      </w:r>
    </w:p>
    <w:p>
      <w:pPr>
        <w:pStyle w:val="BodyText"/>
        <w:spacing w:before="113"/>
        <w:ind w:left="1243"/>
        <w:jc w:val="both"/>
      </w:pPr>
      <w:r>
        <w:rPr/>
        <w:t>Dạng sóng tín hiệu thứ hai là BRG: là tín hiệu tạo xung clock để dịch dữ liệu được phát liên tục.</w:t>
      </w:r>
    </w:p>
    <w:p>
      <w:pPr>
        <w:pStyle w:val="BodyText"/>
        <w:spacing w:line="237" w:lineRule="auto" w:before="125"/>
        <w:ind w:left="676" w:right="577" w:firstLine="566"/>
        <w:jc w:val="both"/>
      </w:pPr>
      <w:r>
        <w:rPr/>
        <w:t>Dạng sóng tín hiệu thứ nhất: là khi thực hiện lệnh ghi dữ liệu cần truyền byte thứ nhất vào thanh ghi TXREG.</w:t>
      </w:r>
    </w:p>
    <w:p>
      <w:pPr>
        <w:pStyle w:val="BodyText"/>
        <w:spacing w:before="123"/>
        <w:ind w:left="676" w:right="565" w:firstLine="566"/>
        <w:jc w:val="both"/>
      </w:pPr>
      <w:r>
        <w:rPr/>
        <w:t>Dạng sóng thứ tư cho biết trạng thái của cờ báo ngắt TXIF: tín hiệu từ 1 xuống 0 rồi lên 1 trở lại cho biết trạng thái thanh ghi bộ đệm còn rỗng, thời gian xuống mức 0 chỉ tồn tại 1 chu kỳ.</w:t>
      </w:r>
    </w:p>
    <w:p>
      <w:pPr>
        <w:pStyle w:val="BodyText"/>
        <w:spacing w:line="237" w:lineRule="auto" w:before="123"/>
        <w:ind w:left="676" w:right="579" w:firstLine="566"/>
        <w:jc w:val="both"/>
      </w:pPr>
      <w:r>
        <w:rPr/>
        <w:t>Dạng sóng thứ năm cho biết trạng thái của bit TRMT: tín hiệu từ 1 xuống 0 để cho biết quá trình dịch dữ liệu bắt đầu và trở lại mức 0 khi đã dịch xong dữ liệu.</w:t>
      </w:r>
    </w:p>
    <w:p>
      <w:pPr>
        <w:pStyle w:val="BodyText"/>
        <w:spacing w:line="237" w:lineRule="auto" w:before="125"/>
        <w:ind w:left="676" w:right="575" w:firstLine="566"/>
        <w:jc w:val="both"/>
      </w:pPr>
      <w:r>
        <w:rPr/>
        <w:t>Dạng sóng thứ ba </w:t>
      </w:r>
      <w:r>
        <w:rPr>
          <w:spacing w:val="-5"/>
        </w:rPr>
        <w:t>là </w:t>
      </w:r>
      <w:r>
        <w:rPr/>
        <w:t>ngõ xuất dữ </w:t>
      </w:r>
      <w:r>
        <w:rPr>
          <w:spacing w:val="-3"/>
        </w:rPr>
        <w:t>liệu </w:t>
      </w:r>
      <w:r>
        <w:rPr/>
        <w:t>nối tiếp ra ngoài: </w:t>
      </w:r>
      <w:r>
        <w:rPr>
          <w:spacing w:val="-4"/>
        </w:rPr>
        <w:t>bit </w:t>
      </w:r>
      <w:r>
        <w:rPr/>
        <w:t>đầu tiên được phát </w:t>
      </w:r>
      <w:r>
        <w:rPr>
          <w:spacing w:val="-5"/>
        </w:rPr>
        <w:t>là </w:t>
      </w:r>
      <w:r>
        <w:rPr>
          <w:spacing w:val="-4"/>
        </w:rPr>
        <w:t>bit </w:t>
      </w:r>
      <w:r>
        <w:rPr/>
        <w:t>Start, tiếp  theo </w:t>
      </w:r>
      <w:r>
        <w:rPr>
          <w:spacing w:val="-5"/>
        </w:rPr>
        <w:t>là </w:t>
      </w:r>
      <w:r>
        <w:rPr>
          <w:spacing w:val="-4"/>
        </w:rPr>
        <w:t>bit </w:t>
      </w:r>
      <w:r>
        <w:rPr/>
        <w:t>dữ liệu thứ 0, 1, …, đến </w:t>
      </w:r>
      <w:r>
        <w:rPr>
          <w:spacing w:val="-4"/>
        </w:rPr>
        <w:t>bit </w:t>
      </w:r>
      <w:r>
        <w:rPr/>
        <w:t>dữ liệu cuối cùng </w:t>
      </w:r>
      <w:r>
        <w:rPr>
          <w:spacing w:val="-3"/>
        </w:rPr>
        <w:t>là </w:t>
      </w:r>
      <w:r>
        <w:rPr>
          <w:spacing w:val="-4"/>
        </w:rPr>
        <w:t>bit </w:t>
      </w:r>
      <w:r>
        <w:rPr/>
        <w:t>thứ 7 nếu truyền 8 bit, </w:t>
      </w:r>
      <w:r>
        <w:rPr>
          <w:spacing w:val="-3"/>
        </w:rPr>
        <w:t>là </w:t>
      </w:r>
      <w:r>
        <w:rPr>
          <w:spacing w:val="-4"/>
        </w:rPr>
        <w:t>bit </w:t>
      </w:r>
      <w:r>
        <w:rPr/>
        <w:t>thứ 8 nếu truyền 9 bit, </w:t>
      </w:r>
      <w:r>
        <w:rPr>
          <w:spacing w:val="-4"/>
        </w:rPr>
        <w:t>bit </w:t>
      </w:r>
      <w:r>
        <w:rPr/>
        <w:t>cuối cùng </w:t>
      </w:r>
      <w:r>
        <w:rPr>
          <w:spacing w:val="-5"/>
        </w:rPr>
        <w:t>là </w:t>
      </w:r>
      <w:r>
        <w:rPr>
          <w:spacing w:val="-4"/>
        </w:rPr>
        <w:t>bit</w:t>
      </w:r>
      <w:r>
        <w:rPr>
          <w:spacing w:val="31"/>
        </w:rPr>
        <w:t> </w:t>
      </w:r>
      <w:r>
        <w:rPr/>
        <w:t>Stop.</w:t>
      </w:r>
    </w:p>
    <w:p>
      <w:pPr>
        <w:pStyle w:val="BodyText"/>
        <w:spacing w:before="125"/>
        <w:ind w:left="1243"/>
        <w:jc w:val="both"/>
      </w:pPr>
      <w:r>
        <w:rPr/>
        <w:t>Dạng truyền thứ 2 như hình sau, ở kiểu này thì truyền 2 byte:</w:t>
      </w:r>
    </w:p>
    <w:p>
      <w:pPr>
        <w:spacing w:after="0"/>
        <w:jc w:val="both"/>
        <w:sectPr>
          <w:pgSz w:w="11910" w:h="16840"/>
          <w:pgMar w:header="313" w:footer="450" w:top="600" w:bottom="660" w:left="740" w:right="0"/>
        </w:sectPr>
      </w:pPr>
    </w:p>
    <w:p>
      <w:pPr>
        <w:pStyle w:val="BodyText"/>
        <w:spacing w:before="1"/>
        <w:rPr>
          <w:sz w:val="19"/>
        </w:rPr>
      </w:pPr>
    </w:p>
    <w:p>
      <w:pPr>
        <w:pStyle w:val="BodyText"/>
        <w:ind w:left="726"/>
        <w:rPr>
          <w:sz w:val="20"/>
        </w:rPr>
      </w:pPr>
      <w:r>
        <w:rPr>
          <w:sz w:val="20"/>
        </w:rPr>
        <w:drawing>
          <wp:inline distT="0" distB="0" distL="0" distR="0">
            <wp:extent cx="6047027" cy="1613916"/>
            <wp:effectExtent l="0" t="0" r="0" b="0"/>
            <wp:docPr id="277" name="image775.jpeg"/>
            <wp:cNvGraphicFramePr>
              <a:graphicFrameLocks noChangeAspect="1"/>
            </wp:cNvGraphicFramePr>
            <a:graphic>
              <a:graphicData uri="http://schemas.openxmlformats.org/drawingml/2006/picture">
                <pic:pic>
                  <pic:nvPicPr>
                    <pic:cNvPr id="278" name="image775.jpeg"/>
                    <pic:cNvPicPr/>
                  </pic:nvPicPr>
                  <pic:blipFill>
                    <a:blip r:embed="rId967" cstate="print"/>
                    <a:stretch>
                      <a:fillRect/>
                    </a:stretch>
                  </pic:blipFill>
                  <pic:spPr>
                    <a:xfrm>
                      <a:off x="0" y="0"/>
                      <a:ext cx="6047027" cy="1613916"/>
                    </a:xfrm>
                    <a:prstGeom prst="rect">
                      <a:avLst/>
                    </a:prstGeom>
                  </pic:spPr>
                </pic:pic>
              </a:graphicData>
            </a:graphic>
          </wp:inline>
        </w:drawing>
      </w:r>
      <w:r>
        <w:rPr>
          <w:sz w:val="20"/>
        </w:rPr>
      </w:r>
    </w:p>
    <w:p>
      <w:pPr>
        <w:pStyle w:val="BodyText"/>
        <w:spacing w:before="10"/>
        <w:rPr>
          <w:sz w:val="8"/>
        </w:rPr>
      </w:pPr>
    </w:p>
    <w:p>
      <w:pPr>
        <w:spacing w:before="90"/>
        <w:ind w:left="1652" w:right="1545" w:firstLine="0"/>
        <w:jc w:val="center"/>
        <w:rPr>
          <w:i/>
          <w:sz w:val="24"/>
        </w:rPr>
      </w:pPr>
      <w:r>
        <w:rPr>
          <w:i/>
          <w:sz w:val="24"/>
        </w:rPr>
        <w:t>Hình 9-6: Dạng sóng truyền 2 byte dữ liệu.</w:t>
      </w:r>
    </w:p>
    <w:p>
      <w:pPr>
        <w:pStyle w:val="Heading5"/>
        <w:spacing w:before="181"/>
        <w:ind w:left="1243"/>
        <w:rPr>
          <w:i/>
        </w:rPr>
      </w:pPr>
      <w:r>
        <w:rPr>
          <w:i/>
        </w:rPr>
        <w:t>Giải thích dạng sóng:</w:t>
      </w:r>
    </w:p>
    <w:p>
      <w:pPr>
        <w:pStyle w:val="BodyText"/>
        <w:spacing w:line="237" w:lineRule="auto" w:before="119"/>
        <w:ind w:left="676" w:right="577" w:firstLine="566"/>
        <w:jc w:val="both"/>
      </w:pPr>
      <w:r>
        <w:rPr/>
        <w:t>Dạng sóng tín hiệu thứ nhất: là khi thực hiện lệnh ghi dữ liệu cần truyền byte thứ nhất vào thanh ghi TXREG, sau đó thực hiện tiếp byte thứ 2. Bộ đệm có thể chứa 2 byte để truyền đi.</w:t>
      </w:r>
    </w:p>
    <w:p>
      <w:pPr>
        <w:pStyle w:val="BodyText"/>
        <w:spacing w:before="124"/>
        <w:ind w:left="676" w:right="568" w:firstLine="566"/>
        <w:jc w:val="both"/>
      </w:pPr>
      <w:r>
        <w:rPr/>
        <w:t>Dạng sóng thứ tư cho biết trạng thái của cờ báo ngắt TXIF: tín hiệu từ 1 xuống 0 rồi lên 1 trở lại cho biết trạng thái thanh ghi bộ đệm còn rỗng 1 byte, sau đó nhận tiếp byte thứ 2 thì tín hiệu này xuống lại mức 0 và ở luôn mức 0 vì bộ đệm đầy. Sau khi truyền xong 1 byte thì bộ đệm rỗng nên tín hiệu này lên 1 trở lại, ta có thể ghi dữ liệu để phát tiếp.</w:t>
      </w:r>
    </w:p>
    <w:p>
      <w:pPr>
        <w:pStyle w:val="BodyText"/>
        <w:spacing w:before="120"/>
        <w:ind w:left="1243"/>
        <w:jc w:val="both"/>
      </w:pPr>
      <w:r>
        <w:rPr/>
        <w:t>Dạng sóng thứ ba là ngõ xuất dữ liệu nối tiếp ra ngoài: sẽ phát lần lượt từng byte.</w:t>
      </w:r>
    </w:p>
    <w:p>
      <w:pPr>
        <w:pStyle w:val="Heading5"/>
        <w:numPr>
          <w:ilvl w:val="0"/>
          <w:numId w:val="108"/>
        </w:numPr>
        <w:tabs>
          <w:tab w:pos="1810" w:val="left" w:leader="none"/>
        </w:tabs>
        <w:spacing w:line="240" w:lineRule="auto" w:before="123" w:after="0"/>
        <w:ind w:left="1809" w:right="0" w:hanging="567"/>
        <w:jc w:val="both"/>
        <w:rPr>
          <w:i/>
        </w:rPr>
      </w:pPr>
      <w:r>
        <w:rPr>
          <w:i/>
        </w:rPr>
        <w:t>Thanh ghi điều khiển và trạng thái của khối nhận</w:t>
      </w:r>
      <w:r>
        <w:rPr>
          <w:i/>
          <w:spacing w:val="-4"/>
        </w:rPr>
        <w:t> </w:t>
      </w:r>
      <w:r>
        <w:rPr>
          <w:i/>
        </w:rPr>
        <w:t>RCSTA</w:t>
      </w:r>
    </w:p>
    <w:p>
      <w:pPr>
        <w:pStyle w:val="BodyText"/>
        <w:spacing w:before="55"/>
        <w:ind w:left="1243"/>
        <w:jc w:val="both"/>
      </w:pPr>
      <w:r>
        <w:rPr/>
        <w:t>Tổ chức của thanh ghi như hình sau:</w:t>
      </w:r>
    </w:p>
    <w:p>
      <w:pPr>
        <w:pStyle w:val="BodyText"/>
        <w:spacing w:before="3"/>
        <w:rPr>
          <w:sz w:val="15"/>
        </w:rPr>
      </w:pPr>
    </w:p>
    <w:p>
      <w:pPr>
        <w:spacing w:after="0"/>
        <w:rPr>
          <w:sz w:val="15"/>
        </w:rPr>
        <w:sectPr>
          <w:pgSz w:w="11910" w:h="16840"/>
          <w:pgMar w:header="283" w:footer="472" w:top="640" w:bottom="660" w:left="740" w:right="0"/>
        </w:sectPr>
      </w:pPr>
    </w:p>
    <w:p>
      <w:pPr>
        <w:tabs>
          <w:tab w:pos="2628" w:val="left" w:leader="none"/>
        </w:tabs>
        <w:spacing w:before="62"/>
        <w:ind w:left="1569" w:right="0" w:firstLine="0"/>
        <w:jc w:val="left"/>
        <w:rPr>
          <w:rFonts w:ascii="Arial"/>
          <w:b/>
          <w:sz w:val="23"/>
        </w:rPr>
      </w:pPr>
      <w:r>
        <w:rPr>
          <w:rFonts w:ascii="Arial"/>
          <w:b/>
          <w:w w:val="105"/>
          <w:sz w:val="23"/>
        </w:rPr>
        <w:t>R/W(0)</w:t>
        <w:tab/>
      </w:r>
      <w:r>
        <w:rPr>
          <w:rFonts w:ascii="Arial"/>
          <w:b/>
          <w:spacing w:val="-8"/>
          <w:w w:val="105"/>
          <w:sz w:val="23"/>
        </w:rPr>
        <w:t>R/W(0)</w:t>
      </w:r>
    </w:p>
    <w:p>
      <w:pPr>
        <w:tabs>
          <w:tab w:pos="1306" w:val="left" w:leader="none"/>
          <w:tab w:pos="2364" w:val="left" w:leader="none"/>
          <w:tab w:pos="3516" w:val="left" w:leader="none"/>
        </w:tabs>
        <w:spacing w:before="62"/>
        <w:ind w:left="247" w:right="0" w:firstLine="0"/>
        <w:jc w:val="left"/>
        <w:rPr>
          <w:rFonts w:ascii="Arial"/>
          <w:b/>
          <w:sz w:val="23"/>
        </w:rPr>
      </w:pPr>
      <w:r>
        <w:rPr/>
        <w:br w:type="column"/>
      </w:r>
      <w:r>
        <w:rPr>
          <w:rFonts w:ascii="Arial"/>
          <w:b/>
          <w:w w:val="105"/>
          <w:sz w:val="23"/>
        </w:rPr>
        <w:t>R/W(0)</w:t>
        <w:tab/>
        <w:t>R/W(0)</w:t>
        <w:tab/>
        <w:t>R/W(0)</w:t>
        <w:tab/>
      </w:r>
      <w:r>
        <w:rPr>
          <w:rFonts w:ascii="Arial"/>
          <w:b/>
          <w:spacing w:val="-6"/>
          <w:w w:val="90"/>
          <w:sz w:val="23"/>
        </w:rPr>
        <w:t>R(0)</w:t>
      </w:r>
    </w:p>
    <w:p>
      <w:pPr>
        <w:spacing w:before="62"/>
        <w:ind w:left="730" w:right="0" w:firstLine="0"/>
        <w:jc w:val="left"/>
        <w:rPr>
          <w:rFonts w:ascii="Arial"/>
          <w:b/>
          <w:sz w:val="23"/>
        </w:rPr>
      </w:pPr>
      <w:r>
        <w:rPr/>
        <w:br w:type="column"/>
      </w:r>
      <w:r>
        <w:rPr>
          <w:rFonts w:ascii="Arial"/>
          <w:b/>
          <w:w w:val="90"/>
          <w:sz w:val="23"/>
        </w:rPr>
        <w:t>R(0)</w:t>
      </w:r>
    </w:p>
    <w:p>
      <w:pPr>
        <w:spacing w:before="62"/>
        <w:ind w:left="589" w:right="0" w:firstLine="0"/>
        <w:jc w:val="left"/>
        <w:rPr>
          <w:rFonts w:ascii="Arial"/>
          <w:b/>
          <w:sz w:val="23"/>
        </w:rPr>
      </w:pPr>
      <w:r>
        <w:rPr/>
        <w:br w:type="column"/>
      </w:r>
      <w:r>
        <w:rPr>
          <w:rFonts w:ascii="Arial"/>
          <w:b/>
          <w:sz w:val="23"/>
        </w:rPr>
        <w:t>R(x)</w:t>
      </w:r>
    </w:p>
    <w:p>
      <w:pPr>
        <w:spacing w:after="0"/>
        <w:jc w:val="left"/>
        <w:rPr>
          <w:rFonts w:ascii="Arial"/>
          <w:sz w:val="23"/>
        </w:rPr>
        <w:sectPr>
          <w:type w:val="continuous"/>
          <w:pgSz w:w="11910" w:h="16840"/>
          <w:pgMar w:top="520" w:bottom="280" w:left="740" w:right="0"/>
          <w:cols w:num="4" w:equalWidth="0">
            <w:col w:w="3355" w:space="40"/>
            <w:col w:w="3923" w:space="39"/>
            <w:col w:w="1137" w:space="39"/>
            <w:col w:w="2637"/>
          </w:cols>
        </w:sectPr>
      </w:pPr>
    </w:p>
    <w:p>
      <w:pPr>
        <w:pStyle w:val="BodyText"/>
        <w:spacing w:before="11"/>
        <w:rPr>
          <w:rFonts w:ascii="Arial"/>
          <w:b/>
          <w:sz w:val="5"/>
        </w:rPr>
      </w:pPr>
    </w:p>
    <w:p>
      <w:pPr>
        <w:pStyle w:val="BodyText"/>
        <w:ind w:left="1118"/>
        <w:rPr>
          <w:rFonts w:ascii="Arial"/>
          <w:sz w:val="20"/>
        </w:rPr>
      </w:pPr>
      <w:r>
        <w:rPr>
          <w:rFonts w:ascii="Arial"/>
          <w:sz w:val="20"/>
        </w:rPr>
        <w:pict>
          <v:group style="width:451.6pt;height:31.1pt;mso-position-horizontal-relative:char;mso-position-vertical-relative:line" coordorigin="0,0" coordsize="9032,622">
            <v:shape style="position:absolute;left:7;top:7;width:1274;height:607" coordorigin="7,7" coordsize="1274,607" path="m1281,7l1116,185,1116,614,1281,451,1281,7xm1281,7l172,7,7,185,1116,185,1281,7xe" filled="true" fillcolor="#787878" stroked="false">
              <v:path arrowok="t"/>
              <v:fill type="solid"/>
            </v:shape>
            <v:shape style="position:absolute;left:7;top:7;width:1274;height:607" coordorigin="7,7" coordsize="1274,607" path="m7,185l1116,185,1116,614,1281,451,1281,7,1116,185,1281,7,172,7,7,185xe" filled="false" stroked="true" strokeweight=".741062pt" strokecolor="#000000">
              <v:path arrowok="t"/>
              <v:stroke dashstyle="solid"/>
            </v:shape>
            <v:shape style="position:absolute;left:7;top:184;width:1109;height:429" type="#_x0000_t75" stroked="false">
              <v:imagedata r:id="rId968" o:title=""/>
            </v:shape>
            <v:shape style="position:absolute;left:7;top:184;width:1109;height:429" coordorigin="7,185" coordsize="1109,429" path="m7,614l1116,614,1116,185,7,185,7,614xm7,185l7,614,1116,614m7,185l1116,185,1116,614e" filled="false" stroked="true" strokeweight=".744095pt" strokecolor="#000000">
              <v:path arrowok="t"/>
              <v:stroke dashstyle="solid"/>
            </v:shape>
            <v:shape style="position:absolute;left:1100;top:7;width:1289;height:607" coordorigin="1101,7" coordsize="1289,607" path="m2389,7l2209,185,2209,614,2389,451,2389,7xm2389,7l1266,7,1101,185,2209,185,2389,7xe" filled="true" fillcolor="#91765f" stroked="false">
              <v:path arrowok="t"/>
              <v:fill type="solid"/>
            </v:shape>
            <v:shape style="position:absolute;left:1100;top:7;width:1289;height:607" coordorigin="1101,7" coordsize="1289,607" path="m1101,185l2209,185,2209,614,2389,451,2389,7,2209,185,2389,7,1266,7,1101,185xe" filled="false" stroked="true" strokeweight=".741028pt" strokecolor="#000000">
              <v:path arrowok="t"/>
              <v:stroke dashstyle="solid"/>
            </v:shape>
            <v:shape style="position:absolute;left:1100;top:184;width:1109;height:429" type="#_x0000_t75" stroked="false">
              <v:imagedata r:id="rId969" o:title=""/>
            </v:shape>
            <v:shape style="position:absolute;left:1100;top:184;width:1109;height:429" coordorigin="1101,185" coordsize="1109,429" path="m1101,614l2209,614,2209,185,1101,185,1101,614xm1101,185l1101,614,2209,614m1101,185l2209,185,2209,614e" filled="false" stroked="true" strokeweight=".744095pt" strokecolor="#000000">
              <v:path arrowok="t"/>
              <v:stroke dashstyle="solid"/>
            </v:shape>
            <v:shape style="position:absolute;left:2209;top:7;width:1274;height:607" coordorigin="2209,7" coordsize="1274,607" path="m3482,7l3318,185,3318,614,3482,451,3482,7xm3482,7l2374,7,2209,185,3318,185,3482,7xe" filled="true" fillcolor="#79848d" stroked="false">
              <v:path arrowok="t"/>
              <v:fill type="solid"/>
            </v:shape>
            <v:shape style="position:absolute;left:2209;top:7;width:1274;height:607" coordorigin="2209,7" coordsize="1274,607" path="m2209,185l3318,185,3318,614,3482,451,3482,7,3318,185,3482,7,2374,7,2209,185xe" filled="false" stroked="true" strokeweight=".741062pt" strokecolor="#000000">
              <v:path arrowok="t"/>
              <v:stroke dashstyle="solid"/>
            </v:shape>
            <v:shape style="position:absolute;left:2209;top:184;width:1109;height:429" type="#_x0000_t75" stroked="false">
              <v:imagedata r:id="rId851" o:title=""/>
            </v:shape>
            <v:shape style="position:absolute;left:2209;top:184;width:1109;height:429" coordorigin="2209,185" coordsize="1109,429" path="m2209,614l3318,614,3318,185,2209,185,2209,614xm2209,185l2209,614,3318,614m2209,185l3318,185,3318,614e" filled="false" stroked="true" strokeweight=".744095pt" strokecolor="#000000">
              <v:path arrowok="t"/>
              <v:stroke dashstyle="solid"/>
            </v:shape>
            <v:shape style="position:absolute;left:3317;top:7;width:1289;height:607" coordorigin="3318,7" coordsize="1289,607" path="m4606,7l4426,185,4426,614,4606,451,4606,7xm4606,7l3482,7,3318,185,4426,185,4606,7xe" filled="true" fillcolor="#868a7d" stroked="false">
              <v:path arrowok="t"/>
              <v:fill type="solid"/>
            </v:shape>
            <v:shape style="position:absolute;left:3317;top:7;width:1289;height:607" coordorigin="3318,7" coordsize="1289,607" path="m3318,185l4426,185,4426,614,4606,451,4606,7,4426,185,4606,7,3482,7,3318,185xe" filled="false" stroked="true" strokeweight=".741028pt" strokecolor="#000000">
              <v:path arrowok="t"/>
              <v:stroke dashstyle="solid"/>
            </v:shape>
            <v:shape style="position:absolute;left:3317;top:184;width:1109;height:429" type="#_x0000_t75" stroked="false">
              <v:imagedata r:id="rId970" o:title=""/>
            </v:shape>
            <v:shape style="position:absolute;left:3317;top:184;width:1109;height:429" coordorigin="3318,185" coordsize="1109,429" path="m3318,614l4426,614,4426,185,3318,185,3318,614xm3318,185l3318,614,4426,614m3318,185l4426,185,4426,614e" filled="false" stroked="true" strokeweight=".744095pt" strokecolor="#000000">
              <v:path arrowok="t"/>
              <v:stroke dashstyle="solid"/>
            </v:shape>
            <v:shape style="position:absolute;left:4410;top:7;width:1289;height:607" coordorigin="4411,7" coordsize="1289,607" path="m5699,7l5534,185,5534,614,5699,451,5699,7xm5699,7l4591,7,4411,185,5534,185,5699,7xe" filled="true" fillcolor="#817b87" stroked="false">
              <v:path arrowok="t"/>
              <v:fill type="solid"/>
            </v:shape>
            <v:shape style="position:absolute;left:4410;top:7;width:1289;height:607" coordorigin="4411,7" coordsize="1289,607" path="m4411,185l5534,185,5534,614,5699,451,5699,7,5534,185,5699,7,4591,7,4411,185xe" filled="false" stroked="true" strokeweight=".741028pt" strokecolor="#000000">
              <v:path arrowok="t"/>
              <v:stroke dashstyle="solid"/>
            </v:shape>
            <v:shape style="position:absolute;left:4410;top:184;width:1124;height:429" type="#_x0000_t75" stroked="false">
              <v:imagedata r:id="rId971" o:title=""/>
            </v:shape>
            <v:shape style="position:absolute;left:4410;top:184;width:1124;height:429" coordorigin="4411,185" coordsize="1124,429" path="m4411,614l5534,614,5534,185,4411,185,4411,614xm4411,185l4411,614,5534,614m4411,185l5534,185,5534,614e" filled="false" stroked="true" strokeweight=".744095pt" strokecolor="#000000">
              <v:path arrowok="t"/>
              <v:stroke dashstyle="solid"/>
            </v:shape>
            <v:shape style="position:absolute;left:5519;top:7;width:1289;height:607" coordorigin="5519,7" coordsize="1289,607" path="m6807,7l6628,185,6628,614,6807,451,6807,7xm6807,7l5684,7,5519,185,6628,185,6807,7xe" filled="true" fillcolor="#79848d" stroked="false">
              <v:path arrowok="t"/>
              <v:fill type="solid"/>
            </v:shape>
            <v:shape style="position:absolute;left:5519;top:7;width:1289;height:607" coordorigin="5519,7" coordsize="1289,607" path="m5519,185l6628,185,6628,614,6807,451,6807,7,6628,185,6807,7,5684,7,5519,185xe" filled="false" stroked="true" strokeweight=".741028pt" strokecolor="#000000">
              <v:path arrowok="t"/>
              <v:stroke dashstyle="solid"/>
            </v:shape>
            <v:shape style="position:absolute;left:5519;top:184;width:1109;height:429" type="#_x0000_t75" stroked="false">
              <v:imagedata r:id="rId851" o:title=""/>
            </v:shape>
            <v:shape style="position:absolute;left:5519;top:184;width:1109;height:429" coordorigin="5519,185" coordsize="1109,429" path="m5519,614l6628,614,6628,185,5519,185,5519,614xm5519,185l5519,614,6628,614m5519,185l6628,185,6628,614e" filled="false" stroked="true" strokeweight=".744095pt" strokecolor="#000000">
              <v:path arrowok="t"/>
              <v:stroke dashstyle="solid"/>
            </v:shape>
            <v:shape style="position:absolute;left:6627;top:7;width:1289;height:607" coordorigin="6628,7" coordsize="1289,607" path="m7916,7l7751,185,7751,614,7916,451,7916,7xm7916,7l6807,7,6628,185,7751,185,7916,7xe" filled="true" fillcolor="#868a7d" stroked="false">
              <v:path arrowok="t"/>
              <v:fill type="solid"/>
            </v:shape>
            <v:shape style="position:absolute;left:6627;top:7;width:1289;height:607" coordorigin="6628,7" coordsize="1289,607" path="m6628,185l7751,185,7751,614,7916,451,7916,7,7751,185,7916,7,6807,7,6628,185xe" filled="false" stroked="true" strokeweight=".741028pt" strokecolor="#000000">
              <v:path arrowok="t"/>
              <v:stroke dashstyle="solid"/>
            </v:shape>
            <v:shape style="position:absolute;left:6627;top:184;width:1124;height:429" type="#_x0000_t75" stroked="false">
              <v:imagedata r:id="rId972" o:title=""/>
            </v:shape>
            <v:shape style="position:absolute;left:6627;top:184;width:1124;height:429" coordorigin="6628,185" coordsize="1124,429" path="m6628,614l7751,614,7751,185,6628,185,6628,614xm6628,185l6628,614,7751,614m6628,185l7751,185,7751,614e" filled="false" stroked="true" strokeweight=".744095pt" strokecolor="#000000">
              <v:path arrowok="t"/>
              <v:stroke dashstyle="solid"/>
            </v:shape>
            <v:shape style="position:absolute;left:7736;top:7;width:1289;height:607" coordorigin="7736,7" coordsize="1289,607" path="m9024,7l8845,185,8845,614,9024,451,9024,7xm9024,7l7901,7,7736,185,8845,185,9024,7xe" filled="true" fillcolor="#817b87" stroked="false">
              <v:path arrowok="t"/>
              <v:fill type="solid"/>
            </v:shape>
            <v:shape style="position:absolute;left:7736;top:7;width:1289;height:607" coordorigin="7736,7" coordsize="1289,607" path="m7736,185l8845,185,8845,614,9024,451,9024,7,8845,185,9024,7,7901,7,7736,185xe" filled="false" stroked="true" strokeweight=".741028pt" strokecolor="#000000">
              <v:path arrowok="t"/>
              <v:stroke dashstyle="solid"/>
            </v:shape>
            <v:shape style="position:absolute;left:7736;top:184;width:1109;height:429" type="#_x0000_t75" stroked="false">
              <v:imagedata r:id="rId973" o:title=""/>
            </v:shape>
            <v:shape style="position:absolute;left:7736;top:184;width:1109;height:429" coordorigin="7736,185" coordsize="1109,429" path="m7736,614l8845,614,8845,185,7736,185,7736,614xm7736,185l7736,614,8845,614m7736,185l8845,185,8845,614e" filled="false" stroked="true" strokeweight=".744095pt" strokecolor="#000000">
              <v:path arrowok="t"/>
              <v:stroke dashstyle="solid"/>
            </v:shape>
            <v:shape style="position:absolute;left:7758;top:192;width:1079;height:414" type="#_x0000_t202" filled="false" stroked="false">
              <v:textbox inset="0,0,0,0">
                <w:txbxContent>
                  <w:p>
                    <w:pPr>
                      <w:spacing w:before="62"/>
                      <w:ind w:left="265" w:right="0" w:firstLine="0"/>
                      <w:jc w:val="left"/>
                      <w:rPr>
                        <w:rFonts w:ascii="Arial"/>
                        <w:b/>
                        <w:sz w:val="23"/>
                      </w:rPr>
                    </w:pPr>
                    <w:r>
                      <w:rPr>
                        <w:rFonts w:ascii="Arial"/>
                        <w:b/>
                        <w:sz w:val="23"/>
                      </w:rPr>
                      <w:t>RX9D</w:t>
                    </w:r>
                  </w:p>
                </w:txbxContent>
              </v:textbox>
              <w10:wrap type="none"/>
            </v:shape>
            <v:shape style="position:absolute;left:6635;top:192;width:1094;height:414" type="#_x0000_t202" filled="false" stroked="false">
              <v:textbox inset="0,0,0,0">
                <w:txbxContent>
                  <w:p>
                    <w:pPr>
                      <w:spacing w:before="62"/>
                      <w:ind w:left="278" w:right="0" w:firstLine="0"/>
                      <w:jc w:val="left"/>
                      <w:rPr>
                        <w:rFonts w:ascii="Arial"/>
                        <w:b/>
                        <w:sz w:val="23"/>
                      </w:rPr>
                    </w:pPr>
                    <w:r>
                      <w:rPr>
                        <w:rFonts w:ascii="Arial"/>
                        <w:b/>
                        <w:sz w:val="23"/>
                      </w:rPr>
                      <w:t>OERR</w:t>
                    </w:r>
                  </w:p>
                </w:txbxContent>
              </v:textbox>
              <w10:wrap type="none"/>
            </v:shape>
            <v:shape style="position:absolute;left:5541;top:192;width:1079;height:414" type="#_x0000_t202" filled="false" stroked="false">
              <v:textbox inset="0,0,0,0">
                <w:txbxContent>
                  <w:p>
                    <w:pPr>
                      <w:spacing w:before="62"/>
                      <w:ind w:left="287" w:right="0" w:firstLine="0"/>
                      <w:jc w:val="left"/>
                      <w:rPr>
                        <w:rFonts w:ascii="Arial"/>
                        <w:b/>
                        <w:sz w:val="23"/>
                      </w:rPr>
                    </w:pPr>
                    <w:r>
                      <w:rPr>
                        <w:rFonts w:ascii="Arial"/>
                        <w:b/>
                        <w:sz w:val="23"/>
                      </w:rPr>
                      <w:t>FERR</w:t>
                    </w:r>
                  </w:p>
                </w:txbxContent>
              </v:textbox>
              <w10:wrap type="none"/>
            </v:shape>
            <v:shape style="position:absolute;left:4433;top:192;width:1079;height:414" type="#_x0000_t202" filled="false" stroked="false">
              <v:textbox inset="0,0,0,0">
                <w:txbxContent>
                  <w:p>
                    <w:pPr>
                      <w:spacing w:before="62"/>
                      <w:ind w:left="177" w:right="0" w:firstLine="0"/>
                      <w:jc w:val="left"/>
                      <w:rPr>
                        <w:rFonts w:ascii="Arial"/>
                        <w:b/>
                        <w:sz w:val="23"/>
                      </w:rPr>
                    </w:pPr>
                    <w:r>
                      <w:rPr>
                        <w:rFonts w:ascii="Arial"/>
                        <w:b/>
                        <w:sz w:val="23"/>
                      </w:rPr>
                      <w:t>ADDEN</w:t>
                    </w:r>
                  </w:p>
                </w:txbxContent>
              </v:textbox>
              <w10:wrap type="none"/>
            </v:shape>
            <v:shape style="position:absolute;left:3324;top:192;width:1079;height:414" type="#_x0000_t202" filled="false" stroked="false">
              <v:textbox inset="0,0,0,0">
                <w:txbxContent>
                  <w:p>
                    <w:pPr>
                      <w:spacing w:before="62"/>
                      <w:ind w:left="281" w:right="0" w:firstLine="0"/>
                      <w:jc w:val="left"/>
                      <w:rPr>
                        <w:rFonts w:ascii="Arial"/>
                        <w:b/>
                        <w:sz w:val="23"/>
                      </w:rPr>
                    </w:pPr>
                    <w:r>
                      <w:rPr>
                        <w:rFonts w:ascii="Arial"/>
                        <w:b/>
                        <w:sz w:val="23"/>
                      </w:rPr>
                      <w:t>CREN</w:t>
                    </w:r>
                  </w:p>
                </w:txbxContent>
              </v:textbox>
              <w10:wrap type="none"/>
            </v:shape>
            <v:shape style="position:absolute;left:2209;top:184;width:1109;height:429" type="#_x0000_t202" filled="false" stroked="true" strokeweight=".740565pt" strokecolor="#000000">
              <v:textbox inset="0,0,0,0">
                <w:txbxContent>
                  <w:p>
                    <w:pPr>
                      <w:spacing w:before="63"/>
                      <w:ind w:left="282" w:right="0" w:firstLine="0"/>
                      <w:jc w:val="left"/>
                      <w:rPr>
                        <w:rFonts w:ascii="Arial"/>
                        <w:b/>
                        <w:sz w:val="23"/>
                      </w:rPr>
                    </w:pPr>
                    <w:r>
                      <w:rPr>
                        <w:rFonts w:ascii="Arial"/>
                        <w:b/>
                        <w:sz w:val="23"/>
                      </w:rPr>
                      <w:t>SREN</w:t>
                    </w:r>
                  </w:p>
                </w:txbxContent>
              </v:textbox>
              <v:stroke dashstyle="solid"/>
              <w10:wrap type="none"/>
            </v:shape>
            <v:shape style="position:absolute;left:1123;top:192;width:1079;height:414" type="#_x0000_t202" filled="false" stroked="false">
              <v:textbox inset="0,0,0,0">
                <w:txbxContent>
                  <w:p>
                    <w:pPr>
                      <w:spacing w:before="63"/>
                      <w:ind w:left="336" w:right="0" w:firstLine="0"/>
                      <w:jc w:val="left"/>
                      <w:rPr>
                        <w:rFonts w:ascii="Arial"/>
                        <w:b/>
                        <w:sz w:val="23"/>
                      </w:rPr>
                    </w:pPr>
                    <w:r>
                      <w:rPr>
                        <w:rFonts w:ascii="Arial"/>
                        <w:b/>
                        <w:sz w:val="23"/>
                      </w:rPr>
                      <w:t>RX9</w:t>
                    </w:r>
                  </w:p>
                </w:txbxContent>
              </v:textbox>
              <w10:wrap type="none"/>
            </v:shape>
            <v:shape style="position:absolute;left:14;top:192;width:1079;height:414" type="#_x0000_t202" filled="false" stroked="false">
              <v:textbox inset="0,0,0,0">
                <w:txbxContent>
                  <w:p>
                    <w:pPr>
                      <w:spacing w:before="63"/>
                      <w:ind w:left="284" w:right="0" w:firstLine="0"/>
                      <w:jc w:val="left"/>
                      <w:rPr>
                        <w:rFonts w:ascii="Arial"/>
                        <w:b/>
                        <w:sz w:val="23"/>
                      </w:rPr>
                    </w:pPr>
                    <w:r>
                      <w:rPr>
                        <w:rFonts w:ascii="Arial"/>
                        <w:b/>
                        <w:sz w:val="23"/>
                      </w:rPr>
                      <w:t>SPEN</w:t>
                    </w:r>
                  </w:p>
                </w:txbxContent>
              </v:textbox>
              <w10:wrap type="none"/>
            </v:shape>
          </v:group>
        </w:pict>
      </w:r>
      <w:r>
        <w:rPr>
          <w:rFonts w:ascii="Arial"/>
          <w:sz w:val="20"/>
        </w:rPr>
      </w:r>
    </w:p>
    <w:p>
      <w:pPr>
        <w:pStyle w:val="BodyText"/>
        <w:rPr>
          <w:rFonts w:ascii="Arial"/>
          <w:b/>
          <w:sz w:val="14"/>
        </w:rPr>
      </w:pPr>
    </w:p>
    <w:p>
      <w:pPr>
        <w:spacing w:line="393" w:lineRule="auto" w:before="90"/>
        <w:ind w:left="1243" w:right="3958" w:firstLine="2991"/>
        <w:jc w:val="left"/>
        <w:rPr>
          <w:sz w:val="24"/>
        </w:rPr>
      </w:pPr>
      <w:r>
        <w:rPr/>
        <w:pict>
          <v:shape style="position:absolute;margin-left:63.383999pt;margin-top:45.96312pt;width:511.55pt;height:307.45pt;mso-position-horizontal-relative:page;mso-position-vertical-relative:paragraph;z-index:16368640" type="#_x0000_t202" filled="false" stroked="false">
            <v:textbox inset="0,0,0,0">
              <w:txbxContent>
                <w:tbl>
                  <w:tblPr>
                    <w:tblW w:w="0" w:type="auto"/>
                    <w:jc w:val="left"/>
                    <w:tblInd w:w="7"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239"/>
                    <w:gridCol w:w="1126"/>
                    <w:gridCol w:w="7844"/>
                  </w:tblGrid>
                  <w:tr>
                    <w:trPr>
                      <w:trHeight w:val="298" w:hRule="atLeast"/>
                    </w:trPr>
                    <w:tc>
                      <w:tcPr>
                        <w:tcW w:w="1239" w:type="dxa"/>
                        <w:tcBorders>
                          <w:left w:val="double" w:sz="2" w:space="0" w:color="9F9F9F"/>
                        </w:tcBorders>
                        <w:shd w:val="clear" w:color="auto" w:fill="FFCC99"/>
                      </w:tcPr>
                      <w:p>
                        <w:pPr>
                          <w:pStyle w:val="TableParagraph"/>
                          <w:spacing w:line="273" w:lineRule="exact" w:before="5"/>
                          <w:ind w:left="105" w:right="94"/>
                          <w:jc w:val="center"/>
                          <w:rPr>
                            <w:b/>
                            <w:sz w:val="24"/>
                          </w:rPr>
                        </w:pPr>
                        <w:r>
                          <w:rPr>
                            <w:b/>
                            <w:sz w:val="24"/>
                          </w:rPr>
                          <w:t>Bit</w:t>
                        </w:r>
                      </w:p>
                    </w:tc>
                    <w:tc>
                      <w:tcPr>
                        <w:tcW w:w="1126" w:type="dxa"/>
                        <w:shd w:val="clear" w:color="auto" w:fill="FFCC99"/>
                      </w:tcPr>
                      <w:p>
                        <w:pPr>
                          <w:pStyle w:val="TableParagraph"/>
                          <w:spacing w:line="273" w:lineRule="exact" w:before="5"/>
                          <w:ind w:left="131"/>
                          <w:rPr>
                            <w:b/>
                            <w:sz w:val="24"/>
                          </w:rPr>
                        </w:pPr>
                        <w:r>
                          <w:rPr>
                            <w:b/>
                            <w:sz w:val="24"/>
                          </w:rPr>
                          <w:t>Kí hiệu</w:t>
                        </w:r>
                      </w:p>
                    </w:tc>
                    <w:tc>
                      <w:tcPr>
                        <w:tcW w:w="7844" w:type="dxa"/>
                        <w:shd w:val="clear" w:color="auto" w:fill="FFCC99"/>
                      </w:tcPr>
                      <w:p>
                        <w:pPr>
                          <w:pStyle w:val="TableParagraph"/>
                          <w:spacing w:line="273" w:lineRule="exact" w:before="5"/>
                          <w:ind w:left="128"/>
                          <w:rPr>
                            <w:b/>
                            <w:sz w:val="24"/>
                          </w:rPr>
                        </w:pPr>
                        <w:r>
                          <w:rPr>
                            <w:b/>
                            <w:sz w:val="24"/>
                          </w:rPr>
                          <w:t>Chức năng (cho phép = 1; cấm = 0)</w:t>
                        </w:r>
                      </w:p>
                    </w:tc>
                  </w:tr>
                  <w:tr>
                    <w:trPr>
                      <w:trHeight w:val="1131" w:hRule="atLeast"/>
                    </w:trPr>
                    <w:tc>
                      <w:tcPr>
                        <w:tcW w:w="1239" w:type="dxa"/>
                        <w:tcBorders>
                          <w:left w:val="double" w:sz="2" w:space="0" w:color="9F9F9F"/>
                        </w:tcBorders>
                        <w:shd w:val="clear" w:color="auto" w:fill="FFFF99"/>
                      </w:tcPr>
                      <w:p>
                        <w:pPr>
                          <w:pStyle w:val="TableParagraph"/>
                          <w:spacing w:before="3"/>
                          <w:ind w:left="105" w:right="94"/>
                          <w:jc w:val="center"/>
                          <w:rPr>
                            <w:sz w:val="24"/>
                          </w:rPr>
                        </w:pPr>
                        <w:r>
                          <w:rPr>
                            <w:sz w:val="24"/>
                          </w:rPr>
                          <w:t>RCSTA.7</w:t>
                        </w:r>
                      </w:p>
                    </w:tc>
                    <w:tc>
                      <w:tcPr>
                        <w:tcW w:w="1126" w:type="dxa"/>
                        <w:shd w:val="clear" w:color="auto" w:fill="FFFF99"/>
                      </w:tcPr>
                      <w:p>
                        <w:pPr>
                          <w:pStyle w:val="TableParagraph"/>
                          <w:spacing w:before="3"/>
                          <w:ind w:left="131"/>
                          <w:rPr>
                            <w:sz w:val="24"/>
                          </w:rPr>
                        </w:pPr>
                        <w:r>
                          <w:rPr>
                            <w:sz w:val="24"/>
                          </w:rPr>
                          <w:t>SPEN</w:t>
                        </w:r>
                      </w:p>
                    </w:tc>
                    <w:tc>
                      <w:tcPr>
                        <w:tcW w:w="7844" w:type="dxa"/>
                        <w:shd w:val="clear" w:color="auto" w:fill="FFFF99"/>
                      </w:tcPr>
                      <w:p>
                        <w:pPr>
                          <w:pStyle w:val="TableParagraph"/>
                          <w:spacing w:before="3"/>
                          <w:ind w:left="128"/>
                          <w:rPr>
                            <w:sz w:val="24"/>
                          </w:rPr>
                        </w:pPr>
                        <w:r>
                          <w:rPr>
                            <w:sz w:val="24"/>
                          </w:rPr>
                          <w:t>Serial Port Enable bit:</w:t>
                        </w:r>
                      </w:p>
                      <w:p>
                        <w:pPr>
                          <w:pStyle w:val="TableParagraph"/>
                          <w:spacing w:before="2"/>
                          <w:ind w:left="128"/>
                          <w:rPr>
                            <w:sz w:val="24"/>
                          </w:rPr>
                        </w:pPr>
                        <w:r>
                          <w:rPr>
                            <w:sz w:val="24"/>
                          </w:rPr>
                          <w:t>SPEN = 1: cho phép port nối tiếp (cấu hình các chân RX/TD và TX/CK là các chân cho truyền dữ liệu nối tiếp).</w:t>
                        </w:r>
                      </w:p>
                      <w:p>
                        <w:pPr>
                          <w:pStyle w:val="TableParagraph"/>
                          <w:spacing w:before="1"/>
                          <w:ind w:left="128"/>
                          <w:rPr>
                            <w:sz w:val="24"/>
                          </w:rPr>
                        </w:pPr>
                        <w:r>
                          <w:rPr>
                            <w:sz w:val="24"/>
                          </w:rPr>
                          <w:t>SPEN = 0: thì cấm.</w:t>
                        </w:r>
                      </w:p>
                    </w:tc>
                  </w:tr>
                  <w:tr>
                    <w:trPr>
                      <w:trHeight w:val="852" w:hRule="atLeast"/>
                    </w:trPr>
                    <w:tc>
                      <w:tcPr>
                        <w:tcW w:w="1239" w:type="dxa"/>
                        <w:tcBorders>
                          <w:left w:val="double" w:sz="2" w:space="0" w:color="9F9F9F"/>
                        </w:tcBorders>
                        <w:shd w:val="clear" w:color="auto" w:fill="FFFF99"/>
                      </w:tcPr>
                      <w:p>
                        <w:pPr>
                          <w:pStyle w:val="TableParagraph"/>
                          <w:spacing w:before="3"/>
                          <w:ind w:left="105" w:right="94"/>
                          <w:jc w:val="center"/>
                          <w:rPr>
                            <w:sz w:val="24"/>
                          </w:rPr>
                        </w:pPr>
                        <w:r>
                          <w:rPr>
                            <w:sz w:val="24"/>
                          </w:rPr>
                          <w:t>RCSTA.6</w:t>
                        </w:r>
                      </w:p>
                    </w:tc>
                    <w:tc>
                      <w:tcPr>
                        <w:tcW w:w="1126" w:type="dxa"/>
                        <w:shd w:val="clear" w:color="auto" w:fill="FFFF99"/>
                      </w:tcPr>
                      <w:p>
                        <w:pPr>
                          <w:pStyle w:val="TableParagraph"/>
                          <w:spacing w:before="3"/>
                          <w:ind w:left="131"/>
                          <w:rPr>
                            <w:sz w:val="24"/>
                          </w:rPr>
                        </w:pPr>
                        <w:r>
                          <w:rPr>
                            <w:sz w:val="24"/>
                          </w:rPr>
                          <w:t>RX9</w:t>
                        </w:r>
                      </w:p>
                    </w:tc>
                    <w:tc>
                      <w:tcPr>
                        <w:tcW w:w="7844" w:type="dxa"/>
                        <w:shd w:val="clear" w:color="auto" w:fill="FFFF99"/>
                      </w:tcPr>
                      <w:p>
                        <w:pPr>
                          <w:pStyle w:val="TableParagraph"/>
                          <w:spacing w:line="275" w:lineRule="exact" w:before="3"/>
                          <w:ind w:left="128"/>
                          <w:rPr>
                            <w:sz w:val="24"/>
                          </w:rPr>
                        </w:pPr>
                        <w:r>
                          <w:rPr>
                            <w:sz w:val="24"/>
                          </w:rPr>
                          <w:t>9 bit Receive Enable bit.</w:t>
                        </w:r>
                      </w:p>
                      <w:p>
                        <w:pPr>
                          <w:pStyle w:val="TableParagraph"/>
                          <w:spacing w:line="278" w:lineRule="exact"/>
                          <w:ind w:left="128" w:right="3699"/>
                          <w:rPr>
                            <w:sz w:val="24"/>
                          </w:rPr>
                        </w:pPr>
                        <w:r>
                          <w:rPr>
                            <w:sz w:val="24"/>
                          </w:rPr>
                          <w:t>RX9 = 1: thì cho phép nhận dữ liệu 9 bit. RX9 = 0: thì cho phép nhận dữ liệu 8 bit.</w:t>
                        </w:r>
                      </w:p>
                    </w:tc>
                  </w:tr>
                  <w:tr>
                    <w:trPr>
                      <w:trHeight w:val="1678" w:hRule="atLeast"/>
                    </w:trPr>
                    <w:tc>
                      <w:tcPr>
                        <w:tcW w:w="1239" w:type="dxa"/>
                        <w:tcBorders>
                          <w:left w:val="double" w:sz="2" w:space="0" w:color="9F9F9F"/>
                        </w:tcBorders>
                        <w:shd w:val="clear" w:color="auto" w:fill="CCFFCC"/>
                      </w:tcPr>
                      <w:p>
                        <w:pPr>
                          <w:pStyle w:val="TableParagraph"/>
                          <w:spacing w:before="3"/>
                          <w:ind w:left="105" w:right="94"/>
                          <w:jc w:val="center"/>
                          <w:rPr>
                            <w:sz w:val="24"/>
                          </w:rPr>
                        </w:pPr>
                        <w:r>
                          <w:rPr>
                            <w:sz w:val="24"/>
                          </w:rPr>
                          <w:t>RCSTA.5</w:t>
                        </w:r>
                      </w:p>
                    </w:tc>
                    <w:tc>
                      <w:tcPr>
                        <w:tcW w:w="1126" w:type="dxa"/>
                        <w:shd w:val="clear" w:color="auto" w:fill="CCFFCC"/>
                      </w:tcPr>
                      <w:p>
                        <w:pPr>
                          <w:pStyle w:val="TableParagraph"/>
                          <w:spacing w:before="3"/>
                          <w:ind w:left="131"/>
                          <w:rPr>
                            <w:sz w:val="24"/>
                          </w:rPr>
                        </w:pPr>
                        <w:r>
                          <w:rPr>
                            <w:sz w:val="24"/>
                          </w:rPr>
                          <w:t>SREN</w:t>
                        </w:r>
                      </w:p>
                    </w:tc>
                    <w:tc>
                      <w:tcPr>
                        <w:tcW w:w="7844" w:type="dxa"/>
                        <w:shd w:val="clear" w:color="auto" w:fill="CCFFCC"/>
                      </w:tcPr>
                      <w:p>
                        <w:pPr>
                          <w:pStyle w:val="TableParagraph"/>
                          <w:spacing w:line="275" w:lineRule="exact" w:before="3"/>
                          <w:ind w:left="128"/>
                          <w:rPr>
                            <w:sz w:val="24"/>
                          </w:rPr>
                        </w:pPr>
                        <w:r>
                          <w:rPr>
                            <w:sz w:val="24"/>
                          </w:rPr>
                          <w:t>Single Receive Enable bit:</w:t>
                        </w:r>
                      </w:p>
                      <w:p>
                        <w:pPr>
                          <w:pStyle w:val="TableParagraph"/>
                          <w:spacing w:line="242" w:lineRule="auto"/>
                          <w:ind w:left="128" w:right="3198"/>
                          <w:rPr>
                            <w:sz w:val="24"/>
                          </w:rPr>
                        </w:pPr>
                        <w:r>
                          <w:rPr>
                            <w:sz w:val="24"/>
                          </w:rPr>
                          <w:t>Ở chế độ không đồng bộ: không có tác dụng. Ở chế độ đồng bộ - chủ</w:t>
                        </w:r>
                      </w:p>
                      <w:p>
                        <w:pPr>
                          <w:pStyle w:val="TableParagraph"/>
                          <w:spacing w:line="271" w:lineRule="exact"/>
                          <w:ind w:left="128"/>
                          <w:rPr>
                            <w:sz w:val="24"/>
                          </w:rPr>
                        </w:pPr>
                        <w:r>
                          <w:rPr>
                            <w:sz w:val="24"/>
                          </w:rPr>
                          <w:t>SREN = 1: cho phép nhận đơn.</w:t>
                        </w:r>
                      </w:p>
                      <w:p>
                        <w:pPr>
                          <w:pStyle w:val="TableParagraph"/>
                          <w:spacing w:line="237" w:lineRule="auto" w:before="3"/>
                          <w:ind w:left="128" w:right="229"/>
                          <w:rPr>
                            <w:sz w:val="24"/>
                          </w:rPr>
                        </w:pPr>
                        <w:r>
                          <w:rPr>
                            <w:sz w:val="24"/>
                          </w:rPr>
                          <w:t>SREN = 0: cấm nhận đơn. Bit SREN bị xóa sau khi quá trình nhận hoàn tất. Ở chế độ đồng bộ - tớ: không có tác dụng.</w:t>
                        </w:r>
                      </w:p>
                    </w:tc>
                  </w:tr>
                  <w:tr>
                    <w:trPr>
                      <w:trHeight w:val="1947" w:hRule="atLeast"/>
                    </w:trPr>
                    <w:tc>
                      <w:tcPr>
                        <w:tcW w:w="1239" w:type="dxa"/>
                        <w:tcBorders>
                          <w:left w:val="double" w:sz="2" w:space="0" w:color="9F9F9F"/>
                        </w:tcBorders>
                      </w:tcPr>
                      <w:p>
                        <w:pPr>
                          <w:pStyle w:val="TableParagraph"/>
                          <w:spacing w:before="8"/>
                          <w:ind w:left="105" w:right="94"/>
                          <w:jc w:val="center"/>
                          <w:rPr>
                            <w:sz w:val="24"/>
                          </w:rPr>
                        </w:pPr>
                        <w:r>
                          <w:rPr>
                            <w:sz w:val="24"/>
                          </w:rPr>
                          <w:t>RCSTA.4</w:t>
                        </w:r>
                      </w:p>
                    </w:tc>
                    <w:tc>
                      <w:tcPr>
                        <w:tcW w:w="1126" w:type="dxa"/>
                      </w:tcPr>
                      <w:p>
                        <w:pPr>
                          <w:pStyle w:val="TableParagraph"/>
                          <w:spacing w:before="8"/>
                          <w:ind w:left="131"/>
                          <w:rPr>
                            <w:sz w:val="24"/>
                          </w:rPr>
                        </w:pPr>
                        <w:r>
                          <w:rPr>
                            <w:sz w:val="24"/>
                          </w:rPr>
                          <w:t>CREN</w:t>
                        </w:r>
                      </w:p>
                    </w:tc>
                    <w:tc>
                      <w:tcPr>
                        <w:tcW w:w="7844" w:type="dxa"/>
                      </w:tcPr>
                      <w:p>
                        <w:pPr>
                          <w:pStyle w:val="TableParagraph"/>
                          <w:spacing w:line="275" w:lineRule="exact" w:before="8"/>
                          <w:ind w:left="128"/>
                          <w:rPr>
                            <w:sz w:val="24"/>
                          </w:rPr>
                        </w:pPr>
                        <w:r>
                          <w:rPr>
                            <w:sz w:val="24"/>
                          </w:rPr>
                          <w:t>Continuous Receive Enable bit:</w:t>
                        </w:r>
                      </w:p>
                      <w:p>
                        <w:pPr>
                          <w:pStyle w:val="TableParagraph"/>
                          <w:spacing w:line="275" w:lineRule="exact"/>
                          <w:ind w:left="128"/>
                          <w:rPr>
                            <w:sz w:val="24"/>
                          </w:rPr>
                        </w:pPr>
                        <w:r>
                          <w:rPr>
                            <w:sz w:val="24"/>
                          </w:rPr>
                          <w:t>Ở chế độ không đồng bộ:</w:t>
                        </w:r>
                      </w:p>
                      <w:p>
                        <w:pPr>
                          <w:pStyle w:val="TableParagraph"/>
                          <w:spacing w:line="237" w:lineRule="auto" w:before="4"/>
                          <w:ind w:left="128" w:right="4469"/>
                          <w:rPr>
                            <w:sz w:val="24"/>
                          </w:rPr>
                        </w:pPr>
                        <w:r>
                          <w:rPr>
                            <w:sz w:val="24"/>
                          </w:rPr>
                          <w:t>CREN = 1: Cho phép nhận. CREN = 0: Cấm nhận.</w:t>
                        </w:r>
                      </w:p>
                      <w:p>
                        <w:pPr>
                          <w:pStyle w:val="TableParagraph"/>
                          <w:spacing w:line="275" w:lineRule="exact" w:before="3"/>
                          <w:ind w:left="128"/>
                          <w:rPr>
                            <w:sz w:val="24"/>
                          </w:rPr>
                        </w:pPr>
                        <w:r>
                          <w:rPr>
                            <w:sz w:val="24"/>
                          </w:rPr>
                          <w:t>Ở chế độ đồng bộ:</w:t>
                        </w:r>
                      </w:p>
                      <w:p>
                        <w:pPr>
                          <w:pStyle w:val="TableParagraph"/>
                          <w:spacing w:line="278" w:lineRule="exact" w:before="1"/>
                          <w:ind w:left="128" w:right="776"/>
                          <w:rPr>
                            <w:sz w:val="24"/>
                          </w:rPr>
                        </w:pPr>
                        <w:r>
                          <w:rPr>
                            <w:sz w:val="24"/>
                          </w:rPr>
                          <w:t>CREN = 1: Cho phép nhận liên tục cho đến khi bit CREN bị xóa. CREN = 0: Cấm nhận liên tục.</w:t>
                        </w:r>
                      </w:p>
                    </w:tc>
                  </w:tr>
                </w:tbl>
                <w:p>
                  <w:pPr>
                    <w:pStyle w:val="BodyText"/>
                  </w:pPr>
                </w:p>
              </w:txbxContent>
            </v:textbox>
            <w10:wrap type="none"/>
          </v:shape>
        </w:pict>
      </w:r>
      <w:r>
        <w:rPr>
          <w:i/>
          <w:sz w:val="24"/>
        </w:rPr>
        <w:t>Hình 9-7: Thanh ghi RCSTA. </w:t>
      </w:r>
      <w:r>
        <w:rPr>
          <w:i/>
          <w:sz w:val="24"/>
        </w:rPr>
        <w:t>Bảng 9-2: </w:t>
      </w:r>
      <w:r>
        <w:rPr>
          <w:sz w:val="24"/>
        </w:rPr>
        <w:t>Tóm tắt chức năng các bit trong thanh ghi RCSTA:</w:t>
      </w:r>
    </w:p>
    <w:p>
      <w:pPr>
        <w:spacing w:after="0" w:line="393" w:lineRule="auto"/>
        <w:jc w:val="left"/>
        <w:rPr>
          <w:sz w:val="24"/>
        </w:rPr>
        <w:sectPr>
          <w:type w:val="continuous"/>
          <w:pgSz w:w="11910" w:h="16840"/>
          <w:pgMar w:top="520" w:bottom="280" w:left="740" w:right="0"/>
        </w:sectPr>
      </w:pPr>
    </w:p>
    <w:tbl>
      <w:tblPr>
        <w:tblW w:w="0" w:type="auto"/>
        <w:jc w:val="left"/>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39"/>
        <w:gridCol w:w="1126"/>
        <w:gridCol w:w="7844"/>
      </w:tblGrid>
      <w:tr>
        <w:trPr>
          <w:trHeight w:val="351" w:hRule="atLeast"/>
        </w:trPr>
        <w:tc>
          <w:tcPr>
            <w:tcW w:w="10209" w:type="dxa"/>
            <w:gridSpan w:val="3"/>
            <w:tcBorders>
              <w:bottom w:val="thinThickMediumGap" w:sz="6" w:space="0" w:color="EFEFEF"/>
            </w:tcBorders>
          </w:tcPr>
          <w:p>
            <w:pPr>
              <w:pStyle w:val="TableParagraph"/>
              <w:tabs>
                <w:tab w:pos="7923" w:val="left" w:leader="none"/>
              </w:tabs>
              <w:spacing w:before="58"/>
              <w:ind w:left="143"/>
              <w:rPr>
                <w:i/>
                <w:sz w:val="20"/>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r>
              <w:rPr>
                <w:i/>
                <w:sz w:val="22"/>
              </w:rPr>
              <w:tab/>
            </w: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c>
      </w:tr>
      <w:tr>
        <w:trPr>
          <w:trHeight w:val="1952" w:hRule="atLeast"/>
        </w:trPr>
        <w:tc>
          <w:tcPr>
            <w:tcW w:w="1239" w:type="dxa"/>
            <w:tcBorders>
              <w:top w:val="thickThinMediumGap" w:sz="6" w:space="0" w:color="EFEFEF"/>
              <w:left w:val="double" w:sz="2" w:space="0" w:color="9F9F9F"/>
              <w:bottom w:val="double" w:sz="2" w:space="0" w:color="EFEFEF"/>
              <w:right w:val="double" w:sz="2" w:space="0" w:color="EFEFEF"/>
            </w:tcBorders>
            <w:shd w:val="clear" w:color="auto" w:fill="CCFFCC"/>
          </w:tcPr>
          <w:p>
            <w:pPr>
              <w:pStyle w:val="TableParagraph"/>
              <w:spacing w:before="3"/>
              <w:ind w:right="112"/>
              <w:jc w:val="right"/>
              <w:rPr>
                <w:sz w:val="24"/>
              </w:rPr>
            </w:pPr>
            <w:r>
              <w:rPr>
                <w:sz w:val="24"/>
              </w:rPr>
              <w:t>RCSTA.3</w:t>
            </w:r>
          </w:p>
        </w:tc>
        <w:tc>
          <w:tcPr>
            <w:tcW w:w="1126" w:type="dxa"/>
            <w:tcBorders>
              <w:top w:val="thickThinMediumGap" w:sz="6" w:space="0" w:color="EFEFEF"/>
              <w:left w:val="double" w:sz="2" w:space="0" w:color="EFEFEF"/>
              <w:bottom w:val="double" w:sz="2" w:space="0" w:color="EFEFEF"/>
              <w:right w:val="double" w:sz="2" w:space="0" w:color="EFEFEF"/>
            </w:tcBorders>
            <w:shd w:val="clear" w:color="auto" w:fill="CCFFCC"/>
          </w:tcPr>
          <w:p>
            <w:pPr>
              <w:pStyle w:val="TableParagraph"/>
              <w:spacing w:before="3"/>
              <w:ind w:left="131"/>
              <w:rPr>
                <w:sz w:val="24"/>
              </w:rPr>
            </w:pPr>
            <w:r>
              <w:rPr>
                <w:sz w:val="24"/>
              </w:rPr>
              <w:t>ADDEN</w:t>
            </w:r>
          </w:p>
        </w:tc>
        <w:tc>
          <w:tcPr>
            <w:tcW w:w="7844" w:type="dxa"/>
            <w:tcBorders>
              <w:top w:val="thickThinMediumGap" w:sz="6" w:space="0" w:color="EFEFEF"/>
              <w:left w:val="double" w:sz="2" w:space="0" w:color="EFEFEF"/>
              <w:bottom w:val="double" w:sz="2" w:space="0" w:color="EFEFEF"/>
              <w:right w:val="double" w:sz="2" w:space="0" w:color="EFEFEF"/>
            </w:tcBorders>
            <w:shd w:val="clear" w:color="auto" w:fill="CCFFCC"/>
          </w:tcPr>
          <w:p>
            <w:pPr>
              <w:pStyle w:val="TableParagraph"/>
              <w:spacing w:line="275" w:lineRule="exact" w:before="3"/>
              <w:ind w:left="128"/>
              <w:rPr>
                <w:sz w:val="24"/>
              </w:rPr>
            </w:pPr>
            <w:r>
              <w:rPr>
                <w:sz w:val="24"/>
              </w:rPr>
              <w:t>Address Detect Enable bit</w:t>
            </w:r>
          </w:p>
          <w:p>
            <w:pPr>
              <w:pStyle w:val="TableParagraph"/>
              <w:spacing w:line="275" w:lineRule="exact"/>
              <w:ind w:left="128"/>
              <w:rPr>
                <w:sz w:val="24"/>
              </w:rPr>
            </w:pPr>
            <w:r>
              <w:rPr>
                <w:sz w:val="24"/>
              </w:rPr>
              <w:t>Ở chế độ không đồng bộ 9 bit:</w:t>
            </w:r>
          </w:p>
          <w:p>
            <w:pPr>
              <w:pStyle w:val="TableParagraph"/>
              <w:spacing w:line="237" w:lineRule="auto" w:before="5"/>
              <w:ind w:left="128" w:right="229"/>
              <w:rPr>
                <w:sz w:val="24"/>
              </w:rPr>
            </w:pPr>
            <w:r>
              <w:rPr>
                <w:sz w:val="24"/>
              </w:rPr>
              <w:t>ADDEN = 1: Cho phép phát hiện địa chỉ, cho phép ngắt và nạp bộ đệm nhận khi bit RSR&lt;8&gt; lên 1.</w:t>
            </w:r>
          </w:p>
          <w:p>
            <w:pPr>
              <w:pStyle w:val="TableParagraph"/>
              <w:spacing w:line="237" w:lineRule="auto" w:before="5"/>
              <w:ind w:left="128" w:right="57"/>
              <w:rPr>
                <w:sz w:val="24"/>
              </w:rPr>
            </w:pPr>
            <w:r>
              <w:rPr>
                <w:sz w:val="24"/>
              </w:rPr>
              <w:t>ADDEN = 0: cấm bộ phát hiện địa chỉ, tất cả các byte được nhận và bit thứ 9 có thể dùng làm bit kiểm tra chẵn lẻ.</w:t>
            </w:r>
          </w:p>
          <w:p>
            <w:pPr>
              <w:pStyle w:val="TableParagraph"/>
              <w:spacing w:line="273" w:lineRule="exact" w:before="4"/>
              <w:ind w:left="128"/>
              <w:rPr>
                <w:sz w:val="24"/>
              </w:rPr>
            </w:pPr>
            <w:r>
              <w:rPr>
                <w:sz w:val="24"/>
              </w:rPr>
              <w:t>Ở chế độ không đồng bộ 8 bit: không có tác dụng.</w:t>
            </w:r>
          </w:p>
        </w:tc>
      </w:tr>
      <w:tr>
        <w:trPr>
          <w:trHeight w:val="852" w:hRule="atLeast"/>
        </w:trPr>
        <w:tc>
          <w:tcPr>
            <w:tcW w:w="1239" w:type="dxa"/>
            <w:tcBorders>
              <w:top w:val="double" w:sz="2" w:space="0" w:color="EFEFEF"/>
              <w:left w:val="double" w:sz="2" w:space="0" w:color="9F9F9F"/>
              <w:bottom w:val="double" w:sz="2" w:space="0" w:color="EFEFEF"/>
              <w:right w:val="double" w:sz="2" w:space="0" w:color="EFEFEF"/>
            </w:tcBorders>
            <w:shd w:val="clear" w:color="auto" w:fill="CCFFCC"/>
          </w:tcPr>
          <w:p>
            <w:pPr>
              <w:pStyle w:val="TableParagraph"/>
              <w:spacing w:before="8"/>
              <w:ind w:right="112"/>
              <w:jc w:val="right"/>
              <w:rPr>
                <w:sz w:val="24"/>
              </w:rPr>
            </w:pPr>
            <w:r>
              <w:rPr>
                <w:sz w:val="24"/>
              </w:rPr>
              <w:t>RCSTA.2</w:t>
            </w:r>
          </w:p>
        </w:tc>
        <w:tc>
          <w:tcPr>
            <w:tcW w:w="1126" w:type="dxa"/>
            <w:tcBorders>
              <w:top w:val="double" w:sz="2" w:space="0" w:color="EFEFEF"/>
              <w:left w:val="double" w:sz="2" w:space="0" w:color="EFEFEF"/>
              <w:bottom w:val="double" w:sz="2" w:space="0" w:color="EFEFEF"/>
              <w:right w:val="double" w:sz="2" w:space="0" w:color="EFEFEF"/>
            </w:tcBorders>
            <w:shd w:val="clear" w:color="auto" w:fill="CCFFCC"/>
          </w:tcPr>
          <w:p>
            <w:pPr>
              <w:pStyle w:val="TableParagraph"/>
              <w:spacing w:before="8"/>
              <w:ind w:left="131"/>
              <w:rPr>
                <w:sz w:val="24"/>
              </w:rPr>
            </w:pPr>
            <w:r>
              <w:rPr>
                <w:sz w:val="24"/>
              </w:rPr>
              <w:t>FERR</w:t>
            </w:r>
          </w:p>
        </w:tc>
        <w:tc>
          <w:tcPr>
            <w:tcW w:w="7844" w:type="dxa"/>
            <w:tcBorders>
              <w:top w:val="double" w:sz="2" w:space="0" w:color="EFEFEF"/>
              <w:left w:val="double" w:sz="2" w:space="0" w:color="EFEFEF"/>
              <w:bottom w:val="double" w:sz="2" w:space="0" w:color="EFEFEF"/>
              <w:right w:val="double" w:sz="2" w:space="0" w:color="EFEFEF"/>
            </w:tcBorders>
            <w:shd w:val="clear" w:color="auto" w:fill="CCFFCC"/>
          </w:tcPr>
          <w:p>
            <w:pPr>
              <w:pStyle w:val="TableParagraph"/>
              <w:spacing w:line="275" w:lineRule="exact" w:before="8"/>
              <w:ind w:left="128"/>
              <w:rPr>
                <w:sz w:val="24"/>
              </w:rPr>
            </w:pPr>
            <w:r>
              <w:rPr>
                <w:sz w:val="24"/>
              </w:rPr>
              <w:t>Framing Error bit:</w:t>
            </w:r>
          </w:p>
          <w:p>
            <w:pPr>
              <w:pStyle w:val="TableParagraph"/>
              <w:spacing w:line="278" w:lineRule="exact"/>
              <w:ind w:left="128" w:right="4035"/>
              <w:rPr>
                <w:sz w:val="24"/>
              </w:rPr>
            </w:pPr>
            <w:r>
              <w:rPr>
                <w:sz w:val="24"/>
              </w:rPr>
              <w:t>FERR =1: xảy ra lỗi khung dữ liệu. FERR =0: không có lỗi khung xảy ra.</w:t>
            </w:r>
          </w:p>
        </w:tc>
      </w:tr>
      <w:tr>
        <w:trPr>
          <w:trHeight w:val="857" w:hRule="atLeast"/>
        </w:trPr>
        <w:tc>
          <w:tcPr>
            <w:tcW w:w="1239" w:type="dxa"/>
            <w:tcBorders>
              <w:top w:val="double" w:sz="2" w:space="0" w:color="EFEFEF"/>
              <w:left w:val="double" w:sz="2" w:space="0" w:color="9F9F9F"/>
              <w:bottom w:val="double" w:sz="2" w:space="0" w:color="EFEFEF"/>
              <w:right w:val="double" w:sz="2" w:space="0" w:color="EFEFEF"/>
            </w:tcBorders>
            <w:shd w:val="clear" w:color="auto" w:fill="CCFFCC"/>
          </w:tcPr>
          <w:p>
            <w:pPr>
              <w:pStyle w:val="TableParagraph"/>
              <w:spacing w:before="8"/>
              <w:ind w:right="112"/>
              <w:jc w:val="right"/>
              <w:rPr>
                <w:sz w:val="24"/>
              </w:rPr>
            </w:pPr>
            <w:r>
              <w:rPr>
                <w:sz w:val="24"/>
              </w:rPr>
              <w:t>RCSTA.1</w:t>
            </w:r>
          </w:p>
        </w:tc>
        <w:tc>
          <w:tcPr>
            <w:tcW w:w="1126" w:type="dxa"/>
            <w:tcBorders>
              <w:top w:val="double" w:sz="2" w:space="0" w:color="EFEFEF"/>
              <w:left w:val="double" w:sz="2" w:space="0" w:color="EFEFEF"/>
              <w:bottom w:val="double" w:sz="2" w:space="0" w:color="EFEFEF"/>
              <w:right w:val="double" w:sz="2" w:space="0" w:color="EFEFEF"/>
            </w:tcBorders>
            <w:shd w:val="clear" w:color="auto" w:fill="CCFFCC"/>
          </w:tcPr>
          <w:p>
            <w:pPr>
              <w:pStyle w:val="TableParagraph"/>
              <w:spacing w:before="8"/>
              <w:ind w:left="131"/>
              <w:rPr>
                <w:sz w:val="24"/>
              </w:rPr>
            </w:pPr>
            <w:r>
              <w:rPr>
                <w:sz w:val="24"/>
              </w:rPr>
              <w:t>OERR</w:t>
            </w:r>
          </w:p>
        </w:tc>
        <w:tc>
          <w:tcPr>
            <w:tcW w:w="7844" w:type="dxa"/>
            <w:tcBorders>
              <w:top w:val="double" w:sz="2" w:space="0" w:color="EFEFEF"/>
              <w:left w:val="double" w:sz="2" w:space="0" w:color="EFEFEF"/>
              <w:bottom w:val="double" w:sz="2" w:space="0" w:color="EFEFEF"/>
              <w:right w:val="double" w:sz="2" w:space="0" w:color="EFEFEF"/>
            </w:tcBorders>
            <w:shd w:val="clear" w:color="auto" w:fill="CCFFCC"/>
          </w:tcPr>
          <w:p>
            <w:pPr>
              <w:pStyle w:val="TableParagraph"/>
              <w:spacing w:line="275" w:lineRule="exact" w:before="8"/>
              <w:ind w:left="128"/>
              <w:rPr>
                <w:sz w:val="24"/>
              </w:rPr>
            </w:pPr>
            <w:r>
              <w:rPr>
                <w:sz w:val="24"/>
              </w:rPr>
              <w:t>Overrun Error bit</w:t>
            </w:r>
          </w:p>
          <w:p>
            <w:pPr>
              <w:pStyle w:val="TableParagraph"/>
              <w:spacing w:line="278" w:lineRule="exact"/>
              <w:ind w:left="128" w:right="4469"/>
              <w:rPr>
                <w:sz w:val="24"/>
              </w:rPr>
            </w:pPr>
            <w:r>
              <w:rPr>
                <w:sz w:val="24"/>
              </w:rPr>
              <w:t>OERR = 1: xảy ra lỗi tràn. OERR = 0: không xảy ra lỗi</w:t>
            </w:r>
            <w:r>
              <w:rPr>
                <w:spacing w:val="-10"/>
                <w:sz w:val="24"/>
              </w:rPr>
              <w:t> </w:t>
            </w:r>
            <w:r>
              <w:rPr>
                <w:sz w:val="24"/>
              </w:rPr>
              <w:t>tràn.</w:t>
            </w:r>
          </w:p>
        </w:tc>
      </w:tr>
      <w:tr>
        <w:trPr>
          <w:trHeight w:val="850" w:hRule="atLeast"/>
        </w:trPr>
        <w:tc>
          <w:tcPr>
            <w:tcW w:w="1239" w:type="dxa"/>
            <w:tcBorders>
              <w:top w:val="double" w:sz="2" w:space="0" w:color="EFEFEF"/>
              <w:left w:val="double" w:sz="2" w:space="0" w:color="9F9F9F"/>
              <w:bottom w:val="double" w:sz="2" w:space="0" w:color="EFEFEF"/>
              <w:right w:val="double" w:sz="2" w:space="0" w:color="EFEFEF"/>
            </w:tcBorders>
          </w:tcPr>
          <w:p>
            <w:pPr>
              <w:pStyle w:val="TableParagraph"/>
              <w:spacing w:before="3"/>
              <w:ind w:right="112"/>
              <w:jc w:val="right"/>
              <w:rPr>
                <w:sz w:val="24"/>
              </w:rPr>
            </w:pPr>
            <w:r>
              <w:rPr>
                <w:sz w:val="24"/>
              </w:rPr>
              <w:t>RCSTA.0</w:t>
            </w:r>
          </w:p>
        </w:tc>
        <w:tc>
          <w:tcPr>
            <w:tcW w:w="1126" w:type="dxa"/>
            <w:tcBorders>
              <w:top w:val="double" w:sz="2" w:space="0" w:color="EFEFEF"/>
              <w:left w:val="double" w:sz="2" w:space="0" w:color="EFEFEF"/>
              <w:bottom w:val="double" w:sz="2" w:space="0" w:color="EFEFEF"/>
              <w:right w:val="double" w:sz="2" w:space="0" w:color="EFEFEF"/>
            </w:tcBorders>
          </w:tcPr>
          <w:p>
            <w:pPr>
              <w:pStyle w:val="TableParagraph"/>
              <w:spacing w:before="3"/>
              <w:ind w:left="131"/>
              <w:rPr>
                <w:sz w:val="24"/>
              </w:rPr>
            </w:pPr>
            <w:r>
              <w:rPr>
                <w:sz w:val="24"/>
              </w:rPr>
              <w:t>RX9D</w:t>
            </w:r>
          </w:p>
        </w:tc>
        <w:tc>
          <w:tcPr>
            <w:tcW w:w="7844" w:type="dxa"/>
            <w:tcBorders>
              <w:top w:val="double" w:sz="2" w:space="0" w:color="EFEFEF"/>
              <w:left w:val="double" w:sz="2" w:space="0" w:color="EFEFEF"/>
              <w:bottom w:val="double" w:sz="2" w:space="0" w:color="EFEFEF"/>
              <w:right w:val="double" w:sz="2" w:space="0" w:color="EFEFEF"/>
            </w:tcBorders>
          </w:tcPr>
          <w:p>
            <w:pPr>
              <w:pStyle w:val="TableParagraph"/>
              <w:spacing w:line="275" w:lineRule="exact" w:before="3"/>
              <w:ind w:left="128"/>
              <w:rPr>
                <w:sz w:val="24"/>
              </w:rPr>
            </w:pPr>
            <w:r>
              <w:rPr>
                <w:sz w:val="24"/>
              </w:rPr>
              <w:t>Ninth bit of Receive Data.</w:t>
            </w:r>
          </w:p>
          <w:p>
            <w:pPr>
              <w:pStyle w:val="TableParagraph"/>
              <w:spacing w:line="278" w:lineRule="exact"/>
              <w:ind w:left="128"/>
              <w:rPr>
                <w:sz w:val="24"/>
              </w:rPr>
            </w:pPr>
            <w:r>
              <w:rPr>
                <w:sz w:val="24"/>
              </w:rPr>
              <w:t>Bit này dùng để lưu dữ liệu nhận về của bit thứ 9 hoặc có thể là bit kiểm tra chẵn lẻ.</w:t>
            </w:r>
          </w:p>
        </w:tc>
      </w:tr>
    </w:tbl>
    <w:p>
      <w:pPr>
        <w:pStyle w:val="Heading5"/>
        <w:spacing w:before="88"/>
        <w:ind w:left="1243"/>
        <w:jc w:val="both"/>
        <w:rPr>
          <w:i/>
        </w:rPr>
      </w:pPr>
      <w:r>
        <w:rPr>
          <w:i/>
        </w:rPr>
        <w:t>Khối nhận dữ liệu EUASRT</w:t>
      </w:r>
    </w:p>
    <w:p>
      <w:pPr>
        <w:pStyle w:val="BodyText"/>
        <w:spacing w:before="113"/>
        <w:ind w:left="1243"/>
        <w:jc w:val="both"/>
      </w:pPr>
      <w:r>
        <w:rPr/>
        <w:t>Sơ đồ khối nhận của khối EUASRT như hình 9-6.</w:t>
      </w:r>
    </w:p>
    <w:p>
      <w:pPr>
        <w:pStyle w:val="BodyText"/>
        <w:spacing w:line="237" w:lineRule="auto" w:before="125"/>
        <w:ind w:left="676" w:right="572" w:firstLine="566"/>
        <w:jc w:val="both"/>
      </w:pPr>
      <w:r>
        <w:rPr/>
        <w:t>Dữ liệu nhận vào ở chân RX/DT và điều khiển khối khôi phục dữ liệu. Khối khôi phục dữ liệu là khối dịch tốc độ cao hoạt động gấp 16 lần tốc độ baud, trong khi đó thanh ghi nhận dữ liệu (RSR: Receive Shift Register) hoạt động dịch dữ liệu cùng với tốc độ baud.</w:t>
      </w:r>
    </w:p>
    <w:p>
      <w:pPr>
        <w:pStyle w:val="BodyText"/>
        <w:spacing w:before="123"/>
        <w:ind w:left="676" w:right="573" w:firstLine="566"/>
        <w:jc w:val="both"/>
      </w:pPr>
      <w:r>
        <w:rPr/>
        <w:t>Khi tất cả 8 bit hoặc 9 bit dữ liệu được dịch vào thì ngay lập tức sẽ được truyền cho bộ đệm chứa được 2 kí tự dạng FIFO, nếu có thêm một ký tự nữa mà phần mềm chưa đọc 2 byte đã nhận thì sẽ phát sinh lỗi tràn. Phần mềm không thể truy xuất bộ đệm FIFO và thanh ghi RSR mà chỉ được phép truy xuất thanh ghi RCREG.</w:t>
      </w:r>
    </w:p>
    <w:p>
      <w:pPr>
        <w:pStyle w:val="BodyText"/>
        <w:spacing w:before="121"/>
        <w:ind w:left="1243"/>
        <w:jc w:val="both"/>
      </w:pPr>
      <w:r>
        <w:rPr/>
        <w:t>Khởi tạo quá trình nhận dữ liệu:</w:t>
      </w:r>
    </w:p>
    <w:p>
      <w:pPr>
        <w:pStyle w:val="ListParagraph"/>
        <w:numPr>
          <w:ilvl w:val="1"/>
          <w:numId w:val="108"/>
        </w:numPr>
        <w:tabs>
          <w:tab w:pos="1963" w:val="left" w:leader="none"/>
          <w:tab w:pos="1964" w:val="left" w:leader="none"/>
        </w:tabs>
        <w:spacing w:line="232" w:lineRule="auto" w:before="132" w:after="0"/>
        <w:ind w:left="1963" w:right="582" w:hanging="360"/>
        <w:jc w:val="left"/>
        <w:rPr>
          <w:sz w:val="24"/>
        </w:rPr>
      </w:pPr>
      <w:r>
        <w:rPr>
          <w:sz w:val="24"/>
        </w:rPr>
        <w:t>Thiết </w:t>
      </w:r>
      <w:r>
        <w:rPr>
          <w:spacing w:val="-4"/>
          <w:sz w:val="24"/>
        </w:rPr>
        <w:t>lập </w:t>
      </w:r>
      <w:r>
        <w:rPr>
          <w:sz w:val="24"/>
        </w:rPr>
        <w:t>giá trị cho cặp thanh ghi SPBRGH </w:t>
      </w:r>
      <w:r>
        <w:rPr>
          <w:spacing w:val="-3"/>
          <w:sz w:val="24"/>
        </w:rPr>
        <w:t>và </w:t>
      </w:r>
      <w:r>
        <w:rPr>
          <w:sz w:val="24"/>
        </w:rPr>
        <w:t>SPBRG </w:t>
      </w:r>
      <w:r>
        <w:rPr>
          <w:spacing w:val="-3"/>
          <w:sz w:val="24"/>
        </w:rPr>
        <w:t>và </w:t>
      </w:r>
      <w:r>
        <w:rPr>
          <w:sz w:val="24"/>
        </w:rPr>
        <w:t>BRGH </w:t>
      </w:r>
      <w:r>
        <w:rPr>
          <w:spacing w:val="-3"/>
          <w:sz w:val="24"/>
        </w:rPr>
        <w:t>và </w:t>
      </w:r>
      <w:r>
        <w:rPr>
          <w:spacing w:val="-4"/>
          <w:sz w:val="24"/>
        </w:rPr>
        <w:t>bit </w:t>
      </w:r>
      <w:r>
        <w:rPr>
          <w:sz w:val="24"/>
        </w:rPr>
        <w:t>BRG16 để có  tốc </w:t>
      </w:r>
      <w:r>
        <w:rPr>
          <w:spacing w:val="-3"/>
          <w:sz w:val="24"/>
        </w:rPr>
        <w:t>độ </w:t>
      </w:r>
      <w:r>
        <w:rPr>
          <w:sz w:val="24"/>
        </w:rPr>
        <w:t>baud </w:t>
      </w:r>
      <w:r>
        <w:rPr>
          <w:spacing w:val="-3"/>
          <w:sz w:val="24"/>
        </w:rPr>
        <w:t>mong</w:t>
      </w:r>
      <w:r>
        <w:rPr>
          <w:spacing w:val="18"/>
          <w:sz w:val="24"/>
        </w:rPr>
        <w:t> </w:t>
      </w:r>
      <w:r>
        <w:rPr>
          <w:spacing w:val="-3"/>
          <w:sz w:val="24"/>
        </w:rPr>
        <w:t>muốn.</w:t>
      </w:r>
    </w:p>
    <w:p>
      <w:pPr>
        <w:pStyle w:val="ListParagraph"/>
        <w:numPr>
          <w:ilvl w:val="1"/>
          <w:numId w:val="108"/>
        </w:numPr>
        <w:tabs>
          <w:tab w:pos="1963" w:val="left" w:leader="none"/>
          <w:tab w:pos="1964" w:val="left" w:leader="none"/>
        </w:tabs>
        <w:spacing w:line="240" w:lineRule="auto" w:before="126" w:after="0"/>
        <w:ind w:left="1963" w:right="0" w:hanging="361"/>
        <w:jc w:val="left"/>
        <w:rPr>
          <w:sz w:val="24"/>
        </w:rPr>
      </w:pPr>
      <w:r>
        <w:rPr>
          <w:spacing w:val="-3"/>
          <w:sz w:val="24"/>
        </w:rPr>
        <w:t>Cho </w:t>
      </w:r>
      <w:r>
        <w:rPr>
          <w:sz w:val="24"/>
        </w:rPr>
        <w:t>phép truyền dữ </w:t>
      </w:r>
      <w:r>
        <w:rPr>
          <w:spacing w:val="-3"/>
          <w:sz w:val="24"/>
        </w:rPr>
        <w:t>liệu </w:t>
      </w:r>
      <w:r>
        <w:rPr>
          <w:sz w:val="24"/>
        </w:rPr>
        <w:t>bất đồng </w:t>
      </w:r>
      <w:r>
        <w:rPr>
          <w:spacing w:val="-3"/>
          <w:sz w:val="24"/>
        </w:rPr>
        <w:t>bộ </w:t>
      </w:r>
      <w:r>
        <w:rPr>
          <w:sz w:val="24"/>
        </w:rPr>
        <w:t>bằng cách xóa </w:t>
      </w:r>
      <w:r>
        <w:rPr>
          <w:spacing w:val="-4"/>
          <w:sz w:val="24"/>
        </w:rPr>
        <w:t>bit </w:t>
      </w:r>
      <w:r>
        <w:rPr>
          <w:sz w:val="24"/>
        </w:rPr>
        <w:t>SYNC </w:t>
      </w:r>
      <w:r>
        <w:rPr>
          <w:spacing w:val="-3"/>
          <w:sz w:val="24"/>
        </w:rPr>
        <w:t>làm </w:t>
      </w:r>
      <w:r>
        <w:rPr>
          <w:spacing w:val="-4"/>
          <w:sz w:val="24"/>
        </w:rPr>
        <w:t>bit </w:t>
      </w:r>
      <w:r>
        <w:rPr>
          <w:sz w:val="24"/>
        </w:rPr>
        <w:t>SPEN </w:t>
      </w:r>
      <w:r>
        <w:rPr>
          <w:spacing w:val="-3"/>
          <w:sz w:val="24"/>
        </w:rPr>
        <w:t>lên</w:t>
      </w:r>
      <w:r>
        <w:rPr>
          <w:spacing w:val="2"/>
          <w:sz w:val="24"/>
        </w:rPr>
        <w:t> </w:t>
      </w:r>
      <w:r>
        <w:rPr>
          <w:sz w:val="24"/>
        </w:rPr>
        <w:t>1.</w:t>
      </w:r>
    </w:p>
    <w:p>
      <w:pPr>
        <w:pStyle w:val="ListParagraph"/>
        <w:numPr>
          <w:ilvl w:val="1"/>
          <w:numId w:val="108"/>
        </w:numPr>
        <w:tabs>
          <w:tab w:pos="1963" w:val="left" w:leader="none"/>
          <w:tab w:pos="1964" w:val="left" w:leader="none"/>
        </w:tabs>
        <w:spacing w:line="240" w:lineRule="auto" w:before="124" w:after="0"/>
        <w:ind w:left="1963" w:right="0" w:hanging="361"/>
        <w:jc w:val="left"/>
        <w:rPr>
          <w:sz w:val="24"/>
        </w:rPr>
      </w:pPr>
      <w:r>
        <w:rPr>
          <w:sz w:val="24"/>
        </w:rPr>
        <w:t>Nếu nhận dữ </w:t>
      </w:r>
      <w:r>
        <w:rPr>
          <w:spacing w:val="-3"/>
          <w:sz w:val="24"/>
        </w:rPr>
        <w:t>liệu </w:t>
      </w:r>
      <w:r>
        <w:rPr>
          <w:sz w:val="24"/>
        </w:rPr>
        <w:t>9 </w:t>
      </w:r>
      <w:r>
        <w:rPr>
          <w:spacing w:val="-3"/>
          <w:sz w:val="24"/>
        </w:rPr>
        <w:t>bit </w:t>
      </w:r>
      <w:r>
        <w:rPr>
          <w:sz w:val="24"/>
        </w:rPr>
        <w:t>thì thiết </w:t>
      </w:r>
      <w:r>
        <w:rPr>
          <w:spacing w:val="-4"/>
          <w:sz w:val="24"/>
        </w:rPr>
        <w:t>lập bit </w:t>
      </w:r>
      <w:r>
        <w:rPr>
          <w:sz w:val="24"/>
        </w:rPr>
        <w:t>cho phép RX9 lên</w:t>
      </w:r>
      <w:r>
        <w:rPr>
          <w:spacing w:val="43"/>
          <w:sz w:val="24"/>
        </w:rPr>
        <w:t> </w:t>
      </w:r>
      <w:r>
        <w:rPr>
          <w:sz w:val="24"/>
        </w:rPr>
        <w:t>1.</w:t>
      </w:r>
    </w:p>
    <w:p>
      <w:pPr>
        <w:pStyle w:val="ListParagraph"/>
        <w:numPr>
          <w:ilvl w:val="1"/>
          <w:numId w:val="108"/>
        </w:numPr>
        <w:tabs>
          <w:tab w:pos="1963" w:val="left" w:leader="none"/>
          <w:tab w:pos="1964" w:val="left" w:leader="none"/>
        </w:tabs>
        <w:spacing w:line="240" w:lineRule="auto" w:before="119" w:after="0"/>
        <w:ind w:left="1963" w:right="0" w:hanging="361"/>
        <w:jc w:val="left"/>
        <w:rPr>
          <w:sz w:val="24"/>
        </w:rPr>
      </w:pPr>
      <w:r>
        <w:rPr>
          <w:sz w:val="24"/>
        </w:rPr>
        <w:t>Làm </w:t>
      </w:r>
      <w:r>
        <w:rPr>
          <w:spacing w:val="-4"/>
          <w:sz w:val="24"/>
        </w:rPr>
        <w:t>bit </w:t>
      </w:r>
      <w:r>
        <w:rPr>
          <w:sz w:val="24"/>
        </w:rPr>
        <w:t>CREN </w:t>
      </w:r>
      <w:r>
        <w:rPr>
          <w:spacing w:val="-3"/>
          <w:sz w:val="24"/>
        </w:rPr>
        <w:t>lên </w:t>
      </w:r>
      <w:r>
        <w:rPr>
          <w:sz w:val="24"/>
        </w:rPr>
        <w:t>1 để cho phép nhận dữ</w:t>
      </w:r>
      <w:r>
        <w:rPr>
          <w:spacing w:val="25"/>
          <w:sz w:val="24"/>
        </w:rPr>
        <w:t> </w:t>
      </w:r>
      <w:r>
        <w:rPr>
          <w:sz w:val="24"/>
        </w:rPr>
        <w:t>liệu.</w:t>
      </w:r>
    </w:p>
    <w:p>
      <w:pPr>
        <w:pStyle w:val="ListParagraph"/>
        <w:numPr>
          <w:ilvl w:val="1"/>
          <w:numId w:val="108"/>
        </w:numPr>
        <w:tabs>
          <w:tab w:pos="1963" w:val="left" w:leader="none"/>
          <w:tab w:pos="1964" w:val="left" w:leader="none"/>
        </w:tabs>
        <w:spacing w:line="232" w:lineRule="auto" w:before="126" w:after="0"/>
        <w:ind w:left="1963" w:right="583" w:hanging="360"/>
        <w:jc w:val="left"/>
        <w:rPr>
          <w:sz w:val="24"/>
        </w:rPr>
      </w:pPr>
      <w:r>
        <w:rPr>
          <w:sz w:val="24"/>
        </w:rPr>
        <w:t>Nếu muốn sử dụng ngắt thì cho </w:t>
      </w:r>
      <w:r>
        <w:rPr>
          <w:spacing w:val="-4"/>
          <w:sz w:val="24"/>
        </w:rPr>
        <w:t>bit </w:t>
      </w:r>
      <w:r>
        <w:rPr>
          <w:sz w:val="24"/>
        </w:rPr>
        <w:t>RCIE lên 1, cho phép ngắt ngoại vi và cho phép ngắt toàn</w:t>
      </w:r>
      <w:r>
        <w:rPr>
          <w:spacing w:val="-3"/>
          <w:sz w:val="24"/>
        </w:rPr>
        <w:t> </w:t>
      </w:r>
      <w:r>
        <w:rPr>
          <w:sz w:val="24"/>
        </w:rPr>
        <w:t>cục.</w:t>
      </w:r>
    </w:p>
    <w:p>
      <w:pPr>
        <w:pStyle w:val="ListParagraph"/>
        <w:numPr>
          <w:ilvl w:val="1"/>
          <w:numId w:val="108"/>
        </w:numPr>
        <w:tabs>
          <w:tab w:pos="1963" w:val="left" w:leader="none"/>
          <w:tab w:pos="1964" w:val="left" w:leader="none"/>
        </w:tabs>
        <w:spacing w:line="237" w:lineRule="auto" w:before="129" w:after="0"/>
        <w:ind w:left="1963" w:right="565" w:hanging="360"/>
        <w:jc w:val="left"/>
        <w:rPr>
          <w:sz w:val="24"/>
        </w:rPr>
      </w:pPr>
      <w:r>
        <w:rPr>
          <w:sz w:val="24"/>
        </w:rPr>
        <w:t>Cờ báo ngắt RCIF sẽ lên 1 khi một kí </w:t>
      </w:r>
      <w:r>
        <w:rPr>
          <w:spacing w:val="2"/>
          <w:sz w:val="24"/>
        </w:rPr>
        <w:t>tự </w:t>
      </w:r>
      <w:r>
        <w:rPr>
          <w:sz w:val="24"/>
        </w:rPr>
        <w:t>chuyển </w:t>
      </w:r>
      <w:r>
        <w:rPr>
          <w:spacing w:val="2"/>
          <w:sz w:val="24"/>
        </w:rPr>
        <w:t>từ </w:t>
      </w:r>
      <w:r>
        <w:rPr>
          <w:sz w:val="24"/>
        </w:rPr>
        <w:t>RSR sang </w:t>
      </w:r>
      <w:r>
        <w:rPr>
          <w:spacing w:val="-3"/>
          <w:sz w:val="24"/>
        </w:rPr>
        <w:t>bộ </w:t>
      </w:r>
      <w:r>
        <w:rPr>
          <w:sz w:val="24"/>
        </w:rPr>
        <w:t>đệm, ngắt sẽ phát sinh nếu được</w:t>
      </w:r>
      <w:r>
        <w:rPr>
          <w:spacing w:val="2"/>
          <w:sz w:val="24"/>
        </w:rPr>
        <w:t> </w:t>
      </w:r>
      <w:r>
        <w:rPr>
          <w:sz w:val="24"/>
        </w:rPr>
        <w:t>phép.</w:t>
      </w:r>
    </w:p>
    <w:p>
      <w:pPr>
        <w:pStyle w:val="ListParagraph"/>
        <w:numPr>
          <w:ilvl w:val="1"/>
          <w:numId w:val="108"/>
        </w:numPr>
        <w:tabs>
          <w:tab w:pos="1963" w:val="left" w:leader="none"/>
          <w:tab w:pos="1964" w:val="left" w:leader="none"/>
        </w:tabs>
        <w:spacing w:line="240" w:lineRule="auto" w:before="124" w:after="0"/>
        <w:ind w:left="1963" w:right="0" w:hanging="361"/>
        <w:jc w:val="left"/>
        <w:rPr>
          <w:sz w:val="24"/>
        </w:rPr>
      </w:pPr>
      <w:r>
        <w:rPr>
          <w:sz w:val="24"/>
        </w:rPr>
        <w:t>Đọc thanh ghi trạng thái nhận RCSTA để kiểm tra các cờ báo</w:t>
      </w:r>
      <w:r>
        <w:rPr>
          <w:spacing w:val="-16"/>
          <w:sz w:val="24"/>
        </w:rPr>
        <w:t> </w:t>
      </w:r>
      <w:r>
        <w:rPr>
          <w:spacing w:val="-3"/>
          <w:sz w:val="24"/>
        </w:rPr>
        <w:t>lỗi.</w:t>
      </w:r>
    </w:p>
    <w:p>
      <w:pPr>
        <w:pStyle w:val="ListParagraph"/>
        <w:numPr>
          <w:ilvl w:val="1"/>
          <w:numId w:val="108"/>
        </w:numPr>
        <w:tabs>
          <w:tab w:pos="1963" w:val="left" w:leader="none"/>
          <w:tab w:pos="1964" w:val="left" w:leader="none"/>
        </w:tabs>
        <w:spacing w:line="240" w:lineRule="auto" w:before="120" w:after="0"/>
        <w:ind w:left="1963" w:right="0" w:hanging="361"/>
        <w:jc w:val="left"/>
        <w:rPr>
          <w:sz w:val="24"/>
        </w:rPr>
      </w:pPr>
      <w:r>
        <w:rPr>
          <w:sz w:val="24"/>
        </w:rPr>
        <w:t>Nhận dữ </w:t>
      </w:r>
      <w:r>
        <w:rPr>
          <w:spacing w:val="-3"/>
          <w:sz w:val="24"/>
        </w:rPr>
        <w:t>liệu </w:t>
      </w:r>
      <w:r>
        <w:rPr>
          <w:sz w:val="24"/>
        </w:rPr>
        <w:t>8 </w:t>
      </w:r>
      <w:r>
        <w:rPr>
          <w:spacing w:val="-4"/>
          <w:sz w:val="24"/>
        </w:rPr>
        <w:t>bit </w:t>
      </w:r>
      <w:r>
        <w:rPr>
          <w:spacing w:val="2"/>
          <w:sz w:val="24"/>
        </w:rPr>
        <w:t>từ </w:t>
      </w:r>
      <w:r>
        <w:rPr>
          <w:sz w:val="24"/>
        </w:rPr>
        <w:t>thanh ghi</w:t>
      </w:r>
      <w:r>
        <w:rPr>
          <w:spacing w:val="6"/>
          <w:sz w:val="24"/>
        </w:rPr>
        <w:t> </w:t>
      </w:r>
      <w:r>
        <w:rPr>
          <w:sz w:val="24"/>
        </w:rPr>
        <w:t>RCREG.</w:t>
      </w:r>
    </w:p>
    <w:p>
      <w:pPr>
        <w:pStyle w:val="ListParagraph"/>
        <w:numPr>
          <w:ilvl w:val="1"/>
          <w:numId w:val="108"/>
        </w:numPr>
        <w:tabs>
          <w:tab w:pos="1963" w:val="left" w:leader="none"/>
          <w:tab w:pos="1964" w:val="left" w:leader="none"/>
        </w:tabs>
        <w:spacing w:line="240" w:lineRule="auto" w:before="118" w:after="0"/>
        <w:ind w:left="1963" w:right="0" w:hanging="361"/>
        <w:jc w:val="left"/>
        <w:rPr>
          <w:sz w:val="24"/>
        </w:rPr>
      </w:pPr>
      <w:r>
        <w:rPr>
          <w:sz w:val="24"/>
        </w:rPr>
        <w:t>Nếu có lỗi tràn xảy ra thì xóa </w:t>
      </w:r>
      <w:r>
        <w:rPr>
          <w:spacing w:val="-4"/>
          <w:sz w:val="24"/>
        </w:rPr>
        <w:t>bit </w:t>
      </w:r>
      <w:r>
        <w:rPr>
          <w:sz w:val="24"/>
        </w:rPr>
        <w:t>cho phép nhận</w:t>
      </w:r>
      <w:r>
        <w:rPr>
          <w:spacing w:val="4"/>
          <w:sz w:val="24"/>
        </w:rPr>
        <w:t> </w:t>
      </w:r>
      <w:r>
        <w:rPr>
          <w:sz w:val="24"/>
        </w:rPr>
        <w:t>CREN</w:t>
      </w:r>
    </w:p>
    <w:p>
      <w:pPr>
        <w:pStyle w:val="BodyText"/>
        <w:spacing w:line="237" w:lineRule="auto" w:before="119"/>
        <w:ind w:left="676" w:right="668" w:firstLine="566"/>
      </w:pPr>
      <w:r>
        <w:rPr/>
        <w:t>Khởi tạo quá trình nhận dữ liệu ở chế độ phát hiện 9 bit địa chỉ: chế độ này thường được dùng trong hệ thống truyền theo chuẩn RS-485.</w:t>
      </w:r>
    </w:p>
    <w:p>
      <w:pPr>
        <w:pStyle w:val="ListParagraph"/>
        <w:numPr>
          <w:ilvl w:val="1"/>
          <w:numId w:val="108"/>
        </w:numPr>
        <w:tabs>
          <w:tab w:pos="1963" w:val="left" w:leader="none"/>
          <w:tab w:pos="1964" w:val="left" w:leader="none"/>
        </w:tabs>
        <w:spacing w:line="237" w:lineRule="auto" w:before="129" w:after="0"/>
        <w:ind w:left="1963" w:right="571" w:hanging="360"/>
        <w:jc w:val="left"/>
        <w:rPr>
          <w:sz w:val="24"/>
        </w:rPr>
      </w:pPr>
      <w:r>
        <w:rPr>
          <w:sz w:val="24"/>
        </w:rPr>
        <w:t>Thiết </w:t>
      </w:r>
      <w:r>
        <w:rPr>
          <w:spacing w:val="-4"/>
          <w:sz w:val="24"/>
        </w:rPr>
        <w:t>lập </w:t>
      </w:r>
      <w:r>
        <w:rPr>
          <w:sz w:val="24"/>
        </w:rPr>
        <w:t>giá trị cho cặp thanh ghi SPBRGH </w:t>
      </w:r>
      <w:r>
        <w:rPr>
          <w:spacing w:val="-3"/>
          <w:sz w:val="24"/>
        </w:rPr>
        <w:t>và </w:t>
      </w:r>
      <w:r>
        <w:rPr>
          <w:sz w:val="24"/>
        </w:rPr>
        <w:t>SPBRG </w:t>
      </w:r>
      <w:r>
        <w:rPr>
          <w:spacing w:val="-3"/>
          <w:sz w:val="24"/>
        </w:rPr>
        <w:t>và </w:t>
      </w:r>
      <w:r>
        <w:rPr>
          <w:sz w:val="24"/>
        </w:rPr>
        <w:t>BRGH </w:t>
      </w:r>
      <w:r>
        <w:rPr>
          <w:spacing w:val="-3"/>
          <w:sz w:val="24"/>
        </w:rPr>
        <w:t>và </w:t>
      </w:r>
      <w:r>
        <w:rPr>
          <w:spacing w:val="-4"/>
          <w:sz w:val="24"/>
        </w:rPr>
        <w:t>bit </w:t>
      </w:r>
      <w:r>
        <w:rPr>
          <w:sz w:val="24"/>
        </w:rPr>
        <w:t>BRG16 để có  tốc </w:t>
      </w:r>
      <w:r>
        <w:rPr>
          <w:spacing w:val="-3"/>
          <w:sz w:val="24"/>
        </w:rPr>
        <w:t>độ </w:t>
      </w:r>
      <w:r>
        <w:rPr>
          <w:sz w:val="24"/>
        </w:rPr>
        <w:t>baud </w:t>
      </w:r>
      <w:r>
        <w:rPr>
          <w:spacing w:val="-3"/>
          <w:sz w:val="24"/>
        </w:rPr>
        <w:t>mong</w:t>
      </w:r>
      <w:r>
        <w:rPr>
          <w:spacing w:val="18"/>
          <w:sz w:val="24"/>
        </w:rPr>
        <w:t> </w:t>
      </w:r>
      <w:r>
        <w:rPr>
          <w:spacing w:val="-3"/>
          <w:sz w:val="24"/>
        </w:rPr>
        <w:t>muốn.</w:t>
      </w:r>
    </w:p>
    <w:p>
      <w:pPr>
        <w:pStyle w:val="ListParagraph"/>
        <w:numPr>
          <w:ilvl w:val="1"/>
          <w:numId w:val="108"/>
        </w:numPr>
        <w:tabs>
          <w:tab w:pos="1963" w:val="left" w:leader="none"/>
          <w:tab w:pos="1964" w:val="left" w:leader="none"/>
        </w:tabs>
        <w:spacing w:line="240" w:lineRule="auto" w:before="124" w:after="0"/>
        <w:ind w:left="1963" w:right="0" w:hanging="361"/>
        <w:jc w:val="left"/>
        <w:rPr>
          <w:sz w:val="24"/>
        </w:rPr>
      </w:pPr>
      <w:r>
        <w:rPr>
          <w:spacing w:val="-3"/>
          <w:sz w:val="24"/>
        </w:rPr>
        <w:t>Cho </w:t>
      </w:r>
      <w:r>
        <w:rPr>
          <w:sz w:val="24"/>
        </w:rPr>
        <w:t>phép truyền dữ </w:t>
      </w:r>
      <w:r>
        <w:rPr>
          <w:spacing w:val="-3"/>
          <w:sz w:val="24"/>
        </w:rPr>
        <w:t>liệu </w:t>
      </w:r>
      <w:r>
        <w:rPr>
          <w:sz w:val="24"/>
        </w:rPr>
        <w:t>bất đồng </w:t>
      </w:r>
      <w:r>
        <w:rPr>
          <w:spacing w:val="-3"/>
          <w:sz w:val="24"/>
        </w:rPr>
        <w:t>bộ </w:t>
      </w:r>
      <w:r>
        <w:rPr>
          <w:sz w:val="24"/>
        </w:rPr>
        <w:t>bằng cách xóa </w:t>
      </w:r>
      <w:r>
        <w:rPr>
          <w:spacing w:val="-4"/>
          <w:sz w:val="24"/>
        </w:rPr>
        <w:t>bit </w:t>
      </w:r>
      <w:r>
        <w:rPr>
          <w:sz w:val="24"/>
        </w:rPr>
        <w:t>SYNC </w:t>
      </w:r>
      <w:r>
        <w:rPr>
          <w:spacing w:val="-3"/>
          <w:sz w:val="24"/>
        </w:rPr>
        <w:t>làm </w:t>
      </w:r>
      <w:r>
        <w:rPr>
          <w:spacing w:val="-4"/>
          <w:sz w:val="24"/>
        </w:rPr>
        <w:t>bit </w:t>
      </w:r>
      <w:r>
        <w:rPr>
          <w:sz w:val="24"/>
        </w:rPr>
        <w:t>SPEN </w:t>
      </w:r>
      <w:r>
        <w:rPr>
          <w:spacing w:val="-3"/>
          <w:sz w:val="24"/>
        </w:rPr>
        <w:t>lên</w:t>
      </w:r>
      <w:r>
        <w:rPr>
          <w:spacing w:val="2"/>
          <w:sz w:val="24"/>
        </w:rPr>
        <w:t> </w:t>
      </w:r>
      <w:r>
        <w:rPr>
          <w:sz w:val="24"/>
        </w:rPr>
        <w:t>1.</w:t>
      </w:r>
    </w:p>
    <w:p>
      <w:pPr>
        <w:pStyle w:val="ListParagraph"/>
        <w:numPr>
          <w:ilvl w:val="1"/>
          <w:numId w:val="108"/>
        </w:numPr>
        <w:tabs>
          <w:tab w:pos="1963" w:val="left" w:leader="none"/>
          <w:tab w:pos="1964" w:val="left" w:leader="none"/>
        </w:tabs>
        <w:spacing w:line="232" w:lineRule="auto" w:before="126" w:after="0"/>
        <w:ind w:left="1963" w:right="582" w:hanging="360"/>
        <w:jc w:val="left"/>
        <w:rPr>
          <w:sz w:val="24"/>
        </w:rPr>
      </w:pPr>
      <w:r>
        <w:rPr>
          <w:sz w:val="24"/>
        </w:rPr>
        <w:t>Nếu muốn sử dụng ngắt thì cho </w:t>
      </w:r>
      <w:r>
        <w:rPr>
          <w:spacing w:val="-4"/>
          <w:sz w:val="24"/>
        </w:rPr>
        <w:t>bit </w:t>
      </w:r>
      <w:r>
        <w:rPr>
          <w:sz w:val="24"/>
        </w:rPr>
        <w:t>RCIE lên 1, cho phép ngắt ngoại vi và cho phép ngắt toàn</w:t>
      </w:r>
      <w:r>
        <w:rPr>
          <w:spacing w:val="-3"/>
          <w:sz w:val="24"/>
        </w:rPr>
        <w:t> </w:t>
      </w:r>
      <w:r>
        <w:rPr>
          <w:sz w:val="24"/>
        </w:rPr>
        <w:t>cục.</w:t>
      </w:r>
    </w:p>
    <w:p>
      <w:pPr>
        <w:spacing w:after="0" w:line="232" w:lineRule="auto"/>
        <w:jc w:val="left"/>
        <w:rPr>
          <w:sz w:val="24"/>
        </w:rPr>
        <w:sectPr>
          <w:headerReference w:type="default" r:id="rId974"/>
          <w:footerReference w:type="default" r:id="rId975"/>
          <w:footerReference w:type="even" r:id="rId976"/>
          <w:pgSz w:w="11910" w:h="16840"/>
          <w:pgMar w:header="0" w:footer="472" w:top="260" w:bottom="660" w:left="740" w:right="0"/>
          <w:pgNumType w:start="165"/>
        </w:sectPr>
      </w:pPr>
    </w:p>
    <w:p>
      <w:pPr>
        <w:pStyle w:val="BodyText"/>
        <w:rPr>
          <w:sz w:val="20"/>
        </w:rPr>
      </w:pPr>
      <w:r>
        <w:rPr/>
        <w:pict>
          <v:group style="position:absolute;margin-left:65.064003pt;margin-top:14.159983pt;width:517.8pt;height:267.75pt;mso-position-horizontal-relative:page;mso-position-vertical-relative:page;z-index:-29070848" coordorigin="1301,283" coordsize="10356,5355">
            <v:shape style="position:absolute;left:1301;top:283;width:10156;height:365" coordorigin="1301,283" coordsize="10156,365" path="m11447,283l1311,283,1301,283,1301,648,1311,648,11447,648,11447,638,1311,638,1311,293,11447,293,11447,283xm11457,283l11448,283,11448,648,11457,648,11457,283xe" filled="true" fillcolor="#000000" stroked="false">
              <v:path arrowok="t"/>
              <v:fill type="solid"/>
            </v:shape>
            <v:shape style="position:absolute;left:1425;top:664;width:10231;height:4973" type="#_x0000_t75" stroked="false">
              <v:imagedata r:id="rId979"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spacing w:before="0"/>
        <w:ind w:left="2722" w:right="0" w:firstLine="0"/>
        <w:jc w:val="left"/>
        <w:rPr>
          <w:i/>
          <w:sz w:val="24"/>
        </w:rPr>
      </w:pPr>
      <w:r>
        <w:rPr>
          <w:i/>
          <w:sz w:val="24"/>
        </w:rPr>
        <w:t>Hình 9-8: Sơ đồ khối của khối nhận dữ liệu của PIC16F887.</w:t>
      </w:r>
    </w:p>
    <w:p>
      <w:pPr>
        <w:pStyle w:val="ListParagraph"/>
        <w:numPr>
          <w:ilvl w:val="1"/>
          <w:numId w:val="108"/>
        </w:numPr>
        <w:tabs>
          <w:tab w:pos="1963" w:val="left" w:leader="none"/>
          <w:tab w:pos="1964" w:val="left" w:leader="none"/>
        </w:tabs>
        <w:spacing w:line="240" w:lineRule="auto" w:before="125" w:after="0"/>
        <w:ind w:left="1963" w:right="0" w:hanging="361"/>
        <w:jc w:val="left"/>
        <w:rPr>
          <w:sz w:val="24"/>
        </w:rPr>
      </w:pPr>
      <w:r>
        <w:rPr>
          <w:sz w:val="24"/>
        </w:rPr>
        <w:t>Nếu nhận dữ </w:t>
      </w:r>
      <w:r>
        <w:rPr>
          <w:spacing w:val="-3"/>
          <w:sz w:val="24"/>
        </w:rPr>
        <w:t>liệu </w:t>
      </w:r>
      <w:r>
        <w:rPr>
          <w:sz w:val="24"/>
        </w:rPr>
        <w:t>9 </w:t>
      </w:r>
      <w:r>
        <w:rPr>
          <w:spacing w:val="-4"/>
          <w:sz w:val="24"/>
        </w:rPr>
        <w:t>bit </w:t>
      </w:r>
      <w:r>
        <w:rPr>
          <w:sz w:val="24"/>
        </w:rPr>
        <w:t>thì thiết </w:t>
      </w:r>
      <w:r>
        <w:rPr>
          <w:spacing w:val="-4"/>
          <w:sz w:val="24"/>
        </w:rPr>
        <w:t>lập bit </w:t>
      </w:r>
      <w:r>
        <w:rPr>
          <w:sz w:val="24"/>
        </w:rPr>
        <w:t>cho phép RX9 lên</w:t>
      </w:r>
      <w:r>
        <w:rPr>
          <w:spacing w:val="44"/>
          <w:sz w:val="24"/>
        </w:rPr>
        <w:t> </w:t>
      </w:r>
      <w:r>
        <w:rPr>
          <w:sz w:val="24"/>
        </w:rPr>
        <w:t>1.</w:t>
      </w:r>
    </w:p>
    <w:p>
      <w:pPr>
        <w:pStyle w:val="ListParagraph"/>
        <w:numPr>
          <w:ilvl w:val="1"/>
          <w:numId w:val="108"/>
        </w:numPr>
        <w:tabs>
          <w:tab w:pos="1963" w:val="left" w:leader="none"/>
          <w:tab w:pos="1964" w:val="left" w:leader="none"/>
        </w:tabs>
        <w:spacing w:line="240" w:lineRule="auto" w:before="118" w:after="0"/>
        <w:ind w:left="1963" w:right="0" w:hanging="361"/>
        <w:jc w:val="left"/>
        <w:rPr>
          <w:sz w:val="24"/>
        </w:rPr>
      </w:pPr>
      <w:r>
        <w:rPr>
          <w:spacing w:val="-3"/>
          <w:sz w:val="24"/>
        </w:rPr>
        <w:t>Cho </w:t>
      </w:r>
      <w:r>
        <w:rPr>
          <w:sz w:val="24"/>
        </w:rPr>
        <w:t>phép phát hiện địa chỉ 9 </w:t>
      </w:r>
      <w:r>
        <w:rPr>
          <w:spacing w:val="-4"/>
          <w:sz w:val="24"/>
        </w:rPr>
        <w:t>bit </w:t>
      </w:r>
      <w:r>
        <w:rPr>
          <w:sz w:val="24"/>
        </w:rPr>
        <w:t>bằng cách cho </w:t>
      </w:r>
      <w:r>
        <w:rPr>
          <w:spacing w:val="-4"/>
          <w:sz w:val="24"/>
        </w:rPr>
        <w:t>bit </w:t>
      </w:r>
      <w:r>
        <w:rPr>
          <w:sz w:val="24"/>
        </w:rPr>
        <w:t>ADDEN lên</w:t>
      </w:r>
      <w:r>
        <w:rPr>
          <w:spacing w:val="49"/>
          <w:sz w:val="24"/>
        </w:rPr>
        <w:t> </w:t>
      </w:r>
      <w:r>
        <w:rPr>
          <w:sz w:val="24"/>
        </w:rPr>
        <w:t>1.</w:t>
      </w:r>
    </w:p>
    <w:p>
      <w:pPr>
        <w:pStyle w:val="ListParagraph"/>
        <w:numPr>
          <w:ilvl w:val="1"/>
          <w:numId w:val="108"/>
        </w:numPr>
        <w:tabs>
          <w:tab w:pos="1963" w:val="left" w:leader="none"/>
          <w:tab w:pos="1964" w:val="left" w:leader="none"/>
        </w:tabs>
        <w:spacing w:line="240" w:lineRule="auto" w:before="119" w:after="0"/>
        <w:ind w:left="1963" w:right="0" w:hanging="361"/>
        <w:jc w:val="left"/>
        <w:rPr>
          <w:sz w:val="24"/>
        </w:rPr>
      </w:pPr>
      <w:r>
        <w:rPr>
          <w:sz w:val="24"/>
        </w:rPr>
        <w:t>Làm </w:t>
      </w:r>
      <w:r>
        <w:rPr>
          <w:spacing w:val="-4"/>
          <w:sz w:val="24"/>
        </w:rPr>
        <w:t>bit </w:t>
      </w:r>
      <w:r>
        <w:rPr>
          <w:sz w:val="24"/>
        </w:rPr>
        <w:t>CREN </w:t>
      </w:r>
      <w:r>
        <w:rPr>
          <w:spacing w:val="-3"/>
          <w:sz w:val="24"/>
        </w:rPr>
        <w:t>lên </w:t>
      </w:r>
      <w:r>
        <w:rPr>
          <w:sz w:val="24"/>
        </w:rPr>
        <w:t>1 để cho phép nhận dữ</w:t>
      </w:r>
      <w:r>
        <w:rPr>
          <w:spacing w:val="29"/>
          <w:sz w:val="24"/>
        </w:rPr>
        <w:t> </w:t>
      </w:r>
      <w:r>
        <w:rPr>
          <w:sz w:val="24"/>
        </w:rPr>
        <w:t>liệu.</w:t>
      </w:r>
    </w:p>
    <w:p>
      <w:pPr>
        <w:pStyle w:val="ListParagraph"/>
        <w:numPr>
          <w:ilvl w:val="1"/>
          <w:numId w:val="108"/>
        </w:numPr>
        <w:tabs>
          <w:tab w:pos="1963" w:val="left" w:leader="none"/>
          <w:tab w:pos="1964" w:val="left" w:leader="none"/>
        </w:tabs>
        <w:spacing w:line="237" w:lineRule="auto" w:before="122" w:after="0"/>
        <w:ind w:left="1963" w:right="578" w:hanging="360"/>
        <w:jc w:val="left"/>
        <w:rPr>
          <w:sz w:val="24"/>
        </w:rPr>
      </w:pPr>
      <w:r>
        <w:rPr>
          <w:sz w:val="24"/>
        </w:rPr>
        <w:t>Cờ báo ngắt RCIF sẽ lên 1 khi một kí </w:t>
      </w:r>
      <w:r>
        <w:rPr>
          <w:spacing w:val="2"/>
          <w:sz w:val="24"/>
        </w:rPr>
        <w:t>tự </w:t>
      </w:r>
      <w:r>
        <w:rPr>
          <w:sz w:val="24"/>
        </w:rPr>
        <w:t>chuyển </w:t>
      </w:r>
      <w:r>
        <w:rPr>
          <w:spacing w:val="2"/>
          <w:sz w:val="24"/>
        </w:rPr>
        <w:t>từ </w:t>
      </w:r>
      <w:r>
        <w:rPr>
          <w:sz w:val="24"/>
        </w:rPr>
        <w:t>RSR sang </w:t>
      </w:r>
      <w:r>
        <w:rPr>
          <w:spacing w:val="-3"/>
          <w:sz w:val="24"/>
        </w:rPr>
        <w:t>bộ </w:t>
      </w:r>
      <w:r>
        <w:rPr>
          <w:sz w:val="24"/>
        </w:rPr>
        <w:t>đệm, ngắt sẽ phát sinh nếu được</w:t>
      </w:r>
      <w:r>
        <w:rPr>
          <w:spacing w:val="2"/>
          <w:sz w:val="24"/>
        </w:rPr>
        <w:t> </w:t>
      </w:r>
      <w:r>
        <w:rPr>
          <w:sz w:val="24"/>
        </w:rPr>
        <w:t>phép.</w:t>
      </w:r>
    </w:p>
    <w:p>
      <w:pPr>
        <w:pStyle w:val="ListParagraph"/>
        <w:numPr>
          <w:ilvl w:val="1"/>
          <w:numId w:val="108"/>
        </w:numPr>
        <w:tabs>
          <w:tab w:pos="1963" w:val="left" w:leader="none"/>
          <w:tab w:pos="1964" w:val="left" w:leader="none"/>
        </w:tabs>
        <w:spacing w:line="240" w:lineRule="auto" w:before="124" w:after="0"/>
        <w:ind w:left="1963" w:right="0" w:hanging="361"/>
        <w:jc w:val="left"/>
        <w:rPr>
          <w:sz w:val="24"/>
        </w:rPr>
      </w:pPr>
      <w:r>
        <w:rPr>
          <w:sz w:val="24"/>
        </w:rPr>
        <w:t>Đọc thanh ghi trạng thái nhận RCSTA để kiểm tra các cờ báo </w:t>
      </w:r>
      <w:r>
        <w:rPr>
          <w:spacing w:val="-3"/>
          <w:sz w:val="24"/>
        </w:rPr>
        <w:t>lỗi. Bit </w:t>
      </w:r>
      <w:r>
        <w:rPr>
          <w:sz w:val="24"/>
        </w:rPr>
        <w:t>thứ 9 luôn </w:t>
      </w:r>
      <w:r>
        <w:rPr>
          <w:spacing w:val="-3"/>
          <w:sz w:val="24"/>
        </w:rPr>
        <w:t>là</w:t>
      </w:r>
      <w:r>
        <w:rPr>
          <w:spacing w:val="8"/>
          <w:sz w:val="24"/>
        </w:rPr>
        <w:t> </w:t>
      </w:r>
      <w:r>
        <w:rPr>
          <w:sz w:val="24"/>
        </w:rPr>
        <w:t>1.</w:t>
      </w:r>
    </w:p>
    <w:p>
      <w:pPr>
        <w:pStyle w:val="ListParagraph"/>
        <w:numPr>
          <w:ilvl w:val="1"/>
          <w:numId w:val="108"/>
        </w:numPr>
        <w:tabs>
          <w:tab w:pos="1963" w:val="left" w:leader="none"/>
          <w:tab w:pos="1964" w:val="left" w:leader="none"/>
        </w:tabs>
        <w:spacing w:line="232" w:lineRule="auto" w:before="126" w:after="0"/>
        <w:ind w:left="1963" w:right="578" w:hanging="360"/>
        <w:jc w:val="left"/>
        <w:rPr>
          <w:sz w:val="24"/>
        </w:rPr>
      </w:pPr>
      <w:r>
        <w:rPr>
          <w:sz w:val="24"/>
        </w:rPr>
        <w:t>Nhận dữ liệu 8 </w:t>
      </w:r>
      <w:r>
        <w:rPr>
          <w:spacing w:val="-4"/>
          <w:sz w:val="24"/>
        </w:rPr>
        <w:t>bit </w:t>
      </w:r>
      <w:r>
        <w:rPr>
          <w:spacing w:val="2"/>
          <w:sz w:val="24"/>
        </w:rPr>
        <w:t>từ </w:t>
      </w:r>
      <w:r>
        <w:rPr>
          <w:sz w:val="24"/>
        </w:rPr>
        <w:t>thanh ghi RCREG, phần mềm sẽ tiến hành kiểm tra địa chỉ của thiết </w:t>
      </w:r>
      <w:r>
        <w:rPr>
          <w:spacing w:val="-4"/>
          <w:sz w:val="24"/>
        </w:rPr>
        <w:t>bị.</w:t>
      </w:r>
    </w:p>
    <w:p>
      <w:pPr>
        <w:pStyle w:val="ListParagraph"/>
        <w:numPr>
          <w:ilvl w:val="1"/>
          <w:numId w:val="108"/>
        </w:numPr>
        <w:tabs>
          <w:tab w:pos="1963" w:val="left" w:leader="none"/>
          <w:tab w:pos="1964" w:val="left" w:leader="none"/>
        </w:tabs>
        <w:spacing w:line="240" w:lineRule="auto" w:before="127" w:after="0"/>
        <w:ind w:left="1963" w:right="0" w:hanging="361"/>
        <w:jc w:val="left"/>
        <w:rPr>
          <w:sz w:val="24"/>
        </w:rPr>
      </w:pPr>
      <w:r>
        <w:rPr>
          <w:sz w:val="24"/>
        </w:rPr>
        <w:t>Nếu có lỗi tràn xảy ra thì xóa </w:t>
      </w:r>
      <w:r>
        <w:rPr>
          <w:spacing w:val="-4"/>
          <w:sz w:val="24"/>
        </w:rPr>
        <w:t>bit </w:t>
      </w:r>
      <w:r>
        <w:rPr>
          <w:sz w:val="24"/>
        </w:rPr>
        <w:t>cho phép nhận</w:t>
      </w:r>
      <w:r>
        <w:rPr>
          <w:spacing w:val="5"/>
          <w:sz w:val="24"/>
        </w:rPr>
        <w:t> </w:t>
      </w:r>
      <w:r>
        <w:rPr>
          <w:sz w:val="24"/>
        </w:rPr>
        <w:t>CREN.</w:t>
      </w:r>
    </w:p>
    <w:p>
      <w:pPr>
        <w:pStyle w:val="ListParagraph"/>
        <w:numPr>
          <w:ilvl w:val="1"/>
          <w:numId w:val="108"/>
        </w:numPr>
        <w:tabs>
          <w:tab w:pos="1963" w:val="left" w:leader="none"/>
          <w:tab w:pos="1964" w:val="left" w:leader="none"/>
        </w:tabs>
        <w:spacing w:line="237" w:lineRule="auto" w:before="121" w:after="0"/>
        <w:ind w:left="1963" w:right="569" w:hanging="360"/>
        <w:jc w:val="left"/>
        <w:rPr>
          <w:sz w:val="24"/>
        </w:rPr>
      </w:pPr>
      <w:r>
        <w:rPr>
          <w:sz w:val="24"/>
        </w:rPr>
        <w:t>Nếu đúng địa chỉ của thiết bị thì tiến hành xóa </w:t>
      </w:r>
      <w:r>
        <w:rPr>
          <w:spacing w:val="-4"/>
          <w:sz w:val="24"/>
        </w:rPr>
        <w:t>bit </w:t>
      </w:r>
      <w:r>
        <w:rPr>
          <w:sz w:val="24"/>
        </w:rPr>
        <w:t>ADDEN để cho phép nhận dữ liệu vào </w:t>
      </w:r>
      <w:r>
        <w:rPr>
          <w:spacing w:val="-3"/>
          <w:sz w:val="24"/>
        </w:rPr>
        <w:t>bộ </w:t>
      </w:r>
      <w:r>
        <w:rPr>
          <w:sz w:val="24"/>
        </w:rPr>
        <w:t>đệm </w:t>
      </w:r>
      <w:r>
        <w:rPr>
          <w:spacing w:val="-3"/>
          <w:sz w:val="24"/>
        </w:rPr>
        <w:t>và </w:t>
      </w:r>
      <w:r>
        <w:rPr>
          <w:sz w:val="24"/>
        </w:rPr>
        <w:t>phát sinh</w:t>
      </w:r>
      <w:r>
        <w:rPr>
          <w:spacing w:val="9"/>
          <w:sz w:val="24"/>
        </w:rPr>
        <w:t> </w:t>
      </w:r>
      <w:r>
        <w:rPr>
          <w:sz w:val="24"/>
        </w:rPr>
        <w:t>ngắt.</w:t>
      </w:r>
    </w:p>
    <w:p>
      <w:pPr>
        <w:pStyle w:val="BodyText"/>
        <w:spacing w:before="123"/>
        <w:ind w:left="1243"/>
      </w:pPr>
      <w:r>
        <w:rPr/>
        <w:t>Dạng sóng nhận dữ liệu như hình 9-7:</w:t>
      </w:r>
    </w:p>
    <w:p>
      <w:pPr>
        <w:pStyle w:val="BodyText"/>
        <w:spacing w:before="9"/>
        <w:rPr>
          <w:sz w:val="18"/>
        </w:rPr>
      </w:pPr>
      <w:r>
        <w:rPr/>
        <w:drawing>
          <wp:anchor distT="0" distB="0" distL="0" distR="0" allowOverlap="1" layoutInCell="1" locked="0" behindDoc="0" simplePos="0" relativeHeight="1251">
            <wp:simplePos x="0" y="0"/>
            <wp:positionH relativeFrom="page">
              <wp:posOffset>960601</wp:posOffset>
            </wp:positionH>
            <wp:positionV relativeFrom="paragraph">
              <wp:posOffset>161959</wp:posOffset>
            </wp:positionV>
            <wp:extent cx="6063765" cy="2328862"/>
            <wp:effectExtent l="0" t="0" r="0" b="0"/>
            <wp:wrapTopAndBottom/>
            <wp:docPr id="279" name="image783.jpeg"/>
            <wp:cNvGraphicFramePr>
              <a:graphicFrameLocks noChangeAspect="1"/>
            </wp:cNvGraphicFramePr>
            <a:graphic>
              <a:graphicData uri="http://schemas.openxmlformats.org/drawingml/2006/picture">
                <pic:pic>
                  <pic:nvPicPr>
                    <pic:cNvPr id="280" name="image783.jpeg"/>
                    <pic:cNvPicPr/>
                  </pic:nvPicPr>
                  <pic:blipFill>
                    <a:blip r:embed="rId980" cstate="print"/>
                    <a:stretch>
                      <a:fillRect/>
                    </a:stretch>
                  </pic:blipFill>
                  <pic:spPr>
                    <a:xfrm>
                      <a:off x="0" y="0"/>
                      <a:ext cx="6063765" cy="2328862"/>
                    </a:xfrm>
                    <a:prstGeom prst="rect">
                      <a:avLst/>
                    </a:prstGeom>
                  </pic:spPr>
                </pic:pic>
              </a:graphicData>
            </a:graphic>
          </wp:anchor>
        </w:drawing>
      </w:r>
    </w:p>
    <w:p>
      <w:pPr>
        <w:spacing w:before="175"/>
        <w:ind w:left="1652" w:right="1545" w:firstLine="0"/>
        <w:jc w:val="center"/>
        <w:rPr>
          <w:i/>
          <w:sz w:val="24"/>
        </w:rPr>
      </w:pPr>
      <w:r>
        <w:rPr>
          <w:i/>
          <w:sz w:val="24"/>
        </w:rPr>
        <w:t>Hình 9-9: Dạng sóng nhận dữ liệu.</w:t>
      </w:r>
    </w:p>
    <w:p>
      <w:pPr>
        <w:pStyle w:val="BodyText"/>
        <w:spacing w:before="180"/>
        <w:ind w:left="1243"/>
      </w:pPr>
      <w:r>
        <w:rPr/>
        <w:t>Dạng sóng tín hiệu thứ nhất: là dữ liệu nhận về ở chân RX/DT, có 3 kí tự được nhận liên tục.</w:t>
      </w:r>
    </w:p>
    <w:p>
      <w:pPr>
        <w:pStyle w:val="BodyText"/>
        <w:spacing w:before="118"/>
        <w:ind w:left="676" w:right="668" w:firstLine="566"/>
      </w:pPr>
      <w:r>
        <w:rPr/>
        <w:t>Dạng sóng tín hiệu thứ hai: cho biết sau khi nhận xong 1 kí tự (nhận xong bit stop) thì nạp lưu vào thanh ghi bộ đệm.</w:t>
      </w:r>
    </w:p>
    <w:p>
      <w:pPr>
        <w:spacing w:after="0"/>
        <w:sectPr>
          <w:headerReference w:type="default" r:id="rId977"/>
          <w:headerReference w:type="even" r:id="rId978"/>
          <w:pgSz w:w="11910" w:h="16840"/>
          <w:pgMar w:header="313" w:footer="472" w:top="600" w:bottom="660" w:left="740" w:right="0"/>
        </w:sectPr>
      </w:pPr>
    </w:p>
    <w:p>
      <w:pPr>
        <w:pStyle w:val="BodyText"/>
        <w:spacing w:line="237" w:lineRule="auto"/>
        <w:ind w:left="676" w:right="668" w:firstLine="566"/>
      </w:pPr>
      <w:r>
        <w:rPr/>
        <w:t>Dạng sóng tín hiệu thứ ba: cho biết tín hiệu RCIDL xuống mức 0 khi phát hiện bit start và lên 1 khi phát hiện bit stop.</w:t>
      </w:r>
    </w:p>
    <w:p>
      <w:pPr>
        <w:pStyle w:val="BodyText"/>
        <w:spacing w:line="237" w:lineRule="auto" w:before="126"/>
        <w:ind w:left="676" w:right="668" w:firstLine="566"/>
      </w:pPr>
      <w:r>
        <w:rPr/>
        <w:t>Dạng sóng tín hiệu thứ năm: cho biết cờ nhận RCIF lên mức 1 khi nhận được 1 kí tự và xuống mức 0 khi đã tiến hành đọc xong các kí tự đã nhận.</w:t>
      </w:r>
    </w:p>
    <w:p>
      <w:pPr>
        <w:pStyle w:val="BodyText"/>
        <w:spacing w:line="343" w:lineRule="auto" w:before="123"/>
        <w:ind w:left="1243" w:right="1099"/>
      </w:pPr>
      <w:r>
        <w:rPr/>
        <w:t>Dạng sóng tín hiệu thứ sáu: cho biết bit báo lỗi tràn OERR lên mức 1 khi nhận tới 3 kí tự. Dạng sóng tín hiệu thứ bảy: cho biết khi xóa bit CREN thì xóa luôn bit báo lỗi tràn OERR.</w:t>
      </w:r>
    </w:p>
    <w:p>
      <w:pPr>
        <w:pStyle w:val="BodyText"/>
        <w:spacing w:line="237" w:lineRule="auto" w:before="5"/>
        <w:ind w:left="676" w:right="491" w:firstLine="566"/>
      </w:pPr>
      <w:r>
        <w:rPr/>
        <w:t>Dạng sóng tín hiệu thứ tư: cho biết tiến hành đọc 2 byte dữ liệu (đã mất 1 byte), khi đọc xong thì xóa luôn cờ báo ngắt.</w:t>
      </w:r>
    </w:p>
    <w:p>
      <w:pPr>
        <w:pStyle w:val="Heading5"/>
        <w:numPr>
          <w:ilvl w:val="0"/>
          <w:numId w:val="108"/>
        </w:numPr>
        <w:tabs>
          <w:tab w:pos="1809" w:val="left" w:leader="none"/>
          <w:tab w:pos="1810" w:val="left" w:leader="none"/>
        </w:tabs>
        <w:spacing w:line="240" w:lineRule="auto" w:before="129" w:after="0"/>
        <w:ind w:left="1809" w:right="0" w:hanging="567"/>
        <w:jc w:val="left"/>
        <w:rPr>
          <w:i/>
        </w:rPr>
      </w:pPr>
      <w:r>
        <w:rPr>
          <w:i/>
        </w:rPr>
        <w:t>Thanh ghi điều khiển tốc độ truyền -</w:t>
      </w:r>
      <w:r>
        <w:rPr>
          <w:i/>
          <w:spacing w:val="-3"/>
        </w:rPr>
        <w:t> </w:t>
      </w:r>
      <w:r>
        <w:rPr>
          <w:i/>
        </w:rPr>
        <w:t>BAUDCTL</w:t>
      </w:r>
    </w:p>
    <w:p>
      <w:pPr>
        <w:pStyle w:val="BodyText"/>
        <w:spacing w:before="55"/>
        <w:ind w:left="1243"/>
      </w:pPr>
      <w:r>
        <w:rPr/>
        <w:t>Tổ chức của thanh ghi như hình 9-8:</w:t>
      </w:r>
    </w:p>
    <w:p>
      <w:pPr>
        <w:pStyle w:val="BodyText"/>
        <w:spacing w:before="10"/>
        <w:rPr>
          <w:sz w:val="14"/>
        </w:rPr>
      </w:pPr>
    </w:p>
    <w:p>
      <w:pPr>
        <w:spacing w:after="0"/>
        <w:rPr>
          <w:sz w:val="14"/>
        </w:rPr>
        <w:sectPr>
          <w:footerReference w:type="default" r:id="rId981"/>
          <w:footerReference w:type="even" r:id="rId982"/>
          <w:pgSz w:w="11910" w:h="16840"/>
          <w:pgMar w:footer="472" w:header="313" w:top="640" w:bottom="660" w:left="740" w:right="0"/>
          <w:pgNumType w:start="167"/>
        </w:sectPr>
      </w:pPr>
    </w:p>
    <w:p>
      <w:pPr>
        <w:tabs>
          <w:tab w:pos="2628" w:val="left" w:leader="none"/>
        </w:tabs>
        <w:spacing w:before="62"/>
        <w:ind w:left="1569" w:right="0" w:firstLine="0"/>
        <w:jc w:val="left"/>
        <w:rPr>
          <w:rFonts w:ascii="Arial"/>
          <w:b/>
          <w:sz w:val="23"/>
        </w:rPr>
      </w:pPr>
      <w:r>
        <w:rPr>
          <w:rFonts w:ascii="Arial"/>
          <w:b/>
          <w:sz w:val="23"/>
        </w:rPr>
        <w:t>R(0)</w:t>
        <w:tab/>
      </w:r>
      <w:r>
        <w:rPr>
          <w:rFonts w:ascii="Arial"/>
          <w:b/>
          <w:w w:val="95"/>
          <w:sz w:val="23"/>
        </w:rPr>
        <w:t>R(1)</w:t>
      </w:r>
    </w:p>
    <w:p>
      <w:pPr>
        <w:tabs>
          <w:tab w:pos="2626" w:val="left" w:leader="none"/>
        </w:tabs>
        <w:spacing w:before="62"/>
        <w:ind w:left="1569" w:right="0" w:firstLine="0"/>
        <w:jc w:val="left"/>
        <w:rPr>
          <w:rFonts w:ascii="Arial"/>
          <w:b/>
          <w:sz w:val="23"/>
        </w:rPr>
      </w:pPr>
      <w:r>
        <w:rPr/>
        <w:br w:type="column"/>
      </w:r>
      <w:r>
        <w:rPr>
          <w:rFonts w:ascii="Arial"/>
          <w:b/>
          <w:w w:val="105"/>
          <w:sz w:val="23"/>
        </w:rPr>
        <w:t>R/W(0)</w:t>
        <w:tab/>
      </w:r>
      <w:r>
        <w:rPr>
          <w:rFonts w:ascii="Arial"/>
          <w:b/>
          <w:spacing w:val="-8"/>
          <w:w w:val="105"/>
          <w:sz w:val="23"/>
        </w:rPr>
        <w:t>R/W(0)</w:t>
      </w:r>
    </w:p>
    <w:p>
      <w:pPr>
        <w:spacing w:before="62"/>
        <w:ind w:left="0" w:right="0" w:firstLine="0"/>
        <w:jc w:val="right"/>
        <w:rPr>
          <w:rFonts w:ascii="Arial"/>
          <w:b/>
          <w:sz w:val="23"/>
        </w:rPr>
      </w:pPr>
      <w:r>
        <w:rPr/>
        <w:br w:type="column"/>
      </w:r>
      <w:r>
        <w:rPr>
          <w:rFonts w:ascii="Arial"/>
          <w:b/>
          <w:w w:val="105"/>
          <w:sz w:val="23"/>
        </w:rPr>
        <w:t>R/W(0)</w:t>
      </w:r>
    </w:p>
    <w:p>
      <w:pPr>
        <w:spacing w:before="62"/>
        <w:ind w:left="269" w:right="0" w:firstLine="0"/>
        <w:jc w:val="left"/>
        <w:rPr>
          <w:rFonts w:ascii="Arial"/>
          <w:b/>
          <w:sz w:val="23"/>
        </w:rPr>
      </w:pPr>
      <w:r>
        <w:rPr/>
        <w:br w:type="column"/>
      </w:r>
      <w:r>
        <w:rPr>
          <w:rFonts w:ascii="Arial"/>
          <w:b/>
          <w:w w:val="105"/>
          <w:sz w:val="23"/>
        </w:rPr>
        <w:t>R/W(0)</w:t>
      </w:r>
    </w:p>
    <w:p>
      <w:pPr>
        <w:spacing w:after="0"/>
        <w:jc w:val="left"/>
        <w:rPr>
          <w:rFonts w:ascii="Arial"/>
          <w:sz w:val="23"/>
        </w:rPr>
        <w:sectPr>
          <w:type w:val="continuous"/>
          <w:pgSz w:w="11910" w:h="16840"/>
          <w:pgMar w:top="520" w:bottom="280" w:left="740" w:right="0"/>
          <w:cols w:num="4" w:equalWidth="0">
            <w:col w:w="3074" w:space="57"/>
            <w:col w:w="3353" w:space="40"/>
            <w:col w:w="2290" w:space="39"/>
            <w:col w:w="2317"/>
          </w:cols>
        </w:sectPr>
      </w:pPr>
    </w:p>
    <w:p>
      <w:pPr>
        <w:pStyle w:val="BodyText"/>
        <w:spacing w:before="11"/>
        <w:rPr>
          <w:rFonts w:ascii="Arial"/>
          <w:b/>
          <w:sz w:val="5"/>
        </w:rPr>
      </w:pPr>
    </w:p>
    <w:p>
      <w:pPr>
        <w:pStyle w:val="BodyText"/>
        <w:ind w:left="1118"/>
        <w:rPr>
          <w:rFonts w:ascii="Arial"/>
          <w:sz w:val="20"/>
        </w:rPr>
      </w:pPr>
      <w:r>
        <w:rPr>
          <w:rFonts w:ascii="Arial"/>
          <w:sz w:val="20"/>
        </w:rPr>
        <w:pict>
          <v:group style="width:451.6pt;height:31.1pt;mso-position-horizontal-relative:char;mso-position-vertical-relative:line" coordorigin="0,0" coordsize="9032,622">
            <v:shape style="position:absolute;left:7;top:7;width:1274;height:607" coordorigin="7,7" coordsize="1274,607" path="m1281,7l1116,185,1116,614,1281,451,1281,7xm1281,7l172,7,7,185,1116,185,1281,7xe" filled="true" fillcolor="#787878" stroked="false">
              <v:path arrowok="t"/>
              <v:fill type="solid"/>
            </v:shape>
            <v:shape style="position:absolute;left:7;top:7;width:1274;height:607" coordorigin="7,7" coordsize="1274,607" path="m7,185l1116,185,1116,614,1281,451,1281,7,1116,185,1281,7,172,7,7,185xe" filled="false" stroked="true" strokeweight=".741062pt" strokecolor="#000000">
              <v:path arrowok="t"/>
              <v:stroke dashstyle="solid"/>
            </v:shape>
            <v:shape style="position:absolute;left:7;top:184;width:1109;height:429" type="#_x0000_t75" stroked="false">
              <v:imagedata r:id="rId983" o:title=""/>
            </v:shape>
            <v:shape style="position:absolute;left:7;top:184;width:1109;height:429" coordorigin="7,185" coordsize="1109,429" path="m7,614l1116,614,1116,185,7,185,7,614xm7,185l7,614,1116,614m7,185l1116,185,1116,614e" filled="false" stroked="true" strokeweight=".744095pt" strokecolor="#000000">
              <v:path arrowok="t"/>
              <v:stroke dashstyle="solid"/>
            </v:shape>
            <v:shape style="position:absolute;left:1100;top:7;width:1289;height:607" coordorigin="1101,7" coordsize="1289,607" path="m2389,7l2209,185,2209,614,2389,451,2389,7xm2389,7l1266,7,1101,185,2209,185,2389,7xe" filled="true" fillcolor="#91765f" stroked="false">
              <v:path arrowok="t"/>
              <v:fill type="solid"/>
            </v:shape>
            <v:shape style="position:absolute;left:1100;top:7;width:1289;height:607" coordorigin="1101,7" coordsize="1289,607" path="m1101,185l2209,185,2209,614,2389,451,2389,7,2209,185,2389,7,1266,7,1101,185xe" filled="false" stroked="true" strokeweight=".741028pt" strokecolor="#000000">
              <v:path arrowok="t"/>
              <v:stroke dashstyle="solid"/>
            </v:shape>
            <v:shape style="position:absolute;left:1100;top:184;width:1109;height:429" type="#_x0000_t75" stroked="false">
              <v:imagedata r:id="rId984" o:title=""/>
            </v:shape>
            <v:shape style="position:absolute;left:1100;top:184;width:1109;height:429" coordorigin="1101,185" coordsize="1109,429" path="m1101,614l2209,614,2209,185,1101,185,1101,614xm1101,185l1101,614,2209,614m1101,185l2209,185,2209,614e" filled="false" stroked="true" strokeweight=".744095pt" strokecolor="#000000">
              <v:path arrowok="t"/>
              <v:stroke dashstyle="solid"/>
            </v:shape>
            <v:shape style="position:absolute;left:2209;top:7;width:1274;height:607" coordorigin="2209,7" coordsize="1274,607" path="m3482,7l3318,185,3318,614,3482,451,3482,7xm3482,7l2374,7,2209,185,3318,185,3482,7xe" filled="true" fillcolor="#79848d" stroked="false">
              <v:path arrowok="t"/>
              <v:fill type="solid"/>
            </v:shape>
            <v:shape style="position:absolute;left:2209;top:7;width:1274;height:607" coordorigin="2209,7" coordsize="1274,607" path="m2209,185l3318,185,3318,614,3482,451,3482,7,3318,185,3482,7,2374,7,2209,185xe" filled="false" stroked="true" strokeweight=".741062pt" strokecolor="#000000">
              <v:path arrowok="t"/>
              <v:stroke dashstyle="solid"/>
            </v:shape>
            <v:shape style="position:absolute;left:2209;top:184;width:1109;height:429" type="#_x0000_t75" stroked="false">
              <v:imagedata r:id="rId851" o:title=""/>
            </v:shape>
            <v:shape style="position:absolute;left:2209;top:184;width:1109;height:429" coordorigin="2209,185" coordsize="1109,429" path="m2209,614l3318,614,3318,185,2209,185,2209,614xm2209,185l2209,614,3318,614m2209,185l3318,185,3318,614e" filled="false" stroked="true" strokeweight=".744095pt" strokecolor="#000000">
              <v:path arrowok="t"/>
              <v:stroke dashstyle="solid"/>
            </v:shape>
            <v:shape style="position:absolute;left:3317;top:7;width:1289;height:607" coordorigin="3318,7" coordsize="1289,607" path="m4606,7l4426,185,4426,614,4606,451,4606,7xm4606,7l3482,7,3318,185,4426,185,4606,7xe" filled="true" fillcolor="#868a7d" stroked="false">
              <v:path arrowok="t"/>
              <v:fill type="solid"/>
            </v:shape>
            <v:shape style="position:absolute;left:3317;top:7;width:1289;height:607" coordorigin="3318,7" coordsize="1289,607" path="m3318,185l4426,185,4426,614,4606,451,4606,7,4426,185,4606,7,3482,7,3318,185xe" filled="false" stroked="true" strokeweight=".741028pt" strokecolor="#000000">
              <v:path arrowok="t"/>
              <v:stroke dashstyle="solid"/>
            </v:shape>
            <v:shape style="position:absolute;left:3317;top:184;width:1109;height:429" type="#_x0000_t75" stroked="false">
              <v:imagedata r:id="rId985" o:title=""/>
            </v:shape>
            <v:shape style="position:absolute;left:3317;top:184;width:1109;height:429" coordorigin="3318,185" coordsize="1109,429" path="m3318,614l4426,614,4426,185,3318,185,3318,614xm3318,185l3318,614,4426,614m3318,185l4426,185,4426,614e" filled="false" stroked="true" strokeweight=".744095pt" strokecolor="#000000">
              <v:path arrowok="t"/>
              <v:stroke dashstyle="solid"/>
            </v:shape>
            <v:shape style="position:absolute;left:4410;top:7;width:1289;height:607" coordorigin="4411,7" coordsize="1289,607" path="m5699,7l5534,185,5534,614,5699,451,5699,7xm5699,7l4591,7,4411,185,5534,185,5699,7xe" filled="true" fillcolor="#817b87" stroked="false">
              <v:path arrowok="t"/>
              <v:fill type="solid"/>
            </v:shape>
            <v:shape style="position:absolute;left:4410;top:7;width:1289;height:607" coordorigin="4411,7" coordsize="1289,607" path="m4411,185l5534,185,5534,614,5699,451,5699,7,5534,185,5699,7,4591,7,4411,185xe" filled="false" stroked="true" strokeweight=".741028pt" strokecolor="#000000">
              <v:path arrowok="t"/>
              <v:stroke dashstyle="solid"/>
            </v:shape>
            <v:shape style="position:absolute;left:4410;top:184;width:1124;height:429" type="#_x0000_t75" stroked="false">
              <v:imagedata r:id="rId986" o:title=""/>
            </v:shape>
            <v:shape style="position:absolute;left:4410;top:184;width:1124;height:429" coordorigin="4411,185" coordsize="1124,429" path="m4411,614l5534,614,5534,185,4411,185,4411,614xm4411,185l4411,614,5534,614m4411,185l5534,185,5534,614e" filled="false" stroked="true" strokeweight=".744095pt" strokecolor="#000000">
              <v:path arrowok="t"/>
              <v:stroke dashstyle="solid"/>
            </v:shape>
            <v:shape style="position:absolute;left:5519;top:7;width:1289;height:607" coordorigin="5519,7" coordsize="1289,607" path="m6807,7l6628,185,6628,614,6807,451,6807,7xm6807,7l5684,7,5519,185,6628,185,6807,7xe" filled="true" fillcolor="#79848d" stroked="false">
              <v:path arrowok="t"/>
              <v:fill type="solid"/>
            </v:shape>
            <v:shape style="position:absolute;left:5519;top:7;width:1289;height:607" coordorigin="5519,7" coordsize="1289,607" path="m5519,185l6628,185,6628,614,6807,451,6807,7,6628,185,6807,7,5684,7,5519,185xe" filled="false" stroked="true" strokeweight=".741028pt" strokecolor="#000000">
              <v:path arrowok="t"/>
              <v:stroke dashstyle="solid"/>
            </v:shape>
            <v:shape style="position:absolute;left:5519;top:184;width:1109;height:429" type="#_x0000_t75" stroked="false">
              <v:imagedata r:id="rId851" o:title=""/>
            </v:shape>
            <v:shape style="position:absolute;left:5519;top:184;width:1109;height:429" coordorigin="5519,185" coordsize="1109,429" path="m5519,614l6628,614,6628,185,5519,185,5519,614xm5519,185l5519,614,6628,614m5519,185l6628,185,6628,614e" filled="false" stroked="true" strokeweight=".744095pt" strokecolor="#000000">
              <v:path arrowok="t"/>
              <v:stroke dashstyle="solid"/>
            </v:shape>
            <v:shape style="position:absolute;left:6627;top:7;width:1289;height:607" coordorigin="6628,7" coordsize="1289,607" path="m7916,7l7751,185,7751,614,7916,451,7916,7xm7916,7l6807,7,6628,185,7751,185,7916,7xe" filled="true" fillcolor="#868a7d" stroked="false">
              <v:path arrowok="t"/>
              <v:fill type="solid"/>
            </v:shape>
            <v:shape style="position:absolute;left:6627;top:7;width:1289;height:607" coordorigin="6628,7" coordsize="1289,607" path="m6628,185l7751,185,7751,614,7916,451,7916,7,7751,185,7916,7,6807,7,6628,185xe" filled="false" stroked="true" strokeweight=".741028pt" strokecolor="#000000">
              <v:path arrowok="t"/>
              <v:stroke dashstyle="solid"/>
            </v:shape>
            <v:shape style="position:absolute;left:6627;top:184;width:1124;height:429" type="#_x0000_t75" stroked="false">
              <v:imagedata r:id="rId987" o:title=""/>
            </v:shape>
            <v:shape style="position:absolute;left:6627;top:184;width:1124;height:429" coordorigin="6628,185" coordsize="1124,429" path="m6628,614l7751,614,7751,185,6628,185,6628,614xm6628,185l6628,614,7751,614m6628,185l7751,185,7751,614e" filled="false" stroked="true" strokeweight=".744095pt" strokecolor="#000000">
              <v:path arrowok="t"/>
              <v:stroke dashstyle="solid"/>
            </v:shape>
            <v:shape style="position:absolute;left:7736;top:7;width:1289;height:607" coordorigin="7736,7" coordsize="1289,607" path="m9024,7l8845,185,8845,614,9024,451,9024,7xm9024,7l7901,7,7736,185,8845,185,9024,7xe" filled="true" fillcolor="#817b87" stroked="false">
              <v:path arrowok="t"/>
              <v:fill type="solid"/>
            </v:shape>
            <v:shape style="position:absolute;left:7736;top:7;width:1289;height:607" coordorigin="7736,7" coordsize="1289,607" path="m7736,185l8845,185,8845,614,9024,451,9024,7,8845,185,9024,7,7901,7,7736,185xe" filled="false" stroked="true" strokeweight=".741028pt" strokecolor="#000000">
              <v:path arrowok="t"/>
              <v:stroke dashstyle="solid"/>
            </v:shape>
            <v:shape style="position:absolute;left:7736;top:184;width:1109;height:429" type="#_x0000_t75" stroked="false">
              <v:imagedata r:id="rId988" o:title=""/>
            </v:shape>
            <v:shape style="position:absolute;left:7736;top:184;width:1109;height:429" coordorigin="7736,185" coordsize="1109,429" path="m7736,614l8845,614,8845,185,7736,185,7736,614xm7736,185l7736,614,8845,614m7736,185l8845,185,8845,614e" filled="false" stroked="true" strokeweight=".744095pt" strokecolor="#000000">
              <v:path arrowok="t"/>
              <v:stroke dashstyle="solid"/>
            </v:shape>
            <v:shape style="position:absolute;left:7758;top:192;width:1079;height:414" type="#_x0000_t202" filled="false" stroked="false">
              <v:textbox inset="0,0,0,0">
                <w:txbxContent>
                  <w:p>
                    <w:pPr>
                      <w:spacing w:before="62"/>
                      <w:ind w:left="182" w:right="0" w:firstLine="0"/>
                      <w:jc w:val="left"/>
                      <w:rPr>
                        <w:rFonts w:ascii="Arial"/>
                        <w:b/>
                        <w:sz w:val="23"/>
                      </w:rPr>
                    </w:pPr>
                    <w:r>
                      <w:rPr>
                        <w:rFonts w:ascii="Arial"/>
                        <w:b/>
                        <w:sz w:val="23"/>
                      </w:rPr>
                      <w:t>ABDEN</w:t>
                    </w:r>
                  </w:p>
                </w:txbxContent>
              </v:textbox>
              <w10:wrap type="none"/>
            </v:shape>
            <v:shape style="position:absolute;left:6635;top:192;width:1094;height:414" type="#_x0000_t202" filled="false" stroked="false">
              <v:textbox inset="0,0,0,0">
                <w:txbxContent>
                  <w:p>
                    <w:pPr>
                      <w:spacing w:before="62"/>
                      <w:ind w:left="307" w:right="0" w:firstLine="0"/>
                      <w:jc w:val="left"/>
                      <w:rPr>
                        <w:rFonts w:ascii="Arial"/>
                        <w:b/>
                        <w:sz w:val="23"/>
                      </w:rPr>
                    </w:pPr>
                    <w:r>
                      <w:rPr>
                        <w:rFonts w:ascii="Arial"/>
                        <w:b/>
                        <w:sz w:val="23"/>
                      </w:rPr>
                      <w:t>WUE</w:t>
                    </w:r>
                  </w:p>
                </w:txbxContent>
              </v:textbox>
              <w10:wrap type="none"/>
            </v:shape>
            <v:shape style="position:absolute;left:6068;top:293;width:94;height:237" type="#_x0000_t202" filled="false" stroked="false">
              <v:textbox inset="0,0,0,0">
                <w:txbxContent>
                  <w:p>
                    <w:pPr>
                      <w:spacing w:line="226" w:lineRule="exact" w:before="0"/>
                      <w:ind w:left="0" w:right="0" w:firstLine="0"/>
                      <w:jc w:val="left"/>
                      <w:rPr>
                        <w:rFonts w:ascii="Arial"/>
                        <w:b/>
                        <w:sz w:val="23"/>
                      </w:rPr>
                    </w:pPr>
                    <w:r>
                      <w:rPr>
                        <w:rFonts w:ascii="Arial"/>
                        <w:b/>
                        <w:w w:val="95"/>
                        <w:sz w:val="23"/>
                      </w:rPr>
                      <w:t>-</w:t>
                    </w:r>
                  </w:p>
                </w:txbxContent>
              </v:textbox>
              <w10:wrap type="none"/>
            </v:shape>
            <v:shape style="position:absolute;left:4433;top:192;width:1079;height:414" type="#_x0000_t202" filled="false" stroked="false">
              <v:textbox inset="0,0,0,0">
                <w:txbxContent>
                  <w:p>
                    <w:pPr>
                      <w:spacing w:before="62"/>
                      <w:ind w:left="206" w:right="0" w:firstLine="0"/>
                      <w:jc w:val="left"/>
                      <w:rPr>
                        <w:rFonts w:ascii="Arial"/>
                        <w:b/>
                        <w:sz w:val="23"/>
                      </w:rPr>
                    </w:pPr>
                    <w:r>
                      <w:rPr>
                        <w:rFonts w:ascii="Arial"/>
                        <w:b/>
                        <w:sz w:val="23"/>
                      </w:rPr>
                      <w:t>BRG16</w:t>
                    </w:r>
                  </w:p>
                </w:txbxContent>
              </v:textbox>
              <w10:wrap type="none"/>
            </v:shape>
            <v:shape style="position:absolute;left:3324;top:192;width:1079;height:414" type="#_x0000_t202" filled="false" stroked="false">
              <v:textbox inset="0,0,0,0">
                <w:txbxContent>
                  <w:p>
                    <w:pPr>
                      <w:spacing w:before="62"/>
                      <w:ind w:left="300" w:right="0" w:firstLine="0"/>
                      <w:jc w:val="left"/>
                      <w:rPr>
                        <w:rFonts w:ascii="Arial"/>
                        <w:b/>
                        <w:sz w:val="23"/>
                      </w:rPr>
                    </w:pPr>
                    <w:r>
                      <w:rPr>
                        <w:rFonts w:ascii="Arial"/>
                        <w:b/>
                        <w:sz w:val="23"/>
                      </w:rPr>
                      <w:t>SCKP</w:t>
                    </w:r>
                  </w:p>
                </w:txbxContent>
              </v:textbox>
              <w10:wrap type="none"/>
            </v:shape>
            <v:shape style="position:absolute;left:2723;top:293;width:94;height:237" type="#_x0000_t202" filled="false" stroked="false">
              <v:textbox inset="0,0,0,0">
                <w:txbxContent>
                  <w:p>
                    <w:pPr>
                      <w:spacing w:line="226" w:lineRule="exact" w:before="0"/>
                      <w:ind w:left="0" w:right="0" w:firstLine="0"/>
                      <w:jc w:val="left"/>
                      <w:rPr>
                        <w:rFonts w:ascii="Arial"/>
                        <w:b/>
                        <w:sz w:val="23"/>
                      </w:rPr>
                    </w:pPr>
                    <w:r>
                      <w:rPr>
                        <w:rFonts w:ascii="Arial"/>
                        <w:b/>
                        <w:w w:val="95"/>
                        <w:sz w:val="23"/>
                      </w:rPr>
                      <w:t>-</w:t>
                    </w:r>
                  </w:p>
                </w:txbxContent>
              </v:textbox>
              <w10:wrap type="none"/>
            </v:shape>
            <v:shape style="position:absolute;left:1123;top:192;width:1079;height:414" type="#_x0000_t202" filled="false" stroked="false">
              <v:textbox inset="0,0,0,0">
                <w:txbxContent>
                  <w:p>
                    <w:pPr>
                      <w:spacing w:before="63"/>
                      <w:ind w:left="242" w:right="0" w:firstLine="0"/>
                      <w:jc w:val="left"/>
                      <w:rPr>
                        <w:rFonts w:ascii="Arial"/>
                        <w:b/>
                        <w:sz w:val="23"/>
                      </w:rPr>
                    </w:pPr>
                    <w:r>
                      <w:rPr>
                        <w:rFonts w:ascii="Arial"/>
                        <w:b/>
                        <w:sz w:val="23"/>
                      </w:rPr>
                      <w:t>RCIDL</w:t>
                    </w:r>
                  </w:p>
                </w:txbxContent>
              </v:textbox>
              <w10:wrap type="none"/>
            </v:shape>
            <v:shape style="position:absolute;left:14;top:192;width:1079;height:414" type="#_x0000_t202" filled="false" stroked="false">
              <v:textbox inset="0,0,0,0">
                <w:txbxContent>
                  <w:p>
                    <w:pPr>
                      <w:spacing w:before="63"/>
                      <w:ind w:left="120" w:right="0" w:firstLine="0"/>
                      <w:jc w:val="left"/>
                      <w:rPr>
                        <w:rFonts w:ascii="Arial"/>
                        <w:b/>
                        <w:sz w:val="23"/>
                      </w:rPr>
                    </w:pPr>
                    <w:r>
                      <w:rPr>
                        <w:rFonts w:ascii="Arial"/>
                        <w:b/>
                        <w:w w:val="95"/>
                        <w:sz w:val="23"/>
                      </w:rPr>
                      <w:t>ABDOVF</w:t>
                    </w:r>
                  </w:p>
                </w:txbxContent>
              </v:textbox>
              <w10:wrap type="none"/>
            </v:shape>
          </v:group>
        </w:pict>
      </w:r>
      <w:r>
        <w:rPr>
          <w:rFonts w:ascii="Arial"/>
          <w:sz w:val="20"/>
        </w:rPr>
      </w:r>
    </w:p>
    <w:p>
      <w:pPr>
        <w:pStyle w:val="BodyText"/>
        <w:rPr>
          <w:rFonts w:ascii="Arial"/>
          <w:b/>
          <w:sz w:val="14"/>
        </w:rPr>
      </w:pPr>
    </w:p>
    <w:p>
      <w:pPr>
        <w:spacing w:line="396" w:lineRule="auto" w:before="90"/>
        <w:ind w:left="1243" w:right="3584" w:firstLine="2929"/>
        <w:jc w:val="left"/>
        <w:rPr>
          <w:sz w:val="24"/>
        </w:rPr>
      </w:pPr>
      <w:r>
        <w:rPr/>
        <w:pict>
          <v:shape style="position:absolute;margin-left:63.383999pt;margin-top:45.973141pt;width:511.55pt;height:466.95pt;mso-position-horizontal-relative:page;mso-position-vertical-relative:paragraph;z-index:16374784" type="#_x0000_t202" filled="false" stroked="false">
            <v:textbox inset="0,0,0,0">
              <w:txbxContent>
                <w:tbl>
                  <w:tblPr>
                    <w:tblW w:w="0" w:type="auto"/>
                    <w:jc w:val="left"/>
                    <w:tblInd w:w="7" w:type="dxa"/>
                    <w:tblBorders>
                      <w:top w:val="double" w:sz="2" w:space="0" w:color="EFEFEF"/>
                      <w:left w:val="double" w:sz="2" w:space="0" w:color="EFEFEF"/>
                      <w:bottom w:val="double" w:sz="2" w:space="0" w:color="EFEFEF"/>
                      <w:right w:val="double" w:sz="2" w:space="0" w:color="EFEFEF"/>
                      <w:insideH w:val="double" w:sz="2" w:space="0" w:color="EFEFEF"/>
                      <w:insideV w:val="double" w:sz="2" w:space="0" w:color="EFEFEF"/>
                    </w:tblBorders>
                    <w:tblLayout w:type="fixed"/>
                    <w:tblCellMar>
                      <w:top w:w="0" w:type="dxa"/>
                      <w:left w:w="0" w:type="dxa"/>
                      <w:bottom w:w="0" w:type="dxa"/>
                      <w:right w:w="0" w:type="dxa"/>
                    </w:tblCellMar>
                    <w:tblLook w:val="01E0"/>
                  </w:tblPr>
                  <w:tblGrid>
                    <w:gridCol w:w="1599"/>
                    <w:gridCol w:w="1275"/>
                    <w:gridCol w:w="7335"/>
                  </w:tblGrid>
                  <w:tr>
                    <w:trPr>
                      <w:trHeight w:val="303" w:hRule="atLeast"/>
                    </w:trPr>
                    <w:tc>
                      <w:tcPr>
                        <w:tcW w:w="1599" w:type="dxa"/>
                        <w:tcBorders>
                          <w:left w:val="double" w:sz="2" w:space="0" w:color="9F9F9F"/>
                        </w:tcBorders>
                        <w:shd w:val="clear" w:color="auto" w:fill="FFCC99"/>
                      </w:tcPr>
                      <w:p>
                        <w:pPr>
                          <w:pStyle w:val="TableParagraph"/>
                          <w:spacing w:line="273" w:lineRule="exact" w:before="10"/>
                          <w:ind w:left="104" w:right="87"/>
                          <w:jc w:val="center"/>
                          <w:rPr>
                            <w:b/>
                            <w:sz w:val="24"/>
                          </w:rPr>
                        </w:pPr>
                        <w:r>
                          <w:rPr>
                            <w:b/>
                            <w:sz w:val="24"/>
                          </w:rPr>
                          <w:t>Bit</w:t>
                        </w:r>
                      </w:p>
                    </w:tc>
                    <w:tc>
                      <w:tcPr>
                        <w:tcW w:w="1275" w:type="dxa"/>
                        <w:shd w:val="clear" w:color="auto" w:fill="FFCC99"/>
                      </w:tcPr>
                      <w:p>
                        <w:pPr>
                          <w:pStyle w:val="TableParagraph"/>
                          <w:spacing w:line="273" w:lineRule="exact" w:before="10"/>
                          <w:ind w:left="131"/>
                          <w:rPr>
                            <w:b/>
                            <w:sz w:val="24"/>
                          </w:rPr>
                        </w:pPr>
                        <w:r>
                          <w:rPr>
                            <w:b/>
                            <w:sz w:val="24"/>
                          </w:rPr>
                          <w:t>Kí hiệu</w:t>
                        </w:r>
                      </w:p>
                    </w:tc>
                    <w:tc>
                      <w:tcPr>
                        <w:tcW w:w="7335" w:type="dxa"/>
                        <w:shd w:val="clear" w:color="auto" w:fill="FFCC99"/>
                      </w:tcPr>
                      <w:p>
                        <w:pPr>
                          <w:pStyle w:val="TableParagraph"/>
                          <w:spacing w:line="273" w:lineRule="exact" w:before="10"/>
                          <w:ind w:left="129"/>
                          <w:rPr>
                            <w:b/>
                            <w:sz w:val="24"/>
                          </w:rPr>
                        </w:pPr>
                        <w:r>
                          <w:rPr>
                            <w:b/>
                            <w:sz w:val="24"/>
                          </w:rPr>
                          <w:t>Chức năng (cho phép = 1; cấm = 0)</w:t>
                        </w:r>
                      </w:p>
                    </w:tc>
                  </w:tr>
                  <w:tr>
                    <w:trPr>
                      <w:trHeight w:val="1405" w:hRule="atLeast"/>
                    </w:trPr>
                    <w:tc>
                      <w:tcPr>
                        <w:tcW w:w="1599" w:type="dxa"/>
                        <w:tcBorders>
                          <w:left w:val="double" w:sz="2" w:space="0" w:color="9F9F9F"/>
                        </w:tcBorders>
                        <w:shd w:val="clear" w:color="auto" w:fill="FFFF99"/>
                      </w:tcPr>
                      <w:p>
                        <w:pPr>
                          <w:pStyle w:val="TableParagraph"/>
                          <w:spacing w:before="3"/>
                          <w:ind w:left="103" w:right="94"/>
                          <w:jc w:val="center"/>
                          <w:rPr>
                            <w:sz w:val="24"/>
                          </w:rPr>
                        </w:pPr>
                        <w:r>
                          <w:rPr>
                            <w:sz w:val="24"/>
                          </w:rPr>
                          <w:t>BAUDCTL.7</w:t>
                        </w:r>
                      </w:p>
                    </w:tc>
                    <w:tc>
                      <w:tcPr>
                        <w:tcW w:w="1275" w:type="dxa"/>
                        <w:shd w:val="clear" w:color="auto" w:fill="FFFF99"/>
                      </w:tcPr>
                      <w:p>
                        <w:pPr>
                          <w:pStyle w:val="TableParagraph"/>
                          <w:spacing w:before="3"/>
                          <w:ind w:left="131"/>
                          <w:rPr>
                            <w:sz w:val="24"/>
                          </w:rPr>
                        </w:pPr>
                        <w:r>
                          <w:rPr>
                            <w:sz w:val="24"/>
                          </w:rPr>
                          <w:t>ABDOVF</w:t>
                        </w:r>
                      </w:p>
                    </w:tc>
                    <w:tc>
                      <w:tcPr>
                        <w:tcW w:w="7335" w:type="dxa"/>
                        <w:shd w:val="clear" w:color="auto" w:fill="FFFF99"/>
                      </w:tcPr>
                      <w:p>
                        <w:pPr>
                          <w:pStyle w:val="TableParagraph"/>
                          <w:spacing w:line="237" w:lineRule="auto" w:before="5"/>
                          <w:ind w:left="129" w:right="144"/>
                          <w:rPr>
                            <w:sz w:val="24"/>
                          </w:rPr>
                        </w:pPr>
                        <w:r>
                          <w:rPr>
                            <w:sz w:val="24"/>
                          </w:rPr>
                          <w:t>Auto – Baud detect Overflow bit: bit tự động phát hiện tràn tốc độ baud Ở chế độ không đồng bộ:</w:t>
                        </w:r>
                      </w:p>
                      <w:p>
                        <w:pPr>
                          <w:pStyle w:val="TableParagraph"/>
                          <w:spacing w:before="4"/>
                          <w:ind w:left="129" w:right="456"/>
                          <w:rPr>
                            <w:sz w:val="24"/>
                          </w:rPr>
                        </w:pPr>
                        <w:r>
                          <w:rPr>
                            <w:sz w:val="24"/>
                          </w:rPr>
                          <w:t>ABDOVF = 1: cho biết timer tạo tốc độ baud tự động bị tràn. ABDOVF = 1: cho biết timer tạo tốc độ baud tự động không bị tràn. Ở chế độ đồng bộ: không có tác dụng.</w:t>
                        </w:r>
                      </w:p>
                    </w:tc>
                  </w:tr>
                  <w:tr>
                    <w:trPr>
                      <w:trHeight w:val="1405" w:hRule="atLeast"/>
                    </w:trPr>
                    <w:tc>
                      <w:tcPr>
                        <w:tcW w:w="1599" w:type="dxa"/>
                        <w:tcBorders>
                          <w:left w:val="double" w:sz="2" w:space="0" w:color="9F9F9F"/>
                        </w:tcBorders>
                        <w:shd w:val="clear" w:color="auto" w:fill="FFFF99"/>
                      </w:tcPr>
                      <w:p>
                        <w:pPr>
                          <w:pStyle w:val="TableParagraph"/>
                          <w:spacing w:before="3"/>
                          <w:ind w:left="104" w:right="93"/>
                          <w:jc w:val="center"/>
                          <w:rPr>
                            <w:sz w:val="24"/>
                          </w:rPr>
                        </w:pPr>
                        <w:r>
                          <w:rPr>
                            <w:sz w:val="24"/>
                          </w:rPr>
                          <w:t>BAUDCTL.6</w:t>
                        </w:r>
                      </w:p>
                    </w:tc>
                    <w:tc>
                      <w:tcPr>
                        <w:tcW w:w="1275" w:type="dxa"/>
                        <w:shd w:val="clear" w:color="auto" w:fill="FFFF99"/>
                      </w:tcPr>
                      <w:p>
                        <w:pPr>
                          <w:pStyle w:val="TableParagraph"/>
                          <w:spacing w:before="3"/>
                          <w:ind w:left="131"/>
                          <w:rPr>
                            <w:sz w:val="24"/>
                          </w:rPr>
                        </w:pPr>
                        <w:r>
                          <w:rPr>
                            <w:sz w:val="24"/>
                          </w:rPr>
                          <w:t>RCIDL</w:t>
                        </w:r>
                      </w:p>
                    </w:tc>
                    <w:tc>
                      <w:tcPr>
                        <w:tcW w:w="7335" w:type="dxa"/>
                        <w:shd w:val="clear" w:color="auto" w:fill="FFFF99"/>
                      </w:tcPr>
                      <w:p>
                        <w:pPr>
                          <w:pStyle w:val="TableParagraph"/>
                          <w:spacing w:line="242" w:lineRule="auto" w:before="3"/>
                          <w:ind w:left="129" w:right="3131"/>
                          <w:rPr>
                            <w:sz w:val="24"/>
                          </w:rPr>
                        </w:pPr>
                        <w:r>
                          <w:rPr>
                            <w:sz w:val="24"/>
                          </w:rPr>
                          <w:t>Receive Idle Flag bit: bit cờ ngừng nhận Ở chế độ không đồng bộ:</w:t>
                        </w:r>
                      </w:p>
                      <w:p>
                        <w:pPr>
                          <w:pStyle w:val="TableParagraph"/>
                          <w:ind w:left="129" w:right="144"/>
                          <w:rPr>
                            <w:sz w:val="24"/>
                          </w:rPr>
                        </w:pPr>
                        <w:r>
                          <w:rPr>
                            <w:sz w:val="24"/>
                          </w:rPr>
                          <w:t>RCIDL = 1: cho biết bộ nhận đang ngừng – lên 1 khi phát hiện bit stop. RCIDL = 0: cho biết bắt đầu nhận bit start cho đến bit dữ liệu cuối cùng. Ở chế độ đồng bộ: không có tác dụng.</w:t>
                        </w:r>
                      </w:p>
                    </w:tc>
                  </w:tr>
                  <w:tr>
                    <w:trPr>
                      <w:trHeight w:val="1957" w:hRule="atLeast"/>
                    </w:trPr>
                    <w:tc>
                      <w:tcPr>
                        <w:tcW w:w="1599" w:type="dxa"/>
                        <w:tcBorders>
                          <w:left w:val="double" w:sz="2" w:space="0" w:color="9F9F9F"/>
                        </w:tcBorders>
                      </w:tcPr>
                      <w:p>
                        <w:pPr>
                          <w:pStyle w:val="TableParagraph"/>
                          <w:spacing w:before="3"/>
                          <w:ind w:left="104" w:right="93"/>
                          <w:jc w:val="center"/>
                          <w:rPr>
                            <w:sz w:val="24"/>
                          </w:rPr>
                        </w:pPr>
                        <w:r>
                          <w:rPr>
                            <w:sz w:val="24"/>
                          </w:rPr>
                          <w:t>BAUDCTL.4</w:t>
                        </w:r>
                      </w:p>
                    </w:tc>
                    <w:tc>
                      <w:tcPr>
                        <w:tcW w:w="1275" w:type="dxa"/>
                      </w:tcPr>
                      <w:p>
                        <w:pPr>
                          <w:pStyle w:val="TableParagraph"/>
                          <w:spacing w:before="3"/>
                          <w:ind w:left="131"/>
                          <w:rPr>
                            <w:sz w:val="24"/>
                          </w:rPr>
                        </w:pPr>
                        <w:r>
                          <w:rPr>
                            <w:sz w:val="24"/>
                          </w:rPr>
                          <w:t>SCKP</w:t>
                        </w:r>
                      </w:p>
                    </w:tc>
                    <w:tc>
                      <w:tcPr>
                        <w:tcW w:w="7335" w:type="dxa"/>
                      </w:tcPr>
                      <w:p>
                        <w:pPr>
                          <w:pStyle w:val="TableParagraph"/>
                          <w:spacing w:before="3"/>
                          <w:ind w:left="129"/>
                          <w:rPr>
                            <w:sz w:val="24"/>
                          </w:rPr>
                        </w:pPr>
                        <w:r>
                          <w:rPr>
                            <w:sz w:val="24"/>
                          </w:rPr>
                          <w:t>Synchronous Clock Polarity bit:</w:t>
                        </w:r>
                      </w:p>
                      <w:p>
                        <w:pPr>
                          <w:pStyle w:val="TableParagraph"/>
                          <w:spacing w:line="275" w:lineRule="exact" w:before="2"/>
                          <w:ind w:left="129"/>
                          <w:rPr>
                            <w:sz w:val="24"/>
                          </w:rPr>
                        </w:pPr>
                        <w:r>
                          <w:rPr>
                            <w:sz w:val="24"/>
                          </w:rPr>
                          <w:t>Ở chế độ không đồng bộ:</w:t>
                        </w:r>
                      </w:p>
                      <w:p>
                        <w:pPr>
                          <w:pStyle w:val="TableParagraph"/>
                          <w:spacing w:line="275" w:lineRule="exact"/>
                          <w:ind w:left="129"/>
                          <w:rPr>
                            <w:sz w:val="24"/>
                          </w:rPr>
                        </w:pPr>
                        <w:r>
                          <w:rPr>
                            <w:sz w:val="24"/>
                          </w:rPr>
                          <w:t>SCKP = 1: phát dữ liệu đảo đến chân TX/CK.</w:t>
                        </w:r>
                      </w:p>
                      <w:p>
                        <w:pPr>
                          <w:pStyle w:val="TableParagraph"/>
                          <w:spacing w:before="3"/>
                          <w:ind w:left="129" w:right="1942"/>
                          <w:rPr>
                            <w:sz w:val="24"/>
                          </w:rPr>
                        </w:pPr>
                        <w:r>
                          <w:rPr>
                            <w:sz w:val="24"/>
                          </w:rPr>
                          <w:t>SCKP = 0: phát dữ liệu không đảo đến chân TX/CK. Ở chế độ đồng bộ:</w:t>
                        </w:r>
                      </w:p>
                      <w:p>
                        <w:pPr>
                          <w:pStyle w:val="TableParagraph"/>
                          <w:spacing w:line="237" w:lineRule="auto" w:before="2"/>
                          <w:ind w:left="129" w:right="699"/>
                          <w:rPr>
                            <w:sz w:val="24"/>
                          </w:rPr>
                        </w:pPr>
                        <w:r>
                          <w:rPr>
                            <w:sz w:val="24"/>
                          </w:rPr>
                          <w:t>SCKP = 1: dữ liệu được dịch khi có cạnh lên của xung clock. SCKP = 0: dữ liệu được dịch khi có cạnh xuống của xung clock.</w:t>
                        </w:r>
                      </w:p>
                    </w:tc>
                  </w:tr>
                  <w:tr>
                    <w:trPr>
                      <w:trHeight w:val="852" w:hRule="atLeast"/>
                    </w:trPr>
                    <w:tc>
                      <w:tcPr>
                        <w:tcW w:w="1599" w:type="dxa"/>
                        <w:tcBorders>
                          <w:left w:val="double" w:sz="2" w:space="0" w:color="9F9F9F"/>
                        </w:tcBorders>
                        <w:shd w:val="clear" w:color="auto" w:fill="CCFFCC"/>
                      </w:tcPr>
                      <w:p>
                        <w:pPr>
                          <w:pStyle w:val="TableParagraph"/>
                          <w:spacing w:before="3"/>
                          <w:ind w:left="104" w:right="93"/>
                          <w:jc w:val="center"/>
                          <w:rPr>
                            <w:sz w:val="24"/>
                          </w:rPr>
                        </w:pPr>
                        <w:r>
                          <w:rPr>
                            <w:sz w:val="24"/>
                          </w:rPr>
                          <w:t>BAUDCTL.3</w:t>
                        </w:r>
                      </w:p>
                    </w:tc>
                    <w:tc>
                      <w:tcPr>
                        <w:tcW w:w="1275" w:type="dxa"/>
                        <w:shd w:val="clear" w:color="auto" w:fill="CCFFCC"/>
                      </w:tcPr>
                      <w:p>
                        <w:pPr>
                          <w:pStyle w:val="TableParagraph"/>
                          <w:spacing w:before="3"/>
                          <w:ind w:left="131"/>
                          <w:rPr>
                            <w:sz w:val="24"/>
                          </w:rPr>
                        </w:pPr>
                        <w:r>
                          <w:rPr>
                            <w:sz w:val="24"/>
                          </w:rPr>
                          <w:t>BRG16</w:t>
                        </w:r>
                      </w:p>
                    </w:tc>
                    <w:tc>
                      <w:tcPr>
                        <w:tcW w:w="7335" w:type="dxa"/>
                        <w:shd w:val="clear" w:color="auto" w:fill="CCFFCC"/>
                      </w:tcPr>
                      <w:p>
                        <w:pPr>
                          <w:pStyle w:val="TableParagraph"/>
                          <w:spacing w:before="3"/>
                          <w:ind w:left="129"/>
                          <w:rPr>
                            <w:sz w:val="24"/>
                          </w:rPr>
                        </w:pPr>
                        <w:r>
                          <w:rPr>
                            <w:sz w:val="24"/>
                          </w:rPr>
                          <w:t>16 bit Baud Rate generator bit</w:t>
                        </w:r>
                      </w:p>
                      <w:p>
                        <w:pPr>
                          <w:pStyle w:val="TableParagraph"/>
                          <w:spacing w:line="237" w:lineRule="auto" w:before="4"/>
                          <w:ind w:left="129" w:right="1942"/>
                          <w:rPr>
                            <w:sz w:val="24"/>
                          </w:rPr>
                        </w:pPr>
                        <w:r>
                          <w:rPr>
                            <w:sz w:val="24"/>
                          </w:rPr>
                          <w:t>BRG16 = 1: sử dụng bộ tạo tốc độ baud 16 bit. BRG16 = 0: sử dụng bộ tạo tốc độ baud 8 bit.</w:t>
                        </w:r>
                      </w:p>
                    </w:tc>
                  </w:tr>
                  <w:tr>
                    <w:trPr>
                      <w:trHeight w:val="1957" w:hRule="atLeast"/>
                    </w:trPr>
                    <w:tc>
                      <w:tcPr>
                        <w:tcW w:w="1599" w:type="dxa"/>
                        <w:tcBorders>
                          <w:left w:val="double" w:sz="2" w:space="0" w:color="9F9F9F"/>
                        </w:tcBorders>
                        <w:shd w:val="clear" w:color="auto" w:fill="CCFFCC"/>
                      </w:tcPr>
                      <w:p>
                        <w:pPr>
                          <w:pStyle w:val="TableParagraph"/>
                          <w:spacing w:before="3"/>
                          <w:ind w:left="104" w:right="93"/>
                          <w:jc w:val="center"/>
                          <w:rPr>
                            <w:sz w:val="24"/>
                          </w:rPr>
                        </w:pPr>
                        <w:r>
                          <w:rPr>
                            <w:sz w:val="24"/>
                          </w:rPr>
                          <w:t>BAUDCTL.1</w:t>
                        </w:r>
                      </w:p>
                    </w:tc>
                    <w:tc>
                      <w:tcPr>
                        <w:tcW w:w="1275" w:type="dxa"/>
                        <w:shd w:val="clear" w:color="auto" w:fill="CCFFCC"/>
                      </w:tcPr>
                      <w:p>
                        <w:pPr>
                          <w:pStyle w:val="TableParagraph"/>
                          <w:spacing w:before="3"/>
                          <w:ind w:left="131"/>
                          <w:rPr>
                            <w:sz w:val="24"/>
                          </w:rPr>
                        </w:pPr>
                        <w:r>
                          <w:rPr>
                            <w:sz w:val="24"/>
                          </w:rPr>
                          <w:t>WUE</w:t>
                        </w:r>
                      </w:p>
                    </w:tc>
                    <w:tc>
                      <w:tcPr>
                        <w:tcW w:w="7335" w:type="dxa"/>
                        <w:shd w:val="clear" w:color="auto" w:fill="CCFFCC"/>
                      </w:tcPr>
                      <w:p>
                        <w:pPr>
                          <w:pStyle w:val="TableParagraph"/>
                          <w:spacing w:line="242" w:lineRule="auto" w:before="3"/>
                          <w:ind w:left="129" w:right="2231"/>
                          <w:jc w:val="both"/>
                          <w:rPr>
                            <w:sz w:val="24"/>
                          </w:rPr>
                        </w:pPr>
                        <w:r>
                          <w:rPr>
                            <w:sz w:val="24"/>
                          </w:rPr>
                          <w:t>Wake – up Enable bit: bit cho phép đánh thức CPU Ở chế độ không đồng bộ:</w:t>
                        </w:r>
                      </w:p>
                      <w:p>
                        <w:pPr>
                          <w:pStyle w:val="TableParagraph"/>
                          <w:ind w:left="129" w:right="109"/>
                          <w:jc w:val="both"/>
                          <w:rPr>
                            <w:sz w:val="24"/>
                          </w:rPr>
                        </w:pPr>
                        <w:r>
                          <w:rPr>
                            <w:sz w:val="24"/>
                          </w:rPr>
                          <w:t>WUE = 1: cho phép </w:t>
                        </w:r>
                        <w:r>
                          <w:rPr>
                            <w:spacing w:val="-3"/>
                            <w:sz w:val="24"/>
                          </w:rPr>
                          <w:t>bộ </w:t>
                        </w:r>
                        <w:r>
                          <w:rPr>
                            <w:sz w:val="24"/>
                          </w:rPr>
                          <w:t>nhận chờ cho đến khi có xung cạnh xuống. </w:t>
                        </w:r>
                        <w:r>
                          <w:rPr>
                            <w:spacing w:val="2"/>
                            <w:sz w:val="24"/>
                          </w:rPr>
                          <w:t>Sẽ </w:t>
                        </w:r>
                        <w:r>
                          <w:rPr>
                            <w:sz w:val="24"/>
                          </w:rPr>
                          <w:t>không có kí </w:t>
                        </w:r>
                        <w:r>
                          <w:rPr>
                            <w:spacing w:val="2"/>
                            <w:sz w:val="24"/>
                          </w:rPr>
                          <w:t>tự </w:t>
                        </w:r>
                        <w:r>
                          <w:rPr>
                            <w:sz w:val="24"/>
                          </w:rPr>
                          <w:t>nào được nhận nếu </w:t>
                        </w:r>
                        <w:r>
                          <w:rPr>
                            <w:spacing w:val="-4"/>
                            <w:sz w:val="24"/>
                          </w:rPr>
                          <w:t>bit </w:t>
                        </w:r>
                        <w:r>
                          <w:rPr>
                            <w:sz w:val="24"/>
                          </w:rPr>
                          <w:t>RCIF thiết lập ở mức 1. </w:t>
                        </w:r>
                        <w:r>
                          <w:rPr>
                            <w:spacing w:val="-3"/>
                            <w:sz w:val="24"/>
                          </w:rPr>
                          <w:t>WUE </w:t>
                        </w:r>
                        <w:r>
                          <w:rPr>
                            <w:sz w:val="24"/>
                          </w:rPr>
                          <w:t>sẽ  </w:t>
                        </w:r>
                        <w:r>
                          <w:rPr>
                            <w:spacing w:val="2"/>
                            <w:sz w:val="24"/>
                          </w:rPr>
                          <w:t>tự </w:t>
                        </w:r>
                        <w:r>
                          <w:rPr>
                            <w:sz w:val="24"/>
                          </w:rPr>
                          <w:t>động xóa sau khi </w:t>
                        </w:r>
                        <w:r>
                          <w:rPr>
                            <w:spacing w:val="-4"/>
                            <w:sz w:val="24"/>
                          </w:rPr>
                          <w:t>bit </w:t>
                        </w:r>
                        <w:r>
                          <w:rPr>
                            <w:sz w:val="24"/>
                          </w:rPr>
                          <w:t>RCIF </w:t>
                        </w:r>
                        <w:r>
                          <w:rPr>
                            <w:spacing w:val="-3"/>
                            <w:sz w:val="24"/>
                          </w:rPr>
                          <w:t>lên</w:t>
                        </w:r>
                        <w:r>
                          <w:rPr>
                            <w:spacing w:val="6"/>
                            <w:sz w:val="24"/>
                          </w:rPr>
                          <w:t> </w:t>
                        </w:r>
                        <w:r>
                          <w:rPr>
                            <w:sz w:val="24"/>
                          </w:rPr>
                          <w:t>1.</w:t>
                        </w:r>
                      </w:p>
                      <w:p>
                        <w:pPr>
                          <w:pStyle w:val="TableParagraph"/>
                          <w:spacing w:line="237" w:lineRule="auto"/>
                          <w:ind w:left="129" w:right="2949"/>
                          <w:jc w:val="both"/>
                          <w:rPr>
                            <w:sz w:val="24"/>
                          </w:rPr>
                        </w:pPr>
                        <w:r>
                          <w:rPr>
                            <w:sz w:val="24"/>
                          </w:rPr>
                          <w:t>WUE = 0: Bộ nhận hoạt động bình thường. Ở chế độ đồng bộ: không có chức năng.</w:t>
                        </w:r>
                      </w:p>
                    </w:tc>
                  </w:tr>
                  <w:tr>
                    <w:trPr>
                      <w:trHeight w:val="1128" w:hRule="atLeast"/>
                    </w:trPr>
                    <w:tc>
                      <w:tcPr>
                        <w:tcW w:w="1599" w:type="dxa"/>
                        <w:tcBorders>
                          <w:left w:val="double" w:sz="2" w:space="0" w:color="9F9F9F"/>
                        </w:tcBorders>
                      </w:tcPr>
                      <w:p>
                        <w:pPr>
                          <w:pStyle w:val="TableParagraph"/>
                          <w:spacing w:before="3"/>
                          <w:ind w:left="104" w:right="93"/>
                          <w:jc w:val="center"/>
                          <w:rPr>
                            <w:sz w:val="24"/>
                          </w:rPr>
                        </w:pPr>
                        <w:r>
                          <w:rPr>
                            <w:sz w:val="24"/>
                          </w:rPr>
                          <w:t>BAUDCTL.0</w:t>
                        </w:r>
                      </w:p>
                    </w:tc>
                    <w:tc>
                      <w:tcPr>
                        <w:tcW w:w="1275" w:type="dxa"/>
                      </w:tcPr>
                      <w:p>
                        <w:pPr>
                          <w:pStyle w:val="TableParagraph"/>
                          <w:spacing w:before="3"/>
                          <w:ind w:left="131"/>
                          <w:rPr>
                            <w:sz w:val="24"/>
                          </w:rPr>
                        </w:pPr>
                        <w:r>
                          <w:rPr>
                            <w:sz w:val="24"/>
                          </w:rPr>
                          <w:t>ABDEN</w:t>
                        </w:r>
                      </w:p>
                    </w:tc>
                    <w:tc>
                      <w:tcPr>
                        <w:tcW w:w="7335" w:type="dxa"/>
                      </w:tcPr>
                      <w:p>
                        <w:pPr>
                          <w:pStyle w:val="TableParagraph"/>
                          <w:spacing w:line="242" w:lineRule="auto" w:before="3"/>
                          <w:ind w:left="129" w:right="144"/>
                          <w:rPr>
                            <w:sz w:val="24"/>
                          </w:rPr>
                        </w:pPr>
                        <w:r>
                          <w:rPr>
                            <w:sz w:val="24"/>
                          </w:rPr>
                          <w:t>Auto-Baud Detect Enable bit: </w:t>
                        </w:r>
                        <w:r>
                          <w:rPr>
                            <w:spacing w:val="-4"/>
                            <w:sz w:val="24"/>
                          </w:rPr>
                          <w:t>bit </w:t>
                        </w:r>
                        <w:r>
                          <w:rPr>
                            <w:sz w:val="24"/>
                          </w:rPr>
                          <w:t>cho phép phát hiện tốc độ baud </w:t>
                        </w:r>
                        <w:r>
                          <w:rPr>
                            <w:spacing w:val="2"/>
                            <w:sz w:val="24"/>
                          </w:rPr>
                          <w:t>tự </w:t>
                        </w:r>
                        <w:r>
                          <w:rPr>
                            <w:sz w:val="24"/>
                          </w:rPr>
                          <w:t>động.</w:t>
                        </w:r>
                      </w:p>
                      <w:p>
                        <w:pPr>
                          <w:pStyle w:val="TableParagraph"/>
                          <w:spacing w:line="270" w:lineRule="exact"/>
                          <w:ind w:left="129"/>
                          <w:rPr>
                            <w:sz w:val="24"/>
                          </w:rPr>
                        </w:pPr>
                        <w:r>
                          <w:rPr>
                            <w:sz w:val="24"/>
                          </w:rPr>
                          <w:t>ABDEN = 1: cho phép hoạt động tốc độ baud tự động.</w:t>
                        </w:r>
                      </w:p>
                      <w:p>
                        <w:pPr>
                          <w:pStyle w:val="TableParagraph"/>
                          <w:spacing w:line="275" w:lineRule="exact" w:before="2"/>
                          <w:ind w:left="129"/>
                          <w:rPr>
                            <w:sz w:val="24"/>
                          </w:rPr>
                        </w:pPr>
                        <w:r>
                          <w:rPr>
                            <w:sz w:val="24"/>
                          </w:rPr>
                          <w:t>ABDEN = 0: không cho phép hoạt động tốc độ baud tự động</w:t>
                        </w:r>
                      </w:p>
                    </w:tc>
                  </w:tr>
                </w:tbl>
                <w:p>
                  <w:pPr>
                    <w:pStyle w:val="BodyText"/>
                  </w:pPr>
                </w:p>
              </w:txbxContent>
            </v:textbox>
            <w10:wrap type="none"/>
          </v:shape>
        </w:pict>
      </w:r>
      <w:r>
        <w:rPr>
          <w:i/>
          <w:sz w:val="24"/>
        </w:rPr>
        <w:t>Hình 9-10: Thanh ghi RCSTA. </w:t>
      </w:r>
      <w:r>
        <w:rPr>
          <w:i/>
          <w:sz w:val="24"/>
        </w:rPr>
        <w:t>Bảng 9-3: </w:t>
      </w:r>
      <w:r>
        <w:rPr>
          <w:sz w:val="24"/>
        </w:rPr>
        <w:t>Tóm tắt chức năng các bit trong thanh ghi BAUDCTL:</w:t>
      </w:r>
    </w:p>
    <w:p>
      <w:pPr>
        <w:spacing w:after="0" w:line="396" w:lineRule="auto"/>
        <w:jc w:val="left"/>
        <w:rPr>
          <w:sz w:val="24"/>
        </w:rPr>
        <w:sectPr>
          <w:type w:val="continuous"/>
          <w:pgSz w:w="11910" w:h="16840"/>
          <w:pgMar w:top="520" w:bottom="280" w:left="740" w:right="0"/>
        </w:sectPr>
      </w:pPr>
    </w:p>
    <w:p>
      <w:pPr>
        <w:pStyle w:val="BodyText"/>
        <w:spacing w:line="237" w:lineRule="auto"/>
        <w:ind w:left="676" w:right="491" w:firstLine="566"/>
      </w:pPr>
      <w:r>
        <w:rPr/>
        <w:t>Bộ phát tốc độ baud (Baud Rate Generator) là timer 8 bit hoặc 16 bit để tạo tốc độ cho hoạt động truyền dữ liệu ESUART đồng bộ và bất đồng bộ.</w:t>
      </w:r>
    </w:p>
    <w:p>
      <w:pPr>
        <w:pStyle w:val="BodyText"/>
        <w:spacing w:line="237" w:lineRule="auto" w:before="120"/>
        <w:ind w:left="676" w:right="668" w:firstLine="566"/>
      </w:pPr>
      <w:r>
        <w:rPr/>
        <w:t>Mặc nhiên thì khối tạo tốc độ baud BRG hoạt động chế độ 8 bit, nếu cho bit BRG16 bằng 1 thì hoạt động chế độ 16 bit.</w:t>
      </w:r>
    </w:p>
    <w:p>
      <w:pPr>
        <w:pStyle w:val="BodyText"/>
        <w:spacing w:before="123"/>
        <w:ind w:left="1243"/>
      </w:pPr>
      <w:r>
        <w:rPr/>
        <w:t>Cặp thanh ghi SPBRGH và SPBRG xác định chu kỳ tạo tốc độ baud của timer.</w:t>
      </w:r>
    </w:p>
    <w:p>
      <w:pPr>
        <w:pStyle w:val="BodyText"/>
        <w:spacing w:line="237" w:lineRule="auto" w:before="121"/>
        <w:ind w:left="676" w:right="668" w:firstLine="566"/>
      </w:pPr>
      <w:r>
        <w:rPr/>
        <w:t>Trong chế độ truyền đồng bộ thì bộ nhân chu kỳ tốc độ baud được xác định bởi cả 2 bit BRGH trong thanh ghi TXSTA và bit BRG16 trong thanh ghi BAUDCTL.</w:t>
      </w:r>
    </w:p>
    <w:p>
      <w:pPr>
        <w:pStyle w:val="BodyText"/>
        <w:spacing w:line="237" w:lineRule="auto" w:before="125"/>
        <w:ind w:left="676" w:right="668" w:firstLine="566"/>
      </w:pPr>
      <w:r>
        <w:rPr/>
        <w:t>Trong chế độ truyền bất đồng </w:t>
      </w:r>
      <w:r>
        <w:rPr>
          <w:spacing w:val="-3"/>
        </w:rPr>
        <w:t>bộ </w:t>
      </w:r>
      <w:r>
        <w:rPr/>
        <w:t>thì </w:t>
      </w:r>
      <w:r>
        <w:rPr>
          <w:spacing w:val="-3"/>
        </w:rPr>
        <w:t>bộ </w:t>
      </w:r>
      <w:r>
        <w:rPr/>
        <w:t>nhân chu kỳ </w:t>
      </w:r>
      <w:r>
        <w:rPr>
          <w:spacing w:val="3"/>
        </w:rPr>
        <w:t>tốc </w:t>
      </w:r>
      <w:r>
        <w:rPr>
          <w:spacing w:val="-3"/>
        </w:rPr>
        <w:t>độ </w:t>
      </w:r>
      <w:r>
        <w:rPr/>
        <w:t>baud chỉ được xác định bởi </w:t>
      </w:r>
      <w:r>
        <w:rPr>
          <w:spacing w:val="-4"/>
        </w:rPr>
        <w:t>bit </w:t>
      </w:r>
      <w:r>
        <w:rPr/>
        <w:t>BRGH.</w:t>
      </w:r>
    </w:p>
    <w:p>
      <w:pPr>
        <w:spacing w:before="124"/>
        <w:ind w:left="1243" w:right="0" w:firstLine="0"/>
        <w:jc w:val="left"/>
        <w:rPr>
          <w:sz w:val="24"/>
        </w:rPr>
      </w:pPr>
      <w:r>
        <w:rPr/>
        <w:drawing>
          <wp:anchor distT="0" distB="0" distL="0" distR="0" allowOverlap="1" layoutInCell="1" locked="0" behindDoc="0" simplePos="0" relativeHeight="1263">
            <wp:simplePos x="0" y="0"/>
            <wp:positionH relativeFrom="page">
              <wp:posOffset>959925</wp:posOffset>
            </wp:positionH>
            <wp:positionV relativeFrom="paragraph">
              <wp:posOffset>327984</wp:posOffset>
            </wp:positionV>
            <wp:extent cx="6363333" cy="1659445"/>
            <wp:effectExtent l="0" t="0" r="0" b="0"/>
            <wp:wrapTopAndBottom/>
            <wp:docPr id="281" name="image790.png"/>
            <wp:cNvGraphicFramePr>
              <a:graphicFrameLocks noChangeAspect="1"/>
            </wp:cNvGraphicFramePr>
            <a:graphic>
              <a:graphicData uri="http://schemas.openxmlformats.org/drawingml/2006/picture">
                <pic:pic>
                  <pic:nvPicPr>
                    <pic:cNvPr id="282" name="image790.png"/>
                    <pic:cNvPicPr/>
                  </pic:nvPicPr>
                  <pic:blipFill>
                    <a:blip r:embed="rId991" cstate="print"/>
                    <a:stretch>
                      <a:fillRect/>
                    </a:stretch>
                  </pic:blipFill>
                  <pic:spPr>
                    <a:xfrm>
                      <a:off x="0" y="0"/>
                      <a:ext cx="6363333" cy="1659445"/>
                    </a:xfrm>
                    <a:prstGeom prst="rect">
                      <a:avLst/>
                    </a:prstGeom>
                  </pic:spPr>
                </pic:pic>
              </a:graphicData>
            </a:graphic>
          </wp:anchor>
        </w:drawing>
      </w:r>
      <w:r>
        <w:rPr>
          <w:i/>
          <w:sz w:val="24"/>
        </w:rPr>
        <w:t>Bảng 9-4: </w:t>
      </w:r>
      <w:r>
        <w:rPr>
          <w:sz w:val="24"/>
        </w:rPr>
        <w:t>Tóm tắt các công thức tính tốc độ baud:</w:t>
      </w:r>
    </w:p>
    <w:p>
      <w:pPr>
        <w:pStyle w:val="BodyText"/>
        <w:spacing w:before="47"/>
        <w:ind w:left="676" w:right="566" w:firstLine="566"/>
        <w:jc w:val="both"/>
        <w:rPr>
          <w:b/>
        </w:rPr>
      </w:pPr>
      <w:r>
        <w:rPr/>
        <w:t>Ứng với từng trạng thái của 3 </w:t>
      </w:r>
      <w:r>
        <w:rPr>
          <w:spacing w:val="-4"/>
        </w:rPr>
        <w:t>bit </w:t>
      </w:r>
      <w:r>
        <w:rPr/>
        <w:t>SYNC, BRG16 </w:t>
      </w:r>
      <w:r>
        <w:rPr>
          <w:spacing w:val="-3"/>
        </w:rPr>
        <w:t>và </w:t>
      </w:r>
      <w:r>
        <w:rPr/>
        <w:t>BRGH </w:t>
      </w:r>
      <w:r>
        <w:rPr>
          <w:spacing w:val="-3"/>
        </w:rPr>
        <w:t>mà </w:t>
      </w:r>
      <w:r>
        <w:rPr/>
        <w:t>có các công thức  tính </w:t>
      </w:r>
      <w:r>
        <w:rPr>
          <w:spacing w:val="3"/>
        </w:rPr>
        <w:t>tốc </w:t>
      </w:r>
      <w:r>
        <w:rPr/>
        <w:t>độ baud tương ứng. Trong công thức tính tốc </w:t>
      </w:r>
      <w:r>
        <w:rPr>
          <w:spacing w:val="-3"/>
        </w:rPr>
        <w:t>độ </w:t>
      </w:r>
      <w:r>
        <w:rPr/>
        <w:t>baud thì n </w:t>
      </w:r>
      <w:r>
        <w:rPr>
          <w:spacing w:val="-3"/>
        </w:rPr>
        <w:t>là </w:t>
      </w:r>
      <w:r>
        <w:rPr/>
        <w:t>giá trị của cặp thanh ghi SPBRGH </w:t>
      </w:r>
      <w:r>
        <w:rPr>
          <w:spacing w:val="-3"/>
        </w:rPr>
        <w:t>và </w:t>
      </w:r>
      <w:r>
        <w:rPr/>
        <w:t>SPBRG</w:t>
      </w:r>
      <w:r>
        <w:rPr>
          <w:b/>
        </w:rPr>
        <w:t>.</w:t>
      </w:r>
    </w:p>
    <w:p>
      <w:pPr>
        <w:pStyle w:val="BodyText"/>
        <w:spacing w:before="5"/>
        <w:rPr>
          <w:b/>
          <w:sz w:val="13"/>
        </w:rPr>
      </w:pPr>
      <w:r>
        <w:rPr/>
        <w:pict>
          <v:group style="position:absolute;margin-left:65.064003pt;margin-top:9.706111pt;width:507.8pt;height:34.8pt;mso-position-horizontal-relative:page;mso-position-vertical-relative:paragraph;z-index:-15080448;mso-wrap-distance-left:0;mso-wrap-distance-right:0" coordorigin="1301,194" coordsize="10156,696">
            <v:rect style="position:absolute;left:1310;top:203;width:10137;height:336" filled="true" fillcolor="#c2d59b" stroked="false">
              <v:fill type="solid"/>
            </v:rect>
            <v:rect style="position:absolute;left:1310;top:194;width:10137;height:10" filled="true" fillcolor="#000000" stroked="false">
              <v:fill type="solid"/>
            </v:rect>
            <v:rect style="position:absolute;left:1310;top:539;width:10137;height:341" filled="true" fillcolor="#c2d59b" stroked="false">
              <v:fill type="solid"/>
            </v:rect>
            <v:shape style="position:absolute;left:1301;top:194;width:10156;height:697" coordorigin="1301,194" coordsize="10156,697" path="m11447,881l1311,881,1311,194,1301,194,1301,890,1311,890,1311,890,11447,890,11447,881xm11457,194l11448,194,11448,890,11457,890,11457,194xe" filled="true" fillcolor="#000000" stroked="false">
              <v:path arrowok="t"/>
              <v:fill type="solid"/>
            </v:shape>
            <v:shape style="position:absolute;left:1416;top:225;width:1023;height:266" type="#_x0000_t202" filled="false" stroked="false">
              <v:textbox inset="0,0,0,0">
                <w:txbxContent>
                  <w:p>
                    <w:pPr>
                      <w:spacing w:line="266" w:lineRule="exact" w:before="0"/>
                      <w:ind w:left="0" w:right="0" w:firstLine="0"/>
                      <w:jc w:val="left"/>
                      <w:rPr>
                        <w:b/>
                        <w:i/>
                        <w:sz w:val="24"/>
                      </w:rPr>
                    </w:pPr>
                    <w:r>
                      <w:rPr>
                        <w:b/>
                        <w:i/>
                        <w:sz w:val="24"/>
                      </w:rPr>
                      <w:t>Ví dụ 9-1:</w:t>
                    </w:r>
                  </w:p>
                </w:txbxContent>
              </v:textbox>
              <w10:wrap type="none"/>
            </v:shape>
            <v:shape style="position:absolute;left:2977;top:225;width:8340;height:583" type="#_x0000_t202" filled="false" stroked="false">
              <v:textbox inset="0,0,0,0">
                <w:txbxContent>
                  <w:p>
                    <w:pPr>
                      <w:spacing w:line="266" w:lineRule="exact" w:before="0"/>
                      <w:ind w:left="0" w:right="0" w:firstLine="0"/>
                      <w:jc w:val="left"/>
                      <w:rPr>
                        <w:sz w:val="24"/>
                      </w:rPr>
                    </w:pPr>
                    <w:r>
                      <w:rPr>
                        <w:sz w:val="24"/>
                      </w:rPr>
                      <w:t>Hãy tính giá trị n của cặp thanh ghi để tốc độ truyền là 9600BAUD, sử dụng thạch anh</w:t>
                    </w:r>
                  </w:p>
                  <w:p>
                    <w:pPr>
                      <w:spacing w:before="41"/>
                      <w:ind w:left="0" w:right="0" w:firstLine="0"/>
                      <w:jc w:val="left"/>
                      <w:rPr>
                        <w:sz w:val="24"/>
                      </w:rPr>
                    </w:pPr>
                    <w:r>
                      <w:rPr>
                        <w:sz w:val="24"/>
                      </w:rPr>
                      <w:t>có tần số 16MHz, hoạt động bất đồng bộ, bộ phát tốc độ BRG 8 bit.</w:t>
                    </w:r>
                  </w:p>
                </w:txbxContent>
              </v:textbox>
              <w10:wrap type="none"/>
            </v:shape>
            <w10:wrap type="topAndBottom"/>
          </v:group>
        </w:pict>
      </w:r>
    </w:p>
    <w:p>
      <w:pPr>
        <w:pStyle w:val="BodyText"/>
        <w:spacing w:before="1"/>
        <w:rPr>
          <w:b/>
          <w:sz w:val="6"/>
        </w:rPr>
      </w:pPr>
    </w:p>
    <w:p>
      <w:pPr>
        <w:spacing w:after="0"/>
        <w:rPr>
          <w:sz w:val="6"/>
        </w:rPr>
        <w:sectPr>
          <w:headerReference w:type="default" r:id="rId989"/>
          <w:headerReference w:type="even" r:id="rId990"/>
          <w:pgSz w:w="11910" w:h="16840"/>
          <w:pgMar w:header="283" w:footer="472" w:top="640" w:bottom="660" w:left="740" w:right="0"/>
        </w:sectPr>
      </w:pPr>
    </w:p>
    <w:p>
      <w:pPr>
        <w:spacing w:before="154"/>
        <w:ind w:left="1243" w:right="0" w:firstLine="0"/>
        <w:jc w:val="left"/>
        <w:rPr>
          <w:rFonts w:ascii="Symbol" w:hAnsi="Symbol"/>
          <w:sz w:val="24"/>
        </w:rPr>
      </w:pPr>
      <w:r>
        <w:rPr>
          <w:sz w:val="24"/>
        </w:rPr>
        <w:t>Công thức tính </w:t>
      </w:r>
      <w:r>
        <w:rPr>
          <w:spacing w:val="3"/>
          <w:sz w:val="24"/>
        </w:rPr>
        <w:t>tốc </w:t>
      </w:r>
      <w:r>
        <w:rPr>
          <w:spacing w:val="-3"/>
          <w:sz w:val="24"/>
        </w:rPr>
        <w:t>độ </w:t>
      </w:r>
      <w:r>
        <w:rPr>
          <w:sz w:val="24"/>
        </w:rPr>
        <w:t>baud: </w:t>
      </w:r>
      <w:r>
        <w:rPr>
          <w:i/>
          <w:sz w:val="24"/>
        </w:rPr>
        <w:t>TDTDL </w:t>
      </w:r>
      <w:r>
        <w:rPr>
          <w:rFonts w:ascii="Symbol" w:hAnsi="Symbol"/>
          <w:sz w:val="24"/>
        </w:rPr>
        <w:t></w:t>
      </w:r>
      <w:r>
        <w:rPr>
          <w:sz w:val="24"/>
        </w:rPr>
        <w:t> </w:t>
      </w:r>
      <w:r>
        <w:rPr>
          <w:i/>
          <w:spacing w:val="-3"/>
          <w:sz w:val="24"/>
        </w:rPr>
        <w:t>TDBAUD </w:t>
      </w:r>
      <w:r>
        <w:rPr>
          <w:rFonts w:ascii="Symbol" w:hAnsi="Symbol"/>
          <w:sz w:val="24"/>
        </w:rPr>
        <w:t></w:t>
      </w:r>
    </w:p>
    <w:p>
      <w:pPr>
        <w:spacing w:before="21"/>
        <w:ind w:left="15" w:right="0" w:firstLine="0"/>
        <w:jc w:val="center"/>
        <w:rPr>
          <w:i/>
          <w:sz w:val="14"/>
        </w:rPr>
      </w:pPr>
      <w:r>
        <w:rPr/>
        <w:br w:type="column"/>
      </w:r>
      <w:r>
        <w:rPr>
          <w:i/>
          <w:position w:val="6"/>
          <w:sz w:val="24"/>
        </w:rPr>
        <w:t>F</w:t>
      </w:r>
      <w:r>
        <w:rPr>
          <w:i/>
          <w:sz w:val="14"/>
        </w:rPr>
        <w:t>OSC</w:t>
      </w:r>
    </w:p>
    <w:p>
      <w:pPr>
        <w:pStyle w:val="BodyText"/>
        <w:spacing w:line="20" w:lineRule="exact"/>
        <w:ind w:left="9" w:right="-72"/>
        <w:rPr>
          <w:sz w:val="2"/>
        </w:rPr>
      </w:pPr>
      <w:r>
        <w:rPr>
          <w:sz w:val="2"/>
        </w:rPr>
        <w:pict>
          <v:group style="width:42.15pt;height:.5pt;mso-position-horizontal-relative:char;mso-position-vertical-relative:line" coordorigin="0,0" coordsize="843,10">
            <v:line style="position:absolute" from="0,5" to="842,5" stroked="true" strokeweight=".495602pt" strokecolor="#000000">
              <v:stroke dashstyle="solid"/>
            </v:line>
          </v:group>
        </w:pict>
      </w:r>
      <w:r>
        <w:rPr>
          <w:sz w:val="2"/>
        </w:rPr>
      </w:r>
    </w:p>
    <w:p>
      <w:pPr>
        <w:spacing w:before="0"/>
        <w:ind w:left="27" w:right="0" w:firstLine="0"/>
        <w:jc w:val="center"/>
        <w:rPr>
          <w:sz w:val="24"/>
        </w:rPr>
      </w:pPr>
      <w:r>
        <w:rPr>
          <w:sz w:val="24"/>
        </w:rPr>
        <w:t>64(</w:t>
      </w:r>
      <w:r>
        <w:rPr>
          <w:i/>
          <w:sz w:val="24"/>
        </w:rPr>
        <w:t>n </w:t>
      </w:r>
      <w:r>
        <w:rPr>
          <w:rFonts w:ascii="Symbol" w:hAnsi="Symbol"/>
          <w:spacing w:val="-8"/>
          <w:sz w:val="24"/>
        </w:rPr>
        <w:t></w:t>
      </w:r>
      <w:r>
        <w:rPr>
          <w:spacing w:val="-8"/>
          <w:sz w:val="24"/>
        </w:rPr>
        <w:t>1)</w:t>
      </w:r>
    </w:p>
    <w:p>
      <w:pPr>
        <w:tabs>
          <w:tab w:pos="1357" w:val="left" w:leader="none"/>
        </w:tabs>
        <w:spacing w:line="372" w:lineRule="exact" w:before="21"/>
        <w:ind w:left="32" w:right="0" w:firstLine="0"/>
        <w:jc w:val="left"/>
        <w:rPr>
          <w:i/>
          <w:sz w:val="14"/>
        </w:rPr>
      </w:pPr>
      <w:r>
        <w:rPr/>
        <w:br w:type="column"/>
      </w:r>
      <w:r>
        <w:rPr>
          <w:rFonts w:ascii="Symbol" w:hAnsi="Symbol"/>
          <w:position w:val="-8"/>
          <w:sz w:val="24"/>
        </w:rPr>
        <w:t></w:t>
      </w:r>
      <w:r>
        <w:rPr>
          <w:position w:val="-8"/>
          <w:sz w:val="24"/>
        </w:rPr>
        <w:tab/>
      </w:r>
      <w:r>
        <w:rPr>
          <w:i/>
          <w:spacing w:val="-5"/>
          <w:position w:val="6"/>
          <w:sz w:val="24"/>
        </w:rPr>
        <w:t>F</w:t>
      </w:r>
      <w:r>
        <w:rPr>
          <w:i/>
          <w:spacing w:val="-5"/>
          <w:sz w:val="14"/>
        </w:rPr>
        <w:t>OSC</w:t>
      </w:r>
    </w:p>
    <w:p>
      <w:pPr>
        <w:spacing w:line="239" w:lineRule="exact" w:before="0"/>
        <w:ind w:left="234" w:right="0" w:firstLine="0"/>
        <w:jc w:val="left"/>
        <w:rPr>
          <w:sz w:val="24"/>
        </w:rPr>
      </w:pPr>
      <w:r>
        <w:rPr/>
        <w:pict>
          <v:line style="position:absolute;mso-position-horizontal-relative:page;mso-position-vertical-relative:paragraph;z-index:-29062144" from="399.8591pt,-2.917765pt" to="533.944807pt,-2.917764pt" stroked="true" strokeweight=".495602pt" strokecolor="#000000">
            <v:stroke dashstyle="solid"/>
            <w10:wrap type="none"/>
          </v:line>
        </w:pict>
      </w:r>
      <w:r>
        <w:rPr>
          <w:sz w:val="24"/>
        </w:rPr>
        <w:t>64([</w:t>
      </w:r>
      <w:r>
        <w:rPr>
          <w:i/>
          <w:sz w:val="24"/>
        </w:rPr>
        <w:t>SPBGRH </w:t>
      </w:r>
      <w:r>
        <w:rPr>
          <w:sz w:val="24"/>
        </w:rPr>
        <w:t>: </w:t>
      </w:r>
      <w:r>
        <w:rPr>
          <w:i/>
          <w:sz w:val="24"/>
        </w:rPr>
        <w:t>SPBRG </w:t>
      </w:r>
      <w:r>
        <w:rPr>
          <w:sz w:val="24"/>
        </w:rPr>
        <w:t>] </w:t>
      </w:r>
      <w:r>
        <w:rPr>
          <w:rFonts w:ascii="Symbol" w:hAnsi="Symbol"/>
          <w:sz w:val="24"/>
        </w:rPr>
        <w:t></w:t>
      </w:r>
      <w:r>
        <w:rPr>
          <w:sz w:val="24"/>
        </w:rPr>
        <w:t>1)</w:t>
      </w:r>
    </w:p>
    <w:p>
      <w:pPr>
        <w:spacing w:after="0" w:line="239" w:lineRule="exact"/>
        <w:jc w:val="left"/>
        <w:rPr>
          <w:sz w:val="24"/>
        </w:rPr>
        <w:sectPr>
          <w:type w:val="continuous"/>
          <w:pgSz w:w="11910" w:h="16840"/>
          <w:pgMar w:top="520" w:bottom="280" w:left="740" w:right="0"/>
          <w:cols w:num="3" w:equalWidth="0">
            <w:col w:w="6108" w:space="40"/>
            <w:col w:w="849" w:space="39"/>
            <w:col w:w="4134"/>
          </w:cols>
        </w:sectPr>
      </w:pPr>
    </w:p>
    <w:p>
      <w:pPr>
        <w:pStyle w:val="BodyText"/>
        <w:spacing w:before="4"/>
        <w:rPr>
          <w:sz w:val="20"/>
        </w:rPr>
      </w:pPr>
    </w:p>
    <w:p>
      <w:pPr>
        <w:pStyle w:val="BodyText"/>
        <w:spacing w:before="1"/>
        <w:ind w:left="1243"/>
      </w:pPr>
      <w:r>
        <w:rPr/>
        <w:t>Tính giá trị của cặp thanh </w:t>
      </w:r>
      <w:r>
        <w:rPr>
          <w:spacing w:val="-6"/>
        </w:rPr>
        <w:t>ghi:</w:t>
      </w:r>
    </w:p>
    <w:p>
      <w:pPr>
        <w:spacing w:before="217"/>
        <w:ind w:left="71" w:right="0" w:firstLine="0"/>
        <w:jc w:val="left"/>
        <w:rPr>
          <w:rFonts w:ascii="Symbol" w:hAnsi="Symbol"/>
          <w:sz w:val="24"/>
        </w:rPr>
      </w:pPr>
      <w:r>
        <w:rPr/>
        <w:br w:type="column"/>
      </w:r>
      <w:r>
        <w:rPr>
          <w:i/>
          <w:spacing w:val="-6"/>
          <w:sz w:val="24"/>
        </w:rPr>
        <w:t>SPBGRH </w:t>
      </w:r>
      <w:r>
        <w:rPr>
          <w:sz w:val="24"/>
        </w:rPr>
        <w:t>: </w:t>
      </w:r>
      <w:r>
        <w:rPr>
          <w:i/>
          <w:spacing w:val="-8"/>
          <w:sz w:val="24"/>
        </w:rPr>
        <w:t>SPBRG </w:t>
      </w:r>
      <w:r>
        <w:rPr>
          <w:rFonts w:ascii="Symbol" w:hAnsi="Symbol"/>
          <w:spacing w:val="-16"/>
          <w:sz w:val="24"/>
        </w:rPr>
        <w:t></w:t>
      </w:r>
    </w:p>
    <w:p>
      <w:pPr>
        <w:spacing w:before="85"/>
        <w:ind w:left="13" w:right="4" w:firstLine="0"/>
        <w:jc w:val="center"/>
        <w:rPr>
          <w:i/>
          <w:sz w:val="14"/>
        </w:rPr>
      </w:pPr>
      <w:r>
        <w:rPr/>
        <w:br w:type="column"/>
      </w:r>
      <w:r>
        <w:rPr>
          <w:i/>
          <w:position w:val="6"/>
          <w:sz w:val="24"/>
        </w:rPr>
        <w:t>F</w:t>
      </w:r>
      <w:r>
        <w:rPr>
          <w:i/>
          <w:sz w:val="14"/>
        </w:rPr>
        <w:t>OSC</w:t>
      </w:r>
    </w:p>
    <w:p>
      <w:pPr>
        <w:pStyle w:val="BodyText"/>
        <w:spacing w:line="20" w:lineRule="exact"/>
        <w:ind w:left="9" w:right="-72"/>
        <w:rPr>
          <w:sz w:val="2"/>
        </w:rPr>
      </w:pPr>
      <w:r>
        <w:rPr>
          <w:sz w:val="2"/>
        </w:rPr>
        <w:pict>
          <v:group style="width:69.150pt;height:.5pt;mso-position-horizontal-relative:char;mso-position-vertical-relative:line" coordorigin="0,0" coordsize="1383,10">
            <v:line style="position:absolute" from="0,5" to="1383,5" stroked="true" strokeweight=".495366pt" strokecolor="#000000">
              <v:stroke dashstyle="solid"/>
            </v:line>
          </v:group>
        </w:pict>
      </w:r>
      <w:r>
        <w:rPr>
          <w:sz w:val="2"/>
        </w:rPr>
      </w:r>
    </w:p>
    <w:p>
      <w:pPr>
        <w:spacing w:before="0"/>
        <w:ind w:left="31" w:right="4" w:firstLine="0"/>
        <w:jc w:val="center"/>
        <w:rPr>
          <w:i/>
          <w:sz w:val="24"/>
        </w:rPr>
      </w:pPr>
      <w:r>
        <w:rPr>
          <w:sz w:val="24"/>
        </w:rPr>
        <w:t>64</w:t>
      </w:r>
      <w:r>
        <w:rPr>
          <w:rFonts w:ascii="Symbol" w:hAnsi="Symbol"/>
          <w:sz w:val="24"/>
        </w:rPr>
        <w:t></w:t>
      </w:r>
      <w:r>
        <w:rPr>
          <w:i/>
          <w:sz w:val="24"/>
        </w:rPr>
        <w:t>TDBAUD</w:t>
      </w:r>
    </w:p>
    <w:p>
      <w:pPr>
        <w:pStyle w:val="BodyText"/>
        <w:spacing w:line="372" w:lineRule="exact" w:before="85"/>
        <w:ind w:left="15"/>
      </w:pPr>
      <w:r>
        <w:rPr/>
        <w:br w:type="column"/>
      </w:r>
      <w:r>
        <w:rPr>
          <w:rFonts w:ascii="Symbol" w:hAnsi="Symbol"/>
        </w:rPr>
        <w:t></w:t>
      </w:r>
      <w:r>
        <w:rPr/>
        <w:t>1 </w:t>
      </w:r>
      <w:r>
        <w:rPr>
          <w:rFonts w:ascii="Symbol" w:hAnsi="Symbol"/>
        </w:rPr>
        <w:t></w:t>
      </w:r>
      <w:r>
        <w:rPr/>
        <w:t> </w:t>
      </w:r>
      <w:r>
        <w:rPr>
          <w:position w:val="15"/>
        </w:rPr>
        <w:t>16000000 </w:t>
      </w:r>
      <w:r>
        <w:rPr>
          <w:rFonts w:ascii="Symbol" w:hAnsi="Symbol"/>
        </w:rPr>
        <w:t></w:t>
      </w:r>
      <w:r>
        <w:rPr/>
        <w:t>1 </w:t>
      </w:r>
      <w:r>
        <w:rPr>
          <w:rFonts w:ascii="Symbol" w:hAnsi="Symbol"/>
        </w:rPr>
        <w:t></w:t>
      </w:r>
      <w:r>
        <w:rPr/>
        <w:t> 25,041</w:t>
      </w:r>
    </w:p>
    <w:p>
      <w:pPr>
        <w:pStyle w:val="BodyText"/>
        <w:spacing w:line="240" w:lineRule="exact"/>
        <w:ind w:left="532"/>
      </w:pPr>
      <w:r>
        <w:rPr/>
        <w:pict>
          <v:line style="position:absolute;mso-position-horizontal-relative:page;mso-position-vertical-relative:paragraph;z-index:-29061632" from="447.632507pt,-2.917019pt" to="495.23478pt,-2.917018pt" stroked="true" strokeweight=".495366pt" strokecolor="#000000">
            <v:stroke dashstyle="solid"/>
            <w10:wrap type="none"/>
          </v:line>
        </w:pict>
      </w:r>
      <w:r>
        <w:rPr/>
        <w:t>64 </w:t>
      </w:r>
      <w:r>
        <w:rPr>
          <w:rFonts w:ascii="Symbol" w:hAnsi="Symbol"/>
        </w:rPr>
        <w:t></w:t>
      </w:r>
      <w:r>
        <w:rPr/>
        <w:t> 9600</w:t>
      </w:r>
    </w:p>
    <w:p>
      <w:pPr>
        <w:spacing w:after="0" w:line="240" w:lineRule="exact"/>
        <w:sectPr>
          <w:type w:val="continuous"/>
          <w:pgSz w:w="11910" w:h="16840"/>
          <w:pgMar w:top="520" w:bottom="280" w:left="740" w:right="0"/>
          <w:cols w:num="4" w:equalWidth="0">
            <w:col w:w="4125" w:space="40"/>
            <w:col w:w="2068" w:space="39"/>
            <w:col w:w="1395" w:space="40"/>
            <w:col w:w="3463"/>
          </w:cols>
        </w:sectPr>
      </w:pPr>
    </w:p>
    <w:p>
      <w:pPr>
        <w:pStyle w:val="BodyText"/>
        <w:spacing w:before="37"/>
        <w:ind w:left="1243"/>
      </w:pPr>
      <w:r>
        <w:rPr/>
        <w:t>Giá trị để nạp cho cặp thanh ghi là 25, khi đó tốc độ thực là:</w:t>
      </w:r>
    </w:p>
    <w:p>
      <w:pPr>
        <w:spacing w:after="0"/>
        <w:sectPr>
          <w:type w:val="continuous"/>
          <w:pgSz w:w="11910" w:h="16840"/>
          <w:pgMar w:top="520" w:bottom="280" w:left="740" w:right="0"/>
        </w:sectPr>
      </w:pPr>
    </w:p>
    <w:p>
      <w:pPr>
        <w:spacing w:before="198"/>
        <w:ind w:left="0" w:right="0" w:firstLine="0"/>
        <w:jc w:val="right"/>
        <w:rPr>
          <w:i/>
          <w:sz w:val="14"/>
        </w:rPr>
      </w:pPr>
      <w:r>
        <w:rPr>
          <w:i/>
          <w:sz w:val="24"/>
        </w:rPr>
        <w:t>TDBAUD</w:t>
      </w:r>
      <w:r>
        <w:rPr>
          <w:i/>
          <w:position w:val="-5"/>
          <w:sz w:val="14"/>
        </w:rPr>
        <w:t>TINH</w:t>
      </w:r>
    </w:p>
    <w:p>
      <w:pPr>
        <w:tabs>
          <w:tab w:pos="1378" w:val="left" w:leader="none"/>
        </w:tabs>
        <w:spacing w:line="372" w:lineRule="exact" w:before="49"/>
        <w:ind w:left="52" w:right="0" w:firstLine="0"/>
        <w:jc w:val="left"/>
        <w:rPr>
          <w:i/>
          <w:sz w:val="14"/>
        </w:rPr>
      </w:pPr>
      <w:r>
        <w:rPr/>
        <w:br w:type="column"/>
      </w:r>
      <w:r>
        <w:rPr>
          <w:rFonts w:ascii="Symbol" w:hAnsi="Symbol"/>
          <w:position w:val="-8"/>
          <w:sz w:val="24"/>
        </w:rPr>
        <w:t></w:t>
      </w:r>
      <w:r>
        <w:rPr>
          <w:position w:val="-8"/>
          <w:sz w:val="24"/>
        </w:rPr>
        <w:tab/>
      </w:r>
      <w:r>
        <w:rPr>
          <w:i/>
          <w:spacing w:val="-5"/>
          <w:position w:val="6"/>
          <w:sz w:val="24"/>
        </w:rPr>
        <w:t>F</w:t>
      </w:r>
      <w:r>
        <w:rPr>
          <w:i/>
          <w:spacing w:val="-5"/>
          <w:sz w:val="14"/>
        </w:rPr>
        <w:t>OSC</w:t>
      </w:r>
    </w:p>
    <w:p>
      <w:pPr>
        <w:spacing w:line="239" w:lineRule="exact" w:before="0"/>
        <w:ind w:left="253" w:right="0" w:firstLine="0"/>
        <w:jc w:val="left"/>
        <w:rPr>
          <w:sz w:val="24"/>
        </w:rPr>
      </w:pPr>
      <w:r>
        <w:rPr/>
        <w:pict>
          <v:line style="position:absolute;mso-position-horizontal-relative:page;mso-position-vertical-relative:paragraph;z-index:-29061120" from="290.274902pt,-2.909634pt" to="424.421412pt,-2.909634pt" stroked="true" strokeweight=".494854pt" strokecolor="#000000">
            <v:stroke dashstyle="solid"/>
            <w10:wrap type="none"/>
          </v:line>
        </w:pict>
      </w:r>
      <w:r>
        <w:rPr>
          <w:spacing w:val="-4"/>
          <w:sz w:val="24"/>
        </w:rPr>
        <w:t>64([</w:t>
      </w:r>
      <w:r>
        <w:rPr>
          <w:i/>
          <w:spacing w:val="-4"/>
          <w:sz w:val="24"/>
        </w:rPr>
        <w:t>SPBGRH </w:t>
      </w:r>
      <w:r>
        <w:rPr>
          <w:sz w:val="24"/>
        </w:rPr>
        <w:t>: </w:t>
      </w:r>
      <w:r>
        <w:rPr>
          <w:i/>
          <w:spacing w:val="-8"/>
          <w:sz w:val="24"/>
        </w:rPr>
        <w:t>SPBRG </w:t>
      </w:r>
      <w:r>
        <w:rPr>
          <w:sz w:val="24"/>
        </w:rPr>
        <w:t>] </w:t>
      </w:r>
      <w:r>
        <w:rPr>
          <w:rFonts w:ascii="Symbol" w:hAnsi="Symbol"/>
          <w:spacing w:val="-6"/>
          <w:sz w:val="24"/>
        </w:rPr>
        <w:t></w:t>
      </w:r>
      <w:r>
        <w:rPr>
          <w:spacing w:val="-6"/>
          <w:sz w:val="24"/>
        </w:rPr>
        <w:t>1)</w:t>
      </w:r>
    </w:p>
    <w:p>
      <w:pPr>
        <w:pStyle w:val="BodyText"/>
        <w:spacing w:line="172" w:lineRule="auto" w:before="74"/>
        <w:ind w:left="32"/>
      </w:pPr>
      <w:r>
        <w:rPr/>
        <w:br w:type="column"/>
      </w:r>
      <w:r>
        <w:rPr>
          <w:rFonts w:ascii="Symbol" w:hAnsi="Symbol"/>
          <w:position w:val="-14"/>
        </w:rPr>
        <w:t></w:t>
      </w:r>
      <w:r>
        <w:rPr>
          <w:position w:val="-14"/>
        </w:rPr>
        <w:t> </w:t>
      </w:r>
      <w:r>
        <w:rPr/>
        <w:t>16000000 </w:t>
      </w:r>
      <w:r>
        <w:rPr>
          <w:rFonts w:ascii="Symbol" w:hAnsi="Symbol"/>
          <w:position w:val="-14"/>
        </w:rPr>
        <w:t></w:t>
      </w:r>
      <w:r>
        <w:rPr>
          <w:position w:val="-14"/>
        </w:rPr>
        <w:t> 9615</w:t>
      </w:r>
    </w:p>
    <w:p>
      <w:pPr>
        <w:pStyle w:val="BodyText"/>
        <w:spacing w:line="238" w:lineRule="exact"/>
        <w:ind w:left="234"/>
      </w:pPr>
      <w:r>
        <w:rPr/>
        <w:pict>
          <v:line style="position:absolute;mso-position-horizontal-relative:page;mso-position-vertical-relative:paragraph;z-index:-29060608" from="437.050201pt,-2.946875pt" to="484.833833pt,-2.946875pt" stroked="true" strokeweight=".494854pt" strokecolor="#000000">
            <v:stroke dashstyle="solid"/>
            <w10:wrap type="none"/>
          </v:line>
        </w:pict>
      </w:r>
      <w:r>
        <w:rPr/>
        <w:t>64(25 </w:t>
      </w:r>
      <w:r>
        <w:rPr>
          <w:rFonts w:ascii="Symbol" w:hAnsi="Symbol"/>
        </w:rPr>
        <w:t></w:t>
      </w:r>
      <w:r>
        <w:rPr/>
        <w:t>1)</w:t>
      </w:r>
    </w:p>
    <w:p>
      <w:pPr>
        <w:spacing w:after="0" w:line="238" w:lineRule="exact"/>
        <w:sectPr>
          <w:type w:val="continuous"/>
          <w:pgSz w:w="11910" w:h="16840"/>
          <w:pgMar w:top="520" w:bottom="280" w:left="740" w:right="0"/>
          <w:cols w:num="3" w:equalWidth="0">
            <w:col w:w="4785" w:space="40"/>
            <w:col w:w="2916" w:space="39"/>
            <w:col w:w="3390"/>
          </w:cols>
        </w:sectPr>
      </w:pPr>
    </w:p>
    <w:p>
      <w:pPr>
        <w:pStyle w:val="BodyText"/>
        <w:spacing w:before="3"/>
        <w:rPr>
          <w:sz w:val="26"/>
        </w:rPr>
      </w:pPr>
    </w:p>
    <w:p>
      <w:pPr>
        <w:pStyle w:val="BodyText"/>
        <w:spacing w:line="196" w:lineRule="exact" w:before="1"/>
        <w:ind w:left="1243"/>
      </w:pPr>
      <w:r>
        <w:rPr/>
        <w:t>Sai số so với </w:t>
      </w:r>
      <w:r>
        <w:rPr>
          <w:spacing w:val="3"/>
        </w:rPr>
        <w:t>tốc </w:t>
      </w:r>
      <w:r>
        <w:rPr>
          <w:spacing w:val="-3"/>
        </w:rPr>
        <w:t>độ </w:t>
      </w:r>
      <w:r>
        <w:rPr/>
        <w:t>9600 </w:t>
      </w:r>
      <w:r>
        <w:rPr>
          <w:spacing w:val="-8"/>
        </w:rPr>
        <w:t>là:</w:t>
      </w:r>
    </w:p>
    <w:p>
      <w:pPr>
        <w:spacing w:line="141" w:lineRule="auto" w:before="172"/>
        <w:ind w:left="63" w:right="0" w:firstLine="0"/>
        <w:jc w:val="left"/>
        <w:rPr>
          <w:sz w:val="24"/>
        </w:rPr>
      </w:pPr>
      <w:r>
        <w:rPr/>
        <w:br w:type="column"/>
      </w:r>
      <w:r>
        <w:rPr>
          <w:i/>
          <w:position w:val="-14"/>
          <w:sz w:val="24"/>
        </w:rPr>
        <w:t>SAISO </w:t>
      </w:r>
      <w:r>
        <w:rPr>
          <w:rFonts w:ascii="Symbol" w:hAnsi="Symbol"/>
          <w:position w:val="-14"/>
          <w:sz w:val="24"/>
        </w:rPr>
        <w:t></w:t>
      </w:r>
      <w:r>
        <w:rPr>
          <w:position w:val="-14"/>
          <w:sz w:val="24"/>
        </w:rPr>
        <w:t> </w:t>
      </w:r>
      <w:r>
        <w:rPr>
          <w:i/>
          <w:sz w:val="24"/>
        </w:rPr>
        <w:t>TDBAUD</w:t>
      </w:r>
      <w:r>
        <w:rPr>
          <w:i/>
          <w:position w:val="-5"/>
          <w:sz w:val="14"/>
        </w:rPr>
        <w:t>TINH </w:t>
      </w:r>
      <w:r>
        <w:rPr>
          <w:rFonts w:ascii="Symbol" w:hAnsi="Symbol"/>
          <w:sz w:val="24"/>
        </w:rPr>
        <w:t></w:t>
      </w:r>
      <w:r>
        <w:rPr>
          <w:sz w:val="24"/>
        </w:rPr>
        <w:t> </w:t>
      </w:r>
      <w:r>
        <w:rPr>
          <w:i/>
          <w:sz w:val="24"/>
        </w:rPr>
        <w:t>TDBAUD </w:t>
      </w:r>
      <w:r>
        <w:rPr>
          <w:rFonts w:ascii="Symbol" w:hAnsi="Symbol"/>
          <w:position w:val="-14"/>
          <w:sz w:val="24"/>
        </w:rPr>
        <w:t></w:t>
      </w:r>
      <w:r>
        <w:rPr>
          <w:position w:val="-14"/>
          <w:sz w:val="24"/>
        </w:rPr>
        <w:t> </w:t>
      </w:r>
      <w:r>
        <w:rPr>
          <w:sz w:val="24"/>
        </w:rPr>
        <w:t>9615 </w:t>
      </w:r>
      <w:r>
        <w:rPr>
          <w:rFonts w:ascii="Symbol" w:hAnsi="Symbol"/>
          <w:sz w:val="24"/>
        </w:rPr>
        <w:t></w:t>
      </w:r>
      <w:r>
        <w:rPr>
          <w:sz w:val="24"/>
        </w:rPr>
        <w:t> 9600 </w:t>
      </w:r>
      <w:r>
        <w:rPr>
          <w:rFonts w:ascii="Symbol" w:hAnsi="Symbol"/>
          <w:position w:val="-14"/>
          <w:sz w:val="24"/>
        </w:rPr>
        <w:t></w:t>
      </w:r>
      <w:r>
        <w:rPr>
          <w:position w:val="-14"/>
          <w:sz w:val="24"/>
        </w:rPr>
        <w:t> 0,16%</w:t>
      </w:r>
    </w:p>
    <w:p>
      <w:pPr>
        <w:spacing w:after="0" w:line="141" w:lineRule="auto"/>
        <w:jc w:val="left"/>
        <w:rPr>
          <w:sz w:val="24"/>
        </w:rPr>
        <w:sectPr>
          <w:type w:val="continuous"/>
          <w:pgSz w:w="11910" w:h="16840"/>
          <w:pgMar w:top="520" w:bottom="280" w:left="740" w:right="0"/>
          <w:cols w:num="2" w:equalWidth="0">
            <w:col w:w="3961" w:space="40"/>
            <w:col w:w="7169"/>
          </w:cols>
        </w:sectPr>
      </w:pPr>
    </w:p>
    <w:p>
      <w:pPr>
        <w:tabs>
          <w:tab w:pos="8466" w:val="right" w:leader="none"/>
        </w:tabs>
        <w:spacing w:line="265" w:lineRule="exact" w:before="0"/>
        <w:ind w:left="5690" w:right="0" w:firstLine="0"/>
        <w:jc w:val="left"/>
        <w:rPr>
          <w:sz w:val="24"/>
        </w:rPr>
      </w:pPr>
      <w:r>
        <w:rPr/>
        <w:pict>
          <v:line style="position:absolute;mso-position-horizontal-relative:page;mso-position-vertical-relative:paragraph;z-index:16380416" from="284.284149pt,-1.593474pt" to="406.379707pt,-1.593474pt" stroked="true" strokeweight=".495366pt" strokecolor="#000000">
            <v:stroke dashstyle="solid"/>
            <w10:wrap type="none"/>
          </v:line>
        </w:pict>
      </w:r>
      <w:r>
        <w:rPr/>
        <w:pict>
          <v:line style="position:absolute;mso-position-horizontal-relative:page;mso-position-vertical-relative:paragraph;z-index:16380928" from="419.030518pt,-1.593474pt" to="477.734585pt,-1.593474pt" stroked="true" strokeweight=".495366pt" strokecolor="#000000">
            <v:stroke dashstyle="solid"/>
            <w10:wrap type="none"/>
          </v:line>
        </w:pict>
      </w:r>
      <w:r>
        <w:rPr>
          <w:i/>
          <w:spacing w:val="-3"/>
          <w:sz w:val="24"/>
        </w:rPr>
        <w:t>TDBAUD</w:t>
        <w:tab/>
      </w:r>
      <w:r>
        <w:rPr>
          <w:spacing w:val="-4"/>
          <w:sz w:val="24"/>
        </w:rPr>
        <w:t>9600</w:t>
      </w:r>
    </w:p>
    <w:p>
      <w:pPr>
        <w:pStyle w:val="Heading3"/>
        <w:numPr>
          <w:ilvl w:val="0"/>
          <w:numId w:val="106"/>
        </w:numPr>
        <w:tabs>
          <w:tab w:pos="566" w:val="left" w:leader="none"/>
          <w:tab w:pos="567" w:val="left" w:leader="none"/>
          <w:tab w:pos="9954" w:val="left" w:leader="none"/>
        </w:tabs>
        <w:spacing w:line="240" w:lineRule="auto" w:before="188" w:after="0"/>
        <w:ind w:left="1243" w:right="536" w:hanging="1244"/>
        <w:jc w:val="right"/>
      </w:pPr>
      <w:r>
        <w:rPr>
          <w:shd w:fill="FFCC99" w:color="auto" w:val="clear"/>
        </w:rPr>
        <w:t>CÁC LỆNH TRUYỀN DỮ LIỆU EUSART CỦA</w:t>
      </w:r>
      <w:r>
        <w:rPr>
          <w:spacing w:val="-14"/>
          <w:shd w:fill="FFCC99" w:color="auto" w:val="clear"/>
        </w:rPr>
        <w:t> </w:t>
      </w:r>
      <w:r>
        <w:rPr>
          <w:shd w:fill="FFCC99" w:color="auto" w:val="clear"/>
        </w:rPr>
        <w:t>PIC16F887</w:t>
        <w:tab/>
      </w:r>
    </w:p>
    <w:p>
      <w:pPr>
        <w:pStyle w:val="BodyText"/>
        <w:spacing w:before="114"/>
        <w:ind w:left="1243"/>
      </w:pPr>
      <w:r>
        <w:rPr/>
        <w:t>Các lệnh của ngôn ngữ lập trình C liên quan đến ngắt bao gồm:</w:t>
      </w:r>
    </w:p>
    <w:p>
      <w:pPr>
        <w:pStyle w:val="ListParagraph"/>
        <w:numPr>
          <w:ilvl w:val="0"/>
          <w:numId w:val="109"/>
        </w:numPr>
        <w:tabs>
          <w:tab w:pos="466" w:val="left" w:leader="none"/>
          <w:tab w:pos="467" w:val="left" w:leader="none"/>
          <w:tab w:pos="9699" w:val="left" w:leader="none"/>
        </w:tabs>
        <w:spacing w:line="240" w:lineRule="auto" w:before="117" w:after="0"/>
        <w:ind w:left="1397" w:right="536" w:hanging="1397"/>
        <w:jc w:val="right"/>
        <w:rPr>
          <w:sz w:val="24"/>
        </w:rPr>
      </w:pPr>
      <w:r>
        <w:rPr>
          <w:b/>
          <w:sz w:val="24"/>
          <w:shd w:fill="FFFF99" w:color="auto" w:val="clear"/>
        </w:rPr>
        <w:t>LỆNH </w:t>
      </w:r>
      <w:r>
        <w:rPr>
          <w:sz w:val="24"/>
          <w:shd w:fill="FFFF99" w:color="auto" w:val="clear"/>
        </w:rPr>
        <w:t>SETUP_UART(</w:t>
      </w:r>
      <w:r>
        <w:rPr>
          <w:b/>
          <w:i/>
          <w:sz w:val="24"/>
          <w:shd w:fill="FFFF99" w:color="auto" w:val="clear"/>
        </w:rPr>
        <w:t>BAUD</w:t>
      </w:r>
      <w:r>
        <w:rPr>
          <w:sz w:val="24"/>
          <w:shd w:fill="FFFF99" w:color="auto" w:val="clear"/>
        </w:rPr>
        <w:t>,</w:t>
      </w:r>
      <w:r>
        <w:rPr>
          <w:spacing w:val="-14"/>
          <w:sz w:val="24"/>
          <w:shd w:fill="FFFF99" w:color="auto" w:val="clear"/>
        </w:rPr>
        <w:t> </w:t>
      </w:r>
      <w:r>
        <w:rPr>
          <w:b/>
          <w:i/>
          <w:sz w:val="24"/>
          <w:shd w:fill="FFFF99" w:color="auto" w:val="clear"/>
        </w:rPr>
        <w:t>STREAM</w:t>
      </w:r>
      <w:r>
        <w:rPr>
          <w:sz w:val="24"/>
          <w:shd w:fill="FFFF99" w:color="auto" w:val="clear"/>
        </w:rPr>
        <w:t>)</w:t>
        <w:tab/>
      </w:r>
    </w:p>
    <w:p>
      <w:pPr>
        <w:pStyle w:val="BodyText"/>
        <w:spacing w:before="1"/>
        <w:rPr>
          <w:sz w:val="21"/>
        </w:rPr>
      </w:pPr>
    </w:p>
    <w:p>
      <w:pPr>
        <w:spacing w:before="0"/>
        <w:ind w:left="676" w:right="0" w:firstLine="0"/>
        <w:jc w:val="both"/>
        <w:rPr>
          <w:b/>
          <w:i/>
          <w:sz w:val="24"/>
        </w:rPr>
      </w:pPr>
      <w:r>
        <w:rPr>
          <w:sz w:val="24"/>
        </w:rPr>
        <w:t>Cú pháp: setup_uart(</w:t>
      </w:r>
      <w:r>
        <w:rPr>
          <w:b/>
          <w:i/>
          <w:sz w:val="24"/>
        </w:rPr>
        <w:t>baud</w:t>
      </w:r>
      <w:r>
        <w:rPr>
          <w:sz w:val="24"/>
        </w:rPr>
        <w:t>, </w:t>
      </w:r>
      <w:r>
        <w:rPr>
          <w:b/>
          <w:i/>
          <w:sz w:val="24"/>
        </w:rPr>
        <w:t>stream</w:t>
      </w:r>
      <w:r>
        <w:rPr>
          <w:sz w:val="24"/>
        </w:rPr>
        <w:t>), setup_uart(</w:t>
      </w:r>
      <w:r>
        <w:rPr>
          <w:b/>
          <w:i/>
          <w:sz w:val="24"/>
        </w:rPr>
        <w:t>baud</w:t>
      </w:r>
      <w:r>
        <w:rPr>
          <w:sz w:val="24"/>
        </w:rPr>
        <w:t>), set_uart_speed(</w:t>
      </w:r>
      <w:r>
        <w:rPr>
          <w:b/>
          <w:i/>
          <w:sz w:val="24"/>
        </w:rPr>
        <w:t>baud,[stream])</w:t>
      </w:r>
    </w:p>
    <w:p>
      <w:pPr>
        <w:pStyle w:val="BodyText"/>
        <w:spacing w:before="118"/>
        <w:ind w:left="2093" w:right="561" w:hanging="1417"/>
        <w:jc w:val="both"/>
      </w:pPr>
      <w:r>
        <w:rPr/>
        <w:t>Thông số:  </w:t>
      </w:r>
      <w:r>
        <w:rPr>
          <w:b/>
          <w:i/>
        </w:rPr>
        <w:t>baud, stream </w:t>
      </w:r>
      <w:r>
        <w:rPr/>
        <w:t>có thể </w:t>
      </w:r>
      <w:r>
        <w:rPr>
          <w:spacing w:val="-5"/>
        </w:rPr>
        <w:t>là </w:t>
      </w:r>
      <w:r>
        <w:rPr/>
        <w:t>1 hoặc 2 hằng </w:t>
      </w:r>
      <w:r>
        <w:rPr>
          <w:spacing w:val="2"/>
        </w:rPr>
        <w:t>số: </w:t>
      </w:r>
      <w:r>
        <w:rPr/>
        <w:t>hằng số thứ nhất </w:t>
      </w:r>
      <w:r>
        <w:rPr>
          <w:spacing w:val="-3"/>
        </w:rPr>
        <w:t>là </w:t>
      </w:r>
      <w:r>
        <w:rPr>
          <w:spacing w:val="3"/>
        </w:rPr>
        <w:t>tốc </w:t>
      </w:r>
      <w:r>
        <w:rPr/>
        <w:t>độ, </w:t>
      </w:r>
      <w:r>
        <w:rPr>
          <w:spacing w:val="-3"/>
        </w:rPr>
        <w:t>hằng </w:t>
      </w:r>
      <w:r>
        <w:rPr/>
        <w:t>số thứ 2 </w:t>
      </w:r>
      <w:r>
        <w:rPr>
          <w:spacing w:val="-5"/>
        </w:rPr>
        <w:t>là </w:t>
      </w:r>
      <w:r>
        <w:rPr>
          <w:spacing w:val="2"/>
        </w:rPr>
        <w:t>tên  </w:t>
      </w:r>
      <w:r>
        <w:rPr/>
        <w:t>của cổng giao tiếp nếu </w:t>
      </w:r>
      <w:r>
        <w:rPr>
          <w:spacing w:val="-3"/>
        </w:rPr>
        <w:t>hệ </w:t>
      </w:r>
      <w:r>
        <w:rPr/>
        <w:t>thống có </w:t>
      </w:r>
      <w:r>
        <w:rPr>
          <w:spacing w:val="-3"/>
        </w:rPr>
        <w:t>nhiều </w:t>
      </w:r>
      <w:r>
        <w:rPr/>
        <w:t>cổng giao tiếp EUART để phân biệt. Nếu chỉ có 1 thì không cần thông số thứ</w:t>
      </w:r>
      <w:r>
        <w:rPr>
          <w:spacing w:val="-6"/>
        </w:rPr>
        <w:t> </w:t>
      </w:r>
      <w:r>
        <w:rPr/>
        <w:t>2.</w:t>
      </w:r>
    </w:p>
    <w:p>
      <w:pPr>
        <w:pStyle w:val="BodyText"/>
        <w:tabs>
          <w:tab w:pos="2092" w:val="left" w:leader="none"/>
        </w:tabs>
        <w:spacing w:line="343" w:lineRule="auto" w:before="123"/>
        <w:ind w:left="676" w:right="5786"/>
      </w:pPr>
      <w:r>
        <w:rPr/>
        <w:t>Chức</w:t>
      </w:r>
      <w:r>
        <w:rPr>
          <w:spacing w:val="-3"/>
        </w:rPr>
        <w:t> </w:t>
      </w:r>
      <w:r>
        <w:rPr/>
        <w:t>năng:</w:t>
        <w:tab/>
        <w:t>thiết </w:t>
      </w:r>
      <w:r>
        <w:rPr>
          <w:spacing w:val="-4"/>
        </w:rPr>
        <w:t>lập </w:t>
      </w:r>
      <w:r>
        <w:rPr>
          <w:spacing w:val="3"/>
        </w:rPr>
        <w:t>tốc </w:t>
      </w:r>
      <w:r>
        <w:rPr>
          <w:spacing w:val="-3"/>
        </w:rPr>
        <w:t>độ </w:t>
      </w:r>
      <w:r>
        <w:rPr/>
        <w:t>baud cho EUART. Có</w:t>
      </w:r>
      <w:r>
        <w:rPr>
          <w:spacing w:val="4"/>
        </w:rPr>
        <w:t> </w:t>
      </w:r>
      <w:r>
        <w:rPr>
          <w:spacing w:val="-3"/>
        </w:rPr>
        <w:t>hiệu</w:t>
      </w:r>
      <w:r>
        <w:rPr>
          <w:spacing w:val="4"/>
        </w:rPr>
        <w:t> </w:t>
      </w:r>
      <w:r>
        <w:rPr/>
        <w:t>lực:</w:t>
        <w:tab/>
        <w:t>cho tất cả các vi điều khiển</w:t>
      </w:r>
      <w:r>
        <w:rPr>
          <w:spacing w:val="-9"/>
        </w:rPr>
        <w:t> </w:t>
      </w:r>
      <w:r>
        <w:rPr/>
        <w:t>PIC.</w:t>
      </w:r>
    </w:p>
    <w:p>
      <w:pPr>
        <w:pStyle w:val="BodyText"/>
        <w:tabs>
          <w:tab w:pos="2092" w:val="left" w:leader="none"/>
        </w:tabs>
        <w:spacing w:before="3"/>
        <w:ind w:left="676"/>
        <w:rPr>
          <w:b/>
          <w:i/>
        </w:rPr>
      </w:pPr>
      <w:r>
        <w:rPr/>
        <w:t>Ví</w:t>
      </w:r>
      <w:r>
        <w:rPr>
          <w:spacing w:val="-6"/>
        </w:rPr>
        <w:t> </w:t>
      </w:r>
      <w:r>
        <w:rPr/>
        <w:t>dụ</w:t>
      </w:r>
      <w:r>
        <w:rPr>
          <w:spacing w:val="3"/>
        </w:rPr>
        <w:t> </w:t>
      </w:r>
      <w:r>
        <w:rPr/>
        <w:t>9-2:</w:t>
        <w:tab/>
        <w:t>thiết </w:t>
      </w:r>
      <w:r>
        <w:rPr>
          <w:spacing w:val="-4"/>
        </w:rPr>
        <w:t>lập </w:t>
      </w:r>
      <w:r>
        <w:rPr>
          <w:spacing w:val="3"/>
        </w:rPr>
        <w:t>tốc </w:t>
      </w:r>
      <w:r>
        <w:rPr>
          <w:spacing w:val="-3"/>
        </w:rPr>
        <w:t>độ </w:t>
      </w:r>
      <w:r>
        <w:rPr/>
        <w:t>9600 baud:</w:t>
      </w:r>
      <w:r>
        <w:rPr>
          <w:spacing w:val="17"/>
        </w:rPr>
        <w:t> </w:t>
      </w:r>
      <w:r>
        <w:rPr/>
        <w:t>setup_uart(</w:t>
      </w:r>
      <w:r>
        <w:rPr>
          <w:b/>
          <w:i/>
        </w:rPr>
        <w:t>9600);</w:t>
      </w:r>
    </w:p>
    <w:p>
      <w:pPr>
        <w:spacing w:after="0"/>
        <w:sectPr>
          <w:type w:val="continuous"/>
          <w:pgSz w:w="11910" w:h="16840"/>
          <w:pgMar w:top="520" w:bottom="280" w:left="740" w:right="0"/>
        </w:sectPr>
      </w:pPr>
    </w:p>
    <w:p>
      <w:pPr>
        <w:pStyle w:val="ListParagraph"/>
        <w:numPr>
          <w:ilvl w:val="0"/>
          <w:numId w:val="109"/>
        </w:numPr>
        <w:tabs>
          <w:tab w:pos="1526" w:val="left" w:leader="none"/>
          <w:tab w:pos="1527" w:val="left" w:leader="none"/>
          <w:tab w:pos="10630" w:val="left" w:leader="none"/>
        </w:tabs>
        <w:spacing w:line="268" w:lineRule="exact" w:before="0" w:after="0"/>
        <w:ind w:left="1526" w:right="0" w:hanging="597"/>
        <w:jc w:val="left"/>
        <w:rPr>
          <w:sz w:val="24"/>
        </w:rPr>
      </w:pPr>
      <w:r>
        <w:rPr>
          <w:b/>
          <w:sz w:val="24"/>
          <w:shd w:fill="FFFF99" w:color="auto" w:val="clear"/>
        </w:rPr>
        <w:t>LỆNH</w:t>
      </w:r>
      <w:r>
        <w:rPr>
          <w:b/>
          <w:spacing w:val="-10"/>
          <w:sz w:val="24"/>
          <w:shd w:fill="FFFF99" w:color="auto" w:val="clear"/>
        </w:rPr>
        <w:t> </w:t>
      </w:r>
      <w:r>
        <w:rPr>
          <w:sz w:val="24"/>
          <w:shd w:fill="FFFF99" w:color="auto" w:val="clear"/>
        </w:rPr>
        <w:t>PUTS(</w:t>
      </w:r>
      <w:r>
        <w:rPr>
          <w:b/>
          <w:i/>
          <w:sz w:val="24"/>
          <w:shd w:fill="FFFF99" w:color="auto" w:val="clear"/>
        </w:rPr>
        <w:t>STRING</w:t>
      </w:r>
      <w:r>
        <w:rPr>
          <w:sz w:val="24"/>
          <w:shd w:fill="FFFF99" w:color="auto" w:val="clear"/>
        </w:rPr>
        <w:t>)</w:t>
        <w:tab/>
      </w:r>
    </w:p>
    <w:p>
      <w:pPr>
        <w:pStyle w:val="BodyText"/>
        <w:rPr>
          <w:sz w:val="21"/>
        </w:rPr>
      </w:pPr>
    </w:p>
    <w:p>
      <w:pPr>
        <w:tabs>
          <w:tab w:pos="2116" w:val="left" w:leader="none"/>
        </w:tabs>
        <w:spacing w:before="1"/>
        <w:ind w:left="676" w:right="0" w:firstLine="0"/>
        <w:jc w:val="left"/>
        <w:rPr>
          <w:sz w:val="24"/>
        </w:rPr>
      </w:pPr>
      <w:r>
        <w:rPr>
          <w:sz w:val="24"/>
        </w:rPr>
        <w:t>Cú</w:t>
      </w:r>
      <w:r>
        <w:rPr>
          <w:spacing w:val="-1"/>
          <w:sz w:val="24"/>
        </w:rPr>
        <w:t> </w:t>
      </w:r>
      <w:r>
        <w:rPr>
          <w:sz w:val="24"/>
        </w:rPr>
        <w:t>pháp:</w:t>
        <w:tab/>
        <w:t>puts(</w:t>
      </w:r>
      <w:r>
        <w:rPr>
          <w:b/>
          <w:i/>
          <w:sz w:val="24"/>
        </w:rPr>
        <w:t>string</w:t>
      </w:r>
      <w:r>
        <w:rPr>
          <w:sz w:val="24"/>
        </w:rPr>
        <w:t>)</w:t>
      </w:r>
    </w:p>
    <w:p>
      <w:pPr>
        <w:pStyle w:val="BodyText"/>
        <w:tabs>
          <w:tab w:pos="2092" w:val="left" w:leader="none"/>
        </w:tabs>
        <w:spacing w:before="117"/>
        <w:ind w:left="676"/>
      </w:pPr>
      <w:r>
        <w:rPr/>
        <w:t>Thông số:</w:t>
        <w:tab/>
      </w:r>
      <w:r>
        <w:rPr>
          <w:b/>
          <w:i/>
        </w:rPr>
        <w:t>string </w:t>
      </w:r>
      <w:r>
        <w:rPr>
          <w:spacing w:val="-5"/>
        </w:rPr>
        <w:t>là </w:t>
      </w:r>
      <w:r>
        <w:rPr/>
        <w:t>chuỗi ký </w:t>
      </w:r>
      <w:r>
        <w:rPr>
          <w:spacing w:val="2"/>
        </w:rPr>
        <w:t>tự </w:t>
      </w:r>
      <w:r>
        <w:rPr/>
        <w:t>gởi</w:t>
      </w:r>
      <w:r>
        <w:rPr>
          <w:spacing w:val="-10"/>
        </w:rPr>
        <w:t> </w:t>
      </w:r>
      <w:r>
        <w:rPr/>
        <w:t>đi.</w:t>
      </w:r>
    </w:p>
    <w:p>
      <w:pPr>
        <w:pStyle w:val="BodyText"/>
        <w:tabs>
          <w:tab w:pos="2092" w:val="left" w:leader="none"/>
        </w:tabs>
        <w:spacing w:before="123"/>
        <w:ind w:left="2093" w:right="563" w:hanging="1417"/>
      </w:pPr>
      <w:r>
        <w:rPr/>
        <w:t>Chức</w:t>
      </w:r>
      <w:r>
        <w:rPr>
          <w:spacing w:val="-3"/>
        </w:rPr>
        <w:t> </w:t>
      </w:r>
      <w:r>
        <w:rPr/>
        <w:t>năng:</w:t>
        <w:tab/>
        <w:t>có chức năng gởi từng kí </w:t>
      </w:r>
      <w:r>
        <w:rPr>
          <w:spacing w:val="2"/>
        </w:rPr>
        <w:t>tự </w:t>
      </w:r>
      <w:r>
        <w:rPr/>
        <w:t>ra port nối tiếp, sau khi </w:t>
      </w:r>
      <w:r>
        <w:rPr>
          <w:spacing w:val="2"/>
        </w:rPr>
        <w:t>gởi </w:t>
      </w:r>
      <w:r>
        <w:rPr/>
        <w:t>xong chuỗi kí </w:t>
      </w:r>
      <w:r>
        <w:rPr>
          <w:spacing w:val="8"/>
        </w:rPr>
        <w:t>tự </w:t>
      </w:r>
      <w:r>
        <w:rPr/>
        <w:t>thì </w:t>
      </w:r>
      <w:r>
        <w:rPr>
          <w:spacing w:val="2"/>
        </w:rPr>
        <w:t>tự </w:t>
      </w:r>
      <w:r>
        <w:rPr/>
        <w:t>động </w:t>
      </w:r>
      <w:r>
        <w:rPr>
          <w:spacing w:val="2"/>
        </w:rPr>
        <w:t>gởi </w:t>
      </w:r>
      <w:r>
        <w:rPr/>
        <w:t>thêm kí </w:t>
      </w:r>
      <w:r>
        <w:rPr>
          <w:spacing w:val="2"/>
        </w:rPr>
        <w:t>tự </w:t>
      </w:r>
      <w:r>
        <w:rPr/>
        <w:t>RETURN (có </w:t>
      </w:r>
      <w:r>
        <w:rPr>
          <w:spacing w:val="-5"/>
        </w:rPr>
        <w:t>mã </w:t>
      </w:r>
      <w:r>
        <w:rPr>
          <w:spacing w:val="-3"/>
        </w:rPr>
        <w:t>là </w:t>
      </w:r>
      <w:r>
        <w:rPr/>
        <w:t>13) </w:t>
      </w:r>
      <w:r>
        <w:rPr>
          <w:spacing w:val="-3"/>
        </w:rPr>
        <w:t>và </w:t>
      </w:r>
      <w:r>
        <w:rPr/>
        <w:t>kí </w:t>
      </w:r>
      <w:r>
        <w:rPr>
          <w:spacing w:val="2"/>
        </w:rPr>
        <w:t>tự </w:t>
      </w:r>
      <w:r>
        <w:rPr/>
        <w:t>xuống hàng (LINE-FEED </w:t>
      </w:r>
      <w:r>
        <w:rPr>
          <w:spacing w:val="-3"/>
        </w:rPr>
        <w:t>có </w:t>
      </w:r>
      <w:r>
        <w:rPr>
          <w:spacing w:val="-5"/>
        </w:rPr>
        <w:t>mã </w:t>
      </w:r>
      <w:r>
        <w:rPr>
          <w:spacing w:val="-3"/>
        </w:rPr>
        <w:t>là</w:t>
      </w:r>
      <w:r>
        <w:rPr>
          <w:spacing w:val="23"/>
        </w:rPr>
        <w:t> </w:t>
      </w:r>
      <w:r>
        <w:rPr/>
        <w:t>10).</w:t>
      </w:r>
    </w:p>
    <w:p>
      <w:pPr>
        <w:pStyle w:val="BodyText"/>
        <w:tabs>
          <w:tab w:pos="2092" w:val="left" w:leader="none"/>
        </w:tabs>
        <w:spacing w:line="343" w:lineRule="auto" w:before="120"/>
        <w:ind w:left="676" w:right="5973"/>
      </w:pPr>
      <w:r>
        <w:rPr/>
        <w:t>Có</w:t>
      </w:r>
      <w:r>
        <w:rPr>
          <w:spacing w:val="4"/>
        </w:rPr>
        <w:t> </w:t>
      </w:r>
      <w:r>
        <w:rPr>
          <w:spacing w:val="-3"/>
        </w:rPr>
        <w:t>hiệu</w:t>
      </w:r>
      <w:r>
        <w:rPr>
          <w:spacing w:val="4"/>
        </w:rPr>
        <w:t> </w:t>
      </w:r>
      <w:r>
        <w:rPr/>
        <w:t>lực:</w:t>
        <w:tab/>
        <w:t>cho tất cả các vi điều khiển</w:t>
      </w:r>
      <w:r>
        <w:rPr>
          <w:spacing w:val="-13"/>
        </w:rPr>
        <w:t> </w:t>
      </w:r>
      <w:r>
        <w:rPr/>
        <w:t>PIC. Ví</w:t>
      </w:r>
      <w:r>
        <w:rPr>
          <w:spacing w:val="-6"/>
        </w:rPr>
        <w:t> </w:t>
      </w:r>
      <w:r>
        <w:rPr/>
        <w:t>dụ</w:t>
      </w:r>
      <w:r>
        <w:rPr>
          <w:spacing w:val="4"/>
        </w:rPr>
        <w:t> </w:t>
      </w:r>
      <w:r>
        <w:rPr/>
        <w:t>9-3:</w:t>
        <w:tab/>
        <w:t>puts(“ | HELLO|</w:t>
      </w:r>
      <w:r>
        <w:rPr>
          <w:spacing w:val="59"/>
        </w:rPr>
        <w:t> </w:t>
      </w:r>
      <w:r>
        <w:rPr/>
        <w:t>”);</w:t>
      </w:r>
    </w:p>
    <w:p>
      <w:pPr>
        <w:pStyle w:val="BodyText"/>
        <w:spacing w:before="3"/>
        <w:rPr>
          <w:sz w:val="16"/>
        </w:rPr>
      </w:pPr>
    </w:p>
    <w:p>
      <w:pPr>
        <w:pStyle w:val="ListParagraph"/>
        <w:numPr>
          <w:ilvl w:val="0"/>
          <w:numId w:val="109"/>
        </w:numPr>
        <w:tabs>
          <w:tab w:pos="1526" w:val="left" w:leader="none"/>
          <w:tab w:pos="1527" w:val="left" w:leader="none"/>
          <w:tab w:pos="10630" w:val="left" w:leader="none"/>
        </w:tabs>
        <w:spacing w:line="240" w:lineRule="auto" w:before="90" w:after="0"/>
        <w:ind w:left="1526" w:right="0" w:hanging="597"/>
        <w:jc w:val="left"/>
        <w:rPr>
          <w:sz w:val="24"/>
        </w:rPr>
      </w:pPr>
      <w:r>
        <w:rPr>
          <w:b/>
          <w:sz w:val="24"/>
          <w:shd w:fill="FFFF99" w:color="auto" w:val="clear"/>
        </w:rPr>
        <w:t>LỆNH </w:t>
      </w:r>
      <w:r>
        <w:rPr>
          <w:sz w:val="24"/>
          <w:shd w:fill="FFFF99" w:color="auto" w:val="clear"/>
        </w:rPr>
        <w:t>Value = Getc(),Value = Fgetc(</w:t>
      </w:r>
      <w:r>
        <w:rPr>
          <w:b/>
          <w:i/>
          <w:sz w:val="24"/>
          <w:shd w:fill="FFFF99" w:color="auto" w:val="clear"/>
        </w:rPr>
        <w:t>Stream</w:t>
      </w:r>
      <w:r>
        <w:rPr>
          <w:sz w:val="24"/>
          <w:shd w:fill="FFFF99" w:color="auto" w:val="clear"/>
        </w:rPr>
        <w:t>), </w:t>
      </w:r>
      <w:r>
        <w:rPr>
          <w:spacing w:val="-3"/>
          <w:sz w:val="24"/>
          <w:shd w:fill="FFFF99" w:color="auto" w:val="clear"/>
        </w:rPr>
        <w:t>Value </w:t>
      </w:r>
      <w:r>
        <w:rPr>
          <w:sz w:val="24"/>
          <w:shd w:fill="FFFF99" w:color="auto" w:val="clear"/>
        </w:rPr>
        <w:t>= Getch(), </w:t>
      </w:r>
      <w:r>
        <w:rPr>
          <w:spacing w:val="-3"/>
          <w:sz w:val="24"/>
          <w:shd w:fill="FFFF99" w:color="auto" w:val="clear"/>
        </w:rPr>
        <w:t>Value </w:t>
      </w:r>
      <w:r>
        <w:rPr>
          <w:sz w:val="24"/>
          <w:shd w:fill="FFFF99" w:color="auto" w:val="clear"/>
        </w:rPr>
        <w:t>=</w:t>
      </w:r>
      <w:r>
        <w:rPr>
          <w:spacing w:val="9"/>
          <w:sz w:val="24"/>
          <w:shd w:fill="FFFF99" w:color="auto" w:val="clear"/>
        </w:rPr>
        <w:t> </w:t>
      </w:r>
      <w:r>
        <w:rPr>
          <w:sz w:val="24"/>
          <w:shd w:fill="FFFF99" w:color="auto" w:val="clear"/>
        </w:rPr>
        <w:t>Getchar()</w:t>
        <w:tab/>
      </w:r>
    </w:p>
    <w:p>
      <w:pPr>
        <w:pStyle w:val="BodyText"/>
        <w:spacing w:before="1"/>
        <w:rPr>
          <w:sz w:val="21"/>
        </w:rPr>
      </w:pPr>
    </w:p>
    <w:p>
      <w:pPr>
        <w:pStyle w:val="BodyText"/>
        <w:tabs>
          <w:tab w:pos="2092" w:val="left" w:leader="none"/>
        </w:tabs>
        <w:spacing w:line="343" w:lineRule="auto"/>
        <w:ind w:left="676" w:right="2238"/>
      </w:pPr>
      <w:r>
        <w:rPr/>
        <w:t>Cú</w:t>
      </w:r>
      <w:r>
        <w:rPr>
          <w:spacing w:val="-1"/>
        </w:rPr>
        <w:t> </w:t>
      </w:r>
      <w:r>
        <w:rPr/>
        <w:t>pháp:</w:t>
        <w:tab/>
        <w:t>value = getc(),value = fgetc(</w:t>
      </w:r>
      <w:r>
        <w:rPr>
          <w:b/>
          <w:i/>
        </w:rPr>
        <w:t>stream</w:t>
      </w:r>
      <w:r>
        <w:rPr/>
        <w:t>), </w:t>
      </w:r>
      <w:r>
        <w:rPr>
          <w:spacing w:val="-3"/>
        </w:rPr>
        <w:t>value </w:t>
      </w:r>
      <w:r>
        <w:rPr/>
        <w:t>= getch(), value = getchar() Thông số:</w:t>
        <w:tab/>
      </w:r>
      <w:r>
        <w:rPr>
          <w:b/>
          <w:i/>
        </w:rPr>
        <w:t>stream </w:t>
      </w:r>
      <w:r>
        <w:rPr>
          <w:spacing w:val="-5"/>
        </w:rPr>
        <w:t>là </w:t>
      </w:r>
      <w:r>
        <w:rPr/>
        <w:t>tên của cổng EUART nếu</w:t>
      </w:r>
      <w:r>
        <w:rPr>
          <w:spacing w:val="18"/>
        </w:rPr>
        <w:t> </w:t>
      </w:r>
      <w:r>
        <w:rPr/>
        <w:t>có.</w:t>
      </w:r>
    </w:p>
    <w:p>
      <w:pPr>
        <w:pStyle w:val="BodyText"/>
        <w:tabs>
          <w:tab w:pos="2092" w:val="left" w:leader="none"/>
        </w:tabs>
        <w:spacing w:line="343" w:lineRule="auto" w:before="3"/>
        <w:ind w:left="676" w:right="3744"/>
      </w:pPr>
      <w:r>
        <w:rPr/>
        <w:t>Chức</w:t>
      </w:r>
      <w:r>
        <w:rPr>
          <w:spacing w:val="-3"/>
        </w:rPr>
        <w:t> </w:t>
      </w:r>
      <w:r>
        <w:rPr/>
        <w:t>năng:</w:t>
        <w:tab/>
        <w:t>có chức năng chờ cho đến khi có kí </w:t>
      </w:r>
      <w:r>
        <w:rPr>
          <w:spacing w:val="2"/>
        </w:rPr>
        <w:t>tự </w:t>
      </w:r>
      <w:r>
        <w:rPr/>
        <w:t>gởi đến thì</w:t>
      </w:r>
      <w:r>
        <w:rPr>
          <w:spacing w:val="-27"/>
        </w:rPr>
        <w:t> </w:t>
      </w:r>
      <w:r>
        <w:rPr/>
        <w:t>nhận. Có</w:t>
      </w:r>
      <w:r>
        <w:rPr>
          <w:spacing w:val="4"/>
        </w:rPr>
        <w:t> </w:t>
      </w:r>
      <w:r>
        <w:rPr>
          <w:spacing w:val="-3"/>
        </w:rPr>
        <w:t>hiệu</w:t>
      </w:r>
      <w:r>
        <w:rPr>
          <w:spacing w:val="4"/>
        </w:rPr>
        <w:t> </w:t>
      </w:r>
      <w:r>
        <w:rPr/>
        <w:t>lực:</w:t>
        <w:tab/>
        <w:t>cho tất cả các vi điều khiển</w:t>
      </w:r>
      <w:r>
        <w:rPr>
          <w:spacing w:val="-1"/>
        </w:rPr>
        <w:t> </w:t>
      </w:r>
      <w:r>
        <w:rPr/>
        <w:t>PIC.</w:t>
      </w:r>
    </w:p>
    <w:p>
      <w:pPr>
        <w:pStyle w:val="BodyText"/>
        <w:tabs>
          <w:tab w:pos="2092" w:val="left" w:leader="none"/>
        </w:tabs>
        <w:spacing w:before="3"/>
        <w:ind w:left="676"/>
      </w:pPr>
      <w:r>
        <w:rPr/>
        <w:t>Ví</w:t>
      </w:r>
      <w:r>
        <w:rPr>
          <w:spacing w:val="-6"/>
        </w:rPr>
        <w:t> </w:t>
      </w:r>
      <w:r>
        <w:rPr/>
        <w:t>dụ</w:t>
      </w:r>
      <w:r>
        <w:rPr>
          <w:spacing w:val="3"/>
        </w:rPr>
        <w:t> </w:t>
      </w:r>
      <w:r>
        <w:rPr/>
        <w:t>9-4:</w:t>
        <w:tab/>
        <w:t>kitu =</w:t>
      </w:r>
      <w:r>
        <w:rPr>
          <w:spacing w:val="3"/>
        </w:rPr>
        <w:t> </w:t>
      </w:r>
      <w:r>
        <w:rPr/>
        <w:t>getch();</w:t>
      </w:r>
    </w:p>
    <w:p>
      <w:pPr>
        <w:pStyle w:val="ListParagraph"/>
        <w:numPr>
          <w:ilvl w:val="0"/>
          <w:numId w:val="109"/>
        </w:numPr>
        <w:tabs>
          <w:tab w:pos="595" w:val="left" w:leader="none"/>
          <w:tab w:pos="596" w:val="left" w:leader="none"/>
          <w:tab w:pos="9699" w:val="left" w:leader="none"/>
        </w:tabs>
        <w:spacing w:line="240" w:lineRule="auto" w:before="118" w:after="0"/>
        <w:ind w:left="1526" w:right="536" w:hanging="1527"/>
        <w:jc w:val="right"/>
        <w:rPr>
          <w:sz w:val="24"/>
        </w:rPr>
      </w:pPr>
      <w:r>
        <w:rPr>
          <w:b/>
          <w:sz w:val="24"/>
          <w:shd w:fill="FFFF99" w:color="auto" w:val="clear"/>
        </w:rPr>
        <w:t>LỆNH </w:t>
      </w:r>
      <w:r>
        <w:rPr>
          <w:sz w:val="24"/>
          <w:shd w:fill="FFFF99" w:color="auto" w:val="clear"/>
        </w:rPr>
        <w:t>value =</w:t>
      </w:r>
      <w:r>
        <w:rPr>
          <w:spacing w:val="-10"/>
          <w:sz w:val="24"/>
          <w:shd w:fill="FFFF99" w:color="auto" w:val="clear"/>
        </w:rPr>
        <w:t> </w:t>
      </w:r>
      <w:r>
        <w:rPr>
          <w:sz w:val="24"/>
          <w:shd w:fill="FFFF99" w:color="auto" w:val="clear"/>
        </w:rPr>
        <w:t>KBHIT()</w:t>
        <w:tab/>
      </w:r>
    </w:p>
    <w:p>
      <w:pPr>
        <w:pStyle w:val="BodyText"/>
        <w:rPr>
          <w:sz w:val="21"/>
        </w:rPr>
      </w:pPr>
    </w:p>
    <w:p>
      <w:pPr>
        <w:pStyle w:val="BodyText"/>
        <w:tabs>
          <w:tab w:pos="2092" w:val="left" w:leader="none"/>
        </w:tabs>
        <w:spacing w:line="343" w:lineRule="auto" w:before="1"/>
        <w:ind w:left="676" w:right="7382"/>
        <w:rPr>
          <w:b/>
          <w:i/>
        </w:rPr>
      </w:pPr>
      <w:r>
        <w:rPr/>
        <w:t>Cú</w:t>
      </w:r>
      <w:r>
        <w:rPr>
          <w:spacing w:val="-1"/>
        </w:rPr>
        <w:t> </w:t>
      </w:r>
      <w:r>
        <w:rPr/>
        <w:t>pháp:</w:t>
        <w:tab/>
        <w:t>value = </w:t>
      </w:r>
      <w:r>
        <w:rPr>
          <w:spacing w:val="-3"/>
        </w:rPr>
        <w:t>KBHIT() </w:t>
      </w:r>
      <w:r>
        <w:rPr/>
        <w:t>Thông số:</w:t>
        <w:tab/>
      </w:r>
      <w:r>
        <w:rPr>
          <w:b/>
          <w:i/>
        </w:rPr>
        <w:t>không</w:t>
      </w:r>
      <w:r>
        <w:rPr>
          <w:b/>
          <w:i/>
          <w:spacing w:val="2"/>
        </w:rPr>
        <w:t> </w:t>
      </w:r>
      <w:r>
        <w:rPr>
          <w:b/>
          <w:i/>
        </w:rPr>
        <w:t>có</w:t>
      </w:r>
    </w:p>
    <w:p>
      <w:pPr>
        <w:pStyle w:val="BodyText"/>
        <w:tabs>
          <w:tab w:pos="2092" w:val="left" w:leader="none"/>
        </w:tabs>
        <w:spacing w:line="237" w:lineRule="auto" w:before="5"/>
        <w:ind w:left="2093" w:right="668" w:hanging="1417"/>
      </w:pPr>
      <w:r>
        <w:rPr/>
        <w:t>Chức</w:t>
      </w:r>
      <w:r>
        <w:rPr>
          <w:spacing w:val="-3"/>
        </w:rPr>
        <w:t> </w:t>
      </w:r>
      <w:r>
        <w:rPr/>
        <w:t>năng:</w:t>
        <w:tab/>
        <w:t>có chức năng trả </w:t>
      </w:r>
      <w:r>
        <w:rPr>
          <w:spacing w:val="-3"/>
        </w:rPr>
        <w:t>về </w:t>
      </w:r>
      <w:r>
        <w:rPr/>
        <w:t>kết quả đúng nếu có kí </w:t>
      </w:r>
      <w:r>
        <w:rPr>
          <w:spacing w:val="2"/>
        </w:rPr>
        <w:t>tự </w:t>
      </w:r>
      <w:r>
        <w:rPr/>
        <w:t>đã nhận và trả </w:t>
      </w:r>
      <w:r>
        <w:rPr>
          <w:spacing w:val="-3"/>
        </w:rPr>
        <w:t>về </w:t>
      </w:r>
      <w:r>
        <w:rPr/>
        <w:t>kết quả sai nếu không có kí</w:t>
      </w:r>
      <w:r>
        <w:rPr>
          <w:spacing w:val="-1"/>
        </w:rPr>
        <w:t> </w:t>
      </w:r>
      <w:r>
        <w:rPr/>
        <w:t>tự.</w:t>
      </w:r>
    </w:p>
    <w:p>
      <w:pPr>
        <w:pStyle w:val="BodyText"/>
        <w:tabs>
          <w:tab w:pos="2092" w:val="left" w:leader="none"/>
        </w:tabs>
        <w:spacing w:before="123"/>
        <w:ind w:left="676"/>
      </w:pPr>
      <w:r>
        <w:rPr/>
        <w:t>Có</w:t>
      </w:r>
      <w:r>
        <w:rPr>
          <w:spacing w:val="4"/>
        </w:rPr>
        <w:t> </w:t>
      </w:r>
      <w:r>
        <w:rPr>
          <w:spacing w:val="-3"/>
        </w:rPr>
        <w:t>hiệu</w:t>
      </w:r>
      <w:r>
        <w:rPr>
          <w:spacing w:val="4"/>
        </w:rPr>
        <w:t> </w:t>
      </w:r>
      <w:r>
        <w:rPr/>
        <w:t>lực:</w:t>
        <w:tab/>
        <w:t>cho tất cả các vi điều khiển</w:t>
      </w:r>
      <w:r>
        <w:rPr>
          <w:spacing w:val="1"/>
        </w:rPr>
        <w:t> </w:t>
      </w:r>
      <w:r>
        <w:rPr/>
        <w:t>PIC.</w:t>
      </w:r>
    </w:p>
    <w:p>
      <w:pPr>
        <w:pStyle w:val="BodyText"/>
        <w:tabs>
          <w:tab w:pos="2092" w:val="left" w:leader="none"/>
          <w:tab w:pos="4998" w:val="left" w:leader="none"/>
        </w:tabs>
        <w:spacing w:before="118"/>
        <w:ind w:left="676"/>
      </w:pPr>
      <w:r>
        <w:rPr/>
        <w:t>Ví</w:t>
      </w:r>
      <w:r>
        <w:rPr>
          <w:spacing w:val="-6"/>
        </w:rPr>
        <w:t> </w:t>
      </w:r>
      <w:r>
        <w:rPr/>
        <w:t>dụ</w:t>
      </w:r>
      <w:r>
        <w:rPr>
          <w:spacing w:val="3"/>
        </w:rPr>
        <w:t> </w:t>
      </w:r>
      <w:r>
        <w:rPr/>
        <w:t>9-5:</w:t>
        <w:tab/>
        <w:t>if (KBHIT) kitu</w:t>
      </w:r>
      <w:r>
        <w:rPr>
          <w:spacing w:val="-3"/>
        </w:rPr>
        <w:t> </w:t>
      </w:r>
      <w:r>
        <w:rPr/>
        <w:t>=</w:t>
      </w:r>
      <w:r>
        <w:rPr>
          <w:spacing w:val="1"/>
        </w:rPr>
        <w:t> </w:t>
      </w:r>
      <w:r>
        <w:rPr/>
        <w:t>getch();</w:t>
        <w:tab/>
        <w:t>// nếu có kí </w:t>
      </w:r>
      <w:r>
        <w:rPr>
          <w:spacing w:val="2"/>
        </w:rPr>
        <w:t>tự </w:t>
      </w:r>
      <w:r>
        <w:rPr/>
        <w:t>thì</w:t>
      </w:r>
      <w:r>
        <w:rPr>
          <w:spacing w:val="-6"/>
        </w:rPr>
        <w:t> </w:t>
      </w:r>
      <w:r>
        <w:rPr/>
        <w:t>nhận</w:t>
      </w:r>
    </w:p>
    <w:p>
      <w:pPr>
        <w:pStyle w:val="Heading3"/>
        <w:numPr>
          <w:ilvl w:val="0"/>
          <w:numId w:val="106"/>
        </w:numPr>
        <w:tabs>
          <w:tab w:pos="567" w:val="left" w:leader="none"/>
          <w:tab w:pos="9954" w:val="left" w:leader="none"/>
        </w:tabs>
        <w:spacing w:line="240" w:lineRule="auto" w:before="129" w:after="0"/>
        <w:ind w:left="1243" w:right="536" w:hanging="1244"/>
        <w:jc w:val="right"/>
      </w:pPr>
      <w:r>
        <w:rPr>
          <w:shd w:fill="FFCC99" w:color="auto" w:val="clear"/>
        </w:rPr>
        <w:t>ỨNG DỤNG TRUYỀN DỮ LIỆU EUSART CỦA</w:t>
      </w:r>
      <w:r>
        <w:rPr>
          <w:spacing w:val="-10"/>
          <w:shd w:fill="FFCC99" w:color="auto" w:val="clear"/>
        </w:rPr>
        <w:t> </w:t>
      </w:r>
      <w:r>
        <w:rPr>
          <w:shd w:fill="FFCC99" w:color="auto" w:val="clear"/>
        </w:rPr>
        <w:t>PIC16F887</w:t>
        <w:tab/>
      </w:r>
    </w:p>
    <w:p>
      <w:pPr>
        <w:pStyle w:val="BodyText"/>
        <w:spacing w:line="237" w:lineRule="auto" w:before="173"/>
        <w:ind w:left="676" w:right="491" w:firstLine="566"/>
      </w:pPr>
      <w:r>
        <w:rPr/>
        <w:pict>
          <v:group style="position:absolute;margin-left:65.064003pt;margin-top:42.781097pt;width:507.8pt;height:61pt;mso-position-horizontal-relative:page;mso-position-vertical-relative:paragraph;z-index:-15074816;mso-wrap-distance-left:0;mso-wrap-distance-right:0" coordorigin="1301,856" coordsize="10156,1220">
            <v:rect style="position:absolute;left:1310;top:865;width:10137;height:293" filled="true" fillcolor="#dbe4f0" stroked="false">
              <v:fill type="solid"/>
            </v:rect>
            <v:rect style="position:absolute;left:1310;top:855;width:10137;height:10" filled="true" fillcolor="#000000" stroked="false">
              <v:fill type="solid"/>
            </v:rect>
            <v:shape style="position:absolute;left:1310;top:1158;width:10137;height:908" coordorigin="1311,1158" coordsize="10137,908" path="m11447,1711l1311,1711,1311,2066,11447,2066,11447,1711xm11447,1432l1311,1432,1311,1711,11447,1711,11447,1432xm11447,1158l1311,1158,1311,1432,11447,1432,11447,1158xe" filled="true" fillcolor="#dbe4f0" stroked="false">
              <v:path arrowok="t"/>
              <v:fill type="solid"/>
            </v:shape>
            <v:shape style="position:absolute;left:1301;top:855;width:10156;height:1220" coordorigin="1301,856" coordsize="10156,1220" path="m11447,2066l1311,2066,1311,856,1301,856,1301,2075,1311,2075,1311,2075,11447,2075,11447,2066xm11457,856l11448,856,11448,2075,11457,2075,11457,856xe" filled="true" fillcolor="#000000" stroked="false">
              <v:path arrowok="t"/>
              <v:fill type="solid"/>
            </v:shape>
            <v:shape style="position:absolute;left:1416;top:886;width:831;height:266" type="#_x0000_t202" filled="false" stroked="false">
              <v:textbox inset="0,0,0,0">
                <w:txbxContent>
                  <w:p>
                    <w:pPr>
                      <w:spacing w:line="266" w:lineRule="exact" w:before="0"/>
                      <w:ind w:left="0" w:right="0" w:firstLine="0"/>
                      <w:jc w:val="left"/>
                      <w:rPr>
                        <w:b/>
                        <w:i/>
                        <w:sz w:val="24"/>
                      </w:rPr>
                    </w:pPr>
                    <w:r>
                      <w:rPr>
                        <w:b/>
                        <w:i/>
                        <w:sz w:val="24"/>
                      </w:rPr>
                      <w:t>Bài 9-1:</w:t>
                    </w:r>
                  </w:p>
                </w:txbxContent>
              </v:textbox>
              <w10:wrap type="none"/>
            </v:shape>
            <v:shape style="position:absolute;left:2977;top:886;width:8379;height:1155" type="#_x0000_t202" filled="false" stroked="false">
              <v:textbox inset="0,0,0,0">
                <w:txbxContent>
                  <w:p>
                    <w:pPr>
                      <w:spacing w:line="237" w:lineRule="auto" w:before="0"/>
                      <w:ind w:left="0" w:right="18" w:firstLine="0"/>
                      <w:jc w:val="both"/>
                      <w:rPr>
                        <w:sz w:val="24"/>
                      </w:rPr>
                    </w:pPr>
                    <w:r>
                      <w:rPr>
                        <w:sz w:val="24"/>
                      </w:rPr>
                      <w:t>Một </w:t>
                    </w:r>
                    <w:r>
                      <w:rPr>
                        <w:spacing w:val="-3"/>
                        <w:sz w:val="24"/>
                      </w:rPr>
                      <w:t>hệ </w:t>
                    </w:r>
                    <w:r>
                      <w:rPr>
                        <w:sz w:val="24"/>
                      </w:rPr>
                      <w:t>thống truyền dữ </w:t>
                    </w:r>
                    <w:r>
                      <w:rPr>
                        <w:spacing w:val="-3"/>
                        <w:sz w:val="24"/>
                      </w:rPr>
                      <w:t>liệu </w:t>
                    </w:r>
                    <w:r>
                      <w:rPr>
                        <w:sz w:val="24"/>
                      </w:rPr>
                      <w:t>giữa máy tính và điều khiển PIC 16F887: </w:t>
                    </w:r>
                    <w:r>
                      <w:rPr>
                        <w:spacing w:val="-3"/>
                        <w:sz w:val="24"/>
                      </w:rPr>
                      <w:t>máy </w:t>
                    </w:r>
                    <w:r>
                      <w:rPr>
                        <w:sz w:val="24"/>
                      </w:rPr>
                      <w:t>tính sẽ </w:t>
                    </w:r>
                    <w:r>
                      <w:rPr>
                        <w:spacing w:val="2"/>
                        <w:sz w:val="24"/>
                      </w:rPr>
                      <w:t>gởi </w:t>
                    </w:r>
                    <w:r>
                      <w:rPr>
                        <w:sz w:val="24"/>
                      </w:rPr>
                      <w:t>dữ </w:t>
                    </w:r>
                    <w:r>
                      <w:rPr>
                        <w:spacing w:val="-3"/>
                        <w:sz w:val="24"/>
                      </w:rPr>
                      <w:t>liệu </w:t>
                    </w:r>
                    <w:r>
                      <w:rPr>
                        <w:sz w:val="24"/>
                      </w:rPr>
                      <w:t>xuống vi điều khiển, vi điều khiển sẽ nhận dữ </w:t>
                    </w:r>
                    <w:r>
                      <w:rPr>
                        <w:spacing w:val="-3"/>
                        <w:sz w:val="24"/>
                      </w:rPr>
                      <w:t>liệu và </w:t>
                    </w:r>
                    <w:r>
                      <w:rPr>
                        <w:sz w:val="24"/>
                      </w:rPr>
                      <w:t>gởi ra portD nối với 8  led. Máy tính sử dụng phần mềm</w:t>
                    </w:r>
                    <w:r>
                      <w:rPr>
                        <w:spacing w:val="-10"/>
                        <w:sz w:val="24"/>
                      </w:rPr>
                      <w:t> </w:t>
                    </w:r>
                    <w:r>
                      <w:rPr>
                        <w:sz w:val="24"/>
                      </w:rPr>
                      <w:t>Terminal.</w:t>
                    </w:r>
                  </w:p>
                  <w:p>
                    <w:pPr>
                      <w:spacing w:before="58"/>
                      <w:ind w:left="0" w:right="0" w:firstLine="0"/>
                      <w:jc w:val="both"/>
                      <w:rPr>
                        <w:sz w:val="24"/>
                      </w:rPr>
                    </w:pPr>
                    <w:r>
                      <w:rPr>
                        <w:sz w:val="24"/>
                      </w:rPr>
                      <w:t>Tốc độ truyền là 9600 baud.</w:t>
                    </w:r>
                  </w:p>
                </w:txbxContent>
              </v:textbox>
              <w10:wrap type="none"/>
            </v:shape>
            <w10:wrap type="topAndBottom"/>
          </v:group>
        </w:pict>
      </w:r>
      <w:r>
        <w:rPr/>
        <w:t>Phần này trình bày các ứng dụng truyền dữ liệu đơn giản của PIC16F887, qua các ứng dụng này giúp bạn biết sử dụng chức năng truyền dữ liệu của PIC16F887.</w:t>
      </w:r>
    </w:p>
    <w:p>
      <w:pPr>
        <w:pStyle w:val="ListParagraph"/>
        <w:numPr>
          <w:ilvl w:val="1"/>
          <w:numId w:val="106"/>
        </w:numPr>
        <w:tabs>
          <w:tab w:pos="1810" w:val="left" w:leader="none"/>
        </w:tabs>
        <w:spacing w:line="240" w:lineRule="auto" w:before="22" w:after="0"/>
        <w:ind w:left="1809" w:right="0" w:hanging="567"/>
        <w:jc w:val="both"/>
        <w:rPr>
          <w:sz w:val="24"/>
        </w:rPr>
      </w:pPr>
      <w:r>
        <w:rPr>
          <w:sz w:val="24"/>
        </w:rPr>
        <w:t>Sơ đồ</w:t>
      </w:r>
      <w:r>
        <w:rPr>
          <w:spacing w:val="2"/>
          <w:sz w:val="24"/>
        </w:rPr>
        <w:t> </w:t>
      </w:r>
      <w:r>
        <w:rPr>
          <w:spacing w:val="-3"/>
          <w:sz w:val="24"/>
        </w:rPr>
        <w:t>mạch:</w:t>
      </w:r>
    </w:p>
    <w:p>
      <w:pPr>
        <w:pStyle w:val="BodyText"/>
        <w:spacing w:line="242" w:lineRule="auto" w:before="59"/>
        <w:ind w:left="676" w:right="581" w:firstLine="566"/>
        <w:jc w:val="both"/>
      </w:pPr>
      <w:r>
        <w:rPr/>
        <w:t>Trong sơ đồ mạch có dùng IC2 có tên là MAX232 dùng để chuyển đổi tín hiệu RS232 của cổng COM của máy tính thành chuẩn TTL để tương thích với vi điều khiển.</w:t>
      </w:r>
    </w:p>
    <w:p>
      <w:pPr>
        <w:pStyle w:val="BodyText"/>
        <w:spacing w:line="242" w:lineRule="auto" w:before="53"/>
        <w:ind w:left="676" w:right="579" w:firstLine="566"/>
        <w:jc w:val="both"/>
      </w:pPr>
      <w:r>
        <w:rPr/>
        <w:t>IC MAX232 có tích hợp 2 bộ chuyển đổi, trong mạch này chỉ dùng 1 bộ chuyển đổi. Các tụ điện trong mạch theo sổ tay của IC do nhà chế tạo cung cấp.</w:t>
      </w:r>
    </w:p>
    <w:p>
      <w:pPr>
        <w:pStyle w:val="BodyText"/>
        <w:spacing w:before="57"/>
        <w:ind w:left="676" w:right="573" w:firstLine="566"/>
        <w:jc w:val="both"/>
      </w:pPr>
      <w:r>
        <w:rPr/>
        <w:t>Truyền dữ liệu UART thường dùng cổng giao tiếp </w:t>
      </w:r>
      <w:r>
        <w:rPr>
          <w:spacing w:val="-5"/>
        </w:rPr>
        <w:t>là </w:t>
      </w:r>
      <w:r>
        <w:rPr/>
        <w:t>9 chân có tên </w:t>
      </w:r>
      <w:r>
        <w:rPr>
          <w:spacing w:val="-5"/>
        </w:rPr>
        <w:t>là </w:t>
      </w:r>
      <w:r>
        <w:rPr/>
        <w:t>COM1 (trước dùng cổng  25 chân nhưng đã bỏ). </w:t>
      </w:r>
      <w:r>
        <w:rPr>
          <w:spacing w:val="-3"/>
        </w:rPr>
        <w:t>Chú </w:t>
      </w:r>
      <w:r>
        <w:rPr/>
        <w:t>ý khi </w:t>
      </w:r>
      <w:r>
        <w:rPr>
          <w:spacing w:val="-3"/>
        </w:rPr>
        <w:t>vẽ </w:t>
      </w:r>
      <w:r>
        <w:rPr/>
        <w:t>mạch </w:t>
      </w:r>
      <w:r>
        <w:rPr>
          <w:spacing w:val="-3"/>
        </w:rPr>
        <w:t>in </w:t>
      </w:r>
      <w:r>
        <w:rPr/>
        <w:t>(PCB) thì bạn phải chọn cổng COM 9 chân loại hàn vào mạch </w:t>
      </w:r>
      <w:r>
        <w:rPr>
          <w:spacing w:val="-3"/>
        </w:rPr>
        <w:t>in và </w:t>
      </w:r>
      <w:r>
        <w:rPr/>
        <w:t>khi chọn </w:t>
      </w:r>
      <w:r>
        <w:rPr>
          <w:spacing w:val="-3"/>
        </w:rPr>
        <w:t>linh </w:t>
      </w:r>
      <w:r>
        <w:rPr/>
        <w:t>kiện bạn phải chọn đúng loại cái. Các dây cáp kết nối sử dụng đầu jack đực nên sẽ giúp bạn kết nối</w:t>
      </w:r>
      <w:r>
        <w:rPr>
          <w:spacing w:val="-4"/>
        </w:rPr>
        <w:t> </w:t>
      </w:r>
      <w:r>
        <w:rPr/>
        <w:t>đúng.</w:t>
      </w:r>
    </w:p>
    <w:p>
      <w:pPr>
        <w:pStyle w:val="BodyText"/>
        <w:spacing w:before="58"/>
        <w:ind w:left="1243"/>
        <w:jc w:val="both"/>
      </w:pPr>
      <w:r>
        <w:rPr/>
        <w:t>Sử dụng portD để điều khiển 8 led đơn, thạch anh sử dụng là 20Mhz.</w:t>
      </w:r>
    </w:p>
    <w:p>
      <w:pPr>
        <w:spacing w:after="0"/>
        <w:jc w:val="both"/>
        <w:sectPr>
          <w:pgSz w:w="11910" w:h="16840"/>
          <w:pgMar w:header="283" w:footer="472" w:top="640" w:bottom="660" w:left="740" w:right="0"/>
        </w:sectPr>
      </w:pPr>
    </w:p>
    <w:p>
      <w:pPr>
        <w:pStyle w:val="BodyText"/>
        <w:spacing w:before="2"/>
        <w:rPr>
          <w:sz w:val="3"/>
        </w:rPr>
      </w:pPr>
    </w:p>
    <w:p>
      <w:pPr>
        <w:pStyle w:val="BodyText"/>
        <w:ind w:left="1133"/>
        <w:rPr>
          <w:sz w:val="20"/>
        </w:rPr>
      </w:pPr>
      <w:r>
        <w:rPr>
          <w:sz w:val="20"/>
        </w:rPr>
        <w:drawing>
          <wp:inline distT="0" distB="0" distL="0" distR="0">
            <wp:extent cx="5785784" cy="3330416"/>
            <wp:effectExtent l="0" t="0" r="0" b="0"/>
            <wp:docPr id="283" name="image791.png"/>
            <wp:cNvGraphicFramePr>
              <a:graphicFrameLocks noChangeAspect="1"/>
            </wp:cNvGraphicFramePr>
            <a:graphic>
              <a:graphicData uri="http://schemas.openxmlformats.org/drawingml/2006/picture">
                <pic:pic>
                  <pic:nvPicPr>
                    <pic:cNvPr id="284" name="image791.png"/>
                    <pic:cNvPicPr/>
                  </pic:nvPicPr>
                  <pic:blipFill>
                    <a:blip r:embed="rId992" cstate="print"/>
                    <a:stretch>
                      <a:fillRect/>
                    </a:stretch>
                  </pic:blipFill>
                  <pic:spPr>
                    <a:xfrm>
                      <a:off x="0" y="0"/>
                      <a:ext cx="5785784" cy="3330416"/>
                    </a:xfrm>
                    <a:prstGeom prst="rect">
                      <a:avLst/>
                    </a:prstGeom>
                  </pic:spPr>
                </pic:pic>
              </a:graphicData>
            </a:graphic>
          </wp:inline>
        </w:drawing>
      </w:r>
      <w:r>
        <w:rPr>
          <w:sz w:val="20"/>
        </w:rPr>
      </w:r>
    </w:p>
    <w:p>
      <w:pPr>
        <w:pStyle w:val="BodyText"/>
        <w:rPr>
          <w:sz w:val="9"/>
        </w:rPr>
      </w:pPr>
    </w:p>
    <w:p>
      <w:pPr>
        <w:spacing w:before="90"/>
        <w:ind w:left="1652" w:right="1540" w:firstLine="0"/>
        <w:jc w:val="center"/>
        <w:rPr>
          <w:i/>
          <w:sz w:val="24"/>
        </w:rPr>
      </w:pPr>
      <w:r>
        <w:rPr>
          <w:i/>
          <w:sz w:val="24"/>
        </w:rPr>
        <w:t>Hình 9-11: Hệ thống truyền dữ liệu giữa máy tính và vi điều khiển.</w:t>
      </w:r>
    </w:p>
    <w:p>
      <w:pPr>
        <w:pStyle w:val="ListParagraph"/>
        <w:numPr>
          <w:ilvl w:val="1"/>
          <w:numId w:val="106"/>
        </w:numPr>
        <w:tabs>
          <w:tab w:pos="1809" w:val="left" w:leader="none"/>
          <w:tab w:pos="1810" w:val="left" w:leader="none"/>
        </w:tabs>
        <w:spacing w:line="240" w:lineRule="auto" w:before="182" w:after="0"/>
        <w:ind w:left="1809" w:right="0" w:hanging="567"/>
        <w:jc w:val="left"/>
        <w:rPr>
          <w:sz w:val="24"/>
        </w:rPr>
      </w:pPr>
      <w:r>
        <w:rPr/>
        <w:pict>
          <v:group style="position:absolute;margin-left:72.774971pt;margin-top:25.585821pt;width:237.95pt;height:167.8pt;mso-position-horizontal-relative:page;mso-position-vertical-relative:paragraph;z-index:-15072768;mso-wrap-distance-left:0;mso-wrap-distance-right:0" coordorigin="1455,512" coordsize="4759,3356">
            <v:shape style="position:absolute;left:2983;top:542;width:1614;height:358" coordorigin="2983,543" coordsize="1614,358" path="m4422,543l3161,543,3158,548,3090,561,3035,599,2997,654,2983,722,2997,790,3035,845,3090,883,3158,897,3161,901,4422,901,4422,897,4490,883,4545,845,4583,790,4597,722,4583,654,4545,599,4490,561,4422,548,4422,543xe" filled="true" fillcolor="#cdcdcd" stroked="false">
              <v:path arrowok="t"/>
              <v:fill opacity="32639f" type="solid"/>
            </v:shape>
            <v:shape style="position:absolute;left:2983;top:542;width:1600;height:248" coordorigin="2983,543" coordsize="1600,248" path="m4422,543l4422,543,3161,543,3158,548,3090,561,3035,599,2997,654,2983,722,2997,790,2997,790m4583,654l4583,654,4545,599,4490,561,4422,548m4422,543l4422,543e" filled="false" stroked="true" strokeweight="1.235254pt" strokecolor="#cdcdcd">
              <v:path arrowok="t"/>
              <v:stroke dashstyle="solid"/>
            </v:shape>
            <v:shape style="position:absolute;left:2959;top:524;width:1614;height:352" type="#_x0000_t75" stroked="false">
              <v:imagedata r:id="rId993" o:title=""/>
            </v:shape>
            <v:shape style="position:absolute;left:2959;top:524;width:1614;height:352" coordorigin="2960,524" coordsize="1614,352" path="m3137,876l4397,876,4398,873,4466,859,4522,822,4559,766,4573,698,4559,631,4522,575,4466,538,4398,524,4397,530,3137,530,3066,538,3011,575,2973,631,2960,698,2973,766,3011,822,3066,859,3134,873,3137,876xe" filled="false" stroked="true" strokeweight="1.234474pt" strokecolor="#000000">
              <v:path arrowok="t"/>
              <v:stroke dashstyle="solid"/>
            </v:shape>
            <v:shape style="position:absolute;left:3705;top:875;width:149;height:321" type="#_x0000_t75" stroked="false">
              <v:imagedata r:id="rId994" o:title=""/>
            </v:shape>
            <v:shape style="position:absolute;left:1480;top:1196;width:4611;height:1198" coordorigin="1480,1197" coordsize="4611,1198" path="m6091,1197l2086,1197,1480,2394,5485,2394,6091,1197xe" filled="true" fillcolor="#cdcdcd" stroked="false">
              <v:path arrowok="t"/>
              <v:fill opacity="32639f" type="solid"/>
            </v:shape>
            <v:shape style="position:absolute;left:1480;top:1196;width:4611;height:1198" coordorigin="1480,1197" coordsize="4611,1198" path="m1480,2394l1480,2394m6091,1197l6091,1197,2086,1197,1480,2394m6091,1197l6091,1197e" filled="false" stroked="true" strokeweight="1.235254pt" strokecolor="#cdcdcd">
              <v:path arrowok="t"/>
              <v:stroke dashstyle="solid"/>
            </v:shape>
            <v:shape style="position:absolute;left:1467;top:1172;width:4599;height:1210" type="#_x0000_t75" stroked="false">
              <v:imagedata r:id="rId995" o:title=""/>
            </v:shape>
            <v:shape style="position:absolute;left:1467;top:1172;width:4599;height:1210" coordorigin="1468,1172" coordsize="4599,1210" path="m1468,2382l5473,2382,6066,1172,2061,1172,1468,2382xe" filled="false" stroked="true" strokeweight="1.234507pt" strokecolor="#000000">
              <v:path arrowok="t"/>
              <v:stroke dashstyle="solid"/>
            </v:shape>
            <v:line style="position:absolute" from="3792,2394" to="3792,2826" stroked="true" strokeweight="1.236112pt" strokecolor="#cdcdcd">
              <v:stroke dashstyle="solid"/>
            </v:line>
            <v:shape style="position:absolute;left:3717;top:2801;width:136;height:198" coordorigin="3718,2802" coordsize="136,198" path="m3854,2802l3718,2802,3792,2999,3854,2802xe" filled="true" fillcolor="#cdcdcd" stroked="false">
              <v:path arrowok="t"/>
              <v:fill opacity="32639f" type="solid"/>
            </v:shape>
            <v:line style="position:absolute" from="3767,2382" to="3767,2802" stroked="true" strokeweight="1.236112pt" strokecolor="#000000">
              <v:stroke dashstyle="solid"/>
            </v:line>
            <v:shape style="position:absolute;left:3705;top:2776;width:124;height:198" coordorigin="3705,2777" coordsize="124,198" path="m3829,2777l3705,2777,3767,2974,3829,2777xe" filled="true" fillcolor="#000000" stroked="false">
              <v:path arrowok="t"/>
              <v:fill type="solid"/>
            </v:shape>
            <v:rect style="position:absolute;left:1603;top:2999;width:4376;height:593" filled="true" fillcolor="#cdcdcd" stroked="false">
              <v:fill opacity="32639f" type="solid"/>
            </v:rect>
            <v:shape style="position:absolute;left:1603;top:2999;width:4376;height:593" coordorigin="1604,2999" coordsize="4376,593" path="m1604,3592l1604,3592m5980,2999l5980,2999,1604,2999,1604,3592m5980,2999l5980,2999e" filled="false" stroked="true" strokeweight="1.235254pt" strokecolor="#cdcdcd">
              <v:path arrowok="t"/>
              <v:stroke dashstyle="solid"/>
            </v:shape>
            <v:shape style="position:absolute;left:1579;top:2974;width:4376;height:593" type="#_x0000_t75" stroked="false">
              <v:imagedata r:id="rId996" o:title=""/>
            </v:shape>
            <v:shape style="position:absolute;left:1579;top:2974;width:4376;height:593" coordorigin="1579,2974" coordsize="4376,593" path="m1579,3567l5955,3567,5955,2974,1579,2974,1579,3567m1715,3567l1715,2974m5819,3567l5819,2974e" filled="false" stroked="true" strokeweight="1.235254pt" strokecolor="#000000">
              <v:path arrowok="t"/>
              <v:stroke dashstyle="solid"/>
            </v:shape>
            <v:shape style="position:absolute;left:3789;top:2739;width:2413;height:1115" coordorigin="3790,2740" coordsize="2413,1115" path="m3792,3592l3792,3777,3790,3780,3796,3809,3812,3833,3835,3849,3864,3854,3866,3851,6128,3851,6195,3809,6200,3780,6202,3777,6202,2814,6200,2818,6195,2789,6179,2765,6155,2749,6126,2743,6128,2740,3977,2740e" filled="false" stroked="true" strokeweight="1.234698pt" strokecolor="#cdcdcd">
              <v:path arrowok="t"/>
              <v:stroke dashstyle="solid"/>
            </v:shape>
            <v:shape style="position:absolute;left:3791;top:2678;width:198;height:136" coordorigin="3792,2678" coordsize="198,136" path="m3990,2678l3792,2740,3990,2814,3990,2678xe" filled="true" fillcolor="#cdcdcd" stroked="false">
              <v:path arrowok="t"/>
              <v:fill opacity="32639f" type="solid"/>
            </v:shape>
            <v:shape style="position:absolute;left:3766;top:2715;width:2412;height:1116" coordorigin="3766,2715" coordsize="2412,1116" path="m3767,3567l3767,3752,3766,3757,3772,3785,3788,3809,3812,3825,3840,3831,3841,3826,6103,3826,6171,3785,6177,3757,6177,3752,6177,2789,6177,2794,6171,2765,6155,2741,6131,2726,6102,2720,6103,2715,3952,2715e" filled="false" stroked="true" strokeweight="1.234698pt" strokecolor="#000000">
              <v:path arrowok="t"/>
              <v:stroke dashstyle="solid"/>
            </v:shape>
            <v:shape style="position:absolute;left:3767;top:2653;width:198;height:136" coordorigin="3767,2653" coordsize="198,136" path="m3965,2653l3767,2715,3965,2789,3965,2653xe" filled="true" fillcolor="#000000" stroked="false">
              <v:path arrowok="t"/>
              <v:fill type="solid"/>
            </v:shape>
            <v:shape style="position:absolute;left:3328;top:609;width:897;height:198" type="#_x0000_t202" filled="false" stroked="false">
              <v:textbox inset="0,0,0,0">
                <w:txbxContent>
                  <w:p>
                    <w:pPr>
                      <w:spacing w:line="188" w:lineRule="exact" w:before="0"/>
                      <w:ind w:left="0" w:right="0" w:firstLine="0"/>
                      <w:jc w:val="left"/>
                      <w:rPr>
                        <w:rFonts w:ascii="Arial"/>
                        <w:b/>
                        <w:sz w:val="19"/>
                      </w:rPr>
                    </w:pPr>
                    <w:r>
                      <w:rPr>
                        <w:rFonts w:ascii="Arial"/>
                        <w:b/>
                        <w:w w:val="90"/>
                        <w:sz w:val="19"/>
                      </w:rPr>
                      <w:t>BEGIN</w:t>
                    </w:r>
                    <w:r>
                      <w:rPr>
                        <w:rFonts w:ascii="Arial"/>
                        <w:b/>
                        <w:spacing w:val="-24"/>
                        <w:w w:val="90"/>
                        <w:sz w:val="19"/>
                      </w:rPr>
                      <w:t> </w:t>
                    </w:r>
                    <w:r>
                      <w:rPr>
                        <w:rFonts w:ascii="Arial"/>
                        <w:b/>
                        <w:w w:val="90"/>
                        <w:sz w:val="19"/>
                      </w:rPr>
                      <w:t>-</w:t>
                    </w:r>
                    <w:r>
                      <w:rPr>
                        <w:rFonts w:ascii="Arial"/>
                        <w:b/>
                        <w:spacing w:val="-23"/>
                        <w:w w:val="90"/>
                        <w:sz w:val="19"/>
                      </w:rPr>
                      <w:t> </w:t>
                    </w:r>
                    <w:r>
                      <w:rPr>
                        <w:rFonts w:ascii="Arial"/>
                        <w:b/>
                        <w:w w:val="90"/>
                        <w:sz w:val="19"/>
                      </w:rPr>
                      <w:t>PC</w:t>
                    </w:r>
                  </w:p>
                </w:txbxContent>
              </v:textbox>
              <w10:wrap type="none"/>
            </v:shape>
            <v:shape style="position:absolute;left:2612;top:1367;width:2329;height:672" type="#_x0000_t202" filled="false" stroked="false">
              <v:textbox inset="0,0,0,0">
                <w:txbxContent>
                  <w:p>
                    <w:pPr>
                      <w:spacing w:line="188" w:lineRule="exact" w:before="0"/>
                      <w:ind w:left="0" w:right="17" w:firstLine="0"/>
                      <w:jc w:val="center"/>
                      <w:rPr>
                        <w:rFonts w:ascii="Arial" w:hAnsi="Arial"/>
                        <w:b/>
                        <w:sz w:val="19"/>
                      </w:rPr>
                    </w:pPr>
                    <w:r>
                      <w:rPr>
                        <w:rFonts w:ascii="Arial" w:hAnsi="Arial"/>
                        <w:b/>
                        <w:sz w:val="19"/>
                      </w:rPr>
                      <w:t>KHỞI TẠO PHẦN MỀM</w:t>
                    </w:r>
                  </w:p>
                  <w:p>
                    <w:pPr>
                      <w:spacing w:before="18"/>
                      <w:ind w:left="0" w:right="17" w:firstLine="0"/>
                      <w:jc w:val="center"/>
                      <w:rPr>
                        <w:rFonts w:ascii="Arial"/>
                        <w:b/>
                        <w:sz w:val="19"/>
                      </w:rPr>
                    </w:pPr>
                    <w:r>
                      <w:rPr>
                        <w:rFonts w:ascii="Arial"/>
                        <w:b/>
                        <w:sz w:val="19"/>
                      </w:rPr>
                      <w:t>TERMINAL</w:t>
                    </w:r>
                  </w:p>
                  <w:p>
                    <w:pPr>
                      <w:spacing w:before="19"/>
                      <w:ind w:left="0" w:right="18" w:firstLine="0"/>
                      <w:jc w:val="center"/>
                      <w:rPr>
                        <w:rFonts w:ascii="Arial" w:hAnsi="Arial"/>
                        <w:b/>
                        <w:sz w:val="19"/>
                      </w:rPr>
                    </w:pPr>
                    <w:r>
                      <w:rPr>
                        <w:rFonts w:ascii="Arial" w:hAnsi="Arial"/>
                        <w:b/>
                        <w:w w:val="90"/>
                        <w:sz w:val="19"/>
                      </w:rPr>
                      <w:t>CHỌN</w:t>
                    </w:r>
                    <w:r>
                      <w:rPr>
                        <w:rFonts w:ascii="Arial" w:hAnsi="Arial"/>
                        <w:b/>
                        <w:spacing w:val="-17"/>
                        <w:w w:val="90"/>
                        <w:sz w:val="19"/>
                      </w:rPr>
                      <w:t> </w:t>
                    </w:r>
                    <w:r>
                      <w:rPr>
                        <w:rFonts w:ascii="Arial" w:hAnsi="Arial"/>
                        <w:b/>
                        <w:w w:val="90"/>
                        <w:sz w:val="19"/>
                      </w:rPr>
                      <w:t>CỔNG,</w:t>
                    </w:r>
                    <w:r>
                      <w:rPr>
                        <w:rFonts w:ascii="Arial" w:hAnsi="Arial"/>
                        <w:b/>
                        <w:spacing w:val="-16"/>
                        <w:w w:val="90"/>
                        <w:sz w:val="19"/>
                      </w:rPr>
                      <w:t> </w:t>
                    </w:r>
                    <w:r>
                      <w:rPr>
                        <w:rFonts w:ascii="Arial" w:hAnsi="Arial"/>
                        <w:b/>
                        <w:w w:val="90"/>
                        <w:sz w:val="19"/>
                      </w:rPr>
                      <w:t>CHỌN</w:t>
                    </w:r>
                    <w:r>
                      <w:rPr>
                        <w:rFonts w:ascii="Arial" w:hAnsi="Arial"/>
                        <w:b/>
                        <w:spacing w:val="-17"/>
                        <w:w w:val="90"/>
                        <w:sz w:val="19"/>
                      </w:rPr>
                      <w:t> </w:t>
                    </w:r>
                    <w:r>
                      <w:rPr>
                        <w:rFonts w:ascii="Arial" w:hAnsi="Arial"/>
                        <w:b/>
                        <w:w w:val="90"/>
                        <w:sz w:val="19"/>
                      </w:rPr>
                      <w:t>TỐC</w:t>
                    </w:r>
                    <w:r>
                      <w:rPr>
                        <w:rFonts w:ascii="Arial" w:hAnsi="Arial"/>
                        <w:b/>
                        <w:spacing w:val="-16"/>
                        <w:w w:val="90"/>
                        <w:sz w:val="19"/>
                      </w:rPr>
                      <w:t> </w:t>
                    </w:r>
                    <w:r>
                      <w:rPr>
                        <w:rFonts w:ascii="Arial" w:hAnsi="Arial"/>
                        <w:b/>
                        <w:spacing w:val="-8"/>
                        <w:w w:val="90"/>
                        <w:sz w:val="19"/>
                      </w:rPr>
                      <w:t>ĐỘ</w:t>
                    </w:r>
                  </w:p>
                </w:txbxContent>
              </v:textbox>
              <w10:wrap type="none"/>
            </v:shape>
            <v:shape style="position:absolute;left:1715;top:2974;width:4104;height:593" type="#_x0000_t202" filled="false" stroked="true" strokeweight="1.236112pt" strokecolor="#000000">
              <v:textbox inset="0,0,0,0">
                <w:txbxContent>
                  <w:p>
                    <w:pPr>
                      <w:spacing w:before="169"/>
                      <w:ind w:left="1421" w:right="1422" w:firstLine="0"/>
                      <w:jc w:val="center"/>
                      <w:rPr>
                        <w:rFonts w:ascii="Arial" w:hAnsi="Arial"/>
                        <w:b/>
                        <w:sz w:val="19"/>
                      </w:rPr>
                    </w:pPr>
                    <w:r>
                      <w:rPr>
                        <w:rFonts w:ascii="Arial" w:hAnsi="Arial"/>
                        <w:b/>
                        <w:sz w:val="19"/>
                      </w:rPr>
                      <w:t>GỞI DỮ LIỆU</w:t>
                    </w:r>
                  </w:p>
                </w:txbxContent>
              </v:textbox>
              <v:stroke dashstyle="solid"/>
              <w10:wrap type="none"/>
            </v:shape>
            <w10:wrap type="topAndBottom"/>
          </v:group>
        </w:pict>
      </w:r>
      <w:r>
        <w:rPr/>
        <w:pict>
          <v:group style="position:absolute;margin-left:323.087616pt;margin-top:25.585823pt;width:232.4pt;height:176.5pt;mso-position-horizontal-relative:page;mso-position-vertical-relative:paragraph;z-index:-15069696;mso-wrap-distance-left:0;mso-wrap-distance-right:0" coordorigin="6462,512" coordsize="4648,3530">
            <v:shape style="position:absolute;left:7878;top:542;width:1614;height:358" coordorigin="7878,543" coordsize="1614,358" path="m9317,543l8056,543,8053,548,7985,561,7930,599,7892,654,7878,722,7892,790,7930,845,7985,883,8053,897,8056,901,9317,901,9317,897,9385,883,9440,845,9478,790,9492,722,9478,654,9440,599,9385,561,9317,548,9317,543xe" filled="true" fillcolor="#cdcdcd" stroked="false">
              <v:path arrowok="t"/>
              <v:fill opacity="32639f" type="solid"/>
            </v:shape>
            <v:shape style="position:absolute;left:7878;top:542;width:1562;height:358" coordorigin="7878,543" coordsize="1562,358" path="m8056,901l8056,901m9317,543l9317,543,8056,543,8053,548,7985,561,7930,599,7892,654,7878,722,7892,790,7930,845,7930,845m9440,599l9440,599,9385,561,9317,548m9317,543l9317,543e" filled="false" stroked="true" strokeweight="1.235254pt" strokecolor="#cdcdcd">
              <v:path arrowok="t"/>
              <v:stroke dashstyle="solid"/>
            </v:shape>
            <v:shape style="position:absolute;left:7854;top:524;width:1614;height:352" type="#_x0000_t75" stroked="false">
              <v:imagedata r:id="rId997" o:title=""/>
            </v:shape>
            <v:shape style="position:absolute;left:7854;top:524;width:1614;height:352" coordorigin="7855,524" coordsize="1614,352" path="m8032,876l9292,876,9293,873,9361,859,9417,822,9454,766,9468,698,9454,631,9417,575,9361,538,9293,524,9292,530,8032,530,7961,538,7906,575,7868,631,7855,698,7868,766,7906,822,7961,859,8029,873,8032,876xe" filled="false" stroked="true" strokeweight="1.234474pt" strokecolor="#000000">
              <v:path arrowok="t"/>
              <v:stroke dashstyle="solid"/>
            </v:shape>
            <v:shape style="position:absolute;left:8600;top:875;width:149;height:321" type="#_x0000_t75" stroked="false">
              <v:imagedata r:id="rId998" o:title=""/>
            </v:shape>
            <v:shape style="position:absolute;left:6498;top:1196;width:4376;height:741" coordorigin="6499,1197" coordsize="4376,741" path="m10875,1197l6870,1197,6499,1938,10504,1938,10875,1197xe" filled="true" fillcolor="#cdcdcd" stroked="false">
              <v:path arrowok="t"/>
              <v:fill opacity="32639f" type="solid"/>
            </v:shape>
            <v:shape style="position:absolute;left:6498;top:1196;width:4376;height:741" coordorigin="6499,1197" coordsize="4376,741" path="m6499,1938l6499,1938m10875,1197l10875,1197,6870,1197,6499,1938m10875,1197l10875,1197e" filled="false" stroked="true" strokeweight="1.235254pt" strokecolor="#cdcdcd">
              <v:path arrowok="t"/>
              <v:stroke dashstyle="solid"/>
            </v:shape>
            <v:shape style="position:absolute;left:6474;top:1172;width:4376;height:741" type="#_x0000_t75" stroked="false">
              <v:imagedata r:id="rId999" o:title=""/>
            </v:shape>
            <v:shape style="position:absolute;left:6474;top:1172;width:4376;height:741" coordorigin="6474,1172" coordsize="4376,741" path="m6474,1913l10479,1913,10850,1172,6845,1172,6474,1913xe" filled="false" stroked="true" strokeweight="1.234444pt" strokecolor="#000000">
              <v:path arrowok="t"/>
              <v:stroke dashstyle="solid"/>
            </v:shape>
            <v:shape style="position:absolute;left:8600;top:1912;width:149;height:445" type="#_x0000_t75" stroked="false">
              <v:imagedata r:id="rId1000" o:title=""/>
            </v:shape>
            <v:shape style="position:absolute;left:8684;top:2098;width:2413;height:1931" coordorigin="8685,2098" coordsize="2413,1931" path="m8687,3579l8687,3950,8685,3955,8691,3984,8707,4007,8730,4023,8759,4029,8761,4024,11023,4024,11090,3984,11095,3955,11097,3950,11097,2172,11095,2177,11090,2148,11074,2125,11050,2109,11021,2103,11023,2098,8872,2098e" filled="false" stroked="true" strokeweight="1.235066pt" strokecolor="#cdcdcd">
              <v:path arrowok="t"/>
              <v:stroke dashstyle="solid"/>
            </v:shape>
            <v:shape style="position:absolute;left:8686;top:2036;width:198;height:136" coordorigin="8687,2036" coordsize="198,136" path="m8885,2036l8687,2098,8885,2172,8885,2036xe" filled="true" fillcolor="#cdcdcd" stroked="false">
              <v:path arrowok="t"/>
              <v:fill opacity="32639f" type="solid"/>
            </v:shape>
            <v:shape style="position:absolute;left:8661;top:2079;width:2412;height:1932" coordorigin="8661,2079" coordsize="2412,1932" path="m8662,3555l8662,3937,8661,3931,8667,3960,8683,3983,8707,3999,8735,4005,8736,4011,10998,4011,10997,4005,11026,3999,11050,3983,11066,3960,11072,3931,11072,3937,11072,2160,11050,2101,10997,2079,10998,2086,8847,2086e" filled="false" stroked="true" strokeweight="1.235067pt" strokecolor="#000000">
              <v:path arrowok="t"/>
              <v:stroke dashstyle="solid"/>
            </v:shape>
            <v:shape style="position:absolute;left:8662;top:2011;width:198;height:136" coordorigin="8662,2012" coordsize="198,136" path="m8860,2012l8662,2086,8860,2147,8860,2012xe" filled="true" fillcolor="#000000" stroked="false">
              <v:path arrowok="t"/>
              <v:fill type="solid"/>
            </v:shape>
            <v:rect style="position:absolute;left:6498;top:3221;width:4376;height:593" filled="true" fillcolor="#cdcdcd" stroked="false">
              <v:fill opacity="32639f" type="solid"/>
            </v:rect>
            <v:shape style="position:absolute;left:6498;top:3221;width:4376;height:593" coordorigin="6499,3221" coordsize="4376,593" path="m6499,3814l6499,3814m10875,3221l10875,3221,6499,3221,6499,3814m10875,3221l10875,3221e" filled="false" stroked="true" strokeweight="1.235254pt" strokecolor="#cdcdcd">
              <v:path arrowok="t"/>
              <v:stroke dashstyle="solid"/>
            </v:shape>
            <v:shape style="position:absolute;left:6474;top:3196;width:4376;height:593" type="#_x0000_t75" stroked="false">
              <v:imagedata r:id="rId1001" o:title=""/>
            </v:shape>
            <v:shape style="position:absolute;left:6474;top:3196;width:4376;height:593" coordorigin="6474,3197" coordsize="4376,593" path="m6474,3789l10850,3789,10850,3197,6474,3197,6474,3789m6610,3789l6610,3197m10714,3789l10714,3197e" filled="false" stroked="true" strokeweight="1.235254pt" strokecolor="#000000">
              <v:path arrowok="t"/>
              <v:stroke dashstyle="solid"/>
            </v:shape>
            <v:shape style="position:absolute;left:7166;top:2357;width:3041;height:445" coordorigin="7166,2357" coordsize="3041,445" path="m8687,2357l7166,2579,8687,2802,10207,2579,8687,2357xe" filled="true" fillcolor="#cdcdcd" stroked="false">
              <v:path arrowok="t"/>
              <v:fill opacity="32639f" type="solid"/>
            </v:shape>
            <v:shape style="position:absolute;left:7166;top:2357;width:3041;height:223" coordorigin="7166,2357" coordsize="3041,223" path="m7166,2579l8687,2357,8687,2357m7166,2579l7166,2579m8687,2357l10207,2579,10207,2579e" filled="false" stroked="true" strokeweight="1.235254pt" strokecolor="#cdcdcd">
              <v:path arrowok="t"/>
              <v:stroke dashstyle="solid"/>
            </v:shape>
            <v:shape style="position:absolute;left:7141;top:2344;width:3041;height:445" type="#_x0000_t75" stroked="false">
              <v:imagedata r:id="rId1002" o:title=""/>
            </v:shape>
            <v:shape style="position:absolute;left:7141;top:2344;width:3041;height:445" coordorigin="7142,2345" coordsize="3041,445" path="m7142,2567l8662,2345,10182,2567,8662,2789,7142,2567xe" filled="false" stroked="true" strokeweight="1.234432pt" strokecolor="#000000">
              <v:path arrowok="t"/>
              <v:stroke dashstyle="solid"/>
            </v:shape>
            <v:shape style="position:absolute;left:8600;top:2789;width:149;height:433" type="#_x0000_t75" stroked="false">
              <v:imagedata r:id="rId1003" o:title=""/>
            </v:shape>
            <v:line style="position:absolute" from="10207,2579" to="10912,2579" stroked="true" strokeweight="1.234396pt" strokecolor="#cdcdcd">
              <v:stroke dashstyle="solid"/>
            </v:line>
            <v:shape style="position:absolute;left:10899;top:2517;width:198;height:136" coordorigin="10899,2518" coordsize="198,136" path="m10899,2518l10899,2653,11097,2579,10899,2518xe" filled="true" fillcolor="#cdcdcd" stroked="false">
              <v:path arrowok="t"/>
              <v:fill opacity="32639f" type="solid"/>
            </v:shape>
            <v:line style="position:absolute" from="10182,2567" to="10887,2567" stroked="true" strokeweight="1.234396pt" strokecolor="#000000">
              <v:stroke dashstyle="solid"/>
            </v:line>
            <v:shape style="position:absolute;left:10874;top:2493;width:198;height:136" coordorigin="10875,2493" coordsize="198,136" path="m10875,2493l10875,2629,11072,2567,10875,2493xe" filled="true" fillcolor="#000000" stroked="false">
              <v:path arrowok="t"/>
              <v:fill type="solid"/>
            </v:shape>
            <v:shape style="position:absolute;left:8152;top:609;width:1038;height:198"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BEGIN -</w:t>
                    </w:r>
                    <w:r>
                      <w:rPr>
                        <w:rFonts w:ascii="Arial" w:hAnsi="Arial"/>
                        <w:b/>
                        <w:spacing w:val="-32"/>
                        <w:w w:val="90"/>
                        <w:sz w:val="19"/>
                      </w:rPr>
                      <w:t> </w:t>
                    </w:r>
                    <w:r>
                      <w:rPr>
                        <w:rFonts w:ascii="Arial" w:hAnsi="Arial"/>
                        <w:b/>
                        <w:w w:val="90"/>
                        <w:sz w:val="19"/>
                      </w:rPr>
                      <w:t>VĐK</w:t>
                    </w:r>
                  </w:p>
                </w:txbxContent>
              </v:textbox>
              <w10:wrap type="none"/>
            </v:shape>
            <v:shape style="position:absolute;left:7506;top:1332;width:2330;height:435" type="#_x0000_t202" filled="false" stroked="false">
              <v:textbox inset="0,0,0,0">
                <w:txbxContent>
                  <w:p>
                    <w:pPr>
                      <w:spacing w:line="188" w:lineRule="exact" w:before="0"/>
                      <w:ind w:left="0" w:right="18" w:firstLine="0"/>
                      <w:jc w:val="center"/>
                      <w:rPr>
                        <w:rFonts w:ascii="Arial" w:hAnsi="Arial"/>
                        <w:b/>
                        <w:sz w:val="19"/>
                      </w:rPr>
                    </w:pPr>
                    <w:r>
                      <w:rPr>
                        <w:rFonts w:ascii="Arial" w:hAnsi="Arial"/>
                        <w:b/>
                        <w:w w:val="90"/>
                        <w:sz w:val="19"/>
                      </w:rPr>
                      <w:t>KHỞI</w:t>
                    </w:r>
                    <w:r>
                      <w:rPr>
                        <w:rFonts w:ascii="Arial" w:hAnsi="Arial"/>
                        <w:b/>
                        <w:spacing w:val="-21"/>
                        <w:w w:val="90"/>
                        <w:sz w:val="19"/>
                      </w:rPr>
                      <w:t> </w:t>
                    </w:r>
                    <w:r>
                      <w:rPr>
                        <w:rFonts w:ascii="Arial" w:hAnsi="Arial"/>
                        <w:b/>
                        <w:w w:val="90"/>
                        <w:sz w:val="19"/>
                      </w:rPr>
                      <w:t>TẠO</w:t>
                    </w:r>
                    <w:r>
                      <w:rPr>
                        <w:rFonts w:ascii="Arial" w:hAnsi="Arial"/>
                        <w:b/>
                        <w:spacing w:val="-20"/>
                        <w:w w:val="90"/>
                        <w:sz w:val="19"/>
                      </w:rPr>
                      <w:t> </w:t>
                    </w:r>
                    <w:r>
                      <w:rPr>
                        <w:rFonts w:ascii="Arial" w:hAnsi="Arial"/>
                        <w:b/>
                        <w:w w:val="90"/>
                        <w:sz w:val="19"/>
                      </w:rPr>
                      <w:t>TRUYỀN</w:t>
                    </w:r>
                    <w:r>
                      <w:rPr>
                        <w:rFonts w:ascii="Arial" w:hAnsi="Arial"/>
                        <w:b/>
                        <w:spacing w:val="-20"/>
                        <w:w w:val="90"/>
                        <w:sz w:val="19"/>
                      </w:rPr>
                      <w:t> </w:t>
                    </w:r>
                    <w:r>
                      <w:rPr>
                        <w:rFonts w:ascii="Arial" w:hAnsi="Arial"/>
                        <w:b/>
                        <w:w w:val="90"/>
                        <w:sz w:val="19"/>
                      </w:rPr>
                      <w:t>DỮ</w:t>
                    </w:r>
                    <w:r>
                      <w:rPr>
                        <w:rFonts w:ascii="Arial" w:hAnsi="Arial"/>
                        <w:b/>
                        <w:spacing w:val="-21"/>
                        <w:w w:val="90"/>
                        <w:sz w:val="19"/>
                      </w:rPr>
                      <w:t> </w:t>
                    </w:r>
                    <w:r>
                      <w:rPr>
                        <w:rFonts w:ascii="Arial" w:hAnsi="Arial"/>
                        <w:b/>
                        <w:spacing w:val="-4"/>
                        <w:w w:val="90"/>
                        <w:sz w:val="19"/>
                      </w:rPr>
                      <w:t>LIỆU,</w:t>
                    </w:r>
                  </w:p>
                  <w:p>
                    <w:pPr>
                      <w:spacing w:before="18"/>
                      <w:ind w:left="0" w:right="18" w:firstLine="0"/>
                      <w:jc w:val="center"/>
                      <w:rPr>
                        <w:rFonts w:ascii="Arial"/>
                        <w:b/>
                        <w:sz w:val="19"/>
                      </w:rPr>
                    </w:pPr>
                    <w:r>
                      <w:rPr>
                        <w:rFonts w:ascii="Arial"/>
                        <w:b/>
                        <w:w w:val="95"/>
                        <w:sz w:val="19"/>
                      </w:rPr>
                      <w:t>PORT</w:t>
                    </w:r>
                  </w:p>
                </w:txbxContent>
              </v:textbox>
              <w10:wrap type="none"/>
            </v:shape>
            <v:shape style="position:absolute;left:8178;top:2471;width:986;height:531"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CÓ DỮ</w:t>
                    </w:r>
                    <w:r>
                      <w:rPr>
                        <w:rFonts w:ascii="Arial" w:hAnsi="Arial"/>
                        <w:b/>
                        <w:spacing w:val="-36"/>
                        <w:w w:val="90"/>
                        <w:sz w:val="19"/>
                      </w:rPr>
                      <w:t> </w:t>
                    </w:r>
                    <w:r>
                      <w:rPr>
                        <w:rFonts w:ascii="Arial" w:hAnsi="Arial"/>
                        <w:b/>
                        <w:w w:val="90"/>
                        <w:sz w:val="19"/>
                      </w:rPr>
                      <w:t>LIỆU</w:t>
                    </w:r>
                  </w:p>
                  <w:p>
                    <w:pPr>
                      <w:spacing w:line="230" w:lineRule="exact" w:before="112"/>
                      <w:ind w:left="0" w:right="195" w:firstLine="0"/>
                      <w:jc w:val="center"/>
                      <w:rPr>
                        <w:rFonts w:ascii="Carlito" w:hAnsi="Carlito"/>
                        <w:sz w:val="19"/>
                      </w:rPr>
                    </w:pPr>
                    <w:r>
                      <w:rPr>
                        <w:rFonts w:ascii="Carlito" w:hAnsi="Carlito"/>
                        <w:w w:val="104"/>
                        <w:sz w:val="19"/>
                      </w:rPr>
                      <w:t>Đ</w:t>
                    </w:r>
                  </w:p>
                </w:txbxContent>
              </v:textbox>
              <w10:wrap type="none"/>
            </v:shape>
            <v:shape style="position:absolute;left:10373;top:2607;width:111;height:198" type="#_x0000_t202" filled="false" stroked="false">
              <v:textbox inset="0,0,0,0">
                <w:txbxContent>
                  <w:p>
                    <w:pPr>
                      <w:spacing w:line="198" w:lineRule="exact" w:before="0"/>
                      <w:ind w:left="0" w:right="0" w:firstLine="0"/>
                      <w:jc w:val="left"/>
                      <w:rPr>
                        <w:rFonts w:ascii="Carlito"/>
                        <w:sz w:val="19"/>
                      </w:rPr>
                    </w:pPr>
                    <w:r>
                      <w:rPr>
                        <w:rFonts w:ascii="Carlito"/>
                        <w:w w:val="104"/>
                        <w:sz w:val="19"/>
                      </w:rPr>
                      <w:t>S</w:t>
                    </w:r>
                  </w:p>
                </w:txbxContent>
              </v:textbox>
              <w10:wrap type="none"/>
            </v:shape>
            <v:shape style="position:absolute;left:6610;top:3196;width:4104;height:593" type="#_x0000_t202" filled="false" stroked="true" strokeweight="1.236112pt" strokecolor="#000000">
              <v:textbox inset="0,0,0,0">
                <w:txbxContent>
                  <w:p>
                    <w:pPr>
                      <w:spacing w:before="164"/>
                      <w:ind w:left="807" w:right="0" w:firstLine="0"/>
                      <w:jc w:val="left"/>
                      <w:rPr>
                        <w:rFonts w:ascii="Arial" w:hAnsi="Arial"/>
                        <w:b/>
                        <w:sz w:val="19"/>
                      </w:rPr>
                    </w:pPr>
                    <w:r>
                      <w:rPr>
                        <w:rFonts w:ascii="Arial" w:hAnsi="Arial"/>
                        <w:b/>
                        <w:sz w:val="19"/>
                      </w:rPr>
                      <w:t>NHẬN DỮ LIỆU GỞI RA PORT0</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2"/>
        <w:rPr>
          <w:sz w:val="19"/>
        </w:rPr>
      </w:pPr>
    </w:p>
    <w:p>
      <w:pPr>
        <w:spacing w:before="90"/>
        <w:ind w:left="1652" w:right="1548" w:firstLine="0"/>
        <w:jc w:val="center"/>
        <w:rPr>
          <w:i/>
          <w:sz w:val="24"/>
        </w:rPr>
      </w:pPr>
      <w:r>
        <w:rPr>
          <w:i/>
          <w:sz w:val="24"/>
        </w:rPr>
        <w:t>Hình 9-12: Lưu đồ điều khiển truyền dữ liệu.</w:t>
      </w:r>
    </w:p>
    <w:p>
      <w:pPr>
        <w:pStyle w:val="ListParagraph"/>
        <w:numPr>
          <w:ilvl w:val="1"/>
          <w:numId w:val="106"/>
        </w:numPr>
        <w:tabs>
          <w:tab w:pos="1809" w:val="left" w:leader="none"/>
          <w:tab w:pos="1810" w:val="left" w:leader="none"/>
        </w:tabs>
        <w:spacing w:line="240" w:lineRule="auto" w:before="177" w:after="10"/>
        <w:ind w:left="1809" w:right="0" w:hanging="567"/>
        <w:jc w:val="left"/>
        <w:rPr>
          <w:sz w:val="24"/>
        </w:rPr>
      </w:pPr>
      <w:r>
        <w:rPr>
          <w:sz w:val="24"/>
        </w:rPr>
        <w:t>Chương trình: cho vi điều khiển nhận dữ</w:t>
      </w:r>
      <w:r>
        <w:rPr>
          <w:spacing w:val="8"/>
          <w:sz w:val="24"/>
        </w:rPr>
        <w:t> </w:t>
      </w:r>
      <w:r>
        <w:rPr>
          <w:spacing w:val="-3"/>
          <w:sz w:val="24"/>
        </w:rPr>
        <w:t>liệu</w:t>
      </w:r>
    </w:p>
    <w:p>
      <w:pPr>
        <w:pStyle w:val="BodyText"/>
        <w:ind w:left="561"/>
        <w:rPr>
          <w:sz w:val="20"/>
        </w:rPr>
      </w:pPr>
      <w:r>
        <w:rPr>
          <w:sz w:val="20"/>
        </w:rPr>
        <w:pict>
          <v:shape style="width:507.35pt;height:213.7pt;mso-position-horizontal-relative:char;mso-position-vertical-relative:line" type="#_x0000_t202" filled="false" stroked="true" strokeweight=".48004pt" strokecolor="#000000">
            <w10:anchorlock/>
            <v:textbox inset="0,0,0,0">
              <w:txbxContent>
                <w:p>
                  <w:pPr>
                    <w:pStyle w:val="BodyText"/>
                    <w:tabs>
                      <w:tab w:pos="1420" w:val="left" w:leader="none"/>
                    </w:tabs>
                    <w:spacing w:before="24"/>
                    <w:ind w:left="105"/>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rPr>
                    <w:tab/>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w:t>
                  </w:r>
                </w:p>
                <w:p>
                  <w:pPr>
                    <w:pStyle w:val="BodyText"/>
                    <w:tabs>
                      <w:tab w:pos="1088" w:val="left" w:leader="none"/>
                    </w:tabs>
                    <w:spacing w:line="244" w:lineRule="auto" w:before="11"/>
                    <w:ind w:left="105" w:right="4622"/>
                    <w:rPr>
                      <w:rFonts w:ascii="Georgia"/>
                    </w:rPr>
                  </w:pPr>
                  <w:r>
                    <w:rPr>
                      <w:rFonts w:ascii="Georgia"/>
                    </w:rPr>
                    <w:t>#USE</w:t>
                    <w:tab/>
                  </w:r>
                  <w:r>
                    <w:rPr>
                      <w:rFonts w:ascii="Georgia"/>
                      <w:w w:val="90"/>
                    </w:rPr>
                    <w:t>rs232(baud=9600,xmit=pin_c6,rcv=pin_c7) </w:t>
                  </w:r>
                  <w:r>
                    <w:rPr>
                      <w:rFonts w:ascii="Georgia"/>
                    </w:rPr>
                    <w:t>UNSIGNED INT8</w:t>
                  </w:r>
                  <w:r>
                    <w:rPr>
                      <w:rFonts w:ascii="Georgia"/>
                      <w:spacing w:val="-23"/>
                    </w:rPr>
                    <w:t> </w:t>
                  </w:r>
                  <w:r>
                    <w:rPr>
                      <w:rFonts w:ascii="Georgia"/>
                    </w:rPr>
                    <w:t>RDATA=0;</w:t>
                  </w:r>
                </w:p>
                <w:p>
                  <w:pPr>
                    <w:pStyle w:val="BodyText"/>
                    <w:spacing w:before="6"/>
                    <w:ind w:left="105"/>
                    <w:rPr>
                      <w:rFonts w:ascii="Georgia"/>
                    </w:rPr>
                  </w:pPr>
                  <w:r>
                    <w:rPr>
                      <w:rFonts w:ascii="Georgia"/>
                    </w:rPr>
                    <w:t>VOID MAIN()</w:t>
                  </w:r>
                </w:p>
                <w:p>
                  <w:pPr>
                    <w:pStyle w:val="BodyText"/>
                    <w:spacing w:before="10"/>
                    <w:ind w:left="105"/>
                    <w:rPr>
                      <w:rFonts w:ascii="Georgia"/>
                    </w:rPr>
                  </w:pPr>
                  <w:r>
                    <w:rPr>
                      <w:rFonts w:ascii="Georgia"/>
                      <w:w w:val="90"/>
                    </w:rPr>
                    <w:t>{</w:t>
                  </w:r>
                </w:p>
                <w:p>
                  <w:pPr>
                    <w:pStyle w:val="BodyText"/>
                    <w:tabs>
                      <w:tab w:pos="2868" w:val="left" w:leader="none"/>
                    </w:tabs>
                    <w:spacing w:line="249" w:lineRule="auto" w:before="6"/>
                    <w:ind w:left="672" w:right="5130"/>
                    <w:rPr>
                      <w:rFonts w:ascii="Georgia"/>
                    </w:rPr>
                  </w:pPr>
                  <w:r>
                    <w:rPr>
                      <w:rFonts w:ascii="Georgia"/>
                      <w:w w:val="90"/>
                    </w:rPr>
                    <w:t>SET_TRIS_D(0x00);</w:t>
                    <w:tab/>
                  </w:r>
                  <w:r>
                    <w:rPr>
                      <w:rFonts w:ascii="Georgia"/>
                      <w:w w:val="85"/>
                    </w:rPr>
                    <w:t>OUTPUT_D(RDATA); </w:t>
                  </w:r>
                  <w:r>
                    <w:rPr>
                      <w:rFonts w:ascii="Georgia"/>
                    </w:rPr>
                    <w:t>WHILE(TRUE)</w:t>
                  </w:r>
                </w:p>
                <w:p>
                  <w:pPr>
                    <w:pStyle w:val="BodyText"/>
                    <w:spacing w:line="267" w:lineRule="exact"/>
                    <w:ind w:left="672"/>
                    <w:rPr>
                      <w:rFonts w:ascii="Georgia"/>
                    </w:rPr>
                  </w:pPr>
                  <w:r>
                    <w:rPr>
                      <w:rFonts w:ascii="Georgia"/>
                      <w:w w:val="90"/>
                    </w:rPr>
                    <w:t>{</w:t>
                  </w:r>
                </w:p>
                <w:p>
                  <w:pPr>
                    <w:pStyle w:val="BodyText"/>
                    <w:spacing w:before="10"/>
                    <w:ind w:left="1238"/>
                    <w:rPr>
                      <w:rFonts w:ascii="Georgia"/>
                    </w:rPr>
                  </w:pPr>
                  <w:r>
                    <w:rPr>
                      <w:rFonts w:ascii="Georgia"/>
                    </w:rPr>
                    <w:t>IF(KBHIT())</w:t>
                  </w:r>
                </w:p>
                <w:p>
                  <w:pPr>
                    <w:pStyle w:val="BodyText"/>
                    <w:spacing w:before="11"/>
                    <w:ind w:left="1238"/>
                    <w:rPr>
                      <w:rFonts w:ascii="Georgia"/>
                    </w:rPr>
                  </w:pPr>
                  <w:r>
                    <w:rPr>
                      <w:rFonts w:ascii="Georgia"/>
                      <w:w w:val="90"/>
                    </w:rPr>
                    <w:t>{</w:t>
                  </w:r>
                </w:p>
                <w:p>
                  <w:pPr>
                    <w:pStyle w:val="BodyText"/>
                    <w:spacing w:line="249" w:lineRule="auto" w:before="6"/>
                    <w:ind w:left="1805" w:right="4978"/>
                    <w:rPr>
                      <w:rFonts w:ascii="Georgia"/>
                    </w:rPr>
                  </w:pPr>
                  <w:r>
                    <w:rPr>
                      <w:rFonts w:ascii="Georgia"/>
                    </w:rPr>
                    <w:t>RDATA = GETCH(); </w:t>
                  </w:r>
                  <w:r>
                    <w:rPr>
                      <w:rFonts w:ascii="Georgia"/>
                      <w:w w:val="85"/>
                    </w:rPr>
                    <w:t>OUTPUT_D(RDATA);</w:t>
                  </w:r>
                </w:p>
                <w:p>
                  <w:pPr>
                    <w:pStyle w:val="BodyText"/>
                    <w:spacing w:line="272" w:lineRule="exact"/>
                    <w:ind w:left="1238"/>
                    <w:rPr>
                      <w:rFonts w:ascii="Georgia"/>
                    </w:rPr>
                  </w:pPr>
                  <w:r>
                    <w:rPr>
                      <w:rFonts w:ascii="Georgia"/>
                      <w:w w:val="90"/>
                    </w:rPr>
                    <w:t>}</w:t>
                  </w:r>
                </w:p>
                <w:p>
                  <w:pPr>
                    <w:pStyle w:val="BodyText"/>
                    <w:spacing w:before="6"/>
                    <w:ind w:left="672"/>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v:shape>
        </w:pict>
      </w:r>
      <w:r>
        <w:rPr>
          <w:sz w:val="20"/>
        </w:rPr>
      </w:r>
    </w:p>
    <w:p>
      <w:pPr>
        <w:spacing w:after="0"/>
        <w:rPr>
          <w:sz w:val="20"/>
        </w:rPr>
        <w:sectPr>
          <w:pgSz w:w="11910" w:h="16840"/>
          <w:pgMar w:header="283" w:footer="472" w:top="640" w:bottom="660" w:left="740" w:right="0"/>
        </w:sectPr>
      </w:pPr>
    </w:p>
    <w:p>
      <w:pPr>
        <w:pStyle w:val="ListParagraph"/>
        <w:numPr>
          <w:ilvl w:val="1"/>
          <w:numId w:val="106"/>
        </w:numPr>
        <w:tabs>
          <w:tab w:pos="1809" w:val="left" w:leader="none"/>
          <w:tab w:pos="1810" w:val="left" w:leader="none"/>
        </w:tabs>
        <w:spacing w:line="240" w:lineRule="auto" w:before="0" w:after="0"/>
        <w:ind w:left="1809" w:right="0" w:hanging="567"/>
        <w:jc w:val="left"/>
        <w:rPr>
          <w:sz w:val="24"/>
        </w:rPr>
      </w:pPr>
      <w:r>
        <w:rPr>
          <w:sz w:val="24"/>
        </w:rPr>
        <w:t>Giải thích chương</w:t>
      </w:r>
      <w:r>
        <w:rPr>
          <w:spacing w:val="-5"/>
          <w:sz w:val="24"/>
        </w:rPr>
        <w:t> </w:t>
      </w:r>
      <w:r>
        <w:rPr>
          <w:sz w:val="24"/>
        </w:rPr>
        <w:t>trình:</w:t>
      </w:r>
    </w:p>
    <w:p>
      <w:pPr>
        <w:pStyle w:val="BodyText"/>
        <w:spacing w:before="54"/>
        <w:ind w:left="1243"/>
      </w:pPr>
      <w:r>
        <w:rPr/>
        <w:t>Hàng thứ 1 là khai báo thư viện sử dụng giống các bài đã viết.</w:t>
      </w:r>
    </w:p>
    <w:p>
      <w:pPr>
        <w:pStyle w:val="BodyText"/>
        <w:spacing w:line="237" w:lineRule="auto" w:before="125"/>
        <w:ind w:left="676" w:right="668" w:firstLine="566"/>
      </w:pPr>
      <w:r>
        <w:rPr/>
        <w:t>Hàng thứ 2 khai báo thiết lập truyền dữ liệu gồm 3 thông số: chọn tốc độ truyền là 9600 baud, chọn port phát dữ liệu là chân thứ 6 của portC, chọn port nhận dữ liệu là chân thứ 7 của portC.</w:t>
      </w:r>
    </w:p>
    <w:p>
      <w:pPr>
        <w:pStyle w:val="BodyText"/>
        <w:spacing w:before="123"/>
        <w:ind w:left="676" w:right="491" w:firstLine="566"/>
      </w:pPr>
      <w:r>
        <w:rPr/>
        <w:t>Theo sơ đồ chân thì 2 chân RC6 và RC7 là TD và RD nhưng bạn cũng có thể chọn chân khác để kết nối cũng được, khi đó bạn phải hiệu chỉnh mạch điện và cả chương trình.</w:t>
      </w:r>
    </w:p>
    <w:p>
      <w:pPr>
        <w:pStyle w:val="BodyText"/>
        <w:spacing w:line="237" w:lineRule="auto" w:before="123"/>
        <w:ind w:left="676" w:right="668" w:firstLine="566"/>
      </w:pPr>
      <w:r>
        <w:rPr/>
        <w:t>Trong vòng lặp while thì tiến hành kiểm tra xem nếu có dữ liệu thì tiến hành nhận và xuất ra portD.</w:t>
      </w:r>
    </w:p>
    <w:p>
      <w:pPr>
        <w:pStyle w:val="ListParagraph"/>
        <w:numPr>
          <w:ilvl w:val="1"/>
          <w:numId w:val="106"/>
        </w:numPr>
        <w:tabs>
          <w:tab w:pos="1809" w:val="left" w:leader="none"/>
          <w:tab w:pos="1810" w:val="left" w:leader="none"/>
        </w:tabs>
        <w:spacing w:line="240" w:lineRule="auto" w:before="125" w:after="5"/>
        <w:ind w:left="1809" w:right="0" w:hanging="567"/>
        <w:jc w:val="left"/>
        <w:rPr>
          <w:sz w:val="24"/>
        </w:rPr>
      </w:pPr>
      <w:r>
        <w:rPr>
          <w:sz w:val="24"/>
        </w:rPr>
        <w:t>Giao diện phần mềm</w:t>
      </w:r>
      <w:r>
        <w:rPr>
          <w:spacing w:val="-1"/>
          <w:sz w:val="24"/>
        </w:rPr>
        <w:t> </w:t>
      </w:r>
      <w:r>
        <w:rPr>
          <w:sz w:val="24"/>
        </w:rPr>
        <w:t>Terminal:</w:t>
      </w:r>
    </w:p>
    <w:p>
      <w:pPr>
        <w:pStyle w:val="BodyText"/>
        <w:ind w:left="676"/>
        <w:rPr>
          <w:sz w:val="20"/>
        </w:rPr>
      </w:pPr>
      <w:r>
        <w:rPr>
          <w:sz w:val="20"/>
        </w:rPr>
        <w:drawing>
          <wp:inline distT="0" distB="0" distL="0" distR="0">
            <wp:extent cx="6269915" cy="4187952"/>
            <wp:effectExtent l="0" t="0" r="0" b="0"/>
            <wp:docPr id="285" name="image803.png"/>
            <wp:cNvGraphicFramePr>
              <a:graphicFrameLocks noChangeAspect="1"/>
            </wp:cNvGraphicFramePr>
            <a:graphic>
              <a:graphicData uri="http://schemas.openxmlformats.org/drawingml/2006/picture">
                <pic:pic>
                  <pic:nvPicPr>
                    <pic:cNvPr id="286" name="image803.png"/>
                    <pic:cNvPicPr/>
                  </pic:nvPicPr>
                  <pic:blipFill>
                    <a:blip r:embed="rId1004" cstate="print"/>
                    <a:stretch>
                      <a:fillRect/>
                    </a:stretch>
                  </pic:blipFill>
                  <pic:spPr>
                    <a:xfrm>
                      <a:off x="0" y="0"/>
                      <a:ext cx="6269915" cy="4187952"/>
                    </a:xfrm>
                    <a:prstGeom prst="rect">
                      <a:avLst/>
                    </a:prstGeom>
                  </pic:spPr>
                </pic:pic>
              </a:graphicData>
            </a:graphic>
          </wp:inline>
        </w:drawing>
      </w:r>
      <w:r>
        <w:rPr>
          <w:sz w:val="20"/>
        </w:rPr>
      </w:r>
    </w:p>
    <w:p>
      <w:pPr>
        <w:spacing w:before="142"/>
        <w:ind w:left="1652" w:right="1545" w:firstLine="0"/>
        <w:jc w:val="center"/>
        <w:rPr>
          <w:i/>
          <w:sz w:val="24"/>
        </w:rPr>
      </w:pPr>
      <w:r>
        <w:rPr>
          <w:i/>
          <w:sz w:val="24"/>
        </w:rPr>
        <w:t>Hình 9-13: Giao diện phần mềm Terminal để gởi dữ liệu.</w:t>
      </w:r>
    </w:p>
    <w:p>
      <w:pPr>
        <w:pStyle w:val="BodyText"/>
        <w:spacing w:line="237" w:lineRule="auto" w:before="178"/>
        <w:ind w:left="676" w:right="581" w:firstLine="566"/>
        <w:jc w:val="both"/>
      </w:pPr>
      <w:r>
        <w:rPr/>
        <w:t>Bạn phải xem trong “Device Manager” để xem cổng COM đang sử dụng là COM thứ bao nhiêu và tiến hành chọn cho đúng cổng COM port, trong tài liệu này máy tính sử dụng cổng COM5.</w:t>
      </w:r>
    </w:p>
    <w:p>
      <w:pPr>
        <w:pStyle w:val="BodyText"/>
        <w:spacing w:before="123"/>
        <w:ind w:left="1243"/>
        <w:jc w:val="both"/>
      </w:pPr>
      <w:r>
        <w:rPr/>
        <w:t>Tốc độ mặc nhiên của phần mềm là 9600 baud.</w:t>
      </w:r>
    </w:p>
    <w:p>
      <w:pPr>
        <w:pStyle w:val="BodyText"/>
        <w:spacing w:before="123"/>
        <w:ind w:left="676" w:right="578" w:firstLine="566"/>
        <w:jc w:val="both"/>
      </w:pPr>
      <w:r>
        <w:rPr/>
        <w:t>Bạn tiến hành chọn mục “Connect”, sau khi kết nối thành công thì tên của nút nhấn trở thành “Disconnect”.</w:t>
      </w:r>
    </w:p>
    <w:p>
      <w:pPr>
        <w:pStyle w:val="BodyText"/>
        <w:spacing w:line="275" w:lineRule="exact" w:before="120"/>
        <w:ind w:left="1243"/>
        <w:jc w:val="both"/>
      </w:pPr>
      <w:r>
        <w:rPr/>
        <w:t>Hàng trắng bên dưới bạn đánh ký tự cần gởi và nhấn enter thì phần mềm sẽ gởi xuống máy tính.</w:t>
      </w:r>
    </w:p>
    <w:p>
      <w:pPr>
        <w:pStyle w:val="BodyText"/>
        <w:spacing w:line="275" w:lineRule="exact"/>
        <w:ind w:left="676"/>
        <w:jc w:val="both"/>
      </w:pPr>
      <w:r>
        <w:rPr/>
        <w:t>Trong hình thì đã gởi ký tự số 2.</w:t>
      </w:r>
    </w:p>
    <w:p>
      <w:pPr>
        <w:pStyle w:val="BodyText"/>
        <w:spacing w:line="237" w:lineRule="auto" w:before="125"/>
        <w:ind w:left="676" w:right="583" w:firstLine="566"/>
        <w:jc w:val="both"/>
      </w:pPr>
      <w:r>
        <w:rPr/>
        <w:t>Phần mềm Terminal gởi ký tự ở dạng mã ASCII. Khi gởi số 2 thì máy tính sẽ gởi mã ASCII của số 2 là 0x32, dữ liệu điều khiển portD sẽ là 00110010.</w:t>
      </w:r>
    </w:p>
    <w:p>
      <w:pPr>
        <w:pStyle w:val="BodyText"/>
        <w:spacing w:line="237" w:lineRule="auto" w:before="126"/>
        <w:ind w:left="676" w:right="583" w:firstLine="566"/>
        <w:jc w:val="both"/>
      </w:pPr>
      <w:r>
        <w:rPr/>
        <w:t>Mục đích của bài này cho các bạn thấy cách viết chương trình truyền dữ liệu khá đơn giản, các bài tiếp theo sẽ hiển thị được nhiều ký tự và rõ rang hơn ví dụ bạn gởi số 2 trên máy tính thì bạn có thể nhìn thấy được số 2 hiển thị trên LCD bên vi điều khiển, bạn có thể gởi 1 chuỗi nhiều ký tự.</w:t>
      </w:r>
    </w:p>
    <w:p>
      <w:pPr>
        <w:spacing w:after="0" w:line="237" w:lineRule="auto"/>
        <w:jc w:val="both"/>
        <w:sectPr>
          <w:pgSz w:w="11910" w:h="16840"/>
          <w:pgMar w:header="283" w:footer="472" w:top="640" w:bottom="660" w:left="740" w:right="0"/>
        </w:sectPr>
      </w:pPr>
    </w:p>
    <w:p>
      <w:pPr>
        <w:pStyle w:val="BodyText"/>
        <w:rPr>
          <w:sz w:val="20"/>
        </w:rPr>
      </w:pPr>
      <w:r>
        <w:rPr/>
        <w:pict>
          <v:group style="position:absolute;margin-left:65.064003pt;margin-top:14.159983pt;width:507.8pt;height:79.5pt;mso-position-horizontal-relative:page;mso-position-vertical-relative:page;z-index:-29044736" coordorigin="1301,283" coordsize="10156,1590">
            <v:shape style="position:absolute;left:1310;top:283;width:10137;height:365" coordorigin="1311,283" coordsize="10137,365" path="m11447,638l1311,638,1311,648,11447,648,11447,638xm11447,283l1311,283,1311,293,11447,293,11447,283xe" filled="true" fillcolor="#000000" stroked="false">
              <v:path arrowok="t"/>
              <v:fill type="solid"/>
            </v:shape>
            <v:rect style="position:absolute;left:1310;top:662;width:10137;height:294" filled="true" fillcolor="#dbe4f0" stroked="false">
              <v:fill type="solid"/>
            </v:rect>
            <v:rect style="position:absolute;left:1310;top:652;width:10137;height:10" filled="true" fillcolor="#000000" stroked="false">
              <v:fill type="solid"/>
            </v:rect>
            <v:shape style="position:absolute;left:1310;top:955;width:10137;height:908" coordorigin="1311,956" coordsize="10137,908" path="m11447,1229l1311,1229,1311,1508,1311,1863,11447,1863,11447,1508,11447,1229xm11447,956l1311,956,1311,1229,11447,1229,11447,956xe" filled="true" fillcolor="#dbe4f0" stroked="false">
              <v:path arrowok="t"/>
              <v:fill type="solid"/>
            </v:shape>
            <v:shape style="position:absolute;left:1301;top:283;width:10156;height:1590" coordorigin="1301,283" coordsize="10156,1590" path="m11447,1863l1311,1863,1311,283,1301,283,1301,1872,1311,1872,11447,1872,11447,1863xm11457,283l11448,283,11448,1872,11457,1872,11457,283xe" filled="true" fillcolor="#000000" stroked="false">
              <v:path arrowok="t"/>
              <v:fill type="solid"/>
            </v:shape>
            <v:shape style="position:absolute;left:2977;top:684;width:8389;height:1154" type="#_x0000_t202" filled="false" stroked="false">
              <v:textbox inset="0,0,0,0">
                <w:txbxContent>
                  <w:p>
                    <w:pPr>
                      <w:spacing w:line="237" w:lineRule="auto" w:before="0"/>
                      <w:ind w:left="0" w:right="18" w:firstLine="0"/>
                      <w:jc w:val="both"/>
                      <w:rPr>
                        <w:sz w:val="24"/>
                      </w:rPr>
                    </w:pPr>
                    <w:r>
                      <w:rPr>
                        <w:sz w:val="24"/>
                      </w:rPr>
                      <w:t>Một hệ thống truyền dữ liệu giữa máy tính và điều khiển PIC 16F887: máy tính sẽ gởi dữ liệu xuống vi điều khiển, vi điều khiển sẽ nhận dữ liệu và hiển thị trên LCD. Máy tính sử dụng phần mềm Terminal.</w:t>
                    </w:r>
                  </w:p>
                  <w:p>
                    <w:pPr>
                      <w:spacing w:before="58"/>
                      <w:ind w:left="0" w:right="0" w:firstLine="0"/>
                      <w:jc w:val="both"/>
                      <w:rPr>
                        <w:sz w:val="24"/>
                      </w:rPr>
                    </w:pPr>
                    <w:r>
                      <w:rPr>
                        <w:sz w:val="24"/>
                      </w:rPr>
                      <w:t>Tốc độ truyền là 9600 baud.</w:t>
                    </w:r>
                  </w:p>
                </w:txbxContent>
              </v:textbox>
              <w10:wrap type="none"/>
            </v:shape>
            <v:shape style="position:absolute;left:1416;top:684;width:831;height:266" type="#_x0000_t202" filled="false" stroked="false">
              <v:textbox inset="0,0,0,0">
                <w:txbxContent>
                  <w:p>
                    <w:pPr>
                      <w:spacing w:line="266" w:lineRule="exact" w:before="0"/>
                      <w:ind w:left="0" w:right="0" w:firstLine="0"/>
                      <w:jc w:val="left"/>
                      <w:rPr>
                        <w:b/>
                        <w:i/>
                        <w:sz w:val="24"/>
                      </w:rPr>
                    </w:pPr>
                    <w:r>
                      <w:rPr>
                        <w:b/>
                        <w:i/>
                        <w:sz w:val="24"/>
                      </w:rPr>
                      <w:t>Bài 9-2:</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spacing w:before="9"/>
      </w:pPr>
    </w:p>
    <w:p>
      <w:pPr>
        <w:pStyle w:val="ListParagraph"/>
        <w:numPr>
          <w:ilvl w:val="1"/>
          <w:numId w:val="106"/>
        </w:numPr>
        <w:tabs>
          <w:tab w:pos="1809" w:val="left" w:leader="none"/>
          <w:tab w:pos="1810" w:val="left" w:leader="none"/>
        </w:tabs>
        <w:spacing w:line="240" w:lineRule="auto" w:before="100" w:after="0"/>
        <w:ind w:left="1809" w:right="0" w:hanging="567"/>
        <w:jc w:val="left"/>
        <w:rPr>
          <w:sz w:val="24"/>
        </w:rPr>
      </w:pPr>
      <w:r>
        <w:rPr/>
        <w:drawing>
          <wp:anchor distT="0" distB="0" distL="0" distR="0" allowOverlap="1" layoutInCell="1" locked="0" behindDoc="0" simplePos="0" relativeHeight="1289">
            <wp:simplePos x="0" y="0"/>
            <wp:positionH relativeFrom="page">
              <wp:posOffset>1190948</wp:posOffset>
            </wp:positionH>
            <wp:positionV relativeFrom="paragraph">
              <wp:posOffset>313165</wp:posOffset>
            </wp:positionV>
            <wp:extent cx="5885521" cy="3839622"/>
            <wp:effectExtent l="0" t="0" r="0" b="0"/>
            <wp:wrapTopAndBottom/>
            <wp:docPr id="287" name="image804.png"/>
            <wp:cNvGraphicFramePr>
              <a:graphicFrameLocks noChangeAspect="1"/>
            </wp:cNvGraphicFramePr>
            <a:graphic>
              <a:graphicData uri="http://schemas.openxmlformats.org/drawingml/2006/picture">
                <pic:pic>
                  <pic:nvPicPr>
                    <pic:cNvPr id="288" name="image804.png"/>
                    <pic:cNvPicPr/>
                  </pic:nvPicPr>
                  <pic:blipFill>
                    <a:blip r:embed="rId1009" cstate="print"/>
                    <a:stretch>
                      <a:fillRect/>
                    </a:stretch>
                  </pic:blipFill>
                  <pic:spPr>
                    <a:xfrm>
                      <a:off x="0" y="0"/>
                      <a:ext cx="5885521" cy="3839622"/>
                    </a:xfrm>
                    <a:prstGeom prst="rect">
                      <a:avLst/>
                    </a:prstGeom>
                  </pic:spPr>
                </pic:pic>
              </a:graphicData>
            </a:graphic>
          </wp:anchor>
        </w:drawing>
      </w:r>
      <w:r>
        <w:rPr>
          <w:sz w:val="24"/>
        </w:rPr>
        <w:t>Sơ đồ</w:t>
      </w:r>
      <w:r>
        <w:rPr>
          <w:spacing w:val="2"/>
          <w:sz w:val="24"/>
        </w:rPr>
        <w:t> </w:t>
      </w:r>
      <w:r>
        <w:rPr>
          <w:spacing w:val="-3"/>
          <w:sz w:val="24"/>
        </w:rPr>
        <w:t>mạch:</w:t>
      </w:r>
    </w:p>
    <w:p>
      <w:pPr>
        <w:spacing w:before="35"/>
        <w:ind w:left="1652" w:right="1541" w:firstLine="0"/>
        <w:jc w:val="center"/>
        <w:rPr>
          <w:i/>
          <w:sz w:val="24"/>
        </w:rPr>
      </w:pPr>
      <w:r>
        <w:rPr>
          <w:i/>
          <w:sz w:val="24"/>
        </w:rPr>
        <w:t>Hình 9-14: Hệ thống truyền dữ liệu giữa máy tính và vi điều khiển, hiển thị LCD.</w:t>
      </w:r>
    </w:p>
    <w:p>
      <w:pPr>
        <w:pStyle w:val="BodyText"/>
        <w:spacing w:before="175"/>
        <w:ind w:left="1243"/>
      </w:pPr>
      <w:r>
        <w:rPr/>
        <w:t>Sơ đồ mạch dùng LCD để hiển thị được mã ASCII để tương thích với máy tính.</w:t>
      </w:r>
    </w:p>
    <w:p>
      <w:pPr>
        <w:pStyle w:val="ListParagraph"/>
        <w:numPr>
          <w:ilvl w:val="1"/>
          <w:numId w:val="106"/>
        </w:numPr>
        <w:tabs>
          <w:tab w:pos="1809" w:val="left" w:leader="none"/>
          <w:tab w:pos="1810" w:val="left" w:leader="none"/>
        </w:tabs>
        <w:spacing w:line="240" w:lineRule="auto" w:before="63" w:after="0"/>
        <w:ind w:left="1809" w:right="0" w:hanging="567"/>
        <w:jc w:val="left"/>
        <w:rPr>
          <w:sz w:val="24"/>
        </w:rPr>
      </w:pPr>
      <w:r>
        <w:rPr/>
        <w:pict>
          <v:group style="position:absolute;margin-left:72.775124pt;margin-top:19.635803pt;width:237.95pt;height:167.75pt;mso-position-horizontal-relative:page;mso-position-vertical-relative:paragraph;z-index:-15066624;mso-wrap-distance-left:0;mso-wrap-distance-right:0" coordorigin="1456,393" coordsize="4759,3355">
            <v:shape style="position:absolute;left:2983;top:423;width:1614;height:358" coordorigin="2983,424" coordsize="1614,358" path="m4422,424l3161,424,3158,429,3090,442,3035,480,2997,535,2983,603,2997,671,3035,726,3090,764,3158,777,3161,782,4422,782,4422,777,4490,764,4545,726,4583,671,4597,603,4583,535,4545,480,4490,442,4422,429,4422,424xe" filled="true" fillcolor="#cdcdcd" stroked="false">
              <v:path arrowok="t"/>
              <v:fill opacity="32639f" type="solid"/>
            </v:shape>
            <v:shape style="position:absolute;left:2983;top:603;width:1600;height:179" coordorigin="2983,603" coordsize="1600,179" path="m3161,782l4422,782,4422,782m2983,603l2983,603,2997,671,3035,726,3090,764,3158,777m4422,777l4490,764,4545,726,4583,671,4583,671e" filled="false" stroked="true" strokeweight="1.23509pt" strokecolor="#cdcdcd">
              <v:path arrowok="t"/>
              <v:stroke dashstyle="solid"/>
            </v:shape>
            <v:shape style="position:absolute;left:2959;top:405;width:1614;height:352" type="#_x0000_t75" stroked="false">
              <v:imagedata r:id="rId1010" o:title=""/>
            </v:shape>
            <v:shape style="position:absolute;left:2959;top:405;width:1614;height:352" coordorigin="2960,405" coordsize="1614,352" path="m3137,757l4397,757,4398,754,4466,740,4522,703,4559,647,4573,579,4559,511,4522,456,4466,419,4398,405,4397,411,3137,411,3066,419,3011,456,2973,511,2960,579,2973,647,3011,703,3066,740,3134,754,3137,757xe" filled="false" stroked="true" strokeweight="1.234160pt" strokecolor="#000000">
              <v:path arrowok="t"/>
              <v:stroke dashstyle="solid"/>
            </v:shape>
            <v:shape style="position:absolute;left:3705;top:756;width:149;height:321" type="#_x0000_t75" stroked="false">
              <v:imagedata r:id="rId994" o:title=""/>
            </v:shape>
            <v:shape style="position:absolute;left:1480;top:1077;width:4611;height:1198" coordorigin="1480,1078" coordsize="4611,1198" path="m6091,1078l2086,1078,1480,2275,5485,2275,6091,1078xe" filled="true" fillcolor="#cdcdcd" stroked="false">
              <v:path arrowok="t"/>
              <v:fill opacity="32639f" type="solid"/>
            </v:shape>
            <v:shape style="position:absolute;left:1480;top:1077;width:4611;height:1198" coordorigin="1480,1078" coordsize="4611,1198" path="m1480,2275l5485,2275,5485,2275m1480,2275l1480,2275m5485,2275l6091,1078,6091,1078e" filled="false" stroked="true" strokeweight="1.23509pt" strokecolor="#cdcdcd">
              <v:path arrowok="t"/>
              <v:stroke dashstyle="solid"/>
            </v:shape>
            <v:shape style="position:absolute;left:1467;top:1053;width:4599;height:1210" type="#_x0000_t75" stroked="false">
              <v:imagedata r:id="rId1011" o:title=""/>
            </v:shape>
            <v:shape style="position:absolute;left:1467;top:1053;width:4599;height:1210" coordorigin="1468,1053" coordsize="4599,1210" path="m1468,2262l5473,2262,6066,1053,2061,1053,1468,2262xe" filled="false" stroked="true" strokeweight="1.2342pt" strokecolor="#000000">
              <v:path arrowok="t"/>
              <v:stroke dashstyle="solid"/>
            </v:shape>
            <v:line style="position:absolute" from="3792,2275" to="3792,2707" stroked="true" strokeweight="1.236112pt" strokecolor="#cdcdcd">
              <v:stroke dashstyle="solid"/>
            </v:line>
            <v:shape style="position:absolute;left:3717;top:2681;width:136;height:198" coordorigin="3718,2682" coordsize="136,198" path="m3854,2682l3718,2682,3792,2879,3854,2682xe" filled="true" fillcolor="#cdcdcd" stroked="false">
              <v:path arrowok="t"/>
              <v:fill opacity="32639f" type="solid"/>
            </v:shape>
            <v:line style="position:absolute" from="3767,2262" to="3767,2682" stroked="true" strokeweight="1.236112pt" strokecolor="#000000">
              <v:stroke dashstyle="solid"/>
            </v:line>
            <v:shape style="position:absolute;left:3705;top:2657;width:124;height:198" coordorigin="3705,2657" coordsize="124,198" path="m3829,2657l3705,2657,3767,2855,3829,2657xe" filled="true" fillcolor="#000000" stroked="false">
              <v:path arrowok="t"/>
              <v:fill type="solid"/>
            </v:shape>
            <v:rect style="position:absolute;left:1603;top:2879;width:4376;height:593" filled="true" fillcolor="#cdcdcd" stroked="false">
              <v:fill opacity="32639f" type="solid"/>
            </v:rect>
            <v:shape style="position:absolute;left:1603;top:2879;width:4376;height:593" coordorigin="1604,2879" coordsize="4376,593" path="m1604,3472l5980,3472,5980,3472m1604,2879l1604,2879,1604,3472m1740,3472l1740,3472m5844,3472l5844,3472e" filled="false" stroked="true" strokeweight="1.23509pt" strokecolor="#cdcdcd">
              <v:path arrowok="t"/>
              <v:stroke dashstyle="solid"/>
            </v:shape>
            <v:shape style="position:absolute;left:1579;top:2854;width:4376;height:593" type="#_x0000_t75" stroked="false">
              <v:imagedata r:id="rId1012" o:title=""/>
            </v:shape>
            <v:shape style="position:absolute;left:1579;top:2854;width:4376;height:593" coordorigin="1579,2855" coordsize="4376,593" path="m1579,3447l5955,3447,5955,2855,1579,2855,1579,3447m1715,3447l1715,2855m5819,3447l5819,2855e" filled="false" stroked="true" strokeweight="1.23509pt" strokecolor="#000000">
              <v:path arrowok="t"/>
              <v:stroke dashstyle="solid"/>
            </v:shape>
            <v:shape style="position:absolute;left:3789;top:2620;width:2413;height:1115" coordorigin="3790,2620" coordsize="2413,1115" path="m3792,3472l3792,3657,3790,3660,3796,3689,3812,3713,3835,3729,3864,3735,3866,3731,6128,3731,6195,3689,6200,3660,6202,3657,6202,2694,6200,2698,6195,2669,6179,2646,6155,2630,6126,2624,6128,2620,3977,2620e" filled="false" stroked="true" strokeweight="1.234427pt" strokecolor="#cdcdcd">
              <v:path arrowok="t"/>
              <v:stroke dashstyle="solid"/>
            </v:shape>
            <v:shape style="position:absolute;left:3791;top:2558;width:198;height:136" coordorigin="3792,2559" coordsize="198,136" path="m3990,2559l3792,2620,3990,2694,3990,2559xe" filled="true" fillcolor="#cdcdcd" stroked="false">
              <v:path arrowok="t"/>
              <v:fill opacity="32639f" type="solid"/>
            </v:shape>
            <v:shape style="position:absolute;left:3766;top:2595;width:2412;height:1116" coordorigin="3766,2596" coordsize="2412,1116" path="m3767,3447l3767,3632,3766,3637,3772,3666,3788,3689,3812,3705,3840,3711,3841,3706,6103,3706,6171,3666,6177,3637,6177,3632,6177,2670,6177,2674,6171,2645,6155,2622,6131,2606,6102,2600,6103,2596,3952,2596e" filled="false" stroked="true" strokeweight="1.234428pt" strokecolor="#000000">
              <v:path arrowok="t"/>
              <v:stroke dashstyle="solid"/>
            </v:shape>
            <v:shape style="position:absolute;left:3767;top:2533;width:198;height:136" coordorigin="3767,2534" coordsize="198,136" path="m3965,2534l3767,2596,3965,2670,3965,2534xe" filled="true" fillcolor="#000000" stroked="false">
              <v:path arrowok="t"/>
              <v:fill type="solid"/>
            </v:shape>
            <v:shape style="position:absolute;left:3328;top:490;width:897;height:198" type="#_x0000_t202" filled="false" stroked="false">
              <v:textbox inset="0,0,0,0">
                <w:txbxContent>
                  <w:p>
                    <w:pPr>
                      <w:spacing w:line="188" w:lineRule="exact" w:before="0"/>
                      <w:ind w:left="0" w:right="0" w:firstLine="0"/>
                      <w:jc w:val="left"/>
                      <w:rPr>
                        <w:rFonts w:ascii="Arial"/>
                        <w:b/>
                        <w:sz w:val="19"/>
                      </w:rPr>
                    </w:pPr>
                    <w:r>
                      <w:rPr>
                        <w:rFonts w:ascii="Arial"/>
                        <w:b/>
                        <w:w w:val="90"/>
                        <w:sz w:val="19"/>
                      </w:rPr>
                      <w:t>BEGIN</w:t>
                    </w:r>
                    <w:r>
                      <w:rPr>
                        <w:rFonts w:ascii="Arial"/>
                        <w:b/>
                        <w:spacing w:val="-24"/>
                        <w:w w:val="90"/>
                        <w:sz w:val="19"/>
                      </w:rPr>
                      <w:t> </w:t>
                    </w:r>
                    <w:r>
                      <w:rPr>
                        <w:rFonts w:ascii="Arial"/>
                        <w:b/>
                        <w:w w:val="90"/>
                        <w:sz w:val="19"/>
                      </w:rPr>
                      <w:t>-</w:t>
                    </w:r>
                    <w:r>
                      <w:rPr>
                        <w:rFonts w:ascii="Arial"/>
                        <w:b/>
                        <w:spacing w:val="-23"/>
                        <w:w w:val="90"/>
                        <w:sz w:val="19"/>
                      </w:rPr>
                      <w:t> </w:t>
                    </w:r>
                    <w:r>
                      <w:rPr>
                        <w:rFonts w:ascii="Arial"/>
                        <w:b/>
                        <w:w w:val="90"/>
                        <w:sz w:val="19"/>
                      </w:rPr>
                      <w:t>PC</w:t>
                    </w:r>
                  </w:p>
                </w:txbxContent>
              </v:textbox>
              <w10:wrap type="none"/>
            </v:shape>
            <v:shape style="position:absolute;left:2612;top:1248;width:2329;height:672" type="#_x0000_t202" filled="false" stroked="false">
              <v:textbox inset="0,0,0,0">
                <w:txbxContent>
                  <w:p>
                    <w:pPr>
                      <w:spacing w:line="188" w:lineRule="exact" w:before="0"/>
                      <w:ind w:left="0" w:right="17" w:firstLine="0"/>
                      <w:jc w:val="center"/>
                      <w:rPr>
                        <w:rFonts w:ascii="Arial" w:hAnsi="Arial"/>
                        <w:b/>
                        <w:sz w:val="19"/>
                      </w:rPr>
                    </w:pPr>
                    <w:r>
                      <w:rPr>
                        <w:rFonts w:ascii="Arial" w:hAnsi="Arial"/>
                        <w:b/>
                        <w:sz w:val="19"/>
                      </w:rPr>
                      <w:t>KHỞI TẠO PHẦN MỀM</w:t>
                    </w:r>
                  </w:p>
                  <w:p>
                    <w:pPr>
                      <w:spacing w:before="18"/>
                      <w:ind w:left="0" w:right="17" w:firstLine="0"/>
                      <w:jc w:val="center"/>
                      <w:rPr>
                        <w:rFonts w:ascii="Arial"/>
                        <w:b/>
                        <w:sz w:val="19"/>
                      </w:rPr>
                    </w:pPr>
                    <w:r>
                      <w:rPr>
                        <w:rFonts w:ascii="Arial"/>
                        <w:b/>
                        <w:sz w:val="19"/>
                      </w:rPr>
                      <w:t>TERMINAL</w:t>
                    </w:r>
                  </w:p>
                  <w:p>
                    <w:pPr>
                      <w:spacing w:before="19"/>
                      <w:ind w:left="0" w:right="18" w:firstLine="0"/>
                      <w:jc w:val="center"/>
                      <w:rPr>
                        <w:rFonts w:ascii="Arial" w:hAnsi="Arial"/>
                        <w:b/>
                        <w:sz w:val="19"/>
                      </w:rPr>
                    </w:pPr>
                    <w:r>
                      <w:rPr>
                        <w:rFonts w:ascii="Arial" w:hAnsi="Arial"/>
                        <w:b/>
                        <w:w w:val="90"/>
                        <w:sz w:val="19"/>
                      </w:rPr>
                      <w:t>CHỌN</w:t>
                    </w:r>
                    <w:r>
                      <w:rPr>
                        <w:rFonts w:ascii="Arial" w:hAnsi="Arial"/>
                        <w:b/>
                        <w:spacing w:val="-17"/>
                        <w:w w:val="90"/>
                        <w:sz w:val="19"/>
                      </w:rPr>
                      <w:t> </w:t>
                    </w:r>
                    <w:r>
                      <w:rPr>
                        <w:rFonts w:ascii="Arial" w:hAnsi="Arial"/>
                        <w:b/>
                        <w:w w:val="90"/>
                        <w:sz w:val="19"/>
                      </w:rPr>
                      <w:t>CỔNG,</w:t>
                    </w:r>
                    <w:r>
                      <w:rPr>
                        <w:rFonts w:ascii="Arial" w:hAnsi="Arial"/>
                        <w:b/>
                        <w:spacing w:val="-16"/>
                        <w:w w:val="90"/>
                        <w:sz w:val="19"/>
                      </w:rPr>
                      <w:t> </w:t>
                    </w:r>
                    <w:r>
                      <w:rPr>
                        <w:rFonts w:ascii="Arial" w:hAnsi="Arial"/>
                        <w:b/>
                        <w:w w:val="90"/>
                        <w:sz w:val="19"/>
                      </w:rPr>
                      <w:t>CHỌN</w:t>
                    </w:r>
                    <w:r>
                      <w:rPr>
                        <w:rFonts w:ascii="Arial" w:hAnsi="Arial"/>
                        <w:b/>
                        <w:spacing w:val="-17"/>
                        <w:w w:val="90"/>
                        <w:sz w:val="19"/>
                      </w:rPr>
                      <w:t> </w:t>
                    </w:r>
                    <w:r>
                      <w:rPr>
                        <w:rFonts w:ascii="Arial" w:hAnsi="Arial"/>
                        <w:b/>
                        <w:w w:val="90"/>
                        <w:sz w:val="19"/>
                      </w:rPr>
                      <w:t>TỐC</w:t>
                    </w:r>
                    <w:r>
                      <w:rPr>
                        <w:rFonts w:ascii="Arial" w:hAnsi="Arial"/>
                        <w:b/>
                        <w:spacing w:val="-16"/>
                        <w:w w:val="90"/>
                        <w:sz w:val="19"/>
                      </w:rPr>
                      <w:t> </w:t>
                    </w:r>
                    <w:r>
                      <w:rPr>
                        <w:rFonts w:ascii="Arial" w:hAnsi="Arial"/>
                        <w:b/>
                        <w:spacing w:val="-8"/>
                        <w:w w:val="90"/>
                        <w:sz w:val="19"/>
                      </w:rPr>
                      <w:t>ĐỘ</w:t>
                    </w:r>
                  </w:p>
                </w:txbxContent>
              </v:textbox>
              <w10:wrap type="none"/>
            </v:shape>
            <v:shape style="position:absolute;left:1715;top:2854;width:4104;height:593" type="#_x0000_t202" filled="false" stroked="true" strokeweight="1.236112pt" strokecolor="#000000">
              <v:textbox inset="0,0,0,0">
                <w:txbxContent>
                  <w:p>
                    <w:pPr>
                      <w:spacing w:before="169"/>
                      <w:ind w:left="1421" w:right="1422" w:firstLine="0"/>
                      <w:jc w:val="center"/>
                      <w:rPr>
                        <w:rFonts w:ascii="Arial" w:hAnsi="Arial"/>
                        <w:b/>
                        <w:sz w:val="19"/>
                      </w:rPr>
                    </w:pPr>
                    <w:r>
                      <w:rPr>
                        <w:rFonts w:ascii="Arial" w:hAnsi="Arial"/>
                        <w:b/>
                        <w:sz w:val="19"/>
                      </w:rPr>
                      <w:t>GỞI DỮ LIỆU</w:t>
                    </w:r>
                  </w:p>
                </w:txbxContent>
              </v:textbox>
              <v:stroke dashstyle="solid"/>
              <w10:wrap type="none"/>
            </v:shape>
            <w10:wrap type="topAndBottom"/>
          </v:group>
        </w:pict>
      </w:r>
      <w:r>
        <w:rPr/>
        <w:pict>
          <v:group style="position:absolute;margin-left:323.087769pt;margin-top:19.635803pt;width:232.4pt;height:176.45pt;mso-position-horizontal-relative:page;mso-position-vertical-relative:paragraph;z-index:-15063552;mso-wrap-distance-left:0;mso-wrap-distance-right:0" coordorigin="6462,393" coordsize="4648,3529">
            <v:shape style="position:absolute;left:7878;top:423;width:1614;height:358" coordorigin="7878,424" coordsize="1614,358" path="m9317,424l8056,424,8053,429,7985,442,7930,480,7892,535,7878,603,7892,671,7930,726,7985,764,8053,777,8056,782,9317,782,9317,777,9385,764,9440,726,9478,671,9492,603,9478,535,9440,480,9385,442,9317,429,9317,424xe" filled="true" fillcolor="#cdcdcd" stroked="false">
              <v:path arrowok="t"/>
              <v:fill opacity="32639f" type="solid"/>
            </v:shape>
            <v:shape style="position:absolute;left:8056;top:781;width:1261;height:2" coordorigin="8056,782" coordsize="1261,0" path="m8056,782l9317,782,9317,782e" filled="false" stroked="true" strokeweight="1.234067pt" strokecolor="#cdcdcd">
              <v:path arrowok="t"/>
              <v:stroke dashstyle="solid"/>
            </v:shape>
            <v:shape style="position:absolute;left:7866;top:522;width:200;height:267" type="#_x0000_t75" stroked="false">
              <v:imagedata r:id="rId1013" o:title=""/>
            </v:shape>
            <v:shape style="position:absolute;left:9316;top:670;width:161;height:107" coordorigin="9317,671" coordsize="161,107" path="m9317,777l9385,764,9440,726,9478,671e" filled="false" stroked="true" strokeweight="1.23469pt" strokecolor="#cdcdcd">
              <v:path arrowok="t"/>
              <v:stroke dashstyle="solid"/>
            </v:shape>
            <v:shape style="position:absolute;left:7854;top:405;width:1614;height:352" type="#_x0000_t75" stroked="false">
              <v:imagedata r:id="rId1014" o:title=""/>
            </v:shape>
            <v:shape style="position:absolute;left:7854;top:405;width:1614;height:352" coordorigin="7855,405" coordsize="1614,352" path="m8032,757l9292,757,9293,754,9361,740,9417,703,9454,647,9468,579,9454,511,9417,456,9361,419,9293,405,9292,411,8032,411,7961,419,7906,456,7868,511,7855,579,7868,647,7906,703,7961,740,8029,754,8032,757xe" filled="false" stroked="true" strokeweight="1.234160pt" strokecolor="#000000">
              <v:path arrowok="t"/>
              <v:stroke dashstyle="solid"/>
            </v:shape>
            <v:shape style="position:absolute;left:8600;top:756;width:149;height:321" type="#_x0000_t75" stroked="false">
              <v:imagedata r:id="rId998" o:title=""/>
            </v:shape>
            <v:shape style="position:absolute;left:6498;top:1077;width:4376;height:741" coordorigin="6499,1078" coordsize="4376,741" path="m10875,1078l6870,1078,6499,1818,10504,1818,10875,1078xe" filled="true" fillcolor="#cdcdcd" stroked="false">
              <v:path arrowok="t"/>
              <v:fill opacity="32639f" type="solid"/>
            </v:shape>
            <v:shape style="position:absolute;left:6498;top:1818;width:4005;height:2" coordorigin="6499,1818" coordsize="4005,0" path="m6499,1818l10504,1818,10504,1818m6499,1818l6499,1818e" filled="false" stroked="true" strokeweight="1.23509pt" strokecolor="#cdcdcd">
              <v:path arrowok="t"/>
              <v:stroke dashstyle="solid"/>
            </v:shape>
            <v:shape style="position:absolute;left:6474;top:1053;width:4376;height:741" type="#_x0000_t75" stroked="false">
              <v:imagedata r:id="rId1015" o:title=""/>
            </v:shape>
            <v:shape style="position:absolute;left:6474;top:1053;width:4376;height:741" coordorigin="6474,1053" coordsize="4376,741" path="m6474,1793l10479,1793,10850,1053,6845,1053,6474,1793xe" filled="false" stroked="true" strokeweight="1.234124pt" strokecolor="#000000">
              <v:path arrowok="t"/>
              <v:stroke dashstyle="solid"/>
            </v:shape>
            <v:shape style="position:absolute;left:8600;top:1793;width:149;height:445" type="#_x0000_t75" stroked="false">
              <v:imagedata r:id="rId1000" o:title=""/>
            </v:shape>
            <v:shape style="position:absolute;left:8684;top:1978;width:2413;height:1931" coordorigin="8685,1979" coordsize="2413,1931" path="m8687,3459l8687,3830,8685,3835,8691,3864,8707,3887,8730,3903,8759,3909,8761,3904,11023,3904,11090,3864,11095,3835,11097,3830,11097,2053,11095,2058,11090,2029,11074,2005,11050,1990,11021,1984,11023,1979,8872,1979e" filled="false" stroked="true" strokeweight="1.234865pt" strokecolor="#cdcdcd">
              <v:path arrowok="t"/>
              <v:stroke dashstyle="solid"/>
            </v:shape>
            <v:shape style="position:absolute;left:8686;top:1916;width:198;height:136" coordorigin="8687,1917" coordsize="198,136" path="m8885,1917l8687,1979,8885,2053,8885,1917xe" filled="true" fillcolor="#cdcdcd" stroked="false">
              <v:path arrowok="t"/>
              <v:fill opacity="32639f" type="solid"/>
            </v:shape>
            <v:shape style="position:absolute;left:8661;top:1959;width:2412;height:1932" coordorigin="8661,1960" coordsize="2412,1932" path="m8662,3435l8662,3817,8661,3811,8667,3840,8683,3863,8707,3879,8735,3885,8736,3891,10998,3891,10997,3885,11026,3879,11050,3863,11066,3840,11072,3811,11072,3817,11072,2040,11050,1982,10997,1960,10998,1966,8847,1966e" filled="false" stroked="true" strokeweight="1.234866pt" strokecolor="#000000">
              <v:path arrowok="t"/>
              <v:stroke dashstyle="solid"/>
            </v:shape>
            <v:shape style="position:absolute;left:8662;top:1892;width:198;height:136" coordorigin="8662,1892" coordsize="198,136" path="m8860,1892l8662,1966,8860,2028,8860,1892xe" filled="true" fillcolor="#000000" stroked="false">
              <v:path arrowok="t"/>
              <v:fill type="solid"/>
            </v:shape>
            <v:rect style="position:absolute;left:6498;top:3101;width:4376;height:593" filled="true" fillcolor="#cdcdcd" stroked="false">
              <v:fill opacity="32639f" type="solid"/>
            </v:rect>
            <v:shape style="position:absolute;left:6498;top:3101;width:4376;height:593" coordorigin="6499,3102" coordsize="4376,593" path="m6499,3694l10875,3694,10875,3694m6499,3102l6499,3102,6499,3694m6635,3694l6635,3694m10739,3694l10739,3694e" filled="false" stroked="true" strokeweight="1.23509pt" strokecolor="#cdcdcd">
              <v:path arrowok="t"/>
              <v:stroke dashstyle="solid"/>
            </v:shape>
            <v:shape style="position:absolute;left:6474;top:3076;width:4376;height:593" type="#_x0000_t75" stroked="false">
              <v:imagedata r:id="rId1016" o:title=""/>
            </v:shape>
            <v:shape style="position:absolute;left:6474;top:3076;width:4376;height:593" coordorigin="6474,3077" coordsize="4376,593" path="m6474,3669l10850,3669,10850,3077,6474,3077,6474,3669m6610,3669l6610,3077m10714,3669l10714,3077e" filled="false" stroked="true" strokeweight="1.23509pt" strokecolor="#000000">
              <v:path arrowok="t"/>
              <v:stroke dashstyle="solid"/>
            </v:shape>
            <v:shape style="position:absolute;left:7166;top:2237;width:3041;height:445" coordorigin="7166,2238" coordsize="3041,445" path="m8687,2238l7166,2460,8687,2682,10207,2460,8687,2238xe" filled="true" fillcolor="#cdcdcd" stroked="false">
              <v:path arrowok="t"/>
              <v:fill opacity="32639f" type="solid"/>
            </v:shape>
            <v:shape style="position:absolute;left:7166;top:2459;width:3041;height:223" coordorigin="7166,2460" coordsize="3041,223" path="m7166,2460l7166,2460m8687,2682l8687,2682,7166,2460m10207,2460l10207,2460,8687,2682e" filled="false" stroked="true" strokeweight="1.23509pt" strokecolor="#cdcdcd">
              <v:path arrowok="t"/>
              <v:stroke dashstyle="solid"/>
            </v:shape>
            <v:shape style="position:absolute;left:7141;top:2225;width:3041;height:445" type="#_x0000_t75" stroked="false">
              <v:imagedata r:id="rId1017" o:title=""/>
            </v:shape>
            <v:shape style="position:absolute;left:7141;top:2225;width:3041;height:445" coordorigin="7142,2225" coordsize="3041,445" path="m7142,2448l8662,2225,10182,2448,8662,2670,7142,2448xe" filled="false" stroked="true" strokeweight="1.23411pt" strokecolor="#000000">
              <v:path arrowok="t"/>
              <v:stroke dashstyle="solid"/>
            </v:shape>
            <v:shape style="position:absolute;left:8600;top:2669;width:149;height:432" type="#_x0000_t75" stroked="false">
              <v:imagedata r:id="rId1003" o:title=""/>
            </v:shape>
            <v:line style="position:absolute" from="10207,2460" to="10912,2460" stroked="true" strokeweight="1.234067pt" strokecolor="#cdcdcd">
              <v:stroke dashstyle="solid"/>
            </v:line>
            <v:shape style="position:absolute;left:10899;top:2398;width:198;height:136" coordorigin="10899,2398" coordsize="198,136" path="m10899,2398l10899,2534,11097,2460,10899,2398xe" filled="true" fillcolor="#cdcdcd" stroked="false">
              <v:path arrowok="t"/>
              <v:fill opacity="32639f" type="solid"/>
            </v:shape>
            <v:line style="position:absolute" from="10182,2448" to="10887,2448" stroked="true" strokeweight="1.234067pt" strokecolor="#000000">
              <v:stroke dashstyle="solid"/>
            </v:line>
            <v:shape style="position:absolute;left:10874;top:2373;width:198;height:136" coordorigin="10875,2373" coordsize="198,136" path="m10875,2373l10875,2509,11072,2448,10875,2373xe" filled="true" fillcolor="#000000" stroked="false">
              <v:path arrowok="t"/>
              <v:fill type="solid"/>
            </v:shape>
            <v:shape style="position:absolute;left:8152;top:490;width:1038;height:198"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BEGIN -</w:t>
                    </w:r>
                    <w:r>
                      <w:rPr>
                        <w:rFonts w:ascii="Arial" w:hAnsi="Arial"/>
                        <w:b/>
                        <w:spacing w:val="-32"/>
                        <w:w w:val="90"/>
                        <w:sz w:val="19"/>
                      </w:rPr>
                      <w:t> </w:t>
                    </w:r>
                    <w:r>
                      <w:rPr>
                        <w:rFonts w:ascii="Arial" w:hAnsi="Arial"/>
                        <w:b/>
                        <w:w w:val="90"/>
                        <w:sz w:val="19"/>
                      </w:rPr>
                      <w:t>VĐK</w:t>
                    </w:r>
                  </w:p>
                </w:txbxContent>
              </v:textbox>
              <w10:wrap type="none"/>
            </v:shape>
            <v:shape style="position:absolute;left:7506;top:1212;width:2330;height:435" type="#_x0000_t202" filled="false" stroked="false">
              <v:textbox inset="0,0,0,0">
                <w:txbxContent>
                  <w:p>
                    <w:pPr>
                      <w:spacing w:line="188" w:lineRule="exact" w:before="0"/>
                      <w:ind w:left="0" w:right="18" w:firstLine="0"/>
                      <w:jc w:val="center"/>
                      <w:rPr>
                        <w:rFonts w:ascii="Arial" w:hAnsi="Arial"/>
                        <w:b/>
                        <w:sz w:val="19"/>
                      </w:rPr>
                    </w:pPr>
                    <w:r>
                      <w:rPr>
                        <w:rFonts w:ascii="Arial" w:hAnsi="Arial"/>
                        <w:b/>
                        <w:w w:val="90"/>
                        <w:sz w:val="19"/>
                      </w:rPr>
                      <w:t>KHỞI</w:t>
                    </w:r>
                    <w:r>
                      <w:rPr>
                        <w:rFonts w:ascii="Arial" w:hAnsi="Arial"/>
                        <w:b/>
                        <w:spacing w:val="-21"/>
                        <w:w w:val="90"/>
                        <w:sz w:val="19"/>
                      </w:rPr>
                      <w:t> </w:t>
                    </w:r>
                    <w:r>
                      <w:rPr>
                        <w:rFonts w:ascii="Arial" w:hAnsi="Arial"/>
                        <w:b/>
                        <w:w w:val="90"/>
                        <w:sz w:val="19"/>
                      </w:rPr>
                      <w:t>TẠO</w:t>
                    </w:r>
                    <w:r>
                      <w:rPr>
                        <w:rFonts w:ascii="Arial" w:hAnsi="Arial"/>
                        <w:b/>
                        <w:spacing w:val="-20"/>
                        <w:w w:val="90"/>
                        <w:sz w:val="19"/>
                      </w:rPr>
                      <w:t> </w:t>
                    </w:r>
                    <w:r>
                      <w:rPr>
                        <w:rFonts w:ascii="Arial" w:hAnsi="Arial"/>
                        <w:b/>
                        <w:w w:val="90"/>
                        <w:sz w:val="19"/>
                      </w:rPr>
                      <w:t>TRUYỀN</w:t>
                    </w:r>
                    <w:r>
                      <w:rPr>
                        <w:rFonts w:ascii="Arial" w:hAnsi="Arial"/>
                        <w:b/>
                        <w:spacing w:val="-20"/>
                        <w:w w:val="90"/>
                        <w:sz w:val="19"/>
                      </w:rPr>
                      <w:t> </w:t>
                    </w:r>
                    <w:r>
                      <w:rPr>
                        <w:rFonts w:ascii="Arial" w:hAnsi="Arial"/>
                        <w:b/>
                        <w:w w:val="90"/>
                        <w:sz w:val="19"/>
                      </w:rPr>
                      <w:t>DỮ</w:t>
                    </w:r>
                    <w:r>
                      <w:rPr>
                        <w:rFonts w:ascii="Arial" w:hAnsi="Arial"/>
                        <w:b/>
                        <w:spacing w:val="-21"/>
                        <w:w w:val="90"/>
                        <w:sz w:val="19"/>
                      </w:rPr>
                      <w:t> </w:t>
                    </w:r>
                    <w:r>
                      <w:rPr>
                        <w:rFonts w:ascii="Arial" w:hAnsi="Arial"/>
                        <w:b/>
                        <w:spacing w:val="-4"/>
                        <w:w w:val="90"/>
                        <w:sz w:val="19"/>
                      </w:rPr>
                      <w:t>LIỆU,</w:t>
                    </w:r>
                  </w:p>
                  <w:p>
                    <w:pPr>
                      <w:spacing w:before="18"/>
                      <w:ind w:left="0" w:right="18" w:firstLine="0"/>
                      <w:jc w:val="center"/>
                      <w:rPr>
                        <w:rFonts w:ascii="Arial" w:hAnsi="Arial"/>
                        <w:b/>
                        <w:sz w:val="19"/>
                      </w:rPr>
                    </w:pPr>
                    <w:r>
                      <w:rPr>
                        <w:rFonts w:ascii="Arial" w:hAnsi="Arial"/>
                        <w:b/>
                        <w:w w:val="95"/>
                        <w:sz w:val="19"/>
                      </w:rPr>
                      <w:t>KHỞI TẠO PORT, LCD</w:t>
                    </w:r>
                  </w:p>
                </w:txbxContent>
              </v:textbox>
              <w10:wrap type="none"/>
            </v:shape>
            <v:shape style="position:absolute;left:8178;top:2352;width:986;height:531" type="#_x0000_t202" filled="false" stroked="false">
              <v:textbox inset="0,0,0,0">
                <w:txbxContent>
                  <w:p>
                    <w:pPr>
                      <w:spacing w:line="188" w:lineRule="exact" w:before="0"/>
                      <w:ind w:left="0" w:right="0" w:firstLine="0"/>
                      <w:jc w:val="left"/>
                      <w:rPr>
                        <w:rFonts w:ascii="Arial" w:hAnsi="Arial"/>
                        <w:b/>
                        <w:sz w:val="19"/>
                      </w:rPr>
                    </w:pPr>
                    <w:r>
                      <w:rPr>
                        <w:rFonts w:ascii="Arial" w:hAnsi="Arial"/>
                        <w:b/>
                        <w:w w:val="90"/>
                        <w:sz w:val="19"/>
                      </w:rPr>
                      <w:t>CÓ DỮ</w:t>
                    </w:r>
                    <w:r>
                      <w:rPr>
                        <w:rFonts w:ascii="Arial" w:hAnsi="Arial"/>
                        <w:b/>
                        <w:spacing w:val="-36"/>
                        <w:w w:val="90"/>
                        <w:sz w:val="19"/>
                      </w:rPr>
                      <w:t> </w:t>
                    </w:r>
                    <w:r>
                      <w:rPr>
                        <w:rFonts w:ascii="Arial" w:hAnsi="Arial"/>
                        <w:b/>
                        <w:w w:val="90"/>
                        <w:sz w:val="19"/>
                      </w:rPr>
                      <w:t>LIỆU</w:t>
                    </w:r>
                  </w:p>
                  <w:p>
                    <w:pPr>
                      <w:spacing w:line="230" w:lineRule="exact" w:before="112"/>
                      <w:ind w:left="0" w:right="195" w:firstLine="0"/>
                      <w:jc w:val="center"/>
                      <w:rPr>
                        <w:rFonts w:ascii="Carlito" w:hAnsi="Carlito"/>
                        <w:sz w:val="19"/>
                      </w:rPr>
                    </w:pPr>
                    <w:r>
                      <w:rPr>
                        <w:rFonts w:ascii="Carlito" w:hAnsi="Carlito"/>
                        <w:w w:val="104"/>
                        <w:sz w:val="19"/>
                      </w:rPr>
                      <w:t>Đ</w:t>
                    </w:r>
                  </w:p>
                </w:txbxContent>
              </v:textbox>
              <w10:wrap type="none"/>
            </v:shape>
            <v:shape style="position:absolute;left:10373;top:2488;width:111;height:198" type="#_x0000_t202" filled="false" stroked="false">
              <v:textbox inset="0,0,0,0">
                <w:txbxContent>
                  <w:p>
                    <w:pPr>
                      <w:spacing w:line="197" w:lineRule="exact" w:before="0"/>
                      <w:ind w:left="0" w:right="0" w:firstLine="0"/>
                      <w:jc w:val="left"/>
                      <w:rPr>
                        <w:rFonts w:ascii="Carlito"/>
                        <w:sz w:val="19"/>
                      </w:rPr>
                    </w:pPr>
                    <w:r>
                      <w:rPr>
                        <w:rFonts w:ascii="Carlito"/>
                        <w:w w:val="104"/>
                        <w:sz w:val="19"/>
                      </w:rPr>
                      <w:t>S</w:t>
                    </w:r>
                  </w:p>
                </w:txbxContent>
              </v:textbox>
              <w10:wrap type="none"/>
            </v:shape>
            <v:shape style="position:absolute;left:6610;top:3076;width:4104;height:593" type="#_x0000_t202" filled="false" stroked="true" strokeweight="1.236112pt" strokecolor="#000000">
              <v:textbox inset="0,0,0,0">
                <w:txbxContent>
                  <w:p>
                    <w:pPr>
                      <w:spacing w:before="164"/>
                      <w:ind w:left="619" w:right="0" w:firstLine="0"/>
                      <w:jc w:val="left"/>
                      <w:rPr>
                        <w:rFonts w:ascii="Arial" w:hAnsi="Arial"/>
                        <w:b/>
                        <w:sz w:val="19"/>
                      </w:rPr>
                    </w:pPr>
                    <w:r>
                      <w:rPr>
                        <w:rFonts w:ascii="Arial" w:hAnsi="Arial"/>
                        <w:b/>
                        <w:sz w:val="19"/>
                      </w:rPr>
                      <w:t>NHẬN DỮ LIỆU HIỂN THỊ TRÊN LCD</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2"/>
        <w:rPr>
          <w:sz w:val="19"/>
        </w:rPr>
      </w:pPr>
    </w:p>
    <w:p>
      <w:pPr>
        <w:spacing w:before="90"/>
        <w:ind w:left="1652" w:right="1540" w:firstLine="0"/>
        <w:jc w:val="center"/>
        <w:rPr>
          <w:i/>
          <w:sz w:val="24"/>
        </w:rPr>
      </w:pPr>
      <w:r>
        <w:rPr>
          <w:i/>
          <w:sz w:val="24"/>
        </w:rPr>
        <w:t>Hình 9-15: Lưu đồ điều khiển truyền dữ liệu, hiển thị trên LCD.</w:t>
      </w:r>
    </w:p>
    <w:p>
      <w:pPr>
        <w:pStyle w:val="ListParagraph"/>
        <w:numPr>
          <w:ilvl w:val="1"/>
          <w:numId w:val="106"/>
        </w:numPr>
        <w:tabs>
          <w:tab w:pos="1809" w:val="left" w:leader="none"/>
          <w:tab w:pos="1810" w:val="left" w:leader="none"/>
        </w:tabs>
        <w:spacing w:line="240" w:lineRule="auto" w:before="183" w:after="10"/>
        <w:ind w:left="1809" w:right="0" w:hanging="567"/>
        <w:jc w:val="left"/>
        <w:rPr>
          <w:sz w:val="24"/>
        </w:rPr>
      </w:pPr>
      <w:r>
        <w:rPr>
          <w:sz w:val="24"/>
        </w:rPr>
        <w:t>Chương trình: cho vi điều khiển nhận dữ</w:t>
      </w:r>
      <w:r>
        <w:rPr>
          <w:spacing w:val="3"/>
          <w:sz w:val="24"/>
        </w:rPr>
        <w:t> </w:t>
      </w:r>
      <w:r>
        <w:rPr>
          <w:spacing w:val="-3"/>
          <w:sz w:val="24"/>
        </w:rPr>
        <w:t>liệu</w:t>
      </w:r>
    </w:p>
    <w:p>
      <w:pPr>
        <w:pStyle w:val="BodyText"/>
        <w:ind w:left="561"/>
        <w:rPr>
          <w:sz w:val="20"/>
        </w:rPr>
      </w:pPr>
      <w:r>
        <w:rPr>
          <w:sz w:val="20"/>
        </w:rPr>
        <w:pict>
          <v:shape style="width:507.35pt;height:86.9pt;mso-position-horizontal-relative:char;mso-position-vertical-relative:line" type="#_x0000_t202" filled="false" stroked="true" strokeweight=".48004pt" strokecolor="#000000">
            <w10:anchorlock/>
            <v:textbox inset="0,0,0,0">
              <w:txbxContent>
                <w:p>
                  <w:pPr>
                    <w:pStyle w:val="BodyText"/>
                    <w:tabs>
                      <w:tab w:pos="1420" w:val="left" w:leader="none"/>
                    </w:tabs>
                    <w:spacing w:line="244" w:lineRule="auto" w:before="24"/>
                    <w:ind w:left="105" w:right="7088"/>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rPr>
                    <w:tab/>
                  </w:r>
                  <w:r>
                    <w:rPr>
                      <w:rFonts w:ascii="Georgia"/>
                      <w:spacing w:val="-1"/>
                      <w:w w:val="86"/>
                    </w:rPr>
                    <w:t>&lt;</w:t>
                  </w:r>
                  <w:r>
                    <w:rPr>
                      <w:rFonts w:ascii="Georgia"/>
                      <w:spacing w:val="-1"/>
                      <w:w w:val="95"/>
                    </w:rPr>
                    <w:t>T</w:t>
                  </w:r>
                  <w:r>
                    <w:rPr>
                      <w:rFonts w:ascii="Georgia"/>
                      <w:spacing w:val="-1"/>
                      <w:w w:val="90"/>
                    </w:rPr>
                    <w:t>V</w:t>
                  </w:r>
                  <w:r>
                    <w:rPr>
                      <w:rFonts w:ascii="Georgia"/>
                      <w:spacing w:val="0"/>
                      <w:w w:val="57"/>
                    </w:rPr>
                    <w:t>_</w:t>
                  </w:r>
                  <w:r>
                    <w:rPr>
                      <w:rFonts w:ascii="Georgia"/>
                      <w:spacing w:val="-1"/>
                      <w:w w:val="128"/>
                    </w:rPr>
                    <w:t>1</w:t>
                  </w:r>
                  <w:r>
                    <w:rPr>
                      <w:rFonts w:ascii="Georgia"/>
                      <w:spacing w:val="-1"/>
                      <w:w w:val="97"/>
                    </w:rPr>
                    <w:t>6</w:t>
                  </w:r>
                  <w:r>
                    <w:rPr>
                      <w:rFonts w:ascii="Georgia"/>
                      <w:spacing w:val="-6"/>
                      <w:w w:val="89"/>
                    </w:rPr>
                    <w:t>F</w:t>
                  </w:r>
                  <w:r>
                    <w:rPr>
                      <w:rFonts w:ascii="Georgia"/>
                      <w:spacing w:val="-1"/>
                      <w:w w:val="92"/>
                    </w:rPr>
                    <w:t>88</w:t>
                  </w:r>
                  <w:r>
                    <w:rPr>
                      <w:rFonts w:ascii="Georgia"/>
                      <w:spacing w:val="-1"/>
                      <w:w w:val="110"/>
                    </w:rPr>
                    <w:t>7</w:t>
                  </w:r>
                  <w:r>
                    <w:rPr>
                      <w:rFonts w:ascii="Georgia"/>
                      <w:spacing w:val="-4"/>
                      <w:w w:val="76"/>
                    </w:rPr>
                    <w:t>.</w:t>
                  </w:r>
                  <w:r>
                    <w:rPr>
                      <w:rFonts w:ascii="Georgia"/>
                      <w:spacing w:val="-3"/>
                      <w:w w:val="87"/>
                    </w:rPr>
                    <w:t>C</w:t>
                  </w:r>
                  <w:r>
                    <w:rPr>
                      <w:rFonts w:ascii="Georgia"/>
                      <w:spacing w:val="-2"/>
                      <w:w w:val="86"/>
                    </w:rPr>
                    <w:t>&gt;</w:t>
                  </w:r>
                  <w:r>
                    <w:rPr>
                      <w:rFonts w:ascii="Georgia"/>
                      <w:w w:val="86"/>
                    </w:rPr>
                    <w:t> </w:t>
                  </w:r>
                  <w:r>
                    <w:rPr>
                      <w:rFonts w:ascii="Georgia"/>
                    </w:rPr>
                    <w:t>#INCLUDE</w:t>
                    <w:tab/>
                    <w:t>&lt;TV_LCD.C&gt;</w:t>
                  </w:r>
                </w:p>
                <w:p>
                  <w:pPr>
                    <w:pStyle w:val="BodyText"/>
                    <w:tabs>
                      <w:tab w:pos="1088" w:val="left" w:leader="none"/>
                    </w:tabs>
                    <w:spacing w:line="249" w:lineRule="auto" w:before="6"/>
                    <w:ind w:left="105" w:right="4622"/>
                    <w:rPr>
                      <w:rFonts w:ascii="Georgia"/>
                    </w:rPr>
                  </w:pPr>
                  <w:r>
                    <w:rPr>
                      <w:rFonts w:ascii="Georgia"/>
                    </w:rPr>
                    <w:t>#USE</w:t>
                    <w:tab/>
                  </w:r>
                  <w:r>
                    <w:rPr>
                      <w:rFonts w:ascii="Georgia"/>
                      <w:w w:val="90"/>
                    </w:rPr>
                    <w:t>rs232(baud=9600,xmit=pin_c6,rcv=pin_c7) </w:t>
                  </w:r>
                  <w:r>
                    <w:rPr>
                      <w:rFonts w:ascii="Georgia"/>
                    </w:rPr>
                    <w:t>UNSIGNED INT8</w:t>
                  </w:r>
                  <w:r>
                    <w:rPr>
                      <w:rFonts w:ascii="Georgia"/>
                      <w:spacing w:val="-25"/>
                    </w:rPr>
                    <w:t> </w:t>
                  </w:r>
                  <w:r>
                    <w:rPr>
                      <w:rFonts w:ascii="Georgia"/>
                    </w:rPr>
                    <w:t>RDATA=0,I;</w:t>
                  </w:r>
                </w:p>
                <w:p>
                  <w:pPr>
                    <w:pStyle w:val="BodyText"/>
                    <w:spacing w:line="249" w:lineRule="auto"/>
                    <w:ind w:left="105" w:right="3946"/>
                    <w:rPr>
                      <w:rFonts w:ascii="Georgia"/>
                    </w:rPr>
                  </w:pPr>
                  <w:r>
                    <w:rPr>
                      <w:rFonts w:ascii="Georgia"/>
                      <w:w w:val="95"/>
                    </w:rPr>
                    <w:t>const</w:t>
                  </w:r>
                  <w:r>
                    <w:rPr>
                      <w:rFonts w:ascii="Georgia"/>
                      <w:spacing w:val="-23"/>
                      <w:w w:val="95"/>
                    </w:rPr>
                    <w:t> </w:t>
                  </w:r>
                  <w:r>
                    <w:rPr>
                      <w:rFonts w:ascii="Georgia"/>
                      <w:w w:val="95"/>
                    </w:rPr>
                    <w:t>unsigned</w:t>
                  </w:r>
                  <w:r>
                    <w:rPr>
                      <w:rFonts w:ascii="Georgia"/>
                      <w:spacing w:val="-23"/>
                      <w:w w:val="95"/>
                    </w:rPr>
                    <w:t> </w:t>
                  </w:r>
                  <w:r>
                    <w:rPr>
                      <w:rFonts w:ascii="Georgia"/>
                      <w:w w:val="95"/>
                    </w:rPr>
                    <w:t>char</w:t>
                  </w:r>
                  <w:r>
                    <w:rPr>
                      <w:rFonts w:ascii="Georgia"/>
                      <w:spacing w:val="-22"/>
                      <w:w w:val="95"/>
                    </w:rPr>
                    <w:t> </w:t>
                  </w:r>
                  <w:r>
                    <w:rPr>
                      <w:rFonts w:ascii="Georgia"/>
                      <w:w w:val="95"/>
                    </w:rPr>
                    <w:t>HANG1[16]={"GIAO</w:t>
                  </w:r>
                  <w:r>
                    <w:rPr>
                      <w:rFonts w:ascii="Georgia"/>
                      <w:spacing w:val="-24"/>
                      <w:w w:val="95"/>
                    </w:rPr>
                    <w:t> </w:t>
                  </w:r>
                  <w:r>
                    <w:rPr>
                      <w:rFonts w:ascii="Georgia"/>
                      <w:w w:val="95"/>
                    </w:rPr>
                    <w:t>TIEP</w:t>
                  </w:r>
                  <w:r>
                    <w:rPr>
                      <w:rFonts w:ascii="Georgia"/>
                      <w:spacing w:val="-24"/>
                      <w:w w:val="95"/>
                    </w:rPr>
                    <w:t> </w:t>
                  </w:r>
                  <w:r>
                    <w:rPr>
                      <w:rFonts w:ascii="Georgia"/>
                      <w:w w:val="95"/>
                    </w:rPr>
                    <w:t>MAY</w:t>
                  </w:r>
                  <w:r>
                    <w:rPr>
                      <w:rFonts w:ascii="Georgia"/>
                      <w:spacing w:val="-21"/>
                      <w:w w:val="95"/>
                    </w:rPr>
                    <w:t> </w:t>
                  </w:r>
                  <w:r>
                    <w:rPr>
                      <w:rFonts w:ascii="Georgia"/>
                      <w:w w:val="95"/>
                    </w:rPr>
                    <w:t>TINH"}; </w:t>
                  </w:r>
                  <w:r>
                    <w:rPr>
                      <w:rFonts w:ascii="Georgia"/>
                    </w:rPr>
                    <w:t>VOID</w:t>
                  </w:r>
                  <w:r>
                    <w:rPr>
                      <w:rFonts w:ascii="Georgia"/>
                      <w:spacing w:val="-7"/>
                    </w:rPr>
                    <w:t> </w:t>
                  </w:r>
                  <w:r>
                    <w:rPr>
                      <w:rFonts w:ascii="Georgia"/>
                    </w:rPr>
                    <w:t>MAIN()</w:t>
                  </w:r>
                </w:p>
              </w:txbxContent>
            </v:textbox>
            <v:stroke dashstyle="solid"/>
          </v:shape>
        </w:pict>
      </w:r>
      <w:r>
        <w:rPr>
          <w:sz w:val="20"/>
        </w:rPr>
      </w:r>
    </w:p>
    <w:p>
      <w:pPr>
        <w:spacing w:after="0"/>
        <w:rPr>
          <w:sz w:val="20"/>
        </w:rPr>
        <w:sectPr>
          <w:headerReference w:type="even" r:id="rId1005"/>
          <w:headerReference w:type="default" r:id="rId1006"/>
          <w:footerReference w:type="even" r:id="rId1007"/>
          <w:footerReference w:type="default" r:id="rId1008"/>
          <w:pgSz w:w="11910" w:h="16840"/>
          <w:pgMar w:header="313" w:footer="472" w:top="600" w:bottom="660" w:left="740" w:right="0"/>
          <w:pgNumType w:start="172"/>
        </w:sectPr>
      </w:pPr>
    </w:p>
    <w:p>
      <w:pPr>
        <w:pStyle w:val="BodyText"/>
        <w:rPr>
          <w:sz w:val="20"/>
        </w:rPr>
      </w:pPr>
      <w:r>
        <w:rPr/>
        <w:pict>
          <v:shape style="position:absolute;margin-left:65.064003pt;margin-top:14.159983pt;width:508.05pt;height:218.25pt;mso-position-horizontal-relative:page;mso-position-vertical-relative:page;z-index:16397824" type="#_x0000_t202" filled="false" stroked="false">
            <v:textbox inset="0,0,0,0">
              <w:txbxContent>
                <w:tbl>
                  <w:tblPr>
                    <w:tblW w:w="0" w:type="auto"/>
                    <w:jc w:val="lef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5306"/>
                    <w:gridCol w:w="4400"/>
                  </w:tblGrid>
                  <w:tr>
                    <w:trPr>
                      <w:trHeight w:val="345" w:hRule="atLeast"/>
                    </w:trPr>
                    <w:tc>
                      <w:tcPr>
                        <w:tcW w:w="10146" w:type="dxa"/>
                        <w:gridSpan w:val="3"/>
                        <w:tcBorders>
                          <w:top w:val="single" w:sz="4" w:space="0" w:color="000000"/>
                          <w:left w:val="single" w:sz="4" w:space="0" w:color="000000"/>
                          <w:bottom w:val="single" w:sz="8" w:space="0" w:color="000000"/>
                          <w:right w:val="single" w:sz="4" w:space="0" w:color="000000"/>
                        </w:tcBorders>
                      </w:tcPr>
                      <w:p>
                        <w:pPr>
                          <w:pStyle w:val="TableParagraph"/>
                          <w:rPr>
                            <w:sz w:val="22"/>
                          </w:rPr>
                        </w:pPr>
                      </w:p>
                    </w:tc>
                  </w:tr>
                  <w:tr>
                    <w:trPr>
                      <w:trHeight w:val="299" w:hRule="atLeast"/>
                    </w:trPr>
                    <w:tc>
                      <w:tcPr>
                        <w:tcW w:w="440" w:type="dxa"/>
                        <w:tcBorders>
                          <w:top w:val="single" w:sz="8" w:space="0" w:color="000000"/>
                          <w:left w:val="single" w:sz="4" w:space="0" w:color="000000"/>
                        </w:tcBorders>
                      </w:tcPr>
                      <w:p>
                        <w:pPr>
                          <w:pStyle w:val="TableParagraph"/>
                          <w:spacing w:line="254" w:lineRule="exact" w:before="24"/>
                          <w:ind w:left="110"/>
                          <w:rPr>
                            <w:rFonts w:ascii="Georgia"/>
                            <w:sz w:val="24"/>
                          </w:rPr>
                        </w:pPr>
                        <w:r>
                          <w:rPr>
                            <w:rFonts w:ascii="Georgia"/>
                            <w:w w:val="90"/>
                            <w:sz w:val="24"/>
                          </w:rPr>
                          <w:t>{</w:t>
                        </w:r>
                      </w:p>
                    </w:tc>
                    <w:tc>
                      <w:tcPr>
                        <w:tcW w:w="5306" w:type="dxa"/>
                        <w:tcBorders>
                          <w:top w:val="single" w:sz="8" w:space="0" w:color="000000"/>
                        </w:tcBorders>
                      </w:tcPr>
                      <w:p>
                        <w:pPr>
                          <w:pStyle w:val="TableParagraph"/>
                          <w:rPr>
                            <w:sz w:val="22"/>
                          </w:rPr>
                        </w:pPr>
                      </w:p>
                    </w:tc>
                    <w:tc>
                      <w:tcPr>
                        <w:tcW w:w="4400" w:type="dxa"/>
                        <w:tcBorders>
                          <w:top w:val="single" w:sz="8" w:space="0" w:color="000000"/>
                          <w:right w:val="single" w:sz="4" w:space="0" w:color="000000"/>
                        </w:tcBorders>
                      </w:tcPr>
                      <w:p>
                        <w:pPr>
                          <w:pStyle w:val="TableParagraph"/>
                          <w:rPr>
                            <w:sz w:val="22"/>
                          </w:rPr>
                        </w:pPr>
                      </w:p>
                    </w:tc>
                  </w:tr>
                  <w:tr>
                    <w:trPr>
                      <w:trHeight w:val="283" w:hRule="atLeast"/>
                    </w:trPr>
                    <w:tc>
                      <w:tcPr>
                        <w:tcW w:w="440" w:type="dxa"/>
                        <w:tcBorders>
                          <w:left w:val="single" w:sz="4" w:space="0" w:color="000000"/>
                        </w:tcBorders>
                      </w:tcPr>
                      <w:p>
                        <w:pPr>
                          <w:pStyle w:val="TableParagraph"/>
                          <w:rPr>
                            <w:sz w:val="20"/>
                          </w:rPr>
                        </w:pPr>
                      </w:p>
                    </w:tc>
                    <w:tc>
                      <w:tcPr>
                        <w:tcW w:w="5306" w:type="dxa"/>
                      </w:tcPr>
                      <w:p>
                        <w:pPr>
                          <w:pStyle w:val="TableParagraph"/>
                          <w:tabs>
                            <w:tab w:pos="2735" w:val="left" w:leader="none"/>
                          </w:tabs>
                          <w:spacing w:line="254" w:lineRule="exact" w:before="9"/>
                          <w:ind w:left="242"/>
                          <w:rPr>
                            <w:rFonts w:ascii="Georgia"/>
                            <w:sz w:val="24"/>
                          </w:rPr>
                        </w:pPr>
                        <w:r>
                          <w:rPr>
                            <w:rFonts w:ascii="Georgia"/>
                            <w:w w:val="90"/>
                            <w:sz w:val="24"/>
                          </w:rPr>
                          <w:t>SET_TRIS_E(0x00);</w:t>
                          <w:tab/>
                        </w:r>
                        <w:r>
                          <w:rPr>
                            <w:rFonts w:ascii="Georgia"/>
                            <w:w w:val="95"/>
                            <w:sz w:val="24"/>
                          </w:rPr>
                          <w:t>SET_TRIS_D(0x00);</w:t>
                        </w:r>
                      </w:p>
                    </w:tc>
                    <w:tc>
                      <w:tcPr>
                        <w:tcW w:w="4400"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306" w:type="dxa"/>
                      </w:tcPr>
                      <w:p>
                        <w:pPr>
                          <w:pStyle w:val="TableParagraph"/>
                          <w:spacing w:line="252" w:lineRule="exact" w:before="9"/>
                          <w:ind w:left="242"/>
                          <w:rPr>
                            <w:rFonts w:ascii="Georgia"/>
                            <w:sz w:val="24"/>
                          </w:rPr>
                        </w:pPr>
                        <w:r>
                          <w:rPr>
                            <w:rFonts w:ascii="Georgia"/>
                            <w:sz w:val="24"/>
                          </w:rPr>
                          <w:t>LCD_SETUP();</w:t>
                        </w:r>
                      </w:p>
                    </w:tc>
                    <w:tc>
                      <w:tcPr>
                        <w:tcW w:w="4400"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306" w:type="dxa"/>
                      </w:tcPr>
                      <w:p>
                        <w:pPr>
                          <w:pStyle w:val="TableParagraph"/>
                          <w:spacing w:line="254" w:lineRule="exact" w:before="6"/>
                          <w:ind w:left="242"/>
                          <w:rPr>
                            <w:rFonts w:ascii="Georgia"/>
                            <w:sz w:val="24"/>
                          </w:rPr>
                        </w:pPr>
                        <w:r>
                          <w:rPr>
                            <w:rFonts w:ascii="Georgia"/>
                            <w:w w:val="88"/>
                            <w:sz w:val="24"/>
                          </w:rPr>
                          <w:t>L</w:t>
                        </w:r>
                        <w:r>
                          <w:rPr>
                            <w:rFonts w:ascii="Georgia"/>
                            <w:spacing w:val="-1"/>
                            <w:w w:val="87"/>
                            <w:sz w:val="24"/>
                          </w:rPr>
                          <w:t>C</w:t>
                        </w:r>
                        <w:r>
                          <w:rPr>
                            <w:rFonts w:ascii="Georgia"/>
                            <w:w w:val="74"/>
                            <w:sz w:val="24"/>
                          </w:rPr>
                          <w:t>D</w:t>
                        </w:r>
                        <w:r>
                          <w:rPr>
                            <w:rFonts w:ascii="Georgia"/>
                            <w:spacing w:val="1"/>
                            <w:w w:val="74"/>
                            <w:sz w:val="24"/>
                          </w:rPr>
                          <w:t>_</w:t>
                        </w:r>
                        <w:r>
                          <w:rPr>
                            <w:rFonts w:ascii="Georgia"/>
                            <w:spacing w:val="-1"/>
                            <w:w w:val="87"/>
                            <w:sz w:val="24"/>
                          </w:rPr>
                          <w:t>C</w:t>
                        </w:r>
                        <w:r>
                          <w:rPr>
                            <w:rFonts w:ascii="Georgia"/>
                            <w:spacing w:val="1"/>
                            <w:w w:val="87"/>
                            <w:sz w:val="24"/>
                          </w:rPr>
                          <w:t>O</w:t>
                        </w:r>
                        <w:r>
                          <w:rPr>
                            <w:rFonts w:ascii="Georgia"/>
                            <w:w w:val="87"/>
                            <w:sz w:val="24"/>
                          </w:rPr>
                          <w:t>MM</w:t>
                        </w:r>
                        <w:r>
                          <w:rPr>
                            <w:rFonts w:ascii="Georgia"/>
                            <w:spacing w:val="-1"/>
                            <w:w w:val="92"/>
                            <w:sz w:val="24"/>
                          </w:rPr>
                          <w:t>A</w:t>
                        </w:r>
                        <w:r>
                          <w:rPr>
                            <w:rFonts w:ascii="Georgia"/>
                            <w:w w:val="91"/>
                            <w:sz w:val="24"/>
                          </w:rPr>
                          <w:t>ND</w:t>
                        </w:r>
                        <w:r>
                          <w:rPr>
                            <w:rFonts w:ascii="Georgia"/>
                            <w:spacing w:val="-2"/>
                            <w:w w:val="91"/>
                            <w:sz w:val="24"/>
                          </w:rPr>
                          <w:t>(</w:t>
                        </w:r>
                        <w:r>
                          <w:rPr>
                            <w:rFonts w:ascii="Georgia"/>
                            <w:spacing w:val="-1"/>
                            <w:w w:val="92"/>
                            <w:sz w:val="24"/>
                          </w:rPr>
                          <w:t>A</w:t>
                        </w:r>
                        <w:r>
                          <w:rPr>
                            <w:rFonts w:ascii="Georgia"/>
                            <w:w w:val="88"/>
                            <w:sz w:val="24"/>
                          </w:rPr>
                          <w:t>D</w:t>
                        </w:r>
                        <w:r>
                          <w:rPr>
                            <w:rFonts w:ascii="Georgia"/>
                            <w:spacing w:val="-1"/>
                            <w:w w:val="88"/>
                            <w:sz w:val="24"/>
                          </w:rPr>
                          <w:t>D</w:t>
                        </w:r>
                        <w:r>
                          <w:rPr>
                            <w:rFonts w:ascii="Georgia"/>
                            <w:spacing w:val="-1"/>
                            <w:w w:val="73"/>
                            <w:sz w:val="24"/>
                          </w:rPr>
                          <w:t>R</w:t>
                        </w:r>
                        <w:r>
                          <w:rPr>
                            <w:rFonts w:ascii="Georgia"/>
                            <w:spacing w:val="1"/>
                            <w:w w:val="73"/>
                            <w:sz w:val="24"/>
                          </w:rPr>
                          <w:t>_</w:t>
                        </w:r>
                        <w:r>
                          <w:rPr>
                            <w:rFonts w:ascii="Georgia"/>
                            <w:w w:val="88"/>
                            <w:sz w:val="24"/>
                          </w:rPr>
                          <w:t>L</w:t>
                        </w:r>
                        <w:r>
                          <w:rPr>
                            <w:rFonts w:ascii="Georgia"/>
                            <w:spacing w:val="-2"/>
                            <w:w w:val="83"/>
                            <w:sz w:val="24"/>
                          </w:rPr>
                          <w:t>I</w:t>
                        </w:r>
                        <w:r>
                          <w:rPr>
                            <w:rFonts w:ascii="Georgia"/>
                            <w:w w:val="88"/>
                            <w:sz w:val="24"/>
                          </w:rPr>
                          <w:t>NE</w:t>
                        </w:r>
                        <w:r>
                          <w:rPr>
                            <w:rFonts w:ascii="Georgia"/>
                            <w:spacing w:val="1"/>
                            <w:w w:val="128"/>
                            <w:sz w:val="24"/>
                          </w:rPr>
                          <w:t>1</w:t>
                        </w:r>
                        <w:r>
                          <w:rPr>
                            <w:rFonts w:ascii="Georgia"/>
                            <w:w w:val="93"/>
                            <w:sz w:val="24"/>
                          </w:rPr>
                          <w:t>);</w:t>
                        </w:r>
                        <w:r>
                          <w:rPr>
                            <w:rFonts w:ascii="Georgia"/>
                            <w:sz w:val="24"/>
                          </w:rPr>
                          <w:t>  </w:t>
                        </w:r>
                        <w:r>
                          <w:rPr>
                            <w:rFonts w:ascii="Georgia"/>
                            <w:spacing w:val="-17"/>
                            <w:sz w:val="24"/>
                          </w:rPr>
                          <w:t> </w:t>
                        </w:r>
                        <w:r>
                          <w:rPr>
                            <w:rFonts w:ascii="Georgia"/>
                            <w:w w:val="88"/>
                            <w:sz w:val="24"/>
                          </w:rPr>
                          <w:t>DE</w:t>
                        </w:r>
                        <w:r>
                          <w:rPr>
                            <w:rFonts w:ascii="Georgia"/>
                            <w:spacing w:val="1"/>
                            <w:w w:val="88"/>
                            <w:sz w:val="24"/>
                          </w:rPr>
                          <w:t>L</w:t>
                        </w:r>
                        <w:r>
                          <w:rPr>
                            <w:rFonts w:ascii="Georgia"/>
                            <w:spacing w:val="-6"/>
                            <w:w w:val="92"/>
                            <w:sz w:val="24"/>
                          </w:rPr>
                          <w:t>A</w:t>
                        </w:r>
                        <w:r>
                          <w:rPr>
                            <w:rFonts w:ascii="Georgia"/>
                            <w:spacing w:val="2"/>
                            <w:w w:val="92"/>
                            <w:sz w:val="24"/>
                          </w:rPr>
                          <w:t>Y</w:t>
                        </w:r>
                        <w:r>
                          <w:rPr>
                            <w:rFonts w:ascii="Georgia"/>
                            <w:spacing w:val="2"/>
                            <w:w w:val="57"/>
                            <w:sz w:val="24"/>
                          </w:rPr>
                          <w:t>_</w:t>
                        </w:r>
                        <w:r>
                          <w:rPr>
                            <w:rFonts w:ascii="Georgia"/>
                            <w:spacing w:val="-2"/>
                            <w:w w:val="85"/>
                            <w:sz w:val="24"/>
                          </w:rPr>
                          <w:t>U</w:t>
                        </w:r>
                        <w:r>
                          <w:rPr>
                            <w:rFonts w:ascii="Georgia"/>
                            <w:w w:val="88"/>
                            <w:sz w:val="24"/>
                          </w:rPr>
                          <w:t>S</w:t>
                        </w:r>
                        <w:r>
                          <w:rPr>
                            <w:rFonts w:ascii="Georgia"/>
                            <w:w w:val="116"/>
                            <w:sz w:val="24"/>
                          </w:rPr>
                          <w:t>(</w:t>
                        </w:r>
                        <w:r>
                          <w:rPr>
                            <w:rFonts w:ascii="Georgia"/>
                            <w:spacing w:val="-4"/>
                            <w:w w:val="116"/>
                            <w:sz w:val="24"/>
                          </w:rPr>
                          <w:t>1</w:t>
                        </w:r>
                        <w:r>
                          <w:rPr>
                            <w:rFonts w:ascii="Georgia"/>
                            <w:spacing w:val="-4"/>
                            <w:w w:val="90"/>
                            <w:sz w:val="24"/>
                          </w:rPr>
                          <w:t>0</w:t>
                        </w:r>
                        <w:r>
                          <w:rPr>
                            <w:rFonts w:ascii="Georgia"/>
                            <w:w w:val="93"/>
                            <w:sz w:val="24"/>
                          </w:rPr>
                          <w:t>);</w:t>
                        </w:r>
                      </w:p>
                    </w:tc>
                    <w:tc>
                      <w:tcPr>
                        <w:tcW w:w="4400" w:type="dxa"/>
                        <w:tcBorders>
                          <w:right w:val="single" w:sz="4" w:space="0" w:color="000000"/>
                        </w:tcBorders>
                      </w:tcPr>
                      <w:p>
                        <w:pPr>
                          <w:pStyle w:val="TableParagraph"/>
                          <w:rPr>
                            <w:sz w:val="20"/>
                          </w:rPr>
                        </w:pPr>
                      </w:p>
                    </w:tc>
                  </w:tr>
                  <w:tr>
                    <w:trPr>
                      <w:trHeight w:val="283" w:hRule="atLeast"/>
                    </w:trPr>
                    <w:tc>
                      <w:tcPr>
                        <w:tcW w:w="440" w:type="dxa"/>
                        <w:tcBorders>
                          <w:left w:val="single" w:sz="4" w:space="0" w:color="000000"/>
                        </w:tcBorders>
                      </w:tcPr>
                      <w:p>
                        <w:pPr>
                          <w:pStyle w:val="TableParagraph"/>
                          <w:rPr>
                            <w:sz w:val="20"/>
                          </w:rPr>
                        </w:pPr>
                      </w:p>
                    </w:tc>
                    <w:tc>
                      <w:tcPr>
                        <w:tcW w:w="5306" w:type="dxa"/>
                      </w:tcPr>
                      <w:p>
                        <w:pPr>
                          <w:pStyle w:val="TableParagraph"/>
                          <w:tabs>
                            <w:tab w:pos="2679" w:val="left" w:leader="none"/>
                          </w:tabs>
                          <w:spacing w:line="254" w:lineRule="exact" w:before="9"/>
                          <w:ind w:left="242"/>
                          <w:rPr>
                            <w:rFonts w:ascii="Georgia"/>
                            <w:sz w:val="24"/>
                          </w:rPr>
                        </w:pPr>
                        <w:r>
                          <w:rPr>
                            <w:rFonts w:ascii="Georgia"/>
                            <w:w w:val="95"/>
                            <w:sz w:val="24"/>
                          </w:rPr>
                          <w:t>FOR</w:t>
                        </w:r>
                        <w:r>
                          <w:rPr>
                            <w:rFonts w:ascii="Georgia"/>
                            <w:spacing w:val="-30"/>
                            <w:w w:val="95"/>
                            <w:sz w:val="24"/>
                          </w:rPr>
                          <w:t> </w:t>
                        </w:r>
                        <w:r>
                          <w:rPr>
                            <w:rFonts w:ascii="Georgia"/>
                            <w:w w:val="95"/>
                            <w:sz w:val="24"/>
                          </w:rPr>
                          <w:t>(I=0;I&lt;16;I++)</w:t>
                          <w:tab/>
                        </w:r>
                        <w:r>
                          <w:rPr>
                            <w:rFonts w:ascii="Georgia"/>
                            <w:w w:val="90"/>
                            <w:sz w:val="24"/>
                          </w:rPr>
                          <w:t>{</w:t>
                        </w:r>
                        <w:r>
                          <w:rPr>
                            <w:rFonts w:ascii="Georgia"/>
                            <w:spacing w:val="-11"/>
                            <w:w w:val="90"/>
                            <w:sz w:val="24"/>
                          </w:rPr>
                          <w:t> </w:t>
                        </w:r>
                        <w:r>
                          <w:rPr>
                            <w:rFonts w:ascii="Georgia"/>
                            <w:w w:val="90"/>
                            <w:sz w:val="24"/>
                          </w:rPr>
                          <w:t>LCD_DATA(HANG1[I]);}</w:t>
                        </w:r>
                      </w:p>
                    </w:tc>
                    <w:tc>
                      <w:tcPr>
                        <w:tcW w:w="4400" w:type="dxa"/>
                        <w:tcBorders>
                          <w:right w:val="single" w:sz="4" w:space="0" w:color="000000"/>
                        </w:tcBorders>
                      </w:tcPr>
                      <w:p>
                        <w:pPr>
                          <w:pStyle w:val="TableParagraph"/>
                          <w:rPr>
                            <w:sz w:val="20"/>
                          </w:rPr>
                        </w:pPr>
                      </w:p>
                    </w:tc>
                  </w:tr>
                  <w:tr>
                    <w:trPr>
                      <w:trHeight w:val="281" w:hRule="atLeast"/>
                    </w:trPr>
                    <w:tc>
                      <w:tcPr>
                        <w:tcW w:w="440" w:type="dxa"/>
                        <w:tcBorders>
                          <w:left w:val="single" w:sz="4" w:space="0" w:color="000000"/>
                        </w:tcBorders>
                      </w:tcPr>
                      <w:p>
                        <w:pPr>
                          <w:pStyle w:val="TableParagraph"/>
                          <w:rPr>
                            <w:sz w:val="20"/>
                          </w:rPr>
                        </w:pPr>
                      </w:p>
                    </w:tc>
                    <w:tc>
                      <w:tcPr>
                        <w:tcW w:w="5306" w:type="dxa"/>
                      </w:tcPr>
                      <w:p>
                        <w:pPr>
                          <w:pStyle w:val="TableParagraph"/>
                          <w:spacing w:line="252" w:lineRule="exact" w:before="9"/>
                          <w:ind w:left="242"/>
                          <w:rPr>
                            <w:rFonts w:ascii="Georgia"/>
                            <w:sz w:val="24"/>
                          </w:rPr>
                        </w:pPr>
                        <w:r>
                          <w:rPr>
                            <w:rFonts w:ascii="Georgia"/>
                            <w:w w:val="88"/>
                            <w:sz w:val="24"/>
                          </w:rPr>
                          <w:t>L</w:t>
                        </w:r>
                        <w:r>
                          <w:rPr>
                            <w:rFonts w:ascii="Georgia"/>
                            <w:spacing w:val="-1"/>
                            <w:w w:val="87"/>
                            <w:sz w:val="24"/>
                          </w:rPr>
                          <w:t>C</w:t>
                        </w:r>
                        <w:r>
                          <w:rPr>
                            <w:rFonts w:ascii="Georgia"/>
                            <w:w w:val="74"/>
                            <w:sz w:val="24"/>
                          </w:rPr>
                          <w:t>D</w:t>
                        </w:r>
                        <w:r>
                          <w:rPr>
                            <w:rFonts w:ascii="Georgia"/>
                            <w:spacing w:val="1"/>
                            <w:w w:val="74"/>
                            <w:sz w:val="24"/>
                          </w:rPr>
                          <w:t>_</w:t>
                        </w:r>
                        <w:r>
                          <w:rPr>
                            <w:rFonts w:ascii="Georgia"/>
                            <w:spacing w:val="-1"/>
                            <w:w w:val="87"/>
                            <w:sz w:val="24"/>
                          </w:rPr>
                          <w:t>C</w:t>
                        </w:r>
                        <w:r>
                          <w:rPr>
                            <w:rFonts w:ascii="Georgia"/>
                            <w:spacing w:val="1"/>
                            <w:w w:val="87"/>
                            <w:sz w:val="24"/>
                          </w:rPr>
                          <w:t>O</w:t>
                        </w:r>
                        <w:r>
                          <w:rPr>
                            <w:rFonts w:ascii="Georgia"/>
                            <w:w w:val="87"/>
                            <w:sz w:val="24"/>
                          </w:rPr>
                          <w:t>MM</w:t>
                        </w:r>
                        <w:r>
                          <w:rPr>
                            <w:rFonts w:ascii="Georgia"/>
                            <w:spacing w:val="-1"/>
                            <w:w w:val="92"/>
                            <w:sz w:val="24"/>
                          </w:rPr>
                          <w:t>A</w:t>
                        </w:r>
                        <w:r>
                          <w:rPr>
                            <w:rFonts w:ascii="Georgia"/>
                            <w:w w:val="91"/>
                            <w:sz w:val="24"/>
                          </w:rPr>
                          <w:t>ND</w:t>
                        </w:r>
                        <w:r>
                          <w:rPr>
                            <w:rFonts w:ascii="Georgia"/>
                            <w:spacing w:val="-2"/>
                            <w:w w:val="91"/>
                            <w:sz w:val="24"/>
                          </w:rPr>
                          <w:t>(</w:t>
                        </w:r>
                        <w:r>
                          <w:rPr>
                            <w:rFonts w:ascii="Georgia"/>
                            <w:spacing w:val="-1"/>
                            <w:w w:val="92"/>
                            <w:sz w:val="24"/>
                          </w:rPr>
                          <w:t>A</w:t>
                        </w:r>
                        <w:r>
                          <w:rPr>
                            <w:rFonts w:ascii="Georgia"/>
                            <w:w w:val="88"/>
                            <w:sz w:val="24"/>
                          </w:rPr>
                          <w:t>D</w:t>
                        </w:r>
                        <w:r>
                          <w:rPr>
                            <w:rFonts w:ascii="Georgia"/>
                            <w:spacing w:val="-1"/>
                            <w:w w:val="88"/>
                            <w:sz w:val="24"/>
                          </w:rPr>
                          <w:t>D</w:t>
                        </w:r>
                        <w:r>
                          <w:rPr>
                            <w:rFonts w:ascii="Georgia"/>
                            <w:spacing w:val="-1"/>
                            <w:w w:val="73"/>
                            <w:sz w:val="24"/>
                          </w:rPr>
                          <w:t>R</w:t>
                        </w:r>
                        <w:r>
                          <w:rPr>
                            <w:rFonts w:ascii="Georgia"/>
                            <w:spacing w:val="1"/>
                            <w:w w:val="73"/>
                            <w:sz w:val="24"/>
                          </w:rPr>
                          <w:t>_</w:t>
                        </w:r>
                        <w:r>
                          <w:rPr>
                            <w:rFonts w:ascii="Georgia"/>
                            <w:w w:val="88"/>
                            <w:sz w:val="24"/>
                          </w:rPr>
                          <w:t>L</w:t>
                        </w:r>
                        <w:r>
                          <w:rPr>
                            <w:rFonts w:ascii="Georgia"/>
                            <w:spacing w:val="-2"/>
                            <w:w w:val="83"/>
                            <w:sz w:val="24"/>
                          </w:rPr>
                          <w:t>I</w:t>
                        </w:r>
                        <w:r>
                          <w:rPr>
                            <w:rFonts w:ascii="Georgia"/>
                            <w:w w:val="88"/>
                            <w:sz w:val="24"/>
                          </w:rPr>
                          <w:t>NE</w:t>
                        </w:r>
                        <w:r>
                          <w:rPr>
                            <w:rFonts w:ascii="Georgia"/>
                            <w:spacing w:val="1"/>
                            <w:w w:val="99"/>
                            <w:sz w:val="24"/>
                          </w:rPr>
                          <w:t>2</w:t>
                        </w:r>
                        <w:r>
                          <w:rPr>
                            <w:rFonts w:ascii="Georgia"/>
                            <w:w w:val="93"/>
                            <w:sz w:val="24"/>
                          </w:rPr>
                          <w:t>);</w:t>
                        </w:r>
                        <w:r>
                          <w:rPr>
                            <w:rFonts w:ascii="Georgia"/>
                            <w:sz w:val="24"/>
                          </w:rPr>
                          <w:t>  </w:t>
                        </w:r>
                        <w:r>
                          <w:rPr>
                            <w:rFonts w:ascii="Georgia"/>
                            <w:spacing w:val="-17"/>
                            <w:sz w:val="24"/>
                          </w:rPr>
                          <w:t> </w:t>
                        </w:r>
                        <w:r>
                          <w:rPr>
                            <w:rFonts w:ascii="Georgia"/>
                            <w:w w:val="88"/>
                            <w:sz w:val="24"/>
                          </w:rPr>
                          <w:t>DE</w:t>
                        </w:r>
                        <w:r>
                          <w:rPr>
                            <w:rFonts w:ascii="Georgia"/>
                            <w:spacing w:val="1"/>
                            <w:w w:val="88"/>
                            <w:sz w:val="24"/>
                          </w:rPr>
                          <w:t>L</w:t>
                        </w:r>
                        <w:r>
                          <w:rPr>
                            <w:rFonts w:ascii="Georgia"/>
                            <w:spacing w:val="-6"/>
                            <w:w w:val="92"/>
                            <w:sz w:val="24"/>
                          </w:rPr>
                          <w:t>A</w:t>
                        </w:r>
                        <w:r>
                          <w:rPr>
                            <w:rFonts w:ascii="Georgia"/>
                            <w:spacing w:val="2"/>
                            <w:w w:val="92"/>
                            <w:sz w:val="24"/>
                          </w:rPr>
                          <w:t>Y</w:t>
                        </w:r>
                        <w:r>
                          <w:rPr>
                            <w:rFonts w:ascii="Georgia"/>
                            <w:spacing w:val="2"/>
                            <w:w w:val="57"/>
                            <w:sz w:val="24"/>
                          </w:rPr>
                          <w:t>_</w:t>
                        </w:r>
                        <w:r>
                          <w:rPr>
                            <w:rFonts w:ascii="Georgia"/>
                            <w:spacing w:val="-2"/>
                            <w:w w:val="85"/>
                            <w:sz w:val="24"/>
                          </w:rPr>
                          <w:t>U</w:t>
                        </w:r>
                        <w:r>
                          <w:rPr>
                            <w:rFonts w:ascii="Georgia"/>
                            <w:w w:val="88"/>
                            <w:sz w:val="24"/>
                          </w:rPr>
                          <w:t>S</w:t>
                        </w:r>
                        <w:r>
                          <w:rPr>
                            <w:rFonts w:ascii="Georgia"/>
                            <w:w w:val="116"/>
                            <w:sz w:val="24"/>
                          </w:rPr>
                          <w:t>(</w:t>
                        </w:r>
                        <w:r>
                          <w:rPr>
                            <w:rFonts w:ascii="Georgia"/>
                            <w:spacing w:val="-4"/>
                            <w:w w:val="116"/>
                            <w:sz w:val="24"/>
                          </w:rPr>
                          <w:t>1</w:t>
                        </w:r>
                        <w:r>
                          <w:rPr>
                            <w:rFonts w:ascii="Georgia"/>
                            <w:spacing w:val="-4"/>
                            <w:w w:val="90"/>
                            <w:sz w:val="24"/>
                          </w:rPr>
                          <w:t>0</w:t>
                        </w:r>
                        <w:r>
                          <w:rPr>
                            <w:rFonts w:ascii="Georgia"/>
                            <w:w w:val="93"/>
                            <w:sz w:val="24"/>
                          </w:rPr>
                          <w:t>);</w:t>
                        </w:r>
                      </w:p>
                    </w:tc>
                    <w:tc>
                      <w:tcPr>
                        <w:tcW w:w="4400" w:type="dxa"/>
                        <w:tcBorders>
                          <w:right w:val="single" w:sz="4" w:space="0" w:color="000000"/>
                        </w:tcBorders>
                      </w:tcPr>
                      <w:p>
                        <w:pPr>
                          <w:pStyle w:val="TableParagraph"/>
                          <w:rPr>
                            <w:sz w:val="20"/>
                          </w:rPr>
                        </w:pPr>
                      </w:p>
                    </w:tc>
                  </w:tr>
                  <w:tr>
                    <w:trPr>
                      <w:trHeight w:val="281" w:hRule="atLeast"/>
                    </w:trPr>
                    <w:tc>
                      <w:tcPr>
                        <w:tcW w:w="440" w:type="dxa"/>
                        <w:tcBorders>
                          <w:left w:val="single" w:sz="4" w:space="0" w:color="000000"/>
                        </w:tcBorders>
                      </w:tcPr>
                      <w:p>
                        <w:pPr>
                          <w:pStyle w:val="TableParagraph"/>
                          <w:rPr>
                            <w:sz w:val="20"/>
                          </w:rPr>
                        </w:pPr>
                      </w:p>
                    </w:tc>
                    <w:tc>
                      <w:tcPr>
                        <w:tcW w:w="5306" w:type="dxa"/>
                      </w:tcPr>
                      <w:p>
                        <w:pPr>
                          <w:pStyle w:val="TableParagraph"/>
                          <w:spacing w:line="254" w:lineRule="exact" w:before="6"/>
                          <w:ind w:left="242"/>
                          <w:rPr>
                            <w:rFonts w:ascii="Georgia"/>
                            <w:sz w:val="24"/>
                          </w:rPr>
                        </w:pPr>
                        <w:r>
                          <w:rPr>
                            <w:rFonts w:ascii="Georgia"/>
                            <w:sz w:val="24"/>
                          </w:rPr>
                          <w:t>WHILE(TRUE)</w:t>
                        </w:r>
                      </w:p>
                    </w:tc>
                    <w:tc>
                      <w:tcPr>
                        <w:tcW w:w="4400"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306" w:type="dxa"/>
                      </w:tcPr>
                      <w:p>
                        <w:pPr>
                          <w:pStyle w:val="TableParagraph"/>
                          <w:spacing w:line="252" w:lineRule="exact" w:before="9"/>
                          <w:ind w:left="242"/>
                          <w:rPr>
                            <w:rFonts w:ascii="Georgia"/>
                            <w:sz w:val="24"/>
                          </w:rPr>
                        </w:pPr>
                        <w:r>
                          <w:rPr>
                            <w:rFonts w:ascii="Georgia"/>
                            <w:w w:val="90"/>
                            <w:sz w:val="24"/>
                          </w:rPr>
                          <w:t>{</w:t>
                        </w:r>
                      </w:p>
                    </w:tc>
                    <w:tc>
                      <w:tcPr>
                        <w:tcW w:w="4400"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306" w:type="dxa"/>
                      </w:tcPr>
                      <w:p>
                        <w:pPr>
                          <w:pStyle w:val="TableParagraph"/>
                          <w:spacing w:line="254" w:lineRule="exact" w:before="6"/>
                          <w:ind w:left="808"/>
                          <w:rPr>
                            <w:rFonts w:ascii="Georgia"/>
                            <w:sz w:val="24"/>
                          </w:rPr>
                        </w:pPr>
                        <w:r>
                          <w:rPr>
                            <w:rFonts w:ascii="Georgia"/>
                            <w:sz w:val="24"/>
                          </w:rPr>
                          <w:t>IF(KBHIT())</w:t>
                        </w:r>
                      </w:p>
                    </w:tc>
                    <w:tc>
                      <w:tcPr>
                        <w:tcW w:w="4400" w:type="dxa"/>
                        <w:tcBorders>
                          <w:right w:val="single" w:sz="4" w:space="0" w:color="000000"/>
                        </w:tcBorders>
                      </w:tcPr>
                      <w:p>
                        <w:pPr>
                          <w:pStyle w:val="TableParagraph"/>
                          <w:rPr>
                            <w:sz w:val="20"/>
                          </w:rPr>
                        </w:pPr>
                      </w:p>
                    </w:tc>
                  </w:tr>
                  <w:tr>
                    <w:trPr>
                      <w:trHeight w:val="283" w:hRule="atLeast"/>
                    </w:trPr>
                    <w:tc>
                      <w:tcPr>
                        <w:tcW w:w="440" w:type="dxa"/>
                        <w:tcBorders>
                          <w:left w:val="single" w:sz="4" w:space="0" w:color="000000"/>
                        </w:tcBorders>
                      </w:tcPr>
                      <w:p>
                        <w:pPr>
                          <w:pStyle w:val="TableParagraph"/>
                          <w:rPr>
                            <w:sz w:val="20"/>
                          </w:rPr>
                        </w:pPr>
                      </w:p>
                    </w:tc>
                    <w:tc>
                      <w:tcPr>
                        <w:tcW w:w="5306" w:type="dxa"/>
                      </w:tcPr>
                      <w:p>
                        <w:pPr>
                          <w:pStyle w:val="TableParagraph"/>
                          <w:spacing w:line="254" w:lineRule="exact" w:before="9"/>
                          <w:ind w:left="808"/>
                          <w:rPr>
                            <w:rFonts w:ascii="Georgia"/>
                            <w:sz w:val="24"/>
                          </w:rPr>
                        </w:pPr>
                        <w:r>
                          <w:rPr>
                            <w:rFonts w:ascii="Georgia"/>
                            <w:w w:val="90"/>
                            <w:sz w:val="24"/>
                          </w:rPr>
                          <w:t>{</w:t>
                        </w:r>
                      </w:p>
                    </w:tc>
                    <w:tc>
                      <w:tcPr>
                        <w:tcW w:w="4400" w:type="dxa"/>
                        <w:tcBorders>
                          <w:right w:val="single" w:sz="4" w:space="0" w:color="000000"/>
                        </w:tcBorders>
                      </w:tcPr>
                      <w:p>
                        <w:pPr>
                          <w:pStyle w:val="TableParagraph"/>
                          <w:rPr>
                            <w:sz w:val="20"/>
                          </w:rPr>
                        </w:pPr>
                      </w:p>
                    </w:tc>
                  </w:tr>
                  <w:tr>
                    <w:trPr>
                      <w:trHeight w:val="280" w:hRule="atLeast"/>
                    </w:trPr>
                    <w:tc>
                      <w:tcPr>
                        <w:tcW w:w="440" w:type="dxa"/>
                        <w:tcBorders>
                          <w:left w:val="single" w:sz="4" w:space="0" w:color="000000"/>
                        </w:tcBorders>
                      </w:tcPr>
                      <w:p>
                        <w:pPr>
                          <w:pStyle w:val="TableParagraph"/>
                          <w:rPr>
                            <w:sz w:val="20"/>
                          </w:rPr>
                        </w:pPr>
                      </w:p>
                    </w:tc>
                    <w:tc>
                      <w:tcPr>
                        <w:tcW w:w="5306" w:type="dxa"/>
                      </w:tcPr>
                      <w:p>
                        <w:pPr>
                          <w:pStyle w:val="TableParagraph"/>
                          <w:spacing w:line="252" w:lineRule="exact" w:before="9"/>
                          <w:ind w:left="1375"/>
                          <w:rPr>
                            <w:rFonts w:ascii="Georgia"/>
                            <w:sz w:val="24"/>
                          </w:rPr>
                        </w:pPr>
                        <w:r>
                          <w:rPr>
                            <w:rFonts w:ascii="Georgia"/>
                            <w:sz w:val="24"/>
                          </w:rPr>
                          <w:t>RDATA = GETCH();</w:t>
                        </w:r>
                      </w:p>
                    </w:tc>
                    <w:tc>
                      <w:tcPr>
                        <w:tcW w:w="4400" w:type="dxa"/>
                        <w:tcBorders>
                          <w:right w:val="single" w:sz="4" w:space="0" w:color="000000"/>
                        </w:tcBorders>
                      </w:tcPr>
                      <w:p>
                        <w:pPr>
                          <w:pStyle w:val="TableParagraph"/>
                          <w:spacing w:line="252" w:lineRule="exact" w:before="9"/>
                          <w:ind w:left="40"/>
                          <w:rPr>
                            <w:rFonts w:ascii="Georgia"/>
                            <w:sz w:val="24"/>
                          </w:rPr>
                        </w:pPr>
                        <w:r>
                          <w:rPr>
                            <w:rFonts w:ascii="Georgia"/>
                            <w:sz w:val="24"/>
                          </w:rPr>
                          <w:t>LCD_DATA(RDATA);</w:t>
                        </w:r>
                      </w:p>
                    </w:tc>
                  </w:tr>
                  <w:tr>
                    <w:trPr>
                      <w:trHeight w:val="281" w:hRule="atLeast"/>
                    </w:trPr>
                    <w:tc>
                      <w:tcPr>
                        <w:tcW w:w="440" w:type="dxa"/>
                        <w:tcBorders>
                          <w:left w:val="single" w:sz="4" w:space="0" w:color="000000"/>
                        </w:tcBorders>
                      </w:tcPr>
                      <w:p>
                        <w:pPr>
                          <w:pStyle w:val="TableParagraph"/>
                          <w:rPr>
                            <w:sz w:val="20"/>
                          </w:rPr>
                        </w:pPr>
                      </w:p>
                    </w:tc>
                    <w:tc>
                      <w:tcPr>
                        <w:tcW w:w="5306" w:type="dxa"/>
                      </w:tcPr>
                      <w:p>
                        <w:pPr>
                          <w:pStyle w:val="TableParagraph"/>
                          <w:spacing w:line="255" w:lineRule="exact" w:before="6"/>
                          <w:ind w:left="808"/>
                          <w:rPr>
                            <w:rFonts w:ascii="Georgia"/>
                            <w:sz w:val="24"/>
                          </w:rPr>
                        </w:pPr>
                        <w:r>
                          <w:rPr>
                            <w:rFonts w:ascii="Georgia"/>
                            <w:w w:val="90"/>
                            <w:sz w:val="24"/>
                          </w:rPr>
                          <w:t>}</w:t>
                        </w:r>
                      </w:p>
                    </w:tc>
                    <w:tc>
                      <w:tcPr>
                        <w:tcW w:w="4400" w:type="dxa"/>
                        <w:tcBorders>
                          <w:right w:val="single" w:sz="4" w:space="0" w:color="000000"/>
                        </w:tcBorders>
                      </w:tcPr>
                      <w:p>
                        <w:pPr>
                          <w:pStyle w:val="TableParagraph"/>
                          <w:rPr>
                            <w:sz w:val="20"/>
                          </w:rPr>
                        </w:pPr>
                      </w:p>
                    </w:tc>
                  </w:tr>
                  <w:tr>
                    <w:trPr>
                      <w:trHeight w:val="283" w:hRule="atLeast"/>
                    </w:trPr>
                    <w:tc>
                      <w:tcPr>
                        <w:tcW w:w="440" w:type="dxa"/>
                        <w:tcBorders>
                          <w:left w:val="single" w:sz="4" w:space="0" w:color="000000"/>
                        </w:tcBorders>
                      </w:tcPr>
                      <w:p>
                        <w:pPr>
                          <w:pStyle w:val="TableParagraph"/>
                          <w:rPr>
                            <w:sz w:val="20"/>
                          </w:rPr>
                        </w:pPr>
                      </w:p>
                    </w:tc>
                    <w:tc>
                      <w:tcPr>
                        <w:tcW w:w="5306" w:type="dxa"/>
                      </w:tcPr>
                      <w:p>
                        <w:pPr>
                          <w:pStyle w:val="TableParagraph"/>
                          <w:spacing w:line="254" w:lineRule="exact" w:before="9"/>
                          <w:ind w:left="242"/>
                          <w:rPr>
                            <w:rFonts w:ascii="Georgia"/>
                            <w:sz w:val="24"/>
                          </w:rPr>
                        </w:pPr>
                        <w:r>
                          <w:rPr>
                            <w:rFonts w:ascii="Georgia"/>
                            <w:w w:val="90"/>
                            <w:sz w:val="24"/>
                          </w:rPr>
                          <w:t>}</w:t>
                        </w:r>
                      </w:p>
                    </w:tc>
                    <w:tc>
                      <w:tcPr>
                        <w:tcW w:w="4400" w:type="dxa"/>
                        <w:tcBorders>
                          <w:right w:val="single" w:sz="4" w:space="0" w:color="000000"/>
                        </w:tcBorders>
                      </w:tcPr>
                      <w:p>
                        <w:pPr>
                          <w:pStyle w:val="TableParagraph"/>
                          <w:rPr>
                            <w:sz w:val="20"/>
                          </w:rPr>
                        </w:pPr>
                      </w:p>
                    </w:tc>
                  </w:tr>
                  <w:tr>
                    <w:trPr>
                      <w:trHeight w:val="300" w:hRule="atLeast"/>
                    </w:trPr>
                    <w:tc>
                      <w:tcPr>
                        <w:tcW w:w="440" w:type="dxa"/>
                        <w:tcBorders>
                          <w:left w:val="single" w:sz="4" w:space="0" w:color="000000"/>
                          <w:bottom w:val="single" w:sz="4" w:space="0" w:color="000000"/>
                        </w:tcBorders>
                      </w:tcPr>
                      <w:p>
                        <w:pPr>
                          <w:pStyle w:val="TableParagraph"/>
                          <w:spacing w:line="272" w:lineRule="exact" w:before="9"/>
                          <w:ind w:left="110"/>
                          <w:rPr>
                            <w:rFonts w:ascii="Georgia"/>
                            <w:sz w:val="24"/>
                          </w:rPr>
                        </w:pPr>
                        <w:r>
                          <w:rPr>
                            <w:rFonts w:ascii="Georgia"/>
                            <w:w w:val="90"/>
                            <w:sz w:val="24"/>
                          </w:rPr>
                          <w:t>}</w:t>
                        </w:r>
                      </w:p>
                    </w:tc>
                    <w:tc>
                      <w:tcPr>
                        <w:tcW w:w="5306" w:type="dxa"/>
                        <w:tcBorders>
                          <w:bottom w:val="single" w:sz="4" w:space="0" w:color="000000"/>
                        </w:tcBorders>
                      </w:tcPr>
                      <w:p>
                        <w:pPr>
                          <w:pStyle w:val="TableParagraph"/>
                          <w:rPr>
                            <w:sz w:val="22"/>
                          </w:rPr>
                        </w:pPr>
                      </w:p>
                    </w:tc>
                    <w:tc>
                      <w:tcPr>
                        <w:tcW w:w="4400" w:type="dxa"/>
                        <w:tcBorders>
                          <w:bottom w:val="single" w:sz="4" w:space="0" w:color="000000"/>
                          <w:right w:val="single" w:sz="4" w:space="0" w:color="000000"/>
                        </w:tcBorders>
                      </w:tcPr>
                      <w:p>
                        <w:pPr>
                          <w:pStyle w:val="TableParagraph"/>
                          <w:rPr>
                            <w:sz w:val="22"/>
                          </w:rPr>
                        </w:pPr>
                      </w:p>
                    </w:tc>
                  </w:tr>
                </w:tbl>
                <w:p>
                  <w:pPr>
                    <w:pStyle w:val="BodyText"/>
                  </w:pP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6"/>
        </w:rPr>
      </w:pPr>
    </w:p>
    <w:p>
      <w:pPr>
        <w:pStyle w:val="ListParagraph"/>
        <w:numPr>
          <w:ilvl w:val="1"/>
          <w:numId w:val="106"/>
        </w:numPr>
        <w:tabs>
          <w:tab w:pos="1809" w:val="left" w:leader="none"/>
          <w:tab w:pos="1810" w:val="left" w:leader="none"/>
        </w:tabs>
        <w:spacing w:line="240" w:lineRule="auto" w:before="100" w:after="0"/>
        <w:ind w:left="1809" w:right="0" w:hanging="567"/>
        <w:jc w:val="left"/>
        <w:rPr>
          <w:sz w:val="24"/>
        </w:rPr>
      </w:pPr>
      <w:r>
        <w:rPr>
          <w:sz w:val="24"/>
        </w:rPr>
        <w:t>Giải thích chương</w:t>
      </w:r>
      <w:r>
        <w:rPr>
          <w:spacing w:val="-5"/>
          <w:sz w:val="24"/>
        </w:rPr>
        <w:t> </w:t>
      </w:r>
      <w:r>
        <w:rPr>
          <w:sz w:val="24"/>
        </w:rPr>
        <w:t>trình:</w:t>
      </w:r>
    </w:p>
    <w:p>
      <w:pPr>
        <w:pStyle w:val="BodyText"/>
        <w:spacing w:line="237" w:lineRule="auto" w:before="61"/>
        <w:ind w:left="676" w:right="491" w:firstLine="566"/>
      </w:pPr>
      <w:r>
        <w:rPr/>
        <w:t>Về cơ bản thì chương trình này chỉ khác là dùng LCD để hiển thị được các ký tự từ máy tính gởi xuống vì LCD hiển thị ký tự mã ASCII.</w:t>
      </w:r>
    </w:p>
    <w:p>
      <w:pPr>
        <w:pStyle w:val="BodyText"/>
        <w:spacing w:line="237" w:lineRule="auto" w:before="126"/>
        <w:ind w:left="676" w:right="491" w:firstLine="566"/>
      </w:pPr>
      <w:r>
        <w:rPr/>
        <w:t>Do LCD sử dụng là 16x2 có thể hiển thị được 16 ký tự nên bạn có thể gởi được 16 ký tự hiển thị trên LCD cùng 1 lúc, nếu gởi nhiều hơn thì các ký tự thứ 17 sẽ không nhìn thấy.</w:t>
      </w:r>
    </w:p>
    <w:p>
      <w:pPr>
        <w:pStyle w:val="BodyText"/>
        <w:spacing w:line="237" w:lineRule="auto" w:before="126"/>
        <w:ind w:left="676" w:right="491" w:firstLine="566"/>
      </w:pPr>
      <w:r>
        <w:rPr/>
        <w:pict>
          <v:group style="position:absolute;margin-left:65.064003pt;margin-top:40.431099pt;width:507.8pt;height:91.7pt;mso-position-horizontal-relative:page;mso-position-vertical-relative:paragraph;z-index:-15059968;mso-wrap-distance-left:0;mso-wrap-distance-right:0" coordorigin="1301,809" coordsize="10156,1834">
            <v:rect style="position:absolute;left:1310;top:818;width:10137;height:293" filled="true" fillcolor="#dbe4f0" stroked="false">
              <v:fill type="solid"/>
            </v:rect>
            <v:rect style="position:absolute;left:1310;top:808;width:10137;height:10" filled="true" fillcolor="#000000" stroked="false">
              <v:fill type="solid"/>
            </v:rect>
            <v:shape style="position:absolute;left:1310;top:1110;width:10137;height:1523" coordorigin="1311,1111" coordsize="10137,1523" path="m11447,1111l1311,1111,1311,1390,1311,1663,1311,1942,1311,2278,1311,2633,11447,2633,11447,2278,11447,1942,11447,1663,11447,1390,11447,1111xe" filled="true" fillcolor="#dbe4f0" stroked="false">
              <v:path arrowok="t"/>
              <v:fill type="solid"/>
            </v:shape>
            <v:shape style="position:absolute;left:1301;top:808;width:10156;height:1834" coordorigin="1301,809" coordsize="10156,1834" path="m11447,2633l1311,2633,1311,809,1301,809,1301,2643,1311,2643,11447,2643,11447,2633xm11457,809l11448,809,11448,2643,11457,2643,11457,809xe" filled="true" fillcolor="#000000" stroked="false">
              <v:path arrowok="t"/>
              <v:fill type="solid"/>
            </v:shape>
            <v:shape style="position:absolute;left:1416;top:839;width:831;height:266" type="#_x0000_t202" filled="false" stroked="false">
              <v:textbox inset="0,0,0,0">
                <w:txbxContent>
                  <w:p>
                    <w:pPr>
                      <w:spacing w:line="266" w:lineRule="exact" w:before="0"/>
                      <w:ind w:left="0" w:right="0" w:firstLine="0"/>
                      <w:jc w:val="left"/>
                      <w:rPr>
                        <w:b/>
                        <w:i/>
                        <w:sz w:val="24"/>
                      </w:rPr>
                    </w:pPr>
                    <w:r>
                      <w:rPr>
                        <w:b/>
                        <w:i/>
                        <w:sz w:val="24"/>
                      </w:rPr>
                      <w:t>Bài 9-3:</w:t>
                    </w:r>
                  </w:p>
                </w:txbxContent>
              </v:textbox>
              <w10:wrap type="none"/>
            </v:shape>
            <v:shape style="position:absolute;left:2977;top:839;width:8385;height:1769" type="#_x0000_t202" filled="false" stroked="false">
              <v:textbox inset="0,0,0,0">
                <w:txbxContent>
                  <w:p>
                    <w:pPr>
                      <w:spacing w:line="240" w:lineRule="auto" w:before="0"/>
                      <w:ind w:left="0" w:right="18" w:firstLine="0"/>
                      <w:jc w:val="both"/>
                      <w:rPr>
                        <w:sz w:val="24"/>
                      </w:rPr>
                    </w:pPr>
                    <w:r>
                      <w:rPr>
                        <w:sz w:val="24"/>
                      </w:rPr>
                      <w:t>Một </w:t>
                    </w:r>
                    <w:r>
                      <w:rPr>
                        <w:spacing w:val="-3"/>
                        <w:sz w:val="24"/>
                      </w:rPr>
                      <w:t>hệ </w:t>
                    </w:r>
                    <w:r>
                      <w:rPr>
                        <w:sz w:val="24"/>
                      </w:rPr>
                      <w:t>thống truyền dữ </w:t>
                    </w:r>
                    <w:r>
                      <w:rPr>
                        <w:spacing w:val="-3"/>
                        <w:sz w:val="24"/>
                      </w:rPr>
                      <w:t>liệu </w:t>
                    </w:r>
                    <w:r>
                      <w:rPr>
                        <w:sz w:val="24"/>
                      </w:rPr>
                      <w:t>giữa máy tính và điều khiển PIC 16F887: </w:t>
                    </w:r>
                    <w:r>
                      <w:rPr>
                        <w:spacing w:val="-3"/>
                        <w:sz w:val="24"/>
                      </w:rPr>
                      <w:t>máy </w:t>
                    </w:r>
                    <w:r>
                      <w:rPr>
                        <w:sz w:val="24"/>
                      </w:rPr>
                      <w:t>tính sẽ </w:t>
                    </w:r>
                    <w:r>
                      <w:rPr>
                        <w:spacing w:val="2"/>
                        <w:sz w:val="24"/>
                      </w:rPr>
                      <w:t>gởi </w:t>
                    </w:r>
                    <w:r>
                      <w:rPr>
                        <w:sz w:val="24"/>
                      </w:rPr>
                      <w:t>dữ </w:t>
                    </w:r>
                    <w:r>
                      <w:rPr>
                        <w:spacing w:val="-3"/>
                        <w:sz w:val="24"/>
                      </w:rPr>
                      <w:t>liệu </w:t>
                    </w:r>
                    <w:r>
                      <w:rPr>
                        <w:sz w:val="24"/>
                      </w:rPr>
                      <w:t>xuống vi điều khiển, vi điều khiển sẽ nhận dữ liệu </w:t>
                    </w:r>
                    <w:r>
                      <w:rPr>
                        <w:spacing w:val="-3"/>
                        <w:sz w:val="24"/>
                      </w:rPr>
                      <w:t>và </w:t>
                    </w:r>
                    <w:r>
                      <w:rPr>
                        <w:sz w:val="24"/>
                      </w:rPr>
                      <w:t>hiển thị trên LCD. Khi nhấn 1 phím bất kỳ của bàn phím </w:t>
                    </w:r>
                    <w:r>
                      <w:rPr>
                        <w:spacing w:val="-3"/>
                        <w:sz w:val="24"/>
                      </w:rPr>
                      <w:t>ma </w:t>
                    </w:r>
                    <w:r>
                      <w:rPr>
                        <w:sz w:val="24"/>
                      </w:rPr>
                      <w:t>trận 4x4 thì </w:t>
                    </w:r>
                    <w:r>
                      <w:rPr>
                        <w:spacing w:val="-3"/>
                        <w:sz w:val="24"/>
                      </w:rPr>
                      <w:t>mã </w:t>
                    </w:r>
                    <w:r>
                      <w:rPr>
                        <w:sz w:val="24"/>
                      </w:rPr>
                      <w:t>phím đó hiển thị trên LCD ở hàng 1, đồng thời gởi </w:t>
                    </w:r>
                    <w:r>
                      <w:rPr>
                        <w:spacing w:val="-3"/>
                        <w:sz w:val="24"/>
                      </w:rPr>
                      <w:t>về máy</w:t>
                    </w:r>
                    <w:r>
                      <w:rPr>
                        <w:spacing w:val="3"/>
                        <w:sz w:val="24"/>
                      </w:rPr>
                      <w:t> </w:t>
                    </w:r>
                    <w:r>
                      <w:rPr>
                        <w:sz w:val="24"/>
                      </w:rPr>
                      <w:t>tính.</w:t>
                    </w:r>
                  </w:p>
                  <w:p>
                    <w:pPr>
                      <w:spacing w:line="340" w:lineRule="exact" w:before="0"/>
                      <w:ind w:left="0" w:right="4629" w:firstLine="0"/>
                      <w:jc w:val="both"/>
                      <w:rPr>
                        <w:sz w:val="24"/>
                      </w:rPr>
                    </w:pPr>
                    <w:r>
                      <w:rPr>
                        <w:sz w:val="24"/>
                      </w:rPr>
                      <w:t>Máy tính sử dụng phần mềm</w:t>
                    </w:r>
                    <w:r>
                      <w:rPr>
                        <w:spacing w:val="-23"/>
                        <w:sz w:val="24"/>
                      </w:rPr>
                      <w:t> </w:t>
                    </w:r>
                    <w:r>
                      <w:rPr>
                        <w:sz w:val="24"/>
                      </w:rPr>
                      <w:t>Terminal. Tốc </w:t>
                    </w:r>
                    <w:r>
                      <w:rPr>
                        <w:spacing w:val="-3"/>
                        <w:sz w:val="24"/>
                      </w:rPr>
                      <w:t>độ </w:t>
                    </w:r>
                    <w:r>
                      <w:rPr>
                        <w:sz w:val="24"/>
                      </w:rPr>
                      <w:t>truyền </w:t>
                    </w:r>
                    <w:r>
                      <w:rPr>
                        <w:spacing w:val="-3"/>
                        <w:sz w:val="24"/>
                      </w:rPr>
                      <w:t>là </w:t>
                    </w:r>
                    <w:r>
                      <w:rPr>
                        <w:sz w:val="24"/>
                      </w:rPr>
                      <w:t>9600</w:t>
                    </w:r>
                    <w:r>
                      <w:rPr>
                        <w:spacing w:val="7"/>
                        <w:sz w:val="24"/>
                      </w:rPr>
                      <w:t> </w:t>
                    </w:r>
                    <w:r>
                      <w:rPr>
                        <w:sz w:val="24"/>
                      </w:rPr>
                      <w:t>baud.</w:t>
                    </w:r>
                  </w:p>
                </w:txbxContent>
              </v:textbox>
              <w10:wrap type="none"/>
            </v:shape>
            <w10:wrap type="topAndBottom"/>
          </v:group>
        </w:pict>
      </w:r>
      <w:r>
        <w:rPr/>
        <w:t>Ở bài minh hoạ này ta đã gởi dữ liệu từ máy tính xuống hiển thị trên LCD nhưng chưa thực hiện gởi dữ liệu từ vi điều khiển lên máy tính. Bài tiếp theo ta sẽ minh hoạ cho cả 2 chiều.</w:t>
      </w:r>
    </w:p>
    <w:p>
      <w:pPr>
        <w:pStyle w:val="ListParagraph"/>
        <w:numPr>
          <w:ilvl w:val="1"/>
          <w:numId w:val="106"/>
        </w:numPr>
        <w:tabs>
          <w:tab w:pos="1809" w:val="left" w:leader="none"/>
          <w:tab w:pos="1810" w:val="left" w:leader="none"/>
        </w:tabs>
        <w:spacing w:line="240" w:lineRule="auto" w:before="23" w:after="94"/>
        <w:ind w:left="1809" w:right="0" w:hanging="567"/>
        <w:jc w:val="left"/>
        <w:rPr>
          <w:sz w:val="24"/>
        </w:rPr>
      </w:pPr>
      <w:r>
        <w:rPr>
          <w:sz w:val="24"/>
        </w:rPr>
        <w:t>Sơ đồ</w:t>
      </w:r>
      <w:r>
        <w:rPr>
          <w:spacing w:val="2"/>
          <w:sz w:val="24"/>
        </w:rPr>
        <w:t> </w:t>
      </w:r>
      <w:r>
        <w:rPr>
          <w:spacing w:val="-3"/>
          <w:sz w:val="24"/>
        </w:rPr>
        <w:t>mạch:</w:t>
      </w:r>
    </w:p>
    <w:p>
      <w:pPr>
        <w:pStyle w:val="BodyText"/>
        <w:ind w:left="1004"/>
        <w:rPr>
          <w:sz w:val="20"/>
        </w:rPr>
      </w:pPr>
      <w:r>
        <w:rPr>
          <w:sz w:val="20"/>
        </w:rPr>
        <w:drawing>
          <wp:inline distT="0" distB="0" distL="0" distR="0">
            <wp:extent cx="5842930" cy="3938587"/>
            <wp:effectExtent l="0" t="0" r="0" b="0"/>
            <wp:docPr id="289" name="image813.png"/>
            <wp:cNvGraphicFramePr>
              <a:graphicFrameLocks noChangeAspect="1"/>
            </wp:cNvGraphicFramePr>
            <a:graphic>
              <a:graphicData uri="http://schemas.openxmlformats.org/drawingml/2006/picture">
                <pic:pic>
                  <pic:nvPicPr>
                    <pic:cNvPr id="290" name="image813.png"/>
                    <pic:cNvPicPr/>
                  </pic:nvPicPr>
                  <pic:blipFill>
                    <a:blip r:embed="rId1018" cstate="print"/>
                    <a:stretch>
                      <a:fillRect/>
                    </a:stretch>
                  </pic:blipFill>
                  <pic:spPr>
                    <a:xfrm>
                      <a:off x="0" y="0"/>
                      <a:ext cx="5842930" cy="3938587"/>
                    </a:xfrm>
                    <a:prstGeom prst="rect">
                      <a:avLst/>
                    </a:prstGeom>
                  </pic:spPr>
                </pic:pic>
              </a:graphicData>
            </a:graphic>
          </wp:inline>
        </w:drawing>
      </w:r>
      <w:r>
        <w:rPr>
          <w:sz w:val="20"/>
        </w:rPr>
      </w:r>
    </w:p>
    <w:p>
      <w:pPr>
        <w:spacing w:before="219"/>
        <w:ind w:left="125" w:right="13" w:firstLine="0"/>
        <w:jc w:val="center"/>
        <w:rPr>
          <w:i/>
          <w:sz w:val="24"/>
        </w:rPr>
      </w:pPr>
      <w:r>
        <w:rPr>
          <w:i/>
          <w:sz w:val="24"/>
        </w:rPr>
        <w:t>Hình 9-16: Hệ thống truyền dữ liệu giữa máy tính và vi điều khiển, có LCD, bàn phím.</w:t>
      </w:r>
    </w:p>
    <w:p>
      <w:pPr>
        <w:spacing w:after="0"/>
        <w:jc w:val="center"/>
        <w:rPr>
          <w:sz w:val="24"/>
        </w:rPr>
        <w:sectPr>
          <w:pgSz w:w="11910" w:h="16840"/>
          <w:pgMar w:header="313" w:footer="472" w:top="600" w:bottom="660" w:left="740" w:right="0"/>
        </w:sectPr>
      </w:pPr>
    </w:p>
    <w:p>
      <w:pPr>
        <w:pStyle w:val="BodyText"/>
        <w:spacing w:line="242" w:lineRule="auto"/>
        <w:ind w:left="676" w:right="668" w:firstLine="566"/>
      </w:pPr>
      <w:r>
        <w:rPr/>
        <w:t>Sơ đồ mạch them phần giao tiếp bàn phím </w:t>
      </w:r>
      <w:r>
        <w:rPr>
          <w:spacing w:val="-3"/>
        </w:rPr>
        <w:t>ma </w:t>
      </w:r>
      <w:r>
        <w:rPr/>
        <w:t>trận 4x4 để thực hiện chức năng khi nhấn </w:t>
      </w:r>
      <w:r>
        <w:rPr>
          <w:spacing w:val="2"/>
        </w:rPr>
        <w:t>phím </w:t>
      </w:r>
      <w:r>
        <w:rPr/>
        <w:t>nào thì </w:t>
      </w:r>
      <w:r>
        <w:rPr>
          <w:spacing w:val="-3"/>
        </w:rPr>
        <w:t>mã </w:t>
      </w:r>
      <w:r>
        <w:rPr/>
        <w:t>phím đó sẽ hiển thị trên LCD đồng thời gởi về </w:t>
      </w:r>
      <w:r>
        <w:rPr>
          <w:spacing w:val="-3"/>
        </w:rPr>
        <w:t>máy</w:t>
      </w:r>
      <w:r>
        <w:rPr>
          <w:spacing w:val="-2"/>
        </w:rPr>
        <w:t> </w:t>
      </w:r>
      <w:r>
        <w:rPr/>
        <w:t>tính.</w:t>
      </w:r>
    </w:p>
    <w:p>
      <w:pPr>
        <w:pStyle w:val="ListParagraph"/>
        <w:numPr>
          <w:ilvl w:val="1"/>
          <w:numId w:val="106"/>
        </w:numPr>
        <w:tabs>
          <w:tab w:pos="1809" w:val="left" w:leader="none"/>
          <w:tab w:pos="1810" w:val="left" w:leader="none"/>
        </w:tabs>
        <w:spacing w:line="240" w:lineRule="auto" w:before="46" w:after="0"/>
        <w:ind w:left="1809" w:right="0" w:hanging="567"/>
        <w:jc w:val="left"/>
        <w:rPr>
          <w:sz w:val="24"/>
        </w:rPr>
      </w:pPr>
      <w:r>
        <w:rPr/>
        <w:pict>
          <v:group style="position:absolute;margin-left:72.386826pt;margin-top:18.794411pt;width:163.2pt;height:132.550pt;mso-position-horizontal-relative:page;mso-position-vertical-relative:paragraph;z-index:-15057408;mso-wrap-distance-left:0;mso-wrap-distance-right:0" coordorigin="1448,376" coordsize="3264,2651">
            <v:shape style="position:absolute;left:2485;top:400;width:1111;height:283" coordorigin="2485,400" coordsize="1111,283" path="m3461,400l2620,400,2623,404,2570,415,2526,445,2496,488,2485,542,2496,596,2526,639,2570,669,2623,680,2620,683,3461,683,3458,680,3512,669,3556,639,3585,596,3596,542,3585,488,3556,445,3512,415,3458,404,3461,400xe" filled="true" fillcolor="#cdcdcd" stroked="false">
              <v:path arrowok="t"/>
              <v:fill opacity="32639f" type="solid"/>
            </v:shape>
            <v:shape style="position:absolute;left:2620;top:683;width:841;height:2" coordorigin="2620,683" coordsize="841,0" path="m2620,683l3461,683,3461,683e" filled="false" stroked="true" strokeweight=".975183pt" strokecolor="#cdcdcd">
              <v:path arrowok="t"/>
              <v:stroke dashstyle="solid"/>
            </v:shape>
            <v:shape style="position:absolute;left:2475;top:390;width:158;height:300" type="#_x0000_t75" stroked="false">
              <v:imagedata r:id="rId1023" o:title=""/>
            </v:shape>
            <v:shape style="position:absolute;left:3458;top:669;width:54;height:11" coordorigin="3458,669" coordsize="54,11" path="m3458,680l3512,669,3512,669e" filled="false" stroked="true" strokeweight=".975263pt" strokecolor="#cdcdcd">
              <v:path arrowok="t"/>
              <v:stroke dashstyle="solid"/>
            </v:shape>
            <v:shape style="position:absolute;left:2466;top:385;width:1111;height:278" type="#_x0000_t75" stroked="false">
              <v:imagedata r:id="rId1024" o:title=""/>
            </v:shape>
            <v:shape style="position:absolute;left:2466;top:385;width:1111;height:278" coordorigin="2467,386" coordsize="1111,278" path="m2601,664l3441,664,3439,661,3493,650,3537,621,3566,577,3577,523,3566,470,3537,426,3493,396,3439,386,3441,391,2601,391,2507,426,2467,523,2478,577,2507,621,2551,650,2605,661,2601,664xe" filled="false" stroked="true" strokeweight=".975304pt" strokecolor="#000000">
              <v:path arrowok="t"/>
              <v:stroke dashstyle="solid"/>
            </v:shape>
            <v:shape style="position:absolute;left:2972;top:663;width:118;height:439" type="#_x0000_t75" stroked="false">
              <v:imagedata r:id="rId1025" o:title=""/>
            </v:shape>
            <v:shape style="position:absolute;left:1467;top:1102;width:3147;height:761" coordorigin="1467,1102" coordsize="3147,761" path="m4614,1102l1848,1102,1467,1863,4233,1863,4614,1102xe" filled="true" fillcolor="#cdcdcd" stroked="false">
              <v:path arrowok="t"/>
              <v:fill opacity="32639f" type="solid"/>
            </v:shape>
            <v:shape style="position:absolute;left:1467;top:1102;width:382;height:761" coordorigin="1467,1102" coordsize="382,761" path="m1467,1863l1467,1863m1848,1102l1848,1102,1467,1863e" filled="false" stroked="true" strokeweight=".97621pt" strokecolor="#cdcdcd">
              <v:path arrowok="t"/>
              <v:stroke dashstyle="solid"/>
            </v:shape>
            <v:shape style="position:absolute;left:1457;top:1092;width:3137;height:761" type="#_x0000_t75" stroked="false">
              <v:imagedata r:id="rId1026" o:title=""/>
            </v:shape>
            <v:shape style="position:absolute;left:1457;top:1092;width:3137;height:761" coordorigin="1457,1093" coordsize="3137,761" path="m1457,1853l4213,1853,4594,1093,1839,1093,1457,1853xe" filled="false" stroked="true" strokeweight=".975297pt" strokecolor="#000000">
              <v:path arrowok="t"/>
              <v:stroke dashstyle="solid"/>
            </v:shape>
            <v:shape style="position:absolute;left:2972;top:1853;width:118;height:488" type="#_x0000_t75" stroked="false">
              <v:imagedata r:id="rId1027" o:title=""/>
            </v:shape>
            <v:rect style="position:absolute;left:1535;top:2340;width:3010;height:469" filled="true" fillcolor="#cdcdcd" stroked="false">
              <v:fill opacity="32639f" type="solid"/>
            </v:rect>
            <v:shape style="position:absolute;left:1535;top:2340;width:3010;height:469" coordorigin="1536,2341" coordsize="3010,469" path="m1536,2809l1536,2809m4546,2341l4546,2341,1536,2341,1536,2809m4546,2341l4546,2341e" filled="false" stroked="true" strokeweight=".97621pt" strokecolor="#cdcdcd">
              <v:path arrowok="t"/>
              <v:stroke dashstyle="solid"/>
            </v:shape>
            <v:shape style="position:absolute;left:1516;top:2321;width:3010;height:469" type="#_x0000_t75" stroked="false">
              <v:imagedata r:id="rId1028" o:title=""/>
            </v:shape>
            <v:shape style="position:absolute;left:1516;top:2321;width:3010;height:469" coordorigin="1516,2321" coordsize="3010,469" path="m1516,2789l4526,2789,4526,2321,1516,2321,1516,2789m1624,2789l1624,2321m4419,2789l4419,2321e" filled="false" stroked="true" strokeweight=".97621pt" strokecolor="#000000">
              <v:path arrowok="t"/>
              <v:stroke dashstyle="solid"/>
            </v:shape>
            <v:shape style="position:absolute;left:3040;top:2136;width:1662;height:881" coordorigin="3041,2136" coordsize="1662,881" path="m3041,2809l3041,2955,3077,3012,3099,3017,3099,3014,4643,3014,4696,2981,4700,2958,4702,2955,4702,2195,4700,2198,4696,2175,4683,2156,4665,2144,4642,2139,4643,2136,3187,2136e" filled="false" stroked="true" strokeweight=".975634pt" strokecolor="#cdcdcd">
              <v:path arrowok="t"/>
              <v:stroke dashstyle="solid"/>
            </v:shape>
            <v:shape style="position:absolute;left:3040;top:2087;width:157;height:108" coordorigin="3041,2087" coordsize="157,108" path="m3197,2087l3041,2136,3197,2195,3197,2087xe" filled="true" fillcolor="#cdcdcd" stroked="false">
              <v:path arrowok="t"/>
              <v:fill opacity="32639f" type="solid"/>
            </v:shape>
            <v:shape style="position:absolute;left:3021;top:2116;width:1662;height:882" coordorigin="3021,2117" coordsize="1662,882" path="m3021,2789l3021,2936,3022,2939,3027,2962,3039,2981,3058,2993,3081,2998,3080,2994,4624,2994,4677,2962,4682,2939,4682,2936,4682,2175,4682,2179,4677,2156,4665,2137,4646,2125,4623,2120,4624,2117,3168,2117e" filled="false" stroked="true" strokeweight=".975634pt" strokecolor="#000000">
              <v:path arrowok="t"/>
              <v:stroke dashstyle="solid"/>
            </v:shape>
            <v:shape style="position:absolute;left:3021;top:2067;width:157;height:108" coordorigin="3021,2068" coordsize="157,108" path="m3177,2068l3021,2117,3177,2175,3177,2068xe" filled="true" fillcolor="#000000" stroked="false">
              <v:path arrowok="t"/>
              <v:fill type="solid"/>
            </v:shape>
            <v:shape style="position:absolute;left:2675;top:453;width:713;height:157" type="#_x0000_t202" filled="false" stroked="false">
              <v:textbox inset="0,0,0,0">
                <w:txbxContent>
                  <w:p>
                    <w:pPr>
                      <w:spacing w:line="149" w:lineRule="exact" w:before="0"/>
                      <w:ind w:left="0" w:right="0" w:firstLine="0"/>
                      <w:jc w:val="left"/>
                      <w:rPr>
                        <w:rFonts w:ascii="Arial"/>
                        <w:b/>
                        <w:sz w:val="15"/>
                      </w:rPr>
                    </w:pPr>
                    <w:r>
                      <w:rPr>
                        <w:rFonts w:ascii="Arial"/>
                        <w:b/>
                        <w:w w:val="90"/>
                        <w:sz w:val="15"/>
                      </w:rPr>
                      <w:t>BEGIN</w:t>
                    </w:r>
                    <w:r>
                      <w:rPr>
                        <w:rFonts w:ascii="Arial"/>
                        <w:b/>
                        <w:spacing w:val="-18"/>
                        <w:w w:val="90"/>
                        <w:sz w:val="15"/>
                      </w:rPr>
                      <w:t> </w:t>
                    </w:r>
                    <w:r>
                      <w:rPr>
                        <w:rFonts w:ascii="Arial"/>
                        <w:b/>
                        <w:w w:val="90"/>
                        <w:sz w:val="15"/>
                      </w:rPr>
                      <w:t>-</w:t>
                    </w:r>
                    <w:r>
                      <w:rPr>
                        <w:rFonts w:ascii="Arial"/>
                        <w:b/>
                        <w:spacing w:val="-17"/>
                        <w:w w:val="90"/>
                        <w:sz w:val="15"/>
                      </w:rPr>
                      <w:t> </w:t>
                    </w:r>
                    <w:r>
                      <w:rPr>
                        <w:rFonts w:ascii="Arial"/>
                        <w:b/>
                        <w:w w:val="90"/>
                        <w:sz w:val="15"/>
                      </w:rPr>
                      <w:t>PC</w:t>
                    </w:r>
                  </w:p>
                </w:txbxContent>
              </v:textbox>
              <w10:wrap type="none"/>
            </v:shape>
            <v:shape style="position:absolute;left:2139;top:1148;width:1785;height:531" type="#_x0000_t202" filled="false" stroked="false">
              <v:textbox inset="0,0,0,0">
                <w:txbxContent>
                  <w:p>
                    <w:pPr>
                      <w:spacing w:line="149" w:lineRule="exact" w:before="0"/>
                      <w:ind w:left="0" w:right="0" w:firstLine="0"/>
                      <w:jc w:val="left"/>
                      <w:rPr>
                        <w:rFonts w:ascii="Arial" w:hAnsi="Arial"/>
                        <w:b/>
                        <w:sz w:val="15"/>
                      </w:rPr>
                    </w:pPr>
                    <w:r>
                      <w:rPr>
                        <w:rFonts w:ascii="Arial" w:hAnsi="Arial"/>
                        <w:b/>
                        <w:w w:val="95"/>
                        <w:sz w:val="15"/>
                      </w:rPr>
                      <w:t>MỞ</w:t>
                    </w:r>
                    <w:r>
                      <w:rPr>
                        <w:rFonts w:ascii="Arial" w:hAnsi="Arial"/>
                        <w:b/>
                        <w:spacing w:val="-20"/>
                        <w:w w:val="95"/>
                        <w:sz w:val="15"/>
                      </w:rPr>
                      <w:t> </w:t>
                    </w:r>
                    <w:r>
                      <w:rPr>
                        <w:rFonts w:ascii="Arial" w:hAnsi="Arial"/>
                        <w:b/>
                        <w:w w:val="95"/>
                        <w:sz w:val="15"/>
                      </w:rPr>
                      <w:t>PHẦN</w:t>
                    </w:r>
                    <w:r>
                      <w:rPr>
                        <w:rFonts w:ascii="Arial" w:hAnsi="Arial"/>
                        <w:b/>
                        <w:spacing w:val="-20"/>
                        <w:w w:val="95"/>
                        <w:sz w:val="15"/>
                      </w:rPr>
                      <w:t> </w:t>
                    </w:r>
                    <w:r>
                      <w:rPr>
                        <w:rFonts w:ascii="Arial" w:hAnsi="Arial"/>
                        <w:b/>
                        <w:w w:val="95"/>
                        <w:sz w:val="15"/>
                      </w:rPr>
                      <w:t>MỀM</w:t>
                    </w:r>
                    <w:r>
                      <w:rPr>
                        <w:rFonts w:ascii="Arial" w:hAnsi="Arial"/>
                        <w:b/>
                        <w:spacing w:val="-20"/>
                        <w:w w:val="95"/>
                        <w:sz w:val="15"/>
                      </w:rPr>
                      <w:t> </w:t>
                    </w:r>
                    <w:r>
                      <w:rPr>
                        <w:rFonts w:ascii="Arial" w:hAnsi="Arial"/>
                        <w:b/>
                        <w:w w:val="95"/>
                        <w:sz w:val="15"/>
                      </w:rPr>
                      <w:t>TERMINAL</w:t>
                    </w:r>
                  </w:p>
                  <w:p>
                    <w:pPr>
                      <w:spacing w:line="261" w:lineRule="auto" w:before="14"/>
                      <w:ind w:left="779" w:right="40" w:hanging="689"/>
                      <w:jc w:val="left"/>
                      <w:rPr>
                        <w:rFonts w:ascii="Arial" w:hAnsi="Arial"/>
                        <w:b/>
                        <w:sz w:val="15"/>
                      </w:rPr>
                    </w:pPr>
                    <w:r>
                      <w:rPr>
                        <w:rFonts w:ascii="Arial" w:hAnsi="Arial"/>
                        <w:b/>
                        <w:w w:val="90"/>
                        <w:sz w:val="15"/>
                      </w:rPr>
                      <w:t>CHỌN CỔNG, CHỌN TỐC </w:t>
                    </w:r>
                    <w:r>
                      <w:rPr>
                        <w:rFonts w:ascii="Arial" w:hAnsi="Arial"/>
                        <w:b/>
                        <w:sz w:val="15"/>
                      </w:rPr>
                      <w:t>ĐỘ</w:t>
                    </w:r>
                  </w:p>
                </w:txbxContent>
              </v:textbox>
              <w10:wrap type="none"/>
            </v:shape>
            <v:shape style="position:absolute;left:1623;top:2321;width:2795;height:469" type="#_x0000_t202" filled="false" stroked="true" strokeweight=".977238pt" strokecolor="#000000">
              <v:textbox inset="0,0,0,0">
                <w:txbxContent>
                  <w:p>
                    <w:pPr>
                      <w:spacing w:before="134"/>
                      <w:ind w:left="896" w:right="895" w:firstLine="0"/>
                      <w:jc w:val="center"/>
                      <w:rPr>
                        <w:rFonts w:ascii="Arial" w:hAnsi="Arial"/>
                        <w:b/>
                        <w:sz w:val="15"/>
                      </w:rPr>
                    </w:pPr>
                    <w:r>
                      <w:rPr>
                        <w:rFonts w:ascii="Arial" w:hAnsi="Arial"/>
                        <w:b/>
                        <w:sz w:val="15"/>
                      </w:rPr>
                      <w:t>GỞI DỮ LIỆU</w:t>
                    </w:r>
                  </w:p>
                </w:txbxContent>
              </v:textbox>
              <v:stroke dashstyle="solid"/>
              <w10:wrap type="none"/>
            </v:shape>
            <w10:wrap type="topAndBottom"/>
          </v:group>
        </w:pict>
      </w:r>
      <w:r>
        <w:rPr/>
        <w:pict>
          <v:group style="position:absolute;margin-left:243.892014pt;margin-top:18.794401pt;width:314.2pt;height:148.2pt;mso-position-horizontal-relative:page;mso-position-vertical-relative:paragraph;z-index:-15052800;mso-wrap-distance-left:0;mso-wrap-distance-right:0" coordorigin="4878,376" coordsize="6284,2964">
            <v:shape style="position:absolute;left:5812;top:400;width:1025;height:283" coordorigin="5812,400" coordsize="1025,283" path="m6695,400l5953,400,5950,404,5896,415,5852,445,5823,488,5812,542,5823,596,5852,639,5896,669,5950,680,5953,683,6695,683,6698,680,6752,669,6796,639,6825,596,6836,542,6825,488,6796,445,6752,415,6698,404,6695,400xe" filled="true" fillcolor="#cdcdcd" stroked="false">
              <v:path arrowok="t"/>
              <v:fill opacity="32639f" type="solid"/>
            </v:shape>
            <v:shape style="position:absolute;left:5952;top:683;width:743;height:2" coordorigin="5953,683" coordsize="743,0" path="m5953,683l6695,683,6695,683e" filled="false" stroked="true" strokeweight=".975183pt" strokecolor="#cdcdcd">
              <v:path arrowok="t"/>
              <v:stroke dashstyle="solid"/>
            </v:shape>
            <v:shape style="position:absolute;left:5802;top:390;width:161;height:300" type="#_x0000_t75" stroked="false">
              <v:imagedata r:id="rId1029" o:title=""/>
            </v:shape>
            <v:shape style="position:absolute;left:6698;top:669;width:54;height:11" coordorigin="6698,669" coordsize="54,11" path="m6698,680l6752,669,6752,669e" filled="false" stroked="true" strokeweight=".975263pt" strokecolor="#cdcdcd">
              <v:path arrowok="t"/>
              <v:stroke dashstyle="solid"/>
            </v:shape>
            <v:shape style="position:absolute;left:5793;top:385;width:1025;height:278" type="#_x0000_t75" stroked="false">
              <v:imagedata r:id="rId1030" o:title=""/>
            </v:shape>
            <v:shape style="position:absolute;left:5793;top:385;width:1025;height:278" coordorigin="5793,386" coordsize="1025,278" path="m5933,664l6676,664,6679,661,6733,650,6777,621,6806,577,6817,523,6806,470,6777,426,6733,396,6679,386,6676,391,5933,391,5834,426,5793,523,5804,577,5834,621,5878,650,5931,661,5933,664xe" filled="false" stroked="true" strokeweight=".975324pt" strokecolor="#000000">
              <v:path arrowok="t"/>
              <v:stroke dashstyle="solid"/>
            </v:shape>
            <v:shape style="position:absolute;left:6255;top:663;width:118;height:254" type="#_x0000_t75" stroked="false">
              <v:imagedata r:id="rId1031" o:title=""/>
            </v:shape>
            <v:shape style="position:absolute;left:4907;top:917;width:2834;height:586" coordorigin="4907,917" coordsize="2834,586" path="m7741,917l5200,917,4907,1502,7448,1502,7741,917xe" filled="true" fillcolor="#cdcdcd" stroked="false">
              <v:path arrowok="t"/>
              <v:fill opacity="32639f" type="solid"/>
            </v:shape>
            <v:shape style="position:absolute;left:4907;top:917;width:2541;height:586" coordorigin="4907,917" coordsize="2541,586" path="m4907,1502l7448,1502,7448,1502m5200,917l5200,917,4907,1502e" filled="false" stroked="true" strokeweight=".97621pt" strokecolor="#cdcdcd">
              <v:path arrowok="t"/>
              <v:stroke dashstyle="solid"/>
            </v:shape>
            <v:shape style="position:absolute;left:4887;top:897;width:2834;height:586" type="#_x0000_t75" stroked="false">
              <v:imagedata r:id="rId1032" o:title=""/>
            </v:shape>
            <v:shape style="position:absolute;left:4887;top:897;width:2834;height:586" coordorigin="4888,898" coordsize="2834,586" path="m4888,1483l7428,1483,7722,898,5181,898,4888,1483xe" filled="false" stroked="true" strokeweight=".975267pt" strokecolor="#000000">
              <v:path arrowok="t"/>
              <v:stroke dashstyle="solid"/>
            </v:shape>
            <v:shape style="position:absolute;left:6255;top:1482;width:118;height:352" type="#_x0000_t75" stroked="false">
              <v:imagedata r:id="rId1033" o:title=""/>
            </v:shape>
            <v:shape style="position:absolute;left:6324;top:1629;width:4828;height:1701" coordorigin="6324,1629" coordsize="4828,1701" path="m6324,2936l6324,3267,6324,3271,6329,3294,6341,3313,6360,3325,6383,3330,6383,3326,11093,3326,11146,3294,11150,3271,11152,3267,11152,1688,11150,1692,11146,1669,11133,1650,11114,1638,11092,1633,11093,1629,6471,1629e" filled="false" stroked="true" strokeweight=".97541pt" strokecolor="#cdcdcd">
              <v:path arrowok="t"/>
              <v:stroke dashstyle="solid"/>
            </v:shape>
            <v:shape style="position:absolute;left:6324;top:1580;width:157;height:108" coordorigin="6324,1580" coordsize="157,108" path="m6480,1580l6324,1629,6480,1688,6480,1580xe" filled="true" fillcolor="#cdcdcd" stroked="false">
              <v:path arrowok="t"/>
              <v:fill opacity="32639f" type="solid"/>
            </v:shape>
            <v:shape style="position:absolute;left:6304;top:1614;width:4828;height:1702" coordorigin="6305,1614" coordsize="4828,1702" path="m6305,2916l6305,3258,6305,3253,6310,3275,6322,3294,6341,3307,6364,3311,6363,3316,11074,3316,11073,3311,11096,3307,11114,3294,11127,3275,11131,3253,11132,3258,11132,1678,11096,1619,11073,1614,11074,1619,6451,1619e" filled="false" stroked="true" strokeweight=".97541pt" strokecolor="#000000">
              <v:path arrowok="t"/>
              <v:stroke dashstyle="solid"/>
            </v:shape>
            <v:shape style="position:absolute;left:6304;top:1560;width:157;height:108" coordorigin="6305,1561" coordsize="157,108" path="m6461,1561l6305,1619,6461,1668,6461,1561xe" filled="true" fillcolor="#000000" stroked="false">
              <v:path arrowok="t"/>
              <v:fill type="solid"/>
            </v:shape>
            <v:rect style="position:absolute;left:4936;top:2516;width:2776;height:469" filled="true" fillcolor="#cdcdcd" stroked="false">
              <v:fill opacity="32639f" type="solid"/>
            </v:rect>
            <v:shape style="position:absolute;left:4936;top:2516;width:2776;height:469" coordorigin="4936,2516" coordsize="2776,469" path="m4936,2985l4936,2985m7712,2516l7712,2516,4936,2516,4936,2985m7712,2516l7712,2516e" filled="false" stroked="true" strokeweight=".97621pt" strokecolor="#cdcdcd">
              <v:path arrowok="t"/>
              <v:stroke dashstyle="solid"/>
            </v:shape>
            <v:shape style="position:absolute;left:4916;top:2496;width:2776;height:469" type="#_x0000_t75" stroked="false">
              <v:imagedata r:id="rId1034" o:title=""/>
            </v:shape>
            <v:shape style="position:absolute;left:4916;top:2496;width:2776;height:469" coordorigin="4917,2497" coordsize="2776,469" path="m4917,2965l7692,2965,7692,2497,4917,2497,4917,2965m5024,2965l5024,2497m7585,2965l7585,2497e" filled="false" stroked="true" strokeweight=".97621pt" strokecolor="#000000">
              <v:path arrowok="t"/>
              <v:stroke dashstyle="solid"/>
            </v:shape>
            <v:shape style="position:absolute;left:4936;top:1833;width:2776;height:352" coordorigin="4936,1834" coordsize="2776,352" path="m6324,1834l4936,2009,6324,2185,7712,2009,6324,1834xe" filled="true" fillcolor="#cdcdcd" stroked="false">
              <v:path arrowok="t"/>
              <v:fill opacity="32639f" type="solid"/>
            </v:shape>
            <v:shape style="position:absolute;left:4936;top:1833;width:1388;height:352" coordorigin="4936,1834" coordsize="1388,352" path="m4936,2009l6324,1834,6324,1834m6324,2185l6324,2185,4936,2009e" filled="false" stroked="true" strokeweight=".97621pt" strokecolor="#cdcdcd">
              <v:path arrowok="t"/>
              <v:stroke dashstyle="solid"/>
            </v:shape>
            <v:shape style="position:absolute;left:4916;top:1824;width:2776;height:352" type="#_x0000_t75" stroked="false">
              <v:imagedata r:id="rId1035" o:title=""/>
            </v:shape>
            <v:shape style="position:absolute;left:4916;top:1824;width:2776;height:352" coordorigin="4917,1824" coordsize="2776,352" path="m4917,2000l6305,1824,7692,2000,6305,2175,4917,2000xe" filled="false" stroked="true" strokeweight=".975215pt" strokecolor="#000000">
              <v:path arrowok="t"/>
              <v:stroke dashstyle="solid"/>
            </v:shape>
            <v:shape style="position:absolute;left:6255;top:2175;width:118;height:342" type="#_x0000_t75" stroked="false">
              <v:imagedata r:id="rId1036" o:title=""/>
            </v:shape>
            <v:shape style="position:absolute;left:7692;top:1941;width:352;height:127" type="#_x0000_t75" stroked="false">
              <v:imagedata r:id="rId1037" o:title=""/>
            </v:shape>
            <v:shape style="position:absolute;left:8044;top:1833;width:2776;height:352" coordorigin="8044,1834" coordsize="2776,352" path="m9432,1834l8044,2009,9432,2185,10819,2009,9432,1834xe" filled="true" fillcolor="#cdcdcd" stroked="false">
              <v:path arrowok="t"/>
              <v:fill opacity="32639f" type="solid"/>
            </v:shape>
            <v:shape style="position:absolute;left:8044;top:1833;width:1388;height:352" coordorigin="8044,1834" coordsize="1388,352" path="m8044,2009l9432,1834,9432,1834m9432,2185l9432,2185,8044,2009e" filled="false" stroked="true" strokeweight=".97621pt" strokecolor="#cdcdcd">
              <v:path arrowok="t"/>
              <v:stroke dashstyle="solid"/>
            </v:shape>
            <v:shape style="position:absolute;left:8024;top:1824;width:2776;height:352" type="#_x0000_t75" stroked="false">
              <v:imagedata r:id="rId1038" o:title=""/>
            </v:shape>
            <v:shape style="position:absolute;left:8024;top:1824;width:2776;height:352" coordorigin="8025,1824" coordsize="2776,352" path="m8025,2000l9412,1824,10800,2000,9412,2175,8025,2000xe" filled="false" stroked="true" strokeweight=".975215pt" strokecolor="#000000">
              <v:path arrowok="t"/>
              <v:stroke dashstyle="solid"/>
            </v:shape>
            <v:shape style="position:absolute;left:10799;top:1941;width:352;height:127" type="#_x0000_t75" stroked="false">
              <v:imagedata r:id="rId1037" o:title=""/>
            </v:shape>
            <v:shape style="position:absolute;left:9363;top:2175;width:118;height:342" type="#_x0000_t75" stroked="false">
              <v:imagedata r:id="rId1036" o:title=""/>
            </v:shape>
            <v:rect style="position:absolute;left:8044;top:2516;width:2776;height:469" filled="true" fillcolor="#cdcdcd" stroked="false">
              <v:fill opacity="32639f" type="solid"/>
            </v:rect>
            <v:shape style="position:absolute;left:8044;top:2516;width:2776;height:469" coordorigin="8044,2516" coordsize="2776,469" path="m10819,2516l10819,2516,8044,2516,8044,2985m10819,2516l10819,2516e" filled="false" stroked="true" strokeweight=".97621pt" strokecolor="#cdcdcd">
              <v:path arrowok="t"/>
              <v:stroke dashstyle="solid"/>
            </v:shape>
            <v:shape style="position:absolute;left:8024;top:2496;width:2776;height:469" type="#_x0000_t75" stroked="false">
              <v:imagedata r:id="rId1039" o:title=""/>
            </v:shape>
            <v:shape style="position:absolute;left:8024;top:2496;width:2776;height:469" coordorigin="8025,2497" coordsize="2776,469" path="m8025,2965l10800,2965,10800,2497,8025,2497,8025,2965m10692,2965l10692,2497e" filled="false" stroked="true" strokeweight=".97621pt" strokecolor="#000000">
              <v:path arrowok="t"/>
              <v:stroke dashstyle="solid"/>
            </v:shape>
            <v:shape style="position:absolute;left:9363;top:2965;width:118;height:342" type="#_x0000_t75" stroked="false">
              <v:imagedata r:id="rId1040" o:title=""/>
            </v:shape>
            <v:shape style="position:absolute;left:5573;top:453;width:1485;height:1008" type="#_x0000_t202" filled="false" stroked="false">
              <v:textbox inset="0,0,0,0">
                <w:txbxContent>
                  <w:p>
                    <w:pPr>
                      <w:spacing w:line="149" w:lineRule="exact" w:before="0"/>
                      <w:ind w:left="250" w:right="268" w:firstLine="0"/>
                      <w:jc w:val="center"/>
                      <w:rPr>
                        <w:rFonts w:ascii="Arial" w:hAnsi="Arial"/>
                        <w:b/>
                        <w:sz w:val="15"/>
                      </w:rPr>
                    </w:pPr>
                    <w:r>
                      <w:rPr>
                        <w:rFonts w:ascii="Arial" w:hAnsi="Arial"/>
                        <w:b/>
                        <w:sz w:val="15"/>
                      </w:rPr>
                      <w:t>BEGIN - VĐK</w:t>
                    </w:r>
                  </w:p>
                  <w:p>
                    <w:pPr>
                      <w:spacing w:line="240" w:lineRule="auto" w:before="0"/>
                      <w:rPr>
                        <w:rFonts w:ascii="Arial"/>
                        <w:b/>
                        <w:sz w:val="16"/>
                      </w:rPr>
                    </w:pPr>
                  </w:p>
                  <w:p>
                    <w:pPr>
                      <w:spacing w:line="261" w:lineRule="auto" w:before="120"/>
                      <w:ind w:left="-1" w:right="18" w:firstLine="0"/>
                      <w:jc w:val="center"/>
                      <w:rPr>
                        <w:rFonts w:ascii="Arial" w:hAnsi="Arial"/>
                        <w:b/>
                        <w:sz w:val="15"/>
                      </w:rPr>
                    </w:pPr>
                    <w:r>
                      <w:rPr>
                        <w:rFonts w:ascii="Arial" w:hAnsi="Arial"/>
                        <w:b/>
                        <w:w w:val="90"/>
                        <w:sz w:val="15"/>
                      </w:rPr>
                      <w:t>KHỞI</w:t>
                    </w:r>
                    <w:r>
                      <w:rPr>
                        <w:rFonts w:ascii="Arial" w:hAnsi="Arial"/>
                        <w:b/>
                        <w:spacing w:val="-15"/>
                        <w:w w:val="90"/>
                        <w:sz w:val="15"/>
                      </w:rPr>
                      <w:t> </w:t>
                    </w:r>
                    <w:r>
                      <w:rPr>
                        <w:rFonts w:ascii="Arial" w:hAnsi="Arial"/>
                        <w:b/>
                        <w:w w:val="90"/>
                        <w:sz w:val="15"/>
                      </w:rPr>
                      <w:t>TẠO</w:t>
                    </w:r>
                    <w:r>
                      <w:rPr>
                        <w:rFonts w:ascii="Arial" w:hAnsi="Arial"/>
                        <w:b/>
                        <w:spacing w:val="-14"/>
                        <w:w w:val="90"/>
                        <w:sz w:val="15"/>
                      </w:rPr>
                      <w:t> </w:t>
                    </w:r>
                    <w:r>
                      <w:rPr>
                        <w:rFonts w:ascii="Arial" w:hAnsi="Arial"/>
                        <w:b/>
                        <w:w w:val="90"/>
                        <w:sz w:val="15"/>
                      </w:rPr>
                      <w:t>TRUYỀN</w:t>
                    </w:r>
                    <w:r>
                      <w:rPr>
                        <w:rFonts w:ascii="Arial" w:hAnsi="Arial"/>
                        <w:b/>
                        <w:spacing w:val="-14"/>
                        <w:w w:val="90"/>
                        <w:sz w:val="15"/>
                      </w:rPr>
                      <w:t> </w:t>
                    </w:r>
                    <w:r>
                      <w:rPr>
                        <w:rFonts w:ascii="Arial" w:hAnsi="Arial"/>
                        <w:b/>
                        <w:spacing w:val="-8"/>
                        <w:w w:val="90"/>
                        <w:sz w:val="15"/>
                      </w:rPr>
                      <w:t>DỮ </w:t>
                    </w:r>
                    <w:r>
                      <w:rPr>
                        <w:rFonts w:ascii="Arial" w:hAnsi="Arial"/>
                        <w:b/>
                        <w:w w:val="90"/>
                        <w:sz w:val="15"/>
                      </w:rPr>
                      <w:t>LIỆU,</w:t>
                    </w:r>
                    <w:r>
                      <w:rPr>
                        <w:rFonts w:ascii="Arial" w:hAnsi="Arial"/>
                        <w:b/>
                        <w:spacing w:val="-20"/>
                        <w:w w:val="90"/>
                        <w:sz w:val="15"/>
                      </w:rPr>
                      <w:t> </w:t>
                    </w:r>
                    <w:r>
                      <w:rPr>
                        <w:rFonts w:ascii="Arial" w:hAnsi="Arial"/>
                        <w:b/>
                        <w:w w:val="90"/>
                        <w:sz w:val="15"/>
                      </w:rPr>
                      <w:t>KHỞI</w:t>
                    </w:r>
                    <w:r>
                      <w:rPr>
                        <w:rFonts w:ascii="Arial" w:hAnsi="Arial"/>
                        <w:b/>
                        <w:spacing w:val="-19"/>
                        <w:w w:val="90"/>
                        <w:sz w:val="15"/>
                      </w:rPr>
                      <w:t> </w:t>
                    </w:r>
                    <w:r>
                      <w:rPr>
                        <w:rFonts w:ascii="Arial" w:hAnsi="Arial"/>
                        <w:b/>
                        <w:w w:val="90"/>
                        <w:sz w:val="15"/>
                      </w:rPr>
                      <w:t>TẠO</w:t>
                    </w:r>
                    <w:r>
                      <w:rPr>
                        <w:rFonts w:ascii="Arial" w:hAnsi="Arial"/>
                        <w:b/>
                        <w:spacing w:val="-20"/>
                        <w:w w:val="90"/>
                        <w:sz w:val="15"/>
                      </w:rPr>
                      <w:t> </w:t>
                    </w:r>
                    <w:r>
                      <w:rPr>
                        <w:rFonts w:ascii="Arial" w:hAnsi="Arial"/>
                        <w:b/>
                        <w:w w:val="90"/>
                        <w:sz w:val="15"/>
                      </w:rPr>
                      <w:t>PORT, </w:t>
                    </w:r>
                    <w:r>
                      <w:rPr>
                        <w:rFonts w:ascii="Arial" w:hAnsi="Arial"/>
                        <w:b/>
                        <w:w w:val="95"/>
                        <w:sz w:val="15"/>
                      </w:rPr>
                      <w:t>LCD</w:t>
                    </w:r>
                  </w:p>
                </w:txbxContent>
              </v:textbox>
              <w10:wrap type="none"/>
            </v:shape>
            <v:shape style="position:absolute;left:5923;top:1924;width:783;height:439" type="#_x0000_t202" filled="false" stroked="false">
              <v:textbox inset="0,0,0,0">
                <w:txbxContent>
                  <w:p>
                    <w:pPr>
                      <w:spacing w:line="149" w:lineRule="exact" w:before="0"/>
                      <w:ind w:left="0" w:right="0" w:firstLine="0"/>
                      <w:jc w:val="left"/>
                      <w:rPr>
                        <w:rFonts w:ascii="Arial" w:hAnsi="Arial"/>
                        <w:b/>
                        <w:sz w:val="15"/>
                      </w:rPr>
                    </w:pPr>
                    <w:r>
                      <w:rPr>
                        <w:rFonts w:ascii="Arial" w:hAnsi="Arial"/>
                        <w:b/>
                        <w:w w:val="90"/>
                        <w:sz w:val="15"/>
                      </w:rPr>
                      <w:t>CÓ DỮ</w:t>
                    </w:r>
                    <w:r>
                      <w:rPr>
                        <w:rFonts w:ascii="Arial" w:hAnsi="Arial"/>
                        <w:b/>
                        <w:spacing w:val="-27"/>
                        <w:w w:val="90"/>
                        <w:sz w:val="15"/>
                      </w:rPr>
                      <w:t> </w:t>
                    </w:r>
                    <w:r>
                      <w:rPr>
                        <w:rFonts w:ascii="Arial" w:hAnsi="Arial"/>
                        <w:b/>
                        <w:w w:val="90"/>
                        <w:sz w:val="15"/>
                      </w:rPr>
                      <w:t>LIỆU</w:t>
                    </w:r>
                  </w:p>
                  <w:p>
                    <w:pPr>
                      <w:spacing w:line="182" w:lineRule="exact" w:before="108"/>
                      <w:ind w:left="160" w:right="0" w:firstLine="0"/>
                      <w:jc w:val="left"/>
                      <w:rPr>
                        <w:rFonts w:ascii="Carlito" w:hAnsi="Carlito"/>
                        <w:sz w:val="15"/>
                      </w:rPr>
                    </w:pPr>
                    <w:r>
                      <w:rPr>
                        <w:rFonts w:ascii="Carlito" w:hAnsi="Carlito"/>
                        <w:w w:val="104"/>
                        <w:sz w:val="15"/>
                      </w:rPr>
                      <w:t>Đ</w:t>
                    </w:r>
                  </w:p>
                </w:txbxContent>
              </v:textbox>
              <w10:wrap type="none"/>
            </v:shape>
            <v:shape style="position:absolute;left:9015;top:1924;width:815;height:157" type="#_x0000_t202" filled="false" stroked="false">
              <v:textbox inset="0,0,0,0">
                <w:txbxContent>
                  <w:p>
                    <w:pPr>
                      <w:spacing w:line="149" w:lineRule="exact" w:before="0"/>
                      <w:ind w:left="0" w:right="0" w:firstLine="0"/>
                      <w:jc w:val="left"/>
                      <w:rPr>
                        <w:rFonts w:ascii="Arial" w:hAnsi="Arial"/>
                        <w:b/>
                        <w:sz w:val="15"/>
                      </w:rPr>
                    </w:pPr>
                    <w:r>
                      <w:rPr>
                        <w:rFonts w:ascii="Arial" w:hAnsi="Arial"/>
                        <w:b/>
                        <w:w w:val="95"/>
                        <w:sz w:val="15"/>
                      </w:rPr>
                      <w:t>NHẤN PHÍM</w:t>
                    </w:r>
                  </w:p>
                </w:txbxContent>
              </v:textbox>
              <w10:wrap type="none"/>
            </v:shape>
            <v:shape style="position:absolute;left:7591;top:2109;width:92;height:157" type="#_x0000_t202" filled="false" stroked="false">
              <v:textbox inset="0,0,0,0">
                <w:txbxContent>
                  <w:p>
                    <w:pPr>
                      <w:spacing w:line="156" w:lineRule="exact" w:before="0"/>
                      <w:ind w:left="0" w:right="0" w:firstLine="0"/>
                      <w:jc w:val="left"/>
                      <w:rPr>
                        <w:rFonts w:ascii="Carlito"/>
                        <w:sz w:val="15"/>
                      </w:rPr>
                    </w:pPr>
                    <w:r>
                      <w:rPr>
                        <w:rFonts w:ascii="Carlito"/>
                        <w:w w:val="104"/>
                        <w:sz w:val="15"/>
                      </w:rPr>
                      <w:t>S</w:t>
                    </w:r>
                  </w:p>
                </w:txbxContent>
              </v:textbox>
              <w10:wrap type="none"/>
            </v:shape>
            <v:shape style="position:absolute;left:10850;top:2109;width:92;height:157" type="#_x0000_t202" filled="false" stroked="false">
              <v:textbox inset="0,0,0,0">
                <w:txbxContent>
                  <w:p>
                    <w:pPr>
                      <w:spacing w:line="156" w:lineRule="exact" w:before="0"/>
                      <w:ind w:left="0" w:right="0" w:firstLine="0"/>
                      <w:jc w:val="left"/>
                      <w:rPr>
                        <w:rFonts w:ascii="Carlito"/>
                        <w:sz w:val="15"/>
                      </w:rPr>
                    </w:pPr>
                    <w:r>
                      <w:rPr>
                        <w:rFonts w:ascii="Carlito"/>
                        <w:w w:val="104"/>
                        <w:sz w:val="15"/>
                      </w:rPr>
                      <w:t>S</w:t>
                    </w:r>
                  </w:p>
                </w:txbxContent>
              </v:textbox>
              <w10:wrap type="none"/>
            </v:shape>
            <v:shape style="position:absolute;left:9199;top:2226;width:118;height:157" type="#_x0000_t202" filled="false" stroked="false">
              <v:textbox inset="0,0,0,0">
                <w:txbxContent>
                  <w:p>
                    <w:pPr>
                      <w:spacing w:line="156" w:lineRule="exact" w:before="0"/>
                      <w:ind w:left="0" w:right="0" w:firstLine="0"/>
                      <w:jc w:val="left"/>
                      <w:rPr>
                        <w:rFonts w:ascii="Carlito" w:hAnsi="Carlito"/>
                        <w:sz w:val="15"/>
                      </w:rPr>
                    </w:pPr>
                    <w:r>
                      <w:rPr>
                        <w:rFonts w:ascii="Carlito" w:hAnsi="Carlito"/>
                        <w:w w:val="104"/>
                        <w:sz w:val="15"/>
                      </w:rPr>
                      <w:t>Đ</w:t>
                    </w:r>
                  </w:p>
                </w:txbxContent>
              </v:textbox>
              <w10:wrap type="none"/>
            </v:shape>
            <v:shape style="position:absolute;left:8132;top:2496;width:2561;height:469" type="#_x0000_t202" filled="false" stroked="true" strokeweight=".977238pt" strokecolor="#000000">
              <v:textbox inset="0,0,0,0">
                <w:txbxContent>
                  <w:p>
                    <w:pPr>
                      <w:spacing w:before="130"/>
                      <w:ind w:left="170" w:right="0" w:firstLine="0"/>
                      <w:jc w:val="left"/>
                      <w:rPr>
                        <w:rFonts w:ascii="Arial" w:hAnsi="Arial"/>
                        <w:b/>
                        <w:sz w:val="15"/>
                      </w:rPr>
                    </w:pPr>
                    <w:r>
                      <w:rPr>
                        <w:rFonts w:ascii="Arial" w:hAnsi="Arial"/>
                        <w:b/>
                        <w:w w:val="95"/>
                        <w:sz w:val="15"/>
                      </w:rPr>
                      <w:t>XỬ</w:t>
                    </w:r>
                    <w:r>
                      <w:rPr>
                        <w:rFonts w:ascii="Arial" w:hAnsi="Arial"/>
                        <w:b/>
                        <w:spacing w:val="-21"/>
                        <w:w w:val="95"/>
                        <w:sz w:val="15"/>
                      </w:rPr>
                      <w:t> </w:t>
                    </w:r>
                    <w:r>
                      <w:rPr>
                        <w:rFonts w:ascii="Arial" w:hAnsi="Arial"/>
                        <w:b/>
                        <w:w w:val="95"/>
                        <w:sz w:val="15"/>
                      </w:rPr>
                      <w:t>LÝ,</w:t>
                    </w:r>
                    <w:r>
                      <w:rPr>
                        <w:rFonts w:ascii="Arial" w:hAnsi="Arial"/>
                        <w:b/>
                        <w:spacing w:val="-20"/>
                        <w:w w:val="95"/>
                        <w:sz w:val="15"/>
                      </w:rPr>
                      <w:t> </w:t>
                    </w:r>
                    <w:r>
                      <w:rPr>
                        <w:rFonts w:ascii="Arial" w:hAnsi="Arial"/>
                        <w:b/>
                        <w:w w:val="95"/>
                        <w:sz w:val="15"/>
                      </w:rPr>
                      <w:t>HIỂN</w:t>
                    </w:r>
                    <w:r>
                      <w:rPr>
                        <w:rFonts w:ascii="Arial" w:hAnsi="Arial"/>
                        <w:b/>
                        <w:spacing w:val="-21"/>
                        <w:w w:val="95"/>
                        <w:sz w:val="15"/>
                      </w:rPr>
                      <w:t> </w:t>
                    </w:r>
                    <w:r>
                      <w:rPr>
                        <w:rFonts w:ascii="Arial" w:hAnsi="Arial"/>
                        <w:b/>
                        <w:w w:val="95"/>
                        <w:sz w:val="15"/>
                      </w:rPr>
                      <w:t>THỊ</w:t>
                    </w:r>
                    <w:r>
                      <w:rPr>
                        <w:rFonts w:ascii="Arial" w:hAnsi="Arial"/>
                        <w:b/>
                        <w:spacing w:val="-20"/>
                        <w:w w:val="95"/>
                        <w:sz w:val="15"/>
                      </w:rPr>
                      <w:t> </w:t>
                    </w:r>
                    <w:r>
                      <w:rPr>
                        <w:rFonts w:ascii="Arial" w:hAnsi="Arial"/>
                        <w:b/>
                        <w:w w:val="95"/>
                        <w:sz w:val="15"/>
                      </w:rPr>
                      <w:t>TRÊN</w:t>
                    </w:r>
                    <w:r>
                      <w:rPr>
                        <w:rFonts w:ascii="Arial" w:hAnsi="Arial"/>
                        <w:b/>
                        <w:spacing w:val="-21"/>
                        <w:w w:val="95"/>
                        <w:sz w:val="15"/>
                      </w:rPr>
                      <w:t> </w:t>
                    </w:r>
                    <w:r>
                      <w:rPr>
                        <w:rFonts w:ascii="Arial" w:hAnsi="Arial"/>
                        <w:b/>
                        <w:w w:val="95"/>
                        <w:sz w:val="15"/>
                      </w:rPr>
                      <w:t>LCD,</w:t>
                    </w:r>
                    <w:r>
                      <w:rPr>
                        <w:rFonts w:ascii="Arial" w:hAnsi="Arial"/>
                        <w:b/>
                        <w:spacing w:val="-20"/>
                        <w:w w:val="95"/>
                        <w:sz w:val="15"/>
                      </w:rPr>
                      <w:t> </w:t>
                    </w:r>
                    <w:r>
                      <w:rPr>
                        <w:rFonts w:ascii="Arial" w:hAnsi="Arial"/>
                        <w:b/>
                        <w:w w:val="95"/>
                        <w:sz w:val="15"/>
                      </w:rPr>
                      <w:t>GỞI</w:t>
                    </w:r>
                    <w:r>
                      <w:rPr>
                        <w:rFonts w:ascii="Arial" w:hAnsi="Arial"/>
                        <w:b/>
                        <w:spacing w:val="-20"/>
                        <w:w w:val="95"/>
                        <w:sz w:val="15"/>
                      </w:rPr>
                      <w:t> </w:t>
                    </w:r>
                    <w:r>
                      <w:rPr>
                        <w:rFonts w:ascii="Arial" w:hAnsi="Arial"/>
                        <w:b/>
                        <w:w w:val="95"/>
                        <w:sz w:val="15"/>
                      </w:rPr>
                      <w:t>ĐI</w:t>
                    </w:r>
                  </w:p>
                </w:txbxContent>
              </v:textbox>
              <v:stroke dashstyle="solid"/>
              <w10:wrap type="none"/>
            </v:shape>
            <v:shape style="position:absolute;left:5024;top:2496;width:2561;height:469" type="#_x0000_t202" filled="false" stroked="true" strokeweight=".977238pt" strokecolor="#000000">
              <v:textbox inset="0,0,0,0">
                <w:txbxContent>
                  <w:p>
                    <w:pPr>
                      <w:spacing w:before="130"/>
                      <w:ind w:left="148" w:right="0" w:firstLine="0"/>
                      <w:jc w:val="left"/>
                      <w:rPr>
                        <w:rFonts w:ascii="Arial" w:hAnsi="Arial"/>
                        <w:b/>
                        <w:sz w:val="15"/>
                      </w:rPr>
                    </w:pPr>
                    <w:r>
                      <w:rPr>
                        <w:rFonts w:ascii="Arial" w:hAnsi="Arial"/>
                        <w:b/>
                        <w:w w:val="95"/>
                        <w:sz w:val="15"/>
                      </w:rPr>
                      <w:t>NHẬN</w:t>
                    </w:r>
                    <w:r>
                      <w:rPr>
                        <w:rFonts w:ascii="Arial" w:hAnsi="Arial"/>
                        <w:b/>
                        <w:spacing w:val="-22"/>
                        <w:w w:val="95"/>
                        <w:sz w:val="15"/>
                      </w:rPr>
                      <w:t> </w:t>
                    </w:r>
                    <w:r>
                      <w:rPr>
                        <w:rFonts w:ascii="Arial" w:hAnsi="Arial"/>
                        <w:b/>
                        <w:w w:val="95"/>
                        <w:sz w:val="15"/>
                      </w:rPr>
                      <w:t>DỮ</w:t>
                    </w:r>
                    <w:r>
                      <w:rPr>
                        <w:rFonts w:ascii="Arial" w:hAnsi="Arial"/>
                        <w:b/>
                        <w:spacing w:val="-22"/>
                        <w:w w:val="95"/>
                        <w:sz w:val="15"/>
                      </w:rPr>
                      <w:t> </w:t>
                    </w:r>
                    <w:r>
                      <w:rPr>
                        <w:rFonts w:ascii="Arial" w:hAnsi="Arial"/>
                        <w:b/>
                        <w:w w:val="95"/>
                        <w:sz w:val="15"/>
                      </w:rPr>
                      <w:t>LIỆU</w:t>
                    </w:r>
                    <w:r>
                      <w:rPr>
                        <w:rFonts w:ascii="Arial" w:hAnsi="Arial"/>
                        <w:b/>
                        <w:spacing w:val="-22"/>
                        <w:w w:val="95"/>
                        <w:sz w:val="15"/>
                      </w:rPr>
                      <w:t> </w:t>
                    </w:r>
                    <w:r>
                      <w:rPr>
                        <w:rFonts w:ascii="Arial" w:hAnsi="Arial"/>
                        <w:b/>
                        <w:w w:val="95"/>
                        <w:sz w:val="15"/>
                      </w:rPr>
                      <w:t>HIỂN</w:t>
                    </w:r>
                    <w:r>
                      <w:rPr>
                        <w:rFonts w:ascii="Arial" w:hAnsi="Arial"/>
                        <w:b/>
                        <w:spacing w:val="-22"/>
                        <w:w w:val="95"/>
                        <w:sz w:val="15"/>
                      </w:rPr>
                      <w:t> </w:t>
                    </w:r>
                    <w:r>
                      <w:rPr>
                        <w:rFonts w:ascii="Arial" w:hAnsi="Arial"/>
                        <w:b/>
                        <w:w w:val="95"/>
                        <w:sz w:val="15"/>
                      </w:rPr>
                      <w:t>THỊ</w:t>
                    </w:r>
                    <w:r>
                      <w:rPr>
                        <w:rFonts w:ascii="Arial" w:hAnsi="Arial"/>
                        <w:b/>
                        <w:spacing w:val="-21"/>
                        <w:w w:val="95"/>
                        <w:sz w:val="15"/>
                      </w:rPr>
                      <w:t> </w:t>
                    </w:r>
                    <w:r>
                      <w:rPr>
                        <w:rFonts w:ascii="Arial" w:hAnsi="Arial"/>
                        <w:b/>
                        <w:w w:val="95"/>
                        <w:sz w:val="15"/>
                      </w:rPr>
                      <w:t>TRÊN</w:t>
                    </w:r>
                    <w:r>
                      <w:rPr>
                        <w:rFonts w:ascii="Arial" w:hAnsi="Arial"/>
                        <w:b/>
                        <w:spacing w:val="-22"/>
                        <w:w w:val="95"/>
                        <w:sz w:val="15"/>
                      </w:rPr>
                      <w:t> </w:t>
                    </w:r>
                    <w:r>
                      <w:rPr>
                        <w:rFonts w:ascii="Arial" w:hAnsi="Arial"/>
                        <w:b/>
                        <w:w w:val="95"/>
                        <w:sz w:val="15"/>
                      </w:rPr>
                      <w:t>LCD</w:t>
                    </w:r>
                  </w:p>
                </w:txbxContent>
              </v:textbox>
              <v:stroke dashstyle="solid"/>
              <w10:wrap type="none"/>
            </v:shape>
            <w10:wrap type="topAndBottom"/>
          </v:group>
        </w:pict>
      </w:r>
      <w:r>
        <w:rPr>
          <w:sz w:val="24"/>
        </w:rPr>
        <w:t>Lưu</w:t>
      </w:r>
      <w:r>
        <w:rPr>
          <w:spacing w:val="1"/>
          <w:sz w:val="24"/>
        </w:rPr>
        <w:t> </w:t>
      </w:r>
      <w:r>
        <w:rPr>
          <w:sz w:val="24"/>
        </w:rPr>
        <w:t>đồ:</w:t>
      </w:r>
    </w:p>
    <w:p>
      <w:pPr>
        <w:pStyle w:val="BodyText"/>
        <w:spacing w:before="10"/>
        <w:rPr>
          <w:sz w:val="14"/>
        </w:rPr>
      </w:pPr>
    </w:p>
    <w:p>
      <w:pPr>
        <w:spacing w:before="90"/>
        <w:ind w:left="1652" w:right="1541" w:firstLine="0"/>
        <w:jc w:val="center"/>
        <w:rPr>
          <w:i/>
          <w:sz w:val="24"/>
        </w:rPr>
      </w:pPr>
      <w:r>
        <w:rPr>
          <w:i/>
          <w:sz w:val="24"/>
        </w:rPr>
        <w:t>Hình 9-17: Lưu đồ điều khiển truyền dữ liệu, có thêm LCD và bàn phím.</w:t>
      </w:r>
    </w:p>
    <w:p>
      <w:pPr>
        <w:pStyle w:val="ListParagraph"/>
        <w:numPr>
          <w:ilvl w:val="1"/>
          <w:numId w:val="106"/>
        </w:numPr>
        <w:tabs>
          <w:tab w:pos="1809" w:val="left" w:leader="none"/>
          <w:tab w:pos="1810" w:val="left" w:leader="none"/>
        </w:tabs>
        <w:spacing w:line="240" w:lineRule="auto" w:before="178" w:after="9"/>
        <w:ind w:left="1809" w:right="0" w:hanging="567"/>
        <w:jc w:val="left"/>
        <w:rPr>
          <w:sz w:val="24"/>
        </w:rPr>
      </w:pPr>
      <w:r>
        <w:rPr>
          <w:sz w:val="24"/>
        </w:rPr>
        <w:t>Chương</w:t>
      </w:r>
      <w:r>
        <w:rPr>
          <w:spacing w:val="1"/>
          <w:sz w:val="24"/>
        </w:rPr>
        <w:t> </w:t>
      </w:r>
      <w:r>
        <w:rPr>
          <w:sz w:val="24"/>
        </w:rPr>
        <w:t>trình:</w:t>
      </w:r>
    </w:p>
    <w:p>
      <w:pPr>
        <w:pStyle w:val="BodyText"/>
        <w:ind w:left="561"/>
        <w:rPr>
          <w:sz w:val="20"/>
        </w:rPr>
      </w:pPr>
      <w:r>
        <w:rPr>
          <w:sz w:val="20"/>
        </w:rPr>
        <w:pict>
          <v:shape style="width:507.35pt;height:509.25pt;mso-position-horizontal-relative:char;mso-position-vertical-relative:line" type="#_x0000_t202" filled="false" stroked="true" strokeweight=".48004pt" strokecolor="#000000">
            <w10:anchorlock/>
            <v:textbox inset="0,0,0,0">
              <w:txbxContent>
                <w:p>
                  <w:pPr>
                    <w:pStyle w:val="BodyText"/>
                    <w:tabs>
                      <w:tab w:pos="1420" w:val="left" w:leader="none"/>
                    </w:tabs>
                    <w:spacing w:line="247" w:lineRule="auto" w:before="25"/>
                    <w:ind w:left="105" w:right="7056"/>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rPr>
                    <w:tab/>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#INCLUDE</w:t>
                    <w:tab/>
                    <w:t>&lt;TV_LCD.C&gt; #INCLUDE</w:t>
                    <w:tab/>
                  </w:r>
                  <w:r>
                    <w:rPr>
                      <w:rFonts w:ascii="Georgia"/>
                      <w:w w:val="85"/>
                    </w:rPr>
                    <w:t>&lt;TV_KEY4X4.C&gt;</w:t>
                  </w:r>
                </w:p>
                <w:p>
                  <w:pPr>
                    <w:pStyle w:val="BodyText"/>
                    <w:tabs>
                      <w:tab w:pos="1088" w:val="left" w:leader="none"/>
                    </w:tabs>
                    <w:spacing w:before="2"/>
                    <w:ind w:left="105"/>
                    <w:rPr>
                      <w:rFonts w:ascii="Georgia"/>
                    </w:rPr>
                  </w:pPr>
                  <w:r>
                    <w:rPr>
                      <w:rFonts w:ascii="Georgia"/>
                    </w:rPr>
                    <w:t>#USE</w:t>
                    <w:tab/>
                    <w:t>rs232(baud=9600,xmit=pin_c6,rcv=pin_c7)</w:t>
                  </w:r>
                </w:p>
                <w:p>
                  <w:pPr>
                    <w:pStyle w:val="BodyText"/>
                    <w:spacing w:before="6"/>
                    <w:ind w:left="105"/>
                    <w:rPr>
                      <w:rFonts w:ascii="Georgia"/>
                    </w:rPr>
                  </w:pPr>
                  <w:r>
                    <w:rPr>
                      <w:rFonts w:ascii="Georgia"/>
                      <w:spacing w:val="-2"/>
                      <w:w w:val="85"/>
                    </w:rPr>
                    <w:t>U</w:t>
                  </w:r>
                  <w:r>
                    <w:rPr>
                      <w:rFonts w:ascii="Georgia"/>
                      <w:w w:val="88"/>
                    </w:rPr>
                    <w:t>NS</w:t>
                  </w:r>
                  <w:r>
                    <w:rPr>
                      <w:rFonts w:ascii="Georgia"/>
                      <w:spacing w:val="-2"/>
                      <w:w w:val="83"/>
                    </w:rPr>
                    <w:t>I</w:t>
                  </w:r>
                  <w:r>
                    <w:rPr>
                      <w:rFonts w:ascii="Georgia"/>
                      <w:spacing w:val="1"/>
                      <w:w w:val="84"/>
                    </w:rPr>
                    <w:t>G</w:t>
                  </w:r>
                  <w:r>
                    <w:rPr>
                      <w:rFonts w:ascii="Georgia"/>
                      <w:w w:val="88"/>
                    </w:rPr>
                    <w:t>NE</w:t>
                  </w:r>
                  <w:r>
                    <w:rPr>
                      <w:rFonts w:ascii="Georgia"/>
                      <w:w w:val="88"/>
                    </w:rPr>
                    <w:t>D</w:t>
                  </w:r>
                  <w:r>
                    <w:rPr>
                      <w:rFonts w:ascii="Georgia"/>
                      <w:spacing w:val="-5"/>
                    </w:rPr>
                    <w:t> </w:t>
                  </w:r>
                  <w:r>
                    <w:rPr>
                      <w:rFonts w:ascii="Georgia"/>
                      <w:spacing w:val="-2"/>
                      <w:w w:val="83"/>
                    </w:rPr>
                    <w:t>I</w:t>
                  </w:r>
                  <w:r>
                    <w:rPr>
                      <w:rFonts w:ascii="Georgia"/>
                      <w:w w:val="91"/>
                    </w:rPr>
                    <w:t>N</w:t>
                  </w:r>
                  <w:r>
                    <w:rPr>
                      <w:rFonts w:ascii="Georgia"/>
                      <w:spacing w:val="1"/>
                      <w:w w:val="91"/>
                    </w:rPr>
                    <w:t>T</w:t>
                  </w:r>
                  <w:r>
                    <w:rPr>
                      <w:rFonts w:ascii="Georgia"/>
                      <w:w w:val="92"/>
                    </w:rPr>
                    <w:t>8</w:t>
                  </w:r>
                  <w:r>
                    <w:rPr>
                      <w:rFonts w:ascii="Georgia"/>
                      <w:spacing w:val="-4"/>
                    </w:rPr>
                    <w:t> </w:t>
                  </w:r>
                  <w:r>
                    <w:rPr>
                      <w:rFonts w:ascii="Georgia"/>
                      <w:spacing w:val="-1"/>
                      <w:w w:val="88"/>
                    </w:rPr>
                    <w:t>RD</w:t>
                  </w:r>
                  <w:r>
                    <w:rPr>
                      <w:rFonts w:ascii="Georgia"/>
                      <w:spacing w:val="-1"/>
                      <w:w w:val="92"/>
                    </w:rPr>
                    <w:t>A</w:t>
                  </w:r>
                  <w:r>
                    <w:rPr>
                      <w:rFonts w:ascii="Georgia"/>
                      <w:spacing w:val="1"/>
                      <w:w w:val="95"/>
                    </w:rPr>
                    <w:t>T</w:t>
                  </w:r>
                  <w:r>
                    <w:rPr>
                      <w:rFonts w:ascii="Georgia"/>
                      <w:spacing w:val="-1"/>
                      <w:w w:val="92"/>
                    </w:rPr>
                    <w:t>A</w:t>
                  </w:r>
                  <w:r>
                    <w:rPr>
                      <w:rFonts w:ascii="Georgia"/>
                      <w:spacing w:val="1"/>
                      <w:w w:val="86"/>
                    </w:rPr>
                    <w:t>=</w:t>
                  </w:r>
                  <w:r>
                    <w:rPr>
                      <w:rFonts w:ascii="Georgia"/>
                      <w:spacing w:val="1"/>
                      <w:w w:val="90"/>
                    </w:rPr>
                    <w:t>0</w:t>
                  </w:r>
                  <w:r>
                    <w:rPr>
                      <w:rFonts w:ascii="Georgia"/>
                      <w:w w:val="76"/>
                    </w:rPr>
                    <w:t>,</w:t>
                  </w:r>
                  <w:r>
                    <w:rPr>
                      <w:rFonts w:ascii="Georgia"/>
                      <w:spacing w:val="-4"/>
                    </w:rPr>
                    <w:t> </w:t>
                  </w:r>
                  <w:r>
                    <w:rPr>
                      <w:rFonts w:ascii="Georgia"/>
                      <w:w w:val="87"/>
                    </w:rPr>
                    <w:t>M</w:t>
                  </w:r>
                  <w:r>
                    <w:rPr>
                      <w:rFonts w:ascii="Georgia"/>
                      <w:spacing w:val="-2"/>
                      <w:w w:val="93"/>
                    </w:rPr>
                    <w:t>P</w:t>
                  </w:r>
                  <w:r>
                    <w:rPr>
                      <w:rFonts w:ascii="Georgia"/>
                      <w:w w:val="76"/>
                    </w:rPr>
                    <w:t>,</w:t>
                  </w:r>
                  <w:r>
                    <w:rPr>
                      <w:rFonts w:ascii="Georgia"/>
                      <w:spacing w:val="-7"/>
                    </w:rPr>
                    <w:t> </w:t>
                  </w:r>
                  <w:r>
                    <w:rPr>
                      <w:rFonts w:ascii="Georgia"/>
                      <w:spacing w:val="-2"/>
                      <w:w w:val="80"/>
                    </w:rPr>
                    <w:t>I</w:t>
                  </w:r>
                  <w:r>
                    <w:rPr>
                      <w:rFonts w:ascii="Georgia"/>
                      <w:w w:val="80"/>
                    </w:rPr>
                    <w:t>,</w:t>
                  </w:r>
                  <w:r>
                    <w:rPr>
                      <w:rFonts w:ascii="Georgia"/>
                      <w:spacing w:val="-7"/>
                    </w:rPr>
                    <w:t> </w:t>
                  </w:r>
                  <w:r>
                    <w:rPr>
                      <w:rFonts w:ascii="Georgia"/>
                      <w:spacing w:val="1"/>
                      <w:w w:val="95"/>
                    </w:rPr>
                    <w:t>T</w:t>
                  </w:r>
                  <w:r>
                    <w:rPr>
                      <w:rFonts w:ascii="Georgia"/>
                      <w:w w:val="90"/>
                    </w:rPr>
                    <w:t>D</w:t>
                  </w:r>
                  <w:r>
                    <w:rPr>
                      <w:rFonts w:ascii="Georgia"/>
                      <w:spacing w:val="-2"/>
                      <w:w w:val="90"/>
                    </w:rPr>
                    <w:t>A</w:t>
                  </w:r>
                  <w:r>
                    <w:rPr>
                      <w:rFonts w:ascii="Georgia"/>
                      <w:spacing w:val="1"/>
                      <w:w w:val="95"/>
                    </w:rPr>
                    <w:t>T</w:t>
                  </w:r>
                  <w:r>
                    <w:rPr>
                      <w:rFonts w:ascii="Georgia"/>
                      <w:spacing w:val="-1"/>
                      <w:w w:val="92"/>
                    </w:rPr>
                    <w:t>A</w:t>
                  </w:r>
                  <w:r>
                    <w:rPr>
                      <w:rFonts w:ascii="Georgia"/>
                      <w:w w:val="76"/>
                    </w:rPr>
                    <w:t>,</w:t>
                  </w:r>
                  <w:r>
                    <w:rPr>
                      <w:rFonts w:ascii="Georgia"/>
                      <w:spacing w:val="-6"/>
                    </w:rPr>
                    <w:t> </w:t>
                  </w:r>
                  <w:r>
                    <w:rPr>
                      <w:rFonts w:ascii="Georgia"/>
                      <w:spacing w:val="-1"/>
                      <w:w w:val="90"/>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1"/>
                      <w:w w:val="128"/>
                    </w:rPr>
                    <w:t>1</w:t>
                  </w:r>
                  <w:r>
                    <w:rPr>
                      <w:rFonts w:ascii="Georgia"/>
                      <w:spacing w:val="1"/>
                      <w:w w:val="86"/>
                    </w:rPr>
                    <w:t>=</w:t>
                  </w:r>
                  <w:r>
                    <w:rPr>
                      <w:rFonts w:ascii="Georgia"/>
                      <w:spacing w:val="1"/>
                      <w:w w:val="90"/>
                    </w:rPr>
                    <w:t>0</w:t>
                  </w:r>
                  <w:r>
                    <w:rPr>
                      <w:rFonts w:ascii="Georgia"/>
                      <w:w w:val="76"/>
                    </w:rPr>
                    <w:t>,</w:t>
                  </w:r>
                  <w:r>
                    <w:rPr>
                      <w:rFonts w:ascii="Georgia"/>
                      <w:spacing w:val="-5"/>
                    </w:rPr>
                    <w:t> </w:t>
                  </w:r>
                  <w:r>
                    <w:rPr>
                      <w:rFonts w:ascii="Georgia"/>
                      <w:spacing w:val="-1"/>
                      <w:w w:val="90"/>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1"/>
                      <w:w w:val="99"/>
                    </w:rPr>
                    <w:t>2</w:t>
                  </w:r>
                  <w:r>
                    <w:rPr>
                      <w:rFonts w:ascii="Georgia"/>
                      <w:spacing w:val="-4"/>
                      <w:w w:val="86"/>
                    </w:rPr>
                    <w:t>=</w:t>
                  </w:r>
                  <w:r>
                    <w:rPr>
                      <w:rFonts w:ascii="Georgia"/>
                      <w:spacing w:val="1"/>
                      <w:w w:val="90"/>
                    </w:rPr>
                    <w:t>0</w:t>
                  </w:r>
                  <w:r>
                    <w:rPr>
                      <w:rFonts w:ascii="Georgia"/>
                      <w:w w:val="84"/>
                    </w:rPr>
                    <w:t>;</w:t>
                  </w:r>
                </w:p>
                <w:p>
                  <w:pPr>
                    <w:pStyle w:val="BodyText"/>
                    <w:spacing w:line="249" w:lineRule="auto" w:before="10"/>
                    <w:ind w:left="105" w:right="3944"/>
                    <w:rPr>
                      <w:rFonts w:ascii="Georgia"/>
                    </w:rPr>
                  </w:pPr>
                  <w:r>
                    <w:rPr>
                      <w:rFonts w:ascii="Georgia"/>
                      <w:w w:val="95"/>
                    </w:rPr>
                    <w:t>const</w:t>
                  </w:r>
                  <w:r>
                    <w:rPr>
                      <w:rFonts w:ascii="Georgia"/>
                      <w:spacing w:val="-23"/>
                      <w:w w:val="95"/>
                    </w:rPr>
                    <w:t> </w:t>
                  </w:r>
                  <w:r>
                    <w:rPr>
                      <w:rFonts w:ascii="Georgia"/>
                      <w:w w:val="95"/>
                    </w:rPr>
                    <w:t>unsigned</w:t>
                  </w:r>
                  <w:r>
                    <w:rPr>
                      <w:rFonts w:ascii="Georgia"/>
                      <w:spacing w:val="-22"/>
                      <w:w w:val="95"/>
                    </w:rPr>
                    <w:t> </w:t>
                  </w:r>
                  <w:r>
                    <w:rPr>
                      <w:rFonts w:ascii="Georgia"/>
                      <w:w w:val="95"/>
                    </w:rPr>
                    <w:t>char</w:t>
                  </w:r>
                  <w:r>
                    <w:rPr>
                      <w:rFonts w:ascii="Georgia"/>
                      <w:spacing w:val="-22"/>
                      <w:w w:val="95"/>
                    </w:rPr>
                    <w:t> </w:t>
                  </w:r>
                  <w:r>
                    <w:rPr>
                      <w:rFonts w:ascii="Georgia"/>
                      <w:w w:val="95"/>
                    </w:rPr>
                    <w:t>HANG1[16]={"GIAO</w:t>
                  </w:r>
                  <w:r>
                    <w:rPr>
                      <w:rFonts w:ascii="Georgia"/>
                      <w:spacing w:val="-24"/>
                      <w:w w:val="95"/>
                    </w:rPr>
                    <w:t> </w:t>
                  </w:r>
                  <w:r>
                    <w:rPr>
                      <w:rFonts w:ascii="Georgia"/>
                      <w:w w:val="95"/>
                    </w:rPr>
                    <w:t>TIEP</w:t>
                  </w:r>
                  <w:r>
                    <w:rPr>
                      <w:rFonts w:ascii="Georgia"/>
                      <w:spacing w:val="-23"/>
                      <w:w w:val="95"/>
                    </w:rPr>
                    <w:t> </w:t>
                  </w:r>
                  <w:r>
                    <w:rPr>
                      <w:rFonts w:ascii="Georgia"/>
                      <w:w w:val="95"/>
                    </w:rPr>
                    <w:t>MAY</w:t>
                  </w:r>
                  <w:r>
                    <w:rPr>
                      <w:rFonts w:ascii="Georgia"/>
                      <w:spacing w:val="-21"/>
                      <w:w w:val="95"/>
                    </w:rPr>
                    <w:t> </w:t>
                  </w:r>
                  <w:r>
                    <w:rPr>
                      <w:rFonts w:ascii="Georgia"/>
                      <w:w w:val="95"/>
                    </w:rPr>
                    <w:t>TINH"}; </w:t>
                  </w:r>
                  <w:r>
                    <w:rPr>
                      <w:rFonts w:ascii="Georgia"/>
                    </w:rPr>
                    <w:t>VOID</w:t>
                  </w:r>
                  <w:r>
                    <w:rPr>
                      <w:rFonts w:ascii="Georgia"/>
                      <w:spacing w:val="-7"/>
                    </w:rPr>
                    <w:t> </w:t>
                  </w:r>
                  <w:r>
                    <w:rPr>
                      <w:rFonts w:ascii="Georgia"/>
                    </w:rPr>
                    <w:t>MAIN()</w:t>
                  </w:r>
                </w:p>
                <w:p>
                  <w:pPr>
                    <w:pStyle w:val="BodyText"/>
                    <w:spacing w:line="267" w:lineRule="exact"/>
                    <w:ind w:left="105"/>
                    <w:rPr>
                      <w:rFonts w:ascii="Georgia"/>
                    </w:rPr>
                  </w:pPr>
                  <w:r>
                    <w:rPr>
                      <w:rFonts w:ascii="Georgia"/>
                      <w:w w:val="90"/>
                    </w:rPr>
                    <w:t>{</w:t>
                  </w:r>
                </w:p>
                <w:p>
                  <w:pPr>
                    <w:pStyle w:val="BodyText"/>
                    <w:tabs>
                      <w:tab w:pos="3165" w:val="left" w:leader="none"/>
                    </w:tabs>
                    <w:spacing w:line="247" w:lineRule="auto" w:before="11"/>
                    <w:ind w:left="672" w:right="4319"/>
                    <w:rPr>
                      <w:rFonts w:ascii="Georgia"/>
                    </w:rPr>
                  </w:pPr>
                  <w:r>
                    <w:rPr>
                      <w:rFonts w:ascii="Georgia"/>
                      <w:w w:val="90"/>
                    </w:rPr>
                    <w:t>SET_TRIS_E(0x00);</w:t>
                    <w:tab/>
                  </w:r>
                  <w:r>
                    <w:rPr>
                      <w:rFonts w:ascii="Georgia"/>
                    </w:rPr>
                    <w:t>SET_TRIS_D(0x00); </w:t>
                  </w:r>
                  <w:r>
                    <w:rPr>
                      <w:rFonts w:ascii="Georgia"/>
                      <w:w w:val="90"/>
                    </w:rPr>
                    <w:t>SET_TRIS_B(0xF0);</w:t>
                    <w:tab/>
                  </w:r>
                  <w:r>
                    <w:rPr>
                      <w:rFonts w:ascii="Georgia"/>
                      <w:w w:val="85"/>
                    </w:rPr>
                    <w:t>PORT_B_PULLUPS(0XF0); </w:t>
                  </w:r>
                  <w:r>
                    <w:rPr>
                      <w:rFonts w:ascii="Georgia"/>
                    </w:rPr>
                    <w:t>LCD_SETUP();</w:t>
                  </w:r>
                </w:p>
                <w:p>
                  <w:pPr>
                    <w:pStyle w:val="BodyText"/>
                    <w:spacing w:line="247" w:lineRule="auto" w:before="2"/>
                    <w:ind w:left="672" w:right="4425"/>
                    <w:jc w:val="both"/>
                    <w:rPr>
                      <w:rFonts w:ascii="Georgia"/>
                    </w:rPr>
                  </w:pPr>
                  <w:r>
                    <w:rPr>
                      <w:rFonts w:ascii="Georgia"/>
                      <w:w w:val="88"/>
                    </w:rPr>
                    <w:t>L</w:t>
                  </w:r>
                  <w:r>
                    <w:rPr>
                      <w:rFonts w:ascii="Georgia"/>
                      <w:w w:val="87"/>
                    </w:rPr>
                    <w:t>C</w:t>
                  </w:r>
                  <w:r>
                    <w:rPr>
                      <w:rFonts w:ascii="Georgia"/>
                      <w:w w:val="74"/>
                    </w:rPr>
                    <w:t>D_</w:t>
                  </w:r>
                  <w:r>
                    <w:rPr>
                      <w:rFonts w:ascii="Georgia"/>
                      <w:w w:val="87"/>
                    </w:rPr>
                    <w:t>C</w:t>
                  </w:r>
                  <w:r>
                    <w:rPr>
                      <w:rFonts w:ascii="Georgia"/>
                      <w:w w:val="87"/>
                    </w:rPr>
                    <w:t>O</w:t>
                  </w:r>
                  <w:r>
                    <w:rPr>
                      <w:rFonts w:ascii="Georgia"/>
                      <w:w w:val="87"/>
                    </w:rPr>
                    <w:t>MM</w:t>
                  </w:r>
                  <w:r>
                    <w:rPr>
                      <w:rFonts w:ascii="Georgia"/>
                      <w:w w:val="92"/>
                    </w:rPr>
                    <w:t>A</w:t>
                  </w:r>
                  <w:r>
                    <w:rPr>
                      <w:rFonts w:ascii="Georgia"/>
                      <w:w w:val="91"/>
                    </w:rPr>
                    <w:t>ND(</w:t>
                  </w:r>
                  <w:r>
                    <w:rPr>
                      <w:rFonts w:ascii="Georgia"/>
                      <w:w w:val="92"/>
                    </w:rPr>
                    <w:t>A</w:t>
                  </w:r>
                  <w:r>
                    <w:rPr>
                      <w:rFonts w:ascii="Georgia"/>
                      <w:w w:val="88"/>
                    </w:rPr>
                    <w:t>DD</w:t>
                  </w:r>
                  <w:r>
                    <w:rPr>
                      <w:rFonts w:ascii="Georgia"/>
                      <w:w w:val="73"/>
                    </w:rPr>
                    <w:t>R_</w:t>
                  </w:r>
                  <w:r>
                    <w:rPr>
                      <w:rFonts w:ascii="Georgia"/>
                      <w:w w:val="88"/>
                    </w:rPr>
                    <w:t>L</w:t>
                  </w:r>
                  <w:r>
                    <w:rPr>
                      <w:rFonts w:ascii="Georgia"/>
                      <w:w w:val="83"/>
                    </w:rPr>
                    <w:t>I</w:t>
                  </w:r>
                  <w:r>
                    <w:rPr>
                      <w:rFonts w:ascii="Georgia"/>
                      <w:w w:val="88"/>
                    </w:rPr>
                    <w:t>NE</w:t>
                  </w:r>
                  <w:r>
                    <w:rPr>
                      <w:rFonts w:ascii="Georgia"/>
                      <w:w w:val="128"/>
                    </w:rPr>
                    <w:t>1</w:t>
                  </w:r>
                  <w:r>
                    <w:rPr>
                      <w:rFonts w:ascii="Georgia"/>
                      <w:w w:val="93"/>
                    </w:rPr>
                    <w:t>);</w:t>
                  </w:r>
                  <w:r>
                    <w:rPr>
                      <w:rFonts w:ascii="Georgia"/>
                    </w:rPr>
                    <w:t>   </w:t>
                  </w:r>
                  <w:r>
                    <w:rPr>
                      <w:rFonts w:ascii="Georgia"/>
                      <w:w w:val="88"/>
                    </w:rPr>
                    <w:t>DEL</w:t>
                  </w:r>
                  <w:r>
                    <w:rPr>
                      <w:rFonts w:ascii="Georgia"/>
                      <w:w w:val="92"/>
                    </w:rPr>
                    <w:t>A</w:t>
                  </w:r>
                  <w:r>
                    <w:rPr>
                      <w:rFonts w:ascii="Georgia"/>
                      <w:w w:val="92"/>
                    </w:rPr>
                    <w:t>Y</w:t>
                  </w:r>
                  <w:r>
                    <w:rPr>
                      <w:rFonts w:ascii="Georgia"/>
                      <w:w w:val="57"/>
                    </w:rPr>
                    <w:t>_</w:t>
                  </w:r>
                  <w:r>
                    <w:rPr>
                      <w:rFonts w:ascii="Georgia"/>
                      <w:w w:val="85"/>
                    </w:rPr>
                    <w:t>U</w:t>
                  </w:r>
                  <w:r>
                    <w:rPr>
                      <w:rFonts w:ascii="Georgia"/>
                      <w:w w:val="88"/>
                    </w:rPr>
                    <w:t>S</w:t>
                  </w:r>
                  <w:r>
                    <w:rPr>
                      <w:rFonts w:ascii="Georgia"/>
                      <w:w w:val="116"/>
                    </w:rPr>
                    <w:t>(1</w:t>
                  </w:r>
                  <w:r>
                    <w:rPr>
                      <w:rFonts w:ascii="Georgia"/>
                      <w:w w:val="90"/>
                    </w:rPr>
                    <w:t>0</w:t>
                  </w:r>
                  <w:r>
                    <w:rPr>
                      <w:rFonts w:ascii="Georgia"/>
                      <w:w w:val="93"/>
                    </w:rPr>
                    <w:t>); </w:t>
                  </w:r>
                  <w:r>
                    <w:rPr>
                      <w:rFonts w:ascii="Georgia"/>
                      <w:w w:val="95"/>
                    </w:rPr>
                    <w:t>FOR (I=0;I&lt;16;I++) { LCD_DATA(HANG1[I]);} </w:t>
                  </w:r>
                  <w:r>
                    <w:rPr>
                      <w:rFonts w:ascii="Georgia"/>
                    </w:rPr>
                    <w:t>WHILE(TRUE)</w:t>
                  </w:r>
                </w:p>
                <w:p>
                  <w:pPr>
                    <w:pStyle w:val="BodyText"/>
                    <w:spacing w:before="3"/>
                    <w:ind w:left="672"/>
                    <w:rPr>
                      <w:rFonts w:ascii="Georgia"/>
                    </w:rPr>
                  </w:pPr>
                  <w:r>
                    <w:rPr>
                      <w:rFonts w:ascii="Georgia"/>
                      <w:w w:val="90"/>
                    </w:rPr>
                    <w:t>{</w:t>
                  </w:r>
                </w:p>
                <w:p>
                  <w:pPr>
                    <w:pStyle w:val="BodyText"/>
                    <w:spacing w:before="5"/>
                    <w:ind w:left="1238"/>
                    <w:rPr>
                      <w:rFonts w:ascii="Georgia"/>
                    </w:rPr>
                  </w:pPr>
                  <w:r>
                    <w:rPr>
                      <w:rFonts w:ascii="Georgia"/>
                    </w:rPr>
                    <w:t>IF(KBHIT())</w:t>
                  </w:r>
                </w:p>
                <w:p>
                  <w:pPr>
                    <w:pStyle w:val="BodyText"/>
                    <w:spacing w:before="11"/>
                    <w:ind w:left="1238"/>
                    <w:rPr>
                      <w:rFonts w:ascii="Georgia"/>
                    </w:rPr>
                  </w:pPr>
                  <w:r>
                    <w:rPr>
                      <w:rFonts w:ascii="Georgia"/>
                      <w:w w:val="90"/>
                    </w:rPr>
                    <w:t>{</w:t>
                  </w:r>
                </w:p>
                <w:p>
                  <w:pPr>
                    <w:pStyle w:val="BodyText"/>
                    <w:spacing w:line="244" w:lineRule="auto" w:before="10"/>
                    <w:ind w:left="1805" w:right="1839"/>
                    <w:rPr>
                      <w:rFonts w:ascii="Georgia"/>
                    </w:rPr>
                  </w:pPr>
                  <w:r>
                    <w:rPr>
                      <w:rFonts w:ascii="Georgia"/>
                      <w:w w:val="88"/>
                    </w:rPr>
                    <w:t>L</w:t>
                  </w:r>
                  <w:r>
                    <w:rPr>
                      <w:rFonts w:ascii="Georgia"/>
                      <w:w w:val="87"/>
                    </w:rPr>
                    <w:t>C</w:t>
                  </w:r>
                  <w:r>
                    <w:rPr>
                      <w:rFonts w:ascii="Georgia"/>
                      <w:w w:val="74"/>
                    </w:rPr>
                    <w:t>D_</w:t>
                  </w:r>
                  <w:r>
                    <w:rPr>
                      <w:rFonts w:ascii="Georgia"/>
                      <w:w w:val="87"/>
                    </w:rPr>
                    <w:t>C</w:t>
                  </w:r>
                  <w:r>
                    <w:rPr>
                      <w:rFonts w:ascii="Georgia"/>
                      <w:w w:val="87"/>
                    </w:rPr>
                    <w:t>O</w:t>
                  </w:r>
                  <w:r>
                    <w:rPr>
                      <w:rFonts w:ascii="Georgia"/>
                      <w:w w:val="87"/>
                    </w:rPr>
                    <w:t>MM</w:t>
                  </w:r>
                  <w:r>
                    <w:rPr>
                      <w:rFonts w:ascii="Georgia"/>
                      <w:w w:val="92"/>
                    </w:rPr>
                    <w:t>A</w:t>
                  </w:r>
                  <w:r>
                    <w:rPr>
                      <w:rFonts w:ascii="Georgia"/>
                      <w:w w:val="91"/>
                    </w:rPr>
                    <w:t>ND(</w:t>
                  </w:r>
                  <w:r>
                    <w:rPr>
                      <w:rFonts w:ascii="Georgia"/>
                      <w:w w:val="92"/>
                    </w:rPr>
                    <w:t>A</w:t>
                  </w:r>
                  <w:r>
                    <w:rPr>
                      <w:rFonts w:ascii="Georgia"/>
                      <w:w w:val="88"/>
                    </w:rPr>
                    <w:t>DD</w:t>
                  </w:r>
                  <w:r>
                    <w:rPr>
                      <w:rFonts w:ascii="Georgia"/>
                      <w:w w:val="73"/>
                    </w:rPr>
                    <w:t>R_</w:t>
                  </w:r>
                  <w:r>
                    <w:rPr>
                      <w:rFonts w:ascii="Georgia"/>
                      <w:w w:val="88"/>
                    </w:rPr>
                    <w:t>L</w:t>
                  </w:r>
                  <w:r>
                    <w:rPr>
                      <w:rFonts w:ascii="Georgia"/>
                      <w:w w:val="83"/>
                    </w:rPr>
                    <w:t>I</w:t>
                  </w:r>
                  <w:r>
                    <w:rPr>
                      <w:rFonts w:ascii="Georgia"/>
                      <w:w w:val="88"/>
                    </w:rPr>
                    <w:t>NE</w:t>
                  </w:r>
                  <w:r>
                    <w:rPr>
                      <w:rFonts w:ascii="Georgia"/>
                      <w:w w:val="99"/>
                    </w:rPr>
                    <w:t>2</w:t>
                  </w:r>
                  <w:r>
                    <w:rPr>
                      <w:rFonts w:ascii="Georgia"/>
                      <w:w w:val="86"/>
                    </w:rPr>
                    <w:t>+</w:t>
                  </w:r>
                  <w:r>
                    <w:rPr>
                      <w:rFonts w:ascii="Georgia"/>
                      <w:w w:val="90"/>
                    </w:rPr>
                    <w:t>V</w:t>
                  </w:r>
                  <w:r>
                    <w:rPr>
                      <w:rFonts w:ascii="Georgia"/>
                      <w:w w:val="83"/>
                    </w:rPr>
                    <w:t>I</w:t>
                  </w:r>
                  <w:r>
                    <w:rPr>
                      <w:rFonts w:ascii="Georgia"/>
                      <w:w w:val="95"/>
                    </w:rPr>
                    <w:t>T</w:t>
                  </w:r>
                  <w:r>
                    <w:rPr>
                      <w:rFonts w:ascii="Georgia"/>
                      <w:w w:val="86"/>
                    </w:rPr>
                    <w:t>RI</w:t>
                  </w:r>
                  <w:r>
                    <w:rPr>
                      <w:rFonts w:ascii="Georgia"/>
                      <w:w w:val="57"/>
                    </w:rPr>
                    <w:t>_</w:t>
                  </w:r>
                  <w:r>
                    <w:rPr>
                      <w:rFonts w:ascii="Georgia"/>
                      <w:w w:val="84"/>
                    </w:rPr>
                    <w:t>H</w:t>
                  </w:r>
                  <w:r>
                    <w:rPr>
                      <w:rFonts w:ascii="Georgia"/>
                      <w:w w:val="99"/>
                    </w:rPr>
                    <w:t>2</w:t>
                  </w:r>
                  <w:r>
                    <w:rPr>
                      <w:rFonts w:ascii="Georgia"/>
                      <w:w w:val="93"/>
                    </w:rPr>
                    <w:t>);</w:t>
                  </w:r>
                  <w:r>
                    <w:rPr>
                      <w:rFonts w:ascii="Georgia"/>
                    </w:rPr>
                    <w:t>   </w:t>
                  </w:r>
                  <w:r>
                    <w:rPr>
                      <w:rFonts w:ascii="Georgia"/>
                      <w:w w:val="88"/>
                    </w:rPr>
                    <w:t>DE</w:t>
                  </w:r>
                  <w:r>
                    <w:rPr>
                      <w:rFonts w:ascii="Georgia"/>
                      <w:w w:val="88"/>
                    </w:rPr>
                    <w:t>L</w:t>
                  </w:r>
                  <w:r>
                    <w:rPr>
                      <w:rFonts w:ascii="Georgia"/>
                      <w:w w:val="92"/>
                    </w:rPr>
                    <w:t>A</w:t>
                  </w:r>
                  <w:r>
                    <w:rPr>
                      <w:rFonts w:ascii="Georgia"/>
                      <w:w w:val="92"/>
                    </w:rPr>
                    <w:t>Y</w:t>
                  </w:r>
                  <w:r>
                    <w:rPr>
                      <w:rFonts w:ascii="Georgia"/>
                      <w:w w:val="57"/>
                    </w:rPr>
                    <w:t>_</w:t>
                  </w:r>
                  <w:r>
                    <w:rPr>
                      <w:rFonts w:ascii="Georgia"/>
                      <w:w w:val="85"/>
                    </w:rPr>
                    <w:t>U</w:t>
                  </w:r>
                  <w:r>
                    <w:rPr>
                      <w:rFonts w:ascii="Georgia"/>
                      <w:w w:val="88"/>
                    </w:rPr>
                    <w:t>S</w:t>
                  </w:r>
                  <w:r>
                    <w:rPr>
                      <w:rFonts w:ascii="Georgia"/>
                      <w:w w:val="116"/>
                    </w:rPr>
                    <w:t>(1</w:t>
                  </w:r>
                  <w:r>
                    <w:rPr>
                      <w:rFonts w:ascii="Georgia"/>
                      <w:w w:val="90"/>
                    </w:rPr>
                    <w:t>0</w:t>
                  </w:r>
                  <w:r>
                    <w:rPr>
                      <w:rFonts w:ascii="Georgia"/>
                      <w:w w:val="93"/>
                    </w:rPr>
                    <w:t>); </w:t>
                  </w:r>
                  <w:r>
                    <w:rPr>
                      <w:rFonts w:ascii="Georgia"/>
                    </w:rPr>
                    <w:t>RDATA = GETCH();</w:t>
                  </w:r>
                </w:p>
                <w:p>
                  <w:pPr>
                    <w:pStyle w:val="BodyText"/>
                    <w:spacing w:before="6"/>
                    <w:ind w:left="1805"/>
                    <w:rPr>
                      <w:rFonts w:ascii="Georgia"/>
                    </w:rPr>
                  </w:pPr>
                  <w:r>
                    <w:rPr>
                      <w:rFonts w:ascii="Georgia"/>
                    </w:rPr>
                    <w:t>LCD_DATA(RDATA);</w:t>
                  </w:r>
                </w:p>
                <w:p>
                  <w:pPr>
                    <w:pStyle w:val="BodyText"/>
                    <w:tabs>
                      <w:tab w:pos="3230" w:val="left" w:leader="none"/>
                    </w:tabs>
                    <w:spacing w:line="249" w:lineRule="auto" w:before="6"/>
                    <w:ind w:left="1805" w:right="4908"/>
                    <w:rPr>
                      <w:rFonts w:ascii="Georgia"/>
                    </w:rPr>
                  </w:pPr>
                  <w:r>
                    <w:rPr>
                      <w:rFonts w:ascii="Georgia"/>
                      <w:spacing w:val="-2"/>
                      <w:w w:val="83"/>
                    </w:rPr>
                    <w:t>I</w:t>
                  </w:r>
                  <w:r>
                    <w:rPr>
                      <w:rFonts w:ascii="Georgia"/>
                      <w:w w:val="89"/>
                    </w:rPr>
                    <w:t>F</w:t>
                  </w:r>
                  <w:r>
                    <w:rPr>
                      <w:rFonts w:ascii="Georgia"/>
                      <w:spacing w:val="-5"/>
                    </w:rPr>
                    <w:t> </w:t>
                  </w:r>
                  <w:r>
                    <w:rPr>
                      <w:rFonts w:ascii="Georgia"/>
                      <w:w w:val="94"/>
                    </w:rPr>
                    <w:t>(</w:t>
                  </w:r>
                  <w:r>
                    <w:rPr>
                      <w:rFonts w:ascii="Georgia"/>
                      <w:spacing w:val="-2"/>
                      <w:w w:val="94"/>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1"/>
                      <w:w w:val="99"/>
                    </w:rPr>
                    <w:t>2</w:t>
                  </w:r>
                  <w:r>
                    <w:rPr>
                      <w:rFonts w:ascii="Georgia"/>
                      <w:spacing w:val="1"/>
                      <w:w w:val="86"/>
                    </w:rPr>
                    <w:t>==</w:t>
                  </w:r>
                  <w:r>
                    <w:rPr>
                      <w:rFonts w:ascii="Georgia"/>
                      <w:spacing w:val="1"/>
                      <w:w w:val="128"/>
                    </w:rPr>
                    <w:t>1</w:t>
                  </w:r>
                  <w:r>
                    <w:rPr>
                      <w:rFonts w:ascii="Georgia"/>
                      <w:spacing w:val="1"/>
                      <w:w w:val="97"/>
                    </w:rPr>
                    <w:t>6</w:t>
                  </w:r>
                  <w:r>
                    <w:rPr>
                      <w:rFonts w:ascii="Georgia"/>
                      <w:w w:val="101"/>
                    </w:rPr>
                    <w:t>)</w:t>
                  </w:r>
                  <w:r>
                    <w:rPr>
                      <w:rFonts w:ascii="Georgia"/>
                    </w:rPr>
                    <w:t>  </w:t>
                  </w:r>
                  <w:r>
                    <w:rPr>
                      <w:rFonts w:ascii="Georgia"/>
                      <w:spacing w:val="-16"/>
                    </w:rPr>
                    <w:t> </w:t>
                  </w:r>
                  <w:r>
                    <w:rPr>
                      <w:rFonts w:ascii="Georgia"/>
                      <w:spacing w:val="-2"/>
                      <w:w w:val="90"/>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4"/>
                      <w:w w:val="99"/>
                    </w:rPr>
                    <w:t>2</w:t>
                  </w:r>
                  <w:r>
                    <w:rPr>
                      <w:rFonts w:ascii="Georgia"/>
                      <w:spacing w:val="1"/>
                      <w:w w:val="86"/>
                    </w:rPr>
                    <w:t>=</w:t>
                  </w:r>
                  <w:r>
                    <w:rPr>
                      <w:rFonts w:ascii="Georgia"/>
                      <w:spacing w:val="1"/>
                      <w:w w:val="90"/>
                    </w:rPr>
                    <w:t>0</w:t>
                  </w:r>
                  <w:r>
                    <w:rPr>
                      <w:rFonts w:ascii="Georgia"/>
                      <w:w w:val="84"/>
                    </w:rPr>
                    <w:t>; </w:t>
                  </w:r>
                  <w:r>
                    <w:rPr>
                      <w:rFonts w:ascii="Georgia"/>
                    </w:rPr>
                    <w:t>ELSE</w:t>
                    <w:tab/>
                    <w:t>VITRI_H2++;</w:t>
                  </w:r>
                </w:p>
                <w:p>
                  <w:pPr>
                    <w:pStyle w:val="BodyText"/>
                    <w:spacing w:line="272" w:lineRule="exact"/>
                    <w:ind w:left="1238"/>
                    <w:rPr>
                      <w:rFonts w:ascii="Georgia"/>
                    </w:rPr>
                  </w:pPr>
                  <w:r>
                    <w:rPr>
                      <w:rFonts w:ascii="Georgia"/>
                      <w:w w:val="90"/>
                    </w:rPr>
                    <w:t>}</w:t>
                  </w:r>
                </w:p>
                <w:p>
                  <w:pPr>
                    <w:pStyle w:val="BodyText"/>
                    <w:spacing w:line="249" w:lineRule="auto" w:before="6"/>
                    <w:ind w:left="1238" w:right="6974" w:firstLine="67"/>
                    <w:rPr>
                      <w:rFonts w:ascii="Georgia"/>
                    </w:rPr>
                  </w:pPr>
                  <w:r>
                    <w:rPr>
                      <w:rFonts w:ascii="Georgia"/>
                      <w:w w:val="90"/>
                    </w:rPr>
                    <w:t>MP= KEY_4X4(); </w:t>
                  </w:r>
                  <w:r>
                    <w:rPr>
                      <w:rFonts w:ascii="Georgia"/>
                    </w:rPr>
                    <w:t>IF (MP!=0XFF)</w:t>
                  </w:r>
                </w:p>
                <w:p>
                  <w:pPr>
                    <w:pStyle w:val="BodyText"/>
                    <w:spacing w:line="267" w:lineRule="exact"/>
                    <w:ind w:left="1238"/>
                    <w:rPr>
                      <w:rFonts w:ascii="Georgia"/>
                    </w:rPr>
                  </w:pPr>
                  <w:r>
                    <w:rPr>
                      <w:rFonts w:ascii="Georgia"/>
                      <w:w w:val="90"/>
                    </w:rPr>
                    <w:t>{</w:t>
                  </w:r>
                </w:p>
                <w:p>
                  <w:pPr>
                    <w:pStyle w:val="BodyText"/>
                    <w:tabs>
                      <w:tab w:pos="3510" w:val="left" w:leader="none"/>
                    </w:tabs>
                    <w:spacing w:line="249" w:lineRule="auto" w:before="10"/>
                    <w:ind w:left="1805" w:right="2207"/>
                    <w:rPr>
                      <w:rFonts w:ascii="Georgia"/>
                    </w:rPr>
                  </w:pPr>
                  <w:r>
                    <w:rPr>
                      <w:rFonts w:ascii="Georgia"/>
                      <w:w w:val="88"/>
                    </w:rPr>
                    <w:t>L</w:t>
                  </w:r>
                  <w:r>
                    <w:rPr>
                      <w:rFonts w:ascii="Georgia"/>
                      <w:spacing w:val="-1"/>
                      <w:w w:val="87"/>
                    </w:rPr>
                    <w:t>C</w:t>
                  </w:r>
                  <w:r>
                    <w:rPr>
                      <w:rFonts w:ascii="Georgia"/>
                      <w:w w:val="74"/>
                    </w:rPr>
                    <w:t>D</w:t>
                  </w:r>
                  <w:r>
                    <w:rPr>
                      <w:rFonts w:ascii="Georgia"/>
                      <w:spacing w:val="1"/>
                      <w:w w:val="74"/>
                    </w:rPr>
                    <w:t>_</w:t>
                  </w:r>
                  <w:r>
                    <w:rPr>
                      <w:rFonts w:ascii="Georgia"/>
                      <w:spacing w:val="-1"/>
                      <w:w w:val="87"/>
                    </w:rPr>
                    <w:t>C</w:t>
                  </w:r>
                  <w:r>
                    <w:rPr>
                      <w:rFonts w:ascii="Georgia"/>
                      <w:spacing w:val="1"/>
                      <w:w w:val="87"/>
                    </w:rPr>
                    <w:t>O</w:t>
                  </w:r>
                  <w:r>
                    <w:rPr>
                      <w:rFonts w:ascii="Georgia"/>
                      <w:w w:val="87"/>
                    </w:rPr>
                    <w:t>MM</w:t>
                  </w:r>
                  <w:r>
                    <w:rPr>
                      <w:rFonts w:ascii="Georgia"/>
                      <w:spacing w:val="-1"/>
                      <w:w w:val="92"/>
                    </w:rPr>
                    <w:t>A</w:t>
                  </w:r>
                  <w:r>
                    <w:rPr>
                      <w:rFonts w:ascii="Georgia"/>
                      <w:w w:val="91"/>
                    </w:rPr>
                    <w:t>ND</w:t>
                  </w:r>
                  <w:r>
                    <w:rPr>
                      <w:rFonts w:ascii="Georgia"/>
                      <w:spacing w:val="-2"/>
                      <w:w w:val="91"/>
                    </w:rPr>
                    <w:t>(</w:t>
                  </w:r>
                  <w:r>
                    <w:rPr>
                      <w:rFonts w:ascii="Georgia"/>
                      <w:spacing w:val="-1"/>
                      <w:w w:val="92"/>
                    </w:rPr>
                    <w:t>A</w:t>
                  </w:r>
                  <w:r>
                    <w:rPr>
                      <w:rFonts w:ascii="Georgia"/>
                      <w:w w:val="88"/>
                    </w:rPr>
                    <w:t>D</w:t>
                  </w:r>
                  <w:r>
                    <w:rPr>
                      <w:rFonts w:ascii="Georgia"/>
                      <w:spacing w:val="-1"/>
                      <w:w w:val="88"/>
                    </w:rPr>
                    <w:t>D</w:t>
                  </w:r>
                  <w:r>
                    <w:rPr>
                      <w:rFonts w:ascii="Georgia"/>
                      <w:spacing w:val="-1"/>
                      <w:w w:val="73"/>
                    </w:rPr>
                    <w:t>R</w:t>
                  </w:r>
                  <w:r>
                    <w:rPr>
                      <w:rFonts w:ascii="Georgia"/>
                      <w:spacing w:val="1"/>
                      <w:w w:val="73"/>
                    </w:rPr>
                    <w:t>_</w:t>
                  </w:r>
                  <w:r>
                    <w:rPr>
                      <w:rFonts w:ascii="Georgia"/>
                      <w:w w:val="88"/>
                    </w:rPr>
                    <w:t>L</w:t>
                  </w:r>
                  <w:r>
                    <w:rPr>
                      <w:rFonts w:ascii="Georgia"/>
                      <w:spacing w:val="-2"/>
                      <w:w w:val="83"/>
                    </w:rPr>
                    <w:t>I</w:t>
                  </w:r>
                  <w:r>
                    <w:rPr>
                      <w:rFonts w:ascii="Georgia"/>
                      <w:w w:val="88"/>
                    </w:rPr>
                    <w:t>NE</w:t>
                  </w:r>
                  <w:r>
                    <w:rPr>
                      <w:rFonts w:ascii="Georgia"/>
                      <w:spacing w:val="-4"/>
                      <w:w w:val="128"/>
                    </w:rPr>
                    <w:t>1</w:t>
                  </w:r>
                  <w:r>
                    <w:rPr>
                      <w:rFonts w:ascii="Georgia"/>
                      <w:spacing w:val="1"/>
                      <w:w w:val="86"/>
                    </w:rPr>
                    <w:t>+</w:t>
                  </w:r>
                  <w:r>
                    <w:rPr>
                      <w:rFonts w:ascii="Georgia"/>
                      <w:spacing w:val="-1"/>
                      <w:w w:val="90"/>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1"/>
                      <w:w w:val="128"/>
                    </w:rPr>
                    <w:t>1</w:t>
                  </w:r>
                  <w:r>
                    <w:rPr>
                      <w:rFonts w:ascii="Georgia"/>
                      <w:w w:val="93"/>
                    </w:rPr>
                    <w:t>);</w:t>
                  </w:r>
                  <w:r>
                    <w:rPr>
                      <w:rFonts w:ascii="Georgia"/>
                    </w:rPr>
                    <w:t>  </w:t>
                  </w:r>
                  <w:r>
                    <w:rPr>
                      <w:rFonts w:ascii="Georgia"/>
                      <w:spacing w:val="-13"/>
                    </w:rPr>
                    <w:t> </w:t>
                  </w:r>
                  <w:r>
                    <w:rPr>
                      <w:rFonts w:ascii="Georgia"/>
                      <w:w w:val="88"/>
                    </w:rPr>
                    <w:t>D</w:t>
                  </w:r>
                  <w:r>
                    <w:rPr>
                      <w:rFonts w:ascii="Georgia"/>
                      <w:spacing w:val="-4"/>
                      <w:w w:val="88"/>
                    </w:rPr>
                    <w:t>E</w:t>
                  </w:r>
                  <w:r>
                    <w:rPr>
                      <w:rFonts w:ascii="Georgia"/>
                      <w:w w:val="88"/>
                    </w:rPr>
                    <w:t>L</w:t>
                  </w:r>
                  <w:r>
                    <w:rPr>
                      <w:rFonts w:ascii="Georgia"/>
                      <w:spacing w:val="-1"/>
                      <w:w w:val="92"/>
                    </w:rPr>
                    <w:t>A</w:t>
                  </w:r>
                  <w:r>
                    <w:rPr>
                      <w:rFonts w:ascii="Georgia"/>
                      <w:spacing w:val="2"/>
                      <w:w w:val="92"/>
                    </w:rPr>
                    <w:t>Y</w:t>
                  </w:r>
                  <w:r>
                    <w:rPr>
                      <w:rFonts w:ascii="Georgia"/>
                      <w:spacing w:val="2"/>
                      <w:w w:val="57"/>
                    </w:rPr>
                    <w:t>_</w:t>
                  </w:r>
                  <w:r>
                    <w:rPr>
                      <w:rFonts w:ascii="Georgia"/>
                      <w:spacing w:val="-2"/>
                      <w:w w:val="85"/>
                    </w:rPr>
                    <w:t>U</w:t>
                  </w:r>
                  <w:r>
                    <w:rPr>
                      <w:rFonts w:ascii="Georgia"/>
                      <w:w w:val="88"/>
                    </w:rPr>
                    <w:t>S</w:t>
                  </w:r>
                  <w:r>
                    <w:rPr>
                      <w:rFonts w:ascii="Georgia"/>
                      <w:w w:val="116"/>
                    </w:rPr>
                    <w:t>(1</w:t>
                  </w:r>
                  <w:r>
                    <w:rPr>
                      <w:rFonts w:ascii="Georgia"/>
                      <w:spacing w:val="1"/>
                      <w:w w:val="90"/>
                    </w:rPr>
                    <w:t>0</w:t>
                  </w:r>
                  <w:r>
                    <w:rPr>
                      <w:rFonts w:ascii="Georgia"/>
                      <w:w w:val="93"/>
                    </w:rPr>
                    <w:t>); </w:t>
                  </w:r>
                  <w:r>
                    <w:rPr>
                      <w:rFonts w:ascii="Georgia"/>
                    </w:rPr>
                    <w:t>IF</w:t>
                  </w:r>
                  <w:r>
                    <w:rPr>
                      <w:rFonts w:ascii="Georgia"/>
                      <w:spacing w:val="-25"/>
                    </w:rPr>
                    <w:t> </w:t>
                  </w:r>
                  <w:r>
                    <w:rPr>
                      <w:rFonts w:ascii="Georgia"/>
                    </w:rPr>
                    <w:t>(MP&lt;10)</w:t>
                    <w:tab/>
                    <w:t>TDATA =</w:t>
                  </w:r>
                  <w:r>
                    <w:rPr>
                      <w:rFonts w:ascii="Georgia"/>
                      <w:spacing w:val="-19"/>
                    </w:rPr>
                    <w:t> </w:t>
                  </w:r>
                  <w:r>
                    <w:rPr>
                      <w:rFonts w:ascii="Georgia"/>
                    </w:rPr>
                    <w:t>MP+0X30;</w:t>
                  </w:r>
                </w:p>
                <w:p>
                  <w:pPr>
                    <w:pStyle w:val="BodyText"/>
                    <w:tabs>
                      <w:tab w:pos="3510" w:val="left" w:leader="none"/>
                    </w:tabs>
                    <w:spacing w:line="249" w:lineRule="auto"/>
                    <w:ind w:left="1805" w:right="4575"/>
                    <w:rPr>
                      <w:rFonts w:ascii="Georgia"/>
                    </w:rPr>
                  </w:pPr>
                  <w:r>
                    <w:rPr>
                      <w:rFonts w:ascii="Georgia"/>
                    </w:rPr>
                    <w:t>ELSE</w:t>
                    <w:tab/>
                  </w:r>
                  <w:r>
                    <w:rPr>
                      <w:rFonts w:ascii="Georgia"/>
                      <w:w w:val="95"/>
                    </w:rPr>
                    <w:t>TDATA</w:t>
                  </w:r>
                  <w:r>
                    <w:rPr>
                      <w:rFonts w:ascii="Georgia"/>
                      <w:spacing w:val="-31"/>
                      <w:w w:val="95"/>
                    </w:rPr>
                    <w:t> </w:t>
                  </w:r>
                  <w:r>
                    <w:rPr>
                      <w:rFonts w:ascii="Georgia"/>
                      <w:w w:val="95"/>
                    </w:rPr>
                    <w:t>=</w:t>
                  </w:r>
                  <w:r>
                    <w:rPr>
                      <w:rFonts w:ascii="Georgia"/>
                      <w:spacing w:val="-29"/>
                      <w:w w:val="95"/>
                    </w:rPr>
                    <w:t> </w:t>
                  </w:r>
                  <w:r>
                    <w:rPr>
                      <w:rFonts w:ascii="Georgia"/>
                      <w:spacing w:val="-3"/>
                      <w:w w:val="95"/>
                    </w:rPr>
                    <w:t>MP+0X37; </w:t>
                  </w:r>
                  <w:r>
                    <w:rPr>
                      <w:rFonts w:ascii="Georgia"/>
                    </w:rPr>
                    <w:t>PUTC(TDATA);</w:t>
                  </w:r>
                </w:p>
                <w:p>
                  <w:pPr>
                    <w:pStyle w:val="BodyText"/>
                    <w:spacing w:line="272" w:lineRule="exact"/>
                    <w:ind w:left="1805"/>
                    <w:rPr>
                      <w:rFonts w:ascii="Georgia"/>
                    </w:rPr>
                  </w:pPr>
                  <w:r>
                    <w:rPr>
                      <w:rFonts w:ascii="Georgia"/>
                    </w:rPr>
                    <w:t>LCD_DATA(TDATA);</w:t>
                  </w:r>
                </w:p>
                <w:p>
                  <w:pPr>
                    <w:pStyle w:val="BodyText"/>
                    <w:tabs>
                      <w:tab w:pos="4076" w:val="left" w:leader="none"/>
                    </w:tabs>
                    <w:spacing w:line="249" w:lineRule="auto"/>
                    <w:ind w:left="1805" w:right="4747"/>
                    <w:rPr>
                      <w:rFonts w:ascii="Georgia"/>
                    </w:rPr>
                  </w:pPr>
                  <w:r>
                    <w:rPr>
                      <w:rFonts w:ascii="Georgia"/>
                      <w:spacing w:val="-2"/>
                      <w:w w:val="83"/>
                    </w:rPr>
                    <w:t>I</w:t>
                  </w:r>
                  <w:r>
                    <w:rPr>
                      <w:rFonts w:ascii="Georgia"/>
                      <w:w w:val="89"/>
                    </w:rPr>
                    <w:t>F</w:t>
                  </w:r>
                  <w:r>
                    <w:rPr>
                      <w:rFonts w:ascii="Georgia"/>
                      <w:spacing w:val="-5"/>
                    </w:rPr>
                    <w:t> </w:t>
                  </w:r>
                  <w:r>
                    <w:rPr>
                      <w:rFonts w:ascii="Georgia"/>
                      <w:w w:val="94"/>
                    </w:rPr>
                    <w:t>(</w:t>
                  </w:r>
                  <w:r>
                    <w:rPr>
                      <w:rFonts w:ascii="Georgia"/>
                      <w:spacing w:val="-2"/>
                      <w:w w:val="94"/>
                    </w:rPr>
                    <w:t>V</w:t>
                  </w:r>
                  <w:r>
                    <w:rPr>
                      <w:rFonts w:ascii="Georgia"/>
                      <w:spacing w:val="-2"/>
                      <w:w w:val="83"/>
                    </w:rPr>
                    <w:t>I</w:t>
                  </w:r>
                  <w:r>
                    <w:rPr>
                      <w:rFonts w:ascii="Georgia"/>
                      <w:spacing w:val="1"/>
                      <w:w w:val="95"/>
                    </w:rPr>
                    <w:t>T</w:t>
                  </w:r>
                  <w:r>
                    <w:rPr>
                      <w:rFonts w:ascii="Georgia"/>
                      <w:spacing w:val="-1"/>
                      <w:w w:val="86"/>
                    </w:rPr>
                    <w:t>R</w:t>
                  </w:r>
                  <w:r>
                    <w:rPr>
                      <w:rFonts w:ascii="Georgia"/>
                      <w:spacing w:val="-2"/>
                      <w:w w:val="86"/>
                    </w:rPr>
                    <w:t>I</w:t>
                  </w:r>
                  <w:r>
                    <w:rPr>
                      <w:rFonts w:ascii="Georgia"/>
                      <w:spacing w:val="2"/>
                      <w:w w:val="57"/>
                    </w:rPr>
                    <w:t>_</w:t>
                  </w:r>
                  <w:r>
                    <w:rPr>
                      <w:rFonts w:ascii="Georgia"/>
                      <w:spacing w:val="-2"/>
                      <w:w w:val="84"/>
                    </w:rPr>
                    <w:t>H</w:t>
                  </w:r>
                  <w:r>
                    <w:rPr>
                      <w:rFonts w:ascii="Georgia"/>
                      <w:spacing w:val="1"/>
                      <w:w w:val="128"/>
                    </w:rPr>
                    <w:t>1</w:t>
                  </w:r>
                  <w:r>
                    <w:rPr>
                      <w:rFonts w:ascii="Georgia"/>
                      <w:spacing w:val="1"/>
                      <w:w w:val="86"/>
                    </w:rPr>
                    <w:t>==</w:t>
                  </w:r>
                  <w:r>
                    <w:rPr>
                      <w:rFonts w:ascii="Georgia"/>
                      <w:spacing w:val="1"/>
                      <w:w w:val="128"/>
                    </w:rPr>
                    <w:t>1</w:t>
                  </w:r>
                  <w:r>
                    <w:rPr>
                      <w:rFonts w:ascii="Georgia"/>
                      <w:spacing w:val="1"/>
                      <w:w w:val="97"/>
                    </w:rPr>
                    <w:t>6</w:t>
                  </w:r>
                  <w:r>
                    <w:rPr>
                      <w:rFonts w:ascii="Georgia"/>
                      <w:w w:val="101"/>
                    </w:rPr>
                    <w:t>)</w:t>
                  </w:r>
                  <w:r>
                    <w:rPr>
                      <w:rFonts w:ascii="Georgia"/>
                    </w:rPr>
                    <w:tab/>
                  </w:r>
                  <w:r>
                    <w:rPr>
                      <w:rFonts w:ascii="Georgia"/>
                      <w:spacing w:val="-3"/>
                      <w:w w:val="90"/>
                    </w:rPr>
                    <w:t>V</w:t>
                  </w:r>
                  <w:r>
                    <w:rPr>
                      <w:rFonts w:ascii="Georgia"/>
                      <w:spacing w:val="-4"/>
                      <w:w w:val="83"/>
                    </w:rPr>
                    <w:t>I</w:t>
                  </w:r>
                  <w:r>
                    <w:rPr>
                      <w:rFonts w:ascii="Georgia"/>
                      <w:spacing w:val="-1"/>
                      <w:w w:val="95"/>
                    </w:rPr>
                    <w:t>T</w:t>
                  </w:r>
                  <w:r>
                    <w:rPr>
                      <w:rFonts w:ascii="Georgia"/>
                      <w:spacing w:val="-3"/>
                      <w:w w:val="86"/>
                    </w:rPr>
                    <w:t>R</w:t>
                  </w:r>
                  <w:r>
                    <w:rPr>
                      <w:rFonts w:ascii="Georgia"/>
                      <w:spacing w:val="-4"/>
                      <w:w w:val="86"/>
                    </w:rPr>
                    <w:t>I</w:t>
                  </w:r>
                  <w:r>
                    <w:rPr>
                      <w:rFonts w:ascii="Georgia"/>
                      <w:spacing w:val="0"/>
                      <w:w w:val="57"/>
                    </w:rPr>
                    <w:t>_</w:t>
                  </w:r>
                  <w:r>
                    <w:rPr>
                      <w:rFonts w:ascii="Georgia"/>
                      <w:spacing w:val="-4"/>
                      <w:w w:val="84"/>
                    </w:rPr>
                    <w:t>H</w:t>
                  </w:r>
                  <w:r>
                    <w:rPr>
                      <w:rFonts w:ascii="Georgia"/>
                      <w:spacing w:val="-1"/>
                      <w:w w:val="128"/>
                    </w:rPr>
                    <w:t>1</w:t>
                  </w:r>
                  <w:r>
                    <w:rPr>
                      <w:rFonts w:ascii="Georgia"/>
                      <w:spacing w:val="-1"/>
                      <w:w w:val="86"/>
                    </w:rPr>
                    <w:t>=</w:t>
                  </w:r>
                  <w:r>
                    <w:rPr>
                      <w:rFonts w:ascii="Georgia"/>
                      <w:spacing w:val="-1"/>
                      <w:w w:val="90"/>
                    </w:rPr>
                    <w:t>0</w:t>
                  </w:r>
                  <w:r>
                    <w:rPr>
                      <w:rFonts w:ascii="Georgia"/>
                      <w:spacing w:val="-2"/>
                      <w:w w:val="84"/>
                    </w:rPr>
                    <w:t>;</w:t>
                  </w:r>
                  <w:r>
                    <w:rPr>
                      <w:rFonts w:ascii="Georgia"/>
                      <w:w w:val="84"/>
                    </w:rPr>
                    <w:t> </w:t>
                  </w:r>
                  <w:r>
                    <w:rPr>
                      <w:rFonts w:ascii="Georgia"/>
                      <w:w w:val="88"/>
                    </w:rPr>
                    <w:t>E</w:t>
                  </w:r>
                  <w:r>
                    <w:rPr>
                      <w:rFonts w:ascii="Georgia"/>
                      <w:w w:val="88"/>
                    </w:rPr>
                    <w:t>L</w:t>
                  </w:r>
                  <w:r>
                    <w:rPr>
                      <w:rFonts w:ascii="Georgia"/>
                      <w:w w:val="88"/>
                    </w:rPr>
                    <w:t>S</w:t>
                  </w:r>
                  <w:r>
                    <w:rPr>
                      <w:rFonts w:ascii="Georgia"/>
                      <w:w w:val="88"/>
                    </w:rPr>
                    <w:t>E</w:t>
                  </w:r>
                  <w:r>
                    <w:rPr>
                      <w:rFonts w:ascii="Georgia"/>
                    </w:rPr>
                    <w:tab/>
                  </w:r>
                  <w:r>
                    <w:rPr>
                      <w:rFonts w:ascii="Georgia"/>
                      <w:spacing w:val="-3"/>
                      <w:w w:val="90"/>
                    </w:rPr>
                    <w:t>V</w:t>
                  </w:r>
                  <w:r>
                    <w:rPr>
                      <w:rFonts w:ascii="Georgia"/>
                      <w:spacing w:val="-4"/>
                      <w:w w:val="83"/>
                    </w:rPr>
                    <w:t>I</w:t>
                  </w:r>
                  <w:r>
                    <w:rPr>
                      <w:rFonts w:ascii="Georgia"/>
                      <w:spacing w:val="-1"/>
                      <w:w w:val="95"/>
                    </w:rPr>
                    <w:t>T</w:t>
                  </w:r>
                  <w:r>
                    <w:rPr>
                      <w:rFonts w:ascii="Georgia"/>
                      <w:spacing w:val="-3"/>
                      <w:w w:val="86"/>
                    </w:rPr>
                    <w:t>R</w:t>
                  </w:r>
                  <w:r>
                    <w:rPr>
                      <w:rFonts w:ascii="Georgia"/>
                      <w:spacing w:val="-4"/>
                      <w:w w:val="86"/>
                    </w:rPr>
                    <w:t>I</w:t>
                  </w:r>
                  <w:r>
                    <w:rPr>
                      <w:rFonts w:ascii="Georgia"/>
                      <w:spacing w:val="0"/>
                      <w:w w:val="57"/>
                    </w:rPr>
                    <w:t>_</w:t>
                  </w:r>
                  <w:r>
                    <w:rPr>
                      <w:rFonts w:ascii="Georgia"/>
                      <w:spacing w:val="-4"/>
                      <w:w w:val="84"/>
                    </w:rPr>
                    <w:t>H</w:t>
                  </w:r>
                  <w:r>
                    <w:rPr>
                      <w:rFonts w:ascii="Georgia"/>
                      <w:spacing w:val="-1"/>
                      <w:w w:val="128"/>
                    </w:rPr>
                    <w:t>1</w:t>
                  </w:r>
                  <w:r>
                    <w:rPr>
                      <w:rFonts w:ascii="Georgia"/>
                      <w:spacing w:val="-1"/>
                      <w:w w:val="86"/>
                    </w:rPr>
                    <w:t>++</w:t>
                  </w:r>
                  <w:r>
                    <w:rPr>
                      <w:rFonts w:ascii="Georgia"/>
                      <w:spacing w:val="-2"/>
                      <w:w w:val="84"/>
                    </w:rPr>
                    <w:t>;</w:t>
                  </w:r>
                </w:p>
                <w:p>
                  <w:pPr>
                    <w:pStyle w:val="BodyText"/>
                    <w:spacing w:line="267" w:lineRule="exact"/>
                    <w:ind w:left="1238"/>
                    <w:rPr>
                      <w:rFonts w:ascii="Georgia"/>
                    </w:rPr>
                  </w:pPr>
                  <w:r>
                    <w:rPr>
                      <w:rFonts w:ascii="Georgia"/>
                      <w:w w:val="90"/>
                    </w:rPr>
                    <w:t>}</w:t>
                  </w:r>
                </w:p>
                <w:p>
                  <w:pPr>
                    <w:pStyle w:val="BodyText"/>
                    <w:spacing w:before="11"/>
                    <w:ind w:left="581"/>
                    <w:rPr>
                      <w:rFonts w:ascii="Georgia"/>
                    </w:rPr>
                  </w:pPr>
                  <w:r>
                    <w:rPr>
                      <w:rFonts w:ascii="Georgia"/>
                      <w:w w:val="90"/>
                    </w:rPr>
                    <w:t>}</w:t>
                  </w:r>
                </w:p>
                <w:p>
                  <w:pPr>
                    <w:pStyle w:val="BodyText"/>
                    <w:spacing w:before="10"/>
                    <w:ind w:left="105"/>
                    <w:rPr>
                      <w:rFonts w:ascii="Georgia"/>
                    </w:rPr>
                  </w:pPr>
                  <w:r>
                    <w:rPr>
                      <w:rFonts w:ascii="Georgia"/>
                      <w:w w:val="90"/>
                    </w:rPr>
                    <w:t>}</w:t>
                  </w:r>
                </w:p>
              </w:txbxContent>
            </v:textbox>
            <v:stroke dashstyle="solid"/>
          </v:shape>
        </w:pict>
      </w:r>
      <w:r>
        <w:rPr>
          <w:sz w:val="20"/>
        </w:rPr>
      </w:r>
    </w:p>
    <w:p>
      <w:pPr>
        <w:pStyle w:val="ListParagraph"/>
        <w:numPr>
          <w:ilvl w:val="1"/>
          <w:numId w:val="106"/>
        </w:numPr>
        <w:tabs>
          <w:tab w:pos="1809" w:val="left" w:leader="none"/>
          <w:tab w:pos="1810" w:val="left" w:leader="none"/>
        </w:tabs>
        <w:spacing w:line="240" w:lineRule="auto" w:before="20" w:after="0"/>
        <w:ind w:left="1809" w:right="0" w:hanging="567"/>
        <w:jc w:val="left"/>
        <w:rPr>
          <w:sz w:val="24"/>
        </w:rPr>
      </w:pPr>
      <w:r>
        <w:rPr>
          <w:sz w:val="24"/>
        </w:rPr>
        <w:t>Giải thích chương</w:t>
      </w:r>
      <w:r>
        <w:rPr>
          <w:spacing w:val="-5"/>
          <w:sz w:val="24"/>
        </w:rPr>
        <w:t> </w:t>
      </w:r>
      <w:r>
        <w:rPr>
          <w:sz w:val="24"/>
        </w:rPr>
        <w:t>trình:</w:t>
      </w:r>
    </w:p>
    <w:p>
      <w:pPr>
        <w:spacing w:after="0" w:line="240" w:lineRule="auto"/>
        <w:jc w:val="left"/>
        <w:rPr>
          <w:sz w:val="24"/>
        </w:rPr>
        <w:sectPr>
          <w:headerReference w:type="even" r:id="rId1019"/>
          <w:headerReference w:type="default" r:id="rId1020"/>
          <w:footerReference w:type="even" r:id="rId1021"/>
          <w:footerReference w:type="default" r:id="rId1022"/>
          <w:pgSz w:w="11910" w:h="16840"/>
          <w:pgMar w:header="283" w:footer="426" w:top="640" w:bottom="620" w:left="740" w:right="0"/>
          <w:pgNumType w:start="174"/>
        </w:sectPr>
      </w:pPr>
    </w:p>
    <w:p>
      <w:pPr>
        <w:pStyle w:val="BodyText"/>
        <w:spacing w:before="21"/>
        <w:ind w:left="1243"/>
        <w:jc w:val="both"/>
      </w:pPr>
      <w:r>
        <w:rPr/>
        <w:pict>
          <v:shape style="position:absolute;margin-left:65.063004pt;margin-top:14.159944pt;width:507.8pt;height:18.25pt;mso-position-horizontal-relative:page;mso-position-vertical-relative:page;z-index:-2903347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t>Chương trình chính thực hiện 2 yêu cầu:</w:t>
      </w:r>
    </w:p>
    <w:p>
      <w:pPr>
        <w:pStyle w:val="BodyText"/>
        <w:spacing w:before="118"/>
        <w:ind w:left="1243"/>
        <w:jc w:val="both"/>
      </w:pPr>
      <w:r>
        <w:rPr/>
        <w:t>Yêu cầu thứ 1: Kiểm tra nếu có dữ liệu từ máy tính gởi xuống thì tiến hành hiển thị ở hàng 2.</w:t>
      </w:r>
    </w:p>
    <w:p>
      <w:pPr>
        <w:pStyle w:val="BodyText"/>
        <w:spacing w:before="122"/>
        <w:ind w:left="676" w:right="564" w:firstLine="566"/>
        <w:jc w:val="both"/>
      </w:pPr>
      <w:r>
        <w:rPr/>
        <w:t>Yêu cầu thứ 2: Gọi chương trình con quét ma trận phím, nếu có phím nhấn thì tiến hành kiểm tra nếu các phím số có mã từ 0 đến 9 thì chuyển sang mã ASCII bằng cách cộng them 0x30 rồi hiển thị và gởi về máy tính, nếu là các phím có mã từ 0x0A đến 0x0F thì cộng thêm 0x37 để chuyển thành các ký tự tương ứng từ A đến F để hiển thị trên LCD và gởi về máy tính.</w:t>
      </w:r>
    </w:p>
    <w:p>
      <w:pPr>
        <w:pStyle w:val="BodyText"/>
        <w:spacing w:line="237" w:lineRule="auto" w:before="123"/>
        <w:ind w:left="676" w:right="566" w:firstLine="566"/>
        <w:jc w:val="both"/>
      </w:pPr>
      <w:r>
        <w:rPr/>
        <w:pict>
          <v:shape style="position:absolute;margin-left:65.304001pt;margin-top:54.201088pt;width:507.35pt;height:16.3500pt;mso-position-horizontal-relative:page;mso-position-vertical-relative:paragraph;z-index:-15051776;mso-wrap-distance-left:0;mso-wrap-distance-right:0" type="#_x0000_t202" filled="true" fillcolor="#f1dbdb" stroked="true" strokeweight=".48004pt" strokecolor="#000000">
            <v:textbox inset="0,0,0,0">
              <w:txbxContent>
                <w:p>
                  <w:pPr>
                    <w:pStyle w:val="BodyText"/>
                    <w:tabs>
                      <w:tab w:pos="1666" w:val="left" w:leader="none"/>
                    </w:tabs>
                    <w:spacing w:before="11"/>
                    <w:ind w:left="105"/>
                  </w:pPr>
                  <w:r>
                    <w:rPr>
                      <w:b/>
                      <w:i/>
                    </w:rPr>
                    <w:t>Bài</w:t>
                  </w:r>
                  <w:r>
                    <w:rPr>
                      <w:b/>
                      <w:i/>
                      <w:spacing w:val="1"/>
                    </w:rPr>
                    <w:t> </w:t>
                  </w:r>
                  <w:r>
                    <w:rPr>
                      <w:b/>
                      <w:i/>
                    </w:rPr>
                    <w:t>tập</w:t>
                  </w:r>
                  <w:r>
                    <w:rPr>
                      <w:b/>
                      <w:i/>
                      <w:spacing w:val="1"/>
                    </w:rPr>
                    <w:t> </w:t>
                  </w:r>
                  <w:r>
                    <w:rPr>
                      <w:b/>
                      <w:i/>
                    </w:rPr>
                    <w:t>9-1:</w:t>
                    <w:tab/>
                  </w:r>
                  <w:r>
                    <w:rPr/>
                    <w:t>Hãy hiệu chỉnh chương trình bài 9-3 dùng ngắt để nhận dữ</w:t>
                  </w:r>
                  <w:r>
                    <w:rPr>
                      <w:spacing w:val="-1"/>
                    </w:rPr>
                    <w:t> </w:t>
                  </w:r>
                  <w:r>
                    <w:rPr>
                      <w:spacing w:val="-3"/>
                    </w:rPr>
                    <w:t>liệu.</w:t>
                  </w:r>
                </w:p>
              </w:txbxContent>
            </v:textbox>
            <v:fill type="solid"/>
            <v:stroke dashstyle="solid"/>
            <w10:wrap type="topAndBottom"/>
          </v:shape>
        </w:pict>
      </w:r>
      <w:r>
        <w:rPr/>
        <w:t>Do mỗi hàng chỉ hiển thị được 16 ký tự và 2 hàng độc lập về địa chỉ nên phải thiết lập địa chỉ trước khi gởi dữ liệu, khi gởi 1 ký tự ra LCD thì địa chỉ tăng lên 1, khi bằng 16 thì cho địa chỉ về 0 để về lại đầu hàng.</w:t>
      </w:r>
    </w:p>
    <w:p>
      <w:pPr>
        <w:pStyle w:val="BodyText"/>
        <w:rPr>
          <w:sz w:val="20"/>
        </w:rPr>
      </w:pPr>
    </w:p>
    <w:p>
      <w:pPr>
        <w:pStyle w:val="BodyText"/>
        <w:spacing w:before="8"/>
        <w:rPr>
          <w:sz w:val="13"/>
        </w:rPr>
      </w:pPr>
      <w:r>
        <w:rPr/>
        <w:pict>
          <v:shape style="position:absolute;margin-left:65.304001pt;margin-top:10.100977pt;width:507.35pt;height:77.55pt;mso-position-horizontal-relative:page;mso-position-vertical-relative:paragraph;z-index:-15051264;mso-wrap-distance-left:0;mso-wrap-distance-right:0" type="#_x0000_t202" filled="true" fillcolor="#f1dbdb" stroked="true" strokeweight=".48004pt" strokecolor="#000000">
            <v:textbox inset="0,0,0,0">
              <w:txbxContent>
                <w:p>
                  <w:pPr>
                    <w:pStyle w:val="BodyText"/>
                    <w:spacing w:before="11"/>
                    <w:ind w:left="1666" w:right="98" w:hanging="1561"/>
                    <w:jc w:val="both"/>
                  </w:pPr>
                  <w:r>
                    <w:rPr>
                      <w:b/>
                      <w:i/>
                    </w:rPr>
                    <w:t>Bài tập 9-2:   </w:t>
                  </w:r>
                  <w:r>
                    <w:rPr/>
                    <w:t>Một </w:t>
                  </w:r>
                  <w:r>
                    <w:rPr>
                      <w:spacing w:val="-3"/>
                    </w:rPr>
                    <w:t>hệ </w:t>
                  </w:r>
                  <w:r>
                    <w:rPr/>
                    <w:t>thống điều khiển dùng 2 vi điều khiển PIC 16F887: vi điều khiển A có portD   nối với 8 led đơn, vi điều khiển B cũng có portD nối với 8 led. Dữ </w:t>
                  </w:r>
                  <w:r>
                    <w:rPr>
                      <w:spacing w:val="-3"/>
                    </w:rPr>
                    <w:t>liệu </w:t>
                  </w:r>
                  <w:r>
                    <w:rPr/>
                    <w:t>8 </w:t>
                  </w:r>
                  <w:r>
                    <w:rPr>
                      <w:spacing w:val="-4"/>
                    </w:rPr>
                    <w:t>bit </w:t>
                  </w:r>
                  <w:r>
                    <w:rPr>
                      <w:spacing w:val="2"/>
                    </w:rPr>
                    <w:t>từ </w:t>
                  </w:r>
                  <w:r>
                    <w:rPr/>
                    <w:t>vi điều khiển A điều khiển portD đồng thời gởi sang vi điều khiển B để hiển thị ra 8</w:t>
                  </w:r>
                  <w:r>
                    <w:rPr>
                      <w:spacing w:val="-24"/>
                    </w:rPr>
                    <w:t> </w:t>
                  </w:r>
                  <w:r>
                    <w:rPr/>
                    <w:t>led.</w:t>
                  </w:r>
                </w:p>
                <w:p>
                  <w:pPr>
                    <w:pStyle w:val="BodyText"/>
                    <w:spacing w:line="342" w:lineRule="exact" w:before="6"/>
                    <w:ind w:left="1666" w:right="2951"/>
                    <w:jc w:val="both"/>
                  </w:pPr>
                  <w:r>
                    <w:rPr/>
                    <w:t>Hai vi điều khiển giao tiếp bất đồng </w:t>
                  </w:r>
                  <w:r>
                    <w:rPr>
                      <w:spacing w:val="-3"/>
                    </w:rPr>
                    <w:t>bộ </w:t>
                  </w:r>
                  <w:r>
                    <w:rPr/>
                    <w:t>tốc </w:t>
                  </w:r>
                  <w:r>
                    <w:rPr>
                      <w:spacing w:val="-3"/>
                    </w:rPr>
                    <w:t>độ </w:t>
                  </w:r>
                  <w:r>
                    <w:rPr/>
                    <w:t>9600 baud. Hãy </w:t>
                  </w:r>
                  <w:r>
                    <w:rPr>
                      <w:spacing w:val="-3"/>
                    </w:rPr>
                    <w:t>vẽ </w:t>
                  </w:r>
                  <w:r>
                    <w:rPr/>
                    <w:t>sơ đồ mạch, viết </w:t>
                  </w:r>
                  <w:r>
                    <w:rPr>
                      <w:spacing w:val="-4"/>
                    </w:rPr>
                    <w:t>lưu </w:t>
                  </w:r>
                  <w:r>
                    <w:rPr/>
                    <w:t>đồ </w:t>
                  </w:r>
                  <w:r>
                    <w:rPr>
                      <w:spacing w:val="-3"/>
                    </w:rPr>
                    <w:t>và </w:t>
                  </w:r>
                  <w:r>
                    <w:rPr/>
                    <w:t>chương trình.</w:t>
                  </w:r>
                </w:p>
              </w:txbxContent>
            </v:textbox>
            <v:fill type="solid"/>
            <v:stroke dashstyle="solid"/>
            <w10:wrap type="topAndBottom"/>
          </v:shape>
        </w:pict>
      </w:r>
      <w:r>
        <w:rPr/>
        <w:pict>
          <v:shape style="position:absolute;margin-left:65.304001pt;margin-top:108.05098pt;width:507.35pt;height:91.25pt;mso-position-horizontal-relative:page;mso-position-vertical-relative:paragraph;z-index:-15050752;mso-wrap-distance-left:0;mso-wrap-distance-right:0" type="#_x0000_t202" filled="true" fillcolor="#f1dbdb" stroked="true" strokeweight=".48004pt" strokecolor="#000000">
            <v:textbox inset="0,0,0,0">
              <w:txbxContent>
                <w:p>
                  <w:pPr>
                    <w:pStyle w:val="BodyText"/>
                    <w:spacing w:before="11"/>
                    <w:ind w:left="1666" w:right="104" w:hanging="1561"/>
                    <w:jc w:val="both"/>
                  </w:pPr>
                  <w:r>
                    <w:rPr>
                      <w:b/>
                      <w:i/>
                    </w:rPr>
                    <w:t>Bài tập 9-3:      </w:t>
                  </w:r>
                  <w:r>
                    <w:rPr/>
                    <w:t>Một </w:t>
                  </w:r>
                  <w:r>
                    <w:rPr>
                      <w:spacing w:val="-3"/>
                    </w:rPr>
                    <w:t>hệ </w:t>
                  </w:r>
                  <w:r>
                    <w:rPr/>
                    <w:t>thống </w:t>
                  </w:r>
                  <w:r>
                    <w:rPr>
                      <w:spacing w:val="-3"/>
                    </w:rPr>
                    <w:t>điều </w:t>
                  </w:r>
                  <w:r>
                    <w:rPr/>
                    <w:t>khiển dùng 2 vi điều khiển PIC16F887: vi điều khiển A kết nối </w:t>
                  </w:r>
                  <w:r>
                    <w:rPr>
                      <w:spacing w:val="2"/>
                    </w:rPr>
                    <w:t>với </w:t>
                  </w:r>
                  <w:r>
                    <w:rPr/>
                    <w:t>2 nút nhấn ON </w:t>
                  </w:r>
                  <w:r>
                    <w:rPr>
                      <w:spacing w:val="-3"/>
                    </w:rPr>
                    <w:t>và </w:t>
                  </w:r>
                  <w:r>
                    <w:rPr/>
                    <w:t>OFF, vi điều khiển B nối với 8 led. Khi nhấn ON thì vi điều khiển A gởi dữ liệu sang vi điều khiển B </w:t>
                  </w:r>
                  <w:r>
                    <w:rPr>
                      <w:spacing w:val="-3"/>
                    </w:rPr>
                    <w:t>làm </w:t>
                  </w:r>
                  <w:r>
                    <w:rPr/>
                    <w:t>8 led đơn sáng, khi nhấn OFF thì gởi </w:t>
                  </w:r>
                  <w:r>
                    <w:rPr>
                      <w:spacing w:val="-3"/>
                    </w:rPr>
                    <w:t>mã </w:t>
                  </w:r>
                  <w:r>
                    <w:rPr/>
                    <w:t>làm 8 led</w:t>
                  </w:r>
                  <w:r>
                    <w:rPr>
                      <w:spacing w:val="1"/>
                    </w:rPr>
                    <w:t> </w:t>
                  </w:r>
                  <w:r>
                    <w:rPr/>
                    <w:t>tắt.</w:t>
                  </w:r>
                </w:p>
                <w:p>
                  <w:pPr>
                    <w:pStyle w:val="BodyText"/>
                    <w:spacing w:line="340" w:lineRule="exact" w:before="5"/>
                    <w:ind w:left="1666" w:right="2950"/>
                    <w:jc w:val="both"/>
                  </w:pPr>
                  <w:r>
                    <w:rPr/>
                    <w:t>Hai vi điều khiển giao tiếp bất đồng </w:t>
                  </w:r>
                  <w:r>
                    <w:rPr>
                      <w:spacing w:val="-3"/>
                    </w:rPr>
                    <w:t>bộ </w:t>
                  </w:r>
                  <w:r>
                    <w:rPr/>
                    <w:t>tốc </w:t>
                  </w:r>
                  <w:r>
                    <w:rPr>
                      <w:spacing w:val="-3"/>
                    </w:rPr>
                    <w:t>độ </w:t>
                  </w:r>
                  <w:r>
                    <w:rPr/>
                    <w:t>9600 baud. Hãy </w:t>
                  </w:r>
                  <w:r>
                    <w:rPr>
                      <w:spacing w:val="-3"/>
                    </w:rPr>
                    <w:t>vẽ </w:t>
                  </w:r>
                  <w:r>
                    <w:rPr/>
                    <w:t>sơ đồ mạch, viết </w:t>
                  </w:r>
                  <w:r>
                    <w:rPr>
                      <w:spacing w:val="-4"/>
                    </w:rPr>
                    <w:t>lưu </w:t>
                  </w:r>
                  <w:r>
                    <w:rPr/>
                    <w:t>đồ </w:t>
                  </w:r>
                  <w:r>
                    <w:rPr>
                      <w:spacing w:val="-3"/>
                    </w:rPr>
                    <w:t>và </w:t>
                  </w:r>
                  <w:r>
                    <w:rPr/>
                    <w:t>chương trình.</w:t>
                  </w:r>
                </w:p>
              </w:txbxContent>
            </v:textbox>
            <v:fill type="solid"/>
            <v:stroke dashstyle="solid"/>
            <w10:wrap type="topAndBottom"/>
          </v:shape>
        </w:pict>
      </w:r>
    </w:p>
    <w:p>
      <w:pPr>
        <w:pStyle w:val="BodyText"/>
        <w:spacing w:before="8"/>
        <w:rPr>
          <w:sz w:val="28"/>
        </w:rPr>
      </w:pPr>
    </w:p>
    <w:p>
      <w:pPr>
        <w:pStyle w:val="BodyText"/>
        <w:spacing w:before="11"/>
        <w:rPr>
          <w:sz w:val="23"/>
        </w:rPr>
      </w:pPr>
    </w:p>
    <w:p>
      <w:pPr>
        <w:pStyle w:val="Heading3"/>
        <w:numPr>
          <w:ilvl w:val="0"/>
          <w:numId w:val="106"/>
        </w:numPr>
        <w:tabs>
          <w:tab w:pos="567" w:val="left" w:leader="none"/>
          <w:tab w:pos="9954" w:val="left" w:leader="none"/>
        </w:tabs>
        <w:spacing w:line="240" w:lineRule="auto" w:before="86" w:after="0"/>
        <w:ind w:left="1243" w:right="536" w:hanging="1244"/>
        <w:jc w:val="right"/>
      </w:pPr>
      <w:r>
        <w:rPr>
          <w:shd w:fill="FFCC99" w:color="auto" w:val="clear"/>
        </w:rPr>
        <w:t>CÂU HỎI ÔN TẬP – TRẮC</w:t>
      </w:r>
      <w:r>
        <w:rPr>
          <w:spacing w:val="-17"/>
          <w:shd w:fill="FFCC99" w:color="auto" w:val="clear"/>
        </w:rPr>
        <w:t> </w:t>
      </w:r>
      <w:r>
        <w:rPr>
          <w:shd w:fill="FFCC99" w:color="auto" w:val="clear"/>
        </w:rPr>
        <w:t>NGHIỆM</w:t>
        <w:tab/>
      </w:r>
    </w:p>
    <w:p>
      <w:pPr>
        <w:pStyle w:val="Heading4"/>
        <w:numPr>
          <w:ilvl w:val="0"/>
          <w:numId w:val="110"/>
        </w:numPr>
        <w:tabs>
          <w:tab w:pos="595" w:val="left" w:leader="none"/>
          <w:tab w:pos="596" w:val="left" w:leader="none"/>
          <w:tab w:pos="9699" w:val="left" w:leader="none"/>
        </w:tabs>
        <w:spacing w:line="240" w:lineRule="auto" w:before="239" w:after="0"/>
        <w:ind w:left="1526" w:right="536" w:hanging="1527"/>
        <w:jc w:val="right"/>
      </w:pPr>
      <w:r>
        <w:rPr>
          <w:shd w:fill="FFFF99" w:color="auto" w:val="clear"/>
        </w:rPr>
        <w:t>CÂU HỎI ÔN</w:t>
      </w:r>
      <w:r>
        <w:rPr>
          <w:spacing w:val="-3"/>
          <w:shd w:fill="FFFF99" w:color="auto" w:val="clear"/>
        </w:rPr>
        <w:t> </w:t>
      </w:r>
      <w:r>
        <w:rPr>
          <w:shd w:fill="FFFF99" w:color="auto" w:val="clear"/>
        </w:rPr>
        <w:t>TẬP</w:t>
        <w:tab/>
      </w:r>
    </w:p>
    <w:p>
      <w:pPr>
        <w:pStyle w:val="BodyText"/>
        <w:spacing w:line="343" w:lineRule="auto" w:before="176"/>
        <w:ind w:left="676" w:right="715"/>
        <w:jc w:val="both"/>
      </w:pPr>
      <w:r>
        <w:rPr>
          <w:b/>
          <w:i/>
        </w:rPr>
        <w:t>Câu 9-1: </w:t>
      </w:r>
      <w:r>
        <w:rPr/>
        <w:t>Hãy cho biết tên các thanh ghi liên quan đến truyền dữ liệu của vi điều khiển PIC16F887. </w:t>
      </w:r>
      <w:r>
        <w:rPr>
          <w:b/>
          <w:i/>
        </w:rPr>
        <w:t>Câu 9-2: </w:t>
      </w:r>
      <w:r>
        <w:rPr/>
        <w:t>Hãy cho biết chức năng của các bit trong thanh ghi TXSTA của vi điều khiển PIC16F887. </w:t>
      </w:r>
      <w:r>
        <w:rPr>
          <w:b/>
          <w:i/>
        </w:rPr>
        <w:t>Câu 9-3: </w:t>
      </w:r>
      <w:r>
        <w:rPr/>
        <w:t>Hãy cho biết chức năng của các bit trong thanh ghi RCSTA của vi điều khiển PIC16F887.</w:t>
      </w:r>
    </w:p>
    <w:p>
      <w:pPr>
        <w:pStyle w:val="BodyText"/>
        <w:spacing w:line="237" w:lineRule="auto" w:before="4"/>
        <w:ind w:left="676" w:right="1569"/>
        <w:jc w:val="both"/>
      </w:pPr>
      <w:r>
        <w:rPr>
          <w:b/>
          <w:i/>
        </w:rPr>
        <w:t>Câu 9-4: </w:t>
      </w:r>
      <w:r>
        <w:rPr/>
        <w:t>Hãy cho biết chức năng của các bit trong thanh ghi BAUDCTL của vi điều khiển PIC16F887.</w:t>
      </w:r>
    </w:p>
    <w:p>
      <w:pPr>
        <w:pStyle w:val="Heading4"/>
        <w:numPr>
          <w:ilvl w:val="0"/>
          <w:numId w:val="110"/>
        </w:numPr>
        <w:tabs>
          <w:tab w:pos="595" w:val="left" w:leader="none"/>
          <w:tab w:pos="596" w:val="left" w:leader="none"/>
          <w:tab w:pos="9699" w:val="left" w:leader="none"/>
        </w:tabs>
        <w:spacing w:line="240" w:lineRule="auto" w:before="191" w:after="0"/>
        <w:ind w:left="1526" w:right="536" w:hanging="1527"/>
        <w:jc w:val="right"/>
      </w:pPr>
      <w:r>
        <w:rPr>
          <w:shd w:fill="FFFF99" w:color="auto" w:val="clear"/>
        </w:rPr>
        <w:t>CÂU HỎI MỞ</w:t>
      </w:r>
      <w:r>
        <w:rPr>
          <w:spacing w:val="-5"/>
          <w:shd w:fill="FFFF99" w:color="auto" w:val="clear"/>
        </w:rPr>
        <w:t> </w:t>
      </w:r>
      <w:r>
        <w:rPr>
          <w:shd w:fill="FFFF99" w:color="auto" w:val="clear"/>
        </w:rPr>
        <w:t>RỘNG</w:t>
        <w:tab/>
      </w:r>
    </w:p>
    <w:p>
      <w:pPr>
        <w:pStyle w:val="BodyText"/>
        <w:tabs>
          <w:tab w:pos="1809" w:val="left" w:leader="none"/>
        </w:tabs>
        <w:spacing w:before="175"/>
        <w:ind w:left="676"/>
      </w:pPr>
      <w:r>
        <w:rPr>
          <w:b/>
          <w:i/>
        </w:rPr>
        <w:t>Câu</w:t>
      </w:r>
      <w:r>
        <w:rPr>
          <w:b/>
          <w:i/>
          <w:spacing w:val="2"/>
        </w:rPr>
        <w:t> </w:t>
      </w:r>
      <w:r>
        <w:rPr>
          <w:b/>
          <w:i/>
        </w:rPr>
        <w:t>9-5:</w:t>
        <w:tab/>
      </w:r>
      <w:r>
        <w:rPr/>
        <w:t>Hãy tìm hiểu truyền dữ </w:t>
      </w:r>
      <w:r>
        <w:rPr>
          <w:spacing w:val="-3"/>
        </w:rPr>
        <w:t>liệu </w:t>
      </w:r>
      <w:r>
        <w:rPr/>
        <w:t>của vi điều khiển PIC18F4550 </w:t>
      </w:r>
      <w:r>
        <w:rPr>
          <w:spacing w:val="-3"/>
        </w:rPr>
        <w:t>và </w:t>
      </w:r>
      <w:r>
        <w:rPr/>
        <w:t>so sánh với</w:t>
      </w:r>
      <w:r>
        <w:rPr>
          <w:spacing w:val="4"/>
        </w:rPr>
        <w:t> </w:t>
      </w:r>
      <w:r>
        <w:rPr/>
        <w:t>PIC16F887.</w:t>
      </w:r>
    </w:p>
    <w:p>
      <w:pPr>
        <w:pStyle w:val="Heading4"/>
        <w:numPr>
          <w:ilvl w:val="0"/>
          <w:numId w:val="110"/>
        </w:numPr>
        <w:tabs>
          <w:tab w:pos="595" w:val="left" w:leader="none"/>
          <w:tab w:pos="596" w:val="left" w:leader="none"/>
          <w:tab w:pos="9699" w:val="left" w:leader="none"/>
        </w:tabs>
        <w:spacing w:line="240" w:lineRule="auto" w:before="185" w:after="0"/>
        <w:ind w:left="1526" w:right="536" w:hanging="1527"/>
        <w:jc w:val="right"/>
      </w:pPr>
      <w:r>
        <w:rPr>
          <w:shd w:fill="FFFF99" w:color="auto" w:val="clear"/>
        </w:rPr>
        <w:t>CÂU HỎI TRẮC</w:t>
      </w:r>
      <w:r>
        <w:rPr>
          <w:spacing w:val="-12"/>
          <w:shd w:fill="FFFF99" w:color="auto" w:val="clear"/>
        </w:rPr>
        <w:t> </w:t>
      </w:r>
      <w:r>
        <w:rPr>
          <w:shd w:fill="FFFF99" w:color="auto" w:val="clear"/>
        </w:rPr>
        <w:t>NGHIỆM</w:t>
        <w:tab/>
      </w:r>
    </w:p>
    <w:p>
      <w:pPr>
        <w:pStyle w:val="BodyText"/>
        <w:spacing w:before="8"/>
        <w:rPr>
          <w:b/>
          <w:sz w:val="20"/>
        </w:rPr>
      </w:pPr>
    </w:p>
    <w:p>
      <w:pPr>
        <w:pStyle w:val="BodyText"/>
        <w:tabs>
          <w:tab w:pos="1809" w:val="left" w:leader="none"/>
        </w:tabs>
        <w:ind w:left="676"/>
      </w:pPr>
      <w:r>
        <w:rPr>
          <w:b/>
          <w:i/>
        </w:rPr>
        <w:t>Câu</w:t>
      </w:r>
      <w:r>
        <w:rPr>
          <w:b/>
          <w:i/>
          <w:spacing w:val="2"/>
        </w:rPr>
        <w:t> </w:t>
      </w:r>
      <w:r>
        <w:rPr>
          <w:b/>
          <w:i/>
        </w:rPr>
        <w:t>9-1</w:t>
      </w:r>
      <w:r>
        <w:rPr/>
        <w:t>:</w:t>
        <w:tab/>
        <w:t>Vi điều khiển PIC 16F887 có </w:t>
      </w:r>
      <w:r>
        <w:rPr>
          <w:spacing w:val="-3"/>
        </w:rPr>
        <w:t>mấy </w:t>
      </w:r>
      <w:r>
        <w:rPr/>
        <w:t>chế độ truyền dữ liệu</w:t>
      </w:r>
      <w:r>
        <w:rPr>
          <w:spacing w:val="5"/>
        </w:rPr>
        <w:t> </w:t>
      </w:r>
      <w:r>
        <w:rPr/>
        <w:t>ESUART:</w:t>
      </w:r>
    </w:p>
    <w:p>
      <w:pPr>
        <w:pStyle w:val="BodyText"/>
        <w:tabs>
          <w:tab w:pos="3797" w:val="left" w:leader="none"/>
          <w:tab w:pos="6347" w:val="left" w:leader="none"/>
          <w:tab w:pos="8902" w:val="left" w:leader="none"/>
        </w:tabs>
        <w:spacing w:before="117"/>
        <w:ind w:left="1248"/>
      </w:pPr>
      <w:r>
        <w:rPr/>
        <w:t>(a)</w:t>
      </w:r>
      <w:r>
        <w:rPr>
          <w:spacing w:val="13"/>
        </w:rPr>
        <w:t> </w:t>
      </w:r>
      <w:r>
        <w:rPr/>
        <w:t>2</w:t>
        <w:tab/>
        <w:t>(b)</w:t>
      </w:r>
      <w:r>
        <w:rPr>
          <w:spacing w:val="2"/>
        </w:rPr>
        <w:t> </w:t>
      </w:r>
      <w:r>
        <w:rPr/>
        <w:t>3</w:t>
        <w:tab/>
        <w:t>(c)</w:t>
      </w:r>
      <w:r>
        <w:rPr>
          <w:spacing w:val="4"/>
        </w:rPr>
        <w:t> </w:t>
      </w:r>
      <w:r>
        <w:rPr/>
        <w:t>4</w:t>
        <w:tab/>
        <w:t>(d)</w:t>
      </w:r>
      <w:r>
        <w:rPr>
          <w:spacing w:val="4"/>
        </w:rPr>
        <w:t> </w:t>
      </w:r>
      <w:r>
        <w:rPr/>
        <w:t>5</w:t>
      </w:r>
    </w:p>
    <w:p>
      <w:pPr>
        <w:pStyle w:val="BodyText"/>
        <w:tabs>
          <w:tab w:pos="1809" w:val="left" w:leader="none"/>
        </w:tabs>
        <w:spacing w:before="161"/>
        <w:ind w:left="676"/>
      </w:pPr>
      <w:r>
        <w:rPr>
          <w:b/>
          <w:i/>
        </w:rPr>
        <w:t>Câu</w:t>
      </w:r>
      <w:r>
        <w:rPr>
          <w:b/>
          <w:i/>
          <w:spacing w:val="2"/>
        </w:rPr>
        <w:t> </w:t>
      </w:r>
      <w:r>
        <w:rPr>
          <w:b/>
          <w:i/>
        </w:rPr>
        <w:t>9-2</w:t>
      </w:r>
      <w:r>
        <w:rPr/>
        <w:t>:</w:t>
        <w:tab/>
        <w:t>Vi điều khiển PIC 16F887 khi truyền đồng </w:t>
      </w:r>
      <w:r>
        <w:rPr>
          <w:spacing w:val="-3"/>
        </w:rPr>
        <w:t>bộ </w:t>
      </w:r>
      <w:r>
        <w:rPr/>
        <w:t>thì các tín hiệu có tên</w:t>
      </w:r>
      <w:r>
        <w:rPr>
          <w:spacing w:val="-4"/>
        </w:rPr>
        <w:t> là:</w:t>
      </w:r>
    </w:p>
    <w:p>
      <w:pPr>
        <w:pStyle w:val="ListParagraph"/>
        <w:numPr>
          <w:ilvl w:val="1"/>
          <w:numId w:val="110"/>
        </w:numPr>
        <w:tabs>
          <w:tab w:pos="1589" w:val="left" w:leader="none"/>
          <w:tab w:pos="3797" w:val="left" w:leader="none"/>
          <w:tab w:pos="6347" w:val="left" w:leader="none"/>
          <w:tab w:pos="8902" w:val="left" w:leader="none"/>
        </w:tabs>
        <w:spacing w:line="240" w:lineRule="auto" w:before="123" w:after="0"/>
        <w:ind w:left="1589" w:right="0" w:hanging="341"/>
        <w:jc w:val="left"/>
        <w:rPr>
          <w:sz w:val="24"/>
        </w:rPr>
      </w:pPr>
      <w:r>
        <w:rPr>
          <w:sz w:val="24"/>
        </w:rPr>
        <w:t>RxD,</w:t>
      </w:r>
      <w:r>
        <w:rPr>
          <w:spacing w:val="-1"/>
          <w:sz w:val="24"/>
        </w:rPr>
        <w:t> </w:t>
      </w:r>
      <w:r>
        <w:rPr>
          <w:sz w:val="24"/>
        </w:rPr>
        <w:t>TxD</w:t>
        <w:tab/>
        <w:t>(b)</w:t>
      </w:r>
      <w:r>
        <w:rPr>
          <w:spacing w:val="2"/>
          <w:sz w:val="24"/>
        </w:rPr>
        <w:t> </w:t>
      </w:r>
      <w:r>
        <w:rPr>
          <w:sz w:val="24"/>
        </w:rPr>
        <w:t>RxD,</w:t>
      </w:r>
      <w:r>
        <w:rPr>
          <w:spacing w:val="1"/>
          <w:sz w:val="24"/>
        </w:rPr>
        <w:t> </w:t>
      </w:r>
      <w:r>
        <w:rPr>
          <w:sz w:val="24"/>
        </w:rPr>
        <w:t>CK</w:t>
        <w:tab/>
        <w:t>(c)</w:t>
      </w:r>
      <w:r>
        <w:rPr>
          <w:spacing w:val="2"/>
          <w:sz w:val="24"/>
        </w:rPr>
        <w:t> </w:t>
      </w:r>
      <w:r>
        <w:rPr>
          <w:sz w:val="24"/>
        </w:rPr>
        <w:t>TD,</w:t>
      </w:r>
      <w:r>
        <w:rPr>
          <w:spacing w:val="2"/>
          <w:sz w:val="24"/>
        </w:rPr>
        <w:t> </w:t>
      </w:r>
      <w:r>
        <w:rPr>
          <w:sz w:val="24"/>
        </w:rPr>
        <w:t>CK</w:t>
        <w:tab/>
        <w:t>(d) TD,</w:t>
      </w:r>
      <w:r>
        <w:rPr>
          <w:spacing w:val="-1"/>
          <w:sz w:val="24"/>
        </w:rPr>
        <w:t> </w:t>
      </w:r>
      <w:r>
        <w:rPr>
          <w:sz w:val="24"/>
        </w:rPr>
        <w:t>TK</w:t>
      </w:r>
    </w:p>
    <w:p>
      <w:pPr>
        <w:pStyle w:val="BodyText"/>
        <w:tabs>
          <w:tab w:pos="1809" w:val="left" w:leader="none"/>
        </w:tabs>
        <w:spacing w:before="161"/>
        <w:ind w:left="676"/>
      </w:pPr>
      <w:r>
        <w:rPr>
          <w:b/>
          <w:i/>
        </w:rPr>
        <w:t>Câu</w:t>
      </w:r>
      <w:r>
        <w:rPr>
          <w:b/>
          <w:i/>
          <w:spacing w:val="2"/>
        </w:rPr>
        <w:t> </w:t>
      </w:r>
      <w:r>
        <w:rPr>
          <w:b/>
          <w:i/>
        </w:rPr>
        <w:t>9-3</w:t>
      </w:r>
      <w:r>
        <w:rPr/>
        <w:t>:</w:t>
        <w:tab/>
        <w:t>Vi điều khiển PIC 16F887 khi truyền bất đồng </w:t>
      </w:r>
      <w:r>
        <w:rPr>
          <w:spacing w:val="-3"/>
        </w:rPr>
        <w:t>bộ </w:t>
      </w:r>
      <w:r>
        <w:rPr/>
        <w:t>thì các tín hiệu có tên</w:t>
      </w:r>
      <w:r>
        <w:rPr>
          <w:spacing w:val="3"/>
        </w:rPr>
        <w:t> </w:t>
      </w:r>
      <w:r>
        <w:rPr/>
        <w:t>là:</w:t>
      </w:r>
    </w:p>
    <w:p>
      <w:pPr>
        <w:pStyle w:val="BodyText"/>
        <w:tabs>
          <w:tab w:pos="3797" w:val="left" w:leader="none"/>
          <w:tab w:pos="6347" w:val="left" w:leader="none"/>
          <w:tab w:pos="8902" w:val="left" w:leader="none"/>
        </w:tabs>
        <w:spacing w:before="118"/>
        <w:ind w:left="1248"/>
      </w:pPr>
      <w:r>
        <w:rPr/>
        <w:t>(a)</w:t>
      </w:r>
      <w:r>
        <w:rPr>
          <w:spacing w:val="10"/>
        </w:rPr>
        <w:t> </w:t>
      </w:r>
      <w:r>
        <w:rPr/>
        <w:t>RxD, TxD</w:t>
        <w:tab/>
        <w:t>(b)</w:t>
      </w:r>
      <w:r>
        <w:rPr>
          <w:spacing w:val="2"/>
        </w:rPr>
        <w:t> </w:t>
      </w:r>
      <w:r>
        <w:rPr/>
        <w:t>RxD,</w:t>
      </w:r>
      <w:r>
        <w:rPr>
          <w:spacing w:val="1"/>
        </w:rPr>
        <w:t> </w:t>
      </w:r>
      <w:r>
        <w:rPr/>
        <w:t>CK</w:t>
        <w:tab/>
        <w:t>(c)</w:t>
      </w:r>
      <w:r>
        <w:rPr>
          <w:spacing w:val="2"/>
        </w:rPr>
        <w:t> </w:t>
      </w:r>
      <w:r>
        <w:rPr/>
        <w:t>TD,</w:t>
      </w:r>
      <w:r>
        <w:rPr>
          <w:spacing w:val="2"/>
        </w:rPr>
        <w:t> </w:t>
      </w:r>
      <w:r>
        <w:rPr/>
        <w:t>CK</w:t>
        <w:tab/>
        <w:t>(d) TD,</w:t>
      </w:r>
      <w:r>
        <w:rPr>
          <w:spacing w:val="-1"/>
        </w:rPr>
        <w:t> </w:t>
      </w:r>
      <w:r>
        <w:rPr/>
        <w:t>TK</w:t>
      </w:r>
    </w:p>
    <w:p>
      <w:pPr>
        <w:pStyle w:val="BodyText"/>
        <w:tabs>
          <w:tab w:pos="1809" w:val="left" w:leader="none"/>
        </w:tabs>
        <w:spacing w:before="160"/>
        <w:ind w:left="676"/>
      </w:pPr>
      <w:r>
        <w:rPr>
          <w:b/>
          <w:i/>
        </w:rPr>
        <w:t>Câu</w:t>
      </w:r>
      <w:r>
        <w:rPr>
          <w:b/>
          <w:i/>
          <w:spacing w:val="2"/>
        </w:rPr>
        <w:t> </w:t>
      </w:r>
      <w:r>
        <w:rPr>
          <w:b/>
          <w:i/>
        </w:rPr>
        <w:t>9-4</w:t>
      </w:r>
      <w:r>
        <w:rPr/>
        <w:t>:</w:t>
        <w:tab/>
        <w:t>Vi điều khiển PIC 16F887 thì thanh ghi nào thiết lập tốc </w:t>
      </w:r>
      <w:r>
        <w:rPr>
          <w:spacing w:val="-3"/>
        </w:rPr>
        <w:t>độ </w:t>
      </w:r>
      <w:r>
        <w:rPr/>
        <w:t>truyền dữ</w:t>
      </w:r>
      <w:r>
        <w:rPr>
          <w:spacing w:val="-7"/>
        </w:rPr>
        <w:t> </w:t>
      </w:r>
      <w:r>
        <w:rPr/>
        <w:t>liệu:</w:t>
      </w:r>
    </w:p>
    <w:p>
      <w:pPr>
        <w:pStyle w:val="BodyText"/>
        <w:tabs>
          <w:tab w:pos="3797" w:val="left" w:leader="none"/>
          <w:tab w:pos="8902" w:val="left" w:leader="none"/>
        </w:tabs>
        <w:spacing w:before="123"/>
        <w:ind w:left="1248"/>
      </w:pPr>
      <w:r>
        <w:rPr/>
        <w:pict>
          <v:shape style="position:absolute;margin-left:354.380005pt;margin-top:6.661125pt;width:72.850pt;height:13.3pt;mso-position-horizontal-relative:page;mso-position-vertical-relative:paragraph;z-index:-29032960" type="#_x0000_t202" filled="true" fillcolor="#fdcaca" stroked="false">
            <v:textbox inset="0,0,0,0">
              <w:txbxContent>
                <w:p>
                  <w:pPr>
                    <w:pStyle w:val="BodyText"/>
                    <w:spacing w:line="266" w:lineRule="exact"/>
                  </w:pPr>
                  <w:r>
                    <w:rPr/>
                    <w:t>(c) </w:t>
                  </w:r>
                  <w:r>
                    <w:rPr>
                      <w:spacing w:val="-5"/>
                    </w:rPr>
                    <w:t>BAUDCTL</w:t>
                  </w:r>
                </w:p>
              </w:txbxContent>
            </v:textbox>
            <v:fill opacity="52428f" type="solid"/>
            <w10:wrap type="none"/>
          </v:shape>
        </w:pict>
      </w:r>
      <w:r>
        <w:rPr/>
        <w:t>(a)</w:t>
      </w:r>
      <w:r>
        <w:rPr>
          <w:spacing w:val="11"/>
        </w:rPr>
        <w:t> </w:t>
      </w:r>
      <w:r>
        <w:rPr/>
        <w:t>TXSTA</w:t>
        <w:tab/>
        <w:t>(b)</w:t>
      </w:r>
      <w:r>
        <w:rPr>
          <w:spacing w:val="2"/>
        </w:rPr>
        <w:t> </w:t>
      </w:r>
      <w:r>
        <w:rPr/>
        <w:t>RCSTA</w:t>
        <w:tab/>
        <w:t>(d)</w:t>
      </w:r>
      <w:r>
        <w:rPr>
          <w:spacing w:val="-1"/>
        </w:rPr>
        <w:t> </w:t>
      </w:r>
      <w:r>
        <w:rPr/>
        <w:t>TMOD</w:t>
      </w:r>
    </w:p>
    <w:p>
      <w:pPr>
        <w:spacing w:after="0"/>
        <w:sectPr>
          <w:pgSz w:w="11910" w:h="16840"/>
          <w:pgMar w:header="313" w:footer="431" w:top="600" w:bottom="620" w:left="740" w:right="0"/>
        </w:sectPr>
      </w:pPr>
    </w:p>
    <w:p>
      <w:pPr>
        <w:pStyle w:val="BodyText"/>
        <w:tabs>
          <w:tab w:pos="1809" w:val="left" w:leader="none"/>
        </w:tabs>
        <w:spacing w:line="268" w:lineRule="exact"/>
        <w:ind w:left="676"/>
      </w:pPr>
      <w:r>
        <w:rPr>
          <w:b/>
          <w:i/>
        </w:rPr>
        <w:t>Câu</w:t>
      </w:r>
      <w:r>
        <w:rPr>
          <w:b/>
          <w:i/>
          <w:spacing w:val="2"/>
        </w:rPr>
        <w:t> </w:t>
      </w:r>
      <w:r>
        <w:rPr>
          <w:b/>
          <w:i/>
        </w:rPr>
        <w:t>9-5</w:t>
      </w:r>
      <w:r>
        <w:rPr/>
        <w:t>:</w:t>
        <w:tab/>
        <w:t>Trong công thức tính tốc </w:t>
      </w:r>
      <w:r>
        <w:rPr>
          <w:spacing w:val="-3"/>
        </w:rPr>
        <w:t>độ </w:t>
      </w:r>
      <w:r>
        <w:rPr/>
        <w:t>của PIC16F887 thì biến “F</w:t>
      </w:r>
      <w:r>
        <w:rPr>
          <w:vertAlign w:val="subscript"/>
        </w:rPr>
        <w:t>OSC</w:t>
      </w:r>
      <w:r>
        <w:rPr>
          <w:vertAlign w:val="baseline"/>
        </w:rPr>
        <w:t>”</w:t>
      </w:r>
      <w:r>
        <w:rPr>
          <w:spacing w:val="4"/>
          <w:vertAlign w:val="baseline"/>
        </w:rPr>
        <w:t> </w:t>
      </w:r>
      <w:r>
        <w:rPr>
          <w:spacing w:val="-4"/>
          <w:vertAlign w:val="baseline"/>
        </w:rPr>
        <w:t>là:</w:t>
      </w:r>
    </w:p>
    <w:p>
      <w:pPr>
        <w:pStyle w:val="BodyText"/>
        <w:spacing w:before="122"/>
        <w:ind w:left="1248"/>
      </w:pPr>
      <w:r>
        <w:rPr/>
        <w:pict>
          <v:shape style="position:absolute;margin-left:354.380005pt;margin-top:6.611154pt;width:177.9pt;height:13.3pt;mso-position-horizontal-relative:page;mso-position-vertical-relative:paragraph;z-index:16409088" type="#_x0000_t202" filled="true" fillcolor="#fdcaca" stroked="false">
            <v:textbox inset="0,0,0,0">
              <w:txbxContent>
                <w:p>
                  <w:pPr>
                    <w:pStyle w:val="BodyText"/>
                    <w:spacing w:line="266" w:lineRule="exact"/>
                  </w:pPr>
                  <w:r>
                    <w:rPr/>
                    <w:t>(b) Tần số dao động của </w:t>
                  </w:r>
                  <w:r>
                    <w:rPr>
                      <w:spacing w:val="2"/>
                    </w:rPr>
                    <w:t>tụ </w:t>
                  </w:r>
                  <w:r>
                    <w:rPr/>
                    <w:t>thạch </w:t>
                  </w:r>
                  <w:r>
                    <w:rPr>
                      <w:spacing w:val="-5"/>
                    </w:rPr>
                    <w:t>anh</w:t>
                  </w:r>
                </w:p>
              </w:txbxContent>
            </v:textbox>
            <v:fill opacity="52428f" type="solid"/>
            <w10:wrap type="none"/>
          </v:shape>
        </w:pict>
      </w:r>
      <w:r>
        <w:rPr/>
        <w:t>(a) Tần số dao động của timer T1</w:t>
      </w:r>
    </w:p>
    <w:p>
      <w:pPr>
        <w:pStyle w:val="BodyText"/>
        <w:tabs>
          <w:tab w:pos="6347" w:val="left" w:leader="none"/>
        </w:tabs>
        <w:spacing w:before="41"/>
        <w:ind w:left="1248"/>
      </w:pPr>
      <w:r>
        <w:rPr/>
        <w:t>(c) Tần số dao động của</w:t>
      </w:r>
      <w:r>
        <w:rPr>
          <w:spacing w:val="-6"/>
        </w:rPr>
        <w:t> </w:t>
      </w:r>
      <w:r>
        <w:rPr/>
        <w:t>timer</w:t>
      </w:r>
      <w:r>
        <w:rPr>
          <w:spacing w:val="1"/>
        </w:rPr>
        <w:t> </w:t>
      </w:r>
      <w:r>
        <w:rPr/>
        <w:t>T0</w:t>
        <w:tab/>
        <w:t>(d) Tần số dao động của</w:t>
      </w:r>
      <w:r>
        <w:rPr>
          <w:spacing w:val="9"/>
        </w:rPr>
        <w:t> </w:t>
      </w:r>
      <w:r>
        <w:rPr/>
        <w:t>ADC</w:t>
      </w:r>
    </w:p>
    <w:p>
      <w:pPr>
        <w:pStyle w:val="BodyText"/>
        <w:spacing w:before="161"/>
        <w:ind w:left="676"/>
      </w:pPr>
      <w:r>
        <w:rPr>
          <w:b/>
          <w:i/>
        </w:rPr>
        <w:t>Câu 9-21</w:t>
      </w:r>
      <w:r>
        <w:rPr/>
        <w:t>: Cặp thanh ghi nào của PIC16F887 lưu giá trị để tạo tốc độ baud:</w:t>
      </w:r>
    </w:p>
    <w:p>
      <w:pPr>
        <w:pStyle w:val="BodyText"/>
        <w:tabs>
          <w:tab w:pos="6347" w:val="left" w:leader="none"/>
        </w:tabs>
        <w:spacing w:before="117"/>
        <w:ind w:left="1248"/>
      </w:pPr>
      <w:r>
        <w:rPr/>
        <w:t>(a)</w:t>
      </w:r>
      <w:r>
        <w:rPr>
          <w:spacing w:val="9"/>
        </w:rPr>
        <w:t> </w:t>
      </w:r>
      <w:r>
        <w:rPr/>
        <w:t>TXSTA,</w:t>
      </w:r>
      <w:r>
        <w:rPr>
          <w:spacing w:val="1"/>
        </w:rPr>
        <w:t> </w:t>
      </w:r>
      <w:r>
        <w:rPr/>
        <w:t>RCSTA</w:t>
        <w:tab/>
        <w:t>(b) BAUDCTL,</w:t>
      </w:r>
      <w:r>
        <w:rPr>
          <w:spacing w:val="8"/>
        </w:rPr>
        <w:t> </w:t>
      </w:r>
      <w:r>
        <w:rPr/>
        <w:t>RCSTA</w:t>
      </w:r>
    </w:p>
    <w:p>
      <w:pPr>
        <w:pStyle w:val="BodyText"/>
        <w:tabs>
          <w:tab w:pos="6347" w:val="left" w:leader="none"/>
        </w:tabs>
        <w:spacing w:before="42"/>
        <w:ind w:left="1248"/>
      </w:pPr>
      <w:r>
        <w:rPr/>
        <w:t>(c)</w:t>
      </w:r>
      <w:r>
        <w:rPr>
          <w:spacing w:val="1"/>
        </w:rPr>
        <w:t> </w:t>
      </w:r>
      <w:r>
        <w:rPr/>
        <w:t>TSPBGRH, SPBRGL</w:t>
        <w:tab/>
        <w:t>(d) TSPBGRH,</w:t>
      </w:r>
      <w:r>
        <w:rPr>
          <w:spacing w:val="2"/>
        </w:rPr>
        <w:t> </w:t>
      </w:r>
      <w:r>
        <w:rPr/>
        <w:t>SPBRG</w:t>
      </w:r>
    </w:p>
    <w:p>
      <w:pPr>
        <w:pStyle w:val="BodyText"/>
        <w:spacing w:before="161"/>
        <w:ind w:left="676"/>
      </w:pPr>
      <w:r>
        <w:rPr>
          <w:b/>
          <w:i/>
        </w:rPr>
        <w:t>Câu 9-22</w:t>
      </w:r>
      <w:r>
        <w:rPr/>
        <w:t>: Vi điều khiển PIC 16F887 sử dụng timer nào để thiết lập tốc độ truyền dữ liệu:</w:t>
      </w:r>
    </w:p>
    <w:p>
      <w:pPr>
        <w:pStyle w:val="BodyText"/>
        <w:tabs>
          <w:tab w:pos="6347" w:val="left" w:leader="none"/>
        </w:tabs>
        <w:spacing w:before="122"/>
        <w:ind w:left="1248"/>
      </w:pPr>
      <w:r>
        <w:rPr/>
        <w:t>(a)</w:t>
      </w:r>
      <w:r>
        <w:rPr>
          <w:spacing w:val="13"/>
        </w:rPr>
        <w:t> </w:t>
      </w:r>
      <w:r>
        <w:rPr/>
        <w:t>T0</w:t>
        <w:tab/>
        <w:t>(b)</w:t>
      </w:r>
      <w:r>
        <w:rPr>
          <w:spacing w:val="4"/>
        </w:rPr>
        <w:t> </w:t>
      </w:r>
      <w:r>
        <w:rPr/>
        <w:t>T1</w:t>
      </w:r>
    </w:p>
    <w:p>
      <w:pPr>
        <w:pStyle w:val="BodyText"/>
        <w:spacing w:before="41"/>
        <w:ind w:left="1248"/>
      </w:pPr>
      <w:r>
        <w:rPr/>
        <w:pict>
          <v:shape style="position:absolute;margin-left:354.380005pt;margin-top:2.561137pt;width:107.95pt;height:13.3pt;mso-position-horizontal-relative:page;mso-position-vertical-relative:paragraph;z-index:16408576" type="#_x0000_t202" filled="true" fillcolor="#fdcaca" stroked="false">
            <v:textbox inset="0,0,0,0">
              <w:txbxContent>
                <w:p>
                  <w:pPr>
                    <w:pStyle w:val="BodyText"/>
                    <w:spacing w:line="266" w:lineRule="exact"/>
                  </w:pPr>
                  <w:r>
                    <w:rPr/>
                    <w:t>(d) Không dùng timer</w:t>
                  </w:r>
                </w:p>
              </w:txbxContent>
            </v:textbox>
            <v:fill opacity="52428f" type="solid"/>
            <w10:wrap type="none"/>
          </v:shape>
        </w:pict>
      </w:r>
      <w:r>
        <w:rPr/>
        <w:t>(c) T2</w:t>
      </w:r>
    </w:p>
    <w:p>
      <w:pPr>
        <w:pStyle w:val="BodyText"/>
        <w:spacing w:before="161"/>
        <w:ind w:left="676"/>
      </w:pPr>
      <w:r>
        <w:rPr>
          <w:b/>
          <w:i/>
        </w:rPr>
        <w:t>Câu 9-23</w:t>
      </w:r>
      <w:r>
        <w:rPr/>
        <w:t>: Bit cho phép ngắt và cờ ngắt nhận dữ liệu của PIC 16F887:</w:t>
      </w:r>
    </w:p>
    <w:p>
      <w:pPr>
        <w:pStyle w:val="BodyText"/>
        <w:tabs>
          <w:tab w:pos="6347" w:val="left" w:leader="none"/>
        </w:tabs>
        <w:spacing w:before="123"/>
        <w:ind w:left="1248"/>
      </w:pPr>
      <w:r>
        <w:rPr/>
        <w:t>(a)</w:t>
      </w:r>
      <w:r>
        <w:rPr>
          <w:spacing w:val="11"/>
        </w:rPr>
        <w:t> </w:t>
      </w:r>
      <w:r>
        <w:rPr/>
        <w:t>RCIF,</w:t>
      </w:r>
      <w:r>
        <w:rPr>
          <w:spacing w:val="2"/>
        </w:rPr>
        <w:t> </w:t>
      </w:r>
      <w:r>
        <w:rPr/>
        <w:t>TXIF</w:t>
        <w:tab/>
        <w:t>(b) TXIE, TXIF</w:t>
      </w:r>
    </w:p>
    <w:p>
      <w:pPr>
        <w:pStyle w:val="BodyText"/>
        <w:tabs>
          <w:tab w:pos="6347" w:val="left" w:leader="none"/>
        </w:tabs>
        <w:spacing w:before="40"/>
        <w:ind w:left="1248"/>
      </w:pPr>
      <w:r>
        <w:rPr/>
        <w:t>(c)</w:t>
      </w:r>
      <w:r>
        <w:rPr>
          <w:spacing w:val="1"/>
        </w:rPr>
        <w:t> </w:t>
      </w:r>
      <w:r>
        <w:rPr/>
        <w:t>RCIE,</w:t>
      </w:r>
      <w:r>
        <w:rPr>
          <w:spacing w:val="2"/>
        </w:rPr>
        <w:t> </w:t>
      </w:r>
      <w:r>
        <w:rPr/>
        <w:t>RCIF</w:t>
        <w:tab/>
        <w:t>(d) TXIE,</w:t>
      </w:r>
      <w:r>
        <w:rPr>
          <w:spacing w:val="-6"/>
        </w:rPr>
        <w:t> </w:t>
      </w:r>
      <w:r>
        <w:rPr/>
        <w:t>RCIE</w:t>
      </w:r>
    </w:p>
    <w:p>
      <w:pPr>
        <w:pStyle w:val="BodyText"/>
        <w:spacing w:before="161"/>
        <w:ind w:left="676"/>
      </w:pPr>
      <w:r>
        <w:rPr>
          <w:b/>
          <w:i/>
        </w:rPr>
        <w:t>Câu 9-24</w:t>
      </w:r>
      <w:r>
        <w:rPr/>
        <w:t>: Bit cho phép ngắt và cờ ngắt phát dữ liệu của PIC 16F887:</w:t>
      </w:r>
    </w:p>
    <w:p>
      <w:pPr>
        <w:pStyle w:val="BodyText"/>
        <w:tabs>
          <w:tab w:pos="6347" w:val="left" w:leader="none"/>
        </w:tabs>
        <w:spacing w:before="118"/>
        <w:ind w:left="1248"/>
      </w:pPr>
      <w:r>
        <w:rPr/>
        <w:t>(a)</w:t>
      </w:r>
      <w:r>
        <w:rPr>
          <w:spacing w:val="11"/>
        </w:rPr>
        <w:t> </w:t>
      </w:r>
      <w:r>
        <w:rPr/>
        <w:t>RCIF,</w:t>
      </w:r>
      <w:r>
        <w:rPr>
          <w:spacing w:val="2"/>
        </w:rPr>
        <w:t> </w:t>
      </w:r>
      <w:r>
        <w:rPr/>
        <w:t>TXIF</w:t>
        <w:tab/>
        <w:t>(b) TXIE,</w:t>
      </w:r>
      <w:r>
        <w:rPr>
          <w:spacing w:val="-3"/>
        </w:rPr>
        <w:t> </w:t>
      </w:r>
      <w:r>
        <w:rPr/>
        <w:t>TXIF</w:t>
      </w:r>
    </w:p>
    <w:p>
      <w:pPr>
        <w:pStyle w:val="BodyText"/>
        <w:tabs>
          <w:tab w:pos="6347" w:val="left" w:leader="none"/>
        </w:tabs>
        <w:spacing w:before="41"/>
        <w:ind w:left="1248"/>
      </w:pPr>
      <w:r>
        <w:rPr/>
        <w:t>(c) RCIE,</w:t>
      </w:r>
      <w:r>
        <w:rPr>
          <w:spacing w:val="2"/>
        </w:rPr>
        <w:t> </w:t>
      </w:r>
      <w:r>
        <w:rPr/>
        <w:t>RCIF</w:t>
        <w:tab/>
        <w:t>(d) TXIE,</w:t>
      </w:r>
      <w:r>
        <w:rPr>
          <w:spacing w:val="-6"/>
        </w:rPr>
        <w:t> </w:t>
      </w:r>
      <w:r>
        <w:rPr/>
        <w:t>RCIE</w:t>
      </w:r>
    </w:p>
    <w:p>
      <w:pPr>
        <w:pStyle w:val="BodyText"/>
        <w:spacing w:before="10"/>
        <w:rPr>
          <w:sz w:val="25"/>
        </w:rPr>
      </w:pPr>
      <w:r>
        <w:rPr/>
        <w:pict>
          <v:rect style="position:absolute;margin-left:69.384003pt;margin-top:16.870716pt;width:499.15pt;height:14.4pt;mso-position-horizontal-relative:page;mso-position-vertical-relative:paragraph;z-index:-15049216;mso-wrap-distance-left:0;mso-wrap-distance-right:0" filled="true" fillcolor="#0000ff" stroked="false">
            <v:fill type="solid"/>
            <w10:wrap type="topAndBottom"/>
          </v:rect>
        </w:pict>
      </w:r>
    </w:p>
    <w:p>
      <w:pPr>
        <w:spacing w:after="0"/>
        <w:rPr>
          <w:sz w:val="25"/>
        </w:rPr>
        <w:sectPr>
          <w:pgSz w:w="11910" w:h="16840"/>
          <w:pgMar w:header="283" w:footer="426" w:top="640" w:bottom="660" w:left="740" w:right="0"/>
        </w:sectPr>
      </w:pPr>
    </w:p>
    <w:p>
      <w:pPr>
        <w:pStyle w:val="BodyText"/>
        <w:ind w:left="187"/>
        <w:rPr>
          <w:sz w:val="20"/>
        </w:rPr>
      </w:pPr>
      <w:r>
        <w:rPr>
          <w:sz w:val="20"/>
        </w:rPr>
        <w:pict>
          <v:group style="width:515.9500pt;height:14.45pt;mso-position-horizontal-relative:char;mso-position-vertical-relative:line" coordorigin="0,0" coordsize="10319,289">
            <v:rect style="position:absolute;left:0;top:0;width:10319;height:289" filled="true" fillcolor="#cc99ff" stroked="false">
              <v:fill type="solid"/>
            </v:rect>
          </v:group>
        </w:pict>
      </w:r>
      <w:r>
        <w:rPr>
          <w:sz w:val="20"/>
        </w:rPr>
      </w:r>
    </w:p>
    <w:p>
      <w:pPr>
        <w:pStyle w:val="Heading1"/>
        <w:spacing w:before="18"/>
        <w:ind w:right="345"/>
        <w:rPr>
          <w:i/>
        </w:rPr>
      </w:pPr>
      <w:r>
        <w:rPr/>
        <w:drawing>
          <wp:anchor distT="0" distB="0" distL="0" distR="0" allowOverlap="1" layoutInCell="1" locked="0" behindDoc="0" simplePos="0" relativeHeight="1331">
            <wp:simplePos x="0" y="0"/>
            <wp:positionH relativeFrom="page">
              <wp:posOffset>3026410</wp:posOffset>
            </wp:positionH>
            <wp:positionV relativeFrom="paragraph">
              <wp:posOffset>381785</wp:posOffset>
            </wp:positionV>
            <wp:extent cx="4324944" cy="461962"/>
            <wp:effectExtent l="0" t="0" r="0" b="0"/>
            <wp:wrapTopAndBottom/>
            <wp:docPr id="291" name="image832.png"/>
            <wp:cNvGraphicFramePr>
              <a:graphicFrameLocks noChangeAspect="1"/>
            </wp:cNvGraphicFramePr>
            <a:graphic>
              <a:graphicData uri="http://schemas.openxmlformats.org/drawingml/2006/picture">
                <pic:pic>
                  <pic:nvPicPr>
                    <pic:cNvPr id="292" name="image832.png"/>
                    <pic:cNvPicPr/>
                  </pic:nvPicPr>
                  <pic:blipFill>
                    <a:blip r:embed="rId1043" cstate="print"/>
                    <a:stretch>
                      <a:fillRect/>
                    </a:stretch>
                  </pic:blipFill>
                  <pic:spPr>
                    <a:xfrm>
                      <a:off x="0" y="0"/>
                      <a:ext cx="4324944" cy="461962"/>
                    </a:xfrm>
                    <a:prstGeom prst="rect">
                      <a:avLst/>
                    </a:prstGeom>
                  </pic:spPr>
                </pic:pic>
              </a:graphicData>
            </a:graphic>
          </wp:anchor>
        </w:drawing>
      </w:r>
      <w:r>
        <w:rPr/>
        <w:drawing>
          <wp:anchor distT="0" distB="0" distL="0" distR="0" allowOverlap="1" layoutInCell="1" locked="0" behindDoc="0" simplePos="0" relativeHeight="1332">
            <wp:simplePos x="0" y="0"/>
            <wp:positionH relativeFrom="page">
              <wp:posOffset>3230245</wp:posOffset>
            </wp:positionH>
            <wp:positionV relativeFrom="paragraph">
              <wp:posOffset>1031391</wp:posOffset>
            </wp:positionV>
            <wp:extent cx="4163532" cy="457200"/>
            <wp:effectExtent l="0" t="0" r="0" b="0"/>
            <wp:wrapTopAndBottom/>
            <wp:docPr id="293" name="image833.png"/>
            <wp:cNvGraphicFramePr>
              <a:graphicFrameLocks noChangeAspect="1"/>
            </wp:cNvGraphicFramePr>
            <a:graphic>
              <a:graphicData uri="http://schemas.openxmlformats.org/drawingml/2006/picture">
                <pic:pic>
                  <pic:nvPicPr>
                    <pic:cNvPr id="294" name="image833.png"/>
                    <pic:cNvPicPr/>
                  </pic:nvPicPr>
                  <pic:blipFill>
                    <a:blip r:embed="rId1044" cstate="print"/>
                    <a:stretch>
                      <a:fillRect/>
                    </a:stretch>
                  </pic:blipFill>
                  <pic:spPr>
                    <a:xfrm>
                      <a:off x="0" y="0"/>
                      <a:ext cx="4163532" cy="457200"/>
                    </a:xfrm>
                    <a:prstGeom prst="rect">
                      <a:avLst/>
                    </a:prstGeom>
                  </pic:spPr>
                </pic:pic>
              </a:graphicData>
            </a:graphic>
          </wp:anchor>
        </w:drawing>
      </w:r>
      <w:r>
        <w:rPr/>
        <w:pict>
          <v:rect style="position:absolute;margin-left:69.384003pt;margin-top:131.681885pt;width:515.9500pt;height:14.4pt;mso-position-horizontal-relative:page;mso-position-vertical-relative:paragraph;z-index:-15046144;mso-wrap-distance-left:0;mso-wrap-distance-right:0" filled="true" fillcolor="#cc99ff" stroked="false">
            <v:fill type="solid"/>
            <w10:wrap type="topAndBottom"/>
          </v:rect>
        </w:pict>
      </w:r>
      <w:bookmarkStart w:name="PIC16F887_VXL_CHAPTER_10_VDK_PWM.pdf" w:id="34"/>
      <w:bookmarkEnd w:id="34"/>
      <w:r>
        <w:rPr>
          <w:b w:val="0"/>
          <w:i w:val="0"/>
        </w:rPr>
      </w:r>
      <w:r>
        <w:rPr>
          <w:i/>
          <w:color w:val="FF0000"/>
        </w:rPr>
        <w:t>Chöông 10</w:t>
      </w:r>
    </w:p>
    <w:p>
      <w:pPr>
        <w:pStyle w:val="BodyText"/>
        <w:spacing w:before="9"/>
        <w:rPr>
          <w:b/>
          <w:i/>
          <w:sz w:val="19"/>
        </w:rPr>
      </w:pPr>
    </w:p>
    <w:p>
      <w:pPr>
        <w:pStyle w:val="BodyText"/>
        <w:spacing w:before="2"/>
        <w:rPr>
          <w:b/>
          <w:i/>
          <w:sz w:val="19"/>
        </w:rPr>
      </w:pPr>
    </w:p>
    <w:p>
      <w:pPr>
        <w:pStyle w:val="Heading3"/>
        <w:numPr>
          <w:ilvl w:val="0"/>
          <w:numId w:val="111"/>
        </w:numPr>
        <w:tabs>
          <w:tab w:pos="576" w:val="left" w:leader="none"/>
          <w:tab w:pos="577" w:val="left" w:leader="none"/>
        </w:tabs>
        <w:spacing w:line="322" w:lineRule="exact" w:before="290" w:after="0"/>
        <w:ind w:left="576" w:right="0" w:hanging="361"/>
        <w:jc w:val="left"/>
      </w:pPr>
      <w:r>
        <w:rPr/>
        <w:t>GIỚI</w:t>
      </w:r>
      <w:r>
        <w:rPr>
          <w:spacing w:val="1"/>
        </w:rPr>
        <w:t> </w:t>
      </w:r>
      <w:r>
        <w:rPr/>
        <w:t>THIỆU</w:t>
      </w:r>
    </w:p>
    <w:p>
      <w:pPr>
        <w:pStyle w:val="ListParagraph"/>
        <w:numPr>
          <w:ilvl w:val="0"/>
          <w:numId w:val="111"/>
        </w:numPr>
        <w:tabs>
          <w:tab w:pos="576" w:val="left" w:leader="none"/>
          <w:tab w:pos="577" w:val="left" w:leader="none"/>
        </w:tabs>
        <w:spacing w:line="319" w:lineRule="exact" w:before="0" w:after="0"/>
        <w:ind w:left="576" w:right="0" w:hanging="361"/>
        <w:jc w:val="left"/>
        <w:rPr>
          <w:b/>
          <w:sz w:val="28"/>
        </w:rPr>
      </w:pPr>
      <w:r>
        <w:rPr>
          <w:b/>
          <w:sz w:val="28"/>
        </w:rPr>
        <w:t>KHẢO SÁT</w:t>
      </w:r>
      <w:r>
        <w:rPr>
          <w:b/>
          <w:spacing w:val="3"/>
          <w:sz w:val="28"/>
        </w:rPr>
        <w:t> </w:t>
      </w:r>
      <w:r>
        <w:rPr>
          <w:b/>
          <w:sz w:val="28"/>
        </w:rPr>
        <w:t>PWM</w:t>
      </w:r>
    </w:p>
    <w:p>
      <w:pPr>
        <w:pStyle w:val="ListParagraph"/>
        <w:numPr>
          <w:ilvl w:val="1"/>
          <w:numId w:val="111"/>
        </w:numPr>
        <w:tabs>
          <w:tab w:pos="936" w:val="left" w:leader="none"/>
          <w:tab w:pos="937" w:val="left" w:leader="none"/>
        </w:tabs>
        <w:spacing w:line="272" w:lineRule="exact" w:before="0" w:after="0"/>
        <w:ind w:left="937" w:right="0" w:hanging="361"/>
        <w:jc w:val="left"/>
        <w:rPr>
          <w:rFonts w:ascii="Wingdings" w:hAnsi="Wingdings"/>
          <w:sz w:val="24"/>
        </w:rPr>
      </w:pPr>
      <w:r>
        <w:rPr>
          <w:sz w:val="24"/>
        </w:rPr>
        <w:t>NGUYÊN LÝ ĐIỀU CHẾ ĐỘ RỘNG XUNG</w:t>
      </w:r>
      <w:r>
        <w:rPr>
          <w:spacing w:val="-1"/>
          <w:sz w:val="24"/>
        </w:rPr>
        <w:t> </w:t>
      </w:r>
      <w:r>
        <w:rPr>
          <w:sz w:val="24"/>
        </w:rPr>
        <w:t>PWM</w:t>
      </w:r>
    </w:p>
    <w:p>
      <w:pPr>
        <w:pStyle w:val="ListParagraph"/>
        <w:numPr>
          <w:ilvl w:val="1"/>
          <w:numId w:val="111"/>
        </w:numPr>
        <w:tabs>
          <w:tab w:pos="936" w:val="left" w:leader="none"/>
          <w:tab w:pos="937" w:val="left" w:leader="none"/>
        </w:tabs>
        <w:spacing w:line="275" w:lineRule="exact" w:before="0" w:after="0"/>
        <w:ind w:left="937" w:right="0" w:hanging="361"/>
        <w:jc w:val="left"/>
        <w:rPr>
          <w:rFonts w:ascii="Wingdings" w:hAnsi="Wingdings"/>
          <w:sz w:val="24"/>
        </w:rPr>
      </w:pPr>
      <w:r>
        <w:rPr>
          <w:sz w:val="24"/>
        </w:rPr>
        <w:t>CẤU TRÚC KHỐI ĐIỀU CHẾ ĐỘ RỘNG XUNG</w:t>
      </w:r>
      <w:r>
        <w:rPr>
          <w:spacing w:val="8"/>
          <w:sz w:val="24"/>
        </w:rPr>
        <w:t> </w:t>
      </w:r>
      <w:r>
        <w:rPr>
          <w:sz w:val="24"/>
        </w:rPr>
        <w:t>PWM</w:t>
      </w:r>
    </w:p>
    <w:p>
      <w:pPr>
        <w:pStyle w:val="ListParagraph"/>
        <w:numPr>
          <w:ilvl w:val="1"/>
          <w:numId w:val="111"/>
        </w:numPr>
        <w:tabs>
          <w:tab w:pos="936" w:val="left" w:leader="none"/>
          <w:tab w:pos="937" w:val="left" w:leader="none"/>
        </w:tabs>
        <w:spacing w:line="275" w:lineRule="exact" w:before="3" w:after="0"/>
        <w:ind w:left="937" w:right="0" w:hanging="361"/>
        <w:jc w:val="left"/>
        <w:rPr>
          <w:rFonts w:ascii="Wingdings" w:hAnsi="Wingdings"/>
          <w:sz w:val="24"/>
        </w:rPr>
      </w:pPr>
      <w:r>
        <w:rPr>
          <w:sz w:val="24"/>
        </w:rPr>
        <w:t>TÍNH CHU KỲ XUNG</w:t>
      </w:r>
      <w:r>
        <w:rPr>
          <w:spacing w:val="-8"/>
          <w:sz w:val="24"/>
        </w:rPr>
        <w:t> </w:t>
      </w:r>
      <w:r>
        <w:rPr>
          <w:sz w:val="24"/>
        </w:rPr>
        <w:t>PWM</w:t>
      </w:r>
    </w:p>
    <w:p>
      <w:pPr>
        <w:pStyle w:val="ListParagraph"/>
        <w:numPr>
          <w:ilvl w:val="1"/>
          <w:numId w:val="111"/>
        </w:numPr>
        <w:tabs>
          <w:tab w:pos="936" w:val="left" w:leader="none"/>
          <w:tab w:pos="937" w:val="left" w:leader="none"/>
        </w:tabs>
        <w:spacing w:line="275" w:lineRule="exact" w:before="0" w:after="0"/>
        <w:ind w:left="937" w:right="0" w:hanging="361"/>
        <w:jc w:val="left"/>
        <w:rPr>
          <w:rFonts w:ascii="Wingdings" w:hAnsi="Wingdings"/>
          <w:sz w:val="24"/>
        </w:rPr>
      </w:pPr>
      <w:r>
        <w:rPr>
          <w:sz w:val="24"/>
        </w:rPr>
        <w:t>TÍNH HỆ SỐ CHU </w:t>
      </w:r>
      <w:r>
        <w:rPr>
          <w:spacing w:val="-3"/>
          <w:sz w:val="24"/>
        </w:rPr>
        <w:t>KỲ</w:t>
      </w:r>
      <w:r>
        <w:rPr>
          <w:spacing w:val="-1"/>
          <w:sz w:val="24"/>
        </w:rPr>
        <w:t> </w:t>
      </w:r>
      <w:r>
        <w:rPr>
          <w:sz w:val="24"/>
        </w:rPr>
        <w:t>PWM</w:t>
      </w:r>
    </w:p>
    <w:p>
      <w:pPr>
        <w:pStyle w:val="Heading3"/>
        <w:numPr>
          <w:ilvl w:val="0"/>
          <w:numId w:val="111"/>
        </w:numPr>
        <w:tabs>
          <w:tab w:pos="576" w:val="left" w:leader="none"/>
          <w:tab w:pos="577" w:val="left" w:leader="none"/>
        </w:tabs>
        <w:spacing w:line="319" w:lineRule="exact" w:before="8" w:after="0"/>
        <w:ind w:left="576" w:right="0" w:hanging="361"/>
        <w:jc w:val="left"/>
      </w:pPr>
      <w:r>
        <w:rPr/>
        <w:t>CÁC LỆNH ĐIỀU KHIỂN</w:t>
      </w:r>
      <w:r>
        <w:rPr>
          <w:spacing w:val="11"/>
        </w:rPr>
        <w:t> </w:t>
      </w:r>
      <w:r>
        <w:rPr/>
        <w:t>PWM</w:t>
      </w:r>
    </w:p>
    <w:p>
      <w:pPr>
        <w:pStyle w:val="ListParagraph"/>
        <w:numPr>
          <w:ilvl w:val="1"/>
          <w:numId w:val="111"/>
        </w:numPr>
        <w:tabs>
          <w:tab w:pos="936" w:val="left" w:leader="none"/>
          <w:tab w:pos="937" w:val="left" w:leader="none"/>
        </w:tabs>
        <w:spacing w:line="273" w:lineRule="exact" w:before="0" w:after="0"/>
        <w:ind w:left="937" w:right="0" w:hanging="361"/>
        <w:jc w:val="left"/>
        <w:rPr>
          <w:rFonts w:ascii="Wingdings" w:hAnsi="Wingdings"/>
          <w:sz w:val="22"/>
        </w:rPr>
      </w:pPr>
      <w:r>
        <w:rPr>
          <w:sz w:val="24"/>
        </w:rPr>
        <w:t>LỆNH ĐỊNH </w:t>
      </w:r>
      <w:r>
        <w:rPr>
          <w:spacing w:val="-3"/>
          <w:sz w:val="24"/>
        </w:rPr>
        <w:t>CẤU </w:t>
      </w:r>
      <w:r>
        <w:rPr>
          <w:sz w:val="24"/>
        </w:rPr>
        <w:t>HÌNH KHỐI CCP</w:t>
      </w:r>
      <w:r>
        <w:rPr>
          <w:spacing w:val="12"/>
          <w:sz w:val="24"/>
        </w:rPr>
        <w:t> </w:t>
      </w:r>
      <w:r>
        <w:rPr>
          <w:sz w:val="24"/>
        </w:rPr>
        <w:t>SETUP_CCP(MODE)</w:t>
      </w:r>
    </w:p>
    <w:p>
      <w:pPr>
        <w:pStyle w:val="ListParagraph"/>
        <w:numPr>
          <w:ilvl w:val="1"/>
          <w:numId w:val="111"/>
        </w:numPr>
        <w:tabs>
          <w:tab w:pos="936" w:val="left" w:leader="none"/>
          <w:tab w:pos="937" w:val="left" w:leader="none"/>
        </w:tabs>
        <w:spacing w:line="240" w:lineRule="auto" w:before="41" w:after="0"/>
        <w:ind w:left="937" w:right="0" w:hanging="361"/>
        <w:jc w:val="left"/>
        <w:rPr>
          <w:rFonts w:ascii="Wingdings" w:hAnsi="Wingdings"/>
          <w:sz w:val="22"/>
        </w:rPr>
      </w:pPr>
      <w:r>
        <w:rPr>
          <w:sz w:val="24"/>
        </w:rPr>
        <w:t>LỆNH THIẾT </w:t>
      </w:r>
      <w:r>
        <w:rPr>
          <w:spacing w:val="-3"/>
          <w:sz w:val="24"/>
        </w:rPr>
        <w:t>LẬP </w:t>
      </w:r>
      <w:r>
        <w:rPr>
          <w:sz w:val="24"/>
        </w:rPr>
        <w:t>HỆ SỐ CHU </w:t>
      </w:r>
      <w:r>
        <w:rPr>
          <w:spacing w:val="-3"/>
          <w:sz w:val="24"/>
        </w:rPr>
        <w:t>KỲ</w:t>
      </w:r>
      <w:r>
        <w:rPr>
          <w:spacing w:val="12"/>
          <w:sz w:val="24"/>
        </w:rPr>
        <w:t> </w:t>
      </w:r>
      <w:r>
        <w:rPr>
          <w:sz w:val="24"/>
        </w:rPr>
        <w:t>SET_PMWX_DUTY(VALUE)</w:t>
      </w:r>
    </w:p>
    <w:p>
      <w:pPr>
        <w:pStyle w:val="ListParagraph"/>
        <w:numPr>
          <w:ilvl w:val="1"/>
          <w:numId w:val="111"/>
        </w:numPr>
        <w:tabs>
          <w:tab w:pos="936" w:val="left" w:leader="none"/>
          <w:tab w:pos="937" w:val="left" w:leader="none"/>
        </w:tabs>
        <w:spacing w:line="240" w:lineRule="auto" w:before="41" w:after="0"/>
        <w:ind w:left="937" w:right="0" w:hanging="361"/>
        <w:jc w:val="left"/>
        <w:rPr>
          <w:rFonts w:ascii="Wingdings" w:hAnsi="Wingdings"/>
          <w:sz w:val="22"/>
        </w:rPr>
      </w:pPr>
      <w:r>
        <w:rPr>
          <w:sz w:val="24"/>
        </w:rPr>
        <w:t>LỆNH ĐỊNH </w:t>
      </w:r>
      <w:r>
        <w:rPr>
          <w:spacing w:val="-3"/>
          <w:sz w:val="24"/>
        </w:rPr>
        <w:t>CẤU </w:t>
      </w:r>
      <w:r>
        <w:rPr>
          <w:sz w:val="24"/>
        </w:rPr>
        <w:t>HÌNH CHO TIMER_2 SETUP_TIMER_2</w:t>
      </w:r>
      <w:r>
        <w:rPr>
          <w:spacing w:val="-6"/>
          <w:sz w:val="24"/>
        </w:rPr>
        <w:t> </w:t>
      </w:r>
      <w:r>
        <w:rPr>
          <w:sz w:val="24"/>
        </w:rPr>
        <w:t>(MODE,PERIOD,PASTSCALE)</w:t>
      </w:r>
    </w:p>
    <w:p>
      <w:pPr>
        <w:pStyle w:val="ListParagraph"/>
        <w:numPr>
          <w:ilvl w:val="1"/>
          <w:numId w:val="111"/>
        </w:numPr>
        <w:tabs>
          <w:tab w:pos="936" w:val="left" w:leader="none"/>
          <w:tab w:pos="937" w:val="left" w:leader="none"/>
        </w:tabs>
        <w:spacing w:line="240" w:lineRule="auto" w:before="36" w:after="0"/>
        <w:ind w:left="937" w:right="0" w:hanging="361"/>
        <w:jc w:val="left"/>
        <w:rPr>
          <w:rFonts w:ascii="Wingdings" w:hAnsi="Wingdings"/>
          <w:sz w:val="22"/>
        </w:rPr>
      </w:pPr>
      <w:r>
        <w:rPr>
          <w:sz w:val="24"/>
        </w:rPr>
        <w:t>LỆNH THIẾT </w:t>
      </w:r>
      <w:r>
        <w:rPr>
          <w:spacing w:val="-3"/>
          <w:sz w:val="24"/>
        </w:rPr>
        <w:t>LẬP </w:t>
      </w:r>
      <w:r>
        <w:rPr>
          <w:sz w:val="24"/>
        </w:rPr>
        <w:t>GIÁ TRỊ </w:t>
      </w:r>
      <w:r>
        <w:rPr>
          <w:spacing w:val="-3"/>
          <w:sz w:val="24"/>
        </w:rPr>
        <w:t>BẮT </w:t>
      </w:r>
      <w:r>
        <w:rPr>
          <w:sz w:val="24"/>
        </w:rPr>
        <w:t>ĐẦU CHO TIMER</w:t>
      </w:r>
      <w:r>
        <w:rPr>
          <w:spacing w:val="15"/>
          <w:sz w:val="24"/>
        </w:rPr>
        <w:t> </w:t>
      </w:r>
      <w:r>
        <w:rPr>
          <w:sz w:val="24"/>
        </w:rPr>
        <w:t>SET_TIMERx(value)</w:t>
      </w:r>
    </w:p>
    <w:p>
      <w:pPr>
        <w:pStyle w:val="BodyText"/>
        <w:rPr>
          <w:sz w:val="22"/>
        </w:rPr>
      </w:pPr>
    </w:p>
    <w:p>
      <w:pPr>
        <w:pStyle w:val="Heading3"/>
        <w:numPr>
          <w:ilvl w:val="0"/>
          <w:numId w:val="111"/>
        </w:numPr>
        <w:tabs>
          <w:tab w:pos="576" w:val="left" w:leader="none"/>
          <w:tab w:pos="577" w:val="left" w:leader="none"/>
        </w:tabs>
        <w:spacing w:line="322" w:lineRule="exact" w:before="0" w:after="0"/>
        <w:ind w:left="576" w:right="0" w:hanging="361"/>
        <w:jc w:val="left"/>
      </w:pPr>
      <w:r>
        <w:rPr/>
        <w:t>CÁC CHƯƠNG TRÌNH ỨNG DỤNG</w:t>
      </w:r>
      <w:r>
        <w:rPr>
          <w:spacing w:val="-24"/>
        </w:rPr>
        <w:t> </w:t>
      </w:r>
      <w:r>
        <w:rPr/>
        <w:t>PWM</w:t>
      </w:r>
    </w:p>
    <w:p>
      <w:pPr>
        <w:pStyle w:val="ListParagraph"/>
        <w:numPr>
          <w:ilvl w:val="0"/>
          <w:numId w:val="111"/>
        </w:numPr>
        <w:tabs>
          <w:tab w:pos="576" w:val="left" w:leader="none"/>
          <w:tab w:pos="577" w:val="left" w:leader="none"/>
        </w:tabs>
        <w:spacing w:line="240" w:lineRule="auto" w:before="0" w:after="0"/>
        <w:ind w:left="576" w:right="0" w:hanging="361"/>
        <w:jc w:val="left"/>
        <w:rPr>
          <w:b/>
          <w:sz w:val="28"/>
        </w:rPr>
      </w:pPr>
      <w:r>
        <w:rPr>
          <w:b/>
          <w:sz w:val="28"/>
        </w:rPr>
        <w:t>CÁC CÂU HỎI ÔN TẬP – TRẮC</w:t>
      </w:r>
      <w:r>
        <w:rPr>
          <w:b/>
          <w:spacing w:val="-18"/>
          <w:sz w:val="28"/>
        </w:rPr>
        <w:t> </w:t>
      </w:r>
      <w:r>
        <w:rPr>
          <w:b/>
          <w:sz w:val="28"/>
        </w:rPr>
        <w:t>NGHIỆM</w:t>
      </w:r>
    </w:p>
    <w:p>
      <w:pPr>
        <w:pStyle w:val="BodyText"/>
        <w:rPr>
          <w:b/>
          <w:sz w:val="20"/>
        </w:rPr>
      </w:pPr>
    </w:p>
    <w:p>
      <w:pPr>
        <w:pStyle w:val="BodyText"/>
        <w:spacing w:before="9"/>
        <w:rPr>
          <w:b/>
          <w:sz w:val="29"/>
        </w:rPr>
      </w:pPr>
      <w:r>
        <w:rPr/>
        <w:pict>
          <v:rect style="position:absolute;margin-left:69.384003pt;margin-top:19.116814pt;width:515.9500pt;height:14.4pt;mso-position-horizontal-relative:page;mso-position-vertical-relative:paragraph;z-index:-15045632;mso-wrap-distance-left:0;mso-wrap-distance-right:0" filled="true" fillcolor="#ffcc99" stroked="false">
            <v:fill type="solid"/>
            <w10:wrap type="topAndBottom"/>
          </v:rect>
        </w:pict>
      </w:r>
    </w:p>
    <w:p>
      <w:pPr>
        <w:spacing w:after="0"/>
        <w:rPr>
          <w:sz w:val="29"/>
        </w:rPr>
        <w:sectPr>
          <w:headerReference w:type="even" r:id="rId1041"/>
          <w:footerReference w:type="even" r:id="rId1042"/>
          <w:pgSz w:w="12240" w:h="16280"/>
          <w:pgMar w:header="0" w:footer="0" w:top="500" w:bottom="280" w:left="1200" w:right="220"/>
        </w:sectPr>
      </w:pPr>
    </w:p>
    <w:p>
      <w:pPr>
        <w:pStyle w:val="ListParagraph"/>
        <w:numPr>
          <w:ilvl w:val="0"/>
          <w:numId w:val="112"/>
        </w:numPr>
        <w:tabs>
          <w:tab w:pos="643" w:val="left" w:leader="none"/>
          <w:tab w:pos="644" w:val="left" w:leader="none"/>
          <w:tab w:pos="10506" w:val="left" w:leader="none"/>
        </w:tabs>
        <w:spacing w:line="240" w:lineRule="auto" w:before="22" w:after="0"/>
        <w:ind w:left="643" w:right="0" w:hanging="428"/>
        <w:jc w:val="left"/>
        <w:rPr>
          <w:b/>
          <w:sz w:val="28"/>
        </w:rPr>
      </w:pPr>
      <w:r>
        <w:rPr>
          <w:b/>
          <w:sz w:val="28"/>
          <w:shd w:fill="FFCC99" w:color="auto" w:val="clear"/>
        </w:rPr>
        <w:t>GIỚI</w:t>
      </w:r>
      <w:r>
        <w:rPr>
          <w:b/>
          <w:spacing w:val="-3"/>
          <w:sz w:val="28"/>
          <w:shd w:fill="FFCC99" w:color="auto" w:val="clear"/>
        </w:rPr>
        <w:t> </w:t>
      </w:r>
      <w:r>
        <w:rPr>
          <w:b/>
          <w:sz w:val="28"/>
          <w:shd w:fill="FFCC99" w:color="auto" w:val="clear"/>
        </w:rPr>
        <w:t>THIỆU</w:t>
        <w:tab/>
      </w:r>
    </w:p>
    <w:p>
      <w:pPr>
        <w:pStyle w:val="BodyText"/>
        <w:spacing w:line="242" w:lineRule="auto" w:before="172"/>
        <w:ind w:left="216" w:right="372" w:firstLine="566"/>
      </w:pPr>
      <w:r>
        <w:rPr/>
        <w:t>Vi điều khiển PIC </w:t>
      </w:r>
      <w:r>
        <w:rPr>
          <w:spacing w:val="-3"/>
        </w:rPr>
        <w:t>họ </w:t>
      </w:r>
      <w:r>
        <w:rPr/>
        <w:t>16F887 có 2 </w:t>
      </w:r>
      <w:r>
        <w:rPr>
          <w:spacing w:val="-3"/>
        </w:rPr>
        <w:t>bộ </w:t>
      </w:r>
      <w:r>
        <w:rPr/>
        <w:t>PWM (Pulse Width Modulation) cơ bản dùng để điều khiển tốc </w:t>
      </w:r>
      <w:r>
        <w:rPr>
          <w:spacing w:val="-3"/>
        </w:rPr>
        <w:t>độ </w:t>
      </w:r>
      <w:r>
        <w:rPr/>
        <w:t>động cơ</w:t>
      </w:r>
      <w:r>
        <w:rPr>
          <w:spacing w:val="7"/>
        </w:rPr>
        <w:t> </w:t>
      </w:r>
      <w:r>
        <w:rPr/>
        <w:t>DC.</w:t>
      </w:r>
    </w:p>
    <w:p>
      <w:pPr>
        <w:pStyle w:val="BodyText"/>
        <w:spacing w:line="242" w:lineRule="auto" w:before="57"/>
        <w:ind w:left="216" w:right="372" w:firstLine="566"/>
      </w:pPr>
      <w:r>
        <w:rPr/>
        <w:t>Phần này sẽ khảo sát chi tiết khối PWM của PIC và tập lệnh lập trình C cho PWM, các ứng dụng dùng PWM.</w:t>
      </w:r>
    </w:p>
    <w:p>
      <w:pPr>
        <w:pStyle w:val="Heading3"/>
        <w:numPr>
          <w:ilvl w:val="0"/>
          <w:numId w:val="112"/>
        </w:numPr>
        <w:tabs>
          <w:tab w:pos="783" w:val="left" w:leader="none"/>
          <w:tab w:pos="784" w:val="left" w:leader="none"/>
          <w:tab w:pos="10506" w:val="left" w:leader="none"/>
        </w:tabs>
        <w:spacing w:line="240" w:lineRule="auto" w:before="121" w:after="0"/>
        <w:ind w:left="783" w:right="0" w:hanging="568"/>
        <w:jc w:val="left"/>
      </w:pPr>
      <w:r>
        <w:rPr>
          <w:shd w:fill="FFCC99" w:color="auto" w:val="clear"/>
        </w:rPr>
        <w:t>KHẢO SÁT</w:t>
      </w:r>
      <w:r>
        <w:rPr>
          <w:spacing w:val="-12"/>
          <w:shd w:fill="FFCC99" w:color="auto" w:val="clear"/>
        </w:rPr>
        <w:t> </w:t>
      </w:r>
      <w:r>
        <w:rPr>
          <w:shd w:fill="FFCC99" w:color="auto" w:val="clear"/>
        </w:rPr>
        <w:t>PWM</w:t>
        <w:tab/>
      </w:r>
    </w:p>
    <w:p>
      <w:pPr>
        <w:pStyle w:val="Heading4"/>
        <w:numPr>
          <w:ilvl w:val="1"/>
          <w:numId w:val="112"/>
        </w:numPr>
        <w:tabs>
          <w:tab w:pos="1066" w:val="left" w:leader="none"/>
          <w:tab w:pos="1067" w:val="left" w:leader="none"/>
          <w:tab w:pos="10506" w:val="left" w:leader="none"/>
        </w:tabs>
        <w:spacing w:line="240" w:lineRule="auto" w:before="238" w:after="0"/>
        <w:ind w:left="1066" w:right="0" w:hanging="597"/>
        <w:jc w:val="left"/>
      </w:pPr>
      <w:r>
        <w:rPr>
          <w:shd w:fill="FFFF99" w:color="auto" w:val="clear"/>
        </w:rPr>
        <w:t>NGUYÊN LÝ ĐIỀU CHẾ ĐỘ RỘNG XUNG</w:t>
      </w:r>
      <w:r>
        <w:rPr>
          <w:spacing w:val="-11"/>
          <w:shd w:fill="FFFF99" w:color="auto" w:val="clear"/>
        </w:rPr>
        <w:t> </w:t>
      </w:r>
      <w:r>
        <w:rPr>
          <w:shd w:fill="FFFF99" w:color="auto" w:val="clear"/>
        </w:rPr>
        <w:t>PWM</w:t>
        <w:tab/>
      </w:r>
    </w:p>
    <w:p>
      <w:pPr>
        <w:pStyle w:val="BodyText"/>
        <w:spacing w:line="237" w:lineRule="auto" w:before="178"/>
        <w:ind w:left="216" w:right="347" w:firstLine="600"/>
        <w:jc w:val="both"/>
      </w:pPr>
      <w:r>
        <w:rPr/>
        <w:t>Nguyên lý điều chế độ rộng xung là mạch tạo ra xung vuông có chu kỳ là hằng số nhưng hệ số công tác (còn gọi là hệ số chu kỳ - duty cycle) có thể thay đổi được. Sự thay đổi của hệ số chu kỳ làm thay đổi điện áp trung bình hoặc dòng điện trung bình.</w:t>
      </w:r>
    </w:p>
    <w:p>
      <w:pPr>
        <w:pStyle w:val="BodyText"/>
        <w:spacing w:line="237" w:lineRule="auto" w:before="126"/>
        <w:ind w:left="216" w:right="345" w:firstLine="600"/>
        <w:jc w:val="both"/>
      </w:pPr>
      <w:r>
        <w:rPr/>
        <w:t>Sự thay đổi điện áp hoặc dòng trung bình dùng để điều khiển các tải như động cơ DC thì làm thay đổi tốc độ động cơ, điều khiển bóng đèn thì làm thay đổi cường độ sáng của bóng đèn, …</w:t>
      </w:r>
    </w:p>
    <w:p>
      <w:pPr>
        <w:pStyle w:val="BodyText"/>
        <w:spacing w:before="123"/>
        <w:ind w:left="816"/>
        <w:jc w:val="both"/>
      </w:pPr>
      <w:r>
        <w:rPr/>
        <w:pict>
          <v:shape style="position:absolute;margin-left:157.848618pt;margin-top:25.351244pt;width:363.65pt;height:245.85pt;mso-position-horizontal-relative:page;mso-position-vertical-relative:paragraph;z-index:16413184" type="#_x0000_t202" filled="false" stroked="false">
            <v:textbox inset="0,0,0,0">
              <w:txbxContent>
                <w:tbl>
                  <w:tblPr>
                    <w:tblW w:w="0" w:type="auto"/>
                    <w:jc w:val="left"/>
                    <w:tblInd w:w="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19"/>
                    <w:gridCol w:w="519"/>
                    <w:gridCol w:w="519"/>
                    <w:gridCol w:w="519"/>
                    <w:gridCol w:w="519"/>
                    <w:gridCol w:w="519"/>
                    <w:gridCol w:w="519"/>
                    <w:gridCol w:w="519"/>
                    <w:gridCol w:w="519"/>
                    <w:gridCol w:w="519"/>
                    <w:gridCol w:w="519"/>
                    <w:gridCol w:w="519"/>
                    <w:gridCol w:w="519"/>
                    <w:gridCol w:w="519"/>
                  </w:tblGrid>
                  <w:tr>
                    <w:trPr>
                      <w:trHeight w:val="347" w:hRule="atLeast"/>
                    </w:trPr>
                    <w:tc>
                      <w:tcPr>
                        <w:tcW w:w="519" w:type="dxa"/>
                        <w:tcBorders>
                          <w:top w:val="nil"/>
                          <w:left w:val="nil"/>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dashSmallGap" w:sz="6" w:space="0" w:color="000000"/>
                        </w:tcBorders>
                      </w:tcPr>
                      <w:p>
                        <w:pPr>
                          <w:pStyle w:val="TableParagraph"/>
                          <w:rPr>
                            <w:sz w:val="24"/>
                          </w:rPr>
                        </w:pPr>
                      </w:p>
                    </w:tc>
                    <w:tc>
                      <w:tcPr>
                        <w:tcW w:w="519" w:type="dxa"/>
                        <w:tcBorders>
                          <w:top w:val="nil"/>
                          <w:left w:val="dashSmallGap" w:sz="6" w:space="0" w:color="000000"/>
                          <w:right w:val="nil"/>
                        </w:tcBorders>
                      </w:tcPr>
                      <w:p>
                        <w:pPr>
                          <w:pStyle w:val="TableParagraph"/>
                          <w:rPr>
                            <w:sz w:val="24"/>
                          </w:rPr>
                        </w:pPr>
                      </w:p>
                    </w:tc>
                  </w:tr>
                  <w:tr>
                    <w:trPr>
                      <w:trHeight w:val="280" w:hRule="atLeast"/>
                    </w:trPr>
                    <w:tc>
                      <w:tcPr>
                        <w:tcW w:w="519" w:type="dxa"/>
                        <w:vMerge w:val="restart"/>
                        <w:tcBorders>
                          <w:left w:val="nil"/>
                        </w:tcBorders>
                      </w:tcPr>
                      <w:p>
                        <w:pPr>
                          <w:pStyle w:val="TableParagraph"/>
                          <w:rPr>
                            <w:sz w:val="24"/>
                          </w:rPr>
                        </w:pPr>
                      </w:p>
                    </w:tc>
                    <w:tc>
                      <w:tcPr>
                        <w:tcW w:w="519" w:type="dxa"/>
                        <w:tcBorders>
                          <w:left w:val="dashSmallGap" w:sz="6" w:space="0" w:color="000000"/>
                          <w:right w:val="dashSmallGap" w:sz="6" w:space="0" w:color="000000"/>
                        </w:tcBorders>
                      </w:tcPr>
                      <w:p>
                        <w:pPr>
                          <w:pStyle w:val="TableParagraph"/>
                          <w:rPr>
                            <w:sz w:val="2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tcBorders>
                          <w:left w:val="dashSmallGap" w:sz="6" w:space="0" w:color="000000"/>
                          <w:right w:val="dashSmallGap" w:sz="6" w:space="0" w:color="000000"/>
                        </w:tcBorders>
                      </w:tcPr>
                      <w:p>
                        <w:pPr>
                          <w:pStyle w:val="TableParagraph"/>
                          <w:rPr>
                            <w:sz w:val="2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nil"/>
                        </w:tcBorders>
                      </w:tcPr>
                      <w:p>
                        <w:pPr>
                          <w:pStyle w:val="TableParagraph"/>
                          <w:rPr>
                            <w:sz w:val="24"/>
                          </w:rPr>
                        </w:pPr>
                      </w:p>
                    </w:tc>
                  </w:tr>
                  <w:tr>
                    <w:trPr>
                      <w:trHeight w:val="280" w:hRule="atLeast"/>
                    </w:trPr>
                    <w:tc>
                      <w:tcPr>
                        <w:tcW w:w="519" w:type="dxa"/>
                        <w:vMerge/>
                        <w:tcBorders>
                          <w:top w:val="nil"/>
                          <w:left w:val="nil"/>
                        </w:tcBorders>
                      </w:tcPr>
                      <w:p>
                        <w:pPr>
                          <w:rPr>
                            <w:sz w:val="2"/>
                            <w:szCs w:val="2"/>
                          </w:rPr>
                        </w:pPr>
                      </w:p>
                    </w:tc>
                    <w:tc>
                      <w:tcPr>
                        <w:tcW w:w="519" w:type="dxa"/>
                        <w:vMerge w:val="restart"/>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nil"/>
                        </w:tcBorders>
                      </w:tcPr>
                      <w:p>
                        <w:pPr>
                          <w:rPr>
                            <w:sz w:val="2"/>
                            <w:szCs w:val="2"/>
                          </w:rPr>
                        </w:pPr>
                      </w:p>
                    </w:tc>
                  </w:tr>
                  <w:tr>
                    <w:trPr>
                      <w:trHeight w:val="280" w:hRule="atLeast"/>
                    </w:trPr>
                    <w:tc>
                      <w:tcPr>
                        <w:tcW w:w="519" w:type="dxa"/>
                        <w:vMerge w:val="restart"/>
                        <w:tcBorders>
                          <w:left w:val="nil"/>
                        </w:tcBorders>
                      </w:tcPr>
                      <w:p>
                        <w:pPr>
                          <w:pStyle w:val="TableParagraph"/>
                          <w:rPr>
                            <w:sz w:val="24"/>
                          </w:rPr>
                        </w:pPr>
                      </w:p>
                    </w:tc>
                    <w:tc>
                      <w:tcPr>
                        <w:tcW w:w="519" w:type="dxa"/>
                        <w:vMerge/>
                        <w:tcBorders>
                          <w:top w:val="nil"/>
                        </w:tcBorders>
                      </w:tcPr>
                      <w:p>
                        <w:pPr>
                          <w:rPr>
                            <w:sz w:val="2"/>
                            <w:szCs w:val="2"/>
                          </w:rPr>
                        </w:pPr>
                      </w:p>
                    </w:tc>
                    <w:tc>
                      <w:tcPr>
                        <w:tcW w:w="519" w:type="dxa"/>
                        <w:tcBorders>
                          <w:left w:val="dashSmallGap" w:sz="6" w:space="0" w:color="000000"/>
                          <w:right w:val="dashSmallGap" w:sz="6" w:space="0" w:color="000000"/>
                        </w:tcBorders>
                      </w:tcPr>
                      <w:p>
                        <w:pPr>
                          <w:pStyle w:val="TableParagraph"/>
                          <w:rPr>
                            <w:sz w:val="2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tcBorders>
                      </w:tcPr>
                      <w:p>
                        <w:pPr>
                          <w:rPr>
                            <w:sz w:val="2"/>
                            <w:szCs w:val="2"/>
                          </w:rPr>
                        </w:pPr>
                      </w:p>
                    </w:tc>
                    <w:tc>
                      <w:tcPr>
                        <w:tcW w:w="519" w:type="dxa"/>
                        <w:tcBorders>
                          <w:left w:val="dashSmallGap" w:sz="6" w:space="0" w:color="000000"/>
                          <w:right w:val="dashSmallGap" w:sz="6" w:space="0" w:color="000000"/>
                        </w:tcBorders>
                      </w:tcPr>
                      <w:p>
                        <w:pPr>
                          <w:pStyle w:val="TableParagraph"/>
                          <w:rPr>
                            <w:sz w:val="20"/>
                          </w:rPr>
                        </w:pPr>
                      </w:p>
                    </w:tc>
                    <w:tc>
                      <w:tcPr>
                        <w:tcW w:w="519" w:type="dxa"/>
                        <w:vMerge w:val="restart"/>
                        <w:tcBorders>
                          <w:right w:val="nil"/>
                        </w:tcBorders>
                      </w:tcPr>
                      <w:p>
                        <w:pPr>
                          <w:pStyle w:val="TableParagraph"/>
                          <w:rPr>
                            <w:sz w:val="24"/>
                          </w:rPr>
                        </w:pPr>
                      </w:p>
                    </w:tc>
                  </w:tr>
                  <w:tr>
                    <w:trPr>
                      <w:trHeight w:val="280" w:hRule="atLeast"/>
                    </w:trPr>
                    <w:tc>
                      <w:tcPr>
                        <w:tcW w:w="519" w:type="dxa"/>
                        <w:vMerge/>
                        <w:tcBorders>
                          <w:top w:val="nil"/>
                          <w:left w:val="nil"/>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nil"/>
                        </w:tcBorders>
                      </w:tcPr>
                      <w:p>
                        <w:pPr>
                          <w:rPr>
                            <w:sz w:val="2"/>
                            <w:szCs w:val="2"/>
                          </w:rPr>
                        </w:pPr>
                      </w:p>
                    </w:tc>
                  </w:tr>
                  <w:tr>
                    <w:trPr>
                      <w:trHeight w:val="177" w:hRule="atLeast"/>
                    </w:trPr>
                    <w:tc>
                      <w:tcPr>
                        <w:tcW w:w="519" w:type="dxa"/>
                        <w:vMerge w:val="restart"/>
                        <w:tcBorders>
                          <w:left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dashSmallGap" w:sz="6" w:space="0" w:color="000000"/>
                        </w:tcBorders>
                      </w:tcPr>
                      <w:p>
                        <w:pPr>
                          <w:pStyle w:val="TableParagraph"/>
                          <w:rPr>
                            <w:sz w:val="1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nil"/>
                        </w:tcBorders>
                      </w:tcPr>
                      <w:p>
                        <w:pPr>
                          <w:pStyle w:val="TableParagraph"/>
                          <w:rPr>
                            <w:sz w:val="10"/>
                          </w:rPr>
                        </w:pPr>
                      </w:p>
                    </w:tc>
                  </w:tr>
                  <w:tr>
                    <w:trPr>
                      <w:trHeight w:val="280" w:hRule="atLeast"/>
                    </w:trPr>
                    <w:tc>
                      <w:tcPr>
                        <w:tcW w:w="519" w:type="dxa"/>
                        <w:vMerge/>
                        <w:tcBorders>
                          <w:top w:val="nil"/>
                          <w:left w:val="nil"/>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nil"/>
                        </w:tcBorders>
                      </w:tcPr>
                      <w:p>
                        <w:pPr>
                          <w:pStyle w:val="TableParagraph"/>
                          <w:rPr>
                            <w:sz w:val="24"/>
                          </w:rPr>
                        </w:pPr>
                      </w:p>
                    </w:tc>
                  </w:tr>
                  <w:tr>
                    <w:trPr>
                      <w:trHeight w:val="177" w:hRule="atLeast"/>
                    </w:trPr>
                    <w:tc>
                      <w:tcPr>
                        <w:tcW w:w="519" w:type="dxa"/>
                        <w:vMerge w:val="restart"/>
                        <w:tcBorders>
                          <w:left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dashSmallGap" w:sz="6" w:space="0" w:color="000000"/>
                        </w:tcBorders>
                      </w:tcPr>
                      <w:p>
                        <w:pPr>
                          <w:pStyle w:val="TableParagraph"/>
                          <w:rPr>
                            <w:sz w:val="1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nil"/>
                        </w:tcBorders>
                      </w:tcPr>
                      <w:p>
                        <w:pPr>
                          <w:rPr>
                            <w:sz w:val="2"/>
                            <w:szCs w:val="2"/>
                          </w:rPr>
                        </w:pPr>
                      </w:p>
                    </w:tc>
                  </w:tr>
                  <w:tr>
                    <w:trPr>
                      <w:trHeight w:val="280" w:hRule="atLeast"/>
                    </w:trPr>
                    <w:tc>
                      <w:tcPr>
                        <w:tcW w:w="519" w:type="dxa"/>
                        <w:vMerge/>
                        <w:tcBorders>
                          <w:top w:val="nil"/>
                          <w:left w:val="nil"/>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nil"/>
                        </w:tcBorders>
                      </w:tcPr>
                      <w:p>
                        <w:pPr>
                          <w:pStyle w:val="TableParagraph"/>
                          <w:rPr>
                            <w:sz w:val="24"/>
                          </w:rPr>
                        </w:pPr>
                      </w:p>
                    </w:tc>
                  </w:tr>
                  <w:tr>
                    <w:trPr>
                      <w:trHeight w:val="177" w:hRule="atLeast"/>
                    </w:trPr>
                    <w:tc>
                      <w:tcPr>
                        <w:tcW w:w="519" w:type="dxa"/>
                        <w:vMerge w:val="restart"/>
                        <w:tcBorders>
                          <w:left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dashSmallGap" w:sz="6" w:space="0" w:color="000000"/>
                        </w:tcBorders>
                      </w:tcPr>
                      <w:p>
                        <w:pPr>
                          <w:pStyle w:val="TableParagraph"/>
                          <w:rPr>
                            <w:sz w:val="1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nil"/>
                        </w:tcBorders>
                      </w:tcPr>
                      <w:p>
                        <w:pPr>
                          <w:rPr>
                            <w:sz w:val="2"/>
                            <w:szCs w:val="2"/>
                          </w:rPr>
                        </w:pPr>
                      </w:p>
                    </w:tc>
                  </w:tr>
                  <w:tr>
                    <w:trPr>
                      <w:trHeight w:val="280" w:hRule="atLeast"/>
                    </w:trPr>
                    <w:tc>
                      <w:tcPr>
                        <w:tcW w:w="519" w:type="dxa"/>
                        <w:vMerge/>
                        <w:tcBorders>
                          <w:top w:val="nil"/>
                          <w:left w:val="nil"/>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nil"/>
                        </w:tcBorders>
                      </w:tcPr>
                      <w:p>
                        <w:pPr>
                          <w:pStyle w:val="TableParagraph"/>
                          <w:rPr>
                            <w:sz w:val="24"/>
                          </w:rPr>
                        </w:pPr>
                      </w:p>
                    </w:tc>
                  </w:tr>
                  <w:tr>
                    <w:trPr>
                      <w:trHeight w:val="177" w:hRule="atLeast"/>
                    </w:trPr>
                    <w:tc>
                      <w:tcPr>
                        <w:tcW w:w="519" w:type="dxa"/>
                        <w:vMerge w:val="restart"/>
                        <w:tcBorders>
                          <w:left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dashSmallGap" w:sz="6" w:space="0" w:color="000000"/>
                        </w:tcBorders>
                      </w:tcPr>
                      <w:p>
                        <w:pPr>
                          <w:pStyle w:val="TableParagraph"/>
                          <w:rPr>
                            <w:sz w:val="1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nil"/>
                        </w:tcBorders>
                      </w:tcPr>
                      <w:p>
                        <w:pPr>
                          <w:rPr>
                            <w:sz w:val="2"/>
                            <w:szCs w:val="2"/>
                          </w:rPr>
                        </w:pPr>
                      </w:p>
                    </w:tc>
                  </w:tr>
                  <w:tr>
                    <w:trPr>
                      <w:trHeight w:val="280" w:hRule="atLeast"/>
                    </w:trPr>
                    <w:tc>
                      <w:tcPr>
                        <w:tcW w:w="519" w:type="dxa"/>
                        <w:vMerge/>
                        <w:tcBorders>
                          <w:top w:val="nil"/>
                          <w:left w:val="nil"/>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right w:val="nil"/>
                        </w:tcBorders>
                      </w:tcPr>
                      <w:p>
                        <w:pPr>
                          <w:pStyle w:val="TableParagraph"/>
                          <w:rPr>
                            <w:sz w:val="24"/>
                          </w:rPr>
                        </w:pPr>
                      </w:p>
                    </w:tc>
                  </w:tr>
                  <w:tr>
                    <w:trPr>
                      <w:trHeight w:val="177" w:hRule="atLeast"/>
                    </w:trPr>
                    <w:tc>
                      <w:tcPr>
                        <w:tcW w:w="519" w:type="dxa"/>
                        <w:vMerge w:val="restart"/>
                        <w:tcBorders>
                          <w:left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tcBorders>
                          <w:left w:val="dashSmallGap" w:sz="6" w:space="0" w:color="000000"/>
                          <w:right w:val="dashSmallGap" w:sz="6" w:space="0" w:color="000000"/>
                        </w:tcBorders>
                      </w:tcPr>
                      <w:p>
                        <w:pPr>
                          <w:pStyle w:val="TableParagraph"/>
                          <w:rPr>
                            <w:sz w:val="10"/>
                          </w:rPr>
                        </w:pPr>
                      </w:p>
                    </w:tc>
                    <w:tc>
                      <w:tcPr>
                        <w:tcW w:w="519" w:type="dxa"/>
                        <w:vMerge w:val="restart"/>
                        <w:tcBorders>
                          <w:right w:val="dashSmallGap" w:sz="6" w:space="0" w:color="000000"/>
                        </w:tcBorders>
                      </w:tcPr>
                      <w:p>
                        <w:pPr>
                          <w:pStyle w:val="TableParagraph"/>
                          <w:rPr>
                            <w:sz w:val="24"/>
                          </w:rPr>
                        </w:pPr>
                      </w:p>
                    </w:tc>
                    <w:tc>
                      <w:tcPr>
                        <w:tcW w:w="519" w:type="dxa"/>
                        <w:vMerge w:val="restart"/>
                        <w:tcBorders>
                          <w:left w:val="dashSmallGap" w:sz="6" w:space="0" w:color="000000"/>
                          <w:right w:val="dashSmallGap" w:sz="6" w:space="0" w:color="000000"/>
                        </w:tcBorders>
                      </w:tcPr>
                      <w:p>
                        <w:pPr>
                          <w:pStyle w:val="TableParagraph"/>
                          <w:rPr>
                            <w:sz w:val="24"/>
                          </w:rPr>
                        </w:pPr>
                      </w:p>
                    </w:tc>
                    <w:tc>
                      <w:tcPr>
                        <w:tcW w:w="519" w:type="dxa"/>
                        <w:vMerge w:val="restart"/>
                        <w:tcBorders>
                          <w:left w:val="dashSmallGap" w:sz="6" w:space="0" w:color="000000"/>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right w:val="nil"/>
                        </w:tcBorders>
                      </w:tcPr>
                      <w:p>
                        <w:pPr>
                          <w:rPr>
                            <w:sz w:val="2"/>
                            <w:szCs w:val="2"/>
                          </w:rPr>
                        </w:pPr>
                      </w:p>
                    </w:tc>
                  </w:tr>
                  <w:tr>
                    <w:trPr>
                      <w:trHeight w:val="280" w:hRule="atLeast"/>
                    </w:trPr>
                    <w:tc>
                      <w:tcPr>
                        <w:tcW w:w="519" w:type="dxa"/>
                        <w:vMerge/>
                        <w:tcBorders>
                          <w:top w:val="nil"/>
                          <w:left w:val="nil"/>
                        </w:tcBorders>
                      </w:tcPr>
                      <w:p>
                        <w:pPr>
                          <w:rPr>
                            <w:sz w:val="2"/>
                            <w:szCs w:val="2"/>
                          </w:rPr>
                        </w:pPr>
                      </w:p>
                    </w:tc>
                    <w:tc>
                      <w:tcPr>
                        <w:tcW w:w="519" w:type="dxa"/>
                        <w:vMerge w:val="restart"/>
                        <w:tcBorders>
                          <w:bottom w:val="nil"/>
                          <w:right w:val="dashSmallGap" w:sz="6" w:space="0" w:color="000000"/>
                        </w:tcBorders>
                      </w:tcPr>
                      <w:p>
                        <w:pPr>
                          <w:pStyle w:val="TableParagraph"/>
                          <w:rPr>
                            <w:sz w:val="28"/>
                          </w:rPr>
                        </w:pPr>
                      </w:p>
                      <w:p>
                        <w:pPr>
                          <w:pStyle w:val="TableParagraph"/>
                          <w:spacing w:before="3"/>
                          <w:rPr>
                            <w:sz w:val="31"/>
                          </w:rPr>
                        </w:pPr>
                      </w:p>
                      <w:p>
                        <w:pPr>
                          <w:pStyle w:val="TableParagraph"/>
                          <w:ind w:left="26"/>
                          <w:rPr>
                            <w:b/>
                            <w:sz w:val="25"/>
                          </w:rPr>
                        </w:pPr>
                        <w:r>
                          <w:rPr>
                            <w:b/>
                            <w:w w:val="105"/>
                            <w:sz w:val="25"/>
                          </w:rPr>
                          <w:t>1ms</w:t>
                        </w: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tcBorders>
                      </w:tcPr>
                      <w:p>
                        <w:pPr>
                          <w:pStyle w:val="TableParagraph"/>
                          <w:rPr>
                            <w:sz w:val="24"/>
                          </w:rPr>
                        </w:pPr>
                      </w:p>
                    </w:tc>
                    <w:tc>
                      <w:tcPr>
                        <w:tcW w:w="519" w:type="dxa"/>
                        <w:vMerge/>
                        <w:tcBorders>
                          <w:top w:val="nil"/>
                          <w:right w:val="dashSmallGap" w:sz="6" w:space="0" w:color="000000"/>
                        </w:tcBorders>
                      </w:tcPr>
                      <w:p>
                        <w:pPr>
                          <w:rPr>
                            <w:sz w:val="2"/>
                            <w:szCs w:val="2"/>
                          </w:rPr>
                        </w:pPr>
                      </w:p>
                    </w:tc>
                    <w:tc>
                      <w:tcPr>
                        <w:tcW w:w="519" w:type="dxa"/>
                        <w:vMerge/>
                        <w:tcBorders>
                          <w:top w:val="nil"/>
                          <w:left w:val="dashSmallGap" w:sz="6" w:space="0" w:color="000000"/>
                          <w:right w:val="dashSmallGap" w:sz="6" w:space="0" w:color="000000"/>
                        </w:tcBorders>
                      </w:tcPr>
                      <w:p>
                        <w:pPr>
                          <w:rPr>
                            <w:sz w:val="2"/>
                            <w:szCs w:val="2"/>
                          </w:rPr>
                        </w:pPr>
                      </w:p>
                    </w:tc>
                    <w:tc>
                      <w:tcPr>
                        <w:tcW w:w="519" w:type="dxa"/>
                        <w:vMerge/>
                        <w:tcBorders>
                          <w:top w:val="nil"/>
                          <w:left w:val="dashSmallGap" w:sz="6" w:space="0" w:color="000000"/>
                        </w:tcBorders>
                      </w:tcPr>
                      <w:p>
                        <w:pPr>
                          <w:rPr>
                            <w:sz w:val="2"/>
                            <w:szCs w:val="2"/>
                          </w:rPr>
                        </w:pPr>
                      </w:p>
                    </w:tc>
                    <w:tc>
                      <w:tcPr>
                        <w:tcW w:w="519" w:type="dxa"/>
                        <w:vMerge w:val="restart"/>
                        <w:tcBorders>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dashSmallGap" w:sz="6" w:space="0" w:color="000000"/>
                        </w:tcBorders>
                      </w:tcPr>
                      <w:p>
                        <w:pPr>
                          <w:pStyle w:val="TableParagraph"/>
                          <w:rPr>
                            <w:sz w:val="24"/>
                          </w:rPr>
                        </w:pPr>
                      </w:p>
                    </w:tc>
                    <w:tc>
                      <w:tcPr>
                        <w:tcW w:w="519" w:type="dxa"/>
                        <w:vMerge w:val="restart"/>
                        <w:tcBorders>
                          <w:left w:val="dashSmallGap" w:sz="6" w:space="0" w:color="000000"/>
                          <w:bottom w:val="nil"/>
                          <w:right w:val="nil"/>
                        </w:tcBorders>
                      </w:tcPr>
                      <w:p>
                        <w:pPr>
                          <w:pStyle w:val="TableParagraph"/>
                          <w:rPr>
                            <w:sz w:val="24"/>
                          </w:rPr>
                        </w:pPr>
                      </w:p>
                    </w:tc>
                  </w:tr>
                  <w:tr>
                    <w:trPr>
                      <w:trHeight w:val="709" w:hRule="atLeast"/>
                    </w:trPr>
                    <w:tc>
                      <w:tcPr>
                        <w:tcW w:w="519" w:type="dxa"/>
                        <w:tcBorders>
                          <w:left w:val="nil"/>
                          <w:bottom w:val="nil"/>
                          <w:right w:val="dashSmallGap" w:sz="6" w:space="0" w:color="000000"/>
                        </w:tcBorders>
                      </w:tcPr>
                      <w:p>
                        <w:pPr>
                          <w:pStyle w:val="TableParagraph"/>
                          <w:rPr>
                            <w:sz w:val="24"/>
                          </w:rPr>
                        </w:pPr>
                      </w:p>
                    </w:tc>
                    <w:tc>
                      <w:tcPr>
                        <w:tcW w:w="519" w:type="dxa"/>
                        <w:vMerge/>
                        <w:tcBorders>
                          <w:top w:val="nil"/>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tcBorders>
                      </w:tcPr>
                      <w:p>
                        <w:pPr>
                          <w:rPr>
                            <w:sz w:val="2"/>
                            <w:szCs w:val="2"/>
                          </w:rPr>
                        </w:pPr>
                      </w:p>
                    </w:tc>
                    <w:tc>
                      <w:tcPr>
                        <w:tcW w:w="519" w:type="dxa"/>
                        <w:tcBorders>
                          <w:left w:val="dashSmallGap" w:sz="6" w:space="0" w:color="000000"/>
                          <w:bottom w:val="nil"/>
                          <w:right w:val="dashSmallGap" w:sz="6" w:space="0" w:color="000000"/>
                        </w:tcBorders>
                      </w:tcPr>
                      <w:p>
                        <w:pPr>
                          <w:pStyle w:val="TableParagraph"/>
                          <w:rPr>
                            <w:sz w:val="24"/>
                          </w:rPr>
                        </w:pPr>
                      </w:p>
                    </w:tc>
                    <w:tc>
                      <w:tcPr>
                        <w:tcW w:w="519" w:type="dxa"/>
                        <w:tcBorders>
                          <w:left w:val="dashSmallGap" w:sz="6" w:space="0" w:color="000000"/>
                          <w:bottom w:val="nil"/>
                          <w:right w:val="dashSmallGap" w:sz="6" w:space="0" w:color="000000"/>
                        </w:tcBorders>
                      </w:tcPr>
                      <w:p>
                        <w:pPr>
                          <w:pStyle w:val="TableParagraph"/>
                          <w:rPr>
                            <w:sz w:val="24"/>
                          </w:rPr>
                        </w:pPr>
                      </w:p>
                    </w:tc>
                    <w:tc>
                      <w:tcPr>
                        <w:tcW w:w="519" w:type="dxa"/>
                        <w:tcBorders>
                          <w:left w:val="dashSmallGap" w:sz="6" w:space="0" w:color="000000"/>
                          <w:bottom w:val="nil"/>
                          <w:right w:val="dashSmallGap" w:sz="6" w:space="0" w:color="000000"/>
                        </w:tcBorders>
                      </w:tcPr>
                      <w:p>
                        <w:pPr>
                          <w:pStyle w:val="TableParagraph"/>
                          <w:rPr>
                            <w:sz w:val="24"/>
                          </w:rPr>
                        </w:pPr>
                      </w:p>
                    </w:tc>
                    <w:tc>
                      <w:tcPr>
                        <w:tcW w:w="519" w:type="dxa"/>
                        <w:vMerge/>
                        <w:tcBorders>
                          <w:top w:val="nil"/>
                          <w:bottom w:val="nil"/>
                          <w:right w:val="dashSmallGap" w:sz="6" w:space="0" w:color="000000"/>
                        </w:tcBorders>
                      </w:tcPr>
                      <w:p>
                        <w:pPr>
                          <w:rPr>
                            <w:sz w:val="2"/>
                            <w:szCs w:val="2"/>
                          </w:rPr>
                        </w:pPr>
                      </w:p>
                    </w:tc>
                    <w:tc>
                      <w:tcPr>
                        <w:tcW w:w="519" w:type="dxa"/>
                        <w:vMerge/>
                        <w:tcBorders>
                          <w:top w:val="nil"/>
                          <w:left w:val="dashSmallGap" w:sz="6" w:space="0" w:color="000000"/>
                          <w:bottom w:val="nil"/>
                          <w:right w:val="dashSmallGap" w:sz="6" w:space="0" w:color="000000"/>
                        </w:tcBorders>
                      </w:tcPr>
                      <w:p>
                        <w:pPr>
                          <w:rPr>
                            <w:sz w:val="2"/>
                            <w:szCs w:val="2"/>
                          </w:rPr>
                        </w:pPr>
                      </w:p>
                    </w:tc>
                    <w:tc>
                      <w:tcPr>
                        <w:tcW w:w="519" w:type="dxa"/>
                        <w:vMerge/>
                        <w:tcBorders>
                          <w:top w:val="nil"/>
                          <w:left w:val="dashSmallGap" w:sz="6" w:space="0" w:color="000000"/>
                          <w:bottom w:val="nil"/>
                          <w:right w:val="nil"/>
                        </w:tcBorders>
                      </w:tcPr>
                      <w:p>
                        <w:pPr>
                          <w:rPr>
                            <w:sz w:val="2"/>
                            <w:szCs w:val="2"/>
                          </w:rPr>
                        </w:pPr>
                      </w:p>
                    </w:tc>
                  </w:tr>
                </w:tbl>
                <w:p>
                  <w:pPr>
                    <w:pStyle w:val="BodyText"/>
                  </w:pPr>
                </w:p>
              </w:txbxContent>
            </v:textbox>
            <w10:wrap type="none"/>
          </v:shape>
        </w:pict>
      </w:r>
      <w:r>
        <w:rPr/>
        <w:t>Các đạng sóng điều chế độ rộng xung với các hệ số chu kỳ khác nhau như hình 10-1.</w:t>
      </w:r>
    </w:p>
    <w:p>
      <w:pPr>
        <w:pStyle w:val="BodyText"/>
        <w:spacing w:before="6"/>
        <w:rPr>
          <w:sz w:val="20"/>
        </w:rPr>
      </w:pPr>
    </w:p>
    <w:p>
      <w:pPr>
        <w:spacing w:before="0"/>
        <w:ind w:left="1687" w:right="0" w:firstLine="0"/>
        <w:jc w:val="left"/>
        <w:rPr>
          <w:b/>
          <w:sz w:val="25"/>
        </w:rPr>
      </w:pPr>
      <w:r>
        <w:rPr>
          <w:b/>
          <w:w w:val="102"/>
          <w:sz w:val="25"/>
        </w:rPr>
        <w:t>0</w:t>
      </w:r>
    </w:p>
    <w:p>
      <w:pPr>
        <w:pStyle w:val="BodyText"/>
        <w:rPr>
          <w:b/>
          <w:sz w:val="29"/>
        </w:rPr>
      </w:pPr>
    </w:p>
    <w:p>
      <w:pPr>
        <w:spacing w:before="0"/>
        <w:ind w:left="1687" w:right="0" w:firstLine="0"/>
        <w:jc w:val="left"/>
        <w:rPr>
          <w:b/>
          <w:sz w:val="25"/>
        </w:rPr>
      </w:pPr>
      <w:r>
        <w:rPr>
          <w:b/>
          <w:w w:val="102"/>
          <w:sz w:val="25"/>
        </w:rPr>
        <w:t>1</w:t>
      </w:r>
    </w:p>
    <w:p>
      <w:pPr>
        <w:pStyle w:val="BodyText"/>
        <w:rPr>
          <w:b/>
          <w:sz w:val="29"/>
        </w:rPr>
      </w:pPr>
    </w:p>
    <w:p>
      <w:pPr>
        <w:spacing w:before="0"/>
        <w:ind w:left="1687" w:right="0" w:firstLine="0"/>
        <w:jc w:val="left"/>
        <w:rPr>
          <w:b/>
          <w:sz w:val="25"/>
        </w:rPr>
      </w:pPr>
      <w:r>
        <w:rPr>
          <w:b/>
          <w:w w:val="102"/>
          <w:sz w:val="25"/>
        </w:rPr>
        <w:t>2</w:t>
      </w:r>
    </w:p>
    <w:p>
      <w:pPr>
        <w:spacing w:before="200"/>
        <w:ind w:left="1687" w:right="0" w:firstLine="0"/>
        <w:jc w:val="left"/>
        <w:rPr>
          <w:b/>
          <w:sz w:val="25"/>
        </w:rPr>
      </w:pPr>
      <w:r>
        <w:rPr>
          <w:b/>
          <w:w w:val="102"/>
          <w:sz w:val="25"/>
        </w:rPr>
        <w:t>3</w:t>
      </w:r>
    </w:p>
    <w:p>
      <w:pPr>
        <w:spacing w:before="230"/>
        <w:ind w:left="1687" w:right="0" w:firstLine="0"/>
        <w:jc w:val="left"/>
        <w:rPr>
          <w:b/>
          <w:sz w:val="25"/>
        </w:rPr>
      </w:pPr>
      <w:r>
        <w:rPr>
          <w:b/>
          <w:w w:val="102"/>
          <w:sz w:val="25"/>
        </w:rPr>
        <w:t>4</w:t>
      </w:r>
    </w:p>
    <w:p>
      <w:pPr>
        <w:spacing w:before="230"/>
        <w:ind w:left="1687" w:right="0" w:firstLine="0"/>
        <w:jc w:val="left"/>
        <w:rPr>
          <w:b/>
          <w:sz w:val="25"/>
        </w:rPr>
      </w:pPr>
      <w:r>
        <w:rPr>
          <w:b/>
          <w:w w:val="102"/>
          <w:sz w:val="25"/>
        </w:rPr>
        <w:t>5</w:t>
      </w:r>
    </w:p>
    <w:p>
      <w:pPr>
        <w:spacing w:before="230"/>
        <w:ind w:left="1687" w:right="0" w:firstLine="0"/>
        <w:jc w:val="left"/>
        <w:rPr>
          <w:b/>
          <w:sz w:val="25"/>
        </w:rPr>
      </w:pPr>
      <w:r>
        <w:rPr>
          <w:b/>
          <w:w w:val="102"/>
          <w:sz w:val="25"/>
        </w:rPr>
        <w:t>6</w:t>
      </w:r>
    </w:p>
    <w:p>
      <w:pPr>
        <w:spacing w:before="230"/>
        <w:ind w:left="1687" w:right="0" w:firstLine="0"/>
        <w:jc w:val="left"/>
        <w:rPr>
          <w:b/>
          <w:sz w:val="25"/>
        </w:rPr>
      </w:pPr>
      <w:r>
        <w:rPr>
          <w:b/>
          <w:w w:val="102"/>
          <w:sz w:val="25"/>
        </w:rPr>
        <w:t>7</w:t>
      </w:r>
    </w:p>
    <w:p>
      <w:pPr>
        <w:pStyle w:val="BodyText"/>
        <w:rPr>
          <w:b/>
          <w:sz w:val="20"/>
        </w:rPr>
      </w:pPr>
    </w:p>
    <w:p>
      <w:pPr>
        <w:pStyle w:val="BodyText"/>
        <w:rPr>
          <w:b/>
          <w:sz w:val="20"/>
        </w:rPr>
      </w:pPr>
    </w:p>
    <w:p>
      <w:pPr>
        <w:pStyle w:val="BodyText"/>
        <w:spacing w:before="7"/>
        <w:rPr>
          <w:b/>
          <w:sz w:val="13"/>
        </w:rPr>
      </w:pPr>
      <w:r>
        <w:rPr/>
        <w:pict>
          <v:group style="position:absolute;margin-left:183.820404pt;margin-top:9.822464pt;width:26pt;height:4.650pt;mso-position-horizontal-relative:page;mso-position-vertical-relative:paragraph;z-index:-15045120;mso-wrap-distance-left:0;mso-wrap-distance-right:0" coordorigin="3676,196" coordsize="520,93">
            <v:line style="position:absolute" from="3803,242" to="4069,242" stroked="true" strokeweight=".657241pt" strokecolor="#000000">
              <v:stroke dashstyle="solid"/>
            </v:line>
            <v:shape style="position:absolute;left:3676;top:196;width:520;height:93" coordorigin="3676,196" coordsize="520,93" path="m3815,196l3676,242,3815,288,3815,196xm4196,242l4057,196,4057,288,4196,242xe" filled="true" fillcolor="#000000" stroked="false">
              <v:path arrowok="t"/>
              <v:fill type="solid"/>
            </v:shape>
            <w10:wrap type="topAndBottom"/>
          </v:group>
        </w:pict>
      </w:r>
    </w:p>
    <w:p>
      <w:pPr>
        <w:spacing w:before="43"/>
        <w:ind w:left="4864" w:right="5331" w:firstLine="0"/>
        <w:jc w:val="center"/>
        <w:rPr>
          <w:b/>
          <w:sz w:val="25"/>
        </w:rPr>
      </w:pPr>
      <w:r>
        <w:rPr>
          <w:b/>
          <w:w w:val="105"/>
          <w:sz w:val="25"/>
        </w:rPr>
        <w:t>10ms</w:t>
      </w:r>
    </w:p>
    <w:p>
      <w:pPr>
        <w:spacing w:before="238"/>
        <w:ind w:left="3131" w:right="0" w:firstLine="0"/>
        <w:jc w:val="left"/>
        <w:rPr>
          <w:i/>
          <w:sz w:val="24"/>
        </w:rPr>
      </w:pPr>
      <w:r>
        <w:rPr/>
        <w:pict>
          <v:group style="position:absolute;margin-left:183.820404pt;margin-top:-1.899549pt;width:259.75pt;height:4.6pt;mso-position-horizontal-relative:page;mso-position-vertical-relative:paragraph;z-index:16412672" coordorigin="3676,-38" coordsize="5195,92">
            <v:line style="position:absolute" from="3803,8" to="8744,8" stroked="true" strokeweight=".657241pt" strokecolor="#000000">
              <v:stroke dashstyle="solid"/>
            </v:line>
            <v:shape style="position:absolute;left:3676;top:-38;width:5195;height:92" coordorigin="3676,-38" coordsize="5195,92" path="m3815,-38l3676,8,3815,54,3815,-38xm8871,8l8732,-38,8732,54,8871,8xe" filled="true" fillcolor="#000000" stroked="false">
              <v:path arrowok="t"/>
              <v:fill type="solid"/>
            </v:shape>
            <w10:wrap type="none"/>
          </v:group>
        </w:pict>
      </w:r>
      <w:r>
        <w:rPr>
          <w:i/>
          <w:sz w:val="24"/>
        </w:rPr>
        <w:t>Hình 10-1: Dạng sóng điều chế độ rộng xung.</w:t>
      </w:r>
    </w:p>
    <w:p>
      <w:pPr>
        <w:pStyle w:val="BodyText"/>
        <w:spacing w:line="237" w:lineRule="auto" w:before="120"/>
        <w:ind w:left="216" w:right="372" w:firstLine="600"/>
      </w:pPr>
      <w:r>
        <w:rPr/>
        <w:t>Cho chu kỳ 10ms, ở cấp tốc độ 0 thì tín hiệu bằng 0. Điện áp hay dòng trung bình sẽ bằng 0, nếu tín hiệu này điều khiển đèn led thì đèn led sẽ tắt.</w:t>
      </w:r>
    </w:p>
    <w:p>
      <w:pPr>
        <w:pStyle w:val="BodyText"/>
        <w:spacing w:line="237" w:lineRule="auto" w:before="126"/>
        <w:ind w:left="216" w:right="372" w:firstLine="600"/>
      </w:pPr>
      <w:r>
        <w:rPr/>
        <w:t>Ở cấp tốc độ 1 thì tín hiệu điều khiển ở mức 1 chỉ có 1ms, ở mức 0 là 9ms. Giả sử dòng tạo ra là 10 mA khi ở mức 1, khi đó dòng trung bình là (10*1)/10 = 1mA. Led sáng mờ với dòng là 1mA.</w:t>
      </w:r>
    </w:p>
    <w:p>
      <w:pPr>
        <w:pStyle w:val="BodyText"/>
        <w:spacing w:line="237" w:lineRule="auto" w:before="126"/>
        <w:ind w:left="216" w:right="372" w:firstLine="600"/>
      </w:pPr>
      <w:r>
        <w:rPr/>
        <w:t>Ở cấp tốc độ 2 thì tín hiệu điều khiển ở mức 1 chỉ có 2ms, ở mức 0 là 8ms. Giả sử dòng tạo ra là 10 mA khi ở mức 1, khi đó dòng trung bình là (10*2)/10 = 2mA. Led sáng hơn với dòng là 2mA.</w:t>
      </w:r>
    </w:p>
    <w:p>
      <w:pPr>
        <w:pStyle w:val="BodyText"/>
        <w:spacing w:line="237" w:lineRule="auto" w:before="126"/>
        <w:ind w:left="216" w:right="372" w:firstLine="600"/>
      </w:pPr>
      <w:r>
        <w:rPr/>
        <w:t>Ở cấp tốc độ 5 thì tín hiệu điều khiển ở mức 1 chỉ có 5ms, ở mức 0 là 5ms. Giả sử dòng tạo ra là 10 mA khi ở mức 1, khi đó dòng trung bình là (10*5)/10 = 5mA.</w:t>
      </w:r>
    </w:p>
    <w:p>
      <w:pPr>
        <w:pStyle w:val="BodyText"/>
        <w:spacing w:line="237" w:lineRule="auto" w:before="125"/>
        <w:ind w:left="216" w:right="372" w:firstLine="600"/>
      </w:pPr>
      <w:r>
        <w:rPr/>
        <w:t>Ở cấp tốc độ 10 thì tín hiệu điều khiển ở mức 1 là 10ms, ở mức 0 là 0ms. Giả sử dòng tạo ra là 10 mA khi ở mức 1, khi đó dòng trung bình là (10*10)/10 = 10mA. Led sáng cực đại với dòng là 10mA.</w:t>
      </w:r>
    </w:p>
    <w:p>
      <w:pPr>
        <w:pStyle w:val="BodyText"/>
        <w:spacing w:before="124"/>
        <w:ind w:left="816"/>
      </w:pPr>
      <w:r>
        <w:rPr/>
        <w:t>Khi thay đổi hệ số chu kỳ thì chỉ thay đổi thời gian xung ở mức 1, còn chu kỳ thì không đổi.</w:t>
      </w:r>
    </w:p>
    <w:p>
      <w:pPr>
        <w:spacing w:after="0"/>
        <w:sectPr>
          <w:headerReference w:type="even" r:id="rId1045"/>
          <w:headerReference w:type="default" r:id="rId1046"/>
          <w:footerReference w:type="even" r:id="rId1047"/>
          <w:footerReference w:type="default" r:id="rId1048"/>
          <w:pgSz w:w="12240" w:h="16280"/>
          <w:pgMar w:header="283" w:footer="472" w:top="620" w:bottom="660" w:left="1200" w:right="220"/>
          <w:pgNumType w:start="178"/>
        </w:sectPr>
      </w:pPr>
    </w:p>
    <w:p>
      <w:pPr>
        <w:pStyle w:val="BodyText"/>
        <w:spacing w:line="237" w:lineRule="auto" w:before="24"/>
        <w:ind w:left="216" w:right="372" w:firstLine="600"/>
      </w:pPr>
      <w:r>
        <w:rPr/>
        <w:pict>
          <v:shape style="position:absolute;margin-left:65.063004pt;margin-top:14.159938pt;width:524.6pt;height:18.25pt;mso-position-horizontal-relative:page;mso-position-vertical-relative:page;z-index:-29025792" coordorigin="1301,283" coordsize="10492,365" path="m11783,638l1311,638,1311,293,1301,293,1301,648,1311,648,11783,648,11783,638xm11783,283l1311,283,1301,283,1301,293,1311,293,11783,293,11783,283xm11793,293l11784,293,11784,648,11793,648,11793,293xm11793,283l11784,283,11784,293,11793,293,11793,283xe" filled="true" fillcolor="#000000" stroked="false">
            <v:path arrowok="t"/>
            <v:fill type="solid"/>
            <w10:wrap type="none"/>
          </v:shape>
        </w:pict>
      </w:r>
      <w:r>
        <w:rPr/>
        <w:t>Qua phần giới thiệu này đã cho chúng ta biết rõ khái niệm điều chế độ rộng xung, phần tiếp theo chúng ta sẽ khảo sát mạch điện có chức năng tạo ra dạng sóng PWM và các phương trình tính toán để tạo ra chu kỳ tín hiệu và hệ số chu kỳ.</w:t>
      </w:r>
    </w:p>
    <w:p>
      <w:pPr>
        <w:pStyle w:val="Heading4"/>
        <w:numPr>
          <w:ilvl w:val="1"/>
          <w:numId w:val="112"/>
        </w:numPr>
        <w:tabs>
          <w:tab w:pos="1066" w:val="left" w:leader="none"/>
          <w:tab w:pos="1067" w:val="left" w:leader="none"/>
          <w:tab w:pos="10506" w:val="left" w:leader="none"/>
        </w:tabs>
        <w:spacing w:line="240" w:lineRule="auto" w:before="191" w:after="0"/>
        <w:ind w:left="1066" w:right="0" w:hanging="597"/>
        <w:jc w:val="left"/>
      </w:pPr>
      <w:r>
        <w:rPr>
          <w:shd w:fill="FFFF99" w:color="auto" w:val="clear"/>
        </w:rPr>
        <w:t>CẤU TRÚC KHỐI ĐIỀU CHẾ ĐỘ RỘNG XUNG</w:t>
      </w:r>
      <w:r>
        <w:rPr>
          <w:spacing w:val="-17"/>
          <w:shd w:fill="FFFF99" w:color="auto" w:val="clear"/>
        </w:rPr>
        <w:t> </w:t>
      </w:r>
      <w:r>
        <w:rPr>
          <w:shd w:fill="FFFF99" w:color="auto" w:val="clear"/>
        </w:rPr>
        <w:t>PWM</w:t>
        <w:tab/>
      </w:r>
    </w:p>
    <w:p>
      <w:pPr>
        <w:pStyle w:val="BodyText"/>
        <w:spacing w:before="175"/>
        <w:ind w:left="816"/>
        <w:jc w:val="both"/>
      </w:pPr>
      <w:r>
        <w:rPr/>
        <w:t>PWM của PIC16F887 có sơ đồ khối như hình 10-2:</w:t>
      </w:r>
    </w:p>
    <w:p>
      <w:pPr>
        <w:pStyle w:val="BodyText"/>
        <w:spacing w:before="10"/>
        <w:rPr>
          <w:sz w:val="13"/>
        </w:rPr>
      </w:pPr>
      <w:r>
        <w:rPr/>
        <w:drawing>
          <wp:anchor distT="0" distB="0" distL="0" distR="0" allowOverlap="1" layoutInCell="1" locked="0" behindDoc="0" simplePos="0" relativeHeight="1338">
            <wp:simplePos x="0" y="0"/>
            <wp:positionH relativeFrom="page">
              <wp:posOffset>2127898</wp:posOffset>
            </wp:positionH>
            <wp:positionV relativeFrom="paragraph">
              <wp:posOffset>126035</wp:posOffset>
            </wp:positionV>
            <wp:extent cx="4103883" cy="3746563"/>
            <wp:effectExtent l="0" t="0" r="0" b="0"/>
            <wp:wrapTopAndBottom/>
            <wp:docPr id="295" name="image834.jpeg"/>
            <wp:cNvGraphicFramePr>
              <a:graphicFrameLocks noChangeAspect="1"/>
            </wp:cNvGraphicFramePr>
            <a:graphic>
              <a:graphicData uri="http://schemas.openxmlformats.org/drawingml/2006/picture">
                <pic:pic>
                  <pic:nvPicPr>
                    <pic:cNvPr id="296" name="image834.jpeg"/>
                    <pic:cNvPicPr/>
                  </pic:nvPicPr>
                  <pic:blipFill>
                    <a:blip r:embed="rId1049" cstate="print"/>
                    <a:stretch>
                      <a:fillRect/>
                    </a:stretch>
                  </pic:blipFill>
                  <pic:spPr>
                    <a:xfrm>
                      <a:off x="0" y="0"/>
                      <a:ext cx="4103883" cy="3746563"/>
                    </a:xfrm>
                    <a:prstGeom prst="rect">
                      <a:avLst/>
                    </a:prstGeom>
                  </pic:spPr>
                </pic:pic>
              </a:graphicData>
            </a:graphic>
          </wp:anchor>
        </w:drawing>
      </w:r>
    </w:p>
    <w:p>
      <w:pPr>
        <w:spacing w:before="179"/>
        <w:ind w:left="3111" w:right="0" w:firstLine="0"/>
        <w:jc w:val="both"/>
        <w:rPr>
          <w:i/>
          <w:sz w:val="24"/>
        </w:rPr>
      </w:pPr>
      <w:r>
        <w:rPr>
          <w:i/>
          <w:sz w:val="24"/>
        </w:rPr>
        <w:t>Hình 10-2: Sơ đồ khối của PWM PIC 16F887.</w:t>
      </w:r>
    </w:p>
    <w:p>
      <w:pPr>
        <w:pStyle w:val="BodyText"/>
        <w:spacing w:line="237" w:lineRule="auto" w:before="120"/>
        <w:ind w:left="216" w:right="344" w:firstLine="600"/>
        <w:jc w:val="both"/>
      </w:pPr>
      <w:r>
        <w:rPr/>
        <w:t>Khối PWM gồm có 2 mạch so sánh: mạch so sánh 2 dữ liệu 8 bit nằm bên dưới và mạch so sánh 2 dữ liệu 10 bit nằm bên trên.</w:t>
      </w:r>
    </w:p>
    <w:p>
      <w:pPr>
        <w:pStyle w:val="BodyText"/>
        <w:spacing w:before="124"/>
        <w:ind w:left="216" w:right="340" w:firstLine="600"/>
        <w:jc w:val="both"/>
      </w:pPr>
      <w:r>
        <w:rPr/>
        <w:t>Mạch so sánh 8 </w:t>
      </w:r>
      <w:r>
        <w:rPr>
          <w:spacing w:val="-4"/>
        </w:rPr>
        <w:t>bit </w:t>
      </w:r>
      <w:r>
        <w:rPr/>
        <w:t>sẽ so sánh giá trị đếm của Timer2 với giá </w:t>
      </w:r>
      <w:r>
        <w:rPr>
          <w:spacing w:val="3"/>
        </w:rPr>
        <w:t>trị </w:t>
      </w:r>
      <w:r>
        <w:rPr/>
        <w:t>của thanh ghi PR2 (Period Register), </w:t>
      </w:r>
      <w:r>
        <w:rPr>
          <w:spacing w:val="-4"/>
        </w:rPr>
        <w:t>giá </w:t>
      </w:r>
      <w:r>
        <w:rPr/>
        <w:t>trị trong Timer2 tăng </w:t>
      </w:r>
      <w:r>
        <w:rPr>
          <w:spacing w:val="2"/>
        </w:rPr>
        <w:t>từ </w:t>
      </w:r>
      <w:r>
        <w:rPr>
          <w:spacing w:val="-4"/>
        </w:rPr>
        <w:t>giá </w:t>
      </w:r>
      <w:r>
        <w:rPr/>
        <w:t>trị đặt trước cho đến khi bằng giá trị của PR2 thì mạch so sánh sẽ kích flip </w:t>
      </w:r>
      <w:r>
        <w:rPr>
          <w:spacing w:val="-3"/>
        </w:rPr>
        <w:t>flop </w:t>
      </w:r>
      <w:r>
        <w:rPr/>
        <w:t>RS làm ngõ ra RC2/CCP1 lên mức 1. Đồng thời nạp giá trị 10 </w:t>
      </w:r>
      <w:r>
        <w:rPr>
          <w:spacing w:val="-4"/>
        </w:rPr>
        <w:t>bit </w:t>
      </w:r>
      <w:r>
        <w:rPr>
          <w:spacing w:val="2"/>
        </w:rPr>
        <w:t>từ </w:t>
      </w:r>
      <w:r>
        <w:rPr/>
        <w:t>thanh ghi CCPR1L sang thanh ghi</w:t>
      </w:r>
      <w:r>
        <w:rPr>
          <w:spacing w:val="-9"/>
        </w:rPr>
        <w:t> </w:t>
      </w:r>
      <w:r>
        <w:rPr/>
        <w:t>CCPR1H.</w:t>
      </w:r>
    </w:p>
    <w:p>
      <w:pPr>
        <w:pStyle w:val="BodyText"/>
        <w:spacing w:line="237" w:lineRule="auto" w:before="123"/>
        <w:ind w:left="216" w:right="336" w:firstLine="600"/>
        <w:jc w:val="both"/>
      </w:pPr>
      <w:r>
        <w:rPr/>
        <w:t>Timer2 bị reset </w:t>
      </w:r>
      <w:r>
        <w:rPr>
          <w:spacing w:val="-3"/>
        </w:rPr>
        <w:t>và </w:t>
      </w:r>
      <w:r>
        <w:rPr/>
        <w:t>bắt đầu đếm lại cho đến khi giá trị của Timer2 bằng giá trị của CCPR2H </w:t>
      </w:r>
      <w:r>
        <w:rPr>
          <w:spacing w:val="3"/>
        </w:rPr>
        <w:t>thì</w:t>
      </w:r>
      <w:r>
        <w:rPr>
          <w:spacing w:val="66"/>
        </w:rPr>
        <w:t> </w:t>
      </w:r>
      <w:r>
        <w:rPr/>
        <w:t>mạch so sánh sẽ reset flip </w:t>
      </w:r>
      <w:r>
        <w:rPr>
          <w:spacing w:val="-3"/>
        </w:rPr>
        <w:t>flop </w:t>
      </w:r>
      <w:r>
        <w:rPr/>
        <w:t>RS làm ngõ ra RC2/CCP1 </w:t>
      </w:r>
      <w:r>
        <w:rPr>
          <w:spacing w:val="-3"/>
        </w:rPr>
        <w:t>về </w:t>
      </w:r>
      <w:r>
        <w:rPr/>
        <w:t>mức</w:t>
      </w:r>
      <w:r>
        <w:rPr>
          <w:spacing w:val="37"/>
        </w:rPr>
        <w:t> </w:t>
      </w:r>
      <w:r>
        <w:rPr/>
        <w:t>0.</w:t>
      </w:r>
    </w:p>
    <w:p>
      <w:pPr>
        <w:pStyle w:val="BodyText"/>
        <w:spacing w:line="348" w:lineRule="auto" w:before="123"/>
        <w:ind w:left="816" w:right="3864"/>
        <w:jc w:val="both"/>
      </w:pPr>
      <w:r>
        <w:rPr/>
        <w:drawing>
          <wp:anchor distT="0" distB="0" distL="0" distR="0" allowOverlap="1" layoutInCell="1" locked="0" behindDoc="0" simplePos="0" relativeHeight="1339">
            <wp:simplePos x="0" y="0"/>
            <wp:positionH relativeFrom="page">
              <wp:posOffset>2525714</wp:posOffset>
            </wp:positionH>
            <wp:positionV relativeFrom="paragraph">
              <wp:posOffset>609825</wp:posOffset>
            </wp:positionV>
            <wp:extent cx="3210901" cy="1631727"/>
            <wp:effectExtent l="0" t="0" r="0" b="0"/>
            <wp:wrapTopAndBottom/>
            <wp:docPr id="297" name="image835.png"/>
            <wp:cNvGraphicFramePr>
              <a:graphicFrameLocks noChangeAspect="1"/>
            </wp:cNvGraphicFramePr>
            <a:graphic>
              <a:graphicData uri="http://schemas.openxmlformats.org/drawingml/2006/picture">
                <pic:pic>
                  <pic:nvPicPr>
                    <pic:cNvPr id="298" name="image835.png"/>
                    <pic:cNvPicPr/>
                  </pic:nvPicPr>
                  <pic:blipFill>
                    <a:blip r:embed="rId1050" cstate="print"/>
                    <a:stretch>
                      <a:fillRect/>
                    </a:stretch>
                  </pic:blipFill>
                  <pic:spPr>
                    <a:xfrm>
                      <a:off x="0" y="0"/>
                      <a:ext cx="3210901" cy="1631727"/>
                    </a:xfrm>
                    <a:prstGeom prst="rect">
                      <a:avLst/>
                    </a:prstGeom>
                  </pic:spPr>
                </pic:pic>
              </a:graphicData>
            </a:graphic>
          </wp:anchor>
        </w:drawing>
      </w:r>
      <w:r>
        <w:rPr/>
        <w:t>Quá trình này lặp lại lien tục để tạo ra dạng sóng PWM lien tục. Dạng sóng điều chế PWM như hình 10-3:</w:t>
      </w:r>
    </w:p>
    <w:p>
      <w:pPr>
        <w:spacing w:after="0" w:line="348" w:lineRule="auto"/>
        <w:jc w:val="both"/>
        <w:sectPr>
          <w:pgSz w:w="12240" w:h="16280"/>
          <w:pgMar w:header="313" w:footer="472" w:top="600" w:bottom="660" w:left="1200" w:right="220"/>
        </w:sectPr>
      </w:pPr>
    </w:p>
    <w:p>
      <w:pPr>
        <w:spacing w:line="268" w:lineRule="exact" w:before="0"/>
        <w:ind w:left="3928" w:right="0" w:firstLine="0"/>
        <w:jc w:val="left"/>
        <w:rPr>
          <w:i/>
          <w:sz w:val="24"/>
        </w:rPr>
      </w:pPr>
      <w:r>
        <w:rPr>
          <w:i/>
          <w:sz w:val="24"/>
        </w:rPr>
        <w:t>Hình 10-3: Dạng sóng PWM.</w:t>
      </w:r>
    </w:p>
    <w:p>
      <w:pPr>
        <w:pStyle w:val="BodyText"/>
        <w:spacing w:line="237" w:lineRule="auto" w:before="120"/>
        <w:ind w:left="216" w:right="372" w:firstLine="600"/>
      </w:pPr>
      <w:r>
        <w:rPr/>
        <w:t>Chu kỳ không thay đổi, muốn thay đổi thời gian xung ở mức 1 thì ta thay đổi hệ số chu kỳ (Duty Cycle). Khi hệ số chu kỳ thay đổi thì điện áp hay dòng trung bình thay đổi.</w:t>
      </w:r>
    </w:p>
    <w:p>
      <w:pPr>
        <w:pStyle w:val="BodyText"/>
        <w:spacing w:before="123"/>
        <w:ind w:left="816"/>
      </w:pPr>
      <w:r>
        <w:rPr/>
        <w:t>Hệ số chu kỳ càng lớn thì dòng trung bình càng lớn, nếu điều khiển động cơ sẽ làm thay đổi tốc độ.</w:t>
      </w:r>
    </w:p>
    <w:p>
      <w:pPr>
        <w:pStyle w:val="BodyText"/>
        <w:spacing w:before="122"/>
        <w:ind w:left="816"/>
      </w:pPr>
      <w:r>
        <w:rPr>
          <w:b/>
          <w:i/>
        </w:rPr>
        <w:t>Chú ý 1</w:t>
      </w:r>
      <w:r>
        <w:rPr/>
        <w:t>: Để xuất tín hiệu Q của flip flop ra chân RC2/CCP1 thì phải khởi tạo RC2 là port xuất.</w:t>
      </w:r>
    </w:p>
    <w:p>
      <w:pPr>
        <w:pStyle w:val="BodyText"/>
        <w:spacing w:line="237" w:lineRule="auto" w:before="121"/>
        <w:ind w:left="216" w:right="372" w:firstLine="600"/>
      </w:pPr>
      <w:r>
        <w:rPr>
          <w:b/>
          <w:i/>
        </w:rPr>
        <w:t>Chú ý 2</w:t>
      </w:r>
      <w:r>
        <w:rPr/>
        <w:t>: PIC 16F887 có 2 khối PWM nên các tên như CCPx, thanh </w:t>
      </w:r>
      <w:r>
        <w:rPr>
          <w:spacing w:val="2"/>
        </w:rPr>
        <w:t>ghi </w:t>
      </w:r>
      <w:r>
        <w:rPr/>
        <w:t>CCPRxL, CCPRxH với x có thể </w:t>
      </w:r>
      <w:r>
        <w:rPr>
          <w:spacing w:val="-5"/>
        </w:rPr>
        <w:t>là </w:t>
      </w:r>
      <w:r>
        <w:rPr/>
        <w:t>1 hoặc</w:t>
      </w:r>
      <w:r>
        <w:rPr>
          <w:spacing w:val="11"/>
        </w:rPr>
        <w:t> </w:t>
      </w:r>
      <w:r>
        <w:rPr/>
        <w:t>2.</w:t>
      </w:r>
    </w:p>
    <w:p>
      <w:pPr>
        <w:pStyle w:val="Heading4"/>
        <w:numPr>
          <w:ilvl w:val="1"/>
          <w:numId w:val="112"/>
        </w:numPr>
        <w:tabs>
          <w:tab w:pos="1066" w:val="left" w:leader="none"/>
          <w:tab w:pos="1067" w:val="left" w:leader="none"/>
          <w:tab w:pos="10506" w:val="left" w:leader="none"/>
        </w:tabs>
        <w:spacing w:line="240" w:lineRule="auto" w:before="190" w:after="0"/>
        <w:ind w:left="1066" w:right="0" w:hanging="597"/>
        <w:jc w:val="left"/>
      </w:pPr>
      <w:r>
        <w:rPr>
          <w:shd w:fill="FFFF99" w:color="auto" w:val="clear"/>
        </w:rPr>
        <w:t>TÍNH CHU </w:t>
      </w:r>
      <w:r>
        <w:rPr>
          <w:spacing w:val="2"/>
          <w:shd w:fill="FFFF99" w:color="auto" w:val="clear"/>
        </w:rPr>
        <w:t>KỲ </w:t>
      </w:r>
      <w:r>
        <w:rPr>
          <w:shd w:fill="FFFF99" w:color="auto" w:val="clear"/>
        </w:rPr>
        <w:t>XUNG</w:t>
      </w:r>
      <w:r>
        <w:rPr>
          <w:spacing w:val="-14"/>
          <w:shd w:fill="FFFF99" w:color="auto" w:val="clear"/>
        </w:rPr>
        <w:t> </w:t>
      </w:r>
      <w:r>
        <w:rPr>
          <w:shd w:fill="FFFF99" w:color="auto" w:val="clear"/>
        </w:rPr>
        <w:t>PWM</w:t>
        <w:tab/>
      </w:r>
    </w:p>
    <w:p>
      <w:pPr>
        <w:pStyle w:val="BodyText"/>
        <w:spacing w:before="176"/>
        <w:ind w:left="816"/>
      </w:pPr>
      <w:r>
        <w:rPr/>
        <w:t>Chu kỳ PWM của PIC16F887 được tính theo công thức:</w:t>
      </w:r>
    </w:p>
    <w:p>
      <w:pPr>
        <w:spacing w:after="0"/>
        <w:sectPr>
          <w:pgSz w:w="12240" w:h="16280"/>
          <w:pgMar w:header="283" w:footer="472" w:top="640" w:bottom="660" w:left="1200" w:right="220"/>
        </w:sectPr>
      </w:pPr>
    </w:p>
    <w:p>
      <w:pPr>
        <w:pStyle w:val="BodyText"/>
        <w:rPr>
          <w:sz w:val="26"/>
        </w:rPr>
      </w:pPr>
    </w:p>
    <w:p>
      <w:pPr>
        <w:pStyle w:val="BodyText"/>
        <w:rPr>
          <w:sz w:val="31"/>
        </w:rPr>
      </w:pPr>
    </w:p>
    <w:p>
      <w:pPr>
        <w:pStyle w:val="BodyText"/>
        <w:ind w:left="816"/>
      </w:pPr>
      <w:r>
        <w:rPr/>
        <w:t>Trong đó:</w:t>
      </w:r>
    </w:p>
    <w:p>
      <w:pPr>
        <w:spacing w:before="119"/>
        <w:ind w:left="625" w:right="199" w:firstLine="0"/>
        <w:jc w:val="center"/>
        <w:rPr>
          <w:sz w:val="13"/>
        </w:rPr>
      </w:pPr>
      <w:r>
        <w:rPr/>
        <w:br w:type="column"/>
      </w:r>
      <w:r>
        <w:rPr>
          <w:i/>
          <w:w w:val="110"/>
          <w:sz w:val="23"/>
        </w:rPr>
        <w:t>PERIOD</w:t>
      </w:r>
      <w:r>
        <w:rPr>
          <w:i/>
          <w:w w:val="110"/>
          <w:position w:val="-5"/>
          <w:sz w:val="13"/>
        </w:rPr>
        <w:t>PWM </w:t>
      </w:r>
      <w:r>
        <w:rPr>
          <w:rFonts w:ascii="Symbol" w:hAnsi="Symbol"/>
          <w:w w:val="110"/>
          <w:sz w:val="23"/>
        </w:rPr>
        <w:t></w:t>
      </w:r>
      <w:r>
        <w:rPr>
          <w:w w:val="110"/>
          <w:sz w:val="23"/>
        </w:rPr>
        <w:t> [(</w:t>
      </w:r>
      <w:r>
        <w:rPr>
          <w:i/>
          <w:w w:val="110"/>
          <w:sz w:val="23"/>
        </w:rPr>
        <w:t>PR</w:t>
      </w:r>
      <w:r>
        <w:rPr>
          <w:w w:val="110"/>
          <w:sz w:val="23"/>
        </w:rPr>
        <w:t>2) </w:t>
      </w:r>
      <w:r>
        <w:rPr>
          <w:rFonts w:ascii="Symbol" w:hAnsi="Symbol"/>
          <w:w w:val="110"/>
          <w:sz w:val="23"/>
        </w:rPr>
        <w:t></w:t>
      </w:r>
      <w:r>
        <w:rPr>
          <w:w w:val="110"/>
          <w:sz w:val="23"/>
        </w:rPr>
        <w:t>1]* 4*</w:t>
      </w:r>
      <w:r>
        <w:rPr>
          <w:i/>
          <w:w w:val="110"/>
          <w:sz w:val="23"/>
        </w:rPr>
        <w:t>T</w:t>
      </w:r>
      <w:r>
        <w:rPr>
          <w:i/>
          <w:w w:val="110"/>
          <w:position w:val="-5"/>
          <w:sz w:val="13"/>
        </w:rPr>
        <w:t>OSC </w:t>
      </w:r>
      <w:r>
        <w:rPr>
          <w:w w:val="110"/>
          <w:sz w:val="23"/>
        </w:rPr>
        <w:t>* </w:t>
      </w:r>
      <w:r>
        <w:rPr>
          <w:i/>
          <w:w w:val="110"/>
          <w:sz w:val="23"/>
        </w:rPr>
        <w:t>PV</w:t>
      </w:r>
      <w:r>
        <w:rPr>
          <w:i/>
          <w:w w:val="110"/>
          <w:position w:val="-5"/>
          <w:sz w:val="13"/>
        </w:rPr>
        <w:t>TMR</w:t>
      </w:r>
      <w:r>
        <w:rPr>
          <w:w w:val="110"/>
          <w:position w:val="-5"/>
          <w:sz w:val="13"/>
        </w:rPr>
        <w:t>2</w:t>
      </w:r>
    </w:p>
    <w:p>
      <w:pPr>
        <w:pStyle w:val="BodyText"/>
        <w:spacing w:before="221"/>
        <w:ind w:left="122"/>
      </w:pPr>
      <w:r>
        <w:rPr>
          <w:i/>
          <w:sz w:val="23"/>
        </w:rPr>
        <w:t>T</w:t>
      </w:r>
      <w:r>
        <w:rPr>
          <w:i/>
          <w:position w:val="-5"/>
          <w:sz w:val="13"/>
        </w:rPr>
        <w:t>OSC </w:t>
      </w:r>
      <w:r>
        <w:rPr/>
        <w:t>là chu kỳ của tụ thạch anh tạo dao động</w:t>
      </w:r>
    </w:p>
    <w:p>
      <w:pPr>
        <w:pStyle w:val="BodyText"/>
        <w:spacing w:before="162"/>
        <w:ind w:left="145"/>
      </w:pPr>
      <w:r>
        <w:rPr>
          <w:i/>
          <w:sz w:val="23"/>
        </w:rPr>
        <w:t>PV</w:t>
      </w:r>
      <w:r>
        <w:rPr>
          <w:i/>
          <w:position w:val="-5"/>
          <w:sz w:val="14"/>
        </w:rPr>
        <w:t>TMR</w:t>
      </w:r>
      <w:r>
        <w:rPr>
          <w:position w:val="-5"/>
          <w:sz w:val="14"/>
        </w:rPr>
        <w:t>2 </w:t>
      </w:r>
      <w:r>
        <w:rPr/>
        <w:t>(Prescale Value) giá trị chia trước của timer2</w:t>
      </w:r>
    </w:p>
    <w:p>
      <w:pPr>
        <w:pStyle w:val="BodyText"/>
        <w:spacing w:before="1"/>
        <w:rPr>
          <w:sz w:val="21"/>
        </w:rPr>
      </w:pPr>
      <w:r>
        <w:rPr/>
        <w:br w:type="column"/>
      </w:r>
      <w:r>
        <w:rPr>
          <w:sz w:val="21"/>
        </w:rPr>
      </w:r>
    </w:p>
    <w:p>
      <w:pPr>
        <w:pStyle w:val="BodyText"/>
        <w:ind w:left="817"/>
      </w:pPr>
      <w:r>
        <w:rPr/>
        <w:t>(10-1)</w:t>
      </w:r>
    </w:p>
    <w:p>
      <w:pPr>
        <w:spacing w:after="0"/>
        <w:sectPr>
          <w:type w:val="continuous"/>
          <w:pgSz w:w="12240" w:h="16280"/>
          <w:pgMar w:top="520" w:bottom="280" w:left="1200" w:right="220"/>
          <w:cols w:num="3" w:equalWidth="0">
            <w:col w:w="1776" w:space="40"/>
            <w:col w:w="5188" w:space="1864"/>
            <w:col w:w="1952"/>
          </w:cols>
        </w:sectPr>
      </w:pPr>
    </w:p>
    <w:p>
      <w:pPr>
        <w:pStyle w:val="BodyText"/>
        <w:spacing w:before="125"/>
        <w:ind w:left="816"/>
      </w:pPr>
      <w:r>
        <w:rPr/>
        <w:t>Khi giá trị của timer 2 (TMR2) bằng giá trị của thanh ghi PR2 thì 3 sự kiện theo sau sẽ xảy ra:</w:t>
      </w:r>
    </w:p>
    <w:p>
      <w:pPr>
        <w:pStyle w:val="ListParagraph"/>
        <w:numPr>
          <w:ilvl w:val="2"/>
          <w:numId w:val="112"/>
        </w:numPr>
        <w:tabs>
          <w:tab w:pos="1536" w:val="left" w:leader="none"/>
          <w:tab w:pos="1537" w:val="left" w:leader="none"/>
        </w:tabs>
        <w:spacing w:line="240" w:lineRule="auto" w:before="119" w:after="0"/>
        <w:ind w:left="1537" w:right="0" w:hanging="361"/>
        <w:jc w:val="left"/>
        <w:rPr>
          <w:sz w:val="24"/>
        </w:rPr>
      </w:pPr>
      <w:r>
        <w:rPr>
          <w:sz w:val="24"/>
        </w:rPr>
        <w:t>Thanh ghi TMR2 bị</w:t>
      </w:r>
      <w:r>
        <w:rPr>
          <w:spacing w:val="-3"/>
          <w:sz w:val="24"/>
        </w:rPr>
        <w:t> </w:t>
      </w:r>
      <w:r>
        <w:rPr>
          <w:sz w:val="24"/>
        </w:rPr>
        <w:t>xóa</w:t>
      </w:r>
    </w:p>
    <w:p>
      <w:pPr>
        <w:pStyle w:val="ListParagraph"/>
        <w:numPr>
          <w:ilvl w:val="2"/>
          <w:numId w:val="112"/>
        </w:numPr>
        <w:tabs>
          <w:tab w:pos="1536" w:val="left" w:leader="none"/>
          <w:tab w:pos="1537" w:val="left" w:leader="none"/>
        </w:tabs>
        <w:spacing w:line="240" w:lineRule="auto" w:before="37" w:after="0"/>
        <w:ind w:left="1537" w:right="0" w:hanging="361"/>
        <w:jc w:val="left"/>
        <w:rPr>
          <w:sz w:val="24"/>
        </w:rPr>
      </w:pPr>
      <w:r>
        <w:rPr>
          <w:sz w:val="24"/>
        </w:rPr>
        <w:t>Tín hiệu ngõ ra CCPx </w:t>
      </w:r>
      <w:r>
        <w:rPr>
          <w:spacing w:val="-3"/>
          <w:sz w:val="24"/>
        </w:rPr>
        <w:t>lên </w:t>
      </w:r>
      <w:r>
        <w:rPr>
          <w:sz w:val="24"/>
        </w:rPr>
        <w:t>mức 1, ngoại </w:t>
      </w:r>
      <w:r>
        <w:rPr>
          <w:spacing w:val="2"/>
          <w:sz w:val="24"/>
        </w:rPr>
        <w:t>trừ </w:t>
      </w:r>
      <w:r>
        <w:rPr>
          <w:spacing w:val="-3"/>
          <w:sz w:val="24"/>
        </w:rPr>
        <w:t>hệ </w:t>
      </w:r>
      <w:r>
        <w:rPr>
          <w:sz w:val="24"/>
        </w:rPr>
        <w:t>số </w:t>
      </w:r>
      <w:r>
        <w:rPr>
          <w:spacing w:val="-4"/>
          <w:sz w:val="24"/>
        </w:rPr>
        <w:t>chu </w:t>
      </w:r>
      <w:r>
        <w:rPr>
          <w:spacing w:val="2"/>
          <w:sz w:val="24"/>
        </w:rPr>
        <w:t>kỳ </w:t>
      </w:r>
      <w:r>
        <w:rPr>
          <w:sz w:val="24"/>
        </w:rPr>
        <w:t>bằng 0% thì CCPx vẫn ở mức</w:t>
      </w:r>
      <w:r>
        <w:rPr>
          <w:spacing w:val="8"/>
          <w:sz w:val="24"/>
        </w:rPr>
        <w:t> </w:t>
      </w:r>
      <w:r>
        <w:rPr>
          <w:sz w:val="24"/>
        </w:rPr>
        <w:t>0.</w:t>
      </w:r>
    </w:p>
    <w:p>
      <w:pPr>
        <w:pStyle w:val="ListParagraph"/>
        <w:numPr>
          <w:ilvl w:val="2"/>
          <w:numId w:val="112"/>
        </w:numPr>
        <w:tabs>
          <w:tab w:pos="1536" w:val="left" w:leader="none"/>
          <w:tab w:pos="1537" w:val="left" w:leader="none"/>
        </w:tabs>
        <w:spacing w:line="240" w:lineRule="auto" w:before="42" w:after="0"/>
        <w:ind w:left="1537" w:right="0" w:hanging="361"/>
        <w:jc w:val="left"/>
        <w:rPr>
          <w:sz w:val="24"/>
        </w:rPr>
      </w:pPr>
      <w:r>
        <w:rPr>
          <w:sz w:val="24"/>
        </w:rPr>
        <w:t>Hệ số chu kỳ PWM được chuyển </w:t>
      </w:r>
      <w:r>
        <w:rPr>
          <w:spacing w:val="2"/>
          <w:sz w:val="24"/>
        </w:rPr>
        <w:t>từ </w:t>
      </w:r>
      <w:r>
        <w:rPr>
          <w:sz w:val="24"/>
        </w:rPr>
        <w:t>thanh ghi CCPRxL sang thanh ghi</w:t>
      </w:r>
      <w:r>
        <w:rPr>
          <w:spacing w:val="-24"/>
          <w:sz w:val="24"/>
        </w:rPr>
        <w:t> </w:t>
      </w:r>
      <w:r>
        <w:rPr>
          <w:sz w:val="24"/>
        </w:rPr>
        <w:t>CCPRxH.</w:t>
      </w:r>
    </w:p>
    <w:p>
      <w:pPr>
        <w:pStyle w:val="Heading4"/>
        <w:numPr>
          <w:ilvl w:val="1"/>
          <w:numId w:val="112"/>
        </w:numPr>
        <w:tabs>
          <w:tab w:pos="1066" w:val="left" w:leader="none"/>
          <w:tab w:pos="1067" w:val="left" w:leader="none"/>
          <w:tab w:pos="10506" w:val="left" w:leader="none"/>
        </w:tabs>
        <w:spacing w:line="240" w:lineRule="auto" w:before="228" w:after="0"/>
        <w:ind w:left="1066" w:right="0" w:hanging="597"/>
        <w:jc w:val="left"/>
      </w:pPr>
      <w:r>
        <w:rPr>
          <w:shd w:fill="FFFF99" w:color="auto" w:val="clear"/>
        </w:rPr>
        <w:t>TÍNH HỆ SỐ CHU </w:t>
      </w:r>
      <w:r>
        <w:rPr>
          <w:spacing w:val="2"/>
          <w:shd w:fill="FFFF99" w:color="auto" w:val="clear"/>
        </w:rPr>
        <w:t>KỲ </w:t>
      </w:r>
      <w:r>
        <w:rPr>
          <w:shd w:fill="FFFF99" w:color="auto" w:val="clear"/>
        </w:rPr>
        <w:t>XUNG</w:t>
      </w:r>
      <w:r>
        <w:rPr>
          <w:spacing w:val="-15"/>
          <w:shd w:fill="FFFF99" w:color="auto" w:val="clear"/>
        </w:rPr>
        <w:t> </w:t>
      </w:r>
      <w:r>
        <w:rPr>
          <w:shd w:fill="FFFF99" w:color="auto" w:val="clear"/>
        </w:rPr>
        <w:t>PWM</w:t>
        <w:tab/>
      </w:r>
    </w:p>
    <w:p>
      <w:pPr>
        <w:pStyle w:val="BodyText"/>
        <w:spacing w:line="237" w:lineRule="auto" w:before="177"/>
        <w:ind w:left="216" w:right="372" w:firstLine="600"/>
      </w:pPr>
      <w:r>
        <w:rPr/>
        <w:t>Hệ số chu kỳ được thiết lập bởi giá trị lưu trong thanh ghi 10 bit gồm thanh ghi 8 bit CCPRxL và 2 bit còn lại là bit thứ 4 và thứ 5 lưu ở trong thanh ghi CCPxCON – kí hiệu là CCPxCON&lt;5:4&gt;.</w:t>
      </w:r>
    </w:p>
    <w:p>
      <w:pPr>
        <w:pStyle w:val="BodyText"/>
        <w:spacing w:before="124"/>
        <w:ind w:left="816"/>
      </w:pPr>
      <w:r>
        <w:rPr/>
        <w:t>Giá trị của hệ số chu kỳ là 10 bit nên có thể thay đổi từ 0 đến 1023 tạo ra 1024 cấp giá trị điều</w:t>
      </w:r>
    </w:p>
    <w:p>
      <w:pPr>
        <w:pStyle w:val="BodyText"/>
        <w:spacing w:line="274" w:lineRule="exact"/>
        <w:ind w:left="216"/>
      </w:pPr>
      <w:r>
        <w:rPr/>
        <w:t>khiển.</w:t>
      </w:r>
    </w:p>
    <w:p>
      <w:pPr>
        <w:pStyle w:val="BodyText"/>
        <w:spacing w:before="123"/>
        <w:ind w:left="816"/>
      </w:pPr>
      <w:r>
        <w:rPr/>
        <w:t>Giá trị 10 bit thì 8 bit có trọng số lớn lưu trong thanh ghi CCPRxL và 2 bit còn lại có trọng số thấp</w:t>
      </w:r>
    </w:p>
    <w:p>
      <w:pPr>
        <w:pStyle w:val="BodyText"/>
        <w:spacing w:line="273" w:lineRule="exact"/>
        <w:ind w:left="216"/>
      </w:pPr>
      <w:r>
        <w:rPr/>
        <w:t>thì ở CCPxCON&lt;5:4&gt;.</w:t>
      </w:r>
    </w:p>
    <w:p>
      <w:pPr>
        <w:pStyle w:val="BodyText"/>
        <w:spacing w:before="122"/>
        <w:ind w:left="816"/>
      </w:pPr>
      <w:r>
        <w:rPr/>
        <w:t>Hệ số chu kỳ của PIC16F887 được tính theo công thức:</w:t>
      </w:r>
    </w:p>
    <w:p>
      <w:pPr>
        <w:spacing w:before="128"/>
        <w:ind w:left="1112" w:right="0" w:firstLine="0"/>
        <w:jc w:val="left"/>
        <w:rPr>
          <w:sz w:val="13"/>
        </w:rPr>
      </w:pPr>
      <w:r>
        <w:rPr>
          <w:i/>
          <w:w w:val="110"/>
          <w:sz w:val="23"/>
        </w:rPr>
        <w:t>DUTY </w:t>
      </w:r>
      <w:r>
        <w:rPr>
          <w:w w:val="110"/>
          <w:sz w:val="23"/>
        </w:rPr>
        <w:t>_ </w:t>
      </w:r>
      <w:r>
        <w:rPr>
          <w:i/>
          <w:w w:val="110"/>
          <w:sz w:val="23"/>
        </w:rPr>
        <w:t>CYCLE</w:t>
      </w:r>
      <w:r>
        <w:rPr>
          <w:i/>
          <w:w w:val="110"/>
          <w:position w:val="-5"/>
          <w:sz w:val="13"/>
        </w:rPr>
        <w:t>PWM </w:t>
      </w:r>
      <w:r>
        <w:rPr>
          <w:rFonts w:ascii="Symbol" w:hAnsi="Symbol"/>
          <w:w w:val="110"/>
          <w:sz w:val="23"/>
        </w:rPr>
        <w:t></w:t>
      </w:r>
      <w:r>
        <w:rPr>
          <w:w w:val="110"/>
          <w:sz w:val="23"/>
        </w:rPr>
        <w:t> (</w:t>
      </w:r>
      <w:r>
        <w:rPr>
          <w:i/>
          <w:w w:val="110"/>
          <w:sz w:val="23"/>
        </w:rPr>
        <w:t>CCPRxL </w:t>
      </w:r>
      <w:r>
        <w:rPr>
          <w:w w:val="110"/>
          <w:sz w:val="23"/>
        </w:rPr>
        <w:t>: </w:t>
      </w:r>
      <w:r>
        <w:rPr>
          <w:i/>
          <w:w w:val="110"/>
          <w:sz w:val="23"/>
        </w:rPr>
        <w:t>CCPxCON </w:t>
      </w:r>
      <w:r>
        <w:rPr>
          <w:rFonts w:ascii="Symbol" w:hAnsi="Symbol"/>
          <w:w w:val="110"/>
          <w:sz w:val="23"/>
        </w:rPr>
        <w:t></w:t>
      </w:r>
      <w:r>
        <w:rPr>
          <w:w w:val="110"/>
          <w:sz w:val="23"/>
        </w:rPr>
        <w:t> 5 : 4 </w:t>
      </w:r>
      <w:r>
        <w:rPr>
          <w:rFonts w:ascii="Symbol" w:hAnsi="Symbol"/>
          <w:w w:val="110"/>
          <w:sz w:val="23"/>
        </w:rPr>
        <w:t></w:t>
      </w:r>
      <w:r>
        <w:rPr>
          <w:w w:val="110"/>
          <w:sz w:val="23"/>
        </w:rPr>
        <w:t>)*</w:t>
      </w:r>
      <w:r>
        <w:rPr>
          <w:i/>
          <w:w w:val="110"/>
          <w:sz w:val="23"/>
        </w:rPr>
        <w:t>T</w:t>
      </w:r>
      <w:r>
        <w:rPr>
          <w:i/>
          <w:w w:val="110"/>
          <w:position w:val="-5"/>
          <w:sz w:val="13"/>
        </w:rPr>
        <w:t>OSC </w:t>
      </w:r>
      <w:r>
        <w:rPr>
          <w:w w:val="110"/>
          <w:sz w:val="23"/>
        </w:rPr>
        <w:t>* </w:t>
      </w:r>
      <w:r>
        <w:rPr>
          <w:i/>
          <w:w w:val="110"/>
          <w:sz w:val="23"/>
        </w:rPr>
        <w:t>PV</w:t>
      </w:r>
      <w:r>
        <w:rPr>
          <w:i/>
          <w:w w:val="110"/>
          <w:position w:val="-5"/>
          <w:sz w:val="13"/>
        </w:rPr>
        <w:t>TMR</w:t>
      </w:r>
      <w:r>
        <w:rPr>
          <w:w w:val="110"/>
          <w:position w:val="-5"/>
          <w:sz w:val="13"/>
        </w:rPr>
        <w:t>2</w:t>
      </w:r>
    </w:p>
    <w:p>
      <w:pPr>
        <w:pStyle w:val="BodyText"/>
        <w:spacing w:before="141"/>
        <w:ind w:left="816"/>
      </w:pPr>
      <w:r>
        <w:rPr>
          <w:b/>
          <w:i/>
        </w:rPr>
        <w:t>Chú ý</w:t>
      </w:r>
      <w:r>
        <w:rPr/>
        <w:t>: ký hiệu &lt;5:4&gt; cho biết vị trí bit thứ 5 và thứ 4.</w:t>
      </w:r>
    </w:p>
    <w:p>
      <w:pPr>
        <w:pStyle w:val="Heading3"/>
        <w:numPr>
          <w:ilvl w:val="0"/>
          <w:numId w:val="112"/>
        </w:numPr>
        <w:tabs>
          <w:tab w:pos="567" w:val="left" w:leader="none"/>
          <w:tab w:pos="10290" w:val="left" w:leader="none"/>
        </w:tabs>
        <w:spacing w:line="240" w:lineRule="auto" w:before="191" w:after="0"/>
        <w:ind w:left="783" w:right="311" w:hanging="784"/>
        <w:jc w:val="right"/>
      </w:pPr>
      <w:r>
        <w:rPr>
          <w:shd w:fill="FFCC99" w:color="auto" w:val="clear"/>
        </w:rPr>
        <w:t>CÁC LỆNH ĐIỀU</w:t>
      </w:r>
      <w:r>
        <w:rPr>
          <w:spacing w:val="-11"/>
          <w:shd w:fill="FFCC99" w:color="auto" w:val="clear"/>
        </w:rPr>
        <w:t> </w:t>
      </w:r>
      <w:r>
        <w:rPr>
          <w:shd w:fill="FFCC99" w:color="auto" w:val="clear"/>
        </w:rPr>
        <w:t>KHIỂN</w:t>
        <w:tab/>
      </w:r>
    </w:p>
    <w:p>
      <w:pPr>
        <w:pStyle w:val="Heading4"/>
        <w:numPr>
          <w:ilvl w:val="1"/>
          <w:numId w:val="112"/>
        </w:numPr>
        <w:tabs>
          <w:tab w:pos="595" w:val="left" w:leader="none"/>
          <w:tab w:pos="596" w:val="left" w:leader="none"/>
          <w:tab w:pos="10035" w:val="left" w:leader="none"/>
        </w:tabs>
        <w:spacing w:line="240" w:lineRule="auto" w:before="239" w:after="0"/>
        <w:ind w:left="1066" w:right="311" w:hanging="1067"/>
        <w:jc w:val="right"/>
      </w:pPr>
      <w:r>
        <w:rPr>
          <w:shd w:fill="FFFF99" w:color="auto" w:val="clear"/>
        </w:rPr>
        <w:t>LỆNH ĐỊNH CẤU HÌNH KHỐI</w:t>
      </w:r>
      <w:r>
        <w:rPr>
          <w:spacing w:val="-10"/>
          <w:shd w:fill="FFFF99" w:color="auto" w:val="clear"/>
        </w:rPr>
        <w:t> </w:t>
      </w:r>
      <w:r>
        <w:rPr>
          <w:shd w:fill="FFFF99" w:color="auto" w:val="clear"/>
        </w:rPr>
        <w:t>CCP</w:t>
        <w:tab/>
      </w:r>
    </w:p>
    <w:p>
      <w:pPr>
        <w:pStyle w:val="BodyText"/>
        <w:tabs>
          <w:tab w:pos="1527" w:val="left" w:leader="none"/>
          <w:tab w:pos="3601" w:val="left" w:leader="none"/>
        </w:tabs>
        <w:spacing w:before="127"/>
        <w:ind w:left="216"/>
      </w:pPr>
      <w:r>
        <w:rPr/>
        <w:pict>
          <v:shape style="position:absolute;margin-left:65.783997pt;margin-top:21.39316pt;width:440.85pt;height:58.35pt;mso-position-horizontal-relative:page;mso-position-vertical-relative:paragraph;z-index:-15042048;mso-wrap-distance-left:0;mso-wrap-distance-right:0" type="#_x0000_t202" filled="true" fillcolor="#d7ecff" stroked="false">
            <v:textbox inset="0,0,0,0">
              <w:txbxContent>
                <w:p>
                  <w:pPr>
                    <w:pStyle w:val="BodyText"/>
                    <w:tabs>
                      <w:tab w:pos="1411" w:val="left" w:leader="none"/>
                      <w:tab w:pos="3385" w:val="left" w:leader="none"/>
                    </w:tabs>
                    <w:spacing w:line="242" w:lineRule="auto" w:before="6"/>
                    <w:ind w:left="1474" w:right="107" w:hanging="1374"/>
                  </w:pPr>
                  <w:r>
                    <w:rPr/>
                    <w:t>Thông số:</w:t>
                    <w:tab/>
                  </w:r>
                  <w:r>
                    <w:rPr>
                      <w:b/>
                      <w:i/>
                    </w:rPr>
                    <w:t>mode </w:t>
                  </w:r>
                  <w:r>
                    <w:rPr>
                      <w:spacing w:val="-5"/>
                    </w:rPr>
                    <w:t>là </w:t>
                  </w:r>
                  <w:r>
                    <w:rPr/>
                    <w:t>hằng số. </w:t>
                  </w:r>
                  <w:r>
                    <w:rPr>
                      <w:spacing w:val="-4"/>
                    </w:rPr>
                    <w:t>Giá </w:t>
                  </w:r>
                  <w:r>
                    <w:rPr/>
                    <w:t>trị của mode xem trong file thiết </w:t>
                  </w:r>
                  <w:r>
                    <w:rPr>
                      <w:spacing w:val="-4"/>
                    </w:rPr>
                    <w:t>bị, </w:t>
                  </w:r>
                  <w:r>
                    <w:rPr/>
                    <w:t>một vài thông số: Disable</w:t>
                  </w:r>
                  <w:r>
                    <w:rPr>
                      <w:spacing w:val="-3"/>
                    </w:rPr>
                    <w:t> </w:t>
                  </w:r>
                  <w:r>
                    <w:rPr/>
                    <w:t>the</w:t>
                  </w:r>
                  <w:r>
                    <w:rPr>
                      <w:spacing w:val="-2"/>
                    </w:rPr>
                    <w:t> </w:t>
                  </w:r>
                  <w:r>
                    <w:rPr/>
                    <w:t>CCP:</w:t>
                    <w:tab/>
                    <w:t>CCP_OFF</w:t>
                  </w:r>
                </w:p>
                <w:p>
                  <w:pPr>
                    <w:pStyle w:val="BodyText"/>
                    <w:tabs>
                      <w:tab w:pos="1411" w:val="left" w:leader="none"/>
                      <w:tab w:pos="5219" w:val="left" w:leader="none"/>
                    </w:tabs>
                    <w:spacing w:line="266" w:lineRule="auto"/>
                    <w:ind w:left="100" w:right="618" w:firstLine="1310"/>
                  </w:pPr>
                  <w:r>
                    <w:rPr/>
                    <w:t>Set CCP to PWM</w:t>
                  </w:r>
                  <w:r>
                    <w:rPr>
                      <w:spacing w:val="-5"/>
                    </w:rPr>
                    <w:t> </w:t>
                  </w:r>
                  <w:r>
                    <w:rPr/>
                    <w:t>mode:</w:t>
                  </w:r>
                  <w:r>
                    <w:rPr>
                      <w:spacing w:val="-2"/>
                    </w:rPr>
                    <w:t> </w:t>
                  </w:r>
                  <w:r>
                    <w:rPr/>
                    <w:t>CCP_PWM</w:t>
                    <w:tab/>
                    <w:t>Enable Pulse Width</w:t>
                  </w:r>
                  <w:r>
                    <w:rPr>
                      <w:spacing w:val="-12"/>
                    </w:rPr>
                    <w:t> </w:t>
                  </w:r>
                  <w:r>
                    <w:rPr/>
                    <w:t>Modulator Chức</w:t>
                  </w:r>
                  <w:r>
                    <w:rPr>
                      <w:spacing w:val="-3"/>
                    </w:rPr>
                    <w:t> </w:t>
                  </w:r>
                  <w:r>
                    <w:rPr/>
                    <w:t>năng:</w:t>
                    <w:tab/>
                    <w:t>Khởi tạo khối</w:t>
                  </w:r>
                  <w:r>
                    <w:rPr>
                      <w:spacing w:val="-11"/>
                    </w:rPr>
                    <w:t> </w:t>
                  </w:r>
                  <w:r>
                    <w:rPr/>
                    <w:t>CCP.</w:t>
                  </w:r>
                </w:p>
              </w:txbxContent>
            </v:textbox>
            <v:fill type="solid"/>
            <w10:wrap type="topAndBottom"/>
          </v:shape>
        </w:pict>
      </w:r>
      <w:r>
        <w:rPr/>
        <w:t>Cú</w:t>
      </w:r>
      <w:r>
        <w:rPr>
          <w:spacing w:val="-1"/>
        </w:rPr>
        <w:t> </w:t>
      </w:r>
      <w:r>
        <w:rPr/>
        <w:t>pháp:</w:t>
        <w:tab/>
        <w:t>setup_ccp1</w:t>
      </w:r>
      <w:r>
        <w:rPr>
          <w:spacing w:val="2"/>
        </w:rPr>
        <w:t> </w:t>
      </w:r>
      <w:r>
        <w:rPr/>
        <w:t>(</w:t>
      </w:r>
      <w:r>
        <w:rPr>
          <w:b/>
          <w:i/>
        </w:rPr>
        <w:t>mode</w:t>
      </w:r>
      <w:r>
        <w:rPr/>
        <w:t>)</w:t>
        <w:tab/>
        <w:t>or setup_ccp1 (mode,</w:t>
      </w:r>
      <w:r>
        <w:rPr>
          <w:spacing w:val="9"/>
        </w:rPr>
        <w:t> </w:t>
      </w:r>
      <w:r>
        <w:rPr>
          <w:spacing w:val="-3"/>
        </w:rPr>
        <w:t>pwm)</w:t>
      </w:r>
    </w:p>
    <w:p>
      <w:pPr>
        <w:pStyle w:val="BodyText"/>
        <w:tabs>
          <w:tab w:pos="1527" w:val="left" w:leader="none"/>
        </w:tabs>
        <w:spacing w:line="267" w:lineRule="exact"/>
        <w:ind w:left="216"/>
      </w:pPr>
      <w:r>
        <w:rPr/>
        <w:t>Hiệu</w:t>
      </w:r>
      <w:r>
        <w:rPr>
          <w:spacing w:val="1"/>
        </w:rPr>
        <w:t> </w:t>
      </w:r>
      <w:r>
        <w:rPr/>
        <w:t>lực:</w:t>
        <w:tab/>
      </w:r>
      <w:r>
        <w:rPr>
          <w:spacing w:val="-3"/>
        </w:rPr>
        <w:t>Cho </w:t>
      </w:r>
      <w:r>
        <w:rPr/>
        <w:t>tất cả các vi điều khiển PIC tích </w:t>
      </w:r>
      <w:r>
        <w:rPr>
          <w:spacing w:val="-3"/>
        </w:rPr>
        <w:t>hợp </w:t>
      </w:r>
      <w:r>
        <w:rPr/>
        <w:t>phần cứng</w:t>
      </w:r>
      <w:r>
        <w:rPr>
          <w:spacing w:val="9"/>
        </w:rPr>
        <w:t> </w:t>
      </w:r>
      <w:r>
        <w:rPr/>
        <w:t>CCP</w:t>
      </w:r>
    </w:p>
    <w:p>
      <w:pPr>
        <w:pStyle w:val="BodyText"/>
        <w:tabs>
          <w:tab w:pos="1527" w:val="left" w:leader="none"/>
        </w:tabs>
        <w:spacing w:before="27"/>
        <w:ind w:left="216"/>
      </w:pPr>
      <w:r>
        <w:rPr/>
        <w:t>Ví</w:t>
      </w:r>
      <w:r>
        <w:rPr>
          <w:spacing w:val="-6"/>
        </w:rPr>
        <w:t> </w:t>
      </w:r>
      <w:r>
        <w:rPr/>
        <w:t>dụ</w:t>
      </w:r>
      <w:r>
        <w:rPr>
          <w:spacing w:val="4"/>
        </w:rPr>
        <w:t> </w:t>
      </w:r>
      <w:r>
        <w:rPr/>
        <w:t>10-1:</w:t>
        <w:tab/>
        <w:t>setup_ccp1(CCP_PWM); khởi tạo khối CCP1 có </w:t>
      </w:r>
      <w:r>
        <w:rPr>
          <w:spacing w:val="-3"/>
        </w:rPr>
        <w:t>chức </w:t>
      </w:r>
      <w:r>
        <w:rPr/>
        <w:t>năng</w:t>
      </w:r>
      <w:r>
        <w:rPr>
          <w:spacing w:val="5"/>
        </w:rPr>
        <w:t> </w:t>
      </w:r>
      <w:r>
        <w:rPr/>
        <w:t>PWM</w:t>
      </w:r>
    </w:p>
    <w:p>
      <w:pPr>
        <w:pStyle w:val="BodyText"/>
        <w:rPr>
          <w:sz w:val="20"/>
        </w:rPr>
      </w:pPr>
    </w:p>
    <w:p>
      <w:pPr>
        <w:pStyle w:val="Heading4"/>
        <w:numPr>
          <w:ilvl w:val="1"/>
          <w:numId w:val="112"/>
        </w:numPr>
        <w:tabs>
          <w:tab w:pos="1066" w:val="left" w:leader="none"/>
          <w:tab w:pos="1067" w:val="left" w:leader="none"/>
          <w:tab w:pos="10506" w:val="left" w:leader="none"/>
        </w:tabs>
        <w:spacing w:line="240" w:lineRule="auto" w:before="218" w:after="0"/>
        <w:ind w:left="1066" w:right="0" w:hanging="597"/>
        <w:jc w:val="left"/>
      </w:pPr>
      <w:r>
        <w:rPr>
          <w:shd w:fill="FFFF99" w:color="auto" w:val="clear"/>
        </w:rPr>
        <w:t>LỆNH THIẾT LẬP HỆ SỐ CHU</w:t>
      </w:r>
      <w:r>
        <w:rPr>
          <w:spacing w:val="-10"/>
          <w:shd w:fill="FFFF99" w:color="auto" w:val="clear"/>
        </w:rPr>
        <w:t> </w:t>
      </w:r>
      <w:r>
        <w:rPr>
          <w:spacing w:val="2"/>
          <w:shd w:fill="FFFF99" w:color="auto" w:val="clear"/>
        </w:rPr>
        <w:t>KỲ</w:t>
        <w:tab/>
      </w:r>
    </w:p>
    <w:p>
      <w:pPr>
        <w:pStyle w:val="BodyText"/>
        <w:tabs>
          <w:tab w:pos="1594" w:val="left" w:leader="none"/>
        </w:tabs>
        <w:spacing w:before="128"/>
        <w:ind w:left="216"/>
      </w:pPr>
      <w:r>
        <w:rPr/>
        <w:pict>
          <v:shape style="position:absolute;margin-left:65.783997pt;margin-top:21.443153pt;width:529.9pt;height:15.4pt;mso-position-horizontal-relative:page;mso-position-vertical-relative:paragraph;z-index:-15041536;mso-wrap-distance-left:0;mso-wrap-distance-right:0" type="#_x0000_t202" filled="true" fillcolor="#d7ecff" stroked="false">
            <v:textbox inset="0,0,0,0">
              <w:txbxContent>
                <w:p>
                  <w:pPr>
                    <w:pStyle w:val="BodyText"/>
                    <w:tabs>
                      <w:tab w:pos="1478" w:val="left" w:leader="none"/>
                    </w:tabs>
                    <w:spacing w:before="7"/>
                    <w:ind w:left="100"/>
                  </w:pPr>
                  <w:r>
                    <w:rPr/>
                    <w:t>Thông số:</w:t>
                    <w:tab/>
                  </w:r>
                  <w:r>
                    <w:rPr>
                      <w:b/>
                      <w:i/>
                    </w:rPr>
                    <w:t>value </w:t>
                  </w:r>
                  <w:r>
                    <w:rPr/>
                    <w:t>có thể </w:t>
                  </w:r>
                  <w:r>
                    <w:rPr>
                      <w:spacing w:val="-5"/>
                    </w:rPr>
                    <w:t>là </w:t>
                  </w:r>
                  <w:r>
                    <w:rPr/>
                    <w:t>hằng số 8 </w:t>
                  </w:r>
                  <w:r>
                    <w:rPr>
                      <w:spacing w:val="-5"/>
                    </w:rPr>
                    <w:t>bit </w:t>
                  </w:r>
                  <w:r>
                    <w:rPr/>
                    <w:t>hoặc 16</w:t>
                  </w:r>
                  <w:r>
                    <w:rPr>
                      <w:spacing w:val="35"/>
                    </w:rPr>
                    <w:t> </w:t>
                  </w:r>
                  <w:r>
                    <w:rPr/>
                    <w:t>bit.</w:t>
                  </w:r>
                </w:p>
              </w:txbxContent>
            </v:textbox>
            <v:fill type="solid"/>
            <w10:wrap type="topAndBottom"/>
          </v:shape>
        </w:pict>
      </w:r>
      <w:r>
        <w:rPr/>
        <w:t>Cú</w:t>
      </w:r>
      <w:r>
        <w:rPr>
          <w:spacing w:val="-1"/>
        </w:rPr>
        <w:t> </w:t>
      </w:r>
      <w:r>
        <w:rPr/>
        <w:t>pháp:</w:t>
        <w:tab/>
        <w:t>set_pwm1_duty</w:t>
      </w:r>
      <w:r>
        <w:rPr>
          <w:spacing w:val="-8"/>
        </w:rPr>
        <w:t> </w:t>
      </w:r>
      <w:r>
        <w:rPr/>
        <w:t>(</w:t>
      </w:r>
      <w:r>
        <w:rPr>
          <w:b/>
          <w:i/>
        </w:rPr>
        <w:t>value</w:t>
      </w:r>
      <w:r>
        <w:rPr/>
        <w:t>)</w:t>
      </w:r>
    </w:p>
    <w:p>
      <w:pPr>
        <w:spacing w:after="0"/>
        <w:sectPr>
          <w:type w:val="continuous"/>
          <w:pgSz w:w="12240" w:h="16280"/>
          <w:pgMar w:top="520" w:bottom="280" w:left="1200" w:right="220"/>
        </w:sect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Heading4"/>
        <w:numPr>
          <w:ilvl w:val="1"/>
          <w:numId w:val="112"/>
        </w:numPr>
        <w:tabs>
          <w:tab w:pos="1066" w:val="left" w:leader="none"/>
          <w:tab w:pos="1067" w:val="left" w:leader="none"/>
          <w:tab w:pos="10506" w:val="left" w:leader="none"/>
        </w:tabs>
        <w:spacing w:line="240" w:lineRule="auto" w:before="90" w:after="0"/>
        <w:ind w:left="1066" w:right="0" w:hanging="597"/>
        <w:jc w:val="left"/>
      </w:pPr>
      <w:r>
        <w:rPr>
          <w:shd w:fill="FFFF99" w:color="auto" w:val="clear"/>
        </w:rPr>
        <w:t>LỆNH SETUP_TIMER_2  - LỆNH ĐỊNH CẤU HÌNH CHO</w:t>
      </w:r>
      <w:r>
        <w:rPr>
          <w:spacing w:val="-23"/>
          <w:shd w:fill="FFFF99" w:color="auto" w:val="clear"/>
        </w:rPr>
        <w:t> </w:t>
      </w:r>
      <w:r>
        <w:rPr>
          <w:shd w:fill="FFFF99" w:color="auto" w:val="clear"/>
        </w:rPr>
        <w:t>TIMER_2</w:t>
        <w:tab/>
      </w:r>
    </w:p>
    <w:p>
      <w:pPr>
        <w:tabs>
          <w:tab w:pos="1656" w:val="left" w:leader="none"/>
        </w:tabs>
        <w:spacing w:before="233"/>
        <w:ind w:left="216" w:right="0" w:firstLine="0"/>
        <w:jc w:val="left"/>
        <w:rPr>
          <w:sz w:val="24"/>
        </w:rPr>
      </w:pPr>
      <w:r>
        <w:rPr>
          <w:sz w:val="24"/>
        </w:rPr>
        <w:t>Cú</w:t>
      </w:r>
      <w:r>
        <w:rPr>
          <w:spacing w:val="-1"/>
          <w:sz w:val="24"/>
        </w:rPr>
        <w:t> </w:t>
      </w:r>
      <w:r>
        <w:rPr>
          <w:sz w:val="24"/>
        </w:rPr>
        <w:t>pháp:</w:t>
        <w:tab/>
        <w:t>Setup_timer_2(</w:t>
      </w:r>
      <w:r>
        <w:rPr>
          <w:b/>
          <w:i/>
          <w:sz w:val="24"/>
        </w:rPr>
        <w:t>mode, period,</w:t>
      </w:r>
      <w:r>
        <w:rPr>
          <w:b/>
          <w:i/>
          <w:spacing w:val="3"/>
          <w:sz w:val="24"/>
        </w:rPr>
        <w:t> </w:t>
      </w:r>
      <w:r>
        <w:rPr>
          <w:b/>
          <w:i/>
          <w:sz w:val="24"/>
        </w:rPr>
        <w:t>postscale</w:t>
      </w:r>
      <w:r>
        <w:rPr>
          <w:sz w:val="24"/>
        </w:rPr>
        <w:t>)</w:t>
      </w:r>
    </w:p>
    <w:p>
      <w:pPr>
        <w:pStyle w:val="BodyText"/>
        <w:tabs>
          <w:tab w:pos="1632" w:val="left" w:leader="none"/>
        </w:tabs>
        <w:spacing w:line="237" w:lineRule="auto" w:before="125"/>
        <w:ind w:left="1633" w:right="372" w:hanging="1417"/>
      </w:pPr>
      <w:r>
        <w:rPr/>
        <w:t>Thông số:</w:t>
        <w:tab/>
      </w:r>
      <w:r>
        <w:rPr>
          <w:b/>
          <w:i/>
        </w:rPr>
        <w:t>mode </w:t>
      </w:r>
      <w:r>
        <w:rPr/>
        <w:t>có thể </w:t>
      </w:r>
      <w:r>
        <w:rPr>
          <w:spacing w:val="-5"/>
        </w:rPr>
        <w:t>là </w:t>
      </w:r>
      <w:r>
        <w:rPr/>
        <w:t>1 trong các thông số: T2_DISABLED, T2_DIV_BY_1, T2_DIV_BY_4, T2_DIV_BY_16</w:t>
      </w:r>
    </w:p>
    <w:p>
      <w:pPr>
        <w:pStyle w:val="BodyText"/>
        <w:spacing w:before="123"/>
        <w:ind w:left="1633"/>
      </w:pPr>
      <w:r>
        <w:rPr>
          <w:b/>
          <w:i/>
        </w:rPr>
        <w:t>Period </w:t>
      </w:r>
      <w:r>
        <w:rPr/>
        <w:t>là số nguyên có giá trị từ 0 đến 255 dùng để xác định khi nào giá trị timer bị reset.</w:t>
      </w:r>
    </w:p>
    <w:p>
      <w:pPr>
        <w:pStyle w:val="BodyText"/>
        <w:spacing w:line="242" w:lineRule="auto" w:before="118"/>
        <w:ind w:left="1633" w:right="542"/>
      </w:pPr>
      <w:r>
        <w:rPr>
          <w:b/>
          <w:i/>
        </w:rPr>
        <w:t>postscale </w:t>
      </w:r>
      <w:r>
        <w:rPr>
          <w:spacing w:val="-3"/>
        </w:rPr>
        <w:t>là </w:t>
      </w:r>
      <w:r>
        <w:rPr/>
        <w:t>số nguyên có </w:t>
      </w:r>
      <w:r>
        <w:rPr>
          <w:spacing w:val="-4"/>
        </w:rPr>
        <w:t>giá </w:t>
      </w:r>
      <w:r>
        <w:rPr/>
        <w:t>trị </w:t>
      </w:r>
      <w:r>
        <w:rPr>
          <w:spacing w:val="2"/>
        </w:rPr>
        <w:t>từ </w:t>
      </w:r>
      <w:r>
        <w:rPr/>
        <w:t>1 đến 16 </w:t>
      </w:r>
      <w:r>
        <w:rPr>
          <w:spacing w:val="-3"/>
        </w:rPr>
        <w:t>dùng </w:t>
      </w:r>
      <w:r>
        <w:rPr/>
        <w:t>để xác định timer tràn bao </w:t>
      </w:r>
      <w:r>
        <w:rPr>
          <w:spacing w:val="-3"/>
        </w:rPr>
        <w:t>nhiêu </w:t>
      </w:r>
      <w:r>
        <w:rPr/>
        <w:t>lần  trước khi phát sinh tín hiệu</w:t>
      </w:r>
      <w:r>
        <w:rPr>
          <w:spacing w:val="1"/>
        </w:rPr>
        <w:t> </w:t>
      </w:r>
      <w:r>
        <w:rPr/>
        <w:t>ngắt.</w:t>
      </w:r>
    </w:p>
    <w:p>
      <w:pPr>
        <w:pStyle w:val="BodyText"/>
        <w:tabs>
          <w:tab w:pos="1632" w:val="left" w:leader="none"/>
        </w:tabs>
        <w:spacing w:before="115"/>
        <w:ind w:left="216"/>
      </w:pPr>
      <w:r>
        <w:rPr/>
        <w:t>Chức</w:t>
      </w:r>
      <w:r>
        <w:rPr>
          <w:spacing w:val="-3"/>
        </w:rPr>
        <w:t> </w:t>
      </w:r>
      <w:r>
        <w:rPr/>
        <w:t>năng:</w:t>
        <w:tab/>
        <w:t>Khởi tạo cho</w:t>
      </w:r>
      <w:r>
        <w:rPr>
          <w:spacing w:val="1"/>
        </w:rPr>
        <w:t> </w:t>
      </w:r>
      <w:r>
        <w:rPr/>
        <w:t>TIMER2.</w:t>
      </w:r>
    </w:p>
    <w:p>
      <w:pPr>
        <w:pStyle w:val="BodyText"/>
        <w:spacing w:before="122"/>
        <w:ind w:left="1633"/>
      </w:pPr>
      <w:r>
        <w:rPr/>
        <w:t>Mode chỉ định kiểu bộ chia của timer từ tần số của mạch dao động.</w:t>
      </w:r>
    </w:p>
    <w:p>
      <w:pPr>
        <w:pStyle w:val="BodyText"/>
        <w:spacing w:line="348" w:lineRule="auto" w:before="118"/>
        <w:ind w:left="1633" w:right="372"/>
      </w:pPr>
      <w:r>
        <w:rPr/>
        <w:t>Giá trị của timer có thể đọc hoặc ghi dùng lệnh GET_TIMER2() và SET_TIMER2(). TIMER2 là timer 8 bit.</w:t>
      </w:r>
    </w:p>
    <w:p>
      <w:pPr>
        <w:pStyle w:val="BodyText"/>
        <w:tabs>
          <w:tab w:pos="1632" w:val="left" w:leader="none"/>
        </w:tabs>
        <w:spacing w:line="268" w:lineRule="exact"/>
        <w:ind w:left="216"/>
      </w:pPr>
      <w:r>
        <w:rPr/>
        <w:t>Có</w:t>
      </w:r>
      <w:r>
        <w:rPr>
          <w:spacing w:val="4"/>
        </w:rPr>
        <w:t> </w:t>
      </w:r>
      <w:r>
        <w:rPr>
          <w:spacing w:val="-3"/>
        </w:rPr>
        <w:t>hiệu</w:t>
      </w:r>
      <w:r>
        <w:rPr>
          <w:spacing w:val="4"/>
        </w:rPr>
        <w:t> </w:t>
      </w:r>
      <w:r>
        <w:rPr/>
        <w:t>lực:</w:t>
        <w:tab/>
      </w:r>
      <w:r>
        <w:rPr>
          <w:spacing w:val="-3"/>
        </w:rPr>
        <w:t>Cho </w:t>
      </w:r>
      <w:r>
        <w:rPr/>
        <w:t>tất cả các vi điều khiển PIC có timer</w:t>
      </w:r>
      <w:r>
        <w:rPr>
          <w:spacing w:val="14"/>
        </w:rPr>
        <w:t> </w:t>
      </w:r>
      <w:r>
        <w:rPr/>
        <w:t>2.</w:t>
      </w:r>
    </w:p>
    <w:p>
      <w:pPr>
        <w:pStyle w:val="Heading4"/>
        <w:numPr>
          <w:ilvl w:val="1"/>
          <w:numId w:val="112"/>
        </w:numPr>
        <w:tabs>
          <w:tab w:pos="1066" w:val="left" w:leader="none"/>
          <w:tab w:pos="1067" w:val="left" w:leader="none"/>
          <w:tab w:pos="10506" w:val="left" w:leader="none"/>
        </w:tabs>
        <w:spacing w:line="240" w:lineRule="auto" w:before="127" w:after="0"/>
        <w:ind w:left="1066" w:right="0" w:hanging="597"/>
        <w:jc w:val="left"/>
      </w:pPr>
      <w:r>
        <w:rPr>
          <w:shd w:fill="FFFF99" w:color="auto" w:val="clear"/>
        </w:rPr>
        <w:t>LỆNH SET_TIMERx(value)  - LỆNH THIẾT LẬP GIÁ TRỊ BẮT ĐẦU CHO</w:t>
      </w:r>
      <w:r>
        <w:rPr>
          <w:spacing w:val="-28"/>
          <w:shd w:fill="FFFF99" w:color="auto" w:val="clear"/>
        </w:rPr>
        <w:t> </w:t>
      </w:r>
      <w:r>
        <w:rPr>
          <w:shd w:fill="FFFF99" w:color="auto" w:val="clear"/>
        </w:rPr>
        <w:t>TIMER</w:t>
        <w:tab/>
      </w:r>
    </w:p>
    <w:p>
      <w:pPr>
        <w:pStyle w:val="BodyText"/>
        <w:tabs>
          <w:tab w:pos="1656" w:val="left" w:leader="none"/>
          <w:tab w:pos="3817" w:val="left" w:leader="none"/>
        </w:tabs>
        <w:spacing w:before="233"/>
        <w:ind w:left="216"/>
      </w:pPr>
      <w:r>
        <w:rPr/>
        <w:t>Cú</w:t>
      </w:r>
      <w:r>
        <w:rPr>
          <w:spacing w:val="-1"/>
        </w:rPr>
        <w:t> </w:t>
      </w:r>
      <w:r>
        <w:rPr/>
        <w:t>pháp:</w:t>
        <w:tab/>
        <w:t>set_timerX(</w:t>
      </w:r>
      <w:r>
        <w:rPr>
          <w:b/>
          <w:i/>
        </w:rPr>
        <w:t>value</w:t>
      </w:r>
      <w:r>
        <w:rPr/>
        <w:t>)</w:t>
        <w:tab/>
        <w:t>; x </w:t>
      </w:r>
      <w:r>
        <w:rPr>
          <w:spacing w:val="-3"/>
        </w:rPr>
        <w:t>là </w:t>
      </w:r>
      <w:r>
        <w:rPr/>
        <w:t>0, 1,</w:t>
      </w:r>
      <w:r>
        <w:rPr>
          <w:spacing w:val="6"/>
        </w:rPr>
        <w:t> </w:t>
      </w:r>
      <w:r>
        <w:rPr/>
        <w:t>2</w:t>
      </w:r>
    </w:p>
    <w:p>
      <w:pPr>
        <w:pStyle w:val="BodyText"/>
        <w:tabs>
          <w:tab w:pos="1632" w:val="left" w:leader="none"/>
        </w:tabs>
        <w:spacing w:line="343" w:lineRule="auto" w:before="123"/>
        <w:ind w:left="216" w:right="1726"/>
      </w:pPr>
      <w:r>
        <w:rPr/>
        <w:t>Thông số:</w:t>
        <w:tab/>
      </w:r>
      <w:r>
        <w:rPr>
          <w:b/>
          <w:i/>
        </w:rPr>
        <w:t>value </w:t>
      </w:r>
      <w:r>
        <w:rPr>
          <w:spacing w:val="-5"/>
        </w:rPr>
        <w:t>là </w:t>
      </w:r>
      <w:r>
        <w:rPr/>
        <w:t>hằng số nguyên 8 hoặc 16 </w:t>
      </w:r>
      <w:r>
        <w:rPr>
          <w:spacing w:val="-4"/>
        </w:rPr>
        <w:t>bit </w:t>
      </w:r>
      <w:r>
        <w:rPr/>
        <w:t>dùng để thiết </w:t>
      </w:r>
      <w:r>
        <w:rPr>
          <w:spacing w:val="-4"/>
        </w:rPr>
        <w:t>lập </w:t>
      </w:r>
      <w:r>
        <w:rPr/>
        <w:t>giá trị mới cho timer. Chức</w:t>
      </w:r>
      <w:r>
        <w:rPr>
          <w:spacing w:val="-3"/>
        </w:rPr>
        <w:t> </w:t>
      </w:r>
      <w:r>
        <w:rPr/>
        <w:t>năng:</w:t>
        <w:tab/>
        <w:t>thiết </w:t>
      </w:r>
      <w:r>
        <w:rPr>
          <w:spacing w:val="-4"/>
        </w:rPr>
        <w:t>lập </w:t>
      </w:r>
      <w:r>
        <w:rPr/>
        <w:t>giá trị bắt đầu cho</w:t>
      </w:r>
      <w:r>
        <w:rPr>
          <w:spacing w:val="17"/>
        </w:rPr>
        <w:t> </w:t>
      </w:r>
      <w:r>
        <w:rPr/>
        <w:t>TIMER.</w:t>
      </w:r>
    </w:p>
    <w:p>
      <w:pPr>
        <w:pStyle w:val="BodyText"/>
        <w:tabs>
          <w:tab w:pos="1632" w:val="left" w:leader="none"/>
          <w:tab w:pos="3817" w:val="left" w:leader="none"/>
        </w:tabs>
        <w:spacing w:line="343" w:lineRule="auto" w:before="3"/>
        <w:ind w:left="216" w:right="5236"/>
      </w:pPr>
      <w:r>
        <w:rPr/>
        <w:t>Có</w:t>
      </w:r>
      <w:r>
        <w:rPr>
          <w:spacing w:val="4"/>
        </w:rPr>
        <w:t> </w:t>
      </w:r>
      <w:r>
        <w:rPr>
          <w:spacing w:val="-3"/>
        </w:rPr>
        <w:t>hiệu</w:t>
      </w:r>
      <w:r>
        <w:rPr>
          <w:spacing w:val="4"/>
        </w:rPr>
        <w:t> </w:t>
      </w:r>
      <w:r>
        <w:rPr/>
        <w:t>lực:</w:t>
        <w:tab/>
        <w:t>cho tất cả các vi điều khiển PIC có</w:t>
      </w:r>
      <w:r>
        <w:rPr>
          <w:spacing w:val="-20"/>
        </w:rPr>
        <w:t> </w:t>
      </w:r>
      <w:r>
        <w:rPr/>
        <w:t>timer. Ví</w:t>
      </w:r>
      <w:r>
        <w:rPr>
          <w:spacing w:val="-6"/>
        </w:rPr>
        <w:t> </w:t>
      </w:r>
      <w:r>
        <w:rPr/>
        <w:t>dụ</w:t>
      </w:r>
      <w:r>
        <w:rPr>
          <w:spacing w:val="4"/>
        </w:rPr>
        <w:t> </w:t>
      </w:r>
      <w:r>
        <w:rPr/>
        <w:t>10-2:</w:t>
        <w:tab/>
        <w:t>SET_TIMER2</w:t>
      </w:r>
      <w:r>
        <w:rPr>
          <w:spacing w:val="-1"/>
        </w:rPr>
        <w:t> </w:t>
      </w:r>
      <w:r>
        <w:rPr/>
        <w:t>(0);</w:t>
        <w:tab/>
        <w:t>//reset</w:t>
      </w:r>
      <w:r>
        <w:rPr>
          <w:spacing w:val="1"/>
        </w:rPr>
        <w:t> </w:t>
      </w:r>
      <w:r>
        <w:rPr/>
        <w:t>timer2</w:t>
      </w:r>
    </w:p>
    <w:p>
      <w:pPr>
        <w:pStyle w:val="BodyText"/>
        <w:spacing w:before="3"/>
        <w:rPr>
          <w:sz w:val="18"/>
        </w:rPr>
      </w:pPr>
    </w:p>
    <w:p>
      <w:pPr>
        <w:pStyle w:val="Heading3"/>
        <w:numPr>
          <w:ilvl w:val="0"/>
          <w:numId w:val="112"/>
        </w:numPr>
        <w:tabs>
          <w:tab w:pos="784" w:val="left" w:leader="none"/>
          <w:tab w:pos="10506" w:val="left" w:leader="none"/>
        </w:tabs>
        <w:spacing w:line="240" w:lineRule="auto" w:before="87" w:after="0"/>
        <w:ind w:left="783" w:right="0" w:hanging="568"/>
        <w:jc w:val="left"/>
      </w:pPr>
      <w:r>
        <w:rPr>
          <w:shd w:fill="FFCC99" w:color="auto" w:val="clear"/>
        </w:rPr>
        <w:t>CÁC CHƯƠNG TRÌNH ỨNG DỤNG PWM – BÀI</w:t>
      </w:r>
      <w:r>
        <w:rPr>
          <w:spacing w:val="-17"/>
          <w:shd w:fill="FFCC99" w:color="auto" w:val="clear"/>
        </w:rPr>
        <w:t> </w:t>
      </w:r>
      <w:r>
        <w:rPr>
          <w:shd w:fill="FFCC99" w:color="auto" w:val="clear"/>
        </w:rPr>
        <w:t>TẬP</w:t>
        <w:tab/>
      </w:r>
    </w:p>
    <w:p>
      <w:pPr>
        <w:pStyle w:val="BodyText"/>
        <w:rPr>
          <w:b/>
          <w:sz w:val="16"/>
        </w:rPr>
      </w:pPr>
    </w:p>
    <w:p>
      <w:pPr>
        <w:pStyle w:val="BodyText"/>
        <w:ind w:left="101"/>
        <w:rPr>
          <w:sz w:val="20"/>
        </w:rPr>
      </w:pPr>
      <w:r>
        <w:rPr>
          <w:sz w:val="20"/>
        </w:rPr>
        <w:pict>
          <v:group style="width:524.6pt;height:61pt;mso-position-horizontal-relative:char;mso-position-vertical-relative:line" coordorigin="0,0" coordsize="10492,1220">
            <v:rect style="position:absolute;left:9;top:9;width:10473;height:293" filled="true" fillcolor="#dbe4f0" stroked="false">
              <v:fill type="solid"/>
            </v:rect>
            <v:rect style="position:absolute;left:9;top:0;width:10473;height:10" filled="true" fillcolor="#000000" stroked="false">
              <v:fill type="solid"/>
            </v:rect>
            <v:shape style="position:absolute;left:9;top:302;width:10473;height:908" coordorigin="10,302" coordsize="10473,908" path="m10482,917l10,917,10,1210,10482,1210,10482,917xm10482,581l10,581,10,917,10482,917,10482,581xm10482,302l10,302,10,581,10482,581,10482,302xe" filled="true" fillcolor="#dbe4f0" stroked="false">
              <v:path arrowok="t"/>
              <v:fill type="solid"/>
            </v:shape>
            <v:shape style="position:absolute;left:-1;top:0;width:10492;height:1220" coordorigin="0,0" coordsize="10492,1220" path="m10482,1210l10,1210,10,0,0,0,0,1220,10,1220,10482,1220,10482,1210xm10492,0l10482,0,10482,1220,10492,1220,10492,0xe" filled="true" fillcolor="#000000" stroked="false">
              <v:path arrowok="t"/>
              <v:fill type="solid"/>
            </v:shape>
            <v:shape style="position:absolute;left:115;top:30;width:951;height:266" type="#_x0000_t202" filled="false" stroked="false">
              <v:textbox inset="0,0,0,0">
                <w:txbxContent>
                  <w:p>
                    <w:pPr>
                      <w:spacing w:line="266" w:lineRule="exact" w:before="0"/>
                      <w:ind w:left="0" w:right="0" w:firstLine="0"/>
                      <w:jc w:val="left"/>
                      <w:rPr>
                        <w:b/>
                        <w:i/>
                        <w:sz w:val="24"/>
                      </w:rPr>
                    </w:pPr>
                    <w:r>
                      <w:rPr>
                        <w:b/>
                        <w:i/>
                        <w:sz w:val="24"/>
                      </w:rPr>
                      <w:t>Bài 10-1:</w:t>
                    </w:r>
                  </w:p>
                </w:txbxContent>
              </v:textbox>
              <w10:wrap type="none"/>
            </v:shape>
            <v:shape style="position:absolute;left:1675;top:30;width:8714;height:1155" type="#_x0000_t202" filled="false" stroked="false">
              <v:textbox inset="0,0,0,0">
                <w:txbxContent>
                  <w:p>
                    <w:pPr>
                      <w:spacing w:line="237" w:lineRule="auto" w:before="0"/>
                      <w:ind w:left="0" w:right="54" w:firstLine="0"/>
                      <w:jc w:val="left"/>
                      <w:rPr>
                        <w:sz w:val="24"/>
                      </w:rPr>
                    </w:pPr>
                    <w:r>
                      <w:rPr>
                        <w:sz w:val="24"/>
                      </w:rPr>
                      <w:t>Sử dụng PWM của PIC 16F887 để điều khiển 1 đèn led. Cho tần số tụ thạch anh là 20MHz. Cho chu kỳ PWM là 0,8ms.</w:t>
                    </w:r>
                  </w:p>
                  <w:p>
                    <w:pPr>
                      <w:spacing w:line="242" w:lineRule="auto" w:before="53"/>
                      <w:ind w:left="0" w:right="54" w:firstLine="0"/>
                      <w:jc w:val="left"/>
                      <w:rPr>
                        <w:sz w:val="24"/>
                      </w:rPr>
                    </w:pPr>
                    <w:r>
                      <w:rPr>
                        <w:sz w:val="24"/>
                      </w:rPr>
                      <w:t>Hãy tính toán các thông số </w:t>
                    </w:r>
                    <w:r>
                      <w:rPr>
                        <w:spacing w:val="-3"/>
                        <w:sz w:val="24"/>
                      </w:rPr>
                      <w:t>và </w:t>
                    </w:r>
                    <w:r>
                      <w:rPr>
                        <w:sz w:val="24"/>
                      </w:rPr>
                      <w:t>viết chương trình để điều khiển led sáng với cấp độ 1 bằng 1 phần 10 độ </w:t>
                    </w:r>
                    <w:r>
                      <w:rPr>
                        <w:spacing w:val="-3"/>
                        <w:sz w:val="24"/>
                      </w:rPr>
                      <w:t>sáng </w:t>
                    </w:r>
                    <w:r>
                      <w:rPr>
                        <w:sz w:val="24"/>
                      </w:rPr>
                      <w:t>cực</w:t>
                    </w:r>
                    <w:r>
                      <w:rPr>
                        <w:spacing w:val="7"/>
                        <w:sz w:val="24"/>
                      </w:rPr>
                      <w:t> </w:t>
                    </w:r>
                    <w:r>
                      <w:rPr>
                        <w:sz w:val="24"/>
                      </w:rPr>
                      <w:t>đại.</w:t>
                    </w:r>
                  </w:p>
                </w:txbxContent>
              </v:textbox>
              <w10:wrap type="none"/>
            </v:shape>
          </v:group>
        </w:pict>
      </w:r>
      <w:r>
        <w:rPr>
          <w:sz w:val="20"/>
        </w:rPr>
      </w:r>
    </w:p>
    <w:p>
      <w:pPr>
        <w:spacing w:after="0"/>
        <w:rPr>
          <w:sz w:val="20"/>
        </w:rPr>
        <w:sectPr>
          <w:pgSz w:w="12240" w:h="16280"/>
          <w:pgMar w:header="313" w:footer="472" w:top="600" w:bottom="660" w:left="1200" w:right="220"/>
        </w:sectPr>
      </w:pPr>
    </w:p>
    <w:p>
      <w:pPr>
        <w:pStyle w:val="ListParagraph"/>
        <w:numPr>
          <w:ilvl w:val="0"/>
          <w:numId w:val="113"/>
        </w:numPr>
        <w:tabs>
          <w:tab w:pos="784" w:val="left" w:leader="none"/>
        </w:tabs>
        <w:spacing w:line="240" w:lineRule="auto" w:before="16" w:after="0"/>
        <w:ind w:left="783" w:right="0" w:hanging="285"/>
        <w:jc w:val="left"/>
        <w:rPr>
          <w:sz w:val="24"/>
        </w:rPr>
      </w:pPr>
      <w:r>
        <w:rPr>
          <w:sz w:val="24"/>
        </w:rPr>
        <w:t>Tính</w:t>
      </w:r>
      <w:r>
        <w:rPr>
          <w:spacing w:val="-4"/>
          <w:sz w:val="24"/>
        </w:rPr>
        <w:t> </w:t>
      </w:r>
      <w:r>
        <w:rPr>
          <w:sz w:val="24"/>
        </w:rPr>
        <w:t>toán:</w:t>
      </w:r>
    </w:p>
    <w:p>
      <w:pPr>
        <w:pStyle w:val="BodyText"/>
        <w:spacing w:before="9"/>
      </w:pPr>
    </w:p>
    <w:p>
      <w:pPr>
        <w:pStyle w:val="BodyText"/>
        <w:ind w:left="816"/>
      </w:pPr>
      <w:r>
        <w:rPr/>
        <w:t>Tần số thạch </w:t>
      </w:r>
      <w:r>
        <w:rPr>
          <w:spacing w:val="-5"/>
        </w:rPr>
        <w:t>anh:</w:t>
      </w:r>
    </w:p>
    <w:p>
      <w:pPr>
        <w:pStyle w:val="BodyText"/>
        <w:rPr>
          <w:sz w:val="30"/>
        </w:rPr>
      </w:pPr>
      <w:r>
        <w:rPr/>
        <w:br w:type="column"/>
      </w:r>
      <w:r>
        <w:rPr>
          <w:sz w:val="30"/>
        </w:rPr>
      </w:r>
    </w:p>
    <w:p>
      <w:pPr>
        <w:spacing w:before="260"/>
        <w:ind w:left="106" w:right="0" w:firstLine="0"/>
        <w:jc w:val="left"/>
        <w:rPr>
          <w:i/>
          <w:sz w:val="13"/>
        </w:rPr>
      </w:pPr>
      <w:r>
        <w:rPr>
          <w:i/>
          <w:w w:val="110"/>
          <w:position w:val="6"/>
          <w:sz w:val="23"/>
        </w:rPr>
        <w:t>f</w:t>
      </w:r>
      <w:r>
        <w:rPr>
          <w:i/>
          <w:w w:val="110"/>
          <w:sz w:val="13"/>
        </w:rPr>
        <w:t>OSC</w:t>
      </w:r>
    </w:p>
    <w:p>
      <w:pPr>
        <w:pStyle w:val="BodyText"/>
        <w:rPr>
          <w:i/>
          <w:sz w:val="28"/>
        </w:rPr>
      </w:pPr>
      <w:r>
        <w:rPr/>
        <w:br w:type="column"/>
      </w:r>
      <w:r>
        <w:rPr>
          <w:i/>
          <w:sz w:val="28"/>
        </w:rPr>
      </w:r>
    </w:p>
    <w:p>
      <w:pPr>
        <w:pStyle w:val="BodyText"/>
        <w:spacing w:before="3"/>
        <w:rPr>
          <w:i/>
          <w:sz w:val="23"/>
        </w:rPr>
      </w:pPr>
    </w:p>
    <w:p>
      <w:pPr>
        <w:spacing w:before="0"/>
        <w:ind w:left="29" w:right="0" w:firstLine="0"/>
        <w:jc w:val="left"/>
        <w:rPr>
          <w:i/>
          <w:sz w:val="23"/>
        </w:rPr>
      </w:pPr>
      <w:r>
        <w:rPr>
          <w:rFonts w:ascii="Symbol" w:hAnsi="Symbol"/>
          <w:w w:val="110"/>
          <w:sz w:val="23"/>
        </w:rPr>
        <w:t></w:t>
      </w:r>
      <w:r>
        <w:rPr>
          <w:spacing w:val="-20"/>
          <w:w w:val="110"/>
          <w:sz w:val="23"/>
        </w:rPr>
        <w:t> </w:t>
      </w:r>
      <w:r>
        <w:rPr>
          <w:spacing w:val="-7"/>
          <w:w w:val="110"/>
          <w:sz w:val="23"/>
        </w:rPr>
        <w:t>20</w:t>
      </w:r>
      <w:r>
        <w:rPr>
          <w:i/>
          <w:spacing w:val="-7"/>
          <w:w w:val="110"/>
          <w:sz w:val="23"/>
        </w:rPr>
        <w:t>MHz</w:t>
      </w:r>
    </w:p>
    <w:p>
      <w:pPr>
        <w:pStyle w:val="BodyText"/>
        <w:rPr>
          <w:i/>
          <w:sz w:val="26"/>
        </w:rPr>
      </w:pPr>
      <w:r>
        <w:rPr/>
        <w:br w:type="column"/>
      </w:r>
      <w:r>
        <w:rPr>
          <w:i/>
          <w:sz w:val="26"/>
        </w:rPr>
      </w:r>
    </w:p>
    <w:p>
      <w:pPr>
        <w:pStyle w:val="BodyText"/>
        <w:spacing w:before="8"/>
        <w:rPr>
          <w:i/>
          <w:sz w:val="25"/>
        </w:rPr>
      </w:pPr>
    </w:p>
    <w:p>
      <w:pPr>
        <w:pStyle w:val="BodyText"/>
        <w:ind w:left="161"/>
      </w:pPr>
      <w:r>
        <w:rPr/>
        <w:t>nên chu kỳ </w:t>
      </w:r>
      <w:r>
        <w:rPr>
          <w:spacing w:val="-8"/>
        </w:rPr>
        <w:t>là:</w:t>
      </w:r>
    </w:p>
    <w:p>
      <w:pPr>
        <w:pStyle w:val="BodyText"/>
        <w:rPr>
          <w:sz w:val="50"/>
        </w:rPr>
      </w:pPr>
      <w:r>
        <w:rPr/>
        <w:br w:type="column"/>
      </w:r>
      <w:r>
        <w:rPr>
          <w:sz w:val="50"/>
        </w:rPr>
      </w:r>
    </w:p>
    <w:p>
      <w:pPr>
        <w:spacing w:before="0"/>
        <w:ind w:left="425" w:right="0" w:firstLine="0"/>
        <w:jc w:val="left"/>
        <w:rPr>
          <w:rFonts w:ascii="Symbol" w:hAnsi="Symbol"/>
          <w:sz w:val="24"/>
        </w:rPr>
      </w:pPr>
      <w:r>
        <w:rPr>
          <w:i/>
          <w:position w:val="6"/>
          <w:sz w:val="24"/>
        </w:rPr>
        <w:t>T</w:t>
      </w:r>
      <w:r>
        <w:rPr>
          <w:i/>
          <w:sz w:val="14"/>
        </w:rPr>
        <w:t>OSC </w:t>
      </w:r>
      <w:r>
        <w:rPr>
          <w:rFonts w:ascii="Symbol" w:hAnsi="Symbol"/>
          <w:position w:val="6"/>
          <w:sz w:val="24"/>
        </w:rPr>
        <w:t></w:t>
      </w:r>
    </w:p>
    <w:p>
      <w:pPr>
        <w:pStyle w:val="BodyText"/>
        <w:spacing w:before="7"/>
        <w:rPr>
          <w:rFonts w:ascii="Symbol" w:hAnsi="Symbol"/>
          <w:sz w:val="35"/>
        </w:rPr>
      </w:pPr>
      <w:r>
        <w:rPr/>
        <w:br w:type="column"/>
      </w:r>
      <w:r>
        <w:rPr>
          <w:rFonts w:ascii="Symbol" w:hAnsi="Symbol"/>
          <w:sz w:val="35"/>
        </w:rPr>
      </w:r>
    </w:p>
    <w:p>
      <w:pPr>
        <w:pStyle w:val="BodyText"/>
        <w:ind w:left="45"/>
        <w:jc w:val="center"/>
      </w:pPr>
      <w:r>
        <w:rPr>
          <w:w w:val="102"/>
        </w:rPr>
        <w:t>1</w:t>
      </w:r>
    </w:p>
    <w:p>
      <w:pPr>
        <w:spacing w:before="73"/>
        <w:ind w:left="37" w:right="0" w:firstLine="0"/>
        <w:jc w:val="center"/>
        <w:rPr>
          <w:i/>
          <w:sz w:val="14"/>
        </w:rPr>
      </w:pPr>
      <w:r>
        <w:rPr/>
        <w:pict>
          <v:line style="position:absolute;mso-position-horizontal-relative:page;mso-position-vertical-relative:paragraph;z-index:16418816" from="392.452484pt,2.131130pt" to="414.968919pt,2.131130pt" stroked="true" strokeweight=".505589pt" strokecolor="#000000">
            <v:stroke dashstyle="solid"/>
            <w10:wrap type="none"/>
          </v:line>
        </w:pict>
      </w:r>
      <w:r>
        <w:rPr>
          <w:i/>
          <w:spacing w:val="-6"/>
          <w:position w:val="6"/>
          <w:sz w:val="24"/>
        </w:rPr>
        <w:t>F</w:t>
      </w:r>
      <w:r>
        <w:rPr>
          <w:i/>
          <w:spacing w:val="-6"/>
          <w:sz w:val="14"/>
        </w:rPr>
        <w:t>OSC</w:t>
      </w:r>
    </w:p>
    <w:p>
      <w:pPr>
        <w:pStyle w:val="BodyText"/>
        <w:spacing w:before="4"/>
        <w:rPr>
          <w:i/>
          <w:sz w:val="39"/>
        </w:rPr>
      </w:pPr>
      <w:r>
        <w:rPr/>
        <w:br w:type="column"/>
      </w:r>
      <w:r>
        <w:rPr>
          <w:i/>
          <w:sz w:val="39"/>
        </w:rPr>
      </w:r>
    </w:p>
    <w:p>
      <w:pPr>
        <w:pStyle w:val="BodyText"/>
        <w:tabs>
          <w:tab w:pos="552" w:val="left" w:leader="none"/>
        </w:tabs>
        <w:spacing w:line="189" w:lineRule="auto"/>
        <w:ind w:left="50"/>
      </w:pPr>
      <w:r>
        <w:rPr>
          <w:rFonts w:ascii="Symbol" w:hAnsi="Symbol"/>
          <w:position w:val="-15"/>
        </w:rPr>
        <w:t></w:t>
      </w:r>
      <w:r>
        <w:rPr>
          <w:position w:val="-15"/>
        </w:rPr>
        <w:tab/>
      </w:r>
      <w:r>
        <w:rPr/>
        <w:t>1</w:t>
      </w:r>
    </w:p>
    <w:p>
      <w:pPr>
        <w:spacing w:line="232" w:lineRule="exact" w:before="0"/>
        <w:ind w:left="254" w:right="0" w:firstLine="0"/>
        <w:jc w:val="left"/>
        <w:rPr>
          <w:i/>
          <w:sz w:val="24"/>
        </w:rPr>
      </w:pPr>
      <w:r>
        <w:rPr/>
        <w:pict>
          <v:line style="position:absolute;mso-position-horizontal-relative:page;mso-position-vertical-relative:paragraph;z-index:-29021184" from="427.485565pt,-3.660067pt" to="464.793297pt,-3.660067pt" stroked="true" strokeweight=".505589pt" strokecolor="#000000">
            <v:stroke dashstyle="solid"/>
            <w10:wrap type="none"/>
          </v:line>
        </w:pict>
      </w:r>
      <w:r>
        <w:rPr>
          <w:sz w:val="24"/>
        </w:rPr>
        <w:t>20</w:t>
      </w:r>
      <w:r>
        <w:rPr>
          <w:i/>
          <w:sz w:val="24"/>
        </w:rPr>
        <w:t>MHz</w:t>
      </w:r>
    </w:p>
    <w:p>
      <w:pPr>
        <w:pStyle w:val="BodyText"/>
        <w:rPr>
          <w:i/>
          <w:sz w:val="32"/>
        </w:rPr>
      </w:pPr>
      <w:r>
        <w:rPr/>
        <w:br w:type="column"/>
      </w:r>
      <w:r>
        <w:rPr>
          <w:i/>
          <w:sz w:val="32"/>
        </w:rPr>
      </w:r>
    </w:p>
    <w:p>
      <w:pPr>
        <w:spacing w:before="196"/>
        <w:ind w:left="30" w:right="0" w:firstLine="0"/>
        <w:jc w:val="left"/>
        <w:rPr>
          <w:i/>
          <w:sz w:val="24"/>
        </w:rPr>
      </w:pPr>
      <w:r>
        <w:rPr>
          <w:rFonts w:ascii="Symbol" w:hAnsi="Symbol"/>
          <w:sz w:val="24"/>
        </w:rPr>
        <w:t></w:t>
      </w:r>
      <w:r>
        <w:rPr>
          <w:sz w:val="24"/>
        </w:rPr>
        <w:t> 0,05</w:t>
      </w:r>
      <w:r>
        <w:rPr>
          <w:rFonts w:ascii="Symbol" w:hAnsi="Symbol"/>
          <w:i/>
          <w:sz w:val="25"/>
        </w:rPr>
        <w:t></w:t>
      </w:r>
      <w:r>
        <w:rPr>
          <w:i/>
          <w:sz w:val="24"/>
        </w:rPr>
        <w:t>S </w:t>
      </w:r>
      <w:r>
        <w:rPr>
          <w:rFonts w:ascii="Symbol" w:hAnsi="Symbol"/>
          <w:sz w:val="24"/>
        </w:rPr>
        <w:t></w:t>
      </w:r>
      <w:r>
        <w:rPr>
          <w:sz w:val="24"/>
        </w:rPr>
        <w:t> 50</w:t>
      </w:r>
      <w:r>
        <w:rPr>
          <w:i/>
          <w:sz w:val="24"/>
        </w:rPr>
        <w:t>ns</w:t>
      </w:r>
    </w:p>
    <w:p>
      <w:pPr>
        <w:spacing w:after="0"/>
        <w:jc w:val="left"/>
        <w:rPr>
          <w:sz w:val="24"/>
        </w:rPr>
        <w:sectPr>
          <w:type w:val="continuous"/>
          <w:pgSz w:w="12240" w:h="16280"/>
          <w:pgMar w:top="520" w:bottom="280" w:left="1200" w:right="220"/>
          <w:cols w:num="8" w:equalWidth="0">
            <w:col w:w="2510" w:space="40"/>
            <w:col w:w="458" w:space="39"/>
            <w:col w:w="940" w:space="39"/>
            <w:col w:w="1509" w:space="39"/>
            <w:col w:w="1021" w:space="40"/>
            <w:col w:w="436" w:space="40"/>
            <w:col w:w="976" w:space="39"/>
            <w:col w:w="2694"/>
          </w:cols>
        </w:sectPr>
      </w:pPr>
    </w:p>
    <w:p>
      <w:pPr>
        <w:pStyle w:val="Heading5"/>
        <w:spacing w:before="154"/>
        <w:ind w:left="816"/>
        <w:rPr>
          <w:i/>
        </w:rPr>
      </w:pPr>
      <w:r>
        <w:rPr>
          <w:i/>
        </w:rPr>
        <w:t>Chu kỳ PWM:</w:t>
      </w:r>
    </w:p>
    <w:p>
      <w:pPr>
        <w:spacing w:before="148"/>
        <w:ind w:left="816" w:right="0" w:firstLine="0"/>
        <w:jc w:val="left"/>
        <w:rPr>
          <w:i/>
          <w:sz w:val="23"/>
        </w:rPr>
      </w:pPr>
      <w:r>
        <w:rPr/>
        <w:br w:type="column"/>
      </w:r>
      <w:r>
        <w:rPr>
          <w:i/>
          <w:w w:val="110"/>
          <w:sz w:val="23"/>
        </w:rPr>
        <w:t>PERIOD</w:t>
      </w:r>
      <w:r>
        <w:rPr>
          <w:i/>
          <w:w w:val="110"/>
          <w:position w:val="-5"/>
          <w:sz w:val="13"/>
        </w:rPr>
        <w:t>PWM </w:t>
      </w:r>
      <w:r>
        <w:rPr>
          <w:rFonts w:ascii="Symbol" w:hAnsi="Symbol"/>
          <w:w w:val="110"/>
          <w:sz w:val="23"/>
        </w:rPr>
        <w:t></w:t>
      </w:r>
      <w:r>
        <w:rPr>
          <w:w w:val="110"/>
          <w:sz w:val="23"/>
        </w:rPr>
        <w:t> [(</w:t>
      </w:r>
      <w:r>
        <w:rPr>
          <w:i/>
          <w:w w:val="110"/>
          <w:sz w:val="23"/>
        </w:rPr>
        <w:t>PR</w:t>
      </w:r>
      <w:r>
        <w:rPr>
          <w:w w:val="110"/>
          <w:sz w:val="23"/>
        </w:rPr>
        <w:t>2) </w:t>
      </w:r>
      <w:r>
        <w:rPr>
          <w:rFonts w:ascii="Symbol" w:hAnsi="Symbol"/>
          <w:w w:val="110"/>
          <w:sz w:val="23"/>
        </w:rPr>
        <w:t></w:t>
      </w:r>
      <w:r>
        <w:rPr>
          <w:w w:val="110"/>
          <w:sz w:val="23"/>
        </w:rPr>
        <w:t>1]* 4*</w:t>
      </w:r>
      <w:r>
        <w:rPr>
          <w:i/>
          <w:w w:val="110"/>
          <w:sz w:val="23"/>
        </w:rPr>
        <w:t>T</w:t>
      </w:r>
      <w:r>
        <w:rPr>
          <w:i/>
          <w:w w:val="110"/>
          <w:position w:val="-5"/>
          <w:sz w:val="13"/>
        </w:rPr>
        <w:t>OSC </w:t>
      </w:r>
      <w:r>
        <w:rPr>
          <w:w w:val="110"/>
          <w:sz w:val="23"/>
        </w:rPr>
        <w:t>* </w:t>
      </w:r>
      <w:r>
        <w:rPr>
          <w:i/>
          <w:w w:val="110"/>
          <w:sz w:val="23"/>
        </w:rPr>
        <w:t>PV</w:t>
      </w:r>
      <w:r>
        <w:rPr>
          <w:i/>
          <w:w w:val="110"/>
          <w:position w:val="-5"/>
          <w:sz w:val="13"/>
        </w:rPr>
        <w:t>TMR</w:t>
      </w:r>
      <w:r>
        <w:rPr>
          <w:w w:val="110"/>
          <w:position w:val="-5"/>
          <w:sz w:val="13"/>
        </w:rPr>
        <w:t>2 </w:t>
      </w:r>
      <w:r>
        <w:rPr>
          <w:rFonts w:ascii="Symbol" w:hAnsi="Symbol"/>
          <w:w w:val="110"/>
          <w:sz w:val="23"/>
        </w:rPr>
        <w:t></w:t>
      </w:r>
      <w:r>
        <w:rPr>
          <w:w w:val="110"/>
          <w:sz w:val="23"/>
        </w:rPr>
        <w:t> 0,8</w:t>
      </w:r>
      <w:r>
        <w:rPr>
          <w:i/>
          <w:w w:val="110"/>
          <w:sz w:val="23"/>
        </w:rPr>
        <w:t>mS </w:t>
      </w:r>
      <w:r>
        <w:rPr>
          <w:rFonts w:ascii="Symbol" w:hAnsi="Symbol"/>
          <w:w w:val="110"/>
          <w:sz w:val="23"/>
        </w:rPr>
        <w:t></w:t>
      </w:r>
      <w:r>
        <w:rPr>
          <w:w w:val="110"/>
          <w:sz w:val="23"/>
        </w:rPr>
        <w:t> 800,000</w:t>
      </w:r>
      <w:r>
        <w:rPr>
          <w:i/>
          <w:w w:val="110"/>
          <w:sz w:val="23"/>
        </w:rPr>
        <w:t>ns</w:t>
      </w:r>
    </w:p>
    <w:p>
      <w:pPr>
        <w:spacing w:after="0"/>
        <w:jc w:val="left"/>
        <w:rPr>
          <w:sz w:val="23"/>
        </w:rPr>
        <w:sectPr>
          <w:type w:val="continuous"/>
          <w:pgSz w:w="12240" w:h="16280"/>
          <w:pgMar w:top="520" w:bottom="280" w:left="1200" w:right="220"/>
          <w:cols w:num="2" w:equalWidth="0">
            <w:col w:w="2285" w:space="54"/>
            <w:col w:w="8481"/>
          </w:cols>
        </w:sectPr>
      </w:pPr>
    </w:p>
    <w:p>
      <w:pPr>
        <w:pStyle w:val="BodyText"/>
        <w:spacing w:before="162"/>
        <w:ind w:left="816"/>
      </w:pPr>
      <w:r>
        <w:rPr/>
        <w:t>Chỉ biết được</w:t>
      </w:r>
    </w:p>
    <w:p>
      <w:pPr>
        <w:spacing w:before="156"/>
        <w:ind w:left="816" w:right="0" w:firstLine="0"/>
        <w:jc w:val="left"/>
        <w:rPr>
          <w:sz w:val="24"/>
        </w:rPr>
      </w:pPr>
      <w:r>
        <w:rPr/>
        <w:br w:type="column"/>
      </w:r>
      <w:r>
        <w:rPr>
          <w:i/>
          <w:sz w:val="23"/>
        </w:rPr>
        <w:t>T</w:t>
      </w:r>
      <w:r>
        <w:rPr>
          <w:i/>
          <w:position w:val="-5"/>
          <w:sz w:val="13"/>
        </w:rPr>
        <w:t>OSC </w:t>
      </w:r>
      <w:r>
        <w:rPr>
          <w:rFonts w:ascii="Symbol" w:hAnsi="Symbol"/>
          <w:sz w:val="23"/>
        </w:rPr>
        <w:t></w:t>
      </w:r>
      <w:r>
        <w:rPr>
          <w:sz w:val="23"/>
        </w:rPr>
        <w:t> 50</w:t>
      </w:r>
      <w:r>
        <w:rPr>
          <w:i/>
          <w:sz w:val="23"/>
        </w:rPr>
        <w:t>ns </w:t>
      </w:r>
      <w:r>
        <w:rPr>
          <w:sz w:val="24"/>
        </w:rPr>
        <w:t>còn các thông số</w:t>
      </w:r>
    </w:p>
    <w:p>
      <w:pPr>
        <w:spacing w:before="162"/>
        <w:ind w:left="62" w:right="0" w:firstLine="0"/>
        <w:jc w:val="left"/>
        <w:rPr>
          <w:sz w:val="24"/>
        </w:rPr>
      </w:pPr>
      <w:r>
        <w:rPr/>
        <w:br w:type="column"/>
      </w:r>
      <w:r>
        <w:rPr>
          <w:i/>
          <w:w w:val="105"/>
          <w:sz w:val="23"/>
        </w:rPr>
        <w:t>PR</w:t>
      </w:r>
      <w:r>
        <w:rPr>
          <w:w w:val="105"/>
          <w:sz w:val="23"/>
        </w:rPr>
        <w:t>2, </w:t>
      </w:r>
      <w:r>
        <w:rPr>
          <w:i/>
          <w:w w:val="105"/>
          <w:sz w:val="23"/>
        </w:rPr>
        <w:t>PV</w:t>
      </w:r>
      <w:r>
        <w:rPr>
          <w:i/>
          <w:w w:val="105"/>
          <w:position w:val="-5"/>
          <w:sz w:val="14"/>
        </w:rPr>
        <w:t>TMR</w:t>
      </w:r>
      <w:r>
        <w:rPr>
          <w:w w:val="105"/>
          <w:position w:val="-5"/>
          <w:sz w:val="14"/>
        </w:rPr>
        <w:t>2 </w:t>
      </w:r>
      <w:r>
        <w:rPr>
          <w:w w:val="105"/>
          <w:sz w:val="24"/>
        </w:rPr>
        <w:t>thì chưa biết.</w:t>
      </w:r>
    </w:p>
    <w:p>
      <w:pPr>
        <w:spacing w:after="0"/>
        <w:jc w:val="left"/>
        <w:rPr>
          <w:sz w:val="24"/>
        </w:rPr>
        <w:sectPr>
          <w:type w:val="continuous"/>
          <w:pgSz w:w="12240" w:h="16280"/>
          <w:pgMar w:top="520" w:bottom="280" w:left="1200" w:right="220"/>
          <w:cols w:num="3" w:equalWidth="0">
            <w:col w:w="2168" w:space="91"/>
            <w:col w:w="3559" w:space="40"/>
            <w:col w:w="4962"/>
          </w:cols>
        </w:sectPr>
      </w:pPr>
    </w:p>
    <w:p>
      <w:pPr>
        <w:pStyle w:val="BodyText"/>
        <w:spacing w:before="146"/>
        <w:ind w:left="816"/>
      </w:pPr>
      <w:r>
        <w:rPr/>
        <w:t>Phải chọn 1 thông số và tính thông số còn lại: chú ý</w:t>
      </w:r>
    </w:p>
    <w:p>
      <w:pPr>
        <w:pStyle w:val="BodyText"/>
        <w:spacing w:before="18"/>
        <w:ind w:left="262"/>
      </w:pPr>
      <w:r>
        <w:rPr>
          <w:i/>
          <w:sz w:val="23"/>
        </w:rPr>
        <w:t>PV</w:t>
      </w:r>
      <w:r>
        <w:rPr>
          <w:i/>
          <w:position w:val="-5"/>
          <w:sz w:val="14"/>
        </w:rPr>
        <w:t>TMR</w:t>
      </w:r>
      <w:r>
        <w:rPr>
          <w:position w:val="-5"/>
          <w:sz w:val="14"/>
        </w:rPr>
        <w:t>2 </w:t>
      </w:r>
      <w:r>
        <w:rPr/>
        <w:t>có 3 giá trị là chia 1, chia 4 và chia 16.</w:t>
      </w:r>
    </w:p>
    <w:p>
      <w:pPr>
        <w:spacing w:before="154"/>
        <w:ind w:left="113" w:right="0" w:firstLine="0"/>
        <w:jc w:val="left"/>
        <w:rPr>
          <w:sz w:val="23"/>
        </w:rPr>
      </w:pPr>
      <w:r>
        <w:rPr/>
        <w:br w:type="column"/>
      </w:r>
      <w:r>
        <w:rPr>
          <w:i/>
          <w:w w:val="110"/>
          <w:sz w:val="23"/>
        </w:rPr>
        <w:t>PR</w:t>
      </w:r>
      <w:r>
        <w:rPr>
          <w:w w:val="110"/>
          <w:sz w:val="23"/>
        </w:rPr>
        <w:t>2</w:t>
      </w:r>
    </w:p>
    <w:p>
      <w:pPr>
        <w:pStyle w:val="BodyText"/>
        <w:spacing w:before="146"/>
        <w:ind w:left="88"/>
      </w:pPr>
      <w:r>
        <w:rPr/>
        <w:br w:type="column"/>
      </w:r>
      <w:r>
        <w:rPr/>
        <w:t>có giá trị 8 bit từ 0 đến 255, còn</w:t>
      </w:r>
    </w:p>
    <w:p>
      <w:pPr>
        <w:spacing w:after="0"/>
        <w:sectPr>
          <w:type w:val="continuous"/>
          <w:pgSz w:w="12240" w:h="16280"/>
          <w:pgMar w:top="520" w:bottom="280" w:left="1200" w:right="220"/>
          <w:cols w:num="3" w:equalWidth="0">
            <w:col w:w="6293" w:space="40"/>
            <w:col w:w="555" w:space="39"/>
            <w:col w:w="3893"/>
          </w:cols>
        </w:sectPr>
      </w:pPr>
    </w:p>
    <w:p>
      <w:pPr>
        <w:pStyle w:val="BodyText"/>
        <w:spacing w:line="379" w:lineRule="auto" w:before="146"/>
        <w:ind w:left="816"/>
        <w:rPr>
          <w:sz w:val="22"/>
        </w:rPr>
      </w:pPr>
      <w:r>
        <w:rPr/>
        <w:t>Chọn </w:t>
      </w:r>
      <w:r>
        <w:rPr>
          <w:spacing w:val="-3"/>
        </w:rPr>
        <w:t>hệ </w:t>
      </w:r>
      <w:r>
        <w:rPr/>
        <w:t>số chia lớn nhất </w:t>
      </w:r>
      <w:r>
        <w:rPr>
          <w:spacing w:val="-5"/>
        </w:rPr>
        <w:t>là </w:t>
      </w:r>
      <w:r>
        <w:rPr/>
        <w:t>16 </w:t>
      </w:r>
      <w:r>
        <w:rPr>
          <w:spacing w:val="-5"/>
        </w:rPr>
        <w:t>hay </w:t>
      </w:r>
      <w:r>
        <w:rPr/>
        <w:t>Khi đó tìm giá trị còn </w:t>
      </w:r>
      <w:r>
        <w:rPr>
          <w:spacing w:val="-3"/>
        </w:rPr>
        <w:t>lại </w:t>
      </w:r>
      <w:r>
        <w:rPr>
          <w:i/>
          <w:sz w:val="23"/>
        </w:rPr>
        <w:t>PR</w:t>
      </w:r>
      <w:r>
        <w:rPr>
          <w:sz w:val="23"/>
        </w:rPr>
        <w:t>2 </w:t>
      </w:r>
      <w:r>
        <w:rPr>
          <w:sz w:val="22"/>
        </w:rPr>
        <w:t>:</w:t>
      </w:r>
    </w:p>
    <w:p>
      <w:pPr>
        <w:spacing w:before="139"/>
        <w:ind w:left="66" w:right="0" w:firstLine="0"/>
        <w:jc w:val="left"/>
        <w:rPr>
          <w:sz w:val="23"/>
        </w:rPr>
      </w:pPr>
      <w:r>
        <w:rPr/>
        <w:br w:type="column"/>
      </w:r>
      <w:r>
        <w:rPr>
          <w:i/>
          <w:w w:val="110"/>
          <w:sz w:val="23"/>
        </w:rPr>
        <w:t>PV</w:t>
      </w:r>
      <w:r>
        <w:rPr>
          <w:i/>
          <w:w w:val="110"/>
          <w:position w:val="-5"/>
          <w:sz w:val="14"/>
        </w:rPr>
        <w:t>TMR</w:t>
      </w:r>
      <w:r>
        <w:rPr>
          <w:w w:val="110"/>
          <w:position w:val="-5"/>
          <w:sz w:val="14"/>
        </w:rPr>
        <w:t>2 </w:t>
      </w:r>
      <w:r>
        <w:rPr>
          <w:rFonts w:ascii="Symbol" w:hAnsi="Symbol"/>
          <w:w w:val="110"/>
          <w:sz w:val="23"/>
        </w:rPr>
        <w:t></w:t>
      </w:r>
      <w:r>
        <w:rPr>
          <w:w w:val="110"/>
          <w:sz w:val="23"/>
        </w:rPr>
        <w:t> 16</w:t>
      </w:r>
    </w:p>
    <w:p>
      <w:pPr>
        <w:spacing w:after="0"/>
        <w:jc w:val="left"/>
        <w:rPr>
          <w:sz w:val="23"/>
        </w:rPr>
        <w:sectPr>
          <w:type w:val="continuous"/>
          <w:pgSz w:w="12240" w:h="16280"/>
          <w:pgMar w:top="520" w:bottom="280" w:left="1200" w:right="220"/>
          <w:cols w:num="2" w:equalWidth="0">
            <w:col w:w="4141" w:space="40"/>
            <w:col w:w="6639"/>
          </w:cols>
        </w:sectPr>
      </w:pPr>
    </w:p>
    <w:p>
      <w:pPr>
        <w:pStyle w:val="BodyText"/>
        <w:spacing w:before="105"/>
        <w:jc w:val="right"/>
        <w:rPr>
          <w:rFonts w:ascii="Symbol" w:hAnsi="Symbol"/>
        </w:rPr>
      </w:pPr>
      <w:r>
        <w:rPr/>
        <w:pict>
          <v:group style="position:absolute;margin-left:65.064003pt;margin-top:14.159976pt;width:530.6pt;height:61.25pt;mso-position-horizontal-relative:page;mso-position-vertical-relative:page;z-index:16418304" coordorigin="1301,283" coordsize="10612,1225">
            <v:shape style="position:absolute;left:1301;top:283;width:10492;height:365" coordorigin="1301,283" coordsize="10492,365" path="m11783,638l1311,638,1311,293,1301,293,1301,648,1311,648,11783,648,11783,638xm11783,283l1311,283,1301,283,1301,293,1311,293,11783,293,11783,283xm11793,293l11784,293,11784,648,11793,648,11793,293xm11793,283l11784,283,11784,293,11793,293,11793,283xe" filled="true" fillcolor="#000000" stroked="false">
              <v:path arrowok="t"/>
              <v:fill type="solid"/>
            </v:shape>
            <v:shape style="position:absolute;left:1315;top:648;width:10598;height:860" type="#_x0000_t202" filled="true" fillcolor="#d7ecff" stroked="false">
              <v:textbox inset="0,0,0,0">
                <w:txbxContent>
                  <w:p>
                    <w:pPr>
                      <w:tabs>
                        <w:tab w:pos="1478" w:val="left" w:leader="none"/>
                      </w:tabs>
                      <w:spacing w:before="6"/>
                      <w:ind w:left="100" w:right="0" w:firstLine="0"/>
                      <w:jc w:val="left"/>
                      <w:rPr>
                        <w:sz w:val="24"/>
                      </w:rPr>
                    </w:pPr>
                    <w:r>
                      <w:rPr>
                        <w:sz w:val="24"/>
                      </w:rPr>
                      <w:t>Chức</w:t>
                    </w:r>
                    <w:r>
                      <w:rPr>
                        <w:spacing w:val="-3"/>
                        <w:sz w:val="24"/>
                      </w:rPr>
                      <w:t> </w:t>
                    </w:r>
                    <w:r>
                      <w:rPr>
                        <w:sz w:val="24"/>
                      </w:rPr>
                      <w:t>năng:</w:t>
                      <w:tab/>
                      <w:t>Ghi giá trị 10 </w:t>
                    </w:r>
                    <w:r>
                      <w:rPr>
                        <w:spacing w:val="-4"/>
                        <w:sz w:val="24"/>
                      </w:rPr>
                      <w:t>bit </w:t>
                    </w:r>
                    <w:r>
                      <w:rPr>
                        <w:sz w:val="24"/>
                      </w:rPr>
                      <w:t>vào PWM để thiết </w:t>
                    </w:r>
                    <w:r>
                      <w:rPr>
                        <w:spacing w:val="-4"/>
                        <w:sz w:val="24"/>
                      </w:rPr>
                      <w:t>lập </w:t>
                    </w:r>
                    <w:r>
                      <w:rPr>
                        <w:spacing w:val="-3"/>
                        <w:sz w:val="24"/>
                      </w:rPr>
                      <w:t>hệ </w:t>
                    </w:r>
                    <w:r>
                      <w:rPr>
                        <w:sz w:val="24"/>
                      </w:rPr>
                      <w:t>số chu</w:t>
                    </w:r>
                    <w:r>
                      <w:rPr>
                        <w:spacing w:val="36"/>
                        <w:sz w:val="24"/>
                      </w:rPr>
                      <w:t> </w:t>
                    </w:r>
                    <w:r>
                      <w:rPr>
                        <w:spacing w:val="-4"/>
                        <w:sz w:val="24"/>
                      </w:rPr>
                      <w:t>kỳ.</w:t>
                    </w:r>
                  </w:p>
                  <w:p>
                    <w:pPr>
                      <w:spacing w:line="237" w:lineRule="auto" w:before="5"/>
                      <w:ind w:left="1478" w:right="110" w:firstLine="0"/>
                      <w:jc w:val="left"/>
                      <w:rPr>
                        <w:sz w:val="24"/>
                      </w:rPr>
                    </w:pPr>
                    <w:r>
                      <w:rPr>
                        <w:sz w:val="24"/>
                      </w:rPr>
                      <w:t>Giá trị 10 bit được dùng để xác định lượng thời gian của tín hiệu PWM ở mức 1 trong một chu kỳ như sau</w:t>
                    </w:r>
                  </w:p>
                </w:txbxContent>
              </v:textbox>
              <v:fill type="solid"/>
              <w10:wrap type="none"/>
            </v:shape>
            <w10:wrap type="none"/>
          </v:group>
        </w:pict>
      </w:r>
      <w:r>
        <w:rPr>
          <w:w w:val="105"/>
        </w:rPr>
        <w:t>[(</w:t>
      </w:r>
      <w:r>
        <w:rPr>
          <w:i/>
          <w:w w:val="105"/>
        </w:rPr>
        <w:t>PR</w:t>
      </w:r>
      <w:r>
        <w:rPr>
          <w:w w:val="105"/>
        </w:rPr>
        <w:t>2) </w:t>
      </w:r>
      <w:r>
        <w:rPr>
          <w:rFonts w:ascii="Symbol" w:hAnsi="Symbol"/>
          <w:w w:val="105"/>
        </w:rPr>
        <w:t></w:t>
      </w:r>
      <w:r>
        <w:rPr>
          <w:w w:val="105"/>
        </w:rPr>
        <w:t>1] </w:t>
      </w:r>
      <w:r>
        <w:rPr>
          <w:rFonts w:ascii="Symbol" w:hAnsi="Symbol"/>
          <w:w w:val="105"/>
        </w:rPr>
        <w:t></w:t>
      </w:r>
    </w:p>
    <w:p>
      <w:pPr>
        <w:spacing w:line="281" w:lineRule="exact" w:before="0"/>
        <w:ind w:left="15" w:right="0" w:firstLine="0"/>
        <w:jc w:val="center"/>
        <w:rPr>
          <w:i/>
          <w:sz w:val="14"/>
        </w:rPr>
      </w:pPr>
      <w:r>
        <w:rPr/>
        <w:br w:type="column"/>
      </w:r>
      <w:r>
        <w:rPr>
          <w:i/>
          <w:w w:val="105"/>
          <w:sz w:val="24"/>
        </w:rPr>
        <w:t>PERIOD</w:t>
      </w:r>
      <w:r>
        <w:rPr>
          <w:i/>
          <w:w w:val="105"/>
          <w:position w:val="-5"/>
          <w:sz w:val="14"/>
        </w:rPr>
        <w:t>PWM</w:t>
      </w:r>
    </w:p>
    <w:p>
      <w:pPr>
        <w:spacing w:before="35"/>
        <w:ind w:left="29" w:right="0" w:firstLine="0"/>
        <w:jc w:val="center"/>
        <w:rPr>
          <w:sz w:val="14"/>
        </w:rPr>
      </w:pPr>
      <w:r>
        <w:rPr/>
        <w:pict>
          <v:line style="position:absolute;mso-position-horizontal-relative:page;mso-position-vertical-relative:paragraph;z-index:16419840" from="249.323364pt,.231139pt" to="327.528924pt,.231139pt" stroked="true" strokeweight=".505589pt" strokecolor="#000000">
            <v:stroke dashstyle="solid"/>
            <w10:wrap type="none"/>
          </v:line>
        </w:pict>
      </w:r>
      <w:r>
        <w:rPr>
          <w:w w:val="105"/>
          <w:position w:val="6"/>
          <w:sz w:val="24"/>
        </w:rPr>
        <w:t>4</w:t>
      </w:r>
      <w:r>
        <w:rPr>
          <w:spacing w:val="-48"/>
          <w:w w:val="105"/>
          <w:position w:val="6"/>
          <w:sz w:val="24"/>
        </w:rPr>
        <w:t> </w:t>
      </w:r>
      <w:r>
        <w:rPr>
          <w:w w:val="105"/>
          <w:position w:val="6"/>
          <w:sz w:val="24"/>
        </w:rPr>
        <w:t>*</w:t>
      </w:r>
      <w:r>
        <w:rPr>
          <w:i/>
          <w:w w:val="105"/>
          <w:position w:val="6"/>
          <w:sz w:val="24"/>
        </w:rPr>
        <w:t>T</w:t>
      </w:r>
      <w:r>
        <w:rPr>
          <w:i/>
          <w:w w:val="105"/>
          <w:sz w:val="14"/>
        </w:rPr>
        <w:t>OSC</w:t>
      </w:r>
      <w:r>
        <w:rPr>
          <w:i/>
          <w:spacing w:val="-4"/>
          <w:w w:val="105"/>
          <w:sz w:val="14"/>
        </w:rPr>
        <w:t> </w:t>
      </w:r>
      <w:r>
        <w:rPr>
          <w:w w:val="105"/>
          <w:position w:val="6"/>
          <w:sz w:val="24"/>
        </w:rPr>
        <w:t>*</w:t>
      </w:r>
      <w:r>
        <w:rPr>
          <w:spacing w:val="-39"/>
          <w:w w:val="105"/>
          <w:position w:val="6"/>
          <w:sz w:val="24"/>
        </w:rPr>
        <w:t> </w:t>
      </w:r>
      <w:r>
        <w:rPr>
          <w:i/>
          <w:spacing w:val="-7"/>
          <w:w w:val="105"/>
          <w:position w:val="6"/>
          <w:sz w:val="24"/>
        </w:rPr>
        <w:t>PV</w:t>
      </w:r>
      <w:r>
        <w:rPr>
          <w:i/>
          <w:spacing w:val="-7"/>
          <w:w w:val="105"/>
          <w:sz w:val="14"/>
        </w:rPr>
        <w:t>TMR</w:t>
      </w:r>
      <w:r>
        <w:rPr>
          <w:spacing w:val="-7"/>
          <w:w w:val="105"/>
          <w:sz w:val="14"/>
        </w:rPr>
        <w:t>2</w:t>
      </w:r>
    </w:p>
    <w:p>
      <w:pPr>
        <w:spacing w:line="189" w:lineRule="auto" w:before="0"/>
        <w:ind w:left="51" w:right="0" w:firstLine="0"/>
        <w:jc w:val="left"/>
        <w:rPr>
          <w:i/>
          <w:sz w:val="24"/>
        </w:rPr>
      </w:pPr>
      <w:r>
        <w:rPr/>
        <w:br w:type="column"/>
      </w:r>
      <w:r>
        <w:rPr>
          <w:rFonts w:ascii="Symbol" w:hAnsi="Symbol"/>
          <w:w w:val="105"/>
          <w:position w:val="-15"/>
          <w:sz w:val="24"/>
        </w:rPr>
        <w:t></w:t>
      </w:r>
      <w:r>
        <w:rPr>
          <w:spacing w:val="56"/>
          <w:w w:val="105"/>
          <w:position w:val="-15"/>
          <w:sz w:val="24"/>
        </w:rPr>
        <w:t> </w:t>
      </w:r>
      <w:r>
        <w:rPr>
          <w:spacing w:val="-4"/>
          <w:w w:val="105"/>
          <w:sz w:val="24"/>
        </w:rPr>
        <w:t>800,000</w:t>
      </w:r>
      <w:r>
        <w:rPr>
          <w:i/>
          <w:spacing w:val="-4"/>
          <w:w w:val="105"/>
          <w:sz w:val="24"/>
        </w:rPr>
        <w:t>ns</w:t>
      </w:r>
    </w:p>
    <w:p>
      <w:pPr>
        <w:spacing w:line="232" w:lineRule="exact" w:before="0"/>
        <w:ind w:left="257" w:right="0" w:firstLine="0"/>
        <w:jc w:val="left"/>
        <w:rPr>
          <w:sz w:val="24"/>
        </w:rPr>
      </w:pPr>
      <w:r>
        <w:rPr/>
        <w:pict>
          <v:line style="position:absolute;mso-position-horizontal-relative:page;mso-position-vertical-relative:paragraph;z-index:-29020160" from="340.075073pt,-3.660062pt" to="398.470896pt,-3.660062pt" stroked="true" strokeweight=".505589pt" strokecolor="#000000">
            <v:stroke dashstyle="solid"/>
            <w10:wrap type="none"/>
          </v:line>
        </w:pict>
      </w:r>
      <w:r>
        <w:rPr>
          <w:w w:val="105"/>
          <w:sz w:val="24"/>
        </w:rPr>
        <w:t>4</w:t>
      </w:r>
      <w:r>
        <w:rPr>
          <w:spacing w:val="-47"/>
          <w:w w:val="105"/>
          <w:sz w:val="24"/>
        </w:rPr>
        <w:t> </w:t>
      </w:r>
      <w:r>
        <w:rPr>
          <w:spacing w:val="2"/>
          <w:w w:val="105"/>
          <w:sz w:val="24"/>
        </w:rPr>
        <w:t>*50</w:t>
      </w:r>
      <w:r>
        <w:rPr>
          <w:i/>
          <w:spacing w:val="2"/>
          <w:w w:val="105"/>
          <w:sz w:val="24"/>
        </w:rPr>
        <w:t>ns</w:t>
      </w:r>
      <w:r>
        <w:rPr>
          <w:i/>
          <w:spacing w:val="-40"/>
          <w:w w:val="105"/>
          <w:sz w:val="24"/>
        </w:rPr>
        <w:t> </w:t>
      </w:r>
      <w:r>
        <w:rPr>
          <w:spacing w:val="-9"/>
          <w:w w:val="105"/>
          <w:sz w:val="24"/>
        </w:rPr>
        <w:t>*16</w:t>
      </w:r>
    </w:p>
    <w:p>
      <w:pPr>
        <w:pStyle w:val="BodyText"/>
        <w:spacing w:before="105"/>
        <w:ind w:left="30"/>
      </w:pPr>
      <w:r>
        <w:rPr/>
        <w:br w:type="column"/>
      </w:r>
      <w:r>
        <w:rPr>
          <w:rFonts w:ascii="Symbol" w:hAnsi="Symbol"/>
          <w:w w:val="105"/>
        </w:rPr>
        <w:t></w:t>
      </w:r>
      <w:r>
        <w:rPr>
          <w:w w:val="105"/>
        </w:rPr>
        <w:t> 250</w:t>
      </w:r>
    </w:p>
    <w:p>
      <w:pPr>
        <w:spacing w:after="0"/>
        <w:sectPr>
          <w:type w:val="continuous"/>
          <w:pgSz w:w="12240" w:h="16280"/>
          <w:pgMar w:top="520" w:bottom="280" w:left="1200" w:right="220"/>
          <w:cols w:num="4" w:equalWidth="0">
            <w:col w:w="3733" w:space="40"/>
            <w:col w:w="1548" w:space="39"/>
            <w:col w:w="1401" w:space="40"/>
            <w:col w:w="4019"/>
          </w:cols>
        </w:sectPr>
      </w:pPr>
    </w:p>
    <w:p>
      <w:pPr>
        <w:pStyle w:val="BodyText"/>
        <w:spacing w:before="21"/>
        <w:jc w:val="right"/>
      </w:pPr>
      <w:r>
        <w:rPr/>
        <w:t>Vậy</w:t>
      </w:r>
    </w:p>
    <w:p>
      <w:pPr>
        <w:spacing w:before="7"/>
        <w:ind w:left="63" w:right="0" w:firstLine="0"/>
        <w:jc w:val="left"/>
        <w:rPr>
          <w:sz w:val="24"/>
        </w:rPr>
      </w:pPr>
      <w:r>
        <w:rPr/>
        <w:br w:type="column"/>
      </w:r>
      <w:r>
        <w:rPr>
          <w:i/>
          <w:w w:val="105"/>
          <w:sz w:val="24"/>
        </w:rPr>
        <w:t>PR</w:t>
      </w:r>
      <w:r>
        <w:rPr>
          <w:w w:val="105"/>
          <w:sz w:val="24"/>
        </w:rPr>
        <w:t>2 </w:t>
      </w:r>
      <w:r>
        <w:rPr>
          <w:rFonts w:ascii="Symbol" w:hAnsi="Symbol"/>
          <w:w w:val="105"/>
          <w:sz w:val="24"/>
        </w:rPr>
        <w:t></w:t>
      </w:r>
      <w:r>
        <w:rPr>
          <w:w w:val="105"/>
          <w:sz w:val="24"/>
        </w:rPr>
        <w:t> 249 .</w:t>
      </w:r>
    </w:p>
    <w:p>
      <w:pPr>
        <w:spacing w:after="0"/>
        <w:jc w:val="left"/>
        <w:rPr>
          <w:sz w:val="24"/>
        </w:rPr>
        <w:sectPr>
          <w:pgSz w:w="12240" w:h="16280"/>
          <w:pgMar w:header="283" w:footer="472" w:top="620" w:bottom="660" w:left="1200" w:right="220"/>
          <w:cols w:num="2" w:equalWidth="0">
            <w:col w:w="1220" w:space="40"/>
            <w:col w:w="9560"/>
          </w:cols>
        </w:sectPr>
      </w:pPr>
    </w:p>
    <w:p>
      <w:pPr>
        <w:spacing w:line="345" w:lineRule="auto" w:before="124"/>
        <w:ind w:left="816" w:right="3323" w:firstLine="0"/>
        <w:jc w:val="both"/>
        <w:rPr>
          <w:b/>
          <w:i/>
          <w:sz w:val="24"/>
        </w:rPr>
      </w:pPr>
      <w:r>
        <w:rPr>
          <w:sz w:val="24"/>
        </w:rPr>
        <w:t>Lệnh khởi tạo cho timer2 là: setup_timer_2(T2_DIV_BY_16</w:t>
      </w:r>
      <w:r>
        <w:rPr>
          <w:b/>
          <w:i/>
          <w:sz w:val="24"/>
        </w:rPr>
        <w:t>, 249, 1</w:t>
      </w:r>
      <w:r>
        <w:rPr>
          <w:sz w:val="24"/>
        </w:rPr>
        <w:t>) </w:t>
      </w:r>
      <w:r>
        <w:rPr>
          <w:b/>
          <w:i/>
          <w:sz w:val="24"/>
        </w:rPr>
        <w:t>Tính hệ số chu kỳ:</w:t>
      </w:r>
    </w:p>
    <w:p>
      <w:pPr>
        <w:pStyle w:val="BodyText"/>
        <w:spacing w:line="237" w:lineRule="auto"/>
        <w:ind w:left="216" w:right="359" w:firstLine="600"/>
        <w:jc w:val="both"/>
      </w:pPr>
      <w:r>
        <w:rPr/>
        <w:t>Hệ số chu kỳ thay đổi sẽ làm giá trị trung bình của tín hiệu thay đổi, hệ số chu kỳ nhỏ nhất là bằng 0 khi đó tín hiệu ra CCPx ở mức 0, hệ số chu kỳ tăng làm tín hiệu xuất hiện và giá trị trung bình tăng, hệ số chu kỳ lớn nhất bằng chu kỳ của PWM.</w:t>
      </w:r>
    </w:p>
    <w:p>
      <w:pPr>
        <w:pStyle w:val="BodyText"/>
        <w:spacing w:before="123"/>
        <w:ind w:left="816"/>
        <w:jc w:val="both"/>
      </w:pPr>
      <w:r>
        <w:rPr/>
        <w:t>Cho hệ số chu kỳ bằng chu kỳ để tính toán giới hạn hệ số chu kỳ:</w:t>
      </w:r>
    </w:p>
    <w:p>
      <w:pPr>
        <w:spacing w:before="137"/>
        <w:ind w:left="982" w:right="0" w:firstLine="0"/>
        <w:jc w:val="left"/>
        <w:rPr>
          <w:i/>
          <w:sz w:val="13"/>
        </w:rPr>
      </w:pPr>
      <w:r>
        <w:rPr>
          <w:i/>
          <w:w w:val="110"/>
          <w:sz w:val="23"/>
        </w:rPr>
        <w:t>DUTY </w:t>
      </w:r>
      <w:r>
        <w:rPr>
          <w:w w:val="110"/>
          <w:sz w:val="23"/>
        </w:rPr>
        <w:t>_ </w:t>
      </w:r>
      <w:r>
        <w:rPr>
          <w:i/>
          <w:w w:val="110"/>
          <w:sz w:val="23"/>
        </w:rPr>
        <w:t>CYCLE</w:t>
      </w:r>
      <w:r>
        <w:rPr>
          <w:i/>
          <w:w w:val="110"/>
          <w:position w:val="-5"/>
          <w:sz w:val="13"/>
        </w:rPr>
        <w:t>PWM </w:t>
      </w:r>
      <w:r>
        <w:rPr>
          <w:rFonts w:ascii="Symbol" w:hAnsi="Symbol"/>
          <w:w w:val="110"/>
          <w:sz w:val="23"/>
        </w:rPr>
        <w:t></w:t>
      </w:r>
      <w:r>
        <w:rPr>
          <w:w w:val="110"/>
          <w:sz w:val="23"/>
        </w:rPr>
        <w:t> </w:t>
      </w:r>
      <w:r>
        <w:rPr>
          <w:i/>
          <w:w w:val="110"/>
          <w:sz w:val="23"/>
        </w:rPr>
        <w:t>PERIOD</w:t>
      </w:r>
      <w:r>
        <w:rPr>
          <w:i/>
          <w:w w:val="110"/>
          <w:position w:val="-5"/>
          <w:sz w:val="13"/>
        </w:rPr>
        <w:t>PWM </w:t>
      </w:r>
      <w:r>
        <w:rPr>
          <w:w w:val="110"/>
          <w:position w:val="-5"/>
          <w:sz w:val="13"/>
        </w:rPr>
        <w:t>_ </w:t>
      </w:r>
      <w:r>
        <w:rPr>
          <w:i/>
          <w:w w:val="110"/>
          <w:position w:val="-5"/>
          <w:sz w:val="13"/>
        </w:rPr>
        <w:t>MAX</w:t>
      </w:r>
    </w:p>
    <w:p>
      <w:pPr>
        <w:spacing w:after="0"/>
        <w:jc w:val="left"/>
        <w:rPr>
          <w:sz w:val="13"/>
        </w:rPr>
        <w:sectPr>
          <w:type w:val="continuous"/>
          <w:pgSz w:w="12240" w:h="16280"/>
          <w:pgMar w:top="520" w:bottom="280" w:left="1200" w:right="220"/>
        </w:sectPr>
      </w:pPr>
    </w:p>
    <w:p>
      <w:pPr>
        <w:pStyle w:val="BodyText"/>
        <w:spacing w:before="175"/>
        <w:ind w:left="816"/>
      </w:pPr>
      <w:r>
        <w:rPr/>
        <w:t>Ta </w:t>
      </w:r>
      <w:r>
        <w:rPr>
          <w:spacing w:val="-3"/>
        </w:rPr>
        <w:t>có </w:t>
      </w:r>
      <w:r>
        <w:rPr/>
        <w:t>công </w:t>
      </w:r>
      <w:r>
        <w:rPr>
          <w:spacing w:val="-4"/>
        </w:rPr>
        <w:t>thức:</w:t>
      </w:r>
    </w:p>
    <w:p>
      <w:pPr>
        <w:spacing w:before="172"/>
        <w:ind w:left="674" w:right="0" w:firstLine="0"/>
        <w:jc w:val="left"/>
        <w:rPr>
          <w:sz w:val="13"/>
        </w:rPr>
      </w:pPr>
      <w:r>
        <w:rPr/>
        <w:br w:type="column"/>
      </w:r>
      <w:r>
        <w:rPr>
          <w:i/>
          <w:w w:val="110"/>
          <w:sz w:val="23"/>
        </w:rPr>
        <w:t>DUTY </w:t>
      </w:r>
      <w:r>
        <w:rPr>
          <w:w w:val="110"/>
          <w:sz w:val="23"/>
        </w:rPr>
        <w:t>_ </w:t>
      </w:r>
      <w:r>
        <w:rPr>
          <w:i/>
          <w:w w:val="110"/>
          <w:sz w:val="23"/>
        </w:rPr>
        <w:t>CYCLE</w:t>
      </w:r>
      <w:r>
        <w:rPr>
          <w:i/>
          <w:w w:val="110"/>
          <w:position w:val="-5"/>
          <w:sz w:val="13"/>
        </w:rPr>
        <w:t>PWM </w:t>
      </w:r>
      <w:r>
        <w:rPr>
          <w:rFonts w:ascii="Symbol" w:hAnsi="Symbol"/>
          <w:w w:val="110"/>
          <w:sz w:val="23"/>
        </w:rPr>
        <w:t></w:t>
      </w:r>
      <w:r>
        <w:rPr>
          <w:w w:val="110"/>
          <w:sz w:val="23"/>
        </w:rPr>
        <w:t> (</w:t>
      </w:r>
      <w:r>
        <w:rPr>
          <w:i/>
          <w:w w:val="110"/>
          <w:sz w:val="23"/>
        </w:rPr>
        <w:t>CCPRxL </w:t>
      </w:r>
      <w:r>
        <w:rPr>
          <w:w w:val="110"/>
          <w:sz w:val="23"/>
        </w:rPr>
        <w:t>: </w:t>
      </w:r>
      <w:r>
        <w:rPr>
          <w:i/>
          <w:w w:val="110"/>
          <w:sz w:val="23"/>
        </w:rPr>
        <w:t>CCPxCON </w:t>
      </w:r>
      <w:r>
        <w:rPr>
          <w:rFonts w:ascii="Symbol" w:hAnsi="Symbol"/>
          <w:w w:val="110"/>
          <w:sz w:val="23"/>
        </w:rPr>
        <w:t></w:t>
      </w:r>
      <w:r>
        <w:rPr>
          <w:w w:val="110"/>
          <w:sz w:val="23"/>
        </w:rPr>
        <w:t> 5 : 4 </w:t>
      </w:r>
      <w:r>
        <w:rPr>
          <w:rFonts w:ascii="Symbol" w:hAnsi="Symbol"/>
          <w:w w:val="110"/>
          <w:sz w:val="23"/>
        </w:rPr>
        <w:t></w:t>
      </w:r>
      <w:r>
        <w:rPr>
          <w:w w:val="110"/>
          <w:sz w:val="23"/>
        </w:rPr>
        <w:t>)*</w:t>
      </w:r>
      <w:r>
        <w:rPr>
          <w:i/>
          <w:w w:val="110"/>
          <w:sz w:val="23"/>
        </w:rPr>
        <w:t>T</w:t>
      </w:r>
      <w:r>
        <w:rPr>
          <w:i/>
          <w:w w:val="110"/>
          <w:position w:val="-5"/>
          <w:sz w:val="13"/>
        </w:rPr>
        <w:t>OSC </w:t>
      </w:r>
      <w:r>
        <w:rPr>
          <w:w w:val="110"/>
          <w:sz w:val="23"/>
        </w:rPr>
        <w:t>* </w:t>
      </w:r>
      <w:r>
        <w:rPr>
          <w:i/>
          <w:w w:val="110"/>
          <w:sz w:val="23"/>
        </w:rPr>
        <w:t>PV</w:t>
      </w:r>
      <w:r>
        <w:rPr>
          <w:i/>
          <w:w w:val="110"/>
          <w:position w:val="-5"/>
          <w:sz w:val="13"/>
        </w:rPr>
        <w:t>TMR</w:t>
      </w:r>
      <w:r>
        <w:rPr>
          <w:w w:val="110"/>
          <w:position w:val="-5"/>
          <w:sz w:val="13"/>
        </w:rPr>
        <w:t>2</w:t>
      </w:r>
    </w:p>
    <w:p>
      <w:pPr>
        <w:spacing w:after="0"/>
        <w:jc w:val="left"/>
        <w:rPr>
          <w:sz w:val="13"/>
        </w:rPr>
        <w:sectPr>
          <w:type w:val="continuous"/>
          <w:pgSz w:w="12240" w:h="16280"/>
          <w:pgMar w:top="520" w:bottom="280" w:left="1200" w:right="220"/>
          <w:cols w:num="2" w:equalWidth="0">
            <w:col w:w="2428" w:space="40"/>
            <w:col w:w="8352"/>
          </w:cols>
        </w:sectPr>
      </w:pPr>
    </w:p>
    <w:p>
      <w:pPr>
        <w:spacing w:before="140"/>
        <w:ind w:left="816" w:right="0" w:firstLine="0"/>
        <w:jc w:val="left"/>
        <w:rPr>
          <w:rFonts w:ascii="Verdana" w:hAnsi="Verdana"/>
          <w:sz w:val="22"/>
        </w:rPr>
      </w:pPr>
      <w:r>
        <w:rPr>
          <w:sz w:val="24"/>
        </w:rPr>
        <w:t>Ta tìm giá trị lớn nhất của </w:t>
      </w:r>
      <w:r>
        <w:rPr>
          <w:i/>
          <w:sz w:val="24"/>
        </w:rPr>
        <w:t>CCPRxL </w:t>
      </w:r>
      <w:r>
        <w:rPr>
          <w:sz w:val="24"/>
        </w:rPr>
        <w:t>: </w:t>
      </w:r>
      <w:r>
        <w:rPr>
          <w:i/>
          <w:sz w:val="24"/>
        </w:rPr>
        <w:t>CCPxCON </w:t>
      </w:r>
      <w:r>
        <w:rPr>
          <w:rFonts w:ascii="Symbol" w:hAnsi="Symbol"/>
          <w:sz w:val="24"/>
        </w:rPr>
        <w:t></w:t>
      </w:r>
      <w:r>
        <w:rPr>
          <w:sz w:val="24"/>
        </w:rPr>
        <w:t> 5: 4 </w:t>
      </w:r>
      <w:r>
        <w:rPr>
          <w:rFonts w:ascii="Symbol" w:hAnsi="Symbol"/>
          <w:sz w:val="24"/>
        </w:rPr>
        <w:t></w:t>
      </w:r>
      <w:r>
        <w:rPr>
          <w:rFonts w:ascii="Verdana" w:hAnsi="Verdana"/>
          <w:sz w:val="22"/>
        </w:rPr>
        <w:t>.</w:t>
      </w:r>
    </w:p>
    <w:p>
      <w:pPr>
        <w:spacing w:after="0"/>
        <w:jc w:val="left"/>
        <w:rPr>
          <w:rFonts w:ascii="Verdana" w:hAnsi="Verdana"/>
          <w:sz w:val="22"/>
        </w:rPr>
        <w:sectPr>
          <w:type w:val="continuous"/>
          <w:pgSz w:w="12240" w:h="16280"/>
          <w:pgMar w:top="520" w:bottom="280" w:left="1200" w:right="220"/>
        </w:sectPr>
      </w:pPr>
    </w:p>
    <w:p>
      <w:pPr>
        <w:pStyle w:val="BodyText"/>
        <w:spacing w:before="2"/>
        <w:rPr>
          <w:rFonts w:ascii="Verdana"/>
          <w:sz w:val="27"/>
        </w:rPr>
      </w:pPr>
    </w:p>
    <w:p>
      <w:pPr>
        <w:pStyle w:val="BodyText"/>
        <w:ind w:left="816"/>
      </w:pPr>
      <w:r>
        <w:rPr/>
        <w:t>Suy </w:t>
      </w:r>
      <w:r>
        <w:rPr>
          <w:spacing w:val="-6"/>
        </w:rPr>
        <w:t>ra:</w:t>
      </w:r>
    </w:p>
    <w:p>
      <w:pPr>
        <w:spacing w:line="412" w:lineRule="exact" w:before="151"/>
        <w:ind w:left="408" w:right="0" w:firstLine="0"/>
        <w:jc w:val="left"/>
        <w:rPr>
          <w:i/>
          <w:sz w:val="14"/>
        </w:rPr>
      </w:pPr>
      <w:r>
        <w:rPr/>
        <w:br w:type="column"/>
      </w:r>
      <w:r>
        <w:rPr>
          <w:spacing w:val="-7"/>
          <w:w w:val="105"/>
          <w:sz w:val="24"/>
        </w:rPr>
        <w:t>(</w:t>
      </w:r>
      <w:r>
        <w:rPr>
          <w:i/>
          <w:spacing w:val="-7"/>
          <w:w w:val="105"/>
          <w:sz w:val="24"/>
        </w:rPr>
        <w:t>CCPRxL</w:t>
      </w:r>
      <w:r>
        <w:rPr>
          <w:i/>
          <w:spacing w:val="-17"/>
          <w:w w:val="105"/>
          <w:sz w:val="24"/>
        </w:rPr>
        <w:t> </w:t>
      </w:r>
      <w:r>
        <w:rPr>
          <w:w w:val="105"/>
          <w:sz w:val="24"/>
        </w:rPr>
        <w:t>:</w:t>
      </w:r>
      <w:r>
        <w:rPr>
          <w:spacing w:val="-40"/>
          <w:w w:val="105"/>
          <w:sz w:val="24"/>
        </w:rPr>
        <w:t> </w:t>
      </w:r>
      <w:r>
        <w:rPr>
          <w:i/>
          <w:spacing w:val="-5"/>
          <w:w w:val="105"/>
          <w:sz w:val="24"/>
        </w:rPr>
        <w:t>CCPxCON</w:t>
      </w:r>
      <w:r>
        <w:rPr>
          <w:i/>
          <w:spacing w:val="5"/>
          <w:w w:val="105"/>
          <w:sz w:val="24"/>
        </w:rPr>
        <w:t> </w:t>
      </w:r>
      <w:r>
        <w:rPr>
          <w:rFonts w:ascii="Symbol" w:hAnsi="Symbol"/>
          <w:w w:val="105"/>
          <w:sz w:val="24"/>
        </w:rPr>
        <w:t></w:t>
      </w:r>
      <w:r>
        <w:rPr>
          <w:spacing w:val="-25"/>
          <w:w w:val="105"/>
          <w:sz w:val="24"/>
        </w:rPr>
        <w:t> </w:t>
      </w:r>
      <w:r>
        <w:rPr>
          <w:w w:val="105"/>
          <w:sz w:val="24"/>
        </w:rPr>
        <w:t>5</w:t>
      </w:r>
      <w:r>
        <w:rPr>
          <w:spacing w:val="-40"/>
          <w:w w:val="105"/>
          <w:sz w:val="24"/>
        </w:rPr>
        <w:t> </w:t>
      </w:r>
      <w:r>
        <w:rPr>
          <w:w w:val="105"/>
          <w:sz w:val="24"/>
        </w:rPr>
        <w:t>:</w:t>
      </w:r>
      <w:r>
        <w:rPr>
          <w:spacing w:val="-33"/>
          <w:w w:val="105"/>
          <w:sz w:val="24"/>
        </w:rPr>
        <w:t> </w:t>
      </w:r>
      <w:r>
        <w:rPr>
          <w:w w:val="105"/>
          <w:sz w:val="24"/>
        </w:rPr>
        <w:t>4</w:t>
      </w:r>
      <w:r>
        <w:rPr>
          <w:spacing w:val="-22"/>
          <w:w w:val="105"/>
          <w:sz w:val="24"/>
        </w:rPr>
        <w:t> </w:t>
      </w:r>
      <w:r>
        <w:rPr>
          <w:rFonts w:ascii="Symbol" w:hAnsi="Symbol"/>
          <w:w w:val="105"/>
          <w:sz w:val="24"/>
        </w:rPr>
        <w:t></w:t>
      </w:r>
      <w:r>
        <w:rPr>
          <w:w w:val="105"/>
          <w:sz w:val="24"/>
        </w:rPr>
        <w:t>)</w:t>
      </w:r>
      <w:r>
        <w:rPr>
          <w:spacing w:val="-19"/>
          <w:w w:val="105"/>
          <w:sz w:val="24"/>
        </w:rPr>
        <w:t> </w:t>
      </w:r>
      <w:r>
        <w:rPr>
          <w:rFonts w:ascii="Symbol" w:hAnsi="Symbol"/>
          <w:w w:val="105"/>
          <w:sz w:val="24"/>
        </w:rPr>
        <w:t></w:t>
      </w:r>
      <w:r>
        <w:rPr>
          <w:spacing w:val="5"/>
          <w:w w:val="105"/>
          <w:sz w:val="24"/>
        </w:rPr>
        <w:t> </w:t>
      </w:r>
      <w:r>
        <w:rPr>
          <w:i/>
          <w:w w:val="105"/>
          <w:position w:val="18"/>
          <w:sz w:val="24"/>
        </w:rPr>
        <w:t>DUTY</w:t>
      </w:r>
      <w:r>
        <w:rPr>
          <w:i/>
          <w:spacing w:val="-26"/>
          <w:w w:val="105"/>
          <w:position w:val="18"/>
          <w:sz w:val="24"/>
        </w:rPr>
        <w:t> </w:t>
      </w:r>
      <w:r>
        <w:rPr>
          <w:w w:val="105"/>
          <w:position w:val="18"/>
          <w:sz w:val="24"/>
        </w:rPr>
        <w:t>_</w:t>
      </w:r>
      <w:r>
        <w:rPr>
          <w:spacing w:val="-34"/>
          <w:w w:val="105"/>
          <w:position w:val="18"/>
          <w:sz w:val="24"/>
        </w:rPr>
        <w:t> </w:t>
      </w:r>
      <w:r>
        <w:rPr>
          <w:i/>
          <w:spacing w:val="-4"/>
          <w:w w:val="105"/>
          <w:position w:val="18"/>
          <w:sz w:val="24"/>
        </w:rPr>
        <w:t>CYCLE</w:t>
      </w:r>
      <w:r>
        <w:rPr>
          <w:i/>
          <w:spacing w:val="-4"/>
          <w:w w:val="105"/>
          <w:position w:val="12"/>
          <w:sz w:val="14"/>
        </w:rPr>
        <w:t>PWM</w:t>
      </w:r>
      <w:r>
        <w:rPr>
          <w:i/>
          <w:spacing w:val="-5"/>
          <w:w w:val="105"/>
          <w:position w:val="12"/>
          <w:sz w:val="14"/>
        </w:rPr>
        <w:t> </w:t>
      </w:r>
      <w:r>
        <w:rPr>
          <w:w w:val="105"/>
          <w:position w:val="12"/>
          <w:sz w:val="14"/>
        </w:rPr>
        <w:t>_</w:t>
      </w:r>
      <w:r>
        <w:rPr>
          <w:spacing w:val="-18"/>
          <w:w w:val="105"/>
          <w:position w:val="12"/>
          <w:sz w:val="14"/>
        </w:rPr>
        <w:t> </w:t>
      </w:r>
      <w:r>
        <w:rPr>
          <w:i/>
          <w:spacing w:val="-3"/>
          <w:w w:val="105"/>
          <w:position w:val="12"/>
          <w:sz w:val="14"/>
        </w:rPr>
        <w:t>MAX</w:t>
      </w:r>
    </w:p>
    <w:p>
      <w:pPr>
        <w:spacing w:line="270" w:lineRule="exact" w:before="0"/>
        <w:ind w:left="0" w:right="532" w:firstLine="0"/>
        <w:jc w:val="right"/>
        <w:rPr>
          <w:sz w:val="14"/>
        </w:rPr>
      </w:pPr>
      <w:r>
        <w:rPr/>
        <w:pict>
          <v:line style="position:absolute;mso-position-horizontal-relative:page;mso-position-vertical-relative:paragraph;z-index:-29019136" from="321.952820pt,-3.41664pt" to="442.1663pt,-3.416638pt" stroked="true" strokeweight=".501808pt" strokecolor="#000000">
            <v:stroke dashstyle="solid"/>
            <w10:wrap type="none"/>
          </v:line>
        </w:pict>
      </w:r>
      <w:r>
        <w:rPr>
          <w:i/>
          <w:w w:val="105"/>
          <w:position w:val="6"/>
          <w:sz w:val="24"/>
        </w:rPr>
        <w:t>T</w:t>
      </w:r>
      <w:r>
        <w:rPr>
          <w:i/>
          <w:w w:val="105"/>
          <w:sz w:val="14"/>
        </w:rPr>
        <w:t>OSC </w:t>
      </w:r>
      <w:r>
        <w:rPr>
          <w:w w:val="105"/>
          <w:position w:val="6"/>
          <w:sz w:val="24"/>
        </w:rPr>
        <w:t>* </w:t>
      </w:r>
      <w:r>
        <w:rPr>
          <w:i/>
          <w:w w:val="105"/>
          <w:position w:val="6"/>
          <w:sz w:val="24"/>
        </w:rPr>
        <w:t>PV</w:t>
      </w:r>
      <w:r>
        <w:rPr>
          <w:i/>
          <w:w w:val="105"/>
          <w:sz w:val="14"/>
        </w:rPr>
        <w:t>TMR</w:t>
      </w:r>
      <w:r>
        <w:rPr>
          <w:w w:val="105"/>
          <w:sz w:val="14"/>
        </w:rPr>
        <w:t>2</w:t>
      </w:r>
    </w:p>
    <w:p>
      <w:pPr>
        <w:spacing w:line="196" w:lineRule="auto" w:before="197"/>
        <w:ind w:left="275" w:right="1581" w:hanging="194"/>
        <w:jc w:val="left"/>
        <w:rPr>
          <w:sz w:val="14"/>
        </w:rPr>
      </w:pPr>
      <w:r>
        <w:rPr/>
        <w:br w:type="column"/>
      </w:r>
      <w:r>
        <w:rPr>
          <w:rFonts w:ascii="Symbol" w:hAnsi="Symbol"/>
          <w:w w:val="105"/>
          <w:position w:val="-14"/>
          <w:sz w:val="24"/>
        </w:rPr>
        <w:t></w:t>
      </w:r>
      <w:r>
        <w:rPr>
          <w:w w:val="105"/>
          <w:position w:val="-14"/>
          <w:sz w:val="24"/>
        </w:rPr>
        <w:t> </w:t>
      </w:r>
      <w:r>
        <w:rPr>
          <w:i/>
          <w:w w:val="105"/>
          <w:sz w:val="24"/>
        </w:rPr>
        <w:t>PERIOD</w:t>
      </w:r>
      <w:r>
        <w:rPr>
          <w:i/>
          <w:w w:val="105"/>
          <w:position w:val="-5"/>
          <w:sz w:val="14"/>
        </w:rPr>
        <w:t>PWM </w:t>
      </w:r>
      <w:r>
        <w:rPr>
          <w:i/>
          <w:w w:val="105"/>
          <w:position w:val="6"/>
          <w:sz w:val="24"/>
        </w:rPr>
        <w:t>T</w:t>
      </w:r>
      <w:r>
        <w:rPr>
          <w:i/>
          <w:w w:val="105"/>
          <w:sz w:val="14"/>
        </w:rPr>
        <w:t>OSC </w:t>
      </w:r>
      <w:r>
        <w:rPr>
          <w:w w:val="105"/>
          <w:position w:val="6"/>
          <w:sz w:val="24"/>
        </w:rPr>
        <w:t>* </w:t>
      </w:r>
      <w:r>
        <w:rPr>
          <w:i/>
          <w:w w:val="105"/>
          <w:position w:val="6"/>
          <w:sz w:val="24"/>
        </w:rPr>
        <w:t>PV</w:t>
      </w:r>
      <w:r>
        <w:rPr>
          <w:i/>
          <w:w w:val="105"/>
          <w:sz w:val="14"/>
        </w:rPr>
        <w:t>TMR</w:t>
      </w:r>
      <w:r>
        <w:rPr>
          <w:w w:val="105"/>
          <w:sz w:val="14"/>
        </w:rPr>
        <w:t>2</w:t>
      </w:r>
    </w:p>
    <w:p>
      <w:pPr>
        <w:spacing w:after="0" w:line="196" w:lineRule="auto"/>
        <w:jc w:val="left"/>
        <w:rPr>
          <w:sz w:val="14"/>
        </w:rPr>
        <w:sectPr>
          <w:type w:val="continuous"/>
          <w:pgSz w:w="12240" w:h="16280"/>
          <w:pgMar w:top="520" w:bottom="280" w:left="1200" w:right="220"/>
          <w:cols w:num="3" w:equalWidth="0">
            <w:col w:w="1502" w:space="40"/>
            <w:col w:w="6044" w:space="39"/>
            <w:col w:w="3195"/>
          </w:cols>
        </w:sectPr>
      </w:pPr>
    </w:p>
    <w:p>
      <w:pPr>
        <w:spacing w:line="395" w:lineRule="exact" w:before="140"/>
        <w:ind w:left="1950" w:right="0" w:firstLine="0"/>
        <w:jc w:val="left"/>
        <w:rPr>
          <w:i/>
          <w:sz w:val="14"/>
        </w:rPr>
      </w:pPr>
      <w:r>
        <w:rPr/>
        <w:pict>
          <v:line style="position:absolute;mso-position-horizontal-relative:page;mso-position-vertical-relative:paragraph;z-index:-29018624" from="454.934998pt,-16.997478pt" to="519.287975pt,-16.997478pt" stroked="true" strokeweight=".501808pt" strokecolor="#000000">
            <v:stroke dashstyle="solid"/>
            <w10:wrap type="none"/>
          </v:line>
        </w:pict>
      </w:r>
      <w:r>
        <w:rPr/>
        <w:pict>
          <v:line style="position:absolute;mso-position-horizontal-relative:page;mso-position-vertical-relative:paragraph;z-index:-29018112" from="320.840271pt,23.165113pt" to="384.370251pt,23.165114pt" stroked="true" strokeweight=".506316pt" strokecolor="#000000">
            <v:stroke dashstyle="solid"/>
            <w10:wrap type="none"/>
          </v:line>
        </w:pict>
      </w:r>
      <w:r>
        <w:rPr>
          <w:spacing w:val="-7"/>
          <w:w w:val="105"/>
          <w:sz w:val="24"/>
        </w:rPr>
        <w:t>(</w:t>
      </w:r>
      <w:r>
        <w:rPr>
          <w:i/>
          <w:spacing w:val="-7"/>
          <w:w w:val="105"/>
          <w:sz w:val="24"/>
        </w:rPr>
        <w:t>CCPRxL</w:t>
      </w:r>
      <w:r>
        <w:rPr>
          <w:i/>
          <w:spacing w:val="-19"/>
          <w:w w:val="105"/>
          <w:sz w:val="24"/>
        </w:rPr>
        <w:t> </w:t>
      </w:r>
      <w:r>
        <w:rPr>
          <w:w w:val="105"/>
          <w:sz w:val="24"/>
        </w:rPr>
        <w:t>:</w:t>
      </w:r>
      <w:r>
        <w:rPr>
          <w:spacing w:val="-42"/>
          <w:w w:val="105"/>
          <w:sz w:val="24"/>
        </w:rPr>
        <w:t> </w:t>
      </w:r>
      <w:r>
        <w:rPr>
          <w:i/>
          <w:spacing w:val="-5"/>
          <w:w w:val="105"/>
          <w:sz w:val="24"/>
        </w:rPr>
        <w:t>CCPxCON</w:t>
      </w:r>
      <w:r>
        <w:rPr>
          <w:i/>
          <w:spacing w:val="2"/>
          <w:w w:val="105"/>
          <w:sz w:val="24"/>
        </w:rPr>
        <w:t> </w:t>
      </w:r>
      <w:r>
        <w:rPr>
          <w:rFonts w:ascii="Symbol" w:hAnsi="Symbol"/>
          <w:w w:val="105"/>
          <w:sz w:val="24"/>
        </w:rPr>
        <w:t></w:t>
      </w:r>
      <w:r>
        <w:rPr>
          <w:spacing w:val="-28"/>
          <w:w w:val="105"/>
          <w:sz w:val="24"/>
        </w:rPr>
        <w:t> </w:t>
      </w:r>
      <w:r>
        <w:rPr>
          <w:w w:val="105"/>
          <w:sz w:val="24"/>
        </w:rPr>
        <w:t>5</w:t>
      </w:r>
      <w:r>
        <w:rPr>
          <w:spacing w:val="-43"/>
          <w:w w:val="105"/>
          <w:sz w:val="24"/>
        </w:rPr>
        <w:t> </w:t>
      </w:r>
      <w:r>
        <w:rPr>
          <w:w w:val="105"/>
          <w:sz w:val="24"/>
        </w:rPr>
        <w:t>:</w:t>
      </w:r>
      <w:r>
        <w:rPr>
          <w:spacing w:val="-34"/>
          <w:w w:val="105"/>
          <w:sz w:val="24"/>
        </w:rPr>
        <w:t> </w:t>
      </w:r>
      <w:r>
        <w:rPr>
          <w:w w:val="105"/>
          <w:sz w:val="24"/>
        </w:rPr>
        <w:t>4</w:t>
      </w:r>
      <w:r>
        <w:rPr>
          <w:spacing w:val="-24"/>
          <w:w w:val="105"/>
          <w:sz w:val="24"/>
        </w:rPr>
        <w:t> </w:t>
      </w:r>
      <w:r>
        <w:rPr>
          <w:rFonts w:ascii="Symbol" w:hAnsi="Symbol"/>
          <w:w w:val="105"/>
          <w:sz w:val="24"/>
        </w:rPr>
        <w:t></w:t>
      </w:r>
      <w:r>
        <w:rPr>
          <w:w w:val="105"/>
          <w:sz w:val="24"/>
        </w:rPr>
        <w:t>)</w:t>
      </w:r>
      <w:r>
        <w:rPr>
          <w:spacing w:val="-21"/>
          <w:w w:val="105"/>
          <w:sz w:val="24"/>
        </w:rPr>
        <w:t> </w:t>
      </w:r>
      <w:r>
        <w:rPr>
          <w:rFonts w:ascii="Symbol" w:hAnsi="Symbol"/>
          <w:w w:val="105"/>
          <w:sz w:val="24"/>
        </w:rPr>
        <w:t></w:t>
      </w:r>
      <w:r>
        <w:rPr>
          <w:spacing w:val="8"/>
          <w:w w:val="105"/>
          <w:sz w:val="24"/>
        </w:rPr>
        <w:t> </w:t>
      </w:r>
      <w:r>
        <w:rPr>
          <w:i/>
          <w:spacing w:val="-5"/>
          <w:w w:val="105"/>
          <w:position w:val="16"/>
          <w:sz w:val="24"/>
        </w:rPr>
        <w:t>PERIOD</w:t>
      </w:r>
      <w:r>
        <w:rPr>
          <w:i/>
          <w:spacing w:val="-5"/>
          <w:w w:val="105"/>
          <w:position w:val="9"/>
          <w:sz w:val="14"/>
        </w:rPr>
        <w:t>PWM</w:t>
      </w:r>
    </w:p>
    <w:p>
      <w:pPr>
        <w:spacing w:line="273" w:lineRule="exact" w:before="0"/>
        <w:ind w:left="0" w:right="0" w:firstLine="0"/>
        <w:jc w:val="right"/>
        <w:rPr>
          <w:sz w:val="14"/>
        </w:rPr>
      </w:pPr>
      <w:r>
        <w:rPr>
          <w:i/>
          <w:w w:val="105"/>
          <w:position w:val="6"/>
          <w:sz w:val="24"/>
        </w:rPr>
        <w:t>T</w:t>
      </w:r>
      <w:r>
        <w:rPr>
          <w:i/>
          <w:w w:val="105"/>
          <w:sz w:val="14"/>
        </w:rPr>
        <w:t>OSC </w:t>
      </w:r>
      <w:r>
        <w:rPr>
          <w:w w:val="105"/>
          <w:position w:val="6"/>
          <w:sz w:val="24"/>
        </w:rPr>
        <w:t>* </w:t>
      </w:r>
      <w:r>
        <w:rPr>
          <w:i/>
          <w:w w:val="105"/>
          <w:position w:val="6"/>
          <w:sz w:val="24"/>
        </w:rPr>
        <w:t>PV</w:t>
      </w:r>
      <w:r>
        <w:rPr>
          <w:i/>
          <w:w w:val="105"/>
          <w:sz w:val="14"/>
        </w:rPr>
        <w:t>TMR</w:t>
      </w:r>
      <w:r>
        <w:rPr>
          <w:w w:val="105"/>
          <w:sz w:val="14"/>
        </w:rPr>
        <w:t>2</w:t>
      </w:r>
    </w:p>
    <w:p>
      <w:pPr>
        <w:spacing w:line="189" w:lineRule="auto" w:before="161"/>
        <w:ind w:left="52" w:right="0" w:firstLine="0"/>
        <w:jc w:val="left"/>
        <w:rPr>
          <w:sz w:val="24"/>
        </w:rPr>
      </w:pPr>
      <w:r>
        <w:rPr/>
        <w:br w:type="column"/>
      </w:r>
      <w:r>
        <w:rPr>
          <w:rFonts w:ascii="Symbol" w:hAnsi="Symbol"/>
          <w:w w:val="105"/>
          <w:position w:val="-15"/>
          <w:sz w:val="24"/>
        </w:rPr>
        <w:t></w:t>
      </w:r>
      <w:r>
        <w:rPr>
          <w:w w:val="105"/>
          <w:position w:val="-15"/>
          <w:sz w:val="24"/>
        </w:rPr>
        <w:t> </w:t>
      </w:r>
      <w:r>
        <w:rPr>
          <w:w w:val="105"/>
          <w:sz w:val="24"/>
        </w:rPr>
        <w:t>800,000</w:t>
      </w:r>
      <w:r>
        <w:rPr>
          <w:i/>
          <w:w w:val="105"/>
          <w:sz w:val="24"/>
        </w:rPr>
        <w:t>ns </w:t>
      </w:r>
      <w:r>
        <w:rPr>
          <w:rFonts w:ascii="Symbol" w:hAnsi="Symbol"/>
          <w:w w:val="105"/>
          <w:position w:val="-15"/>
          <w:sz w:val="24"/>
        </w:rPr>
        <w:t></w:t>
      </w:r>
      <w:r>
        <w:rPr>
          <w:w w:val="105"/>
          <w:position w:val="-15"/>
          <w:sz w:val="24"/>
        </w:rPr>
        <w:t> 1000</w:t>
      </w:r>
    </w:p>
    <w:p>
      <w:pPr>
        <w:spacing w:line="233" w:lineRule="exact" w:before="0"/>
        <w:ind w:left="321" w:right="0" w:firstLine="0"/>
        <w:jc w:val="left"/>
        <w:rPr>
          <w:sz w:val="24"/>
        </w:rPr>
      </w:pPr>
      <w:r>
        <w:rPr/>
        <w:pict>
          <v:line style="position:absolute;mso-position-horizontal-relative:page;mso-position-vertical-relative:paragraph;z-index:-29017600" from="396.930481pt,-3.653237pt" to="447.720519pt,-3.653237pt" stroked="true" strokeweight=".506316pt" strokecolor="#000000">
            <v:stroke dashstyle="solid"/>
            <w10:wrap type="none"/>
          </v:line>
        </w:pict>
      </w:r>
      <w:r>
        <w:rPr>
          <w:w w:val="105"/>
          <w:sz w:val="24"/>
        </w:rPr>
        <w:t>50</w:t>
      </w:r>
      <w:r>
        <w:rPr>
          <w:i/>
          <w:w w:val="105"/>
          <w:sz w:val="24"/>
        </w:rPr>
        <w:t>ns </w:t>
      </w:r>
      <w:r>
        <w:rPr>
          <w:w w:val="105"/>
          <w:sz w:val="24"/>
        </w:rPr>
        <w:t>*16</w:t>
      </w:r>
    </w:p>
    <w:p>
      <w:pPr>
        <w:spacing w:after="0" w:line="233" w:lineRule="exact"/>
        <w:jc w:val="left"/>
        <w:rPr>
          <w:sz w:val="24"/>
        </w:rPr>
        <w:sectPr>
          <w:type w:val="continuous"/>
          <w:pgSz w:w="12240" w:h="16280"/>
          <w:pgMar w:top="520" w:bottom="280" w:left="1200" w:right="220"/>
          <w:cols w:num="2" w:equalWidth="0">
            <w:col w:w="6458" w:space="40"/>
            <w:col w:w="4322"/>
          </w:cols>
        </w:sectPr>
      </w:pPr>
    </w:p>
    <w:p>
      <w:pPr>
        <w:pStyle w:val="BodyText"/>
        <w:spacing w:before="136"/>
        <w:ind w:left="816"/>
      </w:pPr>
      <w:r>
        <w:rPr/>
        <w:t>Giá trị điều khiển theo yêu cầu là 100.</w:t>
      </w:r>
    </w:p>
    <w:p>
      <w:pPr>
        <w:pStyle w:val="BodyText"/>
        <w:spacing w:before="118"/>
        <w:ind w:left="816"/>
      </w:pPr>
      <w:r>
        <w:rPr/>
        <w:t>Cấp độ 0 là 0, cấp độ 1 là 100, cấp độ 2 là 200, … cấp độ cực đại là 1000.</w:t>
      </w:r>
    </w:p>
    <w:p>
      <w:pPr>
        <w:pStyle w:val="ListParagraph"/>
        <w:numPr>
          <w:ilvl w:val="0"/>
          <w:numId w:val="113"/>
        </w:numPr>
        <w:tabs>
          <w:tab w:pos="784" w:val="left" w:leader="none"/>
        </w:tabs>
        <w:spacing w:line="240" w:lineRule="auto" w:before="120" w:after="0"/>
        <w:ind w:left="783" w:right="0" w:hanging="285"/>
        <w:jc w:val="left"/>
        <w:rPr>
          <w:sz w:val="24"/>
        </w:rPr>
      </w:pPr>
      <w:r>
        <w:rPr/>
        <w:drawing>
          <wp:anchor distT="0" distB="0" distL="0" distR="0" allowOverlap="1" layoutInCell="1" locked="0" behindDoc="0" simplePos="0" relativeHeight="1352">
            <wp:simplePos x="0" y="0"/>
            <wp:positionH relativeFrom="page">
              <wp:posOffset>1323854</wp:posOffset>
            </wp:positionH>
            <wp:positionV relativeFrom="paragraph">
              <wp:posOffset>343560</wp:posOffset>
            </wp:positionV>
            <wp:extent cx="5758007" cy="3083528"/>
            <wp:effectExtent l="0" t="0" r="0" b="0"/>
            <wp:wrapTopAndBottom/>
            <wp:docPr id="299" name="image836.png"/>
            <wp:cNvGraphicFramePr>
              <a:graphicFrameLocks noChangeAspect="1"/>
            </wp:cNvGraphicFramePr>
            <a:graphic>
              <a:graphicData uri="http://schemas.openxmlformats.org/drawingml/2006/picture">
                <pic:pic>
                  <pic:nvPicPr>
                    <pic:cNvPr id="300" name="image836.png"/>
                    <pic:cNvPicPr/>
                  </pic:nvPicPr>
                  <pic:blipFill>
                    <a:blip r:embed="rId1051" cstate="print"/>
                    <a:stretch>
                      <a:fillRect/>
                    </a:stretch>
                  </pic:blipFill>
                  <pic:spPr>
                    <a:xfrm>
                      <a:off x="0" y="0"/>
                      <a:ext cx="5758007" cy="3083528"/>
                    </a:xfrm>
                    <a:prstGeom prst="rect">
                      <a:avLst/>
                    </a:prstGeom>
                  </pic:spPr>
                </pic:pic>
              </a:graphicData>
            </a:graphic>
          </wp:anchor>
        </w:drawing>
      </w:r>
      <w:r>
        <w:rPr>
          <w:sz w:val="24"/>
        </w:rPr>
        <w:t>Mạch điều</w:t>
      </w:r>
      <w:r>
        <w:rPr>
          <w:spacing w:val="-2"/>
          <w:sz w:val="24"/>
        </w:rPr>
        <w:t> </w:t>
      </w:r>
      <w:r>
        <w:rPr>
          <w:sz w:val="24"/>
        </w:rPr>
        <w:t>khiển:</w:t>
      </w:r>
    </w:p>
    <w:p>
      <w:pPr>
        <w:pStyle w:val="BodyText"/>
        <w:spacing w:before="1"/>
        <w:rPr>
          <w:sz w:val="6"/>
        </w:rPr>
      </w:pPr>
    </w:p>
    <w:p>
      <w:pPr>
        <w:spacing w:after="0"/>
        <w:rPr>
          <w:sz w:val="6"/>
        </w:rPr>
        <w:sectPr>
          <w:type w:val="continuous"/>
          <w:pgSz w:w="12240" w:h="16280"/>
          <w:pgMar w:top="520" w:bottom="280" w:left="1200" w:right="220"/>
        </w:sectPr>
      </w:pPr>
    </w:p>
    <w:p>
      <w:pPr>
        <w:pStyle w:val="BodyText"/>
        <w:spacing w:before="7"/>
        <w:rPr>
          <w:sz w:val="40"/>
        </w:rPr>
      </w:pPr>
    </w:p>
    <w:p>
      <w:pPr>
        <w:pStyle w:val="ListParagraph"/>
        <w:numPr>
          <w:ilvl w:val="0"/>
          <w:numId w:val="113"/>
        </w:numPr>
        <w:tabs>
          <w:tab w:pos="784" w:val="left" w:leader="none"/>
        </w:tabs>
        <w:spacing w:line="240" w:lineRule="auto" w:before="0" w:after="0"/>
        <w:ind w:left="783" w:right="0" w:hanging="285"/>
        <w:jc w:val="left"/>
        <w:rPr>
          <w:sz w:val="24"/>
        </w:rPr>
      </w:pPr>
      <w:r>
        <w:rPr>
          <w:sz w:val="24"/>
        </w:rPr>
        <w:t>Lưu</w:t>
      </w:r>
      <w:r>
        <w:rPr>
          <w:spacing w:val="-1"/>
          <w:sz w:val="24"/>
        </w:rPr>
        <w:t> </w:t>
      </w:r>
      <w:r>
        <w:rPr>
          <w:spacing w:val="-5"/>
          <w:sz w:val="24"/>
        </w:rPr>
        <w:t>đồ:</w:t>
      </w:r>
    </w:p>
    <w:p>
      <w:pPr>
        <w:spacing w:before="66"/>
        <w:ind w:left="225" w:right="0" w:firstLine="0"/>
        <w:jc w:val="left"/>
        <w:rPr>
          <w:i/>
          <w:sz w:val="24"/>
        </w:rPr>
      </w:pPr>
      <w:r>
        <w:rPr/>
        <w:br w:type="column"/>
      </w:r>
      <w:r>
        <w:rPr>
          <w:i/>
          <w:sz w:val="24"/>
        </w:rPr>
        <w:t>Hình 10-4: Mạch điều khiển thay đổi cường độ sáng của đèn dùng PWM.</w:t>
      </w:r>
    </w:p>
    <w:p>
      <w:pPr>
        <w:spacing w:after="0"/>
        <w:jc w:val="left"/>
        <w:rPr>
          <w:sz w:val="24"/>
        </w:rPr>
        <w:sectPr>
          <w:type w:val="continuous"/>
          <w:pgSz w:w="12240" w:h="16280"/>
          <w:pgMar w:top="520" w:bottom="280" w:left="1200" w:right="220"/>
          <w:cols w:num="2" w:equalWidth="0">
            <w:col w:w="1551" w:space="40"/>
            <w:col w:w="9229"/>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spacing w:after="0"/>
        <w:rPr>
          <w:sz w:val="20"/>
        </w:rPr>
        <w:sectPr>
          <w:pgSz w:w="12240" w:h="16280"/>
          <w:pgMar w:header="313" w:footer="472" w:top="600" w:bottom="660" w:left="1200" w:right="220"/>
        </w:sectPr>
      </w:pPr>
    </w:p>
    <w:p>
      <w:pPr>
        <w:pStyle w:val="BodyText"/>
        <w:rPr>
          <w:i/>
          <w:sz w:val="28"/>
        </w:rPr>
      </w:pPr>
    </w:p>
    <w:p>
      <w:pPr>
        <w:pStyle w:val="BodyText"/>
        <w:spacing w:before="5"/>
        <w:rPr>
          <w:i/>
          <w:sz w:val="28"/>
        </w:rPr>
      </w:pPr>
    </w:p>
    <w:p>
      <w:pPr>
        <w:pStyle w:val="ListParagraph"/>
        <w:numPr>
          <w:ilvl w:val="0"/>
          <w:numId w:val="113"/>
        </w:numPr>
        <w:tabs>
          <w:tab w:pos="784" w:val="left" w:leader="none"/>
        </w:tabs>
        <w:spacing w:line="240" w:lineRule="auto" w:before="1" w:after="0"/>
        <w:ind w:left="783" w:right="0" w:hanging="285"/>
        <w:jc w:val="left"/>
        <w:rPr>
          <w:sz w:val="24"/>
        </w:rPr>
      </w:pPr>
      <w:r>
        <w:rPr>
          <w:sz w:val="24"/>
        </w:rPr>
        <w:t>Chương</w:t>
      </w:r>
      <w:r>
        <w:rPr>
          <w:spacing w:val="-4"/>
          <w:sz w:val="24"/>
        </w:rPr>
        <w:t> </w:t>
      </w:r>
      <w:r>
        <w:rPr>
          <w:sz w:val="24"/>
        </w:rPr>
        <w:t>trình:</w:t>
      </w:r>
    </w:p>
    <w:p>
      <w:pPr>
        <w:pStyle w:val="BodyText"/>
        <w:spacing w:before="7"/>
        <w:rPr>
          <w:sz w:val="21"/>
        </w:rPr>
      </w:pPr>
      <w:r>
        <w:rPr/>
        <w:br w:type="column"/>
      </w:r>
      <w:r>
        <w:rPr>
          <w:sz w:val="21"/>
        </w:rPr>
      </w:r>
    </w:p>
    <w:p>
      <w:pPr>
        <w:spacing w:before="1"/>
        <w:ind w:left="499" w:right="0" w:firstLine="0"/>
        <w:jc w:val="left"/>
        <w:rPr>
          <w:i/>
          <w:sz w:val="24"/>
        </w:rPr>
      </w:pPr>
      <w:r>
        <w:rPr>
          <w:i/>
          <w:sz w:val="24"/>
        </w:rPr>
        <w:t>Hình 10-5: Lưu đồ điều khiển đèn sáng dùng PWM.</w:t>
      </w:r>
    </w:p>
    <w:p>
      <w:pPr>
        <w:spacing w:after="0"/>
        <w:jc w:val="left"/>
        <w:rPr>
          <w:sz w:val="24"/>
        </w:rPr>
        <w:sectPr>
          <w:type w:val="continuous"/>
          <w:pgSz w:w="12240" w:h="16280"/>
          <w:pgMar w:top="520" w:bottom="280" w:left="1200" w:right="220"/>
          <w:cols w:num="2" w:equalWidth="0">
            <w:col w:w="2177" w:space="176"/>
            <w:col w:w="8467"/>
          </w:cols>
        </w:sectPr>
      </w:pPr>
    </w:p>
    <w:p>
      <w:pPr>
        <w:pStyle w:val="BodyText"/>
        <w:spacing w:before="9"/>
        <w:rPr>
          <w:i/>
          <w:sz w:val="5"/>
        </w:rPr>
      </w:pPr>
      <w:r>
        <w:rPr/>
        <w:pict>
          <v:group style="position:absolute;margin-left:65.064003pt;margin-top:14.159976pt;width:524.6pt;height:182.3pt;mso-position-horizontal-relative:page;mso-position-vertical-relative:page;z-index:16427520" coordorigin="1301,283" coordsize="10492,3646">
            <v:shape style="position:absolute;left:1301;top:283;width:10492;height:365" coordorigin="1301,283" coordsize="10492,365" path="m11783,638l1311,638,1311,293,1301,293,1301,648,1311,648,11783,648,11783,638xm11783,283l1311,283,1301,283,1301,293,1311,293,11783,293,11783,283xm11793,293l11784,293,11784,648,11793,648,11793,293xm11793,283l11784,283,11784,293,11793,293,11793,283xe" filled="true" fillcolor="#000000" stroked="false">
              <v:path arrowok="t"/>
              <v:fill type="solid"/>
            </v:shape>
            <v:shape style="position:absolute;left:5576;top:721;width:1952;height:422" coordorigin="5576,721" coordsize="1952,422" path="m5787,721l5721,732,5663,762,5617,808,5587,865,5576,932,5587,999,5617,1057,5663,1102,5721,1132,5787,1143,7316,1143,7383,1132,7441,1102,7487,1057,7517,999,7528,932,7517,865,7487,808,7441,762,7383,732,7340,725,5785,725,5787,721xm7316,721l7311,725,7340,725,7316,721xe" filled="true" fillcolor="#cdcdcd" stroked="false">
              <v:path arrowok="t"/>
              <v:fill opacity="32639f" type="solid"/>
            </v:shape>
            <v:shape style="position:absolute;left:5616;top:1056;width:1700;height:87" coordorigin="5617,1057" coordsize="1700,87" path="m5785,1143l7311,1143,7316,1143,7316,1143m5617,1057l5617,1057,5663,1102,5721,1132,5787,1143e" filled="false" stroked="true" strokeweight=".996025pt" strokecolor="#cdcdcd">
              <v:path arrowok="t"/>
              <v:stroke dashstyle="solid"/>
            </v:shape>
            <v:shape style="position:absolute;left:7306;top:797;width:232;height:356" type="#_x0000_t75" stroked="false">
              <v:imagedata r:id="rId1052" o:title=""/>
            </v:shape>
            <v:shape style="position:absolute;left:5785;top:721;width:2;height:422" coordorigin="5785,721" coordsize="2,422" path="m5787,1143l5787,1143m5785,725l5787,721,5787,721e" filled="false" stroked="true" strokeweight=".996025pt" strokecolor="#cdcdcd">
              <v:path arrowok="t"/>
              <v:stroke dashstyle="solid"/>
            </v:shape>
            <v:shape style="position:absolute;left:5547;top:692;width:1952;height:422" type="#_x0000_t75" stroked="false">
              <v:imagedata r:id="rId1053" o:title=""/>
            </v:shape>
            <v:shape style="position:absolute;left:5547;top:692;width:1952;height:422" coordorigin="5547,693" coordsize="1952,422" path="m5755,1113l7281,1113,7288,1114,7354,1104,7412,1074,7458,1028,7488,970,7499,903,7488,837,7458,779,7412,733,7354,703,7288,693,7281,695,5755,695,5692,703,5634,733,5588,779,5558,837,5547,903,5558,970,5588,1028,5634,1074,5692,1104,5759,1114,5755,1113xe" filled="false" stroked="true" strokeweight=".995087pt" strokecolor="#000000">
              <v:path arrowok="t"/>
              <v:stroke dashstyle="solid"/>
            </v:shape>
            <v:shape style="position:absolute;left:6458;top:1113;width:165;height:389" type="#_x0000_t75" stroked="false">
              <v:imagedata r:id="rId1054" o:title=""/>
            </v:shape>
            <v:shape style="position:absolute;left:4469;top:1501;width:4173;height:448" coordorigin="4469,1501" coordsize="4173,448" path="m8642,1501l4694,1501,4469,1949,8418,1949,8642,1501xe" filled="true" fillcolor="#cdcdcd" stroked="false">
              <v:path arrowok="t"/>
              <v:fill opacity="32639f" type="solid"/>
            </v:shape>
            <v:shape style="position:absolute;left:4469;top:1501;width:4173;height:448" coordorigin="4469,1501" coordsize="4173,448" path="m4469,1949l8418,1949,8418,1949m4469,1949l4469,1949m8418,1949l8642,1501,8642,1501e" filled="false" stroked="true" strokeweight=".996025pt" strokecolor="#cdcdcd">
              <v:path arrowok="t"/>
              <v:stroke dashstyle="solid"/>
            </v:shape>
            <v:shape style="position:absolute;left:4439;top:1471;width:4173;height:448" type="#_x0000_t75" stroked="false">
              <v:imagedata r:id="rId1055" o:title=""/>
            </v:shape>
            <v:shape style="position:absolute;left:4439;top:1471;width:4173;height:448" coordorigin="4439,1471" coordsize="4173,448" path="m4439,1919l8388,1919,8612,1471,4664,1471,4439,1919xe" filled="false" stroked="true" strokeweight=".995019pt" strokecolor="#000000">
              <v:path arrowok="t"/>
              <v:stroke dashstyle="solid"/>
            </v:shape>
            <v:rect style="position:absolute;left:4484;top:2396;width:4128;height:627" filled="true" fillcolor="#cdcdcd" stroked="false">
              <v:fill opacity="32639f" type="solid"/>
            </v:rect>
            <v:shape style="position:absolute;left:4454;top:2366;width:4128;height:627" type="#_x0000_t75" stroked="false">
              <v:imagedata r:id="rId1056" o:title=""/>
            </v:shape>
            <v:shape style="position:absolute;left:6458;top:1919;width:165;height:478" type="#_x0000_t75" stroked="false">
              <v:imagedata r:id="rId1057" o:title=""/>
            </v:shape>
            <v:shape style="position:absolute;left:6458;top:2993;width:165;height:508" type="#_x0000_t75" stroked="false">
              <v:imagedata r:id="rId1058" o:title=""/>
            </v:shape>
            <v:shape style="position:absolute;left:5576;top:3497;width:1952;height:422" coordorigin="5576,3497" coordsize="1952,422" path="m5787,3497l5721,3508,5663,3538,5617,3584,5587,3642,5576,3708,5587,3775,5617,3833,5663,3878,5721,3908,5787,3919,5785,3919,7316,3919,7383,3908,7441,3878,7487,3833,7517,3775,7528,3708,7517,3642,7487,3584,7441,3538,7383,3508,7339,3501,5785,3501,5787,3497xm7316,3497l7311,3501,7339,3501,7316,3497xe" filled="true" fillcolor="#cdcdcd" stroked="false">
              <v:path arrowok="t"/>
              <v:fill opacity="32639f" type="solid"/>
            </v:shape>
            <v:shape style="position:absolute;left:5720;top:3497;width:1808;height:422" coordorigin="5721,3497" coordsize="1808,422" path="m5785,3919l7311,3919,7311,3919m5721,3908l5721,3908,5787,3919m7311,3919l7316,3919,7383,3908,7441,3878,7487,3833,7517,3775,7528,3708,7517,3642,7487,3584,7441,3538,7383,3508,7383,3508m5785,3501l5787,3497,5787,3497e" filled="false" stroked="true" strokeweight=".996025pt" strokecolor="#cdcdcd">
              <v:path arrowok="t"/>
              <v:stroke dashstyle="solid"/>
            </v:shape>
            <v:shape style="position:absolute;left:5547;top:3468;width:1952;height:422" type="#_x0000_t75" stroked="false">
              <v:imagedata r:id="rId1059" o:title=""/>
            </v:shape>
            <v:shape style="position:absolute;left:5547;top:3468;width:1952;height:422" coordorigin="5547,3469" coordsize="1952,422" path="m5755,3889l7281,3889,7288,3890,7354,3880,7412,3850,7458,3804,7488,3746,7499,3680,7488,3613,7458,3555,7412,3509,7354,3480,7288,3469,7281,3471,5755,3471,5692,3480,5634,3509,5588,3555,5558,3613,5547,3680,5558,3746,5588,3804,5634,3850,5692,3880,5759,3890,5755,3889xe" filled="false" stroked="true" strokeweight=".995087pt" strokecolor="#000000">
              <v:path arrowok="t"/>
              <v:stroke dashstyle="solid"/>
            </v:shape>
            <v:shape style="position:absolute;left:6210;top:796;width:645;height:239"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5394;top:1589;width:2278;height:239"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KHỞI</w:t>
                    </w:r>
                    <w:r>
                      <w:rPr>
                        <w:rFonts w:ascii="Arial" w:hAnsi="Arial"/>
                        <w:b/>
                        <w:spacing w:val="-38"/>
                        <w:w w:val="90"/>
                        <w:sz w:val="24"/>
                      </w:rPr>
                      <w:t> </w:t>
                    </w:r>
                    <w:r>
                      <w:rPr>
                        <w:rFonts w:ascii="Arial" w:hAnsi="Arial"/>
                        <w:b/>
                        <w:w w:val="90"/>
                        <w:sz w:val="24"/>
                      </w:rPr>
                      <w:t>TẠO</w:t>
                    </w:r>
                    <w:r>
                      <w:rPr>
                        <w:rFonts w:ascii="Arial" w:hAnsi="Arial"/>
                        <w:b/>
                        <w:spacing w:val="-37"/>
                        <w:w w:val="90"/>
                        <w:sz w:val="24"/>
                      </w:rPr>
                      <w:t> </w:t>
                    </w:r>
                    <w:r>
                      <w:rPr>
                        <w:rFonts w:ascii="Arial" w:hAnsi="Arial"/>
                        <w:b/>
                        <w:w w:val="90"/>
                        <w:sz w:val="24"/>
                      </w:rPr>
                      <w:t>PWM,</w:t>
                    </w:r>
                    <w:r>
                      <w:rPr>
                        <w:rFonts w:ascii="Arial" w:hAnsi="Arial"/>
                        <w:b/>
                        <w:spacing w:val="-37"/>
                        <w:w w:val="90"/>
                        <w:sz w:val="24"/>
                      </w:rPr>
                      <w:t> </w:t>
                    </w:r>
                    <w:r>
                      <w:rPr>
                        <w:rFonts w:ascii="Arial" w:hAnsi="Arial"/>
                        <w:b/>
                        <w:w w:val="90"/>
                        <w:sz w:val="24"/>
                      </w:rPr>
                      <w:t>PORT</w:t>
                    </w:r>
                  </w:p>
                </w:txbxContent>
              </v:textbox>
              <w10:wrap type="none"/>
            </v:shape>
            <v:shape style="position:absolute;left:6310;top:3572;width:446;height:239" type="#_x0000_t202" filled="false" stroked="false">
              <v:textbox inset="0,0,0,0">
                <w:txbxContent>
                  <w:p>
                    <w:pPr>
                      <w:spacing w:line="230" w:lineRule="exact" w:before="0"/>
                      <w:ind w:left="0" w:right="0" w:firstLine="0"/>
                      <w:jc w:val="left"/>
                      <w:rPr>
                        <w:rFonts w:ascii="Arial"/>
                        <w:b/>
                        <w:sz w:val="24"/>
                      </w:rPr>
                    </w:pPr>
                    <w:r>
                      <w:rPr>
                        <w:rFonts w:ascii="Arial"/>
                        <w:b/>
                        <w:w w:val="85"/>
                        <w:sz w:val="24"/>
                      </w:rPr>
                      <w:t>END</w:t>
                    </w:r>
                  </w:p>
                </w:txbxContent>
              </v:textbox>
              <w10:wrap type="none"/>
            </v:shape>
            <v:shape style="position:absolute;left:4454;top:2366;width:4128;height:627" type="#_x0000_t202" filled="false" stroked="true" strokeweight=".995042pt" strokecolor="#000000">
              <v:textbox inset="0,0,0,0">
                <w:txbxContent>
                  <w:p>
                    <w:pPr>
                      <w:spacing w:line="249" w:lineRule="auto" w:before="8"/>
                      <w:ind w:left="954" w:right="232" w:hanging="701"/>
                      <w:jc w:val="left"/>
                      <w:rPr>
                        <w:rFonts w:ascii="Arial" w:hAnsi="Arial"/>
                        <w:b/>
                        <w:sz w:val="24"/>
                      </w:rPr>
                    </w:pPr>
                    <w:r>
                      <w:rPr>
                        <w:rFonts w:ascii="Arial" w:hAnsi="Arial"/>
                        <w:b/>
                        <w:w w:val="90"/>
                        <w:sz w:val="24"/>
                      </w:rPr>
                      <w:t>THIẾT</w:t>
                    </w:r>
                    <w:r>
                      <w:rPr>
                        <w:rFonts w:ascii="Arial" w:hAnsi="Arial"/>
                        <w:b/>
                        <w:spacing w:val="-36"/>
                        <w:w w:val="90"/>
                        <w:sz w:val="24"/>
                      </w:rPr>
                      <w:t> </w:t>
                    </w:r>
                    <w:r>
                      <w:rPr>
                        <w:rFonts w:ascii="Arial" w:hAnsi="Arial"/>
                        <w:b/>
                        <w:w w:val="90"/>
                        <w:sz w:val="24"/>
                      </w:rPr>
                      <w:t>LẬP</w:t>
                    </w:r>
                    <w:r>
                      <w:rPr>
                        <w:rFonts w:ascii="Arial" w:hAnsi="Arial"/>
                        <w:b/>
                        <w:spacing w:val="-35"/>
                        <w:w w:val="90"/>
                        <w:sz w:val="24"/>
                      </w:rPr>
                      <w:t> </w:t>
                    </w:r>
                    <w:r>
                      <w:rPr>
                        <w:rFonts w:ascii="Arial" w:hAnsi="Arial"/>
                        <w:b/>
                        <w:w w:val="90"/>
                        <w:sz w:val="24"/>
                      </w:rPr>
                      <w:t>TỐC</w:t>
                    </w:r>
                    <w:r>
                      <w:rPr>
                        <w:rFonts w:ascii="Arial" w:hAnsi="Arial"/>
                        <w:b/>
                        <w:spacing w:val="-35"/>
                        <w:w w:val="90"/>
                        <w:sz w:val="24"/>
                      </w:rPr>
                      <w:t> </w:t>
                    </w:r>
                    <w:r>
                      <w:rPr>
                        <w:rFonts w:ascii="Arial" w:hAnsi="Arial"/>
                        <w:b/>
                        <w:w w:val="90"/>
                        <w:sz w:val="24"/>
                      </w:rPr>
                      <w:t>ĐỘ</w:t>
                    </w:r>
                    <w:r>
                      <w:rPr>
                        <w:rFonts w:ascii="Arial" w:hAnsi="Arial"/>
                        <w:b/>
                        <w:spacing w:val="-35"/>
                        <w:w w:val="90"/>
                        <w:sz w:val="24"/>
                      </w:rPr>
                      <w:t> </w:t>
                    </w:r>
                    <w:r>
                      <w:rPr>
                        <w:rFonts w:ascii="Arial" w:hAnsi="Arial"/>
                        <w:b/>
                        <w:w w:val="90"/>
                        <w:sz w:val="24"/>
                      </w:rPr>
                      <w:t>CẤP</w:t>
                    </w:r>
                    <w:r>
                      <w:rPr>
                        <w:rFonts w:ascii="Arial" w:hAnsi="Arial"/>
                        <w:b/>
                        <w:spacing w:val="-35"/>
                        <w:w w:val="90"/>
                        <w:sz w:val="24"/>
                      </w:rPr>
                      <w:t> </w:t>
                    </w:r>
                    <w:r>
                      <w:rPr>
                        <w:rFonts w:ascii="Arial" w:hAnsi="Arial"/>
                        <w:b/>
                        <w:w w:val="90"/>
                        <w:sz w:val="24"/>
                      </w:rPr>
                      <w:t>1</w:t>
                    </w:r>
                    <w:r>
                      <w:rPr>
                        <w:rFonts w:ascii="Arial" w:hAnsi="Arial"/>
                        <w:b/>
                        <w:spacing w:val="-11"/>
                        <w:w w:val="90"/>
                        <w:sz w:val="24"/>
                      </w:rPr>
                      <w:t> </w:t>
                    </w:r>
                    <w:r>
                      <w:rPr>
                        <w:rFonts w:ascii="Arial" w:hAnsi="Arial"/>
                        <w:b/>
                        <w:w w:val="90"/>
                        <w:sz w:val="24"/>
                      </w:rPr>
                      <w:t>CHO</w:t>
                    </w:r>
                    <w:r>
                      <w:rPr>
                        <w:rFonts w:ascii="Arial" w:hAnsi="Arial"/>
                        <w:b/>
                        <w:spacing w:val="-35"/>
                        <w:w w:val="90"/>
                        <w:sz w:val="24"/>
                      </w:rPr>
                      <w:t> </w:t>
                    </w:r>
                    <w:r>
                      <w:rPr>
                        <w:rFonts w:ascii="Arial" w:hAnsi="Arial"/>
                        <w:b/>
                        <w:spacing w:val="-5"/>
                        <w:w w:val="90"/>
                        <w:sz w:val="24"/>
                      </w:rPr>
                      <w:t>PWM </w:t>
                    </w:r>
                    <w:r>
                      <w:rPr>
                        <w:rFonts w:ascii="Arial" w:hAnsi="Arial"/>
                        <w:b/>
                        <w:w w:val="95"/>
                        <w:sz w:val="24"/>
                      </w:rPr>
                      <w:t>ĐIỀU</w:t>
                    </w:r>
                    <w:r>
                      <w:rPr>
                        <w:rFonts w:ascii="Arial" w:hAnsi="Arial"/>
                        <w:b/>
                        <w:spacing w:val="-30"/>
                        <w:w w:val="95"/>
                        <w:sz w:val="24"/>
                      </w:rPr>
                      <w:t> </w:t>
                    </w:r>
                    <w:r>
                      <w:rPr>
                        <w:rFonts w:ascii="Arial" w:hAnsi="Arial"/>
                        <w:b/>
                        <w:w w:val="95"/>
                        <w:sz w:val="24"/>
                      </w:rPr>
                      <w:t>KHIỂN</w:t>
                    </w:r>
                    <w:r>
                      <w:rPr>
                        <w:rFonts w:ascii="Arial" w:hAnsi="Arial"/>
                        <w:b/>
                        <w:spacing w:val="-30"/>
                        <w:w w:val="95"/>
                        <w:sz w:val="24"/>
                      </w:rPr>
                      <w:t> </w:t>
                    </w:r>
                    <w:r>
                      <w:rPr>
                        <w:rFonts w:ascii="Arial" w:hAnsi="Arial"/>
                        <w:b/>
                        <w:w w:val="95"/>
                        <w:sz w:val="24"/>
                      </w:rPr>
                      <w:t>LED</w:t>
                    </w:r>
                    <w:r>
                      <w:rPr>
                        <w:rFonts w:ascii="Arial" w:hAnsi="Arial"/>
                        <w:b/>
                        <w:spacing w:val="-29"/>
                        <w:w w:val="95"/>
                        <w:sz w:val="24"/>
                      </w:rPr>
                      <w:t> </w:t>
                    </w:r>
                    <w:r>
                      <w:rPr>
                        <w:rFonts w:ascii="Arial" w:hAnsi="Arial"/>
                        <w:b/>
                        <w:w w:val="95"/>
                        <w:sz w:val="24"/>
                      </w:rPr>
                      <w:t>SÁNG</w:t>
                    </w:r>
                  </w:p>
                </w:txbxContent>
              </v:textbox>
              <v:stroke dashstyle="solid"/>
              <w10:wrap type="none"/>
            </v:shape>
            <w10:wrap type="none"/>
          </v:group>
        </w:pict>
      </w:r>
    </w:p>
    <w:p>
      <w:pPr>
        <w:pStyle w:val="BodyText"/>
        <w:ind w:left="101"/>
        <w:rPr>
          <w:sz w:val="20"/>
        </w:rPr>
      </w:pPr>
      <w:r>
        <w:rPr>
          <w:sz w:val="20"/>
        </w:rPr>
        <w:pict>
          <v:shape style="width:524.15pt;height:157.25pt;mso-position-horizontal-relative:char;mso-position-vertical-relative:line" type="#_x0000_t202" filled="false" stroked="true" strokeweight=".47998pt" strokecolor="#000000">
            <w10:anchorlock/>
            <v:textbox inset="0,0,0,0">
              <w:txbxContent>
                <w:p>
                  <w:pPr>
                    <w:pStyle w:val="BodyText"/>
                    <w:tabs>
                      <w:tab w:pos="1420" w:val="left" w:leader="none"/>
                      <w:tab w:pos="2197" w:val="left" w:leader="none"/>
                    </w:tabs>
                    <w:spacing w:line="247" w:lineRule="auto" w:before="24"/>
                    <w:ind w:left="105" w:right="6757"/>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rPr>
                    <w:tab/>
                  </w:r>
                  <w:r>
                    <w:rPr>
                      <w:rFonts w:ascii="Georgia"/>
                      <w:spacing w:val="1"/>
                      <w:w w:val="86"/>
                    </w:rPr>
                    <w:t>&lt;</w:t>
                  </w:r>
                  <w:r>
                    <w:rPr>
                      <w:rFonts w:ascii="Georgia"/>
                      <w:spacing w:val="1"/>
                      <w:w w:val="95"/>
                    </w:rPr>
                    <w:t>T</w:t>
                  </w:r>
                  <w:r>
                    <w:rPr>
                      <w:rFonts w:ascii="Georgia"/>
                      <w:spacing w:val="-1"/>
                      <w:w w:val="90"/>
                    </w:rPr>
                    <w:t>V</w:t>
                  </w:r>
                  <w:r>
                    <w:rPr>
                      <w:rFonts w:ascii="Georgia"/>
                      <w:spacing w:val="2"/>
                      <w:w w:val="57"/>
                    </w:rPr>
                    <w:t>_</w:t>
                  </w:r>
                  <w:r>
                    <w:rPr>
                      <w:rFonts w:ascii="Georgia"/>
                      <w:spacing w:val="1"/>
                      <w:w w:val="128"/>
                    </w:rPr>
                    <w:t>1</w:t>
                  </w:r>
                  <w:r>
                    <w:rPr>
                      <w:rFonts w:ascii="Georgia"/>
                      <w:spacing w:val="1"/>
                      <w:w w:val="97"/>
                    </w:rPr>
                    <w:t>6</w:t>
                  </w:r>
                  <w:r>
                    <w:rPr>
                      <w:rFonts w:ascii="Georgia"/>
                      <w:spacing w:val="-4"/>
                      <w:w w:val="89"/>
                    </w:rPr>
                    <w:t>F</w:t>
                  </w:r>
                  <w:r>
                    <w:rPr>
                      <w:rFonts w:ascii="Georgia"/>
                      <w:spacing w:val="1"/>
                      <w:w w:val="92"/>
                    </w:rPr>
                    <w:t>88</w:t>
                  </w:r>
                  <w:r>
                    <w:rPr>
                      <w:rFonts w:ascii="Georgia"/>
                      <w:spacing w:val="1"/>
                      <w:w w:val="110"/>
                    </w:rPr>
                    <w:t>7</w:t>
                  </w:r>
                  <w:r>
                    <w:rPr>
                      <w:rFonts w:ascii="Georgia"/>
                      <w:spacing w:val="-2"/>
                      <w:w w:val="76"/>
                    </w:rPr>
                    <w:t>.</w:t>
                  </w:r>
                  <w:r>
                    <w:rPr>
                      <w:rFonts w:ascii="Georgia"/>
                      <w:spacing w:val="-1"/>
                      <w:w w:val="87"/>
                    </w:rPr>
                    <w:t>C</w:t>
                  </w:r>
                  <w:r>
                    <w:rPr>
                      <w:rFonts w:ascii="Georgia"/>
                      <w:w w:val="86"/>
                    </w:rPr>
                    <w:t>&gt; </w:t>
                  </w:r>
                  <w:r>
                    <w:rPr>
                      <w:rFonts w:ascii="Georgia"/>
                    </w:rPr>
                    <w:t>UNSIGNED</w:t>
                  </w:r>
                  <w:r>
                    <w:rPr>
                      <w:rFonts w:ascii="Georgia"/>
                      <w:spacing w:val="-47"/>
                    </w:rPr>
                    <w:t> </w:t>
                  </w:r>
                  <w:r>
                    <w:rPr>
                      <w:rFonts w:ascii="Georgia"/>
                    </w:rPr>
                    <w:t>INT16</w:t>
                    <w:tab/>
                  </w:r>
                  <w:r>
                    <w:rPr>
                      <w:rFonts w:ascii="Georgia"/>
                      <w:spacing w:val="-3"/>
                      <w:w w:val="85"/>
                    </w:rPr>
                    <w:t>BIEN_TOC_DO; </w:t>
                  </w:r>
                  <w:r>
                    <w:rPr>
                      <w:rFonts w:ascii="Georgia"/>
                    </w:rPr>
                    <w:t>VOID</w:t>
                  </w:r>
                  <w:r>
                    <w:rPr>
                      <w:rFonts w:ascii="Georgia"/>
                      <w:spacing w:val="-9"/>
                    </w:rPr>
                    <w:t> </w:t>
                  </w:r>
                  <w:r>
                    <w:rPr>
                      <w:rFonts w:ascii="Georgia"/>
                    </w:rPr>
                    <w:t>MAIN()</w:t>
                  </w:r>
                </w:p>
                <w:p>
                  <w:pPr>
                    <w:pStyle w:val="BodyText"/>
                    <w:spacing w:before="3"/>
                    <w:ind w:left="105"/>
                    <w:rPr>
                      <w:rFonts w:ascii="Georgia"/>
                    </w:rPr>
                  </w:pPr>
                  <w:r>
                    <w:rPr>
                      <w:rFonts w:ascii="Georgia"/>
                      <w:w w:val="90"/>
                    </w:rPr>
                    <w:t>{</w:t>
                  </w:r>
                </w:p>
                <w:p>
                  <w:pPr>
                    <w:pStyle w:val="BodyText"/>
                    <w:spacing w:line="247" w:lineRule="auto" w:before="6"/>
                    <w:ind w:left="672" w:right="5727"/>
                    <w:rPr>
                      <w:rFonts w:ascii="Georgia"/>
                    </w:rPr>
                  </w:pPr>
                  <w:r>
                    <w:rPr>
                      <w:rFonts w:ascii="Georgia"/>
                    </w:rPr>
                    <w:t>SET_TRIS_C(0X00); </w:t>
                  </w: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87"/>
                    </w:rPr>
                    <w:t>CC</w:t>
                  </w:r>
                  <w:r>
                    <w:rPr>
                      <w:rFonts w:ascii="Georgia"/>
                      <w:w w:val="93"/>
                    </w:rPr>
                    <w:t>P</w:t>
                  </w:r>
                  <w:r>
                    <w:rPr>
                      <w:rFonts w:ascii="Georgia"/>
                      <w:w w:val="128"/>
                    </w:rPr>
                    <w:t>1</w:t>
                  </w:r>
                  <w:r>
                    <w:rPr>
                      <w:rFonts w:ascii="Georgia"/>
                      <w:w w:val="92"/>
                    </w:rPr>
                    <w:t>(C</w:t>
                  </w:r>
                  <w:r>
                    <w:rPr>
                      <w:rFonts w:ascii="Georgia"/>
                      <w:w w:val="87"/>
                    </w:rPr>
                    <w:t>C</w:t>
                  </w:r>
                  <w:r>
                    <w:rPr>
                      <w:rFonts w:ascii="Georgia"/>
                      <w:w w:val="93"/>
                    </w:rPr>
                    <w:t>P</w:t>
                  </w:r>
                  <w:r>
                    <w:rPr>
                      <w:rFonts w:ascii="Georgia"/>
                      <w:w w:val="57"/>
                    </w:rPr>
                    <w:t>_</w:t>
                  </w:r>
                  <w:r>
                    <w:rPr>
                      <w:rFonts w:ascii="Georgia"/>
                      <w:w w:val="93"/>
                    </w:rPr>
                    <w:t>P</w:t>
                  </w:r>
                  <w:r>
                    <w:rPr>
                      <w:rFonts w:ascii="Georgia"/>
                      <w:w w:val="91"/>
                    </w:rPr>
                    <w:t>WM</w:t>
                  </w:r>
                  <w:r>
                    <w:rPr>
                      <w:rFonts w:ascii="Georgia"/>
                      <w:w w:val="93"/>
                    </w:rPr>
                    <w:t>); </w:t>
                  </w: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88"/>
                    </w:rPr>
                    <w:t>R</w:t>
                  </w:r>
                  <w:r>
                    <w:rPr>
                      <w:rFonts w:ascii="Georgia"/>
                      <w:w w:val="57"/>
                    </w:rPr>
                    <w:t>_</w:t>
                  </w:r>
                  <w:r>
                    <w:rPr>
                      <w:rFonts w:ascii="Georgia"/>
                      <w:w w:val="99"/>
                    </w:rPr>
                    <w:t>2</w:t>
                  </w:r>
                  <w:r>
                    <w:rPr>
                      <w:rFonts w:ascii="Georgia"/>
                      <w:w w:val="98"/>
                    </w:rPr>
                    <w:t>(T</w:t>
                  </w:r>
                  <w:r>
                    <w:rPr>
                      <w:rFonts w:ascii="Georgia"/>
                      <w:w w:val="99"/>
                    </w:rPr>
                    <w:t>2</w:t>
                  </w:r>
                  <w:r>
                    <w:rPr>
                      <w:rFonts w:ascii="Georgia"/>
                      <w:w w:val="57"/>
                    </w:rPr>
                    <w:t>_</w:t>
                  </w:r>
                  <w:r>
                    <w:rPr>
                      <w:rFonts w:ascii="Georgia"/>
                      <w:w w:val="86"/>
                    </w:rPr>
                    <w:t>DI</w:t>
                  </w:r>
                  <w:r>
                    <w:rPr>
                      <w:rFonts w:ascii="Georgia"/>
                      <w:w w:val="90"/>
                    </w:rPr>
                    <w:t>V</w:t>
                  </w:r>
                  <w:r>
                    <w:rPr>
                      <w:rFonts w:ascii="Georgia"/>
                      <w:w w:val="57"/>
                    </w:rPr>
                    <w:t>_</w:t>
                  </w:r>
                  <w:r>
                    <w:rPr>
                      <w:rFonts w:ascii="Georgia"/>
                      <w:w w:val="93"/>
                    </w:rPr>
                    <w:t>B</w:t>
                  </w:r>
                  <w:r>
                    <w:rPr>
                      <w:rFonts w:ascii="Georgia"/>
                      <w:w w:val="92"/>
                    </w:rPr>
                    <w:t>Y</w:t>
                  </w:r>
                  <w:r>
                    <w:rPr>
                      <w:rFonts w:ascii="Georgia"/>
                      <w:w w:val="57"/>
                    </w:rPr>
                    <w:t>_</w:t>
                  </w:r>
                  <w:r>
                    <w:rPr>
                      <w:rFonts w:ascii="Georgia"/>
                      <w:w w:val="128"/>
                    </w:rPr>
                    <w:t>1</w:t>
                  </w:r>
                  <w:r>
                    <w:rPr>
                      <w:rFonts w:ascii="Georgia"/>
                      <w:w w:val="97"/>
                    </w:rPr>
                    <w:t>6</w:t>
                  </w:r>
                  <w:r>
                    <w:rPr>
                      <w:rFonts w:ascii="Georgia"/>
                      <w:w w:val="76"/>
                    </w:rPr>
                    <w:t>,</w:t>
                  </w:r>
                  <w:r>
                    <w:rPr>
                      <w:rFonts w:ascii="Georgia"/>
                      <w:w w:val="99"/>
                    </w:rPr>
                    <w:t>2</w:t>
                  </w:r>
                  <w:r>
                    <w:rPr>
                      <w:rFonts w:ascii="Georgia"/>
                      <w:w w:val="98"/>
                    </w:rPr>
                    <w:t>4</w:t>
                  </w:r>
                  <w:r>
                    <w:rPr>
                      <w:rFonts w:ascii="Georgia"/>
                      <w:w w:val="97"/>
                    </w:rPr>
                    <w:t>9</w:t>
                  </w:r>
                  <w:r>
                    <w:rPr>
                      <w:rFonts w:ascii="Georgia"/>
                      <w:w w:val="76"/>
                    </w:rPr>
                    <w:t>,</w:t>
                  </w:r>
                  <w:r>
                    <w:rPr>
                      <w:rFonts w:ascii="Georgia"/>
                      <w:w w:val="128"/>
                    </w:rPr>
                    <w:t>1</w:t>
                  </w:r>
                  <w:r>
                    <w:rPr>
                      <w:rFonts w:ascii="Georgia"/>
                      <w:w w:val="93"/>
                    </w:rPr>
                    <w:t>); </w:t>
                  </w:r>
                  <w:r>
                    <w:rPr>
                      <w:rFonts w:ascii="Georgia"/>
                      <w:w w:val="93"/>
                    </w:rPr>
                    <w:t>B</w:t>
                  </w:r>
                  <w:r>
                    <w:rPr>
                      <w:rFonts w:ascii="Georgia"/>
                      <w:w w:val="83"/>
                    </w:rPr>
                    <w:t>I</w:t>
                  </w:r>
                  <w:r>
                    <w:rPr>
                      <w:rFonts w:ascii="Georgia"/>
                      <w:w w:val="88"/>
                    </w:rPr>
                    <w:t>E</w:t>
                  </w:r>
                  <w:r>
                    <w:rPr>
                      <w:rFonts w:ascii="Georgia"/>
                      <w:w w:val="74"/>
                    </w:rPr>
                    <w:t>N_</w:t>
                  </w:r>
                  <w:r>
                    <w:rPr>
                      <w:rFonts w:ascii="Georgia"/>
                      <w:w w:val="95"/>
                    </w:rPr>
                    <w:t>T</w:t>
                  </w:r>
                  <w:r>
                    <w:rPr>
                      <w:rFonts w:ascii="Georgia"/>
                      <w:w w:val="87"/>
                    </w:rPr>
                    <w:t>O</w:t>
                  </w:r>
                  <w:r>
                    <w:rPr>
                      <w:rFonts w:ascii="Georgia"/>
                      <w:w w:val="87"/>
                    </w:rPr>
                    <w:t>C</w:t>
                  </w:r>
                  <w:r>
                    <w:rPr>
                      <w:rFonts w:ascii="Georgia"/>
                      <w:w w:val="57"/>
                    </w:rPr>
                    <w:t>_</w:t>
                  </w:r>
                  <w:r>
                    <w:rPr>
                      <w:rFonts w:ascii="Georgia"/>
                      <w:w w:val="88"/>
                    </w:rPr>
                    <w:t>DO</w:t>
                  </w:r>
                  <w:r>
                    <w:rPr>
                      <w:rFonts w:ascii="Georgia"/>
                      <w:w w:val="86"/>
                    </w:rPr>
                    <w:t>=</w:t>
                  </w:r>
                  <w:r>
                    <w:rPr>
                      <w:rFonts w:ascii="Georgia"/>
                      <w:w w:val="128"/>
                    </w:rPr>
                    <w:t>1</w:t>
                  </w:r>
                  <w:r>
                    <w:rPr>
                      <w:rFonts w:ascii="Georgia"/>
                      <w:w w:val="90"/>
                    </w:rPr>
                    <w:t>00</w:t>
                  </w:r>
                  <w:r>
                    <w:rPr>
                      <w:rFonts w:ascii="Georgia"/>
                      <w:w w:val="84"/>
                    </w:rPr>
                    <w:t>; </w:t>
                  </w:r>
                  <w:r>
                    <w:rPr>
                      <w:rFonts w:ascii="Georgia"/>
                      <w:w w:val="88"/>
                    </w:rPr>
                    <w:t>S</w:t>
                  </w:r>
                  <w:r>
                    <w:rPr>
                      <w:rFonts w:ascii="Georgia"/>
                      <w:w w:val="88"/>
                    </w:rPr>
                    <w:t>E</w:t>
                  </w:r>
                  <w:r>
                    <w:rPr>
                      <w:rFonts w:ascii="Georgia"/>
                      <w:w w:val="95"/>
                    </w:rPr>
                    <w:t>T</w:t>
                  </w:r>
                  <w:r>
                    <w:rPr>
                      <w:rFonts w:ascii="Georgia"/>
                      <w:w w:val="57"/>
                    </w:rPr>
                    <w:t>_</w:t>
                  </w:r>
                  <w:r>
                    <w:rPr>
                      <w:rFonts w:ascii="Georgia"/>
                      <w:w w:val="93"/>
                    </w:rPr>
                    <w:t>P</w:t>
                  </w:r>
                  <w:r>
                    <w:rPr>
                      <w:rFonts w:ascii="Georgia"/>
                      <w:w w:val="91"/>
                    </w:rPr>
                    <w:t>WM</w:t>
                  </w:r>
                  <w:r>
                    <w:rPr>
                      <w:rFonts w:ascii="Georgia"/>
                      <w:w w:val="128"/>
                    </w:rPr>
                    <w:t>1</w:t>
                  </w:r>
                  <w:r>
                    <w:rPr>
                      <w:rFonts w:ascii="Georgia"/>
                      <w:w w:val="57"/>
                    </w:rPr>
                    <w:t>_</w:t>
                  </w:r>
                  <w:r>
                    <w:rPr>
                      <w:rFonts w:ascii="Georgia"/>
                      <w:w w:val="86"/>
                    </w:rPr>
                    <w:t>DU</w:t>
                  </w:r>
                  <w:r>
                    <w:rPr>
                      <w:rFonts w:ascii="Georgia"/>
                      <w:w w:val="95"/>
                    </w:rPr>
                    <w:t>T</w:t>
                  </w:r>
                  <w:r>
                    <w:rPr>
                      <w:rFonts w:ascii="Georgia"/>
                      <w:w w:val="92"/>
                    </w:rPr>
                    <w:t>Y</w:t>
                  </w:r>
                  <w:r>
                    <w:rPr>
                      <w:rFonts w:ascii="Georgia"/>
                      <w:w w:val="101"/>
                    </w:rPr>
                    <w:t>(</w:t>
                  </w:r>
                  <w:r>
                    <w:rPr>
                      <w:rFonts w:ascii="Georgia"/>
                      <w:w w:val="93"/>
                    </w:rPr>
                    <w:t>B</w:t>
                  </w:r>
                  <w:r>
                    <w:rPr>
                      <w:rFonts w:ascii="Georgia"/>
                      <w:w w:val="83"/>
                    </w:rPr>
                    <w:t>I</w:t>
                  </w:r>
                  <w:r>
                    <w:rPr>
                      <w:rFonts w:ascii="Georgia"/>
                      <w:w w:val="88"/>
                    </w:rPr>
                    <w:t>E</w:t>
                  </w:r>
                  <w:r>
                    <w:rPr>
                      <w:rFonts w:ascii="Georgia"/>
                      <w:w w:val="74"/>
                    </w:rPr>
                    <w:t>N_</w:t>
                  </w:r>
                  <w:r>
                    <w:rPr>
                      <w:rFonts w:ascii="Georgia"/>
                      <w:w w:val="95"/>
                    </w:rPr>
                    <w:t>T</w:t>
                  </w:r>
                  <w:r>
                    <w:rPr>
                      <w:rFonts w:ascii="Georgia"/>
                      <w:w w:val="87"/>
                    </w:rPr>
                    <w:t>O</w:t>
                  </w:r>
                  <w:r>
                    <w:rPr>
                      <w:rFonts w:ascii="Georgia"/>
                      <w:w w:val="87"/>
                    </w:rPr>
                    <w:t>C</w:t>
                  </w:r>
                  <w:r>
                    <w:rPr>
                      <w:rFonts w:ascii="Georgia"/>
                      <w:w w:val="57"/>
                    </w:rPr>
                    <w:t>_</w:t>
                  </w:r>
                  <w:r>
                    <w:rPr>
                      <w:rFonts w:ascii="Georgia"/>
                      <w:w w:val="88"/>
                    </w:rPr>
                    <w:t>DO</w:t>
                  </w:r>
                  <w:r>
                    <w:rPr>
                      <w:rFonts w:ascii="Georgia"/>
                      <w:w w:val="93"/>
                    </w:rPr>
                    <w:t>); </w:t>
                  </w:r>
                  <w:r>
                    <w:rPr>
                      <w:rFonts w:ascii="Georgia"/>
                    </w:rPr>
                    <w:t>WHILE(TRUE){}</w:t>
                  </w:r>
                </w:p>
                <w:p>
                  <w:pPr>
                    <w:pStyle w:val="BodyText"/>
                    <w:spacing w:before="5"/>
                    <w:ind w:left="105"/>
                    <w:rPr>
                      <w:rFonts w:ascii="Georgia"/>
                    </w:rPr>
                  </w:pPr>
                  <w:r>
                    <w:rPr>
                      <w:rFonts w:ascii="Georgia"/>
                      <w:w w:val="90"/>
                    </w:rPr>
                    <w:t>}</w:t>
                  </w:r>
                </w:p>
              </w:txbxContent>
            </v:textbox>
            <v:stroke dashstyle="solid"/>
          </v:shape>
        </w:pict>
      </w:r>
      <w:r>
        <w:rPr>
          <w:sz w:val="20"/>
        </w:rPr>
      </w:r>
    </w:p>
    <w:p>
      <w:pPr>
        <w:pStyle w:val="ListParagraph"/>
        <w:numPr>
          <w:ilvl w:val="0"/>
          <w:numId w:val="113"/>
        </w:numPr>
        <w:tabs>
          <w:tab w:pos="784" w:val="left" w:leader="none"/>
        </w:tabs>
        <w:spacing w:line="240" w:lineRule="auto" w:before="16" w:after="0"/>
        <w:ind w:left="783" w:right="0" w:hanging="285"/>
        <w:jc w:val="left"/>
        <w:rPr>
          <w:sz w:val="24"/>
        </w:rPr>
      </w:pPr>
      <w:r>
        <w:rPr>
          <w:sz w:val="24"/>
        </w:rPr>
        <w:t>Giải thích chương</w:t>
      </w:r>
      <w:r>
        <w:rPr>
          <w:spacing w:val="-5"/>
          <w:sz w:val="24"/>
        </w:rPr>
        <w:t> </w:t>
      </w:r>
      <w:r>
        <w:rPr>
          <w:sz w:val="24"/>
        </w:rPr>
        <w:t>trình:</w:t>
      </w:r>
    </w:p>
    <w:p>
      <w:pPr>
        <w:pStyle w:val="BodyText"/>
        <w:spacing w:before="54"/>
        <w:ind w:left="783"/>
      </w:pPr>
      <w:r>
        <w:rPr/>
        <w:t>Chương trình chính thực hiện các yêu cầu:</w:t>
      </w:r>
    </w:p>
    <w:p>
      <w:pPr>
        <w:pStyle w:val="BodyText"/>
        <w:spacing w:line="237" w:lineRule="auto" w:before="68"/>
        <w:ind w:left="216" w:right="372" w:firstLine="566"/>
      </w:pPr>
      <w:r>
        <w:rPr/>
        <w:t>Khởi tạo portC </w:t>
      </w:r>
      <w:r>
        <w:rPr>
          <w:spacing w:val="-5"/>
        </w:rPr>
        <w:t>là </w:t>
      </w:r>
      <w:r>
        <w:rPr/>
        <w:t>xuất, chọn chế độ </w:t>
      </w:r>
      <w:r>
        <w:rPr>
          <w:spacing w:val="-3"/>
        </w:rPr>
        <w:t>PWM, </w:t>
      </w:r>
      <w:r>
        <w:rPr/>
        <w:t>khởi tạo Timer2 hoạt động đếm xung nội với các </w:t>
      </w:r>
      <w:r>
        <w:rPr>
          <w:spacing w:val="2"/>
        </w:rPr>
        <w:t>thông </w:t>
      </w:r>
      <w:r>
        <w:rPr/>
        <w:t>số đã tính bao gồm: chọn </w:t>
      </w:r>
      <w:r>
        <w:rPr>
          <w:spacing w:val="-3"/>
        </w:rPr>
        <w:t>bộ chia </w:t>
      </w:r>
      <w:r>
        <w:rPr/>
        <w:t>trước </w:t>
      </w:r>
      <w:r>
        <w:rPr>
          <w:spacing w:val="-3"/>
        </w:rPr>
        <w:t>là </w:t>
      </w:r>
      <w:r>
        <w:rPr/>
        <w:t>16, </w:t>
      </w:r>
      <w:r>
        <w:rPr>
          <w:spacing w:val="-3"/>
        </w:rPr>
        <w:t>hằng </w:t>
      </w:r>
      <w:r>
        <w:rPr/>
        <w:t>số nạp cho thanh ghi PR2 </w:t>
      </w:r>
      <w:r>
        <w:rPr>
          <w:spacing w:val="-5"/>
        </w:rPr>
        <w:t>là </w:t>
      </w:r>
      <w:r>
        <w:rPr/>
        <w:t>249, chọn </w:t>
      </w:r>
      <w:r>
        <w:rPr>
          <w:spacing w:val="-3"/>
        </w:rPr>
        <w:t>bộ chia </w:t>
      </w:r>
      <w:r>
        <w:rPr/>
        <w:t>sau </w:t>
      </w:r>
      <w:r>
        <w:rPr>
          <w:spacing w:val="-3"/>
        </w:rPr>
        <w:t>là</w:t>
      </w:r>
      <w:r>
        <w:rPr/>
        <w:t> 1.</w:t>
      </w:r>
    </w:p>
    <w:p>
      <w:pPr>
        <w:pStyle w:val="BodyText"/>
        <w:spacing w:line="232" w:lineRule="auto" w:before="72"/>
        <w:ind w:left="216" w:right="219" w:firstLine="566"/>
      </w:pPr>
      <w:r>
        <w:rPr/>
        <w:pict>
          <v:group style="position:absolute;margin-left:65.064003pt;margin-top:37.267063pt;width:524.6pt;height:94.6pt;mso-position-horizontal-relative:page;mso-position-vertical-relative:paragraph;z-index:-15032320;mso-wrap-distance-left:0;mso-wrap-distance-right:0" coordorigin="1301,745" coordsize="10492,1892">
            <v:rect style="position:absolute;left:1310;top:754;width:10473;height:293" filled="true" fillcolor="#dbe4f0" stroked="false">
              <v:fill type="solid"/>
            </v:rect>
            <v:rect style="position:absolute;left:1310;top:745;width:10473;height:10" filled="true" fillcolor="#000000" stroked="false">
              <v:fill type="solid"/>
            </v:rect>
            <v:shape style="position:absolute;left:1310;top:1047;width:10473;height:1580" coordorigin="1311,1048" coordsize="10473,1580" path="m11783,2272l1311,2272,1311,2628,11783,2628,11783,2272xm11783,1048l1311,1048,1311,1327,1311,1663,1311,1936,1311,2272,11783,2272,11783,1936,11783,1663,11783,1327,11783,1048xe" filled="true" fillcolor="#dbe4f0" stroked="false">
              <v:path arrowok="t"/>
              <v:fill type="solid"/>
            </v:shape>
            <v:shape style="position:absolute;left:1301;top:745;width:10492;height:1892" coordorigin="1301,745" coordsize="10492,1892" path="m11783,2628l1311,2628,1311,745,1301,745,1301,2637,1311,2637,11783,2637,11783,2628xm11793,745l11784,745,11784,2637,11793,2637,11793,745xe" filled="true" fillcolor="#000000" stroked="false">
              <v:path arrowok="t"/>
              <v:fill type="solid"/>
            </v:shape>
            <v:shape style="position:absolute;left:1416;top:776;width:951;height:266" type="#_x0000_t202" filled="false" stroked="false">
              <v:textbox inset="0,0,0,0">
                <w:txbxContent>
                  <w:p>
                    <w:pPr>
                      <w:spacing w:line="266" w:lineRule="exact" w:before="0"/>
                      <w:ind w:left="0" w:right="0" w:firstLine="0"/>
                      <w:jc w:val="left"/>
                      <w:rPr>
                        <w:b/>
                        <w:i/>
                        <w:sz w:val="24"/>
                      </w:rPr>
                    </w:pPr>
                    <w:r>
                      <w:rPr>
                        <w:b/>
                        <w:i/>
                        <w:sz w:val="24"/>
                      </w:rPr>
                      <w:t>Bài 10-2:</w:t>
                    </w:r>
                  </w:p>
                </w:txbxContent>
              </v:textbox>
              <w10:wrap type="none"/>
            </v:shape>
            <v:shape style="position:absolute;left:2977;top:776;width:8713;height:1827" type="#_x0000_t202" filled="false" stroked="false">
              <v:textbox inset="0,0,0,0">
                <w:txbxContent>
                  <w:p>
                    <w:pPr>
                      <w:spacing w:line="237" w:lineRule="auto" w:before="0"/>
                      <w:ind w:left="0" w:right="0" w:firstLine="0"/>
                      <w:jc w:val="left"/>
                      <w:rPr>
                        <w:sz w:val="24"/>
                      </w:rPr>
                    </w:pPr>
                    <w:r>
                      <w:rPr>
                        <w:sz w:val="24"/>
                      </w:rPr>
                      <w:t>Sử dụng PWM của PIC 16F887 để điều khiển 1 đèn led. Cho tần số tụ thạch anh là 20MHz. Cho chu kỳ PWM là 0,8ms.</w:t>
                    </w:r>
                  </w:p>
                  <w:p>
                    <w:pPr>
                      <w:spacing w:line="242" w:lineRule="auto" w:before="53"/>
                      <w:ind w:left="0" w:right="0" w:firstLine="0"/>
                      <w:jc w:val="left"/>
                      <w:rPr>
                        <w:sz w:val="24"/>
                      </w:rPr>
                    </w:pPr>
                    <w:r>
                      <w:rPr>
                        <w:sz w:val="24"/>
                      </w:rPr>
                      <w:t>Hãy tính toán các thông số và viết chương trình điều khiển led thay đổi độ sáng 10 cấp bằng 2 nút nhấn UP và DW. Không tính cấp độ 0.</w:t>
                    </w:r>
                  </w:p>
                  <w:p>
                    <w:pPr>
                      <w:spacing w:line="340" w:lineRule="exact" w:before="4"/>
                      <w:ind w:left="0" w:right="2453" w:firstLine="0"/>
                      <w:jc w:val="left"/>
                      <w:rPr>
                        <w:sz w:val="24"/>
                      </w:rPr>
                    </w:pPr>
                    <w:r>
                      <w:rPr>
                        <w:sz w:val="24"/>
                      </w:rPr>
                      <w:t>Hiển thị cấp độ dạng số nhị phân ở các led đơn nối với portD. Giá trị thay đổi cho 1 cấp là 10.</w:t>
                    </w:r>
                  </w:p>
                </w:txbxContent>
              </v:textbox>
              <w10:wrap type="none"/>
            </v:shape>
            <w10:wrap type="topAndBottom"/>
          </v:group>
        </w:pict>
      </w:r>
      <w:r>
        <w:rPr/>
        <w:t>Gán biến tốc độ bằng 100, tương ứng cấp tốc độ là 1. Khởi tạo hệ số công tác để tạo xung cấp tốc độ 1, thực hiện while.</w:t>
      </w:r>
    </w:p>
    <w:p>
      <w:pPr>
        <w:pStyle w:val="ListParagraph"/>
        <w:numPr>
          <w:ilvl w:val="0"/>
          <w:numId w:val="113"/>
        </w:numPr>
        <w:tabs>
          <w:tab w:pos="784" w:val="left" w:leader="none"/>
        </w:tabs>
        <w:spacing w:line="240" w:lineRule="auto" w:before="23" w:after="0"/>
        <w:ind w:left="783" w:right="0" w:hanging="285"/>
        <w:jc w:val="both"/>
        <w:rPr>
          <w:sz w:val="24"/>
        </w:rPr>
      </w:pPr>
      <w:r>
        <w:rPr>
          <w:sz w:val="24"/>
        </w:rPr>
        <w:t>Tính toán: </w:t>
      </w:r>
      <w:r>
        <w:rPr>
          <w:spacing w:val="-3"/>
          <w:sz w:val="24"/>
        </w:rPr>
        <w:t>giống </w:t>
      </w:r>
      <w:r>
        <w:rPr>
          <w:sz w:val="24"/>
        </w:rPr>
        <w:t>bài</w:t>
      </w:r>
      <w:r>
        <w:rPr>
          <w:spacing w:val="3"/>
          <w:sz w:val="24"/>
        </w:rPr>
        <w:t> </w:t>
      </w:r>
      <w:r>
        <w:rPr>
          <w:sz w:val="24"/>
        </w:rPr>
        <w:t>10-1</w:t>
      </w:r>
    </w:p>
    <w:p>
      <w:pPr>
        <w:pStyle w:val="BodyText"/>
        <w:spacing w:before="59"/>
        <w:ind w:left="783"/>
        <w:jc w:val="both"/>
      </w:pPr>
      <w:r>
        <w:rPr/>
        <w:t>Theo tính toán thì thông số thay đổi hệ số chu kỳ từ 0 đến 1000.</w:t>
      </w:r>
    </w:p>
    <w:p>
      <w:pPr>
        <w:pStyle w:val="BodyText"/>
        <w:spacing w:line="237" w:lineRule="auto" w:before="67"/>
        <w:ind w:left="216" w:right="341" w:firstLine="566"/>
        <w:jc w:val="both"/>
      </w:pPr>
      <w:r>
        <w:rPr/>
        <w:t>Theo yêu cầu của bài thì giá trị thay </w:t>
      </w:r>
      <w:r>
        <w:rPr>
          <w:spacing w:val="3"/>
        </w:rPr>
        <w:t>đổi </w:t>
      </w:r>
      <w:r>
        <w:rPr/>
        <w:t>mỗi cấp </w:t>
      </w:r>
      <w:r>
        <w:rPr>
          <w:spacing w:val="-3"/>
        </w:rPr>
        <w:t>là </w:t>
      </w:r>
      <w:r>
        <w:rPr/>
        <w:t>10, khi đó: </w:t>
      </w:r>
      <w:r>
        <w:rPr>
          <w:spacing w:val="2"/>
        </w:rPr>
        <w:t>cấp </w:t>
      </w:r>
      <w:r>
        <w:rPr>
          <w:spacing w:val="-3"/>
        </w:rPr>
        <w:t>độ </w:t>
      </w:r>
      <w:r>
        <w:rPr/>
        <w:t>0 </w:t>
      </w:r>
      <w:r>
        <w:rPr>
          <w:spacing w:val="-5"/>
        </w:rPr>
        <w:t>là </w:t>
      </w:r>
      <w:r>
        <w:rPr/>
        <w:t>0, cấp độ 1 </w:t>
      </w:r>
      <w:r>
        <w:rPr>
          <w:spacing w:val="-3"/>
        </w:rPr>
        <w:t>là </w:t>
      </w:r>
      <w:r>
        <w:rPr/>
        <w:t>10, cấp độ 2 </w:t>
      </w:r>
      <w:r>
        <w:rPr>
          <w:spacing w:val="-3"/>
        </w:rPr>
        <w:t>là </w:t>
      </w:r>
      <w:r>
        <w:rPr/>
        <w:t>20, … cấp độ 10 </w:t>
      </w:r>
      <w:r>
        <w:rPr>
          <w:spacing w:val="-3"/>
        </w:rPr>
        <w:t>là </w:t>
      </w:r>
      <w:r>
        <w:rPr/>
        <w:t>100. Các giá </w:t>
      </w:r>
      <w:r>
        <w:rPr>
          <w:spacing w:val="3"/>
        </w:rPr>
        <w:t>trị </w:t>
      </w:r>
      <w:r>
        <w:rPr>
          <w:spacing w:val="2"/>
        </w:rPr>
        <w:t>từ </w:t>
      </w:r>
      <w:r>
        <w:rPr/>
        <w:t>100 đến 1000 thì không sử dụng. Lý do khi chạy thực nghiệm </w:t>
      </w:r>
      <w:r>
        <w:rPr>
          <w:spacing w:val="3"/>
        </w:rPr>
        <w:t>thì </w:t>
      </w:r>
      <w:r>
        <w:rPr>
          <w:spacing w:val="2"/>
        </w:rPr>
        <w:t>từ </w:t>
      </w:r>
      <w:r>
        <w:rPr/>
        <w:t>0 đến 100 </w:t>
      </w:r>
      <w:r>
        <w:rPr>
          <w:spacing w:val="2"/>
        </w:rPr>
        <w:t>ta </w:t>
      </w:r>
      <w:r>
        <w:rPr>
          <w:spacing w:val="-3"/>
        </w:rPr>
        <w:t>nhìn </w:t>
      </w:r>
      <w:r>
        <w:rPr/>
        <w:t>thấy cường độ sáng của led thay đổi, còn </w:t>
      </w:r>
      <w:r>
        <w:rPr>
          <w:spacing w:val="2"/>
        </w:rPr>
        <w:t>từ </w:t>
      </w:r>
      <w:r>
        <w:rPr/>
        <w:t>110 đến 1000 thì không còn quan sát được bằng mắt thường</w:t>
      </w:r>
      <w:r>
        <w:rPr>
          <w:spacing w:val="10"/>
        </w:rPr>
        <w:t> </w:t>
      </w:r>
      <w:r>
        <w:rPr/>
        <w:t>nữa.</w:t>
      </w:r>
    </w:p>
    <w:p>
      <w:pPr>
        <w:pStyle w:val="ListParagraph"/>
        <w:numPr>
          <w:ilvl w:val="0"/>
          <w:numId w:val="113"/>
        </w:numPr>
        <w:tabs>
          <w:tab w:pos="784" w:val="left" w:leader="none"/>
        </w:tabs>
        <w:spacing w:line="240" w:lineRule="auto" w:before="127" w:after="0"/>
        <w:ind w:left="783" w:right="0" w:hanging="285"/>
        <w:jc w:val="both"/>
        <w:rPr>
          <w:sz w:val="24"/>
        </w:rPr>
      </w:pPr>
      <w:r>
        <w:rPr>
          <w:sz w:val="24"/>
        </w:rPr>
        <w:t>Mạch điều</w:t>
      </w:r>
      <w:r>
        <w:rPr>
          <w:spacing w:val="-2"/>
          <w:sz w:val="24"/>
        </w:rPr>
        <w:t> </w:t>
      </w:r>
      <w:r>
        <w:rPr>
          <w:sz w:val="24"/>
        </w:rPr>
        <w:t>khiển:</w:t>
      </w:r>
    </w:p>
    <w:p>
      <w:pPr>
        <w:spacing w:after="0" w:line="240" w:lineRule="auto"/>
        <w:jc w:val="both"/>
        <w:rPr>
          <w:sz w:val="24"/>
        </w:rPr>
        <w:sectPr>
          <w:type w:val="continuous"/>
          <w:pgSz w:w="12240" w:h="16280"/>
          <w:pgMar w:top="520" w:bottom="280" w:left="1200" w:right="220"/>
        </w:sectPr>
      </w:pPr>
    </w:p>
    <w:p>
      <w:pPr>
        <w:pStyle w:val="BodyText"/>
        <w:spacing w:before="4"/>
        <w:rPr>
          <w:sz w:val="4"/>
        </w:rPr>
      </w:pPr>
    </w:p>
    <w:p>
      <w:pPr>
        <w:pStyle w:val="BodyText"/>
        <w:ind w:left="780"/>
        <w:rPr>
          <w:sz w:val="20"/>
        </w:rPr>
      </w:pPr>
      <w:r>
        <w:rPr>
          <w:sz w:val="20"/>
        </w:rPr>
        <w:drawing>
          <wp:inline distT="0" distB="0" distL="0" distR="0">
            <wp:extent cx="5795673" cy="2800350"/>
            <wp:effectExtent l="0" t="0" r="0" b="0"/>
            <wp:docPr id="301" name="image845.png"/>
            <wp:cNvGraphicFramePr>
              <a:graphicFrameLocks noChangeAspect="1"/>
            </wp:cNvGraphicFramePr>
            <a:graphic>
              <a:graphicData uri="http://schemas.openxmlformats.org/drawingml/2006/picture">
                <pic:pic>
                  <pic:nvPicPr>
                    <pic:cNvPr id="302" name="image845.png"/>
                    <pic:cNvPicPr/>
                  </pic:nvPicPr>
                  <pic:blipFill>
                    <a:blip r:embed="rId1060" cstate="print"/>
                    <a:stretch>
                      <a:fillRect/>
                    </a:stretch>
                  </pic:blipFill>
                  <pic:spPr>
                    <a:xfrm>
                      <a:off x="0" y="0"/>
                      <a:ext cx="5795673" cy="2800350"/>
                    </a:xfrm>
                    <a:prstGeom prst="rect">
                      <a:avLst/>
                    </a:prstGeom>
                  </pic:spPr>
                </pic:pic>
              </a:graphicData>
            </a:graphic>
          </wp:inline>
        </w:drawing>
      </w:r>
      <w:r>
        <w:rPr>
          <w:sz w:val="20"/>
        </w:rPr>
      </w:r>
    </w:p>
    <w:p>
      <w:pPr>
        <w:pStyle w:val="BodyText"/>
        <w:spacing w:before="7"/>
        <w:rPr>
          <w:sz w:val="8"/>
        </w:rPr>
      </w:pPr>
    </w:p>
    <w:p>
      <w:pPr>
        <w:spacing w:after="0"/>
        <w:rPr>
          <w:sz w:val="8"/>
        </w:rPr>
        <w:sectPr>
          <w:pgSz w:w="12240" w:h="16280"/>
          <w:pgMar w:header="283" w:footer="472" w:top="640" w:bottom="660" w:left="1200" w:right="220"/>
        </w:sectPr>
      </w:pPr>
    </w:p>
    <w:p>
      <w:pPr>
        <w:pStyle w:val="BodyText"/>
        <w:rPr>
          <w:sz w:val="28"/>
        </w:rPr>
      </w:pPr>
    </w:p>
    <w:p>
      <w:pPr>
        <w:pStyle w:val="ListParagraph"/>
        <w:numPr>
          <w:ilvl w:val="0"/>
          <w:numId w:val="113"/>
        </w:numPr>
        <w:tabs>
          <w:tab w:pos="784" w:val="left" w:leader="none"/>
        </w:tabs>
        <w:spacing w:line="240" w:lineRule="auto" w:before="169" w:after="0"/>
        <w:ind w:left="783" w:right="0" w:hanging="285"/>
        <w:jc w:val="left"/>
        <w:rPr>
          <w:sz w:val="24"/>
        </w:rPr>
      </w:pPr>
      <w:r>
        <w:rPr/>
        <w:pict>
          <v:group style="position:absolute;margin-left:82.067078pt;margin-top:30.773964pt;width:478.8pt;height:263.2pt;mso-position-horizontal-relative:page;mso-position-vertical-relative:paragraph;z-index:-29007872" coordorigin="1641,615" coordsize="9576,5264">
            <v:shape style="position:absolute;left:3692;top:1944;width:195;height:479" type="#_x0000_t75" stroked="false">
              <v:imagedata r:id="rId1061" o:title=""/>
            </v:shape>
            <v:shape style="position:absolute;left:3692;top:3021;width:195;height:554" type="#_x0000_t75" stroked="false">
              <v:imagedata r:id="rId1062" o:title=""/>
            </v:shape>
            <v:shape style="position:absolute;left:3806;top:3257;width:7396;height:2607" coordorigin="3806,3257" coordsize="7396,2607" path="m3813,5250l3813,5774,3806,5770,3813,5805,3832,5834,3861,5853,3896,5860,3903,5864,11106,5864,11112,5860,11147,5853,11176,5834,11195,5805,11202,5770,11196,5774,11196,3351,11176,3283,11112,3257,11106,3261,4022,3261e" filled="false" stroked="true" strokeweight="1.496124pt" strokecolor="#cdcdcd">
              <v:path arrowok="t"/>
              <v:stroke dashstyle="solid"/>
            </v:shape>
            <v:shape style="position:absolute;left:3812;top:3171;width:240;height:165" coordorigin="3813,3171" coordsize="240,165" path="m4052,3171l3813,3261,4052,3336,4052,3171xe" filled="true" fillcolor="#cdcdcd" stroked="false">
              <v:path arrowok="t"/>
              <v:fill opacity="32639f" type="solid"/>
            </v:shape>
            <v:shape style="position:absolute;left:3777;top:3228;width:7404;height:2606" coordorigin="3777,3228" coordsize="7404,2606" path="m3783,5221l3783,5744,3777,5742,3784,5777,3804,5805,3832,5824,3867,5831,3873,5834,11091,5834,11083,5831,11118,5824,11147,5805,11166,5777,11173,5742,11181,5744,11181,3321,11173,3318,11166,3283,11147,3255,11118,3235,11083,3228,11091,3231,3992,3231e" filled="false" stroked="true" strokeweight="1.496124pt" strokecolor="#000000">
              <v:path arrowok="t"/>
              <v:stroke dashstyle="solid"/>
            </v:shape>
            <v:shape style="position:absolute;left:3782;top:3141;width:240;height:165" coordorigin="3783,3141" coordsize="240,165" path="m4022,3141l3783,3231,4022,3306,4022,3141xe" filled="true" fillcolor="#000000" stroked="false">
              <v:path arrowok="t"/>
              <v:fill type="solid"/>
            </v:shape>
            <v:rect style="position:absolute;left:1671;top:4607;width:4268;height:719" filled="true" fillcolor="#cdcdcd" stroked="false">
              <v:fill opacity="32639f" type="solid"/>
            </v:rect>
            <v:shape style="position:absolute;left:1671;top:4607;width:4268;height:719" coordorigin="1671,4607" coordsize="4268,719" path="m5939,4607l5939,4607,1671,4607,1671,4607m5939,5325l5939,5325,5939,4607e" filled="false" stroked="true" strokeweight="1.496743pt" strokecolor="#cdcdcd">
              <v:path arrowok="t"/>
              <v:stroke dashstyle="solid"/>
            </v:shape>
            <v:shape style="position:absolute;left:1656;top:4577;width:4253;height:719" type="#_x0000_t75" stroked="false">
              <v:imagedata r:id="rId1063" o:title=""/>
            </v:shape>
            <v:shape style="position:absolute;left:1656;top:4577;width:4253;height:719" coordorigin="1656,4577" coordsize="4253,719" path="m1656,5295l5909,5295,5909,4577,1656,4577,1656,5295m1821,5295l1821,4577m5730,5295l5730,4577e" filled="false" stroked="true" strokeweight="1.496743pt" strokecolor="#000000">
              <v:path arrowok="t"/>
              <v:stroke dashstyle="solid"/>
            </v:shape>
            <v:shape style="position:absolute;left:1671;top:3575;width:4268;height:539" coordorigin="1671,3575" coordsize="4268,539" path="m3813,3575l1671,3844,3813,4114,5939,3844,3813,3575xe" filled="true" fillcolor="#cdcdcd" stroked="false">
              <v:path arrowok="t"/>
              <v:fill opacity="32639f" type="solid"/>
            </v:shape>
            <v:shape style="position:absolute;left:1671;top:3575;width:4268;height:270" coordorigin="1671,3575" coordsize="4268,270" path="m1671,3844l3813,3575,3813,3575m1671,3844l1671,3844m3813,3575l5939,3844,5939,3844e" filled="false" stroked="true" strokeweight="1.496743pt" strokecolor="#cdcdcd">
              <v:path arrowok="t"/>
              <v:stroke dashstyle="solid"/>
            </v:shape>
            <v:shape style="position:absolute;left:1656;top:3545;width:4253;height:539" type="#_x0000_t75" stroked="false">
              <v:imagedata r:id="rId1064" o:title=""/>
            </v:shape>
            <v:shape style="position:absolute;left:1656;top:3545;width:4253;height:539" coordorigin="1656,3545" coordsize="4253,539" path="m1656,3814l3783,3545,5909,3814,3783,4084,1656,3814xe" filled="false" stroked="true" strokeweight="1.495974pt" strokecolor="#000000">
              <v:path arrowok="t"/>
              <v:stroke dashstyle="solid"/>
            </v:shape>
            <v:shape style="position:absolute;left:3692;top:4083;width:195;height:524" type="#_x0000_t75" stroked="false">
              <v:imagedata r:id="rId1065" o:title=""/>
            </v:shape>
            <v:shape style="position:absolute;left:5909;top:3724;width:525;height:195" type="#_x0000_t75" stroked="false">
              <v:imagedata r:id="rId1066" o:title=""/>
            </v:shape>
            <v:shape style="position:absolute;left:6433;top:3575;width:4268;height:539" coordorigin="6433,3575" coordsize="4268,539" path="m8575,3575l6433,3844,8575,4114,10701,3844,8575,3575xe" filled="true" fillcolor="#cdcdcd" stroked="false">
              <v:path arrowok="t"/>
              <v:fill opacity="32639f" type="solid"/>
            </v:shape>
            <v:shape style="position:absolute;left:6433;top:3575;width:4268;height:270" coordorigin="6433,3575" coordsize="4268,270" path="m6433,3844l8575,3575,8575,3575m6433,3844l6433,3844m8575,3575l10701,3844,10701,3844e" filled="false" stroked="true" strokeweight="1.496743pt" strokecolor="#cdcdcd">
              <v:path arrowok="t"/>
              <v:stroke dashstyle="solid"/>
            </v:shape>
            <v:shape style="position:absolute;left:6418;top:3545;width:4253;height:539" type="#_x0000_t75" stroked="false">
              <v:imagedata r:id="rId1064" o:title=""/>
            </v:shape>
            <v:shape style="position:absolute;left:6418;top:3545;width:4253;height:539" coordorigin="6418,3545" coordsize="4253,539" path="m6418,3814l8545,3545,10671,3814,8545,4084,6418,3814xe" filled="false" stroked="true" strokeweight="1.495974pt" strokecolor="#000000">
              <v:path arrowok="t"/>
              <v:stroke dashstyle="solid"/>
            </v:shape>
            <v:shape style="position:absolute;left:10671;top:3724;width:525;height:195" type="#_x0000_t75" stroked="false">
              <v:imagedata r:id="rId1066" o:title=""/>
            </v:shape>
            <v:shape style="position:absolute;left:8455;top:4083;width:195;height:524" type="#_x0000_t75" stroked="false">
              <v:imagedata r:id="rId1065" o:title=""/>
            </v:shape>
            <v:shape style="position:absolute;left:6418;top:4577;width:4253;height:719" type="#_x0000_t75" stroked="false">
              <v:imagedata r:id="rId1067" o:title=""/>
            </v:shape>
            <v:shape style="position:absolute;left:8455;top:5295;width:195;height:539" type="#_x0000_t75" stroked="false">
              <v:imagedata r:id="rId1068" o:title=""/>
            </v:shape>
            <v:rect style="position:absolute;left:1746;top:2423;width:4134;height:629" filled="true" fillcolor="#cdcdcd" stroked="false">
              <v:fill opacity="32639f" type="solid"/>
            </v:rect>
            <v:shape style="position:absolute;left:3231;top:2423;width:2648;height:629" coordorigin="3231,2423" coordsize="2648,629" path="m5879,3051l5879,2423,3231,2423e" filled="false" stroked="true" strokeweight=".997356pt" strokecolor="#cdcdcd">
              <v:path arrowok="t"/>
              <v:stroke dashstyle="solid"/>
            </v:shape>
            <v:shape style="position:absolute;left:1716;top:2393;width:4134;height:629" type="#_x0000_t75" stroked="false">
              <v:imagedata r:id="rId1069" o:title=""/>
            </v:shape>
            <v:shape style="position:absolute;left:1716;top:1525;width:4179;height:449" coordorigin="1716,1526" coordsize="4179,449" path="m5894,1526l1941,1526,1716,1974,5670,1974,5894,1526xe" filled="true" fillcolor="#cdcdcd" stroked="false">
              <v:path arrowok="t"/>
              <v:fill opacity="32639f" type="solid"/>
            </v:shape>
            <v:line style="position:absolute" from="5670,1974" to="5894,1526" stroked="true" strokeweight=".998145pt" strokecolor="#cdcdcd">
              <v:stroke dashstyle="solid"/>
            </v:line>
            <v:shape style="position:absolute;left:1686;top:1495;width:4179;height:449" type="#_x0000_t75" stroked="false">
              <v:imagedata r:id="rId1070" o:title=""/>
            </v:shape>
            <v:shape style="position:absolute;left:1686;top:1495;width:4179;height:449" coordorigin="1686,1496" coordsize="4179,449" path="m1686,1944l5640,1944,5864,1496,1911,1496,1686,1944xe" filled="false" stroked="true" strokeweight=".997311pt" strokecolor="#000000">
              <v:path arrowok="t"/>
              <v:stroke dashstyle="solid"/>
            </v:shape>
            <v:shape style="position:absolute;left:2829;top:654;width:1955;height:423" coordorigin="2829,654" coordsize="1955,423" path="m3041,654l2974,665,2916,695,2870,741,2840,799,2829,865,2840,932,2870,990,2916,1036,2974,1066,3041,1077,4572,1077,4639,1066,4697,1036,4742,990,4772,932,4783,865,4772,799,4742,741,4697,695,4639,665,4595,658,3034,658,3041,654xm4572,654l4576,658,4595,658,4572,654xe" filled="true" fillcolor="#cdcdcd" stroked="false">
              <v:path arrowok="t"/>
              <v:fill opacity="32639f" type="solid"/>
            </v:shape>
            <v:shape style="position:absolute;left:2915;top:654;width:1868;height:423" coordorigin="2916,654" coordsize="1868,423" path="m3034,1077l4576,1077,4572,1077,4572,1077m2916,1036l2916,1036,2953,1056m2974,1066l2974,1066,3041,1077m4572,1077l4639,1066,4697,1036,4742,990,4772,932,4783,865,4772,799,4742,741,4697,695,4639,665,4639,665m3041,1077l3041,1077m3034,658l3041,654,3041,654e" filled="false" stroked="true" strokeweight=".997828pt" strokecolor="#cdcdcd">
              <v:path arrowok="t"/>
              <v:stroke dashstyle="solid"/>
            </v:shape>
            <v:shape style="position:absolute;left:2800;top:625;width:1955;height:423" type="#_x0000_t75" stroked="false">
              <v:imagedata r:id="rId1071" o:title=""/>
            </v:shape>
            <v:shape style="position:absolute;left:2800;top:625;width:1955;height:423" coordorigin="2800,625" coordsize="1955,423" path="m3019,1047l4547,1047,4543,1048,4610,1037,4668,1007,4714,962,4744,903,4754,837,4744,770,4714,712,4668,666,4610,636,4543,625,4547,628,3019,628,2945,636,2887,666,2841,712,2811,770,2800,837,2811,903,2841,962,2887,1007,2945,1037,3012,1048,3019,1047xe" filled="false" stroked="true" strokeweight=".997347pt" strokecolor="#000000">
              <v:path arrowok="t"/>
              <v:stroke dashstyle="solid"/>
            </v:shape>
            <v:shape style="position:absolute;left:3692;top:1046;width:195;height:479" type="#_x0000_t75" stroked="false">
              <v:imagedata r:id="rId1061" o:title=""/>
            </v:shape>
            <v:shape style="position:absolute;left:3464;top:728;width:646;height:240" type="#_x0000_t202" filled="false" stroked="false">
              <v:textbox inset="0,0,0,0">
                <w:txbxContent>
                  <w:p>
                    <w:pPr>
                      <w:spacing w:line="230" w:lineRule="exact" w:before="0"/>
                      <w:ind w:left="0" w:right="0" w:firstLine="0"/>
                      <w:jc w:val="left"/>
                      <w:rPr>
                        <w:rFonts w:ascii="Arial"/>
                        <w:b/>
                        <w:sz w:val="24"/>
                      </w:rPr>
                    </w:pPr>
                    <w:r>
                      <w:rPr>
                        <w:rFonts w:ascii="Arial"/>
                        <w:b/>
                        <w:w w:val="80"/>
                        <w:sz w:val="24"/>
                      </w:rPr>
                      <w:t>BEGIN</w:t>
                    </w:r>
                  </w:p>
                </w:txbxContent>
              </v:textbox>
              <w10:wrap type="none"/>
            </v:shape>
            <v:shape style="position:absolute;left:2647;top:1613;width:2281;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KHỞI</w:t>
                    </w:r>
                    <w:r>
                      <w:rPr>
                        <w:rFonts w:ascii="Arial" w:hAnsi="Arial"/>
                        <w:b/>
                        <w:spacing w:val="-37"/>
                        <w:w w:val="90"/>
                        <w:sz w:val="24"/>
                      </w:rPr>
                      <w:t> </w:t>
                    </w:r>
                    <w:r>
                      <w:rPr>
                        <w:rFonts w:ascii="Arial" w:hAnsi="Arial"/>
                        <w:b/>
                        <w:w w:val="90"/>
                        <w:sz w:val="24"/>
                      </w:rPr>
                      <w:t>TẠO</w:t>
                    </w:r>
                    <w:r>
                      <w:rPr>
                        <w:rFonts w:ascii="Arial" w:hAnsi="Arial"/>
                        <w:b/>
                        <w:spacing w:val="-36"/>
                        <w:w w:val="90"/>
                        <w:sz w:val="24"/>
                      </w:rPr>
                      <w:t> </w:t>
                    </w:r>
                    <w:r>
                      <w:rPr>
                        <w:rFonts w:ascii="Arial" w:hAnsi="Arial"/>
                        <w:b/>
                        <w:w w:val="90"/>
                        <w:sz w:val="24"/>
                      </w:rPr>
                      <w:t>PWM,</w:t>
                    </w:r>
                    <w:r>
                      <w:rPr>
                        <w:rFonts w:ascii="Arial" w:hAnsi="Arial"/>
                        <w:b/>
                        <w:spacing w:val="-36"/>
                        <w:w w:val="90"/>
                        <w:sz w:val="24"/>
                      </w:rPr>
                      <w:t> </w:t>
                    </w:r>
                    <w:r>
                      <w:rPr>
                        <w:rFonts w:ascii="Arial" w:hAnsi="Arial"/>
                        <w:b/>
                        <w:w w:val="90"/>
                        <w:sz w:val="24"/>
                      </w:rPr>
                      <w:t>PORT</w:t>
                    </w:r>
                  </w:p>
                </w:txbxContent>
              </v:textbox>
              <w10:wrap type="none"/>
            </v:shape>
            <v:shape style="position:absolute;left:3246;top:3704;width:1082;height:674"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w:t>
                    </w:r>
                    <w:r>
                      <w:rPr>
                        <w:rFonts w:ascii="Arial" w:hAnsi="Arial"/>
                        <w:b/>
                        <w:spacing w:val="-42"/>
                        <w:w w:val="90"/>
                        <w:sz w:val="24"/>
                      </w:rPr>
                      <w:t> </w:t>
                    </w:r>
                    <w:r>
                      <w:rPr>
                        <w:rFonts w:ascii="Arial" w:hAnsi="Arial"/>
                        <w:b/>
                        <w:w w:val="90"/>
                        <w:sz w:val="24"/>
                      </w:rPr>
                      <w:t>UP?</w:t>
                    </w:r>
                  </w:p>
                  <w:p>
                    <w:pPr>
                      <w:spacing w:line="288" w:lineRule="exact" w:before="154"/>
                      <w:ind w:left="191" w:right="0" w:firstLine="0"/>
                      <w:jc w:val="left"/>
                      <w:rPr>
                        <w:rFonts w:ascii="Carlito" w:hAnsi="Carlito"/>
                        <w:sz w:val="24"/>
                      </w:rPr>
                    </w:pPr>
                    <w:r>
                      <w:rPr>
                        <w:rFonts w:ascii="Carlito" w:hAnsi="Carlito"/>
                        <w:w w:val="99"/>
                        <w:sz w:val="24"/>
                      </w:rPr>
                      <w:t>Đ</w:t>
                    </w:r>
                  </w:p>
                </w:txbxContent>
              </v:textbox>
              <w10:wrap type="none"/>
            </v:shape>
            <v:shape style="position:absolute;left:7966;top:3704;width:1166;height:240" type="#_x0000_t202" filled="false" stroked="false">
              <v:textbox inset="0,0,0,0">
                <w:txbxContent>
                  <w:p>
                    <w:pPr>
                      <w:spacing w:line="230" w:lineRule="exact" w:before="0"/>
                      <w:ind w:left="0" w:right="0" w:firstLine="0"/>
                      <w:jc w:val="left"/>
                      <w:rPr>
                        <w:rFonts w:ascii="Arial" w:hAnsi="Arial"/>
                        <w:b/>
                        <w:sz w:val="24"/>
                      </w:rPr>
                    </w:pPr>
                    <w:r>
                      <w:rPr>
                        <w:rFonts w:ascii="Arial" w:hAnsi="Arial"/>
                        <w:b/>
                        <w:w w:val="90"/>
                        <w:sz w:val="24"/>
                      </w:rPr>
                      <w:t>NHẤN</w:t>
                    </w:r>
                    <w:r>
                      <w:rPr>
                        <w:rFonts w:ascii="Arial" w:hAnsi="Arial"/>
                        <w:b/>
                        <w:spacing w:val="-25"/>
                        <w:w w:val="90"/>
                        <w:sz w:val="24"/>
                      </w:rPr>
                      <w:t> </w:t>
                    </w:r>
                    <w:r>
                      <w:rPr>
                        <w:rFonts w:ascii="Arial" w:hAnsi="Arial"/>
                        <w:b/>
                        <w:w w:val="90"/>
                        <w:sz w:val="24"/>
                      </w:rPr>
                      <w:t>DW?</w:t>
                    </w:r>
                  </w:p>
                </w:txbxContent>
              </v:textbox>
              <w10:wrap type="none"/>
            </v:shape>
            <v:shape style="position:absolute;left:5748;top:3988;width:131;height:240" type="#_x0000_t202" filled="false" stroked="false">
              <v:textbox inset="0,0,0,0">
                <w:txbxContent>
                  <w:p>
                    <w:pPr>
                      <w:spacing w:line="239" w:lineRule="exact" w:before="0"/>
                      <w:ind w:left="0" w:right="0" w:firstLine="0"/>
                      <w:jc w:val="left"/>
                      <w:rPr>
                        <w:rFonts w:ascii="Carlito"/>
                        <w:sz w:val="24"/>
                      </w:rPr>
                    </w:pPr>
                    <w:r>
                      <w:rPr>
                        <w:rFonts w:ascii="Carlito"/>
                        <w:w w:val="99"/>
                        <w:sz w:val="24"/>
                      </w:rPr>
                      <w:t>S</w:t>
                    </w:r>
                  </w:p>
                </w:txbxContent>
              </v:textbox>
              <w10:wrap type="none"/>
            </v:shape>
            <v:shape style="position:absolute;left:8212;top:4167;width:170;height:240" type="#_x0000_t202" filled="false" stroked="false">
              <v:textbox inset="0,0,0,0">
                <w:txbxContent>
                  <w:p>
                    <w:pPr>
                      <w:spacing w:line="239" w:lineRule="exact" w:before="0"/>
                      <w:ind w:left="0" w:right="0" w:firstLine="0"/>
                      <w:jc w:val="left"/>
                      <w:rPr>
                        <w:rFonts w:ascii="Carlito" w:hAnsi="Carlito"/>
                        <w:sz w:val="24"/>
                      </w:rPr>
                    </w:pPr>
                    <w:r>
                      <w:rPr>
                        <w:rFonts w:ascii="Carlito" w:hAnsi="Carlito"/>
                        <w:w w:val="99"/>
                        <w:sz w:val="24"/>
                      </w:rPr>
                      <w:t>Đ</w:t>
                    </w:r>
                  </w:p>
                </w:txbxContent>
              </v:textbox>
              <w10:wrap type="none"/>
            </v:shape>
            <v:shape style="position:absolute;left:10743;top:3988;width:131;height:240" type="#_x0000_t202" filled="false" stroked="false">
              <v:textbox inset="0,0,0,0">
                <w:txbxContent>
                  <w:p>
                    <w:pPr>
                      <w:spacing w:line="239" w:lineRule="exact" w:before="0"/>
                      <w:ind w:left="0" w:right="0" w:firstLine="0"/>
                      <w:jc w:val="left"/>
                      <w:rPr>
                        <w:rFonts w:ascii="Carlito"/>
                        <w:sz w:val="24"/>
                      </w:rPr>
                    </w:pPr>
                    <w:r>
                      <w:rPr>
                        <w:rFonts w:ascii="Carlito"/>
                        <w:w w:val="99"/>
                        <w:sz w:val="24"/>
                      </w:rPr>
                      <w:t>S</w:t>
                    </w:r>
                  </w:p>
                </w:txbxContent>
              </v:textbox>
              <w10:wrap type="none"/>
            </v:shape>
            <v:shape style="position:absolute;left:1821;top:4577;width:3909;height:719" type="#_x0000_t202" filled="false" stroked="true" strokeweight="1.497536pt" strokecolor="#000000">
              <v:textbox inset="0,0,0,0">
                <w:txbxContent>
                  <w:p>
                    <w:pPr>
                      <w:spacing w:line="249" w:lineRule="auto" w:before="51"/>
                      <w:ind w:left="156" w:right="140" w:firstLine="95"/>
                      <w:jc w:val="left"/>
                      <w:rPr>
                        <w:rFonts w:ascii="Arial" w:hAnsi="Arial"/>
                        <w:b/>
                        <w:sz w:val="24"/>
                      </w:rPr>
                    </w:pPr>
                    <w:r>
                      <w:rPr>
                        <w:rFonts w:ascii="Arial" w:hAnsi="Arial"/>
                        <w:b/>
                        <w:w w:val="90"/>
                        <w:sz w:val="24"/>
                      </w:rPr>
                      <w:t>KIỂM</w:t>
                    </w:r>
                    <w:r>
                      <w:rPr>
                        <w:rFonts w:ascii="Arial" w:hAnsi="Arial"/>
                        <w:b/>
                        <w:spacing w:val="-37"/>
                        <w:w w:val="90"/>
                        <w:sz w:val="24"/>
                      </w:rPr>
                      <w:t> </w:t>
                    </w:r>
                    <w:r>
                      <w:rPr>
                        <w:rFonts w:ascii="Arial" w:hAnsi="Arial"/>
                        <w:b/>
                        <w:w w:val="90"/>
                        <w:sz w:val="24"/>
                      </w:rPr>
                      <w:t>TRA</w:t>
                    </w:r>
                    <w:r>
                      <w:rPr>
                        <w:rFonts w:ascii="Arial" w:hAnsi="Arial"/>
                        <w:b/>
                        <w:spacing w:val="-36"/>
                        <w:w w:val="90"/>
                        <w:sz w:val="24"/>
                      </w:rPr>
                      <w:t> </w:t>
                    </w:r>
                    <w:r>
                      <w:rPr>
                        <w:rFonts w:ascii="Arial" w:hAnsi="Arial"/>
                        <w:b/>
                        <w:w w:val="90"/>
                        <w:sz w:val="24"/>
                      </w:rPr>
                      <w:t>GIỚI</w:t>
                    </w:r>
                    <w:r>
                      <w:rPr>
                        <w:rFonts w:ascii="Arial" w:hAnsi="Arial"/>
                        <w:b/>
                        <w:spacing w:val="-37"/>
                        <w:w w:val="90"/>
                        <w:sz w:val="24"/>
                      </w:rPr>
                      <w:t> </w:t>
                    </w:r>
                    <w:r>
                      <w:rPr>
                        <w:rFonts w:ascii="Arial" w:hAnsi="Arial"/>
                        <w:b/>
                        <w:w w:val="90"/>
                        <w:sz w:val="24"/>
                      </w:rPr>
                      <w:t>HẠN</w:t>
                    </w:r>
                    <w:r>
                      <w:rPr>
                        <w:rFonts w:ascii="Arial" w:hAnsi="Arial"/>
                        <w:b/>
                        <w:spacing w:val="-36"/>
                        <w:w w:val="90"/>
                        <w:sz w:val="24"/>
                      </w:rPr>
                      <w:t> </w:t>
                    </w:r>
                    <w:r>
                      <w:rPr>
                        <w:rFonts w:ascii="Arial" w:hAnsi="Arial"/>
                        <w:b/>
                        <w:w w:val="90"/>
                        <w:sz w:val="24"/>
                      </w:rPr>
                      <w:t>ĐỂ</w:t>
                    </w:r>
                    <w:r>
                      <w:rPr>
                        <w:rFonts w:ascii="Arial" w:hAnsi="Arial"/>
                        <w:b/>
                        <w:spacing w:val="-37"/>
                        <w:w w:val="90"/>
                        <w:sz w:val="24"/>
                      </w:rPr>
                      <w:t> </w:t>
                    </w:r>
                    <w:r>
                      <w:rPr>
                        <w:rFonts w:ascii="Arial" w:hAnsi="Arial"/>
                        <w:b/>
                        <w:w w:val="90"/>
                        <w:sz w:val="24"/>
                      </w:rPr>
                      <w:t>CHO</w:t>
                    </w:r>
                    <w:r>
                      <w:rPr>
                        <w:rFonts w:ascii="Arial" w:hAnsi="Arial"/>
                        <w:b/>
                        <w:spacing w:val="-36"/>
                        <w:w w:val="90"/>
                        <w:sz w:val="24"/>
                      </w:rPr>
                      <w:t> </w:t>
                    </w:r>
                    <w:r>
                      <w:rPr>
                        <w:rFonts w:ascii="Arial" w:hAnsi="Arial"/>
                        <w:b/>
                        <w:w w:val="90"/>
                        <w:sz w:val="24"/>
                      </w:rPr>
                      <w:t>PHÉP TĂNG</w:t>
                    </w:r>
                    <w:r>
                      <w:rPr>
                        <w:rFonts w:ascii="Arial" w:hAnsi="Arial"/>
                        <w:b/>
                        <w:spacing w:val="-34"/>
                        <w:w w:val="90"/>
                        <w:sz w:val="24"/>
                      </w:rPr>
                      <w:t> </w:t>
                    </w:r>
                    <w:r>
                      <w:rPr>
                        <w:rFonts w:ascii="Arial" w:hAnsi="Arial"/>
                        <w:b/>
                        <w:w w:val="90"/>
                        <w:sz w:val="24"/>
                      </w:rPr>
                      <w:t>1</w:t>
                    </w:r>
                    <w:r>
                      <w:rPr>
                        <w:rFonts w:ascii="Arial" w:hAnsi="Arial"/>
                        <w:b/>
                        <w:spacing w:val="-34"/>
                        <w:w w:val="90"/>
                        <w:sz w:val="24"/>
                      </w:rPr>
                      <w:t> </w:t>
                    </w:r>
                    <w:r>
                      <w:rPr>
                        <w:rFonts w:ascii="Arial" w:hAnsi="Arial"/>
                        <w:b/>
                        <w:w w:val="90"/>
                        <w:sz w:val="24"/>
                      </w:rPr>
                      <w:t>CẤP</w:t>
                    </w:r>
                    <w:r>
                      <w:rPr>
                        <w:rFonts w:ascii="Arial" w:hAnsi="Arial"/>
                        <w:b/>
                        <w:spacing w:val="-34"/>
                        <w:w w:val="90"/>
                        <w:sz w:val="24"/>
                      </w:rPr>
                      <w:t> </w:t>
                    </w:r>
                    <w:r>
                      <w:rPr>
                        <w:rFonts w:ascii="Arial" w:hAnsi="Arial"/>
                        <w:b/>
                        <w:w w:val="90"/>
                        <w:sz w:val="24"/>
                      </w:rPr>
                      <w:t>ĐỘ</w:t>
                    </w:r>
                    <w:r>
                      <w:rPr>
                        <w:rFonts w:ascii="Arial" w:hAnsi="Arial"/>
                        <w:b/>
                        <w:spacing w:val="-34"/>
                        <w:w w:val="90"/>
                        <w:sz w:val="24"/>
                      </w:rPr>
                      <w:t> </w:t>
                    </w:r>
                    <w:r>
                      <w:rPr>
                        <w:rFonts w:ascii="Arial" w:hAnsi="Arial"/>
                        <w:b/>
                        <w:w w:val="90"/>
                        <w:sz w:val="24"/>
                      </w:rPr>
                      <w:t>(CỰC</w:t>
                    </w:r>
                    <w:r>
                      <w:rPr>
                        <w:rFonts w:ascii="Arial" w:hAnsi="Arial"/>
                        <w:b/>
                        <w:spacing w:val="-34"/>
                        <w:w w:val="90"/>
                        <w:sz w:val="24"/>
                      </w:rPr>
                      <w:t> </w:t>
                    </w:r>
                    <w:r>
                      <w:rPr>
                        <w:rFonts w:ascii="Arial" w:hAnsi="Arial"/>
                        <w:b/>
                        <w:w w:val="90"/>
                        <w:sz w:val="24"/>
                      </w:rPr>
                      <w:t>ĐẠI</w:t>
                    </w:r>
                    <w:r>
                      <w:rPr>
                        <w:rFonts w:ascii="Arial" w:hAnsi="Arial"/>
                        <w:b/>
                        <w:spacing w:val="-34"/>
                        <w:w w:val="90"/>
                        <w:sz w:val="24"/>
                      </w:rPr>
                      <w:t> </w:t>
                    </w:r>
                    <w:r>
                      <w:rPr>
                        <w:rFonts w:ascii="Arial" w:hAnsi="Arial"/>
                        <w:b/>
                        <w:w w:val="90"/>
                        <w:sz w:val="24"/>
                      </w:rPr>
                      <w:t>BẰNG</w:t>
                    </w:r>
                    <w:r>
                      <w:rPr>
                        <w:rFonts w:ascii="Arial" w:hAnsi="Arial"/>
                        <w:b/>
                        <w:spacing w:val="-34"/>
                        <w:w w:val="90"/>
                        <w:sz w:val="24"/>
                      </w:rPr>
                      <w:t> </w:t>
                    </w:r>
                    <w:r>
                      <w:rPr>
                        <w:rFonts w:ascii="Arial" w:hAnsi="Arial"/>
                        <w:b/>
                        <w:spacing w:val="-5"/>
                        <w:w w:val="90"/>
                        <w:sz w:val="24"/>
                      </w:rPr>
                      <w:t>10)</w:t>
                    </w:r>
                  </w:p>
                </w:txbxContent>
              </v:textbox>
              <v:stroke dashstyle="solid"/>
              <w10:wrap type="none"/>
            </v:shape>
            <v:shape style="position:absolute;left:1716;top:2393;width:4134;height:629" type="#_x0000_t202" filled="false" stroked="true" strokeweight=".997323pt" strokecolor="#000000">
              <v:textbox inset="0,0,0,0">
                <w:txbxContent>
                  <w:p>
                    <w:pPr>
                      <w:spacing w:line="249" w:lineRule="auto" w:before="8"/>
                      <w:ind w:left="1256" w:right="242" w:hanging="1013"/>
                      <w:jc w:val="left"/>
                      <w:rPr>
                        <w:rFonts w:ascii="Arial" w:hAnsi="Arial"/>
                        <w:b/>
                        <w:sz w:val="24"/>
                      </w:rPr>
                    </w:pPr>
                    <w:r>
                      <w:rPr>
                        <w:rFonts w:ascii="Arial" w:hAnsi="Arial"/>
                        <w:b/>
                        <w:w w:val="90"/>
                        <w:sz w:val="24"/>
                      </w:rPr>
                      <w:t>THIẾT</w:t>
                    </w:r>
                    <w:r>
                      <w:rPr>
                        <w:rFonts w:ascii="Arial" w:hAnsi="Arial"/>
                        <w:b/>
                        <w:spacing w:val="-35"/>
                        <w:w w:val="90"/>
                        <w:sz w:val="24"/>
                      </w:rPr>
                      <w:t> </w:t>
                    </w:r>
                    <w:r>
                      <w:rPr>
                        <w:rFonts w:ascii="Arial" w:hAnsi="Arial"/>
                        <w:b/>
                        <w:w w:val="90"/>
                        <w:sz w:val="24"/>
                      </w:rPr>
                      <w:t>LẬP</w:t>
                    </w:r>
                    <w:r>
                      <w:rPr>
                        <w:rFonts w:ascii="Arial" w:hAnsi="Arial"/>
                        <w:b/>
                        <w:spacing w:val="-34"/>
                        <w:w w:val="90"/>
                        <w:sz w:val="24"/>
                      </w:rPr>
                      <w:t> </w:t>
                    </w:r>
                    <w:r>
                      <w:rPr>
                        <w:rFonts w:ascii="Arial" w:hAnsi="Arial"/>
                        <w:b/>
                        <w:w w:val="90"/>
                        <w:sz w:val="24"/>
                      </w:rPr>
                      <w:t>TỐC</w:t>
                    </w:r>
                    <w:r>
                      <w:rPr>
                        <w:rFonts w:ascii="Arial" w:hAnsi="Arial"/>
                        <w:b/>
                        <w:spacing w:val="-35"/>
                        <w:w w:val="90"/>
                        <w:sz w:val="24"/>
                      </w:rPr>
                      <w:t> </w:t>
                    </w:r>
                    <w:r>
                      <w:rPr>
                        <w:rFonts w:ascii="Arial" w:hAnsi="Arial"/>
                        <w:b/>
                        <w:w w:val="90"/>
                        <w:sz w:val="24"/>
                      </w:rPr>
                      <w:t>ĐỘ</w:t>
                    </w:r>
                    <w:r>
                      <w:rPr>
                        <w:rFonts w:ascii="Arial" w:hAnsi="Arial"/>
                        <w:b/>
                        <w:spacing w:val="-34"/>
                        <w:w w:val="90"/>
                        <w:sz w:val="24"/>
                      </w:rPr>
                      <w:t> </w:t>
                    </w:r>
                    <w:r>
                      <w:rPr>
                        <w:rFonts w:ascii="Arial" w:hAnsi="Arial"/>
                        <w:b/>
                        <w:w w:val="90"/>
                        <w:sz w:val="24"/>
                      </w:rPr>
                      <w:t>CẤP</w:t>
                    </w:r>
                    <w:r>
                      <w:rPr>
                        <w:rFonts w:ascii="Arial" w:hAnsi="Arial"/>
                        <w:b/>
                        <w:spacing w:val="-35"/>
                        <w:w w:val="90"/>
                        <w:sz w:val="24"/>
                      </w:rPr>
                      <w:t> </w:t>
                    </w:r>
                    <w:r>
                      <w:rPr>
                        <w:rFonts w:ascii="Arial" w:hAnsi="Arial"/>
                        <w:b/>
                        <w:w w:val="90"/>
                        <w:sz w:val="24"/>
                      </w:rPr>
                      <w:t>0</w:t>
                    </w:r>
                    <w:r>
                      <w:rPr>
                        <w:rFonts w:ascii="Arial" w:hAnsi="Arial"/>
                        <w:b/>
                        <w:spacing w:val="-9"/>
                        <w:w w:val="90"/>
                        <w:sz w:val="24"/>
                      </w:rPr>
                      <w:t> </w:t>
                    </w:r>
                    <w:r>
                      <w:rPr>
                        <w:rFonts w:ascii="Arial" w:hAnsi="Arial"/>
                        <w:b/>
                        <w:w w:val="90"/>
                        <w:sz w:val="24"/>
                      </w:rPr>
                      <w:t>CHO</w:t>
                    </w:r>
                    <w:r>
                      <w:rPr>
                        <w:rFonts w:ascii="Arial" w:hAnsi="Arial"/>
                        <w:b/>
                        <w:spacing w:val="-34"/>
                        <w:w w:val="90"/>
                        <w:sz w:val="24"/>
                      </w:rPr>
                      <w:t> </w:t>
                    </w:r>
                    <w:r>
                      <w:rPr>
                        <w:rFonts w:ascii="Arial" w:hAnsi="Arial"/>
                        <w:b/>
                        <w:spacing w:val="-5"/>
                        <w:w w:val="90"/>
                        <w:sz w:val="24"/>
                      </w:rPr>
                      <w:t>PWM </w:t>
                    </w:r>
                    <w:r>
                      <w:rPr>
                        <w:rFonts w:ascii="Arial" w:hAnsi="Arial"/>
                        <w:b/>
                        <w:w w:val="95"/>
                        <w:sz w:val="24"/>
                      </w:rPr>
                      <w:t>ĐIỀU KHIỂN</w:t>
                    </w:r>
                    <w:r>
                      <w:rPr>
                        <w:rFonts w:ascii="Arial" w:hAnsi="Arial"/>
                        <w:b/>
                        <w:spacing w:val="-42"/>
                        <w:w w:val="95"/>
                        <w:sz w:val="24"/>
                      </w:rPr>
                      <w:t> </w:t>
                    </w:r>
                    <w:r>
                      <w:rPr>
                        <w:rFonts w:ascii="Arial" w:hAnsi="Arial"/>
                        <w:b/>
                        <w:w w:val="95"/>
                        <w:sz w:val="24"/>
                      </w:rPr>
                      <w:t>LED</w:t>
                    </w:r>
                  </w:p>
                </w:txbxContent>
              </v:textbox>
              <v:stroke dashstyle="solid"/>
              <w10:wrap type="none"/>
            </v:shape>
            <w10:wrap type="none"/>
          </v:group>
        </w:pict>
      </w:r>
      <w:r>
        <w:rPr>
          <w:sz w:val="24"/>
        </w:rPr>
        <w:t>Lưu</w:t>
      </w:r>
      <w:r>
        <w:rPr>
          <w:spacing w:val="-1"/>
          <w:sz w:val="24"/>
        </w:rPr>
        <w:t> </w:t>
      </w:r>
      <w:r>
        <w:rPr>
          <w:spacing w:val="-5"/>
          <w:sz w:val="24"/>
        </w:rPr>
        <w:t>đồ:</w:t>
      </w:r>
    </w:p>
    <w:p>
      <w:pPr>
        <w:spacing w:before="90"/>
        <w:ind w:left="66" w:right="0" w:firstLine="0"/>
        <w:jc w:val="left"/>
        <w:rPr>
          <w:i/>
          <w:sz w:val="24"/>
        </w:rPr>
      </w:pPr>
      <w:r>
        <w:rPr/>
        <w:br w:type="column"/>
      </w:r>
      <w:r>
        <w:rPr>
          <w:i/>
          <w:sz w:val="24"/>
        </w:rPr>
        <w:t>Hình 10-6: Mạch thay đổi cường độ sáng của đèn dùng PWM và 2 nút nhấn.</w:t>
      </w:r>
    </w:p>
    <w:p>
      <w:pPr>
        <w:spacing w:after="0"/>
        <w:jc w:val="left"/>
        <w:rPr>
          <w:sz w:val="24"/>
        </w:rPr>
        <w:sectPr>
          <w:type w:val="continuous"/>
          <w:pgSz w:w="12240" w:h="16280"/>
          <w:pgMar w:top="520" w:bottom="280" w:left="1200" w:right="220"/>
          <w:cols w:num="2" w:equalWidth="0">
            <w:col w:w="1551" w:space="40"/>
            <w:col w:w="9229"/>
          </w:cols>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5" w:after="1"/>
        <w:rPr>
          <w:i/>
          <w:sz w:val="16"/>
        </w:rPr>
      </w:pPr>
    </w:p>
    <w:tbl>
      <w:tblPr>
        <w:tblW w:w="0" w:type="auto"/>
        <w:jc w:val="left"/>
        <w:tblInd w:w="52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65"/>
        <w:gridCol w:w="3909"/>
        <w:gridCol w:w="180"/>
      </w:tblGrid>
      <w:tr>
        <w:trPr>
          <w:trHeight w:val="688" w:hRule="atLeast"/>
        </w:trPr>
        <w:tc>
          <w:tcPr>
            <w:tcW w:w="165" w:type="dxa"/>
          </w:tcPr>
          <w:p>
            <w:pPr>
              <w:pStyle w:val="TableParagraph"/>
              <w:rPr>
                <w:sz w:val="22"/>
              </w:rPr>
            </w:pPr>
          </w:p>
        </w:tc>
        <w:tc>
          <w:tcPr>
            <w:tcW w:w="3909" w:type="dxa"/>
          </w:tcPr>
          <w:p>
            <w:pPr>
              <w:pStyle w:val="TableParagraph"/>
              <w:spacing w:line="249" w:lineRule="auto" w:before="51"/>
              <w:ind w:left="186" w:right="141" w:firstLine="79"/>
              <w:rPr>
                <w:rFonts w:ascii="Arial" w:hAnsi="Arial"/>
                <w:b/>
                <w:sz w:val="24"/>
              </w:rPr>
            </w:pPr>
            <w:r>
              <w:rPr>
                <w:rFonts w:ascii="Arial" w:hAnsi="Arial"/>
                <w:b/>
                <w:w w:val="90"/>
                <w:sz w:val="24"/>
              </w:rPr>
              <w:t>KIỂM</w:t>
            </w:r>
            <w:r>
              <w:rPr>
                <w:rFonts w:ascii="Arial" w:hAnsi="Arial"/>
                <w:b/>
                <w:spacing w:val="-38"/>
                <w:w w:val="90"/>
                <w:sz w:val="24"/>
              </w:rPr>
              <w:t> </w:t>
            </w:r>
            <w:r>
              <w:rPr>
                <w:rFonts w:ascii="Arial" w:hAnsi="Arial"/>
                <w:b/>
                <w:w w:val="90"/>
                <w:sz w:val="24"/>
              </w:rPr>
              <w:t>TRA</w:t>
            </w:r>
            <w:r>
              <w:rPr>
                <w:rFonts w:ascii="Arial" w:hAnsi="Arial"/>
                <w:b/>
                <w:spacing w:val="-38"/>
                <w:w w:val="90"/>
                <w:sz w:val="24"/>
              </w:rPr>
              <w:t> </w:t>
            </w:r>
            <w:r>
              <w:rPr>
                <w:rFonts w:ascii="Arial" w:hAnsi="Arial"/>
                <w:b/>
                <w:w w:val="90"/>
                <w:sz w:val="24"/>
              </w:rPr>
              <w:t>GIỚI</w:t>
            </w:r>
            <w:r>
              <w:rPr>
                <w:rFonts w:ascii="Arial" w:hAnsi="Arial"/>
                <w:b/>
                <w:spacing w:val="-37"/>
                <w:w w:val="90"/>
                <w:sz w:val="24"/>
              </w:rPr>
              <w:t> </w:t>
            </w:r>
            <w:r>
              <w:rPr>
                <w:rFonts w:ascii="Arial" w:hAnsi="Arial"/>
                <w:b/>
                <w:w w:val="90"/>
                <w:sz w:val="24"/>
              </w:rPr>
              <w:t>HẠN</w:t>
            </w:r>
            <w:r>
              <w:rPr>
                <w:rFonts w:ascii="Arial" w:hAnsi="Arial"/>
                <w:b/>
                <w:spacing w:val="-38"/>
                <w:w w:val="90"/>
                <w:sz w:val="24"/>
              </w:rPr>
              <w:t> </w:t>
            </w:r>
            <w:r>
              <w:rPr>
                <w:rFonts w:ascii="Arial" w:hAnsi="Arial"/>
                <w:b/>
                <w:w w:val="90"/>
                <w:sz w:val="24"/>
              </w:rPr>
              <w:t>ĐỂ</w:t>
            </w:r>
            <w:r>
              <w:rPr>
                <w:rFonts w:ascii="Arial" w:hAnsi="Arial"/>
                <w:b/>
                <w:spacing w:val="-37"/>
                <w:w w:val="90"/>
                <w:sz w:val="24"/>
              </w:rPr>
              <w:t> </w:t>
            </w:r>
            <w:r>
              <w:rPr>
                <w:rFonts w:ascii="Arial" w:hAnsi="Arial"/>
                <w:b/>
                <w:w w:val="90"/>
                <w:sz w:val="24"/>
              </w:rPr>
              <w:t>CHO</w:t>
            </w:r>
            <w:r>
              <w:rPr>
                <w:rFonts w:ascii="Arial" w:hAnsi="Arial"/>
                <w:b/>
                <w:spacing w:val="-38"/>
                <w:w w:val="90"/>
                <w:sz w:val="24"/>
              </w:rPr>
              <w:t> </w:t>
            </w:r>
            <w:r>
              <w:rPr>
                <w:rFonts w:ascii="Arial" w:hAnsi="Arial"/>
                <w:b/>
                <w:w w:val="90"/>
                <w:sz w:val="24"/>
              </w:rPr>
              <w:t>PHÉP GIẢM</w:t>
            </w:r>
            <w:r>
              <w:rPr>
                <w:rFonts w:ascii="Arial" w:hAnsi="Arial"/>
                <w:b/>
                <w:spacing w:val="-32"/>
                <w:w w:val="90"/>
                <w:sz w:val="24"/>
              </w:rPr>
              <w:t> </w:t>
            </w:r>
            <w:r>
              <w:rPr>
                <w:rFonts w:ascii="Arial" w:hAnsi="Arial"/>
                <w:b/>
                <w:w w:val="90"/>
                <w:sz w:val="24"/>
              </w:rPr>
              <w:t>1</w:t>
            </w:r>
            <w:r>
              <w:rPr>
                <w:rFonts w:ascii="Arial" w:hAnsi="Arial"/>
                <w:b/>
                <w:spacing w:val="-31"/>
                <w:w w:val="90"/>
                <w:sz w:val="24"/>
              </w:rPr>
              <w:t> </w:t>
            </w:r>
            <w:r>
              <w:rPr>
                <w:rFonts w:ascii="Arial" w:hAnsi="Arial"/>
                <w:b/>
                <w:w w:val="90"/>
                <w:sz w:val="24"/>
              </w:rPr>
              <w:t>CẤP</w:t>
            </w:r>
            <w:r>
              <w:rPr>
                <w:rFonts w:ascii="Arial" w:hAnsi="Arial"/>
                <w:b/>
                <w:spacing w:val="-32"/>
                <w:w w:val="90"/>
                <w:sz w:val="24"/>
              </w:rPr>
              <w:t> </w:t>
            </w:r>
            <w:r>
              <w:rPr>
                <w:rFonts w:ascii="Arial" w:hAnsi="Arial"/>
                <w:b/>
                <w:w w:val="90"/>
                <w:sz w:val="24"/>
              </w:rPr>
              <w:t>ĐỘ</w:t>
            </w:r>
            <w:r>
              <w:rPr>
                <w:rFonts w:ascii="Arial" w:hAnsi="Arial"/>
                <w:b/>
                <w:spacing w:val="-31"/>
                <w:w w:val="90"/>
                <w:sz w:val="24"/>
              </w:rPr>
              <w:t> </w:t>
            </w:r>
            <w:r>
              <w:rPr>
                <w:rFonts w:ascii="Arial" w:hAnsi="Arial"/>
                <w:b/>
                <w:w w:val="90"/>
                <w:sz w:val="24"/>
              </w:rPr>
              <w:t>(CỰC</w:t>
            </w:r>
            <w:r>
              <w:rPr>
                <w:rFonts w:ascii="Arial" w:hAnsi="Arial"/>
                <w:b/>
                <w:spacing w:val="-32"/>
                <w:w w:val="90"/>
                <w:sz w:val="24"/>
              </w:rPr>
              <w:t> </w:t>
            </w:r>
            <w:r>
              <w:rPr>
                <w:rFonts w:ascii="Arial" w:hAnsi="Arial"/>
                <w:b/>
                <w:w w:val="90"/>
                <w:sz w:val="24"/>
              </w:rPr>
              <w:t>TIỂU</w:t>
            </w:r>
            <w:r>
              <w:rPr>
                <w:rFonts w:ascii="Arial" w:hAnsi="Arial"/>
                <w:b/>
                <w:spacing w:val="-31"/>
                <w:w w:val="90"/>
                <w:sz w:val="24"/>
              </w:rPr>
              <w:t> </w:t>
            </w:r>
            <w:r>
              <w:rPr>
                <w:rFonts w:ascii="Arial" w:hAnsi="Arial"/>
                <w:b/>
                <w:w w:val="90"/>
                <w:sz w:val="24"/>
              </w:rPr>
              <w:t>BẰNG</w:t>
            </w:r>
            <w:r>
              <w:rPr>
                <w:rFonts w:ascii="Arial" w:hAnsi="Arial"/>
                <w:b/>
                <w:spacing w:val="-31"/>
                <w:w w:val="90"/>
                <w:sz w:val="24"/>
              </w:rPr>
              <w:t> </w:t>
            </w:r>
            <w:r>
              <w:rPr>
                <w:rFonts w:ascii="Arial" w:hAnsi="Arial"/>
                <w:b/>
                <w:spacing w:val="-8"/>
                <w:w w:val="90"/>
                <w:sz w:val="24"/>
              </w:rPr>
              <w:t>0)</w:t>
            </w:r>
          </w:p>
        </w:tc>
        <w:tc>
          <w:tcPr>
            <w:tcW w:w="180" w:type="dxa"/>
          </w:tcPr>
          <w:p>
            <w:pPr>
              <w:pStyle w:val="TableParagraph"/>
              <w:rPr>
                <w:sz w:val="22"/>
              </w:rPr>
            </w:pPr>
          </w:p>
        </w:tc>
      </w:tr>
    </w:tbl>
    <w:p>
      <w:pPr>
        <w:pStyle w:val="BodyText"/>
        <w:rPr>
          <w:i/>
          <w:sz w:val="20"/>
        </w:rPr>
      </w:pPr>
    </w:p>
    <w:p>
      <w:pPr>
        <w:pStyle w:val="BodyText"/>
        <w:rPr>
          <w:i/>
          <w:sz w:val="20"/>
        </w:rPr>
      </w:pPr>
    </w:p>
    <w:p>
      <w:pPr>
        <w:pStyle w:val="BodyText"/>
        <w:rPr>
          <w:i/>
          <w:sz w:val="20"/>
        </w:rPr>
      </w:pPr>
    </w:p>
    <w:p>
      <w:pPr>
        <w:spacing w:after="0"/>
        <w:rPr>
          <w:sz w:val="20"/>
        </w:rPr>
        <w:sectPr>
          <w:type w:val="continuous"/>
          <w:pgSz w:w="12240" w:h="16280"/>
          <w:pgMar w:top="520" w:bottom="280" w:left="1200" w:right="220"/>
        </w:sectPr>
      </w:pPr>
    </w:p>
    <w:p>
      <w:pPr>
        <w:pStyle w:val="BodyText"/>
        <w:rPr>
          <w:i/>
          <w:sz w:val="28"/>
        </w:rPr>
      </w:pPr>
    </w:p>
    <w:p>
      <w:pPr>
        <w:pStyle w:val="BodyText"/>
        <w:spacing w:before="9"/>
        <w:rPr>
          <w:i/>
          <w:sz w:val="29"/>
        </w:rPr>
      </w:pPr>
    </w:p>
    <w:p>
      <w:pPr>
        <w:pStyle w:val="ListParagraph"/>
        <w:numPr>
          <w:ilvl w:val="0"/>
          <w:numId w:val="113"/>
        </w:numPr>
        <w:tabs>
          <w:tab w:pos="784" w:val="left" w:leader="none"/>
        </w:tabs>
        <w:spacing w:line="240" w:lineRule="auto" w:before="0" w:after="0"/>
        <w:ind w:left="783" w:right="0" w:hanging="285"/>
        <w:jc w:val="left"/>
        <w:rPr>
          <w:sz w:val="24"/>
        </w:rPr>
      </w:pPr>
      <w:r>
        <w:rPr/>
        <w:pict>
          <v:group style="position:absolute;margin-left:65.064003pt;margin-top:18.064411pt;width:524.6pt;height:143.85pt;mso-position-horizontal-relative:page;mso-position-vertical-relative:paragraph;z-index:-29005824" coordorigin="1301,361" coordsize="10492,2877">
            <v:shape style="position:absolute;left:1301;top:361;width:10492;height:2877" coordorigin="1301,361" coordsize="10492,2877" path="m11783,361l1311,361,1301,361,1301,3237,1311,3237,11783,3237,11783,3228,1311,3228,1311,371,11783,371,11783,361xm11793,361l11784,361,11784,3237,11793,3237,11793,361xe" filled="true" fillcolor="#000000" stroked="false">
              <v:path arrowok="t"/>
              <v:fill type="solid"/>
            </v:shape>
            <v:shape style="position:absolute;left:1416;top:387;width:1124;height:282" type="#_x0000_t202" filled="false" stroked="false">
              <v:textbox inset="0,0,0,0">
                <w:txbxContent>
                  <w:p>
                    <w:pPr>
                      <w:spacing w:before="8"/>
                      <w:ind w:left="0" w:right="0" w:firstLine="0"/>
                      <w:jc w:val="left"/>
                      <w:rPr>
                        <w:rFonts w:ascii="Georgia"/>
                        <w:sz w:val="24"/>
                      </w:rPr>
                    </w:pPr>
                    <w:r>
                      <w:rPr>
                        <w:rFonts w:ascii="Georgia"/>
                        <w:w w:val="85"/>
                        <w:sz w:val="24"/>
                      </w:rPr>
                      <w:t>#INCLUDE</w:t>
                    </w:r>
                  </w:p>
                </w:txbxContent>
              </v:textbox>
              <w10:wrap type="none"/>
            </v:shape>
            <v:shape style="position:absolute;left:3116;top:387;width:1640;height:282" type="#_x0000_t202" filled="false" stroked="false">
              <v:textbox inset="0,0,0,0">
                <w:txbxContent>
                  <w:p>
                    <w:pPr>
                      <w:spacing w:before="8"/>
                      <w:ind w:left="0" w:right="0" w:firstLine="0"/>
                      <w:jc w:val="left"/>
                      <w:rPr>
                        <w:rFonts w:ascii="Georgia"/>
                        <w:sz w:val="24"/>
                      </w:rPr>
                    </w:pPr>
                    <w:r>
                      <w:rPr>
                        <w:rFonts w:ascii="Georgia"/>
                        <w:spacing w:val="1"/>
                        <w:w w:val="86"/>
                        <w:sz w:val="24"/>
                      </w:rPr>
                      <w:t>&lt;</w:t>
                    </w:r>
                    <w:r>
                      <w:rPr>
                        <w:rFonts w:ascii="Georgia"/>
                        <w:spacing w:val="1"/>
                        <w:w w:val="95"/>
                        <w:sz w:val="24"/>
                      </w:rPr>
                      <w:t>T</w:t>
                    </w:r>
                    <w:r>
                      <w:rPr>
                        <w:rFonts w:ascii="Georgia"/>
                        <w:spacing w:val="-1"/>
                        <w:w w:val="90"/>
                        <w:sz w:val="24"/>
                      </w:rPr>
                      <w:t>V</w:t>
                    </w:r>
                    <w:r>
                      <w:rPr>
                        <w:rFonts w:ascii="Georgia"/>
                        <w:spacing w:val="2"/>
                        <w:w w:val="57"/>
                        <w:sz w:val="24"/>
                      </w:rPr>
                      <w:t>_</w:t>
                    </w:r>
                    <w:r>
                      <w:rPr>
                        <w:rFonts w:ascii="Georgia"/>
                        <w:spacing w:val="-4"/>
                        <w:w w:val="128"/>
                        <w:sz w:val="24"/>
                      </w:rPr>
                      <w:t>1</w:t>
                    </w:r>
                    <w:r>
                      <w:rPr>
                        <w:rFonts w:ascii="Georgia"/>
                        <w:spacing w:val="1"/>
                        <w:w w:val="97"/>
                        <w:sz w:val="24"/>
                      </w:rPr>
                      <w:t>6</w:t>
                    </w:r>
                    <w:r>
                      <w:rPr>
                        <w:rFonts w:ascii="Georgia"/>
                        <w:w w:val="89"/>
                        <w:sz w:val="24"/>
                      </w:rPr>
                      <w:t>F</w:t>
                    </w:r>
                    <w:r>
                      <w:rPr>
                        <w:rFonts w:ascii="Georgia"/>
                        <w:spacing w:val="1"/>
                        <w:w w:val="92"/>
                        <w:sz w:val="24"/>
                      </w:rPr>
                      <w:t>8</w:t>
                    </w:r>
                    <w:r>
                      <w:rPr>
                        <w:rFonts w:ascii="Georgia"/>
                        <w:spacing w:val="-4"/>
                        <w:w w:val="92"/>
                        <w:sz w:val="24"/>
                      </w:rPr>
                      <w:t>8</w:t>
                    </w:r>
                    <w:r>
                      <w:rPr>
                        <w:rFonts w:ascii="Georgia"/>
                        <w:spacing w:val="1"/>
                        <w:w w:val="110"/>
                        <w:sz w:val="24"/>
                      </w:rPr>
                      <w:t>7</w:t>
                    </w:r>
                    <w:r>
                      <w:rPr>
                        <w:rFonts w:ascii="Georgia"/>
                        <w:spacing w:val="-2"/>
                        <w:w w:val="76"/>
                        <w:sz w:val="24"/>
                      </w:rPr>
                      <w:t>.</w:t>
                    </w:r>
                    <w:r>
                      <w:rPr>
                        <w:rFonts w:ascii="Georgia"/>
                        <w:spacing w:val="-1"/>
                        <w:w w:val="87"/>
                        <w:sz w:val="24"/>
                      </w:rPr>
                      <w:t>C</w:t>
                    </w:r>
                    <w:r>
                      <w:rPr>
                        <w:rFonts w:ascii="Georgia"/>
                        <w:w w:val="86"/>
                        <w:sz w:val="24"/>
                      </w:rPr>
                      <w:t>&gt;</w:t>
                    </w:r>
                  </w:p>
                </w:txbxContent>
              </v:textbox>
              <w10:wrap type="none"/>
            </v:shape>
            <v:shape style="position:absolute;left:1416;top:1799;width:2838;height:1405" type="#_x0000_t202" filled="false" stroked="false">
              <v:textbox inset="0,0,0,0">
                <w:txbxContent>
                  <w:p>
                    <w:pPr>
                      <w:spacing w:before="8"/>
                      <w:ind w:left="0" w:right="0" w:firstLine="0"/>
                      <w:jc w:val="left"/>
                      <w:rPr>
                        <w:rFonts w:ascii="Georgia"/>
                        <w:sz w:val="24"/>
                      </w:rPr>
                    </w:pPr>
                    <w:r>
                      <w:rPr>
                        <w:rFonts w:ascii="Georgia"/>
                        <w:sz w:val="24"/>
                      </w:rPr>
                      <w:t>VOID PHIM_UP ()</w:t>
                    </w:r>
                  </w:p>
                  <w:p>
                    <w:pPr>
                      <w:spacing w:before="5"/>
                      <w:ind w:left="0" w:right="0" w:firstLine="0"/>
                      <w:jc w:val="left"/>
                      <w:rPr>
                        <w:rFonts w:ascii="Georgia"/>
                        <w:sz w:val="24"/>
                      </w:rPr>
                    </w:pPr>
                    <w:r>
                      <w:rPr>
                        <w:rFonts w:ascii="Georgia"/>
                        <w:w w:val="90"/>
                        <w:sz w:val="24"/>
                      </w:rPr>
                      <w:t>{</w:t>
                    </w:r>
                  </w:p>
                  <w:p>
                    <w:pPr>
                      <w:spacing w:before="11"/>
                      <w:ind w:left="566" w:right="0" w:firstLine="0"/>
                      <w:jc w:val="left"/>
                      <w:rPr>
                        <w:rFonts w:ascii="Georgia"/>
                        <w:sz w:val="24"/>
                      </w:rPr>
                    </w:pPr>
                    <w:r>
                      <w:rPr>
                        <w:rFonts w:ascii="Georgia"/>
                        <w:sz w:val="24"/>
                      </w:rPr>
                      <w:t>IF (!INPUT(UP))</w:t>
                    </w:r>
                  </w:p>
                  <w:p>
                    <w:pPr>
                      <w:spacing w:before="6"/>
                      <w:ind w:left="566" w:right="0" w:firstLine="0"/>
                      <w:jc w:val="left"/>
                      <w:rPr>
                        <w:rFonts w:ascii="Georgia"/>
                        <w:sz w:val="24"/>
                      </w:rPr>
                    </w:pPr>
                    <w:r>
                      <w:rPr>
                        <w:rFonts w:ascii="Georgia"/>
                        <w:w w:val="90"/>
                        <w:sz w:val="24"/>
                      </w:rPr>
                      <w:t>{</w:t>
                    </w:r>
                  </w:p>
                  <w:p>
                    <w:pPr>
                      <w:spacing w:before="10"/>
                      <w:ind w:left="1133" w:right="0" w:firstLine="0"/>
                      <w:jc w:val="left"/>
                      <w:rPr>
                        <w:rFonts w:ascii="Georgia"/>
                        <w:sz w:val="24"/>
                      </w:rPr>
                    </w:pPr>
                    <w:r>
                      <w:rPr>
                        <w:rFonts w:ascii="Georgia"/>
                        <w:w w:val="90"/>
                        <w:sz w:val="24"/>
                      </w:rPr>
                      <w:t>DELAY_MS</w:t>
                    </w:r>
                    <w:r>
                      <w:rPr>
                        <w:rFonts w:ascii="Georgia"/>
                        <w:spacing w:val="-18"/>
                        <w:w w:val="90"/>
                        <w:sz w:val="24"/>
                      </w:rPr>
                      <w:t> </w:t>
                    </w:r>
                    <w:r>
                      <w:rPr>
                        <w:rFonts w:ascii="Georgia"/>
                        <w:w w:val="90"/>
                        <w:sz w:val="24"/>
                      </w:rPr>
                      <w:t>(20);</w:t>
                    </w:r>
                  </w:p>
                </w:txbxContent>
              </v:textbox>
              <w10:wrap type="none"/>
            </v:shape>
            <w10:wrap type="none"/>
          </v:group>
        </w:pict>
      </w:r>
      <w:r>
        <w:rPr>
          <w:sz w:val="24"/>
        </w:rPr>
        <w:t>Chương </w:t>
      </w:r>
      <w:r>
        <w:rPr>
          <w:spacing w:val="-4"/>
          <w:sz w:val="24"/>
        </w:rPr>
        <w:t>trình:</w:t>
      </w:r>
    </w:p>
    <w:p>
      <w:pPr>
        <w:pStyle w:val="BodyText"/>
        <w:spacing w:before="4"/>
        <w:rPr>
          <w:sz w:val="23"/>
        </w:rPr>
      </w:pPr>
      <w:r>
        <w:rPr/>
        <w:br w:type="column"/>
      </w:r>
      <w:r>
        <w:rPr>
          <w:sz w:val="23"/>
        </w:rPr>
      </w:r>
    </w:p>
    <w:p>
      <w:pPr>
        <w:spacing w:before="1"/>
        <w:ind w:left="-10" w:right="0" w:firstLine="0"/>
        <w:jc w:val="left"/>
        <w:rPr>
          <w:i/>
          <w:sz w:val="24"/>
        </w:rPr>
      </w:pPr>
      <w:r>
        <w:rPr>
          <w:i/>
          <w:sz w:val="24"/>
        </w:rPr>
        <w:t>Hình 10-7: Lưu đồ điều khiển đèn sáng dùng PWM và 2 nút nhấn.</w:t>
      </w:r>
    </w:p>
    <w:p>
      <w:pPr>
        <w:spacing w:after="0"/>
        <w:jc w:val="left"/>
        <w:rPr>
          <w:sz w:val="24"/>
        </w:rPr>
        <w:sectPr>
          <w:type w:val="continuous"/>
          <w:pgSz w:w="12240" w:h="16280"/>
          <w:pgMar w:top="520" w:bottom="280" w:left="1200" w:right="220"/>
          <w:cols w:num="2" w:equalWidth="0">
            <w:col w:w="2136" w:space="40"/>
            <w:col w:w="8644"/>
          </w:cols>
        </w:sectPr>
      </w:pPr>
    </w:p>
    <w:p>
      <w:pPr>
        <w:pStyle w:val="BodyText"/>
        <w:rPr>
          <w:i/>
          <w:sz w:val="20"/>
        </w:rPr>
      </w:pPr>
    </w:p>
    <w:p>
      <w:pPr>
        <w:pStyle w:val="BodyText"/>
        <w:spacing w:before="9"/>
        <w:rPr>
          <w:i/>
          <w:sz w:val="12"/>
        </w:rPr>
      </w:pPr>
    </w:p>
    <w:tbl>
      <w:tblPr>
        <w:tblW w:w="0" w:type="auto"/>
        <w:jc w:val="left"/>
        <w:tblInd w:w="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1"/>
        <w:gridCol w:w="1048"/>
        <w:gridCol w:w="1493"/>
      </w:tblGrid>
      <w:tr>
        <w:trPr>
          <w:trHeight w:val="282" w:hRule="atLeast"/>
        </w:trPr>
        <w:tc>
          <w:tcPr>
            <w:tcW w:w="1461" w:type="dxa"/>
          </w:tcPr>
          <w:p>
            <w:pPr>
              <w:pStyle w:val="TableParagraph"/>
              <w:spacing w:line="254" w:lineRule="exact" w:before="8"/>
              <w:ind w:left="50"/>
              <w:rPr>
                <w:rFonts w:ascii="Georgia"/>
                <w:sz w:val="24"/>
              </w:rPr>
            </w:pPr>
            <w:r>
              <w:rPr>
                <w:rFonts w:ascii="Georgia"/>
                <w:sz w:val="24"/>
              </w:rPr>
              <w:t>#DEFINE</w:t>
            </w:r>
          </w:p>
        </w:tc>
        <w:tc>
          <w:tcPr>
            <w:tcW w:w="1048" w:type="dxa"/>
          </w:tcPr>
          <w:p>
            <w:pPr>
              <w:pStyle w:val="TableParagraph"/>
              <w:spacing w:line="254" w:lineRule="exact" w:before="8"/>
              <w:ind w:left="155" w:right="333"/>
              <w:jc w:val="center"/>
              <w:rPr>
                <w:rFonts w:ascii="Georgia"/>
                <w:sz w:val="24"/>
              </w:rPr>
            </w:pPr>
            <w:r>
              <w:rPr>
                <w:rFonts w:ascii="Georgia"/>
                <w:sz w:val="24"/>
              </w:rPr>
              <w:t>UP</w:t>
            </w:r>
          </w:p>
        </w:tc>
        <w:tc>
          <w:tcPr>
            <w:tcW w:w="1493" w:type="dxa"/>
          </w:tcPr>
          <w:p>
            <w:pPr>
              <w:pStyle w:val="TableParagraph"/>
              <w:spacing w:line="254" w:lineRule="exact" w:before="8"/>
              <w:ind w:left="378"/>
              <w:rPr>
                <w:rFonts w:ascii="Georgia"/>
                <w:sz w:val="24"/>
              </w:rPr>
            </w:pPr>
            <w:r>
              <w:rPr>
                <w:rFonts w:ascii="Georgia"/>
                <w:w w:val="95"/>
                <w:sz w:val="24"/>
              </w:rPr>
              <w:t>PIN_A3</w:t>
            </w:r>
          </w:p>
        </w:tc>
      </w:tr>
      <w:tr>
        <w:trPr>
          <w:trHeight w:val="281" w:hRule="atLeast"/>
        </w:trPr>
        <w:tc>
          <w:tcPr>
            <w:tcW w:w="1461" w:type="dxa"/>
          </w:tcPr>
          <w:p>
            <w:pPr>
              <w:pStyle w:val="TableParagraph"/>
              <w:spacing w:line="252" w:lineRule="exact" w:before="9"/>
              <w:ind w:left="50"/>
              <w:rPr>
                <w:rFonts w:ascii="Georgia"/>
                <w:sz w:val="24"/>
              </w:rPr>
            </w:pPr>
            <w:r>
              <w:rPr>
                <w:rFonts w:ascii="Georgia"/>
                <w:sz w:val="24"/>
              </w:rPr>
              <w:t>#DEFINE</w:t>
            </w:r>
          </w:p>
        </w:tc>
        <w:tc>
          <w:tcPr>
            <w:tcW w:w="1048" w:type="dxa"/>
          </w:tcPr>
          <w:p>
            <w:pPr>
              <w:pStyle w:val="TableParagraph"/>
              <w:spacing w:line="252" w:lineRule="exact" w:before="9"/>
              <w:ind w:left="245" w:right="333"/>
              <w:jc w:val="center"/>
              <w:rPr>
                <w:rFonts w:ascii="Georgia"/>
                <w:sz w:val="24"/>
              </w:rPr>
            </w:pPr>
            <w:r>
              <w:rPr>
                <w:rFonts w:ascii="Georgia"/>
                <w:sz w:val="24"/>
              </w:rPr>
              <w:t>DW</w:t>
            </w:r>
          </w:p>
        </w:tc>
        <w:tc>
          <w:tcPr>
            <w:tcW w:w="1493" w:type="dxa"/>
          </w:tcPr>
          <w:p>
            <w:pPr>
              <w:pStyle w:val="TableParagraph"/>
              <w:spacing w:line="252" w:lineRule="exact" w:before="9"/>
              <w:ind w:left="378"/>
              <w:rPr>
                <w:rFonts w:ascii="Georgia"/>
                <w:sz w:val="24"/>
              </w:rPr>
            </w:pPr>
            <w:r>
              <w:rPr>
                <w:rFonts w:ascii="Georgia"/>
                <w:w w:val="95"/>
                <w:sz w:val="24"/>
              </w:rPr>
              <w:t>PIN_A4</w:t>
            </w:r>
          </w:p>
        </w:tc>
      </w:tr>
      <w:tr>
        <w:trPr>
          <w:trHeight w:val="280" w:hRule="atLeast"/>
        </w:trPr>
        <w:tc>
          <w:tcPr>
            <w:tcW w:w="1461" w:type="dxa"/>
          </w:tcPr>
          <w:p>
            <w:pPr>
              <w:pStyle w:val="TableParagraph"/>
              <w:spacing w:line="253" w:lineRule="exact" w:before="6"/>
              <w:ind w:left="50"/>
              <w:rPr>
                <w:rFonts w:ascii="Georgia"/>
                <w:sz w:val="24"/>
              </w:rPr>
            </w:pPr>
            <w:r>
              <w:rPr>
                <w:rFonts w:ascii="Georgia"/>
                <w:w w:val="95"/>
                <w:sz w:val="24"/>
              </w:rPr>
              <w:t>UNSIGNED</w:t>
            </w:r>
          </w:p>
        </w:tc>
        <w:tc>
          <w:tcPr>
            <w:tcW w:w="1048" w:type="dxa"/>
          </w:tcPr>
          <w:p>
            <w:pPr>
              <w:pStyle w:val="TableParagraph"/>
              <w:spacing w:line="253" w:lineRule="exact" w:before="6"/>
              <w:ind w:left="248" w:right="333"/>
              <w:jc w:val="center"/>
              <w:rPr>
                <w:rFonts w:ascii="Georgia"/>
                <w:sz w:val="24"/>
              </w:rPr>
            </w:pPr>
            <w:r>
              <w:rPr>
                <w:rFonts w:ascii="Georgia"/>
                <w:sz w:val="24"/>
              </w:rPr>
              <w:t>INT</w:t>
            </w:r>
          </w:p>
        </w:tc>
        <w:tc>
          <w:tcPr>
            <w:tcW w:w="1493" w:type="dxa"/>
          </w:tcPr>
          <w:p>
            <w:pPr>
              <w:pStyle w:val="TableParagraph"/>
              <w:spacing w:line="253" w:lineRule="exact" w:before="6"/>
              <w:ind w:left="378"/>
              <w:rPr>
                <w:rFonts w:ascii="Georgia"/>
                <w:sz w:val="24"/>
              </w:rPr>
            </w:pPr>
            <w:r>
              <w:rPr>
                <w:rFonts w:ascii="Georgia"/>
                <w:w w:val="90"/>
                <w:sz w:val="24"/>
              </w:rPr>
              <w:t>CAPDO=0;</w:t>
            </w:r>
          </w:p>
        </w:tc>
      </w:tr>
    </w:tbl>
    <w:p>
      <w:pPr>
        <w:spacing w:after="0" w:line="253" w:lineRule="exact"/>
        <w:rPr>
          <w:rFonts w:ascii="Georgia"/>
          <w:sz w:val="24"/>
        </w:rPr>
        <w:sectPr>
          <w:type w:val="continuous"/>
          <w:pgSz w:w="12240" w:h="16280"/>
          <w:pgMar w:top="520" w:bottom="280" w:left="1200" w:right="220"/>
        </w:sectPr>
      </w:pPr>
    </w:p>
    <w:p>
      <w:pPr>
        <w:pStyle w:val="BodyText"/>
        <w:spacing w:before="64"/>
        <w:ind w:left="1349"/>
        <w:rPr>
          <w:rFonts w:ascii="Georgia"/>
        </w:rPr>
      </w:pPr>
      <w:r>
        <w:rPr/>
        <w:pict>
          <v:shape style="position:absolute;margin-left:65.063004pt;margin-top:14.159938pt;width:524.6pt;height:542.1pt;mso-position-horizontal-relative:page;mso-position-vertical-relative:page;z-index:-29004800" coordorigin="1301,283" coordsize="10492,10842" path="m11783,638l1311,638,1311,293,1301,293,1301,11125,1311,11125,11783,11125,11783,11115,1311,11115,1311,658,11783,658,11783,648,11783,638xm11783,283l1311,283,1301,283,1301,293,1311,293,11783,293,11783,283xm11793,293l11784,293,11784,11125,11793,11125,11793,293xm11793,283l11784,283,11784,293,11793,293,11793,283xe" filled="true" fillcolor="#000000" stroked="false">
            <v:path arrowok="t"/>
            <v:fill type="solid"/>
            <w10:wrap type="none"/>
          </v:shape>
        </w:pict>
      </w:r>
      <w:r>
        <w:rPr>
          <w:rFonts w:ascii="Georgia"/>
        </w:rPr>
        <w:t>IF(!INPUT(UP))</w:t>
      </w:r>
    </w:p>
    <w:p>
      <w:pPr>
        <w:pStyle w:val="BodyText"/>
        <w:spacing w:before="10"/>
        <w:ind w:left="1349"/>
        <w:rPr>
          <w:rFonts w:ascii="Georgia"/>
        </w:rPr>
      </w:pPr>
      <w:r>
        <w:rPr>
          <w:rFonts w:ascii="Georgia"/>
          <w:w w:val="90"/>
        </w:rPr>
        <w:t>{</w:t>
      </w:r>
    </w:p>
    <w:p>
      <w:pPr>
        <w:pStyle w:val="BodyText"/>
        <w:spacing w:before="11"/>
        <w:ind w:left="1916"/>
        <w:rPr>
          <w:rFonts w:ascii="Georgia"/>
        </w:rPr>
      </w:pPr>
      <w:r>
        <w:rPr>
          <w:rFonts w:ascii="Georgia"/>
        </w:rPr>
        <w:t>IF (CAPDO&lt;10)</w:t>
      </w:r>
    </w:p>
    <w:p>
      <w:pPr>
        <w:pStyle w:val="BodyText"/>
        <w:spacing w:before="6"/>
        <w:ind w:left="1916"/>
        <w:rPr>
          <w:rFonts w:ascii="Georgia"/>
        </w:rPr>
      </w:pPr>
      <w:r>
        <w:rPr>
          <w:rFonts w:ascii="Georgia"/>
          <w:w w:val="90"/>
        </w:rPr>
        <w:t>{</w:t>
      </w:r>
    </w:p>
    <w:p>
      <w:pPr>
        <w:pStyle w:val="BodyText"/>
        <w:tabs>
          <w:tab w:pos="4187" w:val="left" w:leader="none"/>
        </w:tabs>
        <w:spacing w:line="249" w:lineRule="auto" w:before="10"/>
        <w:ind w:left="2483" w:right="1108"/>
        <w:rPr>
          <w:rFonts w:ascii="Georgia"/>
        </w:rPr>
      </w:pP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1"/>
          <w:w w:val="86"/>
        </w:rPr>
        <w:t>++</w:t>
      </w:r>
      <w:r>
        <w:rPr>
          <w:rFonts w:ascii="Georgia"/>
          <w:w w:val="84"/>
        </w:rPr>
        <w:t>;</w:t>
      </w:r>
      <w:r>
        <w:rPr>
          <w:rFonts w:ascii="Georgia"/>
        </w:rPr>
        <w:tab/>
      </w:r>
      <w:r>
        <w:rPr>
          <w:rFonts w:ascii="Georgia"/>
          <w:w w:val="88"/>
        </w:rPr>
        <w:t>S</w:t>
      </w:r>
      <w:r>
        <w:rPr>
          <w:rFonts w:ascii="Georgia"/>
          <w:w w:val="88"/>
        </w:rPr>
        <w:t>E</w:t>
      </w:r>
      <w:r>
        <w:rPr>
          <w:rFonts w:ascii="Georgia"/>
          <w:spacing w:val="1"/>
          <w:w w:val="95"/>
        </w:rPr>
        <w:t>T</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spacing w:val="-2"/>
          <w:w w:val="128"/>
        </w:rPr>
        <w:t>1</w:t>
      </w:r>
      <w:r>
        <w:rPr>
          <w:rFonts w:ascii="Georgia"/>
          <w:spacing w:val="2"/>
          <w:w w:val="57"/>
        </w:rPr>
        <w:t>_</w:t>
      </w:r>
      <w:r>
        <w:rPr>
          <w:rFonts w:ascii="Georgia"/>
          <w:w w:val="86"/>
        </w:rPr>
        <w:t>D</w:t>
      </w:r>
      <w:r>
        <w:rPr>
          <w:rFonts w:ascii="Georgia"/>
          <w:spacing w:val="-3"/>
          <w:w w:val="86"/>
        </w:rPr>
        <w:t>U</w:t>
      </w:r>
      <w:r>
        <w:rPr>
          <w:rFonts w:ascii="Georgia"/>
          <w:spacing w:val="1"/>
          <w:w w:val="95"/>
        </w:rPr>
        <w:t>T</w:t>
      </w:r>
      <w:r>
        <w:rPr>
          <w:rFonts w:ascii="Georgia"/>
          <w:spacing w:val="2"/>
          <w:w w:val="92"/>
        </w:rPr>
        <w:t>Y</w:t>
      </w:r>
      <w:r>
        <w:rPr>
          <w:rFonts w:ascii="Georgia"/>
          <w:w w:val="92"/>
        </w:rPr>
        <w:t>(</w:t>
      </w:r>
      <w:r>
        <w:rPr>
          <w:rFonts w:ascii="Georgia"/>
          <w:spacing w:val="-2"/>
          <w:w w:val="92"/>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2"/>
          <w:w w:val="90"/>
        </w:rPr>
        <w:t>*</w:t>
      </w:r>
      <w:r>
        <w:rPr>
          <w:rFonts w:ascii="Georgia"/>
          <w:spacing w:val="1"/>
          <w:w w:val="128"/>
        </w:rPr>
        <w:t>1</w:t>
      </w:r>
      <w:r>
        <w:rPr>
          <w:rFonts w:ascii="Georgia"/>
          <w:spacing w:val="1"/>
          <w:w w:val="90"/>
        </w:rPr>
        <w:t>0</w:t>
      </w:r>
      <w:r>
        <w:rPr>
          <w:rFonts w:ascii="Georgia"/>
          <w:w w:val="93"/>
        </w:rPr>
        <w:t>);</w:t>
      </w:r>
      <w:r>
        <w:rPr>
          <w:rFonts w:ascii="Georgia"/>
        </w:rPr>
        <w:t>  </w:t>
      </w:r>
      <w:r>
        <w:rPr>
          <w:rFonts w:ascii="Georgia"/>
          <w:spacing w:val="19"/>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92"/>
        </w:rPr>
        <w:t>D</w:t>
      </w:r>
      <w:r>
        <w:rPr>
          <w:rFonts w:ascii="Georgia"/>
          <w:spacing w:val="-1"/>
          <w:w w:val="92"/>
        </w:rPr>
        <w:t>(</w:t>
      </w: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w w:val="93"/>
        </w:rPr>
        <w:t>); </w:t>
      </w:r>
      <w:r>
        <w:rPr>
          <w:rFonts w:ascii="Georgia"/>
        </w:rPr>
        <w:t>DO </w:t>
      </w:r>
      <w:r>
        <w:rPr>
          <w:rFonts w:ascii="Georgia"/>
          <w:spacing w:val="7"/>
        </w:rPr>
        <w:t> </w:t>
      </w:r>
      <w:r>
        <w:rPr>
          <w:rFonts w:ascii="Georgia"/>
        </w:rPr>
        <w:t>{}</w:t>
        <w:tab/>
        <w:t>WHILE</w:t>
      </w:r>
      <w:r>
        <w:rPr>
          <w:rFonts w:ascii="Georgia"/>
          <w:spacing w:val="-9"/>
        </w:rPr>
        <w:t> </w:t>
      </w:r>
      <w:r>
        <w:rPr>
          <w:rFonts w:ascii="Georgia"/>
        </w:rPr>
        <w:t>(!INPUT(UP));</w:t>
      </w:r>
    </w:p>
    <w:p>
      <w:pPr>
        <w:pStyle w:val="BodyText"/>
        <w:spacing w:line="268" w:lineRule="exact"/>
        <w:ind w:left="1916"/>
        <w:rPr>
          <w:rFonts w:ascii="Georgia"/>
        </w:rPr>
      </w:pPr>
      <w:r>
        <w:rPr>
          <w:rFonts w:ascii="Georgia"/>
          <w:w w:val="90"/>
        </w:rPr>
        <w:t>}</w:t>
      </w:r>
    </w:p>
    <w:p>
      <w:pPr>
        <w:pStyle w:val="BodyText"/>
        <w:spacing w:before="11"/>
        <w:ind w:left="1349"/>
        <w:rPr>
          <w:rFonts w:ascii="Georgia"/>
        </w:rPr>
      </w:pPr>
      <w:r>
        <w:rPr>
          <w:rFonts w:ascii="Georgia"/>
          <w:w w:val="90"/>
        </w:rPr>
        <w:t>}</w:t>
      </w:r>
    </w:p>
    <w:p>
      <w:pPr>
        <w:pStyle w:val="BodyText"/>
        <w:spacing w:before="5"/>
        <w:ind w:left="783"/>
        <w:rPr>
          <w:rFonts w:ascii="Georgia"/>
        </w:rPr>
      </w:pPr>
      <w:r>
        <w:rPr>
          <w:rFonts w:ascii="Georgia"/>
          <w:w w:val="90"/>
        </w:rPr>
        <w:t>}</w:t>
      </w:r>
    </w:p>
    <w:p>
      <w:pPr>
        <w:pStyle w:val="BodyText"/>
        <w:spacing w:before="11"/>
        <w:ind w:left="216"/>
        <w:rPr>
          <w:rFonts w:ascii="Georgia"/>
        </w:rPr>
      </w:pPr>
      <w:r>
        <w:rPr>
          <w:rFonts w:ascii="Georgia"/>
          <w:w w:val="90"/>
        </w:rPr>
        <w:t>}</w:t>
      </w:r>
    </w:p>
    <w:p>
      <w:pPr>
        <w:pStyle w:val="BodyText"/>
        <w:spacing w:before="10"/>
        <w:ind w:left="216"/>
        <w:rPr>
          <w:rFonts w:ascii="Georgia"/>
        </w:rPr>
      </w:pPr>
      <w:r>
        <w:rPr>
          <w:rFonts w:ascii="Georgia"/>
        </w:rPr>
        <w:t>VOID PHIM_DW ()</w:t>
      </w:r>
    </w:p>
    <w:p>
      <w:pPr>
        <w:pStyle w:val="BodyText"/>
        <w:spacing w:before="6"/>
        <w:ind w:left="216"/>
        <w:rPr>
          <w:rFonts w:ascii="Georgia"/>
        </w:rPr>
      </w:pPr>
      <w:r>
        <w:rPr>
          <w:rFonts w:ascii="Georgia"/>
          <w:w w:val="90"/>
        </w:rPr>
        <w:t>{</w:t>
      </w:r>
    </w:p>
    <w:p>
      <w:pPr>
        <w:pStyle w:val="BodyText"/>
        <w:spacing w:before="11"/>
        <w:ind w:left="783"/>
        <w:rPr>
          <w:rFonts w:ascii="Georgia"/>
        </w:rPr>
      </w:pPr>
      <w:r>
        <w:rPr>
          <w:rFonts w:ascii="Georgia"/>
        </w:rPr>
        <w:t>IF (!INPUT(DW))</w:t>
      </w:r>
    </w:p>
    <w:p>
      <w:pPr>
        <w:pStyle w:val="BodyText"/>
        <w:spacing w:line="270" w:lineRule="exact" w:before="10"/>
        <w:ind w:left="783"/>
        <w:rPr>
          <w:rFonts w:ascii="Georgia"/>
        </w:rPr>
      </w:pPr>
      <w:r>
        <w:rPr>
          <w:rFonts w:ascii="Georgia"/>
          <w:w w:val="90"/>
        </w:rPr>
        <w:t>{</w:t>
      </w:r>
    </w:p>
    <w:p>
      <w:pPr>
        <w:pStyle w:val="BodyText"/>
        <w:spacing w:line="249" w:lineRule="auto" w:before="8"/>
        <w:ind w:left="1349" w:right="6976"/>
        <w:rPr>
          <w:rFonts w:ascii="Georgia"/>
        </w:rPr>
      </w:pPr>
      <w:r>
        <w:rPr>
          <w:rFonts w:ascii="Georgia"/>
          <w:w w:val="90"/>
        </w:rPr>
        <w:t>DELAY_MS (20); IF(!INPUT(DW))</w:t>
      </w:r>
    </w:p>
    <w:p>
      <w:pPr>
        <w:pStyle w:val="BodyText"/>
        <w:spacing w:line="267" w:lineRule="exact"/>
        <w:ind w:left="1349"/>
        <w:rPr>
          <w:rFonts w:ascii="Georgia"/>
        </w:rPr>
      </w:pPr>
      <w:r>
        <w:rPr>
          <w:rFonts w:ascii="Georgia"/>
          <w:w w:val="90"/>
        </w:rPr>
        <w:t>{</w:t>
      </w:r>
    </w:p>
    <w:p>
      <w:pPr>
        <w:pStyle w:val="BodyText"/>
        <w:spacing w:before="11"/>
        <w:ind w:left="1916"/>
        <w:rPr>
          <w:rFonts w:ascii="Georgia"/>
        </w:rPr>
      </w:pPr>
      <w:r>
        <w:rPr>
          <w:rFonts w:ascii="Georgia"/>
        </w:rPr>
        <w:t>IF (CAPDO&gt;0)</w:t>
      </w:r>
    </w:p>
    <w:p>
      <w:pPr>
        <w:pStyle w:val="BodyText"/>
        <w:spacing w:line="270" w:lineRule="exact" w:before="11"/>
        <w:ind w:left="1916"/>
        <w:rPr>
          <w:rFonts w:ascii="Georgia"/>
        </w:rPr>
      </w:pPr>
      <w:r>
        <w:rPr>
          <w:rFonts w:ascii="Georgia"/>
          <w:w w:val="90"/>
        </w:rPr>
        <w:t>{</w:t>
      </w:r>
    </w:p>
    <w:p>
      <w:pPr>
        <w:pStyle w:val="BodyText"/>
        <w:tabs>
          <w:tab w:pos="4187" w:val="left" w:leader="none"/>
          <w:tab w:pos="4249" w:val="left" w:leader="none"/>
        </w:tabs>
        <w:spacing w:line="249" w:lineRule="auto" w:before="8"/>
        <w:ind w:left="2483" w:right="1108"/>
        <w:rPr>
          <w:rFonts w:ascii="Georgia"/>
        </w:rPr>
      </w:pP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1"/>
          <w:w w:val="88"/>
        </w:rPr>
        <w:t>-</w:t>
      </w:r>
      <w:r>
        <w:rPr>
          <w:rFonts w:ascii="Georgia"/>
          <w:spacing w:val="2"/>
          <w:w w:val="88"/>
        </w:rPr>
        <w:t>-</w:t>
      </w:r>
      <w:r>
        <w:rPr>
          <w:rFonts w:ascii="Georgia"/>
          <w:w w:val="84"/>
        </w:rPr>
        <w:t>;</w:t>
      </w:r>
      <w:r>
        <w:rPr>
          <w:rFonts w:ascii="Georgia"/>
        </w:rPr>
        <w:tab/>
      </w:r>
      <w:r>
        <w:rPr>
          <w:rFonts w:ascii="Georgia"/>
          <w:w w:val="88"/>
        </w:rPr>
        <w:t>S</w:t>
      </w:r>
      <w:r>
        <w:rPr>
          <w:rFonts w:ascii="Georgia"/>
          <w:w w:val="88"/>
        </w:rPr>
        <w:t>E</w:t>
      </w:r>
      <w:r>
        <w:rPr>
          <w:rFonts w:ascii="Georgia"/>
          <w:spacing w:val="1"/>
          <w:w w:val="95"/>
        </w:rPr>
        <w:t>T</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spacing w:val="-4"/>
          <w:w w:val="128"/>
        </w:rPr>
        <w:t>1</w:t>
      </w:r>
      <w:r>
        <w:rPr>
          <w:rFonts w:ascii="Georgia"/>
          <w:spacing w:val="2"/>
          <w:w w:val="57"/>
        </w:rPr>
        <w:t>_</w:t>
      </w:r>
      <w:r>
        <w:rPr>
          <w:rFonts w:ascii="Georgia"/>
          <w:w w:val="86"/>
        </w:rPr>
        <w:t>D</w:t>
      </w:r>
      <w:r>
        <w:rPr>
          <w:rFonts w:ascii="Georgia"/>
          <w:spacing w:val="-3"/>
          <w:w w:val="86"/>
        </w:rPr>
        <w:t>U</w:t>
      </w:r>
      <w:r>
        <w:rPr>
          <w:rFonts w:ascii="Georgia"/>
          <w:spacing w:val="1"/>
          <w:w w:val="95"/>
        </w:rPr>
        <w:t>T</w:t>
      </w:r>
      <w:r>
        <w:rPr>
          <w:rFonts w:ascii="Georgia"/>
          <w:spacing w:val="2"/>
          <w:w w:val="92"/>
        </w:rPr>
        <w:t>Y</w:t>
      </w:r>
      <w:r>
        <w:rPr>
          <w:rFonts w:ascii="Georgia"/>
          <w:w w:val="92"/>
        </w:rPr>
        <w:t>(</w:t>
      </w:r>
      <w:r>
        <w:rPr>
          <w:rFonts w:ascii="Georgia"/>
          <w:spacing w:val="-2"/>
          <w:w w:val="92"/>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2"/>
          <w:w w:val="90"/>
        </w:rPr>
        <w:t>*</w:t>
      </w:r>
      <w:r>
        <w:rPr>
          <w:rFonts w:ascii="Georgia"/>
          <w:spacing w:val="1"/>
          <w:w w:val="128"/>
        </w:rPr>
        <w:t>1</w:t>
      </w:r>
      <w:r>
        <w:rPr>
          <w:rFonts w:ascii="Georgia"/>
          <w:spacing w:val="1"/>
          <w:w w:val="90"/>
        </w:rPr>
        <w:t>0</w:t>
      </w:r>
      <w:r>
        <w:rPr>
          <w:rFonts w:ascii="Georgia"/>
          <w:w w:val="93"/>
        </w:rPr>
        <w:t>);</w:t>
      </w:r>
      <w:r>
        <w:rPr>
          <w:rFonts w:ascii="Georgia"/>
        </w:rPr>
        <w:t>  </w:t>
      </w:r>
      <w:r>
        <w:rPr>
          <w:rFonts w:ascii="Georgia"/>
          <w:spacing w:val="20"/>
        </w:rPr>
        <w:t> </w:t>
      </w:r>
      <w:r>
        <w:rPr>
          <w:rFonts w:ascii="Georgia"/>
          <w:spacing w:val="1"/>
          <w:w w:val="87"/>
        </w:rPr>
        <w:t>O</w:t>
      </w:r>
      <w:r>
        <w:rPr>
          <w:rFonts w:ascii="Georgia"/>
          <w:spacing w:val="-2"/>
          <w:w w:val="85"/>
        </w:rPr>
        <w:t>U</w:t>
      </w:r>
      <w:r>
        <w:rPr>
          <w:rFonts w:ascii="Georgia"/>
          <w:spacing w:val="1"/>
          <w:w w:val="95"/>
        </w:rPr>
        <w:t>T</w:t>
      </w:r>
      <w:r>
        <w:rPr>
          <w:rFonts w:ascii="Georgia"/>
          <w:spacing w:val="-2"/>
          <w:w w:val="93"/>
        </w:rPr>
        <w:t>P</w:t>
      </w:r>
      <w:r>
        <w:rPr>
          <w:rFonts w:ascii="Georgia"/>
          <w:spacing w:val="-2"/>
          <w:w w:val="85"/>
        </w:rPr>
        <w:t>U</w:t>
      </w:r>
      <w:r>
        <w:rPr>
          <w:rFonts w:ascii="Georgia"/>
          <w:spacing w:val="1"/>
          <w:w w:val="95"/>
        </w:rPr>
        <w:t>T</w:t>
      </w:r>
      <w:r>
        <w:rPr>
          <w:rFonts w:ascii="Georgia"/>
          <w:spacing w:val="2"/>
          <w:w w:val="57"/>
        </w:rPr>
        <w:t>_</w:t>
      </w:r>
      <w:r>
        <w:rPr>
          <w:rFonts w:ascii="Georgia"/>
          <w:w w:val="92"/>
        </w:rPr>
        <w:t>D</w:t>
      </w:r>
      <w:r>
        <w:rPr>
          <w:rFonts w:ascii="Georgia"/>
          <w:spacing w:val="-1"/>
          <w:w w:val="92"/>
        </w:rPr>
        <w:t>(</w:t>
      </w: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w w:val="93"/>
        </w:rPr>
        <w:t>); </w:t>
      </w:r>
      <w:r>
        <w:rPr>
          <w:rFonts w:ascii="Georgia"/>
        </w:rPr>
        <w:t>DO </w:t>
      </w:r>
      <w:r>
        <w:rPr>
          <w:rFonts w:ascii="Georgia"/>
          <w:spacing w:val="7"/>
        </w:rPr>
        <w:t> </w:t>
      </w:r>
      <w:r>
        <w:rPr>
          <w:rFonts w:ascii="Georgia"/>
        </w:rPr>
        <w:t>{}</w:t>
        <w:tab/>
        <w:tab/>
        <w:t>WHILE</w:t>
      </w:r>
      <w:r>
        <w:rPr>
          <w:rFonts w:ascii="Georgia"/>
          <w:spacing w:val="-9"/>
        </w:rPr>
        <w:t> </w:t>
      </w:r>
      <w:r>
        <w:rPr>
          <w:rFonts w:ascii="Georgia"/>
        </w:rPr>
        <w:t>(!INPUT(DW));</w:t>
      </w:r>
    </w:p>
    <w:p>
      <w:pPr>
        <w:pStyle w:val="BodyText"/>
        <w:spacing w:line="267" w:lineRule="exact"/>
        <w:ind w:left="1916"/>
        <w:rPr>
          <w:rFonts w:ascii="Georgia"/>
        </w:rPr>
      </w:pPr>
      <w:r>
        <w:rPr>
          <w:rFonts w:ascii="Georgia"/>
          <w:w w:val="90"/>
        </w:rPr>
        <w:t>}</w:t>
      </w:r>
    </w:p>
    <w:p>
      <w:pPr>
        <w:pStyle w:val="BodyText"/>
        <w:spacing w:before="10"/>
        <w:ind w:left="1349"/>
        <w:rPr>
          <w:rFonts w:ascii="Georgia"/>
        </w:rPr>
      </w:pPr>
      <w:r>
        <w:rPr>
          <w:rFonts w:ascii="Georgia"/>
          <w:w w:val="90"/>
        </w:rPr>
        <w:t>}</w:t>
      </w:r>
    </w:p>
    <w:p>
      <w:pPr>
        <w:pStyle w:val="BodyText"/>
        <w:spacing w:before="11"/>
        <w:ind w:left="691"/>
        <w:rPr>
          <w:rFonts w:ascii="Georgia"/>
        </w:rPr>
      </w:pPr>
      <w:r>
        <w:rPr>
          <w:rFonts w:ascii="Georgia"/>
          <w:w w:val="90"/>
        </w:rPr>
        <w:t>}</w:t>
      </w:r>
    </w:p>
    <w:p>
      <w:pPr>
        <w:pStyle w:val="BodyText"/>
        <w:spacing w:before="6"/>
        <w:ind w:left="216"/>
        <w:rPr>
          <w:rFonts w:ascii="Georgia"/>
        </w:rPr>
      </w:pPr>
      <w:r>
        <w:rPr>
          <w:rFonts w:ascii="Georgia"/>
          <w:w w:val="90"/>
        </w:rPr>
        <w:t>}</w:t>
      </w:r>
    </w:p>
    <w:p>
      <w:pPr>
        <w:pStyle w:val="BodyText"/>
        <w:spacing w:before="11"/>
        <w:ind w:left="216"/>
        <w:rPr>
          <w:rFonts w:ascii="Georgia"/>
        </w:rPr>
      </w:pPr>
      <w:r>
        <w:rPr>
          <w:rFonts w:ascii="Georgia"/>
        </w:rPr>
        <w:t>VOID MAIN()</w:t>
      </w:r>
    </w:p>
    <w:p>
      <w:pPr>
        <w:pStyle w:val="BodyText"/>
        <w:spacing w:line="270" w:lineRule="exact" w:before="10"/>
        <w:ind w:left="216"/>
        <w:rPr>
          <w:rFonts w:ascii="Georgia"/>
        </w:rPr>
      </w:pPr>
      <w:r>
        <w:rPr>
          <w:rFonts w:ascii="Georgia"/>
          <w:w w:val="90"/>
        </w:rPr>
        <w:t>{</w:t>
      </w:r>
    </w:p>
    <w:p>
      <w:pPr>
        <w:pStyle w:val="BodyText"/>
        <w:tabs>
          <w:tab w:pos="3054" w:val="left" w:leader="none"/>
          <w:tab w:pos="5887" w:val="left" w:leader="none"/>
          <w:tab w:pos="8158" w:val="left" w:leader="none"/>
        </w:tabs>
        <w:spacing w:line="249" w:lineRule="auto" w:before="8"/>
        <w:ind w:left="783" w:right="542"/>
        <w:rPr>
          <w:rFonts w:ascii="Georgia"/>
        </w:rPr>
      </w:pPr>
      <w:r>
        <w:rPr>
          <w:rFonts w:ascii="Georgia"/>
          <w:w w:val="85"/>
        </w:rPr>
        <w:t>SET_TRIS_C(0X00);</w:t>
        <w:tab/>
      </w:r>
      <w:r>
        <w:rPr>
          <w:rFonts w:ascii="Georgia"/>
          <w:w w:val="90"/>
        </w:rPr>
        <w:t>SET_TRIS_A(0xFF);</w:t>
        <w:tab/>
      </w:r>
      <w:r>
        <w:rPr>
          <w:rFonts w:ascii="Georgia"/>
          <w:w w:val="85"/>
        </w:rPr>
        <w:t>SET_TRIS_D(0X00);</w:t>
        <w:tab/>
      </w:r>
      <w:r>
        <w:rPr>
          <w:rFonts w:ascii="Georgia"/>
          <w:spacing w:val="-2"/>
          <w:w w:val="85"/>
        </w:rPr>
        <w:t>OUTPUT_D(CAPDO);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87"/>
        </w:rPr>
        <w:t>CC</w:t>
      </w:r>
      <w:r>
        <w:rPr>
          <w:rFonts w:ascii="Georgia"/>
          <w:spacing w:val="-2"/>
          <w:w w:val="93"/>
        </w:rPr>
        <w:t>P</w:t>
      </w:r>
      <w:r>
        <w:rPr>
          <w:rFonts w:ascii="Georgia"/>
          <w:spacing w:val="1"/>
          <w:w w:val="128"/>
        </w:rPr>
        <w:t>1</w:t>
      </w:r>
      <w:r>
        <w:rPr>
          <w:rFonts w:ascii="Georgia"/>
          <w:w w:val="92"/>
        </w:rPr>
        <w:t>(</w:t>
      </w:r>
      <w:r>
        <w:rPr>
          <w:rFonts w:ascii="Georgia"/>
          <w:spacing w:val="-2"/>
          <w:w w:val="92"/>
        </w:rPr>
        <w:t>C</w:t>
      </w:r>
      <w:r>
        <w:rPr>
          <w:rFonts w:ascii="Georgia"/>
          <w:spacing w:val="-1"/>
          <w:w w:val="87"/>
        </w:rPr>
        <w:t>C</w:t>
      </w:r>
      <w:r>
        <w:rPr>
          <w:rFonts w:ascii="Georgia"/>
          <w:spacing w:val="-2"/>
          <w:w w:val="93"/>
        </w:rPr>
        <w:t>P</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w w:val="93"/>
        </w:rPr>
        <w:t>);</w:t>
      </w:r>
    </w:p>
    <w:p>
      <w:pPr>
        <w:pStyle w:val="BodyText"/>
        <w:spacing w:line="249" w:lineRule="auto"/>
        <w:ind w:left="783" w:right="5962"/>
        <w:rPr>
          <w:rFonts w:ascii="Georgia"/>
        </w:rPr>
      </w:pPr>
      <w:r>
        <w:rPr>
          <w:rFonts w:ascii="Georgia"/>
          <w:w w:val="88"/>
        </w:rPr>
        <w:t>S</w:t>
      </w:r>
      <w:r>
        <w:rPr>
          <w:rFonts w:ascii="Georgia"/>
          <w:w w:val="88"/>
        </w:rPr>
        <w:t>E</w:t>
      </w:r>
      <w:r>
        <w:rPr>
          <w:rFonts w:ascii="Georgia"/>
          <w:w w:val="95"/>
        </w:rPr>
        <w:t>T</w:t>
      </w:r>
      <w:r>
        <w:rPr>
          <w:rFonts w:ascii="Georgia"/>
          <w:w w:val="85"/>
        </w:rPr>
        <w:t>U</w:t>
      </w:r>
      <w:r>
        <w:rPr>
          <w:rFonts w:ascii="Georgia"/>
          <w:w w:val="93"/>
        </w:rPr>
        <w:t>P</w:t>
      </w:r>
      <w:r>
        <w:rPr>
          <w:rFonts w:ascii="Georgia"/>
          <w:w w:val="57"/>
        </w:rPr>
        <w:t>_</w:t>
      </w:r>
      <w:r>
        <w:rPr>
          <w:rFonts w:ascii="Georgia"/>
          <w:w w:val="95"/>
        </w:rPr>
        <w:t>T</w:t>
      </w:r>
      <w:r>
        <w:rPr>
          <w:rFonts w:ascii="Georgia"/>
          <w:w w:val="83"/>
        </w:rPr>
        <w:t>I</w:t>
      </w:r>
      <w:r>
        <w:rPr>
          <w:rFonts w:ascii="Georgia"/>
          <w:w w:val="87"/>
        </w:rPr>
        <w:t>M</w:t>
      </w:r>
      <w:r>
        <w:rPr>
          <w:rFonts w:ascii="Georgia"/>
          <w:w w:val="88"/>
        </w:rPr>
        <w:t>E</w:t>
      </w:r>
      <w:r>
        <w:rPr>
          <w:rFonts w:ascii="Georgia"/>
          <w:w w:val="88"/>
        </w:rPr>
        <w:t>R</w:t>
      </w:r>
      <w:r>
        <w:rPr>
          <w:rFonts w:ascii="Georgia"/>
          <w:w w:val="57"/>
        </w:rPr>
        <w:t>_</w:t>
      </w:r>
      <w:r>
        <w:rPr>
          <w:rFonts w:ascii="Georgia"/>
          <w:w w:val="99"/>
        </w:rPr>
        <w:t>2</w:t>
      </w:r>
      <w:r>
        <w:rPr>
          <w:rFonts w:ascii="Georgia"/>
          <w:w w:val="98"/>
        </w:rPr>
        <w:t>(T</w:t>
      </w:r>
      <w:r>
        <w:rPr>
          <w:rFonts w:ascii="Georgia"/>
          <w:w w:val="99"/>
        </w:rPr>
        <w:t>2</w:t>
      </w:r>
      <w:r>
        <w:rPr>
          <w:rFonts w:ascii="Georgia"/>
          <w:w w:val="57"/>
        </w:rPr>
        <w:t>_</w:t>
      </w:r>
      <w:r>
        <w:rPr>
          <w:rFonts w:ascii="Georgia"/>
          <w:w w:val="86"/>
        </w:rPr>
        <w:t>DI</w:t>
      </w:r>
      <w:r>
        <w:rPr>
          <w:rFonts w:ascii="Georgia"/>
          <w:w w:val="90"/>
        </w:rPr>
        <w:t>V</w:t>
      </w:r>
      <w:r>
        <w:rPr>
          <w:rFonts w:ascii="Georgia"/>
          <w:w w:val="57"/>
        </w:rPr>
        <w:t>_</w:t>
      </w:r>
      <w:r>
        <w:rPr>
          <w:rFonts w:ascii="Georgia"/>
          <w:w w:val="93"/>
        </w:rPr>
        <w:t>B</w:t>
      </w:r>
      <w:r>
        <w:rPr>
          <w:rFonts w:ascii="Georgia"/>
          <w:w w:val="92"/>
        </w:rPr>
        <w:t>Y</w:t>
      </w:r>
      <w:r>
        <w:rPr>
          <w:rFonts w:ascii="Georgia"/>
          <w:w w:val="57"/>
        </w:rPr>
        <w:t>_</w:t>
      </w:r>
      <w:r>
        <w:rPr>
          <w:rFonts w:ascii="Georgia"/>
          <w:w w:val="128"/>
        </w:rPr>
        <w:t>1</w:t>
      </w:r>
      <w:r>
        <w:rPr>
          <w:rFonts w:ascii="Georgia"/>
          <w:w w:val="97"/>
        </w:rPr>
        <w:t>6</w:t>
      </w:r>
      <w:r>
        <w:rPr>
          <w:rFonts w:ascii="Georgia"/>
          <w:w w:val="76"/>
        </w:rPr>
        <w:t>,</w:t>
      </w:r>
      <w:r>
        <w:rPr>
          <w:rFonts w:ascii="Georgia"/>
          <w:w w:val="99"/>
        </w:rPr>
        <w:t>2</w:t>
      </w:r>
      <w:r>
        <w:rPr>
          <w:rFonts w:ascii="Georgia"/>
          <w:w w:val="98"/>
        </w:rPr>
        <w:t>4</w:t>
      </w:r>
      <w:r>
        <w:rPr>
          <w:rFonts w:ascii="Georgia"/>
          <w:w w:val="97"/>
        </w:rPr>
        <w:t>9</w:t>
      </w:r>
      <w:r>
        <w:rPr>
          <w:rFonts w:ascii="Georgia"/>
          <w:w w:val="76"/>
        </w:rPr>
        <w:t>,</w:t>
      </w:r>
      <w:r>
        <w:rPr>
          <w:rFonts w:ascii="Georgia"/>
          <w:w w:val="128"/>
        </w:rPr>
        <w:t>1</w:t>
      </w:r>
      <w:r>
        <w:rPr>
          <w:rFonts w:ascii="Georgia"/>
          <w:w w:val="93"/>
        </w:rPr>
        <w:t>); </w:t>
      </w:r>
      <w:r>
        <w:rPr>
          <w:rFonts w:ascii="Georgia"/>
          <w:w w:val="88"/>
        </w:rPr>
        <w:t>S</w:t>
      </w:r>
      <w:r>
        <w:rPr>
          <w:rFonts w:ascii="Georgia"/>
          <w:w w:val="88"/>
        </w:rPr>
        <w:t>E</w:t>
      </w:r>
      <w:r>
        <w:rPr>
          <w:rFonts w:ascii="Georgia"/>
          <w:w w:val="95"/>
        </w:rPr>
        <w:t>T</w:t>
      </w:r>
      <w:r>
        <w:rPr>
          <w:rFonts w:ascii="Georgia"/>
          <w:w w:val="57"/>
        </w:rPr>
        <w:t>_</w:t>
      </w:r>
      <w:r>
        <w:rPr>
          <w:rFonts w:ascii="Georgia"/>
          <w:w w:val="93"/>
        </w:rPr>
        <w:t>P</w:t>
      </w:r>
      <w:r>
        <w:rPr>
          <w:rFonts w:ascii="Georgia"/>
          <w:w w:val="91"/>
        </w:rPr>
        <w:t>WM</w:t>
      </w:r>
      <w:r>
        <w:rPr>
          <w:rFonts w:ascii="Georgia"/>
          <w:w w:val="128"/>
        </w:rPr>
        <w:t>1</w:t>
      </w:r>
      <w:r>
        <w:rPr>
          <w:rFonts w:ascii="Georgia"/>
          <w:w w:val="57"/>
        </w:rPr>
        <w:t>_</w:t>
      </w:r>
      <w:r>
        <w:rPr>
          <w:rFonts w:ascii="Georgia"/>
          <w:w w:val="86"/>
        </w:rPr>
        <w:t>DU</w:t>
      </w:r>
      <w:r>
        <w:rPr>
          <w:rFonts w:ascii="Georgia"/>
          <w:w w:val="95"/>
        </w:rPr>
        <w:t>T</w:t>
      </w:r>
      <w:r>
        <w:rPr>
          <w:rFonts w:ascii="Georgia"/>
          <w:w w:val="92"/>
        </w:rPr>
        <w:t>Y</w:t>
      </w:r>
      <w:r>
        <w:rPr>
          <w:rFonts w:ascii="Georgia"/>
          <w:w w:val="92"/>
        </w:rPr>
        <w:t>(C</w:t>
      </w:r>
      <w:r>
        <w:rPr>
          <w:rFonts w:ascii="Georgia"/>
          <w:w w:val="92"/>
        </w:rPr>
        <w:t>A</w:t>
      </w:r>
      <w:r>
        <w:rPr>
          <w:rFonts w:ascii="Georgia"/>
          <w:w w:val="93"/>
        </w:rPr>
        <w:t>P</w:t>
      </w:r>
      <w:r>
        <w:rPr>
          <w:rFonts w:ascii="Georgia"/>
          <w:w w:val="88"/>
        </w:rPr>
        <w:t>DO</w:t>
      </w:r>
      <w:r>
        <w:rPr>
          <w:rFonts w:ascii="Georgia"/>
          <w:w w:val="90"/>
        </w:rPr>
        <w:t>*</w:t>
      </w:r>
      <w:r>
        <w:rPr>
          <w:rFonts w:ascii="Georgia"/>
          <w:w w:val="128"/>
        </w:rPr>
        <w:t>1</w:t>
      </w:r>
      <w:r>
        <w:rPr>
          <w:rFonts w:ascii="Georgia"/>
          <w:w w:val="90"/>
        </w:rPr>
        <w:t>0</w:t>
      </w:r>
      <w:r>
        <w:rPr>
          <w:rFonts w:ascii="Georgia"/>
          <w:w w:val="93"/>
        </w:rPr>
        <w:t>); </w:t>
      </w:r>
      <w:r>
        <w:rPr>
          <w:rFonts w:ascii="Georgia"/>
        </w:rPr>
        <w:t>WHILE(TRUE)</w:t>
      </w:r>
    </w:p>
    <w:p>
      <w:pPr>
        <w:pStyle w:val="BodyText"/>
        <w:spacing w:line="267" w:lineRule="exact"/>
        <w:ind w:left="783"/>
        <w:rPr>
          <w:rFonts w:ascii="Georgia"/>
        </w:rPr>
      </w:pPr>
      <w:r>
        <w:rPr>
          <w:rFonts w:ascii="Georgia"/>
          <w:w w:val="90"/>
        </w:rPr>
        <w:t>{</w:t>
      </w:r>
    </w:p>
    <w:p>
      <w:pPr>
        <w:pStyle w:val="BodyText"/>
        <w:spacing w:line="249" w:lineRule="auto" w:before="5"/>
        <w:ind w:left="1349" w:right="6976"/>
        <w:rPr>
          <w:rFonts w:ascii="Georgia"/>
        </w:rPr>
      </w:pPr>
      <w:r>
        <w:rPr>
          <w:rFonts w:ascii="Georgia"/>
          <w:w w:val="90"/>
        </w:rPr>
        <w:t>PHIM_UP(); </w:t>
      </w:r>
      <w:r>
        <w:rPr>
          <w:rFonts w:ascii="Georgia"/>
          <w:w w:val="85"/>
        </w:rPr>
        <w:t>PHIM_DW();</w:t>
      </w:r>
    </w:p>
    <w:p>
      <w:pPr>
        <w:pStyle w:val="BodyText"/>
        <w:spacing w:line="268" w:lineRule="exact"/>
        <w:ind w:left="783"/>
        <w:rPr>
          <w:rFonts w:ascii="Georgia"/>
        </w:rPr>
      </w:pPr>
      <w:r>
        <w:rPr>
          <w:rFonts w:ascii="Georgia"/>
          <w:w w:val="90"/>
        </w:rPr>
        <w:t>}</w:t>
      </w:r>
    </w:p>
    <w:p>
      <w:pPr>
        <w:pStyle w:val="BodyText"/>
        <w:spacing w:before="11"/>
        <w:ind w:left="216"/>
        <w:rPr>
          <w:rFonts w:ascii="Georgia"/>
        </w:rPr>
      </w:pPr>
      <w:r>
        <w:rPr>
          <w:rFonts w:ascii="Georgia"/>
          <w:w w:val="90"/>
        </w:rPr>
        <w:t>}</w:t>
      </w:r>
    </w:p>
    <w:p>
      <w:pPr>
        <w:pStyle w:val="ListParagraph"/>
        <w:numPr>
          <w:ilvl w:val="0"/>
          <w:numId w:val="113"/>
        </w:numPr>
        <w:tabs>
          <w:tab w:pos="784" w:val="left" w:leader="none"/>
        </w:tabs>
        <w:spacing w:line="240" w:lineRule="auto" w:before="85" w:after="0"/>
        <w:ind w:left="783" w:right="0" w:hanging="285"/>
        <w:jc w:val="left"/>
        <w:rPr>
          <w:sz w:val="24"/>
        </w:rPr>
      </w:pPr>
      <w:r>
        <w:rPr>
          <w:sz w:val="24"/>
        </w:rPr>
        <w:t>Giải thích chương</w:t>
      </w:r>
      <w:r>
        <w:rPr>
          <w:spacing w:val="-5"/>
          <w:sz w:val="24"/>
        </w:rPr>
        <w:t> </w:t>
      </w:r>
      <w:r>
        <w:rPr>
          <w:sz w:val="24"/>
        </w:rPr>
        <w:t>trình:</w:t>
      </w:r>
    </w:p>
    <w:p>
      <w:pPr>
        <w:pStyle w:val="BodyText"/>
        <w:spacing w:before="54"/>
        <w:ind w:left="783"/>
      </w:pPr>
      <w:r>
        <w:rPr/>
        <w:t>Chương trình chính thực hiện các yêu cầu:</w:t>
      </w:r>
    </w:p>
    <w:p>
      <w:pPr>
        <w:pStyle w:val="BodyText"/>
        <w:spacing w:line="292" w:lineRule="auto" w:before="61"/>
        <w:ind w:left="783" w:right="3465"/>
      </w:pPr>
      <w:r>
        <w:rPr/>
        <w:t>Khởi tạo các port, PWM, Timer2 và tốc độ theo số cấp ban đầu là 0. Vòng lặp while thực hiện kiểm tra nhấn phím UP và DW.</w:t>
      </w:r>
    </w:p>
    <w:p>
      <w:pPr>
        <w:pStyle w:val="BodyText"/>
        <w:spacing w:line="232" w:lineRule="auto" w:before="10"/>
        <w:ind w:left="216" w:right="372" w:firstLine="566"/>
      </w:pPr>
      <w:r>
        <w:rPr/>
        <w:t>Chương trình con phím UP kiểm tra nếu có nhấn thì tiến hành chống dội và kiểm tra nếu chưa bằng cấp 10 thì tăng cấp độ lên 1, cập nhật tốc độ mới, xuất ra port để biết cấp tốc độ đang thực hiện.</w:t>
      </w:r>
    </w:p>
    <w:p>
      <w:pPr>
        <w:pStyle w:val="BodyText"/>
        <w:spacing w:before="68"/>
        <w:ind w:left="216" w:right="219" w:firstLine="566"/>
      </w:pPr>
      <w:r>
        <w:rPr/>
        <w:pict>
          <v:shape style="position:absolute;margin-left:65.304001pt;margin-top:37.913128pt;width:524.15pt;height:30pt;mso-position-horizontal-relative:page;mso-position-vertical-relative:paragraph;z-index:-15022080;mso-wrap-distance-left:0;mso-wrap-distance-right:0" type="#_x0000_t202" filled="true" fillcolor="#f1dbdb" stroked="true" strokeweight=".47998pt" strokecolor="#000000">
            <v:textbox inset="0,0,0,0">
              <w:txbxContent>
                <w:p>
                  <w:pPr>
                    <w:pStyle w:val="BodyText"/>
                    <w:tabs>
                      <w:tab w:pos="1666" w:val="left" w:leader="none"/>
                    </w:tabs>
                    <w:spacing w:line="237" w:lineRule="auto" w:before="13"/>
                    <w:ind w:left="1666" w:right="157" w:hanging="1561"/>
                  </w:pPr>
                  <w:r>
                    <w:rPr>
                      <w:b/>
                      <w:i/>
                    </w:rPr>
                    <w:t>Bài tập</w:t>
                  </w:r>
                  <w:r>
                    <w:rPr>
                      <w:b/>
                      <w:i/>
                      <w:spacing w:val="1"/>
                    </w:rPr>
                    <w:t> </w:t>
                  </w:r>
                  <w:r>
                    <w:rPr>
                      <w:b/>
                      <w:i/>
                    </w:rPr>
                    <w:t>10-1:</w:t>
                    <w:tab/>
                  </w:r>
                  <w:r>
                    <w:rPr/>
                    <w:t>Hãy thiết kế mạch </w:t>
                  </w:r>
                  <w:r>
                    <w:rPr>
                      <w:spacing w:val="-3"/>
                    </w:rPr>
                    <w:t>và </w:t>
                  </w:r>
                  <w:r>
                    <w:rPr/>
                    <w:t>viết chương trình giống bài 10-2 nhưng không hiển thị cấp </w:t>
                  </w:r>
                  <w:r>
                    <w:rPr>
                      <w:spacing w:val="3"/>
                    </w:rPr>
                    <w:t>tốc </w:t>
                  </w:r>
                  <w:r>
                    <w:rPr>
                      <w:spacing w:val="-3"/>
                    </w:rPr>
                    <w:t>độ </w:t>
                  </w:r>
                  <w:r>
                    <w:rPr/>
                    <w:t>ở led đơn </w:t>
                  </w:r>
                  <w:r>
                    <w:rPr>
                      <w:spacing w:val="-3"/>
                    </w:rPr>
                    <w:t>mà </w:t>
                  </w:r>
                  <w:r>
                    <w:rPr/>
                    <w:t>hiển thị ở 2 </w:t>
                  </w:r>
                  <w:r>
                    <w:rPr>
                      <w:spacing w:val="-4"/>
                    </w:rPr>
                    <w:t>led </w:t>
                  </w:r>
                  <w:r>
                    <w:rPr/>
                    <w:t>7 đoạn </w:t>
                  </w:r>
                  <w:r>
                    <w:rPr>
                      <w:spacing w:val="-3"/>
                    </w:rPr>
                    <w:t>và </w:t>
                  </w:r>
                  <w:r>
                    <w:rPr/>
                    <w:t>có thêm 1 nút Stop khi nhấn thì tắt</w:t>
                  </w:r>
                  <w:r>
                    <w:rPr>
                      <w:spacing w:val="7"/>
                    </w:rPr>
                    <w:t> </w:t>
                  </w:r>
                  <w:r>
                    <w:rPr>
                      <w:spacing w:val="-3"/>
                    </w:rPr>
                    <w:t>led.</w:t>
                  </w:r>
                </w:p>
              </w:txbxContent>
            </v:textbox>
            <v:fill type="solid"/>
            <v:stroke dashstyle="solid"/>
            <w10:wrap type="topAndBottom"/>
          </v:shape>
        </w:pict>
      </w:r>
      <w:r>
        <w:rPr/>
        <w:t>Chương trình con phím DW kiểm tra nếu có nhấn thì tiến hành chống dội và kiểm tra nếu chưa bằng cấp 0 thì giảm bớt 1 cấp độ, cập nhật tốc độ mới, xuất ra port để biết cấp tốc độ đang thực hiện.</w:t>
      </w:r>
    </w:p>
    <w:p>
      <w:pPr>
        <w:spacing w:after="0"/>
        <w:sectPr>
          <w:pgSz w:w="12240" w:h="16280"/>
          <w:pgMar w:header="313" w:footer="472" w:top="600" w:bottom="660" w:left="1200" w:right="220"/>
        </w:sectPr>
      </w:pPr>
    </w:p>
    <w:p>
      <w:pPr>
        <w:pStyle w:val="BodyText"/>
        <w:rPr>
          <w:sz w:val="20"/>
        </w:rPr>
      </w:pPr>
      <w:r>
        <w:rPr/>
        <w:pict>
          <v:group style="position:absolute;margin-left:65.064003pt;margin-top:14.159976pt;width:524.6pt;height:127.05pt;mso-position-horizontal-relative:page;mso-position-vertical-relative:page;z-index:-29002752" coordorigin="1301,283" coordsize="10492,2541">
            <v:shape style="position:absolute;left:1301;top:283;width:10492;height:365" coordorigin="1301,283" coordsize="10492,365" path="m11783,638l1311,638,1311,648,11783,648,11783,638xm11783,283l1311,283,1301,283,1301,293,1311,293,11783,293,11783,283xm11793,283l11784,283,11784,293,11793,293,11793,283xe" filled="true" fillcolor="#000000" stroked="false">
              <v:path arrowok="t"/>
              <v:fill type="solid"/>
            </v:shape>
            <v:rect style="position:absolute;left:1310;top:662;width:10473;height:294" filled="true" fillcolor="#dbe4f0" stroked="false">
              <v:fill type="solid"/>
            </v:rect>
            <v:rect style="position:absolute;left:1310;top:652;width:10473;height:10" filled="true" fillcolor="#000000" stroked="false">
              <v:fill type="solid"/>
            </v:rect>
            <v:shape style="position:absolute;left:1310;top:955;width:10473;height:1859" coordorigin="1311,956" coordsize="10473,1859" path="m11783,2117l1311,2117,1311,2454,1311,2814,11783,2814,11783,2454,11783,2117xm11783,1508l1311,1508,1311,1844,1311,2117,11783,2117,11783,1844,11783,1508xm11783,956l1311,956,1311,1229,1311,1508,11783,1508,11783,1229,11783,956xe" filled="true" fillcolor="#dbe4f0" stroked="false">
              <v:path arrowok="t"/>
              <v:fill type="solid"/>
            </v:shape>
            <v:shape style="position:absolute;left:1301;top:292;width:10492;height:2531" coordorigin="1301,293" coordsize="10492,2531" path="m11783,2814l1311,2814,1311,293,1301,293,1301,2823,1311,2823,11783,2823,11783,2814xm11793,293l11784,293,11784,2823,11793,2823,11793,293xe" filled="true" fillcolor="#000000" stroked="false">
              <v:path arrowok="t"/>
              <v:fill type="solid"/>
            </v:shape>
            <v:shape style="position:absolute;left:2977;top:684;width:8719;height:2100" type="#_x0000_t202" filled="false" stroked="false">
              <v:textbox inset="0,0,0,0">
                <w:txbxContent>
                  <w:p>
                    <w:pPr>
                      <w:spacing w:line="237" w:lineRule="auto" w:before="0"/>
                      <w:ind w:left="0" w:right="18" w:firstLine="0"/>
                      <w:jc w:val="both"/>
                      <w:rPr>
                        <w:sz w:val="24"/>
                      </w:rPr>
                    </w:pPr>
                    <w:r>
                      <w:rPr>
                        <w:sz w:val="24"/>
                      </w:rPr>
                      <w:t>Sử dụng PWM của PIC 16F887 để điều khiển thay </w:t>
                    </w:r>
                    <w:r>
                      <w:rPr>
                        <w:spacing w:val="3"/>
                        <w:sz w:val="24"/>
                      </w:rPr>
                      <w:t>đổi tốc </w:t>
                    </w:r>
                    <w:r>
                      <w:rPr>
                        <w:spacing w:val="-3"/>
                        <w:sz w:val="24"/>
                      </w:rPr>
                      <w:t>độ </w:t>
                    </w:r>
                    <w:r>
                      <w:rPr>
                        <w:sz w:val="24"/>
                      </w:rPr>
                      <w:t>động cơ DC. Cho tần số </w:t>
                    </w:r>
                    <w:r>
                      <w:rPr>
                        <w:spacing w:val="2"/>
                        <w:sz w:val="24"/>
                      </w:rPr>
                      <w:t>tụ </w:t>
                    </w:r>
                    <w:r>
                      <w:rPr>
                        <w:sz w:val="24"/>
                      </w:rPr>
                      <w:t>thạch anh </w:t>
                    </w:r>
                    <w:r>
                      <w:rPr>
                        <w:spacing w:val="-3"/>
                        <w:sz w:val="24"/>
                      </w:rPr>
                      <w:t>là </w:t>
                    </w:r>
                    <w:r>
                      <w:rPr>
                        <w:sz w:val="24"/>
                      </w:rPr>
                      <w:t>20MHz. Cho chu kỳ PWM </w:t>
                    </w:r>
                    <w:r>
                      <w:rPr>
                        <w:spacing w:val="-3"/>
                        <w:sz w:val="24"/>
                      </w:rPr>
                      <w:t>là </w:t>
                    </w:r>
                    <w:r>
                      <w:rPr>
                        <w:sz w:val="24"/>
                      </w:rPr>
                      <w:t>0,8ms. Động cơ dùng nguồn 24V DC, dòng  </w:t>
                    </w:r>
                    <w:r>
                      <w:rPr>
                        <w:spacing w:val="-4"/>
                        <w:sz w:val="24"/>
                      </w:rPr>
                      <w:t>3A.</w:t>
                    </w:r>
                  </w:p>
                  <w:p>
                    <w:pPr>
                      <w:spacing w:line="242" w:lineRule="auto" w:before="53"/>
                      <w:ind w:left="0" w:right="0" w:firstLine="0"/>
                      <w:jc w:val="left"/>
                      <w:rPr>
                        <w:sz w:val="24"/>
                      </w:rPr>
                    </w:pPr>
                    <w:r>
                      <w:rPr>
                        <w:sz w:val="24"/>
                      </w:rPr>
                      <w:t>Hãy tính toán các thông số và viết chương trình điều khiển led thay đổi độ sáng 10 cấp bằng 2 nút nhấn UP và DW. Nút Stop khi nhấn thì động cơ ngừng, không tính cấp độ 0.</w:t>
                    </w:r>
                  </w:p>
                  <w:p>
                    <w:pPr>
                      <w:spacing w:before="53"/>
                      <w:ind w:left="0" w:right="0" w:firstLine="0"/>
                      <w:jc w:val="left"/>
                      <w:rPr>
                        <w:sz w:val="24"/>
                      </w:rPr>
                    </w:pPr>
                    <w:r>
                      <w:rPr>
                        <w:sz w:val="24"/>
                      </w:rPr>
                      <w:t>Hiển thị cấp độ trên LCD.</w:t>
                    </w:r>
                  </w:p>
                  <w:p>
                    <w:pPr>
                      <w:spacing w:before="65"/>
                      <w:ind w:left="0" w:right="0" w:firstLine="0"/>
                      <w:jc w:val="left"/>
                      <w:rPr>
                        <w:sz w:val="24"/>
                      </w:rPr>
                    </w:pPr>
                    <w:r>
                      <w:rPr>
                        <w:sz w:val="24"/>
                      </w:rPr>
                      <w:t>Giá trị thay đổi cho 1 cấp là 100.</w:t>
                    </w:r>
                  </w:p>
                </w:txbxContent>
              </v:textbox>
              <w10:wrap type="none"/>
            </v:shape>
            <v:shape style="position:absolute;left:1416;top:684;width:951;height:266" type="#_x0000_t202" filled="false" stroked="false">
              <v:textbox inset="0,0,0,0">
                <w:txbxContent>
                  <w:p>
                    <w:pPr>
                      <w:spacing w:line="266" w:lineRule="exact" w:before="0"/>
                      <w:ind w:left="0" w:right="0" w:firstLine="0"/>
                      <w:jc w:val="left"/>
                      <w:rPr>
                        <w:b/>
                        <w:i/>
                        <w:sz w:val="24"/>
                      </w:rPr>
                    </w:pPr>
                    <w:r>
                      <w:rPr>
                        <w:b/>
                        <w:i/>
                        <w:sz w:val="24"/>
                      </w:rPr>
                      <w:t>Bài 10-3:</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7"/>
        </w:rPr>
      </w:pPr>
    </w:p>
    <w:p>
      <w:pPr>
        <w:pStyle w:val="ListParagraph"/>
        <w:numPr>
          <w:ilvl w:val="0"/>
          <w:numId w:val="113"/>
        </w:numPr>
        <w:tabs>
          <w:tab w:pos="784" w:val="left" w:leader="none"/>
        </w:tabs>
        <w:spacing w:line="240" w:lineRule="auto" w:before="101" w:after="0"/>
        <w:ind w:left="783" w:right="0" w:hanging="285"/>
        <w:jc w:val="left"/>
        <w:rPr>
          <w:sz w:val="24"/>
        </w:rPr>
      </w:pPr>
      <w:r>
        <w:rPr>
          <w:sz w:val="24"/>
        </w:rPr>
        <w:t>Tính toán: </w:t>
      </w:r>
      <w:r>
        <w:rPr>
          <w:spacing w:val="-3"/>
          <w:sz w:val="24"/>
        </w:rPr>
        <w:t>giống </w:t>
      </w:r>
      <w:r>
        <w:rPr>
          <w:sz w:val="24"/>
        </w:rPr>
        <w:t>bài</w:t>
      </w:r>
      <w:r>
        <w:rPr>
          <w:spacing w:val="1"/>
          <w:sz w:val="24"/>
        </w:rPr>
        <w:t> </w:t>
      </w:r>
      <w:r>
        <w:rPr>
          <w:sz w:val="24"/>
        </w:rPr>
        <w:t>10-1</w:t>
      </w:r>
    </w:p>
    <w:p>
      <w:pPr>
        <w:pStyle w:val="ListParagraph"/>
        <w:numPr>
          <w:ilvl w:val="0"/>
          <w:numId w:val="113"/>
        </w:numPr>
        <w:tabs>
          <w:tab w:pos="784" w:val="left" w:leader="none"/>
        </w:tabs>
        <w:spacing w:line="240" w:lineRule="auto" w:before="118" w:after="0"/>
        <w:ind w:left="783" w:right="0" w:hanging="285"/>
        <w:jc w:val="left"/>
        <w:rPr>
          <w:sz w:val="24"/>
        </w:rPr>
      </w:pPr>
      <w:r>
        <w:rPr>
          <w:sz w:val="24"/>
        </w:rPr>
        <w:t>Mạch điều</w:t>
      </w:r>
      <w:r>
        <w:rPr>
          <w:spacing w:val="-2"/>
          <w:sz w:val="24"/>
        </w:rPr>
        <w:t> </w:t>
      </w:r>
      <w:r>
        <w:rPr>
          <w:sz w:val="24"/>
        </w:rPr>
        <w:t>khiển:</w:t>
      </w:r>
    </w:p>
    <w:p>
      <w:pPr>
        <w:pStyle w:val="BodyText"/>
        <w:spacing w:before="6"/>
        <w:rPr>
          <w:sz w:val="11"/>
        </w:rPr>
      </w:pPr>
      <w:r>
        <w:rPr/>
        <w:drawing>
          <wp:anchor distT="0" distB="0" distL="0" distR="0" allowOverlap="1" layoutInCell="1" locked="0" behindDoc="0" simplePos="0" relativeHeight="1382">
            <wp:simplePos x="0" y="0"/>
            <wp:positionH relativeFrom="page">
              <wp:posOffset>1279195</wp:posOffset>
            </wp:positionH>
            <wp:positionV relativeFrom="paragraph">
              <wp:posOffset>109170</wp:posOffset>
            </wp:positionV>
            <wp:extent cx="5739437" cy="3103435"/>
            <wp:effectExtent l="0" t="0" r="0" b="0"/>
            <wp:wrapTopAndBottom/>
            <wp:docPr id="303" name="image857.png"/>
            <wp:cNvGraphicFramePr>
              <a:graphicFrameLocks noChangeAspect="1"/>
            </wp:cNvGraphicFramePr>
            <a:graphic>
              <a:graphicData uri="http://schemas.openxmlformats.org/drawingml/2006/picture">
                <pic:pic>
                  <pic:nvPicPr>
                    <pic:cNvPr id="304" name="image857.png"/>
                    <pic:cNvPicPr/>
                  </pic:nvPicPr>
                  <pic:blipFill>
                    <a:blip r:embed="rId1076" cstate="print"/>
                    <a:stretch>
                      <a:fillRect/>
                    </a:stretch>
                  </pic:blipFill>
                  <pic:spPr>
                    <a:xfrm>
                      <a:off x="0" y="0"/>
                      <a:ext cx="5739437" cy="3103435"/>
                    </a:xfrm>
                    <a:prstGeom prst="rect">
                      <a:avLst/>
                    </a:prstGeom>
                  </pic:spPr>
                </pic:pic>
              </a:graphicData>
            </a:graphic>
          </wp:anchor>
        </w:drawing>
      </w:r>
    </w:p>
    <w:p>
      <w:pPr>
        <w:spacing w:before="167"/>
        <w:ind w:left="2218" w:right="0" w:firstLine="0"/>
        <w:jc w:val="left"/>
        <w:rPr>
          <w:i/>
          <w:sz w:val="24"/>
        </w:rPr>
      </w:pPr>
      <w:r>
        <w:rPr>
          <w:i/>
          <w:sz w:val="24"/>
        </w:rPr>
        <w:t>Hình 10-8: Mạch điều khiển thay đổi tốc độ động cơ dùng PWM.</w:t>
      </w:r>
    </w:p>
    <w:p>
      <w:pPr>
        <w:pStyle w:val="BodyText"/>
        <w:spacing w:line="232" w:lineRule="auto" w:before="71"/>
        <w:ind w:left="216" w:right="372" w:firstLine="566"/>
      </w:pPr>
      <w:r>
        <w:rPr/>
        <w:t>Đề bài yêu cầu điều khiển động cơ DC dùng nguồn 24V DC và dòng là 3A thì ta phải dùng them mạch giao tiếp công suất mới đủ dòng và áp điều khiển động cơ.</w:t>
      </w:r>
    </w:p>
    <w:p>
      <w:pPr>
        <w:pStyle w:val="BodyText"/>
        <w:spacing w:line="237" w:lineRule="auto" w:before="70"/>
        <w:ind w:left="216" w:right="372" w:firstLine="566"/>
      </w:pPr>
      <w:r>
        <w:rPr/>
        <w:t>Có rất nhiều IC giao tiếp nhưng trong tài liệu này chọn 1 IC khá phổ biến là L298 có thể điều khiển áp lên đến 48V DC và dòng tổng lên đến 4A – theo datasheet.</w:t>
      </w:r>
    </w:p>
    <w:p>
      <w:pPr>
        <w:pStyle w:val="BodyText"/>
        <w:spacing w:before="62"/>
        <w:ind w:left="783"/>
      </w:pPr>
      <w:r>
        <w:rPr/>
        <w:t>Bên trong L298 có 2 mạch điều khiển nên có thể điều khiển được 2 động cơ, mỗi động cơ 2A.</w:t>
      </w:r>
    </w:p>
    <w:p>
      <w:pPr>
        <w:pStyle w:val="BodyText"/>
        <w:spacing w:line="232" w:lineRule="auto" w:before="71"/>
        <w:ind w:left="216" w:right="372" w:firstLine="566"/>
      </w:pPr>
      <w:r>
        <w:rPr/>
        <w:t>Trong sơ đồ mạch ở trên thì 2 mạch điều khiển mắc song song nên mới có khả năng cấp dòng 3A cho động cơ.</w:t>
      </w:r>
    </w:p>
    <w:p>
      <w:pPr>
        <w:pStyle w:val="BodyText"/>
        <w:spacing w:before="63"/>
        <w:ind w:left="783"/>
      </w:pPr>
      <w:r>
        <w:rPr/>
        <w:t>Có 5 tín hiệu điều khiển nhưng do mắc song song 2 mạch công suất nên chỉ còn 3.</w:t>
      </w:r>
    </w:p>
    <w:p>
      <w:pPr>
        <w:pStyle w:val="BodyText"/>
        <w:spacing w:before="65"/>
        <w:ind w:left="216" w:right="372" w:firstLine="566"/>
      </w:pPr>
      <w:r>
        <w:rPr/>
        <w:t>Tín hiệu cho phép ENA: khi ở mức 0 thì không cho phép bất chấp 2 tín hiệu còn lại, mức 1 thì cho phép động cơ quay tuỳ thuộc vào 2 tín hiệu còn lại.</w:t>
      </w:r>
    </w:p>
    <w:p>
      <w:pPr>
        <w:pStyle w:val="BodyText"/>
        <w:spacing w:before="63"/>
        <w:ind w:left="783"/>
      </w:pPr>
      <w:r>
        <w:rPr/>
        <w:t>Bảng 10-1: Các trạng thái điều khiển động cơ DC:</w:t>
      </w:r>
    </w:p>
    <w:p>
      <w:pPr>
        <w:pStyle w:val="BodyText"/>
        <w:spacing w:before="7" w:after="1"/>
      </w:pPr>
    </w:p>
    <w:tbl>
      <w:tblPr>
        <w:tblW w:w="0" w:type="auto"/>
        <w:jc w:val="left"/>
        <w:tblInd w:w="2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9"/>
        <w:gridCol w:w="711"/>
        <w:gridCol w:w="787"/>
        <w:gridCol w:w="792"/>
        <w:gridCol w:w="2823"/>
      </w:tblGrid>
      <w:tr>
        <w:trPr>
          <w:trHeight w:val="273" w:hRule="atLeast"/>
        </w:trPr>
        <w:tc>
          <w:tcPr>
            <w:tcW w:w="509" w:type="dxa"/>
          </w:tcPr>
          <w:p>
            <w:pPr>
              <w:pStyle w:val="TableParagraph"/>
              <w:spacing w:line="253" w:lineRule="exact"/>
              <w:ind w:left="110"/>
              <w:rPr>
                <w:sz w:val="24"/>
              </w:rPr>
            </w:pPr>
            <w:r>
              <w:rPr>
                <w:sz w:val="24"/>
              </w:rPr>
              <w:t>TT</w:t>
            </w:r>
          </w:p>
        </w:tc>
        <w:tc>
          <w:tcPr>
            <w:tcW w:w="711" w:type="dxa"/>
          </w:tcPr>
          <w:p>
            <w:pPr>
              <w:pStyle w:val="TableParagraph"/>
              <w:spacing w:line="253" w:lineRule="exact"/>
              <w:ind w:left="110"/>
              <w:rPr>
                <w:sz w:val="24"/>
              </w:rPr>
            </w:pPr>
            <w:r>
              <w:rPr>
                <w:sz w:val="24"/>
              </w:rPr>
              <w:t>ENA</w:t>
            </w:r>
          </w:p>
        </w:tc>
        <w:tc>
          <w:tcPr>
            <w:tcW w:w="787" w:type="dxa"/>
          </w:tcPr>
          <w:p>
            <w:pPr>
              <w:pStyle w:val="TableParagraph"/>
              <w:spacing w:line="253" w:lineRule="exact"/>
              <w:ind w:left="110"/>
              <w:rPr>
                <w:sz w:val="24"/>
              </w:rPr>
            </w:pPr>
            <w:r>
              <w:rPr>
                <w:sz w:val="24"/>
              </w:rPr>
              <w:t>CCP1</w:t>
            </w:r>
          </w:p>
        </w:tc>
        <w:tc>
          <w:tcPr>
            <w:tcW w:w="792" w:type="dxa"/>
          </w:tcPr>
          <w:p>
            <w:pPr>
              <w:pStyle w:val="TableParagraph"/>
              <w:spacing w:line="253" w:lineRule="exact"/>
              <w:ind w:left="110"/>
              <w:rPr>
                <w:sz w:val="24"/>
              </w:rPr>
            </w:pPr>
            <w:r>
              <w:rPr>
                <w:sz w:val="24"/>
              </w:rPr>
              <w:t>CCP2</w:t>
            </w:r>
          </w:p>
        </w:tc>
        <w:tc>
          <w:tcPr>
            <w:tcW w:w="2823" w:type="dxa"/>
          </w:tcPr>
          <w:p>
            <w:pPr>
              <w:pStyle w:val="TableParagraph"/>
              <w:spacing w:line="253" w:lineRule="exact"/>
              <w:ind w:left="110"/>
              <w:rPr>
                <w:sz w:val="24"/>
              </w:rPr>
            </w:pPr>
            <w:r>
              <w:rPr>
                <w:sz w:val="24"/>
              </w:rPr>
              <w:t>TRẠNG THÁI ĐỘNG CƠ</w:t>
            </w:r>
          </w:p>
        </w:tc>
      </w:tr>
      <w:tr>
        <w:trPr>
          <w:trHeight w:val="277" w:hRule="atLeast"/>
        </w:trPr>
        <w:tc>
          <w:tcPr>
            <w:tcW w:w="509" w:type="dxa"/>
          </w:tcPr>
          <w:p>
            <w:pPr>
              <w:pStyle w:val="TableParagraph"/>
              <w:spacing w:line="258" w:lineRule="exact"/>
              <w:ind w:left="110"/>
              <w:rPr>
                <w:sz w:val="24"/>
              </w:rPr>
            </w:pPr>
            <w:r>
              <w:rPr>
                <w:sz w:val="24"/>
              </w:rPr>
              <w:t>1</w:t>
            </w:r>
          </w:p>
        </w:tc>
        <w:tc>
          <w:tcPr>
            <w:tcW w:w="711" w:type="dxa"/>
          </w:tcPr>
          <w:p>
            <w:pPr>
              <w:pStyle w:val="TableParagraph"/>
              <w:spacing w:line="258" w:lineRule="exact"/>
              <w:ind w:left="110"/>
              <w:rPr>
                <w:sz w:val="24"/>
              </w:rPr>
            </w:pPr>
            <w:r>
              <w:rPr>
                <w:sz w:val="24"/>
              </w:rPr>
              <w:t>0</w:t>
            </w:r>
          </w:p>
        </w:tc>
        <w:tc>
          <w:tcPr>
            <w:tcW w:w="787" w:type="dxa"/>
          </w:tcPr>
          <w:p>
            <w:pPr>
              <w:pStyle w:val="TableParagraph"/>
              <w:spacing w:line="258" w:lineRule="exact"/>
              <w:ind w:left="110"/>
              <w:rPr>
                <w:sz w:val="24"/>
              </w:rPr>
            </w:pPr>
            <w:r>
              <w:rPr>
                <w:w w:val="99"/>
                <w:sz w:val="24"/>
              </w:rPr>
              <w:t>X</w:t>
            </w:r>
          </w:p>
        </w:tc>
        <w:tc>
          <w:tcPr>
            <w:tcW w:w="792" w:type="dxa"/>
          </w:tcPr>
          <w:p>
            <w:pPr>
              <w:pStyle w:val="TableParagraph"/>
              <w:spacing w:line="258" w:lineRule="exact"/>
              <w:ind w:left="110"/>
              <w:rPr>
                <w:sz w:val="24"/>
              </w:rPr>
            </w:pPr>
            <w:r>
              <w:rPr>
                <w:w w:val="99"/>
                <w:sz w:val="24"/>
              </w:rPr>
              <w:t>X</w:t>
            </w:r>
          </w:p>
        </w:tc>
        <w:tc>
          <w:tcPr>
            <w:tcW w:w="2823" w:type="dxa"/>
          </w:tcPr>
          <w:p>
            <w:pPr>
              <w:pStyle w:val="TableParagraph"/>
              <w:spacing w:line="258" w:lineRule="exact"/>
              <w:ind w:left="110"/>
              <w:rPr>
                <w:sz w:val="24"/>
              </w:rPr>
            </w:pPr>
            <w:r>
              <w:rPr>
                <w:sz w:val="24"/>
              </w:rPr>
              <w:t>NGỪNG</w:t>
            </w:r>
          </w:p>
        </w:tc>
      </w:tr>
      <w:tr>
        <w:trPr>
          <w:trHeight w:val="273" w:hRule="atLeast"/>
        </w:trPr>
        <w:tc>
          <w:tcPr>
            <w:tcW w:w="509" w:type="dxa"/>
          </w:tcPr>
          <w:p>
            <w:pPr>
              <w:pStyle w:val="TableParagraph"/>
              <w:spacing w:line="254" w:lineRule="exact"/>
              <w:ind w:left="110"/>
              <w:rPr>
                <w:sz w:val="24"/>
              </w:rPr>
            </w:pPr>
            <w:r>
              <w:rPr>
                <w:sz w:val="24"/>
              </w:rPr>
              <w:t>2</w:t>
            </w:r>
          </w:p>
        </w:tc>
        <w:tc>
          <w:tcPr>
            <w:tcW w:w="711" w:type="dxa"/>
          </w:tcPr>
          <w:p>
            <w:pPr>
              <w:pStyle w:val="TableParagraph"/>
              <w:spacing w:line="254" w:lineRule="exact"/>
              <w:ind w:left="110"/>
              <w:rPr>
                <w:sz w:val="24"/>
              </w:rPr>
            </w:pPr>
            <w:r>
              <w:rPr>
                <w:sz w:val="24"/>
              </w:rPr>
              <w:t>1</w:t>
            </w:r>
          </w:p>
        </w:tc>
        <w:tc>
          <w:tcPr>
            <w:tcW w:w="787" w:type="dxa"/>
          </w:tcPr>
          <w:p>
            <w:pPr>
              <w:pStyle w:val="TableParagraph"/>
              <w:spacing w:line="254" w:lineRule="exact"/>
              <w:ind w:left="110"/>
              <w:rPr>
                <w:sz w:val="24"/>
              </w:rPr>
            </w:pPr>
            <w:r>
              <w:rPr>
                <w:sz w:val="24"/>
              </w:rPr>
              <w:t>0</w:t>
            </w:r>
          </w:p>
        </w:tc>
        <w:tc>
          <w:tcPr>
            <w:tcW w:w="792" w:type="dxa"/>
          </w:tcPr>
          <w:p>
            <w:pPr>
              <w:pStyle w:val="TableParagraph"/>
              <w:spacing w:line="254" w:lineRule="exact"/>
              <w:ind w:left="110"/>
              <w:rPr>
                <w:sz w:val="24"/>
              </w:rPr>
            </w:pPr>
            <w:r>
              <w:rPr>
                <w:sz w:val="24"/>
              </w:rPr>
              <w:t>0</w:t>
            </w:r>
          </w:p>
        </w:tc>
        <w:tc>
          <w:tcPr>
            <w:tcW w:w="2823" w:type="dxa"/>
          </w:tcPr>
          <w:p>
            <w:pPr>
              <w:pStyle w:val="TableParagraph"/>
              <w:spacing w:line="254" w:lineRule="exact"/>
              <w:ind w:left="110"/>
              <w:rPr>
                <w:sz w:val="24"/>
              </w:rPr>
            </w:pPr>
            <w:r>
              <w:rPr>
                <w:sz w:val="24"/>
              </w:rPr>
              <w:t>NGỪNG</w:t>
            </w:r>
          </w:p>
        </w:tc>
      </w:tr>
      <w:tr>
        <w:trPr>
          <w:trHeight w:val="277" w:hRule="atLeast"/>
        </w:trPr>
        <w:tc>
          <w:tcPr>
            <w:tcW w:w="509" w:type="dxa"/>
          </w:tcPr>
          <w:p>
            <w:pPr>
              <w:pStyle w:val="TableParagraph"/>
              <w:spacing w:line="258" w:lineRule="exact"/>
              <w:ind w:left="110"/>
              <w:rPr>
                <w:sz w:val="24"/>
              </w:rPr>
            </w:pPr>
            <w:r>
              <w:rPr>
                <w:sz w:val="24"/>
              </w:rPr>
              <w:t>3</w:t>
            </w:r>
          </w:p>
        </w:tc>
        <w:tc>
          <w:tcPr>
            <w:tcW w:w="711" w:type="dxa"/>
          </w:tcPr>
          <w:p>
            <w:pPr>
              <w:pStyle w:val="TableParagraph"/>
              <w:spacing w:line="258" w:lineRule="exact"/>
              <w:ind w:left="110"/>
              <w:rPr>
                <w:sz w:val="24"/>
              </w:rPr>
            </w:pPr>
            <w:r>
              <w:rPr>
                <w:sz w:val="24"/>
              </w:rPr>
              <w:t>1</w:t>
            </w:r>
          </w:p>
        </w:tc>
        <w:tc>
          <w:tcPr>
            <w:tcW w:w="787" w:type="dxa"/>
          </w:tcPr>
          <w:p>
            <w:pPr>
              <w:pStyle w:val="TableParagraph"/>
              <w:spacing w:line="258" w:lineRule="exact"/>
              <w:ind w:left="110"/>
              <w:rPr>
                <w:sz w:val="24"/>
              </w:rPr>
            </w:pPr>
            <w:r>
              <w:rPr>
                <w:sz w:val="24"/>
              </w:rPr>
              <w:t>1</w:t>
            </w:r>
          </w:p>
        </w:tc>
        <w:tc>
          <w:tcPr>
            <w:tcW w:w="792" w:type="dxa"/>
          </w:tcPr>
          <w:p>
            <w:pPr>
              <w:pStyle w:val="TableParagraph"/>
              <w:spacing w:line="258" w:lineRule="exact"/>
              <w:ind w:left="110"/>
              <w:rPr>
                <w:sz w:val="24"/>
              </w:rPr>
            </w:pPr>
            <w:r>
              <w:rPr>
                <w:sz w:val="24"/>
              </w:rPr>
              <w:t>1</w:t>
            </w:r>
          </w:p>
        </w:tc>
        <w:tc>
          <w:tcPr>
            <w:tcW w:w="2823" w:type="dxa"/>
          </w:tcPr>
          <w:p>
            <w:pPr>
              <w:pStyle w:val="TableParagraph"/>
              <w:spacing w:line="258" w:lineRule="exact"/>
              <w:ind w:left="110"/>
              <w:rPr>
                <w:sz w:val="24"/>
              </w:rPr>
            </w:pPr>
            <w:r>
              <w:rPr>
                <w:sz w:val="24"/>
              </w:rPr>
              <w:t>NGỪNG</w:t>
            </w:r>
          </w:p>
        </w:tc>
      </w:tr>
      <w:tr>
        <w:trPr>
          <w:trHeight w:val="277" w:hRule="atLeast"/>
        </w:trPr>
        <w:tc>
          <w:tcPr>
            <w:tcW w:w="509" w:type="dxa"/>
          </w:tcPr>
          <w:p>
            <w:pPr>
              <w:pStyle w:val="TableParagraph"/>
              <w:spacing w:line="258" w:lineRule="exact"/>
              <w:ind w:left="110"/>
              <w:rPr>
                <w:sz w:val="24"/>
              </w:rPr>
            </w:pPr>
            <w:r>
              <w:rPr>
                <w:sz w:val="24"/>
              </w:rPr>
              <w:t>4</w:t>
            </w:r>
          </w:p>
        </w:tc>
        <w:tc>
          <w:tcPr>
            <w:tcW w:w="711" w:type="dxa"/>
          </w:tcPr>
          <w:p>
            <w:pPr>
              <w:pStyle w:val="TableParagraph"/>
              <w:spacing w:line="258" w:lineRule="exact"/>
              <w:ind w:left="110"/>
              <w:rPr>
                <w:sz w:val="24"/>
              </w:rPr>
            </w:pPr>
            <w:r>
              <w:rPr>
                <w:sz w:val="24"/>
              </w:rPr>
              <w:t>1</w:t>
            </w:r>
          </w:p>
        </w:tc>
        <w:tc>
          <w:tcPr>
            <w:tcW w:w="787" w:type="dxa"/>
          </w:tcPr>
          <w:p>
            <w:pPr>
              <w:pStyle w:val="TableParagraph"/>
              <w:spacing w:line="258" w:lineRule="exact"/>
              <w:ind w:left="110"/>
              <w:rPr>
                <w:sz w:val="24"/>
              </w:rPr>
            </w:pPr>
            <w:r>
              <w:rPr>
                <w:sz w:val="24"/>
              </w:rPr>
              <w:t>1</w:t>
            </w:r>
          </w:p>
        </w:tc>
        <w:tc>
          <w:tcPr>
            <w:tcW w:w="792" w:type="dxa"/>
          </w:tcPr>
          <w:p>
            <w:pPr>
              <w:pStyle w:val="TableParagraph"/>
              <w:spacing w:line="258" w:lineRule="exact"/>
              <w:ind w:left="110"/>
              <w:rPr>
                <w:sz w:val="24"/>
              </w:rPr>
            </w:pPr>
            <w:r>
              <w:rPr>
                <w:sz w:val="24"/>
              </w:rPr>
              <w:t>0</w:t>
            </w:r>
          </w:p>
        </w:tc>
        <w:tc>
          <w:tcPr>
            <w:tcW w:w="2823" w:type="dxa"/>
          </w:tcPr>
          <w:p>
            <w:pPr>
              <w:pStyle w:val="TableParagraph"/>
              <w:spacing w:line="258" w:lineRule="exact"/>
              <w:ind w:left="110"/>
              <w:rPr>
                <w:sz w:val="24"/>
              </w:rPr>
            </w:pPr>
            <w:r>
              <w:rPr>
                <w:sz w:val="24"/>
              </w:rPr>
              <w:t>QUAY THUẬN</w:t>
            </w:r>
          </w:p>
        </w:tc>
      </w:tr>
      <w:tr>
        <w:trPr>
          <w:trHeight w:val="273" w:hRule="atLeast"/>
        </w:trPr>
        <w:tc>
          <w:tcPr>
            <w:tcW w:w="509" w:type="dxa"/>
          </w:tcPr>
          <w:p>
            <w:pPr>
              <w:pStyle w:val="TableParagraph"/>
              <w:spacing w:line="253" w:lineRule="exact"/>
              <w:ind w:left="110"/>
              <w:rPr>
                <w:sz w:val="24"/>
              </w:rPr>
            </w:pPr>
            <w:r>
              <w:rPr>
                <w:sz w:val="24"/>
              </w:rPr>
              <w:t>5</w:t>
            </w:r>
          </w:p>
        </w:tc>
        <w:tc>
          <w:tcPr>
            <w:tcW w:w="711" w:type="dxa"/>
          </w:tcPr>
          <w:p>
            <w:pPr>
              <w:pStyle w:val="TableParagraph"/>
              <w:spacing w:line="253" w:lineRule="exact"/>
              <w:ind w:left="110"/>
              <w:rPr>
                <w:sz w:val="24"/>
              </w:rPr>
            </w:pPr>
            <w:r>
              <w:rPr>
                <w:sz w:val="24"/>
              </w:rPr>
              <w:t>1</w:t>
            </w:r>
          </w:p>
        </w:tc>
        <w:tc>
          <w:tcPr>
            <w:tcW w:w="787" w:type="dxa"/>
          </w:tcPr>
          <w:p>
            <w:pPr>
              <w:pStyle w:val="TableParagraph"/>
              <w:spacing w:line="253" w:lineRule="exact"/>
              <w:ind w:left="110"/>
              <w:rPr>
                <w:sz w:val="24"/>
              </w:rPr>
            </w:pPr>
            <w:r>
              <w:rPr>
                <w:sz w:val="24"/>
              </w:rPr>
              <w:t>0</w:t>
            </w:r>
          </w:p>
        </w:tc>
        <w:tc>
          <w:tcPr>
            <w:tcW w:w="792" w:type="dxa"/>
          </w:tcPr>
          <w:p>
            <w:pPr>
              <w:pStyle w:val="TableParagraph"/>
              <w:spacing w:line="253" w:lineRule="exact"/>
              <w:ind w:left="110"/>
              <w:rPr>
                <w:sz w:val="24"/>
              </w:rPr>
            </w:pPr>
            <w:r>
              <w:rPr>
                <w:sz w:val="24"/>
              </w:rPr>
              <w:t>1</w:t>
            </w:r>
          </w:p>
        </w:tc>
        <w:tc>
          <w:tcPr>
            <w:tcW w:w="2823" w:type="dxa"/>
          </w:tcPr>
          <w:p>
            <w:pPr>
              <w:pStyle w:val="TableParagraph"/>
              <w:spacing w:line="253" w:lineRule="exact"/>
              <w:ind w:left="110"/>
              <w:rPr>
                <w:sz w:val="24"/>
              </w:rPr>
            </w:pPr>
            <w:r>
              <w:rPr>
                <w:sz w:val="24"/>
              </w:rPr>
              <w:t>QUAY NGHỊCH</w:t>
            </w:r>
          </w:p>
        </w:tc>
      </w:tr>
    </w:tbl>
    <w:p>
      <w:pPr>
        <w:pStyle w:val="BodyText"/>
        <w:ind w:left="783"/>
      </w:pPr>
      <w:r>
        <w:rPr/>
        <w:t>Có 2 led mắc song song với động cơ đế báo hiệu chiều quay của động cơ.</w:t>
      </w:r>
    </w:p>
    <w:p>
      <w:pPr>
        <w:pStyle w:val="BodyText"/>
        <w:spacing w:before="65"/>
        <w:ind w:left="216" w:right="372" w:firstLine="566"/>
      </w:pPr>
      <w:r>
        <w:rPr/>
        <w:t>Hai tín hiệu CCP1 và CCP2 điều khiển 2 tín hiệu IN của IC L298 với mục đích có thể điều khiển động cơ quay thuận, quay ngược và có thể thay đổi được tốc độ ở cả 2 chế độ quay thuận và ngược.</w:t>
      </w:r>
    </w:p>
    <w:p>
      <w:pPr>
        <w:spacing w:after="0"/>
        <w:sectPr>
          <w:headerReference w:type="even" r:id="rId1072"/>
          <w:headerReference w:type="default" r:id="rId1073"/>
          <w:footerReference w:type="even" r:id="rId1074"/>
          <w:footerReference w:type="default" r:id="rId1075"/>
          <w:pgSz w:w="12240" w:h="16280"/>
          <w:pgMar w:header="313" w:footer="472" w:top="600" w:bottom="660" w:left="1200" w:right="220"/>
          <w:pgNumType w:start="186"/>
        </w:sectPr>
      </w:pPr>
    </w:p>
    <w:p>
      <w:pPr>
        <w:pStyle w:val="ListParagraph"/>
        <w:numPr>
          <w:ilvl w:val="0"/>
          <w:numId w:val="113"/>
        </w:numPr>
        <w:tabs>
          <w:tab w:pos="784" w:val="left" w:leader="none"/>
        </w:tabs>
        <w:spacing w:line="240" w:lineRule="auto" w:before="0" w:after="0"/>
        <w:ind w:left="783" w:right="0" w:hanging="285"/>
        <w:jc w:val="left"/>
        <w:rPr>
          <w:sz w:val="24"/>
        </w:rPr>
      </w:pPr>
      <w:r>
        <w:rPr>
          <w:sz w:val="24"/>
        </w:rPr>
        <w:t>Lưu</w:t>
      </w:r>
      <w:r>
        <w:rPr>
          <w:spacing w:val="1"/>
          <w:sz w:val="24"/>
        </w:rPr>
        <w:t> </w:t>
      </w:r>
      <w:r>
        <w:rPr>
          <w:sz w:val="24"/>
        </w:rPr>
        <w:t>đồ:</w:t>
      </w:r>
    </w:p>
    <w:p>
      <w:pPr>
        <w:pStyle w:val="BodyText"/>
        <w:spacing w:before="2"/>
        <w:rPr>
          <w:sz w:val="9"/>
        </w:rPr>
      </w:pPr>
      <w:r>
        <w:rPr/>
        <w:pict>
          <v:group style="position:absolute;margin-left:72.388985pt;margin-top:7.22968pt;width:501.75pt;height:207.05pt;mso-position-horizontal-relative:page;mso-position-vertical-relative:paragraph;z-index:-15011840;mso-wrap-distance-left:0;mso-wrap-distance-right:0" coordorigin="1448,145" coordsize="10035,4141">
            <v:shape style="position:absolute;left:2917;top:1238;width:126;height:272" type="#_x0000_t75" stroked="false">
              <v:imagedata r:id="rId1077" o:title=""/>
            </v:shape>
            <v:shape style="position:absolute;left:2917;top:2166;width:126;height:376" type="#_x0000_t75" stroked="false">
              <v:imagedata r:id="rId1078" o:title=""/>
            </v:shape>
            <v:shape style="position:absolute;left:2988;top:2323;width:8484;height:1944" coordorigin="2988,2323" coordsize="8484,1944" path="m2990,3815l2990,4201,2988,4204,2993,4228,3007,4248,3027,4262,3051,4267,3053,4264,11409,4264,11463,4228,11468,4204,11472,4201,11472,2386,11468,2389,11463,2364,11450,2344,11430,2331,11406,2326,11409,2323,3147,2323e" filled="false" stroked="true" strokeweight="1.043375pt" strokecolor="#cdcdcd">
              <v:path arrowok="t"/>
              <v:stroke dashstyle="solid"/>
            </v:shape>
            <v:shape style="position:absolute;left:2990;top:2271;width:168;height:115" coordorigin="2990,2271" coordsize="168,115" path="m3157,2271l2990,2323,3157,2386,3157,2271xe" filled="true" fillcolor="#cdcdcd" stroked="false">
              <v:path arrowok="t"/>
              <v:fill opacity="32639f" type="solid"/>
            </v:shape>
            <v:shape style="position:absolute;left:2968;top:2302;width:8483;height:1944" coordorigin="2968,2303" coordsize="8483,1944" path="m2969,3794l2969,4181,2968,4184,2973,4208,2987,4228,3006,4242,3031,4247,3032,4243,11388,4243,11443,4208,11448,4184,11451,4181,11451,2365,11448,2369,11443,2344,11430,2324,11410,2311,11386,2306,11388,2303,3126,2303e" filled="false" stroked="true" strokeweight="1.043375pt" strokecolor="#000000">
              <v:path arrowok="t"/>
              <v:stroke dashstyle="solid"/>
            </v:shape>
            <v:shape style="position:absolute;left:2969;top:2250;width:168;height:115" coordorigin="2969,2250" coordsize="168,115" path="m3136,2250l2969,2303,3136,2365,3136,2250xe" filled="true" fillcolor="#000000" stroked="false">
              <v:path arrowok="t"/>
              <v:fill type="solid"/>
            </v:shape>
            <v:rect style="position:absolute;left:1506;top:3272;width:2967;height:741" filled="true" fillcolor="#cdcdcd" stroked="false">
              <v:fill opacity="32639f" type="solid"/>
            </v:rect>
            <v:shape style="position:absolute;left:1506;top:3272;width:2967;height:741" coordorigin="1507,3273" coordsize="2967,741" path="m1507,4014l1507,4014m4473,3273l4473,3273,1507,3273,1507,4014m4473,3273l4473,3273e" filled="false" stroked="true" strokeweight="1.043913pt" strokecolor="#cdcdcd">
              <v:path arrowok="t"/>
              <v:stroke dashstyle="solid"/>
            </v:shape>
            <v:shape style="position:absolute;left:1486;top:3251;width:2967;height:741" type="#_x0000_t75" stroked="false">
              <v:imagedata r:id="rId1079" o:title=""/>
            </v:shape>
            <v:shape style="position:absolute;left:1486;top:3251;width:2967;height:741" coordorigin="1486,3252" coordsize="2967,741" path="m1486,3993l4452,3993,4452,3252,1486,3252,1486,3993m1601,3993l1601,3252m4338,3993l4338,3252e" filled="false" stroked="true" strokeweight="1.043913pt" strokecolor="#000000">
              <v:path arrowok="t"/>
              <v:stroke dashstyle="solid"/>
            </v:shape>
            <v:shape style="position:absolute;left:1506;top:2542;width:2967;height:376" coordorigin="1507,2543" coordsize="2967,376" path="m2990,2543l1507,2730,2990,2918,4473,2730,2990,2543xe" filled="true" fillcolor="#cdcdcd" stroked="false">
              <v:path arrowok="t"/>
              <v:fill opacity="32639f" type="solid"/>
            </v:shape>
            <v:shape style="position:absolute;left:1506;top:2542;width:2967;height:188" coordorigin="1507,2543" coordsize="2967,188" path="m1507,2730l2990,2543,2990,2543m1507,2730l1507,2730m2990,2543l4473,2730,4473,2730e" filled="false" stroked="true" strokeweight="1.043913pt" strokecolor="#cdcdcd">
              <v:path arrowok="t"/>
              <v:stroke dashstyle="solid"/>
            </v:shape>
            <v:shape style="position:absolute;left:1486;top:2521;width:2967;height:376" type="#_x0000_t75" stroked="false">
              <v:imagedata r:id="rId1080" o:title=""/>
            </v:shape>
            <v:shape style="position:absolute;left:1486;top:2521;width:2967;height:376" coordorigin="1486,2522" coordsize="2967,376" path="m1486,2709l2969,2522,4452,2709,2969,2897,1486,2709xe" filled="false" stroked="true" strokeweight="1.043335pt" strokecolor="#000000">
              <v:path arrowok="t"/>
              <v:stroke dashstyle="solid"/>
            </v:shape>
            <v:shape style="position:absolute;left:2917;top:2897;width:126;height:376" type="#_x0000_t75" stroked="false">
              <v:imagedata r:id="rId1081" o:title=""/>
            </v:shape>
            <v:shape style="position:absolute;left:4452;top:2657;width:377;height:136" type="#_x0000_t75" stroked="false">
              <v:imagedata r:id="rId1082" o:title=""/>
            </v:shape>
            <v:shape style="position:absolute;left:4828;top:2542;width:2967;height:376" coordorigin="4829,2543" coordsize="2967,376" path="m6312,2543l4829,2730,6312,2918,7795,2730,6312,2543xe" filled="true" fillcolor="#cdcdcd" stroked="false">
              <v:path arrowok="t"/>
              <v:fill opacity="32639f" type="solid"/>
            </v:shape>
            <v:shape style="position:absolute;left:4828;top:2542;width:2967;height:188" coordorigin="4829,2543" coordsize="2967,188" path="m4829,2730l6312,2543,6312,2543m4829,2730l4829,2730m6312,2543l7795,2730,7795,2730e" filled="false" stroked="true" strokeweight="1.043913pt" strokecolor="#cdcdcd">
              <v:path arrowok="t"/>
              <v:stroke dashstyle="solid"/>
            </v:shape>
            <v:shape style="position:absolute;left:4807;top:2521;width:2967;height:376" type="#_x0000_t75" stroked="false">
              <v:imagedata r:id="rId1080" o:title=""/>
            </v:shape>
            <v:shape style="position:absolute;left:4807;top:2521;width:2967;height:376" coordorigin="4808,2522" coordsize="2967,376" path="m4808,2709l6291,2522,7774,2709,6291,2897,4808,2709xe" filled="false" stroked="true" strokeweight="1.043335pt" strokecolor="#000000">
              <v:path arrowok="t"/>
              <v:stroke dashstyle="solid"/>
            </v:shape>
            <v:shape style="position:absolute;left:7774;top:2657;width:377;height:136" type="#_x0000_t75" stroked="false">
              <v:imagedata r:id="rId1082" o:title=""/>
            </v:shape>
            <v:shape style="position:absolute;left:6238;top:2897;width:126;height:376" type="#_x0000_t75" stroked="false">
              <v:imagedata r:id="rId1081" o:title=""/>
            </v:shape>
            <v:rect style="position:absolute;left:4828;top:3272;width:2967;height:741" filled="true" fillcolor="#cdcdcd" stroked="false">
              <v:fill opacity="32639f" type="solid"/>
            </v:rect>
            <v:shape style="position:absolute;left:4828;top:3272;width:2967;height:741" coordorigin="4829,3273" coordsize="2967,741" path="m4829,4014l4829,4014m7795,3273l7795,3273,4829,3273,4829,4014m7795,4014l7795,4014,7795,3273e" filled="false" stroked="true" strokeweight="1.043913pt" strokecolor="#cdcdcd">
              <v:path arrowok="t"/>
              <v:stroke dashstyle="solid"/>
            </v:shape>
            <v:shape style="position:absolute;left:4807;top:3251;width:2967;height:741" type="#_x0000_t75" stroked="false">
              <v:imagedata r:id="rId1079" o:title=""/>
            </v:shape>
            <v:shape style="position:absolute;left:4807;top:3251;width:2967;height:741" coordorigin="4808,3252" coordsize="2967,741" path="m4808,3993l7774,3993,7774,3252,4808,3252,4808,3993m7659,3993l7659,3252e" filled="false" stroked="true" strokeweight="1.043913pt" strokecolor="#000000">
              <v:path arrowok="t"/>
              <v:stroke dashstyle="solid"/>
            </v:shape>
            <v:rect style="position:absolute;left:1548;top:1509;width:2883;height:668" filled="true" fillcolor="#cdcdcd" stroked="false">
              <v:fill opacity="32639f" type="solid"/>
            </v:rect>
            <v:shape style="position:absolute;left:1548;top:1509;width:2883;height:668" coordorigin="1549,1510" coordsize="2883,668" path="m4432,1510l1549,1510,1549,2177e" filled="false" stroked="true" strokeweight=".695584pt" strokecolor="#cdcdcd">
              <v:path arrowok="t"/>
              <v:stroke dashstyle="solid"/>
            </v:shape>
            <v:shape style="position:absolute;left:1527;top:1488;width:2883;height:679" type="#_x0000_t75" stroked="false">
              <v:imagedata r:id="rId1083" o:title=""/>
            </v:shape>
            <v:shape style="position:absolute;left:1475;top:716;width:3030;height:543" coordorigin="1476,717" coordsize="3030,543" path="m4505,717l1747,717,1476,1259,4233,1259,4505,717xe" filled="true" fillcolor="#cdcdcd" stroked="false">
              <v:path arrowok="t"/>
              <v:fill opacity="32639f" type="solid"/>
            </v:shape>
            <v:shape style="position:absolute;left:1475;top:716;width:3030;height:543" coordorigin="1476,717" coordsize="3030,543" path="m1476,1259l1476,1259m4505,717l4505,717,1747,717,1476,1259m4505,717l4505,717e" filled="false" stroked="true" strokeweight=".695942pt" strokecolor="#cdcdcd">
              <v:path arrowok="t"/>
              <v:stroke dashstyle="solid"/>
            </v:shape>
            <v:shape style="position:absolute;left:1454;top:695;width:3030;height:543" type="#_x0000_t75" stroked="false">
              <v:imagedata r:id="rId1084" o:title=""/>
            </v:shape>
            <v:shape style="position:absolute;left:1454;top:695;width:3030;height:543" coordorigin="1455,696" coordsize="3030,543" path="m1455,1238l4212,1238,4484,696,1726,696,1455,1238xe" filled="false" stroked="true" strokeweight=".695569pt" strokecolor="#000000">
              <v:path arrowok="t"/>
              <v:stroke dashstyle="solid"/>
            </v:shape>
            <v:shape style="position:absolute;left:2306;top:171;width:1363;height:295" coordorigin="2307,172" coordsize="1363,295" path="m2454,172l2397,183,2350,215,2318,262,2307,319,2318,376,2350,423,2397,455,2454,466,3522,466,3580,455,3626,423,3658,376,3670,319,3658,262,3626,215,3580,183,3535,174,2457,174,2454,172xm3522,172l3523,174,3535,174,3522,172xe" filled="true" fillcolor="#cdcdcd" stroked="false">
              <v:path arrowok="t"/>
              <v:fill opacity="32639f" type="solid"/>
            </v:shape>
            <v:shape style="position:absolute;left:3522;top:171;width:2;height:2" coordorigin="3522,172" coordsize="0,0" path="m3522,172l3522,172,3522,172e" filled="false" stroked="true" strokeweight=".695544pt" strokecolor="#cdcdcd">
              <v:path arrowok="t"/>
              <v:stroke dashstyle="solid"/>
            </v:shape>
            <v:shape style="position:absolute;left:2299;top:164;width:162;height:162" type="#_x0000_t75" stroked="false">
              <v:imagedata r:id="rId1085" o:title=""/>
            </v:shape>
            <v:shape style="position:absolute;left:3522;top:171;width:148;height:295" coordorigin="3522,172" coordsize="148,295" path="m3522,466l3523,466,3522,466m3670,319l3670,319,3658,262,3626,215,3580,183,3522,172m3522,172l3522,172m3522,172l3522,172m3522,172l3522,172e" filled="false" stroked="true" strokeweight=".695942pt" strokecolor="#cdcdcd">
              <v:path arrowok="t"/>
              <v:stroke dashstyle="solid"/>
            </v:shape>
            <v:line style="position:absolute" from="2447,173" to="3530,173" stroked="true" strokeweight=".827634pt" strokecolor="#cdcdcd">
              <v:stroke dashstyle="solid"/>
            </v:line>
            <v:shape style="position:absolute;left:2286;top:151;width:1363;height:295" type="#_x0000_t75" stroked="false">
              <v:imagedata r:id="rId1086" o:title=""/>
            </v:shape>
            <v:shape style="position:absolute;left:2286;top:151;width:1363;height:295" coordorigin="2287,152" coordsize="1363,295" path="m2437,445l3502,445,3502,446,3560,435,3606,403,3638,356,3650,299,3638,242,3606,195,3560,163,3502,152,3502,153,2437,153,2377,163,2298,242,2287,299,2298,356,2330,403,2377,435,2434,446,2437,445xe" filled="false" stroked="true" strokeweight=".695579pt" strokecolor="#000000">
              <v:path arrowok="t"/>
              <v:stroke dashstyle="solid"/>
            </v:shape>
            <v:shape style="position:absolute;left:2917;top:445;width:126;height:272" type="#_x0000_t75" stroked="false">
              <v:imagedata r:id="rId1087" o:title=""/>
            </v:shape>
            <v:shape style="position:absolute;left:8150;top:2542;width:2967;height:376" coordorigin="8150,2543" coordsize="2967,376" path="m9633,2543l8150,2730,9633,2918,11116,2730,9633,2543xe" filled="true" fillcolor="#cdcdcd" stroked="false">
              <v:path arrowok="t"/>
              <v:fill opacity="32639f" type="solid"/>
            </v:shape>
            <v:shape style="position:absolute;left:8150;top:2542;width:2967;height:188" coordorigin="8150,2543" coordsize="2967,188" path="m8150,2730l9633,2543,9633,2543m8150,2730l8150,2730m9633,2543l11116,2730,11116,2730e" filled="false" stroked="true" strokeweight="1.043913pt" strokecolor="#cdcdcd">
              <v:path arrowok="t"/>
              <v:stroke dashstyle="solid"/>
            </v:shape>
            <v:shape style="position:absolute;left:8129;top:2521;width:2967;height:376" type="#_x0000_t75" stroked="false">
              <v:imagedata r:id="rId1088" o:title=""/>
            </v:shape>
            <v:shape style="position:absolute;left:8129;top:2521;width:2967;height:376" coordorigin="8129,2522" coordsize="2967,376" path="m8129,2709l9612,2522,11096,2709,9612,2897,8129,2709xe" filled="false" stroked="true" strokeweight="1.043335pt" strokecolor="#000000">
              <v:path arrowok="t"/>
              <v:stroke dashstyle="solid"/>
            </v:shape>
            <v:shape style="position:absolute;left:9560;top:2897;width:126;height:376" type="#_x0000_t75" stroked="false">
              <v:imagedata r:id="rId1089" o:title=""/>
            </v:shape>
            <v:rect style="position:absolute;left:8150;top:3272;width:2967;height:741" filled="true" fillcolor="#cdcdcd" stroked="false">
              <v:fill opacity="32639f" type="solid"/>
            </v:rect>
            <v:shape style="position:absolute;left:8150;top:3272;width:2967;height:741" coordorigin="8150,3273" coordsize="2967,741" path="m11116,3273l11116,3273,8150,3273,8150,3273m11116,4014l11116,4014,11116,3273e" filled="false" stroked="true" strokeweight="1.043913pt" strokecolor="#cdcdcd">
              <v:path arrowok="t"/>
              <v:stroke dashstyle="solid"/>
            </v:shape>
            <v:shape style="position:absolute;left:8129;top:3251;width:2967;height:741" type="#_x0000_t75" stroked="false">
              <v:imagedata r:id="rId1090" o:title=""/>
            </v:shape>
            <v:shape style="position:absolute;left:8129;top:3251;width:2967;height:741" coordorigin="8129,3252" coordsize="2967,741" path="m8129,3993l11096,3993,11096,3252,8129,3252,8129,3993m10981,3993l10981,3252e" filled="false" stroked="true" strokeweight="1.043913pt" strokecolor="#000000">
              <v:path arrowok="t"/>
              <v:stroke dashstyle="solid"/>
            </v:shape>
            <v:shape style="position:absolute;left:6238;top:3992;width:126;height:293" type="#_x0000_t75" stroked="false">
              <v:imagedata r:id="rId1091" o:title=""/>
            </v:shape>
            <v:shape style="position:absolute;left:9560;top:3992;width:126;height:293" type="#_x0000_t75" stroked="false">
              <v:imagedata r:id="rId1092" o:title=""/>
            </v:shape>
            <v:shape style="position:absolute;left:11095;top:2657;width:377;height:136" type="#_x0000_t75" stroked="false">
              <v:imagedata r:id="rId1093" o:title=""/>
            </v:shape>
            <v:shape style="position:absolute;left:2750;top:223;width:457;height:167" type="#_x0000_t202" filled="false" stroked="false">
              <v:textbox inset="0,0,0,0">
                <w:txbxContent>
                  <w:p>
                    <w:pPr>
                      <w:spacing w:line="159" w:lineRule="exact" w:before="0"/>
                      <w:ind w:left="0" w:right="0" w:firstLine="0"/>
                      <w:jc w:val="left"/>
                      <w:rPr>
                        <w:rFonts w:ascii="Arial"/>
                        <w:b/>
                        <w:sz w:val="16"/>
                      </w:rPr>
                    </w:pPr>
                    <w:r>
                      <w:rPr>
                        <w:rFonts w:ascii="Arial"/>
                        <w:b/>
                        <w:w w:val="85"/>
                        <w:sz w:val="16"/>
                      </w:rPr>
                      <w:t>BEGIN</w:t>
                    </w:r>
                  </w:p>
                </w:txbxContent>
              </v:textbox>
              <w10:wrap type="none"/>
            </v:shape>
            <v:shape style="position:absolute;left:2158;top:793;width:1640;height:368" type="#_x0000_t202" filled="false" stroked="false">
              <v:textbox inset="0,0,0,0">
                <w:txbxContent>
                  <w:p>
                    <w:pPr>
                      <w:spacing w:line="159" w:lineRule="exact" w:before="0"/>
                      <w:ind w:left="0" w:right="18" w:firstLine="0"/>
                      <w:jc w:val="center"/>
                      <w:rPr>
                        <w:rFonts w:ascii="Arial" w:hAnsi="Arial"/>
                        <w:b/>
                        <w:sz w:val="16"/>
                      </w:rPr>
                    </w:pPr>
                    <w:r>
                      <w:rPr>
                        <w:rFonts w:ascii="Arial" w:hAnsi="Arial"/>
                        <w:b/>
                        <w:w w:val="95"/>
                        <w:sz w:val="16"/>
                      </w:rPr>
                      <w:t>KHỞI</w:t>
                    </w:r>
                    <w:r>
                      <w:rPr>
                        <w:rFonts w:ascii="Arial" w:hAnsi="Arial"/>
                        <w:b/>
                        <w:spacing w:val="-30"/>
                        <w:w w:val="95"/>
                        <w:sz w:val="16"/>
                      </w:rPr>
                      <w:t> </w:t>
                    </w:r>
                    <w:r>
                      <w:rPr>
                        <w:rFonts w:ascii="Arial" w:hAnsi="Arial"/>
                        <w:b/>
                        <w:w w:val="95"/>
                        <w:sz w:val="16"/>
                      </w:rPr>
                      <w:t>TẠO</w:t>
                    </w:r>
                    <w:r>
                      <w:rPr>
                        <w:rFonts w:ascii="Arial" w:hAnsi="Arial"/>
                        <w:b/>
                        <w:spacing w:val="-30"/>
                        <w:w w:val="95"/>
                        <w:sz w:val="16"/>
                      </w:rPr>
                      <w:t> </w:t>
                    </w:r>
                    <w:r>
                      <w:rPr>
                        <w:rFonts w:ascii="Arial" w:hAnsi="Arial"/>
                        <w:b/>
                        <w:w w:val="95"/>
                        <w:sz w:val="16"/>
                      </w:rPr>
                      <w:t>PWM,</w:t>
                    </w:r>
                    <w:r>
                      <w:rPr>
                        <w:rFonts w:ascii="Arial" w:hAnsi="Arial"/>
                        <w:b/>
                        <w:spacing w:val="-29"/>
                        <w:w w:val="95"/>
                        <w:sz w:val="16"/>
                      </w:rPr>
                      <w:t> </w:t>
                    </w:r>
                    <w:r>
                      <w:rPr>
                        <w:rFonts w:ascii="Arial" w:hAnsi="Arial"/>
                        <w:b/>
                        <w:spacing w:val="-4"/>
                        <w:w w:val="95"/>
                        <w:sz w:val="16"/>
                      </w:rPr>
                      <w:t>PORT,</w:t>
                    </w:r>
                  </w:p>
                  <w:p>
                    <w:pPr>
                      <w:spacing w:before="16"/>
                      <w:ind w:left="0" w:right="17" w:firstLine="0"/>
                      <w:jc w:val="center"/>
                      <w:rPr>
                        <w:rFonts w:ascii="Arial"/>
                        <w:b/>
                        <w:sz w:val="16"/>
                      </w:rPr>
                    </w:pPr>
                    <w:r>
                      <w:rPr>
                        <w:rFonts w:ascii="Arial"/>
                        <w:b/>
                        <w:w w:val="90"/>
                        <w:sz w:val="16"/>
                      </w:rPr>
                      <w:t>LCD</w:t>
                    </w:r>
                  </w:p>
                </w:txbxContent>
              </v:textbox>
              <w10:wrap type="none"/>
            </v:shape>
            <v:shape style="position:absolute;left:2598;top:2637;width:761;height:470" type="#_x0000_t202" filled="false" stroked="false">
              <v:textbox inset="0,0,0,0">
                <w:txbxContent>
                  <w:p>
                    <w:pPr>
                      <w:spacing w:line="159" w:lineRule="exact" w:before="0"/>
                      <w:ind w:left="0" w:right="0" w:firstLine="0"/>
                      <w:jc w:val="left"/>
                      <w:rPr>
                        <w:rFonts w:ascii="Arial" w:hAnsi="Arial"/>
                        <w:b/>
                        <w:sz w:val="16"/>
                      </w:rPr>
                    </w:pPr>
                    <w:r>
                      <w:rPr>
                        <w:rFonts w:ascii="Arial" w:hAnsi="Arial"/>
                        <w:b/>
                        <w:w w:val="90"/>
                        <w:sz w:val="16"/>
                      </w:rPr>
                      <w:t>NHẤN UP?</w:t>
                    </w:r>
                  </w:p>
                  <w:p>
                    <w:pPr>
                      <w:spacing w:line="194" w:lineRule="exact" w:before="116"/>
                      <w:ind w:left="133" w:right="0" w:firstLine="0"/>
                      <w:jc w:val="left"/>
                      <w:rPr>
                        <w:rFonts w:ascii="Carlito" w:hAnsi="Carlito"/>
                        <w:sz w:val="16"/>
                      </w:rPr>
                    </w:pPr>
                    <w:r>
                      <w:rPr>
                        <w:rFonts w:ascii="Carlito" w:hAnsi="Carlito"/>
                        <w:w w:val="104"/>
                        <w:sz w:val="16"/>
                      </w:rPr>
                      <w:t>Đ</w:t>
                    </w:r>
                  </w:p>
                </w:txbxContent>
              </v:textbox>
              <w10:wrap type="none"/>
            </v:shape>
            <v:shape style="position:absolute;left:5890;top:2637;width:819;height:167" type="#_x0000_t202" filled="false" stroked="false">
              <v:textbox inset="0,0,0,0">
                <w:txbxContent>
                  <w:p>
                    <w:pPr>
                      <w:spacing w:line="159" w:lineRule="exact" w:before="0"/>
                      <w:ind w:left="0" w:right="0" w:firstLine="0"/>
                      <w:jc w:val="left"/>
                      <w:rPr>
                        <w:rFonts w:ascii="Arial" w:hAnsi="Arial"/>
                        <w:b/>
                        <w:sz w:val="16"/>
                      </w:rPr>
                    </w:pPr>
                    <w:r>
                      <w:rPr>
                        <w:rFonts w:ascii="Arial" w:hAnsi="Arial"/>
                        <w:b/>
                        <w:w w:val="95"/>
                        <w:sz w:val="16"/>
                      </w:rPr>
                      <w:t>NHẤN</w:t>
                    </w:r>
                    <w:r>
                      <w:rPr>
                        <w:rFonts w:ascii="Arial" w:hAnsi="Arial"/>
                        <w:b/>
                        <w:spacing w:val="-21"/>
                        <w:w w:val="95"/>
                        <w:sz w:val="16"/>
                      </w:rPr>
                      <w:t> </w:t>
                    </w:r>
                    <w:r>
                      <w:rPr>
                        <w:rFonts w:ascii="Arial" w:hAnsi="Arial"/>
                        <w:b/>
                        <w:w w:val="95"/>
                        <w:sz w:val="16"/>
                      </w:rPr>
                      <w:t>DW?</w:t>
                    </w:r>
                  </w:p>
                </w:txbxContent>
              </v:textbox>
              <w10:wrap type="none"/>
            </v:shape>
            <v:shape style="position:absolute;left:9158;top:2637;width:926;height:167" type="#_x0000_t202" filled="false" stroked="false">
              <v:textbox inset="0,0,0,0">
                <w:txbxContent>
                  <w:p>
                    <w:pPr>
                      <w:spacing w:line="159" w:lineRule="exact" w:before="0"/>
                      <w:ind w:left="0" w:right="0" w:firstLine="0"/>
                      <w:jc w:val="left"/>
                      <w:rPr>
                        <w:rFonts w:ascii="Arial" w:hAnsi="Arial"/>
                        <w:b/>
                        <w:sz w:val="16"/>
                      </w:rPr>
                    </w:pPr>
                    <w:r>
                      <w:rPr>
                        <w:rFonts w:ascii="Arial" w:hAnsi="Arial"/>
                        <w:b/>
                        <w:w w:val="90"/>
                        <w:sz w:val="16"/>
                      </w:rPr>
                      <w:t>NHẤN</w:t>
                    </w:r>
                    <w:r>
                      <w:rPr>
                        <w:rFonts w:ascii="Arial" w:hAnsi="Arial"/>
                        <w:b/>
                        <w:spacing w:val="-21"/>
                        <w:w w:val="90"/>
                        <w:sz w:val="16"/>
                      </w:rPr>
                      <w:t> </w:t>
                    </w:r>
                    <w:r>
                      <w:rPr>
                        <w:rFonts w:ascii="Arial" w:hAnsi="Arial"/>
                        <w:b/>
                        <w:w w:val="90"/>
                        <w:sz w:val="16"/>
                      </w:rPr>
                      <w:t>STOP?</w:t>
                    </w:r>
                  </w:p>
                </w:txbxContent>
              </v:textbox>
              <w10:wrap type="none"/>
            </v:shape>
            <v:shape style="position:absolute;left:4343;top:2835;width:97;height:167" type="#_x0000_t202" filled="false" stroked="false">
              <v:textbox inset="0,0,0,0">
                <w:txbxContent>
                  <w:p>
                    <w:pPr>
                      <w:spacing w:line="167" w:lineRule="exact" w:before="0"/>
                      <w:ind w:left="0" w:right="0" w:firstLine="0"/>
                      <w:jc w:val="left"/>
                      <w:rPr>
                        <w:rFonts w:ascii="Carlito"/>
                        <w:sz w:val="16"/>
                      </w:rPr>
                    </w:pPr>
                    <w:r>
                      <w:rPr>
                        <w:rFonts w:ascii="Carlito"/>
                        <w:w w:val="104"/>
                        <w:sz w:val="16"/>
                      </w:rPr>
                      <w:t>S</w:t>
                    </w:r>
                  </w:p>
                </w:txbxContent>
              </v:textbox>
              <w10:wrap type="none"/>
            </v:shape>
            <v:shape style="position:absolute;left:6061;top:2961;width:125;height:167" type="#_x0000_t202" filled="false" stroked="false">
              <v:textbox inset="0,0,0,0">
                <w:txbxContent>
                  <w:p>
                    <w:pPr>
                      <w:spacing w:line="167" w:lineRule="exact" w:before="0"/>
                      <w:ind w:left="0" w:right="0" w:firstLine="0"/>
                      <w:jc w:val="left"/>
                      <w:rPr>
                        <w:rFonts w:ascii="Carlito" w:hAnsi="Carlito"/>
                        <w:sz w:val="16"/>
                      </w:rPr>
                    </w:pPr>
                    <w:r>
                      <w:rPr>
                        <w:rFonts w:ascii="Carlito" w:hAnsi="Carlito"/>
                        <w:w w:val="104"/>
                        <w:sz w:val="16"/>
                      </w:rPr>
                      <w:t>Đ</w:t>
                    </w:r>
                  </w:p>
                </w:txbxContent>
              </v:textbox>
              <w10:wrap type="none"/>
            </v:shape>
            <v:shape style="position:absolute;left:7826;top:2835;width:97;height:167" type="#_x0000_t202" filled="false" stroked="false">
              <v:textbox inset="0,0,0,0">
                <w:txbxContent>
                  <w:p>
                    <w:pPr>
                      <w:spacing w:line="167" w:lineRule="exact" w:before="0"/>
                      <w:ind w:left="0" w:right="0" w:firstLine="0"/>
                      <w:jc w:val="left"/>
                      <w:rPr>
                        <w:rFonts w:ascii="Carlito"/>
                        <w:sz w:val="16"/>
                      </w:rPr>
                    </w:pPr>
                    <w:r>
                      <w:rPr>
                        <w:rFonts w:ascii="Carlito"/>
                        <w:w w:val="104"/>
                        <w:sz w:val="16"/>
                      </w:rPr>
                      <w:t>S</w:t>
                    </w:r>
                  </w:p>
                </w:txbxContent>
              </v:textbox>
              <w10:wrap type="none"/>
            </v:shape>
            <v:shape style="position:absolute;left:11143;top:2794;width:97;height:167" type="#_x0000_t202" filled="false" stroked="false">
              <v:textbox inset="0,0,0,0">
                <w:txbxContent>
                  <w:p>
                    <w:pPr>
                      <w:spacing w:line="167" w:lineRule="exact" w:before="0"/>
                      <w:ind w:left="0" w:right="0" w:firstLine="0"/>
                      <w:jc w:val="left"/>
                      <w:rPr>
                        <w:rFonts w:ascii="Carlito"/>
                        <w:sz w:val="16"/>
                      </w:rPr>
                    </w:pPr>
                    <w:r>
                      <w:rPr>
                        <w:rFonts w:ascii="Carlito"/>
                        <w:w w:val="104"/>
                        <w:sz w:val="16"/>
                      </w:rPr>
                      <w:t>S</w:t>
                    </w:r>
                  </w:p>
                </w:txbxContent>
              </v:textbox>
              <w10:wrap type="none"/>
            </v:shape>
            <v:shape style="position:absolute;left:9343;top:2961;width:125;height:167" type="#_x0000_t202" filled="false" stroked="false">
              <v:textbox inset="0,0,0,0">
                <w:txbxContent>
                  <w:p>
                    <w:pPr>
                      <w:spacing w:line="167" w:lineRule="exact" w:before="0"/>
                      <w:ind w:left="0" w:right="0" w:firstLine="0"/>
                      <w:jc w:val="left"/>
                      <w:rPr>
                        <w:rFonts w:ascii="Carlito" w:hAnsi="Carlito"/>
                        <w:sz w:val="16"/>
                      </w:rPr>
                    </w:pPr>
                    <w:r>
                      <w:rPr>
                        <w:rFonts w:ascii="Carlito" w:hAnsi="Carlito"/>
                        <w:w w:val="104"/>
                        <w:sz w:val="16"/>
                      </w:rPr>
                      <w:t>Đ</w:t>
                    </w:r>
                  </w:p>
                </w:txbxContent>
              </v:textbox>
              <w10:wrap type="none"/>
            </v:shape>
            <v:shape style="position:absolute;left:1723;top:3347;width:2511;height:568" type="#_x0000_t202" filled="false" stroked="false">
              <v:textbox inset="0,0,0,0">
                <w:txbxContent>
                  <w:p>
                    <w:pPr>
                      <w:spacing w:line="159" w:lineRule="exact" w:before="0"/>
                      <w:ind w:left="66" w:right="0" w:firstLine="0"/>
                      <w:jc w:val="left"/>
                      <w:rPr>
                        <w:rFonts w:ascii="Arial" w:hAnsi="Arial"/>
                        <w:b/>
                        <w:sz w:val="16"/>
                      </w:rPr>
                    </w:pPr>
                    <w:r>
                      <w:rPr>
                        <w:rFonts w:ascii="Arial" w:hAnsi="Arial"/>
                        <w:b/>
                        <w:w w:val="95"/>
                        <w:sz w:val="16"/>
                      </w:rPr>
                      <w:t>KIỂM</w:t>
                    </w:r>
                    <w:r>
                      <w:rPr>
                        <w:rFonts w:ascii="Arial" w:hAnsi="Arial"/>
                        <w:b/>
                        <w:spacing w:val="-27"/>
                        <w:w w:val="95"/>
                        <w:sz w:val="16"/>
                      </w:rPr>
                      <w:t> </w:t>
                    </w:r>
                    <w:r>
                      <w:rPr>
                        <w:rFonts w:ascii="Arial" w:hAnsi="Arial"/>
                        <w:b/>
                        <w:w w:val="95"/>
                        <w:sz w:val="16"/>
                      </w:rPr>
                      <w:t>TRA</w:t>
                    </w:r>
                    <w:r>
                      <w:rPr>
                        <w:rFonts w:ascii="Arial" w:hAnsi="Arial"/>
                        <w:b/>
                        <w:spacing w:val="-27"/>
                        <w:w w:val="95"/>
                        <w:sz w:val="16"/>
                      </w:rPr>
                      <w:t> </w:t>
                    </w:r>
                    <w:r>
                      <w:rPr>
                        <w:rFonts w:ascii="Arial" w:hAnsi="Arial"/>
                        <w:b/>
                        <w:w w:val="95"/>
                        <w:sz w:val="16"/>
                      </w:rPr>
                      <w:t>GIỚI</w:t>
                    </w:r>
                    <w:r>
                      <w:rPr>
                        <w:rFonts w:ascii="Arial" w:hAnsi="Arial"/>
                        <w:b/>
                        <w:spacing w:val="-27"/>
                        <w:w w:val="95"/>
                        <w:sz w:val="16"/>
                      </w:rPr>
                      <w:t> </w:t>
                    </w:r>
                    <w:r>
                      <w:rPr>
                        <w:rFonts w:ascii="Arial" w:hAnsi="Arial"/>
                        <w:b/>
                        <w:w w:val="95"/>
                        <w:sz w:val="16"/>
                      </w:rPr>
                      <w:t>HẠN</w:t>
                    </w:r>
                    <w:r>
                      <w:rPr>
                        <w:rFonts w:ascii="Arial" w:hAnsi="Arial"/>
                        <w:b/>
                        <w:spacing w:val="-27"/>
                        <w:w w:val="95"/>
                        <w:sz w:val="16"/>
                      </w:rPr>
                      <w:t> </w:t>
                    </w:r>
                    <w:r>
                      <w:rPr>
                        <w:rFonts w:ascii="Arial" w:hAnsi="Arial"/>
                        <w:b/>
                        <w:w w:val="95"/>
                        <w:sz w:val="16"/>
                      </w:rPr>
                      <w:t>ĐỂ</w:t>
                    </w:r>
                    <w:r>
                      <w:rPr>
                        <w:rFonts w:ascii="Arial" w:hAnsi="Arial"/>
                        <w:b/>
                        <w:spacing w:val="-27"/>
                        <w:w w:val="95"/>
                        <w:sz w:val="16"/>
                      </w:rPr>
                      <w:t> </w:t>
                    </w:r>
                    <w:r>
                      <w:rPr>
                        <w:rFonts w:ascii="Arial" w:hAnsi="Arial"/>
                        <w:b/>
                        <w:w w:val="95"/>
                        <w:sz w:val="16"/>
                      </w:rPr>
                      <w:t>CHO</w:t>
                    </w:r>
                    <w:r>
                      <w:rPr>
                        <w:rFonts w:ascii="Arial" w:hAnsi="Arial"/>
                        <w:b/>
                        <w:spacing w:val="-27"/>
                        <w:w w:val="95"/>
                        <w:sz w:val="16"/>
                      </w:rPr>
                      <w:t> </w:t>
                    </w:r>
                    <w:r>
                      <w:rPr>
                        <w:rFonts w:ascii="Arial" w:hAnsi="Arial"/>
                        <w:b/>
                        <w:w w:val="95"/>
                        <w:sz w:val="16"/>
                      </w:rPr>
                      <w:t>PHÉP</w:t>
                    </w:r>
                  </w:p>
                  <w:p>
                    <w:pPr>
                      <w:spacing w:line="261" w:lineRule="auto" w:before="16"/>
                      <w:ind w:left="294" w:right="7" w:hanging="295"/>
                      <w:jc w:val="left"/>
                      <w:rPr>
                        <w:rFonts w:ascii="Arial" w:hAnsi="Arial"/>
                        <w:b/>
                        <w:sz w:val="16"/>
                      </w:rPr>
                    </w:pPr>
                    <w:r>
                      <w:rPr>
                        <w:rFonts w:ascii="Arial" w:hAnsi="Arial"/>
                        <w:b/>
                        <w:w w:val="95"/>
                        <w:sz w:val="16"/>
                      </w:rPr>
                      <w:t>TĂNG</w:t>
                    </w:r>
                    <w:r>
                      <w:rPr>
                        <w:rFonts w:ascii="Arial" w:hAnsi="Arial"/>
                        <w:b/>
                        <w:spacing w:val="-26"/>
                        <w:w w:val="95"/>
                        <w:sz w:val="16"/>
                      </w:rPr>
                      <w:t> </w:t>
                    </w:r>
                    <w:r>
                      <w:rPr>
                        <w:rFonts w:ascii="Arial" w:hAnsi="Arial"/>
                        <w:b/>
                        <w:w w:val="95"/>
                        <w:sz w:val="16"/>
                      </w:rPr>
                      <w:t>1</w:t>
                    </w:r>
                    <w:r>
                      <w:rPr>
                        <w:rFonts w:ascii="Arial" w:hAnsi="Arial"/>
                        <w:b/>
                        <w:spacing w:val="-26"/>
                        <w:w w:val="95"/>
                        <w:sz w:val="16"/>
                      </w:rPr>
                      <w:t> </w:t>
                    </w:r>
                    <w:r>
                      <w:rPr>
                        <w:rFonts w:ascii="Arial" w:hAnsi="Arial"/>
                        <w:b/>
                        <w:w w:val="95"/>
                        <w:sz w:val="16"/>
                      </w:rPr>
                      <w:t>CẤP</w:t>
                    </w:r>
                    <w:r>
                      <w:rPr>
                        <w:rFonts w:ascii="Arial" w:hAnsi="Arial"/>
                        <w:b/>
                        <w:spacing w:val="-26"/>
                        <w:w w:val="95"/>
                        <w:sz w:val="16"/>
                      </w:rPr>
                      <w:t> </w:t>
                    </w:r>
                    <w:r>
                      <w:rPr>
                        <w:rFonts w:ascii="Arial" w:hAnsi="Arial"/>
                        <w:b/>
                        <w:w w:val="95"/>
                        <w:sz w:val="16"/>
                      </w:rPr>
                      <w:t>ĐỘ</w:t>
                    </w:r>
                    <w:r>
                      <w:rPr>
                        <w:rFonts w:ascii="Arial" w:hAnsi="Arial"/>
                        <w:b/>
                        <w:spacing w:val="-26"/>
                        <w:w w:val="95"/>
                        <w:sz w:val="16"/>
                      </w:rPr>
                      <w:t> </w:t>
                    </w:r>
                    <w:r>
                      <w:rPr>
                        <w:rFonts w:ascii="Arial" w:hAnsi="Arial"/>
                        <w:b/>
                        <w:w w:val="95"/>
                        <w:sz w:val="16"/>
                      </w:rPr>
                      <w:t>(CỰC</w:t>
                    </w:r>
                    <w:r>
                      <w:rPr>
                        <w:rFonts w:ascii="Arial" w:hAnsi="Arial"/>
                        <w:b/>
                        <w:spacing w:val="-26"/>
                        <w:w w:val="95"/>
                        <w:sz w:val="16"/>
                      </w:rPr>
                      <w:t> </w:t>
                    </w:r>
                    <w:r>
                      <w:rPr>
                        <w:rFonts w:ascii="Arial" w:hAnsi="Arial"/>
                        <w:b/>
                        <w:w w:val="95"/>
                        <w:sz w:val="16"/>
                      </w:rPr>
                      <w:t>ĐẠI</w:t>
                    </w:r>
                    <w:r>
                      <w:rPr>
                        <w:rFonts w:ascii="Arial" w:hAnsi="Arial"/>
                        <w:b/>
                        <w:spacing w:val="-26"/>
                        <w:w w:val="95"/>
                        <w:sz w:val="16"/>
                      </w:rPr>
                      <w:t> </w:t>
                    </w:r>
                    <w:r>
                      <w:rPr>
                        <w:rFonts w:ascii="Arial" w:hAnsi="Arial"/>
                        <w:b/>
                        <w:w w:val="95"/>
                        <w:sz w:val="16"/>
                      </w:rPr>
                      <w:t>BẰNG</w:t>
                    </w:r>
                    <w:r>
                      <w:rPr>
                        <w:rFonts w:ascii="Arial" w:hAnsi="Arial"/>
                        <w:b/>
                        <w:spacing w:val="-26"/>
                        <w:w w:val="95"/>
                        <w:sz w:val="16"/>
                      </w:rPr>
                      <w:t> </w:t>
                    </w:r>
                    <w:r>
                      <w:rPr>
                        <w:rFonts w:ascii="Arial" w:hAnsi="Arial"/>
                        <w:b/>
                        <w:spacing w:val="-6"/>
                        <w:w w:val="95"/>
                        <w:sz w:val="16"/>
                      </w:rPr>
                      <w:t>10) </w:t>
                    </w:r>
                    <w:r>
                      <w:rPr>
                        <w:rFonts w:ascii="Arial" w:hAnsi="Arial"/>
                        <w:b/>
                        <w:sz w:val="16"/>
                      </w:rPr>
                      <w:t>HIỂN</w:t>
                    </w:r>
                    <w:r>
                      <w:rPr>
                        <w:rFonts w:ascii="Arial" w:hAnsi="Arial"/>
                        <w:b/>
                        <w:spacing w:val="-28"/>
                        <w:sz w:val="16"/>
                      </w:rPr>
                      <w:t> </w:t>
                    </w:r>
                    <w:r>
                      <w:rPr>
                        <w:rFonts w:ascii="Arial" w:hAnsi="Arial"/>
                        <w:b/>
                        <w:sz w:val="16"/>
                      </w:rPr>
                      <w:t>THỊ</w:t>
                    </w:r>
                    <w:r>
                      <w:rPr>
                        <w:rFonts w:ascii="Arial" w:hAnsi="Arial"/>
                        <w:b/>
                        <w:spacing w:val="-28"/>
                        <w:sz w:val="16"/>
                      </w:rPr>
                      <w:t> </w:t>
                    </w:r>
                    <w:r>
                      <w:rPr>
                        <w:rFonts w:ascii="Arial" w:hAnsi="Arial"/>
                        <w:b/>
                        <w:sz w:val="16"/>
                      </w:rPr>
                      <w:t>TỐC</w:t>
                    </w:r>
                    <w:r>
                      <w:rPr>
                        <w:rFonts w:ascii="Arial" w:hAnsi="Arial"/>
                        <w:b/>
                        <w:spacing w:val="-28"/>
                        <w:sz w:val="16"/>
                      </w:rPr>
                      <w:t> </w:t>
                    </w:r>
                    <w:r>
                      <w:rPr>
                        <w:rFonts w:ascii="Arial" w:hAnsi="Arial"/>
                        <w:b/>
                        <w:sz w:val="16"/>
                      </w:rPr>
                      <w:t>ĐỘ</w:t>
                    </w:r>
                    <w:r>
                      <w:rPr>
                        <w:rFonts w:ascii="Arial" w:hAnsi="Arial"/>
                        <w:b/>
                        <w:spacing w:val="-28"/>
                        <w:sz w:val="16"/>
                      </w:rPr>
                      <w:t> </w:t>
                    </w:r>
                    <w:r>
                      <w:rPr>
                        <w:rFonts w:ascii="Arial" w:hAnsi="Arial"/>
                        <w:b/>
                        <w:sz w:val="16"/>
                      </w:rPr>
                      <w:t>TRÊN</w:t>
                    </w:r>
                    <w:r>
                      <w:rPr>
                        <w:rFonts w:ascii="Arial" w:hAnsi="Arial"/>
                        <w:b/>
                        <w:spacing w:val="-27"/>
                        <w:sz w:val="16"/>
                      </w:rPr>
                      <w:t> </w:t>
                    </w:r>
                    <w:r>
                      <w:rPr>
                        <w:rFonts w:ascii="Arial" w:hAnsi="Arial"/>
                        <w:b/>
                        <w:sz w:val="16"/>
                      </w:rPr>
                      <w:t>LCD</w:t>
                    </w:r>
                  </w:p>
                </w:txbxContent>
              </v:textbox>
              <w10:wrap type="none"/>
            </v:shape>
            <v:shape style="position:absolute;left:8244;top:3251;width:2737;height:741" type="#_x0000_t202" filled="false" stroked="true" strokeweight="1.044511pt" strokecolor="#000000">
              <v:textbox inset="0,0,0,0">
                <w:txbxContent>
                  <w:p>
                    <w:pPr>
                      <w:spacing w:line="240" w:lineRule="auto" w:before="10"/>
                      <w:rPr>
                        <w:sz w:val="13"/>
                      </w:rPr>
                    </w:pPr>
                  </w:p>
                  <w:p>
                    <w:pPr>
                      <w:spacing w:line="261" w:lineRule="auto" w:before="1"/>
                      <w:ind w:left="284" w:right="110" w:hanging="164"/>
                      <w:jc w:val="left"/>
                      <w:rPr>
                        <w:rFonts w:ascii="Arial" w:hAnsi="Arial"/>
                        <w:b/>
                        <w:sz w:val="16"/>
                      </w:rPr>
                    </w:pPr>
                    <w:r>
                      <w:rPr>
                        <w:rFonts w:ascii="Arial" w:hAnsi="Arial"/>
                        <w:b/>
                        <w:w w:val="95"/>
                        <w:sz w:val="16"/>
                      </w:rPr>
                      <w:t>CẤP</w:t>
                    </w:r>
                    <w:r>
                      <w:rPr>
                        <w:rFonts w:ascii="Arial" w:hAnsi="Arial"/>
                        <w:b/>
                        <w:spacing w:val="-26"/>
                        <w:w w:val="95"/>
                        <w:sz w:val="16"/>
                      </w:rPr>
                      <w:t> </w:t>
                    </w:r>
                    <w:r>
                      <w:rPr>
                        <w:rFonts w:ascii="Arial" w:hAnsi="Arial"/>
                        <w:b/>
                        <w:w w:val="95"/>
                        <w:sz w:val="16"/>
                      </w:rPr>
                      <w:t>TỐC</w:t>
                    </w:r>
                    <w:r>
                      <w:rPr>
                        <w:rFonts w:ascii="Arial" w:hAnsi="Arial"/>
                        <w:b/>
                        <w:spacing w:val="-25"/>
                        <w:w w:val="95"/>
                        <w:sz w:val="16"/>
                      </w:rPr>
                      <w:t> </w:t>
                    </w:r>
                    <w:r>
                      <w:rPr>
                        <w:rFonts w:ascii="Arial" w:hAnsi="Arial"/>
                        <w:b/>
                        <w:w w:val="95"/>
                        <w:sz w:val="16"/>
                      </w:rPr>
                      <w:t>ĐỘ</w:t>
                    </w:r>
                    <w:r>
                      <w:rPr>
                        <w:rFonts w:ascii="Arial" w:hAnsi="Arial"/>
                        <w:b/>
                        <w:spacing w:val="-26"/>
                        <w:w w:val="95"/>
                        <w:sz w:val="16"/>
                      </w:rPr>
                      <w:t> </w:t>
                    </w:r>
                    <w:r>
                      <w:rPr>
                        <w:rFonts w:ascii="Arial" w:hAnsi="Arial"/>
                        <w:b/>
                        <w:w w:val="95"/>
                        <w:sz w:val="16"/>
                      </w:rPr>
                      <w:t>=</w:t>
                    </w:r>
                    <w:r>
                      <w:rPr>
                        <w:rFonts w:ascii="Arial" w:hAnsi="Arial"/>
                        <w:b/>
                        <w:spacing w:val="-25"/>
                        <w:w w:val="95"/>
                        <w:sz w:val="16"/>
                      </w:rPr>
                      <w:t> </w:t>
                    </w:r>
                    <w:r>
                      <w:rPr>
                        <w:rFonts w:ascii="Arial" w:hAnsi="Arial"/>
                        <w:b/>
                        <w:w w:val="95"/>
                        <w:sz w:val="16"/>
                      </w:rPr>
                      <w:t>0,</w:t>
                    </w:r>
                    <w:r>
                      <w:rPr>
                        <w:rFonts w:ascii="Arial" w:hAnsi="Arial"/>
                        <w:b/>
                        <w:spacing w:val="-25"/>
                        <w:w w:val="95"/>
                        <w:sz w:val="16"/>
                      </w:rPr>
                      <w:t> </w:t>
                    </w:r>
                    <w:r>
                      <w:rPr>
                        <w:rFonts w:ascii="Arial" w:hAnsi="Arial"/>
                        <w:b/>
                        <w:w w:val="95"/>
                        <w:sz w:val="16"/>
                      </w:rPr>
                      <w:t>ĐỘNG</w:t>
                    </w:r>
                    <w:r>
                      <w:rPr>
                        <w:rFonts w:ascii="Arial" w:hAnsi="Arial"/>
                        <w:b/>
                        <w:spacing w:val="-26"/>
                        <w:w w:val="95"/>
                        <w:sz w:val="16"/>
                      </w:rPr>
                      <w:t> </w:t>
                    </w:r>
                    <w:r>
                      <w:rPr>
                        <w:rFonts w:ascii="Arial" w:hAnsi="Arial"/>
                        <w:b/>
                        <w:w w:val="95"/>
                        <w:sz w:val="16"/>
                      </w:rPr>
                      <w:t>CƠ</w:t>
                    </w:r>
                    <w:r>
                      <w:rPr>
                        <w:rFonts w:ascii="Arial" w:hAnsi="Arial"/>
                        <w:b/>
                        <w:spacing w:val="-25"/>
                        <w:w w:val="95"/>
                        <w:sz w:val="16"/>
                      </w:rPr>
                      <w:t> </w:t>
                    </w:r>
                    <w:r>
                      <w:rPr>
                        <w:rFonts w:ascii="Arial" w:hAnsi="Arial"/>
                        <w:b/>
                        <w:spacing w:val="-3"/>
                        <w:w w:val="95"/>
                        <w:sz w:val="16"/>
                      </w:rPr>
                      <w:t>NGỪNG </w:t>
                    </w:r>
                    <w:r>
                      <w:rPr>
                        <w:rFonts w:ascii="Arial" w:hAnsi="Arial"/>
                        <w:b/>
                        <w:sz w:val="16"/>
                      </w:rPr>
                      <w:t>HIỂN</w:t>
                    </w:r>
                    <w:r>
                      <w:rPr>
                        <w:rFonts w:ascii="Arial" w:hAnsi="Arial"/>
                        <w:b/>
                        <w:spacing w:val="-32"/>
                        <w:sz w:val="16"/>
                      </w:rPr>
                      <w:t> </w:t>
                    </w:r>
                    <w:r>
                      <w:rPr>
                        <w:rFonts w:ascii="Arial" w:hAnsi="Arial"/>
                        <w:b/>
                        <w:sz w:val="16"/>
                      </w:rPr>
                      <w:t>THỊ</w:t>
                    </w:r>
                    <w:r>
                      <w:rPr>
                        <w:rFonts w:ascii="Arial" w:hAnsi="Arial"/>
                        <w:b/>
                        <w:spacing w:val="-32"/>
                        <w:sz w:val="16"/>
                      </w:rPr>
                      <w:t> </w:t>
                    </w:r>
                    <w:r>
                      <w:rPr>
                        <w:rFonts w:ascii="Arial" w:hAnsi="Arial"/>
                        <w:b/>
                        <w:sz w:val="16"/>
                      </w:rPr>
                      <w:t>TỐC</w:t>
                    </w:r>
                    <w:r>
                      <w:rPr>
                        <w:rFonts w:ascii="Arial" w:hAnsi="Arial"/>
                        <w:b/>
                        <w:spacing w:val="-32"/>
                        <w:sz w:val="16"/>
                      </w:rPr>
                      <w:t> </w:t>
                    </w:r>
                    <w:r>
                      <w:rPr>
                        <w:rFonts w:ascii="Arial" w:hAnsi="Arial"/>
                        <w:b/>
                        <w:sz w:val="16"/>
                      </w:rPr>
                      <w:t>ĐỘ</w:t>
                    </w:r>
                    <w:r>
                      <w:rPr>
                        <w:rFonts w:ascii="Arial" w:hAnsi="Arial"/>
                        <w:b/>
                        <w:spacing w:val="-31"/>
                        <w:sz w:val="16"/>
                      </w:rPr>
                      <w:t> </w:t>
                    </w:r>
                    <w:r>
                      <w:rPr>
                        <w:rFonts w:ascii="Arial" w:hAnsi="Arial"/>
                        <w:b/>
                        <w:sz w:val="16"/>
                      </w:rPr>
                      <w:t>TRÊN</w:t>
                    </w:r>
                    <w:r>
                      <w:rPr>
                        <w:rFonts w:ascii="Arial" w:hAnsi="Arial"/>
                        <w:b/>
                        <w:spacing w:val="-32"/>
                        <w:sz w:val="16"/>
                      </w:rPr>
                      <w:t> </w:t>
                    </w:r>
                    <w:r>
                      <w:rPr>
                        <w:rFonts w:ascii="Arial" w:hAnsi="Arial"/>
                        <w:b/>
                        <w:sz w:val="16"/>
                      </w:rPr>
                      <w:t>LCD</w:t>
                    </w:r>
                    <w:r>
                      <w:rPr>
                        <w:rFonts w:ascii="Arial" w:hAnsi="Arial"/>
                        <w:b/>
                        <w:spacing w:val="-32"/>
                        <w:sz w:val="16"/>
                      </w:rPr>
                      <w:t> </w:t>
                    </w:r>
                    <w:r>
                      <w:rPr>
                        <w:rFonts w:ascii="Arial" w:hAnsi="Arial"/>
                        <w:b/>
                        <w:sz w:val="16"/>
                      </w:rPr>
                      <w:t>=</w:t>
                    </w:r>
                    <w:r>
                      <w:rPr>
                        <w:rFonts w:ascii="Arial" w:hAnsi="Arial"/>
                        <w:b/>
                        <w:spacing w:val="-32"/>
                        <w:sz w:val="16"/>
                      </w:rPr>
                      <w:t> </w:t>
                    </w:r>
                    <w:r>
                      <w:rPr>
                        <w:rFonts w:ascii="Arial" w:hAnsi="Arial"/>
                        <w:b/>
                        <w:sz w:val="16"/>
                      </w:rPr>
                      <w:t>0</w:t>
                    </w:r>
                  </w:p>
                </w:txbxContent>
              </v:textbox>
              <v:stroke dashstyle="solid"/>
              <w10:wrap type="none"/>
            </v:shape>
            <v:shape style="position:absolute;left:4922;top:3251;width:2737;height:741" type="#_x0000_t202" filled="false" stroked="true" strokeweight="1.044511pt" strokecolor="#000000">
              <v:textbox inset="0,0,0,0">
                <w:txbxContent>
                  <w:p>
                    <w:pPr>
                      <w:spacing w:line="261" w:lineRule="auto" w:before="60"/>
                      <w:ind w:left="122" w:right="122" w:hanging="1"/>
                      <w:jc w:val="center"/>
                      <w:rPr>
                        <w:rFonts w:ascii="Arial" w:hAnsi="Arial"/>
                        <w:b/>
                        <w:sz w:val="16"/>
                      </w:rPr>
                    </w:pPr>
                    <w:r>
                      <w:rPr>
                        <w:rFonts w:ascii="Arial" w:hAnsi="Arial"/>
                        <w:b/>
                        <w:w w:val="95"/>
                        <w:sz w:val="16"/>
                      </w:rPr>
                      <w:t>KIỂM</w:t>
                    </w:r>
                    <w:r>
                      <w:rPr>
                        <w:rFonts w:ascii="Arial" w:hAnsi="Arial"/>
                        <w:b/>
                        <w:spacing w:val="-30"/>
                        <w:w w:val="95"/>
                        <w:sz w:val="16"/>
                      </w:rPr>
                      <w:t> </w:t>
                    </w:r>
                    <w:r>
                      <w:rPr>
                        <w:rFonts w:ascii="Arial" w:hAnsi="Arial"/>
                        <w:b/>
                        <w:w w:val="95"/>
                        <w:sz w:val="16"/>
                      </w:rPr>
                      <w:t>TRA</w:t>
                    </w:r>
                    <w:r>
                      <w:rPr>
                        <w:rFonts w:ascii="Arial" w:hAnsi="Arial"/>
                        <w:b/>
                        <w:spacing w:val="-29"/>
                        <w:w w:val="95"/>
                        <w:sz w:val="16"/>
                      </w:rPr>
                      <w:t> </w:t>
                    </w:r>
                    <w:r>
                      <w:rPr>
                        <w:rFonts w:ascii="Arial" w:hAnsi="Arial"/>
                        <w:b/>
                        <w:w w:val="95"/>
                        <w:sz w:val="16"/>
                      </w:rPr>
                      <w:t>GIỚI</w:t>
                    </w:r>
                    <w:r>
                      <w:rPr>
                        <w:rFonts w:ascii="Arial" w:hAnsi="Arial"/>
                        <w:b/>
                        <w:spacing w:val="-30"/>
                        <w:w w:val="95"/>
                        <w:sz w:val="16"/>
                      </w:rPr>
                      <w:t> </w:t>
                    </w:r>
                    <w:r>
                      <w:rPr>
                        <w:rFonts w:ascii="Arial" w:hAnsi="Arial"/>
                        <w:b/>
                        <w:w w:val="95"/>
                        <w:sz w:val="16"/>
                      </w:rPr>
                      <w:t>HẠN</w:t>
                    </w:r>
                    <w:r>
                      <w:rPr>
                        <w:rFonts w:ascii="Arial" w:hAnsi="Arial"/>
                        <w:b/>
                        <w:spacing w:val="-29"/>
                        <w:w w:val="95"/>
                        <w:sz w:val="16"/>
                      </w:rPr>
                      <w:t> </w:t>
                    </w:r>
                    <w:r>
                      <w:rPr>
                        <w:rFonts w:ascii="Arial" w:hAnsi="Arial"/>
                        <w:b/>
                        <w:w w:val="95"/>
                        <w:sz w:val="16"/>
                      </w:rPr>
                      <w:t>ĐỂ</w:t>
                    </w:r>
                    <w:r>
                      <w:rPr>
                        <w:rFonts w:ascii="Arial" w:hAnsi="Arial"/>
                        <w:b/>
                        <w:spacing w:val="-29"/>
                        <w:w w:val="95"/>
                        <w:sz w:val="16"/>
                      </w:rPr>
                      <w:t> </w:t>
                    </w:r>
                    <w:r>
                      <w:rPr>
                        <w:rFonts w:ascii="Arial" w:hAnsi="Arial"/>
                        <w:b/>
                        <w:w w:val="95"/>
                        <w:sz w:val="16"/>
                      </w:rPr>
                      <w:t>CHO</w:t>
                    </w:r>
                    <w:r>
                      <w:rPr>
                        <w:rFonts w:ascii="Arial" w:hAnsi="Arial"/>
                        <w:b/>
                        <w:spacing w:val="-30"/>
                        <w:w w:val="95"/>
                        <w:sz w:val="16"/>
                      </w:rPr>
                      <w:t> </w:t>
                    </w:r>
                    <w:r>
                      <w:rPr>
                        <w:rFonts w:ascii="Arial" w:hAnsi="Arial"/>
                        <w:b/>
                        <w:w w:val="95"/>
                        <w:sz w:val="16"/>
                      </w:rPr>
                      <w:t>PHÉP GIẢM</w:t>
                    </w:r>
                    <w:r>
                      <w:rPr>
                        <w:rFonts w:ascii="Arial" w:hAnsi="Arial"/>
                        <w:b/>
                        <w:spacing w:val="-26"/>
                        <w:w w:val="95"/>
                        <w:sz w:val="16"/>
                      </w:rPr>
                      <w:t> </w:t>
                    </w:r>
                    <w:r>
                      <w:rPr>
                        <w:rFonts w:ascii="Arial" w:hAnsi="Arial"/>
                        <w:b/>
                        <w:w w:val="95"/>
                        <w:sz w:val="16"/>
                      </w:rPr>
                      <w:t>1</w:t>
                    </w:r>
                    <w:r>
                      <w:rPr>
                        <w:rFonts w:ascii="Arial" w:hAnsi="Arial"/>
                        <w:b/>
                        <w:spacing w:val="-25"/>
                        <w:w w:val="95"/>
                        <w:sz w:val="16"/>
                      </w:rPr>
                      <w:t> </w:t>
                    </w:r>
                    <w:r>
                      <w:rPr>
                        <w:rFonts w:ascii="Arial" w:hAnsi="Arial"/>
                        <w:b/>
                        <w:w w:val="95"/>
                        <w:sz w:val="16"/>
                      </w:rPr>
                      <w:t>CẤP</w:t>
                    </w:r>
                    <w:r>
                      <w:rPr>
                        <w:rFonts w:ascii="Arial" w:hAnsi="Arial"/>
                        <w:b/>
                        <w:spacing w:val="-26"/>
                        <w:w w:val="95"/>
                        <w:sz w:val="16"/>
                      </w:rPr>
                      <w:t> </w:t>
                    </w:r>
                    <w:r>
                      <w:rPr>
                        <w:rFonts w:ascii="Arial" w:hAnsi="Arial"/>
                        <w:b/>
                        <w:w w:val="95"/>
                        <w:sz w:val="16"/>
                      </w:rPr>
                      <w:t>ĐỘ</w:t>
                    </w:r>
                    <w:r>
                      <w:rPr>
                        <w:rFonts w:ascii="Arial" w:hAnsi="Arial"/>
                        <w:b/>
                        <w:spacing w:val="-25"/>
                        <w:w w:val="95"/>
                        <w:sz w:val="16"/>
                      </w:rPr>
                      <w:t> </w:t>
                    </w:r>
                    <w:r>
                      <w:rPr>
                        <w:rFonts w:ascii="Arial" w:hAnsi="Arial"/>
                        <w:b/>
                        <w:w w:val="95"/>
                        <w:sz w:val="16"/>
                      </w:rPr>
                      <w:t>(CỰC</w:t>
                    </w:r>
                    <w:r>
                      <w:rPr>
                        <w:rFonts w:ascii="Arial" w:hAnsi="Arial"/>
                        <w:b/>
                        <w:spacing w:val="-25"/>
                        <w:w w:val="95"/>
                        <w:sz w:val="16"/>
                      </w:rPr>
                      <w:t> </w:t>
                    </w:r>
                    <w:r>
                      <w:rPr>
                        <w:rFonts w:ascii="Arial" w:hAnsi="Arial"/>
                        <w:b/>
                        <w:w w:val="95"/>
                        <w:sz w:val="16"/>
                      </w:rPr>
                      <w:t>TIỂU</w:t>
                    </w:r>
                    <w:r>
                      <w:rPr>
                        <w:rFonts w:ascii="Arial" w:hAnsi="Arial"/>
                        <w:b/>
                        <w:spacing w:val="-26"/>
                        <w:w w:val="95"/>
                        <w:sz w:val="16"/>
                      </w:rPr>
                      <w:t> </w:t>
                    </w:r>
                    <w:r>
                      <w:rPr>
                        <w:rFonts w:ascii="Arial" w:hAnsi="Arial"/>
                        <w:b/>
                        <w:w w:val="95"/>
                        <w:sz w:val="16"/>
                      </w:rPr>
                      <w:t>BẰNG</w:t>
                    </w:r>
                    <w:r>
                      <w:rPr>
                        <w:rFonts w:ascii="Arial" w:hAnsi="Arial"/>
                        <w:b/>
                        <w:spacing w:val="-25"/>
                        <w:w w:val="95"/>
                        <w:sz w:val="16"/>
                      </w:rPr>
                      <w:t> </w:t>
                    </w:r>
                    <w:r>
                      <w:rPr>
                        <w:rFonts w:ascii="Arial" w:hAnsi="Arial"/>
                        <w:b/>
                        <w:spacing w:val="-8"/>
                        <w:w w:val="95"/>
                        <w:sz w:val="16"/>
                      </w:rPr>
                      <w:t>0) </w:t>
                    </w:r>
                    <w:r>
                      <w:rPr>
                        <w:rFonts w:ascii="Arial" w:hAnsi="Arial"/>
                        <w:b/>
                        <w:sz w:val="16"/>
                      </w:rPr>
                      <w:t>HIỂN</w:t>
                    </w:r>
                    <w:r>
                      <w:rPr>
                        <w:rFonts w:ascii="Arial" w:hAnsi="Arial"/>
                        <w:b/>
                        <w:spacing w:val="-29"/>
                        <w:sz w:val="16"/>
                      </w:rPr>
                      <w:t> </w:t>
                    </w:r>
                    <w:r>
                      <w:rPr>
                        <w:rFonts w:ascii="Arial" w:hAnsi="Arial"/>
                        <w:b/>
                        <w:sz w:val="16"/>
                      </w:rPr>
                      <w:t>THỊ</w:t>
                    </w:r>
                    <w:r>
                      <w:rPr>
                        <w:rFonts w:ascii="Arial" w:hAnsi="Arial"/>
                        <w:b/>
                        <w:spacing w:val="-28"/>
                        <w:sz w:val="16"/>
                      </w:rPr>
                      <w:t> </w:t>
                    </w:r>
                    <w:r>
                      <w:rPr>
                        <w:rFonts w:ascii="Arial" w:hAnsi="Arial"/>
                        <w:b/>
                        <w:sz w:val="16"/>
                      </w:rPr>
                      <w:t>TỐC</w:t>
                    </w:r>
                    <w:r>
                      <w:rPr>
                        <w:rFonts w:ascii="Arial" w:hAnsi="Arial"/>
                        <w:b/>
                        <w:spacing w:val="-29"/>
                        <w:sz w:val="16"/>
                      </w:rPr>
                      <w:t> </w:t>
                    </w:r>
                    <w:r>
                      <w:rPr>
                        <w:rFonts w:ascii="Arial" w:hAnsi="Arial"/>
                        <w:b/>
                        <w:sz w:val="16"/>
                      </w:rPr>
                      <w:t>ĐỘ</w:t>
                    </w:r>
                    <w:r>
                      <w:rPr>
                        <w:rFonts w:ascii="Arial" w:hAnsi="Arial"/>
                        <w:b/>
                        <w:spacing w:val="-28"/>
                        <w:sz w:val="16"/>
                      </w:rPr>
                      <w:t> </w:t>
                    </w:r>
                    <w:r>
                      <w:rPr>
                        <w:rFonts w:ascii="Arial" w:hAnsi="Arial"/>
                        <w:b/>
                        <w:sz w:val="16"/>
                      </w:rPr>
                      <w:t>TRÊN</w:t>
                    </w:r>
                    <w:r>
                      <w:rPr>
                        <w:rFonts w:ascii="Arial" w:hAnsi="Arial"/>
                        <w:b/>
                        <w:spacing w:val="-28"/>
                        <w:sz w:val="16"/>
                      </w:rPr>
                      <w:t> </w:t>
                    </w:r>
                    <w:r>
                      <w:rPr>
                        <w:rFonts w:ascii="Arial" w:hAnsi="Arial"/>
                        <w:b/>
                        <w:sz w:val="16"/>
                      </w:rPr>
                      <w:t>LCD</w:t>
                    </w:r>
                  </w:p>
                </w:txbxContent>
              </v:textbox>
              <v:stroke dashstyle="solid"/>
              <w10:wrap type="none"/>
            </v:shape>
            <v:shape style="position:absolute;left:1527;top:1488;width:2883;height:679" type="#_x0000_t202" filled="false" stroked="true" strokeweight=".695586pt" strokecolor="#000000">
              <v:textbox inset="0,0,0,0">
                <w:txbxContent>
                  <w:p>
                    <w:pPr>
                      <w:spacing w:line="261" w:lineRule="auto" w:before="31"/>
                      <w:ind w:left="172" w:right="173" w:firstLine="0"/>
                      <w:jc w:val="center"/>
                      <w:rPr>
                        <w:rFonts w:ascii="Arial" w:hAnsi="Arial"/>
                        <w:b/>
                        <w:sz w:val="16"/>
                      </w:rPr>
                    </w:pPr>
                    <w:r>
                      <w:rPr>
                        <w:rFonts w:ascii="Arial" w:hAnsi="Arial"/>
                        <w:b/>
                        <w:w w:val="95"/>
                        <w:sz w:val="16"/>
                      </w:rPr>
                      <w:t>THIẾT</w:t>
                    </w:r>
                    <w:r>
                      <w:rPr>
                        <w:rFonts w:ascii="Arial" w:hAnsi="Arial"/>
                        <w:b/>
                        <w:spacing w:val="-28"/>
                        <w:w w:val="95"/>
                        <w:sz w:val="16"/>
                      </w:rPr>
                      <w:t> </w:t>
                    </w:r>
                    <w:r>
                      <w:rPr>
                        <w:rFonts w:ascii="Arial" w:hAnsi="Arial"/>
                        <w:b/>
                        <w:w w:val="95"/>
                        <w:sz w:val="16"/>
                      </w:rPr>
                      <w:t>LẬP</w:t>
                    </w:r>
                    <w:r>
                      <w:rPr>
                        <w:rFonts w:ascii="Arial" w:hAnsi="Arial"/>
                        <w:b/>
                        <w:spacing w:val="-27"/>
                        <w:w w:val="95"/>
                        <w:sz w:val="16"/>
                      </w:rPr>
                      <w:t> </w:t>
                    </w:r>
                    <w:r>
                      <w:rPr>
                        <w:rFonts w:ascii="Arial" w:hAnsi="Arial"/>
                        <w:b/>
                        <w:w w:val="95"/>
                        <w:sz w:val="16"/>
                      </w:rPr>
                      <w:t>TỐC</w:t>
                    </w:r>
                    <w:r>
                      <w:rPr>
                        <w:rFonts w:ascii="Arial" w:hAnsi="Arial"/>
                        <w:b/>
                        <w:spacing w:val="-28"/>
                        <w:w w:val="95"/>
                        <w:sz w:val="16"/>
                      </w:rPr>
                      <w:t> </w:t>
                    </w:r>
                    <w:r>
                      <w:rPr>
                        <w:rFonts w:ascii="Arial" w:hAnsi="Arial"/>
                        <w:b/>
                        <w:w w:val="95"/>
                        <w:sz w:val="16"/>
                      </w:rPr>
                      <w:t>ĐỘ</w:t>
                    </w:r>
                    <w:r>
                      <w:rPr>
                        <w:rFonts w:ascii="Arial" w:hAnsi="Arial"/>
                        <w:b/>
                        <w:spacing w:val="-27"/>
                        <w:w w:val="95"/>
                        <w:sz w:val="16"/>
                      </w:rPr>
                      <w:t> </w:t>
                    </w:r>
                    <w:r>
                      <w:rPr>
                        <w:rFonts w:ascii="Arial" w:hAnsi="Arial"/>
                        <w:b/>
                        <w:w w:val="95"/>
                        <w:sz w:val="16"/>
                      </w:rPr>
                      <w:t>CẤP</w:t>
                    </w:r>
                    <w:r>
                      <w:rPr>
                        <w:rFonts w:ascii="Arial" w:hAnsi="Arial"/>
                        <w:b/>
                        <w:spacing w:val="-28"/>
                        <w:w w:val="95"/>
                        <w:sz w:val="16"/>
                      </w:rPr>
                      <w:t> </w:t>
                    </w:r>
                    <w:r>
                      <w:rPr>
                        <w:rFonts w:ascii="Arial" w:hAnsi="Arial"/>
                        <w:b/>
                        <w:w w:val="95"/>
                        <w:sz w:val="16"/>
                      </w:rPr>
                      <w:t>0</w:t>
                    </w:r>
                    <w:r>
                      <w:rPr>
                        <w:rFonts w:ascii="Arial" w:hAnsi="Arial"/>
                        <w:b/>
                        <w:spacing w:val="-12"/>
                        <w:w w:val="95"/>
                        <w:sz w:val="16"/>
                      </w:rPr>
                      <w:t> </w:t>
                    </w:r>
                    <w:r>
                      <w:rPr>
                        <w:rFonts w:ascii="Arial" w:hAnsi="Arial"/>
                        <w:b/>
                        <w:w w:val="95"/>
                        <w:sz w:val="16"/>
                      </w:rPr>
                      <w:t>CHO</w:t>
                    </w:r>
                    <w:r>
                      <w:rPr>
                        <w:rFonts w:ascii="Arial" w:hAnsi="Arial"/>
                        <w:b/>
                        <w:spacing w:val="-28"/>
                        <w:w w:val="95"/>
                        <w:sz w:val="16"/>
                      </w:rPr>
                      <w:t> </w:t>
                    </w:r>
                    <w:r>
                      <w:rPr>
                        <w:rFonts w:ascii="Arial" w:hAnsi="Arial"/>
                        <w:b/>
                        <w:spacing w:val="-5"/>
                        <w:w w:val="95"/>
                        <w:sz w:val="16"/>
                      </w:rPr>
                      <w:t>PWM </w:t>
                    </w:r>
                    <w:r>
                      <w:rPr>
                        <w:rFonts w:ascii="Arial" w:hAnsi="Arial"/>
                        <w:b/>
                        <w:sz w:val="16"/>
                      </w:rPr>
                      <w:t>ĐIỀU</w:t>
                    </w:r>
                    <w:r>
                      <w:rPr>
                        <w:rFonts w:ascii="Arial" w:hAnsi="Arial"/>
                        <w:b/>
                        <w:spacing w:val="-19"/>
                        <w:sz w:val="16"/>
                      </w:rPr>
                      <w:t> </w:t>
                    </w:r>
                    <w:r>
                      <w:rPr>
                        <w:rFonts w:ascii="Arial" w:hAnsi="Arial"/>
                        <w:b/>
                        <w:sz w:val="16"/>
                      </w:rPr>
                      <w:t>KHIỂN</w:t>
                    </w:r>
                    <w:r>
                      <w:rPr>
                        <w:rFonts w:ascii="Arial" w:hAnsi="Arial"/>
                        <w:b/>
                        <w:spacing w:val="-18"/>
                        <w:sz w:val="16"/>
                      </w:rPr>
                      <w:t> </w:t>
                    </w:r>
                    <w:r>
                      <w:rPr>
                        <w:rFonts w:ascii="Arial" w:hAnsi="Arial"/>
                        <w:b/>
                        <w:sz w:val="16"/>
                      </w:rPr>
                      <w:t>ĐỘNG</w:t>
                    </w:r>
                    <w:r>
                      <w:rPr>
                        <w:rFonts w:ascii="Arial" w:hAnsi="Arial"/>
                        <w:b/>
                        <w:spacing w:val="-19"/>
                        <w:sz w:val="16"/>
                      </w:rPr>
                      <w:t> </w:t>
                    </w:r>
                    <w:r>
                      <w:rPr>
                        <w:rFonts w:ascii="Arial" w:hAnsi="Arial"/>
                        <w:b/>
                        <w:sz w:val="16"/>
                      </w:rPr>
                      <w:t>CƠ</w:t>
                    </w:r>
                  </w:p>
                  <w:p>
                    <w:pPr>
                      <w:spacing w:line="184" w:lineRule="exact" w:before="0"/>
                      <w:ind w:left="172" w:right="172" w:firstLine="0"/>
                      <w:jc w:val="center"/>
                      <w:rPr>
                        <w:rFonts w:ascii="Arial" w:hAnsi="Arial"/>
                        <w:b/>
                        <w:sz w:val="16"/>
                      </w:rPr>
                    </w:pPr>
                    <w:r>
                      <w:rPr>
                        <w:rFonts w:ascii="Arial" w:hAnsi="Arial"/>
                        <w:b/>
                        <w:w w:val="90"/>
                        <w:sz w:val="16"/>
                      </w:rPr>
                      <w:t>HIỂN</w:t>
                    </w:r>
                    <w:r>
                      <w:rPr>
                        <w:rFonts w:ascii="Arial" w:hAnsi="Arial"/>
                        <w:b/>
                        <w:spacing w:val="-10"/>
                        <w:w w:val="90"/>
                        <w:sz w:val="16"/>
                      </w:rPr>
                      <w:t> </w:t>
                    </w:r>
                    <w:r>
                      <w:rPr>
                        <w:rFonts w:ascii="Arial" w:hAnsi="Arial"/>
                        <w:b/>
                        <w:w w:val="90"/>
                        <w:sz w:val="16"/>
                      </w:rPr>
                      <w:t>THỊ</w:t>
                    </w:r>
                    <w:r>
                      <w:rPr>
                        <w:rFonts w:ascii="Arial" w:hAnsi="Arial"/>
                        <w:b/>
                        <w:spacing w:val="-10"/>
                        <w:w w:val="90"/>
                        <w:sz w:val="16"/>
                      </w:rPr>
                      <w:t> </w:t>
                    </w:r>
                    <w:r>
                      <w:rPr>
                        <w:rFonts w:ascii="Arial" w:hAnsi="Arial"/>
                        <w:b/>
                        <w:w w:val="90"/>
                        <w:sz w:val="16"/>
                      </w:rPr>
                      <w:t>LCD</w:t>
                    </w:r>
                    <w:r>
                      <w:rPr>
                        <w:rFonts w:ascii="Arial" w:hAnsi="Arial"/>
                        <w:b/>
                        <w:spacing w:val="-10"/>
                        <w:w w:val="90"/>
                        <w:sz w:val="16"/>
                      </w:rPr>
                      <w:t> </w:t>
                    </w:r>
                    <w:r>
                      <w:rPr>
                        <w:rFonts w:ascii="Arial" w:hAnsi="Arial"/>
                        <w:b/>
                        <w:w w:val="90"/>
                        <w:sz w:val="16"/>
                      </w:rPr>
                      <w:t>HÀNG</w:t>
                    </w:r>
                    <w:r>
                      <w:rPr>
                        <w:rFonts w:ascii="Arial" w:hAnsi="Arial"/>
                        <w:b/>
                        <w:spacing w:val="-10"/>
                        <w:w w:val="90"/>
                        <w:sz w:val="16"/>
                      </w:rPr>
                      <w:t> </w:t>
                    </w:r>
                    <w:r>
                      <w:rPr>
                        <w:rFonts w:ascii="Arial" w:hAnsi="Arial"/>
                        <w:b/>
                        <w:w w:val="90"/>
                        <w:sz w:val="16"/>
                      </w:rPr>
                      <w:t>1</w:t>
                    </w:r>
                  </w:p>
                </w:txbxContent>
              </v:textbox>
              <v:stroke dashstyle="solid"/>
              <w10:wrap type="none"/>
            </v:shape>
            <w10:wrap type="topAndBottom"/>
          </v:group>
        </w:pict>
      </w:r>
    </w:p>
    <w:p>
      <w:pPr>
        <w:pStyle w:val="BodyText"/>
        <w:spacing w:before="2"/>
        <w:rPr>
          <w:sz w:val="17"/>
        </w:rPr>
      </w:pPr>
    </w:p>
    <w:p>
      <w:pPr>
        <w:spacing w:after="0"/>
        <w:rPr>
          <w:sz w:val="17"/>
        </w:rPr>
        <w:sectPr>
          <w:pgSz w:w="12240" w:h="16280"/>
          <w:pgMar w:header="283" w:footer="472" w:top="640" w:bottom="660" w:left="1200" w:right="220"/>
        </w:sectPr>
      </w:pPr>
    </w:p>
    <w:p>
      <w:pPr>
        <w:pStyle w:val="BodyText"/>
        <w:rPr>
          <w:sz w:val="28"/>
        </w:rPr>
      </w:pPr>
    </w:p>
    <w:p>
      <w:pPr>
        <w:pStyle w:val="ListParagraph"/>
        <w:numPr>
          <w:ilvl w:val="0"/>
          <w:numId w:val="113"/>
        </w:numPr>
        <w:tabs>
          <w:tab w:pos="784" w:val="left" w:leader="none"/>
        </w:tabs>
        <w:spacing w:line="240" w:lineRule="auto" w:before="164" w:after="0"/>
        <w:ind w:left="783" w:right="0" w:hanging="285"/>
        <w:jc w:val="left"/>
        <w:rPr>
          <w:sz w:val="24"/>
        </w:rPr>
      </w:pPr>
      <w:r>
        <w:rPr>
          <w:sz w:val="24"/>
        </w:rPr>
        <w:t>Chương </w:t>
      </w:r>
      <w:r>
        <w:rPr>
          <w:spacing w:val="-4"/>
          <w:sz w:val="24"/>
        </w:rPr>
        <w:t>trình:</w:t>
      </w:r>
    </w:p>
    <w:p>
      <w:pPr>
        <w:spacing w:before="90"/>
        <w:ind w:left="-29" w:right="0" w:firstLine="0"/>
        <w:jc w:val="left"/>
        <w:rPr>
          <w:i/>
          <w:sz w:val="24"/>
        </w:rPr>
      </w:pPr>
      <w:r>
        <w:rPr/>
        <w:br w:type="column"/>
      </w:r>
      <w:r>
        <w:rPr>
          <w:i/>
          <w:sz w:val="24"/>
        </w:rPr>
        <w:t>Hình 10-9: Lưu đồ điều khiển thay đổi tốc độ động cơ dùng PWM.</w:t>
      </w:r>
    </w:p>
    <w:p>
      <w:pPr>
        <w:spacing w:after="0"/>
        <w:jc w:val="left"/>
        <w:rPr>
          <w:sz w:val="24"/>
        </w:rPr>
        <w:sectPr>
          <w:type w:val="continuous"/>
          <w:pgSz w:w="12240" w:h="16280"/>
          <w:pgMar w:top="520" w:bottom="280" w:left="1200" w:right="220"/>
          <w:cols w:num="2" w:equalWidth="0">
            <w:col w:w="2136" w:space="40"/>
            <w:col w:w="8644"/>
          </w:cols>
        </w:sectPr>
      </w:pPr>
    </w:p>
    <w:p>
      <w:pPr>
        <w:pStyle w:val="BodyText"/>
        <w:spacing w:before="9"/>
        <w:rPr>
          <w:i/>
          <w:sz w:val="5"/>
        </w:rPr>
      </w:pPr>
    </w:p>
    <w:p>
      <w:pPr>
        <w:pStyle w:val="BodyText"/>
        <w:ind w:left="101"/>
        <w:rPr>
          <w:sz w:val="20"/>
        </w:rPr>
      </w:pPr>
      <w:r>
        <w:rPr>
          <w:sz w:val="20"/>
        </w:rPr>
        <w:pict>
          <v:shape style="width:524.15pt;height:452.8pt;mso-position-horizontal-relative:char;mso-position-vertical-relative:line" type="#_x0000_t202" filled="false" stroked="true" strokeweight=".47998pt" strokecolor="#000000">
            <w10:anchorlock/>
            <v:textbox inset="0,0,0,0">
              <w:txbxContent>
                <w:p>
                  <w:pPr>
                    <w:pStyle w:val="BodyText"/>
                    <w:tabs>
                      <w:tab w:pos="1420" w:val="left" w:leader="none"/>
                    </w:tabs>
                    <w:spacing w:line="249" w:lineRule="auto" w:before="24"/>
                    <w:ind w:left="105" w:right="7426"/>
                    <w:rPr>
                      <w:rFonts w:ascii="Georgia"/>
                    </w:rPr>
                  </w:pPr>
                  <w:r>
                    <w:rPr>
                      <w:rFonts w:ascii="Georgia"/>
                      <w:spacing w:val="-1"/>
                      <w:w w:val="90"/>
                    </w:rPr>
                    <w:t>#IN</w:t>
                  </w:r>
                  <w:r>
                    <w:rPr>
                      <w:rFonts w:ascii="Georgia"/>
                      <w:spacing w:val="-1"/>
                      <w:w w:val="87"/>
                    </w:rPr>
                    <w:t>C</w:t>
                  </w:r>
                  <w:r>
                    <w:rPr>
                      <w:rFonts w:ascii="Georgia"/>
                      <w:w w:val="88"/>
                    </w:rPr>
                    <w:t>L</w:t>
                  </w:r>
                  <w:r>
                    <w:rPr>
                      <w:rFonts w:ascii="Georgia"/>
                      <w:spacing w:val="-2"/>
                      <w:w w:val="85"/>
                    </w:rPr>
                    <w:t>U</w:t>
                  </w:r>
                  <w:r>
                    <w:rPr>
                      <w:rFonts w:ascii="Georgia"/>
                      <w:w w:val="88"/>
                    </w:rPr>
                    <w:t>DE</w:t>
                  </w:r>
                  <w:r>
                    <w:rPr>
                      <w:rFonts w:ascii="Georgia"/>
                    </w:rPr>
                    <w:tab/>
                  </w:r>
                  <w:r>
                    <w:rPr>
                      <w:rFonts w:ascii="Georgia"/>
                      <w:spacing w:val="-1"/>
                      <w:w w:val="86"/>
                    </w:rPr>
                    <w:t>&lt;</w:t>
                  </w:r>
                  <w:r>
                    <w:rPr>
                      <w:rFonts w:ascii="Georgia"/>
                      <w:spacing w:val="-1"/>
                      <w:w w:val="95"/>
                    </w:rPr>
                    <w:t>T</w:t>
                  </w:r>
                  <w:r>
                    <w:rPr>
                      <w:rFonts w:ascii="Georgia"/>
                      <w:spacing w:val="-3"/>
                      <w:w w:val="90"/>
                    </w:rPr>
                    <w:t>V</w:t>
                  </w:r>
                  <w:r>
                    <w:rPr>
                      <w:rFonts w:ascii="Georgia"/>
                      <w:spacing w:val="0"/>
                      <w:w w:val="57"/>
                    </w:rPr>
                    <w:t>_</w:t>
                  </w:r>
                  <w:r>
                    <w:rPr>
                      <w:rFonts w:ascii="Georgia"/>
                      <w:spacing w:val="-1"/>
                      <w:w w:val="128"/>
                    </w:rPr>
                    <w:t>1</w:t>
                  </w:r>
                  <w:r>
                    <w:rPr>
                      <w:rFonts w:ascii="Georgia"/>
                      <w:spacing w:val="-1"/>
                      <w:w w:val="97"/>
                    </w:rPr>
                    <w:t>6</w:t>
                  </w:r>
                  <w:r>
                    <w:rPr>
                      <w:rFonts w:ascii="Georgia"/>
                      <w:spacing w:val="-6"/>
                      <w:w w:val="89"/>
                    </w:rPr>
                    <w:t>F</w:t>
                  </w:r>
                  <w:r>
                    <w:rPr>
                      <w:rFonts w:ascii="Georgia"/>
                      <w:spacing w:val="-1"/>
                      <w:w w:val="92"/>
                    </w:rPr>
                    <w:t>88</w:t>
                  </w:r>
                  <w:r>
                    <w:rPr>
                      <w:rFonts w:ascii="Georgia"/>
                      <w:spacing w:val="-1"/>
                      <w:w w:val="110"/>
                    </w:rPr>
                    <w:t>7</w:t>
                  </w:r>
                  <w:r>
                    <w:rPr>
                      <w:rFonts w:ascii="Georgia"/>
                      <w:spacing w:val="-4"/>
                      <w:w w:val="76"/>
                    </w:rPr>
                    <w:t>.</w:t>
                  </w:r>
                  <w:r>
                    <w:rPr>
                      <w:rFonts w:ascii="Georgia"/>
                      <w:spacing w:val="-3"/>
                      <w:w w:val="87"/>
                    </w:rPr>
                    <w:t>C</w:t>
                  </w:r>
                  <w:r>
                    <w:rPr>
                      <w:rFonts w:ascii="Georgia"/>
                      <w:spacing w:val="-2"/>
                      <w:w w:val="86"/>
                    </w:rPr>
                    <w:t>&gt;</w:t>
                  </w:r>
                  <w:r>
                    <w:rPr>
                      <w:rFonts w:ascii="Georgia"/>
                      <w:w w:val="86"/>
                    </w:rPr>
                    <w:t> </w:t>
                  </w:r>
                  <w:r>
                    <w:rPr>
                      <w:rFonts w:ascii="Georgia"/>
                    </w:rPr>
                    <w:t>#INCLUDE</w:t>
                    <w:tab/>
                    <w:t>&lt;TV_LCD.C&gt;</w:t>
                  </w:r>
                </w:p>
                <w:p>
                  <w:pPr>
                    <w:pStyle w:val="BodyText"/>
                    <w:tabs>
                      <w:tab w:pos="2943" w:val="left" w:leader="none"/>
                    </w:tabs>
                    <w:spacing w:line="272" w:lineRule="exact"/>
                    <w:ind w:left="105"/>
                    <w:rPr>
                      <w:rFonts w:ascii="Georgia"/>
                    </w:rPr>
                  </w:pPr>
                  <w:r>
                    <w:rPr>
                      <w:rFonts w:ascii="Georgia"/>
                    </w:rPr>
                    <w:t>#DEFINE</w:t>
                  </w:r>
                  <w:r>
                    <w:rPr>
                      <w:rFonts w:ascii="Georgia"/>
                      <w:spacing w:val="-22"/>
                    </w:rPr>
                    <w:t> </w:t>
                  </w:r>
                  <w:r>
                    <w:rPr>
                      <w:rFonts w:ascii="Georgia"/>
                    </w:rPr>
                    <w:t>UP</w:t>
                    <w:tab/>
                    <w:t>PIN_A3</w:t>
                  </w:r>
                </w:p>
                <w:p>
                  <w:pPr>
                    <w:pStyle w:val="BodyText"/>
                    <w:tabs>
                      <w:tab w:pos="2943" w:val="left" w:leader="none"/>
                    </w:tabs>
                    <w:spacing w:before="7"/>
                    <w:ind w:left="105"/>
                    <w:rPr>
                      <w:rFonts w:ascii="Georgia"/>
                    </w:rPr>
                  </w:pPr>
                  <w:r>
                    <w:rPr>
                      <w:rFonts w:ascii="Georgia"/>
                    </w:rPr>
                    <w:t>#DEFINE</w:t>
                  </w:r>
                  <w:r>
                    <w:rPr>
                      <w:rFonts w:ascii="Georgia"/>
                      <w:spacing w:val="-20"/>
                    </w:rPr>
                    <w:t> </w:t>
                  </w:r>
                  <w:r>
                    <w:rPr>
                      <w:rFonts w:ascii="Georgia"/>
                    </w:rPr>
                    <w:t>DW</w:t>
                    <w:tab/>
                    <w:t>PIN_A4</w:t>
                  </w:r>
                </w:p>
                <w:p>
                  <w:pPr>
                    <w:pStyle w:val="BodyText"/>
                    <w:tabs>
                      <w:tab w:pos="2943" w:val="left" w:leader="none"/>
                    </w:tabs>
                    <w:spacing w:line="244" w:lineRule="auto" w:before="10"/>
                    <w:ind w:left="105" w:right="6780"/>
                    <w:rPr>
                      <w:rFonts w:ascii="Georgia"/>
                    </w:rPr>
                  </w:pPr>
                  <w:r>
                    <w:rPr>
                      <w:rFonts w:ascii="Georgia"/>
                    </w:rPr>
                    <w:t>#DEFINE</w:t>
                  </w:r>
                  <w:r>
                    <w:rPr>
                      <w:rFonts w:ascii="Georgia"/>
                      <w:spacing w:val="-19"/>
                    </w:rPr>
                    <w:t> </w:t>
                  </w:r>
                  <w:r>
                    <w:rPr>
                      <w:rFonts w:ascii="Georgia"/>
                    </w:rPr>
                    <w:t>STOP</w:t>
                    <w:tab/>
                  </w:r>
                  <w:r>
                    <w:rPr>
                      <w:rFonts w:ascii="Georgia"/>
                      <w:spacing w:val="-4"/>
                      <w:w w:val="85"/>
                    </w:rPr>
                    <w:t>PIN_A5 </w:t>
                  </w:r>
                  <w:r>
                    <w:rPr>
                      <w:rFonts w:ascii="Georgia"/>
                      <w:w w:val="95"/>
                    </w:rPr>
                    <w:t>#DEFINE</w:t>
                  </w:r>
                  <w:r>
                    <w:rPr>
                      <w:rFonts w:ascii="Georgia"/>
                      <w:spacing w:val="-28"/>
                      <w:w w:val="95"/>
                    </w:rPr>
                    <w:t> </w:t>
                  </w:r>
                  <w:r>
                    <w:rPr>
                      <w:rFonts w:ascii="Georgia"/>
                      <w:w w:val="95"/>
                    </w:rPr>
                    <w:t>MOTOR_ENA</w:t>
                    <w:tab/>
                  </w:r>
                  <w:r>
                    <w:rPr>
                      <w:rFonts w:ascii="Georgia"/>
                      <w:w w:val="80"/>
                    </w:rPr>
                    <w:t>PIN_C0</w:t>
                  </w:r>
                </w:p>
                <w:p>
                  <w:pPr>
                    <w:pStyle w:val="BodyText"/>
                    <w:tabs>
                      <w:tab w:pos="1611" w:val="left" w:leader="none"/>
                    </w:tabs>
                    <w:spacing w:line="249" w:lineRule="auto" w:before="5"/>
                    <w:ind w:left="105" w:right="4363"/>
                    <w:rPr>
                      <w:rFonts w:ascii="Georgia"/>
                    </w:rPr>
                  </w:pPr>
                  <w:r>
                    <w:rPr>
                      <w:rFonts w:ascii="Georgia"/>
                      <w:w w:val="95"/>
                    </w:rPr>
                    <w:t>const</w:t>
                  </w:r>
                  <w:r>
                    <w:rPr>
                      <w:rFonts w:ascii="Georgia"/>
                      <w:spacing w:val="-24"/>
                      <w:w w:val="95"/>
                    </w:rPr>
                    <w:t> </w:t>
                  </w:r>
                  <w:r>
                    <w:rPr>
                      <w:rFonts w:ascii="Georgia"/>
                      <w:w w:val="95"/>
                    </w:rPr>
                    <w:t>unsigned</w:t>
                  </w:r>
                  <w:r>
                    <w:rPr>
                      <w:rFonts w:ascii="Georgia"/>
                      <w:spacing w:val="-23"/>
                      <w:w w:val="95"/>
                    </w:rPr>
                    <w:t> </w:t>
                  </w:r>
                  <w:r>
                    <w:rPr>
                      <w:rFonts w:ascii="Georgia"/>
                      <w:w w:val="95"/>
                    </w:rPr>
                    <w:t>char</w:t>
                  </w:r>
                  <w:r>
                    <w:rPr>
                      <w:rFonts w:ascii="Georgia"/>
                      <w:spacing w:val="-23"/>
                      <w:w w:val="95"/>
                    </w:rPr>
                    <w:t> </w:t>
                  </w:r>
                  <w:r>
                    <w:rPr>
                      <w:rFonts w:ascii="Georgia"/>
                      <w:w w:val="95"/>
                    </w:rPr>
                    <w:t>HANG1[16]={"DK</w:t>
                  </w:r>
                  <w:r>
                    <w:rPr>
                      <w:rFonts w:ascii="Georgia"/>
                      <w:spacing w:val="-24"/>
                      <w:w w:val="95"/>
                    </w:rPr>
                    <w:t> </w:t>
                  </w:r>
                  <w:r>
                    <w:rPr>
                      <w:rFonts w:ascii="Georgia"/>
                      <w:w w:val="95"/>
                    </w:rPr>
                    <w:t>TOC</w:t>
                  </w:r>
                  <w:r>
                    <w:rPr>
                      <w:rFonts w:ascii="Georgia"/>
                      <w:spacing w:val="-24"/>
                      <w:w w:val="95"/>
                    </w:rPr>
                    <w:t> </w:t>
                  </w:r>
                  <w:r>
                    <w:rPr>
                      <w:rFonts w:ascii="Georgia"/>
                      <w:w w:val="95"/>
                    </w:rPr>
                    <w:t>DO</w:t>
                  </w:r>
                  <w:r>
                    <w:rPr>
                      <w:rFonts w:ascii="Georgia"/>
                      <w:spacing w:val="-25"/>
                      <w:w w:val="95"/>
                    </w:rPr>
                    <w:t> </w:t>
                  </w:r>
                  <w:r>
                    <w:rPr>
                      <w:rFonts w:ascii="Georgia"/>
                      <w:w w:val="95"/>
                    </w:rPr>
                    <w:t>DONGCO"}; </w:t>
                  </w:r>
                  <w:r>
                    <w:rPr>
                      <w:rFonts w:ascii="Georgia"/>
                    </w:rPr>
                    <w:t>SIGNED</w:t>
                  </w:r>
                  <w:r>
                    <w:rPr>
                      <w:rFonts w:ascii="Georgia"/>
                      <w:spacing w:val="-44"/>
                    </w:rPr>
                    <w:t> </w:t>
                  </w:r>
                  <w:r>
                    <w:rPr>
                      <w:rFonts w:ascii="Georgia"/>
                    </w:rPr>
                    <w:t>INT</w:t>
                    <w:tab/>
                    <w:t>CAPDO=0,</w:t>
                  </w:r>
                  <w:r>
                    <w:rPr>
                      <w:rFonts w:ascii="Georgia"/>
                      <w:spacing w:val="-9"/>
                    </w:rPr>
                    <w:t> </w:t>
                  </w:r>
                  <w:r>
                    <w:rPr>
                      <w:rFonts w:ascii="Georgia"/>
                    </w:rPr>
                    <w:t>I;</w:t>
                  </w:r>
                </w:p>
                <w:p>
                  <w:pPr>
                    <w:pStyle w:val="BodyText"/>
                    <w:spacing w:line="267" w:lineRule="exact"/>
                    <w:ind w:left="105"/>
                    <w:rPr>
                      <w:rFonts w:ascii="Georgia"/>
                    </w:rPr>
                  </w:pPr>
                  <w:r>
                    <w:rPr>
                      <w:rFonts w:ascii="Georgia"/>
                    </w:rPr>
                    <w:t>VOID HIENTHI_CAP_TOCDO ()</w:t>
                  </w:r>
                </w:p>
                <w:p>
                  <w:pPr>
                    <w:pStyle w:val="BodyText"/>
                    <w:spacing w:before="11"/>
                    <w:ind w:left="105"/>
                    <w:rPr>
                      <w:rFonts w:ascii="Georgia"/>
                    </w:rPr>
                  </w:pPr>
                  <w:r>
                    <w:rPr>
                      <w:rFonts w:ascii="Georgia"/>
                      <w:w w:val="90"/>
                    </w:rPr>
                    <w:t>{</w:t>
                  </w:r>
                </w:p>
                <w:p>
                  <w:pPr>
                    <w:pStyle w:val="BodyText"/>
                    <w:spacing w:line="247" w:lineRule="auto" w:before="10"/>
                    <w:ind w:left="672" w:right="2791"/>
                    <w:rPr>
                      <w:rFonts w:ascii="Georgia"/>
                    </w:rPr>
                  </w:pPr>
                  <w:r>
                    <w:rPr>
                      <w:rFonts w:ascii="Georgia"/>
                      <w:w w:val="88"/>
                    </w:rPr>
                    <w:t>L</w:t>
                  </w:r>
                  <w:r>
                    <w:rPr>
                      <w:rFonts w:ascii="Georgia"/>
                      <w:w w:val="87"/>
                    </w:rPr>
                    <w:t>C</w:t>
                  </w:r>
                  <w:r>
                    <w:rPr>
                      <w:rFonts w:ascii="Georgia"/>
                      <w:w w:val="74"/>
                    </w:rPr>
                    <w:t>D_</w:t>
                  </w:r>
                  <w:r>
                    <w:rPr>
                      <w:rFonts w:ascii="Georgia"/>
                      <w:w w:val="87"/>
                    </w:rPr>
                    <w:t>C</w:t>
                  </w:r>
                  <w:r>
                    <w:rPr>
                      <w:rFonts w:ascii="Georgia"/>
                      <w:w w:val="87"/>
                    </w:rPr>
                    <w:t>O</w:t>
                  </w:r>
                  <w:r>
                    <w:rPr>
                      <w:rFonts w:ascii="Georgia"/>
                      <w:w w:val="87"/>
                    </w:rPr>
                    <w:t>MM</w:t>
                  </w:r>
                  <w:r>
                    <w:rPr>
                      <w:rFonts w:ascii="Georgia"/>
                      <w:w w:val="92"/>
                    </w:rPr>
                    <w:t>A</w:t>
                  </w:r>
                  <w:r>
                    <w:rPr>
                      <w:rFonts w:ascii="Georgia"/>
                      <w:w w:val="91"/>
                    </w:rPr>
                    <w:t>ND(</w:t>
                  </w:r>
                  <w:r>
                    <w:rPr>
                      <w:rFonts w:ascii="Georgia"/>
                      <w:w w:val="92"/>
                    </w:rPr>
                    <w:t>A</w:t>
                  </w:r>
                  <w:r>
                    <w:rPr>
                      <w:rFonts w:ascii="Georgia"/>
                      <w:w w:val="88"/>
                    </w:rPr>
                    <w:t>DD</w:t>
                  </w:r>
                  <w:r>
                    <w:rPr>
                      <w:rFonts w:ascii="Georgia"/>
                      <w:w w:val="73"/>
                    </w:rPr>
                    <w:t>R_</w:t>
                  </w:r>
                  <w:r>
                    <w:rPr>
                      <w:rFonts w:ascii="Georgia"/>
                      <w:w w:val="88"/>
                    </w:rPr>
                    <w:t>L</w:t>
                  </w:r>
                  <w:r>
                    <w:rPr>
                      <w:rFonts w:ascii="Georgia"/>
                      <w:w w:val="83"/>
                    </w:rPr>
                    <w:t>I</w:t>
                  </w:r>
                  <w:r>
                    <w:rPr>
                      <w:rFonts w:ascii="Georgia"/>
                      <w:w w:val="88"/>
                    </w:rPr>
                    <w:t>NE</w:t>
                  </w:r>
                  <w:r>
                    <w:rPr>
                      <w:rFonts w:ascii="Georgia"/>
                      <w:w w:val="99"/>
                    </w:rPr>
                    <w:t>2</w:t>
                  </w:r>
                  <w:r>
                    <w:rPr>
                      <w:rFonts w:ascii="Georgia"/>
                      <w:w w:val="86"/>
                    </w:rPr>
                    <w:t>+</w:t>
                  </w:r>
                  <w:r>
                    <w:rPr>
                      <w:rFonts w:ascii="Georgia"/>
                      <w:w w:val="128"/>
                    </w:rPr>
                    <w:t>1</w:t>
                  </w:r>
                  <w:r>
                    <w:rPr>
                      <w:rFonts w:ascii="Georgia"/>
                      <w:w w:val="98"/>
                    </w:rPr>
                    <w:t>4</w:t>
                  </w:r>
                  <w:r>
                    <w:rPr>
                      <w:rFonts w:ascii="Georgia"/>
                      <w:w w:val="93"/>
                    </w:rPr>
                    <w:t>);</w:t>
                  </w:r>
                  <w:r>
                    <w:rPr>
                      <w:rFonts w:ascii="Georgia"/>
                    </w:rPr>
                    <w:t>   </w:t>
                  </w:r>
                  <w:r>
                    <w:rPr>
                      <w:rFonts w:ascii="Georgia"/>
                      <w:w w:val="88"/>
                    </w:rPr>
                    <w:t>DEL</w:t>
                  </w:r>
                  <w:r>
                    <w:rPr>
                      <w:rFonts w:ascii="Georgia"/>
                      <w:w w:val="92"/>
                    </w:rPr>
                    <w:t>A</w:t>
                  </w:r>
                  <w:r>
                    <w:rPr>
                      <w:rFonts w:ascii="Georgia"/>
                      <w:w w:val="92"/>
                    </w:rPr>
                    <w:t>Y</w:t>
                  </w:r>
                  <w:r>
                    <w:rPr>
                      <w:rFonts w:ascii="Georgia"/>
                      <w:w w:val="57"/>
                    </w:rPr>
                    <w:t>_</w:t>
                  </w:r>
                  <w:r>
                    <w:rPr>
                      <w:rFonts w:ascii="Georgia"/>
                      <w:w w:val="85"/>
                    </w:rPr>
                    <w:t>U</w:t>
                  </w:r>
                  <w:r>
                    <w:rPr>
                      <w:rFonts w:ascii="Georgia"/>
                      <w:w w:val="88"/>
                    </w:rPr>
                    <w:t>S</w:t>
                  </w:r>
                  <w:r>
                    <w:rPr>
                      <w:rFonts w:ascii="Georgia"/>
                      <w:w w:val="116"/>
                    </w:rPr>
                    <w:t>(1</w:t>
                  </w:r>
                  <w:r>
                    <w:rPr>
                      <w:rFonts w:ascii="Georgia"/>
                      <w:w w:val="90"/>
                    </w:rPr>
                    <w:t>0</w:t>
                  </w:r>
                  <w:r>
                    <w:rPr>
                      <w:rFonts w:ascii="Georgia"/>
                      <w:w w:val="93"/>
                    </w:rPr>
                    <w:t>); </w:t>
                  </w:r>
                  <w:r>
                    <w:rPr>
                      <w:rFonts w:ascii="Georgia"/>
                    </w:rPr>
                    <w:t>LCD_DATA(CAPDO/10+0X30); LCD_DATA(CAPDO%10+0X30);</w:t>
                  </w:r>
                </w:p>
                <w:p>
                  <w:pPr>
                    <w:pStyle w:val="BodyText"/>
                    <w:spacing w:line="270" w:lineRule="exact"/>
                    <w:ind w:left="105"/>
                    <w:rPr>
                      <w:rFonts w:ascii="Georgia"/>
                    </w:rPr>
                  </w:pPr>
                  <w:r>
                    <w:rPr>
                      <w:rFonts w:ascii="Georgia"/>
                      <w:w w:val="90"/>
                    </w:rPr>
                    <w:t>}</w:t>
                  </w:r>
                </w:p>
                <w:p>
                  <w:pPr>
                    <w:pStyle w:val="BodyText"/>
                    <w:spacing w:before="11"/>
                    <w:ind w:left="105"/>
                    <w:rPr>
                      <w:rFonts w:ascii="Georgia"/>
                    </w:rPr>
                  </w:pPr>
                  <w:r>
                    <w:rPr>
                      <w:rFonts w:ascii="Georgia"/>
                    </w:rPr>
                    <w:t>VOID PHIM_UP()</w:t>
                  </w:r>
                </w:p>
                <w:p>
                  <w:pPr>
                    <w:pStyle w:val="BodyText"/>
                    <w:spacing w:before="11"/>
                    <w:ind w:left="105"/>
                    <w:rPr>
                      <w:rFonts w:ascii="Georgia"/>
                    </w:rPr>
                  </w:pPr>
                  <w:r>
                    <w:rPr>
                      <w:rFonts w:ascii="Georgia"/>
                      <w:w w:val="90"/>
                    </w:rPr>
                    <w:t>{</w:t>
                  </w:r>
                </w:p>
                <w:p>
                  <w:pPr>
                    <w:pStyle w:val="BodyText"/>
                    <w:spacing w:before="6"/>
                    <w:ind w:left="672"/>
                    <w:rPr>
                      <w:rFonts w:ascii="Georgia"/>
                    </w:rPr>
                  </w:pPr>
                  <w:r>
                    <w:rPr>
                      <w:rFonts w:ascii="Georgia"/>
                    </w:rPr>
                    <w:t>IF (!INPUT(UP))</w:t>
                  </w:r>
                </w:p>
                <w:p>
                  <w:pPr>
                    <w:pStyle w:val="BodyText"/>
                    <w:spacing w:before="10"/>
                    <w:ind w:left="672"/>
                    <w:rPr>
                      <w:rFonts w:ascii="Georgia"/>
                    </w:rPr>
                  </w:pPr>
                  <w:r>
                    <w:rPr>
                      <w:rFonts w:ascii="Georgia"/>
                      <w:w w:val="90"/>
                    </w:rPr>
                    <w:t>{</w:t>
                  </w:r>
                </w:p>
                <w:p>
                  <w:pPr>
                    <w:pStyle w:val="BodyText"/>
                    <w:spacing w:line="249" w:lineRule="auto" w:before="6"/>
                    <w:ind w:left="1238" w:right="6757"/>
                    <w:rPr>
                      <w:rFonts w:ascii="Georgia"/>
                    </w:rPr>
                  </w:pPr>
                  <w:r>
                    <w:rPr>
                      <w:rFonts w:ascii="Georgia"/>
                      <w:w w:val="90"/>
                    </w:rPr>
                    <w:t>DELAY_MS (20); </w:t>
                  </w:r>
                  <w:r>
                    <w:rPr>
                      <w:rFonts w:ascii="Georgia"/>
                      <w:w w:val="95"/>
                    </w:rPr>
                    <w:t>IF(!INPUT(UP))</w:t>
                  </w:r>
                </w:p>
                <w:p>
                  <w:pPr>
                    <w:pStyle w:val="BodyText"/>
                    <w:spacing w:line="272" w:lineRule="exact"/>
                    <w:ind w:left="1238"/>
                    <w:rPr>
                      <w:rFonts w:ascii="Georgia"/>
                    </w:rPr>
                  </w:pPr>
                  <w:r>
                    <w:rPr>
                      <w:rFonts w:ascii="Georgia"/>
                      <w:w w:val="90"/>
                    </w:rPr>
                    <w:t>{</w:t>
                  </w:r>
                </w:p>
                <w:p>
                  <w:pPr>
                    <w:pStyle w:val="BodyText"/>
                    <w:spacing w:before="6"/>
                    <w:ind w:left="1805"/>
                    <w:rPr>
                      <w:rFonts w:ascii="Georgia"/>
                    </w:rPr>
                  </w:pPr>
                  <w:r>
                    <w:rPr>
                      <w:rFonts w:ascii="Georgia"/>
                    </w:rPr>
                    <w:t>IF (CAPDO&lt;10)</w:t>
                  </w:r>
                </w:p>
                <w:p>
                  <w:pPr>
                    <w:pStyle w:val="BodyText"/>
                    <w:spacing w:before="10"/>
                    <w:ind w:left="1805"/>
                    <w:rPr>
                      <w:rFonts w:ascii="Georgia"/>
                    </w:rPr>
                  </w:pPr>
                  <w:r>
                    <w:rPr>
                      <w:rFonts w:ascii="Georgia"/>
                      <w:w w:val="90"/>
                    </w:rPr>
                    <w:t>{</w:t>
                  </w:r>
                </w:p>
                <w:p>
                  <w:pPr>
                    <w:pStyle w:val="BodyText"/>
                    <w:tabs>
                      <w:tab w:pos="4547" w:val="left" w:leader="none"/>
                    </w:tabs>
                    <w:spacing w:line="244" w:lineRule="auto" w:before="11"/>
                    <w:ind w:left="2372" w:right="2717"/>
                    <w:rPr>
                      <w:rFonts w:ascii="Georgia"/>
                    </w:rPr>
                  </w:pP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1"/>
                      <w:w w:val="86"/>
                    </w:rPr>
                    <w:t>++</w:t>
                  </w:r>
                  <w:r>
                    <w:rPr>
                      <w:rFonts w:ascii="Georgia"/>
                      <w:w w:val="84"/>
                    </w:rPr>
                    <w:t>;</w:t>
                  </w:r>
                  <w:r>
                    <w:rPr>
                      <w:rFonts w:ascii="Georgia"/>
                    </w:rPr>
                    <w:tab/>
                  </w:r>
                  <w:r>
                    <w:rPr>
                      <w:rFonts w:ascii="Georgia"/>
                      <w:w w:val="88"/>
                    </w:rPr>
                    <w:t>S</w:t>
                  </w:r>
                  <w:r>
                    <w:rPr>
                      <w:rFonts w:ascii="Georgia"/>
                      <w:w w:val="88"/>
                    </w:rPr>
                    <w:t>E</w:t>
                  </w:r>
                  <w:r>
                    <w:rPr>
                      <w:rFonts w:ascii="Georgia"/>
                      <w:spacing w:val="1"/>
                      <w:w w:val="95"/>
                    </w:rPr>
                    <w:t>T</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spacing w:val="-4"/>
                      <w:w w:val="128"/>
                    </w:rPr>
                    <w:t>1</w:t>
                  </w:r>
                  <w:r>
                    <w:rPr>
                      <w:rFonts w:ascii="Georgia"/>
                      <w:spacing w:val="2"/>
                      <w:w w:val="57"/>
                    </w:rPr>
                    <w:t>_</w:t>
                  </w:r>
                  <w:r>
                    <w:rPr>
                      <w:rFonts w:ascii="Georgia"/>
                      <w:w w:val="86"/>
                    </w:rPr>
                    <w:t>D</w:t>
                  </w:r>
                  <w:r>
                    <w:rPr>
                      <w:rFonts w:ascii="Georgia"/>
                      <w:spacing w:val="-3"/>
                      <w:w w:val="86"/>
                    </w:rPr>
                    <w:t>U</w:t>
                  </w:r>
                  <w:r>
                    <w:rPr>
                      <w:rFonts w:ascii="Georgia"/>
                      <w:spacing w:val="1"/>
                      <w:w w:val="95"/>
                    </w:rPr>
                    <w:t>T</w:t>
                  </w:r>
                  <w:r>
                    <w:rPr>
                      <w:rFonts w:ascii="Georgia"/>
                      <w:spacing w:val="2"/>
                      <w:w w:val="92"/>
                    </w:rPr>
                    <w:t>Y</w:t>
                  </w:r>
                  <w:r>
                    <w:rPr>
                      <w:rFonts w:ascii="Georgia"/>
                      <w:w w:val="92"/>
                    </w:rPr>
                    <w:t>(</w:t>
                  </w:r>
                  <w:r>
                    <w:rPr>
                      <w:rFonts w:ascii="Georgia"/>
                      <w:spacing w:val="-2"/>
                      <w:w w:val="92"/>
                    </w:rPr>
                    <w:t>C</w:t>
                  </w:r>
                  <w:r>
                    <w:rPr>
                      <w:rFonts w:ascii="Georgia"/>
                      <w:spacing w:val="-1"/>
                      <w:w w:val="92"/>
                    </w:rPr>
                    <w:t>A</w:t>
                  </w:r>
                  <w:r>
                    <w:rPr>
                      <w:rFonts w:ascii="Georgia"/>
                      <w:spacing w:val="-2"/>
                      <w:w w:val="93"/>
                    </w:rPr>
                    <w:t>P</w:t>
                  </w:r>
                  <w:r>
                    <w:rPr>
                      <w:rFonts w:ascii="Georgia"/>
                      <w:w w:val="88"/>
                    </w:rPr>
                    <w:t>D</w:t>
                  </w:r>
                  <w:r>
                    <w:rPr>
                      <w:rFonts w:ascii="Georgia"/>
                      <w:spacing w:val="-4"/>
                      <w:w w:val="88"/>
                    </w:rPr>
                    <w:t>O</w:t>
                  </w:r>
                  <w:r>
                    <w:rPr>
                      <w:rFonts w:ascii="Georgia"/>
                      <w:spacing w:val="-2"/>
                      <w:w w:val="90"/>
                    </w:rPr>
                    <w:t>*</w:t>
                  </w:r>
                  <w:r>
                    <w:rPr>
                      <w:rFonts w:ascii="Georgia"/>
                      <w:spacing w:val="1"/>
                      <w:w w:val="128"/>
                    </w:rPr>
                    <w:t>1</w:t>
                  </w:r>
                  <w:r>
                    <w:rPr>
                      <w:rFonts w:ascii="Georgia"/>
                      <w:spacing w:val="1"/>
                      <w:w w:val="90"/>
                    </w:rPr>
                    <w:t>0</w:t>
                  </w:r>
                  <w:r>
                    <w:rPr>
                      <w:rFonts w:ascii="Georgia"/>
                      <w:w w:val="93"/>
                    </w:rPr>
                    <w:t>); </w:t>
                  </w:r>
                  <w:r>
                    <w:rPr>
                      <w:rFonts w:ascii="Georgia"/>
                    </w:rPr>
                    <w:t>HIENTHI_CAP_TOCDO</w:t>
                  </w:r>
                  <w:r>
                    <w:rPr>
                      <w:rFonts w:ascii="Georgia"/>
                      <w:spacing w:val="-13"/>
                    </w:rPr>
                    <w:t> </w:t>
                  </w:r>
                  <w:r>
                    <w:rPr>
                      <w:rFonts w:ascii="Georgia"/>
                    </w:rPr>
                    <w:t>();</w:t>
                  </w:r>
                </w:p>
                <w:p>
                  <w:pPr>
                    <w:pStyle w:val="BodyText"/>
                    <w:tabs>
                      <w:tab w:pos="4138" w:val="left" w:leader="none"/>
                    </w:tabs>
                    <w:spacing w:before="5"/>
                    <w:ind w:left="2372"/>
                    <w:rPr>
                      <w:rFonts w:ascii="Georgia"/>
                    </w:rPr>
                  </w:pPr>
                  <w:r>
                    <w:rPr>
                      <w:rFonts w:ascii="Georgia"/>
                    </w:rPr>
                    <w:t>DO </w:t>
                  </w:r>
                  <w:r>
                    <w:rPr>
                      <w:rFonts w:ascii="Georgia"/>
                      <w:spacing w:val="7"/>
                    </w:rPr>
                    <w:t> </w:t>
                  </w:r>
                  <w:r>
                    <w:rPr>
                      <w:rFonts w:ascii="Georgia"/>
                    </w:rPr>
                    <w:t>{}</w:t>
                    <w:tab/>
                    <w:t>WHILE</w:t>
                  </w:r>
                  <w:r>
                    <w:rPr>
                      <w:rFonts w:ascii="Georgia"/>
                      <w:spacing w:val="-8"/>
                    </w:rPr>
                    <w:t> </w:t>
                  </w:r>
                  <w:r>
                    <w:rPr>
                      <w:rFonts w:ascii="Georgia"/>
                    </w:rPr>
                    <w:t>(!INPUT(UP));</w:t>
                  </w:r>
                </w:p>
                <w:p>
                  <w:pPr>
                    <w:pStyle w:val="BodyText"/>
                    <w:spacing w:before="6"/>
                    <w:ind w:left="1805"/>
                    <w:rPr>
                      <w:rFonts w:ascii="Georgia"/>
                    </w:rPr>
                  </w:pPr>
                  <w:r>
                    <w:rPr>
                      <w:rFonts w:ascii="Georgia"/>
                      <w:w w:val="90"/>
                    </w:rPr>
                    <w:t>}</w:t>
                  </w:r>
                </w:p>
                <w:p>
                  <w:pPr>
                    <w:pStyle w:val="BodyText"/>
                    <w:spacing w:before="11"/>
                    <w:ind w:left="1238"/>
                    <w:rPr>
                      <w:rFonts w:ascii="Georgia"/>
                    </w:rPr>
                  </w:pPr>
                  <w:r>
                    <w:rPr>
                      <w:rFonts w:ascii="Georgia"/>
                      <w:w w:val="90"/>
                    </w:rPr>
                    <w:t>}</w:t>
                  </w:r>
                </w:p>
                <w:p>
                  <w:pPr>
                    <w:pStyle w:val="BodyText"/>
                    <w:spacing w:before="10"/>
                    <w:ind w:left="672"/>
                    <w:rPr>
                      <w:rFonts w:ascii="Georgia"/>
                    </w:rPr>
                  </w:pPr>
                  <w:r>
                    <w:rPr>
                      <w:rFonts w:ascii="Georgia"/>
                      <w:w w:val="90"/>
                    </w:rPr>
                    <w:t>}</w:t>
                  </w:r>
                </w:p>
                <w:p>
                  <w:pPr>
                    <w:pStyle w:val="BodyText"/>
                    <w:spacing w:before="6"/>
                    <w:ind w:left="105"/>
                    <w:rPr>
                      <w:rFonts w:ascii="Georgia"/>
                    </w:rPr>
                  </w:pPr>
                  <w:r>
                    <w:rPr>
                      <w:rFonts w:ascii="Georgia"/>
                      <w:w w:val="90"/>
                    </w:rPr>
                    <w:t>}</w:t>
                  </w:r>
                </w:p>
                <w:p>
                  <w:pPr>
                    <w:pStyle w:val="BodyText"/>
                    <w:spacing w:before="10"/>
                    <w:ind w:left="105"/>
                    <w:rPr>
                      <w:rFonts w:ascii="Georgia"/>
                    </w:rPr>
                  </w:pPr>
                  <w:r>
                    <w:rPr>
                      <w:rFonts w:ascii="Georgia"/>
                    </w:rPr>
                    <w:t>VOID PHIM_DW()</w:t>
                  </w:r>
                </w:p>
                <w:p>
                  <w:pPr>
                    <w:pStyle w:val="BodyText"/>
                    <w:spacing w:before="11"/>
                    <w:ind w:left="105"/>
                    <w:rPr>
                      <w:rFonts w:ascii="Georgia"/>
                    </w:rPr>
                  </w:pPr>
                  <w:r>
                    <w:rPr>
                      <w:rFonts w:ascii="Georgia"/>
                      <w:w w:val="90"/>
                    </w:rPr>
                    <w:t>{</w:t>
                  </w:r>
                </w:p>
              </w:txbxContent>
            </v:textbox>
            <v:stroke dashstyle="solid"/>
          </v:shape>
        </w:pict>
      </w:r>
      <w:r>
        <w:rPr>
          <w:sz w:val="20"/>
        </w:rPr>
      </w:r>
    </w:p>
    <w:p>
      <w:pPr>
        <w:spacing w:after="0"/>
        <w:rPr>
          <w:sz w:val="20"/>
        </w:rPr>
        <w:sectPr>
          <w:type w:val="continuous"/>
          <w:pgSz w:w="12240" w:h="16280"/>
          <w:pgMar w:top="520" w:bottom="280" w:left="1200" w:right="220"/>
        </w:sectPr>
      </w:pPr>
    </w:p>
    <w:p>
      <w:pPr>
        <w:pStyle w:val="BodyText"/>
        <w:spacing w:before="64"/>
        <w:ind w:left="783"/>
        <w:rPr>
          <w:rFonts w:ascii="Georgia"/>
        </w:rPr>
      </w:pPr>
      <w:r>
        <w:rPr/>
        <w:pict>
          <v:shape style="position:absolute;margin-left:65.063004pt;margin-top:14.159938pt;width:524.6pt;height:612.450pt;mso-position-horizontal-relative:page;mso-position-vertical-relative:page;z-index:-28994048" coordorigin="1301,283" coordsize="10492,12249" path="m11783,638l1311,638,1311,293,1301,293,1301,12532,1311,12532,11783,12532,11783,12522,1311,12522,1311,658,11783,658,11783,648,11783,638xm11783,283l1311,283,1301,283,1301,293,1311,293,11783,293,11783,283xm11793,283l11784,283,11784,293,11784,293,11784,12532,11793,12532,11793,293,11793,283xe" filled="true" fillcolor="#000000" stroked="false">
            <v:path arrowok="t"/>
            <v:fill type="solid"/>
            <w10:wrap type="none"/>
          </v:shape>
        </w:pict>
      </w:r>
      <w:r>
        <w:rPr>
          <w:rFonts w:ascii="Georgia"/>
        </w:rPr>
        <w:t>IF (!INPUT(DW))</w:t>
      </w:r>
    </w:p>
    <w:p>
      <w:pPr>
        <w:pStyle w:val="BodyText"/>
        <w:spacing w:before="10"/>
        <w:ind w:left="783"/>
        <w:rPr>
          <w:rFonts w:ascii="Georgia"/>
        </w:rPr>
      </w:pPr>
      <w:r>
        <w:rPr>
          <w:rFonts w:ascii="Georgia"/>
          <w:w w:val="90"/>
        </w:rPr>
        <w:t>{</w:t>
      </w:r>
    </w:p>
    <w:p>
      <w:pPr>
        <w:pStyle w:val="BodyText"/>
        <w:spacing w:line="244" w:lineRule="auto" w:before="11"/>
        <w:ind w:left="1349" w:right="6976"/>
        <w:rPr>
          <w:rFonts w:ascii="Georgia"/>
        </w:rPr>
      </w:pPr>
      <w:r>
        <w:rPr>
          <w:rFonts w:ascii="Georgia"/>
          <w:w w:val="90"/>
        </w:rPr>
        <w:t>DELAY_MS (20); IF(!INPUT(DW))</w:t>
      </w:r>
    </w:p>
    <w:p>
      <w:pPr>
        <w:pStyle w:val="BodyText"/>
        <w:spacing w:before="5"/>
        <w:ind w:left="1349"/>
        <w:rPr>
          <w:rFonts w:ascii="Georgia"/>
        </w:rPr>
      </w:pPr>
      <w:r>
        <w:rPr>
          <w:rFonts w:ascii="Georgia"/>
          <w:w w:val="90"/>
        </w:rPr>
        <w:t>{</w:t>
      </w:r>
    </w:p>
    <w:p>
      <w:pPr>
        <w:pStyle w:val="BodyText"/>
        <w:spacing w:before="11"/>
        <w:ind w:left="1916"/>
        <w:rPr>
          <w:rFonts w:ascii="Georgia"/>
        </w:rPr>
      </w:pPr>
      <w:r>
        <w:rPr>
          <w:rFonts w:ascii="Georgia"/>
        </w:rPr>
        <w:t>IF (CAPDO&gt;0)</w:t>
      </w:r>
    </w:p>
    <w:p>
      <w:pPr>
        <w:pStyle w:val="BodyText"/>
        <w:spacing w:before="6"/>
        <w:ind w:left="1916"/>
        <w:rPr>
          <w:rFonts w:ascii="Georgia"/>
        </w:rPr>
      </w:pPr>
      <w:r>
        <w:rPr>
          <w:rFonts w:ascii="Georgia"/>
          <w:w w:val="90"/>
        </w:rPr>
        <w:t>{</w:t>
      </w:r>
    </w:p>
    <w:p>
      <w:pPr>
        <w:pStyle w:val="BodyText"/>
        <w:tabs>
          <w:tab w:pos="4552" w:val="left" w:leader="none"/>
        </w:tabs>
        <w:spacing w:line="244" w:lineRule="auto" w:before="10"/>
        <w:ind w:left="2483" w:right="3055"/>
        <w:rPr>
          <w:rFonts w:ascii="Georgia"/>
        </w:rPr>
      </w:pPr>
      <w:r>
        <w:rPr>
          <w:rFonts w:ascii="Georgia"/>
          <w:spacing w:val="-1"/>
          <w:w w:val="87"/>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1"/>
          <w:w w:val="88"/>
        </w:rPr>
        <w:t>-</w:t>
      </w:r>
      <w:r>
        <w:rPr>
          <w:rFonts w:ascii="Georgia"/>
          <w:spacing w:val="2"/>
          <w:w w:val="88"/>
        </w:rPr>
        <w:t>-</w:t>
      </w:r>
      <w:r>
        <w:rPr>
          <w:rFonts w:ascii="Georgia"/>
          <w:w w:val="84"/>
        </w:rPr>
        <w:t>;</w:t>
      </w:r>
      <w:r>
        <w:rPr>
          <w:rFonts w:ascii="Georgia"/>
        </w:rPr>
        <w:tab/>
      </w:r>
      <w:r>
        <w:rPr>
          <w:rFonts w:ascii="Georgia"/>
          <w:w w:val="88"/>
        </w:rPr>
        <w:t>S</w:t>
      </w:r>
      <w:r>
        <w:rPr>
          <w:rFonts w:ascii="Georgia"/>
          <w:w w:val="88"/>
        </w:rPr>
        <w:t>E</w:t>
      </w:r>
      <w:r>
        <w:rPr>
          <w:rFonts w:ascii="Georgia"/>
          <w:spacing w:val="1"/>
          <w:w w:val="95"/>
        </w:rPr>
        <w:t>T</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spacing w:val="-4"/>
          <w:w w:val="128"/>
        </w:rPr>
        <w:t>1</w:t>
      </w:r>
      <w:r>
        <w:rPr>
          <w:rFonts w:ascii="Georgia"/>
          <w:spacing w:val="2"/>
          <w:w w:val="57"/>
        </w:rPr>
        <w:t>_</w:t>
      </w:r>
      <w:r>
        <w:rPr>
          <w:rFonts w:ascii="Georgia"/>
          <w:w w:val="86"/>
        </w:rPr>
        <w:t>D</w:t>
      </w:r>
      <w:r>
        <w:rPr>
          <w:rFonts w:ascii="Georgia"/>
          <w:spacing w:val="-3"/>
          <w:w w:val="86"/>
        </w:rPr>
        <w:t>U</w:t>
      </w:r>
      <w:r>
        <w:rPr>
          <w:rFonts w:ascii="Georgia"/>
          <w:spacing w:val="1"/>
          <w:w w:val="95"/>
        </w:rPr>
        <w:t>T</w:t>
      </w:r>
      <w:r>
        <w:rPr>
          <w:rFonts w:ascii="Georgia"/>
          <w:spacing w:val="2"/>
          <w:w w:val="92"/>
        </w:rPr>
        <w:t>Y</w:t>
      </w:r>
      <w:r>
        <w:rPr>
          <w:rFonts w:ascii="Georgia"/>
          <w:w w:val="92"/>
        </w:rPr>
        <w:t>(</w:t>
      </w:r>
      <w:r>
        <w:rPr>
          <w:rFonts w:ascii="Georgia"/>
          <w:spacing w:val="-2"/>
          <w:w w:val="92"/>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2"/>
          <w:w w:val="90"/>
        </w:rPr>
        <w:t>*</w:t>
      </w:r>
      <w:r>
        <w:rPr>
          <w:rFonts w:ascii="Georgia"/>
          <w:spacing w:val="1"/>
          <w:w w:val="128"/>
        </w:rPr>
        <w:t>1</w:t>
      </w:r>
      <w:r>
        <w:rPr>
          <w:rFonts w:ascii="Georgia"/>
          <w:spacing w:val="1"/>
          <w:w w:val="90"/>
        </w:rPr>
        <w:t>0</w:t>
      </w:r>
      <w:r>
        <w:rPr>
          <w:rFonts w:ascii="Georgia"/>
          <w:w w:val="93"/>
        </w:rPr>
        <w:t>); </w:t>
      </w:r>
      <w:r>
        <w:rPr>
          <w:rFonts w:ascii="Georgia"/>
        </w:rPr>
        <w:t>HIENTHI_CAP_TOCDO</w:t>
      </w:r>
      <w:r>
        <w:rPr>
          <w:rFonts w:ascii="Georgia"/>
          <w:spacing w:val="-13"/>
        </w:rPr>
        <w:t> </w:t>
      </w:r>
      <w:r>
        <w:rPr>
          <w:rFonts w:ascii="Georgia"/>
        </w:rPr>
        <w:t>();</w:t>
      </w:r>
    </w:p>
    <w:p>
      <w:pPr>
        <w:pStyle w:val="BodyText"/>
        <w:tabs>
          <w:tab w:pos="4249" w:val="left" w:leader="none"/>
        </w:tabs>
        <w:spacing w:before="6"/>
        <w:ind w:left="2483"/>
        <w:rPr>
          <w:rFonts w:ascii="Georgia"/>
        </w:rPr>
      </w:pPr>
      <w:r>
        <w:rPr>
          <w:rFonts w:ascii="Georgia"/>
        </w:rPr>
        <w:t>DO </w:t>
      </w:r>
      <w:r>
        <w:rPr>
          <w:rFonts w:ascii="Georgia"/>
          <w:spacing w:val="7"/>
        </w:rPr>
        <w:t> </w:t>
      </w:r>
      <w:r>
        <w:rPr>
          <w:rFonts w:ascii="Georgia"/>
        </w:rPr>
        <w:t>{}</w:t>
        <w:tab/>
        <w:t>WHILE</w:t>
      </w:r>
      <w:r>
        <w:rPr>
          <w:rFonts w:ascii="Georgia"/>
          <w:spacing w:val="-8"/>
        </w:rPr>
        <w:t> </w:t>
      </w:r>
      <w:r>
        <w:rPr>
          <w:rFonts w:ascii="Georgia"/>
        </w:rPr>
        <w:t>(!INPUT(DW));</w:t>
      </w:r>
    </w:p>
    <w:p>
      <w:pPr>
        <w:pStyle w:val="BodyText"/>
        <w:spacing w:before="10"/>
        <w:ind w:left="1916"/>
        <w:rPr>
          <w:rFonts w:ascii="Georgia"/>
        </w:rPr>
      </w:pPr>
      <w:r>
        <w:rPr>
          <w:rFonts w:ascii="Georgia"/>
          <w:w w:val="90"/>
        </w:rPr>
        <w:t>}</w:t>
      </w:r>
    </w:p>
    <w:p>
      <w:pPr>
        <w:pStyle w:val="BodyText"/>
        <w:spacing w:before="6"/>
        <w:ind w:left="1349"/>
        <w:rPr>
          <w:rFonts w:ascii="Georgia"/>
        </w:rPr>
      </w:pPr>
      <w:r>
        <w:rPr>
          <w:rFonts w:ascii="Georgia"/>
          <w:w w:val="90"/>
        </w:rPr>
        <w:t>}</w:t>
      </w:r>
    </w:p>
    <w:p>
      <w:pPr>
        <w:pStyle w:val="BodyText"/>
        <w:spacing w:before="11"/>
        <w:ind w:left="783"/>
        <w:rPr>
          <w:rFonts w:ascii="Georgia"/>
        </w:rPr>
      </w:pPr>
      <w:r>
        <w:rPr>
          <w:rFonts w:ascii="Georgia"/>
          <w:w w:val="90"/>
        </w:rPr>
        <w:t>}</w:t>
      </w:r>
    </w:p>
    <w:p>
      <w:pPr>
        <w:pStyle w:val="BodyText"/>
        <w:spacing w:before="10"/>
        <w:ind w:left="216"/>
        <w:rPr>
          <w:rFonts w:ascii="Georgia"/>
        </w:rPr>
      </w:pPr>
      <w:r>
        <w:rPr>
          <w:rFonts w:ascii="Georgia"/>
          <w:w w:val="90"/>
        </w:rPr>
        <w:t>}</w:t>
      </w:r>
    </w:p>
    <w:p>
      <w:pPr>
        <w:pStyle w:val="BodyText"/>
        <w:spacing w:before="11"/>
        <w:rPr>
          <w:rFonts w:ascii="Georgia"/>
          <w:sz w:val="15"/>
        </w:rPr>
      </w:pPr>
    </w:p>
    <w:p>
      <w:pPr>
        <w:pStyle w:val="BodyText"/>
        <w:spacing w:before="108"/>
        <w:ind w:left="216"/>
        <w:rPr>
          <w:rFonts w:ascii="Georgia"/>
        </w:rPr>
      </w:pPr>
      <w:r>
        <w:rPr>
          <w:rFonts w:ascii="Georgia"/>
        </w:rPr>
        <w:t>VOID PHIM_STOP()</w:t>
      </w:r>
    </w:p>
    <w:p>
      <w:pPr>
        <w:pStyle w:val="BodyText"/>
        <w:spacing w:before="6"/>
        <w:ind w:left="216"/>
        <w:rPr>
          <w:rFonts w:ascii="Georgia"/>
        </w:rPr>
      </w:pPr>
      <w:r>
        <w:rPr>
          <w:rFonts w:ascii="Georgia"/>
          <w:w w:val="90"/>
        </w:rPr>
        <w:t>{</w:t>
      </w:r>
    </w:p>
    <w:p>
      <w:pPr>
        <w:pStyle w:val="BodyText"/>
        <w:spacing w:before="11"/>
        <w:ind w:left="783"/>
        <w:rPr>
          <w:rFonts w:ascii="Georgia"/>
        </w:rPr>
      </w:pPr>
      <w:r>
        <w:rPr>
          <w:rFonts w:ascii="Georgia"/>
        </w:rPr>
        <w:t>IF (!INPUT(STOP))</w:t>
      </w:r>
    </w:p>
    <w:p>
      <w:pPr>
        <w:pStyle w:val="BodyText"/>
        <w:spacing w:line="270" w:lineRule="exact" w:before="10"/>
        <w:ind w:left="783"/>
        <w:rPr>
          <w:rFonts w:ascii="Georgia"/>
        </w:rPr>
      </w:pPr>
      <w:r>
        <w:rPr>
          <w:rFonts w:ascii="Georgia"/>
          <w:w w:val="90"/>
        </w:rPr>
        <w:t>{</w:t>
      </w:r>
    </w:p>
    <w:p>
      <w:pPr>
        <w:pStyle w:val="BodyText"/>
        <w:spacing w:line="247" w:lineRule="auto" w:before="8"/>
        <w:ind w:left="1349" w:right="6243"/>
        <w:rPr>
          <w:rFonts w:ascii="Georgia"/>
        </w:rPr>
      </w:pPr>
      <w:r>
        <w:rPr>
          <w:rFonts w:ascii="Georgia"/>
        </w:rPr>
        <w:t>CAPDO=0; </w:t>
      </w:r>
      <w:r>
        <w:rPr>
          <w:rFonts w:ascii="Georgia"/>
          <w:w w:val="88"/>
        </w:rPr>
        <w:t>S</w:t>
      </w:r>
      <w:r>
        <w:rPr>
          <w:rFonts w:ascii="Georgia"/>
          <w:w w:val="88"/>
        </w:rPr>
        <w:t>E</w:t>
      </w:r>
      <w:r>
        <w:rPr>
          <w:rFonts w:ascii="Georgia"/>
          <w:w w:val="95"/>
        </w:rPr>
        <w:t>T</w:t>
      </w:r>
      <w:r>
        <w:rPr>
          <w:rFonts w:ascii="Georgia"/>
          <w:w w:val="57"/>
        </w:rPr>
        <w:t>_</w:t>
      </w:r>
      <w:r>
        <w:rPr>
          <w:rFonts w:ascii="Georgia"/>
          <w:w w:val="93"/>
        </w:rPr>
        <w:t>P</w:t>
      </w:r>
      <w:r>
        <w:rPr>
          <w:rFonts w:ascii="Georgia"/>
          <w:w w:val="91"/>
        </w:rPr>
        <w:t>WM</w:t>
      </w:r>
      <w:r>
        <w:rPr>
          <w:rFonts w:ascii="Georgia"/>
          <w:w w:val="128"/>
        </w:rPr>
        <w:t>1</w:t>
      </w:r>
      <w:r>
        <w:rPr>
          <w:rFonts w:ascii="Georgia"/>
          <w:w w:val="57"/>
        </w:rPr>
        <w:t>_</w:t>
      </w:r>
      <w:r>
        <w:rPr>
          <w:rFonts w:ascii="Georgia"/>
          <w:w w:val="86"/>
        </w:rPr>
        <w:t>DU</w:t>
      </w:r>
      <w:r>
        <w:rPr>
          <w:rFonts w:ascii="Georgia"/>
          <w:w w:val="95"/>
        </w:rPr>
        <w:t>T</w:t>
      </w:r>
      <w:r>
        <w:rPr>
          <w:rFonts w:ascii="Georgia"/>
          <w:w w:val="92"/>
        </w:rPr>
        <w:t>Y</w:t>
      </w:r>
      <w:r>
        <w:rPr>
          <w:rFonts w:ascii="Georgia"/>
          <w:w w:val="92"/>
        </w:rPr>
        <w:t>(C</w:t>
      </w:r>
      <w:r>
        <w:rPr>
          <w:rFonts w:ascii="Georgia"/>
          <w:w w:val="92"/>
        </w:rPr>
        <w:t>A</w:t>
      </w:r>
      <w:r>
        <w:rPr>
          <w:rFonts w:ascii="Georgia"/>
          <w:w w:val="93"/>
        </w:rPr>
        <w:t>P</w:t>
      </w:r>
      <w:r>
        <w:rPr>
          <w:rFonts w:ascii="Georgia"/>
          <w:w w:val="88"/>
        </w:rPr>
        <w:t>DO</w:t>
      </w:r>
      <w:r>
        <w:rPr>
          <w:rFonts w:ascii="Georgia"/>
          <w:w w:val="90"/>
        </w:rPr>
        <w:t>*</w:t>
      </w:r>
      <w:r>
        <w:rPr>
          <w:rFonts w:ascii="Georgia"/>
          <w:w w:val="128"/>
        </w:rPr>
        <w:t>1</w:t>
      </w:r>
      <w:r>
        <w:rPr>
          <w:rFonts w:ascii="Georgia"/>
          <w:w w:val="90"/>
        </w:rPr>
        <w:t>0</w:t>
      </w:r>
      <w:r>
        <w:rPr>
          <w:rFonts w:ascii="Georgia"/>
          <w:w w:val="93"/>
        </w:rPr>
        <w:t>); </w:t>
      </w:r>
      <w:r>
        <w:rPr>
          <w:rFonts w:ascii="Georgia"/>
        </w:rPr>
        <w:t>HIENTHI_CAP_TOCDO ();</w:t>
      </w:r>
    </w:p>
    <w:p>
      <w:pPr>
        <w:pStyle w:val="BodyText"/>
        <w:spacing w:before="2"/>
        <w:ind w:left="783"/>
        <w:rPr>
          <w:rFonts w:ascii="Georgia"/>
        </w:rPr>
      </w:pPr>
      <w:r>
        <w:rPr>
          <w:rFonts w:ascii="Georgia"/>
          <w:w w:val="90"/>
        </w:rPr>
        <w:t>}</w:t>
      </w:r>
    </w:p>
    <w:p>
      <w:pPr>
        <w:pStyle w:val="BodyText"/>
        <w:spacing w:line="270" w:lineRule="exact" w:before="11"/>
        <w:ind w:left="216"/>
        <w:rPr>
          <w:rFonts w:ascii="Georgia"/>
        </w:rPr>
      </w:pPr>
      <w:r>
        <w:rPr>
          <w:rFonts w:ascii="Georgia"/>
          <w:w w:val="90"/>
        </w:rPr>
        <w:t>}</w:t>
      </w:r>
    </w:p>
    <w:p>
      <w:pPr>
        <w:pStyle w:val="BodyText"/>
        <w:spacing w:before="8"/>
        <w:ind w:left="216"/>
        <w:rPr>
          <w:rFonts w:ascii="Georgia"/>
        </w:rPr>
      </w:pPr>
      <w:r>
        <w:rPr>
          <w:rFonts w:ascii="Georgia"/>
        </w:rPr>
        <w:t>VOID MAIN()</w:t>
      </w:r>
    </w:p>
    <w:p>
      <w:pPr>
        <w:pStyle w:val="BodyText"/>
        <w:spacing w:before="11"/>
        <w:ind w:left="216"/>
        <w:rPr>
          <w:rFonts w:ascii="Georgia"/>
        </w:rPr>
      </w:pPr>
      <w:r>
        <w:rPr>
          <w:rFonts w:ascii="Georgia"/>
          <w:w w:val="90"/>
        </w:rPr>
        <w:t>{</w:t>
      </w:r>
    </w:p>
    <w:p>
      <w:pPr>
        <w:pStyle w:val="BodyText"/>
        <w:tabs>
          <w:tab w:pos="3296" w:val="left" w:leader="none"/>
          <w:tab w:pos="5511" w:val="left" w:leader="none"/>
        </w:tabs>
        <w:spacing w:line="247" w:lineRule="auto" w:before="10"/>
        <w:ind w:left="783" w:right="3319"/>
        <w:rPr>
          <w:rFonts w:ascii="Georgia"/>
        </w:rPr>
      </w:pPr>
      <w:r>
        <w:rPr>
          <w:rFonts w:ascii="Georgia"/>
          <w:w w:val="85"/>
        </w:rPr>
        <w:t>SET_TRIS_C(0X00);</w:t>
        <w:tab/>
        <w:t>SET_TRIS_D(0X00);</w:t>
        <w:tab/>
      </w:r>
      <w:r>
        <w:rPr>
          <w:rFonts w:ascii="Georgia"/>
          <w:spacing w:val="-2"/>
          <w:w w:val="85"/>
        </w:rPr>
        <w:t>SET_TRIS_E(0X00);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87"/>
        </w:rPr>
        <w:t>CC</w:t>
      </w:r>
      <w:r>
        <w:rPr>
          <w:rFonts w:ascii="Georgia"/>
          <w:spacing w:val="-2"/>
          <w:w w:val="93"/>
        </w:rPr>
        <w:t>P</w:t>
      </w:r>
      <w:r>
        <w:rPr>
          <w:rFonts w:ascii="Georgia"/>
          <w:spacing w:val="1"/>
          <w:w w:val="128"/>
        </w:rPr>
        <w:t>1</w:t>
      </w:r>
      <w:r>
        <w:rPr>
          <w:rFonts w:ascii="Georgia"/>
          <w:w w:val="92"/>
        </w:rPr>
        <w:t>(</w:t>
      </w:r>
      <w:r>
        <w:rPr>
          <w:rFonts w:ascii="Georgia"/>
          <w:spacing w:val="-2"/>
          <w:w w:val="92"/>
        </w:rPr>
        <w:t>C</w:t>
      </w:r>
      <w:r>
        <w:rPr>
          <w:rFonts w:ascii="Georgia"/>
          <w:spacing w:val="-1"/>
          <w:w w:val="87"/>
        </w:rPr>
        <w:t>C</w:t>
      </w:r>
      <w:r>
        <w:rPr>
          <w:rFonts w:ascii="Georgia"/>
          <w:spacing w:val="-2"/>
          <w:w w:val="93"/>
        </w:rPr>
        <w:t>P</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w w:val="93"/>
        </w:rPr>
        <w:t>);  </w:t>
      </w:r>
      <w:r>
        <w:rPr>
          <w:rFonts w:ascii="Georgia"/>
          <w:w w:val="88"/>
        </w:rPr>
        <w:t>S</w:t>
      </w:r>
      <w:r>
        <w:rPr>
          <w:rFonts w:ascii="Georgia"/>
          <w:w w:val="88"/>
        </w:rPr>
        <w:t>E</w:t>
      </w:r>
      <w:r>
        <w:rPr>
          <w:rFonts w:ascii="Georgia"/>
          <w:spacing w:val="1"/>
          <w:w w:val="95"/>
        </w:rPr>
        <w:t>T</w:t>
      </w:r>
      <w:r>
        <w:rPr>
          <w:rFonts w:ascii="Georgia"/>
          <w:spacing w:val="-2"/>
          <w:w w:val="85"/>
        </w:rPr>
        <w:t>U</w:t>
      </w:r>
      <w:r>
        <w:rPr>
          <w:rFonts w:ascii="Georgia"/>
          <w:spacing w:val="-2"/>
          <w:w w:val="93"/>
        </w:rPr>
        <w:t>P</w:t>
      </w:r>
      <w:r>
        <w:rPr>
          <w:rFonts w:ascii="Georgia"/>
          <w:spacing w:val="2"/>
          <w:w w:val="57"/>
        </w:rPr>
        <w:t>_</w:t>
      </w:r>
      <w:r>
        <w:rPr>
          <w:rFonts w:ascii="Georgia"/>
          <w:spacing w:val="1"/>
          <w:w w:val="95"/>
        </w:rPr>
        <w:t>T</w:t>
      </w:r>
      <w:r>
        <w:rPr>
          <w:rFonts w:ascii="Georgia"/>
          <w:spacing w:val="-2"/>
          <w:w w:val="83"/>
        </w:rPr>
        <w:t>I</w:t>
      </w:r>
      <w:r>
        <w:rPr>
          <w:rFonts w:ascii="Georgia"/>
          <w:w w:val="87"/>
        </w:rPr>
        <w:t>M</w:t>
      </w:r>
      <w:r>
        <w:rPr>
          <w:rFonts w:ascii="Georgia"/>
          <w:w w:val="88"/>
        </w:rPr>
        <w:t>E</w:t>
      </w:r>
      <w:r>
        <w:rPr>
          <w:rFonts w:ascii="Georgia"/>
          <w:spacing w:val="-6"/>
          <w:w w:val="88"/>
        </w:rPr>
        <w:t>R</w:t>
      </w:r>
      <w:r>
        <w:rPr>
          <w:rFonts w:ascii="Georgia"/>
          <w:spacing w:val="2"/>
          <w:w w:val="57"/>
        </w:rPr>
        <w:t>_</w:t>
      </w:r>
      <w:r>
        <w:rPr>
          <w:rFonts w:ascii="Georgia"/>
          <w:spacing w:val="1"/>
          <w:w w:val="99"/>
        </w:rPr>
        <w:t>2</w:t>
      </w:r>
      <w:r>
        <w:rPr>
          <w:rFonts w:ascii="Georgia"/>
          <w:w w:val="98"/>
        </w:rPr>
        <w:t>(</w:t>
      </w:r>
      <w:r>
        <w:rPr>
          <w:rFonts w:ascii="Georgia"/>
          <w:spacing w:val="1"/>
          <w:w w:val="98"/>
        </w:rPr>
        <w:t>T</w:t>
      </w:r>
      <w:r>
        <w:rPr>
          <w:rFonts w:ascii="Georgia"/>
          <w:spacing w:val="-4"/>
          <w:w w:val="99"/>
        </w:rPr>
        <w:t>2</w:t>
      </w:r>
      <w:r>
        <w:rPr>
          <w:rFonts w:ascii="Georgia"/>
          <w:spacing w:val="2"/>
          <w:w w:val="57"/>
        </w:rPr>
        <w:t>_</w:t>
      </w:r>
      <w:r>
        <w:rPr>
          <w:rFonts w:ascii="Georgia"/>
          <w:w w:val="86"/>
        </w:rPr>
        <w:t>D</w:t>
      </w:r>
      <w:r>
        <w:rPr>
          <w:rFonts w:ascii="Georgia"/>
          <w:spacing w:val="-2"/>
          <w:w w:val="86"/>
        </w:rPr>
        <w:t>I</w:t>
      </w:r>
      <w:r>
        <w:rPr>
          <w:rFonts w:ascii="Georgia"/>
          <w:spacing w:val="-1"/>
          <w:w w:val="90"/>
        </w:rPr>
        <w:t>V</w:t>
      </w:r>
      <w:r>
        <w:rPr>
          <w:rFonts w:ascii="Georgia"/>
          <w:spacing w:val="2"/>
          <w:w w:val="57"/>
        </w:rPr>
        <w:t>_</w:t>
      </w:r>
      <w:r>
        <w:rPr>
          <w:rFonts w:ascii="Georgia"/>
          <w:spacing w:val="-3"/>
          <w:w w:val="93"/>
        </w:rPr>
        <w:t>B</w:t>
      </w:r>
      <w:r>
        <w:rPr>
          <w:rFonts w:ascii="Georgia"/>
          <w:spacing w:val="2"/>
          <w:w w:val="92"/>
        </w:rPr>
        <w:t>Y</w:t>
      </w:r>
      <w:r>
        <w:rPr>
          <w:rFonts w:ascii="Georgia"/>
          <w:spacing w:val="-3"/>
          <w:w w:val="57"/>
        </w:rPr>
        <w:t>_</w:t>
      </w:r>
      <w:r>
        <w:rPr>
          <w:rFonts w:ascii="Georgia"/>
          <w:spacing w:val="1"/>
          <w:w w:val="128"/>
        </w:rPr>
        <w:t>1</w:t>
      </w:r>
      <w:r>
        <w:rPr>
          <w:rFonts w:ascii="Georgia"/>
          <w:spacing w:val="1"/>
          <w:w w:val="97"/>
        </w:rPr>
        <w:t>6</w:t>
      </w:r>
      <w:r>
        <w:rPr>
          <w:rFonts w:ascii="Georgia"/>
          <w:spacing w:val="-2"/>
          <w:w w:val="76"/>
        </w:rPr>
        <w:t>,</w:t>
      </w:r>
      <w:r>
        <w:rPr>
          <w:rFonts w:ascii="Georgia"/>
          <w:spacing w:val="1"/>
          <w:w w:val="99"/>
        </w:rPr>
        <w:t>2</w:t>
      </w:r>
      <w:r>
        <w:rPr>
          <w:rFonts w:ascii="Georgia"/>
          <w:spacing w:val="-4"/>
          <w:w w:val="98"/>
        </w:rPr>
        <w:t>4</w:t>
      </w:r>
      <w:r>
        <w:rPr>
          <w:rFonts w:ascii="Georgia"/>
          <w:spacing w:val="1"/>
          <w:w w:val="97"/>
        </w:rPr>
        <w:t>9</w:t>
      </w:r>
      <w:r>
        <w:rPr>
          <w:rFonts w:ascii="Georgia"/>
          <w:spacing w:val="-2"/>
          <w:w w:val="76"/>
        </w:rPr>
        <w:t>,</w:t>
      </w:r>
      <w:r>
        <w:rPr>
          <w:rFonts w:ascii="Georgia"/>
          <w:spacing w:val="1"/>
          <w:w w:val="128"/>
        </w:rPr>
        <w:t>1</w:t>
      </w:r>
      <w:r>
        <w:rPr>
          <w:rFonts w:ascii="Georgia"/>
          <w:w w:val="93"/>
        </w:rPr>
        <w:t>); </w:t>
      </w:r>
      <w:r>
        <w:rPr>
          <w:rFonts w:ascii="Georgia"/>
          <w:w w:val="88"/>
        </w:rPr>
        <w:t>S</w:t>
      </w:r>
      <w:r>
        <w:rPr>
          <w:rFonts w:ascii="Georgia"/>
          <w:w w:val="88"/>
        </w:rPr>
        <w:t>E</w:t>
      </w:r>
      <w:r>
        <w:rPr>
          <w:rFonts w:ascii="Georgia"/>
          <w:spacing w:val="1"/>
          <w:w w:val="95"/>
        </w:rPr>
        <w:t>T</w:t>
      </w:r>
      <w:r>
        <w:rPr>
          <w:rFonts w:ascii="Georgia"/>
          <w:spacing w:val="2"/>
          <w:w w:val="57"/>
        </w:rPr>
        <w:t>_</w:t>
      </w:r>
      <w:r>
        <w:rPr>
          <w:rFonts w:ascii="Georgia"/>
          <w:spacing w:val="-2"/>
          <w:w w:val="93"/>
        </w:rPr>
        <w:t>P</w:t>
      </w:r>
      <w:r>
        <w:rPr>
          <w:rFonts w:ascii="Georgia"/>
          <w:spacing w:val="-1"/>
          <w:w w:val="91"/>
        </w:rPr>
        <w:t>W</w:t>
      </w:r>
      <w:r>
        <w:rPr>
          <w:rFonts w:ascii="Georgia"/>
          <w:w w:val="91"/>
        </w:rPr>
        <w:t>M</w:t>
      </w:r>
      <w:r>
        <w:rPr>
          <w:rFonts w:ascii="Georgia"/>
          <w:spacing w:val="-4"/>
          <w:w w:val="128"/>
        </w:rPr>
        <w:t>1</w:t>
      </w:r>
      <w:r>
        <w:rPr>
          <w:rFonts w:ascii="Georgia"/>
          <w:spacing w:val="2"/>
          <w:w w:val="57"/>
        </w:rPr>
        <w:t>_</w:t>
      </w:r>
      <w:r>
        <w:rPr>
          <w:rFonts w:ascii="Georgia"/>
          <w:w w:val="86"/>
        </w:rPr>
        <w:t>D</w:t>
      </w:r>
      <w:r>
        <w:rPr>
          <w:rFonts w:ascii="Georgia"/>
          <w:spacing w:val="-3"/>
          <w:w w:val="86"/>
        </w:rPr>
        <w:t>U</w:t>
      </w:r>
      <w:r>
        <w:rPr>
          <w:rFonts w:ascii="Georgia"/>
          <w:spacing w:val="1"/>
          <w:w w:val="95"/>
        </w:rPr>
        <w:t>T</w:t>
      </w:r>
      <w:r>
        <w:rPr>
          <w:rFonts w:ascii="Georgia"/>
          <w:spacing w:val="2"/>
          <w:w w:val="92"/>
        </w:rPr>
        <w:t>Y</w:t>
      </w:r>
      <w:r>
        <w:rPr>
          <w:rFonts w:ascii="Georgia"/>
          <w:w w:val="92"/>
        </w:rPr>
        <w:t>(</w:t>
      </w:r>
      <w:r>
        <w:rPr>
          <w:rFonts w:ascii="Georgia"/>
          <w:spacing w:val="-2"/>
          <w:w w:val="92"/>
        </w:rPr>
        <w:t>C</w:t>
      </w:r>
      <w:r>
        <w:rPr>
          <w:rFonts w:ascii="Georgia"/>
          <w:spacing w:val="-1"/>
          <w:w w:val="92"/>
        </w:rPr>
        <w:t>A</w:t>
      </w:r>
      <w:r>
        <w:rPr>
          <w:rFonts w:ascii="Georgia"/>
          <w:spacing w:val="-2"/>
          <w:w w:val="93"/>
        </w:rPr>
        <w:t>P</w:t>
      </w:r>
      <w:r>
        <w:rPr>
          <w:rFonts w:ascii="Georgia"/>
          <w:w w:val="88"/>
        </w:rPr>
        <w:t>D</w:t>
      </w:r>
      <w:r>
        <w:rPr>
          <w:rFonts w:ascii="Georgia"/>
          <w:spacing w:val="1"/>
          <w:w w:val="88"/>
        </w:rPr>
        <w:t>O</w:t>
      </w:r>
      <w:r>
        <w:rPr>
          <w:rFonts w:ascii="Georgia"/>
          <w:spacing w:val="-2"/>
          <w:w w:val="90"/>
        </w:rPr>
        <w:t>*</w:t>
      </w:r>
      <w:r>
        <w:rPr>
          <w:rFonts w:ascii="Georgia"/>
          <w:spacing w:val="1"/>
          <w:w w:val="128"/>
        </w:rPr>
        <w:t>1</w:t>
      </w:r>
      <w:r>
        <w:rPr>
          <w:rFonts w:ascii="Georgia"/>
          <w:spacing w:val="1"/>
          <w:w w:val="90"/>
        </w:rPr>
        <w:t>0</w:t>
      </w:r>
      <w:r>
        <w:rPr>
          <w:rFonts w:ascii="Georgia"/>
          <w:w w:val="93"/>
        </w:rPr>
        <w:t>);</w:t>
      </w:r>
    </w:p>
    <w:p>
      <w:pPr>
        <w:pStyle w:val="BodyText"/>
        <w:ind w:left="783"/>
        <w:rPr>
          <w:rFonts w:ascii="Georgia"/>
        </w:rPr>
      </w:pPr>
      <w:r>
        <w:rPr>
          <w:rFonts w:ascii="Georgia"/>
        </w:rPr>
        <w:t>LCD_SETUP();</w:t>
      </w:r>
    </w:p>
    <w:p>
      <w:pPr>
        <w:pStyle w:val="BodyText"/>
        <w:tabs>
          <w:tab w:pos="3220" w:val="left" w:leader="none"/>
        </w:tabs>
        <w:spacing w:line="247" w:lineRule="auto" w:before="11"/>
        <w:ind w:left="783" w:right="5001"/>
        <w:rPr>
          <w:rFonts w:ascii="Georgia"/>
        </w:rPr>
      </w:pPr>
      <w:r>
        <w:rPr>
          <w:rFonts w:ascii="Georgia"/>
          <w:w w:val="88"/>
        </w:rPr>
        <w:t>L</w:t>
      </w:r>
      <w:r>
        <w:rPr>
          <w:rFonts w:ascii="Georgia"/>
          <w:spacing w:val="-1"/>
          <w:w w:val="87"/>
        </w:rPr>
        <w:t>C</w:t>
      </w:r>
      <w:r>
        <w:rPr>
          <w:rFonts w:ascii="Georgia"/>
          <w:w w:val="74"/>
        </w:rPr>
        <w:t>D</w:t>
      </w:r>
      <w:r>
        <w:rPr>
          <w:rFonts w:ascii="Georgia"/>
          <w:spacing w:val="1"/>
          <w:w w:val="74"/>
        </w:rPr>
        <w:t>_</w:t>
      </w:r>
      <w:r>
        <w:rPr>
          <w:rFonts w:ascii="Georgia"/>
          <w:spacing w:val="-1"/>
          <w:w w:val="87"/>
        </w:rPr>
        <w:t>C</w:t>
      </w:r>
      <w:r>
        <w:rPr>
          <w:rFonts w:ascii="Georgia"/>
          <w:spacing w:val="1"/>
          <w:w w:val="87"/>
        </w:rPr>
        <w:t>O</w:t>
      </w:r>
      <w:r>
        <w:rPr>
          <w:rFonts w:ascii="Georgia"/>
          <w:w w:val="87"/>
        </w:rPr>
        <w:t>MM</w:t>
      </w:r>
      <w:r>
        <w:rPr>
          <w:rFonts w:ascii="Georgia"/>
          <w:spacing w:val="-1"/>
          <w:w w:val="92"/>
        </w:rPr>
        <w:t>A</w:t>
      </w:r>
      <w:r>
        <w:rPr>
          <w:rFonts w:ascii="Georgia"/>
          <w:w w:val="91"/>
        </w:rPr>
        <w:t>ND</w:t>
      </w:r>
      <w:r>
        <w:rPr>
          <w:rFonts w:ascii="Georgia"/>
          <w:spacing w:val="-2"/>
          <w:w w:val="91"/>
        </w:rPr>
        <w:t>(</w:t>
      </w:r>
      <w:r>
        <w:rPr>
          <w:rFonts w:ascii="Georgia"/>
          <w:spacing w:val="-1"/>
          <w:w w:val="92"/>
        </w:rPr>
        <w:t>A</w:t>
      </w:r>
      <w:r>
        <w:rPr>
          <w:rFonts w:ascii="Georgia"/>
          <w:w w:val="88"/>
        </w:rPr>
        <w:t>D</w:t>
      </w:r>
      <w:r>
        <w:rPr>
          <w:rFonts w:ascii="Georgia"/>
          <w:spacing w:val="-1"/>
          <w:w w:val="88"/>
        </w:rPr>
        <w:t>D</w:t>
      </w:r>
      <w:r>
        <w:rPr>
          <w:rFonts w:ascii="Georgia"/>
          <w:spacing w:val="-1"/>
          <w:w w:val="73"/>
        </w:rPr>
        <w:t>R</w:t>
      </w:r>
      <w:r>
        <w:rPr>
          <w:rFonts w:ascii="Georgia"/>
          <w:spacing w:val="1"/>
          <w:w w:val="73"/>
        </w:rPr>
        <w:t>_</w:t>
      </w:r>
      <w:r>
        <w:rPr>
          <w:rFonts w:ascii="Georgia"/>
          <w:w w:val="88"/>
        </w:rPr>
        <w:t>L</w:t>
      </w:r>
      <w:r>
        <w:rPr>
          <w:rFonts w:ascii="Georgia"/>
          <w:spacing w:val="-2"/>
          <w:w w:val="83"/>
        </w:rPr>
        <w:t>I</w:t>
      </w:r>
      <w:r>
        <w:rPr>
          <w:rFonts w:ascii="Georgia"/>
          <w:w w:val="88"/>
        </w:rPr>
        <w:t>NE</w:t>
      </w:r>
      <w:r>
        <w:rPr>
          <w:rFonts w:ascii="Georgia"/>
          <w:spacing w:val="1"/>
          <w:w w:val="128"/>
        </w:rPr>
        <w:t>1</w:t>
      </w:r>
      <w:r>
        <w:rPr>
          <w:rFonts w:ascii="Georgia"/>
          <w:w w:val="93"/>
        </w:rPr>
        <w:t>);</w:t>
      </w:r>
      <w:r>
        <w:rPr>
          <w:rFonts w:ascii="Georgia"/>
        </w:rPr>
        <w:t>  </w:t>
      </w:r>
      <w:r>
        <w:rPr>
          <w:rFonts w:ascii="Georgia"/>
          <w:spacing w:val="-17"/>
        </w:rPr>
        <w:t> </w:t>
      </w:r>
      <w:r>
        <w:rPr>
          <w:rFonts w:ascii="Georgia"/>
          <w:w w:val="88"/>
        </w:rPr>
        <w:t>DE</w:t>
      </w:r>
      <w:r>
        <w:rPr>
          <w:rFonts w:ascii="Georgia"/>
          <w:spacing w:val="1"/>
          <w:w w:val="88"/>
        </w:rPr>
        <w:t>L</w:t>
      </w:r>
      <w:r>
        <w:rPr>
          <w:rFonts w:ascii="Georgia"/>
          <w:spacing w:val="-6"/>
          <w:w w:val="92"/>
        </w:rPr>
        <w:t>A</w:t>
      </w:r>
      <w:r>
        <w:rPr>
          <w:rFonts w:ascii="Georgia"/>
          <w:spacing w:val="2"/>
          <w:w w:val="92"/>
        </w:rPr>
        <w:t>Y</w:t>
      </w:r>
      <w:r>
        <w:rPr>
          <w:rFonts w:ascii="Georgia"/>
          <w:spacing w:val="2"/>
          <w:w w:val="57"/>
        </w:rPr>
        <w:t>_</w:t>
      </w:r>
      <w:r>
        <w:rPr>
          <w:rFonts w:ascii="Georgia"/>
          <w:spacing w:val="-2"/>
          <w:w w:val="85"/>
        </w:rPr>
        <w:t>U</w:t>
      </w:r>
      <w:r>
        <w:rPr>
          <w:rFonts w:ascii="Georgia"/>
          <w:w w:val="88"/>
        </w:rPr>
        <w:t>S</w:t>
      </w:r>
      <w:r>
        <w:rPr>
          <w:rFonts w:ascii="Georgia"/>
          <w:w w:val="116"/>
        </w:rPr>
        <w:t>(</w:t>
      </w:r>
      <w:r>
        <w:rPr>
          <w:rFonts w:ascii="Georgia"/>
          <w:spacing w:val="-4"/>
          <w:w w:val="116"/>
        </w:rPr>
        <w:t>1</w:t>
      </w:r>
      <w:r>
        <w:rPr>
          <w:rFonts w:ascii="Georgia"/>
          <w:spacing w:val="-4"/>
          <w:w w:val="90"/>
        </w:rPr>
        <w:t>0</w:t>
      </w:r>
      <w:r>
        <w:rPr>
          <w:rFonts w:ascii="Georgia"/>
          <w:w w:val="93"/>
        </w:rPr>
        <w:t>); </w:t>
      </w:r>
      <w:r>
        <w:rPr>
          <w:rFonts w:ascii="Georgia"/>
          <w:w w:val="95"/>
        </w:rPr>
        <w:t>FOR</w:t>
      </w:r>
      <w:r>
        <w:rPr>
          <w:rFonts w:ascii="Georgia"/>
          <w:spacing w:val="-30"/>
          <w:w w:val="95"/>
        </w:rPr>
        <w:t> </w:t>
      </w:r>
      <w:r>
        <w:rPr>
          <w:rFonts w:ascii="Georgia"/>
          <w:w w:val="95"/>
        </w:rPr>
        <w:t>(I=0;I&lt;16;I++)</w:t>
        <w:tab/>
      </w:r>
      <w:r>
        <w:rPr>
          <w:rFonts w:ascii="Georgia"/>
          <w:w w:val="90"/>
        </w:rPr>
        <w:t>{</w:t>
      </w:r>
      <w:r>
        <w:rPr>
          <w:rFonts w:ascii="Georgia"/>
          <w:spacing w:val="-14"/>
          <w:w w:val="90"/>
        </w:rPr>
        <w:t> </w:t>
      </w:r>
      <w:r>
        <w:rPr>
          <w:rFonts w:ascii="Georgia"/>
          <w:w w:val="90"/>
        </w:rPr>
        <w:t>LCD_DATA(HANG1[I]);} </w:t>
      </w:r>
      <w:r>
        <w:rPr>
          <w:rFonts w:ascii="Georgia"/>
        </w:rPr>
        <w:t>OUTPUT_HIGH(MOTOR_ENA); HIENTHI_CAP_TOCDO</w:t>
      </w:r>
      <w:r>
        <w:rPr>
          <w:rFonts w:ascii="Georgia"/>
          <w:spacing w:val="-14"/>
        </w:rPr>
        <w:t> </w:t>
      </w:r>
      <w:r>
        <w:rPr>
          <w:rFonts w:ascii="Georgia"/>
        </w:rPr>
        <w:t>();</w:t>
      </w:r>
    </w:p>
    <w:p>
      <w:pPr>
        <w:pStyle w:val="BodyText"/>
        <w:ind w:left="783"/>
        <w:rPr>
          <w:rFonts w:ascii="Georgia"/>
        </w:rPr>
      </w:pPr>
      <w:r>
        <w:rPr>
          <w:rFonts w:ascii="Georgia"/>
        </w:rPr>
        <w:t>WHILE(TRUE)</w:t>
      </w:r>
    </w:p>
    <w:p>
      <w:pPr>
        <w:pStyle w:val="BodyText"/>
        <w:spacing w:line="270" w:lineRule="exact" w:before="11"/>
        <w:ind w:left="783"/>
        <w:rPr>
          <w:rFonts w:ascii="Georgia"/>
        </w:rPr>
      </w:pPr>
      <w:r>
        <w:rPr>
          <w:rFonts w:ascii="Georgia"/>
          <w:w w:val="90"/>
        </w:rPr>
        <w:t>{</w:t>
      </w:r>
    </w:p>
    <w:p>
      <w:pPr>
        <w:pStyle w:val="BodyText"/>
        <w:spacing w:line="249" w:lineRule="auto" w:before="8"/>
        <w:ind w:left="1349" w:right="6976"/>
        <w:rPr>
          <w:rFonts w:ascii="Georgia"/>
        </w:rPr>
      </w:pPr>
      <w:r>
        <w:rPr>
          <w:rFonts w:ascii="Georgia"/>
          <w:w w:val="95"/>
        </w:rPr>
        <w:t>PHIM_UP(); </w:t>
      </w:r>
      <w:r>
        <w:rPr>
          <w:rFonts w:ascii="Georgia"/>
          <w:w w:val="90"/>
        </w:rPr>
        <w:t>PHIM_DW(); </w:t>
      </w:r>
      <w:r>
        <w:rPr>
          <w:rFonts w:ascii="Georgia"/>
          <w:w w:val="85"/>
        </w:rPr>
        <w:t>PHIM_STOP();</w:t>
      </w:r>
    </w:p>
    <w:p>
      <w:pPr>
        <w:pStyle w:val="BodyText"/>
        <w:spacing w:line="267" w:lineRule="exact"/>
        <w:ind w:left="783"/>
        <w:rPr>
          <w:rFonts w:ascii="Georgia"/>
        </w:rPr>
      </w:pPr>
      <w:r>
        <w:rPr>
          <w:rFonts w:ascii="Georgia"/>
          <w:w w:val="90"/>
        </w:rPr>
        <w:t>}</w:t>
      </w:r>
    </w:p>
    <w:p>
      <w:pPr>
        <w:pStyle w:val="BodyText"/>
        <w:spacing w:before="10"/>
        <w:ind w:left="216"/>
        <w:rPr>
          <w:rFonts w:ascii="Georgia"/>
        </w:rPr>
      </w:pPr>
      <w:r>
        <w:rPr>
          <w:rFonts w:ascii="Georgia"/>
          <w:w w:val="90"/>
        </w:rPr>
        <w:t>}</w:t>
      </w:r>
    </w:p>
    <w:p>
      <w:pPr>
        <w:pStyle w:val="ListParagraph"/>
        <w:numPr>
          <w:ilvl w:val="0"/>
          <w:numId w:val="113"/>
        </w:numPr>
        <w:tabs>
          <w:tab w:pos="784" w:val="left" w:leader="none"/>
        </w:tabs>
        <w:spacing w:line="240" w:lineRule="auto" w:before="85" w:after="0"/>
        <w:ind w:left="783" w:right="0" w:hanging="285"/>
        <w:jc w:val="left"/>
        <w:rPr>
          <w:sz w:val="24"/>
        </w:rPr>
      </w:pPr>
      <w:r>
        <w:rPr>
          <w:sz w:val="24"/>
        </w:rPr>
        <w:t>Giải thích chương</w:t>
      </w:r>
      <w:r>
        <w:rPr>
          <w:spacing w:val="-5"/>
          <w:sz w:val="24"/>
        </w:rPr>
        <w:t> </w:t>
      </w:r>
      <w:r>
        <w:rPr>
          <w:sz w:val="24"/>
        </w:rPr>
        <w:t>trình:</w:t>
      </w:r>
    </w:p>
    <w:p>
      <w:pPr>
        <w:pStyle w:val="BodyText"/>
        <w:spacing w:before="55"/>
        <w:ind w:left="783"/>
      </w:pPr>
      <w:r>
        <w:rPr/>
        <w:t>Chương trình chính thực hiện các yêu cầu:</w:t>
      </w:r>
    </w:p>
    <w:p>
      <w:pPr>
        <w:pStyle w:val="BodyText"/>
        <w:spacing w:line="292" w:lineRule="auto" w:before="60"/>
        <w:ind w:left="816" w:right="3055"/>
      </w:pPr>
      <w:r>
        <w:rPr/>
        <w:t>Khởi tạo các port, PWM, Timer2 và tốc độ theo số cấp ban đầu là 0. Khởi tạo LCD, hiển thị thông tin cho hàng 1.</w:t>
      </w:r>
    </w:p>
    <w:p>
      <w:pPr>
        <w:pStyle w:val="BodyText"/>
        <w:spacing w:line="292" w:lineRule="auto"/>
        <w:ind w:left="816" w:right="3055"/>
      </w:pPr>
      <w:r>
        <w:rPr/>
        <w:t>Cho phép motor sẵn sàng hoạt động và hiển thị cấp độ ban đầu là 0. Vòng lặp while thực hiện kiểm tra nhấn phím UP, DW và STOP.</w:t>
      </w:r>
    </w:p>
    <w:p>
      <w:pPr>
        <w:pStyle w:val="BodyText"/>
        <w:spacing w:line="232" w:lineRule="auto" w:before="9"/>
        <w:ind w:left="216" w:right="372" w:firstLine="600"/>
      </w:pPr>
      <w:r>
        <w:rPr/>
        <w:t>Chương trình con phím UP kiểm tra nếu có nhấn thì tiến hành chống dội và kiểm tra nếu chưa bằng cấp 10 thì tăng cấp độ lên 1, cập nhật tốc độ mới, hiển thị ra LCD cấp tốc độ đang thực hiện.</w:t>
      </w:r>
    </w:p>
    <w:p>
      <w:pPr>
        <w:spacing w:after="0" w:line="232" w:lineRule="auto"/>
        <w:sectPr>
          <w:pgSz w:w="12240" w:h="16280"/>
          <w:pgMar w:header="313" w:footer="472" w:top="600" w:bottom="660" w:left="1200" w:right="220"/>
        </w:sectPr>
      </w:pPr>
    </w:p>
    <w:p>
      <w:pPr>
        <w:pStyle w:val="BodyText"/>
        <w:spacing w:line="237" w:lineRule="auto"/>
        <w:ind w:left="216" w:right="219" w:firstLine="600"/>
      </w:pPr>
      <w:r>
        <w:rPr/>
        <w:t>Chương trình con phím DW kiểm tra nếu có nhấn thì tiến hành chống dội và kiểm tra nếu chưa bằng cấp 0 thì giảm bớt 1 cấp độ, cập nhật tốc độ mới, hiển thị ra LCD cấp tốc độ đang thực hiện.</w:t>
      </w:r>
    </w:p>
    <w:p>
      <w:pPr>
        <w:pStyle w:val="BodyText"/>
        <w:spacing w:line="232" w:lineRule="auto" w:before="67"/>
        <w:ind w:left="216" w:right="372" w:firstLine="600"/>
      </w:pPr>
      <w:r>
        <w:rPr/>
        <w:pict>
          <v:shape style="position:absolute;margin-left:65.304001pt;margin-top:37.257004pt;width:524.15pt;height:63.65pt;mso-position-horizontal-relative:page;mso-position-vertical-relative:paragraph;z-index:-15010304;mso-wrap-distance-left:0;mso-wrap-distance-right:0" type="#_x0000_t202" filled="true" fillcolor="#f1dbdb" stroked="true" strokeweight=".47998pt" strokecolor="#000000">
            <v:textbox inset="0,0,0,0">
              <w:txbxContent>
                <w:p>
                  <w:pPr>
                    <w:pStyle w:val="BodyText"/>
                    <w:tabs>
                      <w:tab w:pos="1666" w:val="left" w:leader="none"/>
                    </w:tabs>
                    <w:spacing w:before="11"/>
                    <w:ind w:left="1666" w:right="157" w:hanging="1561"/>
                  </w:pPr>
                  <w:r>
                    <w:rPr>
                      <w:b/>
                      <w:i/>
                    </w:rPr>
                    <w:t>Bài tập</w:t>
                  </w:r>
                  <w:r>
                    <w:rPr>
                      <w:b/>
                      <w:i/>
                      <w:spacing w:val="1"/>
                    </w:rPr>
                    <w:t> </w:t>
                  </w:r>
                  <w:r>
                    <w:rPr>
                      <w:b/>
                      <w:i/>
                    </w:rPr>
                    <w:t>10-2:</w:t>
                    <w:tab/>
                  </w:r>
                  <w:r>
                    <w:rPr/>
                    <w:t>Hãy hiệu chỉnh bài 10-3 sao cho khi nhấn nút STOP thì động cơ ngừng đồng thời đảo chiều động</w:t>
                  </w:r>
                  <w:r>
                    <w:rPr>
                      <w:spacing w:val="3"/>
                    </w:rPr>
                    <w:t> </w:t>
                  </w:r>
                  <w:r>
                    <w:rPr/>
                    <w:t>cơ.</w:t>
                  </w:r>
                </w:p>
                <w:p>
                  <w:pPr>
                    <w:pStyle w:val="BodyText"/>
                    <w:spacing w:line="340" w:lineRule="exact" w:before="10"/>
                    <w:ind w:left="1666" w:right="1244"/>
                  </w:pPr>
                  <w:r>
                    <w:rPr/>
                    <w:t>Khi động cơ quay thuận thì hiển thị “FOR” trên LCD ở 3 ký tự đầu hàng 2. Khi động cơ quay ngược thì hiển thị “REV” trên LCD ở 3 ký tự đầu hàng 2.</w:t>
                  </w:r>
                </w:p>
              </w:txbxContent>
            </v:textbox>
            <v:fill type="solid"/>
            <v:stroke dashstyle="solid"/>
            <w10:wrap type="topAndBottom"/>
          </v:shape>
        </w:pict>
      </w:r>
      <w:r>
        <w:rPr/>
        <w:t>Chương trình con phím STOP kiểm tra nếu có nhấn thì tiến hành cho cấp </w:t>
      </w:r>
      <w:r>
        <w:rPr>
          <w:spacing w:val="3"/>
        </w:rPr>
        <w:t>tốc </w:t>
      </w:r>
      <w:r>
        <w:rPr>
          <w:spacing w:val="-3"/>
        </w:rPr>
        <w:t>độ </w:t>
      </w:r>
      <w:r>
        <w:rPr/>
        <w:t>bằng 0, cho động cơ ngừng, hiển thị LCD cấp tốc </w:t>
      </w:r>
      <w:r>
        <w:rPr>
          <w:spacing w:val="-3"/>
        </w:rPr>
        <w:t>độ </w:t>
      </w:r>
      <w:r>
        <w:rPr/>
        <w:t>bằng</w:t>
      </w:r>
      <w:r>
        <w:rPr>
          <w:spacing w:val="8"/>
        </w:rPr>
        <w:t> </w:t>
      </w:r>
      <w:r>
        <w:rPr/>
        <w:t>0.</w:t>
      </w:r>
    </w:p>
    <w:p>
      <w:pPr>
        <w:pStyle w:val="BodyText"/>
        <w:rPr>
          <w:sz w:val="20"/>
        </w:rPr>
      </w:pPr>
    </w:p>
    <w:p>
      <w:pPr>
        <w:pStyle w:val="BodyText"/>
        <w:spacing w:before="1"/>
        <w:rPr>
          <w:sz w:val="14"/>
        </w:rPr>
      </w:pPr>
      <w:r>
        <w:rPr/>
        <w:pict>
          <v:shape style="position:absolute;margin-left:65.304001pt;margin-top:10.320982pt;width:524.15pt;height:127.75pt;mso-position-horizontal-relative:page;mso-position-vertical-relative:paragraph;z-index:-15009792;mso-wrap-distance-left:0;mso-wrap-distance-right:0" type="#_x0000_t202" filled="true" fillcolor="#f1dbdb" stroked="true" strokeweight=".47998pt" strokecolor="#000000">
            <v:textbox inset="0,0,0,0">
              <w:txbxContent>
                <w:p>
                  <w:pPr>
                    <w:pStyle w:val="BodyText"/>
                    <w:tabs>
                      <w:tab w:pos="1666" w:val="left" w:leader="none"/>
                    </w:tabs>
                    <w:spacing w:before="11"/>
                    <w:ind w:left="105"/>
                  </w:pPr>
                  <w:r>
                    <w:rPr>
                      <w:b/>
                      <w:i/>
                    </w:rPr>
                    <w:t>Bài tập</w:t>
                  </w:r>
                  <w:r>
                    <w:rPr>
                      <w:b/>
                      <w:i/>
                      <w:spacing w:val="1"/>
                    </w:rPr>
                    <w:t> </w:t>
                  </w:r>
                  <w:r>
                    <w:rPr>
                      <w:b/>
                      <w:i/>
                    </w:rPr>
                    <w:t>10-3:</w:t>
                    <w:tab/>
                  </w:r>
                  <w:r>
                    <w:rPr/>
                    <w:t>Hãy hiệu chỉnh bài 10-3 với 2 nút nhấn UP, DW bây giờ có tên </w:t>
                  </w:r>
                  <w:r>
                    <w:rPr>
                      <w:spacing w:val="-5"/>
                    </w:rPr>
                    <w:t>là </w:t>
                  </w:r>
                  <w:r>
                    <w:rPr/>
                    <w:t>START,</w:t>
                  </w:r>
                  <w:r>
                    <w:rPr>
                      <w:spacing w:val="1"/>
                    </w:rPr>
                    <w:t> </w:t>
                  </w:r>
                  <w:r>
                    <w:rPr/>
                    <w:t>INV.</w:t>
                  </w:r>
                </w:p>
                <w:p>
                  <w:pPr>
                    <w:pStyle w:val="BodyText"/>
                    <w:spacing w:line="242" w:lineRule="auto" w:before="55"/>
                    <w:ind w:left="1666" w:right="157"/>
                  </w:pPr>
                  <w:r>
                    <w:rPr/>
                    <w:t>Khi nhấn START thì động cơ quay </w:t>
                  </w:r>
                  <w:r>
                    <w:rPr>
                      <w:spacing w:val="3"/>
                    </w:rPr>
                    <w:t>tốc </w:t>
                  </w:r>
                  <w:r>
                    <w:rPr/>
                    <w:t>độ </w:t>
                  </w:r>
                  <w:r>
                    <w:rPr>
                      <w:spacing w:val="2"/>
                    </w:rPr>
                    <w:t>tự </w:t>
                  </w:r>
                  <w:r>
                    <w:rPr>
                      <w:spacing w:val="-3"/>
                    </w:rPr>
                    <w:t>động </w:t>
                  </w:r>
                  <w:r>
                    <w:rPr/>
                    <w:t>tăng </w:t>
                  </w:r>
                  <w:r>
                    <w:rPr>
                      <w:spacing w:val="2"/>
                    </w:rPr>
                    <w:t>dần </w:t>
                  </w:r>
                  <w:r>
                    <w:rPr/>
                    <w:t>từng cấp sau mỗi giây cho đến khi đạt cấp 10. Chiều quay mặc nhiên ban đầu </w:t>
                  </w:r>
                  <w:r>
                    <w:rPr>
                      <w:spacing w:val="-3"/>
                    </w:rPr>
                    <w:t>là </w:t>
                  </w:r>
                  <w:r>
                    <w:rPr/>
                    <w:t>quay</w:t>
                  </w:r>
                  <w:r>
                    <w:rPr>
                      <w:spacing w:val="-5"/>
                    </w:rPr>
                    <w:t> </w:t>
                  </w:r>
                  <w:r>
                    <w:rPr/>
                    <w:t>thuận.</w:t>
                  </w:r>
                </w:p>
                <w:p>
                  <w:pPr>
                    <w:pStyle w:val="BodyText"/>
                    <w:spacing w:before="53"/>
                    <w:ind w:left="1666"/>
                  </w:pPr>
                  <w:r>
                    <w:rPr/>
                    <w:t>Khi nhấn INV thì động cơ ngừng ngay và đảo chiều quay.</w:t>
                  </w:r>
                </w:p>
                <w:p>
                  <w:pPr>
                    <w:pStyle w:val="BodyText"/>
                    <w:spacing w:line="242" w:lineRule="auto" w:before="60"/>
                    <w:ind w:left="1666" w:right="157"/>
                  </w:pPr>
                  <w:r>
                    <w:rPr/>
                    <w:t>Nút thứ 3 là STOP chỉ khi nhấn thì động cơ giảm tốc cho đến khi ngừng, mỗi lần giảm 1 cấp cho đến khi bằng 0.</w:t>
                  </w:r>
                </w:p>
                <w:p>
                  <w:pPr>
                    <w:pStyle w:val="BodyText"/>
                    <w:spacing w:line="340" w:lineRule="exact" w:before="9"/>
                    <w:ind w:left="1666" w:right="1244"/>
                  </w:pPr>
                  <w:r>
                    <w:rPr/>
                    <w:t>Khi động cơ quay thuận thì hiển thị “FOR” trên LCD ở 3 ký tự đầu hàng 2. Khi động cơ quay ngược thì hiển thị “REV” trên LCD ở 3 ký tự đầu hàng 2.</w:t>
                  </w:r>
                </w:p>
              </w:txbxContent>
            </v:textbox>
            <v:fill type="solid"/>
            <v:stroke dashstyle="solid"/>
            <w10:wrap type="topAndBottom"/>
          </v:shape>
        </w:pict>
      </w:r>
    </w:p>
    <w:p>
      <w:pPr>
        <w:pStyle w:val="BodyText"/>
        <w:rPr>
          <w:sz w:val="20"/>
        </w:rPr>
      </w:pPr>
    </w:p>
    <w:p>
      <w:pPr>
        <w:pStyle w:val="BodyText"/>
        <w:spacing w:before="1"/>
        <w:rPr>
          <w:sz w:val="14"/>
        </w:rPr>
      </w:pPr>
      <w:r>
        <w:rPr/>
        <w:pict>
          <v:shape style="position:absolute;margin-left:65.304001pt;margin-top:10.320992pt;width:524.15pt;height:63.65pt;mso-position-horizontal-relative:page;mso-position-vertical-relative:paragraph;z-index:-15009280;mso-wrap-distance-left:0;mso-wrap-distance-right:0" type="#_x0000_t202" filled="true" fillcolor="#f1dbdb" stroked="true" strokeweight=".47998pt" strokecolor="#000000">
            <v:textbox inset="0,0,0,0">
              <w:txbxContent>
                <w:p>
                  <w:pPr>
                    <w:pStyle w:val="BodyText"/>
                    <w:tabs>
                      <w:tab w:pos="1666" w:val="left" w:leader="none"/>
                    </w:tabs>
                    <w:spacing w:before="11"/>
                    <w:ind w:left="1666" w:right="157" w:hanging="1561"/>
                  </w:pPr>
                  <w:r>
                    <w:rPr>
                      <w:b/>
                      <w:i/>
                    </w:rPr>
                    <w:t>Bài tập</w:t>
                  </w:r>
                  <w:r>
                    <w:rPr>
                      <w:b/>
                      <w:i/>
                      <w:spacing w:val="1"/>
                    </w:rPr>
                    <w:t> </w:t>
                  </w:r>
                  <w:r>
                    <w:rPr>
                      <w:b/>
                      <w:i/>
                    </w:rPr>
                    <w:t>10-4:</w:t>
                    <w:tab/>
                  </w:r>
                  <w:r>
                    <w:rPr/>
                    <w:t>Hãy hiệu chỉnh bài 10-3 thay vì dùng 3 nút nhấn thì dùng bàn phím </w:t>
                  </w:r>
                  <w:r>
                    <w:rPr>
                      <w:spacing w:val="-3"/>
                    </w:rPr>
                    <w:t>ma </w:t>
                  </w:r>
                  <w:r>
                    <w:rPr/>
                    <w:t>trận 4x4 nối </w:t>
                  </w:r>
                  <w:r>
                    <w:rPr>
                      <w:spacing w:val="2"/>
                    </w:rPr>
                    <w:t>với </w:t>
                  </w:r>
                  <w:r>
                    <w:rPr/>
                    <w:t>portB.</w:t>
                  </w:r>
                </w:p>
                <w:p>
                  <w:pPr>
                    <w:pStyle w:val="BodyText"/>
                    <w:spacing w:line="340" w:lineRule="exact" w:before="5"/>
                    <w:ind w:left="1666" w:right="1244"/>
                  </w:pPr>
                  <w:r>
                    <w:rPr/>
                    <w:t>Khi động cơ quay thuận thì hiển thị “FOR” trên LCD ở 3 ký tự đầu hàng 2. Khi động cơ quay ngược thì hiển thị “REV” trên LCD ở 3 ký tự đầu hàng 2.</w:t>
                  </w:r>
                </w:p>
              </w:txbxContent>
            </v:textbox>
            <v:fill type="solid"/>
            <v:stroke dashstyle="solid"/>
            <w10:wrap type="topAndBottom"/>
          </v:shape>
        </w:pict>
      </w:r>
    </w:p>
    <w:p>
      <w:pPr>
        <w:pStyle w:val="BodyText"/>
        <w:rPr>
          <w:sz w:val="20"/>
        </w:rPr>
      </w:pPr>
    </w:p>
    <w:p>
      <w:pPr>
        <w:pStyle w:val="BodyText"/>
        <w:spacing w:before="8"/>
        <w:rPr>
          <w:sz w:val="13"/>
        </w:rPr>
      </w:pPr>
      <w:r>
        <w:rPr/>
        <w:pict>
          <v:shape style="position:absolute;margin-left:65.304001pt;margin-top:10.080976pt;width:524.15pt;height:74.45pt;mso-position-horizontal-relative:page;mso-position-vertical-relative:paragraph;z-index:-15008768;mso-wrap-distance-left:0;mso-wrap-distance-right:0" type="#_x0000_t202" filled="true" fillcolor="#f1dbdb" stroked="true" strokeweight=".47998pt" strokecolor="#000000">
            <v:textbox inset="0,0,0,0">
              <w:txbxContent>
                <w:p>
                  <w:pPr>
                    <w:pStyle w:val="BodyText"/>
                    <w:spacing w:before="11"/>
                    <w:ind w:left="1666" w:right="103" w:hanging="1561"/>
                    <w:jc w:val="both"/>
                  </w:pPr>
                  <w:r>
                    <w:rPr>
                      <w:b/>
                      <w:i/>
                    </w:rPr>
                    <w:t>Bài tập 10-5: </w:t>
                  </w:r>
                  <w:r>
                    <w:rPr/>
                    <w:t>Hãy hiệu chỉnh bài 10-3 thay vì dùng 3 nút nhấn thì dùng bàn phím ma trận 4x4 nối với portB.</w:t>
                  </w:r>
                </w:p>
                <w:p>
                  <w:pPr>
                    <w:pStyle w:val="BodyText"/>
                    <w:spacing w:before="58"/>
                    <w:ind w:left="1666" w:right="112"/>
                    <w:jc w:val="both"/>
                  </w:pPr>
                  <w:r>
                    <w:rPr/>
                    <w:t>11 phím số có mã từ 0x0 đến 0xA dùng để điều khiển 11 cấp tương ứng, khi nhấn số 0 thì động cơ ngừng, khi nhấn phím số 1 thì động cơ chạy cấp tốc độ 1, khi nhấn phím số 2 thì động cơ chạy cấp 5, … tương tự cho các phím còn lại. Chỉ chạy 1 chiều.</w:t>
                  </w:r>
                </w:p>
              </w:txbxContent>
            </v:textbox>
            <v:fill type="solid"/>
            <v:stroke dashstyle="solid"/>
            <w10:wrap type="topAndBottom"/>
          </v:shape>
        </w:pict>
      </w:r>
    </w:p>
    <w:p>
      <w:pPr>
        <w:pStyle w:val="BodyText"/>
        <w:rPr>
          <w:sz w:val="20"/>
        </w:rPr>
      </w:pPr>
    </w:p>
    <w:p>
      <w:pPr>
        <w:pStyle w:val="BodyText"/>
        <w:spacing w:before="2"/>
        <w:rPr>
          <w:sz w:val="14"/>
        </w:rPr>
      </w:pPr>
      <w:r>
        <w:rPr/>
        <w:pict>
          <v:shape style="position:absolute;margin-left:65.304001pt;margin-top:10.350991pt;width:524.15pt;height:121.7pt;mso-position-horizontal-relative:page;mso-position-vertical-relative:paragraph;z-index:-15008256;mso-wrap-distance-left:0;mso-wrap-distance-right:0" type="#_x0000_t202" filled="true" fillcolor="#f1dbdb" stroked="true" strokeweight=".47998pt" strokecolor="#000000">
            <v:textbox inset="0,0,0,0">
              <w:txbxContent>
                <w:p>
                  <w:pPr>
                    <w:tabs>
                      <w:tab w:pos="1666" w:val="left" w:leader="none"/>
                    </w:tabs>
                    <w:spacing w:before="11"/>
                    <w:ind w:left="105" w:right="0" w:firstLine="0"/>
                    <w:jc w:val="left"/>
                    <w:rPr>
                      <w:sz w:val="24"/>
                    </w:rPr>
                  </w:pPr>
                  <w:r>
                    <w:rPr>
                      <w:b/>
                      <w:i/>
                      <w:sz w:val="24"/>
                    </w:rPr>
                    <w:t>Bài tập</w:t>
                  </w:r>
                  <w:r>
                    <w:rPr>
                      <w:b/>
                      <w:i/>
                      <w:spacing w:val="1"/>
                      <w:sz w:val="24"/>
                    </w:rPr>
                    <w:t> </w:t>
                  </w:r>
                  <w:r>
                    <w:rPr>
                      <w:b/>
                      <w:i/>
                      <w:sz w:val="24"/>
                    </w:rPr>
                    <w:t>10-6:</w:t>
                    <w:tab/>
                  </w:r>
                  <w:r>
                    <w:rPr>
                      <w:sz w:val="24"/>
                    </w:rPr>
                    <w:t>Hãy thêm vào bài tập 10-5 các </w:t>
                  </w:r>
                  <w:r>
                    <w:rPr>
                      <w:spacing w:val="-4"/>
                      <w:sz w:val="24"/>
                    </w:rPr>
                    <w:t>yêu </w:t>
                  </w:r>
                  <w:r>
                    <w:rPr>
                      <w:sz w:val="24"/>
                    </w:rPr>
                    <w:t>cầu</w:t>
                  </w:r>
                  <w:r>
                    <w:rPr>
                      <w:spacing w:val="1"/>
                      <w:sz w:val="24"/>
                    </w:rPr>
                    <w:t> </w:t>
                  </w:r>
                  <w:r>
                    <w:rPr>
                      <w:sz w:val="24"/>
                    </w:rPr>
                    <w:t>sau:</w:t>
                  </w:r>
                </w:p>
                <w:p>
                  <w:pPr>
                    <w:pStyle w:val="BodyText"/>
                    <w:spacing w:line="242" w:lineRule="auto" w:before="55"/>
                    <w:ind w:left="1666" w:right="117"/>
                    <w:jc w:val="both"/>
                  </w:pPr>
                  <w:r>
                    <w:rPr/>
                    <w:t>Khi nhấn phím có mã là 0x0B thì đảo chiều động cơ, hiển thị FOR và Rev tương ứng trên LCD.</w:t>
                  </w:r>
                </w:p>
                <w:p>
                  <w:pPr>
                    <w:pStyle w:val="BodyText"/>
                    <w:spacing w:line="242" w:lineRule="auto" w:before="52"/>
                    <w:ind w:left="1666" w:right="107"/>
                    <w:jc w:val="both"/>
                  </w:pPr>
                  <w:r>
                    <w:rPr/>
                    <w:t>Khi nhấn phím có mã là 0x0d mà động cơ đang chạy thì không có tác dụng, nếu động cơ đang ngừng thì tự động quay theo chiều đã chọn và tăng tốc cho đến khi đạt cực đại, thời gia tăng mỗi cấp là 1 giây.</w:t>
                  </w:r>
                </w:p>
                <w:p>
                  <w:pPr>
                    <w:pStyle w:val="BodyText"/>
                    <w:spacing w:line="242" w:lineRule="auto" w:before="52"/>
                    <w:ind w:left="1666" w:right="117"/>
                    <w:jc w:val="both"/>
                  </w:pPr>
                  <w:r>
                    <w:rPr/>
                    <w:t>Khi nhấn phím có mã là 0x0e mà động cơ đang ngừng thì không có tác dụng, nếu động cơ đang chạy thì tự động giảm tốc cho đến khi ngừng, thời gia giảm mỗi cấp là 1 giây.</w:t>
                  </w:r>
                </w:p>
              </w:txbxContent>
            </v:textbox>
            <v:fill type="solid"/>
            <v:stroke dashstyle="solid"/>
            <w10:wrap type="topAndBottom"/>
          </v:shape>
        </w:pict>
      </w:r>
      <w:r>
        <w:rPr/>
        <w:pict>
          <v:shape style="position:absolute;margin-left:65.304001pt;margin-top:149.570969pt;width:524.15pt;height:91.25pt;mso-position-horizontal-relative:page;mso-position-vertical-relative:paragraph;z-index:-15007744;mso-wrap-distance-left:0;mso-wrap-distance-right:0" type="#_x0000_t202" filled="true" fillcolor="#f1dbdb" stroked="true" strokeweight=".47998pt" strokecolor="#000000">
            <v:textbox inset="0,0,0,0">
              <w:txbxContent>
                <w:p>
                  <w:pPr>
                    <w:pStyle w:val="BodyText"/>
                    <w:tabs>
                      <w:tab w:pos="1666" w:val="left" w:leader="none"/>
                    </w:tabs>
                    <w:spacing w:before="11"/>
                    <w:ind w:left="1666" w:right="157" w:hanging="1561"/>
                  </w:pPr>
                  <w:r>
                    <w:rPr>
                      <w:b/>
                      <w:i/>
                    </w:rPr>
                    <w:t>Bài tập</w:t>
                  </w:r>
                  <w:r>
                    <w:rPr>
                      <w:b/>
                      <w:i/>
                      <w:spacing w:val="1"/>
                    </w:rPr>
                    <w:t> </w:t>
                  </w:r>
                  <w:r>
                    <w:rPr>
                      <w:b/>
                      <w:i/>
                    </w:rPr>
                    <w:t>10-7:</w:t>
                    <w:tab/>
                  </w:r>
                  <w:r>
                    <w:rPr/>
                    <w:t>Hãy thiết </w:t>
                  </w:r>
                  <w:r>
                    <w:rPr>
                      <w:spacing w:val="-3"/>
                    </w:rPr>
                    <w:t>hệ </w:t>
                  </w:r>
                  <w:r>
                    <w:rPr/>
                    <w:t>thống điều khiển 2 motor để kéo 2 bánh </w:t>
                  </w:r>
                  <w:r>
                    <w:rPr>
                      <w:spacing w:val="-3"/>
                    </w:rPr>
                    <w:t>xe </w:t>
                  </w:r>
                  <w:r>
                    <w:rPr/>
                    <w:t>của 1 chiếc </w:t>
                  </w:r>
                  <w:r>
                    <w:rPr>
                      <w:spacing w:val="-3"/>
                    </w:rPr>
                    <w:t>xe </w:t>
                  </w:r>
                  <w:r>
                    <w:rPr/>
                    <w:t>3 bánh bằng 4 nút nhấn TỚI, LÙI, PHẢI,</w:t>
                  </w:r>
                  <w:r>
                    <w:rPr>
                      <w:spacing w:val="-2"/>
                    </w:rPr>
                    <w:t> </w:t>
                  </w:r>
                  <w:r>
                    <w:rPr/>
                    <w:t>TRÁI.</w:t>
                  </w:r>
                </w:p>
                <w:p>
                  <w:pPr>
                    <w:pStyle w:val="BodyText"/>
                    <w:spacing w:line="242" w:lineRule="auto" w:before="53"/>
                    <w:ind w:left="1666" w:right="157"/>
                  </w:pPr>
                  <w:r>
                    <w:rPr/>
                    <w:t>Khi nhấn nút TỚI thì xe chạy tới, nếu tiếp tục nhấn và giữ thì xe chạy tăng tốc, khi không còn nhấn thì xe ngừng. Nếu muốn chạy tiếp thì nhấn lại.</w:t>
                  </w:r>
                </w:p>
                <w:p>
                  <w:pPr>
                    <w:pStyle w:val="BodyText"/>
                    <w:spacing w:line="242" w:lineRule="auto" w:before="57"/>
                    <w:ind w:left="1666" w:right="157"/>
                  </w:pPr>
                  <w:r>
                    <w:rPr/>
                    <w:t>Khi nhấn nút LÙI thì xe chạy lùi, nếu tiếp tục nhấn và giữ thì xe chạy lùi tăng tốc, khi không còn nhấn thì xe ngừng. Nếu muốn chạy tiếp thì nhấn lại.</w:t>
                  </w:r>
                </w:p>
              </w:txbxContent>
            </v:textbox>
            <v:fill type="solid"/>
            <v:stroke dashstyle="solid"/>
            <w10:wrap type="topAndBottom"/>
          </v:shape>
        </w:pict>
      </w:r>
    </w:p>
    <w:p>
      <w:pPr>
        <w:pStyle w:val="BodyText"/>
        <w:spacing w:before="7"/>
        <w:rPr>
          <w:sz w:val="23"/>
        </w:rPr>
      </w:pPr>
    </w:p>
    <w:p>
      <w:pPr>
        <w:spacing w:after="0"/>
        <w:rPr>
          <w:sz w:val="23"/>
        </w:rPr>
        <w:sectPr>
          <w:pgSz w:w="12240" w:h="16280"/>
          <w:pgMar w:header="283" w:footer="472" w:top="640" w:bottom="660" w:left="1200" w:right="220"/>
        </w:sectPr>
      </w:pPr>
    </w:p>
    <w:p>
      <w:pPr>
        <w:pStyle w:val="BodyText"/>
        <w:rPr>
          <w:sz w:val="20"/>
        </w:rPr>
      </w:pPr>
      <w:r>
        <w:rPr/>
        <w:pict>
          <v:group style="position:absolute;margin-left:65.064003pt;margin-top:14.159976pt;width:524.6pt;height:151.5pt;mso-position-horizontal-relative:page;mso-position-vertical-relative:page;z-index:16451072" coordorigin="1301,283" coordsize="10492,3030">
            <v:shape style="position:absolute;left:1301;top:283;width:10492;height:3030" coordorigin="1301,283" coordsize="10492,3030" path="m11783,638l1311,638,1311,293,1301,293,1301,3313,1311,3313,11783,3313,11783,3303,1311,3303,1311,662,11783,662,11783,653,1311,653,1311,648,11783,648,11783,638xm11783,283l1311,283,1301,283,1301,293,1311,293,11783,293,11783,283xm11793,293l11784,293,11784,3313,11793,3313,11793,293xm11793,283l11784,283,11784,293,11793,293,11793,283xe" filled="true" fillcolor="#000000" stroked="false">
              <v:path arrowok="t"/>
              <v:fill type="solid"/>
            </v:shape>
            <v:shape style="position:absolute;left:1310;top:655;width:10473;height:2649" type="#_x0000_t202" filled="true" fillcolor="#f1dbdb" stroked="false">
              <v:textbox inset="0,0,0,0">
                <w:txbxContent>
                  <w:p>
                    <w:pPr>
                      <w:spacing w:line="237" w:lineRule="auto" w:before="21"/>
                      <w:ind w:left="1666" w:right="111" w:firstLine="0"/>
                      <w:jc w:val="both"/>
                      <w:rPr>
                        <w:sz w:val="24"/>
                      </w:rPr>
                    </w:pPr>
                    <w:r>
                      <w:rPr>
                        <w:sz w:val="24"/>
                      </w:rPr>
                      <w:t>Khi nhấn nút PHẢI thì xe vừa chạy tới vừa quẹo phải: động cơ bên phải chạy cấp độ 1, động cơ bên trái chạy cấp độ tăng dần nếu tiếp tục nhấn và giữ, sự chênh lệch này làm xe quẹo phải.</w:t>
                    </w:r>
                  </w:p>
                  <w:p>
                    <w:pPr>
                      <w:spacing w:line="240" w:lineRule="auto" w:before="61"/>
                      <w:ind w:left="1666" w:right="114" w:firstLine="0"/>
                      <w:jc w:val="both"/>
                      <w:rPr>
                        <w:sz w:val="24"/>
                      </w:rPr>
                    </w:pPr>
                    <w:r>
                      <w:rPr>
                        <w:sz w:val="24"/>
                      </w:rPr>
                      <w:t>Khi nhấn nút TRÁI thì xe vừa chạy </w:t>
                    </w:r>
                    <w:r>
                      <w:rPr>
                        <w:spacing w:val="2"/>
                        <w:sz w:val="24"/>
                      </w:rPr>
                      <w:t>tới </w:t>
                    </w:r>
                    <w:r>
                      <w:rPr>
                        <w:sz w:val="24"/>
                      </w:rPr>
                      <w:t>vừa quẹo trái: động cơ bên </w:t>
                    </w:r>
                    <w:r>
                      <w:rPr>
                        <w:spacing w:val="2"/>
                        <w:sz w:val="24"/>
                      </w:rPr>
                      <w:t>trái </w:t>
                    </w:r>
                    <w:r>
                      <w:rPr>
                        <w:sz w:val="24"/>
                      </w:rPr>
                      <w:t>chạy cấp độ 1, động cơ bên phải chạy cấp độ tăng dần nếu tiếp tục nhấn </w:t>
                    </w:r>
                    <w:r>
                      <w:rPr>
                        <w:spacing w:val="-3"/>
                        <w:sz w:val="24"/>
                      </w:rPr>
                      <w:t>và </w:t>
                    </w:r>
                    <w:r>
                      <w:rPr>
                        <w:sz w:val="24"/>
                      </w:rPr>
                      <w:t>giữ, sự chênh lệch này làm </w:t>
                    </w:r>
                    <w:r>
                      <w:rPr>
                        <w:spacing w:val="-3"/>
                        <w:sz w:val="24"/>
                      </w:rPr>
                      <w:t>xe </w:t>
                    </w:r>
                    <w:r>
                      <w:rPr>
                        <w:sz w:val="24"/>
                      </w:rPr>
                      <w:t>quẹo</w:t>
                    </w:r>
                    <w:r>
                      <w:rPr>
                        <w:spacing w:val="1"/>
                        <w:sz w:val="24"/>
                      </w:rPr>
                      <w:t> </w:t>
                    </w:r>
                    <w:r>
                      <w:rPr>
                        <w:sz w:val="24"/>
                      </w:rPr>
                      <w:t>trái.</w:t>
                    </w:r>
                  </w:p>
                  <w:p>
                    <w:pPr>
                      <w:spacing w:line="240" w:lineRule="auto" w:before="61"/>
                      <w:ind w:left="1666" w:right="107" w:firstLine="0"/>
                      <w:jc w:val="both"/>
                      <w:rPr>
                        <w:sz w:val="24"/>
                      </w:rPr>
                    </w:pPr>
                    <w:r>
                      <w:rPr>
                        <w:sz w:val="24"/>
                      </w:rPr>
                      <w:t>Thiết kế mạch dùng 2 PWM của vi điều khiển PIC16F887 dùng transistor và relay, mỗi PWM điều khiển 1 động cơ. Relay có chức năng đảo chiều. PWM có chức năng thay đổi tốc độ.</w:t>
                    </w:r>
                  </w:p>
                </w:txbxContent>
              </v:textbox>
              <v:fill type="solid"/>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Heading3"/>
        <w:numPr>
          <w:ilvl w:val="0"/>
          <w:numId w:val="112"/>
        </w:numPr>
        <w:tabs>
          <w:tab w:pos="566" w:val="left" w:leader="none"/>
          <w:tab w:pos="567" w:val="left" w:leader="none"/>
          <w:tab w:pos="10290" w:val="left" w:leader="none"/>
        </w:tabs>
        <w:spacing w:line="240" w:lineRule="auto" w:before="86" w:after="0"/>
        <w:ind w:left="783" w:right="311" w:hanging="784"/>
        <w:jc w:val="right"/>
      </w:pPr>
      <w:r>
        <w:rPr>
          <w:shd w:fill="FFCC99" w:color="auto" w:val="clear"/>
        </w:rPr>
        <w:t>CÂU HỎI ÔN TẬP – TRẮC</w:t>
      </w:r>
      <w:r>
        <w:rPr>
          <w:spacing w:val="-18"/>
          <w:shd w:fill="FFCC99" w:color="auto" w:val="clear"/>
        </w:rPr>
        <w:t> </w:t>
      </w:r>
      <w:r>
        <w:rPr>
          <w:shd w:fill="FFCC99" w:color="auto" w:val="clear"/>
        </w:rPr>
        <w:t>NGHIỆM</w:t>
        <w:tab/>
      </w:r>
    </w:p>
    <w:p>
      <w:pPr>
        <w:pStyle w:val="Heading4"/>
        <w:numPr>
          <w:ilvl w:val="1"/>
          <w:numId w:val="112"/>
        </w:numPr>
        <w:tabs>
          <w:tab w:pos="595" w:val="left" w:leader="none"/>
          <w:tab w:pos="596" w:val="left" w:leader="none"/>
          <w:tab w:pos="10035" w:val="left" w:leader="none"/>
        </w:tabs>
        <w:spacing w:line="240" w:lineRule="auto" w:before="239" w:after="0"/>
        <w:ind w:left="1066" w:right="311" w:hanging="1067"/>
        <w:jc w:val="right"/>
      </w:pPr>
      <w:r>
        <w:rPr>
          <w:shd w:fill="FFFF99" w:color="auto" w:val="clear"/>
        </w:rPr>
        <w:t>CÂU HỎI ÔN</w:t>
      </w:r>
      <w:r>
        <w:rPr>
          <w:spacing w:val="-3"/>
          <w:shd w:fill="FFFF99" w:color="auto" w:val="clear"/>
        </w:rPr>
        <w:t> </w:t>
      </w:r>
      <w:r>
        <w:rPr>
          <w:shd w:fill="FFFF99" w:color="auto" w:val="clear"/>
        </w:rPr>
        <w:t>TẬP</w:t>
        <w:tab/>
      </w:r>
    </w:p>
    <w:p>
      <w:pPr>
        <w:pStyle w:val="BodyText"/>
        <w:spacing w:before="170"/>
        <w:ind w:left="216"/>
      </w:pPr>
      <w:r>
        <w:rPr>
          <w:b/>
          <w:i/>
        </w:rPr>
        <w:t>Câu 10-1: </w:t>
      </w:r>
      <w:r>
        <w:rPr/>
        <w:t>Hãy cho biết tên các thanh ghi liên quan đến khối CCP của vi điều khiển PIC16F887.</w:t>
      </w:r>
    </w:p>
    <w:p>
      <w:pPr>
        <w:pStyle w:val="BodyText"/>
        <w:spacing w:before="123"/>
        <w:ind w:left="216"/>
      </w:pPr>
      <w:r>
        <w:rPr>
          <w:b/>
          <w:i/>
        </w:rPr>
        <w:t>Câu 10-2: </w:t>
      </w:r>
      <w:r>
        <w:rPr/>
        <w:t>Hãy cho biết ứng dụng của PWM trong điều khiển động cơ.</w:t>
      </w:r>
    </w:p>
    <w:p>
      <w:pPr>
        <w:pStyle w:val="Heading4"/>
        <w:numPr>
          <w:ilvl w:val="1"/>
          <w:numId w:val="112"/>
        </w:numPr>
        <w:tabs>
          <w:tab w:pos="595" w:val="left" w:leader="none"/>
          <w:tab w:pos="596" w:val="left" w:leader="none"/>
          <w:tab w:pos="10035" w:val="left" w:leader="none"/>
        </w:tabs>
        <w:spacing w:line="240" w:lineRule="auto" w:before="185" w:after="0"/>
        <w:ind w:left="1066" w:right="311" w:hanging="1067"/>
        <w:jc w:val="right"/>
      </w:pPr>
      <w:r>
        <w:rPr>
          <w:shd w:fill="FFFF99" w:color="auto" w:val="clear"/>
        </w:rPr>
        <w:t>CÂU HỎI MỞ</w:t>
      </w:r>
      <w:r>
        <w:rPr>
          <w:spacing w:val="-5"/>
          <w:shd w:fill="FFFF99" w:color="auto" w:val="clear"/>
        </w:rPr>
        <w:t> </w:t>
      </w:r>
      <w:r>
        <w:rPr>
          <w:shd w:fill="FFFF99" w:color="auto" w:val="clear"/>
        </w:rPr>
        <w:t>RỘNG</w:t>
        <w:tab/>
      </w:r>
    </w:p>
    <w:p>
      <w:pPr>
        <w:pStyle w:val="BodyText"/>
        <w:spacing w:line="237" w:lineRule="auto" w:before="178"/>
        <w:ind w:left="216" w:right="372"/>
      </w:pPr>
      <w:r>
        <w:rPr>
          <w:b/>
          <w:i/>
        </w:rPr>
        <w:t>Câu 10-3: </w:t>
      </w:r>
      <w:r>
        <w:rPr/>
        <w:t>Hãy so sánh vi điều khiển không tích hợp chức năng PWM và có tích hợp PWM trong điều khiển thay đổi tốc độ động cơ DC.</w:t>
      </w:r>
    </w:p>
    <w:p>
      <w:pPr>
        <w:pStyle w:val="Heading4"/>
        <w:numPr>
          <w:ilvl w:val="1"/>
          <w:numId w:val="112"/>
        </w:numPr>
        <w:tabs>
          <w:tab w:pos="595" w:val="left" w:leader="none"/>
          <w:tab w:pos="596" w:val="left" w:leader="none"/>
          <w:tab w:pos="10035" w:val="left" w:leader="none"/>
        </w:tabs>
        <w:spacing w:line="240" w:lineRule="auto" w:before="190" w:after="0"/>
        <w:ind w:left="1066" w:right="311" w:hanging="1067"/>
        <w:jc w:val="right"/>
      </w:pPr>
      <w:r>
        <w:rPr>
          <w:shd w:fill="FFFF99" w:color="auto" w:val="clear"/>
        </w:rPr>
        <w:t>CÂU HỎI TRẮC</w:t>
      </w:r>
      <w:r>
        <w:rPr>
          <w:spacing w:val="-12"/>
          <w:shd w:fill="FFFF99" w:color="auto" w:val="clear"/>
        </w:rPr>
        <w:t> </w:t>
      </w:r>
      <w:r>
        <w:rPr>
          <w:shd w:fill="FFFF99" w:color="auto" w:val="clear"/>
        </w:rPr>
        <w:t>NGHIỆM</w:t>
        <w:tab/>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5"/>
        </w:rPr>
      </w:pPr>
      <w:r>
        <w:rPr/>
        <w:pict>
          <v:rect style="position:absolute;margin-left:69.384003pt;margin-top:16.773951pt;width:515.9500pt;height:14.424pt;mso-position-horizontal-relative:page;mso-position-vertical-relative:paragraph;z-index:-15007232;mso-wrap-distance-left:0;mso-wrap-distance-right:0" filled="true" fillcolor="#0000ff" stroked="false">
            <v:fill type="solid"/>
            <w10:wrap type="topAndBottom"/>
          </v:rect>
        </w:pict>
      </w:r>
    </w:p>
    <w:sectPr>
      <w:pgSz w:w="12240" w:h="16280"/>
      <w:pgMar w:header="313" w:footer="472" w:top="600" w:bottom="660" w:left="120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Wingdings">
    <w:altName w:val="Wingdings"/>
    <w:charset w:val="2"/>
    <w:family w:val="auto"/>
    <w:pitch w:val="variable"/>
  </w:font>
  <w:font w:name="Symbol">
    <w:altName w:val="Symbol"/>
    <w:charset w:val="2"/>
    <w:family w:val="roman"/>
    <w:pitch w:val="variable"/>
  </w:font>
  <w:font w:name="Georgia">
    <w:altName w:val="Georgia"/>
    <w:charset w:val="0"/>
    <w:family w:val="roman"/>
    <w:pitch w:val="variable"/>
  </w:font>
  <w:font w:name="Courier New">
    <w:altName w:val="Courier New"/>
    <w:charset w:val="0"/>
    <w:family w:val="modern"/>
    <w:pitch w:val="fixed"/>
  </w:font>
  <w:font w:name="Lohit Telugu">
    <w:altName w:val="Lohit Telugu"/>
    <w:charset w:val="0"/>
    <w:family w:val="swiss"/>
    <w:pitch w:val="variable"/>
  </w:font>
  <w:font w:name="Carlito">
    <w:altName w:val="Carlito"/>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543999pt;margin-top:795.119934pt;width:470.83pt;height:.48004pt;mso-position-horizontal-relative:page;mso-position-vertical-relative:page;z-index:-29711872"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536.979980pt;margin-top:795.415955pt;width:19.1pt;height:17.7pt;mso-position-horizontal-relative:page;mso-position-vertical-relative:page;z-index:-29711360" type="#_x0000_t202" filled="false" stroked="false">
          <v:textbox inset="0,0,0,0">
            <w:txbxContent>
              <w:p>
                <w:pPr>
                  <w:pStyle w:val="BodyText"/>
                  <w:spacing w:before="36"/>
                  <w:ind w:left="60"/>
                  <w:rPr>
                    <w:rFonts w:ascii="Verdana"/>
                  </w:rPr>
                </w:pPr>
                <w:r>
                  <w:rPr/>
                  <w:fldChar w:fldCharType="begin"/>
                </w:r>
                <w:r>
                  <w:rPr>
                    <w:rFonts w:ascii="Verdana"/>
                    <w:w w:val="95"/>
                  </w:rPr>
                  <w:instrText> PAGE  \* roman </w:instrText>
                </w:r>
                <w:r>
                  <w:rPr/>
                  <w:fldChar w:fldCharType="separate"/>
                </w:r>
                <w:r>
                  <w:rPr/>
                  <w:t>vii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61504"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4.7pt;height:18.650pt;mso-position-horizontal-relative:page;mso-position-vertical-relative:page;z-index:-29460992"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174</w:t>
                </w:r>
                <w:r>
                  <w:rPr/>
                  <w:fldChar w:fldCharType="end"/>
                </w:r>
              </w:p>
            </w:txbxContent>
          </v:textbox>
          <w10:wrap type="none"/>
        </v:shape>
      </w:pict>
    </w:r>
    <w:r>
      <w:rPr/>
      <w:pict>
        <v:shape style="position:absolute;margin-left:418.450012pt;margin-top:810.229736pt;width:149.3pt;height:17.350pt;mso-position-horizontal-relative:page;mso-position-vertical-relative:page;z-index:-2946048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5996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7pt;height:18.650pt;mso-position-horizontal-relative:page;mso-position-vertical-relative:page;z-index:-29459456"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175</w:t>
                </w:r>
                <w:r>
                  <w:rPr/>
                  <w:fldChar w:fldCharType="end"/>
                </w:r>
              </w:p>
            </w:txbxContent>
          </v:textbox>
          <w10:wrap type="none"/>
        </v:shape>
      </w:pict>
    </w:r>
    <w:r>
      <w:rPr/>
      <w:pict>
        <v:shape style="position:absolute;margin-left:69.823997pt;margin-top:809.749756pt;width:149.35pt;height:17.350pt;mso-position-horizontal-relative:page;mso-position-vertical-relative:page;z-index:-2945894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780pt;width:525.6pt;height:19.7pt;mso-position-horizontal-relative:page;mso-position-vertical-relative:page;z-index:-29455872" coordorigin="1292,15600" coordsize="10512,394" path="m1311,15600l1292,15600,1292,15974,1311,15974,1311,15600xm11783,15974l1311,15974,1292,15974,1292,15994,1311,15994,11783,15994,11783,15974xm11783,15600l1311,15600,1311,15619,11783,15619,11783,15600xm11803,15974l11784,15974,11784,15994,11803,15994,11803,15974xm11803,15600l11784,15600,11784,15974,11803,15974,11803,15600xe" filled="true" fillcolor="#000000" stroked="false">
          <v:path arrowok="t"/>
          <v:fill type="solid"/>
          <w10:wrap type="none"/>
        </v:shape>
      </w:pict>
    </w:r>
    <w:r>
      <w:rPr/>
      <w:pict>
        <v:shape style="position:absolute;margin-left:67.823997pt;margin-top:780.847961pt;width:24.7pt;height:18.650pt;mso-position-horizontal-relative:page;mso-position-vertical-relative:page;z-index:-29455360"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184</w:t>
                </w:r>
                <w:r>
                  <w:rPr/>
                  <w:fldChar w:fldCharType="end"/>
                </w:r>
              </w:p>
            </w:txbxContent>
          </v:textbox>
          <w10:wrap type="none"/>
        </v:shape>
      </w:pict>
    </w:r>
    <w:r>
      <w:rPr/>
      <w:pict>
        <v:shape style="position:absolute;margin-left:394.420013pt;margin-top:781.909729pt;width:187.6pt;height:17.350pt;mso-position-horizontal-relative:page;mso-position-vertical-relative:page;z-index:-2945484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113"/>
                    <w:sz w:val="22"/>
                  </w:rPr>
                  <w:t>0</w:t>
                </w:r>
                <w:r>
                  <w:rPr>
                    <w:i/>
                    <w:w w:val="208"/>
                    <w:sz w:val="22"/>
                  </w:rPr>
                  <w:t>.</w:t>
                </w:r>
                <w:r>
                  <w:rPr>
                    <w:i/>
                    <w:spacing w:val="12"/>
                    <w:sz w:val="22"/>
                  </w:rPr>
                  <w:t> </w:t>
                </w:r>
                <w:r>
                  <w:rPr>
                    <w:i/>
                    <w:w w:val="116"/>
                    <w:sz w:val="22"/>
                  </w:rPr>
                  <w:t>Ñ</w:t>
                </w:r>
                <w:r>
                  <w:rPr>
                    <w:i/>
                    <w:spacing w:val="-2"/>
                    <w:w w:val="116"/>
                    <w:sz w:val="22"/>
                  </w:rPr>
                  <w:t>i</w:t>
                </w:r>
                <w:r>
                  <w:rPr>
                    <w:i/>
                    <w:spacing w:val="-3"/>
                    <w:w w:val="85"/>
                    <w:sz w:val="22"/>
                  </w:rPr>
                  <w:t>e</w:t>
                </w:r>
                <w:r>
                  <w:rPr>
                    <w:i/>
                    <w:w w:val="4"/>
                    <w:sz w:val="22"/>
                  </w:rPr>
                  <w:t>à</w:t>
                </w:r>
                <w:r>
                  <w:rPr>
                    <w:i/>
                    <w:w w:val="99"/>
                    <w:sz w:val="22"/>
                  </w:rPr>
                  <w:t>u</w:t>
                </w:r>
                <w:r>
                  <w:rPr>
                    <w:i/>
                    <w:spacing w:val="12"/>
                    <w:sz w:val="22"/>
                  </w:rPr>
                  <w:t> </w:t>
                </w:r>
                <w:r>
                  <w:rPr>
                    <w:i/>
                    <w:w w:val="88"/>
                    <w:sz w:val="22"/>
                  </w:rPr>
                  <w:t>ch</w:t>
                </w:r>
                <w:r>
                  <w:rPr>
                    <w:i/>
                    <w:spacing w:val="-2"/>
                    <w:w w:val="88"/>
                    <w:sz w:val="22"/>
                  </w:rPr>
                  <w:t>e</w:t>
                </w:r>
                <w:r>
                  <w:rPr>
                    <w:i/>
                    <w:w w:val="4"/>
                    <w:sz w:val="22"/>
                  </w:rPr>
                  <w:t>á</w:t>
                </w:r>
                <w:r>
                  <w:rPr>
                    <w:i/>
                    <w:spacing w:val="17"/>
                    <w:sz w:val="22"/>
                  </w:rPr>
                  <w:t> </w:t>
                </w:r>
                <w:r>
                  <w:rPr>
                    <w:i/>
                    <w:spacing w:val="-2"/>
                    <w:w w:val="110"/>
                    <w:sz w:val="22"/>
                  </w:rPr>
                  <w:t>ñ</w:t>
                </w:r>
                <w:r>
                  <w:rPr>
                    <w:i/>
                    <w:w w:val="43"/>
                    <w:sz w:val="22"/>
                  </w:rPr>
                  <w:t>oä</w:t>
                </w:r>
                <w:r>
                  <w:rPr>
                    <w:i/>
                    <w:spacing w:val="13"/>
                    <w:sz w:val="22"/>
                  </w:rPr>
                  <w:t> </w:t>
                </w:r>
                <w:r>
                  <w:rPr>
                    <w:i/>
                    <w:w w:val="68"/>
                    <w:sz w:val="22"/>
                  </w:rPr>
                  <w:t>roä</w:t>
                </w:r>
                <w:r>
                  <w:rPr>
                    <w:i/>
                    <w:spacing w:val="-2"/>
                    <w:w w:val="68"/>
                    <w:sz w:val="22"/>
                  </w:rPr>
                  <w:t>n</w:t>
                </w:r>
                <w:r>
                  <w:rPr>
                    <w:i/>
                    <w:w w:val="93"/>
                    <w:sz w:val="22"/>
                  </w:rPr>
                  <w:t>g</w:t>
                </w:r>
                <w:r>
                  <w:rPr>
                    <w:i/>
                    <w:spacing w:val="10"/>
                    <w:sz w:val="22"/>
                  </w:rPr>
                  <w:t> </w:t>
                </w:r>
                <w:r>
                  <w:rPr>
                    <w:i/>
                    <w:w w:val="92"/>
                    <w:sz w:val="22"/>
                  </w:rPr>
                  <w:t>xu</w:t>
                </w:r>
                <w:r>
                  <w:rPr>
                    <w:i/>
                    <w:spacing w:val="2"/>
                    <w:w w:val="97"/>
                    <w:sz w:val="22"/>
                  </w:rPr>
                  <w:t>n</w:t>
                </w:r>
                <w:r>
                  <w:rPr>
                    <w:i/>
                    <w:w w:val="93"/>
                    <w:sz w:val="22"/>
                  </w:rPr>
                  <w:t>g</w:t>
                </w:r>
                <w:r>
                  <w:rPr>
                    <w:i/>
                    <w:spacing w:val="10"/>
                    <w:sz w:val="22"/>
                  </w:rPr>
                  <w:t> </w:t>
                </w:r>
                <w:r>
                  <w:rPr>
                    <w:i/>
                    <w:w w:val="98"/>
                    <w:sz w:val="22"/>
                  </w:rPr>
                  <w:t>pw</w:t>
                </w:r>
                <w:r>
                  <w:rPr>
                    <w:i/>
                    <w:w w:val="100"/>
                    <w:sz w:val="22"/>
                  </w:rPr>
                  <w:t>m</w:t>
                </w:r>
                <w:r>
                  <w:rPr>
                    <w:i/>
                    <w:w w:val="208"/>
                    <w:sz w:val="22"/>
                  </w:rPr>
                  <w:t>.</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780.000977pt;width:524.6pt;height:19.7pt;mso-position-horizontal-relative:page;mso-position-vertical-relative:page;z-index:-29454336" coordorigin="1301,15600" coordsize="10492,394" path="m11783,15984l1311,15984,1301,15984,1301,15994,1311,15994,11783,15994,11783,15984xm11783,15600l1311,15600,1301,15600,1301,15984,1311,15984,1311,15610,11783,15610,11783,15600xm11793,15984l11784,15984,11784,15994,11793,15994,11793,15984xm11793,15600l11784,15600,11784,15984,11793,15984,11793,15600xe" filled="true" fillcolor="#000000" stroked="false">
          <v:path arrowok="t"/>
          <v:fill type="solid"/>
          <w10:wrap type="none"/>
        </v:shape>
      </w:pict>
    </w:r>
    <w:r>
      <w:rPr/>
      <w:pict>
        <v:shape style="position:absolute;margin-left:560.020020pt;margin-top:780.367981pt;width:24.7pt;height:18.650pt;mso-position-horizontal-relative:page;mso-position-vertical-relative:page;z-index:-2945382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183</w:t>
                </w:r>
                <w:r>
                  <w:rPr/>
                  <w:fldChar w:fldCharType="end"/>
                </w:r>
              </w:p>
            </w:txbxContent>
          </v:textbox>
          <w10:wrap type="none"/>
        </v:shape>
      </w:pict>
    </w:r>
    <w:r>
      <w:rPr/>
      <w:pict>
        <v:shape style="position:absolute;margin-left:69.823997pt;margin-top:781.429749pt;width:187.6pt;height:17.350pt;mso-position-horizontal-relative:page;mso-position-vertical-relative:page;z-index:-2945331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113"/>
                    <w:sz w:val="22"/>
                  </w:rPr>
                  <w:t>0</w:t>
                </w:r>
                <w:r>
                  <w:rPr>
                    <w:i/>
                    <w:w w:val="208"/>
                    <w:sz w:val="22"/>
                  </w:rPr>
                  <w:t>.</w:t>
                </w:r>
                <w:r>
                  <w:rPr>
                    <w:i/>
                    <w:spacing w:val="12"/>
                    <w:sz w:val="22"/>
                  </w:rPr>
                  <w:t> </w:t>
                </w:r>
                <w:r>
                  <w:rPr>
                    <w:i/>
                    <w:w w:val="116"/>
                    <w:sz w:val="22"/>
                  </w:rPr>
                  <w:t>Ñ</w:t>
                </w:r>
                <w:r>
                  <w:rPr>
                    <w:i/>
                    <w:spacing w:val="-2"/>
                    <w:w w:val="116"/>
                    <w:sz w:val="22"/>
                  </w:rPr>
                  <w:t>i</w:t>
                </w:r>
                <w:r>
                  <w:rPr>
                    <w:i/>
                    <w:spacing w:val="-3"/>
                    <w:w w:val="85"/>
                    <w:sz w:val="22"/>
                  </w:rPr>
                  <w:t>e</w:t>
                </w:r>
                <w:r>
                  <w:rPr>
                    <w:i/>
                    <w:w w:val="51"/>
                    <w:sz w:val="22"/>
                  </w:rPr>
                  <w:t>àu</w:t>
                </w:r>
                <w:r>
                  <w:rPr>
                    <w:i/>
                    <w:spacing w:val="12"/>
                    <w:sz w:val="22"/>
                  </w:rPr>
                  <w:t> </w:t>
                </w:r>
                <w:r>
                  <w:rPr>
                    <w:i/>
                    <w:w w:val="88"/>
                    <w:sz w:val="22"/>
                  </w:rPr>
                  <w:t>ch</w:t>
                </w:r>
                <w:r>
                  <w:rPr>
                    <w:i/>
                    <w:spacing w:val="-2"/>
                    <w:w w:val="88"/>
                    <w:sz w:val="22"/>
                  </w:rPr>
                  <w:t>e</w:t>
                </w:r>
                <w:r>
                  <w:rPr>
                    <w:i/>
                    <w:w w:val="4"/>
                    <w:sz w:val="22"/>
                  </w:rPr>
                  <w:t>á</w:t>
                </w:r>
                <w:r>
                  <w:rPr>
                    <w:i/>
                    <w:spacing w:val="17"/>
                    <w:sz w:val="22"/>
                  </w:rPr>
                  <w:t> </w:t>
                </w:r>
                <w:r>
                  <w:rPr>
                    <w:i/>
                    <w:spacing w:val="-2"/>
                    <w:w w:val="110"/>
                    <w:sz w:val="22"/>
                  </w:rPr>
                  <w:t>ñ</w:t>
                </w:r>
                <w:r>
                  <w:rPr>
                    <w:i/>
                    <w:w w:val="43"/>
                    <w:sz w:val="22"/>
                  </w:rPr>
                  <w:t>oä</w:t>
                </w:r>
                <w:r>
                  <w:rPr>
                    <w:i/>
                    <w:spacing w:val="13"/>
                    <w:sz w:val="22"/>
                  </w:rPr>
                  <w:t> </w:t>
                </w:r>
                <w:r>
                  <w:rPr>
                    <w:i/>
                    <w:w w:val="68"/>
                    <w:sz w:val="22"/>
                  </w:rPr>
                  <w:t>roä</w:t>
                </w:r>
                <w:r>
                  <w:rPr>
                    <w:i/>
                    <w:spacing w:val="-2"/>
                    <w:w w:val="68"/>
                    <w:sz w:val="22"/>
                  </w:rPr>
                  <w:t>n</w:t>
                </w:r>
                <w:r>
                  <w:rPr>
                    <w:i/>
                    <w:w w:val="93"/>
                    <w:sz w:val="22"/>
                  </w:rPr>
                  <w:t>g</w:t>
                </w:r>
                <w:r>
                  <w:rPr>
                    <w:i/>
                    <w:spacing w:val="10"/>
                    <w:sz w:val="22"/>
                  </w:rPr>
                  <w:t> </w:t>
                </w:r>
                <w:r>
                  <w:rPr>
                    <w:i/>
                    <w:w w:val="92"/>
                    <w:sz w:val="22"/>
                  </w:rPr>
                  <w:t>xu</w:t>
                </w:r>
                <w:r>
                  <w:rPr>
                    <w:i/>
                    <w:spacing w:val="2"/>
                    <w:w w:val="97"/>
                    <w:sz w:val="22"/>
                  </w:rPr>
                  <w:t>n</w:t>
                </w:r>
                <w:r>
                  <w:rPr>
                    <w:i/>
                    <w:w w:val="93"/>
                    <w:sz w:val="22"/>
                  </w:rPr>
                  <w:t>g</w:t>
                </w:r>
                <w:r>
                  <w:rPr>
                    <w:i/>
                    <w:spacing w:val="10"/>
                    <w:sz w:val="22"/>
                  </w:rPr>
                  <w:t> </w:t>
                </w:r>
                <w:r>
                  <w:rPr>
                    <w:i/>
                    <w:w w:val="98"/>
                    <w:sz w:val="22"/>
                  </w:rPr>
                  <w:t>pw</w:t>
                </w:r>
                <w:r>
                  <w:rPr>
                    <w:i/>
                    <w:w w:val="100"/>
                    <w:sz w:val="22"/>
                  </w:rPr>
                  <w:t>m</w:t>
                </w:r>
                <w:r>
                  <w:rPr>
                    <w:i/>
                    <w:w w:val="208"/>
                    <w:sz w:val="22"/>
                  </w:rPr>
                  <w:t>.</w:t>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780pt;width:525.6pt;height:19.7pt;mso-position-horizontal-relative:page;mso-position-vertical-relative:page;z-index:-29450240" coordorigin="1292,15600" coordsize="10512,394" path="m1311,15600l1292,15600,1292,15974,1311,15974,1311,15600xm11783,15974l1311,15974,1292,15974,1292,15994,1311,15994,11783,15994,11783,15974xm11783,15600l1311,15600,1311,15619,11783,15619,11783,15600xm11803,15974l11784,15974,11784,15994,11803,15994,11803,15974xm11803,15600l11784,15600,11784,15974,11803,15974,11803,15600xe" filled="true" fillcolor="#000000" stroked="false">
          <v:path arrowok="t"/>
          <v:fill type="solid"/>
          <w10:wrap type="none"/>
        </v:shape>
      </w:pict>
    </w:r>
    <w:r>
      <w:rPr/>
      <w:pict>
        <v:shape style="position:absolute;margin-left:67.823997pt;margin-top:780.847961pt;width:24.2pt;height:18.650pt;mso-position-horizontal-relative:page;mso-position-vertical-relative:page;z-index:-29449728"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190</w:t>
                </w:r>
                <w:r>
                  <w:rPr/>
                  <w:fldChar w:fldCharType="end"/>
                </w:r>
              </w:p>
            </w:txbxContent>
          </v:textbox>
          <w10:wrap type="none"/>
        </v:shape>
      </w:pict>
    </w:r>
    <w:r>
      <w:rPr/>
      <w:pict>
        <v:shape style="position:absolute;margin-left:394.420013pt;margin-top:781.909729pt;width:187.6pt;height:17.350pt;mso-position-horizontal-relative:page;mso-position-vertical-relative:page;z-index:-2944921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113"/>
                    <w:sz w:val="22"/>
                  </w:rPr>
                  <w:t>0</w:t>
                </w:r>
                <w:r>
                  <w:rPr>
                    <w:i/>
                    <w:w w:val="208"/>
                    <w:sz w:val="22"/>
                  </w:rPr>
                  <w:t>.</w:t>
                </w:r>
                <w:r>
                  <w:rPr>
                    <w:i/>
                    <w:spacing w:val="12"/>
                    <w:sz w:val="22"/>
                  </w:rPr>
                  <w:t> </w:t>
                </w:r>
                <w:r>
                  <w:rPr>
                    <w:i/>
                    <w:w w:val="116"/>
                    <w:sz w:val="22"/>
                  </w:rPr>
                  <w:t>Ñ</w:t>
                </w:r>
                <w:r>
                  <w:rPr>
                    <w:i/>
                    <w:spacing w:val="-2"/>
                    <w:w w:val="116"/>
                    <w:sz w:val="22"/>
                  </w:rPr>
                  <w:t>i</w:t>
                </w:r>
                <w:r>
                  <w:rPr>
                    <w:i/>
                    <w:spacing w:val="-3"/>
                    <w:w w:val="85"/>
                    <w:sz w:val="22"/>
                  </w:rPr>
                  <w:t>e</w:t>
                </w:r>
                <w:r>
                  <w:rPr>
                    <w:i/>
                    <w:w w:val="4"/>
                    <w:sz w:val="22"/>
                  </w:rPr>
                  <w:t>à</w:t>
                </w:r>
                <w:r>
                  <w:rPr>
                    <w:i/>
                    <w:w w:val="99"/>
                    <w:sz w:val="22"/>
                  </w:rPr>
                  <w:t>u</w:t>
                </w:r>
                <w:r>
                  <w:rPr>
                    <w:i/>
                    <w:spacing w:val="12"/>
                    <w:sz w:val="22"/>
                  </w:rPr>
                  <w:t> </w:t>
                </w:r>
                <w:r>
                  <w:rPr>
                    <w:i/>
                    <w:w w:val="88"/>
                    <w:sz w:val="22"/>
                  </w:rPr>
                  <w:t>ch</w:t>
                </w:r>
                <w:r>
                  <w:rPr>
                    <w:i/>
                    <w:spacing w:val="-2"/>
                    <w:w w:val="88"/>
                    <w:sz w:val="22"/>
                  </w:rPr>
                  <w:t>e</w:t>
                </w:r>
                <w:r>
                  <w:rPr>
                    <w:i/>
                    <w:w w:val="4"/>
                    <w:sz w:val="22"/>
                  </w:rPr>
                  <w:t>á</w:t>
                </w:r>
                <w:r>
                  <w:rPr>
                    <w:i/>
                    <w:spacing w:val="17"/>
                    <w:sz w:val="22"/>
                  </w:rPr>
                  <w:t> </w:t>
                </w:r>
                <w:r>
                  <w:rPr>
                    <w:i/>
                    <w:spacing w:val="-2"/>
                    <w:w w:val="110"/>
                    <w:sz w:val="22"/>
                  </w:rPr>
                  <w:t>ñ</w:t>
                </w:r>
                <w:r>
                  <w:rPr>
                    <w:i/>
                    <w:w w:val="43"/>
                    <w:sz w:val="22"/>
                  </w:rPr>
                  <w:t>oä</w:t>
                </w:r>
                <w:r>
                  <w:rPr>
                    <w:i/>
                    <w:spacing w:val="13"/>
                    <w:sz w:val="22"/>
                  </w:rPr>
                  <w:t> </w:t>
                </w:r>
                <w:r>
                  <w:rPr>
                    <w:i/>
                    <w:w w:val="68"/>
                    <w:sz w:val="22"/>
                  </w:rPr>
                  <w:t>roä</w:t>
                </w:r>
                <w:r>
                  <w:rPr>
                    <w:i/>
                    <w:spacing w:val="-2"/>
                    <w:w w:val="68"/>
                    <w:sz w:val="22"/>
                  </w:rPr>
                  <w:t>n</w:t>
                </w:r>
                <w:r>
                  <w:rPr>
                    <w:i/>
                    <w:w w:val="93"/>
                    <w:sz w:val="22"/>
                  </w:rPr>
                  <w:t>g</w:t>
                </w:r>
                <w:r>
                  <w:rPr>
                    <w:i/>
                    <w:spacing w:val="10"/>
                    <w:sz w:val="22"/>
                  </w:rPr>
                  <w:t> </w:t>
                </w:r>
                <w:r>
                  <w:rPr>
                    <w:i/>
                    <w:w w:val="92"/>
                    <w:sz w:val="22"/>
                  </w:rPr>
                  <w:t>xu</w:t>
                </w:r>
                <w:r>
                  <w:rPr>
                    <w:i/>
                    <w:spacing w:val="2"/>
                    <w:w w:val="97"/>
                    <w:sz w:val="22"/>
                  </w:rPr>
                  <w:t>n</w:t>
                </w:r>
                <w:r>
                  <w:rPr>
                    <w:i/>
                    <w:w w:val="93"/>
                    <w:sz w:val="22"/>
                  </w:rPr>
                  <w:t>g</w:t>
                </w:r>
                <w:r>
                  <w:rPr>
                    <w:i/>
                    <w:spacing w:val="10"/>
                    <w:sz w:val="22"/>
                  </w:rPr>
                  <w:t> </w:t>
                </w:r>
                <w:r>
                  <w:rPr>
                    <w:i/>
                    <w:w w:val="98"/>
                    <w:sz w:val="22"/>
                  </w:rPr>
                  <w:t>pw</w:t>
                </w:r>
                <w:r>
                  <w:rPr>
                    <w:i/>
                    <w:w w:val="100"/>
                    <w:sz w:val="22"/>
                  </w:rPr>
                  <w:t>m</w:t>
                </w:r>
                <w:r>
                  <w:rPr>
                    <w:i/>
                    <w:w w:val="208"/>
                    <w:sz w:val="22"/>
                  </w:rPr>
                  <w:t>.</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780.000977pt;width:524.6pt;height:19.7pt;mso-position-horizontal-relative:page;mso-position-vertical-relative:page;z-index:-29448704" coordorigin="1301,15600" coordsize="10492,394" path="m11783,15984l1311,15984,1301,15984,1301,15994,1311,15994,11783,15994,11783,15984xm11783,15600l1311,15600,1301,15600,1301,15984,1311,15984,1311,15610,11783,15610,11783,15600xm11793,15984l11784,15984,11784,15994,11793,15994,11793,15984xm11793,15600l11784,15600,11784,15984,11793,15984,11793,15600xe" filled="true" fillcolor="#000000" stroked="false">
          <v:path arrowok="t"/>
          <v:fill type="solid"/>
          <w10:wrap type="none"/>
        </v:shape>
      </w:pict>
    </w:r>
    <w:r>
      <w:rPr/>
      <w:pict>
        <v:shape style="position:absolute;margin-left:560.979980pt;margin-top:780.367981pt;width:23.4pt;height:18.650pt;mso-position-horizontal-relative:page;mso-position-vertical-relative:page;z-index:-2944819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187</w:t>
                </w:r>
                <w:r>
                  <w:rPr/>
                  <w:fldChar w:fldCharType="end"/>
                </w:r>
              </w:p>
            </w:txbxContent>
          </v:textbox>
          <w10:wrap type="none"/>
        </v:shape>
      </w:pict>
    </w:r>
    <w:r>
      <w:rPr/>
      <w:pict>
        <v:shape style="position:absolute;margin-left:69.823997pt;margin-top:781.429749pt;width:187.6pt;height:17.350pt;mso-position-horizontal-relative:page;mso-position-vertical-relative:page;z-index:-2944768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113"/>
                    <w:sz w:val="22"/>
                  </w:rPr>
                  <w:t>0</w:t>
                </w:r>
                <w:r>
                  <w:rPr>
                    <w:i/>
                    <w:w w:val="208"/>
                    <w:sz w:val="22"/>
                  </w:rPr>
                  <w:t>.</w:t>
                </w:r>
                <w:r>
                  <w:rPr>
                    <w:i/>
                    <w:spacing w:val="12"/>
                    <w:sz w:val="22"/>
                  </w:rPr>
                  <w:t> </w:t>
                </w:r>
                <w:r>
                  <w:rPr>
                    <w:i/>
                    <w:w w:val="116"/>
                    <w:sz w:val="22"/>
                  </w:rPr>
                  <w:t>Ñ</w:t>
                </w:r>
                <w:r>
                  <w:rPr>
                    <w:i/>
                    <w:spacing w:val="-2"/>
                    <w:w w:val="116"/>
                    <w:sz w:val="22"/>
                  </w:rPr>
                  <w:t>i</w:t>
                </w:r>
                <w:r>
                  <w:rPr>
                    <w:i/>
                    <w:spacing w:val="-3"/>
                    <w:w w:val="85"/>
                    <w:sz w:val="22"/>
                  </w:rPr>
                  <w:t>e</w:t>
                </w:r>
                <w:r>
                  <w:rPr>
                    <w:i/>
                    <w:w w:val="51"/>
                    <w:sz w:val="22"/>
                  </w:rPr>
                  <w:t>àu</w:t>
                </w:r>
                <w:r>
                  <w:rPr>
                    <w:i/>
                    <w:spacing w:val="12"/>
                    <w:sz w:val="22"/>
                  </w:rPr>
                  <w:t> </w:t>
                </w:r>
                <w:r>
                  <w:rPr>
                    <w:i/>
                    <w:w w:val="88"/>
                    <w:sz w:val="22"/>
                  </w:rPr>
                  <w:t>ch</w:t>
                </w:r>
                <w:r>
                  <w:rPr>
                    <w:i/>
                    <w:spacing w:val="-2"/>
                    <w:w w:val="88"/>
                    <w:sz w:val="22"/>
                  </w:rPr>
                  <w:t>e</w:t>
                </w:r>
                <w:r>
                  <w:rPr>
                    <w:i/>
                    <w:w w:val="4"/>
                    <w:sz w:val="22"/>
                  </w:rPr>
                  <w:t>á</w:t>
                </w:r>
                <w:r>
                  <w:rPr>
                    <w:i/>
                    <w:spacing w:val="17"/>
                    <w:sz w:val="22"/>
                  </w:rPr>
                  <w:t> </w:t>
                </w:r>
                <w:r>
                  <w:rPr>
                    <w:i/>
                    <w:spacing w:val="-2"/>
                    <w:w w:val="110"/>
                    <w:sz w:val="22"/>
                  </w:rPr>
                  <w:t>ñ</w:t>
                </w:r>
                <w:r>
                  <w:rPr>
                    <w:i/>
                    <w:w w:val="43"/>
                    <w:sz w:val="22"/>
                  </w:rPr>
                  <w:t>oä</w:t>
                </w:r>
                <w:r>
                  <w:rPr>
                    <w:i/>
                    <w:spacing w:val="13"/>
                    <w:sz w:val="22"/>
                  </w:rPr>
                  <w:t> </w:t>
                </w:r>
                <w:r>
                  <w:rPr>
                    <w:i/>
                    <w:w w:val="68"/>
                    <w:sz w:val="22"/>
                  </w:rPr>
                  <w:t>roä</w:t>
                </w:r>
                <w:r>
                  <w:rPr>
                    <w:i/>
                    <w:spacing w:val="-2"/>
                    <w:w w:val="68"/>
                    <w:sz w:val="22"/>
                  </w:rPr>
                  <w:t>n</w:t>
                </w:r>
                <w:r>
                  <w:rPr>
                    <w:i/>
                    <w:w w:val="93"/>
                    <w:sz w:val="22"/>
                  </w:rPr>
                  <w:t>g</w:t>
                </w:r>
                <w:r>
                  <w:rPr>
                    <w:i/>
                    <w:spacing w:val="10"/>
                    <w:sz w:val="22"/>
                  </w:rPr>
                  <w:t> </w:t>
                </w:r>
                <w:r>
                  <w:rPr>
                    <w:i/>
                    <w:w w:val="92"/>
                    <w:sz w:val="22"/>
                  </w:rPr>
                  <w:t>xu</w:t>
                </w:r>
                <w:r>
                  <w:rPr>
                    <w:i/>
                    <w:spacing w:val="2"/>
                    <w:w w:val="97"/>
                    <w:sz w:val="22"/>
                  </w:rPr>
                  <w:t>n</w:t>
                </w:r>
                <w:r>
                  <w:rPr>
                    <w:i/>
                    <w:w w:val="93"/>
                    <w:sz w:val="22"/>
                  </w:rPr>
                  <w:t>g</w:t>
                </w:r>
                <w:r>
                  <w:rPr>
                    <w:i/>
                    <w:spacing w:val="10"/>
                    <w:sz w:val="22"/>
                  </w:rPr>
                  <w:t> </w:t>
                </w:r>
                <w:r>
                  <w:rPr>
                    <w:i/>
                    <w:w w:val="98"/>
                    <w:sz w:val="22"/>
                  </w:rPr>
                  <w:t>pw</w:t>
                </w:r>
                <w:r>
                  <w:rPr>
                    <w:i/>
                    <w:w w:val="100"/>
                    <w:sz w:val="22"/>
                  </w:rPr>
                  <w:t>m</w:t>
                </w:r>
                <w:r>
                  <w:rPr>
                    <w:i/>
                    <w:w w:val="208"/>
                    <w:sz w:val="22"/>
                  </w:rPr>
                  <w:t>.</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8883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7.3pt;height:18.650pt;mso-position-horizontal-relative:page;mso-position-vertical-relative:page;z-index:-29688320"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16</w:t>
                </w:r>
                <w:r>
                  <w:rPr/>
                  <w:fldChar w:fldCharType="end"/>
                </w:r>
              </w:p>
            </w:txbxContent>
          </v:textbox>
          <w10:wrap type="none"/>
        </v:shape>
      </w:pict>
    </w:r>
    <w:r>
      <w:rPr/>
      <w:pict>
        <v:shape style="position:absolute;margin-left:390.579987pt;margin-top:809.509766pt;width:177.45pt;height:17.350pt;mso-position-horizontal-relative:page;mso-position-vertical-relative:page;z-index:-2968780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4"/>
                    <w:sz w:val="22"/>
                  </w:rPr>
                  <w:t>T</w:t>
                </w:r>
                <w:r>
                  <w:rPr>
                    <w:i/>
                    <w:w w:val="43"/>
                    <w:sz w:val="22"/>
                  </w:rPr>
                  <w:t>oå</w:t>
                </w:r>
                <w:r>
                  <w:rPr>
                    <w:i/>
                    <w:spacing w:val="13"/>
                    <w:sz w:val="22"/>
                  </w:rPr>
                  <w:t> </w:t>
                </w:r>
                <w:r>
                  <w:rPr>
                    <w:i/>
                    <w:w w:val="73"/>
                    <w:sz w:val="22"/>
                  </w:rPr>
                  <w:t>chöùc</w:t>
                </w:r>
                <w:r>
                  <w:rPr>
                    <w:i/>
                    <w:spacing w:val="12"/>
                    <w:sz w:val="22"/>
                  </w:rPr>
                  <w:t> </w:t>
                </w:r>
                <w:r>
                  <w:rPr>
                    <w:i/>
                    <w:w w:val="59"/>
                    <w:sz w:val="22"/>
                  </w:rPr>
                  <w:t>boä</w:t>
                </w:r>
                <w:r>
                  <w:rPr>
                    <w:i/>
                    <w:spacing w:val="12"/>
                    <w:sz w:val="22"/>
                  </w:rPr>
                  <w:t> </w:t>
                </w:r>
                <w:r>
                  <w:rPr>
                    <w:i/>
                    <w:spacing w:val="-3"/>
                    <w:w w:val="97"/>
                    <w:sz w:val="22"/>
                  </w:rPr>
                  <w:t>n</w:t>
                </w:r>
                <w:r>
                  <w:rPr>
                    <w:i/>
                    <w:w w:val="59"/>
                    <w:sz w:val="22"/>
                  </w:rPr>
                  <w:t>hôù</w:t>
                </w:r>
                <w:r>
                  <w:rPr>
                    <w:i/>
                    <w:w w:val="208"/>
                    <w:sz w:val="22"/>
                  </w:rPr>
                  <w:t>,</w:t>
                </w:r>
                <w:r>
                  <w:rPr>
                    <w:i/>
                    <w:spacing w:val="12"/>
                    <w:sz w:val="22"/>
                  </w:rPr>
                  <w:t> </w:t>
                </w:r>
                <w:r>
                  <w:rPr>
                    <w:i/>
                    <w:spacing w:val="-3"/>
                    <w:w w:val="129"/>
                    <w:sz w:val="22"/>
                  </w:rPr>
                  <w:t>t</w:t>
                </w:r>
                <w:r>
                  <w:rPr>
                    <w:i/>
                    <w:w w:val="96"/>
                    <w:sz w:val="22"/>
                  </w:rPr>
                  <w:t>ha</w:t>
                </w:r>
                <w:r>
                  <w:rPr>
                    <w:i/>
                    <w:spacing w:val="-2"/>
                    <w:w w:val="96"/>
                    <w:sz w:val="22"/>
                  </w:rPr>
                  <w:t>n</w:t>
                </w:r>
                <w:r>
                  <w:rPr>
                    <w:i/>
                    <w:w w:val="91"/>
                    <w:sz w:val="22"/>
                  </w:rPr>
                  <w:t>h</w:t>
                </w:r>
                <w:r>
                  <w:rPr>
                    <w:i/>
                    <w:spacing w:val="12"/>
                    <w:sz w:val="22"/>
                  </w:rPr>
                  <w:t> </w:t>
                </w:r>
                <w:r>
                  <w:rPr>
                    <w:i/>
                    <w:spacing w:val="-2"/>
                    <w:w w:val="93"/>
                    <w:sz w:val="22"/>
                  </w:rPr>
                  <w:t>g</w:t>
                </w:r>
                <w:r>
                  <w:rPr>
                    <w:i/>
                    <w:spacing w:val="4"/>
                    <w:w w:val="91"/>
                    <w:sz w:val="22"/>
                  </w:rPr>
                  <w:t>h</w:t>
                </w:r>
                <w:r>
                  <w:rPr>
                    <w:i/>
                    <w:spacing w:val="-2"/>
                    <w:w w:val="105"/>
                    <w:sz w:val="22"/>
                  </w:rPr>
                  <w:t>i</w:t>
                </w:r>
                <w:r>
                  <w:rPr>
                    <w:i/>
                    <w:w w:val="208"/>
                    <w:sz w:val="22"/>
                  </w:rPr>
                  <w:t>.</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8729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2.580017pt;margin-top:808.687988pt;width:17.8pt;height:18.650pt;mso-position-horizontal-relative:page;mso-position-vertical-relative:page;z-index:-2968678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21</w:t>
                </w:r>
                <w:r>
                  <w:rPr/>
                  <w:fldChar w:fldCharType="end"/>
                </w:r>
              </w:p>
            </w:txbxContent>
          </v:textbox>
          <w10:wrap type="none"/>
        </v:shape>
      </w:pict>
    </w:r>
    <w:r>
      <w:rPr/>
      <w:pict>
        <v:shape style="position:absolute;margin-left:69.823997pt;margin-top:809.749756pt;width:177.4pt;height:17.350pt;mso-position-horizontal-relative:page;mso-position-vertical-relative:page;z-index:-2968627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4"/>
                    <w:sz w:val="22"/>
                  </w:rPr>
                  <w:t>T</w:t>
                </w:r>
                <w:r>
                  <w:rPr>
                    <w:i/>
                    <w:w w:val="43"/>
                    <w:sz w:val="22"/>
                  </w:rPr>
                  <w:t>oå</w:t>
                </w:r>
                <w:r>
                  <w:rPr>
                    <w:i/>
                    <w:spacing w:val="13"/>
                    <w:sz w:val="22"/>
                  </w:rPr>
                  <w:t> </w:t>
                </w:r>
                <w:r>
                  <w:rPr>
                    <w:i/>
                    <w:w w:val="73"/>
                    <w:sz w:val="22"/>
                  </w:rPr>
                  <w:t>chöùc</w:t>
                </w:r>
                <w:r>
                  <w:rPr>
                    <w:i/>
                    <w:spacing w:val="12"/>
                    <w:sz w:val="22"/>
                  </w:rPr>
                  <w:t> </w:t>
                </w:r>
                <w:r>
                  <w:rPr>
                    <w:i/>
                    <w:w w:val="59"/>
                    <w:sz w:val="22"/>
                  </w:rPr>
                  <w:t>boä</w:t>
                </w:r>
                <w:r>
                  <w:rPr>
                    <w:i/>
                    <w:spacing w:val="12"/>
                    <w:sz w:val="22"/>
                  </w:rPr>
                  <w:t> </w:t>
                </w:r>
                <w:r>
                  <w:rPr>
                    <w:i/>
                    <w:spacing w:val="-3"/>
                    <w:w w:val="97"/>
                    <w:sz w:val="22"/>
                  </w:rPr>
                  <w:t>n</w:t>
                </w:r>
                <w:r>
                  <w:rPr>
                    <w:i/>
                    <w:w w:val="59"/>
                    <w:sz w:val="22"/>
                  </w:rPr>
                  <w:t>hôù</w:t>
                </w:r>
                <w:r>
                  <w:rPr>
                    <w:i/>
                    <w:w w:val="208"/>
                    <w:sz w:val="22"/>
                  </w:rPr>
                  <w:t>,</w:t>
                </w:r>
                <w:r>
                  <w:rPr>
                    <w:i/>
                    <w:spacing w:val="12"/>
                    <w:sz w:val="22"/>
                  </w:rPr>
                  <w:t> </w:t>
                </w:r>
                <w:r>
                  <w:rPr>
                    <w:i/>
                    <w:spacing w:val="-3"/>
                    <w:w w:val="129"/>
                    <w:sz w:val="22"/>
                  </w:rPr>
                  <w:t>t</w:t>
                </w:r>
                <w:r>
                  <w:rPr>
                    <w:i/>
                    <w:w w:val="96"/>
                    <w:sz w:val="22"/>
                  </w:rPr>
                  <w:t>ha</w:t>
                </w:r>
                <w:r>
                  <w:rPr>
                    <w:i/>
                    <w:spacing w:val="-2"/>
                    <w:w w:val="96"/>
                    <w:sz w:val="22"/>
                  </w:rPr>
                  <w:t>n</w:t>
                </w:r>
                <w:r>
                  <w:rPr>
                    <w:i/>
                    <w:w w:val="91"/>
                    <w:sz w:val="22"/>
                  </w:rPr>
                  <w:t>h</w:t>
                </w:r>
                <w:r>
                  <w:rPr>
                    <w:i/>
                    <w:spacing w:val="12"/>
                    <w:sz w:val="22"/>
                  </w:rPr>
                  <w:t> </w:t>
                </w:r>
                <w:r>
                  <w:rPr>
                    <w:i/>
                    <w:spacing w:val="-2"/>
                    <w:w w:val="93"/>
                    <w:sz w:val="22"/>
                  </w:rPr>
                  <w:t>g</w:t>
                </w:r>
                <w:r>
                  <w:rPr>
                    <w:i/>
                    <w:spacing w:val="4"/>
                    <w:w w:val="91"/>
                    <w:sz w:val="22"/>
                  </w:rPr>
                  <w:t>h</w:t>
                </w:r>
                <w:r>
                  <w:rPr>
                    <w:i/>
                    <w:spacing w:val="-2"/>
                    <w:w w:val="105"/>
                    <w:sz w:val="22"/>
                  </w:rPr>
                  <w:t>i</w:t>
                </w:r>
                <w:r>
                  <w:rPr>
                    <w:i/>
                    <w:w w:val="208"/>
                    <w:sz w:val="22"/>
                  </w:rPr>
                  <w:t>.</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8320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8pt;height:18.650pt;mso-position-horizontal-relative:page;mso-position-vertical-relative:page;z-index:-29682688"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20</w:t>
                </w:r>
                <w:r>
                  <w:rPr/>
                  <w:fldChar w:fldCharType="end"/>
                </w:r>
              </w:p>
            </w:txbxContent>
          </v:textbox>
          <w10:wrap type="none"/>
        </v:shape>
      </w:pict>
    </w:r>
    <w:r>
      <w:rPr/>
      <w:pict>
        <v:shape style="position:absolute;margin-left:390.579987pt;margin-top:809.509766pt;width:177.45pt;height:17.350pt;mso-position-horizontal-relative:page;mso-position-vertical-relative:page;z-index:-2968217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4"/>
                    <w:sz w:val="22"/>
                  </w:rPr>
                  <w:t>T</w:t>
                </w:r>
                <w:r>
                  <w:rPr>
                    <w:i/>
                    <w:w w:val="43"/>
                    <w:sz w:val="22"/>
                  </w:rPr>
                  <w:t>oå</w:t>
                </w:r>
                <w:r>
                  <w:rPr>
                    <w:i/>
                    <w:spacing w:val="13"/>
                    <w:sz w:val="22"/>
                  </w:rPr>
                  <w:t> </w:t>
                </w:r>
                <w:r>
                  <w:rPr>
                    <w:i/>
                    <w:w w:val="73"/>
                    <w:sz w:val="22"/>
                  </w:rPr>
                  <w:t>chöùc</w:t>
                </w:r>
                <w:r>
                  <w:rPr>
                    <w:i/>
                    <w:spacing w:val="12"/>
                    <w:sz w:val="22"/>
                  </w:rPr>
                  <w:t> </w:t>
                </w:r>
                <w:r>
                  <w:rPr>
                    <w:i/>
                    <w:w w:val="59"/>
                    <w:sz w:val="22"/>
                  </w:rPr>
                  <w:t>boä</w:t>
                </w:r>
                <w:r>
                  <w:rPr>
                    <w:i/>
                    <w:spacing w:val="12"/>
                    <w:sz w:val="22"/>
                  </w:rPr>
                  <w:t> </w:t>
                </w:r>
                <w:r>
                  <w:rPr>
                    <w:i/>
                    <w:spacing w:val="-3"/>
                    <w:w w:val="97"/>
                    <w:sz w:val="22"/>
                  </w:rPr>
                  <w:t>n</w:t>
                </w:r>
                <w:r>
                  <w:rPr>
                    <w:i/>
                    <w:w w:val="59"/>
                    <w:sz w:val="22"/>
                  </w:rPr>
                  <w:t>hôù</w:t>
                </w:r>
                <w:r>
                  <w:rPr>
                    <w:i/>
                    <w:w w:val="208"/>
                    <w:sz w:val="22"/>
                  </w:rPr>
                  <w:t>,</w:t>
                </w:r>
                <w:r>
                  <w:rPr>
                    <w:i/>
                    <w:spacing w:val="12"/>
                    <w:sz w:val="22"/>
                  </w:rPr>
                  <w:t> </w:t>
                </w:r>
                <w:r>
                  <w:rPr>
                    <w:i/>
                    <w:spacing w:val="-3"/>
                    <w:w w:val="129"/>
                    <w:sz w:val="22"/>
                  </w:rPr>
                  <w:t>t</w:t>
                </w:r>
                <w:r>
                  <w:rPr>
                    <w:i/>
                    <w:w w:val="96"/>
                    <w:sz w:val="22"/>
                  </w:rPr>
                  <w:t>ha</w:t>
                </w:r>
                <w:r>
                  <w:rPr>
                    <w:i/>
                    <w:spacing w:val="-2"/>
                    <w:w w:val="96"/>
                    <w:sz w:val="22"/>
                  </w:rPr>
                  <w:t>n</w:t>
                </w:r>
                <w:r>
                  <w:rPr>
                    <w:i/>
                    <w:w w:val="91"/>
                    <w:sz w:val="22"/>
                  </w:rPr>
                  <w:t>h</w:t>
                </w:r>
                <w:r>
                  <w:rPr>
                    <w:i/>
                    <w:spacing w:val="12"/>
                    <w:sz w:val="22"/>
                  </w:rPr>
                  <w:t> </w:t>
                </w:r>
                <w:r>
                  <w:rPr>
                    <w:i/>
                    <w:spacing w:val="-2"/>
                    <w:w w:val="93"/>
                    <w:sz w:val="22"/>
                  </w:rPr>
                  <w:t>g</w:t>
                </w:r>
                <w:r>
                  <w:rPr>
                    <w:i/>
                    <w:spacing w:val="4"/>
                    <w:w w:val="91"/>
                    <w:sz w:val="22"/>
                  </w:rPr>
                  <w:t>h</w:t>
                </w:r>
                <w:r>
                  <w:rPr>
                    <w:i/>
                    <w:spacing w:val="-2"/>
                    <w:w w:val="105"/>
                    <w:sz w:val="22"/>
                  </w:rPr>
                  <w:t>i</w:t>
                </w:r>
                <w:r>
                  <w:rPr>
                    <w:i/>
                    <w:w w:val="208"/>
                    <w:sz w:val="22"/>
                  </w:rPr>
                  <w:t>.</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8166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2.580017pt;margin-top:808.687988pt;width:17.75pt;height:18.650pt;mso-position-horizontal-relative:page;mso-position-vertical-relative:page;z-index:-29681152"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21</w:t>
                </w:r>
                <w:r>
                  <w:rPr/>
                  <w:fldChar w:fldCharType="end"/>
                </w:r>
              </w:p>
            </w:txbxContent>
          </v:textbox>
          <w10:wrap type="none"/>
        </v:shape>
      </w:pict>
    </w:r>
    <w:r>
      <w:rPr/>
      <w:pict>
        <v:shape style="position:absolute;margin-left:69.823997pt;margin-top:809.749756pt;width:177.4pt;height:17.350pt;mso-position-horizontal-relative:page;mso-position-vertical-relative:page;z-index:-2968064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4"/>
                    <w:sz w:val="22"/>
                  </w:rPr>
                  <w:t>T</w:t>
                </w:r>
                <w:r>
                  <w:rPr>
                    <w:i/>
                    <w:w w:val="43"/>
                    <w:sz w:val="22"/>
                  </w:rPr>
                  <w:t>oå</w:t>
                </w:r>
                <w:r>
                  <w:rPr>
                    <w:i/>
                    <w:spacing w:val="13"/>
                    <w:sz w:val="22"/>
                  </w:rPr>
                  <w:t> </w:t>
                </w:r>
                <w:r>
                  <w:rPr>
                    <w:i/>
                    <w:w w:val="73"/>
                    <w:sz w:val="22"/>
                  </w:rPr>
                  <w:t>chöùc</w:t>
                </w:r>
                <w:r>
                  <w:rPr>
                    <w:i/>
                    <w:spacing w:val="12"/>
                    <w:sz w:val="22"/>
                  </w:rPr>
                  <w:t> </w:t>
                </w:r>
                <w:r>
                  <w:rPr>
                    <w:i/>
                    <w:w w:val="59"/>
                    <w:sz w:val="22"/>
                  </w:rPr>
                  <w:t>boä</w:t>
                </w:r>
                <w:r>
                  <w:rPr>
                    <w:i/>
                    <w:spacing w:val="12"/>
                    <w:sz w:val="22"/>
                  </w:rPr>
                  <w:t> </w:t>
                </w:r>
                <w:r>
                  <w:rPr>
                    <w:i/>
                    <w:spacing w:val="-3"/>
                    <w:w w:val="97"/>
                    <w:sz w:val="22"/>
                  </w:rPr>
                  <w:t>n</w:t>
                </w:r>
                <w:r>
                  <w:rPr>
                    <w:i/>
                    <w:w w:val="59"/>
                    <w:sz w:val="22"/>
                  </w:rPr>
                  <w:t>hôù</w:t>
                </w:r>
                <w:r>
                  <w:rPr>
                    <w:i/>
                    <w:w w:val="208"/>
                    <w:sz w:val="22"/>
                  </w:rPr>
                  <w:t>,</w:t>
                </w:r>
                <w:r>
                  <w:rPr>
                    <w:i/>
                    <w:spacing w:val="12"/>
                    <w:sz w:val="22"/>
                  </w:rPr>
                  <w:t> </w:t>
                </w:r>
                <w:r>
                  <w:rPr>
                    <w:i/>
                    <w:spacing w:val="-3"/>
                    <w:w w:val="129"/>
                    <w:sz w:val="22"/>
                  </w:rPr>
                  <w:t>t</w:t>
                </w:r>
                <w:r>
                  <w:rPr>
                    <w:i/>
                    <w:w w:val="96"/>
                    <w:sz w:val="22"/>
                  </w:rPr>
                  <w:t>ha</w:t>
                </w:r>
                <w:r>
                  <w:rPr>
                    <w:i/>
                    <w:spacing w:val="-2"/>
                    <w:w w:val="96"/>
                    <w:sz w:val="22"/>
                  </w:rPr>
                  <w:t>n</w:t>
                </w:r>
                <w:r>
                  <w:rPr>
                    <w:i/>
                    <w:w w:val="91"/>
                    <w:sz w:val="22"/>
                  </w:rPr>
                  <w:t>h</w:t>
                </w:r>
                <w:r>
                  <w:rPr>
                    <w:i/>
                    <w:spacing w:val="12"/>
                    <w:sz w:val="22"/>
                  </w:rPr>
                  <w:t> </w:t>
                </w:r>
                <w:r>
                  <w:rPr>
                    <w:i/>
                    <w:spacing w:val="-2"/>
                    <w:w w:val="93"/>
                    <w:sz w:val="22"/>
                  </w:rPr>
                  <w:t>g</w:t>
                </w:r>
                <w:r>
                  <w:rPr>
                    <w:i/>
                    <w:spacing w:val="4"/>
                    <w:w w:val="91"/>
                    <w:sz w:val="22"/>
                  </w:rPr>
                  <w:t>h</w:t>
                </w:r>
                <w:r>
                  <w:rPr>
                    <w:i/>
                    <w:spacing w:val="-2"/>
                    <w:w w:val="105"/>
                    <w:sz w:val="22"/>
                  </w:rPr>
                  <w:t>i</w:t>
                </w:r>
                <w:r>
                  <w:rPr>
                    <w:i/>
                    <w:w w:val="208"/>
                    <w:sz w:val="22"/>
                  </w:rPr>
                  <w:t>.</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7859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95pt;height:18.650pt;mso-position-horizontal-relative:page;mso-position-vertical-relative:page;z-index:-29678080"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22</w:t>
                </w:r>
                <w:r>
                  <w:rPr/>
                  <w:fldChar w:fldCharType="end"/>
                </w:r>
              </w:p>
            </w:txbxContent>
          </v:textbox>
          <w10:wrap type="none"/>
        </v:shape>
      </w:pict>
    </w:r>
    <w:r>
      <w:rPr/>
      <w:pict>
        <v:shape style="position:absolute;margin-left:390.579987pt;margin-top:809.509766pt;width:177.45pt;height:17.350pt;mso-position-horizontal-relative:page;mso-position-vertical-relative:page;z-index:-2967756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4"/>
                    <w:sz w:val="22"/>
                  </w:rPr>
                  <w:t>T</w:t>
                </w:r>
                <w:r>
                  <w:rPr>
                    <w:i/>
                    <w:w w:val="43"/>
                    <w:sz w:val="22"/>
                  </w:rPr>
                  <w:t>oå</w:t>
                </w:r>
                <w:r>
                  <w:rPr>
                    <w:i/>
                    <w:spacing w:val="13"/>
                    <w:sz w:val="22"/>
                  </w:rPr>
                  <w:t> </w:t>
                </w:r>
                <w:r>
                  <w:rPr>
                    <w:i/>
                    <w:w w:val="73"/>
                    <w:sz w:val="22"/>
                  </w:rPr>
                  <w:t>chöùc</w:t>
                </w:r>
                <w:r>
                  <w:rPr>
                    <w:i/>
                    <w:spacing w:val="12"/>
                    <w:sz w:val="22"/>
                  </w:rPr>
                  <w:t> </w:t>
                </w:r>
                <w:r>
                  <w:rPr>
                    <w:i/>
                    <w:w w:val="59"/>
                    <w:sz w:val="22"/>
                  </w:rPr>
                  <w:t>boä</w:t>
                </w:r>
                <w:r>
                  <w:rPr>
                    <w:i/>
                    <w:spacing w:val="12"/>
                    <w:sz w:val="22"/>
                  </w:rPr>
                  <w:t> </w:t>
                </w:r>
                <w:r>
                  <w:rPr>
                    <w:i/>
                    <w:spacing w:val="-3"/>
                    <w:w w:val="97"/>
                    <w:sz w:val="22"/>
                  </w:rPr>
                  <w:t>n</w:t>
                </w:r>
                <w:r>
                  <w:rPr>
                    <w:i/>
                    <w:w w:val="59"/>
                    <w:sz w:val="22"/>
                  </w:rPr>
                  <w:t>hôù</w:t>
                </w:r>
                <w:r>
                  <w:rPr>
                    <w:i/>
                    <w:w w:val="208"/>
                    <w:sz w:val="22"/>
                  </w:rPr>
                  <w:t>,</w:t>
                </w:r>
                <w:r>
                  <w:rPr>
                    <w:i/>
                    <w:spacing w:val="12"/>
                    <w:sz w:val="22"/>
                  </w:rPr>
                  <w:t> </w:t>
                </w:r>
                <w:r>
                  <w:rPr>
                    <w:i/>
                    <w:spacing w:val="-3"/>
                    <w:w w:val="129"/>
                    <w:sz w:val="22"/>
                  </w:rPr>
                  <w:t>t</w:t>
                </w:r>
                <w:r>
                  <w:rPr>
                    <w:i/>
                    <w:w w:val="96"/>
                    <w:sz w:val="22"/>
                  </w:rPr>
                  <w:t>ha</w:t>
                </w:r>
                <w:r>
                  <w:rPr>
                    <w:i/>
                    <w:spacing w:val="-2"/>
                    <w:w w:val="96"/>
                    <w:sz w:val="22"/>
                  </w:rPr>
                  <w:t>n</w:t>
                </w:r>
                <w:r>
                  <w:rPr>
                    <w:i/>
                    <w:w w:val="91"/>
                    <w:sz w:val="22"/>
                  </w:rPr>
                  <w:t>h</w:t>
                </w:r>
                <w:r>
                  <w:rPr>
                    <w:i/>
                    <w:spacing w:val="12"/>
                    <w:sz w:val="22"/>
                  </w:rPr>
                  <w:t> </w:t>
                </w:r>
                <w:r>
                  <w:rPr>
                    <w:i/>
                    <w:spacing w:val="-2"/>
                    <w:w w:val="93"/>
                    <w:sz w:val="22"/>
                  </w:rPr>
                  <w:t>g</w:t>
                </w:r>
                <w:r>
                  <w:rPr>
                    <w:i/>
                    <w:spacing w:val="4"/>
                    <w:w w:val="91"/>
                    <w:sz w:val="22"/>
                  </w:rPr>
                  <w:t>h</w:t>
                </w:r>
                <w:r>
                  <w:rPr>
                    <w:i/>
                    <w:spacing w:val="-2"/>
                    <w:w w:val="105"/>
                    <w:sz w:val="22"/>
                  </w:rPr>
                  <w:t>i</w:t>
                </w:r>
                <w:r>
                  <w:rPr>
                    <w:i/>
                    <w:w w:val="208"/>
                    <w:sz w:val="22"/>
                  </w:rPr>
                  <w:t>.</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7398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0.350pt;height:18.650pt;mso-position-horizontal-relative:page;mso-position-vertical-relative:page;z-index:-29673472"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24</w:t>
                </w:r>
                <w:r>
                  <w:rPr/>
                  <w:fldChar w:fldCharType="end"/>
                </w:r>
              </w:p>
            </w:txbxContent>
          </v:textbox>
          <w10:wrap type="none"/>
        </v:shape>
      </w:pict>
    </w:r>
    <w:r>
      <w:rPr/>
      <w:pict>
        <v:shape style="position:absolute;margin-left:456.149994pt;margin-top:809.509766pt;width:111.65pt;height:17.350pt;mso-position-horizontal-relative:page;mso-position-vertical-relative:page;z-index:-2967296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3"/>
                    <w:w w:val="97"/>
                    <w:sz w:val="22"/>
                  </w:rPr>
                  <w:t>n</w:t>
                </w:r>
                <w:r>
                  <w:rPr>
                    <w:i/>
                    <w:spacing w:val="-2"/>
                    <w:w w:val="93"/>
                    <w:sz w:val="22"/>
                  </w:rPr>
                  <w:t>g</w:t>
                </w:r>
                <w:r>
                  <w:rPr>
                    <w:i/>
                    <w:w w:val="51"/>
                    <w:sz w:val="22"/>
                  </w:rPr>
                  <w:t>öõ</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7244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549.940002pt;margin-top:808.447998pt;width:20.4pt;height:18.650pt;mso-position-horizontal-relative:page;mso-position-vertical-relative:page;z-index:-29671936"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25</w:t>
                </w:r>
                <w:r>
                  <w:rPr/>
                  <w:fldChar w:fldCharType="end"/>
                </w:r>
              </w:p>
            </w:txbxContent>
          </v:textbox>
          <w10:wrap type="none"/>
        </v:shape>
      </w:pict>
    </w:r>
    <w:r>
      <w:rPr/>
      <w:pict>
        <v:shape style="position:absolute;margin-left:69.823997pt;margin-top:809.509766pt;width:121.05pt;height:17.350pt;mso-position-horizontal-relative:page;mso-position-vertical-relative:page;z-index:-2967142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spacing w:val="12"/>
                    <w:sz w:val="22"/>
                  </w:rPr>
                  <w:t> </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2"/>
                    <w:w w:val="97"/>
                    <w:sz w:val="22"/>
                  </w:rPr>
                  <w:t>n</w:t>
                </w:r>
                <w:r>
                  <w:rPr>
                    <w:i/>
                    <w:spacing w:val="-2"/>
                    <w:w w:val="93"/>
                    <w:sz w:val="22"/>
                  </w:rPr>
                  <w:t>g</w:t>
                </w:r>
                <w:r>
                  <w:rPr>
                    <w:i/>
                    <w:w w:val="51"/>
                    <w:sz w:val="22"/>
                  </w:rPr>
                  <w:t>öõ</w:t>
                </w:r>
                <w:r>
                  <w:rPr>
                    <w:i/>
                    <w:w w:val="208"/>
                    <w:sz w:val="22"/>
                  </w:rPr>
                  <w:t>.</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7091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4pt;height:18.650pt;mso-position-horizontal-relative:page;mso-position-vertical-relative:page;z-index:-29670400"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26</w:t>
                </w:r>
                <w:r>
                  <w:rPr/>
                  <w:fldChar w:fldCharType="end"/>
                </w:r>
              </w:p>
            </w:txbxContent>
          </v:textbox>
          <w10:wrap type="none"/>
        </v:shape>
      </w:pict>
    </w:r>
    <w:r>
      <w:rPr/>
      <w:pict>
        <v:shape style="position:absolute;margin-left:456.149994pt;margin-top:809.509766pt;width:111.65pt;height:17.350pt;mso-position-horizontal-relative:page;mso-position-vertical-relative:page;z-index:-2966988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3"/>
                    <w:w w:val="97"/>
                    <w:sz w:val="22"/>
                  </w:rPr>
                  <w:t>n</w:t>
                </w:r>
                <w:r>
                  <w:rPr>
                    <w:i/>
                    <w:spacing w:val="-2"/>
                    <w:w w:val="93"/>
                    <w:sz w:val="22"/>
                  </w:rPr>
                  <w:t>g</w:t>
                </w:r>
                <w:r>
                  <w:rPr>
                    <w:i/>
                    <w:w w:val="51"/>
                    <w:sz w:val="22"/>
                  </w:rPr>
                  <w:t>öõ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41.063999pt;margin-top:795.119934pt;width:470.81pt;height:.48004pt;mso-position-horizontal-relative:page;mso-position-vertical-relative:page;z-index:-29710848" filled="true" fillcolor="#000000" stroked="false">
          <v:fill type="solid"/>
          <w10:wrap type="none"/>
        </v:rect>
      </w:pict>
    </w:r>
    <w:r>
      <w:rPr/>
      <w:pict>
        <v:shape style="position:absolute;margin-left:491.109985pt;margin-top:795.415955pt;width:22.5pt;height:17.7pt;mso-position-horizontal-relative:page;mso-position-vertical-relative:page;z-index:-29710336" type="#_x0000_t202" filled="false" stroked="false">
          <v:textbox inset="0,0,0,0">
            <w:txbxContent>
              <w:p>
                <w:pPr>
                  <w:pStyle w:val="BodyText"/>
                  <w:spacing w:before="36"/>
                  <w:ind w:left="60"/>
                  <w:rPr>
                    <w:rFonts w:ascii="Verdana"/>
                  </w:rPr>
                </w:pPr>
                <w:r>
                  <w:rPr/>
                  <w:fldChar w:fldCharType="begin"/>
                </w:r>
                <w:r>
                  <w:rPr>
                    <w:rFonts w:ascii="Verdana"/>
                    <w:w w:val="95"/>
                  </w:rPr>
                  <w:instrText> PAGE  \* roman </w:instrText>
                </w:r>
                <w:r>
                  <w:rPr/>
                  <w:fldChar w:fldCharType="separate"/>
                </w:r>
                <w:r>
                  <w:rPr/>
                  <w:t>viii</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69376"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550.900024pt;margin-top:808.447998pt;width:19.4pt;height:18.650pt;mso-position-horizontal-relative:page;mso-position-vertical-relative:page;z-index:-29668864"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27</w:t>
                </w:r>
                <w:r>
                  <w:rPr/>
                  <w:fldChar w:fldCharType="end"/>
                </w:r>
              </w:p>
            </w:txbxContent>
          </v:textbox>
          <w10:wrap type="none"/>
        </v:shape>
      </w:pict>
    </w:r>
    <w:r>
      <w:rPr/>
      <w:pict>
        <v:shape style="position:absolute;margin-left:69.823997pt;margin-top:809.509766pt;width:121.05pt;height:17.350pt;mso-position-horizontal-relative:page;mso-position-vertical-relative:page;z-index:-2966835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spacing w:val="12"/>
                    <w:sz w:val="22"/>
                  </w:rPr>
                  <w:t> </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2"/>
                    <w:w w:val="97"/>
                    <w:sz w:val="22"/>
                  </w:rPr>
                  <w:t>n</w:t>
                </w:r>
                <w:r>
                  <w:rPr>
                    <w:i/>
                    <w:spacing w:val="-2"/>
                    <w:w w:val="93"/>
                    <w:sz w:val="22"/>
                  </w:rPr>
                  <w:t>g</w:t>
                </w:r>
                <w:r>
                  <w:rPr>
                    <w:i/>
                    <w:w w:val="51"/>
                    <w:sz w:val="22"/>
                  </w:rPr>
                  <w:t>öõ</w:t>
                </w:r>
                <w:r>
                  <w:rPr>
                    <w:i/>
                    <w:w w:val="208"/>
                    <w:sz w:val="22"/>
                  </w:rPr>
                  <w:t>.</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6476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0.05pt;height:18.650pt;mso-position-horizontal-relative:page;mso-position-vertical-relative:page;z-index:-29664256"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32</w:t>
                </w:r>
                <w:r>
                  <w:rPr/>
                  <w:fldChar w:fldCharType="end"/>
                </w:r>
              </w:p>
            </w:txbxContent>
          </v:textbox>
          <w10:wrap type="none"/>
        </v:shape>
      </w:pict>
    </w:r>
    <w:r>
      <w:rPr/>
      <w:pict>
        <v:shape style="position:absolute;margin-left:456.149994pt;margin-top:809.509766pt;width:111.65pt;height:17.350pt;mso-position-horizontal-relative:page;mso-position-vertical-relative:page;z-index:-2966374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3"/>
                    <w:w w:val="97"/>
                    <w:sz w:val="22"/>
                  </w:rPr>
                  <w:t>n</w:t>
                </w:r>
                <w:r>
                  <w:rPr>
                    <w:i/>
                    <w:spacing w:val="-2"/>
                    <w:w w:val="93"/>
                    <w:sz w:val="22"/>
                  </w:rPr>
                  <w:t>g</w:t>
                </w:r>
                <w:r>
                  <w:rPr>
                    <w:i/>
                    <w:w w:val="51"/>
                    <w:sz w:val="22"/>
                  </w:rPr>
                  <w:t>öõ</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6323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rect style="position:absolute;margin-left:87.384003pt;margin-top:746.615967pt;width:481.15pt;height:13.92pt;mso-position-horizontal-relative:page;mso-position-vertical-relative:page;z-index:-29662720" filled="true" fillcolor="#ccffff" stroked="false">
          <v:fill type="solid"/>
          <w10:wrap type="none"/>
        </v:rect>
      </w:pict>
    </w:r>
    <w:r>
      <w:rPr/>
      <w:pict>
        <v:rect style="position:absolute;margin-left:87.384003pt;margin-top:646.75pt;width:481.15pt;height:13.68pt;mso-position-horizontal-relative:page;mso-position-vertical-relative:page;z-index:-29662208" filled="true" fillcolor="#ccffff" stroked="false">
          <v:fill type="solid"/>
          <w10:wrap type="none"/>
        </v:rect>
      </w:pict>
    </w:r>
    <w:r>
      <w:rPr/>
      <w:pict>
        <v:shape style="position:absolute;margin-left:552.900024pt;margin-top:808.447998pt;width:15.4pt;height:18.650pt;mso-position-horizontal-relative:page;mso-position-vertical-relative:page;z-index:-29661696" type="#_x0000_t202" filled="false" stroked="false">
          <v:textbox inset="0,0,0,0">
            <w:txbxContent>
              <w:p>
                <w:pPr>
                  <w:spacing w:before="61"/>
                  <w:ind w:left="20" w:right="0" w:firstLine="0"/>
                  <w:jc w:val="left"/>
                  <w:rPr>
                    <w:i/>
                    <w:sz w:val="24"/>
                  </w:rPr>
                </w:pPr>
                <w:r>
                  <w:rPr>
                    <w:i/>
                    <w:w w:val="110"/>
                    <w:sz w:val="24"/>
                  </w:rPr>
                  <w:t>29</w:t>
                </w:r>
              </w:p>
            </w:txbxContent>
          </v:textbox>
          <w10:wrap type="none"/>
        </v:shape>
      </w:pict>
    </w:r>
    <w:r>
      <w:rPr/>
      <w:pict>
        <v:shape style="position:absolute;margin-left:69.823997pt;margin-top:809.509766pt;width:121.05pt;height:17.350pt;mso-position-horizontal-relative:page;mso-position-vertical-relative:page;z-index:-2966118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spacing w:val="12"/>
                    <w:sz w:val="22"/>
                  </w:rPr>
                  <w:t> </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2"/>
                    <w:w w:val="97"/>
                    <w:sz w:val="22"/>
                  </w:rPr>
                  <w:t>n</w:t>
                </w:r>
                <w:r>
                  <w:rPr>
                    <w:i/>
                    <w:spacing w:val="-2"/>
                    <w:w w:val="93"/>
                    <w:sz w:val="22"/>
                  </w:rPr>
                  <w:t>g</w:t>
                </w:r>
                <w:r>
                  <w:rPr>
                    <w:i/>
                    <w:w w:val="51"/>
                    <w:sz w:val="22"/>
                  </w:rPr>
                  <w:t>öõ</w:t>
                </w:r>
                <w:r>
                  <w:rPr>
                    <w:i/>
                    <w:w w:val="208"/>
                    <w:sz w:val="22"/>
                  </w:rPr>
                  <w:t>.</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5504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549.460022pt;margin-top:808.447998pt;width:20.45pt;height:18.650pt;mso-position-horizontal-relative:page;mso-position-vertical-relative:page;z-index:-29654528"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33</w:t>
                </w:r>
                <w:r>
                  <w:rPr/>
                  <w:fldChar w:fldCharType="end"/>
                </w:r>
              </w:p>
            </w:txbxContent>
          </v:textbox>
          <w10:wrap type="none"/>
        </v:shape>
      </w:pict>
    </w:r>
    <w:r>
      <w:rPr/>
      <w:pict>
        <v:shape style="position:absolute;margin-left:69.823997pt;margin-top:809.509766pt;width:121.05pt;height:17.350pt;mso-position-horizontal-relative:page;mso-position-vertical-relative:page;z-index:-2965401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spacing w:val="12"/>
                    <w:sz w:val="22"/>
                  </w:rPr>
                  <w:t> </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2"/>
                    <w:w w:val="97"/>
                    <w:sz w:val="22"/>
                  </w:rPr>
                  <w:t>n</w:t>
                </w:r>
                <w:r>
                  <w:rPr>
                    <w:i/>
                    <w:spacing w:val="-2"/>
                    <w:w w:val="93"/>
                    <w:sz w:val="22"/>
                  </w:rPr>
                  <w:t>g</w:t>
                </w:r>
                <w:r>
                  <w:rPr>
                    <w:i/>
                    <w:w w:val="51"/>
                    <w:sz w:val="22"/>
                  </w:rPr>
                  <w:t>öõ</w:t>
                </w:r>
                <w:r>
                  <w:rPr>
                    <w:i/>
                    <w:w w:val="208"/>
                    <w:sz w:val="22"/>
                  </w:rPr>
                  <w:t>.</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5350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0.05pt;height:18.650pt;mso-position-horizontal-relative:page;mso-position-vertical-relative:page;z-index:-29652992"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32</w:t>
                </w:r>
                <w:r>
                  <w:rPr/>
                  <w:fldChar w:fldCharType="end"/>
                </w:r>
              </w:p>
            </w:txbxContent>
          </v:textbox>
          <w10:wrap type="none"/>
        </v:shape>
      </w:pict>
    </w:r>
    <w:r>
      <w:rPr/>
      <w:pict>
        <v:shape style="position:absolute;margin-left:456.149994pt;margin-top:809.509766pt;width:111.65pt;height:17.350pt;mso-position-horizontal-relative:page;mso-position-vertical-relative:page;z-index:-2965248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3</w:t>
                </w:r>
                <w:r>
                  <w:rPr>
                    <w:i/>
                    <w:w w:val="208"/>
                    <w:sz w:val="22"/>
                  </w:rPr>
                  <w:t>.</w:t>
                </w:r>
                <w:r>
                  <w:rPr>
                    <w:i/>
                    <w:w w:val="124"/>
                    <w:sz w:val="22"/>
                  </w:rPr>
                  <w:t>L</w:t>
                </w:r>
                <w:r>
                  <w:rPr>
                    <w:i/>
                    <w:spacing w:val="-3"/>
                    <w:w w:val="85"/>
                    <w:sz w:val="22"/>
                  </w:rPr>
                  <w:t>e</w:t>
                </w:r>
                <w:r>
                  <w:rPr>
                    <w:i/>
                    <w:w w:val="50"/>
                    <w:sz w:val="22"/>
                  </w:rPr>
                  <w:t>ä</w:t>
                </w:r>
                <w:r>
                  <w:rPr>
                    <w:i/>
                    <w:spacing w:val="-2"/>
                    <w:w w:val="50"/>
                    <w:sz w:val="22"/>
                  </w:rPr>
                  <w:t>n</w:t>
                </w:r>
                <w:r>
                  <w:rPr>
                    <w:i/>
                    <w:w w:val="91"/>
                    <w:sz w:val="22"/>
                  </w:rPr>
                  <w:t>h</w:t>
                </w:r>
                <w:r>
                  <w:rPr>
                    <w:i/>
                    <w:spacing w:val="12"/>
                    <w:sz w:val="22"/>
                  </w:rPr>
                  <w:t> </w:t>
                </w:r>
                <w:r>
                  <w:rPr>
                    <w:i/>
                    <w:w w:val="69"/>
                    <w:sz w:val="22"/>
                  </w:rPr>
                  <w:t>hôï</w:t>
                </w:r>
                <w:r>
                  <w:rPr>
                    <w:i/>
                    <w:w w:val="99"/>
                    <w:sz w:val="22"/>
                  </w:rPr>
                  <w:t>p</w:t>
                </w:r>
                <w:r>
                  <w:rPr>
                    <w:i/>
                    <w:spacing w:val="12"/>
                    <w:sz w:val="22"/>
                  </w:rPr>
                  <w:t> </w:t>
                </w:r>
                <w:r>
                  <w:rPr>
                    <w:i/>
                    <w:spacing w:val="-3"/>
                    <w:w w:val="97"/>
                    <w:sz w:val="22"/>
                  </w:rPr>
                  <w:t>n</w:t>
                </w:r>
                <w:r>
                  <w:rPr>
                    <w:i/>
                    <w:spacing w:val="-2"/>
                    <w:w w:val="93"/>
                    <w:sz w:val="22"/>
                  </w:rPr>
                  <w:t>g</w:t>
                </w:r>
                <w:r>
                  <w:rPr>
                    <w:i/>
                    <w:w w:val="51"/>
                    <w:sz w:val="22"/>
                  </w:rPr>
                  <w:t>öõ</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5043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0.4pt;height:18.650pt;mso-position-horizontal-relative:page;mso-position-vertical-relative:page;z-index:-29649920"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44</w:t>
                </w:r>
                <w:r>
                  <w:rPr/>
                  <w:fldChar w:fldCharType="end"/>
                </w:r>
              </w:p>
            </w:txbxContent>
          </v:textbox>
          <w10:wrap type="none"/>
        </v:shape>
      </w:pict>
    </w:r>
    <w:r>
      <w:rPr/>
      <w:pict>
        <v:shape style="position:absolute;margin-left:455.429993pt;margin-top:809.509766pt;width:112.4pt;height:17.350pt;mso-position-horizontal-relative:page;mso-position-vertical-relative:page;z-index:-2964940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4</w:t>
                </w:r>
                <w:r>
                  <w:rPr>
                    <w:i/>
                    <w:w w:val="208"/>
                    <w:sz w:val="22"/>
                  </w:rPr>
                  <w:t>.</w:t>
                </w:r>
                <w:r>
                  <w:rPr>
                    <w:i/>
                    <w:spacing w:val="-2"/>
                    <w:w w:val="128"/>
                    <w:sz w:val="22"/>
                  </w:rPr>
                  <w:t>N</w:t>
                </w:r>
                <w:r>
                  <w:rPr>
                    <w:i/>
                    <w:spacing w:val="-2"/>
                    <w:w w:val="93"/>
                    <w:sz w:val="22"/>
                  </w:rPr>
                  <w:t>g</w:t>
                </w:r>
                <w:r>
                  <w:rPr>
                    <w:i/>
                    <w:w w:val="61"/>
                    <w:sz w:val="22"/>
                  </w:rPr>
                  <w:t>oân</w:t>
                </w:r>
                <w:r>
                  <w:rPr>
                    <w:i/>
                    <w:spacing w:val="15"/>
                    <w:sz w:val="22"/>
                  </w:rPr>
                  <w:t> </w:t>
                </w:r>
                <w:r>
                  <w:rPr>
                    <w:i/>
                    <w:spacing w:val="-3"/>
                    <w:w w:val="97"/>
                    <w:sz w:val="22"/>
                  </w:rPr>
                  <w:t>n</w:t>
                </w:r>
                <w:r>
                  <w:rPr>
                    <w:i/>
                    <w:spacing w:val="-2"/>
                    <w:w w:val="93"/>
                    <w:sz w:val="22"/>
                  </w:rPr>
                  <w:t>g</w:t>
                </w:r>
                <w:r>
                  <w:rPr>
                    <w:i/>
                    <w:w w:val="51"/>
                    <w:sz w:val="22"/>
                  </w:rPr>
                  <w:t>öõ</w:t>
                </w:r>
                <w:r>
                  <w:rPr>
                    <w:i/>
                    <w:spacing w:val="12"/>
                    <w:sz w:val="22"/>
                  </w:rPr>
                  <w:t> </w:t>
                </w:r>
                <w:r>
                  <w:rPr>
                    <w:i/>
                    <w:spacing w:val="-2"/>
                    <w:w w:val="109"/>
                    <w:sz w:val="22"/>
                  </w:rPr>
                  <w:t>C</w:t>
                </w:r>
                <w:r>
                  <w:rPr>
                    <w:i/>
                    <w:w w:val="208"/>
                    <w:sz w:val="22"/>
                  </w:rPr>
                  <w:t>.</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48896"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550.419983pt;margin-top:808.447998pt;width:19.5pt;height:18.650pt;mso-position-horizontal-relative:page;mso-position-vertical-relative:page;z-index:-29648384"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37</w:t>
                </w:r>
                <w:r>
                  <w:rPr/>
                  <w:fldChar w:fldCharType="end"/>
                </w:r>
              </w:p>
            </w:txbxContent>
          </v:textbox>
          <w10:wrap type="none"/>
        </v:shape>
      </w:pict>
    </w:r>
    <w:r>
      <w:rPr/>
      <w:pict>
        <v:shape style="position:absolute;margin-left:69.823997pt;margin-top:809.509766pt;width:115.75pt;height:17.350pt;mso-position-horizontal-relative:page;mso-position-vertical-relative:page;z-index:-2964787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4</w:t>
                </w:r>
                <w:r>
                  <w:rPr>
                    <w:i/>
                    <w:w w:val="208"/>
                    <w:sz w:val="22"/>
                  </w:rPr>
                  <w:t>.</w:t>
                </w:r>
                <w:r>
                  <w:rPr>
                    <w:i/>
                    <w:spacing w:val="12"/>
                    <w:sz w:val="22"/>
                  </w:rPr>
                  <w:t> </w:t>
                </w:r>
                <w:r>
                  <w:rPr>
                    <w:i/>
                    <w:spacing w:val="-2"/>
                    <w:w w:val="128"/>
                    <w:sz w:val="22"/>
                  </w:rPr>
                  <w:t>N</w:t>
                </w:r>
                <w:r>
                  <w:rPr>
                    <w:i/>
                    <w:spacing w:val="-2"/>
                    <w:w w:val="93"/>
                    <w:sz w:val="22"/>
                  </w:rPr>
                  <w:t>g</w:t>
                </w:r>
                <w:r>
                  <w:rPr>
                    <w:i/>
                    <w:w w:val="61"/>
                    <w:sz w:val="22"/>
                  </w:rPr>
                  <w:t>oân</w:t>
                </w:r>
                <w:r>
                  <w:rPr>
                    <w:i/>
                    <w:spacing w:val="15"/>
                    <w:sz w:val="22"/>
                  </w:rPr>
                  <w:t> </w:t>
                </w:r>
                <w:r>
                  <w:rPr>
                    <w:i/>
                    <w:spacing w:val="-3"/>
                    <w:w w:val="97"/>
                    <w:sz w:val="22"/>
                  </w:rPr>
                  <w:t>n</w:t>
                </w:r>
                <w:r>
                  <w:rPr>
                    <w:i/>
                    <w:spacing w:val="-2"/>
                    <w:w w:val="93"/>
                    <w:sz w:val="22"/>
                  </w:rPr>
                  <w:t>g</w:t>
                </w:r>
                <w:r>
                  <w:rPr>
                    <w:i/>
                    <w:w w:val="51"/>
                    <w:sz w:val="22"/>
                  </w:rPr>
                  <w:t>öõ</w:t>
                </w:r>
                <w:r>
                  <w:rPr>
                    <w:i/>
                    <w:spacing w:val="12"/>
                    <w:sz w:val="22"/>
                  </w:rPr>
                  <w:t> </w:t>
                </w:r>
                <w:r>
                  <w:rPr>
                    <w:i/>
                    <w:spacing w:val="-2"/>
                    <w:w w:val="109"/>
                    <w:sz w:val="22"/>
                  </w:rPr>
                  <w:t>C</w:t>
                </w:r>
                <w:r>
                  <w:rPr>
                    <w:i/>
                    <w:w w:val="208"/>
                    <w:sz w:val="22"/>
                  </w:rPr>
                  <w:t>.</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4428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5pt;height:18.650pt;mso-position-horizontal-relative:page;mso-position-vertical-relative:page;z-index:-2964377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38</w:t>
                </w:r>
                <w:r>
                  <w:rPr/>
                  <w:fldChar w:fldCharType="end"/>
                </w:r>
              </w:p>
            </w:txbxContent>
          </v:textbox>
          <w10:wrap type="none"/>
        </v:shape>
      </w:pict>
    </w:r>
    <w:r>
      <w:rPr/>
      <w:pict>
        <v:shape style="position:absolute;margin-left:455.429993pt;margin-top:809.509766pt;width:112.4pt;height:17.350pt;mso-position-horizontal-relative:page;mso-position-vertical-relative:page;z-index:-2964326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4</w:t>
                </w:r>
                <w:r>
                  <w:rPr>
                    <w:i/>
                    <w:w w:val="208"/>
                    <w:sz w:val="22"/>
                  </w:rPr>
                  <w:t>.</w:t>
                </w:r>
                <w:r>
                  <w:rPr>
                    <w:i/>
                    <w:spacing w:val="-2"/>
                    <w:w w:val="128"/>
                    <w:sz w:val="22"/>
                  </w:rPr>
                  <w:t>N</w:t>
                </w:r>
                <w:r>
                  <w:rPr>
                    <w:i/>
                    <w:spacing w:val="-2"/>
                    <w:w w:val="93"/>
                    <w:sz w:val="22"/>
                  </w:rPr>
                  <w:t>g</w:t>
                </w:r>
                <w:r>
                  <w:rPr>
                    <w:i/>
                    <w:w w:val="61"/>
                    <w:sz w:val="22"/>
                  </w:rPr>
                  <w:t>oân</w:t>
                </w:r>
                <w:r>
                  <w:rPr>
                    <w:i/>
                    <w:spacing w:val="15"/>
                    <w:sz w:val="22"/>
                  </w:rPr>
                  <w:t> </w:t>
                </w:r>
                <w:r>
                  <w:rPr>
                    <w:i/>
                    <w:spacing w:val="-3"/>
                    <w:w w:val="97"/>
                    <w:sz w:val="22"/>
                  </w:rPr>
                  <w:t>n</w:t>
                </w:r>
                <w:r>
                  <w:rPr>
                    <w:i/>
                    <w:spacing w:val="-2"/>
                    <w:w w:val="93"/>
                    <w:sz w:val="22"/>
                  </w:rPr>
                  <w:t>g</w:t>
                </w:r>
                <w:r>
                  <w:rPr>
                    <w:i/>
                    <w:w w:val="51"/>
                    <w:sz w:val="22"/>
                  </w:rPr>
                  <w:t>öõ</w:t>
                </w:r>
                <w:r>
                  <w:rPr>
                    <w:i/>
                    <w:spacing w:val="12"/>
                    <w:sz w:val="22"/>
                  </w:rPr>
                  <w:t> </w:t>
                </w:r>
                <w:r>
                  <w:rPr>
                    <w:i/>
                    <w:spacing w:val="-2"/>
                    <w:w w:val="109"/>
                    <w:sz w:val="22"/>
                  </w:rPr>
                  <w:t>C</w:t>
                </w:r>
                <w:r>
                  <w:rPr>
                    <w:i/>
                    <w:w w:val="208"/>
                    <w:sz w:val="22"/>
                  </w:rPr>
                  <w:t>.</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4275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549.460022pt;margin-top:808.447998pt;width:20.45pt;height:18.650pt;mso-position-horizontal-relative:page;mso-position-vertical-relative:page;z-index:-29642240"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43</w:t>
                </w:r>
                <w:r>
                  <w:rPr/>
                  <w:fldChar w:fldCharType="end"/>
                </w:r>
              </w:p>
            </w:txbxContent>
          </v:textbox>
          <w10:wrap type="none"/>
        </v:shape>
      </w:pict>
    </w:r>
    <w:r>
      <w:rPr/>
      <w:pict>
        <v:shape style="position:absolute;margin-left:69.823997pt;margin-top:809.509766pt;width:115.75pt;height:17.350pt;mso-position-horizontal-relative:page;mso-position-vertical-relative:page;z-index:-2964172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4</w:t>
                </w:r>
                <w:r>
                  <w:rPr>
                    <w:i/>
                    <w:w w:val="208"/>
                    <w:sz w:val="22"/>
                  </w:rPr>
                  <w:t>.</w:t>
                </w:r>
                <w:r>
                  <w:rPr>
                    <w:i/>
                    <w:spacing w:val="12"/>
                    <w:sz w:val="22"/>
                  </w:rPr>
                  <w:t> </w:t>
                </w:r>
                <w:r>
                  <w:rPr>
                    <w:i/>
                    <w:spacing w:val="-2"/>
                    <w:w w:val="128"/>
                    <w:sz w:val="22"/>
                  </w:rPr>
                  <w:t>N</w:t>
                </w:r>
                <w:r>
                  <w:rPr>
                    <w:i/>
                    <w:spacing w:val="-2"/>
                    <w:w w:val="93"/>
                    <w:sz w:val="22"/>
                  </w:rPr>
                  <w:t>g</w:t>
                </w:r>
                <w:r>
                  <w:rPr>
                    <w:i/>
                    <w:w w:val="61"/>
                    <w:sz w:val="22"/>
                  </w:rPr>
                  <w:t>oân</w:t>
                </w:r>
                <w:r>
                  <w:rPr>
                    <w:i/>
                    <w:spacing w:val="15"/>
                    <w:sz w:val="22"/>
                  </w:rPr>
                  <w:t> </w:t>
                </w:r>
                <w:r>
                  <w:rPr>
                    <w:i/>
                    <w:spacing w:val="-3"/>
                    <w:w w:val="97"/>
                    <w:sz w:val="22"/>
                  </w:rPr>
                  <w:t>n</w:t>
                </w:r>
                <w:r>
                  <w:rPr>
                    <w:i/>
                    <w:spacing w:val="-2"/>
                    <w:w w:val="93"/>
                    <w:sz w:val="22"/>
                  </w:rPr>
                  <w:t>g</w:t>
                </w:r>
                <w:r>
                  <w:rPr>
                    <w:i/>
                    <w:w w:val="51"/>
                    <w:sz w:val="22"/>
                  </w:rPr>
                  <w:t>öõ</w:t>
                </w:r>
                <w:r>
                  <w:rPr>
                    <w:i/>
                    <w:spacing w:val="12"/>
                    <w:sz w:val="22"/>
                  </w:rPr>
                  <w:t> </w:t>
                </w:r>
                <w:r>
                  <w:rPr>
                    <w:i/>
                    <w:spacing w:val="-2"/>
                    <w:w w:val="109"/>
                    <w:sz w:val="22"/>
                  </w:rPr>
                  <w:t>C</w:t>
                </w:r>
                <w:r>
                  <w:rPr>
                    <w:i/>
                    <w:w w:val="208"/>
                    <w:sz w:val="22"/>
                  </w:rPr>
                  <w:t>.</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3814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0.4pt;height:18.650pt;mso-position-horizontal-relative:page;mso-position-vertical-relative:page;z-index:-29637632" type="#_x0000_t202" filled="false" stroked="false">
          <v:textbox inset="0,0,0,0">
            <w:txbxContent>
              <w:p>
                <w:pPr>
                  <w:spacing w:before="61"/>
                  <w:ind w:left="60" w:right="0" w:firstLine="0"/>
                  <w:jc w:val="left"/>
                  <w:rPr>
                    <w:i/>
                    <w:sz w:val="24"/>
                  </w:rPr>
                </w:pPr>
                <w:r>
                  <w:rPr/>
                  <w:fldChar w:fldCharType="begin"/>
                </w:r>
                <w:r>
                  <w:rPr>
                    <w:i/>
                    <w:w w:val="120"/>
                    <w:sz w:val="24"/>
                  </w:rPr>
                  <w:instrText> PAGE </w:instrText>
                </w:r>
                <w:r>
                  <w:rPr/>
                  <w:fldChar w:fldCharType="separate"/>
                </w:r>
                <w:r>
                  <w:rPr/>
                  <w:t>54</w:t>
                </w:r>
                <w:r>
                  <w:rPr/>
                  <w:fldChar w:fldCharType="end"/>
                </w:r>
              </w:p>
            </w:txbxContent>
          </v:textbox>
          <w10:wrap type="none"/>
        </v:shape>
      </w:pict>
    </w:r>
    <w:r>
      <w:rPr/>
      <w:pict>
        <v:shape style="position:absolute;margin-left:305.119995pt;margin-top:809.509766pt;width:263pt;height:17.350pt;mso-position-horizontal-relative:page;mso-position-vertical-relative:page;z-index:-2963712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3660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5pt;height:18.650pt;mso-position-horizontal-relative:page;mso-position-vertical-relative:page;z-index:-2963609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56</w:t>
                </w:r>
                <w:r>
                  <w:rPr/>
                  <w:fldChar w:fldCharType="end"/>
                </w:r>
              </w:p>
            </w:txbxContent>
          </v:textbox>
          <w10:wrap type="none"/>
        </v:shape>
      </w:pict>
    </w:r>
    <w:r>
      <w:rPr/>
      <w:pict>
        <v:shape style="position:absolute;margin-left:305.119995pt;margin-top:809.509766pt;width:263pt;height:17.350pt;mso-position-horizontal-relative:page;mso-position-vertical-relative:page;z-index:-2963558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3507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5pt;height:18.650pt;mso-position-horizontal-relative:page;mso-position-vertical-relative:page;z-index:-29634560"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57</w:t>
                </w:r>
                <w:r>
                  <w:rPr/>
                  <w:fldChar w:fldCharType="end"/>
                </w:r>
              </w:p>
            </w:txbxContent>
          </v:textbox>
          <w10:wrap type="none"/>
        </v:shape>
      </w:pict>
    </w:r>
    <w:r>
      <w:rPr/>
      <w:pict>
        <v:shape style="position:absolute;margin-left:69.823997pt;margin-top:809.749756pt;width:263pt;height:17.350pt;mso-position-horizontal-relative:page;mso-position-vertical-relative:page;z-index:-2963404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3046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5pt;height:18.650pt;mso-position-horizontal-relative:page;mso-position-vertical-relative:page;z-index:-29629952"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62</w:t>
                </w:r>
                <w:r>
                  <w:rPr/>
                  <w:fldChar w:fldCharType="end"/>
                </w:r>
              </w:p>
            </w:txbxContent>
          </v:textbox>
          <w10:wrap type="none"/>
        </v:shape>
      </w:pict>
    </w:r>
    <w:r>
      <w:rPr/>
      <w:pict>
        <v:shape style="position:absolute;margin-left:305.119995pt;margin-top:809.509766pt;width:263pt;height:17.350pt;mso-position-horizontal-relative:page;mso-position-vertical-relative:page;z-index:-2962944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2892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5pt;height:18.650pt;mso-position-horizontal-relative:page;mso-position-vertical-relative:page;z-index:-2962841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59</w:t>
                </w:r>
                <w:r>
                  <w:rPr/>
                  <w:fldChar w:fldCharType="end"/>
                </w:r>
              </w:p>
            </w:txbxContent>
          </v:textbox>
          <w10:wrap type="none"/>
        </v:shape>
      </w:pict>
    </w:r>
    <w:r>
      <w:rPr/>
      <w:pict>
        <v:shape style="position:absolute;margin-left:69.823997pt;margin-top:809.749756pt;width:263pt;height:17.350pt;mso-position-horizontal-relative:page;mso-position-vertical-relative:page;z-index:-296279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2432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4pt;height:18.650pt;mso-position-horizontal-relative:page;mso-position-vertical-relative:page;z-index:-29623808"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60</w:t>
                </w:r>
                <w:r>
                  <w:rPr/>
                  <w:fldChar w:fldCharType="end"/>
                </w:r>
              </w:p>
            </w:txbxContent>
          </v:textbox>
          <w10:wrap type="none"/>
        </v:shape>
      </w:pict>
    </w:r>
    <w:r>
      <w:rPr/>
      <w:pict>
        <v:shape style="position:absolute;margin-left:305.119995pt;margin-top:809.509766pt;width:263pt;height:17.350pt;mso-position-horizontal-relative:page;mso-position-vertical-relative:page;z-index:-2962329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2278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3.059998pt;margin-top:808.687988pt;width:17.3pt;height:18.650pt;mso-position-horizontal-relative:page;mso-position-vertical-relative:page;z-index:-29622272"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61</w:t>
                </w:r>
                <w:r>
                  <w:rPr/>
                  <w:fldChar w:fldCharType="end"/>
                </w:r>
              </w:p>
            </w:txbxContent>
          </v:textbox>
          <w10:wrap type="none"/>
        </v:shape>
      </w:pict>
    </w:r>
    <w:r>
      <w:rPr/>
      <w:pict>
        <v:shape style="position:absolute;margin-left:69.823997pt;margin-top:809.749756pt;width:263pt;height:17.350pt;mso-position-horizontal-relative:page;mso-position-vertical-relative:page;z-index:-2962176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70675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3.3pt;height:18.650pt;mso-position-horizontal-relative:page;mso-position-vertical-relative:page;z-index:-29706240" type="#_x0000_t202" filled="false" stroked="false">
          <v:textbox inset="0,0,0,0">
            <w:txbxContent>
              <w:p>
                <w:pPr>
                  <w:spacing w:before="61"/>
                  <w:ind w:left="60" w:right="0" w:firstLine="0"/>
                  <w:jc w:val="left"/>
                  <w:rPr>
                    <w:i/>
                    <w:sz w:val="24"/>
                  </w:rPr>
                </w:pPr>
                <w:r>
                  <w:rPr/>
                  <w:fldChar w:fldCharType="begin"/>
                </w:r>
                <w:r>
                  <w:rPr>
                    <w:i/>
                    <w:w w:val="121"/>
                    <w:sz w:val="24"/>
                  </w:rPr>
                  <w:instrText> PAGE </w:instrText>
                </w:r>
                <w:r>
                  <w:rPr/>
                  <w:fldChar w:fldCharType="separate"/>
                </w:r>
                <w:r>
                  <w:rPr/>
                  <w:t>4</w:t>
                </w:r>
                <w:r>
                  <w:rPr/>
                  <w:fldChar w:fldCharType="end"/>
                </w:r>
              </w:p>
            </w:txbxContent>
          </v:textbox>
          <w10:wrap type="none"/>
        </v:shape>
      </w:pict>
    </w:r>
    <w:r>
      <w:rPr/>
      <w:pict>
        <v:shape style="position:absolute;margin-left:331.760010pt;margin-top:809.509766pt;width:235.9pt;height:17.350pt;mso-position-horizontal-relative:page;mso-position-vertical-relative:page;z-index:-2970572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1971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9pt;height:18.650pt;mso-position-horizontal-relative:page;mso-position-vertical-relative:page;z-index:-29619200"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64</w:t>
                </w:r>
                <w:r>
                  <w:rPr/>
                  <w:fldChar w:fldCharType="end"/>
                </w:r>
              </w:p>
            </w:txbxContent>
          </v:textbox>
          <w10:wrap type="none"/>
        </v:shape>
      </w:pict>
    </w:r>
    <w:r>
      <w:rPr/>
      <w:pict>
        <v:shape style="position:absolute;margin-left:305.119995pt;margin-top:809.509766pt;width:263pt;height:17.350pt;mso-position-horizontal-relative:page;mso-position-vertical-relative:page;z-index:-2961868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1817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5pt;height:18.650pt;mso-position-horizontal-relative:page;mso-position-vertical-relative:page;z-index:-29617664"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65</w:t>
                </w:r>
                <w:r>
                  <w:rPr/>
                  <w:fldChar w:fldCharType="end"/>
                </w:r>
              </w:p>
            </w:txbxContent>
          </v:textbox>
          <w10:wrap type="none"/>
        </v:shape>
      </w:pict>
    </w:r>
    <w:r>
      <w:rPr/>
      <w:pict>
        <v:shape style="position:absolute;margin-left:69.823997pt;margin-top:809.749756pt;width:263pt;height:17.350pt;mso-position-horizontal-relative:page;mso-position-vertical-relative:page;z-index:-2961715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1254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1.380005pt;margin-top:808.687988pt;width:19pt;height:18.650pt;mso-position-horizontal-relative:page;mso-position-vertical-relative:page;z-index:-29612032" type="#_x0000_t202" filled="false" stroked="false">
          <v:textbox inset="0,0,0,0">
            <w:txbxContent>
              <w:p>
                <w:pPr>
                  <w:spacing w:before="61"/>
                  <w:ind w:left="60" w:right="0" w:firstLine="0"/>
                  <w:jc w:val="left"/>
                  <w:rPr>
                    <w:i/>
                    <w:sz w:val="24"/>
                  </w:rPr>
                </w:pPr>
                <w:r>
                  <w:rPr/>
                  <w:fldChar w:fldCharType="begin"/>
                </w:r>
                <w:r>
                  <w:rPr>
                    <w:i/>
                    <w:w w:val="105"/>
                    <w:sz w:val="24"/>
                  </w:rPr>
                  <w:instrText> PAGE </w:instrText>
                </w:r>
                <w:r>
                  <w:rPr/>
                  <w:fldChar w:fldCharType="separate"/>
                </w:r>
                <w:r>
                  <w:rPr/>
                  <w:t>67</w:t>
                </w:r>
                <w:r>
                  <w:rPr/>
                  <w:fldChar w:fldCharType="end"/>
                </w:r>
              </w:p>
            </w:txbxContent>
          </v:textbox>
          <w10:wrap type="none"/>
        </v:shape>
      </w:pict>
    </w:r>
    <w:r>
      <w:rPr/>
      <w:pict>
        <v:shape style="position:absolute;margin-left:69.823997pt;margin-top:809.749756pt;width:263pt;height:17.350pt;mso-position-horizontal-relative:page;mso-position-vertical-relative:page;z-index:-2961152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1100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4pt;height:18.650pt;mso-position-horizontal-relative:page;mso-position-vertical-relative:page;z-index:-29610496"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70</w:t>
                </w:r>
                <w:r>
                  <w:rPr/>
                  <w:fldChar w:fldCharType="end"/>
                </w:r>
              </w:p>
            </w:txbxContent>
          </v:textbox>
          <w10:wrap type="none"/>
        </v:shape>
      </w:pict>
    </w:r>
    <w:r>
      <w:rPr/>
      <w:pict>
        <v:shape style="position:absolute;margin-left:305.119995pt;margin-top:809.509766pt;width:263pt;height:17.350pt;mso-position-horizontal-relative:page;mso-position-vertical-relative:page;z-index:-2960998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0844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9pt;height:18.650pt;mso-position-horizontal-relative:page;mso-position-vertical-relative:page;z-index:-2960793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74</w:t>
                </w:r>
                <w:r>
                  <w:rPr/>
                  <w:fldChar w:fldCharType="end"/>
                </w:r>
              </w:p>
            </w:txbxContent>
          </v:textbox>
          <w10:wrap type="none"/>
        </v:shape>
      </w:pict>
    </w:r>
    <w:r>
      <w:rPr/>
      <w:pict>
        <v:shape style="position:absolute;margin-left:305.119995pt;margin-top:809.509766pt;width:263pt;height:17.350pt;mso-position-horizontal-relative:page;mso-position-vertical-relative:page;z-index:-2960742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50.419983pt;margin-top:808.687988pt;width:19.9pt;height:18.650pt;mso-position-horizontal-relative:page;mso-position-vertical-relative:page;z-index:-29606912"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73</w:t>
                </w:r>
                <w:r>
                  <w:rPr/>
                  <w:fldChar w:fldCharType="end"/>
                </w:r>
              </w:p>
            </w:txbxContent>
          </v:textbox>
          <w10:wrap type="none"/>
        </v:shape>
      </w:pict>
    </w:r>
    <w:r>
      <w:rPr/>
      <w:pict>
        <v:shape style="position:absolute;margin-left:69.823997pt;margin-top:809.749756pt;width:263pt;height:17.350pt;mso-position-horizontal-relative:page;mso-position-vertical-relative:page;z-index:-2960640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0332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9pt;height:18.650pt;mso-position-horizontal-relative:page;mso-position-vertical-relative:page;z-index:-2960281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74</w:t>
                </w:r>
                <w:r>
                  <w:rPr/>
                  <w:fldChar w:fldCharType="end"/>
                </w:r>
              </w:p>
            </w:txbxContent>
          </v:textbox>
          <w10:wrap type="none"/>
        </v:shape>
      </w:pict>
    </w:r>
    <w:r>
      <w:rPr/>
      <w:pict>
        <v:shape style="position:absolute;margin-left:305.119995pt;margin-top:809.509766pt;width:263pt;height:17.350pt;mso-position-horizontal-relative:page;mso-position-vertical-relative:page;z-index:-296023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0179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5pt;height:18.650pt;mso-position-horizontal-relative:page;mso-position-vertical-relative:page;z-index:-29601280"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75</w:t>
                </w:r>
                <w:r>
                  <w:rPr/>
                  <w:fldChar w:fldCharType="end"/>
                </w:r>
              </w:p>
            </w:txbxContent>
          </v:textbox>
          <w10:wrap type="none"/>
        </v:shape>
      </w:pict>
    </w:r>
    <w:r>
      <w:rPr/>
      <w:pict>
        <v:shape style="position:absolute;margin-left:69.823997pt;margin-top:809.749756pt;width:263pt;height:17.350pt;mso-position-horizontal-relative:page;mso-position-vertical-relative:page;z-index:-2960076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9820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5pt;height:18.650pt;mso-position-horizontal-relative:page;mso-position-vertical-relative:page;z-index:-29597696"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83</w:t>
                </w:r>
                <w:r>
                  <w:rPr/>
                  <w:fldChar w:fldCharType="end"/>
                </w:r>
              </w:p>
            </w:txbxContent>
          </v:textbox>
          <w10:wrap type="none"/>
        </v:shape>
      </w:pict>
    </w:r>
    <w:r>
      <w:rPr/>
      <w:pict>
        <v:shape style="position:absolute;margin-left:69.823997pt;margin-top:809.749756pt;width:263pt;height:17.350pt;mso-position-horizontal-relative:page;mso-position-vertical-relative:page;z-index:-2959718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9667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4pt;height:18.650pt;mso-position-horizontal-relative:page;mso-position-vertical-relative:page;z-index:-29596160"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80</w:t>
                </w:r>
                <w:r>
                  <w:rPr/>
                  <w:fldChar w:fldCharType="end"/>
                </w:r>
              </w:p>
            </w:txbxContent>
          </v:textbox>
          <w10:wrap type="none"/>
        </v:shape>
      </w:pict>
    </w:r>
    <w:r>
      <w:rPr/>
      <w:pict>
        <v:shape style="position:absolute;margin-left:305.119995pt;margin-top:809.509766pt;width:263pt;height:17.350pt;mso-position-horizontal-relative:page;mso-position-vertical-relative:page;z-index:-2959564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70521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2.099976pt;margin-top:808.687988pt;width:18.25pt;height:18.650pt;mso-position-horizontal-relative:page;mso-position-vertical-relative:page;z-index:-2970470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13</w:t>
                </w:r>
                <w:r>
                  <w:rPr/>
                  <w:fldChar w:fldCharType="end"/>
                </w:r>
              </w:p>
            </w:txbxContent>
          </v:textbox>
          <w10:wrap type="none"/>
        </v:shape>
      </w:pict>
    </w:r>
    <w:r>
      <w:rPr/>
      <w:pict>
        <v:shape style="position:absolute;margin-left:69.823997pt;margin-top:809.749756pt;width:238.25pt;height:17.350pt;mso-position-horizontal-relative:page;mso-position-vertical-relative:page;z-index:-2970419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9206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5pt;height:18.650pt;mso-position-horizontal-relative:page;mso-position-vertical-relative:page;z-index:-29591552"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85</w:t>
                </w:r>
                <w:r>
                  <w:rPr/>
                  <w:fldChar w:fldCharType="end"/>
                </w:r>
              </w:p>
            </w:txbxContent>
          </v:textbox>
          <w10:wrap type="none"/>
        </v:shape>
      </w:pict>
    </w:r>
    <w:r>
      <w:rPr/>
      <w:pict>
        <v:shape style="position:absolute;margin-left:69.823997pt;margin-top:809.749756pt;width:263pt;height:17.350pt;mso-position-horizontal-relative:page;mso-position-vertical-relative:page;z-index:-2959104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9052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pt;height:18.650pt;mso-position-horizontal-relative:page;mso-position-vertical-relative:page;z-index:-29590016" type="#_x0000_t202" filled="false" stroked="false">
          <v:textbox inset="0,0,0,0">
            <w:txbxContent>
              <w:p>
                <w:pPr>
                  <w:spacing w:before="61"/>
                  <w:ind w:left="60" w:right="0" w:firstLine="0"/>
                  <w:jc w:val="left"/>
                  <w:rPr>
                    <w:i/>
                    <w:sz w:val="24"/>
                  </w:rPr>
                </w:pPr>
                <w:r>
                  <w:rPr/>
                  <w:fldChar w:fldCharType="begin"/>
                </w:r>
                <w:r>
                  <w:rPr>
                    <w:i/>
                    <w:w w:val="105"/>
                    <w:sz w:val="24"/>
                  </w:rPr>
                  <w:instrText> PAGE </w:instrText>
                </w:r>
                <w:r>
                  <w:rPr/>
                  <w:fldChar w:fldCharType="separate"/>
                </w:r>
                <w:r>
                  <w:rPr/>
                  <w:t>86</w:t>
                </w:r>
                <w:r>
                  <w:rPr/>
                  <w:fldChar w:fldCharType="end"/>
                </w:r>
              </w:p>
            </w:txbxContent>
          </v:textbox>
          <w10:wrap type="none"/>
        </v:shape>
      </w:pict>
    </w:r>
    <w:r>
      <w:rPr/>
      <w:pict>
        <v:shape style="position:absolute;margin-left:305.119995pt;margin-top:809.509766pt;width:263pt;height:17.350pt;mso-position-horizontal-relative:page;mso-position-vertical-relative:page;z-index:-295895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8643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5pt;height:18.650pt;mso-position-horizontal-relative:page;mso-position-vertical-relative:page;z-index:-29585920" type="#_x0000_t202" filled="false" stroked="false">
          <v:textbox inset="0,0,0,0">
            <w:txbxContent>
              <w:p>
                <w:pPr>
                  <w:spacing w:before="61"/>
                  <w:ind w:left="60" w:right="0" w:firstLine="0"/>
                  <w:jc w:val="left"/>
                  <w:rPr>
                    <w:i/>
                    <w:sz w:val="24"/>
                  </w:rPr>
                </w:pPr>
                <w:r>
                  <w:rPr/>
                  <w:fldChar w:fldCharType="begin"/>
                </w:r>
                <w:r>
                  <w:rPr>
                    <w:i/>
                    <w:w w:val="110"/>
                    <w:sz w:val="24"/>
                  </w:rPr>
                  <w:instrText> PAGE </w:instrText>
                </w:r>
                <w:r>
                  <w:rPr/>
                  <w:fldChar w:fldCharType="separate"/>
                </w:r>
                <w:r>
                  <w:rPr/>
                  <w:t>92</w:t>
                </w:r>
                <w:r>
                  <w:rPr/>
                  <w:fldChar w:fldCharType="end"/>
                </w:r>
              </w:p>
            </w:txbxContent>
          </v:textbox>
          <w10:wrap type="none"/>
        </v:shape>
      </w:pict>
    </w:r>
    <w:r>
      <w:rPr/>
      <w:pict>
        <v:shape style="position:absolute;margin-left:305.119995pt;margin-top:809.509766pt;width:263pt;height:17.350pt;mso-position-horizontal-relative:page;mso-position-vertical-relative:page;z-index:-2958540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8489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3.059998pt;margin-top:808.687988pt;width:17.3pt;height:18.650pt;mso-position-horizontal-relative:page;mso-position-vertical-relative:page;z-index:-2958438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91</w:t>
                </w:r>
                <w:r>
                  <w:rPr/>
                  <w:fldChar w:fldCharType="end"/>
                </w:r>
              </w:p>
            </w:txbxContent>
          </v:textbox>
          <w10:wrap type="none"/>
        </v:shape>
      </w:pict>
    </w:r>
    <w:r>
      <w:rPr/>
      <w:pict>
        <v:shape style="position:absolute;margin-left:69.823997pt;margin-top:809.749756pt;width:263pt;height:17.350pt;mso-position-horizontal-relative:page;mso-position-vertical-relative:page;z-index:-2958387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8080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pt;height:18.650pt;mso-position-horizontal-relative:page;mso-position-vertical-relative:page;z-index:-29580288"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93</w:t>
                </w:r>
                <w:r>
                  <w:rPr/>
                  <w:fldChar w:fldCharType="end"/>
                </w:r>
              </w:p>
            </w:txbxContent>
          </v:textbox>
          <w10:wrap type="none"/>
        </v:shape>
      </w:pict>
    </w:r>
    <w:r>
      <w:rPr/>
      <w:pict>
        <v:shape style="position:absolute;margin-left:69.823997pt;margin-top:809.749756pt;width:263pt;height:17.350pt;mso-position-horizontal-relative:page;mso-position-vertical-relative:page;z-index:-2957977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7926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9pt;height:18.650pt;mso-position-horizontal-relative:page;mso-position-vertical-relative:page;z-index:-29578752"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94</w:t>
                </w:r>
                <w:r>
                  <w:rPr/>
                  <w:fldChar w:fldCharType="end"/>
                </w:r>
              </w:p>
            </w:txbxContent>
          </v:textbox>
          <w10:wrap type="none"/>
        </v:shape>
      </w:pict>
    </w:r>
    <w:r>
      <w:rPr/>
      <w:pict>
        <v:shape style="position:absolute;margin-left:305.119995pt;margin-top:809.509766pt;width:263pt;height:17.350pt;mso-position-horizontal-relative:page;mso-position-vertical-relative:page;z-index:-2957824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7465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0.419983pt;margin-top:808.687988pt;width:19.95pt;height:18.650pt;mso-position-horizontal-relative:page;mso-position-vertical-relative:page;z-index:-29574144" type="#_x0000_t202" filled="false" stroked="false">
          <v:textbox inset="0,0,0,0">
            <w:txbxContent>
              <w:p>
                <w:pPr>
                  <w:spacing w:before="61"/>
                  <w:ind w:left="60" w:right="0" w:firstLine="0"/>
                  <w:jc w:val="left"/>
                  <w:rPr>
                    <w:i/>
                    <w:sz w:val="24"/>
                  </w:rPr>
                </w:pPr>
                <w:r>
                  <w:rPr/>
                  <w:fldChar w:fldCharType="begin"/>
                </w:r>
                <w:r>
                  <w:rPr>
                    <w:i/>
                    <w:w w:val="115"/>
                    <w:sz w:val="24"/>
                  </w:rPr>
                  <w:instrText> PAGE </w:instrText>
                </w:r>
                <w:r>
                  <w:rPr/>
                  <w:fldChar w:fldCharType="separate"/>
                </w:r>
                <w:r>
                  <w:rPr/>
                  <w:t>95</w:t>
                </w:r>
                <w:r>
                  <w:rPr/>
                  <w:fldChar w:fldCharType="end"/>
                </w:r>
              </w:p>
            </w:txbxContent>
          </v:textbox>
          <w10:wrap type="none"/>
        </v:shape>
      </w:pict>
    </w:r>
    <w:r>
      <w:rPr/>
      <w:pict>
        <v:shape style="position:absolute;margin-left:69.823997pt;margin-top:809.749756pt;width:263pt;height:17.350pt;mso-position-horizontal-relative:page;mso-position-vertical-relative:page;z-index:-2957363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7312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9pt;height:18.650pt;mso-position-horizontal-relative:page;mso-position-vertical-relative:page;z-index:-29572608" type="#_x0000_t202" filled="false" stroked="false">
          <v:textbox inset="0,0,0,0">
            <w:txbxContent>
              <w:p>
                <w:pPr>
                  <w:spacing w:before="61"/>
                  <w:ind w:left="60" w:right="0" w:firstLine="0"/>
                  <w:jc w:val="left"/>
                  <w:rPr>
                    <w:i/>
                    <w:sz w:val="24"/>
                  </w:rPr>
                </w:pPr>
                <w:r>
                  <w:rPr/>
                  <w:fldChar w:fldCharType="begin"/>
                </w:r>
                <w:r>
                  <w:rPr>
                    <w:i/>
                    <w:w w:val="105"/>
                    <w:sz w:val="24"/>
                  </w:rPr>
                  <w:instrText> PAGE </w:instrText>
                </w:r>
                <w:r>
                  <w:rPr/>
                  <w:fldChar w:fldCharType="separate"/>
                </w:r>
                <w:r>
                  <w:rPr/>
                  <w:t>96</w:t>
                </w:r>
                <w:r>
                  <w:rPr/>
                  <w:fldChar w:fldCharType="end"/>
                </w:r>
              </w:p>
            </w:txbxContent>
          </v:textbox>
          <w10:wrap type="none"/>
        </v:shape>
      </w:pict>
    </w:r>
    <w:r>
      <w:rPr/>
      <w:pict>
        <v:shape style="position:absolute;margin-left:305.119995pt;margin-top:809.509766pt;width:263pt;height:17.350pt;mso-position-horizontal-relative:page;mso-position-vertical-relative:page;z-index:-2957209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7056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8.020020pt;margin-top:808.687988pt;width:22.35pt;height:18.650pt;mso-position-horizontal-relative:page;mso-position-vertical-relative:page;z-index:-29570048"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101</w:t>
                </w:r>
                <w:r>
                  <w:rPr/>
                  <w:fldChar w:fldCharType="end"/>
                </w:r>
              </w:p>
            </w:txbxContent>
          </v:textbox>
          <w10:wrap type="none"/>
        </v:shape>
      </w:pict>
    </w:r>
    <w:r>
      <w:rPr/>
      <w:pict>
        <v:shape style="position:absolute;margin-left:69.823997pt;margin-top:809.749756pt;width:263pt;height:17.350pt;mso-position-horizontal-relative:page;mso-position-vertical-relative:page;z-index:-2956953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70112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2.4pt;height:18.650pt;mso-position-horizontal-relative:page;mso-position-vertical-relative:page;z-index:-29700608" type="#_x0000_t202" filled="false" stroked="false">
          <v:textbox inset="0,0,0,0">
            <w:txbxContent>
              <w:p>
                <w:pPr>
                  <w:spacing w:before="61"/>
                  <w:ind w:left="60" w:right="0" w:firstLine="0"/>
                  <w:jc w:val="left"/>
                  <w:rPr>
                    <w:i/>
                    <w:sz w:val="24"/>
                  </w:rPr>
                </w:pPr>
                <w:r>
                  <w:rPr/>
                  <w:fldChar w:fldCharType="begin"/>
                </w:r>
                <w:r>
                  <w:rPr>
                    <w:i/>
                    <w:w w:val="106"/>
                    <w:sz w:val="24"/>
                  </w:rPr>
                  <w:instrText> PAGE </w:instrText>
                </w:r>
                <w:r>
                  <w:rPr/>
                  <w:fldChar w:fldCharType="separate"/>
                </w:r>
                <w:r>
                  <w:rPr/>
                  <w:t>6</w:t>
                </w:r>
                <w:r>
                  <w:rPr/>
                  <w:fldChar w:fldCharType="end"/>
                </w:r>
              </w:p>
            </w:txbxContent>
          </v:textbox>
          <w10:wrap type="none"/>
        </v:shape>
      </w:pict>
    </w:r>
    <w:r>
      <w:rPr/>
      <w:pict>
        <v:shape style="position:absolute;margin-left:331.760010pt;margin-top:809.509766pt;width:235.9pt;height:17.350pt;mso-position-horizontal-relative:page;mso-position-vertical-relative:page;z-index:-2970009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6902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3pt;height:18.650pt;mso-position-horizontal-relative:page;mso-position-vertical-relative:page;z-index:-2956851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100</w:t>
                </w:r>
                <w:r>
                  <w:rPr/>
                  <w:fldChar w:fldCharType="end"/>
                </w:r>
              </w:p>
            </w:txbxContent>
          </v:textbox>
          <w10:wrap type="none"/>
        </v:shape>
      </w:pict>
    </w:r>
    <w:r>
      <w:rPr/>
      <w:pict>
        <v:shape style="position:absolute;margin-left:305.119995pt;margin-top:809.509766pt;width:263pt;height:17.350pt;mso-position-horizontal-relative:page;mso-position-vertical-relative:page;z-index:-2956800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6492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4pt;height:18.650pt;mso-position-horizontal-relative:page;mso-position-vertical-relative:page;z-index:-2956441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102</w:t>
                </w:r>
                <w:r>
                  <w:rPr/>
                  <w:fldChar w:fldCharType="end"/>
                </w:r>
              </w:p>
            </w:txbxContent>
          </v:textbox>
          <w10:wrap type="none"/>
        </v:shape>
      </w:pict>
    </w:r>
    <w:r>
      <w:rPr/>
      <w:pict>
        <v:shape style="position:absolute;margin-left:305.119995pt;margin-top:809.509766pt;width:263pt;height:17.350pt;mso-position-horizontal-relative:page;mso-position-vertical-relative:page;z-index:-295639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121"/>
                    <w:sz w:val="22"/>
                  </w:rPr>
                  <w:t>5</w:t>
                </w:r>
                <w:r>
                  <w:rPr>
                    <w:i/>
                    <w:w w:val="208"/>
                    <w:sz w:val="22"/>
                  </w:rPr>
                  <w:t>.</w:t>
                </w:r>
                <w:r>
                  <w:rPr>
                    <w:i/>
                    <w:spacing w:val="12"/>
                    <w:sz w:val="22"/>
                  </w:rPr>
                  <w:t> </w:t>
                </w:r>
                <w:r>
                  <w:rPr>
                    <w:i/>
                    <w:w w:val="99"/>
                    <w:sz w:val="22"/>
                  </w:rPr>
                  <w:t>G</w:t>
                </w:r>
                <w:r>
                  <w:rPr>
                    <w:i/>
                    <w:spacing w:val="-2"/>
                    <w:w w:val="105"/>
                    <w:sz w:val="22"/>
                  </w:rPr>
                  <w:t>i</w:t>
                </w:r>
                <w:r>
                  <w:rPr>
                    <w:i/>
                    <w:w w:val="91"/>
                    <w:sz w:val="22"/>
                  </w:rPr>
                  <w:t>ao</w:t>
                </w:r>
                <w:r>
                  <w:rPr>
                    <w:i/>
                    <w:spacing w:val="12"/>
                    <w:sz w:val="22"/>
                  </w:rPr>
                  <w:t> </w:t>
                </w:r>
                <w:r>
                  <w:rPr>
                    <w:i/>
                    <w:spacing w:val="-3"/>
                    <w:w w:val="129"/>
                    <w:sz w:val="22"/>
                  </w:rPr>
                  <w:t>t</w:t>
                </w:r>
                <w:r>
                  <w:rPr>
                    <w:i/>
                    <w:spacing w:val="2"/>
                    <w:w w:val="105"/>
                    <w:sz w:val="22"/>
                  </w:rPr>
                  <w:t>i</w:t>
                </w:r>
                <w:r>
                  <w:rPr>
                    <w:i/>
                    <w:spacing w:val="-3"/>
                    <w:w w:val="85"/>
                    <w:sz w:val="22"/>
                  </w:rPr>
                  <w:t>e</w:t>
                </w:r>
                <w:r>
                  <w:rPr>
                    <w:i/>
                    <w:w w:val="51"/>
                    <w:sz w:val="22"/>
                  </w:rPr>
                  <w:t>áp</w:t>
                </w:r>
                <w:r>
                  <w:rPr>
                    <w:i/>
                    <w:spacing w:val="12"/>
                    <w:sz w:val="22"/>
                  </w:rPr>
                  <w:t> </w:t>
                </w:r>
                <w:r>
                  <w:rPr>
                    <w:i/>
                    <w:w w:val="100"/>
                    <w:sz w:val="22"/>
                  </w:rPr>
                  <w:t>l</w:t>
                </w:r>
                <w:r>
                  <w:rPr>
                    <w:i/>
                    <w:spacing w:val="-2"/>
                    <w:w w:val="100"/>
                    <w:sz w:val="22"/>
                  </w:rPr>
                  <w:t>e</w:t>
                </w:r>
                <w:r>
                  <w:rPr>
                    <w:i/>
                    <w:spacing w:val="-2"/>
                    <w:w w:val="110"/>
                    <w:sz w:val="22"/>
                  </w:rPr>
                  <w:t>d</w:t>
                </w:r>
                <w:r>
                  <w:rPr>
                    <w:i/>
                    <w:w w:val="208"/>
                    <w:sz w:val="22"/>
                  </w:rPr>
                  <w:t>,</w:t>
                </w:r>
                <w:r>
                  <w:rPr>
                    <w:i/>
                    <w:spacing w:val="12"/>
                    <w:sz w:val="22"/>
                  </w:rPr>
                  <w:t> </w:t>
                </w:r>
                <w:r>
                  <w:rPr>
                    <w:i/>
                    <w:w w:val="102"/>
                    <w:sz w:val="22"/>
                  </w:rPr>
                  <w:t>lc</w:t>
                </w:r>
                <w:r>
                  <w:rPr>
                    <w:i/>
                    <w:spacing w:val="-2"/>
                    <w:w w:val="110"/>
                    <w:sz w:val="22"/>
                  </w:rPr>
                  <w:t>d</w:t>
                </w:r>
                <w:r>
                  <w:rPr>
                    <w:i/>
                    <w:w w:val="208"/>
                    <w:sz w:val="22"/>
                  </w:rPr>
                  <w:t>,</w:t>
                </w:r>
                <w:r>
                  <w:rPr>
                    <w:i/>
                    <w:spacing w:val="12"/>
                    <w:sz w:val="22"/>
                  </w:rPr>
                  <w:t> </w:t>
                </w:r>
                <w:r>
                  <w:rPr>
                    <w:i/>
                    <w:w w:val="97"/>
                    <w:sz w:val="22"/>
                  </w:rPr>
                  <w:t>ph</w:t>
                </w:r>
                <w:r>
                  <w:rPr>
                    <w:i/>
                    <w:spacing w:val="3"/>
                    <w:w w:val="97"/>
                    <w:sz w:val="22"/>
                  </w:rPr>
                  <w:t>í</w:t>
                </w:r>
                <w:r>
                  <w:rPr>
                    <w:i/>
                    <w:w w:val="100"/>
                    <w:sz w:val="22"/>
                  </w:rPr>
                  <w:t>m</w:t>
                </w:r>
                <w:r>
                  <w:rPr>
                    <w:i/>
                    <w:spacing w:val="10"/>
                    <w:sz w:val="22"/>
                  </w:rPr>
                  <w:t> </w:t>
                </w:r>
                <w:r>
                  <w:rPr>
                    <w:i/>
                    <w:spacing w:val="-2"/>
                    <w:w w:val="110"/>
                    <w:sz w:val="22"/>
                  </w:rPr>
                  <w:t>ñ</w:t>
                </w:r>
                <w:r>
                  <w:rPr>
                    <w:i/>
                    <w:spacing w:val="4"/>
                    <w:w w:val="82"/>
                    <w:sz w:val="22"/>
                  </w:rPr>
                  <w:t>ô</w:t>
                </w:r>
                <w:r>
                  <w:rPr>
                    <w:i/>
                    <w:spacing w:val="-3"/>
                    <w:w w:val="97"/>
                    <w:sz w:val="22"/>
                  </w:rPr>
                  <w:t>n</w:t>
                </w:r>
                <w:r>
                  <w:rPr>
                    <w:i/>
                    <w:w w:val="208"/>
                    <w:sz w:val="22"/>
                  </w:rPr>
                  <w:t>,</w:t>
                </w:r>
                <w:r>
                  <w:rPr>
                    <w:i/>
                    <w:spacing w:val="12"/>
                    <w:sz w:val="22"/>
                  </w:rPr>
                  <w:t> </w:t>
                </w:r>
                <w:r>
                  <w:rPr>
                    <w:i/>
                    <w:spacing w:val="-2"/>
                    <w:w w:val="100"/>
                    <w:sz w:val="22"/>
                  </w:rPr>
                  <w:t>m</w:t>
                </w:r>
                <w:r>
                  <w:rPr>
                    <w:i/>
                    <w:w w:val="99"/>
                    <w:sz w:val="22"/>
                  </w:rPr>
                  <w:t>a</w:t>
                </w:r>
                <w:r>
                  <w:rPr>
                    <w:i/>
                    <w:spacing w:val="12"/>
                    <w:sz w:val="22"/>
                  </w:rPr>
                  <w:t> </w:t>
                </w:r>
                <w:r>
                  <w:rPr>
                    <w:i/>
                    <w:spacing w:val="-3"/>
                    <w:w w:val="129"/>
                    <w:sz w:val="22"/>
                  </w:rPr>
                  <w:t>t</w:t>
                </w:r>
                <w:r>
                  <w:rPr>
                    <w:i/>
                    <w:w w:val="97"/>
                    <w:sz w:val="22"/>
                  </w:rPr>
                  <w:t>r</w:t>
                </w:r>
                <w:r>
                  <w:rPr>
                    <w:i/>
                    <w:spacing w:val="4"/>
                    <w:w w:val="97"/>
                    <w:sz w:val="22"/>
                  </w:rPr>
                  <w:t>a</w:t>
                </w:r>
                <w:r>
                  <w:rPr>
                    <w:i/>
                    <w:w w:val="50"/>
                    <w:sz w:val="22"/>
                  </w:rPr>
                  <w:t>än</w:t>
                </w:r>
                <w:r>
                  <w:rPr>
                    <w:i/>
                    <w:spacing w:val="10"/>
                    <w:sz w:val="22"/>
                  </w:rPr>
                  <w:t> </w:t>
                </w:r>
                <w:r>
                  <w:rPr>
                    <w:i/>
                    <w:w w:val="95"/>
                    <w:sz w:val="22"/>
                  </w:rPr>
                  <w:t>p</w:t>
                </w:r>
                <w:r>
                  <w:rPr>
                    <w:i/>
                    <w:spacing w:val="5"/>
                    <w:w w:val="95"/>
                    <w:sz w:val="22"/>
                  </w:rPr>
                  <w:t>h</w:t>
                </w:r>
                <w:r>
                  <w:rPr>
                    <w:i/>
                    <w:spacing w:val="-2"/>
                    <w:w w:val="105"/>
                    <w:sz w:val="22"/>
                  </w:rPr>
                  <w:t>í</w:t>
                </w:r>
                <w:r>
                  <w:rPr>
                    <w:i/>
                    <w:spacing w:val="-2"/>
                    <w:w w:val="100"/>
                    <w:sz w:val="22"/>
                  </w:rPr>
                  <w:t>m</w:t>
                </w:r>
                <w:r>
                  <w:rPr>
                    <w:i/>
                    <w:w w:val="208"/>
                    <w:sz w:val="22"/>
                  </w:rPr>
                  <w:t>.</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60320"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8pt;height:18.650pt;mso-position-horizontal-relative:page;mso-position-vertical-relative:page;z-index:-29559808"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104</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59296"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5878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380005pt;margin-top:808.687988pt;width:25.2pt;height:18.650pt;mso-position-horizontal-relative:page;mso-position-vertical-relative:page;z-index:-2955827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105</w:t>
                </w:r>
                <w:r>
                  <w:rPr/>
                  <w:fldChar w:fldCharType="end"/>
                </w:r>
              </w:p>
            </w:txbxContent>
          </v:textbox>
          <w10:wrap type="none"/>
        </v:shape>
      </w:pict>
    </w:r>
    <w:r>
      <w:rPr/>
      <w:pict>
        <v:shape style="position:absolute;margin-left:69.823997pt;margin-top:809.749756pt;width:127.8pt;height:17.350pt;mso-position-horizontal-relative:page;mso-position-vertical-relative:page;z-index:-29557760"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5468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3.9pt;height:18.650pt;mso-position-horizontal-relative:page;mso-position-vertical-relative:page;z-index:-2955417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108</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53664"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5315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6.340027pt;margin-top:808.687988pt;width:23.9pt;height:18.650pt;mso-position-horizontal-relative:page;mso-position-vertical-relative:page;z-index:-2955264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109</w:t>
                </w:r>
                <w:r>
                  <w:rPr/>
                  <w:fldChar w:fldCharType="end"/>
                </w:r>
              </w:p>
            </w:txbxContent>
          </v:textbox>
          <w10:wrap type="none"/>
        </v:shape>
      </w:pict>
    </w:r>
    <w:r>
      <w:rPr/>
      <w:pict>
        <v:shape style="position:absolute;margin-left:69.823997pt;margin-top:809.749756pt;width:127.8pt;height:17.350pt;mso-position-horizontal-relative:page;mso-position-vertical-relative:page;z-index:-29552128"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4854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3pt;height:18.650pt;mso-position-horizontal-relative:page;mso-position-vertical-relative:page;z-index:-29548032"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114</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47520"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4700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7.539978pt;margin-top:808.687988pt;width:23pt;height:18.650pt;mso-position-horizontal-relative:page;mso-position-vertical-relative:page;z-index:-29546496"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113</w:t>
                </w:r>
                <w:r>
                  <w:rPr/>
                  <w:fldChar w:fldCharType="end"/>
                </w:r>
              </w:p>
            </w:txbxContent>
          </v:textbox>
          <w10:wrap type="none"/>
        </v:shape>
      </w:pict>
    </w:r>
    <w:r>
      <w:rPr/>
      <w:pict>
        <v:shape style="position:absolute;margin-left:69.823997pt;margin-top:809.749756pt;width:127.8pt;height:17.350pt;mso-position-horizontal-relative:page;mso-position-vertical-relative:page;z-index:-29545984"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4291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55pt;height:18.650pt;mso-position-horizontal-relative:page;mso-position-vertical-relative:page;z-index:-2954240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120</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41888"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9958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7.859985pt;margin-top:808.687988pt;width:12.4pt;height:18.650pt;mso-position-horizontal-relative:page;mso-position-vertical-relative:page;z-index:-29699072" type="#_x0000_t202" filled="false" stroked="false">
          <v:textbox inset="0,0,0,0">
            <w:txbxContent>
              <w:p>
                <w:pPr>
                  <w:spacing w:before="61"/>
                  <w:ind w:left="60" w:right="0" w:firstLine="0"/>
                  <w:jc w:val="left"/>
                  <w:rPr>
                    <w:i/>
                    <w:sz w:val="24"/>
                  </w:rPr>
                </w:pPr>
                <w:r>
                  <w:rPr/>
                  <w:fldChar w:fldCharType="begin"/>
                </w:r>
                <w:r>
                  <w:rPr>
                    <w:i/>
                    <w:w w:val="106"/>
                    <w:sz w:val="24"/>
                  </w:rPr>
                  <w:instrText> PAGE </w:instrText>
                </w:r>
                <w:r>
                  <w:rPr/>
                  <w:fldChar w:fldCharType="separate"/>
                </w:r>
                <w:r>
                  <w:rPr/>
                  <w:t>7</w:t>
                </w:r>
                <w:r>
                  <w:rPr/>
                  <w:fldChar w:fldCharType="end"/>
                </w:r>
              </w:p>
            </w:txbxContent>
          </v:textbox>
          <w10:wrap type="none"/>
        </v:shape>
      </w:pict>
    </w:r>
    <w:r>
      <w:rPr/>
      <w:pict>
        <v:shape style="position:absolute;margin-left:69.823997pt;margin-top:809.749756pt;width:238.25pt;height:17.350pt;mso-position-horizontal-relative:page;mso-position-vertical-relative:page;z-index:-2969856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4137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8.5pt;margin-top:808.687988pt;width:21.75pt;height:18.650pt;mso-position-horizontal-relative:page;mso-position-vertical-relative:page;z-index:-29540864"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117</w:t>
                </w:r>
                <w:r>
                  <w:rPr/>
                  <w:fldChar w:fldCharType="end"/>
                </w:r>
              </w:p>
            </w:txbxContent>
          </v:textbox>
          <w10:wrap type="none"/>
        </v:shape>
      </w:pict>
    </w:r>
    <w:r>
      <w:rPr/>
      <w:pict>
        <v:shape style="position:absolute;margin-left:69.823997pt;margin-top:809.749756pt;width:127.8pt;height:17.350pt;mso-position-horizontal-relative:page;mso-position-vertical-relative:page;z-index:-29540352"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3728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380005pt;margin-top:808.687988pt;width:25.05pt;height:18.650pt;mso-position-horizontal-relative:page;mso-position-vertical-relative:page;z-index:-29536768"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123</w:t>
                </w:r>
                <w:r>
                  <w:rPr/>
                  <w:fldChar w:fldCharType="end"/>
                </w:r>
              </w:p>
            </w:txbxContent>
          </v:textbox>
          <w10:wrap type="none"/>
        </v:shape>
      </w:pict>
    </w:r>
    <w:r>
      <w:rPr/>
      <w:pict>
        <v:shape style="position:absolute;margin-left:69.823997pt;margin-top:809.749756pt;width:127.8pt;height:17.350pt;mso-position-horizontal-relative:page;mso-position-vertical-relative:page;z-index:-29536256"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3574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5.05pt;height:18.650pt;mso-position-horizontal-relative:page;mso-position-vertical-relative:page;z-index:-2953523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124</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34720"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380005pt;margin-top:808.687988pt;width:25.05pt;height:18.650pt;mso-position-horizontal-relative:page;mso-position-vertical-relative:page;z-index:-29531648"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125</w:t>
                </w:r>
                <w:r>
                  <w:rPr/>
                  <w:fldChar w:fldCharType="end"/>
                </w:r>
              </w:p>
            </w:txbxContent>
          </v:textbox>
          <w10:wrap type="none"/>
        </v:shape>
      </w:pict>
    </w:r>
    <w:r>
      <w:rPr/>
      <w:pict>
        <v:shape style="position:absolute;margin-left:69.823997pt;margin-top:809.749756pt;width:127.8pt;height:17.350pt;mso-position-horizontal-relative:page;mso-position-vertical-relative:page;z-index:-29531136"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2"/>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3062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1pt;height:18.650pt;mso-position-horizontal-relative:page;mso-position-vertical-relative:page;z-index:-2953011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126</w:t>
                </w:r>
                <w:r>
                  <w:rPr/>
                  <w:fldChar w:fldCharType="end"/>
                </w:r>
              </w:p>
            </w:txbxContent>
          </v:textbox>
          <w10:wrap type="none"/>
        </v:shape>
      </w:pict>
    </w:r>
    <w:r>
      <w:rPr/>
      <w:pict>
        <v:shape style="position:absolute;margin-left:440.049988pt;margin-top:809.509766pt;width:127.8pt;height:17.350pt;mso-position-horizontal-relative:page;mso-position-vertical-relative:page;z-index:-29529600" type="#_x0000_t202" filled="false" stroked="false">
          <v:textbox inset="0,0,0,0">
            <w:txbxContent>
              <w:p>
                <w:pPr>
                  <w:spacing w:before="58"/>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6</w:t>
                </w:r>
                <w:r>
                  <w:rPr>
                    <w:i/>
                    <w:w w:val="208"/>
                    <w:sz w:val="22"/>
                  </w:rPr>
                  <w:t>.</w:t>
                </w:r>
                <w:r>
                  <w:rPr>
                    <w:i/>
                    <w:w w:val="124"/>
                    <w:sz w:val="22"/>
                  </w:rPr>
                  <w:t>T</w:t>
                </w:r>
                <w:r>
                  <w:rPr>
                    <w:i/>
                    <w:spacing w:val="-2"/>
                    <w:w w:val="105"/>
                    <w:sz w:val="22"/>
                  </w:rPr>
                  <w:t>i</w:t>
                </w:r>
                <w:r>
                  <w:rPr>
                    <w:i/>
                    <w:spacing w:val="2"/>
                    <w:w w:val="100"/>
                    <w:sz w:val="22"/>
                  </w:rPr>
                  <w:t>m</w:t>
                </w:r>
                <w:r>
                  <w:rPr>
                    <w:i/>
                    <w:spacing w:val="-3"/>
                    <w:w w:val="85"/>
                    <w:sz w:val="22"/>
                  </w:rPr>
                  <w:t>e</w:t>
                </w:r>
                <w:r>
                  <w:rPr>
                    <w:i/>
                    <w:w w:val="94"/>
                    <w:sz w:val="22"/>
                  </w:rPr>
                  <w:t>r</w:t>
                </w:r>
                <w:r>
                  <w:rPr>
                    <w:i/>
                    <w:spacing w:val="13"/>
                    <w:sz w:val="22"/>
                  </w:rPr>
                  <w:t> </w:t>
                </w:r>
                <w:r>
                  <w:rPr>
                    <w:rFonts w:ascii="Arial" w:hAnsi="Arial"/>
                    <w:i/>
                    <w:w w:val="101"/>
                    <w:sz w:val="22"/>
                  </w:rPr>
                  <w:t>–</w:t>
                </w:r>
                <w:r>
                  <w:rPr>
                    <w:rFonts w:ascii="Arial" w:hAnsi="Arial"/>
                    <w:i/>
                    <w:spacing w:val="7"/>
                    <w:sz w:val="22"/>
                  </w:rPr>
                  <w:t> </w:t>
                </w:r>
                <w:r>
                  <w:rPr>
                    <w:i/>
                    <w:w w:val="90"/>
                    <w:sz w:val="22"/>
                  </w:rPr>
                  <w:t>cou</w:t>
                </w:r>
                <w:r>
                  <w:rPr>
                    <w:i/>
                    <w:spacing w:val="-3"/>
                    <w:w w:val="97"/>
                    <w:sz w:val="22"/>
                  </w:rPr>
                  <w:t>n</w:t>
                </w:r>
                <w:r>
                  <w:rPr>
                    <w:i/>
                    <w:spacing w:val="-3"/>
                    <w:w w:val="129"/>
                    <w:sz w:val="22"/>
                  </w:rPr>
                  <w:t>t</w:t>
                </w:r>
                <w:r>
                  <w:rPr>
                    <w:i/>
                    <w:spacing w:val="-3"/>
                    <w:w w:val="85"/>
                    <w:sz w:val="22"/>
                  </w:rPr>
                  <w:t>e</w:t>
                </w:r>
                <w:r>
                  <w:rPr>
                    <w:i/>
                    <w:w w:val="139"/>
                    <w:sz w:val="22"/>
                  </w:rPr>
                  <w:t>r.</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26016"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9pt;height:18.650pt;mso-position-horizontal-relative:page;mso-position-vertical-relative:page;z-index:-29525504"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132</w:t>
                </w:r>
                <w:r>
                  <w:rPr/>
                  <w:fldChar w:fldCharType="end"/>
                </w:r>
              </w:p>
            </w:txbxContent>
          </v:textbox>
          <w10:wrap type="none"/>
        </v:shape>
      </w:pict>
    </w:r>
    <w:r>
      <w:rPr/>
      <w:pict>
        <v:shape style="position:absolute;margin-left:484.470001pt;margin-top:809.509766pt;width:83.4pt;height:17.350pt;mso-position-horizontal-relative:page;mso-position-vertical-relative:page;z-index:-29524992"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2448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4.900024pt;margin-top:808.687988pt;width:25.35pt;height:18.650pt;mso-position-horizontal-relative:page;mso-position-vertical-relative:page;z-index:-29523968"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133</w:t>
                </w:r>
                <w:r>
                  <w:rPr/>
                  <w:fldChar w:fldCharType="end"/>
                </w:r>
              </w:p>
            </w:txbxContent>
          </v:textbox>
          <w10:wrap type="none"/>
        </v:shape>
      </w:pict>
    </w:r>
    <w:r>
      <w:rPr/>
      <w:pict>
        <v:shape style="position:absolute;margin-left:69.823997pt;margin-top:809.749756pt;width:83.4pt;height:17.350pt;mso-position-horizontal-relative:page;mso-position-vertical-relative:page;z-index:-29523456"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22944"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5.3pt;height:18.650pt;mso-position-horizontal-relative:page;mso-position-vertical-relative:page;z-index:-2952243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134</w:t>
                </w:r>
                <w:r>
                  <w:rPr/>
                  <w:fldChar w:fldCharType="end"/>
                </w:r>
              </w:p>
            </w:txbxContent>
          </v:textbox>
          <w10:wrap type="none"/>
        </v:shape>
      </w:pict>
    </w:r>
    <w:r>
      <w:rPr/>
      <w:pict>
        <v:shape style="position:absolute;margin-left:484.470001pt;margin-top:809.509766pt;width:83.4pt;height:17.350pt;mso-position-horizontal-relative:page;mso-position-vertical-relative:page;z-index:-29521920"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2140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4.900024pt;margin-top:808.687988pt;width:25.3pt;height:18.650pt;mso-position-horizontal-relative:page;mso-position-vertical-relative:page;z-index:-2952089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135</w:t>
                </w:r>
                <w:r>
                  <w:rPr/>
                  <w:fldChar w:fldCharType="end"/>
                </w:r>
              </w:p>
            </w:txbxContent>
          </v:textbox>
          <w10:wrap type="none"/>
        </v:shape>
      </w:pict>
    </w:r>
    <w:r>
      <w:rPr/>
      <w:pict>
        <v:shape style="position:absolute;margin-left:69.823997pt;margin-top:809.749756pt;width:83.4pt;height:17.350pt;mso-position-horizontal-relative:page;mso-position-vertical-relative:page;z-index:-29520384"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694976"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18.2pt;height:18.650pt;mso-position-horizontal-relative:page;mso-position-vertical-relative:page;z-index:-2969446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14</w:t>
                </w:r>
                <w:r>
                  <w:rPr/>
                  <w:fldChar w:fldCharType="end"/>
                </w:r>
              </w:p>
            </w:txbxContent>
          </v:textbox>
          <w10:wrap type="none"/>
        </v:shape>
      </w:pict>
    </w:r>
    <w:r>
      <w:rPr/>
      <w:pict>
        <v:shape style="position:absolute;margin-left:331.760010pt;margin-top:809.509766pt;width:235.9pt;height:17.350pt;mso-position-horizontal-relative:page;mso-position-vertical-relative:page;z-index:-2969395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w w:val="78"/>
                    <w:sz w:val="22"/>
                  </w:rPr>
                  <w:t>1</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17312"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35pt;height:18.650pt;mso-position-horizontal-relative:page;mso-position-vertical-relative:page;z-index:-2951680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136</w:t>
                </w:r>
                <w:r>
                  <w:rPr/>
                  <w:fldChar w:fldCharType="end"/>
                </w:r>
              </w:p>
            </w:txbxContent>
          </v:textbox>
          <w10:wrap type="none"/>
        </v:shape>
      </w:pict>
    </w:r>
    <w:r>
      <w:rPr/>
      <w:pict>
        <v:shape style="position:absolute;margin-left:484.470001pt;margin-top:809.509766pt;width:83.4pt;height:17.350pt;mso-position-horizontal-relative:page;mso-position-vertical-relative:page;z-index:-29516288"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1577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35pt;height:18.650pt;mso-position-horizontal-relative:page;mso-position-vertical-relative:page;z-index:-29515264"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137</w:t>
                </w:r>
                <w:r>
                  <w:rPr/>
                  <w:fldChar w:fldCharType="end"/>
                </w:r>
              </w:p>
            </w:txbxContent>
          </v:textbox>
          <w10:wrap type="none"/>
        </v:shape>
      </w:pict>
    </w:r>
    <w:r>
      <w:rPr/>
      <w:pict>
        <v:shape style="position:absolute;margin-left:69.823997pt;margin-top:809.749756pt;width:83.4pt;height:17.350pt;mso-position-horizontal-relative:page;mso-position-vertical-relative:page;z-index:-29514752"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7.359985pt;width:508.8pt;height:20.65pt;mso-position-horizontal-relative:page;mso-position-vertical-relative:page;z-index:-29508608" coordorigin="1292,16147" coordsize="10176,413" path="m1311,16147l1292,16147,1292,16560,1311,16560,1311,16147xm11447,16541l1311,16541,1311,16560,11447,16560,11447,16541xm11447,16147l1311,16147,1311,16166,11447,16166,11447,16147xm11467,16147l11448,16147,11448,16560,11467,16560,11467,16147xe" filled="true" fillcolor="#000000" stroked="false">
          <v:path arrowok="t"/>
          <v:fill type="solid"/>
          <w10:wrap type="none"/>
        </v:shape>
      </w:pict>
    </w:r>
    <w:r>
      <w:rPr/>
      <w:pict>
        <v:shape style="position:absolute;margin-left:67.823997pt;margin-top:808.447998pt;width:24.9pt;height:18.650pt;mso-position-horizontal-relative:page;mso-position-vertical-relative:page;z-index:-2950809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142</w:t>
                </w:r>
                <w:r>
                  <w:rPr/>
                  <w:fldChar w:fldCharType="end"/>
                </w:r>
              </w:p>
            </w:txbxContent>
          </v:textbox>
          <w10:wrap type="none"/>
        </v:shape>
      </w:pict>
    </w:r>
    <w:r>
      <w:rPr/>
      <w:pict>
        <v:shape style="position:absolute;margin-left:484.470001pt;margin-top:809.509766pt;width:83.4pt;height:17.350pt;mso-position-horizontal-relative:page;mso-position-vertical-relative:page;z-index:-29507584"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07072"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7.539978pt;margin-top:808.687988pt;width:22.7pt;height:18.650pt;mso-position-horizontal-relative:page;mso-position-vertical-relative:page;z-index:-2950656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141</w:t>
                </w:r>
                <w:r>
                  <w:rPr/>
                  <w:fldChar w:fldCharType="end"/>
                </w:r>
              </w:p>
            </w:txbxContent>
          </v:textbox>
          <w10:wrap type="none"/>
        </v:shape>
      </w:pict>
    </w:r>
    <w:r>
      <w:rPr/>
      <w:pict>
        <v:shape style="position:absolute;margin-left:69.823997pt;margin-top:809.749756pt;width:83.4pt;height:17.350pt;mso-position-horizontal-relative:page;mso-position-vertical-relative:page;z-index:-29506048" type="#_x0000_t202" filled="false" stroked="false">
          <v:textbox inset="0,0,0,0">
            <w:txbxContent>
              <w:p>
                <w:pPr>
                  <w:spacing w:before="59"/>
                  <w:ind w:left="20" w:right="0" w:firstLine="0"/>
                  <w:jc w:val="left"/>
                  <w:rPr>
                    <w:i/>
                    <w:sz w:val="22"/>
                  </w:rPr>
                </w:pPr>
                <w:r>
                  <w:rPr>
                    <w:i/>
                    <w:w w:val="115"/>
                    <w:sz w:val="22"/>
                  </w:rPr>
                  <w:t>Chöông</w:t>
                </w:r>
                <w:r>
                  <w:rPr>
                    <w:i/>
                    <w:spacing w:val="-41"/>
                    <w:w w:val="115"/>
                    <w:sz w:val="22"/>
                  </w:rPr>
                  <w:t> </w:t>
                </w:r>
                <w:r>
                  <w:rPr>
                    <w:i/>
                    <w:w w:val="120"/>
                    <w:sz w:val="22"/>
                  </w:rPr>
                  <w:t>7.</w:t>
                </w:r>
                <w:r>
                  <w:rPr>
                    <w:i/>
                    <w:spacing w:val="-43"/>
                    <w:w w:val="120"/>
                    <w:sz w:val="22"/>
                  </w:rPr>
                  <w:t> </w:t>
                </w:r>
                <w:r>
                  <w:rPr>
                    <w:i/>
                    <w:w w:val="120"/>
                    <w:sz w:val="22"/>
                  </w:rPr>
                  <w:t>ADC.</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501952"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5.3pt;height:18.650pt;mso-position-horizontal-relative:page;mso-position-vertical-relative:page;z-index:-2950144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144</w:t>
                </w:r>
                <w:r>
                  <w:rPr/>
                  <w:fldChar w:fldCharType="end"/>
                </w:r>
              </w:p>
            </w:txbxContent>
          </v:textbox>
          <w10:wrap type="none"/>
        </v:shape>
      </w:pict>
    </w:r>
    <w:r>
      <w:rPr/>
      <w:pict>
        <v:shape style="position:absolute;margin-left:484.230011pt;margin-top:810.229736pt;width:83.65pt;height:17.350pt;mso-position-horizontal-relative:page;mso-position-vertical-relative:page;z-index:-2950092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50041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4.900024pt;margin-top:808.687988pt;width:25.35pt;height:18.650pt;mso-position-horizontal-relative:page;mso-position-vertical-relative:page;z-index:-29499904"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145</w:t>
                </w:r>
                <w:r>
                  <w:rPr/>
                  <w:fldChar w:fldCharType="end"/>
                </w:r>
              </w:p>
            </w:txbxContent>
          </v:textbox>
          <w10:wrap type="none"/>
        </v:shape>
      </w:pict>
    </w:r>
    <w:r>
      <w:rPr/>
      <w:pict>
        <v:shape style="position:absolute;margin-left:69.823997pt;margin-top:809.749756pt;width:83.65pt;height:17.350pt;mso-position-horizontal-relative:page;mso-position-vertical-relative:page;z-index:-2949939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9580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35pt;height:18.650pt;mso-position-horizontal-relative:page;mso-position-vertical-relative:page;z-index:-2949529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149</w:t>
                </w:r>
                <w:r>
                  <w:rPr/>
                  <w:fldChar w:fldCharType="end"/>
                </w:r>
              </w:p>
            </w:txbxContent>
          </v:textbox>
          <w10:wrap type="none"/>
        </v:shape>
      </w:pict>
    </w:r>
    <w:r>
      <w:rPr/>
      <w:pict>
        <v:shape style="position:absolute;margin-left:69.823997pt;margin-top:809.749756pt;width:83.65pt;height:17.350pt;mso-position-horizontal-relative:page;mso-position-vertical-relative:page;z-index:-2949478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94272"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4.8pt;height:18.650pt;mso-position-horizontal-relative:page;mso-position-vertical-relative:page;z-index:-29493760"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150</w:t>
                </w:r>
                <w:r>
                  <w:rPr/>
                  <w:fldChar w:fldCharType="end"/>
                </w:r>
              </w:p>
            </w:txbxContent>
          </v:textbox>
          <w10:wrap type="none"/>
        </v:shape>
      </w:pict>
    </w:r>
    <w:r>
      <w:rPr/>
      <w:pict>
        <v:shape style="position:absolute;margin-left:484.230011pt;margin-top:810.229736pt;width:83.65pt;height:17.350pt;mso-position-horizontal-relative:page;mso-position-vertical-relative:page;z-index:-2949324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89664"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4.900024pt;margin-top:808.687988pt;width:25.35pt;height:18.650pt;mso-position-horizontal-relative:page;mso-position-vertical-relative:page;z-index:-2948915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153</w:t>
                </w:r>
                <w:r>
                  <w:rPr/>
                  <w:fldChar w:fldCharType="end"/>
                </w:r>
              </w:p>
            </w:txbxContent>
          </v:textbox>
          <w10:wrap type="none"/>
        </v:shape>
      </w:pict>
    </w:r>
    <w:r>
      <w:rPr/>
      <w:pict>
        <v:shape style="position:absolute;margin-left:69.823997pt;margin-top:809.749756pt;width:83.65pt;height:17.350pt;mso-position-horizontal-relative:page;mso-position-vertical-relative:page;z-index:-2948864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69344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57.859985pt;margin-top:808.687988pt;width:12.4pt;height:18.650pt;mso-position-horizontal-relative:page;mso-position-vertical-relative:page;z-index:-29692928" type="#_x0000_t202" filled="false" stroked="false">
          <v:textbox inset="0,0,0,0">
            <w:txbxContent>
              <w:p>
                <w:pPr>
                  <w:spacing w:before="61"/>
                  <w:ind w:left="60" w:right="0" w:firstLine="0"/>
                  <w:jc w:val="left"/>
                  <w:rPr>
                    <w:i/>
                    <w:sz w:val="24"/>
                  </w:rPr>
                </w:pPr>
                <w:r>
                  <w:rPr/>
                  <w:fldChar w:fldCharType="begin"/>
                </w:r>
                <w:r>
                  <w:rPr>
                    <w:i/>
                    <w:w w:val="106"/>
                    <w:sz w:val="24"/>
                  </w:rPr>
                  <w:instrText> PAGE </w:instrText>
                </w:r>
                <w:r>
                  <w:rPr/>
                  <w:fldChar w:fldCharType="separate"/>
                </w:r>
                <w:r>
                  <w:rPr/>
                  <w:t>9</w:t>
                </w:r>
                <w:r>
                  <w:rPr/>
                  <w:fldChar w:fldCharType="end"/>
                </w:r>
              </w:p>
            </w:txbxContent>
          </v:textbox>
          <w10:wrap type="none"/>
        </v:shape>
      </w:pict>
    </w:r>
    <w:r>
      <w:rPr/>
      <w:pict>
        <v:shape style="position:absolute;margin-left:69.823997pt;margin-top:809.749756pt;width:238.25pt;height:17.350pt;mso-position-horizontal-relative:page;mso-position-vertical-relative:page;z-index:-2969241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15"/>
                    <w:sz w:val="22"/>
                  </w:rPr>
                  <w:t>2</w:t>
                </w:r>
                <w:r>
                  <w:rPr>
                    <w:i/>
                    <w:w w:val="208"/>
                    <w:sz w:val="22"/>
                  </w:rPr>
                  <w:t>.</w:t>
                </w:r>
                <w:r>
                  <w:rPr>
                    <w:i/>
                    <w:spacing w:val="12"/>
                    <w:sz w:val="22"/>
                  </w:rPr>
                  <w:t> </w:t>
                </w:r>
                <w:r>
                  <w:rPr>
                    <w:i/>
                    <w:w w:val="120"/>
                    <w:sz w:val="22"/>
                  </w:rPr>
                  <w:t>Ñ</w:t>
                </w:r>
                <w:r>
                  <w:rPr>
                    <w:i/>
                    <w:w w:val="55"/>
                    <w:sz w:val="22"/>
                  </w:rPr>
                  <w:t>aë</w:t>
                </w:r>
                <w:r>
                  <w:rPr>
                    <w:i/>
                    <w:w w:val="88"/>
                    <w:sz w:val="22"/>
                  </w:rPr>
                  <w:t>c</w:t>
                </w:r>
                <w:r>
                  <w:rPr>
                    <w:i/>
                    <w:spacing w:val="12"/>
                    <w:sz w:val="22"/>
                  </w:rPr>
                  <w:t> </w:t>
                </w:r>
                <w:r>
                  <w:rPr>
                    <w:i/>
                    <w:spacing w:val="-3"/>
                    <w:w w:val="129"/>
                    <w:sz w:val="22"/>
                  </w:rPr>
                  <w:t>t</w:t>
                </w:r>
                <w:r>
                  <w:rPr>
                    <w:i/>
                    <w:spacing w:val="2"/>
                    <w:w w:val="105"/>
                    <w:sz w:val="22"/>
                  </w:rPr>
                  <w:t>í</w:t>
                </w:r>
                <w:r>
                  <w:rPr>
                    <w:i/>
                    <w:spacing w:val="-3"/>
                    <w:w w:val="97"/>
                    <w:sz w:val="22"/>
                  </w:rPr>
                  <w:t>n</w:t>
                </w:r>
                <w:r>
                  <w:rPr>
                    <w:i/>
                    <w:w w:val="130"/>
                    <w:sz w:val="22"/>
                  </w:rPr>
                  <w:t>h,</w:t>
                </w:r>
                <w:r>
                  <w:rPr>
                    <w:i/>
                    <w:spacing w:val="12"/>
                    <w:sz w:val="22"/>
                  </w:rPr>
                  <w:t> </w:t>
                </w:r>
                <w:r>
                  <w:rPr>
                    <w:i/>
                    <w:w w:val="94"/>
                    <w:sz w:val="22"/>
                  </w:rPr>
                  <w:t>ca</w:t>
                </w:r>
                <w:r>
                  <w:rPr>
                    <w:i/>
                    <w:w w:val="51"/>
                    <w:sz w:val="22"/>
                  </w:rPr>
                  <w:t>áu</w:t>
                </w:r>
                <w:r>
                  <w:rPr>
                    <w:i/>
                    <w:spacing w:val="12"/>
                    <w:sz w:val="22"/>
                  </w:rPr>
                  <w:t> </w:t>
                </w:r>
                <w:r>
                  <w:rPr>
                    <w:i/>
                    <w:spacing w:val="-3"/>
                    <w:w w:val="129"/>
                    <w:sz w:val="22"/>
                  </w:rPr>
                  <w:t>t</w:t>
                </w:r>
                <w:r>
                  <w:rPr>
                    <w:i/>
                    <w:w w:val="97"/>
                    <w:sz w:val="22"/>
                  </w:rPr>
                  <w:t>ru</w:t>
                </w:r>
                <w:r>
                  <w:rPr>
                    <w:i/>
                    <w:w w:val="43"/>
                    <w:sz w:val="22"/>
                  </w:rPr>
                  <w:t>ùc</w:t>
                </w:r>
                <w:r>
                  <w:rPr>
                    <w:i/>
                    <w:w w:val="208"/>
                    <w:sz w:val="22"/>
                  </w:rPr>
                  <w:t>,</w:t>
                </w:r>
                <w:r>
                  <w:rPr>
                    <w:i/>
                    <w:spacing w:val="12"/>
                    <w:sz w:val="22"/>
                  </w:rPr>
                  <w:t> </w:t>
                </w:r>
                <w:r>
                  <w:rPr>
                    <w:i/>
                    <w:w w:val="93"/>
                    <w:sz w:val="22"/>
                  </w:rPr>
                  <w:t>chö</w:t>
                </w:r>
                <w:r>
                  <w:rPr>
                    <w:i/>
                    <w:w w:val="43"/>
                    <w:sz w:val="22"/>
                  </w:rPr>
                  <w:t>ùc</w:t>
                </w:r>
                <w:r>
                  <w:rPr>
                    <w:i/>
                    <w:spacing w:val="12"/>
                    <w:sz w:val="22"/>
                  </w:rPr>
                  <w:t> </w:t>
                </w:r>
                <w:r>
                  <w:rPr>
                    <w:i/>
                    <w:spacing w:val="-3"/>
                    <w:w w:val="97"/>
                    <w:sz w:val="22"/>
                  </w:rPr>
                  <w:t>n</w:t>
                </w:r>
                <w:r>
                  <w:rPr>
                    <w:i/>
                    <w:w w:val="55"/>
                    <w:sz w:val="22"/>
                  </w:rPr>
                  <w:t>aê</w:t>
                </w:r>
                <w:r>
                  <w:rPr>
                    <w:i/>
                    <w:spacing w:val="-3"/>
                    <w:w w:val="97"/>
                    <w:sz w:val="22"/>
                  </w:rPr>
                  <w:t>n</w:t>
                </w:r>
                <w:r>
                  <w:rPr>
                    <w:i/>
                    <w:w w:val="93"/>
                    <w:sz w:val="22"/>
                  </w:rPr>
                  <w:t>g</w:t>
                </w:r>
                <w:r>
                  <w:rPr>
                    <w:i/>
                    <w:spacing w:val="10"/>
                    <w:sz w:val="22"/>
                  </w:rPr>
                  <w:t> </w:t>
                </w:r>
                <w:r>
                  <w:rPr>
                    <w:i/>
                    <w:w w:val="94"/>
                    <w:sz w:val="22"/>
                  </w:rPr>
                  <w:t>ca</w:t>
                </w:r>
                <w:r>
                  <w:rPr>
                    <w:i/>
                    <w:w w:val="43"/>
                    <w:sz w:val="22"/>
                  </w:rPr>
                  <w:t>ùc</w:t>
                </w:r>
                <w:r>
                  <w:rPr>
                    <w:i/>
                    <w:spacing w:val="12"/>
                    <w:sz w:val="22"/>
                  </w:rPr>
                  <w:t> </w:t>
                </w:r>
                <w:r>
                  <w:rPr>
                    <w:i/>
                    <w:w w:val="91"/>
                    <w:sz w:val="22"/>
                  </w:rPr>
                  <w:t>po</w:t>
                </w:r>
                <w:r>
                  <w:rPr>
                    <w:i/>
                    <w:w w:val="109"/>
                    <w:sz w:val="22"/>
                  </w:rPr>
                  <w:t>r</w:t>
                </w:r>
                <w:r>
                  <w:rPr>
                    <w:i/>
                    <w:spacing w:val="2"/>
                    <w:w w:val="109"/>
                    <w:sz w:val="22"/>
                  </w:rPr>
                  <w:t>t</w:t>
                </w:r>
                <w:r>
                  <w:rPr>
                    <w:i/>
                    <w:w w:val="208"/>
                    <w:sz w:val="22"/>
                  </w:rPr>
                  <w:t>.</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88128"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5.3pt;height:18.650pt;mso-position-horizontal-relative:page;mso-position-vertical-relative:page;z-index:-2948761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154</w:t>
                </w:r>
                <w:r>
                  <w:rPr/>
                  <w:fldChar w:fldCharType="end"/>
                </w:r>
              </w:p>
            </w:txbxContent>
          </v:textbox>
          <w10:wrap type="none"/>
        </v:shape>
      </w:pict>
    </w:r>
    <w:r>
      <w:rPr/>
      <w:pict>
        <v:shape style="position:absolute;margin-left:484.230011pt;margin-top:810.229736pt;width:83.65pt;height:17.350pt;mso-position-horizontal-relative:page;mso-position-vertical-relative:page;z-index:-294871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8</w:t>
                </w:r>
                <w:r>
                  <w:rPr>
                    <w:i/>
                    <w:w w:val="208"/>
                    <w:sz w:val="22"/>
                  </w:rPr>
                  <w:t>.</w:t>
                </w:r>
                <w:r>
                  <w:rPr>
                    <w:i/>
                    <w:spacing w:val="12"/>
                    <w:sz w:val="22"/>
                  </w:rPr>
                  <w:t> </w:t>
                </w:r>
                <w:r>
                  <w:rPr>
                    <w:i/>
                    <w:spacing w:val="3"/>
                    <w:w w:val="128"/>
                    <w:sz w:val="22"/>
                  </w:rPr>
                  <w:t>N</w:t>
                </w:r>
                <w:r>
                  <w:rPr>
                    <w:i/>
                    <w:spacing w:val="-2"/>
                    <w:w w:val="93"/>
                    <w:sz w:val="22"/>
                  </w:rPr>
                  <w:t>g</w:t>
                </w:r>
                <w:r>
                  <w:rPr>
                    <w:i/>
                    <w:w w:val="55"/>
                    <w:sz w:val="22"/>
                  </w:rPr>
                  <w:t>aé</w:t>
                </w:r>
                <w:r>
                  <w:rPr>
                    <w:i/>
                    <w:spacing w:val="-3"/>
                    <w:w w:val="129"/>
                    <w:sz w:val="22"/>
                  </w:rPr>
                  <w:t>t</w:t>
                </w:r>
                <w:r>
                  <w:rPr>
                    <w:i/>
                    <w:w w:val="208"/>
                    <w:sz w:val="22"/>
                  </w:rPr>
                  <w:t>.</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84032"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4.7pt;height:18.650pt;mso-position-horizontal-relative:page;mso-position-vertical-relative:page;z-index:-29483520"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164</w:t>
                </w:r>
                <w:r>
                  <w:rPr/>
                  <w:fldChar w:fldCharType="end"/>
                </w:r>
              </w:p>
            </w:txbxContent>
          </v:textbox>
          <w10:wrap type="none"/>
        </v:shape>
      </w:pict>
    </w:r>
    <w:r>
      <w:rPr/>
      <w:pict>
        <v:shape style="position:absolute;margin-left:418.450012pt;margin-top:810.229736pt;width:149.3pt;height:17.350pt;mso-position-horizontal-relative:page;mso-position-vertical-relative:page;z-index:-2948300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82496"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7pt;height:18.650pt;mso-position-horizontal-relative:page;mso-position-vertical-relative:page;z-index:-2948198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163</w:t>
                </w:r>
                <w:r>
                  <w:rPr/>
                  <w:fldChar w:fldCharType="end"/>
                </w:r>
              </w:p>
            </w:txbxContent>
          </v:textbox>
          <w10:wrap type="none"/>
        </v:shape>
      </w:pict>
    </w:r>
    <w:r>
      <w:rPr/>
      <w:pict>
        <v:shape style="position:absolute;margin-left:69.823997pt;margin-top:809.749756pt;width:149.35pt;height:17.350pt;mso-position-horizontal-relative:page;mso-position-vertical-relative:page;z-index:-2948147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8096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7pt;height:18.650pt;mso-position-horizontal-relative:page;mso-position-vertical-relative:page;z-index:-29480448"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165</w:t>
                </w:r>
                <w:r>
                  <w:rPr/>
                  <w:fldChar w:fldCharType="end"/>
                </w:r>
              </w:p>
            </w:txbxContent>
          </v:textbox>
          <w10:wrap type="none"/>
        </v:shape>
      </w:pict>
    </w:r>
    <w:r>
      <w:rPr/>
      <w:pict>
        <v:shape style="position:absolute;margin-left:69.823997pt;margin-top:809.749756pt;width:149.35pt;height:17.350pt;mso-position-horizontal-relative:page;mso-position-vertical-relative:page;z-index:-2947993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79424"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3.4pt;height:18.650pt;mso-position-horizontal-relative:page;mso-position-vertical-relative:page;z-index:-29478912"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166</w:t>
                </w:r>
                <w:r>
                  <w:rPr/>
                  <w:fldChar w:fldCharType="end"/>
                </w:r>
              </w:p>
            </w:txbxContent>
          </v:textbox>
          <w10:wrap type="none"/>
        </v:shape>
      </w:pict>
    </w:r>
    <w:r>
      <w:rPr/>
      <w:pict>
        <v:shape style="position:absolute;margin-left:418.450012pt;margin-top:810.229736pt;width:149.3pt;height:17.350pt;mso-position-horizontal-relative:page;mso-position-vertical-relative:page;z-index:-29478400"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75328"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6.820007pt;margin-top:808.687988pt;width:23.4pt;height:18.650pt;mso-position-horizontal-relative:page;mso-position-vertical-relative:page;z-index:-29474816" type="#_x0000_t202" filled="false" stroked="false">
          <v:textbox inset="0,0,0,0">
            <w:txbxContent>
              <w:p>
                <w:pPr>
                  <w:spacing w:before="61"/>
                  <w:ind w:left="60" w:right="0" w:firstLine="0"/>
                  <w:jc w:val="left"/>
                  <w:rPr>
                    <w:i/>
                    <w:sz w:val="24"/>
                  </w:rPr>
                </w:pPr>
                <w:r>
                  <w:rPr/>
                  <w:fldChar w:fldCharType="begin"/>
                </w:r>
                <w:r>
                  <w:rPr>
                    <w:i/>
                    <w:w w:val="90"/>
                    <w:sz w:val="24"/>
                  </w:rPr>
                  <w:instrText> PAGE </w:instrText>
                </w:r>
                <w:r>
                  <w:rPr/>
                  <w:fldChar w:fldCharType="separate"/>
                </w:r>
                <w:r>
                  <w:rPr/>
                  <w:t>167</w:t>
                </w:r>
                <w:r>
                  <w:rPr/>
                  <w:fldChar w:fldCharType="end"/>
                </w:r>
              </w:p>
            </w:txbxContent>
          </v:textbox>
          <w10:wrap type="none"/>
        </v:shape>
      </w:pict>
    </w:r>
    <w:r>
      <w:rPr/>
      <w:pict>
        <v:shape style="position:absolute;margin-left:69.823997pt;margin-top:809.749756pt;width:149.35pt;height:17.350pt;mso-position-horizontal-relative:page;mso-position-vertical-relative:page;z-index:-29474304"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73792"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4.2pt;height:18.650pt;mso-position-horizontal-relative:page;mso-position-vertical-relative:page;z-index:-29473280"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170</w:t>
                </w:r>
                <w:r>
                  <w:rPr/>
                  <w:fldChar w:fldCharType="end"/>
                </w:r>
              </w:p>
            </w:txbxContent>
          </v:textbox>
          <w10:wrap type="none"/>
        </v:shape>
      </w:pict>
    </w:r>
    <w:r>
      <w:rPr/>
      <w:pict>
        <v:shape style="position:absolute;margin-left:418.450012pt;margin-top:810.229736pt;width:149.3pt;height:17.350pt;mso-position-horizontal-relative:page;mso-position-vertical-relative:page;z-index:-29472768"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4.584pt;margin-top:808.320007pt;width:508.8pt;height:19.7pt;mso-position-horizontal-relative:page;mso-position-vertical-relative:page;z-index:-29467136" coordorigin="1292,16166" coordsize="10176,394" path="m1311,16166l1292,16166,1292,16560,1311,16560,1311,16166xm11447,16541l1311,16541,1311,16560,11447,16560,11447,16541xm11447,16166l1311,16166,1311,16186,11447,16186,11447,16166xm11467,16166l11448,16166,11448,16560,11467,16560,11467,16166xe" filled="true" fillcolor="#000000" stroked="false">
          <v:path arrowok="t"/>
          <v:fill type="solid"/>
          <w10:wrap type="none"/>
        </v:shape>
      </w:pict>
    </w:r>
    <w:r>
      <w:rPr/>
      <w:pict>
        <v:shape style="position:absolute;margin-left:67.823997pt;margin-top:809.167969pt;width:24.3pt;height:18.650pt;mso-position-horizontal-relative:page;mso-position-vertical-relative:page;z-index:-29466624"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172</w:t>
                </w:r>
                <w:r>
                  <w:rPr/>
                  <w:fldChar w:fldCharType="end"/>
                </w:r>
              </w:p>
            </w:txbxContent>
          </v:textbox>
          <w10:wrap type="none"/>
        </v:shape>
      </w:pict>
    </w:r>
    <w:r>
      <w:rPr/>
      <w:pict>
        <v:shape style="position:absolute;margin-left:418.450012pt;margin-top:810.229736pt;width:149.3pt;height:17.350pt;mso-position-horizontal-relative:page;mso-position-vertical-relative:page;z-index:-29466112"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808.320984pt;width:507.8pt;height:19.7pt;mso-position-horizontal-relative:page;mso-position-vertical-relative:page;z-index:-29465600" coordorigin="1301,16166" coordsize="10156,394" path="m11447,16550l1311,16550,1301,16550,1301,16560,1311,16560,11447,16560,11447,16550xm11447,16166l1311,16166,1301,16166,1301,16550,1311,16550,1311,16176,11447,16176,11447,16166xm11457,16550l11448,16550,11448,16560,11457,16560,11457,16550xm11457,16166l11448,16166,11448,16550,11457,16550,11457,16166xe" filled="true" fillcolor="#000000" stroked="false">
          <v:path arrowok="t"/>
          <v:fill type="solid"/>
          <w10:wrap type="none"/>
        </v:shape>
      </w:pict>
    </w:r>
    <w:r>
      <w:rPr/>
      <w:pict>
        <v:shape style="position:absolute;margin-left:545.859985pt;margin-top:808.687988pt;width:24.7pt;height:18.650pt;mso-position-horizontal-relative:page;mso-position-vertical-relative:page;z-index:-29465088" type="#_x0000_t202" filled="false" stroked="false">
          <v:textbox inset="0,0,0,0">
            <w:txbxContent>
              <w:p>
                <w:pPr>
                  <w:spacing w:before="61"/>
                  <w:ind w:left="60" w:right="0" w:firstLine="0"/>
                  <w:jc w:val="left"/>
                  <w:rPr>
                    <w:i/>
                    <w:sz w:val="24"/>
                  </w:rPr>
                </w:pPr>
                <w:r>
                  <w:rPr/>
                  <w:fldChar w:fldCharType="begin"/>
                </w:r>
                <w:r>
                  <w:rPr>
                    <w:i/>
                    <w:sz w:val="24"/>
                  </w:rPr>
                  <w:instrText> PAGE </w:instrText>
                </w:r>
                <w:r>
                  <w:rPr/>
                  <w:fldChar w:fldCharType="separate"/>
                </w:r>
                <w:r>
                  <w:rPr/>
                  <w:t>173</w:t>
                </w:r>
                <w:r>
                  <w:rPr/>
                  <w:fldChar w:fldCharType="end"/>
                </w:r>
              </w:p>
            </w:txbxContent>
          </v:textbox>
          <w10:wrap type="none"/>
        </v:shape>
      </w:pict>
    </w:r>
    <w:r>
      <w:rPr/>
      <w:pict>
        <v:shape style="position:absolute;margin-left:69.823997pt;margin-top:809.749756pt;width:149.35pt;height:17.350pt;mso-position-horizontal-relative:page;mso-position-vertical-relative:page;z-index:-29464576" type="#_x0000_t202" filled="false" stroked="false">
          <v:textbox inset="0,0,0,0">
            <w:txbxContent>
              <w:p>
                <w:pPr>
                  <w:spacing w:before="59"/>
                  <w:ind w:left="20" w:right="0" w:firstLine="0"/>
                  <w:jc w:val="left"/>
                  <w:rPr>
                    <w:i/>
                    <w:sz w:val="22"/>
                  </w:rPr>
                </w:pPr>
                <w:r>
                  <w:rPr>
                    <w:i/>
                    <w:spacing w:val="-2"/>
                    <w:w w:val="109"/>
                    <w:sz w:val="22"/>
                  </w:rPr>
                  <w:t>C</w:t>
                </w:r>
                <w:r>
                  <w:rPr>
                    <w:i/>
                    <w:w w:val="91"/>
                    <w:sz w:val="22"/>
                  </w:rPr>
                  <w:t>höô</w:t>
                </w:r>
                <w:r>
                  <w:rPr>
                    <w:i/>
                    <w:spacing w:val="-3"/>
                    <w:w w:val="97"/>
                    <w:sz w:val="22"/>
                  </w:rPr>
                  <w:t>n</w:t>
                </w:r>
                <w:r>
                  <w:rPr>
                    <w:i/>
                    <w:w w:val="93"/>
                    <w:sz w:val="22"/>
                  </w:rPr>
                  <w:t>g</w:t>
                </w:r>
                <w:r>
                  <w:rPr>
                    <w:i/>
                    <w:spacing w:val="10"/>
                    <w:sz w:val="22"/>
                  </w:rPr>
                  <w:t> </w:t>
                </w:r>
                <w:r>
                  <w:rPr>
                    <w:i/>
                    <w:spacing w:val="-2"/>
                    <w:w w:val="106"/>
                    <w:sz w:val="22"/>
                  </w:rPr>
                  <w:t>9</w:t>
                </w:r>
                <w:r>
                  <w:rPr>
                    <w:i/>
                    <w:w w:val="208"/>
                    <w:sz w:val="22"/>
                  </w:rPr>
                  <w:t>.</w:t>
                </w:r>
                <w:r>
                  <w:rPr>
                    <w:i/>
                    <w:spacing w:val="12"/>
                    <w:sz w:val="22"/>
                  </w:rPr>
                  <w:t> </w:t>
                </w:r>
                <w:r>
                  <w:rPr>
                    <w:i/>
                    <w:w w:val="124"/>
                    <w:sz w:val="22"/>
                  </w:rPr>
                  <w:t>T</w:t>
                </w:r>
                <w:r>
                  <w:rPr>
                    <w:i/>
                    <w:w w:val="97"/>
                    <w:sz w:val="22"/>
                  </w:rPr>
                  <w:t>ru</w:t>
                </w:r>
                <w:r>
                  <w:rPr>
                    <w:i/>
                    <w:w w:val="96"/>
                    <w:sz w:val="22"/>
                  </w:rPr>
                  <w:t>y</w:t>
                </w:r>
                <w:r>
                  <w:rPr>
                    <w:i/>
                    <w:spacing w:val="-2"/>
                    <w:w w:val="96"/>
                    <w:sz w:val="22"/>
                  </w:rPr>
                  <w:t>e</w:t>
                </w:r>
                <w:r>
                  <w:rPr>
                    <w:i/>
                    <w:w w:val="50"/>
                    <w:sz w:val="22"/>
                  </w:rPr>
                  <w:t>àn</w:t>
                </w:r>
                <w:r>
                  <w:rPr>
                    <w:i/>
                    <w:spacing w:val="15"/>
                    <w:sz w:val="22"/>
                  </w:rPr>
                  <w:t> </w:t>
                </w:r>
                <w:r>
                  <w:rPr>
                    <w:i/>
                    <w:spacing w:val="-2"/>
                    <w:w w:val="110"/>
                    <w:sz w:val="22"/>
                  </w:rPr>
                  <w:t>d</w:t>
                </w:r>
                <w:r>
                  <w:rPr>
                    <w:i/>
                    <w:w w:val="51"/>
                    <w:sz w:val="22"/>
                  </w:rPr>
                  <w:t>öõ</w:t>
                </w:r>
                <w:r>
                  <w:rPr>
                    <w:i/>
                    <w:spacing w:val="12"/>
                    <w:sz w:val="22"/>
                  </w:rPr>
                  <w:t> </w:t>
                </w:r>
                <w:r>
                  <w:rPr>
                    <w:i/>
                    <w:w w:val="115"/>
                    <w:sz w:val="22"/>
                  </w:rPr>
                  <w:t>l</w:t>
                </w:r>
                <w:r>
                  <w:rPr>
                    <w:i/>
                    <w:spacing w:val="-2"/>
                    <w:w w:val="115"/>
                    <w:sz w:val="22"/>
                  </w:rPr>
                  <w:t>i</w:t>
                </w:r>
                <w:r>
                  <w:rPr>
                    <w:i/>
                    <w:spacing w:val="-3"/>
                    <w:w w:val="85"/>
                    <w:sz w:val="22"/>
                  </w:rPr>
                  <w:t>e</w:t>
                </w:r>
                <w:r>
                  <w:rPr>
                    <w:i/>
                    <w:w w:val="51"/>
                    <w:sz w:val="22"/>
                  </w:rPr>
                  <w:t>äu</w:t>
                </w:r>
                <w:r>
                  <w:rPr>
                    <w:i/>
                    <w:spacing w:val="12"/>
                    <w:sz w:val="22"/>
                  </w:rPr>
                  <w:t> </w:t>
                </w:r>
                <w:r>
                  <w:rPr>
                    <w:i/>
                    <w:w w:val="99"/>
                    <w:sz w:val="22"/>
                  </w:rPr>
                  <w:t>ua</w:t>
                </w:r>
                <w:r>
                  <w:rPr>
                    <w:i/>
                    <w:w w:val="109"/>
                    <w:sz w:val="22"/>
                  </w:rPr>
                  <w:t>r</w:t>
                </w:r>
                <w:r>
                  <w:rPr>
                    <w:i/>
                    <w:spacing w:val="-2"/>
                    <w:w w:val="109"/>
                    <w:sz w:val="22"/>
                  </w:rPr>
                  <w:t>t</w:t>
                </w:r>
                <w:r>
                  <w:rPr>
                    <w:i/>
                    <w:w w:val="208"/>
                    <w:sz w:val="22"/>
                  </w:rPr>
                  <w:t>.</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70982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1pt;height:17.350pt;mso-position-horizontal-relative:page;mso-position-vertical-relative:page;z-index:-2970931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91"/>
                    <w:sz w:val="22"/>
                  </w:rPr>
                  <w:t>h</w:t>
                </w:r>
                <w:r>
                  <w:rPr>
                    <w:i/>
                    <w:w w:val="51"/>
                    <w:sz w:val="22"/>
                  </w:rPr>
                  <w:t>uù</w:t>
                </w:r>
              </w:p>
            </w:txbxContent>
          </v:textbox>
          <w10:wrap type="none"/>
        </v:shape>
      </w:pict>
    </w:r>
    <w:r>
      <w:rPr/>
      <w:pict>
        <v:shape style="position:absolute;margin-left:459.029999pt;margin-top:15.691503pt;width:109.25pt;height:16pt;mso-position-horizontal-relative:page;mso-position-vertical-relative:page;z-index:-2970880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68576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8524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46918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6867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46816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6764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6406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46355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6304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46252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6201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38pt;width:524.6pt;height:18.25pt;mso-position-horizontal-relative:page;mso-position-vertical-relative:page;z-index:-29458432" coordorigin="1301,283" coordsize="10492,365" path="m11783,638l1311,638,1311,293,1301,293,1301,648,1311,648,11783,648,11783,638xm11783,283l1311,283,1301,283,1301,293,1311,293,11783,293,11783,283xm11793,293l11784,293,11784,648,11793,648,11793,293xm11793,283l11784,283,11784,293,11793,293,11793,283xe" filled="true" fillcolor="#000000" stroked="false">
          <v:path arrowok="t"/>
          <v:fill type="solid"/>
          <w10:wrap type="none"/>
        </v:shape>
      </w:pict>
    </w:r>
    <w:r>
      <w:rPr/>
      <w:pict>
        <v:shape style="position:absolute;margin-left:497.190002pt;margin-top:14.629736pt;width:85pt;height:17.350pt;mso-position-horizontal-relative:page;mso-position-vertical-relative:page;z-index:-2945792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496pt;width:109.25pt;height:16pt;mso-position-horizontal-relative:page;mso-position-vertical-relative:page;z-index:-2945740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36pt;width:85pt;height:17.350pt;mso-position-horizontal-relative:page;mso-position-vertical-relative:page;z-index:-2945689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72.929993pt;margin-top:15.691496pt;width:109.25pt;height:16pt;mso-position-horizontal-relative:page;mso-position-vertical-relative:page;z-index:-2945638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97.190002pt;margin-top:14.629736pt;width:85pt;height:17.350pt;mso-position-horizontal-relative:page;mso-position-vertical-relative:page;z-index:-2945280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496pt;width:109.25pt;height:16pt;mso-position-horizontal-relative:page;mso-position-vertical-relative:page;z-index:-2945228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38pt;width:524.6pt;height:18.25pt;mso-position-horizontal-relative:page;mso-position-vertical-relative:page;z-index:-29451776" coordorigin="1301,283" coordsize="10492,365" path="m11783,638l1311,638,1311,293,1301,293,1301,648,1311,648,11783,648,11783,638xm11783,283l1311,283,1301,283,1301,293,1311,293,11783,293,11783,283xm11793,293l11784,293,11784,648,11793,648,11793,293xm11793,283l11784,283,11784,293,11793,293,11793,283xe" filled="true" fillcolor="#000000" stroked="false">
          <v:path arrowok="t"/>
          <v:fill type="solid"/>
          <w10:wrap type="none"/>
        </v:shape>
      </w:pict>
    </w:r>
    <w:r>
      <w:rPr/>
      <w:pict>
        <v:shape style="position:absolute;margin-left:69.823997pt;margin-top:14.629736pt;width:85pt;height:17.350pt;mso-position-horizontal-relative:page;mso-position-vertical-relative:page;z-index:-2945126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72.929993pt;margin-top:15.691496pt;width:109.25pt;height:16pt;mso-position-horizontal-relative:page;mso-position-vertical-relative:page;z-index:-2945075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847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05pt;height:17.350pt;mso-position-horizontal-relative:page;mso-position-vertical-relative:page;z-index:-2968422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8371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8012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7961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7910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770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7654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7603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7552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7500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7449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6784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6732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6681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6630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6579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6528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66067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6016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70828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70777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70726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5964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5913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5862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5811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5760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5708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5657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5606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5555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5196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5145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5094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4736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4684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4633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4582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4531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4480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4121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4070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4019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1pt;height:17.350pt;mso-position-horizontal-relative:page;mso-position-vertical-relative:page;z-index:-297036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91"/>
                    <w:sz w:val="22"/>
                  </w:rPr>
                  <w:t>h</w:t>
                </w:r>
                <w:r>
                  <w:rPr>
                    <w:i/>
                    <w:w w:val="51"/>
                    <w:sz w:val="22"/>
                  </w:rPr>
                  <w:t>uù</w:t>
                </w:r>
              </w:p>
            </w:txbxContent>
          </v:textbox>
          <w10:wrap type="none"/>
        </v:shape>
      </w:pict>
    </w:r>
    <w:r>
      <w:rPr/>
      <w:pict>
        <v:shape style="position:absolute;margin-left:459.029999pt;margin-top:15.691503pt;width:109.25pt;height:16pt;mso-position-horizontal-relative:page;mso-position-vertical-relative:page;z-index:-297031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3968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3916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3865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335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3302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3251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3200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314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309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2739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268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263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258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2534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2483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2124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2073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2022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1664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1612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1561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7026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70214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70163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1510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1459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1408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61356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1305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60947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0896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6058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053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0486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0435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0384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60025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9974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9923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9872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951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9462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9411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9804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1pt;height:17.350pt;mso-position-horizontal-relative:page;mso-position-vertical-relative:page;z-index:-2969753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91"/>
                    <w:sz w:val="22"/>
                  </w:rPr>
                  <w:t>h</w:t>
                </w:r>
                <w:r>
                  <w:rPr>
                    <w:i/>
                    <w:w w:val="51"/>
                    <w:sz w:val="22"/>
                  </w:rPr>
                  <w:t>uù</w:t>
                </w:r>
              </w:p>
            </w:txbxContent>
          </v:textbox>
          <w10:wrap type="none"/>
        </v:shape>
      </w:pict>
    </w:r>
    <w:r>
      <w:rPr/>
      <w:pict>
        <v:shape style="position:absolute;margin-left:459.029999pt;margin-top:15.691503pt;width:109.25pt;height:16pt;mso-position-horizontal-relative:page;mso-position-vertical-relative:page;z-index:-2969702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9360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930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925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8899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8848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8796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8745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8694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58336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8284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823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8182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8131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7772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7721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7670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7619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756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751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7158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7107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674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669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9651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69600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9548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6646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6595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6544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6339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628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623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618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6134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6083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5724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5673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5622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5571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5520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5161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5110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5059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5008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4956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4905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4547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4496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4444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4393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4342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53984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3932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3881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3830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3779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3420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3369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3318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3267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3pt;height:16pt;mso-position-horizontal-relative:page;mso-position-vertical-relative:page;z-index:-2953216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2908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2857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2806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2755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2704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2652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51987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1936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9190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69139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69088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1884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1833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1782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1424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1372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1321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1270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51219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1168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51116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1065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1014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0963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0912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055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267.420013pt;margin-top:14.629743pt;width:39.15pt;height:17.350pt;mso-position-horizontal-relative:page;mso-position-vertical-relative:page;z-index:-29505024" type="#_x0000_t202" filled="false" stroked="false">
          <v:textbox inset="0,0,0,0">
            <w:txbxContent>
              <w:p>
                <w:pPr>
                  <w:spacing w:before="59"/>
                  <w:ind w:left="20" w:right="0" w:firstLine="0"/>
                  <w:jc w:val="left"/>
                  <w:rPr>
                    <w:i/>
                    <w:sz w:val="22"/>
                  </w:rPr>
                </w:pPr>
                <w:r>
                  <w:rPr>
                    <w:i/>
                    <w:w w:val="120"/>
                    <w:sz w:val="22"/>
                  </w:rPr>
                  <w:t>V</w:t>
                </w:r>
                <w:r>
                  <w:rPr>
                    <w:i/>
                    <w:w w:val="105"/>
                    <w:sz w:val="22"/>
                  </w:rPr>
                  <w:t>i</w:t>
                </w:r>
                <w:r>
                  <w:rPr>
                    <w:i/>
                    <w:spacing w:val="10"/>
                    <w:sz w:val="22"/>
                  </w:rPr>
                  <w:t> </w:t>
                </w:r>
                <w:r>
                  <w:rPr>
                    <w:i/>
                    <w:w w:val="92"/>
                    <w:sz w:val="22"/>
                  </w:rPr>
                  <w:t>xö</w:t>
                </w:r>
                <w:r>
                  <w:rPr>
                    <w:i/>
                    <w:w w:val="4"/>
                    <w:sz w:val="22"/>
                  </w:rPr>
                  <w:t>û</w:t>
                </w:r>
                <w:r>
                  <w:rPr>
                    <w:i/>
                    <w:spacing w:val="12"/>
                    <w:sz w:val="22"/>
                  </w:rPr>
                  <w:t> </w:t>
                </w:r>
                <w:r>
                  <w:rPr>
                    <w:i/>
                    <w:w w:val="114"/>
                    <w:sz w:val="22"/>
                  </w:rPr>
                  <w:t>ly</w:t>
                </w:r>
                <w:r>
                  <w:rPr>
                    <w:i/>
                    <w:w w:val="4"/>
                    <w:sz w:val="22"/>
                  </w:rPr>
                  <w:t>ù</w:t>
                </w:r>
              </w:p>
            </w:txbxContent>
          </v:textbox>
          <w10:wrap type="none"/>
        </v:shape>
      </w:pict>
    </w:r>
    <w:r>
      <w:rPr/>
      <w:pict>
        <v:shape style="position:absolute;margin-left:483.029999pt;margin-top:14.629743pt;width:85pt;height:17.350pt;mso-position-horizontal-relative:page;mso-position-vertical-relative:page;z-index:-2950451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50400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50348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50297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50246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4988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983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978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267.420013pt;margin-top:14.629743pt;width:39.15pt;height:17.350pt;mso-position-horizontal-relative:page;mso-position-vertical-relative:page;z-index:-29497344" type="#_x0000_t202" filled="false" stroked="false">
          <v:textbox inset="0,0,0,0">
            <w:txbxContent>
              <w:p>
                <w:pPr>
                  <w:spacing w:before="59"/>
                  <w:ind w:left="20" w:right="0" w:firstLine="0"/>
                  <w:jc w:val="left"/>
                  <w:rPr>
                    <w:i/>
                    <w:sz w:val="22"/>
                  </w:rPr>
                </w:pPr>
                <w:r>
                  <w:rPr>
                    <w:i/>
                    <w:w w:val="120"/>
                    <w:sz w:val="22"/>
                  </w:rPr>
                  <w:t>V</w:t>
                </w:r>
                <w:r>
                  <w:rPr>
                    <w:i/>
                    <w:w w:val="105"/>
                    <w:sz w:val="22"/>
                  </w:rPr>
                  <w:t>i</w:t>
                </w:r>
                <w:r>
                  <w:rPr>
                    <w:i/>
                    <w:spacing w:val="10"/>
                    <w:sz w:val="22"/>
                  </w:rPr>
                  <w:t> </w:t>
                </w:r>
                <w:r>
                  <w:rPr>
                    <w:i/>
                    <w:w w:val="92"/>
                    <w:sz w:val="22"/>
                  </w:rPr>
                  <w:t>xö</w:t>
                </w:r>
                <w:r>
                  <w:rPr>
                    <w:i/>
                    <w:w w:val="4"/>
                    <w:sz w:val="22"/>
                  </w:rPr>
                  <w:t>û</w:t>
                </w:r>
                <w:r>
                  <w:rPr>
                    <w:i/>
                    <w:spacing w:val="12"/>
                    <w:sz w:val="22"/>
                  </w:rPr>
                  <w:t> </w:t>
                </w:r>
                <w:r>
                  <w:rPr>
                    <w:i/>
                    <w:w w:val="114"/>
                    <w:sz w:val="22"/>
                  </w:rPr>
                  <w:t>ly</w:t>
                </w:r>
                <w:r>
                  <w:rPr>
                    <w:i/>
                    <w:w w:val="4"/>
                    <w:sz w:val="22"/>
                  </w:rPr>
                  <w:t>ù</w:t>
                </w:r>
              </w:p>
            </w:txbxContent>
          </v:textbox>
          <w10:wrap type="none"/>
        </v:shape>
      </w:pict>
    </w:r>
    <w:r>
      <w:rPr/>
      <w:pict>
        <v:shape style="position:absolute;margin-left:483.029999pt;margin-top:14.629743pt;width:85pt;height:17.350pt;mso-position-horizontal-relative:page;mso-position-vertical-relative:page;z-index:-2949683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9632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690368"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05pt;height:17.350pt;mso-position-horizontal-relative:page;mso-position-vertical-relative:page;z-index:-2968985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68934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9273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49222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9171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67.420013pt;margin-top:14.629743pt;width:39.15pt;height:17.350pt;mso-position-horizontal-relative:page;mso-position-vertical-relative:page;z-index:-29491200" type="#_x0000_t202" filled="false" stroked="false">
          <v:textbox inset="0,0,0,0">
            <w:txbxContent>
              <w:p>
                <w:pPr>
                  <w:spacing w:before="59"/>
                  <w:ind w:left="20" w:right="0" w:firstLine="0"/>
                  <w:jc w:val="left"/>
                  <w:rPr>
                    <w:i/>
                    <w:sz w:val="22"/>
                  </w:rPr>
                </w:pPr>
                <w:r>
                  <w:rPr>
                    <w:i/>
                    <w:w w:val="120"/>
                    <w:sz w:val="22"/>
                  </w:rPr>
                  <w:t>V</w:t>
                </w:r>
                <w:r>
                  <w:rPr>
                    <w:i/>
                    <w:w w:val="105"/>
                    <w:sz w:val="22"/>
                  </w:rPr>
                  <w:t>i</w:t>
                </w:r>
                <w:r>
                  <w:rPr>
                    <w:i/>
                    <w:spacing w:val="10"/>
                    <w:sz w:val="22"/>
                  </w:rPr>
                  <w:t> </w:t>
                </w:r>
                <w:r>
                  <w:rPr>
                    <w:i/>
                    <w:w w:val="92"/>
                    <w:sz w:val="22"/>
                  </w:rPr>
                  <w:t>xö</w:t>
                </w:r>
                <w:r>
                  <w:rPr>
                    <w:i/>
                    <w:w w:val="4"/>
                    <w:sz w:val="22"/>
                  </w:rPr>
                  <w:t>û</w:t>
                </w:r>
                <w:r>
                  <w:rPr>
                    <w:i/>
                    <w:spacing w:val="12"/>
                    <w:sz w:val="22"/>
                  </w:rPr>
                  <w:t> </w:t>
                </w:r>
                <w:r>
                  <w:rPr>
                    <w:i/>
                    <w:w w:val="114"/>
                    <w:sz w:val="22"/>
                  </w:rPr>
                  <w:t>ly</w:t>
                </w:r>
                <w:r>
                  <w:rPr>
                    <w:i/>
                    <w:w w:val="4"/>
                    <w:sz w:val="22"/>
                  </w:rPr>
                  <w:t>ù</w:t>
                </w:r>
              </w:p>
            </w:txbxContent>
          </v:textbox>
          <w10:wrap type="none"/>
        </v:shape>
      </w:pict>
    </w:r>
    <w:r>
      <w:rPr/>
      <w:pict>
        <v:shape style="position:absolute;margin-left:483.029999pt;margin-top:14.629743pt;width:85pt;height:17.350pt;mso-position-horizontal-relative:page;mso-position-vertical-relative:page;z-index:-294906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901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86592"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486080"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85568"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823997pt;margin-top:14.629743pt;width:85pt;height:17.350pt;mso-position-horizontal-relative:page;mso-position-vertical-relative:page;z-index:-29485056"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84544"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83.029999pt;margin-top:14.629743pt;width:85pt;height:17.350pt;mso-position-horizontal-relative:page;mso-position-vertical-relative:page;z-index:-2947788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7737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76864"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476352"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75840"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72256"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483.029999pt;margin-top:14.629743pt;width:85pt;height:17.350pt;mso-position-horizontal-relative:page;mso-position-vertical-relative:page;z-index:-29471744"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69.823997pt;margin-top:15.691503pt;width:109.25pt;height:16pt;mso-position-horizontal-relative:page;mso-position-vertical-relative:page;z-index:-29471232"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5.063004pt;margin-top:14.159944pt;width:507.8pt;height:18.25pt;mso-position-horizontal-relative:page;mso-position-vertical-relative:page;z-index:-29470720" coordorigin="1301,283" coordsize="10156,365" path="m11447,283l1311,283,1301,283,1301,648,1311,648,11447,648,11447,638,1311,638,1311,293,11447,293,11447,283xm11457,283l11448,283,11448,648,11457,648,11457,283xe" filled="true" fillcolor="#000000" stroked="false">
          <v:path arrowok="t"/>
          <v:fill type="solid"/>
          <w10:wrap type="none"/>
        </v:shape>
      </w:pict>
    </w:r>
    <w:r>
      <w:rPr/>
      <w:pict>
        <v:shape style="position:absolute;margin-left:69.823997pt;margin-top:14.629743pt;width:85pt;height:17.350pt;mso-position-horizontal-relative:page;mso-position-vertical-relative:page;z-index:-29470208" type="#_x0000_t202" filled="false" stroked="false">
          <v:textbox inset="0,0,0,0">
            <w:txbxContent>
              <w:p>
                <w:pPr>
                  <w:spacing w:before="59"/>
                  <w:ind w:left="20" w:right="0" w:firstLine="0"/>
                  <w:jc w:val="left"/>
                  <w:rPr>
                    <w:i/>
                    <w:sz w:val="22"/>
                  </w:rPr>
                </w:pPr>
                <w:r>
                  <w:rPr>
                    <w:i/>
                    <w:spacing w:val="-2"/>
                    <w:w w:val="128"/>
                    <w:sz w:val="22"/>
                  </w:rPr>
                  <w:t>N</w:t>
                </w:r>
                <w:r>
                  <w:rPr>
                    <w:i/>
                    <w:spacing w:val="-2"/>
                    <w:w w:val="93"/>
                    <w:sz w:val="22"/>
                  </w:rPr>
                  <w:t>g</w:t>
                </w:r>
                <w:r>
                  <w:rPr>
                    <w:i/>
                    <w:w w:val="103"/>
                    <w:sz w:val="22"/>
                  </w:rPr>
                  <w:t>uy</w:t>
                </w:r>
                <w:r>
                  <w:rPr>
                    <w:i/>
                    <w:spacing w:val="-3"/>
                    <w:w w:val="85"/>
                    <w:sz w:val="22"/>
                  </w:rPr>
                  <w:t>e</w:t>
                </w:r>
                <w:r>
                  <w:rPr>
                    <w:i/>
                    <w:w w:val="50"/>
                    <w:sz w:val="22"/>
                  </w:rPr>
                  <w:t>ãn</w:t>
                </w:r>
                <w:r>
                  <w:rPr>
                    <w:i/>
                    <w:spacing w:val="10"/>
                    <w:sz w:val="22"/>
                  </w:rPr>
                  <w:t> </w:t>
                </w:r>
                <w:r>
                  <w:rPr>
                    <w:i/>
                    <w:w w:val="116"/>
                    <w:sz w:val="22"/>
                  </w:rPr>
                  <w:t>Ñ</w:t>
                </w:r>
                <w:r>
                  <w:rPr>
                    <w:i/>
                    <w:spacing w:val="3"/>
                    <w:w w:val="116"/>
                    <w:sz w:val="22"/>
                  </w:rPr>
                  <w:t>ì</w:t>
                </w:r>
                <w:r>
                  <w:rPr>
                    <w:i/>
                    <w:spacing w:val="-3"/>
                    <w:w w:val="97"/>
                    <w:sz w:val="22"/>
                  </w:rPr>
                  <w:t>n</w:t>
                </w:r>
                <w:r>
                  <w:rPr>
                    <w:i/>
                    <w:w w:val="91"/>
                    <w:sz w:val="22"/>
                  </w:rPr>
                  <w:t>h</w:t>
                </w:r>
                <w:r>
                  <w:rPr>
                    <w:i/>
                    <w:spacing w:val="12"/>
                    <w:sz w:val="22"/>
                  </w:rPr>
                  <w:t> </w:t>
                </w:r>
                <w:r>
                  <w:rPr>
                    <w:i/>
                    <w:spacing w:val="-2"/>
                    <w:w w:val="122"/>
                    <w:sz w:val="22"/>
                  </w:rPr>
                  <w:t>P</w:t>
                </w:r>
                <w:r>
                  <w:rPr>
                    <w:i/>
                    <w:w w:val="65"/>
                    <w:sz w:val="22"/>
                  </w:rPr>
                  <w:t>huù</w:t>
                </w:r>
              </w:p>
            </w:txbxContent>
          </v:textbox>
          <w10:wrap type="none"/>
        </v:shape>
      </w:pict>
    </w:r>
    <w:r>
      <w:rPr/>
      <w:pict>
        <v:shape style="position:absolute;margin-left:458.790009pt;margin-top:15.691503pt;width:109.25pt;height:16pt;mso-position-horizontal-relative:page;mso-position-vertical-relative:page;z-index:-29469696" type="#_x0000_t202" filled="false" stroked="false">
          <v:textbox inset="0,0,0,0">
            <w:txbxContent>
              <w:p>
                <w:pPr>
                  <w:spacing w:before="56"/>
                  <w:ind w:left="20" w:right="0" w:firstLine="0"/>
                  <w:jc w:val="left"/>
                  <w:rPr>
                    <w:i/>
                    <w:sz w:val="20"/>
                  </w:rPr>
                </w:pPr>
                <w:r>
                  <w:rPr>
                    <w:i/>
                    <w:spacing w:val="1"/>
                    <w:w w:val="121"/>
                    <w:sz w:val="20"/>
                  </w:rPr>
                  <w:t>Ñ</w:t>
                </w:r>
                <w:r>
                  <w:rPr>
                    <w:i/>
                    <w:w w:val="67"/>
                    <w:sz w:val="20"/>
                  </w:rPr>
                  <w:t>a</w:t>
                </w:r>
                <w:r>
                  <w:rPr>
                    <w:i/>
                    <w:spacing w:val="1"/>
                    <w:w w:val="67"/>
                    <w:sz w:val="20"/>
                  </w:rPr>
                  <w:t>ï</w:t>
                </w:r>
                <w:r>
                  <w:rPr>
                    <w:i/>
                    <w:w w:val="105"/>
                    <w:sz w:val="20"/>
                  </w:rPr>
                  <w:t>i</w:t>
                </w:r>
                <w:r>
                  <w:rPr>
                    <w:i/>
                    <w:spacing w:val="11"/>
                    <w:sz w:val="20"/>
                  </w:rPr>
                  <w:t> </w:t>
                </w:r>
                <w:r>
                  <w:rPr>
                    <w:i/>
                    <w:spacing w:val="-1"/>
                    <w:w w:val="91"/>
                    <w:sz w:val="20"/>
                  </w:rPr>
                  <w:t>h</w:t>
                </w:r>
                <w:r>
                  <w:rPr>
                    <w:i/>
                    <w:spacing w:val="-2"/>
                    <w:w w:val="83"/>
                    <w:sz w:val="20"/>
                  </w:rPr>
                  <w:t>o</w:t>
                </w:r>
                <w:r>
                  <w:rPr>
                    <w:i/>
                    <w:w w:val="7"/>
                    <w:sz w:val="20"/>
                  </w:rPr>
                  <w:t>ï</w:t>
                </w:r>
                <w:r>
                  <w:rPr>
                    <w:i/>
                    <w:w w:val="88"/>
                    <w:sz w:val="20"/>
                  </w:rPr>
                  <w:t>c</w:t>
                </w:r>
                <w:r>
                  <w:rPr>
                    <w:i/>
                    <w:spacing w:val="10"/>
                    <w:sz w:val="20"/>
                  </w:rPr>
                  <w:t> </w:t>
                </w:r>
                <w:r>
                  <w:rPr>
                    <w:i/>
                    <w:spacing w:val="-3"/>
                    <w:w w:val="95"/>
                    <w:sz w:val="20"/>
                  </w:rPr>
                  <w:t>s</w:t>
                </w:r>
                <w:r>
                  <w:rPr>
                    <w:i/>
                    <w:w w:val="100"/>
                    <w:sz w:val="20"/>
                  </w:rPr>
                  <w:t>ö</w:t>
                </w:r>
                <w:r>
                  <w:rPr>
                    <w:i/>
                    <w:spacing w:val="12"/>
                    <w:sz w:val="20"/>
                  </w:rPr>
                  <w:t> </w:t>
                </w:r>
                <w:r>
                  <w:rPr>
                    <w:i/>
                    <w:w w:val="100"/>
                    <w:sz w:val="20"/>
                  </w:rPr>
                  <w:t>p</w:t>
                </w:r>
                <w:r>
                  <w:rPr>
                    <w:i/>
                    <w:spacing w:val="-1"/>
                    <w:w w:val="91"/>
                    <w:sz w:val="20"/>
                  </w:rPr>
                  <w:t>h</w:t>
                </w:r>
                <w:r>
                  <w:rPr>
                    <w:i/>
                    <w:w w:val="67"/>
                    <w:sz w:val="20"/>
                  </w:rPr>
                  <w:t>a</w:t>
                </w:r>
                <w:r>
                  <w:rPr>
                    <w:i/>
                    <w:spacing w:val="1"/>
                    <w:w w:val="67"/>
                    <w:sz w:val="20"/>
                  </w:rPr>
                  <w:t>ï</w:t>
                </w:r>
                <w:r>
                  <w:rPr>
                    <w:i/>
                    <w:w w:val="101"/>
                    <w:sz w:val="20"/>
                  </w:rPr>
                  <w:t>m</w:t>
                </w:r>
                <w:r>
                  <w:rPr>
                    <w:i/>
                    <w:spacing w:val="10"/>
                    <w:sz w:val="20"/>
                  </w:rPr>
                  <w:t> </w:t>
                </w:r>
                <w:r>
                  <w:rPr>
                    <w:i/>
                    <w:spacing w:val="-3"/>
                    <w:w w:val="115"/>
                    <w:sz w:val="20"/>
                  </w:rPr>
                  <w:t>k</w:t>
                </w:r>
                <w:r>
                  <w:rPr>
                    <w:i/>
                    <w:w w:val="52"/>
                    <w:sz w:val="20"/>
                  </w:rPr>
                  <w:t>yõ</w:t>
                </w:r>
                <w:r>
                  <w:rPr>
                    <w:i/>
                    <w:spacing w:val="8"/>
                    <w:sz w:val="20"/>
                  </w:rPr>
                  <w:t> </w:t>
                </w:r>
                <w:r>
                  <w:rPr>
                    <w:i/>
                    <w:w w:val="105"/>
                    <w:sz w:val="20"/>
                  </w:rPr>
                  <w:t>t</w:t>
                </w:r>
                <w:r>
                  <w:rPr>
                    <w:i/>
                    <w:spacing w:val="-1"/>
                    <w:w w:val="105"/>
                    <w:sz w:val="20"/>
                  </w:rPr>
                  <w:t>h</w:t>
                </w:r>
                <w:r>
                  <w:rPr>
                    <w:i/>
                    <w:w w:val="100"/>
                    <w:sz w:val="20"/>
                  </w:rPr>
                  <w:t>ua</w:t>
                </w:r>
                <w:r>
                  <w:rPr>
                    <w:i/>
                    <w:w w:val="4"/>
                    <w:sz w:val="20"/>
                  </w:rPr>
                  <w:t>ä</w:t>
                </w:r>
                <w:r>
                  <w:rPr>
                    <w:i/>
                    <w:w w:val="129"/>
                    <w:sz w:val="20"/>
                  </w:rPr>
                  <w:t>t</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7">
    <w:multiLevelType w:val="hybridMultilevel"/>
    <w:lvl w:ilvl="0">
      <w:start w:val="0"/>
      <w:numFmt w:val="bullet"/>
      <w:lvlText w:val=""/>
      <w:lvlJc w:val="left"/>
      <w:pPr>
        <w:ind w:left="1036" w:hanging="360"/>
      </w:pPr>
      <w:rPr>
        <w:rFonts w:hint="default" w:ascii="Wingdings" w:hAnsi="Wingdings" w:eastAsia="Wingdings" w:cs="Wingdings"/>
        <w:w w:val="99"/>
        <w:sz w:val="16"/>
        <w:szCs w:val="16"/>
        <w:lang w:val="vi" w:eastAsia="en-US" w:bidi="ar-SA"/>
      </w:rPr>
    </w:lvl>
    <w:lvl w:ilvl="1">
      <w:start w:val="0"/>
      <w:numFmt w:val="bullet"/>
      <w:lvlText w:val=""/>
      <w:lvlJc w:val="left"/>
      <w:pPr>
        <w:ind w:left="1809" w:hanging="567"/>
      </w:pPr>
      <w:rPr>
        <w:rFonts w:hint="default"/>
        <w:w w:val="100"/>
        <w:lang w:val="vi" w:eastAsia="en-US" w:bidi="ar-SA"/>
      </w:rPr>
    </w:lvl>
    <w:lvl w:ilvl="2">
      <w:start w:val="0"/>
      <w:numFmt w:val="bullet"/>
      <w:lvlText w:val="o"/>
      <w:lvlJc w:val="left"/>
      <w:pPr>
        <w:ind w:left="1809" w:hanging="567"/>
      </w:pPr>
      <w:rPr>
        <w:rFonts w:hint="default" w:ascii="Courier New" w:hAnsi="Courier New" w:eastAsia="Courier New" w:cs="Courier New"/>
        <w:w w:val="100"/>
        <w:sz w:val="24"/>
        <w:szCs w:val="24"/>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92">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78">
    <w:multiLevelType w:val="hybridMultilevel"/>
    <w:lvl w:ilvl="0">
      <w:start w:val="0"/>
      <w:numFmt w:val="bullet"/>
      <w:lvlText w:val=""/>
      <w:lvlJc w:val="left"/>
      <w:pPr>
        <w:ind w:left="1036" w:hanging="360"/>
      </w:pPr>
      <w:rPr>
        <w:rFonts w:hint="default" w:ascii="Wingdings" w:hAnsi="Wingdings" w:eastAsia="Wingdings" w:cs="Wingdings"/>
        <w:w w:val="99"/>
        <w:sz w:val="16"/>
        <w:szCs w:val="16"/>
        <w:lang w:val="vi" w:eastAsia="en-US" w:bidi="ar-SA"/>
      </w:rPr>
    </w:lvl>
    <w:lvl w:ilvl="1">
      <w:start w:val="0"/>
      <w:numFmt w:val="bullet"/>
      <w:lvlText w:val=""/>
      <w:lvlJc w:val="left"/>
      <w:pPr>
        <w:ind w:left="1809" w:hanging="567"/>
      </w:pPr>
      <w:rPr>
        <w:rFonts w:hint="default" w:ascii="Wingdings" w:hAnsi="Wingdings" w:eastAsia="Wingdings" w:cs="Wingdings"/>
        <w:w w:val="100"/>
        <w:sz w:val="24"/>
        <w:szCs w:val="24"/>
        <w:lang w:val="vi" w:eastAsia="en-US" w:bidi="ar-SA"/>
      </w:rPr>
    </w:lvl>
    <w:lvl w:ilvl="2">
      <w:start w:val="0"/>
      <w:numFmt w:val="bullet"/>
      <w:lvlText w:val="•"/>
      <w:lvlJc w:val="left"/>
      <w:pPr>
        <w:ind w:left="2840" w:hanging="567"/>
      </w:pPr>
      <w:rPr>
        <w:rFonts w:hint="default"/>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112">
    <w:multiLevelType w:val="hybridMultilevel"/>
    <w:lvl w:ilvl="0">
      <w:start w:val="0"/>
      <w:numFmt w:val="bullet"/>
      <w:lvlText w:val=""/>
      <w:lvlJc w:val="left"/>
      <w:pPr>
        <w:ind w:left="783" w:hanging="284"/>
      </w:pPr>
      <w:rPr>
        <w:rFonts w:hint="default" w:ascii="Symbol" w:hAnsi="Symbol" w:eastAsia="Symbol" w:cs="Symbol"/>
        <w:w w:val="100"/>
        <w:sz w:val="24"/>
        <w:szCs w:val="24"/>
        <w:lang w:val="vi" w:eastAsia="en-US" w:bidi="ar-SA"/>
      </w:rPr>
    </w:lvl>
    <w:lvl w:ilvl="1">
      <w:start w:val="0"/>
      <w:numFmt w:val="bullet"/>
      <w:lvlText w:val="•"/>
      <w:lvlJc w:val="left"/>
      <w:pPr>
        <w:ind w:left="952" w:hanging="284"/>
      </w:pPr>
      <w:rPr>
        <w:rFonts w:hint="default"/>
        <w:lang w:val="vi" w:eastAsia="en-US" w:bidi="ar-SA"/>
      </w:rPr>
    </w:lvl>
    <w:lvl w:ilvl="2">
      <w:start w:val="0"/>
      <w:numFmt w:val="bullet"/>
      <w:lvlText w:val="•"/>
      <w:lvlJc w:val="left"/>
      <w:pPr>
        <w:ind w:left="1125" w:hanging="284"/>
      </w:pPr>
      <w:rPr>
        <w:rFonts w:hint="default"/>
        <w:lang w:val="vi" w:eastAsia="en-US" w:bidi="ar-SA"/>
      </w:rPr>
    </w:lvl>
    <w:lvl w:ilvl="3">
      <w:start w:val="0"/>
      <w:numFmt w:val="bullet"/>
      <w:lvlText w:val="•"/>
      <w:lvlJc w:val="left"/>
      <w:pPr>
        <w:ind w:left="1298" w:hanging="284"/>
      </w:pPr>
      <w:rPr>
        <w:rFonts w:hint="default"/>
        <w:lang w:val="vi" w:eastAsia="en-US" w:bidi="ar-SA"/>
      </w:rPr>
    </w:lvl>
    <w:lvl w:ilvl="4">
      <w:start w:val="0"/>
      <w:numFmt w:val="bullet"/>
      <w:lvlText w:val="•"/>
      <w:lvlJc w:val="left"/>
      <w:pPr>
        <w:ind w:left="1471" w:hanging="284"/>
      </w:pPr>
      <w:rPr>
        <w:rFonts w:hint="default"/>
        <w:lang w:val="vi" w:eastAsia="en-US" w:bidi="ar-SA"/>
      </w:rPr>
    </w:lvl>
    <w:lvl w:ilvl="5">
      <w:start w:val="0"/>
      <w:numFmt w:val="bullet"/>
      <w:lvlText w:val="•"/>
      <w:lvlJc w:val="left"/>
      <w:pPr>
        <w:ind w:left="1644" w:hanging="284"/>
      </w:pPr>
      <w:rPr>
        <w:rFonts w:hint="default"/>
        <w:lang w:val="vi" w:eastAsia="en-US" w:bidi="ar-SA"/>
      </w:rPr>
    </w:lvl>
    <w:lvl w:ilvl="6">
      <w:start w:val="0"/>
      <w:numFmt w:val="bullet"/>
      <w:lvlText w:val="•"/>
      <w:lvlJc w:val="left"/>
      <w:pPr>
        <w:ind w:left="1817" w:hanging="284"/>
      </w:pPr>
      <w:rPr>
        <w:rFonts w:hint="default"/>
        <w:lang w:val="vi" w:eastAsia="en-US" w:bidi="ar-SA"/>
      </w:rPr>
    </w:lvl>
    <w:lvl w:ilvl="7">
      <w:start w:val="0"/>
      <w:numFmt w:val="bullet"/>
      <w:lvlText w:val="•"/>
      <w:lvlJc w:val="left"/>
      <w:pPr>
        <w:ind w:left="1990" w:hanging="284"/>
      </w:pPr>
      <w:rPr>
        <w:rFonts w:hint="default"/>
        <w:lang w:val="vi" w:eastAsia="en-US" w:bidi="ar-SA"/>
      </w:rPr>
    </w:lvl>
    <w:lvl w:ilvl="8">
      <w:start w:val="0"/>
      <w:numFmt w:val="bullet"/>
      <w:lvlText w:val="•"/>
      <w:lvlJc w:val="left"/>
      <w:pPr>
        <w:ind w:left="2163" w:hanging="284"/>
      </w:pPr>
      <w:rPr>
        <w:rFonts w:hint="default"/>
        <w:lang w:val="vi" w:eastAsia="en-US" w:bidi="ar-SA"/>
      </w:rPr>
    </w:lvl>
  </w:abstractNum>
  <w:abstractNum w:abstractNumId="111">
    <w:multiLevelType w:val="hybridMultilevel"/>
    <w:lvl w:ilvl="0">
      <w:start w:val="1"/>
      <w:numFmt w:val="upperRoman"/>
      <w:lvlText w:val="%1."/>
      <w:lvlJc w:val="left"/>
      <w:pPr>
        <w:ind w:left="643"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066" w:hanging="596"/>
        <w:jc w:val="left"/>
      </w:pPr>
      <w:rPr>
        <w:rFonts w:hint="default" w:ascii="Times New Roman" w:hAnsi="Times New Roman" w:eastAsia="Times New Roman" w:cs="Times New Roman"/>
        <w:b/>
        <w:bCs/>
        <w:spacing w:val="-3"/>
        <w:w w:val="99"/>
        <w:sz w:val="24"/>
        <w:szCs w:val="24"/>
        <w:shd w:fill="FFFF99" w:color="auto" w:val="clear"/>
        <w:lang w:val="vi" w:eastAsia="en-US" w:bidi="ar-SA"/>
      </w:rPr>
    </w:lvl>
    <w:lvl w:ilvl="2">
      <w:start w:val="0"/>
      <w:numFmt w:val="bullet"/>
      <w:lvlText w:val=""/>
      <w:lvlJc w:val="left"/>
      <w:pPr>
        <w:ind w:left="1537" w:hanging="360"/>
      </w:pPr>
      <w:rPr>
        <w:rFonts w:hint="default" w:ascii="Symbol" w:hAnsi="Symbol" w:eastAsia="Symbol" w:cs="Symbol"/>
        <w:w w:val="100"/>
        <w:sz w:val="24"/>
        <w:szCs w:val="24"/>
        <w:lang w:val="vi" w:eastAsia="en-US" w:bidi="ar-SA"/>
      </w:rPr>
    </w:lvl>
    <w:lvl w:ilvl="3">
      <w:start w:val="0"/>
      <w:numFmt w:val="bullet"/>
      <w:lvlText w:val="•"/>
      <w:lvlJc w:val="left"/>
      <w:pPr>
        <w:ind w:left="2700" w:hanging="360"/>
      </w:pPr>
      <w:rPr>
        <w:rFonts w:hint="default"/>
        <w:lang w:val="vi" w:eastAsia="en-US" w:bidi="ar-SA"/>
      </w:rPr>
    </w:lvl>
    <w:lvl w:ilvl="4">
      <w:start w:val="0"/>
      <w:numFmt w:val="bullet"/>
      <w:lvlText w:val="•"/>
      <w:lvlJc w:val="left"/>
      <w:pPr>
        <w:ind w:left="3860" w:hanging="360"/>
      </w:pPr>
      <w:rPr>
        <w:rFonts w:hint="default"/>
        <w:lang w:val="vi" w:eastAsia="en-US" w:bidi="ar-SA"/>
      </w:rPr>
    </w:lvl>
    <w:lvl w:ilvl="5">
      <w:start w:val="0"/>
      <w:numFmt w:val="bullet"/>
      <w:lvlText w:val="•"/>
      <w:lvlJc w:val="left"/>
      <w:pPr>
        <w:ind w:left="5020" w:hanging="360"/>
      </w:pPr>
      <w:rPr>
        <w:rFonts w:hint="default"/>
        <w:lang w:val="vi" w:eastAsia="en-US" w:bidi="ar-SA"/>
      </w:rPr>
    </w:lvl>
    <w:lvl w:ilvl="6">
      <w:start w:val="0"/>
      <w:numFmt w:val="bullet"/>
      <w:lvlText w:val="•"/>
      <w:lvlJc w:val="left"/>
      <w:pPr>
        <w:ind w:left="6180" w:hanging="360"/>
      </w:pPr>
      <w:rPr>
        <w:rFonts w:hint="default"/>
        <w:lang w:val="vi" w:eastAsia="en-US" w:bidi="ar-SA"/>
      </w:rPr>
    </w:lvl>
    <w:lvl w:ilvl="7">
      <w:start w:val="0"/>
      <w:numFmt w:val="bullet"/>
      <w:lvlText w:val="•"/>
      <w:lvlJc w:val="left"/>
      <w:pPr>
        <w:ind w:left="7340" w:hanging="360"/>
      </w:pPr>
      <w:rPr>
        <w:rFonts w:hint="default"/>
        <w:lang w:val="vi" w:eastAsia="en-US" w:bidi="ar-SA"/>
      </w:rPr>
    </w:lvl>
    <w:lvl w:ilvl="8">
      <w:start w:val="0"/>
      <w:numFmt w:val="bullet"/>
      <w:lvlText w:val="•"/>
      <w:lvlJc w:val="left"/>
      <w:pPr>
        <w:ind w:left="8500" w:hanging="360"/>
      </w:pPr>
      <w:rPr>
        <w:rFonts w:hint="default"/>
        <w:lang w:val="vi" w:eastAsia="en-US" w:bidi="ar-SA"/>
      </w:rPr>
    </w:lvl>
  </w:abstractNum>
  <w:abstractNum w:abstractNumId="110">
    <w:multiLevelType w:val="hybridMultilevel"/>
    <w:lvl w:ilvl="0">
      <w:start w:val="0"/>
      <w:numFmt w:val="bullet"/>
      <w:lvlText w:val=""/>
      <w:lvlJc w:val="left"/>
      <w:pPr>
        <w:ind w:left="576" w:hanging="360"/>
      </w:pPr>
      <w:rPr>
        <w:rFonts w:hint="default" w:ascii="Wingdings" w:hAnsi="Wingdings" w:eastAsia="Wingdings" w:cs="Wingdings"/>
        <w:w w:val="99"/>
        <w:sz w:val="16"/>
        <w:szCs w:val="16"/>
        <w:lang w:val="vi" w:eastAsia="en-US" w:bidi="ar-SA"/>
      </w:rPr>
    </w:lvl>
    <w:lvl w:ilvl="1">
      <w:start w:val="0"/>
      <w:numFmt w:val="bullet"/>
      <w:lvlText w:val=""/>
      <w:lvlJc w:val="left"/>
      <w:pPr>
        <w:ind w:left="937" w:hanging="361"/>
      </w:pPr>
      <w:rPr>
        <w:rFonts w:hint="default"/>
        <w:w w:val="100"/>
        <w:lang w:val="vi" w:eastAsia="en-US" w:bidi="ar-SA"/>
      </w:rPr>
    </w:lvl>
    <w:lvl w:ilvl="2">
      <w:start w:val="0"/>
      <w:numFmt w:val="bullet"/>
      <w:lvlText w:val="•"/>
      <w:lvlJc w:val="left"/>
      <w:pPr>
        <w:ind w:left="2037" w:hanging="361"/>
      </w:pPr>
      <w:rPr>
        <w:rFonts w:hint="default"/>
        <w:lang w:val="vi" w:eastAsia="en-US" w:bidi="ar-SA"/>
      </w:rPr>
    </w:lvl>
    <w:lvl w:ilvl="3">
      <w:start w:val="0"/>
      <w:numFmt w:val="bullet"/>
      <w:lvlText w:val="•"/>
      <w:lvlJc w:val="left"/>
      <w:pPr>
        <w:ind w:left="3135" w:hanging="361"/>
      </w:pPr>
      <w:rPr>
        <w:rFonts w:hint="default"/>
        <w:lang w:val="vi" w:eastAsia="en-US" w:bidi="ar-SA"/>
      </w:rPr>
    </w:lvl>
    <w:lvl w:ilvl="4">
      <w:start w:val="0"/>
      <w:numFmt w:val="bullet"/>
      <w:lvlText w:val="•"/>
      <w:lvlJc w:val="left"/>
      <w:pPr>
        <w:ind w:left="4233" w:hanging="361"/>
      </w:pPr>
      <w:rPr>
        <w:rFonts w:hint="default"/>
        <w:lang w:val="vi" w:eastAsia="en-US" w:bidi="ar-SA"/>
      </w:rPr>
    </w:lvl>
    <w:lvl w:ilvl="5">
      <w:start w:val="0"/>
      <w:numFmt w:val="bullet"/>
      <w:lvlText w:val="•"/>
      <w:lvlJc w:val="left"/>
      <w:pPr>
        <w:ind w:left="5331" w:hanging="361"/>
      </w:pPr>
      <w:rPr>
        <w:rFonts w:hint="default"/>
        <w:lang w:val="vi" w:eastAsia="en-US" w:bidi="ar-SA"/>
      </w:rPr>
    </w:lvl>
    <w:lvl w:ilvl="6">
      <w:start w:val="0"/>
      <w:numFmt w:val="bullet"/>
      <w:lvlText w:val="•"/>
      <w:lvlJc w:val="left"/>
      <w:pPr>
        <w:ind w:left="6428" w:hanging="361"/>
      </w:pPr>
      <w:rPr>
        <w:rFonts w:hint="default"/>
        <w:lang w:val="vi" w:eastAsia="en-US" w:bidi="ar-SA"/>
      </w:rPr>
    </w:lvl>
    <w:lvl w:ilvl="7">
      <w:start w:val="0"/>
      <w:numFmt w:val="bullet"/>
      <w:lvlText w:val="•"/>
      <w:lvlJc w:val="left"/>
      <w:pPr>
        <w:ind w:left="7526" w:hanging="361"/>
      </w:pPr>
      <w:rPr>
        <w:rFonts w:hint="default"/>
        <w:lang w:val="vi" w:eastAsia="en-US" w:bidi="ar-SA"/>
      </w:rPr>
    </w:lvl>
    <w:lvl w:ilvl="8">
      <w:start w:val="0"/>
      <w:numFmt w:val="bullet"/>
      <w:lvlText w:val="•"/>
      <w:lvlJc w:val="left"/>
      <w:pPr>
        <w:ind w:left="8624" w:hanging="361"/>
      </w:pPr>
      <w:rPr>
        <w:rFonts w:hint="default"/>
        <w:lang w:val="vi" w:eastAsia="en-US" w:bidi="ar-SA"/>
      </w:rPr>
    </w:lvl>
  </w:abstractNum>
  <w:abstractNum w:abstractNumId="109">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2"/>
        <w:w w:val="100"/>
        <w:sz w:val="24"/>
        <w:szCs w:val="24"/>
        <w:shd w:fill="FFFF99" w:color="auto" w:val="clear"/>
        <w:lang w:val="vi" w:eastAsia="en-US" w:bidi="ar-SA"/>
      </w:rPr>
    </w:lvl>
    <w:lvl w:ilvl="1">
      <w:start w:val="1"/>
      <w:numFmt w:val="lowerLetter"/>
      <w:lvlText w:val="(%2)"/>
      <w:lvlJc w:val="left"/>
      <w:pPr>
        <w:ind w:left="1589" w:hanging="341"/>
        <w:jc w:val="left"/>
      </w:pPr>
      <w:rPr>
        <w:rFonts w:hint="default" w:ascii="Times New Roman" w:hAnsi="Times New Roman" w:eastAsia="Times New Roman" w:cs="Times New Roman"/>
        <w:spacing w:val="-1"/>
        <w:w w:val="99"/>
        <w:sz w:val="24"/>
        <w:szCs w:val="24"/>
        <w:lang w:val="vi" w:eastAsia="en-US" w:bidi="ar-SA"/>
      </w:rPr>
    </w:lvl>
    <w:lvl w:ilvl="2">
      <w:start w:val="0"/>
      <w:numFmt w:val="bullet"/>
      <w:lvlText w:val="•"/>
      <w:lvlJc w:val="left"/>
      <w:pPr>
        <w:ind w:left="2645" w:hanging="341"/>
      </w:pPr>
      <w:rPr>
        <w:rFonts w:hint="default"/>
        <w:lang w:val="vi" w:eastAsia="en-US" w:bidi="ar-SA"/>
      </w:rPr>
    </w:lvl>
    <w:lvl w:ilvl="3">
      <w:start w:val="0"/>
      <w:numFmt w:val="bullet"/>
      <w:lvlText w:val="•"/>
      <w:lvlJc w:val="left"/>
      <w:pPr>
        <w:ind w:left="3710" w:hanging="341"/>
      </w:pPr>
      <w:rPr>
        <w:rFonts w:hint="default"/>
        <w:lang w:val="vi" w:eastAsia="en-US" w:bidi="ar-SA"/>
      </w:rPr>
    </w:lvl>
    <w:lvl w:ilvl="4">
      <w:start w:val="0"/>
      <w:numFmt w:val="bullet"/>
      <w:lvlText w:val="•"/>
      <w:lvlJc w:val="left"/>
      <w:pPr>
        <w:ind w:left="4776" w:hanging="341"/>
      </w:pPr>
      <w:rPr>
        <w:rFonts w:hint="default"/>
        <w:lang w:val="vi" w:eastAsia="en-US" w:bidi="ar-SA"/>
      </w:rPr>
    </w:lvl>
    <w:lvl w:ilvl="5">
      <w:start w:val="0"/>
      <w:numFmt w:val="bullet"/>
      <w:lvlText w:val="•"/>
      <w:lvlJc w:val="left"/>
      <w:pPr>
        <w:ind w:left="5841" w:hanging="341"/>
      </w:pPr>
      <w:rPr>
        <w:rFonts w:hint="default"/>
        <w:lang w:val="vi" w:eastAsia="en-US" w:bidi="ar-SA"/>
      </w:rPr>
    </w:lvl>
    <w:lvl w:ilvl="6">
      <w:start w:val="0"/>
      <w:numFmt w:val="bullet"/>
      <w:lvlText w:val="•"/>
      <w:lvlJc w:val="left"/>
      <w:pPr>
        <w:ind w:left="6907" w:hanging="341"/>
      </w:pPr>
      <w:rPr>
        <w:rFonts w:hint="default"/>
        <w:lang w:val="vi" w:eastAsia="en-US" w:bidi="ar-SA"/>
      </w:rPr>
    </w:lvl>
    <w:lvl w:ilvl="7">
      <w:start w:val="0"/>
      <w:numFmt w:val="bullet"/>
      <w:lvlText w:val="•"/>
      <w:lvlJc w:val="left"/>
      <w:pPr>
        <w:ind w:left="7972" w:hanging="341"/>
      </w:pPr>
      <w:rPr>
        <w:rFonts w:hint="default"/>
        <w:lang w:val="vi" w:eastAsia="en-US" w:bidi="ar-SA"/>
      </w:rPr>
    </w:lvl>
    <w:lvl w:ilvl="8">
      <w:start w:val="0"/>
      <w:numFmt w:val="bullet"/>
      <w:lvlText w:val="•"/>
      <w:lvlJc w:val="left"/>
      <w:pPr>
        <w:ind w:left="9037" w:hanging="341"/>
      </w:pPr>
      <w:rPr>
        <w:rFonts w:hint="default"/>
        <w:lang w:val="vi" w:eastAsia="en-US" w:bidi="ar-SA"/>
      </w:rPr>
    </w:lvl>
  </w:abstractNum>
  <w:abstractNum w:abstractNumId="108">
    <w:multiLevelType w:val="hybridMultilevel"/>
    <w:lvl w:ilvl="0">
      <w:start w:val="1"/>
      <w:numFmt w:val="decimal"/>
      <w:lvlText w:val="%1."/>
      <w:lvlJc w:val="left"/>
      <w:pPr>
        <w:ind w:left="1397" w:hanging="467"/>
        <w:jc w:val="left"/>
      </w:pPr>
      <w:rPr>
        <w:rFonts w:hint="default" w:ascii="Times New Roman" w:hAnsi="Times New Roman" w:eastAsia="Times New Roman" w:cs="Times New Roman"/>
        <w:b/>
        <w:bCs/>
        <w:spacing w:val="-6"/>
        <w:w w:val="99"/>
        <w:sz w:val="24"/>
        <w:szCs w:val="24"/>
        <w:shd w:fill="FFFF99" w:color="auto" w:val="clear"/>
        <w:lang w:val="vi" w:eastAsia="en-US" w:bidi="ar-SA"/>
      </w:rPr>
    </w:lvl>
    <w:lvl w:ilvl="1">
      <w:start w:val="0"/>
      <w:numFmt w:val="bullet"/>
      <w:lvlText w:val="•"/>
      <w:lvlJc w:val="left"/>
      <w:pPr>
        <w:ind w:left="2376" w:hanging="467"/>
      </w:pPr>
      <w:rPr>
        <w:rFonts w:hint="default"/>
        <w:lang w:val="vi" w:eastAsia="en-US" w:bidi="ar-SA"/>
      </w:rPr>
    </w:lvl>
    <w:lvl w:ilvl="2">
      <w:start w:val="0"/>
      <w:numFmt w:val="bullet"/>
      <w:lvlText w:val="•"/>
      <w:lvlJc w:val="left"/>
      <w:pPr>
        <w:ind w:left="3353" w:hanging="467"/>
      </w:pPr>
      <w:rPr>
        <w:rFonts w:hint="default"/>
        <w:lang w:val="vi" w:eastAsia="en-US" w:bidi="ar-SA"/>
      </w:rPr>
    </w:lvl>
    <w:lvl w:ilvl="3">
      <w:start w:val="0"/>
      <w:numFmt w:val="bullet"/>
      <w:lvlText w:val="•"/>
      <w:lvlJc w:val="left"/>
      <w:pPr>
        <w:ind w:left="4330" w:hanging="467"/>
      </w:pPr>
      <w:rPr>
        <w:rFonts w:hint="default"/>
        <w:lang w:val="vi" w:eastAsia="en-US" w:bidi="ar-SA"/>
      </w:rPr>
    </w:lvl>
    <w:lvl w:ilvl="4">
      <w:start w:val="0"/>
      <w:numFmt w:val="bullet"/>
      <w:lvlText w:val="•"/>
      <w:lvlJc w:val="left"/>
      <w:pPr>
        <w:ind w:left="5307" w:hanging="467"/>
      </w:pPr>
      <w:rPr>
        <w:rFonts w:hint="default"/>
        <w:lang w:val="vi" w:eastAsia="en-US" w:bidi="ar-SA"/>
      </w:rPr>
    </w:lvl>
    <w:lvl w:ilvl="5">
      <w:start w:val="0"/>
      <w:numFmt w:val="bullet"/>
      <w:lvlText w:val="•"/>
      <w:lvlJc w:val="left"/>
      <w:pPr>
        <w:ind w:left="6284" w:hanging="467"/>
      </w:pPr>
      <w:rPr>
        <w:rFonts w:hint="default"/>
        <w:lang w:val="vi" w:eastAsia="en-US" w:bidi="ar-SA"/>
      </w:rPr>
    </w:lvl>
    <w:lvl w:ilvl="6">
      <w:start w:val="0"/>
      <w:numFmt w:val="bullet"/>
      <w:lvlText w:val="•"/>
      <w:lvlJc w:val="left"/>
      <w:pPr>
        <w:ind w:left="7261" w:hanging="467"/>
      </w:pPr>
      <w:rPr>
        <w:rFonts w:hint="default"/>
        <w:lang w:val="vi" w:eastAsia="en-US" w:bidi="ar-SA"/>
      </w:rPr>
    </w:lvl>
    <w:lvl w:ilvl="7">
      <w:start w:val="0"/>
      <w:numFmt w:val="bullet"/>
      <w:lvlText w:val="•"/>
      <w:lvlJc w:val="left"/>
      <w:pPr>
        <w:ind w:left="8238" w:hanging="467"/>
      </w:pPr>
      <w:rPr>
        <w:rFonts w:hint="default"/>
        <w:lang w:val="vi" w:eastAsia="en-US" w:bidi="ar-SA"/>
      </w:rPr>
    </w:lvl>
    <w:lvl w:ilvl="8">
      <w:start w:val="0"/>
      <w:numFmt w:val="bullet"/>
      <w:lvlText w:val="•"/>
      <w:lvlJc w:val="left"/>
      <w:pPr>
        <w:ind w:left="9215" w:hanging="467"/>
      </w:pPr>
      <w:rPr>
        <w:rFonts w:hint="default"/>
        <w:lang w:val="vi" w:eastAsia="en-US" w:bidi="ar-SA"/>
      </w:rPr>
    </w:lvl>
  </w:abstractNum>
  <w:abstractNum w:abstractNumId="107">
    <w:multiLevelType w:val="hybridMultilevel"/>
    <w:lvl w:ilvl="0">
      <w:start w:val="1"/>
      <w:numFmt w:val="lowerLetter"/>
      <w:lvlText w:val="%1."/>
      <w:lvlJc w:val="left"/>
      <w:pPr>
        <w:ind w:left="1809" w:hanging="567"/>
        <w:jc w:val="left"/>
      </w:pPr>
      <w:rPr>
        <w:rFonts w:hint="default" w:ascii="Times New Roman" w:hAnsi="Times New Roman" w:eastAsia="Times New Roman" w:cs="Times New Roman"/>
        <w:b/>
        <w:bCs/>
        <w:i/>
        <w:spacing w:val="-3"/>
        <w:w w:val="99"/>
        <w:sz w:val="24"/>
        <w:szCs w:val="24"/>
        <w:lang w:val="vi" w:eastAsia="en-US" w:bidi="ar-SA"/>
      </w:rPr>
    </w:lvl>
    <w:lvl w:ilvl="1">
      <w:start w:val="0"/>
      <w:numFmt w:val="bullet"/>
      <w:lvlText w:val=""/>
      <w:lvlJc w:val="left"/>
      <w:pPr>
        <w:ind w:left="1963" w:hanging="360"/>
      </w:pPr>
      <w:rPr>
        <w:rFonts w:hint="default" w:ascii="Symbol" w:hAnsi="Symbol" w:eastAsia="Symbol" w:cs="Symbol"/>
        <w:w w:val="100"/>
        <w:sz w:val="24"/>
        <w:szCs w:val="24"/>
        <w:lang w:val="vi" w:eastAsia="en-US" w:bidi="ar-SA"/>
      </w:rPr>
    </w:lvl>
    <w:lvl w:ilvl="2">
      <w:start w:val="0"/>
      <w:numFmt w:val="bullet"/>
      <w:lvlText w:val="•"/>
      <w:lvlJc w:val="left"/>
      <w:pPr>
        <w:ind w:left="2983" w:hanging="360"/>
      </w:pPr>
      <w:rPr>
        <w:rFonts w:hint="default"/>
        <w:lang w:val="vi" w:eastAsia="en-US" w:bidi="ar-SA"/>
      </w:rPr>
    </w:lvl>
    <w:lvl w:ilvl="3">
      <w:start w:val="0"/>
      <w:numFmt w:val="bullet"/>
      <w:lvlText w:val="•"/>
      <w:lvlJc w:val="left"/>
      <w:pPr>
        <w:ind w:left="4006" w:hanging="360"/>
      </w:pPr>
      <w:rPr>
        <w:rFonts w:hint="default"/>
        <w:lang w:val="vi" w:eastAsia="en-US" w:bidi="ar-SA"/>
      </w:rPr>
    </w:lvl>
    <w:lvl w:ilvl="4">
      <w:start w:val="0"/>
      <w:numFmt w:val="bullet"/>
      <w:lvlText w:val="•"/>
      <w:lvlJc w:val="left"/>
      <w:pPr>
        <w:ind w:left="5029" w:hanging="360"/>
      </w:pPr>
      <w:rPr>
        <w:rFonts w:hint="default"/>
        <w:lang w:val="vi" w:eastAsia="en-US" w:bidi="ar-SA"/>
      </w:rPr>
    </w:lvl>
    <w:lvl w:ilvl="5">
      <w:start w:val="0"/>
      <w:numFmt w:val="bullet"/>
      <w:lvlText w:val="•"/>
      <w:lvlJc w:val="left"/>
      <w:pPr>
        <w:ind w:left="6052" w:hanging="360"/>
      </w:pPr>
      <w:rPr>
        <w:rFonts w:hint="default"/>
        <w:lang w:val="vi" w:eastAsia="en-US" w:bidi="ar-SA"/>
      </w:rPr>
    </w:lvl>
    <w:lvl w:ilvl="6">
      <w:start w:val="0"/>
      <w:numFmt w:val="bullet"/>
      <w:lvlText w:val="•"/>
      <w:lvlJc w:val="left"/>
      <w:pPr>
        <w:ind w:left="7076" w:hanging="360"/>
      </w:pPr>
      <w:rPr>
        <w:rFonts w:hint="default"/>
        <w:lang w:val="vi" w:eastAsia="en-US" w:bidi="ar-SA"/>
      </w:rPr>
    </w:lvl>
    <w:lvl w:ilvl="7">
      <w:start w:val="0"/>
      <w:numFmt w:val="bullet"/>
      <w:lvlText w:val="•"/>
      <w:lvlJc w:val="left"/>
      <w:pPr>
        <w:ind w:left="8099" w:hanging="360"/>
      </w:pPr>
      <w:rPr>
        <w:rFonts w:hint="default"/>
        <w:lang w:val="vi" w:eastAsia="en-US" w:bidi="ar-SA"/>
      </w:rPr>
    </w:lvl>
    <w:lvl w:ilvl="8">
      <w:start w:val="0"/>
      <w:numFmt w:val="bullet"/>
      <w:lvlText w:val="•"/>
      <w:lvlJc w:val="left"/>
      <w:pPr>
        <w:ind w:left="9122" w:hanging="360"/>
      </w:pPr>
      <w:rPr>
        <w:rFonts w:hint="default"/>
        <w:lang w:val="vi" w:eastAsia="en-US" w:bidi="ar-SA"/>
      </w:rPr>
    </w:lvl>
  </w:abstractNum>
  <w:abstractNum w:abstractNumId="106">
    <w:multiLevelType w:val="hybridMultilevel"/>
    <w:lvl w:ilvl="0">
      <w:start w:val="1"/>
      <w:numFmt w:val="decimal"/>
      <w:lvlText w:val="%1."/>
      <w:lvlJc w:val="left"/>
      <w:pPr>
        <w:ind w:left="1757" w:hanging="543"/>
        <w:jc w:val="right"/>
      </w:pPr>
      <w:rPr>
        <w:rFonts w:hint="default" w:ascii="Times New Roman" w:hAnsi="Times New Roman" w:eastAsia="Times New Roman" w:cs="Times New Roman"/>
        <w:b/>
        <w:bCs/>
        <w:spacing w:val="-3"/>
        <w:w w:val="100"/>
        <w:sz w:val="24"/>
        <w:szCs w:val="24"/>
        <w:shd w:fill="FFFF99" w:color="auto" w:val="clear"/>
        <w:lang w:val="vi" w:eastAsia="en-US" w:bidi="ar-SA"/>
      </w:rPr>
    </w:lvl>
    <w:lvl w:ilvl="1">
      <w:start w:val="0"/>
      <w:numFmt w:val="bullet"/>
      <w:lvlText w:val=""/>
      <w:lvlJc w:val="left"/>
      <w:pPr>
        <w:ind w:left="1997" w:hanging="360"/>
      </w:pPr>
      <w:rPr>
        <w:rFonts w:hint="default" w:ascii="Symbol" w:hAnsi="Symbol" w:eastAsia="Symbol" w:cs="Symbol"/>
        <w:w w:val="100"/>
        <w:sz w:val="24"/>
        <w:szCs w:val="24"/>
        <w:lang w:val="vi" w:eastAsia="en-US" w:bidi="ar-SA"/>
      </w:rPr>
    </w:lvl>
    <w:lvl w:ilvl="2">
      <w:start w:val="0"/>
      <w:numFmt w:val="bullet"/>
      <w:lvlText w:val="•"/>
      <w:lvlJc w:val="left"/>
      <w:pPr>
        <w:ind w:left="3018" w:hanging="360"/>
      </w:pPr>
      <w:rPr>
        <w:rFonts w:hint="default"/>
        <w:lang w:val="vi" w:eastAsia="en-US" w:bidi="ar-SA"/>
      </w:rPr>
    </w:lvl>
    <w:lvl w:ilvl="3">
      <w:start w:val="0"/>
      <w:numFmt w:val="bullet"/>
      <w:lvlText w:val="•"/>
      <w:lvlJc w:val="left"/>
      <w:pPr>
        <w:ind w:left="4037" w:hanging="360"/>
      </w:pPr>
      <w:rPr>
        <w:rFonts w:hint="default"/>
        <w:lang w:val="vi" w:eastAsia="en-US" w:bidi="ar-SA"/>
      </w:rPr>
    </w:lvl>
    <w:lvl w:ilvl="4">
      <w:start w:val="0"/>
      <w:numFmt w:val="bullet"/>
      <w:lvlText w:val="•"/>
      <w:lvlJc w:val="left"/>
      <w:pPr>
        <w:ind w:left="5056" w:hanging="360"/>
      </w:pPr>
      <w:rPr>
        <w:rFonts w:hint="default"/>
        <w:lang w:val="vi" w:eastAsia="en-US" w:bidi="ar-SA"/>
      </w:rPr>
    </w:lvl>
    <w:lvl w:ilvl="5">
      <w:start w:val="0"/>
      <w:numFmt w:val="bullet"/>
      <w:lvlText w:val="•"/>
      <w:lvlJc w:val="left"/>
      <w:pPr>
        <w:ind w:left="6075" w:hanging="360"/>
      </w:pPr>
      <w:rPr>
        <w:rFonts w:hint="default"/>
        <w:lang w:val="vi" w:eastAsia="en-US" w:bidi="ar-SA"/>
      </w:rPr>
    </w:lvl>
    <w:lvl w:ilvl="6">
      <w:start w:val="0"/>
      <w:numFmt w:val="bullet"/>
      <w:lvlText w:val="•"/>
      <w:lvlJc w:val="left"/>
      <w:pPr>
        <w:ind w:left="7093" w:hanging="360"/>
      </w:pPr>
      <w:rPr>
        <w:rFonts w:hint="default"/>
        <w:lang w:val="vi" w:eastAsia="en-US" w:bidi="ar-SA"/>
      </w:rPr>
    </w:lvl>
    <w:lvl w:ilvl="7">
      <w:start w:val="0"/>
      <w:numFmt w:val="bullet"/>
      <w:lvlText w:val="•"/>
      <w:lvlJc w:val="left"/>
      <w:pPr>
        <w:ind w:left="8112" w:hanging="360"/>
      </w:pPr>
      <w:rPr>
        <w:rFonts w:hint="default"/>
        <w:lang w:val="vi" w:eastAsia="en-US" w:bidi="ar-SA"/>
      </w:rPr>
    </w:lvl>
    <w:lvl w:ilvl="8">
      <w:start w:val="0"/>
      <w:numFmt w:val="bullet"/>
      <w:lvlText w:val="•"/>
      <w:lvlJc w:val="left"/>
      <w:pPr>
        <w:ind w:left="9131" w:hanging="360"/>
      </w:pPr>
      <w:rPr>
        <w:rFonts w:hint="default"/>
        <w:lang w:val="vi" w:eastAsia="en-US" w:bidi="ar-SA"/>
      </w:rPr>
    </w:lvl>
  </w:abstractNum>
  <w:abstractNum w:abstractNumId="105">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0"/>
      <w:numFmt w:val="bullet"/>
      <w:lvlText w:val=""/>
      <w:lvlJc w:val="left"/>
      <w:pPr>
        <w:ind w:left="1963" w:hanging="360"/>
      </w:pPr>
      <w:rPr>
        <w:rFonts w:hint="default" w:ascii="Symbol" w:hAnsi="Symbol" w:eastAsia="Symbol" w:cs="Symbol"/>
        <w:w w:val="100"/>
        <w:sz w:val="24"/>
        <w:szCs w:val="24"/>
        <w:lang w:val="vi" w:eastAsia="en-US" w:bidi="ar-SA"/>
      </w:rPr>
    </w:lvl>
    <w:lvl w:ilvl="2">
      <w:start w:val="0"/>
      <w:numFmt w:val="bullet"/>
      <w:lvlText w:val="•"/>
      <w:lvlJc w:val="left"/>
      <w:pPr>
        <w:ind w:left="1960" w:hanging="360"/>
      </w:pPr>
      <w:rPr>
        <w:rFonts w:hint="default"/>
        <w:lang w:val="vi" w:eastAsia="en-US" w:bidi="ar-SA"/>
      </w:rPr>
    </w:lvl>
    <w:lvl w:ilvl="3">
      <w:start w:val="0"/>
      <w:numFmt w:val="bullet"/>
      <w:lvlText w:val="•"/>
      <w:lvlJc w:val="left"/>
      <w:pPr>
        <w:ind w:left="3111" w:hanging="360"/>
      </w:pPr>
      <w:rPr>
        <w:rFonts w:hint="default"/>
        <w:lang w:val="vi" w:eastAsia="en-US" w:bidi="ar-SA"/>
      </w:rPr>
    </w:lvl>
    <w:lvl w:ilvl="4">
      <w:start w:val="0"/>
      <w:numFmt w:val="bullet"/>
      <w:lvlText w:val="•"/>
      <w:lvlJc w:val="left"/>
      <w:pPr>
        <w:ind w:left="4262" w:hanging="360"/>
      </w:pPr>
      <w:rPr>
        <w:rFonts w:hint="default"/>
        <w:lang w:val="vi" w:eastAsia="en-US" w:bidi="ar-SA"/>
      </w:rPr>
    </w:lvl>
    <w:lvl w:ilvl="5">
      <w:start w:val="0"/>
      <w:numFmt w:val="bullet"/>
      <w:lvlText w:val="•"/>
      <w:lvlJc w:val="left"/>
      <w:pPr>
        <w:ind w:left="5413" w:hanging="360"/>
      </w:pPr>
      <w:rPr>
        <w:rFonts w:hint="default"/>
        <w:lang w:val="vi" w:eastAsia="en-US" w:bidi="ar-SA"/>
      </w:rPr>
    </w:lvl>
    <w:lvl w:ilvl="6">
      <w:start w:val="0"/>
      <w:numFmt w:val="bullet"/>
      <w:lvlText w:val="•"/>
      <w:lvlJc w:val="left"/>
      <w:pPr>
        <w:ind w:left="6564" w:hanging="360"/>
      </w:pPr>
      <w:rPr>
        <w:rFonts w:hint="default"/>
        <w:lang w:val="vi" w:eastAsia="en-US" w:bidi="ar-SA"/>
      </w:rPr>
    </w:lvl>
    <w:lvl w:ilvl="7">
      <w:start w:val="0"/>
      <w:numFmt w:val="bullet"/>
      <w:lvlText w:val="•"/>
      <w:lvlJc w:val="left"/>
      <w:pPr>
        <w:ind w:left="7715" w:hanging="360"/>
      </w:pPr>
      <w:rPr>
        <w:rFonts w:hint="default"/>
        <w:lang w:val="vi" w:eastAsia="en-US" w:bidi="ar-SA"/>
      </w:rPr>
    </w:lvl>
    <w:lvl w:ilvl="8">
      <w:start w:val="0"/>
      <w:numFmt w:val="bullet"/>
      <w:lvlText w:val="•"/>
      <w:lvlJc w:val="left"/>
      <w:pPr>
        <w:ind w:left="8866" w:hanging="360"/>
      </w:pPr>
      <w:rPr>
        <w:rFonts w:hint="default"/>
        <w:lang w:val="vi" w:eastAsia="en-US" w:bidi="ar-SA"/>
      </w:rPr>
    </w:lvl>
  </w:abstractNum>
  <w:abstractNum w:abstractNumId="104">
    <w:multiLevelType w:val="hybridMultilevel"/>
    <w:lvl w:ilvl="0">
      <w:start w:val="0"/>
      <w:numFmt w:val="bullet"/>
      <w:lvlText w:val=""/>
      <w:lvlJc w:val="left"/>
      <w:pPr>
        <w:ind w:left="1036" w:hanging="360"/>
      </w:pPr>
      <w:rPr>
        <w:rFonts w:hint="default" w:ascii="Wingdings" w:hAnsi="Wingdings" w:eastAsia="Wingdings" w:cs="Wingdings"/>
        <w:w w:val="99"/>
        <w:sz w:val="16"/>
        <w:szCs w:val="16"/>
        <w:lang w:val="vi" w:eastAsia="en-US" w:bidi="ar-SA"/>
      </w:rPr>
    </w:lvl>
    <w:lvl w:ilvl="1">
      <w:start w:val="0"/>
      <w:numFmt w:val="bullet"/>
      <w:lvlText w:val=""/>
      <w:lvlJc w:val="left"/>
      <w:pPr>
        <w:ind w:left="1809" w:hanging="567"/>
      </w:pPr>
      <w:rPr>
        <w:rFonts w:hint="default"/>
        <w:w w:val="100"/>
        <w:lang w:val="vi" w:eastAsia="en-US" w:bidi="ar-SA"/>
      </w:rPr>
    </w:lvl>
    <w:lvl w:ilvl="2">
      <w:start w:val="0"/>
      <w:numFmt w:val="bullet"/>
      <w:lvlText w:val="o"/>
      <w:lvlJc w:val="left"/>
      <w:pPr>
        <w:ind w:left="1809" w:hanging="567"/>
      </w:pPr>
      <w:rPr>
        <w:rFonts w:hint="default"/>
        <w:w w:val="100"/>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103">
    <w:multiLevelType w:val="hybridMultilevel"/>
    <w:lvl w:ilvl="0">
      <w:start w:val="1"/>
      <w:numFmt w:val="lowerLetter"/>
      <w:lvlText w:val="(%1)"/>
      <w:lvlJc w:val="left"/>
      <w:pPr>
        <w:ind w:left="1589" w:hanging="341"/>
        <w:jc w:val="right"/>
      </w:pPr>
      <w:rPr>
        <w:rFonts w:hint="default" w:ascii="Times New Roman" w:hAnsi="Times New Roman" w:eastAsia="Times New Roman" w:cs="Times New Roman"/>
        <w:spacing w:val="-1"/>
        <w:w w:val="99"/>
        <w:sz w:val="24"/>
        <w:szCs w:val="24"/>
        <w:lang w:val="vi" w:eastAsia="en-US" w:bidi="ar-SA"/>
      </w:rPr>
    </w:lvl>
    <w:lvl w:ilvl="1">
      <w:start w:val="0"/>
      <w:numFmt w:val="bullet"/>
      <w:lvlText w:val="•"/>
      <w:lvlJc w:val="left"/>
      <w:pPr>
        <w:ind w:left="2538" w:hanging="341"/>
      </w:pPr>
      <w:rPr>
        <w:rFonts w:hint="default"/>
        <w:lang w:val="vi" w:eastAsia="en-US" w:bidi="ar-SA"/>
      </w:rPr>
    </w:lvl>
    <w:lvl w:ilvl="2">
      <w:start w:val="0"/>
      <w:numFmt w:val="bullet"/>
      <w:lvlText w:val="•"/>
      <w:lvlJc w:val="left"/>
      <w:pPr>
        <w:ind w:left="3497" w:hanging="341"/>
      </w:pPr>
      <w:rPr>
        <w:rFonts w:hint="default"/>
        <w:lang w:val="vi" w:eastAsia="en-US" w:bidi="ar-SA"/>
      </w:rPr>
    </w:lvl>
    <w:lvl w:ilvl="3">
      <w:start w:val="0"/>
      <w:numFmt w:val="bullet"/>
      <w:lvlText w:val="•"/>
      <w:lvlJc w:val="left"/>
      <w:pPr>
        <w:ind w:left="4456" w:hanging="341"/>
      </w:pPr>
      <w:rPr>
        <w:rFonts w:hint="default"/>
        <w:lang w:val="vi" w:eastAsia="en-US" w:bidi="ar-SA"/>
      </w:rPr>
    </w:lvl>
    <w:lvl w:ilvl="4">
      <w:start w:val="0"/>
      <w:numFmt w:val="bullet"/>
      <w:lvlText w:val="•"/>
      <w:lvlJc w:val="left"/>
      <w:pPr>
        <w:ind w:left="5415" w:hanging="341"/>
      </w:pPr>
      <w:rPr>
        <w:rFonts w:hint="default"/>
        <w:lang w:val="vi" w:eastAsia="en-US" w:bidi="ar-SA"/>
      </w:rPr>
    </w:lvl>
    <w:lvl w:ilvl="5">
      <w:start w:val="0"/>
      <w:numFmt w:val="bullet"/>
      <w:lvlText w:val="•"/>
      <w:lvlJc w:val="left"/>
      <w:pPr>
        <w:ind w:left="6374" w:hanging="341"/>
      </w:pPr>
      <w:rPr>
        <w:rFonts w:hint="default"/>
        <w:lang w:val="vi" w:eastAsia="en-US" w:bidi="ar-SA"/>
      </w:rPr>
    </w:lvl>
    <w:lvl w:ilvl="6">
      <w:start w:val="0"/>
      <w:numFmt w:val="bullet"/>
      <w:lvlText w:val="•"/>
      <w:lvlJc w:val="left"/>
      <w:pPr>
        <w:ind w:left="7333" w:hanging="341"/>
      </w:pPr>
      <w:rPr>
        <w:rFonts w:hint="default"/>
        <w:lang w:val="vi" w:eastAsia="en-US" w:bidi="ar-SA"/>
      </w:rPr>
    </w:lvl>
    <w:lvl w:ilvl="7">
      <w:start w:val="0"/>
      <w:numFmt w:val="bullet"/>
      <w:lvlText w:val="•"/>
      <w:lvlJc w:val="left"/>
      <w:pPr>
        <w:ind w:left="8292" w:hanging="341"/>
      </w:pPr>
      <w:rPr>
        <w:rFonts w:hint="default"/>
        <w:lang w:val="vi" w:eastAsia="en-US" w:bidi="ar-SA"/>
      </w:rPr>
    </w:lvl>
    <w:lvl w:ilvl="8">
      <w:start w:val="0"/>
      <w:numFmt w:val="bullet"/>
      <w:lvlText w:val="•"/>
      <w:lvlJc w:val="left"/>
      <w:pPr>
        <w:ind w:left="9251" w:hanging="341"/>
      </w:pPr>
      <w:rPr>
        <w:rFonts w:hint="default"/>
        <w:lang w:val="vi" w:eastAsia="en-US" w:bidi="ar-SA"/>
      </w:rPr>
    </w:lvl>
  </w:abstractNum>
  <w:abstractNum w:abstractNumId="102">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2"/>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101">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100">
    <w:multiLevelType w:val="hybridMultilevel"/>
    <w:lvl w:ilvl="0">
      <w:start w:val="1"/>
      <w:numFmt w:val="lowerLetter"/>
      <w:lvlText w:val="%1."/>
      <w:lvlJc w:val="left"/>
      <w:pPr>
        <w:ind w:left="1809" w:hanging="567"/>
        <w:jc w:val="left"/>
      </w:pPr>
      <w:rPr>
        <w:rFonts w:hint="default" w:ascii="Times New Roman" w:hAnsi="Times New Roman" w:eastAsia="Times New Roman" w:cs="Times New Roman"/>
        <w:b/>
        <w:bCs/>
        <w:i/>
        <w:spacing w:val="-3"/>
        <w:w w:val="99"/>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99">
    <w:multiLevelType w:val="hybridMultilevel"/>
    <w:lvl w:ilvl="0">
      <w:start w:val="1"/>
      <w:numFmt w:val="decimal"/>
      <w:lvlText w:val="%1."/>
      <w:lvlJc w:val="left"/>
      <w:pPr>
        <w:ind w:left="1757" w:hanging="543"/>
        <w:jc w:val="right"/>
      </w:pPr>
      <w:rPr>
        <w:rFonts w:hint="default" w:ascii="Times New Roman" w:hAnsi="Times New Roman" w:eastAsia="Times New Roman" w:cs="Times New Roman"/>
        <w:b/>
        <w:bCs/>
        <w:spacing w:val="-4"/>
        <w:w w:val="99"/>
        <w:sz w:val="24"/>
        <w:szCs w:val="24"/>
        <w:shd w:fill="FFFF99" w:color="auto" w:val="clear"/>
        <w:lang w:val="vi" w:eastAsia="en-US" w:bidi="ar-SA"/>
      </w:rPr>
    </w:lvl>
    <w:lvl w:ilvl="1">
      <w:start w:val="0"/>
      <w:numFmt w:val="bullet"/>
      <w:lvlText w:val=""/>
      <w:lvlJc w:val="left"/>
      <w:pPr>
        <w:ind w:left="1992" w:hanging="356"/>
      </w:pPr>
      <w:rPr>
        <w:rFonts w:hint="default" w:ascii="Symbol" w:hAnsi="Symbol" w:eastAsia="Symbol" w:cs="Symbol"/>
        <w:w w:val="100"/>
        <w:sz w:val="24"/>
        <w:szCs w:val="24"/>
        <w:lang w:val="vi" w:eastAsia="en-US" w:bidi="ar-SA"/>
      </w:rPr>
    </w:lvl>
    <w:lvl w:ilvl="2">
      <w:start w:val="0"/>
      <w:numFmt w:val="bullet"/>
      <w:lvlText w:val="•"/>
      <w:lvlJc w:val="left"/>
      <w:pPr>
        <w:ind w:left="3018" w:hanging="356"/>
      </w:pPr>
      <w:rPr>
        <w:rFonts w:hint="default"/>
        <w:lang w:val="vi" w:eastAsia="en-US" w:bidi="ar-SA"/>
      </w:rPr>
    </w:lvl>
    <w:lvl w:ilvl="3">
      <w:start w:val="0"/>
      <w:numFmt w:val="bullet"/>
      <w:lvlText w:val="•"/>
      <w:lvlJc w:val="left"/>
      <w:pPr>
        <w:ind w:left="4037" w:hanging="356"/>
      </w:pPr>
      <w:rPr>
        <w:rFonts w:hint="default"/>
        <w:lang w:val="vi" w:eastAsia="en-US" w:bidi="ar-SA"/>
      </w:rPr>
    </w:lvl>
    <w:lvl w:ilvl="4">
      <w:start w:val="0"/>
      <w:numFmt w:val="bullet"/>
      <w:lvlText w:val="•"/>
      <w:lvlJc w:val="left"/>
      <w:pPr>
        <w:ind w:left="5056" w:hanging="356"/>
      </w:pPr>
      <w:rPr>
        <w:rFonts w:hint="default"/>
        <w:lang w:val="vi" w:eastAsia="en-US" w:bidi="ar-SA"/>
      </w:rPr>
    </w:lvl>
    <w:lvl w:ilvl="5">
      <w:start w:val="0"/>
      <w:numFmt w:val="bullet"/>
      <w:lvlText w:val="•"/>
      <w:lvlJc w:val="left"/>
      <w:pPr>
        <w:ind w:left="6075" w:hanging="356"/>
      </w:pPr>
      <w:rPr>
        <w:rFonts w:hint="default"/>
        <w:lang w:val="vi" w:eastAsia="en-US" w:bidi="ar-SA"/>
      </w:rPr>
    </w:lvl>
    <w:lvl w:ilvl="6">
      <w:start w:val="0"/>
      <w:numFmt w:val="bullet"/>
      <w:lvlText w:val="•"/>
      <w:lvlJc w:val="left"/>
      <w:pPr>
        <w:ind w:left="7093" w:hanging="356"/>
      </w:pPr>
      <w:rPr>
        <w:rFonts w:hint="default"/>
        <w:lang w:val="vi" w:eastAsia="en-US" w:bidi="ar-SA"/>
      </w:rPr>
    </w:lvl>
    <w:lvl w:ilvl="7">
      <w:start w:val="0"/>
      <w:numFmt w:val="bullet"/>
      <w:lvlText w:val="•"/>
      <w:lvlJc w:val="left"/>
      <w:pPr>
        <w:ind w:left="8112" w:hanging="356"/>
      </w:pPr>
      <w:rPr>
        <w:rFonts w:hint="default"/>
        <w:lang w:val="vi" w:eastAsia="en-US" w:bidi="ar-SA"/>
      </w:rPr>
    </w:lvl>
    <w:lvl w:ilvl="8">
      <w:start w:val="0"/>
      <w:numFmt w:val="bullet"/>
      <w:lvlText w:val="•"/>
      <w:lvlJc w:val="left"/>
      <w:pPr>
        <w:ind w:left="9131" w:hanging="356"/>
      </w:pPr>
      <w:rPr>
        <w:rFonts w:hint="default"/>
        <w:lang w:val="vi" w:eastAsia="en-US" w:bidi="ar-SA"/>
      </w:rPr>
    </w:lvl>
  </w:abstractNum>
  <w:abstractNum w:abstractNumId="98">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lowerLetter"/>
      <w:lvlText w:val="(%2)"/>
      <w:lvlJc w:val="left"/>
      <w:pPr>
        <w:ind w:left="868" w:hanging="311"/>
        <w:jc w:val="left"/>
      </w:pPr>
      <w:rPr>
        <w:rFonts w:hint="default" w:ascii="Arial" w:hAnsi="Arial" w:eastAsia="Arial" w:cs="Arial"/>
        <w:b/>
        <w:bCs/>
        <w:w w:val="85"/>
        <w:sz w:val="24"/>
        <w:szCs w:val="24"/>
        <w:lang w:val="vi" w:eastAsia="en-US" w:bidi="ar-SA"/>
      </w:rPr>
    </w:lvl>
    <w:lvl w:ilvl="2">
      <w:start w:val="0"/>
      <w:numFmt w:val="bullet"/>
      <w:lvlText w:val="•"/>
      <w:lvlJc w:val="left"/>
      <w:pPr>
        <w:ind w:left="2218" w:hanging="311"/>
      </w:pPr>
      <w:rPr>
        <w:rFonts w:hint="default"/>
        <w:lang w:val="vi" w:eastAsia="en-US" w:bidi="ar-SA"/>
      </w:rPr>
    </w:lvl>
    <w:lvl w:ilvl="3">
      <w:start w:val="0"/>
      <w:numFmt w:val="bullet"/>
      <w:lvlText w:val="•"/>
      <w:lvlJc w:val="left"/>
      <w:pPr>
        <w:ind w:left="3337" w:hanging="311"/>
      </w:pPr>
      <w:rPr>
        <w:rFonts w:hint="default"/>
        <w:lang w:val="vi" w:eastAsia="en-US" w:bidi="ar-SA"/>
      </w:rPr>
    </w:lvl>
    <w:lvl w:ilvl="4">
      <w:start w:val="0"/>
      <w:numFmt w:val="bullet"/>
      <w:lvlText w:val="•"/>
      <w:lvlJc w:val="left"/>
      <w:pPr>
        <w:ind w:left="4456" w:hanging="311"/>
      </w:pPr>
      <w:rPr>
        <w:rFonts w:hint="default"/>
        <w:lang w:val="vi" w:eastAsia="en-US" w:bidi="ar-SA"/>
      </w:rPr>
    </w:lvl>
    <w:lvl w:ilvl="5">
      <w:start w:val="0"/>
      <w:numFmt w:val="bullet"/>
      <w:lvlText w:val="•"/>
      <w:lvlJc w:val="left"/>
      <w:pPr>
        <w:ind w:left="5575" w:hanging="311"/>
      </w:pPr>
      <w:rPr>
        <w:rFonts w:hint="default"/>
        <w:lang w:val="vi" w:eastAsia="en-US" w:bidi="ar-SA"/>
      </w:rPr>
    </w:lvl>
    <w:lvl w:ilvl="6">
      <w:start w:val="0"/>
      <w:numFmt w:val="bullet"/>
      <w:lvlText w:val="•"/>
      <w:lvlJc w:val="left"/>
      <w:pPr>
        <w:ind w:left="6693" w:hanging="311"/>
      </w:pPr>
      <w:rPr>
        <w:rFonts w:hint="default"/>
        <w:lang w:val="vi" w:eastAsia="en-US" w:bidi="ar-SA"/>
      </w:rPr>
    </w:lvl>
    <w:lvl w:ilvl="7">
      <w:start w:val="0"/>
      <w:numFmt w:val="bullet"/>
      <w:lvlText w:val="•"/>
      <w:lvlJc w:val="left"/>
      <w:pPr>
        <w:ind w:left="7812" w:hanging="311"/>
      </w:pPr>
      <w:rPr>
        <w:rFonts w:hint="default"/>
        <w:lang w:val="vi" w:eastAsia="en-US" w:bidi="ar-SA"/>
      </w:rPr>
    </w:lvl>
    <w:lvl w:ilvl="8">
      <w:start w:val="0"/>
      <w:numFmt w:val="bullet"/>
      <w:lvlText w:val="•"/>
      <w:lvlJc w:val="left"/>
      <w:pPr>
        <w:ind w:left="8931" w:hanging="311"/>
      </w:pPr>
      <w:rPr>
        <w:rFonts w:hint="default"/>
        <w:lang w:val="vi" w:eastAsia="en-US" w:bidi="ar-SA"/>
      </w:rPr>
    </w:lvl>
  </w:abstractNum>
  <w:abstractNum w:abstractNumId="96">
    <w:multiLevelType w:val="hybridMultilevel"/>
    <w:lvl w:ilvl="0">
      <w:start w:val="1"/>
      <w:numFmt w:val="lowerLetter"/>
      <w:lvlText w:val="(%1)"/>
      <w:lvlJc w:val="left"/>
      <w:pPr>
        <w:ind w:left="1574" w:hanging="332"/>
        <w:jc w:val="right"/>
      </w:pPr>
      <w:rPr>
        <w:rFonts w:hint="default" w:ascii="Times New Roman" w:hAnsi="Times New Roman" w:eastAsia="Times New Roman" w:cs="Times New Roman"/>
        <w:spacing w:val="-1"/>
        <w:w w:val="99"/>
        <w:sz w:val="24"/>
        <w:szCs w:val="24"/>
        <w:lang w:val="vi" w:eastAsia="en-US" w:bidi="ar-SA"/>
      </w:rPr>
    </w:lvl>
    <w:lvl w:ilvl="1">
      <w:start w:val="0"/>
      <w:numFmt w:val="bullet"/>
      <w:lvlText w:val="•"/>
      <w:lvlJc w:val="left"/>
      <w:pPr>
        <w:ind w:left="2538" w:hanging="332"/>
      </w:pPr>
      <w:rPr>
        <w:rFonts w:hint="default"/>
        <w:lang w:val="vi" w:eastAsia="en-US" w:bidi="ar-SA"/>
      </w:rPr>
    </w:lvl>
    <w:lvl w:ilvl="2">
      <w:start w:val="0"/>
      <w:numFmt w:val="bullet"/>
      <w:lvlText w:val="•"/>
      <w:lvlJc w:val="left"/>
      <w:pPr>
        <w:ind w:left="3497" w:hanging="332"/>
      </w:pPr>
      <w:rPr>
        <w:rFonts w:hint="default"/>
        <w:lang w:val="vi" w:eastAsia="en-US" w:bidi="ar-SA"/>
      </w:rPr>
    </w:lvl>
    <w:lvl w:ilvl="3">
      <w:start w:val="0"/>
      <w:numFmt w:val="bullet"/>
      <w:lvlText w:val="•"/>
      <w:lvlJc w:val="left"/>
      <w:pPr>
        <w:ind w:left="4456" w:hanging="332"/>
      </w:pPr>
      <w:rPr>
        <w:rFonts w:hint="default"/>
        <w:lang w:val="vi" w:eastAsia="en-US" w:bidi="ar-SA"/>
      </w:rPr>
    </w:lvl>
    <w:lvl w:ilvl="4">
      <w:start w:val="0"/>
      <w:numFmt w:val="bullet"/>
      <w:lvlText w:val="•"/>
      <w:lvlJc w:val="left"/>
      <w:pPr>
        <w:ind w:left="5415" w:hanging="332"/>
      </w:pPr>
      <w:rPr>
        <w:rFonts w:hint="default"/>
        <w:lang w:val="vi" w:eastAsia="en-US" w:bidi="ar-SA"/>
      </w:rPr>
    </w:lvl>
    <w:lvl w:ilvl="5">
      <w:start w:val="0"/>
      <w:numFmt w:val="bullet"/>
      <w:lvlText w:val="•"/>
      <w:lvlJc w:val="left"/>
      <w:pPr>
        <w:ind w:left="6374" w:hanging="332"/>
      </w:pPr>
      <w:rPr>
        <w:rFonts w:hint="default"/>
        <w:lang w:val="vi" w:eastAsia="en-US" w:bidi="ar-SA"/>
      </w:rPr>
    </w:lvl>
    <w:lvl w:ilvl="6">
      <w:start w:val="0"/>
      <w:numFmt w:val="bullet"/>
      <w:lvlText w:val="•"/>
      <w:lvlJc w:val="left"/>
      <w:pPr>
        <w:ind w:left="7333" w:hanging="332"/>
      </w:pPr>
      <w:rPr>
        <w:rFonts w:hint="default"/>
        <w:lang w:val="vi" w:eastAsia="en-US" w:bidi="ar-SA"/>
      </w:rPr>
    </w:lvl>
    <w:lvl w:ilvl="7">
      <w:start w:val="0"/>
      <w:numFmt w:val="bullet"/>
      <w:lvlText w:val="•"/>
      <w:lvlJc w:val="left"/>
      <w:pPr>
        <w:ind w:left="8292" w:hanging="332"/>
      </w:pPr>
      <w:rPr>
        <w:rFonts w:hint="default"/>
        <w:lang w:val="vi" w:eastAsia="en-US" w:bidi="ar-SA"/>
      </w:rPr>
    </w:lvl>
    <w:lvl w:ilvl="8">
      <w:start w:val="0"/>
      <w:numFmt w:val="bullet"/>
      <w:lvlText w:val="•"/>
      <w:lvlJc w:val="left"/>
      <w:pPr>
        <w:ind w:left="9251" w:hanging="332"/>
      </w:pPr>
      <w:rPr>
        <w:rFonts w:hint="default"/>
        <w:lang w:val="vi" w:eastAsia="en-US" w:bidi="ar-SA"/>
      </w:rPr>
    </w:lvl>
  </w:abstractNum>
  <w:abstractNum w:abstractNumId="95">
    <w:multiLevelType w:val="hybridMultilevel"/>
    <w:lvl w:ilvl="0">
      <w:start w:val="3"/>
      <w:numFmt w:val="lowerLetter"/>
      <w:lvlText w:val="(%1)"/>
      <w:lvlJc w:val="left"/>
      <w:pPr>
        <w:ind w:left="1573" w:hanging="331"/>
        <w:jc w:val="right"/>
      </w:pPr>
      <w:rPr>
        <w:rFonts w:hint="default" w:ascii="Times New Roman" w:hAnsi="Times New Roman" w:eastAsia="Times New Roman" w:cs="Times New Roman"/>
        <w:spacing w:val="-1"/>
        <w:w w:val="99"/>
        <w:sz w:val="24"/>
        <w:szCs w:val="24"/>
        <w:lang w:val="vi" w:eastAsia="en-US" w:bidi="ar-SA"/>
      </w:rPr>
    </w:lvl>
    <w:lvl w:ilvl="1">
      <w:start w:val="1"/>
      <w:numFmt w:val="lowerLetter"/>
      <w:lvlText w:val="(%2)"/>
      <w:lvlJc w:val="left"/>
      <w:pPr>
        <w:ind w:left="1589" w:hanging="341"/>
        <w:jc w:val="left"/>
      </w:pPr>
      <w:rPr>
        <w:rFonts w:hint="default" w:ascii="Times New Roman" w:hAnsi="Times New Roman" w:eastAsia="Times New Roman" w:cs="Times New Roman"/>
        <w:spacing w:val="-1"/>
        <w:w w:val="99"/>
        <w:sz w:val="24"/>
        <w:szCs w:val="24"/>
        <w:lang w:val="vi" w:eastAsia="en-US" w:bidi="ar-SA"/>
      </w:rPr>
    </w:lvl>
    <w:lvl w:ilvl="2">
      <w:start w:val="0"/>
      <w:numFmt w:val="bullet"/>
      <w:lvlText w:val="•"/>
      <w:lvlJc w:val="left"/>
      <w:pPr>
        <w:ind w:left="3497" w:hanging="341"/>
      </w:pPr>
      <w:rPr>
        <w:rFonts w:hint="default"/>
        <w:lang w:val="vi" w:eastAsia="en-US" w:bidi="ar-SA"/>
      </w:rPr>
    </w:lvl>
    <w:lvl w:ilvl="3">
      <w:start w:val="0"/>
      <w:numFmt w:val="bullet"/>
      <w:lvlText w:val="•"/>
      <w:lvlJc w:val="left"/>
      <w:pPr>
        <w:ind w:left="4456" w:hanging="341"/>
      </w:pPr>
      <w:rPr>
        <w:rFonts w:hint="default"/>
        <w:lang w:val="vi" w:eastAsia="en-US" w:bidi="ar-SA"/>
      </w:rPr>
    </w:lvl>
    <w:lvl w:ilvl="4">
      <w:start w:val="0"/>
      <w:numFmt w:val="bullet"/>
      <w:lvlText w:val="•"/>
      <w:lvlJc w:val="left"/>
      <w:pPr>
        <w:ind w:left="5415" w:hanging="341"/>
      </w:pPr>
      <w:rPr>
        <w:rFonts w:hint="default"/>
        <w:lang w:val="vi" w:eastAsia="en-US" w:bidi="ar-SA"/>
      </w:rPr>
    </w:lvl>
    <w:lvl w:ilvl="5">
      <w:start w:val="0"/>
      <w:numFmt w:val="bullet"/>
      <w:lvlText w:val="•"/>
      <w:lvlJc w:val="left"/>
      <w:pPr>
        <w:ind w:left="6374" w:hanging="341"/>
      </w:pPr>
      <w:rPr>
        <w:rFonts w:hint="default"/>
        <w:lang w:val="vi" w:eastAsia="en-US" w:bidi="ar-SA"/>
      </w:rPr>
    </w:lvl>
    <w:lvl w:ilvl="6">
      <w:start w:val="0"/>
      <w:numFmt w:val="bullet"/>
      <w:lvlText w:val="•"/>
      <w:lvlJc w:val="left"/>
      <w:pPr>
        <w:ind w:left="7333" w:hanging="341"/>
      </w:pPr>
      <w:rPr>
        <w:rFonts w:hint="default"/>
        <w:lang w:val="vi" w:eastAsia="en-US" w:bidi="ar-SA"/>
      </w:rPr>
    </w:lvl>
    <w:lvl w:ilvl="7">
      <w:start w:val="0"/>
      <w:numFmt w:val="bullet"/>
      <w:lvlText w:val="•"/>
      <w:lvlJc w:val="left"/>
      <w:pPr>
        <w:ind w:left="8292" w:hanging="341"/>
      </w:pPr>
      <w:rPr>
        <w:rFonts w:hint="default"/>
        <w:lang w:val="vi" w:eastAsia="en-US" w:bidi="ar-SA"/>
      </w:rPr>
    </w:lvl>
    <w:lvl w:ilvl="8">
      <w:start w:val="0"/>
      <w:numFmt w:val="bullet"/>
      <w:lvlText w:val="•"/>
      <w:lvlJc w:val="left"/>
      <w:pPr>
        <w:ind w:left="9251" w:hanging="341"/>
      </w:pPr>
      <w:rPr>
        <w:rFonts w:hint="default"/>
        <w:lang w:val="vi" w:eastAsia="en-US" w:bidi="ar-SA"/>
      </w:rPr>
    </w:lvl>
  </w:abstractNum>
  <w:abstractNum w:abstractNumId="94">
    <w:multiLevelType w:val="hybridMultilevel"/>
    <w:lvl w:ilvl="0">
      <w:start w:val="0"/>
      <w:numFmt w:val="bullet"/>
      <w:lvlText w:val=""/>
      <w:lvlJc w:val="left"/>
      <w:pPr>
        <w:ind w:left="659" w:hanging="567"/>
      </w:pPr>
      <w:rPr>
        <w:rFonts w:hint="default" w:ascii="Symbol" w:hAnsi="Symbol" w:eastAsia="Symbol" w:cs="Symbol"/>
        <w:w w:val="100"/>
        <w:sz w:val="24"/>
        <w:szCs w:val="24"/>
        <w:lang w:val="vi" w:eastAsia="en-US" w:bidi="ar-SA"/>
      </w:rPr>
    </w:lvl>
    <w:lvl w:ilvl="1">
      <w:start w:val="0"/>
      <w:numFmt w:val="bullet"/>
      <w:lvlText w:val=""/>
      <w:lvlJc w:val="left"/>
      <w:pPr>
        <w:ind w:left="676" w:hanging="567"/>
      </w:pPr>
      <w:rPr>
        <w:rFonts w:hint="default" w:ascii="Symbol" w:hAnsi="Symbol" w:eastAsia="Symbol" w:cs="Symbol"/>
        <w:w w:val="100"/>
        <w:sz w:val="24"/>
        <w:szCs w:val="24"/>
        <w:lang w:val="vi" w:eastAsia="en-US" w:bidi="ar-SA"/>
      </w:rPr>
    </w:lvl>
    <w:lvl w:ilvl="2">
      <w:start w:val="0"/>
      <w:numFmt w:val="bullet"/>
      <w:lvlText w:val="•"/>
      <w:lvlJc w:val="left"/>
      <w:pPr>
        <w:ind w:left="1717" w:hanging="567"/>
      </w:pPr>
      <w:rPr>
        <w:rFonts w:hint="default"/>
        <w:lang w:val="vi" w:eastAsia="en-US" w:bidi="ar-SA"/>
      </w:rPr>
    </w:lvl>
    <w:lvl w:ilvl="3">
      <w:start w:val="0"/>
      <w:numFmt w:val="bullet"/>
      <w:lvlText w:val="•"/>
      <w:lvlJc w:val="left"/>
      <w:pPr>
        <w:ind w:left="2755" w:hanging="567"/>
      </w:pPr>
      <w:rPr>
        <w:rFonts w:hint="default"/>
        <w:lang w:val="vi" w:eastAsia="en-US" w:bidi="ar-SA"/>
      </w:rPr>
    </w:lvl>
    <w:lvl w:ilvl="4">
      <w:start w:val="0"/>
      <w:numFmt w:val="bullet"/>
      <w:lvlText w:val="•"/>
      <w:lvlJc w:val="left"/>
      <w:pPr>
        <w:ind w:left="3792" w:hanging="567"/>
      </w:pPr>
      <w:rPr>
        <w:rFonts w:hint="default"/>
        <w:lang w:val="vi" w:eastAsia="en-US" w:bidi="ar-SA"/>
      </w:rPr>
    </w:lvl>
    <w:lvl w:ilvl="5">
      <w:start w:val="0"/>
      <w:numFmt w:val="bullet"/>
      <w:lvlText w:val="•"/>
      <w:lvlJc w:val="left"/>
      <w:pPr>
        <w:ind w:left="4830" w:hanging="567"/>
      </w:pPr>
      <w:rPr>
        <w:rFonts w:hint="default"/>
        <w:lang w:val="vi" w:eastAsia="en-US" w:bidi="ar-SA"/>
      </w:rPr>
    </w:lvl>
    <w:lvl w:ilvl="6">
      <w:start w:val="0"/>
      <w:numFmt w:val="bullet"/>
      <w:lvlText w:val="•"/>
      <w:lvlJc w:val="left"/>
      <w:pPr>
        <w:ind w:left="5868" w:hanging="567"/>
      </w:pPr>
      <w:rPr>
        <w:rFonts w:hint="default"/>
        <w:lang w:val="vi" w:eastAsia="en-US" w:bidi="ar-SA"/>
      </w:rPr>
    </w:lvl>
    <w:lvl w:ilvl="7">
      <w:start w:val="0"/>
      <w:numFmt w:val="bullet"/>
      <w:lvlText w:val="•"/>
      <w:lvlJc w:val="left"/>
      <w:pPr>
        <w:ind w:left="6905" w:hanging="567"/>
      </w:pPr>
      <w:rPr>
        <w:rFonts w:hint="default"/>
        <w:lang w:val="vi" w:eastAsia="en-US" w:bidi="ar-SA"/>
      </w:rPr>
    </w:lvl>
    <w:lvl w:ilvl="8">
      <w:start w:val="0"/>
      <w:numFmt w:val="bullet"/>
      <w:lvlText w:val="•"/>
      <w:lvlJc w:val="left"/>
      <w:pPr>
        <w:ind w:left="7943" w:hanging="567"/>
      </w:pPr>
      <w:rPr>
        <w:rFonts w:hint="default"/>
        <w:lang w:val="vi" w:eastAsia="en-US" w:bidi="ar-SA"/>
      </w:rPr>
    </w:lvl>
  </w:abstractNum>
  <w:abstractNum w:abstractNumId="93">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91">
    <w:multiLevelType w:val="hybridMultilevel"/>
    <w:lvl w:ilvl="0">
      <w:start w:val="0"/>
      <w:numFmt w:val="bullet"/>
      <w:lvlText w:val=""/>
      <w:lvlJc w:val="left"/>
      <w:pPr>
        <w:ind w:left="360" w:hanging="360"/>
      </w:pPr>
      <w:rPr>
        <w:rFonts w:hint="default" w:ascii="Symbol" w:hAnsi="Symbol" w:eastAsia="Symbol" w:cs="Symbol"/>
        <w:w w:val="100"/>
        <w:sz w:val="24"/>
        <w:szCs w:val="24"/>
        <w:lang w:val="vi" w:eastAsia="en-US" w:bidi="ar-SA"/>
      </w:rPr>
    </w:lvl>
    <w:lvl w:ilvl="1">
      <w:start w:val="0"/>
      <w:numFmt w:val="bullet"/>
      <w:lvlText w:val="•"/>
      <w:lvlJc w:val="left"/>
      <w:pPr>
        <w:ind w:left="1104" w:hanging="360"/>
      </w:pPr>
      <w:rPr>
        <w:rFonts w:hint="default"/>
        <w:lang w:val="vi" w:eastAsia="en-US" w:bidi="ar-SA"/>
      </w:rPr>
    </w:lvl>
    <w:lvl w:ilvl="2">
      <w:start w:val="0"/>
      <w:numFmt w:val="bullet"/>
      <w:lvlText w:val="•"/>
      <w:lvlJc w:val="left"/>
      <w:pPr>
        <w:ind w:left="1849" w:hanging="360"/>
      </w:pPr>
      <w:rPr>
        <w:rFonts w:hint="default"/>
        <w:lang w:val="vi" w:eastAsia="en-US" w:bidi="ar-SA"/>
      </w:rPr>
    </w:lvl>
    <w:lvl w:ilvl="3">
      <w:start w:val="0"/>
      <w:numFmt w:val="bullet"/>
      <w:lvlText w:val="•"/>
      <w:lvlJc w:val="left"/>
      <w:pPr>
        <w:ind w:left="2594" w:hanging="360"/>
      </w:pPr>
      <w:rPr>
        <w:rFonts w:hint="default"/>
        <w:lang w:val="vi" w:eastAsia="en-US" w:bidi="ar-SA"/>
      </w:rPr>
    </w:lvl>
    <w:lvl w:ilvl="4">
      <w:start w:val="0"/>
      <w:numFmt w:val="bullet"/>
      <w:lvlText w:val="•"/>
      <w:lvlJc w:val="left"/>
      <w:pPr>
        <w:ind w:left="3338" w:hanging="360"/>
      </w:pPr>
      <w:rPr>
        <w:rFonts w:hint="default"/>
        <w:lang w:val="vi" w:eastAsia="en-US" w:bidi="ar-SA"/>
      </w:rPr>
    </w:lvl>
    <w:lvl w:ilvl="5">
      <w:start w:val="0"/>
      <w:numFmt w:val="bullet"/>
      <w:lvlText w:val="•"/>
      <w:lvlJc w:val="left"/>
      <w:pPr>
        <w:ind w:left="4083" w:hanging="360"/>
      </w:pPr>
      <w:rPr>
        <w:rFonts w:hint="default"/>
        <w:lang w:val="vi" w:eastAsia="en-US" w:bidi="ar-SA"/>
      </w:rPr>
    </w:lvl>
    <w:lvl w:ilvl="6">
      <w:start w:val="0"/>
      <w:numFmt w:val="bullet"/>
      <w:lvlText w:val="•"/>
      <w:lvlJc w:val="left"/>
      <w:pPr>
        <w:ind w:left="4828" w:hanging="360"/>
      </w:pPr>
      <w:rPr>
        <w:rFonts w:hint="default"/>
        <w:lang w:val="vi" w:eastAsia="en-US" w:bidi="ar-SA"/>
      </w:rPr>
    </w:lvl>
    <w:lvl w:ilvl="7">
      <w:start w:val="0"/>
      <w:numFmt w:val="bullet"/>
      <w:lvlText w:val="•"/>
      <w:lvlJc w:val="left"/>
      <w:pPr>
        <w:ind w:left="5572" w:hanging="360"/>
      </w:pPr>
      <w:rPr>
        <w:rFonts w:hint="default"/>
        <w:lang w:val="vi" w:eastAsia="en-US" w:bidi="ar-SA"/>
      </w:rPr>
    </w:lvl>
    <w:lvl w:ilvl="8">
      <w:start w:val="0"/>
      <w:numFmt w:val="bullet"/>
      <w:lvlText w:val="•"/>
      <w:lvlJc w:val="left"/>
      <w:pPr>
        <w:ind w:left="6317" w:hanging="360"/>
      </w:pPr>
      <w:rPr>
        <w:rFonts w:hint="default"/>
        <w:lang w:val="vi" w:eastAsia="en-US" w:bidi="ar-SA"/>
      </w:rPr>
    </w:lvl>
  </w:abstractNum>
  <w:abstractNum w:abstractNumId="90">
    <w:multiLevelType w:val="hybridMultilevel"/>
    <w:lvl w:ilvl="0">
      <w:start w:val="5"/>
      <w:numFmt w:val="upperRoman"/>
      <w:lvlText w:val="%1"/>
      <w:lvlJc w:val="left"/>
      <w:pPr>
        <w:ind w:left="283" w:hanging="191"/>
        <w:jc w:val="right"/>
      </w:pPr>
      <w:rPr>
        <w:rFonts w:hint="default"/>
        <w:i/>
        <w:w w:val="108"/>
        <w:lang w:val="vi" w:eastAsia="en-US" w:bidi="ar-SA"/>
      </w:rPr>
    </w:lvl>
    <w:lvl w:ilvl="1">
      <w:start w:val="0"/>
      <w:numFmt w:val="bullet"/>
      <w:lvlText w:val="•"/>
      <w:lvlJc w:val="left"/>
      <w:pPr>
        <w:ind w:left="2740" w:hanging="191"/>
      </w:pPr>
      <w:rPr>
        <w:rFonts w:hint="default"/>
        <w:lang w:val="vi" w:eastAsia="en-US" w:bidi="ar-SA"/>
      </w:rPr>
    </w:lvl>
    <w:lvl w:ilvl="2">
      <w:start w:val="0"/>
      <w:numFmt w:val="bullet"/>
      <w:lvlText w:val="•"/>
      <w:lvlJc w:val="left"/>
      <w:pPr>
        <w:ind w:left="2986" w:hanging="191"/>
      </w:pPr>
      <w:rPr>
        <w:rFonts w:hint="default"/>
        <w:lang w:val="vi" w:eastAsia="en-US" w:bidi="ar-SA"/>
      </w:rPr>
    </w:lvl>
    <w:lvl w:ilvl="3">
      <w:start w:val="0"/>
      <w:numFmt w:val="bullet"/>
      <w:lvlText w:val="•"/>
      <w:lvlJc w:val="left"/>
      <w:pPr>
        <w:ind w:left="3232" w:hanging="191"/>
      </w:pPr>
      <w:rPr>
        <w:rFonts w:hint="default"/>
        <w:lang w:val="vi" w:eastAsia="en-US" w:bidi="ar-SA"/>
      </w:rPr>
    </w:lvl>
    <w:lvl w:ilvl="4">
      <w:start w:val="0"/>
      <w:numFmt w:val="bullet"/>
      <w:lvlText w:val="•"/>
      <w:lvlJc w:val="left"/>
      <w:pPr>
        <w:ind w:left="3479" w:hanging="191"/>
      </w:pPr>
      <w:rPr>
        <w:rFonts w:hint="default"/>
        <w:lang w:val="vi" w:eastAsia="en-US" w:bidi="ar-SA"/>
      </w:rPr>
    </w:lvl>
    <w:lvl w:ilvl="5">
      <w:start w:val="0"/>
      <w:numFmt w:val="bullet"/>
      <w:lvlText w:val="•"/>
      <w:lvlJc w:val="left"/>
      <w:pPr>
        <w:ind w:left="3725" w:hanging="191"/>
      </w:pPr>
      <w:rPr>
        <w:rFonts w:hint="default"/>
        <w:lang w:val="vi" w:eastAsia="en-US" w:bidi="ar-SA"/>
      </w:rPr>
    </w:lvl>
    <w:lvl w:ilvl="6">
      <w:start w:val="0"/>
      <w:numFmt w:val="bullet"/>
      <w:lvlText w:val="•"/>
      <w:lvlJc w:val="left"/>
      <w:pPr>
        <w:ind w:left="3972" w:hanging="191"/>
      </w:pPr>
      <w:rPr>
        <w:rFonts w:hint="default"/>
        <w:lang w:val="vi" w:eastAsia="en-US" w:bidi="ar-SA"/>
      </w:rPr>
    </w:lvl>
    <w:lvl w:ilvl="7">
      <w:start w:val="0"/>
      <w:numFmt w:val="bullet"/>
      <w:lvlText w:val="•"/>
      <w:lvlJc w:val="left"/>
      <w:pPr>
        <w:ind w:left="4218" w:hanging="191"/>
      </w:pPr>
      <w:rPr>
        <w:rFonts w:hint="default"/>
        <w:lang w:val="vi" w:eastAsia="en-US" w:bidi="ar-SA"/>
      </w:rPr>
    </w:lvl>
    <w:lvl w:ilvl="8">
      <w:start w:val="0"/>
      <w:numFmt w:val="bullet"/>
      <w:lvlText w:val="•"/>
      <w:lvlJc w:val="left"/>
      <w:pPr>
        <w:ind w:left="4465" w:hanging="191"/>
      </w:pPr>
      <w:rPr>
        <w:rFonts w:hint="default"/>
        <w:lang w:val="vi" w:eastAsia="en-US" w:bidi="ar-SA"/>
      </w:rPr>
    </w:lvl>
  </w:abstractNum>
  <w:abstractNum w:abstractNumId="89">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88">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ascii="Times New Roman" w:hAnsi="Times New Roman" w:eastAsia="Times New Roman" w:cs="Times New Roman"/>
        <w:b/>
        <w:bCs/>
        <w:spacing w:val="-3"/>
        <w:w w:val="99"/>
        <w:sz w:val="24"/>
        <w:szCs w:val="24"/>
        <w:shd w:fill="FFFF99" w:color="auto" w:val="clear"/>
        <w:lang w:val="vi" w:eastAsia="en-US" w:bidi="ar-SA"/>
      </w:rPr>
    </w:lvl>
    <w:lvl w:ilvl="2">
      <w:start w:val="0"/>
      <w:numFmt w:val="bullet"/>
      <w:lvlText w:val=""/>
      <w:lvlJc w:val="left"/>
      <w:pPr>
        <w:ind w:left="1997" w:hanging="360"/>
      </w:pPr>
      <w:rPr>
        <w:rFonts w:hint="default" w:ascii="Wingdings" w:hAnsi="Wingdings" w:eastAsia="Wingdings" w:cs="Wingdings"/>
        <w:w w:val="100"/>
        <w:sz w:val="24"/>
        <w:szCs w:val="24"/>
        <w:lang w:val="vi" w:eastAsia="en-US" w:bidi="ar-SA"/>
      </w:rPr>
    </w:lvl>
    <w:lvl w:ilvl="3">
      <w:start w:val="0"/>
      <w:numFmt w:val="bullet"/>
      <w:lvlText w:val="•"/>
      <w:lvlJc w:val="left"/>
      <w:pPr>
        <w:ind w:left="3146" w:hanging="360"/>
      </w:pPr>
      <w:rPr>
        <w:rFonts w:hint="default"/>
        <w:lang w:val="vi" w:eastAsia="en-US" w:bidi="ar-SA"/>
      </w:rPr>
    </w:lvl>
    <w:lvl w:ilvl="4">
      <w:start w:val="0"/>
      <w:numFmt w:val="bullet"/>
      <w:lvlText w:val="•"/>
      <w:lvlJc w:val="left"/>
      <w:pPr>
        <w:ind w:left="4292" w:hanging="360"/>
      </w:pPr>
      <w:rPr>
        <w:rFonts w:hint="default"/>
        <w:lang w:val="vi" w:eastAsia="en-US" w:bidi="ar-SA"/>
      </w:rPr>
    </w:lvl>
    <w:lvl w:ilvl="5">
      <w:start w:val="0"/>
      <w:numFmt w:val="bullet"/>
      <w:lvlText w:val="•"/>
      <w:lvlJc w:val="left"/>
      <w:pPr>
        <w:ind w:left="5438" w:hanging="360"/>
      </w:pPr>
      <w:rPr>
        <w:rFonts w:hint="default"/>
        <w:lang w:val="vi" w:eastAsia="en-US" w:bidi="ar-SA"/>
      </w:rPr>
    </w:lvl>
    <w:lvl w:ilvl="6">
      <w:start w:val="0"/>
      <w:numFmt w:val="bullet"/>
      <w:lvlText w:val="•"/>
      <w:lvlJc w:val="left"/>
      <w:pPr>
        <w:ind w:left="6584" w:hanging="360"/>
      </w:pPr>
      <w:rPr>
        <w:rFonts w:hint="default"/>
        <w:lang w:val="vi" w:eastAsia="en-US" w:bidi="ar-SA"/>
      </w:rPr>
    </w:lvl>
    <w:lvl w:ilvl="7">
      <w:start w:val="0"/>
      <w:numFmt w:val="bullet"/>
      <w:lvlText w:val="•"/>
      <w:lvlJc w:val="left"/>
      <w:pPr>
        <w:ind w:left="7730" w:hanging="360"/>
      </w:pPr>
      <w:rPr>
        <w:rFonts w:hint="default"/>
        <w:lang w:val="vi" w:eastAsia="en-US" w:bidi="ar-SA"/>
      </w:rPr>
    </w:lvl>
    <w:lvl w:ilvl="8">
      <w:start w:val="0"/>
      <w:numFmt w:val="bullet"/>
      <w:lvlText w:val="•"/>
      <w:lvlJc w:val="left"/>
      <w:pPr>
        <w:ind w:left="8876" w:hanging="360"/>
      </w:pPr>
      <w:rPr>
        <w:rFonts w:hint="default"/>
        <w:lang w:val="vi" w:eastAsia="en-US" w:bidi="ar-SA"/>
      </w:rPr>
    </w:lvl>
  </w:abstractNum>
  <w:abstractNum w:abstractNumId="87">
    <w:multiLevelType w:val="hybridMultilevel"/>
    <w:lvl w:ilvl="0">
      <w:start w:val="3"/>
      <w:numFmt w:val="lowerLetter"/>
      <w:lvlText w:val="(%1)"/>
      <w:lvlJc w:val="left"/>
      <w:pPr>
        <w:ind w:left="1573" w:hanging="331"/>
        <w:jc w:val="right"/>
      </w:pPr>
      <w:rPr>
        <w:rFonts w:hint="default" w:ascii="Times New Roman" w:hAnsi="Times New Roman" w:eastAsia="Times New Roman" w:cs="Times New Roman"/>
        <w:spacing w:val="-1"/>
        <w:w w:val="100"/>
        <w:sz w:val="24"/>
        <w:szCs w:val="24"/>
        <w:lang w:val="vi" w:eastAsia="en-US" w:bidi="ar-SA"/>
      </w:rPr>
    </w:lvl>
    <w:lvl w:ilvl="1">
      <w:start w:val="1"/>
      <w:numFmt w:val="lowerLetter"/>
      <w:lvlText w:val="(%2)"/>
      <w:lvlJc w:val="left"/>
      <w:pPr>
        <w:ind w:left="1589" w:hanging="341"/>
        <w:jc w:val="left"/>
      </w:pPr>
      <w:rPr>
        <w:rFonts w:hint="default" w:ascii="Times New Roman" w:hAnsi="Times New Roman" w:eastAsia="Times New Roman" w:cs="Times New Roman"/>
        <w:spacing w:val="-1"/>
        <w:w w:val="99"/>
        <w:sz w:val="24"/>
        <w:szCs w:val="24"/>
        <w:lang w:val="vi" w:eastAsia="en-US" w:bidi="ar-SA"/>
      </w:rPr>
    </w:lvl>
    <w:lvl w:ilvl="2">
      <w:start w:val="0"/>
      <w:numFmt w:val="bullet"/>
      <w:lvlText w:val="•"/>
      <w:lvlJc w:val="left"/>
      <w:pPr>
        <w:ind w:left="4920" w:hanging="341"/>
      </w:pPr>
      <w:rPr>
        <w:rFonts w:hint="default"/>
        <w:lang w:val="vi" w:eastAsia="en-US" w:bidi="ar-SA"/>
      </w:rPr>
    </w:lvl>
    <w:lvl w:ilvl="3">
      <w:start w:val="0"/>
      <w:numFmt w:val="bullet"/>
      <w:lvlText w:val="•"/>
      <w:lvlJc w:val="left"/>
      <w:pPr>
        <w:ind w:left="5701" w:hanging="341"/>
      </w:pPr>
      <w:rPr>
        <w:rFonts w:hint="default"/>
        <w:lang w:val="vi" w:eastAsia="en-US" w:bidi="ar-SA"/>
      </w:rPr>
    </w:lvl>
    <w:lvl w:ilvl="4">
      <w:start w:val="0"/>
      <w:numFmt w:val="bullet"/>
      <w:lvlText w:val="•"/>
      <w:lvlJc w:val="left"/>
      <w:pPr>
        <w:ind w:left="6482" w:hanging="341"/>
      </w:pPr>
      <w:rPr>
        <w:rFonts w:hint="default"/>
        <w:lang w:val="vi" w:eastAsia="en-US" w:bidi="ar-SA"/>
      </w:rPr>
    </w:lvl>
    <w:lvl w:ilvl="5">
      <w:start w:val="0"/>
      <w:numFmt w:val="bullet"/>
      <w:lvlText w:val="•"/>
      <w:lvlJc w:val="left"/>
      <w:pPr>
        <w:ind w:left="7263" w:hanging="341"/>
      </w:pPr>
      <w:rPr>
        <w:rFonts w:hint="default"/>
        <w:lang w:val="vi" w:eastAsia="en-US" w:bidi="ar-SA"/>
      </w:rPr>
    </w:lvl>
    <w:lvl w:ilvl="6">
      <w:start w:val="0"/>
      <w:numFmt w:val="bullet"/>
      <w:lvlText w:val="•"/>
      <w:lvlJc w:val="left"/>
      <w:pPr>
        <w:ind w:left="8044" w:hanging="341"/>
      </w:pPr>
      <w:rPr>
        <w:rFonts w:hint="default"/>
        <w:lang w:val="vi" w:eastAsia="en-US" w:bidi="ar-SA"/>
      </w:rPr>
    </w:lvl>
    <w:lvl w:ilvl="7">
      <w:start w:val="0"/>
      <w:numFmt w:val="bullet"/>
      <w:lvlText w:val="•"/>
      <w:lvlJc w:val="left"/>
      <w:pPr>
        <w:ind w:left="8825" w:hanging="341"/>
      </w:pPr>
      <w:rPr>
        <w:rFonts w:hint="default"/>
        <w:lang w:val="vi" w:eastAsia="en-US" w:bidi="ar-SA"/>
      </w:rPr>
    </w:lvl>
    <w:lvl w:ilvl="8">
      <w:start w:val="0"/>
      <w:numFmt w:val="bullet"/>
      <w:lvlText w:val="•"/>
      <w:lvlJc w:val="left"/>
      <w:pPr>
        <w:ind w:left="9606" w:hanging="341"/>
      </w:pPr>
      <w:rPr>
        <w:rFonts w:hint="default"/>
        <w:lang w:val="vi" w:eastAsia="en-US" w:bidi="ar-SA"/>
      </w:rPr>
    </w:lvl>
  </w:abstractNum>
  <w:abstractNum w:abstractNumId="86">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2"/>
        <w:w w:val="100"/>
        <w:sz w:val="24"/>
        <w:szCs w:val="24"/>
        <w:shd w:fill="FFFF99" w:color="auto" w:val="clear"/>
        <w:lang w:val="vi" w:eastAsia="en-US" w:bidi="ar-SA"/>
      </w:rPr>
    </w:lvl>
    <w:lvl w:ilvl="1">
      <w:start w:val="1"/>
      <w:numFmt w:val="lowerLetter"/>
      <w:lvlText w:val="(%2)"/>
      <w:lvlJc w:val="left"/>
      <w:pPr>
        <w:ind w:left="1589" w:hanging="341"/>
        <w:jc w:val="left"/>
      </w:pPr>
      <w:rPr>
        <w:rFonts w:hint="default" w:ascii="Times New Roman" w:hAnsi="Times New Roman" w:eastAsia="Times New Roman" w:cs="Times New Roman"/>
        <w:spacing w:val="-1"/>
        <w:w w:val="99"/>
        <w:sz w:val="24"/>
        <w:szCs w:val="24"/>
        <w:lang w:val="vi" w:eastAsia="en-US" w:bidi="ar-SA"/>
      </w:rPr>
    </w:lvl>
    <w:lvl w:ilvl="2">
      <w:start w:val="0"/>
      <w:numFmt w:val="bullet"/>
      <w:lvlText w:val="•"/>
      <w:lvlJc w:val="left"/>
      <w:pPr>
        <w:ind w:left="1929" w:hanging="341"/>
      </w:pPr>
      <w:rPr>
        <w:rFonts w:hint="default"/>
        <w:lang w:val="vi" w:eastAsia="en-US" w:bidi="ar-SA"/>
      </w:rPr>
    </w:lvl>
    <w:lvl w:ilvl="3">
      <w:start w:val="0"/>
      <w:numFmt w:val="bullet"/>
      <w:lvlText w:val="•"/>
      <w:lvlJc w:val="left"/>
      <w:pPr>
        <w:ind w:left="2278" w:hanging="341"/>
      </w:pPr>
      <w:rPr>
        <w:rFonts w:hint="default"/>
        <w:lang w:val="vi" w:eastAsia="en-US" w:bidi="ar-SA"/>
      </w:rPr>
    </w:lvl>
    <w:lvl w:ilvl="4">
      <w:start w:val="0"/>
      <w:numFmt w:val="bullet"/>
      <w:lvlText w:val="•"/>
      <w:lvlJc w:val="left"/>
      <w:pPr>
        <w:ind w:left="2628" w:hanging="341"/>
      </w:pPr>
      <w:rPr>
        <w:rFonts w:hint="default"/>
        <w:lang w:val="vi" w:eastAsia="en-US" w:bidi="ar-SA"/>
      </w:rPr>
    </w:lvl>
    <w:lvl w:ilvl="5">
      <w:start w:val="0"/>
      <w:numFmt w:val="bullet"/>
      <w:lvlText w:val="•"/>
      <w:lvlJc w:val="left"/>
      <w:pPr>
        <w:ind w:left="2977" w:hanging="341"/>
      </w:pPr>
      <w:rPr>
        <w:rFonts w:hint="default"/>
        <w:lang w:val="vi" w:eastAsia="en-US" w:bidi="ar-SA"/>
      </w:rPr>
    </w:lvl>
    <w:lvl w:ilvl="6">
      <w:start w:val="0"/>
      <w:numFmt w:val="bullet"/>
      <w:lvlText w:val="•"/>
      <w:lvlJc w:val="left"/>
      <w:pPr>
        <w:ind w:left="3327" w:hanging="341"/>
      </w:pPr>
      <w:rPr>
        <w:rFonts w:hint="default"/>
        <w:lang w:val="vi" w:eastAsia="en-US" w:bidi="ar-SA"/>
      </w:rPr>
    </w:lvl>
    <w:lvl w:ilvl="7">
      <w:start w:val="0"/>
      <w:numFmt w:val="bullet"/>
      <w:lvlText w:val="•"/>
      <w:lvlJc w:val="left"/>
      <w:pPr>
        <w:ind w:left="3676" w:hanging="341"/>
      </w:pPr>
      <w:rPr>
        <w:rFonts w:hint="default"/>
        <w:lang w:val="vi" w:eastAsia="en-US" w:bidi="ar-SA"/>
      </w:rPr>
    </w:lvl>
    <w:lvl w:ilvl="8">
      <w:start w:val="0"/>
      <w:numFmt w:val="bullet"/>
      <w:lvlText w:val="•"/>
      <w:lvlJc w:val="left"/>
      <w:pPr>
        <w:ind w:left="4026" w:hanging="341"/>
      </w:pPr>
      <w:rPr>
        <w:rFonts w:hint="default"/>
        <w:lang w:val="vi" w:eastAsia="en-US" w:bidi="ar-SA"/>
      </w:rPr>
    </w:lvl>
  </w:abstractNum>
  <w:abstractNum w:abstractNumId="85">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84">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83">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4"/>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82">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7"/>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81">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3"/>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80">
    <w:multiLevelType w:val="hybridMultilevel"/>
    <w:lvl w:ilvl="0">
      <w:start w:val="1"/>
      <w:numFmt w:val="decimal"/>
      <w:lvlText w:val="%1."/>
      <w:lvlJc w:val="left"/>
      <w:pPr>
        <w:ind w:left="1526" w:hanging="596"/>
        <w:jc w:val="left"/>
      </w:pPr>
      <w:rPr>
        <w:rFonts w:hint="default" w:ascii="Times New Roman" w:hAnsi="Times New Roman" w:eastAsia="Times New Roman" w:cs="Times New Roman"/>
        <w:b/>
        <w:bCs/>
        <w:spacing w:val="-3"/>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79">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0"/>
      <w:numFmt w:val="bullet"/>
      <w:lvlText w:val="o"/>
      <w:lvlJc w:val="left"/>
      <w:pPr>
        <w:ind w:left="1277" w:hanging="600"/>
      </w:pPr>
      <w:rPr>
        <w:rFonts w:hint="default" w:ascii="Courier New" w:hAnsi="Courier New" w:eastAsia="Courier New" w:cs="Courier New"/>
        <w:spacing w:val="-10"/>
        <w:w w:val="100"/>
        <w:sz w:val="24"/>
        <w:szCs w:val="24"/>
        <w:lang w:val="vi" w:eastAsia="en-US" w:bidi="ar-SA"/>
      </w:rPr>
    </w:lvl>
    <w:lvl w:ilvl="2">
      <w:start w:val="0"/>
      <w:numFmt w:val="bullet"/>
      <w:lvlText w:val="•"/>
      <w:lvlJc w:val="left"/>
      <w:pPr>
        <w:ind w:left="2100" w:hanging="600"/>
      </w:pPr>
      <w:rPr>
        <w:rFonts w:hint="default"/>
        <w:lang w:val="vi" w:eastAsia="en-US" w:bidi="ar-SA"/>
      </w:rPr>
    </w:lvl>
    <w:lvl w:ilvl="3">
      <w:start w:val="0"/>
      <w:numFmt w:val="bullet"/>
      <w:lvlText w:val="•"/>
      <w:lvlJc w:val="left"/>
      <w:pPr>
        <w:ind w:left="3233" w:hanging="600"/>
      </w:pPr>
      <w:rPr>
        <w:rFonts w:hint="default"/>
        <w:lang w:val="vi" w:eastAsia="en-US" w:bidi="ar-SA"/>
      </w:rPr>
    </w:lvl>
    <w:lvl w:ilvl="4">
      <w:start w:val="0"/>
      <w:numFmt w:val="bullet"/>
      <w:lvlText w:val="•"/>
      <w:lvlJc w:val="left"/>
      <w:pPr>
        <w:ind w:left="4367" w:hanging="600"/>
      </w:pPr>
      <w:rPr>
        <w:rFonts w:hint="default"/>
        <w:lang w:val="vi" w:eastAsia="en-US" w:bidi="ar-SA"/>
      </w:rPr>
    </w:lvl>
    <w:lvl w:ilvl="5">
      <w:start w:val="0"/>
      <w:numFmt w:val="bullet"/>
      <w:lvlText w:val="•"/>
      <w:lvlJc w:val="left"/>
      <w:pPr>
        <w:ind w:left="5500" w:hanging="600"/>
      </w:pPr>
      <w:rPr>
        <w:rFonts w:hint="default"/>
        <w:lang w:val="vi" w:eastAsia="en-US" w:bidi="ar-SA"/>
      </w:rPr>
    </w:lvl>
    <w:lvl w:ilvl="6">
      <w:start w:val="0"/>
      <w:numFmt w:val="bullet"/>
      <w:lvlText w:val="•"/>
      <w:lvlJc w:val="left"/>
      <w:pPr>
        <w:ind w:left="6634" w:hanging="600"/>
      </w:pPr>
      <w:rPr>
        <w:rFonts w:hint="default"/>
        <w:lang w:val="vi" w:eastAsia="en-US" w:bidi="ar-SA"/>
      </w:rPr>
    </w:lvl>
    <w:lvl w:ilvl="7">
      <w:start w:val="0"/>
      <w:numFmt w:val="bullet"/>
      <w:lvlText w:val="•"/>
      <w:lvlJc w:val="left"/>
      <w:pPr>
        <w:ind w:left="7768" w:hanging="600"/>
      </w:pPr>
      <w:rPr>
        <w:rFonts w:hint="default"/>
        <w:lang w:val="vi" w:eastAsia="en-US" w:bidi="ar-SA"/>
      </w:rPr>
    </w:lvl>
    <w:lvl w:ilvl="8">
      <w:start w:val="0"/>
      <w:numFmt w:val="bullet"/>
      <w:lvlText w:val="•"/>
      <w:lvlJc w:val="left"/>
      <w:pPr>
        <w:ind w:left="8901" w:hanging="600"/>
      </w:pPr>
      <w:rPr>
        <w:rFonts w:hint="default"/>
        <w:lang w:val="vi" w:eastAsia="en-US" w:bidi="ar-SA"/>
      </w:rPr>
    </w:lvl>
  </w:abstractNum>
  <w:abstractNum w:abstractNumId="77">
    <w:multiLevelType w:val="hybridMultilevel"/>
    <w:lvl w:ilvl="0">
      <w:start w:val="2"/>
      <w:numFmt w:val="lowerLetter"/>
      <w:lvlText w:val="(%1)"/>
      <w:lvlJc w:val="left"/>
      <w:pPr>
        <w:ind w:left="1588" w:hanging="341"/>
        <w:jc w:val="right"/>
      </w:pPr>
      <w:rPr>
        <w:rFonts w:hint="default" w:ascii="Times New Roman" w:hAnsi="Times New Roman" w:eastAsia="Times New Roman" w:cs="Times New Roman"/>
        <w:spacing w:val="-5"/>
        <w:w w:val="99"/>
        <w:sz w:val="24"/>
        <w:szCs w:val="24"/>
        <w:lang w:val="vi" w:eastAsia="en-US" w:bidi="ar-SA"/>
      </w:rPr>
    </w:lvl>
    <w:lvl w:ilvl="1">
      <w:start w:val="0"/>
      <w:numFmt w:val="bullet"/>
      <w:lvlText w:val="•"/>
      <w:lvlJc w:val="left"/>
      <w:pPr>
        <w:ind w:left="2085" w:hanging="341"/>
      </w:pPr>
      <w:rPr>
        <w:rFonts w:hint="default"/>
        <w:lang w:val="vi" w:eastAsia="en-US" w:bidi="ar-SA"/>
      </w:rPr>
    </w:lvl>
    <w:lvl w:ilvl="2">
      <w:start w:val="0"/>
      <w:numFmt w:val="bullet"/>
      <w:lvlText w:val="•"/>
      <w:lvlJc w:val="left"/>
      <w:pPr>
        <w:ind w:left="2591" w:hanging="341"/>
      </w:pPr>
      <w:rPr>
        <w:rFonts w:hint="default"/>
        <w:lang w:val="vi" w:eastAsia="en-US" w:bidi="ar-SA"/>
      </w:rPr>
    </w:lvl>
    <w:lvl w:ilvl="3">
      <w:start w:val="0"/>
      <w:numFmt w:val="bullet"/>
      <w:lvlText w:val="•"/>
      <w:lvlJc w:val="left"/>
      <w:pPr>
        <w:ind w:left="3096" w:hanging="341"/>
      </w:pPr>
      <w:rPr>
        <w:rFonts w:hint="default"/>
        <w:lang w:val="vi" w:eastAsia="en-US" w:bidi="ar-SA"/>
      </w:rPr>
    </w:lvl>
    <w:lvl w:ilvl="4">
      <w:start w:val="0"/>
      <w:numFmt w:val="bullet"/>
      <w:lvlText w:val="•"/>
      <w:lvlJc w:val="left"/>
      <w:pPr>
        <w:ind w:left="3602" w:hanging="341"/>
      </w:pPr>
      <w:rPr>
        <w:rFonts w:hint="default"/>
        <w:lang w:val="vi" w:eastAsia="en-US" w:bidi="ar-SA"/>
      </w:rPr>
    </w:lvl>
    <w:lvl w:ilvl="5">
      <w:start w:val="0"/>
      <w:numFmt w:val="bullet"/>
      <w:lvlText w:val="•"/>
      <w:lvlJc w:val="left"/>
      <w:pPr>
        <w:ind w:left="4108" w:hanging="341"/>
      </w:pPr>
      <w:rPr>
        <w:rFonts w:hint="default"/>
        <w:lang w:val="vi" w:eastAsia="en-US" w:bidi="ar-SA"/>
      </w:rPr>
    </w:lvl>
    <w:lvl w:ilvl="6">
      <w:start w:val="0"/>
      <w:numFmt w:val="bullet"/>
      <w:lvlText w:val="•"/>
      <w:lvlJc w:val="left"/>
      <w:pPr>
        <w:ind w:left="4613" w:hanging="341"/>
      </w:pPr>
      <w:rPr>
        <w:rFonts w:hint="default"/>
        <w:lang w:val="vi" w:eastAsia="en-US" w:bidi="ar-SA"/>
      </w:rPr>
    </w:lvl>
    <w:lvl w:ilvl="7">
      <w:start w:val="0"/>
      <w:numFmt w:val="bullet"/>
      <w:lvlText w:val="•"/>
      <w:lvlJc w:val="left"/>
      <w:pPr>
        <w:ind w:left="5119" w:hanging="341"/>
      </w:pPr>
      <w:rPr>
        <w:rFonts w:hint="default"/>
        <w:lang w:val="vi" w:eastAsia="en-US" w:bidi="ar-SA"/>
      </w:rPr>
    </w:lvl>
    <w:lvl w:ilvl="8">
      <w:start w:val="0"/>
      <w:numFmt w:val="bullet"/>
      <w:lvlText w:val="•"/>
      <w:lvlJc w:val="left"/>
      <w:pPr>
        <w:ind w:left="5624" w:hanging="341"/>
      </w:pPr>
      <w:rPr>
        <w:rFonts w:hint="default"/>
        <w:lang w:val="vi" w:eastAsia="en-US" w:bidi="ar-SA"/>
      </w:rPr>
    </w:lvl>
  </w:abstractNum>
  <w:abstractNum w:abstractNumId="76">
    <w:multiLevelType w:val="hybridMultilevel"/>
    <w:lvl w:ilvl="0">
      <w:start w:val="2"/>
      <w:numFmt w:val="lowerLetter"/>
      <w:lvlText w:val="(%1)"/>
      <w:lvlJc w:val="left"/>
      <w:pPr>
        <w:ind w:left="1017" w:hanging="342"/>
        <w:jc w:val="right"/>
      </w:pPr>
      <w:rPr>
        <w:rFonts w:hint="default" w:ascii="Times New Roman" w:hAnsi="Times New Roman" w:eastAsia="Times New Roman" w:cs="Times New Roman"/>
        <w:spacing w:val="-5"/>
        <w:w w:val="99"/>
        <w:sz w:val="24"/>
        <w:szCs w:val="24"/>
        <w:lang w:val="vi" w:eastAsia="en-US" w:bidi="ar-SA"/>
      </w:rPr>
    </w:lvl>
    <w:lvl w:ilvl="1">
      <w:start w:val="0"/>
      <w:numFmt w:val="bullet"/>
      <w:lvlText w:val="•"/>
      <w:lvlJc w:val="left"/>
      <w:pPr>
        <w:ind w:left="1524" w:hanging="342"/>
      </w:pPr>
      <w:rPr>
        <w:rFonts w:hint="default"/>
        <w:lang w:val="vi" w:eastAsia="en-US" w:bidi="ar-SA"/>
      </w:rPr>
    </w:lvl>
    <w:lvl w:ilvl="2">
      <w:start w:val="0"/>
      <w:numFmt w:val="bullet"/>
      <w:lvlText w:val="•"/>
      <w:lvlJc w:val="left"/>
      <w:pPr>
        <w:ind w:left="2028" w:hanging="342"/>
      </w:pPr>
      <w:rPr>
        <w:rFonts w:hint="default"/>
        <w:lang w:val="vi" w:eastAsia="en-US" w:bidi="ar-SA"/>
      </w:rPr>
    </w:lvl>
    <w:lvl w:ilvl="3">
      <w:start w:val="0"/>
      <w:numFmt w:val="bullet"/>
      <w:lvlText w:val="•"/>
      <w:lvlJc w:val="left"/>
      <w:pPr>
        <w:ind w:left="2533" w:hanging="342"/>
      </w:pPr>
      <w:rPr>
        <w:rFonts w:hint="default"/>
        <w:lang w:val="vi" w:eastAsia="en-US" w:bidi="ar-SA"/>
      </w:rPr>
    </w:lvl>
    <w:lvl w:ilvl="4">
      <w:start w:val="0"/>
      <w:numFmt w:val="bullet"/>
      <w:lvlText w:val="•"/>
      <w:lvlJc w:val="left"/>
      <w:pPr>
        <w:ind w:left="3037" w:hanging="342"/>
      </w:pPr>
      <w:rPr>
        <w:rFonts w:hint="default"/>
        <w:lang w:val="vi" w:eastAsia="en-US" w:bidi="ar-SA"/>
      </w:rPr>
    </w:lvl>
    <w:lvl w:ilvl="5">
      <w:start w:val="0"/>
      <w:numFmt w:val="bullet"/>
      <w:lvlText w:val="•"/>
      <w:lvlJc w:val="left"/>
      <w:pPr>
        <w:ind w:left="3542" w:hanging="342"/>
      </w:pPr>
      <w:rPr>
        <w:rFonts w:hint="default"/>
        <w:lang w:val="vi" w:eastAsia="en-US" w:bidi="ar-SA"/>
      </w:rPr>
    </w:lvl>
    <w:lvl w:ilvl="6">
      <w:start w:val="0"/>
      <w:numFmt w:val="bullet"/>
      <w:lvlText w:val="•"/>
      <w:lvlJc w:val="left"/>
      <w:pPr>
        <w:ind w:left="4046" w:hanging="342"/>
      </w:pPr>
      <w:rPr>
        <w:rFonts w:hint="default"/>
        <w:lang w:val="vi" w:eastAsia="en-US" w:bidi="ar-SA"/>
      </w:rPr>
    </w:lvl>
    <w:lvl w:ilvl="7">
      <w:start w:val="0"/>
      <w:numFmt w:val="bullet"/>
      <w:lvlText w:val="•"/>
      <w:lvlJc w:val="left"/>
      <w:pPr>
        <w:ind w:left="4551" w:hanging="342"/>
      </w:pPr>
      <w:rPr>
        <w:rFonts w:hint="default"/>
        <w:lang w:val="vi" w:eastAsia="en-US" w:bidi="ar-SA"/>
      </w:rPr>
    </w:lvl>
    <w:lvl w:ilvl="8">
      <w:start w:val="0"/>
      <w:numFmt w:val="bullet"/>
      <w:lvlText w:val="•"/>
      <w:lvlJc w:val="left"/>
      <w:pPr>
        <w:ind w:left="5055" w:hanging="342"/>
      </w:pPr>
      <w:rPr>
        <w:rFonts w:hint="default"/>
        <w:lang w:val="vi" w:eastAsia="en-US" w:bidi="ar-SA"/>
      </w:rPr>
    </w:lvl>
  </w:abstractNum>
  <w:abstractNum w:abstractNumId="75">
    <w:multiLevelType w:val="hybridMultilevel"/>
    <w:lvl w:ilvl="0">
      <w:start w:val="1"/>
      <w:numFmt w:val="lowerLetter"/>
      <w:lvlText w:val="(%1)"/>
      <w:lvlJc w:val="left"/>
      <w:pPr>
        <w:ind w:left="1670" w:hanging="423"/>
        <w:jc w:val="right"/>
      </w:pPr>
      <w:rPr>
        <w:rFonts w:hint="default" w:ascii="Times New Roman" w:hAnsi="Times New Roman" w:eastAsia="Times New Roman" w:cs="Times New Roman"/>
        <w:spacing w:val="-25"/>
        <w:w w:val="99"/>
        <w:sz w:val="24"/>
        <w:szCs w:val="24"/>
        <w:lang w:val="vi" w:eastAsia="en-US" w:bidi="ar-SA"/>
      </w:rPr>
    </w:lvl>
    <w:lvl w:ilvl="1">
      <w:start w:val="0"/>
      <w:numFmt w:val="bullet"/>
      <w:lvlText w:val="•"/>
      <w:lvlJc w:val="left"/>
      <w:pPr>
        <w:ind w:left="6120" w:hanging="423"/>
      </w:pPr>
      <w:rPr>
        <w:rFonts w:hint="default"/>
        <w:lang w:val="vi" w:eastAsia="en-US" w:bidi="ar-SA"/>
      </w:rPr>
    </w:lvl>
    <w:lvl w:ilvl="2">
      <w:start w:val="0"/>
      <w:numFmt w:val="bullet"/>
      <w:lvlText w:val="•"/>
      <w:lvlJc w:val="left"/>
      <w:pPr>
        <w:ind w:left="6680" w:hanging="423"/>
      </w:pPr>
      <w:rPr>
        <w:rFonts w:hint="default"/>
        <w:lang w:val="vi" w:eastAsia="en-US" w:bidi="ar-SA"/>
      </w:rPr>
    </w:lvl>
    <w:lvl w:ilvl="3">
      <w:start w:val="0"/>
      <w:numFmt w:val="bullet"/>
      <w:lvlText w:val="•"/>
      <w:lvlJc w:val="left"/>
      <w:pPr>
        <w:ind w:left="7241" w:hanging="423"/>
      </w:pPr>
      <w:rPr>
        <w:rFonts w:hint="default"/>
        <w:lang w:val="vi" w:eastAsia="en-US" w:bidi="ar-SA"/>
      </w:rPr>
    </w:lvl>
    <w:lvl w:ilvl="4">
      <w:start w:val="0"/>
      <w:numFmt w:val="bullet"/>
      <w:lvlText w:val="•"/>
      <w:lvlJc w:val="left"/>
      <w:pPr>
        <w:ind w:left="7802" w:hanging="423"/>
      </w:pPr>
      <w:rPr>
        <w:rFonts w:hint="default"/>
        <w:lang w:val="vi" w:eastAsia="en-US" w:bidi="ar-SA"/>
      </w:rPr>
    </w:lvl>
    <w:lvl w:ilvl="5">
      <w:start w:val="0"/>
      <w:numFmt w:val="bullet"/>
      <w:lvlText w:val="•"/>
      <w:lvlJc w:val="left"/>
      <w:pPr>
        <w:ind w:left="8363" w:hanging="423"/>
      </w:pPr>
      <w:rPr>
        <w:rFonts w:hint="default"/>
        <w:lang w:val="vi" w:eastAsia="en-US" w:bidi="ar-SA"/>
      </w:rPr>
    </w:lvl>
    <w:lvl w:ilvl="6">
      <w:start w:val="0"/>
      <w:numFmt w:val="bullet"/>
      <w:lvlText w:val="•"/>
      <w:lvlJc w:val="left"/>
      <w:pPr>
        <w:ind w:left="8924" w:hanging="423"/>
      </w:pPr>
      <w:rPr>
        <w:rFonts w:hint="default"/>
        <w:lang w:val="vi" w:eastAsia="en-US" w:bidi="ar-SA"/>
      </w:rPr>
    </w:lvl>
    <w:lvl w:ilvl="7">
      <w:start w:val="0"/>
      <w:numFmt w:val="bullet"/>
      <w:lvlText w:val="•"/>
      <w:lvlJc w:val="left"/>
      <w:pPr>
        <w:ind w:left="9485" w:hanging="423"/>
      </w:pPr>
      <w:rPr>
        <w:rFonts w:hint="default"/>
        <w:lang w:val="vi" w:eastAsia="en-US" w:bidi="ar-SA"/>
      </w:rPr>
    </w:lvl>
    <w:lvl w:ilvl="8">
      <w:start w:val="0"/>
      <w:numFmt w:val="bullet"/>
      <w:lvlText w:val="•"/>
      <w:lvlJc w:val="left"/>
      <w:pPr>
        <w:ind w:left="10046" w:hanging="423"/>
      </w:pPr>
      <w:rPr>
        <w:rFonts w:hint="default"/>
        <w:lang w:val="vi" w:eastAsia="en-US" w:bidi="ar-SA"/>
      </w:rPr>
    </w:lvl>
  </w:abstractNum>
  <w:abstractNum w:abstractNumId="74">
    <w:multiLevelType w:val="hybridMultilevel"/>
    <w:lvl w:ilvl="0">
      <w:start w:val="0"/>
      <w:numFmt w:val="bullet"/>
      <w:lvlText w:val=""/>
      <w:lvlJc w:val="left"/>
      <w:pPr>
        <w:ind w:left="807" w:hanging="567"/>
      </w:pPr>
      <w:rPr>
        <w:rFonts w:hint="default" w:ascii="Symbol" w:hAnsi="Symbol" w:eastAsia="Symbol" w:cs="Symbol"/>
        <w:w w:val="100"/>
        <w:sz w:val="24"/>
        <w:szCs w:val="24"/>
        <w:lang w:val="vi" w:eastAsia="en-US" w:bidi="ar-SA"/>
      </w:rPr>
    </w:lvl>
    <w:lvl w:ilvl="1">
      <w:start w:val="0"/>
      <w:numFmt w:val="bullet"/>
      <w:lvlText w:val="•"/>
      <w:lvlJc w:val="left"/>
      <w:pPr>
        <w:ind w:left="1189" w:hanging="567"/>
      </w:pPr>
      <w:rPr>
        <w:rFonts w:hint="default"/>
        <w:lang w:val="vi" w:eastAsia="en-US" w:bidi="ar-SA"/>
      </w:rPr>
    </w:lvl>
    <w:lvl w:ilvl="2">
      <w:start w:val="0"/>
      <w:numFmt w:val="bullet"/>
      <w:lvlText w:val="•"/>
      <w:lvlJc w:val="left"/>
      <w:pPr>
        <w:ind w:left="1579" w:hanging="567"/>
      </w:pPr>
      <w:rPr>
        <w:rFonts w:hint="default"/>
        <w:lang w:val="vi" w:eastAsia="en-US" w:bidi="ar-SA"/>
      </w:rPr>
    </w:lvl>
    <w:lvl w:ilvl="3">
      <w:start w:val="0"/>
      <w:numFmt w:val="bullet"/>
      <w:lvlText w:val="•"/>
      <w:lvlJc w:val="left"/>
      <w:pPr>
        <w:ind w:left="1968" w:hanging="567"/>
      </w:pPr>
      <w:rPr>
        <w:rFonts w:hint="default"/>
        <w:lang w:val="vi" w:eastAsia="en-US" w:bidi="ar-SA"/>
      </w:rPr>
    </w:lvl>
    <w:lvl w:ilvl="4">
      <w:start w:val="0"/>
      <w:numFmt w:val="bullet"/>
      <w:lvlText w:val="•"/>
      <w:lvlJc w:val="left"/>
      <w:pPr>
        <w:ind w:left="2358" w:hanging="567"/>
      </w:pPr>
      <w:rPr>
        <w:rFonts w:hint="default"/>
        <w:lang w:val="vi" w:eastAsia="en-US" w:bidi="ar-SA"/>
      </w:rPr>
    </w:lvl>
    <w:lvl w:ilvl="5">
      <w:start w:val="0"/>
      <w:numFmt w:val="bullet"/>
      <w:lvlText w:val="•"/>
      <w:lvlJc w:val="left"/>
      <w:pPr>
        <w:ind w:left="2748" w:hanging="567"/>
      </w:pPr>
      <w:rPr>
        <w:rFonts w:hint="default"/>
        <w:lang w:val="vi" w:eastAsia="en-US" w:bidi="ar-SA"/>
      </w:rPr>
    </w:lvl>
    <w:lvl w:ilvl="6">
      <w:start w:val="0"/>
      <w:numFmt w:val="bullet"/>
      <w:lvlText w:val="•"/>
      <w:lvlJc w:val="left"/>
      <w:pPr>
        <w:ind w:left="3137" w:hanging="567"/>
      </w:pPr>
      <w:rPr>
        <w:rFonts w:hint="default"/>
        <w:lang w:val="vi" w:eastAsia="en-US" w:bidi="ar-SA"/>
      </w:rPr>
    </w:lvl>
    <w:lvl w:ilvl="7">
      <w:start w:val="0"/>
      <w:numFmt w:val="bullet"/>
      <w:lvlText w:val="•"/>
      <w:lvlJc w:val="left"/>
      <w:pPr>
        <w:ind w:left="3527" w:hanging="567"/>
      </w:pPr>
      <w:rPr>
        <w:rFonts w:hint="default"/>
        <w:lang w:val="vi" w:eastAsia="en-US" w:bidi="ar-SA"/>
      </w:rPr>
    </w:lvl>
    <w:lvl w:ilvl="8">
      <w:start w:val="0"/>
      <w:numFmt w:val="bullet"/>
      <w:lvlText w:val="•"/>
      <w:lvlJc w:val="left"/>
      <w:pPr>
        <w:ind w:left="3916" w:hanging="567"/>
      </w:pPr>
      <w:rPr>
        <w:rFonts w:hint="default"/>
        <w:lang w:val="vi" w:eastAsia="en-US" w:bidi="ar-SA"/>
      </w:rPr>
    </w:lvl>
  </w:abstractNum>
  <w:abstractNum w:abstractNumId="73">
    <w:multiLevelType w:val="hybridMultilevel"/>
    <w:lvl w:ilvl="0">
      <w:start w:val="0"/>
      <w:numFmt w:val="bullet"/>
      <w:lvlText w:val="-"/>
      <w:lvlJc w:val="left"/>
      <w:pPr>
        <w:ind w:left="1809" w:hanging="567"/>
      </w:pPr>
      <w:rPr>
        <w:rFonts w:hint="default" w:ascii="Times New Roman" w:hAnsi="Times New Roman" w:eastAsia="Times New Roman" w:cs="Times New Roman"/>
        <w:w w:val="103"/>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72">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71">
    <w:multiLevelType w:val="hybridMultilevel"/>
    <w:lvl w:ilvl="0">
      <w:start w:val="0"/>
      <w:numFmt w:val="bullet"/>
      <w:lvlText w:val="-"/>
      <w:lvlJc w:val="left"/>
      <w:pPr>
        <w:ind w:left="31" w:hanging="128"/>
      </w:pPr>
      <w:rPr>
        <w:rFonts w:hint="default" w:ascii="Arial" w:hAnsi="Arial" w:eastAsia="Arial" w:cs="Arial"/>
        <w:b/>
        <w:bCs/>
        <w:w w:val="91"/>
        <w:sz w:val="24"/>
        <w:szCs w:val="24"/>
        <w:lang w:val="vi" w:eastAsia="en-US" w:bidi="ar-SA"/>
      </w:rPr>
    </w:lvl>
    <w:lvl w:ilvl="1">
      <w:start w:val="0"/>
      <w:numFmt w:val="bullet"/>
      <w:lvlText w:val="•"/>
      <w:lvlJc w:val="left"/>
      <w:pPr>
        <w:ind w:left="418" w:hanging="128"/>
      </w:pPr>
      <w:rPr>
        <w:rFonts w:hint="default"/>
        <w:lang w:val="vi" w:eastAsia="en-US" w:bidi="ar-SA"/>
      </w:rPr>
    </w:lvl>
    <w:lvl w:ilvl="2">
      <w:start w:val="0"/>
      <w:numFmt w:val="bullet"/>
      <w:lvlText w:val="•"/>
      <w:lvlJc w:val="left"/>
      <w:pPr>
        <w:ind w:left="797" w:hanging="128"/>
      </w:pPr>
      <w:rPr>
        <w:rFonts w:hint="default"/>
        <w:lang w:val="vi" w:eastAsia="en-US" w:bidi="ar-SA"/>
      </w:rPr>
    </w:lvl>
    <w:lvl w:ilvl="3">
      <w:start w:val="0"/>
      <w:numFmt w:val="bullet"/>
      <w:lvlText w:val="•"/>
      <w:lvlJc w:val="left"/>
      <w:pPr>
        <w:ind w:left="1176" w:hanging="128"/>
      </w:pPr>
      <w:rPr>
        <w:rFonts w:hint="default"/>
        <w:lang w:val="vi" w:eastAsia="en-US" w:bidi="ar-SA"/>
      </w:rPr>
    </w:lvl>
    <w:lvl w:ilvl="4">
      <w:start w:val="0"/>
      <w:numFmt w:val="bullet"/>
      <w:lvlText w:val="•"/>
      <w:lvlJc w:val="left"/>
      <w:pPr>
        <w:ind w:left="1555" w:hanging="128"/>
      </w:pPr>
      <w:rPr>
        <w:rFonts w:hint="default"/>
        <w:lang w:val="vi" w:eastAsia="en-US" w:bidi="ar-SA"/>
      </w:rPr>
    </w:lvl>
    <w:lvl w:ilvl="5">
      <w:start w:val="0"/>
      <w:numFmt w:val="bullet"/>
      <w:lvlText w:val="•"/>
      <w:lvlJc w:val="left"/>
      <w:pPr>
        <w:ind w:left="1933" w:hanging="128"/>
      </w:pPr>
      <w:rPr>
        <w:rFonts w:hint="default"/>
        <w:lang w:val="vi" w:eastAsia="en-US" w:bidi="ar-SA"/>
      </w:rPr>
    </w:lvl>
    <w:lvl w:ilvl="6">
      <w:start w:val="0"/>
      <w:numFmt w:val="bullet"/>
      <w:lvlText w:val="•"/>
      <w:lvlJc w:val="left"/>
      <w:pPr>
        <w:ind w:left="2312" w:hanging="128"/>
      </w:pPr>
      <w:rPr>
        <w:rFonts w:hint="default"/>
        <w:lang w:val="vi" w:eastAsia="en-US" w:bidi="ar-SA"/>
      </w:rPr>
    </w:lvl>
    <w:lvl w:ilvl="7">
      <w:start w:val="0"/>
      <w:numFmt w:val="bullet"/>
      <w:lvlText w:val="•"/>
      <w:lvlJc w:val="left"/>
      <w:pPr>
        <w:ind w:left="2691" w:hanging="128"/>
      </w:pPr>
      <w:rPr>
        <w:rFonts w:hint="default"/>
        <w:lang w:val="vi" w:eastAsia="en-US" w:bidi="ar-SA"/>
      </w:rPr>
    </w:lvl>
    <w:lvl w:ilvl="8">
      <w:start w:val="0"/>
      <w:numFmt w:val="bullet"/>
      <w:lvlText w:val="•"/>
      <w:lvlJc w:val="left"/>
      <w:pPr>
        <w:ind w:left="3070" w:hanging="128"/>
      </w:pPr>
      <w:rPr>
        <w:rFonts w:hint="default"/>
        <w:lang w:val="vi" w:eastAsia="en-US" w:bidi="ar-SA"/>
      </w:rPr>
    </w:lvl>
  </w:abstractNum>
  <w:abstractNum w:abstractNumId="70">
    <w:multiLevelType w:val="hybridMultilevel"/>
    <w:lvl w:ilvl="0">
      <w:start w:val="0"/>
      <w:numFmt w:val="bullet"/>
      <w:lvlText w:val=""/>
      <w:lvlJc w:val="left"/>
      <w:pPr>
        <w:ind w:left="1963" w:hanging="360"/>
      </w:pPr>
      <w:rPr>
        <w:rFonts w:hint="default" w:ascii="Symbol" w:hAnsi="Symbol" w:eastAsia="Symbol" w:cs="Symbol"/>
        <w:w w:val="100"/>
        <w:sz w:val="24"/>
        <w:szCs w:val="24"/>
        <w:lang w:val="vi" w:eastAsia="en-US" w:bidi="ar-SA"/>
      </w:rPr>
    </w:lvl>
    <w:lvl w:ilvl="1">
      <w:start w:val="0"/>
      <w:numFmt w:val="bullet"/>
      <w:lvlText w:val="•"/>
      <w:lvlJc w:val="left"/>
      <w:pPr>
        <w:ind w:left="2880" w:hanging="360"/>
      </w:pPr>
      <w:rPr>
        <w:rFonts w:hint="default"/>
        <w:lang w:val="vi" w:eastAsia="en-US" w:bidi="ar-SA"/>
      </w:rPr>
    </w:lvl>
    <w:lvl w:ilvl="2">
      <w:start w:val="0"/>
      <w:numFmt w:val="bullet"/>
      <w:lvlText w:val="•"/>
      <w:lvlJc w:val="left"/>
      <w:pPr>
        <w:ind w:left="3801" w:hanging="360"/>
      </w:pPr>
      <w:rPr>
        <w:rFonts w:hint="default"/>
        <w:lang w:val="vi" w:eastAsia="en-US" w:bidi="ar-SA"/>
      </w:rPr>
    </w:lvl>
    <w:lvl w:ilvl="3">
      <w:start w:val="0"/>
      <w:numFmt w:val="bullet"/>
      <w:lvlText w:val="•"/>
      <w:lvlJc w:val="left"/>
      <w:pPr>
        <w:ind w:left="4722" w:hanging="360"/>
      </w:pPr>
      <w:rPr>
        <w:rFonts w:hint="default"/>
        <w:lang w:val="vi" w:eastAsia="en-US" w:bidi="ar-SA"/>
      </w:rPr>
    </w:lvl>
    <w:lvl w:ilvl="4">
      <w:start w:val="0"/>
      <w:numFmt w:val="bullet"/>
      <w:lvlText w:val="•"/>
      <w:lvlJc w:val="left"/>
      <w:pPr>
        <w:ind w:left="5643" w:hanging="360"/>
      </w:pPr>
      <w:rPr>
        <w:rFonts w:hint="default"/>
        <w:lang w:val="vi" w:eastAsia="en-US" w:bidi="ar-SA"/>
      </w:rPr>
    </w:lvl>
    <w:lvl w:ilvl="5">
      <w:start w:val="0"/>
      <w:numFmt w:val="bullet"/>
      <w:lvlText w:val="•"/>
      <w:lvlJc w:val="left"/>
      <w:pPr>
        <w:ind w:left="6564" w:hanging="360"/>
      </w:pPr>
      <w:rPr>
        <w:rFonts w:hint="default"/>
        <w:lang w:val="vi" w:eastAsia="en-US" w:bidi="ar-SA"/>
      </w:rPr>
    </w:lvl>
    <w:lvl w:ilvl="6">
      <w:start w:val="0"/>
      <w:numFmt w:val="bullet"/>
      <w:lvlText w:val="•"/>
      <w:lvlJc w:val="left"/>
      <w:pPr>
        <w:ind w:left="7485" w:hanging="360"/>
      </w:pPr>
      <w:rPr>
        <w:rFonts w:hint="default"/>
        <w:lang w:val="vi" w:eastAsia="en-US" w:bidi="ar-SA"/>
      </w:rPr>
    </w:lvl>
    <w:lvl w:ilvl="7">
      <w:start w:val="0"/>
      <w:numFmt w:val="bullet"/>
      <w:lvlText w:val="•"/>
      <w:lvlJc w:val="left"/>
      <w:pPr>
        <w:ind w:left="8406" w:hanging="360"/>
      </w:pPr>
      <w:rPr>
        <w:rFonts w:hint="default"/>
        <w:lang w:val="vi" w:eastAsia="en-US" w:bidi="ar-SA"/>
      </w:rPr>
    </w:lvl>
    <w:lvl w:ilvl="8">
      <w:start w:val="0"/>
      <w:numFmt w:val="bullet"/>
      <w:lvlText w:val="•"/>
      <w:lvlJc w:val="left"/>
      <w:pPr>
        <w:ind w:left="9327" w:hanging="360"/>
      </w:pPr>
      <w:rPr>
        <w:rFonts w:hint="default"/>
        <w:lang w:val="vi" w:eastAsia="en-US" w:bidi="ar-SA"/>
      </w:rPr>
    </w:lvl>
  </w:abstractNum>
  <w:abstractNum w:abstractNumId="69">
    <w:multiLevelType w:val="hybridMultilevel"/>
    <w:lvl w:ilvl="0">
      <w:start w:val="0"/>
      <w:numFmt w:val="bullet"/>
      <w:lvlText w:val="-"/>
      <w:lvlJc w:val="left"/>
      <w:pPr>
        <w:ind w:left="158" w:hanging="128"/>
      </w:pPr>
      <w:rPr>
        <w:rFonts w:hint="default" w:ascii="Arial" w:hAnsi="Arial" w:eastAsia="Arial" w:cs="Arial"/>
        <w:b/>
        <w:bCs/>
        <w:w w:val="91"/>
        <w:sz w:val="24"/>
        <w:szCs w:val="24"/>
        <w:lang w:val="vi" w:eastAsia="en-US" w:bidi="ar-SA"/>
      </w:rPr>
    </w:lvl>
    <w:lvl w:ilvl="1">
      <w:start w:val="0"/>
      <w:numFmt w:val="bullet"/>
      <w:lvlText w:val="•"/>
      <w:lvlJc w:val="left"/>
      <w:pPr>
        <w:ind w:left="526" w:hanging="128"/>
      </w:pPr>
      <w:rPr>
        <w:rFonts w:hint="default"/>
        <w:lang w:val="vi" w:eastAsia="en-US" w:bidi="ar-SA"/>
      </w:rPr>
    </w:lvl>
    <w:lvl w:ilvl="2">
      <w:start w:val="0"/>
      <w:numFmt w:val="bullet"/>
      <w:lvlText w:val="•"/>
      <w:lvlJc w:val="left"/>
      <w:pPr>
        <w:ind w:left="893" w:hanging="128"/>
      </w:pPr>
      <w:rPr>
        <w:rFonts w:hint="default"/>
        <w:lang w:val="vi" w:eastAsia="en-US" w:bidi="ar-SA"/>
      </w:rPr>
    </w:lvl>
    <w:lvl w:ilvl="3">
      <w:start w:val="0"/>
      <w:numFmt w:val="bullet"/>
      <w:lvlText w:val="•"/>
      <w:lvlJc w:val="left"/>
      <w:pPr>
        <w:ind w:left="1260" w:hanging="128"/>
      </w:pPr>
      <w:rPr>
        <w:rFonts w:hint="default"/>
        <w:lang w:val="vi" w:eastAsia="en-US" w:bidi="ar-SA"/>
      </w:rPr>
    </w:lvl>
    <w:lvl w:ilvl="4">
      <w:start w:val="0"/>
      <w:numFmt w:val="bullet"/>
      <w:lvlText w:val="•"/>
      <w:lvlJc w:val="left"/>
      <w:pPr>
        <w:ind w:left="1627" w:hanging="128"/>
      </w:pPr>
      <w:rPr>
        <w:rFonts w:hint="default"/>
        <w:lang w:val="vi" w:eastAsia="en-US" w:bidi="ar-SA"/>
      </w:rPr>
    </w:lvl>
    <w:lvl w:ilvl="5">
      <w:start w:val="0"/>
      <w:numFmt w:val="bullet"/>
      <w:lvlText w:val="•"/>
      <w:lvlJc w:val="left"/>
      <w:pPr>
        <w:ind w:left="1993" w:hanging="128"/>
      </w:pPr>
      <w:rPr>
        <w:rFonts w:hint="default"/>
        <w:lang w:val="vi" w:eastAsia="en-US" w:bidi="ar-SA"/>
      </w:rPr>
    </w:lvl>
    <w:lvl w:ilvl="6">
      <w:start w:val="0"/>
      <w:numFmt w:val="bullet"/>
      <w:lvlText w:val="•"/>
      <w:lvlJc w:val="left"/>
      <w:pPr>
        <w:ind w:left="2360" w:hanging="128"/>
      </w:pPr>
      <w:rPr>
        <w:rFonts w:hint="default"/>
        <w:lang w:val="vi" w:eastAsia="en-US" w:bidi="ar-SA"/>
      </w:rPr>
    </w:lvl>
    <w:lvl w:ilvl="7">
      <w:start w:val="0"/>
      <w:numFmt w:val="bullet"/>
      <w:lvlText w:val="•"/>
      <w:lvlJc w:val="left"/>
      <w:pPr>
        <w:ind w:left="2727" w:hanging="128"/>
      </w:pPr>
      <w:rPr>
        <w:rFonts w:hint="default"/>
        <w:lang w:val="vi" w:eastAsia="en-US" w:bidi="ar-SA"/>
      </w:rPr>
    </w:lvl>
    <w:lvl w:ilvl="8">
      <w:start w:val="0"/>
      <w:numFmt w:val="bullet"/>
      <w:lvlText w:val="•"/>
      <w:lvlJc w:val="left"/>
      <w:pPr>
        <w:ind w:left="3094" w:hanging="128"/>
      </w:pPr>
      <w:rPr>
        <w:rFonts w:hint="default"/>
        <w:lang w:val="vi" w:eastAsia="en-US" w:bidi="ar-SA"/>
      </w:rPr>
    </w:lvl>
  </w:abstractNum>
  <w:abstractNum w:abstractNumId="68">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2736" w:hanging="567"/>
      </w:pPr>
      <w:rPr>
        <w:rFonts w:hint="default"/>
        <w:lang w:val="vi" w:eastAsia="en-US" w:bidi="ar-SA"/>
      </w:rPr>
    </w:lvl>
    <w:lvl w:ilvl="2">
      <w:start w:val="0"/>
      <w:numFmt w:val="bullet"/>
      <w:lvlText w:val="•"/>
      <w:lvlJc w:val="left"/>
      <w:pPr>
        <w:ind w:left="3673" w:hanging="567"/>
      </w:pPr>
      <w:rPr>
        <w:rFonts w:hint="default"/>
        <w:lang w:val="vi" w:eastAsia="en-US" w:bidi="ar-SA"/>
      </w:rPr>
    </w:lvl>
    <w:lvl w:ilvl="3">
      <w:start w:val="0"/>
      <w:numFmt w:val="bullet"/>
      <w:lvlText w:val="•"/>
      <w:lvlJc w:val="left"/>
      <w:pPr>
        <w:ind w:left="4610" w:hanging="567"/>
      </w:pPr>
      <w:rPr>
        <w:rFonts w:hint="default"/>
        <w:lang w:val="vi" w:eastAsia="en-US" w:bidi="ar-SA"/>
      </w:rPr>
    </w:lvl>
    <w:lvl w:ilvl="4">
      <w:start w:val="0"/>
      <w:numFmt w:val="bullet"/>
      <w:lvlText w:val="•"/>
      <w:lvlJc w:val="left"/>
      <w:pPr>
        <w:ind w:left="5547" w:hanging="567"/>
      </w:pPr>
      <w:rPr>
        <w:rFonts w:hint="default"/>
        <w:lang w:val="vi" w:eastAsia="en-US" w:bidi="ar-SA"/>
      </w:rPr>
    </w:lvl>
    <w:lvl w:ilvl="5">
      <w:start w:val="0"/>
      <w:numFmt w:val="bullet"/>
      <w:lvlText w:val="•"/>
      <w:lvlJc w:val="left"/>
      <w:pPr>
        <w:ind w:left="6484" w:hanging="567"/>
      </w:pPr>
      <w:rPr>
        <w:rFonts w:hint="default"/>
        <w:lang w:val="vi" w:eastAsia="en-US" w:bidi="ar-SA"/>
      </w:rPr>
    </w:lvl>
    <w:lvl w:ilvl="6">
      <w:start w:val="0"/>
      <w:numFmt w:val="bullet"/>
      <w:lvlText w:val="•"/>
      <w:lvlJc w:val="left"/>
      <w:pPr>
        <w:ind w:left="7421" w:hanging="567"/>
      </w:pPr>
      <w:rPr>
        <w:rFonts w:hint="default"/>
        <w:lang w:val="vi" w:eastAsia="en-US" w:bidi="ar-SA"/>
      </w:rPr>
    </w:lvl>
    <w:lvl w:ilvl="7">
      <w:start w:val="0"/>
      <w:numFmt w:val="bullet"/>
      <w:lvlText w:val="•"/>
      <w:lvlJc w:val="left"/>
      <w:pPr>
        <w:ind w:left="8358" w:hanging="567"/>
      </w:pPr>
      <w:rPr>
        <w:rFonts w:hint="default"/>
        <w:lang w:val="vi" w:eastAsia="en-US" w:bidi="ar-SA"/>
      </w:rPr>
    </w:lvl>
    <w:lvl w:ilvl="8">
      <w:start w:val="0"/>
      <w:numFmt w:val="bullet"/>
      <w:lvlText w:val="•"/>
      <w:lvlJc w:val="left"/>
      <w:pPr>
        <w:ind w:left="9295" w:hanging="567"/>
      </w:pPr>
      <w:rPr>
        <w:rFonts w:hint="default"/>
        <w:lang w:val="vi" w:eastAsia="en-US" w:bidi="ar-SA"/>
      </w:rPr>
    </w:lvl>
  </w:abstractNum>
  <w:abstractNum w:abstractNumId="67">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
      <w:lvlJc w:val="left"/>
      <w:pPr>
        <w:ind w:left="1963" w:hanging="360"/>
      </w:pPr>
      <w:rPr>
        <w:rFonts w:hint="default" w:ascii="Symbol" w:hAnsi="Symbol" w:eastAsia="Symbol" w:cs="Symbol"/>
        <w:w w:val="100"/>
        <w:sz w:val="24"/>
        <w:szCs w:val="24"/>
        <w:lang w:val="vi" w:eastAsia="en-US" w:bidi="ar-SA"/>
      </w:rPr>
    </w:lvl>
    <w:lvl w:ilvl="2">
      <w:start w:val="0"/>
      <w:numFmt w:val="bullet"/>
      <w:lvlText w:val="•"/>
      <w:lvlJc w:val="left"/>
      <w:pPr>
        <w:ind w:left="2064" w:hanging="360"/>
      </w:pPr>
      <w:rPr>
        <w:rFonts w:hint="default"/>
        <w:lang w:val="vi" w:eastAsia="en-US" w:bidi="ar-SA"/>
      </w:rPr>
    </w:lvl>
    <w:lvl w:ilvl="3">
      <w:start w:val="0"/>
      <w:numFmt w:val="bullet"/>
      <w:lvlText w:val="•"/>
      <w:lvlJc w:val="left"/>
      <w:pPr>
        <w:ind w:left="2169" w:hanging="360"/>
      </w:pPr>
      <w:rPr>
        <w:rFonts w:hint="default"/>
        <w:lang w:val="vi" w:eastAsia="en-US" w:bidi="ar-SA"/>
      </w:rPr>
    </w:lvl>
    <w:lvl w:ilvl="4">
      <w:start w:val="0"/>
      <w:numFmt w:val="bullet"/>
      <w:lvlText w:val="•"/>
      <w:lvlJc w:val="left"/>
      <w:pPr>
        <w:ind w:left="2274" w:hanging="360"/>
      </w:pPr>
      <w:rPr>
        <w:rFonts w:hint="default"/>
        <w:lang w:val="vi" w:eastAsia="en-US" w:bidi="ar-SA"/>
      </w:rPr>
    </w:lvl>
    <w:lvl w:ilvl="5">
      <w:start w:val="0"/>
      <w:numFmt w:val="bullet"/>
      <w:lvlText w:val="•"/>
      <w:lvlJc w:val="left"/>
      <w:pPr>
        <w:ind w:left="2379" w:hanging="360"/>
      </w:pPr>
      <w:rPr>
        <w:rFonts w:hint="default"/>
        <w:lang w:val="vi" w:eastAsia="en-US" w:bidi="ar-SA"/>
      </w:rPr>
    </w:lvl>
    <w:lvl w:ilvl="6">
      <w:start w:val="0"/>
      <w:numFmt w:val="bullet"/>
      <w:lvlText w:val="•"/>
      <w:lvlJc w:val="left"/>
      <w:pPr>
        <w:ind w:left="2483" w:hanging="360"/>
      </w:pPr>
      <w:rPr>
        <w:rFonts w:hint="default"/>
        <w:lang w:val="vi" w:eastAsia="en-US" w:bidi="ar-SA"/>
      </w:rPr>
    </w:lvl>
    <w:lvl w:ilvl="7">
      <w:start w:val="0"/>
      <w:numFmt w:val="bullet"/>
      <w:lvlText w:val="•"/>
      <w:lvlJc w:val="left"/>
      <w:pPr>
        <w:ind w:left="2588" w:hanging="360"/>
      </w:pPr>
      <w:rPr>
        <w:rFonts w:hint="default"/>
        <w:lang w:val="vi" w:eastAsia="en-US" w:bidi="ar-SA"/>
      </w:rPr>
    </w:lvl>
    <w:lvl w:ilvl="8">
      <w:start w:val="0"/>
      <w:numFmt w:val="bullet"/>
      <w:lvlText w:val="•"/>
      <w:lvlJc w:val="left"/>
      <w:pPr>
        <w:ind w:left="2693" w:hanging="360"/>
      </w:pPr>
      <w:rPr>
        <w:rFonts w:hint="default"/>
        <w:lang w:val="vi" w:eastAsia="en-US" w:bidi="ar-SA"/>
      </w:rPr>
    </w:lvl>
  </w:abstractNum>
  <w:abstractNum w:abstractNumId="66">
    <w:multiLevelType w:val="hybridMultilevel"/>
    <w:lvl w:ilvl="0">
      <w:start w:val="0"/>
      <w:numFmt w:val="bullet"/>
      <w:lvlText w:val=""/>
      <w:lvlJc w:val="left"/>
      <w:pPr>
        <w:ind w:left="1963" w:hanging="360"/>
      </w:pPr>
      <w:rPr>
        <w:rFonts w:hint="default" w:ascii="Symbol" w:hAnsi="Symbol" w:eastAsia="Symbol" w:cs="Symbol"/>
        <w:w w:val="100"/>
        <w:sz w:val="24"/>
        <w:szCs w:val="24"/>
        <w:lang w:val="vi" w:eastAsia="en-US" w:bidi="ar-SA"/>
      </w:rPr>
    </w:lvl>
    <w:lvl w:ilvl="1">
      <w:start w:val="0"/>
      <w:numFmt w:val="bullet"/>
      <w:lvlText w:val="•"/>
      <w:lvlJc w:val="left"/>
      <w:pPr>
        <w:ind w:left="2880" w:hanging="360"/>
      </w:pPr>
      <w:rPr>
        <w:rFonts w:hint="default"/>
        <w:lang w:val="vi" w:eastAsia="en-US" w:bidi="ar-SA"/>
      </w:rPr>
    </w:lvl>
    <w:lvl w:ilvl="2">
      <w:start w:val="0"/>
      <w:numFmt w:val="bullet"/>
      <w:lvlText w:val="•"/>
      <w:lvlJc w:val="left"/>
      <w:pPr>
        <w:ind w:left="3801" w:hanging="360"/>
      </w:pPr>
      <w:rPr>
        <w:rFonts w:hint="default"/>
        <w:lang w:val="vi" w:eastAsia="en-US" w:bidi="ar-SA"/>
      </w:rPr>
    </w:lvl>
    <w:lvl w:ilvl="3">
      <w:start w:val="0"/>
      <w:numFmt w:val="bullet"/>
      <w:lvlText w:val="•"/>
      <w:lvlJc w:val="left"/>
      <w:pPr>
        <w:ind w:left="4722" w:hanging="360"/>
      </w:pPr>
      <w:rPr>
        <w:rFonts w:hint="default"/>
        <w:lang w:val="vi" w:eastAsia="en-US" w:bidi="ar-SA"/>
      </w:rPr>
    </w:lvl>
    <w:lvl w:ilvl="4">
      <w:start w:val="0"/>
      <w:numFmt w:val="bullet"/>
      <w:lvlText w:val="•"/>
      <w:lvlJc w:val="left"/>
      <w:pPr>
        <w:ind w:left="5643" w:hanging="360"/>
      </w:pPr>
      <w:rPr>
        <w:rFonts w:hint="default"/>
        <w:lang w:val="vi" w:eastAsia="en-US" w:bidi="ar-SA"/>
      </w:rPr>
    </w:lvl>
    <w:lvl w:ilvl="5">
      <w:start w:val="0"/>
      <w:numFmt w:val="bullet"/>
      <w:lvlText w:val="•"/>
      <w:lvlJc w:val="left"/>
      <w:pPr>
        <w:ind w:left="6564" w:hanging="360"/>
      </w:pPr>
      <w:rPr>
        <w:rFonts w:hint="default"/>
        <w:lang w:val="vi" w:eastAsia="en-US" w:bidi="ar-SA"/>
      </w:rPr>
    </w:lvl>
    <w:lvl w:ilvl="6">
      <w:start w:val="0"/>
      <w:numFmt w:val="bullet"/>
      <w:lvlText w:val="•"/>
      <w:lvlJc w:val="left"/>
      <w:pPr>
        <w:ind w:left="7485" w:hanging="360"/>
      </w:pPr>
      <w:rPr>
        <w:rFonts w:hint="default"/>
        <w:lang w:val="vi" w:eastAsia="en-US" w:bidi="ar-SA"/>
      </w:rPr>
    </w:lvl>
    <w:lvl w:ilvl="7">
      <w:start w:val="0"/>
      <w:numFmt w:val="bullet"/>
      <w:lvlText w:val="•"/>
      <w:lvlJc w:val="left"/>
      <w:pPr>
        <w:ind w:left="8406" w:hanging="360"/>
      </w:pPr>
      <w:rPr>
        <w:rFonts w:hint="default"/>
        <w:lang w:val="vi" w:eastAsia="en-US" w:bidi="ar-SA"/>
      </w:rPr>
    </w:lvl>
    <w:lvl w:ilvl="8">
      <w:start w:val="0"/>
      <w:numFmt w:val="bullet"/>
      <w:lvlText w:val="•"/>
      <w:lvlJc w:val="left"/>
      <w:pPr>
        <w:ind w:left="9327" w:hanging="360"/>
      </w:pPr>
      <w:rPr>
        <w:rFonts w:hint="default"/>
        <w:lang w:val="vi" w:eastAsia="en-US" w:bidi="ar-SA"/>
      </w:rPr>
    </w:lvl>
  </w:abstractNum>
  <w:abstractNum w:abstractNumId="65">
    <w:multiLevelType w:val="hybridMultilevel"/>
    <w:lvl w:ilvl="0">
      <w:start w:val="0"/>
      <w:numFmt w:val="bullet"/>
      <w:lvlText w:val=""/>
      <w:lvlJc w:val="left"/>
      <w:pPr>
        <w:ind w:left="1809" w:hanging="567"/>
      </w:pPr>
      <w:rPr>
        <w:rFonts w:hint="default" w:ascii="Symbol" w:hAnsi="Symbol" w:eastAsia="Symbol" w:cs="Symbol"/>
        <w:w w:val="100"/>
        <w:sz w:val="24"/>
        <w:szCs w:val="24"/>
        <w:lang w:val="vi" w:eastAsia="en-US" w:bidi="ar-SA"/>
      </w:rPr>
    </w:lvl>
    <w:lvl w:ilvl="1">
      <w:start w:val="0"/>
      <w:numFmt w:val="bullet"/>
      <w:lvlText w:val="o"/>
      <w:lvlJc w:val="left"/>
      <w:pPr>
        <w:ind w:left="1963" w:hanging="360"/>
      </w:pPr>
      <w:rPr>
        <w:rFonts w:hint="default" w:ascii="Courier New" w:hAnsi="Courier New" w:eastAsia="Courier New" w:cs="Courier New"/>
        <w:w w:val="100"/>
        <w:sz w:val="24"/>
        <w:szCs w:val="24"/>
        <w:lang w:val="vi" w:eastAsia="en-US" w:bidi="ar-SA"/>
      </w:rPr>
    </w:lvl>
    <w:lvl w:ilvl="2">
      <w:start w:val="0"/>
      <w:numFmt w:val="bullet"/>
      <w:lvlText w:val="•"/>
      <w:lvlJc w:val="left"/>
      <w:pPr>
        <w:ind w:left="2983" w:hanging="360"/>
      </w:pPr>
      <w:rPr>
        <w:rFonts w:hint="default"/>
        <w:lang w:val="vi" w:eastAsia="en-US" w:bidi="ar-SA"/>
      </w:rPr>
    </w:lvl>
    <w:lvl w:ilvl="3">
      <w:start w:val="0"/>
      <w:numFmt w:val="bullet"/>
      <w:lvlText w:val="•"/>
      <w:lvlJc w:val="left"/>
      <w:pPr>
        <w:ind w:left="4006" w:hanging="360"/>
      </w:pPr>
      <w:rPr>
        <w:rFonts w:hint="default"/>
        <w:lang w:val="vi" w:eastAsia="en-US" w:bidi="ar-SA"/>
      </w:rPr>
    </w:lvl>
    <w:lvl w:ilvl="4">
      <w:start w:val="0"/>
      <w:numFmt w:val="bullet"/>
      <w:lvlText w:val="•"/>
      <w:lvlJc w:val="left"/>
      <w:pPr>
        <w:ind w:left="5029" w:hanging="360"/>
      </w:pPr>
      <w:rPr>
        <w:rFonts w:hint="default"/>
        <w:lang w:val="vi" w:eastAsia="en-US" w:bidi="ar-SA"/>
      </w:rPr>
    </w:lvl>
    <w:lvl w:ilvl="5">
      <w:start w:val="0"/>
      <w:numFmt w:val="bullet"/>
      <w:lvlText w:val="•"/>
      <w:lvlJc w:val="left"/>
      <w:pPr>
        <w:ind w:left="6052" w:hanging="360"/>
      </w:pPr>
      <w:rPr>
        <w:rFonts w:hint="default"/>
        <w:lang w:val="vi" w:eastAsia="en-US" w:bidi="ar-SA"/>
      </w:rPr>
    </w:lvl>
    <w:lvl w:ilvl="6">
      <w:start w:val="0"/>
      <w:numFmt w:val="bullet"/>
      <w:lvlText w:val="•"/>
      <w:lvlJc w:val="left"/>
      <w:pPr>
        <w:ind w:left="7076" w:hanging="360"/>
      </w:pPr>
      <w:rPr>
        <w:rFonts w:hint="default"/>
        <w:lang w:val="vi" w:eastAsia="en-US" w:bidi="ar-SA"/>
      </w:rPr>
    </w:lvl>
    <w:lvl w:ilvl="7">
      <w:start w:val="0"/>
      <w:numFmt w:val="bullet"/>
      <w:lvlText w:val="•"/>
      <w:lvlJc w:val="left"/>
      <w:pPr>
        <w:ind w:left="8099" w:hanging="360"/>
      </w:pPr>
      <w:rPr>
        <w:rFonts w:hint="default"/>
        <w:lang w:val="vi" w:eastAsia="en-US" w:bidi="ar-SA"/>
      </w:rPr>
    </w:lvl>
    <w:lvl w:ilvl="8">
      <w:start w:val="0"/>
      <w:numFmt w:val="bullet"/>
      <w:lvlText w:val="•"/>
      <w:lvlJc w:val="left"/>
      <w:pPr>
        <w:ind w:left="9122" w:hanging="360"/>
      </w:pPr>
      <w:rPr>
        <w:rFonts w:hint="default"/>
        <w:lang w:val="vi" w:eastAsia="en-US" w:bidi="ar-SA"/>
      </w:rPr>
    </w:lvl>
  </w:abstractNum>
  <w:abstractNum w:abstractNumId="64">
    <w:multiLevelType w:val="hybridMultilevel"/>
    <w:lvl w:ilvl="0">
      <w:start w:val="9"/>
      <w:numFmt w:val="decimal"/>
      <w:lvlText w:val="%1."/>
      <w:lvlJc w:val="left"/>
      <w:pPr>
        <w:ind w:left="1526" w:hanging="596"/>
        <w:jc w:val="left"/>
      </w:pPr>
      <w:rPr>
        <w:rFonts w:hint="default" w:ascii="Times New Roman" w:hAnsi="Times New Roman" w:eastAsia="Times New Roman" w:cs="Times New Roman"/>
        <w:b/>
        <w:bCs/>
        <w:spacing w:val="-4"/>
        <w:w w:val="100"/>
        <w:sz w:val="24"/>
        <w:szCs w:val="24"/>
        <w:shd w:fill="FFFF99" w:color="auto" w:val="clear"/>
        <w:lang w:val="vi" w:eastAsia="en-US" w:bidi="ar-SA"/>
      </w:rPr>
    </w:lvl>
    <w:lvl w:ilvl="1">
      <w:start w:val="0"/>
      <w:numFmt w:val="bullet"/>
      <w:lvlText w:val="•"/>
      <w:lvlJc w:val="left"/>
      <w:pPr>
        <w:ind w:left="2484" w:hanging="596"/>
      </w:pPr>
      <w:rPr>
        <w:rFonts w:hint="default"/>
        <w:lang w:val="vi" w:eastAsia="en-US" w:bidi="ar-SA"/>
      </w:rPr>
    </w:lvl>
    <w:lvl w:ilvl="2">
      <w:start w:val="0"/>
      <w:numFmt w:val="bullet"/>
      <w:lvlText w:val="•"/>
      <w:lvlJc w:val="left"/>
      <w:pPr>
        <w:ind w:left="3449" w:hanging="596"/>
      </w:pPr>
      <w:rPr>
        <w:rFonts w:hint="default"/>
        <w:lang w:val="vi" w:eastAsia="en-US" w:bidi="ar-SA"/>
      </w:rPr>
    </w:lvl>
    <w:lvl w:ilvl="3">
      <w:start w:val="0"/>
      <w:numFmt w:val="bullet"/>
      <w:lvlText w:val="•"/>
      <w:lvlJc w:val="left"/>
      <w:pPr>
        <w:ind w:left="4414" w:hanging="596"/>
      </w:pPr>
      <w:rPr>
        <w:rFonts w:hint="default"/>
        <w:lang w:val="vi" w:eastAsia="en-US" w:bidi="ar-SA"/>
      </w:rPr>
    </w:lvl>
    <w:lvl w:ilvl="4">
      <w:start w:val="0"/>
      <w:numFmt w:val="bullet"/>
      <w:lvlText w:val="•"/>
      <w:lvlJc w:val="left"/>
      <w:pPr>
        <w:ind w:left="5379" w:hanging="596"/>
      </w:pPr>
      <w:rPr>
        <w:rFonts w:hint="default"/>
        <w:lang w:val="vi" w:eastAsia="en-US" w:bidi="ar-SA"/>
      </w:rPr>
    </w:lvl>
    <w:lvl w:ilvl="5">
      <w:start w:val="0"/>
      <w:numFmt w:val="bullet"/>
      <w:lvlText w:val="•"/>
      <w:lvlJc w:val="left"/>
      <w:pPr>
        <w:ind w:left="6344" w:hanging="596"/>
      </w:pPr>
      <w:rPr>
        <w:rFonts w:hint="default"/>
        <w:lang w:val="vi" w:eastAsia="en-US" w:bidi="ar-SA"/>
      </w:rPr>
    </w:lvl>
    <w:lvl w:ilvl="6">
      <w:start w:val="0"/>
      <w:numFmt w:val="bullet"/>
      <w:lvlText w:val="•"/>
      <w:lvlJc w:val="left"/>
      <w:pPr>
        <w:ind w:left="7309" w:hanging="596"/>
      </w:pPr>
      <w:rPr>
        <w:rFonts w:hint="default"/>
        <w:lang w:val="vi" w:eastAsia="en-US" w:bidi="ar-SA"/>
      </w:rPr>
    </w:lvl>
    <w:lvl w:ilvl="7">
      <w:start w:val="0"/>
      <w:numFmt w:val="bullet"/>
      <w:lvlText w:val="•"/>
      <w:lvlJc w:val="left"/>
      <w:pPr>
        <w:ind w:left="8274" w:hanging="596"/>
      </w:pPr>
      <w:rPr>
        <w:rFonts w:hint="default"/>
        <w:lang w:val="vi" w:eastAsia="en-US" w:bidi="ar-SA"/>
      </w:rPr>
    </w:lvl>
    <w:lvl w:ilvl="8">
      <w:start w:val="0"/>
      <w:numFmt w:val="bullet"/>
      <w:lvlText w:val="•"/>
      <w:lvlJc w:val="left"/>
      <w:pPr>
        <w:ind w:left="9239" w:hanging="596"/>
      </w:pPr>
      <w:rPr>
        <w:rFonts w:hint="default"/>
        <w:lang w:val="vi" w:eastAsia="en-US" w:bidi="ar-SA"/>
      </w:rPr>
    </w:lvl>
  </w:abstractNum>
  <w:abstractNum w:abstractNumId="63">
    <w:multiLevelType w:val="hybridMultilevel"/>
    <w:lvl w:ilvl="0">
      <w:start w:val="0"/>
      <w:numFmt w:val="bullet"/>
      <w:lvlText w:val="o"/>
      <w:lvlJc w:val="left"/>
      <w:pPr>
        <w:ind w:left="1809" w:hanging="423"/>
      </w:pPr>
      <w:rPr>
        <w:rFonts w:hint="default" w:ascii="Courier New" w:hAnsi="Courier New" w:eastAsia="Courier New" w:cs="Courier New"/>
        <w:spacing w:val="-7"/>
        <w:w w:val="99"/>
        <w:sz w:val="24"/>
        <w:szCs w:val="24"/>
        <w:lang w:val="vi" w:eastAsia="en-US" w:bidi="ar-SA"/>
      </w:rPr>
    </w:lvl>
    <w:lvl w:ilvl="1">
      <w:start w:val="0"/>
      <w:numFmt w:val="bullet"/>
      <w:lvlText w:val="•"/>
      <w:lvlJc w:val="left"/>
      <w:pPr>
        <w:ind w:left="2736" w:hanging="423"/>
      </w:pPr>
      <w:rPr>
        <w:rFonts w:hint="default"/>
        <w:lang w:val="vi" w:eastAsia="en-US" w:bidi="ar-SA"/>
      </w:rPr>
    </w:lvl>
    <w:lvl w:ilvl="2">
      <w:start w:val="0"/>
      <w:numFmt w:val="bullet"/>
      <w:lvlText w:val="•"/>
      <w:lvlJc w:val="left"/>
      <w:pPr>
        <w:ind w:left="3673" w:hanging="423"/>
      </w:pPr>
      <w:rPr>
        <w:rFonts w:hint="default"/>
        <w:lang w:val="vi" w:eastAsia="en-US" w:bidi="ar-SA"/>
      </w:rPr>
    </w:lvl>
    <w:lvl w:ilvl="3">
      <w:start w:val="0"/>
      <w:numFmt w:val="bullet"/>
      <w:lvlText w:val="•"/>
      <w:lvlJc w:val="left"/>
      <w:pPr>
        <w:ind w:left="4610" w:hanging="423"/>
      </w:pPr>
      <w:rPr>
        <w:rFonts w:hint="default"/>
        <w:lang w:val="vi" w:eastAsia="en-US" w:bidi="ar-SA"/>
      </w:rPr>
    </w:lvl>
    <w:lvl w:ilvl="4">
      <w:start w:val="0"/>
      <w:numFmt w:val="bullet"/>
      <w:lvlText w:val="•"/>
      <w:lvlJc w:val="left"/>
      <w:pPr>
        <w:ind w:left="5547" w:hanging="423"/>
      </w:pPr>
      <w:rPr>
        <w:rFonts w:hint="default"/>
        <w:lang w:val="vi" w:eastAsia="en-US" w:bidi="ar-SA"/>
      </w:rPr>
    </w:lvl>
    <w:lvl w:ilvl="5">
      <w:start w:val="0"/>
      <w:numFmt w:val="bullet"/>
      <w:lvlText w:val="•"/>
      <w:lvlJc w:val="left"/>
      <w:pPr>
        <w:ind w:left="6484" w:hanging="423"/>
      </w:pPr>
      <w:rPr>
        <w:rFonts w:hint="default"/>
        <w:lang w:val="vi" w:eastAsia="en-US" w:bidi="ar-SA"/>
      </w:rPr>
    </w:lvl>
    <w:lvl w:ilvl="6">
      <w:start w:val="0"/>
      <w:numFmt w:val="bullet"/>
      <w:lvlText w:val="•"/>
      <w:lvlJc w:val="left"/>
      <w:pPr>
        <w:ind w:left="7421" w:hanging="423"/>
      </w:pPr>
      <w:rPr>
        <w:rFonts w:hint="default"/>
        <w:lang w:val="vi" w:eastAsia="en-US" w:bidi="ar-SA"/>
      </w:rPr>
    </w:lvl>
    <w:lvl w:ilvl="7">
      <w:start w:val="0"/>
      <w:numFmt w:val="bullet"/>
      <w:lvlText w:val="•"/>
      <w:lvlJc w:val="left"/>
      <w:pPr>
        <w:ind w:left="8358" w:hanging="423"/>
      </w:pPr>
      <w:rPr>
        <w:rFonts w:hint="default"/>
        <w:lang w:val="vi" w:eastAsia="en-US" w:bidi="ar-SA"/>
      </w:rPr>
    </w:lvl>
    <w:lvl w:ilvl="8">
      <w:start w:val="0"/>
      <w:numFmt w:val="bullet"/>
      <w:lvlText w:val="•"/>
      <w:lvlJc w:val="left"/>
      <w:pPr>
        <w:ind w:left="9295" w:hanging="423"/>
      </w:pPr>
      <w:rPr>
        <w:rFonts w:hint="default"/>
        <w:lang w:val="vi" w:eastAsia="en-US" w:bidi="ar-SA"/>
      </w:rPr>
    </w:lvl>
  </w:abstractNum>
  <w:abstractNum w:abstractNumId="62">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61">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60">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59">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8">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7">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6">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55">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4">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53">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2">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1">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50">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9">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8">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47">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6">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5">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4">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136" w:hanging="284"/>
      </w:pPr>
      <w:rPr>
        <w:rFonts w:hint="default"/>
        <w:lang w:val="vi" w:eastAsia="en-US" w:bidi="ar-SA"/>
      </w:rPr>
    </w:lvl>
    <w:lvl w:ilvl="2">
      <w:start w:val="0"/>
      <w:numFmt w:val="bullet"/>
      <w:lvlText w:val="•"/>
      <w:lvlJc w:val="left"/>
      <w:pPr>
        <w:ind w:left="1572" w:hanging="284"/>
      </w:pPr>
      <w:rPr>
        <w:rFonts w:hint="default"/>
        <w:lang w:val="vi" w:eastAsia="en-US" w:bidi="ar-SA"/>
      </w:rPr>
    </w:lvl>
    <w:lvl w:ilvl="3">
      <w:start w:val="0"/>
      <w:numFmt w:val="bullet"/>
      <w:lvlText w:val="•"/>
      <w:lvlJc w:val="left"/>
      <w:pPr>
        <w:ind w:left="2008" w:hanging="284"/>
      </w:pPr>
      <w:rPr>
        <w:rFonts w:hint="default"/>
        <w:lang w:val="vi" w:eastAsia="en-US" w:bidi="ar-SA"/>
      </w:rPr>
    </w:lvl>
    <w:lvl w:ilvl="4">
      <w:start w:val="0"/>
      <w:numFmt w:val="bullet"/>
      <w:lvlText w:val="•"/>
      <w:lvlJc w:val="left"/>
      <w:pPr>
        <w:ind w:left="2444" w:hanging="284"/>
      </w:pPr>
      <w:rPr>
        <w:rFonts w:hint="default"/>
        <w:lang w:val="vi" w:eastAsia="en-US" w:bidi="ar-SA"/>
      </w:rPr>
    </w:lvl>
    <w:lvl w:ilvl="5">
      <w:start w:val="0"/>
      <w:numFmt w:val="bullet"/>
      <w:lvlText w:val="•"/>
      <w:lvlJc w:val="left"/>
      <w:pPr>
        <w:ind w:left="2880" w:hanging="284"/>
      </w:pPr>
      <w:rPr>
        <w:rFonts w:hint="default"/>
        <w:lang w:val="vi" w:eastAsia="en-US" w:bidi="ar-SA"/>
      </w:rPr>
    </w:lvl>
    <w:lvl w:ilvl="6">
      <w:start w:val="0"/>
      <w:numFmt w:val="bullet"/>
      <w:lvlText w:val="•"/>
      <w:lvlJc w:val="left"/>
      <w:pPr>
        <w:ind w:left="3316" w:hanging="284"/>
      </w:pPr>
      <w:rPr>
        <w:rFonts w:hint="default"/>
        <w:lang w:val="vi" w:eastAsia="en-US" w:bidi="ar-SA"/>
      </w:rPr>
    </w:lvl>
    <w:lvl w:ilvl="7">
      <w:start w:val="0"/>
      <w:numFmt w:val="bullet"/>
      <w:lvlText w:val="•"/>
      <w:lvlJc w:val="left"/>
      <w:pPr>
        <w:ind w:left="3752"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3">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2">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41">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40">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39">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8">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7">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6">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5">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4">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3">
    <w:multiLevelType w:val="hybridMultilevel"/>
    <w:lvl w:ilvl="0">
      <w:start w:val="0"/>
      <w:numFmt w:val="bullet"/>
      <w:lvlText w:val=""/>
      <w:lvlJc w:val="left"/>
      <w:pPr>
        <w:ind w:left="705" w:hanging="284"/>
      </w:pPr>
      <w:rPr>
        <w:rFonts w:hint="default" w:ascii="Symbol" w:hAnsi="Symbol" w:eastAsia="Symbol" w:cs="Symbol"/>
        <w:w w:val="100"/>
        <w:sz w:val="24"/>
        <w:szCs w:val="24"/>
        <w:lang w:val="vi" w:eastAsia="en-US" w:bidi="ar-SA"/>
      </w:rPr>
    </w:lvl>
    <w:lvl w:ilvl="1">
      <w:start w:val="0"/>
      <w:numFmt w:val="bullet"/>
      <w:lvlText w:val="•"/>
      <w:lvlJc w:val="left"/>
      <w:pPr>
        <w:ind w:left="1084" w:hanging="284"/>
      </w:pPr>
      <w:rPr>
        <w:rFonts w:hint="default"/>
        <w:lang w:val="vi" w:eastAsia="en-US" w:bidi="ar-SA"/>
      </w:rPr>
    </w:lvl>
    <w:lvl w:ilvl="2">
      <w:start w:val="0"/>
      <w:numFmt w:val="bullet"/>
      <w:lvlText w:val="•"/>
      <w:lvlJc w:val="left"/>
      <w:pPr>
        <w:ind w:left="1468" w:hanging="284"/>
      </w:pPr>
      <w:rPr>
        <w:rFonts w:hint="default"/>
        <w:lang w:val="vi" w:eastAsia="en-US" w:bidi="ar-SA"/>
      </w:rPr>
    </w:lvl>
    <w:lvl w:ilvl="3">
      <w:start w:val="0"/>
      <w:numFmt w:val="bullet"/>
      <w:lvlText w:val="•"/>
      <w:lvlJc w:val="left"/>
      <w:pPr>
        <w:ind w:left="1852" w:hanging="284"/>
      </w:pPr>
      <w:rPr>
        <w:rFonts w:hint="default"/>
        <w:lang w:val="vi" w:eastAsia="en-US" w:bidi="ar-SA"/>
      </w:rPr>
    </w:lvl>
    <w:lvl w:ilvl="4">
      <w:start w:val="0"/>
      <w:numFmt w:val="bullet"/>
      <w:lvlText w:val="•"/>
      <w:lvlJc w:val="left"/>
      <w:pPr>
        <w:ind w:left="2236" w:hanging="284"/>
      </w:pPr>
      <w:rPr>
        <w:rFonts w:hint="default"/>
        <w:lang w:val="vi" w:eastAsia="en-US" w:bidi="ar-SA"/>
      </w:rPr>
    </w:lvl>
    <w:lvl w:ilvl="5">
      <w:start w:val="0"/>
      <w:numFmt w:val="bullet"/>
      <w:lvlText w:val="•"/>
      <w:lvlJc w:val="left"/>
      <w:pPr>
        <w:ind w:left="2621" w:hanging="284"/>
      </w:pPr>
      <w:rPr>
        <w:rFonts w:hint="default"/>
        <w:lang w:val="vi" w:eastAsia="en-US" w:bidi="ar-SA"/>
      </w:rPr>
    </w:lvl>
    <w:lvl w:ilvl="6">
      <w:start w:val="0"/>
      <w:numFmt w:val="bullet"/>
      <w:lvlText w:val="•"/>
      <w:lvlJc w:val="left"/>
      <w:pPr>
        <w:ind w:left="3005" w:hanging="284"/>
      </w:pPr>
      <w:rPr>
        <w:rFonts w:hint="default"/>
        <w:lang w:val="vi" w:eastAsia="en-US" w:bidi="ar-SA"/>
      </w:rPr>
    </w:lvl>
    <w:lvl w:ilvl="7">
      <w:start w:val="0"/>
      <w:numFmt w:val="bullet"/>
      <w:lvlText w:val="•"/>
      <w:lvlJc w:val="left"/>
      <w:pPr>
        <w:ind w:left="3389" w:hanging="284"/>
      </w:pPr>
      <w:rPr>
        <w:rFonts w:hint="default"/>
        <w:lang w:val="vi" w:eastAsia="en-US" w:bidi="ar-SA"/>
      </w:rPr>
    </w:lvl>
    <w:lvl w:ilvl="8">
      <w:start w:val="0"/>
      <w:numFmt w:val="bullet"/>
      <w:lvlText w:val="•"/>
      <w:lvlJc w:val="left"/>
      <w:pPr>
        <w:ind w:left="3773" w:hanging="284"/>
      </w:pPr>
      <w:rPr>
        <w:rFonts w:hint="default"/>
        <w:lang w:val="vi" w:eastAsia="en-US" w:bidi="ar-SA"/>
      </w:rPr>
    </w:lvl>
  </w:abstractNum>
  <w:abstractNum w:abstractNumId="32">
    <w:multiLevelType w:val="hybridMultilevel"/>
    <w:lvl w:ilvl="0">
      <w:start w:val="0"/>
      <w:numFmt w:val="bullet"/>
      <w:lvlText w:val=""/>
      <w:lvlJc w:val="left"/>
      <w:pPr>
        <w:ind w:left="671"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6" w:hanging="284"/>
      </w:pPr>
      <w:rPr>
        <w:rFonts w:hint="default"/>
        <w:lang w:val="vi" w:eastAsia="en-US" w:bidi="ar-SA"/>
      </w:rPr>
    </w:lvl>
    <w:lvl w:ilvl="3">
      <w:start w:val="0"/>
      <w:numFmt w:val="bullet"/>
      <w:lvlText w:val="•"/>
      <w:lvlJc w:val="left"/>
      <w:pPr>
        <w:ind w:left="1994" w:hanging="284"/>
      </w:pPr>
      <w:rPr>
        <w:rFonts w:hint="default"/>
        <w:lang w:val="vi" w:eastAsia="en-US" w:bidi="ar-SA"/>
      </w:rPr>
    </w:lvl>
    <w:lvl w:ilvl="4">
      <w:start w:val="0"/>
      <w:numFmt w:val="bullet"/>
      <w:lvlText w:val="•"/>
      <w:lvlJc w:val="left"/>
      <w:pPr>
        <w:ind w:left="2432" w:hanging="284"/>
      </w:pPr>
      <w:rPr>
        <w:rFonts w:hint="default"/>
        <w:lang w:val="vi" w:eastAsia="en-US" w:bidi="ar-SA"/>
      </w:rPr>
    </w:lvl>
    <w:lvl w:ilvl="5">
      <w:start w:val="0"/>
      <w:numFmt w:val="bullet"/>
      <w:lvlText w:val="•"/>
      <w:lvlJc w:val="left"/>
      <w:pPr>
        <w:ind w:left="2870" w:hanging="284"/>
      </w:pPr>
      <w:rPr>
        <w:rFonts w:hint="default"/>
        <w:lang w:val="vi" w:eastAsia="en-US" w:bidi="ar-SA"/>
      </w:rPr>
    </w:lvl>
    <w:lvl w:ilvl="6">
      <w:start w:val="0"/>
      <w:numFmt w:val="bullet"/>
      <w:lvlText w:val="•"/>
      <w:lvlJc w:val="left"/>
      <w:pPr>
        <w:ind w:left="3308" w:hanging="284"/>
      </w:pPr>
      <w:rPr>
        <w:rFonts w:hint="default"/>
        <w:lang w:val="vi" w:eastAsia="en-US" w:bidi="ar-SA"/>
      </w:rPr>
    </w:lvl>
    <w:lvl w:ilvl="7">
      <w:start w:val="0"/>
      <w:numFmt w:val="bullet"/>
      <w:lvlText w:val="•"/>
      <w:lvlJc w:val="left"/>
      <w:pPr>
        <w:ind w:left="3746" w:hanging="284"/>
      </w:pPr>
      <w:rPr>
        <w:rFonts w:hint="default"/>
        <w:lang w:val="vi" w:eastAsia="en-US" w:bidi="ar-SA"/>
      </w:rPr>
    </w:lvl>
    <w:lvl w:ilvl="8">
      <w:start w:val="0"/>
      <w:numFmt w:val="bullet"/>
      <w:lvlText w:val="•"/>
      <w:lvlJc w:val="left"/>
      <w:pPr>
        <w:ind w:left="4184" w:hanging="284"/>
      </w:pPr>
      <w:rPr>
        <w:rFonts w:hint="default"/>
        <w:lang w:val="vi" w:eastAsia="en-US" w:bidi="ar-SA"/>
      </w:rPr>
    </w:lvl>
  </w:abstractNum>
  <w:abstractNum w:abstractNumId="31">
    <w:multiLevelType w:val="hybridMultilevel"/>
    <w:lvl w:ilvl="0">
      <w:start w:val="0"/>
      <w:numFmt w:val="bullet"/>
      <w:lvlText w:val=""/>
      <w:lvlJc w:val="left"/>
      <w:pPr>
        <w:ind w:left="677" w:hanging="284"/>
      </w:pPr>
      <w:rPr>
        <w:rFonts w:hint="default" w:ascii="Symbol" w:hAnsi="Symbol" w:eastAsia="Symbol" w:cs="Symbol"/>
        <w:w w:val="100"/>
        <w:sz w:val="24"/>
        <w:szCs w:val="24"/>
        <w:lang w:val="vi" w:eastAsia="en-US" w:bidi="ar-SA"/>
      </w:rPr>
    </w:lvl>
    <w:lvl w:ilvl="1">
      <w:start w:val="0"/>
      <w:numFmt w:val="bullet"/>
      <w:lvlText w:val="•"/>
      <w:lvlJc w:val="left"/>
      <w:pPr>
        <w:ind w:left="1118" w:hanging="284"/>
      </w:pPr>
      <w:rPr>
        <w:rFonts w:hint="default"/>
        <w:lang w:val="vi" w:eastAsia="en-US" w:bidi="ar-SA"/>
      </w:rPr>
    </w:lvl>
    <w:lvl w:ilvl="2">
      <w:start w:val="0"/>
      <w:numFmt w:val="bullet"/>
      <w:lvlText w:val="•"/>
      <w:lvlJc w:val="left"/>
      <w:pPr>
        <w:ind w:left="1557" w:hanging="284"/>
      </w:pPr>
      <w:rPr>
        <w:rFonts w:hint="default"/>
        <w:lang w:val="vi" w:eastAsia="en-US" w:bidi="ar-SA"/>
      </w:rPr>
    </w:lvl>
    <w:lvl w:ilvl="3">
      <w:start w:val="0"/>
      <w:numFmt w:val="bullet"/>
      <w:lvlText w:val="•"/>
      <w:lvlJc w:val="left"/>
      <w:pPr>
        <w:ind w:left="1995" w:hanging="284"/>
      </w:pPr>
      <w:rPr>
        <w:rFonts w:hint="default"/>
        <w:lang w:val="vi" w:eastAsia="en-US" w:bidi="ar-SA"/>
      </w:rPr>
    </w:lvl>
    <w:lvl w:ilvl="4">
      <w:start w:val="0"/>
      <w:numFmt w:val="bullet"/>
      <w:lvlText w:val="•"/>
      <w:lvlJc w:val="left"/>
      <w:pPr>
        <w:ind w:left="2434" w:hanging="284"/>
      </w:pPr>
      <w:rPr>
        <w:rFonts w:hint="default"/>
        <w:lang w:val="vi" w:eastAsia="en-US" w:bidi="ar-SA"/>
      </w:rPr>
    </w:lvl>
    <w:lvl w:ilvl="5">
      <w:start w:val="0"/>
      <w:numFmt w:val="bullet"/>
      <w:lvlText w:val="•"/>
      <w:lvlJc w:val="left"/>
      <w:pPr>
        <w:ind w:left="2873" w:hanging="284"/>
      </w:pPr>
      <w:rPr>
        <w:rFonts w:hint="default"/>
        <w:lang w:val="vi" w:eastAsia="en-US" w:bidi="ar-SA"/>
      </w:rPr>
    </w:lvl>
    <w:lvl w:ilvl="6">
      <w:start w:val="0"/>
      <w:numFmt w:val="bullet"/>
      <w:lvlText w:val="•"/>
      <w:lvlJc w:val="left"/>
      <w:pPr>
        <w:ind w:left="3311" w:hanging="284"/>
      </w:pPr>
      <w:rPr>
        <w:rFonts w:hint="default"/>
        <w:lang w:val="vi" w:eastAsia="en-US" w:bidi="ar-SA"/>
      </w:rPr>
    </w:lvl>
    <w:lvl w:ilvl="7">
      <w:start w:val="0"/>
      <w:numFmt w:val="bullet"/>
      <w:lvlText w:val="•"/>
      <w:lvlJc w:val="left"/>
      <w:pPr>
        <w:ind w:left="3750" w:hanging="284"/>
      </w:pPr>
      <w:rPr>
        <w:rFonts w:hint="default"/>
        <w:lang w:val="vi" w:eastAsia="en-US" w:bidi="ar-SA"/>
      </w:rPr>
    </w:lvl>
    <w:lvl w:ilvl="8">
      <w:start w:val="0"/>
      <w:numFmt w:val="bullet"/>
      <w:lvlText w:val="•"/>
      <w:lvlJc w:val="left"/>
      <w:pPr>
        <w:ind w:left="4188" w:hanging="284"/>
      </w:pPr>
      <w:rPr>
        <w:rFonts w:hint="default"/>
        <w:lang w:val="vi" w:eastAsia="en-US" w:bidi="ar-SA"/>
      </w:rPr>
    </w:lvl>
  </w:abstractNum>
  <w:abstractNum w:abstractNumId="30">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ascii="Times New Roman" w:hAnsi="Times New Roman" w:eastAsia="Times New Roman" w:cs="Times New Roman"/>
        <w:b/>
        <w:bCs/>
        <w:spacing w:val="-3"/>
        <w:w w:val="99"/>
        <w:sz w:val="24"/>
        <w:szCs w:val="24"/>
        <w:shd w:fill="FFFF99" w:color="auto" w:val="clear"/>
        <w:lang w:val="vi" w:eastAsia="en-US" w:bidi="ar-SA"/>
      </w:rPr>
    </w:lvl>
    <w:lvl w:ilvl="2">
      <w:start w:val="0"/>
      <w:numFmt w:val="bullet"/>
      <w:lvlText w:val=""/>
      <w:lvlJc w:val="left"/>
      <w:pPr>
        <w:ind w:left="1997" w:hanging="360"/>
      </w:pPr>
      <w:rPr>
        <w:rFonts w:hint="default" w:ascii="Symbol" w:hAnsi="Symbol" w:eastAsia="Symbol" w:cs="Symbol"/>
        <w:w w:val="100"/>
        <w:sz w:val="24"/>
        <w:szCs w:val="24"/>
        <w:lang w:val="vi" w:eastAsia="en-US" w:bidi="ar-SA"/>
      </w:rPr>
    </w:lvl>
    <w:lvl w:ilvl="3">
      <w:start w:val="0"/>
      <w:numFmt w:val="bullet"/>
      <w:lvlText w:val="•"/>
      <w:lvlJc w:val="left"/>
      <w:pPr>
        <w:ind w:left="1520" w:hanging="360"/>
      </w:pPr>
      <w:rPr>
        <w:rFonts w:hint="default"/>
        <w:lang w:val="vi" w:eastAsia="en-US" w:bidi="ar-SA"/>
      </w:rPr>
    </w:lvl>
    <w:lvl w:ilvl="4">
      <w:start w:val="0"/>
      <w:numFmt w:val="bullet"/>
      <w:lvlText w:val="•"/>
      <w:lvlJc w:val="left"/>
      <w:pPr>
        <w:ind w:left="1800" w:hanging="360"/>
      </w:pPr>
      <w:rPr>
        <w:rFonts w:hint="default"/>
        <w:lang w:val="vi" w:eastAsia="en-US" w:bidi="ar-SA"/>
      </w:rPr>
    </w:lvl>
    <w:lvl w:ilvl="5">
      <w:start w:val="0"/>
      <w:numFmt w:val="bullet"/>
      <w:lvlText w:val="•"/>
      <w:lvlJc w:val="left"/>
      <w:pPr>
        <w:ind w:left="2000" w:hanging="360"/>
      </w:pPr>
      <w:rPr>
        <w:rFonts w:hint="default"/>
        <w:lang w:val="vi" w:eastAsia="en-US" w:bidi="ar-SA"/>
      </w:rPr>
    </w:lvl>
    <w:lvl w:ilvl="6">
      <w:start w:val="0"/>
      <w:numFmt w:val="bullet"/>
      <w:lvlText w:val="•"/>
      <w:lvlJc w:val="left"/>
      <w:pPr>
        <w:ind w:left="3833" w:hanging="360"/>
      </w:pPr>
      <w:rPr>
        <w:rFonts w:hint="default"/>
        <w:lang w:val="vi" w:eastAsia="en-US" w:bidi="ar-SA"/>
      </w:rPr>
    </w:lvl>
    <w:lvl w:ilvl="7">
      <w:start w:val="0"/>
      <w:numFmt w:val="bullet"/>
      <w:lvlText w:val="•"/>
      <w:lvlJc w:val="left"/>
      <w:pPr>
        <w:ind w:left="5667" w:hanging="360"/>
      </w:pPr>
      <w:rPr>
        <w:rFonts w:hint="default"/>
        <w:lang w:val="vi" w:eastAsia="en-US" w:bidi="ar-SA"/>
      </w:rPr>
    </w:lvl>
    <w:lvl w:ilvl="8">
      <w:start w:val="0"/>
      <w:numFmt w:val="bullet"/>
      <w:lvlText w:val="•"/>
      <w:lvlJc w:val="left"/>
      <w:pPr>
        <w:ind w:left="7501" w:hanging="360"/>
      </w:pPr>
      <w:rPr>
        <w:rFonts w:hint="default"/>
        <w:lang w:val="vi" w:eastAsia="en-US" w:bidi="ar-SA"/>
      </w:rPr>
    </w:lvl>
  </w:abstractNum>
  <w:abstractNum w:abstractNumId="29">
    <w:multiLevelType w:val="hybridMultilevel"/>
    <w:lvl w:ilvl="0">
      <w:start w:val="3"/>
      <w:numFmt w:val="lowerLetter"/>
      <w:lvlText w:val="(%1)"/>
      <w:lvlJc w:val="left"/>
      <w:pPr>
        <w:ind w:left="1574" w:hanging="332"/>
        <w:jc w:val="right"/>
      </w:pPr>
      <w:rPr>
        <w:rFonts w:hint="default" w:ascii="Times New Roman" w:hAnsi="Times New Roman" w:eastAsia="Times New Roman" w:cs="Times New Roman"/>
        <w:spacing w:val="-1"/>
        <w:w w:val="99"/>
        <w:sz w:val="24"/>
        <w:szCs w:val="24"/>
        <w:lang w:val="vi" w:eastAsia="en-US" w:bidi="ar-SA"/>
      </w:rPr>
    </w:lvl>
    <w:lvl w:ilvl="1">
      <w:start w:val="0"/>
      <w:numFmt w:val="bullet"/>
      <w:lvlText w:val="•"/>
      <w:lvlJc w:val="left"/>
      <w:pPr>
        <w:ind w:left="2538" w:hanging="332"/>
      </w:pPr>
      <w:rPr>
        <w:rFonts w:hint="default"/>
        <w:lang w:val="vi" w:eastAsia="en-US" w:bidi="ar-SA"/>
      </w:rPr>
    </w:lvl>
    <w:lvl w:ilvl="2">
      <w:start w:val="0"/>
      <w:numFmt w:val="bullet"/>
      <w:lvlText w:val="•"/>
      <w:lvlJc w:val="left"/>
      <w:pPr>
        <w:ind w:left="3497" w:hanging="332"/>
      </w:pPr>
      <w:rPr>
        <w:rFonts w:hint="default"/>
        <w:lang w:val="vi" w:eastAsia="en-US" w:bidi="ar-SA"/>
      </w:rPr>
    </w:lvl>
    <w:lvl w:ilvl="3">
      <w:start w:val="0"/>
      <w:numFmt w:val="bullet"/>
      <w:lvlText w:val="•"/>
      <w:lvlJc w:val="left"/>
      <w:pPr>
        <w:ind w:left="4456" w:hanging="332"/>
      </w:pPr>
      <w:rPr>
        <w:rFonts w:hint="default"/>
        <w:lang w:val="vi" w:eastAsia="en-US" w:bidi="ar-SA"/>
      </w:rPr>
    </w:lvl>
    <w:lvl w:ilvl="4">
      <w:start w:val="0"/>
      <w:numFmt w:val="bullet"/>
      <w:lvlText w:val="•"/>
      <w:lvlJc w:val="left"/>
      <w:pPr>
        <w:ind w:left="5415" w:hanging="332"/>
      </w:pPr>
      <w:rPr>
        <w:rFonts w:hint="default"/>
        <w:lang w:val="vi" w:eastAsia="en-US" w:bidi="ar-SA"/>
      </w:rPr>
    </w:lvl>
    <w:lvl w:ilvl="5">
      <w:start w:val="0"/>
      <w:numFmt w:val="bullet"/>
      <w:lvlText w:val="•"/>
      <w:lvlJc w:val="left"/>
      <w:pPr>
        <w:ind w:left="6374" w:hanging="332"/>
      </w:pPr>
      <w:rPr>
        <w:rFonts w:hint="default"/>
        <w:lang w:val="vi" w:eastAsia="en-US" w:bidi="ar-SA"/>
      </w:rPr>
    </w:lvl>
    <w:lvl w:ilvl="6">
      <w:start w:val="0"/>
      <w:numFmt w:val="bullet"/>
      <w:lvlText w:val="•"/>
      <w:lvlJc w:val="left"/>
      <w:pPr>
        <w:ind w:left="7333" w:hanging="332"/>
      </w:pPr>
      <w:rPr>
        <w:rFonts w:hint="default"/>
        <w:lang w:val="vi" w:eastAsia="en-US" w:bidi="ar-SA"/>
      </w:rPr>
    </w:lvl>
    <w:lvl w:ilvl="7">
      <w:start w:val="0"/>
      <w:numFmt w:val="bullet"/>
      <w:lvlText w:val="•"/>
      <w:lvlJc w:val="left"/>
      <w:pPr>
        <w:ind w:left="8292" w:hanging="332"/>
      </w:pPr>
      <w:rPr>
        <w:rFonts w:hint="default"/>
        <w:lang w:val="vi" w:eastAsia="en-US" w:bidi="ar-SA"/>
      </w:rPr>
    </w:lvl>
    <w:lvl w:ilvl="8">
      <w:start w:val="0"/>
      <w:numFmt w:val="bullet"/>
      <w:lvlText w:val="•"/>
      <w:lvlJc w:val="left"/>
      <w:pPr>
        <w:ind w:left="9251" w:hanging="332"/>
      </w:pPr>
      <w:rPr>
        <w:rFonts w:hint="default"/>
        <w:lang w:val="vi" w:eastAsia="en-US" w:bidi="ar-SA"/>
      </w:rPr>
    </w:lvl>
  </w:abstractNum>
  <w:abstractNum w:abstractNumId="28">
    <w:multiLevelType w:val="hybridMultilevel"/>
    <w:lvl w:ilvl="0">
      <w:start w:val="7"/>
      <w:numFmt w:val="lowerLetter"/>
      <w:lvlText w:val="%1."/>
      <w:lvlJc w:val="left"/>
      <w:pPr>
        <w:ind w:left="1809" w:hanging="596"/>
        <w:jc w:val="left"/>
      </w:pPr>
      <w:rPr>
        <w:rFonts w:hint="default" w:ascii="Times New Roman" w:hAnsi="Times New Roman" w:eastAsia="Times New Roman" w:cs="Times New Roman"/>
        <w:b/>
        <w:bCs/>
        <w:i/>
        <w:spacing w:val="-5"/>
        <w:w w:val="100"/>
        <w:sz w:val="24"/>
        <w:szCs w:val="24"/>
        <w:shd w:fill="DAEDF3" w:color="auto" w:val="clear"/>
        <w:lang w:val="vi" w:eastAsia="en-US" w:bidi="ar-SA"/>
      </w:rPr>
    </w:lvl>
    <w:lvl w:ilvl="1">
      <w:start w:val="0"/>
      <w:numFmt w:val="bullet"/>
      <w:lvlText w:val="•"/>
      <w:lvlJc w:val="left"/>
      <w:pPr>
        <w:ind w:left="2736" w:hanging="596"/>
      </w:pPr>
      <w:rPr>
        <w:rFonts w:hint="default"/>
        <w:lang w:val="vi" w:eastAsia="en-US" w:bidi="ar-SA"/>
      </w:rPr>
    </w:lvl>
    <w:lvl w:ilvl="2">
      <w:start w:val="0"/>
      <w:numFmt w:val="bullet"/>
      <w:lvlText w:val="•"/>
      <w:lvlJc w:val="left"/>
      <w:pPr>
        <w:ind w:left="3673" w:hanging="596"/>
      </w:pPr>
      <w:rPr>
        <w:rFonts w:hint="default"/>
        <w:lang w:val="vi" w:eastAsia="en-US" w:bidi="ar-SA"/>
      </w:rPr>
    </w:lvl>
    <w:lvl w:ilvl="3">
      <w:start w:val="0"/>
      <w:numFmt w:val="bullet"/>
      <w:lvlText w:val="•"/>
      <w:lvlJc w:val="left"/>
      <w:pPr>
        <w:ind w:left="4610" w:hanging="596"/>
      </w:pPr>
      <w:rPr>
        <w:rFonts w:hint="default"/>
        <w:lang w:val="vi" w:eastAsia="en-US" w:bidi="ar-SA"/>
      </w:rPr>
    </w:lvl>
    <w:lvl w:ilvl="4">
      <w:start w:val="0"/>
      <w:numFmt w:val="bullet"/>
      <w:lvlText w:val="•"/>
      <w:lvlJc w:val="left"/>
      <w:pPr>
        <w:ind w:left="5547" w:hanging="596"/>
      </w:pPr>
      <w:rPr>
        <w:rFonts w:hint="default"/>
        <w:lang w:val="vi" w:eastAsia="en-US" w:bidi="ar-SA"/>
      </w:rPr>
    </w:lvl>
    <w:lvl w:ilvl="5">
      <w:start w:val="0"/>
      <w:numFmt w:val="bullet"/>
      <w:lvlText w:val="•"/>
      <w:lvlJc w:val="left"/>
      <w:pPr>
        <w:ind w:left="6484" w:hanging="596"/>
      </w:pPr>
      <w:rPr>
        <w:rFonts w:hint="default"/>
        <w:lang w:val="vi" w:eastAsia="en-US" w:bidi="ar-SA"/>
      </w:rPr>
    </w:lvl>
    <w:lvl w:ilvl="6">
      <w:start w:val="0"/>
      <w:numFmt w:val="bullet"/>
      <w:lvlText w:val="•"/>
      <w:lvlJc w:val="left"/>
      <w:pPr>
        <w:ind w:left="7421" w:hanging="596"/>
      </w:pPr>
      <w:rPr>
        <w:rFonts w:hint="default"/>
        <w:lang w:val="vi" w:eastAsia="en-US" w:bidi="ar-SA"/>
      </w:rPr>
    </w:lvl>
    <w:lvl w:ilvl="7">
      <w:start w:val="0"/>
      <w:numFmt w:val="bullet"/>
      <w:lvlText w:val="•"/>
      <w:lvlJc w:val="left"/>
      <w:pPr>
        <w:ind w:left="8358" w:hanging="596"/>
      </w:pPr>
      <w:rPr>
        <w:rFonts w:hint="default"/>
        <w:lang w:val="vi" w:eastAsia="en-US" w:bidi="ar-SA"/>
      </w:rPr>
    </w:lvl>
    <w:lvl w:ilvl="8">
      <w:start w:val="0"/>
      <w:numFmt w:val="bullet"/>
      <w:lvlText w:val="•"/>
      <w:lvlJc w:val="left"/>
      <w:pPr>
        <w:ind w:left="9295" w:hanging="596"/>
      </w:pPr>
      <w:rPr>
        <w:rFonts w:hint="default"/>
        <w:lang w:val="vi" w:eastAsia="en-US" w:bidi="ar-SA"/>
      </w:rPr>
    </w:lvl>
  </w:abstractNum>
  <w:abstractNum w:abstractNumId="27">
    <w:multiLevelType w:val="hybridMultilevel"/>
    <w:lvl w:ilvl="0">
      <w:start w:val="1"/>
      <w:numFmt w:val="upperRoman"/>
      <w:lvlText w:val="%1."/>
      <w:lvlJc w:val="left"/>
      <w:pPr>
        <w:ind w:left="1243" w:hanging="567"/>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ascii="Times New Roman" w:hAnsi="Times New Roman" w:eastAsia="Times New Roman" w:cs="Times New Roman"/>
        <w:b/>
        <w:bCs/>
        <w:spacing w:val="-3"/>
        <w:w w:val="100"/>
        <w:sz w:val="24"/>
        <w:szCs w:val="24"/>
        <w:shd w:fill="FFFF99" w:color="auto" w:val="clear"/>
        <w:lang w:val="vi" w:eastAsia="en-US" w:bidi="ar-SA"/>
      </w:rPr>
    </w:lvl>
    <w:lvl w:ilvl="2">
      <w:start w:val="1"/>
      <w:numFmt w:val="lowerLetter"/>
      <w:lvlText w:val="%3."/>
      <w:lvlJc w:val="left"/>
      <w:pPr>
        <w:ind w:left="1809" w:hanging="596"/>
        <w:jc w:val="left"/>
      </w:pPr>
      <w:rPr>
        <w:rFonts w:hint="default" w:ascii="Times New Roman" w:hAnsi="Times New Roman" w:eastAsia="Times New Roman" w:cs="Times New Roman"/>
        <w:b/>
        <w:bCs/>
        <w:i/>
        <w:spacing w:val="-3"/>
        <w:w w:val="100"/>
        <w:sz w:val="24"/>
        <w:szCs w:val="24"/>
        <w:shd w:fill="DAEDF3" w:color="auto" w:val="clear"/>
        <w:lang w:val="vi" w:eastAsia="en-US" w:bidi="ar-SA"/>
      </w:rPr>
    </w:lvl>
    <w:lvl w:ilvl="3">
      <w:start w:val="0"/>
      <w:numFmt w:val="bullet"/>
      <w:lvlText w:val="•"/>
      <w:lvlJc w:val="left"/>
      <w:pPr>
        <w:ind w:left="2971" w:hanging="596"/>
      </w:pPr>
      <w:rPr>
        <w:rFonts w:hint="default"/>
        <w:lang w:val="vi" w:eastAsia="en-US" w:bidi="ar-SA"/>
      </w:rPr>
    </w:lvl>
    <w:lvl w:ilvl="4">
      <w:start w:val="0"/>
      <w:numFmt w:val="bullet"/>
      <w:lvlText w:val="•"/>
      <w:lvlJc w:val="left"/>
      <w:pPr>
        <w:ind w:left="4142" w:hanging="596"/>
      </w:pPr>
      <w:rPr>
        <w:rFonts w:hint="default"/>
        <w:lang w:val="vi" w:eastAsia="en-US" w:bidi="ar-SA"/>
      </w:rPr>
    </w:lvl>
    <w:lvl w:ilvl="5">
      <w:start w:val="0"/>
      <w:numFmt w:val="bullet"/>
      <w:lvlText w:val="•"/>
      <w:lvlJc w:val="left"/>
      <w:pPr>
        <w:ind w:left="5313" w:hanging="596"/>
      </w:pPr>
      <w:rPr>
        <w:rFonts w:hint="default"/>
        <w:lang w:val="vi" w:eastAsia="en-US" w:bidi="ar-SA"/>
      </w:rPr>
    </w:lvl>
    <w:lvl w:ilvl="6">
      <w:start w:val="0"/>
      <w:numFmt w:val="bullet"/>
      <w:lvlText w:val="•"/>
      <w:lvlJc w:val="left"/>
      <w:pPr>
        <w:ind w:left="6484" w:hanging="596"/>
      </w:pPr>
      <w:rPr>
        <w:rFonts w:hint="default"/>
        <w:lang w:val="vi" w:eastAsia="en-US" w:bidi="ar-SA"/>
      </w:rPr>
    </w:lvl>
    <w:lvl w:ilvl="7">
      <w:start w:val="0"/>
      <w:numFmt w:val="bullet"/>
      <w:lvlText w:val="•"/>
      <w:lvlJc w:val="left"/>
      <w:pPr>
        <w:ind w:left="7655" w:hanging="596"/>
      </w:pPr>
      <w:rPr>
        <w:rFonts w:hint="default"/>
        <w:lang w:val="vi" w:eastAsia="en-US" w:bidi="ar-SA"/>
      </w:rPr>
    </w:lvl>
    <w:lvl w:ilvl="8">
      <w:start w:val="0"/>
      <w:numFmt w:val="bullet"/>
      <w:lvlText w:val="•"/>
      <w:lvlJc w:val="left"/>
      <w:pPr>
        <w:ind w:left="8826" w:hanging="596"/>
      </w:pPr>
      <w:rPr>
        <w:rFonts w:hint="default"/>
        <w:lang w:val="vi" w:eastAsia="en-US" w:bidi="ar-SA"/>
      </w:rPr>
    </w:lvl>
  </w:abstractNum>
  <w:abstractNum w:abstractNumId="26">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203" w:hanging="360"/>
      </w:pPr>
      <w:rPr>
        <w:rFonts w:hint="default"/>
        <w:lang w:val="vi" w:eastAsia="en-US" w:bidi="ar-SA"/>
      </w:rPr>
    </w:lvl>
    <w:lvl w:ilvl="2">
      <w:start w:val="0"/>
      <w:numFmt w:val="bullet"/>
      <w:lvlText w:val="•"/>
      <w:lvlJc w:val="left"/>
      <w:pPr>
        <w:ind w:left="1307" w:hanging="360"/>
      </w:pPr>
      <w:rPr>
        <w:rFonts w:hint="default"/>
        <w:lang w:val="vi" w:eastAsia="en-US" w:bidi="ar-SA"/>
      </w:rPr>
    </w:lvl>
    <w:lvl w:ilvl="3">
      <w:start w:val="0"/>
      <w:numFmt w:val="bullet"/>
      <w:lvlText w:val="•"/>
      <w:lvlJc w:val="left"/>
      <w:pPr>
        <w:ind w:left="1410" w:hanging="360"/>
      </w:pPr>
      <w:rPr>
        <w:rFonts w:hint="default"/>
        <w:lang w:val="vi" w:eastAsia="en-US" w:bidi="ar-SA"/>
      </w:rPr>
    </w:lvl>
    <w:lvl w:ilvl="4">
      <w:start w:val="0"/>
      <w:numFmt w:val="bullet"/>
      <w:lvlText w:val="•"/>
      <w:lvlJc w:val="left"/>
      <w:pPr>
        <w:ind w:left="1514" w:hanging="360"/>
      </w:pPr>
      <w:rPr>
        <w:rFonts w:hint="default"/>
        <w:lang w:val="vi" w:eastAsia="en-US" w:bidi="ar-SA"/>
      </w:rPr>
    </w:lvl>
    <w:lvl w:ilvl="5">
      <w:start w:val="0"/>
      <w:numFmt w:val="bullet"/>
      <w:lvlText w:val="•"/>
      <w:lvlJc w:val="left"/>
      <w:pPr>
        <w:ind w:left="1618" w:hanging="360"/>
      </w:pPr>
      <w:rPr>
        <w:rFonts w:hint="default"/>
        <w:lang w:val="vi" w:eastAsia="en-US" w:bidi="ar-SA"/>
      </w:rPr>
    </w:lvl>
    <w:lvl w:ilvl="6">
      <w:start w:val="0"/>
      <w:numFmt w:val="bullet"/>
      <w:lvlText w:val="•"/>
      <w:lvlJc w:val="left"/>
      <w:pPr>
        <w:ind w:left="1721" w:hanging="360"/>
      </w:pPr>
      <w:rPr>
        <w:rFonts w:hint="default"/>
        <w:lang w:val="vi" w:eastAsia="en-US" w:bidi="ar-SA"/>
      </w:rPr>
    </w:lvl>
    <w:lvl w:ilvl="7">
      <w:start w:val="0"/>
      <w:numFmt w:val="bullet"/>
      <w:lvlText w:val="•"/>
      <w:lvlJc w:val="left"/>
      <w:pPr>
        <w:ind w:left="1825" w:hanging="360"/>
      </w:pPr>
      <w:rPr>
        <w:rFonts w:hint="default"/>
        <w:lang w:val="vi" w:eastAsia="en-US" w:bidi="ar-SA"/>
      </w:rPr>
    </w:lvl>
    <w:lvl w:ilvl="8">
      <w:start w:val="0"/>
      <w:numFmt w:val="bullet"/>
      <w:lvlText w:val="•"/>
      <w:lvlJc w:val="left"/>
      <w:pPr>
        <w:ind w:left="1928" w:hanging="360"/>
      </w:pPr>
      <w:rPr>
        <w:rFonts w:hint="default"/>
        <w:lang w:val="vi" w:eastAsia="en-US" w:bidi="ar-SA"/>
      </w:rPr>
    </w:lvl>
  </w:abstractNum>
  <w:abstractNum w:abstractNumId="25">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952" w:hanging="360"/>
      </w:pPr>
      <w:rPr>
        <w:rFonts w:hint="default"/>
        <w:lang w:val="vi" w:eastAsia="en-US" w:bidi="ar-SA"/>
      </w:rPr>
    </w:lvl>
    <w:lvl w:ilvl="2">
      <w:start w:val="0"/>
      <w:numFmt w:val="bullet"/>
      <w:lvlText w:val="•"/>
      <w:lvlJc w:val="left"/>
      <w:pPr>
        <w:ind w:left="2804" w:hanging="360"/>
      </w:pPr>
      <w:rPr>
        <w:rFonts w:hint="default"/>
        <w:lang w:val="vi" w:eastAsia="en-US" w:bidi="ar-SA"/>
      </w:rPr>
    </w:lvl>
    <w:lvl w:ilvl="3">
      <w:start w:val="0"/>
      <w:numFmt w:val="bullet"/>
      <w:lvlText w:val="•"/>
      <w:lvlJc w:val="left"/>
      <w:pPr>
        <w:ind w:left="3656" w:hanging="360"/>
      </w:pPr>
      <w:rPr>
        <w:rFonts w:hint="default"/>
        <w:lang w:val="vi" w:eastAsia="en-US" w:bidi="ar-SA"/>
      </w:rPr>
    </w:lvl>
    <w:lvl w:ilvl="4">
      <w:start w:val="0"/>
      <w:numFmt w:val="bullet"/>
      <w:lvlText w:val="•"/>
      <w:lvlJc w:val="left"/>
      <w:pPr>
        <w:ind w:left="4508" w:hanging="360"/>
      </w:pPr>
      <w:rPr>
        <w:rFonts w:hint="default"/>
        <w:lang w:val="vi" w:eastAsia="en-US" w:bidi="ar-SA"/>
      </w:rPr>
    </w:lvl>
    <w:lvl w:ilvl="5">
      <w:start w:val="0"/>
      <w:numFmt w:val="bullet"/>
      <w:lvlText w:val="•"/>
      <w:lvlJc w:val="left"/>
      <w:pPr>
        <w:ind w:left="5361" w:hanging="360"/>
      </w:pPr>
      <w:rPr>
        <w:rFonts w:hint="default"/>
        <w:lang w:val="vi" w:eastAsia="en-US" w:bidi="ar-SA"/>
      </w:rPr>
    </w:lvl>
    <w:lvl w:ilvl="6">
      <w:start w:val="0"/>
      <w:numFmt w:val="bullet"/>
      <w:lvlText w:val="•"/>
      <w:lvlJc w:val="left"/>
      <w:pPr>
        <w:ind w:left="6213" w:hanging="360"/>
      </w:pPr>
      <w:rPr>
        <w:rFonts w:hint="default"/>
        <w:lang w:val="vi" w:eastAsia="en-US" w:bidi="ar-SA"/>
      </w:rPr>
    </w:lvl>
    <w:lvl w:ilvl="7">
      <w:start w:val="0"/>
      <w:numFmt w:val="bullet"/>
      <w:lvlText w:val="•"/>
      <w:lvlJc w:val="left"/>
      <w:pPr>
        <w:ind w:left="7065" w:hanging="360"/>
      </w:pPr>
      <w:rPr>
        <w:rFonts w:hint="default"/>
        <w:lang w:val="vi" w:eastAsia="en-US" w:bidi="ar-SA"/>
      </w:rPr>
    </w:lvl>
    <w:lvl w:ilvl="8">
      <w:start w:val="0"/>
      <w:numFmt w:val="bullet"/>
      <w:lvlText w:val="•"/>
      <w:lvlJc w:val="left"/>
      <w:pPr>
        <w:ind w:left="7917" w:hanging="360"/>
      </w:pPr>
      <w:rPr>
        <w:rFonts w:hint="default"/>
        <w:lang w:val="vi" w:eastAsia="en-US" w:bidi="ar-SA"/>
      </w:rPr>
    </w:lvl>
  </w:abstractNum>
  <w:abstractNum w:abstractNumId="24">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203" w:hanging="360"/>
      </w:pPr>
      <w:rPr>
        <w:rFonts w:hint="default"/>
        <w:lang w:val="vi" w:eastAsia="en-US" w:bidi="ar-SA"/>
      </w:rPr>
    </w:lvl>
    <w:lvl w:ilvl="2">
      <w:start w:val="0"/>
      <w:numFmt w:val="bullet"/>
      <w:lvlText w:val="•"/>
      <w:lvlJc w:val="left"/>
      <w:pPr>
        <w:ind w:left="1307" w:hanging="360"/>
      </w:pPr>
      <w:rPr>
        <w:rFonts w:hint="default"/>
        <w:lang w:val="vi" w:eastAsia="en-US" w:bidi="ar-SA"/>
      </w:rPr>
    </w:lvl>
    <w:lvl w:ilvl="3">
      <w:start w:val="0"/>
      <w:numFmt w:val="bullet"/>
      <w:lvlText w:val="•"/>
      <w:lvlJc w:val="left"/>
      <w:pPr>
        <w:ind w:left="1410" w:hanging="360"/>
      </w:pPr>
      <w:rPr>
        <w:rFonts w:hint="default"/>
        <w:lang w:val="vi" w:eastAsia="en-US" w:bidi="ar-SA"/>
      </w:rPr>
    </w:lvl>
    <w:lvl w:ilvl="4">
      <w:start w:val="0"/>
      <w:numFmt w:val="bullet"/>
      <w:lvlText w:val="•"/>
      <w:lvlJc w:val="left"/>
      <w:pPr>
        <w:ind w:left="1514" w:hanging="360"/>
      </w:pPr>
      <w:rPr>
        <w:rFonts w:hint="default"/>
        <w:lang w:val="vi" w:eastAsia="en-US" w:bidi="ar-SA"/>
      </w:rPr>
    </w:lvl>
    <w:lvl w:ilvl="5">
      <w:start w:val="0"/>
      <w:numFmt w:val="bullet"/>
      <w:lvlText w:val="•"/>
      <w:lvlJc w:val="left"/>
      <w:pPr>
        <w:ind w:left="1618" w:hanging="360"/>
      </w:pPr>
      <w:rPr>
        <w:rFonts w:hint="default"/>
        <w:lang w:val="vi" w:eastAsia="en-US" w:bidi="ar-SA"/>
      </w:rPr>
    </w:lvl>
    <w:lvl w:ilvl="6">
      <w:start w:val="0"/>
      <w:numFmt w:val="bullet"/>
      <w:lvlText w:val="•"/>
      <w:lvlJc w:val="left"/>
      <w:pPr>
        <w:ind w:left="1721" w:hanging="360"/>
      </w:pPr>
      <w:rPr>
        <w:rFonts w:hint="default"/>
        <w:lang w:val="vi" w:eastAsia="en-US" w:bidi="ar-SA"/>
      </w:rPr>
    </w:lvl>
    <w:lvl w:ilvl="7">
      <w:start w:val="0"/>
      <w:numFmt w:val="bullet"/>
      <w:lvlText w:val="•"/>
      <w:lvlJc w:val="left"/>
      <w:pPr>
        <w:ind w:left="1825" w:hanging="360"/>
      </w:pPr>
      <w:rPr>
        <w:rFonts w:hint="default"/>
        <w:lang w:val="vi" w:eastAsia="en-US" w:bidi="ar-SA"/>
      </w:rPr>
    </w:lvl>
    <w:lvl w:ilvl="8">
      <w:start w:val="0"/>
      <w:numFmt w:val="bullet"/>
      <w:lvlText w:val="•"/>
      <w:lvlJc w:val="left"/>
      <w:pPr>
        <w:ind w:left="1928" w:hanging="360"/>
      </w:pPr>
      <w:rPr>
        <w:rFonts w:hint="default"/>
        <w:lang w:val="vi" w:eastAsia="en-US" w:bidi="ar-SA"/>
      </w:rPr>
    </w:lvl>
  </w:abstractNum>
  <w:abstractNum w:abstractNumId="23">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309" w:hanging="360"/>
      </w:pPr>
      <w:rPr>
        <w:rFonts w:hint="default"/>
        <w:lang w:val="vi" w:eastAsia="en-US" w:bidi="ar-SA"/>
      </w:rPr>
    </w:lvl>
    <w:lvl w:ilvl="3">
      <w:start w:val="0"/>
      <w:numFmt w:val="bullet"/>
      <w:lvlText w:val="•"/>
      <w:lvlJc w:val="left"/>
      <w:pPr>
        <w:ind w:left="1414" w:hanging="360"/>
      </w:pPr>
      <w:rPr>
        <w:rFonts w:hint="default"/>
        <w:lang w:val="vi" w:eastAsia="en-US" w:bidi="ar-SA"/>
      </w:rPr>
    </w:lvl>
    <w:lvl w:ilvl="4">
      <w:start w:val="0"/>
      <w:numFmt w:val="bullet"/>
      <w:lvlText w:val="•"/>
      <w:lvlJc w:val="left"/>
      <w:pPr>
        <w:ind w:left="1518" w:hanging="360"/>
      </w:pPr>
      <w:rPr>
        <w:rFonts w:hint="default"/>
        <w:lang w:val="vi" w:eastAsia="en-US" w:bidi="ar-SA"/>
      </w:rPr>
    </w:lvl>
    <w:lvl w:ilvl="5">
      <w:start w:val="0"/>
      <w:numFmt w:val="bullet"/>
      <w:lvlText w:val="•"/>
      <w:lvlJc w:val="left"/>
      <w:pPr>
        <w:ind w:left="1623" w:hanging="360"/>
      </w:pPr>
      <w:rPr>
        <w:rFonts w:hint="default"/>
        <w:lang w:val="vi" w:eastAsia="en-US" w:bidi="ar-SA"/>
      </w:rPr>
    </w:lvl>
    <w:lvl w:ilvl="6">
      <w:start w:val="0"/>
      <w:numFmt w:val="bullet"/>
      <w:lvlText w:val="•"/>
      <w:lvlJc w:val="left"/>
      <w:pPr>
        <w:ind w:left="1728" w:hanging="360"/>
      </w:pPr>
      <w:rPr>
        <w:rFonts w:hint="default"/>
        <w:lang w:val="vi" w:eastAsia="en-US" w:bidi="ar-SA"/>
      </w:rPr>
    </w:lvl>
    <w:lvl w:ilvl="7">
      <w:start w:val="0"/>
      <w:numFmt w:val="bullet"/>
      <w:lvlText w:val="•"/>
      <w:lvlJc w:val="left"/>
      <w:pPr>
        <w:ind w:left="1832" w:hanging="360"/>
      </w:pPr>
      <w:rPr>
        <w:rFonts w:hint="default"/>
        <w:lang w:val="vi" w:eastAsia="en-US" w:bidi="ar-SA"/>
      </w:rPr>
    </w:lvl>
    <w:lvl w:ilvl="8">
      <w:start w:val="0"/>
      <w:numFmt w:val="bullet"/>
      <w:lvlText w:val="•"/>
      <w:lvlJc w:val="left"/>
      <w:pPr>
        <w:ind w:left="1937" w:hanging="360"/>
      </w:pPr>
      <w:rPr>
        <w:rFonts w:hint="default"/>
        <w:lang w:val="vi" w:eastAsia="en-US" w:bidi="ar-SA"/>
      </w:rPr>
    </w:lvl>
  </w:abstractNum>
  <w:abstractNum w:abstractNumId="22">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952" w:hanging="360"/>
      </w:pPr>
      <w:rPr>
        <w:rFonts w:hint="default"/>
        <w:lang w:val="vi" w:eastAsia="en-US" w:bidi="ar-SA"/>
      </w:rPr>
    </w:lvl>
    <w:lvl w:ilvl="2">
      <w:start w:val="0"/>
      <w:numFmt w:val="bullet"/>
      <w:lvlText w:val="•"/>
      <w:lvlJc w:val="left"/>
      <w:pPr>
        <w:ind w:left="2804" w:hanging="360"/>
      </w:pPr>
      <w:rPr>
        <w:rFonts w:hint="default"/>
        <w:lang w:val="vi" w:eastAsia="en-US" w:bidi="ar-SA"/>
      </w:rPr>
    </w:lvl>
    <w:lvl w:ilvl="3">
      <w:start w:val="0"/>
      <w:numFmt w:val="bullet"/>
      <w:lvlText w:val="•"/>
      <w:lvlJc w:val="left"/>
      <w:pPr>
        <w:ind w:left="3656" w:hanging="360"/>
      </w:pPr>
      <w:rPr>
        <w:rFonts w:hint="default"/>
        <w:lang w:val="vi" w:eastAsia="en-US" w:bidi="ar-SA"/>
      </w:rPr>
    </w:lvl>
    <w:lvl w:ilvl="4">
      <w:start w:val="0"/>
      <w:numFmt w:val="bullet"/>
      <w:lvlText w:val="•"/>
      <w:lvlJc w:val="left"/>
      <w:pPr>
        <w:ind w:left="4508" w:hanging="360"/>
      </w:pPr>
      <w:rPr>
        <w:rFonts w:hint="default"/>
        <w:lang w:val="vi" w:eastAsia="en-US" w:bidi="ar-SA"/>
      </w:rPr>
    </w:lvl>
    <w:lvl w:ilvl="5">
      <w:start w:val="0"/>
      <w:numFmt w:val="bullet"/>
      <w:lvlText w:val="•"/>
      <w:lvlJc w:val="left"/>
      <w:pPr>
        <w:ind w:left="5361" w:hanging="360"/>
      </w:pPr>
      <w:rPr>
        <w:rFonts w:hint="default"/>
        <w:lang w:val="vi" w:eastAsia="en-US" w:bidi="ar-SA"/>
      </w:rPr>
    </w:lvl>
    <w:lvl w:ilvl="6">
      <w:start w:val="0"/>
      <w:numFmt w:val="bullet"/>
      <w:lvlText w:val="•"/>
      <w:lvlJc w:val="left"/>
      <w:pPr>
        <w:ind w:left="6213" w:hanging="360"/>
      </w:pPr>
      <w:rPr>
        <w:rFonts w:hint="default"/>
        <w:lang w:val="vi" w:eastAsia="en-US" w:bidi="ar-SA"/>
      </w:rPr>
    </w:lvl>
    <w:lvl w:ilvl="7">
      <w:start w:val="0"/>
      <w:numFmt w:val="bullet"/>
      <w:lvlText w:val="•"/>
      <w:lvlJc w:val="left"/>
      <w:pPr>
        <w:ind w:left="7065" w:hanging="360"/>
      </w:pPr>
      <w:rPr>
        <w:rFonts w:hint="default"/>
        <w:lang w:val="vi" w:eastAsia="en-US" w:bidi="ar-SA"/>
      </w:rPr>
    </w:lvl>
    <w:lvl w:ilvl="8">
      <w:start w:val="0"/>
      <w:numFmt w:val="bullet"/>
      <w:lvlText w:val="•"/>
      <w:lvlJc w:val="left"/>
      <w:pPr>
        <w:ind w:left="7917" w:hanging="360"/>
      </w:pPr>
      <w:rPr>
        <w:rFonts w:hint="default"/>
        <w:lang w:val="vi" w:eastAsia="en-US" w:bidi="ar-SA"/>
      </w:rPr>
    </w:lvl>
  </w:abstractNum>
  <w:abstractNum w:abstractNumId="21">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309" w:hanging="360"/>
      </w:pPr>
      <w:rPr>
        <w:rFonts w:hint="default"/>
        <w:lang w:val="vi" w:eastAsia="en-US" w:bidi="ar-SA"/>
      </w:rPr>
    </w:lvl>
    <w:lvl w:ilvl="3">
      <w:start w:val="0"/>
      <w:numFmt w:val="bullet"/>
      <w:lvlText w:val="•"/>
      <w:lvlJc w:val="left"/>
      <w:pPr>
        <w:ind w:left="1414" w:hanging="360"/>
      </w:pPr>
      <w:rPr>
        <w:rFonts w:hint="default"/>
        <w:lang w:val="vi" w:eastAsia="en-US" w:bidi="ar-SA"/>
      </w:rPr>
    </w:lvl>
    <w:lvl w:ilvl="4">
      <w:start w:val="0"/>
      <w:numFmt w:val="bullet"/>
      <w:lvlText w:val="•"/>
      <w:lvlJc w:val="left"/>
      <w:pPr>
        <w:ind w:left="1518" w:hanging="360"/>
      </w:pPr>
      <w:rPr>
        <w:rFonts w:hint="default"/>
        <w:lang w:val="vi" w:eastAsia="en-US" w:bidi="ar-SA"/>
      </w:rPr>
    </w:lvl>
    <w:lvl w:ilvl="5">
      <w:start w:val="0"/>
      <w:numFmt w:val="bullet"/>
      <w:lvlText w:val="•"/>
      <w:lvlJc w:val="left"/>
      <w:pPr>
        <w:ind w:left="1623" w:hanging="360"/>
      </w:pPr>
      <w:rPr>
        <w:rFonts w:hint="default"/>
        <w:lang w:val="vi" w:eastAsia="en-US" w:bidi="ar-SA"/>
      </w:rPr>
    </w:lvl>
    <w:lvl w:ilvl="6">
      <w:start w:val="0"/>
      <w:numFmt w:val="bullet"/>
      <w:lvlText w:val="•"/>
      <w:lvlJc w:val="left"/>
      <w:pPr>
        <w:ind w:left="1728" w:hanging="360"/>
      </w:pPr>
      <w:rPr>
        <w:rFonts w:hint="default"/>
        <w:lang w:val="vi" w:eastAsia="en-US" w:bidi="ar-SA"/>
      </w:rPr>
    </w:lvl>
    <w:lvl w:ilvl="7">
      <w:start w:val="0"/>
      <w:numFmt w:val="bullet"/>
      <w:lvlText w:val="•"/>
      <w:lvlJc w:val="left"/>
      <w:pPr>
        <w:ind w:left="1832" w:hanging="360"/>
      </w:pPr>
      <w:rPr>
        <w:rFonts w:hint="default"/>
        <w:lang w:val="vi" w:eastAsia="en-US" w:bidi="ar-SA"/>
      </w:rPr>
    </w:lvl>
    <w:lvl w:ilvl="8">
      <w:start w:val="0"/>
      <w:numFmt w:val="bullet"/>
      <w:lvlText w:val="•"/>
      <w:lvlJc w:val="left"/>
      <w:pPr>
        <w:ind w:left="1937" w:hanging="360"/>
      </w:pPr>
      <w:rPr>
        <w:rFonts w:hint="default"/>
        <w:lang w:val="vi" w:eastAsia="en-US" w:bidi="ar-SA"/>
      </w:rPr>
    </w:lvl>
  </w:abstractNum>
  <w:abstractNum w:abstractNumId="20">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952" w:hanging="360"/>
      </w:pPr>
      <w:rPr>
        <w:rFonts w:hint="default"/>
        <w:lang w:val="vi" w:eastAsia="en-US" w:bidi="ar-SA"/>
      </w:rPr>
    </w:lvl>
    <w:lvl w:ilvl="2">
      <w:start w:val="0"/>
      <w:numFmt w:val="bullet"/>
      <w:lvlText w:val="•"/>
      <w:lvlJc w:val="left"/>
      <w:pPr>
        <w:ind w:left="2804" w:hanging="360"/>
      </w:pPr>
      <w:rPr>
        <w:rFonts w:hint="default"/>
        <w:lang w:val="vi" w:eastAsia="en-US" w:bidi="ar-SA"/>
      </w:rPr>
    </w:lvl>
    <w:lvl w:ilvl="3">
      <w:start w:val="0"/>
      <w:numFmt w:val="bullet"/>
      <w:lvlText w:val="•"/>
      <w:lvlJc w:val="left"/>
      <w:pPr>
        <w:ind w:left="3656" w:hanging="360"/>
      </w:pPr>
      <w:rPr>
        <w:rFonts w:hint="default"/>
        <w:lang w:val="vi" w:eastAsia="en-US" w:bidi="ar-SA"/>
      </w:rPr>
    </w:lvl>
    <w:lvl w:ilvl="4">
      <w:start w:val="0"/>
      <w:numFmt w:val="bullet"/>
      <w:lvlText w:val="•"/>
      <w:lvlJc w:val="left"/>
      <w:pPr>
        <w:ind w:left="4508" w:hanging="360"/>
      </w:pPr>
      <w:rPr>
        <w:rFonts w:hint="default"/>
        <w:lang w:val="vi" w:eastAsia="en-US" w:bidi="ar-SA"/>
      </w:rPr>
    </w:lvl>
    <w:lvl w:ilvl="5">
      <w:start w:val="0"/>
      <w:numFmt w:val="bullet"/>
      <w:lvlText w:val="•"/>
      <w:lvlJc w:val="left"/>
      <w:pPr>
        <w:ind w:left="5361" w:hanging="360"/>
      </w:pPr>
      <w:rPr>
        <w:rFonts w:hint="default"/>
        <w:lang w:val="vi" w:eastAsia="en-US" w:bidi="ar-SA"/>
      </w:rPr>
    </w:lvl>
    <w:lvl w:ilvl="6">
      <w:start w:val="0"/>
      <w:numFmt w:val="bullet"/>
      <w:lvlText w:val="•"/>
      <w:lvlJc w:val="left"/>
      <w:pPr>
        <w:ind w:left="6213" w:hanging="360"/>
      </w:pPr>
      <w:rPr>
        <w:rFonts w:hint="default"/>
        <w:lang w:val="vi" w:eastAsia="en-US" w:bidi="ar-SA"/>
      </w:rPr>
    </w:lvl>
    <w:lvl w:ilvl="7">
      <w:start w:val="0"/>
      <w:numFmt w:val="bullet"/>
      <w:lvlText w:val="•"/>
      <w:lvlJc w:val="left"/>
      <w:pPr>
        <w:ind w:left="7065" w:hanging="360"/>
      </w:pPr>
      <w:rPr>
        <w:rFonts w:hint="default"/>
        <w:lang w:val="vi" w:eastAsia="en-US" w:bidi="ar-SA"/>
      </w:rPr>
    </w:lvl>
    <w:lvl w:ilvl="8">
      <w:start w:val="0"/>
      <w:numFmt w:val="bullet"/>
      <w:lvlText w:val="•"/>
      <w:lvlJc w:val="left"/>
      <w:pPr>
        <w:ind w:left="7917" w:hanging="360"/>
      </w:pPr>
      <w:rPr>
        <w:rFonts w:hint="default"/>
        <w:lang w:val="vi" w:eastAsia="en-US" w:bidi="ar-SA"/>
      </w:rPr>
    </w:lvl>
  </w:abstractNum>
  <w:abstractNum w:abstractNumId="19">
    <w:multiLevelType w:val="hybridMultilevel"/>
    <w:lvl w:ilvl="0">
      <w:start w:val="0"/>
      <w:numFmt w:val="bullet"/>
      <w:lvlText w:val=""/>
      <w:lvlJc w:val="left"/>
      <w:pPr>
        <w:ind w:left="1109" w:hanging="360"/>
      </w:pPr>
      <w:rPr>
        <w:rFonts w:hint="default" w:ascii="Symbol" w:hAnsi="Symbol" w:eastAsia="Symbol" w:cs="Symbol"/>
        <w:w w:val="100"/>
        <w:sz w:val="24"/>
        <w:szCs w:val="24"/>
        <w:lang w:val="vi" w:eastAsia="en-US" w:bidi="ar-SA"/>
      </w:rPr>
    </w:lvl>
    <w:lvl w:ilvl="1">
      <w:start w:val="0"/>
      <w:numFmt w:val="bullet"/>
      <w:lvlText w:val="•"/>
      <w:lvlJc w:val="left"/>
      <w:pPr>
        <w:ind w:left="1204" w:hanging="360"/>
      </w:pPr>
      <w:rPr>
        <w:rFonts w:hint="default"/>
        <w:lang w:val="vi" w:eastAsia="en-US" w:bidi="ar-SA"/>
      </w:rPr>
    </w:lvl>
    <w:lvl w:ilvl="2">
      <w:start w:val="0"/>
      <w:numFmt w:val="bullet"/>
      <w:lvlText w:val="•"/>
      <w:lvlJc w:val="left"/>
      <w:pPr>
        <w:ind w:left="1309" w:hanging="360"/>
      </w:pPr>
      <w:rPr>
        <w:rFonts w:hint="default"/>
        <w:lang w:val="vi" w:eastAsia="en-US" w:bidi="ar-SA"/>
      </w:rPr>
    </w:lvl>
    <w:lvl w:ilvl="3">
      <w:start w:val="0"/>
      <w:numFmt w:val="bullet"/>
      <w:lvlText w:val="•"/>
      <w:lvlJc w:val="left"/>
      <w:pPr>
        <w:ind w:left="1414" w:hanging="360"/>
      </w:pPr>
      <w:rPr>
        <w:rFonts w:hint="default"/>
        <w:lang w:val="vi" w:eastAsia="en-US" w:bidi="ar-SA"/>
      </w:rPr>
    </w:lvl>
    <w:lvl w:ilvl="4">
      <w:start w:val="0"/>
      <w:numFmt w:val="bullet"/>
      <w:lvlText w:val="•"/>
      <w:lvlJc w:val="left"/>
      <w:pPr>
        <w:ind w:left="1518" w:hanging="360"/>
      </w:pPr>
      <w:rPr>
        <w:rFonts w:hint="default"/>
        <w:lang w:val="vi" w:eastAsia="en-US" w:bidi="ar-SA"/>
      </w:rPr>
    </w:lvl>
    <w:lvl w:ilvl="5">
      <w:start w:val="0"/>
      <w:numFmt w:val="bullet"/>
      <w:lvlText w:val="•"/>
      <w:lvlJc w:val="left"/>
      <w:pPr>
        <w:ind w:left="1623" w:hanging="360"/>
      </w:pPr>
      <w:rPr>
        <w:rFonts w:hint="default"/>
        <w:lang w:val="vi" w:eastAsia="en-US" w:bidi="ar-SA"/>
      </w:rPr>
    </w:lvl>
    <w:lvl w:ilvl="6">
      <w:start w:val="0"/>
      <w:numFmt w:val="bullet"/>
      <w:lvlText w:val="•"/>
      <w:lvlJc w:val="left"/>
      <w:pPr>
        <w:ind w:left="1728" w:hanging="360"/>
      </w:pPr>
      <w:rPr>
        <w:rFonts w:hint="default"/>
        <w:lang w:val="vi" w:eastAsia="en-US" w:bidi="ar-SA"/>
      </w:rPr>
    </w:lvl>
    <w:lvl w:ilvl="7">
      <w:start w:val="0"/>
      <w:numFmt w:val="bullet"/>
      <w:lvlText w:val="•"/>
      <w:lvlJc w:val="left"/>
      <w:pPr>
        <w:ind w:left="1832" w:hanging="360"/>
      </w:pPr>
      <w:rPr>
        <w:rFonts w:hint="default"/>
        <w:lang w:val="vi" w:eastAsia="en-US" w:bidi="ar-SA"/>
      </w:rPr>
    </w:lvl>
    <w:lvl w:ilvl="8">
      <w:start w:val="0"/>
      <w:numFmt w:val="bullet"/>
      <w:lvlText w:val="•"/>
      <w:lvlJc w:val="left"/>
      <w:pPr>
        <w:ind w:left="1937" w:hanging="360"/>
      </w:pPr>
      <w:rPr>
        <w:rFonts w:hint="default"/>
        <w:lang w:val="vi" w:eastAsia="en-US" w:bidi="ar-SA"/>
      </w:rPr>
    </w:lvl>
  </w:abstractNum>
  <w:abstractNum w:abstractNumId="18">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ascii="Times New Roman" w:hAnsi="Times New Roman" w:eastAsia="Times New Roman" w:cs="Times New Roman"/>
        <w:b/>
        <w:bCs/>
        <w:spacing w:val="-2"/>
        <w:w w:val="100"/>
        <w:sz w:val="24"/>
        <w:szCs w:val="24"/>
        <w:shd w:fill="FFFF99" w:color="auto" w:val="clear"/>
        <w:lang w:val="vi" w:eastAsia="en-US" w:bidi="ar-SA"/>
      </w:rPr>
    </w:lvl>
    <w:lvl w:ilvl="2">
      <w:start w:val="0"/>
      <w:numFmt w:val="bullet"/>
      <w:lvlText w:val=""/>
      <w:lvlJc w:val="left"/>
      <w:pPr>
        <w:ind w:left="1997" w:hanging="360"/>
      </w:pPr>
      <w:rPr>
        <w:rFonts w:hint="default" w:ascii="Symbol" w:hAnsi="Symbol" w:eastAsia="Symbol" w:cs="Symbol"/>
        <w:w w:val="100"/>
        <w:sz w:val="24"/>
        <w:szCs w:val="24"/>
        <w:lang w:val="vi" w:eastAsia="en-US" w:bidi="ar-SA"/>
      </w:rPr>
    </w:lvl>
    <w:lvl w:ilvl="3">
      <w:start w:val="0"/>
      <w:numFmt w:val="bullet"/>
      <w:lvlText w:val="•"/>
      <w:lvlJc w:val="left"/>
      <w:pPr>
        <w:ind w:left="2120" w:hanging="360"/>
      </w:pPr>
      <w:rPr>
        <w:rFonts w:hint="default"/>
        <w:lang w:val="vi" w:eastAsia="en-US" w:bidi="ar-SA"/>
      </w:rPr>
    </w:lvl>
    <w:lvl w:ilvl="4">
      <w:start w:val="0"/>
      <w:numFmt w:val="bullet"/>
      <w:lvlText w:val="•"/>
      <w:lvlJc w:val="left"/>
      <w:pPr>
        <w:ind w:left="2460" w:hanging="360"/>
      </w:pPr>
      <w:rPr>
        <w:rFonts w:hint="default"/>
        <w:lang w:val="vi" w:eastAsia="en-US" w:bidi="ar-SA"/>
      </w:rPr>
    </w:lvl>
    <w:lvl w:ilvl="5">
      <w:start w:val="0"/>
      <w:numFmt w:val="bullet"/>
      <w:lvlText w:val="•"/>
      <w:lvlJc w:val="left"/>
      <w:pPr>
        <w:ind w:left="3911" w:hanging="360"/>
      </w:pPr>
      <w:rPr>
        <w:rFonts w:hint="default"/>
        <w:lang w:val="vi" w:eastAsia="en-US" w:bidi="ar-SA"/>
      </w:rPr>
    </w:lvl>
    <w:lvl w:ilvl="6">
      <w:start w:val="0"/>
      <w:numFmt w:val="bullet"/>
      <w:lvlText w:val="•"/>
      <w:lvlJc w:val="left"/>
      <w:pPr>
        <w:ind w:left="5362" w:hanging="360"/>
      </w:pPr>
      <w:rPr>
        <w:rFonts w:hint="default"/>
        <w:lang w:val="vi" w:eastAsia="en-US" w:bidi="ar-SA"/>
      </w:rPr>
    </w:lvl>
    <w:lvl w:ilvl="7">
      <w:start w:val="0"/>
      <w:numFmt w:val="bullet"/>
      <w:lvlText w:val="•"/>
      <w:lvlJc w:val="left"/>
      <w:pPr>
        <w:ind w:left="6814" w:hanging="360"/>
      </w:pPr>
      <w:rPr>
        <w:rFonts w:hint="default"/>
        <w:lang w:val="vi" w:eastAsia="en-US" w:bidi="ar-SA"/>
      </w:rPr>
    </w:lvl>
    <w:lvl w:ilvl="8">
      <w:start w:val="0"/>
      <w:numFmt w:val="bullet"/>
      <w:lvlText w:val="•"/>
      <w:lvlJc w:val="left"/>
      <w:pPr>
        <w:ind w:left="8265" w:hanging="360"/>
      </w:pPr>
      <w:rPr>
        <w:rFonts w:hint="default"/>
        <w:lang w:val="vi" w:eastAsia="en-US" w:bidi="ar-SA"/>
      </w:rPr>
    </w:lvl>
  </w:abstractNum>
  <w:abstractNum w:abstractNumId="17">
    <w:multiLevelType w:val="hybridMultilevel"/>
    <w:lvl w:ilvl="0">
      <w:start w:val="1"/>
      <w:numFmt w:val="upperRoman"/>
      <w:lvlText w:val="%1."/>
      <w:lvlJc w:val="left"/>
      <w:pPr>
        <w:ind w:left="1104" w:hanging="428"/>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b/>
        <w:bCs/>
        <w:spacing w:val="-2"/>
        <w:w w:val="100"/>
        <w:lang w:val="vi" w:eastAsia="en-US" w:bidi="ar-SA"/>
      </w:rPr>
    </w:lvl>
    <w:lvl w:ilvl="2">
      <w:start w:val="1"/>
      <w:numFmt w:val="lowerLetter"/>
      <w:lvlText w:val="%3."/>
      <w:lvlJc w:val="left"/>
      <w:pPr>
        <w:ind w:left="1277" w:hanging="596"/>
        <w:jc w:val="left"/>
      </w:pPr>
      <w:rPr>
        <w:rFonts w:hint="default" w:ascii="Times New Roman" w:hAnsi="Times New Roman" w:eastAsia="Times New Roman" w:cs="Times New Roman"/>
        <w:spacing w:val="-10"/>
        <w:w w:val="100"/>
        <w:sz w:val="24"/>
        <w:szCs w:val="24"/>
        <w:shd w:fill="CCFFCC" w:color="auto" w:val="clear"/>
        <w:lang w:val="vi" w:eastAsia="en-US" w:bidi="ar-SA"/>
      </w:rPr>
    </w:lvl>
    <w:lvl w:ilvl="3">
      <w:start w:val="0"/>
      <w:numFmt w:val="bullet"/>
      <w:lvlText w:val="•"/>
      <w:lvlJc w:val="left"/>
      <w:pPr>
        <w:ind w:left="1520" w:hanging="596"/>
      </w:pPr>
      <w:rPr>
        <w:rFonts w:hint="default"/>
        <w:lang w:val="vi" w:eastAsia="en-US" w:bidi="ar-SA"/>
      </w:rPr>
    </w:lvl>
    <w:lvl w:ilvl="4">
      <w:start w:val="0"/>
      <w:numFmt w:val="bullet"/>
      <w:lvlText w:val="•"/>
      <w:lvlJc w:val="left"/>
      <w:pPr>
        <w:ind w:left="2898" w:hanging="596"/>
      </w:pPr>
      <w:rPr>
        <w:rFonts w:hint="default"/>
        <w:lang w:val="vi" w:eastAsia="en-US" w:bidi="ar-SA"/>
      </w:rPr>
    </w:lvl>
    <w:lvl w:ilvl="5">
      <w:start w:val="0"/>
      <w:numFmt w:val="bullet"/>
      <w:lvlText w:val="•"/>
      <w:lvlJc w:val="left"/>
      <w:pPr>
        <w:ind w:left="4276" w:hanging="596"/>
      </w:pPr>
      <w:rPr>
        <w:rFonts w:hint="default"/>
        <w:lang w:val="vi" w:eastAsia="en-US" w:bidi="ar-SA"/>
      </w:rPr>
    </w:lvl>
    <w:lvl w:ilvl="6">
      <w:start w:val="0"/>
      <w:numFmt w:val="bullet"/>
      <w:lvlText w:val="•"/>
      <w:lvlJc w:val="left"/>
      <w:pPr>
        <w:ind w:left="5655" w:hanging="596"/>
      </w:pPr>
      <w:rPr>
        <w:rFonts w:hint="default"/>
        <w:lang w:val="vi" w:eastAsia="en-US" w:bidi="ar-SA"/>
      </w:rPr>
    </w:lvl>
    <w:lvl w:ilvl="7">
      <w:start w:val="0"/>
      <w:numFmt w:val="bullet"/>
      <w:lvlText w:val="•"/>
      <w:lvlJc w:val="left"/>
      <w:pPr>
        <w:ind w:left="7033" w:hanging="596"/>
      </w:pPr>
      <w:rPr>
        <w:rFonts w:hint="default"/>
        <w:lang w:val="vi" w:eastAsia="en-US" w:bidi="ar-SA"/>
      </w:rPr>
    </w:lvl>
    <w:lvl w:ilvl="8">
      <w:start w:val="0"/>
      <w:numFmt w:val="bullet"/>
      <w:lvlText w:val="•"/>
      <w:lvlJc w:val="left"/>
      <w:pPr>
        <w:ind w:left="8412" w:hanging="596"/>
      </w:pPr>
      <w:rPr>
        <w:rFonts w:hint="default"/>
        <w:lang w:val="vi" w:eastAsia="en-US" w:bidi="ar-SA"/>
      </w:rPr>
    </w:lvl>
  </w:abstractNum>
  <w:abstractNum w:abstractNumId="16">
    <w:multiLevelType w:val="hybridMultilevel"/>
    <w:lvl w:ilvl="0">
      <w:start w:val="0"/>
      <w:numFmt w:val="bullet"/>
      <w:lvlText w:val=""/>
      <w:lvlJc w:val="left"/>
      <w:pPr>
        <w:ind w:left="1036" w:hanging="360"/>
      </w:pPr>
      <w:rPr>
        <w:rFonts w:hint="default" w:ascii="Wingdings" w:hAnsi="Wingdings" w:eastAsia="Wingdings" w:cs="Wingdings"/>
        <w:w w:val="99"/>
        <w:sz w:val="16"/>
        <w:szCs w:val="16"/>
        <w:lang w:val="vi" w:eastAsia="en-US" w:bidi="ar-SA"/>
      </w:rPr>
    </w:lvl>
    <w:lvl w:ilvl="1">
      <w:start w:val="0"/>
      <w:numFmt w:val="bullet"/>
      <w:lvlText w:val=""/>
      <w:lvlJc w:val="left"/>
      <w:pPr>
        <w:ind w:left="1809" w:hanging="567"/>
      </w:pPr>
      <w:rPr>
        <w:rFonts w:hint="default"/>
        <w:w w:val="100"/>
        <w:lang w:val="vi" w:eastAsia="en-US" w:bidi="ar-SA"/>
      </w:rPr>
    </w:lvl>
    <w:lvl w:ilvl="2">
      <w:start w:val="0"/>
      <w:numFmt w:val="bullet"/>
      <w:lvlText w:val="•"/>
      <w:lvlJc w:val="left"/>
      <w:pPr>
        <w:ind w:left="2840" w:hanging="567"/>
      </w:pPr>
      <w:rPr>
        <w:rFonts w:hint="default"/>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15">
    <w:multiLevelType w:val="hybridMultilevel"/>
    <w:lvl w:ilvl="0">
      <w:start w:val="0"/>
      <w:numFmt w:val="bullet"/>
      <w:lvlText w:val=""/>
      <w:lvlJc w:val="left"/>
      <w:pPr>
        <w:ind w:left="1397" w:hanging="361"/>
      </w:pPr>
      <w:rPr>
        <w:rFonts w:hint="default" w:ascii="Symbol" w:hAnsi="Symbol" w:eastAsia="Symbol" w:cs="Symbol"/>
        <w:w w:val="100"/>
        <w:sz w:val="24"/>
        <w:szCs w:val="24"/>
        <w:lang w:val="vi" w:eastAsia="en-US" w:bidi="ar-SA"/>
      </w:rPr>
    </w:lvl>
    <w:lvl w:ilvl="1">
      <w:start w:val="0"/>
      <w:numFmt w:val="bullet"/>
      <w:lvlText w:val=""/>
      <w:lvlJc w:val="left"/>
      <w:pPr>
        <w:ind w:left="2117" w:hanging="360"/>
      </w:pPr>
      <w:rPr>
        <w:rFonts w:hint="default" w:ascii="Wingdings" w:hAnsi="Wingdings" w:eastAsia="Wingdings" w:cs="Wingdings"/>
        <w:w w:val="100"/>
        <w:sz w:val="24"/>
        <w:szCs w:val="24"/>
        <w:lang w:val="vi" w:eastAsia="en-US" w:bidi="ar-SA"/>
      </w:rPr>
    </w:lvl>
    <w:lvl w:ilvl="2">
      <w:start w:val="0"/>
      <w:numFmt w:val="bullet"/>
      <w:lvlText w:val="•"/>
      <w:lvlJc w:val="left"/>
      <w:pPr>
        <w:ind w:left="3125" w:hanging="360"/>
      </w:pPr>
      <w:rPr>
        <w:rFonts w:hint="default"/>
        <w:lang w:val="vi" w:eastAsia="en-US" w:bidi="ar-SA"/>
      </w:rPr>
    </w:lvl>
    <w:lvl w:ilvl="3">
      <w:start w:val="0"/>
      <w:numFmt w:val="bullet"/>
      <w:lvlText w:val="•"/>
      <w:lvlJc w:val="left"/>
      <w:pPr>
        <w:ind w:left="4130" w:hanging="360"/>
      </w:pPr>
      <w:rPr>
        <w:rFonts w:hint="default"/>
        <w:lang w:val="vi" w:eastAsia="en-US" w:bidi="ar-SA"/>
      </w:rPr>
    </w:lvl>
    <w:lvl w:ilvl="4">
      <w:start w:val="0"/>
      <w:numFmt w:val="bullet"/>
      <w:lvlText w:val="•"/>
      <w:lvlJc w:val="left"/>
      <w:pPr>
        <w:ind w:left="5136" w:hanging="360"/>
      </w:pPr>
      <w:rPr>
        <w:rFonts w:hint="default"/>
        <w:lang w:val="vi" w:eastAsia="en-US" w:bidi="ar-SA"/>
      </w:rPr>
    </w:lvl>
    <w:lvl w:ilvl="5">
      <w:start w:val="0"/>
      <w:numFmt w:val="bullet"/>
      <w:lvlText w:val="•"/>
      <w:lvlJc w:val="left"/>
      <w:pPr>
        <w:ind w:left="6141" w:hanging="360"/>
      </w:pPr>
      <w:rPr>
        <w:rFonts w:hint="default"/>
        <w:lang w:val="vi" w:eastAsia="en-US" w:bidi="ar-SA"/>
      </w:rPr>
    </w:lvl>
    <w:lvl w:ilvl="6">
      <w:start w:val="0"/>
      <w:numFmt w:val="bullet"/>
      <w:lvlText w:val="•"/>
      <w:lvlJc w:val="left"/>
      <w:pPr>
        <w:ind w:left="7147" w:hanging="360"/>
      </w:pPr>
      <w:rPr>
        <w:rFonts w:hint="default"/>
        <w:lang w:val="vi" w:eastAsia="en-US" w:bidi="ar-SA"/>
      </w:rPr>
    </w:lvl>
    <w:lvl w:ilvl="7">
      <w:start w:val="0"/>
      <w:numFmt w:val="bullet"/>
      <w:lvlText w:val="•"/>
      <w:lvlJc w:val="left"/>
      <w:pPr>
        <w:ind w:left="8152" w:hanging="360"/>
      </w:pPr>
      <w:rPr>
        <w:rFonts w:hint="default"/>
        <w:lang w:val="vi" w:eastAsia="en-US" w:bidi="ar-SA"/>
      </w:rPr>
    </w:lvl>
    <w:lvl w:ilvl="8">
      <w:start w:val="0"/>
      <w:numFmt w:val="bullet"/>
      <w:lvlText w:val="•"/>
      <w:lvlJc w:val="left"/>
      <w:pPr>
        <w:ind w:left="9157" w:hanging="360"/>
      </w:pPr>
      <w:rPr>
        <w:rFonts w:hint="default"/>
        <w:lang w:val="vi" w:eastAsia="en-US" w:bidi="ar-SA"/>
      </w:rPr>
    </w:lvl>
  </w:abstractNum>
  <w:abstractNum w:abstractNumId="14">
    <w:multiLevelType w:val="hybridMultilevel"/>
    <w:lvl w:ilvl="0">
      <w:start w:val="38"/>
      <w:numFmt w:val="decimal"/>
      <w:lvlText w:val="(%1)"/>
      <w:lvlJc w:val="left"/>
      <w:pPr>
        <w:ind w:left="467" w:hanging="404"/>
        <w:jc w:val="left"/>
      </w:pPr>
      <w:rPr>
        <w:rFonts w:hint="default" w:ascii="Times New Roman" w:hAnsi="Times New Roman" w:eastAsia="Times New Roman" w:cs="Times New Roman"/>
        <w:spacing w:val="0"/>
        <w:w w:val="99"/>
        <w:sz w:val="22"/>
        <w:szCs w:val="22"/>
        <w:lang w:val="vi" w:eastAsia="en-US" w:bidi="ar-SA"/>
      </w:rPr>
    </w:lvl>
    <w:lvl w:ilvl="1">
      <w:start w:val="0"/>
      <w:numFmt w:val="bullet"/>
      <w:lvlText w:val=""/>
      <w:lvlJc w:val="left"/>
      <w:pPr>
        <w:ind w:left="2117" w:hanging="360"/>
      </w:pPr>
      <w:rPr>
        <w:rFonts w:hint="default" w:ascii="Wingdings" w:hAnsi="Wingdings" w:eastAsia="Wingdings" w:cs="Wingdings"/>
        <w:w w:val="100"/>
        <w:sz w:val="24"/>
        <w:szCs w:val="24"/>
        <w:lang w:val="vi" w:eastAsia="en-US" w:bidi="ar-SA"/>
      </w:rPr>
    </w:lvl>
    <w:lvl w:ilvl="2">
      <w:start w:val="0"/>
      <w:numFmt w:val="bullet"/>
      <w:lvlText w:val="•"/>
      <w:lvlJc w:val="left"/>
      <w:pPr>
        <w:ind w:left="2718" w:hanging="360"/>
      </w:pPr>
      <w:rPr>
        <w:rFonts w:hint="default"/>
        <w:lang w:val="vi" w:eastAsia="en-US" w:bidi="ar-SA"/>
      </w:rPr>
    </w:lvl>
    <w:lvl w:ilvl="3">
      <w:start w:val="0"/>
      <w:numFmt w:val="bullet"/>
      <w:lvlText w:val="•"/>
      <w:lvlJc w:val="left"/>
      <w:pPr>
        <w:ind w:left="3317" w:hanging="360"/>
      </w:pPr>
      <w:rPr>
        <w:rFonts w:hint="default"/>
        <w:lang w:val="vi" w:eastAsia="en-US" w:bidi="ar-SA"/>
      </w:rPr>
    </w:lvl>
    <w:lvl w:ilvl="4">
      <w:start w:val="0"/>
      <w:numFmt w:val="bullet"/>
      <w:lvlText w:val="•"/>
      <w:lvlJc w:val="left"/>
      <w:pPr>
        <w:ind w:left="3915" w:hanging="360"/>
      </w:pPr>
      <w:rPr>
        <w:rFonts w:hint="default"/>
        <w:lang w:val="vi" w:eastAsia="en-US" w:bidi="ar-SA"/>
      </w:rPr>
    </w:lvl>
    <w:lvl w:ilvl="5">
      <w:start w:val="0"/>
      <w:numFmt w:val="bullet"/>
      <w:lvlText w:val="•"/>
      <w:lvlJc w:val="left"/>
      <w:pPr>
        <w:ind w:left="4514" w:hanging="360"/>
      </w:pPr>
      <w:rPr>
        <w:rFonts w:hint="default"/>
        <w:lang w:val="vi" w:eastAsia="en-US" w:bidi="ar-SA"/>
      </w:rPr>
    </w:lvl>
    <w:lvl w:ilvl="6">
      <w:start w:val="0"/>
      <w:numFmt w:val="bullet"/>
      <w:lvlText w:val="•"/>
      <w:lvlJc w:val="left"/>
      <w:pPr>
        <w:ind w:left="5112" w:hanging="360"/>
      </w:pPr>
      <w:rPr>
        <w:rFonts w:hint="default"/>
        <w:lang w:val="vi" w:eastAsia="en-US" w:bidi="ar-SA"/>
      </w:rPr>
    </w:lvl>
    <w:lvl w:ilvl="7">
      <w:start w:val="0"/>
      <w:numFmt w:val="bullet"/>
      <w:lvlText w:val="•"/>
      <w:lvlJc w:val="left"/>
      <w:pPr>
        <w:ind w:left="5711" w:hanging="360"/>
      </w:pPr>
      <w:rPr>
        <w:rFonts w:hint="default"/>
        <w:lang w:val="vi" w:eastAsia="en-US" w:bidi="ar-SA"/>
      </w:rPr>
    </w:lvl>
    <w:lvl w:ilvl="8">
      <w:start w:val="0"/>
      <w:numFmt w:val="bullet"/>
      <w:lvlText w:val="•"/>
      <w:lvlJc w:val="left"/>
      <w:pPr>
        <w:ind w:left="6309" w:hanging="360"/>
      </w:pPr>
      <w:rPr>
        <w:rFonts w:hint="default"/>
        <w:lang w:val="vi" w:eastAsia="en-US" w:bidi="ar-SA"/>
      </w:rPr>
    </w:lvl>
  </w:abstractNum>
  <w:abstractNum w:abstractNumId="13">
    <w:multiLevelType w:val="hybridMultilevel"/>
    <w:lvl w:ilvl="0">
      <w:start w:val="1"/>
      <w:numFmt w:val="lowerLetter"/>
      <w:lvlText w:val="%1."/>
      <w:lvlJc w:val="left"/>
      <w:pPr>
        <w:ind w:left="1809" w:hanging="596"/>
        <w:jc w:val="left"/>
      </w:pPr>
      <w:rPr>
        <w:rFonts w:hint="default" w:ascii="Times New Roman" w:hAnsi="Times New Roman" w:eastAsia="Times New Roman" w:cs="Times New Roman"/>
        <w:b/>
        <w:bCs/>
        <w:i/>
        <w:spacing w:val="-3"/>
        <w:w w:val="100"/>
        <w:sz w:val="24"/>
        <w:szCs w:val="24"/>
        <w:shd w:fill="DAEDF3" w:color="auto" w:val="clear"/>
        <w:lang w:val="vi" w:eastAsia="en-US" w:bidi="ar-SA"/>
      </w:rPr>
    </w:lvl>
    <w:lvl w:ilvl="1">
      <w:start w:val="0"/>
      <w:numFmt w:val="bullet"/>
      <w:lvlText w:val="•"/>
      <w:lvlJc w:val="left"/>
      <w:pPr>
        <w:ind w:left="2736" w:hanging="596"/>
      </w:pPr>
      <w:rPr>
        <w:rFonts w:hint="default"/>
        <w:lang w:val="vi" w:eastAsia="en-US" w:bidi="ar-SA"/>
      </w:rPr>
    </w:lvl>
    <w:lvl w:ilvl="2">
      <w:start w:val="0"/>
      <w:numFmt w:val="bullet"/>
      <w:lvlText w:val="•"/>
      <w:lvlJc w:val="left"/>
      <w:pPr>
        <w:ind w:left="3673" w:hanging="596"/>
      </w:pPr>
      <w:rPr>
        <w:rFonts w:hint="default"/>
        <w:lang w:val="vi" w:eastAsia="en-US" w:bidi="ar-SA"/>
      </w:rPr>
    </w:lvl>
    <w:lvl w:ilvl="3">
      <w:start w:val="0"/>
      <w:numFmt w:val="bullet"/>
      <w:lvlText w:val="•"/>
      <w:lvlJc w:val="left"/>
      <w:pPr>
        <w:ind w:left="4610" w:hanging="596"/>
      </w:pPr>
      <w:rPr>
        <w:rFonts w:hint="default"/>
        <w:lang w:val="vi" w:eastAsia="en-US" w:bidi="ar-SA"/>
      </w:rPr>
    </w:lvl>
    <w:lvl w:ilvl="4">
      <w:start w:val="0"/>
      <w:numFmt w:val="bullet"/>
      <w:lvlText w:val="•"/>
      <w:lvlJc w:val="left"/>
      <w:pPr>
        <w:ind w:left="5547" w:hanging="596"/>
      </w:pPr>
      <w:rPr>
        <w:rFonts w:hint="default"/>
        <w:lang w:val="vi" w:eastAsia="en-US" w:bidi="ar-SA"/>
      </w:rPr>
    </w:lvl>
    <w:lvl w:ilvl="5">
      <w:start w:val="0"/>
      <w:numFmt w:val="bullet"/>
      <w:lvlText w:val="•"/>
      <w:lvlJc w:val="left"/>
      <w:pPr>
        <w:ind w:left="6484" w:hanging="596"/>
      </w:pPr>
      <w:rPr>
        <w:rFonts w:hint="default"/>
        <w:lang w:val="vi" w:eastAsia="en-US" w:bidi="ar-SA"/>
      </w:rPr>
    </w:lvl>
    <w:lvl w:ilvl="6">
      <w:start w:val="0"/>
      <w:numFmt w:val="bullet"/>
      <w:lvlText w:val="•"/>
      <w:lvlJc w:val="left"/>
      <w:pPr>
        <w:ind w:left="7421" w:hanging="596"/>
      </w:pPr>
      <w:rPr>
        <w:rFonts w:hint="default"/>
        <w:lang w:val="vi" w:eastAsia="en-US" w:bidi="ar-SA"/>
      </w:rPr>
    </w:lvl>
    <w:lvl w:ilvl="7">
      <w:start w:val="0"/>
      <w:numFmt w:val="bullet"/>
      <w:lvlText w:val="•"/>
      <w:lvlJc w:val="left"/>
      <w:pPr>
        <w:ind w:left="8358" w:hanging="596"/>
      </w:pPr>
      <w:rPr>
        <w:rFonts w:hint="default"/>
        <w:lang w:val="vi" w:eastAsia="en-US" w:bidi="ar-SA"/>
      </w:rPr>
    </w:lvl>
    <w:lvl w:ilvl="8">
      <w:start w:val="0"/>
      <w:numFmt w:val="bullet"/>
      <w:lvlText w:val="•"/>
      <w:lvlJc w:val="left"/>
      <w:pPr>
        <w:ind w:left="9295" w:hanging="596"/>
      </w:pPr>
      <w:rPr>
        <w:rFonts w:hint="default"/>
        <w:lang w:val="vi" w:eastAsia="en-US" w:bidi="ar-SA"/>
      </w:rPr>
    </w:lvl>
  </w:abstractNum>
  <w:abstractNum w:abstractNumId="12">
    <w:multiLevelType w:val="hybridMultilevel"/>
    <w:lvl w:ilvl="0">
      <w:start w:val="0"/>
      <w:numFmt w:val="bullet"/>
      <w:lvlText w:val="-"/>
      <w:lvlJc w:val="left"/>
      <w:pPr>
        <w:ind w:left="1608" w:hanging="361"/>
      </w:pPr>
      <w:rPr>
        <w:rFonts w:hint="default" w:ascii="Verdana" w:hAnsi="Verdana" w:eastAsia="Verdana" w:cs="Verdana"/>
        <w:w w:val="75"/>
        <w:sz w:val="24"/>
        <w:szCs w:val="24"/>
        <w:lang w:val="vi" w:eastAsia="en-US" w:bidi="ar-SA"/>
      </w:rPr>
    </w:lvl>
    <w:lvl w:ilvl="1">
      <w:start w:val="0"/>
      <w:numFmt w:val="bullet"/>
      <w:lvlText w:val="•"/>
      <w:lvlJc w:val="left"/>
      <w:pPr>
        <w:ind w:left="2556" w:hanging="361"/>
      </w:pPr>
      <w:rPr>
        <w:rFonts w:hint="default"/>
        <w:lang w:val="vi" w:eastAsia="en-US" w:bidi="ar-SA"/>
      </w:rPr>
    </w:lvl>
    <w:lvl w:ilvl="2">
      <w:start w:val="0"/>
      <w:numFmt w:val="bullet"/>
      <w:lvlText w:val="•"/>
      <w:lvlJc w:val="left"/>
      <w:pPr>
        <w:ind w:left="3513" w:hanging="361"/>
      </w:pPr>
      <w:rPr>
        <w:rFonts w:hint="default"/>
        <w:lang w:val="vi" w:eastAsia="en-US" w:bidi="ar-SA"/>
      </w:rPr>
    </w:lvl>
    <w:lvl w:ilvl="3">
      <w:start w:val="0"/>
      <w:numFmt w:val="bullet"/>
      <w:lvlText w:val="•"/>
      <w:lvlJc w:val="left"/>
      <w:pPr>
        <w:ind w:left="4470" w:hanging="361"/>
      </w:pPr>
      <w:rPr>
        <w:rFonts w:hint="default"/>
        <w:lang w:val="vi" w:eastAsia="en-US" w:bidi="ar-SA"/>
      </w:rPr>
    </w:lvl>
    <w:lvl w:ilvl="4">
      <w:start w:val="0"/>
      <w:numFmt w:val="bullet"/>
      <w:lvlText w:val="•"/>
      <w:lvlJc w:val="left"/>
      <w:pPr>
        <w:ind w:left="5427" w:hanging="361"/>
      </w:pPr>
      <w:rPr>
        <w:rFonts w:hint="default"/>
        <w:lang w:val="vi" w:eastAsia="en-US" w:bidi="ar-SA"/>
      </w:rPr>
    </w:lvl>
    <w:lvl w:ilvl="5">
      <w:start w:val="0"/>
      <w:numFmt w:val="bullet"/>
      <w:lvlText w:val="•"/>
      <w:lvlJc w:val="left"/>
      <w:pPr>
        <w:ind w:left="6384" w:hanging="361"/>
      </w:pPr>
      <w:rPr>
        <w:rFonts w:hint="default"/>
        <w:lang w:val="vi" w:eastAsia="en-US" w:bidi="ar-SA"/>
      </w:rPr>
    </w:lvl>
    <w:lvl w:ilvl="6">
      <w:start w:val="0"/>
      <w:numFmt w:val="bullet"/>
      <w:lvlText w:val="•"/>
      <w:lvlJc w:val="left"/>
      <w:pPr>
        <w:ind w:left="7341" w:hanging="361"/>
      </w:pPr>
      <w:rPr>
        <w:rFonts w:hint="default"/>
        <w:lang w:val="vi" w:eastAsia="en-US" w:bidi="ar-SA"/>
      </w:rPr>
    </w:lvl>
    <w:lvl w:ilvl="7">
      <w:start w:val="0"/>
      <w:numFmt w:val="bullet"/>
      <w:lvlText w:val="•"/>
      <w:lvlJc w:val="left"/>
      <w:pPr>
        <w:ind w:left="8298" w:hanging="361"/>
      </w:pPr>
      <w:rPr>
        <w:rFonts w:hint="default"/>
        <w:lang w:val="vi" w:eastAsia="en-US" w:bidi="ar-SA"/>
      </w:rPr>
    </w:lvl>
    <w:lvl w:ilvl="8">
      <w:start w:val="0"/>
      <w:numFmt w:val="bullet"/>
      <w:lvlText w:val="•"/>
      <w:lvlJc w:val="left"/>
      <w:pPr>
        <w:ind w:left="9255" w:hanging="361"/>
      </w:pPr>
      <w:rPr>
        <w:rFonts w:hint="default"/>
        <w:lang w:val="vi" w:eastAsia="en-US" w:bidi="ar-SA"/>
      </w:rPr>
    </w:lvl>
  </w:abstractNum>
  <w:abstractNum w:abstractNumId="11">
    <w:multiLevelType w:val="hybridMultilevel"/>
    <w:lvl w:ilvl="0">
      <w:start w:val="1"/>
      <w:numFmt w:val="upperRoman"/>
      <w:lvlText w:val="%1."/>
      <w:lvlJc w:val="left"/>
      <w:pPr>
        <w:ind w:left="1243" w:hanging="567"/>
        <w:jc w:val="left"/>
      </w:pPr>
      <w:rPr>
        <w:rFonts w:hint="default" w:ascii="Times New Roman" w:hAnsi="Times New Roman" w:eastAsia="Times New Roman" w:cs="Times New Roman"/>
        <w:b/>
        <w:bCs/>
        <w:spacing w:val="0"/>
        <w:w w:val="99"/>
        <w:sz w:val="28"/>
        <w:szCs w:val="28"/>
        <w:shd w:fill="FFCC99" w:color="auto" w:val="clear"/>
        <w:lang w:val="vi" w:eastAsia="en-US" w:bidi="ar-SA"/>
      </w:rPr>
    </w:lvl>
    <w:lvl w:ilvl="1">
      <w:start w:val="1"/>
      <w:numFmt w:val="decimal"/>
      <w:lvlText w:val="%2."/>
      <w:lvlJc w:val="left"/>
      <w:pPr>
        <w:ind w:left="1526" w:hanging="596"/>
        <w:jc w:val="left"/>
      </w:pPr>
      <w:rPr>
        <w:rFonts w:hint="default" w:ascii="Times New Roman" w:hAnsi="Times New Roman" w:eastAsia="Times New Roman" w:cs="Times New Roman"/>
        <w:b/>
        <w:bCs/>
        <w:spacing w:val="-3"/>
        <w:w w:val="99"/>
        <w:sz w:val="24"/>
        <w:szCs w:val="24"/>
        <w:shd w:fill="FFFF99" w:color="auto" w:val="clear"/>
        <w:lang w:val="vi" w:eastAsia="en-US" w:bidi="ar-SA"/>
      </w:rPr>
    </w:lvl>
    <w:lvl w:ilvl="2">
      <w:start w:val="0"/>
      <w:numFmt w:val="bullet"/>
      <w:lvlText w:val=""/>
      <w:lvlJc w:val="left"/>
      <w:pPr>
        <w:ind w:left="1963" w:hanging="360"/>
      </w:pPr>
      <w:rPr>
        <w:rFonts w:hint="default" w:ascii="Symbol" w:hAnsi="Symbol" w:eastAsia="Symbol" w:cs="Symbol"/>
        <w:w w:val="100"/>
        <w:sz w:val="24"/>
        <w:szCs w:val="24"/>
        <w:lang w:val="vi" w:eastAsia="en-US" w:bidi="ar-SA"/>
      </w:rPr>
    </w:lvl>
    <w:lvl w:ilvl="3">
      <w:start w:val="0"/>
      <w:numFmt w:val="bullet"/>
      <w:lvlText w:val=""/>
      <w:lvlJc w:val="left"/>
      <w:pPr>
        <w:ind w:left="2520" w:hanging="428"/>
      </w:pPr>
      <w:rPr>
        <w:rFonts w:hint="default" w:ascii="Wingdings" w:hAnsi="Wingdings" w:eastAsia="Wingdings" w:cs="Wingdings"/>
        <w:w w:val="100"/>
        <w:sz w:val="24"/>
        <w:szCs w:val="24"/>
        <w:lang w:val="vi" w:eastAsia="en-US" w:bidi="ar-SA"/>
      </w:rPr>
    </w:lvl>
    <w:lvl w:ilvl="4">
      <w:start w:val="0"/>
      <w:numFmt w:val="bullet"/>
      <w:lvlText w:val="•"/>
      <w:lvlJc w:val="left"/>
      <w:pPr>
        <w:ind w:left="2120" w:hanging="428"/>
      </w:pPr>
      <w:rPr>
        <w:rFonts w:hint="default"/>
        <w:lang w:val="vi" w:eastAsia="en-US" w:bidi="ar-SA"/>
      </w:rPr>
    </w:lvl>
    <w:lvl w:ilvl="5">
      <w:start w:val="0"/>
      <w:numFmt w:val="bullet"/>
      <w:lvlText w:val="•"/>
      <w:lvlJc w:val="left"/>
      <w:pPr>
        <w:ind w:left="2520" w:hanging="428"/>
      </w:pPr>
      <w:rPr>
        <w:rFonts w:hint="default"/>
        <w:lang w:val="vi" w:eastAsia="en-US" w:bidi="ar-SA"/>
      </w:rPr>
    </w:lvl>
    <w:lvl w:ilvl="6">
      <w:start w:val="0"/>
      <w:numFmt w:val="bullet"/>
      <w:lvlText w:val="•"/>
      <w:lvlJc w:val="left"/>
      <w:pPr>
        <w:ind w:left="4249" w:hanging="428"/>
      </w:pPr>
      <w:rPr>
        <w:rFonts w:hint="default"/>
        <w:lang w:val="vi" w:eastAsia="en-US" w:bidi="ar-SA"/>
      </w:rPr>
    </w:lvl>
    <w:lvl w:ilvl="7">
      <w:start w:val="0"/>
      <w:numFmt w:val="bullet"/>
      <w:lvlText w:val="•"/>
      <w:lvlJc w:val="left"/>
      <w:pPr>
        <w:ind w:left="5979" w:hanging="428"/>
      </w:pPr>
      <w:rPr>
        <w:rFonts w:hint="default"/>
        <w:lang w:val="vi" w:eastAsia="en-US" w:bidi="ar-SA"/>
      </w:rPr>
    </w:lvl>
    <w:lvl w:ilvl="8">
      <w:start w:val="0"/>
      <w:numFmt w:val="bullet"/>
      <w:lvlText w:val="•"/>
      <w:lvlJc w:val="left"/>
      <w:pPr>
        <w:ind w:left="7709" w:hanging="428"/>
      </w:pPr>
      <w:rPr>
        <w:rFonts w:hint="default"/>
        <w:lang w:val="vi" w:eastAsia="en-US" w:bidi="ar-SA"/>
      </w:rPr>
    </w:lvl>
  </w:abstractNum>
  <w:abstractNum w:abstractNumId="10">
    <w:multiLevelType w:val="hybridMultilevel"/>
    <w:lvl w:ilvl="0">
      <w:start w:val="0"/>
      <w:numFmt w:val="bullet"/>
      <w:lvlText w:val=""/>
      <w:lvlJc w:val="left"/>
      <w:pPr>
        <w:ind w:left="1036" w:hanging="360"/>
      </w:pPr>
      <w:rPr>
        <w:rFonts w:hint="default" w:ascii="Wingdings" w:hAnsi="Wingdings" w:eastAsia="Wingdings" w:cs="Wingdings"/>
        <w:w w:val="99"/>
        <w:sz w:val="16"/>
        <w:szCs w:val="16"/>
        <w:lang w:val="vi" w:eastAsia="en-US" w:bidi="ar-SA"/>
      </w:rPr>
    </w:lvl>
    <w:lvl w:ilvl="1">
      <w:start w:val="0"/>
      <w:numFmt w:val="bullet"/>
      <w:lvlText w:val=""/>
      <w:lvlJc w:val="left"/>
      <w:pPr>
        <w:ind w:left="1809" w:hanging="567"/>
      </w:pPr>
      <w:rPr>
        <w:rFonts w:hint="default" w:ascii="Wingdings" w:hAnsi="Wingdings" w:eastAsia="Wingdings" w:cs="Wingdings"/>
        <w:w w:val="100"/>
        <w:sz w:val="24"/>
        <w:szCs w:val="24"/>
        <w:lang w:val="vi" w:eastAsia="en-US" w:bidi="ar-SA"/>
      </w:rPr>
    </w:lvl>
    <w:lvl w:ilvl="2">
      <w:start w:val="0"/>
      <w:numFmt w:val="bullet"/>
      <w:lvlText w:val="•"/>
      <w:lvlJc w:val="left"/>
      <w:pPr>
        <w:ind w:left="2840" w:hanging="567"/>
      </w:pPr>
      <w:rPr>
        <w:rFonts w:hint="default"/>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9">
    <w:multiLevelType w:val="hybridMultilevel"/>
    <w:lvl w:ilvl="0">
      <w:start w:val="1"/>
      <w:numFmt w:val="upperRoman"/>
      <w:lvlText w:val="%1."/>
      <w:lvlJc w:val="left"/>
      <w:pPr>
        <w:ind w:left="124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180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840" w:hanging="567"/>
      </w:pPr>
      <w:rPr>
        <w:rFonts w:hint="default"/>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8">
    <w:multiLevelType w:val="hybridMultilevel"/>
    <w:lvl w:ilvl="0">
      <w:start w:val="1"/>
      <w:numFmt w:val="upperRoman"/>
      <w:lvlText w:val="%1."/>
      <w:lvlJc w:val="left"/>
      <w:pPr>
        <w:ind w:left="124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180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840" w:hanging="567"/>
      </w:pPr>
      <w:rPr>
        <w:rFonts w:hint="default"/>
        <w:lang w:val="vi" w:eastAsia="en-US" w:bidi="ar-SA"/>
      </w:rPr>
    </w:lvl>
    <w:lvl w:ilvl="3">
      <w:start w:val="0"/>
      <w:numFmt w:val="bullet"/>
      <w:lvlText w:val="•"/>
      <w:lvlJc w:val="left"/>
      <w:pPr>
        <w:ind w:left="3881" w:hanging="567"/>
      </w:pPr>
      <w:rPr>
        <w:rFonts w:hint="default"/>
        <w:lang w:val="vi" w:eastAsia="en-US" w:bidi="ar-SA"/>
      </w:rPr>
    </w:lvl>
    <w:lvl w:ilvl="4">
      <w:start w:val="0"/>
      <w:numFmt w:val="bullet"/>
      <w:lvlText w:val="•"/>
      <w:lvlJc w:val="left"/>
      <w:pPr>
        <w:ind w:left="4922" w:hanging="567"/>
      </w:pPr>
      <w:rPr>
        <w:rFonts w:hint="default"/>
        <w:lang w:val="vi" w:eastAsia="en-US" w:bidi="ar-SA"/>
      </w:rPr>
    </w:lvl>
    <w:lvl w:ilvl="5">
      <w:start w:val="0"/>
      <w:numFmt w:val="bullet"/>
      <w:lvlText w:val="•"/>
      <w:lvlJc w:val="left"/>
      <w:pPr>
        <w:ind w:left="5963" w:hanging="567"/>
      </w:pPr>
      <w:rPr>
        <w:rFonts w:hint="default"/>
        <w:lang w:val="vi" w:eastAsia="en-US" w:bidi="ar-SA"/>
      </w:rPr>
    </w:lvl>
    <w:lvl w:ilvl="6">
      <w:start w:val="0"/>
      <w:numFmt w:val="bullet"/>
      <w:lvlText w:val="•"/>
      <w:lvlJc w:val="left"/>
      <w:pPr>
        <w:ind w:left="7004" w:hanging="567"/>
      </w:pPr>
      <w:rPr>
        <w:rFonts w:hint="default"/>
        <w:lang w:val="vi" w:eastAsia="en-US" w:bidi="ar-SA"/>
      </w:rPr>
    </w:lvl>
    <w:lvl w:ilvl="7">
      <w:start w:val="0"/>
      <w:numFmt w:val="bullet"/>
      <w:lvlText w:val="•"/>
      <w:lvlJc w:val="left"/>
      <w:pPr>
        <w:ind w:left="8045" w:hanging="567"/>
      </w:pPr>
      <w:rPr>
        <w:rFonts w:hint="default"/>
        <w:lang w:val="vi" w:eastAsia="en-US" w:bidi="ar-SA"/>
      </w:rPr>
    </w:lvl>
    <w:lvl w:ilvl="8">
      <w:start w:val="0"/>
      <w:numFmt w:val="bullet"/>
      <w:lvlText w:val="•"/>
      <w:lvlJc w:val="left"/>
      <w:pPr>
        <w:ind w:left="9086" w:hanging="567"/>
      </w:pPr>
      <w:rPr>
        <w:rFonts w:hint="default"/>
        <w:lang w:val="vi" w:eastAsia="en-US" w:bidi="ar-SA"/>
      </w:rPr>
    </w:lvl>
  </w:abstractNum>
  <w:abstractNum w:abstractNumId="7">
    <w:multiLevelType w:val="hybridMultilevel"/>
    <w:lvl w:ilvl="0">
      <w:start w:val="1"/>
      <w:numFmt w:val="upperRoman"/>
      <w:lvlText w:val="%1."/>
      <w:lvlJc w:val="left"/>
      <w:pPr>
        <w:ind w:left="2093" w:hanging="567"/>
        <w:jc w:val="righ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660" w:hanging="567"/>
      </w:pPr>
      <w:rPr>
        <w:rFonts w:hint="default"/>
        <w:lang w:val="vi" w:eastAsia="en-US" w:bidi="ar-SA"/>
      </w:rPr>
    </w:lvl>
    <w:lvl w:ilvl="3">
      <w:start w:val="0"/>
      <w:numFmt w:val="bullet"/>
      <w:lvlText w:val="•"/>
      <w:lvlJc w:val="left"/>
      <w:pPr>
        <w:ind w:left="3723" w:hanging="567"/>
      </w:pPr>
      <w:rPr>
        <w:rFonts w:hint="default"/>
        <w:lang w:val="vi" w:eastAsia="en-US" w:bidi="ar-SA"/>
      </w:rPr>
    </w:lvl>
    <w:lvl w:ilvl="4">
      <w:start w:val="0"/>
      <w:numFmt w:val="bullet"/>
      <w:lvlText w:val="•"/>
      <w:lvlJc w:val="left"/>
      <w:pPr>
        <w:ind w:left="4787" w:hanging="567"/>
      </w:pPr>
      <w:rPr>
        <w:rFonts w:hint="default"/>
        <w:lang w:val="vi" w:eastAsia="en-US" w:bidi="ar-SA"/>
      </w:rPr>
    </w:lvl>
    <w:lvl w:ilvl="5">
      <w:start w:val="0"/>
      <w:numFmt w:val="bullet"/>
      <w:lvlText w:val="•"/>
      <w:lvlJc w:val="left"/>
      <w:pPr>
        <w:ind w:left="5850" w:hanging="567"/>
      </w:pPr>
      <w:rPr>
        <w:rFonts w:hint="default"/>
        <w:lang w:val="vi" w:eastAsia="en-US" w:bidi="ar-SA"/>
      </w:rPr>
    </w:lvl>
    <w:lvl w:ilvl="6">
      <w:start w:val="0"/>
      <w:numFmt w:val="bullet"/>
      <w:lvlText w:val="•"/>
      <w:lvlJc w:val="left"/>
      <w:pPr>
        <w:ind w:left="6914" w:hanging="567"/>
      </w:pPr>
      <w:rPr>
        <w:rFonts w:hint="default"/>
        <w:lang w:val="vi" w:eastAsia="en-US" w:bidi="ar-SA"/>
      </w:rPr>
    </w:lvl>
    <w:lvl w:ilvl="7">
      <w:start w:val="0"/>
      <w:numFmt w:val="bullet"/>
      <w:lvlText w:val="•"/>
      <w:lvlJc w:val="left"/>
      <w:pPr>
        <w:ind w:left="7978" w:hanging="567"/>
      </w:pPr>
      <w:rPr>
        <w:rFonts w:hint="default"/>
        <w:lang w:val="vi" w:eastAsia="en-US" w:bidi="ar-SA"/>
      </w:rPr>
    </w:lvl>
    <w:lvl w:ilvl="8">
      <w:start w:val="0"/>
      <w:numFmt w:val="bullet"/>
      <w:lvlText w:val="•"/>
      <w:lvlJc w:val="left"/>
      <w:pPr>
        <w:ind w:left="9041" w:hanging="567"/>
      </w:pPr>
      <w:rPr>
        <w:rFonts w:hint="default"/>
        <w:lang w:val="vi" w:eastAsia="en-US" w:bidi="ar-SA"/>
      </w:rPr>
    </w:lvl>
  </w:abstractNum>
  <w:abstractNum w:abstractNumId="6">
    <w:multiLevelType w:val="hybridMultilevel"/>
    <w:lvl w:ilvl="0">
      <w:start w:val="1"/>
      <w:numFmt w:val="upperRoman"/>
      <w:lvlText w:val="%1."/>
      <w:lvlJc w:val="left"/>
      <w:pPr>
        <w:ind w:left="209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3605" w:hanging="567"/>
      </w:pPr>
      <w:rPr>
        <w:rFonts w:hint="default"/>
        <w:lang w:val="vi" w:eastAsia="en-US" w:bidi="ar-SA"/>
      </w:rPr>
    </w:lvl>
    <w:lvl w:ilvl="3">
      <w:start w:val="0"/>
      <w:numFmt w:val="bullet"/>
      <w:lvlText w:val="•"/>
      <w:lvlJc w:val="left"/>
      <w:pPr>
        <w:ind w:left="4550" w:hanging="567"/>
      </w:pPr>
      <w:rPr>
        <w:rFonts w:hint="default"/>
        <w:lang w:val="vi" w:eastAsia="en-US" w:bidi="ar-SA"/>
      </w:rPr>
    </w:lvl>
    <w:lvl w:ilvl="4">
      <w:start w:val="0"/>
      <w:numFmt w:val="bullet"/>
      <w:lvlText w:val="•"/>
      <w:lvlJc w:val="left"/>
      <w:pPr>
        <w:ind w:left="5496" w:hanging="567"/>
      </w:pPr>
      <w:rPr>
        <w:rFonts w:hint="default"/>
        <w:lang w:val="vi" w:eastAsia="en-US" w:bidi="ar-SA"/>
      </w:rPr>
    </w:lvl>
    <w:lvl w:ilvl="5">
      <w:start w:val="0"/>
      <w:numFmt w:val="bullet"/>
      <w:lvlText w:val="•"/>
      <w:lvlJc w:val="left"/>
      <w:pPr>
        <w:ind w:left="6441" w:hanging="567"/>
      </w:pPr>
      <w:rPr>
        <w:rFonts w:hint="default"/>
        <w:lang w:val="vi" w:eastAsia="en-US" w:bidi="ar-SA"/>
      </w:rPr>
    </w:lvl>
    <w:lvl w:ilvl="6">
      <w:start w:val="0"/>
      <w:numFmt w:val="bullet"/>
      <w:lvlText w:val="•"/>
      <w:lvlJc w:val="left"/>
      <w:pPr>
        <w:ind w:left="7387" w:hanging="567"/>
      </w:pPr>
      <w:rPr>
        <w:rFonts w:hint="default"/>
        <w:lang w:val="vi" w:eastAsia="en-US" w:bidi="ar-SA"/>
      </w:rPr>
    </w:lvl>
    <w:lvl w:ilvl="7">
      <w:start w:val="0"/>
      <w:numFmt w:val="bullet"/>
      <w:lvlText w:val="•"/>
      <w:lvlJc w:val="left"/>
      <w:pPr>
        <w:ind w:left="8332" w:hanging="567"/>
      </w:pPr>
      <w:rPr>
        <w:rFonts w:hint="default"/>
        <w:lang w:val="vi" w:eastAsia="en-US" w:bidi="ar-SA"/>
      </w:rPr>
    </w:lvl>
    <w:lvl w:ilvl="8">
      <w:start w:val="0"/>
      <w:numFmt w:val="bullet"/>
      <w:lvlText w:val="•"/>
      <w:lvlJc w:val="left"/>
      <w:pPr>
        <w:ind w:left="9277" w:hanging="567"/>
      </w:pPr>
      <w:rPr>
        <w:rFonts w:hint="default"/>
        <w:lang w:val="vi" w:eastAsia="en-US" w:bidi="ar-SA"/>
      </w:rPr>
    </w:lvl>
  </w:abstractNum>
  <w:abstractNum w:abstractNumId="5">
    <w:multiLevelType w:val="hybridMultilevel"/>
    <w:lvl w:ilvl="0">
      <w:start w:val="1"/>
      <w:numFmt w:val="upperRoman"/>
      <w:lvlText w:val="%1."/>
      <w:lvlJc w:val="left"/>
      <w:pPr>
        <w:ind w:left="1243" w:hanging="567"/>
        <w:jc w:val="righ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180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660" w:hanging="567"/>
      </w:pPr>
      <w:rPr>
        <w:rFonts w:hint="default"/>
        <w:lang w:val="vi" w:eastAsia="en-US" w:bidi="ar-SA"/>
      </w:rPr>
    </w:lvl>
    <w:lvl w:ilvl="3">
      <w:start w:val="0"/>
      <w:numFmt w:val="bullet"/>
      <w:lvlText w:val="•"/>
      <w:lvlJc w:val="left"/>
      <w:pPr>
        <w:ind w:left="3723" w:hanging="567"/>
      </w:pPr>
      <w:rPr>
        <w:rFonts w:hint="default"/>
        <w:lang w:val="vi" w:eastAsia="en-US" w:bidi="ar-SA"/>
      </w:rPr>
    </w:lvl>
    <w:lvl w:ilvl="4">
      <w:start w:val="0"/>
      <w:numFmt w:val="bullet"/>
      <w:lvlText w:val="•"/>
      <w:lvlJc w:val="left"/>
      <w:pPr>
        <w:ind w:left="4787" w:hanging="567"/>
      </w:pPr>
      <w:rPr>
        <w:rFonts w:hint="default"/>
        <w:lang w:val="vi" w:eastAsia="en-US" w:bidi="ar-SA"/>
      </w:rPr>
    </w:lvl>
    <w:lvl w:ilvl="5">
      <w:start w:val="0"/>
      <w:numFmt w:val="bullet"/>
      <w:lvlText w:val="•"/>
      <w:lvlJc w:val="left"/>
      <w:pPr>
        <w:ind w:left="5850" w:hanging="567"/>
      </w:pPr>
      <w:rPr>
        <w:rFonts w:hint="default"/>
        <w:lang w:val="vi" w:eastAsia="en-US" w:bidi="ar-SA"/>
      </w:rPr>
    </w:lvl>
    <w:lvl w:ilvl="6">
      <w:start w:val="0"/>
      <w:numFmt w:val="bullet"/>
      <w:lvlText w:val="•"/>
      <w:lvlJc w:val="left"/>
      <w:pPr>
        <w:ind w:left="6914" w:hanging="567"/>
      </w:pPr>
      <w:rPr>
        <w:rFonts w:hint="default"/>
        <w:lang w:val="vi" w:eastAsia="en-US" w:bidi="ar-SA"/>
      </w:rPr>
    </w:lvl>
    <w:lvl w:ilvl="7">
      <w:start w:val="0"/>
      <w:numFmt w:val="bullet"/>
      <w:lvlText w:val="•"/>
      <w:lvlJc w:val="left"/>
      <w:pPr>
        <w:ind w:left="7978" w:hanging="567"/>
      </w:pPr>
      <w:rPr>
        <w:rFonts w:hint="default"/>
        <w:lang w:val="vi" w:eastAsia="en-US" w:bidi="ar-SA"/>
      </w:rPr>
    </w:lvl>
    <w:lvl w:ilvl="8">
      <w:start w:val="0"/>
      <w:numFmt w:val="bullet"/>
      <w:lvlText w:val="•"/>
      <w:lvlJc w:val="left"/>
      <w:pPr>
        <w:ind w:left="9041" w:hanging="567"/>
      </w:pPr>
      <w:rPr>
        <w:rFonts w:hint="default"/>
        <w:lang w:val="vi" w:eastAsia="en-US" w:bidi="ar-SA"/>
      </w:rPr>
    </w:lvl>
  </w:abstractNum>
  <w:abstractNum w:abstractNumId="4">
    <w:multiLevelType w:val="hybridMultilevel"/>
    <w:lvl w:ilvl="0">
      <w:start w:val="1"/>
      <w:numFmt w:val="upperRoman"/>
      <w:lvlText w:val="%1."/>
      <w:lvlJc w:val="left"/>
      <w:pPr>
        <w:ind w:left="124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180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1920" w:hanging="567"/>
      </w:pPr>
      <w:rPr>
        <w:rFonts w:hint="default"/>
        <w:lang w:val="vi" w:eastAsia="en-US" w:bidi="ar-SA"/>
      </w:rPr>
    </w:lvl>
    <w:lvl w:ilvl="3">
      <w:start w:val="0"/>
      <w:numFmt w:val="bullet"/>
      <w:lvlText w:val="•"/>
      <w:lvlJc w:val="left"/>
      <w:pPr>
        <w:ind w:left="3076" w:hanging="567"/>
      </w:pPr>
      <w:rPr>
        <w:rFonts w:hint="default"/>
        <w:lang w:val="vi" w:eastAsia="en-US" w:bidi="ar-SA"/>
      </w:rPr>
    </w:lvl>
    <w:lvl w:ilvl="4">
      <w:start w:val="0"/>
      <w:numFmt w:val="bullet"/>
      <w:lvlText w:val="•"/>
      <w:lvlJc w:val="left"/>
      <w:pPr>
        <w:ind w:left="4232" w:hanging="567"/>
      </w:pPr>
      <w:rPr>
        <w:rFonts w:hint="default"/>
        <w:lang w:val="vi" w:eastAsia="en-US" w:bidi="ar-SA"/>
      </w:rPr>
    </w:lvl>
    <w:lvl w:ilvl="5">
      <w:start w:val="0"/>
      <w:numFmt w:val="bullet"/>
      <w:lvlText w:val="•"/>
      <w:lvlJc w:val="left"/>
      <w:pPr>
        <w:ind w:left="5388" w:hanging="567"/>
      </w:pPr>
      <w:rPr>
        <w:rFonts w:hint="default"/>
        <w:lang w:val="vi" w:eastAsia="en-US" w:bidi="ar-SA"/>
      </w:rPr>
    </w:lvl>
    <w:lvl w:ilvl="6">
      <w:start w:val="0"/>
      <w:numFmt w:val="bullet"/>
      <w:lvlText w:val="•"/>
      <w:lvlJc w:val="left"/>
      <w:pPr>
        <w:ind w:left="6544" w:hanging="567"/>
      </w:pPr>
      <w:rPr>
        <w:rFonts w:hint="default"/>
        <w:lang w:val="vi" w:eastAsia="en-US" w:bidi="ar-SA"/>
      </w:rPr>
    </w:lvl>
    <w:lvl w:ilvl="7">
      <w:start w:val="0"/>
      <w:numFmt w:val="bullet"/>
      <w:lvlText w:val="•"/>
      <w:lvlJc w:val="left"/>
      <w:pPr>
        <w:ind w:left="7700" w:hanging="567"/>
      </w:pPr>
      <w:rPr>
        <w:rFonts w:hint="default"/>
        <w:lang w:val="vi" w:eastAsia="en-US" w:bidi="ar-SA"/>
      </w:rPr>
    </w:lvl>
    <w:lvl w:ilvl="8">
      <w:start w:val="0"/>
      <w:numFmt w:val="bullet"/>
      <w:lvlText w:val="•"/>
      <w:lvlJc w:val="left"/>
      <w:pPr>
        <w:ind w:left="8856" w:hanging="567"/>
      </w:pPr>
      <w:rPr>
        <w:rFonts w:hint="default"/>
        <w:lang w:val="vi" w:eastAsia="en-US" w:bidi="ar-SA"/>
      </w:rPr>
    </w:lvl>
  </w:abstractNum>
  <w:abstractNum w:abstractNumId="3">
    <w:multiLevelType w:val="hybridMultilevel"/>
    <w:lvl w:ilvl="0">
      <w:start w:val="1"/>
      <w:numFmt w:val="upperRoman"/>
      <w:lvlText w:val="%1."/>
      <w:lvlJc w:val="left"/>
      <w:pPr>
        <w:ind w:left="2093" w:hanging="567"/>
        <w:jc w:val="righ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2660" w:hanging="567"/>
      </w:pPr>
      <w:rPr>
        <w:rFonts w:hint="default"/>
        <w:lang w:val="vi" w:eastAsia="en-US" w:bidi="ar-SA"/>
      </w:rPr>
    </w:lvl>
    <w:lvl w:ilvl="3">
      <w:start w:val="0"/>
      <w:numFmt w:val="bullet"/>
      <w:lvlText w:val="•"/>
      <w:lvlJc w:val="left"/>
      <w:pPr>
        <w:ind w:left="3723" w:hanging="567"/>
      </w:pPr>
      <w:rPr>
        <w:rFonts w:hint="default"/>
        <w:lang w:val="vi" w:eastAsia="en-US" w:bidi="ar-SA"/>
      </w:rPr>
    </w:lvl>
    <w:lvl w:ilvl="4">
      <w:start w:val="0"/>
      <w:numFmt w:val="bullet"/>
      <w:lvlText w:val="•"/>
      <w:lvlJc w:val="left"/>
      <w:pPr>
        <w:ind w:left="4787" w:hanging="567"/>
      </w:pPr>
      <w:rPr>
        <w:rFonts w:hint="default"/>
        <w:lang w:val="vi" w:eastAsia="en-US" w:bidi="ar-SA"/>
      </w:rPr>
    </w:lvl>
    <w:lvl w:ilvl="5">
      <w:start w:val="0"/>
      <w:numFmt w:val="bullet"/>
      <w:lvlText w:val="•"/>
      <w:lvlJc w:val="left"/>
      <w:pPr>
        <w:ind w:left="5850" w:hanging="567"/>
      </w:pPr>
      <w:rPr>
        <w:rFonts w:hint="default"/>
        <w:lang w:val="vi" w:eastAsia="en-US" w:bidi="ar-SA"/>
      </w:rPr>
    </w:lvl>
    <w:lvl w:ilvl="6">
      <w:start w:val="0"/>
      <w:numFmt w:val="bullet"/>
      <w:lvlText w:val="•"/>
      <w:lvlJc w:val="left"/>
      <w:pPr>
        <w:ind w:left="6914" w:hanging="567"/>
      </w:pPr>
      <w:rPr>
        <w:rFonts w:hint="default"/>
        <w:lang w:val="vi" w:eastAsia="en-US" w:bidi="ar-SA"/>
      </w:rPr>
    </w:lvl>
    <w:lvl w:ilvl="7">
      <w:start w:val="0"/>
      <w:numFmt w:val="bullet"/>
      <w:lvlText w:val="•"/>
      <w:lvlJc w:val="left"/>
      <w:pPr>
        <w:ind w:left="7978" w:hanging="567"/>
      </w:pPr>
      <w:rPr>
        <w:rFonts w:hint="default"/>
        <w:lang w:val="vi" w:eastAsia="en-US" w:bidi="ar-SA"/>
      </w:rPr>
    </w:lvl>
    <w:lvl w:ilvl="8">
      <w:start w:val="0"/>
      <w:numFmt w:val="bullet"/>
      <w:lvlText w:val="•"/>
      <w:lvlJc w:val="left"/>
      <w:pPr>
        <w:ind w:left="9041" w:hanging="567"/>
      </w:pPr>
      <w:rPr>
        <w:rFonts w:hint="default"/>
        <w:lang w:val="vi" w:eastAsia="en-US" w:bidi="ar-SA"/>
      </w:rPr>
    </w:lvl>
  </w:abstractNum>
  <w:abstractNum w:abstractNumId="2">
    <w:multiLevelType w:val="hybridMultilevel"/>
    <w:lvl w:ilvl="0">
      <w:start w:val="1"/>
      <w:numFmt w:val="upperRoman"/>
      <w:lvlText w:val="%1."/>
      <w:lvlJc w:val="left"/>
      <w:pPr>
        <w:ind w:left="209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3605" w:hanging="567"/>
      </w:pPr>
      <w:rPr>
        <w:rFonts w:hint="default"/>
        <w:lang w:val="vi" w:eastAsia="en-US" w:bidi="ar-SA"/>
      </w:rPr>
    </w:lvl>
    <w:lvl w:ilvl="3">
      <w:start w:val="0"/>
      <w:numFmt w:val="bullet"/>
      <w:lvlText w:val="•"/>
      <w:lvlJc w:val="left"/>
      <w:pPr>
        <w:ind w:left="4550" w:hanging="567"/>
      </w:pPr>
      <w:rPr>
        <w:rFonts w:hint="default"/>
        <w:lang w:val="vi" w:eastAsia="en-US" w:bidi="ar-SA"/>
      </w:rPr>
    </w:lvl>
    <w:lvl w:ilvl="4">
      <w:start w:val="0"/>
      <w:numFmt w:val="bullet"/>
      <w:lvlText w:val="•"/>
      <w:lvlJc w:val="left"/>
      <w:pPr>
        <w:ind w:left="5496" w:hanging="567"/>
      </w:pPr>
      <w:rPr>
        <w:rFonts w:hint="default"/>
        <w:lang w:val="vi" w:eastAsia="en-US" w:bidi="ar-SA"/>
      </w:rPr>
    </w:lvl>
    <w:lvl w:ilvl="5">
      <w:start w:val="0"/>
      <w:numFmt w:val="bullet"/>
      <w:lvlText w:val="•"/>
      <w:lvlJc w:val="left"/>
      <w:pPr>
        <w:ind w:left="6441" w:hanging="567"/>
      </w:pPr>
      <w:rPr>
        <w:rFonts w:hint="default"/>
        <w:lang w:val="vi" w:eastAsia="en-US" w:bidi="ar-SA"/>
      </w:rPr>
    </w:lvl>
    <w:lvl w:ilvl="6">
      <w:start w:val="0"/>
      <w:numFmt w:val="bullet"/>
      <w:lvlText w:val="•"/>
      <w:lvlJc w:val="left"/>
      <w:pPr>
        <w:ind w:left="7387" w:hanging="567"/>
      </w:pPr>
      <w:rPr>
        <w:rFonts w:hint="default"/>
        <w:lang w:val="vi" w:eastAsia="en-US" w:bidi="ar-SA"/>
      </w:rPr>
    </w:lvl>
    <w:lvl w:ilvl="7">
      <w:start w:val="0"/>
      <w:numFmt w:val="bullet"/>
      <w:lvlText w:val="•"/>
      <w:lvlJc w:val="left"/>
      <w:pPr>
        <w:ind w:left="8332" w:hanging="567"/>
      </w:pPr>
      <w:rPr>
        <w:rFonts w:hint="default"/>
        <w:lang w:val="vi" w:eastAsia="en-US" w:bidi="ar-SA"/>
      </w:rPr>
    </w:lvl>
    <w:lvl w:ilvl="8">
      <w:start w:val="0"/>
      <w:numFmt w:val="bullet"/>
      <w:lvlText w:val="•"/>
      <w:lvlJc w:val="left"/>
      <w:pPr>
        <w:ind w:left="9277" w:hanging="567"/>
      </w:pPr>
      <w:rPr>
        <w:rFonts w:hint="default"/>
        <w:lang w:val="vi" w:eastAsia="en-US" w:bidi="ar-SA"/>
      </w:rPr>
    </w:lvl>
  </w:abstractNum>
  <w:abstractNum w:abstractNumId="1">
    <w:multiLevelType w:val="hybridMultilevel"/>
    <w:lvl w:ilvl="0">
      <w:start w:val="1"/>
      <w:numFmt w:val="upperRoman"/>
      <w:lvlText w:val="%1."/>
      <w:lvlJc w:val="left"/>
      <w:pPr>
        <w:ind w:left="209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3605" w:hanging="567"/>
      </w:pPr>
      <w:rPr>
        <w:rFonts w:hint="default"/>
        <w:lang w:val="vi" w:eastAsia="en-US" w:bidi="ar-SA"/>
      </w:rPr>
    </w:lvl>
    <w:lvl w:ilvl="3">
      <w:start w:val="0"/>
      <w:numFmt w:val="bullet"/>
      <w:lvlText w:val="•"/>
      <w:lvlJc w:val="left"/>
      <w:pPr>
        <w:ind w:left="4550" w:hanging="567"/>
      </w:pPr>
      <w:rPr>
        <w:rFonts w:hint="default"/>
        <w:lang w:val="vi" w:eastAsia="en-US" w:bidi="ar-SA"/>
      </w:rPr>
    </w:lvl>
    <w:lvl w:ilvl="4">
      <w:start w:val="0"/>
      <w:numFmt w:val="bullet"/>
      <w:lvlText w:val="•"/>
      <w:lvlJc w:val="left"/>
      <w:pPr>
        <w:ind w:left="5496" w:hanging="567"/>
      </w:pPr>
      <w:rPr>
        <w:rFonts w:hint="default"/>
        <w:lang w:val="vi" w:eastAsia="en-US" w:bidi="ar-SA"/>
      </w:rPr>
    </w:lvl>
    <w:lvl w:ilvl="5">
      <w:start w:val="0"/>
      <w:numFmt w:val="bullet"/>
      <w:lvlText w:val="•"/>
      <w:lvlJc w:val="left"/>
      <w:pPr>
        <w:ind w:left="6441" w:hanging="567"/>
      </w:pPr>
      <w:rPr>
        <w:rFonts w:hint="default"/>
        <w:lang w:val="vi" w:eastAsia="en-US" w:bidi="ar-SA"/>
      </w:rPr>
    </w:lvl>
    <w:lvl w:ilvl="6">
      <w:start w:val="0"/>
      <w:numFmt w:val="bullet"/>
      <w:lvlText w:val="•"/>
      <w:lvlJc w:val="left"/>
      <w:pPr>
        <w:ind w:left="7387" w:hanging="567"/>
      </w:pPr>
      <w:rPr>
        <w:rFonts w:hint="default"/>
        <w:lang w:val="vi" w:eastAsia="en-US" w:bidi="ar-SA"/>
      </w:rPr>
    </w:lvl>
    <w:lvl w:ilvl="7">
      <w:start w:val="0"/>
      <w:numFmt w:val="bullet"/>
      <w:lvlText w:val="•"/>
      <w:lvlJc w:val="left"/>
      <w:pPr>
        <w:ind w:left="8332" w:hanging="567"/>
      </w:pPr>
      <w:rPr>
        <w:rFonts w:hint="default"/>
        <w:lang w:val="vi" w:eastAsia="en-US" w:bidi="ar-SA"/>
      </w:rPr>
    </w:lvl>
    <w:lvl w:ilvl="8">
      <w:start w:val="0"/>
      <w:numFmt w:val="bullet"/>
      <w:lvlText w:val="•"/>
      <w:lvlJc w:val="left"/>
      <w:pPr>
        <w:ind w:left="9277" w:hanging="567"/>
      </w:pPr>
      <w:rPr>
        <w:rFonts w:hint="default"/>
        <w:lang w:val="vi" w:eastAsia="en-US" w:bidi="ar-SA"/>
      </w:rPr>
    </w:lvl>
  </w:abstractNum>
  <w:abstractNum w:abstractNumId="0">
    <w:multiLevelType w:val="hybridMultilevel"/>
    <w:lvl w:ilvl="0">
      <w:start w:val="1"/>
      <w:numFmt w:val="upperRoman"/>
      <w:lvlText w:val="%1."/>
      <w:lvlJc w:val="left"/>
      <w:pPr>
        <w:ind w:left="2093" w:hanging="567"/>
        <w:jc w:val="left"/>
      </w:pPr>
      <w:rPr>
        <w:rFonts w:hint="default" w:ascii="Times New Roman" w:hAnsi="Times New Roman" w:eastAsia="Times New Roman" w:cs="Times New Roman"/>
        <w:spacing w:val="-6"/>
        <w:w w:val="99"/>
        <w:sz w:val="24"/>
        <w:szCs w:val="24"/>
        <w:lang w:val="vi" w:eastAsia="en-US" w:bidi="ar-SA"/>
      </w:rPr>
    </w:lvl>
    <w:lvl w:ilvl="1">
      <w:start w:val="1"/>
      <w:numFmt w:val="decimal"/>
      <w:lvlText w:val="%2."/>
      <w:lvlJc w:val="left"/>
      <w:pPr>
        <w:ind w:left="2659" w:hanging="567"/>
        <w:jc w:val="left"/>
      </w:pPr>
      <w:rPr>
        <w:rFonts w:hint="default" w:ascii="Times New Roman" w:hAnsi="Times New Roman" w:eastAsia="Times New Roman" w:cs="Times New Roman"/>
        <w:w w:val="100"/>
        <w:sz w:val="22"/>
        <w:szCs w:val="22"/>
        <w:lang w:val="vi" w:eastAsia="en-US" w:bidi="ar-SA"/>
      </w:rPr>
    </w:lvl>
    <w:lvl w:ilvl="2">
      <w:start w:val="0"/>
      <w:numFmt w:val="bullet"/>
      <w:lvlText w:val="•"/>
      <w:lvlJc w:val="left"/>
      <w:pPr>
        <w:ind w:left="3605" w:hanging="567"/>
      </w:pPr>
      <w:rPr>
        <w:rFonts w:hint="default"/>
        <w:lang w:val="vi" w:eastAsia="en-US" w:bidi="ar-SA"/>
      </w:rPr>
    </w:lvl>
    <w:lvl w:ilvl="3">
      <w:start w:val="0"/>
      <w:numFmt w:val="bullet"/>
      <w:lvlText w:val="•"/>
      <w:lvlJc w:val="left"/>
      <w:pPr>
        <w:ind w:left="4550" w:hanging="567"/>
      </w:pPr>
      <w:rPr>
        <w:rFonts w:hint="default"/>
        <w:lang w:val="vi" w:eastAsia="en-US" w:bidi="ar-SA"/>
      </w:rPr>
    </w:lvl>
    <w:lvl w:ilvl="4">
      <w:start w:val="0"/>
      <w:numFmt w:val="bullet"/>
      <w:lvlText w:val="•"/>
      <w:lvlJc w:val="left"/>
      <w:pPr>
        <w:ind w:left="5496" w:hanging="567"/>
      </w:pPr>
      <w:rPr>
        <w:rFonts w:hint="default"/>
        <w:lang w:val="vi" w:eastAsia="en-US" w:bidi="ar-SA"/>
      </w:rPr>
    </w:lvl>
    <w:lvl w:ilvl="5">
      <w:start w:val="0"/>
      <w:numFmt w:val="bullet"/>
      <w:lvlText w:val="•"/>
      <w:lvlJc w:val="left"/>
      <w:pPr>
        <w:ind w:left="6441" w:hanging="567"/>
      </w:pPr>
      <w:rPr>
        <w:rFonts w:hint="default"/>
        <w:lang w:val="vi" w:eastAsia="en-US" w:bidi="ar-SA"/>
      </w:rPr>
    </w:lvl>
    <w:lvl w:ilvl="6">
      <w:start w:val="0"/>
      <w:numFmt w:val="bullet"/>
      <w:lvlText w:val="•"/>
      <w:lvlJc w:val="left"/>
      <w:pPr>
        <w:ind w:left="7387" w:hanging="567"/>
      </w:pPr>
      <w:rPr>
        <w:rFonts w:hint="default"/>
        <w:lang w:val="vi" w:eastAsia="en-US" w:bidi="ar-SA"/>
      </w:rPr>
    </w:lvl>
    <w:lvl w:ilvl="7">
      <w:start w:val="0"/>
      <w:numFmt w:val="bullet"/>
      <w:lvlText w:val="•"/>
      <w:lvlJc w:val="left"/>
      <w:pPr>
        <w:ind w:left="8332" w:hanging="567"/>
      </w:pPr>
      <w:rPr>
        <w:rFonts w:hint="default"/>
        <w:lang w:val="vi" w:eastAsia="en-US" w:bidi="ar-SA"/>
      </w:rPr>
    </w:lvl>
    <w:lvl w:ilvl="8">
      <w:start w:val="0"/>
      <w:numFmt w:val="bullet"/>
      <w:lvlText w:val="•"/>
      <w:lvlJc w:val="left"/>
      <w:pPr>
        <w:ind w:left="9277" w:hanging="567"/>
      </w:pPr>
      <w:rPr>
        <w:rFonts w:hint="default"/>
        <w:lang w:val="vi" w:eastAsia="en-US" w:bidi="ar-SA"/>
      </w:rPr>
    </w:lvl>
  </w:abstractNum>
  <w:num w:numId="98">
    <w:abstractNumId w:val="97"/>
  </w:num>
  <w:num w:numId="93">
    <w:abstractNumId w:val="92"/>
  </w:num>
  <w:num w:numId="79">
    <w:abstractNumId w:val="78"/>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7">
    <w:abstractNumId w:val="96"/>
  </w:num>
  <w:num w:numId="96">
    <w:abstractNumId w:val="95"/>
  </w:num>
  <w:num w:numId="95">
    <w:abstractNumId w:val="94"/>
  </w:num>
  <w:num w:numId="94">
    <w:abstractNumId w:val="93"/>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27"/>
      <w:ind w:left="959"/>
    </w:pPr>
    <w:rPr>
      <w:rFonts w:ascii="Times New Roman" w:hAnsi="Times New Roman" w:eastAsia="Times New Roman" w:cs="Times New Roman"/>
      <w:b/>
      <w:bCs/>
      <w:i/>
      <w:sz w:val="26"/>
      <w:szCs w:val="26"/>
      <w:lang w:val="vi" w:eastAsia="en-US" w:bidi="ar-SA"/>
    </w:rPr>
  </w:style>
  <w:style w:styleId="TOC2" w:type="paragraph">
    <w:name w:val="TOC 2"/>
    <w:basedOn w:val="Normal"/>
    <w:uiPriority w:val="1"/>
    <w:qFormat/>
    <w:pPr>
      <w:spacing w:before="117"/>
      <w:ind w:left="2093" w:hanging="567"/>
    </w:pPr>
    <w:rPr>
      <w:rFonts w:ascii="Times New Roman" w:hAnsi="Times New Roman" w:eastAsia="Times New Roman" w:cs="Times New Roman"/>
      <w:sz w:val="24"/>
      <w:szCs w:val="24"/>
      <w:lang w:val="vi" w:eastAsia="en-US" w:bidi="ar-SA"/>
    </w:rPr>
  </w:style>
  <w:style w:styleId="TOC3" w:type="paragraph">
    <w:name w:val="TOC 3"/>
    <w:basedOn w:val="Normal"/>
    <w:uiPriority w:val="1"/>
    <w:qFormat/>
    <w:pPr>
      <w:spacing w:before="2"/>
      <w:ind w:left="2659" w:hanging="567"/>
    </w:pPr>
    <w:rPr>
      <w:rFonts w:ascii="Times New Roman" w:hAnsi="Times New Roman" w:eastAsia="Times New Roman" w:cs="Times New Roman"/>
      <w:sz w:val="22"/>
      <w:szCs w:val="22"/>
      <w:lang w:val="vi"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vi" w:eastAsia="en-US" w:bidi="ar-SA"/>
    </w:rPr>
  </w:style>
  <w:style w:styleId="Heading1" w:type="paragraph">
    <w:name w:val="Heading 1"/>
    <w:basedOn w:val="Normal"/>
    <w:uiPriority w:val="1"/>
    <w:qFormat/>
    <w:pPr>
      <w:spacing w:before="22"/>
      <w:ind w:right="570"/>
      <w:jc w:val="right"/>
      <w:outlineLvl w:val="1"/>
    </w:pPr>
    <w:rPr>
      <w:rFonts w:ascii="Times New Roman" w:hAnsi="Times New Roman" w:eastAsia="Times New Roman" w:cs="Times New Roman"/>
      <w:b/>
      <w:bCs/>
      <w:i/>
      <w:sz w:val="40"/>
      <w:szCs w:val="40"/>
      <w:lang w:val="vi" w:eastAsia="en-US" w:bidi="ar-SA"/>
    </w:rPr>
  </w:style>
  <w:style w:styleId="Heading2" w:type="paragraph">
    <w:name w:val="Heading 2"/>
    <w:basedOn w:val="Normal"/>
    <w:uiPriority w:val="1"/>
    <w:qFormat/>
    <w:pPr>
      <w:spacing w:before="3"/>
      <w:ind w:right="38"/>
      <w:jc w:val="center"/>
      <w:outlineLvl w:val="2"/>
    </w:pPr>
    <w:rPr>
      <w:rFonts w:ascii="Arial" w:hAnsi="Arial" w:eastAsia="Arial" w:cs="Arial"/>
      <w:b/>
      <w:bCs/>
      <w:sz w:val="31"/>
      <w:szCs w:val="31"/>
      <w:lang w:val="vi" w:eastAsia="en-US" w:bidi="ar-SA"/>
    </w:rPr>
  </w:style>
  <w:style w:styleId="Heading3" w:type="paragraph">
    <w:name w:val="Heading 3"/>
    <w:basedOn w:val="Normal"/>
    <w:uiPriority w:val="1"/>
    <w:qFormat/>
    <w:pPr>
      <w:ind w:left="1036" w:hanging="361"/>
      <w:outlineLvl w:val="3"/>
    </w:pPr>
    <w:rPr>
      <w:rFonts w:ascii="Times New Roman" w:hAnsi="Times New Roman" w:eastAsia="Times New Roman" w:cs="Times New Roman"/>
      <w:b/>
      <w:bCs/>
      <w:sz w:val="28"/>
      <w:szCs w:val="28"/>
      <w:lang w:val="vi" w:eastAsia="en-US" w:bidi="ar-SA"/>
    </w:rPr>
  </w:style>
  <w:style w:styleId="Heading4" w:type="paragraph">
    <w:name w:val="Heading 4"/>
    <w:basedOn w:val="Normal"/>
    <w:uiPriority w:val="1"/>
    <w:qFormat/>
    <w:pPr>
      <w:ind w:left="1526"/>
      <w:outlineLvl w:val="4"/>
    </w:pPr>
    <w:rPr>
      <w:rFonts w:ascii="Times New Roman" w:hAnsi="Times New Roman" w:eastAsia="Times New Roman" w:cs="Times New Roman"/>
      <w:b/>
      <w:bCs/>
      <w:sz w:val="24"/>
      <w:szCs w:val="24"/>
      <w:lang w:val="vi" w:eastAsia="en-US" w:bidi="ar-SA"/>
    </w:rPr>
  </w:style>
  <w:style w:styleId="Heading5" w:type="paragraph">
    <w:name w:val="Heading 5"/>
    <w:basedOn w:val="Normal"/>
    <w:uiPriority w:val="1"/>
    <w:qFormat/>
    <w:pPr>
      <w:ind w:left="28"/>
      <w:outlineLvl w:val="5"/>
    </w:pPr>
    <w:rPr>
      <w:rFonts w:ascii="Times New Roman" w:hAnsi="Times New Roman" w:eastAsia="Times New Roman" w:cs="Times New Roman"/>
      <w:b/>
      <w:bCs/>
      <w:i/>
      <w:sz w:val="24"/>
      <w:szCs w:val="24"/>
      <w:lang w:val="vi" w:eastAsia="en-US" w:bidi="ar-SA"/>
    </w:rPr>
  </w:style>
  <w:style w:styleId="ListParagraph" w:type="paragraph">
    <w:name w:val="List Paragraph"/>
    <w:basedOn w:val="Normal"/>
    <w:uiPriority w:val="1"/>
    <w:qFormat/>
    <w:pPr>
      <w:ind w:left="1809" w:hanging="567"/>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hyperlink" Target="mailto:phu_nd@yahoo.com"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footer" Target="footer4.xml"/><Relationship Id="rId22" Type="http://schemas.openxmlformats.org/officeDocument/2006/relationships/footer" Target="footer5.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eg"/><Relationship Id="rId34" Type="http://schemas.openxmlformats.org/officeDocument/2006/relationships/header" Target="header3.xml"/><Relationship Id="rId35" Type="http://schemas.openxmlformats.org/officeDocument/2006/relationships/header" Target="header4.xml"/><Relationship Id="rId36" Type="http://schemas.openxmlformats.org/officeDocument/2006/relationships/footer" Target="footer6.xml"/><Relationship Id="rId37" Type="http://schemas.openxmlformats.org/officeDocument/2006/relationships/footer" Target="footer7.xml"/><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header" Target="header5.xml"/><Relationship Id="rId41" Type="http://schemas.openxmlformats.org/officeDocument/2006/relationships/header" Target="header6.xml"/><Relationship Id="rId42" Type="http://schemas.openxmlformats.org/officeDocument/2006/relationships/footer" Target="footer8.xml"/><Relationship Id="rId43" Type="http://schemas.openxmlformats.org/officeDocument/2006/relationships/footer" Target="footer9.xml"/><Relationship Id="rId44" Type="http://schemas.openxmlformats.org/officeDocument/2006/relationships/header" Target="header7.xml"/><Relationship Id="rId45" Type="http://schemas.openxmlformats.org/officeDocument/2006/relationships/footer" Target="footer10.xml"/><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header" Target="header8.xml"/><Relationship Id="rId54" Type="http://schemas.openxmlformats.org/officeDocument/2006/relationships/header" Target="header9.xml"/><Relationship Id="rId55" Type="http://schemas.openxmlformats.org/officeDocument/2006/relationships/footer" Target="footer11.xml"/><Relationship Id="rId56" Type="http://schemas.openxmlformats.org/officeDocument/2006/relationships/footer" Target="footer12.xml"/><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image" Target="media/image68.png"/><Relationship Id="rId95" Type="http://schemas.openxmlformats.org/officeDocument/2006/relationships/image" Target="media/image69.png"/><Relationship Id="rId96" Type="http://schemas.openxmlformats.org/officeDocument/2006/relationships/header" Target="header10.xml"/><Relationship Id="rId97" Type="http://schemas.openxmlformats.org/officeDocument/2006/relationships/header" Target="header11.xml"/><Relationship Id="rId98" Type="http://schemas.openxmlformats.org/officeDocument/2006/relationships/footer" Target="footer13.xml"/><Relationship Id="rId99" Type="http://schemas.openxmlformats.org/officeDocument/2006/relationships/footer" Target="footer14.xml"/><Relationship Id="rId100" Type="http://schemas.openxmlformats.org/officeDocument/2006/relationships/header" Target="header12.xml"/><Relationship Id="rId101" Type="http://schemas.openxmlformats.org/officeDocument/2006/relationships/footer" Target="footer15.xml"/><Relationship Id="rId102" Type="http://schemas.openxmlformats.org/officeDocument/2006/relationships/header" Target="header13.xml"/><Relationship Id="rId103" Type="http://schemas.openxmlformats.org/officeDocument/2006/relationships/footer" Target="footer16.xml"/><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header" Target="header14.xml"/><Relationship Id="rId110" Type="http://schemas.openxmlformats.org/officeDocument/2006/relationships/header" Target="header15.xml"/><Relationship Id="rId111" Type="http://schemas.openxmlformats.org/officeDocument/2006/relationships/footer" Target="footer17.xml"/><Relationship Id="rId112" Type="http://schemas.openxmlformats.org/officeDocument/2006/relationships/footer" Target="footer18.xml"/><Relationship Id="rId113" Type="http://schemas.openxmlformats.org/officeDocument/2006/relationships/header" Target="header16.xml"/><Relationship Id="rId114" Type="http://schemas.openxmlformats.org/officeDocument/2006/relationships/footer" Target="footer19.xml"/><Relationship Id="rId115" Type="http://schemas.openxmlformats.org/officeDocument/2006/relationships/footer" Target="footer20.xml"/><Relationship Id="rId116" Type="http://schemas.openxmlformats.org/officeDocument/2006/relationships/header" Target="header17.xml"/><Relationship Id="rId117" Type="http://schemas.openxmlformats.org/officeDocument/2006/relationships/header" Target="header18.xml"/><Relationship Id="rId118" Type="http://schemas.openxmlformats.org/officeDocument/2006/relationships/footer" Target="footer21.xml"/><Relationship Id="rId119" Type="http://schemas.openxmlformats.org/officeDocument/2006/relationships/footer" Target="footer22.xml"/><Relationship Id="rId120" Type="http://schemas.openxmlformats.org/officeDocument/2006/relationships/header" Target="header19.xml"/><Relationship Id="rId121" Type="http://schemas.openxmlformats.org/officeDocument/2006/relationships/header" Target="header20.xml"/><Relationship Id="rId122" Type="http://schemas.openxmlformats.org/officeDocument/2006/relationships/image" Target="media/image75.png"/><Relationship Id="rId123" Type="http://schemas.openxmlformats.org/officeDocument/2006/relationships/image" Target="media/image76.png"/><Relationship Id="rId124" Type="http://schemas.openxmlformats.org/officeDocument/2006/relationships/image" Target="media/image77.pn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png"/><Relationship Id="rId128" Type="http://schemas.openxmlformats.org/officeDocument/2006/relationships/image" Target="media/image81.png"/><Relationship Id="rId129" Type="http://schemas.openxmlformats.org/officeDocument/2006/relationships/image" Target="media/image82.png"/><Relationship Id="rId130" Type="http://schemas.openxmlformats.org/officeDocument/2006/relationships/image" Target="media/image83.png"/><Relationship Id="rId131" Type="http://schemas.openxmlformats.org/officeDocument/2006/relationships/image" Target="media/image84.png"/><Relationship Id="rId132" Type="http://schemas.openxmlformats.org/officeDocument/2006/relationships/image" Target="media/image85.png"/><Relationship Id="rId133" Type="http://schemas.openxmlformats.org/officeDocument/2006/relationships/image" Target="media/image86.png"/><Relationship Id="rId134" Type="http://schemas.openxmlformats.org/officeDocument/2006/relationships/image" Target="media/image87.png"/><Relationship Id="rId135" Type="http://schemas.openxmlformats.org/officeDocument/2006/relationships/image" Target="media/image88.png"/><Relationship Id="rId136" Type="http://schemas.openxmlformats.org/officeDocument/2006/relationships/image" Target="media/image89.png"/><Relationship Id="rId137" Type="http://schemas.openxmlformats.org/officeDocument/2006/relationships/image" Target="media/image90.png"/><Relationship Id="rId138" Type="http://schemas.openxmlformats.org/officeDocument/2006/relationships/header" Target="header21.xml"/><Relationship Id="rId139" Type="http://schemas.openxmlformats.org/officeDocument/2006/relationships/header" Target="header22.xml"/><Relationship Id="rId140" Type="http://schemas.openxmlformats.org/officeDocument/2006/relationships/footer" Target="footer23.xml"/><Relationship Id="rId141" Type="http://schemas.openxmlformats.org/officeDocument/2006/relationships/footer" Target="footer24.xml"/><Relationship Id="rId142" Type="http://schemas.openxmlformats.org/officeDocument/2006/relationships/header" Target="header23.xml"/><Relationship Id="rId143" Type="http://schemas.openxmlformats.org/officeDocument/2006/relationships/footer" Target="footer25.xml"/><Relationship Id="rId144" Type="http://schemas.openxmlformats.org/officeDocument/2006/relationships/image" Target="media/image91.png"/><Relationship Id="rId145" Type="http://schemas.openxmlformats.org/officeDocument/2006/relationships/image" Target="media/image92.png"/><Relationship Id="rId146" Type="http://schemas.openxmlformats.org/officeDocument/2006/relationships/image" Target="media/image93.png"/><Relationship Id="rId147" Type="http://schemas.openxmlformats.org/officeDocument/2006/relationships/image" Target="media/image94.png"/><Relationship Id="rId148" Type="http://schemas.openxmlformats.org/officeDocument/2006/relationships/image" Target="media/image95.png"/><Relationship Id="rId149" Type="http://schemas.openxmlformats.org/officeDocument/2006/relationships/header" Target="header24.xml"/><Relationship Id="rId150" Type="http://schemas.openxmlformats.org/officeDocument/2006/relationships/footer" Target="footer26.xml"/><Relationship Id="rId151" Type="http://schemas.openxmlformats.org/officeDocument/2006/relationships/footer" Target="footer27.xml"/><Relationship Id="rId152" Type="http://schemas.openxmlformats.org/officeDocument/2006/relationships/header" Target="header25.xml"/><Relationship Id="rId153" Type="http://schemas.openxmlformats.org/officeDocument/2006/relationships/header" Target="header26.xml"/><Relationship Id="rId154" Type="http://schemas.openxmlformats.org/officeDocument/2006/relationships/header" Target="header27.xml"/><Relationship Id="rId155" Type="http://schemas.openxmlformats.org/officeDocument/2006/relationships/footer" Target="footer28.xml"/><Relationship Id="rId156" Type="http://schemas.openxmlformats.org/officeDocument/2006/relationships/footer" Target="footer29.xml"/><Relationship Id="rId157" Type="http://schemas.openxmlformats.org/officeDocument/2006/relationships/header" Target="header28.xml"/><Relationship Id="rId158" Type="http://schemas.openxmlformats.org/officeDocument/2006/relationships/footer" Target="footer30.xml"/><Relationship Id="rId159" Type="http://schemas.openxmlformats.org/officeDocument/2006/relationships/image" Target="media/image96.png"/><Relationship Id="rId160" Type="http://schemas.openxmlformats.org/officeDocument/2006/relationships/image" Target="media/image97.png"/><Relationship Id="rId161" Type="http://schemas.openxmlformats.org/officeDocument/2006/relationships/image" Target="media/image98.png"/><Relationship Id="rId162" Type="http://schemas.openxmlformats.org/officeDocument/2006/relationships/image" Target="media/image99.png"/><Relationship Id="rId163" Type="http://schemas.openxmlformats.org/officeDocument/2006/relationships/header" Target="header29.xml"/><Relationship Id="rId164" Type="http://schemas.openxmlformats.org/officeDocument/2006/relationships/header" Target="header30.xml"/><Relationship Id="rId165" Type="http://schemas.openxmlformats.org/officeDocument/2006/relationships/footer" Target="footer31.xml"/><Relationship Id="rId166" Type="http://schemas.openxmlformats.org/officeDocument/2006/relationships/image" Target="media/image100.png"/><Relationship Id="rId167" Type="http://schemas.openxmlformats.org/officeDocument/2006/relationships/image" Target="media/image101.png"/><Relationship Id="rId168" Type="http://schemas.openxmlformats.org/officeDocument/2006/relationships/footer" Target="footer32.xml"/><Relationship Id="rId169" Type="http://schemas.openxmlformats.org/officeDocument/2006/relationships/image" Target="media/image102.png"/><Relationship Id="rId170" Type="http://schemas.openxmlformats.org/officeDocument/2006/relationships/image" Target="media/image103.png"/><Relationship Id="rId171" Type="http://schemas.openxmlformats.org/officeDocument/2006/relationships/image" Target="media/image104.png"/><Relationship Id="rId172" Type="http://schemas.openxmlformats.org/officeDocument/2006/relationships/image" Target="media/image105.png"/><Relationship Id="rId173" Type="http://schemas.openxmlformats.org/officeDocument/2006/relationships/image" Target="media/image106.png"/><Relationship Id="rId174" Type="http://schemas.openxmlformats.org/officeDocument/2006/relationships/image" Target="media/image107.png"/><Relationship Id="rId175" Type="http://schemas.openxmlformats.org/officeDocument/2006/relationships/image" Target="media/image108.png"/><Relationship Id="rId176" Type="http://schemas.openxmlformats.org/officeDocument/2006/relationships/image" Target="media/image109.png"/><Relationship Id="rId177" Type="http://schemas.openxmlformats.org/officeDocument/2006/relationships/image" Target="media/image110.png"/><Relationship Id="rId178" Type="http://schemas.openxmlformats.org/officeDocument/2006/relationships/image" Target="media/image111.png"/><Relationship Id="rId179" Type="http://schemas.openxmlformats.org/officeDocument/2006/relationships/image" Target="media/image112.png"/><Relationship Id="rId180" Type="http://schemas.openxmlformats.org/officeDocument/2006/relationships/image" Target="media/image113.png"/><Relationship Id="rId181" Type="http://schemas.openxmlformats.org/officeDocument/2006/relationships/image" Target="media/image114.png"/><Relationship Id="rId182" Type="http://schemas.openxmlformats.org/officeDocument/2006/relationships/image" Target="media/image115.png"/><Relationship Id="rId183" Type="http://schemas.openxmlformats.org/officeDocument/2006/relationships/image" Target="media/image116.png"/><Relationship Id="rId184" Type="http://schemas.openxmlformats.org/officeDocument/2006/relationships/image" Target="media/image117.png"/><Relationship Id="rId185" Type="http://schemas.openxmlformats.org/officeDocument/2006/relationships/image" Target="media/image118.jpeg"/><Relationship Id="rId186" Type="http://schemas.openxmlformats.org/officeDocument/2006/relationships/image" Target="media/image119.jpeg"/><Relationship Id="rId187" Type="http://schemas.openxmlformats.org/officeDocument/2006/relationships/header" Target="header31.xml"/><Relationship Id="rId188" Type="http://schemas.openxmlformats.org/officeDocument/2006/relationships/footer" Target="footer33.xml"/><Relationship Id="rId189" Type="http://schemas.openxmlformats.org/officeDocument/2006/relationships/footer" Target="footer34.xml"/><Relationship Id="rId190" Type="http://schemas.openxmlformats.org/officeDocument/2006/relationships/image" Target="media/image120.png"/><Relationship Id="rId191" Type="http://schemas.openxmlformats.org/officeDocument/2006/relationships/image" Target="media/image121.png"/><Relationship Id="rId192" Type="http://schemas.openxmlformats.org/officeDocument/2006/relationships/header" Target="header32.xml"/><Relationship Id="rId193" Type="http://schemas.openxmlformats.org/officeDocument/2006/relationships/header" Target="header33.xml"/><Relationship Id="rId194" Type="http://schemas.openxmlformats.org/officeDocument/2006/relationships/image" Target="media/image122.png"/><Relationship Id="rId195" Type="http://schemas.openxmlformats.org/officeDocument/2006/relationships/image" Target="media/image123.png"/><Relationship Id="rId196" Type="http://schemas.openxmlformats.org/officeDocument/2006/relationships/image" Target="media/image124.jpeg"/><Relationship Id="rId197" Type="http://schemas.openxmlformats.org/officeDocument/2006/relationships/image" Target="media/image125.jpeg"/><Relationship Id="rId198" Type="http://schemas.openxmlformats.org/officeDocument/2006/relationships/image" Target="media/image126.png"/><Relationship Id="rId199" Type="http://schemas.openxmlformats.org/officeDocument/2006/relationships/image" Target="media/image127.png"/><Relationship Id="rId200" Type="http://schemas.openxmlformats.org/officeDocument/2006/relationships/image" Target="media/image128.png"/><Relationship Id="rId201" Type="http://schemas.openxmlformats.org/officeDocument/2006/relationships/image" Target="media/image129.png"/><Relationship Id="rId202" Type="http://schemas.openxmlformats.org/officeDocument/2006/relationships/image" Target="media/image130.png"/><Relationship Id="rId203" Type="http://schemas.openxmlformats.org/officeDocument/2006/relationships/image" Target="media/image131.png"/><Relationship Id="rId204" Type="http://schemas.openxmlformats.org/officeDocument/2006/relationships/image" Target="media/image132.png"/><Relationship Id="rId205" Type="http://schemas.openxmlformats.org/officeDocument/2006/relationships/image" Target="media/image133.png"/><Relationship Id="rId206" Type="http://schemas.openxmlformats.org/officeDocument/2006/relationships/image" Target="media/image134.png"/><Relationship Id="rId207" Type="http://schemas.openxmlformats.org/officeDocument/2006/relationships/image" Target="media/image135.png"/><Relationship Id="rId208" Type="http://schemas.openxmlformats.org/officeDocument/2006/relationships/image" Target="media/image136.png"/><Relationship Id="rId209" Type="http://schemas.openxmlformats.org/officeDocument/2006/relationships/image" Target="media/image137.png"/><Relationship Id="rId210" Type="http://schemas.openxmlformats.org/officeDocument/2006/relationships/image" Target="media/image138.png"/><Relationship Id="rId211" Type="http://schemas.openxmlformats.org/officeDocument/2006/relationships/image" Target="media/image139.png"/><Relationship Id="rId212" Type="http://schemas.openxmlformats.org/officeDocument/2006/relationships/image" Target="media/image140.png"/><Relationship Id="rId213" Type="http://schemas.openxmlformats.org/officeDocument/2006/relationships/image" Target="media/image141.png"/><Relationship Id="rId214" Type="http://schemas.openxmlformats.org/officeDocument/2006/relationships/footer" Target="footer35.xml"/><Relationship Id="rId215" Type="http://schemas.openxmlformats.org/officeDocument/2006/relationships/footer" Target="footer36.xml"/><Relationship Id="rId216" Type="http://schemas.openxmlformats.org/officeDocument/2006/relationships/image" Target="media/image142.png"/><Relationship Id="rId217" Type="http://schemas.openxmlformats.org/officeDocument/2006/relationships/image" Target="media/image143.png"/><Relationship Id="rId218" Type="http://schemas.openxmlformats.org/officeDocument/2006/relationships/image" Target="media/image144.png"/><Relationship Id="rId219" Type="http://schemas.openxmlformats.org/officeDocument/2006/relationships/image" Target="media/image145.png"/><Relationship Id="rId220" Type="http://schemas.openxmlformats.org/officeDocument/2006/relationships/image" Target="media/image146.png"/><Relationship Id="rId221" Type="http://schemas.openxmlformats.org/officeDocument/2006/relationships/image" Target="media/image147.png"/><Relationship Id="rId222" Type="http://schemas.openxmlformats.org/officeDocument/2006/relationships/image" Target="media/image148.png"/><Relationship Id="rId223" Type="http://schemas.openxmlformats.org/officeDocument/2006/relationships/image" Target="media/image149.png"/><Relationship Id="rId224" Type="http://schemas.openxmlformats.org/officeDocument/2006/relationships/image" Target="media/image150.png"/><Relationship Id="rId225" Type="http://schemas.openxmlformats.org/officeDocument/2006/relationships/image" Target="media/image151.png"/><Relationship Id="rId226" Type="http://schemas.openxmlformats.org/officeDocument/2006/relationships/image" Target="media/image152.png"/><Relationship Id="rId227" Type="http://schemas.openxmlformats.org/officeDocument/2006/relationships/image" Target="media/image153.png"/><Relationship Id="rId228" Type="http://schemas.openxmlformats.org/officeDocument/2006/relationships/image" Target="media/image154.png"/><Relationship Id="rId229" Type="http://schemas.openxmlformats.org/officeDocument/2006/relationships/image" Target="media/image155.png"/><Relationship Id="rId230" Type="http://schemas.openxmlformats.org/officeDocument/2006/relationships/image" Target="media/image156.png"/><Relationship Id="rId231" Type="http://schemas.openxmlformats.org/officeDocument/2006/relationships/image" Target="media/image157.png"/><Relationship Id="rId232" Type="http://schemas.openxmlformats.org/officeDocument/2006/relationships/image" Target="media/image158.png"/><Relationship Id="rId233" Type="http://schemas.openxmlformats.org/officeDocument/2006/relationships/image" Target="media/image159.png"/><Relationship Id="rId234" Type="http://schemas.openxmlformats.org/officeDocument/2006/relationships/header" Target="header34.xml"/><Relationship Id="rId235" Type="http://schemas.openxmlformats.org/officeDocument/2006/relationships/header" Target="header35.xml"/><Relationship Id="rId236" Type="http://schemas.openxmlformats.org/officeDocument/2006/relationships/header" Target="header36.xml"/><Relationship Id="rId237" Type="http://schemas.openxmlformats.org/officeDocument/2006/relationships/footer" Target="footer37.xml"/><Relationship Id="rId238" Type="http://schemas.openxmlformats.org/officeDocument/2006/relationships/footer" Target="footer38.xml"/><Relationship Id="rId239" Type="http://schemas.openxmlformats.org/officeDocument/2006/relationships/image" Target="media/image160.png"/><Relationship Id="rId240" Type="http://schemas.openxmlformats.org/officeDocument/2006/relationships/image" Target="media/image161.png"/><Relationship Id="rId241" Type="http://schemas.openxmlformats.org/officeDocument/2006/relationships/image" Target="media/image162.png"/><Relationship Id="rId242" Type="http://schemas.openxmlformats.org/officeDocument/2006/relationships/image" Target="media/image163.png"/><Relationship Id="rId243" Type="http://schemas.openxmlformats.org/officeDocument/2006/relationships/image" Target="media/image164.png"/><Relationship Id="rId244" Type="http://schemas.openxmlformats.org/officeDocument/2006/relationships/image" Target="media/image165.png"/><Relationship Id="rId245" Type="http://schemas.openxmlformats.org/officeDocument/2006/relationships/image" Target="media/image166.png"/><Relationship Id="rId246" Type="http://schemas.openxmlformats.org/officeDocument/2006/relationships/image" Target="media/image167.png"/><Relationship Id="rId247" Type="http://schemas.openxmlformats.org/officeDocument/2006/relationships/image" Target="media/image168.png"/><Relationship Id="rId248" Type="http://schemas.openxmlformats.org/officeDocument/2006/relationships/image" Target="media/image169.png"/><Relationship Id="rId249" Type="http://schemas.openxmlformats.org/officeDocument/2006/relationships/image" Target="media/image170.png"/><Relationship Id="rId250" Type="http://schemas.openxmlformats.org/officeDocument/2006/relationships/image" Target="media/image171.png"/><Relationship Id="rId251" Type="http://schemas.openxmlformats.org/officeDocument/2006/relationships/image" Target="media/image172.png"/><Relationship Id="rId252" Type="http://schemas.openxmlformats.org/officeDocument/2006/relationships/image" Target="media/image173.png"/><Relationship Id="rId253" Type="http://schemas.openxmlformats.org/officeDocument/2006/relationships/image" Target="media/image174.png"/><Relationship Id="rId254" Type="http://schemas.openxmlformats.org/officeDocument/2006/relationships/image" Target="media/image175.png"/><Relationship Id="rId255" Type="http://schemas.openxmlformats.org/officeDocument/2006/relationships/image" Target="media/image176.png"/><Relationship Id="rId256" Type="http://schemas.openxmlformats.org/officeDocument/2006/relationships/image" Target="media/image177.png"/><Relationship Id="rId257" Type="http://schemas.openxmlformats.org/officeDocument/2006/relationships/image" Target="media/image178.png"/><Relationship Id="rId258" Type="http://schemas.openxmlformats.org/officeDocument/2006/relationships/image" Target="media/image179.png"/><Relationship Id="rId259" Type="http://schemas.openxmlformats.org/officeDocument/2006/relationships/image" Target="media/image180.jpeg"/><Relationship Id="rId260" Type="http://schemas.openxmlformats.org/officeDocument/2006/relationships/image" Target="media/image181.jpeg"/><Relationship Id="rId261" Type="http://schemas.openxmlformats.org/officeDocument/2006/relationships/header" Target="header37.xml"/><Relationship Id="rId262" Type="http://schemas.openxmlformats.org/officeDocument/2006/relationships/footer" Target="footer39.xml"/><Relationship Id="rId263" Type="http://schemas.openxmlformats.org/officeDocument/2006/relationships/image" Target="media/image182.jpeg"/><Relationship Id="rId264" Type="http://schemas.openxmlformats.org/officeDocument/2006/relationships/image" Target="media/image183.png"/><Relationship Id="rId265" Type="http://schemas.openxmlformats.org/officeDocument/2006/relationships/image" Target="media/image184.png"/><Relationship Id="rId266" Type="http://schemas.openxmlformats.org/officeDocument/2006/relationships/image" Target="media/image185.png"/><Relationship Id="rId267" Type="http://schemas.openxmlformats.org/officeDocument/2006/relationships/header" Target="header38.xml"/><Relationship Id="rId268" Type="http://schemas.openxmlformats.org/officeDocument/2006/relationships/footer" Target="footer40.xml"/><Relationship Id="rId269" Type="http://schemas.openxmlformats.org/officeDocument/2006/relationships/footer" Target="footer41.xml"/><Relationship Id="rId270" Type="http://schemas.openxmlformats.org/officeDocument/2006/relationships/image" Target="media/image186.jpeg"/><Relationship Id="rId271" Type="http://schemas.openxmlformats.org/officeDocument/2006/relationships/image" Target="media/image187.jpeg"/><Relationship Id="rId272" Type="http://schemas.openxmlformats.org/officeDocument/2006/relationships/image" Target="media/image188.png"/><Relationship Id="rId273" Type="http://schemas.openxmlformats.org/officeDocument/2006/relationships/image" Target="media/image189.png"/><Relationship Id="rId274" Type="http://schemas.openxmlformats.org/officeDocument/2006/relationships/image" Target="media/image190.png"/><Relationship Id="rId275" Type="http://schemas.openxmlformats.org/officeDocument/2006/relationships/image" Target="media/image191.png"/><Relationship Id="rId276" Type="http://schemas.openxmlformats.org/officeDocument/2006/relationships/image" Target="media/image192.png"/><Relationship Id="rId277" Type="http://schemas.openxmlformats.org/officeDocument/2006/relationships/image" Target="media/image193.png"/><Relationship Id="rId278" Type="http://schemas.openxmlformats.org/officeDocument/2006/relationships/image" Target="media/image194.png"/><Relationship Id="rId279" Type="http://schemas.openxmlformats.org/officeDocument/2006/relationships/image" Target="media/image195.png"/><Relationship Id="rId280" Type="http://schemas.openxmlformats.org/officeDocument/2006/relationships/image" Target="media/image196.png"/><Relationship Id="rId281" Type="http://schemas.openxmlformats.org/officeDocument/2006/relationships/image" Target="media/image197.png"/><Relationship Id="rId282" Type="http://schemas.openxmlformats.org/officeDocument/2006/relationships/image" Target="media/image198.png"/><Relationship Id="rId283" Type="http://schemas.openxmlformats.org/officeDocument/2006/relationships/image" Target="media/image199.png"/><Relationship Id="rId284" Type="http://schemas.openxmlformats.org/officeDocument/2006/relationships/image" Target="media/image200.png"/><Relationship Id="rId285" Type="http://schemas.openxmlformats.org/officeDocument/2006/relationships/image" Target="media/image201.png"/><Relationship Id="rId286" Type="http://schemas.openxmlformats.org/officeDocument/2006/relationships/image" Target="media/image202.png"/><Relationship Id="rId287" Type="http://schemas.openxmlformats.org/officeDocument/2006/relationships/image" Target="media/image203.png"/><Relationship Id="rId288" Type="http://schemas.openxmlformats.org/officeDocument/2006/relationships/header" Target="header39.xml"/><Relationship Id="rId289" Type="http://schemas.openxmlformats.org/officeDocument/2006/relationships/image" Target="media/image204.png"/><Relationship Id="rId290" Type="http://schemas.openxmlformats.org/officeDocument/2006/relationships/image" Target="media/image205.jpeg"/><Relationship Id="rId291" Type="http://schemas.openxmlformats.org/officeDocument/2006/relationships/image" Target="media/image206.png"/><Relationship Id="rId292" Type="http://schemas.openxmlformats.org/officeDocument/2006/relationships/image" Target="media/image207.png"/><Relationship Id="rId293" Type="http://schemas.openxmlformats.org/officeDocument/2006/relationships/image" Target="media/image208.png"/><Relationship Id="rId294" Type="http://schemas.openxmlformats.org/officeDocument/2006/relationships/image" Target="media/image209.png"/><Relationship Id="rId295" Type="http://schemas.openxmlformats.org/officeDocument/2006/relationships/image" Target="media/image210.png"/><Relationship Id="rId296" Type="http://schemas.openxmlformats.org/officeDocument/2006/relationships/image" Target="media/image211.png"/><Relationship Id="rId297" Type="http://schemas.openxmlformats.org/officeDocument/2006/relationships/image" Target="media/image212.png"/><Relationship Id="rId298" Type="http://schemas.openxmlformats.org/officeDocument/2006/relationships/image" Target="media/image213.png"/><Relationship Id="rId299" Type="http://schemas.openxmlformats.org/officeDocument/2006/relationships/image" Target="media/image214.png"/><Relationship Id="rId300" Type="http://schemas.openxmlformats.org/officeDocument/2006/relationships/image" Target="media/image215.png"/><Relationship Id="rId301" Type="http://schemas.openxmlformats.org/officeDocument/2006/relationships/image" Target="media/image216.png"/><Relationship Id="rId302" Type="http://schemas.openxmlformats.org/officeDocument/2006/relationships/image" Target="media/image217.png"/><Relationship Id="rId303" Type="http://schemas.openxmlformats.org/officeDocument/2006/relationships/image" Target="media/image218.png"/><Relationship Id="rId304" Type="http://schemas.openxmlformats.org/officeDocument/2006/relationships/image" Target="media/image219.png"/><Relationship Id="rId305" Type="http://schemas.openxmlformats.org/officeDocument/2006/relationships/image" Target="media/image220.png"/><Relationship Id="rId306" Type="http://schemas.openxmlformats.org/officeDocument/2006/relationships/header" Target="header40.xml"/><Relationship Id="rId307" Type="http://schemas.openxmlformats.org/officeDocument/2006/relationships/image" Target="media/image221.png"/><Relationship Id="rId308" Type="http://schemas.openxmlformats.org/officeDocument/2006/relationships/image" Target="media/image222.jpeg"/><Relationship Id="rId309" Type="http://schemas.openxmlformats.org/officeDocument/2006/relationships/header" Target="header41.xml"/><Relationship Id="rId310" Type="http://schemas.openxmlformats.org/officeDocument/2006/relationships/header" Target="header42.xml"/><Relationship Id="rId311" Type="http://schemas.openxmlformats.org/officeDocument/2006/relationships/footer" Target="footer42.xml"/><Relationship Id="rId312" Type="http://schemas.openxmlformats.org/officeDocument/2006/relationships/footer" Target="footer43.xml"/><Relationship Id="rId313" Type="http://schemas.openxmlformats.org/officeDocument/2006/relationships/image" Target="media/image223.png"/><Relationship Id="rId314" Type="http://schemas.openxmlformats.org/officeDocument/2006/relationships/image" Target="media/image224.png"/><Relationship Id="rId315" Type="http://schemas.openxmlformats.org/officeDocument/2006/relationships/image" Target="media/image225.png"/><Relationship Id="rId316" Type="http://schemas.openxmlformats.org/officeDocument/2006/relationships/image" Target="media/image226.png"/><Relationship Id="rId317" Type="http://schemas.openxmlformats.org/officeDocument/2006/relationships/image" Target="media/image227.png"/><Relationship Id="rId318" Type="http://schemas.openxmlformats.org/officeDocument/2006/relationships/image" Target="media/image228.png"/><Relationship Id="rId319" Type="http://schemas.openxmlformats.org/officeDocument/2006/relationships/image" Target="media/image229.png"/><Relationship Id="rId320" Type="http://schemas.openxmlformats.org/officeDocument/2006/relationships/image" Target="media/image230.png"/><Relationship Id="rId321" Type="http://schemas.openxmlformats.org/officeDocument/2006/relationships/image" Target="media/image231.png"/><Relationship Id="rId322" Type="http://schemas.openxmlformats.org/officeDocument/2006/relationships/image" Target="media/image232.png"/><Relationship Id="rId323" Type="http://schemas.openxmlformats.org/officeDocument/2006/relationships/image" Target="media/image233.png"/><Relationship Id="rId324" Type="http://schemas.openxmlformats.org/officeDocument/2006/relationships/image" Target="media/image234.png"/><Relationship Id="rId325" Type="http://schemas.openxmlformats.org/officeDocument/2006/relationships/image" Target="media/image235.png"/><Relationship Id="rId326" Type="http://schemas.openxmlformats.org/officeDocument/2006/relationships/image" Target="media/image236.png"/><Relationship Id="rId327" Type="http://schemas.openxmlformats.org/officeDocument/2006/relationships/image" Target="media/image237.png"/><Relationship Id="rId328" Type="http://schemas.openxmlformats.org/officeDocument/2006/relationships/image" Target="media/image238.png"/><Relationship Id="rId329" Type="http://schemas.openxmlformats.org/officeDocument/2006/relationships/image" Target="media/image239.png"/><Relationship Id="rId330" Type="http://schemas.openxmlformats.org/officeDocument/2006/relationships/image" Target="media/image240.png"/><Relationship Id="rId331" Type="http://schemas.openxmlformats.org/officeDocument/2006/relationships/image" Target="media/image241.png"/><Relationship Id="rId332" Type="http://schemas.openxmlformats.org/officeDocument/2006/relationships/image" Target="media/image242.png"/><Relationship Id="rId333" Type="http://schemas.openxmlformats.org/officeDocument/2006/relationships/image" Target="media/image243.png"/><Relationship Id="rId334" Type="http://schemas.openxmlformats.org/officeDocument/2006/relationships/header" Target="header43.xml"/><Relationship Id="rId335" Type="http://schemas.openxmlformats.org/officeDocument/2006/relationships/footer" Target="footer44.xml"/><Relationship Id="rId336" Type="http://schemas.openxmlformats.org/officeDocument/2006/relationships/footer" Target="footer45.xml"/><Relationship Id="rId337" Type="http://schemas.openxmlformats.org/officeDocument/2006/relationships/image" Target="media/image244.png"/><Relationship Id="rId338" Type="http://schemas.openxmlformats.org/officeDocument/2006/relationships/image" Target="media/image245.png"/><Relationship Id="rId339" Type="http://schemas.openxmlformats.org/officeDocument/2006/relationships/image" Target="media/image246.png"/><Relationship Id="rId340" Type="http://schemas.openxmlformats.org/officeDocument/2006/relationships/image" Target="media/image247.png"/><Relationship Id="rId341" Type="http://schemas.openxmlformats.org/officeDocument/2006/relationships/image" Target="media/image248.png"/><Relationship Id="rId342" Type="http://schemas.openxmlformats.org/officeDocument/2006/relationships/image" Target="media/image249.png"/><Relationship Id="rId343" Type="http://schemas.openxmlformats.org/officeDocument/2006/relationships/image" Target="media/image250.png"/><Relationship Id="rId344" Type="http://schemas.openxmlformats.org/officeDocument/2006/relationships/image" Target="media/image251.png"/><Relationship Id="rId345" Type="http://schemas.openxmlformats.org/officeDocument/2006/relationships/image" Target="media/image252.png"/><Relationship Id="rId346" Type="http://schemas.openxmlformats.org/officeDocument/2006/relationships/image" Target="media/image253.png"/><Relationship Id="rId347" Type="http://schemas.openxmlformats.org/officeDocument/2006/relationships/image" Target="media/image254.png"/><Relationship Id="rId348" Type="http://schemas.openxmlformats.org/officeDocument/2006/relationships/image" Target="media/image255.png"/><Relationship Id="rId349" Type="http://schemas.openxmlformats.org/officeDocument/2006/relationships/image" Target="media/image256.png"/><Relationship Id="rId350" Type="http://schemas.openxmlformats.org/officeDocument/2006/relationships/image" Target="media/image257.png"/><Relationship Id="rId351" Type="http://schemas.openxmlformats.org/officeDocument/2006/relationships/image" Target="media/image258.png"/><Relationship Id="rId352" Type="http://schemas.openxmlformats.org/officeDocument/2006/relationships/image" Target="media/image259.png"/><Relationship Id="rId353" Type="http://schemas.openxmlformats.org/officeDocument/2006/relationships/image" Target="media/image260.png"/><Relationship Id="rId354" Type="http://schemas.openxmlformats.org/officeDocument/2006/relationships/image" Target="media/image261.png"/><Relationship Id="rId355" Type="http://schemas.openxmlformats.org/officeDocument/2006/relationships/image" Target="media/image262.png"/><Relationship Id="rId356" Type="http://schemas.openxmlformats.org/officeDocument/2006/relationships/image" Target="media/image263.png"/><Relationship Id="rId357" Type="http://schemas.openxmlformats.org/officeDocument/2006/relationships/image" Target="media/image264.png"/><Relationship Id="rId358" Type="http://schemas.openxmlformats.org/officeDocument/2006/relationships/image" Target="media/image265.png"/><Relationship Id="rId359" Type="http://schemas.openxmlformats.org/officeDocument/2006/relationships/image" Target="media/image266.png"/><Relationship Id="rId360" Type="http://schemas.openxmlformats.org/officeDocument/2006/relationships/image" Target="media/image267.png"/><Relationship Id="rId361" Type="http://schemas.openxmlformats.org/officeDocument/2006/relationships/image" Target="media/image268.png"/><Relationship Id="rId362" Type="http://schemas.openxmlformats.org/officeDocument/2006/relationships/header" Target="header44.xml"/><Relationship Id="rId363" Type="http://schemas.openxmlformats.org/officeDocument/2006/relationships/image" Target="media/image269.png"/><Relationship Id="rId364" Type="http://schemas.openxmlformats.org/officeDocument/2006/relationships/image" Target="media/image270.png"/><Relationship Id="rId365" Type="http://schemas.openxmlformats.org/officeDocument/2006/relationships/image" Target="media/image271.png"/><Relationship Id="rId366" Type="http://schemas.openxmlformats.org/officeDocument/2006/relationships/image" Target="media/image272.png"/><Relationship Id="rId367" Type="http://schemas.openxmlformats.org/officeDocument/2006/relationships/image" Target="media/image273.png"/><Relationship Id="rId368" Type="http://schemas.openxmlformats.org/officeDocument/2006/relationships/image" Target="media/image274.png"/><Relationship Id="rId369" Type="http://schemas.openxmlformats.org/officeDocument/2006/relationships/image" Target="media/image275.png"/><Relationship Id="rId370" Type="http://schemas.openxmlformats.org/officeDocument/2006/relationships/image" Target="media/image276.png"/><Relationship Id="rId371" Type="http://schemas.openxmlformats.org/officeDocument/2006/relationships/image" Target="media/image277.png"/><Relationship Id="rId372" Type="http://schemas.openxmlformats.org/officeDocument/2006/relationships/image" Target="media/image278.png"/><Relationship Id="rId373" Type="http://schemas.openxmlformats.org/officeDocument/2006/relationships/image" Target="media/image279.png"/><Relationship Id="rId374" Type="http://schemas.openxmlformats.org/officeDocument/2006/relationships/image" Target="media/image280.png"/><Relationship Id="rId375" Type="http://schemas.openxmlformats.org/officeDocument/2006/relationships/image" Target="media/image281.png"/><Relationship Id="rId376" Type="http://schemas.openxmlformats.org/officeDocument/2006/relationships/image" Target="media/image282.png"/><Relationship Id="rId377" Type="http://schemas.openxmlformats.org/officeDocument/2006/relationships/image" Target="media/image283.png"/><Relationship Id="rId378" Type="http://schemas.openxmlformats.org/officeDocument/2006/relationships/image" Target="media/image284.png"/><Relationship Id="rId379" Type="http://schemas.openxmlformats.org/officeDocument/2006/relationships/image" Target="media/image285.png"/><Relationship Id="rId380" Type="http://schemas.openxmlformats.org/officeDocument/2006/relationships/image" Target="media/image286.png"/><Relationship Id="rId381" Type="http://schemas.openxmlformats.org/officeDocument/2006/relationships/image" Target="media/image287.png"/><Relationship Id="rId382" Type="http://schemas.openxmlformats.org/officeDocument/2006/relationships/image" Target="media/image288.png"/><Relationship Id="rId383" Type="http://schemas.openxmlformats.org/officeDocument/2006/relationships/image" Target="media/image289.png"/><Relationship Id="rId384" Type="http://schemas.openxmlformats.org/officeDocument/2006/relationships/image" Target="media/image290.png"/><Relationship Id="rId385" Type="http://schemas.openxmlformats.org/officeDocument/2006/relationships/image" Target="media/image291.png"/><Relationship Id="rId386" Type="http://schemas.openxmlformats.org/officeDocument/2006/relationships/image" Target="media/image292.png"/><Relationship Id="rId387" Type="http://schemas.openxmlformats.org/officeDocument/2006/relationships/image" Target="media/image293.png"/><Relationship Id="rId388" Type="http://schemas.openxmlformats.org/officeDocument/2006/relationships/image" Target="media/image294.png"/><Relationship Id="rId389" Type="http://schemas.openxmlformats.org/officeDocument/2006/relationships/image" Target="media/image295.png"/><Relationship Id="rId390" Type="http://schemas.openxmlformats.org/officeDocument/2006/relationships/image" Target="media/image296.png"/><Relationship Id="rId391" Type="http://schemas.openxmlformats.org/officeDocument/2006/relationships/image" Target="media/image297.png"/><Relationship Id="rId392" Type="http://schemas.openxmlformats.org/officeDocument/2006/relationships/image" Target="media/image298.png"/><Relationship Id="rId393" Type="http://schemas.openxmlformats.org/officeDocument/2006/relationships/image" Target="media/image299.png"/><Relationship Id="rId394" Type="http://schemas.openxmlformats.org/officeDocument/2006/relationships/image" Target="media/image300.png"/><Relationship Id="rId395" Type="http://schemas.openxmlformats.org/officeDocument/2006/relationships/image" Target="media/image301.png"/><Relationship Id="rId396" Type="http://schemas.openxmlformats.org/officeDocument/2006/relationships/image" Target="media/image302.png"/><Relationship Id="rId397" Type="http://schemas.openxmlformats.org/officeDocument/2006/relationships/image" Target="media/image303.png"/><Relationship Id="rId398" Type="http://schemas.openxmlformats.org/officeDocument/2006/relationships/image" Target="media/image304.png"/><Relationship Id="rId399" Type="http://schemas.openxmlformats.org/officeDocument/2006/relationships/image" Target="media/image305.png"/><Relationship Id="rId400" Type="http://schemas.openxmlformats.org/officeDocument/2006/relationships/image" Target="media/image306.png"/><Relationship Id="rId401" Type="http://schemas.openxmlformats.org/officeDocument/2006/relationships/image" Target="media/image307.png"/><Relationship Id="rId402" Type="http://schemas.openxmlformats.org/officeDocument/2006/relationships/image" Target="media/image308.png"/><Relationship Id="rId403" Type="http://schemas.openxmlformats.org/officeDocument/2006/relationships/image" Target="media/image309.png"/><Relationship Id="rId404" Type="http://schemas.openxmlformats.org/officeDocument/2006/relationships/image" Target="media/image310.png"/><Relationship Id="rId405" Type="http://schemas.openxmlformats.org/officeDocument/2006/relationships/image" Target="media/image311.png"/><Relationship Id="rId406" Type="http://schemas.openxmlformats.org/officeDocument/2006/relationships/header" Target="header45.xml"/><Relationship Id="rId407" Type="http://schemas.openxmlformats.org/officeDocument/2006/relationships/header" Target="header46.xml"/><Relationship Id="rId408" Type="http://schemas.openxmlformats.org/officeDocument/2006/relationships/footer" Target="footer46.xml"/><Relationship Id="rId409" Type="http://schemas.openxmlformats.org/officeDocument/2006/relationships/footer" Target="footer47.xml"/><Relationship Id="rId410" Type="http://schemas.openxmlformats.org/officeDocument/2006/relationships/image" Target="media/image312.png"/><Relationship Id="rId411" Type="http://schemas.openxmlformats.org/officeDocument/2006/relationships/image" Target="media/image313.png"/><Relationship Id="rId412" Type="http://schemas.openxmlformats.org/officeDocument/2006/relationships/image" Target="media/image314.png"/><Relationship Id="rId413" Type="http://schemas.openxmlformats.org/officeDocument/2006/relationships/image" Target="media/image315.png"/><Relationship Id="rId414" Type="http://schemas.openxmlformats.org/officeDocument/2006/relationships/image" Target="media/image316.png"/><Relationship Id="rId415" Type="http://schemas.openxmlformats.org/officeDocument/2006/relationships/image" Target="media/image317.png"/><Relationship Id="rId416" Type="http://schemas.openxmlformats.org/officeDocument/2006/relationships/image" Target="media/image318.png"/><Relationship Id="rId417" Type="http://schemas.openxmlformats.org/officeDocument/2006/relationships/image" Target="media/image319.png"/><Relationship Id="rId418" Type="http://schemas.openxmlformats.org/officeDocument/2006/relationships/image" Target="media/image320.png"/><Relationship Id="rId419" Type="http://schemas.openxmlformats.org/officeDocument/2006/relationships/image" Target="media/image321.png"/><Relationship Id="rId420" Type="http://schemas.openxmlformats.org/officeDocument/2006/relationships/image" Target="media/image322.png"/><Relationship Id="rId421" Type="http://schemas.openxmlformats.org/officeDocument/2006/relationships/image" Target="media/image323.png"/><Relationship Id="rId422" Type="http://schemas.openxmlformats.org/officeDocument/2006/relationships/image" Target="media/image324.png"/><Relationship Id="rId423" Type="http://schemas.openxmlformats.org/officeDocument/2006/relationships/image" Target="media/image325.png"/><Relationship Id="rId424" Type="http://schemas.openxmlformats.org/officeDocument/2006/relationships/image" Target="media/image326.png"/><Relationship Id="rId425" Type="http://schemas.openxmlformats.org/officeDocument/2006/relationships/image" Target="media/image327.png"/><Relationship Id="rId426" Type="http://schemas.openxmlformats.org/officeDocument/2006/relationships/header" Target="header47.xml"/><Relationship Id="rId427" Type="http://schemas.openxmlformats.org/officeDocument/2006/relationships/header" Target="header48.xml"/><Relationship Id="rId428" Type="http://schemas.openxmlformats.org/officeDocument/2006/relationships/footer" Target="footer48.xml"/><Relationship Id="rId429" Type="http://schemas.openxmlformats.org/officeDocument/2006/relationships/footer" Target="footer49.xml"/><Relationship Id="rId430" Type="http://schemas.openxmlformats.org/officeDocument/2006/relationships/image" Target="media/image328.png"/><Relationship Id="rId431" Type="http://schemas.openxmlformats.org/officeDocument/2006/relationships/image" Target="media/image329.png"/><Relationship Id="rId432" Type="http://schemas.openxmlformats.org/officeDocument/2006/relationships/image" Target="media/image330.png"/><Relationship Id="rId433" Type="http://schemas.openxmlformats.org/officeDocument/2006/relationships/image" Target="media/image331.png"/><Relationship Id="rId434" Type="http://schemas.openxmlformats.org/officeDocument/2006/relationships/image" Target="media/image332.png"/><Relationship Id="rId435" Type="http://schemas.openxmlformats.org/officeDocument/2006/relationships/image" Target="media/image333.png"/><Relationship Id="rId436" Type="http://schemas.openxmlformats.org/officeDocument/2006/relationships/image" Target="media/image334.png"/><Relationship Id="rId437" Type="http://schemas.openxmlformats.org/officeDocument/2006/relationships/image" Target="media/image335.png"/><Relationship Id="rId438" Type="http://schemas.openxmlformats.org/officeDocument/2006/relationships/image" Target="media/image336.png"/><Relationship Id="rId439" Type="http://schemas.openxmlformats.org/officeDocument/2006/relationships/image" Target="media/image337.png"/><Relationship Id="rId440" Type="http://schemas.openxmlformats.org/officeDocument/2006/relationships/image" Target="media/image338.png"/><Relationship Id="rId441" Type="http://schemas.openxmlformats.org/officeDocument/2006/relationships/image" Target="media/image339.png"/><Relationship Id="rId442" Type="http://schemas.openxmlformats.org/officeDocument/2006/relationships/image" Target="media/image340.png"/><Relationship Id="rId443" Type="http://schemas.openxmlformats.org/officeDocument/2006/relationships/image" Target="media/image341.png"/><Relationship Id="rId444" Type="http://schemas.openxmlformats.org/officeDocument/2006/relationships/image" Target="media/image342.png"/><Relationship Id="rId445" Type="http://schemas.openxmlformats.org/officeDocument/2006/relationships/image" Target="media/image343.png"/><Relationship Id="rId446" Type="http://schemas.openxmlformats.org/officeDocument/2006/relationships/image" Target="media/image344.png"/><Relationship Id="rId447" Type="http://schemas.openxmlformats.org/officeDocument/2006/relationships/image" Target="media/image345.png"/><Relationship Id="rId448" Type="http://schemas.openxmlformats.org/officeDocument/2006/relationships/image" Target="media/image346.png"/><Relationship Id="rId449" Type="http://schemas.openxmlformats.org/officeDocument/2006/relationships/image" Target="media/image347.png"/><Relationship Id="rId450" Type="http://schemas.openxmlformats.org/officeDocument/2006/relationships/image" Target="media/image348.png"/><Relationship Id="rId451" Type="http://schemas.openxmlformats.org/officeDocument/2006/relationships/image" Target="media/image349.png"/><Relationship Id="rId452" Type="http://schemas.openxmlformats.org/officeDocument/2006/relationships/image" Target="media/image350.png"/><Relationship Id="rId453" Type="http://schemas.openxmlformats.org/officeDocument/2006/relationships/image" Target="media/image351.png"/><Relationship Id="rId454" Type="http://schemas.openxmlformats.org/officeDocument/2006/relationships/image" Target="media/image352.png"/><Relationship Id="rId455" Type="http://schemas.openxmlformats.org/officeDocument/2006/relationships/image" Target="media/image353.png"/><Relationship Id="rId456" Type="http://schemas.openxmlformats.org/officeDocument/2006/relationships/image" Target="media/image354.png"/><Relationship Id="rId457" Type="http://schemas.openxmlformats.org/officeDocument/2006/relationships/image" Target="media/image355.png"/><Relationship Id="rId458" Type="http://schemas.openxmlformats.org/officeDocument/2006/relationships/image" Target="media/image356.png"/><Relationship Id="rId459" Type="http://schemas.openxmlformats.org/officeDocument/2006/relationships/image" Target="media/image357.png"/><Relationship Id="rId460" Type="http://schemas.openxmlformats.org/officeDocument/2006/relationships/image" Target="media/image358.png"/><Relationship Id="rId461" Type="http://schemas.openxmlformats.org/officeDocument/2006/relationships/image" Target="media/image359.png"/><Relationship Id="rId462" Type="http://schemas.openxmlformats.org/officeDocument/2006/relationships/image" Target="media/image360.png"/><Relationship Id="rId463" Type="http://schemas.openxmlformats.org/officeDocument/2006/relationships/image" Target="media/image361.png"/><Relationship Id="rId464" Type="http://schemas.openxmlformats.org/officeDocument/2006/relationships/image" Target="media/image362.png"/><Relationship Id="rId465" Type="http://schemas.openxmlformats.org/officeDocument/2006/relationships/image" Target="media/image363.png"/><Relationship Id="rId466" Type="http://schemas.openxmlformats.org/officeDocument/2006/relationships/image" Target="media/image364.png"/><Relationship Id="rId467" Type="http://schemas.openxmlformats.org/officeDocument/2006/relationships/image" Target="media/image365.png"/><Relationship Id="rId468" Type="http://schemas.openxmlformats.org/officeDocument/2006/relationships/image" Target="media/image366.png"/><Relationship Id="rId469" Type="http://schemas.openxmlformats.org/officeDocument/2006/relationships/image" Target="media/image367.png"/><Relationship Id="rId470" Type="http://schemas.openxmlformats.org/officeDocument/2006/relationships/header" Target="header49.xml"/><Relationship Id="rId471" Type="http://schemas.openxmlformats.org/officeDocument/2006/relationships/header" Target="header50.xml"/><Relationship Id="rId472" Type="http://schemas.openxmlformats.org/officeDocument/2006/relationships/footer" Target="footer50.xml"/><Relationship Id="rId473" Type="http://schemas.openxmlformats.org/officeDocument/2006/relationships/footer" Target="footer51.xml"/><Relationship Id="rId474" Type="http://schemas.openxmlformats.org/officeDocument/2006/relationships/image" Target="media/image368.png"/><Relationship Id="rId475" Type="http://schemas.openxmlformats.org/officeDocument/2006/relationships/image" Target="media/image369.png"/><Relationship Id="rId476" Type="http://schemas.openxmlformats.org/officeDocument/2006/relationships/image" Target="media/image370.png"/><Relationship Id="rId477" Type="http://schemas.openxmlformats.org/officeDocument/2006/relationships/image" Target="media/image371.png"/><Relationship Id="rId478" Type="http://schemas.openxmlformats.org/officeDocument/2006/relationships/image" Target="media/image372.png"/><Relationship Id="rId479" Type="http://schemas.openxmlformats.org/officeDocument/2006/relationships/image" Target="media/image373.png"/><Relationship Id="rId480" Type="http://schemas.openxmlformats.org/officeDocument/2006/relationships/image" Target="media/image374.png"/><Relationship Id="rId481" Type="http://schemas.openxmlformats.org/officeDocument/2006/relationships/image" Target="media/image375.png"/><Relationship Id="rId482" Type="http://schemas.openxmlformats.org/officeDocument/2006/relationships/image" Target="media/image376.png"/><Relationship Id="rId483" Type="http://schemas.openxmlformats.org/officeDocument/2006/relationships/image" Target="media/image377.png"/><Relationship Id="rId484" Type="http://schemas.openxmlformats.org/officeDocument/2006/relationships/image" Target="media/image378.png"/><Relationship Id="rId485" Type="http://schemas.openxmlformats.org/officeDocument/2006/relationships/image" Target="media/image379.png"/><Relationship Id="rId486" Type="http://schemas.openxmlformats.org/officeDocument/2006/relationships/image" Target="media/image380.png"/><Relationship Id="rId487" Type="http://schemas.openxmlformats.org/officeDocument/2006/relationships/image" Target="media/image381.png"/><Relationship Id="rId488" Type="http://schemas.openxmlformats.org/officeDocument/2006/relationships/image" Target="media/image382.png"/><Relationship Id="rId489" Type="http://schemas.openxmlformats.org/officeDocument/2006/relationships/image" Target="media/image383.png"/><Relationship Id="rId490" Type="http://schemas.openxmlformats.org/officeDocument/2006/relationships/image" Target="media/image384.png"/><Relationship Id="rId491" Type="http://schemas.openxmlformats.org/officeDocument/2006/relationships/image" Target="media/image385.png"/><Relationship Id="rId492" Type="http://schemas.openxmlformats.org/officeDocument/2006/relationships/image" Target="media/image386.png"/><Relationship Id="rId493" Type="http://schemas.openxmlformats.org/officeDocument/2006/relationships/image" Target="media/image387.png"/><Relationship Id="rId494" Type="http://schemas.openxmlformats.org/officeDocument/2006/relationships/image" Target="media/image388.png"/><Relationship Id="rId495" Type="http://schemas.openxmlformats.org/officeDocument/2006/relationships/image" Target="media/image389.png"/><Relationship Id="rId496" Type="http://schemas.openxmlformats.org/officeDocument/2006/relationships/image" Target="media/image390.png"/><Relationship Id="rId497" Type="http://schemas.openxmlformats.org/officeDocument/2006/relationships/image" Target="media/image391.png"/><Relationship Id="rId498" Type="http://schemas.openxmlformats.org/officeDocument/2006/relationships/image" Target="media/image392.png"/><Relationship Id="rId499" Type="http://schemas.openxmlformats.org/officeDocument/2006/relationships/image" Target="media/image393.png"/><Relationship Id="rId500" Type="http://schemas.openxmlformats.org/officeDocument/2006/relationships/image" Target="media/image394.png"/><Relationship Id="rId501" Type="http://schemas.openxmlformats.org/officeDocument/2006/relationships/image" Target="media/image395.png"/><Relationship Id="rId502" Type="http://schemas.openxmlformats.org/officeDocument/2006/relationships/image" Target="media/image396.png"/><Relationship Id="rId503" Type="http://schemas.openxmlformats.org/officeDocument/2006/relationships/image" Target="media/image397.png"/><Relationship Id="rId504" Type="http://schemas.openxmlformats.org/officeDocument/2006/relationships/image" Target="media/image398.png"/><Relationship Id="rId505" Type="http://schemas.openxmlformats.org/officeDocument/2006/relationships/image" Target="media/image399.png"/><Relationship Id="rId506" Type="http://schemas.openxmlformats.org/officeDocument/2006/relationships/image" Target="media/image400.png"/><Relationship Id="rId507" Type="http://schemas.openxmlformats.org/officeDocument/2006/relationships/image" Target="media/image401.png"/><Relationship Id="rId508" Type="http://schemas.openxmlformats.org/officeDocument/2006/relationships/image" Target="media/image402.png"/><Relationship Id="rId509" Type="http://schemas.openxmlformats.org/officeDocument/2006/relationships/image" Target="media/image403.png"/><Relationship Id="rId510" Type="http://schemas.openxmlformats.org/officeDocument/2006/relationships/image" Target="media/image404.png"/><Relationship Id="rId511" Type="http://schemas.openxmlformats.org/officeDocument/2006/relationships/image" Target="media/image405.png"/><Relationship Id="rId512" Type="http://schemas.openxmlformats.org/officeDocument/2006/relationships/image" Target="media/image406.png"/><Relationship Id="rId513" Type="http://schemas.openxmlformats.org/officeDocument/2006/relationships/image" Target="media/image407.png"/><Relationship Id="rId514" Type="http://schemas.openxmlformats.org/officeDocument/2006/relationships/image" Target="media/image408.png"/><Relationship Id="rId515" Type="http://schemas.openxmlformats.org/officeDocument/2006/relationships/image" Target="media/image409.png"/><Relationship Id="rId516" Type="http://schemas.openxmlformats.org/officeDocument/2006/relationships/header" Target="header51.xml"/><Relationship Id="rId517" Type="http://schemas.openxmlformats.org/officeDocument/2006/relationships/header" Target="header52.xml"/><Relationship Id="rId518" Type="http://schemas.openxmlformats.org/officeDocument/2006/relationships/footer" Target="footer52.xml"/><Relationship Id="rId519" Type="http://schemas.openxmlformats.org/officeDocument/2006/relationships/footer" Target="footer53.xml"/><Relationship Id="rId520" Type="http://schemas.openxmlformats.org/officeDocument/2006/relationships/image" Target="media/image410.png"/><Relationship Id="rId521" Type="http://schemas.openxmlformats.org/officeDocument/2006/relationships/image" Target="media/image411.png"/><Relationship Id="rId522" Type="http://schemas.openxmlformats.org/officeDocument/2006/relationships/image" Target="media/image412.png"/><Relationship Id="rId523" Type="http://schemas.openxmlformats.org/officeDocument/2006/relationships/image" Target="media/image413.png"/><Relationship Id="rId524" Type="http://schemas.openxmlformats.org/officeDocument/2006/relationships/image" Target="media/image414.png"/><Relationship Id="rId525" Type="http://schemas.openxmlformats.org/officeDocument/2006/relationships/image" Target="media/image415.png"/><Relationship Id="rId526" Type="http://schemas.openxmlformats.org/officeDocument/2006/relationships/image" Target="media/image416.png"/><Relationship Id="rId527" Type="http://schemas.openxmlformats.org/officeDocument/2006/relationships/image" Target="media/image417.png"/><Relationship Id="rId528" Type="http://schemas.openxmlformats.org/officeDocument/2006/relationships/image" Target="media/image418.png"/><Relationship Id="rId529" Type="http://schemas.openxmlformats.org/officeDocument/2006/relationships/image" Target="media/image419.png"/><Relationship Id="rId530" Type="http://schemas.openxmlformats.org/officeDocument/2006/relationships/image" Target="media/image420.png"/><Relationship Id="rId531" Type="http://schemas.openxmlformats.org/officeDocument/2006/relationships/image" Target="media/image421.png"/><Relationship Id="rId532" Type="http://schemas.openxmlformats.org/officeDocument/2006/relationships/image" Target="media/image422.png"/><Relationship Id="rId533" Type="http://schemas.openxmlformats.org/officeDocument/2006/relationships/image" Target="media/image423.png"/><Relationship Id="rId534" Type="http://schemas.openxmlformats.org/officeDocument/2006/relationships/image" Target="media/image424.png"/><Relationship Id="rId535" Type="http://schemas.openxmlformats.org/officeDocument/2006/relationships/image" Target="media/image425.png"/><Relationship Id="rId536" Type="http://schemas.openxmlformats.org/officeDocument/2006/relationships/image" Target="media/image426.png"/><Relationship Id="rId537" Type="http://schemas.openxmlformats.org/officeDocument/2006/relationships/image" Target="media/image427.png"/><Relationship Id="rId538" Type="http://schemas.openxmlformats.org/officeDocument/2006/relationships/header" Target="header53.xml"/><Relationship Id="rId539" Type="http://schemas.openxmlformats.org/officeDocument/2006/relationships/header" Target="header54.xml"/><Relationship Id="rId540" Type="http://schemas.openxmlformats.org/officeDocument/2006/relationships/footer" Target="footer54.xml"/><Relationship Id="rId541" Type="http://schemas.openxmlformats.org/officeDocument/2006/relationships/footer" Target="footer55.xml"/><Relationship Id="rId542" Type="http://schemas.openxmlformats.org/officeDocument/2006/relationships/image" Target="media/image428.jpeg"/><Relationship Id="rId543" Type="http://schemas.openxmlformats.org/officeDocument/2006/relationships/image" Target="media/image429.png"/><Relationship Id="rId544" Type="http://schemas.openxmlformats.org/officeDocument/2006/relationships/header" Target="header55.xml"/><Relationship Id="rId545" Type="http://schemas.openxmlformats.org/officeDocument/2006/relationships/header" Target="header56.xml"/><Relationship Id="rId546" Type="http://schemas.openxmlformats.org/officeDocument/2006/relationships/footer" Target="footer56.xml"/><Relationship Id="rId547" Type="http://schemas.openxmlformats.org/officeDocument/2006/relationships/footer" Target="footer57.xml"/><Relationship Id="rId548" Type="http://schemas.openxmlformats.org/officeDocument/2006/relationships/image" Target="media/image430.png"/><Relationship Id="rId549" Type="http://schemas.openxmlformats.org/officeDocument/2006/relationships/image" Target="media/image431.png"/><Relationship Id="rId550" Type="http://schemas.openxmlformats.org/officeDocument/2006/relationships/image" Target="media/image432.png"/><Relationship Id="rId551" Type="http://schemas.openxmlformats.org/officeDocument/2006/relationships/image" Target="media/image433.png"/><Relationship Id="rId552" Type="http://schemas.openxmlformats.org/officeDocument/2006/relationships/image" Target="media/image434.png"/><Relationship Id="rId553" Type="http://schemas.openxmlformats.org/officeDocument/2006/relationships/image" Target="media/image435.png"/><Relationship Id="rId554" Type="http://schemas.openxmlformats.org/officeDocument/2006/relationships/image" Target="media/image436.png"/><Relationship Id="rId555" Type="http://schemas.openxmlformats.org/officeDocument/2006/relationships/image" Target="media/image437.png"/><Relationship Id="rId556" Type="http://schemas.openxmlformats.org/officeDocument/2006/relationships/image" Target="media/image438.png"/><Relationship Id="rId557" Type="http://schemas.openxmlformats.org/officeDocument/2006/relationships/image" Target="media/image439.png"/><Relationship Id="rId558" Type="http://schemas.openxmlformats.org/officeDocument/2006/relationships/image" Target="media/image440.png"/><Relationship Id="rId559" Type="http://schemas.openxmlformats.org/officeDocument/2006/relationships/image" Target="media/image441.png"/><Relationship Id="rId560" Type="http://schemas.openxmlformats.org/officeDocument/2006/relationships/header" Target="header57.xml"/><Relationship Id="rId561" Type="http://schemas.openxmlformats.org/officeDocument/2006/relationships/footer" Target="footer58.xml"/><Relationship Id="rId562" Type="http://schemas.openxmlformats.org/officeDocument/2006/relationships/header" Target="header58.xml"/><Relationship Id="rId563" Type="http://schemas.openxmlformats.org/officeDocument/2006/relationships/footer" Target="footer59.xml"/><Relationship Id="rId564" Type="http://schemas.openxmlformats.org/officeDocument/2006/relationships/footer" Target="footer60.xml"/><Relationship Id="rId565" Type="http://schemas.openxmlformats.org/officeDocument/2006/relationships/image" Target="media/image442.png"/><Relationship Id="rId566" Type="http://schemas.openxmlformats.org/officeDocument/2006/relationships/image" Target="media/image443.png"/><Relationship Id="rId567" Type="http://schemas.openxmlformats.org/officeDocument/2006/relationships/image" Target="media/image444.png"/><Relationship Id="rId568" Type="http://schemas.openxmlformats.org/officeDocument/2006/relationships/image" Target="media/image445.png"/><Relationship Id="rId569" Type="http://schemas.openxmlformats.org/officeDocument/2006/relationships/image" Target="media/image446.png"/><Relationship Id="rId570" Type="http://schemas.openxmlformats.org/officeDocument/2006/relationships/image" Target="media/image447.png"/><Relationship Id="rId571" Type="http://schemas.openxmlformats.org/officeDocument/2006/relationships/header" Target="header59.xml"/><Relationship Id="rId572" Type="http://schemas.openxmlformats.org/officeDocument/2006/relationships/header" Target="header60.xml"/><Relationship Id="rId573" Type="http://schemas.openxmlformats.org/officeDocument/2006/relationships/header" Target="header61.xml"/><Relationship Id="rId574" Type="http://schemas.openxmlformats.org/officeDocument/2006/relationships/footer" Target="footer61.xml"/><Relationship Id="rId575" Type="http://schemas.openxmlformats.org/officeDocument/2006/relationships/header" Target="header62.xml"/><Relationship Id="rId576" Type="http://schemas.openxmlformats.org/officeDocument/2006/relationships/footer" Target="footer62.xml"/><Relationship Id="rId577" Type="http://schemas.openxmlformats.org/officeDocument/2006/relationships/image" Target="media/image448.png"/><Relationship Id="rId578" Type="http://schemas.openxmlformats.org/officeDocument/2006/relationships/image" Target="media/image449.png"/><Relationship Id="rId579" Type="http://schemas.openxmlformats.org/officeDocument/2006/relationships/image" Target="media/image450.png"/><Relationship Id="rId580" Type="http://schemas.openxmlformats.org/officeDocument/2006/relationships/image" Target="media/image451.png"/><Relationship Id="rId581" Type="http://schemas.openxmlformats.org/officeDocument/2006/relationships/image" Target="media/image452.png"/><Relationship Id="rId582" Type="http://schemas.openxmlformats.org/officeDocument/2006/relationships/image" Target="media/image453.png"/><Relationship Id="rId583" Type="http://schemas.openxmlformats.org/officeDocument/2006/relationships/header" Target="header63.xml"/><Relationship Id="rId584" Type="http://schemas.openxmlformats.org/officeDocument/2006/relationships/header" Target="header64.xml"/><Relationship Id="rId585" Type="http://schemas.openxmlformats.org/officeDocument/2006/relationships/footer" Target="footer63.xml"/><Relationship Id="rId586" Type="http://schemas.openxmlformats.org/officeDocument/2006/relationships/footer" Target="footer64.xml"/><Relationship Id="rId587" Type="http://schemas.openxmlformats.org/officeDocument/2006/relationships/image" Target="media/image454.png"/><Relationship Id="rId588" Type="http://schemas.openxmlformats.org/officeDocument/2006/relationships/image" Target="media/image455.png"/><Relationship Id="rId589" Type="http://schemas.openxmlformats.org/officeDocument/2006/relationships/image" Target="media/image456.png"/><Relationship Id="rId590" Type="http://schemas.openxmlformats.org/officeDocument/2006/relationships/image" Target="media/image457.png"/><Relationship Id="rId591" Type="http://schemas.openxmlformats.org/officeDocument/2006/relationships/image" Target="media/image458.png"/><Relationship Id="rId592" Type="http://schemas.openxmlformats.org/officeDocument/2006/relationships/image" Target="media/image459.png"/><Relationship Id="rId593" Type="http://schemas.openxmlformats.org/officeDocument/2006/relationships/image" Target="media/image460.png"/><Relationship Id="rId594" Type="http://schemas.openxmlformats.org/officeDocument/2006/relationships/image" Target="media/image461.png"/><Relationship Id="rId595" Type="http://schemas.openxmlformats.org/officeDocument/2006/relationships/image" Target="media/image462.png"/><Relationship Id="rId596" Type="http://schemas.openxmlformats.org/officeDocument/2006/relationships/image" Target="media/image463.png"/><Relationship Id="rId597" Type="http://schemas.openxmlformats.org/officeDocument/2006/relationships/image" Target="media/image464.png"/><Relationship Id="rId598" Type="http://schemas.openxmlformats.org/officeDocument/2006/relationships/image" Target="media/image465.png"/><Relationship Id="rId599" Type="http://schemas.openxmlformats.org/officeDocument/2006/relationships/image" Target="media/image466.png"/><Relationship Id="rId600" Type="http://schemas.openxmlformats.org/officeDocument/2006/relationships/image" Target="media/image467.png"/><Relationship Id="rId601" Type="http://schemas.openxmlformats.org/officeDocument/2006/relationships/image" Target="media/image468.png"/><Relationship Id="rId602" Type="http://schemas.openxmlformats.org/officeDocument/2006/relationships/image" Target="media/image469.png"/><Relationship Id="rId603" Type="http://schemas.openxmlformats.org/officeDocument/2006/relationships/image" Target="media/image470.png"/><Relationship Id="rId604" Type="http://schemas.openxmlformats.org/officeDocument/2006/relationships/image" Target="media/image471.png"/><Relationship Id="rId605" Type="http://schemas.openxmlformats.org/officeDocument/2006/relationships/image" Target="media/image472.png"/><Relationship Id="rId606" Type="http://schemas.openxmlformats.org/officeDocument/2006/relationships/image" Target="media/image473.png"/><Relationship Id="rId607" Type="http://schemas.openxmlformats.org/officeDocument/2006/relationships/image" Target="media/image474.png"/><Relationship Id="rId608" Type="http://schemas.openxmlformats.org/officeDocument/2006/relationships/image" Target="media/image475.png"/><Relationship Id="rId609" Type="http://schemas.openxmlformats.org/officeDocument/2006/relationships/image" Target="media/image476.png"/><Relationship Id="rId610" Type="http://schemas.openxmlformats.org/officeDocument/2006/relationships/image" Target="media/image477.png"/><Relationship Id="rId611" Type="http://schemas.openxmlformats.org/officeDocument/2006/relationships/image" Target="media/image478.png"/><Relationship Id="rId612" Type="http://schemas.openxmlformats.org/officeDocument/2006/relationships/image" Target="media/image479.png"/><Relationship Id="rId613" Type="http://schemas.openxmlformats.org/officeDocument/2006/relationships/image" Target="media/image480.png"/><Relationship Id="rId614" Type="http://schemas.openxmlformats.org/officeDocument/2006/relationships/image" Target="media/image481.png"/><Relationship Id="rId615" Type="http://schemas.openxmlformats.org/officeDocument/2006/relationships/image" Target="media/image482.png"/><Relationship Id="rId616" Type="http://schemas.openxmlformats.org/officeDocument/2006/relationships/image" Target="media/image483.png"/><Relationship Id="rId617" Type="http://schemas.openxmlformats.org/officeDocument/2006/relationships/image" Target="media/image484.png"/><Relationship Id="rId618" Type="http://schemas.openxmlformats.org/officeDocument/2006/relationships/image" Target="media/image485.png"/><Relationship Id="rId619" Type="http://schemas.openxmlformats.org/officeDocument/2006/relationships/image" Target="media/image486.png"/><Relationship Id="rId620" Type="http://schemas.openxmlformats.org/officeDocument/2006/relationships/image" Target="media/image487.png"/><Relationship Id="rId621" Type="http://schemas.openxmlformats.org/officeDocument/2006/relationships/image" Target="media/image488.png"/><Relationship Id="rId622" Type="http://schemas.openxmlformats.org/officeDocument/2006/relationships/image" Target="media/image489.png"/><Relationship Id="rId623" Type="http://schemas.openxmlformats.org/officeDocument/2006/relationships/image" Target="media/image490.png"/><Relationship Id="rId624" Type="http://schemas.openxmlformats.org/officeDocument/2006/relationships/image" Target="media/image491.png"/><Relationship Id="rId625" Type="http://schemas.openxmlformats.org/officeDocument/2006/relationships/header" Target="header65.xml"/><Relationship Id="rId626" Type="http://schemas.openxmlformats.org/officeDocument/2006/relationships/header" Target="header66.xml"/><Relationship Id="rId627" Type="http://schemas.openxmlformats.org/officeDocument/2006/relationships/footer" Target="footer65.xml"/><Relationship Id="rId628" Type="http://schemas.openxmlformats.org/officeDocument/2006/relationships/footer" Target="footer66.xml"/><Relationship Id="rId629" Type="http://schemas.openxmlformats.org/officeDocument/2006/relationships/image" Target="media/image492.png"/><Relationship Id="rId630" Type="http://schemas.openxmlformats.org/officeDocument/2006/relationships/image" Target="media/image493.png"/><Relationship Id="rId631" Type="http://schemas.openxmlformats.org/officeDocument/2006/relationships/image" Target="media/image494.png"/><Relationship Id="rId632" Type="http://schemas.openxmlformats.org/officeDocument/2006/relationships/image" Target="media/image495.png"/><Relationship Id="rId633" Type="http://schemas.openxmlformats.org/officeDocument/2006/relationships/image" Target="media/image496.png"/><Relationship Id="rId634" Type="http://schemas.openxmlformats.org/officeDocument/2006/relationships/image" Target="media/image497.png"/><Relationship Id="rId635" Type="http://schemas.openxmlformats.org/officeDocument/2006/relationships/image" Target="media/image498.png"/><Relationship Id="rId636" Type="http://schemas.openxmlformats.org/officeDocument/2006/relationships/header" Target="header67.xml"/><Relationship Id="rId637" Type="http://schemas.openxmlformats.org/officeDocument/2006/relationships/header" Target="header68.xml"/><Relationship Id="rId638" Type="http://schemas.openxmlformats.org/officeDocument/2006/relationships/footer" Target="footer67.xml"/><Relationship Id="rId639" Type="http://schemas.openxmlformats.org/officeDocument/2006/relationships/footer" Target="footer68.xml"/><Relationship Id="rId640" Type="http://schemas.openxmlformats.org/officeDocument/2006/relationships/image" Target="media/image499.png"/><Relationship Id="rId641" Type="http://schemas.openxmlformats.org/officeDocument/2006/relationships/image" Target="media/image500.png"/><Relationship Id="rId642" Type="http://schemas.openxmlformats.org/officeDocument/2006/relationships/image" Target="media/image501.png"/><Relationship Id="rId643" Type="http://schemas.openxmlformats.org/officeDocument/2006/relationships/image" Target="media/image502.png"/><Relationship Id="rId644" Type="http://schemas.openxmlformats.org/officeDocument/2006/relationships/image" Target="media/image503.png"/><Relationship Id="rId645" Type="http://schemas.openxmlformats.org/officeDocument/2006/relationships/image" Target="media/image504.png"/><Relationship Id="rId646" Type="http://schemas.openxmlformats.org/officeDocument/2006/relationships/image" Target="media/image505.png"/><Relationship Id="rId647" Type="http://schemas.openxmlformats.org/officeDocument/2006/relationships/image" Target="media/image506.png"/><Relationship Id="rId648" Type="http://schemas.openxmlformats.org/officeDocument/2006/relationships/image" Target="media/image507.png"/><Relationship Id="rId649" Type="http://schemas.openxmlformats.org/officeDocument/2006/relationships/image" Target="media/image508.png"/><Relationship Id="rId650" Type="http://schemas.openxmlformats.org/officeDocument/2006/relationships/image" Target="media/image509.png"/><Relationship Id="rId651" Type="http://schemas.openxmlformats.org/officeDocument/2006/relationships/image" Target="media/image510.png"/><Relationship Id="rId652" Type="http://schemas.openxmlformats.org/officeDocument/2006/relationships/image" Target="media/image511.png"/><Relationship Id="rId653" Type="http://schemas.openxmlformats.org/officeDocument/2006/relationships/image" Target="media/image512.png"/><Relationship Id="rId654" Type="http://schemas.openxmlformats.org/officeDocument/2006/relationships/image" Target="media/image513.png"/><Relationship Id="rId655" Type="http://schemas.openxmlformats.org/officeDocument/2006/relationships/image" Target="media/image514.png"/><Relationship Id="rId656" Type="http://schemas.openxmlformats.org/officeDocument/2006/relationships/image" Target="media/image515.png"/><Relationship Id="rId657" Type="http://schemas.openxmlformats.org/officeDocument/2006/relationships/image" Target="media/image516.png"/><Relationship Id="rId658" Type="http://schemas.openxmlformats.org/officeDocument/2006/relationships/image" Target="media/image517.png"/><Relationship Id="rId659" Type="http://schemas.openxmlformats.org/officeDocument/2006/relationships/header" Target="header69.xml"/><Relationship Id="rId660" Type="http://schemas.openxmlformats.org/officeDocument/2006/relationships/header" Target="header70.xml"/><Relationship Id="rId661" Type="http://schemas.openxmlformats.org/officeDocument/2006/relationships/footer" Target="footer69.xml"/><Relationship Id="rId662" Type="http://schemas.openxmlformats.org/officeDocument/2006/relationships/footer" Target="footer70.xml"/><Relationship Id="rId663" Type="http://schemas.openxmlformats.org/officeDocument/2006/relationships/image" Target="media/image518.png"/><Relationship Id="rId664" Type="http://schemas.openxmlformats.org/officeDocument/2006/relationships/image" Target="media/image519.png"/><Relationship Id="rId665" Type="http://schemas.openxmlformats.org/officeDocument/2006/relationships/image" Target="media/image520.png"/><Relationship Id="rId666" Type="http://schemas.openxmlformats.org/officeDocument/2006/relationships/image" Target="media/image521.png"/><Relationship Id="rId667" Type="http://schemas.openxmlformats.org/officeDocument/2006/relationships/image" Target="media/image522.png"/><Relationship Id="rId668" Type="http://schemas.openxmlformats.org/officeDocument/2006/relationships/image" Target="media/image523.png"/><Relationship Id="rId669" Type="http://schemas.openxmlformats.org/officeDocument/2006/relationships/image" Target="media/image524.png"/><Relationship Id="rId670" Type="http://schemas.openxmlformats.org/officeDocument/2006/relationships/image" Target="media/image525.png"/><Relationship Id="rId671" Type="http://schemas.openxmlformats.org/officeDocument/2006/relationships/image" Target="media/image526.png"/><Relationship Id="rId672" Type="http://schemas.openxmlformats.org/officeDocument/2006/relationships/image" Target="media/image527.png"/><Relationship Id="rId673" Type="http://schemas.openxmlformats.org/officeDocument/2006/relationships/image" Target="media/image528.png"/><Relationship Id="rId674" Type="http://schemas.openxmlformats.org/officeDocument/2006/relationships/image" Target="media/image529.png"/><Relationship Id="rId675" Type="http://schemas.openxmlformats.org/officeDocument/2006/relationships/image" Target="media/image530.png"/><Relationship Id="rId676" Type="http://schemas.openxmlformats.org/officeDocument/2006/relationships/image" Target="media/image531.png"/><Relationship Id="rId677" Type="http://schemas.openxmlformats.org/officeDocument/2006/relationships/image" Target="media/image532.png"/><Relationship Id="rId678" Type="http://schemas.openxmlformats.org/officeDocument/2006/relationships/image" Target="media/image533.png"/><Relationship Id="rId679" Type="http://schemas.openxmlformats.org/officeDocument/2006/relationships/image" Target="media/image534.png"/><Relationship Id="rId680" Type="http://schemas.openxmlformats.org/officeDocument/2006/relationships/image" Target="media/image535.png"/><Relationship Id="rId681" Type="http://schemas.openxmlformats.org/officeDocument/2006/relationships/image" Target="media/image536.png"/><Relationship Id="rId682" Type="http://schemas.openxmlformats.org/officeDocument/2006/relationships/image" Target="media/image537.png"/><Relationship Id="rId683" Type="http://schemas.openxmlformats.org/officeDocument/2006/relationships/image" Target="media/image538.png"/><Relationship Id="rId684" Type="http://schemas.openxmlformats.org/officeDocument/2006/relationships/image" Target="media/image539.png"/><Relationship Id="rId685" Type="http://schemas.openxmlformats.org/officeDocument/2006/relationships/image" Target="media/image540.png"/><Relationship Id="rId686" Type="http://schemas.openxmlformats.org/officeDocument/2006/relationships/image" Target="media/image541.png"/><Relationship Id="rId687" Type="http://schemas.openxmlformats.org/officeDocument/2006/relationships/image" Target="media/image542.png"/><Relationship Id="rId688" Type="http://schemas.openxmlformats.org/officeDocument/2006/relationships/image" Target="media/image543.png"/><Relationship Id="rId689" Type="http://schemas.openxmlformats.org/officeDocument/2006/relationships/image" Target="media/image544.png"/><Relationship Id="rId690" Type="http://schemas.openxmlformats.org/officeDocument/2006/relationships/image" Target="media/image545.png"/><Relationship Id="rId691" Type="http://schemas.openxmlformats.org/officeDocument/2006/relationships/image" Target="media/image546.png"/><Relationship Id="rId692" Type="http://schemas.openxmlformats.org/officeDocument/2006/relationships/image" Target="media/image547.png"/><Relationship Id="rId693" Type="http://schemas.openxmlformats.org/officeDocument/2006/relationships/image" Target="media/image548.png"/><Relationship Id="rId694" Type="http://schemas.openxmlformats.org/officeDocument/2006/relationships/image" Target="media/image549.png"/><Relationship Id="rId695" Type="http://schemas.openxmlformats.org/officeDocument/2006/relationships/image" Target="media/image550.png"/><Relationship Id="rId696" Type="http://schemas.openxmlformats.org/officeDocument/2006/relationships/image" Target="media/image551.png"/><Relationship Id="rId697" Type="http://schemas.openxmlformats.org/officeDocument/2006/relationships/image" Target="media/image552.png"/><Relationship Id="rId698" Type="http://schemas.openxmlformats.org/officeDocument/2006/relationships/image" Target="media/image553.png"/><Relationship Id="rId699" Type="http://schemas.openxmlformats.org/officeDocument/2006/relationships/image" Target="media/image554.png"/><Relationship Id="rId700" Type="http://schemas.openxmlformats.org/officeDocument/2006/relationships/image" Target="media/image555.png"/><Relationship Id="rId701" Type="http://schemas.openxmlformats.org/officeDocument/2006/relationships/image" Target="media/image556.png"/><Relationship Id="rId702" Type="http://schemas.openxmlformats.org/officeDocument/2006/relationships/image" Target="media/image557.png"/><Relationship Id="rId703" Type="http://schemas.openxmlformats.org/officeDocument/2006/relationships/image" Target="media/image558.png"/><Relationship Id="rId704" Type="http://schemas.openxmlformats.org/officeDocument/2006/relationships/image" Target="media/image559.png"/><Relationship Id="rId705" Type="http://schemas.openxmlformats.org/officeDocument/2006/relationships/image" Target="media/image560.png"/><Relationship Id="rId706" Type="http://schemas.openxmlformats.org/officeDocument/2006/relationships/image" Target="media/image561.png"/><Relationship Id="rId707" Type="http://schemas.openxmlformats.org/officeDocument/2006/relationships/image" Target="media/image562.png"/><Relationship Id="rId708" Type="http://schemas.openxmlformats.org/officeDocument/2006/relationships/image" Target="media/image563.png"/><Relationship Id="rId709" Type="http://schemas.openxmlformats.org/officeDocument/2006/relationships/image" Target="media/image564.png"/><Relationship Id="rId710" Type="http://schemas.openxmlformats.org/officeDocument/2006/relationships/image" Target="media/image565.png"/><Relationship Id="rId711" Type="http://schemas.openxmlformats.org/officeDocument/2006/relationships/image" Target="media/image566.png"/><Relationship Id="rId712" Type="http://schemas.openxmlformats.org/officeDocument/2006/relationships/image" Target="media/image567.png"/><Relationship Id="rId713" Type="http://schemas.openxmlformats.org/officeDocument/2006/relationships/image" Target="media/image568.png"/><Relationship Id="rId714" Type="http://schemas.openxmlformats.org/officeDocument/2006/relationships/image" Target="media/image569.png"/><Relationship Id="rId715" Type="http://schemas.openxmlformats.org/officeDocument/2006/relationships/image" Target="media/image570.png"/><Relationship Id="rId716" Type="http://schemas.openxmlformats.org/officeDocument/2006/relationships/header" Target="header71.xml"/><Relationship Id="rId717" Type="http://schemas.openxmlformats.org/officeDocument/2006/relationships/header" Target="header72.xml"/><Relationship Id="rId718" Type="http://schemas.openxmlformats.org/officeDocument/2006/relationships/footer" Target="footer71.xml"/><Relationship Id="rId719" Type="http://schemas.openxmlformats.org/officeDocument/2006/relationships/footer" Target="footer72.xml"/><Relationship Id="rId720" Type="http://schemas.openxmlformats.org/officeDocument/2006/relationships/image" Target="media/image571.png"/><Relationship Id="rId721" Type="http://schemas.openxmlformats.org/officeDocument/2006/relationships/image" Target="media/image572.png"/><Relationship Id="rId722" Type="http://schemas.openxmlformats.org/officeDocument/2006/relationships/image" Target="media/image573.png"/><Relationship Id="rId723" Type="http://schemas.openxmlformats.org/officeDocument/2006/relationships/image" Target="media/image574.png"/><Relationship Id="rId724" Type="http://schemas.openxmlformats.org/officeDocument/2006/relationships/image" Target="media/image575.png"/><Relationship Id="rId725" Type="http://schemas.openxmlformats.org/officeDocument/2006/relationships/image" Target="media/image576.png"/><Relationship Id="rId726" Type="http://schemas.openxmlformats.org/officeDocument/2006/relationships/image" Target="media/image577.png"/><Relationship Id="rId727" Type="http://schemas.openxmlformats.org/officeDocument/2006/relationships/image" Target="media/image578.png"/><Relationship Id="rId728" Type="http://schemas.openxmlformats.org/officeDocument/2006/relationships/image" Target="media/image579.png"/><Relationship Id="rId729" Type="http://schemas.openxmlformats.org/officeDocument/2006/relationships/image" Target="media/image580.png"/><Relationship Id="rId730" Type="http://schemas.openxmlformats.org/officeDocument/2006/relationships/image" Target="media/image581.png"/><Relationship Id="rId731" Type="http://schemas.openxmlformats.org/officeDocument/2006/relationships/image" Target="media/image582.png"/><Relationship Id="rId732" Type="http://schemas.openxmlformats.org/officeDocument/2006/relationships/image" Target="media/image583.png"/><Relationship Id="rId733" Type="http://schemas.openxmlformats.org/officeDocument/2006/relationships/image" Target="media/image584.png"/><Relationship Id="rId734" Type="http://schemas.openxmlformats.org/officeDocument/2006/relationships/header" Target="header73.xml"/><Relationship Id="rId735" Type="http://schemas.openxmlformats.org/officeDocument/2006/relationships/header" Target="header74.xml"/><Relationship Id="rId736" Type="http://schemas.openxmlformats.org/officeDocument/2006/relationships/footer" Target="footer73.xml"/><Relationship Id="rId737" Type="http://schemas.openxmlformats.org/officeDocument/2006/relationships/footer" Target="footer74.xml"/><Relationship Id="rId738" Type="http://schemas.openxmlformats.org/officeDocument/2006/relationships/image" Target="media/image585.png"/><Relationship Id="rId739" Type="http://schemas.openxmlformats.org/officeDocument/2006/relationships/image" Target="media/image586.png"/><Relationship Id="rId740" Type="http://schemas.openxmlformats.org/officeDocument/2006/relationships/image" Target="media/image587.png"/><Relationship Id="rId741" Type="http://schemas.openxmlformats.org/officeDocument/2006/relationships/image" Target="media/image588.png"/><Relationship Id="rId742" Type="http://schemas.openxmlformats.org/officeDocument/2006/relationships/image" Target="media/image589.png"/><Relationship Id="rId743" Type="http://schemas.openxmlformats.org/officeDocument/2006/relationships/image" Target="media/image590.png"/><Relationship Id="rId744" Type="http://schemas.openxmlformats.org/officeDocument/2006/relationships/image" Target="media/image591.png"/><Relationship Id="rId745" Type="http://schemas.openxmlformats.org/officeDocument/2006/relationships/header" Target="header75.xml"/><Relationship Id="rId746" Type="http://schemas.openxmlformats.org/officeDocument/2006/relationships/footer" Target="footer75.xml"/><Relationship Id="rId747" Type="http://schemas.openxmlformats.org/officeDocument/2006/relationships/image" Target="media/image592.png"/><Relationship Id="rId748" Type="http://schemas.openxmlformats.org/officeDocument/2006/relationships/header" Target="header76.xml"/><Relationship Id="rId749" Type="http://schemas.openxmlformats.org/officeDocument/2006/relationships/header" Target="header77.xml"/><Relationship Id="rId750" Type="http://schemas.openxmlformats.org/officeDocument/2006/relationships/footer" Target="footer76.xml"/><Relationship Id="rId751" Type="http://schemas.openxmlformats.org/officeDocument/2006/relationships/footer" Target="footer77.xml"/><Relationship Id="rId752" Type="http://schemas.openxmlformats.org/officeDocument/2006/relationships/image" Target="media/image593.jpeg"/><Relationship Id="rId753" Type="http://schemas.openxmlformats.org/officeDocument/2006/relationships/image" Target="media/image594.png"/><Relationship Id="rId754" Type="http://schemas.openxmlformats.org/officeDocument/2006/relationships/image" Target="media/image595.png"/><Relationship Id="rId755" Type="http://schemas.openxmlformats.org/officeDocument/2006/relationships/image" Target="media/image596.png"/><Relationship Id="rId756" Type="http://schemas.openxmlformats.org/officeDocument/2006/relationships/image" Target="media/image597.png"/><Relationship Id="rId757" Type="http://schemas.openxmlformats.org/officeDocument/2006/relationships/image" Target="media/image598.png"/><Relationship Id="rId758" Type="http://schemas.openxmlformats.org/officeDocument/2006/relationships/image" Target="media/image599.png"/><Relationship Id="rId759" Type="http://schemas.openxmlformats.org/officeDocument/2006/relationships/image" Target="media/image600.png"/><Relationship Id="rId760" Type="http://schemas.openxmlformats.org/officeDocument/2006/relationships/image" Target="media/image601.png"/><Relationship Id="rId761" Type="http://schemas.openxmlformats.org/officeDocument/2006/relationships/image" Target="media/image602.png"/><Relationship Id="rId762" Type="http://schemas.openxmlformats.org/officeDocument/2006/relationships/image" Target="media/image603.png"/><Relationship Id="rId763" Type="http://schemas.openxmlformats.org/officeDocument/2006/relationships/image" Target="media/image604.png"/><Relationship Id="rId764" Type="http://schemas.openxmlformats.org/officeDocument/2006/relationships/image" Target="media/image605.png"/><Relationship Id="rId765" Type="http://schemas.openxmlformats.org/officeDocument/2006/relationships/image" Target="media/image606.png"/><Relationship Id="rId766" Type="http://schemas.openxmlformats.org/officeDocument/2006/relationships/image" Target="media/image607.png"/><Relationship Id="rId767" Type="http://schemas.openxmlformats.org/officeDocument/2006/relationships/image" Target="media/image608.png"/><Relationship Id="rId768" Type="http://schemas.openxmlformats.org/officeDocument/2006/relationships/image" Target="media/image609.png"/><Relationship Id="rId769" Type="http://schemas.openxmlformats.org/officeDocument/2006/relationships/image" Target="media/image610.png"/><Relationship Id="rId770" Type="http://schemas.openxmlformats.org/officeDocument/2006/relationships/image" Target="media/image611.png"/><Relationship Id="rId771" Type="http://schemas.openxmlformats.org/officeDocument/2006/relationships/image" Target="media/image612.png"/><Relationship Id="rId772" Type="http://schemas.openxmlformats.org/officeDocument/2006/relationships/image" Target="media/image613.png"/><Relationship Id="rId773" Type="http://schemas.openxmlformats.org/officeDocument/2006/relationships/image" Target="media/image614.png"/><Relationship Id="rId774" Type="http://schemas.openxmlformats.org/officeDocument/2006/relationships/image" Target="media/image615.png"/><Relationship Id="rId775" Type="http://schemas.openxmlformats.org/officeDocument/2006/relationships/image" Target="media/image616.png"/><Relationship Id="rId776" Type="http://schemas.openxmlformats.org/officeDocument/2006/relationships/image" Target="media/image617.png"/><Relationship Id="rId777" Type="http://schemas.openxmlformats.org/officeDocument/2006/relationships/image" Target="media/image618.png"/><Relationship Id="rId778" Type="http://schemas.openxmlformats.org/officeDocument/2006/relationships/image" Target="media/image619.png"/><Relationship Id="rId779" Type="http://schemas.openxmlformats.org/officeDocument/2006/relationships/image" Target="media/image620.png"/><Relationship Id="rId780" Type="http://schemas.openxmlformats.org/officeDocument/2006/relationships/image" Target="media/image621.png"/><Relationship Id="rId781" Type="http://schemas.openxmlformats.org/officeDocument/2006/relationships/image" Target="media/image622.png"/><Relationship Id="rId782" Type="http://schemas.openxmlformats.org/officeDocument/2006/relationships/image" Target="media/image623.png"/><Relationship Id="rId783" Type="http://schemas.openxmlformats.org/officeDocument/2006/relationships/image" Target="media/image624.png"/><Relationship Id="rId784" Type="http://schemas.openxmlformats.org/officeDocument/2006/relationships/image" Target="media/image625.png"/><Relationship Id="rId785" Type="http://schemas.openxmlformats.org/officeDocument/2006/relationships/image" Target="media/image626.png"/><Relationship Id="rId786" Type="http://schemas.openxmlformats.org/officeDocument/2006/relationships/image" Target="media/image627.png"/><Relationship Id="rId787" Type="http://schemas.openxmlformats.org/officeDocument/2006/relationships/image" Target="media/image628.png"/><Relationship Id="rId788" Type="http://schemas.openxmlformats.org/officeDocument/2006/relationships/image" Target="media/image629.png"/><Relationship Id="rId789" Type="http://schemas.openxmlformats.org/officeDocument/2006/relationships/image" Target="media/image630.png"/><Relationship Id="rId790" Type="http://schemas.openxmlformats.org/officeDocument/2006/relationships/image" Target="media/image631.png"/><Relationship Id="rId791" Type="http://schemas.openxmlformats.org/officeDocument/2006/relationships/image" Target="media/image632.png"/><Relationship Id="rId792" Type="http://schemas.openxmlformats.org/officeDocument/2006/relationships/header" Target="header78.xml"/><Relationship Id="rId793" Type="http://schemas.openxmlformats.org/officeDocument/2006/relationships/footer" Target="footer78.xml"/><Relationship Id="rId794" Type="http://schemas.openxmlformats.org/officeDocument/2006/relationships/footer" Target="footer79.xml"/><Relationship Id="rId795" Type="http://schemas.openxmlformats.org/officeDocument/2006/relationships/image" Target="media/image633.jpeg"/><Relationship Id="rId796" Type="http://schemas.openxmlformats.org/officeDocument/2006/relationships/header" Target="header79.xml"/><Relationship Id="rId797" Type="http://schemas.openxmlformats.org/officeDocument/2006/relationships/header" Target="header80.xml"/><Relationship Id="rId798" Type="http://schemas.openxmlformats.org/officeDocument/2006/relationships/image" Target="media/image634.png"/><Relationship Id="rId799" Type="http://schemas.openxmlformats.org/officeDocument/2006/relationships/footer" Target="footer80.xml"/><Relationship Id="rId800" Type="http://schemas.openxmlformats.org/officeDocument/2006/relationships/footer" Target="footer81.xml"/><Relationship Id="rId801" Type="http://schemas.openxmlformats.org/officeDocument/2006/relationships/image" Target="media/image635.png"/><Relationship Id="rId802" Type="http://schemas.openxmlformats.org/officeDocument/2006/relationships/image" Target="media/image636.png"/><Relationship Id="rId803" Type="http://schemas.openxmlformats.org/officeDocument/2006/relationships/image" Target="media/image637.png"/><Relationship Id="rId804" Type="http://schemas.openxmlformats.org/officeDocument/2006/relationships/image" Target="media/image638.png"/><Relationship Id="rId805" Type="http://schemas.openxmlformats.org/officeDocument/2006/relationships/image" Target="media/image639.png"/><Relationship Id="rId806" Type="http://schemas.openxmlformats.org/officeDocument/2006/relationships/image" Target="media/image640.png"/><Relationship Id="rId807" Type="http://schemas.openxmlformats.org/officeDocument/2006/relationships/header" Target="header81.xml"/><Relationship Id="rId808" Type="http://schemas.openxmlformats.org/officeDocument/2006/relationships/header" Target="header82.xml"/><Relationship Id="rId809" Type="http://schemas.openxmlformats.org/officeDocument/2006/relationships/image" Target="media/image641.png"/><Relationship Id="rId810" Type="http://schemas.openxmlformats.org/officeDocument/2006/relationships/image" Target="media/image642.png"/><Relationship Id="rId811" Type="http://schemas.openxmlformats.org/officeDocument/2006/relationships/image" Target="media/image643.png"/><Relationship Id="rId812" Type="http://schemas.openxmlformats.org/officeDocument/2006/relationships/image" Target="media/image644.png"/><Relationship Id="rId813" Type="http://schemas.openxmlformats.org/officeDocument/2006/relationships/image" Target="media/image645.png"/><Relationship Id="rId814" Type="http://schemas.openxmlformats.org/officeDocument/2006/relationships/image" Target="media/image646.png"/><Relationship Id="rId815" Type="http://schemas.openxmlformats.org/officeDocument/2006/relationships/image" Target="media/image647.png"/><Relationship Id="rId816" Type="http://schemas.openxmlformats.org/officeDocument/2006/relationships/image" Target="media/image648.png"/><Relationship Id="rId817" Type="http://schemas.openxmlformats.org/officeDocument/2006/relationships/image" Target="media/image649.png"/><Relationship Id="rId818" Type="http://schemas.openxmlformats.org/officeDocument/2006/relationships/image" Target="media/image650.png"/><Relationship Id="rId819" Type="http://schemas.openxmlformats.org/officeDocument/2006/relationships/header" Target="header83.xml"/><Relationship Id="rId820" Type="http://schemas.openxmlformats.org/officeDocument/2006/relationships/header" Target="header84.xml"/><Relationship Id="rId821" Type="http://schemas.openxmlformats.org/officeDocument/2006/relationships/footer" Target="footer82.xml"/><Relationship Id="rId822" Type="http://schemas.openxmlformats.org/officeDocument/2006/relationships/footer" Target="footer83.xml"/><Relationship Id="rId823" Type="http://schemas.openxmlformats.org/officeDocument/2006/relationships/header" Target="header85.xml"/><Relationship Id="rId824" Type="http://schemas.openxmlformats.org/officeDocument/2006/relationships/footer" Target="footer84.xml"/><Relationship Id="rId825" Type="http://schemas.openxmlformats.org/officeDocument/2006/relationships/image" Target="media/image651.png"/><Relationship Id="rId826" Type="http://schemas.openxmlformats.org/officeDocument/2006/relationships/header" Target="header86.xml"/><Relationship Id="rId827" Type="http://schemas.openxmlformats.org/officeDocument/2006/relationships/header" Target="header87.xml"/><Relationship Id="rId828" Type="http://schemas.openxmlformats.org/officeDocument/2006/relationships/footer" Target="footer85.xml"/><Relationship Id="rId829" Type="http://schemas.openxmlformats.org/officeDocument/2006/relationships/footer" Target="footer86.xml"/><Relationship Id="rId830" Type="http://schemas.openxmlformats.org/officeDocument/2006/relationships/image" Target="media/image652.png"/><Relationship Id="rId831" Type="http://schemas.openxmlformats.org/officeDocument/2006/relationships/image" Target="media/image653.png"/><Relationship Id="rId832" Type="http://schemas.openxmlformats.org/officeDocument/2006/relationships/image" Target="media/image654.png"/><Relationship Id="rId833" Type="http://schemas.openxmlformats.org/officeDocument/2006/relationships/image" Target="media/image655.png"/><Relationship Id="rId834" Type="http://schemas.openxmlformats.org/officeDocument/2006/relationships/image" Target="media/image656.png"/><Relationship Id="rId835" Type="http://schemas.openxmlformats.org/officeDocument/2006/relationships/image" Target="media/image657.png"/><Relationship Id="rId836" Type="http://schemas.openxmlformats.org/officeDocument/2006/relationships/image" Target="media/image658.png"/><Relationship Id="rId837" Type="http://schemas.openxmlformats.org/officeDocument/2006/relationships/image" Target="media/image659.png"/><Relationship Id="rId838" Type="http://schemas.openxmlformats.org/officeDocument/2006/relationships/image" Target="media/image660.png"/><Relationship Id="rId839" Type="http://schemas.openxmlformats.org/officeDocument/2006/relationships/image" Target="media/image661.png"/><Relationship Id="rId840" Type="http://schemas.openxmlformats.org/officeDocument/2006/relationships/image" Target="media/image662.png"/><Relationship Id="rId841" Type="http://schemas.openxmlformats.org/officeDocument/2006/relationships/image" Target="media/image663.png"/><Relationship Id="rId842" Type="http://schemas.openxmlformats.org/officeDocument/2006/relationships/image" Target="media/image664.png"/><Relationship Id="rId843" Type="http://schemas.openxmlformats.org/officeDocument/2006/relationships/image" Target="media/image665.png"/><Relationship Id="rId844" Type="http://schemas.openxmlformats.org/officeDocument/2006/relationships/image" Target="media/image666.png"/><Relationship Id="rId845" Type="http://schemas.openxmlformats.org/officeDocument/2006/relationships/image" Target="media/image667.png"/><Relationship Id="rId846" Type="http://schemas.openxmlformats.org/officeDocument/2006/relationships/image" Target="media/image668.png"/><Relationship Id="rId847" Type="http://schemas.openxmlformats.org/officeDocument/2006/relationships/image" Target="media/image669.png"/><Relationship Id="rId848" Type="http://schemas.openxmlformats.org/officeDocument/2006/relationships/image" Target="media/image670.png"/><Relationship Id="rId849" Type="http://schemas.openxmlformats.org/officeDocument/2006/relationships/image" Target="media/image671.png"/><Relationship Id="rId850" Type="http://schemas.openxmlformats.org/officeDocument/2006/relationships/image" Target="media/image672.png"/><Relationship Id="rId851" Type="http://schemas.openxmlformats.org/officeDocument/2006/relationships/image" Target="media/image673.png"/><Relationship Id="rId852" Type="http://schemas.openxmlformats.org/officeDocument/2006/relationships/image" Target="media/image674.png"/><Relationship Id="rId853" Type="http://schemas.openxmlformats.org/officeDocument/2006/relationships/image" Target="media/image675.png"/><Relationship Id="rId854" Type="http://schemas.openxmlformats.org/officeDocument/2006/relationships/image" Target="media/image676.png"/><Relationship Id="rId855" Type="http://schemas.openxmlformats.org/officeDocument/2006/relationships/image" Target="media/image677.png"/><Relationship Id="rId856" Type="http://schemas.openxmlformats.org/officeDocument/2006/relationships/image" Target="media/image678.png"/><Relationship Id="rId857" Type="http://schemas.openxmlformats.org/officeDocument/2006/relationships/image" Target="media/image679.png"/><Relationship Id="rId858" Type="http://schemas.openxmlformats.org/officeDocument/2006/relationships/image" Target="media/image680.png"/><Relationship Id="rId859" Type="http://schemas.openxmlformats.org/officeDocument/2006/relationships/image" Target="media/image681.png"/><Relationship Id="rId860" Type="http://schemas.openxmlformats.org/officeDocument/2006/relationships/image" Target="media/image682.png"/><Relationship Id="rId861" Type="http://schemas.openxmlformats.org/officeDocument/2006/relationships/image" Target="media/image683.png"/><Relationship Id="rId862" Type="http://schemas.openxmlformats.org/officeDocument/2006/relationships/image" Target="media/image684.png"/><Relationship Id="rId863" Type="http://schemas.openxmlformats.org/officeDocument/2006/relationships/image" Target="media/image685.png"/><Relationship Id="rId864" Type="http://schemas.openxmlformats.org/officeDocument/2006/relationships/image" Target="media/image686.png"/><Relationship Id="rId865" Type="http://schemas.openxmlformats.org/officeDocument/2006/relationships/image" Target="media/image687.png"/><Relationship Id="rId866" Type="http://schemas.openxmlformats.org/officeDocument/2006/relationships/image" Target="media/image688.png"/><Relationship Id="rId867" Type="http://schemas.openxmlformats.org/officeDocument/2006/relationships/image" Target="media/image689.png"/><Relationship Id="rId868" Type="http://schemas.openxmlformats.org/officeDocument/2006/relationships/image" Target="media/image690.png"/><Relationship Id="rId869" Type="http://schemas.openxmlformats.org/officeDocument/2006/relationships/image" Target="media/image691.png"/><Relationship Id="rId870" Type="http://schemas.openxmlformats.org/officeDocument/2006/relationships/image" Target="media/image692.png"/><Relationship Id="rId871" Type="http://schemas.openxmlformats.org/officeDocument/2006/relationships/image" Target="media/image693.png"/><Relationship Id="rId872" Type="http://schemas.openxmlformats.org/officeDocument/2006/relationships/image" Target="media/image694.png"/><Relationship Id="rId873" Type="http://schemas.openxmlformats.org/officeDocument/2006/relationships/image" Target="media/image695.png"/><Relationship Id="rId874" Type="http://schemas.openxmlformats.org/officeDocument/2006/relationships/image" Target="media/image696.png"/><Relationship Id="rId875" Type="http://schemas.openxmlformats.org/officeDocument/2006/relationships/image" Target="media/image697.png"/><Relationship Id="rId876" Type="http://schemas.openxmlformats.org/officeDocument/2006/relationships/image" Target="media/image698.png"/><Relationship Id="rId877" Type="http://schemas.openxmlformats.org/officeDocument/2006/relationships/image" Target="media/image699.png"/><Relationship Id="rId878" Type="http://schemas.openxmlformats.org/officeDocument/2006/relationships/image" Target="media/image700.png"/><Relationship Id="rId879" Type="http://schemas.openxmlformats.org/officeDocument/2006/relationships/image" Target="media/image701.png"/><Relationship Id="rId880" Type="http://schemas.openxmlformats.org/officeDocument/2006/relationships/image" Target="media/image702.png"/><Relationship Id="rId881" Type="http://schemas.openxmlformats.org/officeDocument/2006/relationships/image" Target="media/image703.png"/><Relationship Id="rId882" Type="http://schemas.openxmlformats.org/officeDocument/2006/relationships/image" Target="media/image704.png"/><Relationship Id="rId883" Type="http://schemas.openxmlformats.org/officeDocument/2006/relationships/image" Target="media/image705.png"/><Relationship Id="rId884" Type="http://schemas.openxmlformats.org/officeDocument/2006/relationships/image" Target="media/image706.jpeg"/><Relationship Id="rId885" Type="http://schemas.openxmlformats.org/officeDocument/2006/relationships/header" Target="header88.xml"/><Relationship Id="rId886" Type="http://schemas.openxmlformats.org/officeDocument/2006/relationships/header" Target="header89.xml"/><Relationship Id="rId887" Type="http://schemas.openxmlformats.org/officeDocument/2006/relationships/footer" Target="footer87.xml"/><Relationship Id="rId888" Type="http://schemas.openxmlformats.org/officeDocument/2006/relationships/footer" Target="footer88.xml"/><Relationship Id="rId889" Type="http://schemas.openxmlformats.org/officeDocument/2006/relationships/image" Target="media/image707.png"/><Relationship Id="rId890" Type="http://schemas.openxmlformats.org/officeDocument/2006/relationships/image" Target="media/image708.png"/><Relationship Id="rId891" Type="http://schemas.openxmlformats.org/officeDocument/2006/relationships/image" Target="media/image709.png"/><Relationship Id="rId892" Type="http://schemas.openxmlformats.org/officeDocument/2006/relationships/image" Target="media/image710.png"/><Relationship Id="rId893" Type="http://schemas.openxmlformats.org/officeDocument/2006/relationships/image" Target="media/image711.png"/><Relationship Id="rId894" Type="http://schemas.openxmlformats.org/officeDocument/2006/relationships/image" Target="media/image712.png"/><Relationship Id="rId895" Type="http://schemas.openxmlformats.org/officeDocument/2006/relationships/image" Target="media/image713.png"/><Relationship Id="rId896" Type="http://schemas.openxmlformats.org/officeDocument/2006/relationships/image" Target="media/image714.png"/><Relationship Id="rId897" Type="http://schemas.openxmlformats.org/officeDocument/2006/relationships/image" Target="media/image715.png"/><Relationship Id="rId898" Type="http://schemas.openxmlformats.org/officeDocument/2006/relationships/image" Target="media/image716.png"/><Relationship Id="rId899" Type="http://schemas.openxmlformats.org/officeDocument/2006/relationships/image" Target="media/image717.png"/><Relationship Id="rId900" Type="http://schemas.openxmlformats.org/officeDocument/2006/relationships/image" Target="media/image718.png"/><Relationship Id="rId901" Type="http://schemas.openxmlformats.org/officeDocument/2006/relationships/image" Target="media/image719.png"/><Relationship Id="rId902" Type="http://schemas.openxmlformats.org/officeDocument/2006/relationships/image" Target="media/image720.png"/><Relationship Id="rId903" Type="http://schemas.openxmlformats.org/officeDocument/2006/relationships/image" Target="media/image721.png"/><Relationship Id="rId904" Type="http://schemas.openxmlformats.org/officeDocument/2006/relationships/image" Target="media/image722.png"/><Relationship Id="rId905" Type="http://schemas.openxmlformats.org/officeDocument/2006/relationships/image" Target="media/image723.png"/><Relationship Id="rId906" Type="http://schemas.openxmlformats.org/officeDocument/2006/relationships/image" Target="media/image724.png"/><Relationship Id="rId907" Type="http://schemas.openxmlformats.org/officeDocument/2006/relationships/image" Target="media/image725.png"/><Relationship Id="rId908" Type="http://schemas.openxmlformats.org/officeDocument/2006/relationships/image" Target="media/image726.png"/><Relationship Id="rId909" Type="http://schemas.openxmlformats.org/officeDocument/2006/relationships/image" Target="media/image727.png"/><Relationship Id="rId910" Type="http://schemas.openxmlformats.org/officeDocument/2006/relationships/image" Target="media/image728.png"/><Relationship Id="rId911" Type="http://schemas.openxmlformats.org/officeDocument/2006/relationships/image" Target="media/image729.png"/><Relationship Id="rId912" Type="http://schemas.openxmlformats.org/officeDocument/2006/relationships/image" Target="media/image730.png"/><Relationship Id="rId913" Type="http://schemas.openxmlformats.org/officeDocument/2006/relationships/image" Target="media/image731.png"/><Relationship Id="rId914" Type="http://schemas.openxmlformats.org/officeDocument/2006/relationships/image" Target="media/image732.png"/><Relationship Id="rId915" Type="http://schemas.openxmlformats.org/officeDocument/2006/relationships/image" Target="media/image733.png"/><Relationship Id="rId916" Type="http://schemas.openxmlformats.org/officeDocument/2006/relationships/header" Target="header90.xml"/><Relationship Id="rId917" Type="http://schemas.openxmlformats.org/officeDocument/2006/relationships/header" Target="header91.xml"/><Relationship Id="rId918" Type="http://schemas.openxmlformats.org/officeDocument/2006/relationships/footer" Target="footer89.xml"/><Relationship Id="rId919" Type="http://schemas.openxmlformats.org/officeDocument/2006/relationships/footer" Target="footer90.xml"/><Relationship Id="rId920" Type="http://schemas.openxmlformats.org/officeDocument/2006/relationships/image" Target="media/image734.png"/><Relationship Id="rId921" Type="http://schemas.openxmlformats.org/officeDocument/2006/relationships/image" Target="media/image735.png"/><Relationship Id="rId922" Type="http://schemas.openxmlformats.org/officeDocument/2006/relationships/image" Target="media/image736.png"/><Relationship Id="rId923" Type="http://schemas.openxmlformats.org/officeDocument/2006/relationships/image" Target="media/image737.png"/><Relationship Id="rId924" Type="http://schemas.openxmlformats.org/officeDocument/2006/relationships/image" Target="media/image738.png"/><Relationship Id="rId925" Type="http://schemas.openxmlformats.org/officeDocument/2006/relationships/image" Target="media/image739.png"/><Relationship Id="rId926" Type="http://schemas.openxmlformats.org/officeDocument/2006/relationships/image" Target="media/image740.png"/><Relationship Id="rId927" Type="http://schemas.openxmlformats.org/officeDocument/2006/relationships/image" Target="media/image741.png"/><Relationship Id="rId928" Type="http://schemas.openxmlformats.org/officeDocument/2006/relationships/image" Target="media/image742.png"/><Relationship Id="rId929" Type="http://schemas.openxmlformats.org/officeDocument/2006/relationships/image" Target="media/image743.png"/><Relationship Id="rId930" Type="http://schemas.openxmlformats.org/officeDocument/2006/relationships/image" Target="media/image744.png"/><Relationship Id="rId931" Type="http://schemas.openxmlformats.org/officeDocument/2006/relationships/image" Target="media/image745.png"/><Relationship Id="rId932" Type="http://schemas.openxmlformats.org/officeDocument/2006/relationships/image" Target="media/image746.png"/><Relationship Id="rId933" Type="http://schemas.openxmlformats.org/officeDocument/2006/relationships/image" Target="media/image747.png"/><Relationship Id="rId934" Type="http://schemas.openxmlformats.org/officeDocument/2006/relationships/image" Target="media/image748.png"/><Relationship Id="rId935" Type="http://schemas.openxmlformats.org/officeDocument/2006/relationships/image" Target="media/image749.png"/><Relationship Id="rId936" Type="http://schemas.openxmlformats.org/officeDocument/2006/relationships/image" Target="media/image750.png"/><Relationship Id="rId937" Type="http://schemas.openxmlformats.org/officeDocument/2006/relationships/image" Target="media/image751.png"/><Relationship Id="rId938" Type="http://schemas.openxmlformats.org/officeDocument/2006/relationships/image" Target="media/image752.png"/><Relationship Id="rId939" Type="http://schemas.openxmlformats.org/officeDocument/2006/relationships/image" Target="media/image753.png"/><Relationship Id="rId940" Type="http://schemas.openxmlformats.org/officeDocument/2006/relationships/image" Target="media/image754.png"/><Relationship Id="rId941" Type="http://schemas.openxmlformats.org/officeDocument/2006/relationships/image" Target="media/image755.png"/><Relationship Id="rId942" Type="http://schemas.openxmlformats.org/officeDocument/2006/relationships/image" Target="media/image756.png"/><Relationship Id="rId943" Type="http://schemas.openxmlformats.org/officeDocument/2006/relationships/image" Target="media/image757.png"/><Relationship Id="rId944" Type="http://schemas.openxmlformats.org/officeDocument/2006/relationships/image" Target="media/image758.png"/><Relationship Id="rId945" Type="http://schemas.openxmlformats.org/officeDocument/2006/relationships/image" Target="media/image759.png"/><Relationship Id="rId946" Type="http://schemas.openxmlformats.org/officeDocument/2006/relationships/image" Target="media/image760.png"/><Relationship Id="rId947" Type="http://schemas.openxmlformats.org/officeDocument/2006/relationships/image" Target="media/image761.png"/><Relationship Id="rId948" Type="http://schemas.openxmlformats.org/officeDocument/2006/relationships/image" Target="media/image762.png"/><Relationship Id="rId949" Type="http://schemas.openxmlformats.org/officeDocument/2006/relationships/image" Target="media/image763.png"/><Relationship Id="rId950" Type="http://schemas.openxmlformats.org/officeDocument/2006/relationships/image" Target="media/image764.png"/><Relationship Id="rId951" Type="http://schemas.openxmlformats.org/officeDocument/2006/relationships/image" Target="media/image765.png"/><Relationship Id="rId952" Type="http://schemas.openxmlformats.org/officeDocument/2006/relationships/header" Target="header92.xml"/><Relationship Id="rId953" Type="http://schemas.openxmlformats.org/officeDocument/2006/relationships/footer" Target="footer91.xml"/><Relationship Id="rId954" Type="http://schemas.openxmlformats.org/officeDocument/2006/relationships/image" Target="media/image766.png"/><Relationship Id="rId955" Type="http://schemas.openxmlformats.org/officeDocument/2006/relationships/image" Target="media/image767.png"/><Relationship Id="rId956" Type="http://schemas.openxmlformats.org/officeDocument/2006/relationships/header" Target="header93.xml"/><Relationship Id="rId957" Type="http://schemas.openxmlformats.org/officeDocument/2006/relationships/header" Target="header94.xml"/><Relationship Id="rId958" Type="http://schemas.openxmlformats.org/officeDocument/2006/relationships/footer" Target="footer92.xml"/><Relationship Id="rId959" Type="http://schemas.openxmlformats.org/officeDocument/2006/relationships/footer" Target="footer93.xml"/><Relationship Id="rId960" Type="http://schemas.openxmlformats.org/officeDocument/2006/relationships/image" Target="media/image768.png"/><Relationship Id="rId961" Type="http://schemas.openxmlformats.org/officeDocument/2006/relationships/image" Target="media/image769.png"/><Relationship Id="rId962" Type="http://schemas.openxmlformats.org/officeDocument/2006/relationships/image" Target="media/image770.png"/><Relationship Id="rId963" Type="http://schemas.openxmlformats.org/officeDocument/2006/relationships/image" Target="media/image771.png"/><Relationship Id="rId964" Type="http://schemas.openxmlformats.org/officeDocument/2006/relationships/image" Target="media/image772.png"/><Relationship Id="rId965" Type="http://schemas.openxmlformats.org/officeDocument/2006/relationships/image" Target="media/image773.png"/><Relationship Id="rId966" Type="http://schemas.openxmlformats.org/officeDocument/2006/relationships/image" Target="media/image774.jpeg"/><Relationship Id="rId967" Type="http://schemas.openxmlformats.org/officeDocument/2006/relationships/image" Target="media/image775.jpeg"/><Relationship Id="rId968" Type="http://schemas.openxmlformats.org/officeDocument/2006/relationships/image" Target="media/image776.png"/><Relationship Id="rId969" Type="http://schemas.openxmlformats.org/officeDocument/2006/relationships/image" Target="media/image777.png"/><Relationship Id="rId970" Type="http://schemas.openxmlformats.org/officeDocument/2006/relationships/image" Target="media/image778.png"/><Relationship Id="rId971" Type="http://schemas.openxmlformats.org/officeDocument/2006/relationships/image" Target="media/image779.png"/><Relationship Id="rId972" Type="http://schemas.openxmlformats.org/officeDocument/2006/relationships/image" Target="media/image780.png"/><Relationship Id="rId973" Type="http://schemas.openxmlformats.org/officeDocument/2006/relationships/image" Target="media/image781.png"/><Relationship Id="rId974" Type="http://schemas.openxmlformats.org/officeDocument/2006/relationships/header" Target="header95.xml"/><Relationship Id="rId975" Type="http://schemas.openxmlformats.org/officeDocument/2006/relationships/footer" Target="footer94.xml"/><Relationship Id="rId976" Type="http://schemas.openxmlformats.org/officeDocument/2006/relationships/footer" Target="footer95.xml"/><Relationship Id="rId977" Type="http://schemas.openxmlformats.org/officeDocument/2006/relationships/header" Target="header96.xml"/><Relationship Id="rId978" Type="http://schemas.openxmlformats.org/officeDocument/2006/relationships/header" Target="header97.xml"/><Relationship Id="rId979" Type="http://schemas.openxmlformats.org/officeDocument/2006/relationships/image" Target="media/image782.png"/><Relationship Id="rId980" Type="http://schemas.openxmlformats.org/officeDocument/2006/relationships/image" Target="media/image783.jpeg"/><Relationship Id="rId981" Type="http://schemas.openxmlformats.org/officeDocument/2006/relationships/footer" Target="footer96.xml"/><Relationship Id="rId982" Type="http://schemas.openxmlformats.org/officeDocument/2006/relationships/footer" Target="footer97.xml"/><Relationship Id="rId983" Type="http://schemas.openxmlformats.org/officeDocument/2006/relationships/image" Target="media/image784.png"/><Relationship Id="rId984" Type="http://schemas.openxmlformats.org/officeDocument/2006/relationships/image" Target="media/image785.png"/><Relationship Id="rId985" Type="http://schemas.openxmlformats.org/officeDocument/2006/relationships/image" Target="media/image786.png"/><Relationship Id="rId986" Type="http://schemas.openxmlformats.org/officeDocument/2006/relationships/image" Target="media/image787.png"/><Relationship Id="rId987" Type="http://schemas.openxmlformats.org/officeDocument/2006/relationships/image" Target="media/image788.png"/><Relationship Id="rId988" Type="http://schemas.openxmlformats.org/officeDocument/2006/relationships/image" Target="media/image789.png"/><Relationship Id="rId989" Type="http://schemas.openxmlformats.org/officeDocument/2006/relationships/header" Target="header98.xml"/><Relationship Id="rId990" Type="http://schemas.openxmlformats.org/officeDocument/2006/relationships/header" Target="header99.xml"/><Relationship Id="rId991" Type="http://schemas.openxmlformats.org/officeDocument/2006/relationships/image" Target="media/image790.png"/><Relationship Id="rId992" Type="http://schemas.openxmlformats.org/officeDocument/2006/relationships/image" Target="media/image791.png"/><Relationship Id="rId993" Type="http://schemas.openxmlformats.org/officeDocument/2006/relationships/image" Target="media/image792.png"/><Relationship Id="rId994" Type="http://schemas.openxmlformats.org/officeDocument/2006/relationships/image" Target="media/image793.png"/><Relationship Id="rId995" Type="http://schemas.openxmlformats.org/officeDocument/2006/relationships/image" Target="media/image794.png"/><Relationship Id="rId996" Type="http://schemas.openxmlformats.org/officeDocument/2006/relationships/image" Target="media/image795.png"/><Relationship Id="rId997" Type="http://schemas.openxmlformats.org/officeDocument/2006/relationships/image" Target="media/image796.png"/><Relationship Id="rId998" Type="http://schemas.openxmlformats.org/officeDocument/2006/relationships/image" Target="media/image797.png"/><Relationship Id="rId999" Type="http://schemas.openxmlformats.org/officeDocument/2006/relationships/image" Target="media/image798.png"/><Relationship Id="rId1000" Type="http://schemas.openxmlformats.org/officeDocument/2006/relationships/image" Target="media/image799.png"/><Relationship Id="rId1001" Type="http://schemas.openxmlformats.org/officeDocument/2006/relationships/image" Target="media/image800.png"/><Relationship Id="rId1002" Type="http://schemas.openxmlformats.org/officeDocument/2006/relationships/image" Target="media/image801.png"/><Relationship Id="rId1003" Type="http://schemas.openxmlformats.org/officeDocument/2006/relationships/image" Target="media/image802.png"/><Relationship Id="rId1004" Type="http://schemas.openxmlformats.org/officeDocument/2006/relationships/image" Target="media/image803.png"/><Relationship Id="rId1005" Type="http://schemas.openxmlformats.org/officeDocument/2006/relationships/header" Target="header100.xml"/><Relationship Id="rId1006" Type="http://schemas.openxmlformats.org/officeDocument/2006/relationships/header" Target="header101.xml"/><Relationship Id="rId1007" Type="http://schemas.openxmlformats.org/officeDocument/2006/relationships/footer" Target="footer98.xml"/><Relationship Id="rId1008" Type="http://schemas.openxmlformats.org/officeDocument/2006/relationships/footer" Target="footer99.xml"/><Relationship Id="rId1009" Type="http://schemas.openxmlformats.org/officeDocument/2006/relationships/image" Target="media/image804.png"/><Relationship Id="rId1010" Type="http://schemas.openxmlformats.org/officeDocument/2006/relationships/image" Target="media/image805.png"/><Relationship Id="rId1011" Type="http://schemas.openxmlformats.org/officeDocument/2006/relationships/image" Target="media/image806.png"/><Relationship Id="rId1012" Type="http://schemas.openxmlformats.org/officeDocument/2006/relationships/image" Target="media/image807.png"/><Relationship Id="rId1013" Type="http://schemas.openxmlformats.org/officeDocument/2006/relationships/image" Target="media/image808.png"/><Relationship Id="rId1014" Type="http://schemas.openxmlformats.org/officeDocument/2006/relationships/image" Target="media/image809.png"/><Relationship Id="rId1015" Type="http://schemas.openxmlformats.org/officeDocument/2006/relationships/image" Target="media/image810.png"/><Relationship Id="rId1016" Type="http://schemas.openxmlformats.org/officeDocument/2006/relationships/image" Target="media/image811.png"/><Relationship Id="rId1017" Type="http://schemas.openxmlformats.org/officeDocument/2006/relationships/image" Target="media/image812.png"/><Relationship Id="rId1018" Type="http://schemas.openxmlformats.org/officeDocument/2006/relationships/image" Target="media/image813.png"/><Relationship Id="rId1019" Type="http://schemas.openxmlformats.org/officeDocument/2006/relationships/header" Target="header102.xml"/><Relationship Id="rId1020" Type="http://schemas.openxmlformats.org/officeDocument/2006/relationships/header" Target="header103.xml"/><Relationship Id="rId1021" Type="http://schemas.openxmlformats.org/officeDocument/2006/relationships/footer" Target="footer100.xml"/><Relationship Id="rId1022" Type="http://schemas.openxmlformats.org/officeDocument/2006/relationships/footer" Target="footer101.xml"/><Relationship Id="rId1023" Type="http://schemas.openxmlformats.org/officeDocument/2006/relationships/image" Target="media/image814.png"/><Relationship Id="rId1024" Type="http://schemas.openxmlformats.org/officeDocument/2006/relationships/image" Target="media/image815.png"/><Relationship Id="rId1025" Type="http://schemas.openxmlformats.org/officeDocument/2006/relationships/image" Target="media/image816.png"/><Relationship Id="rId1026" Type="http://schemas.openxmlformats.org/officeDocument/2006/relationships/image" Target="media/image817.png"/><Relationship Id="rId1027" Type="http://schemas.openxmlformats.org/officeDocument/2006/relationships/image" Target="media/image818.png"/><Relationship Id="rId1028" Type="http://schemas.openxmlformats.org/officeDocument/2006/relationships/image" Target="media/image819.png"/><Relationship Id="rId1029" Type="http://schemas.openxmlformats.org/officeDocument/2006/relationships/image" Target="media/image820.png"/><Relationship Id="rId1030" Type="http://schemas.openxmlformats.org/officeDocument/2006/relationships/image" Target="media/image821.png"/><Relationship Id="rId1031" Type="http://schemas.openxmlformats.org/officeDocument/2006/relationships/image" Target="media/image822.png"/><Relationship Id="rId1032" Type="http://schemas.openxmlformats.org/officeDocument/2006/relationships/image" Target="media/image823.png"/><Relationship Id="rId1033" Type="http://schemas.openxmlformats.org/officeDocument/2006/relationships/image" Target="media/image824.png"/><Relationship Id="rId1034" Type="http://schemas.openxmlformats.org/officeDocument/2006/relationships/image" Target="media/image825.png"/><Relationship Id="rId1035" Type="http://schemas.openxmlformats.org/officeDocument/2006/relationships/image" Target="media/image826.png"/><Relationship Id="rId1036" Type="http://schemas.openxmlformats.org/officeDocument/2006/relationships/image" Target="media/image827.png"/><Relationship Id="rId1037" Type="http://schemas.openxmlformats.org/officeDocument/2006/relationships/image" Target="media/image828.png"/><Relationship Id="rId1038" Type="http://schemas.openxmlformats.org/officeDocument/2006/relationships/image" Target="media/image829.png"/><Relationship Id="rId1039" Type="http://schemas.openxmlformats.org/officeDocument/2006/relationships/image" Target="media/image830.png"/><Relationship Id="rId1040" Type="http://schemas.openxmlformats.org/officeDocument/2006/relationships/image" Target="media/image831.png"/><Relationship Id="rId1041" Type="http://schemas.openxmlformats.org/officeDocument/2006/relationships/header" Target="header104.xml"/><Relationship Id="rId1042" Type="http://schemas.openxmlformats.org/officeDocument/2006/relationships/footer" Target="footer102.xml"/><Relationship Id="rId1043" Type="http://schemas.openxmlformats.org/officeDocument/2006/relationships/image" Target="media/image832.png"/><Relationship Id="rId1044" Type="http://schemas.openxmlformats.org/officeDocument/2006/relationships/image" Target="media/image833.png"/><Relationship Id="rId1045" Type="http://schemas.openxmlformats.org/officeDocument/2006/relationships/header" Target="header105.xml"/><Relationship Id="rId1046" Type="http://schemas.openxmlformats.org/officeDocument/2006/relationships/header" Target="header106.xml"/><Relationship Id="rId1047" Type="http://schemas.openxmlformats.org/officeDocument/2006/relationships/footer" Target="footer103.xml"/><Relationship Id="rId1048" Type="http://schemas.openxmlformats.org/officeDocument/2006/relationships/footer" Target="footer104.xml"/><Relationship Id="rId1049" Type="http://schemas.openxmlformats.org/officeDocument/2006/relationships/image" Target="media/image834.jpeg"/><Relationship Id="rId1050" Type="http://schemas.openxmlformats.org/officeDocument/2006/relationships/image" Target="media/image835.png"/><Relationship Id="rId1051" Type="http://schemas.openxmlformats.org/officeDocument/2006/relationships/image" Target="media/image836.png"/><Relationship Id="rId1052" Type="http://schemas.openxmlformats.org/officeDocument/2006/relationships/image" Target="media/image837.png"/><Relationship Id="rId1053" Type="http://schemas.openxmlformats.org/officeDocument/2006/relationships/image" Target="media/image838.png"/><Relationship Id="rId1054" Type="http://schemas.openxmlformats.org/officeDocument/2006/relationships/image" Target="media/image839.png"/><Relationship Id="rId1055" Type="http://schemas.openxmlformats.org/officeDocument/2006/relationships/image" Target="media/image840.png"/><Relationship Id="rId1056" Type="http://schemas.openxmlformats.org/officeDocument/2006/relationships/image" Target="media/image841.png"/><Relationship Id="rId1057" Type="http://schemas.openxmlformats.org/officeDocument/2006/relationships/image" Target="media/image842.png"/><Relationship Id="rId1058" Type="http://schemas.openxmlformats.org/officeDocument/2006/relationships/image" Target="media/image843.png"/><Relationship Id="rId1059" Type="http://schemas.openxmlformats.org/officeDocument/2006/relationships/image" Target="media/image844.png"/><Relationship Id="rId1060" Type="http://schemas.openxmlformats.org/officeDocument/2006/relationships/image" Target="media/image845.png"/><Relationship Id="rId1061" Type="http://schemas.openxmlformats.org/officeDocument/2006/relationships/image" Target="media/image846.png"/><Relationship Id="rId1062" Type="http://schemas.openxmlformats.org/officeDocument/2006/relationships/image" Target="media/image847.png"/><Relationship Id="rId1063" Type="http://schemas.openxmlformats.org/officeDocument/2006/relationships/image" Target="media/image848.png"/><Relationship Id="rId1064" Type="http://schemas.openxmlformats.org/officeDocument/2006/relationships/image" Target="media/image849.png"/><Relationship Id="rId1065" Type="http://schemas.openxmlformats.org/officeDocument/2006/relationships/image" Target="media/image850.png"/><Relationship Id="rId1066" Type="http://schemas.openxmlformats.org/officeDocument/2006/relationships/image" Target="media/image851.png"/><Relationship Id="rId1067" Type="http://schemas.openxmlformats.org/officeDocument/2006/relationships/image" Target="media/image852.png"/><Relationship Id="rId1068" Type="http://schemas.openxmlformats.org/officeDocument/2006/relationships/image" Target="media/image853.png"/><Relationship Id="rId1069" Type="http://schemas.openxmlformats.org/officeDocument/2006/relationships/image" Target="media/image854.png"/><Relationship Id="rId1070" Type="http://schemas.openxmlformats.org/officeDocument/2006/relationships/image" Target="media/image855.png"/><Relationship Id="rId1071" Type="http://schemas.openxmlformats.org/officeDocument/2006/relationships/image" Target="media/image856.png"/><Relationship Id="rId1072" Type="http://schemas.openxmlformats.org/officeDocument/2006/relationships/header" Target="header107.xml"/><Relationship Id="rId1073" Type="http://schemas.openxmlformats.org/officeDocument/2006/relationships/header" Target="header108.xml"/><Relationship Id="rId1074" Type="http://schemas.openxmlformats.org/officeDocument/2006/relationships/footer" Target="footer105.xml"/><Relationship Id="rId1075" Type="http://schemas.openxmlformats.org/officeDocument/2006/relationships/footer" Target="footer106.xml"/><Relationship Id="rId1076" Type="http://schemas.openxmlformats.org/officeDocument/2006/relationships/image" Target="media/image857.png"/><Relationship Id="rId1077" Type="http://schemas.openxmlformats.org/officeDocument/2006/relationships/image" Target="media/image858.png"/><Relationship Id="rId1078" Type="http://schemas.openxmlformats.org/officeDocument/2006/relationships/image" Target="media/image859.png"/><Relationship Id="rId1079" Type="http://schemas.openxmlformats.org/officeDocument/2006/relationships/image" Target="media/image860.png"/><Relationship Id="rId1080" Type="http://schemas.openxmlformats.org/officeDocument/2006/relationships/image" Target="media/image861.png"/><Relationship Id="rId1081" Type="http://schemas.openxmlformats.org/officeDocument/2006/relationships/image" Target="media/image862.png"/><Relationship Id="rId1082" Type="http://schemas.openxmlformats.org/officeDocument/2006/relationships/image" Target="media/image863.png"/><Relationship Id="rId1083" Type="http://schemas.openxmlformats.org/officeDocument/2006/relationships/image" Target="media/image864.png"/><Relationship Id="rId1084" Type="http://schemas.openxmlformats.org/officeDocument/2006/relationships/image" Target="media/image865.png"/><Relationship Id="rId1085" Type="http://schemas.openxmlformats.org/officeDocument/2006/relationships/image" Target="media/image866.png"/><Relationship Id="rId1086" Type="http://schemas.openxmlformats.org/officeDocument/2006/relationships/image" Target="media/image867.png"/><Relationship Id="rId1087" Type="http://schemas.openxmlformats.org/officeDocument/2006/relationships/image" Target="media/image868.png"/><Relationship Id="rId1088" Type="http://schemas.openxmlformats.org/officeDocument/2006/relationships/image" Target="media/image869.png"/><Relationship Id="rId1089" Type="http://schemas.openxmlformats.org/officeDocument/2006/relationships/image" Target="media/image870.png"/><Relationship Id="rId1090" Type="http://schemas.openxmlformats.org/officeDocument/2006/relationships/image" Target="media/image871.png"/><Relationship Id="rId1091" Type="http://schemas.openxmlformats.org/officeDocument/2006/relationships/image" Target="media/image872.png"/><Relationship Id="rId1092" Type="http://schemas.openxmlformats.org/officeDocument/2006/relationships/image" Target="media/image873.png"/><Relationship Id="rId1093" Type="http://schemas.openxmlformats.org/officeDocument/2006/relationships/image" Target="media/image874.png"/><Relationship Id="rId109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2020-11-27T09:24:34Z</dcterms:created>
  <dcterms:modified xsi:type="dcterms:W3CDTF">2020-11-27T09:24:34Z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2020-11-27T00:00:00Z</vt:filetime>
  </property>
</Properties>
</file>